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mc:AlternateContent>
          <mc:Choice Requires="wps">
            <w:drawing>
              <wp:anchor distT="0" distB="0" distL="0" distR="0" allowOverlap="1" layoutInCell="1" locked="0" behindDoc="0" simplePos="0" relativeHeight="15728640">
                <wp:simplePos x="0" y="0"/>
                <wp:positionH relativeFrom="page">
                  <wp:posOffset>1523</wp:posOffset>
                </wp:positionH>
                <wp:positionV relativeFrom="page">
                  <wp:posOffset>3047</wp:posOffset>
                </wp:positionV>
                <wp:extent cx="7539355" cy="1068197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39355" cy="10681970"/>
                          <a:chExt cx="7539355" cy="10681970"/>
                        </a:xfrm>
                      </wpg:grpSpPr>
                      <pic:pic>
                        <pic:nvPicPr>
                          <pic:cNvPr id="2" name="Image 2"/>
                          <pic:cNvPicPr/>
                        </pic:nvPicPr>
                        <pic:blipFill>
                          <a:blip r:embed="rId5" cstate="print"/>
                          <a:stretch>
                            <a:fillRect/>
                          </a:stretch>
                        </pic:blipFill>
                        <pic:spPr>
                          <a:xfrm>
                            <a:off x="1146047" y="487680"/>
                            <a:ext cx="3706653" cy="262794"/>
                          </a:xfrm>
                          <a:prstGeom prst="rect">
                            <a:avLst/>
                          </a:prstGeom>
                        </pic:spPr>
                      </pic:pic>
                      <pic:pic>
                        <pic:nvPicPr>
                          <pic:cNvPr id="3" name="Image 3"/>
                          <pic:cNvPicPr/>
                        </pic:nvPicPr>
                        <pic:blipFill>
                          <a:blip r:embed="rId6" cstate="print"/>
                          <a:stretch>
                            <a:fillRect/>
                          </a:stretch>
                        </pic:blipFill>
                        <pic:spPr>
                          <a:xfrm>
                            <a:off x="591312" y="452627"/>
                            <a:ext cx="486155" cy="362711"/>
                          </a:xfrm>
                          <a:prstGeom prst="rect">
                            <a:avLst/>
                          </a:prstGeom>
                        </pic:spPr>
                      </pic:pic>
                      <pic:pic>
                        <pic:nvPicPr>
                          <pic:cNvPr id="4" name="Image 4"/>
                          <pic:cNvPicPr/>
                        </pic:nvPicPr>
                        <pic:blipFill>
                          <a:blip r:embed="rId7" cstate="print"/>
                          <a:stretch>
                            <a:fillRect/>
                          </a:stretch>
                        </pic:blipFill>
                        <pic:spPr>
                          <a:xfrm>
                            <a:off x="0" y="0"/>
                            <a:ext cx="7539227" cy="10681714"/>
                          </a:xfrm>
                          <a:prstGeom prst="rect">
                            <a:avLst/>
                          </a:prstGeom>
                        </pic:spPr>
                      </pic:pic>
                    </wpg:wgp>
                  </a:graphicData>
                </a:graphic>
              </wp:anchor>
            </w:drawing>
          </mc:Choice>
          <mc:Fallback>
            <w:pict>
              <v:group style="position:absolute;margin-left:.12pt;margin-top:.24pt;width:593.65pt;height:841.1pt;mso-position-horizontal-relative:page;mso-position-vertical-relative:page;z-index:15728640" id="docshapegroup1" coordorigin="2,5" coordsize="11873,16822">
                <v:shape style="position:absolute;left:1807;top:772;width:5838;height:414" type="#_x0000_t75" id="docshape2" stroked="false">
                  <v:imagedata r:id="rId5" o:title=""/>
                </v:shape>
                <v:shape style="position:absolute;left:933;top:717;width:766;height:572" type="#_x0000_t75" id="docshape3" stroked="false">
                  <v:imagedata r:id="rId6" o:title=""/>
                </v:shape>
                <v:shape style="position:absolute;left:2;top:4;width:11873;height:16822" type="#_x0000_t75" id="docshape4" stroked="false">
                  <v:imagedata r:id="rId7" o:title=""/>
                </v:shape>
                <w10:wrap type="none"/>
              </v:group>
            </w:pict>
          </mc:Fallback>
        </mc:AlternateContent>
      </w:r>
    </w:p>
    <w:p>
      <w:pPr>
        <w:spacing w:after="0"/>
        <w:rPr>
          <w:sz w:val="17"/>
        </w:rPr>
        <w:sectPr>
          <w:type w:val="continuous"/>
          <w:pgSz w:w="11910" w:h="16840"/>
          <w:pgMar w:top="1920" w:bottom="280" w:left="960" w:right="740"/>
        </w:sectPr>
      </w:pPr>
    </w:p>
    <w:p>
      <w:pPr>
        <w:spacing w:before="92"/>
        <w:ind w:left="120" w:right="0" w:firstLine="0"/>
        <w:jc w:val="left"/>
        <w:rPr>
          <w:b/>
          <w:sz w:val="29"/>
        </w:rPr>
      </w:pPr>
      <w:r>
        <w:rPr>
          <w:b/>
          <w:color w:val="050505"/>
          <w:w w:val="105"/>
          <w:sz w:val="29"/>
        </w:rPr>
        <w:t>Table</w:t>
      </w:r>
      <w:r>
        <w:rPr>
          <w:b/>
          <w:color w:val="050505"/>
          <w:spacing w:val="-5"/>
          <w:w w:val="105"/>
          <w:sz w:val="29"/>
        </w:rPr>
        <w:t> </w:t>
      </w:r>
      <w:r>
        <w:rPr>
          <w:b/>
          <w:color w:val="050505"/>
          <w:w w:val="105"/>
          <w:sz w:val="29"/>
        </w:rPr>
        <w:t>of</w:t>
      </w:r>
      <w:r>
        <w:rPr>
          <w:b/>
          <w:color w:val="050505"/>
          <w:spacing w:val="-13"/>
          <w:w w:val="105"/>
          <w:sz w:val="29"/>
        </w:rPr>
        <w:t> </w:t>
      </w:r>
      <w:r>
        <w:rPr>
          <w:b/>
          <w:color w:val="050505"/>
          <w:spacing w:val="-2"/>
          <w:w w:val="105"/>
          <w:sz w:val="29"/>
        </w:rPr>
        <w:t>Contents</w:t>
      </w:r>
    </w:p>
    <w:p>
      <w:pPr>
        <w:spacing w:after="0"/>
        <w:jc w:val="left"/>
        <w:rPr>
          <w:sz w:val="29"/>
        </w:rPr>
        <w:sectPr>
          <w:headerReference w:type="default" r:id="rId8"/>
          <w:pgSz w:w="11910" w:h="16840"/>
          <w:pgMar w:header="658" w:footer="0" w:top="1320" w:bottom="1710" w:left="960" w:right="740"/>
        </w:sectPr>
      </w:pPr>
    </w:p>
    <w:sdt>
      <w:sdtPr>
        <w:docPartObj>
          <w:docPartGallery w:val="Table of Contents"/>
          <w:docPartUnique/>
        </w:docPartObj>
      </w:sdtPr>
      <w:sdtEndPr/>
      <w:sdtContent>
        <w:p>
          <w:pPr>
            <w:pStyle w:val="TOC5"/>
            <w:tabs>
              <w:tab w:pos="9889" w:val="right" w:leader="dot"/>
            </w:tabs>
            <w:spacing w:before="160"/>
            <w:ind w:left="566" w:firstLine="0"/>
          </w:pPr>
          <w:hyperlink w:history="true" w:anchor="_TOC_250093">
            <w:r>
              <w:rPr>
                <w:color w:val="050505"/>
                <w:spacing w:val="-2"/>
              </w:rPr>
              <w:t>Abstract</w:t>
            </w:r>
            <w:r>
              <w:rPr>
                <w:color w:val="050505"/>
              </w:rPr>
              <w:tab/>
            </w:r>
            <w:r>
              <w:rPr>
                <w:color w:val="050505"/>
                <w:spacing w:val="-10"/>
              </w:rPr>
              <w:t>1</w:t>
            </w:r>
          </w:hyperlink>
        </w:p>
        <w:p>
          <w:pPr>
            <w:pStyle w:val="TOC1"/>
            <w:numPr>
              <w:ilvl w:val="0"/>
              <w:numId w:val="1"/>
            </w:numPr>
            <w:tabs>
              <w:tab w:pos="565" w:val="left" w:leader="none"/>
              <w:tab w:pos="9893" w:val="right" w:leader="dot"/>
            </w:tabs>
            <w:spacing w:line="240" w:lineRule="auto" w:before="102" w:after="0"/>
            <w:ind w:left="565" w:right="0" w:hanging="439"/>
            <w:jc w:val="left"/>
            <w:rPr>
              <w:color w:val="050505"/>
            </w:rPr>
          </w:pPr>
          <w:r>
            <w:rPr>
              <w:color w:val="050505"/>
            </w:rPr>
            <w:t>CHAPTER</w:t>
          </w:r>
          <w:r>
            <w:rPr>
              <w:color w:val="050505"/>
              <w:spacing w:val="1"/>
            </w:rPr>
            <w:t> </w:t>
          </w:r>
          <w:r>
            <w:rPr>
              <w:color w:val="050505"/>
            </w:rPr>
            <w:t>1:</w:t>
          </w:r>
          <w:r>
            <w:rPr>
              <w:color w:val="050505"/>
              <w:spacing w:val="-8"/>
            </w:rPr>
            <w:t> </w:t>
          </w:r>
          <w:r>
            <w:rPr>
              <w:color w:val="050505"/>
              <w:spacing w:val="-2"/>
            </w:rPr>
            <w:t>INTRODUCTION</w:t>
          </w:r>
          <w:r>
            <w:rPr>
              <w:color w:val="050505"/>
            </w:rPr>
            <w:tab/>
          </w:r>
          <w:r>
            <w:rPr>
              <w:color w:val="050505"/>
              <w:spacing w:val="-10"/>
            </w:rPr>
            <w:t>1</w:t>
          </w:r>
        </w:p>
        <w:p>
          <w:pPr>
            <w:pStyle w:val="TOC3"/>
            <w:numPr>
              <w:ilvl w:val="1"/>
              <w:numId w:val="1"/>
            </w:numPr>
            <w:tabs>
              <w:tab w:pos="1007" w:val="left" w:leader="none"/>
              <w:tab w:pos="9893" w:val="right" w:leader="dot"/>
            </w:tabs>
            <w:spacing w:line="240" w:lineRule="auto" w:before="103" w:after="0"/>
            <w:ind w:left="1007" w:right="0" w:hanging="660"/>
            <w:jc w:val="left"/>
            <w:rPr>
              <w:color w:val="050505"/>
            </w:rPr>
          </w:pPr>
          <w:hyperlink w:history="true" w:anchor="_TOC_250092">
            <w:r>
              <w:rPr>
                <w:color w:val="050505"/>
              </w:rPr>
              <w:t>Overview</w:t>
            </w:r>
            <w:r>
              <w:rPr>
                <w:color w:val="050505"/>
                <w:spacing w:val="6"/>
              </w:rPr>
              <w:t> </w:t>
            </w:r>
            <w:r>
              <w:rPr>
                <w:color w:val="050505"/>
              </w:rPr>
              <w:t>of</w:t>
            </w:r>
            <w:r>
              <w:rPr>
                <w:color w:val="050505"/>
                <w:spacing w:val="-9"/>
              </w:rPr>
              <w:t> </w:t>
            </w:r>
            <w:r>
              <w:rPr>
                <w:color w:val="050505"/>
                <w:spacing w:val="-2"/>
              </w:rPr>
              <w:t>Chapter</w:t>
            </w:r>
            <w:r>
              <w:rPr>
                <w:color w:val="050505"/>
              </w:rPr>
              <w:tab/>
            </w:r>
            <w:r>
              <w:rPr>
                <w:color w:val="050505"/>
                <w:spacing w:val="-10"/>
              </w:rPr>
              <w:t>1</w:t>
            </w:r>
          </w:hyperlink>
        </w:p>
        <w:p>
          <w:pPr>
            <w:pStyle w:val="TOC3"/>
            <w:numPr>
              <w:ilvl w:val="1"/>
              <w:numId w:val="1"/>
            </w:numPr>
            <w:tabs>
              <w:tab w:pos="1006" w:val="left" w:leader="none"/>
              <w:tab w:pos="9889" w:val="right" w:leader="dot"/>
            </w:tabs>
            <w:spacing w:line="240" w:lineRule="auto" w:before="98" w:after="0"/>
            <w:ind w:left="1006" w:right="0" w:hanging="659"/>
            <w:jc w:val="left"/>
            <w:rPr>
              <w:color w:val="050505"/>
            </w:rPr>
          </w:pPr>
          <w:hyperlink w:history="true" w:anchor="_TOC_250091">
            <w:r>
              <w:rPr>
                <w:color w:val="050505"/>
                <w:spacing w:val="-2"/>
              </w:rPr>
              <w:t>Background</w:t>
            </w:r>
            <w:r>
              <w:rPr>
                <w:color w:val="050505"/>
              </w:rPr>
              <w:tab/>
            </w:r>
            <w:r>
              <w:rPr>
                <w:color w:val="050505"/>
                <w:spacing w:val="-10"/>
              </w:rPr>
              <w:t>1</w:t>
            </w:r>
          </w:hyperlink>
        </w:p>
        <w:p>
          <w:pPr>
            <w:pStyle w:val="TOC3"/>
            <w:numPr>
              <w:ilvl w:val="1"/>
              <w:numId w:val="1"/>
            </w:numPr>
            <w:tabs>
              <w:tab w:pos="1007" w:val="left" w:leader="none"/>
              <w:tab w:pos="9891" w:val="right" w:leader="dot"/>
            </w:tabs>
            <w:spacing w:line="240" w:lineRule="auto" w:before="102" w:after="0"/>
            <w:ind w:left="1007" w:right="0" w:hanging="660"/>
            <w:jc w:val="left"/>
            <w:rPr>
              <w:color w:val="050505"/>
            </w:rPr>
          </w:pPr>
          <w:hyperlink w:history="true" w:anchor="_TOC_250090">
            <w:r>
              <w:rPr>
                <w:color w:val="050505"/>
              </w:rPr>
              <w:t>Problem </w:t>
            </w:r>
            <w:r>
              <w:rPr>
                <w:color w:val="050505"/>
                <w:spacing w:val="-2"/>
              </w:rPr>
              <w:t>Definition</w:t>
            </w:r>
            <w:r>
              <w:rPr>
                <w:color w:val="050505"/>
              </w:rPr>
              <w:tab/>
            </w:r>
            <w:r>
              <w:rPr>
                <w:color w:val="161616"/>
                <w:spacing w:val="-10"/>
              </w:rPr>
              <w:t>3</w:t>
            </w:r>
          </w:hyperlink>
        </w:p>
        <w:p>
          <w:pPr>
            <w:pStyle w:val="TOC3"/>
            <w:numPr>
              <w:ilvl w:val="1"/>
              <w:numId w:val="1"/>
            </w:numPr>
            <w:tabs>
              <w:tab w:pos="1007" w:val="left" w:leader="none"/>
              <w:tab w:pos="9891" w:val="right" w:leader="dot"/>
            </w:tabs>
            <w:spacing w:line="240" w:lineRule="auto" w:before="98" w:after="0"/>
            <w:ind w:left="1007" w:right="0" w:hanging="660"/>
            <w:jc w:val="left"/>
            <w:rPr>
              <w:color w:val="161616"/>
            </w:rPr>
          </w:pPr>
          <w:hyperlink w:history="true" w:anchor="_TOC_250089">
            <w:r>
              <w:rPr>
                <w:color w:val="050505"/>
              </w:rPr>
              <w:t>Project</w:t>
            </w:r>
            <w:r>
              <w:rPr>
                <w:color w:val="050505"/>
                <w:spacing w:val="-1"/>
              </w:rPr>
              <w:t> </w:t>
            </w:r>
            <w:r>
              <w:rPr>
                <w:color w:val="161616"/>
                <w:spacing w:val="-5"/>
              </w:rPr>
              <w:t>Aim</w:t>
            </w:r>
            <w:r>
              <w:rPr>
                <w:color w:val="161616"/>
              </w:rPr>
              <w:tab/>
            </w:r>
            <w:r>
              <w:rPr>
                <w:color w:val="050505"/>
                <w:spacing w:val="-10"/>
              </w:rPr>
              <w:t>3</w:t>
            </w:r>
          </w:hyperlink>
        </w:p>
        <w:p>
          <w:pPr>
            <w:pStyle w:val="TOC3"/>
            <w:numPr>
              <w:ilvl w:val="1"/>
              <w:numId w:val="1"/>
            </w:numPr>
            <w:tabs>
              <w:tab w:pos="1007" w:val="left" w:leader="none"/>
              <w:tab w:pos="9891" w:val="right" w:leader="dot"/>
            </w:tabs>
            <w:spacing w:line="240" w:lineRule="auto" w:before="103" w:after="0"/>
            <w:ind w:left="1007" w:right="0" w:hanging="660"/>
            <w:jc w:val="left"/>
            <w:rPr>
              <w:color w:val="161616"/>
            </w:rPr>
          </w:pPr>
          <w:hyperlink w:history="true" w:anchor="_TOC_250088">
            <w:r>
              <w:rPr>
                <w:color w:val="050505"/>
              </w:rPr>
              <w:t>Project</w:t>
            </w:r>
            <w:r>
              <w:rPr>
                <w:color w:val="050505"/>
                <w:spacing w:val="-3"/>
              </w:rPr>
              <w:t> </w:t>
            </w:r>
            <w:r>
              <w:rPr>
                <w:color w:val="050505"/>
                <w:spacing w:val="-2"/>
              </w:rPr>
              <w:t>Scope</w:t>
            </w:r>
            <w:r>
              <w:rPr>
                <w:color w:val="050505"/>
              </w:rPr>
              <w:tab/>
            </w:r>
            <w:r>
              <w:rPr>
                <w:color w:val="161616"/>
                <w:spacing w:val="-10"/>
              </w:rPr>
              <w:t>3</w:t>
            </w:r>
          </w:hyperlink>
        </w:p>
        <w:p>
          <w:pPr>
            <w:pStyle w:val="TOC5"/>
            <w:numPr>
              <w:ilvl w:val="2"/>
              <w:numId w:val="1"/>
            </w:numPr>
            <w:tabs>
              <w:tab w:pos="1447" w:val="left" w:leader="none"/>
              <w:tab w:pos="9889" w:val="right" w:leader="dot"/>
            </w:tabs>
            <w:spacing w:line="240" w:lineRule="auto" w:before="98" w:after="0"/>
            <w:ind w:left="1447" w:right="0" w:hanging="879"/>
            <w:jc w:val="left"/>
            <w:rPr>
              <w:color w:val="161616"/>
            </w:rPr>
          </w:pPr>
          <w:hyperlink w:history="true" w:anchor="_TOC_250087">
            <w:r>
              <w:rPr>
                <w:color w:val="050505"/>
              </w:rPr>
              <w:t>In-Scope</w:t>
            </w:r>
            <w:r>
              <w:rPr>
                <w:color w:val="050505"/>
                <w:spacing w:val="-6"/>
              </w:rPr>
              <w:t> </w:t>
            </w:r>
            <w:r>
              <w:rPr>
                <w:color w:val="050505"/>
                <w:spacing w:val="-2"/>
              </w:rPr>
              <w:t>Items</w:t>
            </w:r>
            <w:r>
              <w:rPr>
                <w:color w:val="050505"/>
              </w:rPr>
              <w:tab/>
            </w:r>
            <w:r>
              <w:rPr>
                <w:color w:val="050505"/>
                <w:spacing w:val="-10"/>
              </w:rPr>
              <w:t>4</w:t>
            </w:r>
          </w:hyperlink>
        </w:p>
        <w:p>
          <w:pPr>
            <w:pStyle w:val="TOC5"/>
            <w:numPr>
              <w:ilvl w:val="2"/>
              <w:numId w:val="1"/>
            </w:numPr>
            <w:tabs>
              <w:tab w:pos="1450" w:val="left" w:leader="none"/>
              <w:tab w:pos="9887" w:val="right" w:leader="dot"/>
            </w:tabs>
            <w:spacing w:line="240" w:lineRule="auto" w:before="102" w:after="0"/>
            <w:ind w:left="1450" w:right="0" w:hanging="882"/>
            <w:jc w:val="left"/>
            <w:rPr>
              <w:color w:val="050505"/>
            </w:rPr>
          </w:pPr>
          <w:hyperlink w:history="true" w:anchor="_TOC_250086">
            <w:r>
              <w:rPr>
                <w:color w:val="050505"/>
              </w:rPr>
              <w:t>Out-Of-Scope</w:t>
            </w:r>
            <w:r>
              <w:rPr>
                <w:color w:val="050505"/>
                <w:spacing w:val="-8"/>
              </w:rPr>
              <w:t> </w:t>
            </w:r>
            <w:r>
              <w:rPr>
                <w:color w:val="050505"/>
                <w:spacing w:val="-2"/>
              </w:rPr>
              <w:t>Items</w:t>
            </w:r>
            <w:r>
              <w:rPr>
                <w:color w:val="050505"/>
              </w:rPr>
              <w:tab/>
            </w:r>
            <w:r>
              <w:rPr>
                <w:color w:val="050505"/>
                <w:spacing w:val="-10"/>
              </w:rPr>
              <w:t>5</w:t>
            </w:r>
          </w:hyperlink>
        </w:p>
        <w:p>
          <w:pPr>
            <w:pStyle w:val="TOC3"/>
            <w:numPr>
              <w:ilvl w:val="1"/>
              <w:numId w:val="1"/>
            </w:numPr>
            <w:tabs>
              <w:tab w:pos="1004" w:val="left" w:leader="none"/>
              <w:tab w:pos="9887" w:val="right" w:leader="dot"/>
            </w:tabs>
            <w:spacing w:line="240" w:lineRule="auto" w:before="103" w:after="0"/>
            <w:ind w:left="1004" w:right="0" w:hanging="657"/>
            <w:jc w:val="left"/>
            <w:rPr>
              <w:color w:val="161616"/>
            </w:rPr>
          </w:pPr>
          <w:hyperlink w:history="true" w:anchor="_TOC_250085">
            <w:r>
              <w:rPr>
                <w:color w:val="050505"/>
              </w:rPr>
              <w:t>Tools</w:t>
            </w:r>
            <w:r>
              <w:rPr>
                <w:color w:val="050505"/>
                <w:spacing w:val="-10"/>
              </w:rPr>
              <w:t> </w:t>
            </w:r>
            <w:r>
              <w:rPr>
                <w:color w:val="161616"/>
              </w:rPr>
              <w:t>And</w:t>
            </w:r>
            <w:r>
              <w:rPr>
                <w:color w:val="161616"/>
                <w:spacing w:val="-9"/>
              </w:rPr>
              <w:t> </w:t>
            </w:r>
            <w:r>
              <w:rPr>
                <w:color w:val="050505"/>
              </w:rPr>
              <w:t>Technical</w:t>
            </w:r>
            <w:r>
              <w:rPr>
                <w:color w:val="050505"/>
                <w:spacing w:val="-1"/>
              </w:rPr>
              <w:t> </w:t>
            </w:r>
            <w:r>
              <w:rPr>
                <w:color w:val="050505"/>
              </w:rPr>
              <w:t>Requirements</w:t>
            </w:r>
            <w:r>
              <w:rPr>
                <w:color w:val="050505"/>
                <w:spacing w:val="-1"/>
              </w:rPr>
              <w:t> </w:t>
            </w:r>
            <w:r>
              <w:rPr>
                <w:color w:val="161616"/>
              </w:rPr>
              <w:t>(Resource</w:t>
            </w:r>
            <w:r>
              <w:rPr>
                <w:color w:val="161616"/>
                <w:spacing w:val="1"/>
              </w:rPr>
              <w:t> </w:t>
            </w:r>
            <w:r>
              <w:rPr>
                <w:color w:val="050505"/>
                <w:spacing w:val="-2"/>
              </w:rPr>
              <w:t>Requirement)</w:t>
            </w:r>
            <w:r>
              <w:rPr>
                <w:color w:val="050505"/>
              </w:rPr>
              <w:tab/>
            </w:r>
            <w:r>
              <w:rPr>
                <w:color w:val="050505"/>
                <w:spacing w:val="-10"/>
              </w:rPr>
              <w:t>5</w:t>
            </w:r>
          </w:hyperlink>
        </w:p>
        <w:p>
          <w:pPr>
            <w:pStyle w:val="TOC5"/>
            <w:numPr>
              <w:ilvl w:val="2"/>
              <w:numId w:val="1"/>
            </w:numPr>
            <w:tabs>
              <w:tab w:pos="1448" w:val="left" w:leader="none"/>
              <w:tab w:pos="9887" w:val="right" w:leader="dot"/>
            </w:tabs>
            <w:spacing w:line="240" w:lineRule="auto" w:before="98" w:after="0"/>
            <w:ind w:left="1448" w:right="0" w:hanging="880"/>
            <w:jc w:val="left"/>
            <w:rPr>
              <w:color w:val="050505"/>
            </w:rPr>
          </w:pPr>
          <w:hyperlink w:history="true" w:anchor="_TOC_250084">
            <w:r>
              <w:rPr>
                <w:color w:val="050505"/>
              </w:rPr>
              <w:t>Software</w:t>
            </w:r>
            <w:r>
              <w:rPr>
                <w:color w:val="050505"/>
                <w:spacing w:val="-5"/>
              </w:rPr>
              <w:t> </w:t>
            </w:r>
            <w:r>
              <w:rPr>
                <w:color w:val="050505"/>
                <w:spacing w:val="-2"/>
              </w:rPr>
              <w:t>Requirements</w:t>
            </w:r>
            <w:r>
              <w:rPr>
                <w:color w:val="050505"/>
              </w:rPr>
              <w:tab/>
            </w:r>
            <w:r>
              <w:rPr>
                <w:color w:val="050505"/>
                <w:spacing w:val="-10"/>
              </w:rPr>
              <w:t>5</w:t>
            </w:r>
          </w:hyperlink>
        </w:p>
        <w:p>
          <w:pPr>
            <w:pStyle w:val="TOC5"/>
            <w:numPr>
              <w:ilvl w:val="2"/>
              <w:numId w:val="1"/>
            </w:numPr>
            <w:tabs>
              <w:tab w:pos="1449" w:val="left" w:leader="none"/>
              <w:tab w:pos="9890" w:val="right" w:leader="dot"/>
            </w:tabs>
            <w:spacing w:line="240" w:lineRule="auto" w:before="102" w:after="0"/>
            <w:ind w:left="1449" w:right="0" w:hanging="881"/>
            <w:jc w:val="left"/>
            <w:rPr>
              <w:color w:val="050505"/>
            </w:rPr>
          </w:pPr>
          <w:hyperlink w:history="true" w:anchor="_TOC_250083">
            <w:r>
              <w:rPr>
                <w:color w:val="050505"/>
              </w:rPr>
              <w:t>Hardware</w:t>
            </w:r>
            <w:r>
              <w:rPr>
                <w:color w:val="050505"/>
                <w:spacing w:val="-7"/>
              </w:rPr>
              <w:t> </w:t>
            </w:r>
            <w:r>
              <w:rPr>
                <w:color w:val="050505"/>
                <w:spacing w:val="-2"/>
              </w:rPr>
              <w:t>Requirements</w:t>
            </w:r>
            <w:r>
              <w:rPr>
                <w:color w:val="050505"/>
              </w:rPr>
              <w:tab/>
            </w:r>
            <w:r>
              <w:rPr>
                <w:color w:val="161616"/>
                <w:spacing w:val="-10"/>
              </w:rPr>
              <w:t>6</w:t>
            </w:r>
          </w:hyperlink>
        </w:p>
        <w:p>
          <w:pPr>
            <w:pStyle w:val="TOC5"/>
            <w:numPr>
              <w:ilvl w:val="2"/>
              <w:numId w:val="1"/>
            </w:numPr>
            <w:tabs>
              <w:tab w:pos="1449" w:val="left" w:leader="none"/>
              <w:tab w:pos="9890" w:val="right" w:leader="dot"/>
            </w:tabs>
            <w:spacing w:line="240" w:lineRule="auto" w:before="98" w:after="0"/>
            <w:ind w:left="1449" w:right="0" w:hanging="886"/>
            <w:jc w:val="left"/>
            <w:rPr>
              <w:color w:val="050505"/>
            </w:rPr>
          </w:pPr>
          <w:hyperlink w:history="true" w:anchor="_TOC_250082">
            <w:r>
              <w:rPr>
                <w:color w:val="050505"/>
              </w:rPr>
              <w:t>Data</w:t>
            </w:r>
            <w:r>
              <w:rPr>
                <w:color w:val="050505"/>
                <w:spacing w:val="-5"/>
              </w:rPr>
              <w:t> </w:t>
            </w:r>
            <w:r>
              <w:rPr>
                <w:color w:val="050505"/>
                <w:spacing w:val="-2"/>
              </w:rPr>
              <w:t>Requirements</w:t>
            </w:r>
            <w:r>
              <w:rPr>
                <w:color w:val="050505"/>
              </w:rPr>
              <w:tab/>
            </w:r>
            <w:r>
              <w:rPr>
                <w:color w:val="161616"/>
                <w:spacing w:val="-12"/>
              </w:rPr>
              <w:t>8</w:t>
            </w:r>
          </w:hyperlink>
        </w:p>
        <w:p>
          <w:pPr>
            <w:pStyle w:val="TOC3"/>
            <w:numPr>
              <w:ilvl w:val="1"/>
              <w:numId w:val="1"/>
            </w:numPr>
            <w:tabs>
              <w:tab w:pos="1006" w:val="left" w:leader="none"/>
              <w:tab w:pos="9892" w:val="right" w:leader="dot"/>
            </w:tabs>
            <w:spacing w:line="240" w:lineRule="auto" w:before="103" w:after="0"/>
            <w:ind w:left="1006" w:right="0" w:hanging="659"/>
            <w:jc w:val="left"/>
            <w:rPr>
              <w:color w:val="050505"/>
            </w:rPr>
          </w:pPr>
          <w:hyperlink w:history="true" w:anchor="_TOC_250081">
            <w:r>
              <w:rPr>
                <w:color w:val="050505"/>
              </w:rPr>
              <w:t>Document</w:t>
            </w:r>
            <w:r>
              <w:rPr>
                <w:color w:val="050505"/>
                <w:spacing w:val="-4"/>
              </w:rPr>
              <w:t> </w:t>
            </w:r>
            <w:r>
              <w:rPr>
                <w:color w:val="161616"/>
                <w:spacing w:val="-2"/>
              </w:rPr>
              <w:t>Structure</w:t>
            </w:r>
            <w:r>
              <w:rPr>
                <w:color w:val="161616"/>
              </w:rPr>
              <w:tab/>
            </w:r>
            <w:r>
              <w:rPr>
                <w:color w:val="050505"/>
                <w:spacing w:val="-10"/>
              </w:rPr>
              <w:t>9</w:t>
            </w:r>
          </w:hyperlink>
        </w:p>
        <w:p>
          <w:pPr>
            <w:pStyle w:val="TOC3"/>
            <w:numPr>
              <w:ilvl w:val="1"/>
              <w:numId w:val="1"/>
            </w:numPr>
            <w:tabs>
              <w:tab w:pos="1007" w:val="left" w:leader="none"/>
              <w:tab w:pos="9886" w:val="right" w:leader="dot"/>
            </w:tabs>
            <w:spacing w:line="240" w:lineRule="auto" w:before="102" w:after="0"/>
            <w:ind w:left="1007" w:right="0" w:hanging="660"/>
            <w:jc w:val="left"/>
            <w:rPr>
              <w:color w:val="050505"/>
            </w:rPr>
          </w:pPr>
          <w:hyperlink w:history="true" w:anchor="_TOC_250080">
            <w:r>
              <w:rPr>
                <w:color w:val="161616"/>
              </w:rPr>
              <w:t>Chapter</w:t>
            </w:r>
            <w:r>
              <w:rPr>
                <w:color w:val="161616"/>
                <w:spacing w:val="1"/>
              </w:rPr>
              <w:t> </w:t>
            </w:r>
            <w:r>
              <w:rPr>
                <w:color w:val="161616"/>
                <w:spacing w:val="-2"/>
              </w:rPr>
              <w:t>Summary</w:t>
            </w:r>
            <w:r>
              <w:rPr>
                <w:color w:val="161616"/>
              </w:rPr>
              <w:tab/>
            </w:r>
            <w:r>
              <w:rPr>
                <w:color w:val="050505"/>
                <w:spacing w:val="-7"/>
              </w:rPr>
              <w:t>10</w:t>
            </w:r>
          </w:hyperlink>
        </w:p>
        <w:p>
          <w:pPr>
            <w:pStyle w:val="TOC1"/>
            <w:numPr>
              <w:ilvl w:val="0"/>
              <w:numId w:val="1"/>
            </w:numPr>
            <w:tabs>
              <w:tab w:pos="565" w:val="left" w:leader="none"/>
              <w:tab w:pos="9886" w:val="right" w:leader="dot"/>
            </w:tabs>
            <w:spacing w:line="240" w:lineRule="auto" w:before="103" w:after="0"/>
            <w:ind w:left="565" w:right="0" w:hanging="443"/>
            <w:jc w:val="left"/>
            <w:rPr>
              <w:color w:val="050505"/>
            </w:rPr>
          </w:pPr>
          <w:r>
            <w:rPr>
              <w:color w:val="161616"/>
            </w:rPr>
            <w:t>CHAPTER</w:t>
          </w:r>
          <w:r>
            <w:rPr>
              <w:color w:val="161616"/>
              <w:spacing w:val="-4"/>
            </w:rPr>
            <w:t> </w:t>
          </w:r>
          <w:r>
            <w:rPr>
              <w:color w:val="161616"/>
            </w:rPr>
            <w:t>2:</w:t>
          </w:r>
          <w:r>
            <w:rPr>
              <w:color w:val="161616"/>
              <w:spacing w:val="-14"/>
            </w:rPr>
            <w:t> </w:t>
          </w:r>
          <w:r>
            <w:rPr>
              <w:color w:val="050505"/>
            </w:rPr>
            <w:t>LITERATURE</w:t>
          </w:r>
          <w:r>
            <w:rPr>
              <w:color w:val="050505"/>
              <w:spacing w:val="6"/>
            </w:rPr>
            <w:t> </w:t>
          </w:r>
          <w:r>
            <w:rPr>
              <w:color w:val="161616"/>
              <w:spacing w:val="-2"/>
            </w:rPr>
            <w:t>REVIEW</w:t>
          </w:r>
          <w:r>
            <w:rPr>
              <w:color w:val="161616"/>
            </w:rPr>
            <w:tab/>
          </w:r>
          <w:r>
            <w:rPr>
              <w:color w:val="050505"/>
              <w:spacing w:val="-5"/>
            </w:rPr>
            <w:t>11</w:t>
          </w:r>
        </w:p>
        <w:p>
          <w:pPr>
            <w:pStyle w:val="TOC3"/>
            <w:numPr>
              <w:ilvl w:val="1"/>
              <w:numId w:val="1"/>
            </w:numPr>
            <w:tabs>
              <w:tab w:pos="1007" w:val="left" w:leader="none"/>
              <w:tab w:pos="9888" w:val="right" w:leader="dot"/>
            </w:tabs>
            <w:spacing w:line="240" w:lineRule="auto" w:before="98" w:after="0"/>
            <w:ind w:left="1007" w:right="0" w:hanging="659"/>
            <w:jc w:val="left"/>
            <w:rPr>
              <w:color w:val="161616"/>
            </w:rPr>
          </w:pPr>
          <w:hyperlink w:history="true" w:anchor="_TOC_250079">
            <w:r>
              <w:rPr>
                <w:color w:val="050505"/>
              </w:rPr>
              <w:t>Overview</w:t>
            </w:r>
            <w:r>
              <w:rPr>
                <w:color w:val="050505"/>
                <w:spacing w:val="3"/>
              </w:rPr>
              <w:t> </w:t>
            </w:r>
            <w:r>
              <w:rPr>
                <w:color w:val="050505"/>
              </w:rPr>
              <w:t>Of</w:t>
            </w:r>
            <w:r>
              <w:rPr>
                <w:color w:val="050505"/>
                <w:spacing w:val="-6"/>
              </w:rPr>
              <w:t> </w:t>
            </w:r>
            <w:r>
              <w:rPr>
                <w:color w:val="050505"/>
                <w:spacing w:val="-2"/>
              </w:rPr>
              <w:t>Chapter</w:t>
            </w:r>
            <w:r>
              <w:rPr>
                <w:color w:val="050505"/>
              </w:rPr>
              <w:tab/>
            </w:r>
            <w:r>
              <w:rPr>
                <w:color w:val="050505"/>
                <w:spacing w:val="-5"/>
              </w:rPr>
              <w:t>11</w:t>
            </w:r>
          </w:hyperlink>
        </w:p>
        <w:p>
          <w:pPr>
            <w:pStyle w:val="TOC3"/>
            <w:numPr>
              <w:ilvl w:val="1"/>
              <w:numId w:val="1"/>
            </w:numPr>
            <w:tabs>
              <w:tab w:pos="1004" w:val="left" w:leader="none"/>
              <w:tab w:pos="9874" w:val="right" w:leader="dot"/>
            </w:tabs>
            <w:spacing w:line="240" w:lineRule="auto" w:before="98" w:after="0"/>
            <w:ind w:left="1004" w:right="0" w:hanging="656"/>
            <w:jc w:val="left"/>
            <w:rPr>
              <w:color w:val="050505"/>
            </w:rPr>
          </w:pPr>
          <w:r>
            <w:rPr>
              <w:color w:val="161616"/>
            </w:rPr>
            <w:t>The</w:t>
          </w:r>
          <w:r>
            <w:rPr>
              <w:color w:val="161616"/>
              <w:spacing w:val="-10"/>
            </w:rPr>
            <w:t> </w:t>
          </w:r>
          <w:r>
            <w:rPr>
              <w:color w:val="050505"/>
            </w:rPr>
            <w:t>Literature</w:t>
          </w:r>
          <w:r>
            <w:rPr>
              <w:color w:val="050505"/>
              <w:spacing w:val="1"/>
            </w:rPr>
            <w:t> </w:t>
          </w:r>
          <w:r>
            <w:rPr>
              <w:color w:val="161616"/>
            </w:rPr>
            <w:t>on</w:t>
          </w:r>
          <w:r>
            <w:rPr>
              <w:color w:val="161616"/>
              <w:spacing w:val="-2"/>
            </w:rPr>
            <w:t> </w:t>
          </w:r>
          <w:r>
            <w:rPr>
              <w:color w:val="050505"/>
            </w:rPr>
            <w:t>Machine</w:t>
          </w:r>
          <w:r>
            <w:rPr>
              <w:color w:val="050505"/>
              <w:spacing w:val="2"/>
            </w:rPr>
            <w:t> </w:t>
          </w:r>
          <w:r>
            <w:rPr>
              <w:color w:val="161616"/>
              <w:spacing w:val="-2"/>
            </w:rPr>
            <w:t>Leaming</w:t>
          </w:r>
          <w:r>
            <w:rPr>
              <w:color w:val="161616"/>
            </w:rPr>
            <w:tab/>
          </w:r>
          <w:r>
            <w:rPr>
              <w:color w:val="050505"/>
              <w:spacing w:val="-5"/>
            </w:rPr>
            <w:t>11</w:t>
          </w:r>
        </w:p>
        <w:p>
          <w:pPr>
            <w:pStyle w:val="TOC5"/>
            <w:numPr>
              <w:ilvl w:val="2"/>
              <w:numId w:val="1"/>
            </w:numPr>
            <w:tabs>
              <w:tab w:pos="1454" w:val="left" w:leader="none"/>
              <w:tab w:pos="9888" w:val="right" w:leader="dot"/>
            </w:tabs>
            <w:spacing w:line="240" w:lineRule="auto" w:before="102" w:after="0"/>
            <w:ind w:left="1454" w:right="0" w:hanging="890"/>
            <w:jc w:val="left"/>
            <w:rPr>
              <w:color w:val="161616"/>
            </w:rPr>
          </w:pPr>
          <w:r>
            <w:rPr>
              <w:color w:val="050505"/>
            </w:rPr>
            <w:t>What</w:t>
          </w:r>
          <w:r>
            <w:rPr>
              <w:color w:val="050505"/>
              <w:spacing w:val="-7"/>
            </w:rPr>
            <w:t> </w:t>
          </w:r>
          <w:r>
            <w:rPr>
              <w:color w:val="050505"/>
            </w:rPr>
            <w:t>ls</w:t>
          </w:r>
          <w:r>
            <w:rPr>
              <w:color w:val="050505"/>
              <w:spacing w:val="5"/>
            </w:rPr>
            <w:t> </w:t>
          </w:r>
          <w:r>
            <w:rPr>
              <w:color w:val="050505"/>
            </w:rPr>
            <w:t>Machine</w:t>
          </w:r>
          <w:r>
            <w:rPr>
              <w:color w:val="050505"/>
              <w:spacing w:val="2"/>
            </w:rPr>
            <w:t> </w:t>
          </w:r>
          <w:r>
            <w:rPr>
              <w:color w:val="161616"/>
              <w:spacing w:val="-2"/>
            </w:rPr>
            <w:t>Leaming?</w:t>
          </w:r>
          <w:r>
            <w:rPr>
              <w:color w:val="161616"/>
            </w:rPr>
            <w:tab/>
          </w:r>
          <w:r>
            <w:rPr>
              <w:color w:val="050505"/>
              <w:spacing w:val="-5"/>
            </w:rPr>
            <w:t>11</w:t>
          </w:r>
        </w:p>
        <w:p>
          <w:pPr>
            <w:pStyle w:val="TOC5"/>
            <w:numPr>
              <w:ilvl w:val="2"/>
              <w:numId w:val="1"/>
            </w:numPr>
            <w:tabs>
              <w:tab w:pos="1446" w:val="left" w:leader="none"/>
              <w:tab w:pos="9888" w:val="right" w:leader="dot"/>
            </w:tabs>
            <w:spacing w:line="240" w:lineRule="auto" w:before="103" w:after="0"/>
            <w:ind w:left="1446" w:right="0" w:hanging="882"/>
            <w:jc w:val="left"/>
            <w:rPr>
              <w:color w:val="161616"/>
            </w:rPr>
          </w:pPr>
          <w:r>
            <w:rPr>
              <w:color w:val="161616"/>
            </w:rPr>
            <w:t>The</w:t>
          </w:r>
          <w:r>
            <w:rPr>
              <w:color w:val="161616"/>
              <w:spacing w:val="-8"/>
            </w:rPr>
            <w:t> </w:t>
          </w:r>
          <w:r>
            <w:rPr>
              <w:color w:val="050505"/>
            </w:rPr>
            <w:t>Importance</w:t>
          </w:r>
          <w:r>
            <w:rPr>
              <w:color w:val="050505"/>
              <w:spacing w:val="1"/>
            </w:rPr>
            <w:t> </w:t>
          </w:r>
          <w:r>
            <w:rPr>
              <w:color w:val="050505"/>
            </w:rPr>
            <w:t>of</w:t>
          </w:r>
          <w:r>
            <w:rPr>
              <w:color w:val="050505"/>
              <w:spacing w:val="-9"/>
            </w:rPr>
            <w:t> </w:t>
          </w:r>
          <w:r>
            <w:rPr>
              <w:color w:val="161616"/>
            </w:rPr>
            <w:t>Machine </w:t>
          </w:r>
          <w:r>
            <w:rPr>
              <w:color w:val="050505"/>
              <w:spacing w:val="-2"/>
            </w:rPr>
            <w:t>Leaming</w:t>
          </w:r>
          <w:r>
            <w:rPr>
              <w:color w:val="050505"/>
            </w:rPr>
            <w:tab/>
          </w:r>
          <w:r>
            <w:rPr>
              <w:color w:val="050505"/>
              <w:spacing w:val="-5"/>
            </w:rPr>
            <w:t>11</w:t>
          </w:r>
        </w:p>
        <w:p>
          <w:pPr>
            <w:pStyle w:val="TOC5"/>
            <w:numPr>
              <w:ilvl w:val="2"/>
              <w:numId w:val="1"/>
            </w:numPr>
            <w:tabs>
              <w:tab w:pos="1454" w:val="left" w:leader="none"/>
              <w:tab w:pos="9884" w:val="right" w:leader="dot"/>
            </w:tabs>
            <w:spacing w:line="240" w:lineRule="auto" w:before="98" w:after="0"/>
            <w:ind w:left="1454" w:right="0" w:hanging="890"/>
            <w:jc w:val="left"/>
            <w:rPr>
              <w:color w:val="161616"/>
            </w:rPr>
          </w:pPr>
          <w:r>
            <w:rPr>
              <w:color w:val="161616"/>
            </w:rPr>
            <w:t>What</w:t>
          </w:r>
          <w:r>
            <w:rPr>
              <w:color w:val="161616"/>
              <w:spacing w:val="-3"/>
            </w:rPr>
            <w:t> </w:t>
          </w:r>
          <w:r>
            <w:rPr>
              <w:color w:val="050505"/>
            </w:rPr>
            <w:t>Is</w:t>
          </w:r>
          <w:r>
            <w:rPr>
              <w:color w:val="050505"/>
              <w:spacing w:val="-6"/>
            </w:rPr>
            <w:t> </w:t>
          </w:r>
          <w:r>
            <w:rPr>
              <w:color w:val="161616"/>
            </w:rPr>
            <w:t>Machine</w:t>
          </w:r>
          <w:r>
            <w:rPr>
              <w:color w:val="161616"/>
              <w:spacing w:val="6"/>
            </w:rPr>
            <w:t> </w:t>
          </w:r>
          <w:r>
            <w:rPr>
              <w:color w:val="161616"/>
            </w:rPr>
            <w:t>Leaming</w:t>
          </w:r>
          <w:r>
            <w:rPr>
              <w:color w:val="161616"/>
              <w:spacing w:val="4"/>
            </w:rPr>
            <w:t> </w:t>
          </w:r>
          <w:r>
            <w:rPr>
              <w:color w:val="161616"/>
            </w:rPr>
            <w:t>Used</w:t>
          </w:r>
          <w:r>
            <w:rPr>
              <w:color w:val="161616"/>
              <w:spacing w:val="-2"/>
            </w:rPr>
            <w:t> </w:t>
          </w:r>
          <w:r>
            <w:rPr>
              <w:color w:val="161616"/>
              <w:spacing w:val="-4"/>
            </w:rPr>
            <w:t>For?</w:t>
          </w:r>
          <w:r>
            <w:rPr>
              <w:color w:val="161616"/>
            </w:rPr>
            <w:tab/>
          </w:r>
          <w:r>
            <w:rPr>
              <w:color w:val="050505"/>
              <w:spacing w:val="-5"/>
            </w:rPr>
            <w:t>12</w:t>
          </w:r>
        </w:p>
        <w:p>
          <w:pPr>
            <w:pStyle w:val="TOC5"/>
            <w:numPr>
              <w:ilvl w:val="2"/>
              <w:numId w:val="1"/>
            </w:numPr>
            <w:tabs>
              <w:tab w:pos="1446" w:val="left" w:leader="none"/>
              <w:tab w:pos="9889" w:val="right" w:leader="dot"/>
            </w:tabs>
            <w:spacing w:line="240" w:lineRule="auto" w:before="102" w:after="0"/>
            <w:ind w:left="1446" w:right="0" w:hanging="882"/>
            <w:jc w:val="left"/>
            <w:rPr>
              <w:color w:val="161616"/>
            </w:rPr>
          </w:pPr>
          <w:r>
            <w:rPr>
              <w:color w:val="050505"/>
            </w:rPr>
            <w:t>Types</w:t>
          </w:r>
          <w:r>
            <w:rPr>
              <w:color w:val="050505"/>
              <w:spacing w:val="-4"/>
            </w:rPr>
            <w:t> </w:t>
          </w:r>
          <w:r>
            <w:rPr>
              <w:color w:val="050505"/>
            </w:rPr>
            <w:t>Of</w:t>
          </w:r>
          <w:r>
            <w:rPr>
              <w:color w:val="050505"/>
              <w:spacing w:val="-7"/>
            </w:rPr>
            <w:t> </w:t>
          </w:r>
          <w:r>
            <w:rPr>
              <w:color w:val="161616"/>
            </w:rPr>
            <w:t>Machine</w:t>
          </w:r>
          <w:r>
            <w:rPr>
              <w:color w:val="161616"/>
              <w:spacing w:val="7"/>
            </w:rPr>
            <w:t> </w:t>
          </w:r>
          <w:r>
            <w:rPr>
              <w:color w:val="050505"/>
              <w:spacing w:val="-2"/>
            </w:rPr>
            <w:t>Leaming</w:t>
          </w:r>
          <w:r>
            <w:rPr>
              <w:color w:val="050505"/>
            </w:rPr>
            <w:tab/>
          </w:r>
          <w:r>
            <w:rPr>
              <w:color w:val="050505"/>
              <w:spacing w:val="-5"/>
            </w:rPr>
            <w:t>13</w:t>
          </w:r>
        </w:p>
        <w:p>
          <w:pPr>
            <w:pStyle w:val="TOC5"/>
            <w:numPr>
              <w:ilvl w:val="2"/>
              <w:numId w:val="1"/>
            </w:numPr>
            <w:tabs>
              <w:tab w:pos="1449" w:val="left" w:leader="none"/>
              <w:tab w:pos="9890" w:val="right" w:leader="dot"/>
            </w:tabs>
            <w:spacing w:line="240" w:lineRule="auto" w:before="98" w:after="0"/>
            <w:ind w:left="1449" w:right="0" w:hanging="885"/>
            <w:jc w:val="left"/>
            <w:rPr>
              <w:color w:val="050505"/>
            </w:rPr>
          </w:pPr>
          <w:r>
            <w:rPr>
              <w:color w:val="161616"/>
            </w:rPr>
            <w:t>Machine</w:t>
          </w:r>
          <w:r>
            <w:rPr>
              <w:color w:val="161616"/>
              <w:spacing w:val="8"/>
            </w:rPr>
            <w:t> </w:t>
          </w:r>
          <w:r>
            <w:rPr>
              <w:color w:val="161616"/>
            </w:rPr>
            <w:t>Leaming </w:t>
          </w:r>
          <w:r>
            <w:rPr>
              <w:color w:val="161616"/>
              <w:spacing w:val="-2"/>
            </w:rPr>
            <w:t>Model</w:t>
          </w:r>
          <w:r>
            <w:rPr>
              <w:color w:val="161616"/>
            </w:rPr>
            <w:tab/>
          </w:r>
          <w:r>
            <w:rPr>
              <w:color w:val="050505"/>
              <w:spacing w:val="-7"/>
            </w:rPr>
            <w:t>13</w:t>
          </w:r>
        </w:p>
        <w:p>
          <w:pPr>
            <w:pStyle w:val="TOC5"/>
            <w:numPr>
              <w:ilvl w:val="2"/>
              <w:numId w:val="1"/>
            </w:numPr>
            <w:tabs>
              <w:tab w:pos="1446" w:val="left" w:leader="none"/>
              <w:tab w:pos="9890" w:val="right" w:leader="dot"/>
            </w:tabs>
            <w:spacing w:line="240" w:lineRule="auto" w:before="103" w:after="0"/>
            <w:ind w:left="1446" w:right="0" w:hanging="882"/>
            <w:jc w:val="left"/>
            <w:rPr>
              <w:color w:val="161616"/>
            </w:rPr>
          </w:pPr>
          <w:hyperlink w:history="true" w:anchor="_TOC_250078">
            <w:r>
              <w:rPr>
                <w:color w:val="050505"/>
              </w:rPr>
              <w:t>Training</w:t>
            </w:r>
            <w:r>
              <w:rPr>
                <w:color w:val="050505"/>
                <w:spacing w:val="3"/>
              </w:rPr>
              <w:t> </w:t>
            </w:r>
            <w:r>
              <w:rPr>
                <w:color w:val="161616"/>
              </w:rPr>
              <w:t>A </w:t>
            </w:r>
            <w:r>
              <w:rPr>
                <w:color w:val="161616"/>
                <w:spacing w:val="-2"/>
              </w:rPr>
              <w:t>Model.</w:t>
            </w:r>
            <w:r>
              <w:rPr>
                <w:color w:val="161616"/>
              </w:rPr>
              <w:tab/>
            </w:r>
            <w:r>
              <w:rPr>
                <w:color w:val="161616"/>
                <w:spacing w:val="-5"/>
              </w:rPr>
              <w:t>13</w:t>
            </w:r>
          </w:hyperlink>
        </w:p>
        <w:p>
          <w:pPr>
            <w:pStyle w:val="TOC5"/>
            <w:numPr>
              <w:ilvl w:val="2"/>
              <w:numId w:val="1"/>
            </w:numPr>
            <w:tabs>
              <w:tab w:pos="1448" w:val="left" w:leader="none"/>
              <w:tab w:pos="9886" w:val="right" w:leader="dot"/>
            </w:tabs>
            <w:spacing w:line="240" w:lineRule="auto" w:before="98" w:after="0"/>
            <w:ind w:left="1448" w:right="0" w:hanging="884"/>
            <w:jc w:val="left"/>
            <w:rPr>
              <w:color w:val="050505"/>
            </w:rPr>
          </w:pPr>
          <w:r>
            <w:rPr>
              <w:color w:val="161616"/>
            </w:rPr>
            <w:t>Supervised</w:t>
          </w:r>
          <w:r>
            <w:rPr>
              <w:color w:val="161616"/>
              <w:spacing w:val="-2"/>
            </w:rPr>
            <w:t> Leaming</w:t>
          </w:r>
          <w:r>
            <w:rPr>
              <w:color w:val="161616"/>
            </w:rPr>
            <w:tab/>
          </w:r>
          <w:r>
            <w:rPr>
              <w:color w:val="050505"/>
              <w:spacing w:val="-5"/>
            </w:rPr>
            <w:t>14</w:t>
          </w:r>
        </w:p>
        <w:p>
          <w:pPr>
            <w:pStyle w:val="TOC5"/>
            <w:numPr>
              <w:ilvl w:val="2"/>
              <w:numId w:val="1"/>
            </w:numPr>
            <w:tabs>
              <w:tab w:pos="1446" w:val="left" w:leader="none"/>
              <w:tab w:pos="9888" w:val="right" w:leader="dot"/>
            </w:tabs>
            <w:spacing w:line="240" w:lineRule="auto" w:before="102" w:after="0"/>
            <w:ind w:left="1446" w:right="0" w:hanging="882"/>
            <w:jc w:val="left"/>
            <w:rPr>
              <w:color w:val="161616"/>
            </w:rPr>
          </w:pPr>
          <w:r>
            <w:rPr>
              <w:color w:val="161616"/>
            </w:rPr>
            <w:t>Unsupervised</w:t>
          </w:r>
          <w:r>
            <w:rPr>
              <w:color w:val="161616"/>
              <w:spacing w:val="3"/>
            </w:rPr>
            <w:t> </w:t>
          </w:r>
          <w:r>
            <w:rPr>
              <w:color w:val="050505"/>
              <w:spacing w:val="-2"/>
            </w:rPr>
            <w:t>Leaming</w:t>
          </w:r>
          <w:r>
            <w:rPr>
              <w:color w:val="050505"/>
            </w:rPr>
            <w:tab/>
          </w:r>
          <w:r>
            <w:rPr>
              <w:color w:val="050505"/>
              <w:spacing w:val="-5"/>
            </w:rPr>
            <w:t>14</w:t>
          </w:r>
        </w:p>
        <w:p>
          <w:pPr>
            <w:pStyle w:val="TOC5"/>
            <w:numPr>
              <w:ilvl w:val="2"/>
              <w:numId w:val="1"/>
            </w:numPr>
            <w:tabs>
              <w:tab w:pos="1449" w:val="left" w:leader="none"/>
              <w:tab w:pos="9886" w:val="right" w:leader="dot"/>
            </w:tabs>
            <w:spacing w:line="240" w:lineRule="auto" w:before="103" w:after="0"/>
            <w:ind w:left="1449" w:right="0" w:hanging="885"/>
            <w:jc w:val="left"/>
            <w:rPr>
              <w:color w:val="050505"/>
            </w:rPr>
          </w:pPr>
          <w:r>
            <w:rPr>
              <w:color w:val="050505"/>
              <w:spacing w:val="-2"/>
            </w:rPr>
            <w:t>Reinforcement</w:t>
          </w:r>
          <w:r>
            <w:rPr>
              <w:color w:val="050505"/>
              <w:spacing w:val="20"/>
            </w:rPr>
            <w:t> </w:t>
          </w:r>
          <w:r>
            <w:rPr>
              <w:color w:val="050505"/>
              <w:spacing w:val="-2"/>
            </w:rPr>
            <w:t>Leaming</w:t>
          </w:r>
          <w:r>
            <w:rPr>
              <w:color w:val="050505"/>
            </w:rPr>
            <w:tab/>
          </w:r>
          <w:r>
            <w:rPr>
              <w:color w:val="050505"/>
              <w:spacing w:val="-5"/>
            </w:rPr>
            <w:t>14</w:t>
          </w:r>
        </w:p>
        <w:p>
          <w:pPr>
            <w:pStyle w:val="TOC5"/>
            <w:numPr>
              <w:ilvl w:val="2"/>
              <w:numId w:val="1"/>
            </w:numPr>
            <w:tabs>
              <w:tab w:pos="1448" w:val="left" w:leader="none"/>
              <w:tab w:pos="9888" w:val="right" w:leader="dot"/>
            </w:tabs>
            <w:spacing w:line="240" w:lineRule="auto" w:before="98" w:after="0"/>
            <w:ind w:left="1448" w:right="0" w:hanging="884"/>
            <w:jc w:val="left"/>
            <w:rPr>
              <w:color w:val="161616"/>
            </w:rPr>
          </w:pPr>
          <w:r>
            <w:rPr>
              <w:color w:val="050505"/>
            </w:rPr>
            <w:t>Simi-Supervised</w:t>
          </w:r>
          <w:r>
            <w:rPr>
              <w:color w:val="050505"/>
              <w:spacing w:val="4"/>
            </w:rPr>
            <w:t> </w:t>
          </w:r>
          <w:r>
            <w:rPr>
              <w:color w:val="161616"/>
              <w:spacing w:val="-2"/>
            </w:rPr>
            <w:t>Leaming</w:t>
          </w:r>
          <w:r>
            <w:rPr>
              <w:color w:val="161616"/>
            </w:rPr>
            <w:tab/>
          </w:r>
          <w:r>
            <w:rPr>
              <w:color w:val="050505"/>
              <w:spacing w:val="-5"/>
            </w:rPr>
            <w:t>14</w:t>
          </w:r>
        </w:p>
        <w:p>
          <w:pPr>
            <w:pStyle w:val="TOC5"/>
            <w:numPr>
              <w:ilvl w:val="2"/>
              <w:numId w:val="1"/>
            </w:numPr>
            <w:tabs>
              <w:tab w:pos="1449" w:val="left" w:leader="none"/>
              <w:tab w:pos="9884" w:val="right" w:leader="dot"/>
            </w:tabs>
            <w:spacing w:line="240" w:lineRule="auto" w:before="102" w:after="0"/>
            <w:ind w:left="1449" w:right="0" w:hanging="885"/>
            <w:jc w:val="left"/>
            <w:rPr>
              <w:color w:val="050505"/>
            </w:rPr>
          </w:pPr>
          <w:r>
            <w:rPr>
              <w:color w:val="050505"/>
            </w:rPr>
            <w:t>Deep</w:t>
          </w:r>
          <w:r>
            <w:rPr>
              <w:color w:val="050505"/>
              <w:spacing w:val="-2"/>
            </w:rPr>
            <w:t> Leaming</w:t>
          </w:r>
          <w:r>
            <w:rPr>
              <w:color w:val="050505"/>
            </w:rPr>
            <w:tab/>
          </w:r>
          <w:r>
            <w:rPr>
              <w:color w:val="050505"/>
              <w:spacing w:val="-5"/>
            </w:rPr>
            <w:t>15</w:t>
          </w:r>
        </w:p>
        <w:p>
          <w:pPr>
            <w:pStyle w:val="TOC3"/>
            <w:numPr>
              <w:ilvl w:val="1"/>
              <w:numId w:val="1"/>
            </w:numPr>
            <w:tabs>
              <w:tab w:pos="1007" w:val="left" w:leader="none"/>
              <w:tab w:pos="9889" w:val="right" w:leader="dot"/>
            </w:tabs>
            <w:spacing w:line="240" w:lineRule="auto" w:before="103" w:after="0"/>
            <w:ind w:left="1007" w:right="0" w:hanging="659"/>
            <w:jc w:val="left"/>
            <w:rPr>
              <w:color w:val="161616"/>
            </w:rPr>
          </w:pPr>
          <w:r>
            <w:rPr>
              <w:color w:val="161616"/>
            </w:rPr>
            <w:t>Choosing</w:t>
          </w:r>
          <w:r>
            <w:rPr>
              <w:color w:val="161616"/>
              <w:spacing w:val="3"/>
            </w:rPr>
            <w:t> </w:t>
          </w:r>
          <w:r>
            <w:rPr>
              <w:color w:val="161616"/>
            </w:rPr>
            <w:t>The</w:t>
          </w:r>
          <w:r>
            <w:rPr>
              <w:color w:val="161616"/>
              <w:spacing w:val="-1"/>
            </w:rPr>
            <w:t> </w:t>
          </w:r>
          <w:r>
            <w:rPr>
              <w:color w:val="161616"/>
            </w:rPr>
            <w:t>Correct</w:t>
          </w:r>
          <w:r>
            <w:rPr>
              <w:color w:val="161616"/>
              <w:spacing w:val="5"/>
            </w:rPr>
            <w:t> </w:t>
          </w:r>
          <w:r>
            <w:rPr>
              <w:color w:val="161616"/>
            </w:rPr>
            <w:t>Machine</w:t>
          </w:r>
          <w:r>
            <w:rPr>
              <w:color w:val="161616"/>
              <w:spacing w:val="-1"/>
            </w:rPr>
            <w:t> </w:t>
          </w:r>
          <w:r>
            <w:rPr>
              <w:color w:val="050505"/>
            </w:rPr>
            <w:t>Leaming</w:t>
          </w:r>
          <w:r>
            <w:rPr>
              <w:color w:val="050505"/>
              <w:spacing w:val="1"/>
            </w:rPr>
            <w:t> </w:t>
          </w:r>
          <w:r>
            <w:rPr>
              <w:color w:val="161616"/>
              <w:spacing w:val="-2"/>
            </w:rPr>
            <w:t>Model.</w:t>
          </w:r>
          <w:r>
            <w:rPr>
              <w:color w:val="161616"/>
            </w:rPr>
            <w:tab/>
          </w:r>
          <w:r>
            <w:rPr>
              <w:color w:val="161616"/>
              <w:spacing w:val="-5"/>
            </w:rPr>
            <w:t>16</w:t>
          </w:r>
        </w:p>
        <w:p>
          <w:pPr>
            <w:pStyle w:val="TOC5"/>
            <w:numPr>
              <w:ilvl w:val="2"/>
              <w:numId w:val="1"/>
            </w:numPr>
            <w:tabs>
              <w:tab w:pos="1449" w:val="left" w:leader="none"/>
              <w:tab w:pos="9889" w:val="right" w:leader="dot"/>
            </w:tabs>
            <w:spacing w:line="240" w:lineRule="auto" w:before="103" w:after="0"/>
            <w:ind w:left="1449" w:right="0" w:hanging="885"/>
            <w:jc w:val="left"/>
            <w:rPr>
              <w:color w:val="050505"/>
            </w:rPr>
          </w:pPr>
          <w:hyperlink w:history="true" w:anchor="_TOC_250077">
            <w:r>
              <w:rPr>
                <w:color w:val="050505"/>
              </w:rPr>
              <w:t>ML</w:t>
            </w:r>
            <w:r>
              <w:rPr>
                <w:color w:val="050505"/>
                <w:spacing w:val="-6"/>
              </w:rPr>
              <w:t> </w:t>
            </w:r>
            <w:r>
              <w:rPr>
                <w:color w:val="161616"/>
              </w:rPr>
              <w:t>Algorithms</w:t>
            </w:r>
            <w:r>
              <w:rPr>
                <w:color w:val="161616"/>
                <w:spacing w:val="-4"/>
              </w:rPr>
              <w:t> </w:t>
            </w:r>
            <w:r>
              <w:rPr>
                <w:color w:val="050505"/>
              </w:rPr>
              <w:t>&amp;</w:t>
            </w:r>
            <w:r>
              <w:rPr>
                <w:color w:val="050505"/>
                <w:spacing w:val="-9"/>
              </w:rPr>
              <w:t> </w:t>
            </w:r>
            <w:r>
              <w:rPr>
                <w:color w:val="050505"/>
              </w:rPr>
              <w:t>Problem</w:t>
            </w:r>
            <w:r>
              <w:rPr>
                <w:color w:val="050505"/>
                <w:spacing w:val="3"/>
              </w:rPr>
              <w:t> </w:t>
            </w:r>
            <w:r>
              <w:rPr>
                <w:color w:val="161616"/>
                <w:spacing w:val="-2"/>
              </w:rPr>
              <w:t>Types</w:t>
            </w:r>
            <w:r>
              <w:rPr>
                <w:color w:val="161616"/>
              </w:rPr>
              <w:tab/>
            </w:r>
            <w:r>
              <w:rPr>
                <w:color w:val="050505"/>
                <w:spacing w:val="-5"/>
              </w:rPr>
              <w:t>19</w:t>
            </w:r>
          </w:hyperlink>
        </w:p>
        <w:p>
          <w:pPr>
            <w:pStyle w:val="TOC5"/>
            <w:numPr>
              <w:ilvl w:val="2"/>
              <w:numId w:val="1"/>
            </w:numPr>
            <w:tabs>
              <w:tab w:pos="1448" w:val="left" w:leader="none"/>
              <w:tab w:pos="9889" w:val="right" w:leader="dot"/>
            </w:tabs>
            <w:spacing w:line="240" w:lineRule="auto" w:before="97" w:after="0"/>
            <w:ind w:left="1448" w:right="0" w:hanging="884"/>
            <w:jc w:val="left"/>
            <w:rPr>
              <w:color w:val="050505"/>
            </w:rPr>
          </w:pPr>
          <w:hyperlink w:history="true" w:anchor="_TOC_250076">
            <w:r>
              <w:rPr>
                <w:color w:val="050505"/>
              </w:rPr>
              <w:t>Linear </w:t>
            </w:r>
            <w:r>
              <w:rPr>
                <w:color w:val="050505"/>
                <w:spacing w:val="-2"/>
              </w:rPr>
              <w:t>Regression</w:t>
            </w:r>
            <w:r>
              <w:rPr>
                <w:color w:val="050505"/>
              </w:rPr>
              <w:tab/>
            </w:r>
            <w:r>
              <w:rPr>
                <w:color w:val="050505"/>
                <w:spacing w:val="-5"/>
              </w:rPr>
              <w:t>19</w:t>
            </w:r>
          </w:hyperlink>
        </w:p>
        <w:p>
          <w:pPr>
            <w:pStyle w:val="TOC5"/>
            <w:numPr>
              <w:ilvl w:val="2"/>
              <w:numId w:val="1"/>
            </w:numPr>
            <w:tabs>
              <w:tab w:pos="1448" w:val="left" w:leader="none"/>
              <w:tab w:pos="9889" w:val="right" w:leader="dot"/>
            </w:tabs>
            <w:spacing w:line="240" w:lineRule="auto" w:before="103" w:after="0"/>
            <w:ind w:left="1448" w:right="0" w:hanging="884"/>
            <w:jc w:val="left"/>
            <w:rPr>
              <w:color w:val="050505"/>
            </w:rPr>
          </w:pPr>
          <w:hyperlink w:history="true" w:anchor="_TOC_250075">
            <w:r>
              <w:rPr>
                <w:color w:val="050505"/>
              </w:rPr>
              <w:t>Logistic</w:t>
            </w:r>
            <w:r>
              <w:rPr>
                <w:color w:val="050505"/>
                <w:spacing w:val="-5"/>
              </w:rPr>
              <w:t> </w:t>
            </w:r>
            <w:r>
              <w:rPr>
                <w:color w:val="050505"/>
                <w:spacing w:val="-2"/>
              </w:rPr>
              <w:t>Regression</w:t>
            </w:r>
            <w:r>
              <w:rPr>
                <w:color w:val="050505"/>
              </w:rPr>
              <w:tab/>
            </w:r>
            <w:r>
              <w:rPr>
                <w:color w:val="050505"/>
                <w:spacing w:val="-5"/>
              </w:rPr>
              <w:t>19</w:t>
            </w:r>
          </w:hyperlink>
        </w:p>
        <w:p>
          <w:pPr>
            <w:pStyle w:val="TOC5"/>
            <w:numPr>
              <w:ilvl w:val="2"/>
              <w:numId w:val="1"/>
            </w:numPr>
            <w:tabs>
              <w:tab w:pos="1449" w:val="left" w:leader="none"/>
              <w:tab w:pos="9888" w:val="right" w:leader="dot"/>
            </w:tabs>
            <w:spacing w:line="240" w:lineRule="auto" w:before="98" w:after="0"/>
            <w:ind w:left="1449" w:right="0" w:hanging="885"/>
            <w:jc w:val="left"/>
            <w:rPr>
              <w:color w:val="161616"/>
            </w:rPr>
          </w:pPr>
          <w:hyperlink w:history="true" w:anchor="_TOC_250074">
            <w:r>
              <w:rPr>
                <w:color w:val="161616"/>
                <w:spacing w:val="-4"/>
              </w:rPr>
              <w:t>K-</w:t>
            </w:r>
            <w:r>
              <w:rPr>
                <w:color w:val="161616"/>
                <w:spacing w:val="-2"/>
              </w:rPr>
              <w:t>Means</w:t>
            </w:r>
            <w:r>
              <w:rPr>
                <w:color w:val="161616"/>
              </w:rPr>
              <w:tab/>
            </w:r>
            <w:r>
              <w:rPr>
                <w:color w:val="050505"/>
                <w:spacing w:val="-5"/>
              </w:rPr>
              <w:t>20</w:t>
            </w:r>
          </w:hyperlink>
        </w:p>
        <w:p>
          <w:pPr>
            <w:pStyle w:val="TOC5"/>
            <w:numPr>
              <w:ilvl w:val="2"/>
              <w:numId w:val="1"/>
            </w:numPr>
            <w:tabs>
              <w:tab w:pos="1449" w:val="left" w:leader="none"/>
              <w:tab w:pos="9888" w:val="right" w:leader="dot"/>
            </w:tabs>
            <w:spacing w:line="240" w:lineRule="auto" w:before="103" w:after="0"/>
            <w:ind w:left="1449" w:right="0" w:hanging="885"/>
            <w:jc w:val="left"/>
            <w:rPr>
              <w:color w:val="050505"/>
            </w:rPr>
          </w:pPr>
          <w:hyperlink w:history="true" w:anchor="_TOC_250073">
            <w:r>
              <w:rPr>
                <w:color w:val="161616"/>
              </w:rPr>
              <w:t>Kernel</w:t>
            </w:r>
            <w:r>
              <w:rPr>
                <w:color w:val="161616"/>
                <w:spacing w:val="-4"/>
              </w:rPr>
              <w:t> </w:t>
            </w:r>
            <w:r>
              <w:rPr>
                <w:color w:val="050505"/>
              </w:rPr>
              <w:t>Support </w:t>
            </w:r>
            <w:r>
              <w:rPr>
                <w:color w:val="161616"/>
              </w:rPr>
              <w:t>Vector</w:t>
            </w:r>
            <w:r>
              <w:rPr>
                <w:color w:val="161616"/>
                <w:spacing w:val="-8"/>
              </w:rPr>
              <w:t> </w:t>
            </w:r>
            <w:r>
              <w:rPr>
                <w:color w:val="161616"/>
              </w:rPr>
              <w:t>Machines</w:t>
            </w:r>
            <w:r>
              <w:rPr>
                <w:color w:val="161616"/>
                <w:spacing w:val="-5"/>
              </w:rPr>
              <w:t> </w:t>
            </w:r>
            <w:r>
              <w:rPr>
                <w:color w:val="161616"/>
                <w:spacing w:val="-4"/>
              </w:rPr>
              <w:t>(SVM)</w:t>
            </w:r>
            <w:r>
              <w:rPr>
                <w:color w:val="161616"/>
              </w:rPr>
              <w:tab/>
            </w:r>
            <w:r>
              <w:rPr>
                <w:color w:val="050505"/>
                <w:spacing w:val="-5"/>
              </w:rPr>
              <w:t>20</w:t>
            </w:r>
          </w:hyperlink>
        </w:p>
        <w:p>
          <w:pPr>
            <w:pStyle w:val="TOC5"/>
            <w:numPr>
              <w:ilvl w:val="2"/>
              <w:numId w:val="1"/>
            </w:numPr>
            <w:tabs>
              <w:tab w:pos="1449" w:val="left" w:leader="none"/>
              <w:tab w:pos="9883" w:val="right" w:leader="dot"/>
            </w:tabs>
            <w:spacing w:line="240" w:lineRule="auto" w:before="97" w:after="0"/>
            <w:ind w:left="1449" w:right="0" w:hanging="885"/>
            <w:jc w:val="left"/>
            <w:rPr>
              <w:color w:val="161616"/>
            </w:rPr>
          </w:pPr>
          <w:hyperlink w:history="true" w:anchor="_TOC_250072">
            <w:r>
              <w:rPr>
                <w:color w:val="050505"/>
              </w:rPr>
              <w:t>Random</w:t>
            </w:r>
            <w:r>
              <w:rPr>
                <w:color w:val="050505"/>
                <w:spacing w:val="-4"/>
              </w:rPr>
              <w:t> </w:t>
            </w:r>
            <w:r>
              <w:rPr>
                <w:color w:val="161616"/>
                <w:spacing w:val="-2"/>
              </w:rPr>
              <w:t>Forest.</w:t>
            </w:r>
            <w:r>
              <w:rPr>
                <w:color w:val="161616"/>
              </w:rPr>
              <w:tab/>
            </w:r>
            <w:r>
              <w:rPr>
                <w:color w:val="161616"/>
                <w:spacing w:val="-5"/>
              </w:rPr>
              <w:t>22</w:t>
            </w:r>
          </w:hyperlink>
        </w:p>
        <w:p>
          <w:pPr>
            <w:pStyle w:val="TOC5"/>
            <w:numPr>
              <w:ilvl w:val="2"/>
              <w:numId w:val="1"/>
            </w:numPr>
            <w:tabs>
              <w:tab w:pos="1446" w:val="left" w:leader="none"/>
              <w:tab w:pos="9883" w:val="right" w:leader="dot"/>
            </w:tabs>
            <w:spacing w:line="240" w:lineRule="auto" w:before="103" w:after="217"/>
            <w:ind w:left="1446" w:right="0" w:hanging="882"/>
            <w:jc w:val="left"/>
            <w:rPr>
              <w:color w:val="161616"/>
            </w:rPr>
          </w:pPr>
          <w:hyperlink w:history="true" w:anchor="_TOC_250071">
            <w:r>
              <w:rPr>
                <w:color w:val="050505"/>
              </w:rPr>
              <w:t>Neural </w:t>
            </w:r>
            <w:r>
              <w:rPr>
                <w:color w:val="161616"/>
                <w:spacing w:val="-2"/>
              </w:rPr>
              <w:t>Networks</w:t>
            </w:r>
            <w:r>
              <w:rPr>
                <w:color w:val="161616"/>
              </w:rPr>
              <w:tab/>
            </w:r>
            <w:r>
              <w:rPr>
                <w:color w:val="050505"/>
                <w:spacing w:val="-5"/>
              </w:rPr>
              <w:t>22</w:t>
            </w:r>
          </w:hyperlink>
        </w:p>
        <w:p>
          <w:pPr>
            <w:pStyle w:val="TOC5"/>
            <w:numPr>
              <w:ilvl w:val="2"/>
              <w:numId w:val="1"/>
            </w:numPr>
            <w:tabs>
              <w:tab w:pos="1449" w:val="left" w:leader="none"/>
              <w:tab w:pos="9883" w:val="right" w:leader="dot"/>
            </w:tabs>
            <w:spacing w:line="240" w:lineRule="auto" w:before="85" w:after="0"/>
            <w:ind w:left="1449" w:right="0" w:hanging="885"/>
            <w:jc w:val="left"/>
            <w:rPr>
              <w:color w:val="050505"/>
            </w:rPr>
          </w:pPr>
          <w:hyperlink w:history="true" w:anchor="_TOC_250070">
            <w:r>
              <w:rPr>
                <w:color w:val="050505"/>
              </w:rPr>
              <w:t>Principal</w:t>
            </w:r>
            <w:r>
              <w:rPr>
                <w:color w:val="050505"/>
                <w:spacing w:val="-10"/>
              </w:rPr>
              <w:t> </w:t>
            </w:r>
            <w:r>
              <w:rPr>
                <w:color w:val="1A1A1A"/>
              </w:rPr>
              <w:t>Component Analysis</w:t>
            </w:r>
            <w:r>
              <w:rPr>
                <w:color w:val="1A1A1A"/>
                <w:spacing w:val="-9"/>
              </w:rPr>
              <w:t> </w:t>
            </w:r>
            <w:r>
              <w:rPr>
                <w:color w:val="050505"/>
                <w:spacing w:val="-4"/>
              </w:rPr>
              <w:t>(PCA)</w:t>
            </w:r>
            <w:r>
              <w:rPr>
                <w:color w:val="050505"/>
              </w:rPr>
              <w:tab/>
            </w:r>
            <w:r>
              <w:rPr>
                <w:color w:val="050505"/>
                <w:spacing w:val="-5"/>
              </w:rPr>
              <w:t>22</w:t>
            </w:r>
          </w:hyperlink>
        </w:p>
        <w:p>
          <w:pPr>
            <w:pStyle w:val="TOC5"/>
            <w:numPr>
              <w:ilvl w:val="2"/>
              <w:numId w:val="1"/>
            </w:numPr>
            <w:tabs>
              <w:tab w:pos="1448" w:val="left" w:leader="none"/>
              <w:tab w:pos="9888" w:val="right" w:leader="dot"/>
            </w:tabs>
            <w:spacing w:line="240" w:lineRule="auto" w:before="98" w:after="0"/>
            <w:ind w:left="1448" w:right="0" w:hanging="884"/>
            <w:jc w:val="left"/>
            <w:rPr>
              <w:color w:val="050505"/>
            </w:rPr>
          </w:pPr>
          <w:hyperlink w:history="true" w:anchor="_TOC_250069">
            <w:r>
              <w:rPr>
                <w:color w:val="050505"/>
              </w:rPr>
              <w:t>Linear</w:t>
            </w:r>
            <w:r>
              <w:rPr>
                <w:color w:val="050505"/>
                <w:spacing w:val="-12"/>
              </w:rPr>
              <w:t> </w:t>
            </w:r>
            <w:r>
              <w:rPr>
                <w:color w:val="050505"/>
              </w:rPr>
              <w:t>Discriminant</w:t>
            </w:r>
            <w:r>
              <w:rPr>
                <w:color w:val="050505"/>
                <w:spacing w:val="3"/>
              </w:rPr>
              <w:t> </w:t>
            </w:r>
            <w:r>
              <w:rPr>
                <w:color w:val="1A1A1A"/>
              </w:rPr>
              <w:t>Analysis</w:t>
            </w:r>
            <w:r>
              <w:rPr>
                <w:color w:val="1A1A1A"/>
                <w:spacing w:val="-7"/>
              </w:rPr>
              <w:t> </w:t>
            </w:r>
            <w:r>
              <w:rPr>
                <w:color w:val="050505"/>
                <w:spacing w:val="-2"/>
              </w:rPr>
              <w:t>(LDA)</w:t>
            </w:r>
            <w:r>
              <w:rPr>
                <w:color w:val="050505"/>
              </w:rPr>
              <w:tab/>
            </w:r>
            <w:r>
              <w:rPr>
                <w:color w:val="050505"/>
                <w:spacing w:val="-5"/>
              </w:rPr>
              <w:t>23</w:t>
            </w:r>
          </w:hyperlink>
        </w:p>
        <w:p>
          <w:pPr>
            <w:pStyle w:val="TOC5"/>
            <w:numPr>
              <w:ilvl w:val="2"/>
              <w:numId w:val="1"/>
            </w:numPr>
            <w:tabs>
              <w:tab w:pos="1448" w:val="left" w:leader="none"/>
              <w:tab w:pos="9888" w:val="right" w:leader="dot"/>
            </w:tabs>
            <w:spacing w:line="240" w:lineRule="auto" w:before="103" w:after="0"/>
            <w:ind w:left="1448" w:right="0" w:hanging="884"/>
            <w:jc w:val="left"/>
            <w:rPr>
              <w:color w:val="050505"/>
            </w:rPr>
          </w:pPr>
          <w:hyperlink w:history="true" w:anchor="_TOC_250068">
            <w:r>
              <w:rPr>
                <w:color w:val="050505"/>
              </w:rPr>
              <w:t>Singular</w:t>
            </w:r>
            <w:r>
              <w:rPr>
                <w:color w:val="050505"/>
                <w:spacing w:val="-5"/>
              </w:rPr>
              <w:t> </w:t>
            </w:r>
            <w:r>
              <w:rPr>
                <w:color w:val="050505"/>
              </w:rPr>
              <w:t>Value</w:t>
            </w:r>
            <w:r>
              <w:rPr>
                <w:color w:val="050505"/>
                <w:spacing w:val="-5"/>
              </w:rPr>
              <w:t> </w:t>
            </w:r>
            <w:r>
              <w:rPr>
                <w:color w:val="050505"/>
              </w:rPr>
              <w:t>Decomposition</w:t>
            </w:r>
            <w:r>
              <w:rPr>
                <w:color w:val="050505"/>
                <w:spacing w:val="9"/>
              </w:rPr>
              <w:t> </w:t>
            </w:r>
            <w:r>
              <w:rPr>
                <w:color w:val="1A1A1A"/>
                <w:spacing w:val="-2"/>
              </w:rPr>
              <w:t>(SVD)</w:t>
            </w:r>
            <w:r>
              <w:rPr>
                <w:color w:val="1A1A1A"/>
              </w:rPr>
              <w:tab/>
            </w:r>
            <w:r>
              <w:rPr>
                <w:color w:val="050505"/>
                <w:spacing w:val="-5"/>
              </w:rPr>
              <w:t>23</w:t>
            </w:r>
          </w:hyperlink>
        </w:p>
        <w:p>
          <w:pPr>
            <w:pStyle w:val="TOC3"/>
            <w:numPr>
              <w:ilvl w:val="1"/>
              <w:numId w:val="1"/>
            </w:numPr>
            <w:tabs>
              <w:tab w:pos="1006" w:val="left" w:leader="none"/>
              <w:tab w:pos="9888" w:val="right" w:leader="dot"/>
            </w:tabs>
            <w:spacing w:line="240" w:lineRule="auto" w:before="98" w:after="0"/>
            <w:ind w:left="1006" w:right="0" w:hanging="658"/>
            <w:jc w:val="left"/>
            <w:rPr>
              <w:color w:val="1A1A1A"/>
            </w:rPr>
          </w:pPr>
          <w:r>
            <w:rPr>
              <w:color w:val="1A1A1A"/>
            </w:rPr>
            <w:t>Evolution</w:t>
          </w:r>
          <w:r>
            <w:rPr>
              <w:color w:val="1A1A1A"/>
              <w:spacing w:val="1"/>
            </w:rPr>
            <w:t> </w:t>
          </w:r>
          <w:r>
            <w:rPr>
              <w:color w:val="050505"/>
            </w:rPr>
            <w:t>Of</w:t>
          </w:r>
          <w:r>
            <w:rPr>
              <w:color w:val="050505"/>
              <w:spacing w:val="-7"/>
            </w:rPr>
            <w:t> </w:t>
          </w:r>
          <w:r>
            <w:rPr>
              <w:color w:val="050505"/>
            </w:rPr>
            <w:t>Machine</w:t>
          </w:r>
          <w:r>
            <w:rPr>
              <w:color w:val="050505"/>
              <w:spacing w:val="4"/>
            </w:rPr>
            <w:t> </w:t>
          </w:r>
          <w:r>
            <w:rPr>
              <w:color w:val="050505"/>
              <w:spacing w:val="-2"/>
            </w:rPr>
            <w:t>Leaming</w:t>
          </w:r>
          <w:r>
            <w:rPr>
              <w:color w:val="050505"/>
            </w:rPr>
            <w:tab/>
          </w:r>
          <w:r>
            <w:rPr>
              <w:color w:val="050505"/>
              <w:spacing w:val="-5"/>
            </w:rPr>
            <w:t>23</w:t>
          </w:r>
        </w:p>
        <w:p>
          <w:pPr>
            <w:pStyle w:val="TOC3"/>
            <w:numPr>
              <w:ilvl w:val="1"/>
              <w:numId w:val="1"/>
            </w:numPr>
            <w:tabs>
              <w:tab w:pos="1007" w:val="left" w:leader="none"/>
              <w:tab w:pos="9888" w:val="right" w:leader="dot"/>
            </w:tabs>
            <w:spacing w:line="240" w:lineRule="auto" w:before="97" w:after="0"/>
            <w:ind w:left="1007" w:right="0" w:hanging="659"/>
            <w:jc w:val="left"/>
            <w:rPr>
              <w:color w:val="050505"/>
            </w:rPr>
          </w:pPr>
          <w:r>
            <w:rPr>
              <w:color w:val="1A1A1A"/>
            </w:rPr>
            <w:t>Future</w:t>
          </w:r>
          <w:r>
            <w:rPr>
              <w:color w:val="1A1A1A"/>
              <w:spacing w:val="1"/>
            </w:rPr>
            <w:t> </w:t>
          </w:r>
          <w:r>
            <w:rPr>
              <w:color w:val="050505"/>
            </w:rPr>
            <w:t>Of</w:t>
          </w:r>
          <w:r>
            <w:rPr>
              <w:color w:val="050505"/>
              <w:spacing w:val="-10"/>
            </w:rPr>
            <w:t> </w:t>
          </w:r>
          <w:r>
            <w:rPr>
              <w:color w:val="1A1A1A"/>
            </w:rPr>
            <w:t>Machine</w:t>
          </w:r>
          <w:r>
            <w:rPr>
              <w:color w:val="1A1A1A"/>
              <w:spacing w:val="4"/>
            </w:rPr>
            <w:t> </w:t>
          </w:r>
          <w:r>
            <w:rPr>
              <w:color w:val="050505"/>
              <w:spacing w:val="-2"/>
            </w:rPr>
            <w:t>Leaming</w:t>
          </w:r>
          <w:r>
            <w:rPr>
              <w:color w:val="050505"/>
            </w:rPr>
            <w:tab/>
          </w:r>
          <w:r>
            <w:rPr>
              <w:color w:val="050505"/>
              <w:spacing w:val="-5"/>
            </w:rPr>
            <w:t>24</w:t>
          </w:r>
        </w:p>
        <w:p>
          <w:pPr>
            <w:pStyle w:val="TOC3"/>
            <w:numPr>
              <w:ilvl w:val="1"/>
              <w:numId w:val="1"/>
            </w:numPr>
            <w:tabs>
              <w:tab w:pos="1007" w:val="left" w:leader="none"/>
              <w:tab w:pos="9888" w:val="right" w:leader="dot"/>
            </w:tabs>
            <w:spacing w:line="240" w:lineRule="auto" w:before="103" w:after="0"/>
            <w:ind w:left="1007" w:right="0" w:hanging="659"/>
            <w:jc w:val="left"/>
            <w:rPr>
              <w:color w:val="050505"/>
            </w:rPr>
          </w:pPr>
          <w:r>
            <w:rPr>
              <w:color w:val="1A1A1A"/>
            </w:rPr>
            <w:t>Key</w:t>
          </w:r>
          <w:r>
            <w:rPr>
              <w:color w:val="1A1A1A"/>
              <w:spacing w:val="-1"/>
            </w:rPr>
            <w:t> </w:t>
          </w:r>
          <w:r>
            <w:rPr>
              <w:color w:val="1A1A1A"/>
            </w:rPr>
            <w:t>Aspects</w:t>
          </w:r>
          <w:r>
            <w:rPr>
              <w:color w:val="1A1A1A"/>
              <w:spacing w:val="1"/>
            </w:rPr>
            <w:t> </w:t>
          </w:r>
          <w:r>
            <w:rPr>
              <w:color w:val="1A1A1A"/>
            </w:rPr>
            <w:t>of</w:t>
          </w:r>
          <w:r>
            <w:rPr>
              <w:color w:val="1A1A1A"/>
              <w:spacing w:val="-4"/>
            </w:rPr>
            <w:t> </w:t>
          </w:r>
          <w:r>
            <w:rPr>
              <w:color w:val="050505"/>
            </w:rPr>
            <w:t>Machine</w:t>
          </w:r>
          <w:r>
            <w:rPr>
              <w:color w:val="050505"/>
              <w:spacing w:val="8"/>
            </w:rPr>
            <w:t> </w:t>
          </w:r>
          <w:r>
            <w:rPr>
              <w:color w:val="1A1A1A"/>
            </w:rPr>
            <w:t>Leaming</w:t>
          </w:r>
          <w:r>
            <w:rPr>
              <w:color w:val="1A1A1A"/>
              <w:spacing w:val="1"/>
            </w:rPr>
            <w:t> </w:t>
          </w:r>
          <w:r>
            <w:rPr>
              <w:color w:val="050505"/>
            </w:rPr>
            <w:t>Used</w:t>
          </w:r>
          <w:r>
            <w:rPr>
              <w:color w:val="050505"/>
              <w:spacing w:val="7"/>
            </w:rPr>
            <w:t> </w:t>
          </w:r>
          <w:r>
            <w:rPr>
              <w:color w:val="1A1A1A"/>
            </w:rPr>
            <w:t>in</w:t>
          </w:r>
          <w:r>
            <w:rPr>
              <w:color w:val="1A1A1A"/>
              <w:spacing w:val="-4"/>
            </w:rPr>
            <w:t> </w:t>
          </w:r>
          <w:r>
            <w:rPr>
              <w:color w:val="050505"/>
            </w:rPr>
            <w:t>Our</w:t>
          </w:r>
          <w:r>
            <w:rPr>
              <w:color w:val="050505"/>
              <w:spacing w:val="-4"/>
            </w:rPr>
            <w:t> </w:t>
          </w:r>
          <w:r>
            <w:rPr>
              <w:color w:val="1A1A1A"/>
              <w:spacing w:val="-2"/>
            </w:rPr>
            <w:t>Application</w:t>
          </w:r>
          <w:r>
            <w:rPr>
              <w:color w:val="1A1A1A"/>
            </w:rPr>
            <w:tab/>
          </w:r>
          <w:r>
            <w:rPr>
              <w:color w:val="1A1A1A"/>
              <w:spacing w:val="-5"/>
            </w:rPr>
            <w:t>26</w:t>
          </w:r>
        </w:p>
        <w:p>
          <w:pPr>
            <w:pStyle w:val="TOC5"/>
            <w:numPr>
              <w:ilvl w:val="2"/>
              <w:numId w:val="1"/>
            </w:numPr>
            <w:tabs>
              <w:tab w:pos="1448" w:val="left" w:leader="none"/>
              <w:tab w:pos="9888" w:val="right" w:leader="dot"/>
            </w:tabs>
            <w:spacing w:line="240" w:lineRule="auto" w:before="98" w:after="0"/>
            <w:ind w:left="1448" w:right="0" w:hanging="884"/>
            <w:jc w:val="left"/>
            <w:rPr>
              <w:color w:val="050505"/>
            </w:rPr>
          </w:pPr>
          <w:r>
            <w:rPr>
              <w:color w:val="050505"/>
            </w:rPr>
            <w:t>Steps</w:t>
          </w:r>
          <w:r>
            <w:rPr>
              <w:color w:val="050505"/>
              <w:spacing w:val="4"/>
            </w:rPr>
            <w:t> </w:t>
          </w:r>
          <w:r>
            <w:rPr>
              <w:color w:val="1A1A1A"/>
            </w:rPr>
            <w:t>To</w:t>
          </w:r>
          <w:r>
            <w:rPr>
              <w:color w:val="1A1A1A"/>
              <w:spacing w:val="-3"/>
            </w:rPr>
            <w:t> </w:t>
          </w:r>
          <w:r>
            <w:rPr>
              <w:color w:val="050505"/>
            </w:rPr>
            <w:t>Build</w:t>
          </w:r>
          <w:r>
            <w:rPr>
              <w:color w:val="050505"/>
              <w:spacing w:val="6"/>
            </w:rPr>
            <w:t> </w:t>
          </w:r>
          <w:r>
            <w:rPr>
              <w:color w:val="1A1A1A"/>
            </w:rPr>
            <w:t>A</w:t>
          </w:r>
          <w:r>
            <w:rPr>
              <w:color w:val="1A1A1A"/>
              <w:spacing w:val="2"/>
            </w:rPr>
            <w:t> </w:t>
          </w:r>
          <w:r>
            <w:rPr>
              <w:color w:val="050505"/>
            </w:rPr>
            <w:t>CNN</w:t>
          </w:r>
          <w:r>
            <w:rPr>
              <w:color w:val="050505"/>
              <w:spacing w:val="-2"/>
            </w:rPr>
            <w:t> </w:t>
          </w:r>
          <w:r>
            <w:rPr>
              <w:color w:val="1A1A1A"/>
            </w:rPr>
            <w:t>Leaming</w:t>
          </w:r>
          <w:r>
            <w:rPr>
              <w:color w:val="1A1A1A"/>
              <w:spacing w:val="3"/>
            </w:rPr>
            <w:t> </w:t>
          </w:r>
          <w:r>
            <w:rPr>
              <w:color w:val="1A1A1A"/>
              <w:spacing w:val="-2"/>
            </w:rPr>
            <w:t>Architecture</w:t>
          </w:r>
          <w:r>
            <w:rPr>
              <w:color w:val="1A1A1A"/>
            </w:rPr>
            <w:tab/>
          </w:r>
          <w:r>
            <w:rPr>
              <w:color w:val="050505"/>
              <w:spacing w:val="-5"/>
            </w:rPr>
            <w:t>26</w:t>
          </w:r>
        </w:p>
        <w:p>
          <w:pPr>
            <w:pStyle w:val="TOC5"/>
            <w:numPr>
              <w:ilvl w:val="2"/>
              <w:numId w:val="1"/>
            </w:numPr>
            <w:tabs>
              <w:tab w:pos="1449" w:val="left" w:leader="none"/>
              <w:tab w:pos="9890" w:val="right" w:leader="dot"/>
            </w:tabs>
            <w:spacing w:line="240" w:lineRule="auto" w:before="103" w:after="0"/>
            <w:ind w:left="1449" w:right="0" w:hanging="885"/>
            <w:jc w:val="left"/>
            <w:rPr>
              <w:color w:val="050505"/>
            </w:rPr>
          </w:pPr>
          <w:hyperlink w:history="true" w:anchor="_TOC_250067">
            <w:r>
              <w:rPr>
                <w:color w:val="1A1A1A"/>
                <w:spacing w:val="-2"/>
              </w:rPr>
              <w:t>Convolution</w:t>
            </w:r>
            <w:r>
              <w:rPr>
                <w:color w:val="1A1A1A"/>
              </w:rPr>
              <w:tab/>
            </w:r>
            <w:r>
              <w:rPr>
                <w:color w:val="050505"/>
                <w:spacing w:val="-5"/>
              </w:rPr>
              <w:t>27</w:t>
            </w:r>
          </w:hyperlink>
        </w:p>
        <w:p>
          <w:pPr>
            <w:pStyle w:val="TOC5"/>
            <w:numPr>
              <w:ilvl w:val="2"/>
              <w:numId w:val="1"/>
            </w:numPr>
            <w:tabs>
              <w:tab w:pos="1449" w:val="left" w:leader="none"/>
              <w:tab w:pos="9890" w:val="right" w:leader="dot"/>
            </w:tabs>
            <w:spacing w:line="240" w:lineRule="auto" w:before="102" w:after="0"/>
            <w:ind w:left="1449" w:right="0" w:hanging="885"/>
            <w:jc w:val="left"/>
            <w:rPr>
              <w:color w:val="1A1A1A"/>
            </w:rPr>
          </w:pPr>
          <w:hyperlink w:history="true" w:anchor="_TOC_250066">
            <w:r>
              <w:rPr>
                <w:color w:val="050505"/>
              </w:rPr>
              <w:t>ReUL</w:t>
            </w:r>
            <w:r>
              <w:rPr>
                <w:color w:val="050505"/>
                <w:spacing w:val="-6"/>
              </w:rPr>
              <w:t> </w:t>
            </w:r>
            <w:r>
              <w:rPr>
                <w:color w:val="1A1A1A"/>
                <w:spacing w:val="-2"/>
              </w:rPr>
              <w:t>Layer</w:t>
            </w:r>
            <w:r>
              <w:rPr>
                <w:color w:val="1A1A1A"/>
              </w:rPr>
              <w:tab/>
            </w:r>
            <w:r>
              <w:rPr>
                <w:color w:val="1A1A1A"/>
                <w:spacing w:val="-5"/>
              </w:rPr>
              <w:t>27</w:t>
            </w:r>
          </w:hyperlink>
        </w:p>
        <w:p>
          <w:pPr>
            <w:pStyle w:val="TOC5"/>
            <w:numPr>
              <w:ilvl w:val="2"/>
              <w:numId w:val="1"/>
            </w:numPr>
            <w:tabs>
              <w:tab w:pos="1449" w:val="left" w:leader="none"/>
              <w:tab w:pos="9890" w:val="right" w:leader="dot"/>
            </w:tabs>
            <w:spacing w:line="240" w:lineRule="auto" w:before="98" w:after="0"/>
            <w:ind w:left="1449" w:right="0" w:hanging="885"/>
            <w:jc w:val="left"/>
            <w:rPr>
              <w:color w:val="1A1A1A"/>
            </w:rPr>
          </w:pPr>
          <w:hyperlink w:history="true" w:anchor="_TOC_250065">
            <w:r>
              <w:rPr>
                <w:color w:val="050505"/>
              </w:rPr>
              <w:t>Pooling</w:t>
            </w:r>
            <w:r>
              <w:rPr>
                <w:color w:val="050505"/>
                <w:spacing w:val="-2"/>
              </w:rPr>
              <w:t> Layer</w:t>
            </w:r>
            <w:r>
              <w:rPr>
                <w:color w:val="050505"/>
              </w:rPr>
              <w:tab/>
            </w:r>
            <w:r>
              <w:rPr>
                <w:color w:val="050505"/>
                <w:spacing w:val="-5"/>
              </w:rPr>
              <w:t>27</w:t>
            </w:r>
          </w:hyperlink>
        </w:p>
        <w:p>
          <w:pPr>
            <w:pStyle w:val="TOC5"/>
            <w:numPr>
              <w:ilvl w:val="2"/>
              <w:numId w:val="1"/>
            </w:numPr>
            <w:tabs>
              <w:tab w:pos="1449" w:val="left" w:leader="none"/>
              <w:tab w:pos="9890" w:val="right" w:leader="dot"/>
            </w:tabs>
            <w:spacing w:line="240" w:lineRule="auto" w:before="103" w:after="0"/>
            <w:ind w:left="1449" w:right="0" w:hanging="885"/>
            <w:jc w:val="left"/>
            <w:rPr>
              <w:color w:val="050505"/>
            </w:rPr>
          </w:pPr>
          <w:hyperlink w:history="true" w:anchor="_TOC_250064">
            <w:r>
              <w:rPr>
                <w:color w:val="1A1A1A"/>
                <w:spacing w:val="-2"/>
              </w:rPr>
              <w:t>Flattening</w:t>
            </w:r>
            <w:r>
              <w:rPr>
                <w:color w:val="1A1A1A"/>
              </w:rPr>
              <w:tab/>
            </w:r>
            <w:r>
              <w:rPr>
                <w:color w:val="050505"/>
                <w:spacing w:val="-5"/>
              </w:rPr>
              <w:t>27</w:t>
            </w:r>
          </w:hyperlink>
        </w:p>
        <w:p>
          <w:pPr>
            <w:pStyle w:val="TOC5"/>
            <w:numPr>
              <w:ilvl w:val="2"/>
              <w:numId w:val="1"/>
            </w:numPr>
            <w:tabs>
              <w:tab w:pos="1449" w:val="left" w:leader="none"/>
              <w:tab w:pos="9890" w:val="right" w:leader="dot"/>
            </w:tabs>
            <w:spacing w:line="240" w:lineRule="auto" w:before="102" w:after="0"/>
            <w:ind w:left="1449" w:right="0" w:hanging="885"/>
            <w:jc w:val="left"/>
            <w:rPr>
              <w:color w:val="1A1A1A"/>
            </w:rPr>
          </w:pPr>
          <w:hyperlink w:history="true" w:anchor="_TOC_250063">
            <w:r>
              <w:rPr>
                <w:color w:val="1A1A1A"/>
              </w:rPr>
              <w:t>Fully</w:t>
            </w:r>
            <w:r>
              <w:rPr>
                <w:color w:val="1A1A1A"/>
                <w:spacing w:val="-4"/>
              </w:rPr>
              <w:t> </w:t>
            </w:r>
            <w:r>
              <w:rPr>
                <w:color w:val="1A1A1A"/>
              </w:rPr>
              <w:t>Connected</w:t>
            </w:r>
            <w:r>
              <w:rPr>
                <w:color w:val="1A1A1A"/>
                <w:spacing w:val="3"/>
              </w:rPr>
              <w:t> </w:t>
            </w:r>
            <w:r>
              <w:rPr>
                <w:color w:val="050505"/>
                <w:spacing w:val="-2"/>
              </w:rPr>
              <w:t>Layer.</w:t>
            </w:r>
            <w:r>
              <w:rPr>
                <w:color w:val="050505"/>
              </w:rPr>
              <w:tab/>
            </w:r>
            <w:r>
              <w:rPr>
                <w:color w:val="1A1A1A"/>
                <w:spacing w:val="-5"/>
              </w:rPr>
              <w:t>27</w:t>
            </w:r>
          </w:hyperlink>
        </w:p>
        <w:p>
          <w:pPr>
            <w:pStyle w:val="TOC5"/>
            <w:numPr>
              <w:ilvl w:val="2"/>
              <w:numId w:val="1"/>
            </w:numPr>
            <w:tabs>
              <w:tab w:pos="1449" w:val="left" w:leader="none"/>
              <w:tab w:pos="9888" w:val="right" w:leader="dot"/>
            </w:tabs>
            <w:spacing w:line="240" w:lineRule="auto" w:before="98" w:after="0"/>
            <w:ind w:left="1449" w:right="0" w:hanging="885"/>
            <w:jc w:val="left"/>
            <w:rPr>
              <w:color w:val="050505"/>
            </w:rPr>
          </w:pPr>
          <w:hyperlink w:history="true" w:anchor="_TOC_250062">
            <w:r>
              <w:rPr>
                <w:color w:val="1A1A1A"/>
              </w:rPr>
              <w:t>Computing</w:t>
            </w:r>
            <w:r>
              <w:rPr>
                <w:color w:val="1A1A1A"/>
                <w:spacing w:val="1"/>
              </w:rPr>
              <w:t> </w:t>
            </w:r>
            <w:r>
              <w:rPr>
                <w:color w:val="050505"/>
                <w:spacing w:val="-2"/>
              </w:rPr>
              <w:t>Platform</w:t>
            </w:r>
            <w:r>
              <w:rPr>
                <w:color w:val="050505"/>
              </w:rPr>
              <w:tab/>
            </w:r>
            <w:r>
              <w:rPr>
                <w:color w:val="1A1A1A"/>
                <w:spacing w:val="-7"/>
              </w:rPr>
              <w:t>28</w:t>
            </w:r>
          </w:hyperlink>
        </w:p>
        <w:p>
          <w:pPr>
            <w:pStyle w:val="TOC3"/>
            <w:numPr>
              <w:ilvl w:val="1"/>
              <w:numId w:val="1"/>
            </w:numPr>
            <w:tabs>
              <w:tab w:pos="1006" w:val="left" w:leader="none"/>
              <w:tab w:pos="9890" w:val="right" w:leader="dot"/>
            </w:tabs>
            <w:spacing w:line="240" w:lineRule="auto" w:before="103" w:after="0"/>
            <w:ind w:left="1006" w:right="0" w:hanging="658"/>
            <w:jc w:val="left"/>
            <w:rPr>
              <w:color w:val="1A1A1A"/>
            </w:rPr>
          </w:pPr>
          <w:hyperlink w:history="true" w:anchor="_TOC_250061">
            <w:r>
              <w:rPr>
                <w:color w:val="1A1A1A"/>
              </w:rPr>
              <w:t>Literature</w:t>
            </w:r>
            <w:r>
              <w:rPr>
                <w:color w:val="1A1A1A"/>
                <w:spacing w:val="4"/>
              </w:rPr>
              <w:t> </w:t>
            </w:r>
            <w:r>
              <w:rPr>
                <w:color w:val="050505"/>
              </w:rPr>
              <w:t>Review</w:t>
            </w:r>
            <w:r>
              <w:rPr>
                <w:color w:val="050505"/>
                <w:spacing w:val="1"/>
              </w:rPr>
              <w:t> </w:t>
            </w:r>
            <w:r>
              <w:rPr>
                <w:color w:val="050505"/>
              </w:rPr>
              <w:t>of</w:t>
            </w:r>
            <w:r>
              <w:rPr>
                <w:color w:val="050505"/>
                <w:spacing w:val="-9"/>
              </w:rPr>
              <w:t> </w:t>
            </w:r>
            <w:r>
              <w:rPr>
                <w:color w:val="1A1A1A"/>
              </w:rPr>
              <w:t>The</w:t>
            </w:r>
            <w:r>
              <w:rPr>
                <w:color w:val="1A1A1A"/>
                <w:spacing w:val="-8"/>
              </w:rPr>
              <w:t> </w:t>
            </w:r>
            <w:r>
              <w:rPr>
                <w:color w:val="1A1A1A"/>
                <w:spacing w:val="-2"/>
              </w:rPr>
              <w:t>Technologies</w:t>
            </w:r>
            <w:r>
              <w:rPr>
                <w:color w:val="1A1A1A"/>
              </w:rPr>
              <w:tab/>
            </w:r>
            <w:r>
              <w:rPr>
                <w:color w:val="1A1A1A"/>
                <w:spacing w:val="-5"/>
              </w:rPr>
              <w:t>29</w:t>
            </w:r>
          </w:hyperlink>
        </w:p>
        <w:p>
          <w:pPr>
            <w:pStyle w:val="TOC3"/>
            <w:numPr>
              <w:ilvl w:val="1"/>
              <w:numId w:val="1"/>
            </w:numPr>
            <w:tabs>
              <w:tab w:pos="1007" w:val="left" w:leader="none"/>
              <w:tab w:pos="9884" w:val="right" w:leader="dot"/>
            </w:tabs>
            <w:spacing w:line="240" w:lineRule="auto" w:before="98" w:after="0"/>
            <w:ind w:left="1007" w:right="0" w:hanging="659"/>
            <w:jc w:val="left"/>
            <w:rPr>
              <w:color w:val="1A1A1A"/>
            </w:rPr>
          </w:pPr>
          <w:hyperlink w:history="true" w:anchor="_TOC_250060">
            <w:r>
              <w:rPr>
                <w:color w:val="1A1A1A"/>
              </w:rPr>
              <w:t>Model</w:t>
            </w:r>
            <w:r>
              <w:rPr>
                <w:color w:val="1A1A1A"/>
                <w:spacing w:val="-1"/>
              </w:rPr>
              <w:t> </w:t>
            </w:r>
            <w:r>
              <w:rPr>
                <w:color w:val="1A1A1A"/>
              </w:rPr>
              <w:t>And</w:t>
            </w:r>
            <w:r>
              <w:rPr>
                <w:color w:val="1A1A1A"/>
                <w:spacing w:val="-6"/>
              </w:rPr>
              <w:t> </w:t>
            </w:r>
            <w:r>
              <w:rPr>
                <w:color w:val="1A1A1A"/>
              </w:rPr>
              <w:t>Feature</w:t>
            </w:r>
            <w:r>
              <w:rPr>
                <w:color w:val="1A1A1A"/>
                <w:spacing w:val="-1"/>
              </w:rPr>
              <w:t> </w:t>
            </w:r>
            <w:r>
              <w:rPr>
                <w:color w:val="1A1A1A"/>
                <w:spacing w:val="-2"/>
              </w:rPr>
              <w:t>Selection</w:t>
            </w:r>
            <w:r>
              <w:rPr>
                <w:color w:val="1A1A1A"/>
              </w:rPr>
              <w:tab/>
            </w:r>
            <w:r>
              <w:rPr>
                <w:color w:val="1A1A1A"/>
                <w:spacing w:val="-5"/>
              </w:rPr>
              <w:t>32</w:t>
            </w:r>
          </w:hyperlink>
        </w:p>
        <w:p>
          <w:pPr>
            <w:pStyle w:val="TOC3"/>
            <w:numPr>
              <w:ilvl w:val="1"/>
              <w:numId w:val="1"/>
            </w:numPr>
            <w:tabs>
              <w:tab w:pos="1007" w:val="left" w:leader="none"/>
              <w:tab w:pos="9884" w:val="right" w:leader="dot"/>
            </w:tabs>
            <w:spacing w:line="240" w:lineRule="auto" w:before="102" w:after="0"/>
            <w:ind w:left="1007" w:right="0" w:hanging="659"/>
            <w:jc w:val="left"/>
            <w:rPr>
              <w:color w:val="1A1A1A"/>
            </w:rPr>
          </w:pPr>
          <w:hyperlink w:history="true" w:anchor="_TOC_250059">
            <w:r>
              <w:rPr>
                <w:color w:val="1A1A1A"/>
              </w:rPr>
              <w:t>Chapter</w:t>
            </w:r>
            <w:r>
              <w:rPr>
                <w:color w:val="1A1A1A"/>
                <w:spacing w:val="1"/>
              </w:rPr>
              <w:t> </w:t>
            </w:r>
            <w:r>
              <w:rPr>
                <w:color w:val="1A1A1A"/>
                <w:spacing w:val="-2"/>
              </w:rPr>
              <w:t>Summary</w:t>
            </w:r>
            <w:r>
              <w:rPr>
                <w:color w:val="1A1A1A"/>
              </w:rPr>
              <w:tab/>
            </w:r>
            <w:r>
              <w:rPr>
                <w:color w:val="1A1A1A"/>
                <w:spacing w:val="-7"/>
              </w:rPr>
              <w:t>32</w:t>
            </w:r>
          </w:hyperlink>
        </w:p>
        <w:p>
          <w:pPr>
            <w:pStyle w:val="TOC1"/>
            <w:numPr>
              <w:ilvl w:val="0"/>
              <w:numId w:val="1"/>
            </w:numPr>
            <w:tabs>
              <w:tab w:pos="565" w:val="left" w:leader="none"/>
              <w:tab w:pos="9888" w:val="right" w:leader="dot"/>
            </w:tabs>
            <w:spacing w:line="240" w:lineRule="auto" w:before="103" w:after="0"/>
            <w:ind w:left="565" w:right="0" w:hanging="443"/>
            <w:jc w:val="left"/>
            <w:rPr>
              <w:color w:val="1A1A1A"/>
            </w:rPr>
          </w:pPr>
          <w:r>
            <w:rPr>
              <w:color w:val="1A1A1A"/>
            </w:rPr>
            <w:t>CHAPTER</w:t>
          </w:r>
          <w:r>
            <w:rPr>
              <w:color w:val="1A1A1A"/>
              <w:spacing w:val="4"/>
            </w:rPr>
            <w:t> </w:t>
          </w:r>
          <w:r>
            <w:rPr>
              <w:color w:val="050505"/>
            </w:rPr>
            <w:t>3:</w:t>
          </w:r>
          <w:r>
            <w:rPr>
              <w:color w:val="050505"/>
              <w:spacing w:val="-8"/>
            </w:rPr>
            <w:t> </w:t>
          </w:r>
          <w:r>
            <w:rPr>
              <w:color w:val="1A1A1A"/>
              <w:spacing w:val="-2"/>
            </w:rPr>
            <w:t>METHODOLOGIES</w:t>
          </w:r>
          <w:r>
            <w:rPr>
              <w:color w:val="1A1A1A"/>
            </w:rPr>
            <w:tab/>
          </w:r>
          <w:r>
            <w:rPr>
              <w:color w:val="050505"/>
              <w:spacing w:val="-5"/>
            </w:rPr>
            <w:t>33</w:t>
          </w:r>
        </w:p>
        <w:p>
          <w:pPr>
            <w:pStyle w:val="TOC3"/>
            <w:numPr>
              <w:ilvl w:val="1"/>
              <w:numId w:val="1"/>
            </w:numPr>
            <w:tabs>
              <w:tab w:pos="1007" w:val="left" w:leader="none"/>
              <w:tab w:pos="9888" w:val="right" w:leader="dot"/>
            </w:tabs>
            <w:spacing w:line="240" w:lineRule="auto" w:before="98" w:after="0"/>
            <w:ind w:left="1007" w:right="0" w:hanging="664"/>
            <w:jc w:val="left"/>
            <w:rPr>
              <w:color w:val="050505"/>
            </w:rPr>
          </w:pPr>
          <w:hyperlink w:history="true" w:anchor="_TOC_250058">
            <w:r>
              <w:rPr>
                <w:color w:val="050505"/>
              </w:rPr>
              <w:t>Chapter</w:t>
            </w:r>
            <w:r>
              <w:rPr>
                <w:color w:val="050505"/>
                <w:spacing w:val="2"/>
              </w:rPr>
              <w:t> </w:t>
            </w:r>
            <w:r>
              <w:rPr>
                <w:color w:val="050505"/>
                <w:spacing w:val="-2"/>
              </w:rPr>
              <w:t>Overview</w:t>
            </w:r>
            <w:r>
              <w:rPr>
                <w:color w:val="050505"/>
              </w:rPr>
              <w:tab/>
            </w:r>
            <w:r>
              <w:rPr>
                <w:color w:val="1A1A1A"/>
                <w:spacing w:val="-5"/>
              </w:rPr>
              <w:t>33</w:t>
            </w:r>
          </w:hyperlink>
        </w:p>
        <w:p>
          <w:pPr>
            <w:pStyle w:val="TOC3"/>
            <w:numPr>
              <w:ilvl w:val="1"/>
              <w:numId w:val="1"/>
            </w:numPr>
            <w:tabs>
              <w:tab w:pos="1006" w:val="left" w:leader="none"/>
              <w:tab w:pos="9888" w:val="right" w:leader="dot"/>
            </w:tabs>
            <w:spacing w:line="240" w:lineRule="auto" w:before="97" w:after="0"/>
            <w:ind w:left="1006" w:right="0" w:hanging="663"/>
            <w:jc w:val="left"/>
            <w:rPr>
              <w:color w:val="050505"/>
            </w:rPr>
          </w:pPr>
          <w:hyperlink w:history="true" w:anchor="_TOC_250057">
            <w:r>
              <w:rPr>
                <w:color w:val="1A1A1A"/>
              </w:rPr>
              <w:t>Selected</w:t>
            </w:r>
            <w:r>
              <w:rPr>
                <w:color w:val="1A1A1A"/>
                <w:spacing w:val="-9"/>
              </w:rPr>
              <w:t> </w:t>
            </w:r>
            <w:r>
              <w:rPr>
                <w:color w:val="1A1A1A"/>
              </w:rPr>
              <w:t>Software</w:t>
            </w:r>
            <w:r>
              <w:rPr>
                <w:color w:val="1A1A1A"/>
                <w:spacing w:val="-7"/>
              </w:rPr>
              <w:t> </w:t>
            </w:r>
            <w:r>
              <w:rPr>
                <w:color w:val="050505"/>
              </w:rPr>
              <w:t>Development</w:t>
            </w:r>
            <w:r>
              <w:rPr>
                <w:color w:val="050505"/>
                <w:spacing w:val="6"/>
              </w:rPr>
              <w:t> </w:t>
            </w:r>
            <w:r>
              <w:rPr>
                <w:color w:val="1A1A1A"/>
                <w:spacing w:val="-2"/>
              </w:rPr>
              <w:t>Methodology</w:t>
            </w:r>
            <w:r>
              <w:rPr>
                <w:color w:val="1A1A1A"/>
              </w:rPr>
              <w:tab/>
            </w:r>
            <w:r>
              <w:rPr>
                <w:color w:val="1A1A1A"/>
                <w:spacing w:val="-5"/>
              </w:rPr>
              <w:t>33</w:t>
            </w:r>
          </w:hyperlink>
        </w:p>
        <w:p>
          <w:pPr>
            <w:pStyle w:val="TOC3"/>
            <w:numPr>
              <w:ilvl w:val="1"/>
              <w:numId w:val="1"/>
            </w:numPr>
            <w:tabs>
              <w:tab w:pos="1007" w:val="left" w:leader="none"/>
              <w:tab w:pos="9884" w:val="right" w:leader="dot"/>
            </w:tabs>
            <w:spacing w:line="240" w:lineRule="auto" w:before="103" w:after="0"/>
            <w:ind w:left="1007" w:right="0" w:hanging="664"/>
            <w:jc w:val="left"/>
            <w:rPr>
              <w:color w:val="050505"/>
            </w:rPr>
          </w:pPr>
          <w:hyperlink w:history="true" w:anchor="_TOC_250056">
            <w:r>
              <w:rPr>
                <w:color w:val="1A1A1A"/>
              </w:rPr>
              <w:t>Project</w:t>
            </w:r>
            <w:r>
              <w:rPr>
                <w:color w:val="1A1A1A"/>
                <w:spacing w:val="-3"/>
              </w:rPr>
              <w:t> </w:t>
            </w:r>
            <w:r>
              <w:rPr>
                <w:color w:val="050505"/>
                <w:spacing w:val="-2"/>
              </w:rPr>
              <w:t>Deliverables</w:t>
            </w:r>
            <w:r>
              <w:rPr>
                <w:color w:val="050505"/>
              </w:rPr>
              <w:tab/>
            </w:r>
            <w:r>
              <w:rPr>
                <w:color w:val="1A1A1A"/>
                <w:spacing w:val="-5"/>
              </w:rPr>
              <w:t>35</w:t>
            </w:r>
          </w:hyperlink>
        </w:p>
        <w:p>
          <w:pPr>
            <w:pStyle w:val="TOC3"/>
            <w:numPr>
              <w:ilvl w:val="1"/>
              <w:numId w:val="1"/>
            </w:numPr>
            <w:tabs>
              <w:tab w:pos="1006" w:val="left" w:leader="none"/>
              <w:tab w:pos="9888" w:val="right" w:leader="dot"/>
            </w:tabs>
            <w:spacing w:line="240" w:lineRule="auto" w:before="98" w:after="0"/>
            <w:ind w:left="1006" w:right="0" w:hanging="663"/>
            <w:jc w:val="left"/>
            <w:rPr>
              <w:color w:val="050505"/>
            </w:rPr>
          </w:pPr>
          <w:hyperlink w:history="true" w:anchor="_TOC_250055">
            <w:r>
              <w:rPr>
                <w:color w:val="050505"/>
              </w:rPr>
              <w:t>Deviations </w:t>
            </w:r>
            <w:r>
              <w:rPr>
                <w:color w:val="1A1A1A"/>
              </w:rPr>
              <w:t>&amp;</w:t>
            </w:r>
            <w:r>
              <w:rPr>
                <w:color w:val="1A1A1A"/>
                <w:spacing w:val="-8"/>
              </w:rPr>
              <w:t> </w:t>
            </w:r>
            <w:r>
              <w:rPr>
                <w:color w:val="050505"/>
              </w:rPr>
              <w:t>Risk </w:t>
            </w:r>
            <w:r>
              <w:rPr>
                <w:color w:val="050505"/>
                <w:spacing w:val="-2"/>
              </w:rPr>
              <w:t>Mitigation</w:t>
            </w:r>
            <w:r>
              <w:rPr>
                <w:color w:val="050505"/>
              </w:rPr>
              <w:tab/>
            </w:r>
            <w:r>
              <w:rPr>
                <w:color w:val="1A1A1A"/>
                <w:spacing w:val="-7"/>
              </w:rPr>
              <w:t>36</w:t>
            </w:r>
          </w:hyperlink>
        </w:p>
        <w:p>
          <w:pPr>
            <w:pStyle w:val="TOC3"/>
            <w:numPr>
              <w:ilvl w:val="1"/>
              <w:numId w:val="1"/>
            </w:numPr>
            <w:tabs>
              <w:tab w:pos="1007" w:val="left" w:leader="none"/>
              <w:tab w:pos="9884" w:val="right" w:leader="dot"/>
            </w:tabs>
            <w:spacing w:line="240" w:lineRule="auto" w:before="102" w:after="0"/>
            <w:ind w:left="1007" w:right="0" w:hanging="664"/>
            <w:jc w:val="left"/>
            <w:rPr>
              <w:color w:val="050505"/>
            </w:rPr>
          </w:pPr>
          <w:hyperlink w:history="true" w:anchor="_TOC_250054">
            <w:r>
              <w:rPr>
                <w:color w:val="1A1A1A"/>
              </w:rPr>
              <w:t>Chapter</w:t>
            </w:r>
            <w:r>
              <w:rPr>
                <w:color w:val="1A1A1A"/>
                <w:spacing w:val="1"/>
              </w:rPr>
              <w:t> </w:t>
            </w:r>
            <w:r>
              <w:rPr>
                <w:color w:val="1A1A1A"/>
                <w:spacing w:val="-2"/>
              </w:rPr>
              <w:t>Summary</w:t>
            </w:r>
            <w:r>
              <w:rPr>
                <w:color w:val="1A1A1A"/>
              </w:rPr>
              <w:tab/>
            </w:r>
            <w:r>
              <w:rPr>
                <w:color w:val="050505"/>
                <w:spacing w:val="-7"/>
              </w:rPr>
              <w:t>37</w:t>
            </w:r>
          </w:hyperlink>
        </w:p>
        <w:p>
          <w:pPr>
            <w:pStyle w:val="TOC1"/>
            <w:numPr>
              <w:ilvl w:val="0"/>
              <w:numId w:val="1"/>
            </w:numPr>
            <w:tabs>
              <w:tab w:pos="565" w:val="left" w:leader="none"/>
              <w:tab w:pos="9886" w:val="right" w:leader="dot"/>
            </w:tabs>
            <w:spacing w:line="240" w:lineRule="auto" w:before="103" w:after="0"/>
            <w:ind w:left="565" w:right="0" w:hanging="440"/>
            <w:jc w:val="left"/>
            <w:rPr>
              <w:color w:val="050505"/>
            </w:rPr>
          </w:pPr>
          <w:r>
            <w:rPr>
              <w:color w:val="1A1A1A"/>
              <w:spacing w:val="-2"/>
            </w:rPr>
            <w:t>CHAPTER</w:t>
          </w:r>
          <w:r>
            <w:rPr>
              <w:color w:val="1A1A1A"/>
              <w:spacing w:val="8"/>
            </w:rPr>
            <w:t> </w:t>
          </w:r>
          <w:r>
            <w:rPr>
              <w:color w:val="050505"/>
              <w:spacing w:val="-2"/>
            </w:rPr>
            <w:t>4:</w:t>
          </w:r>
          <w:r>
            <w:rPr>
              <w:color w:val="050505"/>
              <w:spacing w:val="-6"/>
            </w:rPr>
            <w:t> </w:t>
          </w:r>
          <w:r>
            <w:rPr>
              <w:color w:val="1A1A1A"/>
              <w:spacing w:val="-2"/>
            </w:rPr>
            <w:t>SOFTWARE</w:t>
          </w:r>
          <w:r>
            <w:rPr>
              <w:color w:val="1A1A1A"/>
              <w:spacing w:val="15"/>
            </w:rPr>
            <w:t> </w:t>
          </w:r>
          <w:r>
            <w:rPr>
              <w:color w:val="1A1A1A"/>
              <w:spacing w:val="-2"/>
            </w:rPr>
            <w:t>REQUIREMENTS</w:t>
          </w:r>
          <w:r>
            <w:rPr>
              <w:color w:val="1A1A1A"/>
              <w:spacing w:val="19"/>
            </w:rPr>
            <w:t> </w:t>
          </w:r>
          <w:r>
            <w:rPr>
              <w:color w:val="1A1A1A"/>
              <w:spacing w:val="-2"/>
            </w:rPr>
            <w:t>SPECIFICATION</w:t>
          </w:r>
          <w:r>
            <w:rPr>
              <w:color w:val="1A1A1A"/>
            </w:rPr>
            <w:tab/>
          </w:r>
          <w:r>
            <w:rPr>
              <w:color w:val="1A1A1A"/>
              <w:spacing w:val="-5"/>
            </w:rPr>
            <w:t>38</w:t>
          </w:r>
        </w:p>
        <w:p>
          <w:pPr>
            <w:pStyle w:val="TOC3"/>
            <w:numPr>
              <w:ilvl w:val="1"/>
              <w:numId w:val="1"/>
            </w:numPr>
            <w:tabs>
              <w:tab w:pos="1007" w:val="left" w:leader="none"/>
              <w:tab w:pos="9886" w:val="right" w:leader="dot"/>
            </w:tabs>
            <w:spacing w:line="240" w:lineRule="auto" w:before="103" w:after="0"/>
            <w:ind w:left="1007" w:right="0" w:hanging="661"/>
            <w:jc w:val="left"/>
            <w:rPr>
              <w:color w:val="050505"/>
            </w:rPr>
          </w:pPr>
          <w:hyperlink w:history="true" w:anchor="_TOC_250053">
            <w:r>
              <w:rPr>
                <w:color w:val="1A1A1A"/>
              </w:rPr>
              <w:t>Chapter</w:t>
            </w:r>
            <w:r>
              <w:rPr>
                <w:color w:val="1A1A1A"/>
                <w:spacing w:val="2"/>
              </w:rPr>
              <w:t> </w:t>
            </w:r>
            <w:r>
              <w:rPr>
                <w:color w:val="1A1A1A"/>
                <w:spacing w:val="-2"/>
              </w:rPr>
              <w:t>Overview</w:t>
            </w:r>
            <w:r>
              <w:rPr>
                <w:color w:val="1A1A1A"/>
              </w:rPr>
              <w:tab/>
            </w:r>
            <w:r>
              <w:rPr>
                <w:color w:val="1A1A1A"/>
                <w:spacing w:val="-5"/>
              </w:rPr>
              <w:t>38</w:t>
            </w:r>
          </w:hyperlink>
        </w:p>
        <w:p>
          <w:pPr>
            <w:pStyle w:val="TOC3"/>
            <w:numPr>
              <w:ilvl w:val="1"/>
              <w:numId w:val="1"/>
            </w:numPr>
            <w:tabs>
              <w:tab w:pos="1006" w:val="left" w:leader="none"/>
              <w:tab w:pos="9886" w:val="right" w:leader="dot"/>
            </w:tabs>
            <w:spacing w:line="240" w:lineRule="auto" w:before="98" w:after="0"/>
            <w:ind w:left="1006" w:right="0" w:hanging="660"/>
            <w:jc w:val="left"/>
            <w:rPr>
              <w:color w:val="050505"/>
            </w:rPr>
          </w:pPr>
          <w:hyperlink w:history="true" w:anchor="_TOC_250052">
            <w:r>
              <w:rPr>
                <w:color w:val="1A1A1A"/>
              </w:rPr>
              <w:t>Stakeholder</w:t>
            </w:r>
            <w:r>
              <w:rPr>
                <w:color w:val="1A1A1A"/>
                <w:spacing w:val="4"/>
              </w:rPr>
              <w:t> </w:t>
            </w:r>
            <w:r>
              <w:rPr>
                <w:color w:val="050505"/>
                <w:spacing w:val="-2"/>
              </w:rPr>
              <w:t>Analysis</w:t>
            </w:r>
            <w:r>
              <w:rPr>
                <w:color w:val="050505"/>
              </w:rPr>
              <w:tab/>
            </w:r>
            <w:r>
              <w:rPr>
                <w:color w:val="1A1A1A"/>
                <w:spacing w:val="-5"/>
              </w:rPr>
              <w:t>38</w:t>
            </w:r>
          </w:hyperlink>
        </w:p>
        <w:p>
          <w:pPr>
            <w:pStyle w:val="TOC3"/>
            <w:numPr>
              <w:ilvl w:val="1"/>
              <w:numId w:val="1"/>
            </w:numPr>
            <w:tabs>
              <w:tab w:pos="1006" w:val="left" w:leader="none"/>
              <w:tab w:pos="9888" w:val="right" w:leader="dot"/>
            </w:tabs>
            <w:spacing w:line="240" w:lineRule="auto" w:before="102" w:after="0"/>
            <w:ind w:left="1006" w:right="0" w:hanging="660"/>
            <w:jc w:val="left"/>
            <w:rPr>
              <w:color w:val="050505"/>
            </w:rPr>
          </w:pPr>
          <w:hyperlink w:history="true" w:anchor="_TOC_250051">
            <w:r>
              <w:rPr>
                <w:color w:val="050505"/>
              </w:rPr>
              <w:t>Requirement</w:t>
            </w:r>
            <w:r>
              <w:rPr>
                <w:color w:val="050505"/>
                <w:spacing w:val="-1"/>
              </w:rPr>
              <w:t> </w:t>
            </w:r>
            <w:r>
              <w:rPr>
                <w:color w:val="1A1A1A"/>
              </w:rPr>
              <w:t>Elicitation</w:t>
            </w:r>
            <w:r>
              <w:rPr>
                <w:color w:val="1A1A1A"/>
                <w:spacing w:val="-6"/>
              </w:rPr>
              <w:t> </w:t>
            </w:r>
            <w:r>
              <w:rPr>
                <w:color w:val="1A1A1A"/>
                <w:spacing w:val="-2"/>
              </w:rPr>
              <w:t>Methodologies</w:t>
            </w:r>
            <w:r>
              <w:rPr>
                <w:color w:val="1A1A1A"/>
              </w:rPr>
              <w:tab/>
            </w:r>
            <w:r>
              <w:rPr>
                <w:color w:val="1A1A1A"/>
                <w:spacing w:val="-5"/>
              </w:rPr>
              <w:t>39</w:t>
            </w:r>
          </w:hyperlink>
        </w:p>
        <w:p>
          <w:pPr>
            <w:pStyle w:val="TOC5"/>
            <w:numPr>
              <w:ilvl w:val="2"/>
              <w:numId w:val="1"/>
            </w:numPr>
            <w:tabs>
              <w:tab w:pos="1449" w:val="left" w:leader="none"/>
              <w:tab w:pos="9888" w:val="right" w:leader="dot"/>
            </w:tabs>
            <w:spacing w:line="240" w:lineRule="auto" w:before="98" w:after="0"/>
            <w:ind w:left="1449" w:right="0" w:hanging="887"/>
            <w:jc w:val="left"/>
            <w:rPr>
              <w:color w:val="050505"/>
            </w:rPr>
          </w:pPr>
          <w:hyperlink w:history="true" w:anchor="_TOC_250050">
            <w:r>
              <w:rPr>
                <w:color w:val="050505"/>
                <w:spacing w:val="-2"/>
              </w:rPr>
              <w:t>Brainstorming</w:t>
            </w:r>
            <w:r>
              <w:rPr>
                <w:color w:val="050505"/>
              </w:rPr>
              <w:tab/>
            </w:r>
            <w:r>
              <w:rPr>
                <w:color w:val="1A1A1A"/>
                <w:spacing w:val="-5"/>
              </w:rPr>
              <w:t>39</w:t>
            </w:r>
          </w:hyperlink>
        </w:p>
        <w:p>
          <w:pPr>
            <w:pStyle w:val="TOC5"/>
            <w:numPr>
              <w:ilvl w:val="2"/>
              <w:numId w:val="1"/>
            </w:numPr>
            <w:tabs>
              <w:tab w:pos="1450" w:val="left" w:leader="none"/>
              <w:tab w:pos="9888" w:val="right" w:leader="dot"/>
            </w:tabs>
            <w:spacing w:line="240" w:lineRule="auto" w:before="103" w:after="0"/>
            <w:ind w:left="1450" w:right="0" w:hanging="888"/>
            <w:jc w:val="left"/>
            <w:rPr>
              <w:color w:val="050505"/>
            </w:rPr>
          </w:pPr>
          <w:hyperlink w:history="true" w:anchor="_TOC_250049">
            <w:r>
              <w:rPr>
                <w:color w:val="1A1A1A"/>
                <w:spacing w:val="-2"/>
              </w:rPr>
              <w:t>Observation</w:t>
            </w:r>
            <w:r>
              <w:rPr>
                <w:color w:val="1A1A1A"/>
              </w:rPr>
              <w:tab/>
            </w:r>
            <w:r>
              <w:rPr>
                <w:color w:val="1A1A1A"/>
                <w:spacing w:val="-5"/>
              </w:rPr>
              <w:t>39</w:t>
            </w:r>
          </w:hyperlink>
        </w:p>
        <w:p>
          <w:pPr>
            <w:pStyle w:val="TOC5"/>
            <w:numPr>
              <w:ilvl w:val="2"/>
              <w:numId w:val="1"/>
            </w:numPr>
            <w:tabs>
              <w:tab w:pos="1449" w:val="left" w:leader="none"/>
              <w:tab w:pos="9888" w:val="right" w:leader="dot"/>
            </w:tabs>
            <w:spacing w:line="240" w:lineRule="auto" w:before="97" w:after="0"/>
            <w:ind w:left="1449" w:right="0" w:hanging="887"/>
            <w:jc w:val="left"/>
            <w:rPr>
              <w:color w:val="050505"/>
            </w:rPr>
          </w:pPr>
          <w:hyperlink w:history="true" w:anchor="_TOC_250048">
            <w:r>
              <w:rPr>
                <w:color w:val="050505"/>
              </w:rPr>
              <w:t>Reverse</w:t>
            </w:r>
            <w:r>
              <w:rPr>
                <w:color w:val="050505"/>
                <w:spacing w:val="-7"/>
              </w:rPr>
              <w:t> </w:t>
            </w:r>
            <w:r>
              <w:rPr>
                <w:color w:val="1A1A1A"/>
                <w:spacing w:val="-2"/>
              </w:rPr>
              <w:t>Engineering</w:t>
            </w:r>
            <w:r>
              <w:rPr>
                <w:color w:val="1A1A1A"/>
              </w:rPr>
              <w:tab/>
            </w:r>
            <w:r>
              <w:rPr>
                <w:color w:val="1A1A1A"/>
                <w:spacing w:val="-7"/>
              </w:rPr>
              <w:t>39</w:t>
            </w:r>
          </w:hyperlink>
        </w:p>
        <w:p>
          <w:pPr>
            <w:pStyle w:val="TOC3"/>
            <w:numPr>
              <w:ilvl w:val="1"/>
              <w:numId w:val="1"/>
            </w:numPr>
            <w:tabs>
              <w:tab w:pos="1006" w:val="left" w:leader="none"/>
              <w:tab w:pos="9887" w:val="right" w:leader="dot"/>
            </w:tabs>
            <w:spacing w:line="240" w:lineRule="auto" w:before="103" w:after="0"/>
            <w:ind w:left="1006" w:right="0" w:hanging="660"/>
            <w:jc w:val="left"/>
            <w:rPr>
              <w:color w:val="050505"/>
            </w:rPr>
          </w:pPr>
          <w:hyperlink w:history="true" w:anchor="_TOC_250047">
            <w:r>
              <w:rPr>
                <w:color w:val="1A1A1A"/>
              </w:rPr>
              <w:t>SWOT</w:t>
            </w:r>
            <w:r>
              <w:rPr>
                <w:color w:val="1A1A1A"/>
                <w:spacing w:val="-3"/>
              </w:rPr>
              <w:t> </w:t>
            </w:r>
            <w:r>
              <w:rPr>
                <w:color w:val="1A1A1A"/>
                <w:spacing w:val="-2"/>
              </w:rPr>
              <w:t>Analysis</w:t>
            </w:r>
            <w:r>
              <w:rPr>
                <w:color w:val="1A1A1A"/>
              </w:rPr>
              <w:tab/>
            </w:r>
            <w:r>
              <w:rPr>
                <w:color w:val="050505"/>
                <w:spacing w:val="-5"/>
              </w:rPr>
              <w:t>40</w:t>
            </w:r>
          </w:hyperlink>
        </w:p>
        <w:p>
          <w:pPr>
            <w:pStyle w:val="TOC3"/>
            <w:numPr>
              <w:ilvl w:val="1"/>
              <w:numId w:val="1"/>
            </w:numPr>
            <w:tabs>
              <w:tab w:pos="1007" w:val="left" w:leader="none"/>
              <w:tab w:pos="9887" w:val="right" w:leader="dot"/>
            </w:tabs>
            <w:spacing w:line="240" w:lineRule="auto" w:before="98" w:after="0"/>
            <w:ind w:left="1007" w:right="0" w:hanging="661"/>
            <w:jc w:val="left"/>
            <w:rPr>
              <w:color w:val="050505"/>
            </w:rPr>
          </w:pPr>
          <w:hyperlink w:history="true" w:anchor="_TOC_250046">
            <w:r>
              <w:rPr>
                <w:color w:val="1A1A1A"/>
              </w:rPr>
              <w:t>Functional</w:t>
            </w:r>
            <w:r>
              <w:rPr>
                <w:color w:val="1A1A1A"/>
                <w:spacing w:val="5"/>
              </w:rPr>
              <w:t> </w:t>
            </w:r>
            <w:r>
              <w:rPr>
                <w:color w:val="050505"/>
              </w:rPr>
              <w:t>&amp;</w:t>
            </w:r>
            <w:r>
              <w:rPr>
                <w:color w:val="050505"/>
                <w:spacing w:val="-10"/>
              </w:rPr>
              <w:t> </w:t>
            </w:r>
            <w:r>
              <w:rPr>
                <w:color w:val="1A1A1A"/>
              </w:rPr>
              <w:t>Non-Functional</w:t>
            </w:r>
            <w:r>
              <w:rPr>
                <w:color w:val="1A1A1A"/>
                <w:spacing w:val="-11"/>
              </w:rPr>
              <w:t> </w:t>
            </w:r>
            <w:r>
              <w:rPr>
                <w:color w:val="1A1A1A"/>
                <w:spacing w:val="-2"/>
              </w:rPr>
              <w:t>Requirements</w:t>
            </w:r>
            <w:r>
              <w:rPr>
                <w:color w:val="1A1A1A"/>
              </w:rPr>
              <w:tab/>
            </w:r>
            <w:r>
              <w:rPr>
                <w:color w:val="050505"/>
                <w:spacing w:val="-5"/>
              </w:rPr>
              <w:t>41</w:t>
            </w:r>
          </w:hyperlink>
        </w:p>
        <w:p>
          <w:pPr>
            <w:pStyle w:val="TOC5"/>
            <w:numPr>
              <w:ilvl w:val="2"/>
              <w:numId w:val="1"/>
            </w:numPr>
            <w:tabs>
              <w:tab w:pos="1449" w:val="left" w:leader="none"/>
              <w:tab w:pos="9884" w:val="right" w:leader="dot"/>
            </w:tabs>
            <w:spacing w:line="240" w:lineRule="auto" w:before="103" w:after="0"/>
            <w:ind w:left="1449" w:right="0" w:hanging="887"/>
            <w:jc w:val="left"/>
            <w:rPr>
              <w:color w:val="050505"/>
            </w:rPr>
          </w:pPr>
          <w:hyperlink w:history="true" w:anchor="_TOC_250045">
            <w:r>
              <w:rPr>
                <w:color w:val="1A1A1A"/>
                <w:spacing w:val="-2"/>
              </w:rPr>
              <w:t>Functional</w:t>
            </w:r>
            <w:r>
              <w:rPr>
                <w:color w:val="1A1A1A"/>
                <w:spacing w:val="14"/>
              </w:rPr>
              <w:t> </w:t>
            </w:r>
            <w:r>
              <w:rPr>
                <w:color w:val="050505"/>
                <w:spacing w:val="-2"/>
              </w:rPr>
              <w:t>Requirements</w:t>
            </w:r>
            <w:r>
              <w:rPr>
                <w:color w:val="050505"/>
              </w:rPr>
              <w:tab/>
            </w:r>
            <w:r>
              <w:rPr>
                <w:color w:val="050505"/>
                <w:spacing w:val="-5"/>
              </w:rPr>
              <w:t>42</w:t>
            </w:r>
          </w:hyperlink>
        </w:p>
        <w:p>
          <w:pPr>
            <w:pStyle w:val="TOC5"/>
            <w:numPr>
              <w:ilvl w:val="2"/>
              <w:numId w:val="1"/>
            </w:numPr>
            <w:tabs>
              <w:tab w:pos="1446" w:val="left" w:leader="none"/>
              <w:tab w:pos="9884" w:val="right" w:leader="dot"/>
            </w:tabs>
            <w:spacing w:line="240" w:lineRule="auto" w:before="97" w:after="0"/>
            <w:ind w:left="1446" w:right="0" w:hanging="884"/>
            <w:jc w:val="left"/>
            <w:rPr>
              <w:color w:val="050505"/>
            </w:rPr>
          </w:pPr>
          <w:hyperlink w:history="true" w:anchor="_TOC_250044">
            <w:r>
              <w:rPr>
                <w:color w:val="1A1A1A"/>
              </w:rPr>
              <w:t>Non-Functional</w:t>
            </w:r>
            <w:r>
              <w:rPr>
                <w:color w:val="1A1A1A"/>
                <w:spacing w:val="-8"/>
              </w:rPr>
              <w:t> </w:t>
            </w:r>
            <w:r>
              <w:rPr>
                <w:color w:val="1A1A1A"/>
                <w:spacing w:val="-2"/>
              </w:rPr>
              <w:t>Requirements</w:t>
            </w:r>
            <w:r>
              <w:rPr>
                <w:color w:val="1A1A1A"/>
              </w:rPr>
              <w:tab/>
            </w:r>
            <w:r>
              <w:rPr>
                <w:color w:val="050505"/>
                <w:spacing w:val="-5"/>
              </w:rPr>
              <w:t>42</w:t>
            </w:r>
          </w:hyperlink>
        </w:p>
        <w:p>
          <w:pPr>
            <w:pStyle w:val="TOC3"/>
            <w:numPr>
              <w:ilvl w:val="1"/>
              <w:numId w:val="1"/>
            </w:numPr>
            <w:tabs>
              <w:tab w:pos="1007" w:val="left" w:leader="none"/>
              <w:tab w:pos="9887" w:val="right" w:leader="dot"/>
            </w:tabs>
            <w:spacing w:line="240" w:lineRule="auto" w:before="103" w:after="0"/>
            <w:ind w:left="1007" w:right="0" w:hanging="661"/>
            <w:jc w:val="left"/>
            <w:rPr>
              <w:color w:val="050505"/>
            </w:rPr>
          </w:pPr>
          <w:hyperlink w:history="true" w:anchor="_TOC_250043">
            <w:r>
              <w:rPr>
                <w:color w:val="1A1A1A"/>
              </w:rPr>
              <w:t>Context</w:t>
            </w:r>
            <w:r>
              <w:rPr>
                <w:color w:val="1A1A1A"/>
                <w:spacing w:val="-4"/>
              </w:rPr>
              <w:t> </w:t>
            </w:r>
            <w:r>
              <w:rPr>
                <w:color w:val="050505"/>
                <w:spacing w:val="-2"/>
              </w:rPr>
              <w:t>Diagram</w:t>
            </w:r>
            <w:r>
              <w:rPr>
                <w:color w:val="050505"/>
              </w:rPr>
              <w:tab/>
            </w:r>
            <w:r>
              <w:rPr>
                <w:color w:val="050505"/>
                <w:spacing w:val="-5"/>
              </w:rPr>
              <w:t>44</w:t>
            </w:r>
          </w:hyperlink>
        </w:p>
        <w:p>
          <w:pPr>
            <w:pStyle w:val="TOC3"/>
            <w:numPr>
              <w:ilvl w:val="1"/>
              <w:numId w:val="1"/>
            </w:numPr>
            <w:tabs>
              <w:tab w:pos="1004" w:val="left" w:leader="none"/>
              <w:tab w:pos="9884" w:val="right" w:leader="dot"/>
            </w:tabs>
            <w:spacing w:line="240" w:lineRule="auto" w:before="103" w:after="0"/>
            <w:ind w:left="1004" w:right="0" w:hanging="658"/>
            <w:jc w:val="left"/>
            <w:rPr>
              <w:color w:val="050505"/>
            </w:rPr>
          </w:pPr>
          <w:hyperlink w:history="true" w:anchor="_TOC_250042">
            <w:r>
              <w:rPr>
                <w:color w:val="1A1A1A"/>
              </w:rPr>
              <w:t>Use Case</w:t>
            </w:r>
            <w:r>
              <w:rPr>
                <w:color w:val="1A1A1A"/>
                <w:spacing w:val="1"/>
              </w:rPr>
              <w:t> </w:t>
            </w:r>
            <w:r>
              <w:rPr>
                <w:color w:val="050505"/>
                <w:spacing w:val="-2"/>
              </w:rPr>
              <w:t>Diagram</w:t>
            </w:r>
            <w:r>
              <w:rPr>
                <w:color w:val="050505"/>
              </w:rPr>
              <w:tab/>
            </w:r>
            <w:r>
              <w:rPr>
                <w:color w:val="050505"/>
                <w:spacing w:val="-5"/>
              </w:rPr>
              <w:t>45</w:t>
            </w:r>
          </w:hyperlink>
        </w:p>
        <w:p>
          <w:pPr>
            <w:pStyle w:val="TOC3"/>
            <w:numPr>
              <w:ilvl w:val="1"/>
              <w:numId w:val="1"/>
            </w:numPr>
            <w:tabs>
              <w:tab w:pos="1004" w:val="left" w:leader="none"/>
              <w:tab w:pos="9889" w:val="right" w:leader="dot"/>
            </w:tabs>
            <w:spacing w:line="240" w:lineRule="auto" w:before="102" w:after="0"/>
            <w:ind w:left="1004" w:right="0" w:hanging="658"/>
            <w:jc w:val="left"/>
            <w:rPr>
              <w:color w:val="050505"/>
            </w:rPr>
          </w:pPr>
          <w:hyperlink w:history="true" w:anchor="_TOC_250041">
            <w:r>
              <w:rPr>
                <w:color w:val="050505"/>
              </w:rPr>
              <w:t>Use </w:t>
            </w:r>
            <w:r>
              <w:rPr>
                <w:color w:val="1A1A1A"/>
              </w:rPr>
              <w:t>Case </w:t>
            </w:r>
            <w:r>
              <w:rPr>
                <w:color w:val="1A1A1A"/>
                <w:spacing w:val="-2"/>
              </w:rPr>
              <w:t>Elaborations</w:t>
            </w:r>
            <w:r>
              <w:rPr>
                <w:color w:val="1A1A1A"/>
              </w:rPr>
              <w:tab/>
            </w:r>
            <w:r>
              <w:rPr>
                <w:color w:val="050505"/>
                <w:spacing w:val="-5"/>
              </w:rPr>
              <w:t>46</w:t>
            </w:r>
          </w:hyperlink>
        </w:p>
        <w:p>
          <w:pPr>
            <w:pStyle w:val="TOC5"/>
            <w:numPr>
              <w:ilvl w:val="2"/>
              <w:numId w:val="1"/>
            </w:numPr>
            <w:tabs>
              <w:tab w:pos="1448" w:val="left" w:leader="none"/>
              <w:tab w:pos="9889" w:val="right" w:leader="dot"/>
            </w:tabs>
            <w:spacing w:line="240" w:lineRule="auto" w:before="98" w:after="0"/>
            <w:ind w:left="1448" w:right="0" w:hanging="886"/>
            <w:jc w:val="left"/>
            <w:rPr>
              <w:color w:val="050505"/>
            </w:rPr>
          </w:pPr>
          <w:hyperlink w:history="true" w:anchor="_TOC_250040">
            <w:r>
              <w:rPr>
                <w:color w:val="1A1A1A"/>
                <w:spacing w:val="-2"/>
              </w:rPr>
              <w:t>Login</w:t>
            </w:r>
            <w:r>
              <w:rPr>
                <w:color w:val="1A1A1A"/>
              </w:rPr>
              <w:tab/>
            </w:r>
            <w:r>
              <w:rPr>
                <w:color w:val="050505"/>
                <w:spacing w:val="-5"/>
              </w:rPr>
              <w:t>46</w:t>
            </w:r>
          </w:hyperlink>
        </w:p>
        <w:p>
          <w:pPr>
            <w:pStyle w:val="TOC5"/>
            <w:numPr>
              <w:ilvl w:val="2"/>
              <w:numId w:val="1"/>
            </w:numPr>
            <w:tabs>
              <w:tab w:pos="1449" w:val="left" w:leader="none"/>
              <w:tab w:pos="9891" w:val="right" w:leader="dot"/>
            </w:tabs>
            <w:spacing w:line="240" w:lineRule="auto" w:before="103" w:after="0"/>
            <w:ind w:left="1449" w:right="0" w:hanging="887"/>
            <w:jc w:val="left"/>
            <w:rPr>
              <w:color w:val="050505"/>
            </w:rPr>
          </w:pPr>
          <w:hyperlink w:history="true" w:anchor="_TOC_250039">
            <w:r>
              <w:rPr>
                <w:color w:val="1A1A1A"/>
              </w:rPr>
              <w:t>Create</w:t>
            </w:r>
            <w:r>
              <w:rPr>
                <w:color w:val="1A1A1A"/>
                <w:spacing w:val="-3"/>
              </w:rPr>
              <w:t> </w:t>
            </w:r>
            <w:r>
              <w:rPr>
                <w:color w:val="1A1A1A"/>
                <w:spacing w:val="-2"/>
              </w:rPr>
              <w:t>Account</w:t>
            </w:r>
            <w:r>
              <w:rPr>
                <w:color w:val="1A1A1A"/>
              </w:rPr>
              <w:tab/>
            </w:r>
            <w:r>
              <w:rPr>
                <w:color w:val="050505"/>
                <w:spacing w:val="-5"/>
              </w:rPr>
              <w:t>47</w:t>
            </w:r>
          </w:hyperlink>
        </w:p>
        <w:p>
          <w:pPr>
            <w:pStyle w:val="TOC5"/>
            <w:numPr>
              <w:ilvl w:val="2"/>
              <w:numId w:val="1"/>
            </w:numPr>
            <w:tabs>
              <w:tab w:pos="1446" w:val="left" w:leader="none"/>
              <w:tab w:pos="9889" w:val="right" w:leader="dot"/>
            </w:tabs>
            <w:spacing w:line="240" w:lineRule="auto" w:before="97" w:after="20"/>
            <w:ind w:left="1446" w:right="0" w:hanging="884"/>
            <w:jc w:val="left"/>
            <w:rPr>
              <w:color w:val="050505"/>
            </w:rPr>
          </w:pPr>
          <w:hyperlink w:history="true" w:anchor="_TOC_250038">
            <w:r>
              <w:rPr>
                <w:color w:val="1A1A1A"/>
              </w:rPr>
              <w:t>View</w:t>
            </w:r>
            <w:r>
              <w:rPr>
                <w:color w:val="1A1A1A"/>
                <w:spacing w:val="1"/>
              </w:rPr>
              <w:t> </w:t>
            </w:r>
            <w:r>
              <w:rPr>
                <w:color w:val="050505"/>
                <w:spacing w:val="-2"/>
              </w:rPr>
              <w:t>History</w:t>
            </w:r>
            <w:r>
              <w:rPr>
                <w:color w:val="050505"/>
              </w:rPr>
              <w:tab/>
            </w:r>
            <w:r>
              <w:rPr>
                <w:color w:val="050505"/>
                <w:spacing w:val="-5"/>
              </w:rPr>
              <w:t>47</w:t>
            </w:r>
          </w:hyperlink>
        </w:p>
        <w:p>
          <w:pPr>
            <w:pStyle w:val="TOC5"/>
            <w:numPr>
              <w:ilvl w:val="2"/>
              <w:numId w:val="1"/>
            </w:numPr>
            <w:tabs>
              <w:tab w:pos="1449" w:val="left" w:leader="none"/>
              <w:tab w:pos="9887" w:val="right" w:leader="dot"/>
            </w:tabs>
            <w:spacing w:line="240" w:lineRule="auto" w:before="81" w:after="0"/>
            <w:ind w:left="1449" w:right="0" w:hanging="887"/>
            <w:jc w:val="left"/>
            <w:rPr>
              <w:color w:val="050505"/>
            </w:rPr>
          </w:pPr>
          <w:hyperlink w:history="true" w:anchor="_TOC_250037">
            <w:r>
              <w:rPr>
                <w:color w:val="050505"/>
              </w:rPr>
              <w:t>Diagnose</w:t>
            </w:r>
            <w:r>
              <w:rPr>
                <w:color w:val="050505"/>
                <w:spacing w:val="-5"/>
              </w:rPr>
              <w:t> </w:t>
            </w:r>
            <w:r>
              <w:rPr>
                <w:color w:val="050505"/>
                <w:spacing w:val="-2"/>
              </w:rPr>
              <w:t>Disease</w:t>
            </w:r>
            <w:r>
              <w:rPr>
                <w:color w:val="050505"/>
              </w:rPr>
              <w:tab/>
            </w:r>
            <w:r>
              <w:rPr>
                <w:color w:val="050505"/>
                <w:spacing w:val="-5"/>
              </w:rPr>
              <w:t>48</w:t>
            </w:r>
          </w:hyperlink>
        </w:p>
        <w:p>
          <w:pPr>
            <w:pStyle w:val="TOC5"/>
            <w:numPr>
              <w:ilvl w:val="2"/>
              <w:numId w:val="1"/>
            </w:numPr>
            <w:tabs>
              <w:tab w:pos="1446" w:val="left" w:leader="none"/>
              <w:tab w:pos="9889" w:val="right" w:leader="dot"/>
            </w:tabs>
            <w:spacing w:line="240" w:lineRule="auto" w:before="102" w:after="0"/>
            <w:ind w:left="1446" w:right="0" w:hanging="884"/>
            <w:jc w:val="left"/>
            <w:rPr>
              <w:color w:val="050505"/>
            </w:rPr>
          </w:pPr>
          <w:hyperlink w:history="true" w:anchor="_TOC_250036">
            <w:r>
              <w:rPr>
                <w:color w:val="161616"/>
              </w:rPr>
              <w:t>View</w:t>
            </w:r>
            <w:r>
              <w:rPr>
                <w:color w:val="161616"/>
                <w:spacing w:val="2"/>
              </w:rPr>
              <w:t> </w:t>
            </w:r>
            <w:r>
              <w:rPr>
                <w:color w:val="050505"/>
                <w:spacing w:val="-5"/>
              </w:rPr>
              <w:t>Map</w:t>
            </w:r>
            <w:r>
              <w:rPr>
                <w:color w:val="050505"/>
              </w:rPr>
              <w:tab/>
            </w:r>
            <w:r>
              <w:rPr>
                <w:color w:val="050505"/>
                <w:spacing w:val="-5"/>
              </w:rPr>
              <w:t>49</w:t>
            </w:r>
          </w:hyperlink>
        </w:p>
        <w:p>
          <w:pPr>
            <w:pStyle w:val="TOC3"/>
            <w:numPr>
              <w:ilvl w:val="1"/>
              <w:numId w:val="1"/>
            </w:numPr>
            <w:tabs>
              <w:tab w:pos="1006" w:val="left" w:leader="none"/>
              <w:tab w:pos="9887" w:val="right" w:leader="dot"/>
            </w:tabs>
            <w:spacing w:line="240" w:lineRule="auto" w:before="98" w:after="0"/>
            <w:ind w:left="1006" w:right="0" w:hanging="660"/>
            <w:jc w:val="left"/>
            <w:rPr>
              <w:color w:val="050505"/>
            </w:rPr>
          </w:pPr>
          <w:hyperlink w:history="true" w:anchor="_TOC_250035">
            <w:r>
              <w:rPr>
                <w:color w:val="050505"/>
              </w:rPr>
              <w:t>Design</w:t>
            </w:r>
            <w:r>
              <w:rPr>
                <w:color w:val="050505"/>
                <w:spacing w:val="2"/>
              </w:rPr>
              <w:t> </w:t>
            </w:r>
            <w:r>
              <w:rPr>
                <w:color w:val="161616"/>
              </w:rPr>
              <w:t>Class</w:t>
            </w:r>
            <w:r>
              <w:rPr>
                <w:color w:val="161616"/>
                <w:spacing w:val="-2"/>
              </w:rPr>
              <w:t> </w:t>
            </w:r>
            <w:r>
              <w:rPr>
                <w:color w:val="050505"/>
                <w:spacing w:val="-2"/>
              </w:rPr>
              <w:t>Diagram</w:t>
            </w:r>
            <w:r>
              <w:rPr>
                <w:color w:val="050505"/>
              </w:rPr>
              <w:tab/>
            </w:r>
            <w:r>
              <w:rPr>
                <w:color w:val="050505"/>
                <w:spacing w:val="-5"/>
              </w:rPr>
              <w:t>50</w:t>
            </w:r>
          </w:hyperlink>
        </w:p>
        <w:p>
          <w:pPr>
            <w:pStyle w:val="TOC3"/>
            <w:numPr>
              <w:ilvl w:val="1"/>
              <w:numId w:val="1"/>
            </w:numPr>
            <w:tabs>
              <w:tab w:pos="1006" w:val="left" w:leader="none"/>
              <w:tab w:pos="9889" w:val="right" w:leader="dot"/>
            </w:tabs>
            <w:spacing w:line="240" w:lineRule="auto" w:before="103" w:after="0"/>
            <w:ind w:left="1006" w:right="0" w:hanging="660"/>
            <w:jc w:val="left"/>
            <w:rPr>
              <w:color w:val="050505"/>
            </w:rPr>
          </w:pPr>
          <w:hyperlink w:history="true" w:anchor="_TOC_250034">
            <w:r>
              <w:rPr>
                <w:color w:val="050505"/>
              </w:rPr>
              <w:t>Sequence</w:t>
            </w:r>
            <w:r>
              <w:rPr>
                <w:color w:val="050505"/>
                <w:spacing w:val="-2"/>
              </w:rPr>
              <w:t> Diagrams</w:t>
            </w:r>
            <w:r>
              <w:rPr>
                <w:color w:val="050505"/>
              </w:rPr>
              <w:tab/>
            </w:r>
            <w:r>
              <w:rPr>
                <w:color w:val="050505"/>
                <w:spacing w:val="-5"/>
              </w:rPr>
              <w:t>51</w:t>
            </w:r>
          </w:hyperlink>
        </w:p>
        <w:p>
          <w:pPr>
            <w:pStyle w:val="TOC5"/>
            <w:numPr>
              <w:ilvl w:val="2"/>
              <w:numId w:val="1"/>
            </w:numPr>
            <w:tabs>
              <w:tab w:pos="1448" w:val="left" w:leader="none"/>
              <w:tab w:pos="9889" w:val="right" w:leader="dot"/>
            </w:tabs>
            <w:spacing w:line="240" w:lineRule="auto" w:before="97" w:after="0"/>
            <w:ind w:left="1448" w:right="0" w:hanging="886"/>
            <w:jc w:val="left"/>
            <w:rPr>
              <w:color w:val="050505"/>
            </w:rPr>
          </w:pPr>
          <w:hyperlink w:history="true" w:anchor="_TOC_250033">
            <w:r>
              <w:rPr>
                <w:color w:val="050505"/>
              </w:rPr>
              <w:t>Sequence</w:t>
            </w:r>
            <w:r>
              <w:rPr>
                <w:color w:val="050505"/>
                <w:spacing w:val="-3"/>
              </w:rPr>
              <w:t> </w:t>
            </w:r>
            <w:r>
              <w:rPr>
                <w:color w:val="050505"/>
              </w:rPr>
              <w:t>Diagram</w:t>
            </w:r>
            <w:r>
              <w:rPr>
                <w:color w:val="050505"/>
                <w:spacing w:val="3"/>
              </w:rPr>
              <w:t> </w:t>
            </w:r>
            <w:r>
              <w:rPr>
                <w:color w:val="050505"/>
              </w:rPr>
              <w:t>for</w:t>
            </w:r>
            <w:r>
              <w:rPr>
                <w:color w:val="050505"/>
                <w:spacing w:val="-10"/>
              </w:rPr>
              <w:t> </w:t>
            </w:r>
            <w:r>
              <w:rPr>
                <w:color w:val="161616"/>
              </w:rPr>
              <w:t>Create</w:t>
            </w:r>
            <w:r>
              <w:rPr>
                <w:color w:val="161616"/>
                <w:spacing w:val="-4"/>
              </w:rPr>
              <w:t> </w:t>
            </w:r>
            <w:r>
              <w:rPr>
                <w:color w:val="161616"/>
                <w:spacing w:val="-2"/>
              </w:rPr>
              <w:t>Account</w:t>
            </w:r>
            <w:r>
              <w:rPr>
                <w:color w:val="161616"/>
              </w:rPr>
              <w:tab/>
            </w:r>
            <w:r>
              <w:rPr>
                <w:color w:val="050505"/>
                <w:spacing w:val="-5"/>
              </w:rPr>
              <w:t>51</w:t>
            </w:r>
          </w:hyperlink>
        </w:p>
        <w:p>
          <w:pPr>
            <w:pStyle w:val="TOC5"/>
            <w:numPr>
              <w:ilvl w:val="2"/>
              <w:numId w:val="1"/>
            </w:numPr>
            <w:tabs>
              <w:tab w:pos="1448" w:val="left" w:leader="none"/>
              <w:tab w:pos="9884" w:val="right" w:leader="dot"/>
            </w:tabs>
            <w:spacing w:line="240" w:lineRule="auto" w:before="103" w:after="0"/>
            <w:ind w:left="1448" w:right="0" w:hanging="886"/>
            <w:jc w:val="left"/>
            <w:rPr>
              <w:color w:val="050505"/>
            </w:rPr>
          </w:pPr>
          <w:hyperlink w:history="true" w:anchor="_TOC_250032">
            <w:r>
              <w:rPr>
                <w:color w:val="050505"/>
              </w:rPr>
              <w:t>Sequence</w:t>
            </w:r>
            <w:r>
              <w:rPr>
                <w:color w:val="050505"/>
                <w:spacing w:val="-3"/>
              </w:rPr>
              <w:t> </w:t>
            </w:r>
            <w:r>
              <w:rPr>
                <w:color w:val="050505"/>
              </w:rPr>
              <w:t>Diagram</w:t>
            </w:r>
            <w:r>
              <w:rPr>
                <w:color w:val="050505"/>
                <w:spacing w:val="-3"/>
              </w:rPr>
              <w:t> </w:t>
            </w:r>
            <w:r>
              <w:rPr>
                <w:color w:val="050505"/>
              </w:rPr>
              <w:t>for</w:t>
            </w:r>
            <w:r>
              <w:rPr>
                <w:color w:val="050505"/>
                <w:spacing w:val="-1"/>
              </w:rPr>
              <w:t> </w:t>
            </w:r>
            <w:r>
              <w:rPr>
                <w:color w:val="050505"/>
              </w:rPr>
              <w:t>View</w:t>
            </w:r>
            <w:r>
              <w:rPr>
                <w:color w:val="050505"/>
                <w:spacing w:val="-7"/>
              </w:rPr>
              <w:t> </w:t>
            </w:r>
            <w:r>
              <w:rPr>
                <w:color w:val="161616"/>
                <w:spacing w:val="-2"/>
              </w:rPr>
              <w:t>History</w:t>
            </w:r>
            <w:r>
              <w:rPr>
                <w:color w:val="161616"/>
              </w:rPr>
              <w:tab/>
            </w:r>
            <w:r>
              <w:rPr>
                <w:color w:val="050505"/>
                <w:spacing w:val="-5"/>
              </w:rPr>
              <w:t>52</w:t>
            </w:r>
          </w:hyperlink>
        </w:p>
        <w:p>
          <w:pPr>
            <w:pStyle w:val="TOC5"/>
            <w:numPr>
              <w:ilvl w:val="2"/>
              <w:numId w:val="1"/>
            </w:numPr>
            <w:tabs>
              <w:tab w:pos="1448" w:val="left" w:leader="none"/>
              <w:tab w:pos="9884" w:val="right" w:leader="dot"/>
            </w:tabs>
            <w:spacing w:line="240" w:lineRule="auto" w:before="98" w:after="0"/>
            <w:ind w:left="1448" w:right="0" w:hanging="886"/>
            <w:jc w:val="left"/>
            <w:rPr>
              <w:color w:val="050505"/>
            </w:rPr>
          </w:pPr>
          <w:hyperlink w:history="true" w:anchor="_TOC_250031">
            <w:r>
              <w:rPr>
                <w:color w:val="050505"/>
              </w:rPr>
              <w:t>Sequence</w:t>
            </w:r>
            <w:r>
              <w:rPr>
                <w:color w:val="050505"/>
                <w:spacing w:val="-3"/>
              </w:rPr>
              <w:t> </w:t>
            </w:r>
            <w:r>
              <w:rPr>
                <w:color w:val="050505"/>
              </w:rPr>
              <w:t>Diagram</w:t>
            </w:r>
            <w:r>
              <w:rPr>
                <w:color w:val="050505"/>
                <w:spacing w:val="5"/>
              </w:rPr>
              <w:t> </w:t>
            </w:r>
            <w:r>
              <w:rPr>
                <w:color w:val="050505"/>
              </w:rPr>
              <w:t>for</w:t>
            </w:r>
            <w:r>
              <w:rPr>
                <w:color w:val="050505"/>
                <w:spacing w:val="-9"/>
              </w:rPr>
              <w:t> </w:t>
            </w:r>
            <w:r>
              <w:rPr>
                <w:color w:val="050505"/>
              </w:rPr>
              <w:t>View</w:t>
            </w:r>
            <w:r>
              <w:rPr>
                <w:color w:val="050505"/>
                <w:spacing w:val="-5"/>
              </w:rPr>
              <w:t> Map</w:t>
            </w:r>
            <w:r>
              <w:rPr>
                <w:color w:val="050505"/>
              </w:rPr>
              <w:tab/>
            </w:r>
            <w:r>
              <w:rPr>
                <w:color w:val="050505"/>
                <w:spacing w:val="-5"/>
              </w:rPr>
              <w:t>52</w:t>
            </w:r>
          </w:hyperlink>
        </w:p>
        <w:p>
          <w:pPr>
            <w:pStyle w:val="TOC5"/>
            <w:numPr>
              <w:ilvl w:val="2"/>
              <w:numId w:val="1"/>
            </w:numPr>
            <w:tabs>
              <w:tab w:pos="1448" w:val="left" w:leader="none"/>
              <w:tab w:pos="9889" w:val="right" w:leader="dot"/>
            </w:tabs>
            <w:spacing w:line="240" w:lineRule="auto" w:before="103" w:after="0"/>
            <w:ind w:left="1448" w:right="0" w:hanging="886"/>
            <w:jc w:val="left"/>
            <w:rPr>
              <w:color w:val="050505"/>
            </w:rPr>
          </w:pPr>
          <w:hyperlink w:history="true" w:anchor="_TOC_250030">
            <w:r>
              <w:rPr>
                <w:color w:val="050505"/>
              </w:rPr>
              <w:t>Sequence</w:t>
            </w:r>
            <w:r>
              <w:rPr>
                <w:color w:val="050505"/>
                <w:spacing w:val="-3"/>
              </w:rPr>
              <w:t> </w:t>
            </w:r>
            <w:r>
              <w:rPr>
                <w:color w:val="050505"/>
              </w:rPr>
              <w:t>Diagram</w:t>
            </w:r>
            <w:r>
              <w:rPr>
                <w:color w:val="050505"/>
                <w:spacing w:val="3"/>
              </w:rPr>
              <w:t> </w:t>
            </w:r>
            <w:r>
              <w:rPr>
                <w:color w:val="050505"/>
              </w:rPr>
              <w:t>for</w:t>
            </w:r>
            <w:r>
              <w:rPr>
                <w:color w:val="050505"/>
                <w:spacing w:val="-6"/>
              </w:rPr>
              <w:t> </w:t>
            </w:r>
            <w:r>
              <w:rPr>
                <w:color w:val="050505"/>
              </w:rPr>
              <w:t>Diagnose</w:t>
            </w:r>
            <w:r>
              <w:rPr>
                <w:color w:val="050505"/>
                <w:spacing w:val="-2"/>
              </w:rPr>
              <w:t> </w:t>
            </w:r>
            <w:r>
              <w:rPr>
                <w:color w:val="050505"/>
              </w:rPr>
              <w:t>Disease</w:t>
            </w:r>
            <w:r>
              <w:rPr>
                <w:color w:val="050505"/>
                <w:spacing w:val="-6"/>
              </w:rPr>
              <w:t> </w:t>
            </w:r>
            <w:r>
              <w:rPr>
                <w:color w:val="161616"/>
              </w:rPr>
              <w:t>with</w:t>
            </w:r>
            <w:r>
              <w:rPr>
                <w:color w:val="161616"/>
                <w:spacing w:val="-1"/>
              </w:rPr>
              <w:t> </w:t>
            </w:r>
            <w:r>
              <w:rPr>
                <w:color w:val="161616"/>
                <w:spacing w:val="-2"/>
              </w:rPr>
              <w:t>Camera</w:t>
            </w:r>
            <w:r>
              <w:rPr>
                <w:color w:val="161616"/>
              </w:rPr>
              <w:tab/>
            </w:r>
            <w:r>
              <w:rPr>
                <w:color w:val="050505"/>
                <w:spacing w:val="-5"/>
              </w:rPr>
              <w:t>53</w:t>
            </w:r>
          </w:hyperlink>
        </w:p>
        <w:p>
          <w:pPr>
            <w:pStyle w:val="TOC5"/>
            <w:numPr>
              <w:ilvl w:val="2"/>
              <w:numId w:val="1"/>
            </w:numPr>
            <w:tabs>
              <w:tab w:pos="1448" w:val="left" w:leader="none"/>
              <w:tab w:pos="9887" w:val="right" w:leader="dot"/>
            </w:tabs>
            <w:spacing w:line="240" w:lineRule="auto" w:before="102" w:after="0"/>
            <w:ind w:left="1448" w:right="0" w:hanging="886"/>
            <w:jc w:val="left"/>
            <w:rPr>
              <w:color w:val="050505"/>
            </w:rPr>
          </w:pPr>
          <w:r>
            <w:rPr>
              <w:color w:val="050505"/>
            </w:rPr>
            <w:t>Sequence</w:t>
          </w:r>
          <w:r>
            <w:rPr>
              <w:color w:val="050505"/>
              <w:spacing w:val="-3"/>
            </w:rPr>
            <w:t> </w:t>
          </w:r>
          <w:r>
            <w:rPr>
              <w:color w:val="050505"/>
            </w:rPr>
            <w:t>Diagram</w:t>
          </w:r>
          <w:r>
            <w:rPr>
              <w:color w:val="050505"/>
              <w:spacing w:val="-2"/>
            </w:rPr>
            <w:t> </w:t>
          </w:r>
          <w:r>
            <w:rPr>
              <w:color w:val="050505"/>
            </w:rPr>
            <w:t>for</w:t>
          </w:r>
          <w:r>
            <w:rPr>
              <w:color w:val="050505"/>
              <w:spacing w:val="-9"/>
            </w:rPr>
            <w:t> </w:t>
          </w:r>
          <w:r>
            <w:rPr>
              <w:color w:val="050505"/>
            </w:rPr>
            <w:t>Diagnose</w:t>
          </w:r>
          <w:r>
            <w:rPr>
              <w:color w:val="050505"/>
              <w:spacing w:val="-1"/>
            </w:rPr>
            <w:t> </w:t>
          </w:r>
          <w:r>
            <w:rPr>
              <w:color w:val="050505"/>
            </w:rPr>
            <w:t>Disease</w:t>
          </w:r>
          <w:r>
            <w:rPr>
              <w:color w:val="050505"/>
              <w:spacing w:val="-6"/>
            </w:rPr>
            <w:t> </w:t>
          </w:r>
          <w:r>
            <w:rPr>
              <w:color w:val="161616"/>
            </w:rPr>
            <w:t>choosing</w:t>
          </w:r>
          <w:r>
            <w:rPr>
              <w:color w:val="161616"/>
              <w:spacing w:val="6"/>
            </w:rPr>
            <w:t> </w:t>
          </w:r>
          <w:r>
            <w:rPr>
              <w:color w:val="161616"/>
            </w:rPr>
            <w:t>with</w:t>
          </w:r>
          <w:r>
            <w:rPr>
              <w:color w:val="161616"/>
              <w:spacing w:val="-4"/>
            </w:rPr>
            <w:t> </w:t>
          </w:r>
          <w:r>
            <w:rPr>
              <w:color w:val="161616"/>
              <w:spacing w:val="-2"/>
            </w:rPr>
            <w:t>gallery</w:t>
          </w:r>
          <w:r>
            <w:rPr>
              <w:color w:val="161616"/>
            </w:rPr>
            <w:tab/>
          </w:r>
          <w:r>
            <w:rPr>
              <w:color w:val="050505"/>
              <w:spacing w:val="-5"/>
            </w:rPr>
            <w:t>54</w:t>
          </w:r>
        </w:p>
        <w:p>
          <w:pPr>
            <w:pStyle w:val="TOC5"/>
            <w:numPr>
              <w:ilvl w:val="2"/>
              <w:numId w:val="1"/>
            </w:numPr>
            <w:tabs>
              <w:tab w:pos="1448" w:val="left" w:leader="none"/>
              <w:tab w:pos="9887" w:val="right" w:leader="dot"/>
            </w:tabs>
            <w:spacing w:line="240" w:lineRule="auto" w:before="103" w:after="0"/>
            <w:ind w:left="1448" w:right="0" w:hanging="886"/>
            <w:jc w:val="left"/>
            <w:rPr>
              <w:color w:val="050505"/>
            </w:rPr>
          </w:pPr>
          <w:hyperlink w:history="true" w:anchor="_TOC_250029">
            <w:r>
              <w:rPr>
                <w:color w:val="161616"/>
              </w:rPr>
              <w:t>Sequence</w:t>
            </w:r>
            <w:r>
              <w:rPr>
                <w:color w:val="161616"/>
                <w:spacing w:val="-2"/>
              </w:rPr>
              <w:t> </w:t>
            </w:r>
            <w:r>
              <w:rPr>
                <w:color w:val="050505"/>
              </w:rPr>
              <w:t>Diagram</w:t>
            </w:r>
            <w:r>
              <w:rPr>
                <w:color w:val="050505"/>
                <w:spacing w:val="-1"/>
              </w:rPr>
              <w:t> </w:t>
            </w:r>
            <w:r>
              <w:rPr>
                <w:color w:val="161616"/>
              </w:rPr>
              <w:t>for</w:t>
            </w:r>
            <w:r>
              <w:rPr>
                <w:color w:val="161616"/>
                <w:spacing w:val="-10"/>
              </w:rPr>
              <w:t> </w:t>
            </w:r>
            <w:r>
              <w:rPr>
                <w:color w:val="050505"/>
                <w:spacing w:val="-2"/>
              </w:rPr>
              <w:t>Login</w:t>
            </w:r>
            <w:r>
              <w:rPr>
                <w:color w:val="050505"/>
              </w:rPr>
              <w:tab/>
            </w:r>
            <w:r>
              <w:rPr>
                <w:color w:val="161616"/>
                <w:spacing w:val="-5"/>
              </w:rPr>
              <w:t>5</w:t>
            </w:r>
            <w:r>
              <w:rPr>
                <w:color w:val="050505"/>
                <w:spacing w:val="-5"/>
              </w:rPr>
              <w:t>5</w:t>
            </w:r>
          </w:hyperlink>
        </w:p>
        <w:p>
          <w:pPr>
            <w:pStyle w:val="TOC3"/>
            <w:numPr>
              <w:ilvl w:val="1"/>
              <w:numId w:val="1"/>
            </w:numPr>
            <w:tabs>
              <w:tab w:pos="1007" w:val="left" w:leader="none"/>
              <w:tab w:pos="9887" w:val="right" w:leader="dot"/>
            </w:tabs>
            <w:spacing w:line="240" w:lineRule="auto" w:before="98" w:after="0"/>
            <w:ind w:left="1007" w:right="0" w:hanging="661"/>
            <w:jc w:val="left"/>
            <w:rPr>
              <w:color w:val="050505"/>
            </w:rPr>
          </w:pPr>
          <w:hyperlink w:history="true" w:anchor="_TOC_250028">
            <w:r>
              <w:rPr>
                <w:color w:val="050505"/>
              </w:rPr>
              <w:t>Chapter</w:t>
            </w:r>
            <w:r>
              <w:rPr>
                <w:color w:val="050505"/>
                <w:spacing w:val="1"/>
              </w:rPr>
              <w:t> </w:t>
            </w:r>
            <w:r>
              <w:rPr>
                <w:color w:val="161616"/>
                <w:spacing w:val="-2"/>
              </w:rPr>
              <w:t>Summary</w:t>
            </w:r>
            <w:r>
              <w:rPr>
                <w:color w:val="161616"/>
              </w:rPr>
              <w:tab/>
            </w:r>
            <w:r>
              <w:rPr>
                <w:color w:val="050505"/>
                <w:spacing w:val="-5"/>
              </w:rPr>
              <w:t>55</w:t>
            </w:r>
          </w:hyperlink>
        </w:p>
        <w:p>
          <w:pPr>
            <w:pStyle w:val="TOC1"/>
            <w:numPr>
              <w:ilvl w:val="0"/>
              <w:numId w:val="1"/>
            </w:numPr>
            <w:tabs>
              <w:tab w:pos="565" w:val="left" w:leader="none"/>
              <w:tab w:pos="9889" w:val="right" w:leader="dot"/>
            </w:tabs>
            <w:spacing w:line="240" w:lineRule="auto" w:before="102" w:after="0"/>
            <w:ind w:left="565" w:right="0" w:hanging="439"/>
            <w:jc w:val="left"/>
            <w:rPr>
              <w:color w:val="161616"/>
            </w:rPr>
          </w:pPr>
          <w:r>
            <w:rPr>
              <w:color w:val="161616"/>
            </w:rPr>
            <w:t>CHAPTER</w:t>
          </w:r>
          <w:r>
            <w:rPr>
              <w:color w:val="161616"/>
              <w:spacing w:val="3"/>
            </w:rPr>
            <w:t> </w:t>
          </w:r>
          <w:r>
            <w:rPr>
              <w:color w:val="050505"/>
            </w:rPr>
            <w:t>5:</w:t>
          </w:r>
          <w:r>
            <w:rPr>
              <w:color w:val="050505"/>
              <w:spacing w:val="-12"/>
            </w:rPr>
            <w:t> </w:t>
          </w:r>
          <w:r>
            <w:rPr>
              <w:color w:val="050505"/>
            </w:rPr>
            <w:t>DESIGN</w:t>
          </w:r>
          <w:r>
            <w:rPr>
              <w:color w:val="050505"/>
              <w:spacing w:val="-3"/>
            </w:rPr>
            <w:t> </w:t>
          </w:r>
          <w:r>
            <w:rPr>
              <w:color w:val="050505"/>
              <w:spacing w:val="-2"/>
            </w:rPr>
            <w:t>SPECIFICATION</w:t>
          </w:r>
          <w:r>
            <w:rPr>
              <w:color w:val="050505"/>
            </w:rPr>
            <w:tab/>
          </w:r>
          <w:r>
            <w:rPr>
              <w:color w:val="050505"/>
              <w:spacing w:val="-7"/>
            </w:rPr>
            <w:t>56</w:t>
          </w:r>
        </w:p>
        <w:p>
          <w:pPr>
            <w:pStyle w:val="TOC3"/>
            <w:numPr>
              <w:ilvl w:val="1"/>
              <w:numId w:val="1"/>
            </w:numPr>
            <w:tabs>
              <w:tab w:pos="1007" w:val="left" w:leader="none"/>
              <w:tab w:pos="9889" w:val="right" w:leader="dot"/>
            </w:tabs>
            <w:spacing w:line="240" w:lineRule="auto" w:before="98" w:after="0"/>
            <w:ind w:left="1007" w:right="0" w:hanging="660"/>
            <w:jc w:val="left"/>
            <w:rPr>
              <w:color w:val="161616"/>
            </w:rPr>
          </w:pPr>
          <w:hyperlink w:history="true" w:anchor="_TOC_250027">
            <w:r>
              <w:rPr>
                <w:color w:val="161616"/>
                <w:spacing w:val="-2"/>
              </w:rPr>
              <w:t>Overview</w:t>
            </w:r>
            <w:r>
              <w:rPr>
                <w:color w:val="161616"/>
              </w:rPr>
              <w:tab/>
            </w:r>
            <w:r>
              <w:rPr>
                <w:color w:val="050505"/>
                <w:spacing w:val="-5"/>
              </w:rPr>
              <w:t>56</w:t>
            </w:r>
          </w:hyperlink>
        </w:p>
        <w:p>
          <w:pPr>
            <w:pStyle w:val="TOC3"/>
            <w:numPr>
              <w:ilvl w:val="1"/>
              <w:numId w:val="1"/>
            </w:numPr>
            <w:tabs>
              <w:tab w:pos="1006" w:val="left" w:leader="none"/>
              <w:tab w:pos="9889" w:val="right" w:leader="dot"/>
            </w:tabs>
            <w:spacing w:line="240" w:lineRule="auto" w:before="103" w:after="0"/>
            <w:ind w:left="1006" w:right="0" w:hanging="659"/>
            <w:jc w:val="left"/>
            <w:rPr>
              <w:color w:val="161616"/>
            </w:rPr>
          </w:pPr>
          <w:hyperlink w:history="true" w:anchor="_TOC_250026">
            <w:r>
              <w:rPr>
                <w:color w:val="050505"/>
              </w:rPr>
              <w:t>Design</w:t>
            </w:r>
            <w:r>
              <w:rPr>
                <w:color w:val="050505"/>
                <w:spacing w:val="3"/>
              </w:rPr>
              <w:t> </w:t>
            </w:r>
            <w:r>
              <w:rPr>
                <w:color w:val="050505"/>
                <w:spacing w:val="-2"/>
              </w:rPr>
              <w:t>Principles</w:t>
            </w:r>
            <w:r>
              <w:rPr>
                <w:color w:val="050505"/>
              </w:rPr>
              <w:tab/>
            </w:r>
            <w:r>
              <w:rPr>
                <w:color w:val="050505"/>
                <w:spacing w:val="-5"/>
              </w:rPr>
              <w:t>56</w:t>
            </w:r>
          </w:hyperlink>
        </w:p>
        <w:p>
          <w:pPr>
            <w:pStyle w:val="TOC3"/>
            <w:numPr>
              <w:ilvl w:val="1"/>
              <w:numId w:val="1"/>
            </w:numPr>
            <w:tabs>
              <w:tab w:pos="1006" w:val="left" w:leader="none"/>
              <w:tab w:pos="9889" w:val="right" w:leader="dot"/>
            </w:tabs>
            <w:spacing w:line="240" w:lineRule="auto" w:before="98" w:after="0"/>
            <w:ind w:left="1006" w:right="0" w:hanging="659"/>
            <w:jc w:val="left"/>
            <w:rPr>
              <w:color w:val="050505"/>
            </w:rPr>
          </w:pPr>
          <w:hyperlink w:history="true" w:anchor="_TOC_250025">
            <w:r>
              <w:rPr>
                <w:color w:val="050505"/>
              </w:rPr>
              <w:t>High-Level</w:t>
            </w:r>
            <w:r>
              <w:rPr>
                <w:color w:val="050505"/>
                <w:spacing w:val="-9"/>
              </w:rPr>
              <w:t> </w:t>
            </w:r>
            <w:r>
              <w:rPr>
                <w:color w:val="161616"/>
              </w:rPr>
              <w:t>System</w:t>
            </w:r>
            <w:r>
              <w:rPr>
                <w:color w:val="161616"/>
                <w:spacing w:val="-8"/>
              </w:rPr>
              <w:t> </w:t>
            </w:r>
            <w:r>
              <w:rPr>
                <w:color w:val="161616"/>
              </w:rPr>
              <w:t>Architecture</w:t>
            </w:r>
            <w:r>
              <w:rPr>
                <w:color w:val="161616"/>
                <w:spacing w:val="-4"/>
              </w:rPr>
              <w:t> </w:t>
            </w:r>
            <w:r>
              <w:rPr>
                <w:color w:val="050505"/>
                <w:spacing w:val="-2"/>
              </w:rPr>
              <w:t>Diagram</w:t>
            </w:r>
            <w:r>
              <w:rPr>
                <w:color w:val="050505"/>
              </w:rPr>
              <w:tab/>
            </w:r>
            <w:r>
              <w:rPr>
                <w:color w:val="050505"/>
                <w:spacing w:val="-5"/>
              </w:rPr>
              <w:t>57</w:t>
            </w:r>
          </w:hyperlink>
        </w:p>
        <w:p>
          <w:pPr>
            <w:pStyle w:val="TOC3"/>
            <w:numPr>
              <w:ilvl w:val="1"/>
              <w:numId w:val="1"/>
            </w:numPr>
            <w:tabs>
              <w:tab w:pos="1006" w:val="left" w:leader="none"/>
              <w:tab w:pos="9887" w:val="right" w:leader="dot"/>
            </w:tabs>
            <w:spacing w:line="240" w:lineRule="auto" w:before="102" w:after="0"/>
            <w:ind w:left="1006" w:right="0" w:hanging="659"/>
            <w:jc w:val="left"/>
            <w:rPr>
              <w:color w:val="050505"/>
            </w:rPr>
          </w:pPr>
          <w:hyperlink w:history="true" w:anchor="_TOC_250024">
            <w:r>
              <w:rPr>
                <w:color w:val="050505"/>
              </w:rPr>
              <w:t>Data</w:t>
            </w:r>
            <w:r>
              <w:rPr>
                <w:color w:val="050505"/>
                <w:spacing w:val="-1"/>
              </w:rPr>
              <w:t> </w:t>
            </w:r>
            <w:r>
              <w:rPr>
                <w:color w:val="161616"/>
              </w:rPr>
              <w:t>Flow</w:t>
            </w:r>
            <w:r>
              <w:rPr>
                <w:color w:val="161616"/>
                <w:spacing w:val="-4"/>
              </w:rPr>
              <w:t> </w:t>
            </w:r>
            <w:r>
              <w:rPr>
                <w:color w:val="050505"/>
                <w:spacing w:val="-2"/>
              </w:rPr>
              <w:t>Diagram</w:t>
            </w:r>
            <w:r>
              <w:rPr>
                <w:color w:val="050505"/>
              </w:rPr>
              <w:tab/>
            </w:r>
            <w:r>
              <w:rPr>
                <w:color w:val="050505"/>
                <w:spacing w:val="-7"/>
              </w:rPr>
              <w:t>58</w:t>
            </w:r>
          </w:hyperlink>
        </w:p>
        <w:p>
          <w:pPr>
            <w:pStyle w:val="TOC3"/>
            <w:numPr>
              <w:ilvl w:val="1"/>
              <w:numId w:val="1"/>
            </w:numPr>
            <w:tabs>
              <w:tab w:pos="1004" w:val="left" w:leader="none"/>
              <w:tab w:pos="9887" w:val="right" w:leader="dot"/>
            </w:tabs>
            <w:spacing w:line="240" w:lineRule="auto" w:before="98" w:after="0"/>
            <w:ind w:left="1004" w:right="0" w:hanging="657"/>
            <w:jc w:val="left"/>
            <w:rPr>
              <w:color w:val="050505"/>
            </w:rPr>
          </w:pPr>
          <w:hyperlink w:history="true" w:anchor="_TOC_250023">
            <w:r>
              <w:rPr>
                <w:color w:val="050505"/>
              </w:rPr>
              <w:t>Three-Tiered</w:t>
            </w:r>
            <w:r>
              <w:rPr>
                <w:color w:val="050505"/>
                <w:spacing w:val="-3"/>
              </w:rPr>
              <w:t> </w:t>
            </w:r>
            <w:r>
              <w:rPr>
                <w:color w:val="161616"/>
              </w:rPr>
              <w:t>Architecture</w:t>
            </w:r>
            <w:r>
              <w:rPr>
                <w:color w:val="161616"/>
                <w:spacing w:val="-3"/>
              </w:rPr>
              <w:t> </w:t>
            </w:r>
            <w:r>
              <w:rPr>
                <w:color w:val="050505"/>
                <w:spacing w:val="-2"/>
              </w:rPr>
              <w:t>Diagram</w:t>
            </w:r>
            <w:r>
              <w:rPr>
                <w:color w:val="050505"/>
              </w:rPr>
              <w:tab/>
            </w:r>
            <w:r>
              <w:rPr>
                <w:color w:val="050505"/>
                <w:spacing w:val="-5"/>
              </w:rPr>
              <w:t>58</w:t>
            </w:r>
          </w:hyperlink>
        </w:p>
        <w:p>
          <w:pPr>
            <w:pStyle w:val="TOC3"/>
            <w:numPr>
              <w:ilvl w:val="1"/>
              <w:numId w:val="1"/>
            </w:numPr>
            <w:tabs>
              <w:tab w:pos="1004" w:val="left" w:leader="none"/>
              <w:tab w:pos="9889" w:val="right" w:leader="dot"/>
            </w:tabs>
            <w:spacing w:line="240" w:lineRule="auto" w:before="103" w:after="0"/>
            <w:ind w:left="1004" w:right="0" w:hanging="657"/>
            <w:jc w:val="left"/>
            <w:rPr>
              <w:color w:val="050505"/>
            </w:rPr>
          </w:pPr>
          <w:hyperlink w:history="true" w:anchor="_TOC_250022">
            <w:r>
              <w:rPr>
                <w:color w:val="050505"/>
              </w:rPr>
              <w:t>UI</w:t>
            </w:r>
            <w:r>
              <w:rPr>
                <w:color w:val="050505"/>
                <w:spacing w:val="8"/>
              </w:rPr>
              <w:t> </w:t>
            </w:r>
            <w:r>
              <w:rPr>
                <w:color w:val="161616"/>
                <w:spacing w:val="-2"/>
              </w:rPr>
              <w:t>Wireframe</w:t>
            </w:r>
            <w:r>
              <w:rPr>
                <w:color w:val="161616"/>
              </w:rPr>
              <w:tab/>
            </w:r>
            <w:r>
              <w:rPr>
                <w:color w:val="050505"/>
                <w:spacing w:val="-5"/>
              </w:rPr>
              <w:t>59</w:t>
            </w:r>
          </w:hyperlink>
        </w:p>
        <w:p>
          <w:pPr>
            <w:pStyle w:val="TOC3"/>
            <w:numPr>
              <w:ilvl w:val="1"/>
              <w:numId w:val="1"/>
            </w:numPr>
            <w:tabs>
              <w:tab w:pos="1007" w:val="left" w:leader="none"/>
              <w:tab w:pos="9888" w:val="right" w:leader="dot"/>
            </w:tabs>
            <w:spacing w:line="240" w:lineRule="auto" w:before="97" w:after="0"/>
            <w:ind w:left="1007" w:right="0" w:hanging="660"/>
            <w:jc w:val="left"/>
            <w:rPr>
              <w:color w:val="050505"/>
            </w:rPr>
          </w:pPr>
          <w:hyperlink w:history="true" w:anchor="_TOC_250021">
            <w:r>
              <w:rPr>
                <w:color w:val="161616"/>
              </w:rPr>
              <w:t>Chapter</w:t>
            </w:r>
            <w:r>
              <w:rPr>
                <w:color w:val="161616"/>
                <w:spacing w:val="1"/>
              </w:rPr>
              <w:t> </w:t>
            </w:r>
            <w:r>
              <w:rPr>
                <w:color w:val="161616"/>
                <w:spacing w:val="-2"/>
              </w:rPr>
              <w:t>Summary</w:t>
            </w:r>
            <w:r>
              <w:rPr>
                <w:color w:val="161616"/>
              </w:rPr>
              <w:tab/>
            </w:r>
            <w:r>
              <w:rPr>
                <w:color w:val="050505"/>
                <w:spacing w:val="-5"/>
              </w:rPr>
              <w:t>60</w:t>
            </w:r>
          </w:hyperlink>
        </w:p>
        <w:p>
          <w:pPr>
            <w:pStyle w:val="TOC3"/>
            <w:numPr>
              <w:ilvl w:val="1"/>
              <w:numId w:val="1"/>
            </w:numPr>
            <w:tabs>
              <w:tab w:pos="1006" w:val="left" w:leader="none"/>
              <w:tab w:pos="9888" w:val="right" w:leader="dot"/>
            </w:tabs>
            <w:spacing w:line="240" w:lineRule="auto" w:before="103" w:after="0"/>
            <w:ind w:left="1006" w:right="0" w:hanging="659"/>
            <w:jc w:val="left"/>
            <w:rPr>
              <w:color w:val="161616"/>
            </w:rPr>
          </w:pPr>
          <w:hyperlink w:history="true" w:anchor="_TOC_250020">
            <w:r>
              <w:rPr>
                <w:color w:val="161616"/>
                <w:spacing w:val="-2"/>
              </w:rPr>
              <w:t>Screenshot.</w:t>
            </w:r>
            <w:r>
              <w:rPr>
                <w:color w:val="161616"/>
              </w:rPr>
              <w:tab/>
            </w:r>
            <w:r>
              <w:rPr>
                <w:color w:val="161616"/>
                <w:spacing w:val="-5"/>
              </w:rPr>
              <w:t>61</w:t>
            </w:r>
          </w:hyperlink>
        </w:p>
        <w:p>
          <w:pPr>
            <w:pStyle w:val="TOC1"/>
            <w:numPr>
              <w:ilvl w:val="0"/>
              <w:numId w:val="1"/>
            </w:numPr>
            <w:tabs>
              <w:tab w:pos="565" w:val="left" w:leader="none"/>
              <w:tab w:pos="9888" w:val="right" w:leader="dot"/>
            </w:tabs>
            <w:spacing w:line="240" w:lineRule="auto" w:before="98" w:after="0"/>
            <w:ind w:left="565" w:right="0" w:hanging="443"/>
            <w:jc w:val="left"/>
            <w:rPr>
              <w:color w:val="050505"/>
            </w:rPr>
          </w:pPr>
          <w:r>
            <w:rPr>
              <w:color w:val="161616"/>
            </w:rPr>
            <w:t>CHAPTER</w:t>
          </w:r>
          <w:r>
            <w:rPr>
              <w:color w:val="161616"/>
              <w:spacing w:val="4"/>
            </w:rPr>
            <w:t> </w:t>
          </w:r>
          <w:r>
            <w:rPr>
              <w:color w:val="161616"/>
            </w:rPr>
            <w:t>6:</w:t>
          </w:r>
          <w:r>
            <w:rPr>
              <w:color w:val="161616"/>
              <w:spacing w:val="-10"/>
            </w:rPr>
            <w:t> </w:t>
          </w:r>
          <w:r>
            <w:rPr>
              <w:color w:val="050505"/>
              <w:spacing w:val="-2"/>
            </w:rPr>
            <w:t>IMPLEMENTATION</w:t>
          </w:r>
          <w:r>
            <w:rPr>
              <w:color w:val="050505"/>
            </w:rPr>
            <w:tab/>
          </w:r>
          <w:r>
            <w:rPr>
              <w:color w:val="161616"/>
              <w:spacing w:val="-5"/>
            </w:rPr>
            <w:t>63</w:t>
          </w:r>
        </w:p>
        <w:p>
          <w:pPr>
            <w:pStyle w:val="TOC3"/>
            <w:numPr>
              <w:ilvl w:val="1"/>
              <w:numId w:val="1"/>
            </w:numPr>
            <w:tabs>
              <w:tab w:pos="1007" w:val="left" w:leader="none"/>
              <w:tab w:pos="9888" w:val="right" w:leader="dot"/>
            </w:tabs>
            <w:spacing w:line="240" w:lineRule="auto" w:before="107" w:after="0"/>
            <w:ind w:left="1007" w:right="0" w:hanging="663"/>
            <w:jc w:val="left"/>
            <w:rPr>
              <w:color w:val="161616"/>
            </w:rPr>
          </w:pPr>
          <w:hyperlink w:history="true" w:anchor="_TOC_250019">
            <w:r>
              <w:rPr>
                <w:color w:val="161616"/>
              </w:rPr>
              <w:t>Chapter</w:t>
            </w:r>
            <w:r>
              <w:rPr>
                <w:color w:val="161616"/>
                <w:spacing w:val="2"/>
              </w:rPr>
              <w:t> </w:t>
            </w:r>
            <w:r>
              <w:rPr>
                <w:color w:val="050505"/>
                <w:spacing w:val="-2"/>
              </w:rPr>
              <w:t>Overview</w:t>
            </w:r>
            <w:r>
              <w:rPr>
                <w:color w:val="050505"/>
              </w:rPr>
              <w:tab/>
            </w:r>
            <w:r>
              <w:rPr>
                <w:color w:val="161616"/>
                <w:spacing w:val="-5"/>
              </w:rPr>
              <w:t>63</w:t>
            </w:r>
          </w:hyperlink>
        </w:p>
        <w:p>
          <w:pPr>
            <w:pStyle w:val="TOC3"/>
            <w:numPr>
              <w:ilvl w:val="1"/>
              <w:numId w:val="1"/>
            </w:numPr>
            <w:tabs>
              <w:tab w:pos="1006" w:val="left" w:leader="none"/>
              <w:tab w:pos="9888" w:val="right" w:leader="dot"/>
            </w:tabs>
            <w:spacing w:line="240" w:lineRule="auto" w:before="98" w:after="0"/>
            <w:ind w:left="1006" w:right="0" w:hanging="662"/>
            <w:jc w:val="left"/>
            <w:rPr>
              <w:color w:val="161616"/>
            </w:rPr>
          </w:pPr>
          <w:hyperlink w:history="true" w:anchor="_TOC_250018">
            <w:r>
              <w:rPr>
                <w:color w:val="161616"/>
              </w:rPr>
              <w:t>Selection</w:t>
            </w:r>
            <w:r>
              <w:rPr>
                <w:color w:val="161616"/>
                <w:spacing w:val="8"/>
              </w:rPr>
              <w:t> </w:t>
            </w:r>
            <w:r>
              <w:rPr>
                <w:color w:val="050505"/>
              </w:rPr>
              <w:t>of</w:t>
            </w:r>
            <w:r>
              <w:rPr>
                <w:color w:val="050505"/>
                <w:spacing w:val="-7"/>
              </w:rPr>
              <w:t> </w:t>
            </w:r>
            <w:r>
              <w:rPr>
                <w:color w:val="161616"/>
              </w:rPr>
              <w:t>Languages</w:t>
            </w:r>
            <w:r>
              <w:rPr>
                <w:color w:val="161616"/>
                <w:spacing w:val="2"/>
              </w:rPr>
              <w:t> </w:t>
            </w:r>
            <w:r>
              <w:rPr>
                <w:color w:val="161616"/>
              </w:rPr>
              <w:t>&amp;</w:t>
            </w:r>
            <w:r>
              <w:rPr>
                <w:color w:val="161616"/>
                <w:spacing w:val="-9"/>
              </w:rPr>
              <w:t> </w:t>
            </w:r>
            <w:r>
              <w:rPr>
                <w:color w:val="050505"/>
                <w:spacing w:val="-4"/>
              </w:rPr>
              <w:t>Tools</w:t>
            </w:r>
            <w:r>
              <w:rPr>
                <w:color w:val="050505"/>
              </w:rPr>
              <w:tab/>
            </w:r>
            <w:r>
              <w:rPr>
                <w:color w:val="161616"/>
                <w:spacing w:val="-5"/>
              </w:rPr>
              <w:t>63</w:t>
            </w:r>
          </w:hyperlink>
        </w:p>
        <w:p>
          <w:pPr>
            <w:pStyle w:val="TOC3"/>
            <w:numPr>
              <w:ilvl w:val="1"/>
              <w:numId w:val="1"/>
            </w:numPr>
            <w:tabs>
              <w:tab w:pos="1004" w:val="left" w:leader="none"/>
              <w:tab w:pos="9890" w:val="right" w:leader="dot"/>
            </w:tabs>
            <w:spacing w:line="240" w:lineRule="auto" w:before="103" w:after="0"/>
            <w:ind w:left="1004" w:right="0" w:hanging="660"/>
            <w:jc w:val="left"/>
            <w:rPr>
              <w:color w:val="161616"/>
            </w:rPr>
          </w:pPr>
          <w:hyperlink w:history="true" w:anchor="_TOC_250017">
            <w:r>
              <w:rPr>
                <w:color w:val="050505"/>
              </w:rPr>
              <w:t>Technology</w:t>
            </w:r>
            <w:r>
              <w:rPr>
                <w:color w:val="050505"/>
                <w:spacing w:val="5"/>
              </w:rPr>
              <w:t> </w:t>
            </w:r>
            <w:r>
              <w:rPr>
                <w:color w:val="050505"/>
                <w:spacing w:val="-2"/>
              </w:rPr>
              <w:t>Selection</w:t>
            </w:r>
            <w:r>
              <w:rPr>
                <w:color w:val="050505"/>
              </w:rPr>
              <w:tab/>
            </w:r>
            <w:r>
              <w:rPr>
                <w:color w:val="161616"/>
                <w:spacing w:val="-5"/>
              </w:rPr>
              <w:t>67</w:t>
            </w:r>
          </w:hyperlink>
        </w:p>
        <w:p>
          <w:pPr>
            <w:pStyle w:val="TOC3"/>
            <w:numPr>
              <w:ilvl w:val="1"/>
              <w:numId w:val="1"/>
            </w:numPr>
            <w:tabs>
              <w:tab w:pos="1005" w:val="left" w:leader="none"/>
              <w:tab w:pos="9888" w:val="right" w:leader="dot"/>
            </w:tabs>
            <w:spacing w:line="240" w:lineRule="auto" w:before="98" w:after="0"/>
            <w:ind w:left="1005" w:right="0" w:hanging="661"/>
            <w:jc w:val="left"/>
            <w:rPr>
              <w:color w:val="161616"/>
            </w:rPr>
          </w:pPr>
          <w:hyperlink w:history="true" w:anchor="_TOC_250016">
            <w:r>
              <w:rPr>
                <w:color w:val="050505"/>
              </w:rPr>
              <w:t>Implementation</w:t>
            </w:r>
            <w:r>
              <w:rPr>
                <w:color w:val="050505"/>
                <w:spacing w:val="-8"/>
              </w:rPr>
              <w:t> </w:t>
            </w:r>
            <w:r>
              <w:rPr>
                <w:color w:val="161616"/>
              </w:rPr>
              <w:t>of</w:t>
            </w:r>
            <w:r>
              <w:rPr>
                <w:color w:val="161616"/>
                <w:spacing w:val="1"/>
              </w:rPr>
              <w:t> </w:t>
            </w:r>
            <w:r>
              <w:rPr>
                <w:color w:val="161616"/>
              </w:rPr>
              <w:t>Core</w:t>
            </w:r>
            <w:r>
              <w:rPr>
                <w:color w:val="161616"/>
                <w:spacing w:val="10"/>
              </w:rPr>
              <w:t> </w:t>
            </w:r>
            <w:r>
              <w:rPr>
                <w:color w:val="161616"/>
                <w:spacing w:val="-2"/>
              </w:rPr>
              <w:t>Functionalities</w:t>
            </w:r>
            <w:r>
              <w:rPr>
                <w:color w:val="161616"/>
              </w:rPr>
              <w:tab/>
            </w:r>
            <w:r>
              <w:rPr>
                <w:color w:val="161616"/>
                <w:spacing w:val="-5"/>
              </w:rPr>
              <w:t>68</w:t>
            </w:r>
          </w:hyperlink>
        </w:p>
        <w:p>
          <w:pPr>
            <w:pStyle w:val="TOC5"/>
            <w:numPr>
              <w:ilvl w:val="2"/>
              <w:numId w:val="1"/>
            </w:numPr>
            <w:tabs>
              <w:tab w:pos="1449" w:val="left" w:leader="none"/>
              <w:tab w:pos="9888" w:val="right" w:leader="dot"/>
            </w:tabs>
            <w:spacing w:line="240" w:lineRule="auto" w:before="102" w:after="0"/>
            <w:ind w:left="1449" w:right="0" w:hanging="884"/>
            <w:jc w:val="left"/>
            <w:rPr>
              <w:color w:val="161616"/>
            </w:rPr>
          </w:pPr>
          <w:r>
            <w:rPr>
              <w:color w:val="050505"/>
            </w:rPr>
            <w:t>Deep</w:t>
          </w:r>
          <w:r>
            <w:rPr>
              <w:color w:val="050505"/>
              <w:spacing w:val="-1"/>
            </w:rPr>
            <w:t> </w:t>
          </w:r>
          <w:r>
            <w:rPr>
              <w:color w:val="050505"/>
            </w:rPr>
            <w:t>Leaming</w:t>
          </w:r>
          <w:r>
            <w:rPr>
              <w:color w:val="050505"/>
              <w:spacing w:val="7"/>
            </w:rPr>
            <w:t> </w:t>
          </w:r>
          <w:r>
            <w:rPr>
              <w:color w:val="161616"/>
            </w:rPr>
            <w:t>Model</w:t>
          </w:r>
          <w:r>
            <w:rPr>
              <w:color w:val="161616"/>
              <w:spacing w:val="4"/>
            </w:rPr>
            <w:t> </w:t>
          </w:r>
          <w:r>
            <w:rPr>
              <w:color w:val="161616"/>
            </w:rPr>
            <w:t>Training</w:t>
          </w:r>
          <w:r>
            <w:rPr>
              <w:color w:val="161616"/>
              <w:spacing w:val="6"/>
            </w:rPr>
            <w:t> </w:t>
          </w:r>
          <w:r>
            <w:rPr>
              <w:color w:val="161616"/>
            </w:rPr>
            <w:t>&amp;</w:t>
          </w:r>
          <w:r>
            <w:rPr>
              <w:color w:val="161616"/>
              <w:spacing w:val="-5"/>
            </w:rPr>
            <w:t> </w:t>
          </w:r>
          <w:r>
            <w:rPr>
              <w:color w:val="161616"/>
              <w:spacing w:val="-2"/>
            </w:rPr>
            <w:t>Implementation</w:t>
          </w:r>
          <w:r>
            <w:rPr>
              <w:color w:val="161616"/>
            </w:rPr>
            <w:tab/>
          </w:r>
          <w:r>
            <w:rPr>
              <w:color w:val="161616"/>
              <w:spacing w:val="-5"/>
            </w:rPr>
            <w:t>68</w:t>
          </w:r>
        </w:p>
        <w:p>
          <w:pPr>
            <w:pStyle w:val="TOC5"/>
            <w:numPr>
              <w:ilvl w:val="2"/>
              <w:numId w:val="1"/>
            </w:numPr>
            <w:tabs>
              <w:tab w:pos="1449" w:val="left" w:leader="none"/>
              <w:tab w:pos="9889" w:val="right" w:leader="dot"/>
            </w:tabs>
            <w:spacing w:line="240" w:lineRule="auto" w:before="98" w:after="0"/>
            <w:ind w:left="1449" w:right="0" w:hanging="884"/>
            <w:jc w:val="left"/>
            <w:rPr>
              <w:color w:val="161616"/>
            </w:rPr>
          </w:pPr>
          <w:hyperlink w:history="true" w:anchor="_TOC_250015">
            <w:r>
              <w:rPr>
                <w:color w:val="161616"/>
              </w:rPr>
              <w:t>Flutter </w:t>
            </w:r>
            <w:r>
              <w:rPr>
                <w:color w:val="050505"/>
              </w:rPr>
              <w:t>Project</w:t>
            </w:r>
            <w:r>
              <w:rPr>
                <w:color w:val="050505"/>
                <w:spacing w:val="-1"/>
              </w:rPr>
              <w:t> </w:t>
            </w:r>
            <w:r>
              <w:rPr>
                <w:color w:val="050505"/>
              </w:rPr>
              <w:t>&amp;</w:t>
            </w:r>
            <w:r>
              <w:rPr>
                <w:color w:val="050505"/>
                <w:spacing w:val="-6"/>
              </w:rPr>
              <w:t> </w:t>
            </w:r>
            <w:r>
              <w:rPr>
                <w:color w:val="050505"/>
                <w:spacing w:val="-2"/>
              </w:rPr>
              <w:t>Build</w:t>
            </w:r>
            <w:r>
              <w:rPr>
                <w:color w:val="050505"/>
              </w:rPr>
              <w:tab/>
            </w:r>
            <w:r>
              <w:rPr>
                <w:color w:val="161616"/>
                <w:spacing w:val="-5"/>
              </w:rPr>
              <w:t>79</w:t>
            </w:r>
          </w:hyperlink>
        </w:p>
        <w:p>
          <w:pPr>
            <w:pStyle w:val="TOC3"/>
            <w:numPr>
              <w:ilvl w:val="1"/>
              <w:numId w:val="1"/>
            </w:numPr>
            <w:tabs>
              <w:tab w:pos="1007" w:val="left" w:leader="none"/>
              <w:tab w:pos="9888" w:val="right" w:leader="dot"/>
            </w:tabs>
            <w:spacing w:line="240" w:lineRule="auto" w:before="103" w:after="0"/>
            <w:ind w:left="1007" w:right="0" w:hanging="663"/>
            <w:jc w:val="left"/>
            <w:rPr>
              <w:color w:val="161616"/>
            </w:rPr>
          </w:pPr>
          <w:hyperlink w:history="true" w:anchor="_TOC_250014">
            <w:r>
              <w:rPr>
                <w:color w:val="161616"/>
              </w:rPr>
              <w:t>Chapter</w:t>
            </w:r>
            <w:r>
              <w:rPr>
                <w:color w:val="161616"/>
                <w:spacing w:val="1"/>
              </w:rPr>
              <w:t> </w:t>
            </w:r>
            <w:r>
              <w:rPr>
                <w:color w:val="161616"/>
                <w:spacing w:val="-2"/>
              </w:rPr>
              <w:t>Summary</w:t>
            </w:r>
            <w:r>
              <w:rPr>
                <w:color w:val="161616"/>
              </w:rPr>
              <w:tab/>
            </w:r>
            <w:r>
              <w:rPr>
                <w:color w:val="161616"/>
                <w:spacing w:val="-5"/>
              </w:rPr>
              <w:t>90</w:t>
            </w:r>
          </w:hyperlink>
        </w:p>
        <w:p>
          <w:pPr>
            <w:pStyle w:val="TOC1"/>
            <w:numPr>
              <w:ilvl w:val="0"/>
              <w:numId w:val="1"/>
            </w:numPr>
            <w:tabs>
              <w:tab w:pos="565" w:val="left" w:leader="none"/>
              <w:tab w:pos="9888" w:val="right" w:leader="dot"/>
            </w:tabs>
            <w:spacing w:line="240" w:lineRule="auto" w:before="102" w:after="0"/>
            <w:ind w:left="565" w:right="0" w:hanging="443"/>
            <w:jc w:val="left"/>
            <w:rPr>
              <w:color w:val="161616"/>
            </w:rPr>
          </w:pPr>
          <w:r>
            <w:rPr>
              <w:color w:val="161616"/>
            </w:rPr>
            <w:t>CHAPTER</w:t>
          </w:r>
          <w:r>
            <w:rPr>
              <w:color w:val="161616"/>
              <w:spacing w:val="5"/>
            </w:rPr>
            <w:t> </w:t>
          </w:r>
          <w:r>
            <w:rPr>
              <w:color w:val="161616"/>
            </w:rPr>
            <w:t>7:</w:t>
          </w:r>
          <w:r>
            <w:rPr>
              <w:color w:val="161616"/>
              <w:spacing w:val="-12"/>
            </w:rPr>
            <w:t> </w:t>
          </w:r>
          <w:r>
            <w:rPr>
              <w:color w:val="161616"/>
              <w:spacing w:val="-2"/>
            </w:rPr>
            <w:t>TESTING</w:t>
          </w:r>
          <w:r>
            <w:rPr>
              <w:color w:val="161616"/>
            </w:rPr>
            <w:tab/>
          </w:r>
          <w:r>
            <w:rPr>
              <w:color w:val="161616"/>
              <w:spacing w:val="-5"/>
            </w:rPr>
            <w:t>91</w:t>
          </w:r>
        </w:p>
        <w:p>
          <w:pPr>
            <w:pStyle w:val="TOC3"/>
            <w:numPr>
              <w:ilvl w:val="1"/>
              <w:numId w:val="1"/>
            </w:numPr>
            <w:tabs>
              <w:tab w:pos="1007" w:val="left" w:leader="none"/>
              <w:tab w:pos="9888" w:val="right" w:leader="dot"/>
            </w:tabs>
            <w:spacing w:line="240" w:lineRule="auto" w:before="98" w:after="0"/>
            <w:ind w:left="1007" w:right="0" w:hanging="664"/>
            <w:jc w:val="left"/>
            <w:rPr>
              <w:color w:val="161616"/>
            </w:rPr>
          </w:pPr>
          <w:hyperlink w:history="true" w:anchor="_TOC_250013">
            <w:r>
              <w:rPr>
                <w:color w:val="050505"/>
              </w:rPr>
              <w:t>Chapter</w:t>
            </w:r>
            <w:r>
              <w:rPr>
                <w:color w:val="050505"/>
                <w:spacing w:val="2"/>
              </w:rPr>
              <w:t> </w:t>
            </w:r>
            <w:r>
              <w:rPr>
                <w:color w:val="161616"/>
                <w:spacing w:val="-2"/>
              </w:rPr>
              <w:t>Overview</w:t>
            </w:r>
            <w:r>
              <w:rPr>
                <w:color w:val="161616"/>
              </w:rPr>
              <w:tab/>
            </w:r>
            <w:r>
              <w:rPr>
                <w:color w:val="161616"/>
                <w:spacing w:val="-5"/>
              </w:rPr>
              <w:t>91</w:t>
            </w:r>
          </w:hyperlink>
        </w:p>
        <w:p>
          <w:pPr>
            <w:pStyle w:val="TOC3"/>
            <w:numPr>
              <w:ilvl w:val="1"/>
              <w:numId w:val="1"/>
            </w:numPr>
            <w:tabs>
              <w:tab w:pos="1007" w:val="left" w:leader="none"/>
              <w:tab w:pos="9888" w:val="right" w:leader="dot"/>
            </w:tabs>
            <w:spacing w:line="240" w:lineRule="auto" w:before="98" w:after="0"/>
            <w:ind w:left="1007" w:right="0" w:hanging="664"/>
            <w:jc w:val="left"/>
            <w:rPr>
              <w:color w:val="161616"/>
            </w:rPr>
          </w:pPr>
          <w:hyperlink w:history="true" w:anchor="_TOC_250012">
            <w:r>
              <w:rPr>
                <w:color w:val="161616"/>
              </w:rPr>
              <w:t>Goals</w:t>
            </w:r>
            <w:r>
              <w:rPr>
                <w:color w:val="161616"/>
                <w:spacing w:val="-1"/>
              </w:rPr>
              <w:t> </w:t>
            </w:r>
            <w:r>
              <w:rPr>
                <w:color w:val="161616"/>
              </w:rPr>
              <w:t>and</w:t>
            </w:r>
            <w:r>
              <w:rPr>
                <w:color w:val="161616"/>
                <w:spacing w:val="-7"/>
              </w:rPr>
              <w:t> </w:t>
            </w:r>
            <w:r>
              <w:rPr>
                <w:color w:val="050505"/>
              </w:rPr>
              <w:t>Objectives</w:t>
            </w:r>
            <w:r>
              <w:rPr>
                <w:color w:val="050505"/>
                <w:spacing w:val="4"/>
              </w:rPr>
              <w:t> </w:t>
            </w:r>
            <w:r>
              <w:rPr>
                <w:color w:val="050505"/>
              </w:rPr>
              <w:t>of</w:t>
            </w:r>
            <w:r>
              <w:rPr>
                <w:color w:val="050505"/>
                <w:spacing w:val="-9"/>
              </w:rPr>
              <w:t> </w:t>
            </w:r>
            <w:r>
              <w:rPr>
                <w:color w:val="050505"/>
                <w:spacing w:val="-2"/>
              </w:rPr>
              <w:t>Testing</w:t>
            </w:r>
            <w:r>
              <w:rPr>
                <w:color w:val="050505"/>
              </w:rPr>
              <w:tab/>
            </w:r>
            <w:r>
              <w:rPr>
                <w:color w:val="050505"/>
                <w:spacing w:val="-5"/>
              </w:rPr>
              <w:t>91</w:t>
            </w:r>
          </w:hyperlink>
        </w:p>
        <w:p>
          <w:pPr>
            <w:pStyle w:val="TOC3"/>
            <w:numPr>
              <w:ilvl w:val="1"/>
              <w:numId w:val="1"/>
            </w:numPr>
            <w:tabs>
              <w:tab w:pos="1007" w:val="left" w:leader="none"/>
              <w:tab w:pos="9884" w:val="right" w:leader="dot"/>
            </w:tabs>
            <w:spacing w:line="240" w:lineRule="auto" w:before="103" w:after="0"/>
            <w:ind w:left="1007" w:right="0" w:hanging="664"/>
            <w:jc w:val="left"/>
            <w:rPr>
              <w:color w:val="161616"/>
            </w:rPr>
          </w:pPr>
          <w:hyperlink w:history="true" w:anchor="_TOC_250011">
            <w:r>
              <w:rPr>
                <w:color w:val="161616"/>
              </w:rPr>
              <w:t>Functional</w:t>
            </w:r>
            <w:r>
              <w:rPr>
                <w:color w:val="161616"/>
                <w:spacing w:val="-4"/>
              </w:rPr>
              <w:t> </w:t>
            </w:r>
            <w:r>
              <w:rPr>
                <w:color w:val="050505"/>
                <w:spacing w:val="-2"/>
              </w:rPr>
              <w:t>Testing</w:t>
            </w:r>
            <w:r>
              <w:rPr>
                <w:color w:val="050505"/>
              </w:rPr>
              <w:tab/>
            </w:r>
            <w:r>
              <w:rPr>
                <w:color w:val="161616"/>
                <w:spacing w:val="-5"/>
              </w:rPr>
              <w:t>92</w:t>
            </w:r>
          </w:hyperlink>
        </w:p>
        <w:p>
          <w:pPr>
            <w:pStyle w:val="TOC3"/>
            <w:numPr>
              <w:ilvl w:val="1"/>
              <w:numId w:val="1"/>
            </w:numPr>
            <w:tabs>
              <w:tab w:pos="1008" w:val="left" w:leader="none"/>
              <w:tab w:pos="9886" w:val="right" w:leader="dot"/>
            </w:tabs>
            <w:spacing w:line="240" w:lineRule="auto" w:before="97" w:after="0"/>
            <w:ind w:left="1008" w:right="0" w:hanging="665"/>
            <w:jc w:val="left"/>
            <w:rPr>
              <w:color w:val="161616"/>
            </w:rPr>
          </w:pPr>
          <w:hyperlink w:history="true" w:anchor="_TOC_250010">
            <w:r>
              <w:rPr>
                <w:color w:val="050505"/>
              </w:rPr>
              <w:t>Non-Functional</w:t>
            </w:r>
            <w:r>
              <w:rPr>
                <w:color w:val="050505"/>
                <w:spacing w:val="-10"/>
              </w:rPr>
              <w:t> </w:t>
            </w:r>
            <w:r>
              <w:rPr>
                <w:color w:val="161616"/>
                <w:spacing w:val="-2"/>
              </w:rPr>
              <w:t>Testing</w:t>
            </w:r>
            <w:r>
              <w:rPr>
                <w:color w:val="161616"/>
              </w:rPr>
              <w:tab/>
            </w:r>
            <w:r>
              <w:rPr>
                <w:color w:val="050505"/>
                <w:spacing w:val="-5"/>
              </w:rPr>
              <w:t>94</w:t>
            </w:r>
          </w:hyperlink>
        </w:p>
        <w:p>
          <w:pPr>
            <w:pStyle w:val="TOC3"/>
            <w:numPr>
              <w:ilvl w:val="1"/>
              <w:numId w:val="1"/>
            </w:numPr>
            <w:tabs>
              <w:tab w:pos="1007" w:val="left" w:leader="none"/>
              <w:tab w:pos="9888" w:val="right" w:leader="dot"/>
            </w:tabs>
            <w:spacing w:line="240" w:lineRule="auto" w:before="103" w:after="0"/>
            <w:ind w:left="1007" w:right="0" w:hanging="664"/>
            <w:jc w:val="left"/>
            <w:rPr>
              <w:color w:val="161616"/>
            </w:rPr>
          </w:pPr>
          <w:hyperlink w:history="true" w:anchor="_TOC_250009">
            <w:r>
              <w:rPr>
                <w:color w:val="050505"/>
              </w:rPr>
              <w:t>Model</w:t>
            </w:r>
            <w:r>
              <w:rPr>
                <w:color w:val="050505"/>
                <w:spacing w:val="-3"/>
              </w:rPr>
              <w:t> </w:t>
            </w:r>
            <w:r>
              <w:rPr>
                <w:color w:val="161616"/>
                <w:spacing w:val="-2"/>
              </w:rPr>
              <w:t>Testing</w:t>
            </w:r>
            <w:r>
              <w:rPr>
                <w:color w:val="161616"/>
              </w:rPr>
              <w:tab/>
            </w:r>
            <w:r>
              <w:rPr>
                <w:color w:val="161616"/>
                <w:spacing w:val="-5"/>
              </w:rPr>
              <w:t>96</w:t>
            </w:r>
          </w:hyperlink>
        </w:p>
        <w:p>
          <w:pPr>
            <w:pStyle w:val="TOC3"/>
            <w:numPr>
              <w:ilvl w:val="1"/>
              <w:numId w:val="1"/>
            </w:numPr>
            <w:tabs>
              <w:tab w:pos="1007" w:val="left" w:leader="none"/>
              <w:tab w:pos="9887" w:val="right" w:leader="dot"/>
            </w:tabs>
            <w:spacing w:line="240" w:lineRule="auto" w:before="103" w:after="0"/>
            <w:ind w:left="1007" w:right="0" w:hanging="664"/>
            <w:jc w:val="left"/>
            <w:rPr>
              <w:color w:val="161616"/>
            </w:rPr>
          </w:pPr>
          <w:hyperlink w:history="true" w:anchor="_TOC_250008">
            <w:r>
              <w:rPr>
                <w:color w:val="161616"/>
              </w:rPr>
              <w:t>Chapter</w:t>
            </w:r>
            <w:r>
              <w:rPr>
                <w:color w:val="161616"/>
                <w:spacing w:val="1"/>
              </w:rPr>
              <w:t> </w:t>
            </w:r>
            <w:r>
              <w:rPr>
                <w:color w:val="050505"/>
                <w:spacing w:val="-2"/>
              </w:rPr>
              <w:t>Summary</w:t>
            </w:r>
            <w:r>
              <w:rPr>
                <w:color w:val="050505"/>
              </w:rPr>
              <w:tab/>
            </w:r>
            <w:r>
              <w:rPr>
                <w:color w:val="050505"/>
                <w:spacing w:val="-5"/>
              </w:rPr>
              <w:t>109</w:t>
            </w:r>
          </w:hyperlink>
        </w:p>
        <w:p>
          <w:pPr>
            <w:pStyle w:val="TOC1"/>
            <w:numPr>
              <w:ilvl w:val="0"/>
              <w:numId w:val="1"/>
            </w:numPr>
            <w:tabs>
              <w:tab w:pos="565" w:val="left" w:leader="none"/>
              <w:tab w:pos="9884" w:val="right" w:leader="dot"/>
            </w:tabs>
            <w:spacing w:line="240" w:lineRule="auto" w:before="102" w:after="0"/>
            <w:ind w:left="565" w:right="0" w:hanging="443"/>
            <w:jc w:val="left"/>
            <w:rPr>
              <w:color w:val="161616"/>
            </w:rPr>
          </w:pPr>
          <w:r>
            <w:rPr>
              <w:color w:val="161616"/>
              <w:spacing w:val="-2"/>
            </w:rPr>
            <w:t>CONCLUSION</w:t>
          </w:r>
          <w:r>
            <w:rPr>
              <w:color w:val="161616"/>
            </w:rPr>
            <w:tab/>
          </w:r>
          <w:r>
            <w:rPr>
              <w:color w:val="161616"/>
              <w:spacing w:val="-5"/>
            </w:rPr>
            <w:t>110</w:t>
          </w:r>
        </w:p>
        <w:p>
          <w:pPr>
            <w:pStyle w:val="TOC3"/>
            <w:numPr>
              <w:ilvl w:val="1"/>
              <w:numId w:val="1"/>
            </w:numPr>
            <w:tabs>
              <w:tab w:pos="1007" w:val="left" w:leader="none"/>
              <w:tab w:pos="9886" w:val="right" w:leader="dot"/>
            </w:tabs>
            <w:spacing w:line="240" w:lineRule="auto" w:before="98" w:after="0"/>
            <w:ind w:left="1007" w:right="0" w:hanging="659"/>
            <w:jc w:val="left"/>
            <w:rPr>
              <w:color w:val="050505"/>
            </w:rPr>
          </w:pPr>
          <w:hyperlink w:history="true" w:anchor="_TOC_250007">
            <w:r>
              <w:rPr>
                <w:color w:val="161616"/>
              </w:rPr>
              <w:t>Chapter</w:t>
            </w:r>
            <w:r>
              <w:rPr>
                <w:color w:val="161616"/>
                <w:spacing w:val="2"/>
              </w:rPr>
              <w:t> </w:t>
            </w:r>
            <w:r>
              <w:rPr>
                <w:color w:val="050505"/>
                <w:spacing w:val="-2"/>
              </w:rPr>
              <w:t>Overview</w:t>
            </w:r>
            <w:r>
              <w:rPr>
                <w:color w:val="050505"/>
              </w:rPr>
              <w:tab/>
            </w:r>
            <w:r>
              <w:rPr>
                <w:color w:val="161616"/>
                <w:spacing w:val="-5"/>
              </w:rPr>
              <w:t>110</w:t>
            </w:r>
          </w:hyperlink>
        </w:p>
        <w:p>
          <w:pPr>
            <w:pStyle w:val="TOC3"/>
            <w:numPr>
              <w:ilvl w:val="1"/>
              <w:numId w:val="1"/>
            </w:numPr>
            <w:tabs>
              <w:tab w:pos="1007" w:val="left" w:leader="none"/>
              <w:tab w:pos="9886" w:val="right" w:leader="dot"/>
            </w:tabs>
            <w:spacing w:line="240" w:lineRule="auto" w:before="103" w:after="0"/>
            <w:ind w:left="1007" w:right="0" w:hanging="659"/>
            <w:jc w:val="left"/>
            <w:rPr>
              <w:color w:val="161616"/>
            </w:rPr>
          </w:pPr>
          <w:hyperlink w:history="true" w:anchor="_TOC_250006">
            <w:r>
              <w:rPr>
                <w:color w:val="050505"/>
              </w:rPr>
              <w:t>Project</w:t>
            </w:r>
            <w:r>
              <w:rPr>
                <w:color w:val="050505"/>
                <w:spacing w:val="3"/>
              </w:rPr>
              <w:t> </w:t>
            </w:r>
            <w:r>
              <w:rPr>
                <w:color w:val="161616"/>
              </w:rPr>
              <w:t>Aims</w:t>
            </w:r>
            <w:r>
              <w:rPr>
                <w:color w:val="161616"/>
                <w:spacing w:val="-7"/>
              </w:rPr>
              <w:t> </w:t>
            </w:r>
            <w:r>
              <w:rPr>
                <w:color w:val="161616"/>
              </w:rPr>
              <w:t>and</w:t>
            </w:r>
            <w:r>
              <w:rPr>
                <w:color w:val="161616"/>
                <w:spacing w:val="1"/>
              </w:rPr>
              <w:t> </w:t>
            </w:r>
            <w:r>
              <w:rPr>
                <w:color w:val="050505"/>
                <w:spacing w:val="-2"/>
              </w:rPr>
              <w:t>Progress</w:t>
            </w:r>
            <w:r>
              <w:rPr>
                <w:color w:val="050505"/>
              </w:rPr>
              <w:tab/>
            </w:r>
            <w:r>
              <w:rPr>
                <w:color w:val="161616"/>
                <w:spacing w:val="-5"/>
              </w:rPr>
              <w:t>110</w:t>
            </w:r>
          </w:hyperlink>
        </w:p>
        <w:p>
          <w:pPr>
            <w:pStyle w:val="TOC5"/>
            <w:numPr>
              <w:ilvl w:val="2"/>
              <w:numId w:val="1"/>
            </w:numPr>
            <w:tabs>
              <w:tab w:pos="1446" w:val="left" w:leader="none"/>
              <w:tab w:pos="9886" w:val="right" w:leader="dot"/>
            </w:tabs>
            <w:spacing w:line="240" w:lineRule="auto" w:before="97" w:after="20"/>
            <w:ind w:left="1446" w:right="0" w:hanging="882"/>
            <w:jc w:val="left"/>
            <w:rPr>
              <w:color w:val="161616"/>
            </w:rPr>
          </w:pPr>
          <w:hyperlink w:history="true" w:anchor="_TOC_250005">
            <w:r>
              <w:rPr>
                <w:color w:val="161616"/>
              </w:rPr>
              <w:t>Aim of</w:t>
            </w:r>
            <w:r>
              <w:rPr>
                <w:color w:val="161616"/>
                <w:spacing w:val="1"/>
              </w:rPr>
              <w:t> </w:t>
            </w:r>
            <w:r>
              <w:rPr>
                <w:color w:val="161616"/>
                <w:spacing w:val="-2"/>
              </w:rPr>
              <w:t>project.</w:t>
            </w:r>
            <w:r>
              <w:rPr>
                <w:color w:val="161616"/>
              </w:rPr>
              <w:tab/>
            </w:r>
            <w:r>
              <w:rPr>
                <w:color w:val="050505"/>
                <w:spacing w:val="-5"/>
              </w:rPr>
              <w:t>110</w:t>
            </w:r>
          </w:hyperlink>
        </w:p>
        <w:p>
          <w:pPr>
            <w:pStyle w:val="TOC6"/>
            <w:numPr>
              <w:ilvl w:val="2"/>
              <w:numId w:val="1"/>
            </w:numPr>
            <w:tabs>
              <w:tab w:pos="1450" w:val="left" w:leader="none"/>
              <w:tab w:pos="9887" w:val="right" w:leader="dot"/>
            </w:tabs>
            <w:spacing w:line="240" w:lineRule="auto" w:before="104" w:after="0"/>
            <w:ind w:left="1450" w:right="0" w:hanging="885"/>
            <w:jc w:val="left"/>
            <w:rPr>
              <w:color w:val="111111"/>
            </w:rPr>
          </w:pPr>
          <w:hyperlink w:history="true" w:anchor="_TOC_250004">
            <w:r>
              <w:rPr>
                <w:color w:val="111111"/>
                <w:w w:val="110"/>
              </w:rPr>
              <w:t>Completion</w:t>
            </w:r>
            <w:r>
              <w:rPr>
                <w:color w:val="111111"/>
                <w:spacing w:val="4"/>
                <w:w w:val="110"/>
              </w:rPr>
              <w:t> </w:t>
            </w:r>
            <w:r>
              <w:rPr>
                <w:color w:val="111111"/>
                <w:w w:val="110"/>
              </w:rPr>
              <w:t>of</w:t>
            </w:r>
            <w:r>
              <w:rPr>
                <w:color w:val="111111"/>
                <w:spacing w:val="-4"/>
                <w:w w:val="110"/>
              </w:rPr>
              <w:t> </w:t>
            </w:r>
            <w:r>
              <w:rPr>
                <w:color w:val="111111"/>
                <w:spacing w:val="-2"/>
                <w:w w:val="105"/>
              </w:rPr>
              <w:t>Deliverables</w:t>
            </w:r>
            <w:r>
              <w:rPr>
                <w:color w:val="111111"/>
              </w:rPr>
              <w:tab/>
            </w:r>
            <w:r>
              <w:rPr>
                <w:color w:val="111111"/>
                <w:spacing w:val="-5"/>
                <w:w w:val="110"/>
              </w:rPr>
              <w:t>110</w:t>
            </w:r>
          </w:hyperlink>
        </w:p>
        <w:p>
          <w:pPr>
            <w:pStyle w:val="TOC4"/>
            <w:numPr>
              <w:ilvl w:val="1"/>
              <w:numId w:val="1"/>
            </w:numPr>
            <w:tabs>
              <w:tab w:pos="1007" w:val="left" w:leader="none"/>
              <w:tab w:pos="9887" w:val="right" w:leader="dot"/>
            </w:tabs>
            <w:spacing w:line="240" w:lineRule="auto" w:before="126" w:after="0"/>
            <w:ind w:left="1007" w:right="0" w:hanging="658"/>
            <w:jc w:val="left"/>
            <w:rPr>
              <w:color w:val="111111"/>
            </w:rPr>
          </w:pPr>
          <w:hyperlink w:history="true" w:anchor="_TOC_250003">
            <w:r>
              <w:rPr>
                <w:color w:val="111111"/>
                <w:w w:val="110"/>
              </w:rPr>
              <w:t>Problems</w:t>
            </w:r>
            <w:r>
              <w:rPr>
                <w:color w:val="111111"/>
                <w:spacing w:val="-6"/>
                <w:w w:val="110"/>
              </w:rPr>
              <w:t> </w:t>
            </w:r>
            <w:r>
              <w:rPr>
                <w:color w:val="111111"/>
                <w:spacing w:val="-2"/>
                <w:w w:val="110"/>
              </w:rPr>
              <w:t>Faced</w:t>
            </w:r>
            <w:r>
              <w:rPr>
                <w:color w:val="111111"/>
              </w:rPr>
              <w:tab/>
            </w:r>
            <w:r>
              <w:rPr>
                <w:color w:val="111111"/>
                <w:spacing w:val="-5"/>
                <w:w w:val="110"/>
              </w:rPr>
              <w:t>111</w:t>
            </w:r>
          </w:hyperlink>
        </w:p>
        <w:p>
          <w:pPr>
            <w:pStyle w:val="TOC4"/>
            <w:numPr>
              <w:ilvl w:val="1"/>
              <w:numId w:val="1"/>
            </w:numPr>
            <w:tabs>
              <w:tab w:pos="1006" w:val="left" w:leader="none"/>
              <w:tab w:pos="9890" w:val="right" w:leader="dot"/>
            </w:tabs>
            <w:spacing w:line="240" w:lineRule="auto" w:before="125" w:after="0"/>
            <w:ind w:left="1006" w:right="0" w:hanging="657"/>
            <w:jc w:val="left"/>
            <w:rPr>
              <w:color w:val="111111"/>
            </w:rPr>
          </w:pPr>
          <w:hyperlink w:history="true" w:anchor="_TOC_250002">
            <w:r>
              <w:rPr>
                <w:color w:val="111111"/>
                <w:w w:val="110"/>
              </w:rPr>
              <w:t>Existing</w:t>
            </w:r>
            <w:r>
              <w:rPr>
                <w:color w:val="111111"/>
                <w:spacing w:val="-2"/>
                <w:w w:val="110"/>
              </w:rPr>
              <w:t> </w:t>
            </w:r>
            <w:r>
              <w:rPr>
                <w:color w:val="111111"/>
                <w:w w:val="110"/>
              </w:rPr>
              <w:t>Skills</w:t>
            </w:r>
            <w:r>
              <w:rPr>
                <w:color w:val="111111"/>
                <w:spacing w:val="-4"/>
                <w:w w:val="110"/>
              </w:rPr>
              <w:t> </w:t>
            </w:r>
            <w:r>
              <w:rPr>
                <w:color w:val="111111"/>
                <w:w w:val="110"/>
              </w:rPr>
              <w:t>&amp; New</w:t>
            </w:r>
            <w:r>
              <w:rPr>
                <w:color w:val="111111"/>
                <w:spacing w:val="2"/>
                <w:w w:val="110"/>
              </w:rPr>
              <w:t> </w:t>
            </w:r>
            <w:r>
              <w:rPr>
                <w:color w:val="111111"/>
                <w:spacing w:val="-2"/>
                <w:w w:val="110"/>
              </w:rPr>
              <w:t>Skills</w:t>
            </w:r>
            <w:r>
              <w:rPr>
                <w:color w:val="111111"/>
              </w:rPr>
              <w:tab/>
            </w:r>
            <w:r>
              <w:rPr>
                <w:color w:val="111111"/>
                <w:spacing w:val="-5"/>
                <w:w w:val="110"/>
              </w:rPr>
              <w:t>113</w:t>
            </w:r>
          </w:hyperlink>
        </w:p>
        <w:p>
          <w:pPr>
            <w:pStyle w:val="TOC4"/>
            <w:numPr>
              <w:ilvl w:val="1"/>
              <w:numId w:val="1"/>
            </w:numPr>
            <w:tabs>
              <w:tab w:pos="1007" w:val="left" w:leader="none"/>
              <w:tab w:pos="9887" w:val="right" w:leader="dot"/>
            </w:tabs>
            <w:spacing w:line="240" w:lineRule="auto" w:before="121" w:after="0"/>
            <w:ind w:left="1007" w:right="0" w:hanging="658"/>
            <w:jc w:val="left"/>
            <w:rPr>
              <w:color w:val="111111"/>
            </w:rPr>
          </w:pPr>
          <w:hyperlink w:history="true" w:anchor="_TOC_250001">
            <w:r>
              <w:rPr>
                <w:color w:val="111111"/>
                <w:w w:val="110"/>
              </w:rPr>
              <w:t>Deviations</w:t>
            </w:r>
            <w:r>
              <w:rPr>
                <w:color w:val="111111"/>
                <w:spacing w:val="-1"/>
                <w:w w:val="110"/>
              </w:rPr>
              <w:t> </w:t>
            </w:r>
            <w:r>
              <w:rPr>
                <w:color w:val="111111"/>
                <w:w w:val="110"/>
              </w:rPr>
              <w:t>and</w:t>
            </w:r>
            <w:r>
              <w:rPr>
                <w:color w:val="111111"/>
                <w:spacing w:val="-8"/>
                <w:w w:val="110"/>
              </w:rPr>
              <w:t> </w:t>
            </w:r>
            <w:r>
              <w:rPr>
                <w:color w:val="111111"/>
                <w:spacing w:val="-2"/>
                <w:w w:val="105"/>
              </w:rPr>
              <w:t>Justifications</w:t>
            </w:r>
            <w:r>
              <w:rPr>
                <w:color w:val="111111"/>
              </w:rPr>
              <w:tab/>
            </w:r>
            <w:r>
              <w:rPr>
                <w:color w:val="111111"/>
                <w:spacing w:val="-5"/>
                <w:w w:val="110"/>
              </w:rPr>
              <w:t>114</w:t>
            </w:r>
          </w:hyperlink>
        </w:p>
        <w:p>
          <w:pPr>
            <w:pStyle w:val="TOC4"/>
            <w:numPr>
              <w:ilvl w:val="1"/>
              <w:numId w:val="1"/>
            </w:numPr>
            <w:tabs>
              <w:tab w:pos="1007" w:val="left" w:leader="none"/>
              <w:tab w:pos="9888" w:val="right" w:leader="dot"/>
            </w:tabs>
            <w:spacing w:line="240" w:lineRule="auto" w:before="126" w:after="0"/>
            <w:ind w:left="1007" w:right="0" w:hanging="658"/>
            <w:jc w:val="left"/>
            <w:rPr>
              <w:color w:val="111111"/>
            </w:rPr>
          </w:pPr>
          <w:hyperlink w:history="true" w:anchor="_TOC_250000">
            <w:r>
              <w:rPr>
                <w:color w:val="111111"/>
                <w:w w:val="110"/>
              </w:rPr>
              <w:t>Future</w:t>
            </w:r>
            <w:r>
              <w:rPr>
                <w:color w:val="111111"/>
                <w:spacing w:val="-2"/>
                <w:w w:val="110"/>
              </w:rPr>
              <w:t> Enhancements</w:t>
            </w:r>
            <w:r>
              <w:rPr>
                <w:color w:val="111111"/>
              </w:rPr>
              <w:tab/>
            </w:r>
            <w:r>
              <w:rPr>
                <w:color w:val="111111"/>
                <w:spacing w:val="-5"/>
                <w:w w:val="110"/>
              </w:rPr>
              <w:t>114</w:t>
            </w:r>
          </w:hyperlink>
        </w:p>
        <w:p>
          <w:pPr>
            <w:pStyle w:val="TOC2"/>
            <w:numPr>
              <w:ilvl w:val="0"/>
              <w:numId w:val="1"/>
            </w:numPr>
            <w:tabs>
              <w:tab w:pos="566" w:val="left" w:leader="none"/>
              <w:tab w:pos="9885" w:val="right" w:leader="dot"/>
            </w:tabs>
            <w:spacing w:line="240" w:lineRule="auto" w:before="116" w:after="0"/>
            <w:ind w:left="566" w:right="0" w:hanging="435"/>
            <w:jc w:val="left"/>
            <w:rPr>
              <w:color w:val="111111"/>
            </w:rPr>
          </w:pPr>
          <w:r>
            <w:rPr>
              <w:color w:val="111111"/>
              <w:w w:val="105"/>
            </w:rPr>
            <w:t>APPENDIX</w:t>
          </w:r>
          <w:r>
            <w:rPr>
              <w:color w:val="111111"/>
              <w:spacing w:val="28"/>
              <w:w w:val="105"/>
            </w:rPr>
            <w:t> </w:t>
          </w:r>
          <w:r>
            <w:rPr>
              <w:b/>
              <w:color w:val="111111"/>
              <w:w w:val="105"/>
              <w:sz w:val="21"/>
            </w:rPr>
            <w:t>1: </w:t>
          </w:r>
          <w:r>
            <w:rPr>
              <w:color w:val="111111"/>
              <w:spacing w:val="-2"/>
              <w:w w:val="105"/>
            </w:rPr>
            <w:t>REFERENCES</w:t>
          </w:r>
          <w:r>
            <w:rPr>
              <w:color w:val="111111"/>
            </w:rPr>
            <w:tab/>
          </w:r>
          <w:r>
            <w:rPr>
              <w:color w:val="111111"/>
              <w:spacing w:val="-5"/>
              <w:w w:val="110"/>
            </w:rPr>
            <w:t>115</w:t>
          </w:r>
        </w:p>
        <w:p>
          <w:pPr>
            <w:pStyle w:val="TOC2"/>
            <w:numPr>
              <w:ilvl w:val="0"/>
              <w:numId w:val="1"/>
            </w:numPr>
            <w:tabs>
              <w:tab w:pos="571" w:val="left" w:leader="none"/>
              <w:tab w:pos="9888" w:val="right" w:leader="dot"/>
            </w:tabs>
            <w:spacing w:line="240" w:lineRule="auto" w:before="123" w:after="0"/>
            <w:ind w:left="571" w:right="0" w:hanging="444"/>
            <w:jc w:val="left"/>
            <w:rPr>
              <w:color w:val="111111"/>
            </w:rPr>
          </w:pPr>
          <w:r>
            <w:rPr>
              <w:color w:val="111111"/>
              <w:w w:val="110"/>
            </w:rPr>
            <w:t>APPENDIX</w:t>
          </w:r>
          <w:r>
            <w:rPr>
              <w:color w:val="111111"/>
              <w:spacing w:val="-1"/>
              <w:w w:val="110"/>
            </w:rPr>
            <w:t> </w:t>
          </w:r>
          <w:r>
            <w:rPr>
              <w:color w:val="111111"/>
              <w:w w:val="110"/>
            </w:rPr>
            <w:t>2:</w:t>
          </w:r>
          <w:r>
            <w:rPr>
              <w:color w:val="111111"/>
              <w:spacing w:val="-7"/>
              <w:w w:val="110"/>
            </w:rPr>
            <w:t> </w:t>
          </w:r>
          <w:r>
            <w:rPr>
              <w:color w:val="111111"/>
              <w:w w:val="110"/>
            </w:rPr>
            <w:t>MINUTES</w:t>
          </w:r>
          <w:r>
            <w:rPr>
              <w:color w:val="111111"/>
              <w:spacing w:val="1"/>
              <w:w w:val="110"/>
            </w:rPr>
            <w:t> </w:t>
          </w:r>
          <w:r>
            <w:rPr>
              <w:color w:val="111111"/>
              <w:w w:val="110"/>
            </w:rPr>
            <w:t>OF</w:t>
          </w:r>
          <w:r>
            <w:rPr>
              <w:color w:val="111111"/>
              <w:spacing w:val="-11"/>
              <w:w w:val="110"/>
            </w:rPr>
            <w:t> </w:t>
          </w:r>
          <w:r>
            <w:rPr>
              <w:color w:val="111111"/>
              <w:spacing w:val="-2"/>
              <w:w w:val="105"/>
            </w:rPr>
            <w:t>MEETINGS</w:t>
          </w:r>
          <w:r>
            <w:rPr>
              <w:color w:val="111111"/>
            </w:rPr>
            <w:tab/>
          </w:r>
          <w:r>
            <w:rPr>
              <w:color w:val="111111"/>
              <w:spacing w:val="-5"/>
              <w:w w:val="110"/>
            </w:rPr>
            <w:t>120</w:t>
          </w:r>
        </w:p>
        <w:p>
          <w:pPr>
            <w:pStyle w:val="TOC2"/>
            <w:numPr>
              <w:ilvl w:val="0"/>
              <w:numId w:val="1"/>
            </w:numPr>
            <w:tabs>
              <w:tab w:pos="566" w:val="left" w:leader="none"/>
              <w:tab w:pos="9888" w:val="right" w:leader="dot"/>
            </w:tabs>
            <w:spacing w:line="240" w:lineRule="auto" w:before="126" w:after="0"/>
            <w:ind w:left="566" w:right="0" w:hanging="439"/>
            <w:jc w:val="left"/>
            <w:rPr>
              <w:color w:val="111111"/>
            </w:rPr>
          </w:pPr>
          <w:r>
            <w:rPr>
              <w:color w:val="111111"/>
              <w:w w:val="110"/>
            </w:rPr>
            <w:t>APPENDIX</w:t>
          </w:r>
          <w:r>
            <w:rPr>
              <w:color w:val="111111"/>
              <w:spacing w:val="6"/>
              <w:w w:val="110"/>
            </w:rPr>
            <w:t> </w:t>
          </w:r>
          <w:r>
            <w:rPr>
              <w:color w:val="111111"/>
              <w:w w:val="110"/>
            </w:rPr>
            <w:t>3:</w:t>
          </w:r>
          <w:r>
            <w:rPr>
              <w:color w:val="111111"/>
              <w:spacing w:val="-5"/>
              <w:w w:val="110"/>
            </w:rPr>
            <w:t> </w:t>
          </w:r>
          <w:r>
            <w:rPr>
              <w:color w:val="111111"/>
              <w:w w:val="110"/>
            </w:rPr>
            <w:t>USER</w:t>
          </w:r>
          <w:r>
            <w:rPr>
              <w:color w:val="111111"/>
              <w:spacing w:val="-8"/>
              <w:w w:val="110"/>
            </w:rPr>
            <w:t> </w:t>
          </w:r>
          <w:r>
            <w:rPr>
              <w:color w:val="111111"/>
              <w:w w:val="110"/>
            </w:rPr>
            <w:t>GUIDE</w:t>
          </w:r>
          <w:r>
            <w:rPr>
              <w:color w:val="111111"/>
              <w:spacing w:val="-6"/>
              <w:w w:val="110"/>
            </w:rPr>
            <w:t> </w:t>
          </w:r>
          <w:r>
            <w:rPr>
              <w:color w:val="111111"/>
              <w:w w:val="110"/>
            </w:rPr>
            <w:t>FOR</w:t>
          </w:r>
          <w:r>
            <w:rPr>
              <w:color w:val="111111"/>
              <w:spacing w:val="-2"/>
              <w:w w:val="110"/>
            </w:rPr>
            <w:t> </w:t>
          </w:r>
          <w:r>
            <w:rPr>
              <w:color w:val="111111"/>
              <w:spacing w:val="-5"/>
              <w:w w:val="110"/>
            </w:rPr>
            <w:t>APP</w:t>
          </w:r>
          <w:r>
            <w:rPr>
              <w:color w:val="111111"/>
            </w:rPr>
            <w:tab/>
          </w:r>
          <w:r>
            <w:rPr>
              <w:color w:val="111111"/>
              <w:spacing w:val="-5"/>
              <w:w w:val="110"/>
            </w:rPr>
            <w:t>134</w:t>
          </w:r>
        </w:p>
      </w:sdtContent>
    </w:sdt>
    <w:p>
      <w:pPr>
        <w:spacing w:after="0" w:line="240" w:lineRule="auto"/>
        <w:jc w:val="left"/>
        <w:sectPr>
          <w:type w:val="continuous"/>
          <w:pgSz w:w="11910" w:h="16840"/>
          <w:pgMar w:header="658" w:footer="0" w:top="1339" w:bottom="1710" w:left="960" w:right="740"/>
        </w:sectPr>
      </w:pPr>
    </w:p>
    <w:p>
      <w:pPr>
        <w:pStyle w:val="Heading4"/>
        <w:spacing w:before="170"/>
      </w:pPr>
      <w:bookmarkStart w:name="_TOC_250093" w:id="1"/>
      <w:bookmarkEnd w:id="1"/>
      <w:r>
        <w:rPr>
          <w:color w:val="0F0F0F"/>
          <w:spacing w:val="-2"/>
        </w:rPr>
        <w:t>Abstract</w:t>
      </w:r>
    </w:p>
    <w:p>
      <w:pPr>
        <w:spacing w:line="360" w:lineRule="auto" w:before="188"/>
        <w:ind w:left="124" w:right="314" w:firstLine="0"/>
        <w:jc w:val="both"/>
        <w:rPr>
          <w:sz w:val="22"/>
        </w:rPr>
      </w:pPr>
      <w:r>
        <w:rPr>
          <w:color w:val="0F0F0F"/>
          <w:sz w:val="22"/>
        </w:rPr>
        <w:t>This document contains all documentation for a mobile app project created to diagnose plant diseases using Artificial intelligence &amp;</w:t>
      </w:r>
      <w:r>
        <w:rPr>
          <w:color w:val="0F0F0F"/>
          <w:spacing w:val="-6"/>
          <w:sz w:val="22"/>
        </w:rPr>
        <w:t> </w:t>
      </w:r>
      <w:r>
        <w:rPr>
          <w:color w:val="0F0F0F"/>
          <w:sz w:val="22"/>
        </w:rPr>
        <w:t>image recognition to</w:t>
      </w:r>
      <w:r>
        <w:rPr>
          <w:color w:val="0F0F0F"/>
          <w:spacing w:val="-6"/>
          <w:sz w:val="22"/>
        </w:rPr>
        <w:t> </w:t>
      </w:r>
      <w:r>
        <w:rPr>
          <w:color w:val="0F0F0F"/>
          <w:sz w:val="22"/>
        </w:rPr>
        <w:t>help</w:t>
      </w:r>
      <w:r>
        <w:rPr>
          <w:color w:val="0F0F0F"/>
          <w:spacing w:val="-4"/>
          <w:sz w:val="22"/>
        </w:rPr>
        <w:t> </w:t>
      </w:r>
      <w:r>
        <w:rPr>
          <w:color w:val="0F0F0F"/>
          <w:sz w:val="22"/>
        </w:rPr>
        <w:t>farmers in</w:t>
      </w:r>
      <w:r>
        <w:rPr>
          <w:color w:val="0F0F0F"/>
          <w:spacing w:val="-3"/>
          <w:sz w:val="22"/>
        </w:rPr>
        <w:t> </w:t>
      </w:r>
      <w:r>
        <w:rPr>
          <w:color w:val="0F0F0F"/>
          <w:sz w:val="22"/>
        </w:rPr>
        <w:t>Sri</w:t>
      </w:r>
      <w:r>
        <w:rPr>
          <w:color w:val="0F0F0F"/>
          <w:spacing w:val="-1"/>
          <w:sz w:val="22"/>
        </w:rPr>
        <w:t> </w:t>
      </w:r>
      <w:r>
        <w:rPr>
          <w:color w:val="0F0F0F"/>
          <w:sz w:val="22"/>
        </w:rPr>
        <w:t>Lanka to</w:t>
      </w:r>
      <w:r>
        <w:rPr>
          <w:color w:val="0F0F0F"/>
          <w:spacing w:val="-2"/>
          <w:sz w:val="22"/>
        </w:rPr>
        <w:t> </w:t>
      </w:r>
      <w:r>
        <w:rPr>
          <w:color w:val="0F0F0F"/>
          <w:sz w:val="22"/>
        </w:rPr>
        <w:t>identify harmful pests and</w:t>
      </w:r>
      <w:r>
        <w:rPr>
          <w:color w:val="0F0F0F"/>
          <w:spacing w:val="-1"/>
          <w:sz w:val="22"/>
        </w:rPr>
        <w:t> </w:t>
      </w:r>
      <w:r>
        <w:rPr>
          <w:color w:val="0F0F0F"/>
          <w:sz w:val="22"/>
        </w:rPr>
        <w:t>diseases, in the aim that it will help protect Sri Lankan farmlands &amp; the Sri Lankan ecosystem.</w:t>
      </w:r>
    </w:p>
    <w:p>
      <w:pPr>
        <w:pStyle w:val="BodyText"/>
        <w:rPr>
          <w:sz w:val="22"/>
        </w:rPr>
      </w:pPr>
    </w:p>
    <w:p>
      <w:pPr>
        <w:pStyle w:val="BodyText"/>
        <w:rPr>
          <w:sz w:val="22"/>
        </w:rPr>
      </w:pPr>
    </w:p>
    <w:p>
      <w:pPr>
        <w:pStyle w:val="BodyText"/>
        <w:spacing w:before="28"/>
        <w:rPr>
          <w:sz w:val="22"/>
        </w:rPr>
      </w:pPr>
    </w:p>
    <w:p>
      <w:pPr>
        <w:pStyle w:val="Heading4"/>
        <w:spacing w:before="0"/>
        <w:ind w:right="15"/>
      </w:pPr>
      <w:r>
        <w:rPr>
          <w:color w:val="0F0F0F"/>
          <w:w w:val="105"/>
        </w:rPr>
        <w:t>CHAPTER</w:t>
      </w:r>
      <w:r>
        <w:rPr>
          <w:color w:val="0F0F0F"/>
          <w:spacing w:val="-18"/>
          <w:w w:val="105"/>
        </w:rPr>
        <w:t> </w:t>
      </w:r>
      <w:r>
        <w:rPr>
          <w:color w:val="0F0F0F"/>
          <w:w w:val="105"/>
        </w:rPr>
        <w:t>1:</w:t>
      </w:r>
      <w:r>
        <w:rPr>
          <w:color w:val="0F0F0F"/>
          <w:spacing w:val="-21"/>
          <w:w w:val="105"/>
        </w:rPr>
        <w:t> </w:t>
      </w:r>
      <w:r>
        <w:rPr>
          <w:color w:val="0F0F0F"/>
          <w:spacing w:val="-2"/>
          <w:w w:val="105"/>
        </w:rPr>
        <w:t>INTRODUCTION</w:t>
      </w:r>
    </w:p>
    <w:p>
      <w:pPr>
        <w:pStyle w:val="BodyText"/>
        <w:rPr>
          <w:b/>
          <w:sz w:val="31"/>
        </w:rPr>
      </w:pPr>
    </w:p>
    <w:p>
      <w:pPr>
        <w:pStyle w:val="BodyText"/>
        <w:spacing w:before="30"/>
        <w:rPr>
          <w:b/>
          <w:sz w:val="31"/>
        </w:rPr>
      </w:pPr>
    </w:p>
    <w:p>
      <w:pPr>
        <w:pStyle w:val="Heading6"/>
        <w:numPr>
          <w:ilvl w:val="1"/>
          <w:numId w:val="2"/>
        </w:numPr>
        <w:tabs>
          <w:tab w:pos="702" w:val="left" w:leader="none"/>
        </w:tabs>
        <w:spacing w:line="240" w:lineRule="auto" w:before="0" w:after="0"/>
        <w:ind w:left="702" w:right="0" w:hanging="578"/>
        <w:jc w:val="left"/>
        <w:rPr>
          <w:color w:val="0F0F0F"/>
        </w:rPr>
      </w:pPr>
      <w:bookmarkStart w:name="_TOC_250092" w:id="2"/>
      <w:r>
        <w:rPr>
          <w:color w:val="0F0F0F"/>
          <w:w w:val="105"/>
        </w:rPr>
        <w:t>Overview</w:t>
      </w:r>
      <w:r>
        <w:rPr>
          <w:color w:val="0F0F0F"/>
          <w:spacing w:val="-7"/>
          <w:w w:val="105"/>
        </w:rPr>
        <w:t> </w:t>
      </w:r>
      <w:r>
        <w:rPr>
          <w:color w:val="0F0F0F"/>
          <w:w w:val="105"/>
        </w:rPr>
        <w:t>of</w:t>
      </w:r>
      <w:r>
        <w:rPr>
          <w:color w:val="0F0F0F"/>
          <w:spacing w:val="-18"/>
          <w:w w:val="105"/>
        </w:rPr>
        <w:t> </w:t>
      </w:r>
      <w:bookmarkEnd w:id="2"/>
      <w:r>
        <w:rPr>
          <w:color w:val="0F0F0F"/>
          <w:spacing w:val="-2"/>
          <w:w w:val="105"/>
        </w:rPr>
        <w:t>Chapter</w:t>
      </w:r>
    </w:p>
    <w:p>
      <w:pPr>
        <w:spacing w:line="362" w:lineRule="auto" w:before="284"/>
        <w:ind w:left="123" w:right="307" w:firstLine="0"/>
        <w:jc w:val="both"/>
        <w:rPr>
          <w:sz w:val="22"/>
        </w:rPr>
      </w:pPr>
      <w:r>
        <w:rPr>
          <w:color w:val="0F0F0F"/>
          <w:sz w:val="22"/>
        </w:rPr>
        <w:t>The main goal of this project is</w:t>
      </w:r>
      <w:r>
        <w:rPr>
          <w:color w:val="0F0F0F"/>
          <w:spacing w:val="-1"/>
          <w:sz w:val="22"/>
        </w:rPr>
        <w:t> </w:t>
      </w:r>
      <w:r>
        <w:rPr>
          <w:color w:val="0F0F0F"/>
          <w:sz w:val="22"/>
        </w:rPr>
        <w:t>to design, develop and evaluate a machine learning based mobile application, how it was conceived, the problem at hand, and its background will all be explored in this chapter to delve deeper into the reason for the project and the relevance of its development. The backdrop of the project, its definition of the problem, its goals, its scope, and the requirements and tools required to make the project a reality are covered in detail.</w:t>
      </w:r>
    </w:p>
    <w:p>
      <w:pPr>
        <w:pStyle w:val="BodyText"/>
        <w:rPr>
          <w:sz w:val="22"/>
        </w:rPr>
      </w:pPr>
    </w:p>
    <w:p>
      <w:pPr>
        <w:pStyle w:val="BodyText"/>
        <w:spacing w:before="190"/>
        <w:rPr>
          <w:sz w:val="22"/>
        </w:rPr>
      </w:pPr>
    </w:p>
    <w:p>
      <w:pPr>
        <w:pStyle w:val="Heading6"/>
        <w:numPr>
          <w:ilvl w:val="1"/>
          <w:numId w:val="2"/>
        </w:numPr>
        <w:tabs>
          <w:tab w:pos="702" w:val="left" w:leader="none"/>
        </w:tabs>
        <w:spacing w:line="240" w:lineRule="auto" w:before="0" w:after="0"/>
        <w:ind w:left="702" w:right="0" w:hanging="578"/>
        <w:jc w:val="left"/>
        <w:rPr>
          <w:color w:val="0F0F0F"/>
        </w:rPr>
      </w:pPr>
      <w:bookmarkStart w:name="_TOC_250091" w:id="3"/>
      <w:bookmarkEnd w:id="3"/>
      <w:r>
        <w:rPr>
          <w:color w:val="0F0F0F"/>
          <w:spacing w:val="-2"/>
        </w:rPr>
        <w:t>Background</w:t>
      </w:r>
    </w:p>
    <w:p>
      <w:pPr>
        <w:spacing w:line="360" w:lineRule="auto" w:before="289"/>
        <w:ind w:left="122" w:right="312" w:firstLine="0"/>
        <w:jc w:val="both"/>
        <w:rPr>
          <w:sz w:val="22"/>
        </w:rPr>
      </w:pPr>
      <w:r>
        <w:rPr>
          <w:color w:val="0F0F0F"/>
          <w:sz w:val="22"/>
        </w:rPr>
        <w:t>Since</w:t>
      </w:r>
      <w:r>
        <w:rPr>
          <w:color w:val="0F0F0F"/>
          <w:spacing w:val="-10"/>
          <w:sz w:val="22"/>
        </w:rPr>
        <w:t> </w:t>
      </w:r>
      <w:r>
        <w:rPr>
          <w:color w:val="0F0F0F"/>
          <w:sz w:val="22"/>
        </w:rPr>
        <w:t>the</w:t>
      </w:r>
      <w:r>
        <w:rPr>
          <w:color w:val="0F0F0F"/>
          <w:spacing w:val="-14"/>
          <w:sz w:val="22"/>
        </w:rPr>
        <w:t> </w:t>
      </w:r>
      <w:r>
        <w:rPr>
          <w:color w:val="0F0F0F"/>
          <w:sz w:val="22"/>
        </w:rPr>
        <w:t>economic</w:t>
      </w:r>
      <w:r>
        <w:rPr>
          <w:color w:val="0F0F0F"/>
          <w:spacing w:val="-6"/>
          <w:sz w:val="22"/>
        </w:rPr>
        <w:t> </w:t>
      </w:r>
      <w:r>
        <w:rPr>
          <w:color w:val="0F0F0F"/>
          <w:sz w:val="22"/>
        </w:rPr>
        <w:t>crisis,</w:t>
      </w:r>
      <w:r>
        <w:rPr>
          <w:color w:val="0F0F0F"/>
          <w:spacing w:val="-12"/>
          <w:sz w:val="22"/>
        </w:rPr>
        <w:t> </w:t>
      </w:r>
      <w:r>
        <w:rPr>
          <w:color w:val="0F0F0F"/>
          <w:sz w:val="22"/>
        </w:rPr>
        <w:t>Sri</w:t>
      </w:r>
      <w:r>
        <w:rPr>
          <w:color w:val="0F0F0F"/>
          <w:spacing w:val="-6"/>
          <w:sz w:val="22"/>
        </w:rPr>
        <w:t> </w:t>
      </w:r>
      <w:r>
        <w:rPr>
          <w:color w:val="0F0F0F"/>
          <w:sz w:val="22"/>
        </w:rPr>
        <w:t>Lanka's</w:t>
      </w:r>
      <w:r>
        <w:rPr>
          <w:color w:val="0F0F0F"/>
          <w:spacing w:val="-10"/>
          <w:sz w:val="22"/>
        </w:rPr>
        <w:t> </w:t>
      </w:r>
      <w:r>
        <w:rPr>
          <w:color w:val="0F0F0F"/>
          <w:sz w:val="22"/>
        </w:rPr>
        <w:t>agricultural production has</w:t>
      </w:r>
      <w:r>
        <w:rPr>
          <w:color w:val="0F0F0F"/>
          <w:spacing w:val="-14"/>
          <w:sz w:val="22"/>
        </w:rPr>
        <w:t> </w:t>
      </w:r>
      <w:r>
        <w:rPr>
          <w:color w:val="0F0F0F"/>
          <w:sz w:val="22"/>
        </w:rPr>
        <w:t>significantly</w:t>
      </w:r>
      <w:r>
        <w:rPr>
          <w:color w:val="0F0F0F"/>
          <w:spacing w:val="-1"/>
          <w:sz w:val="22"/>
        </w:rPr>
        <w:t> </w:t>
      </w:r>
      <w:r>
        <w:rPr>
          <w:color w:val="0F0F0F"/>
          <w:sz w:val="22"/>
        </w:rPr>
        <w:t>decreased,</w:t>
      </w:r>
      <w:r>
        <w:rPr>
          <w:color w:val="0F0F0F"/>
          <w:spacing w:val="-2"/>
          <w:sz w:val="22"/>
        </w:rPr>
        <w:t> </w:t>
      </w:r>
      <w:r>
        <w:rPr>
          <w:color w:val="0F0F0F"/>
          <w:sz w:val="22"/>
        </w:rPr>
        <w:t>increasing</w:t>
      </w:r>
      <w:r>
        <w:rPr>
          <w:color w:val="0F0F0F"/>
          <w:spacing w:val="-8"/>
          <w:sz w:val="22"/>
        </w:rPr>
        <w:t> </w:t>
      </w:r>
      <w:r>
        <w:rPr>
          <w:color w:val="0F0F0F"/>
          <w:sz w:val="22"/>
        </w:rPr>
        <w:t>the</w:t>
      </w:r>
      <w:r>
        <w:rPr>
          <w:color w:val="0F0F0F"/>
          <w:spacing w:val="-13"/>
          <w:sz w:val="22"/>
        </w:rPr>
        <w:t> </w:t>
      </w:r>
      <w:r>
        <w:rPr>
          <w:color w:val="0F0F0F"/>
          <w:sz w:val="22"/>
        </w:rPr>
        <w:t>cost</w:t>
      </w:r>
      <w:r>
        <w:rPr>
          <w:color w:val="0F0F0F"/>
          <w:spacing w:val="-10"/>
          <w:sz w:val="22"/>
        </w:rPr>
        <w:t> </w:t>
      </w:r>
      <w:r>
        <w:rPr>
          <w:color w:val="0F0F0F"/>
          <w:sz w:val="22"/>
        </w:rPr>
        <w:t>of fuel and many other necessities, making food unaffordable for most of the population. As a result, the government has predicted food shortages over the next few years since the gov failed to provide domestic production of organic pesticides and fertilizers as promised following the ban on chemical fertilizers and pesticides, a</w:t>
      </w:r>
      <w:r>
        <w:rPr>
          <w:color w:val="0F0F0F"/>
          <w:spacing w:val="-12"/>
          <w:sz w:val="22"/>
        </w:rPr>
        <w:t> </w:t>
      </w:r>
      <w:r>
        <w:rPr>
          <w:color w:val="0F0F0F"/>
          <w:sz w:val="22"/>
        </w:rPr>
        <w:t>decision that</w:t>
      </w:r>
      <w:r>
        <w:rPr>
          <w:color w:val="0F0F0F"/>
          <w:spacing w:val="-1"/>
          <w:sz w:val="22"/>
        </w:rPr>
        <w:t> </w:t>
      </w:r>
      <w:r>
        <w:rPr>
          <w:color w:val="0F0F0F"/>
          <w:sz w:val="22"/>
        </w:rPr>
        <w:t>ruined crop yields</w:t>
      </w:r>
      <w:r>
        <w:rPr>
          <w:color w:val="0F0F0F"/>
          <w:spacing w:val="-1"/>
          <w:sz w:val="22"/>
        </w:rPr>
        <w:t> </w:t>
      </w:r>
      <w:r>
        <w:rPr>
          <w:color w:val="0F0F0F"/>
          <w:sz w:val="22"/>
        </w:rPr>
        <w:t>(How a</w:t>
      </w:r>
      <w:r>
        <w:rPr>
          <w:color w:val="0F0F0F"/>
          <w:spacing w:val="-4"/>
          <w:sz w:val="22"/>
        </w:rPr>
        <w:t> </w:t>
      </w:r>
      <w:r>
        <w:rPr>
          <w:color w:val="0F0F0F"/>
          <w:sz w:val="22"/>
        </w:rPr>
        <w:t>Fertilizer Ban Became a</w:t>
      </w:r>
      <w:r>
        <w:rPr>
          <w:color w:val="0F0F0F"/>
          <w:spacing w:val="-8"/>
          <w:sz w:val="22"/>
        </w:rPr>
        <w:t> </w:t>
      </w:r>
      <w:r>
        <w:rPr>
          <w:color w:val="0F0F0F"/>
          <w:sz w:val="22"/>
        </w:rPr>
        <w:t>Part</w:t>
      </w:r>
      <w:r>
        <w:rPr>
          <w:color w:val="0F0F0F"/>
          <w:spacing w:val="-1"/>
          <w:sz w:val="22"/>
        </w:rPr>
        <w:t> </w:t>
      </w:r>
      <w:r>
        <w:rPr>
          <w:color w:val="0F0F0F"/>
          <w:sz w:val="22"/>
        </w:rPr>
        <w:t>of</w:t>
      </w:r>
      <w:r>
        <w:rPr>
          <w:color w:val="0F0F0F"/>
          <w:spacing w:val="-6"/>
          <w:sz w:val="22"/>
        </w:rPr>
        <w:t> </w:t>
      </w:r>
      <w:r>
        <w:rPr>
          <w:color w:val="0F0F0F"/>
          <w:sz w:val="22"/>
        </w:rPr>
        <w:t>Sri</w:t>
      </w:r>
      <w:r>
        <w:rPr>
          <w:color w:val="0F0F0F"/>
          <w:spacing w:val="-6"/>
          <w:sz w:val="22"/>
        </w:rPr>
        <w:t> </w:t>
      </w:r>
      <w:r>
        <w:rPr>
          <w:color w:val="0F0F0F"/>
          <w:sz w:val="22"/>
        </w:rPr>
        <w:t>Lanka's</w:t>
      </w:r>
      <w:r>
        <w:rPr>
          <w:color w:val="0F0F0F"/>
          <w:spacing w:val="-4"/>
          <w:sz w:val="22"/>
        </w:rPr>
        <w:t> </w:t>
      </w:r>
      <w:r>
        <w:rPr>
          <w:color w:val="0F0F0F"/>
          <w:sz w:val="22"/>
        </w:rPr>
        <w:t>Crisis, 2022). As a result, Sri Lanka's once </w:t>
      </w:r>
      <w:r>
        <w:rPr>
          <w:color w:val="343434"/>
          <w:sz w:val="22"/>
        </w:rPr>
        <w:t>self-sufficient </w:t>
      </w:r>
      <w:r>
        <w:rPr>
          <w:color w:val="0F0F0F"/>
          <w:sz w:val="22"/>
        </w:rPr>
        <w:t>production of average rice yields (which is a staple grain) fell. Additionally, the UN World Food Programme had designated 2022 to be a year of "unprecedented hunger," which</w:t>
      </w:r>
      <w:r>
        <w:rPr>
          <w:color w:val="0F0F0F"/>
          <w:spacing w:val="-4"/>
          <w:sz w:val="22"/>
        </w:rPr>
        <w:t> </w:t>
      </w:r>
      <w:r>
        <w:rPr>
          <w:color w:val="0F0F0F"/>
          <w:sz w:val="22"/>
        </w:rPr>
        <w:t>will</w:t>
      </w:r>
      <w:r>
        <w:rPr>
          <w:color w:val="0F0F0F"/>
          <w:spacing w:val="-7"/>
          <w:sz w:val="22"/>
        </w:rPr>
        <w:t> </w:t>
      </w:r>
      <w:r>
        <w:rPr>
          <w:color w:val="0F0F0F"/>
          <w:sz w:val="22"/>
        </w:rPr>
        <w:t>be</w:t>
      </w:r>
      <w:r>
        <w:rPr>
          <w:color w:val="0F0F0F"/>
          <w:spacing w:val="-14"/>
          <w:sz w:val="22"/>
        </w:rPr>
        <w:t> </w:t>
      </w:r>
      <w:r>
        <w:rPr>
          <w:color w:val="0F0F0F"/>
          <w:sz w:val="22"/>
        </w:rPr>
        <w:t>exacerbated by</w:t>
      </w:r>
      <w:r>
        <w:rPr>
          <w:color w:val="0F0F0F"/>
          <w:spacing w:val="-11"/>
          <w:sz w:val="22"/>
        </w:rPr>
        <w:t> </w:t>
      </w:r>
      <w:r>
        <w:rPr>
          <w:color w:val="0F0F0F"/>
          <w:sz w:val="22"/>
        </w:rPr>
        <w:t>pandemics, socioeconomic situations,</w:t>
      </w:r>
      <w:r>
        <w:rPr>
          <w:color w:val="0F0F0F"/>
          <w:spacing w:val="-7"/>
          <w:sz w:val="22"/>
        </w:rPr>
        <w:t> </w:t>
      </w:r>
      <w:r>
        <w:rPr>
          <w:color w:val="0F0F0F"/>
          <w:sz w:val="22"/>
        </w:rPr>
        <w:t>natural</w:t>
      </w:r>
      <w:r>
        <w:rPr>
          <w:color w:val="0F0F0F"/>
          <w:spacing w:val="-5"/>
          <w:sz w:val="22"/>
        </w:rPr>
        <w:t> </w:t>
      </w:r>
      <w:r>
        <w:rPr>
          <w:color w:val="0F0F0F"/>
          <w:sz w:val="22"/>
        </w:rPr>
        <w:t>disasters,</w:t>
      </w:r>
      <w:r>
        <w:rPr>
          <w:color w:val="0F0F0F"/>
          <w:spacing w:val="-1"/>
          <w:sz w:val="22"/>
        </w:rPr>
        <w:t> </w:t>
      </w:r>
      <w:r>
        <w:rPr>
          <w:color w:val="0F0F0F"/>
          <w:sz w:val="22"/>
        </w:rPr>
        <w:t>climate</w:t>
      </w:r>
      <w:r>
        <w:rPr>
          <w:color w:val="0F0F0F"/>
          <w:spacing w:val="-6"/>
          <w:sz w:val="22"/>
        </w:rPr>
        <w:t> </w:t>
      </w:r>
      <w:r>
        <w:rPr>
          <w:color w:val="0F0F0F"/>
          <w:sz w:val="22"/>
        </w:rPr>
        <w:t>change,</w:t>
      </w:r>
      <w:r>
        <w:rPr>
          <w:color w:val="0F0F0F"/>
          <w:spacing w:val="-8"/>
          <w:sz w:val="22"/>
        </w:rPr>
        <w:t> </w:t>
      </w:r>
      <w:r>
        <w:rPr>
          <w:color w:val="0F0F0F"/>
          <w:sz w:val="22"/>
        </w:rPr>
        <w:t>and</w:t>
      </w:r>
      <w:r>
        <w:rPr>
          <w:color w:val="0F0F0F"/>
          <w:spacing w:val="-10"/>
          <w:sz w:val="22"/>
        </w:rPr>
        <w:t> </w:t>
      </w:r>
      <w:r>
        <w:rPr>
          <w:color w:val="0F0F0F"/>
          <w:sz w:val="22"/>
        </w:rPr>
        <w:t>most importantly, pests and illnesses that</w:t>
      </w:r>
      <w:r>
        <w:rPr>
          <w:color w:val="0F0F0F"/>
          <w:spacing w:val="-3"/>
          <w:sz w:val="22"/>
        </w:rPr>
        <w:t> </w:t>
      </w:r>
      <w:r>
        <w:rPr>
          <w:color w:val="0F0F0F"/>
          <w:sz w:val="22"/>
        </w:rPr>
        <w:t>will affect developing nations the most. Internationally,</w:t>
      </w:r>
      <w:r>
        <w:rPr>
          <w:color w:val="0F0F0F"/>
          <w:spacing w:val="-14"/>
          <w:sz w:val="22"/>
        </w:rPr>
        <w:t> </w:t>
      </w:r>
      <w:r>
        <w:rPr>
          <w:color w:val="0F0F0F"/>
          <w:sz w:val="22"/>
        </w:rPr>
        <w:t>the risk</w:t>
      </w:r>
      <w:r>
        <w:rPr>
          <w:color w:val="0F0F0F"/>
          <w:spacing w:val="-1"/>
          <w:sz w:val="22"/>
        </w:rPr>
        <w:t> </w:t>
      </w:r>
      <w:r>
        <w:rPr>
          <w:color w:val="0F0F0F"/>
          <w:sz w:val="22"/>
        </w:rPr>
        <w:t>of</w:t>
      </w:r>
      <w:r>
        <w:rPr>
          <w:color w:val="0F0F0F"/>
          <w:spacing w:val="-3"/>
          <w:sz w:val="22"/>
        </w:rPr>
        <w:t> </w:t>
      </w:r>
      <w:r>
        <w:rPr>
          <w:color w:val="0F0F0F"/>
          <w:sz w:val="22"/>
        </w:rPr>
        <w:t>famine is</w:t>
      </w:r>
      <w:r>
        <w:rPr>
          <w:color w:val="0F0F0F"/>
          <w:spacing w:val="-14"/>
          <w:sz w:val="22"/>
        </w:rPr>
        <w:t> </w:t>
      </w:r>
      <w:r>
        <w:rPr>
          <w:color w:val="0F0F0F"/>
          <w:sz w:val="22"/>
        </w:rPr>
        <w:t>at</w:t>
      </w:r>
      <w:r>
        <w:rPr>
          <w:color w:val="0F0F0F"/>
          <w:spacing w:val="-6"/>
          <w:sz w:val="22"/>
        </w:rPr>
        <w:t> </w:t>
      </w:r>
      <w:r>
        <w:rPr>
          <w:color w:val="0F0F0F"/>
          <w:sz w:val="22"/>
        </w:rPr>
        <w:t>an</w:t>
      </w:r>
      <w:r>
        <w:rPr>
          <w:color w:val="0F0F0F"/>
          <w:spacing w:val="-11"/>
          <w:sz w:val="22"/>
        </w:rPr>
        <w:t> </w:t>
      </w:r>
      <w:r>
        <w:rPr>
          <w:color w:val="0F0F0F"/>
          <w:sz w:val="22"/>
        </w:rPr>
        <w:t>all-time</w:t>
      </w:r>
      <w:r>
        <w:rPr>
          <w:color w:val="0F0F0F"/>
          <w:spacing w:val="-7"/>
          <w:sz w:val="22"/>
        </w:rPr>
        <w:t> </w:t>
      </w:r>
      <w:r>
        <w:rPr>
          <w:color w:val="0F0F0F"/>
          <w:sz w:val="22"/>
        </w:rPr>
        <w:t>high.</w:t>
      </w:r>
      <w:r>
        <w:rPr>
          <w:color w:val="0F0F0F"/>
          <w:spacing w:val="-9"/>
          <w:sz w:val="22"/>
        </w:rPr>
        <w:t> </w:t>
      </w:r>
      <w:r>
        <w:rPr>
          <w:color w:val="0F0F0F"/>
          <w:sz w:val="22"/>
        </w:rPr>
        <w:t>Sri</w:t>
      </w:r>
      <w:r>
        <w:rPr>
          <w:color w:val="0F0F0F"/>
          <w:spacing w:val="-6"/>
          <w:sz w:val="22"/>
        </w:rPr>
        <w:t> </w:t>
      </w:r>
      <w:r>
        <w:rPr>
          <w:color w:val="0F0F0F"/>
          <w:sz w:val="22"/>
        </w:rPr>
        <w:t>Lanka</w:t>
      </w:r>
      <w:r>
        <w:rPr>
          <w:color w:val="0F0F0F"/>
          <w:spacing w:val="-6"/>
          <w:sz w:val="22"/>
        </w:rPr>
        <w:t> </w:t>
      </w:r>
      <w:r>
        <w:rPr>
          <w:color w:val="0F0F0F"/>
          <w:sz w:val="22"/>
        </w:rPr>
        <w:t>is</w:t>
      </w:r>
      <w:r>
        <w:rPr>
          <w:color w:val="0F0F0F"/>
          <w:spacing w:val="-8"/>
          <w:sz w:val="22"/>
        </w:rPr>
        <w:t> </w:t>
      </w:r>
      <w:r>
        <w:rPr>
          <w:color w:val="0F0F0F"/>
          <w:sz w:val="22"/>
        </w:rPr>
        <w:t>working</w:t>
      </w:r>
      <w:r>
        <w:rPr>
          <w:color w:val="0F0F0F"/>
          <w:spacing w:val="-2"/>
          <w:sz w:val="22"/>
        </w:rPr>
        <w:t> </w:t>
      </w:r>
      <w:r>
        <w:rPr>
          <w:color w:val="0F0F0F"/>
          <w:sz w:val="22"/>
        </w:rPr>
        <w:t>to</w:t>
      </w:r>
      <w:r>
        <w:rPr>
          <w:color w:val="0F0F0F"/>
          <w:spacing w:val="-14"/>
          <w:sz w:val="22"/>
        </w:rPr>
        <w:t> </w:t>
      </w:r>
      <w:r>
        <w:rPr>
          <w:color w:val="0F0F0F"/>
          <w:sz w:val="22"/>
        </w:rPr>
        <w:t>alleviate its</w:t>
      </w:r>
      <w:r>
        <w:rPr>
          <w:color w:val="0F0F0F"/>
          <w:spacing w:val="-14"/>
          <w:sz w:val="22"/>
        </w:rPr>
        <w:t> </w:t>
      </w:r>
      <w:r>
        <w:rPr>
          <w:color w:val="0F0F0F"/>
          <w:sz w:val="22"/>
        </w:rPr>
        <w:t>food</w:t>
      </w:r>
      <w:r>
        <w:rPr>
          <w:color w:val="0F0F0F"/>
          <w:spacing w:val="-3"/>
          <w:sz w:val="22"/>
        </w:rPr>
        <w:t> </w:t>
      </w:r>
      <w:r>
        <w:rPr>
          <w:color w:val="0F0F0F"/>
          <w:sz w:val="22"/>
        </w:rPr>
        <w:t>deficit by</w:t>
      </w:r>
      <w:r>
        <w:rPr>
          <w:color w:val="0F0F0F"/>
          <w:spacing w:val="-11"/>
          <w:sz w:val="22"/>
        </w:rPr>
        <w:t> </w:t>
      </w:r>
      <w:r>
        <w:rPr>
          <w:color w:val="0F0F0F"/>
          <w:sz w:val="22"/>
        </w:rPr>
        <w:t>maintaining</w:t>
      </w:r>
      <w:r>
        <w:rPr>
          <w:color w:val="0F0F0F"/>
          <w:spacing w:val="-1"/>
          <w:sz w:val="22"/>
        </w:rPr>
        <w:t> </w:t>
      </w:r>
      <w:r>
        <w:rPr>
          <w:color w:val="0F0F0F"/>
          <w:sz w:val="22"/>
        </w:rPr>
        <w:t>stable</w:t>
      </w:r>
      <w:r>
        <w:rPr>
          <w:color w:val="0F0F0F"/>
          <w:spacing w:val="-8"/>
          <w:sz w:val="22"/>
        </w:rPr>
        <w:t> </w:t>
      </w:r>
      <w:r>
        <w:rPr>
          <w:color w:val="0F0F0F"/>
          <w:sz w:val="22"/>
        </w:rPr>
        <w:t>prices,</w:t>
      </w:r>
      <w:r>
        <w:rPr>
          <w:color w:val="0F0F0F"/>
          <w:spacing w:val="-4"/>
          <w:sz w:val="22"/>
        </w:rPr>
        <w:t> </w:t>
      </w:r>
      <w:r>
        <w:rPr>
          <w:color w:val="0F0F0F"/>
          <w:sz w:val="22"/>
        </w:rPr>
        <w:t>making</w:t>
      </w:r>
      <w:r>
        <w:rPr>
          <w:color w:val="0F0F0F"/>
          <w:spacing w:val="-6"/>
          <w:sz w:val="22"/>
        </w:rPr>
        <w:t> </w:t>
      </w:r>
      <w:r>
        <w:rPr>
          <w:color w:val="0F0F0F"/>
          <w:sz w:val="22"/>
        </w:rPr>
        <w:t>sure farmers receive fertilizer</w:t>
      </w:r>
      <w:r>
        <w:rPr>
          <w:color w:val="0F0F0F"/>
          <w:spacing w:val="-1"/>
          <w:sz w:val="22"/>
        </w:rPr>
        <w:t> </w:t>
      </w:r>
      <w:r>
        <w:rPr>
          <w:color w:val="0F0F0F"/>
          <w:sz w:val="22"/>
        </w:rPr>
        <w:t>on</w:t>
      </w:r>
      <w:r>
        <w:rPr>
          <w:color w:val="0F0F0F"/>
          <w:spacing w:val="-3"/>
          <w:sz w:val="22"/>
        </w:rPr>
        <w:t> </w:t>
      </w:r>
      <w:r>
        <w:rPr>
          <w:color w:val="0F0F0F"/>
          <w:sz w:val="22"/>
        </w:rPr>
        <w:t>schedule, and requiring all</w:t>
      </w:r>
      <w:r>
        <w:rPr>
          <w:color w:val="0F0F0F"/>
          <w:spacing w:val="-7"/>
          <w:sz w:val="22"/>
        </w:rPr>
        <w:t> </w:t>
      </w:r>
      <w:r>
        <w:rPr>
          <w:color w:val="0F0F0F"/>
          <w:sz w:val="22"/>
        </w:rPr>
        <w:t>households to</w:t>
      </w:r>
      <w:r>
        <w:rPr>
          <w:color w:val="0F0F0F"/>
          <w:spacing w:val="-4"/>
          <w:sz w:val="22"/>
        </w:rPr>
        <w:t> </w:t>
      </w:r>
      <w:r>
        <w:rPr>
          <w:color w:val="0F0F0F"/>
          <w:sz w:val="22"/>
        </w:rPr>
        <w:t>engage in</w:t>
      </w:r>
      <w:r>
        <w:rPr>
          <w:color w:val="0F0F0F"/>
          <w:spacing w:val="-11"/>
          <w:sz w:val="22"/>
        </w:rPr>
        <w:t> </w:t>
      </w:r>
      <w:r>
        <w:rPr>
          <w:color w:val="0F0F0F"/>
          <w:sz w:val="22"/>
        </w:rPr>
        <w:t>agriculture whenever possible (Food</w:t>
      </w:r>
      <w:r>
        <w:rPr>
          <w:color w:val="0F0F0F"/>
          <w:spacing w:val="26"/>
          <w:sz w:val="22"/>
        </w:rPr>
        <w:t> </w:t>
      </w:r>
      <w:r>
        <w:rPr>
          <w:color w:val="0F0F0F"/>
          <w:sz w:val="22"/>
        </w:rPr>
        <w:t>Crisis</w:t>
      </w:r>
      <w:r>
        <w:rPr>
          <w:color w:val="0F0F0F"/>
          <w:spacing w:val="25"/>
          <w:sz w:val="22"/>
        </w:rPr>
        <w:t> </w:t>
      </w:r>
      <w:r>
        <w:rPr>
          <w:color w:val="0F0F0F"/>
          <w:sz w:val="22"/>
        </w:rPr>
        <w:t>in</w:t>
      </w:r>
      <w:r>
        <w:rPr>
          <w:color w:val="0F0F0F"/>
          <w:spacing w:val="21"/>
          <w:sz w:val="22"/>
        </w:rPr>
        <w:t> </w:t>
      </w:r>
      <w:r>
        <w:rPr>
          <w:color w:val="0F0F0F"/>
          <w:sz w:val="22"/>
        </w:rPr>
        <w:t>Sri</w:t>
      </w:r>
      <w:r>
        <w:rPr>
          <w:color w:val="0F0F0F"/>
          <w:spacing w:val="18"/>
          <w:sz w:val="22"/>
        </w:rPr>
        <w:t> </w:t>
      </w:r>
      <w:r>
        <w:rPr>
          <w:color w:val="0F0F0F"/>
          <w:sz w:val="22"/>
        </w:rPr>
        <w:t>Lanka</w:t>
      </w:r>
      <w:r>
        <w:rPr>
          <w:color w:val="0F0F0F"/>
          <w:spacing w:val="22"/>
          <w:sz w:val="22"/>
        </w:rPr>
        <w:t> </w:t>
      </w:r>
      <w:r>
        <w:rPr>
          <w:color w:val="0F0F0F"/>
          <w:sz w:val="22"/>
        </w:rPr>
        <w:t>Likely</w:t>
      </w:r>
      <w:r>
        <w:rPr>
          <w:color w:val="0F0F0F"/>
          <w:spacing w:val="27"/>
          <w:sz w:val="22"/>
        </w:rPr>
        <w:t> </w:t>
      </w:r>
      <w:r>
        <w:rPr>
          <w:color w:val="0F0F0F"/>
          <w:sz w:val="22"/>
        </w:rPr>
        <w:t>to</w:t>
      </w:r>
      <w:r>
        <w:rPr>
          <w:color w:val="0F0F0F"/>
          <w:spacing w:val="21"/>
          <w:sz w:val="22"/>
        </w:rPr>
        <w:t> </w:t>
      </w:r>
      <w:r>
        <w:rPr>
          <w:color w:val="0F0F0F"/>
          <w:sz w:val="22"/>
        </w:rPr>
        <w:t>Worsen</w:t>
      </w:r>
      <w:r>
        <w:rPr>
          <w:color w:val="0F0F0F"/>
          <w:spacing w:val="29"/>
          <w:sz w:val="22"/>
        </w:rPr>
        <w:t> </w:t>
      </w:r>
      <w:r>
        <w:rPr>
          <w:color w:val="0F0F0F"/>
          <w:sz w:val="22"/>
        </w:rPr>
        <w:t>amid</w:t>
      </w:r>
      <w:r>
        <w:rPr>
          <w:color w:val="0F0F0F"/>
          <w:spacing w:val="27"/>
          <w:sz w:val="22"/>
        </w:rPr>
        <w:t> </w:t>
      </w:r>
      <w:r>
        <w:rPr>
          <w:color w:val="0F0F0F"/>
          <w:sz w:val="22"/>
        </w:rPr>
        <w:t>Poor</w:t>
      </w:r>
      <w:r>
        <w:rPr>
          <w:color w:val="0F0F0F"/>
          <w:spacing w:val="26"/>
          <w:sz w:val="22"/>
        </w:rPr>
        <w:t> </w:t>
      </w:r>
      <w:r>
        <w:rPr>
          <w:color w:val="0F0F0F"/>
          <w:sz w:val="22"/>
        </w:rPr>
        <w:t>Agricultural</w:t>
      </w:r>
      <w:r>
        <w:rPr>
          <w:color w:val="0F0F0F"/>
          <w:spacing w:val="38"/>
          <w:sz w:val="22"/>
        </w:rPr>
        <w:t> </w:t>
      </w:r>
      <w:r>
        <w:rPr>
          <w:color w:val="0F0F0F"/>
          <w:sz w:val="22"/>
        </w:rPr>
        <w:t>Production,</w:t>
      </w:r>
      <w:r>
        <w:rPr>
          <w:color w:val="0F0F0F"/>
          <w:spacing w:val="29"/>
          <w:sz w:val="22"/>
        </w:rPr>
        <w:t> </w:t>
      </w:r>
      <w:r>
        <w:rPr>
          <w:color w:val="0F0F0F"/>
          <w:sz w:val="22"/>
        </w:rPr>
        <w:t>Price</w:t>
      </w:r>
      <w:r>
        <w:rPr>
          <w:color w:val="0F0F0F"/>
          <w:spacing w:val="22"/>
          <w:sz w:val="22"/>
        </w:rPr>
        <w:t> </w:t>
      </w:r>
      <w:r>
        <w:rPr>
          <w:color w:val="0F0F0F"/>
          <w:sz w:val="22"/>
        </w:rPr>
        <w:t>Spikes</w:t>
      </w:r>
      <w:r>
        <w:rPr>
          <w:color w:val="0F0F0F"/>
          <w:spacing w:val="18"/>
          <w:sz w:val="22"/>
        </w:rPr>
        <w:t> </w:t>
      </w:r>
      <w:r>
        <w:rPr>
          <w:color w:val="0F0F0F"/>
          <w:sz w:val="22"/>
        </w:rPr>
        <w:t>and</w:t>
      </w:r>
      <w:r>
        <w:rPr>
          <w:color w:val="0F0F0F"/>
          <w:spacing w:val="25"/>
          <w:sz w:val="22"/>
        </w:rPr>
        <w:t> </w:t>
      </w:r>
      <w:r>
        <w:rPr>
          <w:color w:val="0F0F0F"/>
          <w:spacing w:val="-2"/>
          <w:sz w:val="22"/>
        </w:rPr>
        <w:t>Ongoing</w:t>
      </w:r>
    </w:p>
    <w:p>
      <w:pPr>
        <w:spacing w:line="272" w:lineRule="exact" w:before="0"/>
        <w:ind w:left="126" w:right="0" w:firstLine="0"/>
        <w:jc w:val="both"/>
        <w:rPr>
          <w:sz w:val="22"/>
        </w:rPr>
      </w:pPr>
      <w:r>
        <w:rPr>
          <w:color w:val="0F0F0F"/>
          <w:sz w:val="22"/>
        </w:rPr>
        <w:t>Economic</w:t>
      </w:r>
      <w:r>
        <w:rPr>
          <w:color w:val="0F0F0F"/>
          <w:spacing w:val="59"/>
          <w:sz w:val="22"/>
        </w:rPr>
        <w:t> </w:t>
      </w:r>
      <w:r>
        <w:rPr>
          <w:color w:val="0F0F0F"/>
          <w:sz w:val="22"/>
        </w:rPr>
        <w:t>Crisis,</w:t>
      </w:r>
      <w:r>
        <w:rPr>
          <w:color w:val="0F0F0F"/>
          <w:spacing w:val="48"/>
          <w:sz w:val="22"/>
        </w:rPr>
        <w:t> </w:t>
      </w:r>
      <w:r>
        <w:rPr>
          <w:color w:val="0F0F0F"/>
          <w:sz w:val="22"/>
        </w:rPr>
        <w:t>FAO</w:t>
      </w:r>
      <w:r>
        <w:rPr>
          <w:color w:val="0F0F0F"/>
          <w:spacing w:val="43"/>
          <w:sz w:val="22"/>
        </w:rPr>
        <w:t> </w:t>
      </w:r>
      <w:r>
        <w:rPr>
          <w:color w:val="0F0F0F"/>
          <w:sz w:val="22"/>
        </w:rPr>
        <w:t>and</w:t>
      </w:r>
      <w:r>
        <w:rPr>
          <w:color w:val="0F0F0F"/>
          <w:spacing w:val="52"/>
          <w:sz w:val="22"/>
        </w:rPr>
        <w:t> </w:t>
      </w:r>
      <w:r>
        <w:rPr>
          <w:color w:val="0F0F0F"/>
          <w:sz w:val="22"/>
        </w:rPr>
        <w:t>WFP</w:t>
      </w:r>
      <w:r>
        <w:rPr>
          <w:color w:val="0F0F0F"/>
          <w:spacing w:val="52"/>
          <w:sz w:val="22"/>
        </w:rPr>
        <w:t> </w:t>
      </w:r>
      <w:r>
        <w:rPr>
          <w:color w:val="0F0F0F"/>
          <w:sz w:val="22"/>
        </w:rPr>
        <w:t>Warn</w:t>
      </w:r>
      <w:r>
        <w:rPr>
          <w:color w:val="0F0F0F"/>
          <w:spacing w:val="44"/>
          <w:sz w:val="22"/>
        </w:rPr>
        <w:t> </w:t>
      </w:r>
      <w:r>
        <w:rPr>
          <w:rFonts w:ascii="Arial"/>
          <w:color w:val="0F0F0F"/>
          <w:sz w:val="28"/>
        </w:rPr>
        <w:t>I</w:t>
      </w:r>
      <w:r>
        <w:rPr>
          <w:rFonts w:ascii="Arial"/>
          <w:color w:val="0F0F0F"/>
          <w:spacing w:val="24"/>
          <w:sz w:val="28"/>
        </w:rPr>
        <w:t> </w:t>
      </w:r>
      <w:r>
        <w:rPr>
          <w:color w:val="0F0F0F"/>
          <w:sz w:val="22"/>
        </w:rPr>
        <w:t>World</w:t>
      </w:r>
      <w:r>
        <w:rPr>
          <w:color w:val="0F0F0F"/>
          <w:spacing w:val="51"/>
          <w:sz w:val="22"/>
        </w:rPr>
        <w:t> </w:t>
      </w:r>
      <w:r>
        <w:rPr>
          <w:color w:val="0F0F0F"/>
          <w:sz w:val="22"/>
        </w:rPr>
        <w:t>Food</w:t>
      </w:r>
      <w:r>
        <w:rPr>
          <w:color w:val="0F0F0F"/>
          <w:spacing w:val="48"/>
          <w:sz w:val="22"/>
        </w:rPr>
        <w:t> </w:t>
      </w:r>
      <w:r>
        <w:rPr>
          <w:color w:val="0F0F0F"/>
          <w:sz w:val="22"/>
        </w:rPr>
        <w:t>Programme,</w:t>
      </w:r>
      <w:r>
        <w:rPr>
          <w:color w:val="0F0F0F"/>
          <w:spacing w:val="57"/>
          <w:sz w:val="22"/>
        </w:rPr>
        <w:t> </w:t>
      </w:r>
      <w:r>
        <w:rPr>
          <w:color w:val="0F0F0F"/>
          <w:sz w:val="22"/>
        </w:rPr>
        <w:t>2022).</w:t>
      </w:r>
      <w:r>
        <w:rPr>
          <w:color w:val="0F0F0F"/>
          <w:spacing w:val="49"/>
          <w:sz w:val="22"/>
        </w:rPr>
        <w:t> </w:t>
      </w:r>
      <w:r>
        <w:rPr>
          <w:color w:val="0F0F0F"/>
          <w:sz w:val="22"/>
        </w:rPr>
        <w:t>However,</w:t>
      </w:r>
      <w:r>
        <w:rPr>
          <w:color w:val="0F0F0F"/>
          <w:spacing w:val="53"/>
          <w:sz w:val="22"/>
        </w:rPr>
        <w:t> </w:t>
      </w:r>
      <w:r>
        <w:rPr>
          <w:color w:val="0F0F0F"/>
          <w:sz w:val="22"/>
        </w:rPr>
        <w:t>more</w:t>
      </w:r>
      <w:r>
        <w:rPr>
          <w:color w:val="0F0F0F"/>
          <w:spacing w:val="45"/>
          <w:sz w:val="22"/>
        </w:rPr>
        <w:t> </w:t>
      </w:r>
      <w:r>
        <w:rPr>
          <w:color w:val="0F0F0F"/>
          <w:sz w:val="22"/>
        </w:rPr>
        <w:t>research</w:t>
      </w:r>
      <w:r>
        <w:rPr>
          <w:color w:val="0F0F0F"/>
          <w:spacing w:val="54"/>
          <w:sz w:val="22"/>
        </w:rPr>
        <w:t> </w:t>
      </w:r>
      <w:r>
        <w:rPr>
          <w:color w:val="0F0F0F"/>
          <w:spacing w:val="-5"/>
          <w:sz w:val="22"/>
        </w:rPr>
        <w:t>and</w:t>
      </w:r>
    </w:p>
    <w:p>
      <w:pPr>
        <w:spacing w:line="360" w:lineRule="auto" w:before="114"/>
        <w:ind w:left="122" w:right="307" w:firstLine="1"/>
        <w:jc w:val="both"/>
        <w:rPr>
          <w:sz w:val="22"/>
        </w:rPr>
      </w:pPr>
      <w:r>
        <w:rPr>
          <w:color w:val="0F0F0F"/>
          <w:sz w:val="22"/>
        </w:rPr>
        <w:t>development</w:t>
      </w:r>
      <w:r>
        <w:rPr>
          <w:color w:val="0F0F0F"/>
          <w:spacing w:val="15"/>
          <w:sz w:val="22"/>
        </w:rPr>
        <w:t> </w:t>
      </w:r>
      <w:r>
        <w:rPr>
          <w:color w:val="0F0F0F"/>
          <w:sz w:val="22"/>
        </w:rPr>
        <w:t>in</w:t>
      </w:r>
      <w:r>
        <w:rPr>
          <w:color w:val="0F0F0F"/>
          <w:spacing w:val="-10"/>
          <w:sz w:val="22"/>
        </w:rPr>
        <w:t> </w:t>
      </w:r>
      <w:r>
        <w:rPr>
          <w:color w:val="0F0F0F"/>
          <w:sz w:val="22"/>
        </w:rPr>
        <w:t>agriculture is</w:t>
      </w:r>
      <w:r>
        <w:rPr>
          <w:color w:val="0F0F0F"/>
          <w:spacing w:val="-10"/>
          <w:sz w:val="22"/>
        </w:rPr>
        <w:t> </w:t>
      </w:r>
      <w:r>
        <w:rPr>
          <w:color w:val="0F0F0F"/>
          <w:sz w:val="22"/>
        </w:rPr>
        <w:t>needed</w:t>
      </w:r>
      <w:r>
        <w:rPr>
          <w:color w:val="0F0F0F"/>
          <w:spacing w:val="-3"/>
          <w:sz w:val="22"/>
        </w:rPr>
        <w:t> </w:t>
      </w:r>
      <w:r>
        <w:rPr>
          <w:color w:val="0F0F0F"/>
          <w:sz w:val="22"/>
        </w:rPr>
        <w:t>to</w:t>
      </w:r>
      <w:r>
        <w:rPr>
          <w:color w:val="0F0F0F"/>
          <w:spacing w:val="-10"/>
          <w:sz w:val="22"/>
        </w:rPr>
        <w:t> </w:t>
      </w:r>
      <w:r>
        <w:rPr>
          <w:color w:val="0F0F0F"/>
          <w:sz w:val="22"/>
        </w:rPr>
        <w:t>make</w:t>
      </w:r>
      <w:r>
        <w:rPr>
          <w:color w:val="0F0F0F"/>
          <w:spacing w:val="-4"/>
          <w:sz w:val="22"/>
        </w:rPr>
        <w:t> </w:t>
      </w:r>
      <w:r>
        <w:rPr>
          <w:color w:val="0F0F0F"/>
          <w:sz w:val="22"/>
        </w:rPr>
        <w:t>it</w:t>
      </w:r>
      <w:r>
        <w:rPr>
          <w:color w:val="0F0F0F"/>
          <w:spacing w:val="-12"/>
          <w:sz w:val="22"/>
        </w:rPr>
        <w:t> </w:t>
      </w:r>
      <w:r>
        <w:rPr>
          <w:color w:val="0F0F0F"/>
          <w:sz w:val="22"/>
        </w:rPr>
        <w:t>more</w:t>
      </w:r>
      <w:r>
        <w:rPr>
          <w:color w:val="0F0F0F"/>
          <w:spacing w:val="-5"/>
          <w:sz w:val="22"/>
        </w:rPr>
        <w:t> </w:t>
      </w:r>
      <w:r>
        <w:rPr>
          <w:color w:val="0F0F0F"/>
          <w:sz w:val="22"/>
        </w:rPr>
        <w:t>exact</w:t>
      </w:r>
      <w:r>
        <w:rPr>
          <w:color w:val="0F0F0F"/>
          <w:spacing w:val="-6"/>
          <w:sz w:val="22"/>
        </w:rPr>
        <w:t> </w:t>
      </w:r>
      <w:r>
        <w:rPr>
          <w:color w:val="0F0F0F"/>
          <w:sz w:val="22"/>
        </w:rPr>
        <w:t>and</w:t>
      </w:r>
      <w:r>
        <w:rPr>
          <w:color w:val="0F0F0F"/>
          <w:spacing w:val="-6"/>
          <w:sz w:val="22"/>
        </w:rPr>
        <w:t> </w:t>
      </w:r>
      <w:r>
        <w:rPr>
          <w:color w:val="0F0F0F"/>
          <w:sz w:val="22"/>
        </w:rPr>
        <w:t>predictable, with better fertilizer and</w:t>
      </w:r>
      <w:r>
        <w:rPr>
          <w:color w:val="0F0F0F"/>
          <w:spacing w:val="-7"/>
          <w:sz w:val="22"/>
        </w:rPr>
        <w:t> </w:t>
      </w:r>
      <w:r>
        <w:rPr>
          <w:color w:val="0F0F0F"/>
          <w:sz w:val="22"/>
        </w:rPr>
        <w:t>pesticides to</w:t>
      </w:r>
      <w:r>
        <w:rPr>
          <w:color w:val="0F0F0F"/>
          <w:spacing w:val="-2"/>
          <w:sz w:val="22"/>
        </w:rPr>
        <w:t> </w:t>
      </w:r>
      <w:r>
        <w:rPr>
          <w:color w:val="0F0F0F"/>
          <w:sz w:val="22"/>
        </w:rPr>
        <w:t>cure pests and prevent diseases. Although the</w:t>
      </w:r>
      <w:r>
        <w:rPr>
          <w:color w:val="0F0F0F"/>
          <w:spacing w:val="-1"/>
          <w:sz w:val="22"/>
        </w:rPr>
        <w:t> </w:t>
      </w:r>
      <w:r>
        <w:rPr>
          <w:color w:val="0F0F0F"/>
          <w:sz w:val="22"/>
        </w:rPr>
        <w:t>plant pathology department in</w:t>
      </w:r>
      <w:r>
        <w:rPr>
          <w:color w:val="0F0F0F"/>
          <w:spacing w:val="-2"/>
          <w:sz w:val="22"/>
        </w:rPr>
        <w:t> </w:t>
      </w:r>
      <w:r>
        <w:rPr>
          <w:color w:val="0F0F0F"/>
          <w:sz w:val="22"/>
        </w:rPr>
        <w:t>Sri</w:t>
      </w:r>
      <w:r>
        <w:rPr>
          <w:color w:val="0F0F0F"/>
          <w:spacing w:val="-1"/>
          <w:sz w:val="22"/>
        </w:rPr>
        <w:t> </w:t>
      </w:r>
      <w:r>
        <w:rPr>
          <w:color w:val="0F0F0F"/>
          <w:sz w:val="22"/>
        </w:rPr>
        <w:t>Lanka provides services to farmers in disease diagnosis and prevention, it still does not give farmers the</w:t>
      </w:r>
      <w:r>
        <w:rPr>
          <w:color w:val="0F0F0F"/>
          <w:spacing w:val="-1"/>
          <w:sz w:val="22"/>
        </w:rPr>
        <w:t> </w:t>
      </w:r>
      <w:r>
        <w:rPr>
          <w:color w:val="0F0F0F"/>
          <w:sz w:val="22"/>
        </w:rPr>
        <w:t>tools to recognize and address a problem as soon as it arises.</w:t>
      </w:r>
    </w:p>
    <w:p>
      <w:pPr>
        <w:spacing w:after="0" w:line="360" w:lineRule="auto"/>
        <w:jc w:val="both"/>
        <w:rPr>
          <w:sz w:val="22"/>
        </w:rPr>
        <w:sectPr>
          <w:headerReference w:type="default" r:id="rId9"/>
          <w:footerReference w:type="default" r:id="rId10"/>
          <w:pgSz w:w="11910" w:h="16840"/>
          <w:pgMar w:header="658" w:footer="1029" w:top="1320" w:bottom="1220" w:left="960" w:right="740"/>
        </w:sectPr>
      </w:pPr>
    </w:p>
    <w:p>
      <w:pPr>
        <w:spacing w:line="360" w:lineRule="auto" w:before="81"/>
        <w:ind w:left="122" w:right="307" w:hanging="1"/>
        <w:jc w:val="both"/>
        <w:rPr>
          <w:sz w:val="22"/>
        </w:rPr>
      </w:pPr>
      <w:r>
        <w:rPr>
          <w:color w:val="111111"/>
          <w:sz w:val="22"/>
        </w:rPr>
        <w:t>Plant diseases are a significant problem in agriculture, the economics and growth of Sri Lanka are directly impacted by this agricultural problem. Plant diseases lower crop yields, raising the cost of living during a downturn in the country's economy. There are several variations of plant diseases and infections that unknowingly move throughout regions because of human activity and natural factors. Farmers can cure these diseases or</w:t>
      </w:r>
      <w:r>
        <w:rPr>
          <w:color w:val="111111"/>
          <w:spacing w:val="-4"/>
          <w:sz w:val="22"/>
        </w:rPr>
        <w:t> </w:t>
      </w:r>
      <w:r>
        <w:rPr>
          <w:color w:val="111111"/>
          <w:sz w:val="22"/>
        </w:rPr>
        <w:t>remove</w:t>
      </w:r>
      <w:r>
        <w:rPr>
          <w:color w:val="111111"/>
          <w:spacing w:val="-4"/>
          <w:sz w:val="22"/>
        </w:rPr>
        <w:t> </w:t>
      </w:r>
      <w:r>
        <w:rPr>
          <w:color w:val="111111"/>
          <w:sz w:val="22"/>
        </w:rPr>
        <w:t>the</w:t>
      </w:r>
      <w:r>
        <w:rPr>
          <w:color w:val="111111"/>
          <w:spacing w:val="-11"/>
          <w:sz w:val="22"/>
        </w:rPr>
        <w:t> </w:t>
      </w:r>
      <w:r>
        <w:rPr>
          <w:color w:val="111111"/>
          <w:sz w:val="22"/>
        </w:rPr>
        <w:t>affected plant,</w:t>
      </w:r>
      <w:r>
        <w:rPr>
          <w:color w:val="111111"/>
          <w:spacing w:val="-3"/>
          <w:sz w:val="22"/>
        </w:rPr>
        <w:t> </w:t>
      </w:r>
      <w:r>
        <w:rPr>
          <w:color w:val="111111"/>
          <w:sz w:val="22"/>
        </w:rPr>
        <w:t>depending on</w:t>
      </w:r>
      <w:r>
        <w:rPr>
          <w:color w:val="111111"/>
          <w:spacing w:val="-3"/>
          <w:sz w:val="22"/>
        </w:rPr>
        <w:t> </w:t>
      </w:r>
      <w:r>
        <w:rPr>
          <w:color w:val="111111"/>
          <w:sz w:val="22"/>
        </w:rPr>
        <w:t>the</w:t>
      </w:r>
      <w:r>
        <w:rPr>
          <w:color w:val="111111"/>
          <w:spacing w:val="-8"/>
          <w:sz w:val="22"/>
        </w:rPr>
        <w:t> </w:t>
      </w:r>
      <w:r>
        <w:rPr>
          <w:color w:val="111111"/>
          <w:sz w:val="22"/>
        </w:rPr>
        <w:t>type</w:t>
      </w:r>
      <w:r>
        <w:rPr>
          <w:color w:val="111111"/>
          <w:spacing w:val="-5"/>
          <w:sz w:val="22"/>
        </w:rPr>
        <w:t> </w:t>
      </w:r>
      <w:r>
        <w:rPr>
          <w:color w:val="111111"/>
          <w:sz w:val="22"/>
        </w:rPr>
        <w:t>of</w:t>
      </w:r>
      <w:r>
        <w:rPr>
          <w:color w:val="111111"/>
          <w:spacing w:val="-6"/>
          <w:sz w:val="22"/>
        </w:rPr>
        <w:t> </w:t>
      </w:r>
      <w:r>
        <w:rPr>
          <w:color w:val="111111"/>
          <w:sz w:val="22"/>
        </w:rPr>
        <w:t>plant</w:t>
      </w:r>
      <w:r>
        <w:rPr>
          <w:color w:val="111111"/>
          <w:spacing w:val="-1"/>
          <w:sz w:val="22"/>
        </w:rPr>
        <w:t> </w:t>
      </w:r>
      <w:r>
        <w:rPr>
          <w:color w:val="111111"/>
          <w:sz w:val="22"/>
        </w:rPr>
        <w:t>disease,</w:t>
      </w:r>
      <w:r>
        <w:rPr>
          <w:color w:val="111111"/>
          <w:spacing w:val="-7"/>
          <w:sz w:val="22"/>
        </w:rPr>
        <w:t> </w:t>
      </w:r>
      <w:r>
        <w:rPr>
          <w:color w:val="111111"/>
          <w:sz w:val="22"/>
        </w:rPr>
        <w:t>to</w:t>
      </w:r>
      <w:r>
        <w:rPr>
          <w:color w:val="111111"/>
          <w:spacing w:val="-13"/>
          <w:sz w:val="22"/>
        </w:rPr>
        <w:t> </w:t>
      </w:r>
      <w:r>
        <w:rPr>
          <w:color w:val="111111"/>
          <w:sz w:val="22"/>
        </w:rPr>
        <w:t>stop</w:t>
      </w:r>
      <w:r>
        <w:rPr>
          <w:color w:val="111111"/>
          <w:spacing w:val="-3"/>
          <w:sz w:val="22"/>
        </w:rPr>
        <w:t> </w:t>
      </w:r>
      <w:r>
        <w:rPr>
          <w:color w:val="111111"/>
          <w:sz w:val="22"/>
        </w:rPr>
        <w:t>it</w:t>
      </w:r>
      <w:r>
        <w:rPr>
          <w:color w:val="111111"/>
          <w:spacing w:val="-8"/>
          <w:sz w:val="22"/>
        </w:rPr>
        <w:t> </w:t>
      </w:r>
      <w:r>
        <w:rPr>
          <w:color w:val="111111"/>
          <w:sz w:val="22"/>
        </w:rPr>
        <w:t>from</w:t>
      </w:r>
      <w:r>
        <w:rPr>
          <w:color w:val="111111"/>
          <w:spacing w:val="-2"/>
          <w:sz w:val="22"/>
        </w:rPr>
        <w:t> </w:t>
      </w:r>
      <w:r>
        <w:rPr>
          <w:color w:val="111111"/>
          <w:sz w:val="22"/>
        </w:rPr>
        <w:t>spreading (Hosack &amp;</w:t>
      </w:r>
      <w:r>
        <w:rPr>
          <w:color w:val="111111"/>
          <w:spacing w:val="-1"/>
          <w:sz w:val="22"/>
        </w:rPr>
        <w:t> </w:t>
      </w:r>
      <w:r>
        <w:rPr>
          <w:color w:val="111111"/>
          <w:sz w:val="22"/>
        </w:rPr>
        <w:t>Miller,</w:t>
      </w:r>
      <w:r>
        <w:rPr>
          <w:color w:val="111111"/>
          <w:spacing w:val="-1"/>
          <w:sz w:val="22"/>
        </w:rPr>
        <w:t> </w:t>
      </w:r>
      <w:r>
        <w:rPr>
          <w:color w:val="111111"/>
          <w:sz w:val="22"/>
        </w:rPr>
        <w:t>2017). Human</w:t>
      </w:r>
      <w:r>
        <w:rPr>
          <w:color w:val="111111"/>
          <w:spacing w:val="-2"/>
          <w:sz w:val="22"/>
        </w:rPr>
        <w:t> </w:t>
      </w:r>
      <w:r>
        <w:rPr>
          <w:color w:val="111111"/>
          <w:sz w:val="22"/>
        </w:rPr>
        <w:t>actions and natural causes both</w:t>
      </w:r>
      <w:r>
        <w:rPr>
          <w:color w:val="111111"/>
          <w:spacing w:val="-1"/>
          <w:sz w:val="22"/>
        </w:rPr>
        <w:t> </w:t>
      </w:r>
      <w:r>
        <w:rPr>
          <w:color w:val="111111"/>
          <w:sz w:val="22"/>
        </w:rPr>
        <w:t>have the</w:t>
      </w:r>
      <w:r>
        <w:rPr>
          <w:color w:val="111111"/>
          <w:spacing w:val="-1"/>
          <w:sz w:val="22"/>
        </w:rPr>
        <w:t> </w:t>
      </w:r>
      <w:r>
        <w:rPr>
          <w:color w:val="111111"/>
          <w:sz w:val="22"/>
        </w:rPr>
        <w:t>potential to</w:t>
      </w:r>
      <w:r>
        <w:rPr>
          <w:color w:val="111111"/>
          <w:spacing w:val="-2"/>
          <w:sz w:val="22"/>
        </w:rPr>
        <w:t> </w:t>
      </w:r>
      <w:r>
        <w:rPr>
          <w:color w:val="111111"/>
          <w:sz w:val="22"/>
        </w:rPr>
        <w:t>cause plant</w:t>
      </w:r>
      <w:r>
        <w:rPr>
          <w:color w:val="111111"/>
          <w:spacing w:val="-1"/>
          <w:sz w:val="22"/>
        </w:rPr>
        <w:t> </w:t>
      </w:r>
      <w:r>
        <w:rPr>
          <w:color w:val="111111"/>
          <w:sz w:val="22"/>
        </w:rPr>
        <w:t>disease. A</w:t>
      </w:r>
      <w:r>
        <w:rPr>
          <w:color w:val="111111"/>
          <w:spacing w:val="-4"/>
          <w:sz w:val="22"/>
        </w:rPr>
        <w:t> </w:t>
      </w:r>
      <w:r>
        <w:rPr>
          <w:color w:val="111111"/>
          <w:sz w:val="22"/>
        </w:rPr>
        <w:t>new</w:t>
      </w:r>
      <w:r>
        <w:rPr>
          <w:color w:val="111111"/>
          <w:spacing w:val="-2"/>
          <w:sz w:val="22"/>
        </w:rPr>
        <w:t> </w:t>
      </w:r>
      <w:r>
        <w:rPr>
          <w:color w:val="111111"/>
          <w:sz w:val="22"/>
        </w:rPr>
        <w:t>plant disease may spread and endanger the harvests without the farmers' knowledge thus, farmers should act more quickly and effectively to stop the spread of a disease by being able to immediately identify unknown plant diseases and the threat they pose to the farm.</w:t>
      </w:r>
    </w:p>
    <w:p>
      <w:pPr>
        <w:spacing w:line="360" w:lineRule="auto" w:before="169"/>
        <w:ind w:left="122" w:right="313" w:firstLine="2"/>
        <w:jc w:val="both"/>
        <w:rPr>
          <w:sz w:val="22"/>
        </w:rPr>
      </w:pPr>
      <w:r>
        <w:rPr>
          <w:color w:val="111111"/>
          <w:sz w:val="22"/>
        </w:rPr>
        <w:t>Technology can safeguard the</w:t>
      </w:r>
      <w:r>
        <w:rPr>
          <w:color w:val="111111"/>
          <w:spacing w:val="-4"/>
          <w:sz w:val="22"/>
        </w:rPr>
        <w:t> </w:t>
      </w:r>
      <w:r>
        <w:rPr>
          <w:color w:val="111111"/>
          <w:sz w:val="22"/>
        </w:rPr>
        <w:t>country's food supply and serve as</w:t>
      </w:r>
      <w:r>
        <w:rPr>
          <w:color w:val="111111"/>
          <w:spacing w:val="-5"/>
          <w:sz w:val="22"/>
        </w:rPr>
        <w:t> </w:t>
      </w:r>
      <w:r>
        <w:rPr>
          <w:color w:val="111111"/>
          <w:sz w:val="22"/>
        </w:rPr>
        <w:t>a barrier to prevent infections from crossing international boundaries (World Food</w:t>
      </w:r>
      <w:r>
        <w:rPr>
          <w:color w:val="111111"/>
          <w:spacing w:val="-1"/>
          <w:sz w:val="22"/>
        </w:rPr>
        <w:t> </w:t>
      </w:r>
      <w:r>
        <w:rPr>
          <w:color w:val="111111"/>
          <w:sz w:val="22"/>
        </w:rPr>
        <w:t>Programme, 2022). The</w:t>
      </w:r>
      <w:r>
        <w:rPr>
          <w:color w:val="111111"/>
          <w:spacing w:val="-4"/>
          <w:sz w:val="22"/>
        </w:rPr>
        <w:t> </w:t>
      </w:r>
      <w:r>
        <w:rPr>
          <w:color w:val="111111"/>
          <w:sz w:val="22"/>
        </w:rPr>
        <w:t>Sri Lankan economy and its</w:t>
      </w:r>
      <w:r>
        <w:rPr>
          <w:color w:val="111111"/>
          <w:spacing w:val="-5"/>
          <w:sz w:val="22"/>
        </w:rPr>
        <w:t> </w:t>
      </w:r>
      <w:r>
        <w:rPr>
          <w:color w:val="111111"/>
          <w:sz w:val="22"/>
        </w:rPr>
        <w:t>people</w:t>
      </w:r>
      <w:r>
        <w:rPr>
          <w:color w:val="111111"/>
          <w:spacing w:val="-2"/>
          <w:sz w:val="22"/>
        </w:rPr>
        <w:t> </w:t>
      </w:r>
      <w:r>
        <w:rPr>
          <w:color w:val="111111"/>
          <w:sz w:val="22"/>
        </w:rPr>
        <w:t>can benefit from this technology by improving the yield's quality and quantity. Despite being a great and advantageous technological solution for</w:t>
      </w:r>
      <w:r>
        <w:rPr>
          <w:color w:val="111111"/>
          <w:spacing w:val="-3"/>
          <w:sz w:val="22"/>
        </w:rPr>
        <w:t> </w:t>
      </w:r>
      <w:r>
        <w:rPr>
          <w:color w:val="111111"/>
          <w:sz w:val="22"/>
        </w:rPr>
        <w:t>Sri Lanka, this technology must be</w:t>
      </w:r>
      <w:r>
        <w:rPr>
          <w:color w:val="111111"/>
          <w:spacing w:val="-1"/>
          <w:sz w:val="22"/>
        </w:rPr>
        <w:t> </w:t>
      </w:r>
      <w:r>
        <w:rPr>
          <w:color w:val="111111"/>
          <w:sz w:val="22"/>
        </w:rPr>
        <w:t>affordable for</w:t>
      </w:r>
      <w:r>
        <w:rPr>
          <w:color w:val="111111"/>
          <w:spacing w:val="-2"/>
          <w:sz w:val="22"/>
        </w:rPr>
        <w:t> </w:t>
      </w:r>
      <w:r>
        <w:rPr>
          <w:color w:val="111111"/>
          <w:sz w:val="22"/>
        </w:rPr>
        <w:t>low-income farmers. Since many Sri</w:t>
      </w:r>
      <w:r>
        <w:rPr>
          <w:color w:val="111111"/>
          <w:spacing w:val="-8"/>
          <w:sz w:val="22"/>
        </w:rPr>
        <w:t> </w:t>
      </w:r>
      <w:r>
        <w:rPr>
          <w:color w:val="111111"/>
          <w:sz w:val="22"/>
        </w:rPr>
        <w:t>Lankans</w:t>
      </w:r>
      <w:r>
        <w:rPr>
          <w:color w:val="111111"/>
          <w:spacing w:val="-6"/>
          <w:sz w:val="22"/>
        </w:rPr>
        <w:t> </w:t>
      </w:r>
      <w:r>
        <w:rPr>
          <w:color w:val="111111"/>
          <w:sz w:val="22"/>
        </w:rPr>
        <w:t>own</w:t>
      </w:r>
      <w:r>
        <w:rPr>
          <w:color w:val="111111"/>
          <w:spacing w:val="-2"/>
          <w:sz w:val="22"/>
        </w:rPr>
        <w:t> </w:t>
      </w:r>
      <w:r>
        <w:rPr>
          <w:color w:val="111111"/>
          <w:sz w:val="22"/>
        </w:rPr>
        <w:t>smartphones, this</w:t>
      </w:r>
      <w:r>
        <w:rPr>
          <w:color w:val="111111"/>
          <w:spacing w:val="-9"/>
          <w:sz w:val="22"/>
        </w:rPr>
        <w:t> </w:t>
      </w:r>
      <w:r>
        <w:rPr>
          <w:color w:val="111111"/>
          <w:sz w:val="22"/>
        </w:rPr>
        <w:t>project intends to</w:t>
      </w:r>
      <w:r>
        <w:rPr>
          <w:color w:val="111111"/>
          <w:spacing w:val="-6"/>
          <w:sz w:val="22"/>
        </w:rPr>
        <w:t> </w:t>
      </w:r>
      <w:r>
        <w:rPr>
          <w:color w:val="111111"/>
          <w:sz w:val="22"/>
        </w:rPr>
        <w:t>create</w:t>
      </w:r>
      <w:r>
        <w:rPr>
          <w:color w:val="111111"/>
          <w:spacing w:val="-8"/>
          <w:sz w:val="22"/>
        </w:rPr>
        <w:t> </w:t>
      </w:r>
      <w:r>
        <w:rPr>
          <w:color w:val="111111"/>
          <w:sz w:val="22"/>
        </w:rPr>
        <w:t>a</w:t>
      </w:r>
      <w:r>
        <w:rPr>
          <w:color w:val="111111"/>
          <w:spacing w:val="-12"/>
          <w:sz w:val="22"/>
        </w:rPr>
        <w:t> </w:t>
      </w:r>
      <w:r>
        <w:rPr>
          <w:color w:val="111111"/>
          <w:sz w:val="22"/>
        </w:rPr>
        <w:t>solution</w:t>
      </w:r>
      <w:r>
        <w:rPr>
          <w:color w:val="111111"/>
          <w:spacing w:val="-1"/>
          <w:sz w:val="22"/>
        </w:rPr>
        <w:t> </w:t>
      </w:r>
      <w:r>
        <w:rPr>
          <w:color w:val="111111"/>
          <w:sz w:val="22"/>
        </w:rPr>
        <w:t>that</w:t>
      </w:r>
      <w:r>
        <w:rPr>
          <w:color w:val="111111"/>
          <w:spacing w:val="-6"/>
          <w:sz w:val="22"/>
        </w:rPr>
        <w:t> </w:t>
      </w:r>
      <w:r>
        <w:rPr>
          <w:color w:val="111111"/>
          <w:sz w:val="22"/>
        </w:rPr>
        <w:t>can</w:t>
      </w:r>
      <w:r>
        <w:rPr>
          <w:color w:val="111111"/>
          <w:spacing w:val="-9"/>
          <w:sz w:val="22"/>
        </w:rPr>
        <w:t> </w:t>
      </w:r>
      <w:r>
        <w:rPr>
          <w:color w:val="111111"/>
          <w:sz w:val="22"/>
        </w:rPr>
        <w:t>run</w:t>
      </w:r>
      <w:r>
        <w:rPr>
          <w:color w:val="111111"/>
          <w:spacing w:val="-9"/>
          <w:sz w:val="22"/>
        </w:rPr>
        <w:t> </w:t>
      </w:r>
      <w:r>
        <w:rPr>
          <w:color w:val="111111"/>
          <w:sz w:val="22"/>
        </w:rPr>
        <w:t>on</w:t>
      </w:r>
      <w:r>
        <w:rPr>
          <w:color w:val="111111"/>
          <w:spacing w:val="-10"/>
          <w:sz w:val="22"/>
        </w:rPr>
        <w:t> </w:t>
      </w:r>
      <w:r>
        <w:rPr>
          <w:color w:val="111111"/>
          <w:sz w:val="22"/>
        </w:rPr>
        <w:t>basic</w:t>
      </w:r>
      <w:r>
        <w:rPr>
          <w:color w:val="111111"/>
          <w:spacing w:val="-2"/>
          <w:sz w:val="22"/>
        </w:rPr>
        <w:t> </w:t>
      </w:r>
      <w:r>
        <w:rPr>
          <w:color w:val="111111"/>
          <w:sz w:val="22"/>
        </w:rPr>
        <w:t>mobile devices</w:t>
      </w:r>
      <w:r>
        <w:rPr>
          <w:color w:val="111111"/>
          <w:spacing w:val="-4"/>
          <w:sz w:val="22"/>
        </w:rPr>
        <w:t> </w:t>
      </w:r>
      <w:r>
        <w:rPr>
          <w:color w:val="111111"/>
          <w:sz w:val="22"/>
        </w:rPr>
        <w:t>that can diagnose diseases in time.</w:t>
      </w:r>
    </w:p>
    <w:p>
      <w:pPr>
        <w:spacing w:line="360" w:lineRule="auto" w:before="160"/>
        <w:ind w:left="123" w:right="321" w:firstLine="0"/>
        <w:jc w:val="both"/>
        <w:rPr>
          <w:sz w:val="22"/>
        </w:rPr>
      </w:pPr>
      <w:r>
        <w:rPr>
          <w:color w:val="111111"/>
          <w:sz w:val="22"/>
        </w:rPr>
        <w:t>The agriculture sector in</w:t>
      </w:r>
      <w:r>
        <w:rPr>
          <w:color w:val="111111"/>
          <w:spacing w:val="-2"/>
          <w:sz w:val="22"/>
        </w:rPr>
        <w:t> </w:t>
      </w:r>
      <w:r>
        <w:rPr>
          <w:color w:val="111111"/>
          <w:sz w:val="22"/>
        </w:rPr>
        <w:t>Sri Lanka is</w:t>
      </w:r>
      <w:r>
        <w:rPr>
          <w:color w:val="111111"/>
          <w:spacing w:val="-3"/>
          <w:sz w:val="22"/>
        </w:rPr>
        <w:t> </w:t>
      </w:r>
      <w:r>
        <w:rPr>
          <w:color w:val="111111"/>
          <w:sz w:val="22"/>
        </w:rPr>
        <w:t>affected by</w:t>
      </w:r>
      <w:r>
        <w:rPr>
          <w:color w:val="111111"/>
          <w:spacing w:val="-4"/>
          <w:sz w:val="22"/>
        </w:rPr>
        <w:t> </w:t>
      </w:r>
      <w:r>
        <w:rPr>
          <w:color w:val="111111"/>
          <w:sz w:val="22"/>
        </w:rPr>
        <w:t>a wide variety of plant diseases. Only a few important plant diseases affecting a</w:t>
      </w:r>
      <w:r>
        <w:rPr>
          <w:color w:val="111111"/>
          <w:spacing w:val="-8"/>
          <w:sz w:val="22"/>
        </w:rPr>
        <w:t> </w:t>
      </w:r>
      <w:r>
        <w:rPr>
          <w:color w:val="111111"/>
          <w:sz w:val="22"/>
        </w:rPr>
        <w:t>narrow range of</w:t>
      </w:r>
      <w:r>
        <w:rPr>
          <w:color w:val="111111"/>
          <w:spacing w:val="-4"/>
          <w:sz w:val="22"/>
        </w:rPr>
        <w:t> </w:t>
      </w:r>
      <w:r>
        <w:rPr>
          <w:color w:val="111111"/>
          <w:sz w:val="22"/>
        </w:rPr>
        <w:t>crops are</w:t>
      </w:r>
      <w:r>
        <w:rPr>
          <w:color w:val="111111"/>
          <w:spacing w:val="-3"/>
          <w:sz w:val="22"/>
        </w:rPr>
        <w:t> </w:t>
      </w:r>
      <w:r>
        <w:rPr>
          <w:color w:val="111111"/>
          <w:sz w:val="22"/>
        </w:rPr>
        <w:t>the</w:t>
      </w:r>
      <w:r>
        <w:rPr>
          <w:color w:val="111111"/>
          <w:spacing w:val="-4"/>
          <w:sz w:val="22"/>
        </w:rPr>
        <w:t> </w:t>
      </w:r>
      <w:r>
        <w:rPr>
          <w:color w:val="111111"/>
          <w:sz w:val="22"/>
        </w:rPr>
        <w:t>focus of this study (Cinnamon-Dept.</w:t>
      </w:r>
      <w:r>
        <w:rPr>
          <w:color w:val="111111"/>
          <w:spacing w:val="-14"/>
          <w:sz w:val="22"/>
        </w:rPr>
        <w:t> </w:t>
      </w:r>
      <w:r>
        <w:rPr>
          <w:color w:val="111111"/>
          <w:sz w:val="22"/>
        </w:rPr>
        <w:t>Of Export Agriculture, n.d.). These include the following:</w:t>
      </w:r>
    </w:p>
    <w:p>
      <w:pPr>
        <w:spacing w:line="360" w:lineRule="auto" w:before="164"/>
        <w:ind w:left="845" w:right="312" w:hanging="1"/>
        <w:jc w:val="both"/>
        <w:rPr>
          <w:sz w:val="22"/>
        </w:rPr>
      </w:pPr>
      <w:r>
        <w:rPr>
          <w:b/>
          <w:color w:val="111111"/>
          <w:sz w:val="21"/>
        </w:rPr>
        <w:t>Tomato </w:t>
      </w:r>
      <w:r>
        <w:rPr>
          <w:color w:val="111111"/>
          <w:sz w:val="22"/>
        </w:rPr>
        <w:t>(Tomato Bacterial spot, Tomato Early blight, Tomato Late blight, Tomato Leaf Mold &amp; Tomato Septoria leaf spot)</w:t>
      </w:r>
    </w:p>
    <w:p>
      <w:pPr>
        <w:spacing w:before="0"/>
        <w:ind w:left="843" w:right="0" w:firstLine="0"/>
        <w:jc w:val="both"/>
        <w:rPr>
          <w:sz w:val="22"/>
        </w:rPr>
      </w:pPr>
      <w:r>
        <w:rPr>
          <w:b/>
          <w:color w:val="111111"/>
          <w:sz w:val="21"/>
        </w:rPr>
        <w:t>Rice</w:t>
      </w:r>
      <w:r>
        <w:rPr>
          <w:b/>
          <w:color w:val="111111"/>
          <w:spacing w:val="1"/>
          <w:sz w:val="21"/>
        </w:rPr>
        <w:t> </w:t>
      </w:r>
      <w:r>
        <w:rPr>
          <w:color w:val="111111"/>
          <w:sz w:val="22"/>
        </w:rPr>
        <w:t>(Bacterial</w:t>
      </w:r>
      <w:r>
        <w:rPr>
          <w:color w:val="111111"/>
          <w:spacing w:val="13"/>
          <w:sz w:val="22"/>
        </w:rPr>
        <w:t> </w:t>
      </w:r>
      <w:r>
        <w:rPr>
          <w:color w:val="111111"/>
          <w:sz w:val="22"/>
        </w:rPr>
        <w:t>leaf</w:t>
      </w:r>
      <w:r>
        <w:rPr>
          <w:color w:val="111111"/>
          <w:spacing w:val="-2"/>
          <w:sz w:val="22"/>
        </w:rPr>
        <w:t> </w:t>
      </w:r>
      <w:r>
        <w:rPr>
          <w:color w:val="111111"/>
          <w:sz w:val="22"/>
        </w:rPr>
        <w:t>blight,</w:t>
      </w:r>
      <w:r>
        <w:rPr>
          <w:color w:val="111111"/>
          <w:spacing w:val="-3"/>
          <w:sz w:val="22"/>
        </w:rPr>
        <w:t> </w:t>
      </w:r>
      <w:r>
        <w:rPr>
          <w:color w:val="111111"/>
          <w:sz w:val="22"/>
        </w:rPr>
        <w:t>Brown</w:t>
      </w:r>
      <w:r>
        <w:rPr>
          <w:color w:val="111111"/>
          <w:spacing w:val="7"/>
          <w:sz w:val="22"/>
        </w:rPr>
        <w:t> </w:t>
      </w:r>
      <w:r>
        <w:rPr>
          <w:color w:val="111111"/>
          <w:sz w:val="22"/>
        </w:rPr>
        <w:t>spot,</w:t>
      </w:r>
      <w:r>
        <w:rPr>
          <w:color w:val="111111"/>
          <w:spacing w:val="-1"/>
          <w:sz w:val="22"/>
        </w:rPr>
        <w:t> </w:t>
      </w:r>
      <w:r>
        <w:rPr>
          <w:color w:val="111111"/>
          <w:sz w:val="22"/>
        </w:rPr>
        <w:t>Leaf</w:t>
      </w:r>
      <w:r>
        <w:rPr>
          <w:color w:val="111111"/>
          <w:spacing w:val="-4"/>
          <w:sz w:val="22"/>
        </w:rPr>
        <w:t> </w:t>
      </w:r>
      <w:r>
        <w:rPr>
          <w:color w:val="111111"/>
          <w:sz w:val="22"/>
        </w:rPr>
        <w:t>smut,</w:t>
      </w:r>
      <w:r>
        <w:rPr>
          <w:color w:val="111111"/>
          <w:spacing w:val="1"/>
          <w:sz w:val="22"/>
        </w:rPr>
        <w:t> </w:t>
      </w:r>
      <w:r>
        <w:rPr>
          <w:color w:val="111111"/>
          <w:sz w:val="22"/>
        </w:rPr>
        <w:t>Hispa</w:t>
      </w:r>
      <w:r>
        <w:rPr>
          <w:color w:val="111111"/>
          <w:spacing w:val="4"/>
          <w:sz w:val="22"/>
        </w:rPr>
        <w:t> </w:t>
      </w:r>
      <w:r>
        <w:rPr>
          <w:color w:val="111111"/>
          <w:sz w:val="22"/>
        </w:rPr>
        <w:t>&amp;</w:t>
      </w:r>
      <w:r>
        <w:rPr>
          <w:color w:val="111111"/>
          <w:spacing w:val="-5"/>
          <w:sz w:val="22"/>
        </w:rPr>
        <w:t> </w:t>
      </w:r>
      <w:r>
        <w:rPr>
          <w:color w:val="111111"/>
          <w:spacing w:val="-2"/>
          <w:sz w:val="22"/>
        </w:rPr>
        <w:t>LeafBlast)</w:t>
      </w:r>
    </w:p>
    <w:p>
      <w:pPr>
        <w:spacing w:before="127"/>
        <w:ind w:left="844" w:right="0" w:firstLine="0"/>
        <w:jc w:val="both"/>
        <w:rPr>
          <w:sz w:val="22"/>
        </w:rPr>
      </w:pPr>
      <w:r>
        <w:rPr>
          <w:b/>
          <w:color w:val="111111"/>
          <w:sz w:val="21"/>
        </w:rPr>
        <w:t>Tea</w:t>
      </w:r>
      <w:r>
        <w:rPr>
          <w:b/>
          <w:color w:val="111111"/>
          <w:spacing w:val="4"/>
          <w:sz w:val="21"/>
        </w:rPr>
        <w:t> </w:t>
      </w:r>
      <w:r>
        <w:rPr>
          <w:color w:val="111111"/>
          <w:sz w:val="22"/>
        </w:rPr>
        <w:t>(Red</w:t>
      </w:r>
      <w:r>
        <w:rPr>
          <w:color w:val="111111"/>
          <w:spacing w:val="11"/>
          <w:sz w:val="22"/>
        </w:rPr>
        <w:t> </w:t>
      </w:r>
      <w:r>
        <w:rPr>
          <w:color w:val="111111"/>
          <w:sz w:val="22"/>
        </w:rPr>
        <w:t>leaf</w:t>
      </w:r>
      <w:r>
        <w:rPr>
          <w:color w:val="111111"/>
          <w:spacing w:val="4"/>
          <w:sz w:val="22"/>
        </w:rPr>
        <w:t> </w:t>
      </w:r>
      <w:r>
        <w:rPr>
          <w:color w:val="111111"/>
          <w:sz w:val="22"/>
        </w:rPr>
        <w:t>spot,</w:t>
      </w:r>
      <w:r>
        <w:rPr>
          <w:color w:val="111111"/>
          <w:spacing w:val="5"/>
          <w:sz w:val="22"/>
        </w:rPr>
        <w:t> </w:t>
      </w:r>
      <w:r>
        <w:rPr>
          <w:color w:val="111111"/>
          <w:sz w:val="22"/>
        </w:rPr>
        <w:t>Algal</w:t>
      </w:r>
      <w:r>
        <w:rPr>
          <w:color w:val="111111"/>
          <w:spacing w:val="11"/>
          <w:sz w:val="22"/>
        </w:rPr>
        <w:t> </w:t>
      </w:r>
      <w:r>
        <w:rPr>
          <w:color w:val="010101"/>
          <w:sz w:val="22"/>
        </w:rPr>
        <w:t>leaf </w:t>
      </w:r>
      <w:r>
        <w:rPr>
          <w:color w:val="111111"/>
          <w:sz w:val="22"/>
        </w:rPr>
        <w:t>spot,</w:t>
      </w:r>
      <w:r>
        <w:rPr>
          <w:color w:val="111111"/>
          <w:spacing w:val="3"/>
          <w:sz w:val="22"/>
        </w:rPr>
        <w:t> </w:t>
      </w:r>
      <w:r>
        <w:rPr>
          <w:color w:val="111111"/>
          <w:sz w:val="22"/>
        </w:rPr>
        <w:t>Bird's</w:t>
      </w:r>
      <w:r>
        <w:rPr>
          <w:color w:val="111111"/>
          <w:spacing w:val="1"/>
          <w:sz w:val="22"/>
        </w:rPr>
        <w:t> </w:t>
      </w:r>
      <w:r>
        <w:rPr>
          <w:color w:val="111111"/>
          <w:sz w:val="22"/>
        </w:rPr>
        <w:t>eyespot,</w:t>
      </w:r>
      <w:r>
        <w:rPr>
          <w:color w:val="111111"/>
          <w:spacing w:val="5"/>
          <w:sz w:val="22"/>
        </w:rPr>
        <w:t> </w:t>
      </w:r>
      <w:r>
        <w:rPr>
          <w:color w:val="111111"/>
          <w:sz w:val="22"/>
        </w:rPr>
        <w:t>White</w:t>
      </w:r>
      <w:r>
        <w:rPr>
          <w:color w:val="111111"/>
          <w:spacing w:val="3"/>
          <w:sz w:val="22"/>
        </w:rPr>
        <w:t> </w:t>
      </w:r>
      <w:r>
        <w:rPr>
          <w:color w:val="111111"/>
          <w:sz w:val="22"/>
        </w:rPr>
        <w:t>spot &amp;</w:t>
      </w:r>
      <w:r>
        <w:rPr>
          <w:color w:val="111111"/>
          <w:spacing w:val="1"/>
          <w:sz w:val="22"/>
        </w:rPr>
        <w:t> </w:t>
      </w:r>
      <w:r>
        <w:rPr>
          <w:color w:val="111111"/>
          <w:spacing w:val="-2"/>
          <w:sz w:val="22"/>
        </w:rPr>
        <w:t>Anthracnose)</w:t>
      </w:r>
    </w:p>
    <w:p>
      <w:pPr>
        <w:spacing w:before="126"/>
        <w:ind w:left="843" w:right="0" w:firstLine="0"/>
        <w:jc w:val="both"/>
        <w:rPr>
          <w:sz w:val="22"/>
        </w:rPr>
      </w:pPr>
      <w:r>
        <w:rPr>
          <w:b/>
          <w:color w:val="111111"/>
          <w:sz w:val="21"/>
        </w:rPr>
        <w:t>Coffee</w:t>
      </w:r>
      <w:r>
        <w:rPr>
          <w:b/>
          <w:color w:val="111111"/>
          <w:spacing w:val="13"/>
          <w:sz w:val="21"/>
        </w:rPr>
        <w:t> </w:t>
      </w:r>
      <w:r>
        <w:rPr>
          <w:color w:val="111111"/>
          <w:sz w:val="22"/>
        </w:rPr>
        <w:t>(Rust</w:t>
      </w:r>
      <w:r>
        <w:rPr>
          <w:color w:val="111111"/>
          <w:spacing w:val="2"/>
          <w:sz w:val="22"/>
        </w:rPr>
        <w:t> </w:t>
      </w:r>
      <w:r>
        <w:rPr>
          <w:color w:val="111111"/>
          <w:sz w:val="22"/>
        </w:rPr>
        <w:t>&amp;</w:t>
      </w:r>
      <w:r>
        <w:rPr>
          <w:color w:val="111111"/>
          <w:spacing w:val="-3"/>
          <w:sz w:val="22"/>
        </w:rPr>
        <w:t> </w:t>
      </w:r>
      <w:r>
        <w:rPr>
          <w:color w:val="111111"/>
          <w:sz w:val="22"/>
        </w:rPr>
        <w:t>red</w:t>
      </w:r>
      <w:r>
        <w:rPr>
          <w:color w:val="111111"/>
          <w:spacing w:val="8"/>
          <w:sz w:val="22"/>
        </w:rPr>
        <w:t> </w:t>
      </w:r>
      <w:r>
        <w:rPr>
          <w:color w:val="111111"/>
          <w:sz w:val="22"/>
        </w:rPr>
        <w:t>spider</w:t>
      </w:r>
      <w:r>
        <w:rPr>
          <w:color w:val="111111"/>
          <w:spacing w:val="7"/>
          <w:sz w:val="22"/>
        </w:rPr>
        <w:t> </w:t>
      </w:r>
      <w:r>
        <w:rPr>
          <w:color w:val="111111"/>
          <w:spacing w:val="-2"/>
          <w:sz w:val="22"/>
        </w:rPr>
        <w:t>mite)</w:t>
      </w:r>
    </w:p>
    <w:p>
      <w:pPr>
        <w:spacing w:before="132"/>
        <w:ind w:left="843" w:right="0" w:firstLine="0"/>
        <w:jc w:val="both"/>
        <w:rPr>
          <w:sz w:val="22"/>
        </w:rPr>
      </w:pPr>
      <w:r>
        <w:rPr>
          <w:b/>
          <w:color w:val="111111"/>
          <w:sz w:val="21"/>
        </w:rPr>
        <w:t>Cinnamon</w:t>
      </w:r>
      <w:r>
        <w:rPr>
          <w:b/>
          <w:color w:val="111111"/>
          <w:spacing w:val="17"/>
          <w:sz w:val="21"/>
        </w:rPr>
        <w:t> </w:t>
      </w:r>
      <w:r>
        <w:rPr>
          <w:color w:val="111111"/>
          <w:sz w:val="22"/>
        </w:rPr>
        <w:t>(Rough</w:t>
      </w:r>
      <w:r>
        <w:rPr>
          <w:color w:val="111111"/>
          <w:spacing w:val="15"/>
          <w:sz w:val="22"/>
        </w:rPr>
        <w:t> </w:t>
      </w:r>
      <w:r>
        <w:rPr>
          <w:color w:val="111111"/>
          <w:sz w:val="22"/>
        </w:rPr>
        <w:t>Bark &amp;</w:t>
      </w:r>
      <w:r>
        <w:rPr>
          <w:color w:val="111111"/>
          <w:spacing w:val="2"/>
          <w:sz w:val="22"/>
        </w:rPr>
        <w:t> </w:t>
      </w:r>
      <w:r>
        <w:rPr>
          <w:color w:val="111111"/>
          <w:sz w:val="22"/>
        </w:rPr>
        <w:t>Stripe</w:t>
      </w:r>
      <w:r>
        <w:rPr>
          <w:color w:val="111111"/>
          <w:spacing w:val="10"/>
          <w:sz w:val="22"/>
        </w:rPr>
        <w:t> </w:t>
      </w:r>
      <w:r>
        <w:rPr>
          <w:color w:val="111111"/>
          <w:spacing w:val="-2"/>
          <w:sz w:val="22"/>
        </w:rPr>
        <w:t>Canker)</w:t>
      </w:r>
    </w:p>
    <w:p>
      <w:pPr>
        <w:pStyle w:val="BodyText"/>
        <w:spacing w:before="114"/>
        <w:rPr>
          <w:sz w:val="22"/>
        </w:rPr>
      </w:pPr>
    </w:p>
    <w:p>
      <w:pPr>
        <w:spacing w:before="0"/>
        <w:ind w:left="124" w:right="0" w:firstLine="0"/>
        <w:jc w:val="both"/>
        <w:rPr>
          <w:sz w:val="22"/>
        </w:rPr>
      </w:pPr>
      <w:r>
        <w:rPr>
          <w:color w:val="111111"/>
          <w:sz w:val="22"/>
        </w:rPr>
        <w:t>These</w:t>
      </w:r>
      <w:r>
        <w:rPr>
          <w:color w:val="111111"/>
          <w:spacing w:val="1"/>
          <w:sz w:val="22"/>
        </w:rPr>
        <w:t> </w:t>
      </w:r>
      <w:r>
        <w:rPr>
          <w:color w:val="111111"/>
          <w:sz w:val="22"/>
        </w:rPr>
        <w:t>plant</w:t>
      </w:r>
      <w:r>
        <w:rPr>
          <w:color w:val="111111"/>
          <w:spacing w:val="-2"/>
          <w:sz w:val="22"/>
        </w:rPr>
        <w:t> </w:t>
      </w:r>
      <w:r>
        <w:rPr>
          <w:color w:val="111111"/>
          <w:sz w:val="22"/>
        </w:rPr>
        <w:t>diseases</w:t>
      </w:r>
      <w:r>
        <w:rPr>
          <w:color w:val="111111"/>
          <w:spacing w:val="2"/>
          <w:sz w:val="22"/>
        </w:rPr>
        <w:t> </w:t>
      </w:r>
      <w:r>
        <w:rPr>
          <w:color w:val="111111"/>
          <w:sz w:val="22"/>
        </w:rPr>
        <w:t>have been</w:t>
      </w:r>
      <w:r>
        <w:rPr>
          <w:color w:val="111111"/>
          <w:spacing w:val="-5"/>
          <w:sz w:val="22"/>
        </w:rPr>
        <w:t> </w:t>
      </w:r>
      <w:r>
        <w:rPr>
          <w:color w:val="111111"/>
          <w:sz w:val="22"/>
        </w:rPr>
        <w:t>selected</w:t>
      </w:r>
      <w:r>
        <w:rPr>
          <w:color w:val="111111"/>
          <w:spacing w:val="1"/>
          <w:sz w:val="22"/>
        </w:rPr>
        <w:t> </w:t>
      </w:r>
      <w:r>
        <w:rPr>
          <w:color w:val="111111"/>
          <w:sz w:val="22"/>
        </w:rPr>
        <w:t>based</w:t>
      </w:r>
      <w:r>
        <w:rPr>
          <w:color w:val="111111"/>
          <w:spacing w:val="4"/>
          <w:sz w:val="22"/>
        </w:rPr>
        <w:t> </w:t>
      </w:r>
      <w:r>
        <w:rPr>
          <w:color w:val="111111"/>
          <w:sz w:val="22"/>
        </w:rPr>
        <w:t>on</w:t>
      </w:r>
      <w:r>
        <w:rPr>
          <w:color w:val="111111"/>
          <w:spacing w:val="-8"/>
          <w:sz w:val="22"/>
        </w:rPr>
        <w:t> </w:t>
      </w:r>
      <w:r>
        <w:rPr>
          <w:color w:val="111111"/>
          <w:sz w:val="22"/>
        </w:rPr>
        <w:t>their</w:t>
      </w:r>
      <w:r>
        <w:rPr>
          <w:color w:val="111111"/>
          <w:spacing w:val="-1"/>
          <w:sz w:val="22"/>
        </w:rPr>
        <w:t> </w:t>
      </w:r>
      <w:r>
        <w:rPr>
          <w:color w:val="111111"/>
          <w:sz w:val="22"/>
        </w:rPr>
        <w:t>impact</w:t>
      </w:r>
      <w:r>
        <w:rPr>
          <w:color w:val="111111"/>
          <w:spacing w:val="-2"/>
          <w:sz w:val="22"/>
        </w:rPr>
        <w:t> </w:t>
      </w:r>
      <w:r>
        <w:rPr>
          <w:color w:val="111111"/>
          <w:sz w:val="22"/>
        </w:rPr>
        <w:t>on</w:t>
      </w:r>
      <w:r>
        <w:rPr>
          <w:color w:val="111111"/>
          <w:spacing w:val="-9"/>
          <w:sz w:val="22"/>
        </w:rPr>
        <w:t> </w:t>
      </w:r>
      <w:r>
        <w:rPr>
          <w:color w:val="111111"/>
          <w:sz w:val="22"/>
        </w:rPr>
        <w:t>the</w:t>
      </w:r>
      <w:r>
        <w:rPr>
          <w:color w:val="111111"/>
          <w:spacing w:val="-10"/>
          <w:sz w:val="22"/>
        </w:rPr>
        <w:t> </w:t>
      </w:r>
      <w:r>
        <w:rPr>
          <w:color w:val="111111"/>
          <w:sz w:val="22"/>
        </w:rPr>
        <w:t>Sri</w:t>
      </w:r>
      <w:r>
        <w:rPr>
          <w:color w:val="111111"/>
          <w:spacing w:val="-9"/>
          <w:sz w:val="22"/>
        </w:rPr>
        <w:t> </w:t>
      </w:r>
      <w:r>
        <w:rPr>
          <w:color w:val="111111"/>
          <w:sz w:val="22"/>
        </w:rPr>
        <w:t>Lankan agricultural</w:t>
      </w:r>
      <w:r>
        <w:rPr>
          <w:color w:val="111111"/>
          <w:spacing w:val="6"/>
          <w:sz w:val="22"/>
        </w:rPr>
        <w:t> </w:t>
      </w:r>
      <w:r>
        <w:rPr>
          <w:color w:val="111111"/>
          <w:spacing w:val="-2"/>
          <w:sz w:val="22"/>
        </w:rPr>
        <w:t>industry.</w:t>
      </w:r>
    </w:p>
    <w:p>
      <w:pPr>
        <w:spacing w:after="0"/>
        <w:jc w:val="both"/>
        <w:rPr>
          <w:sz w:val="22"/>
        </w:rPr>
        <w:sectPr>
          <w:headerReference w:type="default" r:id="rId11"/>
          <w:footerReference w:type="default" r:id="rId12"/>
          <w:pgSz w:w="11910" w:h="16840"/>
          <w:pgMar w:header="658" w:footer="1021" w:top="1320" w:bottom="1220" w:left="960" w:right="740"/>
          <w:pgNumType w:start="2"/>
        </w:sectPr>
      </w:pPr>
    </w:p>
    <w:p>
      <w:pPr>
        <w:pStyle w:val="Heading5"/>
        <w:numPr>
          <w:ilvl w:val="1"/>
          <w:numId w:val="2"/>
        </w:numPr>
        <w:tabs>
          <w:tab w:pos="700" w:val="left" w:leader="none"/>
        </w:tabs>
        <w:spacing w:line="240" w:lineRule="auto" w:before="82" w:after="0"/>
        <w:ind w:left="700" w:right="0" w:hanging="576"/>
        <w:jc w:val="left"/>
        <w:rPr>
          <w:color w:val="0F0F0F"/>
        </w:rPr>
      </w:pPr>
      <w:bookmarkStart w:name="_TOC_250090" w:id="4"/>
      <w:r>
        <w:rPr>
          <w:color w:val="0F0F0F"/>
        </w:rPr>
        <w:t>Problem </w:t>
      </w:r>
      <w:bookmarkEnd w:id="4"/>
      <w:r>
        <w:rPr>
          <w:color w:val="0F0F0F"/>
          <w:spacing w:val="-2"/>
        </w:rPr>
        <w:t>Definition</w:t>
      </w:r>
    </w:p>
    <w:p>
      <w:pPr>
        <w:pStyle w:val="BodyText"/>
        <w:spacing w:line="376" w:lineRule="auto" w:before="291"/>
        <w:ind w:left="123" w:right="309" w:firstLine="1"/>
        <w:jc w:val="both"/>
      </w:pPr>
      <w:r>
        <w:rPr>
          <w:color w:val="0F0F0F"/>
          <w:w w:val="105"/>
        </w:rPr>
        <w:t>The process of identifying</w:t>
      </w:r>
      <w:r>
        <w:rPr>
          <w:color w:val="0F0F0F"/>
          <w:w w:val="105"/>
        </w:rPr>
        <w:t> and separating</w:t>
      </w:r>
      <w:r>
        <w:rPr>
          <w:color w:val="0F0F0F"/>
          <w:w w:val="105"/>
        </w:rPr>
        <w:t> a sick plant before the disease spreads and destroys an entire crop yield</w:t>
      </w:r>
      <w:r>
        <w:rPr>
          <w:color w:val="0F0F0F"/>
          <w:spacing w:val="-3"/>
          <w:w w:val="105"/>
        </w:rPr>
        <w:t> </w:t>
      </w:r>
      <w:r>
        <w:rPr>
          <w:color w:val="0F0F0F"/>
          <w:w w:val="105"/>
        </w:rPr>
        <w:t>is</w:t>
      </w:r>
      <w:r>
        <w:rPr>
          <w:color w:val="0F0F0F"/>
          <w:spacing w:val="-6"/>
          <w:w w:val="105"/>
        </w:rPr>
        <w:t> </w:t>
      </w:r>
      <w:r>
        <w:rPr>
          <w:color w:val="0F0F0F"/>
          <w:w w:val="105"/>
        </w:rPr>
        <w:t>crucial in</w:t>
      </w:r>
      <w:r>
        <w:rPr>
          <w:color w:val="0F0F0F"/>
          <w:spacing w:val="-5"/>
          <w:w w:val="105"/>
        </w:rPr>
        <w:t> </w:t>
      </w:r>
      <w:r>
        <w:rPr>
          <w:color w:val="0F0F0F"/>
          <w:w w:val="105"/>
        </w:rPr>
        <w:t>agriculture. The</w:t>
      </w:r>
      <w:r>
        <w:rPr>
          <w:color w:val="0F0F0F"/>
          <w:spacing w:val="-1"/>
          <w:w w:val="105"/>
        </w:rPr>
        <w:t> </w:t>
      </w:r>
      <w:r>
        <w:rPr>
          <w:color w:val="0F0F0F"/>
          <w:w w:val="105"/>
        </w:rPr>
        <w:t>time window when the</w:t>
      </w:r>
      <w:r>
        <w:rPr>
          <w:color w:val="0F0F0F"/>
          <w:spacing w:val="-1"/>
          <w:w w:val="105"/>
        </w:rPr>
        <w:t> </w:t>
      </w:r>
      <w:r>
        <w:rPr>
          <w:color w:val="0F0F0F"/>
          <w:w w:val="105"/>
        </w:rPr>
        <w:t>disease affects a</w:t>
      </w:r>
      <w:r>
        <w:rPr>
          <w:color w:val="0F0F0F"/>
          <w:spacing w:val="-9"/>
          <w:w w:val="105"/>
        </w:rPr>
        <w:t> </w:t>
      </w:r>
      <w:r>
        <w:rPr>
          <w:color w:val="0F0F0F"/>
          <w:w w:val="105"/>
        </w:rPr>
        <w:t>crop</w:t>
      </w:r>
      <w:r>
        <w:rPr>
          <w:color w:val="0F0F0F"/>
          <w:spacing w:val="-2"/>
          <w:w w:val="105"/>
        </w:rPr>
        <w:t> </w:t>
      </w:r>
      <w:r>
        <w:rPr>
          <w:color w:val="0F0F0F"/>
          <w:w w:val="105"/>
        </w:rPr>
        <w:t>and it being spread to the next crop is very slim, thus requiring farmers to be</w:t>
      </w:r>
      <w:r>
        <w:rPr>
          <w:color w:val="0F0F0F"/>
          <w:spacing w:val="-1"/>
          <w:w w:val="105"/>
        </w:rPr>
        <w:t> </w:t>
      </w:r>
      <w:r>
        <w:rPr>
          <w:color w:val="0F0F0F"/>
          <w:w w:val="105"/>
        </w:rPr>
        <w:t>well educated with every type of disease that could affect their crop</w:t>
      </w:r>
      <w:r>
        <w:rPr>
          <w:color w:val="0F0F0F"/>
          <w:w w:val="105"/>
        </w:rPr>
        <w:t> is</w:t>
      </w:r>
      <w:r>
        <w:rPr>
          <w:color w:val="0F0F0F"/>
          <w:w w:val="105"/>
        </w:rPr>
        <w:t> essential.</w:t>
      </w:r>
      <w:r>
        <w:rPr>
          <w:color w:val="0F0F0F"/>
          <w:w w:val="105"/>
        </w:rPr>
        <w:t> It</w:t>
      </w:r>
      <w:r>
        <w:rPr>
          <w:color w:val="0F0F0F"/>
          <w:w w:val="105"/>
        </w:rPr>
        <w:t> is</w:t>
      </w:r>
      <w:r>
        <w:rPr>
          <w:color w:val="0F0F0F"/>
          <w:w w:val="105"/>
        </w:rPr>
        <w:t> not</w:t>
      </w:r>
      <w:r>
        <w:rPr>
          <w:color w:val="0F0F0F"/>
          <w:w w:val="105"/>
        </w:rPr>
        <w:t> feasible</w:t>
      </w:r>
      <w:r>
        <w:rPr>
          <w:color w:val="0F0F0F"/>
          <w:w w:val="105"/>
        </w:rPr>
        <w:t> for</w:t>
      </w:r>
      <w:r>
        <w:rPr>
          <w:color w:val="0F0F0F"/>
          <w:w w:val="105"/>
        </w:rPr>
        <w:t> a</w:t>
      </w:r>
      <w:r>
        <w:rPr>
          <w:color w:val="0F0F0F"/>
          <w:w w:val="105"/>
        </w:rPr>
        <w:t> person</w:t>
      </w:r>
      <w:r>
        <w:rPr>
          <w:color w:val="0F0F0F"/>
          <w:w w:val="105"/>
        </w:rPr>
        <w:t> to</w:t>
      </w:r>
      <w:r>
        <w:rPr>
          <w:color w:val="0F0F0F"/>
          <w:w w:val="105"/>
        </w:rPr>
        <w:t> be</w:t>
      </w:r>
      <w:r>
        <w:rPr>
          <w:color w:val="0F0F0F"/>
          <w:w w:val="105"/>
        </w:rPr>
        <w:t> knowledgeable</w:t>
      </w:r>
      <w:r>
        <w:rPr>
          <w:color w:val="0F0F0F"/>
          <w:w w:val="105"/>
        </w:rPr>
        <w:t> in</w:t>
      </w:r>
      <w:r>
        <w:rPr>
          <w:color w:val="0F0F0F"/>
          <w:w w:val="105"/>
        </w:rPr>
        <w:t> every</w:t>
      </w:r>
      <w:r>
        <w:rPr>
          <w:color w:val="0F0F0F"/>
          <w:w w:val="105"/>
        </w:rPr>
        <w:t> existing</w:t>
      </w:r>
      <w:r>
        <w:rPr>
          <w:color w:val="0F0F0F"/>
          <w:w w:val="105"/>
        </w:rPr>
        <w:t> disease</w:t>
      </w:r>
      <w:r>
        <w:rPr>
          <w:color w:val="0F0F0F"/>
          <w:w w:val="105"/>
        </w:rPr>
        <w:t> as</w:t>
      </w:r>
      <w:r>
        <w:rPr>
          <w:color w:val="0F0F0F"/>
          <w:w w:val="105"/>
        </w:rPr>
        <w:t> well</w:t>
      </w:r>
      <w:r>
        <w:rPr>
          <w:color w:val="0F0F0F"/>
          <w:w w:val="105"/>
        </w:rPr>
        <w:t> as identifying</w:t>
      </w:r>
      <w:r>
        <w:rPr>
          <w:color w:val="0F0F0F"/>
          <w:w w:val="105"/>
        </w:rPr>
        <w:t> a</w:t>
      </w:r>
      <w:r>
        <w:rPr>
          <w:color w:val="0F0F0F"/>
          <w:w w:val="105"/>
        </w:rPr>
        <w:t> specific</w:t>
      </w:r>
      <w:r>
        <w:rPr>
          <w:color w:val="0F0F0F"/>
          <w:w w:val="105"/>
        </w:rPr>
        <w:t> disease</w:t>
      </w:r>
      <w:r>
        <w:rPr>
          <w:color w:val="0F0F0F"/>
          <w:w w:val="105"/>
        </w:rPr>
        <w:t> as</w:t>
      </w:r>
      <w:r>
        <w:rPr>
          <w:color w:val="0F0F0F"/>
          <w:w w:val="105"/>
        </w:rPr>
        <w:t> many</w:t>
      </w:r>
      <w:r>
        <w:rPr>
          <w:color w:val="0F0F0F"/>
          <w:w w:val="105"/>
        </w:rPr>
        <w:t> diseases</w:t>
      </w:r>
      <w:r>
        <w:rPr>
          <w:color w:val="0F0F0F"/>
          <w:w w:val="105"/>
        </w:rPr>
        <w:t> have</w:t>
      </w:r>
      <w:r>
        <w:rPr>
          <w:color w:val="0F0F0F"/>
          <w:w w:val="105"/>
        </w:rPr>
        <w:t> the</w:t>
      </w:r>
      <w:r>
        <w:rPr>
          <w:color w:val="0F0F0F"/>
          <w:w w:val="105"/>
        </w:rPr>
        <w:t> same</w:t>
      </w:r>
      <w:r>
        <w:rPr>
          <w:color w:val="0F0F0F"/>
          <w:w w:val="105"/>
        </w:rPr>
        <w:t> symptom</w:t>
      </w:r>
      <w:r>
        <w:rPr>
          <w:color w:val="0F0F0F"/>
          <w:w w:val="105"/>
        </w:rPr>
        <w:t> and</w:t>
      </w:r>
      <w:r>
        <w:rPr>
          <w:color w:val="0F0F0F"/>
          <w:w w:val="105"/>
        </w:rPr>
        <w:t> treatments</w:t>
      </w:r>
      <w:r>
        <w:rPr>
          <w:color w:val="0F0F0F"/>
          <w:w w:val="105"/>
        </w:rPr>
        <w:t> differ</w:t>
      </w:r>
      <w:r>
        <w:rPr>
          <w:color w:val="0F0F0F"/>
          <w:w w:val="105"/>
        </w:rPr>
        <w:t> drastically. Involving</w:t>
      </w:r>
      <w:r>
        <w:rPr>
          <w:color w:val="0F0F0F"/>
          <w:w w:val="105"/>
        </w:rPr>
        <w:t> a professional</w:t>
      </w:r>
      <w:r>
        <w:rPr>
          <w:color w:val="0F0F0F"/>
          <w:w w:val="105"/>
        </w:rPr>
        <w:t> at a</w:t>
      </w:r>
      <w:r>
        <w:rPr>
          <w:color w:val="0F0F0F"/>
          <w:w w:val="105"/>
        </w:rPr>
        <w:t> time when</w:t>
      </w:r>
      <w:r>
        <w:rPr>
          <w:color w:val="0F0F0F"/>
          <w:w w:val="105"/>
        </w:rPr>
        <w:t> a crop</w:t>
      </w:r>
      <w:r>
        <w:rPr>
          <w:color w:val="0F0F0F"/>
          <w:w w:val="105"/>
        </w:rPr>
        <w:t> is determined</w:t>
      </w:r>
      <w:r>
        <w:rPr>
          <w:color w:val="0F0F0F"/>
          <w:w w:val="105"/>
        </w:rPr>
        <w:t> to be ill</w:t>
      </w:r>
      <w:r>
        <w:rPr>
          <w:color w:val="0F0F0F"/>
          <w:w w:val="105"/>
        </w:rPr>
        <w:t> is time-consuming and</w:t>
      </w:r>
      <w:r>
        <w:rPr>
          <w:color w:val="0F0F0F"/>
          <w:w w:val="105"/>
        </w:rPr>
        <w:t> time</w:t>
      </w:r>
      <w:r>
        <w:rPr>
          <w:color w:val="0F0F0F"/>
          <w:w w:val="105"/>
        </w:rPr>
        <w:t> is of the essence. To</w:t>
      </w:r>
      <w:r>
        <w:rPr>
          <w:color w:val="0F0F0F"/>
          <w:spacing w:val="-2"/>
          <w:w w:val="105"/>
        </w:rPr>
        <w:t> </w:t>
      </w:r>
      <w:r>
        <w:rPr>
          <w:color w:val="0F0F0F"/>
          <w:w w:val="105"/>
        </w:rPr>
        <w:t>overcome this</w:t>
      </w:r>
      <w:r>
        <w:rPr>
          <w:color w:val="0F0F0F"/>
          <w:spacing w:val="-5"/>
          <w:w w:val="105"/>
        </w:rPr>
        <w:t> </w:t>
      </w:r>
      <w:r>
        <w:rPr>
          <w:color w:val="0F0F0F"/>
          <w:w w:val="105"/>
        </w:rPr>
        <w:t>problem efficiently so</w:t>
      </w:r>
      <w:r>
        <w:rPr>
          <w:color w:val="0F0F0F"/>
          <w:spacing w:val="-2"/>
          <w:w w:val="105"/>
        </w:rPr>
        <w:t> </w:t>
      </w:r>
      <w:r>
        <w:rPr>
          <w:color w:val="0F0F0F"/>
          <w:w w:val="105"/>
        </w:rPr>
        <w:t>that</w:t>
      </w:r>
      <w:r>
        <w:rPr>
          <w:color w:val="0F0F0F"/>
          <w:spacing w:val="-1"/>
          <w:w w:val="105"/>
        </w:rPr>
        <w:t> </w:t>
      </w:r>
      <w:r>
        <w:rPr>
          <w:color w:val="0F0F0F"/>
          <w:w w:val="105"/>
        </w:rPr>
        <w:t>the farmers themselves can identify and therefore act</w:t>
      </w:r>
      <w:r>
        <w:rPr>
          <w:color w:val="0F0F0F"/>
          <w:spacing w:val="-2"/>
          <w:w w:val="105"/>
        </w:rPr>
        <w:t> </w:t>
      </w:r>
      <w:r>
        <w:rPr>
          <w:color w:val="0F0F0F"/>
          <w:w w:val="105"/>
        </w:rPr>
        <w:t>as fast</w:t>
      </w:r>
      <w:r>
        <w:rPr>
          <w:color w:val="0F0F0F"/>
          <w:w w:val="105"/>
        </w:rPr>
        <w:t> as possible</w:t>
      </w:r>
      <w:r>
        <w:rPr>
          <w:color w:val="0F0F0F"/>
          <w:w w:val="105"/>
        </w:rPr>
        <w:t> on the matter,</w:t>
      </w:r>
      <w:r>
        <w:rPr>
          <w:color w:val="0F0F0F"/>
          <w:w w:val="105"/>
        </w:rPr>
        <w:t> this document</w:t>
      </w:r>
      <w:r>
        <w:rPr>
          <w:color w:val="0F0F0F"/>
          <w:w w:val="105"/>
        </w:rPr>
        <w:t> proposes</w:t>
      </w:r>
      <w:r>
        <w:rPr>
          <w:color w:val="0F0F0F"/>
          <w:w w:val="105"/>
        </w:rPr>
        <w:t> a solution</w:t>
      </w:r>
      <w:r>
        <w:rPr>
          <w:color w:val="0F0F0F"/>
          <w:w w:val="105"/>
        </w:rPr>
        <w:t> that involves</w:t>
      </w:r>
      <w:r>
        <w:rPr>
          <w:color w:val="0F0F0F"/>
          <w:w w:val="105"/>
        </w:rPr>
        <w:t> a mobile</w:t>
      </w:r>
      <w:r>
        <w:rPr>
          <w:color w:val="0F0F0F"/>
          <w:w w:val="105"/>
        </w:rPr>
        <w:t> application</w:t>
      </w:r>
      <w:r>
        <w:rPr>
          <w:color w:val="0F0F0F"/>
          <w:w w:val="105"/>
        </w:rPr>
        <w:t> that can identify the</w:t>
      </w:r>
      <w:r>
        <w:rPr>
          <w:color w:val="0F0F0F"/>
          <w:spacing w:val="-7"/>
          <w:w w:val="105"/>
        </w:rPr>
        <w:t> </w:t>
      </w:r>
      <w:r>
        <w:rPr>
          <w:color w:val="0F0F0F"/>
          <w:w w:val="105"/>
        </w:rPr>
        <w:t>disease with accuracy that no</w:t>
      </w:r>
      <w:r>
        <w:rPr>
          <w:color w:val="0F0F0F"/>
          <w:spacing w:val="-1"/>
          <w:w w:val="105"/>
        </w:rPr>
        <w:t> </w:t>
      </w:r>
      <w:r>
        <w:rPr>
          <w:color w:val="0F0F0F"/>
          <w:w w:val="105"/>
        </w:rPr>
        <w:t>human can achieve in the limited time</w:t>
      </w:r>
      <w:r>
        <w:rPr>
          <w:color w:val="0F0F0F"/>
          <w:spacing w:val="-7"/>
          <w:w w:val="105"/>
        </w:rPr>
        <w:t> </w:t>
      </w:r>
      <w:r>
        <w:rPr>
          <w:color w:val="0F0F0F"/>
          <w:w w:val="105"/>
        </w:rPr>
        <w:t>window. The</w:t>
      </w:r>
      <w:r>
        <w:rPr>
          <w:color w:val="0F0F0F"/>
          <w:spacing w:val="-3"/>
          <w:w w:val="105"/>
        </w:rPr>
        <w:t> </w:t>
      </w:r>
      <w:r>
        <w:rPr>
          <w:color w:val="0F0F0F"/>
          <w:w w:val="105"/>
        </w:rPr>
        <w:t>application self learns and</w:t>
      </w:r>
      <w:r>
        <w:rPr>
          <w:color w:val="0F0F0F"/>
          <w:spacing w:val="-6"/>
          <w:w w:val="105"/>
        </w:rPr>
        <w:t> </w:t>
      </w:r>
      <w:r>
        <w:rPr>
          <w:color w:val="0F0F0F"/>
          <w:w w:val="105"/>
        </w:rPr>
        <w:t>corrects itself to</w:t>
      </w:r>
      <w:r>
        <w:rPr>
          <w:color w:val="0F0F0F"/>
          <w:spacing w:val="-1"/>
          <w:w w:val="105"/>
        </w:rPr>
        <w:t> </w:t>
      </w:r>
      <w:r>
        <w:rPr>
          <w:color w:val="0F0F0F"/>
          <w:w w:val="105"/>
        </w:rPr>
        <w:t>be</w:t>
      </w:r>
      <w:r>
        <w:rPr>
          <w:color w:val="0F0F0F"/>
          <w:spacing w:val="-9"/>
          <w:w w:val="105"/>
        </w:rPr>
        <w:t> </w:t>
      </w:r>
      <w:r>
        <w:rPr>
          <w:color w:val="0F0F0F"/>
          <w:w w:val="105"/>
        </w:rPr>
        <w:t>more</w:t>
      </w:r>
      <w:r>
        <w:rPr>
          <w:color w:val="0F0F0F"/>
          <w:spacing w:val="-2"/>
          <w:w w:val="105"/>
        </w:rPr>
        <w:t> </w:t>
      </w:r>
      <w:r>
        <w:rPr>
          <w:color w:val="0F0F0F"/>
          <w:w w:val="105"/>
        </w:rPr>
        <w:t>accurate overtime and</w:t>
      </w:r>
      <w:r>
        <w:rPr>
          <w:color w:val="0F0F0F"/>
          <w:spacing w:val="-1"/>
          <w:w w:val="105"/>
        </w:rPr>
        <w:t> </w:t>
      </w:r>
      <w:r>
        <w:rPr>
          <w:color w:val="0F0F0F"/>
          <w:w w:val="105"/>
        </w:rPr>
        <w:t>will get</w:t>
      </w:r>
      <w:r>
        <w:rPr>
          <w:color w:val="0F0F0F"/>
          <w:spacing w:val="-1"/>
          <w:w w:val="105"/>
        </w:rPr>
        <w:t> </w:t>
      </w:r>
      <w:r>
        <w:rPr>
          <w:color w:val="0F0F0F"/>
          <w:w w:val="105"/>
        </w:rPr>
        <w:t>the</w:t>
      </w:r>
      <w:r>
        <w:rPr>
          <w:color w:val="0F0F0F"/>
          <w:spacing w:val="-2"/>
          <w:w w:val="105"/>
        </w:rPr>
        <w:t> </w:t>
      </w:r>
      <w:r>
        <w:rPr>
          <w:color w:val="0F0F0F"/>
          <w:w w:val="105"/>
        </w:rPr>
        <w:t>results</w:t>
      </w:r>
      <w:r>
        <w:rPr>
          <w:color w:val="0F0F0F"/>
          <w:spacing w:val="-1"/>
          <w:w w:val="105"/>
        </w:rPr>
        <w:t> </w:t>
      </w:r>
      <w:r>
        <w:rPr>
          <w:color w:val="0F0F0F"/>
          <w:w w:val="105"/>
        </w:rPr>
        <w:t>even faster.</w:t>
      </w:r>
      <w:r>
        <w:rPr>
          <w:color w:val="0F0F0F"/>
          <w:spacing w:val="-6"/>
          <w:w w:val="105"/>
        </w:rPr>
        <w:t> </w:t>
      </w:r>
      <w:r>
        <w:rPr>
          <w:color w:val="0F0F0F"/>
          <w:w w:val="105"/>
        </w:rPr>
        <w:t>The</w:t>
      </w:r>
      <w:r>
        <w:rPr>
          <w:color w:val="0F0F0F"/>
          <w:spacing w:val="-8"/>
          <w:w w:val="105"/>
        </w:rPr>
        <w:t> </w:t>
      </w:r>
      <w:r>
        <w:rPr>
          <w:color w:val="0F0F0F"/>
          <w:w w:val="105"/>
        </w:rPr>
        <w:t>application also includes a history of recent detections so that the farmer can take precautions</w:t>
      </w:r>
      <w:r>
        <w:rPr>
          <w:color w:val="0F0F0F"/>
          <w:w w:val="105"/>
        </w:rPr>
        <w:t> to avoid a particular</w:t>
      </w:r>
      <w:r>
        <w:rPr>
          <w:color w:val="0F0F0F"/>
          <w:w w:val="105"/>
        </w:rPr>
        <w:t> disease in </w:t>
      </w:r>
      <w:r>
        <w:rPr>
          <w:color w:val="0F0F0F"/>
          <w:spacing w:val="-2"/>
          <w:w w:val="105"/>
        </w:rPr>
        <w:t>retrospect.</w:t>
      </w:r>
    </w:p>
    <w:p>
      <w:pPr>
        <w:pStyle w:val="BodyText"/>
      </w:pPr>
    </w:p>
    <w:p>
      <w:pPr>
        <w:pStyle w:val="BodyText"/>
        <w:spacing w:before="217"/>
      </w:pPr>
    </w:p>
    <w:p>
      <w:pPr>
        <w:pStyle w:val="Heading5"/>
        <w:numPr>
          <w:ilvl w:val="1"/>
          <w:numId w:val="2"/>
        </w:numPr>
        <w:tabs>
          <w:tab w:pos="700" w:val="left" w:leader="none"/>
        </w:tabs>
        <w:spacing w:line="240" w:lineRule="auto" w:before="0" w:after="0"/>
        <w:ind w:left="700" w:right="0" w:hanging="576"/>
        <w:jc w:val="left"/>
        <w:rPr>
          <w:color w:val="0F0F0F"/>
        </w:rPr>
      </w:pPr>
      <w:bookmarkStart w:name="_TOC_250089" w:id="5"/>
      <w:r>
        <w:rPr>
          <w:color w:val="0F0F0F"/>
        </w:rPr>
        <w:t>Project </w:t>
      </w:r>
      <w:bookmarkEnd w:id="5"/>
      <w:r>
        <w:rPr>
          <w:color w:val="0F0F0F"/>
          <w:spacing w:val="-5"/>
        </w:rPr>
        <w:t>Aim</w:t>
      </w:r>
    </w:p>
    <w:p>
      <w:pPr>
        <w:pStyle w:val="BodyText"/>
        <w:spacing w:line="379" w:lineRule="auto" w:before="292"/>
        <w:ind w:left="123" w:right="308" w:firstLine="1"/>
        <w:jc w:val="both"/>
      </w:pPr>
      <w:r>
        <w:rPr>
          <w:color w:val="0F0F0F"/>
          <w:w w:val="105"/>
        </w:rPr>
        <w:t>The</w:t>
      </w:r>
      <w:r>
        <w:rPr>
          <w:color w:val="0F0F0F"/>
          <w:w w:val="105"/>
        </w:rPr>
        <w:t> main</w:t>
      </w:r>
      <w:r>
        <w:rPr>
          <w:color w:val="0F0F0F"/>
          <w:w w:val="105"/>
        </w:rPr>
        <w:t> goal</w:t>
      </w:r>
      <w:r>
        <w:rPr>
          <w:color w:val="0F0F0F"/>
          <w:w w:val="105"/>
        </w:rPr>
        <w:t> of this</w:t>
      </w:r>
      <w:r>
        <w:rPr>
          <w:color w:val="0F0F0F"/>
          <w:w w:val="105"/>
        </w:rPr>
        <w:t> project</w:t>
      </w:r>
      <w:r>
        <w:rPr>
          <w:color w:val="0F0F0F"/>
          <w:w w:val="105"/>
        </w:rPr>
        <w:t> is</w:t>
      </w:r>
      <w:r>
        <w:rPr>
          <w:color w:val="0F0F0F"/>
          <w:w w:val="105"/>
        </w:rPr>
        <w:t> to modernize</w:t>
      </w:r>
      <w:r>
        <w:rPr>
          <w:color w:val="0F0F0F"/>
          <w:w w:val="105"/>
        </w:rPr>
        <w:t> Sri</w:t>
      </w:r>
      <w:r>
        <w:rPr>
          <w:color w:val="0F0F0F"/>
          <w:w w:val="105"/>
        </w:rPr>
        <w:t> Lanka's</w:t>
      </w:r>
      <w:r>
        <w:rPr>
          <w:color w:val="0F0F0F"/>
          <w:w w:val="105"/>
        </w:rPr>
        <w:t> agricultural</w:t>
      </w:r>
      <w:r>
        <w:rPr>
          <w:color w:val="0F0F0F"/>
          <w:w w:val="105"/>
        </w:rPr>
        <w:t> sector</w:t>
      </w:r>
      <w:r>
        <w:rPr>
          <w:color w:val="0F0F0F"/>
          <w:w w:val="105"/>
        </w:rPr>
        <w:t> by</w:t>
      </w:r>
      <w:r>
        <w:rPr>
          <w:color w:val="0F0F0F"/>
          <w:w w:val="105"/>
        </w:rPr>
        <w:t> designing,</w:t>
      </w:r>
      <w:r>
        <w:rPr>
          <w:color w:val="0F0F0F"/>
          <w:w w:val="105"/>
        </w:rPr>
        <w:t> developing,</w:t>
      </w:r>
      <w:r>
        <w:rPr>
          <w:color w:val="0F0F0F"/>
          <w:w w:val="105"/>
        </w:rPr>
        <w:t> and evaluating</w:t>
      </w:r>
      <w:r>
        <w:rPr>
          <w:color w:val="0F0F0F"/>
          <w:spacing w:val="-14"/>
          <w:w w:val="105"/>
        </w:rPr>
        <w:t> </w:t>
      </w:r>
      <w:r>
        <w:rPr>
          <w:color w:val="0F0F0F"/>
          <w:w w:val="105"/>
        </w:rPr>
        <w:t>a</w:t>
      </w:r>
      <w:r>
        <w:rPr>
          <w:color w:val="0F0F0F"/>
          <w:spacing w:val="-14"/>
          <w:w w:val="105"/>
        </w:rPr>
        <w:t> </w:t>
      </w:r>
      <w:r>
        <w:rPr>
          <w:color w:val="0F0F0F"/>
          <w:w w:val="105"/>
        </w:rPr>
        <w:t>mobile</w:t>
      </w:r>
      <w:r>
        <w:rPr>
          <w:color w:val="0F0F0F"/>
          <w:spacing w:val="-10"/>
          <w:w w:val="105"/>
        </w:rPr>
        <w:t> </w:t>
      </w:r>
      <w:r>
        <w:rPr>
          <w:color w:val="0F0F0F"/>
          <w:w w:val="105"/>
        </w:rPr>
        <w:t>application that</w:t>
      </w:r>
      <w:r>
        <w:rPr>
          <w:color w:val="0F0F0F"/>
          <w:spacing w:val="-12"/>
          <w:w w:val="105"/>
        </w:rPr>
        <w:t> </w:t>
      </w:r>
      <w:r>
        <w:rPr>
          <w:color w:val="0F0F0F"/>
          <w:w w:val="105"/>
        </w:rPr>
        <w:t>can</w:t>
      </w:r>
      <w:r>
        <w:rPr>
          <w:color w:val="0F0F0F"/>
          <w:spacing w:val="-6"/>
          <w:w w:val="105"/>
        </w:rPr>
        <w:t> </w:t>
      </w:r>
      <w:r>
        <w:rPr>
          <w:color w:val="0F0F0F"/>
          <w:w w:val="105"/>
        </w:rPr>
        <w:t>recognize</w:t>
      </w:r>
      <w:r>
        <w:rPr>
          <w:color w:val="0F0F0F"/>
          <w:spacing w:val="-5"/>
          <w:w w:val="105"/>
        </w:rPr>
        <w:t> </w:t>
      </w:r>
      <w:r>
        <w:rPr>
          <w:color w:val="0F0F0F"/>
          <w:w w:val="105"/>
        </w:rPr>
        <w:t>and</w:t>
      </w:r>
      <w:r>
        <w:rPr>
          <w:color w:val="0F0F0F"/>
          <w:spacing w:val="-14"/>
          <w:w w:val="105"/>
        </w:rPr>
        <w:t> </w:t>
      </w:r>
      <w:r>
        <w:rPr>
          <w:color w:val="0F0F0F"/>
          <w:w w:val="105"/>
        </w:rPr>
        <w:t>identify</w:t>
      </w:r>
      <w:r>
        <w:rPr>
          <w:color w:val="0F0F0F"/>
          <w:spacing w:val="-11"/>
          <w:w w:val="105"/>
        </w:rPr>
        <w:t> </w:t>
      </w:r>
      <w:r>
        <w:rPr>
          <w:color w:val="0F0F0F"/>
          <w:w w:val="105"/>
        </w:rPr>
        <w:t>diseases</w:t>
      </w:r>
      <w:r>
        <w:rPr>
          <w:color w:val="0F0F0F"/>
          <w:spacing w:val="-12"/>
          <w:w w:val="105"/>
        </w:rPr>
        <w:t> </w:t>
      </w:r>
      <w:r>
        <w:rPr>
          <w:color w:val="0F0F0F"/>
          <w:w w:val="105"/>
        </w:rPr>
        <w:t>which</w:t>
      </w:r>
      <w:r>
        <w:rPr>
          <w:color w:val="0F0F0F"/>
          <w:spacing w:val="-2"/>
          <w:w w:val="105"/>
        </w:rPr>
        <w:t> </w:t>
      </w:r>
      <w:r>
        <w:rPr>
          <w:color w:val="0F0F0F"/>
          <w:w w:val="105"/>
        </w:rPr>
        <w:t>can</w:t>
      </w:r>
      <w:r>
        <w:rPr>
          <w:color w:val="0F0F0F"/>
          <w:spacing w:val="-7"/>
          <w:w w:val="105"/>
        </w:rPr>
        <w:t> </w:t>
      </w:r>
      <w:r>
        <w:rPr>
          <w:color w:val="0F0F0F"/>
          <w:w w:val="105"/>
        </w:rPr>
        <w:t>impact</w:t>
      </w:r>
      <w:r>
        <w:rPr>
          <w:color w:val="0F0F0F"/>
          <w:spacing w:val="-11"/>
          <w:w w:val="105"/>
        </w:rPr>
        <w:t> </w:t>
      </w:r>
      <w:r>
        <w:rPr>
          <w:color w:val="0F0F0F"/>
          <w:w w:val="105"/>
        </w:rPr>
        <w:t>different</w:t>
      </w:r>
      <w:r>
        <w:rPr>
          <w:color w:val="0F0F0F"/>
          <w:spacing w:val="-7"/>
          <w:w w:val="105"/>
        </w:rPr>
        <w:t> </w:t>
      </w:r>
      <w:r>
        <w:rPr>
          <w:color w:val="0F0F0F"/>
          <w:w w:val="105"/>
        </w:rPr>
        <w:t>plants</w:t>
      </w:r>
      <w:r>
        <w:rPr>
          <w:color w:val="0F0F0F"/>
          <w:spacing w:val="-12"/>
          <w:w w:val="105"/>
        </w:rPr>
        <w:t> </w:t>
      </w:r>
      <w:r>
        <w:rPr>
          <w:color w:val="0F0F0F"/>
          <w:w w:val="105"/>
        </w:rPr>
        <w:t>using a modem and</w:t>
      </w:r>
      <w:r>
        <w:rPr>
          <w:color w:val="0F0F0F"/>
          <w:w w:val="105"/>
        </w:rPr>
        <w:t> future</w:t>
      </w:r>
      <w:r>
        <w:rPr>
          <w:color w:val="0F0F0F"/>
          <w:w w:val="105"/>
        </w:rPr>
        <w:t> proofed</w:t>
      </w:r>
      <w:r>
        <w:rPr>
          <w:color w:val="0F0F0F"/>
          <w:w w:val="105"/>
        </w:rPr>
        <w:t> technology</w:t>
      </w:r>
      <w:r>
        <w:rPr>
          <w:color w:val="0F0F0F"/>
          <w:w w:val="105"/>
        </w:rPr>
        <w:t> that make</w:t>
      </w:r>
      <w:r>
        <w:rPr>
          <w:color w:val="0F0F0F"/>
          <w:w w:val="105"/>
        </w:rPr>
        <w:t> identifying</w:t>
      </w:r>
      <w:r>
        <w:rPr>
          <w:color w:val="0F0F0F"/>
          <w:w w:val="105"/>
        </w:rPr>
        <w:t> plant diseases</w:t>
      </w:r>
      <w:r>
        <w:rPr>
          <w:color w:val="0F0F0F"/>
          <w:w w:val="105"/>
        </w:rPr>
        <w:t> easier, for low-income</w:t>
      </w:r>
      <w:r>
        <w:rPr>
          <w:color w:val="0F0F0F"/>
          <w:w w:val="105"/>
        </w:rPr>
        <w:t> farmers who have little understanding of the diseases that can harm their crops.</w:t>
      </w:r>
    </w:p>
    <w:p>
      <w:pPr>
        <w:pStyle w:val="BodyText"/>
        <w:spacing w:line="379" w:lineRule="auto" w:before="155"/>
        <w:ind w:left="123" w:right="305" w:firstLine="1"/>
        <w:jc w:val="both"/>
      </w:pPr>
      <w:r>
        <w:rPr>
          <w:color w:val="0F0F0F"/>
          <w:w w:val="105"/>
        </w:rPr>
        <w:t>The project</w:t>
      </w:r>
      <w:r>
        <w:rPr>
          <w:color w:val="0F0F0F"/>
          <w:w w:val="105"/>
        </w:rPr>
        <w:t> aims to deliver a system</w:t>
      </w:r>
      <w:r>
        <w:rPr>
          <w:color w:val="0F0F0F"/>
          <w:w w:val="105"/>
        </w:rPr>
        <w:t> that identifies plant</w:t>
      </w:r>
      <w:r>
        <w:rPr>
          <w:color w:val="0F0F0F"/>
          <w:w w:val="105"/>
        </w:rPr>
        <w:t> diseases from input images using machine</w:t>
      </w:r>
      <w:r>
        <w:rPr>
          <w:color w:val="0F0F0F"/>
          <w:w w:val="105"/>
        </w:rPr>
        <w:t> learning accurately and automatically.</w:t>
      </w:r>
      <w:r>
        <w:rPr>
          <w:color w:val="0F0F0F"/>
          <w:spacing w:val="-10"/>
          <w:w w:val="105"/>
        </w:rPr>
        <w:t> </w:t>
      </w:r>
      <w:r>
        <w:rPr>
          <w:color w:val="0F0F0F"/>
          <w:w w:val="105"/>
        </w:rPr>
        <w:t>To</w:t>
      </w:r>
      <w:r>
        <w:rPr>
          <w:color w:val="0F0F0F"/>
          <w:spacing w:val="-5"/>
          <w:w w:val="105"/>
        </w:rPr>
        <w:t> </w:t>
      </w:r>
      <w:r>
        <w:rPr>
          <w:color w:val="0F0F0F"/>
          <w:w w:val="105"/>
        </w:rPr>
        <w:t>achieve this,</w:t>
      </w:r>
      <w:r>
        <w:rPr>
          <w:color w:val="0F0F0F"/>
          <w:spacing w:val="-1"/>
          <w:w w:val="105"/>
        </w:rPr>
        <w:t> </w:t>
      </w:r>
      <w:r>
        <w:rPr>
          <w:color w:val="0F0F0F"/>
          <w:w w:val="105"/>
        </w:rPr>
        <w:t>the</w:t>
      </w:r>
      <w:r>
        <w:rPr>
          <w:color w:val="0F0F0F"/>
          <w:spacing w:val="-4"/>
          <w:w w:val="105"/>
        </w:rPr>
        <w:t> </w:t>
      </w:r>
      <w:r>
        <w:rPr>
          <w:color w:val="0F0F0F"/>
          <w:w w:val="105"/>
        </w:rPr>
        <w:t>best</w:t>
      </w:r>
      <w:r>
        <w:rPr>
          <w:color w:val="0F0F0F"/>
          <w:spacing w:val="-3"/>
          <w:w w:val="105"/>
        </w:rPr>
        <w:t> </w:t>
      </w:r>
      <w:r>
        <w:rPr>
          <w:color w:val="0F0F0F"/>
          <w:w w:val="105"/>
        </w:rPr>
        <w:t>model and the best initial parameters will be</w:t>
      </w:r>
      <w:r>
        <w:rPr>
          <w:color w:val="0F0F0F"/>
          <w:spacing w:val="-5"/>
          <w:w w:val="105"/>
        </w:rPr>
        <w:t> </w:t>
      </w:r>
      <w:r>
        <w:rPr>
          <w:color w:val="0F0F0F"/>
          <w:w w:val="105"/>
        </w:rPr>
        <w:t>chosen for the</w:t>
      </w:r>
      <w:r>
        <w:rPr>
          <w:color w:val="0F0F0F"/>
          <w:spacing w:val="-5"/>
          <w:w w:val="105"/>
        </w:rPr>
        <w:t> </w:t>
      </w:r>
      <w:r>
        <w:rPr>
          <w:color w:val="0F0F0F"/>
          <w:w w:val="105"/>
        </w:rPr>
        <w:t>datasets</w:t>
      </w:r>
      <w:r>
        <w:rPr>
          <w:color w:val="0F0F0F"/>
          <w:spacing w:val="-4"/>
          <w:w w:val="105"/>
        </w:rPr>
        <w:t> </w:t>
      </w:r>
      <w:r>
        <w:rPr>
          <w:color w:val="0F0F0F"/>
          <w:w w:val="105"/>
        </w:rPr>
        <w:t>and the</w:t>
      </w:r>
      <w:r>
        <w:rPr>
          <w:color w:val="0F0F0F"/>
          <w:spacing w:val="-1"/>
          <w:w w:val="105"/>
        </w:rPr>
        <w:t> </w:t>
      </w:r>
      <w:r>
        <w:rPr>
          <w:color w:val="0F0F0F"/>
          <w:w w:val="105"/>
        </w:rPr>
        <w:t>trained data</w:t>
      </w:r>
      <w:r>
        <w:rPr>
          <w:color w:val="0F0F0F"/>
          <w:spacing w:val="-4"/>
          <w:w w:val="105"/>
        </w:rPr>
        <w:t> </w:t>
      </w:r>
      <w:r>
        <w:rPr>
          <w:color w:val="0F0F0F"/>
          <w:w w:val="105"/>
        </w:rPr>
        <w:t>will be</w:t>
      </w:r>
      <w:r>
        <w:rPr>
          <w:color w:val="0F0F0F"/>
          <w:spacing w:val="-6"/>
          <w:w w:val="105"/>
        </w:rPr>
        <w:t> </w:t>
      </w:r>
      <w:r>
        <w:rPr>
          <w:color w:val="0F0F0F"/>
          <w:w w:val="105"/>
        </w:rPr>
        <w:t>used</w:t>
      </w:r>
      <w:r>
        <w:rPr>
          <w:color w:val="0F0F0F"/>
          <w:spacing w:val="-2"/>
          <w:w w:val="105"/>
        </w:rPr>
        <w:t> </w:t>
      </w:r>
      <w:r>
        <w:rPr>
          <w:color w:val="0F0F0F"/>
          <w:w w:val="105"/>
        </w:rPr>
        <w:t>against unseen</w:t>
      </w:r>
      <w:r>
        <w:rPr>
          <w:color w:val="0F0F0F"/>
          <w:spacing w:val="-2"/>
          <w:w w:val="105"/>
        </w:rPr>
        <w:t> </w:t>
      </w:r>
      <w:r>
        <w:rPr>
          <w:color w:val="0F0F0F"/>
          <w:w w:val="105"/>
        </w:rPr>
        <w:t>data.</w:t>
      </w:r>
      <w:r>
        <w:rPr>
          <w:color w:val="0F0F0F"/>
          <w:spacing w:val="-3"/>
          <w:w w:val="105"/>
        </w:rPr>
        <w:t> </w:t>
      </w:r>
      <w:r>
        <w:rPr>
          <w:color w:val="0F0F0F"/>
          <w:w w:val="105"/>
        </w:rPr>
        <w:t>The</w:t>
      </w:r>
      <w:r>
        <w:rPr>
          <w:color w:val="0F0F0F"/>
          <w:spacing w:val="-6"/>
          <w:w w:val="105"/>
        </w:rPr>
        <w:t> </w:t>
      </w:r>
      <w:r>
        <w:rPr>
          <w:color w:val="0F0F0F"/>
          <w:w w:val="105"/>
        </w:rPr>
        <w:t>fundamental models will</w:t>
      </w:r>
      <w:r>
        <w:rPr>
          <w:color w:val="0F0F0F"/>
          <w:spacing w:val="-3"/>
          <w:w w:val="105"/>
        </w:rPr>
        <w:t> </w:t>
      </w:r>
      <w:r>
        <w:rPr>
          <w:color w:val="0F0F0F"/>
          <w:w w:val="105"/>
        </w:rPr>
        <w:t>then</w:t>
      </w:r>
      <w:r>
        <w:rPr>
          <w:color w:val="0F0F0F"/>
          <w:spacing w:val="-2"/>
          <w:w w:val="105"/>
        </w:rPr>
        <w:t> </w:t>
      </w:r>
      <w:r>
        <w:rPr>
          <w:color w:val="0F0F0F"/>
          <w:w w:val="105"/>
        </w:rPr>
        <w:t>be</w:t>
      </w:r>
      <w:r>
        <w:rPr>
          <w:color w:val="0F0F0F"/>
          <w:spacing w:val="-8"/>
          <w:w w:val="105"/>
        </w:rPr>
        <w:t> </w:t>
      </w:r>
      <w:r>
        <w:rPr>
          <w:color w:val="0F0F0F"/>
          <w:w w:val="105"/>
        </w:rPr>
        <w:t>further improved</w:t>
      </w:r>
      <w:r>
        <w:rPr>
          <w:color w:val="0F0F0F"/>
          <w:w w:val="105"/>
        </w:rPr>
        <w:t> by</w:t>
      </w:r>
      <w:r>
        <w:rPr>
          <w:color w:val="0F0F0F"/>
          <w:w w:val="105"/>
        </w:rPr>
        <w:t> tuning</w:t>
      </w:r>
      <w:r>
        <w:rPr>
          <w:color w:val="0F0F0F"/>
          <w:w w:val="105"/>
        </w:rPr>
        <w:t> hyperparameters to</w:t>
      </w:r>
      <w:r>
        <w:rPr>
          <w:color w:val="0F0F0F"/>
          <w:w w:val="105"/>
        </w:rPr>
        <w:t> reach</w:t>
      </w:r>
      <w:r>
        <w:rPr>
          <w:color w:val="0F0F0F"/>
          <w:w w:val="105"/>
        </w:rPr>
        <w:t> the</w:t>
      </w:r>
      <w:r>
        <w:rPr>
          <w:color w:val="0F0F0F"/>
          <w:w w:val="105"/>
        </w:rPr>
        <w:t> required</w:t>
      </w:r>
      <w:r>
        <w:rPr>
          <w:color w:val="0F0F0F"/>
          <w:w w:val="105"/>
        </w:rPr>
        <w:t> precision</w:t>
      </w:r>
      <w:r>
        <w:rPr>
          <w:color w:val="0F0F0F"/>
          <w:w w:val="105"/>
        </w:rPr>
        <w:t> and</w:t>
      </w:r>
      <w:r>
        <w:rPr>
          <w:color w:val="0F0F0F"/>
          <w:w w:val="105"/>
        </w:rPr>
        <w:t> accuracy.</w:t>
      </w:r>
      <w:r>
        <w:rPr>
          <w:color w:val="0F0F0F"/>
          <w:w w:val="105"/>
        </w:rPr>
        <w:t> The</w:t>
      </w:r>
      <w:r>
        <w:rPr>
          <w:color w:val="0F0F0F"/>
          <w:w w:val="105"/>
        </w:rPr>
        <w:t> outputs</w:t>
      </w:r>
      <w:r>
        <w:rPr>
          <w:color w:val="0F0F0F"/>
          <w:w w:val="105"/>
        </w:rPr>
        <w:t> and</w:t>
      </w:r>
      <w:r>
        <w:rPr>
          <w:color w:val="0F0F0F"/>
          <w:w w:val="105"/>
        </w:rPr>
        <w:t> the efficiency will be taken into consideration to</w:t>
      </w:r>
      <w:r>
        <w:rPr>
          <w:color w:val="0F0F0F"/>
          <w:spacing w:val="-3"/>
          <w:w w:val="105"/>
        </w:rPr>
        <w:t> </w:t>
      </w:r>
      <w:r>
        <w:rPr>
          <w:color w:val="0F0F0F"/>
          <w:w w:val="105"/>
        </w:rPr>
        <w:t>choose the best version of the application that delivers the goal.</w:t>
      </w:r>
    </w:p>
    <w:p>
      <w:pPr>
        <w:pStyle w:val="BodyText"/>
      </w:pPr>
    </w:p>
    <w:p>
      <w:pPr>
        <w:pStyle w:val="BodyText"/>
        <w:spacing w:before="202"/>
      </w:pPr>
    </w:p>
    <w:p>
      <w:pPr>
        <w:pStyle w:val="Heading5"/>
        <w:numPr>
          <w:ilvl w:val="1"/>
          <w:numId w:val="2"/>
        </w:numPr>
        <w:tabs>
          <w:tab w:pos="700" w:val="left" w:leader="none"/>
        </w:tabs>
        <w:spacing w:line="240" w:lineRule="auto" w:before="0" w:after="0"/>
        <w:ind w:left="700" w:right="0" w:hanging="576"/>
        <w:jc w:val="left"/>
        <w:rPr>
          <w:color w:val="0F0F0F"/>
        </w:rPr>
      </w:pPr>
      <w:bookmarkStart w:name="_TOC_250088" w:id="6"/>
      <w:r>
        <w:rPr>
          <w:color w:val="0F0F0F"/>
        </w:rPr>
        <w:t>Project</w:t>
      </w:r>
      <w:r>
        <w:rPr>
          <w:color w:val="0F0F0F"/>
          <w:spacing w:val="2"/>
        </w:rPr>
        <w:t> </w:t>
      </w:r>
      <w:bookmarkEnd w:id="6"/>
      <w:r>
        <w:rPr>
          <w:color w:val="0F0F0F"/>
          <w:spacing w:val="-2"/>
        </w:rPr>
        <w:t>Scope</w:t>
      </w:r>
    </w:p>
    <w:p>
      <w:pPr>
        <w:pStyle w:val="BodyText"/>
        <w:spacing w:line="379" w:lineRule="auto" w:before="291"/>
        <w:ind w:left="122" w:right="301"/>
        <w:jc w:val="both"/>
      </w:pPr>
      <w:r>
        <w:rPr>
          <w:color w:val="0F0F0F"/>
          <w:w w:val="105"/>
        </w:rPr>
        <w:t>Make</w:t>
      </w:r>
      <w:r>
        <w:rPr>
          <w:color w:val="0F0F0F"/>
          <w:w w:val="105"/>
        </w:rPr>
        <w:t> an</w:t>
      </w:r>
      <w:r>
        <w:rPr>
          <w:color w:val="0F0F0F"/>
          <w:w w:val="105"/>
        </w:rPr>
        <w:t> application</w:t>
      </w:r>
      <w:r>
        <w:rPr>
          <w:color w:val="0F0F0F"/>
          <w:w w:val="105"/>
        </w:rPr>
        <w:t> Identify</w:t>
      </w:r>
      <w:r>
        <w:rPr>
          <w:color w:val="0F0F0F"/>
          <w:w w:val="105"/>
        </w:rPr>
        <w:t> the</w:t>
      </w:r>
      <w:r>
        <w:rPr>
          <w:color w:val="0F0F0F"/>
          <w:w w:val="105"/>
        </w:rPr>
        <w:t> diseases</w:t>
      </w:r>
      <w:r>
        <w:rPr>
          <w:color w:val="0F0F0F"/>
          <w:w w:val="105"/>
        </w:rPr>
        <w:t> from</w:t>
      </w:r>
      <w:r>
        <w:rPr>
          <w:color w:val="0F0F0F"/>
          <w:w w:val="105"/>
        </w:rPr>
        <w:t> a</w:t>
      </w:r>
      <w:r>
        <w:rPr>
          <w:color w:val="0F0F0F"/>
          <w:w w:val="105"/>
        </w:rPr>
        <w:t> photograph</w:t>
      </w:r>
      <w:r>
        <w:rPr>
          <w:color w:val="0F0F0F"/>
          <w:w w:val="105"/>
        </w:rPr>
        <w:t> (Input). The</w:t>
      </w:r>
      <w:r>
        <w:rPr>
          <w:color w:val="0F0F0F"/>
          <w:w w:val="105"/>
        </w:rPr>
        <w:t> user</w:t>
      </w:r>
      <w:r>
        <w:rPr>
          <w:color w:val="0F0F0F"/>
          <w:w w:val="105"/>
        </w:rPr>
        <w:t> will then</w:t>
      </w:r>
      <w:r>
        <w:rPr>
          <w:color w:val="0F0F0F"/>
          <w:w w:val="105"/>
        </w:rPr>
        <w:t> receive</w:t>
      </w:r>
      <w:r>
        <w:rPr>
          <w:color w:val="0F0F0F"/>
          <w:w w:val="105"/>
        </w:rPr>
        <w:t> a</w:t>
      </w:r>
      <w:r>
        <w:rPr>
          <w:color w:val="0F0F0F"/>
          <w:w w:val="105"/>
        </w:rPr>
        <w:t> brief explanation of</w:t>
      </w:r>
      <w:r>
        <w:rPr>
          <w:color w:val="0F0F0F"/>
          <w:spacing w:val="-6"/>
          <w:w w:val="105"/>
        </w:rPr>
        <w:t> </w:t>
      </w:r>
      <w:r>
        <w:rPr>
          <w:color w:val="0F0F0F"/>
          <w:w w:val="105"/>
        </w:rPr>
        <w:t>the disease via the app.</w:t>
      </w:r>
      <w:r>
        <w:rPr>
          <w:color w:val="0F0F0F"/>
          <w:spacing w:val="-4"/>
          <w:w w:val="105"/>
        </w:rPr>
        <w:t> </w:t>
      </w:r>
      <w:r>
        <w:rPr>
          <w:color w:val="0F0F0F"/>
          <w:w w:val="105"/>
        </w:rPr>
        <w:t>The app will provide a</w:t>
      </w:r>
      <w:r>
        <w:rPr>
          <w:color w:val="0F0F0F"/>
          <w:spacing w:val="-2"/>
          <w:w w:val="105"/>
        </w:rPr>
        <w:t> </w:t>
      </w:r>
      <w:r>
        <w:rPr>
          <w:color w:val="0F0F0F"/>
          <w:w w:val="105"/>
        </w:rPr>
        <w:t>map with the locations of</w:t>
      </w:r>
      <w:r>
        <w:rPr>
          <w:color w:val="0F0F0F"/>
          <w:spacing w:val="-2"/>
          <w:w w:val="105"/>
        </w:rPr>
        <w:t> </w:t>
      </w:r>
      <w:r>
        <w:rPr>
          <w:color w:val="0F0F0F"/>
          <w:w w:val="105"/>
        </w:rPr>
        <w:t>where the disease was previously discovered (locations learned from all the</w:t>
      </w:r>
      <w:r>
        <w:rPr>
          <w:color w:val="0F0F0F"/>
          <w:spacing w:val="-3"/>
          <w:w w:val="105"/>
        </w:rPr>
        <w:t> </w:t>
      </w:r>
      <w:r>
        <w:rPr>
          <w:color w:val="0F0F0F"/>
          <w:w w:val="105"/>
        </w:rPr>
        <w:t>other</w:t>
      </w:r>
      <w:r>
        <w:rPr>
          <w:color w:val="0F0F0F"/>
          <w:spacing w:val="-1"/>
          <w:w w:val="105"/>
        </w:rPr>
        <w:t> </w:t>
      </w:r>
      <w:r>
        <w:rPr>
          <w:color w:val="0F0F0F"/>
          <w:w w:val="105"/>
        </w:rPr>
        <w:t>user</w:t>
      </w:r>
      <w:r>
        <w:rPr>
          <w:color w:val="0F0F0F"/>
          <w:spacing w:val="-5"/>
          <w:w w:val="105"/>
        </w:rPr>
        <w:t> </w:t>
      </w:r>
      <w:r>
        <w:rPr>
          <w:color w:val="0F0F0F"/>
          <w:w w:val="105"/>
        </w:rPr>
        <w:t>data).</w:t>
      </w:r>
      <w:r>
        <w:rPr>
          <w:color w:val="0F0F0F"/>
          <w:spacing w:val="-1"/>
          <w:w w:val="105"/>
        </w:rPr>
        <w:t> </w:t>
      </w:r>
      <w:r>
        <w:rPr>
          <w:color w:val="0F0F0F"/>
          <w:w w:val="105"/>
        </w:rPr>
        <w:t>The</w:t>
      </w:r>
      <w:r>
        <w:rPr>
          <w:color w:val="0F0F0F"/>
          <w:spacing w:val="-5"/>
          <w:w w:val="105"/>
        </w:rPr>
        <w:t> </w:t>
      </w:r>
      <w:r>
        <w:rPr>
          <w:color w:val="0F0F0F"/>
          <w:w w:val="105"/>
        </w:rPr>
        <w:t>purpose</w:t>
      </w:r>
      <w:r>
        <w:rPr>
          <w:color w:val="0F0F0F"/>
          <w:spacing w:val="-3"/>
          <w:w w:val="105"/>
        </w:rPr>
        <w:t> </w:t>
      </w:r>
      <w:r>
        <w:rPr>
          <w:color w:val="0F0F0F"/>
          <w:w w:val="105"/>
        </w:rPr>
        <w:t>of</w:t>
      </w:r>
      <w:r>
        <w:rPr>
          <w:color w:val="0F0F0F"/>
          <w:spacing w:val="-5"/>
          <w:w w:val="105"/>
        </w:rPr>
        <w:t> </w:t>
      </w:r>
      <w:r>
        <w:rPr>
          <w:color w:val="0F0F0F"/>
          <w:w w:val="105"/>
        </w:rPr>
        <w:t>this</w:t>
      </w:r>
      <w:r>
        <w:rPr>
          <w:color w:val="0F0F0F"/>
          <w:spacing w:val="-6"/>
          <w:w w:val="105"/>
        </w:rPr>
        <w:t> </w:t>
      </w:r>
      <w:r>
        <w:rPr>
          <w:color w:val="0F0F0F"/>
          <w:w w:val="105"/>
        </w:rPr>
        <w:t>project is</w:t>
      </w:r>
      <w:r>
        <w:rPr>
          <w:color w:val="0F0F0F"/>
          <w:spacing w:val="-8"/>
          <w:w w:val="105"/>
        </w:rPr>
        <w:t> </w:t>
      </w:r>
      <w:r>
        <w:rPr>
          <w:color w:val="0F0F0F"/>
          <w:w w:val="105"/>
        </w:rPr>
        <w:t>to</w:t>
      </w:r>
      <w:r>
        <w:rPr>
          <w:color w:val="0F0F0F"/>
          <w:spacing w:val="-8"/>
          <w:w w:val="105"/>
        </w:rPr>
        <w:t> </w:t>
      </w:r>
      <w:r>
        <w:rPr>
          <w:color w:val="0F0F0F"/>
          <w:w w:val="105"/>
        </w:rPr>
        <w:t>create a mobile app that is</w:t>
      </w:r>
      <w:r>
        <w:rPr>
          <w:color w:val="0F0F0F"/>
          <w:spacing w:val="-6"/>
          <w:w w:val="105"/>
        </w:rPr>
        <w:t> </w:t>
      </w:r>
      <w:r>
        <w:rPr>
          <w:color w:val="0F0F0F"/>
          <w:w w:val="105"/>
        </w:rPr>
        <w:t>more</w:t>
      </w:r>
      <w:r>
        <w:rPr>
          <w:color w:val="0F0F0F"/>
          <w:spacing w:val="-3"/>
          <w:w w:val="105"/>
        </w:rPr>
        <w:t> </w:t>
      </w:r>
      <w:r>
        <w:rPr>
          <w:color w:val="0F0F0F"/>
          <w:w w:val="105"/>
        </w:rPr>
        <w:t>approachable and</w:t>
      </w:r>
      <w:r>
        <w:rPr>
          <w:color w:val="0F0F0F"/>
          <w:spacing w:val="-5"/>
          <w:w w:val="105"/>
        </w:rPr>
        <w:t> </w:t>
      </w:r>
      <w:r>
        <w:rPr>
          <w:color w:val="0F0F0F"/>
          <w:w w:val="105"/>
        </w:rPr>
        <w:t>simpler for</w:t>
      </w:r>
      <w:r>
        <w:rPr>
          <w:color w:val="0F0F0F"/>
          <w:spacing w:val="-5"/>
          <w:w w:val="105"/>
        </w:rPr>
        <w:t> </w:t>
      </w:r>
      <w:r>
        <w:rPr>
          <w:color w:val="0F0F0F"/>
          <w:w w:val="105"/>
        </w:rPr>
        <w:t>non-technical</w:t>
      </w:r>
      <w:r>
        <w:rPr>
          <w:color w:val="0F0F0F"/>
          <w:w w:val="105"/>
        </w:rPr>
        <w:t> users to</w:t>
      </w:r>
      <w:r>
        <w:rPr>
          <w:color w:val="0F0F0F"/>
          <w:spacing w:val="-9"/>
          <w:w w:val="105"/>
        </w:rPr>
        <w:t> </w:t>
      </w:r>
      <w:r>
        <w:rPr>
          <w:color w:val="0F0F0F"/>
          <w:w w:val="105"/>
        </w:rPr>
        <w:t>utilize. To</w:t>
      </w:r>
      <w:r>
        <w:rPr>
          <w:color w:val="0F0F0F"/>
          <w:spacing w:val="-10"/>
          <w:w w:val="105"/>
        </w:rPr>
        <w:t> </w:t>
      </w:r>
      <w:r>
        <w:rPr>
          <w:color w:val="0F0F0F"/>
          <w:w w:val="105"/>
        </w:rPr>
        <w:t>diagnose the</w:t>
      </w:r>
      <w:r>
        <w:rPr>
          <w:color w:val="0F0F0F"/>
          <w:spacing w:val="-7"/>
          <w:w w:val="105"/>
        </w:rPr>
        <w:t> </w:t>
      </w:r>
      <w:r>
        <w:rPr>
          <w:color w:val="0F0F0F"/>
          <w:w w:val="105"/>
        </w:rPr>
        <w:t>disorders, the</w:t>
      </w:r>
      <w:r>
        <w:rPr>
          <w:color w:val="0F0F0F"/>
          <w:spacing w:val="-14"/>
          <w:w w:val="105"/>
        </w:rPr>
        <w:t> </w:t>
      </w:r>
      <w:r>
        <w:rPr>
          <w:color w:val="0F0F0F"/>
          <w:w w:val="105"/>
        </w:rPr>
        <w:t>program</w:t>
      </w:r>
      <w:r>
        <w:rPr>
          <w:color w:val="0F0F0F"/>
          <w:spacing w:val="-1"/>
          <w:w w:val="105"/>
        </w:rPr>
        <w:t> </w:t>
      </w:r>
      <w:r>
        <w:rPr>
          <w:color w:val="0F0F0F"/>
          <w:w w:val="105"/>
        </w:rPr>
        <w:t>will</w:t>
      </w:r>
      <w:r>
        <w:rPr>
          <w:color w:val="0F0F0F"/>
          <w:spacing w:val="-12"/>
          <w:w w:val="105"/>
        </w:rPr>
        <w:t> </w:t>
      </w:r>
      <w:r>
        <w:rPr>
          <w:color w:val="0F0F0F"/>
          <w:w w:val="105"/>
        </w:rPr>
        <w:t>employ</w:t>
      </w:r>
      <w:r>
        <w:rPr>
          <w:color w:val="0F0F0F"/>
          <w:spacing w:val="-3"/>
          <w:w w:val="105"/>
        </w:rPr>
        <w:t> </w:t>
      </w:r>
      <w:r>
        <w:rPr>
          <w:color w:val="0F0F0F"/>
          <w:w w:val="105"/>
        </w:rPr>
        <w:t>image</w:t>
      </w:r>
      <w:r>
        <w:rPr>
          <w:color w:val="0F0F0F"/>
          <w:spacing w:val="-14"/>
          <w:w w:val="105"/>
        </w:rPr>
        <w:t> </w:t>
      </w:r>
      <w:r>
        <w:rPr>
          <w:color w:val="0F0F0F"/>
          <w:w w:val="105"/>
        </w:rPr>
        <w:t>recognition. A</w:t>
      </w:r>
      <w:r>
        <w:rPr>
          <w:color w:val="0F0F0F"/>
          <w:spacing w:val="-10"/>
          <w:w w:val="105"/>
        </w:rPr>
        <w:t> </w:t>
      </w:r>
      <w:r>
        <w:rPr>
          <w:color w:val="0F0F0F"/>
          <w:w w:val="105"/>
        </w:rPr>
        <w:t>Deep</w:t>
      </w:r>
      <w:r>
        <w:rPr>
          <w:color w:val="0F0F0F"/>
          <w:spacing w:val="-10"/>
          <w:w w:val="105"/>
        </w:rPr>
        <w:t> </w:t>
      </w:r>
      <w:r>
        <w:rPr>
          <w:color w:val="0F0F0F"/>
          <w:w w:val="105"/>
        </w:rPr>
        <w:t>Neural Network</w:t>
      </w:r>
      <w:r>
        <w:rPr>
          <w:color w:val="0F0F0F"/>
          <w:spacing w:val="-1"/>
          <w:w w:val="105"/>
        </w:rPr>
        <w:t> </w:t>
      </w:r>
      <w:r>
        <w:rPr>
          <w:color w:val="0F0F0F"/>
          <w:w w:val="105"/>
        </w:rPr>
        <w:t>can be</w:t>
      </w:r>
      <w:r>
        <w:rPr>
          <w:color w:val="0F0F0F"/>
          <w:spacing w:val="-12"/>
          <w:w w:val="105"/>
        </w:rPr>
        <w:t> </w:t>
      </w:r>
      <w:r>
        <w:rPr>
          <w:color w:val="0F0F0F"/>
          <w:w w:val="105"/>
        </w:rPr>
        <w:t>used</w:t>
      </w:r>
      <w:r>
        <w:rPr>
          <w:color w:val="0F0F0F"/>
          <w:spacing w:val="-6"/>
          <w:w w:val="105"/>
        </w:rPr>
        <w:t> </w:t>
      </w:r>
      <w:r>
        <w:rPr>
          <w:color w:val="0F0F0F"/>
          <w:w w:val="105"/>
        </w:rPr>
        <w:t>to</w:t>
      </w:r>
      <w:r>
        <w:rPr>
          <w:color w:val="0F0F0F"/>
          <w:spacing w:val="-14"/>
          <w:w w:val="105"/>
        </w:rPr>
        <w:t> </w:t>
      </w:r>
      <w:r>
        <w:rPr>
          <w:color w:val="0F0F0F"/>
          <w:w w:val="105"/>
        </w:rPr>
        <w:t>create</w:t>
      </w:r>
      <w:r>
        <w:rPr>
          <w:color w:val="0F0F0F"/>
          <w:spacing w:val="-4"/>
          <w:w w:val="105"/>
        </w:rPr>
        <w:t> </w:t>
      </w:r>
      <w:r>
        <w:rPr>
          <w:color w:val="0F0F0F"/>
          <w:w w:val="105"/>
        </w:rPr>
        <w:t>the</w:t>
      </w:r>
      <w:r>
        <w:rPr>
          <w:color w:val="0F0F0F"/>
          <w:spacing w:val="-8"/>
          <w:w w:val="105"/>
        </w:rPr>
        <w:t> </w:t>
      </w:r>
      <w:r>
        <w:rPr>
          <w:color w:val="0F0F0F"/>
          <w:w w:val="105"/>
        </w:rPr>
        <w:t>image</w:t>
      </w:r>
      <w:r>
        <w:rPr>
          <w:color w:val="0F0F0F"/>
          <w:spacing w:val="-12"/>
          <w:w w:val="105"/>
        </w:rPr>
        <w:t> </w:t>
      </w:r>
      <w:r>
        <w:rPr>
          <w:color w:val="0F0F0F"/>
          <w:w w:val="105"/>
        </w:rPr>
        <w:t>classifiers once the network has been trained on pictures of plants with diseases.</w:t>
      </w:r>
    </w:p>
    <w:p>
      <w:pPr>
        <w:spacing w:after="0" w:line="379" w:lineRule="auto"/>
        <w:jc w:val="both"/>
        <w:sectPr>
          <w:pgSz w:w="11910" w:h="16840"/>
          <w:pgMar w:header="658" w:footer="1021" w:top="1320" w:bottom="1220" w:left="960" w:right="740"/>
        </w:sectPr>
      </w:pPr>
    </w:p>
    <w:p>
      <w:pPr>
        <w:pStyle w:val="Heading6"/>
        <w:numPr>
          <w:ilvl w:val="2"/>
          <w:numId w:val="2"/>
        </w:numPr>
        <w:tabs>
          <w:tab w:pos="1566" w:val="left" w:leader="none"/>
        </w:tabs>
        <w:spacing w:line="240" w:lineRule="auto" w:before="92" w:after="0"/>
        <w:ind w:left="1566" w:right="0" w:hanging="716"/>
        <w:jc w:val="left"/>
        <w:rPr>
          <w:color w:val="010101"/>
        </w:rPr>
      </w:pPr>
      <w:bookmarkStart w:name="_TOC_250087" w:id="7"/>
      <w:r>
        <w:rPr>
          <w:color w:val="0F0F0F"/>
        </w:rPr>
        <w:t>In-Scope</w:t>
      </w:r>
      <w:r>
        <w:rPr>
          <w:color w:val="0F0F0F"/>
          <w:spacing w:val="39"/>
        </w:rPr>
        <w:t> </w:t>
      </w:r>
      <w:bookmarkEnd w:id="7"/>
      <w:r>
        <w:rPr>
          <w:color w:val="0F0F0F"/>
          <w:spacing w:val="-2"/>
        </w:rPr>
        <w:t>Items</w:t>
      </w:r>
    </w:p>
    <w:p>
      <w:pPr>
        <w:pStyle w:val="ListParagraph"/>
        <w:numPr>
          <w:ilvl w:val="0"/>
          <w:numId w:val="3"/>
        </w:numPr>
        <w:tabs>
          <w:tab w:pos="1207" w:val="left" w:leader="none"/>
        </w:tabs>
        <w:spacing w:line="240" w:lineRule="auto" w:before="298" w:after="0"/>
        <w:ind w:left="1207" w:right="0" w:hanging="363"/>
        <w:jc w:val="left"/>
        <w:rPr>
          <w:sz w:val="22"/>
        </w:rPr>
      </w:pPr>
      <w:r>
        <w:rPr>
          <w:color w:val="0F0F0F"/>
          <w:sz w:val="22"/>
        </w:rPr>
        <w:t>Image</w:t>
      </w:r>
      <w:r>
        <w:rPr>
          <w:color w:val="0F0F0F"/>
          <w:spacing w:val="3"/>
          <w:sz w:val="22"/>
        </w:rPr>
        <w:t> </w:t>
      </w:r>
      <w:r>
        <w:rPr>
          <w:color w:val="0F0F0F"/>
          <w:sz w:val="22"/>
        </w:rPr>
        <w:t>classifier</w:t>
      </w:r>
      <w:r>
        <w:rPr>
          <w:color w:val="0F0F0F"/>
          <w:spacing w:val="-3"/>
          <w:sz w:val="22"/>
        </w:rPr>
        <w:t> </w:t>
      </w:r>
      <w:r>
        <w:rPr>
          <w:color w:val="0F0F0F"/>
          <w:sz w:val="22"/>
        </w:rPr>
        <w:t>for Plant</w:t>
      </w:r>
      <w:r>
        <w:rPr>
          <w:color w:val="0F0F0F"/>
          <w:spacing w:val="-3"/>
          <w:sz w:val="22"/>
        </w:rPr>
        <w:t> </w:t>
      </w:r>
      <w:r>
        <w:rPr>
          <w:color w:val="0F0F0F"/>
          <w:sz w:val="22"/>
        </w:rPr>
        <w:t>diseases</w:t>
      </w:r>
      <w:r>
        <w:rPr>
          <w:color w:val="0F0F0F"/>
          <w:spacing w:val="3"/>
          <w:sz w:val="22"/>
        </w:rPr>
        <w:t> </w:t>
      </w:r>
      <w:r>
        <w:rPr>
          <w:color w:val="0F0F0F"/>
          <w:sz w:val="22"/>
        </w:rPr>
        <w:t>detection</w:t>
      </w:r>
      <w:r>
        <w:rPr>
          <w:color w:val="0F0F0F"/>
          <w:spacing w:val="3"/>
          <w:sz w:val="22"/>
        </w:rPr>
        <w:t> </w:t>
      </w:r>
      <w:r>
        <w:rPr>
          <w:color w:val="0F0F0F"/>
          <w:sz w:val="22"/>
        </w:rPr>
        <w:t>using</w:t>
      </w:r>
      <w:r>
        <w:rPr>
          <w:color w:val="0F0F0F"/>
          <w:spacing w:val="-7"/>
          <w:sz w:val="22"/>
        </w:rPr>
        <w:t> </w:t>
      </w:r>
      <w:r>
        <w:rPr>
          <w:color w:val="0F0F0F"/>
          <w:sz w:val="22"/>
        </w:rPr>
        <w:t>deep</w:t>
      </w:r>
      <w:r>
        <w:rPr>
          <w:color w:val="0F0F0F"/>
          <w:spacing w:val="-5"/>
          <w:sz w:val="22"/>
        </w:rPr>
        <w:t> </w:t>
      </w:r>
      <w:r>
        <w:rPr>
          <w:color w:val="010101"/>
          <w:sz w:val="22"/>
        </w:rPr>
        <w:t>learning</w:t>
      </w:r>
      <w:r>
        <w:rPr>
          <w:color w:val="010101"/>
          <w:spacing w:val="6"/>
          <w:sz w:val="22"/>
        </w:rPr>
        <w:t> </w:t>
      </w:r>
      <w:r>
        <w:rPr>
          <w:color w:val="0F0F0F"/>
          <w:spacing w:val="-2"/>
          <w:sz w:val="22"/>
        </w:rPr>
        <w:t>algorithm.</w:t>
      </w:r>
    </w:p>
    <w:p>
      <w:pPr>
        <w:pStyle w:val="ListParagraph"/>
        <w:numPr>
          <w:ilvl w:val="1"/>
          <w:numId w:val="3"/>
        </w:numPr>
        <w:tabs>
          <w:tab w:pos="1569" w:val="left" w:leader="none"/>
        </w:tabs>
        <w:spacing w:line="240" w:lineRule="auto" w:before="40" w:after="0"/>
        <w:ind w:left="1569" w:right="0" w:hanging="355"/>
        <w:jc w:val="left"/>
        <w:rPr>
          <w:color w:val="0F0F0F"/>
          <w:sz w:val="22"/>
        </w:rPr>
      </w:pPr>
      <w:r>
        <w:rPr>
          <w:color w:val="0F0F0F"/>
          <w:sz w:val="22"/>
        </w:rPr>
        <w:t>Source</w:t>
      </w:r>
      <w:r>
        <w:rPr>
          <w:color w:val="0F0F0F"/>
          <w:spacing w:val="-7"/>
          <w:sz w:val="22"/>
        </w:rPr>
        <w:t> </w:t>
      </w:r>
      <w:r>
        <w:rPr>
          <w:color w:val="0F0F0F"/>
          <w:spacing w:val="-4"/>
          <w:sz w:val="22"/>
        </w:rPr>
        <w:t>code</w:t>
      </w:r>
    </w:p>
    <w:p>
      <w:pPr>
        <w:pStyle w:val="ListParagraph"/>
        <w:numPr>
          <w:ilvl w:val="1"/>
          <w:numId w:val="3"/>
        </w:numPr>
        <w:tabs>
          <w:tab w:pos="1566" w:val="left" w:leader="none"/>
        </w:tabs>
        <w:spacing w:line="240" w:lineRule="auto" w:before="40" w:after="0"/>
        <w:ind w:left="1566" w:right="0" w:hanging="352"/>
        <w:jc w:val="left"/>
        <w:rPr>
          <w:color w:val="212121"/>
          <w:sz w:val="21"/>
        </w:rPr>
      </w:pPr>
      <w:r>
        <w:rPr>
          <w:color w:val="0F0F0F"/>
          <w:sz w:val="22"/>
        </w:rPr>
        <w:t>Trained</w:t>
      </w:r>
      <w:r>
        <w:rPr>
          <w:color w:val="0F0F0F"/>
          <w:spacing w:val="4"/>
          <w:sz w:val="22"/>
        </w:rPr>
        <w:t> </w:t>
      </w:r>
      <w:r>
        <w:rPr>
          <w:color w:val="0F0F0F"/>
          <w:spacing w:val="-2"/>
          <w:sz w:val="22"/>
        </w:rPr>
        <w:t>model</w:t>
      </w:r>
    </w:p>
    <w:p>
      <w:pPr>
        <w:pStyle w:val="ListParagraph"/>
        <w:numPr>
          <w:ilvl w:val="1"/>
          <w:numId w:val="3"/>
        </w:numPr>
        <w:tabs>
          <w:tab w:pos="1569" w:val="left" w:leader="none"/>
        </w:tabs>
        <w:spacing w:line="240" w:lineRule="auto" w:before="36" w:after="0"/>
        <w:ind w:left="1569" w:right="0" w:hanging="355"/>
        <w:jc w:val="left"/>
        <w:rPr>
          <w:color w:val="0F0F0F"/>
          <w:sz w:val="22"/>
        </w:rPr>
      </w:pPr>
      <w:r>
        <w:rPr>
          <w:color w:val="0F0F0F"/>
          <w:sz w:val="22"/>
        </w:rPr>
        <w:t>Custom</w:t>
      </w:r>
      <w:r>
        <w:rPr>
          <w:color w:val="0F0F0F"/>
          <w:spacing w:val="9"/>
          <w:sz w:val="22"/>
        </w:rPr>
        <w:t> </w:t>
      </w:r>
      <w:r>
        <w:rPr>
          <w:color w:val="0F0F0F"/>
          <w:sz w:val="22"/>
        </w:rPr>
        <w:t>Data</w:t>
      </w:r>
      <w:r>
        <w:rPr>
          <w:color w:val="0F0F0F"/>
          <w:spacing w:val="-5"/>
          <w:sz w:val="22"/>
        </w:rPr>
        <w:t> </w:t>
      </w:r>
      <w:r>
        <w:rPr>
          <w:color w:val="0F0F0F"/>
          <w:sz w:val="22"/>
        </w:rPr>
        <w:t>set</w:t>
      </w:r>
      <w:r>
        <w:rPr>
          <w:color w:val="0F0F0F"/>
          <w:spacing w:val="-6"/>
          <w:sz w:val="22"/>
        </w:rPr>
        <w:t> </w:t>
      </w:r>
      <w:r>
        <w:rPr>
          <w:color w:val="0F0F0F"/>
          <w:sz w:val="22"/>
        </w:rPr>
        <w:t>for 5</w:t>
      </w:r>
      <w:r>
        <w:rPr>
          <w:color w:val="0F0F0F"/>
          <w:spacing w:val="-7"/>
          <w:sz w:val="22"/>
        </w:rPr>
        <w:t> </w:t>
      </w:r>
      <w:r>
        <w:rPr>
          <w:color w:val="0F0F0F"/>
          <w:spacing w:val="-2"/>
          <w:sz w:val="22"/>
        </w:rPr>
        <w:t>crops</w:t>
      </w:r>
    </w:p>
    <w:p>
      <w:pPr>
        <w:pStyle w:val="ListParagraph"/>
        <w:numPr>
          <w:ilvl w:val="1"/>
          <w:numId w:val="3"/>
        </w:numPr>
        <w:tabs>
          <w:tab w:pos="1566" w:val="left" w:leader="none"/>
        </w:tabs>
        <w:spacing w:line="240" w:lineRule="auto" w:before="40" w:after="0"/>
        <w:ind w:left="1566" w:right="0" w:hanging="352"/>
        <w:jc w:val="left"/>
        <w:rPr>
          <w:color w:val="0F0F0F"/>
          <w:sz w:val="22"/>
        </w:rPr>
      </w:pPr>
      <w:r>
        <w:rPr>
          <w:color w:val="0F0F0F"/>
          <w:sz w:val="22"/>
        </w:rPr>
        <w:t>TensorFlow</w:t>
      </w:r>
      <w:r>
        <w:rPr>
          <w:color w:val="0F0F0F"/>
          <w:spacing w:val="-2"/>
          <w:sz w:val="22"/>
        </w:rPr>
        <w:t> </w:t>
      </w:r>
      <w:r>
        <w:rPr>
          <w:color w:val="0F0F0F"/>
          <w:spacing w:val="-4"/>
          <w:sz w:val="22"/>
        </w:rPr>
        <w:t>Lite</w:t>
      </w:r>
    </w:p>
    <w:p>
      <w:pPr>
        <w:pStyle w:val="ListParagraph"/>
        <w:numPr>
          <w:ilvl w:val="0"/>
          <w:numId w:val="3"/>
        </w:numPr>
        <w:tabs>
          <w:tab w:pos="1206" w:val="left" w:leader="none"/>
        </w:tabs>
        <w:spacing w:line="240" w:lineRule="auto" w:before="54" w:after="0"/>
        <w:ind w:left="1206" w:right="0" w:hanging="362"/>
        <w:jc w:val="left"/>
        <w:rPr>
          <w:sz w:val="22"/>
        </w:rPr>
      </w:pPr>
      <w:r>
        <w:rPr>
          <w:color w:val="0F0F0F"/>
          <w:sz w:val="22"/>
        </w:rPr>
        <w:t>App </w:t>
      </w:r>
      <w:r>
        <w:rPr>
          <w:color w:val="0F0F0F"/>
          <w:spacing w:val="-2"/>
          <w:sz w:val="22"/>
        </w:rPr>
        <w:t>Designs</w:t>
      </w:r>
    </w:p>
    <w:p>
      <w:pPr>
        <w:pStyle w:val="ListParagraph"/>
        <w:numPr>
          <w:ilvl w:val="1"/>
          <w:numId w:val="3"/>
        </w:numPr>
        <w:tabs>
          <w:tab w:pos="1568" w:val="left" w:leader="none"/>
        </w:tabs>
        <w:spacing w:line="240" w:lineRule="auto" w:before="36" w:after="0"/>
        <w:ind w:left="1568" w:right="0" w:hanging="354"/>
        <w:jc w:val="left"/>
        <w:rPr>
          <w:color w:val="0F0F0F"/>
          <w:sz w:val="21"/>
        </w:rPr>
      </w:pPr>
      <w:r>
        <w:rPr>
          <w:color w:val="0F0F0F"/>
          <w:sz w:val="22"/>
        </w:rPr>
        <w:t>Low</w:t>
      </w:r>
      <w:r>
        <w:rPr>
          <w:color w:val="0F0F0F"/>
          <w:spacing w:val="-8"/>
          <w:sz w:val="22"/>
        </w:rPr>
        <w:t> </w:t>
      </w:r>
      <w:r>
        <w:rPr>
          <w:color w:val="0F0F0F"/>
          <w:sz w:val="22"/>
        </w:rPr>
        <w:t>fidelity</w:t>
      </w:r>
      <w:r>
        <w:rPr>
          <w:color w:val="0F0F0F"/>
          <w:spacing w:val="-2"/>
          <w:sz w:val="22"/>
        </w:rPr>
        <w:t> </w:t>
      </w:r>
      <w:r>
        <w:rPr>
          <w:color w:val="0F0F0F"/>
          <w:sz w:val="22"/>
        </w:rPr>
        <w:t>wireframes</w:t>
      </w:r>
      <w:r>
        <w:rPr>
          <w:color w:val="0F0F0F"/>
          <w:spacing w:val="-2"/>
          <w:sz w:val="22"/>
        </w:rPr>
        <w:t> prototype</w:t>
      </w:r>
    </w:p>
    <w:p>
      <w:pPr>
        <w:pStyle w:val="ListParagraph"/>
        <w:numPr>
          <w:ilvl w:val="1"/>
          <w:numId w:val="3"/>
        </w:numPr>
        <w:tabs>
          <w:tab w:pos="1569" w:val="left" w:leader="none"/>
        </w:tabs>
        <w:spacing w:line="240" w:lineRule="auto" w:before="40" w:after="0"/>
        <w:ind w:left="1569" w:right="0" w:hanging="355"/>
        <w:jc w:val="left"/>
        <w:rPr>
          <w:color w:val="0F0F0F"/>
          <w:sz w:val="21"/>
        </w:rPr>
      </w:pPr>
      <w:r>
        <w:rPr>
          <w:color w:val="0F0F0F"/>
          <w:sz w:val="22"/>
        </w:rPr>
        <w:t>High fidelity</w:t>
      </w:r>
      <w:r>
        <w:rPr>
          <w:color w:val="0F0F0F"/>
          <w:spacing w:val="3"/>
          <w:sz w:val="22"/>
        </w:rPr>
        <w:t> </w:t>
      </w:r>
      <w:r>
        <w:rPr>
          <w:color w:val="0F0F0F"/>
          <w:spacing w:val="-2"/>
          <w:sz w:val="22"/>
        </w:rPr>
        <w:t>prototype</w:t>
      </w:r>
    </w:p>
    <w:p>
      <w:pPr>
        <w:pStyle w:val="ListParagraph"/>
        <w:numPr>
          <w:ilvl w:val="0"/>
          <w:numId w:val="3"/>
        </w:numPr>
        <w:tabs>
          <w:tab w:pos="1204" w:val="left" w:leader="none"/>
        </w:tabs>
        <w:spacing w:line="240" w:lineRule="auto" w:before="54" w:after="0"/>
        <w:ind w:left="1204" w:right="0" w:hanging="360"/>
        <w:jc w:val="left"/>
        <w:rPr>
          <w:sz w:val="22"/>
        </w:rPr>
      </w:pPr>
      <w:r>
        <w:rPr>
          <w:color w:val="212121"/>
          <w:sz w:val="22"/>
        </w:rPr>
        <w:t>Flutter</w:t>
      </w:r>
      <w:r>
        <w:rPr>
          <w:color w:val="212121"/>
          <w:spacing w:val="-3"/>
          <w:sz w:val="22"/>
        </w:rPr>
        <w:t> </w:t>
      </w:r>
      <w:r>
        <w:rPr>
          <w:color w:val="0F0F0F"/>
          <w:sz w:val="22"/>
        </w:rPr>
        <w:t>project</w:t>
      </w:r>
      <w:r>
        <w:rPr>
          <w:color w:val="0F0F0F"/>
          <w:spacing w:val="1"/>
          <w:sz w:val="22"/>
        </w:rPr>
        <w:t> </w:t>
      </w:r>
      <w:r>
        <w:rPr>
          <w:color w:val="0F0F0F"/>
          <w:sz w:val="22"/>
        </w:rPr>
        <w:t>developed</w:t>
      </w:r>
      <w:r>
        <w:rPr>
          <w:color w:val="0F0F0F"/>
          <w:spacing w:val="-1"/>
          <w:sz w:val="22"/>
        </w:rPr>
        <w:t> </w:t>
      </w:r>
      <w:r>
        <w:rPr>
          <w:color w:val="0F0F0F"/>
          <w:sz w:val="22"/>
        </w:rPr>
        <w:t>for</w:t>
      </w:r>
      <w:r>
        <w:rPr>
          <w:color w:val="0F0F0F"/>
          <w:spacing w:val="-3"/>
          <w:sz w:val="22"/>
        </w:rPr>
        <w:t> </w:t>
      </w:r>
      <w:r>
        <w:rPr>
          <w:color w:val="0F0F0F"/>
          <w:sz w:val="22"/>
        </w:rPr>
        <w:t>the</w:t>
      </w:r>
      <w:r>
        <w:rPr>
          <w:color w:val="0F0F0F"/>
          <w:spacing w:val="-4"/>
          <w:sz w:val="22"/>
        </w:rPr>
        <w:t> </w:t>
      </w:r>
      <w:r>
        <w:rPr>
          <w:color w:val="0F0F0F"/>
          <w:sz w:val="22"/>
        </w:rPr>
        <w:t>Android</w:t>
      </w:r>
      <w:r>
        <w:rPr>
          <w:color w:val="0F0F0F"/>
          <w:spacing w:val="2"/>
          <w:sz w:val="22"/>
        </w:rPr>
        <w:t> </w:t>
      </w:r>
      <w:r>
        <w:rPr>
          <w:color w:val="0F0F0F"/>
          <w:sz w:val="22"/>
        </w:rPr>
        <w:t>Platform</w:t>
      </w:r>
      <w:r>
        <w:rPr>
          <w:color w:val="0F0F0F"/>
          <w:spacing w:val="11"/>
          <w:sz w:val="22"/>
        </w:rPr>
        <w:t> </w:t>
      </w:r>
      <w:r>
        <w:rPr>
          <w:color w:val="0F0F0F"/>
          <w:sz w:val="22"/>
        </w:rPr>
        <w:t>&amp;</w:t>
      </w:r>
      <w:r>
        <w:rPr>
          <w:color w:val="0F0F0F"/>
          <w:spacing w:val="-7"/>
          <w:sz w:val="22"/>
        </w:rPr>
        <w:t> </w:t>
      </w:r>
      <w:r>
        <w:rPr>
          <w:color w:val="0F0F0F"/>
          <w:sz w:val="22"/>
        </w:rPr>
        <w:t>Android</w:t>
      </w:r>
      <w:r>
        <w:rPr>
          <w:color w:val="0F0F0F"/>
          <w:spacing w:val="4"/>
          <w:sz w:val="22"/>
        </w:rPr>
        <w:t> </w:t>
      </w:r>
      <w:r>
        <w:rPr>
          <w:color w:val="0F0F0F"/>
          <w:spacing w:val="-5"/>
          <w:sz w:val="22"/>
        </w:rPr>
        <w:t>App</w:t>
      </w:r>
    </w:p>
    <w:p>
      <w:pPr>
        <w:pStyle w:val="ListParagraph"/>
        <w:numPr>
          <w:ilvl w:val="1"/>
          <w:numId w:val="3"/>
        </w:numPr>
        <w:tabs>
          <w:tab w:pos="1569" w:val="left" w:leader="none"/>
        </w:tabs>
        <w:spacing w:line="240" w:lineRule="auto" w:before="41" w:after="0"/>
        <w:ind w:left="1569" w:right="0" w:hanging="355"/>
        <w:jc w:val="left"/>
        <w:rPr>
          <w:color w:val="0F0F0F"/>
          <w:sz w:val="22"/>
        </w:rPr>
      </w:pPr>
      <w:r>
        <w:rPr>
          <w:color w:val="0F0F0F"/>
          <w:sz w:val="22"/>
        </w:rPr>
        <w:t>Flutter</w:t>
      </w:r>
      <w:r>
        <w:rPr>
          <w:color w:val="0F0F0F"/>
          <w:spacing w:val="4"/>
          <w:sz w:val="22"/>
        </w:rPr>
        <w:t> </w:t>
      </w:r>
      <w:r>
        <w:rPr>
          <w:color w:val="0F0F0F"/>
          <w:sz w:val="22"/>
        </w:rPr>
        <w:t>Project</w:t>
      </w:r>
      <w:r>
        <w:rPr>
          <w:color w:val="444444"/>
          <w:sz w:val="22"/>
        </w:rPr>
        <w:t>/</w:t>
      </w:r>
      <w:r>
        <w:rPr>
          <w:color w:val="0F0F0F"/>
          <w:sz w:val="22"/>
        </w:rPr>
        <w:t>Source</w:t>
      </w:r>
      <w:r>
        <w:rPr>
          <w:color w:val="0F0F0F"/>
          <w:spacing w:val="-12"/>
          <w:sz w:val="22"/>
        </w:rPr>
        <w:t> </w:t>
      </w:r>
      <w:r>
        <w:rPr>
          <w:color w:val="0F0F0F"/>
          <w:spacing w:val="-4"/>
          <w:sz w:val="22"/>
        </w:rPr>
        <w:t>Code</w:t>
      </w:r>
    </w:p>
    <w:p>
      <w:pPr>
        <w:pStyle w:val="ListParagraph"/>
        <w:numPr>
          <w:ilvl w:val="1"/>
          <w:numId w:val="3"/>
        </w:numPr>
        <w:tabs>
          <w:tab w:pos="1569" w:val="left" w:leader="none"/>
        </w:tabs>
        <w:spacing w:line="240" w:lineRule="auto" w:before="35" w:after="0"/>
        <w:ind w:left="1569" w:right="0" w:hanging="355"/>
        <w:jc w:val="left"/>
        <w:rPr>
          <w:color w:val="212121"/>
          <w:sz w:val="21"/>
        </w:rPr>
      </w:pPr>
      <w:r>
        <w:rPr>
          <w:color w:val="0F0F0F"/>
          <w:sz w:val="22"/>
        </w:rPr>
        <w:t>Mapbox</w:t>
      </w:r>
      <w:r>
        <w:rPr>
          <w:color w:val="0F0F0F"/>
          <w:spacing w:val="3"/>
          <w:sz w:val="22"/>
        </w:rPr>
        <w:t> </w:t>
      </w:r>
      <w:r>
        <w:rPr>
          <w:color w:val="0F0F0F"/>
          <w:sz w:val="22"/>
        </w:rPr>
        <w:t>API</w:t>
      </w:r>
      <w:r>
        <w:rPr>
          <w:color w:val="0F0F0F"/>
          <w:spacing w:val="-1"/>
          <w:sz w:val="22"/>
        </w:rPr>
        <w:t> </w:t>
      </w:r>
      <w:r>
        <w:rPr>
          <w:color w:val="0F0F0F"/>
          <w:spacing w:val="-2"/>
          <w:sz w:val="22"/>
        </w:rPr>
        <w:t>integration</w:t>
      </w:r>
    </w:p>
    <w:p>
      <w:pPr>
        <w:pStyle w:val="ListParagraph"/>
        <w:numPr>
          <w:ilvl w:val="1"/>
          <w:numId w:val="3"/>
        </w:numPr>
        <w:tabs>
          <w:tab w:pos="1569" w:val="left" w:leader="none"/>
        </w:tabs>
        <w:spacing w:line="240" w:lineRule="auto" w:before="40" w:after="0"/>
        <w:ind w:left="1569" w:right="0" w:hanging="355"/>
        <w:jc w:val="left"/>
        <w:rPr>
          <w:color w:val="0F0F0F"/>
          <w:sz w:val="22"/>
        </w:rPr>
      </w:pPr>
      <w:r>
        <w:rPr>
          <w:color w:val="0F0F0F"/>
          <w:sz w:val="22"/>
        </w:rPr>
        <w:t>Firebase</w:t>
      </w:r>
      <w:r>
        <w:rPr>
          <w:color w:val="0F0F0F"/>
          <w:spacing w:val="2"/>
          <w:sz w:val="22"/>
        </w:rPr>
        <w:t> </w:t>
      </w:r>
      <w:r>
        <w:rPr>
          <w:color w:val="0F0F0F"/>
          <w:sz w:val="22"/>
        </w:rPr>
        <w:t>API</w:t>
      </w:r>
      <w:r>
        <w:rPr>
          <w:color w:val="0F0F0F"/>
          <w:spacing w:val="-8"/>
          <w:sz w:val="22"/>
        </w:rPr>
        <w:t> </w:t>
      </w:r>
      <w:r>
        <w:rPr>
          <w:color w:val="0F0F0F"/>
          <w:spacing w:val="-2"/>
          <w:sz w:val="22"/>
        </w:rPr>
        <w:t>integration</w:t>
      </w:r>
    </w:p>
    <w:p>
      <w:pPr>
        <w:pStyle w:val="ListParagraph"/>
        <w:numPr>
          <w:ilvl w:val="1"/>
          <w:numId w:val="3"/>
        </w:numPr>
        <w:tabs>
          <w:tab w:pos="1569" w:val="left" w:leader="none"/>
        </w:tabs>
        <w:spacing w:line="240" w:lineRule="auto" w:before="40" w:after="0"/>
        <w:ind w:left="1569" w:right="0" w:hanging="355"/>
        <w:jc w:val="left"/>
        <w:rPr>
          <w:color w:val="0F0F0F"/>
          <w:sz w:val="22"/>
        </w:rPr>
      </w:pPr>
      <w:r>
        <w:rPr>
          <w:color w:val="0F0F0F"/>
          <w:sz w:val="22"/>
        </w:rPr>
        <w:t>ML</w:t>
      </w:r>
      <w:r>
        <w:rPr>
          <w:color w:val="0F0F0F"/>
          <w:spacing w:val="-4"/>
          <w:sz w:val="22"/>
        </w:rPr>
        <w:t> </w:t>
      </w:r>
      <w:r>
        <w:rPr>
          <w:color w:val="0F0F0F"/>
          <w:sz w:val="22"/>
        </w:rPr>
        <w:t>model</w:t>
      </w:r>
      <w:r>
        <w:rPr>
          <w:color w:val="0F0F0F"/>
          <w:spacing w:val="4"/>
          <w:sz w:val="22"/>
        </w:rPr>
        <w:t> </w:t>
      </w:r>
      <w:r>
        <w:rPr>
          <w:color w:val="0F0F0F"/>
          <w:spacing w:val="-2"/>
          <w:sz w:val="22"/>
        </w:rPr>
        <w:t>integration</w:t>
      </w:r>
    </w:p>
    <w:p>
      <w:pPr>
        <w:pStyle w:val="ListParagraph"/>
        <w:numPr>
          <w:ilvl w:val="1"/>
          <w:numId w:val="3"/>
        </w:numPr>
        <w:tabs>
          <w:tab w:pos="1569" w:val="left" w:leader="none"/>
        </w:tabs>
        <w:spacing w:line="240" w:lineRule="auto" w:before="36" w:after="0"/>
        <w:ind w:left="1569" w:right="0" w:hanging="355"/>
        <w:jc w:val="left"/>
        <w:rPr>
          <w:color w:val="212121"/>
          <w:sz w:val="21"/>
        </w:rPr>
      </w:pPr>
      <w:r>
        <w:rPr>
          <w:color w:val="212121"/>
          <w:sz w:val="22"/>
        </w:rPr>
        <w:t>Follow </w:t>
      </w:r>
      <w:r>
        <w:rPr>
          <w:color w:val="0F0F0F"/>
          <w:sz w:val="22"/>
        </w:rPr>
        <w:t>the</w:t>
      </w:r>
      <w:r>
        <w:rPr>
          <w:color w:val="0F0F0F"/>
          <w:spacing w:val="-6"/>
          <w:sz w:val="22"/>
        </w:rPr>
        <w:t> </w:t>
      </w:r>
      <w:r>
        <w:rPr>
          <w:color w:val="0F0F0F"/>
          <w:sz w:val="22"/>
        </w:rPr>
        <w:t>Material</w:t>
      </w:r>
      <w:r>
        <w:rPr>
          <w:color w:val="0F0F0F"/>
          <w:spacing w:val="1"/>
          <w:sz w:val="22"/>
        </w:rPr>
        <w:t> </w:t>
      </w:r>
      <w:r>
        <w:rPr>
          <w:color w:val="0F0F0F"/>
          <w:sz w:val="22"/>
        </w:rPr>
        <w:t>UI</w:t>
      </w:r>
      <w:r>
        <w:rPr>
          <w:color w:val="0F0F0F"/>
          <w:spacing w:val="-1"/>
          <w:sz w:val="22"/>
        </w:rPr>
        <w:t> </w:t>
      </w:r>
      <w:r>
        <w:rPr>
          <w:color w:val="212121"/>
          <w:sz w:val="22"/>
        </w:rPr>
        <w:t>v3</w:t>
      </w:r>
      <w:r>
        <w:rPr>
          <w:color w:val="212121"/>
          <w:spacing w:val="-9"/>
          <w:sz w:val="22"/>
        </w:rPr>
        <w:t> </w:t>
      </w:r>
      <w:r>
        <w:rPr>
          <w:color w:val="0F0F0F"/>
          <w:sz w:val="22"/>
        </w:rPr>
        <w:t>guidelines</w:t>
      </w:r>
      <w:r>
        <w:rPr>
          <w:color w:val="0F0F0F"/>
          <w:spacing w:val="8"/>
          <w:sz w:val="22"/>
        </w:rPr>
        <w:t> </w:t>
      </w:r>
      <w:r>
        <w:rPr>
          <w:color w:val="0F0F0F"/>
          <w:sz w:val="22"/>
        </w:rPr>
        <w:t>to</w:t>
      </w:r>
      <w:r>
        <w:rPr>
          <w:color w:val="0F0F0F"/>
          <w:spacing w:val="-10"/>
          <w:sz w:val="22"/>
        </w:rPr>
        <w:t> </w:t>
      </w:r>
      <w:r>
        <w:rPr>
          <w:color w:val="0F0F0F"/>
          <w:sz w:val="22"/>
        </w:rPr>
        <w:t>design</w:t>
      </w:r>
      <w:r>
        <w:rPr>
          <w:color w:val="0F0F0F"/>
          <w:spacing w:val="3"/>
          <w:sz w:val="22"/>
        </w:rPr>
        <w:t> </w:t>
      </w:r>
      <w:r>
        <w:rPr>
          <w:color w:val="0F0F0F"/>
          <w:sz w:val="22"/>
        </w:rPr>
        <w:t>and</w:t>
      </w:r>
      <w:r>
        <w:rPr>
          <w:color w:val="0F0F0F"/>
          <w:spacing w:val="-5"/>
          <w:sz w:val="22"/>
        </w:rPr>
        <w:t> </w:t>
      </w:r>
      <w:r>
        <w:rPr>
          <w:color w:val="0F0F0F"/>
          <w:sz w:val="22"/>
        </w:rPr>
        <w:t>develop</w:t>
      </w:r>
      <w:r>
        <w:rPr>
          <w:color w:val="0F0F0F"/>
          <w:spacing w:val="2"/>
          <w:sz w:val="22"/>
        </w:rPr>
        <w:t> </w:t>
      </w:r>
      <w:r>
        <w:rPr>
          <w:color w:val="0F0F0F"/>
          <w:sz w:val="22"/>
        </w:rPr>
        <w:t>App</w:t>
      </w:r>
      <w:r>
        <w:rPr>
          <w:color w:val="0F0F0F"/>
          <w:spacing w:val="-3"/>
          <w:sz w:val="22"/>
        </w:rPr>
        <w:t> </w:t>
      </w:r>
      <w:r>
        <w:rPr>
          <w:color w:val="0F0F0F"/>
          <w:spacing w:val="-5"/>
          <w:sz w:val="22"/>
        </w:rPr>
        <w:t>UI</w:t>
      </w:r>
    </w:p>
    <w:p>
      <w:pPr>
        <w:pStyle w:val="ListParagraph"/>
        <w:numPr>
          <w:ilvl w:val="1"/>
          <w:numId w:val="3"/>
        </w:numPr>
        <w:tabs>
          <w:tab w:pos="1566" w:val="left" w:leader="none"/>
        </w:tabs>
        <w:spacing w:line="240" w:lineRule="auto" w:before="40" w:after="0"/>
        <w:ind w:left="1566" w:right="0" w:hanging="351"/>
        <w:jc w:val="left"/>
        <w:rPr>
          <w:color w:val="212121"/>
          <w:sz w:val="20"/>
        </w:rPr>
      </w:pPr>
      <w:r>
        <w:rPr>
          <w:color w:val="0F0F0F"/>
          <w:spacing w:val="-5"/>
          <w:sz w:val="22"/>
        </w:rPr>
        <w:t>APK</w:t>
      </w:r>
    </w:p>
    <w:p>
      <w:pPr>
        <w:pStyle w:val="ListParagraph"/>
        <w:numPr>
          <w:ilvl w:val="0"/>
          <w:numId w:val="3"/>
        </w:numPr>
        <w:tabs>
          <w:tab w:pos="1207" w:val="left" w:leader="none"/>
        </w:tabs>
        <w:spacing w:line="240" w:lineRule="auto" w:before="50" w:after="0"/>
        <w:ind w:left="1207" w:right="0" w:hanging="363"/>
        <w:jc w:val="left"/>
        <w:rPr>
          <w:sz w:val="22"/>
        </w:rPr>
      </w:pPr>
      <w:r>
        <w:rPr>
          <w:color w:val="0F0F0F"/>
          <w:sz w:val="22"/>
        </w:rPr>
        <w:t>Integration</w:t>
      </w:r>
      <w:r>
        <w:rPr>
          <w:color w:val="0F0F0F"/>
          <w:spacing w:val="4"/>
          <w:sz w:val="22"/>
        </w:rPr>
        <w:t> </w:t>
      </w:r>
      <w:r>
        <w:rPr>
          <w:color w:val="0F0F0F"/>
          <w:sz w:val="22"/>
        </w:rPr>
        <w:t>of</w:t>
      </w:r>
      <w:r>
        <w:rPr>
          <w:color w:val="0F0F0F"/>
          <w:spacing w:val="-2"/>
          <w:sz w:val="22"/>
        </w:rPr>
        <w:t> </w:t>
      </w:r>
      <w:r>
        <w:rPr>
          <w:color w:val="0F0F0F"/>
          <w:sz w:val="22"/>
        </w:rPr>
        <w:t>TensorFlow Lite</w:t>
      </w:r>
      <w:r>
        <w:rPr>
          <w:color w:val="0F0F0F"/>
          <w:spacing w:val="-3"/>
          <w:sz w:val="22"/>
        </w:rPr>
        <w:t> </w:t>
      </w:r>
      <w:r>
        <w:rPr>
          <w:color w:val="0F0F0F"/>
          <w:sz w:val="22"/>
        </w:rPr>
        <w:t>to</w:t>
      </w:r>
      <w:r>
        <w:rPr>
          <w:color w:val="0F0F0F"/>
          <w:spacing w:val="-5"/>
          <w:sz w:val="22"/>
        </w:rPr>
        <w:t> </w:t>
      </w:r>
      <w:r>
        <w:rPr>
          <w:color w:val="0F0F0F"/>
          <w:sz w:val="22"/>
        </w:rPr>
        <w:t>flutter</w:t>
      </w:r>
      <w:r>
        <w:rPr>
          <w:color w:val="0F0F0F"/>
          <w:spacing w:val="3"/>
          <w:sz w:val="22"/>
        </w:rPr>
        <w:t> </w:t>
      </w:r>
      <w:r>
        <w:rPr>
          <w:color w:val="0F0F0F"/>
          <w:spacing w:val="-2"/>
          <w:sz w:val="22"/>
        </w:rPr>
        <w:t>project.</w:t>
      </w:r>
    </w:p>
    <w:p>
      <w:pPr>
        <w:pStyle w:val="ListParagraph"/>
        <w:numPr>
          <w:ilvl w:val="1"/>
          <w:numId w:val="3"/>
        </w:numPr>
        <w:tabs>
          <w:tab w:pos="1566" w:val="left" w:leader="none"/>
        </w:tabs>
        <w:spacing w:line="240" w:lineRule="auto" w:before="40" w:after="0"/>
        <w:ind w:left="1566" w:right="0" w:hanging="352"/>
        <w:jc w:val="left"/>
        <w:rPr>
          <w:color w:val="212121"/>
          <w:sz w:val="22"/>
        </w:rPr>
      </w:pPr>
      <w:r>
        <w:rPr>
          <w:color w:val="0F0F0F"/>
          <w:sz w:val="22"/>
        </w:rPr>
        <w:t>Use</w:t>
      </w:r>
      <w:r>
        <w:rPr>
          <w:color w:val="0F0F0F"/>
          <w:spacing w:val="-3"/>
          <w:sz w:val="22"/>
        </w:rPr>
        <w:t> </w:t>
      </w:r>
      <w:r>
        <w:rPr>
          <w:color w:val="0F0F0F"/>
          <w:sz w:val="22"/>
        </w:rPr>
        <w:t>Image</w:t>
      </w:r>
      <w:r>
        <w:rPr>
          <w:color w:val="0F0F0F"/>
          <w:spacing w:val="-2"/>
          <w:sz w:val="22"/>
        </w:rPr>
        <w:t> </w:t>
      </w:r>
      <w:r>
        <w:rPr>
          <w:color w:val="0F0F0F"/>
          <w:sz w:val="22"/>
        </w:rPr>
        <w:t>picker</w:t>
      </w:r>
      <w:r>
        <w:rPr>
          <w:color w:val="0F0F0F"/>
          <w:spacing w:val="3"/>
          <w:sz w:val="22"/>
        </w:rPr>
        <w:t> </w:t>
      </w:r>
      <w:r>
        <w:rPr>
          <w:color w:val="0F0F0F"/>
          <w:sz w:val="22"/>
        </w:rPr>
        <w:t>to</w:t>
      </w:r>
      <w:r>
        <w:rPr>
          <w:color w:val="0F0F0F"/>
          <w:spacing w:val="-7"/>
          <w:sz w:val="22"/>
        </w:rPr>
        <w:t> </w:t>
      </w:r>
      <w:r>
        <w:rPr>
          <w:color w:val="0F0F0F"/>
          <w:sz w:val="22"/>
        </w:rPr>
        <w:t>select</w:t>
      </w:r>
      <w:r>
        <w:rPr>
          <w:color w:val="0F0F0F"/>
          <w:spacing w:val="2"/>
          <w:sz w:val="22"/>
        </w:rPr>
        <w:t> </w:t>
      </w:r>
      <w:r>
        <w:rPr>
          <w:color w:val="0F0F0F"/>
          <w:sz w:val="22"/>
        </w:rPr>
        <w:t>image</w:t>
      </w:r>
      <w:r>
        <w:rPr>
          <w:color w:val="0F0F0F"/>
          <w:spacing w:val="-3"/>
          <w:sz w:val="22"/>
        </w:rPr>
        <w:t> </w:t>
      </w:r>
      <w:r>
        <w:rPr>
          <w:color w:val="0F0F0F"/>
          <w:sz w:val="22"/>
        </w:rPr>
        <w:t>from</w:t>
      </w:r>
      <w:r>
        <w:rPr>
          <w:color w:val="0F0F0F"/>
          <w:spacing w:val="-1"/>
          <w:sz w:val="22"/>
        </w:rPr>
        <w:t> </w:t>
      </w:r>
      <w:r>
        <w:rPr>
          <w:color w:val="0F0F0F"/>
          <w:sz w:val="22"/>
        </w:rPr>
        <w:t>device</w:t>
      </w:r>
      <w:r>
        <w:rPr>
          <w:color w:val="0F0F0F"/>
          <w:spacing w:val="1"/>
          <w:sz w:val="22"/>
        </w:rPr>
        <w:t> </w:t>
      </w:r>
      <w:r>
        <w:rPr>
          <w:color w:val="0F0F0F"/>
          <w:sz w:val="22"/>
        </w:rPr>
        <w:t>or</w:t>
      </w:r>
      <w:r>
        <w:rPr>
          <w:color w:val="0F0F0F"/>
          <w:spacing w:val="-4"/>
          <w:sz w:val="22"/>
        </w:rPr>
        <w:t> </w:t>
      </w:r>
      <w:r>
        <w:rPr>
          <w:color w:val="0F0F0F"/>
          <w:sz w:val="22"/>
        </w:rPr>
        <w:t>take</w:t>
      </w:r>
      <w:r>
        <w:rPr>
          <w:color w:val="0F0F0F"/>
          <w:spacing w:val="-5"/>
          <w:sz w:val="22"/>
        </w:rPr>
        <w:t> </w:t>
      </w:r>
      <w:r>
        <w:rPr>
          <w:color w:val="0F0F0F"/>
          <w:sz w:val="22"/>
        </w:rPr>
        <w:t>an image</w:t>
      </w:r>
      <w:r>
        <w:rPr>
          <w:color w:val="0F0F0F"/>
          <w:spacing w:val="-3"/>
          <w:sz w:val="22"/>
        </w:rPr>
        <w:t> </w:t>
      </w:r>
      <w:r>
        <w:rPr>
          <w:color w:val="0F0F0F"/>
          <w:sz w:val="22"/>
        </w:rPr>
        <w:t>from</w:t>
      </w:r>
      <w:r>
        <w:rPr>
          <w:color w:val="0F0F0F"/>
          <w:spacing w:val="-1"/>
          <w:sz w:val="22"/>
        </w:rPr>
        <w:t> </w:t>
      </w:r>
      <w:r>
        <w:rPr>
          <w:color w:val="0F0F0F"/>
          <w:spacing w:val="-2"/>
          <w:sz w:val="22"/>
        </w:rPr>
        <w:t>device.</w:t>
      </w:r>
    </w:p>
    <w:p>
      <w:pPr>
        <w:pStyle w:val="ListParagraph"/>
        <w:numPr>
          <w:ilvl w:val="1"/>
          <w:numId w:val="3"/>
        </w:numPr>
        <w:tabs>
          <w:tab w:pos="1569" w:val="left" w:leader="none"/>
        </w:tabs>
        <w:spacing w:line="240" w:lineRule="auto" w:before="40" w:after="0"/>
        <w:ind w:left="1569" w:right="0" w:hanging="355"/>
        <w:jc w:val="left"/>
        <w:rPr>
          <w:color w:val="0F0F0F"/>
          <w:sz w:val="22"/>
        </w:rPr>
      </w:pPr>
      <w:r>
        <w:rPr>
          <w:color w:val="0F0F0F"/>
          <w:sz w:val="22"/>
        </w:rPr>
        <w:t>Classify</w:t>
      </w:r>
      <w:r>
        <w:rPr>
          <w:color w:val="0F0F0F"/>
          <w:spacing w:val="1"/>
          <w:sz w:val="22"/>
        </w:rPr>
        <w:t> </w:t>
      </w:r>
      <w:r>
        <w:rPr>
          <w:color w:val="0F0F0F"/>
          <w:sz w:val="22"/>
        </w:rPr>
        <w:t>image</w:t>
      </w:r>
      <w:r>
        <w:rPr>
          <w:color w:val="0F0F0F"/>
          <w:spacing w:val="-4"/>
          <w:sz w:val="22"/>
        </w:rPr>
        <w:t> </w:t>
      </w:r>
      <w:r>
        <w:rPr>
          <w:color w:val="0F0F0F"/>
          <w:sz w:val="22"/>
        </w:rPr>
        <w:t>and</w:t>
      </w:r>
      <w:r>
        <w:rPr>
          <w:color w:val="0F0F0F"/>
          <w:spacing w:val="-3"/>
          <w:sz w:val="22"/>
        </w:rPr>
        <w:t> </w:t>
      </w:r>
      <w:r>
        <w:rPr>
          <w:color w:val="212121"/>
          <w:sz w:val="22"/>
        </w:rPr>
        <w:t>validate</w:t>
      </w:r>
      <w:r>
        <w:rPr>
          <w:color w:val="212121"/>
          <w:spacing w:val="1"/>
          <w:sz w:val="22"/>
        </w:rPr>
        <w:t> </w:t>
      </w:r>
      <w:r>
        <w:rPr>
          <w:color w:val="0F0F0F"/>
          <w:spacing w:val="-2"/>
          <w:sz w:val="22"/>
        </w:rPr>
        <w:t>results.</w:t>
      </w:r>
    </w:p>
    <w:p>
      <w:pPr>
        <w:pStyle w:val="ListParagraph"/>
        <w:numPr>
          <w:ilvl w:val="0"/>
          <w:numId w:val="3"/>
        </w:numPr>
        <w:tabs>
          <w:tab w:pos="1204" w:val="left" w:leader="none"/>
        </w:tabs>
        <w:spacing w:line="240" w:lineRule="auto" w:before="54" w:after="0"/>
        <w:ind w:left="1204" w:right="0" w:hanging="360"/>
        <w:jc w:val="left"/>
        <w:rPr>
          <w:sz w:val="22"/>
        </w:rPr>
      </w:pPr>
      <w:r>
        <w:rPr>
          <w:color w:val="0F0F0F"/>
          <w:sz w:val="22"/>
        </w:rPr>
        <w:t>Backend</w:t>
      </w:r>
      <w:r>
        <w:rPr>
          <w:color w:val="0F0F0F"/>
          <w:spacing w:val="6"/>
          <w:sz w:val="22"/>
        </w:rPr>
        <w:t> </w:t>
      </w:r>
      <w:r>
        <w:rPr>
          <w:color w:val="0F0F0F"/>
          <w:sz w:val="22"/>
        </w:rPr>
        <w:t>Development</w:t>
      </w:r>
      <w:r>
        <w:rPr>
          <w:color w:val="0F0F0F"/>
          <w:spacing w:val="3"/>
          <w:sz w:val="22"/>
        </w:rPr>
        <w:t> </w:t>
      </w:r>
      <w:r>
        <w:rPr>
          <w:color w:val="0F0F0F"/>
          <w:sz w:val="22"/>
        </w:rPr>
        <w:t>&amp;</w:t>
      </w:r>
      <w:r>
        <w:rPr>
          <w:color w:val="0F0F0F"/>
          <w:spacing w:val="-8"/>
          <w:sz w:val="22"/>
        </w:rPr>
        <w:t> </w:t>
      </w:r>
      <w:r>
        <w:rPr>
          <w:color w:val="0F0F0F"/>
          <w:spacing w:val="-2"/>
          <w:sz w:val="22"/>
        </w:rPr>
        <w:t>integration</w:t>
      </w:r>
    </w:p>
    <w:p>
      <w:pPr>
        <w:pStyle w:val="ListParagraph"/>
        <w:numPr>
          <w:ilvl w:val="1"/>
          <w:numId w:val="3"/>
        </w:numPr>
        <w:tabs>
          <w:tab w:pos="1569" w:val="left" w:leader="none"/>
        </w:tabs>
        <w:spacing w:line="278" w:lineRule="auto" w:before="36" w:after="0"/>
        <w:ind w:left="1569" w:right="307" w:hanging="356"/>
        <w:jc w:val="left"/>
        <w:rPr>
          <w:color w:val="212121"/>
          <w:sz w:val="22"/>
        </w:rPr>
      </w:pPr>
      <w:r>
        <w:rPr>
          <w:color w:val="0F0F0F"/>
          <w:sz w:val="22"/>
        </w:rPr>
        <w:t>Modelling relational data in NoSQL document</w:t>
      </w:r>
      <w:r>
        <w:rPr>
          <w:color w:val="0F0F0F"/>
          <w:spacing w:val="28"/>
          <w:sz w:val="22"/>
        </w:rPr>
        <w:t> </w:t>
      </w:r>
      <w:r>
        <w:rPr>
          <w:color w:val="0F0F0F"/>
          <w:sz w:val="22"/>
        </w:rPr>
        <w:t>database to easily store, sync, and query data for the flutter app.</w:t>
      </w:r>
    </w:p>
    <w:p>
      <w:pPr>
        <w:pStyle w:val="ListParagraph"/>
        <w:numPr>
          <w:ilvl w:val="1"/>
          <w:numId w:val="3"/>
        </w:numPr>
        <w:tabs>
          <w:tab w:pos="1570" w:val="left" w:leader="none"/>
        </w:tabs>
        <w:spacing w:line="273" w:lineRule="auto" w:before="0" w:after="0"/>
        <w:ind w:left="1570" w:right="306" w:hanging="357"/>
        <w:jc w:val="left"/>
        <w:rPr>
          <w:color w:val="0F0F0F"/>
          <w:sz w:val="22"/>
        </w:rPr>
      </w:pPr>
      <w:r>
        <w:rPr>
          <w:color w:val="212121"/>
          <w:sz w:val="22"/>
        </w:rPr>
        <w:t>Firebase</w:t>
      </w:r>
      <w:r>
        <w:rPr>
          <w:color w:val="212121"/>
          <w:spacing w:val="-3"/>
          <w:sz w:val="22"/>
        </w:rPr>
        <w:t> </w:t>
      </w:r>
      <w:r>
        <w:rPr>
          <w:color w:val="0F0F0F"/>
          <w:sz w:val="22"/>
        </w:rPr>
        <w:t>Authentication</w:t>
      </w:r>
      <w:r>
        <w:rPr>
          <w:color w:val="0F0F0F"/>
          <w:spacing w:val="-11"/>
          <w:sz w:val="22"/>
        </w:rPr>
        <w:t> </w:t>
      </w:r>
      <w:r>
        <w:rPr>
          <w:color w:val="0F0F0F"/>
          <w:sz w:val="22"/>
        </w:rPr>
        <w:t>(Continue with</w:t>
      </w:r>
      <w:r>
        <w:rPr>
          <w:color w:val="0F0F0F"/>
          <w:spacing w:val="-7"/>
          <w:sz w:val="22"/>
        </w:rPr>
        <w:t> </w:t>
      </w:r>
      <w:r>
        <w:rPr>
          <w:color w:val="0F0F0F"/>
          <w:sz w:val="22"/>
        </w:rPr>
        <w:t>google</w:t>
      </w:r>
      <w:r>
        <w:rPr>
          <w:color w:val="0F0F0F"/>
          <w:spacing w:val="-11"/>
          <w:sz w:val="22"/>
        </w:rPr>
        <w:t> </w:t>
      </w:r>
      <w:r>
        <w:rPr>
          <w:color w:val="0F0F0F"/>
          <w:sz w:val="22"/>
        </w:rPr>
        <w:t>Button</w:t>
      </w:r>
      <w:r>
        <w:rPr>
          <w:color w:val="0F0F0F"/>
          <w:spacing w:val="-5"/>
          <w:sz w:val="22"/>
        </w:rPr>
        <w:t> </w:t>
      </w:r>
      <w:r>
        <w:rPr>
          <w:color w:val="0F0F0F"/>
          <w:sz w:val="22"/>
        </w:rPr>
        <w:t>on</w:t>
      </w:r>
      <w:r>
        <w:rPr>
          <w:color w:val="0F0F0F"/>
          <w:spacing w:val="-11"/>
          <w:sz w:val="22"/>
        </w:rPr>
        <w:t> </w:t>
      </w:r>
      <w:r>
        <w:rPr>
          <w:color w:val="0F0F0F"/>
          <w:sz w:val="22"/>
        </w:rPr>
        <w:t>app):</w:t>
      </w:r>
      <w:r>
        <w:rPr>
          <w:color w:val="0F0F0F"/>
          <w:spacing w:val="-9"/>
          <w:sz w:val="22"/>
        </w:rPr>
        <w:t> </w:t>
      </w:r>
      <w:r>
        <w:rPr>
          <w:color w:val="212121"/>
          <w:sz w:val="22"/>
        </w:rPr>
        <w:t>End-to-end </w:t>
      </w:r>
      <w:r>
        <w:rPr>
          <w:color w:val="0F0F0F"/>
          <w:sz w:val="22"/>
        </w:rPr>
        <w:t>identity</w:t>
      </w:r>
      <w:r>
        <w:rPr>
          <w:color w:val="0F0F0F"/>
          <w:spacing w:val="-5"/>
          <w:sz w:val="22"/>
        </w:rPr>
        <w:t> </w:t>
      </w:r>
      <w:r>
        <w:rPr>
          <w:color w:val="0F0F0F"/>
          <w:sz w:val="22"/>
        </w:rPr>
        <w:t>solution to the app for easy user authentication and </w:t>
      </w:r>
      <w:r>
        <w:rPr>
          <w:color w:val="212121"/>
          <w:sz w:val="22"/>
        </w:rPr>
        <w:t>sign-in </w:t>
      </w:r>
      <w:r>
        <w:rPr>
          <w:color w:val="0F0F0F"/>
          <w:sz w:val="22"/>
        </w:rPr>
        <w:t>to the app in a secure manner.</w:t>
      </w:r>
    </w:p>
    <w:p>
      <w:pPr>
        <w:pStyle w:val="ListParagraph"/>
        <w:numPr>
          <w:ilvl w:val="1"/>
          <w:numId w:val="3"/>
        </w:numPr>
        <w:tabs>
          <w:tab w:pos="1569" w:val="left" w:leader="none"/>
        </w:tabs>
        <w:spacing w:line="273" w:lineRule="auto" w:before="4" w:after="0"/>
        <w:ind w:left="1569" w:right="312" w:hanging="355"/>
        <w:jc w:val="left"/>
        <w:rPr>
          <w:color w:val="212121"/>
          <w:sz w:val="22"/>
        </w:rPr>
      </w:pPr>
      <w:r>
        <w:rPr>
          <w:color w:val="0F0F0F"/>
          <w:sz w:val="22"/>
        </w:rPr>
        <w:t>Firebase</w:t>
      </w:r>
      <w:r>
        <w:rPr>
          <w:color w:val="0F0F0F"/>
          <w:spacing w:val="-14"/>
          <w:sz w:val="22"/>
        </w:rPr>
        <w:t> </w:t>
      </w:r>
      <w:r>
        <w:rPr>
          <w:color w:val="0F0F0F"/>
          <w:sz w:val="22"/>
        </w:rPr>
        <w:t>Cloud</w:t>
      </w:r>
      <w:r>
        <w:rPr>
          <w:color w:val="0F0F0F"/>
          <w:spacing w:val="-14"/>
          <w:sz w:val="22"/>
        </w:rPr>
        <w:t> </w:t>
      </w:r>
      <w:r>
        <w:rPr>
          <w:color w:val="0F0F0F"/>
          <w:sz w:val="22"/>
        </w:rPr>
        <w:t>Firestore:</w:t>
      </w:r>
      <w:r>
        <w:rPr>
          <w:color w:val="0F0F0F"/>
          <w:spacing w:val="-14"/>
          <w:sz w:val="22"/>
        </w:rPr>
        <w:t> </w:t>
      </w:r>
      <w:r>
        <w:rPr>
          <w:color w:val="0F0F0F"/>
          <w:sz w:val="22"/>
        </w:rPr>
        <w:t>provide</w:t>
      </w:r>
      <w:r>
        <w:rPr>
          <w:color w:val="0F0F0F"/>
          <w:spacing w:val="-11"/>
          <w:sz w:val="22"/>
        </w:rPr>
        <w:t> </w:t>
      </w:r>
      <w:r>
        <w:rPr>
          <w:color w:val="0F0F0F"/>
          <w:sz w:val="22"/>
        </w:rPr>
        <w:t>the</w:t>
      </w:r>
      <w:r>
        <w:rPr>
          <w:color w:val="0F0F0F"/>
          <w:spacing w:val="-17"/>
          <w:sz w:val="22"/>
        </w:rPr>
        <w:t> </w:t>
      </w:r>
      <w:r>
        <w:rPr>
          <w:color w:val="0F0F0F"/>
          <w:sz w:val="22"/>
        </w:rPr>
        <w:t>app</w:t>
      </w:r>
      <w:r>
        <w:rPr>
          <w:color w:val="0F0F0F"/>
          <w:spacing w:val="-14"/>
          <w:sz w:val="22"/>
        </w:rPr>
        <w:t> </w:t>
      </w:r>
      <w:r>
        <w:rPr>
          <w:color w:val="0F0F0F"/>
          <w:sz w:val="22"/>
        </w:rPr>
        <w:t>with</w:t>
      </w:r>
      <w:r>
        <w:rPr>
          <w:color w:val="0F0F0F"/>
          <w:spacing w:val="-14"/>
          <w:sz w:val="22"/>
        </w:rPr>
        <w:t> </w:t>
      </w:r>
      <w:r>
        <w:rPr>
          <w:color w:val="0F0F0F"/>
          <w:sz w:val="22"/>
        </w:rPr>
        <w:t>a</w:t>
      </w:r>
      <w:r>
        <w:rPr>
          <w:color w:val="0F0F0F"/>
          <w:spacing w:val="-17"/>
          <w:sz w:val="22"/>
        </w:rPr>
        <w:t> </w:t>
      </w:r>
      <w:r>
        <w:rPr>
          <w:color w:val="0F0F0F"/>
          <w:sz w:val="22"/>
        </w:rPr>
        <w:t>serverless</w:t>
      </w:r>
      <w:r>
        <w:rPr>
          <w:color w:val="0F0F0F"/>
          <w:spacing w:val="-6"/>
          <w:sz w:val="22"/>
        </w:rPr>
        <w:t> </w:t>
      </w:r>
      <w:r>
        <w:rPr>
          <w:color w:val="0F0F0F"/>
          <w:sz w:val="22"/>
        </w:rPr>
        <w:t>apps</w:t>
      </w:r>
      <w:r>
        <w:rPr>
          <w:color w:val="0F0F0F"/>
          <w:spacing w:val="-14"/>
          <w:sz w:val="22"/>
        </w:rPr>
        <w:t> </w:t>
      </w:r>
      <w:r>
        <w:rPr>
          <w:color w:val="0F0F0F"/>
          <w:sz w:val="22"/>
        </w:rPr>
        <w:t>solution</w:t>
      </w:r>
      <w:r>
        <w:rPr>
          <w:color w:val="0F0F0F"/>
          <w:spacing w:val="-12"/>
          <w:sz w:val="22"/>
        </w:rPr>
        <w:t> </w:t>
      </w:r>
      <w:r>
        <w:rPr>
          <w:color w:val="0F0F0F"/>
          <w:sz w:val="22"/>
        </w:rPr>
        <w:t>that</w:t>
      </w:r>
      <w:r>
        <w:rPr>
          <w:color w:val="0F0F0F"/>
          <w:spacing w:val="-14"/>
          <w:sz w:val="22"/>
        </w:rPr>
        <w:t> </w:t>
      </w:r>
      <w:r>
        <w:rPr>
          <w:color w:val="0F0F0F"/>
          <w:sz w:val="22"/>
        </w:rPr>
        <w:t>can</w:t>
      </w:r>
      <w:r>
        <w:rPr>
          <w:color w:val="0F0F0F"/>
          <w:spacing w:val="-14"/>
          <w:sz w:val="22"/>
        </w:rPr>
        <w:t> </w:t>
      </w:r>
      <w:r>
        <w:rPr>
          <w:color w:val="0F0F0F"/>
          <w:sz w:val="22"/>
        </w:rPr>
        <w:t>scale</w:t>
      </w:r>
      <w:r>
        <w:rPr>
          <w:color w:val="0F0F0F"/>
          <w:spacing w:val="-12"/>
          <w:sz w:val="22"/>
        </w:rPr>
        <w:t> </w:t>
      </w:r>
      <w:r>
        <w:rPr>
          <w:color w:val="0F0F0F"/>
          <w:sz w:val="22"/>
        </w:rPr>
        <w:t>globally, Sync data across devices, on or oftline.</w:t>
      </w:r>
    </w:p>
    <w:p>
      <w:pPr>
        <w:pStyle w:val="ListParagraph"/>
        <w:numPr>
          <w:ilvl w:val="1"/>
          <w:numId w:val="3"/>
        </w:numPr>
        <w:tabs>
          <w:tab w:pos="1569" w:val="left" w:leader="none"/>
        </w:tabs>
        <w:spacing w:line="240" w:lineRule="auto" w:before="9" w:after="0"/>
        <w:ind w:left="1569" w:right="0" w:hanging="355"/>
        <w:jc w:val="left"/>
        <w:rPr>
          <w:color w:val="0F0F0F"/>
          <w:sz w:val="22"/>
        </w:rPr>
      </w:pPr>
      <w:r>
        <w:rPr>
          <w:color w:val="0F0F0F"/>
          <w:sz w:val="22"/>
        </w:rPr>
        <w:t>Firebase</w:t>
      </w:r>
      <w:r>
        <w:rPr>
          <w:color w:val="0F0F0F"/>
          <w:spacing w:val="1"/>
          <w:sz w:val="22"/>
        </w:rPr>
        <w:t> </w:t>
      </w:r>
      <w:r>
        <w:rPr>
          <w:color w:val="0F0F0F"/>
          <w:sz w:val="22"/>
        </w:rPr>
        <w:t>Cloud</w:t>
      </w:r>
      <w:r>
        <w:rPr>
          <w:color w:val="0F0F0F"/>
          <w:spacing w:val="-1"/>
          <w:sz w:val="22"/>
        </w:rPr>
        <w:t> </w:t>
      </w:r>
      <w:r>
        <w:rPr>
          <w:color w:val="0F0F0F"/>
          <w:sz w:val="22"/>
        </w:rPr>
        <w:t>Storage</w:t>
      </w:r>
      <w:r>
        <w:rPr>
          <w:color w:val="0F0F0F"/>
          <w:spacing w:val="-1"/>
          <w:sz w:val="22"/>
        </w:rPr>
        <w:t> </w:t>
      </w:r>
      <w:r>
        <w:rPr>
          <w:color w:val="0F0F0F"/>
          <w:sz w:val="22"/>
        </w:rPr>
        <w:t>to</w:t>
      </w:r>
      <w:r>
        <w:rPr>
          <w:color w:val="0F0F0F"/>
          <w:spacing w:val="-5"/>
          <w:sz w:val="22"/>
        </w:rPr>
        <w:t> </w:t>
      </w:r>
      <w:r>
        <w:rPr>
          <w:color w:val="0F0F0F"/>
          <w:sz w:val="22"/>
        </w:rPr>
        <w:t>store</w:t>
      </w:r>
      <w:r>
        <w:rPr>
          <w:color w:val="0F0F0F"/>
          <w:spacing w:val="-8"/>
          <w:sz w:val="22"/>
        </w:rPr>
        <w:t> </w:t>
      </w:r>
      <w:r>
        <w:rPr>
          <w:color w:val="0F0F0F"/>
          <w:sz w:val="22"/>
        </w:rPr>
        <w:t>user</w:t>
      </w:r>
      <w:r>
        <w:rPr>
          <w:color w:val="0F0F0F"/>
          <w:spacing w:val="-3"/>
          <w:sz w:val="22"/>
        </w:rPr>
        <w:t> </w:t>
      </w:r>
      <w:r>
        <w:rPr>
          <w:color w:val="0F0F0F"/>
          <w:sz w:val="22"/>
        </w:rPr>
        <w:t>generated</w:t>
      </w:r>
      <w:r>
        <w:rPr>
          <w:color w:val="0F0F0F"/>
          <w:spacing w:val="8"/>
          <w:sz w:val="22"/>
        </w:rPr>
        <w:t> </w:t>
      </w:r>
      <w:r>
        <w:rPr>
          <w:color w:val="0F0F0F"/>
          <w:spacing w:val="-2"/>
          <w:sz w:val="22"/>
        </w:rPr>
        <w:t>content.</w:t>
      </w:r>
    </w:p>
    <w:p>
      <w:pPr>
        <w:pStyle w:val="ListParagraph"/>
        <w:numPr>
          <w:ilvl w:val="0"/>
          <w:numId w:val="3"/>
        </w:numPr>
        <w:tabs>
          <w:tab w:pos="1204" w:val="left" w:leader="none"/>
        </w:tabs>
        <w:spacing w:line="240" w:lineRule="auto" w:before="55" w:after="0"/>
        <w:ind w:left="1204" w:right="0" w:hanging="360"/>
        <w:jc w:val="left"/>
        <w:rPr>
          <w:sz w:val="22"/>
        </w:rPr>
      </w:pPr>
      <w:r>
        <w:rPr>
          <w:color w:val="0F0F0F"/>
          <w:spacing w:val="-2"/>
          <w:sz w:val="22"/>
        </w:rPr>
        <w:t>Documentation</w:t>
      </w:r>
    </w:p>
    <w:p>
      <w:pPr>
        <w:pStyle w:val="ListParagraph"/>
        <w:numPr>
          <w:ilvl w:val="1"/>
          <w:numId w:val="3"/>
        </w:numPr>
        <w:tabs>
          <w:tab w:pos="1568" w:val="left" w:leader="none"/>
        </w:tabs>
        <w:spacing w:line="240" w:lineRule="auto" w:before="35" w:after="0"/>
        <w:ind w:left="1568" w:right="0" w:hanging="354"/>
        <w:jc w:val="left"/>
        <w:rPr>
          <w:color w:val="212121"/>
          <w:sz w:val="22"/>
        </w:rPr>
      </w:pPr>
      <w:r>
        <w:rPr>
          <w:color w:val="0F0F0F"/>
          <w:sz w:val="22"/>
        </w:rPr>
        <w:t>Literature</w:t>
      </w:r>
      <w:r>
        <w:rPr>
          <w:color w:val="0F0F0F"/>
          <w:spacing w:val="-5"/>
          <w:sz w:val="22"/>
        </w:rPr>
        <w:t> </w:t>
      </w:r>
      <w:r>
        <w:rPr>
          <w:color w:val="0F0F0F"/>
          <w:sz w:val="22"/>
        </w:rPr>
        <w:t>Review</w:t>
      </w:r>
      <w:r>
        <w:rPr>
          <w:color w:val="0F0F0F"/>
          <w:spacing w:val="-6"/>
          <w:sz w:val="22"/>
        </w:rPr>
        <w:t> </w:t>
      </w:r>
      <w:r>
        <w:rPr>
          <w:color w:val="0F0F0F"/>
          <w:spacing w:val="-4"/>
          <w:sz w:val="22"/>
        </w:rPr>
        <w:t>(LR)</w:t>
      </w:r>
    </w:p>
    <w:p>
      <w:pPr>
        <w:pStyle w:val="ListParagraph"/>
        <w:numPr>
          <w:ilvl w:val="1"/>
          <w:numId w:val="3"/>
        </w:numPr>
        <w:tabs>
          <w:tab w:pos="1569" w:val="left" w:leader="none"/>
        </w:tabs>
        <w:spacing w:line="240" w:lineRule="auto" w:before="40" w:after="0"/>
        <w:ind w:left="1569" w:right="0" w:hanging="355"/>
        <w:jc w:val="left"/>
        <w:rPr>
          <w:color w:val="0F0F0F"/>
          <w:sz w:val="22"/>
        </w:rPr>
      </w:pPr>
      <w:r>
        <w:rPr>
          <w:color w:val="0F0F0F"/>
          <w:sz w:val="22"/>
        </w:rPr>
        <w:t>Software</w:t>
      </w:r>
      <w:r>
        <w:rPr>
          <w:color w:val="0F0F0F"/>
          <w:spacing w:val="-8"/>
          <w:sz w:val="22"/>
        </w:rPr>
        <w:t> </w:t>
      </w:r>
      <w:r>
        <w:rPr>
          <w:color w:val="0F0F0F"/>
          <w:sz w:val="22"/>
        </w:rPr>
        <w:t>requirements</w:t>
      </w:r>
      <w:r>
        <w:rPr>
          <w:color w:val="0F0F0F"/>
          <w:spacing w:val="-1"/>
          <w:sz w:val="22"/>
        </w:rPr>
        <w:t> </w:t>
      </w:r>
      <w:r>
        <w:rPr>
          <w:color w:val="0F0F0F"/>
          <w:sz w:val="22"/>
        </w:rPr>
        <w:t>specification</w:t>
      </w:r>
      <w:r>
        <w:rPr>
          <w:color w:val="0F0F0F"/>
          <w:spacing w:val="-6"/>
          <w:sz w:val="22"/>
        </w:rPr>
        <w:t> </w:t>
      </w:r>
      <w:r>
        <w:rPr>
          <w:color w:val="0F0F0F"/>
          <w:spacing w:val="-4"/>
          <w:sz w:val="22"/>
        </w:rPr>
        <w:t>(SRS)</w:t>
      </w:r>
    </w:p>
    <w:p>
      <w:pPr>
        <w:pStyle w:val="ListParagraph"/>
        <w:numPr>
          <w:ilvl w:val="1"/>
          <w:numId w:val="3"/>
        </w:numPr>
        <w:tabs>
          <w:tab w:pos="1569" w:val="left" w:leader="none"/>
        </w:tabs>
        <w:spacing w:line="240" w:lineRule="auto" w:before="36" w:after="0"/>
        <w:ind w:left="1569" w:right="0" w:hanging="355"/>
        <w:jc w:val="left"/>
        <w:rPr>
          <w:color w:val="212121"/>
          <w:sz w:val="22"/>
        </w:rPr>
      </w:pPr>
      <w:r>
        <w:rPr>
          <w:color w:val="0F0F0F"/>
          <w:sz w:val="22"/>
        </w:rPr>
        <w:t>Software</w:t>
      </w:r>
      <w:r>
        <w:rPr>
          <w:color w:val="0F0F0F"/>
          <w:spacing w:val="7"/>
          <w:sz w:val="22"/>
        </w:rPr>
        <w:t> </w:t>
      </w:r>
      <w:r>
        <w:rPr>
          <w:color w:val="0F0F0F"/>
          <w:sz w:val="22"/>
        </w:rPr>
        <w:t>Architecture</w:t>
      </w:r>
      <w:r>
        <w:rPr>
          <w:color w:val="0F0F0F"/>
          <w:spacing w:val="19"/>
          <w:sz w:val="22"/>
        </w:rPr>
        <w:t> </w:t>
      </w:r>
      <w:r>
        <w:rPr>
          <w:color w:val="0F0F0F"/>
          <w:sz w:val="22"/>
        </w:rPr>
        <w:t>and Design/</w:t>
      </w:r>
      <w:r>
        <w:rPr>
          <w:color w:val="0F0F0F"/>
          <w:spacing w:val="7"/>
          <w:sz w:val="22"/>
        </w:rPr>
        <w:t> </w:t>
      </w:r>
      <w:r>
        <w:rPr>
          <w:color w:val="0F0F0F"/>
          <w:sz w:val="22"/>
        </w:rPr>
        <w:t>Tech </w:t>
      </w:r>
      <w:r>
        <w:rPr>
          <w:color w:val="0F0F0F"/>
          <w:spacing w:val="-2"/>
          <w:sz w:val="22"/>
        </w:rPr>
        <w:t>stack</w:t>
      </w:r>
    </w:p>
    <w:p>
      <w:pPr>
        <w:pStyle w:val="ListParagraph"/>
        <w:numPr>
          <w:ilvl w:val="1"/>
          <w:numId w:val="3"/>
        </w:numPr>
        <w:tabs>
          <w:tab w:pos="1566" w:val="left" w:leader="none"/>
        </w:tabs>
        <w:spacing w:line="240" w:lineRule="auto" w:before="40" w:after="0"/>
        <w:ind w:left="1566" w:right="0" w:hanging="352"/>
        <w:jc w:val="left"/>
        <w:rPr>
          <w:color w:val="212121"/>
          <w:sz w:val="22"/>
        </w:rPr>
      </w:pPr>
      <w:r>
        <w:rPr>
          <w:color w:val="0F0F0F"/>
          <w:sz w:val="22"/>
        </w:rPr>
        <w:t>Test</w:t>
      </w:r>
      <w:r>
        <w:rPr>
          <w:color w:val="0F0F0F"/>
          <w:spacing w:val="3"/>
          <w:sz w:val="22"/>
        </w:rPr>
        <w:t> </w:t>
      </w:r>
      <w:r>
        <w:rPr>
          <w:color w:val="0F0F0F"/>
          <w:spacing w:val="-2"/>
          <w:sz w:val="22"/>
        </w:rPr>
        <w:t>Report</w:t>
      </w:r>
    </w:p>
    <w:p>
      <w:pPr>
        <w:pStyle w:val="ListParagraph"/>
        <w:numPr>
          <w:ilvl w:val="1"/>
          <w:numId w:val="3"/>
        </w:numPr>
        <w:tabs>
          <w:tab w:pos="1566" w:val="left" w:leader="none"/>
        </w:tabs>
        <w:spacing w:line="240" w:lineRule="auto" w:before="40" w:after="0"/>
        <w:ind w:left="1566" w:right="0" w:hanging="352"/>
        <w:jc w:val="left"/>
        <w:rPr>
          <w:color w:val="212121"/>
          <w:sz w:val="22"/>
        </w:rPr>
      </w:pPr>
      <w:r>
        <w:rPr>
          <w:color w:val="0F0F0F"/>
          <w:sz w:val="22"/>
        </w:rPr>
        <w:t>User guide for</w:t>
      </w:r>
      <w:r>
        <w:rPr>
          <w:color w:val="0F0F0F"/>
          <w:spacing w:val="-2"/>
          <w:sz w:val="22"/>
        </w:rPr>
        <w:t> </w:t>
      </w:r>
      <w:r>
        <w:rPr>
          <w:color w:val="0F0F0F"/>
          <w:spacing w:val="-5"/>
          <w:sz w:val="22"/>
        </w:rPr>
        <w:t>app</w:t>
      </w:r>
    </w:p>
    <w:p>
      <w:pPr>
        <w:spacing w:after="0" w:line="240" w:lineRule="auto"/>
        <w:jc w:val="left"/>
        <w:rPr>
          <w:sz w:val="22"/>
        </w:rPr>
        <w:sectPr>
          <w:pgSz w:w="11910" w:h="16840"/>
          <w:pgMar w:header="658" w:footer="1021" w:top="1320" w:bottom="1220" w:left="960" w:right="740"/>
        </w:sectPr>
      </w:pPr>
    </w:p>
    <w:p>
      <w:pPr>
        <w:pStyle w:val="Heading6"/>
        <w:numPr>
          <w:ilvl w:val="2"/>
          <w:numId w:val="2"/>
        </w:numPr>
        <w:tabs>
          <w:tab w:pos="1566" w:val="left" w:leader="none"/>
        </w:tabs>
        <w:spacing w:line="240" w:lineRule="auto" w:before="92" w:after="0"/>
        <w:ind w:left="1566" w:right="0" w:hanging="716"/>
        <w:jc w:val="left"/>
        <w:rPr>
          <w:color w:val="0F0F0F"/>
        </w:rPr>
      </w:pPr>
      <w:bookmarkStart w:name="_TOC_250086" w:id="8"/>
      <w:r>
        <w:rPr>
          <w:color w:val="0F0F0F"/>
        </w:rPr>
        <w:t>Out-Of-Scope</w:t>
      </w:r>
      <w:r>
        <w:rPr>
          <w:color w:val="0F0F0F"/>
          <w:spacing w:val="56"/>
        </w:rPr>
        <w:t> </w:t>
      </w:r>
      <w:bookmarkEnd w:id="8"/>
      <w:r>
        <w:rPr>
          <w:color w:val="0F0F0F"/>
          <w:spacing w:val="-2"/>
        </w:rPr>
        <w:t>Items</w:t>
      </w:r>
    </w:p>
    <w:p>
      <w:pPr>
        <w:pStyle w:val="ListParagraph"/>
        <w:numPr>
          <w:ilvl w:val="0"/>
          <w:numId w:val="4"/>
        </w:numPr>
        <w:tabs>
          <w:tab w:pos="488" w:val="left" w:leader="none"/>
        </w:tabs>
        <w:spacing w:line="240" w:lineRule="auto" w:before="307" w:after="0"/>
        <w:ind w:left="488" w:right="0" w:hanging="364"/>
        <w:jc w:val="left"/>
        <w:rPr>
          <w:sz w:val="21"/>
        </w:rPr>
      </w:pPr>
      <w:r>
        <w:rPr>
          <w:color w:val="0F0F0F"/>
          <w:w w:val="105"/>
          <w:sz w:val="21"/>
        </w:rPr>
        <w:t>System</w:t>
      </w:r>
      <w:r>
        <w:rPr>
          <w:color w:val="0F0F0F"/>
          <w:spacing w:val="-4"/>
          <w:w w:val="105"/>
          <w:sz w:val="21"/>
        </w:rPr>
        <w:t> </w:t>
      </w:r>
      <w:r>
        <w:rPr>
          <w:color w:val="0F0F0F"/>
          <w:w w:val="105"/>
          <w:sz w:val="21"/>
        </w:rPr>
        <w:t>will</w:t>
      </w:r>
      <w:r>
        <w:rPr>
          <w:color w:val="0F0F0F"/>
          <w:spacing w:val="-5"/>
          <w:w w:val="105"/>
          <w:sz w:val="21"/>
        </w:rPr>
        <w:t> </w:t>
      </w:r>
      <w:r>
        <w:rPr>
          <w:color w:val="0F0F0F"/>
          <w:w w:val="105"/>
          <w:sz w:val="21"/>
        </w:rPr>
        <w:t>not</w:t>
      </w:r>
      <w:r>
        <w:rPr>
          <w:color w:val="0F0F0F"/>
          <w:spacing w:val="-6"/>
          <w:w w:val="105"/>
          <w:sz w:val="21"/>
        </w:rPr>
        <w:t> </w:t>
      </w:r>
      <w:r>
        <w:rPr>
          <w:color w:val="0F0F0F"/>
          <w:w w:val="105"/>
          <w:sz w:val="21"/>
        </w:rPr>
        <w:t>support</w:t>
      </w:r>
      <w:r>
        <w:rPr>
          <w:color w:val="0F0F0F"/>
          <w:spacing w:val="1"/>
          <w:w w:val="105"/>
          <w:sz w:val="21"/>
        </w:rPr>
        <w:t> </w:t>
      </w:r>
      <w:r>
        <w:rPr>
          <w:color w:val="0F0F0F"/>
          <w:w w:val="105"/>
          <w:sz w:val="21"/>
        </w:rPr>
        <w:t>real</w:t>
      </w:r>
      <w:r>
        <w:rPr>
          <w:color w:val="0F0F0F"/>
          <w:spacing w:val="-2"/>
          <w:w w:val="105"/>
          <w:sz w:val="21"/>
        </w:rPr>
        <w:t> </w:t>
      </w:r>
      <w:r>
        <w:rPr>
          <w:color w:val="0F0F0F"/>
          <w:w w:val="105"/>
          <w:sz w:val="21"/>
        </w:rPr>
        <w:t>time</w:t>
      </w:r>
      <w:r>
        <w:rPr>
          <w:color w:val="0F0F0F"/>
          <w:spacing w:val="-6"/>
          <w:w w:val="105"/>
          <w:sz w:val="21"/>
        </w:rPr>
        <w:t> </w:t>
      </w:r>
      <w:r>
        <w:rPr>
          <w:color w:val="0F0F0F"/>
          <w:w w:val="105"/>
          <w:sz w:val="21"/>
        </w:rPr>
        <w:t>Image</w:t>
      </w:r>
      <w:r>
        <w:rPr>
          <w:color w:val="0F0F0F"/>
          <w:spacing w:val="-1"/>
          <w:w w:val="105"/>
          <w:sz w:val="21"/>
        </w:rPr>
        <w:t> </w:t>
      </w:r>
      <w:r>
        <w:rPr>
          <w:color w:val="0F0F0F"/>
          <w:w w:val="105"/>
          <w:sz w:val="21"/>
        </w:rPr>
        <w:t>classifying and</w:t>
      </w:r>
      <w:r>
        <w:rPr>
          <w:color w:val="0F0F0F"/>
          <w:spacing w:val="-7"/>
          <w:w w:val="105"/>
          <w:sz w:val="21"/>
        </w:rPr>
        <w:t> </w:t>
      </w:r>
      <w:r>
        <w:rPr>
          <w:color w:val="0F0F0F"/>
          <w:w w:val="105"/>
          <w:sz w:val="21"/>
        </w:rPr>
        <w:t>image</w:t>
      </w:r>
      <w:r>
        <w:rPr>
          <w:color w:val="0F0F0F"/>
          <w:spacing w:val="-7"/>
          <w:w w:val="105"/>
          <w:sz w:val="21"/>
        </w:rPr>
        <w:t> </w:t>
      </w:r>
      <w:r>
        <w:rPr>
          <w:color w:val="0F0F0F"/>
          <w:spacing w:val="-2"/>
          <w:w w:val="105"/>
          <w:sz w:val="21"/>
        </w:rPr>
        <w:t>recognition.</w:t>
      </w:r>
    </w:p>
    <w:p>
      <w:pPr>
        <w:pStyle w:val="ListParagraph"/>
        <w:numPr>
          <w:ilvl w:val="0"/>
          <w:numId w:val="4"/>
        </w:numPr>
        <w:tabs>
          <w:tab w:pos="484" w:val="left" w:leader="none"/>
        </w:tabs>
        <w:spacing w:line="376" w:lineRule="auto" w:before="158" w:after="0"/>
        <w:ind w:left="484" w:right="308" w:hanging="360"/>
        <w:jc w:val="left"/>
        <w:rPr>
          <w:sz w:val="21"/>
        </w:rPr>
      </w:pPr>
      <w:r>
        <w:rPr>
          <w:color w:val="0F0F0F"/>
          <w:w w:val="105"/>
          <w:sz w:val="21"/>
        </w:rPr>
        <w:t>Convolutional</w:t>
      </w:r>
      <w:r>
        <w:rPr>
          <w:color w:val="0F0F0F"/>
          <w:spacing w:val="22"/>
          <w:w w:val="105"/>
          <w:sz w:val="21"/>
        </w:rPr>
        <w:t> </w:t>
      </w:r>
      <w:r>
        <w:rPr>
          <w:color w:val="0F0F0F"/>
          <w:w w:val="105"/>
          <w:sz w:val="21"/>
        </w:rPr>
        <w:t>neural network algorithm</w:t>
      </w:r>
      <w:r>
        <w:rPr>
          <w:color w:val="0F0F0F"/>
          <w:w w:val="105"/>
          <w:sz w:val="21"/>
        </w:rPr>
        <w:t> used for deep</w:t>
      </w:r>
      <w:r>
        <w:rPr>
          <w:color w:val="0F0F0F"/>
          <w:spacing w:val="-2"/>
          <w:w w:val="105"/>
          <w:sz w:val="21"/>
        </w:rPr>
        <w:t> </w:t>
      </w:r>
      <w:r>
        <w:rPr>
          <w:color w:val="0F0F0F"/>
          <w:w w:val="105"/>
          <w:sz w:val="21"/>
        </w:rPr>
        <w:t>learning image classification:</w:t>
      </w:r>
      <w:r>
        <w:rPr>
          <w:color w:val="0F0F0F"/>
          <w:spacing w:val="-3"/>
          <w:w w:val="105"/>
          <w:sz w:val="21"/>
        </w:rPr>
        <w:t> </w:t>
      </w:r>
      <w:r>
        <w:rPr>
          <w:color w:val="0F0F0F"/>
          <w:w w:val="105"/>
          <w:sz w:val="21"/>
        </w:rPr>
        <w:t>system</w:t>
      </w:r>
      <w:r>
        <w:rPr>
          <w:color w:val="0F0F0F"/>
          <w:w w:val="105"/>
          <w:sz w:val="21"/>
        </w:rPr>
        <w:t> uses</w:t>
      </w:r>
      <w:r>
        <w:rPr>
          <w:color w:val="0F0F0F"/>
          <w:spacing w:val="-1"/>
          <w:w w:val="105"/>
          <w:sz w:val="21"/>
        </w:rPr>
        <w:t> </w:t>
      </w:r>
      <w:r>
        <w:rPr>
          <w:color w:val="0F0F0F"/>
          <w:w w:val="105"/>
          <w:sz w:val="21"/>
        </w:rPr>
        <w:t>existing </w:t>
      </w:r>
      <w:r>
        <w:rPr>
          <w:color w:val="0F0F0F"/>
          <w:spacing w:val="-2"/>
          <w:w w:val="105"/>
          <w:sz w:val="21"/>
        </w:rPr>
        <w:t>algorithm</w:t>
      </w:r>
      <w:r>
        <w:rPr>
          <w:color w:val="3B3B3B"/>
          <w:spacing w:val="-2"/>
          <w:w w:val="105"/>
          <w:sz w:val="21"/>
        </w:rPr>
        <w:t>.</w:t>
      </w:r>
    </w:p>
    <w:p>
      <w:pPr>
        <w:pStyle w:val="ListParagraph"/>
        <w:numPr>
          <w:ilvl w:val="0"/>
          <w:numId w:val="4"/>
        </w:numPr>
        <w:tabs>
          <w:tab w:pos="486" w:val="left" w:leader="none"/>
        </w:tabs>
        <w:spacing w:line="240" w:lineRule="auto" w:before="15" w:after="0"/>
        <w:ind w:left="486" w:right="0" w:hanging="362"/>
        <w:jc w:val="left"/>
        <w:rPr>
          <w:sz w:val="21"/>
        </w:rPr>
      </w:pPr>
      <w:r>
        <w:rPr>
          <w:color w:val="0F0F0F"/>
          <w:w w:val="105"/>
          <w:sz w:val="21"/>
        </w:rPr>
        <w:t>Image</w:t>
      </w:r>
      <w:r>
        <w:rPr>
          <w:color w:val="0F0F0F"/>
          <w:spacing w:val="1"/>
          <w:w w:val="105"/>
          <w:sz w:val="21"/>
        </w:rPr>
        <w:t> </w:t>
      </w:r>
      <w:r>
        <w:rPr>
          <w:color w:val="0F0F0F"/>
          <w:w w:val="105"/>
          <w:sz w:val="21"/>
        </w:rPr>
        <w:t>classification</w:t>
      </w:r>
      <w:r>
        <w:rPr>
          <w:color w:val="0F0F0F"/>
          <w:spacing w:val="-9"/>
          <w:w w:val="105"/>
          <w:sz w:val="21"/>
        </w:rPr>
        <w:t> </w:t>
      </w:r>
      <w:r>
        <w:rPr>
          <w:color w:val="0F0F0F"/>
          <w:w w:val="105"/>
          <w:sz w:val="21"/>
        </w:rPr>
        <w:t>is</w:t>
      </w:r>
      <w:r>
        <w:rPr>
          <w:color w:val="0F0F0F"/>
          <w:spacing w:val="-5"/>
          <w:w w:val="105"/>
          <w:sz w:val="21"/>
        </w:rPr>
        <w:t> </w:t>
      </w:r>
      <w:r>
        <w:rPr>
          <w:color w:val="0F0F0F"/>
          <w:w w:val="105"/>
          <w:sz w:val="21"/>
        </w:rPr>
        <w:t>limited</w:t>
      </w:r>
      <w:r>
        <w:rPr>
          <w:color w:val="0F0F0F"/>
          <w:spacing w:val="7"/>
          <w:w w:val="105"/>
          <w:sz w:val="21"/>
        </w:rPr>
        <w:t> </w:t>
      </w:r>
      <w:r>
        <w:rPr>
          <w:color w:val="0F0F0F"/>
          <w:w w:val="105"/>
          <w:sz w:val="21"/>
        </w:rPr>
        <w:t>to</w:t>
      </w:r>
      <w:r>
        <w:rPr>
          <w:color w:val="0F0F0F"/>
          <w:spacing w:val="-7"/>
          <w:w w:val="105"/>
          <w:sz w:val="21"/>
        </w:rPr>
        <w:t> </w:t>
      </w:r>
      <w:r>
        <w:rPr>
          <w:color w:val="0F0F0F"/>
          <w:w w:val="105"/>
          <w:sz w:val="21"/>
        </w:rPr>
        <w:t>plant</w:t>
      </w:r>
      <w:r>
        <w:rPr>
          <w:color w:val="0F0F0F"/>
          <w:spacing w:val="-1"/>
          <w:w w:val="105"/>
          <w:sz w:val="21"/>
        </w:rPr>
        <w:t> </w:t>
      </w:r>
      <w:r>
        <w:rPr>
          <w:color w:val="0F0F0F"/>
          <w:w w:val="105"/>
          <w:sz w:val="21"/>
        </w:rPr>
        <w:t>and</w:t>
      </w:r>
      <w:r>
        <w:rPr>
          <w:color w:val="0F0F0F"/>
          <w:spacing w:val="4"/>
          <w:w w:val="105"/>
          <w:sz w:val="21"/>
        </w:rPr>
        <w:t> </w:t>
      </w:r>
      <w:r>
        <w:rPr>
          <w:color w:val="0F0F0F"/>
          <w:w w:val="105"/>
          <w:sz w:val="21"/>
        </w:rPr>
        <w:t>leaf</w:t>
      </w:r>
      <w:r>
        <w:rPr>
          <w:color w:val="0F0F0F"/>
          <w:spacing w:val="-9"/>
          <w:w w:val="105"/>
          <w:sz w:val="21"/>
        </w:rPr>
        <w:t> </w:t>
      </w:r>
      <w:r>
        <w:rPr>
          <w:color w:val="0F0F0F"/>
          <w:spacing w:val="-2"/>
          <w:w w:val="105"/>
          <w:sz w:val="21"/>
        </w:rPr>
        <w:t>recognition</w:t>
      </w:r>
      <w:r>
        <w:rPr>
          <w:color w:val="3B3B3B"/>
          <w:spacing w:val="-2"/>
          <w:w w:val="105"/>
          <w:sz w:val="21"/>
        </w:rPr>
        <w:t>.</w:t>
      </w:r>
    </w:p>
    <w:p>
      <w:pPr>
        <w:pStyle w:val="ListParagraph"/>
        <w:numPr>
          <w:ilvl w:val="0"/>
          <w:numId w:val="4"/>
        </w:numPr>
        <w:tabs>
          <w:tab w:pos="483" w:val="left" w:leader="none"/>
        </w:tabs>
        <w:spacing w:line="240" w:lineRule="auto" w:before="153" w:after="0"/>
        <w:ind w:left="483" w:right="0" w:hanging="359"/>
        <w:jc w:val="left"/>
        <w:rPr>
          <w:sz w:val="21"/>
        </w:rPr>
      </w:pPr>
      <w:r>
        <w:rPr>
          <w:color w:val="0F0F0F"/>
          <w:w w:val="105"/>
          <w:sz w:val="21"/>
        </w:rPr>
        <w:t>Cloud</w:t>
      </w:r>
      <w:r>
        <w:rPr>
          <w:color w:val="0F0F0F"/>
          <w:spacing w:val="5"/>
          <w:w w:val="105"/>
          <w:sz w:val="21"/>
        </w:rPr>
        <w:t> </w:t>
      </w:r>
      <w:r>
        <w:rPr>
          <w:color w:val="0F0F0F"/>
          <w:w w:val="105"/>
          <w:sz w:val="21"/>
        </w:rPr>
        <w:t>based</w:t>
      </w:r>
      <w:r>
        <w:rPr>
          <w:color w:val="0F0F0F"/>
          <w:spacing w:val="-6"/>
          <w:w w:val="105"/>
          <w:sz w:val="21"/>
        </w:rPr>
        <w:t> </w:t>
      </w:r>
      <w:r>
        <w:rPr>
          <w:color w:val="0F0F0F"/>
          <w:w w:val="105"/>
          <w:sz w:val="21"/>
        </w:rPr>
        <w:t>solutions</w:t>
      </w:r>
      <w:r>
        <w:rPr>
          <w:color w:val="0F0F0F"/>
          <w:spacing w:val="4"/>
          <w:w w:val="105"/>
          <w:sz w:val="21"/>
        </w:rPr>
        <w:t> </w:t>
      </w:r>
      <w:r>
        <w:rPr>
          <w:color w:val="0F0F0F"/>
          <w:w w:val="105"/>
          <w:sz w:val="21"/>
        </w:rPr>
        <w:t>to</w:t>
      </w:r>
      <w:r>
        <w:rPr>
          <w:color w:val="0F0F0F"/>
          <w:spacing w:val="-10"/>
          <w:w w:val="105"/>
          <w:sz w:val="21"/>
        </w:rPr>
        <w:t> </w:t>
      </w:r>
      <w:r>
        <w:rPr>
          <w:color w:val="0F0F0F"/>
          <w:w w:val="105"/>
          <w:sz w:val="21"/>
        </w:rPr>
        <w:t>store</w:t>
      </w:r>
      <w:r>
        <w:rPr>
          <w:color w:val="0F0F0F"/>
          <w:spacing w:val="-7"/>
          <w:w w:val="105"/>
          <w:sz w:val="21"/>
        </w:rPr>
        <w:t> </w:t>
      </w:r>
      <w:r>
        <w:rPr>
          <w:color w:val="0F0F0F"/>
          <w:w w:val="105"/>
          <w:sz w:val="21"/>
        </w:rPr>
        <w:t>User</w:t>
      </w:r>
      <w:r>
        <w:rPr>
          <w:color w:val="0F0F0F"/>
          <w:spacing w:val="-3"/>
          <w:w w:val="105"/>
          <w:sz w:val="21"/>
        </w:rPr>
        <w:t> </w:t>
      </w:r>
      <w:r>
        <w:rPr>
          <w:color w:val="0F0F0F"/>
          <w:spacing w:val="-2"/>
          <w:w w:val="105"/>
          <w:sz w:val="21"/>
        </w:rPr>
        <w:t>content.</w:t>
      </w:r>
    </w:p>
    <w:p>
      <w:pPr>
        <w:pStyle w:val="ListParagraph"/>
        <w:numPr>
          <w:ilvl w:val="0"/>
          <w:numId w:val="4"/>
        </w:numPr>
        <w:tabs>
          <w:tab w:pos="483" w:val="left" w:leader="none"/>
        </w:tabs>
        <w:spacing w:line="240" w:lineRule="auto" w:before="152" w:after="0"/>
        <w:ind w:left="483" w:right="0" w:hanging="359"/>
        <w:jc w:val="left"/>
        <w:rPr>
          <w:sz w:val="21"/>
        </w:rPr>
      </w:pPr>
      <w:r>
        <w:rPr>
          <w:color w:val="0F0F0F"/>
          <w:w w:val="105"/>
          <w:sz w:val="21"/>
        </w:rPr>
        <w:t>Multiple</w:t>
      </w:r>
      <w:r>
        <w:rPr>
          <w:color w:val="0F0F0F"/>
          <w:spacing w:val="-4"/>
          <w:w w:val="105"/>
          <w:sz w:val="21"/>
        </w:rPr>
        <w:t> </w:t>
      </w:r>
      <w:r>
        <w:rPr>
          <w:color w:val="0F0F0F"/>
          <w:w w:val="105"/>
          <w:sz w:val="21"/>
        </w:rPr>
        <w:t>language</w:t>
      </w:r>
      <w:r>
        <w:rPr>
          <w:color w:val="0F0F0F"/>
          <w:spacing w:val="-5"/>
          <w:w w:val="105"/>
          <w:sz w:val="21"/>
        </w:rPr>
        <w:t> </w:t>
      </w:r>
      <w:r>
        <w:rPr>
          <w:color w:val="0F0F0F"/>
          <w:w w:val="105"/>
          <w:sz w:val="21"/>
        </w:rPr>
        <w:t>support</w:t>
      </w:r>
      <w:r>
        <w:rPr>
          <w:color w:val="0F0F0F"/>
          <w:spacing w:val="-1"/>
          <w:w w:val="105"/>
          <w:sz w:val="21"/>
        </w:rPr>
        <w:t> </w:t>
      </w:r>
      <w:r>
        <w:rPr>
          <w:color w:val="0F0F0F"/>
          <w:w w:val="105"/>
          <w:sz w:val="21"/>
        </w:rPr>
        <w:t>(Sinhala</w:t>
      </w:r>
      <w:r>
        <w:rPr>
          <w:color w:val="0F0F0F"/>
          <w:spacing w:val="-7"/>
          <w:w w:val="105"/>
          <w:sz w:val="21"/>
        </w:rPr>
        <w:t> </w:t>
      </w:r>
      <w:r>
        <w:rPr>
          <w:color w:val="0F0F0F"/>
          <w:w w:val="105"/>
          <w:sz w:val="21"/>
        </w:rPr>
        <w:t>and</w:t>
      </w:r>
      <w:r>
        <w:rPr>
          <w:color w:val="0F0F0F"/>
          <w:spacing w:val="-8"/>
          <w:w w:val="105"/>
          <w:sz w:val="21"/>
        </w:rPr>
        <w:t> </w:t>
      </w:r>
      <w:r>
        <w:rPr>
          <w:color w:val="0F0F0F"/>
          <w:spacing w:val="-2"/>
          <w:w w:val="105"/>
          <w:sz w:val="21"/>
        </w:rPr>
        <w:t>Tamil).</w:t>
      </w:r>
    </w:p>
    <w:p>
      <w:pPr>
        <w:pStyle w:val="ListParagraph"/>
        <w:numPr>
          <w:ilvl w:val="0"/>
          <w:numId w:val="4"/>
        </w:numPr>
        <w:tabs>
          <w:tab w:pos="485" w:val="left" w:leader="none"/>
        </w:tabs>
        <w:spacing w:line="240" w:lineRule="auto" w:before="158" w:after="0"/>
        <w:ind w:left="485" w:right="0" w:hanging="361"/>
        <w:jc w:val="left"/>
        <w:rPr>
          <w:sz w:val="21"/>
        </w:rPr>
      </w:pPr>
      <w:r>
        <w:rPr>
          <w:color w:val="0F0F0F"/>
          <w:w w:val="105"/>
          <w:sz w:val="21"/>
        </w:rPr>
        <w:t>Usability</w:t>
      </w:r>
      <w:r>
        <w:rPr>
          <w:color w:val="0F0F0F"/>
          <w:spacing w:val="-3"/>
          <w:w w:val="105"/>
          <w:sz w:val="21"/>
        </w:rPr>
        <w:t> </w:t>
      </w:r>
      <w:r>
        <w:rPr>
          <w:color w:val="0F0F0F"/>
          <w:w w:val="105"/>
          <w:sz w:val="21"/>
        </w:rPr>
        <w:t>testing</w:t>
      </w:r>
      <w:r>
        <w:rPr>
          <w:color w:val="0F0F0F"/>
          <w:spacing w:val="1"/>
          <w:w w:val="105"/>
          <w:sz w:val="21"/>
        </w:rPr>
        <w:t> </w:t>
      </w:r>
      <w:r>
        <w:rPr>
          <w:color w:val="0F0F0F"/>
          <w:w w:val="105"/>
          <w:sz w:val="21"/>
        </w:rPr>
        <w:t>will</w:t>
      </w:r>
      <w:r>
        <w:rPr>
          <w:color w:val="0F0F0F"/>
          <w:spacing w:val="3"/>
          <w:w w:val="105"/>
          <w:sz w:val="21"/>
        </w:rPr>
        <w:t> </w:t>
      </w:r>
      <w:r>
        <w:rPr>
          <w:color w:val="0F0F0F"/>
          <w:w w:val="105"/>
          <w:sz w:val="21"/>
        </w:rPr>
        <w:t>not</w:t>
      </w:r>
      <w:r>
        <w:rPr>
          <w:color w:val="0F0F0F"/>
          <w:spacing w:val="-5"/>
          <w:w w:val="105"/>
          <w:sz w:val="21"/>
        </w:rPr>
        <w:t> </w:t>
      </w:r>
      <w:r>
        <w:rPr>
          <w:color w:val="0F0F0F"/>
          <w:w w:val="105"/>
          <w:sz w:val="21"/>
        </w:rPr>
        <w:t>be</w:t>
      </w:r>
      <w:r>
        <w:rPr>
          <w:color w:val="0F0F0F"/>
          <w:spacing w:val="-11"/>
          <w:w w:val="105"/>
          <w:sz w:val="21"/>
        </w:rPr>
        <w:t> </w:t>
      </w:r>
      <w:r>
        <w:rPr>
          <w:color w:val="0F0F0F"/>
          <w:w w:val="105"/>
          <w:sz w:val="21"/>
        </w:rPr>
        <w:t>conducted</w:t>
      </w:r>
      <w:r>
        <w:rPr>
          <w:color w:val="0F0F0F"/>
          <w:spacing w:val="10"/>
          <w:w w:val="105"/>
          <w:sz w:val="21"/>
        </w:rPr>
        <w:t> </w:t>
      </w:r>
      <w:r>
        <w:rPr>
          <w:color w:val="0F0F0F"/>
          <w:w w:val="105"/>
          <w:sz w:val="21"/>
        </w:rPr>
        <w:t>with</w:t>
      </w:r>
      <w:r>
        <w:rPr>
          <w:color w:val="0F0F0F"/>
          <w:spacing w:val="-4"/>
          <w:w w:val="105"/>
          <w:sz w:val="21"/>
        </w:rPr>
        <w:t> </w:t>
      </w:r>
      <w:r>
        <w:rPr>
          <w:color w:val="0F0F0F"/>
          <w:w w:val="105"/>
          <w:sz w:val="21"/>
        </w:rPr>
        <w:t>human</w:t>
      </w:r>
      <w:r>
        <w:rPr>
          <w:color w:val="0F0F0F"/>
          <w:spacing w:val="-2"/>
          <w:w w:val="105"/>
          <w:sz w:val="21"/>
        </w:rPr>
        <w:t> </w:t>
      </w:r>
      <w:r>
        <w:rPr>
          <w:color w:val="0F0F0F"/>
          <w:w w:val="105"/>
          <w:sz w:val="21"/>
        </w:rPr>
        <w:t>test</w:t>
      </w:r>
      <w:r>
        <w:rPr>
          <w:color w:val="0F0F0F"/>
          <w:spacing w:val="-4"/>
          <w:w w:val="105"/>
          <w:sz w:val="21"/>
        </w:rPr>
        <w:t> </w:t>
      </w:r>
      <w:r>
        <w:rPr>
          <w:color w:val="0F0F0F"/>
          <w:spacing w:val="-2"/>
          <w:w w:val="105"/>
          <w:sz w:val="21"/>
        </w:rPr>
        <w:t>subjects.</w:t>
      </w:r>
    </w:p>
    <w:p>
      <w:pPr>
        <w:pStyle w:val="ListParagraph"/>
        <w:numPr>
          <w:ilvl w:val="0"/>
          <w:numId w:val="4"/>
        </w:numPr>
        <w:tabs>
          <w:tab w:pos="483" w:val="left" w:leader="none"/>
        </w:tabs>
        <w:spacing w:line="240" w:lineRule="auto" w:before="152" w:after="0"/>
        <w:ind w:left="483" w:right="0" w:hanging="359"/>
        <w:jc w:val="left"/>
        <w:rPr>
          <w:sz w:val="21"/>
        </w:rPr>
      </w:pPr>
      <w:r>
        <w:rPr>
          <w:color w:val="0F0F0F"/>
          <w:w w:val="105"/>
          <w:sz w:val="21"/>
        </w:rPr>
        <w:t>Dataset</w:t>
      </w:r>
      <w:r>
        <w:rPr>
          <w:color w:val="0F0F0F"/>
          <w:spacing w:val="-5"/>
          <w:w w:val="105"/>
          <w:sz w:val="21"/>
        </w:rPr>
        <w:t> </w:t>
      </w:r>
      <w:r>
        <w:rPr>
          <w:color w:val="0F0F0F"/>
          <w:w w:val="105"/>
          <w:sz w:val="21"/>
        </w:rPr>
        <w:t>created</w:t>
      </w:r>
      <w:r>
        <w:rPr>
          <w:color w:val="0F0F0F"/>
          <w:spacing w:val="2"/>
          <w:w w:val="105"/>
          <w:sz w:val="21"/>
        </w:rPr>
        <w:t> </w:t>
      </w:r>
      <w:r>
        <w:rPr>
          <w:color w:val="0F0F0F"/>
          <w:w w:val="105"/>
          <w:sz w:val="21"/>
        </w:rPr>
        <w:t>from</w:t>
      </w:r>
      <w:r>
        <w:rPr>
          <w:color w:val="0F0F0F"/>
          <w:spacing w:val="-10"/>
          <w:w w:val="105"/>
          <w:sz w:val="21"/>
        </w:rPr>
        <w:t> </w:t>
      </w:r>
      <w:r>
        <w:rPr>
          <w:color w:val="0F0F0F"/>
          <w:w w:val="105"/>
          <w:sz w:val="21"/>
        </w:rPr>
        <w:t>Secondary</w:t>
      </w:r>
      <w:r>
        <w:rPr>
          <w:color w:val="0F0F0F"/>
          <w:spacing w:val="4"/>
          <w:w w:val="105"/>
          <w:sz w:val="21"/>
        </w:rPr>
        <w:t> </w:t>
      </w:r>
      <w:r>
        <w:rPr>
          <w:color w:val="0F0F0F"/>
          <w:spacing w:val="-2"/>
          <w:w w:val="105"/>
          <w:sz w:val="21"/>
        </w:rPr>
        <w:t>research.</w:t>
      </w:r>
    </w:p>
    <w:p>
      <w:pPr>
        <w:pStyle w:val="ListParagraph"/>
        <w:numPr>
          <w:ilvl w:val="0"/>
          <w:numId w:val="4"/>
        </w:numPr>
        <w:tabs>
          <w:tab w:pos="483" w:val="left" w:leader="none"/>
        </w:tabs>
        <w:spacing w:line="240" w:lineRule="auto" w:before="158" w:after="0"/>
        <w:ind w:left="483" w:right="0" w:hanging="359"/>
        <w:jc w:val="left"/>
        <w:rPr>
          <w:sz w:val="21"/>
        </w:rPr>
      </w:pPr>
      <w:r>
        <w:rPr>
          <w:color w:val="0F0F0F"/>
          <w:w w:val="105"/>
          <w:sz w:val="21"/>
        </w:rPr>
        <w:t>Custom</w:t>
      </w:r>
      <w:r>
        <w:rPr>
          <w:color w:val="0F0F0F"/>
          <w:spacing w:val="4"/>
          <w:w w:val="105"/>
          <w:sz w:val="21"/>
        </w:rPr>
        <w:t> </w:t>
      </w:r>
      <w:r>
        <w:rPr>
          <w:color w:val="0F0F0F"/>
          <w:w w:val="105"/>
          <w:sz w:val="21"/>
        </w:rPr>
        <w:t>backend</w:t>
      </w:r>
      <w:r>
        <w:rPr>
          <w:color w:val="0F0F0F"/>
          <w:spacing w:val="-4"/>
          <w:w w:val="105"/>
          <w:sz w:val="21"/>
        </w:rPr>
        <w:t> </w:t>
      </w:r>
      <w:r>
        <w:rPr>
          <w:color w:val="0F0F0F"/>
          <w:w w:val="105"/>
          <w:sz w:val="21"/>
        </w:rPr>
        <w:t>with</w:t>
      </w:r>
      <w:r>
        <w:rPr>
          <w:color w:val="0F0F0F"/>
          <w:spacing w:val="-3"/>
          <w:w w:val="105"/>
          <w:sz w:val="21"/>
        </w:rPr>
        <w:t> </w:t>
      </w:r>
      <w:r>
        <w:rPr>
          <w:color w:val="0F0F0F"/>
          <w:w w:val="105"/>
          <w:sz w:val="21"/>
        </w:rPr>
        <w:t>API,</w:t>
      </w:r>
      <w:r>
        <w:rPr>
          <w:color w:val="0F0F0F"/>
          <w:spacing w:val="-13"/>
          <w:w w:val="105"/>
          <w:sz w:val="21"/>
        </w:rPr>
        <w:t> </w:t>
      </w:r>
      <w:r>
        <w:rPr>
          <w:color w:val="0F0F0F"/>
          <w:w w:val="105"/>
          <w:sz w:val="21"/>
        </w:rPr>
        <w:t>system</w:t>
      </w:r>
      <w:r>
        <w:rPr>
          <w:color w:val="0F0F0F"/>
          <w:spacing w:val="1"/>
          <w:w w:val="105"/>
          <w:sz w:val="21"/>
        </w:rPr>
        <w:t> </w:t>
      </w:r>
      <w:r>
        <w:rPr>
          <w:color w:val="0F0F0F"/>
          <w:w w:val="105"/>
          <w:sz w:val="21"/>
        </w:rPr>
        <w:t>will use</w:t>
      </w:r>
      <w:r>
        <w:rPr>
          <w:color w:val="0F0F0F"/>
          <w:spacing w:val="-9"/>
          <w:w w:val="105"/>
          <w:sz w:val="21"/>
        </w:rPr>
        <w:t> </w:t>
      </w:r>
      <w:r>
        <w:rPr>
          <w:color w:val="0F0F0F"/>
          <w:w w:val="105"/>
          <w:sz w:val="21"/>
        </w:rPr>
        <w:t>existing</w:t>
      </w:r>
      <w:r>
        <w:rPr>
          <w:color w:val="0F0F0F"/>
          <w:spacing w:val="-6"/>
          <w:w w:val="105"/>
          <w:sz w:val="21"/>
        </w:rPr>
        <w:t> </w:t>
      </w:r>
      <w:r>
        <w:rPr>
          <w:color w:val="0F0F0F"/>
          <w:w w:val="105"/>
          <w:sz w:val="21"/>
        </w:rPr>
        <w:t>technologies</w:t>
      </w:r>
      <w:r>
        <w:rPr>
          <w:color w:val="0F0F0F"/>
          <w:spacing w:val="3"/>
          <w:w w:val="105"/>
          <w:sz w:val="21"/>
        </w:rPr>
        <w:t> </w:t>
      </w:r>
      <w:r>
        <w:rPr>
          <w:color w:val="0F0F0F"/>
          <w:spacing w:val="-2"/>
          <w:w w:val="105"/>
          <w:sz w:val="21"/>
        </w:rPr>
        <w:t>developed.</w:t>
      </w:r>
    </w:p>
    <w:p>
      <w:pPr>
        <w:pStyle w:val="ListParagraph"/>
        <w:numPr>
          <w:ilvl w:val="0"/>
          <w:numId w:val="4"/>
        </w:numPr>
        <w:tabs>
          <w:tab w:pos="485" w:val="left" w:leader="none"/>
        </w:tabs>
        <w:spacing w:line="240" w:lineRule="auto" w:before="152" w:after="0"/>
        <w:ind w:left="485" w:right="0" w:hanging="361"/>
        <w:jc w:val="left"/>
        <w:rPr>
          <w:sz w:val="21"/>
        </w:rPr>
      </w:pPr>
      <w:r>
        <w:rPr>
          <w:color w:val="0F0F0F"/>
          <w:w w:val="105"/>
          <w:sz w:val="21"/>
        </w:rPr>
        <w:t>Although</w:t>
      </w:r>
      <w:r>
        <w:rPr>
          <w:color w:val="0F0F0F"/>
          <w:spacing w:val="5"/>
          <w:w w:val="105"/>
          <w:sz w:val="21"/>
        </w:rPr>
        <w:t> </w:t>
      </w:r>
      <w:r>
        <w:rPr>
          <w:color w:val="0F0F0F"/>
          <w:w w:val="105"/>
          <w:sz w:val="21"/>
        </w:rPr>
        <w:t>app</w:t>
      </w:r>
      <w:r>
        <w:rPr>
          <w:color w:val="0F0F0F"/>
          <w:spacing w:val="-8"/>
          <w:w w:val="105"/>
          <w:sz w:val="21"/>
        </w:rPr>
        <w:t> </w:t>
      </w:r>
      <w:r>
        <w:rPr>
          <w:color w:val="0F0F0F"/>
          <w:w w:val="105"/>
          <w:sz w:val="21"/>
        </w:rPr>
        <w:t>uses location</w:t>
      </w:r>
      <w:r>
        <w:rPr>
          <w:color w:val="0F0F0F"/>
          <w:spacing w:val="-1"/>
          <w:w w:val="105"/>
          <w:sz w:val="21"/>
        </w:rPr>
        <w:t> </w:t>
      </w:r>
      <w:r>
        <w:rPr>
          <w:color w:val="0F0F0F"/>
          <w:w w:val="105"/>
          <w:sz w:val="21"/>
        </w:rPr>
        <w:t>the</w:t>
      </w:r>
      <w:r>
        <w:rPr>
          <w:color w:val="0F0F0F"/>
          <w:spacing w:val="-4"/>
          <w:w w:val="105"/>
          <w:sz w:val="21"/>
        </w:rPr>
        <w:t> </w:t>
      </w:r>
      <w:r>
        <w:rPr>
          <w:color w:val="0F0F0F"/>
          <w:w w:val="105"/>
          <w:sz w:val="21"/>
        </w:rPr>
        <w:t>system is</w:t>
      </w:r>
      <w:r>
        <w:rPr>
          <w:color w:val="0F0F0F"/>
          <w:spacing w:val="-9"/>
          <w:w w:val="105"/>
          <w:sz w:val="21"/>
        </w:rPr>
        <w:t> </w:t>
      </w:r>
      <w:r>
        <w:rPr>
          <w:color w:val="0F0F0F"/>
          <w:w w:val="105"/>
          <w:sz w:val="21"/>
        </w:rPr>
        <w:t>not</w:t>
      </w:r>
      <w:r>
        <w:rPr>
          <w:color w:val="0F0F0F"/>
          <w:spacing w:val="1"/>
          <w:w w:val="105"/>
          <w:sz w:val="21"/>
        </w:rPr>
        <w:t> </w:t>
      </w:r>
      <w:r>
        <w:rPr>
          <w:color w:val="0F0F0F"/>
          <w:w w:val="105"/>
          <w:sz w:val="21"/>
        </w:rPr>
        <w:t>location-based</w:t>
      </w:r>
      <w:r>
        <w:rPr>
          <w:color w:val="0F0F0F"/>
          <w:spacing w:val="-9"/>
          <w:w w:val="105"/>
          <w:sz w:val="21"/>
        </w:rPr>
        <w:t> </w:t>
      </w:r>
      <w:r>
        <w:rPr>
          <w:color w:val="0F0F0F"/>
          <w:w w:val="105"/>
          <w:sz w:val="21"/>
        </w:rPr>
        <w:t>service </w:t>
      </w:r>
      <w:r>
        <w:rPr>
          <w:color w:val="0F0F0F"/>
          <w:spacing w:val="-2"/>
          <w:w w:val="105"/>
          <w:sz w:val="21"/>
        </w:rPr>
        <w:t>(LBS)</w:t>
      </w:r>
    </w:p>
    <w:p>
      <w:pPr>
        <w:pStyle w:val="BodyText"/>
      </w:pPr>
    </w:p>
    <w:p>
      <w:pPr>
        <w:pStyle w:val="BodyText"/>
      </w:pPr>
    </w:p>
    <w:p>
      <w:pPr>
        <w:pStyle w:val="BodyText"/>
        <w:spacing w:before="194"/>
      </w:pPr>
    </w:p>
    <w:p>
      <w:pPr>
        <w:pStyle w:val="Heading6"/>
        <w:numPr>
          <w:ilvl w:val="1"/>
          <w:numId w:val="2"/>
        </w:numPr>
        <w:tabs>
          <w:tab w:pos="702" w:val="left" w:leader="none"/>
        </w:tabs>
        <w:spacing w:line="240" w:lineRule="auto" w:before="0" w:after="0"/>
        <w:ind w:left="702" w:right="0" w:hanging="578"/>
        <w:jc w:val="left"/>
        <w:rPr>
          <w:color w:val="0F0F0F"/>
        </w:rPr>
      </w:pPr>
      <w:bookmarkStart w:name="_TOC_250085" w:id="9"/>
      <w:r>
        <w:rPr>
          <w:color w:val="0F0F0F"/>
        </w:rPr>
        <w:t>Tools</w:t>
      </w:r>
      <w:r>
        <w:rPr>
          <w:color w:val="0F0F0F"/>
          <w:spacing w:val="19"/>
        </w:rPr>
        <w:t> </w:t>
      </w:r>
      <w:r>
        <w:rPr>
          <w:color w:val="0F0F0F"/>
        </w:rPr>
        <w:t>And</w:t>
      </w:r>
      <w:r>
        <w:rPr>
          <w:color w:val="0F0F0F"/>
          <w:spacing w:val="24"/>
        </w:rPr>
        <w:t> </w:t>
      </w:r>
      <w:r>
        <w:rPr>
          <w:color w:val="0F0F0F"/>
        </w:rPr>
        <w:t>Technical</w:t>
      </w:r>
      <w:r>
        <w:rPr>
          <w:color w:val="0F0F0F"/>
          <w:spacing w:val="36"/>
        </w:rPr>
        <w:t> </w:t>
      </w:r>
      <w:r>
        <w:rPr>
          <w:color w:val="0F0F0F"/>
        </w:rPr>
        <w:t>Requirements</w:t>
      </w:r>
      <w:r>
        <w:rPr>
          <w:color w:val="0F0F0F"/>
          <w:spacing w:val="55"/>
        </w:rPr>
        <w:t> </w:t>
      </w:r>
      <w:r>
        <w:rPr>
          <w:color w:val="0F0F0F"/>
        </w:rPr>
        <w:t>(Resource</w:t>
      </w:r>
      <w:r>
        <w:rPr>
          <w:color w:val="0F0F0F"/>
          <w:spacing w:val="41"/>
        </w:rPr>
        <w:t> </w:t>
      </w:r>
      <w:bookmarkEnd w:id="9"/>
      <w:r>
        <w:rPr>
          <w:color w:val="0F0F0F"/>
          <w:spacing w:val="-2"/>
        </w:rPr>
        <w:t>Requirement)</w:t>
      </w:r>
    </w:p>
    <w:p>
      <w:pPr>
        <w:pStyle w:val="BodyText"/>
        <w:spacing w:before="28"/>
        <w:rPr>
          <w:b/>
          <w:sz w:val="27"/>
        </w:rPr>
      </w:pPr>
    </w:p>
    <w:p>
      <w:pPr>
        <w:pStyle w:val="ListParagraph"/>
        <w:numPr>
          <w:ilvl w:val="2"/>
          <w:numId w:val="2"/>
        </w:numPr>
        <w:tabs>
          <w:tab w:pos="1567" w:val="left" w:leader="none"/>
        </w:tabs>
        <w:spacing w:line="240" w:lineRule="auto" w:before="0" w:after="0"/>
        <w:ind w:left="1567" w:right="0" w:hanging="722"/>
        <w:jc w:val="left"/>
        <w:rPr>
          <w:b/>
          <w:color w:val="0F0F0F"/>
          <w:sz w:val="27"/>
        </w:rPr>
      </w:pPr>
      <w:bookmarkStart w:name="_TOC_250084" w:id="10"/>
      <w:r>
        <w:rPr>
          <w:b/>
          <w:color w:val="0F0F0F"/>
          <w:sz w:val="27"/>
        </w:rPr>
        <w:t>Software</w:t>
      </w:r>
      <w:r>
        <w:rPr>
          <w:b/>
          <w:color w:val="0F0F0F"/>
          <w:spacing w:val="38"/>
          <w:sz w:val="27"/>
        </w:rPr>
        <w:t> </w:t>
      </w:r>
      <w:bookmarkEnd w:id="10"/>
      <w:r>
        <w:rPr>
          <w:b/>
          <w:color w:val="0F0F0F"/>
          <w:spacing w:val="-2"/>
          <w:sz w:val="27"/>
        </w:rPr>
        <w:t>Requirements</w:t>
      </w:r>
    </w:p>
    <w:p>
      <w:pPr>
        <w:pStyle w:val="ListParagraph"/>
        <w:numPr>
          <w:ilvl w:val="1"/>
          <w:numId w:val="4"/>
        </w:numPr>
        <w:tabs>
          <w:tab w:pos="844" w:val="left" w:leader="none"/>
          <w:tab w:pos="847" w:val="left" w:leader="none"/>
        </w:tabs>
        <w:spacing w:line="381" w:lineRule="auto" w:before="303" w:after="0"/>
        <w:ind w:left="847" w:right="323" w:hanging="364"/>
        <w:jc w:val="left"/>
        <w:rPr>
          <w:color w:val="0F0F0F"/>
          <w:sz w:val="21"/>
        </w:rPr>
      </w:pPr>
      <w:r>
        <w:rPr>
          <w:color w:val="0F0F0F"/>
          <w:w w:val="105"/>
          <w:sz w:val="21"/>
        </w:rPr>
        <w:t>Operating</w:t>
      </w:r>
      <w:r>
        <w:rPr>
          <w:color w:val="0F0F0F"/>
          <w:spacing w:val="-14"/>
          <w:w w:val="105"/>
          <w:sz w:val="21"/>
        </w:rPr>
        <w:t> </w:t>
      </w:r>
      <w:r>
        <w:rPr>
          <w:color w:val="0F0F0F"/>
          <w:w w:val="105"/>
          <w:sz w:val="21"/>
        </w:rPr>
        <w:t>System:</w:t>
      </w:r>
      <w:r>
        <w:rPr>
          <w:color w:val="0F0F0F"/>
          <w:spacing w:val="-14"/>
          <w:w w:val="105"/>
          <w:sz w:val="21"/>
        </w:rPr>
        <w:t> </w:t>
      </w:r>
      <w:r>
        <w:rPr>
          <w:color w:val="0F0F0F"/>
          <w:w w:val="105"/>
          <w:sz w:val="21"/>
        </w:rPr>
        <w:t>Machine</w:t>
      </w:r>
      <w:r>
        <w:rPr>
          <w:color w:val="0F0F0F"/>
          <w:spacing w:val="-14"/>
          <w:w w:val="105"/>
          <w:sz w:val="21"/>
        </w:rPr>
        <w:t> </w:t>
      </w:r>
      <w:r>
        <w:rPr>
          <w:color w:val="0F0F0F"/>
          <w:w w:val="105"/>
          <w:sz w:val="21"/>
        </w:rPr>
        <w:t>learning</w:t>
      </w:r>
      <w:r>
        <w:rPr>
          <w:color w:val="0F0F0F"/>
          <w:spacing w:val="-14"/>
          <w:w w:val="105"/>
          <w:sz w:val="21"/>
        </w:rPr>
        <w:t> </w:t>
      </w:r>
      <w:r>
        <w:rPr>
          <w:color w:val="0F0F0F"/>
          <w:w w:val="105"/>
          <w:sz w:val="21"/>
        </w:rPr>
        <w:t>frequently</w:t>
      </w:r>
      <w:r>
        <w:rPr>
          <w:color w:val="0F0F0F"/>
          <w:spacing w:val="-7"/>
          <w:w w:val="105"/>
          <w:sz w:val="21"/>
        </w:rPr>
        <w:t> </w:t>
      </w:r>
      <w:r>
        <w:rPr>
          <w:color w:val="0F0F0F"/>
          <w:w w:val="105"/>
          <w:sz w:val="21"/>
        </w:rPr>
        <w:t>uses</w:t>
      </w:r>
      <w:r>
        <w:rPr>
          <w:color w:val="0F0F0F"/>
          <w:spacing w:val="-13"/>
          <w:w w:val="105"/>
          <w:sz w:val="21"/>
        </w:rPr>
        <w:t> </w:t>
      </w:r>
      <w:r>
        <w:rPr>
          <w:color w:val="0F0F0F"/>
          <w:w w:val="105"/>
          <w:sz w:val="21"/>
        </w:rPr>
        <w:t>one</w:t>
      </w:r>
      <w:r>
        <w:rPr>
          <w:color w:val="0F0F0F"/>
          <w:spacing w:val="-14"/>
          <w:w w:val="105"/>
          <w:sz w:val="21"/>
        </w:rPr>
        <w:t> </w:t>
      </w:r>
      <w:r>
        <w:rPr>
          <w:color w:val="0F0F0F"/>
          <w:w w:val="105"/>
          <w:sz w:val="21"/>
        </w:rPr>
        <w:t>of</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following</w:t>
      </w:r>
      <w:r>
        <w:rPr>
          <w:color w:val="0F0F0F"/>
          <w:spacing w:val="-12"/>
          <w:w w:val="105"/>
          <w:sz w:val="21"/>
        </w:rPr>
        <w:t> </w:t>
      </w:r>
      <w:r>
        <w:rPr>
          <w:color w:val="0F0F0F"/>
          <w:w w:val="105"/>
          <w:sz w:val="21"/>
        </w:rPr>
        <w:t>operating</w:t>
      </w:r>
      <w:r>
        <w:rPr>
          <w:color w:val="0F0F0F"/>
          <w:spacing w:val="-14"/>
          <w:w w:val="105"/>
          <w:sz w:val="21"/>
        </w:rPr>
        <w:t> </w:t>
      </w:r>
      <w:r>
        <w:rPr>
          <w:color w:val="0F0F0F"/>
          <w:w w:val="105"/>
          <w:sz w:val="21"/>
        </w:rPr>
        <w:t>systems:</w:t>
      </w:r>
      <w:r>
        <w:rPr>
          <w:color w:val="0F0F0F"/>
          <w:spacing w:val="-9"/>
          <w:w w:val="105"/>
          <w:sz w:val="21"/>
        </w:rPr>
        <w:t> </w:t>
      </w:r>
      <w:r>
        <w:rPr>
          <w:color w:val="0F0F0F"/>
          <w:w w:val="105"/>
          <w:sz w:val="21"/>
        </w:rPr>
        <w:t>Windows, Linux, or MacOS.</w:t>
      </w:r>
    </w:p>
    <w:p>
      <w:pPr>
        <w:pStyle w:val="ListParagraph"/>
        <w:numPr>
          <w:ilvl w:val="1"/>
          <w:numId w:val="4"/>
        </w:numPr>
        <w:tabs>
          <w:tab w:pos="843" w:val="left" w:leader="none"/>
        </w:tabs>
        <w:spacing w:line="240" w:lineRule="auto" w:before="10" w:after="0"/>
        <w:ind w:left="843" w:right="0" w:hanging="359"/>
        <w:jc w:val="left"/>
        <w:rPr>
          <w:color w:val="0F0F0F"/>
          <w:sz w:val="21"/>
        </w:rPr>
      </w:pPr>
      <w:r>
        <w:rPr>
          <w:color w:val="0F0F0F"/>
          <w:w w:val="105"/>
          <w:sz w:val="21"/>
        </w:rPr>
        <w:t>Python:</w:t>
      </w:r>
      <w:r>
        <w:rPr>
          <w:color w:val="0F0F0F"/>
          <w:spacing w:val="2"/>
          <w:w w:val="105"/>
          <w:sz w:val="21"/>
        </w:rPr>
        <w:t> </w:t>
      </w:r>
      <w:r>
        <w:rPr>
          <w:color w:val="0F0F0F"/>
          <w:w w:val="105"/>
          <w:sz w:val="21"/>
        </w:rPr>
        <w:t>Most</w:t>
      </w:r>
      <w:r>
        <w:rPr>
          <w:color w:val="0F0F0F"/>
          <w:spacing w:val="-1"/>
          <w:w w:val="105"/>
          <w:sz w:val="21"/>
        </w:rPr>
        <w:t> </w:t>
      </w:r>
      <w:r>
        <w:rPr>
          <w:color w:val="0F0F0F"/>
          <w:w w:val="105"/>
          <w:sz w:val="21"/>
        </w:rPr>
        <w:t>machine</w:t>
      </w:r>
      <w:r>
        <w:rPr>
          <w:color w:val="0F0F0F"/>
          <w:spacing w:val="2"/>
          <w:w w:val="105"/>
          <w:sz w:val="21"/>
        </w:rPr>
        <w:t> </w:t>
      </w:r>
      <w:r>
        <w:rPr>
          <w:color w:val="0F0F0F"/>
          <w:w w:val="105"/>
          <w:sz w:val="21"/>
        </w:rPr>
        <w:t>learning</w:t>
      </w:r>
      <w:r>
        <w:rPr>
          <w:color w:val="0F0F0F"/>
          <w:spacing w:val="-4"/>
          <w:w w:val="105"/>
          <w:sz w:val="21"/>
        </w:rPr>
        <w:t> </w:t>
      </w:r>
      <w:r>
        <w:rPr>
          <w:color w:val="0F0F0F"/>
          <w:w w:val="105"/>
          <w:sz w:val="21"/>
        </w:rPr>
        <w:t>libraries</w:t>
      </w:r>
      <w:r>
        <w:rPr>
          <w:color w:val="0F0F0F"/>
          <w:spacing w:val="-5"/>
          <w:w w:val="105"/>
          <w:sz w:val="21"/>
        </w:rPr>
        <w:t> </w:t>
      </w:r>
      <w:r>
        <w:rPr>
          <w:color w:val="0F0F0F"/>
          <w:w w:val="105"/>
          <w:sz w:val="21"/>
        </w:rPr>
        <w:t>are</w:t>
      </w:r>
      <w:r>
        <w:rPr>
          <w:color w:val="0F0F0F"/>
          <w:spacing w:val="-7"/>
          <w:w w:val="105"/>
          <w:sz w:val="21"/>
        </w:rPr>
        <w:t> </w:t>
      </w:r>
      <w:r>
        <w:rPr>
          <w:color w:val="0F0F0F"/>
          <w:w w:val="105"/>
          <w:sz w:val="21"/>
        </w:rPr>
        <w:t>developed</w:t>
      </w:r>
      <w:r>
        <w:rPr>
          <w:color w:val="0F0F0F"/>
          <w:spacing w:val="3"/>
          <w:w w:val="105"/>
          <w:sz w:val="21"/>
        </w:rPr>
        <w:t> </w:t>
      </w:r>
      <w:r>
        <w:rPr>
          <w:color w:val="0F0F0F"/>
          <w:w w:val="105"/>
          <w:sz w:val="21"/>
        </w:rPr>
        <w:t>in</w:t>
      </w:r>
      <w:r>
        <w:rPr>
          <w:color w:val="0F0F0F"/>
          <w:spacing w:val="-10"/>
          <w:w w:val="105"/>
          <w:sz w:val="21"/>
        </w:rPr>
        <w:t> </w:t>
      </w:r>
      <w:r>
        <w:rPr>
          <w:color w:val="0F0F0F"/>
          <w:w w:val="105"/>
          <w:sz w:val="21"/>
        </w:rPr>
        <w:t>Python,</w:t>
      </w:r>
      <w:r>
        <w:rPr>
          <w:color w:val="0F0F0F"/>
          <w:spacing w:val="-4"/>
          <w:w w:val="105"/>
          <w:sz w:val="21"/>
        </w:rPr>
        <w:t> </w:t>
      </w:r>
      <w:r>
        <w:rPr>
          <w:color w:val="0F0F0F"/>
          <w:w w:val="105"/>
          <w:sz w:val="21"/>
        </w:rPr>
        <w:t>a</w:t>
      </w:r>
      <w:r>
        <w:rPr>
          <w:color w:val="0F0F0F"/>
          <w:spacing w:val="-7"/>
          <w:w w:val="105"/>
          <w:sz w:val="21"/>
        </w:rPr>
        <w:t> </w:t>
      </w:r>
      <w:r>
        <w:rPr>
          <w:color w:val="0F0F0F"/>
          <w:w w:val="105"/>
          <w:sz w:val="21"/>
        </w:rPr>
        <w:t>prominent</w:t>
      </w:r>
      <w:r>
        <w:rPr>
          <w:color w:val="0F0F0F"/>
          <w:spacing w:val="4"/>
          <w:w w:val="105"/>
          <w:sz w:val="21"/>
        </w:rPr>
        <w:t> </w:t>
      </w:r>
      <w:r>
        <w:rPr>
          <w:color w:val="0F0F0F"/>
          <w:w w:val="105"/>
          <w:sz w:val="21"/>
        </w:rPr>
        <w:t>programming</w:t>
      </w:r>
      <w:r>
        <w:rPr>
          <w:color w:val="0F0F0F"/>
          <w:spacing w:val="12"/>
          <w:w w:val="105"/>
          <w:sz w:val="21"/>
        </w:rPr>
        <w:t> </w:t>
      </w:r>
      <w:r>
        <w:rPr>
          <w:color w:val="0F0F0F"/>
          <w:spacing w:val="-2"/>
          <w:w w:val="105"/>
          <w:sz w:val="21"/>
        </w:rPr>
        <w:t>language</w:t>
      </w:r>
    </w:p>
    <w:p>
      <w:pPr>
        <w:spacing w:before="139"/>
        <w:ind w:left="844" w:right="0" w:firstLine="0"/>
        <w:jc w:val="left"/>
        <w:rPr>
          <w:sz w:val="21"/>
        </w:rPr>
      </w:pPr>
      <w:r>
        <w:rPr>
          <w:color w:val="0F0F0F"/>
          <w:w w:val="105"/>
          <w:sz w:val="19"/>
        </w:rPr>
        <w:t>for</w:t>
      </w:r>
      <w:r>
        <w:rPr>
          <w:color w:val="0F0F0F"/>
          <w:spacing w:val="32"/>
          <w:w w:val="105"/>
          <w:sz w:val="19"/>
        </w:rPr>
        <w:t> </w:t>
      </w:r>
      <w:r>
        <w:rPr>
          <w:color w:val="0F0F0F"/>
          <w:w w:val="105"/>
          <w:sz w:val="21"/>
        </w:rPr>
        <w:t>this</w:t>
      </w:r>
      <w:r>
        <w:rPr>
          <w:color w:val="0F0F0F"/>
          <w:spacing w:val="-2"/>
          <w:w w:val="105"/>
          <w:sz w:val="21"/>
        </w:rPr>
        <w:t> field.</w:t>
      </w:r>
    </w:p>
    <w:p>
      <w:pPr>
        <w:pStyle w:val="ListParagraph"/>
        <w:numPr>
          <w:ilvl w:val="1"/>
          <w:numId w:val="4"/>
        </w:numPr>
        <w:tabs>
          <w:tab w:pos="843" w:val="left" w:leader="none"/>
          <w:tab w:pos="845" w:val="left" w:leader="none"/>
        </w:tabs>
        <w:spacing w:line="376" w:lineRule="auto" w:before="157" w:after="0"/>
        <w:ind w:left="845" w:right="314" w:hanging="361"/>
        <w:jc w:val="left"/>
        <w:rPr>
          <w:color w:val="0F0F0F"/>
          <w:sz w:val="21"/>
        </w:rPr>
      </w:pPr>
      <w:r>
        <w:rPr>
          <w:color w:val="0F0F0F"/>
          <w:w w:val="105"/>
          <w:sz w:val="21"/>
        </w:rPr>
        <w:t>Python</w:t>
      </w:r>
      <w:r>
        <w:rPr>
          <w:color w:val="0F0F0F"/>
          <w:spacing w:val="-10"/>
          <w:w w:val="105"/>
          <w:sz w:val="21"/>
        </w:rPr>
        <w:t> </w:t>
      </w:r>
      <w:r>
        <w:rPr>
          <w:color w:val="0F0F0F"/>
          <w:w w:val="105"/>
          <w:sz w:val="21"/>
        </w:rPr>
        <w:t>Libraries:</w:t>
      </w:r>
      <w:r>
        <w:rPr>
          <w:color w:val="0F0F0F"/>
          <w:spacing w:val="-4"/>
          <w:w w:val="105"/>
          <w:sz w:val="21"/>
        </w:rPr>
        <w:t> </w:t>
      </w:r>
      <w:r>
        <w:rPr>
          <w:color w:val="0F0F0F"/>
          <w:w w:val="105"/>
          <w:sz w:val="21"/>
        </w:rPr>
        <w:t>NumPy,</w:t>
      </w:r>
      <w:r>
        <w:rPr>
          <w:color w:val="0F0F0F"/>
          <w:spacing w:val="-13"/>
          <w:w w:val="105"/>
          <w:sz w:val="21"/>
        </w:rPr>
        <w:t> </w:t>
      </w:r>
      <w:r>
        <w:rPr>
          <w:color w:val="0F0F0F"/>
          <w:w w:val="105"/>
          <w:sz w:val="21"/>
        </w:rPr>
        <w:t>Pandas,</w:t>
      </w:r>
      <w:r>
        <w:rPr>
          <w:color w:val="0F0F0F"/>
          <w:spacing w:val="-11"/>
          <w:w w:val="105"/>
          <w:sz w:val="21"/>
        </w:rPr>
        <w:t> </w:t>
      </w:r>
      <w:r>
        <w:rPr>
          <w:color w:val="0F0F0F"/>
          <w:w w:val="105"/>
          <w:sz w:val="21"/>
        </w:rPr>
        <w:t>Matplotlib,</w:t>
      </w:r>
      <w:r>
        <w:rPr>
          <w:color w:val="0F0F0F"/>
          <w:spacing w:val="-5"/>
          <w:w w:val="105"/>
          <w:sz w:val="21"/>
        </w:rPr>
        <w:t> </w:t>
      </w:r>
      <w:r>
        <w:rPr>
          <w:color w:val="0F0F0F"/>
          <w:w w:val="105"/>
          <w:sz w:val="21"/>
        </w:rPr>
        <w:t>and</w:t>
      </w:r>
      <w:r>
        <w:rPr>
          <w:color w:val="0F0F0F"/>
          <w:spacing w:val="-13"/>
          <w:w w:val="105"/>
          <w:sz w:val="21"/>
        </w:rPr>
        <w:t> </w:t>
      </w:r>
      <w:r>
        <w:rPr>
          <w:color w:val="0F0F0F"/>
          <w:w w:val="105"/>
          <w:sz w:val="21"/>
        </w:rPr>
        <w:t>Scikit-learn</w:t>
      </w:r>
      <w:r>
        <w:rPr>
          <w:color w:val="0F0F0F"/>
          <w:spacing w:val="-3"/>
          <w:w w:val="105"/>
          <w:sz w:val="21"/>
        </w:rPr>
        <w:t> </w:t>
      </w:r>
      <w:r>
        <w:rPr>
          <w:color w:val="0F0F0F"/>
          <w:w w:val="105"/>
          <w:sz w:val="21"/>
        </w:rPr>
        <w:t>are</w:t>
      </w:r>
      <w:r>
        <w:rPr>
          <w:color w:val="0F0F0F"/>
          <w:spacing w:val="-14"/>
          <w:w w:val="105"/>
          <w:sz w:val="21"/>
        </w:rPr>
        <w:t> </w:t>
      </w:r>
      <w:r>
        <w:rPr>
          <w:color w:val="0F0F0F"/>
          <w:w w:val="105"/>
          <w:sz w:val="21"/>
        </w:rPr>
        <w:t>a</w:t>
      </w:r>
      <w:r>
        <w:rPr>
          <w:color w:val="0F0F0F"/>
          <w:spacing w:val="-14"/>
          <w:w w:val="105"/>
          <w:sz w:val="21"/>
        </w:rPr>
        <w:t> </w:t>
      </w:r>
      <w:r>
        <w:rPr>
          <w:color w:val="0F0F0F"/>
          <w:w w:val="105"/>
          <w:sz w:val="21"/>
        </w:rPr>
        <w:t>few</w:t>
      </w:r>
      <w:r>
        <w:rPr>
          <w:color w:val="0F0F0F"/>
          <w:spacing w:val="-14"/>
          <w:w w:val="105"/>
          <w:sz w:val="21"/>
        </w:rPr>
        <w:t> </w:t>
      </w:r>
      <w:r>
        <w:rPr>
          <w:color w:val="0F0F0F"/>
          <w:w w:val="105"/>
          <w:sz w:val="21"/>
        </w:rPr>
        <w:t>well-known</w:t>
      </w:r>
      <w:r>
        <w:rPr>
          <w:color w:val="0F0F0F"/>
          <w:spacing w:val="8"/>
          <w:w w:val="105"/>
          <w:sz w:val="21"/>
        </w:rPr>
        <w:t> </w:t>
      </w:r>
      <w:r>
        <w:rPr>
          <w:color w:val="0F0F0F"/>
          <w:w w:val="105"/>
          <w:sz w:val="21"/>
        </w:rPr>
        <w:t>machine</w:t>
      </w:r>
      <w:r>
        <w:rPr>
          <w:color w:val="0F0F0F"/>
          <w:spacing w:val="-4"/>
          <w:w w:val="105"/>
          <w:sz w:val="21"/>
        </w:rPr>
        <w:t> </w:t>
      </w:r>
      <w:r>
        <w:rPr>
          <w:color w:val="0F0F0F"/>
          <w:w w:val="105"/>
          <w:sz w:val="21"/>
        </w:rPr>
        <w:t>learning libraries</w:t>
      </w:r>
      <w:r>
        <w:rPr>
          <w:color w:val="0F0F0F"/>
          <w:spacing w:val="-14"/>
          <w:w w:val="105"/>
          <w:sz w:val="21"/>
        </w:rPr>
        <w:t> </w:t>
      </w:r>
      <w:r>
        <w:rPr>
          <w:color w:val="0F0F0F"/>
          <w:w w:val="105"/>
          <w:sz w:val="21"/>
        </w:rPr>
        <w:t>for</w:t>
      </w:r>
      <w:r>
        <w:rPr>
          <w:color w:val="0F0F0F"/>
          <w:spacing w:val="-14"/>
          <w:w w:val="105"/>
          <w:sz w:val="21"/>
        </w:rPr>
        <w:t> </w:t>
      </w:r>
      <w:r>
        <w:rPr>
          <w:color w:val="0F0F0F"/>
          <w:w w:val="105"/>
          <w:sz w:val="21"/>
        </w:rPr>
        <w:t>Python</w:t>
      </w:r>
      <w:r>
        <w:rPr>
          <w:color w:val="0F0F0F"/>
          <w:spacing w:val="-7"/>
          <w:w w:val="105"/>
          <w:sz w:val="21"/>
        </w:rPr>
        <w:t> </w:t>
      </w:r>
      <w:r>
        <w:rPr>
          <w:color w:val="0F0F0F"/>
          <w:w w:val="105"/>
          <w:sz w:val="21"/>
        </w:rPr>
        <w:t>that</w:t>
      </w:r>
      <w:r>
        <w:rPr>
          <w:color w:val="0F0F0F"/>
          <w:spacing w:val="-7"/>
          <w:w w:val="105"/>
          <w:sz w:val="21"/>
        </w:rPr>
        <w:t> </w:t>
      </w:r>
      <w:r>
        <w:rPr>
          <w:color w:val="0F0F0F"/>
          <w:w w:val="105"/>
          <w:sz w:val="21"/>
        </w:rPr>
        <w:t>offer</w:t>
      </w:r>
      <w:r>
        <w:rPr>
          <w:color w:val="0F0F0F"/>
          <w:spacing w:val="-13"/>
          <w:w w:val="105"/>
          <w:sz w:val="21"/>
        </w:rPr>
        <w:t> </w:t>
      </w:r>
      <w:r>
        <w:rPr>
          <w:color w:val="0F0F0F"/>
          <w:w w:val="105"/>
          <w:sz w:val="21"/>
        </w:rPr>
        <w:t>a</w:t>
      </w:r>
      <w:r>
        <w:rPr>
          <w:color w:val="0F0F0F"/>
          <w:spacing w:val="-12"/>
          <w:w w:val="105"/>
          <w:sz w:val="21"/>
        </w:rPr>
        <w:t> </w:t>
      </w:r>
      <w:r>
        <w:rPr>
          <w:color w:val="0F0F0F"/>
          <w:w w:val="105"/>
          <w:sz w:val="21"/>
        </w:rPr>
        <w:t>variety</w:t>
      </w:r>
      <w:r>
        <w:rPr>
          <w:color w:val="0F0F0F"/>
          <w:spacing w:val="-3"/>
          <w:w w:val="105"/>
          <w:sz w:val="21"/>
        </w:rPr>
        <w:t> </w:t>
      </w:r>
      <w:r>
        <w:rPr>
          <w:color w:val="0F0F0F"/>
          <w:w w:val="105"/>
          <w:sz w:val="21"/>
        </w:rPr>
        <w:t>of</w:t>
      </w:r>
      <w:r>
        <w:rPr>
          <w:color w:val="0F0F0F"/>
          <w:spacing w:val="-14"/>
          <w:w w:val="105"/>
          <w:sz w:val="21"/>
        </w:rPr>
        <w:t> </w:t>
      </w:r>
      <w:r>
        <w:rPr>
          <w:color w:val="0F0F0F"/>
          <w:w w:val="105"/>
          <w:sz w:val="21"/>
        </w:rPr>
        <w:t>tools</w:t>
      </w:r>
      <w:r>
        <w:rPr>
          <w:color w:val="0F0F0F"/>
          <w:spacing w:val="-10"/>
          <w:w w:val="105"/>
          <w:sz w:val="21"/>
        </w:rPr>
        <w:t> </w:t>
      </w:r>
      <w:r>
        <w:rPr>
          <w:color w:val="0F0F0F"/>
          <w:w w:val="105"/>
          <w:sz w:val="21"/>
        </w:rPr>
        <w:t>for</w:t>
      </w:r>
      <w:r>
        <w:rPr>
          <w:color w:val="0F0F0F"/>
          <w:spacing w:val="-14"/>
          <w:w w:val="105"/>
          <w:sz w:val="21"/>
        </w:rPr>
        <w:t> </w:t>
      </w:r>
      <w:r>
        <w:rPr>
          <w:color w:val="0F0F0F"/>
          <w:w w:val="105"/>
          <w:sz w:val="21"/>
        </w:rPr>
        <w:t>data</w:t>
      </w:r>
      <w:r>
        <w:rPr>
          <w:color w:val="0F0F0F"/>
          <w:spacing w:val="-12"/>
          <w:w w:val="105"/>
          <w:sz w:val="21"/>
        </w:rPr>
        <w:t> </w:t>
      </w:r>
      <w:r>
        <w:rPr>
          <w:color w:val="0F0F0F"/>
          <w:w w:val="105"/>
          <w:sz w:val="21"/>
        </w:rPr>
        <w:t>manipulation,</w:t>
      </w:r>
      <w:r>
        <w:rPr>
          <w:color w:val="0F0F0F"/>
          <w:spacing w:val="5"/>
          <w:w w:val="105"/>
          <w:sz w:val="21"/>
        </w:rPr>
        <w:t> </w:t>
      </w:r>
      <w:r>
        <w:rPr>
          <w:color w:val="0F0F0F"/>
          <w:w w:val="105"/>
          <w:sz w:val="21"/>
        </w:rPr>
        <w:t>visualization,</w:t>
      </w:r>
      <w:r>
        <w:rPr>
          <w:color w:val="0F0F0F"/>
          <w:spacing w:val="-15"/>
          <w:w w:val="105"/>
          <w:sz w:val="21"/>
        </w:rPr>
        <w:t> </w:t>
      </w:r>
      <w:r>
        <w:rPr>
          <w:color w:val="0F0F0F"/>
          <w:w w:val="105"/>
          <w:sz w:val="21"/>
        </w:rPr>
        <w:t>and</w:t>
      </w:r>
      <w:r>
        <w:rPr>
          <w:color w:val="0F0F0F"/>
          <w:spacing w:val="-4"/>
          <w:w w:val="105"/>
          <w:sz w:val="21"/>
        </w:rPr>
        <w:t> </w:t>
      </w:r>
      <w:r>
        <w:rPr>
          <w:color w:val="0F0F0F"/>
          <w:w w:val="105"/>
          <w:sz w:val="21"/>
        </w:rPr>
        <w:t>model</w:t>
      </w:r>
      <w:r>
        <w:rPr>
          <w:color w:val="0F0F0F"/>
          <w:spacing w:val="-9"/>
          <w:w w:val="105"/>
          <w:sz w:val="21"/>
        </w:rPr>
        <w:t> </w:t>
      </w:r>
      <w:r>
        <w:rPr>
          <w:color w:val="0F0F0F"/>
          <w:w w:val="105"/>
          <w:sz w:val="21"/>
        </w:rPr>
        <w:t>training.</w:t>
      </w:r>
    </w:p>
    <w:p>
      <w:pPr>
        <w:pStyle w:val="ListParagraph"/>
        <w:numPr>
          <w:ilvl w:val="1"/>
          <w:numId w:val="4"/>
        </w:numPr>
        <w:tabs>
          <w:tab w:pos="844" w:val="left" w:leader="none"/>
        </w:tabs>
        <w:spacing w:line="381" w:lineRule="auto" w:before="15" w:after="0"/>
        <w:ind w:left="844" w:right="317" w:hanging="360"/>
        <w:jc w:val="left"/>
        <w:rPr>
          <w:color w:val="0F0F0F"/>
          <w:sz w:val="21"/>
        </w:rPr>
      </w:pPr>
      <w:r>
        <w:rPr>
          <w:color w:val="0F0F0F"/>
          <w:w w:val="105"/>
          <w:sz w:val="21"/>
        </w:rPr>
        <w:t>Deep</w:t>
      </w:r>
      <w:r>
        <w:rPr>
          <w:color w:val="0F0F0F"/>
          <w:spacing w:val="39"/>
          <w:w w:val="105"/>
          <w:sz w:val="21"/>
        </w:rPr>
        <w:t> </w:t>
      </w:r>
      <w:r>
        <w:rPr>
          <w:color w:val="0F0F0F"/>
          <w:w w:val="105"/>
          <w:sz w:val="21"/>
        </w:rPr>
        <w:t>learning</w:t>
      </w:r>
      <w:r>
        <w:rPr>
          <w:color w:val="0F0F0F"/>
          <w:spacing w:val="40"/>
          <w:w w:val="105"/>
          <w:sz w:val="21"/>
        </w:rPr>
        <w:t> </w:t>
      </w:r>
      <w:r>
        <w:rPr>
          <w:color w:val="0F0F0F"/>
          <w:w w:val="105"/>
          <w:sz w:val="21"/>
        </w:rPr>
        <w:t>libraries:</w:t>
      </w:r>
      <w:r>
        <w:rPr>
          <w:color w:val="0F0F0F"/>
          <w:spacing w:val="38"/>
          <w:w w:val="105"/>
          <w:sz w:val="21"/>
        </w:rPr>
        <w:t> </w:t>
      </w:r>
      <w:r>
        <w:rPr>
          <w:color w:val="0F0F0F"/>
          <w:w w:val="105"/>
          <w:sz w:val="21"/>
        </w:rPr>
        <w:t>Popular</w:t>
      </w:r>
      <w:r>
        <w:rPr>
          <w:color w:val="0F0F0F"/>
          <w:spacing w:val="40"/>
          <w:w w:val="105"/>
          <w:sz w:val="21"/>
        </w:rPr>
        <w:t> </w:t>
      </w:r>
      <w:r>
        <w:rPr>
          <w:color w:val="0F0F0F"/>
          <w:w w:val="105"/>
          <w:sz w:val="21"/>
        </w:rPr>
        <w:t>deep</w:t>
      </w:r>
      <w:r>
        <w:rPr>
          <w:color w:val="0F0F0F"/>
          <w:spacing w:val="30"/>
          <w:w w:val="105"/>
          <w:sz w:val="21"/>
        </w:rPr>
        <w:t> </w:t>
      </w:r>
      <w:r>
        <w:rPr>
          <w:color w:val="0F0F0F"/>
          <w:w w:val="105"/>
          <w:sz w:val="21"/>
        </w:rPr>
        <w:t>learning</w:t>
      </w:r>
      <w:r>
        <w:rPr>
          <w:color w:val="0F0F0F"/>
          <w:spacing w:val="40"/>
          <w:w w:val="105"/>
          <w:sz w:val="21"/>
        </w:rPr>
        <w:t> </w:t>
      </w:r>
      <w:r>
        <w:rPr>
          <w:color w:val="0F0F0F"/>
          <w:w w:val="105"/>
          <w:sz w:val="21"/>
        </w:rPr>
        <w:t>libraries</w:t>
      </w:r>
      <w:r>
        <w:rPr>
          <w:color w:val="0F0F0F"/>
          <w:spacing w:val="40"/>
          <w:w w:val="105"/>
          <w:sz w:val="21"/>
        </w:rPr>
        <w:t> </w:t>
      </w:r>
      <w:r>
        <w:rPr>
          <w:color w:val="0F0F0F"/>
          <w:w w:val="105"/>
          <w:sz w:val="21"/>
        </w:rPr>
        <w:t>that</w:t>
      </w:r>
      <w:r>
        <w:rPr>
          <w:color w:val="0F0F0F"/>
          <w:spacing w:val="31"/>
          <w:w w:val="105"/>
          <w:sz w:val="21"/>
        </w:rPr>
        <w:t> </w:t>
      </w:r>
      <w:r>
        <w:rPr>
          <w:color w:val="0F0F0F"/>
          <w:w w:val="105"/>
          <w:sz w:val="21"/>
        </w:rPr>
        <w:t>offer</w:t>
      </w:r>
      <w:r>
        <w:rPr>
          <w:color w:val="0F0F0F"/>
          <w:spacing w:val="40"/>
          <w:w w:val="105"/>
          <w:sz w:val="21"/>
        </w:rPr>
        <w:t> </w:t>
      </w:r>
      <w:r>
        <w:rPr>
          <w:color w:val="0F0F0F"/>
          <w:w w:val="105"/>
          <w:sz w:val="21"/>
        </w:rPr>
        <w:t>tools</w:t>
      </w:r>
      <w:r>
        <w:rPr>
          <w:color w:val="0F0F0F"/>
          <w:spacing w:val="33"/>
          <w:w w:val="105"/>
          <w:sz w:val="21"/>
        </w:rPr>
        <w:t> </w:t>
      </w:r>
      <w:r>
        <w:rPr>
          <w:color w:val="0F0F0F"/>
          <w:w w:val="105"/>
          <w:sz w:val="21"/>
        </w:rPr>
        <w:t>for</w:t>
      </w:r>
      <w:r>
        <w:rPr>
          <w:color w:val="0F0F0F"/>
          <w:spacing w:val="30"/>
          <w:w w:val="105"/>
          <w:sz w:val="21"/>
        </w:rPr>
        <w:t> </w:t>
      </w:r>
      <w:r>
        <w:rPr>
          <w:color w:val="0F0F0F"/>
          <w:w w:val="105"/>
          <w:sz w:val="21"/>
        </w:rPr>
        <w:t>creating,</w:t>
      </w:r>
      <w:r>
        <w:rPr>
          <w:color w:val="0F0F0F"/>
          <w:spacing w:val="40"/>
          <w:w w:val="105"/>
          <w:sz w:val="21"/>
        </w:rPr>
        <w:t> </w:t>
      </w:r>
      <w:r>
        <w:rPr>
          <w:color w:val="0F0F0F"/>
          <w:w w:val="105"/>
          <w:sz w:val="21"/>
        </w:rPr>
        <w:t>training,</w:t>
      </w:r>
      <w:r>
        <w:rPr>
          <w:color w:val="0F0F0F"/>
          <w:spacing w:val="40"/>
          <w:w w:val="105"/>
          <w:sz w:val="21"/>
        </w:rPr>
        <w:t> </w:t>
      </w:r>
      <w:r>
        <w:rPr>
          <w:color w:val="0F0F0F"/>
          <w:w w:val="105"/>
          <w:sz w:val="21"/>
        </w:rPr>
        <w:t>and analysing neural networks include TensorFlow, PyTorch, and Keras.</w:t>
      </w:r>
    </w:p>
    <w:p>
      <w:pPr>
        <w:pStyle w:val="ListParagraph"/>
        <w:numPr>
          <w:ilvl w:val="1"/>
          <w:numId w:val="4"/>
        </w:numPr>
        <w:tabs>
          <w:tab w:pos="847" w:val="left" w:leader="none"/>
        </w:tabs>
        <w:spacing w:line="376" w:lineRule="auto" w:before="11" w:after="0"/>
        <w:ind w:left="847" w:right="312" w:hanging="363"/>
        <w:jc w:val="left"/>
        <w:rPr>
          <w:color w:val="0F0F0F"/>
          <w:sz w:val="21"/>
        </w:rPr>
      </w:pPr>
      <w:r>
        <w:rPr>
          <w:color w:val="0F0F0F"/>
          <w:w w:val="105"/>
          <w:sz w:val="21"/>
        </w:rPr>
        <w:t>Integrated</w:t>
      </w:r>
      <w:r>
        <w:rPr>
          <w:color w:val="0F0F0F"/>
          <w:spacing w:val="-6"/>
          <w:w w:val="105"/>
          <w:sz w:val="21"/>
        </w:rPr>
        <w:t> </w:t>
      </w:r>
      <w:r>
        <w:rPr>
          <w:color w:val="0F0F0F"/>
          <w:w w:val="105"/>
          <w:sz w:val="21"/>
        </w:rPr>
        <w:t>Development Environment (IDE):</w:t>
      </w:r>
      <w:r>
        <w:rPr>
          <w:color w:val="0F0F0F"/>
          <w:spacing w:val="-7"/>
          <w:w w:val="105"/>
          <w:sz w:val="21"/>
        </w:rPr>
        <w:t> </w:t>
      </w:r>
      <w:r>
        <w:rPr>
          <w:color w:val="0F0F0F"/>
          <w:w w:val="105"/>
          <w:sz w:val="21"/>
        </w:rPr>
        <w:t>For</w:t>
      </w:r>
      <w:r>
        <w:rPr>
          <w:color w:val="0F0F0F"/>
          <w:spacing w:val="-13"/>
          <w:w w:val="105"/>
          <w:sz w:val="21"/>
        </w:rPr>
        <w:t> </w:t>
      </w:r>
      <w:r>
        <w:rPr>
          <w:color w:val="0F0F0F"/>
          <w:w w:val="105"/>
          <w:sz w:val="21"/>
        </w:rPr>
        <w:t>developing,</w:t>
      </w:r>
      <w:r>
        <w:rPr>
          <w:color w:val="0F0F0F"/>
          <w:spacing w:val="-7"/>
          <w:w w:val="105"/>
          <w:sz w:val="21"/>
        </w:rPr>
        <w:t> </w:t>
      </w:r>
      <w:r>
        <w:rPr>
          <w:color w:val="0F0F0F"/>
          <w:w w:val="105"/>
          <w:sz w:val="21"/>
        </w:rPr>
        <w:t>testing,</w:t>
      </w:r>
      <w:r>
        <w:rPr>
          <w:color w:val="0F0F0F"/>
          <w:spacing w:val="-8"/>
          <w:w w:val="105"/>
          <w:sz w:val="21"/>
        </w:rPr>
        <w:t> </w:t>
      </w:r>
      <w:r>
        <w:rPr>
          <w:color w:val="0F0F0F"/>
          <w:w w:val="105"/>
          <w:sz w:val="21"/>
        </w:rPr>
        <w:t>and</w:t>
      </w:r>
      <w:r>
        <w:rPr>
          <w:color w:val="0F0F0F"/>
          <w:spacing w:val="-13"/>
          <w:w w:val="105"/>
          <w:sz w:val="21"/>
        </w:rPr>
        <w:t> </w:t>
      </w:r>
      <w:r>
        <w:rPr>
          <w:color w:val="0F0F0F"/>
          <w:w w:val="105"/>
          <w:sz w:val="21"/>
        </w:rPr>
        <w:t>debugging code,</w:t>
      </w:r>
      <w:r>
        <w:rPr>
          <w:color w:val="0F0F0F"/>
          <w:spacing w:val="-10"/>
          <w:w w:val="105"/>
          <w:sz w:val="21"/>
        </w:rPr>
        <w:t> </w:t>
      </w:r>
      <w:r>
        <w:rPr>
          <w:color w:val="0F0F0F"/>
          <w:w w:val="105"/>
          <w:sz w:val="21"/>
        </w:rPr>
        <w:t>an</w:t>
      </w:r>
      <w:r>
        <w:rPr>
          <w:color w:val="0F0F0F"/>
          <w:spacing w:val="-14"/>
          <w:w w:val="105"/>
          <w:sz w:val="21"/>
        </w:rPr>
        <w:t> </w:t>
      </w:r>
      <w:r>
        <w:rPr>
          <w:color w:val="0F0F0F"/>
          <w:w w:val="105"/>
          <w:sz w:val="21"/>
        </w:rPr>
        <w:t>IDE</w:t>
      </w:r>
      <w:r>
        <w:rPr>
          <w:color w:val="0F0F0F"/>
          <w:spacing w:val="-8"/>
          <w:w w:val="105"/>
          <w:sz w:val="21"/>
        </w:rPr>
        <w:t> </w:t>
      </w:r>
      <w:r>
        <w:rPr>
          <w:color w:val="0F0F0F"/>
          <w:w w:val="105"/>
          <w:sz w:val="21"/>
        </w:rPr>
        <w:t>like Jupyter Notebook, Spyder, or PyCharm is helpful.</w:t>
      </w:r>
    </w:p>
    <w:p>
      <w:pPr>
        <w:pStyle w:val="ListParagraph"/>
        <w:numPr>
          <w:ilvl w:val="1"/>
          <w:numId w:val="4"/>
        </w:numPr>
        <w:tabs>
          <w:tab w:pos="845" w:val="left" w:leader="none"/>
          <w:tab w:pos="850" w:val="left" w:leader="none"/>
        </w:tabs>
        <w:spacing w:line="381" w:lineRule="auto" w:before="15" w:after="0"/>
        <w:ind w:left="850" w:right="306" w:hanging="366"/>
        <w:jc w:val="left"/>
        <w:rPr>
          <w:color w:val="0F0F0F"/>
          <w:sz w:val="21"/>
        </w:rPr>
      </w:pPr>
      <w:r>
        <w:rPr>
          <w:color w:val="0F0F0F"/>
          <w:w w:val="105"/>
          <w:sz w:val="21"/>
        </w:rPr>
        <w:t>Version</w:t>
      </w:r>
      <w:r>
        <w:rPr>
          <w:color w:val="0F0F0F"/>
          <w:spacing w:val="40"/>
          <w:w w:val="105"/>
          <w:sz w:val="21"/>
        </w:rPr>
        <w:t> </w:t>
      </w:r>
      <w:r>
        <w:rPr>
          <w:color w:val="0F0F0F"/>
          <w:w w:val="105"/>
          <w:sz w:val="21"/>
        </w:rPr>
        <w:t>Control</w:t>
      </w:r>
      <w:r>
        <w:rPr>
          <w:color w:val="0F0F0F"/>
          <w:spacing w:val="40"/>
          <w:w w:val="105"/>
          <w:sz w:val="21"/>
        </w:rPr>
        <w:t> </w:t>
      </w:r>
      <w:r>
        <w:rPr>
          <w:color w:val="0F0F0F"/>
          <w:w w:val="105"/>
          <w:sz w:val="21"/>
        </w:rPr>
        <w:t>System:</w:t>
      </w:r>
      <w:r>
        <w:rPr>
          <w:color w:val="0F0F0F"/>
          <w:spacing w:val="40"/>
          <w:w w:val="105"/>
          <w:sz w:val="21"/>
        </w:rPr>
        <w:t> </w:t>
      </w:r>
      <w:r>
        <w:rPr>
          <w:color w:val="0F0F0F"/>
          <w:w w:val="105"/>
          <w:sz w:val="21"/>
        </w:rPr>
        <w:t>Git</w:t>
      </w:r>
      <w:r>
        <w:rPr>
          <w:color w:val="0F0F0F"/>
          <w:spacing w:val="40"/>
          <w:w w:val="105"/>
          <w:sz w:val="21"/>
        </w:rPr>
        <w:t> </w:t>
      </w:r>
      <w:r>
        <w:rPr>
          <w:color w:val="0F0F0F"/>
          <w:w w:val="105"/>
          <w:sz w:val="21"/>
        </w:rPr>
        <w:t>is</w:t>
      </w:r>
      <w:r>
        <w:rPr>
          <w:color w:val="0F0F0F"/>
          <w:spacing w:val="40"/>
          <w:w w:val="105"/>
          <w:sz w:val="21"/>
        </w:rPr>
        <w:t> </w:t>
      </w:r>
      <w:r>
        <w:rPr>
          <w:color w:val="0F0F0F"/>
          <w:w w:val="105"/>
          <w:sz w:val="21"/>
        </w:rPr>
        <w:t>a</w:t>
      </w:r>
      <w:r>
        <w:rPr>
          <w:color w:val="0F0F0F"/>
          <w:spacing w:val="40"/>
          <w:w w:val="105"/>
          <w:sz w:val="21"/>
        </w:rPr>
        <w:t> </w:t>
      </w:r>
      <w:r>
        <w:rPr>
          <w:color w:val="0F0F0F"/>
          <w:w w:val="105"/>
          <w:sz w:val="21"/>
        </w:rPr>
        <w:t>widely</w:t>
      </w:r>
      <w:r>
        <w:rPr>
          <w:color w:val="0F0F0F"/>
          <w:spacing w:val="40"/>
          <w:w w:val="105"/>
          <w:sz w:val="21"/>
        </w:rPr>
        <w:t> </w:t>
      </w:r>
      <w:r>
        <w:rPr>
          <w:color w:val="0F0F0F"/>
          <w:w w:val="105"/>
          <w:sz w:val="21"/>
        </w:rPr>
        <w:t>used</w:t>
      </w:r>
      <w:r>
        <w:rPr>
          <w:color w:val="0F0F0F"/>
          <w:spacing w:val="40"/>
          <w:w w:val="105"/>
          <w:sz w:val="21"/>
        </w:rPr>
        <w:t> </w:t>
      </w:r>
      <w:r>
        <w:rPr>
          <w:color w:val="0F0F0F"/>
          <w:w w:val="105"/>
          <w:sz w:val="21"/>
        </w:rPr>
        <w:t>version</w:t>
      </w:r>
      <w:r>
        <w:rPr>
          <w:color w:val="0F0F0F"/>
          <w:spacing w:val="40"/>
          <w:w w:val="105"/>
          <w:sz w:val="21"/>
        </w:rPr>
        <w:t> </w:t>
      </w:r>
      <w:r>
        <w:rPr>
          <w:color w:val="0F0F0F"/>
          <w:w w:val="105"/>
          <w:sz w:val="21"/>
        </w:rPr>
        <w:t>management</w:t>
      </w:r>
      <w:r>
        <w:rPr>
          <w:color w:val="0F0F0F"/>
          <w:spacing w:val="70"/>
          <w:w w:val="105"/>
          <w:sz w:val="21"/>
        </w:rPr>
        <w:t> </w:t>
      </w:r>
      <w:r>
        <w:rPr>
          <w:color w:val="0F0F0F"/>
          <w:w w:val="105"/>
          <w:sz w:val="21"/>
        </w:rPr>
        <w:t>program</w:t>
      </w:r>
      <w:r>
        <w:rPr>
          <w:color w:val="0F0F0F"/>
          <w:spacing w:val="40"/>
          <w:w w:val="105"/>
          <w:sz w:val="21"/>
        </w:rPr>
        <w:t> </w:t>
      </w:r>
      <w:r>
        <w:rPr>
          <w:color w:val="0F0F0F"/>
          <w:w w:val="105"/>
          <w:sz w:val="21"/>
        </w:rPr>
        <w:t>that</w:t>
      </w:r>
      <w:r>
        <w:rPr>
          <w:color w:val="0F0F0F"/>
          <w:spacing w:val="32"/>
          <w:w w:val="105"/>
          <w:sz w:val="21"/>
        </w:rPr>
        <w:t> </w:t>
      </w:r>
      <w:r>
        <w:rPr>
          <w:color w:val="0F0F0F"/>
          <w:w w:val="105"/>
          <w:sz w:val="21"/>
        </w:rPr>
        <w:t>1s</w:t>
      </w:r>
      <w:r>
        <w:rPr>
          <w:color w:val="0F0F0F"/>
          <w:spacing w:val="40"/>
          <w:w w:val="105"/>
          <w:sz w:val="21"/>
        </w:rPr>
        <w:t> </w:t>
      </w:r>
      <w:r>
        <w:rPr>
          <w:color w:val="0F0F0F"/>
          <w:w w:val="105"/>
          <w:sz w:val="21"/>
        </w:rPr>
        <w:t>helpful</w:t>
      </w:r>
      <w:r>
        <w:rPr>
          <w:color w:val="0F0F0F"/>
          <w:spacing w:val="40"/>
          <w:w w:val="105"/>
          <w:sz w:val="21"/>
        </w:rPr>
        <w:t> </w:t>
      </w:r>
      <w:r>
        <w:rPr>
          <w:color w:val="0F0F0F"/>
          <w:w w:val="105"/>
          <w:sz w:val="21"/>
        </w:rPr>
        <w:t>for monitoring code changes.</w:t>
      </w:r>
    </w:p>
    <w:p>
      <w:pPr>
        <w:pStyle w:val="ListParagraph"/>
        <w:numPr>
          <w:ilvl w:val="1"/>
          <w:numId w:val="4"/>
        </w:numPr>
        <w:tabs>
          <w:tab w:pos="844" w:val="left" w:leader="none"/>
        </w:tabs>
        <w:spacing w:line="376" w:lineRule="auto" w:before="11" w:after="0"/>
        <w:ind w:left="844" w:right="317" w:hanging="360"/>
        <w:jc w:val="left"/>
        <w:rPr>
          <w:color w:val="0F0F0F"/>
          <w:sz w:val="21"/>
        </w:rPr>
      </w:pPr>
      <w:r>
        <w:rPr>
          <w:color w:val="0F0F0F"/>
          <w:w w:val="105"/>
          <w:sz w:val="21"/>
        </w:rPr>
        <w:t>Documentation:</w:t>
      </w:r>
      <w:r>
        <w:rPr>
          <w:color w:val="0F0F0F"/>
          <w:spacing w:val="-14"/>
          <w:w w:val="105"/>
          <w:sz w:val="21"/>
        </w:rPr>
        <w:t> </w:t>
      </w:r>
      <w:r>
        <w:rPr>
          <w:color w:val="0F0F0F"/>
          <w:w w:val="105"/>
          <w:sz w:val="21"/>
        </w:rPr>
        <w:t>Microsoft</w:t>
      </w:r>
      <w:r>
        <w:rPr>
          <w:color w:val="0F0F0F"/>
          <w:spacing w:val="-10"/>
          <w:w w:val="105"/>
          <w:sz w:val="21"/>
        </w:rPr>
        <w:t> </w:t>
      </w:r>
      <w:r>
        <w:rPr>
          <w:color w:val="0F0F0F"/>
          <w:w w:val="105"/>
          <w:sz w:val="21"/>
        </w:rPr>
        <w:t>Office/Google</w:t>
      </w:r>
      <w:r>
        <w:rPr>
          <w:color w:val="0F0F0F"/>
          <w:spacing w:val="7"/>
          <w:w w:val="105"/>
          <w:sz w:val="21"/>
        </w:rPr>
        <w:t> </w:t>
      </w:r>
      <w:r>
        <w:rPr>
          <w:color w:val="0F0F0F"/>
          <w:w w:val="105"/>
          <w:sz w:val="21"/>
        </w:rPr>
        <w:t>Docs</w:t>
      </w:r>
      <w:r>
        <w:rPr>
          <w:color w:val="0F0F0F"/>
          <w:spacing w:val="-10"/>
          <w:w w:val="105"/>
          <w:sz w:val="21"/>
        </w:rPr>
        <w:t> </w:t>
      </w:r>
      <w:r>
        <w:rPr>
          <w:color w:val="0F0F0F"/>
          <w:w w:val="105"/>
          <w:sz w:val="21"/>
        </w:rPr>
        <w:t>to</w:t>
      </w:r>
      <w:r>
        <w:rPr>
          <w:color w:val="0F0F0F"/>
          <w:spacing w:val="-14"/>
          <w:w w:val="105"/>
          <w:sz w:val="21"/>
        </w:rPr>
        <w:t> </w:t>
      </w:r>
      <w:r>
        <w:rPr>
          <w:color w:val="0F0F0F"/>
          <w:w w:val="105"/>
          <w:sz w:val="21"/>
        </w:rPr>
        <w:t>create</w:t>
      </w:r>
      <w:r>
        <w:rPr>
          <w:color w:val="0F0F0F"/>
          <w:spacing w:val="-10"/>
          <w:w w:val="105"/>
          <w:sz w:val="21"/>
        </w:rPr>
        <w:t> </w:t>
      </w:r>
      <w:r>
        <w:rPr>
          <w:color w:val="0F0F0F"/>
          <w:w w:val="105"/>
          <w:sz w:val="21"/>
        </w:rPr>
        <w:t>reports</w:t>
      </w:r>
      <w:r>
        <w:rPr>
          <w:color w:val="0F0F0F"/>
          <w:spacing w:val="-7"/>
          <w:w w:val="105"/>
          <w:sz w:val="21"/>
        </w:rPr>
        <w:t> </w:t>
      </w:r>
      <w:r>
        <w:rPr>
          <w:color w:val="0F0F0F"/>
          <w:w w:val="105"/>
          <w:sz w:val="21"/>
        </w:rPr>
        <w:t>and</w:t>
      </w:r>
      <w:r>
        <w:rPr>
          <w:color w:val="0F0F0F"/>
          <w:spacing w:val="-9"/>
          <w:w w:val="105"/>
          <w:sz w:val="21"/>
        </w:rPr>
        <w:t> </w:t>
      </w:r>
      <w:r>
        <w:rPr>
          <w:color w:val="0F0F0F"/>
          <w:w w:val="105"/>
          <w:sz w:val="21"/>
        </w:rPr>
        <w:t>documentation with</w:t>
      </w:r>
      <w:r>
        <w:rPr>
          <w:color w:val="0F0F0F"/>
          <w:spacing w:val="-14"/>
          <w:w w:val="105"/>
          <w:sz w:val="21"/>
        </w:rPr>
        <w:t> </w:t>
      </w:r>
      <w:r>
        <w:rPr>
          <w:color w:val="0F0F0F"/>
          <w:w w:val="105"/>
          <w:sz w:val="21"/>
        </w:rPr>
        <w:t>cloud</w:t>
      </w:r>
      <w:r>
        <w:rPr>
          <w:color w:val="0F0F0F"/>
          <w:spacing w:val="-12"/>
          <w:w w:val="105"/>
          <w:sz w:val="21"/>
        </w:rPr>
        <w:t> </w:t>
      </w:r>
      <w:r>
        <w:rPr>
          <w:color w:val="0F0F0F"/>
          <w:w w:val="105"/>
          <w:sz w:val="21"/>
        </w:rPr>
        <w:t>sharing capabilities to work with the entire team.</w:t>
      </w:r>
    </w:p>
    <w:p>
      <w:pPr>
        <w:spacing w:after="0" w:line="376" w:lineRule="auto"/>
        <w:jc w:val="left"/>
        <w:rPr>
          <w:sz w:val="21"/>
        </w:rPr>
        <w:sectPr>
          <w:pgSz w:w="11910" w:h="16840"/>
          <w:pgMar w:header="658" w:footer="1021" w:top="1320" w:bottom="1220" w:left="960" w:right="740"/>
        </w:sectPr>
      </w:pPr>
    </w:p>
    <w:p>
      <w:pPr>
        <w:pStyle w:val="Heading8"/>
        <w:numPr>
          <w:ilvl w:val="3"/>
          <w:numId w:val="2"/>
        </w:numPr>
        <w:tabs>
          <w:tab w:pos="2434" w:val="left" w:leader="none"/>
        </w:tabs>
        <w:spacing w:line="240" w:lineRule="auto" w:before="91" w:after="0"/>
        <w:ind w:left="2434" w:right="0" w:hanging="867"/>
        <w:jc w:val="left"/>
        <w:rPr>
          <w:color w:val="0F0F0F"/>
        </w:rPr>
      </w:pPr>
      <w:r>
        <w:rPr>
          <w:color w:val="0F0F0F"/>
        </w:rPr>
        <w:t>Developer</w:t>
      </w:r>
      <w:r>
        <w:rPr>
          <w:color w:val="0F0F0F"/>
          <w:spacing w:val="36"/>
        </w:rPr>
        <w:t> </w:t>
      </w:r>
      <w:r>
        <w:rPr>
          <w:color w:val="0F0F0F"/>
          <w:spacing w:val="-2"/>
        </w:rPr>
        <w:t>Environment</w:t>
      </w:r>
    </w:p>
    <w:p>
      <w:pPr>
        <w:pStyle w:val="BodyText"/>
        <w:spacing w:before="10"/>
        <w:rPr>
          <w:b/>
          <w:sz w:val="25"/>
        </w:rPr>
      </w:pPr>
    </w:p>
    <w:p>
      <w:pPr>
        <w:pStyle w:val="ListParagraph"/>
        <w:numPr>
          <w:ilvl w:val="1"/>
          <w:numId w:val="4"/>
        </w:numPr>
        <w:tabs>
          <w:tab w:pos="844" w:val="left" w:leader="none"/>
        </w:tabs>
        <w:spacing w:line="240" w:lineRule="auto" w:before="0" w:after="0"/>
        <w:ind w:left="844" w:right="0" w:hanging="360"/>
        <w:jc w:val="left"/>
        <w:rPr>
          <w:color w:val="0F0F0F"/>
          <w:sz w:val="21"/>
        </w:rPr>
      </w:pPr>
      <w:r>
        <w:rPr>
          <w:color w:val="0F0F0F"/>
          <w:w w:val="105"/>
          <w:sz w:val="21"/>
        </w:rPr>
        <w:t>Operating</w:t>
      </w:r>
      <w:r>
        <w:rPr>
          <w:color w:val="0F0F0F"/>
          <w:spacing w:val="10"/>
          <w:w w:val="105"/>
          <w:sz w:val="21"/>
        </w:rPr>
        <w:t> </w:t>
      </w:r>
      <w:r>
        <w:rPr>
          <w:color w:val="0F0F0F"/>
          <w:w w:val="105"/>
          <w:sz w:val="21"/>
        </w:rPr>
        <w:t>System</w:t>
      </w:r>
      <w:r>
        <w:rPr>
          <w:color w:val="0F0F0F"/>
          <w:spacing w:val="7"/>
          <w:w w:val="105"/>
          <w:sz w:val="21"/>
        </w:rPr>
        <w:t> </w:t>
      </w:r>
      <w:r>
        <w:rPr>
          <w:color w:val="0F0F0F"/>
          <w:w w:val="105"/>
          <w:sz w:val="21"/>
        </w:rPr>
        <w:t>(OS):</w:t>
      </w:r>
      <w:r>
        <w:rPr>
          <w:color w:val="0F0F0F"/>
          <w:spacing w:val="2"/>
          <w:w w:val="105"/>
          <w:sz w:val="21"/>
        </w:rPr>
        <w:t> </w:t>
      </w:r>
      <w:r>
        <w:rPr>
          <w:color w:val="0F0F0F"/>
          <w:w w:val="105"/>
          <w:sz w:val="21"/>
        </w:rPr>
        <w:t>Windows</w:t>
      </w:r>
      <w:r>
        <w:rPr>
          <w:color w:val="0F0F0F"/>
          <w:spacing w:val="11"/>
          <w:w w:val="105"/>
          <w:sz w:val="21"/>
        </w:rPr>
        <w:t> </w:t>
      </w:r>
      <w:r>
        <w:rPr>
          <w:color w:val="0F0F0F"/>
          <w:w w:val="105"/>
          <w:sz w:val="21"/>
        </w:rPr>
        <w:t>10</w:t>
      </w:r>
      <w:r>
        <w:rPr>
          <w:color w:val="0F0F0F"/>
          <w:spacing w:val="-1"/>
          <w:w w:val="105"/>
          <w:sz w:val="21"/>
        </w:rPr>
        <w:t> </w:t>
      </w:r>
      <w:r>
        <w:rPr>
          <w:color w:val="0F0F0F"/>
          <w:w w:val="105"/>
          <w:sz w:val="21"/>
        </w:rPr>
        <w:t>or newer/</w:t>
      </w:r>
      <w:r>
        <w:rPr>
          <w:color w:val="0F0F0F"/>
          <w:spacing w:val="8"/>
          <w:w w:val="105"/>
          <w:sz w:val="21"/>
        </w:rPr>
        <w:t> </w:t>
      </w:r>
      <w:r>
        <w:rPr>
          <w:color w:val="0F0F0F"/>
          <w:w w:val="105"/>
          <w:sz w:val="21"/>
        </w:rPr>
        <w:t>macOS Big</w:t>
      </w:r>
      <w:r>
        <w:rPr>
          <w:color w:val="0F0F0F"/>
          <w:spacing w:val="-1"/>
          <w:w w:val="105"/>
          <w:sz w:val="21"/>
        </w:rPr>
        <w:t> </w:t>
      </w:r>
      <w:r>
        <w:rPr>
          <w:color w:val="0F0F0F"/>
          <w:w w:val="105"/>
          <w:sz w:val="21"/>
        </w:rPr>
        <w:t>Sur</w:t>
      </w:r>
      <w:r>
        <w:rPr>
          <w:color w:val="0F0F0F"/>
          <w:spacing w:val="-4"/>
          <w:w w:val="105"/>
          <w:sz w:val="21"/>
        </w:rPr>
        <w:t> </w:t>
      </w:r>
      <w:r>
        <w:rPr>
          <w:color w:val="0F0F0F"/>
          <w:w w:val="105"/>
          <w:sz w:val="21"/>
        </w:rPr>
        <w:t>or </w:t>
      </w:r>
      <w:r>
        <w:rPr>
          <w:color w:val="0F0F0F"/>
          <w:spacing w:val="-2"/>
          <w:w w:val="105"/>
          <w:sz w:val="21"/>
        </w:rPr>
        <w:t>newer</w:t>
      </w:r>
    </w:p>
    <w:p>
      <w:pPr>
        <w:pStyle w:val="ListParagraph"/>
        <w:numPr>
          <w:ilvl w:val="1"/>
          <w:numId w:val="4"/>
        </w:numPr>
        <w:tabs>
          <w:tab w:pos="845" w:val="left" w:leader="none"/>
        </w:tabs>
        <w:spacing w:line="240" w:lineRule="auto" w:before="81" w:after="0"/>
        <w:ind w:left="845" w:right="0" w:hanging="361"/>
        <w:jc w:val="left"/>
        <w:rPr>
          <w:color w:val="0F0F0F"/>
          <w:sz w:val="21"/>
        </w:rPr>
      </w:pPr>
      <w:r>
        <w:rPr>
          <w:color w:val="0F0F0F"/>
          <w:w w:val="105"/>
          <w:sz w:val="21"/>
        </w:rPr>
        <w:t>Android</w:t>
      </w:r>
      <w:r>
        <w:rPr>
          <w:color w:val="0F0F0F"/>
          <w:spacing w:val="-1"/>
          <w:w w:val="105"/>
          <w:sz w:val="21"/>
        </w:rPr>
        <w:t> </w:t>
      </w:r>
      <w:r>
        <w:rPr>
          <w:color w:val="0F0F0F"/>
          <w:w w:val="105"/>
          <w:sz w:val="21"/>
        </w:rPr>
        <w:t>Studio</w:t>
      </w:r>
      <w:r>
        <w:rPr>
          <w:color w:val="0F0F0F"/>
          <w:spacing w:val="-3"/>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developer.android.com/studio</w:t>
      </w:r>
      <w:r>
        <w:rPr>
          <w:color w:val="0F0F0F"/>
          <w:spacing w:val="-2"/>
          <w:w w:val="105"/>
          <w:sz w:val="21"/>
        </w:rPr>
        <w:t>)</w:t>
      </w:r>
    </w:p>
    <w:p>
      <w:pPr>
        <w:pStyle w:val="ListParagraph"/>
        <w:numPr>
          <w:ilvl w:val="1"/>
          <w:numId w:val="4"/>
        </w:numPr>
        <w:tabs>
          <w:tab w:pos="845" w:val="left" w:leader="none"/>
        </w:tabs>
        <w:spacing w:line="240" w:lineRule="auto" w:before="75" w:after="0"/>
        <w:ind w:left="845" w:right="0" w:hanging="361"/>
        <w:jc w:val="left"/>
        <w:rPr>
          <w:color w:val="0F0F0F"/>
          <w:sz w:val="21"/>
        </w:rPr>
      </w:pPr>
      <w:r>
        <w:rPr>
          <w:color w:val="0F0F0F"/>
          <w:sz w:val="21"/>
        </w:rPr>
        <w:t>XCode</w:t>
      </w:r>
      <w:r>
        <w:rPr>
          <w:color w:val="0F0F0F"/>
          <w:spacing w:val="51"/>
          <w:sz w:val="21"/>
        </w:rPr>
        <w:t> </w:t>
      </w:r>
      <w:r>
        <w:rPr>
          <w:color w:val="0F0F0F"/>
          <w:sz w:val="21"/>
        </w:rPr>
        <w:t>14</w:t>
      </w:r>
      <w:r>
        <w:rPr>
          <w:color w:val="0F0F0F"/>
          <w:spacing w:val="30"/>
          <w:sz w:val="21"/>
        </w:rPr>
        <w:t> </w:t>
      </w:r>
      <w:r>
        <w:rPr>
          <w:color w:val="0F0F0F"/>
          <w:sz w:val="21"/>
        </w:rPr>
        <w:t>(</w:t>
      </w:r>
      <w:r>
        <w:rPr>
          <w:color w:val="156BC3"/>
          <w:sz w:val="21"/>
          <w:u w:val="single" w:color="0562C1"/>
        </w:rPr>
        <w:t>https:</w:t>
      </w:r>
      <w:r>
        <w:rPr>
          <w:color w:val="3880CC"/>
          <w:sz w:val="21"/>
          <w:u w:val="single" w:color="0562C1"/>
        </w:rPr>
        <w:t>//</w:t>
      </w:r>
      <w:r>
        <w:rPr>
          <w:color w:val="156BC3"/>
          <w:sz w:val="21"/>
          <w:u w:val="single" w:color="0562C1"/>
        </w:rPr>
        <w:t>developer.apple</w:t>
      </w:r>
      <w:r>
        <w:rPr>
          <w:color w:val="3880CC"/>
          <w:sz w:val="21"/>
          <w:u w:val="single" w:color="0562C1"/>
        </w:rPr>
        <w:t>.</w:t>
      </w:r>
      <w:r>
        <w:rPr>
          <w:color w:val="156BC3"/>
          <w:sz w:val="21"/>
          <w:u w:val="single" w:color="0562C1"/>
        </w:rPr>
        <w:t>com/xcode</w:t>
      </w:r>
      <w:r>
        <w:rPr>
          <w:color w:val="0F0F0F"/>
          <w:sz w:val="21"/>
        </w:rPr>
        <w:t>)</w:t>
      </w:r>
      <w:r>
        <w:rPr>
          <w:color w:val="0F0F0F"/>
          <w:spacing w:val="40"/>
          <w:sz w:val="21"/>
        </w:rPr>
        <w:t> </w:t>
      </w:r>
      <w:r>
        <w:rPr>
          <w:rFonts w:ascii="Arial" w:hAnsi="Arial"/>
          <w:color w:val="0F0F0F"/>
          <w:sz w:val="20"/>
        </w:rPr>
        <w:t>I</w:t>
      </w:r>
      <w:r>
        <w:rPr>
          <w:rFonts w:ascii="Arial" w:hAnsi="Arial"/>
          <w:color w:val="0F0F0F"/>
          <w:spacing w:val="36"/>
          <w:sz w:val="20"/>
        </w:rPr>
        <w:t> </w:t>
      </w:r>
      <w:r>
        <w:rPr>
          <w:color w:val="0CB157"/>
          <w:spacing w:val="-2"/>
          <w:sz w:val="21"/>
        </w:rPr>
        <w:t>Optional</w:t>
      </w:r>
    </w:p>
    <w:p>
      <w:pPr>
        <w:pStyle w:val="ListParagraph"/>
        <w:numPr>
          <w:ilvl w:val="1"/>
          <w:numId w:val="4"/>
        </w:numPr>
        <w:tabs>
          <w:tab w:pos="847" w:val="left" w:leader="none"/>
        </w:tabs>
        <w:spacing w:line="240" w:lineRule="auto" w:before="81" w:after="0"/>
        <w:ind w:left="847" w:right="0" w:hanging="363"/>
        <w:jc w:val="left"/>
        <w:rPr>
          <w:color w:val="0F0F0F"/>
          <w:sz w:val="21"/>
        </w:rPr>
      </w:pPr>
      <w:r>
        <w:rPr>
          <w:color w:val="0F0F0F"/>
          <w:w w:val="105"/>
          <w:sz w:val="21"/>
        </w:rPr>
        <w:t>Java</w:t>
      </w:r>
      <w:r>
        <w:rPr>
          <w:color w:val="0F0F0F"/>
          <w:spacing w:val="9"/>
          <w:w w:val="105"/>
          <w:sz w:val="21"/>
        </w:rPr>
        <w:t> </w:t>
      </w:r>
      <w:r>
        <w:rPr>
          <w:color w:val="0F0F0F"/>
          <w:w w:val="105"/>
          <w:sz w:val="21"/>
        </w:rPr>
        <w:t>19</w:t>
      </w:r>
      <w:r>
        <w:rPr>
          <w:color w:val="0F0F0F"/>
          <w:spacing w:val="2"/>
          <w:w w:val="105"/>
          <w:sz w:val="21"/>
        </w:rPr>
        <w:t> </w:t>
      </w:r>
      <w:r>
        <w:rPr>
          <w:color w:val="0F0F0F"/>
          <w:w w:val="105"/>
          <w:sz w:val="21"/>
        </w:rPr>
        <w:t>(</w:t>
      </w:r>
      <w:r>
        <w:rPr>
          <w:color w:val="156BC3"/>
          <w:w w:val="105"/>
          <w:sz w:val="21"/>
          <w:u w:val="single" w:color="0562C1"/>
        </w:rPr>
        <w:t>https:</w:t>
      </w:r>
      <w:r>
        <w:rPr>
          <w:color w:val="3880CC"/>
          <w:w w:val="105"/>
          <w:sz w:val="21"/>
          <w:u w:val="single" w:color="0562C1"/>
        </w:rPr>
        <w:t>//</w:t>
      </w:r>
      <w:hyperlink r:id="rId13">
        <w:r>
          <w:rPr>
            <w:color w:val="156BC3"/>
            <w:w w:val="105"/>
            <w:sz w:val="21"/>
            <w:u w:val="single" w:color="0562C1"/>
          </w:rPr>
          <w:t>www.oracle.com/java/technologies</w:t>
        </w:r>
        <w:r>
          <w:rPr>
            <w:color w:val="3880CC"/>
            <w:w w:val="105"/>
            <w:sz w:val="21"/>
            <w:u w:val="single" w:color="0562C1"/>
          </w:rPr>
          <w:t>/</w:t>
        </w:r>
        <w:r>
          <w:rPr>
            <w:color w:val="156BC3"/>
            <w:w w:val="105"/>
            <w:sz w:val="21"/>
            <w:u w:val="single" w:color="0562C1"/>
          </w:rPr>
          <w:t>javase</w:t>
        </w:r>
        <w:r>
          <w:rPr>
            <w:color w:val="3880CC"/>
            <w:w w:val="105"/>
            <w:sz w:val="21"/>
            <w:u w:val="single" w:color="0562C1"/>
          </w:rPr>
          <w:t>/</w:t>
        </w:r>
        <w:r>
          <w:rPr>
            <w:color w:val="156BC3"/>
            <w:w w:val="105"/>
            <w:sz w:val="21"/>
            <w:u w:val="single" w:color="0562C1"/>
          </w:rPr>
          <w:t>jdkl9-archive-</w:t>
        </w:r>
        <w:r>
          <w:rPr>
            <w:color w:val="156BC3"/>
            <w:spacing w:val="-2"/>
            <w:w w:val="105"/>
            <w:sz w:val="21"/>
            <w:u w:val="single" w:color="0562C1"/>
          </w:rPr>
          <w:t>downloads.html</w:t>
        </w:r>
        <w:r>
          <w:rPr>
            <w:color w:val="0F0F0F"/>
            <w:spacing w:val="-2"/>
            <w:w w:val="105"/>
            <w:sz w:val="21"/>
          </w:rPr>
          <w:t>)</w:t>
        </w:r>
      </w:hyperlink>
    </w:p>
    <w:p>
      <w:pPr>
        <w:pStyle w:val="ListParagraph"/>
        <w:numPr>
          <w:ilvl w:val="1"/>
          <w:numId w:val="4"/>
        </w:numPr>
        <w:tabs>
          <w:tab w:pos="854" w:val="left" w:leader="none"/>
        </w:tabs>
        <w:spacing w:line="240" w:lineRule="auto" w:before="76" w:after="0"/>
        <w:ind w:left="854" w:right="0" w:hanging="370"/>
        <w:jc w:val="left"/>
        <w:rPr>
          <w:color w:val="0F0F0F"/>
          <w:sz w:val="21"/>
        </w:rPr>
      </w:pPr>
      <w:r>
        <w:rPr>
          <w:color w:val="0F0F0F"/>
          <w:w w:val="105"/>
          <w:sz w:val="21"/>
        </w:rPr>
        <w:t>VS</w:t>
      </w:r>
      <w:r>
        <w:rPr>
          <w:color w:val="0F0F0F"/>
          <w:spacing w:val="-9"/>
          <w:w w:val="105"/>
          <w:sz w:val="21"/>
        </w:rPr>
        <w:t> </w:t>
      </w:r>
      <w:r>
        <w:rPr>
          <w:color w:val="0F0F0F"/>
          <w:w w:val="105"/>
          <w:sz w:val="21"/>
        </w:rPr>
        <w:t>Code</w:t>
      </w:r>
      <w:r>
        <w:rPr>
          <w:color w:val="0F0F0F"/>
          <w:spacing w:val="-5"/>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code.visualstudio</w:t>
      </w:r>
      <w:r>
        <w:rPr>
          <w:color w:val="3880CC"/>
          <w:spacing w:val="-2"/>
          <w:w w:val="105"/>
          <w:sz w:val="21"/>
          <w:u w:val="single" w:color="0562C1"/>
        </w:rPr>
        <w:t>.</w:t>
      </w:r>
      <w:r>
        <w:rPr>
          <w:color w:val="156BC3"/>
          <w:spacing w:val="-2"/>
          <w:w w:val="105"/>
          <w:sz w:val="21"/>
          <w:u w:val="single" w:color="0562C1"/>
        </w:rPr>
        <w:t>com</w:t>
      </w:r>
      <w:r>
        <w:rPr>
          <w:color w:val="0F0F0F"/>
          <w:spacing w:val="-2"/>
          <w:w w:val="105"/>
          <w:sz w:val="21"/>
        </w:rPr>
        <w:t>)</w:t>
      </w:r>
    </w:p>
    <w:p>
      <w:pPr>
        <w:pStyle w:val="ListParagraph"/>
        <w:numPr>
          <w:ilvl w:val="1"/>
          <w:numId w:val="4"/>
        </w:numPr>
        <w:tabs>
          <w:tab w:pos="843" w:val="left" w:leader="none"/>
        </w:tabs>
        <w:spacing w:line="240" w:lineRule="auto" w:before="80" w:after="0"/>
        <w:ind w:left="843" w:right="0" w:hanging="359"/>
        <w:jc w:val="left"/>
        <w:rPr>
          <w:color w:val="0F0F0F"/>
          <w:sz w:val="21"/>
        </w:rPr>
      </w:pPr>
      <w:r>
        <w:rPr>
          <w:color w:val="0F0F0F"/>
          <w:w w:val="105"/>
          <w:sz w:val="21"/>
        </w:rPr>
        <w:t>Python</w:t>
      </w:r>
      <w:r>
        <w:rPr>
          <w:color w:val="0F0F0F"/>
          <w:spacing w:val="7"/>
          <w:w w:val="105"/>
          <w:sz w:val="21"/>
        </w:rPr>
        <w:t> </w:t>
      </w:r>
      <w:r>
        <w:rPr>
          <w:color w:val="0F0F0F"/>
          <w:w w:val="105"/>
          <w:sz w:val="21"/>
        </w:rPr>
        <w:t>1.10</w:t>
      </w:r>
      <w:r>
        <w:rPr>
          <w:color w:val="0F0F0F"/>
          <w:spacing w:val="-6"/>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www.python.org</w:t>
      </w:r>
      <w:r>
        <w:rPr>
          <w:color w:val="0F0F0F"/>
          <w:spacing w:val="-2"/>
          <w:w w:val="105"/>
          <w:sz w:val="21"/>
        </w:rPr>
        <w:t>)</w:t>
      </w:r>
    </w:p>
    <w:p>
      <w:pPr>
        <w:pStyle w:val="ListParagraph"/>
        <w:numPr>
          <w:ilvl w:val="1"/>
          <w:numId w:val="4"/>
        </w:numPr>
        <w:tabs>
          <w:tab w:pos="845" w:val="left" w:leader="none"/>
        </w:tabs>
        <w:spacing w:line="240" w:lineRule="auto" w:before="76" w:after="0"/>
        <w:ind w:left="845" w:right="0" w:hanging="361"/>
        <w:jc w:val="left"/>
        <w:rPr>
          <w:color w:val="0F0F0F"/>
          <w:sz w:val="21"/>
        </w:rPr>
      </w:pPr>
      <w:r>
        <w:rPr>
          <w:color w:val="0F0F0F"/>
          <w:w w:val="105"/>
          <w:sz w:val="21"/>
        </w:rPr>
        <w:t>NodeJS</w:t>
      </w:r>
      <w:r>
        <w:rPr>
          <w:color w:val="0F0F0F"/>
          <w:spacing w:val="-5"/>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nodejs.org/en</w:t>
      </w:r>
      <w:r>
        <w:rPr>
          <w:color w:val="0F0F0F"/>
          <w:spacing w:val="-2"/>
          <w:w w:val="105"/>
          <w:sz w:val="21"/>
        </w:rPr>
        <w:t>)</w:t>
      </w:r>
    </w:p>
    <w:p>
      <w:pPr>
        <w:pStyle w:val="ListParagraph"/>
        <w:numPr>
          <w:ilvl w:val="1"/>
          <w:numId w:val="4"/>
        </w:numPr>
        <w:tabs>
          <w:tab w:pos="843" w:val="left" w:leader="none"/>
        </w:tabs>
        <w:spacing w:line="240" w:lineRule="auto" w:before="80" w:after="0"/>
        <w:ind w:left="843" w:right="0" w:hanging="359"/>
        <w:jc w:val="left"/>
        <w:rPr>
          <w:color w:val="0F0F0F"/>
          <w:sz w:val="21"/>
        </w:rPr>
      </w:pPr>
      <w:r>
        <w:rPr>
          <w:color w:val="0F0F0F"/>
          <w:w w:val="105"/>
          <w:sz w:val="21"/>
        </w:rPr>
        <w:t>Flutter</w:t>
      </w:r>
      <w:r>
        <w:rPr>
          <w:color w:val="0F0F0F"/>
          <w:spacing w:val="4"/>
          <w:w w:val="105"/>
          <w:sz w:val="21"/>
        </w:rPr>
        <w:t> </w:t>
      </w:r>
      <w:r>
        <w:rPr>
          <w:color w:val="0F0F0F"/>
          <w:w w:val="105"/>
          <w:sz w:val="21"/>
        </w:rPr>
        <w:t>3.3</w:t>
      </w:r>
      <w:r>
        <w:rPr>
          <w:color w:val="0F0F0F"/>
          <w:spacing w:val="-5"/>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/flutter.dev</w:t>
      </w:r>
      <w:r>
        <w:rPr>
          <w:color w:val="0F0F0F"/>
          <w:spacing w:val="-2"/>
          <w:w w:val="105"/>
          <w:sz w:val="21"/>
        </w:rPr>
        <w:t>)</w:t>
      </w:r>
    </w:p>
    <w:p>
      <w:pPr>
        <w:pStyle w:val="ListParagraph"/>
        <w:numPr>
          <w:ilvl w:val="1"/>
          <w:numId w:val="4"/>
        </w:numPr>
        <w:tabs>
          <w:tab w:pos="845" w:val="left" w:leader="none"/>
        </w:tabs>
        <w:spacing w:line="240" w:lineRule="auto" w:before="76" w:after="0"/>
        <w:ind w:left="845" w:right="0" w:hanging="361"/>
        <w:jc w:val="left"/>
        <w:rPr>
          <w:color w:val="0F0F0F"/>
          <w:sz w:val="21"/>
        </w:rPr>
      </w:pPr>
      <w:r>
        <w:rPr>
          <w:color w:val="0F0F0F"/>
          <w:sz w:val="21"/>
        </w:rPr>
        <w:t>gradle-7.6</w:t>
      </w:r>
      <w:r>
        <w:rPr>
          <w:color w:val="0F0F0F"/>
          <w:spacing w:val="56"/>
          <w:sz w:val="21"/>
        </w:rPr>
        <w:t>  </w:t>
      </w:r>
      <w:r>
        <w:rPr>
          <w:color w:val="0F0F0F"/>
          <w:sz w:val="21"/>
        </w:rPr>
        <w:t>(</w:t>
      </w:r>
      <w:r>
        <w:rPr>
          <w:color w:val="156BC3"/>
          <w:sz w:val="21"/>
          <w:u w:val="single" w:color="0562C1"/>
        </w:rPr>
        <w:t>https:</w:t>
      </w:r>
      <w:r>
        <w:rPr>
          <w:color w:val="3880CC"/>
          <w:sz w:val="21"/>
          <w:u w:val="single" w:color="0562C1"/>
        </w:rPr>
        <w:t>//</w:t>
      </w:r>
      <w:r>
        <w:rPr>
          <w:color w:val="156BC3"/>
          <w:sz w:val="21"/>
          <w:u w:val="single" w:color="0562C1"/>
        </w:rPr>
        <w:t>docs</w:t>
      </w:r>
      <w:r>
        <w:rPr>
          <w:color w:val="3880CC"/>
          <w:sz w:val="21"/>
          <w:u w:val="single" w:color="0562C1"/>
        </w:rPr>
        <w:t>.</w:t>
      </w:r>
      <w:r>
        <w:rPr>
          <w:color w:val="156BC3"/>
          <w:sz w:val="21"/>
          <w:u w:val="single" w:color="0562C1"/>
        </w:rPr>
        <w:t>gradle.org/7.6</w:t>
      </w:r>
      <w:r>
        <w:rPr>
          <w:color w:val="3880CC"/>
          <w:sz w:val="21"/>
          <w:u w:val="single" w:color="0562C1"/>
        </w:rPr>
        <w:t>/</w:t>
      </w:r>
      <w:r>
        <w:rPr>
          <w:color w:val="156BC3"/>
          <w:sz w:val="21"/>
          <w:u w:val="single" w:color="0562C1"/>
        </w:rPr>
        <w:t>release-</w:t>
      </w:r>
      <w:r>
        <w:rPr>
          <w:color w:val="156BC3"/>
          <w:spacing w:val="-2"/>
          <w:sz w:val="21"/>
          <w:u w:val="single" w:color="0562C1"/>
        </w:rPr>
        <w:t>notes.html</w:t>
      </w:r>
      <w:r>
        <w:rPr>
          <w:color w:val="0F0F0F"/>
          <w:spacing w:val="-2"/>
          <w:sz w:val="21"/>
        </w:rPr>
        <w:t>)</w:t>
      </w:r>
    </w:p>
    <w:p>
      <w:pPr>
        <w:pStyle w:val="ListParagraph"/>
        <w:numPr>
          <w:ilvl w:val="1"/>
          <w:numId w:val="4"/>
        </w:numPr>
        <w:tabs>
          <w:tab w:pos="844" w:val="left" w:leader="none"/>
        </w:tabs>
        <w:spacing w:line="240" w:lineRule="auto" w:before="80" w:after="0"/>
        <w:ind w:left="844" w:right="0" w:hanging="360"/>
        <w:jc w:val="left"/>
        <w:rPr>
          <w:color w:val="0F0F0F"/>
          <w:sz w:val="21"/>
        </w:rPr>
      </w:pPr>
      <w:r>
        <w:rPr>
          <w:color w:val="0F0F0F"/>
          <w:sz w:val="21"/>
        </w:rPr>
        <w:t>CUDA</w:t>
      </w:r>
      <w:r>
        <w:rPr>
          <w:color w:val="0F0F0F"/>
          <w:spacing w:val="64"/>
          <w:w w:val="150"/>
          <w:sz w:val="21"/>
        </w:rPr>
        <w:t> </w:t>
      </w:r>
      <w:r>
        <w:rPr>
          <w:color w:val="0F0F0F"/>
          <w:sz w:val="21"/>
        </w:rPr>
        <w:t>toolkit</w:t>
      </w:r>
      <w:r>
        <w:rPr>
          <w:color w:val="0F0F0F"/>
          <w:spacing w:val="74"/>
          <w:w w:val="150"/>
          <w:sz w:val="21"/>
        </w:rPr>
        <w:t> </w:t>
      </w:r>
      <w:r>
        <w:rPr>
          <w:color w:val="0F0F0F"/>
          <w:sz w:val="21"/>
        </w:rPr>
        <w:t>(</w:t>
      </w:r>
      <w:r>
        <w:rPr>
          <w:color w:val="156BC3"/>
          <w:sz w:val="21"/>
          <w:u w:val="single" w:color="0562C1"/>
        </w:rPr>
        <w:t>https:</w:t>
      </w:r>
      <w:r>
        <w:rPr>
          <w:color w:val="3880CC"/>
          <w:sz w:val="21"/>
          <w:u w:val="single" w:color="0562C1"/>
        </w:rPr>
        <w:t>//</w:t>
      </w:r>
      <w:r>
        <w:rPr>
          <w:color w:val="156BC3"/>
          <w:sz w:val="21"/>
          <w:u w:val="single" w:color="0562C1"/>
        </w:rPr>
        <w:t>developer.nvidia.com</w:t>
      </w:r>
      <w:r>
        <w:rPr>
          <w:color w:val="3880CC"/>
          <w:sz w:val="21"/>
          <w:u w:val="single" w:color="0562C1"/>
        </w:rPr>
        <w:t>/</w:t>
      </w:r>
      <w:r>
        <w:rPr>
          <w:color w:val="156BC3"/>
          <w:sz w:val="21"/>
          <w:u w:val="single" w:color="0562C1"/>
        </w:rPr>
        <w:t>cuda-</w:t>
      </w:r>
      <w:r>
        <w:rPr>
          <w:color w:val="156BC3"/>
          <w:spacing w:val="-2"/>
          <w:sz w:val="21"/>
          <w:u w:val="single" w:color="0562C1"/>
        </w:rPr>
        <w:t>toolkit</w:t>
      </w:r>
      <w:r>
        <w:rPr>
          <w:color w:val="0F0F0F"/>
          <w:spacing w:val="-2"/>
          <w:sz w:val="21"/>
        </w:rPr>
        <w:t>)</w:t>
      </w:r>
    </w:p>
    <w:p>
      <w:pPr>
        <w:pStyle w:val="ListParagraph"/>
        <w:numPr>
          <w:ilvl w:val="1"/>
          <w:numId w:val="4"/>
        </w:numPr>
        <w:tabs>
          <w:tab w:pos="845" w:val="left" w:leader="none"/>
        </w:tabs>
        <w:spacing w:line="240" w:lineRule="auto" w:before="81" w:after="0"/>
        <w:ind w:left="845" w:right="0" w:hanging="361"/>
        <w:jc w:val="left"/>
        <w:rPr>
          <w:color w:val="0F0F0F"/>
          <w:sz w:val="21"/>
        </w:rPr>
      </w:pPr>
      <w:r>
        <w:rPr>
          <w:color w:val="0F0F0F"/>
          <w:w w:val="105"/>
          <w:sz w:val="21"/>
        </w:rPr>
        <w:t>Anaconda</w:t>
      </w:r>
      <w:r>
        <w:rPr>
          <w:color w:val="0F0F0F"/>
          <w:spacing w:val="-9"/>
          <w:w w:val="105"/>
          <w:sz w:val="21"/>
        </w:rPr>
        <w:t> </w:t>
      </w:r>
      <w:r>
        <w:rPr>
          <w:color w:val="0F0F0F"/>
          <w:w w:val="105"/>
          <w:sz w:val="21"/>
        </w:rPr>
        <w:t>Environment</w:t>
      </w:r>
      <w:r>
        <w:rPr>
          <w:color w:val="0F0F0F"/>
          <w:spacing w:val="-3"/>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hyperlink r:id="rId14">
        <w:r>
          <w:rPr>
            <w:color w:val="156BC3"/>
            <w:spacing w:val="-2"/>
            <w:w w:val="105"/>
            <w:sz w:val="21"/>
            <w:u w:val="single" w:color="0562C1"/>
          </w:rPr>
          <w:t>www.anaconda.com</w:t>
        </w:r>
        <w:r>
          <w:rPr>
            <w:color w:val="3880CC"/>
            <w:spacing w:val="-2"/>
            <w:w w:val="105"/>
            <w:sz w:val="21"/>
            <w:u w:val="single" w:color="0562C1"/>
          </w:rPr>
          <w:t>/</w:t>
        </w:r>
        <w:r>
          <w:rPr>
            <w:color w:val="156BC3"/>
            <w:spacing w:val="-2"/>
            <w:w w:val="105"/>
            <w:sz w:val="21"/>
            <w:u w:val="single" w:color="0562C1"/>
          </w:rPr>
          <w:t>products</w:t>
        </w:r>
        <w:r>
          <w:rPr>
            <w:color w:val="3880CC"/>
            <w:spacing w:val="-2"/>
            <w:w w:val="105"/>
            <w:sz w:val="21"/>
            <w:u w:val="single" w:color="0562C1"/>
          </w:rPr>
          <w:t>/</w:t>
        </w:r>
        <w:r>
          <w:rPr>
            <w:color w:val="156BC3"/>
            <w:spacing w:val="-2"/>
            <w:w w:val="105"/>
            <w:sz w:val="21"/>
            <w:u w:val="single" w:color="0562C1"/>
          </w:rPr>
          <w:t>distribution</w:t>
        </w:r>
        <w:r>
          <w:rPr>
            <w:color w:val="0F0F0F"/>
            <w:spacing w:val="-2"/>
            <w:w w:val="105"/>
            <w:sz w:val="21"/>
          </w:rPr>
          <w:t>)</w:t>
        </w:r>
      </w:hyperlink>
    </w:p>
    <w:p>
      <w:pPr>
        <w:pStyle w:val="ListParagraph"/>
        <w:numPr>
          <w:ilvl w:val="1"/>
          <w:numId w:val="4"/>
        </w:numPr>
        <w:tabs>
          <w:tab w:pos="847" w:val="left" w:leader="none"/>
        </w:tabs>
        <w:spacing w:line="240" w:lineRule="auto" w:before="80" w:after="0"/>
        <w:ind w:left="847" w:right="0" w:hanging="363"/>
        <w:jc w:val="left"/>
        <w:rPr>
          <w:color w:val="0F0F0F"/>
          <w:sz w:val="21"/>
        </w:rPr>
      </w:pPr>
      <w:r>
        <w:rPr>
          <w:color w:val="0F0F0F"/>
          <w:w w:val="105"/>
          <w:sz w:val="21"/>
        </w:rPr>
        <w:t>Jupyter</w:t>
      </w:r>
      <w:r>
        <w:rPr>
          <w:color w:val="0F0F0F"/>
          <w:spacing w:val="-6"/>
          <w:w w:val="105"/>
          <w:sz w:val="21"/>
        </w:rPr>
        <w:t> </w:t>
      </w:r>
      <w:r>
        <w:rPr>
          <w:color w:val="0F0F0F"/>
          <w:w w:val="105"/>
          <w:sz w:val="21"/>
        </w:rPr>
        <w:t>Notebook</w:t>
      </w:r>
      <w:r>
        <w:rPr>
          <w:color w:val="0F0F0F"/>
          <w:spacing w:val="4"/>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jupyter.org</w:t>
      </w:r>
      <w:r>
        <w:rPr>
          <w:color w:val="0F0F0F"/>
          <w:spacing w:val="-2"/>
          <w:w w:val="105"/>
          <w:sz w:val="21"/>
        </w:rPr>
        <w:t>)</w:t>
      </w:r>
    </w:p>
    <w:p>
      <w:pPr>
        <w:pStyle w:val="ListParagraph"/>
        <w:numPr>
          <w:ilvl w:val="1"/>
          <w:numId w:val="4"/>
        </w:numPr>
        <w:tabs>
          <w:tab w:pos="844" w:val="left" w:leader="none"/>
        </w:tabs>
        <w:spacing w:line="240" w:lineRule="auto" w:before="76" w:after="0"/>
        <w:ind w:left="844" w:right="0" w:hanging="360"/>
        <w:jc w:val="left"/>
        <w:rPr>
          <w:color w:val="0F0F0F"/>
          <w:sz w:val="21"/>
        </w:rPr>
      </w:pPr>
      <w:r>
        <w:rPr>
          <w:color w:val="0F0F0F"/>
          <w:w w:val="105"/>
          <w:sz w:val="21"/>
        </w:rPr>
        <w:t>Git</w:t>
      </w:r>
      <w:r>
        <w:rPr>
          <w:color w:val="0F0F0F"/>
          <w:spacing w:val="-8"/>
          <w:w w:val="105"/>
          <w:sz w:val="21"/>
        </w:rPr>
        <w:t> </w:t>
      </w:r>
      <w:r>
        <w:rPr>
          <w:color w:val="0F0F0F"/>
          <w:w w:val="105"/>
          <w:sz w:val="21"/>
        </w:rPr>
        <w:t>(</w:t>
      </w:r>
      <w:r>
        <w:rPr>
          <w:color w:val="156BC3"/>
          <w:w w:val="105"/>
          <w:sz w:val="21"/>
          <w:u w:val="single" w:color="0562C1"/>
        </w:rPr>
        <w:t>https:</w:t>
      </w:r>
      <w:r>
        <w:rPr>
          <w:color w:val="3880CC"/>
          <w:w w:val="105"/>
          <w:sz w:val="21"/>
          <w:u w:val="single" w:color="0562C1"/>
        </w:rPr>
        <w:t>//</w:t>
      </w:r>
      <w:r>
        <w:rPr>
          <w:color w:val="156BC3"/>
          <w:w w:val="105"/>
          <w:sz w:val="21"/>
          <w:u w:val="single" w:color="0562C1"/>
        </w:rPr>
        <w:t>git-</w:t>
      </w:r>
      <w:r>
        <w:rPr>
          <w:color w:val="156BC3"/>
          <w:spacing w:val="-2"/>
          <w:w w:val="105"/>
          <w:sz w:val="21"/>
          <w:u w:val="single" w:color="0562C1"/>
        </w:rPr>
        <w:t>scm.com</w:t>
      </w:r>
      <w:r>
        <w:rPr>
          <w:color w:val="0F0F0F"/>
          <w:spacing w:val="-2"/>
          <w:w w:val="105"/>
          <w:sz w:val="21"/>
        </w:rPr>
        <w:t>)</w:t>
      </w:r>
    </w:p>
    <w:p>
      <w:pPr>
        <w:pStyle w:val="BodyText"/>
      </w:pPr>
    </w:p>
    <w:p>
      <w:pPr>
        <w:pStyle w:val="BodyText"/>
      </w:pPr>
    </w:p>
    <w:p>
      <w:pPr>
        <w:pStyle w:val="BodyText"/>
        <w:spacing w:before="121"/>
      </w:pPr>
    </w:p>
    <w:p>
      <w:pPr>
        <w:pStyle w:val="Heading8"/>
        <w:numPr>
          <w:ilvl w:val="3"/>
          <w:numId w:val="2"/>
        </w:numPr>
        <w:tabs>
          <w:tab w:pos="2431" w:val="left" w:leader="none"/>
        </w:tabs>
        <w:spacing w:line="240" w:lineRule="auto" w:before="0" w:after="0"/>
        <w:ind w:left="2431" w:right="0" w:hanging="864"/>
        <w:jc w:val="left"/>
        <w:rPr>
          <w:color w:val="0F0F0F"/>
        </w:rPr>
      </w:pPr>
      <w:r>
        <w:rPr>
          <w:color w:val="0F0F0F"/>
          <w:w w:val="105"/>
        </w:rPr>
        <w:t>User</w:t>
      </w:r>
      <w:r>
        <w:rPr>
          <w:color w:val="0F0F0F"/>
          <w:spacing w:val="-8"/>
          <w:w w:val="105"/>
        </w:rPr>
        <w:t> </w:t>
      </w:r>
      <w:r>
        <w:rPr>
          <w:color w:val="0F0F0F"/>
          <w:spacing w:val="-2"/>
          <w:w w:val="105"/>
        </w:rPr>
        <w:t>Environment</w:t>
      </w:r>
    </w:p>
    <w:p>
      <w:pPr>
        <w:pStyle w:val="BodyText"/>
        <w:spacing w:before="5"/>
        <w:rPr>
          <w:b/>
          <w:sz w:val="25"/>
        </w:rPr>
      </w:pPr>
    </w:p>
    <w:p>
      <w:pPr>
        <w:pStyle w:val="ListParagraph"/>
        <w:numPr>
          <w:ilvl w:val="0"/>
          <w:numId w:val="4"/>
        </w:numPr>
        <w:tabs>
          <w:tab w:pos="484" w:val="left" w:leader="none"/>
        </w:tabs>
        <w:spacing w:line="240" w:lineRule="auto" w:before="1" w:after="0"/>
        <w:ind w:left="484" w:right="0" w:hanging="360"/>
        <w:jc w:val="left"/>
        <w:rPr>
          <w:sz w:val="21"/>
        </w:rPr>
      </w:pPr>
      <w:r>
        <w:rPr>
          <w:color w:val="0F0F0F"/>
          <w:w w:val="105"/>
          <w:sz w:val="21"/>
        </w:rPr>
        <w:t>Operating</w:t>
      </w:r>
      <w:r>
        <w:rPr>
          <w:color w:val="0F0F0F"/>
          <w:spacing w:val="2"/>
          <w:w w:val="105"/>
          <w:sz w:val="21"/>
        </w:rPr>
        <w:t> </w:t>
      </w:r>
      <w:r>
        <w:rPr>
          <w:color w:val="0F0F0F"/>
          <w:w w:val="105"/>
          <w:sz w:val="21"/>
        </w:rPr>
        <w:t>System</w:t>
      </w:r>
      <w:r>
        <w:rPr>
          <w:color w:val="0F0F0F"/>
          <w:spacing w:val="-1"/>
          <w:w w:val="105"/>
          <w:sz w:val="21"/>
        </w:rPr>
        <w:t> </w:t>
      </w:r>
      <w:r>
        <w:rPr>
          <w:color w:val="0F0F0F"/>
          <w:w w:val="105"/>
          <w:sz w:val="21"/>
        </w:rPr>
        <w:t>(OS): Android</w:t>
      </w:r>
      <w:r>
        <w:rPr>
          <w:color w:val="0F0F0F"/>
          <w:spacing w:val="7"/>
          <w:w w:val="105"/>
          <w:sz w:val="21"/>
        </w:rPr>
        <w:t> </w:t>
      </w:r>
      <w:r>
        <w:rPr>
          <w:color w:val="0F0F0F"/>
          <w:w w:val="105"/>
          <w:sz w:val="21"/>
        </w:rPr>
        <w:t>8</w:t>
      </w:r>
      <w:r>
        <w:rPr>
          <w:color w:val="0F0F0F"/>
          <w:spacing w:val="-7"/>
          <w:w w:val="105"/>
          <w:sz w:val="21"/>
        </w:rPr>
        <w:t> </w:t>
      </w:r>
      <w:r>
        <w:rPr>
          <w:color w:val="0F0F0F"/>
          <w:w w:val="105"/>
          <w:sz w:val="21"/>
        </w:rPr>
        <w:t>or</w:t>
      </w:r>
      <w:r>
        <w:rPr>
          <w:color w:val="0F0F0F"/>
          <w:spacing w:val="-7"/>
          <w:w w:val="105"/>
          <w:sz w:val="21"/>
        </w:rPr>
        <w:t> </w:t>
      </w:r>
      <w:r>
        <w:rPr>
          <w:color w:val="0F0F0F"/>
          <w:w w:val="105"/>
          <w:sz w:val="21"/>
        </w:rPr>
        <w:t>newer</w:t>
      </w:r>
      <w:r>
        <w:rPr>
          <w:color w:val="0F0F0F"/>
          <w:spacing w:val="-5"/>
          <w:w w:val="105"/>
          <w:sz w:val="21"/>
        </w:rPr>
        <w:t> </w:t>
      </w:r>
      <w:r>
        <w:rPr>
          <w:color w:val="0F0F0F"/>
          <w:spacing w:val="-2"/>
          <w:w w:val="105"/>
          <w:sz w:val="21"/>
        </w:rPr>
        <w:t>(</w:t>
      </w:r>
      <w:r>
        <w:rPr>
          <w:color w:val="156BC3"/>
          <w:spacing w:val="-2"/>
          <w:w w:val="105"/>
          <w:sz w:val="21"/>
          <w:u w:val="single" w:color="0562C1"/>
        </w:rPr>
        <w:t>https:</w:t>
      </w:r>
      <w:r>
        <w:rPr>
          <w:color w:val="3880CC"/>
          <w:spacing w:val="-2"/>
          <w:w w:val="105"/>
          <w:sz w:val="21"/>
          <w:u w:val="single" w:color="0562C1"/>
        </w:rPr>
        <w:t>//</w:t>
      </w:r>
      <w:r>
        <w:rPr>
          <w:color w:val="156BC3"/>
          <w:spacing w:val="-2"/>
          <w:w w:val="105"/>
          <w:sz w:val="21"/>
          <w:u w:val="single" w:color="0562C1"/>
        </w:rPr>
        <w:t>developer.android.com/about/versions</w:t>
      </w:r>
      <w:r>
        <w:rPr>
          <w:color w:val="0F0F0F"/>
          <w:spacing w:val="-2"/>
          <w:w w:val="105"/>
          <w:sz w:val="21"/>
        </w:rPr>
        <w:t>)</w:t>
      </w:r>
    </w:p>
    <w:p>
      <w:pPr>
        <w:pStyle w:val="BodyText"/>
        <w:spacing w:before="52"/>
      </w:pPr>
    </w:p>
    <w:p>
      <w:pPr>
        <w:pStyle w:val="Heading5"/>
        <w:numPr>
          <w:ilvl w:val="2"/>
          <w:numId w:val="2"/>
        </w:numPr>
        <w:tabs>
          <w:tab w:pos="1566" w:val="left" w:leader="none"/>
        </w:tabs>
        <w:spacing w:line="240" w:lineRule="auto" w:before="0" w:after="0"/>
        <w:ind w:left="1566" w:right="0" w:hanging="716"/>
        <w:jc w:val="left"/>
        <w:rPr>
          <w:color w:val="0F0F0F"/>
        </w:rPr>
      </w:pPr>
      <w:bookmarkStart w:name="_TOC_250083" w:id="11"/>
      <w:r>
        <w:rPr>
          <w:color w:val="0F0F0F"/>
        </w:rPr>
        <w:t>Hardware</w:t>
      </w:r>
      <w:r>
        <w:rPr>
          <w:color w:val="0F0F0F"/>
          <w:spacing w:val="-4"/>
        </w:rPr>
        <w:t> </w:t>
      </w:r>
      <w:bookmarkEnd w:id="11"/>
      <w:r>
        <w:rPr>
          <w:color w:val="0F0F0F"/>
          <w:spacing w:val="-2"/>
        </w:rPr>
        <w:t>Requirements</w:t>
      </w:r>
    </w:p>
    <w:p>
      <w:pPr>
        <w:pStyle w:val="BodyText"/>
        <w:spacing w:line="376" w:lineRule="auto" w:before="291"/>
        <w:ind w:left="120" w:right="334" w:firstLine="4"/>
        <w:jc w:val="both"/>
      </w:pPr>
      <w:r>
        <w:rPr>
          <w:color w:val="0F0F0F"/>
          <w:w w:val="105"/>
        </w:rPr>
        <w:t>The</w:t>
      </w:r>
      <w:r>
        <w:rPr>
          <w:color w:val="0F0F0F"/>
          <w:w w:val="105"/>
        </w:rPr>
        <w:t> resources</w:t>
      </w:r>
      <w:r>
        <w:rPr>
          <w:color w:val="0F0F0F"/>
          <w:w w:val="105"/>
        </w:rPr>
        <w:t> that</w:t>
      </w:r>
      <w:r>
        <w:rPr>
          <w:color w:val="0F0F0F"/>
          <w:w w:val="105"/>
        </w:rPr>
        <w:t> are</w:t>
      </w:r>
      <w:r>
        <w:rPr>
          <w:color w:val="0F0F0F"/>
          <w:w w:val="105"/>
        </w:rPr>
        <w:t> expected</w:t>
      </w:r>
      <w:r>
        <w:rPr>
          <w:color w:val="0F0F0F"/>
          <w:w w:val="105"/>
        </w:rPr>
        <w:t> to</w:t>
      </w:r>
      <w:r>
        <w:rPr>
          <w:color w:val="0F0F0F"/>
          <w:w w:val="105"/>
        </w:rPr>
        <w:t> complete</w:t>
      </w:r>
      <w:r>
        <w:rPr>
          <w:color w:val="0F0F0F"/>
          <w:w w:val="105"/>
        </w:rPr>
        <w:t> the</w:t>
      </w:r>
      <w:r>
        <w:rPr>
          <w:color w:val="0F0F0F"/>
          <w:w w:val="105"/>
        </w:rPr>
        <w:t> project</w:t>
      </w:r>
      <w:r>
        <w:rPr>
          <w:color w:val="0F0F0F"/>
          <w:w w:val="105"/>
        </w:rPr>
        <w:t> are</w:t>
      </w:r>
      <w:r>
        <w:rPr>
          <w:color w:val="0F0F0F"/>
          <w:w w:val="105"/>
        </w:rPr>
        <w:t> identified</w:t>
      </w:r>
      <w:r>
        <w:rPr>
          <w:color w:val="0F0F0F"/>
          <w:w w:val="105"/>
        </w:rPr>
        <w:t> based</w:t>
      </w:r>
      <w:r>
        <w:rPr>
          <w:color w:val="0F0F0F"/>
          <w:w w:val="105"/>
        </w:rPr>
        <w:t> on</w:t>
      </w:r>
      <w:r>
        <w:rPr>
          <w:color w:val="0F0F0F"/>
          <w:w w:val="105"/>
        </w:rPr>
        <w:t> the</w:t>
      </w:r>
      <w:r>
        <w:rPr>
          <w:color w:val="0F0F0F"/>
          <w:w w:val="105"/>
        </w:rPr>
        <w:t> objectives,</w:t>
      </w:r>
      <w:r>
        <w:rPr>
          <w:color w:val="0F0F0F"/>
          <w:w w:val="105"/>
        </w:rPr>
        <w:t> anticipated solution, and deliverables.</w:t>
      </w:r>
    </w:p>
    <w:p>
      <w:pPr>
        <w:pStyle w:val="ListParagraph"/>
        <w:numPr>
          <w:ilvl w:val="1"/>
          <w:numId w:val="4"/>
        </w:numPr>
        <w:tabs>
          <w:tab w:pos="843" w:val="left" w:leader="none"/>
        </w:tabs>
        <w:spacing w:line="302" w:lineRule="auto" w:before="179" w:after="0"/>
        <w:ind w:left="843" w:right="305" w:hanging="359"/>
        <w:jc w:val="both"/>
        <w:rPr>
          <w:color w:val="0F0F0F"/>
          <w:sz w:val="21"/>
        </w:rPr>
      </w:pPr>
      <w:r>
        <w:rPr>
          <w:color w:val="0F0F0F"/>
          <w:w w:val="105"/>
          <w:sz w:val="21"/>
        </w:rPr>
        <w:t>Central</w:t>
      </w:r>
      <w:r>
        <w:rPr>
          <w:color w:val="0F0F0F"/>
          <w:w w:val="105"/>
          <w:sz w:val="21"/>
        </w:rPr>
        <w:t> Processing</w:t>
      </w:r>
      <w:r>
        <w:rPr>
          <w:color w:val="0F0F0F"/>
          <w:w w:val="105"/>
          <w:sz w:val="21"/>
        </w:rPr>
        <w:t> Unit</w:t>
      </w:r>
      <w:r>
        <w:rPr>
          <w:color w:val="0F0F0F"/>
          <w:w w:val="105"/>
          <w:sz w:val="21"/>
        </w:rPr>
        <w:t> (CPU):</w:t>
      </w:r>
      <w:r>
        <w:rPr>
          <w:color w:val="0F0F0F"/>
          <w:w w:val="105"/>
          <w:sz w:val="21"/>
        </w:rPr>
        <w:t> Running</w:t>
      </w:r>
      <w:r>
        <w:rPr>
          <w:color w:val="0F0F0F"/>
          <w:w w:val="105"/>
          <w:sz w:val="21"/>
        </w:rPr>
        <w:t> machine</w:t>
      </w:r>
      <w:r>
        <w:rPr>
          <w:color w:val="0F0F0F"/>
          <w:w w:val="105"/>
          <w:sz w:val="21"/>
        </w:rPr>
        <w:t> learning</w:t>
      </w:r>
      <w:r>
        <w:rPr>
          <w:color w:val="0F0F0F"/>
          <w:w w:val="105"/>
          <w:sz w:val="21"/>
        </w:rPr>
        <w:t> algorithms</w:t>
      </w:r>
      <w:r>
        <w:rPr>
          <w:color w:val="0F0F0F"/>
          <w:w w:val="105"/>
          <w:sz w:val="21"/>
        </w:rPr>
        <w:t> requires</w:t>
      </w:r>
      <w:r>
        <w:rPr>
          <w:color w:val="0F0F0F"/>
          <w:w w:val="105"/>
          <w:sz w:val="21"/>
        </w:rPr>
        <w:t> a</w:t>
      </w:r>
      <w:r>
        <w:rPr>
          <w:color w:val="0F0F0F"/>
          <w:w w:val="105"/>
          <w:sz w:val="21"/>
        </w:rPr>
        <w:t> modern</w:t>
      </w:r>
      <w:r>
        <w:rPr>
          <w:color w:val="0F0F0F"/>
          <w:w w:val="105"/>
          <w:sz w:val="21"/>
        </w:rPr>
        <w:t> multicore CPU. AMD</w:t>
      </w:r>
      <w:r>
        <w:rPr>
          <w:color w:val="0F0F0F"/>
          <w:spacing w:val="-8"/>
          <w:w w:val="105"/>
          <w:sz w:val="21"/>
        </w:rPr>
        <w:t> </w:t>
      </w:r>
      <w:r>
        <w:rPr>
          <w:color w:val="0F0F0F"/>
          <w:w w:val="105"/>
          <w:sz w:val="21"/>
        </w:rPr>
        <w:t>Ryzen</w:t>
      </w:r>
      <w:r>
        <w:rPr>
          <w:color w:val="0F0F0F"/>
          <w:spacing w:val="-10"/>
          <w:w w:val="105"/>
          <w:sz w:val="21"/>
        </w:rPr>
        <w:t> </w:t>
      </w:r>
      <w:r>
        <w:rPr>
          <w:color w:val="0F0F0F"/>
          <w:w w:val="105"/>
          <w:sz w:val="21"/>
        </w:rPr>
        <w:t>or</w:t>
      </w:r>
      <w:r>
        <w:rPr>
          <w:color w:val="0F0F0F"/>
          <w:spacing w:val="-10"/>
          <w:w w:val="105"/>
          <w:sz w:val="21"/>
        </w:rPr>
        <w:t> </w:t>
      </w:r>
      <w:r>
        <w:rPr>
          <w:color w:val="0F0F0F"/>
          <w:w w:val="105"/>
          <w:sz w:val="21"/>
        </w:rPr>
        <w:t>Intel</w:t>
      </w:r>
      <w:r>
        <w:rPr>
          <w:color w:val="0F0F0F"/>
          <w:spacing w:val="-3"/>
          <w:w w:val="105"/>
          <w:sz w:val="21"/>
        </w:rPr>
        <w:t> </w:t>
      </w:r>
      <w:r>
        <w:rPr>
          <w:color w:val="0F0F0F"/>
          <w:w w:val="105"/>
          <w:sz w:val="21"/>
        </w:rPr>
        <w:t>i5</w:t>
      </w:r>
      <w:r>
        <w:rPr>
          <w:color w:val="0F0F0F"/>
          <w:spacing w:val="-9"/>
          <w:w w:val="105"/>
          <w:sz w:val="21"/>
        </w:rPr>
        <w:t> </w:t>
      </w:r>
      <w:r>
        <w:rPr>
          <w:color w:val="0F0F0F"/>
          <w:w w:val="105"/>
          <w:sz w:val="21"/>
        </w:rPr>
        <w:t>or</w:t>
      </w:r>
      <w:r>
        <w:rPr>
          <w:color w:val="0F0F0F"/>
          <w:spacing w:val="-11"/>
          <w:w w:val="105"/>
          <w:sz w:val="21"/>
        </w:rPr>
        <w:t> </w:t>
      </w:r>
      <w:r>
        <w:rPr>
          <w:color w:val="0F0F0F"/>
          <w:w w:val="105"/>
          <w:sz w:val="21"/>
        </w:rPr>
        <w:t>i7</w:t>
      </w:r>
      <w:r>
        <w:rPr>
          <w:color w:val="0F0F0F"/>
          <w:spacing w:val="-10"/>
          <w:w w:val="105"/>
          <w:sz w:val="21"/>
        </w:rPr>
        <w:t> </w:t>
      </w:r>
      <w:r>
        <w:rPr>
          <w:color w:val="0F0F0F"/>
          <w:w w:val="105"/>
          <w:sz w:val="21"/>
        </w:rPr>
        <w:t>processors. Minimum Recommended CPU</w:t>
      </w:r>
      <w:r>
        <w:rPr>
          <w:color w:val="0F0F0F"/>
          <w:spacing w:val="-5"/>
          <w:w w:val="105"/>
          <w:sz w:val="21"/>
        </w:rPr>
        <w:t> </w:t>
      </w:r>
      <w:r>
        <w:rPr>
          <w:color w:val="0F0F0F"/>
          <w:w w:val="105"/>
          <w:sz w:val="21"/>
        </w:rPr>
        <w:t>Intel</w:t>
      </w:r>
      <w:r>
        <w:rPr>
          <w:color w:val="0F0F0F"/>
          <w:spacing w:val="-3"/>
          <w:w w:val="105"/>
          <w:sz w:val="21"/>
        </w:rPr>
        <w:t> </w:t>
      </w:r>
      <w:r>
        <w:rPr>
          <w:color w:val="0F0F0F"/>
          <w:w w:val="105"/>
          <w:sz w:val="21"/>
        </w:rPr>
        <w:t>5</w:t>
      </w:r>
      <w:r>
        <w:rPr>
          <w:color w:val="0F0F0F"/>
          <w:w w:val="105"/>
          <w:sz w:val="21"/>
          <w:vertAlign w:val="superscript"/>
        </w:rPr>
        <w:t>th</w:t>
      </w:r>
      <w:r>
        <w:rPr>
          <w:color w:val="0F0F0F"/>
          <w:spacing w:val="-12"/>
          <w:w w:val="105"/>
          <w:sz w:val="21"/>
          <w:vertAlign w:val="baseline"/>
        </w:rPr>
        <w:t> </w:t>
      </w:r>
      <w:r>
        <w:rPr>
          <w:color w:val="0F0F0F"/>
          <w:w w:val="105"/>
          <w:sz w:val="21"/>
          <w:vertAlign w:val="baseline"/>
        </w:rPr>
        <w:t>gen</w:t>
      </w:r>
      <w:r>
        <w:rPr>
          <w:color w:val="0F0F0F"/>
          <w:spacing w:val="-5"/>
          <w:w w:val="105"/>
          <w:sz w:val="21"/>
          <w:vertAlign w:val="baseline"/>
        </w:rPr>
        <w:t> </w:t>
      </w:r>
      <w:r>
        <w:rPr>
          <w:color w:val="0F0F0F"/>
          <w:w w:val="105"/>
          <w:sz w:val="21"/>
          <w:vertAlign w:val="baseline"/>
        </w:rPr>
        <w:t>or</w:t>
      </w:r>
      <w:r>
        <w:rPr>
          <w:color w:val="0F0F0F"/>
          <w:spacing w:val="-7"/>
          <w:w w:val="105"/>
          <w:sz w:val="21"/>
          <w:vertAlign w:val="baseline"/>
        </w:rPr>
        <w:t> </w:t>
      </w:r>
      <w:r>
        <w:rPr>
          <w:color w:val="0F0F0F"/>
          <w:w w:val="105"/>
          <w:sz w:val="21"/>
          <w:vertAlign w:val="baseline"/>
        </w:rPr>
        <w:t>newer</w:t>
      </w:r>
      <w:r>
        <w:rPr>
          <w:color w:val="0F0F0F"/>
          <w:spacing w:val="-2"/>
          <w:w w:val="105"/>
          <w:sz w:val="21"/>
          <w:vertAlign w:val="baseline"/>
        </w:rPr>
        <w:t> </w:t>
      </w:r>
      <w:r>
        <w:rPr>
          <w:color w:val="0F0F0F"/>
          <w:w w:val="105"/>
          <w:sz w:val="21"/>
          <w:vertAlign w:val="baseline"/>
        </w:rPr>
        <w:t>or Ryzen, with multicore and multithreading support.</w:t>
      </w:r>
    </w:p>
    <w:p>
      <w:pPr>
        <w:pStyle w:val="ListParagraph"/>
        <w:numPr>
          <w:ilvl w:val="1"/>
          <w:numId w:val="4"/>
        </w:numPr>
        <w:tabs>
          <w:tab w:pos="843" w:val="left" w:leader="none"/>
        </w:tabs>
        <w:spacing w:line="302" w:lineRule="auto" w:before="15" w:after="0"/>
        <w:ind w:left="843" w:right="305" w:hanging="360"/>
        <w:jc w:val="both"/>
        <w:rPr>
          <w:color w:val="0F0F0F"/>
          <w:sz w:val="21"/>
        </w:rPr>
      </w:pPr>
      <w:r>
        <w:rPr>
          <w:color w:val="0F0F0F"/>
          <w:w w:val="105"/>
          <w:sz w:val="21"/>
        </w:rPr>
        <w:t>Graphical Processing</w:t>
      </w:r>
      <w:r>
        <w:rPr>
          <w:color w:val="0F0F0F"/>
          <w:spacing w:val="-1"/>
          <w:w w:val="105"/>
          <w:sz w:val="21"/>
        </w:rPr>
        <w:t> </w:t>
      </w:r>
      <w:r>
        <w:rPr>
          <w:color w:val="0F0F0F"/>
          <w:w w:val="105"/>
          <w:sz w:val="21"/>
        </w:rPr>
        <w:t>Unit</w:t>
      </w:r>
      <w:r>
        <w:rPr>
          <w:color w:val="0F0F0F"/>
          <w:spacing w:val="-4"/>
          <w:w w:val="105"/>
          <w:sz w:val="21"/>
        </w:rPr>
        <w:t> </w:t>
      </w:r>
      <w:r>
        <w:rPr>
          <w:color w:val="0F0F0F"/>
          <w:w w:val="105"/>
          <w:sz w:val="21"/>
        </w:rPr>
        <w:t>(GPU):</w:t>
      </w:r>
      <w:r>
        <w:rPr>
          <w:color w:val="0F0F0F"/>
          <w:spacing w:val="-1"/>
          <w:w w:val="105"/>
          <w:sz w:val="21"/>
        </w:rPr>
        <w:t> </w:t>
      </w:r>
      <w:r>
        <w:rPr>
          <w:color w:val="0F0F0F"/>
          <w:w w:val="105"/>
          <w:sz w:val="21"/>
        </w:rPr>
        <w:t>Deep</w:t>
      </w:r>
      <w:r>
        <w:rPr>
          <w:color w:val="0F0F0F"/>
          <w:spacing w:val="-4"/>
          <w:w w:val="105"/>
          <w:sz w:val="21"/>
        </w:rPr>
        <w:t> </w:t>
      </w:r>
      <w:r>
        <w:rPr>
          <w:color w:val="0F0F0F"/>
          <w:w w:val="105"/>
          <w:sz w:val="21"/>
        </w:rPr>
        <w:t>learning</w:t>
      </w:r>
      <w:r>
        <w:rPr>
          <w:color w:val="0F0F0F"/>
          <w:spacing w:val="-3"/>
          <w:w w:val="105"/>
          <w:sz w:val="21"/>
        </w:rPr>
        <w:t> </w:t>
      </w:r>
      <w:r>
        <w:rPr>
          <w:color w:val="0F0F0F"/>
          <w:w w:val="105"/>
          <w:sz w:val="21"/>
        </w:rPr>
        <w:t>methods require</w:t>
      </w:r>
      <w:r>
        <w:rPr>
          <w:color w:val="0F0F0F"/>
          <w:spacing w:val="-5"/>
          <w:w w:val="105"/>
          <w:sz w:val="21"/>
        </w:rPr>
        <w:t> </w:t>
      </w:r>
      <w:r>
        <w:rPr>
          <w:color w:val="0F0F0F"/>
          <w:w w:val="105"/>
          <w:sz w:val="21"/>
        </w:rPr>
        <w:t>a</w:t>
      </w:r>
      <w:r>
        <w:rPr>
          <w:color w:val="0F0F0F"/>
          <w:spacing w:val="-7"/>
          <w:w w:val="105"/>
          <w:sz w:val="21"/>
        </w:rPr>
        <w:t> </w:t>
      </w:r>
      <w:r>
        <w:rPr>
          <w:color w:val="0F0F0F"/>
          <w:w w:val="105"/>
          <w:sz w:val="21"/>
        </w:rPr>
        <w:t>graphics processing unit</w:t>
      </w:r>
      <w:r>
        <w:rPr>
          <w:color w:val="0F0F0F"/>
          <w:spacing w:val="-7"/>
          <w:w w:val="105"/>
          <w:sz w:val="21"/>
        </w:rPr>
        <w:t> </w:t>
      </w:r>
      <w:r>
        <w:rPr>
          <w:color w:val="0F0F0F"/>
          <w:w w:val="105"/>
          <w:sz w:val="21"/>
        </w:rPr>
        <w:t>(GPU) to run</w:t>
      </w:r>
      <w:r>
        <w:rPr>
          <w:color w:val="0F0F0F"/>
          <w:spacing w:val="-6"/>
          <w:w w:val="105"/>
          <w:sz w:val="21"/>
        </w:rPr>
        <w:t> </w:t>
      </w:r>
      <w:r>
        <w:rPr>
          <w:color w:val="0F0F0F"/>
          <w:w w:val="105"/>
          <w:sz w:val="21"/>
        </w:rPr>
        <w:t>because they</w:t>
      </w:r>
      <w:r>
        <w:rPr>
          <w:color w:val="0F0F0F"/>
          <w:spacing w:val="-6"/>
          <w:w w:val="105"/>
          <w:sz w:val="21"/>
        </w:rPr>
        <w:t> </w:t>
      </w:r>
      <w:r>
        <w:rPr>
          <w:color w:val="0F0F0F"/>
          <w:w w:val="105"/>
          <w:sz w:val="21"/>
        </w:rPr>
        <w:t>are</w:t>
      </w:r>
      <w:r>
        <w:rPr>
          <w:color w:val="0F0F0F"/>
          <w:spacing w:val="-11"/>
          <w:w w:val="105"/>
          <w:sz w:val="21"/>
        </w:rPr>
        <w:t> </w:t>
      </w:r>
      <w:r>
        <w:rPr>
          <w:color w:val="0F0F0F"/>
          <w:w w:val="105"/>
          <w:sz w:val="21"/>
        </w:rPr>
        <w:t>computationally</w:t>
      </w:r>
      <w:r>
        <w:rPr>
          <w:color w:val="0F0F0F"/>
          <w:spacing w:val="-5"/>
          <w:w w:val="105"/>
          <w:sz w:val="21"/>
        </w:rPr>
        <w:t> </w:t>
      </w:r>
      <w:r>
        <w:rPr>
          <w:color w:val="0F0F0F"/>
          <w:w w:val="105"/>
          <w:sz w:val="21"/>
        </w:rPr>
        <w:t>demanding. Minimum GPU</w:t>
      </w:r>
      <w:r>
        <w:rPr>
          <w:color w:val="0F0F0F"/>
          <w:spacing w:val="-7"/>
          <w:w w:val="105"/>
          <w:sz w:val="21"/>
        </w:rPr>
        <w:t> </w:t>
      </w:r>
      <w:r>
        <w:rPr>
          <w:color w:val="0F0F0F"/>
          <w:w w:val="105"/>
          <w:sz w:val="21"/>
        </w:rPr>
        <w:t>Requirements NVIDIA GeForce 10 Series Graphics Cards or higher to</w:t>
      </w:r>
      <w:r>
        <w:rPr>
          <w:color w:val="0F0F0F"/>
          <w:spacing w:val="-1"/>
          <w:w w:val="105"/>
          <w:sz w:val="21"/>
        </w:rPr>
        <w:t> </w:t>
      </w:r>
      <w:r>
        <w:rPr>
          <w:color w:val="0F0F0F"/>
          <w:w w:val="105"/>
          <w:sz w:val="21"/>
        </w:rPr>
        <w:t>utilise CUDA framework</w:t>
      </w:r>
      <w:r>
        <w:rPr>
          <w:color w:val="0F0F0F"/>
          <w:w w:val="105"/>
          <w:sz w:val="21"/>
        </w:rPr>
        <w:t> for</w:t>
      </w:r>
      <w:r>
        <w:rPr>
          <w:color w:val="0F0F0F"/>
          <w:spacing w:val="-2"/>
          <w:w w:val="105"/>
          <w:sz w:val="21"/>
        </w:rPr>
        <w:t> </w:t>
      </w:r>
      <w:r>
        <w:rPr>
          <w:color w:val="0F0F0F"/>
          <w:w w:val="105"/>
          <w:sz w:val="21"/>
        </w:rPr>
        <w:t>GPU accelerated</w:t>
      </w:r>
      <w:r>
        <w:rPr>
          <w:color w:val="0F0F0F"/>
          <w:w w:val="105"/>
          <w:sz w:val="21"/>
        </w:rPr>
        <w:t> parallel processing for ML model training.</w:t>
      </w:r>
    </w:p>
    <w:p>
      <w:pPr>
        <w:pStyle w:val="ListParagraph"/>
        <w:numPr>
          <w:ilvl w:val="1"/>
          <w:numId w:val="4"/>
        </w:numPr>
        <w:tabs>
          <w:tab w:pos="842" w:val="left" w:leader="none"/>
          <w:tab w:pos="844" w:val="left" w:leader="none"/>
        </w:tabs>
        <w:spacing w:line="300" w:lineRule="auto" w:before="18" w:after="0"/>
        <w:ind w:left="844" w:right="305" w:hanging="360"/>
        <w:jc w:val="both"/>
        <w:rPr>
          <w:color w:val="0F0F0F"/>
          <w:sz w:val="21"/>
        </w:rPr>
      </w:pPr>
      <w:r>
        <w:rPr>
          <w:color w:val="0F0F0F"/>
          <w:w w:val="105"/>
          <w:sz w:val="21"/>
        </w:rPr>
        <w:t>Random</w:t>
      </w:r>
      <w:r>
        <w:rPr>
          <w:color w:val="0F0F0F"/>
          <w:w w:val="105"/>
          <w:sz w:val="21"/>
        </w:rPr>
        <w:t> Access</w:t>
      </w:r>
      <w:r>
        <w:rPr>
          <w:color w:val="0F0F0F"/>
          <w:w w:val="105"/>
          <w:sz w:val="21"/>
        </w:rPr>
        <w:t> Memory</w:t>
      </w:r>
      <w:r>
        <w:rPr>
          <w:color w:val="0F0F0F"/>
          <w:w w:val="105"/>
          <w:sz w:val="21"/>
        </w:rPr>
        <w:t> (RAM):</w:t>
      </w:r>
      <w:r>
        <w:rPr>
          <w:color w:val="0F0F0F"/>
          <w:w w:val="105"/>
          <w:sz w:val="21"/>
        </w:rPr>
        <w:t> For</w:t>
      </w:r>
      <w:r>
        <w:rPr>
          <w:color w:val="0F0F0F"/>
          <w:w w:val="105"/>
          <w:sz w:val="21"/>
        </w:rPr>
        <w:t> most</w:t>
      </w:r>
      <w:r>
        <w:rPr>
          <w:color w:val="0F0F0F"/>
          <w:w w:val="105"/>
          <w:sz w:val="21"/>
        </w:rPr>
        <w:t> machine</w:t>
      </w:r>
      <w:r>
        <w:rPr>
          <w:color w:val="0F0F0F"/>
          <w:w w:val="105"/>
          <w:sz w:val="21"/>
        </w:rPr>
        <w:t> learning</w:t>
      </w:r>
      <w:r>
        <w:rPr>
          <w:color w:val="0F0F0F"/>
          <w:w w:val="105"/>
          <w:sz w:val="21"/>
        </w:rPr>
        <w:t> workloads,</w:t>
      </w:r>
      <w:r>
        <w:rPr>
          <w:color w:val="0F0F0F"/>
          <w:w w:val="105"/>
          <w:sz w:val="21"/>
        </w:rPr>
        <w:t> 8GB</w:t>
      </w:r>
      <w:r>
        <w:rPr>
          <w:color w:val="0F0F0F"/>
          <w:w w:val="105"/>
          <w:sz w:val="21"/>
        </w:rPr>
        <w:t> of</w:t>
      </w:r>
      <w:r>
        <w:rPr>
          <w:color w:val="0F0F0F"/>
          <w:w w:val="105"/>
          <w:sz w:val="21"/>
        </w:rPr>
        <w:t> RAM</w:t>
      </w:r>
      <w:r>
        <w:rPr>
          <w:color w:val="0F0F0F"/>
          <w:w w:val="105"/>
          <w:sz w:val="21"/>
        </w:rPr>
        <w:t> or</w:t>
      </w:r>
      <w:r>
        <w:rPr>
          <w:color w:val="0F0F0F"/>
          <w:w w:val="105"/>
          <w:sz w:val="21"/>
        </w:rPr>
        <w:t> more</w:t>
      </w:r>
      <w:r>
        <w:rPr>
          <w:color w:val="0F0F0F"/>
          <w:w w:val="105"/>
          <w:sz w:val="21"/>
        </w:rPr>
        <w:t> is advised. However, 16GB or more might be needed for larger datasets or more complicated models.</w:t>
      </w:r>
    </w:p>
    <w:p>
      <w:pPr>
        <w:pStyle w:val="ListParagraph"/>
        <w:numPr>
          <w:ilvl w:val="1"/>
          <w:numId w:val="4"/>
        </w:numPr>
        <w:tabs>
          <w:tab w:pos="842" w:val="left" w:leader="none"/>
          <w:tab w:pos="844" w:val="left" w:leader="none"/>
        </w:tabs>
        <w:spacing w:line="300" w:lineRule="auto" w:before="21" w:after="0"/>
        <w:ind w:left="844" w:right="317" w:hanging="360"/>
        <w:jc w:val="both"/>
        <w:rPr>
          <w:color w:val="0F0F0F"/>
          <w:sz w:val="21"/>
        </w:rPr>
      </w:pPr>
      <w:r>
        <w:rPr>
          <w:color w:val="0F0F0F"/>
          <w:w w:val="105"/>
          <w:sz w:val="21"/>
        </w:rPr>
        <w:t>Storage:</w:t>
      </w:r>
      <w:r>
        <w:rPr>
          <w:color w:val="0F0F0F"/>
          <w:spacing w:val="-14"/>
          <w:w w:val="105"/>
          <w:sz w:val="21"/>
        </w:rPr>
        <w:t> </w:t>
      </w:r>
      <w:r>
        <w:rPr>
          <w:color w:val="0F0F0F"/>
          <w:w w:val="105"/>
          <w:sz w:val="21"/>
        </w:rPr>
        <w:t>For</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dataset,</w:t>
      </w:r>
      <w:r>
        <w:rPr>
          <w:color w:val="0F0F0F"/>
          <w:spacing w:val="-14"/>
          <w:w w:val="105"/>
          <w:sz w:val="21"/>
        </w:rPr>
        <w:t> </w:t>
      </w:r>
      <w:r>
        <w:rPr>
          <w:color w:val="0F0F0F"/>
          <w:w w:val="105"/>
          <w:sz w:val="21"/>
        </w:rPr>
        <w:t>mobile</w:t>
      </w:r>
      <w:r>
        <w:rPr>
          <w:color w:val="0F0F0F"/>
          <w:spacing w:val="-10"/>
          <w:w w:val="105"/>
          <w:sz w:val="21"/>
        </w:rPr>
        <w:t> </w:t>
      </w:r>
      <w:r>
        <w:rPr>
          <w:color w:val="0F0F0F"/>
          <w:w w:val="105"/>
          <w:sz w:val="21"/>
        </w:rPr>
        <w:t>platform</w:t>
      </w:r>
      <w:r>
        <w:rPr>
          <w:color w:val="0F0F0F"/>
          <w:spacing w:val="-7"/>
          <w:w w:val="105"/>
          <w:sz w:val="21"/>
        </w:rPr>
        <w:t> </w:t>
      </w:r>
      <w:r>
        <w:rPr>
          <w:color w:val="0F0F0F"/>
          <w:w w:val="105"/>
          <w:sz w:val="21"/>
        </w:rPr>
        <w:t>emulators,</w:t>
      </w:r>
      <w:r>
        <w:rPr>
          <w:color w:val="0F0F0F"/>
          <w:spacing w:val="-7"/>
          <w:w w:val="105"/>
          <w:sz w:val="21"/>
        </w:rPr>
        <w:t> </w:t>
      </w:r>
      <w:r>
        <w:rPr>
          <w:color w:val="0F0F0F"/>
          <w:w w:val="105"/>
          <w:sz w:val="21"/>
        </w:rPr>
        <w:t>and</w:t>
      </w:r>
      <w:r>
        <w:rPr>
          <w:color w:val="0F0F0F"/>
          <w:spacing w:val="-14"/>
          <w:w w:val="105"/>
          <w:sz w:val="21"/>
        </w:rPr>
        <w:t> </w:t>
      </w:r>
      <w:r>
        <w:rPr>
          <w:color w:val="0F0F0F"/>
          <w:w w:val="105"/>
          <w:sz w:val="21"/>
        </w:rPr>
        <w:t>any</w:t>
      </w:r>
      <w:r>
        <w:rPr>
          <w:color w:val="0F0F0F"/>
          <w:spacing w:val="-14"/>
          <w:w w:val="105"/>
          <w:sz w:val="21"/>
        </w:rPr>
        <w:t> </w:t>
      </w:r>
      <w:r>
        <w:rPr>
          <w:color w:val="0F0F0F"/>
          <w:w w:val="105"/>
          <w:sz w:val="21"/>
        </w:rPr>
        <w:t>trained</w:t>
      </w:r>
      <w:r>
        <w:rPr>
          <w:color w:val="0F0F0F"/>
          <w:spacing w:val="-9"/>
          <w:w w:val="105"/>
          <w:sz w:val="21"/>
        </w:rPr>
        <w:t> </w:t>
      </w:r>
      <w:r>
        <w:rPr>
          <w:color w:val="0F0F0F"/>
          <w:w w:val="105"/>
          <w:sz w:val="21"/>
        </w:rPr>
        <w:t>models,</w:t>
      </w:r>
      <w:r>
        <w:rPr>
          <w:color w:val="0F0F0F"/>
          <w:spacing w:val="-10"/>
          <w:w w:val="105"/>
          <w:sz w:val="21"/>
        </w:rPr>
        <w:t> </w:t>
      </w:r>
      <w:r>
        <w:rPr>
          <w:color w:val="0F0F0F"/>
          <w:w w:val="105"/>
          <w:sz w:val="21"/>
        </w:rPr>
        <w:t>a</w:t>
      </w:r>
      <w:r>
        <w:rPr>
          <w:color w:val="0F0F0F"/>
          <w:spacing w:val="-14"/>
          <w:w w:val="105"/>
          <w:sz w:val="21"/>
        </w:rPr>
        <w:t> </w:t>
      </w:r>
      <w:r>
        <w:rPr>
          <w:color w:val="0F0F0F"/>
          <w:w w:val="105"/>
          <w:sz w:val="21"/>
        </w:rPr>
        <w:t>machine</w:t>
      </w:r>
      <w:r>
        <w:rPr>
          <w:color w:val="0F0F0F"/>
          <w:spacing w:val="-4"/>
          <w:w w:val="105"/>
          <w:sz w:val="21"/>
        </w:rPr>
        <w:t> </w:t>
      </w:r>
      <w:r>
        <w:rPr>
          <w:color w:val="0F0F0F"/>
          <w:w w:val="105"/>
          <w:sz w:val="21"/>
        </w:rPr>
        <w:t>learning</w:t>
      </w:r>
      <w:r>
        <w:rPr>
          <w:color w:val="0F0F0F"/>
          <w:spacing w:val="-14"/>
          <w:w w:val="105"/>
          <w:sz w:val="21"/>
        </w:rPr>
        <w:t> </w:t>
      </w:r>
      <w:r>
        <w:rPr>
          <w:color w:val="0F0F0F"/>
          <w:w w:val="105"/>
          <w:sz w:val="21"/>
        </w:rPr>
        <w:t>system will</w:t>
      </w:r>
      <w:r>
        <w:rPr>
          <w:color w:val="0F0F0F"/>
          <w:spacing w:val="-14"/>
          <w:w w:val="105"/>
          <w:sz w:val="21"/>
        </w:rPr>
        <w:t> </w:t>
      </w:r>
      <w:r>
        <w:rPr>
          <w:color w:val="0F0F0F"/>
          <w:w w:val="105"/>
          <w:sz w:val="21"/>
        </w:rPr>
        <w:t>need</w:t>
      </w:r>
      <w:r>
        <w:rPr>
          <w:color w:val="0F0F0F"/>
          <w:spacing w:val="-14"/>
          <w:w w:val="105"/>
          <w:sz w:val="21"/>
        </w:rPr>
        <w:t> </w:t>
      </w:r>
      <w:r>
        <w:rPr>
          <w:color w:val="0F0F0F"/>
          <w:w w:val="105"/>
          <w:sz w:val="21"/>
        </w:rPr>
        <w:t>a</w:t>
      </w:r>
      <w:r>
        <w:rPr>
          <w:color w:val="0F0F0F"/>
          <w:spacing w:val="-14"/>
          <w:w w:val="105"/>
          <w:sz w:val="21"/>
        </w:rPr>
        <w:t> </w:t>
      </w:r>
      <w:r>
        <w:rPr>
          <w:color w:val="0F0F0F"/>
          <w:w w:val="105"/>
          <w:sz w:val="21"/>
        </w:rPr>
        <w:t>sizable</w:t>
      </w:r>
      <w:r>
        <w:rPr>
          <w:color w:val="0F0F0F"/>
          <w:spacing w:val="-14"/>
          <w:w w:val="105"/>
          <w:sz w:val="21"/>
        </w:rPr>
        <w:t> </w:t>
      </w:r>
      <w:r>
        <w:rPr>
          <w:color w:val="0F0F0F"/>
          <w:w w:val="105"/>
          <w:sz w:val="21"/>
        </w:rPr>
        <w:t>quantity</w:t>
      </w:r>
      <w:r>
        <w:rPr>
          <w:color w:val="0F0F0F"/>
          <w:spacing w:val="-5"/>
          <w:w w:val="105"/>
          <w:sz w:val="21"/>
        </w:rPr>
        <w:t> </w:t>
      </w:r>
      <w:r>
        <w:rPr>
          <w:color w:val="0F0F0F"/>
          <w:w w:val="105"/>
          <w:sz w:val="21"/>
        </w:rPr>
        <w:t>of</w:t>
      </w:r>
      <w:r>
        <w:rPr>
          <w:color w:val="0F0F0F"/>
          <w:spacing w:val="-14"/>
          <w:w w:val="105"/>
          <w:sz w:val="21"/>
        </w:rPr>
        <w:t> </w:t>
      </w:r>
      <w:r>
        <w:rPr>
          <w:color w:val="0F0F0F"/>
          <w:w w:val="105"/>
          <w:sz w:val="21"/>
        </w:rPr>
        <w:t>storage.</w:t>
      </w:r>
      <w:r>
        <w:rPr>
          <w:color w:val="0F0F0F"/>
          <w:spacing w:val="-8"/>
          <w:w w:val="105"/>
          <w:sz w:val="21"/>
        </w:rPr>
        <w:t> </w:t>
      </w:r>
      <w:r>
        <w:rPr>
          <w:color w:val="0F0F0F"/>
          <w:w w:val="105"/>
          <w:sz w:val="21"/>
        </w:rPr>
        <w:t>It</w:t>
      </w:r>
      <w:r>
        <w:rPr>
          <w:color w:val="0F0F0F"/>
          <w:spacing w:val="-14"/>
          <w:w w:val="105"/>
          <w:sz w:val="21"/>
        </w:rPr>
        <w:t> </w:t>
      </w:r>
      <w:r>
        <w:rPr>
          <w:color w:val="0F0F0F"/>
          <w:w w:val="105"/>
          <w:sz w:val="21"/>
        </w:rPr>
        <w:t>is</w:t>
      </w:r>
      <w:r>
        <w:rPr>
          <w:color w:val="0F0F0F"/>
          <w:spacing w:val="-14"/>
          <w:w w:val="105"/>
          <w:sz w:val="21"/>
        </w:rPr>
        <w:t> </w:t>
      </w:r>
      <w:r>
        <w:rPr>
          <w:color w:val="0F0F0F"/>
          <w:w w:val="105"/>
          <w:sz w:val="21"/>
        </w:rPr>
        <w:t>advised</w:t>
      </w:r>
      <w:r>
        <w:rPr>
          <w:color w:val="0F0F0F"/>
          <w:spacing w:val="-2"/>
          <w:w w:val="105"/>
          <w:sz w:val="21"/>
        </w:rPr>
        <w:t> </w:t>
      </w:r>
      <w:r>
        <w:rPr>
          <w:color w:val="0F0F0F"/>
          <w:w w:val="105"/>
          <w:sz w:val="21"/>
        </w:rPr>
        <w:t>to</w:t>
      </w:r>
      <w:r>
        <w:rPr>
          <w:color w:val="0F0F0F"/>
          <w:spacing w:val="-14"/>
          <w:w w:val="105"/>
          <w:sz w:val="21"/>
        </w:rPr>
        <w:t> </w:t>
      </w:r>
      <w:r>
        <w:rPr>
          <w:color w:val="0F0F0F"/>
          <w:w w:val="105"/>
          <w:sz w:val="21"/>
        </w:rPr>
        <w:t>have</w:t>
      </w:r>
      <w:r>
        <w:rPr>
          <w:color w:val="0F0F0F"/>
          <w:spacing w:val="-13"/>
          <w:w w:val="105"/>
          <w:sz w:val="21"/>
        </w:rPr>
        <w:t> </w:t>
      </w:r>
      <w:r>
        <w:rPr>
          <w:color w:val="0F0F0F"/>
          <w:w w:val="105"/>
          <w:sz w:val="21"/>
        </w:rPr>
        <w:t>at</w:t>
      </w:r>
      <w:r>
        <w:rPr>
          <w:color w:val="0F0F0F"/>
          <w:spacing w:val="-12"/>
          <w:w w:val="105"/>
          <w:sz w:val="21"/>
        </w:rPr>
        <w:t> </w:t>
      </w:r>
      <w:r>
        <w:rPr>
          <w:color w:val="0F0F0F"/>
          <w:w w:val="105"/>
          <w:sz w:val="21"/>
        </w:rPr>
        <w:t>least</w:t>
      </w:r>
      <w:r>
        <w:rPr>
          <w:color w:val="0F0F0F"/>
          <w:spacing w:val="-9"/>
          <w:w w:val="105"/>
          <w:sz w:val="21"/>
        </w:rPr>
        <w:t> </w:t>
      </w:r>
      <w:r>
        <w:rPr>
          <w:color w:val="0F0F0F"/>
          <w:w w:val="105"/>
          <w:sz w:val="21"/>
        </w:rPr>
        <w:t>256GB</w:t>
      </w:r>
      <w:r>
        <w:rPr>
          <w:color w:val="0F0F0F"/>
          <w:spacing w:val="-13"/>
          <w:w w:val="105"/>
          <w:sz w:val="21"/>
        </w:rPr>
        <w:t> </w:t>
      </w:r>
      <w:r>
        <w:rPr>
          <w:color w:val="0F0F0F"/>
          <w:w w:val="105"/>
          <w:sz w:val="21"/>
        </w:rPr>
        <w:t>of</w:t>
      </w:r>
      <w:r>
        <w:rPr>
          <w:color w:val="0F0F0F"/>
          <w:spacing w:val="-14"/>
          <w:w w:val="105"/>
          <w:sz w:val="21"/>
        </w:rPr>
        <w:t> </w:t>
      </w:r>
      <w:r>
        <w:rPr>
          <w:color w:val="0F0F0F"/>
          <w:w w:val="105"/>
          <w:sz w:val="21"/>
        </w:rPr>
        <w:t>storage,</w:t>
      </w:r>
      <w:r>
        <w:rPr>
          <w:color w:val="0F0F0F"/>
          <w:spacing w:val="-7"/>
          <w:w w:val="105"/>
          <w:sz w:val="21"/>
        </w:rPr>
        <w:t> </w:t>
      </w:r>
      <w:r>
        <w:rPr>
          <w:color w:val="0F0F0F"/>
          <w:w w:val="105"/>
          <w:sz w:val="21"/>
        </w:rPr>
        <w:t>but</w:t>
      </w:r>
      <w:r>
        <w:rPr>
          <w:color w:val="0F0F0F"/>
          <w:spacing w:val="-14"/>
          <w:w w:val="105"/>
          <w:sz w:val="21"/>
        </w:rPr>
        <w:t> </w:t>
      </w:r>
      <w:r>
        <w:rPr>
          <w:color w:val="0F0F0F"/>
          <w:w w:val="105"/>
          <w:sz w:val="21"/>
        </w:rPr>
        <w:t>larger</w:t>
      </w:r>
      <w:r>
        <w:rPr>
          <w:color w:val="0F0F0F"/>
          <w:spacing w:val="-14"/>
          <w:w w:val="105"/>
          <w:sz w:val="21"/>
        </w:rPr>
        <w:t> </w:t>
      </w:r>
      <w:r>
        <w:rPr>
          <w:color w:val="0F0F0F"/>
          <w:w w:val="105"/>
          <w:sz w:val="21"/>
        </w:rPr>
        <w:t>datasets or more complicated models can call for 1TB or more.</w:t>
      </w:r>
    </w:p>
    <w:p>
      <w:pPr>
        <w:pStyle w:val="ListParagraph"/>
        <w:numPr>
          <w:ilvl w:val="1"/>
          <w:numId w:val="4"/>
        </w:numPr>
        <w:tabs>
          <w:tab w:pos="844" w:val="left" w:leader="none"/>
        </w:tabs>
        <w:spacing w:line="304" w:lineRule="auto" w:before="17" w:after="0"/>
        <w:ind w:left="844" w:right="318" w:hanging="360"/>
        <w:jc w:val="both"/>
        <w:rPr>
          <w:color w:val="0F0F0F"/>
          <w:sz w:val="21"/>
        </w:rPr>
      </w:pPr>
      <w:r>
        <w:rPr>
          <w:color w:val="0F0F0F"/>
          <w:w w:val="105"/>
          <w:sz w:val="21"/>
        </w:rPr>
        <w:t>Cooling: Due</w:t>
      </w:r>
      <w:r>
        <w:rPr>
          <w:color w:val="0F0F0F"/>
          <w:w w:val="105"/>
          <w:sz w:val="21"/>
        </w:rPr>
        <w:t> to</w:t>
      </w:r>
      <w:r>
        <w:rPr>
          <w:color w:val="0F0F0F"/>
          <w:w w:val="105"/>
          <w:sz w:val="21"/>
        </w:rPr>
        <w:t> the</w:t>
      </w:r>
      <w:r>
        <w:rPr>
          <w:color w:val="0F0F0F"/>
          <w:w w:val="105"/>
          <w:sz w:val="21"/>
        </w:rPr>
        <w:t> computationally</w:t>
      </w:r>
      <w:r>
        <w:rPr>
          <w:color w:val="0F0F0F"/>
          <w:w w:val="105"/>
          <w:sz w:val="21"/>
        </w:rPr>
        <w:t> demanding</w:t>
      </w:r>
      <w:r>
        <w:rPr>
          <w:color w:val="0F0F0F"/>
          <w:w w:val="105"/>
          <w:sz w:val="21"/>
        </w:rPr>
        <w:t> nature</w:t>
      </w:r>
      <w:r>
        <w:rPr>
          <w:color w:val="0F0F0F"/>
          <w:w w:val="105"/>
          <w:sz w:val="21"/>
        </w:rPr>
        <w:t> of</w:t>
      </w:r>
      <w:r>
        <w:rPr>
          <w:color w:val="0F0F0F"/>
          <w:w w:val="105"/>
          <w:sz w:val="21"/>
        </w:rPr>
        <w:t> machine</w:t>
      </w:r>
      <w:r>
        <w:rPr>
          <w:color w:val="0F0F0F"/>
          <w:w w:val="105"/>
          <w:sz w:val="21"/>
        </w:rPr>
        <w:t> learning</w:t>
      </w:r>
      <w:r>
        <w:rPr>
          <w:color w:val="0F0F0F"/>
          <w:w w:val="105"/>
          <w:sz w:val="21"/>
        </w:rPr>
        <w:t> algorithms,</w:t>
      </w:r>
      <w:r>
        <w:rPr>
          <w:color w:val="0F0F0F"/>
          <w:w w:val="105"/>
          <w:sz w:val="21"/>
        </w:rPr>
        <w:t> sufficient cooling is necessary to prevent overheating.</w:t>
      </w:r>
    </w:p>
    <w:p>
      <w:pPr>
        <w:pStyle w:val="ListParagraph"/>
        <w:numPr>
          <w:ilvl w:val="1"/>
          <w:numId w:val="4"/>
        </w:numPr>
        <w:tabs>
          <w:tab w:pos="842" w:val="left" w:leader="none"/>
          <w:tab w:pos="850" w:val="left" w:leader="none"/>
        </w:tabs>
        <w:spacing w:line="304" w:lineRule="auto" w:before="11" w:after="0"/>
        <w:ind w:left="850" w:right="320" w:hanging="366"/>
        <w:jc w:val="both"/>
        <w:rPr>
          <w:color w:val="0F0F0F"/>
          <w:sz w:val="21"/>
        </w:rPr>
      </w:pPr>
      <w:r>
        <w:rPr>
          <w:color w:val="0F0F0F"/>
          <w:w w:val="105"/>
          <w:sz w:val="21"/>
        </w:rPr>
        <w:t>Power</w:t>
      </w:r>
      <w:r>
        <w:rPr>
          <w:color w:val="0F0F0F"/>
          <w:spacing w:val="-8"/>
          <w:w w:val="105"/>
          <w:sz w:val="21"/>
        </w:rPr>
        <w:t> </w:t>
      </w:r>
      <w:r>
        <w:rPr>
          <w:color w:val="0F0F0F"/>
          <w:w w:val="105"/>
          <w:sz w:val="21"/>
        </w:rPr>
        <w:t>supply:</w:t>
      </w:r>
      <w:r>
        <w:rPr>
          <w:color w:val="0F0F0F"/>
          <w:spacing w:val="-2"/>
          <w:w w:val="105"/>
          <w:sz w:val="21"/>
        </w:rPr>
        <w:t> </w:t>
      </w:r>
      <w:r>
        <w:rPr>
          <w:color w:val="0F0F0F"/>
          <w:w w:val="105"/>
          <w:sz w:val="21"/>
        </w:rPr>
        <w:t>A</w:t>
      </w:r>
      <w:r>
        <w:rPr>
          <w:color w:val="0F0F0F"/>
          <w:spacing w:val="-14"/>
          <w:w w:val="105"/>
          <w:sz w:val="21"/>
        </w:rPr>
        <w:t> </w:t>
      </w:r>
      <w:r>
        <w:rPr>
          <w:color w:val="0F0F0F"/>
          <w:w w:val="105"/>
          <w:sz w:val="21"/>
        </w:rPr>
        <w:t>dependable power</w:t>
      </w:r>
      <w:r>
        <w:rPr>
          <w:color w:val="0F0F0F"/>
          <w:spacing w:val="-6"/>
          <w:w w:val="105"/>
          <w:sz w:val="21"/>
        </w:rPr>
        <w:t> </w:t>
      </w:r>
      <w:r>
        <w:rPr>
          <w:color w:val="0F0F0F"/>
          <w:w w:val="105"/>
          <w:sz w:val="21"/>
        </w:rPr>
        <w:t>source</w:t>
      </w:r>
      <w:r>
        <w:rPr>
          <w:color w:val="0F0F0F"/>
          <w:spacing w:val="-5"/>
          <w:w w:val="105"/>
          <w:sz w:val="21"/>
        </w:rPr>
        <w:t> </w:t>
      </w:r>
      <w:r>
        <w:rPr>
          <w:color w:val="0F0F0F"/>
          <w:w w:val="105"/>
          <w:sz w:val="21"/>
        </w:rPr>
        <w:t>is</w:t>
      </w:r>
      <w:r>
        <w:rPr>
          <w:color w:val="0F0F0F"/>
          <w:spacing w:val="-12"/>
          <w:w w:val="105"/>
          <w:sz w:val="21"/>
        </w:rPr>
        <w:t> </w:t>
      </w:r>
      <w:r>
        <w:rPr>
          <w:color w:val="0F0F0F"/>
          <w:w w:val="105"/>
          <w:sz w:val="21"/>
        </w:rPr>
        <w:t>necessary for</w:t>
      </w:r>
      <w:r>
        <w:rPr>
          <w:color w:val="0F0F0F"/>
          <w:spacing w:val="-12"/>
          <w:w w:val="105"/>
          <w:sz w:val="21"/>
        </w:rPr>
        <w:t> </w:t>
      </w:r>
      <w:r>
        <w:rPr>
          <w:color w:val="0F0F0F"/>
          <w:w w:val="105"/>
          <w:sz w:val="21"/>
        </w:rPr>
        <w:t>a</w:t>
      </w:r>
      <w:r>
        <w:rPr>
          <w:color w:val="0F0F0F"/>
          <w:spacing w:val="-14"/>
          <w:w w:val="105"/>
          <w:sz w:val="21"/>
        </w:rPr>
        <w:t> </w:t>
      </w:r>
      <w:r>
        <w:rPr>
          <w:color w:val="0F0F0F"/>
          <w:w w:val="105"/>
          <w:sz w:val="21"/>
        </w:rPr>
        <w:t>machine</w:t>
      </w:r>
      <w:r>
        <w:rPr>
          <w:color w:val="0F0F0F"/>
          <w:spacing w:val="-1"/>
          <w:w w:val="105"/>
          <w:sz w:val="21"/>
        </w:rPr>
        <w:t> </w:t>
      </w:r>
      <w:r>
        <w:rPr>
          <w:color w:val="0F0F0F"/>
          <w:w w:val="105"/>
          <w:sz w:val="21"/>
        </w:rPr>
        <w:t>learning</w:t>
      </w:r>
      <w:r>
        <w:rPr>
          <w:color w:val="0F0F0F"/>
          <w:spacing w:val="-4"/>
          <w:w w:val="105"/>
          <w:sz w:val="21"/>
        </w:rPr>
        <w:t> </w:t>
      </w:r>
      <w:r>
        <w:rPr>
          <w:color w:val="0F0F0F"/>
          <w:w w:val="105"/>
          <w:sz w:val="21"/>
        </w:rPr>
        <w:t>system to</w:t>
      </w:r>
      <w:r>
        <w:rPr>
          <w:color w:val="0F0F0F"/>
          <w:spacing w:val="-12"/>
          <w:w w:val="105"/>
          <w:sz w:val="21"/>
        </w:rPr>
        <w:t> </w:t>
      </w:r>
      <w:r>
        <w:rPr>
          <w:color w:val="0F0F0F"/>
          <w:w w:val="105"/>
          <w:sz w:val="21"/>
        </w:rPr>
        <w:t>keep</w:t>
      </w:r>
      <w:r>
        <w:rPr>
          <w:color w:val="0F0F0F"/>
          <w:spacing w:val="-6"/>
          <w:w w:val="105"/>
          <w:sz w:val="21"/>
        </w:rPr>
        <w:t> </w:t>
      </w:r>
      <w:r>
        <w:rPr>
          <w:color w:val="0F0F0F"/>
          <w:w w:val="105"/>
          <w:sz w:val="21"/>
        </w:rPr>
        <w:t>it</w:t>
      </w:r>
      <w:r>
        <w:rPr>
          <w:color w:val="0F0F0F"/>
          <w:spacing w:val="-13"/>
          <w:w w:val="105"/>
          <w:sz w:val="21"/>
        </w:rPr>
        <w:t> </w:t>
      </w:r>
      <w:r>
        <w:rPr>
          <w:color w:val="0F0F0F"/>
          <w:w w:val="105"/>
          <w:sz w:val="21"/>
        </w:rPr>
        <w:t>steady throughout training.</w:t>
      </w:r>
    </w:p>
    <w:p>
      <w:pPr>
        <w:spacing w:after="0" w:line="304" w:lineRule="auto"/>
        <w:jc w:val="both"/>
        <w:rPr>
          <w:sz w:val="21"/>
        </w:rPr>
        <w:sectPr>
          <w:pgSz w:w="11910" w:h="16840"/>
          <w:pgMar w:header="658" w:footer="1021" w:top="1320" w:bottom="1220" w:left="960" w:right="740"/>
        </w:sectPr>
      </w:pPr>
    </w:p>
    <w:p>
      <w:pPr>
        <w:pStyle w:val="Heading8"/>
        <w:numPr>
          <w:ilvl w:val="3"/>
          <w:numId w:val="2"/>
        </w:numPr>
        <w:tabs>
          <w:tab w:pos="2431" w:val="left" w:leader="none"/>
        </w:tabs>
        <w:spacing w:line="240" w:lineRule="auto" w:before="91" w:after="0"/>
        <w:ind w:left="2431" w:right="0" w:hanging="860"/>
        <w:jc w:val="left"/>
        <w:rPr>
          <w:color w:val="0E0E0E"/>
        </w:rPr>
      </w:pPr>
      <w:r>
        <w:rPr>
          <w:color w:val="0E0E0E"/>
        </w:rPr>
        <w:t>Recommended</w:t>
      </w:r>
      <w:r>
        <w:rPr>
          <w:color w:val="0E0E0E"/>
          <w:spacing w:val="61"/>
        </w:rPr>
        <w:t> </w:t>
      </w:r>
      <w:r>
        <w:rPr>
          <w:color w:val="0E0E0E"/>
        </w:rPr>
        <w:t>Hardware</w:t>
      </w:r>
      <w:r>
        <w:rPr>
          <w:color w:val="0E0E0E"/>
          <w:spacing w:val="35"/>
        </w:rPr>
        <w:t> </w:t>
      </w:r>
      <w:r>
        <w:rPr>
          <w:color w:val="0E0E0E"/>
          <w:spacing w:val="-2"/>
        </w:rPr>
        <w:t>Requirements</w:t>
      </w:r>
    </w:p>
    <w:p>
      <w:pPr>
        <w:pStyle w:val="Heading9"/>
        <w:numPr>
          <w:ilvl w:val="4"/>
          <w:numId w:val="2"/>
        </w:numPr>
        <w:tabs>
          <w:tab w:pos="2578" w:val="left" w:leader="none"/>
        </w:tabs>
        <w:spacing w:line="240" w:lineRule="auto" w:before="270" w:after="0"/>
        <w:ind w:left="2578" w:right="0" w:hanging="1006"/>
        <w:jc w:val="left"/>
        <w:rPr>
          <w:color w:val="0E0E0E"/>
        </w:rPr>
      </w:pPr>
      <w:r>
        <w:rPr>
          <w:color w:val="0E0E0E"/>
        </w:rPr>
        <w:t>Developer</w:t>
      </w:r>
      <w:r>
        <w:rPr>
          <w:color w:val="0E0E0E"/>
          <w:spacing w:val="-4"/>
        </w:rPr>
        <w:t> </w:t>
      </w:r>
      <w:r>
        <w:rPr>
          <w:color w:val="0E0E0E"/>
          <w:spacing w:val="-2"/>
        </w:rPr>
        <w:t>environment</w:t>
      </w:r>
    </w:p>
    <w:p>
      <w:pPr>
        <w:pStyle w:val="ListParagraph"/>
        <w:numPr>
          <w:ilvl w:val="1"/>
          <w:numId w:val="4"/>
        </w:numPr>
        <w:tabs>
          <w:tab w:pos="844" w:val="left" w:leader="none"/>
        </w:tabs>
        <w:spacing w:line="240" w:lineRule="auto" w:before="165" w:after="0"/>
        <w:ind w:left="844" w:right="0" w:hanging="360"/>
        <w:jc w:val="left"/>
        <w:rPr>
          <w:color w:val="0E0E0E"/>
          <w:sz w:val="21"/>
        </w:rPr>
      </w:pPr>
      <w:r>
        <w:rPr>
          <w:color w:val="0E0E0E"/>
          <w:w w:val="105"/>
          <w:sz w:val="21"/>
        </w:rPr>
        <w:t>CPU:</w:t>
      </w:r>
      <w:r>
        <w:rPr>
          <w:color w:val="0E0E0E"/>
          <w:spacing w:val="3"/>
          <w:w w:val="105"/>
          <w:sz w:val="21"/>
        </w:rPr>
        <w:t> </w:t>
      </w:r>
      <w:r>
        <w:rPr>
          <w:color w:val="0E0E0E"/>
          <w:w w:val="105"/>
          <w:sz w:val="21"/>
        </w:rPr>
        <w:t>Intel 12</w:t>
      </w:r>
      <w:r>
        <w:rPr>
          <w:color w:val="262626"/>
          <w:w w:val="105"/>
          <w:sz w:val="21"/>
          <w:vertAlign w:val="superscript"/>
        </w:rPr>
        <w:t>t</w:t>
      </w:r>
      <w:r>
        <w:rPr>
          <w:color w:val="0E0E0E"/>
          <w:w w:val="105"/>
          <w:sz w:val="21"/>
          <w:vertAlign w:val="superscript"/>
        </w:rPr>
        <w:t>h</w:t>
      </w:r>
      <w:r>
        <w:rPr>
          <w:color w:val="0E0E0E"/>
          <w:spacing w:val="-6"/>
          <w:w w:val="105"/>
          <w:sz w:val="21"/>
          <w:vertAlign w:val="baseline"/>
        </w:rPr>
        <w:t> </w:t>
      </w:r>
      <w:r>
        <w:rPr>
          <w:color w:val="0E0E0E"/>
          <w:w w:val="105"/>
          <w:sz w:val="21"/>
          <w:vertAlign w:val="baseline"/>
        </w:rPr>
        <w:t>gen</w:t>
      </w:r>
      <w:r>
        <w:rPr>
          <w:color w:val="0E0E0E"/>
          <w:spacing w:val="-1"/>
          <w:w w:val="105"/>
          <w:sz w:val="21"/>
          <w:vertAlign w:val="baseline"/>
        </w:rPr>
        <w:t> </w:t>
      </w:r>
      <w:r>
        <w:rPr>
          <w:color w:val="0E0E0E"/>
          <w:w w:val="105"/>
          <w:sz w:val="21"/>
          <w:vertAlign w:val="baseline"/>
        </w:rPr>
        <w:t>i7</w:t>
      </w:r>
      <w:r>
        <w:rPr>
          <w:color w:val="0E0E0E"/>
          <w:spacing w:val="-4"/>
          <w:w w:val="105"/>
          <w:sz w:val="21"/>
          <w:vertAlign w:val="baseline"/>
        </w:rPr>
        <w:t> </w:t>
      </w:r>
      <w:r>
        <w:rPr>
          <w:color w:val="0E0E0E"/>
          <w:w w:val="105"/>
          <w:sz w:val="21"/>
          <w:vertAlign w:val="baseline"/>
        </w:rPr>
        <w:t>or</w:t>
      </w:r>
      <w:r>
        <w:rPr>
          <w:color w:val="0E0E0E"/>
          <w:spacing w:val="-1"/>
          <w:w w:val="105"/>
          <w:sz w:val="21"/>
          <w:vertAlign w:val="baseline"/>
        </w:rPr>
        <w:t> </w:t>
      </w:r>
      <w:r>
        <w:rPr>
          <w:color w:val="0E0E0E"/>
          <w:w w:val="105"/>
          <w:sz w:val="21"/>
          <w:vertAlign w:val="baseline"/>
        </w:rPr>
        <w:t>i9</w:t>
      </w:r>
      <w:r>
        <w:rPr>
          <w:color w:val="0E0E0E"/>
          <w:spacing w:val="4"/>
          <w:w w:val="105"/>
          <w:sz w:val="21"/>
          <w:vertAlign w:val="baseline"/>
        </w:rPr>
        <w:t> </w:t>
      </w:r>
      <w:r>
        <w:rPr>
          <w:color w:val="0E0E0E"/>
          <w:w w:val="105"/>
          <w:sz w:val="21"/>
          <w:vertAlign w:val="baseline"/>
        </w:rPr>
        <w:t>processors</w:t>
      </w:r>
      <w:r>
        <w:rPr>
          <w:color w:val="0E0E0E"/>
          <w:spacing w:val="15"/>
          <w:w w:val="105"/>
          <w:sz w:val="21"/>
          <w:vertAlign w:val="baseline"/>
        </w:rPr>
        <w:t> </w:t>
      </w:r>
      <w:r>
        <w:rPr>
          <w:color w:val="0E0E0E"/>
          <w:w w:val="105"/>
          <w:sz w:val="21"/>
          <w:vertAlign w:val="baseline"/>
        </w:rPr>
        <w:t>or</w:t>
      </w:r>
      <w:r>
        <w:rPr>
          <w:color w:val="0E0E0E"/>
          <w:spacing w:val="-1"/>
          <w:w w:val="105"/>
          <w:sz w:val="21"/>
          <w:vertAlign w:val="baseline"/>
        </w:rPr>
        <w:t> </w:t>
      </w:r>
      <w:r>
        <w:rPr>
          <w:color w:val="0E0E0E"/>
          <w:w w:val="105"/>
          <w:sz w:val="21"/>
          <w:vertAlign w:val="baseline"/>
        </w:rPr>
        <w:t>newer/AMD</w:t>
      </w:r>
      <w:r>
        <w:rPr>
          <w:color w:val="0E0E0E"/>
          <w:spacing w:val="3"/>
          <w:w w:val="105"/>
          <w:sz w:val="21"/>
          <w:vertAlign w:val="baseline"/>
        </w:rPr>
        <w:t> </w:t>
      </w:r>
      <w:r>
        <w:rPr>
          <w:color w:val="0E0E0E"/>
          <w:w w:val="105"/>
          <w:sz w:val="21"/>
          <w:vertAlign w:val="baseline"/>
        </w:rPr>
        <w:t>Ryzen</w:t>
      </w:r>
      <w:r>
        <w:rPr>
          <w:color w:val="0E0E0E"/>
          <w:spacing w:val="4"/>
          <w:w w:val="105"/>
          <w:sz w:val="21"/>
          <w:vertAlign w:val="baseline"/>
        </w:rPr>
        <w:t> </w:t>
      </w:r>
      <w:r>
        <w:rPr>
          <w:color w:val="0E0E0E"/>
          <w:w w:val="105"/>
          <w:sz w:val="21"/>
          <w:vertAlign w:val="baseline"/>
        </w:rPr>
        <w:t>9</w:t>
      </w:r>
      <w:r>
        <w:rPr>
          <w:color w:val="0E0E0E"/>
          <w:spacing w:val="-4"/>
          <w:w w:val="105"/>
          <w:sz w:val="21"/>
          <w:vertAlign w:val="baseline"/>
        </w:rPr>
        <w:t> </w:t>
      </w:r>
      <w:r>
        <w:rPr>
          <w:color w:val="0E0E0E"/>
          <w:w w:val="105"/>
          <w:sz w:val="21"/>
          <w:vertAlign w:val="baseline"/>
        </w:rPr>
        <w:t>5000 series</w:t>
      </w:r>
      <w:r>
        <w:rPr>
          <w:color w:val="0E0E0E"/>
          <w:spacing w:val="6"/>
          <w:w w:val="105"/>
          <w:sz w:val="21"/>
          <w:vertAlign w:val="baseline"/>
        </w:rPr>
        <w:t> </w:t>
      </w:r>
      <w:r>
        <w:rPr>
          <w:color w:val="0E0E0E"/>
          <w:w w:val="105"/>
          <w:sz w:val="21"/>
          <w:vertAlign w:val="baseline"/>
        </w:rPr>
        <w:t>or </w:t>
      </w:r>
      <w:r>
        <w:rPr>
          <w:color w:val="0E0E0E"/>
          <w:spacing w:val="-2"/>
          <w:w w:val="105"/>
          <w:sz w:val="21"/>
          <w:vertAlign w:val="baseline"/>
        </w:rPr>
        <w:t>newer</w:t>
      </w:r>
    </w:p>
    <w:p>
      <w:pPr>
        <w:pStyle w:val="ListParagraph"/>
        <w:numPr>
          <w:ilvl w:val="1"/>
          <w:numId w:val="4"/>
        </w:numPr>
        <w:tabs>
          <w:tab w:pos="844" w:val="left" w:leader="none"/>
        </w:tabs>
        <w:spacing w:line="240" w:lineRule="auto" w:before="80" w:after="0"/>
        <w:ind w:left="844" w:right="0" w:hanging="360"/>
        <w:jc w:val="left"/>
        <w:rPr>
          <w:color w:val="0E0E0E"/>
          <w:sz w:val="21"/>
        </w:rPr>
      </w:pPr>
      <w:r>
        <w:rPr>
          <w:color w:val="0E0E0E"/>
          <w:w w:val="105"/>
          <w:sz w:val="21"/>
        </w:rPr>
        <w:t>GPU:</w:t>
      </w:r>
      <w:r>
        <w:rPr>
          <w:color w:val="0E0E0E"/>
          <w:spacing w:val="-2"/>
          <w:w w:val="105"/>
          <w:sz w:val="21"/>
        </w:rPr>
        <w:t> </w:t>
      </w:r>
      <w:r>
        <w:rPr>
          <w:color w:val="0E0E0E"/>
          <w:w w:val="105"/>
          <w:sz w:val="21"/>
        </w:rPr>
        <w:t>Nvidia</w:t>
      </w:r>
      <w:r>
        <w:rPr>
          <w:color w:val="0E0E0E"/>
          <w:spacing w:val="2"/>
          <w:w w:val="105"/>
          <w:sz w:val="21"/>
        </w:rPr>
        <w:t> </w:t>
      </w:r>
      <w:r>
        <w:rPr>
          <w:color w:val="0E0E0E"/>
          <w:w w:val="105"/>
          <w:sz w:val="21"/>
        </w:rPr>
        <w:t>GeForce</w:t>
      </w:r>
      <w:r>
        <w:rPr>
          <w:color w:val="0E0E0E"/>
          <w:spacing w:val="2"/>
          <w:w w:val="105"/>
          <w:sz w:val="21"/>
        </w:rPr>
        <w:t> </w:t>
      </w:r>
      <w:r>
        <w:rPr>
          <w:color w:val="0E0E0E"/>
          <w:w w:val="105"/>
          <w:sz w:val="21"/>
        </w:rPr>
        <w:t>RTX</w:t>
      </w:r>
      <w:r>
        <w:rPr>
          <w:color w:val="0E0E0E"/>
          <w:spacing w:val="-4"/>
          <w:w w:val="105"/>
          <w:sz w:val="21"/>
        </w:rPr>
        <w:t> </w:t>
      </w:r>
      <w:r>
        <w:rPr>
          <w:color w:val="0E0E0E"/>
          <w:w w:val="105"/>
          <w:sz w:val="21"/>
        </w:rPr>
        <w:t>30</w:t>
      </w:r>
      <w:r>
        <w:rPr>
          <w:color w:val="0E0E0E"/>
          <w:spacing w:val="-9"/>
          <w:w w:val="105"/>
          <w:sz w:val="21"/>
        </w:rPr>
        <w:t> </w:t>
      </w:r>
      <w:r>
        <w:rPr>
          <w:color w:val="0E0E0E"/>
          <w:w w:val="105"/>
          <w:sz w:val="21"/>
        </w:rPr>
        <w:t>series</w:t>
      </w:r>
      <w:r>
        <w:rPr>
          <w:color w:val="0E0E0E"/>
          <w:spacing w:val="-3"/>
          <w:w w:val="105"/>
          <w:sz w:val="21"/>
        </w:rPr>
        <w:t> </w:t>
      </w:r>
      <w:r>
        <w:rPr>
          <w:color w:val="0E0E0E"/>
          <w:w w:val="105"/>
          <w:sz w:val="21"/>
        </w:rPr>
        <w:t>or</w:t>
      </w:r>
      <w:r>
        <w:rPr>
          <w:color w:val="0E0E0E"/>
          <w:spacing w:val="-6"/>
          <w:w w:val="105"/>
          <w:sz w:val="21"/>
        </w:rPr>
        <w:t> </w:t>
      </w:r>
      <w:r>
        <w:rPr>
          <w:color w:val="0E0E0E"/>
          <w:spacing w:val="-2"/>
          <w:w w:val="105"/>
          <w:sz w:val="21"/>
        </w:rPr>
        <w:t>newer</w:t>
      </w:r>
    </w:p>
    <w:p>
      <w:pPr>
        <w:pStyle w:val="ListParagraph"/>
        <w:numPr>
          <w:ilvl w:val="1"/>
          <w:numId w:val="4"/>
        </w:numPr>
        <w:tabs>
          <w:tab w:pos="844" w:val="left" w:leader="none"/>
        </w:tabs>
        <w:spacing w:line="240" w:lineRule="auto" w:before="76" w:after="0"/>
        <w:ind w:left="844" w:right="0" w:hanging="360"/>
        <w:jc w:val="left"/>
        <w:rPr>
          <w:color w:val="0E0E0E"/>
          <w:sz w:val="21"/>
        </w:rPr>
      </w:pPr>
      <w:r>
        <w:rPr>
          <w:color w:val="0E0E0E"/>
          <w:w w:val="105"/>
          <w:sz w:val="21"/>
        </w:rPr>
        <w:t>Memory:</w:t>
      </w:r>
      <w:r>
        <w:rPr>
          <w:color w:val="0E0E0E"/>
          <w:spacing w:val="8"/>
          <w:w w:val="105"/>
          <w:sz w:val="21"/>
        </w:rPr>
        <w:t> </w:t>
      </w:r>
      <w:r>
        <w:rPr>
          <w:color w:val="0E0E0E"/>
          <w:w w:val="105"/>
          <w:sz w:val="21"/>
        </w:rPr>
        <w:t>16GB</w:t>
      </w:r>
      <w:r>
        <w:rPr>
          <w:color w:val="0E0E0E"/>
          <w:spacing w:val="-3"/>
          <w:w w:val="105"/>
          <w:sz w:val="21"/>
        </w:rPr>
        <w:t> </w:t>
      </w:r>
      <w:r>
        <w:rPr>
          <w:color w:val="0E0E0E"/>
          <w:w w:val="105"/>
          <w:sz w:val="21"/>
        </w:rPr>
        <w:t>or</w:t>
      </w:r>
      <w:r>
        <w:rPr>
          <w:color w:val="0E0E0E"/>
          <w:spacing w:val="-7"/>
          <w:w w:val="105"/>
          <w:sz w:val="21"/>
        </w:rPr>
        <w:t> </w:t>
      </w:r>
      <w:r>
        <w:rPr>
          <w:color w:val="0E0E0E"/>
          <w:w w:val="105"/>
          <w:sz w:val="21"/>
        </w:rPr>
        <w:t>32GB</w:t>
      </w:r>
      <w:r>
        <w:rPr>
          <w:color w:val="0E0E0E"/>
          <w:spacing w:val="-1"/>
          <w:w w:val="105"/>
          <w:sz w:val="21"/>
        </w:rPr>
        <w:t> </w:t>
      </w:r>
      <w:r>
        <w:rPr>
          <w:color w:val="0E0E0E"/>
          <w:w w:val="105"/>
          <w:sz w:val="21"/>
        </w:rPr>
        <w:t>(DDR4</w:t>
      </w:r>
      <w:r>
        <w:rPr>
          <w:color w:val="0E0E0E"/>
          <w:spacing w:val="-2"/>
          <w:w w:val="105"/>
          <w:sz w:val="21"/>
        </w:rPr>
        <w:t> </w:t>
      </w:r>
      <w:r>
        <w:rPr>
          <w:color w:val="0E0E0E"/>
          <w:w w:val="105"/>
          <w:sz w:val="21"/>
        </w:rPr>
        <w:t>or</w:t>
      </w:r>
      <w:r>
        <w:rPr>
          <w:color w:val="0E0E0E"/>
          <w:spacing w:val="-3"/>
          <w:w w:val="105"/>
          <w:sz w:val="21"/>
        </w:rPr>
        <w:t> </w:t>
      </w:r>
      <w:r>
        <w:rPr>
          <w:color w:val="0E0E0E"/>
          <w:spacing w:val="-2"/>
          <w:w w:val="105"/>
          <w:sz w:val="21"/>
        </w:rPr>
        <w:t>DDR5)</w:t>
      </w:r>
    </w:p>
    <w:p>
      <w:pPr>
        <w:pStyle w:val="ListParagraph"/>
        <w:numPr>
          <w:ilvl w:val="1"/>
          <w:numId w:val="4"/>
        </w:numPr>
        <w:tabs>
          <w:tab w:pos="843" w:val="left" w:leader="none"/>
        </w:tabs>
        <w:spacing w:line="240" w:lineRule="auto" w:before="85" w:after="0"/>
        <w:ind w:left="843" w:right="0" w:hanging="359"/>
        <w:jc w:val="left"/>
        <w:rPr>
          <w:color w:val="0E0E0E"/>
          <w:sz w:val="21"/>
        </w:rPr>
      </w:pPr>
      <w:r>
        <w:rPr>
          <w:color w:val="0E0E0E"/>
          <w:w w:val="105"/>
          <w:sz w:val="21"/>
        </w:rPr>
        <w:t>Storage:</w:t>
      </w:r>
      <w:r>
        <w:rPr>
          <w:color w:val="0E0E0E"/>
          <w:spacing w:val="-2"/>
          <w:w w:val="105"/>
          <w:sz w:val="21"/>
        </w:rPr>
        <w:t> 512GB</w:t>
      </w:r>
    </w:p>
    <w:p>
      <w:pPr>
        <w:pStyle w:val="BodyText"/>
        <w:spacing w:before="47"/>
      </w:pPr>
    </w:p>
    <w:p>
      <w:pPr>
        <w:pStyle w:val="Heading9"/>
        <w:numPr>
          <w:ilvl w:val="4"/>
          <w:numId w:val="2"/>
        </w:numPr>
        <w:tabs>
          <w:tab w:pos="2581" w:val="left" w:leader="none"/>
        </w:tabs>
        <w:spacing w:line="240" w:lineRule="auto" w:before="0" w:after="0"/>
        <w:ind w:left="2581" w:right="0" w:hanging="1009"/>
        <w:jc w:val="left"/>
        <w:rPr>
          <w:color w:val="0E0E0E"/>
        </w:rPr>
      </w:pPr>
      <w:r>
        <w:rPr>
          <w:color w:val="0E0E0E"/>
        </w:rPr>
        <w:t>User</w:t>
      </w:r>
      <w:r>
        <w:rPr>
          <w:color w:val="0E0E0E"/>
          <w:spacing w:val="-9"/>
        </w:rPr>
        <w:t> </w:t>
      </w:r>
      <w:r>
        <w:rPr>
          <w:color w:val="0E0E0E"/>
          <w:spacing w:val="-2"/>
        </w:rPr>
        <w:t>environment</w:t>
      </w:r>
    </w:p>
    <w:p>
      <w:pPr>
        <w:pStyle w:val="ListParagraph"/>
        <w:numPr>
          <w:ilvl w:val="1"/>
          <w:numId w:val="4"/>
        </w:numPr>
        <w:tabs>
          <w:tab w:pos="850" w:val="left" w:leader="none"/>
        </w:tabs>
        <w:spacing w:line="240" w:lineRule="auto" w:before="160" w:after="0"/>
        <w:ind w:left="850" w:right="0" w:hanging="366"/>
        <w:jc w:val="left"/>
        <w:rPr>
          <w:color w:val="0E0E0E"/>
          <w:sz w:val="21"/>
        </w:rPr>
      </w:pPr>
      <w:r>
        <w:rPr>
          <w:color w:val="0E0E0E"/>
          <w:w w:val="105"/>
          <w:sz w:val="21"/>
        </w:rPr>
        <w:t>Android</w:t>
      </w:r>
      <w:r>
        <w:rPr>
          <w:color w:val="0E0E0E"/>
          <w:spacing w:val="4"/>
          <w:w w:val="105"/>
          <w:sz w:val="21"/>
        </w:rPr>
        <w:t> </w:t>
      </w:r>
      <w:r>
        <w:rPr>
          <w:color w:val="0E0E0E"/>
          <w:w w:val="105"/>
          <w:sz w:val="21"/>
        </w:rPr>
        <w:t>Device:</w:t>
      </w:r>
      <w:r>
        <w:rPr>
          <w:color w:val="0E0E0E"/>
          <w:spacing w:val="4"/>
          <w:w w:val="105"/>
          <w:sz w:val="21"/>
        </w:rPr>
        <w:t> </w:t>
      </w:r>
      <w:r>
        <w:rPr>
          <w:color w:val="0E0E0E"/>
          <w:w w:val="105"/>
          <w:sz w:val="21"/>
        </w:rPr>
        <w:t>Google</w:t>
      </w:r>
      <w:r>
        <w:rPr>
          <w:color w:val="0E0E0E"/>
          <w:spacing w:val="4"/>
          <w:w w:val="105"/>
          <w:sz w:val="21"/>
        </w:rPr>
        <w:t> </w:t>
      </w:r>
      <w:r>
        <w:rPr>
          <w:color w:val="0E0E0E"/>
          <w:w w:val="105"/>
          <w:sz w:val="21"/>
        </w:rPr>
        <w:t>Pixel</w:t>
      </w:r>
      <w:r>
        <w:rPr>
          <w:color w:val="0E0E0E"/>
          <w:spacing w:val="13"/>
          <w:w w:val="105"/>
          <w:sz w:val="21"/>
        </w:rPr>
        <w:t> </w:t>
      </w:r>
      <w:r>
        <w:rPr>
          <w:color w:val="0E0E0E"/>
          <w:w w:val="105"/>
          <w:sz w:val="21"/>
        </w:rPr>
        <w:t>6</w:t>
      </w:r>
      <w:r>
        <w:rPr>
          <w:color w:val="0E0E0E"/>
          <w:spacing w:val="-7"/>
          <w:w w:val="105"/>
          <w:sz w:val="21"/>
        </w:rPr>
        <w:t> </w:t>
      </w:r>
      <w:r>
        <w:rPr>
          <w:color w:val="0E0E0E"/>
          <w:w w:val="105"/>
          <w:sz w:val="21"/>
        </w:rPr>
        <w:t>pro or</w:t>
      </w:r>
      <w:r>
        <w:rPr>
          <w:color w:val="0E0E0E"/>
          <w:spacing w:val="2"/>
          <w:w w:val="105"/>
          <w:sz w:val="21"/>
        </w:rPr>
        <w:t> </w:t>
      </w:r>
      <w:r>
        <w:rPr>
          <w:color w:val="0E0E0E"/>
          <w:w w:val="105"/>
          <w:sz w:val="21"/>
        </w:rPr>
        <w:t>newer/</w:t>
      </w:r>
      <w:r>
        <w:rPr>
          <w:color w:val="0E0E0E"/>
          <w:spacing w:val="6"/>
          <w:w w:val="105"/>
          <w:sz w:val="21"/>
        </w:rPr>
        <w:t> </w:t>
      </w:r>
      <w:r>
        <w:rPr>
          <w:color w:val="0E0E0E"/>
          <w:w w:val="105"/>
          <w:sz w:val="21"/>
        </w:rPr>
        <w:t>Samsung</w:t>
      </w:r>
      <w:r>
        <w:rPr>
          <w:color w:val="0E0E0E"/>
          <w:spacing w:val="5"/>
          <w:w w:val="105"/>
          <w:sz w:val="21"/>
        </w:rPr>
        <w:t> </w:t>
      </w:r>
      <w:r>
        <w:rPr>
          <w:color w:val="0E0E0E"/>
          <w:w w:val="105"/>
          <w:sz w:val="21"/>
        </w:rPr>
        <w:t>Galaxy</w:t>
      </w:r>
      <w:r>
        <w:rPr>
          <w:color w:val="0E0E0E"/>
          <w:spacing w:val="7"/>
          <w:w w:val="105"/>
          <w:sz w:val="21"/>
        </w:rPr>
        <w:t> </w:t>
      </w:r>
      <w:r>
        <w:rPr>
          <w:color w:val="0E0E0E"/>
          <w:w w:val="105"/>
          <w:sz w:val="21"/>
        </w:rPr>
        <w:t>S20</w:t>
      </w:r>
      <w:r>
        <w:rPr>
          <w:color w:val="0E0E0E"/>
          <w:spacing w:val="-8"/>
          <w:w w:val="105"/>
          <w:sz w:val="21"/>
        </w:rPr>
        <w:t> </w:t>
      </w:r>
      <w:r>
        <w:rPr>
          <w:color w:val="0E0E0E"/>
          <w:w w:val="105"/>
          <w:sz w:val="21"/>
        </w:rPr>
        <w:t>or</w:t>
      </w:r>
      <w:r>
        <w:rPr>
          <w:color w:val="0E0E0E"/>
          <w:spacing w:val="3"/>
          <w:w w:val="105"/>
          <w:sz w:val="21"/>
        </w:rPr>
        <w:t> </w:t>
      </w:r>
      <w:r>
        <w:rPr>
          <w:color w:val="0E0E0E"/>
          <w:spacing w:val="-2"/>
          <w:w w:val="105"/>
          <w:sz w:val="21"/>
        </w:rPr>
        <w:t>newer</w:t>
      </w:r>
    </w:p>
    <w:p>
      <w:pPr>
        <w:pStyle w:val="ListParagraph"/>
        <w:numPr>
          <w:ilvl w:val="1"/>
          <w:numId w:val="4"/>
        </w:numPr>
        <w:tabs>
          <w:tab w:pos="843" w:val="left" w:leader="none"/>
        </w:tabs>
        <w:spacing w:line="240" w:lineRule="auto" w:before="81" w:after="0"/>
        <w:ind w:left="843" w:right="0" w:hanging="359"/>
        <w:jc w:val="left"/>
        <w:rPr>
          <w:color w:val="0E0E0E"/>
          <w:sz w:val="21"/>
        </w:rPr>
      </w:pPr>
      <w:r>
        <w:rPr>
          <w:color w:val="0E0E0E"/>
          <w:w w:val="105"/>
          <w:sz w:val="21"/>
        </w:rPr>
        <w:t>Display</w:t>
      </w:r>
      <w:r>
        <w:rPr>
          <w:color w:val="0E0E0E"/>
          <w:spacing w:val="5"/>
          <w:w w:val="105"/>
          <w:sz w:val="21"/>
        </w:rPr>
        <w:t> </w:t>
      </w:r>
      <w:r>
        <w:rPr>
          <w:color w:val="0E0E0E"/>
          <w:w w:val="105"/>
          <w:sz w:val="21"/>
        </w:rPr>
        <w:t>size:</w:t>
      </w:r>
      <w:r>
        <w:rPr>
          <w:color w:val="0E0E0E"/>
          <w:spacing w:val="1"/>
          <w:w w:val="105"/>
          <w:sz w:val="21"/>
        </w:rPr>
        <w:t> </w:t>
      </w:r>
      <w:r>
        <w:rPr>
          <w:color w:val="0E0E0E"/>
          <w:w w:val="105"/>
          <w:sz w:val="21"/>
        </w:rPr>
        <w:t>6.7</w:t>
      </w:r>
      <w:r>
        <w:rPr>
          <w:color w:val="0E0E0E"/>
          <w:spacing w:val="-3"/>
          <w:w w:val="105"/>
          <w:sz w:val="21"/>
        </w:rPr>
        <w:t> </w:t>
      </w:r>
      <w:r>
        <w:rPr>
          <w:color w:val="0E0E0E"/>
          <w:spacing w:val="-2"/>
          <w:w w:val="105"/>
          <w:sz w:val="21"/>
        </w:rPr>
        <w:t>inch.</w:t>
      </w:r>
    </w:p>
    <w:p>
      <w:pPr>
        <w:pStyle w:val="ListParagraph"/>
        <w:numPr>
          <w:ilvl w:val="1"/>
          <w:numId w:val="4"/>
        </w:numPr>
        <w:tabs>
          <w:tab w:pos="844" w:val="left" w:leader="none"/>
        </w:tabs>
        <w:spacing w:line="240" w:lineRule="auto" w:before="80" w:after="0"/>
        <w:ind w:left="844" w:right="0" w:hanging="360"/>
        <w:jc w:val="left"/>
        <w:rPr>
          <w:color w:val="0E0E0E"/>
          <w:sz w:val="21"/>
        </w:rPr>
      </w:pPr>
      <w:r>
        <w:rPr>
          <w:color w:val="0E0E0E"/>
          <w:w w:val="105"/>
          <w:sz w:val="21"/>
        </w:rPr>
        <w:t>Memory:</w:t>
      </w:r>
      <w:r>
        <w:rPr>
          <w:color w:val="0E0E0E"/>
          <w:spacing w:val="3"/>
          <w:w w:val="105"/>
          <w:sz w:val="21"/>
        </w:rPr>
        <w:t> </w:t>
      </w:r>
      <w:r>
        <w:rPr>
          <w:color w:val="0E0E0E"/>
          <w:w w:val="105"/>
          <w:sz w:val="21"/>
        </w:rPr>
        <w:t>128GB</w:t>
      </w:r>
      <w:r>
        <w:rPr>
          <w:color w:val="0E0E0E"/>
          <w:spacing w:val="-7"/>
          <w:w w:val="105"/>
          <w:sz w:val="21"/>
        </w:rPr>
        <w:t> </w:t>
      </w:r>
      <w:r>
        <w:rPr>
          <w:color w:val="0E0E0E"/>
          <w:w w:val="105"/>
          <w:sz w:val="21"/>
        </w:rPr>
        <w:t>(8GB</w:t>
      </w:r>
      <w:r>
        <w:rPr>
          <w:color w:val="0E0E0E"/>
          <w:spacing w:val="-3"/>
          <w:w w:val="105"/>
          <w:sz w:val="21"/>
        </w:rPr>
        <w:t> </w:t>
      </w:r>
      <w:r>
        <w:rPr>
          <w:color w:val="0E0E0E"/>
          <w:spacing w:val="-4"/>
          <w:w w:val="105"/>
          <w:sz w:val="21"/>
        </w:rPr>
        <w:t>RAM)</w:t>
      </w:r>
    </w:p>
    <w:p>
      <w:pPr>
        <w:pStyle w:val="ListParagraph"/>
        <w:numPr>
          <w:ilvl w:val="1"/>
          <w:numId w:val="4"/>
        </w:numPr>
        <w:tabs>
          <w:tab w:pos="844" w:val="left" w:leader="none"/>
        </w:tabs>
        <w:spacing w:line="240" w:lineRule="auto" w:before="76" w:after="0"/>
        <w:ind w:left="844" w:right="0" w:hanging="360"/>
        <w:jc w:val="left"/>
        <w:rPr>
          <w:color w:val="0E0E0E"/>
          <w:sz w:val="21"/>
        </w:rPr>
      </w:pPr>
      <w:r>
        <w:rPr>
          <w:color w:val="0E0E0E"/>
          <w:w w:val="105"/>
          <w:sz w:val="21"/>
        </w:rPr>
        <w:t>Main</w:t>
      </w:r>
      <w:r>
        <w:rPr>
          <w:color w:val="0E0E0E"/>
          <w:spacing w:val="-1"/>
          <w:w w:val="105"/>
          <w:sz w:val="21"/>
        </w:rPr>
        <w:t> </w:t>
      </w:r>
      <w:r>
        <w:rPr>
          <w:color w:val="0E0E0E"/>
          <w:w w:val="105"/>
          <w:sz w:val="21"/>
        </w:rPr>
        <w:t>camera:</w:t>
      </w:r>
      <w:r>
        <w:rPr>
          <w:color w:val="0E0E0E"/>
          <w:spacing w:val="9"/>
          <w:w w:val="105"/>
          <w:sz w:val="21"/>
        </w:rPr>
        <w:t> </w:t>
      </w:r>
      <w:r>
        <w:rPr>
          <w:color w:val="0E0E0E"/>
          <w:w w:val="105"/>
          <w:sz w:val="21"/>
        </w:rPr>
        <w:t>12MP</w:t>
      </w:r>
      <w:r>
        <w:rPr>
          <w:color w:val="0E0E0E"/>
          <w:spacing w:val="-8"/>
          <w:w w:val="105"/>
          <w:sz w:val="21"/>
        </w:rPr>
        <w:t> </w:t>
      </w:r>
      <w:r>
        <w:rPr>
          <w:color w:val="0E0E0E"/>
          <w:w w:val="105"/>
          <w:sz w:val="21"/>
        </w:rPr>
        <w:t>or</w:t>
      </w:r>
      <w:r>
        <w:rPr>
          <w:color w:val="0E0E0E"/>
          <w:spacing w:val="-2"/>
          <w:w w:val="105"/>
          <w:sz w:val="21"/>
        </w:rPr>
        <w:t> higher</w:t>
      </w:r>
    </w:p>
    <w:p>
      <w:pPr>
        <w:pStyle w:val="BodyText"/>
      </w:pPr>
    </w:p>
    <w:p>
      <w:pPr>
        <w:pStyle w:val="BodyText"/>
      </w:pPr>
    </w:p>
    <w:p>
      <w:pPr>
        <w:pStyle w:val="BodyText"/>
      </w:pPr>
    </w:p>
    <w:p>
      <w:pPr>
        <w:pStyle w:val="BodyText"/>
      </w:pPr>
    </w:p>
    <w:p>
      <w:pPr>
        <w:pStyle w:val="BodyText"/>
        <w:spacing w:before="181"/>
      </w:pPr>
    </w:p>
    <w:p>
      <w:pPr>
        <w:pStyle w:val="Heading8"/>
        <w:numPr>
          <w:ilvl w:val="3"/>
          <w:numId w:val="2"/>
        </w:numPr>
        <w:tabs>
          <w:tab w:pos="2431" w:val="left" w:leader="none"/>
        </w:tabs>
        <w:spacing w:line="240" w:lineRule="auto" w:before="0" w:after="0"/>
        <w:ind w:left="2431" w:right="0" w:hanging="860"/>
        <w:jc w:val="left"/>
        <w:rPr>
          <w:color w:val="0E0E0E"/>
        </w:rPr>
      </w:pPr>
      <w:r>
        <w:rPr>
          <w:color w:val="0E0E0E"/>
        </w:rPr>
        <w:t>Minimum</w:t>
      </w:r>
      <w:r>
        <w:rPr>
          <w:color w:val="0E0E0E"/>
          <w:spacing w:val="49"/>
        </w:rPr>
        <w:t> </w:t>
      </w:r>
      <w:r>
        <w:rPr>
          <w:color w:val="0E0E0E"/>
        </w:rPr>
        <w:t>Hardware</w:t>
      </w:r>
      <w:r>
        <w:rPr>
          <w:color w:val="0E0E0E"/>
          <w:spacing w:val="43"/>
        </w:rPr>
        <w:t> </w:t>
      </w:r>
      <w:r>
        <w:rPr>
          <w:color w:val="0E0E0E"/>
          <w:spacing w:val="-2"/>
        </w:rPr>
        <w:t>Requirements</w:t>
      </w:r>
    </w:p>
    <w:p>
      <w:pPr>
        <w:pStyle w:val="Heading9"/>
        <w:numPr>
          <w:ilvl w:val="4"/>
          <w:numId w:val="2"/>
        </w:numPr>
        <w:tabs>
          <w:tab w:pos="2578" w:val="left" w:leader="none"/>
        </w:tabs>
        <w:spacing w:line="240" w:lineRule="auto" w:before="270" w:after="0"/>
        <w:ind w:left="2578" w:right="0" w:hanging="1006"/>
        <w:jc w:val="left"/>
        <w:rPr>
          <w:color w:val="0E0E0E"/>
        </w:rPr>
      </w:pPr>
      <w:r>
        <w:rPr>
          <w:color w:val="0E0E0E"/>
        </w:rPr>
        <w:t>Developer</w:t>
      </w:r>
      <w:r>
        <w:rPr>
          <w:color w:val="0E0E0E"/>
          <w:spacing w:val="-4"/>
        </w:rPr>
        <w:t> </w:t>
      </w:r>
      <w:r>
        <w:rPr>
          <w:color w:val="0E0E0E"/>
          <w:spacing w:val="-2"/>
        </w:rPr>
        <w:t>environment</w:t>
      </w:r>
    </w:p>
    <w:p>
      <w:pPr>
        <w:pStyle w:val="ListParagraph"/>
        <w:numPr>
          <w:ilvl w:val="1"/>
          <w:numId w:val="4"/>
        </w:numPr>
        <w:tabs>
          <w:tab w:pos="844" w:val="left" w:leader="none"/>
        </w:tabs>
        <w:spacing w:line="240" w:lineRule="auto" w:before="161" w:after="0"/>
        <w:ind w:left="844" w:right="0" w:hanging="360"/>
        <w:jc w:val="left"/>
        <w:rPr>
          <w:color w:val="0E0E0E"/>
          <w:sz w:val="21"/>
        </w:rPr>
      </w:pPr>
      <w:r>
        <w:rPr>
          <w:color w:val="0E0E0E"/>
          <w:w w:val="105"/>
          <w:sz w:val="21"/>
        </w:rPr>
        <w:t>CPU:</w:t>
      </w:r>
      <w:r>
        <w:rPr>
          <w:color w:val="0E0E0E"/>
          <w:spacing w:val="1"/>
          <w:w w:val="105"/>
          <w:sz w:val="21"/>
        </w:rPr>
        <w:t> </w:t>
      </w:r>
      <w:r>
        <w:rPr>
          <w:color w:val="0E0E0E"/>
          <w:w w:val="105"/>
          <w:sz w:val="21"/>
        </w:rPr>
        <w:t>Intel</w:t>
      </w:r>
      <w:r>
        <w:rPr>
          <w:color w:val="0E0E0E"/>
          <w:spacing w:val="5"/>
          <w:w w:val="105"/>
          <w:sz w:val="21"/>
        </w:rPr>
        <w:t> </w:t>
      </w:r>
      <w:r>
        <w:rPr>
          <w:color w:val="0E0E0E"/>
          <w:w w:val="105"/>
          <w:sz w:val="21"/>
        </w:rPr>
        <w:t>5</w:t>
      </w:r>
      <w:r>
        <w:rPr>
          <w:color w:val="0E0E0E"/>
          <w:w w:val="105"/>
          <w:sz w:val="21"/>
          <w:vertAlign w:val="superscript"/>
        </w:rPr>
        <w:t>th</w:t>
      </w:r>
      <w:r>
        <w:rPr>
          <w:color w:val="0E0E0E"/>
          <w:spacing w:val="-1"/>
          <w:w w:val="105"/>
          <w:sz w:val="21"/>
          <w:vertAlign w:val="baseline"/>
        </w:rPr>
        <w:t> </w:t>
      </w:r>
      <w:r>
        <w:rPr>
          <w:color w:val="0E0E0E"/>
          <w:w w:val="105"/>
          <w:sz w:val="21"/>
          <w:vertAlign w:val="baseline"/>
        </w:rPr>
        <w:t>gen</w:t>
      </w:r>
      <w:r>
        <w:rPr>
          <w:color w:val="0E0E0E"/>
          <w:spacing w:val="5"/>
          <w:w w:val="105"/>
          <w:sz w:val="21"/>
          <w:vertAlign w:val="baseline"/>
        </w:rPr>
        <w:t> </w:t>
      </w:r>
      <w:r>
        <w:rPr>
          <w:color w:val="0E0E0E"/>
          <w:w w:val="105"/>
          <w:sz w:val="21"/>
          <w:vertAlign w:val="baseline"/>
        </w:rPr>
        <w:t>i5</w:t>
      </w:r>
      <w:r>
        <w:rPr>
          <w:color w:val="0E0E0E"/>
          <w:spacing w:val="-1"/>
          <w:w w:val="105"/>
          <w:sz w:val="21"/>
          <w:vertAlign w:val="baseline"/>
        </w:rPr>
        <w:t> </w:t>
      </w:r>
      <w:r>
        <w:rPr>
          <w:color w:val="0E0E0E"/>
          <w:w w:val="105"/>
          <w:sz w:val="21"/>
          <w:vertAlign w:val="baseline"/>
        </w:rPr>
        <w:t>or</w:t>
      </w:r>
      <w:r>
        <w:rPr>
          <w:color w:val="0E0E0E"/>
          <w:spacing w:val="-3"/>
          <w:w w:val="105"/>
          <w:sz w:val="21"/>
          <w:vertAlign w:val="baseline"/>
        </w:rPr>
        <w:t> </w:t>
      </w:r>
      <w:r>
        <w:rPr>
          <w:color w:val="0E0E0E"/>
          <w:w w:val="105"/>
          <w:sz w:val="21"/>
          <w:vertAlign w:val="baseline"/>
        </w:rPr>
        <w:t>i7</w:t>
      </w:r>
      <w:r>
        <w:rPr>
          <w:color w:val="0E0E0E"/>
          <w:spacing w:val="-6"/>
          <w:w w:val="105"/>
          <w:sz w:val="21"/>
          <w:vertAlign w:val="baseline"/>
        </w:rPr>
        <w:t> </w:t>
      </w:r>
      <w:r>
        <w:rPr>
          <w:color w:val="0E0E0E"/>
          <w:w w:val="105"/>
          <w:sz w:val="21"/>
          <w:vertAlign w:val="baseline"/>
        </w:rPr>
        <w:t>processors</w:t>
      </w:r>
      <w:r>
        <w:rPr>
          <w:color w:val="0E0E0E"/>
          <w:spacing w:val="13"/>
          <w:w w:val="105"/>
          <w:sz w:val="21"/>
          <w:vertAlign w:val="baseline"/>
        </w:rPr>
        <w:t> </w:t>
      </w:r>
      <w:r>
        <w:rPr>
          <w:color w:val="0E0E0E"/>
          <w:w w:val="105"/>
          <w:sz w:val="21"/>
          <w:vertAlign w:val="baseline"/>
        </w:rPr>
        <w:t>or</w:t>
      </w:r>
      <w:r>
        <w:rPr>
          <w:color w:val="0E0E0E"/>
          <w:spacing w:val="-2"/>
          <w:w w:val="105"/>
          <w:sz w:val="21"/>
          <w:vertAlign w:val="baseline"/>
        </w:rPr>
        <w:t> </w:t>
      </w:r>
      <w:r>
        <w:rPr>
          <w:color w:val="0E0E0E"/>
          <w:w w:val="105"/>
          <w:sz w:val="21"/>
          <w:vertAlign w:val="baseline"/>
        </w:rPr>
        <w:t>newer</w:t>
      </w:r>
      <w:r>
        <w:rPr>
          <w:color w:val="494949"/>
          <w:w w:val="105"/>
          <w:sz w:val="21"/>
          <w:vertAlign w:val="baseline"/>
        </w:rPr>
        <w:t>/</w:t>
      </w:r>
      <w:r>
        <w:rPr>
          <w:color w:val="0E0E0E"/>
          <w:w w:val="105"/>
          <w:sz w:val="21"/>
          <w:vertAlign w:val="baseline"/>
        </w:rPr>
        <w:t>AMD</w:t>
      </w:r>
      <w:r>
        <w:rPr>
          <w:color w:val="0E0E0E"/>
          <w:spacing w:val="1"/>
          <w:w w:val="105"/>
          <w:sz w:val="21"/>
          <w:vertAlign w:val="baseline"/>
        </w:rPr>
        <w:t> </w:t>
      </w:r>
      <w:r>
        <w:rPr>
          <w:color w:val="0E0E0E"/>
          <w:w w:val="105"/>
          <w:sz w:val="21"/>
          <w:vertAlign w:val="baseline"/>
        </w:rPr>
        <w:t>Ryzen</w:t>
      </w:r>
      <w:r>
        <w:rPr>
          <w:color w:val="0E0E0E"/>
          <w:spacing w:val="8"/>
          <w:w w:val="105"/>
          <w:sz w:val="21"/>
          <w:vertAlign w:val="baseline"/>
        </w:rPr>
        <w:t> </w:t>
      </w:r>
      <w:r>
        <w:rPr>
          <w:color w:val="0E0E0E"/>
          <w:w w:val="105"/>
          <w:sz w:val="21"/>
          <w:vertAlign w:val="baseline"/>
        </w:rPr>
        <w:t>3</w:t>
      </w:r>
      <w:r>
        <w:rPr>
          <w:color w:val="0E0E0E"/>
          <w:spacing w:val="-1"/>
          <w:w w:val="105"/>
          <w:sz w:val="21"/>
          <w:vertAlign w:val="baseline"/>
        </w:rPr>
        <w:t> </w:t>
      </w:r>
      <w:r>
        <w:rPr>
          <w:color w:val="0E0E0E"/>
          <w:w w:val="105"/>
          <w:sz w:val="21"/>
          <w:vertAlign w:val="baseline"/>
        </w:rPr>
        <w:t>5000</w:t>
      </w:r>
      <w:r>
        <w:rPr>
          <w:color w:val="0E0E0E"/>
          <w:spacing w:val="-2"/>
          <w:w w:val="105"/>
          <w:sz w:val="21"/>
          <w:vertAlign w:val="baseline"/>
        </w:rPr>
        <w:t> </w:t>
      </w:r>
      <w:r>
        <w:rPr>
          <w:color w:val="0E0E0E"/>
          <w:w w:val="105"/>
          <w:sz w:val="21"/>
          <w:vertAlign w:val="baseline"/>
        </w:rPr>
        <w:t>series</w:t>
      </w:r>
      <w:r>
        <w:rPr>
          <w:color w:val="0E0E0E"/>
          <w:spacing w:val="4"/>
          <w:w w:val="105"/>
          <w:sz w:val="21"/>
          <w:vertAlign w:val="baseline"/>
        </w:rPr>
        <w:t> </w:t>
      </w:r>
      <w:r>
        <w:rPr>
          <w:color w:val="0E0E0E"/>
          <w:w w:val="105"/>
          <w:sz w:val="21"/>
          <w:vertAlign w:val="baseline"/>
        </w:rPr>
        <w:t>or</w:t>
      </w:r>
      <w:r>
        <w:rPr>
          <w:color w:val="0E0E0E"/>
          <w:spacing w:val="2"/>
          <w:w w:val="105"/>
          <w:sz w:val="21"/>
          <w:vertAlign w:val="baseline"/>
        </w:rPr>
        <w:t> </w:t>
      </w:r>
      <w:r>
        <w:rPr>
          <w:color w:val="0E0E0E"/>
          <w:spacing w:val="-2"/>
          <w:w w:val="105"/>
          <w:sz w:val="21"/>
          <w:vertAlign w:val="baseline"/>
        </w:rPr>
        <w:t>newer</w:t>
      </w:r>
    </w:p>
    <w:p>
      <w:pPr>
        <w:pStyle w:val="ListParagraph"/>
        <w:numPr>
          <w:ilvl w:val="1"/>
          <w:numId w:val="4"/>
        </w:numPr>
        <w:tabs>
          <w:tab w:pos="844" w:val="left" w:leader="none"/>
        </w:tabs>
        <w:spacing w:line="240" w:lineRule="auto" w:before="80" w:after="0"/>
        <w:ind w:left="844" w:right="0" w:hanging="360"/>
        <w:jc w:val="left"/>
        <w:rPr>
          <w:color w:val="0E0E0E"/>
          <w:sz w:val="21"/>
        </w:rPr>
      </w:pPr>
      <w:r>
        <w:rPr>
          <w:color w:val="0E0E0E"/>
          <w:w w:val="105"/>
          <w:sz w:val="21"/>
        </w:rPr>
        <w:t>GPU:</w:t>
      </w:r>
      <w:r>
        <w:rPr>
          <w:color w:val="0E0E0E"/>
          <w:spacing w:val="2"/>
          <w:w w:val="105"/>
          <w:sz w:val="21"/>
        </w:rPr>
        <w:t> </w:t>
      </w:r>
      <w:r>
        <w:rPr>
          <w:color w:val="0E0E0E"/>
          <w:w w:val="105"/>
          <w:sz w:val="21"/>
        </w:rPr>
        <w:t>Nvidia</w:t>
      </w:r>
      <w:r>
        <w:rPr>
          <w:color w:val="0E0E0E"/>
          <w:spacing w:val="-2"/>
          <w:w w:val="105"/>
          <w:sz w:val="21"/>
        </w:rPr>
        <w:t> </w:t>
      </w:r>
      <w:r>
        <w:rPr>
          <w:color w:val="0E0E0E"/>
          <w:w w:val="105"/>
          <w:sz w:val="21"/>
        </w:rPr>
        <w:t>GeForce</w:t>
      </w:r>
      <w:r>
        <w:rPr>
          <w:color w:val="0E0E0E"/>
          <w:spacing w:val="2"/>
          <w:w w:val="105"/>
          <w:sz w:val="21"/>
        </w:rPr>
        <w:t> </w:t>
      </w:r>
      <w:r>
        <w:rPr>
          <w:color w:val="0E0E0E"/>
          <w:w w:val="105"/>
          <w:sz w:val="21"/>
        </w:rPr>
        <w:t>GTX</w:t>
      </w:r>
      <w:r>
        <w:rPr>
          <w:color w:val="0E0E0E"/>
          <w:spacing w:val="-4"/>
          <w:w w:val="105"/>
          <w:sz w:val="21"/>
        </w:rPr>
        <w:t> </w:t>
      </w:r>
      <w:r>
        <w:rPr>
          <w:color w:val="0E0E0E"/>
          <w:w w:val="105"/>
          <w:sz w:val="21"/>
        </w:rPr>
        <w:t>10</w:t>
      </w:r>
      <w:r>
        <w:rPr>
          <w:color w:val="0E0E0E"/>
          <w:spacing w:val="-10"/>
          <w:w w:val="105"/>
          <w:sz w:val="21"/>
        </w:rPr>
        <w:t> </w:t>
      </w:r>
      <w:r>
        <w:rPr>
          <w:color w:val="0E0E0E"/>
          <w:w w:val="105"/>
          <w:sz w:val="21"/>
        </w:rPr>
        <w:t>series or</w:t>
      </w:r>
      <w:r>
        <w:rPr>
          <w:color w:val="0E0E0E"/>
          <w:spacing w:val="-10"/>
          <w:w w:val="105"/>
          <w:sz w:val="21"/>
        </w:rPr>
        <w:t> </w:t>
      </w:r>
      <w:r>
        <w:rPr>
          <w:color w:val="0E0E0E"/>
          <w:spacing w:val="-2"/>
          <w:w w:val="105"/>
          <w:sz w:val="21"/>
        </w:rPr>
        <w:t>newer</w:t>
      </w:r>
    </w:p>
    <w:p>
      <w:pPr>
        <w:pStyle w:val="ListParagraph"/>
        <w:numPr>
          <w:ilvl w:val="1"/>
          <w:numId w:val="4"/>
        </w:numPr>
        <w:tabs>
          <w:tab w:pos="844" w:val="left" w:leader="none"/>
        </w:tabs>
        <w:spacing w:line="240" w:lineRule="auto" w:before="81" w:after="0"/>
        <w:ind w:left="844" w:right="0" w:hanging="360"/>
        <w:jc w:val="left"/>
        <w:rPr>
          <w:color w:val="0E0E0E"/>
          <w:sz w:val="21"/>
        </w:rPr>
      </w:pPr>
      <w:r>
        <w:rPr>
          <w:color w:val="0E0E0E"/>
          <w:w w:val="105"/>
          <w:sz w:val="21"/>
        </w:rPr>
        <w:t>Memory:</w:t>
      </w:r>
      <w:r>
        <w:rPr>
          <w:color w:val="0E0E0E"/>
          <w:spacing w:val="6"/>
          <w:w w:val="105"/>
          <w:sz w:val="21"/>
        </w:rPr>
        <w:t> </w:t>
      </w:r>
      <w:r>
        <w:rPr>
          <w:color w:val="0E0E0E"/>
          <w:w w:val="105"/>
          <w:sz w:val="21"/>
        </w:rPr>
        <w:t>8GB</w:t>
      </w:r>
      <w:r>
        <w:rPr>
          <w:color w:val="0E0E0E"/>
          <w:spacing w:val="-5"/>
          <w:w w:val="105"/>
          <w:sz w:val="21"/>
        </w:rPr>
        <w:t> </w:t>
      </w:r>
      <w:r>
        <w:rPr>
          <w:color w:val="0E0E0E"/>
          <w:w w:val="105"/>
          <w:sz w:val="21"/>
        </w:rPr>
        <w:t>or</w:t>
      </w:r>
      <w:r>
        <w:rPr>
          <w:color w:val="0E0E0E"/>
          <w:spacing w:val="1"/>
          <w:w w:val="105"/>
          <w:sz w:val="21"/>
        </w:rPr>
        <w:t> </w:t>
      </w:r>
      <w:r>
        <w:rPr>
          <w:color w:val="0E0E0E"/>
          <w:spacing w:val="-2"/>
          <w:w w:val="105"/>
          <w:sz w:val="21"/>
        </w:rPr>
        <w:t>higher</w:t>
      </w:r>
    </w:p>
    <w:p>
      <w:pPr>
        <w:pStyle w:val="ListParagraph"/>
        <w:numPr>
          <w:ilvl w:val="1"/>
          <w:numId w:val="4"/>
        </w:numPr>
        <w:tabs>
          <w:tab w:pos="843" w:val="left" w:leader="none"/>
        </w:tabs>
        <w:spacing w:line="240" w:lineRule="auto" w:before="80" w:after="0"/>
        <w:ind w:left="843" w:right="0" w:hanging="359"/>
        <w:jc w:val="left"/>
        <w:rPr>
          <w:color w:val="0E0E0E"/>
          <w:sz w:val="21"/>
        </w:rPr>
      </w:pPr>
      <w:r>
        <w:rPr>
          <w:color w:val="0E0E0E"/>
          <w:w w:val="105"/>
          <w:sz w:val="21"/>
        </w:rPr>
        <w:t>Storage:</w:t>
      </w:r>
      <w:r>
        <w:rPr>
          <w:color w:val="0E0E0E"/>
          <w:spacing w:val="-1"/>
          <w:w w:val="105"/>
          <w:sz w:val="21"/>
        </w:rPr>
        <w:t> </w:t>
      </w:r>
      <w:r>
        <w:rPr>
          <w:color w:val="0E0E0E"/>
          <w:spacing w:val="-2"/>
          <w:w w:val="105"/>
          <w:sz w:val="21"/>
        </w:rPr>
        <w:t>256GB</w:t>
      </w:r>
    </w:p>
    <w:p>
      <w:pPr>
        <w:pStyle w:val="BodyText"/>
        <w:spacing w:before="46"/>
      </w:pPr>
    </w:p>
    <w:p>
      <w:pPr>
        <w:pStyle w:val="Heading9"/>
        <w:numPr>
          <w:ilvl w:val="4"/>
          <w:numId w:val="2"/>
        </w:numPr>
        <w:tabs>
          <w:tab w:pos="2581" w:val="left" w:leader="none"/>
        </w:tabs>
        <w:spacing w:line="240" w:lineRule="auto" w:before="0" w:after="0"/>
        <w:ind w:left="2581" w:right="0" w:hanging="1009"/>
        <w:jc w:val="left"/>
        <w:rPr>
          <w:color w:val="0E0E0E"/>
        </w:rPr>
      </w:pPr>
      <w:r>
        <w:rPr>
          <w:color w:val="0E0E0E"/>
        </w:rPr>
        <w:t>User</w:t>
      </w:r>
      <w:r>
        <w:rPr>
          <w:color w:val="0E0E0E"/>
          <w:spacing w:val="-9"/>
        </w:rPr>
        <w:t> </w:t>
      </w:r>
      <w:r>
        <w:rPr>
          <w:color w:val="0E0E0E"/>
          <w:spacing w:val="-2"/>
        </w:rPr>
        <w:t>environment</w:t>
      </w:r>
    </w:p>
    <w:p>
      <w:pPr>
        <w:pStyle w:val="ListParagraph"/>
        <w:numPr>
          <w:ilvl w:val="1"/>
          <w:numId w:val="4"/>
        </w:numPr>
        <w:tabs>
          <w:tab w:pos="845" w:val="left" w:leader="none"/>
        </w:tabs>
        <w:spacing w:line="240" w:lineRule="auto" w:before="166" w:after="0"/>
        <w:ind w:left="845" w:right="0" w:hanging="361"/>
        <w:jc w:val="left"/>
        <w:rPr>
          <w:color w:val="0E0E0E"/>
          <w:sz w:val="21"/>
        </w:rPr>
      </w:pPr>
      <w:r>
        <w:rPr>
          <w:color w:val="0E0E0E"/>
          <w:w w:val="105"/>
          <w:sz w:val="21"/>
        </w:rPr>
        <w:t>Android</w:t>
      </w:r>
      <w:r>
        <w:rPr>
          <w:color w:val="0E0E0E"/>
          <w:spacing w:val="6"/>
          <w:w w:val="105"/>
          <w:sz w:val="21"/>
        </w:rPr>
        <w:t> </w:t>
      </w:r>
      <w:r>
        <w:rPr>
          <w:color w:val="0E0E0E"/>
          <w:w w:val="105"/>
          <w:sz w:val="21"/>
        </w:rPr>
        <w:t>device:</w:t>
      </w:r>
      <w:r>
        <w:rPr>
          <w:color w:val="0E0E0E"/>
          <w:spacing w:val="-2"/>
          <w:w w:val="105"/>
          <w:sz w:val="21"/>
        </w:rPr>
        <w:t> </w:t>
      </w:r>
      <w:r>
        <w:rPr>
          <w:color w:val="0E0E0E"/>
          <w:w w:val="105"/>
          <w:sz w:val="21"/>
        </w:rPr>
        <w:t>Google</w:t>
      </w:r>
      <w:r>
        <w:rPr>
          <w:color w:val="0E0E0E"/>
          <w:spacing w:val="-1"/>
          <w:w w:val="105"/>
          <w:sz w:val="21"/>
        </w:rPr>
        <w:t> </w:t>
      </w:r>
      <w:r>
        <w:rPr>
          <w:color w:val="0E0E0E"/>
          <w:w w:val="105"/>
          <w:sz w:val="21"/>
        </w:rPr>
        <w:t>Pixel</w:t>
      </w:r>
      <w:r>
        <w:rPr>
          <w:color w:val="0E0E0E"/>
          <w:spacing w:val="5"/>
          <w:w w:val="105"/>
          <w:sz w:val="21"/>
        </w:rPr>
        <w:t> </w:t>
      </w:r>
      <w:r>
        <w:rPr>
          <w:color w:val="0E0E0E"/>
          <w:w w:val="105"/>
          <w:sz w:val="21"/>
        </w:rPr>
        <w:t>3</w:t>
      </w:r>
      <w:r>
        <w:rPr>
          <w:color w:val="0E0E0E"/>
          <w:spacing w:val="-5"/>
          <w:w w:val="105"/>
          <w:sz w:val="21"/>
        </w:rPr>
        <w:t> </w:t>
      </w:r>
      <w:r>
        <w:rPr>
          <w:color w:val="0E0E0E"/>
          <w:w w:val="105"/>
          <w:sz w:val="21"/>
        </w:rPr>
        <w:t>or</w:t>
      </w:r>
      <w:r>
        <w:rPr>
          <w:color w:val="0E0E0E"/>
          <w:spacing w:val="-7"/>
          <w:w w:val="105"/>
          <w:sz w:val="21"/>
        </w:rPr>
        <w:t> </w:t>
      </w:r>
      <w:r>
        <w:rPr>
          <w:color w:val="0E0E0E"/>
          <w:w w:val="105"/>
          <w:sz w:val="21"/>
        </w:rPr>
        <w:t>newer </w:t>
      </w:r>
      <w:r>
        <w:rPr>
          <w:color w:val="262626"/>
          <w:w w:val="105"/>
          <w:sz w:val="21"/>
        </w:rPr>
        <w:t>/</w:t>
      </w:r>
      <w:r>
        <w:rPr>
          <w:color w:val="262626"/>
          <w:spacing w:val="-7"/>
          <w:w w:val="105"/>
          <w:sz w:val="21"/>
        </w:rPr>
        <w:t> </w:t>
      </w:r>
      <w:r>
        <w:rPr>
          <w:color w:val="0E0E0E"/>
          <w:w w:val="105"/>
          <w:sz w:val="21"/>
        </w:rPr>
        <w:t>Samsung</w:t>
      </w:r>
      <w:r>
        <w:rPr>
          <w:color w:val="0E0E0E"/>
          <w:spacing w:val="3"/>
          <w:w w:val="105"/>
          <w:sz w:val="21"/>
        </w:rPr>
        <w:t> </w:t>
      </w:r>
      <w:r>
        <w:rPr>
          <w:color w:val="0E0E0E"/>
          <w:w w:val="105"/>
          <w:sz w:val="21"/>
        </w:rPr>
        <w:t>Galaxy</w:t>
      </w:r>
      <w:r>
        <w:rPr>
          <w:color w:val="0E0E0E"/>
          <w:spacing w:val="2"/>
          <w:w w:val="105"/>
          <w:sz w:val="21"/>
        </w:rPr>
        <w:t> </w:t>
      </w:r>
      <w:r>
        <w:rPr>
          <w:color w:val="0E0E0E"/>
          <w:w w:val="105"/>
          <w:sz w:val="21"/>
        </w:rPr>
        <w:t>S10</w:t>
      </w:r>
      <w:r>
        <w:rPr>
          <w:color w:val="0E0E0E"/>
          <w:spacing w:val="-7"/>
          <w:w w:val="105"/>
          <w:sz w:val="21"/>
        </w:rPr>
        <w:t> </w:t>
      </w:r>
      <w:r>
        <w:rPr>
          <w:color w:val="0E0E0E"/>
          <w:w w:val="105"/>
          <w:sz w:val="21"/>
        </w:rPr>
        <w:t>or</w:t>
      </w:r>
      <w:r>
        <w:rPr>
          <w:color w:val="0E0E0E"/>
          <w:spacing w:val="-7"/>
          <w:w w:val="105"/>
          <w:sz w:val="21"/>
        </w:rPr>
        <w:t> </w:t>
      </w:r>
      <w:r>
        <w:rPr>
          <w:color w:val="0E0E0E"/>
          <w:spacing w:val="-2"/>
          <w:w w:val="105"/>
          <w:sz w:val="21"/>
        </w:rPr>
        <w:t>newer</w:t>
      </w:r>
    </w:p>
    <w:p>
      <w:pPr>
        <w:pStyle w:val="ListParagraph"/>
        <w:numPr>
          <w:ilvl w:val="1"/>
          <w:numId w:val="4"/>
        </w:numPr>
        <w:tabs>
          <w:tab w:pos="843" w:val="left" w:leader="none"/>
        </w:tabs>
        <w:spacing w:line="240" w:lineRule="auto" w:before="80" w:after="0"/>
        <w:ind w:left="843" w:right="0" w:hanging="359"/>
        <w:jc w:val="left"/>
        <w:rPr>
          <w:color w:val="0E0E0E"/>
          <w:sz w:val="21"/>
        </w:rPr>
      </w:pPr>
      <w:r>
        <w:rPr>
          <w:color w:val="0E0E0E"/>
          <w:w w:val="105"/>
          <w:sz w:val="21"/>
        </w:rPr>
        <w:t>Display</w:t>
      </w:r>
      <w:r>
        <w:rPr>
          <w:color w:val="0E0E0E"/>
          <w:spacing w:val="2"/>
          <w:w w:val="105"/>
          <w:sz w:val="21"/>
        </w:rPr>
        <w:t> </w:t>
      </w:r>
      <w:r>
        <w:rPr>
          <w:color w:val="0E0E0E"/>
          <w:w w:val="105"/>
          <w:sz w:val="21"/>
        </w:rPr>
        <w:t>size:</w:t>
      </w:r>
      <w:r>
        <w:rPr>
          <w:color w:val="0E0E0E"/>
          <w:spacing w:val="3"/>
          <w:w w:val="105"/>
          <w:sz w:val="21"/>
        </w:rPr>
        <w:t> </w:t>
      </w:r>
      <w:r>
        <w:rPr>
          <w:color w:val="0E0E0E"/>
          <w:w w:val="105"/>
          <w:sz w:val="21"/>
        </w:rPr>
        <w:t>5.5</w:t>
      </w:r>
      <w:r>
        <w:rPr>
          <w:color w:val="0E0E0E"/>
          <w:spacing w:val="-4"/>
          <w:w w:val="105"/>
          <w:sz w:val="21"/>
        </w:rPr>
        <w:t> </w:t>
      </w:r>
      <w:r>
        <w:rPr>
          <w:color w:val="0E0E0E"/>
          <w:w w:val="105"/>
          <w:sz w:val="21"/>
        </w:rPr>
        <w:t>inch</w:t>
      </w:r>
      <w:r>
        <w:rPr>
          <w:color w:val="0E0E0E"/>
          <w:spacing w:val="2"/>
          <w:w w:val="105"/>
          <w:sz w:val="21"/>
        </w:rPr>
        <w:t> </w:t>
      </w:r>
      <w:r>
        <w:rPr>
          <w:color w:val="0E0E0E"/>
          <w:w w:val="105"/>
          <w:sz w:val="21"/>
        </w:rPr>
        <w:t>or</w:t>
      </w:r>
      <w:r>
        <w:rPr>
          <w:color w:val="0E0E0E"/>
          <w:spacing w:val="-7"/>
          <w:w w:val="105"/>
          <w:sz w:val="21"/>
        </w:rPr>
        <w:t> </w:t>
      </w:r>
      <w:r>
        <w:rPr>
          <w:color w:val="0E0E0E"/>
          <w:spacing w:val="-2"/>
          <w:w w:val="105"/>
          <w:sz w:val="21"/>
        </w:rPr>
        <w:t>larger.</w:t>
      </w:r>
    </w:p>
    <w:p>
      <w:pPr>
        <w:pStyle w:val="ListParagraph"/>
        <w:numPr>
          <w:ilvl w:val="1"/>
          <w:numId w:val="4"/>
        </w:numPr>
        <w:tabs>
          <w:tab w:pos="844" w:val="left" w:leader="none"/>
        </w:tabs>
        <w:spacing w:line="240" w:lineRule="auto" w:before="81" w:after="0"/>
        <w:ind w:left="844" w:right="0" w:hanging="360"/>
        <w:jc w:val="left"/>
        <w:rPr>
          <w:color w:val="0E0E0E"/>
          <w:sz w:val="21"/>
        </w:rPr>
      </w:pPr>
      <w:r>
        <w:rPr>
          <w:color w:val="0E0E0E"/>
          <w:w w:val="105"/>
          <w:sz w:val="21"/>
        </w:rPr>
        <w:t>Memory:</w:t>
      </w:r>
      <w:r>
        <w:rPr>
          <w:color w:val="0E0E0E"/>
          <w:spacing w:val="3"/>
          <w:w w:val="105"/>
          <w:sz w:val="21"/>
        </w:rPr>
        <w:t> </w:t>
      </w:r>
      <w:r>
        <w:rPr>
          <w:color w:val="0E0E0E"/>
          <w:w w:val="105"/>
          <w:sz w:val="21"/>
        </w:rPr>
        <w:t>32GB</w:t>
      </w:r>
      <w:r>
        <w:rPr>
          <w:color w:val="0E0E0E"/>
          <w:spacing w:val="-7"/>
          <w:w w:val="105"/>
          <w:sz w:val="21"/>
        </w:rPr>
        <w:t> </w:t>
      </w:r>
      <w:r>
        <w:rPr>
          <w:color w:val="0E0E0E"/>
          <w:w w:val="105"/>
          <w:sz w:val="21"/>
        </w:rPr>
        <w:t>(4GB</w:t>
      </w:r>
      <w:r>
        <w:rPr>
          <w:color w:val="0E0E0E"/>
          <w:spacing w:val="-3"/>
          <w:w w:val="105"/>
          <w:sz w:val="21"/>
        </w:rPr>
        <w:t> </w:t>
      </w:r>
      <w:r>
        <w:rPr>
          <w:color w:val="0E0E0E"/>
          <w:spacing w:val="-4"/>
          <w:w w:val="105"/>
          <w:sz w:val="21"/>
        </w:rPr>
        <w:t>RAM)</w:t>
      </w:r>
    </w:p>
    <w:p>
      <w:pPr>
        <w:pStyle w:val="ListParagraph"/>
        <w:numPr>
          <w:ilvl w:val="1"/>
          <w:numId w:val="4"/>
        </w:numPr>
        <w:tabs>
          <w:tab w:pos="844" w:val="left" w:leader="none"/>
        </w:tabs>
        <w:spacing w:line="240" w:lineRule="auto" w:before="75" w:after="0"/>
        <w:ind w:left="844" w:right="0" w:hanging="360"/>
        <w:jc w:val="left"/>
        <w:rPr>
          <w:color w:val="0E0E0E"/>
          <w:sz w:val="21"/>
        </w:rPr>
      </w:pPr>
      <w:r>
        <w:rPr>
          <w:color w:val="0E0E0E"/>
          <w:w w:val="105"/>
          <w:sz w:val="21"/>
        </w:rPr>
        <w:t>Main</w:t>
      </w:r>
      <w:r>
        <w:rPr>
          <w:color w:val="0E0E0E"/>
          <w:spacing w:val="-5"/>
          <w:w w:val="105"/>
          <w:sz w:val="21"/>
        </w:rPr>
        <w:t> </w:t>
      </w:r>
      <w:r>
        <w:rPr>
          <w:color w:val="0E0E0E"/>
          <w:w w:val="105"/>
          <w:sz w:val="21"/>
        </w:rPr>
        <w:t>camera:</w:t>
      </w:r>
      <w:r>
        <w:rPr>
          <w:color w:val="0E0E0E"/>
          <w:spacing w:val="26"/>
          <w:w w:val="105"/>
          <w:sz w:val="21"/>
        </w:rPr>
        <w:t> </w:t>
      </w:r>
      <w:r>
        <w:rPr>
          <w:color w:val="0E0E0E"/>
          <w:w w:val="105"/>
          <w:sz w:val="21"/>
        </w:rPr>
        <w:t>l</w:t>
      </w:r>
      <w:r>
        <w:rPr>
          <w:color w:val="0E0E0E"/>
          <w:spacing w:val="-27"/>
          <w:w w:val="105"/>
          <w:sz w:val="21"/>
        </w:rPr>
        <w:t> </w:t>
      </w:r>
      <w:r>
        <w:rPr>
          <w:color w:val="0E0E0E"/>
          <w:w w:val="105"/>
          <w:sz w:val="21"/>
        </w:rPr>
        <w:t>2MP</w:t>
      </w:r>
      <w:r>
        <w:rPr>
          <w:color w:val="0E0E0E"/>
          <w:spacing w:val="-4"/>
          <w:w w:val="105"/>
          <w:sz w:val="21"/>
        </w:rPr>
        <w:t> </w:t>
      </w:r>
      <w:r>
        <w:rPr>
          <w:color w:val="0E0E0E"/>
          <w:w w:val="105"/>
          <w:sz w:val="21"/>
        </w:rPr>
        <w:t>or</w:t>
      </w:r>
      <w:r>
        <w:rPr>
          <w:color w:val="0E0E0E"/>
          <w:spacing w:val="-4"/>
          <w:w w:val="105"/>
          <w:sz w:val="21"/>
        </w:rPr>
        <w:t> </w:t>
      </w:r>
      <w:r>
        <w:rPr>
          <w:color w:val="0E0E0E"/>
          <w:spacing w:val="-2"/>
          <w:w w:val="105"/>
          <w:sz w:val="21"/>
        </w:rPr>
        <w:t>higher</w:t>
      </w:r>
    </w:p>
    <w:p>
      <w:pPr>
        <w:spacing w:after="0" w:line="240" w:lineRule="auto"/>
        <w:jc w:val="left"/>
        <w:rPr>
          <w:sz w:val="21"/>
        </w:rPr>
        <w:sectPr>
          <w:pgSz w:w="11910" w:h="16840"/>
          <w:pgMar w:header="658" w:footer="1021" w:top="1320" w:bottom="1220" w:left="960" w:right="740"/>
        </w:sectPr>
      </w:pPr>
    </w:p>
    <w:p>
      <w:pPr>
        <w:pStyle w:val="Heading6"/>
        <w:numPr>
          <w:ilvl w:val="2"/>
          <w:numId w:val="2"/>
        </w:numPr>
        <w:tabs>
          <w:tab w:pos="1568" w:val="left" w:leader="none"/>
        </w:tabs>
        <w:spacing w:line="240" w:lineRule="auto" w:before="92" w:after="0"/>
        <w:ind w:left="1568" w:right="0" w:hanging="718"/>
        <w:jc w:val="left"/>
        <w:rPr>
          <w:color w:val="0E0E0E"/>
        </w:rPr>
      </w:pPr>
      <w:bookmarkStart w:name="_TOC_250082" w:id="12"/>
      <w:r>
        <w:rPr>
          <w:color w:val="0E0E0E"/>
        </w:rPr>
        <w:t>Data</w:t>
      </w:r>
      <w:r>
        <w:rPr>
          <w:color w:val="0E0E0E"/>
          <w:spacing w:val="24"/>
        </w:rPr>
        <w:t> </w:t>
      </w:r>
      <w:bookmarkEnd w:id="12"/>
      <w:r>
        <w:rPr>
          <w:color w:val="0E0E0E"/>
          <w:spacing w:val="-2"/>
        </w:rPr>
        <w:t>Requirements</w:t>
      </w:r>
    </w:p>
    <w:p>
      <w:pPr>
        <w:pStyle w:val="BodyText"/>
        <w:spacing w:before="79"/>
        <w:rPr>
          <w:b/>
          <w:sz w:val="20"/>
        </w:rPr>
      </w:pPr>
    </w:p>
    <w:tbl>
      <w:tblPr>
        <w:tblW w:w="0" w:type="auto"/>
        <w:jc w:val="left"/>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85"/>
        <w:gridCol w:w="2981"/>
        <w:gridCol w:w="3792"/>
      </w:tblGrid>
      <w:tr>
        <w:trPr>
          <w:trHeight w:val="297" w:hRule="atLeast"/>
        </w:trPr>
        <w:tc>
          <w:tcPr>
            <w:tcW w:w="3185" w:type="dxa"/>
            <w:shd w:val="clear" w:color="auto" w:fill="00AF50"/>
          </w:tcPr>
          <w:p>
            <w:pPr>
              <w:pStyle w:val="TableParagraph"/>
              <w:spacing w:before="3"/>
              <w:ind w:left="16"/>
              <w:jc w:val="center"/>
              <w:rPr>
                <w:b/>
                <w:sz w:val="21"/>
              </w:rPr>
            </w:pPr>
            <w:r>
              <w:rPr>
                <w:b/>
                <w:color w:val="0E0E0E"/>
                <w:spacing w:val="-4"/>
                <w:w w:val="105"/>
                <w:sz w:val="21"/>
              </w:rPr>
              <w:t>Name</w:t>
            </w:r>
          </w:p>
        </w:tc>
        <w:tc>
          <w:tcPr>
            <w:tcW w:w="6773" w:type="dxa"/>
            <w:gridSpan w:val="2"/>
            <w:tcBorders>
              <w:right w:val="nil"/>
            </w:tcBorders>
            <w:shd w:val="clear" w:color="auto" w:fill="00AF50"/>
          </w:tcPr>
          <w:p>
            <w:pPr>
              <w:pStyle w:val="TableParagraph"/>
              <w:spacing w:before="3"/>
              <w:ind w:left="18"/>
              <w:jc w:val="center"/>
              <w:rPr>
                <w:b/>
                <w:sz w:val="21"/>
              </w:rPr>
            </w:pPr>
            <w:r>
              <w:rPr>
                <w:b/>
                <w:color w:val="0E0E0E"/>
                <w:spacing w:val="-2"/>
                <w:w w:val="105"/>
                <w:sz w:val="21"/>
              </w:rPr>
              <w:t>Dataset</w:t>
            </w:r>
          </w:p>
        </w:tc>
      </w:tr>
      <w:tr>
        <w:trPr>
          <w:trHeight w:val="1561" w:hRule="atLeast"/>
        </w:trPr>
        <w:tc>
          <w:tcPr>
            <w:tcW w:w="3185" w:type="dxa"/>
            <w:vMerge w:val="restart"/>
          </w:tcPr>
          <w:p>
            <w:pPr>
              <w:pStyle w:val="TableParagraph"/>
              <w:rPr>
                <w:b/>
                <w:sz w:val="22"/>
              </w:rPr>
            </w:pPr>
          </w:p>
          <w:p>
            <w:pPr>
              <w:pStyle w:val="TableParagraph"/>
              <w:spacing w:before="228"/>
              <w:rPr>
                <w:b/>
                <w:sz w:val="22"/>
              </w:rPr>
            </w:pPr>
          </w:p>
          <w:p>
            <w:pPr>
              <w:pStyle w:val="TableParagraph"/>
              <w:ind w:left="16" w:right="1"/>
              <w:jc w:val="center"/>
              <w:rPr>
                <w:sz w:val="22"/>
              </w:rPr>
            </w:pPr>
            <w:r>
              <w:rPr>
                <w:color w:val="0E0E0E"/>
                <w:spacing w:val="-4"/>
                <w:sz w:val="22"/>
              </w:rPr>
              <w:t>Rice</w:t>
            </w:r>
          </w:p>
        </w:tc>
        <w:tc>
          <w:tcPr>
            <w:tcW w:w="6773" w:type="dxa"/>
            <w:gridSpan w:val="2"/>
            <w:tcBorders>
              <w:bottom w:val="nil"/>
            </w:tcBorders>
          </w:tcPr>
          <w:p>
            <w:pPr>
              <w:pStyle w:val="TableParagraph"/>
              <w:spacing w:line="223" w:lineRule="exact"/>
              <w:ind w:left="111"/>
              <w:rPr>
                <w:sz w:val="22"/>
              </w:rPr>
            </w:pPr>
            <w:r>
              <w:rPr/>
              <mc:AlternateContent>
                <mc:Choice Requires="wps">
                  <w:drawing>
                    <wp:anchor distT="0" distB="0" distL="0" distR="0" allowOverlap="1" layoutInCell="1" locked="0" behindDoc="1" simplePos="0" relativeHeight="481549312">
                      <wp:simplePos x="0" y="0"/>
                      <wp:positionH relativeFrom="column">
                        <wp:posOffset>67055</wp:posOffset>
                      </wp:positionH>
                      <wp:positionV relativeFrom="paragraph">
                        <wp:posOffset>31876</wp:posOffset>
                      </wp:positionV>
                      <wp:extent cx="1521460" cy="12827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1521460" cy="128270"/>
                                <a:chExt cx="1521460" cy="128270"/>
                              </a:xfrm>
                            </wpg:grpSpPr>
                            <wps:wsp>
                              <wps:cNvPr id="14" name="Graphic 14"/>
                              <wps:cNvSpPr/>
                              <wps:spPr>
                                <a:xfrm>
                                  <a:off x="-12" y="0"/>
                                  <a:ext cx="1521460" cy="128270"/>
                                </a:xfrm>
                                <a:custGeom>
                                  <a:avLst/>
                                  <a:gdLst/>
                                  <a:ahLst/>
                                  <a:cxnLst/>
                                  <a:rect l="l" t="t" r="r" b="b"/>
                                  <a:pathLst>
                                    <a:path w="1521460" h="128270">
                                      <a:moveTo>
                                        <a:pt x="1520964" y="112776"/>
                                      </a:moveTo>
                                      <a:lnTo>
                                        <a:pt x="1069860" y="112776"/>
                                      </a:lnTo>
                                      <a:lnTo>
                                        <a:pt x="1069860" y="0"/>
                                      </a:lnTo>
                                      <a:lnTo>
                                        <a:pt x="1063764" y="0"/>
                                      </a:lnTo>
                                      <a:lnTo>
                                        <a:pt x="1063764" y="112776"/>
                                      </a:lnTo>
                                      <a:lnTo>
                                        <a:pt x="0" y="112776"/>
                                      </a:lnTo>
                                      <a:lnTo>
                                        <a:pt x="0" y="118872"/>
                                      </a:lnTo>
                                      <a:lnTo>
                                        <a:pt x="1063764" y="118872"/>
                                      </a:lnTo>
                                      <a:lnTo>
                                        <a:pt x="1063764" y="128016"/>
                                      </a:lnTo>
                                      <a:lnTo>
                                        <a:pt x="1069860" y="128016"/>
                                      </a:lnTo>
                                      <a:lnTo>
                                        <a:pt x="1069860" y="118872"/>
                                      </a:lnTo>
                                      <a:lnTo>
                                        <a:pt x="1520964" y="118872"/>
                                      </a:lnTo>
                                      <a:lnTo>
                                        <a:pt x="1520964" y="11277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2.510pt;width:119.8pt;height:10.1pt;mso-position-horizontal-relative:column;mso-position-vertical-relative:paragraph;z-index:-21767168" id="docshapegroup10" coordorigin="106,50" coordsize="2396,202">
                      <v:shape style="position:absolute;left:105;top:50;width:2396;height:202" id="docshape11" coordorigin="106,50" coordsize="2396,202" path="m2501,228l1790,228,1790,50,1781,50,1781,228,106,228,106,237,1781,237,1781,252,1790,252,1790,237,2501,237,2501,228xe" filled="true" fillcolor="#0562c1" stroked="false">
                        <v:path arrowok="t"/>
                        <v:fill type="solid"/>
                      </v:shape>
                      <w10:wrap type="none"/>
                    </v:group>
                  </w:pict>
                </mc:Fallback>
              </mc:AlternateContent>
            </w:r>
            <w:r>
              <w:rPr>
                <w:color w:val="156BC3"/>
                <w:sz w:val="22"/>
              </w:rPr>
              <w:t>Leaf</w:t>
            </w:r>
            <w:r>
              <w:rPr>
                <w:color w:val="156BC3"/>
                <w:spacing w:val="-1"/>
                <w:sz w:val="22"/>
              </w:rPr>
              <w:t> </w:t>
            </w:r>
            <w:r>
              <w:rPr>
                <w:color w:val="156BC3"/>
                <w:sz w:val="22"/>
              </w:rPr>
              <w:t>Rice Disease</w:t>
            </w:r>
            <w:r>
              <w:rPr>
                <w:color w:val="156BC3"/>
                <w:spacing w:val="67"/>
                <w:w w:val="150"/>
                <w:sz w:val="22"/>
              </w:rPr>
              <w:t> </w:t>
            </w:r>
            <w:r>
              <w:rPr>
                <w:color w:val="156BC3"/>
                <w:spacing w:val="-2"/>
                <w:sz w:val="22"/>
              </w:rPr>
              <w:t>Kaggle</w:t>
            </w:r>
          </w:p>
          <w:p>
            <w:pPr>
              <w:pStyle w:val="TableParagraph"/>
              <w:spacing w:before="1"/>
              <w:ind w:left="112" w:right="3097"/>
              <w:rPr>
                <w:sz w:val="22"/>
              </w:rPr>
            </w:pPr>
            <w:r>
              <w:rPr/>
              <mc:AlternateContent>
                <mc:Choice Requires="wps">
                  <w:drawing>
                    <wp:anchor distT="0" distB="0" distL="0" distR="0" allowOverlap="1" layoutInCell="1" locked="0" behindDoc="1" simplePos="0" relativeHeight="481549824">
                      <wp:simplePos x="0" y="0"/>
                      <wp:positionH relativeFrom="column">
                        <wp:posOffset>67055</wp:posOffset>
                      </wp:positionH>
                      <wp:positionV relativeFrom="paragraph">
                        <wp:posOffset>51298</wp:posOffset>
                      </wp:positionV>
                      <wp:extent cx="2121535" cy="288290"/>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2121535" cy="288290"/>
                                <a:chExt cx="2121535" cy="288290"/>
                              </a:xfrm>
                            </wpg:grpSpPr>
                            <wps:wsp>
                              <wps:cNvPr id="16" name="Graphic 16"/>
                              <wps:cNvSpPr/>
                              <wps:spPr>
                                <a:xfrm>
                                  <a:off x="-12" y="0"/>
                                  <a:ext cx="2121535" cy="288290"/>
                                </a:xfrm>
                                <a:custGeom>
                                  <a:avLst/>
                                  <a:gdLst/>
                                  <a:ahLst/>
                                  <a:cxnLst/>
                                  <a:rect l="l" t="t" r="r" b="b"/>
                                  <a:pathLst>
                                    <a:path w="2121535" h="288290">
                                      <a:moveTo>
                                        <a:pt x="2028456" y="112776"/>
                                      </a:moveTo>
                                      <a:lnTo>
                                        <a:pt x="1578876" y="112776"/>
                                      </a:lnTo>
                                      <a:lnTo>
                                        <a:pt x="1578876" y="0"/>
                                      </a:lnTo>
                                      <a:lnTo>
                                        <a:pt x="1572780" y="0"/>
                                      </a:lnTo>
                                      <a:lnTo>
                                        <a:pt x="1572780" y="112776"/>
                                      </a:lnTo>
                                      <a:lnTo>
                                        <a:pt x="0" y="112776"/>
                                      </a:lnTo>
                                      <a:lnTo>
                                        <a:pt x="0" y="118872"/>
                                      </a:lnTo>
                                      <a:lnTo>
                                        <a:pt x="1572780" y="118872"/>
                                      </a:lnTo>
                                      <a:lnTo>
                                        <a:pt x="1572780" y="128016"/>
                                      </a:lnTo>
                                      <a:lnTo>
                                        <a:pt x="1578876" y="128016"/>
                                      </a:lnTo>
                                      <a:lnTo>
                                        <a:pt x="1578876" y="118872"/>
                                      </a:lnTo>
                                      <a:lnTo>
                                        <a:pt x="2028456" y="118872"/>
                                      </a:lnTo>
                                      <a:lnTo>
                                        <a:pt x="2028456" y="112776"/>
                                      </a:lnTo>
                                      <a:close/>
                                    </a:path>
                                    <a:path w="2121535" h="288290">
                                      <a:moveTo>
                                        <a:pt x="2121408" y="272796"/>
                                      </a:moveTo>
                                      <a:lnTo>
                                        <a:pt x="1671840" y="272796"/>
                                      </a:lnTo>
                                      <a:lnTo>
                                        <a:pt x="1671840" y="160020"/>
                                      </a:lnTo>
                                      <a:lnTo>
                                        <a:pt x="1665744" y="160020"/>
                                      </a:lnTo>
                                      <a:lnTo>
                                        <a:pt x="1665744" y="272796"/>
                                      </a:lnTo>
                                      <a:lnTo>
                                        <a:pt x="0" y="272796"/>
                                      </a:lnTo>
                                      <a:lnTo>
                                        <a:pt x="0" y="278892"/>
                                      </a:lnTo>
                                      <a:lnTo>
                                        <a:pt x="1665744" y="278892"/>
                                      </a:lnTo>
                                      <a:lnTo>
                                        <a:pt x="1665744" y="288036"/>
                                      </a:lnTo>
                                      <a:lnTo>
                                        <a:pt x="1671840" y="288036"/>
                                      </a:lnTo>
                                      <a:lnTo>
                                        <a:pt x="1671840" y="278892"/>
                                      </a:lnTo>
                                      <a:lnTo>
                                        <a:pt x="2121408" y="278892"/>
                                      </a:lnTo>
                                      <a:lnTo>
                                        <a:pt x="2121408" y="27279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4.039243pt;width:167.05pt;height:22.7pt;mso-position-horizontal-relative:column;mso-position-vertical-relative:paragraph;z-index:-21766656" id="docshapegroup12" coordorigin="106,81" coordsize="3341,454">
                      <v:shape style="position:absolute;left:105;top:80;width:3341;height:454" id="docshape13" coordorigin="106,81" coordsize="3341,454" path="m3300,258l2592,258,2592,81,2582,81,2582,258,106,258,106,268,2582,268,2582,282,2592,282,2592,268,3300,268,3300,258xm3446,510l2738,510,2738,333,2729,333,2729,510,106,510,106,520,2729,520,2729,534,2738,534,2738,520,3446,520,3446,510xe" filled="true" fillcolor="#0562c1" stroked="false">
                        <v:path arrowok="t"/>
                        <v:fill type="solid"/>
                      </v:shape>
                      <w10:wrap type="none"/>
                    </v:group>
                  </w:pict>
                </mc:Fallback>
              </mc:AlternateContent>
            </w:r>
            <w:r>
              <w:rPr>
                <w:color w:val="156BC3"/>
                <w:sz w:val="22"/>
              </w:rPr>
              <w:t>Rice Leaf Diseases Dataset</w:t>
            </w:r>
            <w:r>
              <w:rPr>
                <w:color w:val="156BC3"/>
                <w:spacing w:val="80"/>
                <w:sz w:val="22"/>
              </w:rPr>
              <w:t> </w:t>
            </w:r>
            <w:r>
              <w:rPr>
                <w:color w:val="156BC3"/>
                <w:sz w:val="22"/>
              </w:rPr>
              <w:t>Kaggle Rice</w:t>
            </w:r>
            <w:r>
              <w:rPr>
                <w:color w:val="156BC3"/>
                <w:spacing w:val="-8"/>
                <w:sz w:val="22"/>
              </w:rPr>
              <w:t> </w:t>
            </w:r>
            <w:r>
              <w:rPr>
                <w:color w:val="156BC3"/>
                <w:sz w:val="22"/>
              </w:rPr>
              <w:t>Diseases</w:t>
            </w:r>
            <w:r>
              <w:rPr>
                <w:color w:val="156BC3"/>
                <w:spacing w:val="-1"/>
                <w:sz w:val="22"/>
              </w:rPr>
              <w:t> </w:t>
            </w:r>
            <w:r>
              <w:rPr>
                <w:color w:val="156BC3"/>
                <w:sz w:val="22"/>
              </w:rPr>
              <w:t>Image</w:t>
            </w:r>
            <w:r>
              <w:rPr>
                <w:color w:val="156BC3"/>
                <w:spacing w:val="-8"/>
                <w:sz w:val="22"/>
              </w:rPr>
              <w:t> </w:t>
            </w:r>
            <w:r>
              <w:rPr>
                <w:color w:val="156BC3"/>
                <w:sz w:val="22"/>
              </w:rPr>
              <w:t>Dataset</w:t>
            </w:r>
            <w:r>
              <w:rPr>
                <w:color w:val="156BC3"/>
                <w:spacing w:val="75"/>
                <w:sz w:val="22"/>
              </w:rPr>
              <w:t> </w:t>
            </w:r>
            <w:r>
              <w:rPr>
                <w:color w:val="156BC3"/>
                <w:sz w:val="22"/>
              </w:rPr>
              <w:t>Kaggle</w:t>
            </w:r>
          </w:p>
          <w:p>
            <w:pPr>
              <w:pStyle w:val="TableParagraph"/>
              <w:spacing w:line="237" w:lineRule="auto" w:before="6"/>
              <w:ind w:left="112"/>
              <w:rPr>
                <w:sz w:val="22"/>
              </w:rPr>
            </w:pPr>
            <w:r>
              <w:rPr>
                <w:color w:val="156BC3"/>
                <w:sz w:val="22"/>
                <w:u w:val="single" w:color="0562C1"/>
              </w:rPr>
              <w:t>Dhan-Shomadhan:</w:t>
            </w:r>
            <w:r>
              <w:rPr>
                <w:color w:val="156BC3"/>
                <w:spacing w:val="40"/>
                <w:sz w:val="22"/>
                <w:u w:val="single" w:color="0562C1"/>
              </w:rPr>
              <w:t> </w:t>
            </w:r>
            <w:r>
              <w:rPr>
                <w:color w:val="156BC3"/>
                <w:sz w:val="22"/>
                <w:u w:val="single" w:color="0562C1"/>
              </w:rPr>
              <w:t>A</w:t>
            </w:r>
            <w:r>
              <w:rPr>
                <w:color w:val="156BC3"/>
                <w:spacing w:val="40"/>
                <w:sz w:val="22"/>
                <w:u w:val="single" w:color="0562C1"/>
              </w:rPr>
              <w:t> </w:t>
            </w:r>
            <w:r>
              <w:rPr>
                <w:color w:val="156BC3"/>
                <w:sz w:val="22"/>
                <w:u w:val="single" w:color="0562C1"/>
              </w:rPr>
              <w:t>Dataset</w:t>
            </w:r>
            <w:r>
              <w:rPr>
                <w:color w:val="156BC3"/>
                <w:spacing w:val="40"/>
                <w:sz w:val="22"/>
                <w:u w:val="single" w:color="0562C1"/>
              </w:rPr>
              <w:t> </w:t>
            </w:r>
            <w:r>
              <w:rPr>
                <w:color w:val="156BC3"/>
                <w:sz w:val="22"/>
                <w:u w:val="single" w:color="0562C1"/>
              </w:rPr>
              <w:t>of</w:t>
            </w:r>
            <w:r>
              <w:rPr>
                <w:color w:val="156BC3"/>
                <w:spacing w:val="40"/>
                <w:sz w:val="22"/>
                <w:u w:val="single" w:color="0562C1"/>
              </w:rPr>
              <w:t> </w:t>
            </w:r>
            <w:r>
              <w:rPr>
                <w:color w:val="156BC3"/>
                <w:sz w:val="22"/>
                <w:u w:val="single" w:color="0562C1"/>
              </w:rPr>
              <w:t>Rice</w:t>
            </w:r>
            <w:r>
              <w:rPr>
                <w:color w:val="156BC3"/>
                <w:spacing w:val="40"/>
                <w:sz w:val="22"/>
                <w:u w:val="single" w:color="0562C1"/>
              </w:rPr>
              <w:t> </w:t>
            </w:r>
            <w:r>
              <w:rPr>
                <w:color w:val="156BC3"/>
                <w:sz w:val="22"/>
                <w:u w:val="single" w:color="0562C1"/>
              </w:rPr>
              <w:t>Leaf</w:t>
            </w:r>
            <w:r>
              <w:rPr>
                <w:color w:val="156BC3"/>
                <w:spacing w:val="40"/>
                <w:sz w:val="22"/>
                <w:u w:val="single" w:color="0562C1"/>
              </w:rPr>
              <w:t> </w:t>
            </w:r>
            <w:r>
              <w:rPr>
                <w:color w:val="156BC3"/>
                <w:sz w:val="22"/>
                <w:u w:val="single" w:color="0562C1"/>
              </w:rPr>
              <w:t>Disease</w:t>
            </w:r>
            <w:r>
              <w:rPr>
                <w:color w:val="156BC3"/>
                <w:spacing w:val="40"/>
                <w:sz w:val="22"/>
                <w:u w:val="single" w:color="0562C1"/>
              </w:rPr>
              <w:t> </w:t>
            </w:r>
            <w:r>
              <w:rPr>
                <w:color w:val="156BC3"/>
                <w:sz w:val="22"/>
                <w:u w:val="single" w:color="0562C1"/>
              </w:rPr>
              <w:t>Classification</w:t>
            </w:r>
            <w:r>
              <w:rPr>
                <w:color w:val="156BC3"/>
                <w:spacing w:val="40"/>
                <w:sz w:val="22"/>
                <w:u w:val="single" w:color="0562C1"/>
              </w:rPr>
              <w:t> </w:t>
            </w:r>
            <w:r>
              <w:rPr>
                <w:color w:val="156BC3"/>
                <w:sz w:val="22"/>
                <w:u w:val="single" w:color="0562C1"/>
              </w:rPr>
              <w:t>for</w:t>
            </w:r>
            <w:r>
              <w:rPr>
                <w:color w:val="156BC3"/>
                <w:sz w:val="22"/>
              </w:rPr>
              <w:t> </w:t>
            </w:r>
            <w:r>
              <w:rPr>
                <w:color w:val="156BC3"/>
                <w:sz w:val="22"/>
                <w:u w:val="single" w:color="0562C1"/>
              </w:rPr>
              <w:t>Bangladeshi</w:t>
            </w:r>
            <w:r>
              <w:rPr>
                <w:color w:val="156BC3"/>
                <w:spacing w:val="40"/>
                <w:sz w:val="22"/>
                <w:u w:val="single" w:color="0562C1"/>
              </w:rPr>
              <w:t> </w:t>
            </w:r>
            <w:r>
              <w:rPr>
                <w:color w:val="156BC3"/>
                <w:sz w:val="22"/>
                <w:u w:val="single" w:color="0562C1"/>
              </w:rPr>
              <w:t>Local Rice - Mendeley Data</w:t>
            </w:r>
          </w:p>
          <w:p>
            <w:pPr>
              <w:pStyle w:val="TableParagraph"/>
              <w:spacing w:before="2"/>
              <w:ind w:left="112"/>
              <w:rPr>
                <w:sz w:val="22"/>
              </w:rPr>
            </w:pPr>
            <w:r>
              <w:rPr/>
              <mc:AlternateContent>
                <mc:Choice Requires="wps">
                  <w:drawing>
                    <wp:anchor distT="0" distB="0" distL="0" distR="0" allowOverlap="1" layoutInCell="1" locked="0" behindDoc="1" simplePos="0" relativeHeight="481550336">
                      <wp:simplePos x="0" y="0"/>
                      <wp:positionH relativeFrom="column">
                        <wp:posOffset>67055</wp:posOffset>
                      </wp:positionH>
                      <wp:positionV relativeFrom="paragraph">
                        <wp:posOffset>160927</wp:posOffset>
                      </wp:positionV>
                      <wp:extent cx="2887980" cy="635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2887980" cy="6350"/>
                                <a:chExt cx="2887980" cy="6350"/>
                              </a:xfrm>
                            </wpg:grpSpPr>
                            <wps:wsp>
                              <wps:cNvPr id="18" name="Graphic 18"/>
                              <wps:cNvSpPr/>
                              <wps:spPr>
                                <a:xfrm>
                                  <a:off x="0" y="0"/>
                                  <a:ext cx="2887980" cy="6350"/>
                                </a:xfrm>
                                <a:custGeom>
                                  <a:avLst/>
                                  <a:gdLst/>
                                  <a:ahLst/>
                                  <a:cxnLst/>
                                  <a:rect l="l" t="t" r="r" b="b"/>
                                  <a:pathLst>
                                    <a:path w="2887980" h="6350">
                                      <a:moveTo>
                                        <a:pt x="2887979" y="6095"/>
                                      </a:moveTo>
                                      <a:lnTo>
                                        <a:pt x="0" y="6095"/>
                                      </a:lnTo>
                                      <a:lnTo>
                                        <a:pt x="0" y="0"/>
                                      </a:lnTo>
                                      <a:lnTo>
                                        <a:pt x="2887979" y="0"/>
                                      </a:lnTo>
                                      <a:lnTo>
                                        <a:pt x="2887979" y="6095"/>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12.671429pt;width:227.4pt;height:.5pt;mso-position-horizontal-relative:column;mso-position-vertical-relative:paragraph;z-index:-21766144" id="docshapegroup14" coordorigin="106,253" coordsize="4548,10">
                      <v:rect style="position:absolute;left:105;top:253;width:4548;height:10" id="docshape15" filled="true" fillcolor="#0562c1" stroked="false">
                        <v:fill type="solid"/>
                      </v:rect>
                      <w10:wrap type="none"/>
                    </v:group>
                  </w:pict>
                </mc:Fallback>
              </mc:AlternateContent>
            </w:r>
            <w:r>
              <w:rPr>
                <w:color w:val="156BC3"/>
                <w:sz w:val="22"/>
              </w:rPr>
              <w:t>Rice</w:t>
            </w:r>
            <w:r>
              <w:rPr>
                <w:color w:val="156BC3"/>
                <w:spacing w:val="-7"/>
                <w:sz w:val="22"/>
              </w:rPr>
              <w:t> </w:t>
            </w:r>
            <w:r>
              <w:rPr>
                <w:color w:val="156BC3"/>
                <w:sz w:val="22"/>
              </w:rPr>
              <w:t>Leaf</w:t>
            </w:r>
            <w:r>
              <w:rPr>
                <w:color w:val="156BC3"/>
                <w:spacing w:val="-2"/>
                <w:sz w:val="22"/>
              </w:rPr>
              <w:t> </w:t>
            </w:r>
            <w:r>
              <w:rPr>
                <w:color w:val="156BC3"/>
                <w:sz w:val="22"/>
              </w:rPr>
              <w:t>Disease Image</w:t>
            </w:r>
            <w:r>
              <w:rPr>
                <w:color w:val="156BC3"/>
                <w:spacing w:val="2"/>
                <w:sz w:val="22"/>
              </w:rPr>
              <w:t> </w:t>
            </w:r>
            <w:r>
              <w:rPr>
                <w:color w:val="156BC3"/>
                <w:sz w:val="22"/>
              </w:rPr>
              <w:t>Samples</w:t>
            </w:r>
            <w:r>
              <w:rPr>
                <w:color w:val="156BC3"/>
                <w:spacing w:val="2"/>
                <w:sz w:val="22"/>
              </w:rPr>
              <w:t> </w:t>
            </w:r>
            <w:r>
              <w:rPr>
                <w:color w:val="156BC3"/>
                <w:sz w:val="22"/>
              </w:rPr>
              <w:t>-</w:t>
            </w:r>
            <w:r>
              <w:rPr>
                <w:color w:val="156BC3"/>
                <w:spacing w:val="-9"/>
                <w:sz w:val="22"/>
              </w:rPr>
              <w:t> </w:t>
            </w:r>
            <w:r>
              <w:rPr>
                <w:color w:val="156BC3"/>
                <w:sz w:val="22"/>
              </w:rPr>
              <w:t>Mendeley</w:t>
            </w:r>
            <w:r>
              <w:rPr>
                <w:color w:val="156BC3"/>
                <w:spacing w:val="3"/>
                <w:sz w:val="22"/>
              </w:rPr>
              <w:t> </w:t>
            </w:r>
            <w:r>
              <w:rPr>
                <w:color w:val="156BC3"/>
                <w:spacing w:val="-4"/>
                <w:sz w:val="22"/>
              </w:rPr>
              <w:t>Data</w:t>
            </w:r>
          </w:p>
        </w:tc>
      </w:tr>
      <w:tr>
        <w:trPr>
          <w:trHeight w:val="186" w:hRule="atLeast"/>
        </w:trPr>
        <w:tc>
          <w:tcPr>
            <w:tcW w:w="3185" w:type="dxa"/>
            <w:vMerge/>
            <w:tcBorders>
              <w:top w:val="nil"/>
            </w:tcBorders>
          </w:tcPr>
          <w:p>
            <w:pPr>
              <w:rPr>
                <w:sz w:val="2"/>
                <w:szCs w:val="2"/>
              </w:rPr>
            </w:pPr>
          </w:p>
        </w:tc>
        <w:tc>
          <w:tcPr>
            <w:tcW w:w="2981" w:type="dxa"/>
            <w:tcBorders>
              <w:top w:val="nil"/>
              <w:bottom w:val="double" w:sz="4" w:space="0" w:color="000000"/>
              <w:right w:val="single" w:sz="4" w:space="0" w:color="0562C1"/>
            </w:tcBorders>
          </w:tcPr>
          <w:p>
            <w:pPr>
              <w:pStyle w:val="TableParagraph"/>
              <w:spacing w:line="166" w:lineRule="exact"/>
              <w:ind w:left="114"/>
              <w:rPr>
                <w:sz w:val="22"/>
              </w:rPr>
            </w:pPr>
            <w:r>
              <w:rPr>
                <w:color w:val="156BC3"/>
                <w:sz w:val="22"/>
              </w:rPr>
              <w:t>New</w:t>
            </w:r>
            <w:r>
              <w:rPr>
                <w:color w:val="156BC3"/>
                <w:spacing w:val="-8"/>
                <w:sz w:val="22"/>
              </w:rPr>
              <w:t> </w:t>
            </w:r>
            <w:r>
              <w:rPr>
                <w:color w:val="156BC3"/>
                <w:sz w:val="22"/>
              </w:rPr>
              <w:t>Bangladeshi</w:t>
            </w:r>
            <w:r>
              <w:rPr>
                <w:color w:val="156BC3"/>
                <w:spacing w:val="5"/>
                <w:sz w:val="22"/>
              </w:rPr>
              <w:t> </w:t>
            </w:r>
            <w:r>
              <w:rPr>
                <w:color w:val="156BC3"/>
                <w:sz w:val="22"/>
              </w:rPr>
              <w:t>Crop</w:t>
            </w:r>
            <w:r>
              <w:rPr>
                <w:color w:val="156BC3"/>
                <w:spacing w:val="-7"/>
                <w:sz w:val="22"/>
              </w:rPr>
              <w:t> </w:t>
            </w:r>
            <w:r>
              <w:rPr>
                <w:color w:val="156BC3"/>
                <w:spacing w:val="-2"/>
                <w:sz w:val="22"/>
              </w:rPr>
              <w:t>Disease</w:t>
            </w:r>
          </w:p>
        </w:tc>
        <w:tc>
          <w:tcPr>
            <w:tcW w:w="3792" w:type="dxa"/>
            <w:tcBorders>
              <w:top w:val="nil"/>
              <w:left w:val="single" w:sz="4" w:space="0" w:color="0562C1"/>
              <w:bottom w:val="nil"/>
            </w:tcBorders>
          </w:tcPr>
          <w:p>
            <w:pPr>
              <w:pStyle w:val="TableParagraph"/>
              <w:spacing w:line="166" w:lineRule="exact"/>
              <w:ind w:left="83"/>
              <w:rPr>
                <w:sz w:val="22"/>
              </w:rPr>
            </w:pPr>
            <w:r>
              <w:rPr>
                <w:color w:val="156BC3"/>
                <w:spacing w:val="-2"/>
                <w:sz w:val="22"/>
              </w:rPr>
              <w:t>Kaggle</w:t>
            </w:r>
          </w:p>
        </w:tc>
      </w:tr>
      <w:tr>
        <w:trPr>
          <w:trHeight w:val="412" w:hRule="atLeast"/>
        </w:trPr>
        <w:tc>
          <w:tcPr>
            <w:tcW w:w="3185" w:type="dxa"/>
            <w:tcBorders>
              <w:right w:val="single" w:sz="2" w:space="0" w:color="000000"/>
            </w:tcBorders>
          </w:tcPr>
          <w:p>
            <w:pPr>
              <w:pStyle w:val="TableParagraph"/>
              <w:spacing w:before="51"/>
              <w:ind w:left="14" w:right="10"/>
              <w:jc w:val="center"/>
              <w:rPr>
                <w:sz w:val="22"/>
              </w:rPr>
            </w:pPr>
            <w:r>
              <w:rPr>
                <w:color w:val="0E0E0E"/>
                <w:spacing w:val="-2"/>
                <w:sz w:val="22"/>
              </w:rPr>
              <w:t>Tomato</w:t>
            </w:r>
          </w:p>
        </w:tc>
        <w:tc>
          <w:tcPr>
            <w:tcW w:w="6773" w:type="dxa"/>
            <w:gridSpan w:val="2"/>
            <w:tcBorders>
              <w:top w:val="nil"/>
              <w:left w:val="single" w:sz="2" w:space="0" w:color="000000"/>
            </w:tcBorders>
          </w:tcPr>
          <w:p>
            <w:pPr>
              <w:pStyle w:val="TableParagraph"/>
              <w:spacing w:before="51"/>
              <w:ind w:left="115"/>
              <w:rPr>
                <w:sz w:val="22"/>
              </w:rPr>
            </w:pPr>
            <w:r>
              <w:rPr/>
              <mc:AlternateContent>
                <mc:Choice Requires="wps">
                  <w:drawing>
                    <wp:anchor distT="0" distB="0" distL="0" distR="0" allowOverlap="1" layoutInCell="1" locked="0" behindDoc="1" simplePos="0" relativeHeight="481550848">
                      <wp:simplePos x="0" y="0"/>
                      <wp:positionH relativeFrom="column">
                        <wp:posOffset>67055</wp:posOffset>
                      </wp:positionH>
                      <wp:positionV relativeFrom="paragraph">
                        <wp:posOffset>80356</wp:posOffset>
                      </wp:positionV>
                      <wp:extent cx="2539365" cy="12827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2539365" cy="128270"/>
                                <a:chExt cx="2539365" cy="128270"/>
                              </a:xfrm>
                            </wpg:grpSpPr>
                            <wps:wsp>
                              <wps:cNvPr id="20" name="Graphic 20"/>
                              <wps:cNvSpPr/>
                              <wps:spPr>
                                <a:xfrm>
                                  <a:off x="-12" y="0"/>
                                  <a:ext cx="2539365" cy="128270"/>
                                </a:xfrm>
                                <a:custGeom>
                                  <a:avLst/>
                                  <a:gdLst/>
                                  <a:ahLst/>
                                  <a:cxnLst/>
                                  <a:rect l="l" t="t" r="r" b="b"/>
                                  <a:pathLst>
                                    <a:path w="2539365" h="128270">
                                      <a:moveTo>
                                        <a:pt x="2538996" y="112776"/>
                                      </a:moveTo>
                                      <a:lnTo>
                                        <a:pt x="2087892" y="112776"/>
                                      </a:lnTo>
                                      <a:lnTo>
                                        <a:pt x="2087892" y="0"/>
                                      </a:lnTo>
                                      <a:lnTo>
                                        <a:pt x="2081796" y="0"/>
                                      </a:lnTo>
                                      <a:lnTo>
                                        <a:pt x="2081796" y="112776"/>
                                      </a:lnTo>
                                      <a:lnTo>
                                        <a:pt x="0" y="112776"/>
                                      </a:lnTo>
                                      <a:lnTo>
                                        <a:pt x="0" y="118872"/>
                                      </a:lnTo>
                                      <a:lnTo>
                                        <a:pt x="2081796" y="118872"/>
                                      </a:lnTo>
                                      <a:lnTo>
                                        <a:pt x="2081796" y="128016"/>
                                      </a:lnTo>
                                      <a:lnTo>
                                        <a:pt x="2087892" y="128016"/>
                                      </a:lnTo>
                                      <a:lnTo>
                                        <a:pt x="2087892" y="118872"/>
                                      </a:lnTo>
                                      <a:lnTo>
                                        <a:pt x="2538996" y="118872"/>
                                      </a:lnTo>
                                      <a:lnTo>
                                        <a:pt x="2538996" y="11277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6.327249pt;width:199.95pt;height:10.1pt;mso-position-horizontal-relative:column;mso-position-vertical-relative:paragraph;z-index:-21765632" id="docshapegroup16" coordorigin="106,127" coordsize="3999,202">
                      <v:shape style="position:absolute;left:105;top:126;width:3999;height:202" id="docshape17" coordorigin="106,127" coordsize="3999,202" path="m4104,304l3394,304,3394,127,3384,127,3384,304,106,304,106,314,3384,314,3384,328,3394,328,3394,314,4104,314,4104,304xe" filled="true" fillcolor="#0562c1" stroked="false">
                        <v:path arrowok="t"/>
                        <v:fill type="solid"/>
                      </v:shape>
                      <w10:wrap type="none"/>
                    </v:group>
                  </w:pict>
                </mc:Fallback>
              </mc:AlternateContent>
            </w:r>
            <w:r>
              <w:rPr>
                <w:color w:val="156BC3"/>
                <w:sz w:val="22"/>
              </w:rPr>
              <w:t>Plant</w:t>
            </w:r>
            <w:r>
              <w:rPr>
                <w:color w:val="156BC3"/>
                <w:spacing w:val="-6"/>
                <w:sz w:val="22"/>
              </w:rPr>
              <w:t> </w:t>
            </w:r>
            <w:r>
              <w:rPr>
                <w:color w:val="156BC3"/>
                <w:sz w:val="22"/>
              </w:rPr>
              <w:t>Disease</w:t>
            </w:r>
            <w:r>
              <w:rPr>
                <w:color w:val="156BC3"/>
                <w:spacing w:val="1"/>
                <w:sz w:val="22"/>
              </w:rPr>
              <w:t> </w:t>
            </w:r>
            <w:r>
              <w:rPr>
                <w:color w:val="156BC3"/>
                <w:sz w:val="22"/>
              </w:rPr>
              <w:t>Detection</w:t>
            </w:r>
            <w:r>
              <w:rPr>
                <w:color w:val="156BC3"/>
                <w:spacing w:val="1"/>
                <w:sz w:val="22"/>
              </w:rPr>
              <w:t> </w:t>
            </w:r>
            <w:r>
              <w:rPr>
                <w:color w:val="156BC3"/>
                <w:sz w:val="22"/>
              </w:rPr>
              <w:t>using</w:t>
            </w:r>
            <w:r>
              <w:rPr>
                <w:color w:val="156BC3"/>
                <w:spacing w:val="-6"/>
                <w:sz w:val="22"/>
              </w:rPr>
              <w:t> </w:t>
            </w:r>
            <w:r>
              <w:rPr>
                <w:color w:val="156BC3"/>
                <w:sz w:val="22"/>
              </w:rPr>
              <w:t>Kerns</w:t>
            </w:r>
            <w:r>
              <w:rPr>
                <w:color w:val="156BC3"/>
                <w:spacing w:val="61"/>
                <w:w w:val="150"/>
                <w:sz w:val="22"/>
              </w:rPr>
              <w:t> </w:t>
            </w:r>
            <w:r>
              <w:rPr>
                <w:color w:val="156BC3"/>
                <w:spacing w:val="-2"/>
                <w:sz w:val="22"/>
              </w:rPr>
              <w:t>Kaggle</w:t>
            </w:r>
          </w:p>
        </w:tc>
      </w:tr>
      <w:tr>
        <w:trPr>
          <w:trHeight w:val="407" w:hRule="atLeast"/>
        </w:trPr>
        <w:tc>
          <w:tcPr>
            <w:tcW w:w="3185" w:type="dxa"/>
            <w:tcBorders>
              <w:right w:val="single" w:sz="2" w:space="0" w:color="000000"/>
            </w:tcBorders>
          </w:tcPr>
          <w:p>
            <w:pPr>
              <w:pStyle w:val="TableParagraph"/>
              <w:spacing w:before="52"/>
              <w:ind w:left="14"/>
              <w:jc w:val="center"/>
              <w:rPr>
                <w:sz w:val="22"/>
              </w:rPr>
            </w:pPr>
            <w:r>
              <w:rPr>
                <w:color w:val="0E0E0E"/>
                <w:spacing w:val="-5"/>
                <w:sz w:val="22"/>
              </w:rPr>
              <w:t>Tea</w:t>
            </w:r>
          </w:p>
        </w:tc>
        <w:tc>
          <w:tcPr>
            <w:tcW w:w="6773" w:type="dxa"/>
            <w:gridSpan w:val="2"/>
            <w:tcBorders>
              <w:left w:val="single" w:sz="2" w:space="0" w:color="000000"/>
            </w:tcBorders>
          </w:tcPr>
          <w:p>
            <w:pPr>
              <w:pStyle w:val="TableParagraph"/>
              <w:spacing w:before="52"/>
              <w:ind w:left="117"/>
              <w:rPr>
                <w:sz w:val="22"/>
              </w:rPr>
            </w:pPr>
            <w:r>
              <w:rPr/>
              <mc:AlternateContent>
                <mc:Choice Requires="wps">
                  <w:drawing>
                    <wp:anchor distT="0" distB="0" distL="0" distR="0" allowOverlap="1" layoutInCell="1" locked="0" behindDoc="1" simplePos="0" relativeHeight="481551360">
                      <wp:simplePos x="0" y="0"/>
                      <wp:positionH relativeFrom="column">
                        <wp:posOffset>67055</wp:posOffset>
                      </wp:positionH>
                      <wp:positionV relativeFrom="paragraph">
                        <wp:posOffset>80684</wp:posOffset>
                      </wp:positionV>
                      <wp:extent cx="2367280" cy="12827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2367280" cy="128270"/>
                                <a:chExt cx="2367280" cy="128270"/>
                              </a:xfrm>
                            </wpg:grpSpPr>
                            <wps:wsp>
                              <wps:cNvPr id="22" name="Graphic 22"/>
                              <wps:cNvSpPr/>
                              <wps:spPr>
                                <a:xfrm>
                                  <a:off x="-12" y="0"/>
                                  <a:ext cx="2367280" cy="128270"/>
                                </a:xfrm>
                                <a:custGeom>
                                  <a:avLst/>
                                  <a:gdLst/>
                                  <a:ahLst/>
                                  <a:cxnLst/>
                                  <a:rect l="l" t="t" r="r" b="b"/>
                                  <a:pathLst>
                                    <a:path w="2367280" h="128270">
                                      <a:moveTo>
                                        <a:pt x="2366784" y="112776"/>
                                      </a:moveTo>
                                      <a:lnTo>
                                        <a:pt x="1915680" y="112776"/>
                                      </a:lnTo>
                                      <a:lnTo>
                                        <a:pt x="1915680" y="0"/>
                                      </a:lnTo>
                                      <a:lnTo>
                                        <a:pt x="1909584" y="0"/>
                                      </a:lnTo>
                                      <a:lnTo>
                                        <a:pt x="1909584" y="112776"/>
                                      </a:lnTo>
                                      <a:lnTo>
                                        <a:pt x="0" y="112776"/>
                                      </a:lnTo>
                                      <a:lnTo>
                                        <a:pt x="0" y="118872"/>
                                      </a:lnTo>
                                      <a:lnTo>
                                        <a:pt x="1909584" y="118872"/>
                                      </a:lnTo>
                                      <a:lnTo>
                                        <a:pt x="1909584" y="128016"/>
                                      </a:lnTo>
                                      <a:lnTo>
                                        <a:pt x="1915680" y="128016"/>
                                      </a:lnTo>
                                      <a:lnTo>
                                        <a:pt x="1915680" y="118872"/>
                                      </a:lnTo>
                                      <a:lnTo>
                                        <a:pt x="2366784" y="118872"/>
                                      </a:lnTo>
                                      <a:lnTo>
                                        <a:pt x="2366784" y="11277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6.353145pt;width:186.4pt;height:10.1pt;mso-position-horizontal-relative:column;mso-position-vertical-relative:paragraph;z-index:-21765120" id="docshapegroup18" coordorigin="106,127" coordsize="3728,202">
                      <v:shape style="position:absolute;left:105;top:127;width:3728;height:202" id="docshape19" coordorigin="106,127" coordsize="3728,202" path="m3833,305l3122,305,3122,127,3113,127,3113,305,106,305,106,314,3113,314,3113,329,3122,329,3122,314,3833,314,3833,305xe" filled="true" fillcolor="#0562c1" stroked="false">
                        <v:path arrowok="t"/>
                        <v:fill type="solid"/>
                      </v:shape>
                      <w10:wrap type="none"/>
                    </v:group>
                  </w:pict>
                </mc:Fallback>
              </mc:AlternateContent>
            </w:r>
            <w:r>
              <w:rPr>
                <w:color w:val="156BC3"/>
                <w:sz w:val="22"/>
              </w:rPr>
              <w:t>Identifying</w:t>
            </w:r>
            <w:r>
              <w:rPr>
                <w:color w:val="156BC3"/>
                <w:spacing w:val="6"/>
                <w:sz w:val="22"/>
              </w:rPr>
              <w:t> </w:t>
            </w:r>
            <w:r>
              <w:rPr>
                <w:color w:val="156BC3"/>
                <w:sz w:val="22"/>
              </w:rPr>
              <w:t>Disease</w:t>
            </w:r>
            <w:r>
              <w:rPr>
                <w:color w:val="156BC3"/>
                <w:spacing w:val="1"/>
                <w:sz w:val="22"/>
              </w:rPr>
              <w:t> </w:t>
            </w:r>
            <w:r>
              <w:rPr>
                <w:color w:val="156BC3"/>
                <w:sz w:val="22"/>
              </w:rPr>
              <w:t>in</w:t>
            </w:r>
            <w:r>
              <w:rPr>
                <w:color w:val="156BC3"/>
                <w:spacing w:val="-11"/>
                <w:sz w:val="22"/>
              </w:rPr>
              <w:t> </w:t>
            </w:r>
            <w:r>
              <w:rPr>
                <w:color w:val="156BC3"/>
                <w:sz w:val="22"/>
              </w:rPr>
              <w:t>Tea</w:t>
            </w:r>
            <w:r>
              <w:rPr>
                <w:color w:val="156BC3"/>
                <w:spacing w:val="-2"/>
                <w:sz w:val="22"/>
              </w:rPr>
              <w:t> </w:t>
            </w:r>
            <w:r>
              <w:rPr>
                <w:color w:val="156BC3"/>
                <w:sz w:val="22"/>
              </w:rPr>
              <w:t>leaves</w:t>
            </w:r>
            <w:r>
              <w:rPr>
                <w:color w:val="156BC3"/>
                <w:spacing w:val="62"/>
                <w:w w:val="150"/>
                <w:sz w:val="22"/>
              </w:rPr>
              <w:t> </w:t>
            </w:r>
            <w:r>
              <w:rPr>
                <w:color w:val="156BC3"/>
                <w:spacing w:val="-2"/>
                <w:sz w:val="22"/>
              </w:rPr>
              <w:t>Kaggle</w:t>
            </w:r>
          </w:p>
        </w:tc>
      </w:tr>
      <w:tr>
        <w:trPr>
          <w:trHeight w:val="758" w:hRule="atLeast"/>
        </w:trPr>
        <w:tc>
          <w:tcPr>
            <w:tcW w:w="3185" w:type="dxa"/>
          </w:tcPr>
          <w:p>
            <w:pPr>
              <w:pStyle w:val="TableParagraph"/>
              <w:spacing w:before="230"/>
              <w:ind w:left="16" w:right="9"/>
              <w:jc w:val="center"/>
              <w:rPr>
                <w:sz w:val="22"/>
              </w:rPr>
            </w:pPr>
            <w:r>
              <w:rPr>
                <w:color w:val="0E0E0E"/>
                <w:spacing w:val="-2"/>
                <w:sz w:val="22"/>
              </w:rPr>
              <w:t>Coffee</w:t>
            </w:r>
          </w:p>
        </w:tc>
        <w:tc>
          <w:tcPr>
            <w:tcW w:w="6773" w:type="dxa"/>
            <w:gridSpan w:val="2"/>
          </w:tcPr>
          <w:p>
            <w:pPr>
              <w:pStyle w:val="TableParagraph"/>
              <w:spacing w:line="229" w:lineRule="exact"/>
              <w:ind w:left="112"/>
              <w:rPr>
                <w:sz w:val="22"/>
              </w:rPr>
            </w:pPr>
            <w:r>
              <w:rPr/>
              <mc:AlternateContent>
                <mc:Choice Requires="wps">
                  <w:drawing>
                    <wp:anchor distT="0" distB="0" distL="0" distR="0" allowOverlap="1" layoutInCell="1" locked="0" behindDoc="1" simplePos="0" relativeHeight="481551872">
                      <wp:simplePos x="0" y="0"/>
                      <wp:positionH relativeFrom="column">
                        <wp:posOffset>67055</wp:posOffset>
                      </wp:positionH>
                      <wp:positionV relativeFrom="paragraph">
                        <wp:posOffset>31876</wp:posOffset>
                      </wp:positionV>
                      <wp:extent cx="1637030" cy="12827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1637030" cy="128270"/>
                                <a:chExt cx="1637030" cy="128270"/>
                              </a:xfrm>
                            </wpg:grpSpPr>
                            <wps:wsp>
                              <wps:cNvPr id="24" name="Graphic 24"/>
                              <wps:cNvSpPr/>
                              <wps:spPr>
                                <a:xfrm>
                                  <a:off x="-12" y="0"/>
                                  <a:ext cx="1637030" cy="128270"/>
                                </a:xfrm>
                                <a:custGeom>
                                  <a:avLst/>
                                  <a:gdLst/>
                                  <a:ahLst/>
                                  <a:cxnLst/>
                                  <a:rect l="l" t="t" r="r" b="b"/>
                                  <a:pathLst>
                                    <a:path w="1637030" h="128270">
                                      <a:moveTo>
                                        <a:pt x="1636788" y="112776"/>
                                      </a:moveTo>
                                      <a:lnTo>
                                        <a:pt x="1185684" y="112776"/>
                                      </a:lnTo>
                                      <a:lnTo>
                                        <a:pt x="1185684" y="0"/>
                                      </a:lnTo>
                                      <a:lnTo>
                                        <a:pt x="1179588" y="0"/>
                                      </a:lnTo>
                                      <a:lnTo>
                                        <a:pt x="1179588" y="112776"/>
                                      </a:lnTo>
                                      <a:lnTo>
                                        <a:pt x="0" y="112776"/>
                                      </a:lnTo>
                                      <a:lnTo>
                                        <a:pt x="0" y="118872"/>
                                      </a:lnTo>
                                      <a:lnTo>
                                        <a:pt x="1179588" y="118872"/>
                                      </a:lnTo>
                                      <a:lnTo>
                                        <a:pt x="1179588" y="128016"/>
                                      </a:lnTo>
                                      <a:lnTo>
                                        <a:pt x="1185684" y="128016"/>
                                      </a:lnTo>
                                      <a:lnTo>
                                        <a:pt x="1185684" y="118872"/>
                                      </a:lnTo>
                                      <a:lnTo>
                                        <a:pt x="1636788" y="118872"/>
                                      </a:lnTo>
                                      <a:lnTo>
                                        <a:pt x="1636788" y="11277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2.510pt;width:128.9pt;height:10.1pt;mso-position-horizontal-relative:column;mso-position-vertical-relative:paragraph;z-index:-21764608" id="docshapegroup20" coordorigin="106,50" coordsize="2578,202">
                      <v:shape style="position:absolute;left:105;top:50;width:2578;height:202" id="docshape21" coordorigin="106,50" coordsize="2578,202" path="m2683,228l1973,228,1973,50,1963,50,1963,228,106,228,106,237,1963,237,1963,252,1973,252,1973,237,2683,237,2683,228xe" filled="true" fillcolor="#0562c1" stroked="false">
                        <v:path arrowok="t"/>
                        <v:fill type="solid"/>
                      </v:shape>
                      <w10:wrap type="none"/>
                    </v:group>
                  </w:pict>
                </mc:Fallback>
              </mc:AlternateContent>
            </w:r>
            <w:r>
              <w:rPr>
                <w:color w:val="156BC3"/>
                <w:sz w:val="22"/>
              </w:rPr>
              <w:t>Coffee plant</w:t>
            </w:r>
            <w:r>
              <w:rPr>
                <w:color w:val="156BC3"/>
                <w:spacing w:val="1"/>
                <w:sz w:val="22"/>
              </w:rPr>
              <w:t> </w:t>
            </w:r>
            <w:r>
              <w:rPr>
                <w:color w:val="156BC3"/>
                <w:sz w:val="22"/>
              </w:rPr>
              <w:t>disease</w:t>
            </w:r>
            <w:r>
              <w:rPr>
                <w:color w:val="156BC3"/>
                <w:spacing w:val="58"/>
                <w:w w:val="150"/>
                <w:sz w:val="22"/>
              </w:rPr>
              <w:t> </w:t>
            </w:r>
            <w:r>
              <w:rPr>
                <w:color w:val="156BC3"/>
                <w:spacing w:val="-2"/>
                <w:sz w:val="22"/>
              </w:rPr>
              <w:t>Kaggle</w:t>
            </w:r>
          </w:p>
          <w:p>
            <w:pPr>
              <w:pStyle w:val="TableParagraph"/>
              <w:spacing w:before="1"/>
              <w:ind w:left="111" w:right="1622" w:firstLine="7"/>
              <w:rPr>
                <w:sz w:val="22"/>
              </w:rPr>
            </w:pPr>
            <w:r>
              <w:rPr>
                <w:color w:val="156BC3"/>
                <w:spacing w:val="-2"/>
                <w:sz w:val="22"/>
                <w:u w:val="single" w:color="0562C1"/>
              </w:rPr>
              <w:t>https:</w:t>
            </w:r>
            <w:r>
              <w:rPr>
                <w:color w:val="3882CD"/>
                <w:spacing w:val="-2"/>
                <w:sz w:val="22"/>
                <w:u w:val="single" w:color="0562C1"/>
              </w:rPr>
              <w:t>//</w:t>
            </w:r>
            <w:r>
              <w:rPr>
                <w:color w:val="156BC3"/>
                <w:spacing w:val="-2"/>
                <w:sz w:val="22"/>
                <w:u w:val="single" w:color="0562C1"/>
              </w:rPr>
              <w:t>data.mendeley.com/datasets</w:t>
            </w:r>
            <w:r>
              <w:rPr>
                <w:color w:val="3882CD"/>
                <w:spacing w:val="-2"/>
                <w:sz w:val="22"/>
                <w:u w:val="single" w:color="0562C1"/>
              </w:rPr>
              <w:t>/</w:t>
            </w:r>
            <w:r>
              <w:rPr>
                <w:color w:val="156BC3"/>
                <w:spacing w:val="-2"/>
                <w:sz w:val="22"/>
                <w:u w:val="single" w:color="0562C1"/>
              </w:rPr>
              <w:t>yy2k5y8mxg</w:t>
            </w:r>
            <w:r>
              <w:rPr>
                <w:color w:val="156BC3"/>
                <w:spacing w:val="-2"/>
                <w:sz w:val="22"/>
              </w:rPr>
              <w:t> </w:t>
            </w:r>
            <w:r>
              <w:rPr>
                <w:color w:val="156BC3"/>
                <w:sz w:val="22"/>
                <w:u w:val="single" w:color="0562C1"/>
              </w:rPr>
              <w:t>JMuBEN - Mendeley Data</w:t>
            </w:r>
          </w:p>
        </w:tc>
      </w:tr>
      <w:tr>
        <w:trPr>
          <w:trHeight w:val="407" w:hRule="atLeast"/>
        </w:trPr>
        <w:tc>
          <w:tcPr>
            <w:tcW w:w="3185" w:type="dxa"/>
          </w:tcPr>
          <w:p>
            <w:pPr>
              <w:pStyle w:val="TableParagraph"/>
              <w:spacing w:before="53"/>
              <w:ind w:left="16" w:right="13"/>
              <w:jc w:val="center"/>
              <w:rPr>
                <w:sz w:val="22"/>
              </w:rPr>
            </w:pPr>
            <w:r>
              <w:rPr>
                <w:color w:val="0E0E0E"/>
                <w:spacing w:val="-2"/>
                <w:sz w:val="22"/>
              </w:rPr>
              <w:t>Cinnamon</w:t>
            </w:r>
          </w:p>
        </w:tc>
        <w:tc>
          <w:tcPr>
            <w:tcW w:w="6773" w:type="dxa"/>
            <w:gridSpan w:val="2"/>
            <w:tcBorders>
              <w:right w:val="nil"/>
            </w:tcBorders>
          </w:tcPr>
          <w:p>
            <w:pPr>
              <w:pStyle w:val="TableParagraph"/>
              <w:spacing w:before="53"/>
              <w:ind w:left="112"/>
              <w:rPr>
                <w:sz w:val="22"/>
              </w:rPr>
            </w:pPr>
            <w:r>
              <w:rPr/>
              <mc:AlternateContent>
                <mc:Choice Requires="wps">
                  <w:drawing>
                    <wp:anchor distT="0" distB="0" distL="0" distR="0" allowOverlap="1" layoutInCell="1" locked="0" behindDoc="1" simplePos="0" relativeHeight="481552384">
                      <wp:simplePos x="0" y="0"/>
                      <wp:positionH relativeFrom="column">
                        <wp:posOffset>67055</wp:posOffset>
                      </wp:positionH>
                      <wp:positionV relativeFrom="paragraph">
                        <wp:posOffset>80461</wp:posOffset>
                      </wp:positionV>
                      <wp:extent cx="3333115" cy="12827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3333115" cy="128270"/>
                                <a:chExt cx="3333115" cy="128270"/>
                              </a:xfrm>
                            </wpg:grpSpPr>
                            <wps:wsp>
                              <wps:cNvPr id="26" name="Graphic 26"/>
                              <wps:cNvSpPr/>
                              <wps:spPr>
                                <a:xfrm>
                                  <a:off x="-12" y="0"/>
                                  <a:ext cx="3333115" cy="128270"/>
                                </a:xfrm>
                                <a:custGeom>
                                  <a:avLst/>
                                  <a:gdLst/>
                                  <a:ahLst/>
                                  <a:cxnLst/>
                                  <a:rect l="l" t="t" r="r" b="b"/>
                                  <a:pathLst>
                                    <a:path w="3333115" h="128270">
                                      <a:moveTo>
                                        <a:pt x="3333000" y="112776"/>
                                      </a:moveTo>
                                      <a:lnTo>
                                        <a:pt x="2880372" y="112776"/>
                                      </a:lnTo>
                                      <a:lnTo>
                                        <a:pt x="2880372" y="0"/>
                                      </a:lnTo>
                                      <a:lnTo>
                                        <a:pt x="2874276" y="0"/>
                                      </a:lnTo>
                                      <a:lnTo>
                                        <a:pt x="2874276" y="112776"/>
                                      </a:lnTo>
                                      <a:lnTo>
                                        <a:pt x="0" y="112776"/>
                                      </a:lnTo>
                                      <a:lnTo>
                                        <a:pt x="0" y="118872"/>
                                      </a:lnTo>
                                      <a:lnTo>
                                        <a:pt x="2874276" y="118872"/>
                                      </a:lnTo>
                                      <a:lnTo>
                                        <a:pt x="2874276" y="128016"/>
                                      </a:lnTo>
                                      <a:lnTo>
                                        <a:pt x="2880372" y="128016"/>
                                      </a:lnTo>
                                      <a:lnTo>
                                        <a:pt x="2880372" y="118872"/>
                                      </a:lnTo>
                                      <a:lnTo>
                                        <a:pt x="3333000" y="118872"/>
                                      </a:lnTo>
                                      <a:lnTo>
                                        <a:pt x="3333000" y="112776"/>
                                      </a:lnTo>
                                      <a:close/>
                                    </a:path>
                                  </a:pathLst>
                                </a:custGeom>
                                <a:solidFill>
                                  <a:srgbClr val="0562C1"/>
                                </a:solidFill>
                              </wps:spPr>
                              <wps:bodyPr wrap="square" lIns="0" tIns="0" rIns="0" bIns="0" rtlCol="0">
                                <a:prstTxWarp prst="textNoShape">
                                  <a:avLst/>
                                </a:prstTxWarp>
                                <a:noAutofit/>
                              </wps:bodyPr>
                            </wps:wsp>
                          </wpg:wgp>
                        </a:graphicData>
                      </a:graphic>
                    </wp:anchor>
                  </w:drawing>
                </mc:Choice>
                <mc:Fallback>
                  <w:pict>
                    <v:group style="position:absolute;margin-left:5.279994pt;margin-top:6.335549pt;width:262.45pt;height:10.1pt;mso-position-horizontal-relative:column;mso-position-vertical-relative:paragraph;z-index:-21764096" id="docshapegroup22" coordorigin="106,127" coordsize="5249,202">
                      <v:shape style="position:absolute;left:105;top:126;width:5249;height:202" id="docshape23" coordorigin="106,127" coordsize="5249,202" path="m5354,304l4642,304,4642,127,4632,127,4632,304,106,304,106,314,4632,314,4632,328,4642,328,4642,314,5354,314,5354,304xe" filled="true" fillcolor="#0562c1" stroked="false">
                        <v:path arrowok="t"/>
                        <v:fill type="solid"/>
                      </v:shape>
                      <w10:wrap type="none"/>
                    </v:group>
                  </w:pict>
                </mc:Fallback>
              </mc:AlternateContent>
            </w:r>
            <w:r>
              <w:rPr>
                <w:color w:val="156BC3"/>
                <w:sz w:val="22"/>
              </w:rPr>
              <w:t>Cinnamon</w:t>
            </w:r>
            <w:r>
              <w:rPr>
                <w:color w:val="156BC3"/>
                <w:spacing w:val="6"/>
                <w:sz w:val="22"/>
              </w:rPr>
              <w:t> </w:t>
            </w:r>
            <w:r>
              <w:rPr>
                <w:color w:val="156BC3"/>
                <w:sz w:val="22"/>
              </w:rPr>
              <w:t>Plant</w:t>
            </w:r>
            <w:r>
              <w:rPr>
                <w:color w:val="156BC3"/>
                <w:spacing w:val="1"/>
                <w:sz w:val="22"/>
              </w:rPr>
              <w:t> </w:t>
            </w:r>
            <w:r>
              <w:rPr>
                <w:color w:val="156BC3"/>
                <w:sz w:val="22"/>
              </w:rPr>
              <w:t>Stem</w:t>
            </w:r>
            <w:r>
              <w:rPr>
                <w:color w:val="156BC3"/>
                <w:spacing w:val="-6"/>
                <w:sz w:val="22"/>
              </w:rPr>
              <w:t> </w:t>
            </w:r>
            <w:r>
              <w:rPr>
                <w:color w:val="156BC3"/>
                <w:sz w:val="22"/>
              </w:rPr>
              <w:t>and</w:t>
            </w:r>
            <w:r>
              <w:rPr>
                <w:color w:val="156BC3"/>
                <w:spacing w:val="-4"/>
                <w:sz w:val="22"/>
              </w:rPr>
              <w:t> </w:t>
            </w:r>
            <w:r>
              <w:rPr>
                <w:color w:val="156BC3"/>
                <w:sz w:val="22"/>
              </w:rPr>
              <w:t>Branch</w:t>
            </w:r>
            <w:r>
              <w:rPr>
                <w:color w:val="156BC3"/>
                <w:spacing w:val="3"/>
                <w:sz w:val="22"/>
              </w:rPr>
              <w:t> </w:t>
            </w:r>
            <w:r>
              <w:rPr>
                <w:color w:val="156BC3"/>
                <w:sz w:val="22"/>
              </w:rPr>
              <w:t>Disease</w:t>
            </w:r>
            <w:r>
              <w:rPr>
                <w:color w:val="156BC3"/>
                <w:spacing w:val="-1"/>
                <w:sz w:val="22"/>
              </w:rPr>
              <w:t> </w:t>
            </w:r>
            <w:r>
              <w:rPr>
                <w:color w:val="156BC3"/>
                <w:sz w:val="22"/>
              </w:rPr>
              <w:t>Dataset</w:t>
            </w:r>
            <w:r>
              <w:rPr>
                <w:color w:val="156BC3"/>
                <w:spacing w:val="56"/>
                <w:w w:val="150"/>
                <w:sz w:val="22"/>
              </w:rPr>
              <w:t> </w:t>
            </w:r>
            <w:r>
              <w:rPr>
                <w:color w:val="156BC3"/>
                <w:spacing w:val="-2"/>
                <w:sz w:val="22"/>
              </w:rPr>
              <w:t>Kaggle</w:t>
            </w:r>
          </w:p>
        </w:tc>
      </w:tr>
    </w:tbl>
    <w:p>
      <w:pPr>
        <w:pStyle w:val="BodyText"/>
        <w:rPr>
          <w:b/>
          <w:sz w:val="20"/>
        </w:rPr>
      </w:pPr>
    </w:p>
    <w:p>
      <w:pPr>
        <w:pStyle w:val="BodyText"/>
        <w:spacing w:before="58"/>
        <w:rPr>
          <w:b/>
          <w:sz w:val="20"/>
        </w:rPr>
      </w:pPr>
      <w:r>
        <w:rPr/>
        <mc:AlternateContent>
          <mc:Choice Requires="wps">
            <w:drawing>
              <wp:anchor distT="0" distB="0" distL="0" distR="0" allowOverlap="1" layoutInCell="1" locked="0" behindDoc="1" simplePos="0" relativeHeight="487588352">
                <wp:simplePos x="0" y="0"/>
                <wp:positionH relativeFrom="page">
                  <wp:posOffset>685800</wp:posOffset>
                </wp:positionH>
                <wp:positionV relativeFrom="paragraph">
                  <wp:posOffset>198107</wp:posOffset>
                </wp:positionV>
                <wp:extent cx="6190615" cy="3164205"/>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6190615" cy="3164205"/>
                        </a:xfrm>
                        <a:prstGeom prst="rect">
                          <a:avLst/>
                        </a:prstGeom>
                        <a:solidFill>
                          <a:srgbClr val="A8CF8C"/>
                        </a:solidFill>
                      </wps:spPr>
                      <wps:txbx>
                        <w:txbxContent>
                          <w:p>
                            <w:pPr>
                              <w:spacing w:line="233" w:lineRule="exact" w:before="0"/>
                              <w:ind w:left="110" w:right="0" w:firstLine="0"/>
                              <w:jc w:val="left"/>
                              <w:rPr>
                                <w:color w:val="000000"/>
                                <w:sz w:val="22"/>
                              </w:rPr>
                            </w:pPr>
                            <w:r>
                              <w:rPr>
                                <w:color w:val="0E0E0E"/>
                                <w:spacing w:val="-2"/>
                                <w:sz w:val="22"/>
                              </w:rPr>
                              <w:t>Notes:</w:t>
                            </w:r>
                          </w:p>
                          <w:p>
                            <w:pPr>
                              <w:numPr>
                                <w:ilvl w:val="0"/>
                                <w:numId w:val="5"/>
                              </w:numPr>
                              <w:tabs>
                                <w:tab w:pos="473" w:val="left" w:leader="none"/>
                                <w:tab w:pos="475" w:val="left" w:leader="none"/>
                              </w:tabs>
                              <w:spacing w:line="292" w:lineRule="auto" w:before="141"/>
                              <w:ind w:left="475" w:right="92" w:hanging="366"/>
                              <w:jc w:val="left"/>
                              <w:rPr>
                                <w:color w:val="000000"/>
                                <w:sz w:val="22"/>
                              </w:rPr>
                            </w:pPr>
                            <w:r>
                              <w:rPr>
                                <w:b/>
                                <w:color w:val="0E0E0E"/>
                                <w:sz w:val="21"/>
                              </w:rPr>
                              <w:t>Quality:</w:t>
                            </w:r>
                            <w:r>
                              <w:rPr>
                                <w:b/>
                                <w:color w:val="0E0E0E"/>
                                <w:spacing w:val="25"/>
                                <w:sz w:val="21"/>
                              </w:rPr>
                              <w:t> </w:t>
                            </w:r>
                            <w:r>
                              <w:rPr>
                                <w:color w:val="0E0E0E"/>
                                <w:sz w:val="22"/>
                              </w:rPr>
                              <w:t>The</w:t>
                            </w:r>
                            <w:r>
                              <w:rPr>
                                <w:color w:val="0E0E0E"/>
                                <w:spacing w:val="20"/>
                                <w:sz w:val="22"/>
                              </w:rPr>
                              <w:t> </w:t>
                            </w:r>
                            <w:r>
                              <w:rPr>
                                <w:color w:val="0E0E0E"/>
                                <w:sz w:val="22"/>
                              </w:rPr>
                              <w:t>information</w:t>
                            </w:r>
                            <w:r>
                              <w:rPr>
                                <w:color w:val="0E0E0E"/>
                                <w:spacing w:val="34"/>
                                <w:sz w:val="22"/>
                              </w:rPr>
                              <w:t> </w:t>
                            </w:r>
                            <w:r>
                              <w:rPr>
                                <w:color w:val="0E0E0E"/>
                                <w:sz w:val="22"/>
                              </w:rPr>
                              <w:t>must</w:t>
                            </w:r>
                            <w:r>
                              <w:rPr>
                                <w:color w:val="0E0E0E"/>
                                <w:spacing w:val="27"/>
                                <w:sz w:val="22"/>
                              </w:rPr>
                              <w:t> </w:t>
                            </w:r>
                            <w:r>
                              <w:rPr>
                                <w:color w:val="0E0E0E"/>
                                <w:sz w:val="22"/>
                              </w:rPr>
                              <w:t>be</w:t>
                            </w:r>
                            <w:r>
                              <w:rPr>
                                <w:color w:val="0E0E0E"/>
                                <w:spacing w:val="16"/>
                                <w:sz w:val="22"/>
                              </w:rPr>
                              <w:t> </w:t>
                            </w:r>
                            <w:r>
                              <w:rPr>
                                <w:color w:val="0E0E0E"/>
                                <w:sz w:val="22"/>
                              </w:rPr>
                              <w:t>accurate,</w:t>
                            </w:r>
                            <w:r>
                              <w:rPr>
                                <w:color w:val="0E0E0E"/>
                                <w:spacing w:val="23"/>
                                <w:sz w:val="22"/>
                              </w:rPr>
                              <w:t> </w:t>
                            </w:r>
                            <w:r>
                              <w:rPr>
                                <w:color w:val="0E0E0E"/>
                                <w:sz w:val="22"/>
                              </w:rPr>
                              <w:t>of</w:t>
                            </w:r>
                            <w:r>
                              <w:rPr>
                                <w:color w:val="0E0E0E"/>
                                <w:spacing w:val="16"/>
                                <w:sz w:val="22"/>
                              </w:rPr>
                              <w:t> </w:t>
                            </w:r>
                            <w:r>
                              <w:rPr>
                                <w:color w:val="0E0E0E"/>
                                <w:sz w:val="22"/>
                              </w:rPr>
                              <w:t>a</w:t>
                            </w:r>
                            <w:r>
                              <w:rPr>
                                <w:color w:val="0E0E0E"/>
                                <w:spacing w:val="16"/>
                                <w:sz w:val="22"/>
                              </w:rPr>
                              <w:t> </w:t>
                            </w:r>
                            <w:r>
                              <w:rPr>
                                <w:color w:val="0E0E0E"/>
                                <w:sz w:val="22"/>
                              </w:rPr>
                              <w:t>high</w:t>
                            </w:r>
                            <w:r>
                              <w:rPr>
                                <w:color w:val="0E0E0E"/>
                                <w:spacing w:val="22"/>
                                <w:sz w:val="22"/>
                              </w:rPr>
                              <w:t> </w:t>
                            </w:r>
                            <w:r>
                              <w:rPr>
                                <w:color w:val="0E0E0E"/>
                                <w:sz w:val="22"/>
                              </w:rPr>
                              <w:t>standard,</w:t>
                            </w:r>
                            <w:r>
                              <w:rPr>
                                <w:color w:val="0E0E0E"/>
                                <w:spacing w:val="23"/>
                                <w:sz w:val="22"/>
                              </w:rPr>
                              <w:t> </w:t>
                            </w:r>
                            <w:r>
                              <w:rPr>
                                <w:color w:val="0E0E0E"/>
                                <w:sz w:val="22"/>
                              </w:rPr>
                              <w:t>and relevant</w:t>
                            </w:r>
                            <w:r>
                              <w:rPr>
                                <w:color w:val="0E0E0E"/>
                                <w:spacing w:val="25"/>
                                <w:sz w:val="22"/>
                              </w:rPr>
                              <w:t> </w:t>
                            </w:r>
                            <w:r>
                              <w:rPr>
                                <w:color w:val="0E0E0E"/>
                                <w:sz w:val="22"/>
                              </w:rPr>
                              <w:t>to the work</w:t>
                            </w:r>
                            <w:r>
                              <w:rPr>
                                <w:color w:val="0E0E0E"/>
                                <w:spacing w:val="23"/>
                                <w:sz w:val="22"/>
                              </w:rPr>
                              <w:t> </w:t>
                            </w:r>
                            <w:r>
                              <w:rPr>
                                <w:color w:val="0E0E0E"/>
                                <w:sz w:val="22"/>
                              </w:rPr>
                              <w:t>at</w:t>
                            </w:r>
                            <w:r>
                              <w:rPr>
                                <w:color w:val="0E0E0E"/>
                                <w:spacing w:val="19"/>
                                <w:sz w:val="22"/>
                              </w:rPr>
                              <w:t> </w:t>
                            </w:r>
                            <w:r>
                              <w:rPr>
                                <w:color w:val="0E0E0E"/>
                                <w:sz w:val="22"/>
                              </w:rPr>
                              <w:t>hand.</w:t>
                            </w:r>
                            <w:r>
                              <w:rPr>
                                <w:color w:val="0E0E0E"/>
                                <w:spacing w:val="23"/>
                                <w:sz w:val="22"/>
                              </w:rPr>
                              <w:t> </w:t>
                            </w:r>
                            <w:r>
                              <w:rPr>
                                <w:color w:val="0E0E0E"/>
                                <w:sz w:val="22"/>
                              </w:rPr>
                              <w:t>An incomplete,</w:t>
                            </w:r>
                            <w:r>
                              <w:rPr>
                                <w:color w:val="0E0E0E"/>
                                <w:spacing w:val="-14"/>
                                <w:sz w:val="22"/>
                              </w:rPr>
                              <w:t> </w:t>
                            </w:r>
                            <w:r>
                              <w:rPr>
                                <w:color w:val="0E0E0E"/>
                                <w:sz w:val="22"/>
                              </w:rPr>
                              <w:t>inconsistent,</w:t>
                            </w:r>
                            <w:r>
                              <w:rPr>
                                <w:color w:val="0E0E0E"/>
                                <w:spacing w:val="-14"/>
                                <w:sz w:val="22"/>
                              </w:rPr>
                              <w:t> </w:t>
                            </w:r>
                            <w:r>
                              <w:rPr>
                                <w:color w:val="0E0E0E"/>
                                <w:sz w:val="22"/>
                              </w:rPr>
                              <w:t>or</w:t>
                            </w:r>
                            <w:r>
                              <w:rPr>
                                <w:color w:val="0E0E0E"/>
                                <w:spacing w:val="-16"/>
                                <w:sz w:val="22"/>
                              </w:rPr>
                              <w:t> </w:t>
                            </w:r>
                            <w:r>
                              <w:rPr>
                                <w:color w:val="0E0E0E"/>
                                <w:sz w:val="22"/>
                              </w:rPr>
                              <w:t>biased</w:t>
                            </w:r>
                            <w:r>
                              <w:rPr>
                                <w:color w:val="0E0E0E"/>
                                <w:spacing w:val="-14"/>
                                <w:sz w:val="22"/>
                              </w:rPr>
                              <w:t> </w:t>
                            </w:r>
                            <w:r>
                              <w:rPr>
                                <w:color w:val="0E0E0E"/>
                                <w:sz w:val="22"/>
                              </w:rPr>
                              <w:t>set</w:t>
                            </w:r>
                            <w:r>
                              <w:rPr>
                                <w:color w:val="0E0E0E"/>
                                <w:spacing w:val="-16"/>
                                <w:sz w:val="22"/>
                              </w:rPr>
                              <w:t> </w:t>
                            </w:r>
                            <w:r>
                              <w:rPr>
                                <w:color w:val="0E0E0E"/>
                                <w:sz w:val="22"/>
                              </w:rPr>
                              <w:t>of</w:t>
                            </w:r>
                            <w:r>
                              <w:rPr>
                                <w:color w:val="0E0E0E"/>
                                <w:spacing w:val="-13"/>
                                <w:sz w:val="22"/>
                              </w:rPr>
                              <w:t> </w:t>
                            </w:r>
                            <w:r>
                              <w:rPr>
                                <w:color w:val="0E0E0E"/>
                                <w:sz w:val="22"/>
                              </w:rPr>
                              <w:t>data</w:t>
                            </w:r>
                            <w:r>
                              <w:rPr>
                                <w:color w:val="0E0E0E"/>
                                <w:spacing w:val="-14"/>
                                <w:sz w:val="22"/>
                              </w:rPr>
                              <w:t> </w:t>
                            </w:r>
                            <w:r>
                              <w:rPr>
                                <w:color w:val="0E0E0E"/>
                                <w:sz w:val="22"/>
                              </w:rPr>
                              <w:t>might</w:t>
                            </w:r>
                            <w:r>
                              <w:rPr>
                                <w:color w:val="0E0E0E"/>
                                <w:spacing w:val="-14"/>
                                <w:sz w:val="22"/>
                              </w:rPr>
                              <w:t> </w:t>
                            </w:r>
                            <w:r>
                              <w:rPr>
                                <w:color w:val="0E0E0E"/>
                                <w:sz w:val="22"/>
                              </w:rPr>
                              <w:t>have</w:t>
                            </w:r>
                            <w:r>
                              <w:rPr>
                                <w:color w:val="0E0E0E"/>
                                <w:spacing w:val="-14"/>
                                <w:sz w:val="22"/>
                              </w:rPr>
                              <w:t> </w:t>
                            </w:r>
                            <w:r>
                              <w:rPr>
                                <w:color w:val="0E0E0E"/>
                                <w:sz w:val="22"/>
                              </w:rPr>
                              <w:t>a</w:t>
                            </w:r>
                            <w:r>
                              <w:rPr>
                                <w:color w:val="0E0E0E"/>
                                <w:spacing w:val="-18"/>
                                <w:sz w:val="22"/>
                              </w:rPr>
                              <w:t> </w:t>
                            </w:r>
                            <w:r>
                              <w:rPr>
                                <w:color w:val="0E0E0E"/>
                                <w:sz w:val="22"/>
                              </w:rPr>
                              <w:t>detrimental</w:t>
                            </w:r>
                            <w:r>
                              <w:rPr>
                                <w:color w:val="0E0E0E"/>
                                <w:spacing w:val="-13"/>
                                <w:sz w:val="22"/>
                              </w:rPr>
                              <w:t> </w:t>
                            </w:r>
                            <w:r>
                              <w:rPr>
                                <w:color w:val="0E0E0E"/>
                                <w:sz w:val="22"/>
                              </w:rPr>
                              <w:t>effect</w:t>
                            </w:r>
                            <w:r>
                              <w:rPr>
                                <w:color w:val="0E0E0E"/>
                                <w:spacing w:val="-14"/>
                                <w:sz w:val="22"/>
                              </w:rPr>
                              <w:t> </w:t>
                            </w:r>
                            <w:r>
                              <w:rPr>
                                <w:color w:val="0E0E0E"/>
                                <w:sz w:val="22"/>
                              </w:rPr>
                              <w:t>on</w:t>
                            </w:r>
                            <w:r>
                              <w:rPr>
                                <w:color w:val="0E0E0E"/>
                                <w:spacing w:val="-14"/>
                                <w:sz w:val="22"/>
                              </w:rPr>
                              <w:t> </w:t>
                            </w:r>
                            <w:r>
                              <w:rPr>
                                <w:color w:val="0E0E0E"/>
                                <w:sz w:val="22"/>
                              </w:rPr>
                              <w:t>the</w:t>
                            </w:r>
                            <w:r>
                              <w:rPr>
                                <w:color w:val="0E0E0E"/>
                                <w:spacing w:val="-16"/>
                                <w:sz w:val="22"/>
                              </w:rPr>
                              <w:t> </w:t>
                            </w:r>
                            <w:r>
                              <w:rPr>
                                <w:color w:val="0E0E0E"/>
                                <w:sz w:val="22"/>
                              </w:rPr>
                              <w:t>model's</w:t>
                            </w:r>
                            <w:r>
                              <w:rPr>
                                <w:color w:val="0E0E0E"/>
                                <w:spacing w:val="-14"/>
                                <w:sz w:val="22"/>
                              </w:rPr>
                              <w:t> </w:t>
                            </w:r>
                            <w:r>
                              <w:rPr>
                                <w:color w:val="0E0E0E"/>
                                <w:sz w:val="22"/>
                              </w:rPr>
                              <w:t>performance.</w:t>
                            </w:r>
                          </w:p>
                          <w:p>
                            <w:pPr>
                              <w:numPr>
                                <w:ilvl w:val="0"/>
                                <w:numId w:val="5"/>
                              </w:numPr>
                              <w:tabs>
                                <w:tab w:pos="473" w:val="left" w:leader="none"/>
                              </w:tabs>
                              <w:spacing w:line="288" w:lineRule="auto" w:before="7"/>
                              <w:ind w:left="473" w:right="98" w:hanging="364"/>
                              <w:jc w:val="left"/>
                              <w:rPr>
                                <w:color w:val="000000"/>
                                <w:sz w:val="22"/>
                              </w:rPr>
                            </w:pPr>
                            <w:r>
                              <w:rPr>
                                <w:b/>
                                <w:color w:val="0E0E0E"/>
                                <w:sz w:val="21"/>
                              </w:rPr>
                              <w:t>Quantity:</w:t>
                            </w:r>
                            <w:r>
                              <w:rPr>
                                <w:b/>
                                <w:color w:val="0E0E0E"/>
                                <w:spacing w:val="-2"/>
                                <w:sz w:val="21"/>
                              </w:rPr>
                              <w:t> </w:t>
                            </w:r>
                            <w:r>
                              <w:rPr>
                                <w:color w:val="0E0E0E"/>
                                <w:sz w:val="22"/>
                              </w:rPr>
                              <w:t>The</w:t>
                            </w:r>
                            <w:r>
                              <w:rPr>
                                <w:color w:val="0E0E0E"/>
                                <w:spacing w:val="-10"/>
                                <w:sz w:val="22"/>
                              </w:rPr>
                              <w:t> </w:t>
                            </w:r>
                            <w:r>
                              <w:rPr>
                                <w:color w:val="0E0E0E"/>
                                <w:sz w:val="22"/>
                              </w:rPr>
                              <w:t>complexity of</w:t>
                            </w:r>
                            <w:r>
                              <w:rPr>
                                <w:color w:val="0E0E0E"/>
                                <w:spacing w:val="-8"/>
                                <w:sz w:val="22"/>
                              </w:rPr>
                              <w:t> </w:t>
                            </w:r>
                            <w:r>
                              <w:rPr>
                                <w:color w:val="0E0E0E"/>
                                <w:sz w:val="22"/>
                              </w:rPr>
                              <w:t>the</w:t>
                            </w:r>
                            <w:r>
                              <w:rPr>
                                <w:color w:val="0E0E0E"/>
                                <w:spacing w:val="-7"/>
                                <w:sz w:val="22"/>
                              </w:rPr>
                              <w:t> </w:t>
                            </w:r>
                            <w:r>
                              <w:rPr>
                                <w:color w:val="0E0E0E"/>
                                <w:sz w:val="22"/>
                              </w:rPr>
                              <w:t>task</w:t>
                            </w:r>
                            <w:r>
                              <w:rPr>
                                <w:color w:val="0E0E0E"/>
                                <w:spacing w:val="-9"/>
                                <w:sz w:val="22"/>
                              </w:rPr>
                              <w:t> </w:t>
                            </w:r>
                            <w:r>
                              <w:rPr>
                                <w:color w:val="0E0E0E"/>
                                <w:sz w:val="22"/>
                              </w:rPr>
                              <w:t>and the</w:t>
                            </w:r>
                            <w:r>
                              <w:rPr>
                                <w:color w:val="0E0E0E"/>
                                <w:spacing w:val="-7"/>
                                <w:sz w:val="22"/>
                              </w:rPr>
                              <w:t> </w:t>
                            </w:r>
                            <w:r>
                              <w:rPr>
                                <w:color w:val="0E0E0E"/>
                                <w:sz w:val="22"/>
                              </w:rPr>
                              <w:t>model</w:t>
                            </w:r>
                            <w:r>
                              <w:rPr>
                                <w:color w:val="0E0E0E"/>
                                <w:spacing w:val="-2"/>
                                <w:sz w:val="22"/>
                              </w:rPr>
                              <w:t> </w:t>
                            </w:r>
                            <w:r>
                              <w:rPr>
                                <w:color w:val="0E0E0E"/>
                                <w:sz w:val="22"/>
                              </w:rPr>
                              <w:t>being</w:t>
                            </w:r>
                            <w:r>
                              <w:rPr>
                                <w:color w:val="0E0E0E"/>
                                <w:spacing w:val="-8"/>
                                <w:sz w:val="22"/>
                              </w:rPr>
                              <w:t> </w:t>
                            </w:r>
                            <w:r>
                              <w:rPr>
                                <w:color w:val="0E0E0E"/>
                                <w:sz w:val="22"/>
                              </w:rPr>
                              <w:t>used</w:t>
                            </w:r>
                            <w:r>
                              <w:rPr>
                                <w:color w:val="0E0E0E"/>
                                <w:spacing w:val="-2"/>
                                <w:sz w:val="22"/>
                              </w:rPr>
                              <w:t> </w:t>
                            </w:r>
                            <w:r>
                              <w:rPr>
                                <w:color w:val="0E0E0E"/>
                                <w:sz w:val="22"/>
                              </w:rPr>
                              <w:t>will</w:t>
                            </w:r>
                            <w:r>
                              <w:rPr>
                                <w:color w:val="0E0E0E"/>
                                <w:spacing w:val="-6"/>
                                <w:sz w:val="22"/>
                              </w:rPr>
                              <w:t> </w:t>
                            </w:r>
                            <w:r>
                              <w:rPr>
                                <w:color w:val="0E0E0E"/>
                                <w:sz w:val="22"/>
                              </w:rPr>
                              <w:t>determine how</w:t>
                            </w:r>
                            <w:r>
                              <w:rPr>
                                <w:color w:val="0E0E0E"/>
                                <w:spacing w:val="-9"/>
                                <w:sz w:val="22"/>
                              </w:rPr>
                              <w:t> </w:t>
                            </w:r>
                            <w:r>
                              <w:rPr>
                                <w:color w:val="0E0E0E"/>
                                <w:sz w:val="22"/>
                              </w:rPr>
                              <w:t>much</w:t>
                            </w:r>
                            <w:r>
                              <w:rPr>
                                <w:color w:val="0E0E0E"/>
                                <w:spacing w:val="-2"/>
                                <w:sz w:val="22"/>
                              </w:rPr>
                              <w:t> </w:t>
                            </w:r>
                            <w:r>
                              <w:rPr>
                                <w:color w:val="0E0E0E"/>
                                <w:sz w:val="22"/>
                              </w:rPr>
                              <w:t>data</w:t>
                            </w:r>
                            <w:r>
                              <w:rPr>
                                <w:color w:val="0E0E0E"/>
                                <w:spacing w:val="-2"/>
                                <w:sz w:val="22"/>
                              </w:rPr>
                              <w:t> </w:t>
                            </w:r>
                            <w:r>
                              <w:rPr>
                                <w:color w:val="0E0E0E"/>
                                <w:sz w:val="22"/>
                              </w:rPr>
                              <w:t>is</w:t>
                            </w:r>
                            <w:r>
                              <w:rPr>
                                <w:color w:val="0E0E0E"/>
                                <w:spacing w:val="-10"/>
                                <w:sz w:val="22"/>
                              </w:rPr>
                              <w:t> </w:t>
                            </w:r>
                            <w:r>
                              <w:rPr>
                                <w:color w:val="0E0E0E"/>
                                <w:sz w:val="22"/>
                              </w:rPr>
                              <w:t>needed for machine learning. In general, performance improves with increased data.</w:t>
                            </w:r>
                          </w:p>
                          <w:p>
                            <w:pPr>
                              <w:numPr>
                                <w:ilvl w:val="0"/>
                                <w:numId w:val="5"/>
                              </w:numPr>
                              <w:tabs>
                                <w:tab w:pos="474" w:val="left" w:leader="none"/>
                              </w:tabs>
                              <w:spacing w:line="288" w:lineRule="auto" w:before="18"/>
                              <w:ind w:left="474" w:right="92" w:hanging="365"/>
                              <w:jc w:val="left"/>
                              <w:rPr>
                                <w:color w:val="000000"/>
                                <w:sz w:val="22"/>
                              </w:rPr>
                            </w:pPr>
                            <w:r>
                              <w:rPr>
                                <w:b/>
                                <w:color w:val="0E0E0E"/>
                                <w:sz w:val="21"/>
                              </w:rPr>
                              <w:t>Labelled</w:t>
                            </w:r>
                            <w:r>
                              <w:rPr>
                                <w:b/>
                                <w:color w:val="0E0E0E"/>
                                <w:spacing w:val="37"/>
                                <w:sz w:val="21"/>
                              </w:rPr>
                              <w:t> </w:t>
                            </w:r>
                            <w:r>
                              <w:rPr>
                                <w:b/>
                                <w:color w:val="0E0E0E"/>
                                <w:sz w:val="21"/>
                              </w:rPr>
                              <w:t>Data:</w:t>
                            </w:r>
                            <w:r>
                              <w:rPr>
                                <w:b/>
                                <w:color w:val="0E0E0E"/>
                                <w:spacing w:val="38"/>
                                <w:sz w:val="21"/>
                              </w:rPr>
                              <w:t> </w:t>
                            </w:r>
                            <w:r>
                              <w:rPr>
                                <w:color w:val="0E0E0E"/>
                                <w:sz w:val="22"/>
                              </w:rPr>
                              <w:t>We</w:t>
                            </w:r>
                            <w:r>
                              <w:rPr>
                                <w:color w:val="0E0E0E"/>
                                <w:spacing w:val="30"/>
                                <w:sz w:val="22"/>
                              </w:rPr>
                              <w:t> </w:t>
                            </w:r>
                            <w:r>
                              <w:rPr>
                                <w:color w:val="0E0E0E"/>
                                <w:sz w:val="22"/>
                              </w:rPr>
                              <w:t>need</w:t>
                            </w:r>
                            <w:r>
                              <w:rPr>
                                <w:color w:val="0E0E0E"/>
                                <w:spacing w:val="25"/>
                                <w:sz w:val="22"/>
                              </w:rPr>
                              <w:t> </w:t>
                            </w:r>
                            <w:r>
                              <w:rPr>
                                <w:color w:val="0E0E0E"/>
                                <w:sz w:val="22"/>
                              </w:rPr>
                              <w:t>labelled</w:t>
                            </w:r>
                            <w:r>
                              <w:rPr>
                                <w:color w:val="0E0E0E"/>
                                <w:spacing w:val="33"/>
                                <w:sz w:val="22"/>
                              </w:rPr>
                              <w:t> </w:t>
                            </w:r>
                            <w:r>
                              <w:rPr>
                                <w:color w:val="0E0E0E"/>
                                <w:sz w:val="22"/>
                              </w:rPr>
                              <w:t>data</w:t>
                            </w:r>
                            <w:r>
                              <w:rPr>
                                <w:color w:val="0E0E0E"/>
                                <w:spacing w:val="24"/>
                                <w:sz w:val="22"/>
                              </w:rPr>
                              <w:t> </w:t>
                            </w:r>
                            <w:r>
                              <w:rPr>
                                <w:color w:val="0E0E0E"/>
                                <w:sz w:val="22"/>
                              </w:rPr>
                              <w:t>for</w:t>
                            </w:r>
                            <w:r>
                              <w:rPr>
                                <w:color w:val="0E0E0E"/>
                                <w:spacing w:val="24"/>
                                <w:sz w:val="22"/>
                              </w:rPr>
                              <w:t> </w:t>
                            </w:r>
                            <w:r>
                              <w:rPr>
                                <w:color w:val="0E0E0E"/>
                                <w:sz w:val="22"/>
                              </w:rPr>
                              <w:t>our</w:t>
                            </w:r>
                            <w:r>
                              <w:rPr>
                                <w:color w:val="0E0E0E"/>
                                <w:spacing w:val="21"/>
                                <w:sz w:val="22"/>
                              </w:rPr>
                              <w:t> </w:t>
                            </w:r>
                            <w:r>
                              <w:rPr>
                                <w:color w:val="0E0E0E"/>
                                <w:sz w:val="22"/>
                              </w:rPr>
                              <w:t>machine</w:t>
                            </w:r>
                            <w:r>
                              <w:rPr>
                                <w:color w:val="0E0E0E"/>
                                <w:spacing w:val="39"/>
                                <w:sz w:val="22"/>
                              </w:rPr>
                              <w:t> </w:t>
                            </w:r>
                            <w:r>
                              <w:rPr>
                                <w:color w:val="0E0E0E"/>
                                <w:sz w:val="22"/>
                              </w:rPr>
                              <w:t>learning</w:t>
                            </w:r>
                            <w:r>
                              <w:rPr>
                                <w:color w:val="0E0E0E"/>
                                <w:spacing w:val="37"/>
                                <w:sz w:val="22"/>
                              </w:rPr>
                              <w:t> </w:t>
                            </w:r>
                            <w:r>
                              <w:rPr>
                                <w:color w:val="0E0E0E"/>
                                <w:sz w:val="22"/>
                              </w:rPr>
                              <w:t>tasks,</w:t>
                            </w:r>
                            <w:r>
                              <w:rPr>
                                <w:color w:val="0E0E0E"/>
                                <w:spacing w:val="21"/>
                                <w:sz w:val="22"/>
                              </w:rPr>
                              <w:t> </w:t>
                            </w:r>
                            <w:r>
                              <w:rPr>
                                <w:color w:val="0E0E0E"/>
                                <w:sz w:val="22"/>
                              </w:rPr>
                              <w:t>which</w:t>
                            </w:r>
                            <w:r>
                              <w:rPr>
                                <w:color w:val="0E0E0E"/>
                                <w:spacing w:val="30"/>
                                <w:sz w:val="22"/>
                              </w:rPr>
                              <w:t> </w:t>
                            </w:r>
                            <w:r>
                              <w:rPr>
                                <w:color w:val="0E0E0E"/>
                                <w:sz w:val="22"/>
                              </w:rPr>
                              <w:t>means</w:t>
                            </w:r>
                            <w:r>
                              <w:rPr>
                                <w:color w:val="0E0E0E"/>
                                <w:spacing w:val="29"/>
                                <w:sz w:val="22"/>
                              </w:rPr>
                              <w:t> </w:t>
                            </w:r>
                            <w:r>
                              <w:rPr>
                                <w:color w:val="0E0E0E"/>
                                <w:sz w:val="22"/>
                              </w:rPr>
                              <w:t>that</w:t>
                            </w:r>
                            <w:r>
                              <w:rPr>
                                <w:color w:val="0E0E0E"/>
                                <w:spacing w:val="29"/>
                                <w:sz w:val="22"/>
                              </w:rPr>
                              <w:t> </w:t>
                            </w:r>
                            <w:r>
                              <w:rPr>
                                <w:color w:val="0E0E0E"/>
                                <w:sz w:val="22"/>
                              </w:rPr>
                              <w:t>the</w:t>
                            </w:r>
                            <w:r>
                              <w:rPr>
                                <w:color w:val="0E0E0E"/>
                                <w:spacing w:val="21"/>
                                <w:sz w:val="22"/>
                              </w:rPr>
                              <w:t> </w:t>
                            </w:r>
                            <w:r>
                              <w:rPr>
                                <w:color w:val="0E0E0E"/>
                                <w:sz w:val="22"/>
                              </w:rPr>
                              <w:t>data</w:t>
                            </w:r>
                            <w:r>
                              <w:rPr>
                                <w:color w:val="0E0E0E"/>
                                <w:spacing w:val="32"/>
                                <w:sz w:val="22"/>
                              </w:rPr>
                              <w:t> </w:t>
                            </w:r>
                            <w:r>
                              <w:rPr>
                                <w:color w:val="0E0E0E"/>
                                <w:sz w:val="22"/>
                              </w:rPr>
                              <w:t>is accompanied</w:t>
                            </w:r>
                            <w:r>
                              <w:rPr>
                                <w:color w:val="0E0E0E"/>
                                <w:spacing w:val="40"/>
                                <w:sz w:val="22"/>
                              </w:rPr>
                              <w:t> </w:t>
                            </w:r>
                            <w:r>
                              <w:rPr>
                                <w:color w:val="0E0E0E"/>
                                <w:sz w:val="22"/>
                              </w:rPr>
                              <w:t>by details about the intended classification or result.</w:t>
                            </w:r>
                          </w:p>
                          <w:p>
                            <w:pPr>
                              <w:numPr>
                                <w:ilvl w:val="0"/>
                                <w:numId w:val="5"/>
                              </w:numPr>
                              <w:tabs>
                                <w:tab w:pos="473" w:val="left" w:leader="none"/>
                              </w:tabs>
                              <w:spacing w:line="292" w:lineRule="auto" w:before="13"/>
                              <w:ind w:left="473" w:right="93" w:hanging="364"/>
                              <w:jc w:val="left"/>
                              <w:rPr>
                                <w:color w:val="000000"/>
                                <w:sz w:val="22"/>
                              </w:rPr>
                            </w:pPr>
                            <w:r>
                              <w:rPr>
                                <w:b/>
                                <w:color w:val="0E0E0E"/>
                                <w:sz w:val="21"/>
                              </w:rPr>
                              <w:t>Data</w:t>
                            </w:r>
                            <w:r>
                              <w:rPr>
                                <w:b/>
                                <w:color w:val="0E0E0E"/>
                                <w:spacing w:val="40"/>
                                <w:sz w:val="21"/>
                              </w:rPr>
                              <w:t> </w:t>
                            </w:r>
                            <w:r>
                              <w:rPr>
                                <w:b/>
                                <w:color w:val="0E0E0E"/>
                                <w:sz w:val="21"/>
                              </w:rPr>
                              <w:t>Format:</w:t>
                            </w:r>
                            <w:r>
                              <w:rPr>
                                <w:b/>
                                <w:color w:val="0E0E0E"/>
                                <w:spacing w:val="40"/>
                                <w:sz w:val="21"/>
                              </w:rPr>
                              <w:t> </w:t>
                            </w:r>
                            <w:r>
                              <w:rPr>
                                <w:color w:val="0E0E0E"/>
                                <w:sz w:val="22"/>
                              </w:rPr>
                              <w:t>The</w:t>
                            </w:r>
                            <w:r>
                              <w:rPr>
                                <w:color w:val="0E0E0E"/>
                                <w:spacing w:val="40"/>
                                <w:sz w:val="22"/>
                              </w:rPr>
                              <w:t> </w:t>
                            </w:r>
                            <w:r>
                              <w:rPr>
                                <w:color w:val="0E0E0E"/>
                                <w:sz w:val="22"/>
                              </w:rPr>
                              <w:t>format</w:t>
                            </w:r>
                            <w:r>
                              <w:rPr>
                                <w:color w:val="0E0E0E"/>
                                <w:spacing w:val="40"/>
                                <w:sz w:val="22"/>
                              </w:rPr>
                              <w:t> </w:t>
                            </w:r>
                            <w:r>
                              <w:rPr>
                                <w:color w:val="0E0E0E"/>
                                <w:sz w:val="22"/>
                              </w:rPr>
                              <w:t>of</w:t>
                            </w:r>
                            <w:r>
                              <w:rPr>
                                <w:color w:val="0E0E0E"/>
                                <w:spacing w:val="39"/>
                                <w:sz w:val="22"/>
                              </w:rPr>
                              <w:t> </w:t>
                            </w:r>
                            <w:r>
                              <w:rPr>
                                <w:color w:val="0E0E0E"/>
                                <w:sz w:val="22"/>
                              </w:rPr>
                              <w:t>the</w:t>
                            </w:r>
                            <w:r>
                              <w:rPr>
                                <w:color w:val="0E0E0E"/>
                                <w:spacing w:val="37"/>
                                <w:sz w:val="22"/>
                              </w:rPr>
                              <w:t> </w:t>
                            </w:r>
                            <w:r>
                              <w:rPr>
                                <w:color w:val="0E0E0E"/>
                                <w:sz w:val="22"/>
                              </w:rPr>
                              <w:t>data</w:t>
                            </w:r>
                            <w:r>
                              <w:rPr>
                                <w:color w:val="0E0E0E"/>
                                <w:spacing w:val="40"/>
                                <w:sz w:val="22"/>
                              </w:rPr>
                              <w:t> </w:t>
                            </w:r>
                            <w:r>
                              <w:rPr>
                                <w:color w:val="0E0E0E"/>
                                <w:sz w:val="22"/>
                              </w:rPr>
                              <w:t>must</w:t>
                            </w:r>
                            <w:r>
                              <w:rPr>
                                <w:color w:val="0E0E0E"/>
                                <w:spacing w:val="40"/>
                                <w:sz w:val="22"/>
                              </w:rPr>
                              <w:t> </w:t>
                            </w:r>
                            <w:r>
                              <w:rPr>
                                <w:color w:val="0E0E0E"/>
                                <w:sz w:val="22"/>
                              </w:rPr>
                              <w:t>be</w:t>
                            </w:r>
                            <w:r>
                              <w:rPr>
                                <w:color w:val="0E0E0E"/>
                                <w:spacing w:val="40"/>
                                <w:sz w:val="22"/>
                              </w:rPr>
                              <w:t> </w:t>
                            </w:r>
                            <w:r>
                              <w:rPr>
                                <w:color w:val="0E0E0E"/>
                                <w:sz w:val="22"/>
                              </w:rPr>
                              <w:t>appropriate</w:t>
                            </w:r>
                            <w:r>
                              <w:rPr>
                                <w:color w:val="0E0E0E"/>
                                <w:spacing w:val="40"/>
                                <w:sz w:val="22"/>
                              </w:rPr>
                              <w:t> </w:t>
                            </w:r>
                            <w:r>
                              <w:rPr>
                                <w:color w:val="0E0E0E"/>
                                <w:sz w:val="22"/>
                              </w:rPr>
                              <w:t>for</w:t>
                            </w:r>
                            <w:r>
                              <w:rPr>
                                <w:color w:val="0E0E0E"/>
                                <w:spacing w:val="40"/>
                                <w:sz w:val="22"/>
                              </w:rPr>
                              <w:t> </w:t>
                            </w:r>
                            <w:r>
                              <w:rPr>
                                <w:color w:val="0E0E0E"/>
                                <w:sz w:val="22"/>
                              </w:rPr>
                              <w:t>the</w:t>
                            </w:r>
                            <w:r>
                              <w:rPr>
                                <w:color w:val="0E0E0E"/>
                                <w:spacing w:val="40"/>
                                <w:sz w:val="22"/>
                              </w:rPr>
                              <w:t> </w:t>
                            </w:r>
                            <w:r>
                              <w:rPr>
                                <w:color w:val="0E0E0E"/>
                                <w:sz w:val="22"/>
                              </w:rPr>
                              <w:t>machine</w:t>
                            </w:r>
                            <w:r>
                              <w:rPr>
                                <w:color w:val="0E0E0E"/>
                                <w:spacing w:val="40"/>
                                <w:sz w:val="22"/>
                              </w:rPr>
                              <w:t> </w:t>
                            </w:r>
                            <w:r>
                              <w:rPr>
                                <w:color w:val="0E0E0E"/>
                                <w:sz w:val="22"/>
                              </w:rPr>
                              <w:t>learning</w:t>
                            </w:r>
                            <w:r>
                              <w:rPr>
                                <w:color w:val="0E0E0E"/>
                                <w:spacing w:val="40"/>
                                <w:sz w:val="22"/>
                              </w:rPr>
                              <w:t> </w:t>
                            </w:r>
                            <w:r>
                              <w:rPr>
                                <w:color w:val="0E0E0E"/>
                                <w:sz w:val="22"/>
                              </w:rPr>
                              <w:t>algorithm</w:t>
                            </w:r>
                            <w:r>
                              <w:rPr>
                                <w:color w:val="0E0E0E"/>
                                <w:spacing w:val="64"/>
                                <w:sz w:val="22"/>
                              </w:rPr>
                              <w:t> </w:t>
                            </w:r>
                            <w:r>
                              <w:rPr>
                                <w:color w:val="0E0E0E"/>
                                <w:sz w:val="22"/>
                              </w:rPr>
                              <w:t>or framework being utilized. The most popular formats are CSV, TSV, and JSON.</w:t>
                            </w:r>
                          </w:p>
                          <w:p>
                            <w:pPr>
                              <w:numPr>
                                <w:ilvl w:val="0"/>
                                <w:numId w:val="5"/>
                              </w:numPr>
                              <w:tabs>
                                <w:tab w:pos="472" w:val="left" w:leader="none"/>
                                <w:tab w:pos="474" w:val="left" w:leader="none"/>
                              </w:tabs>
                              <w:spacing w:line="288" w:lineRule="auto" w:before="12"/>
                              <w:ind w:left="474" w:right="103" w:hanging="365"/>
                              <w:jc w:val="left"/>
                              <w:rPr>
                                <w:color w:val="000000"/>
                                <w:sz w:val="22"/>
                              </w:rPr>
                            </w:pPr>
                            <w:r>
                              <w:rPr>
                                <w:b/>
                                <w:color w:val="0E0E0E"/>
                                <w:sz w:val="21"/>
                              </w:rPr>
                              <w:t>Pre-processing:</w:t>
                            </w:r>
                            <w:r>
                              <w:rPr>
                                <w:b/>
                                <w:color w:val="0E0E0E"/>
                                <w:spacing w:val="-13"/>
                                <w:sz w:val="21"/>
                              </w:rPr>
                              <w:t> </w:t>
                            </w:r>
                            <w:r>
                              <w:rPr>
                                <w:color w:val="0E0E0E"/>
                                <w:sz w:val="22"/>
                              </w:rPr>
                              <w:t>Before the</w:t>
                            </w:r>
                            <w:r>
                              <w:rPr>
                                <w:color w:val="0E0E0E"/>
                                <w:spacing w:val="-7"/>
                                <w:sz w:val="22"/>
                              </w:rPr>
                              <w:t> </w:t>
                            </w:r>
                            <w:r>
                              <w:rPr>
                                <w:color w:val="0E0E0E"/>
                                <w:sz w:val="22"/>
                              </w:rPr>
                              <w:t>data</w:t>
                            </w:r>
                            <w:r>
                              <w:rPr>
                                <w:color w:val="0E0E0E"/>
                                <w:spacing w:val="-2"/>
                                <w:sz w:val="22"/>
                              </w:rPr>
                              <w:t> </w:t>
                            </w:r>
                            <w:r>
                              <w:rPr>
                                <w:color w:val="0E0E0E"/>
                                <w:sz w:val="22"/>
                              </w:rPr>
                              <w:t>can be</w:t>
                            </w:r>
                            <w:r>
                              <w:rPr>
                                <w:color w:val="0E0E0E"/>
                                <w:spacing w:val="-5"/>
                                <w:sz w:val="22"/>
                              </w:rPr>
                              <w:t> </w:t>
                            </w:r>
                            <w:r>
                              <w:rPr>
                                <w:color w:val="0E0E0E"/>
                                <w:sz w:val="22"/>
                              </w:rPr>
                              <w:t>utilized to</w:t>
                            </w:r>
                            <w:r>
                              <w:rPr>
                                <w:color w:val="0E0E0E"/>
                                <w:spacing w:val="-8"/>
                                <w:sz w:val="22"/>
                              </w:rPr>
                              <w:t> </w:t>
                            </w:r>
                            <w:r>
                              <w:rPr>
                                <w:color w:val="0E0E0E"/>
                                <w:sz w:val="22"/>
                              </w:rPr>
                              <w:t>train a</w:t>
                            </w:r>
                            <w:r>
                              <w:rPr>
                                <w:color w:val="0E0E0E"/>
                                <w:spacing w:val="-4"/>
                                <w:sz w:val="22"/>
                              </w:rPr>
                              <w:t> </w:t>
                            </w:r>
                            <w:r>
                              <w:rPr>
                                <w:color w:val="0E0E0E"/>
                                <w:sz w:val="22"/>
                              </w:rPr>
                              <w:t>model, it</w:t>
                            </w:r>
                            <w:r>
                              <w:rPr>
                                <w:color w:val="0E0E0E"/>
                                <w:spacing w:val="-1"/>
                                <w:sz w:val="22"/>
                              </w:rPr>
                              <w:t> </w:t>
                            </w:r>
                            <w:r>
                              <w:rPr>
                                <w:color w:val="0E0E0E"/>
                                <w:sz w:val="22"/>
                              </w:rPr>
                              <w:t>may need</w:t>
                            </w:r>
                            <w:r>
                              <w:rPr>
                                <w:color w:val="0E0E0E"/>
                                <w:spacing w:val="-3"/>
                                <w:sz w:val="22"/>
                              </w:rPr>
                              <w:t> </w:t>
                            </w:r>
                            <w:r>
                              <w:rPr>
                                <w:color w:val="0E0E0E"/>
                                <w:sz w:val="22"/>
                              </w:rPr>
                              <w:t>to</w:t>
                            </w:r>
                            <w:r>
                              <w:rPr>
                                <w:color w:val="0E0E0E"/>
                                <w:spacing w:val="-1"/>
                                <w:sz w:val="22"/>
                              </w:rPr>
                              <w:t> </w:t>
                            </w:r>
                            <w:r>
                              <w:rPr>
                                <w:color w:val="0E0E0E"/>
                                <w:sz w:val="22"/>
                              </w:rPr>
                              <w:t>be</w:t>
                            </w:r>
                            <w:r>
                              <w:rPr>
                                <w:color w:val="0E0E0E"/>
                                <w:spacing w:val="-12"/>
                                <w:sz w:val="22"/>
                              </w:rPr>
                              <w:t> </w:t>
                            </w:r>
                            <w:r>
                              <w:rPr>
                                <w:color w:val="0E0E0E"/>
                                <w:sz w:val="22"/>
                              </w:rPr>
                              <w:t>cleaned, transformed, or normalized.</w:t>
                            </w:r>
                          </w:p>
                          <w:p>
                            <w:pPr>
                              <w:numPr>
                                <w:ilvl w:val="0"/>
                                <w:numId w:val="5"/>
                              </w:numPr>
                              <w:tabs>
                                <w:tab w:pos="474" w:val="left" w:leader="none"/>
                                <w:tab w:pos="479" w:val="left" w:leader="none"/>
                              </w:tabs>
                              <w:spacing w:line="292" w:lineRule="auto" w:before="13"/>
                              <w:ind w:left="479" w:right="101" w:hanging="370"/>
                              <w:jc w:val="left"/>
                              <w:rPr>
                                <w:color w:val="000000"/>
                                <w:sz w:val="22"/>
                              </w:rPr>
                            </w:pPr>
                            <w:r>
                              <w:rPr>
                                <w:b/>
                                <w:color w:val="0E0E0E"/>
                                <w:sz w:val="21"/>
                              </w:rPr>
                              <w:t>Data Splitting: </w:t>
                            </w:r>
                            <w:r>
                              <w:rPr>
                                <w:color w:val="0E0E0E"/>
                                <w:sz w:val="22"/>
                              </w:rPr>
                              <w:t>Datasets for training, validating, and testing must be separated. This is</w:t>
                            </w:r>
                            <w:r>
                              <w:rPr>
                                <w:color w:val="0E0E0E"/>
                                <w:spacing w:val="-4"/>
                                <w:sz w:val="22"/>
                              </w:rPr>
                              <w:t> </w:t>
                            </w:r>
                            <w:r>
                              <w:rPr>
                                <w:color w:val="0E0E0E"/>
                                <w:sz w:val="22"/>
                              </w:rPr>
                              <w:t>crucial to</w:t>
                            </w:r>
                            <w:r>
                              <w:rPr>
                                <w:color w:val="0E0E0E"/>
                                <w:spacing w:val="-3"/>
                                <w:sz w:val="22"/>
                              </w:rPr>
                              <w:t> </w:t>
                            </w:r>
                            <w:r>
                              <w:rPr>
                                <w:color w:val="0E0E0E"/>
                                <w:sz w:val="22"/>
                              </w:rPr>
                              <w:t>assess the model's performance and determine how well it generalizes to</w:t>
                            </w:r>
                            <w:r>
                              <w:rPr>
                                <w:color w:val="0E0E0E"/>
                                <w:spacing w:val="-1"/>
                                <w:sz w:val="22"/>
                              </w:rPr>
                              <w:t> </w:t>
                            </w:r>
                            <w:r>
                              <w:rPr>
                                <w:color w:val="0E0E0E"/>
                                <w:sz w:val="22"/>
                              </w:rPr>
                              <w:t>fresh, untested data.</w:t>
                            </w:r>
                          </w:p>
                          <w:p>
                            <w:pPr>
                              <w:numPr>
                                <w:ilvl w:val="0"/>
                                <w:numId w:val="5"/>
                              </w:numPr>
                              <w:tabs>
                                <w:tab w:pos="471" w:val="left" w:leader="none"/>
                                <w:tab w:pos="474" w:val="left" w:leader="none"/>
                              </w:tabs>
                              <w:spacing w:line="292" w:lineRule="auto" w:before="7"/>
                              <w:ind w:left="471" w:right="100" w:hanging="362"/>
                              <w:jc w:val="left"/>
                              <w:rPr>
                                <w:color w:val="000000"/>
                                <w:sz w:val="22"/>
                              </w:rPr>
                            </w:pPr>
                            <w:r>
                              <w:rPr>
                                <w:color w:val="0E0E0E"/>
                                <w:sz w:val="21"/>
                              </w:rPr>
                              <w:tab/>
                            </w:r>
                            <w:r>
                              <w:rPr>
                                <w:b/>
                                <w:color w:val="0E0E0E"/>
                                <w:sz w:val="21"/>
                              </w:rPr>
                              <w:t>Data</w:t>
                            </w:r>
                            <w:r>
                              <w:rPr>
                                <w:b/>
                                <w:color w:val="0E0E0E"/>
                                <w:spacing w:val="35"/>
                                <w:sz w:val="21"/>
                              </w:rPr>
                              <w:t> </w:t>
                            </w:r>
                            <w:r>
                              <w:rPr>
                                <w:b/>
                                <w:color w:val="0E0E0E"/>
                                <w:sz w:val="21"/>
                              </w:rPr>
                              <w:t>augmentation:</w:t>
                            </w:r>
                            <w:r>
                              <w:rPr>
                                <w:b/>
                                <w:color w:val="0E0E0E"/>
                                <w:spacing w:val="40"/>
                                <w:sz w:val="21"/>
                              </w:rPr>
                              <w:t> </w:t>
                            </w:r>
                            <w:r>
                              <w:rPr>
                                <w:color w:val="0E0E0E"/>
                                <w:sz w:val="22"/>
                              </w:rPr>
                              <w:t>The</w:t>
                            </w:r>
                            <w:r>
                              <w:rPr>
                                <w:color w:val="0E0E0E"/>
                                <w:spacing w:val="27"/>
                                <w:sz w:val="22"/>
                              </w:rPr>
                              <w:t> </w:t>
                            </w:r>
                            <w:r>
                              <w:rPr>
                                <w:color w:val="0E0E0E"/>
                                <w:sz w:val="22"/>
                              </w:rPr>
                              <w:t>amount</w:t>
                            </w:r>
                            <w:r>
                              <w:rPr>
                                <w:color w:val="0E0E0E"/>
                                <w:spacing w:val="33"/>
                                <w:sz w:val="22"/>
                              </w:rPr>
                              <w:t> </w:t>
                            </w:r>
                            <w:r>
                              <w:rPr>
                                <w:color w:val="0E0E0E"/>
                                <w:sz w:val="22"/>
                              </w:rPr>
                              <w:t>of</w:t>
                            </w:r>
                            <w:r>
                              <w:rPr>
                                <w:color w:val="0E0E0E"/>
                                <w:spacing w:val="24"/>
                                <w:sz w:val="22"/>
                              </w:rPr>
                              <w:t> </w:t>
                            </w:r>
                            <w:r>
                              <w:rPr>
                                <w:color w:val="0E0E0E"/>
                                <w:sz w:val="22"/>
                              </w:rPr>
                              <w:t>data</w:t>
                            </w:r>
                            <w:r>
                              <w:rPr>
                                <w:color w:val="0E0E0E"/>
                                <w:spacing w:val="25"/>
                                <w:sz w:val="22"/>
                              </w:rPr>
                              <w:t> </w:t>
                            </w:r>
                            <w:r>
                              <w:rPr>
                                <w:color w:val="0E0E0E"/>
                                <w:sz w:val="22"/>
                              </w:rPr>
                              <w:t>that</w:t>
                            </w:r>
                            <w:r>
                              <w:rPr>
                                <w:color w:val="0E0E0E"/>
                                <w:spacing w:val="34"/>
                                <w:sz w:val="22"/>
                              </w:rPr>
                              <w:t> </w:t>
                            </w:r>
                            <w:r>
                              <w:rPr>
                                <w:color w:val="0E0E0E"/>
                                <w:sz w:val="22"/>
                              </w:rPr>
                              <w:t>is</w:t>
                            </w:r>
                            <w:r>
                              <w:rPr>
                                <w:color w:val="0E0E0E"/>
                                <w:spacing w:val="22"/>
                                <w:sz w:val="22"/>
                              </w:rPr>
                              <w:t> </w:t>
                            </w:r>
                            <w:r>
                              <w:rPr>
                                <w:color w:val="0E0E0E"/>
                                <w:sz w:val="22"/>
                              </w:rPr>
                              <w:t>sometimes</w:t>
                            </w:r>
                            <w:r>
                              <w:rPr>
                                <w:color w:val="0E0E0E"/>
                                <w:spacing w:val="35"/>
                                <w:sz w:val="22"/>
                              </w:rPr>
                              <w:t> </w:t>
                            </w:r>
                            <w:r>
                              <w:rPr>
                                <w:color w:val="0E0E0E"/>
                                <w:sz w:val="22"/>
                              </w:rPr>
                              <w:t>provided</w:t>
                            </w:r>
                            <w:r>
                              <w:rPr>
                                <w:color w:val="0E0E0E"/>
                                <w:spacing w:val="38"/>
                                <w:sz w:val="22"/>
                              </w:rPr>
                              <w:t> </w:t>
                            </w:r>
                            <w:r>
                              <w:rPr>
                                <w:color w:val="0E0E0E"/>
                                <w:sz w:val="22"/>
                              </w:rPr>
                              <w:t>might</w:t>
                            </w:r>
                            <w:r>
                              <w:rPr>
                                <w:color w:val="0E0E0E"/>
                                <w:spacing w:val="35"/>
                                <w:sz w:val="22"/>
                              </w:rPr>
                              <w:t> </w:t>
                            </w:r>
                            <w:r>
                              <w:rPr>
                                <w:color w:val="0E0E0E"/>
                                <w:sz w:val="22"/>
                              </w:rPr>
                              <w:t>not</w:t>
                            </w:r>
                            <w:r>
                              <w:rPr>
                                <w:color w:val="0E0E0E"/>
                                <w:spacing w:val="30"/>
                                <w:sz w:val="22"/>
                              </w:rPr>
                              <w:t> </w:t>
                            </w:r>
                            <w:r>
                              <w:rPr>
                                <w:color w:val="0E0E0E"/>
                                <w:sz w:val="22"/>
                              </w:rPr>
                              <w:t>be</w:t>
                            </w:r>
                            <w:r>
                              <w:rPr>
                                <w:color w:val="0E0E0E"/>
                                <w:spacing w:val="24"/>
                                <w:sz w:val="22"/>
                              </w:rPr>
                              <w:t> </w:t>
                            </w:r>
                            <w:r>
                              <w:rPr>
                                <w:color w:val="0E0E0E"/>
                                <w:sz w:val="22"/>
                              </w:rPr>
                              <w:t>enough.</w:t>
                            </w:r>
                            <w:r>
                              <w:rPr>
                                <w:color w:val="0E0E0E"/>
                                <w:spacing w:val="36"/>
                                <w:sz w:val="22"/>
                              </w:rPr>
                              <w:t> </w:t>
                            </w:r>
                            <w:r>
                              <w:rPr>
                                <w:color w:val="0E0E0E"/>
                                <w:sz w:val="22"/>
                              </w:rPr>
                              <w:t>In</w:t>
                            </w:r>
                            <w:r>
                              <w:rPr>
                                <w:color w:val="0E0E0E"/>
                                <w:spacing w:val="25"/>
                                <w:sz w:val="22"/>
                              </w:rPr>
                              <w:t> </w:t>
                            </w:r>
                            <w:r>
                              <w:rPr>
                                <w:color w:val="0E0E0E"/>
                                <w:sz w:val="22"/>
                              </w:rPr>
                              <w:t>these situations, training data can be artificially increased by using data augmentation techniques.</w:t>
                            </w:r>
                          </w:p>
                        </w:txbxContent>
                      </wps:txbx>
                      <wps:bodyPr wrap="square" lIns="0" tIns="0" rIns="0" bIns="0" rtlCol="0">
                        <a:noAutofit/>
                      </wps:bodyPr>
                    </wps:wsp>
                  </a:graphicData>
                </a:graphic>
              </wp:anchor>
            </w:drawing>
          </mc:Choice>
          <mc:Fallback>
            <w:pict>
              <v:shape style="position:absolute;margin-left:54pt;margin-top:15.599024pt;width:487.45pt;height:249.15pt;mso-position-horizontal-relative:page;mso-position-vertical-relative:paragraph;z-index:-15728128;mso-wrap-distance-left:0;mso-wrap-distance-right:0" type="#_x0000_t202" id="docshape24" filled="true" fillcolor="#a8cf8c" stroked="false">
                <v:textbox inset="0,0,0,0">
                  <w:txbxContent>
                    <w:p>
                      <w:pPr>
                        <w:spacing w:line="233" w:lineRule="exact" w:before="0"/>
                        <w:ind w:left="110" w:right="0" w:firstLine="0"/>
                        <w:jc w:val="left"/>
                        <w:rPr>
                          <w:color w:val="000000"/>
                          <w:sz w:val="22"/>
                        </w:rPr>
                      </w:pPr>
                      <w:r>
                        <w:rPr>
                          <w:color w:val="0E0E0E"/>
                          <w:spacing w:val="-2"/>
                          <w:sz w:val="22"/>
                        </w:rPr>
                        <w:t>Notes:</w:t>
                      </w:r>
                    </w:p>
                    <w:p>
                      <w:pPr>
                        <w:numPr>
                          <w:ilvl w:val="0"/>
                          <w:numId w:val="5"/>
                        </w:numPr>
                        <w:tabs>
                          <w:tab w:pos="473" w:val="left" w:leader="none"/>
                          <w:tab w:pos="475" w:val="left" w:leader="none"/>
                        </w:tabs>
                        <w:spacing w:line="292" w:lineRule="auto" w:before="141"/>
                        <w:ind w:left="475" w:right="92" w:hanging="366"/>
                        <w:jc w:val="left"/>
                        <w:rPr>
                          <w:color w:val="000000"/>
                          <w:sz w:val="22"/>
                        </w:rPr>
                      </w:pPr>
                      <w:r>
                        <w:rPr>
                          <w:b/>
                          <w:color w:val="0E0E0E"/>
                          <w:sz w:val="21"/>
                        </w:rPr>
                        <w:t>Quality:</w:t>
                      </w:r>
                      <w:r>
                        <w:rPr>
                          <w:b/>
                          <w:color w:val="0E0E0E"/>
                          <w:spacing w:val="25"/>
                          <w:sz w:val="21"/>
                        </w:rPr>
                        <w:t> </w:t>
                      </w:r>
                      <w:r>
                        <w:rPr>
                          <w:color w:val="0E0E0E"/>
                          <w:sz w:val="22"/>
                        </w:rPr>
                        <w:t>The</w:t>
                      </w:r>
                      <w:r>
                        <w:rPr>
                          <w:color w:val="0E0E0E"/>
                          <w:spacing w:val="20"/>
                          <w:sz w:val="22"/>
                        </w:rPr>
                        <w:t> </w:t>
                      </w:r>
                      <w:r>
                        <w:rPr>
                          <w:color w:val="0E0E0E"/>
                          <w:sz w:val="22"/>
                        </w:rPr>
                        <w:t>information</w:t>
                      </w:r>
                      <w:r>
                        <w:rPr>
                          <w:color w:val="0E0E0E"/>
                          <w:spacing w:val="34"/>
                          <w:sz w:val="22"/>
                        </w:rPr>
                        <w:t> </w:t>
                      </w:r>
                      <w:r>
                        <w:rPr>
                          <w:color w:val="0E0E0E"/>
                          <w:sz w:val="22"/>
                        </w:rPr>
                        <w:t>must</w:t>
                      </w:r>
                      <w:r>
                        <w:rPr>
                          <w:color w:val="0E0E0E"/>
                          <w:spacing w:val="27"/>
                          <w:sz w:val="22"/>
                        </w:rPr>
                        <w:t> </w:t>
                      </w:r>
                      <w:r>
                        <w:rPr>
                          <w:color w:val="0E0E0E"/>
                          <w:sz w:val="22"/>
                        </w:rPr>
                        <w:t>be</w:t>
                      </w:r>
                      <w:r>
                        <w:rPr>
                          <w:color w:val="0E0E0E"/>
                          <w:spacing w:val="16"/>
                          <w:sz w:val="22"/>
                        </w:rPr>
                        <w:t> </w:t>
                      </w:r>
                      <w:r>
                        <w:rPr>
                          <w:color w:val="0E0E0E"/>
                          <w:sz w:val="22"/>
                        </w:rPr>
                        <w:t>accurate,</w:t>
                      </w:r>
                      <w:r>
                        <w:rPr>
                          <w:color w:val="0E0E0E"/>
                          <w:spacing w:val="23"/>
                          <w:sz w:val="22"/>
                        </w:rPr>
                        <w:t> </w:t>
                      </w:r>
                      <w:r>
                        <w:rPr>
                          <w:color w:val="0E0E0E"/>
                          <w:sz w:val="22"/>
                        </w:rPr>
                        <w:t>of</w:t>
                      </w:r>
                      <w:r>
                        <w:rPr>
                          <w:color w:val="0E0E0E"/>
                          <w:spacing w:val="16"/>
                          <w:sz w:val="22"/>
                        </w:rPr>
                        <w:t> </w:t>
                      </w:r>
                      <w:r>
                        <w:rPr>
                          <w:color w:val="0E0E0E"/>
                          <w:sz w:val="22"/>
                        </w:rPr>
                        <w:t>a</w:t>
                      </w:r>
                      <w:r>
                        <w:rPr>
                          <w:color w:val="0E0E0E"/>
                          <w:spacing w:val="16"/>
                          <w:sz w:val="22"/>
                        </w:rPr>
                        <w:t> </w:t>
                      </w:r>
                      <w:r>
                        <w:rPr>
                          <w:color w:val="0E0E0E"/>
                          <w:sz w:val="22"/>
                        </w:rPr>
                        <w:t>high</w:t>
                      </w:r>
                      <w:r>
                        <w:rPr>
                          <w:color w:val="0E0E0E"/>
                          <w:spacing w:val="22"/>
                          <w:sz w:val="22"/>
                        </w:rPr>
                        <w:t> </w:t>
                      </w:r>
                      <w:r>
                        <w:rPr>
                          <w:color w:val="0E0E0E"/>
                          <w:sz w:val="22"/>
                        </w:rPr>
                        <w:t>standard,</w:t>
                      </w:r>
                      <w:r>
                        <w:rPr>
                          <w:color w:val="0E0E0E"/>
                          <w:spacing w:val="23"/>
                          <w:sz w:val="22"/>
                        </w:rPr>
                        <w:t> </w:t>
                      </w:r>
                      <w:r>
                        <w:rPr>
                          <w:color w:val="0E0E0E"/>
                          <w:sz w:val="22"/>
                        </w:rPr>
                        <w:t>and relevant</w:t>
                      </w:r>
                      <w:r>
                        <w:rPr>
                          <w:color w:val="0E0E0E"/>
                          <w:spacing w:val="25"/>
                          <w:sz w:val="22"/>
                        </w:rPr>
                        <w:t> </w:t>
                      </w:r>
                      <w:r>
                        <w:rPr>
                          <w:color w:val="0E0E0E"/>
                          <w:sz w:val="22"/>
                        </w:rPr>
                        <w:t>to the work</w:t>
                      </w:r>
                      <w:r>
                        <w:rPr>
                          <w:color w:val="0E0E0E"/>
                          <w:spacing w:val="23"/>
                          <w:sz w:val="22"/>
                        </w:rPr>
                        <w:t> </w:t>
                      </w:r>
                      <w:r>
                        <w:rPr>
                          <w:color w:val="0E0E0E"/>
                          <w:sz w:val="22"/>
                        </w:rPr>
                        <w:t>at</w:t>
                      </w:r>
                      <w:r>
                        <w:rPr>
                          <w:color w:val="0E0E0E"/>
                          <w:spacing w:val="19"/>
                          <w:sz w:val="22"/>
                        </w:rPr>
                        <w:t> </w:t>
                      </w:r>
                      <w:r>
                        <w:rPr>
                          <w:color w:val="0E0E0E"/>
                          <w:sz w:val="22"/>
                        </w:rPr>
                        <w:t>hand.</w:t>
                      </w:r>
                      <w:r>
                        <w:rPr>
                          <w:color w:val="0E0E0E"/>
                          <w:spacing w:val="23"/>
                          <w:sz w:val="22"/>
                        </w:rPr>
                        <w:t> </w:t>
                      </w:r>
                      <w:r>
                        <w:rPr>
                          <w:color w:val="0E0E0E"/>
                          <w:sz w:val="22"/>
                        </w:rPr>
                        <w:t>An incomplete,</w:t>
                      </w:r>
                      <w:r>
                        <w:rPr>
                          <w:color w:val="0E0E0E"/>
                          <w:spacing w:val="-14"/>
                          <w:sz w:val="22"/>
                        </w:rPr>
                        <w:t> </w:t>
                      </w:r>
                      <w:r>
                        <w:rPr>
                          <w:color w:val="0E0E0E"/>
                          <w:sz w:val="22"/>
                        </w:rPr>
                        <w:t>inconsistent,</w:t>
                      </w:r>
                      <w:r>
                        <w:rPr>
                          <w:color w:val="0E0E0E"/>
                          <w:spacing w:val="-14"/>
                          <w:sz w:val="22"/>
                        </w:rPr>
                        <w:t> </w:t>
                      </w:r>
                      <w:r>
                        <w:rPr>
                          <w:color w:val="0E0E0E"/>
                          <w:sz w:val="22"/>
                        </w:rPr>
                        <w:t>or</w:t>
                      </w:r>
                      <w:r>
                        <w:rPr>
                          <w:color w:val="0E0E0E"/>
                          <w:spacing w:val="-16"/>
                          <w:sz w:val="22"/>
                        </w:rPr>
                        <w:t> </w:t>
                      </w:r>
                      <w:r>
                        <w:rPr>
                          <w:color w:val="0E0E0E"/>
                          <w:sz w:val="22"/>
                        </w:rPr>
                        <w:t>biased</w:t>
                      </w:r>
                      <w:r>
                        <w:rPr>
                          <w:color w:val="0E0E0E"/>
                          <w:spacing w:val="-14"/>
                          <w:sz w:val="22"/>
                        </w:rPr>
                        <w:t> </w:t>
                      </w:r>
                      <w:r>
                        <w:rPr>
                          <w:color w:val="0E0E0E"/>
                          <w:sz w:val="22"/>
                        </w:rPr>
                        <w:t>set</w:t>
                      </w:r>
                      <w:r>
                        <w:rPr>
                          <w:color w:val="0E0E0E"/>
                          <w:spacing w:val="-16"/>
                          <w:sz w:val="22"/>
                        </w:rPr>
                        <w:t> </w:t>
                      </w:r>
                      <w:r>
                        <w:rPr>
                          <w:color w:val="0E0E0E"/>
                          <w:sz w:val="22"/>
                        </w:rPr>
                        <w:t>of</w:t>
                      </w:r>
                      <w:r>
                        <w:rPr>
                          <w:color w:val="0E0E0E"/>
                          <w:spacing w:val="-13"/>
                          <w:sz w:val="22"/>
                        </w:rPr>
                        <w:t> </w:t>
                      </w:r>
                      <w:r>
                        <w:rPr>
                          <w:color w:val="0E0E0E"/>
                          <w:sz w:val="22"/>
                        </w:rPr>
                        <w:t>data</w:t>
                      </w:r>
                      <w:r>
                        <w:rPr>
                          <w:color w:val="0E0E0E"/>
                          <w:spacing w:val="-14"/>
                          <w:sz w:val="22"/>
                        </w:rPr>
                        <w:t> </w:t>
                      </w:r>
                      <w:r>
                        <w:rPr>
                          <w:color w:val="0E0E0E"/>
                          <w:sz w:val="22"/>
                        </w:rPr>
                        <w:t>might</w:t>
                      </w:r>
                      <w:r>
                        <w:rPr>
                          <w:color w:val="0E0E0E"/>
                          <w:spacing w:val="-14"/>
                          <w:sz w:val="22"/>
                        </w:rPr>
                        <w:t> </w:t>
                      </w:r>
                      <w:r>
                        <w:rPr>
                          <w:color w:val="0E0E0E"/>
                          <w:sz w:val="22"/>
                        </w:rPr>
                        <w:t>have</w:t>
                      </w:r>
                      <w:r>
                        <w:rPr>
                          <w:color w:val="0E0E0E"/>
                          <w:spacing w:val="-14"/>
                          <w:sz w:val="22"/>
                        </w:rPr>
                        <w:t> </w:t>
                      </w:r>
                      <w:r>
                        <w:rPr>
                          <w:color w:val="0E0E0E"/>
                          <w:sz w:val="22"/>
                        </w:rPr>
                        <w:t>a</w:t>
                      </w:r>
                      <w:r>
                        <w:rPr>
                          <w:color w:val="0E0E0E"/>
                          <w:spacing w:val="-18"/>
                          <w:sz w:val="22"/>
                        </w:rPr>
                        <w:t> </w:t>
                      </w:r>
                      <w:r>
                        <w:rPr>
                          <w:color w:val="0E0E0E"/>
                          <w:sz w:val="22"/>
                        </w:rPr>
                        <w:t>detrimental</w:t>
                      </w:r>
                      <w:r>
                        <w:rPr>
                          <w:color w:val="0E0E0E"/>
                          <w:spacing w:val="-13"/>
                          <w:sz w:val="22"/>
                        </w:rPr>
                        <w:t> </w:t>
                      </w:r>
                      <w:r>
                        <w:rPr>
                          <w:color w:val="0E0E0E"/>
                          <w:sz w:val="22"/>
                        </w:rPr>
                        <w:t>effect</w:t>
                      </w:r>
                      <w:r>
                        <w:rPr>
                          <w:color w:val="0E0E0E"/>
                          <w:spacing w:val="-14"/>
                          <w:sz w:val="22"/>
                        </w:rPr>
                        <w:t> </w:t>
                      </w:r>
                      <w:r>
                        <w:rPr>
                          <w:color w:val="0E0E0E"/>
                          <w:sz w:val="22"/>
                        </w:rPr>
                        <w:t>on</w:t>
                      </w:r>
                      <w:r>
                        <w:rPr>
                          <w:color w:val="0E0E0E"/>
                          <w:spacing w:val="-14"/>
                          <w:sz w:val="22"/>
                        </w:rPr>
                        <w:t> </w:t>
                      </w:r>
                      <w:r>
                        <w:rPr>
                          <w:color w:val="0E0E0E"/>
                          <w:sz w:val="22"/>
                        </w:rPr>
                        <w:t>the</w:t>
                      </w:r>
                      <w:r>
                        <w:rPr>
                          <w:color w:val="0E0E0E"/>
                          <w:spacing w:val="-16"/>
                          <w:sz w:val="22"/>
                        </w:rPr>
                        <w:t> </w:t>
                      </w:r>
                      <w:r>
                        <w:rPr>
                          <w:color w:val="0E0E0E"/>
                          <w:sz w:val="22"/>
                        </w:rPr>
                        <w:t>model's</w:t>
                      </w:r>
                      <w:r>
                        <w:rPr>
                          <w:color w:val="0E0E0E"/>
                          <w:spacing w:val="-14"/>
                          <w:sz w:val="22"/>
                        </w:rPr>
                        <w:t> </w:t>
                      </w:r>
                      <w:r>
                        <w:rPr>
                          <w:color w:val="0E0E0E"/>
                          <w:sz w:val="22"/>
                        </w:rPr>
                        <w:t>performance.</w:t>
                      </w:r>
                    </w:p>
                    <w:p>
                      <w:pPr>
                        <w:numPr>
                          <w:ilvl w:val="0"/>
                          <w:numId w:val="5"/>
                        </w:numPr>
                        <w:tabs>
                          <w:tab w:pos="473" w:val="left" w:leader="none"/>
                        </w:tabs>
                        <w:spacing w:line="288" w:lineRule="auto" w:before="7"/>
                        <w:ind w:left="473" w:right="98" w:hanging="364"/>
                        <w:jc w:val="left"/>
                        <w:rPr>
                          <w:color w:val="000000"/>
                          <w:sz w:val="22"/>
                        </w:rPr>
                      </w:pPr>
                      <w:r>
                        <w:rPr>
                          <w:b/>
                          <w:color w:val="0E0E0E"/>
                          <w:sz w:val="21"/>
                        </w:rPr>
                        <w:t>Quantity:</w:t>
                      </w:r>
                      <w:r>
                        <w:rPr>
                          <w:b/>
                          <w:color w:val="0E0E0E"/>
                          <w:spacing w:val="-2"/>
                          <w:sz w:val="21"/>
                        </w:rPr>
                        <w:t> </w:t>
                      </w:r>
                      <w:r>
                        <w:rPr>
                          <w:color w:val="0E0E0E"/>
                          <w:sz w:val="22"/>
                        </w:rPr>
                        <w:t>The</w:t>
                      </w:r>
                      <w:r>
                        <w:rPr>
                          <w:color w:val="0E0E0E"/>
                          <w:spacing w:val="-10"/>
                          <w:sz w:val="22"/>
                        </w:rPr>
                        <w:t> </w:t>
                      </w:r>
                      <w:r>
                        <w:rPr>
                          <w:color w:val="0E0E0E"/>
                          <w:sz w:val="22"/>
                        </w:rPr>
                        <w:t>complexity of</w:t>
                      </w:r>
                      <w:r>
                        <w:rPr>
                          <w:color w:val="0E0E0E"/>
                          <w:spacing w:val="-8"/>
                          <w:sz w:val="22"/>
                        </w:rPr>
                        <w:t> </w:t>
                      </w:r>
                      <w:r>
                        <w:rPr>
                          <w:color w:val="0E0E0E"/>
                          <w:sz w:val="22"/>
                        </w:rPr>
                        <w:t>the</w:t>
                      </w:r>
                      <w:r>
                        <w:rPr>
                          <w:color w:val="0E0E0E"/>
                          <w:spacing w:val="-7"/>
                          <w:sz w:val="22"/>
                        </w:rPr>
                        <w:t> </w:t>
                      </w:r>
                      <w:r>
                        <w:rPr>
                          <w:color w:val="0E0E0E"/>
                          <w:sz w:val="22"/>
                        </w:rPr>
                        <w:t>task</w:t>
                      </w:r>
                      <w:r>
                        <w:rPr>
                          <w:color w:val="0E0E0E"/>
                          <w:spacing w:val="-9"/>
                          <w:sz w:val="22"/>
                        </w:rPr>
                        <w:t> </w:t>
                      </w:r>
                      <w:r>
                        <w:rPr>
                          <w:color w:val="0E0E0E"/>
                          <w:sz w:val="22"/>
                        </w:rPr>
                        <w:t>and the</w:t>
                      </w:r>
                      <w:r>
                        <w:rPr>
                          <w:color w:val="0E0E0E"/>
                          <w:spacing w:val="-7"/>
                          <w:sz w:val="22"/>
                        </w:rPr>
                        <w:t> </w:t>
                      </w:r>
                      <w:r>
                        <w:rPr>
                          <w:color w:val="0E0E0E"/>
                          <w:sz w:val="22"/>
                        </w:rPr>
                        <w:t>model</w:t>
                      </w:r>
                      <w:r>
                        <w:rPr>
                          <w:color w:val="0E0E0E"/>
                          <w:spacing w:val="-2"/>
                          <w:sz w:val="22"/>
                        </w:rPr>
                        <w:t> </w:t>
                      </w:r>
                      <w:r>
                        <w:rPr>
                          <w:color w:val="0E0E0E"/>
                          <w:sz w:val="22"/>
                        </w:rPr>
                        <w:t>being</w:t>
                      </w:r>
                      <w:r>
                        <w:rPr>
                          <w:color w:val="0E0E0E"/>
                          <w:spacing w:val="-8"/>
                          <w:sz w:val="22"/>
                        </w:rPr>
                        <w:t> </w:t>
                      </w:r>
                      <w:r>
                        <w:rPr>
                          <w:color w:val="0E0E0E"/>
                          <w:sz w:val="22"/>
                        </w:rPr>
                        <w:t>used</w:t>
                      </w:r>
                      <w:r>
                        <w:rPr>
                          <w:color w:val="0E0E0E"/>
                          <w:spacing w:val="-2"/>
                          <w:sz w:val="22"/>
                        </w:rPr>
                        <w:t> </w:t>
                      </w:r>
                      <w:r>
                        <w:rPr>
                          <w:color w:val="0E0E0E"/>
                          <w:sz w:val="22"/>
                        </w:rPr>
                        <w:t>will</w:t>
                      </w:r>
                      <w:r>
                        <w:rPr>
                          <w:color w:val="0E0E0E"/>
                          <w:spacing w:val="-6"/>
                          <w:sz w:val="22"/>
                        </w:rPr>
                        <w:t> </w:t>
                      </w:r>
                      <w:r>
                        <w:rPr>
                          <w:color w:val="0E0E0E"/>
                          <w:sz w:val="22"/>
                        </w:rPr>
                        <w:t>determine how</w:t>
                      </w:r>
                      <w:r>
                        <w:rPr>
                          <w:color w:val="0E0E0E"/>
                          <w:spacing w:val="-9"/>
                          <w:sz w:val="22"/>
                        </w:rPr>
                        <w:t> </w:t>
                      </w:r>
                      <w:r>
                        <w:rPr>
                          <w:color w:val="0E0E0E"/>
                          <w:sz w:val="22"/>
                        </w:rPr>
                        <w:t>much</w:t>
                      </w:r>
                      <w:r>
                        <w:rPr>
                          <w:color w:val="0E0E0E"/>
                          <w:spacing w:val="-2"/>
                          <w:sz w:val="22"/>
                        </w:rPr>
                        <w:t> </w:t>
                      </w:r>
                      <w:r>
                        <w:rPr>
                          <w:color w:val="0E0E0E"/>
                          <w:sz w:val="22"/>
                        </w:rPr>
                        <w:t>data</w:t>
                      </w:r>
                      <w:r>
                        <w:rPr>
                          <w:color w:val="0E0E0E"/>
                          <w:spacing w:val="-2"/>
                          <w:sz w:val="22"/>
                        </w:rPr>
                        <w:t> </w:t>
                      </w:r>
                      <w:r>
                        <w:rPr>
                          <w:color w:val="0E0E0E"/>
                          <w:sz w:val="22"/>
                        </w:rPr>
                        <w:t>is</w:t>
                      </w:r>
                      <w:r>
                        <w:rPr>
                          <w:color w:val="0E0E0E"/>
                          <w:spacing w:val="-10"/>
                          <w:sz w:val="22"/>
                        </w:rPr>
                        <w:t> </w:t>
                      </w:r>
                      <w:r>
                        <w:rPr>
                          <w:color w:val="0E0E0E"/>
                          <w:sz w:val="22"/>
                        </w:rPr>
                        <w:t>needed for machine learning. In general, performance improves with increased data.</w:t>
                      </w:r>
                    </w:p>
                    <w:p>
                      <w:pPr>
                        <w:numPr>
                          <w:ilvl w:val="0"/>
                          <w:numId w:val="5"/>
                        </w:numPr>
                        <w:tabs>
                          <w:tab w:pos="474" w:val="left" w:leader="none"/>
                        </w:tabs>
                        <w:spacing w:line="288" w:lineRule="auto" w:before="18"/>
                        <w:ind w:left="474" w:right="92" w:hanging="365"/>
                        <w:jc w:val="left"/>
                        <w:rPr>
                          <w:color w:val="000000"/>
                          <w:sz w:val="22"/>
                        </w:rPr>
                      </w:pPr>
                      <w:r>
                        <w:rPr>
                          <w:b/>
                          <w:color w:val="0E0E0E"/>
                          <w:sz w:val="21"/>
                        </w:rPr>
                        <w:t>Labelled</w:t>
                      </w:r>
                      <w:r>
                        <w:rPr>
                          <w:b/>
                          <w:color w:val="0E0E0E"/>
                          <w:spacing w:val="37"/>
                          <w:sz w:val="21"/>
                        </w:rPr>
                        <w:t> </w:t>
                      </w:r>
                      <w:r>
                        <w:rPr>
                          <w:b/>
                          <w:color w:val="0E0E0E"/>
                          <w:sz w:val="21"/>
                        </w:rPr>
                        <w:t>Data:</w:t>
                      </w:r>
                      <w:r>
                        <w:rPr>
                          <w:b/>
                          <w:color w:val="0E0E0E"/>
                          <w:spacing w:val="38"/>
                          <w:sz w:val="21"/>
                        </w:rPr>
                        <w:t> </w:t>
                      </w:r>
                      <w:r>
                        <w:rPr>
                          <w:color w:val="0E0E0E"/>
                          <w:sz w:val="22"/>
                        </w:rPr>
                        <w:t>We</w:t>
                      </w:r>
                      <w:r>
                        <w:rPr>
                          <w:color w:val="0E0E0E"/>
                          <w:spacing w:val="30"/>
                          <w:sz w:val="22"/>
                        </w:rPr>
                        <w:t> </w:t>
                      </w:r>
                      <w:r>
                        <w:rPr>
                          <w:color w:val="0E0E0E"/>
                          <w:sz w:val="22"/>
                        </w:rPr>
                        <w:t>need</w:t>
                      </w:r>
                      <w:r>
                        <w:rPr>
                          <w:color w:val="0E0E0E"/>
                          <w:spacing w:val="25"/>
                          <w:sz w:val="22"/>
                        </w:rPr>
                        <w:t> </w:t>
                      </w:r>
                      <w:r>
                        <w:rPr>
                          <w:color w:val="0E0E0E"/>
                          <w:sz w:val="22"/>
                        </w:rPr>
                        <w:t>labelled</w:t>
                      </w:r>
                      <w:r>
                        <w:rPr>
                          <w:color w:val="0E0E0E"/>
                          <w:spacing w:val="33"/>
                          <w:sz w:val="22"/>
                        </w:rPr>
                        <w:t> </w:t>
                      </w:r>
                      <w:r>
                        <w:rPr>
                          <w:color w:val="0E0E0E"/>
                          <w:sz w:val="22"/>
                        </w:rPr>
                        <w:t>data</w:t>
                      </w:r>
                      <w:r>
                        <w:rPr>
                          <w:color w:val="0E0E0E"/>
                          <w:spacing w:val="24"/>
                          <w:sz w:val="22"/>
                        </w:rPr>
                        <w:t> </w:t>
                      </w:r>
                      <w:r>
                        <w:rPr>
                          <w:color w:val="0E0E0E"/>
                          <w:sz w:val="22"/>
                        </w:rPr>
                        <w:t>for</w:t>
                      </w:r>
                      <w:r>
                        <w:rPr>
                          <w:color w:val="0E0E0E"/>
                          <w:spacing w:val="24"/>
                          <w:sz w:val="22"/>
                        </w:rPr>
                        <w:t> </w:t>
                      </w:r>
                      <w:r>
                        <w:rPr>
                          <w:color w:val="0E0E0E"/>
                          <w:sz w:val="22"/>
                        </w:rPr>
                        <w:t>our</w:t>
                      </w:r>
                      <w:r>
                        <w:rPr>
                          <w:color w:val="0E0E0E"/>
                          <w:spacing w:val="21"/>
                          <w:sz w:val="22"/>
                        </w:rPr>
                        <w:t> </w:t>
                      </w:r>
                      <w:r>
                        <w:rPr>
                          <w:color w:val="0E0E0E"/>
                          <w:sz w:val="22"/>
                        </w:rPr>
                        <w:t>machine</w:t>
                      </w:r>
                      <w:r>
                        <w:rPr>
                          <w:color w:val="0E0E0E"/>
                          <w:spacing w:val="39"/>
                          <w:sz w:val="22"/>
                        </w:rPr>
                        <w:t> </w:t>
                      </w:r>
                      <w:r>
                        <w:rPr>
                          <w:color w:val="0E0E0E"/>
                          <w:sz w:val="22"/>
                        </w:rPr>
                        <w:t>learning</w:t>
                      </w:r>
                      <w:r>
                        <w:rPr>
                          <w:color w:val="0E0E0E"/>
                          <w:spacing w:val="37"/>
                          <w:sz w:val="22"/>
                        </w:rPr>
                        <w:t> </w:t>
                      </w:r>
                      <w:r>
                        <w:rPr>
                          <w:color w:val="0E0E0E"/>
                          <w:sz w:val="22"/>
                        </w:rPr>
                        <w:t>tasks,</w:t>
                      </w:r>
                      <w:r>
                        <w:rPr>
                          <w:color w:val="0E0E0E"/>
                          <w:spacing w:val="21"/>
                          <w:sz w:val="22"/>
                        </w:rPr>
                        <w:t> </w:t>
                      </w:r>
                      <w:r>
                        <w:rPr>
                          <w:color w:val="0E0E0E"/>
                          <w:sz w:val="22"/>
                        </w:rPr>
                        <w:t>which</w:t>
                      </w:r>
                      <w:r>
                        <w:rPr>
                          <w:color w:val="0E0E0E"/>
                          <w:spacing w:val="30"/>
                          <w:sz w:val="22"/>
                        </w:rPr>
                        <w:t> </w:t>
                      </w:r>
                      <w:r>
                        <w:rPr>
                          <w:color w:val="0E0E0E"/>
                          <w:sz w:val="22"/>
                        </w:rPr>
                        <w:t>means</w:t>
                      </w:r>
                      <w:r>
                        <w:rPr>
                          <w:color w:val="0E0E0E"/>
                          <w:spacing w:val="29"/>
                          <w:sz w:val="22"/>
                        </w:rPr>
                        <w:t> </w:t>
                      </w:r>
                      <w:r>
                        <w:rPr>
                          <w:color w:val="0E0E0E"/>
                          <w:sz w:val="22"/>
                        </w:rPr>
                        <w:t>that</w:t>
                      </w:r>
                      <w:r>
                        <w:rPr>
                          <w:color w:val="0E0E0E"/>
                          <w:spacing w:val="29"/>
                          <w:sz w:val="22"/>
                        </w:rPr>
                        <w:t> </w:t>
                      </w:r>
                      <w:r>
                        <w:rPr>
                          <w:color w:val="0E0E0E"/>
                          <w:sz w:val="22"/>
                        </w:rPr>
                        <w:t>the</w:t>
                      </w:r>
                      <w:r>
                        <w:rPr>
                          <w:color w:val="0E0E0E"/>
                          <w:spacing w:val="21"/>
                          <w:sz w:val="22"/>
                        </w:rPr>
                        <w:t> </w:t>
                      </w:r>
                      <w:r>
                        <w:rPr>
                          <w:color w:val="0E0E0E"/>
                          <w:sz w:val="22"/>
                        </w:rPr>
                        <w:t>data</w:t>
                      </w:r>
                      <w:r>
                        <w:rPr>
                          <w:color w:val="0E0E0E"/>
                          <w:spacing w:val="32"/>
                          <w:sz w:val="22"/>
                        </w:rPr>
                        <w:t> </w:t>
                      </w:r>
                      <w:r>
                        <w:rPr>
                          <w:color w:val="0E0E0E"/>
                          <w:sz w:val="22"/>
                        </w:rPr>
                        <w:t>is accompanied</w:t>
                      </w:r>
                      <w:r>
                        <w:rPr>
                          <w:color w:val="0E0E0E"/>
                          <w:spacing w:val="40"/>
                          <w:sz w:val="22"/>
                        </w:rPr>
                        <w:t> </w:t>
                      </w:r>
                      <w:r>
                        <w:rPr>
                          <w:color w:val="0E0E0E"/>
                          <w:sz w:val="22"/>
                        </w:rPr>
                        <w:t>by details about the intended classification or result.</w:t>
                      </w:r>
                    </w:p>
                    <w:p>
                      <w:pPr>
                        <w:numPr>
                          <w:ilvl w:val="0"/>
                          <w:numId w:val="5"/>
                        </w:numPr>
                        <w:tabs>
                          <w:tab w:pos="473" w:val="left" w:leader="none"/>
                        </w:tabs>
                        <w:spacing w:line="292" w:lineRule="auto" w:before="13"/>
                        <w:ind w:left="473" w:right="93" w:hanging="364"/>
                        <w:jc w:val="left"/>
                        <w:rPr>
                          <w:color w:val="000000"/>
                          <w:sz w:val="22"/>
                        </w:rPr>
                      </w:pPr>
                      <w:r>
                        <w:rPr>
                          <w:b/>
                          <w:color w:val="0E0E0E"/>
                          <w:sz w:val="21"/>
                        </w:rPr>
                        <w:t>Data</w:t>
                      </w:r>
                      <w:r>
                        <w:rPr>
                          <w:b/>
                          <w:color w:val="0E0E0E"/>
                          <w:spacing w:val="40"/>
                          <w:sz w:val="21"/>
                        </w:rPr>
                        <w:t> </w:t>
                      </w:r>
                      <w:r>
                        <w:rPr>
                          <w:b/>
                          <w:color w:val="0E0E0E"/>
                          <w:sz w:val="21"/>
                        </w:rPr>
                        <w:t>Format:</w:t>
                      </w:r>
                      <w:r>
                        <w:rPr>
                          <w:b/>
                          <w:color w:val="0E0E0E"/>
                          <w:spacing w:val="40"/>
                          <w:sz w:val="21"/>
                        </w:rPr>
                        <w:t> </w:t>
                      </w:r>
                      <w:r>
                        <w:rPr>
                          <w:color w:val="0E0E0E"/>
                          <w:sz w:val="22"/>
                        </w:rPr>
                        <w:t>The</w:t>
                      </w:r>
                      <w:r>
                        <w:rPr>
                          <w:color w:val="0E0E0E"/>
                          <w:spacing w:val="40"/>
                          <w:sz w:val="22"/>
                        </w:rPr>
                        <w:t> </w:t>
                      </w:r>
                      <w:r>
                        <w:rPr>
                          <w:color w:val="0E0E0E"/>
                          <w:sz w:val="22"/>
                        </w:rPr>
                        <w:t>format</w:t>
                      </w:r>
                      <w:r>
                        <w:rPr>
                          <w:color w:val="0E0E0E"/>
                          <w:spacing w:val="40"/>
                          <w:sz w:val="22"/>
                        </w:rPr>
                        <w:t> </w:t>
                      </w:r>
                      <w:r>
                        <w:rPr>
                          <w:color w:val="0E0E0E"/>
                          <w:sz w:val="22"/>
                        </w:rPr>
                        <w:t>of</w:t>
                      </w:r>
                      <w:r>
                        <w:rPr>
                          <w:color w:val="0E0E0E"/>
                          <w:spacing w:val="39"/>
                          <w:sz w:val="22"/>
                        </w:rPr>
                        <w:t> </w:t>
                      </w:r>
                      <w:r>
                        <w:rPr>
                          <w:color w:val="0E0E0E"/>
                          <w:sz w:val="22"/>
                        </w:rPr>
                        <w:t>the</w:t>
                      </w:r>
                      <w:r>
                        <w:rPr>
                          <w:color w:val="0E0E0E"/>
                          <w:spacing w:val="37"/>
                          <w:sz w:val="22"/>
                        </w:rPr>
                        <w:t> </w:t>
                      </w:r>
                      <w:r>
                        <w:rPr>
                          <w:color w:val="0E0E0E"/>
                          <w:sz w:val="22"/>
                        </w:rPr>
                        <w:t>data</w:t>
                      </w:r>
                      <w:r>
                        <w:rPr>
                          <w:color w:val="0E0E0E"/>
                          <w:spacing w:val="40"/>
                          <w:sz w:val="22"/>
                        </w:rPr>
                        <w:t> </w:t>
                      </w:r>
                      <w:r>
                        <w:rPr>
                          <w:color w:val="0E0E0E"/>
                          <w:sz w:val="22"/>
                        </w:rPr>
                        <w:t>must</w:t>
                      </w:r>
                      <w:r>
                        <w:rPr>
                          <w:color w:val="0E0E0E"/>
                          <w:spacing w:val="40"/>
                          <w:sz w:val="22"/>
                        </w:rPr>
                        <w:t> </w:t>
                      </w:r>
                      <w:r>
                        <w:rPr>
                          <w:color w:val="0E0E0E"/>
                          <w:sz w:val="22"/>
                        </w:rPr>
                        <w:t>be</w:t>
                      </w:r>
                      <w:r>
                        <w:rPr>
                          <w:color w:val="0E0E0E"/>
                          <w:spacing w:val="40"/>
                          <w:sz w:val="22"/>
                        </w:rPr>
                        <w:t> </w:t>
                      </w:r>
                      <w:r>
                        <w:rPr>
                          <w:color w:val="0E0E0E"/>
                          <w:sz w:val="22"/>
                        </w:rPr>
                        <w:t>appropriate</w:t>
                      </w:r>
                      <w:r>
                        <w:rPr>
                          <w:color w:val="0E0E0E"/>
                          <w:spacing w:val="40"/>
                          <w:sz w:val="22"/>
                        </w:rPr>
                        <w:t> </w:t>
                      </w:r>
                      <w:r>
                        <w:rPr>
                          <w:color w:val="0E0E0E"/>
                          <w:sz w:val="22"/>
                        </w:rPr>
                        <w:t>for</w:t>
                      </w:r>
                      <w:r>
                        <w:rPr>
                          <w:color w:val="0E0E0E"/>
                          <w:spacing w:val="40"/>
                          <w:sz w:val="22"/>
                        </w:rPr>
                        <w:t> </w:t>
                      </w:r>
                      <w:r>
                        <w:rPr>
                          <w:color w:val="0E0E0E"/>
                          <w:sz w:val="22"/>
                        </w:rPr>
                        <w:t>the</w:t>
                      </w:r>
                      <w:r>
                        <w:rPr>
                          <w:color w:val="0E0E0E"/>
                          <w:spacing w:val="40"/>
                          <w:sz w:val="22"/>
                        </w:rPr>
                        <w:t> </w:t>
                      </w:r>
                      <w:r>
                        <w:rPr>
                          <w:color w:val="0E0E0E"/>
                          <w:sz w:val="22"/>
                        </w:rPr>
                        <w:t>machine</w:t>
                      </w:r>
                      <w:r>
                        <w:rPr>
                          <w:color w:val="0E0E0E"/>
                          <w:spacing w:val="40"/>
                          <w:sz w:val="22"/>
                        </w:rPr>
                        <w:t> </w:t>
                      </w:r>
                      <w:r>
                        <w:rPr>
                          <w:color w:val="0E0E0E"/>
                          <w:sz w:val="22"/>
                        </w:rPr>
                        <w:t>learning</w:t>
                      </w:r>
                      <w:r>
                        <w:rPr>
                          <w:color w:val="0E0E0E"/>
                          <w:spacing w:val="40"/>
                          <w:sz w:val="22"/>
                        </w:rPr>
                        <w:t> </w:t>
                      </w:r>
                      <w:r>
                        <w:rPr>
                          <w:color w:val="0E0E0E"/>
                          <w:sz w:val="22"/>
                        </w:rPr>
                        <w:t>algorithm</w:t>
                      </w:r>
                      <w:r>
                        <w:rPr>
                          <w:color w:val="0E0E0E"/>
                          <w:spacing w:val="64"/>
                          <w:sz w:val="22"/>
                        </w:rPr>
                        <w:t> </w:t>
                      </w:r>
                      <w:r>
                        <w:rPr>
                          <w:color w:val="0E0E0E"/>
                          <w:sz w:val="22"/>
                        </w:rPr>
                        <w:t>or framework being utilized. The most popular formats are CSV, TSV, and JSON.</w:t>
                      </w:r>
                    </w:p>
                    <w:p>
                      <w:pPr>
                        <w:numPr>
                          <w:ilvl w:val="0"/>
                          <w:numId w:val="5"/>
                        </w:numPr>
                        <w:tabs>
                          <w:tab w:pos="472" w:val="left" w:leader="none"/>
                          <w:tab w:pos="474" w:val="left" w:leader="none"/>
                        </w:tabs>
                        <w:spacing w:line="288" w:lineRule="auto" w:before="12"/>
                        <w:ind w:left="474" w:right="103" w:hanging="365"/>
                        <w:jc w:val="left"/>
                        <w:rPr>
                          <w:color w:val="000000"/>
                          <w:sz w:val="22"/>
                        </w:rPr>
                      </w:pPr>
                      <w:r>
                        <w:rPr>
                          <w:b/>
                          <w:color w:val="0E0E0E"/>
                          <w:sz w:val="21"/>
                        </w:rPr>
                        <w:t>Pre-processing:</w:t>
                      </w:r>
                      <w:r>
                        <w:rPr>
                          <w:b/>
                          <w:color w:val="0E0E0E"/>
                          <w:spacing w:val="-13"/>
                          <w:sz w:val="21"/>
                        </w:rPr>
                        <w:t> </w:t>
                      </w:r>
                      <w:r>
                        <w:rPr>
                          <w:color w:val="0E0E0E"/>
                          <w:sz w:val="22"/>
                        </w:rPr>
                        <w:t>Before the</w:t>
                      </w:r>
                      <w:r>
                        <w:rPr>
                          <w:color w:val="0E0E0E"/>
                          <w:spacing w:val="-7"/>
                          <w:sz w:val="22"/>
                        </w:rPr>
                        <w:t> </w:t>
                      </w:r>
                      <w:r>
                        <w:rPr>
                          <w:color w:val="0E0E0E"/>
                          <w:sz w:val="22"/>
                        </w:rPr>
                        <w:t>data</w:t>
                      </w:r>
                      <w:r>
                        <w:rPr>
                          <w:color w:val="0E0E0E"/>
                          <w:spacing w:val="-2"/>
                          <w:sz w:val="22"/>
                        </w:rPr>
                        <w:t> </w:t>
                      </w:r>
                      <w:r>
                        <w:rPr>
                          <w:color w:val="0E0E0E"/>
                          <w:sz w:val="22"/>
                        </w:rPr>
                        <w:t>can be</w:t>
                      </w:r>
                      <w:r>
                        <w:rPr>
                          <w:color w:val="0E0E0E"/>
                          <w:spacing w:val="-5"/>
                          <w:sz w:val="22"/>
                        </w:rPr>
                        <w:t> </w:t>
                      </w:r>
                      <w:r>
                        <w:rPr>
                          <w:color w:val="0E0E0E"/>
                          <w:sz w:val="22"/>
                        </w:rPr>
                        <w:t>utilized to</w:t>
                      </w:r>
                      <w:r>
                        <w:rPr>
                          <w:color w:val="0E0E0E"/>
                          <w:spacing w:val="-8"/>
                          <w:sz w:val="22"/>
                        </w:rPr>
                        <w:t> </w:t>
                      </w:r>
                      <w:r>
                        <w:rPr>
                          <w:color w:val="0E0E0E"/>
                          <w:sz w:val="22"/>
                        </w:rPr>
                        <w:t>train a</w:t>
                      </w:r>
                      <w:r>
                        <w:rPr>
                          <w:color w:val="0E0E0E"/>
                          <w:spacing w:val="-4"/>
                          <w:sz w:val="22"/>
                        </w:rPr>
                        <w:t> </w:t>
                      </w:r>
                      <w:r>
                        <w:rPr>
                          <w:color w:val="0E0E0E"/>
                          <w:sz w:val="22"/>
                        </w:rPr>
                        <w:t>model, it</w:t>
                      </w:r>
                      <w:r>
                        <w:rPr>
                          <w:color w:val="0E0E0E"/>
                          <w:spacing w:val="-1"/>
                          <w:sz w:val="22"/>
                        </w:rPr>
                        <w:t> </w:t>
                      </w:r>
                      <w:r>
                        <w:rPr>
                          <w:color w:val="0E0E0E"/>
                          <w:sz w:val="22"/>
                        </w:rPr>
                        <w:t>may need</w:t>
                      </w:r>
                      <w:r>
                        <w:rPr>
                          <w:color w:val="0E0E0E"/>
                          <w:spacing w:val="-3"/>
                          <w:sz w:val="22"/>
                        </w:rPr>
                        <w:t> </w:t>
                      </w:r>
                      <w:r>
                        <w:rPr>
                          <w:color w:val="0E0E0E"/>
                          <w:sz w:val="22"/>
                        </w:rPr>
                        <w:t>to</w:t>
                      </w:r>
                      <w:r>
                        <w:rPr>
                          <w:color w:val="0E0E0E"/>
                          <w:spacing w:val="-1"/>
                          <w:sz w:val="22"/>
                        </w:rPr>
                        <w:t> </w:t>
                      </w:r>
                      <w:r>
                        <w:rPr>
                          <w:color w:val="0E0E0E"/>
                          <w:sz w:val="22"/>
                        </w:rPr>
                        <w:t>be</w:t>
                      </w:r>
                      <w:r>
                        <w:rPr>
                          <w:color w:val="0E0E0E"/>
                          <w:spacing w:val="-12"/>
                          <w:sz w:val="22"/>
                        </w:rPr>
                        <w:t> </w:t>
                      </w:r>
                      <w:r>
                        <w:rPr>
                          <w:color w:val="0E0E0E"/>
                          <w:sz w:val="22"/>
                        </w:rPr>
                        <w:t>cleaned, transformed, or normalized.</w:t>
                      </w:r>
                    </w:p>
                    <w:p>
                      <w:pPr>
                        <w:numPr>
                          <w:ilvl w:val="0"/>
                          <w:numId w:val="5"/>
                        </w:numPr>
                        <w:tabs>
                          <w:tab w:pos="474" w:val="left" w:leader="none"/>
                          <w:tab w:pos="479" w:val="left" w:leader="none"/>
                        </w:tabs>
                        <w:spacing w:line="292" w:lineRule="auto" w:before="13"/>
                        <w:ind w:left="479" w:right="101" w:hanging="370"/>
                        <w:jc w:val="left"/>
                        <w:rPr>
                          <w:color w:val="000000"/>
                          <w:sz w:val="22"/>
                        </w:rPr>
                      </w:pPr>
                      <w:r>
                        <w:rPr>
                          <w:b/>
                          <w:color w:val="0E0E0E"/>
                          <w:sz w:val="21"/>
                        </w:rPr>
                        <w:t>Data Splitting: </w:t>
                      </w:r>
                      <w:r>
                        <w:rPr>
                          <w:color w:val="0E0E0E"/>
                          <w:sz w:val="22"/>
                        </w:rPr>
                        <w:t>Datasets for training, validating, and testing must be separated. This is</w:t>
                      </w:r>
                      <w:r>
                        <w:rPr>
                          <w:color w:val="0E0E0E"/>
                          <w:spacing w:val="-4"/>
                          <w:sz w:val="22"/>
                        </w:rPr>
                        <w:t> </w:t>
                      </w:r>
                      <w:r>
                        <w:rPr>
                          <w:color w:val="0E0E0E"/>
                          <w:sz w:val="22"/>
                        </w:rPr>
                        <w:t>crucial to</w:t>
                      </w:r>
                      <w:r>
                        <w:rPr>
                          <w:color w:val="0E0E0E"/>
                          <w:spacing w:val="-3"/>
                          <w:sz w:val="22"/>
                        </w:rPr>
                        <w:t> </w:t>
                      </w:r>
                      <w:r>
                        <w:rPr>
                          <w:color w:val="0E0E0E"/>
                          <w:sz w:val="22"/>
                        </w:rPr>
                        <w:t>assess the model's performance and determine how well it generalizes to</w:t>
                      </w:r>
                      <w:r>
                        <w:rPr>
                          <w:color w:val="0E0E0E"/>
                          <w:spacing w:val="-1"/>
                          <w:sz w:val="22"/>
                        </w:rPr>
                        <w:t> </w:t>
                      </w:r>
                      <w:r>
                        <w:rPr>
                          <w:color w:val="0E0E0E"/>
                          <w:sz w:val="22"/>
                        </w:rPr>
                        <w:t>fresh, untested data.</w:t>
                      </w:r>
                    </w:p>
                    <w:p>
                      <w:pPr>
                        <w:numPr>
                          <w:ilvl w:val="0"/>
                          <w:numId w:val="5"/>
                        </w:numPr>
                        <w:tabs>
                          <w:tab w:pos="471" w:val="left" w:leader="none"/>
                          <w:tab w:pos="474" w:val="left" w:leader="none"/>
                        </w:tabs>
                        <w:spacing w:line="292" w:lineRule="auto" w:before="7"/>
                        <w:ind w:left="471" w:right="100" w:hanging="362"/>
                        <w:jc w:val="left"/>
                        <w:rPr>
                          <w:color w:val="000000"/>
                          <w:sz w:val="22"/>
                        </w:rPr>
                      </w:pPr>
                      <w:r>
                        <w:rPr>
                          <w:color w:val="0E0E0E"/>
                          <w:sz w:val="21"/>
                        </w:rPr>
                        <w:tab/>
                      </w:r>
                      <w:r>
                        <w:rPr>
                          <w:b/>
                          <w:color w:val="0E0E0E"/>
                          <w:sz w:val="21"/>
                        </w:rPr>
                        <w:t>Data</w:t>
                      </w:r>
                      <w:r>
                        <w:rPr>
                          <w:b/>
                          <w:color w:val="0E0E0E"/>
                          <w:spacing w:val="35"/>
                          <w:sz w:val="21"/>
                        </w:rPr>
                        <w:t> </w:t>
                      </w:r>
                      <w:r>
                        <w:rPr>
                          <w:b/>
                          <w:color w:val="0E0E0E"/>
                          <w:sz w:val="21"/>
                        </w:rPr>
                        <w:t>augmentation:</w:t>
                      </w:r>
                      <w:r>
                        <w:rPr>
                          <w:b/>
                          <w:color w:val="0E0E0E"/>
                          <w:spacing w:val="40"/>
                          <w:sz w:val="21"/>
                        </w:rPr>
                        <w:t> </w:t>
                      </w:r>
                      <w:r>
                        <w:rPr>
                          <w:color w:val="0E0E0E"/>
                          <w:sz w:val="22"/>
                        </w:rPr>
                        <w:t>The</w:t>
                      </w:r>
                      <w:r>
                        <w:rPr>
                          <w:color w:val="0E0E0E"/>
                          <w:spacing w:val="27"/>
                          <w:sz w:val="22"/>
                        </w:rPr>
                        <w:t> </w:t>
                      </w:r>
                      <w:r>
                        <w:rPr>
                          <w:color w:val="0E0E0E"/>
                          <w:sz w:val="22"/>
                        </w:rPr>
                        <w:t>amount</w:t>
                      </w:r>
                      <w:r>
                        <w:rPr>
                          <w:color w:val="0E0E0E"/>
                          <w:spacing w:val="33"/>
                          <w:sz w:val="22"/>
                        </w:rPr>
                        <w:t> </w:t>
                      </w:r>
                      <w:r>
                        <w:rPr>
                          <w:color w:val="0E0E0E"/>
                          <w:sz w:val="22"/>
                        </w:rPr>
                        <w:t>of</w:t>
                      </w:r>
                      <w:r>
                        <w:rPr>
                          <w:color w:val="0E0E0E"/>
                          <w:spacing w:val="24"/>
                          <w:sz w:val="22"/>
                        </w:rPr>
                        <w:t> </w:t>
                      </w:r>
                      <w:r>
                        <w:rPr>
                          <w:color w:val="0E0E0E"/>
                          <w:sz w:val="22"/>
                        </w:rPr>
                        <w:t>data</w:t>
                      </w:r>
                      <w:r>
                        <w:rPr>
                          <w:color w:val="0E0E0E"/>
                          <w:spacing w:val="25"/>
                          <w:sz w:val="22"/>
                        </w:rPr>
                        <w:t> </w:t>
                      </w:r>
                      <w:r>
                        <w:rPr>
                          <w:color w:val="0E0E0E"/>
                          <w:sz w:val="22"/>
                        </w:rPr>
                        <w:t>that</w:t>
                      </w:r>
                      <w:r>
                        <w:rPr>
                          <w:color w:val="0E0E0E"/>
                          <w:spacing w:val="34"/>
                          <w:sz w:val="22"/>
                        </w:rPr>
                        <w:t> </w:t>
                      </w:r>
                      <w:r>
                        <w:rPr>
                          <w:color w:val="0E0E0E"/>
                          <w:sz w:val="22"/>
                        </w:rPr>
                        <w:t>is</w:t>
                      </w:r>
                      <w:r>
                        <w:rPr>
                          <w:color w:val="0E0E0E"/>
                          <w:spacing w:val="22"/>
                          <w:sz w:val="22"/>
                        </w:rPr>
                        <w:t> </w:t>
                      </w:r>
                      <w:r>
                        <w:rPr>
                          <w:color w:val="0E0E0E"/>
                          <w:sz w:val="22"/>
                        </w:rPr>
                        <w:t>sometimes</w:t>
                      </w:r>
                      <w:r>
                        <w:rPr>
                          <w:color w:val="0E0E0E"/>
                          <w:spacing w:val="35"/>
                          <w:sz w:val="22"/>
                        </w:rPr>
                        <w:t> </w:t>
                      </w:r>
                      <w:r>
                        <w:rPr>
                          <w:color w:val="0E0E0E"/>
                          <w:sz w:val="22"/>
                        </w:rPr>
                        <w:t>provided</w:t>
                      </w:r>
                      <w:r>
                        <w:rPr>
                          <w:color w:val="0E0E0E"/>
                          <w:spacing w:val="38"/>
                          <w:sz w:val="22"/>
                        </w:rPr>
                        <w:t> </w:t>
                      </w:r>
                      <w:r>
                        <w:rPr>
                          <w:color w:val="0E0E0E"/>
                          <w:sz w:val="22"/>
                        </w:rPr>
                        <w:t>might</w:t>
                      </w:r>
                      <w:r>
                        <w:rPr>
                          <w:color w:val="0E0E0E"/>
                          <w:spacing w:val="35"/>
                          <w:sz w:val="22"/>
                        </w:rPr>
                        <w:t> </w:t>
                      </w:r>
                      <w:r>
                        <w:rPr>
                          <w:color w:val="0E0E0E"/>
                          <w:sz w:val="22"/>
                        </w:rPr>
                        <w:t>not</w:t>
                      </w:r>
                      <w:r>
                        <w:rPr>
                          <w:color w:val="0E0E0E"/>
                          <w:spacing w:val="30"/>
                          <w:sz w:val="22"/>
                        </w:rPr>
                        <w:t> </w:t>
                      </w:r>
                      <w:r>
                        <w:rPr>
                          <w:color w:val="0E0E0E"/>
                          <w:sz w:val="22"/>
                        </w:rPr>
                        <w:t>be</w:t>
                      </w:r>
                      <w:r>
                        <w:rPr>
                          <w:color w:val="0E0E0E"/>
                          <w:spacing w:val="24"/>
                          <w:sz w:val="22"/>
                        </w:rPr>
                        <w:t> </w:t>
                      </w:r>
                      <w:r>
                        <w:rPr>
                          <w:color w:val="0E0E0E"/>
                          <w:sz w:val="22"/>
                        </w:rPr>
                        <w:t>enough.</w:t>
                      </w:r>
                      <w:r>
                        <w:rPr>
                          <w:color w:val="0E0E0E"/>
                          <w:spacing w:val="36"/>
                          <w:sz w:val="22"/>
                        </w:rPr>
                        <w:t> </w:t>
                      </w:r>
                      <w:r>
                        <w:rPr>
                          <w:color w:val="0E0E0E"/>
                          <w:sz w:val="22"/>
                        </w:rPr>
                        <w:t>In</w:t>
                      </w:r>
                      <w:r>
                        <w:rPr>
                          <w:color w:val="0E0E0E"/>
                          <w:spacing w:val="25"/>
                          <w:sz w:val="22"/>
                        </w:rPr>
                        <w:t> </w:t>
                      </w:r>
                      <w:r>
                        <w:rPr>
                          <w:color w:val="0E0E0E"/>
                          <w:sz w:val="22"/>
                        </w:rPr>
                        <w:t>these situations, training data can be artificially increased by using data augmentation techniques.</w:t>
                      </w:r>
                    </w:p>
                  </w:txbxContent>
                </v:textbox>
                <v:fill type="solid"/>
                <w10:wrap type="topAndBottom"/>
              </v:shape>
            </w:pict>
          </mc:Fallback>
        </mc:AlternateContent>
      </w:r>
    </w:p>
    <w:p>
      <w:pPr>
        <w:spacing w:after="0"/>
        <w:rPr>
          <w:sz w:val="20"/>
        </w:rPr>
        <w:sectPr>
          <w:pgSz w:w="11910" w:h="16840"/>
          <w:pgMar w:header="658" w:footer="1021" w:top="1320" w:bottom="1220" w:left="960" w:right="740"/>
        </w:sectPr>
      </w:pPr>
    </w:p>
    <w:p>
      <w:pPr>
        <w:pStyle w:val="Heading6"/>
        <w:numPr>
          <w:ilvl w:val="1"/>
          <w:numId w:val="2"/>
        </w:numPr>
        <w:tabs>
          <w:tab w:pos="699" w:val="left" w:leader="none"/>
        </w:tabs>
        <w:spacing w:line="240" w:lineRule="auto" w:before="92" w:after="0"/>
        <w:ind w:left="699" w:right="0" w:hanging="575"/>
        <w:jc w:val="left"/>
        <w:rPr>
          <w:color w:val="0F0F0F"/>
        </w:rPr>
      </w:pPr>
      <w:bookmarkStart w:name="_TOC_250081" w:id="13"/>
      <w:r>
        <w:rPr>
          <w:color w:val="0F0F0F"/>
          <w:w w:val="105"/>
        </w:rPr>
        <w:t>Document</w:t>
      </w:r>
      <w:r>
        <w:rPr>
          <w:color w:val="0F0F0F"/>
          <w:spacing w:val="-12"/>
          <w:w w:val="105"/>
        </w:rPr>
        <w:t> </w:t>
      </w:r>
      <w:bookmarkEnd w:id="13"/>
      <w:r>
        <w:rPr>
          <w:color w:val="0F0F0F"/>
          <w:spacing w:val="-2"/>
          <w:w w:val="105"/>
        </w:rPr>
        <w:t>Structure</w:t>
      </w:r>
    </w:p>
    <w:p>
      <w:pPr>
        <w:spacing w:line="360" w:lineRule="auto" w:before="284"/>
        <w:ind w:left="123" w:right="323" w:firstLine="1"/>
        <w:jc w:val="both"/>
        <w:rPr>
          <w:sz w:val="22"/>
        </w:rPr>
      </w:pPr>
      <w:r>
        <w:rPr>
          <w:color w:val="0F0F0F"/>
          <w:sz w:val="22"/>
        </w:rPr>
        <w:t>The documentation begins by providing background on the problem at hand, explaining why it is important, outlining the aim of the project, and stating the project scope, as well as the tools and technical requirements needed to replicate the research.</w:t>
      </w:r>
    </w:p>
    <w:p>
      <w:pPr>
        <w:spacing w:line="362" w:lineRule="auto" w:before="159"/>
        <w:ind w:left="120" w:right="313" w:firstLine="2"/>
        <w:jc w:val="both"/>
        <w:rPr>
          <w:sz w:val="22"/>
        </w:rPr>
      </w:pPr>
      <w:r>
        <w:rPr>
          <w:color w:val="0F0F0F"/>
          <w:sz w:val="22"/>
        </w:rPr>
        <w:t>Chapter two consists of a cohesive literature review by exploring the existing machine learning modules and solutions for the problem at hand. A background on machine learning is provided, its</w:t>
      </w:r>
      <w:r>
        <w:rPr>
          <w:color w:val="0F0F0F"/>
          <w:spacing w:val="-2"/>
          <w:sz w:val="22"/>
        </w:rPr>
        <w:t> </w:t>
      </w:r>
      <w:r>
        <w:rPr>
          <w:color w:val="0F0F0F"/>
          <w:sz w:val="22"/>
        </w:rPr>
        <w:t>capabilities in the past, present, and future, along with the process of choosing the correct machine learning model for a particular problem and the key aspects of the machine learning model used in the project is</w:t>
      </w:r>
      <w:r>
        <w:rPr>
          <w:color w:val="0F0F0F"/>
          <w:spacing w:val="-2"/>
          <w:sz w:val="22"/>
        </w:rPr>
        <w:t> </w:t>
      </w:r>
      <w:r>
        <w:rPr>
          <w:color w:val="0F0F0F"/>
          <w:sz w:val="22"/>
        </w:rPr>
        <w:t>discussed. Additionally, the technologies used in the project is reviewed and justified for their selection.</w:t>
      </w:r>
    </w:p>
    <w:p>
      <w:pPr>
        <w:spacing w:line="362" w:lineRule="auto" w:before="151"/>
        <w:ind w:left="123" w:right="316" w:hanging="1"/>
        <w:jc w:val="both"/>
        <w:rPr>
          <w:sz w:val="22"/>
        </w:rPr>
      </w:pPr>
      <w:r>
        <w:rPr>
          <w:color w:val="0F0F0F"/>
          <w:sz w:val="22"/>
        </w:rPr>
        <w:t>Chapter three consists details of</w:t>
      </w:r>
      <w:r>
        <w:rPr>
          <w:color w:val="0F0F0F"/>
          <w:spacing w:val="-4"/>
          <w:sz w:val="22"/>
        </w:rPr>
        <w:t> </w:t>
      </w:r>
      <w:r>
        <w:rPr>
          <w:color w:val="0F0F0F"/>
          <w:sz w:val="22"/>
        </w:rPr>
        <w:t>the methodologies employed in this</w:t>
      </w:r>
      <w:r>
        <w:rPr>
          <w:color w:val="0F0F0F"/>
          <w:spacing w:val="-1"/>
          <w:sz w:val="22"/>
        </w:rPr>
        <w:t> </w:t>
      </w:r>
      <w:r>
        <w:rPr>
          <w:color w:val="0F0F0F"/>
          <w:sz w:val="22"/>
        </w:rPr>
        <w:t>project. It</w:t>
      </w:r>
      <w:r>
        <w:rPr>
          <w:color w:val="0F0F0F"/>
          <w:spacing w:val="-4"/>
          <w:sz w:val="22"/>
        </w:rPr>
        <w:t> </w:t>
      </w:r>
      <w:r>
        <w:rPr>
          <w:color w:val="0F0F0F"/>
          <w:sz w:val="22"/>
        </w:rPr>
        <w:t>discusses the</w:t>
      </w:r>
      <w:r>
        <w:rPr>
          <w:color w:val="0F0F0F"/>
          <w:spacing w:val="-3"/>
          <w:sz w:val="22"/>
        </w:rPr>
        <w:t> </w:t>
      </w:r>
      <w:r>
        <w:rPr>
          <w:color w:val="1D1D1D"/>
          <w:sz w:val="22"/>
        </w:rPr>
        <w:t>specific </w:t>
      </w:r>
      <w:r>
        <w:rPr>
          <w:color w:val="0F0F0F"/>
          <w:sz w:val="22"/>
        </w:rPr>
        <w:t>software development methods chosen, the project deliverables, any deviations from the plan, and the steps taken to mitigate potential risks.</w:t>
      </w:r>
    </w:p>
    <w:p>
      <w:pPr>
        <w:spacing w:line="360" w:lineRule="auto" w:before="157"/>
        <w:ind w:left="122" w:right="310" w:firstLine="0"/>
        <w:jc w:val="both"/>
        <w:rPr>
          <w:sz w:val="22"/>
        </w:rPr>
      </w:pPr>
      <w:r>
        <w:rPr>
          <w:color w:val="0F0F0F"/>
          <w:sz w:val="22"/>
        </w:rPr>
        <w:t>Chapter four delves into the process of gathering system requirements by starting with stakeholder analysis. then</w:t>
      </w:r>
      <w:r>
        <w:rPr>
          <w:color w:val="0F0F0F"/>
          <w:spacing w:val="-8"/>
          <w:sz w:val="22"/>
        </w:rPr>
        <w:t> </w:t>
      </w:r>
      <w:r>
        <w:rPr>
          <w:color w:val="0F0F0F"/>
          <w:sz w:val="22"/>
        </w:rPr>
        <w:t>the</w:t>
      </w:r>
      <w:r>
        <w:rPr>
          <w:color w:val="0F0F0F"/>
          <w:spacing w:val="-13"/>
          <w:sz w:val="22"/>
        </w:rPr>
        <w:t> </w:t>
      </w:r>
      <w:r>
        <w:rPr>
          <w:color w:val="0F0F0F"/>
          <w:sz w:val="22"/>
        </w:rPr>
        <w:t>methodologies used</w:t>
      </w:r>
      <w:r>
        <w:rPr>
          <w:color w:val="0F0F0F"/>
          <w:spacing w:val="-8"/>
          <w:sz w:val="22"/>
        </w:rPr>
        <w:t> </w:t>
      </w:r>
      <w:r>
        <w:rPr>
          <w:color w:val="0F0F0F"/>
          <w:sz w:val="22"/>
        </w:rPr>
        <w:t>for</w:t>
      </w:r>
      <w:r>
        <w:rPr>
          <w:color w:val="0F0F0F"/>
          <w:spacing w:val="-14"/>
          <w:sz w:val="22"/>
        </w:rPr>
        <w:t> </w:t>
      </w:r>
      <w:r>
        <w:rPr>
          <w:color w:val="0F0F0F"/>
          <w:sz w:val="22"/>
        </w:rPr>
        <w:t>requirement elicitation,</w:t>
      </w:r>
      <w:r>
        <w:rPr>
          <w:color w:val="0F0F0F"/>
          <w:spacing w:val="-1"/>
          <w:sz w:val="22"/>
        </w:rPr>
        <w:t> </w:t>
      </w:r>
      <w:r>
        <w:rPr>
          <w:color w:val="0F0F0F"/>
          <w:sz w:val="22"/>
        </w:rPr>
        <w:t>conducted SWOT</w:t>
      </w:r>
      <w:r>
        <w:rPr>
          <w:color w:val="0F0F0F"/>
          <w:spacing w:val="-8"/>
          <w:sz w:val="22"/>
        </w:rPr>
        <w:t> </w:t>
      </w:r>
      <w:r>
        <w:rPr>
          <w:color w:val="0F0F0F"/>
          <w:sz w:val="22"/>
        </w:rPr>
        <w:t>analysis,</w:t>
      </w:r>
      <w:r>
        <w:rPr>
          <w:color w:val="0F0F0F"/>
          <w:spacing w:val="-5"/>
          <w:sz w:val="22"/>
        </w:rPr>
        <w:t> </w:t>
      </w:r>
      <w:r>
        <w:rPr>
          <w:color w:val="0F0F0F"/>
          <w:sz w:val="22"/>
        </w:rPr>
        <w:t>and</w:t>
      </w:r>
      <w:r>
        <w:rPr>
          <w:color w:val="0F0F0F"/>
          <w:spacing w:val="-4"/>
          <w:sz w:val="22"/>
        </w:rPr>
        <w:t> </w:t>
      </w:r>
      <w:r>
        <w:rPr>
          <w:color w:val="0F0F0F"/>
          <w:sz w:val="22"/>
        </w:rPr>
        <w:t>covers</w:t>
      </w:r>
      <w:r>
        <w:rPr>
          <w:color w:val="0F0F0F"/>
          <w:spacing w:val="-1"/>
          <w:sz w:val="22"/>
        </w:rPr>
        <w:t> </w:t>
      </w:r>
      <w:r>
        <w:rPr>
          <w:color w:val="0F0F0F"/>
          <w:sz w:val="22"/>
        </w:rPr>
        <w:t>both</w:t>
      </w:r>
      <w:r>
        <w:rPr>
          <w:color w:val="0F0F0F"/>
          <w:spacing w:val="-10"/>
          <w:sz w:val="22"/>
        </w:rPr>
        <w:t> </w:t>
      </w:r>
      <w:r>
        <w:rPr>
          <w:color w:val="0F0F0F"/>
          <w:sz w:val="22"/>
        </w:rPr>
        <w:t>functional and non-functional requirements. Additionally, it provides a context diagram, use case diagram, use case elaborations,</w:t>
      </w:r>
      <w:r>
        <w:rPr>
          <w:color w:val="0F0F0F"/>
          <w:spacing w:val="-3"/>
          <w:sz w:val="22"/>
        </w:rPr>
        <w:t> </w:t>
      </w:r>
      <w:r>
        <w:rPr>
          <w:color w:val="0F0F0F"/>
          <w:sz w:val="22"/>
        </w:rPr>
        <w:t>design</w:t>
      </w:r>
      <w:r>
        <w:rPr>
          <w:color w:val="0F0F0F"/>
          <w:spacing w:val="-9"/>
          <w:sz w:val="22"/>
        </w:rPr>
        <w:t> </w:t>
      </w:r>
      <w:r>
        <w:rPr>
          <w:color w:val="0F0F0F"/>
          <w:sz w:val="22"/>
        </w:rPr>
        <w:t>class</w:t>
      </w:r>
      <w:r>
        <w:rPr>
          <w:color w:val="0F0F0F"/>
          <w:spacing w:val="-7"/>
          <w:sz w:val="22"/>
        </w:rPr>
        <w:t> </w:t>
      </w:r>
      <w:r>
        <w:rPr>
          <w:color w:val="0F0F0F"/>
          <w:sz w:val="22"/>
        </w:rPr>
        <w:t>diagram,</w:t>
      </w:r>
      <w:r>
        <w:rPr>
          <w:color w:val="0F0F0F"/>
          <w:spacing w:val="-2"/>
          <w:sz w:val="22"/>
        </w:rPr>
        <w:t> </w:t>
      </w:r>
      <w:r>
        <w:rPr>
          <w:color w:val="0F0F0F"/>
          <w:sz w:val="22"/>
        </w:rPr>
        <w:t>and</w:t>
      </w:r>
      <w:r>
        <w:rPr>
          <w:color w:val="0F0F0F"/>
          <w:spacing w:val="-14"/>
          <w:sz w:val="22"/>
        </w:rPr>
        <w:t> </w:t>
      </w:r>
      <w:r>
        <w:rPr>
          <w:color w:val="0F0F0F"/>
          <w:sz w:val="22"/>
        </w:rPr>
        <w:t>sequence</w:t>
      </w:r>
      <w:r>
        <w:rPr>
          <w:color w:val="0F0F0F"/>
          <w:spacing w:val="-2"/>
          <w:sz w:val="22"/>
        </w:rPr>
        <w:t> </w:t>
      </w:r>
      <w:r>
        <w:rPr>
          <w:color w:val="0F0F0F"/>
          <w:sz w:val="22"/>
        </w:rPr>
        <w:t>diagram to</w:t>
      </w:r>
      <w:r>
        <w:rPr>
          <w:color w:val="0F0F0F"/>
          <w:spacing w:val="-14"/>
          <w:sz w:val="22"/>
        </w:rPr>
        <w:t> </w:t>
      </w:r>
      <w:r>
        <w:rPr>
          <w:color w:val="0F0F0F"/>
          <w:sz w:val="22"/>
        </w:rPr>
        <w:t>give</w:t>
      </w:r>
      <w:r>
        <w:rPr>
          <w:color w:val="0F0F0F"/>
          <w:spacing w:val="-7"/>
          <w:sz w:val="22"/>
        </w:rPr>
        <w:t> </w:t>
      </w:r>
      <w:r>
        <w:rPr>
          <w:color w:val="0F0F0F"/>
          <w:sz w:val="22"/>
        </w:rPr>
        <w:t>a</w:t>
      </w:r>
      <w:r>
        <w:rPr>
          <w:color w:val="0F0F0F"/>
          <w:spacing w:val="-11"/>
          <w:sz w:val="22"/>
        </w:rPr>
        <w:t> </w:t>
      </w:r>
      <w:r>
        <w:rPr>
          <w:color w:val="0F0F0F"/>
          <w:sz w:val="22"/>
        </w:rPr>
        <w:t>comprehensive</w:t>
      </w:r>
      <w:r>
        <w:rPr>
          <w:color w:val="0F0F0F"/>
          <w:spacing w:val="11"/>
          <w:sz w:val="22"/>
        </w:rPr>
        <w:t> </w:t>
      </w:r>
      <w:r>
        <w:rPr>
          <w:color w:val="0F0F0F"/>
          <w:sz w:val="22"/>
        </w:rPr>
        <w:t>understanding of</w:t>
      </w:r>
      <w:r>
        <w:rPr>
          <w:color w:val="0F0F0F"/>
          <w:spacing w:val="-11"/>
          <w:sz w:val="22"/>
        </w:rPr>
        <w:t> </w:t>
      </w:r>
      <w:r>
        <w:rPr>
          <w:color w:val="0F0F0F"/>
          <w:sz w:val="22"/>
        </w:rPr>
        <w:t>the</w:t>
      </w:r>
      <w:r>
        <w:rPr>
          <w:color w:val="0F0F0F"/>
          <w:spacing w:val="-13"/>
          <w:sz w:val="22"/>
        </w:rPr>
        <w:t> </w:t>
      </w:r>
      <w:r>
        <w:rPr>
          <w:color w:val="0F0F0F"/>
          <w:sz w:val="22"/>
        </w:rPr>
        <w:t>system requirements gathering process.</w:t>
      </w:r>
    </w:p>
    <w:p>
      <w:pPr>
        <w:spacing w:line="360" w:lineRule="auto" w:before="164"/>
        <w:ind w:left="123" w:right="310" w:hanging="1"/>
        <w:jc w:val="both"/>
        <w:rPr>
          <w:sz w:val="22"/>
        </w:rPr>
      </w:pPr>
      <w:r>
        <w:rPr>
          <w:color w:val="0F0F0F"/>
          <w:sz w:val="22"/>
        </w:rPr>
        <w:t>Chapter five covers the design specification,</w:t>
      </w:r>
      <w:r>
        <w:rPr>
          <w:color w:val="0F0F0F"/>
          <w:spacing w:val="-1"/>
          <w:sz w:val="22"/>
        </w:rPr>
        <w:t> </w:t>
      </w:r>
      <w:r>
        <w:rPr>
          <w:color w:val="0F0F0F"/>
          <w:sz w:val="22"/>
        </w:rPr>
        <w:t>outlining the design principles followed. High-level architecture diagram, data flow diagram, tiered architecture diagram, data flow diagrams are provided, along with UI wireframes to give a comprehensive understanding of the </w:t>
      </w:r>
      <w:r>
        <w:rPr>
          <w:color w:val="1D1D1D"/>
          <w:sz w:val="22"/>
        </w:rPr>
        <w:t>system's </w:t>
      </w:r>
      <w:r>
        <w:rPr>
          <w:color w:val="0F0F0F"/>
          <w:sz w:val="22"/>
        </w:rPr>
        <w:t>design.</w:t>
      </w:r>
    </w:p>
    <w:p>
      <w:pPr>
        <w:spacing w:line="360" w:lineRule="auto" w:before="164"/>
        <w:ind w:left="128" w:right="297" w:hanging="6"/>
        <w:jc w:val="both"/>
        <w:rPr>
          <w:sz w:val="22"/>
        </w:rPr>
      </w:pPr>
      <w:r>
        <w:rPr>
          <w:color w:val="1D1D1D"/>
          <w:sz w:val="22"/>
        </w:rPr>
        <w:t>Chapter six,</w:t>
      </w:r>
      <w:r>
        <w:rPr>
          <w:color w:val="1D1D1D"/>
          <w:spacing w:val="-10"/>
          <w:sz w:val="22"/>
        </w:rPr>
        <w:t> </w:t>
      </w:r>
      <w:r>
        <w:rPr>
          <w:color w:val="0F0F0F"/>
          <w:sz w:val="22"/>
        </w:rPr>
        <w:t>consists</w:t>
      </w:r>
      <w:r>
        <w:rPr>
          <w:color w:val="0F0F0F"/>
          <w:spacing w:val="-2"/>
          <w:sz w:val="22"/>
        </w:rPr>
        <w:t> </w:t>
      </w:r>
      <w:r>
        <w:rPr>
          <w:color w:val="0F0F0F"/>
          <w:sz w:val="22"/>
        </w:rPr>
        <w:t>detail of</w:t>
      </w:r>
      <w:r>
        <w:rPr>
          <w:color w:val="0F0F0F"/>
          <w:spacing w:val="-2"/>
          <w:sz w:val="22"/>
        </w:rPr>
        <w:t> </w:t>
      </w:r>
      <w:r>
        <w:rPr>
          <w:color w:val="0F0F0F"/>
          <w:sz w:val="22"/>
        </w:rPr>
        <w:t>the</w:t>
      </w:r>
      <w:r>
        <w:rPr>
          <w:color w:val="0F0F0F"/>
          <w:spacing w:val="-7"/>
          <w:sz w:val="22"/>
        </w:rPr>
        <w:t> </w:t>
      </w:r>
      <w:r>
        <w:rPr>
          <w:color w:val="0F0F0F"/>
          <w:sz w:val="22"/>
        </w:rPr>
        <w:t>project implementation,</w:t>
      </w:r>
      <w:r>
        <w:rPr>
          <w:color w:val="0F0F0F"/>
          <w:spacing w:val="-14"/>
          <w:sz w:val="22"/>
        </w:rPr>
        <w:t> </w:t>
      </w:r>
      <w:r>
        <w:rPr>
          <w:color w:val="0F0F0F"/>
          <w:sz w:val="22"/>
        </w:rPr>
        <w:t>including the</w:t>
      </w:r>
      <w:r>
        <w:rPr>
          <w:color w:val="0F0F0F"/>
          <w:spacing w:val="-5"/>
          <w:sz w:val="22"/>
        </w:rPr>
        <w:t> </w:t>
      </w:r>
      <w:r>
        <w:rPr>
          <w:color w:val="0F0F0F"/>
          <w:sz w:val="22"/>
        </w:rPr>
        <w:t>tools</w:t>
      </w:r>
      <w:r>
        <w:rPr>
          <w:color w:val="0F0F0F"/>
          <w:spacing w:val="-4"/>
          <w:sz w:val="22"/>
        </w:rPr>
        <w:t> </w:t>
      </w:r>
      <w:r>
        <w:rPr>
          <w:color w:val="0F0F0F"/>
          <w:sz w:val="22"/>
        </w:rPr>
        <w:t>and languages used</w:t>
      </w:r>
      <w:r>
        <w:rPr>
          <w:color w:val="0F0F0F"/>
          <w:spacing w:val="-1"/>
          <w:sz w:val="22"/>
        </w:rPr>
        <w:t> </w:t>
      </w:r>
      <w:r>
        <w:rPr>
          <w:color w:val="0F0F0F"/>
          <w:sz w:val="22"/>
        </w:rPr>
        <w:t>as</w:t>
      </w:r>
      <w:r>
        <w:rPr>
          <w:color w:val="0F0F0F"/>
          <w:spacing w:val="-7"/>
          <w:sz w:val="22"/>
        </w:rPr>
        <w:t> </w:t>
      </w:r>
      <w:r>
        <w:rPr>
          <w:color w:val="0F0F0F"/>
          <w:sz w:val="22"/>
        </w:rPr>
        <w:t>well</w:t>
      </w:r>
      <w:r>
        <w:rPr>
          <w:color w:val="0F0F0F"/>
          <w:spacing w:val="-2"/>
          <w:sz w:val="22"/>
        </w:rPr>
        <w:t> </w:t>
      </w:r>
      <w:r>
        <w:rPr>
          <w:color w:val="0F0F0F"/>
          <w:sz w:val="22"/>
        </w:rPr>
        <w:t>as</w:t>
      </w:r>
      <w:r>
        <w:rPr>
          <w:color w:val="0F0F0F"/>
          <w:spacing w:val="-4"/>
          <w:sz w:val="22"/>
        </w:rPr>
        <w:t> </w:t>
      </w:r>
      <w:r>
        <w:rPr>
          <w:color w:val="0F0F0F"/>
          <w:sz w:val="22"/>
        </w:rPr>
        <w:t>the technology along</w:t>
      </w:r>
      <w:r>
        <w:rPr>
          <w:color w:val="0F0F0F"/>
          <w:spacing w:val="-7"/>
          <w:sz w:val="22"/>
        </w:rPr>
        <w:t> </w:t>
      </w:r>
      <w:r>
        <w:rPr>
          <w:color w:val="0F0F0F"/>
          <w:sz w:val="22"/>
        </w:rPr>
        <w:t>with</w:t>
      </w:r>
      <w:r>
        <w:rPr>
          <w:color w:val="0F0F0F"/>
          <w:spacing w:val="-5"/>
          <w:sz w:val="22"/>
        </w:rPr>
        <w:t> </w:t>
      </w:r>
      <w:r>
        <w:rPr>
          <w:color w:val="0F0F0F"/>
          <w:sz w:val="22"/>
        </w:rPr>
        <w:t>the</w:t>
      </w:r>
      <w:r>
        <w:rPr>
          <w:color w:val="0F0F0F"/>
          <w:spacing w:val="-8"/>
          <w:sz w:val="22"/>
        </w:rPr>
        <w:t> </w:t>
      </w:r>
      <w:r>
        <w:rPr>
          <w:color w:val="0F0F0F"/>
          <w:sz w:val="22"/>
        </w:rPr>
        <w:t>reasoning</w:t>
      </w:r>
      <w:r>
        <w:rPr>
          <w:color w:val="0F0F0F"/>
          <w:spacing w:val="-1"/>
          <w:sz w:val="22"/>
        </w:rPr>
        <w:t> </w:t>
      </w:r>
      <w:r>
        <w:rPr>
          <w:color w:val="0F0F0F"/>
          <w:sz w:val="22"/>
        </w:rPr>
        <w:t>behind</w:t>
      </w:r>
      <w:r>
        <w:rPr>
          <w:color w:val="0F0F0F"/>
          <w:spacing w:val="-5"/>
          <w:sz w:val="22"/>
        </w:rPr>
        <w:t> </w:t>
      </w:r>
      <w:r>
        <w:rPr>
          <w:color w:val="0F0F0F"/>
          <w:sz w:val="22"/>
        </w:rPr>
        <w:t>our</w:t>
      </w:r>
      <w:r>
        <w:rPr>
          <w:color w:val="0F0F0F"/>
          <w:spacing w:val="-10"/>
          <w:sz w:val="22"/>
        </w:rPr>
        <w:t> </w:t>
      </w:r>
      <w:r>
        <w:rPr>
          <w:color w:val="0F0F0F"/>
          <w:sz w:val="22"/>
        </w:rPr>
        <w:t>development decisions,</w:t>
      </w:r>
      <w:r>
        <w:rPr>
          <w:color w:val="0F0F0F"/>
          <w:spacing w:val="-1"/>
          <w:sz w:val="22"/>
        </w:rPr>
        <w:t> </w:t>
      </w:r>
      <w:r>
        <w:rPr>
          <w:color w:val="0F0F0F"/>
          <w:sz w:val="22"/>
        </w:rPr>
        <w:t>implementation</w:t>
      </w:r>
      <w:r>
        <w:rPr>
          <w:color w:val="0F0F0F"/>
          <w:spacing w:val="-13"/>
          <w:sz w:val="22"/>
        </w:rPr>
        <w:t> </w:t>
      </w:r>
      <w:r>
        <w:rPr>
          <w:color w:val="0F0F0F"/>
          <w:sz w:val="22"/>
        </w:rPr>
        <w:t>of</w:t>
      </w:r>
      <w:r>
        <w:rPr>
          <w:color w:val="0F0F0F"/>
          <w:spacing w:val="-13"/>
          <w:sz w:val="22"/>
        </w:rPr>
        <w:t> </w:t>
      </w:r>
      <w:r>
        <w:rPr>
          <w:color w:val="0F0F0F"/>
          <w:sz w:val="22"/>
        </w:rPr>
        <w:t>core</w:t>
      </w:r>
      <w:r>
        <w:rPr>
          <w:color w:val="0F0F0F"/>
          <w:spacing w:val="-5"/>
          <w:sz w:val="22"/>
        </w:rPr>
        <w:t> </w:t>
      </w:r>
      <w:r>
        <w:rPr>
          <w:color w:val="0F0F0F"/>
          <w:sz w:val="22"/>
        </w:rPr>
        <w:t>functionalities, the challenges encountered.</w:t>
      </w:r>
    </w:p>
    <w:p>
      <w:pPr>
        <w:spacing w:line="360" w:lineRule="auto" w:before="159"/>
        <w:ind w:left="122" w:right="325" w:firstLine="0"/>
        <w:jc w:val="both"/>
        <w:rPr>
          <w:sz w:val="22"/>
        </w:rPr>
      </w:pPr>
      <w:r>
        <w:rPr>
          <w:color w:val="0F0F0F"/>
          <w:sz w:val="22"/>
        </w:rPr>
        <w:t>Chapter seven delves into the</w:t>
      </w:r>
      <w:r>
        <w:rPr>
          <w:color w:val="0F0F0F"/>
          <w:spacing w:val="-2"/>
          <w:sz w:val="22"/>
        </w:rPr>
        <w:t> </w:t>
      </w:r>
      <w:r>
        <w:rPr>
          <w:color w:val="0F0F0F"/>
          <w:sz w:val="22"/>
        </w:rPr>
        <w:t>testing of</w:t>
      </w:r>
      <w:r>
        <w:rPr>
          <w:color w:val="0F0F0F"/>
          <w:spacing w:val="-3"/>
          <w:sz w:val="22"/>
        </w:rPr>
        <w:t> </w:t>
      </w:r>
      <w:r>
        <w:rPr>
          <w:color w:val="0F0F0F"/>
          <w:sz w:val="22"/>
        </w:rPr>
        <w:t>the</w:t>
      </w:r>
      <w:r>
        <w:rPr>
          <w:color w:val="0F0F0F"/>
          <w:spacing w:val="-4"/>
          <w:sz w:val="22"/>
        </w:rPr>
        <w:t> </w:t>
      </w:r>
      <w:r>
        <w:rPr>
          <w:color w:val="0F0F0F"/>
          <w:sz w:val="22"/>
        </w:rPr>
        <w:t>system, outlining the</w:t>
      </w:r>
      <w:r>
        <w:rPr>
          <w:color w:val="0F0F0F"/>
          <w:spacing w:val="-2"/>
          <w:sz w:val="22"/>
        </w:rPr>
        <w:t> </w:t>
      </w:r>
      <w:r>
        <w:rPr>
          <w:color w:val="0F0F0F"/>
          <w:sz w:val="22"/>
        </w:rPr>
        <w:t>goals and objectives of</w:t>
      </w:r>
      <w:r>
        <w:rPr>
          <w:color w:val="0F0F0F"/>
          <w:spacing w:val="-2"/>
          <w:sz w:val="22"/>
        </w:rPr>
        <w:t> </w:t>
      </w:r>
      <w:r>
        <w:rPr>
          <w:color w:val="0F0F0F"/>
          <w:sz w:val="22"/>
        </w:rPr>
        <w:t>the testing, including various functional, non-functional, integration and model tests performed. Additionally, competitive, functional, and internal</w:t>
      </w:r>
      <w:r>
        <w:rPr>
          <w:color w:val="0F0F0F"/>
          <w:spacing w:val="29"/>
          <w:sz w:val="22"/>
        </w:rPr>
        <w:t> </w:t>
      </w:r>
      <w:r>
        <w:rPr>
          <w:color w:val="0F0F0F"/>
          <w:sz w:val="22"/>
        </w:rPr>
        <w:t>benchmarking </w:t>
      </w:r>
      <w:r>
        <w:rPr>
          <w:color w:val="1D1D1D"/>
          <w:sz w:val="22"/>
        </w:rPr>
        <w:t>are </w:t>
      </w:r>
      <w:r>
        <w:rPr>
          <w:color w:val="0F0F0F"/>
          <w:sz w:val="22"/>
        </w:rPr>
        <w:t>provided to</w:t>
      </w:r>
      <w:r>
        <w:rPr>
          <w:color w:val="0F0F0F"/>
          <w:spacing w:val="-3"/>
          <w:sz w:val="22"/>
        </w:rPr>
        <w:t> </w:t>
      </w:r>
      <w:r>
        <w:rPr>
          <w:color w:val="0F0F0F"/>
          <w:sz w:val="22"/>
        </w:rPr>
        <w:t>ensure that the</w:t>
      </w:r>
      <w:r>
        <w:rPr>
          <w:color w:val="0F0F0F"/>
          <w:spacing w:val="-1"/>
          <w:sz w:val="22"/>
        </w:rPr>
        <w:t> </w:t>
      </w:r>
      <w:r>
        <w:rPr>
          <w:color w:val="0F0F0F"/>
          <w:sz w:val="22"/>
        </w:rPr>
        <w:t>system is functioning </w:t>
      </w:r>
      <w:r>
        <w:rPr>
          <w:color w:val="1D1D1D"/>
          <w:sz w:val="22"/>
        </w:rPr>
        <w:t>as</w:t>
      </w:r>
      <w:r>
        <w:rPr>
          <w:color w:val="1D1D1D"/>
          <w:spacing w:val="-1"/>
          <w:sz w:val="22"/>
        </w:rPr>
        <w:t> </w:t>
      </w:r>
      <w:r>
        <w:rPr>
          <w:color w:val="0F0F0F"/>
          <w:sz w:val="22"/>
        </w:rPr>
        <w:t>intended.</w:t>
      </w:r>
    </w:p>
    <w:p>
      <w:pPr>
        <w:spacing w:line="360" w:lineRule="auto" w:before="164"/>
        <w:ind w:left="123" w:right="323" w:firstLine="0"/>
        <w:jc w:val="both"/>
        <w:rPr>
          <w:sz w:val="22"/>
        </w:rPr>
      </w:pPr>
      <w:r>
        <w:rPr>
          <w:color w:val="0F0F0F"/>
          <w:sz w:val="22"/>
        </w:rPr>
        <w:t>The document provides a cohesive conclusion for the project by reflecting on the project aims </w:t>
      </w:r>
      <w:r>
        <w:rPr>
          <w:color w:val="1D1D1D"/>
          <w:sz w:val="22"/>
        </w:rPr>
        <w:t>and </w:t>
      </w:r>
      <w:r>
        <w:rPr>
          <w:color w:val="0F0F0F"/>
          <w:sz w:val="22"/>
        </w:rPr>
        <w:t>progress, discussing the existing skills of the authors, identifying any deviations from the plan, and providing justifications for them, </w:t>
      </w:r>
      <w:r>
        <w:rPr>
          <w:color w:val="1D1D1D"/>
          <w:sz w:val="22"/>
        </w:rPr>
        <w:t>and </w:t>
      </w:r>
      <w:r>
        <w:rPr>
          <w:color w:val="0F0F0F"/>
          <w:sz w:val="22"/>
        </w:rPr>
        <w:t>states future enhancements for the project. Additionally, the </w:t>
      </w:r>
      <w:r>
        <w:rPr>
          <w:color w:val="1D1D1D"/>
          <w:sz w:val="22"/>
        </w:rPr>
        <w:t>Appendix </w:t>
      </w:r>
      <w:r>
        <w:rPr>
          <w:color w:val="0F0F0F"/>
          <w:sz w:val="22"/>
        </w:rPr>
        <w:t>includes references, meeting minutes documentation, and a user guide for the application.</w:t>
      </w:r>
    </w:p>
    <w:p>
      <w:pPr>
        <w:spacing w:after="0" w:line="360" w:lineRule="auto"/>
        <w:jc w:val="both"/>
        <w:rPr>
          <w:sz w:val="22"/>
        </w:rPr>
        <w:sectPr>
          <w:pgSz w:w="11910" w:h="16840"/>
          <w:pgMar w:header="658" w:footer="1021" w:top="1320" w:bottom="1220" w:left="960" w:right="740"/>
        </w:sectPr>
      </w:pPr>
    </w:p>
    <w:p>
      <w:pPr>
        <w:pStyle w:val="Heading5"/>
        <w:numPr>
          <w:ilvl w:val="1"/>
          <w:numId w:val="2"/>
        </w:numPr>
        <w:tabs>
          <w:tab w:pos="701" w:val="left" w:leader="none"/>
        </w:tabs>
        <w:spacing w:line="240" w:lineRule="auto" w:before="82" w:after="0"/>
        <w:ind w:left="701" w:right="0" w:hanging="577"/>
        <w:jc w:val="left"/>
        <w:rPr>
          <w:color w:val="0F0F0F"/>
        </w:rPr>
      </w:pPr>
      <w:bookmarkStart w:name="_TOC_250080" w:id="14"/>
      <w:r>
        <w:rPr>
          <w:color w:val="0F0F0F"/>
        </w:rPr>
        <w:t>Chapter</w:t>
      </w:r>
      <w:r>
        <w:rPr>
          <w:color w:val="0F0F0F"/>
          <w:spacing w:val="-3"/>
        </w:rPr>
        <w:t> </w:t>
      </w:r>
      <w:bookmarkEnd w:id="14"/>
      <w:r>
        <w:rPr>
          <w:color w:val="0F0F0F"/>
          <w:spacing w:val="-2"/>
        </w:rPr>
        <w:t>Summary</w:t>
      </w:r>
    </w:p>
    <w:p>
      <w:pPr>
        <w:spacing w:line="360" w:lineRule="auto" w:before="282"/>
        <w:ind w:left="120" w:right="316" w:firstLine="4"/>
        <w:jc w:val="both"/>
        <w:rPr>
          <w:sz w:val="22"/>
        </w:rPr>
      </w:pPr>
      <w:r>
        <w:rPr>
          <w:color w:val="0F0F0F"/>
          <w:sz w:val="22"/>
        </w:rPr>
        <w:t>This chapter contains the high-level overview of the project for the machine learning based plant disease detection mobile app for Sri Lanka. The reason for this project to exist and the problem it aims to solve. The scope of the project was outlined and documented the necessary resources, required for the</w:t>
      </w:r>
      <w:r>
        <w:rPr>
          <w:color w:val="0F0F0F"/>
          <w:spacing w:val="-1"/>
          <w:sz w:val="22"/>
        </w:rPr>
        <w:t> </w:t>
      </w:r>
      <w:r>
        <w:rPr>
          <w:color w:val="0F0F0F"/>
          <w:sz w:val="22"/>
        </w:rPr>
        <w:t>project.</w:t>
      </w:r>
    </w:p>
    <w:p>
      <w:pPr>
        <w:spacing w:after="0" w:line="360" w:lineRule="auto"/>
        <w:jc w:val="both"/>
        <w:rPr>
          <w:sz w:val="22"/>
        </w:rPr>
        <w:sectPr>
          <w:pgSz w:w="11910" w:h="16840"/>
          <w:pgMar w:header="658" w:footer="1021" w:top="1320" w:bottom="1220" w:left="960" w:right="740"/>
        </w:sectPr>
      </w:pPr>
    </w:p>
    <w:p>
      <w:pPr>
        <w:pStyle w:val="Heading4"/>
        <w:spacing w:before="88"/>
        <w:ind w:right="10"/>
      </w:pPr>
      <w:r>
        <w:rPr>
          <w:color w:val="0E0E0E"/>
        </w:rPr>
        <w:t>CHAPTER</w:t>
      </w:r>
      <w:r>
        <w:rPr>
          <w:color w:val="0E0E0E"/>
          <w:spacing w:val="38"/>
        </w:rPr>
        <w:t> </w:t>
      </w:r>
      <w:r>
        <w:rPr>
          <w:color w:val="0E0E0E"/>
        </w:rPr>
        <w:t>2:</w:t>
      </w:r>
      <w:r>
        <w:rPr>
          <w:color w:val="0E0E0E"/>
          <w:spacing w:val="21"/>
        </w:rPr>
        <w:t> </w:t>
      </w:r>
      <w:r>
        <w:rPr>
          <w:color w:val="0E0E0E"/>
        </w:rPr>
        <w:t>LITERATURE</w:t>
      </w:r>
      <w:r>
        <w:rPr>
          <w:color w:val="0E0E0E"/>
          <w:spacing w:val="64"/>
        </w:rPr>
        <w:t> </w:t>
      </w:r>
      <w:r>
        <w:rPr>
          <w:color w:val="0E0E0E"/>
          <w:spacing w:val="-2"/>
        </w:rPr>
        <w:t>REVIEW</w:t>
      </w:r>
    </w:p>
    <w:p>
      <w:pPr>
        <w:pStyle w:val="BodyText"/>
        <w:rPr>
          <w:b/>
          <w:sz w:val="31"/>
        </w:rPr>
      </w:pPr>
    </w:p>
    <w:p>
      <w:pPr>
        <w:pStyle w:val="BodyText"/>
        <w:spacing w:before="15"/>
        <w:rPr>
          <w:b/>
          <w:sz w:val="31"/>
        </w:rPr>
      </w:pPr>
    </w:p>
    <w:p>
      <w:pPr>
        <w:pStyle w:val="Heading5"/>
        <w:numPr>
          <w:ilvl w:val="1"/>
          <w:numId w:val="6"/>
        </w:numPr>
        <w:tabs>
          <w:tab w:pos="702" w:val="left" w:leader="none"/>
        </w:tabs>
        <w:spacing w:line="240" w:lineRule="auto" w:before="1" w:after="0"/>
        <w:ind w:left="702" w:right="0" w:hanging="576"/>
        <w:jc w:val="left"/>
        <w:rPr>
          <w:color w:val="0E0E0E"/>
        </w:rPr>
      </w:pPr>
      <w:bookmarkStart w:name="_TOC_250079" w:id="15"/>
      <w:r>
        <w:rPr>
          <w:color w:val="0E0E0E"/>
        </w:rPr>
        <w:t>Overview</w:t>
      </w:r>
      <w:r>
        <w:rPr>
          <w:color w:val="0E0E0E"/>
          <w:spacing w:val="4"/>
        </w:rPr>
        <w:t> </w:t>
      </w:r>
      <w:r>
        <w:rPr>
          <w:color w:val="0E0E0E"/>
        </w:rPr>
        <w:t>Of</w:t>
      </w:r>
      <w:r>
        <w:rPr>
          <w:color w:val="0E0E0E"/>
          <w:spacing w:val="-11"/>
        </w:rPr>
        <w:t> </w:t>
      </w:r>
      <w:bookmarkEnd w:id="15"/>
      <w:r>
        <w:rPr>
          <w:color w:val="0E0E0E"/>
          <w:spacing w:val="-2"/>
        </w:rPr>
        <w:t>Chapter</w:t>
      </w:r>
    </w:p>
    <w:p>
      <w:pPr>
        <w:pStyle w:val="BodyText"/>
        <w:spacing w:line="376" w:lineRule="auto" w:before="296"/>
        <w:ind w:left="122" w:right="310" w:firstLine="2"/>
        <w:jc w:val="both"/>
      </w:pPr>
      <w:r>
        <w:rPr>
          <w:color w:val="0E0E0E"/>
          <w:w w:val="105"/>
        </w:rPr>
        <w:t>The</w:t>
      </w:r>
      <w:r>
        <w:rPr>
          <w:color w:val="0E0E0E"/>
          <w:spacing w:val="-6"/>
          <w:w w:val="105"/>
        </w:rPr>
        <w:t> </w:t>
      </w:r>
      <w:r>
        <w:rPr>
          <w:color w:val="0E0E0E"/>
          <w:w w:val="105"/>
        </w:rPr>
        <w:t>next</w:t>
      </w:r>
      <w:r>
        <w:rPr>
          <w:color w:val="0E0E0E"/>
          <w:spacing w:val="-2"/>
          <w:w w:val="105"/>
        </w:rPr>
        <w:t> </w:t>
      </w:r>
      <w:r>
        <w:rPr>
          <w:color w:val="0E0E0E"/>
          <w:w w:val="105"/>
        </w:rPr>
        <w:t>step</w:t>
      </w:r>
      <w:r>
        <w:rPr>
          <w:color w:val="0E0E0E"/>
          <w:spacing w:val="-7"/>
          <w:w w:val="105"/>
        </w:rPr>
        <w:t> </w:t>
      </w:r>
      <w:r>
        <w:rPr>
          <w:color w:val="0E0E0E"/>
          <w:w w:val="105"/>
        </w:rPr>
        <w:t>in</w:t>
      </w:r>
      <w:r>
        <w:rPr>
          <w:color w:val="0E0E0E"/>
          <w:spacing w:val="-6"/>
          <w:w w:val="105"/>
        </w:rPr>
        <w:t> </w:t>
      </w:r>
      <w:r>
        <w:rPr>
          <w:color w:val="0E0E0E"/>
          <w:w w:val="105"/>
        </w:rPr>
        <w:t>computer</w:t>
      </w:r>
      <w:r>
        <w:rPr>
          <w:color w:val="0E0E0E"/>
          <w:spacing w:val="-4"/>
          <w:w w:val="105"/>
        </w:rPr>
        <w:t> </w:t>
      </w:r>
      <w:r>
        <w:rPr>
          <w:color w:val="0E0E0E"/>
          <w:w w:val="105"/>
        </w:rPr>
        <w:t>evolution is</w:t>
      </w:r>
      <w:r>
        <w:rPr>
          <w:color w:val="0E0E0E"/>
          <w:spacing w:val="-7"/>
          <w:w w:val="105"/>
        </w:rPr>
        <w:t> </w:t>
      </w:r>
      <w:r>
        <w:rPr>
          <w:color w:val="0E0E0E"/>
          <w:w w:val="105"/>
        </w:rPr>
        <w:t>the</w:t>
      </w:r>
      <w:r>
        <w:rPr>
          <w:color w:val="0E0E0E"/>
          <w:spacing w:val="-7"/>
          <w:w w:val="105"/>
        </w:rPr>
        <w:t> </w:t>
      </w:r>
      <w:r>
        <w:rPr>
          <w:color w:val="0E0E0E"/>
          <w:w w:val="105"/>
        </w:rPr>
        <w:t>automation aspect</w:t>
      </w:r>
      <w:r>
        <w:rPr>
          <w:color w:val="0E0E0E"/>
          <w:spacing w:val="-2"/>
          <w:w w:val="105"/>
        </w:rPr>
        <w:t> </w:t>
      </w:r>
      <w:r>
        <w:rPr>
          <w:color w:val="0E0E0E"/>
          <w:w w:val="105"/>
        </w:rPr>
        <w:t>which automates</w:t>
      </w:r>
      <w:r>
        <w:rPr>
          <w:color w:val="0E0E0E"/>
          <w:spacing w:val="-2"/>
          <w:w w:val="105"/>
        </w:rPr>
        <w:t> </w:t>
      </w:r>
      <w:r>
        <w:rPr>
          <w:color w:val="0E0E0E"/>
          <w:w w:val="105"/>
        </w:rPr>
        <w:t>tasks</w:t>
      </w:r>
      <w:r>
        <w:rPr>
          <w:color w:val="0E0E0E"/>
          <w:spacing w:val="-9"/>
          <w:w w:val="105"/>
        </w:rPr>
        <w:t> </w:t>
      </w:r>
      <w:r>
        <w:rPr>
          <w:color w:val="0E0E0E"/>
          <w:w w:val="105"/>
        </w:rPr>
        <w:t>on</w:t>
      </w:r>
      <w:r>
        <w:rPr>
          <w:color w:val="0E0E0E"/>
          <w:spacing w:val="-4"/>
          <w:w w:val="105"/>
        </w:rPr>
        <w:t> </w:t>
      </w:r>
      <w:r>
        <w:rPr>
          <w:color w:val="0E0E0E"/>
          <w:w w:val="105"/>
        </w:rPr>
        <w:t>its</w:t>
      </w:r>
      <w:r>
        <w:rPr>
          <w:color w:val="0E0E0E"/>
          <w:spacing w:val="-11"/>
          <w:w w:val="105"/>
        </w:rPr>
        <w:t> </w:t>
      </w:r>
      <w:r>
        <w:rPr>
          <w:color w:val="0E0E0E"/>
          <w:w w:val="105"/>
        </w:rPr>
        <w:t>own</w:t>
      </w:r>
      <w:r>
        <w:rPr>
          <w:color w:val="0E0E0E"/>
          <w:spacing w:val="-2"/>
          <w:w w:val="105"/>
        </w:rPr>
        <w:t> </w:t>
      </w:r>
      <w:r>
        <w:rPr>
          <w:color w:val="0E0E0E"/>
          <w:w w:val="105"/>
        </w:rPr>
        <w:t>with little</w:t>
      </w:r>
      <w:r>
        <w:rPr>
          <w:color w:val="0E0E0E"/>
          <w:spacing w:val="-11"/>
          <w:w w:val="105"/>
        </w:rPr>
        <w:t> </w:t>
      </w:r>
      <w:r>
        <w:rPr>
          <w:color w:val="0E0E0E"/>
          <w:w w:val="105"/>
        </w:rPr>
        <w:t>to</w:t>
      </w:r>
      <w:r>
        <w:rPr>
          <w:color w:val="0E0E0E"/>
          <w:spacing w:val="-5"/>
          <w:w w:val="105"/>
        </w:rPr>
        <w:t> </w:t>
      </w:r>
      <w:r>
        <w:rPr>
          <w:color w:val="0E0E0E"/>
          <w:w w:val="105"/>
        </w:rPr>
        <w:t>no human input</w:t>
      </w:r>
      <w:r>
        <w:rPr>
          <w:color w:val="0E0E0E"/>
          <w:spacing w:val="-1"/>
          <w:w w:val="105"/>
        </w:rPr>
        <w:t> </w:t>
      </w:r>
      <w:r>
        <w:rPr>
          <w:color w:val="0E0E0E"/>
          <w:w w:val="105"/>
        </w:rPr>
        <w:t>or</w:t>
      </w:r>
      <w:r>
        <w:rPr>
          <w:color w:val="0E0E0E"/>
          <w:spacing w:val="-3"/>
          <w:w w:val="105"/>
        </w:rPr>
        <w:t> </w:t>
      </w:r>
      <w:r>
        <w:rPr>
          <w:color w:val="0E0E0E"/>
          <w:w w:val="105"/>
        </w:rPr>
        <w:t>hardcoded programming modules, Machine</w:t>
      </w:r>
      <w:r>
        <w:rPr>
          <w:color w:val="0E0E0E"/>
          <w:spacing w:val="-2"/>
          <w:w w:val="105"/>
        </w:rPr>
        <w:t> </w:t>
      </w:r>
      <w:r>
        <w:rPr>
          <w:color w:val="0E0E0E"/>
          <w:w w:val="105"/>
        </w:rPr>
        <w:t>learning (ML)</w:t>
      </w:r>
      <w:r>
        <w:rPr>
          <w:color w:val="0E0E0E"/>
          <w:spacing w:val="-1"/>
          <w:w w:val="105"/>
        </w:rPr>
        <w:t> </w:t>
      </w:r>
      <w:r>
        <w:rPr>
          <w:color w:val="0E0E0E"/>
          <w:w w:val="105"/>
        </w:rPr>
        <w:t>is</w:t>
      </w:r>
      <w:r>
        <w:rPr>
          <w:color w:val="0E0E0E"/>
          <w:spacing w:val="-9"/>
          <w:w w:val="105"/>
        </w:rPr>
        <w:t> </w:t>
      </w:r>
      <w:r>
        <w:rPr>
          <w:color w:val="0E0E0E"/>
          <w:w w:val="105"/>
        </w:rPr>
        <w:t>a</w:t>
      </w:r>
      <w:r>
        <w:rPr>
          <w:color w:val="0E0E0E"/>
          <w:spacing w:val="-5"/>
          <w:w w:val="105"/>
        </w:rPr>
        <w:t> </w:t>
      </w:r>
      <w:r>
        <w:rPr>
          <w:color w:val="0E0E0E"/>
          <w:w w:val="105"/>
        </w:rPr>
        <w:t>branch of</w:t>
      </w:r>
      <w:r>
        <w:rPr>
          <w:color w:val="0E0E0E"/>
          <w:spacing w:val="-6"/>
          <w:w w:val="105"/>
        </w:rPr>
        <w:t> </w:t>
      </w:r>
      <w:r>
        <w:rPr>
          <w:color w:val="0E0E0E"/>
          <w:w w:val="105"/>
        </w:rPr>
        <w:t>artificial</w:t>
      </w:r>
      <w:r>
        <w:rPr>
          <w:color w:val="0E0E0E"/>
          <w:w w:val="105"/>
        </w:rPr>
        <w:t> Intelligence (AT)</w:t>
      </w:r>
      <w:r>
        <w:rPr>
          <w:color w:val="0E0E0E"/>
          <w:w w:val="105"/>
        </w:rPr>
        <w:t> which</w:t>
      </w:r>
      <w:r>
        <w:rPr>
          <w:color w:val="0E0E0E"/>
          <w:w w:val="105"/>
        </w:rPr>
        <w:t> makes applications</w:t>
      </w:r>
      <w:r>
        <w:rPr>
          <w:color w:val="0E0E0E"/>
          <w:w w:val="105"/>
        </w:rPr>
        <w:t> more</w:t>
      </w:r>
      <w:r>
        <w:rPr>
          <w:color w:val="0E0E0E"/>
          <w:w w:val="105"/>
        </w:rPr>
        <w:t> accurate and</w:t>
      </w:r>
      <w:r>
        <w:rPr>
          <w:color w:val="0E0E0E"/>
          <w:w w:val="105"/>
        </w:rPr>
        <w:t> thus</w:t>
      </w:r>
      <w:r>
        <w:rPr>
          <w:color w:val="0E0E0E"/>
          <w:w w:val="105"/>
        </w:rPr>
        <w:t> leaving</w:t>
      </w:r>
      <w:r>
        <w:rPr>
          <w:color w:val="0E0E0E"/>
          <w:w w:val="105"/>
        </w:rPr>
        <w:t> less room</w:t>
      </w:r>
      <w:r>
        <w:rPr>
          <w:color w:val="0E0E0E"/>
          <w:w w:val="105"/>
        </w:rPr>
        <w:t> for error</w:t>
      </w:r>
      <w:r>
        <w:rPr>
          <w:color w:val="0E0E0E"/>
          <w:w w:val="105"/>
        </w:rPr>
        <w:t> or false predictions</w:t>
      </w:r>
      <w:r>
        <w:rPr>
          <w:color w:val="0E0E0E"/>
          <w:w w:val="105"/>
        </w:rPr>
        <w:t> on</w:t>
      </w:r>
      <w:r>
        <w:rPr>
          <w:color w:val="0E0E0E"/>
          <w:w w:val="105"/>
        </w:rPr>
        <w:t> its own. An algorithm</w:t>
      </w:r>
      <w:r>
        <w:rPr>
          <w:color w:val="0E0E0E"/>
          <w:w w:val="105"/>
        </w:rPr>
        <w:t> is any step or technique used</w:t>
      </w:r>
      <w:r>
        <w:rPr>
          <w:color w:val="0E0E0E"/>
          <w:w w:val="105"/>
        </w:rPr>
        <w:t> to perform</w:t>
      </w:r>
      <w:r>
        <w:rPr>
          <w:color w:val="0E0E0E"/>
          <w:w w:val="105"/>
        </w:rPr>
        <w:t> a certain</w:t>
      </w:r>
      <w:r>
        <w:rPr>
          <w:color w:val="0E0E0E"/>
          <w:w w:val="105"/>
        </w:rPr>
        <w:t> calculation;</w:t>
      </w:r>
      <w:r>
        <w:rPr>
          <w:color w:val="0E0E0E"/>
          <w:w w:val="105"/>
        </w:rPr>
        <w:t> ML is performed</w:t>
      </w:r>
      <w:r>
        <w:rPr>
          <w:color w:val="0E0E0E"/>
          <w:w w:val="105"/>
        </w:rPr>
        <w:t> by using past available data as input to</w:t>
      </w:r>
      <w:r>
        <w:rPr>
          <w:color w:val="0E0E0E"/>
          <w:spacing w:val="-1"/>
          <w:w w:val="105"/>
        </w:rPr>
        <w:t> </w:t>
      </w:r>
      <w:r>
        <w:rPr>
          <w:color w:val="0E0E0E"/>
          <w:w w:val="105"/>
        </w:rPr>
        <w:t>a</w:t>
      </w:r>
      <w:r>
        <w:rPr>
          <w:color w:val="0E0E0E"/>
          <w:spacing w:val="-4"/>
          <w:w w:val="105"/>
        </w:rPr>
        <w:t> </w:t>
      </w:r>
      <w:r>
        <w:rPr>
          <w:color w:val="0E0E0E"/>
          <w:w w:val="105"/>
        </w:rPr>
        <w:t>machine learning algorithm which intern will predict an output that is</w:t>
      </w:r>
      <w:r>
        <w:rPr>
          <w:color w:val="0E0E0E"/>
          <w:spacing w:val="-6"/>
          <w:w w:val="105"/>
        </w:rPr>
        <w:t> </w:t>
      </w:r>
      <w:r>
        <w:rPr>
          <w:color w:val="0E0E0E"/>
          <w:w w:val="105"/>
        </w:rPr>
        <w:t>desired (Burns, 2021). As</w:t>
      </w:r>
      <w:r>
        <w:rPr>
          <w:color w:val="0E0E0E"/>
          <w:spacing w:val="-1"/>
          <w:w w:val="105"/>
        </w:rPr>
        <w:t> </w:t>
      </w:r>
      <w:r>
        <w:rPr>
          <w:color w:val="0E0E0E"/>
          <w:w w:val="105"/>
        </w:rPr>
        <w:t>computers evolve into</w:t>
      </w:r>
      <w:r>
        <w:rPr>
          <w:color w:val="0E0E0E"/>
          <w:spacing w:val="-3"/>
          <w:w w:val="105"/>
        </w:rPr>
        <w:t> </w:t>
      </w:r>
      <w:r>
        <w:rPr>
          <w:color w:val="0E0E0E"/>
          <w:w w:val="105"/>
        </w:rPr>
        <w:t>automation, ML has become a</w:t>
      </w:r>
      <w:r>
        <w:rPr>
          <w:color w:val="0E0E0E"/>
          <w:spacing w:val="-5"/>
          <w:w w:val="105"/>
        </w:rPr>
        <w:t> </w:t>
      </w:r>
      <w:r>
        <w:rPr>
          <w:color w:val="0E0E0E"/>
          <w:w w:val="105"/>
        </w:rPr>
        <w:t>topic that will</w:t>
      </w:r>
      <w:r>
        <w:rPr>
          <w:color w:val="0E0E0E"/>
          <w:spacing w:val="-1"/>
          <w:w w:val="105"/>
        </w:rPr>
        <w:t> </w:t>
      </w:r>
      <w:r>
        <w:rPr>
          <w:color w:val="0E0E0E"/>
          <w:w w:val="105"/>
        </w:rPr>
        <w:t>continue to</w:t>
      </w:r>
      <w:r>
        <w:rPr>
          <w:color w:val="0E0E0E"/>
          <w:spacing w:val="-6"/>
          <w:w w:val="105"/>
        </w:rPr>
        <w:t> </w:t>
      </w:r>
      <w:r>
        <w:rPr>
          <w:color w:val="0E0E0E"/>
          <w:w w:val="105"/>
        </w:rPr>
        <w:t>arise</w:t>
      </w:r>
      <w:r>
        <w:rPr>
          <w:color w:val="0E0E0E"/>
          <w:spacing w:val="-5"/>
          <w:w w:val="105"/>
        </w:rPr>
        <w:t> </w:t>
      </w:r>
      <w:r>
        <w:rPr>
          <w:color w:val="0E0E0E"/>
          <w:w w:val="105"/>
        </w:rPr>
        <w:t>hence this literature review will focus on the current state of machine learning.</w:t>
      </w:r>
    </w:p>
    <w:p>
      <w:pPr>
        <w:pStyle w:val="BodyText"/>
      </w:pPr>
    </w:p>
    <w:p>
      <w:pPr>
        <w:pStyle w:val="BodyText"/>
        <w:spacing w:before="209"/>
      </w:pPr>
    </w:p>
    <w:p>
      <w:pPr>
        <w:pStyle w:val="Heading5"/>
        <w:numPr>
          <w:ilvl w:val="1"/>
          <w:numId w:val="6"/>
        </w:numPr>
        <w:tabs>
          <w:tab w:pos="702" w:val="left" w:leader="none"/>
        </w:tabs>
        <w:spacing w:line="240" w:lineRule="auto" w:before="0" w:after="0"/>
        <w:ind w:left="702" w:right="0" w:hanging="576"/>
        <w:jc w:val="left"/>
        <w:rPr>
          <w:color w:val="0E0E0E"/>
        </w:rPr>
      </w:pPr>
      <w:r>
        <w:rPr>
          <w:color w:val="0E0E0E"/>
        </w:rPr>
        <w:t>The</w:t>
      </w:r>
      <w:r>
        <w:rPr>
          <w:color w:val="0E0E0E"/>
          <w:spacing w:val="-8"/>
        </w:rPr>
        <w:t> </w:t>
      </w:r>
      <w:r>
        <w:rPr>
          <w:color w:val="0E0E0E"/>
        </w:rPr>
        <w:t>Literature</w:t>
      </w:r>
      <w:r>
        <w:rPr>
          <w:color w:val="0E0E0E"/>
          <w:spacing w:val="1"/>
        </w:rPr>
        <w:t> </w:t>
      </w:r>
      <w:r>
        <w:rPr>
          <w:color w:val="0E0E0E"/>
        </w:rPr>
        <w:t>on</w:t>
      </w:r>
      <w:r>
        <w:rPr>
          <w:color w:val="0E0E0E"/>
          <w:spacing w:val="-9"/>
        </w:rPr>
        <w:t> </w:t>
      </w:r>
      <w:r>
        <w:rPr>
          <w:color w:val="0E0E0E"/>
        </w:rPr>
        <w:t>Machine</w:t>
      </w:r>
      <w:r>
        <w:rPr>
          <w:color w:val="0E0E0E"/>
          <w:spacing w:val="3"/>
        </w:rPr>
        <w:t> </w:t>
      </w:r>
      <w:r>
        <w:rPr>
          <w:color w:val="0E0E0E"/>
          <w:spacing w:val="-2"/>
        </w:rPr>
        <w:t>Learning</w:t>
      </w:r>
    </w:p>
    <w:p>
      <w:pPr>
        <w:pStyle w:val="BodyText"/>
        <w:rPr>
          <w:b/>
          <w:sz w:val="28"/>
        </w:rPr>
      </w:pPr>
    </w:p>
    <w:p>
      <w:pPr>
        <w:pStyle w:val="ListParagraph"/>
        <w:numPr>
          <w:ilvl w:val="2"/>
          <w:numId w:val="6"/>
        </w:numPr>
        <w:tabs>
          <w:tab w:pos="1569" w:val="left" w:leader="none"/>
        </w:tabs>
        <w:spacing w:line="240" w:lineRule="auto" w:before="0" w:after="0"/>
        <w:ind w:left="1569" w:right="0" w:hanging="722"/>
        <w:jc w:val="left"/>
        <w:rPr>
          <w:b/>
          <w:color w:val="0E0E0E"/>
          <w:sz w:val="28"/>
        </w:rPr>
      </w:pPr>
      <w:r>
        <w:rPr>
          <w:b/>
          <w:color w:val="0E0E0E"/>
          <w:sz w:val="28"/>
        </w:rPr>
        <w:t>What</w:t>
      </w:r>
      <w:r>
        <w:rPr>
          <w:b/>
          <w:color w:val="0E0E0E"/>
          <w:spacing w:val="-6"/>
          <w:sz w:val="28"/>
        </w:rPr>
        <w:t> </w:t>
      </w:r>
      <w:r>
        <w:rPr>
          <w:b/>
          <w:color w:val="0E0E0E"/>
          <w:sz w:val="28"/>
        </w:rPr>
        <w:t>Is</w:t>
      </w:r>
      <w:r>
        <w:rPr>
          <w:b/>
          <w:color w:val="0E0E0E"/>
          <w:spacing w:val="-9"/>
          <w:sz w:val="28"/>
        </w:rPr>
        <w:t> </w:t>
      </w:r>
      <w:r>
        <w:rPr>
          <w:b/>
          <w:color w:val="0E0E0E"/>
          <w:sz w:val="28"/>
        </w:rPr>
        <w:t>Machine</w:t>
      </w:r>
      <w:r>
        <w:rPr>
          <w:b/>
          <w:color w:val="0E0E0E"/>
          <w:spacing w:val="6"/>
          <w:sz w:val="28"/>
        </w:rPr>
        <w:t> </w:t>
      </w:r>
      <w:r>
        <w:rPr>
          <w:b/>
          <w:color w:val="0E0E0E"/>
          <w:spacing w:val="-2"/>
          <w:sz w:val="28"/>
        </w:rPr>
        <w:t>Learning?</w:t>
      </w:r>
    </w:p>
    <w:p>
      <w:pPr>
        <w:pStyle w:val="BodyText"/>
        <w:spacing w:line="379" w:lineRule="auto" w:before="292"/>
        <w:ind w:left="122" w:right="304"/>
        <w:jc w:val="both"/>
      </w:pPr>
      <w:r>
        <w:rPr>
          <w:color w:val="0E0E0E"/>
          <w:w w:val="105"/>
        </w:rPr>
        <w:t>Humans</w:t>
      </w:r>
      <w:r>
        <w:rPr>
          <w:color w:val="0E0E0E"/>
          <w:w w:val="105"/>
        </w:rPr>
        <w:t> learn</w:t>
      </w:r>
      <w:r>
        <w:rPr>
          <w:color w:val="0E0E0E"/>
          <w:w w:val="105"/>
        </w:rPr>
        <w:t> and</w:t>
      </w:r>
      <w:r>
        <w:rPr>
          <w:color w:val="0E0E0E"/>
          <w:w w:val="105"/>
        </w:rPr>
        <w:t> evolve</w:t>
      </w:r>
      <w:r>
        <w:rPr>
          <w:color w:val="0E0E0E"/>
          <w:w w:val="105"/>
        </w:rPr>
        <w:t> by</w:t>
      </w:r>
      <w:r>
        <w:rPr>
          <w:color w:val="0E0E0E"/>
          <w:w w:val="105"/>
        </w:rPr>
        <w:t> past</w:t>
      </w:r>
      <w:r>
        <w:rPr>
          <w:color w:val="0E0E0E"/>
          <w:w w:val="105"/>
        </w:rPr>
        <w:t> actions</w:t>
      </w:r>
      <w:r>
        <w:rPr>
          <w:color w:val="0E0E0E"/>
          <w:w w:val="105"/>
        </w:rPr>
        <w:t> and</w:t>
      </w:r>
      <w:r>
        <w:rPr>
          <w:color w:val="0E0E0E"/>
          <w:w w:val="105"/>
        </w:rPr>
        <w:t> experiences,</w:t>
      </w:r>
      <w:r>
        <w:rPr>
          <w:color w:val="0E0E0E"/>
          <w:w w:val="105"/>
        </w:rPr>
        <w:t> but machines</w:t>
      </w:r>
      <w:r>
        <w:rPr>
          <w:color w:val="0E0E0E"/>
          <w:w w:val="105"/>
        </w:rPr>
        <w:t> have</w:t>
      </w:r>
      <w:r>
        <w:rPr>
          <w:color w:val="0E0E0E"/>
          <w:w w:val="105"/>
        </w:rPr>
        <w:t> always followed</w:t>
      </w:r>
      <w:r>
        <w:rPr>
          <w:color w:val="0E0E0E"/>
          <w:w w:val="105"/>
        </w:rPr>
        <w:t> instructions constructed</w:t>
      </w:r>
      <w:r>
        <w:rPr>
          <w:color w:val="0E0E0E"/>
          <w:w w:val="105"/>
        </w:rPr>
        <w:t> by</w:t>
      </w:r>
      <w:r>
        <w:rPr>
          <w:color w:val="0E0E0E"/>
          <w:w w:val="105"/>
        </w:rPr>
        <w:t> humans, even</w:t>
      </w:r>
      <w:r>
        <w:rPr>
          <w:color w:val="0E0E0E"/>
          <w:w w:val="105"/>
        </w:rPr>
        <w:t> though</w:t>
      </w:r>
      <w:r>
        <w:rPr>
          <w:color w:val="0E0E0E"/>
          <w:w w:val="105"/>
        </w:rPr>
        <w:t> this type of computation has revolutionized the entire</w:t>
      </w:r>
      <w:r>
        <w:rPr>
          <w:color w:val="0E0E0E"/>
          <w:w w:val="105"/>
        </w:rPr>
        <w:t> world,</w:t>
      </w:r>
      <w:r>
        <w:rPr>
          <w:color w:val="0E0E0E"/>
          <w:w w:val="105"/>
        </w:rPr>
        <w:t> machines have become</w:t>
      </w:r>
      <w:r>
        <w:rPr>
          <w:color w:val="0E0E0E"/>
          <w:w w:val="105"/>
        </w:rPr>
        <w:t> to a point where it is also capable of learning from past data to improve</w:t>
      </w:r>
      <w:r>
        <w:rPr>
          <w:color w:val="0E0E0E"/>
          <w:w w:val="105"/>
        </w:rPr>
        <w:t> the present and predict the future</w:t>
      </w:r>
      <w:r>
        <w:rPr>
          <w:color w:val="0E0E0E"/>
          <w:w w:val="105"/>
        </w:rPr>
        <w:t> which</w:t>
      </w:r>
      <w:r>
        <w:rPr>
          <w:color w:val="0E0E0E"/>
          <w:w w:val="105"/>
        </w:rPr>
        <w:t> is known as machine</w:t>
      </w:r>
      <w:r>
        <w:rPr>
          <w:color w:val="0E0E0E"/>
          <w:w w:val="105"/>
        </w:rPr>
        <w:t> learning</w:t>
      </w:r>
      <w:r>
        <w:rPr>
          <w:color w:val="0E0E0E"/>
          <w:w w:val="105"/>
        </w:rPr>
        <w:t> (NexusAdmistralntegra,</w:t>
      </w:r>
      <w:r>
        <w:rPr>
          <w:color w:val="0E0E0E"/>
          <w:spacing w:val="-2"/>
          <w:w w:val="105"/>
        </w:rPr>
        <w:t> </w:t>
      </w:r>
      <w:r>
        <w:rPr>
          <w:color w:val="0E0E0E"/>
          <w:w w:val="105"/>
        </w:rPr>
        <w:t>2020). To understand</w:t>
      </w:r>
      <w:r>
        <w:rPr>
          <w:color w:val="0E0E0E"/>
          <w:w w:val="105"/>
        </w:rPr>
        <w:t> ML, one must think of the way the human brain categorizes</w:t>
      </w:r>
      <w:r>
        <w:rPr>
          <w:color w:val="0E0E0E"/>
          <w:w w:val="105"/>
        </w:rPr>
        <w:t> infonnation</w:t>
      </w:r>
      <w:r>
        <w:rPr>
          <w:color w:val="0E0E0E"/>
          <w:w w:val="105"/>
        </w:rPr>
        <w:t> which is</w:t>
      </w:r>
      <w:r>
        <w:rPr>
          <w:color w:val="0E0E0E"/>
          <w:spacing w:val="-5"/>
          <w:w w:val="105"/>
        </w:rPr>
        <w:t> </w:t>
      </w:r>
      <w:r>
        <w:rPr>
          <w:color w:val="0E0E0E"/>
          <w:w w:val="105"/>
        </w:rPr>
        <w:t>subject to</w:t>
      </w:r>
      <w:r>
        <w:rPr>
          <w:color w:val="0E0E0E"/>
          <w:spacing w:val="-2"/>
          <w:w w:val="105"/>
        </w:rPr>
        <w:t> </w:t>
      </w:r>
      <w:r>
        <w:rPr>
          <w:color w:val="0E0E0E"/>
          <w:w w:val="105"/>
        </w:rPr>
        <w:t>change based on future and past experiences</w:t>
      </w:r>
      <w:r>
        <w:rPr>
          <w:color w:val="0E0E0E"/>
          <w:w w:val="105"/>
        </w:rPr>
        <w:t> thus</w:t>
      </w:r>
      <w:r>
        <w:rPr>
          <w:color w:val="0E0E0E"/>
          <w:w w:val="105"/>
        </w:rPr>
        <w:t> is</w:t>
      </w:r>
      <w:r>
        <w:rPr>
          <w:color w:val="0E0E0E"/>
          <w:w w:val="105"/>
        </w:rPr>
        <w:t> not</w:t>
      </w:r>
      <w:r>
        <w:rPr>
          <w:color w:val="0E0E0E"/>
          <w:w w:val="105"/>
        </w:rPr>
        <w:t> a</w:t>
      </w:r>
      <w:r>
        <w:rPr>
          <w:color w:val="0E0E0E"/>
          <w:w w:val="105"/>
        </w:rPr>
        <w:t> fixed</w:t>
      </w:r>
      <w:r>
        <w:rPr>
          <w:color w:val="0E0E0E"/>
          <w:w w:val="105"/>
        </w:rPr>
        <w:t> state</w:t>
      </w:r>
      <w:r>
        <w:rPr>
          <w:color w:val="0E0E0E"/>
          <w:w w:val="105"/>
        </w:rPr>
        <w:t> information,</w:t>
      </w:r>
      <w:r>
        <w:rPr>
          <w:color w:val="0E0E0E"/>
          <w:w w:val="105"/>
        </w:rPr>
        <w:t> Machine</w:t>
      </w:r>
      <w:r>
        <w:rPr>
          <w:color w:val="0E0E0E"/>
          <w:w w:val="105"/>
        </w:rPr>
        <w:t> learning</w:t>
      </w:r>
      <w:r>
        <w:rPr>
          <w:color w:val="0E0E0E"/>
          <w:w w:val="105"/>
        </w:rPr>
        <w:t> follows</w:t>
      </w:r>
      <w:r>
        <w:rPr>
          <w:color w:val="0E0E0E"/>
          <w:w w:val="105"/>
        </w:rPr>
        <w:t> a</w:t>
      </w:r>
      <w:r>
        <w:rPr>
          <w:color w:val="0E0E0E"/>
          <w:w w:val="105"/>
        </w:rPr>
        <w:t> </w:t>
      </w:r>
      <w:r>
        <w:rPr>
          <w:color w:val="1C1C1C"/>
          <w:w w:val="105"/>
        </w:rPr>
        <w:t>similar</w:t>
      </w:r>
      <w:r>
        <w:rPr>
          <w:color w:val="1C1C1C"/>
          <w:w w:val="105"/>
        </w:rPr>
        <w:t> </w:t>
      </w:r>
      <w:r>
        <w:rPr>
          <w:color w:val="0E0E0E"/>
          <w:w w:val="105"/>
        </w:rPr>
        <w:t>pattern,</w:t>
      </w:r>
      <w:r>
        <w:rPr>
          <w:color w:val="0E0E0E"/>
          <w:w w:val="105"/>
        </w:rPr>
        <w:t> it</w:t>
      </w:r>
      <w:r>
        <w:rPr>
          <w:color w:val="0E0E0E"/>
          <w:w w:val="105"/>
        </w:rPr>
        <w:t> learns</w:t>
      </w:r>
      <w:r>
        <w:rPr>
          <w:color w:val="0E0E0E"/>
          <w:w w:val="105"/>
        </w:rPr>
        <w:t> and categorizes</w:t>
      </w:r>
      <w:r>
        <w:rPr>
          <w:color w:val="0E0E0E"/>
          <w:spacing w:val="-12"/>
          <w:w w:val="105"/>
        </w:rPr>
        <w:t> </w:t>
      </w:r>
      <w:r>
        <w:rPr>
          <w:color w:val="0E0E0E"/>
          <w:w w:val="105"/>
        </w:rPr>
        <w:t>data</w:t>
      </w:r>
      <w:r>
        <w:rPr>
          <w:color w:val="0E0E0E"/>
          <w:spacing w:val="-14"/>
          <w:w w:val="105"/>
        </w:rPr>
        <w:t> </w:t>
      </w:r>
      <w:r>
        <w:rPr>
          <w:color w:val="0E0E0E"/>
          <w:w w:val="105"/>
        </w:rPr>
        <w:t>in</w:t>
      </w:r>
      <w:r>
        <w:rPr>
          <w:color w:val="0E0E0E"/>
          <w:spacing w:val="-14"/>
          <w:w w:val="105"/>
        </w:rPr>
        <w:t> </w:t>
      </w:r>
      <w:r>
        <w:rPr>
          <w:color w:val="0E0E0E"/>
          <w:w w:val="105"/>
        </w:rPr>
        <w:t>a</w:t>
      </w:r>
      <w:r>
        <w:rPr>
          <w:color w:val="0E0E0E"/>
          <w:spacing w:val="-12"/>
          <w:w w:val="105"/>
        </w:rPr>
        <w:t> </w:t>
      </w:r>
      <w:r>
        <w:rPr>
          <w:color w:val="1C1C1C"/>
          <w:w w:val="105"/>
        </w:rPr>
        <w:t>way</w:t>
      </w:r>
      <w:r>
        <w:rPr>
          <w:color w:val="1C1C1C"/>
          <w:spacing w:val="-10"/>
          <w:w w:val="105"/>
        </w:rPr>
        <w:t> </w:t>
      </w:r>
      <w:r>
        <w:rPr>
          <w:color w:val="0E0E0E"/>
          <w:w w:val="105"/>
        </w:rPr>
        <w:t>it</w:t>
      </w:r>
      <w:r>
        <w:rPr>
          <w:color w:val="0E0E0E"/>
          <w:spacing w:val="-14"/>
          <w:w w:val="105"/>
        </w:rPr>
        <w:t> </w:t>
      </w:r>
      <w:r>
        <w:rPr>
          <w:color w:val="0E0E0E"/>
          <w:w w:val="105"/>
        </w:rPr>
        <w:t>is</w:t>
      </w:r>
      <w:r>
        <w:rPr>
          <w:color w:val="0E0E0E"/>
          <w:spacing w:val="-13"/>
          <w:w w:val="105"/>
        </w:rPr>
        <w:t> </w:t>
      </w:r>
      <w:r>
        <w:rPr>
          <w:color w:val="0E0E0E"/>
          <w:w w:val="105"/>
        </w:rPr>
        <w:t>understandable</w:t>
      </w:r>
      <w:r>
        <w:rPr>
          <w:color w:val="0E0E0E"/>
          <w:spacing w:val="-14"/>
          <w:w w:val="105"/>
        </w:rPr>
        <w:t> </w:t>
      </w:r>
      <w:r>
        <w:rPr>
          <w:color w:val="0E0E0E"/>
          <w:w w:val="105"/>
        </w:rPr>
        <w:t>and</w:t>
      </w:r>
      <w:r>
        <w:rPr>
          <w:color w:val="0E0E0E"/>
          <w:spacing w:val="-7"/>
          <w:w w:val="105"/>
        </w:rPr>
        <w:t> </w:t>
      </w:r>
      <w:r>
        <w:rPr>
          <w:color w:val="0E0E0E"/>
          <w:w w:val="105"/>
        </w:rPr>
        <w:t>is</w:t>
      </w:r>
      <w:r>
        <w:rPr>
          <w:color w:val="0E0E0E"/>
          <w:spacing w:val="-14"/>
          <w:w w:val="105"/>
        </w:rPr>
        <w:t> </w:t>
      </w:r>
      <w:r>
        <w:rPr>
          <w:color w:val="0E0E0E"/>
          <w:w w:val="105"/>
        </w:rPr>
        <w:t>flexible</w:t>
      </w:r>
      <w:r>
        <w:rPr>
          <w:color w:val="0E0E0E"/>
          <w:spacing w:val="-10"/>
          <w:w w:val="105"/>
        </w:rPr>
        <w:t> </w:t>
      </w:r>
      <w:r>
        <w:rPr>
          <w:color w:val="0E0E0E"/>
          <w:w w:val="105"/>
        </w:rPr>
        <w:t>to</w:t>
      </w:r>
      <w:r>
        <w:rPr>
          <w:color w:val="0E0E0E"/>
          <w:spacing w:val="-14"/>
          <w:w w:val="105"/>
        </w:rPr>
        <w:t> </w:t>
      </w:r>
      <w:r>
        <w:rPr>
          <w:color w:val="0E0E0E"/>
          <w:w w:val="105"/>
        </w:rPr>
        <w:t>change</w:t>
      </w:r>
      <w:r>
        <w:rPr>
          <w:color w:val="0E0E0E"/>
          <w:spacing w:val="-6"/>
          <w:w w:val="105"/>
        </w:rPr>
        <w:t> </w:t>
      </w:r>
      <w:r>
        <w:rPr>
          <w:color w:val="0E0E0E"/>
          <w:w w:val="105"/>
        </w:rPr>
        <w:t>and</w:t>
      </w:r>
      <w:r>
        <w:rPr>
          <w:color w:val="0E0E0E"/>
          <w:spacing w:val="-5"/>
          <w:w w:val="105"/>
        </w:rPr>
        <w:t> </w:t>
      </w:r>
      <w:r>
        <w:rPr>
          <w:color w:val="0E0E0E"/>
          <w:w w:val="105"/>
        </w:rPr>
        <w:t>improved upon.</w:t>
      </w:r>
      <w:r>
        <w:rPr>
          <w:color w:val="0E0E0E"/>
          <w:spacing w:val="-9"/>
          <w:w w:val="105"/>
        </w:rPr>
        <w:t> </w:t>
      </w:r>
      <w:r>
        <w:rPr>
          <w:color w:val="0E0E0E"/>
          <w:w w:val="105"/>
        </w:rPr>
        <w:t>ML</w:t>
      </w:r>
      <w:r>
        <w:rPr>
          <w:color w:val="0E0E0E"/>
          <w:spacing w:val="-13"/>
          <w:w w:val="105"/>
        </w:rPr>
        <w:t> </w:t>
      </w:r>
      <w:r>
        <w:rPr>
          <w:color w:val="0E0E0E"/>
          <w:w w:val="105"/>
        </w:rPr>
        <w:t>consists</w:t>
      </w:r>
      <w:r>
        <w:rPr>
          <w:color w:val="0E0E0E"/>
          <w:spacing w:val="-13"/>
          <w:w w:val="105"/>
        </w:rPr>
        <w:t> </w:t>
      </w:r>
      <w:r>
        <w:rPr>
          <w:color w:val="0E0E0E"/>
          <w:w w:val="105"/>
        </w:rPr>
        <w:t>of</w:t>
      </w:r>
      <w:r>
        <w:rPr>
          <w:color w:val="0E0E0E"/>
          <w:spacing w:val="-14"/>
          <w:w w:val="105"/>
        </w:rPr>
        <w:t> </w:t>
      </w:r>
      <w:r>
        <w:rPr>
          <w:color w:val="0E0E0E"/>
          <w:w w:val="105"/>
        </w:rPr>
        <w:t>many algorithms to</w:t>
      </w:r>
      <w:r>
        <w:rPr>
          <w:color w:val="0E0E0E"/>
          <w:spacing w:val="-9"/>
          <w:w w:val="105"/>
        </w:rPr>
        <w:t> </w:t>
      </w:r>
      <w:r>
        <w:rPr>
          <w:color w:val="0E0E0E"/>
          <w:w w:val="105"/>
        </w:rPr>
        <w:t>predict and understand data,</w:t>
      </w:r>
      <w:r>
        <w:rPr>
          <w:color w:val="0E0E0E"/>
          <w:spacing w:val="-1"/>
          <w:w w:val="105"/>
        </w:rPr>
        <w:t> </w:t>
      </w:r>
      <w:r>
        <w:rPr>
          <w:color w:val="0E0E0E"/>
          <w:w w:val="105"/>
        </w:rPr>
        <w:t>these</w:t>
      </w:r>
      <w:r>
        <w:rPr>
          <w:color w:val="0E0E0E"/>
          <w:spacing w:val="-4"/>
          <w:w w:val="105"/>
        </w:rPr>
        <w:t> </w:t>
      </w:r>
      <w:r>
        <w:rPr>
          <w:color w:val="0E0E0E"/>
          <w:w w:val="105"/>
        </w:rPr>
        <w:t>algorithms can</w:t>
      </w:r>
      <w:r>
        <w:rPr>
          <w:color w:val="0E0E0E"/>
          <w:spacing w:val="-3"/>
          <w:w w:val="105"/>
        </w:rPr>
        <w:t> </w:t>
      </w:r>
      <w:r>
        <w:rPr>
          <w:color w:val="0E0E0E"/>
          <w:w w:val="105"/>
        </w:rPr>
        <w:t>self-modify and improve over</w:t>
      </w:r>
      <w:r>
        <w:rPr>
          <w:color w:val="0E0E0E"/>
          <w:spacing w:val="-5"/>
          <w:w w:val="105"/>
        </w:rPr>
        <w:t> </w:t>
      </w:r>
      <w:r>
        <w:rPr>
          <w:color w:val="0E0E0E"/>
          <w:w w:val="105"/>
        </w:rPr>
        <w:t>time,</w:t>
      </w:r>
      <w:r>
        <w:rPr>
          <w:color w:val="0E0E0E"/>
          <w:spacing w:val="-5"/>
          <w:w w:val="105"/>
        </w:rPr>
        <w:t> </w:t>
      </w:r>
      <w:r>
        <w:rPr>
          <w:color w:val="0E0E0E"/>
          <w:w w:val="105"/>
        </w:rPr>
        <w:t>prediction becomes</w:t>
      </w:r>
      <w:r>
        <w:rPr>
          <w:color w:val="0E0E0E"/>
          <w:spacing w:val="-3"/>
          <w:w w:val="105"/>
        </w:rPr>
        <w:t> </w:t>
      </w:r>
      <w:r>
        <w:rPr>
          <w:color w:val="0E0E0E"/>
          <w:w w:val="105"/>
        </w:rPr>
        <w:t>more</w:t>
      </w:r>
      <w:r>
        <w:rPr>
          <w:color w:val="0E0E0E"/>
          <w:spacing w:val="-2"/>
          <w:w w:val="105"/>
        </w:rPr>
        <w:t> </w:t>
      </w:r>
      <w:r>
        <w:rPr>
          <w:color w:val="0E0E0E"/>
          <w:w w:val="105"/>
        </w:rPr>
        <w:t>accurate with</w:t>
      </w:r>
      <w:r>
        <w:rPr>
          <w:color w:val="0E0E0E"/>
          <w:spacing w:val="-2"/>
          <w:w w:val="105"/>
        </w:rPr>
        <w:t> </w:t>
      </w:r>
      <w:r>
        <w:rPr>
          <w:color w:val="0E0E0E"/>
          <w:w w:val="105"/>
        </w:rPr>
        <w:t>more</w:t>
      </w:r>
      <w:r>
        <w:rPr>
          <w:color w:val="0E0E0E"/>
          <w:spacing w:val="-2"/>
          <w:w w:val="105"/>
        </w:rPr>
        <w:t> </w:t>
      </w:r>
      <w:r>
        <w:rPr>
          <w:color w:val="0E0E0E"/>
          <w:w w:val="105"/>
        </w:rPr>
        <w:t>data</w:t>
      </w:r>
      <w:r>
        <w:rPr>
          <w:color w:val="0E0E0E"/>
          <w:spacing w:val="-9"/>
          <w:w w:val="105"/>
        </w:rPr>
        <w:t> </w:t>
      </w:r>
      <w:r>
        <w:rPr>
          <w:color w:val="1C1C1C"/>
          <w:w w:val="105"/>
        </w:rPr>
        <w:t>since</w:t>
      </w:r>
      <w:r>
        <w:rPr>
          <w:color w:val="1C1C1C"/>
          <w:spacing w:val="-2"/>
          <w:w w:val="105"/>
        </w:rPr>
        <w:t> </w:t>
      </w:r>
      <w:r>
        <w:rPr>
          <w:color w:val="0E0E0E"/>
          <w:w w:val="105"/>
        </w:rPr>
        <w:t>it</w:t>
      </w:r>
      <w:r>
        <w:rPr>
          <w:color w:val="0E0E0E"/>
          <w:spacing w:val="-7"/>
          <w:w w:val="105"/>
        </w:rPr>
        <w:t> </w:t>
      </w:r>
      <w:r>
        <w:rPr>
          <w:color w:val="0E0E0E"/>
          <w:w w:val="105"/>
        </w:rPr>
        <w:t>learns</w:t>
      </w:r>
      <w:r>
        <w:rPr>
          <w:color w:val="0E0E0E"/>
          <w:spacing w:val="-4"/>
          <w:w w:val="105"/>
        </w:rPr>
        <w:t> </w:t>
      </w:r>
      <w:r>
        <w:rPr>
          <w:color w:val="0E0E0E"/>
          <w:w w:val="105"/>
        </w:rPr>
        <w:t>from</w:t>
      </w:r>
      <w:r>
        <w:rPr>
          <w:color w:val="0E0E0E"/>
          <w:spacing w:val="-5"/>
          <w:w w:val="105"/>
        </w:rPr>
        <w:t> </w:t>
      </w:r>
      <w:r>
        <w:rPr>
          <w:color w:val="0E0E0E"/>
          <w:w w:val="105"/>
        </w:rPr>
        <w:t>the</w:t>
      </w:r>
      <w:r>
        <w:rPr>
          <w:color w:val="0E0E0E"/>
          <w:spacing w:val="-6"/>
          <w:w w:val="105"/>
        </w:rPr>
        <w:t> </w:t>
      </w:r>
      <w:r>
        <w:rPr>
          <w:color w:val="0E0E0E"/>
          <w:w w:val="105"/>
        </w:rPr>
        <w:t>data</w:t>
      </w:r>
      <w:r>
        <w:rPr>
          <w:color w:val="0E0E0E"/>
          <w:spacing w:val="-5"/>
          <w:w w:val="105"/>
        </w:rPr>
        <w:t> </w:t>
      </w:r>
      <w:r>
        <w:rPr>
          <w:color w:val="0E0E0E"/>
          <w:w w:val="105"/>
        </w:rPr>
        <w:t>to</w:t>
      </w:r>
      <w:r>
        <w:rPr>
          <w:color w:val="0E0E0E"/>
          <w:spacing w:val="-7"/>
          <w:w w:val="105"/>
        </w:rPr>
        <w:t> </w:t>
      </w:r>
      <w:r>
        <w:rPr>
          <w:color w:val="0E0E0E"/>
          <w:w w:val="105"/>
        </w:rPr>
        <w:t>build the</w:t>
      </w:r>
      <w:r>
        <w:rPr>
          <w:color w:val="0E0E0E"/>
          <w:spacing w:val="-8"/>
          <w:w w:val="105"/>
        </w:rPr>
        <w:t> </w:t>
      </w:r>
      <w:r>
        <w:rPr>
          <w:color w:val="0E0E0E"/>
          <w:w w:val="105"/>
        </w:rPr>
        <w:t>prediction model</w:t>
      </w:r>
      <w:r>
        <w:rPr>
          <w:color w:val="0E0E0E"/>
          <w:spacing w:val="-3"/>
          <w:w w:val="105"/>
        </w:rPr>
        <w:t> </w:t>
      </w:r>
      <w:r>
        <w:rPr>
          <w:color w:val="0E0E0E"/>
          <w:w w:val="105"/>
        </w:rPr>
        <w:t>and</w:t>
      </w:r>
      <w:r>
        <w:rPr>
          <w:color w:val="0E0E0E"/>
          <w:spacing w:val="-5"/>
          <w:w w:val="105"/>
        </w:rPr>
        <w:t> </w:t>
      </w:r>
      <w:r>
        <w:rPr>
          <w:color w:val="0E0E0E"/>
          <w:w w:val="105"/>
        </w:rPr>
        <w:t>finetunes it so</w:t>
      </w:r>
      <w:r>
        <w:rPr>
          <w:color w:val="0E0E0E"/>
          <w:w w:val="105"/>
        </w:rPr>
        <w:t> that</w:t>
      </w:r>
      <w:r>
        <w:rPr>
          <w:color w:val="0E0E0E"/>
          <w:w w:val="105"/>
        </w:rPr>
        <w:t> when</w:t>
      </w:r>
      <w:r>
        <w:rPr>
          <w:color w:val="0E0E0E"/>
          <w:w w:val="105"/>
        </w:rPr>
        <w:t> the</w:t>
      </w:r>
      <w:r>
        <w:rPr>
          <w:color w:val="0E0E0E"/>
          <w:w w:val="105"/>
        </w:rPr>
        <w:t> time comes</w:t>
      </w:r>
      <w:r>
        <w:rPr>
          <w:color w:val="0E0E0E"/>
          <w:w w:val="105"/>
        </w:rPr>
        <w:t> for prediction,</w:t>
      </w:r>
      <w:r>
        <w:rPr>
          <w:color w:val="0E0E0E"/>
          <w:w w:val="105"/>
        </w:rPr>
        <w:t> it can predict</w:t>
      </w:r>
      <w:r>
        <w:rPr>
          <w:color w:val="0E0E0E"/>
          <w:w w:val="105"/>
        </w:rPr>
        <w:t> accurately</w:t>
      </w:r>
      <w:r>
        <w:rPr>
          <w:color w:val="0E0E0E"/>
          <w:w w:val="105"/>
        </w:rPr>
        <w:t> (NexusAdmistralntegra, 2020).</w:t>
      </w:r>
      <w:r>
        <w:rPr>
          <w:color w:val="0E0E0E"/>
          <w:w w:val="105"/>
        </w:rPr>
        <w:t> This prediction ability</w:t>
      </w:r>
      <w:r>
        <w:rPr>
          <w:color w:val="0E0E0E"/>
          <w:spacing w:val="-5"/>
          <w:w w:val="105"/>
        </w:rPr>
        <w:t> </w:t>
      </w:r>
      <w:r>
        <w:rPr>
          <w:color w:val="0E0E0E"/>
          <w:w w:val="105"/>
        </w:rPr>
        <w:t>of</w:t>
      </w:r>
      <w:r>
        <w:rPr>
          <w:color w:val="0E0E0E"/>
          <w:spacing w:val="-12"/>
          <w:w w:val="105"/>
        </w:rPr>
        <w:t> </w:t>
      </w:r>
      <w:r>
        <w:rPr>
          <w:color w:val="0E0E0E"/>
          <w:w w:val="105"/>
        </w:rPr>
        <w:t>ML</w:t>
      </w:r>
      <w:r>
        <w:rPr>
          <w:color w:val="0E0E0E"/>
          <w:spacing w:val="-9"/>
          <w:w w:val="105"/>
        </w:rPr>
        <w:t> </w:t>
      </w:r>
      <w:r>
        <w:rPr>
          <w:color w:val="0E0E0E"/>
          <w:w w:val="105"/>
        </w:rPr>
        <w:t>can</w:t>
      </w:r>
      <w:r>
        <w:rPr>
          <w:color w:val="0E0E0E"/>
          <w:spacing w:val="-4"/>
          <w:w w:val="105"/>
        </w:rPr>
        <w:t> </w:t>
      </w:r>
      <w:r>
        <w:rPr>
          <w:color w:val="0E0E0E"/>
          <w:w w:val="105"/>
        </w:rPr>
        <w:t>be</w:t>
      </w:r>
      <w:r>
        <w:rPr>
          <w:color w:val="0E0E0E"/>
          <w:spacing w:val="-1"/>
          <w:w w:val="105"/>
        </w:rPr>
        <w:t> </w:t>
      </w:r>
      <w:r>
        <w:rPr>
          <w:color w:val="0E0E0E"/>
          <w:w w:val="105"/>
        </w:rPr>
        <w:t>used</w:t>
      </w:r>
      <w:r>
        <w:rPr>
          <w:color w:val="0E0E0E"/>
          <w:spacing w:val="-1"/>
          <w:w w:val="105"/>
        </w:rPr>
        <w:t> </w:t>
      </w:r>
      <w:r>
        <w:rPr>
          <w:color w:val="0E0E0E"/>
          <w:w w:val="105"/>
        </w:rPr>
        <w:t>in</w:t>
      </w:r>
      <w:r>
        <w:rPr>
          <w:color w:val="0E0E0E"/>
          <w:spacing w:val="-9"/>
          <w:w w:val="105"/>
        </w:rPr>
        <w:t> </w:t>
      </w:r>
      <w:r>
        <w:rPr>
          <w:color w:val="0E0E0E"/>
          <w:w w:val="105"/>
        </w:rPr>
        <w:t>any</w:t>
      </w:r>
      <w:r>
        <w:rPr>
          <w:color w:val="0E0E0E"/>
          <w:spacing w:val="-2"/>
          <w:w w:val="105"/>
        </w:rPr>
        <w:t> </w:t>
      </w:r>
      <w:r>
        <w:rPr>
          <w:color w:val="0E0E0E"/>
          <w:w w:val="105"/>
        </w:rPr>
        <w:t>field</w:t>
      </w:r>
      <w:r>
        <w:rPr>
          <w:color w:val="0E0E0E"/>
          <w:spacing w:val="-1"/>
          <w:w w:val="105"/>
        </w:rPr>
        <w:t> </w:t>
      </w:r>
      <w:r>
        <w:rPr>
          <w:color w:val="0E0E0E"/>
          <w:w w:val="105"/>
        </w:rPr>
        <w:t>in</w:t>
      </w:r>
      <w:r>
        <w:rPr>
          <w:color w:val="0E0E0E"/>
          <w:spacing w:val="-8"/>
          <w:w w:val="105"/>
        </w:rPr>
        <w:t> </w:t>
      </w:r>
      <w:r>
        <w:rPr>
          <w:color w:val="0E0E0E"/>
          <w:w w:val="105"/>
        </w:rPr>
        <w:t>the</w:t>
      </w:r>
      <w:r>
        <w:rPr>
          <w:color w:val="0E0E0E"/>
          <w:spacing w:val="-9"/>
          <w:w w:val="105"/>
        </w:rPr>
        <w:t> </w:t>
      </w:r>
      <w:r>
        <w:rPr>
          <w:color w:val="0E0E0E"/>
          <w:w w:val="105"/>
        </w:rPr>
        <w:t>real world,</w:t>
      </w:r>
      <w:r>
        <w:rPr>
          <w:color w:val="0E0E0E"/>
          <w:spacing w:val="-2"/>
          <w:w w:val="105"/>
        </w:rPr>
        <w:t> </w:t>
      </w:r>
      <w:r>
        <w:rPr>
          <w:color w:val="0E0E0E"/>
          <w:w w:val="105"/>
        </w:rPr>
        <w:t>for</w:t>
      </w:r>
      <w:r>
        <w:rPr>
          <w:color w:val="0E0E0E"/>
          <w:spacing w:val="-8"/>
          <w:w w:val="105"/>
        </w:rPr>
        <w:t> </w:t>
      </w:r>
      <w:r>
        <w:rPr>
          <w:color w:val="0E0E0E"/>
          <w:w w:val="105"/>
        </w:rPr>
        <w:t>instance writing</w:t>
      </w:r>
      <w:r>
        <w:rPr>
          <w:color w:val="0E0E0E"/>
          <w:spacing w:val="-5"/>
          <w:w w:val="105"/>
        </w:rPr>
        <w:t> </w:t>
      </w:r>
      <w:r>
        <w:rPr>
          <w:color w:val="0E0E0E"/>
          <w:w w:val="105"/>
        </w:rPr>
        <w:t>an</w:t>
      </w:r>
      <w:r>
        <w:rPr>
          <w:color w:val="0E0E0E"/>
          <w:spacing w:val="-8"/>
          <w:w w:val="105"/>
        </w:rPr>
        <w:t> </w:t>
      </w:r>
      <w:r>
        <w:rPr>
          <w:color w:val="0E0E0E"/>
          <w:w w:val="105"/>
        </w:rPr>
        <w:t>algorithm that</w:t>
      </w:r>
      <w:r>
        <w:rPr>
          <w:color w:val="0E0E0E"/>
          <w:spacing w:val="-4"/>
          <w:w w:val="105"/>
        </w:rPr>
        <w:t> </w:t>
      </w:r>
      <w:r>
        <w:rPr>
          <w:color w:val="0E0E0E"/>
          <w:w w:val="105"/>
        </w:rPr>
        <w:t>can</w:t>
      </w:r>
      <w:r>
        <w:rPr>
          <w:color w:val="0E0E0E"/>
          <w:spacing w:val="-10"/>
          <w:w w:val="105"/>
        </w:rPr>
        <w:t> </w:t>
      </w:r>
      <w:r>
        <w:rPr>
          <w:color w:val="0E0E0E"/>
          <w:w w:val="105"/>
        </w:rPr>
        <w:t>do more than one type of task is</w:t>
      </w:r>
      <w:r>
        <w:rPr>
          <w:color w:val="0E0E0E"/>
          <w:spacing w:val="-4"/>
          <w:w w:val="105"/>
        </w:rPr>
        <w:t> </w:t>
      </w:r>
      <w:r>
        <w:rPr>
          <w:color w:val="0E0E0E"/>
          <w:w w:val="105"/>
        </w:rPr>
        <w:t>time consuming and not practical but using ML one can let the machine to</w:t>
      </w:r>
      <w:r>
        <w:rPr>
          <w:color w:val="0E0E0E"/>
          <w:spacing w:val="-3"/>
          <w:w w:val="105"/>
        </w:rPr>
        <w:t> </w:t>
      </w:r>
      <w:r>
        <w:rPr>
          <w:color w:val="0E0E0E"/>
          <w:w w:val="105"/>
        </w:rPr>
        <w:t>learn and improve</w:t>
      </w:r>
      <w:r>
        <w:rPr>
          <w:color w:val="0E0E0E"/>
          <w:w w:val="105"/>
        </w:rPr>
        <w:t> its algorithm</w:t>
      </w:r>
      <w:r>
        <w:rPr>
          <w:color w:val="0E0E0E"/>
          <w:w w:val="105"/>
        </w:rPr>
        <w:t> in a way it is usable and </w:t>
      </w:r>
      <w:r>
        <w:rPr>
          <w:color w:val="1C1C1C"/>
          <w:w w:val="105"/>
        </w:rPr>
        <w:t>adaptable </w:t>
      </w:r>
      <w:r>
        <w:rPr>
          <w:color w:val="0E0E0E"/>
          <w:w w:val="105"/>
        </w:rPr>
        <w:t>to any environment.</w:t>
      </w:r>
      <w:r>
        <w:rPr>
          <w:color w:val="0E0E0E"/>
          <w:w w:val="105"/>
        </w:rPr>
        <w:t> The best part of ML is its ability to learn from its mistakes and correct itself faster than any human</w:t>
      </w:r>
      <w:r>
        <w:rPr>
          <w:color w:val="424242"/>
          <w:w w:val="105"/>
        </w:rPr>
        <w:t>.</w:t>
      </w:r>
    </w:p>
    <w:p>
      <w:pPr>
        <w:pStyle w:val="BodyText"/>
      </w:pPr>
    </w:p>
    <w:p>
      <w:pPr>
        <w:pStyle w:val="BodyText"/>
        <w:spacing w:before="188"/>
      </w:pPr>
    </w:p>
    <w:p>
      <w:pPr>
        <w:pStyle w:val="Heading5"/>
        <w:numPr>
          <w:ilvl w:val="2"/>
          <w:numId w:val="6"/>
        </w:numPr>
        <w:tabs>
          <w:tab w:pos="1566" w:val="left" w:leader="none"/>
        </w:tabs>
        <w:spacing w:line="240" w:lineRule="auto" w:before="1" w:after="0"/>
        <w:ind w:left="1566" w:right="0" w:hanging="719"/>
        <w:jc w:val="left"/>
        <w:rPr>
          <w:color w:val="0E0E0E"/>
        </w:rPr>
      </w:pPr>
      <w:r>
        <w:rPr>
          <w:color w:val="0E0E0E"/>
        </w:rPr>
        <w:t>The</w:t>
      </w:r>
      <w:r>
        <w:rPr>
          <w:color w:val="0E0E0E"/>
          <w:spacing w:val="-6"/>
        </w:rPr>
        <w:t> </w:t>
      </w:r>
      <w:r>
        <w:rPr>
          <w:color w:val="0E0E0E"/>
        </w:rPr>
        <w:t>Importance</w:t>
      </w:r>
      <w:r>
        <w:rPr>
          <w:color w:val="0E0E0E"/>
          <w:spacing w:val="8"/>
        </w:rPr>
        <w:t> </w:t>
      </w:r>
      <w:r>
        <w:rPr>
          <w:color w:val="0E0E0E"/>
        </w:rPr>
        <w:t>of</w:t>
      </w:r>
      <w:r>
        <w:rPr>
          <w:color w:val="0E0E0E"/>
          <w:spacing w:val="-13"/>
        </w:rPr>
        <w:t> </w:t>
      </w:r>
      <w:r>
        <w:rPr>
          <w:color w:val="0E0E0E"/>
        </w:rPr>
        <w:t>Machine</w:t>
      </w:r>
      <w:r>
        <w:rPr>
          <w:color w:val="0E0E0E"/>
          <w:spacing w:val="2"/>
        </w:rPr>
        <w:t> </w:t>
      </w:r>
      <w:r>
        <w:rPr>
          <w:color w:val="0E0E0E"/>
          <w:spacing w:val="-2"/>
        </w:rPr>
        <w:t>Learning</w:t>
      </w:r>
    </w:p>
    <w:p>
      <w:pPr>
        <w:pStyle w:val="BodyText"/>
        <w:spacing w:line="374" w:lineRule="auto" w:before="296"/>
        <w:ind w:left="124" w:right="314" w:hanging="3"/>
        <w:jc w:val="both"/>
      </w:pPr>
      <w:r>
        <w:rPr>
          <w:color w:val="0E0E0E"/>
          <w:w w:val="105"/>
        </w:rPr>
        <w:t>Due</w:t>
      </w:r>
      <w:r>
        <w:rPr>
          <w:color w:val="0E0E0E"/>
          <w:spacing w:val="-6"/>
          <w:w w:val="105"/>
        </w:rPr>
        <w:t> </w:t>
      </w:r>
      <w:r>
        <w:rPr>
          <w:color w:val="0E0E0E"/>
          <w:w w:val="105"/>
        </w:rPr>
        <w:t>to</w:t>
      </w:r>
      <w:r>
        <w:rPr>
          <w:color w:val="0E0E0E"/>
          <w:spacing w:val="-11"/>
          <w:w w:val="105"/>
        </w:rPr>
        <w:t> </w:t>
      </w:r>
      <w:r>
        <w:rPr>
          <w:color w:val="0E0E0E"/>
          <w:w w:val="105"/>
        </w:rPr>
        <w:t>modern technological</w:t>
      </w:r>
      <w:r>
        <w:rPr>
          <w:color w:val="0E0E0E"/>
          <w:w w:val="105"/>
        </w:rPr>
        <w:t> advancements and</w:t>
      </w:r>
      <w:r>
        <w:rPr>
          <w:color w:val="0E0E0E"/>
          <w:spacing w:val="-2"/>
          <w:w w:val="105"/>
        </w:rPr>
        <w:t> </w:t>
      </w:r>
      <w:r>
        <w:rPr>
          <w:color w:val="0E0E0E"/>
          <w:w w:val="105"/>
        </w:rPr>
        <w:t>the</w:t>
      </w:r>
      <w:r>
        <w:rPr>
          <w:color w:val="0E0E0E"/>
          <w:spacing w:val="-12"/>
          <w:w w:val="105"/>
        </w:rPr>
        <w:t> </w:t>
      </w:r>
      <w:r>
        <w:rPr>
          <w:color w:val="0E0E0E"/>
          <w:w w:val="105"/>
        </w:rPr>
        <w:t>continuous evolution</w:t>
      </w:r>
      <w:r>
        <w:rPr>
          <w:color w:val="0E0E0E"/>
          <w:spacing w:val="-2"/>
          <w:w w:val="105"/>
        </w:rPr>
        <w:t> </w:t>
      </w:r>
      <w:r>
        <w:rPr>
          <w:color w:val="0E0E0E"/>
          <w:w w:val="105"/>
        </w:rPr>
        <w:t>of</w:t>
      </w:r>
      <w:r>
        <w:rPr>
          <w:color w:val="0E0E0E"/>
          <w:spacing w:val="-13"/>
          <w:w w:val="105"/>
        </w:rPr>
        <w:t> </w:t>
      </w:r>
      <w:r>
        <w:rPr>
          <w:color w:val="0E0E0E"/>
          <w:w w:val="105"/>
        </w:rPr>
        <w:t>computation comes</w:t>
      </w:r>
      <w:r>
        <w:rPr>
          <w:color w:val="0E0E0E"/>
          <w:spacing w:val="-10"/>
          <w:w w:val="105"/>
        </w:rPr>
        <w:t> </w:t>
      </w:r>
      <w:r>
        <w:rPr>
          <w:color w:val="0E0E0E"/>
          <w:w w:val="105"/>
        </w:rPr>
        <w:t>a</w:t>
      </w:r>
      <w:r>
        <w:rPr>
          <w:color w:val="0E0E0E"/>
          <w:spacing w:val="-14"/>
          <w:w w:val="105"/>
        </w:rPr>
        <w:t> </w:t>
      </w:r>
      <w:r>
        <w:rPr>
          <w:color w:val="0E0E0E"/>
          <w:w w:val="105"/>
        </w:rPr>
        <w:t>demand and importance</w:t>
      </w:r>
      <w:r>
        <w:rPr>
          <w:color w:val="0E0E0E"/>
          <w:spacing w:val="-13"/>
          <w:w w:val="105"/>
        </w:rPr>
        <w:t> </w:t>
      </w:r>
      <w:r>
        <w:rPr>
          <w:color w:val="0E0E0E"/>
          <w:w w:val="105"/>
        </w:rPr>
        <w:t>for</w:t>
      </w:r>
      <w:r>
        <w:rPr>
          <w:color w:val="0E0E0E"/>
          <w:spacing w:val="-12"/>
          <w:w w:val="105"/>
        </w:rPr>
        <w:t> </w:t>
      </w:r>
      <w:r>
        <w:rPr>
          <w:color w:val="0E0E0E"/>
          <w:w w:val="105"/>
        </w:rPr>
        <w:t>data</w:t>
      </w:r>
      <w:r>
        <w:rPr>
          <w:color w:val="0E0E0E"/>
          <w:spacing w:val="-14"/>
          <w:w w:val="105"/>
        </w:rPr>
        <w:t> </w:t>
      </w:r>
      <w:r>
        <w:rPr>
          <w:color w:val="0E0E0E"/>
          <w:w w:val="105"/>
        </w:rPr>
        <w:t>analysis. With</w:t>
      </w:r>
      <w:r>
        <w:rPr>
          <w:color w:val="0E0E0E"/>
          <w:spacing w:val="-6"/>
          <w:w w:val="105"/>
        </w:rPr>
        <w:t> </w:t>
      </w:r>
      <w:r>
        <w:rPr>
          <w:color w:val="0E0E0E"/>
          <w:w w:val="105"/>
        </w:rPr>
        <w:t>the</w:t>
      </w:r>
      <w:r>
        <w:rPr>
          <w:color w:val="0E0E0E"/>
          <w:spacing w:val="-13"/>
          <w:w w:val="105"/>
        </w:rPr>
        <w:t> </w:t>
      </w:r>
      <w:r>
        <w:rPr>
          <w:color w:val="1C1C1C"/>
          <w:w w:val="105"/>
        </w:rPr>
        <w:t>enormous</w:t>
      </w:r>
      <w:r>
        <w:rPr>
          <w:color w:val="1C1C1C"/>
          <w:spacing w:val="-3"/>
          <w:w w:val="105"/>
        </w:rPr>
        <w:t> </w:t>
      </w:r>
      <w:r>
        <w:rPr>
          <w:color w:val="1C1C1C"/>
          <w:w w:val="105"/>
        </w:rPr>
        <w:t>variety</w:t>
      </w:r>
      <w:r>
        <w:rPr>
          <w:color w:val="1C1C1C"/>
          <w:spacing w:val="-3"/>
          <w:w w:val="105"/>
        </w:rPr>
        <w:t> </w:t>
      </w:r>
      <w:r>
        <w:rPr>
          <w:color w:val="0E0E0E"/>
          <w:w w:val="105"/>
        </w:rPr>
        <w:t>and</w:t>
      </w:r>
      <w:r>
        <w:rPr>
          <w:color w:val="0E0E0E"/>
          <w:spacing w:val="-13"/>
          <w:w w:val="105"/>
        </w:rPr>
        <w:t> </w:t>
      </w:r>
      <w:r>
        <w:rPr>
          <w:color w:val="0E0E0E"/>
          <w:w w:val="105"/>
        </w:rPr>
        <w:t>access</w:t>
      </w:r>
      <w:r>
        <w:rPr>
          <w:color w:val="0E0E0E"/>
          <w:spacing w:val="-8"/>
          <w:w w:val="105"/>
        </w:rPr>
        <w:t> </w:t>
      </w:r>
      <w:r>
        <w:rPr>
          <w:color w:val="0E0E0E"/>
          <w:w w:val="105"/>
        </w:rPr>
        <w:t>for</w:t>
      </w:r>
      <w:r>
        <w:rPr>
          <w:color w:val="0E0E0E"/>
          <w:spacing w:val="-14"/>
          <w:w w:val="105"/>
        </w:rPr>
        <w:t> </w:t>
      </w:r>
      <w:r>
        <w:rPr>
          <w:color w:val="0E0E0E"/>
          <w:w w:val="105"/>
        </w:rPr>
        <w:t>data,</w:t>
      </w:r>
      <w:r>
        <w:rPr>
          <w:color w:val="0E0E0E"/>
          <w:spacing w:val="-12"/>
          <w:w w:val="105"/>
        </w:rPr>
        <w:t> </w:t>
      </w:r>
      <w:r>
        <w:rPr>
          <w:color w:val="0E0E0E"/>
          <w:w w:val="105"/>
        </w:rPr>
        <w:t>a</w:t>
      </w:r>
      <w:r>
        <w:rPr>
          <w:color w:val="0E0E0E"/>
          <w:spacing w:val="-14"/>
          <w:w w:val="105"/>
        </w:rPr>
        <w:t> </w:t>
      </w:r>
      <w:r>
        <w:rPr>
          <w:color w:val="0E0E0E"/>
          <w:w w:val="105"/>
        </w:rPr>
        <w:t>high</w:t>
      </w:r>
      <w:r>
        <w:rPr>
          <w:color w:val="0E0E0E"/>
          <w:spacing w:val="-8"/>
          <w:w w:val="105"/>
        </w:rPr>
        <w:t> </w:t>
      </w:r>
      <w:r>
        <w:rPr>
          <w:color w:val="0E0E0E"/>
          <w:w w:val="105"/>
        </w:rPr>
        <w:t>value</w:t>
      </w:r>
      <w:r>
        <w:rPr>
          <w:color w:val="0E0E0E"/>
          <w:spacing w:val="-6"/>
          <w:w w:val="105"/>
        </w:rPr>
        <w:t> </w:t>
      </w:r>
      <w:r>
        <w:rPr>
          <w:color w:val="0E0E0E"/>
          <w:w w:val="105"/>
        </w:rPr>
        <w:t>prediction technology is</w:t>
      </w:r>
      <w:r>
        <w:rPr>
          <w:color w:val="0E0E0E"/>
          <w:spacing w:val="3"/>
          <w:w w:val="105"/>
        </w:rPr>
        <w:t> </w:t>
      </w:r>
      <w:r>
        <w:rPr>
          <w:color w:val="0E0E0E"/>
          <w:w w:val="105"/>
        </w:rPr>
        <w:t>much</w:t>
      </w:r>
      <w:r>
        <w:rPr>
          <w:color w:val="0E0E0E"/>
          <w:spacing w:val="10"/>
          <w:w w:val="105"/>
        </w:rPr>
        <w:t> </w:t>
      </w:r>
      <w:r>
        <w:rPr>
          <w:color w:val="0E0E0E"/>
          <w:w w:val="105"/>
        </w:rPr>
        <w:t>needed</w:t>
      </w:r>
      <w:r>
        <w:rPr>
          <w:color w:val="0E0E0E"/>
          <w:spacing w:val="16"/>
          <w:w w:val="105"/>
        </w:rPr>
        <w:t> </w:t>
      </w:r>
      <w:r>
        <w:rPr>
          <w:color w:val="0E0E0E"/>
          <w:w w:val="105"/>
        </w:rPr>
        <w:t>to</w:t>
      </w:r>
      <w:r>
        <w:rPr>
          <w:color w:val="0E0E0E"/>
          <w:spacing w:val="5"/>
          <w:w w:val="105"/>
        </w:rPr>
        <w:t> </w:t>
      </w:r>
      <w:r>
        <w:rPr>
          <w:color w:val="0E0E0E"/>
          <w:w w:val="105"/>
        </w:rPr>
        <w:t>make</w:t>
      </w:r>
      <w:r>
        <w:rPr>
          <w:color w:val="0E0E0E"/>
          <w:spacing w:val="14"/>
          <w:w w:val="105"/>
        </w:rPr>
        <w:t> </w:t>
      </w:r>
      <w:r>
        <w:rPr>
          <w:color w:val="0E0E0E"/>
          <w:w w:val="105"/>
        </w:rPr>
        <w:t>better</w:t>
      </w:r>
      <w:r>
        <w:rPr>
          <w:color w:val="0E0E0E"/>
          <w:spacing w:val="10"/>
          <w:w w:val="105"/>
        </w:rPr>
        <w:t> </w:t>
      </w:r>
      <w:r>
        <w:rPr>
          <w:color w:val="0E0E0E"/>
          <w:w w:val="105"/>
        </w:rPr>
        <w:t>decisions</w:t>
      </w:r>
      <w:r>
        <w:rPr>
          <w:color w:val="0E0E0E"/>
          <w:spacing w:val="16"/>
          <w:w w:val="105"/>
        </w:rPr>
        <w:t> </w:t>
      </w:r>
      <w:r>
        <w:rPr>
          <w:color w:val="1C1C1C"/>
          <w:w w:val="105"/>
        </w:rPr>
        <w:t>and</w:t>
      </w:r>
      <w:r>
        <w:rPr>
          <w:color w:val="1C1C1C"/>
          <w:spacing w:val="7"/>
          <w:w w:val="105"/>
        </w:rPr>
        <w:t> </w:t>
      </w:r>
      <w:r>
        <w:rPr>
          <w:color w:val="0E0E0E"/>
          <w:w w:val="105"/>
        </w:rPr>
        <w:t>better</w:t>
      </w:r>
      <w:r>
        <w:rPr>
          <w:color w:val="0E0E0E"/>
          <w:spacing w:val="11"/>
          <w:w w:val="105"/>
        </w:rPr>
        <w:t> </w:t>
      </w:r>
      <w:r>
        <w:rPr>
          <w:color w:val="0E0E0E"/>
          <w:w w:val="105"/>
        </w:rPr>
        <w:t>way</w:t>
      </w:r>
      <w:r>
        <w:rPr>
          <w:color w:val="0E0E0E"/>
          <w:spacing w:val="4"/>
          <w:w w:val="105"/>
        </w:rPr>
        <w:t> </w:t>
      </w:r>
      <w:r>
        <w:rPr>
          <w:color w:val="0E0E0E"/>
          <w:w w:val="105"/>
        </w:rPr>
        <w:t>of</w:t>
      </w:r>
      <w:r>
        <w:rPr>
          <w:color w:val="0E0E0E"/>
          <w:spacing w:val="7"/>
          <w:w w:val="105"/>
        </w:rPr>
        <w:t> </w:t>
      </w:r>
      <w:r>
        <w:rPr>
          <w:color w:val="0E0E0E"/>
          <w:w w:val="105"/>
        </w:rPr>
        <w:t>handling</w:t>
      </w:r>
      <w:r>
        <w:rPr>
          <w:color w:val="0E0E0E"/>
          <w:spacing w:val="15"/>
          <w:w w:val="105"/>
        </w:rPr>
        <w:t> </w:t>
      </w:r>
      <w:r>
        <w:rPr>
          <w:color w:val="0E0E0E"/>
          <w:w w:val="105"/>
        </w:rPr>
        <w:t>certain</w:t>
      </w:r>
      <w:r>
        <w:rPr>
          <w:color w:val="0E0E0E"/>
          <w:spacing w:val="7"/>
          <w:w w:val="105"/>
        </w:rPr>
        <w:t> </w:t>
      </w:r>
      <w:r>
        <w:rPr>
          <w:color w:val="0E0E0E"/>
          <w:w w:val="105"/>
        </w:rPr>
        <w:t>tasks</w:t>
      </w:r>
      <w:r>
        <w:rPr>
          <w:color w:val="0E0E0E"/>
          <w:spacing w:val="10"/>
          <w:w w:val="105"/>
        </w:rPr>
        <w:t> </w:t>
      </w:r>
      <w:r>
        <w:rPr>
          <w:color w:val="0E0E0E"/>
          <w:w w:val="105"/>
        </w:rPr>
        <w:t>in</w:t>
      </w:r>
      <w:r>
        <w:rPr>
          <w:color w:val="0E0E0E"/>
          <w:spacing w:val="6"/>
          <w:w w:val="105"/>
        </w:rPr>
        <w:t> </w:t>
      </w:r>
      <w:r>
        <w:rPr>
          <w:color w:val="0E0E0E"/>
          <w:w w:val="105"/>
        </w:rPr>
        <w:t>real</w:t>
      </w:r>
      <w:r>
        <w:rPr>
          <w:color w:val="0E0E0E"/>
          <w:spacing w:val="9"/>
          <w:w w:val="105"/>
        </w:rPr>
        <w:t> </w:t>
      </w:r>
      <w:r>
        <w:rPr>
          <w:color w:val="0E0E0E"/>
          <w:w w:val="105"/>
        </w:rPr>
        <w:t>time</w:t>
      </w:r>
      <w:r>
        <w:rPr>
          <w:color w:val="0E0E0E"/>
          <w:spacing w:val="10"/>
          <w:w w:val="105"/>
        </w:rPr>
        <w:t> </w:t>
      </w:r>
      <w:r>
        <w:rPr>
          <w:color w:val="0E0E0E"/>
          <w:w w:val="105"/>
        </w:rPr>
        <w:t>faster</w:t>
      </w:r>
      <w:r>
        <w:rPr>
          <w:color w:val="0E0E0E"/>
          <w:spacing w:val="11"/>
          <w:w w:val="105"/>
        </w:rPr>
        <w:t> </w:t>
      </w:r>
      <w:r>
        <w:rPr>
          <w:color w:val="0E0E0E"/>
          <w:w w:val="105"/>
        </w:rPr>
        <w:t>than</w:t>
      </w:r>
      <w:r>
        <w:rPr>
          <w:color w:val="0E0E0E"/>
          <w:spacing w:val="8"/>
          <w:w w:val="105"/>
        </w:rPr>
        <w:t> </w:t>
      </w:r>
      <w:r>
        <w:rPr>
          <w:color w:val="0E0E0E"/>
          <w:spacing w:val="-5"/>
          <w:w w:val="105"/>
        </w:rPr>
        <w:t>any</w:t>
      </w:r>
    </w:p>
    <w:p>
      <w:pPr>
        <w:spacing w:after="0" w:line="374" w:lineRule="auto"/>
        <w:jc w:val="both"/>
        <w:sectPr>
          <w:pgSz w:w="11910" w:h="16840"/>
          <w:pgMar w:header="658" w:footer="1021" w:top="1320" w:bottom="1220" w:left="960" w:right="740"/>
        </w:sectPr>
      </w:pPr>
    </w:p>
    <w:p>
      <w:pPr>
        <w:pStyle w:val="BodyText"/>
        <w:spacing w:line="376" w:lineRule="auto" w:before="90"/>
        <w:ind w:left="122" w:right="306" w:firstLine="2"/>
        <w:jc w:val="both"/>
      </w:pPr>
      <w:r>
        <w:rPr>
          <w:color w:val="0F0F0F"/>
          <w:w w:val="105"/>
        </w:rPr>
        <w:t>human or human programmed</w:t>
      </w:r>
      <w:r>
        <w:rPr>
          <w:color w:val="0F0F0F"/>
          <w:w w:val="105"/>
        </w:rPr>
        <w:t> application can handle automatically.</w:t>
      </w:r>
      <w:r>
        <w:rPr>
          <w:color w:val="0F0F0F"/>
          <w:spacing w:val="-12"/>
          <w:w w:val="105"/>
        </w:rPr>
        <w:t> </w:t>
      </w:r>
      <w:r>
        <w:rPr>
          <w:color w:val="0F0F0F"/>
          <w:w w:val="105"/>
        </w:rPr>
        <w:t>ML has</w:t>
      </w:r>
      <w:r>
        <w:rPr>
          <w:color w:val="0F0F0F"/>
          <w:spacing w:val="-3"/>
          <w:w w:val="105"/>
        </w:rPr>
        <w:t> </w:t>
      </w:r>
      <w:r>
        <w:rPr>
          <w:color w:val="0F0F0F"/>
          <w:w w:val="105"/>
        </w:rPr>
        <w:t>changed the way data is</w:t>
      </w:r>
      <w:r>
        <w:rPr>
          <w:color w:val="0F0F0F"/>
          <w:spacing w:val="-1"/>
          <w:w w:val="105"/>
        </w:rPr>
        <w:t> </w:t>
      </w:r>
      <w:r>
        <w:rPr>
          <w:color w:val="0F0F0F"/>
          <w:w w:val="105"/>
        </w:rPr>
        <w:t>handled and</w:t>
      </w:r>
      <w:r>
        <w:rPr>
          <w:color w:val="0F0F0F"/>
          <w:spacing w:val="-12"/>
          <w:w w:val="105"/>
        </w:rPr>
        <w:t> </w:t>
      </w:r>
      <w:r>
        <w:rPr>
          <w:color w:val="0F0F0F"/>
          <w:w w:val="105"/>
        </w:rPr>
        <w:t>interpreted and</w:t>
      </w:r>
      <w:r>
        <w:rPr>
          <w:color w:val="0F0F0F"/>
          <w:spacing w:val="-7"/>
          <w:w w:val="105"/>
        </w:rPr>
        <w:t> </w:t>
      </w:r>
      <w:r>
        <w:rPr>
          <w:color w:val="0F0F0F"/>
          <w:w w:val="105"/>
        </w:rPr>
        <w:t>has</w:t>
      </w:r>
      <w:r>
        <w:rPr>
          <w:color w:val="0F0F0F"/>
          <w:spacing w:val="-14"/>
          <w:w w:val="105"/>
        </w:rPr>
        <w:t> </w:t>
      </w:r>
      <w:r>
        <w:rPr>
          <w:color w:val="0F0F0F"/>
          <w:w w:val="105"/>
        </w:rPr>
        <w:t>replaced</w:t>
      </w:r>
      <w:r>
        <w:rPr>
          <w:color w:val="0F0F0F"/>
          <w:spacing w:val="-4"/>
          <w:w w:val="105"/>
        </w:rPr>
        <w:t> </w:t>
      </w:r>
      <w:r>
        <w:rPr>
          <w:color w:val="0F0F0F"/>
          <w:w w:val="105"/>
        </w:rPr>
        <w:t>traditional techniques (Tavasoli,</w:t>
      </w:r>
      <w:r>
        <w:rPr>
          <w:color w:val="0F0F0F"/>
          <w:spacing w:val="-5"/>
          <w:w w:val="105"/>
        </w:rPr>
        <w:t> </w:t>
      </w:r>
      <w:r>
        <w:rPr>
          <w:color w:val="0F0F0F"/>
          <w:w w:val="105"/>
        </w:rPr>
        <w:t>2016).</w:t>
      </w:r>
      <w:r>
        <w:rPr>
          <w:color w:val="0F0F0F"/>
          <w:spacing w:val="-9"/>
          <w:w w:val="105"/>
        </w:rPr>
        <w:t> </w:t>
      </w:r>
      <w:r>
        <w:rPr>
          <w:color w:val="0F0F0F"/>
          <w:w w:val="105"/>
        </w:rPr>
        <w:t>Machine</w:t>
      </w:r>
      <w:r>
        <w:rPr>
          <w:color w:val="0F0F0F"/>
          <w:spacing w:val="-7"/>
          <w:w w:val="105"/>
        </w:rPr>
        <w:t> </w:t>
      </w:r>
      <w:r>
        <w:rPr>
          <w:color w:val="0F0F0F"/>
          <w:w w:val="105"/>
        </w:rPr>
        <w:t>learning</w:t>
      </w:r>
      <w:r>
        <w:rPr>
          <w:color w:val="0F0F0F"/>
          <w:spacing w:val="-9"/>
          <w:w w:val="105"/>
        </w:rPr>
        <w:t> </w:t>
      </w:r>
      <w:r>
        <w:rPr>
          <w:color w:val="0F0F0F"/>
          <w:w w:val="105"/>
        </w:rPr>
        <w:t>allows</w:t>
      </w:r>
      <w:r>
        <w:rPr>
          <w:color w:val="0F0F0F"/>
          <w:spacing w:val="-7"/>
          <w:w w:val="105"/>
        </w:rPr>
        <w:t> </w:t>
      </w:r>
      <w:r>
        <w:rPr>
          <w:color w:val="0F0F0F"/>
          <w:w w:val="105"/>
        </w:rPr>
        <w:t>computers</w:t>
      </w:r>
      <w:r>
        <w:rPr>
          <w:color w:val="0F0F0F"/>
          <w:spacing w:val="-9"/>
          <w:w w:val="105"/>
        </w:rPr>
        <w:t> </w:t>
      </w:r>
      <w:r>
        <w:rPr>
          <w:w w:val="105"/>
        </w:rPr>
        <w:t>to </w:t>
      </w:r>
      <w:r>
        <w:rPr>
          <w:color w:val="0F0F0F"/>
          <w:w w:val="105"/>
        </w:rPr>
        <w:t>improve their performance on</w:t>
      </w:r>
      <w:r>
        <w:rPr>
          <w:color w:val="0F0F0F"/>
          <w:spacing w:val="-3"/>
          <w:w w:val="105"/>
        </w:rPr>
        <w:t> </w:t>
      </w:r>
      <w:r>
        <w:rPr>
          <w:color w:val="0F0F0F"/>
          <w:w w:val="105"/>
        </w:rPr>
        <w:t>a</w:t>
      </w:r>
      <w:r>
        <w:rPr>
          <w:color w:val="0F0F0F"/>
          <w:spacing w:val="-6"/>
          <w:w w:val="105"/>
        </w:rPr>
        <w:t> </w:t>
      </w:r>
      <w:r>
        <w:rPr>
          <w:color w:val="0F0F0F"/>
          <w:w w:val="105"/>
        </w:rPr>
        <w:t>specific task without</w:t>
      </w:r>
      <w:r>
        <w:rPr>
          <w:color w:val="0F0F0F"/>
          <w:w w:val="105"/>
        </w:rPr>
        <w:t> being</w:t>
      </w:r>
      <w:r>
        <w:rPr>
          <w:color w:val="0F0F0F"/>
          <w:spacing w:val="-1"/>
          <w:w w:val="105"/>
        </w:rPr>
        <w:t> </w:t>
      </w:r>
      <w:r>
        <w:rPr>
          <w:color w:val="0F0F0F"/>
          <w:w w:val="105"/>
        </w:rPr>
        <w:t>explicitly</w:t>
      </w:r>
      <w:r>
        <w:rPr>
          <w:color w:val="0F0F0F"/>
          <w:w w:val="105"/>
        </w:rPr>
        <w:t> programmed.</w:t>
      </w:r>
      <w:r>
        <w:rPr>
          <w:color w:val="0F0F0F"/>
          <w:w w:val="105"/>
        </w:rPr>
        <w:t> This is</w:t>
      </w:r>
      <w:r>
        <w:rPr>
          <w:color w:val="0F0F0F"/>
          <w:spacing w:val="-6"/>
          <w:w w:val="105"/>
        </w:rPr>
        <w:t> </w:t>
      </w:r>
      <w:r>
        <w:rPr>
          <w:color w:val="0F0F0F"/>
          <w:w w:val="105"/>
        </w:rPr>
        <w:t>particularly</w:t>
      </w:r>
      <w:r>
        <w:rPr>
          <w:color w:val="0F0F0F"/>
          <w:spacing w:val="23"/>
          <w:w w:val="105"/>
        </w:rPr>
        <w:t> </w:t>
      </w:r>
      <w:r>
        <w:rPr>
          <w:w w:val="105"/>
        </w:rPr>
        <w:t>useful </w:t>
      </w:r>
      <w:r>
        <w:rPr>
          <w:color w:val="0F0F0F"/>
          <w:w w:val="105"/>
        </w:rPr>
        <w:t>in</w:t>
      </w:r>
      <w:r>
        <w:rPr>
          <w:color w:val="0F0F0F"/>
          <w:w w:val="105"/>
        </w:rPr>
        <w:t> fields</w:t>
      </w:r>
      <w:r>
        <w:rPr>
          <w:color w:val="0F0F0F"/>
          <w:w w:val="105"/>
        </w:rPr>
        <w:t> such</w:t>
      </w:r>
      <w:r>
        <w:rPr>
          <w:color w:val="0F0F0F"/>
          <w:w w:val="105"/>
        </w:rPr>
        <w:t> as</w:t>
      </w:r>
      <w:r>
        <w:rPr>
          <w:color w:val="0F0F0F"/>
          <w:w w:val="105"/>
        </w:rPr>
        <w:t> image</w:t>
      </w:r>
      <w:r>
        <w:rPr>
          <w:color w:val="0F0F0F"/>
          <w:w w:val="105"/>
        </w:rPr>
        <w:t> and</w:t>
      </w:r>
      <w:r>
        <w:rPr>
          <w:color w:val="0F0F0F"/>
          <w:w w:val="105"/>
        </w:rPr>
        <w:t> speech</w:t>
      </w:r>
      <w:r>
        <w:rPr>
          <w:color w:val="0F0F0F"/>
          <w:w w:val="105"/>
        </w:rPr>
        <w:t> recognition,</w:t>
      </w:r>
      <w:r>
        <w:rPr>
          <w:color w:val="0F0F0F"/>
          <w:w w:val="105"/>
        </w:rPr>
        <w:t> natural language</w:t>
      </w:r>
      <w:r>
        <w:rPr>
          <w:color w:val="0F0F0F"/>
          <w:w w:val="105"/>
        </w:rPr>
        <w:t> processing,</w:t>
      </w:r>
      <w:r>
        <w:rPr>
          <w:color w:val="0F0F0F"/>
          <w:w w:val="105"/>
        </w:rPr>
        <w:t> and</w:t>
      </w:r>
      <w:r>
        <w:rPr>
          <w:color w:val="0F0F0F"/>
          <w:w w:val="105"/>
        </w:rPr>
        <w:t> decision</w:t>
      </w:r>
      <w:r>
        <w:rPr>
          <w:color w:val="0F0F0F"/>
          <w:w w:val="105"/>
        </w:rPr>
        <w:t> making,</w:t>
      </w:r>
      <w:r>
        <w:rPr>
          <w:color w:val="0F0F0F"/>
          <w:w w:val="105"/>
        </w:rPr>
        <w:t> where traditional</w:t>
      </w:r>
      <w:r>
        <w:rPr>
          <w:color w:val="0F0F0F"/>
          <w:spacing w:val="-10"/>
          <w:w w:val="105"/>
        </w:rPr>
        <w:t> </w:t>
      </w:r>
      <w:r>
        <w:rPr>
          <w:color w:val="0F0F0F"/>
          <w:w w:val="105"/>
        </w:rPr>
        <w:t>programming methods</w:t>
      </w:r>
      <w:r>
        <w:rPr>
          <w:color w:val="0F0F0F"/>
          <w:spacing w:val="-1"/>
          <w:w w:val="105"/>
        </w:rPr>
        <w:t> </w:t>
      </w:r>
      <w:r>
        <w:rPr>
          <w:color w:val="0F0F0F"/>
          <w:w w:val="105"/>
        </w:rPr>
        <w:t>have</w:t>
      </w:r>
      <w:r>
        <w:rPr>
          <w:color w:val="0F0F0F"/>
          <w:spacing w:val="-11"/>
          <w:w w:val="105"/>
        </w:rPr>
        <w:t> </w:t>
      </w:r>
      <w:r>
        <w:rPr>
          <w:color w:val="0F0F0F"/>
          <w:w w:val="105"/>
        </w:rPr>
        <w:t>limitations.</w:t>
      </w:r>
      <w:r>
        <w:rPr>
          <w:color w:val="0F0F0F"/>
          <w:spacing w:val="-7"/>
          <w:w w:val="105"/>
        </w:rPr>
        <w:t> </w:t>
      </w:r>
      <w:r>
        <w:rPr>
          <w:color w:val="0F0F0F"/>
          <w:w w:val="105"/>
        </w:rPr>
        <w:t>Additionally,</w:t>
      </w:r>
      <w:r>
        <w:rPr>
          <w:color w:val="0F0F0F"/>
          <w:spacing w:val="-8"/>
          <w:w w:val="105"/>
        </w:rPr>
        <w:t> </w:t>
      </w:r>
      <w:r>
        <w:rPr>
          <w:color w:val="0F0F0F"/>
          <w:w w:val="105"/>
        </w:rPr>
        <w:t>it</w:t>
      </w:r>
      <w:r>
        <w:rPr>
          <w:color w:val="0F0F0F"/>
          <w:spacing w:val="-14"/>
          <w:w w:val="105"/>
        </w:rPr>
        <w:t> </w:t>
      </w:r>
      <w:r>
        <w:rPr>
          <w:color w:val="0F0F0F"/>
          <w:w w:val="105"/>
        </w:rPr>
        <w:t>can</w:t>
      </w:r>
      <w:r>
        <w:rPr>
          <w:color w:val="0F0F0F"/>
          <w:spacing w:val="-6"/>
          <w:w w:val="105"/>
        </w:rPr>
        <w:t> </w:t>
      </w:r>
      <w:r>
        <w:rPr>
          <w:color w:val="0F0F0F"/>
          <w:w w:val="105"/>
        </w:rPr>
        <w:t>be</w:t>
      </w:r>
      <w:r>
        <w:rPr>
          <w:color w:val="0F0F0F"/>
          <w:spacing w:val="-12"/>
          <w:w w:val="105"/>
        </w:rPr>
        <w:t> </w:t>
      </w:r>
      <w:r>
        <w:rPr>
          <w:color w:val="0F0F0F"/>
          <w:w w:val="105"/>
        </w:rPr>
        <w:t>used</w:t>
      </w:r>
      <w:r>
        <w:rPr>
          <w:color w:val="0F0F0F"/>
          <w:spacing w:val="-14"/>
          <w:w w:val="105"/>
        </w:rPr>
        <w:t> </w:t>
      </w:r>
      <w:r>
        <w:rPr>
          <w:color w:val="0F0F0F"/>
          <w:w w:val="105"/>
        </w:rPr>
        <w:t>to</w:t>
      </w:r>
      <w:r>
        <w:rPr>
          <w:color w:val="0F0F0F"/>
          <w:spacing w:val="-14"/>
          <w:w w:val="105"/>
        </w:rPr>
        <w:t> </w:t>
      </w:r>
      <w:r>
        <w:rPr>
          <w:color w:val="0F0F0F"/>
          <w:w w:val="105"/>
        </w:rPr>
        <w:t>analyse</w:t>
      </w:r>
      <w:r>
        <w:rPr>
          <w:color w:val="0F0F0F"/>
          <w:spacing w:val="-10"/>
          <w:w w:val="105"/>
        </w:rPr>
        <w:t> </w:t>
      </w:r>
      <w:r>
        <w:rPr>
          <w:color w:val="0F0F0F"/>
          <w:w w:val="105"/>
        </w:rPr>
        <w:t>and</w:t>
      </w:r>
      <w:r>
        <w:rPr>
          <w:color w:val="0F0F0F"/>
          <w:spacing w:val="-14"/>
          <w:w w:val="105"/>
        </w:rPr>
        <w:t> </w:t>
      </w:r>
      <w:r>
        <w:rPr>
          <w:color w:val="0F0F0F"/>
          <w:w w:val="105"/>
        </w:rPr>
        <w:t>make</w:t>
      </w:r>
      <w:r>
        <w:rPr>
          <w:color w:val="0F0F0F"/>
          <w:spacing w:val="-6"/>
          <w:w w:val="105"/>
        </w:rPr>
        <w:t> </w:t>
      </w:r>
      <w:r>
        <w:rPr>
          <w:color w:val="0F0F0F"/>
          <w:w w:val="105"/>
        </w:rPr>
        <w:t>predictions from</w:t>
      </w:r>
      <w:r>
        <w:rPr>
          <w:color w:val="0F0F0F"/>
          <w:spacing w:val="-8"/>
          <w:w w:val="105"/>
        </w:rPr>
        <w:t> </w:t>
      </w:r>
      <w:r>
        <w:rPr>
          <w:color w:val="0F0F0F"/>
          <w:w w:val="105"/>
        </w:rPr>
        <w:t>large</w:t>
      </w:r>
      <w:r>
        <w:rPr>
          <w:color w:val="0F0F0F"/>
          <w:spacing w:val="-7"/>
          <w:w w:val="105"/>
        </w:rPr>
        <w:t> </w:t>
      </w:r>
      <w:r>
        <w:rPr>
          <w:color w:val="0F0F0F"/>
          <w:w w:val="105"/>
        </w:rPr>
        <w:t>datasets,</w:t>
      </w:r>
      <w:r>
        <w:rPr>
          <w:color w:val="0F0F0F"/>
          <w:spacing w:val="-5"/>
          <w:w w:val="105"/>
        </w:rPr>
        <w:t> </w:t>
      </w:r>
      <w:r>
        <w:rPr>
          <w:color w:val="0F0F0F"/>
          <w:w w:val="105"/>
        </w:rPr>
        <w:t>which</w:t>
      </w:r>
      <w:r>
        <w:rPr>
          <w:color w:val="0F0F0F"/>
          <w:spacing w:val="-5"/>
          <w:w w:val="105"/>
        </w:rPr>
        <w:t> </w:t>
      </w:r>
      <w:r>
        <w:rPr>
          <w:color w:val="0F0F0F"/>
          <w:w w:val="105"/>
        </w:rPr>
        <w:t>can</w:t>
      </w:r>
      <w:r>
        <w:rPr>
          <w:color w:val="0F0F0F"/>
          <w:spacing w:val="-6"/>
          <w:w w:val="105"/>
        </w:rPr>
        <w:t> </w:t>
      </w:r>
      <w:r>
        <w:rPr>
          <w:color w:val="0F0F0F"/>
          <w:w w:val="105"/>
        </w:rPr>
        <w:t>lead</w:t>
      </w:r>
      <w:r>
        <w:rPr>
          <w:color w:val="0F0F0F"/>
          <w:spacing w:val="-5"/>
          <w:w w:val="105"/>
        </w:rPr>
        <w:t> </w:t>
      </w:r>
      <w:r>
        <w:rPr>
          <w:color w:val="0F0F0F"/>
          <w:w w:val="105"/>
        </w:rPr>
        <w:t>to</w:t>
      </w:r>
      <w:r>
        <w:rPr>
          <w:color w:val="0F0F0F"/>
          <w:spacing w:val="-9"/>
          <w:w w:val="105"/>
        </w:rPr>
        <w:t> </w:t>
      </w:r>
      <w:r>
        <w:rPr>
          <w:color w:val="0F0F0F"/>
          <w:w w:val="105"/>
        </w:rPr>
        <w:t>new</w:t>
      </w:r>
      <w:r>
        <w:rPr>
          <w:color w:val="0F0F0F"/>
          <w:spacing w:val="-5"/>
          <w:w w:val="105"/>
        </w:rPr>
        <w:t> </w:t>
      </w:r>
      <w:r>
        <w:rPr>
          <w:color w:val="0F0F0F"/>
          <w:w w:val="105"/>
        </w:rPr>
        <w:t>insights</w:t>
      </w:r>
      <w:r>
        <w:rPr>
          <w:color w:val="0F0F0F"/>
          <w:spacing w:val="-3"/>
          <w:w w:val="105"/>
        </w:rPr>
        <w:t> </w:t>
      </w:r>
      <w:r>
        <w:rPr>
          <w:color w:val="0F0F0F"/>
          <w:w w:val="105"/>
        </w:rPr>
        <w:t>and</w:t>
      </w:r>
      <w:r>
        <w:rPr>
          <w:color w:val="0F0F0F"/>
          <w:spacing w:val="-5"/>
          <w:w w:val="105"/>
        </w:rPr>
        <w:t> </w:t>
      </w:r>
      <w:r>
        <w:rPr>
          <w:color w:val="0F0F0F"/>
          <w:w w:val="105"/>
        </w:rPr>
        <w:t>improved decision</w:t>
      </w:r>
      <w:r>
        <w:rPr>
          <w:color w:val="0F0F0F"/>
          <w:spacing w:val="-2"/>
          <w:w w:val="105"/>
        </w:rPr>
        <w:t> </w:t>
      </w:r>
      <w:r>
        <w:rPr>
          <w:color w:val="0F0F0F"/>
          <w:w w:val="105"/>
        </w:rPr>
        <w:t>making</w:t>
      </w:r>
      <w:r>
        <w:rPr>
          <w:color w:val="0F0F0F"/>
          <w:spacing w:val="-5"/>
          <w:w w:val="105"/>
        </w:rPr>
        <w:t> </w:t>
      </w:r>
      <w:r>
        <w:rPr>
          <w:color w:val="0F0F0F"/>
          <w:w w:val="105"/>
        </w:rPr>
        <w:t>in</w:t>
      </w:r>
      <w:r>
        <w:rPr>
          <w:color w:val="0F0F0F"/>
          <w:spacing w:val="-10"/>
          <w:w w:val="105"/>
        </w:rPr>
        <w:t> </w:t>
      </w:r>
      <w:r>
        <w:rPr>
          <w:color w:val="0F0F0F"/>
          <w:w w:val="105"/>
        </w:rPr>
        <w:t>a</w:t>
      </w:r>
      <w:r>
        <w:rPr>
          <w:color w:val="0F0F0F"/>
          <w:spacing w:val="-13"/>
          <w:w w:val="105"/>
        </w:rPr>
        <w:t> </w:t>
      </w:r>
      <w:r>
        <w:rPr>
          <w:color w:val="0F0F0F"/>
          <w:w w:val="105"/>
        </w:rPr>
        <w:t>wide</w:t>
      </w:r>
      <w:r>
        <w:rPr>
          <w:color w:val="0F0F0F"/>
          <w:spacing w:val="-9"/>
          <w:w w:val="105"/>
        </w:rPr>
        <w:t> </w:t>
      </w:r>
      <w:r>
        <w:rPr>
          <w:color w:val="0F0F0F"/>
          <w:w w:val="105"/>
        </w:rPr>
        <w:t>range</w:t>
      </w:r>
      <w:r>
        <w:rPr>
          <w:color w:val="0F0F0F"/>
          <w:spacing w:val="-5"/>
          <w:w w:val="105"/>
        </w:rPr>
        <w:t> </w:t>
      </w:r>
      <w:r>
        <w:rPr>
          <w:color w:val="0F0F0F"/>
          <w:w w:val="105"/>
        </w:rPr>
        <w:t>of</w:t>
      </w:r>
      <w:r>
        <w:rPr>
          <w:color w:val="0F0F0F"/>
          <w:spacing w:val="-13"/>
          <w:w w:val="105"/>
        </w:rPr>
        <w:t> </w:t>
      </w:r>
      <w:r>
        <w:rPr>
          <w:color w:val="0F0F0F"/>
          <w:w w:val="105"/>
        </w:rPr>
        <w:t>industries (Burns, 2021). Machine</w:t>
      </w:r>
      <w:r>
        <w:rPr>
          <w:color w:val="0F0F0F"/>
          <w:w w:val="105"/>
        </w:rPr>
        <w:t> learning can be</w:t>
      </w:r>
      <w:r>
        <w:rPr>
          <w:color w:val="0F0F0F"/>
          <w:spacing w:val="-2"/>
          <w:w w:val="105"/>
        </w:rPr>
        <w:t> </w:t>
      </w:r>
      <w:r>
        <w:rPr>
          <w:color w:val="0F0F0F"/>
          <w:w w:val="105"/>
        </w:rPr>
        <w:t>used in a plant disease detection app to analyse images of plants and identify</w:t>
      </w:r>
      <w:r>
        <w:rPr>
          <w:color w:val="0F0F0F"/>
          <w:spacing w:val="-3"/>
          <w:w w:val="105"/>
        </w:rPr>
        <w:t> </w:t>
      </w:r>
      <w:r>
        <w:rPr>
          <w:color w:val="0F0F0F"/>
          <w:w w:val="105"/>
        </w:rPr>
        <w:t>symptoms of</w:t>
      </w:r>
      <w:r>
        <w:rPr>
          <w:color w:val="0F0F0F"/>
          <w:spacing w:val="-14"/>
          <w:w w:val="105"/>
        </w:rPr>
        <w:t> </w:t>
      </w:r>
      <w:r>
        <w:rPr>
          <w:color w:val="0F0F0F"/>
          <w:w w:val="105"/>
        </w:rPr>
        <w:t>various</w:t>
      </w:r>
      <w:r>
        <w:rPr>
          <w:color w:val="0F0F0F"/>
          <w:spacing w:val="-5"/>
          <w:w w:val="105"/>
        </w:rPr>
        <w:t> </w:t>
      </w:r>
      <w:r>
        <w:rPr>
          <w:color w:val="0F0F0F"/>
          <w:w w:val="105"/>
        </w:rPr>
        <w:t>diseases. The</w:t>
      </w:r>
      <w:r>
        <w:rPr>
          <w:color w:val="0F0F0F"/>
          <w:spacing w:val="-6"/>
          <w:w w:val="105"/>
        </w:rPr>
        <w:t> </w:t>
      </w:r>
      <w:r>
        <w:rPr>
          <w:color w:val="0F0F0F"/>
          <w:w w:val="105"/>
        </w:rPr>
        <w:t>app</w:t>
      </w:r>
      <w:r>
        <w:rPr>
          <w:color w:val="0F0F0F"/>
          <w:spacing w:val="-9"/>
          <w:w w:val="105"/>
        </w:rPr>
        <w:t> </w:t>
      </w:r>
      <w:r>
        <w:rPr>
          <w:color w:val="0F0F0F"/>
          <w:w w:val="105"/>
        </w:rPr>
        <w:t>can</w:t>
      </w:r>
      <w:r>
        <w:rPr>
          <w:color w:val="0F0F0F"/>
          <w:spacing w:val="-7"/>
          <w:w w:val="105"/>
        </w:rPr>
        <w:t> </w:t>
      </w:r>
      <w:r>
        <w:rPr>
          <w:color w:val="0F0F0F"/>
          <w:w w:val="105"/>
        </w:rPr>
        <w:t>use</w:t>
      </w:r>
      <w:r>
        <w:rPr>
          <w:color w:val="0F0F0F"/>
          <w:spacing w:val="-8"/>
          <w:w w:val="105"/>
        </w:rPr>
        <w:t> </w:t>
      </w:r>
      <w:r>
        <w:rPr>
          <w:color w:val="0F0F0F"/>
          <w:w w:val="105"/>
        </w:rPr>
        <w:t>a</w:t>
      </w:r>
      <w:r>
        <w:rPr>
          <w:color w:val="0F0F0F"/>
          <w:spacing w:val="-11"/>
          <w:w w:val="105"/>
        </w:rPr>
        <w:t> </w:t>
      </w:r>
      <w:r>
        <w:rPr>
          <w:color w:val="0F0F0F"/>
          <w:w w:val="105"/>
        </w:rPr>
        <w:t>trained machine learning</w:t>
      </w:r>
      <w:r>
        <w:rPr>
          <w:color w:val="0F0F0F"/>
          <w:spacing w:val="-4"/>
          <w:w w:val="105"/>
        </w:rPr>
        <w:t> </w:t>
      </w:r>
      <w:r>
        <w:rPr>
          <w:color w:val="0F0F0F"/>
          <w:w w:val="105"/>
        </w:rPr>
        <w:t>model to</w:t>
      </w:r>
      <w:r>
        <w:rPr>
          <w:color w:val="0F0F0F"/>
          <w:spacing w:val="-11"/>
          <w:w w:val="105"/>
        </w:rPr>
        <w:t> </w:t>
      </w:r>
      <w:r>
        <w:rPr>
          <w:color w:val="0F0F0F"/>
          <w:w w:val="105"/>
        </w:rPr>
        <w:t>recognize</w:t>
      </w:r>
      <w:r>
        <w:rPr>
          <w:color w:val="0F0F0F"/>
          <w:spacing w:val="-5"/>
          <w:w w:val="105"/>
        </w:rPr>
        <w:t> </w:t>
      </w:r>
      <w:r>
        <w:rPr>
          <w:color w:val="0F0F0F"/>
          <w:w w:val="105"/>
        </w:rPr>
        <w:t>patterns in</w:t>
      </w:r>
      <w:r>
        <w:rPr>
          <w:color w:val="0F0F0F"/>
          <w:w w:val="105"/>
        </w:rPr>
        <w:t> the</w:t>
      </w:r>
      <w:r>
        <w:rPr>
          <w:color w:val="0F0F0F"/>
          <w:w w:val="105"/>
        </w:rPr>
        <w:t> images</w:t>
      </w:r>
      <w:r>
        <w:rPr>
          <w:color w:val="0F0F0F"/>
          <w:w w:val="105"/>
        </w:rPr>
        <w:t> that</w:t>
      </w:r>
      <w:r>
        <w:rPr>
          <w:color w:val="0F0F0F"/>
          <w:w w:val="105"/>
        </w:rPr>
        <w:t> indicate</w:t>
      </w:r>
      <w:r>
        <w:rPr>
          <w:color w:val="0F0F0F"/>
          <w:w w:val="105"/>
        </w:rPr>
        <w:t> the</w:t>
      </w:r>
      <w:r>
        <w:rPr>
          <w:color w:val="0F0F0F"/>
          <w:w w:val="105"/>
        </w:rPr>
        <w:t> presence</w:t>
      </w:r>
      <w:r>
        <w:rPr>
          <w:color w:val="0F0F0F"/>
          <w:w w:val="105"/>
        </w:rPr>
        <w:t> of a</w:t>
      </w:r>
      <w:r>
        <w:rPr>
          <w:color w:val="0F0F0F"/>
          <w:w w:val="105"/>
        </w:rPr>
        <w:t> specific</w:t>
      </w:r>
      <w:r>
        <w:rPr>
          <w:color w:val="0F0F0F"/>
          <w:w w:val="105"/>
        </w:rPr>
        <w:t> disease.</w:t>
      </w:r>
      <w:r>
        <w:rPr>
          <w:color w:val="0F0F0F"/>
          <w:w w:val="105"/>
        </w:rPr>
        <w:t> This</w:t>
      </w:r>
      <w:r>
        <w:rPr>
          <w:color w:val="0F0F0F"/>
          <w:w w:val="105"/>
        </w:rPr>
        <w:t> can</w:t>
      </w:r>
      <w:r>
        <w:rPr>
          <w:color w:val="0F0F0F"/>
          <w:w w:val="105"/>
        </w:rPr>
        <w:t> help</w:t>
      </w:r>
      <w:r>
        <w:rPr>
          <w:color w:val="0F0F0F"/>
          <w:w w:val="105"/>
        </w:rPr>
        <w:t> farmers</w:t>
      </w:r>
      <w:r>
        <w:rPr>
          <w:color w:val="0F0F0F"/>
          <w:w w:val="105"/>
        </w:rPr>
        <w:t> and</w:t>
      </w:r>
      <w:r>
        <w:rPr>
          <w:color w:val="0F0F0F"/>
          <w:w w:val="105"/>
        </w:rPr>
        <w:t> gardeners</w:t>
      </w:r>
      <w:r>
        <w:rPr>
          <w:color w:val="0F0F0F"/>
          <w:w w:val="105"/>
        </w:rPr>
        <w:t> quickly diagnose and treat plant diseases, improving crop yields and reducing the spread of disease</w:t>
      </w:r>
      <w:r>
        <w:rPr>
          <w:color w:val="3F3F3F"/>
          <w:w w:val="105"/>
        </w:rPr>
        <w:t>.</w:t>
      </w:r>
    </w:p>
    <w:p>
      <w:pPr>
        <w:pStyle w:val="BodyText"/>
      </w:pPr>
    </w:p>
    <w:p>
      <w:pPr>
        <w:pStyle w:val="BodyText"/>
        <w:spacing w:before="221"/>
      </w:pPr>
    </w:p>
    <w:p>
      <w:pPr>
        <w:pStyle w:val="Heading5"/>
        <w:numPr>
          <w:ilvl w:val="2"/>
          <w:numId w:val="6"/>
        </w:numPr>
        <w:tabs>
          <w:tab w:pos="1569" w:val="left" w:leader="none"/>
        </w:tabs>
        <w:spacing w:line="240" w:lineRule="auto" w:before="0" w:after="0"/>
        <w:ind w:left="1569" w:right="0" w:hanging="722"/>
        <w:jc w:val="left"/>
        <w:rPr>
          <w:color w:val="0F0F0F"/>
        </w:rPr>
      </w:pPr>
      <w:r>
        <w:rPr>
          <w:color w:val="0F0F0F"/>
        </w:rPr>
        <w:t>What</w:t>
      </w:r>
      <w:r>
        <w:rPr>
          <w:color w:val="0F0F0F"/>
          <w:spacing w:val="-6"/>
        </w:rPr>
        <w:t> </w:t>
      </w:r>
      <w:r>
        <w:rPr>
          <w:color w:val="0F0F0F"/>
        </w:rPr>
        <w:t>Is</w:t>
      </w:r>
      <w:r>
        <w:rPr>
          <w:color w:val="0F0F0F"/>
          <w:spacing w:val="-9"/>
        </w:rPr>
        <w:t> </w:t>
      </w:r>
      <w:r>
        <w:rPr>
          <w:color w:val="0F0F0F"/>
        </w:rPr>
        <w:t>Machine</w:t>
      </w:r>
      <w:r>
        <w:rPr>
          <w:color w:val="0F0F0F"/>
          <w:spacing w:val="7"/>
        </w:rPr>
        <w:t> </w:t>
      </w:r>
      <w:r>
        <w:rPr>
          <w:color w:val="0F0F0F"/>
        </w:rPr>
        <w:t>Learning Used</w:t>
      </w:r>
      <w:r>
        <w:rPr>
          <w:color w:val="0F0F0F"/>
          <w:spacing w:val="-3"/>
        </w:rPr>
        <w:t> </w:t>
      </w:r>
      <w:r>
        <w:rPr>
          <w:color w:val="0F0F0F"/>
          <w:spacing w:val="-4"/>
        </w:rPr>
        <w:t>For?</w:t>
      </w:r>
    </w:p>
    <w:p>
      <w:pPr>
        <w:pStyle w:val="BodyText"/>
        <w:spacing w:line="376" w:lineRule="auto" w:before="291"/>
        <w:ind w:left="123" w:right="307" w:hanging="1"/>
        <w:jc w:val="both"/>
      </w:pPr>
      <w:r>
        <w:rPr>
          <w:color w:val="0F0F0F"/>
          <w:w w:val="105"/>
        </w:rPr>
        <w:t>Machine</w:t>
      </w:r>
      <w:r>
        <w:rPr>
          <w:color w:val="0F0F0F"/>
          <w:spacing w:val="-14"/>
          <w:w w:val="105"/>
        </w:rPr>
        <w:t> </w:t>
      </w:r>
      <w:r>
        <w:rPr>
          <w:color w:val="0F0F0F"/>
          <w:w w:val="105"/>
        </w:rPr>
        <w:t>learning</w:t>
      </w:r>
      <w:r>
        <w:rPr>
          <w:color w:val="0F0F0F"/>
          <w:spacing w:val="-14"/>
          <w:w w:val="105"/>
        </w:rPr>
        <w:t> </w:t>
      </w:r>
      <w:r>
        <w:rPr>
          <w:color w:val="0F0F0F"/>
          <w:w w:val="105"/>
        </w:rPr>
        <w:t>is</w:t>
      </w:r>
      <w:r>
        <w:rPr>
          <w:color w:val="0F0F0F"/>
          <w:spacing w:val="-14"/>
          <w:w w:val="105"/>
        </w:rPr>
        <w:t> </w:t>
      </w:r>
      <w:r>
        <w:rPr>
          <w:color w:val="0F0F0F"/>
          <w:w w:val="105"/>
        </w:rPr>
        <w:t>a</w:t>
      </w:r>
      <w:r>
        <w:rPr>
          <w:color w:val="0F0F0F"/>
          <w:spacing w:val="-14"/>
          <w:w w:val="105"/>
        </w:rPr>
        <w:t> </w:t>
      </w:r>
      <w:r>
        <w:rPr>
          <w:color w:val="0F0F0F"/>
          <w:w w:val="105"/>
        </w:rPr>
        <w:t>method</w:t>
      </w:r>
      <w:r>
        <w:rPr>
          <w:color w:val="0F0F0F"/>
          <w:spacing w:val="-13"/>
          <w:w w:val="105"/>
        </w:rPr>
        <w:t> </w:t>
      </w:r>
      <w:r>
        <w:rPr>
          <w:color w:val="0F0F0F"/>
          <w:w w:val="105"/>
        </w:rPr>
        <w:t>of</w:t>
      </w:r>
      <w:r>
        <w:rPr>
          <w:color w:val="0F0F0F"/>
          <w:spacing w:val="-14"/>
          <w:w w:val="105"/>
        </w:rPr>
        <w:t> </w:t>
      </w:r>
      <w:r>
        <w:rPr>
          <w:color w:val="0F0F0F"/>
          <w:w w:val="105"/>
        </w:rPr>
        <w:t>data</w:t>
      </w:r>
      <w:r>
        <w:rPr>
          <w:color w:val="0F0F0F"/>
          <w:spacing w:val="-14"/>
          <w:w w:val="105"/>
        </w:rPr>
        <w:t> </w:t>
      </w:r>
      <w:r>
        <w:rPr>
          <w:color w:val="0F0F0F"/>
          <w:w w:val="105"/>
        </w:rPr>
        <w:t>analysis</w:t>
      </w:r>
      <w:r>
        <w:rPr>
          <w:color w:val="0F0F0F"/>
          <w:spacing w:val="-14"/>
          <w:w w:val="105"/>
        </w:rPr>
        <w:t> </w:t>
      </w:r>
      <w:r>
        <w:rPr>
          <w:color w:val="0F0F0F"/>
          <w:w w:val="105"/>
        </w:rPr>
        <w:t>that</w:t>
      </w:r>
      <w:r>
        <w:rPr>
          <w:color w:val="0F0F0F"/>
          <w:spacing w:val="-14"/>
          <w:w w:val="105"/>
        </w:rPr>
        <w:t> </w:t>
      </w:r>
      <w:r>
        <w:rPr>
          <w:color w:val="0F0F0F"/>
          <w:w w:val="105"/>
        </w:rPr>
        <w:t>automates</w:t>
      </w:r>
      <w:r>
        <w:rPr>
          <w:color w:val="0F0F0F"/>
          <w:spacing w:val="-13"/>
          <w:w w:val="105"/>
        </w:rPr>
        <w:t> </w:t>
      </w:r>
      <w:r>
        <w:rPr>
          <w:color w:val="0F0F0F"/>
          <w:w w:val="105"/>
        </w:rPr>
        <w:t>analytical</w:t>
      </w:r>
      <w:r>
        <w:rPr>
          <w:color w:val="0F0F0F"/>
          <w:spacing w:val="-14"/>
          <w:w w:val="105"/>
        </w:rPr>
        <w:t> </w:t>
      </w:r>
      <w:r>
        <w:rPr>
          <w:color w:val="0F0F0F"/>
          <w:w w:val="105"/>
        </w:rPr>
        <w:t>model</w:t>
      </w:r>
      <w:r>
        <w:rPr>
          <w:color w:val="0F0F0F"/>
          <w:spacing w:val="-14"/>
          <w:w w:val="105"/>
        </w:rPr>
        <w:t> </w:t>
      </w:r>
      <w:r>
        <w:rPr>
          <w:color w:val="0F0F0F"/>
          <w:w w:val="105"/>
        </w:rPr>
        <w:t>building.</w:t>
      </w:r>
      <w:r>
        <w:rPr>
          <w:color w:val="0F0F0F"/>
          <w:spacing w:val="-11"/>
          <w:w w:val="105"/>
        </w:rPr>
        <w:t> </w:t>
      </w:r>
      <w:r>
        <w:rPr>
          <w:color w:val="0F0F0F"/>
          <w:w w:val="105"/>
        </w:rPr>
        <w:t>It</w:t>
      </w:r>
      <w:r>
        <w:rPr>
          <w:color w:val="0F0F0F"/>
          <w:spacing w:val="-14"/>
          <w:w w:val="105"/>
        </w:rPr>
        <w:t> </w:t>
      </w:r>
      <w:r>
        <w:rPr>
          <w:color w:val="0F0F0F"/>
          <w:w w:val="105"/>
        </w:rPr>
        <w:t>is</w:t>
      </w:r>
      <w:r>
        <w:rPr>
          <w:color w:val="0F0F0F"/>
          <w:spacing w:val="-14"/>
          <w:w w:val="105"/>
        </w:rPr>
        <w:t> </w:t>
      </w:r>
      <w:r>
        <w:rPr>
          <w:color w:val="0F0F0F"/>
          <w:w w:val="105"/>
        </w:rPr>
        <w:t>a</w:t>
      </w:r>
      <w:r>
        <w:rPr>
          <w:color w:val="0F0F0F"/>
          <w:spacing w:val="-14"/>
          <w:w w:val="105"/>
        </w:rPr>
        <w:t> </w:t>
      </w:r>
      <w:r>
        <w:rPr>
          <w:color w:val="0F0F0F"/>
          <w:w w:val="105"/>
        </w:rPr>
        <w:t>branch</w:t>
      </w:r>
      <w:r>
        <w:rPr>
          <w:color w:val="0F0F0F"/>
          <w:spacing w:val="-14"/>
          <w:w w:val="105"/>
        </w:rPr>
        <w:t> </w:t>
      </w:r>
      <w:r>
        <w:rPr>
          <w:color w:val="0F0F0F"/>
          <w:w w:val="105"/>
        </w:rPr>
        <w:t>of</w:t>
      </w:r>
      <w:r>
        <w:rPr>
          <w:color w:val="0F0F0F"/>
          <w:spacing w:val="-13"/>
          <w:w w:val="105"/>
        </w:rPr>
        <w:t> </w:t>
      </w:r>
      <w:r>
        <w:rPr>
          <w:color w:val="0F0F0F"/>
          <w:w w:val="105"/>
        </w:rPr>
        <w:t>artificial intelligence</w:t>
      </w:r>
      <w:r>
        <w:rPr>
          <w:color w:val="0F0F0F"/>
          <w:w w:val="105"/>
        </w:rPr>
        <w:t> based</w:t>
      </w:r>
      <w:r>
        <w:rPr>
          <w:color w:val="0F0F0F"/>
          <w:w w:val="105"/>
        </w:rPr>
        <w:t> on</w:t>
      </w:r>
      <w:r>
        <w:rPr>
          <w:color w:val="0F0F0F"/>
          <w:w w:val="105"/>
        </w:rPr>
        <w:t> the</w:t>
      </w:r>
      <w:r>
        <w:rPr>
          <w:color w:val="0F0F0F"/>
          <w:w w:val="105"/>
        </w:rPr>
        <w:t> idea</w:t>
      </w:r>
      <w:r>
        <w:rPr>
          <w:color w:val="0F0F0F"/>
          <w:w w:val="105"/>
        </w:rPr>
        <w:t> that</w:t>
      </w:r>
      <w:r>
        <w:rPr>
          <w:color w:val="0F0F0F"/>
          <w:w w:val="105"/>
        </w:rPr>
        <w:t> systems</w:t>
      </w:r>
      <w:r>
        <w:rPr>
          <w:color w:val="0F0F0F"/>
          <w:w w:val="105"/>
        </w:rPr>
        <w:t> can</w:t>
      </w:r>
      <w:r>
        <w:rPr>
          <w:color w:val="0F0F0F"/>
          <w:w w:val="105"/>
        </w:rPr>
        <w:t> learn</w:t>
      </w:r>
      <w:r>
        <w:rPr>
          <w:color w:val="0F0F0F"/>
          <w:w w:val="105"/>
        </w:rPr>
        <w:t> from</w:t>
      </w:r>
      <w:r>
        <w:rPr>
          <w:color w:val="0F0F0F"/>
          <w:w w:val="105"/>
        </w:rPr>
        <w:t> data,</w:t>
      </w:r>
      <w:r>
        <w:rPr>
          <w:color w:val="0F0F0F"/>
          <w:w w:val="105"/>
        </w:rPr>
        <w:t> identify</w:t>
      </w:r>
      <w:r>
        <w:rPr>
          <w:color w:val="0F0F0F"/>
          <w:w w:val="105"/>
        </w:rPr>
        <w:t> patterns,</w:t>
      </w:r>
      <w:r>
        <w:rPr>
          <w:color w:val="0F0F0F"/>
          <w:w w:val="105"/>
        </w:rPr>
        <w:t> and</w:t>
      </w:r>
      <w:r>
        <w:rPr>
          <w:color w:val="0F0F0F"/>
          <w:w w:val="105"/>
        </w:rPr>
        <w:t> make</w:t>
      </w:r>
      <w:r>
        <w:rPr>
          <w:color w:val="0F0F0F"/>
          <w:w w:val="105"/>
        </w:rPr>
        <w:t> decisions</w:t>
      </w:r>
      <w:r>
        <w:rPr>
          <w:color w:val="0F0F0F"/>
          <w:w w:val="105"/>
        </w:rPr>
        <w:t> with minimal</w:t>
      </w:r>
      <w:r>
        <w:rPr>
          <w:color w:val="0F0F0F"/>
          <w:w w:val="105"/>
        </w:rPr>
        <w:t> human</w:t>
      </w:r>
      <w:r>
        <w:rPr>
          <w:color w:val="0F0F0F"/>
          <w:w w:val="105"/>
        </w:rPr>
        <w:t> intervention</w:t>
      </w:r>
      <w:r>
        <w:rPr>
          <w:color w:val="0F0F0F"/>
          <w:w w:val="105"/>
        </w:rPr>
        <w:t> according</w:t>
      </w:r>
      <w:r>
        <w:rPr>
          <w:color w:val="0F0F0F"/>
          <w:w w:val="105"/>
        </w:rPr>
        <w:t> to</w:t>
      </w:r>
      <w:r>
        <w:rPr>
          <w:color w:val="0F0F0F"/>
          <w:w w:val="105"/>
        </w:rPr>
        <w:t> Sarker</w:t>
      </w:r>
      <w:r>
        <w:rPr>
          <w:color w:val="0F0F0F"/>
          <w:w w:val="105"/>
        </w:rPr>
        <w:t> (2021)</w:t>
      </w:r>
      <w:r>
        <w:rPr>
          <w:color w:val="3F3F3F"/>
          <w:w w:val="105"/>
        </w:rPr>
        <w:t>, </w:t>
      </w:r>
      <w:r>
        <w:rPr>
          <w:color w:val="0F0F0F"/>
          <w:w w:val="105"/>
        </w:rPr>
        <w:t>thus,</w:t>
      </w:r>
      <w:r>
        <w:rPr>
          <w:color w:val="0F0F0F"/>
          <w:w w:val="105"/>
        </w:rPr>
        <w:t> machine</w:t>
      </w:r>
      <w:r>
        <w:rPr>
          <w:color w:val="0F0F0F"/>
          <w:w w:val="105"/>
        </w:rPr>
        <w:t> learning</w:t>
      </w:r>
      <w:r>
        <w:rPr>
          <w:color w:val="0F0F0F"/>
          <w:w w:val="105"/>
        </w:rPr>
        <w:t> is</w:t>
      </w:r>
      <w:r>
        <w:rPr>
          <w:color w:val="0F0F0F"/>
          <w:w w:val="105"/>
        </w:rPr>
        <w:t> used</w:t>
      </w:r>
      <w:r>
        <w:rPr>
          <w:color w:val="0F0F0F"/>
          <w:w w:val="105"/>
        </w:rPr>
        <w:t> in</w:t>
      </w:r>
      <w:r>
        <w:rPr>
          <w:color w:val="0F0F0F"/>
          <w:w w:val="105"/>
        </w:rPr>
        <w:t> a</w:t>
      </w:r>
      <w:r>
        <w:rPr>
          <w:color w:val="0F0F0F"/>
          <w:w w:val="105"/>
        </w:rPr>
        <w:t> variety</w:t>
      </w:r>
      <w:r>
        <w:rPr>
          <w:color w:val="0F0F0F"/>
          <w:w w:val="105"/>
        </w:rPr>
        <w:t> of applications, such as:</w:t>
      </w:r>
    </w:p>
    <w:p>
      <w:pPr>
        <w:pStyle w:val="ListParagraph"/>
        <w:numPr>
          <w:ilvl w:val="0"/>
          <w:numId w:val="7"/>
        </w:numPr>
        <w:tabs>
          <w:tab w:pos="1207" w:val="left" w:leader="none"/>
        </w:tabs>
        <w:spacing w:line="240" w:lineRule="auto" w:before="160" w:after="0"/>
        <w:ind w:left="1207" w:right="0" w:hanging="731"/>
        <w:jc w:val="left"/>
        <w:rPr>
          <w:sz w:val="21"/>
        </w:rPr>
      </w:pPr>
      <w:r>
        <w:rPr>
          <w:color w:val="0F0F0F"/>
          <w:w w:val="105"/>
          <w:sz w:val="21"/>
        </w:rPr>
        <w:t>Image</w:t>
      </w:r>
      <w:r>
        <w:rPr>
          <w:color w:val="0F0F0F"/>
          <w:spacing w:val="-2"/>
          <w:w w:val="105"/>
          <w:sz w:val="21"/>
        </w:rPr>
        <w:t> </w:t>
      </w:r>
      <w:r>
        <w:rPr>
          <w:color w:val="0F0F0F"/>
          <w:w w:val="105"/>
          <w:sz w:val="21"/>
        </w:rPr>
        <w:t>and</w:t>
      </w:r>
      <w:r>
        <w:rPr>
          <w:color w:val="0F0F0F"/>
          <w:spacing w:val="-5"/>
          <w:w w:val="105"/>
          <w:sz w:val="21"/>
        </w:rPr>
        <w:t> </w:t>
      </w:r>
      <w:r>
        <w:rPr>
          <w:color w:val="0F0F0F"/>
          <w:w w:val="105"/>
          <w:sz w:val="21"/>
        </w:rPr>
        <w:t>speech</w:t>
      </w:r>
      <w:r>
        <w:rPr>
          <w:color w:val="0F0F0F"/>
          <w:spacing w:val="3"/>
          <w:w w:val="105"/>
          <w:sz w:val="21"/>
        </w:rPr>
        <w:t> </w:t>
      </w:r>
      <w:r>
        <w:rPr>
          <w:color w:val="0F0F0F"/>
          <w:spacing w:val="-2"/>
          <w:w w:val="105"/>
          <w:sz w:val="21"/>
        </w:rPr>
        <w:t>recognition</w:t>
      </w:r>
    </w:p>
    <w:p>
      <w:pPr>
        <w:pStyle w:val="ListParagraph"/>
        <w:numPr>
          <w:ilvl w:val="0"/>
          <w:numId w:val="7"/>
        </w:numPr>
        <w:tabs>
          <w:tab w:pos="1205" w:val="left" w:leader="none"/>
        </w:tabs>
        <w:spacing w:line="240" w:lineRule="auto" w:before="60" w:after="0"/>
        <w:ind w:left="1205" w:right="0" w:hanging="729"/>
        <w:jc w:val="left"/>
        <w:rPr>
          <w:sz w:val="21"/>
        </w:rPr>
      </w:pPr>
      <w:r>
        <w:rPr>
          <w:color w:val="0F0F0F"/>
          <w:w w:val="105"/>
          <w:sz w:val="21"/>
        </w:rPr>
        <w:t>Natural</w:t>
      </w:r>
      <w:r>
        <w:rPr>
          <w:color w:val="0F0F0F"/>
          <w:spacing w:val="-3"/>
          <w:w w:val="105"/>
          <w:sz w:val="21"/>
        </w:rPr>
        <w:t> </w:t>
      </w:r>
      <w:r>
        <w:rPr>
          <w:color w:val="0F0F0F"/>
          <w:w w:val="105"/>
          <w:sz w:val="21"/>
        </w:rPr>
        <w:t>language</w:t>
      </w:r>
      <w:r>
        <w:rPr>
          <w:color w:val="0F0F0F"/>
          <w:spacing w:val="-10"/>
          <w:w w:val="105"/>
          <w:sz w:val="21"/>
        </w:rPr>
        <w:t> </w:t>
      </w:r>
      <w:r>
        <w:rPr>
          <w:color w:val="0F0F0F"/>
          <w:spacing w:val="-2"/>
          <w:w w:val="105"/>
          <w:sz w:val="21"/>
        </w:rPr>
        <w:t>processing</w:t>
      </w:r>
    </w:p>
    <w:p>
      <w:pPr>
        <w:pStyle w:val="ListParagraph"/>
        <w:numPr>
          <w:ilvl w:val="0"/>
          <w:numId w:val="7"/>
        </w:numPr>
        <w:tabs>
          <w:tab w:pos="1206" w:val="left" w:leader="none"/>
        </w:tabs>
        <w:spacing w:line="240" w:lineRule="auto" w:before="65" w:after="0"/>
        <w:ind w:left="1206" w:right="0" w:hanging="730"/>
        <w:jc w:val="left"/>
        <w:rPr>
          <w:sz w:val="21"/>
        </w:rPr>
      </w:pPr>
      <w:r>
        <w:rPr>
          <w:color w:val="0F0F0F"/>
          <w:w w:val="105"/>
          <w:sz w:val="21"/>
        </w:rPr>
        <w:t>Anomaly</w:t>
      </w:r>
      <w:r>
        <w:rPr>
          <w:color w:val="0F0F0F"/>
          <w:spacing w:val="1"/>
          <w:w w:val="105"/>
          <w:sz w:val="21"/>
        </w:rPr>
        <w:t> </w:t>
      </w:r>
      <w:r>
        <w:rPr>
          <w:color w:val="0F0F0F"/>
          <w:spacing w:val="-2"/>
          <w:w w:val="105"/>
          <w:sz w:val="21"/>
        </w:rPr>
        <w:t>detection</w:t>
      </w:r>
    </w:p>
    <w:p>
      <w:pPr>
        <w:pStyle w:val="ListParagraph"/>
        <w:numPr>
          <w:ilvl w:val="0"/>
          <w:numId w:val="7"/>
        </w:numPr>
        <w:tabs>
          <w:tab w:pos="1204" w:val="left" w:leader="none"/>
        </w:tabs>
        <w:spacing w:line="240" w:lineRule="auto" w:before="61" w:after="0"/>
        <w:ind w:left="1204" w:right="0" w:hanging="728"/>
        <w:jc w:val="left"/>
        <w:rPr>
          <w:sz w:val="21"/>
        </w:rPr>
      </w:pPr>
      <w:r>
        <w:rPr>
          <w:color w:val="0F0F0F"/>
          <w:w w:val="105"/>
          <w:sz w:val="21"/>
        </w:rPr>
        <w:t>Predictive</w:t>
      </w:r>
      <w:r>
        <w:rPr>
          <w:color w:val="0F0F0F"/>
          <w:spacing w:val="-6"/>
          <w:w w:val="105"/>
          <w:sz w:val="21"/>
        </w:rPr>
        <w:t> </w:t>
      </w:r>
      <w:r>
        <w:rPr>
          <w:color w:val="0F0F0F"/>
          <w:spacing w:val="-2"/>
          <w:w w:val="105"/>
          <w:sz w:val="21"/>
        </w:rPr>
        <w:t>modelling</w:t>
      </w:r>
    </w:p>
    <w:p>
      <w:pPr>
        <w:pStyle w:val="ListParagraph"/>
        <w:numPr>
          <w:ilvl w:val="0"/>
          <w:numId w:val="7"/>
        </w:numPr>
        <w:tabs>
          <w:tab w:pos="1204" w:val="left" w:leader="none"/>
        </w:tabs>
        <w:spacing w:line="240" w:lineRule="auto" w:before="60" w:after="0"/>
        <w:ind w:left="1204" w:right="0" w:hanging="728"/>
        <w:jc w:val="left"/>
        <w:rPr>
          <w:sz w:val="21"/>
        </w:rPr>
      </w:pPr>
      <w:r>
        <w:rPr>
          <w:color w:val="0F0F0F"/>
          <w:w w:val="105"/>
          <w:sz w:val="21"/>
        </w:rPr>
        <w:t>Self-driving</w:t>
      </w:r>
      <w:r>
        <w:rPr>
          <w:color w:val="0F0F0F"/>
          <w:spacing w:val="3"/>
          <w:w w:val="105"/>
          <w:sz w:val="21"/>
        </w:rPr>
        <w:t> </w:t>
      </w:r>
      <w:r>
        <w:rPr>
          <w:color w:val="0F0F0F"/>
          <w:spacing w:val="-4"/>
          <w:w w:val="105"/>
          <w:sz w:val="21"/>
        </w:rPr>
        <w:t>cars</w:t>
      </w:r>
    </w:p>
    <w:p>
      <w:pPr>
        <w:pStyle w:val="ListParagraph"/>
        <w:numPr>
          <w:ilvl w:val="0"/>
          <w:numId w:val="7"/>
        </w:numPr>
        <w:tabs>
          <w:tab w:pos="1204" w:val="left" w:leader="none"/>
        </w:tabs>
        <w:spacing w:line="240" w:lineRule="auto" w:before="65" w:after="0"/>
        <w:ind w:left="1204" w:right="0" w:hanging="728"/>
        <w:jc w:val="left"/>
        <w:rPr>
          <w:sz w:val="21"/>
        </w:rPr>
      </w:pPr>
      <w:r>
        <w:rPr>
          <w:color w:val="0F0F0F"/>
          <w:w w:val="105"/>
          <w:sz w:val="21"/>
        </w:rPr>
        <w:t>Medical</w:t>
      </w:r>
      <w:r>
        <w:rPr>
          <w:color w:val="0F0F0F"/>
          <w:spacing w:val="-5"/>
          <w:w w:val="105"/>
          <w:sz w:val="21"/>
        </w:rPr>
        <w:t> </w:t>
      </w:r>
      <w:r>
        <w:rPr>
          <w:color w:val="0F0F0F"/>
          <w:spacing w:val="-2"/>
          <w:w w:val="105"/>
          <w:sz w:val="21"/>
        </w:rPr>
        <w:t>diagnosis</w:t>
      </w:r>
    </w:p>
    <w:p>
      <w:pPr>
        <w:pStyle w:val="ListParagraph"/>
        <w:numPr>
          <w:ilvl w:val="0"/>
          <w:numId w:val="7"/>
        </w:numPr>
        <w:tabs>
          <w:tab w:pos="1204" w:val="left" w:leader="none"/>
        </w:tabs>
        <w:spacing w:line="240" w:lineRule="auto" w:before="60" w:after="0"/>
        <w:ind w:left="1204" w:right="0" w:hanging="728"/>
        <w:jc w:val="left"/>
        <w:rPr>
          <w:sz w:val="21"/>
        </w:rPr>
      </w:pPr>
      <w:r>
        <w:rPr>
          <w:color w:val="0F0F0F"/>
          <w:w w:val="105"/>
          <w:sz w:val="21"/>
        </w:rPr>
        <w:t>Financial</w:t>
      </w:r>
      <w:r>
        <w:rPr>
          <w:color w:val="0F0F0F"/>
          <w:spacing w:val="-4"/>
          <w:w w:val="105"/>
          <w:sz w:val="21"/>
        </w:rPr>
        <w:t> </w:t>
      </w:r>
      <w:r>
        <w:rPr>
          <w:color w:val="0F0F0F"/>
          <w:spacing w:val="-2"/>
          <w:w w:val="105"/>
          <w:sz w:val="21"/>
        </w:rPr>
        <w:t>analysis</w:t>
      </w:r>
    </w:p>
    <w:p>
      <w:pPr>
        <w:pStyle w:val="ListParagraph"/>
        <w:numPr>
          <w:ilvl w:val="0"/>
          <w:numId w:val="7"/>
        </w:numPr>
        <w:tabs>
          <w:tab w:pos="1204" w:val="left" w:leader="none"/>
        </w:tabs>
        <w:spacing w:line="240" w:lineRule="auto" w:before="61" w:after="0"/>
        <w:ind w:left="1204" w:right="0" w:hanging="728"/>
        <w:jc w:val="left"/>
        <w:rPr>
          <w:sz w:val="21"/>
        </w:rPr>
      </w:pPr>
      <w:r>
        <w:rPr>
          <w:color w:val="0F0F0F"/>
          <w:w w:val="105"/>
          <w:sz w:val="21"/>
        </w:rPr>
        <w:t>Fraud</w:t>
      </w:r>
      <w:r>
        <w:rPr>
          <w:color w:val="0F0F0F"/>
          <w:spacing w:val="2"/>
          <w:w w:val="105"/>
          <w:sz w:val="21"/>
        </w:rPr>
        <w:t> </w:t>
      </w:r>
      <w:r>
        <w:rPr>
          <w:color w:val="0F0F0F"/>
          <w:spacing w:val="-2"/>
          <w:w w:val="105"/>
          <w:sz w:val="21"/>
        </w:rPr>
        <w:t>detection</w:t>
      </w:r>
    </w:p>
    <w:p>
      <w:pPr>
        <w:pStyle w:val="ListParagraph"/>
        <w:numPr>
          <w:ilvl w:val="0"/>
          <w:numId w:val="7"/>
        </w:numPr>
        <w:tabs>
          <w:tab w:pos="1208" w:val="left" w:leader="none"/>
        </w:tabs>
        <w:spacing w:line="240" w:lineRule="auto" w:before="65" w:after="0"/>
        <w:ind w:left="1208" w:right="0" w:hanging="732"/>
        <w:jc w:val="left"/>
        <w:rPr>
          <w:sz w:val="21"/>
        </w:rPr>
      </w:pPr>
      <w:r>
        <w:rPr>
          <w:color w:val="0F0F0F"/>
          <w:w w:val="105"/>
          <w:sz w:val="21"/>
        </w:rPr>
        <w:t>Email</w:t>
      </w:r>
      <w:r>
        <w:rPr>
          <w:color w:val="0F0F0F"/>
          <w:spacing w:val="-4"/>
          <w:w w:val="105"/>
          <w:sz w:val="21"/>
        </w:rPr>
        <w:t> </w:t>
      </w:r>
      <w:r>
        <w:rPr>
          <w:color w:val="0F0F0F"/>
          <w:spacing w:val="-2"/>
          <w:w w:val="105"/>
          <w:sz w:val="21"/>
        </w:rPr>
        <w:t>filtering</w:t>
      </w:r>
    </w:p>
    <w:p>
      <w:pPr>
        <w:pStyle w:val="ListParagraph"/>
        <w:numPr>
          <w:ilvl w:val="0"/>
          <w:numId w:val="7"/>
        </w:numPr>
        <w:tabs>
          <w:tab w:pos="1204" w:val="left" w:leader="none"/>
        </w:tabs>
        <w:spacing w:line="240" w:lineRule="auto" w:before="60" w:after="0"/>
        <w:ind w:left="1204" w:right="0" w:hanging="728"/>
        <w:jc w:val="left"/>
        <w:rPr>
          <w:sz w:val="21"/>
        </w:rPr>
      </w:pPr>
      <w:r>
        <w:rPr>
          <w:color w:val="0F0F0F"/>
          <w:w w:val="105"/>
          <w:sz w:val="21"/>
        </w:rPr>
        <w:t>Recommendation </w:t>
      </w:r>
      <w:r>
        <w:rPr>
          <w:color w:val="0F0F0F"/>
          <w:spacing w:val="-2"/>
          <w:w w:val="105"/>
          <w:sz w:val="21"/>
        </w:rPr>
        <w:t>systems</w:t>
      </w:r>
    </w:p>
    <w:p>
      <w:pPr>
        <w:pStyle w:val="BodyText"/>
        <w:spacing w:before="60"/>
      </w:pPr>
    </w:p>
    <w:p>
      <w:pPr>
        <w:pStyle w:val="BodyText"/>
        <w:spacing w:line="376" w:lineRule="auto"/>
        <w:ind w:left="123" w:right="307" w:hanging="1"/>
        <w:jc w:val="both"/>
      </w:pPr>
      <w:r>
        <w:rPr>
          <w:color w:val="0F0F0F"/>
          <w:w w:val="105"/>
        </w:rPr>
        <w:t>ML</w:t>
      </w:r>
      <w:r>
        <w:rPr>
          <w:color w:val="0F0F0F"/>
          <w:spacing w:val="-8"/>
          <w:w w:val="105"/>
        </w:rPr>
        <w:t> </w:t>
      </w:r>
      <w:r>
        <w:rPr>
          <w:color w:val="0F0F0F"/>
          <w:w w:val="105"/>
        </w:rPr>
        <w:t>is</w:t>
      </w:r>
      <w:r>
        <w:rPr>
          <w:color w:val="0F0F0F"/>
          <w:spacing w:val="-4"/>
          <w:w w:val="105"/>
        </w:rPr>
        <w:t> </w:t>
      </w:r>
      <w:r>
        <w:rPr>
          <w:color w:val="0F0F0F"/>
          <w:w w:val="105"/>
        </w:rPr>
        <w:t>used in</w:t>
      </w:r>
      <w:r>
        <w:rPr>
          <w:color w:val="0F0F0F"/>
          <w:spacing w:val="-9"/>
          <w:w w:val="105"/>
        </w:rPr>
        <w:t> </w:t>
      </w:r>
      <w:r>
        <w:rPr>
          <w:color w:val="0F0F0F"/>
          <w:w w:val="105"/>
        </w:rPr>
        <w:t>almost all</w:t>
      </w:r>
      <w:r>
        <w:rPr>
          <w:color w:val="0F0F0F"/>
          <w:spacing w:val="-10"/>
          <w:w w:val="105"/>
        </w:rPr>
        <w:t> </w:t>
      </w:r>
      <w:r>
        <w:rPr>
          <w:color w:val="0F0F0F"/>
          <w:w w:val="105"/>
        </w:rPr>
        <w:t>industry that</w:t>
      </w:r>
      <w:r>
        <w:rPr>
          <w:color w:val="0F0F0F"/>
          <w:spacing w:val="-3"/>
          <w:w w:val="105"/>
        </w:rPr>
        <w:t> </w:t>
      </w:r>
      <w:r>
        <w:rPr>
          <w:color w:val="0F0F0F"/>
          <w:w w:val="105"/>
        </w:rPr>
        <w:t>involves a</w:t>
      </w:r>
      <w:r>
        <w:rPr>
          <w:color w:val="0F0F0F"/>
          <w:spacing w:val="-8"/>
          <w:w w:val="105"/>
        </w:rPr>
        <w:t> </w:t>
      </w:r>
      <w:r>
        <w:rPr>
          <w:color w:val="0F0F0F"/>
          <w:w w:val="105"/>
        </w:rPr>
        <w:t>lot</w:t>
      </w:r>
      <w:r>
        <w:rPr>
          <w:color w:val="0F0F0F"/>
          <w:spacing w:val="-7"/>
          <w:w w:val="105"/>
        </w:rPr>
        <w:t> </w:t>
      </w:r>
      <w:r>
        <w:rPr>
          <w:color w:val="0F0F0F"/>
          <w:w w:val="105"/>
        </w:rPr>
        <w:t>of</w:t>
      </w:r>
      <w:r>
        <w:rPr>
          <w:color w:val="0F0F0F"/>
          <w:spacing w:val="-8"/>
          <w:w w:val="105"/>
        </w:rPr>
        <w:t> </w:t>
      </w:r>
      <w:r>
        <w:rPr>
          <w:color w:val="0F0F0F"/>
          <w:w w:val="105"/>
        </w:rPr>
        <w:t>data,</w:t>
      </w:r>
      <w:r>
        <w:rPr>
          <w:color w:val="0F0F0F"/>
          <w:spacing w:val="-7"/>
          <w:w w:val="105"/>
        </w:rPr>
        <w:t> </w:t>
      </w:r>
      <w:r>
        <w:rPr>
          <w:color w:val="0F0F0F"/>
          <w:w w:val="105"/>
        </w:rPr>
        <w:t>such as</w:t>
      </w:r>
      <w:r>
        <w:rPr>
          <w:color w:val="0F0F0F"/>
          <w:spacing w:val="-10"/>
          <w:w w:val="105"/>
        </w:rPr>
        <w:t> </w:t>
      </w:r>
      <w:r>
        <w:rPr>
          <w:color w:val="0F0F0F"/>
          <w:w w:val="105"/>
        </w:rPr>
        <w:t>ceramic</w:t>
      </w:r>
      <w:r>
        <w:rPr>
          <w:color w:val="0F0F0F"/>
          <w:spacing w:val="-1"/>
          <w:w w:val="105"/>
        </w:rPr>
        <w:t> </w:t>
      </w:r>
      <w:r>
        <w:rPr>
          <w:color w:val="0F0F0F"/>
          <w:w w:val="105"/>
        </w:rPr>
        <w:t>industry which uses</w:t>
      </w:r>
      <w:r>
        <w:rPr>
          <w:color w:val="0F0F0F"/>
          <w:spacing w:val="-5"/>
          <w:w w:val="105"/>
        </w:rPr>
        <w:t> </w:t>
      </w:r>
      <w:r>
        <w:rPr>
          <w:color w:val="0F0F0F"/>
          <w:w w:val="105"/>
        </w:rPr>
        <w:t>ML</w:t>
      </w:r>
      <w:r>
        <w:rPr>
          <w:color w:val="0F0F0F"/>
          <w:spacing w:val="-3"/>
          <w:w w:val="105"/>
        </w:rPr>
        <w:t> </w:t>
      </w:r>
      <w:r>
        <w:rPr>
          <w:color w:val="0F0F0F"/>
          <w:w w:val="105"/>
        </w:rPr>
        <w:t>to</w:t>
      </w:r>
      <w:r>
        <w:rPr>
          <w:color w:val="0F0F0F"/>
          <w:spacing w:val="-7"/>
          <w:w w:val="105"/>
        </w:rPr>
        <w:t> </w:t>
      </w:r>
      <w:r>
        <w:rPr>
          <w:color w:val="0F0F0F"/>
          <w:w w:val="105"/>
        </w:rPr>
        <w:t>predict the</w:t>
      </w:r>
      <w:r>
        <w:rPr>
          <w:color w:val="0F0F0F"/>
          <w:w w:val="105"/>
        </w:rPr>
        <w:t> behaviour</w:t>
      </w:r>
      <w:r>
        <w:rPr>
          <w:color w:val="0F0F0F"/>
          <w:w w:val="105"/>
        </w:rPr>
        <w:t> of</w:t>
      </w:r>
      <w:r>
        <w:rPr>
          <w:color w:val="0F0F0F"/>
          <w:w w:val="105"/>
        </w:rPr>
        <w:t> materials</w:t>
      </w:r>
      <w:r>
        <w:rPr>
          <w:color w:val="0F0F0F"/>
          <w:w w:val="105"/>
        </w:rPr>
        <w:t> under</w:t>
      </w:r>
      <w:r>
        <w:rPr>
          <w:color w:val="0F0F0F"/>
          <w:w w:val="105"/>
        </w:rPr>
        <w:t> different</w:t>
      </w:r>
      <w:r>
        <w:rPr>
          <w:color w:val="0F0F0F"/>
          <w:w w:val="105"/>
        </w:rPr>
        <w:t> environment,</w:t>
      </w:r>
      <w:r>
        <w:rPr>
          <w:color w:val="0F0F0F"/>
          <w:w w:val="105"/>
        </w:rPr>
        <w:t> automotive</w:t>
      </w:r>
      <w:r>
        <w:rPr>
          <w:color w:val="0F0F0F"/>
          <w:w w:val="105"/>
        </w:rPr>
        <w:t> industry</w:t>
      </w:r>
      <w:r>
        <w:rPr>
          <w:color w:val="0F0F0F"/>
          <w:w w:val="105"/>
        </w:rPr>
        <w:t> which</w:t>
      </w:r>
      <w:r>
        <w:rPr>
          <w:color w:val="0F0F0F"/>
          <w:w w:val="105"/>
        </w:rPr>
        <w:t> uses</w:t>
      </w:r>
      <w:r>
        <w:rPr>
          <w:color w:val="0F0F0F"/>
          <w:w w:val="105"/>
        </w:rPr>
        <w:t> ML</w:t>
      </w:r>
      <w:r>
        <w:rPr>
          <w:color w:val="0F0F0F"/>
          <w:w w:val="105"/>
        </w:rPr>
        <w:t> to</w:t>
      </w:r>
      <w:r>
        <w:rPr>
          <w:color w:val="0F0F0F"/>
          <w:w w:val="105"/>
        </w:rPr>
        <w:t> predict component</w:t>
      </w:r>
      <w:r>
        <w:rPr>
          <w:color w:val="0F0F0F"/>
          <w:spacing w:val="-14"/>
          <w:w w:val="105"/>
        </w:rPr>
        <w:t> </w:t>
      </w:r>
      <w:r>
        <w:rPr>
          <w:color w:val="0F0F0F"/>
          <w:w w:val="105"/>
        </w:rPr>
        <w:t>durability</w:t>
      </w:r>
      <w:r>
        <w:rPr>
          <w:color w:val="0F0F0F"/>
          <w:spacing w:val="-14"/>
          <w:w w:val="105"/>
        </w:rPr>
        <w:t> </w:t>
      </w:r>
      <w:r>
        <w:rPr>
          <w:color w:val="0F0F0F"/>
          <w:w w:val="105"/>
        </w:rPr>
        <w:t>and</w:t>
      </w:r>
      <w:r>
        <w:rPr>
          <w:color w:val="0F0F0F"/>
          <w:spacing w:val="-14"/>
          <w:w w:val="105"/>
        </w:rPr>
        <w:t> </w:t>
      </w:r>
      <w:r>
        <w:rPr>
          <w:color w:val="0F0F0F"/>
          <w:w w:val="105"/>
        </w:rPr>
        <w:t>identifying</w:t>
      </w:r>
      <w:r>
        <w:rPr>
          <w:color w:val="0F0F0F"/>
          <w:spacing w:val="-7"/>
          <w:w w:val="105"/>
        </w:rPr>
        <w:t> </w:t>
      </w:r>
      <w:r>
        <w:rPr>
          <w:color w:val="0F0F0F"/>
          <w:w w:val="105"/>
        </w:rPr>
        <w:t>anomalies</w:t>
      </w:r>
      <w:r>
        <w:rPr>
          <w:color w:val="0F0F0F"/>
          <w:spacing w:val="-12"/>
          <w:w w:val="105"/>
        </w:rPr>
        <w:t> </w:t>
      </w:r>
      <w:r>
        <w:rPr>
          <w:color w:val="0F0F0F"/>
          <w:w w:val="105"/>
        </w:rPr>
        <w:t>earlier,</w:t>
      </w:r>
      <w:r>
        <w:rPr>
          <w:color w:val="0F0F0F"/>
          <w:spacing w:val="-14"/>
          <w:w w:val="105"/>
        </w:rPr>
        <w:t> </w:t>
      </w:r>
      <w:r>
        <w:rPr>
          <w:color w:val="0F0F0F"/>
          <w:w w:val="105"/>
        </w:rPr>
        <w:t>energy</w:t>
      </w:r>
      <w:r>
        <w:rPr>
          <w:color w:val="0F0F0F"/>
          <w:spacing w:val="-14"/>
          <w:w w:val="105"/>
        </w:rPr>
        <w:t> </w:t>
      </w:r>
      <w:r>
        <w:rPr>
          <w:color w:val="0F0F0F"/>
          <w:w w:val="105"/>
        </w:rPr>
        <w:t>management</w:t>
      </w:r>
      <w:r>
        <w:rPr>
          <w:color w:val="0F0F0F"/>
          <w:spacing w:val="-1"/>
          <w:w w:val="105"/>
        </w:rPr>
        <w:t> </w:t>
      </w:r>
      <w:r>
        <w:rPr>
          <w:color w:val="0F0F0F"/>
          <w:w w:val="105"/>
        </w:rPr>
        <w:t>industry</w:t>
      </w:r>
      <w:r>
        <w:rPr>
          <w:color w:val="0F0F0F"/>
          <w:spacing w:val="-9"/>
          <w:w w:val="105"/>
        </w:rPr>
        <w:t> </w:t>
      </w:r>
      <w:r>
        <w:rPr>
          <w:color w:val="0F0F0F"/>
          <w:w w:val="105"/>
        </w:rPr>
        <w:t>which</w:t>
      </w:r>
      <w:r>
        <w:rPr>
          <w:color w:val="0F0F0F"/>
          <w:spacing w:val="-6"/>
          <w:w w:val="105"/>
        </w:rPr>
        <w:t> </w:t>
      </w:r>
      <w:r>
        <w:rPr>
          <w:color w:val="0F0F0F"/>
          <w:w w:val="105"/>
        </w:rPr>
        <w:t>uses</w:t>
      </w:r>
      <w:r>
        <w:rPr>
          <w:color w:val="0F0F0F"/>
          <w:spacing w:val="-14"/>
          <w:w w:val="105"/>
        </w:rPr>
        <w:t> </w:t>
      </w:r>
      <w:r>
        <w:rPr>
          <w:color w:val="0F0F0F"/>
          <w:w w:val="105"/>
        </w:rPr>
        <w:t>ML</w:t>
      </w:r>
      <w:r>
        <w:rPr>
          <w:color w:val="0F0F0F"/>
          <w:spacing w:val="-14"/>
          <w:w w:val="105"/>
        </w:rPr>
        <w:t> </w:t>
      </w:r>
      <w:r>
        <w:rPr>
          <w:color w:val="0F0F0F"/>
          <w:w w:val="105"/>
        </w:rPr>
        <w:t>to</w:t>
      </w:r>
      <w:r>
        <w:rPr>
          <w:color w:val="0F0F0F"/>
          <w:spacing w:val="-14"/>
          <w:w w:val="105"/>
        </w:rPr>
        <w:t> </w:t>
      </w:r>
      <w:r>
        <w:rPr>
          <w:color w:val="0F0F0F"/>
          <w:w w:val="105"/>
        </w:rPr>
        <w:t>analyse electricity</w:t>
      </w:r>
      <w:r>
        <w:rPr>
          <w:color w:val="0F0F0F"/>
          <w:w w:val="105"/>
        </w:rPr>
        <w:t> consumption</w:t>
      </w:r>
      <w:r>
        <w:rPr>
          <w:color w:val="0F0F0F"/>
          <w:w w:val="105"/>
        </w:rPr>
        <w:t> demands and supply</w:t>
      </w:r>
      <w:r>
        <w:rPr>
          <w:color w:val="0F0F0F"/>
          <w:w w:val="105"/>
        </w:rPr>
        <w:t> power accordingly,</w:t>
      </w:r>
      <w:r>
        <w:rPr>
          <w:color w:val="0F0F0F"/>
          <w:w w:val="105"/>
        </w:rPr>
        <w:t> food industry which</w:t>
      </w:r>
      <w:r>
        <w:rPr>
          <w:color w:val="0F0F0F"/>
          <w:w w:val="105"/>
        </w:rPr>
        <w:t> uses ML to understand consumer trends and</w:t>
      </w:r>
      <w:r>
        <w:rPr>
          <w:color w:val="0F0F0F"/>
          <w:spacing w:val="-3"/>
          <w:w w:val="105"/>
        </w:rPr>
        <w:t> </w:t>
      </w:r>
      <w:r>
        <w:rPr>
          <w:color w:val="0F0F0F"/>
          <w:w w:val="105"/>
        </w:rPr>
        <w:t>needs that are</w:t>
      </w:r>
      <w:r>
        <w:rPr>
          <w:color w:val="0F0F0F"/>
          <w:spacing w:val="-5"/>
          <w:w w:val="105"/>
        </w:rPr>
        <w:t> </w:t>
      </w:r>
      <w:r>
        <w:rPr>
          <w:color w:val="0F0F0F"/>
          <w:w w:val="105"/>
        </w:rPr>
        <w:t>subject to</w:t>
      </w:r>
      <w:r>
        <w:rPr>
          <w:color w:val="0F0F0F"/>
          <w:spacing w:val="-9"/>
          <w:w w:val="105"/>
        </w:rPr>
        <w:t> </w:t>
      </w:r>
      <w:r>
        <w:rPr>
          <w:color w:val="0F0F0F"/>
          <w:w w:val="105"/>
        </w:rPr>
        <w:t>change</w:t>
      </w:r>
      <w:r>
        <w:rPr>
          <w:color w:val="0F0F0F"/>
          <w:spacing w:val="-1"/>
          <w:w w:val="105"/>
        </w:rPr>
        <w:t> </w:t>
      </w:r>
      <w:r>
        <w:rPr>
          <w:color w:val="0F0F0F"/>
          <w:w w:val="105"/>
        </w:rPr>
        <w:t>overtime (NexusAdmistralntegra,</w:t>
      </w:r>
      <w:r>
        <w:rPr>
          <w:color w:val="0F0F0F"/>
          <w:spacing w:val="-14"/>
          <w:w w:val="105"/>
        </w:rPr>
        <w:t> </w:t>
      </w:r>
      <w:r>
        <w:rPr>
          <w:color w:val="0F0F0F"/>
          <w:w w:val="105"/>
        </w:rPr>
        <w:t>2020). ML</w:t>
      </w:r>
      <w:r>
        <w:rPr>
          <w:color w:val="0F0F0F"/>
          <w:spacing w:val="-3"/>
          <w:w w:val="105"/>
        </w:rPr>
        <w:t> </w:t>
      </w:r>
      <w:r>
        <w:rPr>
          <w:color w:val="0F0F0F"/>
          <w:w w:val="105"/>
        </w:rPr>
        <w:t>can also</w:t>
      </w:r>
      <w:r>
        <w:rPr>
          <w:color w:val="0F0F0F"/>
          <w:spacing w:val="-3"/>
          <w:w w:val="105"/>
        </w:rPr>
        <w:t> </w:t>
      </w:r>
      <w:r>
        <w:rPr>
          <w:color w:val="0F0F0F"/>
          <w:w w:val="105"/>
        </w:rPr>
        <w:t>be used to identify a</w:t>
      </w:r>
      <w:r>
        <w:rPr>
          <w:color w:val="0F0F0F"/>
          <w:spacing w:val="-4"/>
          <w:w w:val="105"/>
        </w:rPr>
        <w:t> </w:t>
      </w:r>
      <w:r>
        <w:rPr>
          <w:color w:val="0F0F0F"/>
          <w:w w:val="105"/>
        </w:rPr>
        <w:t>potential</w:t>
      </w:r>
      <w:r>
        <w:rPr>
          <w:color w:val="0F0F0F"/>
          <w:w w:val="105"/>
        </w:rPr>
        <w:t> problem</w:t>
      </w:r>
      <w:r>
        <w:rPr>
          <w:color w:val="0F0F0F"/>
          <w:w w:val="105"/>
        </w:rPr>
        <w:t> before it occurs which can</w:t>
      </w:r>
      <w:r>
        <w:rPr>
          <w:color w:val="0F0F0F"/>
          <w:w w:val="105"/>
        </w:rPr>
        <w:t> be</w:t>
      </w:r>
      <w:r>
        <w:rPr>
          <w:color w:val="0F0F0F"/>
          <w:spacing w:val="-2"/>
          <w:w w:val="105"/>
        </w:rPr>
        <w:t> </w:t>
      </w:r>
      <w:r>
        <w:rPr>
          <w:color w:val="0F0F0F"/>
          <w:w w:val="105"/>
        </w:rPr>
        <w:t>applied to any sector that will</w:t>
      </w:r>
      <w:r>
        <w:rPr>
          <w:color w:val="0F0F0F"/>
          <w:w w:val="105"/>
        </w:rPr>
        <w:t> benefit from regular maintenance.</w:t>
      </w:r>
    </w:p>
    <w:p>
      <w:pPr>
        <w:spacing w:after="0" w:line="376" w:lineRule="auto"/>
        <w:jc w:val="both"/>
        <w:sectPr>
          <w:pgSz w:w="11910" w:h="16840"/>
          <w:pgMar w:header="658" w:footer="1021" w:top="1320" w:bottom="1220" w:left="960" w:right="740"/>
        </w:sectPr>
      </w:pPr>
    </w:p>
    <w:p>
      <w:pPr>
        <w:pStyle w:val="Heading5"/>
        <w:numPr>
          <w:ilvl w:val="2"/>
          <w:numId w:val="6"/>
        </w:numPr>
        <w:tabs>
          <w:tab w:pos="1567" w:val="left" w:leader="none"/>
        </w:tabs>
        <w:spacing w:line="240" w:lineRule="auto" w:before="82" w:after="0"/>
        <w:ind w:left="1567" w:right="0" w:hanging="720"/>
        <w:jc w:val="left"/>
        <w:rPr>
          <w:color w:val="0F0F0F"/>
        </w:rPr>
      </w:pPr>
      <w:r>
        <w:rPr>
          <w:color w:val="0F0F0F"/>
        </w:rPr>
        <w:t>Types</w:t>
      </w:r>
      <w:r>
        <w:rPr>
          <w:color w:val="0F0F0F"/>
          <w:spacing w:val="-4"/>
        </w:rPr>
        <w:t> </w:t>
      </w:r>
      <w:r>
        <w:rPr>
          <w:color w:val="0F0F0F"/>
        </w:rPr>
        <w:t>Of</w:t>
      </w:r>
      <w:r>
        <w:rPr>
          <w:color w:val="0F0F0F"/>
          <w:spacing w:val="-10"/>
        </w:rPr>
        <w:t> </w:t>
      </w:r>
      <w:r>
        <w:rPr>
          <w:color w:val="0F0F0F"/>
        </w:rPr>
        <w:t>Machine</w:t>
      </w:r>
      <w:r>
        <w:rPr>
          <w:color w:val="0F0F0F"/>
          <w:spacing w:val="5"/>
        </w:rPr>
        <w:t> </w:t>
      </w:r>
      <w:r>
        <w:rPr>
          <w:color w:val="0F0F0F"/>
          <w:spacing w:val="-2"/>
        </w:rPr>
        <w:t>Learning</w:t>
      </w:r>
    </w:p>
    <w:p>
      <w:pPr>
        <w:pStyle w:val="BodyText"/>
        <w:spacing w:line="376" w:lineRule="auto" w:before="291"/>
        <w:ind w:left="122" w:right="303" w:firstLine="2"/>
        <w:jc w:val="both"/>
      </w:pPr>
      <w:r>
        <w:rPr>
          <w:color w:val="0F0F0F"/>
          <w:w w:val="105"/>
        </w:rPr>
        <w:t>There</w:t>
      </w:r>
      <w:r>
        <w:rPr>
          <w:color w:val="0F0F0F"/>
          <w:w w:val="105"/>
        </w:rPr>
        <w:t> are</w:t>
      </w:r>
      <w:r>
        <w:rPr>
          <w:color w:val="0F0F0F"/>
          <w:w w:val="105"/>
        </w:rPr>
        <w:t> mainly</w:t>
      </w:r>
      <w:r>
        <w:rPr>
          <w:color w:val="0F0F0F"/>
          <w:w w:val="105"/>
        </w:rPr>
        <w:t> three</w:t>
      </w:r>
      <w:r>
        <w:rPr>
          <w:color w:val="0F0F0F"/>
          <w:w w:val="105"/>
        </w:rPr>
        <w:t> popular</w:t>
      </w:r>
      <w:r>
        <w:rPr>
          <w:color w:val="0F0F0F"/>
          <w:w w:val="105"/>
        </w:rPr>
        <w:t> types</w:t>
      </w:r>
      <w:r>
        <w:rPr>
          <w:color w:val="0F0F0F"/>
          <w:w w:val="105"/>
        </w:rPr>
        <w:t> of</w:t>
      </w:r>
      <w:r>
        <w:rPr>
          <w:color w:val="0F0F0F"/>
          <w:w w:val="105"/>
        </w:rPr>
        <w:t> ML</w:t>
      </w:r>
      <w:r>
        <w:rPr>
          <w:color w:val="0F0F0F"/>
          <w:w w:val="105"/>
        </w:rPr>
        <w:t> systems</w:t>
      </w:r>
      <w:r>
        <w:rPr>
          <w:color w:val="0F0F0F"/>
          <w:w w:val="105"/>
        </w:rPr>
        <w:t> namely:</w:t>
      </w:r>
      <w:r>
        <w:rPr>
          <w:color w:val="0F0F0F"/>
          <w:w w:val="105"/>
        </w:rPr>
        <w:t> Supervised,</w:t>
      </w:r>
      <w:r>
        <w:rPr>
          <w:color w:val="0F0F0F"/>
          <w:w w:val="105"/>
        </w:rPr>
        <w:t> Unsupervised,</w:t>
      </w:r>
      <w:r>
        <w:rPr>
          <w:color w:val="0F0F0F"/>
          <w:w w:val="105"/>
        </w:rPr>
        <w:t> Semi-</w:t>
      </w:r>
      <w:r>
        <w:rPr>
          <w:color w:val="0F0F0F"/>
          <w:w w:val="105"/>
        </w:rPr>
        <w:t> and Reinforcement</w:t>
      </w:r>
      <w:r>
        <w:rPr>
          <w:color w:val="0F0F0F"/>
          <w:spacing w:val="11"/>
          <w:w w:val="105"/>
        </w:rPr>
        <w:t> </w:t>
      </w:r>
      <w:r>
        <w:rPr>
          <w:color w:val="0F0F0F"/>
          <w:w w:val="105"/>
        </w:rPr>
        <w:t>machine</w:t>
      </w:r>
      <w:r>
        <w:rPr>
          <w:color w:val="0F0F0F"/>
          <w:spacing w:val="-6"/>
          <w:w w:val="105"/>
        </w:rPr>
        <w:t> </w:t>
      </w:r>
      <w:r>
        <w:rPr>
          <w:color w:val="0F0F0F"/>
          <w:w w:val="105"/>
        </w:rPr>
        <w:t>learning</w:t>
      </w:r>
      <w:r>
        <w:rPr>
          <w:color w:val="0F0F0F"/>
          <w:spacing w:val="-8"/>
          <w:w w:val="105"/>
        </w:rPr>
        <w:t> </w:t>
      </w:r>
      <w:r>
        <w:rPr>
          <w:color w:val="0F0F0F"/>
          <w:w w:val="105"/>
        </w:rPr>
        <w:t>(What</w:t>
      </w:r>
      <w:r>
        <w:rPr>
          <w:color w:val="0F0F0F"/>
          <w:spacing w:val="-9"/>
          <w:w w:val="105"/>
        </w:rPr>
        <w:t> </w:t>
      </w:r>
      <w:r>
        <w:rPr>
          <w:color w:val="0F0F0F"/>
          <w:w w:val="105"/>
        </w:rPr>
        <w:t>Is</w:t>
      </w:r>
      <w:r>
        <w:rPr>
          <w:color w:val="0F0F0F"/>
          <w:spacing w:val="-13"/>
          <w:w w:val="105"/>
        </w:rPr>
        <w:t> </w:t>
      </w:r>
      <w:r>
        <w:rPr>
          <w:color w:val="0F0F0F"/>
          <w:w w:val="105"/>
        </w:rPr>
        <w:t>Machine</w:t>
      </w:r>
      <w:r>
        <w:rPr>
          <w:color w:val="0F0F0F"/>
          <w:spacing w:val="-2"/>
          <w:w w:val="105"/>
        </w:rPr>
        <w:t> </w:t>
      </w:r>
      <w:r>
        <w:rPr>
          <w:color w:val="0F0F0F"/>
          <w:w w:val="105"/>
        </w:rPr>
        <w:t>Leaming?,</w:t>
      </w:r>
      <w:r>
        <w:rPr>
          <w:color w:val="0F0F0F"/>
          <w:spacing w:val="-6"/>
          <w:w w:val="105"/>
        </w:rPr>
        <w:t> </w:t>
      </w:r>
      <w:r>
        <w:rPr>
          <w:color w:val="0F0F0F"/>
          <w:w w:val="105"/>
        </w:rPr>
        <w:t>2022).</w:t>
      </w:r>
      <w:r>
        <w:rPr>
          <w:color w:val="0F0F0F"/>
          <w:spacing w:val="-6"/>
          <w:w w:val="105"/>
        </w:rPr>
        <w:t> </w:t>
      </w:r>
      <w:r>
        <w:rPr>
          <w:color w:val="0F0F0F"/>
          <w:w w:val="105"/>
        </w:rPr>
        <w:t>To</w:t>
      </w:r>
      <w:r>
        <w:rPr>
          <w:color w:val="0F0F0F"/>
          <w:spacing w:val="-13"/>
          <w:w w:val="105"/>
        </w:rPr>
        <w:t> </w:t>
      </w:r>
      <w:r>
        <w:rPr>
          <w:color w:val="0F0F0F"/>
          <w:w w:val="105"/>
        </w:rPr>
        <w:t>understand these</w:t>
      </w:r>
      <w:r>
        <w:rPr>
          <w:color w:val="0F0F0F"/>
          <w:spacing w:val="-12"/>
          <w:w w:val="105"/>
        </w:rPr>
        <w:t> </w:t>
      </w:r>
      <w:r>
        <w:rPr>
          <w:color w:val="0F0F0F"/>
          <w:w w:val="105"/>
        </w:rPr>
        <w:t>types,</w:t>
      </w:r>
      <w:r>
        <w:rPr>
          <w:color w:val="0F0F0F"/>
          <w:spacing w:val="-8"/>
          <w:w w:val="105"/>
        </w:rPr>
        <w:t> </w:t>
      </w:r>
      <w:r>
        <w:rPr>
          <w:color w:val="0F0F0F"/>
          <w:w w:val="105"/>
        </w:rPr>
        <w:t>one</w:t>
      </w:r>
      <w:r>
        <w:rPr>
          <w:color w:val="0F0F0F"/>
          <w:spacing w:val="-12"/>
          <w:w w:val="105"/>
        </w:rPr>
        <w:t> </w:t>
      </w:r>
      <w:r>
        <w:rPr>
          <w:color w:val="0F0F0F"/>
          <w:w w:val="105"/>
        </w:rPr>
        <w:t>must</w:t>
      </w:r>
      <w:r>
        <w:rPr>
          <w:color w:val="0F0F0F"/>
          <w:spacing w:val="-8"/>
          <w:w w:val="105"/>
        </w:rPr>
        <w:t> </w:t>
      </w:r>
      <w:r>
        <w:rPr>
          <w:color w:val="0F0F0F"/>
          <w:w w:val="105"/>
        </w:rPr>
        <w:t>first get</w:t>
      </w:r>
      <w:r>
        <w:rPr>
          <w:color w:val="0F0F0F"/>
          <w:spacing w:val="-5"/>
          <w:w w:val="105"/>
        </w:rPr>
        <w:t> </w:t>
      </w:r>
      <w:r>
        <w:rPr>
          <w:color w:val="0F0F0F"/>
          <w:w w:val="105"/>
        </w:rPr>
        <w:t>a</w:t>
      </w:r>
      <w:r>
        <w:rPr>
          <w:color w:val="0F0F0F"/>
          <w:spacing w:val="-14"/>
          <w:w w:val="105"/>
        </w:rPr>
        <w:t> </w:t>
      </w:r>
      <w:r>
        <w:rPr>
          <w:color w:val="0F0F0F"/>
          <w:w w:val="105"/>
        </w:rPr>
        <w:t>clear</w:t>
      </w:r>
      <w:r>
        <w:rPr>
          <w:color w:val="0F0F0F"/>
          <w:spacing w:val="-12"/>
          <w:w w:val="105"/>
        </w:rPr>
        <w:t> </w:t>
      </w:r>
      <w:r>
        <w:rPr>
          <w:color w:val="0F0F0F"/>
          <w:w w:val="105"/>
        </w:rPr>
        <w:t>understanding of</w:t>
      </w:r>
      <w:r>
        <w:rPr>
          <w:color w:val="0F0F0F"/>
          <w:spacing w:val="-12"/>
          <w:w w:val="105"/>
        </w:rPr>
        <w:t> </w:t>
      </w:r>
      <w:r>
        <w:rPr>
          <w:color w:val="0F0F0F"/>
          <w:w w:val="105"/>
        </w:rPr>
        <w:t>data</w:t>
      </w:r>
      <w:r>
        <w:rPr>
          <w:color w:val="0F0F0F"/>
          <w:spacing w:val="-9"/>
          <w:w w:val="105"/>
        </w:rPr>
        <w:t> </w:t>
      </w:r>
      <w:r>
        <w:rPr>
          <w:color w:val="0F0F0F"/>
          <w:w w:val="105"/>
        </w:rPr>
        <w:t>which is</w:t>
      </w:r>
      <w:r>
        <w:rPr>
          <w:color w:val="0F0F0F"/>
          <w:spacing w:val="-10"/>
          <w:w w:val="105"/>
        </w:rPr>
        <w:t> </w:t>
      </w:r>
      <w:r>
        <w:rPr>
          <w:color w:val="0F0F0F"/>
          <w:w w:val="105"/>
        </w:rPr>
        <w:t>what</w:t>
      </w:r>
      <w:r>
        <w:rPr>
          <w:color w:val="0F0F0F"/>
          <w:spacing w:val="-7"/>
          <w:w w:val="105"/>
        </w:rPr>
        <w:t> </w:t>
      </w:r>
      <w:r>
        <w:rPr>
          <w:color w:val="0F0F0F"/>
          <w:w w:val="105"/>
        </w:rPr>
        <w:t>all</w:t>
      </w:r>
      <w:r>
        <w:rPr>
          <w:color w:val="0F0F0F"/>
          <w:spacing w:val="-8"/>
          <w:w w:val="105"/>
        </w:rPr>
        <w:t> </w:t>
      </w:r>
      <w:r>
        <w:rPr>
          <w:color w:val="0F0F0F"/>
          <w:w w:val="105"/>
        </w:rPr>
        <w:t>ML</w:t>
      </w:r>
      <w:r>
        <w:rPr>
          <w:color w:val="0F0F0F"/>
          <w:spacing w:val="-14"/>
          <w:w w:val="105"/>
        </w:rPr>
        <w:t> </w:t>
      </w:r>
      <w:r>
        <w:rPr>
          <w:color w:val="0F0F0F"/>
          <w:w w:val="105"/>
        </w:rPr>
        <w:t>algorithms are</w:t>
      </w:r>
      <w:r>
        <w:rPr>
          <w:color w:val="0F0F0F"/>
          <w:spacing w:val="-12"/>
          <w:w w:val="105"/>
        </w:rPr>
        <w:t> </w:t>
      </w:r>
      <w:r>
        <w:rPr>
          <w:color w:val="0F0F0F"/>
          <w:w w:val="105"/>
        </w:rPr>
        <w:t>dependent upon.</w:t>
      </w:r>
      <w:r>
        <w:rPr>
          <w:color w:val="0F0F0F"/>
          <w:spacing w:val="-3"/>
          <w:w w:val="105"/>
        </w:rPr>
        <w:t> </w:t>
      </w:r>
      <w:r>
        <w:rPr>
          <w:color w:val="0F0F0F"/>
          <w:w w:val="105"/>
        </w:rPr>
        <w:t>The</w:t>
      </w:r>
      <w:r>
        <w:rPr>
          <w:color w:val="0F0F0F"/>
          <w:spacing w:val="-10"/>
          <w:w w:val="105"/>
        </w:rPr>
        <w:t> </w:t>
      </w:r>
      <w:r>
        <w:rPr>
          <w:color w:val="0F0F0F"/>
          <w:w w:val="105"/>
        </w:rPr>
        <w:t>most</w:t>
      </w:r>
      <w:r>
        <w:rPr>
          <w:color w:val="0F0F0F"/>
          <w:spacing w:val="-3"/>
          <w:w w:val="105"/>
        </w:rPr>
        <w:t> </w:t>
      </w:r>
      <w:r>
        <w:rPr>
          <w:color w:val="0F0F0F"/>
          <w:w w:val="105"/>
        </w:rPr>
        <w:t>common</w:t>
      </w:r>
      <w:r>
        <w:rPr>
          <w:color w:val="0F0F0F"/>
          <w:spacing w:val="-5"/>
          <w:w w:val="105"/>
        </w:rPr>
        <w:t> </w:t>
      </w:r>
      <w:r>
        <w:rPr>
          <w:color w:val="0F0F0F"/>
          <w:w w:val="105"/>
        </w:rPr>
        <w:t>form of data includes words and numbers which</w:t>
      </w:r>
      <w:r>
        <w:rPr>
          <w:color w:val="0F0F0F"/>
          <w:spacing w:val="16"/>
          <w:w w:val="105"/>
        </w:rPr>
        <w:t> </w:t>
      </w:r>
      <w:r>
        <w:rPr>
          <w:color w:val="0F0F0F"/>
          <w:w w:val="105"/>
        </w:rPr>
        <w:t>are</w:t>
      </w:r>
      <w:r>
        <w:rPr>
          <w:color w:val="0F0F0F"/>
          <w:spacing w:val="-2"/>
          <w:w w:val="105"/>
        </w:rPr>
        <w:t> </w:t>
      </w:r>
      <w:r>
        <w:rPr>
          <w:color w:val="0F0F0F"/>
          <w:w w:val="105"/>
        </w:rPr>
        <w:t>stored in a</w:t>
      </w:r>
      <w:r>
        <w:rPr>
          <w:color w:val="0F0F0F"/>
          <w:spacing w:val="-3"/>
          <w:w w:val="105"/>
        </w:rPr>
        <w:t> </w:t>
      </w:r>
      <w:r>
        <w:rPr>
          <w:color w:val="0F0F0F"/>
          <w:w w:val="105"/>
        </w:rPr>
        <w:t>particular order of tables or</w:t>
      </w:r>
      <w:r>
        <w:rPr>
          <w:color w:val="0F0F0F"/>
          <w:spacing w:val="-2"/>
          <w:w w:val="105"/>
        </w:rPr>
        <w:t> </w:t>
      </w:r>
      <w:r>
        <w:rPr>
          <w:color w:val="0F0F0F"/>
          <w:w w:val="105"/>
        </w:rPr>
        <w:t>data</w:t>
      </w:r>
      <w:r>
        <w:rPr>
          <w:color w:val="0F0F0F"/>
          <w:spacing w:val="-2"/>
          <w:w w:val="105"/>
        </w:rPr>
        <w:t> </w:t>
      </w:r>
      <w:r>
        <w:rPr>
          <w:color w:val="0F0F0F"/>
          <w:w w:val="105"/>
        </w:rPr>
        <w:t>can include values of</w:t>
      </w:r>
      <w:r>
        <w:rPr>
          <w:color w:val="0F0F0F"/>
          <w:spacing w:val="-13"/>
          <w:w w:val="105"/>
        </w:rPr>
        <w:t> </w:t>
      </w:r>
      <w:r>
        <w:rPr>
          <w:color w:val="0F0F0F"/>
          <w:w w:val="105"/>
        </w:rPr>
        <w:t>pixels,</w:t>
      </w:r>
      <w:r>
        <w:rPr>
          <w:color w:val="0F0F0F"/>
          <w:spacing w:val="-3"/>
          <w:w w:val="105"/>
        </w:rPr>
        <w:t> </w:t>
      </w:r>
      <w:r>
        <w:rPr>
          <w:color w:val="0F0F0F"/>
          <w:w w:val="105"/>
        </w:rPr>
        <w:t>waveforms of</w:t>
      </w:r>
      <w:r>
        <w:rPr>
          <w:color w:val="0F0F0F"/>
          <w:spacing w:val="-10"/>
          <w:w w:val="105"/>
        </w:rPr>
        <w:t> </w:t>
      </w:r>
      <w:r>
        <w:rPr>
          <w:color w:val="0F0F0F"/>
          <w:w w:val="105"/>
        </w:rPr>
        <w:t>images</w:t>
      </w:r>
      <w:r>
        <w:rPr>
          <w:color w:val="0F0F0F"/>
          <w:spacing w:val="-6"/>
          <w:w w:val="105"/>
        </w:rPr>
        <w:t> </w:t>
      </w:r>
      <w:r>
        <w:rPr>
          <w:color w:val="0F0F0F"/>
          <w:w w:val="105"/>
        </w:rPr>
        <w:t>and</w:t>
      </w:r>
      <w:r>
        <w:rPr>
          <w:color w:val="0F0F0F"/>
          <w:spacing w:val="-6"/>
          <w:w w:val="105"/>
        </w:rPr>
        <w:t> </w:t>
      </w:r>
      <w:r>
        <w:rPr>
          <w:color w:val="0F0F0F"/>
          <w:w w:val="105"/>
        </w:rPr>
        <w:t>audio,</w:t>
      </w:r>
      <w:r>
        <w:rPr>
          <w:color w:val="0F0F0F"/>
          <w:spacing w:val="-8"/>
          <w:w w:val="105"/>
        </w:rPr>
        <w:t> </w:t>
      </w:r>
      <w:r>
        <w:rPr>
          <w:color w:val="0F0F0F"/>
          <w:w w:val="105"/>
        </w:rPr>
        <w:t>all</w:t>
      </w:r>
      <w:r>
        <w:rPr>
          <w:color w:val="0F0F0F"/>
          <w:spacing w:val="-3"/>
          <w:w w:val="105"/>
        </w:rPr>
        <w:t> </w:t>
      </w:r>
      <w:r>
        <w:rPr>
          <w:color w:val="0F0F0F"/>
          <w:w w:val="105"/>
        </w:rPr>
        <w:t>of</w:t>
      </w:r>
      <w:r>
        <w:rPr>
          <w:color w:val="0F0F0F"/>
          <w:spacing w:val="-9"/>
          <w:w w:val="105"/>
        </w:rPr>
        <w:t> </w:t>
      </w:r>
      <w:r>
        <w:rPr>
          <w:color w:val="0F0F0F"/>
          <w:w w:val="105"/>
        </w:rPr>
        <w:t>which is</w:t>
      </w:r>
      <w:r>
        <w:rPr>
          <w:color w:val="0F0F0F"/>
          <w:spacing w:val="-14"/>
          <w:w w:val="105"/>
        </w:rPr>
        <w:t> </w:t>
      </w:r>
      <w:r>
        <w:rPr>
          <w:color w:val="0F0F0F"/>
          <w:w w:val="105"/>
        </w:rPr>
        <w:t>stored</w:t>
      </w:r>
      <w:r>
        <w:rPr>
          <w:color w:val="0F0F0F"/>
          <w:spacing w:val="-2"/>
          <w:w w:val="105"/>
        </w:rPr>
        <w:t> </w:t>
      </w:r>
      <w:r>
        <w:rPr>
          <w:color w:val="0F0F0F"/>
          <w:w w:val="105"/>
        </w:rPr>
        <w:t>in</w:t>
      </w:r>
      <w:r>
        <w:rPr>
          <w:color w:val="0F0F0F"/>
          <w:spacing w:val="-2"/>
          <w:w w:val="105"/>
        </w:rPr>
        <w:t> </w:t>
      </w:r>
      <w:r>
        <w:rPr>
          <w:color w:val="0F0F0F"/>
          <w:w w:val="105"/>
        </w:rPr>
        <w:t>relation and</w:t>
      </w:r>
      <w:r>
        <w:rPr>
          <w:color w:val="0F0F0F"/>
          <w:spacing w:val="-7"/>
          <w:w w:val="105"/>
        </w:rPr>
        <w:t> </w:t>
      </w:r>
      <w:r>
        <w:rPr>
          <w:color w:val="0F0F0F"/>
          <w:w w:val="105"/>
        </w:rPr>
        <w:t>categorized in</w:t>
      </w:r>
      <w:r>
        <w:rPr>
          <w:color w:val="0F0F0F"/>
          <w:spacing w:val="-6"/>
          <w:w w:val="105"/>
        </w:rPr>
        <w:t> </w:t>
      </w:r>
      <w:r>
        <w:rPr>
          <w:color w:val="0F0F0F"/>
          <w:w w:val="105"/>
        </w:rPr>
        <w:t>datasets.</w:t>
      </w:r>
      <w:r>
        <w:rPr>
          <w:color w:val="0F0F0F"/>
          <w:spacing w:val="-4"/>
          <w:w w:val="105"/>
        </w:rPr>
        <w:t> </w:t>
      </w:r>
      <w:r>
        <w:rPr>
          <w:color w:val="0F0F0F"/>
          <w:w w:val="105"/>
        </w:rPr>
        <w:t>Such as a plant</w:t>
      </w:r>
      <w:r>
        <w:rPr>
          <w:color w:val="0F0F0F"/>
          <w:w w:val="105"/>
        </w:rPr>
        <w:t> disease</w:t>
      </w:r>
      <w:r>
        <w:rPr>
          <w:color w:val="0F0F0F"/>
          <w:w w:val="105"/>
        </w:rPr>
        <w:t> dataset</w:t>
      </w:r>
      <w:r>
        <w:rPr>
          <w:color w:val="0F0F0F"/>
          <w:w w:val="105"/>
        </w:rPr>
        <w:t> that</w:t>
      </w:r>
      <w:r>
        <w:rPr>
          <w:color w:val="0F0F0F"/>
          <w:w w:val="105"/>
        </w:rPr>
        <w:t> includes</w:t>
      </w:r>
      <w:r>
        <w:rPr>
          <w:color w:val="0F0F0F"/>
          <w:w w:val="105"/>
        </w:rPr>
        <w:t> images</w:t>
      </w:r>
      <w:r>
        <w:rPr>
          <w:color w:val="0F0F0F"/>
          <w:w w:val="105"/>
        </w:rPr>
        <w:t> of</w:t>
      </w:r>
      <w:r>
        <w:rPr>
          <w:color w:val="0F0F0F"/>
          <w:w w:val="105"/>
        </w:rPr>
        <w:t> plants</w:t>
      </w:r>
      <w:r>
        <w:rPr>
          <w:color w:val="0F0F0F"/>
          <w:w w:val="105"/>
        </w:rPr>
        <w:t> with</w:t>
      </w:r>
      <w:r>
        <w:rPr>
          <w:color w:val="0F0F0F"/>
          <w:w w:val="105"/>
        </w:rPr>
        <w:t> diseases</w:t>
      </w:r>
      <w:r>
        <w:rPr>
          <w:color w:val="0F0F0F"/>
          <w:w w:val="105"/>
        </w:rPr>
        <w:t> and</w:t>
      </w:r>
      <w:r>
        <w:rPr>
          <w:color w:val="0F0F0F"/>
          <w:w w:val="105"/>
        </w:rPr>
        <w:t> the</w:t>
      </w:r>
      <w:r>
        <w:rPr>
          <w:color w:val="0F0F0F"/>
          <w:w w:val="105"/>
        </w:rPr>
        <w:t> information</w:t>
      </w:r>
      <w:r>
        <w:rPr>
          <w:color w:val="0F0F0F"/>
          <w:w w:val="105"/>
        </w:rPr>
        <w:t> of said</w:t>
      </w:r>
      <w:r>
        <w:rPr>
          <w:color w:val="0F0F0F"/>
          <w:w w:val="105"/>
        </w:rPr>
        <w:t> disease.</w:t>
      </w:r>
      <w:r>
        <w:rPr>
          <w:color w:val="0F0F0F"/>
          <w:w w:val="105"/>
        </w:rPr>
        <w:t> All datasets contain</w:t>
      </w:r>
      <w:r>
        <w:rPr>
          <w:color w:val="0F0F0F"/>
          <w:w w:val="105"/>
        </w:rPr>
        <w:t> labelled examples and</w:t>
      </w:r>
      <w:r>
        <w:rPr>
          <w:color w:val="0F0F0F"/>
          <w:spacing w:val="-1"/>
          <w:w w:val="105"/>
        </w:rPr>
        <w:t> </w:t>
      </w:r>
      <w:r>
        <w:rPr>
          <w:color w:val="0F0F0F"/>
          <w:w w:val="105"/>
        </w:rPr>
        <w:t>features. An example is</w:t>
      </w:r>
      <w:r>
        <w:rPr>
          <w:color w:val="0F0F0F"/>
          <w:spacing w:val="-2"/>
          <w:w w:val="105"/>
        </w:rPr>
        <w:t> </w:t>
      </w:r>
      <w:r>
        <w:rPr>
          <w:color w:val="0F0F0F"/>
          <w:w w:val="105"/>
        </w:rPr>
        <w:t>equal to</w:t>
      </w:r>
      <w:r>
        <w:rPr>
          <w:color w:val="0F0F0F"/>
          <w:spacing w:val="-6"/>
          <w:w w:val="105"/>
        </w:rPr>
        <w:t> </w:t>
      </w:r>
      <w:r>
        <w:rPr>
          <w:color w:val="0F0F0F"/>
          <w:w w:val="105"/>
        </w:rPr>
        <w:t>a row in a table, whereas features are the</w:t>
      </w:r>
      <w:r>
        <w:rPr>
          <w:color w:val="0F0F0F"/>
          <w:w w:val="105"/>
        </w:rPr>
        <w:t> values</w:t>
      </w:r>
      <w:r>
        <w:rPr>
          <w:color w:val="0F0F0F"/>
          <w:w w:val="105"/>
        </w:rPr>
        <w:t> stored</w:t>
      </w:r>
      <w:r>
        <w:rPr>
          <w:color w:val="0F0F0F"/>
          <w:w w:val="105"/>
        </w:rPr>
        <w:t> in</w:t>
      </w:r>
      <w:r>
        <w:rPr>
          <w:color w:val="0F0F0F"/>
          <w:w w:val="105"/>
        </w:rPr>
        <w:t> it which</w:t>
      </w:r>
      <w:r>
        <w:rPr>
          <w:color w:val="0F0F0F"/>
          <w:w w:val="105"/>
        </w:rPr>
        <w:t> the</w:t>
      </w:r>
      <w:r>
        <w:rPr>
          <w:color w:val="0F0F0F"/>
          <w:w w:val="105"/>
        </w:rPr>
        <w:t> training</w:t>
      </w:r>
      <w:r>
        <w:rPr>
          <w:color w:val="0F0F0F"/>
          <w:w w:val="105"/>
        </w:rPr>
        <w:t> model</w:t>
      </w:r>
      <w:r>
        <w:rPr>
          <w:color w:val="0F0F0F"/>
          <w:w w:val="105"/>
        </w:rPr>
        <w:t> uses</w:t>
      </w:r>
      <w:r>
        <w:rPr>
          <w:color w:val="0F0F0F"/>
          <w:w w:val="105"/>
        </w:rPr>
        <w:t> to</w:t>
      </w:r>
      <w:r>
        <w:rPr>
          <w:color w:val="0F0F0F"/>
          <w:w w:val="105"/>
        </w:rPr>
        <w:t> predict</w:t>
      </w:r>
      <w:r>
        <w:rPr>
          <w:color w:val="0F0F0F"/>
          <w:w w:val="105"/>
        </w:rPr>
        <w:t> the</w:t>
      </w:r>
      <w:r>
        <w:rPr>
          <w:color w:val="0F0F0F"/>
          <w:w w:val="105"/>
        </w:rPr>
        <w:t> label.</w:t>
      </w:r>
      <w:r>
        <w:rPr>
          <w:color w:val="0F0F0F"/>
          <w:w w:val="105"/>
        </w:rPr>
        <w:t> A</w:t>
      </w:r>
      <w:r>
        <w:rPr>
          <w:color w:val="0F0F0F"/>
          <w:w w:val="105"/>
        </w:rPr>
        <w:t> label</w:t>
      </w:r>
      <w:r>
        <w:rPr>
          <w:color w:val="0F0F0F"/>
          <w:w w:val="105"/>
        </w:rPr>
        <w:t> is</w:t>
      </w:r>
      <w:r>
        <w:rPr>
          <w:color w:val="0F0F0F"/>
          <w:w w:val="105"/>
        </w:rPr>
        <w:t> thus</w:t>
      </w:r>
      <w:r>
        <w:rPr>
          <w:color w:val="0F0F0F"/>
          <w:w w:val="105"/>
        </w:rPr>
        <w:t> the</w:t>
      </w:r>
      <w:r>
        <w:rPr>
          <w:color w:val="0F0F0F"/>
          <w:w w:val="105"/>
        </w:rPr>
        <w:t> output</w:t>
      </w:r>
      <w:r>
        <w:rPr>
          <w:color w:val="0F0F0F"/>
          <w:w w:val="105"/>
        </w:rPr>
        <w:t> of</w:t>
      </w:r>
      <w:r>
        <w:rPr>
          <w:color w:val="0F0F0F"/>
          <w:w w:val="105"/>
        </w:rPr>
        <w:t> the prediction</w:t>
      </w:r>
      <w:r>
        <w:rPr>
          <w:color w:val="0F0F0F"/>
          <w:w w:val="105"/>
        </w:rPr>
        <w:t> model,</w:t>
      </w:r>
      <w:r>
        <w:rPr>
          <w:color w:val="0F0F0F"/>
          <w:w w:val="105"/>
        </w:rPr>
        <w:t> for</w:t>
      </w:r>
      <w:r>
        <w:rPr>
          <w:color w:val="0F0F0F"/>
          <w:w w:val="105"/>
        </w:rPr>
        <w:t> instance</w:t>
      </w:r>
      <w:r>
        <w:rPr>
          <w:color w:val="0F0F0F"/>
          <w:w w:val="105"/>
        </w:rPr>
        <w:t> a weather</w:t>
      </w:r>
      <w:r>
        <w:rPr>
          <w:color w:val="0F0F0F"/>
          <w:w w:val="105"/>
        </w:rPr>
        <w:t> model</w:t>
      </w:r>
      <w:r>
        <w:rPr>
          <w:color w:val="0F0F0F"/>
          <w:w w:val="105"/>
        </w:rPr>
        <w:t> that</w:t>
      </w:r>
      <w:r>
        <w:rPr>
          <w:color w:val="0F0F0F"/>
          <w:w w:val="105"/>
        </w:rPr>
        <w:t> predicts</w:t>
      </w:r>
      <w:r>
        <w:rPr>
          <w:color w:val="0F0F0F"/>
          <w:w w:val="105"/>
        </w:rPr>
        <w:t> the amount</w:t>
      </w:r>
      <w:r>
        <w:rPr>
          <w:color w:val="0F0F0F"/>
          <w:w w:val="105"/>
        </w:rPr>
        <w:t> of rain fall for a particular</w:t>
      </w:r>
      <w:r>
        <w:rPr>
          <w:color w:val="0F0F0F"/>
          <w:w w:val="105"/>
        </w:rPr>
        <w:t> day</w:t>
      </w:r>
      <w:r>
        <w:rPr>
          <w:color w:val="0F0F0F"/>
          <w:w w:val="105"/>
        </w:rPr>
        <w:t> has features such as</w:t>
      </w:r>
      <w:r>
        <w:rPr>
          <w:color w:val="0F0F0F"/>
          <w:spacing w:val="-3"/>
          <w:w w:val="105"/>
        </w:rPr>
        <w:t> </w:t>
      </w:r>
      <w:r>
        <w:rPr>
          <w:color w:val="0F0F0F"/>
          <w:w w:val="105"/>
        </w:rPr>
        <w:t>temperature,</w:t>
      </w:r>
      <w:r>
        <w:rPr>
          <w:color w:val="0F0F0F"/>
          <w:w w:val="105"/>
        </w:rPr>
        <w:t> humidity, wind direction</w:t>
      </w:r>
      <w:r>
        <w:rPr>
          <w:color w:val="0F0F0F"/>
          <w:w w:val="105"/>
        </w:rPr>
        <w:t> and</w:t>
      </w:r>
      <w:r>
        <w:rPr>
          <w:color w:val="0F0F0F"/>
          <w:spacing w:val="-5"/>
          <w:w w:val="105"/>
        </w:rPr>
        <w:t> </w:t>
      </w:r>
      <w:r>
        <w:rPr>
          <w:color w:val="0F0F0F"/>
          <w:w w:val="105"/>
        </w:rPr>
        <w:t>so</w:t>
      </w:r>
      <w:r>
        <w:rPr>
          <w:color w:val="0F0F0F"/>
          <w:spacing w:val="-2"/>
          <w:w w:val="105"/>
        </w:rPr>
        <w:t> </w:t>
      </w:r>
      <w:r>
        <w:rPr>
          <w:color w:val="0F0F0F"/>
          <w:w w:val="105"/>
        </w:rPr>
        <w:t>on, in this</w:t>
      </w:r>
      <w:r>
        <w:rPr>
          <w:color w:val="0F0F0F"/>
          <w:spacing w:val="-1"/>
          <w:w w:val="105"/>
        </w:rPr>
        <w:t> </w:t>
      </w:r>
      <w:r>
        <w:rPr>
          <w:color w:val="0F0F0F"/>
          <w:w w:val="105"/>
        </w:rPr>
        <w:t>model</w:t>
      </w:r>
      <w:r>
        <w:rPr>
          <w:color w:val="0F0F0F"/>
          <w:w w:val="105"/>
        </w:rPr>
        <w:t> the label would be</w:t>
      </w:r>
      <w:r>
        <w:rPr>
          <w:color w:val="0F0F0F"/>
          <w:spacing w:val="-1"/>
          <w:w w:val="105"/>
        </w:rPr>
        <w:t> </w:t>
      </w:r>
      <w:r>
        <w:rPr>
          <w:color w:val="0F0F0F"/>
          <w:w w:val="105"/>
        </w:rPr>
        <w:t>the</w:t>
      </w:r>
      <w:r>
        <w:rPr>
          <w:color w:val="0F0F0F"/>
          <w:spacing w:val="-2"/>
          <w:w w:val="105"/>
        </w:rPr>
        <w:t> </w:t>
      </w:r>
      <w:r>
        <w:rPr>
          <w:color w:val="0F0F0F"/>
          <w:w w:val="105"/>
        </w:rPr>
        <w:t>rainfall amount</w:t>
      </w:r>
      <w:r>
        <w:rPr>
          <w:color w:val="0F0F0F"/>
          <w:w w:val="105"/>
        </w:rPr>
        <w:t> that is predicted</w:t>
      </w:r>
      <w:r>
        <w:rPr>
          <w:color w:val="0F0F0F"/>
          <w:w w:val="105"/>
        </w:rPr>
        <w:t> based</w:t>
      </w:r>
      <w:r>
        <w:rPr>
          <w:color w:val="0F0F0F"/>
          <w:w w:val="105"/>
        </w:rPr>
        <w:t> on the data gathered</w:t>
      </w:r>
      <w:r>
        <w:rPr>
          <w:color w:val="0F0F0F"/>
          <w:w w:val="105"/>
        </w:rPr>
        <w:t> and analysed</w:t>
      </w:r>
      <w:r>
        <w:rPr>
          <w:color w:val="0F0F0F"/>
          <w:w w:val="105"/>
        </w:rPr>
        <w:t> to predict</w:t>
      </w:r>
      <w:r>
        <w:rPr>
          <w:color w:val="0F0F0F"/>
          <w:w w:val="105"/>
        </w:rPr>
        <w:t> (Supervised</w:t>
      </w:r>
      <w:r>
        <w:rPr>
          <w:color w:val="0F0F0F"/>
          <w:w w:val="105"/>
        </w:rPr>
        <w:t> Leaming</w:t>
      </w:r>
      <w:r>
        <w:rPr>
          <w:color w:val="0F0F0F"/>
          <w:w w:val="105"/>
        </w:rPr>
        <w:t> </w:t>
      </w:r>
      <w:r>
        <w:rPr>
          <w:color w:val="0F0F0F"/>
          <w:sz w:val="10"/>
        </w:rPr>
        <w:t>I</w:t>
      </w:r>
      <w:r>
        <w:rPr>
          <w:color w:val="0F0F0F"/>
          <w:spacing w:val="40"/>
          <w:w w:val="105"/>
          <w:sz w:val="10"/>
        </w:rPr>
        <w:t> </w:t>
      </w:r>
      <w:r>
        <w:rPr>
          <w:color w:val="0F0F0F"/>
          <w:w w:val="105"/>
        </w:rPr>
        <w:t>Machine Leaming, 2022). Dataset can be labelled, or</w:t>
      </w:r>
      <w:r>
        <w:rPr>
          <w:color w:val="0F0F0F"/>
          <w:spacing w:val="-3"/>
          <w:w w:val="105"/>
        </w:rPr>
        <w:t> </w:t>
      </w:r>
      <w:r>
        <w:rPr>
          <w:color w:val="0F0F0F"/>
          <w:w w:val="105"/>
        </w:rPr>
        <w:t>unlabelled,</w:t>
      </w:r>
      <w:r>
        <w:rPr>
          <w:color w:val="0F0F0F"/>
          <w:w w:val="105"/>
        </w:rPr>
        <w:t> labelled data are</w:t>
      </w:r>
      <w:r>
        <w:rPr>
          <w:color w:val="0F0F0F"/>
          <w:spacing w:val="-3"/>
          <w:w w:val="105"/>
        </w:rPr>
        <w:t> </w:t>
      </w:r>
      <w:r>
        <w:rPr>
          <w:color w:val="0F0F0F"/>
          <w:w w:val="105"/>
        </w:rPr>
        <w:t>examples that have both the features and the respective</w:t>
      </w:r>
      <w:r>
        <w:rPr>
          <w:color w:val="0F0F0F"/>
          <w:w w:val="105"/>
        </w:rPr>
        <w:t> label</w:t>
      </w:r>
      <w:r>
        <w:rPr>
          <w:color w:val="0F0F0F"/>
          <w:w w:val="105"/>
        </w:rPr>
        <w:t> whereas</w:t>
      </w:r>
      <w:r>
        <w:rPr>
          <w:color w:val="0F0F0F"/>
          <w:w w:val="105"/>
        </w:rPr>
        <w:t> unlabelled</w:t>
      </w:r>
      <w:r>
        <w:rPr>
          <w:color w:val="0F0F0F"/>
          <w:w w:val="105"/>
        </w:rPr>
        <w:t> examples</w:t>
      </w:r>
      <w:r>
        <w:rPr>
          <w:color w:val="0F0F0F"/>
          <w:w w:val="105"/>
        </w:rPr>
        <w:t> does</w:t>
      </w:r>
      <w:r>
        <w:rPr>
          <w:color w:val="0F0F0F"/>
          <w:w w:val="105"/>
        </w:rPr>
        <w:t> not</w:t>
      </w:r>
      <w:r>
        <w:rPr>
          <w:color w:val="0F0F0F"/>
          <w:w w:val="105"/>
        </w:rPr>
        <w:t> contain a label, the</w:t>
      </w:r>
      <w:r>
        <w:rPr>
          <w:color w:val="0F0F0F"/>
          <w:w w:val="105"/>
        </w:rPr>
        <w:t> model predicts</w:t>
      </w:r>
      <w:r>
        <w:rPr>
          <w:color w:val="0F0F0F"/>
          <w:w w:val="105"/>
        </w:rPr>
        <w:t> the</w:t>
      </w:r>
      <w:r>
        <w:rPr>
          <w:color w:val="0F0F0F"/>
          <w:w w:val="105"/>
        </w:rPr>
        <w:t> label. Many</w:t>
      </w:r>
      <w:r>
        <w:rPr>
          <w:color w:val="0F0F0F"/>
          <w:w w:val="105"/>
        </w:rPr>
        <w:t> examples</w:t>
      </w:r>
      <w:r>
        <w:rPr>
          <w:color w:val="0F0F0F"/>
          <w:w w:val="105"/>
        </w:rPr>
        <w:t> of</w:t>
      </w:r>
      <w:r>
        <w:rPr>
          <w:color w:val="0F0F0F"/>
          <w:w w:val="105"/>
        </w:rPr>
        <w:t> a particular</w:t>
      </w:r>
      <w:r>
        <w:rPr>
          <w:color w:val="0F0F0F"/>
          <w:w w:val="105"/>
        </w:rPr>
        <w:t> subject</w:t>
      </w:r>
      <w:r>
        <w:rPr>
          <w:color w:val="0F0F0F"/>
          <w:w w:val="105"/>
        </w:rPr>
        <w:t> are</w:t>
      </w:r>
      <w:r>
        <w:rPr>
          <w:color w:val="0F0F0F"/>
          <w:w w:val="105"/>
        </w:rPr>
        <w:t> considered</w:t>
      </w:r>
      <w:r>
        <w:rPr>
          <w:color w:val="0F0F0F"/>
          <w:w w:val="105"/>
        </w:rPr>
        <w:t> as a</w:t>
      </w:r>
      <w:r>
        <w:rPr>
          <w:color w:val="0F0F0F"/>
          <w:w w:val="105"/>
        </w:rPr>
        <w:t> dataset</w:t>
      </w:r>
      <w:r>
        <w:rPr>
          <w:color w:val="0F0F0F"/>
          <w:w w:val="105"/>
        </w:rPr>
        <w:t> of</w:t>
      </w:r>
      <w:r>
        <w:rPr>
          <w:color w:val="0F0F0F"/>
          <w:w w:val="105"/>
        </w:rPr>
        <w:t> that</w:t>
      </w:r>
      <w:r>
        <w:rPr>
          <w:color w:val="0F0F0F"/>
          <w:w w:val="105"/>
        </w:rPr>
        <w:t> subject,</w:t>
      </w:r>
      <w:r>
        <w:rPr>
          <w:color w:val="0F0F0F"/>
          <w:w w:val="105"/>
        </w:rPr>
        <w:t> dataset</w:t>
      </w:r>
      <w:r>
        <w:rPr>
          <w:color w:val="0F0F0F"/>
          <w:w w:val="105"/>
        </w:rPr>
        <w:t> is the</w:t>
      </w:r>
      <w:r>
        <w:rPr>
          <w:color w:val="0F0F0F"/>
          <w:w w:val="105"/>
        </w:rPr>
        <w:t> amount</w:t>
      </w:r>
      <w:r>
        <w:rPr>
          <w:color w:val="0F0F0F"/>
          <w:w w:val="105"/>
        </w:rPr>
        <w:t> of diversity</w:t>
      </w:r>
      <w:r>
        <w:rPr>
          <w:color w:val="0F0F0F"/>
          <w:w w:val="105"/>
        </w:rPr>
        <w:t> or</w:t>
      </w:r>
      <w:r>
        <w:rPr>
          <w:color w:val="0F0F0F"/>
          <w:w w:val="105"/>
        </w:rPr>
        <w:t> range</w:t>
      </w:r>
      <w:r>
        <w:rPr>
          <w:color w:val="0F0F0F"/>
          <w:w w:val="105"/>
        </w:rPr>
        <w:t> of data coverage</w:t>
      </w:r>
      <w:r>
        <w:rPr>
          <w:color w:val="0F0F0F"/>
          <w:w w:val="105"/>
        </w:rPr>
        <w:t> and</w:t>
      </w:r>
      <w:r>
        <w:rPr>
          <w:color w:val="0F0F0F"/>
          <w:w w:val="105"/>
        </w:rPr>
        <w:t> size</w:t>
      </w:r>
      <w:r>
        <w:rPr>
          <w:color w:val="0F0F0F"/>
          <w:w w:val="105"/>
        </w:rPr>
        <w:t> of the</w:t>
      </w:r>
      <w:r>
        <w:rPr>
          <w:color w:val="0F0F0F"/>
          <w:w w:val="105"/>
        </w:rPr>
        <w:t> data.</w:t>
      </w:r>
      <w:r>
        <w:rPr>
          <w:color w:val="0F0F0F"/>
          <w:w w:val="105"/>
        </w:rPr>
        <w:t> Datasets</w:t>
      </w:r>
      <w:r>
        <w:rPr>
          <w:color w:val="0F0F0F"/>
          <w:w w:val="105"/>
        </w:rPr>
        <w:t> come</w:t>
      </w:r>
      <w:r>
        <w:rPr>
          <w:color w:val="0F0F0F"/>
          <w:w w:val="105"/>
        </w:rPr>
        <w:t> in</w:t>
      </w:r>
      <w:r>
        <w:rPr>
          <w:color w:val="0F0F0F"/>
          <w:w w:val="105"/>
        </w:rPr>
        <w:t> different</w:t>
      </w:r>
      <w:r>
        <w:rPr>
          <w:color w:val="0F0F0F"/>
          <w:w w:val="105"/>
        </w:rPr>
        <w:t> diversity</w:t>
      </w:r>
      <w:r>
        <w:rPr>
          <w:color w:val="0F0F0F"/>
          <w:w w:val="105"/>
        </w:rPr>
        <w:t> and</w:t>
      </w:r>
      <w:r>
        <w:rPr>
          <w:color w:val="0F0F0F"/>
          <w:w w:val="105"/>
        </w:rPr>
        <w:t> size,</w:t>
      </w:r>
      <w:r>
        <w:rPr>
          <w:color w:val="0F0F0F"/>
          <w:w w:val="105"/>
        </w:rPr>
        <w:t> thus depending</w:t>
      </w:r>
      <w:r>
        <w:rPr>
          <w:color w:val="0F0F0F"/>
          <w:w w:val="105"/>
        </w:rPr>
        <w:t> on</w:t>
      </w:r>
      <w:r>
        <w:rPr>
          <w:color w:val="0F0F0F"/>
          <w:w w:val="105"/>
        </w:rPr>
        <w:t> just</w:t>
      </w:r>
      <w:r>
        <w:rPr>
          <w:color w:val="0F0F0F"/>
          <w:w w:val="105"/>
        </w:rPr>
        <w:t> the size or the</w:t>
      </w:r>
      <w:r>
        <w:rPr>
          <w:color w:val="0F0F0F"/>
          <w:w w:val="105"/>
        </w:rPr>
        <w:t> diversity</w:t>
      </w:r>
      <w:r>
        <w:rPr>
          <w:color w:val="0F0F0F"/>
          <w:w w:val="105"/>
        </w:rPr>
        <w:t> will</w:t>
      </w:r>
      <w:r>
        <w:rPr>
          <w:color w:val="0F0F0F"/>
          <w:w w:val="105"/>
        </w:rPr>
        <w:t> not make</w:t>
      </w:r>
      <w:r>
        <w:rPr>
          <w:color w:val="0F0F0F"/>
          <w:w w:val="105"/>
        </w:rPr>
        <w:t> the dataset</w:t>
      </w:r>
      <w:r>
        <w:rPr>
          <w:color w:val="0F0F0F"/>
          <w:w w:val="105"/>
        </w:rPr>
        <w:t> suitable,</w:t>
      </w:r>
      <w:r>
        <w:rPr>
          <w:color w:val="0F0F0F"/>
          <w:w w:val="105"/>
        </w:rPr>
        <w:t> a dataset</w:t>
      </w:r>
      <w:r>
        <w:rPr>
          <w:color w:val="0F0F0F"/>
          <w:w w:val="105"/>
        </w:rPr>
        <w:t> must</w:t>
      </w:r>
      <w:r>
        <w:rPr>
          <w:color w:val="0F0F0F"/>
          <w:w w:val="105"/>
        </w:rPr>
        <w:t> be</w:t>
      </w:r>
      <w:r>
        <w:rPr>
          <w:color w:val="0F0F0F"/>
          <w:w w:val="105"/>
        </w:rPr>
        <w:t> both</w:t>
      </w:r>
      <w:r>
        <w:rPr>
          <w:color w:val="0F0F0F"/>
          <w:w w:val="105"/>
        </w:rPr>
        <w:t> highly diverse</w:t>
      </w:r>
      <w:r>
        <w:rPr>
          <w:color w:val="0F0F0F"/>
          <w:w w:val="105"/>
        </w:rPr>
        <w:t> with</w:t>
      </w:r>
      <w:r>
        <w:rPr>
          <w:color w:val="0F0F0F"/>
          <w:w w:val="105"/>
        </w:rPr>
        <w:t> sufficient</w:t>
      </w:r>
      <w:r>
        <w:rPr>
          <w:color w:val="0F0F0F"/>
          <w:w w:val="105"/>
        </w:rPr>
        <w:t> size of data to predict accurate</w:t>
      </w:r>
      <w:r>
        <w:rPr>
          <w:color w:val="0F0F0F"/>
          <w:w w:val="105"/>
        </w:rPr>
        <w:t> predictions</w:t>
      </w:r>
      <w:r>
        <w:rPr>
          <w:color w:val="0F0F0F"/>
          <w:w w:val="105"/>
        </w:rPr>
        <w:t> (Supervised</w:t>
      </w:r>
      <w:r>
        <w:rPr>
          <w:color w:val="0F0F0F"/>
          <w:w w:val="105"/>
        </w:rPr>
        <w:t> Leaming</w:t>
      </w:r>
      <w:r>
        <w:rPr>
          <w:color w:val="0F0F0F"/>
          <w:w w:val="105"/>
        </w:rPr>
        <w:t> </w:t>
      </w:r>
      <w:r>
        <w:rPr>
          <w:rFonts w:ascii="Arial"/>
          <w:color w:val="0F0F0F"/>
          <w:sz w:val="20"/>
        </w:rPr>
        <w:t>I </w:t>
      </w:r>
      <w:r>
        <w:rPr>
          <w:color w:val="0F0F0F"/>
          <w:w w:val="105"/>
        </w:rPr>
        <w:t>Machine</w:t>
      </w:r>
      <w:r>
        <w:rPr>
          <w:color w:val="0F0F0F"/>
          <w:w w:val="105"/>
        </w:rPr>
        <w:t> Leaming, 2022).</w:t>
      </w:r>
      <w:r>
        <w:rPr>
          <w:color w:val="0F0F0F"/>
          <w:spacing w:val="-8"/>
          <w:w w:val="105"/>
        </w:rPr>
        <w:t> </w:t>
      </w:r>
      <w:r>
        <w:rPr>
          <w:color w:val="0F0F0F"/>
          <w:w w:val="105"/>
        </w:rPr>
        <w:t>Additionally, datasets</w:t>
      </w:r>
      <w:r>
        <w:rPr>
          <w:color w:val="0F0F0F"/>
          <w:spacing w:val="-7"/>
          <w:w w:val="105"/>
        </w:rPr>
        <w:t> </w:t>
      </w:r>
      <w:r>
        <w:rPr>
          <w:color w:val="0F0F0F"/>
          <w:w w:val="105"/>
        </w:rPr>
        <w:t>that</w:t>
      </w:r>
      <w:r>
        <w:rPr>
          <w:color w:val="0F0F0F"/>
          <w:spacing w:val="-11"/>
          <w:w w:val="105"/>
        </w:rPr>
        <w:t> </w:t>
      </w:r>
      <w:r>
        <w:rPr>
          <w:color w:val="0F0F0F"/>
          <w:w w:val="105"/>
        </w:rPr>
        <w:t>include</w:t>
      </w:r>
      <w:r>
        <w:rPr>
          <w:color w:val="0F0F0F"/>
          <w:spacing w:val="-1"/>
          <w:w w:val="105"/>
        </w:rPr>
        <w:t> </w:t>
      </w:r>
      <w:r>
        <w:rPr>
          <w:color w:val="0F0F0F"/>
          <w:w w:val="105"/>
        </w:rPr>
        <w:t>many</w:t>
      </w:r>
      <w:r>
        <w:rPr>
          <w:color w:val="0F0F0F"/>
          <w:spacing w:val="-9"/>
          <w:w w:val="105"/>
        </w:rPr>
        <w:t> </w:t>
      </w:r>
      <w:r>
        <w:rPr>
          <w:color w:val="0F0F0F"/>
          <w:w w:val="105"/>
        </w:rPr>
        <w:t>features</w:t>
      </w:r>
      <w:r>
        <w:rPr>
          <w:color w:val="0F0F0F"/>
          <w:spacing w:val="-4"/>
          <w:w w:val="105"/>
        </w:rPr>
        <w:t> </w:t>
      </w:r>
      <w:r>
        <w:rPr>
          <w:color w:val="0F0F0F"/>
          <w:w w:val="105"/>
        </w:rPr>
        <w:t>will help</w:t>
      </w:r>
      <w:r>
        <w:rPr>
          <w:color w:val="0F0F0F"/>
          <w:spacing w:val="-14"/>
          <w:w w:val="105"/>
        </w:rPr>
        <w:t> </w:t>
      </w:r>
      <w:r>
        <w:rPr>
          <w:color w:val="0F0F0F"/>
          <w:w w:val="105"/>
        </w:rPr>
        <w:t>the</w:t>
      </w:r>
      <w:r>
        <w:rPr>
          <w:color w:val="0F0F0F"/>
          <w:spacing w:val="-14"/>
          <w:w w:val="105"/>
        </w:rPr>
        <w:t> </w:t>
      </w:r>
      <w:r>
        <w:rPr>
          <w:color w:val="0F0F0F"/>
          <w:w w:val="105"/>
        </w:rPr>
        <w:t>model</w:t>
      </w:r>
      <w:r>
        <w:rPr>
          <w:color w:val="0F0F0F"/>
          <w:spacing w:val="-9"/>
          <w:w w:val="105"/>
        </w:rPr>
        <w:t> </w:t>
      </w:r>
      <w:r>
        <w:rPr>
          <w:color w:val="0F0F0F"/>
          <w:w w:val="105"/>
        </w:rPr>
        <w:t>to</w:t>
      </w:r>
      <w:r>
        <w:rPr>
          <w:color w:val="0F0F0F"/>
          <w:spacing w:val="-14"/>
          <w:w w:val="105"/>
        </w:rPr>
        <w:t> </w:t>
      </w:r>
      <w:r>
        <w:rPr>
          <w:color w:val="0F0F0F"/>
          <w:w w:val="105"/>
        </w:rPr>
        <w:t>predict better</w:t>
      </w:r>
      <w:r>
        <w:rPr>
          <w:color w:val="0F0F0F"/>
          <w:spacing w:val="-8"/>
          <w:w w:val="105"/>
        </w:rPr>
        <w:t> </w:t>
      </w:r>
      <w:r>
        <w:rPr>
          <w:color w:val="0F0F0F"/>
          <w:w w:val="105"/>
        </w:rPr>
        <w:t>than</w:t>
      </w:r>
      <w:r>
        <w:rPr>
          <w:color w:val="0F0F0F"/>
          <w:spacing w:val="-4"/>
          <w:w w:val="105"/>
        </w:rPr>
        <w:t> </w:t>
      </w:r>
      <w:r>
        <w:rPr>
          <w:color w:val="0F0F0F"/>
          <w:w w:val="105"/>
        </w:rPr>
        <w:t>a</w:t>
      </w:r>
      <w:r>
        <w:rPr>
          <w:color w:val="0F0F0F"/>
          <w:spacing w:val="-13"/>
          <w:w w:val="105"/>
        </w:rPr>
        <w:t> </w:t>
      </w:r>
      <w:r>
        <w:rPr>
          <w:color w:val="0F0F0F"/>
          <w:w w:val="105"/>
        </w:rPr>
        <w:t>dataset</w:t>
      </w:r>
      <w:r>
        <w:rPr>
          <w:color w:val="0F0F0F"/>
          <w:spacing w:val="-2"/>
          <w:w w:val="105"/>
        </w:rPr>
        <w:t> </w:t>
      </w:r>
      <w:r>
        <w:rPr>
          <w:color w:val="0F0F0F"/>
          <w:w w:val="105"/>
        </w:rPr>
        <w:t>with less</w:t>
      </w:r>
      <w:r>
        <w:rPr>
          <w:color w:val="0F0F0F"/>
          <w:w w:val="105"/>
        </w:rPr>
        <w:t> features,</w:t>
      </w:r>
      <w:r>
        <w:rPr>
          <w:color w:val="0F0F0F"/>
          <w:w w:val="105"/>
        </w:rPr>
        <w:t> but</w:t>
      </w:r>
      <w:r>
        <w:rPr>
          <w:color w:val="0F0F0F"/>
          <w:w w:val="105"/>
        </w:rPr>
        <w:t> it</w:t>
      </w:r>
      <w:r>
        <w:rPr>
          <w:color w:val="0F0F0F"/>
          <w:w w:val="105"/>
        </w:rPr>
        <w:t> is</w:t>
      </w:r>
      <w:r>
        <w:rPr>
          <w:color w:val="0F0F0F"/>
          <w:w w:val="105"/>
        </w:rPr>
        <w:t> not always</w:t>
      </w:r>
      <w:r>
        <w:rPr>
          <w:color w:val="0F0F0F"/>
          <w:w w:val="105"/>
        </w:rPr>
        <w:t> guaranteed</w:t>
      </w:r>
      <w:r>
        <w:rPr>
          <w:color w:val="0F0F0F"/>
          <w:w w:val="105"/>
        </w:rPr>
        <w:t> as</w:t>
      </w:r>
      <w:r>
        <w:rPr>
          <w:color w:val="0F0F0F"/>
          <w:w w:val="105"/>
        </w:rPr>
        <w:t> it</w:t>
      </w:r>
      <w:r>
        <w:rPr>
          <w:color w:val="0F0F0F"/>
          <w:w w:val="105"/>
        </w:rPr>
        <w:t> is</w:t>
      </w:r>
      <w:r>
        <w:rPr>
          <w:color w:val="0F0F0F"/>
          <w:w w:val="105"/>
        </w:rPr>
        <w:t> highly</w:t>
      </w:r>
      <w:r>
        <w:rPr>
          <w:color w:val="0F0F0F"/>
          <w:w w:val="105"/>
        </w:rPr>
        <w:t> dependent</w:t>
      </w:r>
      <w:r>
        <w:rPr>
          <w:color w:val="0F0F0F"/>
          <w:w w:val="105"/>
        </w:rPr>
        <w:t> on</w:t>
      </w:r>
      <w:r>
        <w:rPr>
          <w:color w:val="0F0F0F"/>
          <w:w w:val="105"/>
        </w:rPr>
        <w:t> the</w:t>
      </w:r>
      <w:r>
        <w:rPr>
          <w:color w:val="0F0F0F"/>
          <w:w w:val="105"/>
        </w:rPr>
        <w:t> relationship</w:t>
      </w:r>
      <w:r>
        <w:rPr>
          <w:color w:val="0F0F0F"/>
          <w:w w:val="105"/>
        </w:rPr>
        <w:t> to the</w:t>
      </w:r>
      <w:r>
        <w:rPr>
          <w:color w:val="0F0F0F"/>
          <w:w w:val="105"/>
        </w:rPr>
        <w:t> label</w:t>
      </w:r>
      <w:r>
        <w:rPr>
          <w:color w:val="0F0F0F"/>
          <w:w w:val="105"/>
        </w:rPr>
        <w:t> to</w:t>
      </w:r>
      <w:r>
        <w:rPr>
          <w:color w:val="0F0F0F"/>
          <w:w w:val="105"/>
        </w:rPr>
        <w:t> be </w:t>
      </w:r>
      <w:r>
        <w:rPr>
          <w:color w:val="0F0F0F"/>
          <w:spacing w:val="-2"/>
          <w:w w:val="105"/>
        </w:rPr>
        <w:t>predicted.</w:t>
      </w:r>
    </w:p>
    <w:p>
      <w:pPr>
        <w:pStyle w:val="BodyText"/>
      </w:pPr>
    </w:p>
    <w:p>
      <w:pPr>
        <w:pStyle w:val="BodyText"/>
        <w:spacing w:before="226"/>
      </w:pPr>
    </w:p>
    <w:p>
      <w:pPr>
        <w:pStyle w:val="Heading5"/>
        <w:numPr>
          <w:ilvl w:val="2"/>
          <w:numId w:val="6"/>
        </w:numPr>
        <w:tabs>
          <w:tab w:pos="1566" w:val="left" w:leader="none"/>
        </w:tabs>
        <w:spacing w:line="240" w:lineRule="auto" w:before="0" w:after="0"/>
        <w:ind w:left="1566" w:right="0" w:hanging="719"/>
        <w:jc w:val="left"/>
        <w:rPr>
          <w:color w:val="0F0F0F"/>
        </w:rPr>
      </w:pPr>
      <w:r>
        <w:rPr>
          <w:color w:val="0F0F0F"/>
        </w:rPr>
        <w:t>Machine</w:t>
      </w:r>
      <w:r>
        <w:rPr>
          <w:color w:val="0F0F0F"/>
          <w:spacing w:val="-1"/>
        </w:rPr>
        <w:t> </w:t>
      </w:r>
      <w:r>
        <w:rPr>
          <w:color w:val="0F0F0F"/>
        </w:rPr>
        <w:t>Learning</w:t>
      </w:r>
      <w:r>
        <w:rPr>
          <w:color w:val="0F0F0F"/>
          <w:spacing w:val="-2"/>
        </w:rPr>
        <w:t> Model</w:t>
      </w:r>
    </w:p>
    <w:p>
      <w:pPr>
        <w:pStyle w:val="BodyText"/>
        <w:spacing w:line="376" w:lineRule="auto" w:before="292"/>
        <w:ind w:left="124" w:right="309" w:hanging="2"/>
        <w:jc w:val="both"/>
      </w:pPr>
      <w:r>
        <w:rPr>
          <w:color w:val="0F0F0F"/>
          <w:w w:val="105"/>
        </w:rPr>
        <w:t>ML model is any file that has been trained</w:t>
      </w:r>
      <w:r>
        <w:rPr>
          <w:color w:val="0F0F0F"/>
          <w:w w:val="105"/>
        </w:rPr>
        <w:t> by an algorithm</w:t>
      </w:r>
      <w:r>
        <w:rPr>
          <w:color w:val="0F0F0F"/>
          <w:w w:val="105"/>
        </w:rPr>
        <w:t> to recognize a certain pattern with the associated dataset</w:t>
      </w:r>
      <w:r>
        <w:rPr>
          <w:color w:val="0F0F0F"/>
          <w:spacing w:val="-10"/>
          <w:w w:val="105"/>
        </w:rPr>
        <w:t> </w:t>
      </w:r>
      <w:r>
        <w:rPr>
          <w:color w:val="0F0F0F"/>
          <w:w w:val="105"/>
        </w:rPr>
        <w:t>where</w:t>
      </w:r>
      <w:r>
        <w:rPr>
          <w:color w:val="0F0F0F"/>
          <w:spacing w:val="-6"/>
          <w:w w:val="105"/>
        </w:rPr>
        <w:t> </w:t>
      </w:r>
      <w:r>
        <w:rPr>
          <w:color w:val="0F0F0F"/>
          <w:w w:val="105"/>
        </w:rPr>
        <w:t>it</w:t>
      </w:r>
      <w:r>
        <w:rPr>
          <w:color w:val="0F0F0F"/>
          <w:spacing w:val="-5"/>
          <w:w w:val="105"/>
        </w:rPr>
        <w:t> </w:t>
      </w:r>
      <w:r>
        <w:rPr>
          <w:color w:val="0F0F0F"/>
          <w:w w:val="105"/>
        </w:rPr>
        <w:t>uses</w:t>
      </w:r>
      <w:r>
        <w:rPr>
          <w:color w:val="0F0F0F"/>
          <w:spacing w:val="-12"/>
          <w:w w:val="105"/>
        </w:rPr>
        <w:t> </w:t>
      </w:r>
      <w:r>
        <w:rPr>
          <w:color w:val="0F0F0F"/>
          <w:w w:val="105"/>
        </w:rPr>
        <w:t>the</w:t>
      </w:r>
      <w:r>
        <w:rPr>
          <w:color w:val="0F0F0F"/>
          <w:spacing w:val="-13"/>
          <w:w w:val="105"/>
        </w:rPr>
        <w:t> </w:t>
      </w:r>
      <w:r>
        <w:rPr>
          <w:color w:val="0F0F0F"/>
          <w:w w:val="105"/>
        </w:rPr>
        <w:t>data</w:t>
      </w:r>
      <w:r>
        <w:rPr>
          <w:color w:val="0F0F0F"/>
          <w:spacing w:val="-6"/>
          <w:w w:val="105"/>
        </w:rPr>
        <w:t> </w:t>
      </w:r>
      <w:r>
        <w:rPr>
          <w:color w:val="0F0F0F"/>
          <w:w w:val="105"/>
        </w:rPr>
        <w:t>to</w:t>
      </w:r>
      <w:r>
        <w:rPr>
          <w:color w:val="0F0F0F"/>
          <w:spacing w:val="-6"/>
          <w:w w:val="105"/>
        </w:rPr>
        <w:t> </w:t>
      </w:r>
      <w:r>
        <w:rPr>
          <w:color w:val="0F0F0F"/>
          <w:w w:val="105"/>
        </w:rPr>
        <w:t>understand,</w:t>
      </w:r>
      <w:r>
        <w:rPr>
          <w:color w:val="0F0F0F"/>
          <w:spacing w:val="-4"/>
          <w:w w:val="105"/>
        </w:rPr>
        <w:t> </w:t>
      </w:r>
      <w:r>
        <w:rPr>
          <w:color w:val="0F0F0F"/>
          <w:w w:val="105"/>
        </w:rPr>
        <w:t>learn</w:t>
      </w:r>
      <w:r>
        <w:rPr>
          <w:color w:val="0F0F0F"/>
          <w:spacing w:val="-12"/>
          <w:w w:val="105"/>
        </w:rPr>
        <w:t> </w:t>
      </w:r>
      <w:r>
        <w:rPr>
          <w:color w:val="0F0F0F"/>
          <w:w w:val="105"/>
        </w:rPr>
        <w:t>and</w:t>
      </w:r>
      <w:r>
        <w:rPr>
          <w:color w:val="0F0F0F"/>
          <w:spacing w:val="-8"/>
          <w:w w:val="105"/>
        </w:rPr>
        <w:t> </w:t>
      </w:r>
      <w:r>
        <w:rPr>
          <w:color w:val="0F0F0F"/>
          <w:w w:val="105"/>
        </w:rPr>
        <w:t>predict</w:t>
      </w:r>
      <w:r>
        <w:rPr>
          <w:color w:val="0F0F0F"/>
          <w:spacing w:val="-5"/>
          <w:w w:val="105"/>
        </w:rPr>
        <w:t> </w:t>
      </w:r>
      <w:r>
        <w:rPr>
          <w:color w:val="0F0F0F"/>
          <w:w w:val="105"/>
        </w:rPr>
        <w:t>a</w:t>
      </w:r>
      <w:r>
        <w:rPr>
          <w:color w:val="0F0F0F"/>
          <w:spacing w:val="-14"/>
          <w:w w:val="105"/>
        </w:rPr>
        <w:t> </w:t>
      </w:r>
      <w:r>
        <w:rPr>
          <w:color w:val="0F0F0F"/>
          <w:w w:val="105"/>
        </w:rPr>
        <w:t>label</w:t>
      </w:r>
      <w:r>
        <w:rPr>
          <w:color w:val="0F0F0F"/>
          <w:spacing w:val="-6"/>
          <w:w w:val="105"/>
        </w:rPr>
        <w:t> </w:t>
      </w:r>
      <w:r>
        <w:rPr>
          <w:color w:val="0F0F0F"/>
          <w:w w:val="105"/>
        </w:rPr>
        <w:t>(QuinnRadich, 2021).</w:t>
      </w:r>
      <w:r>
        <w:rPr>
          <w:color w:val="0F0F0F"/>
          <w:spacing w:val="-6"/>
          <w:w w:val="105"/>
        </w:rPr>
        <w:t> </w:t>
      </w:r>
      <w:r>
        <w:rPr>
          <w:color w:val="0F0F0F"/>
          <w:w w:val="105"/>
        </w:rPr>
        <w:t>A</w:t>
      </w:r>
      <w:r>
        <w:rPr>
          <w:color w:val="0F0F0F"/>
          <w:spacing w:val="-14"/>
          <w:w w:val="105"/>
        </w:rPr>
        <w:t> </w:t>
      </w:r>
      <w:r>
        <w:rPr>
          <w:color w:val="0F0F0F"/>
          <w:w w:val="105"/>
        </w:rPr>
        <w:t>trained</w:t>
      </w:r>
      <w:r>
        <w:rPr>
          <w:color w:val="0F0F0F"/>
          <w:spacing w:val="-8"/>
          <w:w w:val="105"/>
        </w:rPr>
        <w:t> </w:t>
      </w:r>
      <w:r>
        <w:rPr>
          <w:color w:val="0F0F0F"/>
          <w:w w:val="105"/>
        </w:rPr>
        <w:t>model</w:t>
      </w:r>
      <w:r>
        <w:rPr>
          <w:color w:val="0F0F0F"/>
          <w:spacing w:val="-14"/>
          <w:w w:val="105"/>
        </w:rPr>
        <w:t> </w:t>
      </w:r>
      <w:r>
        <w:rPr>
          <w:color w:val="0F0F0F"/>
          <w:w w:val="105"/>
        </w:rPr>
        <w:t>can then be used to</w:t>
      </w:r>
      <w:r>
        <w:rPr>
          <w:color w:val="0F0F0F"/>
          <w:spacing w:val="-1"/>
          <w:w w:val="105"/>
        </w:rPr>
        <w:t> </w:t>
      </w:r>
      <w:r>
        <w:rPr>
          <w:color w:val="0F0F0F"/>
          <w:w w:val="105"/>
        </w:rPr>
        <w:t>predict and analyse new data which the model will learn from to be more accurate.</w:t>
      </w:r>
    </w:p>
    <w:p>
      <w:pPr>
        <w:pStyle w:val="BodyText"/>
      </w:pPr>
    </w:p>
    <w:p>
      <w:pPr>
        <w:pStyle w:val="BodyText"/>
        <w:spacing w:before="212"/>
      </w:pPr>
    </w:p>
    <w:p>
      <w:pPr>
        <w:pStyle w:val="Heading5"/>
        <w:numPr>
          <w:ilvl w:val="2"/>
          <w:numId w:val="6"/>
        </w:numPr>
        <w:tabs>
          <w:tab w:pos="1567" w:val="left" w:leader="none"/>
        </w:tabs>
        <w:spacing w:line="240" w:lineRule="auto" w:before="0" w:after="0"/>
        <w:ind w:left="1567" w:right="0" w:hanging="720"/>
        <w:jc w:val="left"/>
        <w:rPr>
          <w:color w:val="0F0F0F"/>
        </w:rPr>
      </w:pPr>
      <w:bookmarkStart w:name="_TOC_250078" w:id="16"/>
      <w:r>
        <w:rPr>
          <w:color w:val="0F0F0F"/>
        </w:rPr>
        <w:t>Training</w:t>
      </w:r>
      <w:r>
        <w:rPr>
          <w:color w:val="0F0F0F"/>
          <w:spacing w:val="7"/>
        </w:rPr>
        <w:t> </w:t>
      </w:r>
      <w:r>
        <w:rPr>
          <w:color w:val="0F0F0F"/>
        </w:rPr>
        <w:t>A</w:t>
      </w:r>
      <w:bookmarkEnd w:id="16"/>
      <w:r>
        <w:rPr>
          <w:color w:val="0F0F0F"/>
          <w:spacing w:val="-2"/>
        </w:rPr>
        <w:t> Model.</w:t>
      </w:r>
    </w:p>
    <w:p>
      <w:pPr>
        <w:pStyle w:val="BodyText"/>
        <w:spacing w:line="379" w:lineRule="auto" w:before="291"/>
        <w:ind w:left="124" w:right="310" w:hanging="2"/>
        <w:jc w:val="both"/>
      </w:pPr>
      <w:r>
        <w:rPr>
          <w:color w:val="0F0F0F"/>
          <w:w w:val="105"/>
        </w:rPr>
        <w:t>Machine</w:t>
      </w:r>
      <w:r>
        <w:rPr>
          <w:color w:val="0F0F0F"/>
          <w:w w:val="105"/>
        </w:rPr>
        <w:t> learning</w:t>
      </w:r>
      <w:r>
        <w:rPr>
          <w:color w:val="0F0F0F"/>
          <w:w w:val="105"/>
        </w:rPr>
        <w:t> model accuracy</w:t>
      </w:r>
      <w:r>
        <w:rPr>
          <w:color w:val="0F0F0F"/>
          <w:w w:val="105"/>
        </w:rPr>
        <w:t> is highly</w:t>
      </w:r>
      <w:r>
        <w:rPr>
          <w:color w:val="0F0F0F"/>
          <w:w w:val="105"/>
        </w:rPr>
        <w:t> based</w:t>
      </w:r>
      <w:r>
        <w:rPr>
          <w:color w:val="0F0F0F"/>
          <w:w w:val="105"/>
        </w:rPr>
        <w:t> on its training,</w:t>
      </w:r>
      <w:r>
        <w:rPr>
          <w:color w:val="0F0F0F"/>
          <w:w w:val="105"/>
        </w:rPr>
        <w:t> training</w:t>
      </w:r>
      <w:r>
        <w:rPr>
          <w:color w:val="0F0F0F"/>
          <w:w w:val="105"/>
        </w:rPr>
        <w:t> a model</w:t>
      </w:r>
      <w:r>
        <w:rPr>
          <w:color w:val="0F0F0F"/>
          <w:w w:val="105"/>
        </w:rPr>
        <w:t> consists of using datasets with labelled examples that way the</w:t>
      </w:r>
      <w:r>
        <w:rPr>
          <w:color w:val="0F0F0F"/>
          <w:spacing w:val="-3"/>
          <w:w w:val="105"/>
        </w:rPr>
        <w:t> </w:t>
      </w:r>
      <w:r>
        <w:rPr>
          <w:color w:val="0F0F0F"/>
          <w:w w:val="105"/>
        </w:rPr>
        <w:t>model then works</w:t>
      </w:r>
      <w:r>
        <w:rPr>
          <w:color w:val="0F0F0F"/>
          <w:spacing w:val="-2"/>
          <w:w w:val="105"/>
        </w:rPr>
        <w:t> </w:t>
      </w:r>
      <w:r>
        <w:rPr>
          <w:color w:val="0F0F0F"/>
          <w:w w:val="105"/>
        </w:rPr>
        <w:t>on predicting the labels from the</w:t>
      </w:r>
      <w:r>
        <w:rPr>
          <w:color w:val="0F0F0F"/>
          <w:spacing w:val="-3"/>
          <w:w w:val="105"/>
        </w:rPr>
        <w:t> </w:t>
      </w:r>
      <w:r>
        <w:rPr>
          <w:color w:val="0F0F0F"/>
          <w:w w:val="105"/>
        </w:rPr>
        <w:t>available features and then compares</w:t>
      </w:r>
      <w:r>
        <w:rPr>
          <w:color w:val="0F0F0F"/>
          <w:w w:val="105"/>
        </w:rPr>
        <w:t> the output with the labels actual</w:t>
      </w:r>
      <w:r>
        <w:rPr>
          <w:color w:val="0F0F0F"/>
          <w:w w:val="105"/>
        </w:rPr>
        <w:t> value and the predicted</w:t>
      </w:r>
      <w:r>
        <w:rPr>
          <w:color w:val="0F0F0F"/>
          <w:w w:val="105"/>
        </w:rPr>
        <w:t> value. The model self learns from its miscalculation</w:t>
      </w:r>
      <w:r>
        <w:rPr>
          <w:color w:val="0F0F0F"/>
          <w:spacing w:val="-14"/>
          <w:w w:val="105"/>
        </w:rPr>
        <w:t> </w:t>
      </w:r>
      <w:r>
        <w:rPr>
          <w:color w:val="0F0F0F"/>
          <w:w w:val="105"/>
        </w:rPr>
        <w:t>based</w:t>
      </w:r>
      <w:r>
        <w:rPr>
          <w:color w:val="0F0F0F"/>
          <w:spacing w:val="-3"/>
          <w:w w:val="105"/>
        </w:rPr>
        <w:t> </w:t>
      </w:r>
      <w:r>
        <w:rPr>
          <w:color w:val="0F0F0F"/>
          <w:w w:val="105"/>
        </w:rPr>
        <w:t>on</w:t>
      </w:r>
      <w:r>
        <w:rPr>
          <w:color w:val="0F0F0F"/>
          <w:spacing w:val="-13"/>
          <w:w w:val="105"/>
        </w:rPr>
        <w:t> </w:t>
      </w:r>
      <w:r>
        <w:rPr>
          <w:color w:val="0F0F0F"/>
          <w:w w:val="105"/>
        </w:rPr>
        <w:t>the</w:t>
      </w:r>
      <w:r>
        <w:rPr>
          <w:color w:val="0F0F0F"/>
          <w:spacing w:val="-14"/>
          <w:w w:val="105"/>
        </w:rPr>
        <w:t> </w:t>
      </w:r>
      <w:r>
        <w:rPr>
          <w:color w:val="0F0F0F"/>
          <w:w w:val="105"/>
        </w:rPr>
        <w:t>difference between</w:t>
      </w:r>
      <w:r>
        <w:rPr>
          <w:color w:val="0F0F0F"/>
          <w:spacing w:val="-1"/>
          <w:w w:val="105"/>
        </w:rPr>
        <w:t> </w:t>
      </w:r>
      <w:r>
        <w:rPr>
          <w:color w:val="0F0F0F"/>
          <w:w w:val="105"/>
        </w:rPr>
        <w:t>predicted and</w:t>
      </w:r>
      <w:r>
        <w:rPr>
          <w:color w:val="0F0F0F"/>
          <w:spacing w:val="-13"/>
          <w:w w:val="105"/>
        </w:rPr>
        <w:t> </w:t>
      </w:r>
      <w:r>
        <w:rPr>
          <w:color w:val="0F0F0F"/>
          <w:w w:val="105"/>
        </w:rPr>
        <w:t>actual</w:t>
      </w:r>
      <w:r>
        <w:rPr>
          <w:color w:val="0F0F0F"/>
          <w:spacing w:val="-6"/>
          <w:w w:val="105"/>
        </w:rPr>
        <w:t> </w:t>
      </w:r>
      <w:r>
        <w:rPr>
          <w:color w:val="0F0F0F"/>
          <w:w w:val="105"/>
        </w:rPr>
        <w:t>values</w:t>
      </w:r>
      <w:r>
        <w:rPr>
          <w:color w:val="0F0F0F"/>
          <w:spacing w:val="-14"/>
          <w:w w:val="105"/>
        </w:rPr>
        <w:t> </w:t>
      </w:r>
      <w:r>
        <w:rPr>
          <w:color w:val="0F0F0F"/>
          <w:w w:val="105"/>
        </w:rPr>
        <w:t>and</w:t>
      </w:r>
      <w:r>
        <w:rPr>
          <w:color w:val="0F0F0F"/>
          <w:spacing w:val="-7"/>
          <w:w w:val="105"/>
        </w:rPr>
        <w:t> </w:t>
      </w:r>
      <w:r>
        <w:rPr>
          <w:color w:val="0F0F0F"/>
          <w:w w:val="105"/>
        </w:rPr>
        <w:t>updates</w:t>
      </w:r>
      <w:r>
        <w:rPr>
          <w:color w:val="0F0F0F"/>
          <w:spacing w:val="-5"/>
          <w:w w:val="105"/>
        </w:rPr>
        <w:t> </w:t>
      </w:r>
      <w:r>
        <w:rPr>
          <w:color w:val="0F0F0F"/>
          <w:w w:val="105"/>
        </w:rPr>
        <w:t>the</w:t>
      </w:r>
      <w:r>
        <w:rPr>
          <w:color w:val="0F0F0F"/>
          <w:spacing w:val="-13"/>
          <w:w w:val="105"/>
        </w:rPr>
        <w:t> </w:t>
      </w:r>
      <w:r>
        <w:rPr>
          <w:color w:val="0F0F0F"/>
          <w:w w:val="105"/>
        </w:rPr>
        <w:t>prediction</w:t>
      </w:r>
      <w:r>
        <w:rPr>
          <w:color w:val="0F0F0F"/>
          <w:spacing w:val="-2"/>
          <w:w w:val="105"/>
        </w:rPr>
        <w:t> </w:t>
      </w:r>
      <w:r>
        <w:rPr>
          <w:color w:val="0F0F0F"/>
          <w:w w:val="105"/>
        </w:rPr>
        <w:t>model</w:t>
      </w:r>
      <w:r>
        <w:rPr>
          <w:color w:val="0F0F0F"/>
          <w:spacing w:val="-7"/>
          <w:w w:val="105"/>
        </w:rPr>
        <w:t> </w:t>
      </w:r>
      <w:r>
        <w:rPr>
          <w:color w:val="0F0F0F"/>
          <w:w w:val="105"/>
        </w:rPr>
        <w:t>to be</w:t>
      </w:r>
      <w:r>
        <w:rPr>
          <w:color w:val="0F0F0F"/>
          <w:spacing w:val="22"/>
          <w:w w:val="105"/>
        </w:rPr>
        <w:t> </w:t>
      </w:r>
      <w:r>
        <w:rPr>
          <w:color w:val="0F0F0F"/>
          <w:w w:val="105"/>
        </w:rPr>
        <w:t>more</w:t>
      </w:r>
      <w:r>
        <w:rPr>
          <w:color w:val="0F0F0F"/>
          <w:spacing w:val="24"/>
          <w:w w:val="105"/>
        </w:rPr>
        <w:t> </w:t>
      </w:r>
      <w:r>
        <w:rPr>
          <w:color w:val="0F0F0F"/>
          <w:w w:val="105"/>
        </w:rPr>
        <w:t>accurate</w:t>
      </w:r>
      <w:r>
        <w:rPr>
          <w:color w:val="0F0F0F"/>
          <w:spacing w:val="27"/>
          <w:w w:val="105"/>
        </w:rPr>
        <w:t> </w:t>
      </w:r>
      <w:r>
        <w:rPr>
          <w:color w:val="0F0F0F"/>
          <w:w w:val="105"/>
        </w:rPr>
        <w:t>(Supervised</w:t>
      </w:r>
      <w:r>
        <w:rPr>
          <w:color w:val="0F0F0F"/>
          <w:spacing w:val="39"/>
          <w:w w:val="105"/>
        </w:rPr>
        <w:t> </w:t>
      </w:r>
      <w:r>
        <w:rPr>
          <w:color w:val="0F0F0F"/>
          <w:w w:val="105"/>
        </w:rPr>
        <w:t>Learning</w:t>
      </w:r>
      <w:r>
        <w:rPr>
          <w:color w:val="0F0F0F"/>
          <w:spacing w:val="36"/>
          <w:w w:val="105"/>
        </w:rPr>
        <w:t> </w:t>
      </w:r>
      <w:r>
        <w:rPr>
          <w:color w:val="0F0F0F"/>
          <w:sz w:val="10"/>
        </w:rPr>
        <w:t>I</w:t>
      </w:r>
      <w:r>
        <w:rPr>
          <w:color w:val="0F0F0F"/>
          <w:spacing w:val="62"/>
          <w:w w:val="105"/>
          <w:sz w:val="10"/>
        </w:rPr>
        <w:t> </w:t>
      </w:r>
      <w:r>
        <w:rPr>
          <w:color w:val="0F0F0F"/>
          <w:w w:val="105"/>
        </w:rPr>
        <w:t>Machine</w:t>
      </w:r>
      <w:r>
        <w:rPr>
          <w:color w:val="0F0F0F"/>
          <w:spacing w:val="31"/>
          <w:w w:val="105"/>
        </w:rPr>
        <w:t> </w:t>
      </w:r>
      <w:r>
        <w:rPr>
          <w:color w:val="0F0F0F"/>
          <w:w w:val="105"/>
        </w:rPr>
        <w:t>Leaming,</w:t>
      </w:r>
      <w:r>
        <w:rPr>
          <w:color w:val="0F0F0F"/>
          <w:spacing w:val="32"/>
          <w:w w:val="105"/>
        </w:rPr>
        <w:t> </w:t>
      </w:r>
      <w:r>
        <w:rPr>
          <w:color w:val="0F0F0F"/>
          <w:w w:val="105"/>
        </w:rPr>
        <w:t>2022).</w:t>
      </w:r>
      <w:r>
        <w:rPr>
          <w:color w:val="0F0F0F"/>
          <w:spacing w:val="30"/>
          <w:w w:val="105"/>
        </w:rPr>
        <w:t> </w:t>
      </w:r>
      <w:r>
        <w:rPr>
          <w:color w:val="0F0F0F"/>
          <w:w w:val="105"/>
        </w:rPr>
        <w:t>Furthermore,</w:t>
      </w:r>
      <w:r>
        <w:rPr>
          <w:color w:val="0F0F0F"/>
          <w:spacing w:val="40"/>
          <w:w w:val="105"/>
        </w:rPr>
        <w:t> </w:t>
      </w:r>
      <w:r>
        <w:rPr>
          <w:color w:val="0F0F0F"/>
          <w:w w:val="105"/>
        </w:rPr>
        <w:t>to</w:t>
      </w:r>
      <w:r>
        <w:rPr>
          <w:color w:val="0F0F0F"/>
          <w:spacing w:val="20"/>
          <w:w w:val="105"/>
        </w:rPr>
        <w:t> </w:t>
      </w:r>
      <w:r>
        <w:rPr>
          <w:color w:val="0F0F0F"/>
          <w:w w:val="105"/>
        </w:rPr>
        <w:t>make</w:t>
      </w:r>
      <w:r>
        <w:rPr>
          <w:color w:val="0F0F0F"/>
          <w:spacing w:val="29"/>
          <w:w w:val="105"/>
        </w:rPr>
        <w:t> </w:t>
      </w:r>
      <w:r>
        <w:rPr>
          <w:color w:val="0F0F0F"/>
          <w:w w:val="105"/>
        </w:rPr>
        <w:t>the</w:t>
      </w:r>
      <w:r>
        <w:rPr>
          <w:color w:val="0F0F0F"/>
          <w:spacing w:val="25"/>
          <w:w w:val="105"/>
        </w:rPr>
        <w:t> </w:t>
      </w:r>
      <w:r>
        <w:rPr>
          <w:color w:val="0F0F0F"/>
          <w:w w:val="105"/>
        </w:rPr>
        <w:t>model</w:t>
      </w:r>
      <w:r>
        <w:rPr>
          <w:color w:val="0F0F0F"/>
          <w:spacing w:val="29"/>
          <w:w w:val="105"/>
        </w:rPr>
        <w:t> </w:t>
      </w:r>
      <w:r>
        <w:rPr>
          <w:color w:val="0F0F0F"/>
          <w:w w:val="105"/>
        </w:rPr>
        <w:t>more</w:t>
      </w:r>
    </w:p>
    <w:p>
      <w:pPr>
        <w:spacing w:after="0" w:line="379" w:lineRule="auto"/>
        <w:jc w:val="both"/>
        <w:sectPr>
          <w:pgSz w:w="11910" w:h="16840"/>
          <w:pgMar w:header="658" w:footer="1021" w:top="1320" w:bottom="1220" w:left="960" w:right="740"/>
        </w:sectPr>
      </w:pPr>
    </w:p>
    <w:p>
      <w:pPr>
        <w:pStyle w:val="BodyText"/>
        <w:spacing w:line="376" w:lineRule="auto" w:before="90"/>
        <w:ind w:left="123" w:right="311"/>
        <w:jc w:val="both"/>
      </w:pPr>
      <w:r>
        <w:rPr>
          <w:color w:val="0F0F0F"/>
          <w:w w:val="105"/>
        </w:rPr>
        <w:t>accurate,</w:t>
      </w:r>
      <w:r>
        <w:rPr>
          <w:color w:val="0F0F0F"/>
          <w:spacing w:val="-14"/>
          <w:w w:val="105"/>
        </w:rPr>
        <w:t> </w:t>
      </w:r>
      <w:r>
        <w:rPr>
          <w:color w:val="0F0F0F"/>
          <w:w w:val="105"/>
        </w:rPr>
        <w:t>ML</w:t>
      </w:r>
      <w:r>
        <w:rPr>
          <w:color w:val="0F0F0F"/>
          <w:spacing w:val="-10"/>
          <w:w w:val="105"/>
        </w:rPr>
        <w:t> </w:t>
      </w:r>
      <w:r>
        <w:rPr>
          <w:color w:val="0F0F0F"/>
          <w:w w:val="105"/>
        </w:rPr>
        <w:t>practitioners</w:t>
      </w:r>
      <w:r>
        <w:rPr>
          <w:color w:val="0F0F0F"/>
          <w:spacing w:val="-2"/>
          <w:w w:val="105"/>
        </w:rPr>
        <w:t> </w:t>
      </w:r>
      <w:r>
        <w:rPr>
          <w:color w:val="0F0F0F"/>
          <w:w w:val="105"/>
        </w:rPr>
        <w:t>can</w:t>
      </w:r>
      <w:r>
        <w:rPr>
          <w:color w:val="0F0F0F"/>
          <w:spacing w:val="-14"/>
          <w:w w:val="105"/>
        </w:rPr>
        <w:t> </w:t>
      </w:r>
      <w:r>
        <w:rPr>
          <w:color w:val="0F0F0F"/>
          <w:w w:val="105"/>
        </w:rPr>
        <w:t>adjust</w:t>
      </w:r>
      <w:r>
        <w:rPr>
          <w:color w:val="0F0F0F"/>
          <w:spacing w:val="-12"/>
          <w:w w:val="105"/>
        </w:rPr>
        <w:t> </w:t>
      </w:r>
      <w:r>
        <w:rPr>
          <w:color w:val="0F0F0F"/>
          <w:w w:val="105"/>
        </w:rPr>
        <w:t>the</w:t>
      </w:r>
      <w:r>
        <w:rPr>
          <w:color w:val="0F0F0F"/>
          <w:spacing w:val="-14"/>
          <w:w w:val="105"/>
        </w:rPr>
        <w:t> </w:t>
      </w:r>
      <w:r>
        <w:rPr>
          <w:color w:val="0F0F0F"/>
          <w:w w:val="105"/>
        </w:rPr>
        <w:t>configurations</w:t>
      </w:r>
      <w:r>
        <w:rPr>
          <w:color w:val="0F0F0F"/>
          <w:spacing w:val="-14"/>
          <w:w w:val="105"/>
        </w:rPr>
        <w:t> </w:t>
      </w:r>
      <w:r>
        <w:rPr>
          <w:color w:val="0F0F0F"/>
          <w:w w:val="105"/>
        </w:rPr>
        <w:t>and</w:t>
      </w:r>
      <w:r>
        <w:rPr>
          <w:color w:val="0F0F0F"/>
          <w:spacing w:val="-11"/>
          <w:w w:val="105"/>
        </w:rPr>
        <w:t> </w:t>
      </w:r>
      <w:r>
        <w:rPr>
          <w:color w:val="0F0F0F"/>
          <w:w w:val="105"/>
        </w:rPr>
        <w:t>features</w:t>
      </w:r>
      <w:r>
        <w:rPr>
          <w:color w:val="0F0F0F"/>
          <w:spacing w:val="-9"/>
          <w:w w:val="105"/>
        </w:rPr>
        <w:t> </w:t>
      </w:r>
      <w:r>
        <w:rPr>
          <w:color w:val="0F0F0F"/>
          <w:w w:val="105"/>
        </w:rPr>
        <w:t>that</w:t>
      </w:r>
      <w:r>
        <w:rPr>
          <w:color w:val="0F0F0F"/>
          <w:spacing w:val="-11"/>
          <w:w w:val="105"/>
        </w:rPr>
        <w:t> </w:t>
      </w:r>
      <w:r>
        <w:rPr>
          <w:color w:val="0F0F0F"/>
          <w:w w:val="105"/>
        </w:rPr>
        <w:t>the</w:t>
      </w:r>
      <w:r>
        <w:rPr>
          <w:color w:val="0F0F0F"/>
          <w:spacing w:val="-14"/>
          <w:w w:val="105"/>
        </w:rPr>
        <w:t> </w:t>
      </w:r>
      <w:r>
        <w:rPr>
          <w:color w:val="0F0F0F"/>
          <w:w w:val="105"/>
        </w:rPr>
        <w:t>model</w:t>
      </w:r>
      <w:r>
        <w:rPr>
          <w:color w:val="0F0F0F"/>
          <w:spacing w:val="-3"/>
          <w:w w:val="105"/>
        </w:rPr>
        <w:t> </w:t>
      </w:r>
      <w:r>
        <w:rPr>
          <w:color w:val="0F0F0F"/>
          <w:w w:val="105"/>
        </w:rPr>
        <w:t>uses</w:t>
      </w:r>
      <w:r>
        <w:rPr>
          <w:color w:val="0F0F0F"/>
          <w:spacing w:val="-11"/>
          <w:w w:val="105"/>
        </w:rPr>
        <w:t> </w:t>
      </w:r>
      <w:r>
        <w:rPr>
          <w:color w:val="0F0F0F"/>
          <w:w w:val="105"/>
        </w:rPr>
        <w:t>to</w:t>
      </w:r>
      <w:r>
        <w:rPr>
          <w:color w:val="0F0F0F"/>
          <w:spacing w:val="-14"/>
          <w:w w:val="105"/>
        </w:rPr>
        <w:t> </w:t>
      </w:r>
      <w:r>
        <w:rPr>
          <w:color w:val="0F0F0F"/>
          <w:w w:val="105"/>
        </w:rPr>
        <w:t>perform</w:t>
      </w:r>
      <w:r>
        <w:rPr>
          <w:color w:val="0F0F0F"/>
          <w:spacing w:val="-6"/>
          <w:w w:val="105"/>
        </w:rPr>
        <w:t> </w:t>
      </w:r>
      <w:r>
        <w:rPr>
          <w:color w:val="0F0F0F"/>
          <w:w w:val="105"/>
        </w:rPr>
        <w:t>predictions. Once the training is</w:t>
      </w:r>
      <w:r>
        <w:rPr>
          <w:color w:val="0F0F0F"/>
          <w:spacing w:val="-6"/>
          <w:w w:val="105"/>
        </w:rPr>
        <w:t> </w:t>
      </w:r>
      <w:r>
        <w:rPr>
          <w:color w:val="0F0F0F"/>
          <w:w w:val="105"/>
        </w:rPr>
        <w:t>complete an</w:t>
      </w:r>
      <w:r>
        <w:rPr>
          <w:color w:val="0F0F0F"/>
          <w:spacing w:val="-5"/>
          <w:w w:val="105"/>
        </w:rPr>
        <w:t> </w:t>
      </w:r>
      <w:r>
        <w:rPr>
          <w:color w:val="0F0F0F"/>
          <w:w w:val="105"/>
        </w:rPr>
        <w:t>evaluation takes place to</w:t>
      </w:r>
      <w:r>
        <w:rPr>
          <w:color w:val="0F0F0F"/>
          <w:spacing w:val="-5"/>
          <w:w w:val="105"/>
        </w:rPr>
        <w:t> </w:t>
      </w:r>
      <w:r>
        <w:rPr>
          <w:color w:val="0F0F0F"/>
          <w:w w:val="105"/>
        </w:rPr>
        <w:t>determine the model's learning, which is by using a label dataset with just the</w:t>
      </w:r>
      <w:r>
        <w:rPr>
          <w:color w:val="0F0F0F"/>
          <w:spacing w:val="-1"/>
          <w:w w:val="105"/>
        </w:rPr>
        <w:t> </w:t>
      </w:r>
      <w:r>
        <w:rPr>
          <w:color w:val="0F0F0F"/>
          <w:w w:val="105"/>
        </w:rPr>
        <w:t>features from which the model is to predict</w:t>
      </w:r>
      <w:r>
        <w:rPr>
          <w:color w:val="0F0F0F"/>
          <w:w w:val="105"/>
        </w:rPr>
        <w:t> the labels which are then crosschecked with the actual labels of the dataset.</w:t>
      </w:r>
    </w:p>
    <w:p>
      <w:pPr>
        <w:pStyle w:val="BodyText"/>
      </w:pPr>
    </w:p>
    <w:p>
      <w:pPr>
        <w:pStyle w:val="BodyText"/>
        <w:spacing w:before="213"/>
      </w:pPr>
    </w:p>
    <w:p>
      <w:pPr>
        <w:pStyle w:val="Heading5"/>
        <w:numPr>
          <w:ilvl w:val="2"/>
          <w:numId w:val="6"/>
        </w:numPr>
        <w:tabs>
          <w:tab w:pos="1567" w:val="left" w:leader="none"/>
        </w:tabs>
        <w:spacing w:line="240" w:lineRule="auto" w:before="0" w:after="0"/>
        <w:ind w:left="1567" w:right="0" w:hanging="720"/>
        <w:jc w:val="left"/>
        <w:rPr>
          <w:color w:val="0F0F0F"/>
        </w:rPr>
      </w:pPr>
      <w:r>
        <w:rPr>
          <w:color w:val="0F0F0F"/>
          <w:spacing w:val="-2"/>
        </w:rPr>
        <w:t>Supervised</w:t>
      </w:r>
      <w:r>
        <w:rPr>
          <w:color w:val="0F0F0F"/>
          <w:spacing w:val="14"/>
        </w:rPr>
        <w:t> </w:t>
      </w:r>
      <w:r>
        <w:rPr>
          <w:color w:val="0F0F0F"/>
          <w:spacing w:val="-2"/>
        </w:rPr>
        <w:t>Learning</w:t>
      </w:r>
    </w:p>
    <w:p>
      <w:pPr>
        <w:pStyle w:val="BodyText"/>
        <w:spacing w:line="379" w:lineRule="auto" w:before="291"/>
        <w:ind w:left="122" w:right="308" w:firstLine="2"/>
        <w:jc w:val="both"/>
      </w:pPr>
      <w:r>
        <w:rPr>
          <w:color w:val="0F0F0F"/>
          <w:w w:val="105"/>
        </w:rPr>
        <w:t>Uses</w:t>
      </w:r>
      <w:r>
        <w:rPr>
          <w:color w:val="0F0F0F"/>
          <w:w w:val="105"/>
        </w:rPr>
        <w:t> labelled</w:t>
      </w:r>
      <w:r>
        <w:rPr>
          <w:color w:val="0F0F0F"/>
          <w:w w:val="105"/>
        </w:rPr>
        <w:t> data</w:t>
      </w:r>
      <w:r>
        <w:rPr>
          <w:color w:val="0F0F0F"/>
          <w:w w:val="105"/>
        </w:rPr>
        <w:t> to train the model,</w:t>
      </w:r>
      <w:r>
        <w:rPr>
          <w:color w:val="0F0F0F"/>
          <w:w w:val="105"/>
        </w:rPr>
        <w:t> the</w:t>
      </w:r>
      <w:r>
        <w:rPr>
          <w:color w:val="0F0F0F"/>
          <w:w w:val="105"/>
        </w:rPr>
        <w:t> machine</w:t>
      </w:r>
      <w:r>
        <w:rPr>
          <w:color w:val="0F0F0F"/>
          <w:w w:val="105"/>
        </w:rPr>
        <w:t> knows</w:t>
      </w:r>
      <w:r>
        <w:rPr>
          <w:color w:val="0F0F0F"/>
          <w:w w:val="105"/>
        </w:rPr>
        <w:t> the features of an object</w:t>
      </w:r>
      <w:r>
        <w:rPr>
          <w:color w:val="0F0F0F"/>
          <w:w w:val="105"/>
        </w:rPr>
        <w:t> or dataset</w:t>
      </w:r>
      <w:r>
        <w:rPr>
          <w:color w:val="0F0F0F"/>
          <w:w w:val="105"/>
        </w:rPr>
        <w:t> and</w:t>
      </w:r>
      <w:r>
        <w:rPr>
          <w:color w:val="0F0F0F"/>
          <w:w w:val="105"/>
        </w:rPr>
        <w:t> the</w:t>
      </w:r>
      <w:r>
        <w:rPr>
          <w:color w:val="0F0F0F"/>
          <w:w w:val="105"/>
        </w:rPr>
        <w:t> labels associated. We</w:t>
      </w:r>
      <w:r>
        <w:rPr>
          <w:color w:val="0F0F0F"/>
          <w:spacing w:val="-2"/>
          <w:w w:val="105"/>
        </w:rPr>
        <w:t> </w:t>
      </w:r>
      <w:r>
        <w:rPr>
          <w:color w:val="0F0F0F"/>
          <w:w w:val="105"/>
        </w:rPr>
        <w:t>gather the</w:t>
      </w:r>
      <w:r>
        <w:rPr>
          <w:color w:val="0F0F0F"/>
          <w:spacing w:val="-3"/>
          <w:w w:val="105"/>
        </w:rPr>
        <w:t> </w:t>
      </w:r>
      <w:r>
        <w:rPr>
          <w:color w:val="0F0F0F"/>
          <w:w w:val="105"/>
        </w:rPr>
        <w:t>data which has</w:t>
      </w:r>
      <w:r>
        <w:rPr>
          <w:color w:val="0F0F0F"/>
          <w:spacing w:val="-1"/>
          <w:w w:val="105"/>
        </w:rPr>
        <w:t> </w:t>
      </w:r>
      <w:r>
        <w:rPr>
          <w:color w:val="0F0F0F"/>
          <w:w w:val="105"/>
        </w:rPr>
        <w:t>been labelled with</w:t>
      </w:r>
      <w:r>
        <w:rPr>
          <w:color w:val="0F0F0F"/>
          <w:spacing w:val="-3"/>
          <w:w w:val="105"/>
        </w:rPr>
        <w:t> </w:t>
      </w:r>
      <w:r>
        <w:rPr>
          <w:color w:val="0F0F0F"/>
          <w:w w:val="105"/>
        </w:rPr>
        <w:t>the</w:t>
      </w:r>
      <w:r>
        <w:rPr>
          <w:color w:val="0F0F0F"/>
          <w:spacing w:val="-4"/>
          <w:w w:val="105"/>
        </w:rPr>
        <w:t> </w:t>
      </w:r>
      <w:r>
        <w:rPr>
          <w:color w:val="0F0F0F"/>
          <w:w w:val="105"/>
        </w:rPr>
        <w:t>features associated</w:t>
      </w:r>
      <w:r>
        <w:rPr>
          <w:color w:val="0F0F0F"/>
          <w:w w:val="105"/>
        </w:rPr>
        <w:t> with</w:t>
      </w:r>
      <w:r>
        <w:rPr>
          <w:color w:val="0F0F0F"/>
          <w:spacing w:val="-1"/>
          <w:w w:val="105"/>
        </w:rPr>
        <w:t> </w:t>
      </w:r>
      <w:r>
        <w:rPr>
          <w:color w:val="0F0F0F"/>
          <w:w w:val="105"/>
        </w:rPr>
        <w:t>it</w:t>
      </w:r>
      <w:r>
        <w:rPr>
          <w:color w:val="0F0F0F"/>
          <w:spacing w:val="-7"/>
          <w:w w:val="105"/>
        </w:rPr>
        <w:t> </w:t>
      </w:r>
      <w:r>
        <w:rPr>
          <w:color w:val="0F0F0F"/>
          <w:w w:val="105"/>
        </w:rPr>
        <w:t>so</w:t>
      </w:r>
      <w:r>
        <w:rPr>
          <w:color w:val="0F0F0F"/>
          <w:spacing w:val="-6"/>
          <w:w w:val="105"/>
        </w:rPr>
        <w:t> </w:t>
      </w:r>
      <w:r>
        <w:rPr>
          <w:color w:val="0F0F0F"/>
          <w:w w:val="105"/>
        </w:rPr>
        <w:t>that</w:t>
      </w:r>
      <w:r>
        <w:rPr>
          <w:color w:val="0F0F0F"/>
          <w:spacing w:val="-1"/>
          <w:w w:val="105"/>
        </w:rPr>
        <w:t> </w:t>
      </w:r>
      <w:r>
        <w:rPr>
          <w:color w:val="0F0F0F"/>
          <w:w w:val="105"/>
        </w:rPr>
        <w:t>the</w:t>
      </w:r>
      <w:r>
        <w:rPr>
          <w:color w:val="0F0F0F"/>
          <w:spacing w:val="-2"/>
          <w:w w:val="105"/>
        </w:rPr>
        <w:t> </w:t>
      </w:r>
      <w:r>
        <w:rPr>
          <w:color w:val="0F0F0F"/>
          <w:w w:val="105"/>
        </w:rPr>
        <w:t>machine understands the</w:t>
      </w:r>
      <w:r>
        <w:rPr>
          <w:color w:val="0F0F0F"/>
          <w:spacing w:val="-2"/>
          <w:w w:val="105"/>
        </w:rPr>
        <w:t> </w:t>
      </w:r>
      <w:r>
        <w:rPr>
          <w:color w:val="0F0F0F"/>
          <w:w w:val="105"/>
        </w:rPr>
        <w:t>patterns and identifies</w:t>
      </w:r>
      <w:r>
        <w:rPr>
          <w:color w:val="0F0F0F"/>
          <w:spacing w:val="-1"/>
          <w:w w:val="105"/>
        </w:rPr>
        <w:t> </w:t>
      </w:r>
      <w:r>
        <w:rPr>
          <w:color w:val="0F0F0F"/>
          <w:w w:val="105"/>
        </w:rPr>
        <w:t>each label accurately (Supervised Learning </w:t>
      </w:r>
      <w:r>
        <w:rPr>
          <w:rFonts w:ascii="Arial"/>
          <w:color w:val="0F0F0F"/>
          <w:w w:val="105"/>
          <w:sz w:val="20"/>
        </w:rPr>
        <w:t>I</w:t>
      </w:r>
      <w:r>
        <w:rPr>
          <w:rFonts w:ascii="Arial"/>
          <w:color w:val="0F0F0F"/>
          <w:spacing w:val="-7"/>
          <w:w w:val="105"/>
          <w:sz w:val="20"/>
        </w:rPr>
        <w:t> </w:t>
      </w:r>
      <w:r>
        <w:rPr>
          <w:color w:val="0F0F0F"/>
          <w:w w:val="105"/>
        </w:rPr>
        <w:t>Machine Learning</w:t>
      </w:r>
      <w:r>
        <w:rPr>
          <w:color w:val="3A3A3A"/>
          <w:w w:val="105"/>
        </w:rPr>
        <w:t>,</w:t>
      </w:r>
      <w:r>
        <w:rPr>
          <w:color w:val="3A3A3A"/>
          <w:spacing w:val="-9"/>
          <w:w w:val="105"/>
        </w:rPr>
        <w:t> </w:t>
      </w:r>
      <w:r>
        <w:rPr>
          <w:color w:val="0F0F0F"/>
          <w:w w:val="105"/>
        </w:rPr>
        <w:t>2022). This</w:t>
      </w:r>
      <w:r>
        <w:rPr>
          <w:color w:val="0F0F0F"/>
          <w:w w:val="105"/>
        </w:rPr>
        <w:t> is</w:t>
      </w:r>
      <w:r>
        <w:rPr>
          <w:color w:val="0F0F0F"/>
          <w:w w:val="105"/>
        </w:rPr>
        <w:t> equal</w:t>
      </w:r>
      <w:r>
        <w:rPr>
          <w:color w:val="0F0F0F"/>
          <w:w w:val="105"/>
        </w:rPr>
        <w:t> to</w:t>
      </w:r>
      <w:r>
        <w:rPr>
          <w:color w:val="0F0F0F"/>
          <w:w w:val="105"/>
        </w:rPr>
        <w:t> a</w:t>
      </w:r>
      <w:r>
        <w:rPr>
          <w:color w:val="0F0F0F"/>
          <w:w w:val="105"/>
        </w:rPr>
        <w:t> student</w:t>
      </w:r>
      <w:r>
        <w:rPr>
          <w:color w:val="0F0F0F"/>
          <w:w w:val="105"/>
        </w:rPr>
        <w:t> learning</w:t>
      </w:r>
      <w:r>
        <w:rPr>
          <w:color w:val="0F0F0F"/>
          <w:w w:val="105"/>
        </w:rPr>
        <w:t> from</w:t>
      </w:r>
      <w:r>
        <w:rPr>
          <w:color w:val="0F0F0F"/>
          <w:w w:val="105"/>
        </w:rPr>
        <w:t> past</w:t>
      </w:r>
      <w:r>
        <w:rPr>
          <w:color w:val="0F0F0F"/>
          <w:w w:val="105"/>
        </w:rPr>
        <w:t> examinations</w:t>
      </w:r>
      <w:r>
        <w:rPr>
          <w:color w:val="0F0F0F"/>
          <w:w w:val="105"/>
        </w:rPr>
        <w:t> with</w:t>
      </w:r>
      <w:r>
        <w:rPr>
          <w:color w:val="0F0F0F"/>
          <w:w w:val="105"/>
        </w:rPr>
        <w:t> questions</w:t>
      </w:r>
      <w:r>
        <w:rPr>
          <w:color w:val="0F0F0F"/>
          <w:w w:val="105"/>
        </w:rPr>
        <w:t> and</w:t>
      </w:r>
      <w:r>
        <w:rPr>
          <w:color w:val="0F0F0F"/>
          <w:w w:val="105"/>
        </w:rPr>
        <w:t> answers</w:t>
      </w:r>
      <w:r>
        <w:rPr>
          <w:color w:val="0F0F0F"/>
          <w:w w:val="105"/>
        </w:rPr>
        <w:t> thus</w:t>
      </w:r>
      <w:r>
        <w:rPr>
          <w:color w:val="0F0F0F"/>
          <w:w w:val="105"/>
        </w:rPr>
        <w:t> they</w:t>
      </w:r>
      <w:r>
        <w:rPr>
          <w:color w:val="0F0F0F"/>
          <w:w w:val="105"/>
        </w:rPr>
        <w:t> are</w:t>
      </w:r>
      <w:r>
        <w:rPr>
          <w:color w:val="0F0F0F"/>
          <w:w w:val="105"/>
        </w:rPr>
        <w:t> well prepared</w:t>
      </w:r>
      <w:r>
        <w:rPr>
          <w:color w:val="0F0F0F"/>
          <w:w w:val="105"/>
        </w:rPr>
        <w:t> to</w:t>
      </w:r>
      <w:r>
        <w:rPr>
          <w:color w:val="0F0F0F"/>
          <w:w w:val="105"/>
        </w:rPr>
        <w:t> take</w:t>
      </w:r>
      <w:r>
        <w:rPr>
          <w:color w:val="0F0F0F"/>
          <w:w w:val="105"/>
        </w:rPr>
        <w:t> a</w:t>
      </w:r>
      <w:r>
        <w:rPr>
          <w:color w:val="0F0F0F"/>
          <w:w w:val="105"/>
        </w:rPr>
        <w:t> new</w:t>
      </w:r>
      <w:r>
        <w:rPr>
          <w:color w:val="0F0F0F"/>
          <w:w w:val="105"/>
        </w:rPr>
        <w:t> </w:t>
      </w:r>
      <w:r>
        <w:rPr>
          <w:color w:val="1F1F1F"/>
          <w:w w:val="105"/>
        </w:rPr>
        <w:t>examination</w:t>
      </w:r>
      <w:r>
        <w:rPr>
          <w:color w:val="1F1F1F"/>
          <w:w w:val="105"/>
        </w:rPr>
        <w:t> </w:t>
      </w:r>
      <w:r>
        <w:rPr>
          <w:color w:val="0F0F0F"/>
          <w:w w:val="105"/>
        </w:rPr>
        <w:t>(What</w:t>
      </w:r>
      <w:r>
        <w:rPr>
          <w:color w:val="0F0F0F"/>
          <w:w w:val="105"/>
        </w:rPr>
        <w:t> Is Machine</w:t>
      </w:r>
      <w:r>
        <w:rPr>
          <w:color w:val="0F0F0F"/>
          <w:w w:val="105"/>
        </w:rPr>
        <w:t> Leaming?,</w:t>
      </w:r>
      <w:r>
        <w:rPr>
          <w:color w:val="0F0F0F"/>
          <w:w w:val="105"/>
        </w:rPr>
        <w:t> 2022).</w:t>
      </w:r>
      <w:r>
        <w:rPr>
          <w:color w:val="0F0F0F"/>
          <w:w w:val="105"/>
        </w:rPr>
        <w:t> Supervised</w:t>
      </w:r>
      <w:r>
        <w:rPr>
          <w:color w:val="0F0F0F"/>
          <w:w w:val="105"/>
        </w:rPr>
        <w:t> comes</w:t>
      </w:r>
      <w:r>
        <w:rPr>
          <w:color w:val="0F0F0F"/>
          <w:w w:val="105"/>
        </w:rPr>
        <w:t> into</w:t>
      </w:r>
      <w:r>
        <w:rPr>
          <w:color w:val="0F0F0F"/>
          <w:w w:val="105"/>
        </w:rPr>
        <w:t> play</w:t>
      </w:r>
      <w:r>
        <w:rPr>
          <w:color w:val="0F0F0F"/>
          <w:w w:val="105"/>
        </w:rPr>
        <w:t> as</w:t>
      </w:r>
      <w:r>
        <w:rPr>
          <w:color w:val="0F0F0F"/>
          <w:w w:val="105"/>
        </w:rPr>
        <w:t> it involves a human supervises and trains the model with the correct results.</w:t>
      </w:r>
    </w:p>
    <w:p>
      <w:pPr>
        <w:pStyle w:val="BodyText"/>
      </w:pPr>
    </w:p>
    <w:p>
      <w:pPr>
        <w:pStyle w:val="BodyText"/>
        <w:spacing w:before="199"/>
      </w:pPr>
    </w:p>
    <w:p>
      <w:pPr>
        <w:pStyle w:val="Heading5"/>
        <w:numPr>
          <w:ilvl w:val="2"/>
          <w:numId w:val="6"/>
        </w:numPr>
        <w:tabs>
          <w:tab w:pos="1565" w:val="left" w:leader="none"/>
        </w:tabs>
        <w:spacing w:line="240" w:lineRule="auto" w:before="1" w:after="0"/>
        <w:ind w:left="1565" w:right="0" w:hanging="718"/>
        <w:jc w:val="left"/>
        <w:rPr>
          <w:color w:val="0F0F0F"/>
        </w:rPr>
      </w:pPr>
      <w:r>
        <w:rPr>
          <w:color w:val="0F0F0F"/>
          <w:spacing w:val="-2"/>
        </w:rPr>
        <w:t>Unsupervised</w:t>
      </w:r>
      <w:r>
        <w:rPr>
          <w:color w:val="0F0F0F"/>
          <w:spacing w:val="19"/>
        </w:rPr>
        <w:t> </w:t>
      </w:r>
      <w:r>
        <w:rPr>
          <w:color w:val="0F0F0F"/>
          <w:spacing w:val="-2"/>
        </w:rPr>
        <w:t>Learning</w:t>
      </w:r>
    </w:p>
    <w:p>
      <w:pPr>
        <w:pStyle w:val="BodyText"/>
        <w:spacing w:line="379" w:lineRule="auto" w:before="291"/>
        <w:ind w:left="122" w:right="312" w:firstLine="2"/>
        <w:jc w:val="both"/>
      </w:pPr>
      <w:r>
        <w:rPr>
          <w:color w:val="0F0F0F"/>
          <w:w w:val="105"/>
        </w:rPr>
        <w:t>Uses unlabelled data</w:t>
      </w:r>
      <w:r>
        <w:rPr>
          <w:color w:val="0F0F0F"/>
          <w:spacing w:val="-6"/>
          <w:w w:val="105"/>
        </w:rPr>
        <w:t> </w:t>
      </w:r>
      <w:r>
        <w:rPr>
          <w:color w:val="0F0F0F"/>
          <w:w w:val="105"/>
        </w:rPr>
        <w:t>or</w:t>
      </w:r>
      <w:r>
        <w:rPr>
          <w:color w:val="0F0F0F"/>
          <w:spacing w:val="-6"/>
          <w:w w:val="105"/>
        </w:rPr>
        <w:t> </w:t>
      </w:r>
      <w:r>
        <w:rPr>
          <w:color w:val="0F0F0F"/>
          <w:w w:val="105"/>
        </w:rPr>
        <w:t>incorrect answers</w:t>
      </w:r>
      <w:r>
        <w:rPr>
          <w:color w:val="3A3A3A"/>
          <w:w w:val="105"/>
        </w:rPr>
        <w:t>,</w:t>
      </w:r>
      <w:r>
        <w:rPr>
          <w:color w:val="3A3A3A"/>
          <w:spacing w:val="-3"/>
          <w:w w:val="105"/>
        </w:rPr>
        <w:t> </w:t>
      </w:r>
      <w:r>
        <w:rPr>
          <w:color w:val="0F0F0F"/>
          <w:w w:val="105"/>
        </w:rPr>
        <w:t>its</w:t>
      </w:r>
      <w:r>
        <w:rPr>
          <w:color w:val="0F0F0F"/>
          <w:spacing w:val="-5"/>
          <w:w w:val="105"/>
        </w:rPr>
        <w:t> </w:t>
      </w:r>
      <w:r>
        <w:rPr>
          <w:color w:val="0F0F0F"/>
          <w:w w:val="105"/>
        </w:rPr>
        <w:t>goal</w:t>
      </w:r>
      <w:r>
        <w:rPr>
          <w:color w:val="0F0F0F"/>
          <w:spacing w:val="-3"/>
          <w:w w:val="105"/>
        </w:rPr>
        <w:t> </w:t>
      </w:r>
      <w:r>
        <w:rPr>
          <w:color w:val="0F0F0F"/>
          <w:w w:val="105"/>
        </w:rPr>
        <w:t>is</w:t>
      </w:r>
      <w:r>
        <w:rPr>
          <w:color w:val="0F0F0F"/>
          <w:spacing w:val="-6"/>
          <w:w w:val="105"/>
        </w:rPr>
        <w:t> </w:t>
      </w:r>
      <w:r>
        <w:rPr>
          <w:color w:val="0F0F0F"/>
          <w:w w:val="105"/>
        </w:rPr>
        <w:t>to identify and understand patterns among the</w:t>
      </w:r>
      <w:r>
        <w:rPr>
          <w:color w:val="0F0F0F"/>
          <w:spacing w:val="-1"/>
          <w:w w:val="105"/>
        </w:rPr>
        <w:t> </w:t>
      </w:r>
      <w:r>
        <w:rPr>
          <w:color w:val="0F0F0F"/>
          <w:w w:val="105"/>
        </w:rPr>
        <w:t>data</w:t>
      </w:r>
      <w:r>
        <w:rPr>
          <w:color w:val="0F0F0F"/>
          <w:spacing w:val="-5"/>
          <w:w w:val="105"/>
        </w:rPr>
        <w:t> </w:t>
      </w:r>
      <w:r>
        <w:rPr>
          <w:color w:val="0F0F0F"/>
          <w:w w:val="105"/>
        </w:rPr>
        <w:t>hence the model</w:t>
      </w:r>
      <w:r>
        <w:rPr>
          <w:color w:val="0F0F0F"/>
          <w:w w:val="105"/>
        </w:rPr>
        <w:t> has no way to understand</w:t>
      </w:r>
      <w:r>
        <w:rPr>
          <w:color w:val="0F0F0F"/>
          <w:w w:val="105"/>
        </w:rPr>
        <w:t> how to</w:t>
      </w:r>
      <w:r>
        <w:rPr>
          <w:color w:val="0F0F0F"/>
          <w:spacing w:val="-1"/>
          <w:w w:val="105"/>
        </w:rPr>
        <w:t> </w:t>
      </w:r>
      <w:r>
        <w:rPr>
          <w:color w:val="0F0F0F"/>
          <w:w w:val="105"/>
        </w:rPr>
        <w:t>categorize</w:t>
      </w:r>
      <w:r>
        <w:rPr>
          <w:color w:val="0F0F0F"/>
          <w:w w:val="105"/>
        </w:rPr>
        <w:t> the data, so it must draw conclusions on</w:t>
      </w:r>
      <w:r>
        <w:rPr>
          <w:color w:val="0F0F0F"/>
          <w:w w:val="105"/>
        </w:rPr>
        <w:t> its</w:t>
      </w:r>
      <w:r>
        <w:rPr>
          <w:color w:val="0F0F0F"/>
          <w:spacing w:val="-1"/>
          <w:w w:val="105"/>
        </w:rPr>
        <w:t> </w:t>
      </w:r>
      <w:r>
        <w:rPr>
          <w:color w:val="0F0F0F"/>
          <w:w w:val="105"/>
        </w:rPr>
        <w:t>own</w:t>
      </w:r>
      <w:r>
        <w:rPr>
          <w:color w:val="0F0F0F"/>
          <w:w w:val="105"/>
        </w:rPr>
        <w:t> rules (What</w:t>
      </w:r>
      <w:r>
        <w:rPr>
          <w:color w:val="0F0F0F"/>
          <w:spacing w:val="-14"/>
          <w:w w:val="105"/>
        </w:rPr>
        <w:t> </w:t>
      </w:r>
      <w:r>
        <w:rPr>
          <w:color w:val="0F0F0F"/>
          <w:w w:val="105"/>
        </w:rPr>
        <w:t>Is</w:t>
      </w:r>
      <w:r>
        <w:rPr>
          <w:color w:val="0F0F0F"/>
          <w:spacing w:val="-14"/>
          <w:w w:val="105"/>
        </w:rPr>
        <w:t> </w:t>
      </w:r>
      <w:r>
        <w:rPr>
          <w:color w:val="0F0F0F"/>
          <w:w w:val="105"/>
        </w:rPr>
        <w:t>Machine</w:t>
      </w:r>
      <w:r>
        <w:rPr>
          <w:color w:val="0F0F0F"/>
          <w:spacing w:val="-14"/>
          <w:w w:val="105"/>
        </w:rPr>
        <w:t> </w:t>
      </w:r>
      <w:r>
        <w:rPr>
          <w:color w:val="0F0F0F"/>
          <w:w w:val="105"/>
        </w:rPr>
        <w:t>Leaming?,</w:t>
      </w:r>
      <w:r>
        <w:rPr>
          <w:color w:val="0F0F0F"/>
          <w:spacing w:val="-14"/>
          <w:w w:val="105"/>
        </w:rPr>
        <w:t> </w:t>
      </w:r>
      <w:r>
        <w:rPr>
          <w:color w:val="0F0F0F"/>
          <w:w w:val="105"/>
        </w:rPr>
        <w:t>2022).</w:t>
      </w:r>
      <w:r>
        <w:rPr>
          <w:color w:val="0F0F0F"/>
          <w:spacing w:val="-13"/>
          <w:w w:val="105"/>
        </w:rPr>
        <w:t> </w:t>
      </w:r>
      <w:r>
        <w:rPr>
          <w:color w:val="0F0F0F"/>
          <w:w w:val="105"/>
        </w:rPr>
        <w:t>It</w:t>
      </w:r>
      <w:r>
        <w:rPr>
          <w:color w:val="0F0F0F"/>
          <w:spacing w:val="-14"/>
          <w:w w:val="105"/>
        </w:rPr>
        <w:t> </w:t>
      </w:r>
      <w:r>
        <w:rPr>
          <w:color w:val="0F0F0F"/>
          <w:w w:val="105"/>
        </w:rPr>
        <w:t>employs</w:t>
      </w:r>
      <w:r>
        <w:rPr>
          <w:color w:val="0F0F0F"/>
          <w:spacing w:val="-14"/>
          <w:w w:val="105"/>
        </w:rPr>
        <w:t> </w:t>
      </w:r>
      <w:r>
        <w:rPr>
          <w:color w:val="0F0F0F"/>
          <w:w w:val="105"/>
        </w:rPr>
        <w:t>a</w:t>
      </w:r>
      <w:r>
        <w:rPr>
          <w:color w:val="0F0F0F"/>
          <w:spacing w:val="-14"/>
          <w:w w:val="105"/>
        </w:rPr>
        <w:t> </w:t>
      </w:r>
      <w:r>
        <w:rPr>
          <w:color w:val="0F0F0F"/>
          <w:w w:val="105"/>
        </w:rPr>
        <w:t>technique</w:t>
      </w:r>
      <w:r>
        <w:rPr>
          <w:color w:val="0F0F0F"/>
          <w:spacing w:val="-14"/>
          <w:w w:val="105"/>
        </w:rPr>
        <w:t> </w:t>
      </w:r>
      <w:r>
        <w:rPr>
          <w:color w:val="0F0F0F"/>
          <w:w w:val="105"/>
        </w:rPr>
        <w:t>called</w:t>
      </w:r>
      <w:r>
        <w:rPr>
          <w:color w:val="0F0F0F"/>
          <w:spacing w:val="-13"/>
          <w:w w:val="105"/>
        </w:rPr>
        <w:t> </w:t>
      </w:r>
      <w:r>
        <w:rPr>
          <w:color w:val="0F0F0F"/>
          <w:w w:val="105"/>
        </w:rPr>
        <w:t>clustering</w:t>
      </w:r>
      <w:r>
        <w:rPr>
          <w:color w:val="0F0F0F"/>
          <w:spacing w:val="-14"/>
          <w:w w:val="105"/>
        </w:rPr>
        <w:t> </w:t>
      </w:r>
      <w:r>
        <w:rPr>
          <w:color w:val="0F0F0F"/>
          <w:w w:val="105"/>
        </w:rPr>
        <w:t>which</w:t>
      </w:r>
      <w:r>
        <w:rPr>
          <w:color w:val="0F0F0F"/>
          <w:spacing w:val="-14"/>
          <w:w w:val="105"/>
        </w:rPr>
        <w:t> </w:t>
      </w:r>
      <w:r>
        <w:rPr>
          <w:color w:val="0F0F0F"/>
          <w:w w:val="105"/>
        </w:rPr>
        <w:t>is</w:t>
      </w:r>
      <w:r>
        <w:rPr>
          <w:color w:val="0F0F0F"/>
          <w:spacing w:val="-14"/>
          <w:w w:val="105"/>
        </w:rPr>
        <w:t> </w:t>
      </w:r>
      <w:r>
        <w:rPr>
          <w:color w:val="0F0F0F"/>
          <w:w w:val="105"/>
        </w:rPr>
        <w:t>grouping</w:t>
      </w:r>
      <w:r>
        <w:rPr>
          <w:color w:val="0F0F0F"/>
          <w:spacing w:val="-13"/>
          <w:w w:val="105"/>
        </w:rPr>
        <w:t> </w:t>
      </w:r>
      <w:r>
        <w:rPr>
          <w:color w:val="0F0F0F"/>
          <w:w w:val="105"/>
        </w:rPr>
        <w:t>related</w:t>
      </w:r>
      <w:r>
        <w:rPr>
          <w:color w:val="0F0F0F"/>
          <w:spacing w:val="-14"/>
          <w:w w:val="105"/>
        </w:rPr>
        <w:t> </w:t>
      </w:r>
      <w:r>
        <w:rPr>
          <w:color w:val="0F0F0F"/>
          <w:w w:val="105"/>
        </w:rPr>
        <w:t>examples of</w:t>
      </w:r>
      <w:r>
        <w:rPr>
          <w:color w:val="0F0F0F"/>
          <w:spacing w:val="-10"/>
          <w:w w:val="105"/>
        </w:rPr>
        <w:t> </w:t>
      </w:r>
      <w:r>
        <w:rPr>
          <w:color w:val="0F0F0F"/>
          <w:w w:val="105"/>
        </w:rPr>
        <w:t>data</w:t>
      </w:r>
      <w:r>
        <w:rPr>
          <w:color w:val="0F0F0F"/>
          <w:spacing w:val="-4"/>
          <w:w w:val="105"/>
        </w:rPr>
        <w:t> </w:t>
      </w:r>
      <w:r>
        <w:rPr>
          <w:color w:val="0F0F0F"/>
          <w:w w:val="105"/>
        </w:rPr>
        <w:t>which a</w:t>
      </w:r>
      <w:r>
        <w:rPr>
          <w:color w:val="0F0F0F"/>
          <w:spacing w:val="-10"/>
          <w:w w:val="105"/>
        </w:rPr>
        <w:t> </w:t>
      </w:r>
      <w:r>
        <w:rPr>
          <w:color w:val="0F0F0F"/>
          <w:w w:val="105"/>
        </w:rPr>
        <w:t>human can then supply</w:t>
      </w:r>
      <w:r>
        <w:rPr>
          <w:color w:val="0F0F0F"/>
          <w:spacing w:val="-4"/>
          <w:w w:val="105"/>
        </w:rPr>
        <w:t> </w:t>
      </w:r>
      <w:r>
        <w:rPr>
          <w:color w:val="0F0F0F"/>
          <w:w w:val="105"/>
        </w:rPr>
        <w:t>meaning to</w:t>
      </w:r>
      <w:r>
        <w:rPr>
          <w:color w:val="0F0F0F"/>
          <w:spacing w:val="-6"/>
          <w:w w:val="105"/>
        </w:rPr>
        <w:t> </w:t>
      </w:r>
      <w:r>
        <w:rPr>
          <w:color w:val="0F0F0F"/>
          <w:w w:val="105"/>
        </w:rPr>
        <w:t>if</w:t>
      </w:r>
      <w:r>
        <w:rPr>
          <w:color w:val="0F0F0F"/>
          <w:spacing w:val="-10"/>
          <w:w w:val="105"/>
        </w:rPr>
        <w:t> </w:t>
      </w:r>
      <w:r>
        <w:rPr>
          <w:color w:val="0F0F0F"/>
          <w:w w:val="105"/>
        </w:rPr>
        <w:t>need be.</w:t>
      </w:r>
      <w:r>
        <w:rPr>
          <w:color w:val="0F0F0F"/>
          <w:spacing w:val="-10"/>
          <w:w w:val="105"/>
        </w:rPr>
        <w:t> </w:t>
      </w:r>
      <w:r>
        <w:rPr>
          <w:color w:val="0F0F0F"/>
          <w:w w:val="105"/>
        </w:rPr>
        <w:t>For</w:t>
      </w:r>
      <w:r>
        <w:rPr>
          <w:color w:val="0F0F0F"/>
          <w:spacing w:val="-4"/>
          <w:w w:val="105"/>
        </w:rPr>
        <w:t> </w:t>
      </w:r>
      <w:r>
        <w:rPr>
          <w:color w:val="0F0F0F"/>
          <w:w w:val="105"/>
        </w:rPr>
        <w:t>instance,</w:t>
      </w:r>
      <w:r>
        <w:rPr>
          <w:color w:val="0F0F0F"/>
          <w:spacing w:val="-3"/>
          <w:w w:val="105"/>
        </w:rPr>
        <w:t> </w:t>
      </w:r>
      <w:r>
        <w:rPr>
          <w:color w:val="0F0F0F"/>
          <w:w w:val="105"/>
        </w:rPr>
        <w:t>this</w:t>
      </w:r>
      <w:r>
        <w:rPr>
          <w:color w:val="0F0F0F"/>
          <w:spacing w:val="-8"/>
          <w:w w:val="105"/>
        </w:rPr>
        <w:t> </w:t>
      </w:r>
      <w:r>
        <w:rPr>
          <w:color w:val="0F0F0F"/>
          <w:w w:val="105"/>
        </w:rPr>
        <w:t>may</w:t>
      </w:r>
      <w:r>
        <w:rPr>
          <w:color w:val="0F0F0F"/>
          <w:spacing w:val="-6"/>
          <w:w w:val="105"/>
        </w:rPr>
        <w:t> </w:t>
      </w:r>
      <w:r>
        <w:rPr>
          <w:color w:val="0F0F0F"/>
          <w:w w:val="105"/>
        </w:rPr>
        <w:t>include</w:t>
      </w:r>
      <w:r>
        <w:rPr>
          <w:color w:val="0F0F0F"/>
          <w:spacing w:val="-5"/>
          <w:w w:val="105"/>
        </w:rPr>
        <w:t> </w:t>
      </w:r>
      <w:r>
        <w:rPr>
          <w:color w:val="0F0F0F"/>
          <w:w w:val="105"/>
        </w:rPr>
        <w:t>a</w:t>
      </w:r>
      <w:r>
        <w:rPr>
          <w:color w:val="0F0F0F"/>
          <w:spacing w:val="-14"/>
          <w:w w:val="105"/>
        </w:rPr>
        <w:t> </w:t>
      </w:r>
      <w:r>
        <w:rPr>
          <w:color w:val="0F0F0F"/>
          <w:w w:val="105"/>
        </w:rPr>
        <w:t>cluster based</w:t>
      </w:r>
      <w:r>
        <w:rPr>
          <w:color w:val="0F0F0F"/>
          <w:spacing w:val="-2"/>
          <w:w w:val="105"/>
        </w:rPr>
        <w:t> </w:t>
      </w:r>
      <w:r>
        <w:rPr>
          <w:color w:val="0F0F0F"/>
          <w:w w:val="105"/>
        </w:rPr>
        <w:t>on temperature</w:t>
      </w:r>
      <w:r>
        <w:rPr>
          <w:color w:val="0F0F0F"/>
          <w:w w:val="105"/>
        </w:rPr>
        <w:t> in</w:t>
      </w:r>
      <w:r>
        <w:rPr>
          <w:color w:val="0F0F0F"/>
          <w:w w:val="105"/>
        </w:rPr>
        <w:t> a</w:t>
      </w:r>
      <w:r>
        <w:rPr>
          <w:color w:val="0F0F0F"/>
          <w:w w:val="105"/>
        </w:rPr>
        <w:t> weather</w:t>
      </w:r>
      <w:r>
        <w:rPr>
          <w:color w:val="0F0F0F"/>
          <w:w w:val="105"/>
        </w:rPr>
        <w:t> dataset</w:t>
      </w:r>
      <w:r>
        <w:rPr>
          <w:color w:val="0F0F0F"/>
          <w:w w:val="105"/>
        </w:rPr>
        <w:t> which</w:t>
      </w:r>
      <w:r>
        <w:rPr>
          <w:color w:val="0F0F0F"/>
          <w:w w:val="105"/>
        </w:rPr>
        <w:t> reveals</w:t>
      </w:r>
      <w:r>
        <w:rPr>
          <w:color w:val="0F0F0F"/>
          <w:w w:val="105"/>
        </w:rPr>
        <w:t> a</w:t>
      </w:r>
      <w:r>
        <w:rPr>
          <w:color w:val="0F0F0F"/>
          <w:w w:val="105"/>
        </w:rPr>
        <w:t> segment</w:t>
      </w:r>
      <w:r>
        <w:rPr>
          <w:color w:val="0F0F0F"/>
          <w:w w:val="105"/>
        </w:rPr>
        <w:t> that</w:t>
      </w:r>
      <w:r>
        <w:rPr>
          <w:color w:val="0F0F0F"/>
          <w:w w:val="105"/>
        </w:rPr>
        <w:t> showcases</w:t>
      </w:r>
      <w:r>
        <w:rPr>
          <w:color w:val="0F0F0F"/>
          <w:w w:val="105"/>
        </w:rPr>
        <w:t> different</w:t>
      </w:r>
      <w:r>
        <w:rPr>
          <w:color w:val="0F0F0F"/>
          <w:w w:val="105"/>
        </w:rPr>
        <w:t> </w:t>
      </w:r>
      <w:r>
        <w:rPr>
          <w:color w:val="1F1F1F"/>
          <w:w w:val="105"/>
        </w:rPr>
        <w:t>seasons</w:t>
      </w:r>
      <w:r>
        <w:rPr>
          <w:color w:val="1F1F1F"/>
          <w:w w:val="105"/>
        </w:rPr>
        <w:t> </w:t>
      </w:r>
      <w:r>
        <w:rPr>
          <w:color w:val="0F0F0F"/>
          <w:w w:val="105"/>
        </w:rPr>
        <w:t>based</w:t>
      </w:r>
      <w:r>
        <w:rPr>
          <w:color w:val="0F0F0F"/>
          <w:w w:val="105"/>
        </w:rPr>
        <w:t> on temperature, which one</w:t>
      </w:r>
      <w:r>
        <w:rPr>
          <w:color w:val="0F0F0F"/>
          <w:spacing w:val="-2"/>
          <w:w w:val="105"/>
        </w:rPr>
        <w:t> </w:t>
      </w:r>
      <w:r>
        <w:rPr>
          <w:color w:val="0F0F0F"/>
          <w:w w:val="105"/>
        </w:rPr>
        <w:t>can then name accordingly (What Is Machine Learning?, 2022).</w:t>
      </w:r>
    </w:p>
    <w:p>
      <w:pPr>
        <w:pStyle w:val="BodyText"/>
      </w:pPr>
    </w:p>
    <w:p>
      <w:pPr>
        <w:pStyle w:val="BodyText"/>
        <w:spacing w:before="199"/>
      </w:pPr>
    </w:p>
    <w:p>
      <w:pPr>
        <w:pStyle w:val="Heading5"/>
        <w:numPr>
          <w:ilvl w:val="2"/>
          <w:numId w:val="6"/>
        </w:numPr>
        <w:tabs>
          <w:tab w:pos="1567" w:val="left" w:leader="none"/>
        </w:tabs>
        <w:spacing w:line="240" w:lineRule="auto" w:before="0" w:after="0"/>
        <w:ind w:left="1567" w:right="0" w:hanging="720"/>
        <w:jc w:val="left"/>
        <w:rPr>
          <w:color w:val="0F0F0F"/>
        </w:rPr>
      </w:pPr>
      <w:r>
        <w:rPr>
          <w:color w:val="0F0F0F"/>
        </w:rPr>
        <w:t>Reinforcement</w:t>
      </w:r>
      <w:r>
        <w:rPr>
          <w:color w:val="0F0F0F"/>
          <w:spacing w:val="5"/>
        </w:rPr>
        <w:t> </w:t>
      </w:r>
      <w:r>
        <w:rPr>
          <w:color w:val="0F0F0F"/>
          <w:spacing w:val="-2"/>
        </w:rPr>
        <w:t>Learning</w:t>
      </w:r>
    </w:p>
    <w:p>
      <w:pPr>
        <w:pStyle w:val="BodyText"/>
        <w:spacing w:line="376" w:lineRule="auto" w:before="292"/>
        <w:ind w:left="123" w:right="308" w:firstLine="1"/>
        <w:jc w:val="both"/>
      </w:pPr>
      <w:r>
        <w:rPr>
          <w:color w:val="0F0F0F"/>
          <w:w w:val="105"/>
        </w:rPr>
        <w:t>Uses a reward system to learn based on the principal of feedback, for instance if one provides a picture to</w:t>
      </w:r>
      <w:r>
        <w:rPr>
          <w:color w:val="0F0F0F"/>
          <w:spacing w:val="-5"/>
          <w:w w:val="105"/>
        </w:rPr>
        <w:t> </w:t>
      </w:r>
      <w:r>
        <w:rPr>
          <w:color w:val="0F0F0F"/>
          <w:w w:val="105"/>
        </w:rPr>
        <w:t>the machine</w:t>
      </w:r>
      <w:r>
        <w:rPr>
          <w:color w:val="0F0F0F"/>
          <w:spacing w:val="-3"/>
          <w:w w:val="105"/>
        </w:rPr>
        <w:t> </w:t>
      </w:r>
      <w:r>
        <w:rPr>
          <w:color w:val="0F0F0F"/>
          <w:w w:val="105"/>
        </w:rPr>
        <w:t>of</w:t>
      </w:r>
      <w:r>
        <w:rPr>
          <w:color w:val="0F0F0F"/>
          <w:spacing w:val="-12"/>
          <w:w w:val="105"/>
        </w:rPr>
        <w:t> </w:t>
      </w:r>
      <w:r>
        <w:rPr>
          <w:color w:val="0F0F0F"/>
          <w:w w:val="105"/>
        </w:rPr>
        <w:t>a</w:t>
      </w:r>
      <w:r>
        <w:rPr>
          <w:color w:val="0F0F0F"/>
          <w:spacing w:val="-5"/>
          <w:w w:val="105"/>
        </w:rPr>
        <w:t> </w:t>
      </w:r>
      <w:r>
        <w:rPr>
          <w:color w:val="0F0F0F"/>
          <w:w w:val="105"/>
        </w:rPr>
        <w:t>plant with</w:t>
      </w:r>
      <w:r>
        <w:rPr>
          <w:color w:val="0F0F0F"/>
          <w:spacing w:val="-5"/>
          <w:w w:val="105"/>
        </w:rPr>
        <w:t> </w:t>
      </w:r>
      <w:r>
        <w:rPr>
          <w:color w:val="0F0F0F"/>
          <w:w w:val="105"/>
        </w:rPr>
        <w:t>disease</w:t>
      </w:r>
      <w:r>
        <w:rPr>
          <w:color w:val="0F0F0F"/>
          <w:spacing w:val="-4"/>
          <w:w w:val="105"/>
        </w:rPr>
        <w:t> </w:t>
      </w:r>
      <w:r>
        <w:rPr>
          <w:color w:val="0F0F0F"/>
          <w:w w:val="105"/>
        </w:rPr>
        <w:t>type A</w:t>
      </w:r>
      <w:r>
        <w:rPr>
          <w:color w:val="0F0F0F"/>
          <w:spacing w:val="-9"/>
          <w:w w:val="105"/>
        </w:rPr>
        <w:t> </w:t>
      </w:r>
      <w:r>
        <w:rPr>
          <w:color w:val="0F0F0F"/>
          <w:w w:val="105"/>
        </w:rPr>
        <w:t>and</w:t>
      </w:r>
      <w:r>
        <w:rPr>
          <w:color w:val="0F0F0F"/>
          <w:spacing w:val="-9"/>
          <w:w w:val="105"/>
        </w:rPr>
        <w:t> </w:t>
      </w:r>
      <w:r>
        <w:rPr>
          <w:color w:val="0F0F0F"/>
          <w:w w:val="105"/>
        </w:rPr>
        <w:t>ask</w:t>
      </w:r>
      <w:r>
        <w:rPr>
          <w:color w:val="0F0F0F"/>
          <w:spacing w:val="-7"/>
          <w:w w:val="105"/>
        </w:rPr>
        <w:t> </w:t>
      </w:r>
      <w:r>
        <w:rPr>
          <w:color w:val="0F0F0F"/>
          <w:w w:val="105"/>
        </w:rPr>
        <w:t>it</w:t>
      </w:r>
      <w:r>
        <w:rPr>
          <w:color w:val="0F0F0F"/>
          <w:spacing w:val="-1"/>
          <w:w w:val="105"/>
        </w:rPr>
        <w:t> </w:t>
      </w:r>
      <w:r>
        <w:rPr>
          <w:color w:val="0F0F0F"/>
          <w:w w:val="105"/>
        </w:rPr>
        <w:t>to</w:t>
      </w:r>
      <w:r>
        <w:rPr>
          <w:color w:val="0F0F0F"/>
          <w:spacing w:val="-6"/>
          <w:w w:val="105"/>
        </w:rPr>
        <w:t> </w:t>
      </w:r>
      <w:r>
        <w:rPr>
          <w:color w:val="0F0F0F"/>
          <w:w w:val="105"/>
        </w:rPr>
        <w:t>predict</w:t>
      </w:r>
      <w:r>
        <w:rPr>
          <w:color w:val="0F0F0F"/>
          <w:spacing w:val="-1"/>
          <w:w w:val="105"/>
        </w:rPr>
        <w:t> </w:t>
      </w:r>
      <w:r>
        <w:rPr>
          <w:color w:val="0F0F0F"/>
          <w:w w:val="105"/>
        </w:rPr>
        <w:t>the</w:t>
      </w:r>
      <w:r>
        <w:rPr>
          <w:color w:val="0F0F0F"/>
          <w:spacing w:val="-10"/>
          <w:w w:val="105"/>
        </w:rPr>
        <w:t> </w:t>
      </w:r>
      <w:r>
        <w:rPr>
          <w:color w:val="0F0F0F"/>
          <w:w w:val="105"/>
        </w:rPr>
        <w:t>type</w:t>
      </w:r>
      <w:r>
        <w:rPr>
          <w:color w:val="0F0F0F"/>
          <w:spacing w:val="-7"/>
          <w:w w:val="105"/>
        </w:rPr>
        <w:t> </w:t>
      </w:r>
      <w:r>
        <w:rPr>
          <w:color w:val="0F0F0F"/>
          <w:w w:val="105"/>
        </w:rPr>
        <w:t>of</w:t>
      </w:r>
      <w:r>
        <w:rPr>
          <w:color w:val="0F0F0F"/>
          <w:spacing w:val="-11"/>
          <w:w w:val="105"/>
        </w:rPr>
        <w:t> </w:t>
      </w:r>
      <w:r>
        <w:rPr>
          <w:color w:val="0F0F0F"/>
          <w:w w:val="105"/>
        </w:rPr>
        <w:t>disease,</w:t>
      </w:r>
      <w:r>
        <w:rPr>
          <w:color w:val="0F0F0F"/>
          <w:spacing w:val="-2"/>
          <w:w w:val="105"/>
        </w:rPr>
        <w:t> </w:t>
      </w:r>
      <w:r>
        <w:rPr>
          <w:color w:val="0F0F0F"/>
          <w:w w:val="105"/>
        </w:rPr>
        <w:t>the</w:t>
      </w:r>
      <w:r>
        <w:rPr>
          <w:color w:val="0F0F0F"/>
          <w:spacing w:val="-5"/>
          <w:w w:val="105"/>
        </w:rPr>
        <w:t> </w:t>
      </w:r>
      <w:r>
        <w:rPr>
          <w:color w:val="0F0F0F"/>
          <w:w w:val="105"/>
        </w:rPr>
        <w:t>machine learns based on</w:t>
      </w:r>
      <w:r>
        <w:rPr>
          <w:color w:val="0F0F0F"/>
          <w:spacing w:val="-6"/>
          <w:w w:val="105"/>
        </w:rPr>
        <w:t> </w:t>
      </w:r>
      <w:r>
        <w:rPr>
          <w:color w:val="0F0F0F"/>
          <w:w w:val="105"/>
        </w:rPr>
        <w:t>the output and the confirmation</w:t>
      </w:r>
      <w:r>
        <w:rPr>
          <w:color w:val="0F0F0F"/>
          <w:w w:val="105"/>
        </w:rPr>
        <w:t> or correction</w:t>
      </w:r>
      <w:r>
        <w:rPr>
          <w:color w:val="0F0F0F"/>
          <w:w w:val="105"/>
        </w:rPr>
        <w:t> given by the user, in this case if the machine predicts the disease is type</w:t>
      </w:r>
      <w:r>
        <w:rPr>
          <w:color w:val="0F0F0F"/>
          <w:spacing w:val="-1"/>
          <w:w w:val="105"/>
        </w:rPr>
        <w:t> </w:t>
      </w:r>
      <w:r>
        <w:rPr>
          <w:color w:val="0F0F0F"/>
          <w:w w:val="105"/>
        </w:rPr>
        <w:t>B,</w:t>
      </w:r>
      <w:r>
        <w:rPr>
          <w:color w:val="0F0F0F"/>
          <w:spacing w:val="-1"/>
          <w:w w:val="105"/>
        </w:rPr>
        <w:t> </w:t>
      </w:r>
      <w:r>
        <w:rPr>
          <w:color w:val="0F0F0F"/>
          <w:w w:val="105"/>
        </w:rPr>
        <w:t>the user will then tell</w:t>
      </w:r>
      <w:r>
        <w:rPr>
          <w:color w:val="0F0F0F"/>
          <w:spacing w:val="-1"/>
          <w:w w:val="105"/>
        </w:rPr>
        <w:t> </w:t>
      </w:r>
      <w:r>
        <w:rPr>
          <w:color w:val="0F0F0F"/>
          <w:w w:val="105"/>
        </w:rPr>
        <w:t>its</w:t>
      </w:r>
      <w:r>
        <w:rPr>
          <w:color w:val="0F0F0F"/>
          <w:spacing w:val="-5"/>
          <w:w w:val="105"/>
        </w:rPr>
        <w:t> </w:t>
      </w:r>
      <w:r>
        <w:rPr>
          <w:color w:val="0F0F0F"/>
          <w:w w:val="105"/>
        </w:rPr>
        <w:t>incorrect and</w:t>
      </w:r>
      <w:r>
        <w:rPr>
          <w:color w:val="0F0F0F"/>
          <w:spacing w:val="-1"/>
          <w:w w:val="105"/>
        </w:rPr>
        <w:t> </w:t>
      </w:r>
      <w:r>
        <w:rPr>
          <w:color w:val="0F0F0F"/>
          <w:w w:val="105"/>
        </w:rPr>
        <w:t>the machine will learn</w:t>
      </w:r>
      <w:r>
        <w:rPr>
          <w:color w:val="0F0F0F"/>
          <w:spacing w:val="-1"/>
          <w:w w:val="105"/>
        </w:rPr>
        <w:t> </w:t>
      </w:r>
      <w:r>
        <w:rPr>
          <w:color w:val="0F0F0F"/>
          <w:w w:val="105"/>
        </w:rPr>
        <w:t>from the</w:t>
      </w:r>
      <w:r>
        <w:rPr>
          <w:color w:val="0F0F0F"/>
          <w:spacing w:val="-2"/>
          <w:w w:val="105"/>
        </w:rPr>
        <w:t> </w:t>
      </w:r>
      <w:r>
        <w:rPr>
          <w:color w:val="0F0F0F"/>
          <w:w w:val="105"/>
        </w:rPr>
        <w:t>feedback to</w:t>
      </w:r>
      <w:r>
        <w:rPr>
          <w:color w:val="0F0F0F"/>
          <w:spacing w:val="-6"/>
          <w:w w:val="105"/>
        </w:rPr>
        <w:t> </w:t>
      </w:r>
      <w:r>
        <w:rPr>
          <w:color w:val="0F0F0F"/>
          <w:w w:val="105"/>
        </w:rPr>
        <w:t>classify the type</w:t>
      </w:r>
      <w:r>
        <w:rPr>
          <w:color w:val="0F0F0F"/>
          <w:spacing w:val="-1"/>
          <w:w w:val="105"/>
        </w:rPr>
        <w:t> </w:t>
      </w:r>
      <w:r>
        <w:rPr>
          <w:color w:val="0F0F0F"/>
          <w:w w:val="105"/>
        </w:rPr>
        <w:t>of disease accurately next time (What Is Machine Learning?, 2022).</w:t>
      </w:r>
    </w:p>
    <w:p>
      <w:pPr>
        <w:pStyle w:val="BodyText"/>
      </w:pPr>
    </w:p>
    <w:p>
      <w:pPr>
        <w:pStyle w:val="BodyText"/>
        <w:spacing w:before="213"/>
      </w:pPr>
    </w:p>
    <w:p>
      <w:pPr>
        <w:pStyle w:val="Heading5"/>
        <w:ind w:left="847" w:firstLine="0"/>
      </w:pPr>
      <w:r>
        <w:rPr>
          <w:color w:val="0F0F0F"/>
        </w:rPr>
        <w:t>3.2.l0Simi-Supervised</w:t>
      </w:r>
      <w:r>
        <w:rPr>
          <w:color w:val="0F0F0F"/>
          <w:spacing w:val="66"/>
        </w:rPr>
        <w:t> </w:t>
      </w:r>
      <w:r>
        <w:rPr>
          <w:color w:val="0F0F0F"/>
          <w:spacing w:val="-2"/>
        </w:rPr>
        <w:t>Learning</w:t>
      </w:r>
    </w:p>
    <w:p>
      <w:pPr>
        <w:pStyle w:val="BodyText"/>
        <w:spacing w:line="376" w:lineRule="auto" w:before="291"/>
        <w:ind w:left="124" w:right="329"/>
        <w:jc w:val="both"/>
      </w:pPr>
      <w:r>
        <w:rPr>
          <w:color w:val="0F0F0F"/>
          <w:w w:val="105"/>
        </w:rPr>
        <w:t>Another</w:t>
      </w:r>
      <w:r>
        <w:rPr>
          <w:color w:val="0F0F0F"/>
          <w:w w:val="105"/>
        </w:rPr>
        <w:t> type of machine learning involves combining</w:t>
      </w:r>
      <w:r>
        <w:rPr>
          <w:color w:val="0F0F0F"/>
          <w:w w:val="105"/>
        </w:rPr>
        <w:t> both supervised</w:t>
      </w:r>
      <w:r>
        <w:rPr>
          <w:color w:val="0F0F0F"/>
          <w:w w:val="105"/>
        </w:rPr>
        <w:t> and</w:t>
      </w:r>
      <w:r>
        <w:rPr>
          <w:color w:val="0F0F0F"/>
          <w:w w:val="105"/>
        </w:rPr>
        <w:t> unsupervised</w:t>
      </w:r>
      <w:r>
        <w:rPr>
          <w:color w:val="0F0F0F"/>
          <w:w w:val="105"/>
        </w:rPr>
        <w:t> learning techniques together</w:t>
      </w:r>
      <w:r>
        <w:rPr>
          <w:color w:val="0F0F0F"/>
          <w:spacing w:val="41"/>
          <w:w w:val="105"/>
        </w:rPr>
        <w:t> </w:t>
      </w:r>
      <w:r>
        <w:rPr>
          <w:color w:val="0F0F0F"/>
          <w:w w:val="105"/>
        </w:rPr>
        <w:t>called</w:t>
      </w:r>
      <w:r>
        <w:rPr>
          <w:color w:val="0F0F0F"/>
          <w:spacing w:val="45"/>
          <w:w w:val="105"/>
        </w:rPr>
        <w:t> </w:t>
      </w:r>
      <w:r>
        <w:rPr>
          <w:color w:val="0F0F0F"/>
          <w:w w:val="105"/>
        </w:rPr>
        <w:t>semi-supervised</w:t>
      </w:r>
      <w:r>
        <w:rPr>
          <w:color w:val="0F0F0F"/>
          <w:spacing w:val="35"/>
          <w:w w:val="105"/>
        </w:rPr>
        <w:t> </w:t>
      </w:r>
      <w:r>
        <w:rPr>
          <w:color w:val="0F0F0F"/>
          <w:w w:val="105"/>
        </w:rPr>
        <w:t>learning,</w:t>
      </w:r>
      <w:r>
        <w:rPr>
          <w:color w:val="0F0F0F"/>
          <w:spacing w:val="44"/>
          <w:w w:val="105"/>
        </w:rPr>
        <w:t> </w:t>
      </w:r>
      <w:r>
        <w:rPr>
          <w:color w:val="0F0F0F"/>
          <w:w w:val="105"/>
        </w:rPr>
        <w:t>which</w:t>
      </w:r>
      <w:r>
        <w:rPr>
          <w:color w:val="0F0F0F"/>
          <w:spacing w:val="48"/>
          <w:w w:val="105"/>
        </w:rPr>
        <w:t> </w:t>
      </w:r>
      <w:r>
        <w:rPr>
          <w:color w:val="0F0F0F"/>
          <w:w w:val="105"/>
        </w:rPr>
        <w:t>uses</w:t>
      </w:r>
      <w:r>
        <w:rPr>
          <w:color w:val="0F0F0F"/>
          <w:spacing w:val="41"/>
          <w:w w:val="105"/>
        </w:rPr>
        <w:t> </w:t>
      </w:r>
      <w:r>
        <w:rPr>
          <w:color w:val="0F0F0F"/>
          <w:w w:val="105"/>
        </w:rPr>
        <w:t>a</w:t>
      </w:r>
      <w:r>
        <w:rPr>
          <w:color w:val="0F0F0F"/>
          <w:spacing w:val="36"/>
          <w:w w:val="105"/>
        </w:rPr>
        <w:t> </w:t>
      </w:r>
      <w:r>
        <w:rPr>
          <w:color w:val="0F0F0F"/>
          <w:w w:val="105"/>
        </w:rPr>
        <w:t>combination</w:t>
      </w:r>
      <w:r>
        <w:rPr>
          <w:color w:val="0F0F0F"/>
          <w:spacing w:val="45"/>
          <w:w w:val="105"/>
        </w:rPr>
        <w:t> </w:t>
      </w:r>
      <w:r>
        <w:rPr>
          <w:color w:val="0F0F0F"/>
          <w:w w:val="105"/>
        </w:rPr>
        <w:t>of</w:t>
      </w:r>
      <w:r>
        <w:rPr>
          <w:color w:val="0F0F0F"/>
          <w:spacing w:val="39"/>
          <w:w w:val="105"/>
        </w:rPr>
        <w:t> </w:t>
      </w:r>
      <w:r>
        <w:rPr>
          <w:color w:val="0F0F0F"/>
          <w:w w:val="105"/>
        </w:rPr>
        <w:t>both</w:t>
      </w:r>
      <w:r>
        <w:rPr>
          <w:color w:val="0F0F0F"/>
          <w:spacing w:val="37"/>
          <w:w w:val="105"/>
        </w:rPr>
        <w:t> </w:t>
      </w:r>
      <w:r>
        <w:rPr>
          <w:color w:val="0F0F0F"/>
          <w:w w:val="105"/>
        </w:rPr>
        <w:t>supervised</w:t>
      </w:r>
      <w:r>
        <w:rPr>
          <w:color w:val="0F0F0F"/>
          <w:spacing w:val="55"/>
          <w:w w:val="105"/>
        </w:rPr>
        <w:t> </w:t>
      </w:r>
      <w:r>
        <w:rPr>
          <w:color w:val="0F0F0F"/>
          <w:w w:val="105"/>
        </w:rPr>
        <w:t>and</w:t>
      </w:r>
      <w:r>
        <w:rPr>
          <w:color w:val="0F0F0F"/>
          <w:spacing w:val="38"/>
          <w:w w:val="105"/>
        </w:rPr>
        <w:t> </w:t>
      </w:r>
      <w:r>
        <w:rPr>
          <w:color w:val="0F0F0F"/>
          <w:spacing w:val="-2"/>
          <w:w w:val="105"/>
        </w:rPr>
        <w:t>unsupervised</w:t>
      </w:r>
    </w:p>
    <w:p>
      <w:pPr>
        <w:spacing w:after="0" w:line="376" w:lineRule="auto"/>
        <w:jc w:val="both"/>
        <w:sectPr>
          <w:pgSz w:w="11910" w:h="16840"/>
          <w:pgMar w:header="658" w:footer="1021" w:top="1320" w:bottom="1220" w:left="960" w:right="740"/>
        </w:sectPr>
      </w:pPr>
    </w:p>
    <w:p>
      <w:pPr>
        <w:spacing w:line="360" w:lineRule="auto" w:before="81"/>
        <w:ind w:left="120" w:right="308" w:firstLine="3"/>
        <w:jc w:val="both"/>
        <w:rPr>
          <w:sz w:val="22"/>
        </w:rPr>
      </w:pPr>
      <w:r>
        <w:rPr>
          <w:color w:val="0F0F0F"/>
          <w:sz w:val="22"/>
        </w:rPr>
        <w:t>learning to overcome the disadvantages of both learning modules. It works by training a module with both labelled</w:t>
      </w:r>
      <w:r>
        <w:rPr>
          <w:color w:val="0F0F0F"/>
          <w:spacing w:val="-2"/>
          <w:sz w:val="22"/>
        </w:rPr>
        <w:t> </w:t>
      </w:r>
      <w:r>
        <w:rPr>
          <w:color w:val="0F0F0F"/>
          <w:sz w:val="22"/>
        </w:rPr>
        <w:t>and</w:t>
      </w:r>
      <w:r>
        <w:rPr>
          <w:color w:val="0F0F0F"/>
          <w:spacing w:val="-3"/>
          <w:sz w:val="22"/>
        </w:rPr>
        <w:t> </w:t>
      </w:r>
      <w:r>
        <w:rPr>
          <w:color w:val="0F0F0F"/>
          <w:sz w:val="22"/>
        </w:rPr>
        <w:t>unlabelled</w:t>
      </w:r>
      <w:r>
        <w:rPr>
          <w:color w:val="0F0F0F"/>
          <w:spacing w:val="-6"/>
          <w:sz w:val="22"/>
        </w:rPr>
        <w:t> </w:t>
      </w:r>
      <w:r>
        <w:rPr>
          <w:color w:val="0F0F0F"/>
          <w:sz w:val="22"/>
        </w:rPr>
        <w:t>dataset,</w:t>
      </w:r>
      <w:r>
        <w:rPr>
          <w:color w:val="0F0F0F"/>
          <w:spacing w:val="-10"/>
          <w:sz w:val="22"/>
        </w:rPr>
        <w:t> </w:t>
      </w:r>
      <w:r>
        <w:rPr>
          <w:color w:val="0F0F0F"/>
          <w:sz w:val="22"/>
        </w:rPr>
        <w:t>it</w:t>
      </w:r>
      <w:r>
        <w:rPr>
          <w:color w:val="0F0F0F"/>
          <w:spacing w:val="-14"/>
          <w:sz w:val="22"/>
        </w:rPr>
        <w:t> </w:t>
      </w:r>
      <w:r>
        <w:rPr>
          <w:color w:val="0F0F0F"/>
          <w:sz w:val="22"/>
        </w:rPr>
        <w:t>mainly</w:t>
      </w:r>
      <w:r>
        <w:rPr>
          <w:color w:val="0F0F0F"/>
          <w:spacing w:val="-2"/>
          <w:sz w:val="22"/>
        </w:rPr>
        <w:t> </w:t>
      </w:r>
      <w:r>
        <w:rPr>
          <w:color w:val="0F0F0F"/>
          <w:sz w:val="22"/>
        </w:rPr>
        <w:t>involves</w:t>
      </w:r>
      <w:r>
        <w:rPr>
          <w:color w:val="0F0F0F"/>
          <w:spacing w:val="-8"/>
          <w:sz w:val="22"/>
        </w:rPr>
        <w:t> </w:t>
      </w:r>
      <w:r>
        <w:rPr>
          <w:color w:val="0F0F0F"/>
          <w:sz w:val="22"/>
        </w:rPr>
        <w:t>few</w:t>
      </w:r>
      <w:r>
        <w:rPr>
          <w:color w:val="0F0F0F"/>
          <w:spacing w:val="-6"/>
          <w:sz w:val="22"/>
        </w:rPr>
        <w:t> </w:t>
      </w:r>
      <w:r>
        <w:rPr>
          <w:color w:val="0F0F0F"/>
          <w:sz w:val="22"/>
        </w:rPr>
        <w:t>labelled</w:t>
      </w:r>
      <w:r>
        <w:rPr>
          <w:color w:val="0F0F0F"/>
          <w:spacing w:val="-5"/>
          <w:sz w:val="22"/>
        </w:rPr>
        <w:t> </w:t>
      </w:r>
      <w:r>
        <w:rPr>
          <w:color w:val="0F0F0F"/>
          <w:sz w:val="22"/>
        </w:rPr>
        <w:t>examples</w:t>
      </w:r>
      <w:r>
        <w:rPr>
          <w:color w:val="0F0F0F"/>
          <w:spacing w:val="-4"/>
          <w:sz w:val="22"/>
        </w:rPr>
        <w:t> </w:t>
      </w:r>
      <w:r>
        <w:rPr>
          <w:color w:val="0F0F0F"/>
          <w:sz w:val="22"/>
        </w:rPr>
        <w:t>and</w:t>
      </w:r>
      <w:r>
        <w:rPr>
          <w:color w:val="0F0F0F"/>
          <w:spacing w:val="-9"/>
          <w:sz w:val="22"/>
        </w:rPr>
        <w:t> </w:t>
      </w:r>
      <w:r>
        <w:rPr>
          <w:color w:val="0F0F0F"/>
          <w:sz w:val="22"/>
        </w:rPr>
        <w:t>many</w:t>
      </w:r>
      <w:r>
        <w:rPr>
          <w:color w:val="0F0F0F"/>
          <w:spacing w:val="-1"/>
          <w:sz w:val="22"/>
        </w:rPr>
        <w:t> </w:t>
      </w:r>
      <w:r>
        <w:rPr>
          <w:color w:val="0F0F0F"/>
          <w:sz w:val="22"/>
        </w:rPr>
        <w:t>unlabelled</w:t>
      </w:r>
      <w:r>
        <w:rPr>
          <w:color w:val="0F0F0F"/>
          <w:spacing w:val="-3"/>
          <w:sz w:val="22"/>
        </w:rPr>
        <w:t> </w:t>
      </w:r>
      <w:r>
        <w:rPr>
          <w:color w:val="0F0F0F"/>
          <w:sz w:val="22"/>
        </w:rPr>
        <w:t>examples.</w:t>
      </w:r>
      <w:r>
        <w:rPr>
          <w:color w:val="0F0F0F"/>
          <w:spacing w:val="-3"/>
          <w:sz w:val="22"/>
        </w:rPr>
        <w:t> </w:t>
      </w:r>
      <w:r>
        <w:rPr>
          <w:color w:val="0F0F0F"/>
          <w:sz w:val="22"/>
        </w:rPr>
        <w:t>Some applications that use semi-supervised</w:t>
      </w:r>
      <w:r>
        <w:rPr>
          <w:color w:val="0F0F0F"/>
          <w:spacing w:val="-2"/>
          <w:sz w:val="22"/>
        </w:rPr>
        <w:t> </w:t>
      </w:r>
      <w:r>
        <w:rPr>
          <w:color w:val="0F0F0F"/>
          <w:sz w:val="22"/>
        </w:rPr>
        <w:t>learning include speech analysis, web content classification</w:t>
      </w:r>
      <w:r>
        <w:rPr>
          <w:color w:val="0F0F0F"/>
          <w:spacing w:val="-3"/>
          <w:sz w:val="22"/>
        </w:rPr>
        <w:t> </w:t>
      </w:r>
      <w:r>
        <w:rPr>
          <w:color w:val="0F0F0F"/>
          <w:sz w:val="22"/>
        </w:rPr>
        <w:t>and protein sequence classification</w:t>
      </w:r>
      <w:r>
        <w:rPr>
          <w:color w:val="0F0F0F"/>
          <w:spacing w:val="-14"/>
          <w:sz w:val="22"/>
        </w:rPr>
        <w:t> </w:t>
      </w:r>
      <w:r>
        <w:rPr>
          <w:color w:val="0F0F0F"/>
          <w:sz w:val="22"/>
        </w:rPr>
        <w:t>(Importance of Machine Learning - Javatpoint, 2011). Thus, semi-</w:t>
      </w:r>
      <w:r>
        <w:rPr>
          <w:color w:val="0F0F0F"/>
          <w:spacing w:val="-14"/>
          <w:sz w:val="22"/>
        </w:rPr>
        <w:t> </w:t>
      </w:r>
      <w:r>
        <w:rPr>
          <w:color w:val="0F0F0F"/>
          <w:sz w:val="22"/>
        </w:rPr>
        <w:t>supervised learning has the best of both supervised and semi supervised advantages.</w:t>
      </w:r>
    </w:p>
    <w:p>
      <w:pPr>
        <w:pStyle w:val="BodyText"/>
        <w:rPr>
          <w:sz w:val="22"/>
        </w:rPr>
      </w:pPr>
    </w:p>
    <w:p>
      <w:pPr>
        <w:pStyle w:val="BodyText"/>
        <w:spacing w:before="207"/>
        <w:rPr>
          <w:sz w:val="22"/>
        </w:rPr>
      </w:pPr>
    </w:p>
    <w:p>
      <w:pPr>
        <w:pStyle w:val="Heading6"/>
        <w:ind w:left="847" w:firstLine="0"/>
      </w:pPr>
      <w:r>
        <w:rPr>
          <w:color w:val="0F0F0F"/>
          <w:w w:val="105"/>
        </w:rPr>
        <w:t>3.2.11</w:t>
      </w:r>
      <w:r>
        <w:rPr>
          <w:color w:val="0F0F0F"/>
          <w:spacing w:val="6"/>
          <w:w w:val="105"/>
        </w:rPr>
        <w:t> </w:t>
      </w:r>
      <w:r>
        <w:rPr>
          <w:color w:val="0F0F0F"/>
          <w:w w:val="105"/>
        </w:rPr>
        <w:t>Deep</w:t>
      </w:r>
      <w:r>
        <w:rPr>
          <w:color w:val="0F0F0F"/>
          <w:spacing w:val="-6"/>
          <w:w w:val="105"/>
        </w:rPr>
        <w:t> </w:t>
      </w:r>
      <w:r>
        <w:rPr>
          <w:color w:val="0F0F0F"/>
          <w:spacing w:val="-2"/>
          <w:w w:val="105"/>
        </w:rPr>
        <w:t>Learning</w:t>
      </w:r>
    </w:p>
    <w:p>
      <w:pPr>
        <w:spacing w:line="360" w:lineRule="auto" w:before="284"/>
        <w:ind w:left="120" w:right="306" w:firstLine="4"/>
        <w:jc w:val="both"/>
        <w:rPr>
          <w:sz w:val="22"/>
        </w:rPr>
      </w:pPr>
      <w:r>
        <w:rPr>
          <w:color w:val="0F0F0F"/>
          <w:sz w:val="22"/>
        </w:rPr>
        <w:t>This type of machine learning involves training artificial neural networks on a large dataset. Deep learning algorithms can</w:t>
      </w:r>
      <w:r>
        <w:rPr>
          <w:color w:val="0F0F0F"/>
          <w:spacing w:val="-7"/>
          <w:sz w:val="22"/>
        </w:rPr>
        <w:t> </w:t>
      </w:r>
      <w:r>
        <w:rPr>
          <w:color w:val="0F0F0F"/>
          <w:sz w:val="22"/>
        </w:rPr>
        <w:t>learn</w:t>
      </w:r>
      <w:r>
        <w:rPr>
          <w:color w:val="0F0F0F"/>
          <w:spacing w:val="-4"/>
          <w:sz w:val="22"/>
        </w:rPr>
        <w:t> </w:t>
      </w:r>
      <w:r>
        <w:rPr>
          <w:color w:val="0F0F0F"/>
          <w:sz w:val="22"/>
        </w:rPr>
        <w:t>and</w:t>
      </w:r>
      <w:r>
        <w:rPr>
          <w:color w:val="0F0F0F"/>
          <w:spacing w:val="-1"/>
          <w:sz w:val="22"/>
        </w:rPr>
        <w:t> </w:t>
      </w:r>
      <w:r>
        <w:rPr>
          <w:color w:val="0F0F0F"/>
          <w:sz w:val="22"/>
        </w:rPr>
        <w:t>make</w:t>
      </w:r>
      <w:r>
        <w:rPr>
          <w:color w:val="0F0F0F"/>
          <w:spacing w:val="-5"/>
          <w:sz w:val="22"/>
        </w:rPr>
        <w:t> </w:t>
      </w:r>
      <w:r>
        <w:rPr>
          <w:color w:val="0F0F0F"/>
          <w:sz w:val="22"/>
        </w:rPr>
        <w:t>intelligent decisions on</w:t>
      </w:r>
      <w:r>
        <w:rPr>
          <w:color w:val="0F0F0F"/>
          <w:spacing w:val="-8"/>
          <w:sz w:val="22"/>
        </w:rPr>
        <w:t> </w:t>
      </w:r>
      <w:r>
        <w:rPr>
          <w:color w:val="0F0F0F"/>
          <w:sz w:val="22"/>
        </w:rPr>
        <w:t>their</w:t>
      </w:r>
      <w:r>
        <w:rPr>
          <w:color w:val="0F0F0F"/>
          <w:spacing w:val="-2"/>
          <w:sz w:val="22"/>
        </w:rPr>
        <w:t> </w:t>
      </w:r>
      <w:r>
        <w:rPr>
          <w:color w:val="0F0F0F"/>
          <w:sz w:val="22"/>
        </w:rPr>
        <w:t>own,</w:t>
      </w:r>
      <w:r>
        <w:rPr>
          <w:color w:val="0F0F0F"/>
          <w:spacing w:val="-6"/>
          <w:sz w:val="22"/>
        </w:rPr>
        <w:t> </w:t>
      </w:r>
      <w:r>
        <w:rPr>
          <w:color w:val="0F0F0F"/>
          <w:sz w:val="22"/>
        </w:rPr>
        <w:t>without human</w:t>
      </w:r>
      <w:r>
        <w:rPr>
          <w:color w:val="0F0F0F"/>
          <w:spacing w:val="-3"/>
          <w:sz w:val="22"/>
        </w:rPr>
        <w:t> </w:t>
      </w:r>
      <w:r>
        <w:rPr>
          <w:color w:val="0F0F0F"/>
          <w:sz w:val="22"/>
        </w:rPr>
        <w:t>intervention. It</w:t>
      </w:r>
      <w:r>
        <w:rPr>
          <w:color w:val="0F0F0F"/>
          <w:spacing w:val="-8"/>
          <w:sz w:val="22"/>
        </w:rPr>
        <w:t> </w:t>
      </w:r>
      <w:r>
        <w:rPr>
          <w:color w:val="0F0F0F"/>
          <w:sz w:val="22"/>
        </w:rPr>
        <w:t>is</w:t>
      </w:r>
      <w:r>
        <w:rPr>
          <w:color w:val="0F0F0F"/>
          <w:spacing w:val="-8"/>
          <w:sz w:val="22"/>
        </w:rPr>
        <w:t> </w:t>
      </w:r>
      <w:r>
        <w:rPr>
          <w:color w:val="0F0F0F"/>
          <w:sz w:val="22"/>
        </w:rPr>
        <w:t>designed to analyse data with</w:t>
      </w:r>
      <w:r>
        <w:rPr>
          <w:color w:val="0F0F0F"/>
          <w:spacing w:val="-2"/>
          <w:sz w:val="22"/>
        </w:rPr>
        <w:t> </w:t>
      </w:r>
      <w:r>
        <w:rPr>
          <w:color w:val="0F0F0F"/>
          <w:sz w:val="22"/>
        </w:rPr>
        <w:t>logical structure similar</w:t>
      </w:r>
      <w:r>
        <w:rPr>
          <w:color w:val="0F0F0F"/>
          <w:spacing w:val="-2"/>
          <w:sz w:val="22"/>
        </w:rPr>
        <w:t> </w:t>
      </w:r>
      <w:r>
        <w:rPr>
          <w:color w:val="0F0F0F"/>
          <w:sz w:val="22"/>
        </w:rPr>
        <w:t>to</w:t>
      </w:r>
      <w:r>
        <w:rPr>
          <w:color w:val="0F0F0F"/>
          <w:spacing w:val="-12"/>
          <w:sz w:val="22"/>
        </w:rPr>
        <w:t> </w:t>
      </w:r>
      <w:r>
        <w:rPr>
          <w:color w:val="0F0F0F"/>
          <w:sz w:val="22"/>
        </w:rPr>
        <w:t>a</w:t>
      </w:r>
      <w:r>
        <w:rPr>
          <w:color w:val="0F0F0F"/>
          <w:spacing w:val="-6"/>
          <w:sz w:val="22"/>
        </w:rPr>
        <w:t> </w:t>
      </w:r>
      <w:r>
        <w:rPr>
          <w:color w:val="0F0F0F"/>
          <w:sz w:val="22"/>
        </w:rPr>
        <w:t>human</w:t>
      </w:r>
      <w:r>
        <w:rPr>
          <w:color w:val="0F0F0F"/>
          <w:spacing w:val="-1"/>
          <w:sz w:val="22"/>
        </w:rPr>
        <w:t> </w:t>
      </w:r>
      <w:r>
        <w:rPr>
          <w:color w:val="0F0F0F"/>
          <w:sz w:val="22"/>
        </w:rPr>
        <w:t>brain leading to</w:t>
      </w:r>
      <w:r>
        <w:rPr>
          <w:color w:val="0F0F0F"/>
          <w:spacing w:val="-8"/>
          <w:sz w:val="22"/>
        </w:rPr>
        <w:t> </w:t>
      </w:r>
      <w:r>
        <w:rPr>
          <w:color w:val="0F0F0F"/>
          <w:sz w:val="22"/>
        </w:rPr>
        <w:t>a</w:t>
      </w:r>
      <w:r>
        <w:rPr>
          <w:color w:val="0F0F0F"/>
          <w:spacing w:val="-11"/>
          <w:sz w:val="22"/>
        </w:rPr>
        <w:t> </w:t>
      </w:r>
      <w:r>
        <w:rPr>
          <w:color w:val="0F0F0F"/>
          <w:sz w:val="22"/>
        </w:rPr>
        <w:t>conclusion. Artificial neural networks, which are layered structures of algorithms used in analysis and are modelled after the biological network structure of the human brain, are much more effective at learning than traditional machine learning models (Grieve, 2020). It is intended to</w:t>
      </w:r>
      <w:r>
        <w:rPr>
          <w:color w:val="0F0F0F"/>
          <w:spacing w:val="-1"/>
          <w:sz w:val="22"/>
        </w:rPr>
        <w:t> </w:t>
      </w:r>
      <w:r>
        <w:rPr>
          <w:color w:val="0F0F0F"/>
          <w:sz w:val="22"/>
        </w:rPr>
        <w:t>examine data using a structural model that resembles that of the human brain and leads to a conclusion.</w:t>
      </w:r>
    </w:p>
    <w:p>
      <w:pPr>
        <w:spacing w:after="0" w:line="360" w:lineRule="auto"/>
        <w:jc w:val="both"/>
        <w:rPr>
          <w:sz w:val="22"/>
        </w:rPr>
        <w:sectPr>
          <w:pgSz w:w="11910" w:h="16840"/>
          <w:pgMar w:header="658" w:footer="1021" w:top="1320" w:bottom="1220" w:left="960" w:right="740"/>
        </w:sectPr>
      </w:pPr>
    </w:p>
    <w:p>
      <w:pPr>
        <w:pStyle w:val="Heading5"/>
        <w:numPr>
          <w:ilvl w:val="1"/>
          <w:numId w:val="6"/>
        </w:numPr>
        <w:tabs>
          <w:tab w:pos="701" w:val="left" w:leader="none"/>
        </w:tabs>
        <w:spacing w:line="240" w:lineRule="auto" w:before="82" w:after="0"/>
        <w:ind w:left="701" w:right="0" w:hanging="575"/>
        <w:jc w:val="left"/>
        <w:rPr>
          <w:color w:val="0F0F0F"/>
        </w:rPr>
      </w:pPr>
      <w:r>
        <w:rPr>
          <w:color w:val="0F0F0F"/>
        </w:rPr>
        <w:t>Choosing</w:t>
      </w:r>
      <w:r>
        <w:rPr>
          <w:color w:val="0F0F0F"/>
          <w:spacing w:val="10"/>
        </w:rPr>
        <w:t> </w:t>
      </w:r>
      <w:r>
        <w:rPr>
          <w:color w:val="0F0F0F"/>
        </w:rPr>
        <w:t>The</w:t>
      </w:r>
      <w:r>
        <w:rPr>
          <w:color w:val="0F0F0F"/>
          <w:spacing w:val="-13"/>
        </w:rPr>
        <w:t> </w:t>
      </w:r>
      <w:r>
        <w:rPr>
          <w:color w:val="0F0F0F"/>
        </w:rPr>
        <w:t>Correct</w:t>
      </w:r>
      <w:r>
        <w:rPr>
          <w:color w:val="0F0F0F"/>
          <w:spacing w:val="-4"/>
        </w:rPr>
        <w:t> </w:t>
      </w:r>
      <w:r>
        <w:rPr>
          <w:color w:val="0F0F0F"/>
        </w:rPr>
        <w:t>Machine</w:t>
      </w:r>
      <w:r>
        <w:rPr>
          <w:color w:val="0F0F0F"/>
          <w:spacing w:val="3"/>
        </w:rPr>
        <w:t> </w:t>
      </w:r>
      <w:r>
        <w:rPr>
          <w:color w:val="0F0F0F"/>
        </w:rPr>
        <w:t>Learning</w:t>
      </w:r>
      <w:r>
        <w:rPr>
          <w:color w:val="0F0F0F"/>
          <w:spacing w:val="2"/>
        </w:rPr>
        <w:t> </w:t>
      </w:r>
      <w:r>
        <w:rPr>
          <w:color w:val="0F0F0F"/>
          <w:spacing w:val="-2"/>
        </w:rPr>
        <w:t>Model.</w:t>
      </w:r>
    </w:p>
    <w:p>
      <w:pPr>
        <w:pStyle w:val="BodyText"/>
        <w:spacing w:before="94"/>
        <w:rPr>
          <w:b/>
          <w:sz w:val="20"/>
        </w:rPr>
      </w:pPr>
      <w:r>
        <w:rPr/>
        <mc:AlternateContent>
          <mc:Choice Requires="wps">
            <w:drawing>
              <wp:anchor distT="0" distB="0" distL="0" distR="0" allowOverlap="1" layoutInCell="1" locked="0" behindDoc="1" simplePos="0" relativeHeight="487592448">
                <wp:simplePos x="0" y="0"/>
                <wp:positionH relativeFrom="page">
                  <wp:posOffset>1748975</wp:posOffset>
                </wp:positionH>
                <wp:positionV relativeFrom="paragraph">
                  <wp:posOffset>221339</wp:posOffset>
                </wp:positionV>
                <wp:extent cx="4040504" cy="368300"/>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4040504" cy="368300"/>
                          <a:chExt cx="4040504" cy="368300"/>
                        </a:xfrm>
                      </wpg:grpSpPr>
                      <pic:pic>
                        <pic:nvPicPr>
                          <pic:cNvPr id="29" name="Image 29"/>
                          <pic:cNvPicPr/>
                        </pic:nvPicPr>
                        <pic:blipFill>
                          <a:blip r:embed="rId15" cstate="print"/>
                          <a:stretch>
                            <a:fillRect/>
                          </a:stretch>
                        </pic:blipFill>
                        <pic:spPr>
                          <a:xfrm>
                            <a:off x="5148" y="10577"/>
                            <a:ext cx="4030979" cy="353567"/>
                          </a:xfrm>
                          <a:prstGeom prst="rect">
                            <a:avLst/>
                          </a:prstGeom>
                        </pic:spPr>
                      </pic:pic>
                      <wps:wsp>
                        <wps:cNvPr id="30" name="Graphic 30"/>
                        <wps:cNvSpPr/>
                        <wps:spPr>
                          <a:xfrm>
                            <a:off x="3814" y="3814"/>
                            <a:ext cx="4032885" cy="360045"/>
                          </a:xfrm>
                          <a:custGeom>
                            <a:avLst/>
                            <a:gdLst/>
                            <a:ahLst/>
                            <a:cxnLst/>
                            <a:rect l="l" t="t" r="r" b="b"/>
                            <a:pathLst>
                              <a:path w="4032885" h="360045">
                                <a:moveTo>
                                  <a:pt x="0" y="59531"/>
                                </a:moveTo>
                                <a:lnTo>
                                  <a:pt x="4811" y="36084"/>
                                </a:lnTo>
                                <a:lnTo>
                                  <a:pt x="17918" y="17192"/>
                                </a:lnTo>
                                <a:lnTo>
                                  <a:pt x="37330" y="4586"/>
                                </a:lnTo>
                                <a:lnTo>
                                  <a:pt x="61055" y="0"/>
                                </a:lnTo>
                                <a:lnTo>
                                  <a:pt x="3973163" y="0"/>
                                </a:lnTo>
                                <a:lnTo>
                                  <a:pt x="3995966" y="4586"/>
                                </a:lnTo>
                                <a:lnTo>
                                  <a:pt x="4014930" y="17192"/>
                                </a:lnTo>
                                <a:lnTo>
                                  <a:pt x="4027893" y="36084"/>
                                </a:lnTo>
                                <a:lnTo>
                                  <a:pt x="4032694" y="59531"/>
                                </a:lnTo>
                                <a:lnTo>
                                  <a:pt x="4032694" y="300609"/>
                                </a:lnTo>
                                <a:lnTo>
                                  <a:pt x="4027893" y="323397"/>
                                </a:lnTo>
                                <a:lnTo>
                                  <a:pt x="4014930" y="342328"/>
                                </a:lnTo>
                                <a:lnTo>
                                  <a:pt x="3995966" y="355258"/>
                                </a:lnTo>
                                <a:lnTo>
                                  <a:pt x="3973163" y="360045"/>
                                </a:lnTo>
                                <a:lnTo>
                                  <a:pt x="61055" y="360045"/>
                                </a:lnTo>
                                <a:lnTo>
                                  <a:pt x="37330" y="355258"/>
                                </a:lnTo>
                                <a:lnTo>
                                  <a:pt x="17918" y="342328"/>
                                </a:lnTo>
                                <a:lnTo>
                                  <a:pt x="4811" y="323397"/>
                                </a:lnTo>
                                <a:lnTo>
                                  <a:pt x="0" y="300609"/>
                                </a:lnTo>
                                <a:lnTo>
                                  <a:pt x="0" y="59531"/>
                                </a:lnTo>
                                <a:close/>
                              </a:path>
                            </a:pathLst>
                          </a:custGeom>
                          <a:ln w="7629">
                            <a:solidFill>
                              <a:srgbClr val="70AC46"/>
                            </a:solidFill>
                            <a:prstDash val="solid"/>
                          </a:ln>
                        </wps:spPr>
                        <wps:bodyPr wrap="square" lIns="0" tIns="0" rIns="0" bIns="0" rtlCol="0">
                          <a:prstTxWarp prst="textNoShape">
                            <a:avLst/>
                          </a:prstTxWarp>
                          <a:noAutofit/>
                        </wps:bodyPr>
                      </wps:wsp>
                      <pic:pic>
                        <pic:nvPicPr>
                          <pic:cNvPr id="31" name="Image 31"/>
                          <pic:cNvPicPr/>
                        </pic:nvPicPr>
                        <pic:blipFill>
                          <a:blip r:embed="rId16" cstate="print"/>
                          <a:stretch>
                            <a:fillRect/>
                          </a:stretch>
                        </pic:blipFill>
                        <pic:spPr>
                          <a:xfrm>
                            <a:off x="24960" y="70013"/>
                            <a:ext cx="3991355" cy="228600"/>
                          </a:xfrm>
                          <a:prstGeom prst="rect">
                            <a:avLst/>
                          </a:prstGeom>
                        </pic:spPr>
                      </pic:pic>
                      <wps:wsp>
                        <wps:cNvPr id="32" name="Textbox 32"/>
                        <wps:cNvSpPr txBox="1"/>
                        <wps:spPr>
                          <a:xfrm>
                            <a:off x="0" y="0"/>
                            <a:ext cx="4040504" cy="368300"/>
                          </a:xfrm>
                          <a:prstGeom prst="rect">
                            <a:avLst/>
                          </a:prstGeom>
                        </wps:spPr>
                        <wps:txbx>
                          <w:txbxContent>
                            <w:p>
                              <w:pPr>
                                <w:spacing w:before="97"/>
                                <w:ind w:left="191" w:right="0" w:firstLine="0"/>
                                <w:jc w:val="left"/>
                                <w:rPr>
                                  <w:sz w:val="21"/>
                                </w:rPr>
                              </w:pPr>
                              <w:r>
                                <w:rPr>
                                  <w:color w:val="0F0F0F"/>
                                  <w:w w:val="105"/>
                                  <w:sz w:val="21"/>
                                </w:rPr>
                                <w:t>Identify</w:t>
                              </w:r>
                              <w:r>
                                <w:rPr>
                                  <w:color w:val="0F0F0F"/>
                                  <w:spacing w:val="4"/>
                                  <w:w w:val="105"/>
                                  <w:sz w:val="21"/>
                                </w:rPr>
                                <w:t> </w:t>
                              </w:r>
                              <w:r>
                                <w:rPr>
                                  <w:color w:val="0F0F0F"/>
                                  <w:w w:val="105"/>
                                  <w:sz w:val="21"/>
                                </w:rPr>
                                <w:t>The</w:t>
                              </w:r>
                              <w:r>
                                <w:rPr>
                                  <w:color w:val="0F0F0F"/>
                                  <w:spacing w:val="-4"/>
                                  <w:w w:val="105"/>
                                  <w:sz w:val="21"/>
                                </w:rPr>
                                <w:t> </w:t>
                              </w:r>
                              <w:r>
                                <w:rPr>
                                  <w:color w:val="0F0F0F"/>
                                  <w:spacing w:val="-2"/>
                                  <w:w w:val="105"/>
                                  <w:sz w:val="21"/>
                                </w:rPr>
                                <w:t>Problem.</w:t>
                              </w:r>
                            </w:p>
                          </w:txbxContent>
                        </wps:txbx>
                        <wps:bodyPr wrap="square" lIns="0" tIns="0" rIns="0" bIns="0" rtlCol="0">
                          <a:noAutofit/>
                        </wps:bodyPr>
                      </wps:wsp>
                    </wpg:wgp>
                  </a:graphicData>
                </a:graphic>
              </wp:anchor>
            </w:drawing>
          </mc:Choice>
          <mc:Fallback>
            <w:pict>
              <v:group style="position:absolute;margin-left:137.71463pt;margin-top:17.428312pt;width:318.150pt;height:29pt;mso-position-horizontal-relative:page;mso-position-vertical-relative:paragraph;z-index:-15724032;mso-wrap-distance-left:0;mso-wrap-distance-right:0" id="docshapegroup25" coordorigin="2754,349" coordsize="6363,580">
                <v:shape style="position:absolute;left:2762;top:365;width:6348;height:557" type="#_x0000_t75" id="docshape26" stroked="false">
                  <v:imagedata r:id="rId15" o:title=""/>
                </v:shape>
                <v:shape style="position:absolute;left:2760;top:354;width:6351;height:567" id="docshape27" coordorigin="2760,355" coordsize="6351,567" path="m2760,448l2768,411,2789,382,2819,362,2856,355,9017,355,9053,362,9083,382,9103,411,9111,448,9111,828,9103,864,9083,894,9053,914,9017,922,2856,922,2819,914,2789,894,2768,864,2760,828,2760,448xe" filled="false" stroked="true" strokeweight=".60075pt" strokecolor="#70ac46">
                  <v:path arrowok="t"/>
                  <v:stroke dashstyle="solid"/>
                </v:shape>
                <v:shape style="position:absolute;left:2793;top:458;width:6286;height:360" type="#_x0000_t75" id="docshape28" stroked="false">
                  <v:imagedata r:id="rId16" o:title=""/>
                </v:shape>
                <v:shape style="position:absolute;left:2754;top:348;width:6363;height:580" type="#_x0000_t202" id="docshape29" filled="false" stroked="false">
                  <v:textbox inset="0,0,0,0">
                    <w:txbxContent>
                      <w:p>
                        <w:pPr>
                          <w:spacing w:before="97"/>
                          <w:ind w:left="191" w:right="0" w:firstLine="0"/>
                          <w:jc w:val="left"/>
                          <w:rPr>
                            <w:sz w:val="21"/>
                          </w:rPr>
                        </w:pPr>
                        <w:r>
                          <w:rPr>
                            <w:color w:val="0F0F0F"/>
                            <w:w w:val="105"/>
                            <w:sz w:val="21"/>
                          </w:rPr>
                          <w:t>Identify</w:t>
                        </w:r>
                        <w:r>
                          <w:rPr>
                            <w:color w:val="0F0F0F"/>
                            <w:spacing w:val="4"/>
                            <w:w w:val="105"/>
                            <w:sz w:val="21"/>
                          </w:rPr>
                          <w:t> </w:t>
                        </w:r>
                        <w:r>
                          <w:rPr>
                            <w:color w:val="0F0F0F"/>
                            <w:w w:val="105"/>
                            <w:sz w:val="21"/>
                          </w:rPr>
                          <w:t>The</w:t>
                        </w:r>
                        <w:r>
                          <w:rPr>
                            <w:color w:val="0F0F0F"/>
                            <w:spacing w:val="-4"/>
                            <w:w w:val="105"/>
                            <w:sz w:val="21"/>
                          </w:rPr>
                          <w:t> </w:t>
                        </w:r>
                        <w:r>
                          <w:rPr>
                            <w:color w:val="0F0F0F"/>
                            <w:spacing w:val="-2"/>
                            <w:w w:val="105"/>
                            <w:sz w:val="21"/>
                          </w:rPr>
                          <w:t>Problem.</w:t>
                        </w:r>
                      </w:p>
                    </w:txbxContent>
                  </v:textbox>
                  <w10:wrap type="none"/>
                </v:shape>
                <w10:wrap type="topAndBottom"/>
              </v:group>
            </w:pict>
          </mc:Fallback>
        </mc:AlternateContent>
      </w:r>
      <w:r>
        <w:rPr/>
        <w:drawing>
          <wp:anchor distT="0" distB="0" distL="0" distR="0" allowOverlap="1" layoutInCell="1" locked="0" behindDoc="1" simplePos="0" relativeHeight="487592960">
            <wp:simplePos x="0" y="0"/>
            <wp:positionH relativeFrom="page">
              <wp:posOffset>3650549</wp:posOffset>
            </wp:positionH>
            <wp:positionV relativeFrom="paragraph">
              <wp:posOffset>645404</wp:posOffset>
            </wp:positionV>
            <wp:extent cx="262198" cy="377951"/>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17" cstate="print"/>
                    <a:stretch>
                      <a:fillRect/>
                    </a:stretch>
                  </pic:blipFill>
                  <pic:spPr>
                    <a:xfrm>
                      <a:off x="0" y="0"/>
                      <a:ext cx="262198" cy="377951"/>
                    </a:xfrm>
                    <a:prstGeom prst="rect">
                      <a:avLst/>
                    </a:prstGeom>
                  </pic:spPr>
                </pic:pic>
              </a:graphicData>
            </a:graphic>
          </wp:anchor>
        </w:drawing>
      </w:r>
      <w:r>
        <w:rPr/>
        <mc:AlternateContent>
          <mc:Choice Requires="wps">
            <w:drawing>
              <wp:anchor distT="0" distB="0" distL="0" distR="0" allowOverlap="1" layoutInCell="1" locked="0" behindDoc="1" simplePos="0" relativeHeight="487593472">
                <wp:simplePos x="0" y="0"/>
                <wp:positionH relativeFrom="page">
                  <wp:posOffset>1758119</wp:posOffset>
                </wp:positionH>
                <wp:positionV relativeFrom="paragraph">
                  <wp:posOffset>1087924</wp:posOffset>
                </wp:positionV>
                <wp:extent cx="4039235" cy="368300"/>
                <wp:effectExtent l="0" t="0" r="0" b="0"/>
                <wp:wrapTopAndBottom/>
                <wp:docPr id="34" name="Group 34"/>
                <wp:cNvGraphicFramePr>
                  <a:graphicFrameLocks/>
                </wp:cNvGraphicFramePr>
                <a:graphic>
                  <a:graphicData uri="http://schemas.microsoft.com/office/word/2010/wordprocessingGroup">
                    <wpg:wgp>
                      <wpg:cNvPr id="34" name="Group 34"/>
                      <wpg:cNvGrpSpPr/>
                      <wpg:grpSpPr>
                        <a:xfrm>
                          <a:off x="0" y="0"/>
                          <a:ext cx="4039235" cy="368300"/>
                          <a:chExt cx="4039235" cy="368300"/>
                        </a:xfrm>
                      </wpg:grpSpPr>
                      <pic:pic>
                        <pic:nvPicPr>
                          <pic:cNvPr id="35" name="Image 35"/>
                          <pic:cNvPicPr/>
                        </pic:nvPicPr>
                        <pic:blipFill>
                          <a:blip r:embed="rId18" cstate="print"/>
                          <a:stretch>
                            <a:fillRect/>
                          </a:stretch>
                        </pic:blipFill>
                        <pic:spPr>
                          <a:xfrm>
                            <a:off x="5148" y="5053"/>
                            <a:ext cx="4030979" cy="359663"/>
                          </a:xfrm>
                          <a:prstGeom prst="rect">
                            <a:avLst/>
                          </a:prstGeom>
                        </pic:spPr>
                      </pic:pic>
                      <wps:wsp>
                        <wps:cNvPr id="36" name="Graphic 36"/>
                        <wps:cNvSpPr/>
                        <wps:spPr>
                          <a:xfrm>
                            <a:off x="3814" y="3814"/>
                            <a:ext cx="4031615" cy="360045"/>
                          </a:xfrm>
                          <a:custGeom>
                            <a:avLst/>
                            <a:gdLst/>
                            <a:ahLst/>
                            <a:cxnLst/>
                            <a:rect l="l" t="t" r="r" b="b"/>
                            <a:pathLst>
                              <a:path w="4031615" h="360045">
                                <a:moveTo>
                                  <a:pt x="0" y="60959"/>
                                </a:moveTo>
                                <a:lnTo>
                                  <a:pt x="4573" y="37290"/>
                                </a:lnTo>
                                <a:lnTo>
                                  <a:pt x="17156" y="17906"/>
                                </a:lnTo>
                                <a:lnTo>
                                  <a:pt x="36044" y="4810"/>
                                </a:lnTo>
                                <a:lnTo>
                                  <a:pt x="59531" y="0"/>
                                </a:lnTo>
                                <a:lnTo>
                                  <a:pt x="3971639" y="0"/>
                                </a:lnTo>
                                <a:lnTo>
                                  <a:pt x="3995085" y="4810"/>
                                </a:lnTo>
                                <a:lnTo>
                                  <a:pt x="4013977" y="17906"/>
                                </a:lnTo>
                                <a:lnTo>
                                  <a:pt x="4026583" y="37290"/>
                                </a:lnTo>
                                <a:lnTo>
                                  <a:pt x="4031170" y="60959"/>
                                </a:lnTo>
                                <a:lnTo>
                                  <a:pt x="4031170" y="300513"/>
                                </a:lnTo>
                                <a:lnTo>
                                  <a:pt x="4026583" y="323960"/>
                                </a:lnTo>
                                <a:lnTo>
                                  <a:pt x="4013977" y="342852"/>
                                </a:lnTo>
                                <a:lnTo>
                                  <a:pt x="3995085" y="355458"/>
                                </a:lnTo>
                                <a:lnTo>
                                  <a:pt x="3971639" y="360044"/>
                                </a:lnTo>
                                <a:lnTo>
                                  <a:pt x="59531" y="360044"/>
                                </a:lnTo>
                                <a:lnTo>
                                  <a:pt x="36044" y="355458"/>
                                </a:lnTo>
                                <a:lnTo>
                                  <a:pt x="17156" y="342852"/>
                                </a:lnTo>
                                <a:lnTo>
                                  <a:pt x="4573" y="323960"/>
                                </a:lnTo>
                                <a:lnTo>
                                  <a:pt x="0" y="300513"/>
                                </a:lnTo>
                                <a:lnTo>
                                  <a:pt x="0" y="60959"/>
                                </a:lnTo>
                                <a:close/>
                              </a:path>
                            </a:pathLst>
                          </a:custGeom>
                          <a:ln w="7629">
                            <a:solidFill>
                              <a:srgbClr val="70AC46"/>
                            </a:solidFill>
                            <a:prstDash val="solid"/>
                          </a:ln>
                        </wps:spPr>
                        <wps:bodyPr wrap="square" lIns="0" tIns="0" rIns="0" bIns="0" rtlCol="0">
                          <a:prstTxWarp prst="textNoShape">
                            <a:avLst/>
                          </a:prstTxWarp>
                          <a:noAutofit/>
                        </wps:bodyPr>
                      </wps:wsp>
                      <pic:pic>
                        <pic:nvPicPr>
                          <pic:cNvPr id="37" name="Image 37"/>
                          <pic:cNvPicPr/>
                        </pic:nvPicPr>
                        <pic:blipFill>
                          <a:blip r:embed="rId19" cstate="print"/>
                          <a:stretch>
                            <a:fillRect/>
                          </a:stretch>
                        </pic:blipFill>
                        <pic:spPr>
                          <a:xfrm>
                            <a:off x="23436" y="70585"/>
                            <a:ext cx="3991356" cy="228600"/>
                          </a:xfrm>
                          <a:prstGeom prst="rect">
                            <a:avLst/>
                          </a:prstGeom>
                        </pic:spPr>
                      </pic:pic>
                      <wps:wsp>
                        <wps:cNvPr id="38" name="Textbox 38"/>
                        <wps:cNvSpPr txBox="1"/>
                        <wps:spPr>
                          <a:xfrm>
                            <a:off x="0" y="0"/>
                            <a:ext cx="4039235" cy="368300"/>
                          </a:xfrm>
                          <a:prstGeom prst="rect">
                            <a:avLst/>
                          </a:prstGeom>
                        </wps:spPr>
                        <wps:txbx>
                          <w:txbxContent>
                            <w:p>
                              <w:pPr>
                                <w:spacing w:before="97"/>
                                <w:ind w:left="188" w:right="0" w:firstLine="0"/>
                                <w:jc w:val="left"/>
                                <w:rPr>
                                  <w:sz w:val="21"/>
                                </w:rPr>
                              </w:pPr>
                              <w:r>
                                <w:rPr>
                                  <w:color w:val="0F0F0F"/>
                                  <w:w w:val="105"/>
                                  <w:sz w:val="21"/>
                                </w:rPr>
                                <w:t>Familiarize</w:t>
                              </w:r>
                              <w:r>
                                <w:rPr>
                                  <w:color w:val="0F0F0F"/>
                                  <w:spacing w:val="1"/>
                                  <w:w w:val="105"/>
                                  <w:sz w:val="21"/>
                                </w:rPr>
                                <w:t> </w:t>
                              </w:r>
                              <w:r>
                                <w:rPr>
                                  <w:color w:val="0F0F0F"/>
                                  <w:w w:val="105"/>
                                  <w:sz w:val="21"/>
                                </w:rPr>
                                <w:t>And</w:t>
                              </w:r>
                              <w:r>
                                <w:rPr>
                                  <w:color w:val="0F0F0F"/>
                                  <w:spacing w:val="-7"/>
                                  <w:w w:val="105"/>
                                  <w:sz w:val="21"/>
                                </w:rPr>
                                <w:t> </w:t>
                              </w:r>
                              <w:r>
                                <w:rPr>
                                  <w:color w:val="0F0F0F"/>
                                  <w:w w:val="105"/>
                                  <w:sz w:val="21"/>
                                </w:rPr>
                                <w:t>Understand The</w:t>
                              </w:r>
                              <w:r>
                                <w:rPr>
                                  <w:color w:val="0F0F0F"/>
                                  <w:spacing w:val="-8"/>
                                  <w:w w:val="105"/>
                                  <w:sz w:val="21"/>
                                </w:rPr>
                                <w:t> </w:t>
                              </w:r>
                              <w:r>
                                <w:rPr>
                                  <w:color w:val="0F0F0F"/>
                                  <w:spacing w:val="-2"/>
                                  <w:w w:val="105"/>
                                  <w:sz w:val="21"/>
                                </w:rPr>
                                <w:t>Data.</w:t>
                              </w:r>
                            </w:p>
                          </w:txbxContent>
                        </wps:txbx>
                        <wps:bodyPr wrap="square" lIns="0" tIns="0" rIns="0" bIns="0" rtlCol="0">
                          <a:noAutofit/>
                        </wps:bodyPr>
                      </wps:wsp>
                    </wpg:wgp>
                  </a:graphicData>
                </a:graphic>
              </wp:anchor>
            </w:drawing>
          </mc:Choice>
          <mc:Fallback>
            <w:pict>
              <v:group style="position:absolute;margin-left:138.434631pt;margin-top:85.663315pt;width:318.05pt;height:29pt;mso-position-horizontal-relative:page;mso-position-vertical-relative:paragraph;z-index:-15723008;mso-wrap-distance-left:0;mso-wrap-distance-right:0" id="docshapegroup30" coordorigin="2769,1713" coordsize="6361,580">
                <v:shape style="position:absolute;left:2776;top:1721;width:6348;height:567" type="#_x0000_t75" id="docshape31" stroked="false">
                  <v:imagedata r:id="rId18" o:title=""/>
                </v:shape>
                <v:shape style="position:absolute;left:2774;top:1719;width:6349;height:567" id="docshape32" coordorigin="2775,1719" coordsize="6349,567" path="m2775,1815l2782,1778,2802,1747,2831,1727,2868,1719,9029,1719,9066,1727,9096,1747,9116,1778,9123,1815,9123,2193,9116,2229,9096,2259,9066,2279,9029,2286,2868,2286,2831,2279,2802,2259,2782,2229,2775,2193,2775,1815xe" filled="false" stroked="true" strokeweight=".60075pt" strokecolor="#70ac46">
                  <v:path arrowok="t"/>
                  <v:stroke dashstyle="solid"/>
                </v:shape>
                <v:shape style="position:absolute;left:2805;top:1824;width:6286;height:360" type="#_x0000_t75" id="docshape33" stroked="false">
                  <v:imagedata r:id="rId19" o:title=""/>
                </v:shape>
                <v:shape style="position:absolute;left:2768;top:1713;width:6361;height:580" type="#_x0000_t202" id="docshape34" filled="false" stroked="false">
                  <v:textbox inset="0,0,0,0">
                    <w:txbxContent>
                      <w:p>
                        <w:pPr>
                          <w:spacing w:before="97"/>
                          <w:ind w:left="188" w:right="0" w:firstLine="0"/>
                          <w:jc w:val="left"/>
                          <w:rPr>
                            <w:sz w:val="21"/>
                          </w:rPr>
                        </w:pPr>
                        <w:r>
                          <w:rPr>
                            <w:color w:val="0F0F0F"/>
                            <w:w w:val="105"/>
                            <w:sz w:val="21"/>
                          </w:rPr>
                          <w:t>Familiarize</w:t>
                        </w:r>
                        <w:r>
                          <w:rPr>
                            <w:color w:val="0F0F0F"/>
                            <w:spacing w:val="1"/>
                            <w:w w:val="105"/>
                            <w:sz w:val="21"/>
                          </w:rPr>
                          <w:t> </w:t>
                        </w:r>
                        <w:r>
                          <w:rPr>
                            <w:color w:val="0F0F0F"/>
                            <w:w w:val="105"/>
                            <w:sz w:val="21"/>
                          </w:rPr>
                          <w:t>And</w:t>
                        </w:r>
                        <w:r>
                          <w:rPr>
                            <w:color w:val="0F0F0F"/>
                            <w:spacing w:val="-7"/>
                            <w:w w:val="105"/>
                            <w:sz w:val="21"/>
                          </w:rPr>
                          <w:t> </w:t>
                        </w:r>
                        <w:r>
                          <w:rPr>
                            <w:color w:val="0F0F0F"/>
                            <w:w w:val="105"/>
                            <w:sz w:val="21"/>
                          </w:rPr>
                          <w:t>Understand The</w:t>
                        </w:r>
                        <w:r>
                          <w:rPr>
                            <w:color w:val="0F0F0F"/>
                            <w:spacing w:val="-8"/>
                            <w:w w:val="105"/>
                            <w:sz w:val="21"/>
                          </w:rPr>
                          <w:t> </w:t>
                        </w:r>
                        <w:r>
                          <w:rPr>
                            <w:color w:val="0F0F0F"/>
                            <w:spacing w:val="-2"/>
                            <w:w w:val="105"/>
                            <w:sz w:val="21"/>
                          </w:rPr>
                          <w:t>Data.</w:t>
                        </w:r>
                      </w:p>
                    </w:txbxContent>
                  </v:textbox>
                  <w10:wrap type="none"/>
                </v:shape>
                <w10:wrap type="topAndBottom"/>
              </v:group>
            </w:pict>
          </mc:Fallback>
        </mc:AlternateContent>
      </w:r>
      <w:r>
        <w:rPr/>
        <w:drawing>
          <wp:anchor distT="0" distB="0" distL="0" distR="0" allowOverlap="1" layoutInCell="1" locked="0" behindDoc="1" simplePos="0" relativeHeight="487593984">
            <wp:simplePos x="0" y="0"/>
            <wp:positionH relativeFrom="page">
              <wp:posOffset>3650549</wp:posOffset>
            </wp:positionH>
            <wp:positionV relativeFrom="paragraph">
              <wp:posOffset>1515076</wp:posOffset>
            </wp:positionV>
            <wp:extent cx="262198" cy="374903"/>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0" cstate="print"/>
                    <a:stretch>
                      <a:fillRect/>
                    </a:stretch>
                  </pic:blipFill>
                  <pic:spPr>
                    <a:xfrm>
                      <a:off x="0" y="0"/>
                      <a:ext cx="262198" cy="374903"/>
                    </a:xfrm>
                    <a:prstGeom prst="rect">
                      <a:avLst/>
                    </a:prstGeom>
                  </pic:spPr>
                </pic:pic>
              </a:graphicData>
            </a:graphic>
          </wp:anchor>
        </w:drawing>
      </w:r>
      <w:r>
        <w:rPr/>
        <mc:AlternateContent>
          <mc:Choice Requires="wps">
            <w:drawing>
              <wp:anchor distT="0" distB="0" distL="0" distR="0" allowOverlap="1" layoutInCell="1" locked="0" behindDoc="1" simplePos="0" relativeHeight="487594496">
                <wp:simplePos x="0" y="0"/>
                <wp:positionH relativeFrom="page">
                  <wp:posOffset>1748975</wp:posOffset>
                </wp:positionH>
                <wp:positionV relativeFrom="paragraph">
                  <wp:posOffset>1955937</wp:posOffset>
                </wp:positionV>
                <wp:extent cx="4040504" cy="874394"/>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4040504" cy="874394"/>
                          <a:chExt cx="4040504" cy="874394"/>
                        </a:xfrm>
                      </wpg:grpSpPr>
                      <pic:pic>
                        <pic:nvPicPr>
                          <pic:cNvPr id="41" name="Image 41"/>
                          <pic:cNvPicPr/>
                        </pic:nvPicPr>
                        <pic:blipFill>
                          <a:blip r:embed="rId21" cstate="print"/>
                          <a:stretch>
                            <a:fillRect/>
                          </a:stretch>
                        </pic:blipFill>
                        <pic:spPr>
                          <a:xfrm>
                            <a:off x="5148" y="10291"/>
                            <a:ext cx="4030979" cy="353567"/>
                          </a:xfrm>
                          <a:prstGeom prst="rect">
                            <a:avLst/>
                          </a:prstGeom>
                        </pic:spPr>
                      </pic:pic>
                      <wps:wsp>
                        <wps:cNvPr id="42" name="Graphic 42"/>
                        <wps:cNvSpPr/>
                        <wps:spPr>
                          <a:xfrm>
                            <a:off x="3814" y="3814"/>
                            <a:ext cx="4032885" cy="360045"/>
                          </a:xfrm>
                          <a:custGeom>
                            <a:avLst/>
                            <a:gdLst/>
                            <a:ahLst/>
                            <a:cxnLst/>
                            <a:rect l="l" t="t" r="r" b="b"/>
                            <a:pathLst>
                              <a:path w="4032885" h="360045">
                                <a:moveTo>
                                  <a:pt x="0" y="59531"/>
                                </a:moveTo>
                                <a:lnTo>
                                  <a:pt x="4811" y="36044"/>
                                </a:lnTo>
                                <a:lnTo>
                                  <a:pt x="17918" y="17156"/>
                                </a:lnTo>
                                <a:lnTo>
                                  <a:pt x="37330" y="4573"/>
                                </a:lnTo>
                                <a:lnTo>
                                  <a:pt x="61055" y="0"/>
                                </a:lnTo>
                                <a:lnTo>
                                  <a:pt x="3973163" y="0"/>
                                </a:lnTo>
                                <a:lnTo>
                                  <a:pt x="3995966" y="4573"/>
                                </a:lnTo>
                                <a:lnTo>
                                  <a:pt x="4014930" y="17156"/>
                                </a:lnTo>
                                <a:lnTo>
                                  <a:pt x="4027893" y="36044"/>
                                </a:lnTo>
                                <a:lnTo>
                                  <a:pt x="4032694" y="59531"/>
                                </a:lnTo>
                                <a:lnTo>
                                  <a:pt x="4032694" y="298989"/>
                                </a:lnTo>
                                <a:lnTo>
                                  <a:pt x="4027893" y="322714"/>
                                </a:lnTo>
                                <a:lnTo>
                                  <a:pt x="4014930" y="342126"/>
                                </a:lnTo>
                                <a:lnTo>
                                  <a:pt x="3995966" y="355233"/>
                                </a:lnTo>
                                <a:lnTo>
                                  <a:pt x="3973163" y="360045"/>
                                </a:lnTo>
                                <a:lnTo>
                                  <a:pt x="61055" y="360045"/>
                                </a:lnTo>
                                <a:lnTo>
                                  <a:pt x="37330" y="355233"/>
                                </a:lnTo>
                                <a:lnTo>
                                  <a:pt x="17918" y="342126"/>
                                </a:lnTo>
                                <a:lnTo>
                                  <a:pt x="4811" y="322714"/>
                                </a:lnTo>
                                <a:lnTo>
                                  <a:pt x="0" y="298989"/>
                                </a:lnTo>
                                <a:lnTo>
                                  <a:pt x="0" y="59531"/>
                                </a:lnTo>
                                <a:close/>
                              </a:path>
                            </a:pathLst>
                          </a:custGeom>
                          <a:ln w="7629">
                            <a:solidFill>
                              <a:srgbClr val="70AC46"/>
                            </a:solidFill>
                            <a:prstDash val="solid"/>
                          </a:ln>
                        </wps:spPr>
                        <wps:bodyPr wrap="square" lIns="0" tIns="0" rIns="0" bIns="0" rtlCol="0">
                          <a:prstTxWarp prst="textNoShape">
                            <a:avLst/>
                          </a:prstTxWarp>
                          <a:noAutofit/>
                        </wps:bodyPr>
                      </wps:wsp>
                      <pic:pic>
                        <pic:nvPicPr>
                          <pic:cNvPr id="43" name="Image 43"/>
                          <pic:cNvPicPr/>
                        </pic:nvPicPr>
                        <pic:blipFill>
                          <a:blip r:embed="rId22" cstate="print"/>
                          <a:stretch>
                            <a:fillRect/>
                          </a:stretch>
                        </pic:blipFill>
                        <pic:spPr>
                          <a:xfrm>
                            <a:off x="24960" y="68203"/>
                            <a:ext cx="3991355" cy="228600"/>
                          </a:xfrm>
                          <a:prstGeom prst="rect">
                            <a:avLst/>
                          </a:prstGeom>
                        </pic:spPr>
                      </pic:pic>
                      <pic:pic>
                        <pic:nvPicPr>
                          <pic:cNvPr id="44" name="Image 44"/>
                          <pic:cNvPicPr/>
                        </pic:nvPicPr>
                        <pic:blipFill>
                          <a:blip r:embed="rId23" cstate="print"/>
                          <a:stretch>
                            <a:fillRect/>
                          </a:stretch>
                        </pic:blipFill>
                        <pic:spPr>
                          <a:xfrm>
                            <a:off x="1849684" y="407448"/>
                            <a:ext cx="372380" cy="466875"/>
                          </a:xfrm>
                          <a:prstGeom prst="rect">
                            <a:avLst/>
                          </a:prstGeom>
                        </pic:spPr>
                      </pic:pic>
                      <wps:wsp>
                        <wps:cNvPr id="45" name="Textbox 45"/>
                        <wps:cNvSpPr txBox="1"/>
                        <wps:spPr>
                          <a:xfrm>
                            <a:off x="0" y="0"/>
                            <a:ext cx="4040504" cy="874394"/>
                          </a:xfrm>
                          <a:prstGeom prst="rect">
                            <a:avLst/>
                          </a:prstGeom>
                        </wps:spPr>
                        <wps:txbx>
                          <w:txbxContent>
                            <w:p>
                              <w:pPr>
                                <w:spacing w:before="99"/>
                                <w:ind w:left="188" w:right="0" w:firstLine="0"/>
                                <w:jc w:val="left"/>
                                <w:rPr>
                                  <w:sz w:val="21"/>
                                </w:rPr>
                              </w:pPr>
                              <w:r>
                                <w:rPr>
                                  <w:color w:val="0F0F0F"/>
                                  <w:w w:val="105"/>
                                  <w:sz w:val="21"/>
                                </w:rPr>
                                <w:t>Find</w:t>
                              </w:r>
                              <w:r>
                                <w:rPr>
                                  <w:color w:val="0F0F0F"/>
                                  <w:spacing w:val="2"/>
                                  <w:w w:val="105"/>
                                  <w:sz w:val="21"/>
                                </w:rPr>
                                <w:t> </w:t>
                              </w:r>
                              <w:r>
                                <w:rPr>
                                  <w:color w:val="0F0F0F"/>
                                  <w:w w:val="105"/>
                                  <w:sz w:val="21"/>
                                </w:rPr>
                                <w:t>The</w:t>
                              </w:r>
                              <w:r>
                                <w:rPr>
                                  <w:color w:val="0F0F0F"/>
                                  <w:spacing w:val="-7"/>
                                  <w:w w:val="105"/>
                                  <w:sz w:val="21"/>
                                </w:rPr>
                                <w:t> </w:t>
                              </w:r>
                              <w:r>
                                <w:rPr>
                                  <w:color w:val="0F0F0F"/>
                                  <w:w w:val="105"/>
                                  <w:sz w:val="21"/>
                                </w:rPr>
                                <w:t>Correct </w:t>
                              </w:r>
                              <w:r>
                                <w:rPr>
                                  <w:color w:val="0F0F0F"/>
                                  <w:spacing w:val="-2"/>
                                  <w:w w:val="105"/>
                                  <w:sz w:val="21"/>
                                </w:rPr>
                                <w:t>Algorithm.</w:t>
                              </w:r>
                            </w:p>
                          </w:txbxContent>
                        </wps:txbx>
                        <wps:bodyPr wrap="square" lIns="0" tIns="0" rIns="0" bIns="0" rtlCol="0">
                          <a:noAutofit/>
                        </wps:bodyPr>
                      </wps:wsp>
                    </wpg:wgp>
                  </a:graphicData>
                </a:graphic>
              </wp:anchor>
            </w:drawing>
          </mc:Choice>
          <mc:Fallback>
            <w:pict>
              <v:group style="position:absolute;margin-left:137.71463pt;margin-top:154.010818pt;width:318.150pt;height:68.850pt;mso-position-horizontal-relative:page;mso-position-vertical-relative:paragraph;z-index:-15721984;mso-wrap-distance-left:0;mso-wrap-distance-right:0" id="docshapegroup35" coordorigin="2754,3080" coordsize="6363,1377">
                <v:shape style="position:absolute;left:2762;top:3096;width:6348;height:557" type="#_x0000_t75" id="docshape36" stroked="false">
                  <v:imagedata r:id="rId21" o:title=""/>
                </v:shape>
                <v:shape style="position:absolute;left:2760;top:3086;width:6351;height:567" id="docshape37" coordorigin="2760,3086" coordsize="6351,567" path="m2760,3180l2768,3143,2789,3113,2819,3093,2856,3086,9017,3086,9053,3093,9083,3113,9103,3143,9111,3180,9111,3557,9103,3594,9083,3625,9053,3646,9017,3653,2856,3653,2819,3646,2789,3625,2768,3594,2760,3557,2760,3180xe" filled="false" stroked="true" strokeweight=".60075pt" strokecolor="#70ac46">
                  <v:path arrowok="t"/>
                  <v:stroke dashstyle="solid"/>
                </v:shape>
                <v:shape style="position:absolute;left:2793;top:3187;width:6286;height:360" type="#_x0000_t75" id="docshape38" stroked="false">
                  <v:imagedata r:id="rId22" o:title=""/>
                </v:shape>
                <v:shape style="position:absolute;left:5667;top:3721;width:587;height:736" type="#_x0000_t75" id="docshape39" stroked="false">
                  <v:imagedata r:id="rId23" o:title=""/>
                </v:shape>
                <v:shape style="position:absolute;left:2754;top:3080;width:6363;height:1377" type="#_x0000_t202" id="docshape40" filled="false" stroked="false">
                  <v:textbox inset="0,0,0,0">
                    <w:txbxContent>
                      <w:p>
                        <w:pPr>
                          <w:spacing w:before="99"/>
                          <w:ind w:left="188" w:right="0" w:firstLine="0"/>
                          <w:jc w:val="left"/>
                          <w:rPr>
                            <w:sz w:val="21"/>
                          </w:rPr>
                        </w:pPr>
                        <w:r>
                          <w:rPr>
                            <w:color w:val="0F0F0F"/>
                            <w:w w:val="105"/>
                            <w:sz w:val="21"/>
                          </w:rPr>
                          <w:t>Find</w:t>
                        </w:r>
                        <w:r>
                          <w:rPr>
                            <w:color w:val="0F0F0F"/>
                            <w:spacing w:val="2"/>
                            <w:w w:val="105"/>
                            <w:sz w:val="21"/>
                          </w:rPr>
                          <w:t> </w:t>
                        </w:r>
                        <w:r>
                          <w:rPr>
                            <w:color w:val="0F0F0F"/>
                            <w:w w:val="105"/>
                            <w:sz w:val="21"/>
                          </w:rPr>
                          <w:t>The</w:t>
                        </w:r>
                        <w:r>
                          <w:rPr>
                            <w:color w:val="0F0F0F"/>
                            <w:spacing w:val="-7"/>
                            <w:w w:val="105"/>
                            <w:sz w:val="21"/>
                          </w:rPr>
                          <w:t> </w:t>
                        </w:r>
                        <w:r>
                          <w:rPr>
                            <w:color w:val="0F0F0F"/>
                            <w:w w:val="105"/>
                            <w:sz w:val="21"/>
                          </w:rPr>
                          <w:t>Correct </w:t>
                        </w:r>
                        <w:r>
                          <w:rPr>
                            <w:color w:val="0F0F0F"/>
                            <w:spacing w:val="-2"/>
                            <w:w w:val="105"/>
                            <w:sz w:val="21"/>
                          </w:rPr>
                          <w:t>Algorithm.</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5008">
                <wp:simplePos x="0" y="0"/>
                <wp:positionH relativeFrom="page">
                  <wp:posOffset>1748975</wp:posOffset>
                </wp:positionH>
                <wp:positionV relativeFrom="paragraph">
                  <wp:posOffset>2877385</wp:posOffset>
                </wp:positionV>
                <wp:extent cx="4040504" cy="368300"/>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4040504" cy="368300"/>
                          <a:chExt cx="4040504" cy="368300"/>
                        </a:xfrm>
                      </wpg:grpSpPr>
                      <pic:pic>
                        <pic:nvPicPr>
                          <pic:cNvPr id="47" name="Image 47"/>
                          <pic:cNvPicPr/>
                        </pic:nvPicPr>
                        <pic:blipFill>
                          <a:blip r:embed="rId24" cstate="print"/>
                          <a:stretch>
                            <a:fillRect/>
                          </a:stretch>
                        </pic:blipFill>
                        <pic:spPr>
                          <a:xfrm>
                            <a:off x="5148" y="9339"/>
                            <a:ext cx="4030979" cy="355091"/>
                          </a:xfrm>
                          <a:prstGeom prst="rect">
                            <a:avLst/>
                          </a:prstGeom>
                        </pic:spPr>
                      </pic:pic>
                      <wps:wsp>
                        <wps:cNvPr id="48" name="Graphic 48"/>
                        <wps:cNvSpPr/>
                        <wps:spPr>
                          <a:xfrm>
                            <a:off x="3814" y="3814"/>
                            <a:ext cx="4032885" cy="360045"/>
                          </a:xfrm>
                          <a:custGeom>
                            <a:avLst/>
                            <a:gdLst/>
                            <a:ahLst/>
                            <a:cxnLst/>
                            <a:rect l="l" t="t" r="r" b="b"/>
                            <a:pathLst>
                              <a:path w="4032885" h="360045">
                                <a:moveTo>
                                  <a:pt x="0" y="61055"/>
                                </a:moveTo>
                                <a:lnTo>
                                  <a:pt x="4811" y="37330"/>
                                </a:lnTo>
                                <a:lnTo>
                                  <a:pt x="17918" y="17918"/>
                                </a:lnTo>
                                <a:lnTo>
                                  <a:pt x="37330" y="4811"/>
                                </a:lnTo>
                                <a:lnTo>
                                  <a:pt x="61055" y="0"/>
                                </a:lnTo>
                                <a:lnTo>
                                  <a:pt x="3973163" y="0"/>
                                </a:lnTo>
                                <a:lnTo>
                                  <a:pt x="3995966" y="4811"/>
                                </a:lnTo>
                                <a:lnTo>
                                  <a:pt x="4014930" y="17918"/>
                                </a:lnTo>
                                <a:lnTo>
                                  <a:pt x="4027893" y="37330"/>
                                </a:lnTo>
                                <a:lnTo>
                                  <a:pt x="4032694" y="61055"/>
                                </a:lnTo>
                                <a:lnTo>
                                  <a:pt x="4032694" y="300513"/>
                                </a:lnTo>
                                <a:lnTo>
                                  <a:pt x="4027893" y="324000"/>
                                </a:lnTo>
                                <a:lnTo>
                                  <a:pt x="4014930" y="342888"/>
                                </a:lnTo>
                                <a:lnTo>
                                  <a:pt x="3995966" y="355471"/>
                                </a:lnTo>
                                <a:lnTo>
                                  <a:pt x="3973163" y="360045"/>
                                </a:lnTo>
                                <a:lnTo>
                                  <a:pt x="61055" y="360045"/>
                                </a:lnTo>
                                <a:lnTo>
                                  <a:pt x="37330" y="355471"/>
                                </a:lnTo>
                                <a:lnTo>
                                  <a:pt x="17918" y="342888"/>
                                </a:lnTo>
                                <a:lnTo>
                                  <a:pt x="4811" y="324000"/>
                                </a:lnTo>
                                <a:lnTo>
                                  <a:pt x="0" y="300513"/>
                                </a:lnTo>
                                <a:lnTo>
                                  <a:pt x="0" y="61055"/>
                                </a:lnTo>
                                <a:close/>
                              </a:path>
                            </a:pathLst>
                          </a:custGeom>
                          <a:ln w="7629">
                            <a:solidFill>
                              <a:srgbClr val="70AC46"/>
                            </a:solidFill>
                            <a:prstDash val="solid"/>
                          </a:ln>
                        </wps:spPr>
                        <wps:bodyPr wrap="square" lIns="0" tIns="0" rIns="0" bIns="0" rtlCol="0">
                          <a:prstTxWarp prst="textNoShape">
                            <a:avLst/>
                          </a:prstTxWarp>
                          <a:noAutofit/>
                        </wps:bodyPr>
                      </wps:wsp>
                      <pic:pic>
                        <pic:nvPicPr>
                          <pic:cNvPr id="49" name="Image 49"/>
                          <pic:cNvPicPr/>
                        </pic:nvPicPr>
                        <pic:blipFill>
                          <a:blip r:embed="rId25" cstate="print"/>
                          <a:stretch>
                            <a:fillRect/>
                          </a:stretch>
                        </pic:blipFill>
                        <pic:spPr>
                          <a:xfrm>
                            <a:off x="24960" y="70299"/>
                            <a:ext cx="3991355" cy="228599"/>
                          </a:xfrm>
                          <a:prstGeom prst="rect">
                            <a:avLst/>
                          </a:prstGeom>
                        </pic:spPr>
                      </pic:pic>
                      <wps:wsp>
                        <wps:cNvPr id="50" name="Textbox 50"/>
                        <wps:cNvSpPr txBox="1"/>
                        <wps:spPr>
                          <a:xfrm>
                            <a:off x="0" y="0"/>
                            <a:ext cx="4040504" cy="368300"/>
                          </a:xfrm>
                          <a:prstGeom prst="rect">
                            <a:avLst/>
                          </a:prstGeom>
                        </wps:spPr>
                        <wps:txbx>
                          <w:txbxContent>
                            <w:p>
                              <w:pPr>
                                <w:spacing w:before="99"/>
                                <w:ind w:left="191" w:right="0" w:firstLine="0"/>
                                <w:jc w:val="left"/>
                                <w:rPr>
                                  <w:sz w:val="21"/>
                                </w:rPr>
                              </w:pPr>
                              <w:r>
                                <w:rPr>
                                  <w:color w:val="0F0F0F"/>
                                  <w:w w:val="105"/>
                                  <w:sz w:val="21"/>
                                </w:rPr>
                                <w:t>Implement,</w:t>
                              </w:r>
                              <w:r>
                                <w:rPr>
                                  <w:color w:val="0F0F0F"/>
                                  <w:spacing w:val="-2"/>
                                  <w:w w:val="105"/>
                                  <w:sz w:val="21"/>
                                </w:rPr>
                                <w:t> </w:t>
                              </w:r>
                              <w:r>
                                <w:rPr>
                                  <w:color w:val="0F0F0F"/>
                                  <w:w w:val="105"/>
                                  <w:sz w:val="21"/>
                                </w:rPr>
                                <w:t>Test,</w:t>
                              </w:r>
                              <w:r>
                                <w:rPr>
                                  <w:color w:val="0F0F0F"/>
                                  <w:spacing w:val="-1"/>
                                  <w:w w:val="105"/>
                                  <w:sz w:val="21"/>
                                </w:rPr>
                                <w:t> </w:t>
                              </w:r>
                              <w:r>
                                <w:rPr>
                                  <w:color w:val="0F0F0F"/>
                                  <w:w w:val="105"/>
                                  <w:sz w:val="21"/>
                                </w:rPr>
                                <w:t>And</w:t>
                              </w:r>
                              <w:r>
                                <w:rPr>
                                  <w:color w:val="0F0F0F"/>
                                  <w:spacing w:val="-8"/>
                                  <w:w w:val="105"/>
                                  <w:sz w:val="21"/>
                                </w:rPr>
                                <w:t> </w:t>
                              </w:r>
                              <w:r>
                                <w:rPr>
                                  <w:color w:val="0F0F0F"/>
                                  <w:w w:val="105"/>
                                  <w:sz w:val="21"/>
                                </w:rPr>
                                <w:t>Compare</w:t>
                              </w:r>
                              <w:r>
                                <w:rPr>
                                  <w:color w:val="0F0F0F"/>
                                  <w:spacing w:val="1"/>
                                  <w:w w:val="105"/>
                                  <w:sz w:val="21"/>
                                </w:rPr>
                                <w:t> </w:t>
                              </w:r>
                              <w:r>
                                <w:rPr>
                                  <w:color w:val="0F0F0F"/>
                                  <w:spacing w:val="-2"/>
                                  <w:w w:val="105"/>
                                  <w:sz w:val="21"/>
                                </w:rPr>
                                <w:t>Algorithms.</w:t>
                              </w:r>
                            </w:p>
                          </w:txbxContent>
                        </wps:txbx>
                        <wps:bodyPr wrap="square" lIns="0" tIns="0" rIns="0" bIns="0" rtlCol="0">
                          <a:noAutofit/>
                        </wps:bodyPr>
                      </wps:wsp>
                    </wpg:wgp>
                  </a:graphicData>
                </a:graphic>
              </wp:anchor>
            </w:drawing>
          </mc:Choice>
          <mc:Fallback>
            <w:pict>
              <v:group style="position:absolute;margin-left:137.71463pt;margin-top:226.565811pt;width:318.150pt;height:29pt;mso-position-horizontal-relative:page;mso-position-vertical-relative:paragraph;z-index:-15721472;mso-wrap-distance-left:0;mso-wrap-distance-right:0" id="docshapegroup41" coordorigin="2754,4531" coordsize="6363,580">
                <v:shape style="position:absolute;left:2762;top:4546;width:6348;height:560" type="#_x0000_t75" id="docshape42" stroked="false">
                  <v:imagedata r:id="rId24" o:title=""/>
                </v:shape>
                <v:shape style="position:absolute;left:2760;top:4537;width:6351;height:567" id="docshape43" coordorigin="2760,4537" coordsize="6351,567" path="m2760,4633l2768,4596,2789,4566,2819,4545,2856,4537,9017,4537,9053,4545,9083,4566,9103,4596,9111,4633,9111,5011,9103,5048,9083,5077,9053,5097,9017,5104,2856,5104,2819,5097,2789,5077,2768,5048,2760,5011,2760,4633xe" filled="false" stroked="true" strokeweight=".60075pt" strokecolor="#70ac46">
                  <v:path arrowok="t"/>
                  <v:stroke dashstyle="solid"/>
                </v:shape>
                <v:shape style="position:absolute;left:2793;top:4642;width:6286;height:360" type="#_x0000_t75" id="docshape44" stroked="false">
                  <v:imagedata r:id="rId25" o:title=""/>
                </v:shape>
                <v:shape style="position:absolute;left:2754;top:4531;width:6363;height:580" type="#_x0000_t202" id="docshape45" filled="false" stroked="false">
                  <v:textbox inset="0,0,0,0">
                    <w:txbxContent>
                      <w:p>
                        <w:pPr>
                          <w:spacing w:before="99"/>
                          <w:ind w:left="191" w:right="0" w:firstLine="0"/>
                          <w:jc w:val="left"/>
                          <w:rPr>
                            <w:sz w:val="21"/>
                          </w:rPr>
                        </w:pPr>
                        <w:r>
                          <w:rPr>
                            <w:color w:val="0F0F0F"/>
                            <w:w w:val="105"/>
                            <w:sz w:val="21"/>
                          </w:rPr>
                          <w:t>Implement,</w:t>
                        </w:r>
                        <w:r>
                          <w:rPr>
                            <w:color w:val="0F0F0F"/>
                            <w:spacing w:val="-2"/>
                            <w:w w:val="105"/>
                            <w:sz w:val="21"/>
                          </w:rPr>
                          <w:t> </w:t>
                        </w:r>
                        <w:r>
                          <w:rPr>
                            <w:color w:val="0F0F0F"/>
                            <w:w w:val="105"/>
                            <w:sz w:val="21"/>
                          </w:rPr>
                          <w:t>Test,</w:t>
                        </w:r>
                        <w:r>
                          <w:rPr>
                            <w:color w:val="0F0F0F"/>
                            <w:spacing w:val="-1"/>
                            <w:w w:val="105"/>
                            <w:sz w:val="21"/>
                          </w:rPr>
                          <w:t> </w:t>
                        </w:r>
                        <w:r>
                          <w:rPr>
                            <w:color w:val="0F0F0F"/>
                            <w:w w:val="105"/>
                            <w:sz w:val="21"/>
                          </w:rPr>
                          <w:t>And</w:t>
                        </w:r>
                        <w:r>
                          <w:rPr>
                            <w:color w:val="0F0F0F"/>
                            <w:spacing w:val="-8"/>
                            <w:w w:val="105"/>
                            <w:sz w:val="21"/>
                          </w:rPr>
                          <w:t> </w:t>
                        </w:r>
                        <w:r>
                          <w:rPr>
                            <w:color w:val="0F0F0F"/>
                            <w:w w:val="105"/>
                            <w:sz w:val="21"/>
                          </w:rPr>
                          <w:t>Compare</w:t>
                        </w:r>
                        <w:r>
                          <w:rPr>
                            <w:color w:val="0F0F0F"/>
                            <w:spacing w:val="1"/>
                            <w:w w:val="105"/>
                            <w:sz w:val="21"/>
                          </w:rPr>
                          <w:t> </w:t>
                        </w:r>
                        <w:r>
                          <w:rPr>
                            <w:color w:val="0F0F0F"/>
                            <w:spacing w:val="-2"/>
                            <w:w w:val="105"/>
                            <w:sz w:val="21"/>
                          </w:rPr>
                          <w:t>Algorithms.</w:t>
                        </w:r>
                      </w:p>
                    </w:txbxContent>
                  </v:textbox>
                  <w10:wrap type="none"/>
                </v:shape>
                <w10:wrap type="topAndBottom"/>
              </v:group>
            </w:pict>
          </mc:Fallback>
        </mc:AlternateContent>
      </w:r>
      <w:r>
        <w:rPr/>
        <w:drawing>
          <wp:anchor distT="0" distB="0" distL="0" distR="0" allowOverlap="1" layoutInCell="1" locked="0" behindDoc="1" simplePos="0" relativeHeight="487595520">
            <wp:simplePos x="0" y="0"/>
            <wp:positionH relativeFrom="page">
              <wp:posOffset>3650549</wp:posOffset>
            </wp:positionH>
            <wp:positionV relativeFrom="paragraph">
              <wp:posOffset>3306292</wp:posOffset>
            </wp:positionV>
            <wp:extent cx="262198" cy="377951"/>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26" cstate="print"/>
                    <a:stretch>
                      <a:fillRect/>
                    </a:stretch>
                  </pic:blipFill>
                  <pic:spPr>
                    <a:xfrm>
                      <a:off x="0" y="0"/>
                      <a:ext cx="262198" cy="377951"/>
                    </a:xfrm>
                    <a:prstGeom prst="rect">
                      <a:avLst/>
                    </a:prstGeom>
                  </pic:spPr>
                </pic:pic>
              </a:graphicData>
            </a:graphic>
          </wp:anchor>
        </w:drawing>
      </w:r>
      <w:r>
        <w:rPr/>
        <mc:AlternateContent>
          <mc:Choice Requires="wps">
            <w:drawing>
              <wp:anchor distT="0" distB="0" distL="0" distR="0" allowOverlap="1" layoutInCell="1" locked="0" behindDoc="1" simplePos="0" relativeHeight="487596032">
                <wp:simplePos x="0" y="0"/>
                <wp:positionH relativeFrom="page">
                  <wp:posOffset>1748975</wp:posOffset>
                </wp:positionH>
                <wp:positionV relativeFrom="paragraph">
                  <wp:posOffset>3760639</wp:posOffset>
                </wp:positionV>
                <wp:extent cx="4040504" cy="368300"/>
                <wp:effectExtent l="0" t="0" r="0" b="0"/>
                <wp:wrapTopAndBottom/>
                <wp:docPr id="52" name="Group 52"/>
                <wp:cNvGraphicFramePr>
                  <a:graphicFrameLocks/>
                </wp:cNvGraphicFramePr>
                <a:graphic>
                  <a:graphicData uri="http://schemas.microsoft.com/office/word/2010/wordprocessingGroup">
                    <wpg:wgp>
                      <wpg:cNvPr id="52" name="Group 52"/>
                      <wpg:cNvGrpSpPr/>
                      <wpg:grpSpPr>
                        <a:xfrm>
                          <a:off x="0" y="0"/>
                          <a:ext cx="4040504" cy="368300"/>
                          <a:chExt cx="4040504" cy="368300"/>
                        </a:xfrm>
                      </wpg:grpSpPr>
                      <pic:pic>
                        <pic:nvPicPr>
                          <pic:cNvPr id="53" name="Image 53"/>
                          <pic:cNvPicPr/>
                        </pic:nvPicPr>
                        <pic:blipFill>
                          <a:blip r:embed="rId27" cstate="print"/>
                          <a:stretch>
                            <a:fillRect/>
                          </a:stretch>
                        </pic:blipFill>
                        <pic:spPr>
                          <a:xfrm>
                            <a:off x="5148" y="8482"/>
                            <a:ext cx="4030979" cy="356615"/>
                          </a:xfrm>
                          <a:prstGeom prst="rect">
                            <a:avLst/>
                          </a:prstGeom>
                        </pic:spPr>
                      </pic:pic>
                      <wps:wsp>
                        <wps:cNvPr id="54" name="Graphic 54"/>
                        <wps:cNvSpPr/>
                        <wps:spPr>
                          <a:xfrm>
                            <a:off x="3814" y="3814"/>
                            <a:ext cx="4032885" cy="360045"/>
                          </a:xfrm>
                          <a:custGeom>
                            <a:avLst/>
                            <a:gdLst/>
                            <a:ahLst/>
                            <a:cxnLst/>
                            <a:rect l="l" t="t" r="r" b="b"/>
                            <a:pathLst>
                              <a:path w="4032885" h="360045">
                                <a:moveTo>
                                  <a:pt x="0" y="61055"/>
                                </a:moveTo>
                                <a:lnTo>
                                  <a:pt x="4811" y="37330"/>
                                </a:lnTo>
                                <a:lnTo>
                                  <a:pt x="17918" y="17918"/>
                                </a:lnTo>
                                <a:lnTo>
                                  <a:pt x="37330" y="4811"/>
                                </a:lnTo>
                                <a:lnTo>
                                  <a:pt x="61055" y="0"/>
                                </a:lnTo>
                                <a:lnTo>
                                  <a:pt x="3973163" y="0"/>
                                </a:lnTo>
                                <a:lnTo>
                                  <a:pt x="3995966" y="4811"/>
                                </a:lnTo>
                                <a:lnTo>
                                  <a:pt x="4014930" y="17918"/>
                                </a:lnTo>
                                <a:lnTo>
                                  <a:pt x="4027893" y="37330"/>
                                </a:lnTo>
                                <a:lnTo>
                                  <a:pt x="4032694" y="61055"/>
                                </a:lnTo>
                                <a:lnTo>
                                  <a:pt x="4032694" y="300513"/>
                                </a:lnTo>
                                <a:lnTo>
                                  <a:pt x="4027893" y="324000"/>
                                </a:lnTo>
                                <a:lnTo>
                                  <a:pt x="4014930" y="342888"/>
                                </a:lnTo>
                                <a:lnTo>
                                  <a:pt x="3995966" y="355471"/>
                                </a:lnTo>
                                <a:lnTo>
                                  <a:pt x="3973163" y="360045"/>
                                </a:lnTo>
                                <a:lnTo>
                                  <a:pt x="61055" y="360045"/>
                                </a:lnTo>
                                <a:lnTo>
                                  <a:pt x="37330" y="355471"/>
                                </a:lnTo>
                                <a:lnTo>
                                  <a:pt x="17918" y="342888"/>
                                </a:lnTo>
                                <a:lnTo>
                                  <a:pt x="4811" y="324000"/>
                                </a:lnTo>
                                <a:lnTo>
                                  <a:pt x="0" y="300513"/>
                                </a:lnTo>
                                <a:lnTo>
                                  <a:pt x="0" y="61055"/>
                                </a:lnTo>
                                <a:close/>
                              </a:path>
                            </a:pathLst>
                          </a:custGeom>
                          <a:ln w="7629">
                            <a:solidFill>
                              <a:srgbClr val="70AC46"/>
                            </a:solidFill>
                            <a:prstDash val="solid"/>
                          </a:ln>
                        </wps:spPr>
                        <wps:bodyPr wrap="square" lIns="0" tIns="0" rIns="0" bIns="0" rtlCol="0">
                          <a:prstTxWarp prst="textNoShape">
                            <a:avLst/>
                          </a:prstTxWarp>
                          <a:noAutofit/>
                        </wps:bodyPr>
                      </wps:wsp>
                      <pic:pic>
                        <pic:nvPicPr>
                          <pic:cNvPr id="55" name="Image 55"/>
                          <pic:cNvPicPr/>
                        </pic:nvPicPr>
                        <pic:blipFill>
                          <a:blip r:embed="rId25" cstate="print"/>
                          <a:stretch>
                            <a:fillRect/>
                          </a:stretch>
                        </pic:blipFill>
                        <pic:spPr>
                          <a:xfrm>
                            <a:off x="24960" y="70966"/>
                            <a:ext cx="3991355" cy="227075"/>
                          </a:xfrm>
                          <a:prstGeom prst="rect">
                            <a:avLst/>
                          </a:prstGeom>
                        </pic:spPr>
                      </pic:pic>
                      <wps:wsp>
                        <wps:cNvPr id="56" name="Textbox 56"/>
                        <wps:cNvSpPr txBox="1"/>
                        <wps:spPr>
                          <a:xfrm>
                            <a:off x="0" y="0"/>
                            <a:ext cx="4040504" cy="368300"/>
                          </a:xfrm>
                          <a:prstGeom prst="rect">
                            <a:avLst/>
                          </a:prstGeom>
                        </wps:spPr>
                        <wps:txbx>
                          <w:txbxContent>
                            <w:p>
                              <w:pPr>
                                <w:spacing w:before="102"/>
                                <w:ind w:left="189" w:right="0" w:firstLine="0"/>
                                <w:jc w:val="left"/>
                                <w:rPr>
                                  <w:sz w:val="21"/>
                                </w:rPr>
                              </w:pPr>
                              <w:r>
                                <w:rPr>
                                  <w:color w:val="0F0F0F"/>
                                  <w:w w:val="105"/>
                                  <w:sz w:val="21"/>
                                </w:rPr>
                                <w:t>Optimize</w:t>
                              </w:r>
                              <w:r>
                                <w:rPr>
                                  <w:color w:val="0F0F0F"/>
                                  <w:spacing w:val="-5"/>
                                  <w:w w:val="105"/>
                                  <w:sz w:val="21"/>
                                </w:rPr>
                                <w:t> </w:t>
                              </w:r>
                              <w:r>
                                <w:rPr>
                                  <w:color w:val="0F0F0F"/>
                                  <w:spacing w:val="-2"/>
                                  <w:w w:val="105"/>
                                  <w:sz w:val="21"/>
                                </w:rPr>
                                <w:t>Hyperparameter.</w:t>
                              </w:r>
                            </w:p>
                          </w:txbxContent>
                        </wps:txbx>
                        <wps:bodyPr wrap="square" lIns="0" tIns="0" rIns="0" bIns="0" rtlCol="0">
                          <a:noAutofit/>
                        </wps:bodyPr>
                      </wps:wsp>
                    </wpg:wgp>
                  </a:graphicData>
                </a:graphic>
              </wp:anchor>
            </w:drawing>
          </mc:Choice>
          <mc:Fallback>
            <w:pict>
              <v:group style="position:absolute;margin-left:137.71463pt;margin-top:296.113312pt;width:318.150pt;height:29pt;mso-position-horizontal-relative:page;mso-position-vertical-relative:paragraph;z-index:-15720448;mso-wrap-distance-left:0;mso-wrap-distance-right:0" id="docshapegroup46" coordorigin="2754,5922" coordsize="6363,580">
                <v:shape style="position:absolute;left:2762;top:5935;width:6348;height:562" type="#_x0000_t75" id="docshape47" stroked="false">
                  <v:imagedata r:id="rId27" o:title=""/>
                </v:shape>
                <v:shape style="position:absolute;left:2760;top:5928;width:6351;height:567" id="docshape48" coordorigin="2760,5928" coordsize="6351,567" path="m2760,6024l2768,5987,2789,5956,2819,5936,2856,5928,9017,5928,9053,5936,9083,5956,9103,5987,9111,6024,9111,6402,9103,6439,9083,6468,9053,6488,9017,6495,2856,6495,2819,6488,2789,6468,2768,6439,2760,6402,2760,6024xe" filled="false" stroked="true" strokeweight=".60075pt" strokecolor="#70ac46">
                  <v:path arrowok="t"/>
                  <v:stroke dashstyle="solid"/>
                </v:shape>
                <v:shape style="position:absolute;left:2793;top:6034;width:6286;height:358" type="#_x0000_t75" id="docshape49" stroked="false">
                  <v:imagedata r:id="rId25" o:title=""/>
                </v:shape>
                <v:shape style="position:absolute;left:2754;top:5922;width:6363;height:580" type="#_x0000_t202" id="docshape50" filled="false" stroked="false">
                  <v:textbox inset="0,0,0,0">
                    <w:txbxContent>
                      <w:p>
                        <w:pPr>
                          <w:spacing w:before="102"/>
                          <w:ind w:left="189" w:right="0" w:firstLine="0"/>
                          <w:jc w:val="left"/>
                          <w:rPr>
                            <w:sz w:val="21"/>
                          </w:rPr>
                        </w:pPr>
                        <w:r>
                          <w:rPr>
                            <w:color w:val="0F0F0F"/>
                            <w:w w:val="105"/>
                            <w:sz w:val="21"/>
                          </w:rPr>
                          <w:t>Optimize</w:t>
                        </w:r>
                        <w:r>
                          <w:rPr>
                            <w:color w:val="0F0F0F"/>
                            <w:spacing w:val="-5"/>
                            <w:w w:val="105"/>
                            <w:sz w:val="21"/>
                          </w:rPr>
                          <w:t> </w:t>
                        </w:r>
                        <w:r>
                          <w:rPr>
                            <w:color w:val="0F0F0F"/>
                            <w:spacing w:val="-2"/>
                            <w:w w:val="105"/>
                            <w:sz w:val="21"/>
                          </w:rPr>
                          <w:t>Hyperparameter.</w:t>
                        </w:r>
                      </w:p>
                    </w:txbxContent>
                  </v:textbox>
                  <w10:wrap type="none"/>
                </v:shape>
                <w10:wrap type="topAndBottom"/>
              </v:group>
            </w:pict>
          </mc:Fallback>
        </mc:AlternateContent>
      </w:r>
    </w:p>
    <w:p>
      <w:pPr>
        <w:pStyle w:val="BodyText"/>
        <w:spacing w:before="7"/>
        <w:rPr>
          <w:b/>
          <w:sz w:val="5"/>
        </w:rPr>
      </w:pPr>
    </w:p>
    <w:p>
      <w:pPr>
        <w:pStyle w:val="BodyText"/>
        <w:spacing w:before="8"/>
        <w:rPr>
          <w:b/>
          <w:sz w:val="6"/>
        </w:rPr>
      </w:pPr>
    </w:p>
    <w:p>
      <w:pPr>
        <w:pStyle w:val="BodyText"/>
        <w:rPr>
          <w:b/>
          <w:sz w:val="6"/>
        </w:rPr>
      </w:pPr>
    </w:p>
    <w:p>
      <w:pPr>
        <w:pStyle w:val="BodyText"/>
        <w:spacing w:before="10"/>
        <w:rPr>
          <w:b/>
          <w:sz w:val="6"/>
        </w:rPr>
      </w:pPr>
    </w:p>
    <w:p>
      <w:pPr>
        <w:pStyle w:val="BodyText"/>
        <w:spacing w:before="4"/>
        <w:rPr>
          <w:b/>
          <w:sz w:val="4"/>
        </w:rPr>
      </w:pPr>
    </w:p>
    <w:p>
      <w:pPr>
        <w:pStyle w:val="BodyText"/>
        <w:spacing w:before="3"/>
        <w:rPr>
          <w:b/>
          <w:sz w:val="6"/>
        </w:rPr>
      </w:pPr>
    </w:p>
    <w:p>
      <w:pPr>
        <w:pStyle w:val="BodyText"/>
        <w:spacing w:before="4"/>
        <w:rPr>
          <w:b/>
          <w:sz w:val="8"/>
        </w:rPr>
      </w:pPr>
    </w:p>
    <w:p>
      <w:pPr>
        <w:pStyle w:val="BodyText"/>
        <w:rPr>
          <w:b/>
        </w:rPr>
      </w:pPr>
    </w:p>
    <w:p>
      <w:pPr>
        <w:pStyle w:val="BodyText"/>
        <w:rPr>
          <w:b/>
        </w:rPr>
      </w:pPr>
    </w:p>
    <w:p>
      <w:pPr>
        <w:pStyle w:val="BodyText"/>
        <w:spacing w:before="77"/>
        <w:rPr>
          <w:b/>
        </w:rPr>
      </w:pPr>
    </w:p>
    <w:p>
      <w:pPr>
        <w:pStyle w:val="BodyText"/>
        <w:spacing w:line="374" w:lineRule="auto"/>
        <w:ind w:left="120" w:right="322" w:firstLine="2"/>
        <w:jc w:val="both"/>
      </w:pPr>
      <w:r>
        <w:rPr>
          <w:color w:val="0F0F0F"/>
          <w:spacing w:val="-2"/>
          <w:w w:val="105"/>
        </w:rPr>
        <w:t>Choosing</w:t>
      </w:r>
      <w:r>
        <w:rPr>
          <w:color w:val="0F0F0F"/>
          <w:spacing w:val="-12"/>
          <w:w w:val="105"/>
        </w:rPr>
        <w:t> </w:t>
      </w:r>
      <w:r>
        <w:rPr>
          <w:color w:val="0F0F0F"/>
          <w:spacing w:val="-2"/>
          <w:w w:val="105"/>
        </w:rPr>
        <w:t>the</w:t>
      </w:r>
      <w:r>
        <w:rPr>
          <w:color w:val="0F0F0F"/>
          <w:spacing w:val="-12"/>
          <w:w w:val="105"/>
        </w:rPr>
        <w:t> </w:t>
      </w:r>
      <w:r>
        <w:rPr>
          <w:color w:val="0F0F0F"/>
          <w:spacing w:val="-2"/>
          <w:w w:val="105"/>
        </w:rPr>
        <w:t>right</w:t>
      </w:r>
      <w:r>
        <w:rPr>
          <w:color w:val="0F0F0F"/>
          <w:spacing w:val="-12"/>
          <w:w w:val="105"/>
        </w:rPr>
        <w:t> </w:t>
      </w:r>
      <w:r>
        <w:rPr>
          <w:color w:val="0F0F0F"/>
          <w:spacing w:val="-2"/>
          <w:w w:val="105"/>
        </w:rPr>
        <w:t>type</w:t>
      </w:r>
      <w:r>
        <w:rPr>
          <w:color w:val="0F0F0F"/>
          <w:spacing w:val="-12"/>
          <w:w w:val="105"/>
        </w:rPr>
        <w:t> </w:t>
      </w:r>
      <w:r>
        <w:rPr>
          <w:color w:val="0F0F0F"/>
          <w:spacing w:val="-2"/>
          <w:w w:val="105"/>
        </w:rPr>
        <w:t>of</w:t>
      </w:r>
      <w:r>
        <w:rPr>
          <w:color w:val="0F0F0F"/>
          <w:spacing w:val="-11"/>
          <w:w w:val="105"/>
        </w:rPr>
        <w:t> </w:t>
      </w:r>
      <w:r>
        <w:rPr>
          <w:b/>
          <w:color w:val="0F0F0F"/>
          <w:spacing w:val="-2"/>
          <w:w w:val="105"/>
          <w:sz w:val="22"/>
        </w:rPr>
        <w:t>ML</w:t>
      </w:r>
      <w:r>
        <w:rPr>
          <w:b/>
          <w:color w:val="0F0F0F"/>
          <w:spacing w:val="-12"/>
          <w:w w:val="105"/>
          <w:sz w:val="22"/>
        </w:rPr>
        <w:t> </w:t>
      </w:r>
      <w:r>
        <w:rPr>
          <w:color w:val="0F0F0F"/>
          <w:spacing w:val="-2"/>
          <w:w w:val="105"/>
        </w:rPr>
        <w:t>model</w:t>
      </w:r>
      <w:r>
        <w:rPr>
          <w:color w:val="0F0F0F"/>
          <w:spacing w:val="4"/>
          <w:w w:val="105"/>
        </w:rPr>
        <w:t> </w:t>
      </w:r>
      <w:r>
        <w:rPr>
          <w:color w:val="0F0F0F"/>
          <w:spacing w:val="-2"/>
          <w:w w:val="105"/>
        </w:rPr>
        <w:t>depends</w:t>
      </w:r>
      <w:r>
        <w:rPr>
          <w:color w:val="0F0F0F"/>
          <w:spacing w:val="-3"/>
          <w:w w:val="105"/>
        </w:rPr>
        <w:t> </w:t>
      </w:r>
      <w:r>
        <w:rPr>
          <w:color w:val="0F0F0F"/>
          <w:spacing w:val="-2"/>
          <w:w w:val="105"/>
        </w:rPr>
        <w:t>on</w:t>
      </w:r>
      <w:r>
        <w:rPr>
          <w:color w:val="0F0F0F"/>
          <w:spacing w:val="-7"/>
          <w:w w:val="105"/>
        </w:rPr>
        <w:t> </w:t>
      </w:r>
      <w:r>
        <w:rPr>
          <w:color w:val="0F0F0F"/>
          <w:spacing w:val="-2"/>
          <w:w w:val="105"/>
        </w:rPr>
        <w:t>various</w:t>
      </w:r>
      <w:r>
        <w:rPr>
          <w:color w:val="0F0F0F"/>
          <w:spacing w:val="-5"/>
          <w:w w:val="105"/>
        </w:rPr>
        <w:t> </w:t>
      </w:r>
      <w:r>
        <w:rPr>
          <w:color w:val="0F0F0F"/>
          <w:spacing w:val="-2"/>
          <w:w w:val="105"/>
        </w:rPr>
        <w:t>factors</w:t>
      </w:r>
      <w:r>
        <w:rPr>
          <w:color w:val="0F0F0F"/>
          <w:spacing w:val="-12"/>
          <w:w w:val="105"/>
        </w:rPr>
        <w:t> </w:t>
      </w:r>
      <w:r>
        <w:rPr>
          <w:color w:val="0F0F0F"/>
          <w:spacing w:val="-2"/>
          <w:w w:val="105"/>
        </w:rPr>
        <w:t>and</w:t>
      </w:r>
      <w:r>
        <w:rPr>
          <w:color w:val="0F0F0F"/>
          <w:spacing w:val="-9"/>
          <w:w w:val="105"/>
        </w:rPr>
        <w:t> </w:t>
      </w:r>
      <w:r>
        <w:rPr>
          <w:color w:val="0F0F0F"/>
          <w:spacing w:val="-2"/>
          <w:w w:val="105"/>
        </w:rPr>
        <w:t>it</w:t>
      </w:r>
      <w:r>
        <w:rPr>
          <w:color w:val="0F0F0F"/>
          <w:spacing w:val="-12"/>
          <w:w w:val="105"/>
        </w:rPr>
        <w:t> </w:t>
      </w:r>
      <w:r>
        <w:rPr>
          <w:color w:val="0F0F0F"/>
          <w:spacing w:val="-2"/>
          <w:w w:val="105"/>
        </w:rPr>
        <w:t>can</w:t>
      </w:r>
      <w:r>
        <w:rPr>
          <w:color w:val="0F0F0F"/>
          <w:spacing w:val="9"/>
          <w:w w:val="105"/>
        </w:rPr>
        <w:t> </w:t>
      </w:r>
      <w:r>
        <w:rPr>
          <w:color w:val="0F0F0F"/>
          <w:spacing w:val="-2"/>
          <w:w w:val="105"/>
        </w:rPr>
        <w:t>be</w:t>
      </w:r>
      <w:r>
        <w:rPr>
          <w:color w:val="0F0F0F"/>
          <w:spacing w:val="-12"/>
          <w:w w:val="105"/>
        </w:rPr>
        <w:t> </w:t>
      </w:r>
      <w:r>
        <w:rPr>
          <w:color w:val="0F0F0F"/>
          <w:spacing w:val="-2"/>
          <w:w w:val="105"/>
        </w:rPr>
        <w:t>overwhelming with the</w:t>
      </w:r>
      <w:r>
        <w:rPr>
          <w:color w:val="0F0F0F"/>
          <w:spacing w:val="-12"/>
          <w:w w:val="105"/>
        </w:rPr>
        <w:t> </w:t>
      </w:r>
      <w:r>
        <w:rPr>
          <w:color w:val="0F0F0F"/>
          <w:spacing w:val="-2"/>
          <w:w w:val="105"/>
        </w:rPr>
        <w:t>abundance </w:t>
      </w:r>
      <w:r>
        <w:rPr>
          <w:color w:val="0F0F0F"/>
          <w:w w:val="105"/>
        </w:rPr>
        <w:t>of</w:t>
      </w:r>
      <w:r>
        <w:rPr>
          <w:color w:val="0F0F0F"/>
          <w:w w:val="105"/>
        </w:rPr>
        <w:t> choices</w:t>
      </w:r>
      <w:r>
        <w:rPr>
          <w:color w:val="0F0F0F"/>
          <w:w w:val="105"/>
        </w:rPr>
        <w:t> available.</w:t>
      </w:r>
      <w:r>
        <w:rPr>
          <w:color w:val="0F0F0F"/>
          <w:w w:val="105"/>
        </w:rPr>
        <w:t> Finding</w:t>
      </w:r>
      <w:r>
        <w:rPr>
          <w:color w:val="0F0F0F"/>
          <w:w w:val="105"/>
        </w:rPr>
        <w:t> a</w:t>
      </w:r>
      <w:r>
        <w:rPr>
          <w:color w:val="0F0F0F"/>
          <w:w w:val="105"/>
        </w:rPr>
        <w:t> solution</w:t>
      </w:r>
      <w:r>
        <w:rPr>
          <w:color w:val="0F0F0F"/>
          <w:w w:val="105"/>
        </w:rPr>
        <w:t> to</w:t>
      </w:r>
      <w:r>
        <w:rPr>
          <w:color w:val="0F0F0F"/>
          <w:w w:val="105"/>
        </w:rPr>
        <w:t> a</w:t>
      </w:r>
      <w:r>
        <w:rPr>
          <w:color w:val="0F0F0F"/>
          <w:w w:val="105"/>
        </w:rPr>
        <w:t> problem</w:t>
      </w:r>
      <w:r>
        <w:rPr>
          <w:color w:val="0F0F0F"/>
          <w:w w:val="105"/>
        </w:rPr>
        <w:t> includes</w:t>
      </w:r>
      <w:r>
        <w:rPr>
          <w:color w:val="0F0F0F"/>
          <w:w w:val="105"/>
        </w:rPr>
        <w:t> several</w:t>
      </w:r>
      <w:r>
        <w:rPr>
          <w:color w:val="0F0F0F"/>
          <w:w w:val="105"/>
        </w:rPr>
        <w:t> steps</w:t>
      </w:r>
      <w:r>
        <w:rPr>
          <w:color w:val="0F0F0F"/>
          <w:w w:val="105"/>
        </w:rPr>
        <w:t> and each</w:t>
      </w:r>
      <w:r>
        <w:rPr>
          <w:color w:val="0F0F0F"/>
          <w:w w:val="105"/>
        </w:rPr>
        <w:t> must</w:t>
      </w:r>
      <w:r>
        <w:rPr>
          <w:color w:val="0F0F0F"/>
          <w:w w:val="105"/>
        </w:rPr>
        <w:t> be</w:t>
      </w:r>
      <w:r>
        <w:rPr>
          <w:color w:val="0F0F0F"/>
          <w:w w:val="105"/>
        </w:rPr>
        <w:t> followed sequentially as </w:t>
      </w:r>
      <w:r>
        <w:rPr>
          <w:color w:val="1F1F1F"/>
          <w:w w:val="105"/>
        </w:rPr>
        <w:t>shown.</w:t>
      </w:r>
    </w:p>
    <w:p>
      <w:pPr>
        <w:pStyle w:val="BodyText"/>
      </w:pPr>
    </w:p>
    <w:p>
      <w:pPr>
        <w:pStyle w:val="BodyText"/>
        <w:spacing w:before="214"/>
      </w:pPr>
    </w:p>
    <w:p>
      <w:pPr>
        <w:pStyle w:val="BodyText"/>
        <w:spacing w:line="376" w:lineRule="auto"/>
        <w:ind w:left="120" w:right="307" w:firstLine="5"/>
        <w:jc w:val="both"/>
      </w:pPr>
      <w:r>
        <w:rPr>
          <w:b/>
          <w:color w:val="0F0F0F"/>
          <w:w w:val="105"/>
          <w:sz w:val="22"/>
        </w:rPr>
        <w:t>Identify</w:t>
      </w:r>
      <w:r>
        <w:rPr>
          <w:b/>
          <w:color w:val="0F0F0F"/>
          <w:w w:val="105"/>
          <w:sz w:val="22"/>
        </w:rPr>
        <w:t> the problem </w:t>
      </w:r>
      <w:r>
        <w:rPr>
          <w:color w:val="0F0F0F"/>
          <w:w w:val="105"/>
          <w:sz w:val="22"/>
        </w:rPr>
        <w:t>-</w:t>
      </w:r>
      <w:r>
        <w:rPr>
          <w:color w:val="0F0F0F"/>
          <w:spacing w:val="40"/>
          <w:w w:val="105"/>
          <w:sz w:val="22"/>
        </w:rPr>
        <w:t> </w:t>
      </w:r>
      <w:r>
        <w:rPr>
          <w:color w:val="0F0F0F"/>
          <w:w w:val="105"/>
        </w:rPr>
        <w:t>This is a crucial part in choosing</w:t>
      </w:r>
      <w:r>
        <w:rPr>
          <w:color w:val="0F0F0F"/>
          <w:w w:val="105"/>
        </w:rPr>
        <w:t> the right ML learning</w:t>
      </w:r>
      <w:r>
        <w:rPr>
          <w:color w:val="0F0F0F"/>
          <w:w w:val="105"/>
        </w:rPr>
        <w:t> model,</w:t>
      </w:r>
      <w:r>
        <w:rPr>
          <w:color w:val="0F0F0F"/>
          <w:w w:val="105"/>
        </w:rPr>
        <w:t> if the data or target values</w:t>
      </w:r>
      <w:r>
        <w:rPr>
          <w:color w:val="0F0F0F"/>
          <w:w w:val="105"/>
        </w:rPr>
        <w:t> are</w:t>
      </w:r>
      <w:r>
        <w:rPr>
          <w:color w:val="0F0F0F"/>
          <w:w w:val="105"/>
        </w:rPr>
        <w:t> labelled</w:t>
      </w:r>
      <w:r>
        <w:rPr>
          <w:color w:val="0F0F0F"/>
          <w:w w:val="105"/>
        </w:rPr>
        <w:t> then</w:t>
      </w:r>
      <w:r>
        <w:rPr>
          <w:color w:val="0F0F0F"/>
          <w:w w:val="105"/>
        </w:rPr>
        <w:t> it comes</w:t>
      </w:r>
      <w:r>
        <w:rPr>
          <w:color w:val="0F0F0F"/>
          <w:w w:val="105"/>
        </w:rPr>
        <w:t> under</w:t>
      </w:r>
      <w:r>
        <w:rPr>
          <w:color w:val="0F0F0F"/>
          <w:w w:val="105"/>
        </w:rPr>
        <w:t> supervise</w:t>
      </w:r>
      <w:r>
        <w:rPr>
          <w:color w:val="0F0F0F"/>
          <w:w w:val="105"/>
        </w:rPr>
        <w:t> learning,</w:t>
      </w:r>
      <w:r>
        <w:rPr>
          <w:color w:val="0F0F0F"/>
          <w:w w:val="105"/>
        </w:rPr>
        <w:t> if</w:t>
      </w:r>
      <w:r>
        <w:rPr>
          <w:color w:val="0F0F0F"/>
          <w:w w:val="105"/>
        </w:rPr>
        <w:t> its</w:t>
      </w:r>
      <w:r>
        <w:rPr>
          <w:color w:val="0F0F0F"/>
          <w:w w:val="105"/>
        </w:rPr>
        <w:t> unlabelled</w:t>
      </w:r>
      <w:r>
        <w:rPr>
          <w:color w:val="0F0F0F"/>
          <w:w w:val="105"/>
        </w:rPr>
        <w:t> and</w:t>
      </w:r>
      <w:r>
        <w:rPr>
          <w:color w:val="0F0F0F"/>
          <w:w w:val="105"/>
        </w:rPr>
        <w:t> the</w:t>
      </w:r>
      <w:r>
        <w:rPr>
          <w:color w:val="0F0F0F"/>
          <w:w w:val="105"/>
        </w:rPr>
        <w:t> sole</w:t>
      </w:r>
      <w:r>
        <w:rPr>
          <w:color w:val="0F0F0F"/>
          <w:w w:val="105"/>
        </w:rPr>
        <w:t> purpose</w:t>
      </w:r>
      <w:r>
        <w:rPr>
          <w:color w:val="0F0F0F"/>
          <w:w w:val="105"/>
        </w:rPr>
        <w:t> is to find patterns</w:t>
      </w:r>
      <w:r>
        <w:rPr>
          <w:color w:val="0F0F0F"/>
          <w:w w:val="105"/>
        </w:rPr>
        <w:t> in</w:t>
      </w:r>
      <w:r>
        <w:rPr>
          <w:color w:val="0F0F0F"/>
          <w:w w:val="105"/>
        </w:rPr>
        <w:t> the</w:t>
      </w:r>
      <w:r>
        <w:rPr>
          <w:color w:val="0F0F0F"/>
          <w:w w:val="105"/>
        </w:rPr>
        <w:t> data</w:t>
      </w:r>
      <w:r>
        <w:rPr>
          <w:color w:val="0F0F0F"/>
          <w:w w:val="105"/>
        </w:rPr>
        <w:t> then</w:t>
      </w:r>
      <w:r>
        <w:rPr>
          <w:color w:val="0F0F0F"/>
          <w:w w:val="105"/>
        </w:rPr>
        <w:t> it</w:t>
      </w:r>
      <w:r>
        <w:rPr>
          <w:color w:val="0F0F0F"/>
          <w:w w:val="105"/>
        </w:rPr>
        <w:t> belongs</w:t>
      </w:r>
      <w:r>
        <w:rPr>
          <w:color w:val="0F0F0F"/>
          <w:w w:val="105"/>
        </w:rPr>
        <w:t> in</w:t>
      </w:r>
      <w:r>
        <w:rPr>
          <w:color w:val="0F0F0F"/>
          <w:w w:val="105"/>
        </w:rPr>
        <w:t> the</w:t>
      </w:r>
      <w:r>
        <w:rPr>
          <w:color w:val="0F0F0F"/>
          <w:w w:val="105"/>
        </w:rPr>
        <w:t> unsupervised</w:t>
      </w:r>
      <w:r>
        <w:rPr>
          <w:color w:val="0F0F0F"/>
          <w:w w:val="105"/>
        </w:rPr>
        <w:t> category.</w:t>
      </w:r>
      <w:r>
        <w:rPr>
          <w:color w:val="0F0F0F"/>
          <w:w w:val="105"/>
        </w:rPr>
        <w:t> Additionally,</w:t>
      </w:r>
      <w:r>
        <w:rPr>
          <w:color w:val="0F0F0F"/>
          <w:w w:val="105"/>
        </w:rPr>
        <w:t> the</w:t>
      </w:r>
      <w:r>
        <w:rPr>
          <w:color w:val="0F0F0F"/>
          <w:w w:val="105"/>
        </w:rPr>
        <w:t> type</w:t>
      </w:r>
      <w:r>
        <w:rPr>
          <w:color w:val="0F0F0F"/>
          <w:w w:val="105"/>
        </w:rPr>
        <w:t> of</w:t>
      </w:r>
      <w:r>
        <w:rPr>
          <w:color w:val="0F0F0F"/>
          <w:w w:val="105"/>
        </w:rPr>
        <w:t> output</w:t>
      </w:r>
      <w:r>
        <w:rPr>
          <w:color w:val="0F0F0F"/>
          <w:w w:val="105"/>
        </w:rPr>
        <w:t> is</w:t>
      </w:r>
      <w:r>
        <w:rPr>
          <w:color w:val="0F0F0F"/>
          <w:w w:val="105"/>
        </w:rPr>
        <w:t> more important.</w:t>
      </w:r>
      <w:r>
        <w:rPr>
          <w:color w:val="0F0F0F"/>
          <w:spacing w:val="10"/>
          <w:w w:val="105"/>
        </w:rPr>
        <w:t> </w:t>
      </w:r>
      <w:r>
        <w:rPr>
          <w:color w:val="0F0F0F"/>
          <w:w w:val="105"/>
        </w:rPr>
        <w:t>Regression is</w:t>
      </w:r>
      <w:r>
        <w:rPr>
          <w:color w:val="0F0F0F"/>
          <w:spacing w:val="-6"/>
          <w:w w:val="105"/>
        </w:rPr>
        <w:t> </w:t>
      </w:r>
      <w:r>
        <w:rPr>
          <w:color w:val="0F0F0F"/>
          <w:w w:val="105"/>
        </w:rPr>
        <w:t>the problem if</w:t>
      </w:r>
      <w:r>
        <w:rPr>
          <w:color w:val="0F0F0F"/>
          <w:spacing w:val="-4"/>
          <w:w w:val="105"/>
        </w:rPr>
        <w:t> </w:t>
      </w:r>
      <w:r>
        <w:rPr>
          <w:color w:val="0F0F0F"/>
          <w:w w:val="105"/>
        </w:rPr>
        <w:t>the</w:t>
      </w:r>
      <w:r>
        <w:rPr>
          <w:color w:val="0F0F0F"/>
          <w:spacing w:val="-2"/>
          <w:w w:val="105"/>
        </w:rPr>
        <w:t> </w:t>
      </w:r>
      <w:r>
        <w:rPr>
          <w:color w:val="0F0F0F"/>
          <w:w w:val="105"/>
        </w:rPr>
        <w:t>output is</w:t>
      </w:r>
      <w:r>
        <w:rPr>
          <w:color w:val="0F0F0F"/>
          <w:spacing w:val="-11"/>
          <w:w w:val="105"/>
        </w:rPr>
        <w:t> </w:t>
      </w:r>
      <w:r>
        <w:rPr>
          <w:color w:val="0F0F0F"/>
          <w:w w:val="105"/>
        </w:rPr>
        <w:t>going</w:t>
      </w:r>
      <w:r>
        <w:rPr>
          <w:color w:val="0F0F0F"/>
          <w:spacing w:val="-3"/>
          <w:w w:val="105"/>
        </w:rPr>
        <w:t> </w:t>
      </w:r>
      <w:r>
        <w:rPr>
          <w:color w:val="0F0F0F"/>
          <w:w w:val="105"/>
        </w:rPr>
        <w:t>to</w:t>
      </w:r>
      <w:r>
        <w:rPr>
          <w:color w:val="0F0F0F"/>
          <w:spacing w:val="-7"/>
          <w:w w:val="105"/>
        </w:rPr>
        <w:t> </w:t>
      </w:r>
      <w:r>
        <w:rPr>
          <w:color w:val="0F0F0F"/>
          <w:w w:val="105"/>
        </w:rPr>
        <w:t>be</w:t>
      </w:r>
      <w:r>
        <w:rPr>
          <w:color w:val="0F0F0F"/>
          <w:spacing w:val="-3"/>
          <w:w w:val="105"/>
        </w:rPr>
        <w:t> </w:t>
      </w:r>
      <w:r>
        <w:rPr>
          <w:color w:val="0F0F0F"/>
          <w:w w:val="105"/>
        </w:rPr>
        <w:t>any</w:t>
      </w:r>
      <w:r>
        <w:rPr>
          <w:color w:val="0F0F0F"/>
          <w:spacing w:val="-6"/>
          <w:w w:val="105"/>
        </w:rPr>
        <w:t> </w:t>
      </w:r>
      <w:r>
        <w:rPr>
          <w:color w:val="0F0F0F"/>
          <w:w w:val="105"/>
        </w:rPr>
        <w:t>kind of</w:t>
      </w:r>
      <w:r>
        <w:rPr>
          <w:color w:val="0F0F0F"/>
          <w:spacing w:val="-3"/>
          <w:w w:val="105"/>
        </w:rPr>
        <w:t> </w:t>
      </w:r>
      <w:r>
        <w:rPr>
          <w:color w:val="0F0F0F"/>
          <w:w w:val="105"/>
        </w:rPr>
        <w:t>number-based</w:t>
      </w:r>
      <w:r>
        <w:rPr>
          <w:color w:val="0F0F0F"/>
          <w:spacing w:val="19"/>
          <w:w w:val="105"/>
        </w:rPr>
        <w:t> </w:t>
      </w:r>
      <w:r>
        <w:rPr>
          <w:color w:val="0F0F0F"/>
          <w:w w:val="105"/>
        </w:rPr>
        <w:t>output.</w:t>
      </w:r>
      <w:r>
        <w:rPr>
          <w:color w:val="0F0F0F"/>
          <w:spacing w:val="-1"/>
          <w:w w:val="105"/>
        </w:rPr>
        <w:t> </w:t>
      </w:r>
      <w:r>
        <w:rPr>
          <w:color w:val="0F0F0F"/>
          <w:w w:val="105"/>
        </w:rPr>
        <w:t>In</w:t>
      </w:r>
      <w:r>
        <w:rPr>
          <w:color w:val="0F0F0F"/>
          <w:spacing w:val="-4"/>
          <w:w w:val="105"/>
        </w:rPr>
        <w:t> </w:t>
      </w:r>
      <w:r>
        <w:rPr>
          <w:color w:val="0F0F0F"/>
          <w:w w:val="105"/>
        </w:rPr>
        <w:t>contrast, a classification problem</w:t>
      </w:r>
      <w:r>
        <w:rPr>
          <w:color w:val="0F0F0F"/>
          <w:w w:val="105"/>
        </w:rPr>
        <w:t> is when</w:t>
      </w:r>
      <w:r>
        <w:rPr>
          <w:color w:val="0F0F0F"/>
          <w:w w:val="105"/>
        </w:rPr>
        <w:t> the output is a class, and a clustering</w:t>
      </w:r>
      <w:r>
        <w:rPr>
          <w:color w:val="0F0F0F"/>
          <w:w w:val="105"/>
        </w:rPr>
        <w:t> problem</w:t>
      </w:r>
      <w:r>
        <w:rPr>
          <w:color w:val="0F0F0F"/>
          <w:w w:val="105"/>
        </w:rPr>
        <w:t> is when the output is a set of input</w:t>
      </w:r>
      <w:r>
        <w:rPr>
          <w:color w:val="0F0F0F"/>
          <w:w w:val="105"/>
        </w:rPr>
        <w:t> groups (Zaid</w:t>
      </w:r>
      <w:r>
        <w:rPr>
          <w:color w:val="0F0F0F"/>
          <w:w w:val="105"/>
        </w:rPr>
        <w:t> Alissa Almaliki, 2019). If one thinks the model</w:t>
      </w:r>
      <w:r>
        <w:rPr>
          <w:color w:val="0F0F0F"/>
          <w:w w:val="105"/>
        </w:rPr>
        <w:t> will</w:t>
      </w:r>
      <w:r>
        <w:rPr>
          <w:color w:val="0F0F0F"/>
          <w:w w:val="105"/>
        </w:rPr>
        <w:t> benefit</w:t>
      </w:r>
      <w:r>
        <w:rPr>
          <w:color w:val="0F0F0F"/>
          <w:w w:val="105"/>
        </w:rPr>
        <w:t> from</w:t>
      </w:r>
      <w:r>
        <w:rPr>
          <w:color w:val="0F0F0F"/>
          <w:w w:val="105"/>
        </w:rPr>
        <w:t> labelled</w:t>
      </w:r>
      <w:r>
        <w:rPr>
          <w:color w:val="0F0F0F"/>
          <w:w w:val="105"/>
        </w:rPr>
        <w:t> and</w:t>
      </w:r>
      <w:r>
        <w:rPr>
          <w:color w:val="0F0F0F"/>
          <w:w w:val="105"/>
        </w:rPr>
        <w:t> unlabelled data</w:t>
      </w:r>
      <w:r>
        <w:rPr>
          <w:color w:val="0F0F0F"/>
          <w:w w:val="105"/>
        </w:rPr>
        <w:t> with</w:t>
      </w:r>
      <w:r>
        <w:rPr>
          <w:color w:val="0F0F0F"/>
          <w:w w:val="105"/>
        </w:rPr>
        <w:t> pattern</w:t>
      </w:r>
      <w:r>
        <w:rPr>
          <w:color w:val="0F0F0F"/>
          <w:w w:val="105"/>
        </w:rPr>
        <w:t> recognition,</w:t>
      </w:r>
      <w:r>
        <w:rPr>
          <w:color w:val="0F0F0F"/>
          <w:w w:val="105"/>
        </w:rPr>
        <w:t> then</w:t>
      </w:r>
      <w:r>
        <w:rPr>
          <w:color w:val="0F0F0F"/>
          <w:w w:val="105"/>
        </w:rPr>
        <w:t> Semi-supervised learning</w:t>
      </w:r>
      <w:r>
        <w:rPr>
          <w:color w:val="0F0F0F"/>
          <w:w w:val="105"/>
        </w:rPr>
        <w:t> model</w:t>
      </w:r>
      <w:r>
        <w:rPr>
          <w:color w:val="0F0F0F"/>
          <w:w w:val="105"/>
        </w:rPr>
        <w:t> will</w:t>
      </w:r>
      <w:r>
        <w:rPr>
          <w:color w:val="0F0F0F"/>
          <w:w w:val="105"/>
        </w:rPr>
        <w:t> be</w:t>
      </w:r>
      <w:r>
        <w:rPr>
          <w:color w:val="0F0F0F"/>
          <w:w w:val="105"/>
        </w:rPr>
        <w:t> a suitable</w:t>
      </w:r>
      <w:r>
        <w:rPr>
          <w:color w:val="0F0F0F"/>
          <w:w w:val="105"/>
        </w:rPr>
        <w:t> path.</w:t>
      </w:r>
      <w:r>
        <w:rPr>
          <w:color w:val="0F0F0F"/>
          <w:w w:val="105"/>
        </w:rPr>
        <w:t> For</w:t>
      </w:r>
      <w:r>
        <w:rPr>
          <w:color w:val="0F0F0F"/>
          <w:w w:val="105"/>
        </w:rPr>
        <w:t> the</w:t>
      </w:r>
      <w:r>
        <w:rPr>
          <w:color w:val="0F0F0F"/>
          <w:w w:val="105"/>
        </w:rPr>
        <w:t> type</w:t>
      </w:r>
      <w:r>
        <w:rPr>
          <w:color w:val="0F0F0F"/>
          <w:w w:val="105"/>
        </w:rPr>
        <w:t> of problem that</w:t>
      </w:r>
      <w:r>
        <w:rPr>
          <w:color w:val="0F0F0F"/>
          <w:spacing w:val="-9"/>
          <w:w w:val="105"/>
        </w:rPr>
        <w:t> </w:t>
      </w:r>
      <w:r>
        <w:rPr>
          <w:color w:val="0F0F0F"/>
          <w:w w:val="105"/>
        </w:rPr>
        <w:t>will</w:t>
      </w:r>
      <w:r>
        <w:rPr>
          <w:color w:val="0F0F0F"/>
          <w:w w:val="105"/>
        </w:rPr>
        <w:t> benefit</w:t>
      </w:r>
      <w:r>
        <w:rPr>
          <w:color w:val="0F0F0F"/>
          <w:spacing w:val="-7"/>
          <w:w w:val="105"/>
        </w:rPr>
        <w:t> </w:t>
      </w:r>
      <w:r>
        <w:rPr>
          <w:color w:val="0F0F0F"/>
          <w:w w:val="105"/>
        </w:rPr>
        <w:t>from human or</w:t>
      </w:r>
      <w:r>
        <w:rPr>
          <w:color w:val="0F0F0F"/>
          <w:spacing w:val="-12"/>
          <w:w w:val="105"/>
        </w:rPr>
        <w:t> </w:t>
      </w:r>
      <w:r>
        <w:rPr>
          <w:color w:val="0F0F0F"/>
          <w:w w:val="105"/>
        </w:rPr>
        <w:t>environmental</w:t>
      </w:r>
      <w:r>
        <w:rPr>
          <w:color w:val="0F0F0F"/>
          <w:spacing w:val="16"/>
          <w:w w:val="105"/>
        </w:rPr>
        <w:t> </w:t>
      </w:r>
      <w:r>
        <w:rPr>
          <w:color w:val="0F0F0F"/>
          <w:w w:val="105"/>
        </w:rPr>
        <w:t>feedback to</w:t>
      </w:r>
      <w:r>
        <w:rPr>
          <w:color w:val="0F0F0F"/>
          <w:spacing w:val="-5"/>
          <w:w w:val="105"/>
        </w:rPr>
        <w:t> </w:t>
      </w:r>
      <w:r>
        <w:rPr>
          <w:color w:val="0F0F0F"/>
          <w:w w:val="105"/>
        </w:rPr>
        <w:t>be</w:t>
      </w:r>
      <w:r>
        <w:rPr>
          <w:color w:val="0F0F0F"/>
          <w:spacing w:val="-12"/>
          <w:w w:val="105"/>
        </w:rPr>
        <w:t> </w:t>
      </w:r>
      <w:r>
        <w:rPr>
          <w:color w:val="0F0F0F"/>
          <w:w w:val="105"/>
        </w:rPr>
        <w:t>more</w:t>
      </w:r>
      <w:r>
        <w:rPr>
          <w:color w:val="0F0F0F"/>
          <w:spacing w:val="-11"/>
          <w:w w:val="105"/>
        </w:rPr>
        <w:t> </w:t>
      </w:r>
      <w:r>
        <w:rPr>
          <w:color w:val="0F0F0F"/>
          <w:w w:val="105"/>
        </w:rPr>
        <w:t>accurate</w:t>
      </w:r>
      <w:r>
        <w:rPr>
          <w:color w:val="0F0F0F"/>
          <w:spacing w:val="-7"/>
          <w:w w:val="105"/>
        </w:rPr>
        <w:t> </w:t>
      </w:r>
      <w:r>
        <w:rPr>
          <w:color w:val="0F0F0F"/>
          <w:w w:val="105"/>
        </w:rPr>
        <w:t>or</w:t>
      </w:r>
      <w:r>
        <w:rPr>
          <w:color w:val="0F0F0F"/>
          <w:spacing w:val="-7"/>
          <w:w w:val="105"/>
        </w:rPr>
        <w:t> </w:t>
      </w:r>
      <w:r>
        <w:rPr>
          <w:color w:val="0F0F0F"/>
          <w:w w:val="105"/>
        </w:rPr>
        <w:t>learn</w:t>
      </w:r>
      <w:r>
        <w:rPr>
          <w:color w:val="0F0F0F"/>
          <w:spacing w:val="-3"/>
          <w:w w:val="105"/>
        </w:rPr>
        <w:t> </w:t>
      </w:r>
      <w:r>
        <w:rPr>
          <w:color w:val="0F0F0F"/>
          <w:w w:val="105"/>
        </w:rPr>
        <w:t>overtime,</w:t>
      </w:r>
      <w:r>
        <w:rPr>
          <w:color w:val="0F0F0F"/>
          <w:spacing w:val="-3"/>
          <w:w w:val="105"/>
        </w:rPr>
        <w:t> </w:t>
      </w:r>
      <w:r>
        <w:rPr>
          <w:color w:val="0F0F0F"/>
          <w:w w:val="105"/>
        </w:rPr>
        <w:t>comes under reinforcement</w:t>
      </w:r>
      <w:r>
        <w:rPr>
          <w:color w:val="0F0F0F"/>
          <w:w w:val="105"/>
        </w:rPr>
        <w:t> category (breton, 2021). Hence,</w:t>
      </w:r>
      <w:r>
        <w:rPr>
          <w:color w:val="0F0F0F"/>
          <w:w w:val="105"/>
        </w:rPr>
        <w:t> identifying</w:t>
      </w:r>
      <w:r>
        <w:rPr>
          <w:color w:val="0F0F0F"/>
          <w:w w:val="105"/>
        </w:rPr>
        <w:t> the problem</w:t>
      </w:r>
      <w:r>
        <w:rPr>
          <w:color w:val="0F0F0F"/>
          <w:w w:val="105"/>
        </w:rPr>
        <w:t> is the first and the most crucial stage of choosing the correct machine learning model.</w:t>
      </w:r>
    </w:p>
    <w:p>
      <w:pPr>
        <w:spacing w:after="0" w:line="376" w:lineRule="auto"/>
        <w:jc w:val="both"/>
        <w:sectPr>
          <w:pgSz w:w="11910" w:h="16840"/>
          <w:pgMar w:header="658" w:footer="1021" w:top="1320" w:bottom="1220" w:left="960" w:right="740"/>
        </w:sectPr>
      </w:pPr>
    </w:p>
    <w:p>
      <w:pPr>
        <w:pStyle w:val="BodyText"/>
        <w:spacing w:line="376" w:lineRule="auto" w:before="90"/>
        <w:ind w:left="122" w:right="308" w:firstLine="3"/>
        <w:jc w:val="both"/>
      </w:pPr>
      <w:r>
        <w:rPr>
          <w:b/>
          <w:color w:val="0F0F0F"/>
          <w:w w:val="105"/>
        </w:rPr>
        <w:t>Familiarize</w:t>
      </w:r>
      <w:r>
        <w:rPr>
          <w:b/>
          <w:color w:val="0F0F0F"/>
          <w:spacing w:val="-14"/>
          <w:w w:val="105"/>
        </w:rPr>
        <w:t> </w:t>
      </w:r>
      <w:r>
        <w:rPr>
          <w:b/>
          <w:color w:val="0F0F0F"/>
          <w:w w:val="105"/>
        </w:rPr>
        <w:t>and</w:t>
      </w:r>
      <w:r>
        <w:rPr>
          <w:b/>
          <w:color w:val="0F0F0F"/>
          <w:spacing w:val="-14"/>
          <w:w w:val="105"/>
        </w:rPr>
        <w:t> </w:t>
      </w:r>
      <w:r>
        <w:rPr>
          <w:b/>
          <w:color w:val="0F0F0F"/>
          <w:w w:val="105"/>
        </w:rPr>
        <w:t>understand</w:t>
      </w:r>
      <w:r>
        <w:rPr>
          <w:b/>
          <w:color w:val="0F0F0F"/>
          <w:spacing w:val="-6"/>
          <w:w w:val="105"/>
        </w:rPr>
        <w:t> </w:t>
      </w:r>
      <w:r>
        <w:rPr>
          <w:b/>
          <w:color w:val="0F0F0F"/>
          <w:w w:val="105"/>
        </w:rPr>
        <w:t>the</w:t>
      </w:r>
      <w:r>
        <w:rPr>
          <w:b/>
          <w:color w:val="0F0F0F"/>
          <w:spacing w:val="-11"/>
          <w:w w:val="105"/>
        </w:rPr>
        <w:t> </w:t>
      </w:r>
      <w:r>
        <w:rPr>
          <w:b/>
          <w:color w:val="0F0F0F"/>
          <w:w w:val="105"/>
        </w:rPr>
        <w:t>data</w:t>
      </w:r>
      <w:r>
        <w:rPr>
          <w:b/>
          <w:color w:val="0F0F0F"/>
          <w:spacing w:val="-14"/>
          <w:w w:val="105"/>
        </w:rPr>
        <w:t> </w:t>
      </w:r>
      <w:r>
        <w:rPr>
          <w:color w:val="0F0F0F"/>
          <w:w w:val="105"/>
        </w:rPr>
        <w:t>-</w:t>
      </w:r>
      <w:r>
        <w:rPr>
          <w:color w:val="0F0F0F"/>
          <w:spacing w:val="25"/>
          <w:w w:val="105"/>
        </w:rPr>
        <w:t> </w:t>
      </w:r>
      <w:r>
        <w:rPr>
          <w:color w:val="0F0F0F"/>
          <w:w w:val="105"/>
        </w:rPr>
        <w:t>Understanding the</w:t>
      </w:r>
      <w:r>
        <w:rPr>
          <w:color w:val="0F0F0F"/>
          <w:spacing w:val="-14"/>
          <w:w w:val="105"/>
        </w:rPr>
        <w:t> </w:t>
      </w:r>
      <w:r>
        <w:rPr>
          <w:color w:val="0F0F0F"/>
          <w:w w:val="105"/>
        </w:rPr>
        <w:t>type</w:t>
      </w:r>
      <w:r>
        <w:rPr>
          <w:color w:val="0F0F0F"/>
          <w:spacing w:val="-11"/>
          <w:w w:val="105"/>
        </w:rPr>
        <w:t> </w:t>
      </w:r>
      <w:r>
        <w:rPr>
          <w:color w:val="0F0F0F"/>
          <w:w w:val="105"/>
        </w:rPr>
        <w:t>and</w:t>
      </w:r>
      <w:r>
        <w:rPr>
          <w:color w:val="0F0F0F"/>
          <w:spacing w:val="-12"/>
          <w:w w:val="105"/>
        </w:rPr>
        <w:t> </w:t>
      </w:r>
      <w:r>
        <w:rPr>
          <w:color w:val="0F0F0F"/>
          <w:w w:val="105"/>
        </w:rPr>
        <w:t>size</w:t>
      </w:r>
      <w:r>
        <w:rPr>
          <w:color w:val="0F0F0F"/>
          <w:spacing w:val="-14"/>
          <w:w w:val="105"/>
        </w:rPr>
        <w:t> </w:t>
      </w:r>
      <w:r>
        <w:rPr>
          <w:color w:val="0F0F0F"/>
          <w:w w:val="105"/>
        </w:rPr>
        <w:t>of</w:t>
      </w:r>
      <w:r>
        <w:rPr>
          <w:color w:val="0F0F0F"/>
          <w:spacing w:val="-14"/>
          <w:w w:val="105"/>
        </w:rPr>
        <w:t> </w:t>
      </w:r>
      <w:r>
        <w:rPr>
          <w:color w:val="0F0F0F"/>
          <w:w w:val="105"/>
        </w:rPr>
        <w:t>data</w:t>
      </w:r>
      <w:r>
        <w:rPr>
          <w:color w:val="0F0F0F"/>
          <w:spacing w:val="-14"/>
          <w:w w:val="105"/>
        </w:rPr>
        <w:t> </w:t>
      </w:r>
      <w:r>
        <w:rPr>
          <w:color w:val="0F0F0F"/>
          <w:w w:val="105"/>
        </w:rPr>
        <w:t>is</w:t>
      </w:r>
      <w:r>
        <w:rPr>
          <w:color w:val="0F0F0F"/>
          <w:spacing w:val="-14"/>
          <w:w w:val="105"/>
        </w:rPr>
        <w:t> </w:t>
      </w:r>
      <w:r>
        <w:rPr>
          <w:color w:val="0F0F0F"/>
          <w:w w:val="105"/>
        </w:rPr>
        <w:t>crucial</w:t>
      </w:r>
      <w:r>
        <w:rPr>
          <w:color w:val="0F0F0F"/>
          <w:spacing w:val="-8"/>
          <w:w w:val="105"/>
        </w:rPr>
        <w:t> </w:t>
      </w:r>
      <w:r>
        <w:rPr>
          <w:color w:val="0F0F0F"/>
          <w:w w:val="105"/>
        </w:rPr>
        <w:t>for</w:t>
      </w:r>
      <w:r>
        <w:rPr>
          <w:color w:val="0F0F0F"/>
          <w:spacing w:val="-14"/>
          <w:w w:val="105"/>
        </w:rPr>
        <w:t> </w:t>
      </w:r>
      <w:r>
        <w:rPr>
          <w:color w:val="0F0F0F"/>
          <w:w w:val="105"/>
        </w:rPr>
        <w:t>choosing</w:t>
      </w:r>
      <w:r>
        <w:rPr>
          <w:color w:val="0F0F0F"/>
          <w:spacing w:val="-4"/>
          <w:w w:val="105"/>
        </w:rPr>
        <w:t> </w:t>
      </w:r>
      <w:r>
        <w:rPr>
          <w:color w:val="0F0F0F"/>
          <w:w w:val="105"/>
        </w:rPr>
        <w:t>a</w:t>
      </w:r>
      <w:r>
        <w:rPr>
          <w:color w:val="0F0F0F"/>
          <w:spacing w:val="-14"/>
          <w:w w:val="105"/>
        </w:rPr>
        <w:t> </w:t>
      </w:r>
      <w:r>
        <w:rPr>
          <w:color w:val="0F0F0F"/>
          <w:w w:val="105"/>
        </w:rPr>
        <w:t>model as</w:t>
      </w:r>
      <w:r>
        <w:rPr>
          <w:color w:val="0F0F0F"/>
          <w:spacing w:val="-9"/>
          <w:w w:val="105"/>
        </w:rPr>
        <w:t> </w:t>
      </w:r>
      <w:r>
        <w:rPr>
          <w:color w:val="0F0F0F"/>
          <w:w w:val="105"/>
        </w:rPr>
        <w:t>it</w:t>
      </w:r>
      <w:r>
        <w:rPr>
          <w:color w:val="0F0F0F"/>
          <w:spacing w:val="-8"/>
          <w:w w:val="105"/>
        </w:rPr>
        <w:t> </w:t>
      </w:r>
      <w:r>
        <w:rPr>
          <w:color w:val="0F0F0F"/>
          <w:w w:val="105"/>
        </w:rPr>
        <w:t>decides</w:t>
      </w:r>
      <w:r>
        <w:rPr>
          <w:color w:val="0F0F0F"/>
          <w:spacing w:val="-5"/>
          <w:w w:val="105"/>
        </w:rPr>
        <w:t> </w:t>
      </w:r>
      <w:r>
        <w:rPr>
          <w:color w:val="0F0F0F"/>
          <w:w w:val="105"/>
        </w:rPr>
        <w:t>the</w:t>
      </w:r>
      <w:r>
        <w:rPr>
          <w:color w:val="0F0F0F"/>
          <w:spacing w:val="-9"/>
          <w:w w:val="105"/>
        </w:rPr>
        <w:t> </w:t>
      </w:r>
      <w:r>
        <w:rPr>
          <w:color w:val="0F0F0F"/>
          <w:w w:val="105"/>
        </w:rPr>
        <w:t>successful rate</w:t>
      </w:r>
      <w:r>
        <w:rPr>
          <w:color w:val="0F0F0F"/>
          <w:spacing w:val="-9"/>
          <w:w w:val="105"/>
        </w:rPr>
        <w:t> </w:t>
      </w:r>
      <w:r>
        <w:rPr>
          <w:color w:val="0F0F0F"/>
          <w:w w:val="105"/>
        </w:rPr>
        <w:t>of</w:t>
      </w:r>
      <w:r>
        <w:rPr>
          <w:color w:val="0F0F0F"/>
          <w:spacing w:val="-11"/>
          <w:w w:val="105"/>
        </w:rPr>
        <w:t> </w:t>
      </w:r>
      <w:r>
        <w:rPr>
          <w:color w:val="0F0F0F"/>
          <w:w w:val="105"/>
        </w:rPr>
        <w:t>the</w:t>
      </w:r>
      <w:r>
        <w:rPr>
          <w:color w:val="0F0F0F"/>
          <w:spacing w:val="-9"/>
          <w:w w:val="105"/>
        </w:rPr>
        <w:t> </w:t>
      </w:r>
      <w:r>
        <w:rPr>
          <w:color w:val="0F0F0F"/>
          <w:w w:val="105"/>
        </w:rPr>
        <w:t>module.</w:t>
      </w:r>
      <w:r>
        <w:rPr>
          <w:color w:val="0F0F0F"/>
          <w:spacing w:val="-4"/>
          <w:w w:val="105"/>
        </w:rPr>
        <w:t> </w:t>
      </w:r>
      <w:r>
        <w:rPr>
          <w:color w:val="0F0F0F"/>
          <w:w w:val="105"/>
        </w:rPr>
        <w:t>Data</w:t>
      </w:r>
      <w:r>
        <w:rPr>
          <w:color w:val="0F0F0F"/>
          <w:spacing w:val="-9"/>
          <w:w w:val="105"/>
        </w:rPr>
        <w:t> </w:t>
      </w:r>
      <w:r>
        <w:rPr>
          <w:color w:val="0F0F0F"/>
          <w:w w:val="105"/>
        </w:rPr>
        <w:t>is</w:t>
      </w:r>
      <w:r>
        <w:rPr>
          <w:color w:val="0F0F0F"/>
          <w:spacing w:val="-9"/>
          <w:w w:val="105"/>
        </w:rPr>
        <w:t> </w:t>
      </w:r>
      <w:r>
        <w:rPr>
          <w:color w:val="0F0F0F"/>
          <w:w w:val="105"/>
        </w:rPr>
        <w:t>referred to</w:t>
      </w:r>
      <w:r>
        <w:rPr>
          <w:color w:val="0F0F0F"/>
          <w:spacing w:val="-14"/>
          <w:w w:val="105"/>
        </w:rPr>
        <w:t> </w:t>
      </w:r>
      <w:r>
        <w:rPr>
          <w:color w:val="0F0F0F"/>
          <w:w w:val="105"/>
        </w:rPr>
        <w:t>as</w:t>
      </w:r>
      <w:r>
        <w:rPr>
          <w:color w:val="0F0F0F"/>
          <w:spacing w:val="-10"/>
          <w:w w:val="105"/>
        </w:rPr>
        <w:t> </w:t>
      </w:r>
      <w:r>
        <w:rPr>
          <w:color w:val="0F0F0F"/>
          <w:w w:val="105"/>
        </w:rPr>
        <w:t>the</w:t>
      </w:r>
      <w:r>
        <w:rPr>
          <w:color w:val="0F0F0F"/>
          <w:spacing w:val="-9"/>
          <w:w w:val="105"/>
        </w:rPr>
        <w:t> </w:t>
      </w:r>
      <w:r>
        <w:rPr>
          <w:color w:val="0F0F0F"/>
          <w:w w:val="105"/>
        </w:rPr>
        <w:t>raw</w:t>
      </w:r>
      <w:r>
        <w:rPr>
          <w:color w:val="0F0F0F"/>
          <w:spacing w:val="-6"/>
          <w:w w:val="105"/>
        </w:rPr>
        <w:t> </w:t>
      </w:r>
      <w:r>
        <w:rPr>
          <w:color w:val="0F0F0F"/>
          <w:w w:val="105"/>
        </w:rPr>
        <w:t>material</w:t>
      </w:r>
      <w:r>
        <w:rPr>
          <w:color w:val="0F0F0F"/>
          <w:spacing w:val="-2"/>
          <w:w w:val="105"/>
        </w:rPr>
        <w:t> </w:t>
      </w:r>
      <w:r>
        <w:rPr>
          <w:color w:val="0F0F0F"/>
          <w:w w:val="105"/>
        </w:rPr>
        <w:t>in</w:t>
      </w:r>
      <w:r>
        <w:rPr>
          <w:color w:val="0F0F0F"/>
          <w:spacing w:val="-13"/>
          <w:w w:val="105"/>
        </w:rPr>
        <w:t> </w:t>
      </w:r>
      <w:r>
        <w:rPr>
          <w:color w:val="0F0F0F"/>
          <w:w w:val="105"/>
        </w:rPr>
        <w:t>the</w:t>
      </w:r>
      <w:r>
        <w:rPr>
          <w:color w:val="0F0F0F"/>
          <w:spacing w:val="-6"/>
          <w:w w:val="105"/>
        </w:rPr>
        <w:t> </w:t>
      </w:r>
      <w:r>
        <w:rPr>
          <w:color w:val="0F0F0F"/>
          <w:w w:val="105"/>
        </w:rPr>
        <w:t>analysis</w:t>
      </w:r>
      <w:r>
        <w:rPr>
          <w:color w:val="0F0F0F"/>
          <w:spacing w:val="-1"/>
          <w:w w:val="105"/>
        </w:rPr>
        <w:t> </w:t>
      </w:r>
      <w:r>
        <w:rPr>
          <w:color w:val="0F0F0F"/>
          <w:w w:val="105"/>
        </w:rPr>
        <w:t>process</w:t>
      </w:r>
      <w:r>
        <w:rPr>
          <w:color w:val="0F0F0F"/>
          <w:spacing w:val="-4"/>
          <w:w w:val="105"/>
        </w:rPr>
        <w:t> </w:t>
      </w:r>
      <w:r>
        <w:rPr>
          <w:color w:val="0F0F0F"/>
          <w:w w:val="105"/>
        </w:rPr>
        <w:t>and these</w:t>
      </w:r>
      <w:r>
        <w:rPr>
          <w:color w:val="0F0F0F"/>
          <w:w w:val="105"/>
        </w:rPr>
        <w:t> raw</w:t>
      </w:r>
      <w:r>
        <w:rPr>
          <w:color w:val="0F0F0F"/>
          <w:w w:val="105"/>
        </w:rPr>
        <w:t> materials give</w:t>
      </w:r>
      <w:r>
        <w:rPr>
          <w:color w:val="0F0F0F"/>
          <w:w w:val="105"/>
        </w:rPr>
        <w:t> us</w:t>
      </w:r>
      <w:r>
        <w:rPr>
          <w:color w:val="0F0F0F"/>
          <w:w w:val="105"/>
        </w:rPr>
        <w:t> insights</w:t>
      </w:r>
      <w:r>
        <w:rPr>
          <w:color w:val="0F0F0F"/>
          <w:w w:val="105"/>
        </w:rPr>
        <w:t> that</w:t>
      </w:r>
      <w:r>
        <w:rPr>
          <w:color w:val="0F0F0F"/>
          <w:w w:val="105"/>
        </w:rPr>
        <w:t> lead</w:t>
      </w:r>
      <w:r>
        <w:rPr>
          <w:color w:val="0F0F0F"/>
          <w:w w:val="105"/>
        </w:rPr>
        <w:t> to</w:t>
      </w:r>
      <w:r>
        <w:rPr>
          <w:color w:val="0F0F0F"/>
          <w:w w:val="105"/>
        </w:rPr>
        <w:t> a</w:t>
      </w:r>
      <w:r>
        <w:rPr>
          <w:color w:val="0F0F0F"/>
          <w:w w:val="105"/>
        </w:rPr>
        <w:t> better</w:t>
      </w:r>
      <w:r>
        <w:rPr>
          <w:color w:val="0F0F0F"/>
          <w:w w:val="105"/>
        </w:rPr>
        <w:t> decision</w:t>
      </w:r>
      <w:r>
        <w:rPr>
          <w:color w:val="0F0F0F"/>
          <w:w w:val="105"/>
        </w:rPr>
        <w:t> and</w:t>
      </w:r>
      <w:r>
        <w:rPr>
          <w:color w:val="0F0F0F"/>
          <w:w w:val="105"/>
        </w:rPr>
        <w:t> an</w:t>
      </w:r>
      <w:r>
        <w:rPr>
          <w:color w:val="0F0F0F"/>
          <w:w w:val="105"/>
        </w:rPr>
        <w:t> overall</w:t>
      </w:r>
      <w:r>
        <w:rPr>
          <w:color w:val="0F0F0F"/>
          <w:w w:val="105"/>
        </w:rPr>
        <w:t> better</w:t>
      </w:r>
      <w:r>
        <w:rPr>
          <w:color w:val="0F0F0F"/>
          <w:w w:val="105"/>
        </w:rPr>
        <w:t> ML</w:t>
      </w:r>
      <w:r>
        <w:rPr>
          <w:color w:val="0F0F0F"/>
          <w:w w:val="105"/>
        </w:rPr>
        <w:t> model.</w:t>
      </w:r>
      <w:r>
        <w:rPr>
          <w:color w:val="0F0F0F"/>
          <w:w w:val="105"/>
        </w:rPr>
        <w:t> Both categorical</w:t>
      </w:r>
      <w:r>
        <w:rPr>
          <w:color w:val="0F0F0F"/>
          <w:w w:val="105"/>
        </w:rPr>
        <w:t> and numerical</w:t>
      </w:r>
      <w:r>
        <w:rPr>
          <w:color w:val="0F0F0F"/>
          <w:w w:val="105"/>
        </w:rPr>
        <w:t> algorithms</w:t>
      </w:r>
      <w:r>
        <w:rPr>
          <w:color w:val="0F0F0F"/>
          <w:w w:val="105"/>
        </w:rPr>
        <w:t> work with different types and different</w:t>
      </w:r>
      <w:r>
        <w:rPr>
          <w:color w:val="0F0F0F"/>
          <w:w w:val="105"/>
        </w:rPr>
        <w:t> amounts of data thus to make it more</w:t>
      </w:r>
      <w:r>
        <w:rPr>
          <w:color w:val="0F0F0F"/>
          <w:spacing w:val="-7"/>
          <w:w w:val="105"/>
        </w:rPr>
        <w:t> </w:t>
      </w:r>
      <w:r>
        <w:rPr>
          <w:color w:val="0F0F0F"/>
          <w:w w:val="105"/>
        </w:rPr>
        <w:t>efficient, one</w:t>
      </w:r>
      <w:r>
        <w:rPr>
          <w:color w:val="0F0F0F"/>
          <w:spacing w:val="-2"/>
          <w:w w:val="105"/>
        </w:rPr>
        <w:t> </w:t>
      </w:r>
      <w:r>
        <w:rPr>
          <w:color w:val="0F0F0F"/>
          <w:w w:val="105"/>
        </w:rPr>
        <w:t>must decide</w:t>
      </w:r>
      <w:r>
        <w:rPr>
          <w:color w:val="0F0F0F"/>
          <w:spacing w:val="-8"/>
          <w:w w:val="105"/>
        </w:rPr>
        <w:t> </w:t>
      </w:r>
      <w:r>
        <w:rPr>
          <w:color w:val="0F0F0F"/>
          <w:w w:val="105"/>
        </w:rPr>
        <w:t>the</w:t>
      </w:r>
      <w:r>
        <w:rPr>
          <w:color w:val="0F0F0F"/>
          <w:spacing w:val="-6"/>
          <w:w w:val="105"/>
        </w:rPr>
        <w:t> </w:t>
      </w:r>
      <w:r>
        <w:rPr>
          <w:color w:val="0F0F0F"/>
          <w:w w:val="105"/>
        </w:rPr>
        <w:t>requirements</w:t>
      </w:r>
      <w:r>
        <w:rPr>
          <w:color w:val="0F0F0F"/>
          <w:spacing w:val="18"/>
          <w:w w:val="105"/>
        </w:rPr>
        <w:t> </w:t>
      </w:r>
      <w:r>
        <w:rPr>
          <w:color w:val="0F0F0F"/>
          <w:w w:val="105"/>
        </w:rPr>
        <w:t>based</w:t>
      </w:r>
      <w:r>
        <w:rPr>
          <w:color w:val="0F0F0F"/>
          <w:spacing w:val="-1"/>
          <w:w w:val="105"/>
        </w:rPr>
        <w:t> </w:t>
      </w:r>
      <w:r>
        <w:rPr>
          <w:color w:val="0F0F0F"/>
          <w:w w:val="105"/>
        </w:rPr>
        <w:t>on</w:t>
      </w:r>
      <w:r>
        <w:rPr>
          <w:color w:val="0F0F0F"/>
          <w:spacing w:val="-3"/>
          <w:w w:val="105"/>
        </w:rPr>
        <w:t> </w:t>
      </w:r>
      <w:r>
        <w:rPr>
          <w:color w:val="0F0F0F"/>
          <w:w w:val="105"/>
        </w:rPr>
        <w:t>whether it</w:t>
      </w:r>
      <w:r>
        <w:rPr>
          <w:color w:val="0F0F0F"/>
          <w:spacing w:val="-8"/>
          <w:w w:val="105"/>
        </w:rPr>
        <w:t> </w:t>
      </w:r>
      <w:r>
        <w:rPr>
          <w:color w:val="0F0F0F"/>
          <w:w w:val="105"/>
        </w:rPr>
        <w:t>will need</w:t>
      </w:r>
      <w:r>
        <w:rPr>
          <w:color w:val="0F0F0F"/>
          <w:spacing w:val="-1"/>
          <w:w w:val="105"/>
        </w:rPr>
        <w:t> </w:t>
      </w:r>
      <w:r>
        <w:rPr>
          <w:color w:val="0F0F0F"/>
          <w:w w:val="105"/>
        </w:rPr>
        <w:t>a</w:t>
      </w:r>
      <w:r>
        <w:rPr>
          <w:color w:val="0F0F0F"/>
          <w:spacing w:val="-9"/>
          <w:w w:val="105"/>
        </w:rPr>
        <w:t> </w:t>
      </w:r>
      <w:r>
        <w:rPr>
          <w:color w:val="0F0F0F"/>
          <w:w w:val="105"/>
        </w:rPr>
        <w:t>small or</w:t>
      </w:r>
      <w:r>
        <w:rPr>
          <w:color w:val="0F0F0F"/>
          <w:spacing w:val="-7"/>
          <w:w w:val="105"/>
        </w:rPr>
        <w:t> </w:t>
      </w:r>
      <w:r>
        <w:rPr>
          <w:color w:val="0F0F0F"/>
          <w:w w:val="105"/>
        </w:rPr>
        <w:t>a</w:t>
      </w:r>
      <w:r>
        <w:rPr>
          <w:color w:val="0F0F0F"/>
          <w:spacing w:val="-5"/>
          <w:w w:val="105"/>
        </w:rPr>
        <w:t> </w:t>
      </w:r>
      <w:r>
        <w:rPr>
          <w:color w:val="0F0F0F"/>
          <w:w w:val="105"/>
        </w:rPr>
        <w:t>large</w:t>
      </w:r>
      <w:r>
        <w:rPr>
          <w:color w:val="0F0F0F"/>
          <w:spacing w:val="-4"/>
          <w:w w:val="105"/>
        </w:rPr>
        <w:t> </w:t>
      </w:r>
      <w:r>
        <w:rPr>
          <w:color w:val="0F0F0F"/>
          <w:w w:val="105"/>
        </w:rPr>
        <w:t>dataset.</w:t>
      </w:r>
      <w:r>
        <w:rPr>
          <w:color w:val="0F0F0F"/>
          <w:spacing w:val="-2"/>
          <w:w w:val="105"/>
        </w:rPr>
        <w:t> </w:t>
      </w:r>
      <w:r>
        <w:rPr>
          <w:color w:val="0F0F0F"/>
          <w:w w:val="105"/>
        </w:rPr>
        <w:t>Then it's</w:t>
      </w:r>
      <w:r>
        <w:rPr>
          <w:color w:val="0F0F0F"/>
          <w:w w:val="105"/>
        </w:rPr>
        <w:t> time</w:t>
      </w:r>
      <w:r>
        <w:rPr>
          <w:color w:val="0F0F0F"/>
          <w:w w:val="105"/>
        </w:rPr>
        <w:t> to</w:t>
      </w:r>
      <w:r>
        <w:rPr>
          <w:color w:val="0F0F0F"/>
          <w:w w:val="105"/>
        </w:rPr>
        <w:t> analyse</w:t>
      </w:r>
      <w:r>
        <w:rPr>
          <w:color w:val="0F0F0F"/>
          <w:w w:val="105"/>
        </w:rPr>
        <w:t> the</w:t>
      </w:r>
      <w:r>
        <w:rPr>
          <w:color w:val="0F0F0F"/>
          <w:w w:val="105"/>
        </w:rPr>
        <w:t> data</w:t>
      </w:r>
      <w:r>
        <w:rPr>
          <w:color w:val="0F0F0F"/>
          <w:w w:val="105"/>
        </w:rPr>
        <w:t> which</w:t>
      </w:r>
      <w:r>
        <w:rPr>
          <w:color w:val="0F0F0F"/>
          <w:w w:val="105"/>
        </w:rPr>
        <w:t> includes</w:t>
      </w:r>
      <w:r>
        <w:rPr>
          <w:color w:val="0F0F0F"/>
          <w:w w:val="105"/>
        </w:rPr>
        <w:t> tasks</w:t>
      </w:r>
      <w:r>
        <w:rPr>
          <w:color w:val="0F0F0F"/>
          <w:w w:val="105"/>
        </w:rPr>
        <w:t> that</w:t>
      </w:r>
      <w:r>
        <w:rPr>
          <w:color w:val="0F0F0F"/>
          <w:w w:val="105"/>
        </w:rPr>
        <w:t> understand</w:t>
      </w:r>
      <w:r>
        <w:rPr>
          <w:color w:val="0F0F0F"/>
          <w:w w:val="105"/>
        </w:rPr>
        <w:t> descriptive</w:t>
      </w:r>
      <w:r>
        <w:rPr>
          <w:color w:val="0F0F0F"/>
          <w:w w:val="105"/>
        </w:rPr>
        <w:t> statistical</w:t>
      </w:r>
      <w:r>
        <w:rPr>
          <w:color w:val="0F0F0F"/>
          <w:w w:val="105"/>
        </w:rPr>
        <w:t> data</w:t>
      </w:r>
      <w:r>
        <w:rPr>
          <w:color w:val="0F0F0F"/>
          <w:w w:val="105"/>
        </w:rPr>
        <w:t> plus</w:t>
      </w:r>
      <w:r>
        <w:rPr>
          <w:color w:val="0F0F0F"/>
          <w:w w:val="105"/>
        </w:rPr>
        <w:t> data</w:t>
      </w:r>
      <w:r>
        <w:rPr>
          <w:color w:val="0F0F0F"/>
          <w:w w:val="105"/>
        </w:rPr>
        <w:t> that contains visualization</w:t>
      </w:r>
      <w:r>
        <w:rPr>
          <w:color w:val="0F0F0F"/>
          <w:w w:val="105"/>
        </w:rPr>
        <w:t> and plots. Once the</w:t>
      </w:r>
      <w:r>
        <w:rPr>
          <w:color w:val="0F0F0F"/>
          <w:spacing w:val="-3"/>
          <w:w w:val="105"/>
        </w:rPr>
        <w:t> </w:t>
      </w:r>
      <w:r>
        <w:rPr>
          <w:color w:val="0F0F0F"/>
          <w:w w:val="105"/>
        </w:rPr>
        <w:t>analysis is</w:t>
      </w:r>
      <w:r>
        <w:rPr>
          <w:color w:val="0F0F0F"/>
          <w:spacing w:val="-8"/>
          <w:w w:val="105"/>
        </w:rPr>
        <w:t> </w:t>
      </w:r>
      <w:r>
        <w:rPr>
          <w:color w:val="0F0F0F"/>
          <w:w w:val="105"/>
        </w:rPr>
        <w:t>complete it is</w:t>
      </w:r>
      <w:r>
        <w:rPr>
          <w:color w:val="0F0F0F"/>
          <w:spacing w:val="-2"/>
          <w:w w:val="105"/>
        </w:rPr>
        <w:t> </w:t>
      </w:r>
      <w:r>
        <w:rPr>
          <w:color w:val="0F0F0F"/>
          <w:w w:val="105"/>
        </w:rPr>
        <w:t>necessary</w:t>
      </w:r>
      <w:r>
        <w:rPr>
          <w:color w:val="0F0F0F"/>
          <w:w w:val="105"/>
        </w:rPr>
        <w:t> to</w:t>
      </w:r>
      <w:r>
        <w:rPr>
          <w:color w:val="0F0F0F"/>
          <w:spacing w:val="-8"/>
          <w:w w:val="105"/>
        </w:rPr>
        <w:t> </w:t>
      </w:r>
      <w:r>
        <w:rPr>
          <w:color w:val="0F0F0F"/>
          <w:w w:val="105"/>
        </w:rPr>
        <w:t>process the data that contains events</w:t>
      </w:r>
      <w:r>
        <w:rPr>
          <w:color w:val="0F0F0F"/>
          <w:spacing w:val="-14"/>
          <w:w w:val="105"/>
        </w:rPr>
        <w:t> </w:t>
      </w:r>
      <w:r>
        <w:rPr>
          <w:color w:val="0F0F0F"/>
          <w:w w:val="105"/>
        </w:rPr>
        <w:t>such</w:t>
      </w:r>
      <w:r>
        <w:rPr>
          <w:color w:val="0F0F0F"/>
          <w:spacing w:val="-14"/>
          <w:w w:val="105"/>
        </w:rPr>
        <w:t> </w:t>
      </w:r>
      <w:r>
        <w:rPr>
          <w:color w:val="0F0F0F"/>
          <w:w w:val="105"/>
        </w:rPr>
        <w:t>as</w:t>
      </w:r>
      <w:r>
        <w:rPr>
          <w:color w:val="0F0F0F"/>
          <w:spacing w:val="-14"/>
          <w:w w:val="105"/>
        </w:rPr>
        <w:t> </w:t>
      </w:r>
      <w:r>
        <w:rPr>
          <w:color w:val="0F0F0F"/>
          <w:w w:val="105"/>
        </w:rPr>
        <w:t>data</w:t>
      </w:r>
      <w:r>
        <w:rPr>
          <w:color w:val="0F0F0F"/>
          <w:spacing w:val="-14"/>
          <w:w w:val="105"/>
        </w:rPr>
        <w:t> </w:t>
      </w:r>
      <w:r>
        <w:rPr>
          <w:color w:val="0F0F0F"/>
          <w:w w:val="105"/>
        </w:rPr>
        <w:t>pre-processing,</w:t>
      </w:r>
      <w:r>
        <w:rPr>
          <w:color w:val="0F0F0F"/>
          <w:spacing w:val="-13"/>
          <w:w w:val="105"/>
        </w:rPr>
        <w:t> </w:t>
      </w:r>
      <w:r>
        <w:rPr>
          <w:color w:val="0F0F0F"/>
          <w:w w:val="105"/>
        </w:rPr>
        <w:t>profiling,</w:t>
      </w:r>
      <w:r>
        <w:rPr>
          <w:color w:val="0F0F0F"/>
          <w:spacing w:val="-14"/>
          <w:w w:val="105"/>
        </w:rPr>
        <w:t> </w:t>
      </w:r>
      <w:r>
        <w:rPr>
          <w:color w:val="0F0F0F"/>
          <w:w w:val="105"/>
        </w:rPr>
        <w:t>and</w:t>
      </w:r>
      <w:r>
        <w:rPr>
          <w:color w:val="0F0F0F"/>
          <w:spacing w:val="-14"/>
          <w:w w:val="105"/>
        </w:rPr>
        <w:t> </w:t>
      </w:r>
      <w:r>
        <w:rPr>
          <w:color w:val="0F0F0F"/>
          <w:w w:val="105"/>
        </w:rPr>
        <w:t>cleansing</w:t>
      </w:r>
      <w:r>
        <w:rPr>
          <w:color w:val="0F0F0F"/>
          <w:spacing w:val="-14"/>
          <w:w w:val="105"/>
        </w:rPr>
        <w:t> </w:t>
      </w:r>
      <w:r>
        <w:rPr>
          <w:color w:val="0F0F0F"/>
          <w:w w:val="105"/>
        </w:rPr>
        <w:t>from</w:t>
      </w:r>
      <w:r>
        <w:rPr>
          <w:color w:val="0F0F0F"/>
          <w:spacing w:val="-14"/>
          <w:w w:val="105"/>
        </w:rPr>
        <w:t> </w:t>
      </w:r>
      <w:r>
        <w:rPr>
          <w:color w:val="0F0F0F"/>
          <w:w w:val="105"/>
        </w:rPr>
        <w:t>different</w:t>
      </w:r>
      <w:r>
        <w:rPr>
          <w:color w:val="0F0F0F"/>
          <w:spacing w:val="-12"/>
          <w:w w:val="105"/>
        </w:rPr>
        <w:t> </w:t>
      </w:r>
      <w:r>
        <w:rPr>
          <w:color w:val="0F0F0F"/>
          <w:w w:val="105"/>
        </w:rPr>
        <w:t>sources</w:t>
      </w:r>
      <w:r>
        <w:rPr>
          <w:color w:val="0F0F0F"/>
          <w:spacing w:val="-7"/>
          <w:w w:val="105"/>
        </w:rPr>
        <w:t> </w:t>
      </w:r>
      <w:r>
        <w:rPr>
          <w:color w:val="0F0F0F"/>
          <w:w w:val="105"/>
        </w:rPr>
        <w:t>(Zaid</w:t>
      </w:r>
      <w:r>
        <w:rPr>
          <w:color w:val="0F0F0F"/>
          <w:spacing w:val="-3"/>
          <w:w w:val="105"/>
        </w:rPr>
        <w:t> </w:t>
      </w:r>
      <w:r>
        <w:rPr>
          <w:color w:val="0F0F0F"/>
          <w:w w:val="105"/>
        </w:rPr>
        <w:t>Alissa</w:t>
      </w:r>
      <w:r>
        <w:rPr>
          <w:color w:val="0F0F0F"/>
          <w:spacing w:val="-13"/>
          <w:w w:val="105"/>
        </w:rPr>
        <w:t> </w:t>
      </w:r>
      <w:r>
        <w:rPr>
          <w:color w:val="0F0F0F"/>
          <w:w w:val="105"/>
        </w:rPr>
        <w:t>Almaliki,</w:t>
      </w:r>
      <w:r>
        <w:rPr>
          <w:color w:val="0F0F0F"/>
          <w:spacing w:val="-10"/>
          <w:w w:val="105"/>
        </w:rPr>
        <w:t> </w:t>
      </w:r>
      <w:r>
        <w:rPr>
          <w:color w:val="0F0F0F"/>
          <w:w w:val="105"/>
        </w:rPr>
        <w:t>2019). Finally,</w:t>
      </w:r>
      <w:r>
        <w:rPr>
          <w:color w:val="0F0F0F"/>
          <w:spacing w:val="-3"/>
          <w:w w:val="105"/>
        </w:rPr>
        <w:t> </w:t>
      </w:r>
      <w:r>
        <w:rPr>
          <w:color w:val="0F0F0F"/>
          <w:w w:val="105"/>
        </w:rPr>
        <w:t>the</w:t>
      </w:r>
      <w:r>
        <w:rPr>
          <w:color w:val="0F0F0F"/>
          <w:spacing w:val="-11"/>
          <w:w w:val="105"/>
        </w:rPr>
        <w:t> </w:t>
      </w:r>
      <w:r>
        <w:rPr>
          <w:color w:val="0F0F0F"/>
          <w:w w:val="105"/>
        </w:rPr>
        <w:t>data</w:t>
      </w:r>
      <w:r>
        <w:rPr>
          <w:color w:val="0F0F0F"/>
          <w:spacing w:val="-9"/>
          <w:w w:val="105"/>
        </w:rPr>
        <w:t> </w:t>
      </w:r>
      <w:r>
        <w:rPr>
          <w:color w:val="0F0F0F"/>
          <w:w w:val="105"/>
        </w:rPr>
        <w:t>is</w:t>
      </w:r>
      <w:r>
        <w:rPr>
          <w:color w:val="0F0F0F"/>
          <w:spacing w:val="-11"/>
          <w:w w:val="105"/>
        </w:rPr>
        <w:t> </w:t>
      </w:r>
      <w:r>
        <w:rPr>
          <w:color w:val="0F0F0F"/>
          <w:w w:val="105"/>
        </w:rPr>
        <w:t>to</w:t>
      </w:r>
      <w:r>
        <w:rPr>
          <w:color w:val="0F0F0F"/>
          <w:spacing w:val="-11"/>
          <w:w w:val="105"/>
        </w:rPr>
        <w:t> </w:t>
      </w:r>
      <w:r>
        <w:rPr>
          <w:color w:val="0F0F0F"/>
          <w:w w:val="105"/>
        </w:rPr>
        <w:t>be</w:t>
      </w:r>
      <w:r>
        <w:rPr>
          <w:color w:val="0F0F0F"/>
          <w:spacing w:val="-8"/>
          <w:w w:val="105"/>
        </w:rPr>
        <w:t> </w:t>
      </w:r>
      <w:r>
        <w:rPr>
          <w:color w:val="0F0F0F"/>
          <w:w w:val="105"/>
        </w:rPr>
        <w:t>transformed</w:t>
      </w:r>
      <w:r>
        <w:rPr>
          <w:color w:val="0F0F0F"/>
          <w:spacing w:val="15"/>
          <w:w w:val="105"/>
        </w:rPr>
        <w:t> </w:t>
      </w:r>
      <w:r>
        <w:rPr>
          <w:color w:val="0F0F0F"/>
          <w:w w:val="105"/>
        </w:rPr>
        <w:t>to</w:t>
      </w:r>
      <w:r>
        <w:rPr>
          <w:color w:val="0F0F0F"/>
          <w:spacing w:val="-10"/>
          <w:w w:val="105"/>
        </w:rPr>
        <w:t> </w:t>
      </w:r>
      <w:r>
        <w:rPr>
          <w:color w:val="0F0F0F"/>
          <w:w w:val="105"/>
        </w:rPr>
        <w:t>a</w:t>
      </w:r>
      <w:r>
        <w:rPr>
          <w:color w:val="0F0F0F"/>
          <w:spacing w:val="-12"/>
          <w:w w:val="105"/>
        </w:rPr>
        <w:t> </w:t>
      </w:r>
      <w:r>
        <w:rPr>
          <w:color w:val="0F0F0F"/>
          <w:w w:val="105"/>
        </w:rPr>
        <w:t>state</w:t>
      </w:r>
      <w:r>
        <w:rPr>
          <w:color w:val="0F0F0F"/>
          <w:spacing w:val="-6"/>
          <w:w w:val="105"/>
        </w:rPr>
        <w:t> </w:t>
      </w:r>
      <w:r>
        <w:rPr>
          <w:color w:val="0F0F0F"/>
          <w:w w:val="105"/>
        </w:rPr>
        <w:t>that</w:t>
      </w:r>
      <w:r>
        <w:rPr>
          <w:color w:val="0F0F0F"/>
          <w:spacing w:val="-2"/>
          <w:w w:val="105"/>
        </w:rPr>
        <w:t> </w:t>
      </w:r>
      <w:r>
        <w:rPr>
          <w:color w:val="0F0F0F"/>
          <w:w w:val="105"/>
        </w:rPr>
        <w:t>is</w:t>
      </w:r>
      <w:r>
        <w:rPr>
          <w:color w:val="0F0F0F"/>
          <w:spacing w:val="-8"/>
          <w:w w:val="105"/>
        </w:rPr>
        <w:t> </w:t>
      </w:r>
      <w:r>
        <w:rPr>
          <w:color w:val="0F0F0F"/>
          <w:w w:val="105"/>
        </w:rPr>
        <w:t>usable</w:t>
      </w:r>
      <w:r>
        <w:rPr>
          <w:color w:val="0F0F0F"/>
          <w:spacing w:val="-6"/>
          <w:w w:val="105"/>
        </w:rPr>
        <w:t> </w:t>
      </w:r>
      <w:r>
        <w:rPr>
          <w:color w:val="0F0F0F"/>
          <w:w w:val="105"/>
        </w:rPr>
        <w:t>and</w:t>
      </w:r>
      <w:r>
        <w:rPr>
          <w:color w:val="0F0F0F"/>
          <w:spacing w:val="-2"/>
          <w:w w:val="105"/>
        </w:rPr>
        <w:t> </w:t>
      </w:r>
      <w:r>
        <w:rPr>
          <w:color w:val="0F0F0F"/>
          <w:w w:val="105"/>
        </w:rPr>
        <w:t>beneficial</w:t>
      </w:r>
      <w:r>
        <w:rPr>
          <w:color w:val="0F0F0F"/>
          <w:spacing w:val="-2"/>
          <w:w w:val="105"/>
        </w:rPr>
        <w:t> </w:t>
      </w:r>
      <w:r>
        <w:rPr>
          <w:color w:val="0F0F0F"/>
          <w:w w:val="105"/>
        </w:rPr>
        <w:t>for</w:t>
      </w:r>
      <w:r>
        <w:rPr>
          <w:color w:val="0F0F0F"/>
          <w:spacing w:val="-10"/>
          <w:w w:val="105"/>
        </w:rPr>
        <w:t> </w:t>
      </w:r>
      <w:r>
        <w:rPr>
          <w:color w:val="0F0F0F"/>
          <w:w w:val="105"/>
        </w:rPr>
        <w:t>the</w:t>
      </w:r>
      <w:r>
        <w:rPr>
          <w:color w:val="0F0F0F"/>
          <w:spacing w:val="-10"/>
          <w:w w:val="105"/>
        </w:rPr>
        <w:t> </w:t>
      </w:r>
      <w:r>
        <w:rPr>
          <w:color w:val="0F0F0F"/>
          <w:w w:val="105"/>
        </w:rPr>
        <w:t>model,</w:t>
      </w:r>
      <w:r>
        <w:rPr>
          <w:color w:val="0F0F0F"/>
          <w:spacing w:val="-3"/>
          <w:w w:val="105"/>
        </w:rPr>
        <w:t> </w:t>
      </w:r>
      <w:r>
        <w:rPr>
          <w:color w:val="0F0F0F"/>
          <w:w w:val="105"/>
        </w:rPr>
        <w:t>it</w:t>
      </w:r>
      <w:r>
        <w:rPr>
          <w:color w:val="0F0F0F"/>
          <w:spacing w:val="-7"/>
          <w:w w:val="105"/>
        </w:rPr>
        <w:t> </w:t>
      </w:r>
      <w:r>
        <w:rPr>
          <w:color w:val="0F0F0F"/>
          <w:w w:val="105"/>
        </w:rPr>
        <w:t>involves a</w:t>
      </w:r>
      <w:r>
        <w:rPr>
          <w:color w:val="0F0F0F"/>
          <w:spacing w:val="-10"/>
          <w:w w:val="105"/>
        </w:rPr>
        <w:t> </w:t>
      </w:r>
      <w:r>
        <w:rPr>
          <w:color w:val="0F0F0F"/>
          <w:w w:val="105"/>
        </w:rPr>
        <w:t>term</w:t>
      </w:r>
      <w:r>
        <w:rPr>
          <w:color w:val="0F0F0F"/>
          <w:spacing w:val="-5"/>
          <w:w w:val="105"/>
        </w:rPr>
        <w:t> </w:t>
      </w:r>
      <w:r>
        <w:rPr>
          <w:color w:val="0F0F0F"/>
          <w:w w:val="105"/>
        </w:rPr>
        <w:t>that is</w:t>
      </w:r>
      <w:r>
        <w:rPr>
          <w:color w:val="0F0F0F"/>
          <w:w w:val="105"/>
        </w:rPr>
        <w:t> known</w:t>
      </w:r>
      <w:r>
        <w:rPr>
          <w:color w:val="0F0F0F"/>
          <w:w w:val="105"/>
        </w:rPr>
        <w:t> as</w:t>
      </w:r>
      <w:r>
        <w:rPr>
          <w:color w:val="0F0F0F"/>
          <w:w w:val="105"/>
        </w:rPr>
        <w:t> feature</w:t>
      </w:r>
      <w:r>
        <w:rPr>
          <w:color w:val="0F0F0F"/>
          <w:w w:val="105"/>
        </w:rPr>
        <w:t> engineering.</w:t>
      </w:r>
      <w:r>
        <w:rPr>
          <w:color w:val="0F0F0F"/>
          <w:w w:val="105"/>
        </w:rPr>
        <w:t> According</w:t>
      </w:r>
      <w:r>
        <w:rPr>
          <w:color w:val="0F0F0F"/>
          <w:w w:val="105"/>
        </w:rPr>
        <w:t> to</w:t>
      </w:r>
      <w:r>
        <w:rPr>
          <w:color w:val="0F0F0F"/>
          <w:w w:val="105"/>
        </w:rPr>
        <w:t> Jason</w:t>
      </w:r>
      <w:r>
        <w:rPr>
          <w:color w:val="0F0F0F"/>
          <w:w w:val="105"/>
        </w:rPr>
        <w:t> Brownlee,</w:t>
      </w:r>
      <w:r>
        <w:rPr>
          <w:color w:val="0F0F0F"/>
          <w:w w:val="105"/>
        </w:rPr>
        <w:t> feature</w:t>
      </w:r>
      <w:r>
        <w:rPr>
          <w:color w:val="0F0F0F"/>
          <w:w w:val="105"/>
        </w:rPr>
        <w:t> engineering</w:t>
      </w:r>
      <w:r>
        <w:rPr>
          <w:color w:val="0F0F0F"/>
          <w:w w:val="105"/>
        </w:rPr>
        <w:t> is</w:t>
      </w:r>
      <w:r>
        <w:rPr>
          <w:color w:val="0F0F0F"/>
          <w:w w:val="105"/>
        </w:rPr>
        <w:t> a</w:t>
      </w:r>
      <w:r>
        <w:rPr>
          <w:color w:val="0F0F0F"/>
          <w:w w:val="105"/>
        </w:rPr>
        <w:t> way</w:t>
      </w:r>
      <w:r>
        <w:rPr>
          <w:color w:val="0F0F0F"/>
          <w:w w:val="105"/>
        </w:rPr>
        <w:t> to</w:t>
      </w:r>
      <w:r>
        <w:rPr>
          <w:color w:val="0F0F0F"/>
          <w:w w:val="105"/>
        </w:rPr>
        <w:t> make</w:t>
      </w:r>
      <w:r>
        <w:rPr>
          <w:color w:val="0F0F0F"/>
          <w:w w:val="105"/>
        </w:rPr>
        <w:t> the predictive model more accurate of unseen data by transforming raw data in a way it</w:t>
      </w:r>
      <w:r>
        <w:rPr>
          <w:color w:val="0F0F0F"/>
          <w:spacing w:val="-3"/>
          <w:w w:val="105"/>
        </w:rPr>
        <w:t> </w:t>
      </w:r>
      <w:r>
        <w:rPr>
          <w:color w:val="0F0F0F"/>
          <w:w w:val="105"/>
        </w:rPr>
        <w:t>contains features that</w:t>
      </w:r>
      <w:r>
        <w:rPr>
          <w:color w:val="0F0F0F"/>
          <w:spacing w:val="-2"/>
          <w:w w:val="105"/>
        </w:rPr>
        <w:t> </w:t>
      </w:r>
      <w:r>
        <w:rPr>
          <w:color w:val="0F0F0F"/>
          <w:w w:val="105"/>
        </w:rPr>
        <w:t>suit the</w:t>
      </w:r>
      <w:r>
        <w:rPr>
          <w:color w:val="0F0F0F"/>
          <w:spacing w:val="-14"/>
          <w:w w:val="105"/>
        </w:rPr>
        <w:t> </w:t>
      </w:r>
      <w:r>
        <w:rPr>
          <w:color w:val="0F0F0F"/>
          <w:w w:val="105"/>
        </w:rPr>
        <w:t>model</w:t>
      </w:r>
      <w:r>
        <w:rPr>
          <w:color w:val="0F0F0F"/>
          <w:spacing w:val="-14"/>
          <w:w w:val="105"/>
        </w:rPr>
        <w:t> </w:t>
      </w:r>
      <w:r>
        <w:rPr>
          <w:color w:val="0F0F0F"/>
          <w:w w:val="105"/>
        </w:rPr>
        <w:t>being</w:t>
      </w:r>
      <w:r>
        <w:rPr>
          <w:color w:val="0F0F0F"/>
          <w:spacing w:val="-13"/>
          <w:w w:val="105"/>
        </w:rPr>
        <w:t> </w:t>
      </w:r>
      <w:r>
        <w:rPr>
          <w:color w:val="0F0F0F"/>
          <w:w w:val="105"/>
        </w:rPr>
        <w:t>developed</w:t>
      </w:r>
      <w:r>
        <w:rPr>
          <w:color w:val="0F0F0F"/>
          <w:spacing w:val="-5"/>
          <w:w w:val="105"/>
        </w:rPr>
        <w:t> </w:t>
      </w:r>
      <w:r>
        <w:rPr>
          <w:color w:val="0F0F0F"/>
          <w:w w:val="105"/>
        </w:rPr>
        <w:t>and</w:t>
      </w:r>
      <w:r>
        <w:rPr>
          <w:color w:val="0F0F0F"/>
          <w:spacing w:val="-7"/>
          <w:w w:val="105"/>
        </w:rPr>
        <w:t> </w:t>
      </w:r>
      <w:r>
        <w:rPr>
          <w:color w:val="0F0F0F"/>
          <w:w w:val="105"/>
        </w:rPr>
        <w:t>the</w:t>
      </w:r>
      <w:r>
        <w:rPr>
          <w:color w:val="0F0F0F"/>
          <w:spacing w:val="-14"/>
          <w:w w:val="105"/>
        </w:rPr>
        <w:t> </w:t>
      </w:r>
      <w:r>
        <w:rPr>
          <w:color w:val="0F0F0F"/>
          <w:w w:val="105"/>
        </w:rPr>
        <w:t>problem</w:t>
      </w:r>
      <w:r>
        <w:rPr>
          <w:color w:val="0F0F0F"/>
          <w:spacing w:val="-1"/>
          <w:w w:val="105"/>
        </w:rPr>
        <w:t> </w:t>
      </w:r>
      <w:r>
        <w:rPr>
          <w:color w:val="0F0F0F"/>
          <w:w w:val="105"/>
        </w:rPr>
        <w:t>to</w:t>
      </w:r>
      <w:r>
        <w:rPr>
          <w:color w:val="0F0F0F"/>
          <w:spacing w:val="-14"/>
          <w:w w:val="105"/>
        </w:rPr>
        <w:t> </w:t>
      </w:r>
      <w:r>
        <w:rPr>
          <w:color w:val="0F0F0F"/>
          <w:w w:val="105"/>
        </w:rPr>
        <w:t>be</w:t>
      </w:r>
      <w:r>
        <w:rPr>
          <w:color w:val="0F0F0F"/>
          <w:spacing w:val="-14"/>
          <w:w w:val="105"/>
        </w:rPr>
        <w:t> </w:t>
      </w:r>
      <w:r>
        <w:rPr>
          <w:color w:val="0F0F0F"/>
          <w:w w:val="105"/>
        </w:rPr>
        <w:t>solved</w:t>
      </w:r>
      <w:r>
        <w:rPr>
          <w:color w:val="0F0F0F"/>
          <w:spacing w:val="-9"/>
          <w:w w:val="105"/>
        </w:rPr>
        <w:t> </w:t>
      </w:r>
      <w:r>
        <w:rPr>
          <w:color w:val="0F0F0F"/>
          <w:w w:val="105"/>
        </w:rPr>
        <w:t>(Zaid</w:t>
      </w:r>
      <w:r>
        <w:rPr>
          <w:color w:val="0F0F0F"/>
          <w:spacing w:val="-8"/>
          <w:w w:val="105"/>
        </w:rPr>
        <w:t> </w:t>
      </w:r>
      <w:r>
        <w:rPr>
          <w:color w:val="0F0F0F"/>
          <w:w w:val="105"/>
        </w:rPr>
        <w:t>Alissa</w:t>
      </w:r>
      <w:r>
        <w:rPr>
          <w:color w:val="0F0F0F"/>
          <w:spacing w:val="-10"/>
          <w:w w:val="105"/>
        </w:rPr>
        <w:t> </w:t>
      </w:r>
      <w:r>
        <w:rPr>
          <w:color w:val="0F0F0F"/>
          <w:w w:val="105"/>
        </w:rPr>
        <w:t>Almaliki,</w:t>
      </w:r>
      <w:r>
        <w:rPr>
          <w:color w:val="0F0F0F"/>
          <w:spacing w:val="-11"/>
          <w:w w:val="105"/>
        </w:rPr>
        <w:t> </w:t>
      </w:r>
      <w:r>
        <w:rPr>
          <w:color w:val="0F0F0F"/>
          <w:w w:val="105"/>
        </w:rPr>
        <w:t>2019).</w:t>
      </w:r>
      <w:r>
        <w:rPr>
          <w:color w:val="0F0F0F"/>
          <w:spacing w:val="-13"/>
          <w:w w:val="105"/>
        </w:rPr>
        <w:t> </w:t>
      </w:r>
      <w:r>
        <w:rPr>
          <w:color w:val="0F0F0F"/>
          <w:w w:val="105"/>
        </w:rPr>
        <w:t>Hence,</w:t>
      </w:r>
      <w:r>
        <w:rPr>
          <w:color w:val="0F0F0F"/>
          <w:spacing w:val="-10"/>
          <w:w w:val="105"/>
        </w:rPr>
        <w:t> </w:t>
      </w:r>
      <w:r>
        <w:rPr>
          <w:color w:val="0F0F0F"/>
          <w:w w:val="105"/>
        </w:rPr>
        <w:t>familiarizing and understanding the</w:t>
      </w:r>
      <w:r>
        <w:rPr>
          <w:color w:val="0F0F0F"/>
          <w:spacing w:val="-3"/>
          <w:w w:val="105"/>
        </w:rPr>
        <w:t> </w:t>
      </w:r>
      <w:r>
        <w:rPr>
          <w:color w:val="0F0F0F"/>
          <w:w w:val="105"/>
        </w:rPr>
        <w:t>data</w:t>
      </w:r>
      <w:r>
        <w:rPr>
          <w:color w:val="0F0F0F"/>
          <w:spacing w:val="-6"/>
          <w:w w:val="105"/>
        </w:rPr>
        <w:t> </w:t>
      </w:r>
      <w:r>
        <w:rPr>
          <w:color w:val="0F0F0F"/>
          <w:w w:val="105"/>
        </w:rPr>
        <w:t>is</w:t>
      </w:r>
      <w:r>
        <w:rPr>
          <w:color w:val="0F0F0F"/>
          <w:spacing w:val="-7"/>
          <w:w w:val="105"/>
        </w:rPr>
        <w:t> </w:t>
      </w:r>
      <w:r>
        <w:rPr>
          <w:color w:val="0F0F0F"/>
          <w:w w:val="105"/>
        </w:rPr>
        <w:t>the</w:t>
      </w:r>
      <w:r>
        <w:rPr>
          <w:color w:val="0F0F0F"/>
          <w:spacing w:val="-5"/>
          <w:w w:val="105"/>
        </w:rPr>
        <w:t> </w:t>
      </w:r>
      <w:r>
        <w:rPr>
          <w:color w:val="0F0F0F"/>
          <w:w w:val="105"/>
        </w:rPr>
        <w:t>second</w:t>
      </w:r>
      <w:r>
        <w:rPr>
          <w:color w:val="0F0F0F"/>
          <w:spacing w:val="-2"/>
          <w:w w:val="105"/>
        </w:rPr>
        <w:t> </w:t>
      </w:r>
      <w:r>
        <w:rPr>
          <w:color w:val="0F0F0F"/>
          <w:w w:val="105"/>
        </w:rPr>
        <w:t>step in</w:t>
      </w:r>
      <w:r>
        <w:rPr>
          <w:color w:val="0F0F0F"/>
          <w:spacing w:val="-10"/>
          <w:w w:val="105"/>
        </w:rPr>
        <w:t> </w:t>
      </w:r>
      <w:r>
        <w:rPr>
          <w:color w:val="0F0F0F"/>
          <w:w w:val="105"/>
        </w:rPr>
        <w:t>most crucial</w:t>
      </w:r>
      <w:r>
        <w:rPr>
          <w:color w:val="0F0F0F"/>
          <w:spacing w:val="-1"/>
          <w:w w:val="105"/>
        </w:rPr>
        <w:t> </w:t>
      </w:r>
      <w:r>
        <w:rPr>
          <w:color w:val="0F0F0F"/>
          <w:w w:val="105"/>
        </w:rPr>
        <w:t>stage of</w:t>
      </w:r>
      <w:r>
        <w:rPr>
          <w:color w:val="0F0F0F"/>
          <w:spacing w:val="-6"/>
          <w:w w:val="105"/>
        </w:rPr>
        <w:t> </w:t>
      </w:r>
      <w:r>
        <w:rPr>
          <w:color w:val="0F0F0F"/>
          <w:w w:val="105"/>
        </w:rPr>
        <w:t>choosing the</w:t>
      </w:r>
      <w:r>
        <w:rPr>
          <w:color w:val="0F0F0F"/>
          <w:spacing w:val="-3"/>
          <w:w w:val="105"/>
        </w:rPr>
        <w:t> </w:t>
      </w:r>
      <w:r>
        <w:rPr>
          <w:color w:val="0F0F0F"/>
          <w:w w:val="105"/>
        </w:rPr>
        <w:t>correct machine learning</w:t>
      </w:r>
      <w:r>
        <w:rPr>
          <w:color w:val="0F0F0F"/>
          <w:spacing w:val="-1"/>
          <w:w w:val="105"/>
        </w:rPr>
        <w:t> </w:t>
      </w:r>
      <w:r>
        <w:rPr>
          <w:color w:val="0F0F0F"/>
          <w:w w:val="105"/>
        </w:rPr>
        <w:t>model after identifying the problem.</w:t>
      </w:r>
    </w:p>
    <w:p>
      <w:pPr>
        <w:pStyle w:val="BodyText"/>
      </w:pPr>
    </w:p>
    <w:p>
      <w:pPr>
        <w:pStyle w:val="BodyText"/>
        <w:spacing w:before="230"/>
      </w:pPr>
    </w:p>
    <w:p>
      <w:pPr>
        <w:pStyle w:val="BodyText"/>
        <w:spacing w:line="379" w:lineRule="auto"/>
        <w:ind w:left="123" w:right="310" w:firstLine="2"/>
        <w:jc w:val="both"/>
      </w:pPr>
      <w:r>
        <w:rPr>
          <w:b/>
          <w:color w:val="0F0F0F"/>
          <w:w w:val="105"/>
        </w:rPr>
        <w:t>Find the</w:t>
      </w:r>
      <w:r>
        <w:rPr>
          <w:b/>
          <w:color w:val="0F0F0F"/>
          <w:spacing w:val="-2"/>
          <w:w w:val="105"/>
        </w:rPr>
        <w:t> </w:t>
      </w:r>
      <w:r>
        <w:rPr>
          <w:b/>
          <w:color w:val="0F0F0F"/>
          <w:w w:val="105"/>
        </w:rPr>
        <w:t>correct algorithm</w:t>
      </w:r>
      <w:r>
        <w:rPr>
          <w:b/>
          <w:color w:val="0F0F0F"/>
          <w:spacing w:val="-1"/>
          <w:w w:val="105"/>
        </w:rPr>
        <w:t> </w:t>
      </w:r>
      <w:r>
        <w:rPr>
          <w:color w:val="0F0F0F"/>
          <w:w w:val="105"/>
        </w:rPr>
        <w:t>-</w:t>
      </w:r>
      <w:r>
        <w:rPr>
          <w:color w:val="0F0F0F"/>
          <w:spacing w:val="40"/>
          <w:w w:val="105"/>
        </w:rPr>
        <w:t> </w:t>
      </w:r>
      <w:r>
        <w:rPr>
          <w:color w:val="0F0F0F"/>
          <w:w w:val="105"/>
        </w:rPr>
        <w:t>Once the problem and</w:t>
      </w:r>
      <w:r>
        <w:rPr>
          <w:color w:val="0F0F0F"/>
          <w:spacing w:val="-2"/>
          <w:w w:val="105"/>
        </w:rPr>
        <w:t> </w:t>
      </w:r>
      <w:r>
        <w:rPr>
          <w:color w:val="0F0F0F"/>
          <w:w w:val="105"/>
        </w:rPr>
        <w:t>the</w:t>
      </w:r>
      <w:r>
        <w:rPr>
          <w:color w:val="0F0F0F"/>
          <w:spacing w:val="-7"/>
          <w:w w:val="105"/>
        </w:rPr>
        <w:t> </w:t>
      </w:r>
      <w:r>
        <w:rPr>
          <w:color w:val="0F0F0F"/>
          <w:w w:val="105"/>
        </w:rPr>
        <w:t>data</w:t>
      </w:r>
      <w:r>
        <w:rPr>
          <w:color w:val="0F0F0F"/>
          <w:spacing w:val="-5"/>
          <w:w w:val="105"/>
        </w:rPr>
        <w:t> </w:t>
      </w:r>
      <w:r>
        <w:rPr>
          <w:color w:val="0F0F0F"/>
          <w:w w:val="105"/>
        </w:rPr>
        <w:t>are</w:t>
      </w:r>
      <w:r>
        <w:rPr>
          <w:color w:val="0F0F0F"/>
          <w:spacing w:val="-7"/>
          <w:w w:val="105"/>
        </w:rPr>
        <w:t> </w:t>
      </w:r>
      <w:r>
        <w:rPr>
          <w:color w:val="0F0F0F"/>
          <w:w w:val="105"/>
        </w:rPr>
        <w:t>understood and</w:t>
      </w:r>
      <w:r>
        <w:rPr>
          <w:color w:val="0F0F0F"/>
          <w:spacing w:val="-1"/>
          <w:w w:val="105"/>
        </w:rPr>
        <w:t> </w:t>
      </w:r>
      <w:r>
        <w:rPr>
          <w:color w:val="0F0F0F"/>
          <w:w w:val="105"/>
        </w:rPr>
        <w:t>categorized according to</w:t>
      </w:r>
      <w:r>
        <w:rPr>
          <w:color w:val="0F0F0F"/>
          <w:spacing w:val="-6"/>
          <w:w w:val="105"/>
        </w:rPr>
        <w:t> </w:t>
      </w:r>
      <w:r>
        <w:rPr>
          <w:color w:val="0F0F0F"/>
          <w:w w:val="105"/>
        </w:rPr>
        <w:t>the needs of the</w:t>
      </w:r>
      <w:r>
        <w:rPr>
          <w:color w:val="0F0F0F"/>
          <w:spacing w:val="-1"/>
          <w:w w:val="105"/>
        </w:rPr>
        <w:t> </w:t>
      </w:r>
      <w:r>
        <w:rPr>
          <w:color w:val="0F0F0F"/>
          <w:w w:val="105"/>
        </w:rPr>
        <w:t>model, the next step</w:t>
      </w:r>
      <w:r>
        <w:rPr>
          <w:color w:val="0F0F0F"/>
          <w:spacing w:val="-3"/>
          <w:w w:val="105"/>
        </w:rPr>
        <w:t> </w:t>
      </w:r>
      <w:r>
        <w:rPr>
          <w:color w:val="0F0F0F"/>
          <w:w w:val="105"/>
        </w:rPr>
        <w:t>is</w:t>
      </w:r>
      <w:r>
        <w:rPr>
          <w:color w:val="0F0F0F"/>
          <w:spacing w:val="-1"/>
          <w:w w:val="105"/>
        </w:rPr>
        <w:t> </w:t>
      </w:r>
      <w:r>
        <w:rPr>
          <w:color w:val="0F0F0F"/>
          <w:w w:val="105"/>
        </w:rPr>
        <w:t>to identify the</w:t>
      </w:r>
      <w:r>
        <w:rPr>
          <w:color w:val="0F0F0F"/>
          <w:spacing w:val="-1"/>
          <w:w w:val="105"/>
        </w:rPr>
        <w:t> </w:t>
      </w:r>
      <w:r>
        <w:rPr>
          <w:color w:val="0F0F0F"/>
          <w:w w:val="105"/>
        </w:rPr>
        <w:t>algorithms that are</w:t>
      </w:r>
      <w:r>
        <w:rPr>
          <w:color w:val="0F0F0F"/>
          <w:spacing w:val="-1"/>
          <w:w w:val="105"/>
        </w:rPr>
        <w:t> </w:t>
      </w:r>
      <w:r>
        <w:rPr>
          <w:color w:val="0F0F0F"/>
          <w:w w:val="105"/>
        </w:rPr>
        <w:t>suitable to be</w:t>
      </w:r>
      <w:r>
        <w:rPr>
          <w:color w:val="0F0F0F"/>
          <w:spacing w:val="-3"/>
          <w:w w:val="105"/>
        </w:rPr>
        <w:t> </w:t>
      </w:r>
      <w:r>
        <w:rPr>
          <w:color w:val="0F0F0F"/>
          <w:w w:val="105"/>
        </w:rPr>
        <w:t>implemented,</w:t>
      </w:r>
      <w:r>
        <w:rPr>
          <w:color w:val="0F0F0F"/>
          <w:w w:val="105"/>
        </w:rPr>
        <w:t> to</w:t>
      </w:r>
      <w:r>
        <w:rPr>
          <w:color w:val="0F0F0F"/>
          <w:spacing w:val="-1"/>
          <w:w w:val="105"/>
        </w:rPr>
        <w:t> </w:t>
      </w:r>
      <w:r>
        <w:rPr>
          <w:color w:val="0F0F0F"/>
          <w:w w:val="105"/>
        </w:rPr>
        <w:t>complete this</w:t>
      </w:r>
      <w:r>
        <w:rPr>
          <w:color w:val="0F0F0F"/>
          <w:spacing w:val="-14"/>
          <w:w w:val="105"/>
        </w:rPr>
        <w:t> </w:t>
      </w:r>
      <w:r>
        <w:rPr>
          <w:color w:val="0F0F0F"/>
          <w:w w:val="105"/>
        </w:rPr>
        <w:t>stage</w:t>
      </w:r>
      <w:r>
        <w:rPr>
          <w:color w:val="0F0F0F"/>
          <w:spacing w:val="-14"/>
          <w:w w:val="105"/>
        </w:rPr>
        <w:t> </w:t>
      </w:r>
      <w:r>
        <w:rPr>
          <w:color w:val="0F0F0F"/>
          <w:w w:val="105"/>
        </w:rPr>
        <w:t>certain</w:t>
      </w:r>
      <w:r>
        <w:rPr>
          <w:color w:val="0F0F0F"/>
          <w:spacing w:val="-6"/>
          <w:w w:val="105"/>
        </w:rPr>
        <w:t> </w:t>
      </w:r>
      <w:r>
        <w:rPr>
          <w:color w:val="0F0F0F"/>
          <w:w w:val="105"/>
        </w:rPr>
        <w:t>things</w:t>
      </w:r>
      <w:r>
        <w:rPr>
          <w:color w:val="0F0F0F"/>
          <w:spacing w:val="-6"/>
          <w:w w:val="105"/>
        </w:rPr>
        <w:t> </w:t>
      </w:r>
      <w:r>
        <w:rPr>
          <w:color w:val="0F0F0F"/>
          <w:w w:val="105"/>
        </w:rPr>
        <w:t>need</w:t>
      </w:r>
      <w:r>
        <w:rPr>
          <w:color w:val="0F0F0F"/>
          <w:spacing w:val="-9"/>
          <w:w w:val="105"/>
        </w:rPr>
        <w:t> </w:t>
      </w:r>
      <w:r>
        <w:rPr>
          <w:color w:val="0F0F0F"/>
          <w:w w:val="105"/>
        </w:rPr>
        <w:t>to</w:t>
      </w:r>
      <w:r>
        <w:rPr>
          <w:color w:val="0F0F0F"/>
          <w:spacing w:val="-10"/>
          <w:w w:val="105"/>
        </w:rPr>
        <w:t> </w:t>
      </w:r>
      <w:r>
        <w:rPr>
          <w:color w:val="0F0F0F"/>
          <w:w w:val="105"/>
        </w:rPr>
        <w:t>be</w:t>
      </w:r>
      <w:r>
        <w:rPr>
          <w:color w:val="0F0F0F"/>
          <w:spacing w:val="-14"/>
          <w:w w:val="105"/>
        </w:rPr>
        <w:t> </w:t>
      </w:r>
      <w:r>
        <w:rPr>
          <w:color w:val="0F0F0F"/>
          <w:w w:val="105"/>
        </w:rPr>
        <w:t>considered</w:t>
      </w:r>
      <w:r>
        <w:rPr>
          <w:color w:val="0F0F0F"/>
          <w:spacing w:val="-3"/>
          <w:w w:val="105"/>
        </w:rPr>
        <w:t> </w:t>
      </w:r>
      <w:r>
        <w:rPr>
          <w:color w:val="0F0F0F"/>
          <w:w w:val="105"/>
        </w:rPr>
        <w:t>such</w:t>
      </w:r>
      <w:r>
        <w:rPr>
          <w:color w:val="0F0F0F"/>
          <w:spacing w:val="-4"/>
          <w:w w:val="105"/>
        </w:rPr>
        <w:t> </w:t>
      </w:r>
      <w:r>
        <w:rPr>
          <w:color w:val="0F0F0F"/>
          <w:w w:val="105"/>
        </w:rPr>
        <w:t>as,</w:t>
      </w:r>
      <w:r>
        <w:rPr>
          <w:color w:val="0F0F0F"/>
          <w:spacing w:val="-14"/>
          <w:w w:val="105"/>
        </w:rPr>
        <w:t> </w:t>
      </w:r>
      <w:r>
        <w:rPr>
          <w:color w:val="0F0F0F"/>
          <w:w w:val="105"/>
        </w:rPr>
        <w:t>the</w:t>
      </w:r>
      <w:r>
        <w:rPr>
          <w:color w:val="0F0F0F"/>
          <w:spacing w:val="-14"/>
          <w:w w:val="105"/>
        </w:rPr>
        <w:t> </w:t>
      </w:r>
      <w:r>
        <w:rPr>
          <w:color w:val="0F0F0F"/>
          <w:w w:val="105"/>
        </w:rPr>
        <w:t>accuracy,</w:t>
      </w:r>
      <w:r>
        <w:rPr>
          <w:color w:val="0F0F0F"/>
          <w:spacing w:val="-6"/>
          <w:w w:val="105"/>
        </w:rPr>
        <w:t> </w:t>
      </w:r>
      <w:r>
        <w:rPr>
          <w:color w:val="0F0F0F"/>
          <w:w w:val="105"/>
        </w:rPr>
        <w:t>interpretability,</w:t>
      </w:r>
      <w:r>
        <w:rPr>
          <w:color w:val="0F0F0F"/>
          <w:spacing w:val="-14"/>
          <w:w w:val="105"/>
        </w:rPr>
        <w:t> </w:t>
      </w:r>
      <w:r>
        <w:rPr>
          <w:color w:val="0F0F0F"/>
          <w:w w:val="105"/>
        </w:rPr>
        <w:t>complexity,</w:t>
      </w:r>
      <w:r>
        <w:rPr>
          <w:color w:val="0F0F0F"/>
          <w:spacing w:val="-3"/>
          <w:w w:val="105"/>
        </w:rPr>
        <w:t> </w:t>
      </w:r>
      <w:r>
        <w:rPr>
          <w:color w:val="0F0F0F"/>
          <w:w w:val="105"/>
        </w:rPr>
        <w:t>and</w:t>
      </w:r>
      <w:r>
        <w:rPr>
          <w:color w:val="0F0F0F"/>
          <w:spacing w:val="-14"/>
          <w:w w:val="105"/>
        </w:rPr>
        <w:t> </w:t>
      </w:r>
      <w:r>
        <w:rPr>
          <w:color w:val="0F0F0F"/>
          <w:w w:val="105"/>
        </w:rPr>
        <w:t>scalability of</w:t>
      </w:r>
      <w:r>
        <w:rPr>
          <w:color w:val="0F0F0F"/>
          <w:spacing w:val="-13"/>
          <w:w w:val="105"/>
        </w:rPr>
        <w:t> </w:t>
      </w:r>
      <w:r>
        <w:rPr>
          <w:color w:val="0F0F0F"/>
          <w:w w:val="105"/>
        </w:rPr>
        <w:t>the</w:t>
      </w:r>
      <w:r>
        <w:rPr>
          <w:color w:val="0F0F0F"/>
          <w:spacing w:val="-11"/>
          <w:w w:val="105"/>
        </w:rPr>
        <w:t> </w:t>
      </w:r>
      <w:r>
        <w:rPr>
          <w:color w:val="0F0F0F"/>
          <w:w w:val="105"/>
        </w:rPr>
        <w:t>model</w:t>
      </w:r>
      <w:r>
        <w:rPr>
          <w:color w:val="0F0F0F"/>
          <w:spacing w:val="-4"/>
          <w:w w:val="105"/>
        </w:rPr>
        <w:t> </w:t>
      </w:r>
      <w:r>
        <w:rPr>
          <w:color w:val="0F0F0F"/>
          <w:w w:val="105"/>
        </w:rPr>
        <w:t>(Zaid</w:t>
      </w:r>
      <w:r>
        <w:rPr>
          <w:color w:val="0F0F0F"/>
          <w:spacing w:val="-6"/>
          <w:w w:val="105"/>
        </w:rPr>
        <w:t> </w:t>
      </w:r>
      <w:r>
        <w:rPr>
          <w:color w:val="0F0F0F"/>
          <w:w w:val="105"/>
        </w:rPr>
        <w:t>Alissa</w:t>
      </w:r>
      <w:r>
        <w:rPr>
          <w:color w:val="0F0F0F"/>
          <w:spacing w:val="-8"/>
          <w:w w:val="105"/>
        </w:rPr>
        <w:t> </w:t>
      </w:r>
      <w:r>
        <w:rPr>
          <w:color w:val="0F0F0F"/>
          <w:w w:val="105"/>
        </w:rPr>
        <w:t>Almaliki,</w:t>
      </w:r>
      <w:r>
        <w:rPr>
          <w:color w:val="0F0F0F"/>
          <w:spacing w:val="-4"/>
          <w:w w:val="105"/>
        </w:rPr>
        <w:t> </w:t>
      </w:r>
      <w:r>
        <w:rPr>
          <w:color w:val="0F0F0F"/>
          <w:w w:val="105"/>
        </w:rPr>
        <w:t>2019).</w:t>
      </w:r>
      <w:r>
        <w:rPr>
          <w:color w:val="0F0F0F"/>
          <w:spacing w:val="-14"/>
          <w:w w:val="105"/>
        </w:rPr>
        <w:t> </w:t>
      </w:r>
      <w:r>
        <w:rPr>
          <w:color w:val="0F0F0F"/>
          <w:w w:val="105"/>
        </w:rPr>
        <w:t>The</w:t>
      </w:r>
      <w:r>
        <w:rPr>
          <w:color w:val="0F0F0F"/>
          <w:spacing w:val="-11"/>
          <w:w w:val="105"/>
        </w:rPr>
        <w:t> </w:t>
      </w:r>
      <w:r>
        <w:rPr>
          <w:color w:val="0F0F0F"/>
          <w:w w:val="105"/>
        </w:rPr>
        <w:t>time</w:t>
      </w:r>
      <w:r>
        <w:rPr>
          <w:color w:val="0F0F0F"/>
          <w:spacing w:val="-5"/>
          <w:w w:val="105"/>
        </w:rPr>
        <w:t> </w:t>
      </w:r>
      <w:r>
        <w:rPr>
          <w:color w:val="0F0F0F"/>
          <w:w w:val="105"/>
        </w:rPr>
        <w:t>it</w:t>
      </w:r>
      <w:r>
        <w:rPr>
          <w:color w:val="0F0F0F"/>
          <w:spacing w:val="-13"/>
          <w:w w:val="105"/>
        </w:rPr>
        <w:t> </w:t>
      </w:r>
      <w:r>
        <w:rPr>
          <w:color w:val="0F0F0F"/>
          <w:w w:val="105"/>
        </w:rPr>
        <w:t>takes</w:t>
      </w:r>
      <w:r>
        <w:rPr>
          <w:color w:val="0F0F0F"/>
          <w:spacing w:val="-11"/>
          <w:w w:val="105"/>
        </w:rPr>
        <w:t> </w:t>
      </w:r>
      <w:r>
        <w:rPr>
          <w:color w:val="0F0F0F"/>
          <w:w w:val="105"/>
        </w:rPr>
        <w:t>to</w:t>
      </w:r>
      <w:r>
        <w:rPr>
          <w:color w:val="0F0F0F"/>
          <w:spacing w:val="-9"/>
          <w:w w:val="105"/>
        </w:rPr>
        <w:t> </w:t>
      </w:r>
      <w:r>
        <w:rPr>
          <w:color w:val="0F0F0F"/>
          <w:w w:val="105"/>
        </w:rPr>
        <w:t>build,</w:t>
      </w:r>
      <w:r>
        <w:rPr>
          <w:color w:val="0F0F0F"/>
          <w:spacing w:val="-8"/>
          <w:w w:val="105"/>
        </w:rPr>
        <w:t> </w:t>
      </w:r>
      <w:r>
        <w:rPr>
          <w:color w:val="0F0F0F"/>
          <w:w w:val="105"/>
        </w:rPr>
        <w:t>train,</w:t>
      </w:r>
      <w:r>
        <w:rPr>
          <w:color w:val="0F0F0F"/>
          <w:spacing w:val="-9"/>
          <w:w w:val="105"/>
        </w:rPr>
        <w:t> </w:t>
      </w:r>
      <w:r>
        <w:rPr>
          <w:color w:val="0F0F0F"/>
          <w:w w:val="105"/>
        </w:rPr>
        <w:t>and</w:t>
      </w:r>
      <w:r>
        <w:rPr>
          <w:color w:val="0F0F0F"/>
          <w:spacing w:val="-9"/>
          <w:w w:val="105"/>
        </w:rPr>
        <w:t> </w:t>
      </w:r>
      <w:r>
        <w:rPr>
          <w:color w:val="0F0F0F"/>
          <w:w w:val="105"/>
        </w:rPr>
        <w:t>test</w:t>
      </w:r>
      <w:r>
        <w:rPr>
          <w:color w:val="0F0F0F"/>
          <w:spacing w:val="-5"/>
          <w:w w:val="105"/>
        </w:rPr>
        <w:t> </w:t>
      </w:r>
      <w:r>
        <w:rPr>
          <w:color w:val="0F0F0F"/>
          <w:w w:val="105"/>
        </w:rPr>
        <w:t>the</w:t>
      </w:r>
      <w:r>
        <w:rPr>
          <w:color w:val="0F0F0F"/>
          <w:spacing w:val="-11"/>
          <w:w w:val="105"/>
        </w:rPr>
        <w:t> </w:t>
      </w:r>
      <w:r>
        <w:rPr>
          <w:color w:val="0F0F0F"/>
          <w:w w:val="105"/>
        </w:rPr>
        <w:t>model.</w:t>
      </w:r>
      <w:r>
        <w:rPr>
          <w:color w:val="0F0F0F"/>
          <w:spacing w:val="-4"/>
          <w:w w:val="105"/>
        </w:rPr>
        <w:t> </w:t>
      </w:r>
      <w:r>
        <w:rPr>
          <w:color w:val="0F0F0F"/>
          <w:w w:val="105"/>
        </w:rPr>
        <w:t>The</w:t>
      </w:r>
      <w:r>
        <w:rPr>
          <w:color w:val="0F0F0F"/>
          <w:spacing w:val="-13"/>
          <w:w w:val="105"/>
        </w:rPr>
        <w:t> </w:t>
      </w:r>
      <w:r>
        <w:rPr>
          <w:color w:val="0F0F0F"/>
          <w:w w:val="105"/>
        </w:rPr>
        <w:t>performance of</w:t>
      </w:r>
      <w:r>
        <w:rPr>
          <w:color w:val="0F0F0F"/>
          <w:spacing w:val="-9"/>
          <w:w w:val="105"/>
        </w:rPr>
        <w:t> </w:t>
      </w:r>
      <w:r>
        <w:rPr>
          <w:color w:val="0F0F0F"/>
          <w:w w:val="105"/>
        </w:rPr>
        <w:t>the</w:t>
      </w:r>
      <w:r>
        <w:rPr>
          <w:color w:val="0F0F0F"/>
          <w:spacing w:val="-3"/>
          <w:w w:val="105"/>
        </w:rPr>
        <w:t> </w:t>
      </w:r>
      <w:r>
        <w:rPr>
          <w:color w:val="0F0F0F"/>
          <w:w w:val="105"/>
        </w:rPr>
        <w:t>model once</w:t>
      </w:r>
      <w:r>
        <w:rPr>
          <w:color w:val="0F0F0F"/>
          <w:spacing w:val="-2"/>
          <w:w w:val="105"/>
        </w:rPr>
        <w:t> </w:t>
      </w:r>
      <w:r>
        <w:rPr>
          <w:color w:val="0F0F0F"/>
          <w:w w:val="105"/>
        </w:rPr>
        <w:t>it</w:t>
      </w:r>
      <w:r>
        <w:rPr>
          <w:color w:val="0F0F0F"/>
          <w:spacing w:val="-4"/>
          <w:w w:val="105"/>
        </w:rPr>
        <w:t> </w:t>
      </w:r>
      <w:r>
        <w:rPr>
          <w:color w:val="0F0F0F"/>
          <w:w w:val="105"/>
        </w:rPr>
        <w:t>is</w:t>
      </w:r>
      <w:r>
        <w:rPr>
          <w:color w:val="0F0F0F"/>
          <w:spacing w:val="-8"/>
          <w:w w:val="105"/>
        </w:rPr>
        <w:t> </w:t>
      </w:r>
      <w:r>
        <w:rPr>
          <w:color w:val="0F0F0F"/>
          <w:w w:val="105"/>
        </w:rPr>
        <w:t>implemented and</w:t>
      </w:r>
      <w:r>
        <w:rPr>
          <w:color w:val="0F0F0F"/>
          <w:spacing w:val="-8"/>
          <w:w w:val="105"/>
        </w:rPr>
        <w:t> </w:t>
      </w:r>
      <w:r>
        <w:rPr>
          <w:color w:val="0F0F0F"/>
          <w:w w:val="105"/>
        </w:rPr>
        <w:t>finally,</w:t>
      </w:r>
      <w:r>
        <w:rPr>
          <w:color w:val="0F0F0F"/>
          <w:spacing w:val="-1"/>
          <w:w w:val="105"/>
        </w:rPr>
        <w:t> </w:t>
      </w:r>
      <w:r>
        <w:rPr>
          <w:color w:val="0F0F0F"/>
          <w:w w:val="105"/>
        </w:rPr>
        <w:t>the</w:t>
      </w:r>
      <w:r>
        <w:rPr>
          <w:color w:val="0F0F0F"/>
          <w:spacing w:val="-2"/>
          <w:w w:val="105"/>
        </w:rPr>
        <w:t> </w:t>
      </w:r>
      <w:r>
        <w:rPr>
          <w:color w:val="0F0F0F"/>
          <w:w w:val="105"/>
        </w:rPr>
        <w:t>model needs</w:t>
      </w:r>
      <w:r>
        <w:rPr>
          <w:color w:val="0F0F0F"/>
          <w:spacing w:val="-4"/>
          <w:w w:val="105"/>
        </w:rPr>
        <w:t> </w:t>
      </w:r>
      <w:r>
        <w:rPr>
          <w:color w:val="0F0F0F"/>
          <w:w w:val="105"/>
        </w:rPr>
        <w:t>to</w:t>
      </w:r>
      <w:r>
        <w:rPr>
          <w:color w:val="0F0F0F"/>
          <w:spacing w:val="-7"/>
          <w:w w:val="105"/>
        </w:rPr>
        <w:t> </w:t>
      </w:r>
      <w:r>
        <w:rPr>
          <w:color w:val="0F0F0F"/>
          <w:w w:val="105"/>
        </w:rPr>
        <w:t>meet</w:t>
      </w:r>
      <w:r>
        <w:rPr>
          <w:color w:val="0F0F0F"/>
          <w:spacing w:val="-3"/>
          <w:w w:val="105"/>
        </w:rPr>
        <w:t> </w:t>
      </w:r>
      <w:r>
        <w:rPr>
          <w:color w:val="0F0F0F"/>
          <w:w w:val="105"/>
        </w:rPr>
        <w:t>the</w:t>
      </w:r>
      <w:r>
        <w:rPr>
          <w:color w:val="0F0F0F"/>
          <w:spacing w:val="-7"/>
          <w:w w:val="105"/>
        </w:rPr>
        <w:t> </w:t>
      </w:r>
      <w:r>
        <w:rPr>
          <w:color w:val="0F0F0F"/>
          <w:w w:val="105"/>
        </w:rPr>
        <w:t>goal of</w:t>
      </w:r>
      <w:r>
        <w:rPr>
          <w:color w:val="0F0F0F"/>
          <w:spacing w:val="-1"/>
          <w:w w:val="105"/>
        </w:rPr>
        <w:t> </w:t>
      </w:r>
      <w:r>
        <w:rPr>
          <w:color w:val="0F0F0F"/>
          <w:w w:val="105"/>
        </w:rPr>
        <w:t>the</w:t>
      </w:r>
      <w:r>
        <w:rPr>
          <w:color w:val="0F0F0F"/>
          <w:spacing w:val="-8"/>
          <w:w w:val="105"/>
        </w:rPr>
        <w:t> </w:t>
      </w:r>
      <w:r>
        <w:rPr>
          <w:color w:val="0F0F0F"/>
          <w:w w:val="105"/>
        </w:rPr>
        <w:t>of</w:t>
      </w:r>
      <w:r>
        <w:rPr>
          <w:color w:val="0F0F0F"/>
          <w:spacing w:val="-9"/>
          <w:w w:val="105"/>
        </w:rPr>
        <w:t> </w:t>
      </w:r>
      <w:r>
        <w:rPr>
          <w:color w:val="0F0F0F"/>
          <w:w w:val="105"/>
        </w:rPr>
        <w:t>the</w:t>
      </w:r>
      <w:r>
        <w:rPr>
          <w:color w:val="0F0F0F"/>
          <w:spacing w:val="-5"/>
          <w:w w:val="105"/>
        </w:rPr>
        <w:t> </w:t>
      </w:r>
      <w:r>
        <w:rPr>
          <w:color w:val="0F0F0F"/>
          <w:w w:val="105"/>
        </w:rPr>
        <w:t>project. Finding the correct algorithm can make or</w:t>
      </w:r>
      <w:r>
        <w:rPr>
          <w:color w:val="0F0F0F"/>
          <w:spacing w:val="-1"/>
          <w:w w:val="105"/>
        </w:rPr>
        <w:t> </w:t>
      </w:r>
      <w:r>
        <w:rPr>
          <w:color w:val="0F0F0F"/>
          <w:w w:val="105"/>
        </w:rPr>
        <w:t>break the entire project as the entire project is</w:t>
      </w:r>
      <w:r>
        <w:rPr>
          <w:color w:val="0F0F0F"/>
          <w:spacing w:val="-4"/>
          <w:w w:val="105"/>
        </w:rPr>
        <w:t> </w:t>
      </w:r>
      <w:r>
        <w:rPr>
          <w:color w:val="0F0F0F"/>
          <w:w w:val="105"/>
        </w:rPr>
        <w:t>dependent on it.</w:t>
      </w:r>
    </w:p>
    <w:p>
      <w:pPr>
        <w:pStyle w:val="BodyText"/>
      </w:pPr>
    </w:p>
    <w:p>
      <w:pPr>
        <w:pStyle w:val="BodyText"/>
        <w:spacing w:before="212"/>
      </w:pPr>
    </w:p>
    <w:p>
      <w:pPr>
        <w:pStyle w:val="BodyText"/>
        <w:spacing w:line="379" w:lineRule="auto" w:before="1"/>
        <w:ind w:left="124" w:right="314" w:firstLine="2"/>
        <w:jc w:val="both"/>
      </w:pPr>
      <w:r>
        <w:rPr>
          <w:b/>
          <w:color w:val="0F0F0F"/>
          <w:w w:val="105"/>
        </w:rPr>
        <w:t>Implement,</w:t>
      </w:r>
      <w:r>
        <w:rPr>
          <w:b/>
          <w:color w:val="0F0F0F"/>
          <w:w w:val="105"/>
        </w:rPr>
        <w:t> test, and compare algorithms </w:t>
      </w:r>
      <w:r>
        <w:rPr>
          <w:color w:val="0F0F0F"/>
          <w:w w:val="105"/>
        </w:rPr>
        <w:t>-</w:t>
      </w:r>
      <w:r>
        <w:rPr>
          <w:color w:val="0F0F0F"/>
          <w:spacing w:val="39"/>
          <w:w w:val="105"/>
        </w:rPr>
        <w:t> </w:t>
      </w:r>
      <w:r>
        <w:rPr>
          <w:color w:val="0F0F0F"/>
          <w:w w:val="105"/>
        </w:rPr>
        <w:t>The performance of</w:t>
      </w:r>
      <w:r>
        <w:rPr>
          <w:color w:val="0F0F0F"/>
          <w:spacing w:val="-6"/>
          <w:w w:val="105"/>
        </w:rPr>
        <w:t> </w:t>
      </w:r>
      <w:r>
        <w:rPr>
          <w:color w:val="0F0F0F"/>
          <w:w w:val="105"/>
        </w:rPr>
        <w:t>each algorithm can</w:t>
      </w:r>
      <w:r>
        <w:rPr>
          <w:color w:val="0F0F0F"/>
          <w:spacing w:val="-6"/>
          <w:w w:val="105"/>
        </w:rPr>
        <w:t> </w:t>
      </w:r>
      <w:r>
        <w:rPr>
          <w:color w:val="0F0F0F"/>
          <w:w w:val="105"/>
        </w:rPr>
        <w:t>be</w:t>
      </w:r>
      <w:r>
        <w:rPr>
          <w:color w:val="0F0F0F"/>
          <w:spacing w:val="-5"/>
          <w:w w:val="105"/>
        </w:rPr>
        <w:t> </w:t>
      </w:r>
      <w:r>
        <w:rPr>
          <w:color w:val="0F0F0F"/>
          <w:w w:val="105"/>
        </w:rPr>
        <w:t>compared by</w:t>
      </w:r>
      <w:r>
        <w:rPr>
          <w:color w:val="0F0F0F"/>
          <w:spacing w:val="-2"/>
          <w:w w:val="105"/>
        </w:rPr>
        <w:t> </w:t>
      </w:r>
      <w:r>
        <w:rPr>
          <w:color w:val="0F0F0F"/>
          <w:w w:val="105"/>
        </w:rPr>
        <w:t>setting up a ML pipeline or the same algorithm can be used in different groups of datasets and can be run whenever unseen</w:t>
      </w:r>
      <w:r>
        <w:rPr>
          <w:color w:val="0F0F0F"/>
          <w:spacing w:val="-2"/>
          <w:w w:val="105"/>
        </w:rPr>
        <w:t> </w:t>
      </w:r>
      <w:r>
        <w:rPr>
          <w:color w:val="0F0F0F"/>
          <w:w w:val="105"/>
        </w:rPr>
        <w:t>data is</w:t>
      </w:r>
      <w:r>
        <w:rPr>
          <w:color w:val="0F0F0F"/>
          <w:spacing w:val="-5"/>
          <w:w w:val="105"/>
        </w:rPr>
        <w:t> </w:t>
      </w:r>
      <w:r>
        <w:rPr>
          <w:color w:val="0F0F0F"/>
          <w:w w:val="105"/>
        </w:rPr>
        <w:t>added. According to</w:t>
      </w:r>
      <w:r>
        <w:rPr>
          <w:color w:val="0F0F0F"/>
          <w:spacing w:val="-5"/>
          <w:w w:val="105"/>
        </w:rPr>
        <w:t> </w:t>
      </w:r>
      <w:r>
        <w:rPr>
          <w:color w:val="0F0F0F"/>
          <w:w w:val="105"/>
        </w:rPr>
        <w:t>Zaid</w:t>
      </w:r>
      <w:r>
        <w:rPr>
          <w:color w:val="0F0F0F"/>
          <w:spacing w:val="-3"/>
          <w:w w:val="105"/>
        </w:rPr>
        <w:t> </w:t>
      </w:r>
      <w:r>
        <w:rPr>
          <w:color w:val="0F0F0F"/>
          <w:w w:val="105"/>
        </w:rPr>
        <w:t>Alissa</w:t>
      </w:r>
      <w:r>
        <w:rPr>
          <w:color w:val="0F0F0F"/>
          <w:spacing w:val="-1"/>
          <w:w w:val="105"/>
        </w:rPr>
        <w:t> </w:t>
      </w:r>
      <w:r>
        <w:rPr>
          <w:color w:val="0F0F0F"/>
          <w:w w:val="105"/>
        </w:rPr>
        <w:t>Almaliki (2019) the best</w:t>
      </w:r>
      <w:r>
        <w:rPr>
          <w:color w:val="0F0F0F"/>
          <w:spacing w:val="-1"/>
          <w:w w:val="105"/>
        </w:rPr>
        <w:t> </w:t>
      </w:r>
      <w:r>
        <w:rPr>
          <w:color w:val="0F0F0F"/>
          <w:w w:val="105"/>
        </w:rPr>
        <w:t>practice is</w:t>
      </w:r>
      <w:r>
        <w:rPr>
          <w:color w:val="0F0F0F"/>
          <w:spacing w:val="-5"/>
          <w:w w:val="105"/>
        </w:rPr>
        <w:t> </w:t>
      </w:r>
      <w:r>
        <w:rPr>
          <w:color w:val="0F0F0F"/>
          <w:w w:val="105"/>
        </w:rPr>
        <w:t>to</w:t>
      </w:r>
      <w:r>
        <w:rPr>
          <w:color w:val="0F0F0F"/>
          <w:spacing w:val="-7"/>
          <w:w w:val="105"/>
        </w:rPr>
        <w:t> </w:t>
      </w:r>
      <w:r>
        <w:rPr>
          <w:color w:val="0F0F0F"/>
          <w:w w:val="105"/>
        </w:rPr>
        <w:t>use</w:t>
      </w:r>
      <w:r>
        <w:rPr>
          <w:color w:val="0F0F0F"/>
          <w:spacing w:val="-5"/>
          <w:w w:val="105"/>
        </w:rPr>
        <w:t> </w:t>
      </w:r>
      <w:r>
        <w:rPr>
          <w:color w:val="0F0F0F"/>
          <w:w w:val="105"/>
        </w:rPr>
        <w:t>a</w:t>
      </w:r>
      <w:r>
        <w:rPr>
          <w:color w:val="0F0F0F"/>
          <w:spacing w:val="-6"/>
          <w:w w:val="105"/>
        </w:rPr>
        <w:t> </w:t>
      </w:r>
      <w:r>
        <w:rPr>
          <w:color w:val="0F0F0F"/>
          <w:w w:val="105"/>
        </w:rPr>
        <w:t>baseline</w:t>
      </w:r>
      <w:r>
        <w:rPr>
          <w:color w:val="0F0F0F"/>
          <w:spacing w:val="-1"/>
          <w:w w:val="105"/>
        </w:rPr>
        <w:t> </w:t>
      </w:r>
      <w:r>
        <w:rPr>
          <w:color w:val="0F0F0F"/>
          <w:w w:val="105"/>
        </w:rPr>
        <w:t>algorithm model</w:t>
      </w:r>
      <w:r>
        <w:rPr>
          <w:color w:val="0F0F0F"/>
          <w:spacing w:val="-14"/>
          <w:w w:val="105"/>
        </w:rPr>
        <w:t> </w:t>
      </w:r>
      <w:r>
        <w:rPr>
          <w:color w:val="0F0F0F"/>
          <w:w w:val="105"/>
        </w:rPr>
        <w:t>and</w:t>
      </w:r>
      <w:r>
        <w:rPr>
          <w:color w:val="0F0F0F"/>
          <w:spacing w:val="-14"/>
          <w:w w:val="105"/>
        </w:rPr>
        <w:t> </w:t>
      </w:r>
      <w:r>
        <w:rPr>
          <w:color w:val="0F0F0F"/>
          <w:w w:val="105"/>
        </w:rPr>
        <w:t>build</w:t>
      </w:r>
      <w:r>
        <w:rPr>
          <w:color w:val="0F0F0F"/>
          <w:spacing w:val="-14"/>
          <w:w w:val="105"/>
        </w:rPr>
        <w:t> </w:t>
      </w:r>
      <w:r>
        <w:rPr>
          <w:color w:val="0F0F0F"/>
          <w:w w:val="105"/>
        </w:rPr>
        <w:t>on</w:t>
      </w:r>
      <w:r>
        <w:rPr>
          <w:color w:val="0F0F0F"/>
          <w:spacing w:val="-14"/>
          <w:w w:val="105"/>
        </w:rPr>
        <w:t> </w:t>
      </w:r>
      <w:r>
        <w:rPr>
          <w:color w:val="0F0F0F"/>
          <w:w w:val="105"/>
        </w:rPr>
        <w:t>top</w:t>
      </w:r>
      <w:r>
        <w:rPr>
          <w:color w:val="0F0F0F"/>
          <w:spacing w:val="-13"/>
          <w:w w:val="105"/>
        </w:rPr>
        <w:t> </w:t>
      </w:r>
      <w:r>
        <w:rPr>
          <w:color w:val="0F0F0F"/>
          <w:w w:val="105"/>
        </w:rPr>
        <w:t>of</w:t>
      </w:r>
      <w:r>
        <w:rPr>
          <w:color w:val="0F0F0F"/>
          <w:spacing w:val="-14"/>
          <w:w w:val="105"/>
        </w:rPr>
        <w:t> </w:t>
      </w:r>
      <w:r>
        <w:rPr>
          <w:color w:val="0F0F0F"/>
          <w:w w:val="105"/>
        </w:rPr>
        <w:t>it,</w:t>
      </w:r>
      <w:r>
        <w:rPr>
          <w:color w:val="0F0F0F"/>
          <w:spacing w:val="-14"/>
          <w:w w:val="105"/>
        </w:rPr>
        <w:t> </w:t>
      </w:r>
      <w:r>
        <w:rPr>
          <w:color w:val="0F0F0F"/>
          <w:w w:val="105"/>
        </w:rPr>
        <w:t>rather</w:t>
      </w:r>
      <w:r>
        <w:rPr>
          <w:color w:val="0F0F0F"/>
          <w:spacing w:val="-14"/>
          <w:w w:val="105"/>
        </w:rPr>
        <w:t> </w:t>
      </w:r>
      <w:r>
        <w:rPr>
          <w:color w:val="0F0F0F"/>
          <w:w w:val="105"/>
        </w:rPr>
        <w:t>than</w:t>
      </w:r>
      <w:r>
        <w:rPr>
          <w:color w:val="0F0F0F"/>
          <w:spacing w:val="-14"/>
          <w:w w:val="105"/>
        </w:rPr>
        <w:t> </w:t>
      </w:r>
      <w:r>
        <w:rPr>
          <w:color w:val="0F0F0F"/>
          <w:w w:val="105"/>
        </w:rPr>
        <w:t>jumping</w:t>
      </w:r>
      <w:r>
        <w:rPr>
          <w:color w:val="0F0F0F"/>
          <w:spacing w:val="-8"/>
          <w:w w:val="105"/>
        </w:rPr>
        <w:t> </w:t>
      </w:r>
      <w:r>
        <w:rPr>
          <w:color w:val="0F0F0F"/>
          <w:w w:val="105"/>
        </w:rPr>
        <w:t>into</w:t>
      </w:r>
      <w:r>
        <w:rPr>
          <w:color w:val="0F0F0F"/>
          <w:spacing w:val="-13"/>
          <w:w w:val="105"/>
        </w:rPr>
        <w:t> </w:t>
      </w:r>
      <w:r>
        <w:rPr>
          <w:color w:val="0F0F0F"/>
          <w:w w:val="105"/>
        </w:rPr>
        <w:t>a</w:t>
      </w:r>
      <w:r>
        <w:rPr>
          <w:color w:val="0F0F0F"/>
          <w:spacing w:val="-14"/>
          <w:w w:val="105"/>
        </w:rPr>
        <w:t> </w:t>
      </w:r>
      <w:r>
        <w:rPr>
          <w:color w:val="0F0F0F"/>
          <w:w w:val="105"/>
        </w:rPr>
        <w:t>complicated</w:t>
      </w:r>
      <w:r>
        <w:rPr>
          <w:color w:val="0F0F0F"/>
          <w:spacing w:val="-2"/>
          <w:w w:val="105"/>
        </w:rPr>
        <w:t> </w:t>
      </w:r>
      <w:r>
        <w:rPr>
          <w:color w:val="0F0F0F"/>
          <w:w w:val="105"/>
        </w:rPr>
        <w:t>algorithm</w:t>
      </w:r>
      <w:r>
        <w:rPr>
          <w:color w:val="0F0F0F"/>
          <w:spacing w:val="-6"/>
          <w:w w:val="105"/>
        </w:rPr>
        <w:t> </w:t>
      </w:r>
      <w:r>
        <w:rPr>
          <w:color w:val="0F0F0F"/>
          <w:w w:val="105"/>
        </w:rPr>
        <w:t>right</w:t>
      </w:r>
      <w:r>
        <w:rPr>
          <w:color w:val="0F0F0F"/>
          <w:spacing w:val="-13"/>
          <w:w w:val="105"/>
        </w:rPr>
        <w:t> </w:t>
      </w:r>
      <w:r>
        <w:rPr>
          <w:color w:val="0F0F0F"/>
          <w:w w:val="105"/>
        </w:rPr>
        <w:t>away</w:t>
      </w:r>
      <w:r>
        <w:rPr>
          <w:color w:val="0F0F0F"/>
          <w:spacing w:val="-6"/>
          <w:w w:val="105"/>
        </w:rPr>
        <w:t> </w:t>
      </w:r>
      <w:r>
        <w:rPr>
          <w:color w:val="0F0F0F"/>
          <w:w w:val="105"/>
        </w:rPr>
        <w:t>(Zaid</w:t>
      </w:r>
      <w:r>
        <w:rPr>
          <w:color w:val="0F0F0F"/>
          <w:spacing w:val="-10"/>
          <w:w w:val="105"/>
        </w:rPr>
        <w:t> </w:t>
      </w:r>
      <w:r>
        <w:rPr>
          <w:color w:val="0F0F0F"/>
          <w:w w:val="105"/>
        </w:rPr>
        <w:t>Alissa</w:t>
      </w:r>
      <w:r>
        <w:rPr>
          <w:color w:val="0F0F0F"/>
          <w:spacing w:val="-7"/>
          <w:w w:val="105"/>
        </w:rPr>
        <w:t> </w:t>
      </w:r>
      <w:r>
        <w:rPr>
          <w:color w:val="0F0F0F"/>
          <w:w w:val="105"/>
        </w:rPr>
        <w:t>Almaliki, </w:t>
      </w:r>
      <w:r>
        <w:rPr>
          <w:color w:val="0F0F0F"/>
          <w:spacing w:val="-2"/>
          <w:w w:val="105"/>
        </w:rPr>
        <w:t>2019).</w:t>
      </w:r>
    </w:p>
    <w:p>
      <w:pPr>
        <w:pStyle w:val="BodyText"/>
        <w:spacing w:line="376" w:lineRule="auto" w:before="149"/>
        <w:ind w:left="123" w:right="306" w:hanging="1"/>
        <w:jc w:val="both"/>
      </w:pPr>
      <w:r>
        <w:rPr>
          <w:b/>
          <w:color w:val="0F0F0F"/>
          <w:w w:val="105"/>
        </w:rPr>
        <w:t>Optimize hyperparameter</w:t>
      </w:r>
      <w:r>
        <w:rPr>
          <w:b/>
          <w:color w:val="0F0F0F"/>
          <w:spacing w:val="-14"/>
          <w:w w:val="105"/>
        </w:rPr>
        <w:t> </w:t>
      </w:r>
      <w:r>
        <w:rPr>
          <w:color w:val="0F0F0F"/>
          <w:w w:val="105"/>
        </w:rPr>
        <w:t>-</w:t>
      </w:r>
      <w:r>
        <w:rPr>
          <w:color w:val="0F0F0F"/>
          <w:spacing w:val="38"/>
          <w:w w:val="105"/>
        </w:rPr>
        <w:t> </w:t>
      </w:r>
      <w:r>
        <w:rPr>
          <w:color w:val="0F0F0F"/>
          <w:w w:val="105"/>
        </w:rPr>
        <w:t>Hyperparameter</w:t>
      </w:r>
      <w:r>
        <w:rPr>
          <w:color w:val="0F0F0F"/>
          <w:spacing w:val="-8"/>
          <w:w w:val="105"/>
        </w:rPr>
        <w:t> </w:t>
      </w:r>
      <w:r>
        <w:rPr>
          <w:color w:val="0F0F0F"/>
          <w:w w:val="105"/>
        </w:rPr>
        <w:t>is</w:t>
      </w:r>
      <w:r>
        <w:rPr>
          <w:color w:val="0F0F0F"/>
          <w:spacing w:val="-7"/>
          <w:w w:val="105"/>
        </w:rPr>
        <w:t> </w:t>
      </w:r>
      <w:r>
        <w:rPr>
          <w:color w:val="0F0F0F"/>
          <w:w w:val="105"/>
        </w:rPr>
        <w:t>a</w:t>
      </w:r>
      <w:r>
        <w:rPr>
          <w:color w:val="0F0F0F"/>
          <w:spacing w:val="-5"/>
          <w:w w:val="105"/>
        </w:rPr>
        <w:t> </w:t>
      </w:r>
      <w:r>
        <w:rPr>
          <w:color w:val="0F0F0F"/>
          <w:w w:val="105"/>
        </w:rPr>
        <w:t>value that determines and</w:t>
      </w:r>
      <w:r>
        <w:rPr>
          <w:color w:val="0F0F0F"/>
          <w:spacing w:val="-5"/>
          <w:w w:val="105"/>
        </w:rPr>
        <w:t> </w:t>
      </w:r>
      <w:r>
        <w:rPr>
          <w:color w:val="0F0F0F"/>
          <w:w w:val="105"/>
        </w:rPr>
        <w:t>controls the</w:t>
      </w:r>
      <w:r>
        <w:rPr>
          <w:color w:val="0F0F0F"/>
          <w:spacing w:val="-1"/>
          <w:w w:val="105"/>
        </w:rPr>
        <w:t> </w:t>
      </w:r>
      <w:r>
        <w:rPr>
          <w:color w:val="0F0F0F"/>
          <w:w w:val="105"/>
        </w:rPr>
        <w:t>learning process of</w:t>
      </w:r>
      <w:r>
        <w:rPr>
          <w:color w:val="0F0F0F"/>
          <w:spacing w:val="-9"/>
          <w:w w:val="105"/>
        </w:rPr>
        <w:t> </w:t>
      </w:r>
      <w:r>
        <w:rPr>
          <w:color w:val="0F0F0F"/>
          <w:w w:val="105"/>
        </w:rPr>
        <w:t>a machine</w:t>
      </w:r>
      <w:r>
        <w:rPr>
          <w:color w:val="0F0F0F"/>
          <w:w w:val="105"/>
        </w:rPr>
        <w:t> learning</w:t>
      </w:r>
      <w:r>
        <w:rPr>
          <w:color w:val="0F0F0F"/>
          <w:w w:val="105"/>
        </w:rPr>
        <w:t> model,</w:t>
      </w:r>
      <w:r>
        <w:rPr>
          <w:color w:val="0F0F0F"/>
          <w:w w:val="105"/>
        </w:rPr>
        <w:t> one</w:t>
      </w:r>
      <w:r>
        <w:rPr>
          <w:color w:val="0F0F0F"/>
          <w:w w:val="105"/>
        </w:rPr>
        <w:t> sets the</w:t>
      </w:r>
      <w:r>
        <w:rPr>
          <w:color w:val="0F0F0F"/>
          <w:w w:val="105"/>
        </w:rPr>
        <w:t> hyperparameter values</w:t>
      </w:r>
      <w:r>
        <w:rPr>
          <w:color w:val="0F0F0F"/>
          <w:w w:val="105"/>
        </w:rPr>
        <w:t> that</w:t>
      </w:r>
      <w:r>
        <w:rPr>
          <w:color w:val="0F0F0F"/>
          <w:w w:val="105"/>
        </w:rPr>
        <w:t> the</w:t>
      </w:r>
      <w:r>
        <w:rPr>
          <w:color w:val="0F0F0F"/>
          <w:w w:val="105"/>
        </w:rPr>
        <w:t> algorithm</w:t>
      </w:r>
      <w:r>
        <w:rPr>
          <w:color w:val="0F0F0F"/>
          <w:w w:val="105"/>
        </w:rPr>
        <w:t> will</w:t>
      </w:r>
      <w:r>
        <w:rPr>
          <w:color w:val="0F0F0F"/>
          <w:w w:val="105"/>
        </w:rPr>
        <w:t> use</w:t>
      </w:r>
      <w:r>
        <w:rPr>
          <w:color w:val="0F0F0F"/>
          <w:w w:val="105"/>
        </w:rPr>
        <w:t> to</w:t>
      </w:r>
      <w:r>
        <w:rPr>
          <w:color w:val="0F0F0F"/>
          <w:w w:val="105"/>
        </w:rPr>
        <w:t> learn</w:t>
      </w:r>
      <w:r>
        <w:rPr>
          <w:color w:val="0F0F0F"/>
          <w:w w:val="105"/>
        </w:rPr>
        <w:t> before</w:t>
      </w:r>
      <w:r>
        <w:rPr>
          <w:color w:val="0F0F0F"/>
          <w:w w:val="105"/>
        </w:rPr>
        <w:t> the training,</w:t>
      </w:r>
      <w:r>
        <w:rPr>
          <w:color w:val="0F0F0F"/>
          <w:w w:val="105"/>
        </w:rPr>
        <w:t> since</w:t>
      </w:r>
      <w:r>
        <w:rPr>
          <w:color w:val="0F0F0F"/>
          <w:w w:val="105"/>
        </w:rPr>
        <w:t> the model</w:t>
      </w:r>
      <w:r>
        <w:rPr>
          <w:color w:val="0F0F0F"/>
          <w:w w:val="105"/>
        </w:rPr>
        <w:t> cannot</w:t>
      </w:r>
      <w:r>
        <w:rPr>
          <w:color w:val="0F0F0F"/>
          <w:w w:val="105"/>
        </w:rPr>
        <w:t> change</w:t>
      </w:r>
      <w:r>
        <w:rPr>
          <w:color w:val="0F0F0F"/>
          <w:w w:val="105"/>
        </w:rPr>
        <w:t> the</w:t>
      </w:r>
      <w:r>
        <w:rPr>
          <w:color w:val="0F0F0F"/>
          <w:w w:val="105"/>
        </w:rPr>
        <w:t> values</w:t>
      </w:r>
      <w:r>
        <w:rPr>
          <w:color w:val="0F0F0F"/>
          <w:w w:val="105"/>
        </w:rPr>
        <w:t> during</w:t>
      </w:r>
      <w:r>
        <w:rPr>
          <w:color w:val="0F0F0F"/>
          <w:w w:val="105"/>
        </w:rPr>
        <w:t> the</w:t>
      </w:r>
      <w:r>
        <w:rPr>
          <w:color w:val="0F0F0F"/>
          <w:w w:val="105"/>
        </w:rPr>
        <w:t> training</w:t>
      </w:r>
      <w:r>
        <w:rPr>
          <w:color w:val="0F0F0F"/>
          <w:w w:val="105"/>
        </w:rPr>
        <w:t> process.</w:t>
      </w:r>
      <w:r>
        <w:rPr>
          <w:color w:val="0F0F0F"/>
          <w:w w:val="105"/>
        </w:rPr>
        <w:t> Parameters</w:t>
      </w:r>
      <w:r>
        <w:rPr>
          <w:color w:val="0F0F0F"/>
          <w:w w:val="105"/>
        </w:rPr>
        <w:t> reside</w:t>
      </w:r>
      <w:r>
        <w:rPr>
          <w:color w:val="0F0F0F"/>
          <w:w w:val="105"/>
        </w:rPr>
        <w:t> inside</w:t>
      </w:r>
      <w:r>
        <w:rPr>
          <w:color w:val="0F0F0F"/>
          <w:w w:val="105"/>
        </w:rPr>
        <w:t> the model, they</w:t>
      </w:r>
      <w:r>
        <w:rPr>
          <w:color w:val="0F0F0F"/>
          <w:spacing w:val="-2"/>
          <w:w w:val="105"/>
        </w:rPr>
        <w:t> </w:t>
      </w:r>
      <w:r>
        <w:rPr>
          <w:color w:val="0F0F0F"/>
          <w:w w:val="105"/>
        </w:rPr>
        <w:t>are</w:t>
      </w:r>
      <w:r>
        <w:rPr>
          <w:color w:val="0F0F0F"/>
          <w:spacing w:val="-3"/>
          <w:w w:val="105"/>
        </w:rPr>
        <w:t> </w:t>
      </w:r>
      <w:r>
        <w:rPr>
          <w:color w:val="0F0F0F"/>
          <w:w w:val="105"/>
        </w:rPr>
        <w:t>learned from</w:t>
      </w:r>
      <w:r>
        <w:rPr>
          <w:color w:val="0F0F0F"/>
          <w:spacing w:val="-3"/>
          <w:w w:val="105"/>
        </w:rPr>
        <w:t> </w:t>
      </w:r>
      <w:r>
        <w:rPr>
          <w:color w:val="0F0F0F"/>
          <w:w w:val="105"/>
        </w:rPr>
        <w:t>the</w:t>
      </w:r>
      <w:r>
        <w:rPr>
          <w:color w:val="0F0F0F"/>
          <w:spacing w:val="-6"/>
          <w:w w:val="105"/>
        </w:rPr>
        <w:t> </w:t>
      </w:r>
      <w:r>
        <w:rPr>
          <w:color w:val="0F0F0F"/>
          <w:w w:val="105"/>
        </w:rPr>
        <w:t>data</w:t>
      </w:r>
      <w:r>
        <w:rPr>
          <w:color w:val="0F0F0F"/>
          <w:spacing w:val="-1"/>
          <w:w w:val="105"/>
        </w:rPr>
        <w:t> </w:t>
      </w:r>
      <w:r>
        <w:rPr>
          <w:color w:val="0F0F0F"/>
          <w:w w:val="105"/>
        </w:rPr>
        <w:t>during the</w:t>
      </w:r>
      <w:r>
        <w:rPr>
          <w:color w:val="0F0F0F"/>
          <w:spacing w:val="-6"/>
          <w:w w:val="105"/>
        </w:rPr>
        <w:t> </w:t>
      </w:r>
      <w:r>
        <w:rPr>
          <w:color w:val="0F0F0F"/>
          <w:w w:val="105"/>
        </w:rPr>
        <w:t>learning</w:t>
      </w:r>
      <w:r>
        <w:rPr>
          <w:color w:val="0F0F0F"/>
          <w:spacing w:val="-2"/>
          <w:w w:val="105"/>
        </w:rPr>
        <w:t> </w:t>
      </w:r>
      <w:r>
        <w:rPr>
          <w:color w:val="0F0F0F"/>
          <w:w w:val="105"/>
        </w:rPr>
        <w:t>process, where the</w:t>
      </w:r>
      <w:r>
        <w:rPr>
          <w:color w:val="0F0F0F"/>
          <w:spacing w:val="-2"/>
          <w:w w:val="105"/>
        </w:rPr>
        <w:t> </w:t>
      </w:r>
      <w:r>
        <w:rPr>
          <w:color w:val="0F0F0F"/>
          <w:w w:val="105"/>
        </w:rPr>
        <w:t>algorithm maps the</w:t>
      </w:r>
      <w:r>
        <w:rPr>
          <w:color w:val="0F0F0F"/>
          <w:spacing w:val="-5"/>
          <w:w w:val="105"/>
        </w:rPr>
        <w:t> </w:t>
      </w:r>
      <w:r>
        <w:rPr>
          <w:color w:val="0F0F0F"/>
          <w:w w:val="105"/>
        </w:rPr>
        <w:t>input</w:t>
      </w:r>
      <w:r>
        <w:rPr>
          <w:color w:val="0F0F0F"/>
          <w:spacing w:val="-3"/>
          <w:w w:val="105"/>
        </w:rPr>
        <w:t> </w:t>
      </w:r>
      <w:r>
        <w:rPr>
          <w:color w:val="0F0F0F"/>
          <w:w w:val="105"/>
        </w:rPr>
        <w:t>features and</w:t>
      </w:r>
      <w:r>
        <w:rPr>
          <w:color w:val="0F0F0F"/>
          <w:w w:val="105"/>
        </w:rPr>
        <w:t> the labels. Hyperparameters are not part of the model,</w:t>
      </w:r>
      <w:r>
        <w:rPr>
          <w:color w:val="0F0F0F"/>
          <w:w w:val="105"/>
        </w:rPr>
        <w:t> once</w:t>
      </w:r>
      <w:r>
        <w:rPr>
          <w:color w:val="0F0F0F"/>
          <w:w w:val="105"/>
        </w:rPr>
        <w:t> the learning is done, the parameters</w:t>
      </w:r>
      <w:r>
        <w:rPr>
          <w:color w:val="0F0F0F"/>
          <w:w w:val="105"/>
        </w:rPr>
        <w:t> will be trained</w:t>
      </w:r>
      <w:r>
        <w:rPr>
          <w:color w:val="0F0F0F"/>
          <w:spacing w:val="-14"/>
          <w:w w:val="105"/>
        </w:rPr>
        <w:t> </w:t>
      </w:r>
      <w:r>
        <w:rPr>
          <w:color w:val="0F0F0F"/>
          <w:w w:val="105"/>
        </w:rPr>
        <w:t>which</w:t>
      </w:r>
      <w:r>
        <w:rPr>
          <w:color w:val="0F0F0F"/>
          <w:spacing w:val="-14"/>
          <w:w w:val="105"/>
        </w:rPr>
        <w:t> </w:t>
      </w:r>
      <w:r>
        <w:rPr>
          <w:color w:val="0F0F0F"/>
          <w:w w:val="105"/>
        </w:rPr>
        <w:t>intern</w:t>
      </w:r>
      <w:r>
        <w:rPr>
          <w:color w:val="0F0F0F"/>
          <w:spacing w:val="-13"/>
          <w:w w:val="105"/>
        </w:rPr>
        <w:t> </w:t>
      </w:r>
      <w:r>
        <w:rPr>
          <w:color w:val="0F0F0F"/>
          <w:w w:val="105"/>
        </w:rPr>
        <w:t>is</w:t>
      </w:r>
      <w:r>
        <w:rPr>
          <w:color w:val="0F0F0F"/>
          <w:spacing w:val="-13"/>
          <w:w w:val="105"/>
        </w:rPr>
        <w:t> </w:t>
      </w:r>
      <w:r>
        <w:rPr>
          <w:color w:val="0F0F0F"/>
          <w:w w:val="105"/>
        </w:rPr>
        <w:t>what</w:t>
      </w:r>
      <w:r>
        <w:rPr>
          <w:color w:val="0F0F0F"/>
          <w:spacing w:val="-12"/>
          <w:w w:val="105"/>
        </w:rPr>
        <w:t> </w:t>
      </w:r>
      <w:r>
        <w:rPr>
          <w:color w:val="0F0F0F"/>
          <w:w w:val="105"/>
        </w:rPr>
        <w:t>we</w:t>
      </w:r>
      <w:r>
        <w:rPr>
          <w:color w:val="0F0F0F"/>
          <w:spacing w:val="-14"/>
          <w:w w:val="105"/>
        </w:rPr>
        <w:t> </w:t>
      </w:r>
      <w:r>
        <w:rPr>
          <w:color w:val="0F0F0F"/>
          <w:w w:val="105"/>
        </w:rPr>
        <w:t>refer</w:t>
      </w:r>
      <w:r>
        <w:rPr>
          <w:color w:val="0F0F0F"/>
          <w:spacing w:val="-14"/>
          <w:w w:val="105"/>
        </w:rPr>
        <w:t> </w:t>
      </w:r>
      <w:r>
        <w:rPr>
          <w:color w:val="0F0F0F"/>
          <w:w w:val="105"/>
        </w:rPr>
        <w:t>to</w:t>
      </w:r>
      <w:r>
        <w:rPr>
          <w:color w:val="0F0F0F"/>
          <w:spacing w:val="-14"/>
          <w:w w:val="105"/>
        </w:rPr>
        <w:t> </w:t>
      </w:r>
      <w:r>
        <w:rPr>
          <w:color w:val="0F0F0F"/>
          <w:w w:val="105"/>
        </w:rPr>
        <w:t>as</w:t>
      </w:r>
      <w:r>
        <w:rPr>
          <w:color w:val="0F0F0F"/>
          <w:spacing w:val="-14"/>
          <w:w w:val="105"/>
        </w:rPr>
        <w:t> </w:t>
      </w:r>
      <w:r>
        <w:rPr>
          <w:color w:val="0F0F0F"/>
          <w:w w:val="105"/>
        </w:rPr>
        <w:t>the</w:t>
      </w:r>
      <w:r>
        <w:rPr>
          <w:color w:val="0F0F0F"/>
          <w:spacing w:val="-13"/>
          <w:w w:val="105"/>
        </w:rPr>
        <w:t> </w:t>
      </w:r>
      <w:r>
        <w:rPr>
          <w:color w:val="0F0F0F"/>
          <w:w w:val="105"/>
        </w:rPr>
        <w:t>model</w:t>
      </w:r>
      <w:r>
        <w:rPr>
          <w:color w:val="0F0F0F"/>
          <w:spacing w:val="-9"/>
          <w:w w:val="105"/>
        </w:rPr>
        <w:t> </w:t>
      </w:r>
      <w:r>
        <w:rPr>
          <w:color w:val="0F0F0F"/>
          <w:w w:val="105"/>
        </w:rPr>
        <w:t>and</w:t>
      </w:r>
      <w:r>
        <w:rPr>
          <w:color w:val="0F0F0F"/>
          <w:spacing w:val="-12"/>
          <w:w w:val="105"/>
        </w:rPr>
        <w:t> </w:t>
      </w:r>
      <w:r>
        <w:rPr>
          <w:color w:val="0F0F0F"/>
          <w:w w:val="105"/>
        </w:rPr>
        <w:t>the</w:t>
      </w:r>
      <w:r>
        <w:rPr>
          <w:color w:val="0F0F0F"/>
          <w:spacing w:val="-14"/>
          <w:w w:val="105"/>
        </w:rPr>
        <w:t> </w:t>
      </w:r>
      <w:r>
        <w:rPr>
          <w:color w:val="0F0F0F"/>
          <w:w w:val="105"/>
        </w:rPr>
        <w:t>parameters</w:t>
      </w:r>
      <w:r>
        <w:rPr>
          <w:color w:val="0F0F0F"/>
          <w:spacing w:val="-11"/>
          <w:w w:val="105"/>
        </w:rPr>
        <w:t> </w:t>
      </w:r>
      <w:r>
        <w:rPr>
          <w:color w:val="0F0F0F"/>
          <w:w w:val="105"/>
        </w:rPr>
        <w:t>that</w:t>
      </w:r>
      <w:r>
        <w:rPr>
          <w:color w:val="0F0F0F"/>
          <w:spacing w:val="-14"/>
          <w:w w:val="105"/>
        </w:rPr>
        <w:t> </w:t>
      </w:r>
      <w:r>
        <w:rPr>
          <w:color w:val="0F0F0F"/>
          <w:w w:val="105"/>
        </w:rPr>
        <w:t>were</w:t>
      </w:r>
      <w:r>
        <w:rPr>
          <w:color w:val="0F0F0F"/>
          <w:spacing w:val="-13"/>
          <w:w w:val="105"/>
        </w:rPr>
        <w:t> </w:t>
      </w:r>
      <w:r>
        <w:rPr>
          <w:color w:val="0F0F0F"/>
          <w:w w:val="105"/>
        </w:rPr>
        <w:t>learned</w:t>
      </w:r>
      <w:r>
        <w:rPr>
          <w:color w:val="0F0F0F"/>
          <w:spacing w:val="-10"/>
          <w:w w:val="105"/>
        </w:rPr>
        <w:t> </w:t>
      </w:r>
      <w:r>
        <w:rPr>
          <w:color w:val="0F0F0F"/>
          <w:w w:val="105"/>
        </w:rPr>
        <w:t>can</w:t>
      </w:r>
      <w:r>
        <w:rPr>
          <w:color w:val="0F0F0F"/>
          <w:spacing w:val="-14"/>
          <w:w w:val="105"/>
        </w:rPr>
        <w:t> </w:t>
      </w:r>
      <w:r>
        <w:rPr>
          <w:color w:val="0F0F0F"/>
          <w:w w:val="105"/>
        </w:rPr>
        <w:t>be</w:t>
      </w:r>
      <w:r>
        <w:rPr>
          <w:color w:val="0F0F0F"/>
          <w:spacing w:val="-14"/>
          <w:w w:val="105"/>
        </w:rPr>
        <w:t> </w:t>
      </w:r>
      <w:r>
        <w:rPr>
          <w:color w:val="0F0F0F"/>
          <w:w w:val="105"/>
        </w:rPr>
        <w:t>known</w:t>
      </w:r>
      <w:r>
        <w:rPr>
          <w:color w:val="0F0F0F"/>
          <w:spacing w:val="-8"/>
          <w:w w:val="105"/>
        </w:rPr>
        <w:t> </w:t>
      </w:r>
      <w:r>
        <w:rPr>
          <w:color w:val="0F0F0F"/>
          <w:w w:val="105"/>
        </w:rPr>
        <w:t>whereas the</w:t>
      </w:r>
      <w:r>
        <w:rPr>
          <w:color w:val="0F0F0F"/>
          <w:spacing w:val="-12"/>
          <w:w w:val="105"/>
        </w:rPr>
        <w:t> </w:t>
      </w:r>
      <w:r>
        <w:rPr>
          <w:color w:val="0F0F0F"/>
          <w:w w:val="105"/>
        </w:rPr>
        <w:t>hyperparameter</w:t>
      </w:r>
      <w:r>
        <w:rPr>
          <w:color w:val="0F0F0F"/>
          <w:spacing w:val="-14"/>
          <w:w w:val="105"/>
        </w:rPr>
        <w:t> </w:t>
      </w:r>
      <w:r>
        <w:rPr>
          <w:color w:val="0F0F0F"/>
          <w:w w:val="105"/>
        </w:rPr>
        <w:t>values</w:t>
      </w:r>
      <w:r>
        <w:rPr>
          <w:color w:val="0F0F0F"/>
          <w:spacing w:val="-8"/>
          <w:w w:val="105"/>
        </w:rPr>
        <w:t> </w:t>
      </w:r>
      <w:r>
        <w:rPr>
          <w:color w:val="0F0F0F"/>
          <w:w w:val="105"/>
        </w:rPr>
        <w:t>which</w:t>
      </w:r>
      <w:r>
        <w:rPr>
          <w:color w:val="0F0F0F"/>
          <w:spacing w:val="-5"/>
          <w:w w:val="105"/>
        </w:rPr>
        <w:t> </w:t>
      </w:r>
      <w:r>
        <w:rPr>
          <w:color w:val="0F0F0F"/>
          <w:w w:val="105"/>
        </w:rPr>
        <w:t>were</w:t>
      </w:r>
      <w:r>
        <w:rPr>
          <w:color w:val="0F0F0F"/>
          <w:spacing w:val="-9"/>
          <w:w w:val="105"/>
        </w:rPr>
        <w:t> </w:t>
      </w:r>
      <w:r>
        <w:rPr>
          <w:color w:val="0F0F0F"/>
          <w:w w:val="105"/>
        </w:rPr>
        <w:t>used to</w:t>
      </w:r>
      <w:r>
        <w:rPr>
          <w:color w:val="0F0F0F"/>
          <w:spacing w:val="-14"/>
          <w:w w:val="105"/>
        </w:rPr>
        <w:t> </w:t>
      </w:r>
      <w:r>
        <w:rPr>
          <w:color w:val="0F0F0F"/>
          <w:w w:val="105"/>
        </w:rPr>
        <w:t>train</w:t>
      </w:r>
      <w:r>
        <w:rPr>
          <w:color w:val="0F0F0F"/>
          <w:spacing w:val="-9"/>
          <w:w w:val="105"/>
        </w:rPr>
        <w:t> </w:t>
      </w:r>
      <w:r>
        <w:rPr>
          <w:color w:val="0F0F0F"/>
          <w:w w:val="105"/>
        </w:rPr>
        <w:t>it</w:t>
      </w:r>
      <w:r>
        <w:rPr>
          <w:color w:val="0F0F0F"/>
          <w:spacing w:val="-11"/>
          <w:w w:val="105"/>
        </w:rPr>
        <w:t> </w:t>
      </w:r>
      <w:r>
        <w:rPr>
          <w:color w:val="0F0F0F"/>
          <w:w w:val="105"/>
        </w:rPr>
        <w:t>will</w:t>
      </w:r>
      <w:r>
        <w:rPr>
          <w:color w:val="0F0F0F"/>
          <w:spacing w:val="-6"/>
          <w:w w:val="105"/>
        </w:rPr>
        <w:t> </w:t>
      </w:r>
      <w:r>
        <w:rPr>
          <w:color w:val="0F0F0F"/>
          <w:w w:val="105"/>
        </w:rPr>
        <w:t>not</w:t>
      </w:r>
      <w:r>
        <w:rPr>
          <w:color w:val="0F0F0F"/>
          <w:spacing w:val="-6"/>
          <w:w w:val="105"/>
        </w:rPr>
        <w:t> </w:t>
      </w:r>
      <w:r>
        <w:rPr>
          <w:color w:val="0F0F0F"/>
          <w:w w:val="105"/>
        </w:rPr>
        <w:t>be</w:t>
      </w:r>
      <w:r>
        <w:rPr>
          <w:color w:val="0F0F0F"/>
          <w:spacing w:val="-14"/>
          <w:w w:val="105"/>
        </w:rPr>
        <w:t> </w:t>
      </w:r>
      <w:r>
        <w:rPr>
          <w:color w:val="0F0F0F"/>
          <w:w w:val="105"/>
        </w:rPr>
        <w:t>known</w:t>
      </w:r>
      <w:r>
        <w:rPr>
          <w:color w:val="0F0F0F"/>
          <w:spacing w:val="-5"/>
          <w:w w:val="105"/>
        </w:rPr>
        <w:t> </w:t>
      </w:r>
      <w:r>
        <w:rPr>
          <w:color w:val="0F0F0F"/>
          <w:w w:val="105"/>
        </w:rPr>
        <w:t>by</w:t>
      </w:r>
      <w:r>
        <w:rPr>
          <w:color w:val="0F0F0F"/>
          <w:spacing w:val="-6"/>
          <w:w w:val="105"/>
        </w:rPr>
        <w:t> </w:t>
      </w:r>
      <w:r>
        <w:rPr>
          <w:color w:val="0F0F0F"/>
          <w:w w:val="105"/>
        </w:rPr>
        <w:t>looking</w:t>
      </w:r>
      <w:r>
        <w:rPr>
          <w:color w:val="0F0F0F"/>
          <w:spacing w:val="-7"/>
          <w:w w:val="105"/>
        </w:rPr>
        <w:t> </w:t>
      </w:r>
      <w:r>
        <w:rPr>
          <w:color w:val="0F0F0F"/>
          <w:w w:val="105"/>
        </w:rPr>
        <w:t>at</w:t>
      </w:r>
      <w:r>
        <w:rPr>
          <w:color w:val="0F0F0F"/>
          <w:spacing w:val="-13"/>
          <w:w w:val="105"/>
        </w:rPr>
        <w:t> </w:t>
      </w:r>
      <w:r>
        <w:rPr>
          <w:color w:val="0F0F0F"/>
          <w:w w:val="105"/>
        </w:rPr>
        <w:t>the</w:t>
      </w:r>
      <w:r>
        <w:rPr>
          <w:color w:val="0F0F0F"/>
          <w:spacing w:val="-10"/>
          <w:w w:val="105"/>
        </w:rPr>
        <w:t> </w:t>
      </w:r>
      <w:r>
        <w:rPr>
          <w:color w:val="0F0F0F"/>
          <w:w w:val="105"/>
        </w:rPr>
        <w:t>model</w:t>
      </w:r>
      <w:r>
        <w:rPr>
          <w:color w:val="0F0F0F"/>
          <w:spacing w:val="-8"/>
          <w:w w:val="105"/>
        </w:rPr>
        <w:t> </w:t>
      </w:r>
      <w:r>
        <w:rPr>
          <w:color w:val="0F0F0F"/>
          <w:w w:val="105"/>
        </w:rPr>
        <w:t>(Nyuytiymbiy, 2022). There are ways to</w:t>
      </w:r>
      <w:r>
        <w:rPr>
          <w:color w:val="0F0F0F"/>
          <w:spacing w:val="-1"/>
          <w:w w:val="105"/>
        </w:rPr>
        <w:t> </w:t>
      </w:r>
      <w:r>
        <w:rPr>
          <w:color w:val="0F0F0F"/>
          <w:w w:val="105"/>
        </w:rPr>
        <w:t>optimize hyperparameters</w:t>
      </w:r>
      <w:r>
        <w:rPr>
          <w:color w:val="0F0F0F"/>
          <w:spacing w:val="-2"/>
          <w:w w:val="105"/>
        </w:rPr>
        <w:t> </w:t>
      </w:r>
      <w:r>
        <w:rPr>
          <w:color w:val="0F0F0F"/>
          <w:w w:val="105"/>
        </w:rPr>
        <w:t>such as grid search and random search optimization. Grid</w:t>
      </w:r>
    </w:p>
    <w:p>
      <w:pPr>
        <w:spacing w:after="0" w:line="376" w:lineRule="auto"/>
        <w:jc w:val="both"/>
        <w:sectPr>
          <w:pgSz w:w="11910" w:h="16840"/>
          <w:pgMar w:header="658" w:footer="1021" w:top="1320" w:bottom="1220" w:left="960" w:right="740"/>
        </w:sectPr>
      </w:pPr>
    </w:p>
    <w:p>
      <w:pPr>
        <w:pStyle w:val="BodyText"/>
        <w:spacing w:line="379" w:lineRule="auto" w:before="90"/>
        <w:ind w:left="122" w:right="301" w:hanging="2"/>
        <w:jc w:val="both"/>
      </w:pPr>
      <w:r>
        <w:rPr>
          <w:color w:val="111111"/>
          <w:w w:val="105"/>
        </w:rPr>
        <w:t>search</w:t>
      </w:r>
      <w:r>
        <w:rPr>
          <w:color w:val="111111"/>
          <w:w w:val="105"/>
        </w:rPr>
        <w:t> divides</w:t>
      </w:r>
      <w:r>
        <w:rPr>
          <w:color w:val="111111"/>
          <w:w w:val="105"/>
        </w:rPr>
        <w:t> the</w:t>
      </w:r>
      <w:r>
        <w:rPr>
          <w:color w:val="111111"/>
          <w:w w:val="105"/>
        </w:rPr>
        <w:t> hyperparameter</w:t>
      </w:r>
      <w:r>
        <w:rPr>
          <w:color w:val="111111"/>
          <w:w w:val="105"/>
        </w:rPr>
        <w:t> domain into</w:t>
      </w:r>
      <w:r>
        <w:rPr>
          <w:color w:val="111111"/>
          <w:w w:val="105"/>
        </w:rPr>
        <w:t> discrete</w:t>
      </w:r>
      <w:r>
        <w:rPr>
          <w:color w:val="111111"/>
          <w:w w:val="105"/>
        </w:rPr>
        <w:t> grid</w:t>
      </w:r>
      <w:r>
        <w:rPr>
          <w:color w:val="111111"/>
          <w:w w:val="105"/>
        </w:rPr>
        <w:t> then</w:t>
      </w:r>
      <w:r>
        <w:rPr>
          <w:color w:val="111111"/>
          <w:w w:val="105"/>
        </w:rPr>
        <w:t> every</w:t>
      </w:r>
      <w:r>
        <w:rPr>
          <w:color w:val="111111"/>
          <w:w w:val="105"/>
        </w:rPr>
        <w:t> combination</w:t>
      </w:r>
      <w:r>
        <w:rPr>
          <w:color w:val="111111"/>
          <w:w w:val="105"/>
        </w:rPr>
        <w:t> of</w:t>
      </w:r>
      <w:r>
        <w:rPr>
          <w:color w:val="111111"/>
          <w:w w:val="105"/>
        </w:rPr>
        <w:t> values</w:t>
      </w:r>
      <w:r>
        <w:rPr>
          <w:color w:val="111111"/>
          <w:w w:val="105"/>
        </w:rPr>
        <w:t> is</w:t>
      </w:r>
      <w:r>
        <w:rPr>
          <w:color w:val="111111"/>
          <w:w w:val="105"/>
        </w:rPr>
        <w:t> tried</w:t>
      </w:r>
      <w:r>
        <w:rPr>
          <w:color w:val="111111"/>
          <w:w w:val="105"/>
        </w:rPr>
        <w:t> to calculate</w:t>
      </w:r>
      <w:r>
        <w:rPr>
          <w:color w:val="111111"/>
          <w:spacing w:val="-10"/>
          <w:w w:val="105"/>
        </w:rPr>
        <w:t> </w:t>
      </w:r>
      <w:r>
        <w:rPr>
          <w:color w:val="111111"/>
          <w:w w:val="105"/>
        </w:rPr>
        <w:t>the</w:t>
      </w:r>
      <w:r>
        <w:rPr>
          <w:color w:val="111111"/>
          <w:spacing w:val="-8"/>
          <w:w w:val="105"/>
        </w:rPr>
        <w:t> </w:t>
      </w:r>
      <w:r>
        <w:rPr>
          <w:color w:val="111111"/>
          <w:w w:val="105"/>
        </w:rPr>
        <w:t>performance</w:t>
      </w:r>
      <w:r>
        <w:rPr>
          <w:color w:val="111111"/>
          <w:spacing w:val="10"/>
          <w:w w:val="105"/>
        </w:rPr>
        <w:t> </w:t>
      </w:r>
      <w:r>
        <w:rPr>
          <w:color w:val="111111"/>
          <w:w w:val="105"/>
        </w:rPr>
        <w:t>using</w:t>
      </w:r>
      <w:r>
        <w:rPr>
          <w:color w:val="111111"/>
          <w:spacing w:val="-10"/>
          <w:w w:val="105"/>
        </w:rPr>
        <w:t> </w:t>
      </w:r>
      <w:r>
        <w:rPr>
          <w:color w:val="111111"/>
          <w:w w:val="105"/>
        </w:rPr>
        <w:t>cross</w:t>
      </w:r>
      <w:r>
        <w:rPr>
          <w:color w:val="111111"/>
          <w:spacing w:val="-6"/>
          <w:w w:val="105"/>
        </w:rPr>
        <w:t> </w:t>
      </w:r>
      <w:r>
        <w:rPr>
          <w:color w:val="111111"/>
          <w:w w:val="105"/>
        </w:rPr>
        <w:t>validation, which</w:t>
      </w:r>
      <w:r>
        <w:rPr>
          <w:color w:val="111111"/>
          <w:spacing w:val="-1"/>
          <w:w w:val="105"/>
        </w:rPr>
        <w:t> </w:t>
      </w:r>
      <w:r>
        <w:rPr>
          <w:color w:val="111111"/>
          <w:w w:val="105"/>
        </w:rPr>
        <w:t>is</w:t>
      </w:r>
      <w:r>
        <w:rPr>
          <w:color w:val="111111"/>
          <w:spacing w:val="-14"/>
          <w:w w:val="105"/>
        </w:rPr>
        <w:t> </w:t>
      </w:r>
      <w:r>
        <w:rPr>
          <w:color w:val="111111"/>
          <w:w w:val="105"/>
        </w:rPr>
        <w:t>a</w:t>
      </w:r>
      <w:r>
        <w:rPr>
          <w:color w:val="111111"/>
          <w:spacing w:val="-14"/>
          <w:w w:val="105"/>
        </w:rPr>
        <w:t> </w:t>
      </w:r>
      <w:r>
        <w:rPr>
          <w:color w:val="111111"/>
          <w:w w:val="105"/>
        </w:rPr>
        <w:t>time-consuming</w:t>
      </w:r>
      <w:r>
        <w:rPr>
          <w:color w:val="111111"/>
          <w:spacing w:val="-14"/>
          <w:w w:val="105"/>
        </w:rPr>
        <w:t> </w:t>
      </w:r>
      <w:r>
        <w:rPr>
          <w:color w:val="111111"/>
          <w:w w:val="105"/>
        </w:rPr>
        <w:t>process</w:t>
      </w:r>
      <w:r>
        <w:rPr>
          <w:color w:val="111111"/>
          <w:spacing w:val="-2"/>
          <w:w w:val="105"/>
        </w:rPr>
        <w:t> </w:t>
      </w:r>
      <w:r>
        <w:rPr>
          <w:color w:val="111111"/>
          <w:w w:val="105"/>
        </w:rPr>
        <w:t>but</w:t>
      </w:r>
      <w:r>
        <w:rPr>
          <w:color w:val="111111"/>
          <w:spacing w:val="-9"/>
          <w:w w:val="105"/>
        </w:rPr>
        <w:t> </w:t>
      </w:r>
      <w:r>
        <w:rPr>
          <w:color w:val="111111"/>
          <w:w w:val="105"/>
        </w:rPr>
        <w:t>will</w:t>
      </w:r>
      <w:r>
        <w:rPr>
          <w:color w:val="111111"/>
          <w:spacing w:val="-13"/>
          <w:w w:val="105"/>
        </w:rPr>
        <w:t> </w:t>
      </w:r>
      <w:r>
        <w:rPr>
          <w:color w:val="111111"/>
          <w:w w:val="105"/>
        </w:rPr>
        <w:t>find</w:t>
      </w:r>
      <w:r>
        <w:rPr>
          <w:color w:val="111111"/>
          <w:spacing w:val="-9"/>
          <w:w w:val="105"/>
        </w:rPr>
        <w:t> </w:t>
      </w:r>
      <w:r>
        <w:rPr>
          <w:color w:val="111111"/>
          <w:w w:val="105"/>
        </w:rPr>
        <w:t>the</w:t>
      </w:r>
      <w:r>
        <w:rPr>
          <w:color w:val="111111"/>
          <w:spacing w:val="-9"/>
          <w:w w:val="105"/>
        </w:rPr>
        <w:t> </w:t>
      </w:r>
      <w:r>
        <w:rPr>
          <w:color w:val="111111"/>
          <w:w w:val="105"/>
        </w:rPr>
        <w:t>best</w:t>
      </w:r>
      <w:r>
        <w:rPr>
          <w:color w:val="111111"/>
          <w:spacing w:val="-6"/>
          <w:w w:val="105"/>
        </w:rPr>
        <w:t> </w:t>
      </w:r>
      <w:r>
        <w:rPr>
          <w:color w:val="111111"/>
          <w:w w:val="105"/>
        </w:rPr>
        <w:t>point in</w:t>
      </w:r>
      <w:r>
        <w:rPr>
          <w:color w:val="111111"/>
          <w:spacing w:val="-4"/>
          <w:w w:val="105"/>
        </w:rPr>
        <w:t> </w:t>
      </w:r>
      <w:r>
        <w:rPr>
          <w:color w:val="111111"/>
          <w:w w:val="105"/>
        </w:rPr>
        <w:t>the</w:t>
      </w:r>
      <w:r>
        <w:rPr>
          <w:color w:val="111111"/>
          <w:spacing w:val="-6"/>
          <w:w w:val="105"/>
        </w:rPr>
        <w:t> </w:t>
      </w:r>
      <w:r>
        <w:rPr>
          <w:color w:val="111111"/>
          <w:w w:val="105"/>
        </w:rPr>
        <w:t>domain. Whereas random search, even</w:t>
      </w:r>
      <w:r>
        <w:rPr>
          <w:color w:val="111111"/>
          <w:spacing w:val="-1"/>
          <w:w w:val="105"/>
        </w:rPr>
        <w:t> </w:t>
      </w:r>
      <w:r>
        <w:rPr>
          <w:color w:val="111111"/>
          <w:w w:val="105"/>
        </w:rPr>
        <w:t>though is</w:t>
      </w:r>
      <w:r>
        <w:rPr>
          <w:color w:val="111111"/>
          <w:spacing w:val="-9"/>
          <w:w w:val="105"/>
        </w:rPr>
        <w:t> </w:t>
      </w:r>
      <w:r>
        <w:rPr>
          <w:color w:val="111111"/>
          <w:w w:val="105"/>
        </w:rPr>
        <w:t>similar to</w:t>
      </w:r>
      <w:r>
        <w:rPr>
          <w:color w:val="111111"/>
          <w:spacing w:val="-8"/>
          <w:w w:val="105"/>
        </w:rPr>
        <w:t> </w:t>
      </w:r>
      <w:r>
        <w:rPr>
          <w:color w:val="111111"/>
          <w:w w:val="105"/>
        </w:rPr>
        <w:t>grid search, it</w:t>
      </w:r>
      <w:r>
        <w:rPr>
          <w:color w:val="111111"/>
          <w:spacing w:val="-3"/>
          <w:w w:val="105"/>
        </w:rPr>
        <w:t> </w:t>
      </w:r>
      <w:r>
        <w:rPr>
          <w:color w:val="111111"/>
          <w:w w:val="105"/>
        </w:rPr>
        <w:t>tests randomly selected subset points,</w:t>
      </w:r>
      <w:r>
        <w:rPr>
          <w:color w:val="111111"/>
          <w:spacing w:val="-2"/>
          <w:w w:val="105"/>
        </w:rPr>
        <w:t> </w:t>
      </w:r>
      <w:r>
        <w:rPr>
          <w:color w:val="111111"/>
          <w:w w:val="105"/>
        </w:rPr>
        <w:t>which</w:t>
      </w:r>
      <w:r>
        <w:rPr>
          <w:color w:val="111111"/>
          <w:spacing w:val="-2"/>
          <w:w w:val="105"/>
        </w:rPr>
        <w:t> </w:t>
      </w:r>
      <w:r>
        <w:rPr>
          <w:color w:val="111111"/>
          <w:w w:val="105"/>
        </w:rPr>
        <w:t>means</w:t>
      </w:r>
      <w:r>
        <w:rPr>
          <w:color w:val="111111"/>
          <w:spacing w:val="-2"/>
          <w:w w:val="105"/>
        </w:rPr>
        <w:t> </w:t>
      </w:r>
      <w:r>
        <w:rPr>
          <w:color w:val="111111"/>
          <w:w w:val="105"/>
        </w:rPr>
        <w:t>the</w:t>
      </w:r>
      <w:r>
        <w:rPr>
          <w:color w:val="111111"/>
          <w:spacing w:val="-10"/>
          <w:w w:val="105"/>
        </w:rPr>
        <w:t> </w:t>
      </w:r>
      <w:r>
        <w:rPr>
          <w:color w:val="111111"/>
          <w:w w:val="105"/>
        </w:rPr>
        <w:t>smaller</w:t>
      </w:r>
      <w:r>
        <w:rPr>
          <w:color w:val="111111"/>
          <w:spacing w:val="-8"/>
          <w:w w:val="105"/>
        </w:rPr>
        <w:t> </w:t>
      </w:r>
      <w:r>
        <w:rPr>
          <w:color w:val="111111"/>
          <w:w w:val="105"/>
        </w:rPr>
        <w:t>the</w:t>
      </w:r>
      <w:r>
        <w:rPr>
          <w:color w:val="111111"/>
          <w:spacing w:val="-1"/>
          <w:w w:val="105"/>
        </w:rPr>
        <w:t> </w:t>
      </w:r>
      <w:r>
        <w:rPr>
          <w:color w:val="111111"/>
          <w:w w:val="105"/>
        </w:rPr>
        <w:t>points</w:t>
      </w:r>
      <w:r>
        <w:rPr>
          <w:color w:val="111111"/>
          <w:spacing w:val="-4"/>
          <w:w w:val="105"/>
        </w:rPr>
        <w:t> </w:t>
      </w:r>
      <w:r>
        <w:rPr>
          <w:color w:val="111111"/>
          <w:w w:val="105"/>
        </w:rPr>
        <w:t>the</w:t>
      </w:r>
      <w:r>
        <w:rPr>
          <w:color w:val="111111"/>
          <w:spacing w:val="-9"/>
          <w:w w:val="105"/>
        </w:rPr>
        <w:t> </w:t>
      </w:r>
      <w:r>
        <w:rPr>
          <w:color w:val="111111"/>
          <w:w w:val="105"/>
        </w:rPr>
        <w:t>faster</w:t>
      </w:r>
      <w:r>
        <w:rPr>
          <w:color w:val="111111"/>
          <w:spacing w:val="-9"/>
          <w:w w:val="105"/>
        </w:rPr>
        <w:t> </w:t>
      </w:r>
      <w:r>
        <w:rPr>
          <w:color w:val="111111"/>
          <w:w w:val="105"/>
        </w:rPr>
        <w:t>the</w:t>
      </w:r>
      <w:r>
        <w:rPr>
          <w:color w:val="111111"/>
          <w:spacing w:val="-8"/>
          <w:w w:val="105"/>
        </w:rPr>
        <w:t> </w:t>
      </w:r>
      <w:r>
        <w:rPr>
          <w:color w:val="111111"/>
          <w:w w:val="105"/>
        </w:rPr>
        <w:t>optimization</w:t>
      </w:r>
      <w:r>
        <w:rPr>
          <w:color w:val="111111"/>
          <w:spacing w:val="15"/>
          <w:w w:val="105"/>
        </w:rPr>
        <w:t> </w:t>
      </w:r>
      <w:r>
        <w:rPr>
          <w:color w:val="111111"/>
          <w:w w:val="105"/>
        </w:rPr>
        <w:t>but</w:t>
      </w:r>
      <w:r>
        <w:rPr>
          <w:color w:val="111111"/>
          <w:spacing w:val="-5"/>
          <w:w w:val="105"/>
        </w:rPr>
        <w:t> </w:t>
      </w:r>
      <w:r>
        <w:rPr>
          <w:color w:val="111111"/>
          <w:w w:val="105"/>
        </w:rPr>
        <w:t>less</w:t>
      </w:r>
      <w:r>
        <w:rPr>
          <w:color w:val="111111"/>
          <w:spacing w:val="-9"/>
          <w:w w:val="105"/>
        </w:rPr>
        <w:t> </w:t>
      </w:r>
      <w:r>
        <w:rPr>
          <w:color w:val="111111"/>
          <w:w w:val="105"/>
        </w:rPr>
        <w:t>accuracy</w:t>
      </w:r>
      <w:r>
        <w:rPr>
          <w:color w:val="111111"/>
          <w:spacing w:val="-2"/>
          <w:w w:val="105"/>
        </w:rPr>
        <w:t> </w:t>
      </w:r>
      <w:r>
        <w:rPr>
          <w:color w:val="111111"/>
          <w:w w:val="105"/>
        </w:rPr>
        <w:t>and</w:t>
      </w:r>
      <w:r>
        <w:rPr>
          <w:color w:val="111111"/>
          <w:spacing w:val="-2"/>
          <w:w w:val="105"/>
        </w:rPr>
        <w:t> </w:t>
      </w:r>
      <w:r>
        <w:rPr>
          <w:color w:val="111111"/>
          <w:w w:val="105"/>
        </w:rPr>
        <w:t>vice</w:t>
      </w:r>
      <w:r>
        <w:rPr>
          <w:color w:val="111111"/>
          <w:spacing w:val="-5"/>
          <w:w w:val="105"/>
        </w:rPr>
        <w:t> </w:t>
      </w:r>
      <w:r>
        <w:rPr>
          <w:color w:val="111111"/>
          <w:w w:val="105"/>
        </w:rPr>
        <w:t>versa</w:t>
      </w:r>
      <w:r>
        <w:rPr>
          <w:color w:val="111111"/>
          <w:spacing w:val="-2"/>
          <w:w w:val="105"/>
        </w:rPr>
        <w:t> </w:t>
      </w:r>
      <w:r>
        <w:rPr>
          <w:color w:val="111111"/>
          <w:w w:val="105"/>
        </w:rPr>
        <w:t>(Malato, 2021).</w:t>
      </w:r>
      <w:r>
        <w:rPr>
          <w:color w:val="111111"/>
          <w:spacing w:val="-2"/>
          <w:w w:val="105"/>
        </w:rPr>
        <w:t> </w:t>
      </w:r>
      <w:r>
        <w:rPr>
          <w:color w:val="111111"/>
          <w:w w:val="105"/>
        </w:rPr>
        <w:t>It's</w:t>
      </w:r>
      <w:r>
        <w:rPr>
          <w:color w:val="111111"/>
          <w:spacing w:val="-3"/>
          <w:w w:val="105"/>
        </w:rPr>
        <w:t> </w:t>
      </w:r>
      <w:r>
        <w:rPr>
          <w:color w:val="111111"/>
          <w:w w:val="105"/>
        </w:rPr>
        <w:t>also</w:t>
      </w:r>
      <w:r>
        <w:rPr>
          <w:color w:val="111111"/>
          <w:spacing w:val="-1"/>
          <w:w w:val="105"/>
        </w:rPr>
        <w:t> </w:t>
      </w:r>
      <w:r>
        <w:rPr>
          <w:color w:val="111111"/>
          <w:w w:val="105"/>
        </w:rPr>
        <w:t>important</w:t>
      </w:r>
      <w:r>
        <w:rPr>
          <w:color w:val="111111"/>
          <w:spacing w:val="16"/>
          <w:w w:val="105"/>
        </w:rPr>
        <w:t> </w:t>
      </w:r>
      <w:r>
        <w:rPr>
          <w:color w:val="111111"/>
          <w:w w:val="105"/>
        </w:rPr>
        <w:t>to</w:t>
      </w:r>
      <w:r>
        <w:rPr>
          <w:color w:val="111111"/>
          <w:spacing w:val="-8"/>
          <w:w w:val="105"/>
        </w:rPr>
        <w:t> </w:t>
      </w:r>
      <w:r>
        <w:rPr>
          <w:color w:val="111111"/>
          <w:w w:val="105"/>
        </w:rPr>
        <w:t>note that choosing the</w:t>
      </w:r>
      <w:r>
        <w:rPr>
          <w:color w:val="111111"/>
          <w:spacing w:val="-1"/>
          <w:w w:val="105"/>
        </w:rPr>
        <w:t> </w:t>
      </w:r>
      <w:r>
        <w:rPr>
          <w:color w:val="111111"/>
          <w:w w:val="105"/>
        </w:rPr>
        <w:t>correct model is</w:t>
      </w:r>
      <w:r>
        <w:rPr>
          <w:color w:val="111111"/>
          <w:spacing w:val="-6"/>
          <w:w w:val="105"/>
        </w:rPr>
        <w:t> </w:t>
      </w:r>
      <w:r>
        <w:rPr>
          <w:color w:val="111111"/>
          <w:w w:val="105"/>
        </w:rPr>
        <w:t>an</w:t>
      </w:r>
      <w:r>
        <w:rPr>
          <w:color w:val="111111"/>
          <w:spacing w:val="-2"/>
          <w:w w:val="105"/>
        </w:rPr>
        <w:t> </w:t>
      </w:r>
      <w:r>
        <w:rPr>
          <w:color w:val="111111"/>
          <w:w w:val="105"/>
        </w:rPr>
        <w:t>iterative process</w:t>
      </w:r>
      <w:r>
        <w:rPr>
          <w:color w:val="111111"/>
          <w:spacing w:val="-3"/>
          <w:w w:val="105"/>
        </w:rPr>
        <w:t> </w:t>
      </w:r>
      <w:r>
        <w:rPr>
          <w:color w:val="111111"/>
          <w:w w:val="105"/>
        </w:rPr>
        <w:t>and it</w:t>
      </w:r>
      <w:r>
        <w:rPr>
          <w:color w:val="111111"/>
          <w:spacing w:val="-1"/>
          <w:w w:val="105"/>
        </w:rPr>
        <w:t> </w:t>
      </w:r>
      <w:r>
        <w:rPr>
          <w:color w:val="111111"/>
          <w:w w:val="105"/>
        </w:rPr>
        <w:t>may require one to</w:t>
      </w:r>
      <w:r>
        <w:rPr>
          <w:color w:val="111111"/>
          <w:spacing w:val="-14"/>
          <w:w w:val="105"/>
        </w:rPr>
        <w:t> </w:t>
      </w:r>
      <w:r>
        <w:rPr>
          <w:color w:val="111111"/>
          <w:w w:val="105"/>
        </w:rPr>
        <w:t>try</w:t>
      </w:r>
      <w:r>
        <w:rPr>
          <w:color w:val="111111"/>
          <w:spacing w:val="-14"/>
          <w:w w:val="105"/>
        </w:rPr>
        <w:t> </w:t>
      </w:r>
      <w:r>
        <w:rPr>
          <w:color w:val="111111"/>
          <w:w w:val="105"/>
        </w:rPr>
        <w:t>multiple</w:t>
      </w:r>
      <w:r>
        <w:rPr>
          <w:color w:val="111111"/>
          <w:spacing w:val="-14"/>
          <w:w w:val="105"/>
        </w:rPr>
        <w:t> </w:t>
      </w:r>
      <w:r>
        <w:rPr>
          <w:color w:val="111111"/>
          <w:w w:val="105"/>
        </w:rPr>
        <w:t>models</w:t>
      </w:r>
      <w:r>
        <w:rPr>
          <w:color w:val="111111"/>
          <w:spacing w:val="-14"/>
          <w:w w:val="105"/>
        </w:rPr>
        <w:t> </w:t>
      </w:r>
      <w:r>
        <w:rPr>
          <w:color w:val="111111"/>
          <w:w w:val="105"/>
        </w:rPr>
        <w:t>and</w:t>
      </w:r>
      <w:r>
        <w:rPr>
          <w:color w:val="111111"/>
          <w:spacing w:val="-13"/>
          <w:w w:val="105"/>
        </w:rPr>
        <w:t> </w:t>
      </w:r>
      <w:r>
        <w:rPr>
          <w:color w:val="111111"/>
          <w:w w:val="105"/>
        </w:rPr>
        <w:t>evaluate</w:t>
      </w:r>
      <w:r>
        <w:rPr>
          <w:color w:val="111111"/>
          <w:spacing w:val="-8"/>
          <w:w w:val="105"/>
        </w:rPr>
        <w:t> </w:t>
      </w:r>
      <w:r>
        <w:rPr>
          <w:color w:val="111111"/>
          <w:w w:val="105"/>
        </w:rPr>
        <w:t>their</w:t>
      </w:r>
      <w:r>
        <w:rPr>
          <w:color w:val="111111"/>
          <w:spacing w:val="-10"/>
          <w:w w:val="105"/>
        </w:rPr>
        <w:t> </w:t>
      </w:r>
      <w:r>
        <w:rPr>
          <w:color w:val="111111"/>
          <w:w w:val="105"/>
        </w:rPr>
        <w:t>performance. It</w:t>
      </w:r>
      <w:r>
        <w:rPr>
          <w:color w:val="111111"/>
          <w:spacing w:val="-14"/>
          <w:w w:val="105"/>
        </w:rPr>
        <w:t> </w:t>
      </w:r>
      <w:r>
        <w:rPr>
          <w:color w:val="111111"/>
          <w:w w:val="105"/>
        </w:rPr>
        <w:t>is</w:t>
      </w:r>
      <w:r>
        <w:rPr>
          <w:color w:val="111111"/>
          <w:spacing w:val="-14"/>
          <w:w w:val="105"/>
        </w:rPr>
        <w:t> </w:t>
      </w:r>
      <w:r>
        <w:rPr>
          <w:color w:val="111111"/>
          <w:w w:val="105"/>
        </w:rPr>
        <w:t>good</w:t>
      </w:r>
      <w:r>
        <w:rPr>
          <w:color w:val="111111"/>
          <w:spacing w:val="-6"/>
          <w:w w:val="105"/>
        </w:rPr>
        <w:t> </w:t>
      </w:r>
      <w:r>
        <w:rPr>
          <w:color w:val="111111"/>
          <w:w w:val="105"/>
        </w:rPr>
        <w:t>to</w:t>
      </w:r>
      <w:r>
        <w:rPr>
          <w:color w:val="111111"/>
          <w:spacing w:val="-14"/>
          <w:w w:val="105"/>
        </w:rPr>
        <w:t> </w:t>
      </w:r>
      <w:r>
        <w:rPr>
          <w:color w:val="111111"/>
          <w:w w:val="105"/>
        </w:rPr>
        <w:t>use</w:t>
      </w:r>
      <w:r>
        <w:rPr>
          <w:color w:val="111111"/>
          <w:spacing w:val="-14"/>
          <w:w w:val="105"/>
        </w:rPr>
        <w:t> </w:t>
      </w:r>
      <w:r>
        <w:rPr>
          <w:color w:val="111111"/>
          <w:w w:val="105"/>
        </w:rPr>
        <w:t>domain</w:t>
      </w:r>
      <w:r>
        <w:rPr>
          <w:color w:val="111111"/>
          <w:spacing w:val="-10"/>
          <w:w w:val="105"/>
        </w:rPr>
        <w:t> </w:t>
      </w:r>
      <w:r>
        <w:rPr>
          <w:color w:val="111111"/>
          <w:w w:val="105"/>
        </w:rPr>
        <w:t>knowledge</w:t>
      </w:r>
      <w:r>
        <w:rPr>
          <w:color w:val="111111"/>
          <w:spacing w:val="-2"/>
          <w:w w:val="105"/>
        </w:rPr>
        <w:t> </w:t>
      </w:r>
      <w:r>
        <w:rPr>
          <w:color w:val="111111"/>
          <w:w w:val="105"/>
        </w:rPr>
        <w:t>to</w:t>
      </w:r>
      <w:r>
        <w:rPr>
          <w:color w:val="111111"/>
          <w:spacing w:val="-14"/>
          <w:w w:val="105"/>
        </w:rPr>
        <w:t> </w:t>
      </w:r>
      <w:r>
        <w:rPr>
          <w:color w:val="111111"/>
          <w:w w:val="105"/>
        </w:rPr>
        <w:t>guide</w:t>
      </w:r>
      <w:r>
        <w:rPr>
          <w:color w:val="111111"/>
          <w:spacing w:val="-9"/>
          <w:w w:val="105"/>
        </w:rPr>
        <w:t> </w:t>
      </w:r>
      <w:r>
        <w:rPr>
          <w:color w:val="111111"/>
          <w:w w:val="105"/>
        </w:rPr>
        <w:t>the</w:t>
      </w:r>
      <w:r>
        <w:rPr>
          <w:color w:val="111111"/>
          <w:spacing w:val="-14"/>
          <w:w w:val="105"/>
        </w:rPr>
        <w:t> </w:t>
      </w:r>
      <w:r>
        <w:rPr>
          <w:color w:val="111111"/>
          <w:w w:val="105"/>
        </w:rPr>
        <w:t>selection process and to</w:t>
      </w:r>
      <w:r>
        <w:rPr>
          <w:color w:val="111111"/>
          <w:spacing w:val="-3"/>
          <w:w w:val="105"/>
        </w:rPr>
        <w:t> </w:t>
      </w:r>
      <w:r>
        <w:rPr>
          <w:color w:val="111111"/>
          <w:w w:val="105"/>
        </w:rPr>
        <w:t>make sure that the chosen model is</w:t>
      </w:r>
      <w:r>
        <w:rPr>
          <w:color w:val="111111"/>
          <w:spacing w:val="-1"/>
          <w:w w:val="105"/>
        </w:rPr>
        <w:t> </w:t>
      </w:r>
      <w:r>
        <w:rPr>
          <w:color w:val="111111"/>
          <w:w w:val="105"/>
        </w:rPr>
        <w:t>practical and can be deployed in the real world.</w:t>
      </w:r>
    </w:p>
    <w:p>
      <w:pPr>
        <w:spacing w:after="0" w:line="379" w:lineRule="auto"/>
        <w:jc w:val="both"/>
        <w:sectPr>
          <w:pgSz w:w="11910" w:h="16840"/>
          <w:pgMar w:header="658" w:footer="1021" w:top="1320" w:bottom="1220" w:left="960" w:right="740"/>
        </w:sectPr>
      </w:pPr>
    </w:p>
    <w:p>
      <w:pPr>
        <w:pStyle w:val="Heading5"/>
        <w:numPr>
          <w:ilvl w:val="2"/>
          <w:numId w:val="6"/>
        </w:numPr>
        <w:tabs>
          <w:tab w:pos="1566" w:val="left" w:leader="none"/>
        </w:tabs>
        <w:spacing w:line="240" w:lineRule="auto" w:before="82" w:after="0"/>
        <w:ind w:left="1566" w:right="0" w:hanging="719"/>
        <w:jc w:val="left"/>
        <w:rPr>
          <w:color w:val="0F0F0F"/>
        </w:rPr>
      </w:pPr>
      <w:bookmarkStart w:name="_TOC_250077" w:id="17"/>
      <w:r>
        <w:rPr>
          <w:color w:val="0F0F0F"/>
        </w:rPr>
        <w:t>ML</w:t>
      </w:r>
      <w:r>
        <w:rPr>
          <w:color w:val="0F0F0F"/>
          <w:spacing w:val="-4"/>
        </w:rPr>
        <w:t> </w:t>
      </w:r>
      <w:r>
        <w:rPr>
          <w:color w:val="0F0F0F"/>
        </w:rPr>
        <w:t>Algorithms</w:t>
      </w:r>
      <w:r>
        <w:rPr>
          <w:color w:val="0F0F0F"/>
          <w:spacing w:val="7"/>
        </w:rPr>
        <w:t> </w:t>
      </w:r>
      <w:r>
        <w:rPr>
          <w:color w:val="0F0F0F"/>
        </w:rPr>
        <w:t>&amp;</w:t>
      </w:r>
      <w:r>
        <w:rPr>
          <w:color w:val="0F0F0F"/>
          <w:spacing w:val="-12"/>
        </w:rPr>
        <w:t> </w:t>
      </w:r>
      <w:r>
        <w:rPr>
          <w:color w:val="0F0F0F"/>
        </w:rPr>
        <w:t>Problem</w:t>
      </w:r>
      <w:r>
        <w:rPr>
          <w:color w:val="0F0F0F"/>
          <w:spacing w:val="5"/>
        </w:rPr>
        <w:t> </w:t>
      </w:r>
      <w:bookmarkEnd w:id="17"/>
      <w:r>
        <w:rPr>
          <w:color w:val="0F0F0F"/>
          <w:spacing w:val="-2"/>
        </w:rPr>
        <w:t>Types.</w:t>
      </w:r>
    </w:p>
    <w:p>
      <w:pPr>
        <w:spacing w:before="281"/>
        <w:ind w:left="123" w:right="0" w:firstLine="0"/>
        <w:jc w:val="both"/>
        <w:rPr>
          <w:i/>
          <w:sz w:val="18"/>
        </w:rPr>
      </w:pPr>
      <w:r>
        <w:rPr>
          <w:i/>
          <w:color w:val="596779"/>
          <w:sz w:val="18"/>
        </w:rPr>
        <w:t>Table</w:t>
      </w:r>
      <w:r>
        <w:rPr>
          <w:i/>
          <w:color w:val="596779"/>
          <w:spacing w:val="10"/>
          <w:sz w:val="18"/>
        </w:rPr>
        <w:t> </w:t>
      </w:r>
      <w:r>
        <w:rPr>
          <w:i/>
          <w:color w:val="596779"/>
          <w:sz w:val="18"/>
        </w:rPr>
        <w:t>JA</w:t>
      </w:r>
      <w:r>
        <w:rPr>
          <w:i/>
          <w:color w:val="596779"/>
          <w:spacing w:val="-4"/>
          <w:sz w:val="18"/>
        </w:rPr>
        <w:t> </w:t>
      </w:r>
      <w:r>
        <w:rPr>
          <w:i/>
          <w:color w:val="596779"/>
          <w:sz w:val="18"/>
        </w:rPr>
        <w:t>table</w:t>
      </w:r>
      <w:r>
        <w:rPr>
          <w:i/>
          <w:color w:val="596779"/>
          <w:spacing w:val="-8"/>
          <w:sz w:val="18"/>
        </w:rPr>
        <w:t> </w:t>
      </w:r>
      <w:r>
        <w:rPr>
          <w:i/>
          <w:color w:val="596779"/>
          <w:sz w:val="18"/>
        </w:rPr>
        <w:t>that</w:t>
      </w:r>
      <w:r>
        <w:rPr>
          <w:i/>
          <w:color w:val="596779"/>
          <w:spacing w:val="-4"/>
          <w:sz w:val="18"/>
        </w:rPr>
        <w:t> </w:t>
      </w:r>
      <w:r>
        <w:rPr>
          <w:i/>
          <w:color w:val="596779"/>
          <w:sz w:val="18"/>
        </w:rPr>
        <w:t>consists</w:t>
      </w:r>
      <w:r>
        <w:rPr>
          <w:i/>
          <w:color w:val="596779"/>
          <w:spacing w:val="-3"/>
          <w:sz w:val="18"/>
        </w:rPr>
        <w:t> </w:t>
      </w:r>
      <w:r>
        <w:rPr>
          <w:i/>
          <w:color w:val="596779"/>
          <w:sz w:val="18"/>
        </w:rPr>
        <w:t>of</w:t>
      </w:r>
      <w:r>
        <w:rPr>
          <w:i/>
          <w:color w:val="596779"/>
          <w:spacing w:val="-11"/>
          <w:sz w:val="18"/>
        </w:rPr>
        <w:t> </w:t>
      </w:r>
      <w:r>
        <w:rPr>
          <w:i/>
          <w:color w:val="596779"/>
          <w:sz w:val="18"/>
        </w:rPr>
        <w:t>ML</w:t>
      </w:r>
      <w:r>
        <w:rPr>
          <w:i/>
          <w:color w:val="596779"/>
          <w:spacing w:val="-3"/>
          <w:sz w:val="18"/>
        </w:rPr>
        <w:t> </w:t>
      </w:r>
      <w:r>
        <w:rPr>
          <w:i/>
          <w:color w:val="596779"/>
          <w:sz w:val="18"/>
        </w:rPr>
        <w:t>algorithms</w:t>
      </w:r>
      <w:r>
        <w:rPr>
          <w:i/>
          <w:color w:val="596779"/>
          <w:spacing w:val="3"/>
          <w:sz w:val="18"/>
        </w:rPr>
        <w:t> </w:t>
      </w:r>
      <w:r>
        <w:rPr>
          <w:i/>
          <w:color w:val="596779"/>
          <w:sz w:val="18"/>
        </w:rPr>
        <w:t>based</w:t>
      </w:r>
      <w:r>
        <w:rPr>
          <w:i/>
          <w:color w:val="596779"/>
          <w:spacing w:val="7"/>
          <w:sz w:val="18"/>
        </w:rPr>
        <w:t> </w:t>
      </w:r>
      <w:r>
        <w:rPr>
          <w:i/>
          <w:color w:val="596779"/>
          <w:sz w:val="18"/>
        </w:rPr>
        <w:t>on</w:t>
      </w:r>
      <w:r>
        <w:rPr>
          <w:i/>
          <w:color w:val="596779"/>
          <w:spacing w:val="-6"/>
          <w:sz w:val="18"/>
        </w:rPr>
        <w:t> </w:t>
      </w:r>
      <w:r>
        <w:rPr>
          <w:i/>
          <w:color w:val="596779"/>
          <w:sz w:val="18"/>
        </w:rPr>
        <w:t>its</w:t>
      </w:r>
      <w:r>
        <w:rPr>
          <w:i/>
          <w:color w:val="596779"/>
          <w:spacing w:val="-10"/>
          <w:sz w:val="18"/>
        </w:rPr>
        <w:t> </w:t>
      </w:r>
      <w:r>
        <w:rPr>
          <w:i/>
          <w:color w:val="596779"/>
          <w:sz w:val="18"/>
        </w:rPr>
        <w:t>problem</w:t>
      </w:r>
      <w:r>
        <w:rPr>
          <w:i/>
          <w:color w:val="596779"/>
          <w:spacing w:val="5"/>
          <w:sz w:val="18"/>
        </w:rPr>
        <w:t> </w:t>
      </w:r>
      <w:r>
        <w:rPr>
          <w:i/>
          <w:color w:val="596779"/>
          <w:spacing w:val="-2"/>
          <w:sz w:val="18"/>
        </w:rPr>
        <w:t>type.</w:t>
      </w:r>
    </w:p>
    <w:p>
      <w:pPr>
        <w:pStyle w:val="BodyText"/>
        <w:spacing w:before="9"/>
        <w:rPr>
          <w:i/>
          <w:sz w:val="19"/>
        </w:rPr>
      </w:pPr>
    </w:p>
    <w:tbl>
      <w:tblPr>
        <w:tblW w:w="0" w:type="auto"/>
        <w:jc w:val="left"/>
        <w:tblInd w:w="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2635"/>
        <w:gridCol w:w="5149"/>
      </w:tblGrid>
      <w:tr>
        <w:trPr>
          <w:trHeight w:val="251" w:hRule="atLeast"/>
        </w:trPr>
        <w:tc>
          <w:tcPr>
            <w:tcW w:w="1942" w:type="dxa"/>
            <w:vMerge w:val="restart"/>
            <w:tcBorders>
              <w:left w:val="single" w:sz="6" w:space="0" w:color="000000"/>
            </w:tcBorders>
          </w:tcPr>
          <w:p>
            <w:pPr>
              <w:pStyle w:val="TableParagraph"/>
              <w:spacing w:before="60"/>
              <w:rPr>
                <w:i/>
                <w:sz w:val="21"/>
              </w:rPr>
            </w:pPr>
          </w:p>
          <w:p>
            <w:pPr>
              <w:pStyle w:val="TableParagraph"/>
              <w:ind w:left="106"/>
              <w:rPr>
                <w:sz w:val="21"/>
              </w:rPr>
            </w:pPr>
            <w:r>
              <w:rPr>
                <w:color w:val="0F0F0F"/>
                <w:spacing w:val="-2"/>
                <w:w w:val="105"/>
                <w:sz w:val="21"/>
              </w:rPr>
              <w:t>Unsupervised</w:t>
            </w:r>
          </w:p>
        </w:tc>
        <w:tc>
          <w:tcPr>
            <w:tcW w:w="2635" w:type="dxa"/>
            <w:tcBorders>
              <w:left w:val="single" w:sz="2" w:space="0" w:color="000000"/>
              <w:right w:val="single" w:sz="2" w:space="0" w:color="000000"/>
            </w:tcBorders>
          </w:tcPr>
          <w:p>
            <w:pPr>
              <w:pStyle w:val="TableParagraph"/>
              <w:spacing w:line="221" w:lineRule="exact"/>
              <w:ind w:left="119"/>
              <w:rPr>
                <w:sz w:val="21"/>
              </w:rPr>
            </w:pPr>
            <w:r>
              <w:rPr>
                <w:color w:val="0F0F0F"/>
                <w:spacing w:val="-2"/>
                <w:w w:val="105"/>
                <w:sz w:val="21"/>
              </w:rPr>
              <w:t>Clustering</w:t>
            </w:r>
          </w:p>
        </w:tc>
        <w:tc>
          <w:tcPr>
            <w:tcW w:w="5149" w:type="dxa"/>
            <w:tcBorders>
              <w:left w:val="single" w:sz="2" w:space="0" w:color="000000"/>
              <w:right w:val="single" w:sz="2" w:space="0" w:color="000000"/>
            </w:tcBorders>
          </w:tcPr>
          <w:p>
            <w:pPr>
              <w:pStyle w:val="TableParagraph"/>
              <w:spacing w:line="221" w:lineRule="exact"/>
              <w:ind w:left="113"/>
              <w:rPr>
                <w:sz w:val="21"/>
              </w:rPr>
            </w:pPr>
            <w:r>
              <w:rPr>
                <w:color w:val="0F0F0F"/>
                <w:sz w:val="21"/>
              </w:rPr>
              <w:t>K-</w:t>
            </w:r>
            <w:r>
              <w:rPr>
                <w:color w:val="0F0F0F"/>
                <w:spacing w:val="-2"/>
                <w:sz w:val="21"/>
              </w:rPr>
              <w:t>means</w:t>
            </w:r>
          </w:p>
        </w:tc>
      </w:tr>
      <w:tr>
        <w:trPr>
          <w:trHeight w:val="304" w:hRule="atLeast"/>
        </w:trPr>
        <w:tc>
          <w:tcPr>
            <w:tcW w:w="1942" w:type="dxa"/>
            <w:vMerge/>
            <w:tcBorders>
              <w:top w:val="nil"/>
              <w:left w:val="single" w:sz="6" w:space="0" w:color="000000"/>
            </w:tcBorders>
          </w:tcPr>
          <w:p>
            <w:pPr>
              <w:rPr>
                <w:sz w:val="2"/>
                <w:szCs w:val="2"/>
              </w:rPr>
            </w:pPr>
          </w:p>
        </w:tc>
        <w:tc>
          <w:tcPr>
            <w:tcW w:w="2635" w:type="dxa"/>
            <w:vMerge w:val="restart"/>
            <w:tcBorders>
              <w:right w:val="single" w:sz="2" w:space="0" w:color="000000"/>
            </w:tcBorders>
          </w:tcPr>
          <w:p>
            <w:pPr>
              <w:pStyle w:val="TableParagraph"/>
              <w:spacing w:before="174"/>
              <w:ind w:left="116"/>
              <w:rPr>
                <w:sz w:val="21"/>
              </w:rPr>
            </w:pPr>
            <w:r>
              <w:rPr>
                <w:color w:val="0F0F0F"/>
                <w:w w:val="105"/>
                <w:sz w:val="21"/>
              </w:rPr>
              <w:t>Dimension</w:t>
            </w:r>
            <w:r>
              <w:rPr>
                <w:color w:val="0F0F0F"/>
                <w:spacing w:val="-2"/>
                <w:w w:val="105"/>
                <w:sz w:val="21"/>
              </w:rPr>
              <w:t> Reduction</w:t>
            </w:r>
          </w:p>
        </w:tc>
        <w:tc>
          <w:tcPr>
            <w:tcW w:w="5149" w:type="dxa"/>
            <w:tcBorders>
              <w:left w:val="single" w:sz="2" w:space="0" w:color="000000"/>
              <w:right w:val="single" w:sz="2" w:space="0" w:color="000000"/>
            </w:tcBorders>
          </w:tcPr>
          <w:p>
            <w:pPr>
              <w:pStyle w:val="TableParagraph"/>
              <w:spacing w:before="11"/>
              <w:ind w:left="113"/>
              <w:rPr>
                <w:sz w:val="21"/>
              </w:rPr>
            </w:pPr>
            <w:r>
              <w:rPr>
                <w:color w:val="0F0F0F"/>
                <w:spacing w:val="-5"/>
                <w:w w:val="105"/>
                <w:sz w:val="21"/>
              </w:rPr>
              <w:t>PCA</w:t>
            </w:r>
          </w:p>
        </w:tc>
      </w:tr>
      <w:tr>
        <w:trPr>
          <w:trHeight w:val="314"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before="14"/>
              <w:ind w:left="113"/>
              <w:rPr>
                <w:sz w:val="21"/>
              </w:rPr>
            </w:pPr>
            <w:r>
              <w:rPr>
                <w:color w:val="0F0F0F"/>
                <w:spacing w:val="-5"/>
                <w:w w:val="105"/>
                <w:sz w:val="21"/>
              </w:rPr>
              <w:t>SYD</w:t>
            </w:r>
          </w:p>
        </w:tc>
      </w:tr>
      <w:tr>
        <w:trPr>
          <w:trHeight w:val="340" w:hRule="atLeast"/>
        </w:trPr>
        <w:tc>
          <w:tcPr>
            <w:tcW w:w="1942" w:type="dxa"/>
            <w:vMerge w:val="restart"/>
            <w:tcBorders>
              <w:left w:val="single" w:sz="6" w:space="0" w:color="000000"/>
            </w:tcBorders>
          </w:tcPr>
          <w:p>
            <w:pPr>
              <w:pStyle w:val="TableParagraph"/>
              <w:rPr>
                <w:i/>
                <w:sz w:val="21"/>
              </w:rPr>
            </w:pPr>
          </w:p>
          <w:p>
            <w:pPr>
              <w:pStyle w:val="TableParagraph"/>
              <w:rPr>
                <w:i/>
                <w:sz w:val="21"/>
              </w:rPr>
            </w:pPr>
          </w:p>
          <w:p>
            <w:pPr>
              <w:pStyle w:val="TableParagraph"/>
              <w:spacing w:before="118"/>
              <w:rPr>
                <w:i/>
                <w:sz w:val="21"/>
              </w:rPr>
            </w:pPr>
          </w:p>
          <w:p>
            <w:pPr>
              <w:pStyle w:val="TableParagraph"/>
              <w:ind w:left="109"/>
              <w:rPr>
                <w:sz w:val="21"/>
              </w:rPr>
            </w:pPr>
            <w:r>
              <w:rPr>
                <w:color w:val="0F0F0F"/>
                <w:spacing w:val="-2"/>
                <w:w w:val="105"/>
                <w:sz w:val="21"/>
              </w:rPr>
              <w:t>Supervised</w:t>
            </w:r>
          </w:p>
        </w:tc>
        <w:tc>
          <w:tcPr>
            <w:tcW w:w="2635" w:type="dxa"/>
            <w:vMerge w:val="restart"/>
            <w:tcBorders>
              <w:right w:val="single" w:sz="2" w:space="0" w:color="000000"/>
            </w:tcBorders>
          </w:tcPr>
          <w:p>
            <w:pPr>
              <w:pStyle w:val="TableParagraph"/>
              <w:rPr>
                <w:i/>
                <w:sz w:val="21"/>
              </w:rPr>
            </w:pPr>
          </w:p>
          <w:p>
            <w:pPr>
              <w:pStyle w:val="TableParagraph"/>
              <w:spacing w:before="71"/>
              <w:rPr>
                <w:i/>
                <w:sz w:val="21"/>
              </w:rPr>
            </w:pPr>
          </w:p>
          <w:p>
            <w:pPr>
              <w:pStyle w:val="TableParagraph"/>
              <w:spacing w:before="1"/>
              <w:ind w:left="116"/>
              <w:rPr>
                <w:sz w:val="21"/>
              </w:rPr>
            </w:pPr>
            <w:r>
              <w:rPr>
                <w:color w:val="0F0F0F"/>
                <w:spacing w:val="-2"/>
                <w:w w:val="105"/>
                <w:sz w:val="21"/>
              </w:rPr>
              <w:t>Classification</w:t>
            </w:r>
          </w:p>
        </w:tc>
        <w:tc>
          <w:tcPr>
            <w:tcW w:w="5149" w:type="dxa"/>
            <w:tcBorders>
              <w:left w:val="single" w:sz="2" w:space="0" w:color="000000"/>
              <w:right w:val="single" w:sz="2" w:space="0" w:color="000000"/>
            </w:tcBorders>
          </w:tcPr>
          <w:p>
            <w:pPr>
              <w:pStyle w:val="TableParagraph"/>
              <w:spacing w:before="26"/>
              <w:ind w:left="112"/>
              <w:rPr>
                <w:sz w:val="21"/>
              </w:rPr>
            </w:pPr>
            <w:r>
              <w:rPr>
                <w:color w:val="0F0F0F"/>
                <w:w w:val="105"/>
                <w:sz w:val="21"/>
              </w:rPr>
              <w:t>Logistic</w:t>
            </w:r>
            <w:r>
              <w:rPr>
                <w:color w:val="0F0F0F"/>
                <w:spacing w:val="-6"/>
                <w:w w:val="105"/>
                <w:sz w:val="21"/>
              </w:rPr>
              <w:t> </w:t>
            </w:r>
            <w:r>
              <w:rPr>
                <w:color w:val="0F0F0F"/>
                <w:spacing w:val="-2"/>
                <w:w w:val="105"/>
                <w:sz w:val="21"/>
              </w:rPr>
              <w:t>Regression</w:t>
            </w:r>
          </w:p>
        </w:tc>
      </w:tr>
      <w:tr>
        <w:trPr>
          <w:trHeight w:val="254"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line="225" w:lineRule="exact"/>
              <w:ind w:left="112"/>
              <w:rPr>
                <w:sz w:val="21"/>
              </w:rPr>
            </w:pPr>
            <w:r>
              <w:rPr>
                <w:color w:val="0F0F0F"/>
                <w:spacing w:val="-5"/>
                <w:w w:val="105"/>
                <w:sz w:val="21"/>
              </w:rPr>
              <w:t>LDA</w:t>
            </w:r>
          </w:p>
        </w:tc>
      </w:tr>
      <w:tr>
        <w:trPr>
          <w:trHeight w:val="254"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line="225" w:lineRule="exact"/>
              <w:ind w:left="113"/>
              <w:rPr>
                <w:sz w:val="21"/>
              </w:rPr>
            </w:pPr>
            <w:r>
              <w:rPr>
                <w:color w:val="0F0F0F"/>
                <w:w w:val="105"/>
                <w:sz w:val="21"/>
              </w:rPr>
              <w:t>Kernel</w:t>
            </w:r>
            <w:r>
              <w:rPr>
                <w:color w:val="0F0F0F"/>
                <w:spacing w:val="-1"/>
                <w:w w:val="105"/>
                <w:sz w:val="21"/>
              </w:rPr>
              <w:t> </w:t>
            </w:r>
            <w:r>
              <w:rPr>
                <w:color w:val="0F0F0F"/>
                <w:w w:val="105"/>
                <w:sz w:val="21"/>
              </w:rPr>
              <w:t>Support</w:t>
            </w:r>
            <w:r>
              <w:rPr>
                <w:color w:val="0F0F0F"/>
                <w:spacing w:val="-3"/>
                <w:w w:val="105"/>
                <w:sz w:val="21"/>
              </w:rPr>
              <w:t> </w:t>
            </w:r>
            <w:r>
              <w:rPr>
                <w:color w:val="0F0F0F"/>
                <w:w w:val="105"/>
                <w:sz w:val="21"/>
              </w:rPr>
              <w:t>Vector</w:t>
            </w:r>
            <w:r>
              <w:rPr>
                <w:color w:val="0F0F0F"/>
                <w:spacing w:val="-7"/>
                <w:w w:val="105"/>
                <w:sz w:val="21"/>
              </w:rPr>
              <w:t> </w:t>
            </w:r>
            <w:r>
              <w:rPr>
                <w:color w:val="0F0F0F"/>
                <w:spacing w:val="-2"/>
                <w:w w:val="105"/>
                <w:sz w:val="21"/>
              </w:rPr>
              <w:t>Machines</w:t>
            </w:r>
          </w:p>
        </w:tc>
      </w:tr>
      <w:tr>
        <w:trPr>
          <w:trHeight w:val="253"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line="225" w:lineRule="exact"/>
              <w:ind w:left="113"/>
              <w:rPr>
                <w:sz w:val="21"/>
              </w:rPr>
            </w:pPr>
            <w:r>
              <w:rPr>
                <w:color w:val="0F0F0F"/>
                <w:w w:val="105"/>
                <w:sz w:val="21"/>
              </w:rPr>
              <w:t>Random </w:t>
            </w:r>
            <w:r>
              <w:rPr>
                <w:color w:val="0F0F0F"/>
                <w:spacing w:val="-2"/>
                <w:w w:val="105"/>
                <w:sz w:val="21"/>
              </w:rPr>
              <w:t>Forest</w:t>
            </w:r>
          </w:p>
        </w:tc>
      </w:tr>
      <w:tr>
        <w:trPr>
          <w:trHeight w:val="253"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line="226" w:lineRule="exact"/>
              <w:ind w:left="114"/>
              <w:rPr>
                <w:sz w:val="21"/>
              </w:rPr>
            </w:pPr>
            <w:r>
              <w:rPr>
                <w:color w:val="0F0F0F"/>
                <w:w w:val="105"/>
                <w:sz w:val="21"/>
              </w:rPr>
              <w:t>Neural</w:t>
            </w:r>
            <w:r>
              <w:rPr>
                <w:color w:val="0F0F0F"/>
                <w:spacing w:val="-3"/>
                <w:w w:val="105"/>
                <w:sz w:val="21"/>
              </w:rPr>
              <w:t> </w:t>
            </w:r>
            <w:r>
              <w:rPr>
                <w:color w:val="0F0F0F"/>
                <w:w w:val="105"/>
                <w:sz w:val="21"/>
              </w:rPr>
              <w:t>networks</w:t>
            </w:r>
            <w:r>
              <w:rPr>
                <w:color w:val="0F0F0F"/>
                <w:spacing w:val="-12"/>
                <w:w w:val="105"/>
                <w:sz w:val="21"/>
              </w:rPr>
              <w:t> </w:t>
            </w:r>
            <w:r>
              <w:rPr>
                <w:color w:val="0F0F0F"/>
                <w:spacing w:val="-4"/>
                <w:w w:val="105"/>
                <w:sz w:val="21"/>
              </w:rPr>
              <w:t>(CNN)</w:t>
            </w:r>
          </w:p>
        </w:tc>
      </w:tr>
      <w:tr>
        <w:trPr>
          <w:trHeight w:val="251" w:hRule="atLeast"/>
        </w:trPr>
        <w:tc>
          <w:tcPr>
            <w:tcW w:w="1942" w:type="dxa"/>
            <w:vMerge/>
            <w:tcBorders>
              <w:top w:val="nil"/>
              <w:left w:val="single" w:sz="6" w:space="0" w:color="000000"/>
            </w:tcBorders>
          </w:tcPr>
          <w:p>
            <w:pPr>
              <w:rPr>
                <w:sz w:val="2"/>
                <w:szCs w:val="2"/>
              </w:rPr>
            </w:pPr>
          </w:p>
        </w:tc>
        <w:tc>
          <w:tcPr>
            <w:tcW w:w="2635" w:type="dxa"/>
            <w:vMerge w:val="restart"/>
            <w:tcBorders>
              <w:right w:val="single" w:sz="2" w:space="0" w:color="000000"/>
            </w:tcBorders>
          </w:tcPr>
          <w:p>
            <w:pPr>
              <w:pStyle w:val="TableParagraph"/>
              <w:spacing w:before="138"/>
              <w:ind w:left="116"/>
              <w:rPr>
                <w:sz w:val="21"/>
              </w:rPr>
            </w:pPr>
            <w:r>
              <w:rPr>
                <w:color w:val="0F0F0F"/>
                <w:spacing w:val="-2"/>
                <w:w w:val="105"/>
                <w:sz w:val="21"/>
              </w:rPr>
              <w:t>Regression</w:t>
            </w:r>
          </w:p>
        </w:tc>
        <w:tc>
          <w:tcPr>
            <w:tcW w:w="5149" w:type="dxa"/>
            <w:tcBorders>
              <w:left w:val="single" w:sz="2" w:space="0" w:color="000000"/>
              <w:right w:val="single" w:sz="2" w:space="0" w:color="000000"/>
            </w:tcBorders>
          </w:tcPr>
          <w:p>
            <w:pPr>
              <w:pStyle w:val="TableParagraph"/>
              <w:spacing w:line="226" w:lineRule="exact"/>
              <w:ind w:left="114"/>
              <w:rPr>
                <w:sz w:val="21"/>
              </w:rPr>
            </w:pPr>
            <w:r>
              <w:rPr>
                <w:color w:val="0F0F0F"/>
                <w:w w:val="105"/>
                <w:sz w:val="21"/>
              </w:rPr>
              <w:t>Neural</w:t>
            </w:r>
            <w:r>
              <w:rPr>
                <w:color w:val="0F0F0F"/>
                <w:spacing w:val="-2"/>
                <w:w w:val="105"/>
                <w:sz w:val="21"/>
              </w:rPr>
              <w:t> networks</w:t>
            </w:r>
          </w:p>
        </w:tc>
      </w:tr>
      <w:tr>
        <w:trPr>
          <w:trHeight w:val="301" w:hRule="atLeast"/>
        </w:trPr>
        <w:tc>
          <w:tcPr>
            <w:tcW w:w="1942" w:type="dxa"/>
            <w:vMerge/>
            <w:tcBorders>
              <w:top w:val="nil"/>
              <w:left w:val="single" w:sz="6" w:space="0" w:color="000000"/>
            </w:tcBorders>
          </w:tcPr>
          <w:p>
            <w:pPr>
              <w:rPr>
                <w:sz w:val="2"/>
                <w:szCs w:val="2"/>
              </w:rPr>
            </w:pPr>
          </w:p>
        </w:tc>
        <w:tc>
          <w:tcPr>
            <w:tcW w:w="2635" w:type="dxa"/>
            <w:vMerge/>
            <w:tcBorders>
              <w:top w:val="nil"/>
              <w:right w:val="single" w:sz="2" w:space="0" w:color="000000"/>
            </w:tcBorders>
          </w:tcPr>
          <w:p>
            <w:pPr>
              <w:rPr>
                <w:sz w:val="2"/>
                <w:szCs w:val="2"/>
              </w:rPr>
            </w:pPr>
          </w:p>
        </w:tc>
        <w:tc>
          <w:tcPr>
            <w:tcW w:w="5149" w:type="dxa"/>
            <w:tcBorders>
              <w:left w:val="single" w:sz="2" w:space="0" w:color="000000"/>
              <w:right w:val="single" w:sz="2" w:space="0" w:color="000000"/>
            </w:tcBorders>
          </w:tcPr>
          <w:p>
            <w:pPr>
              <w:pStyle w:val="TableParagraph"/>
              <w:spacing w:before="11"/>
              <w:ind w:left="112"/>
              <w:rPr>
                <w:sz w:val="21"/>
              </w:rPr>
            </w:pPr>
            <w:r>
              <w:rPr>
                <w:color w:val="0F0F0F"/>
                <w:w w:val="105"/>
                <w:sz w:val="21"/>
              </w:rPr>
              <w:t>Linear</w:t>
            </w:r>
            <w:r>
              <w:rPr>
                <w:color w:val="0F0F0F"/>
                <w:spacing w:val="3"/>
                <w:w w:val="105"/>
                <w:sz w:val="21"/>
              </w:rPr>
              <w:t> </w:t>
            </w:r>
            <w:r>
              <w:rPr>
                <w:color w:val="0F0F0F"/>
                <w:spacing w:val="-2"/>
                <w:w w:val="105"/>
                <w:sz w:val="21"/>
              </w:rPr>
              <w:t>Regression</w:t>
            </w:r>
          </w:p>
        </w:tc>
      </w:tr>
    </w:tbl>
    <w:p>
      <w:pPr>
        <w:pStyle w:val="BodyText"/>
        <w:rPr>
          <w:i/>
          <w:sz w:val="18"/>
        </w:rPr>
      </w:pPr>
    </w:p>
    <w:p>
      <w:pPr>
        <w:pStyle w:val="BodyText"/>
        <w:spacing w:before="109"/>
        <w:rPr>
          <w:i/>
          <w:sz w:val="18"/>
        </w:rPr>
      </w:pPr>
    </w:p>
    <w:p>
      <w:pPr>
        <w:pStyle w:val="Heading5"/>
        <w:numPr>
          <w:ilvl w:val="2"/>
          <w:numId w:val="6"/>
        </w:numPr>
        <w:tabs>
          <w:tab w:pos="1566" w:val="left" w:leader="none"/>
        </w:tabs>
        <w:spacing w:line="240" w:lineRule="auto" w:before="0" w:after="0"/>
        <w:ind w:left="1566" w:right="0" w:hanging="719"/>
        <w:jc w:val="left"/>
        <w:rPr>
          <w:color w:val="0F0F0F"/>
        </w:rPr>
      </w:pPr>
      <w:bookmarkStart w:name="_TOC_250076" w:id="18"/>
      <w:r>
        <w:rPr>
          <w:color w:val="0F0F0F"/>
        </w:rPr>
        <w:t>Linear</w:t>
      </w:r>
      <w:r>
        <w:rPr>
          <w:color w:val="0F0F0F"/>
          <w:spacing w:val="-5"/>
        </w:rPr>
        <w:t> </w:t>
      </w:r>
      <w:bookmarkEnd w:id="18"/>
      <w:r>
        <w:rPr>
          <w:color w:val="0F0F0F"/>
          <w:spacing w:val="-2"/>
        </w:rPr>
        <w:t>Regression</w:t>
      </w:r>
    </w:p>
    <w:p>
      <w:pPr>
        <w:pStyle w:val="BodyText"/>
        <w:spacing w:line="376" w:lineRule="auto" w:before="291"/>
        <w:ind w:left="122" w:right="307"/>
        <w:jc w:val="both"/>
      </w:pPr>
      <w:r>
        <w:rPr>
          <w:color w:val="0F0F0F"/>
          <w:w w:val="105"/>
        </w:rPr>
        <w:t>When</w:t>
      </w:r>
      <w:r>
        <w:rPr>
          <w:color w:val="0F0F0F"/>
          <w:spacing w:val="-14"/>
          <w:w w:val="105"/>
        </w:rPr>
        <w:t> </w:t>
      </w:r>
      <w:r>
        <w:rPr>
          <w:color w:val="0F0F0F"/>
          <w:w w:val="105"/>
        </w:rPr>
        <w:t>it</w:t>
      </w:r>
      <w:r>
        <w:rPr>
          <w:color w:val="0F0F0F"/>
          <w:spacing w:val="-14"/>
          <w:w w:val="105"/>
        </w:rPr>
        <w:t> </w:t>
      </w:r>
      <w:r>
        <w:rPr>
          <w:color w:val="0F0F0F"/>
          <w:w w:val="105"/>
        </w:rPr>
        <w:t>is</w:t>
      </w:r>
      <w:r>
        <w:rPr>
          <w:color w:val="0F0F0F"/>
          <w:spacing w:val="-14"/>
          <w:w w:val="105"/>
        </w:rPr>
        <w:t> </w:t>
      </w:r>
      <w:r>
        <w:rPr>
          <w:color w:val="0F0F0F"/>
          <w:w w:val="105"/>
        </w:rPr>
        <w:t>necessary</w:t>
      </w:r>
      <w:r>
        <w:rPr>
          <w:color w:val="0F0F0F"/>
          <w:spacing w:val="-1"/>
          <w:w w:val="105"/>
        </w:rPr>
        <w:t> </w:t>
      </w:r>
      <w:r>
        <w:rPr>
          <w:color w:val="0F0F0F"/>
          <w:w w:val="105"/>
        </w:rPr>
        <w:t>to</w:t>
      </w:r>
      <w:r>
        <w:rPr>
          <w:color w:val="0F0F0F"/>
          <w:spacing w:val="-14"/>
          <w:w w:val="105"/>
        </w:rPr>
        <w:t> </w:t>
      </w:r>
      <w:r>
        <w:rPr>
          <w:color w:val="0F0F0F"/>
          <w:w w:val="105"/>
        </w:rPr>
        <w:t>predict</w:t>
      </w:r>
      <w:r>
        <w:rPr>
          <w:color w:val="0F0F0F"/>
          <w:spacing w:val="-2"/>
          <w:w w:val="105"/>
        </w:rPr>
        <w:t> </w:t>
      </w:r>
      <w:r>
        <w:rPr>
          <w:color w:val="0F0F0F"/>
          <w:w w:val="105"/>
        </w:rPr>
        <w:t>a</w:t>
      </w:r>
      <w:r>
        <w:rPr>
          <w:color w:val="0F0F0F"/>
          <w:spacing w:val="-14"/>
          <w:w w:val="105"/>
        </w:rPr>
        <w:t> </w:t>
      </w:r>
      <w:r>
        <w:rPr>
          <w:color w:val="0F0F0F"/>
          <w:w w:val="105"/>
        </w:rPr>
        <w:t>future</w:t>
      </w:r>
      <w:r>
        <w:rPr>
          <w:color w:val="0F0F0F"/>
          <w:spacing w:val="-5"/>
          <w:w w:val="105"/>
        </w:rPr>
        <w:t> </w:t>
      </w:r>
      <w:r>
        <w:rPr>
          <w:color w:val="0F0F0F"/>
          <w:w w:val="105"/>
        </w:rPr>
        <w:t>value</w:t>
      </w:r>
      <w:r>
        <w:rPr>
          <w:color w:val="0F0F0F"/>
          <w:spacing w:val="-7"/>
          <w:w w:val="105"/>
        </w:rPr>
        <w:t> </w:t>
      </w:r>
      <w:r>
        <w:rPr>
          <w:color w:val="0F0F0F"/>
          <w:w w:val="105"/>
        </w:rPr>
        <w:t>of</w:t>
      </w:r>
      <w:r>
        <w:rPr>
          <w:color w:val="0F0F0F"/>
          <w:spacing w:val="-14"/>
          <w:w w:val="105"/>
        </w:rPr>
        <w:t> </w:t>
      </w:r>
      <w:r>
        <w:rPr>
          <w:color w:val="0F0F0F"/>
          <w:w w:val="105"/>
        </w:rPr>
        <w:t>a</w:t>
      </w:r>
      <w:r>
        <w:rPr>
          <w:color w:val="0F0F0F"/>
          <w:spacing w:val="-14"/>
          <w:w w:val="105"/>
        </w:rPr>
        <w:t> </w:t>
      </w:r>
      <w:r>
        <w:rPr>
          <w:color w:val="0F0F0F"/>
          <w:w w:val="105"/>
        </w:rPr>
        <w:t>process</w:t>
      </w:r>
      <w:r>
        <w:rPr>
          <w:color w:val="0F0F0F"/>
          <w:spacing w:val="-8"/>
          <w:w w:val="105"/>
        </w:rPr>
        <w:t> </w:t>
      </w:r>
      <w:r>
        <w:rPr>
          <w:color w:val="0F0F0F"/>
          <w:w w:val="105"/>
        </w:rPr>
        <w:t>that</w:t>
      </w:r>
      <w:r>
        <w:rPr>
          <w:color w:val="0F0F0F"/>
          <w:spacing w:val="-9"/>
          <w:w w:val="105"/>
        </w:rPr>
        <w:t> </w:t>
      </w:r>
      <w:r>
        <w:rPr>
          <w:color w:val="0F0F0F"/>
          <w:w w:val="105"/>
        </w:rPr>
        <w:t>is</w:t>
      </w:r>
      <w:r>
        <w:rPr>
          <w:color w:val="0F0F0F"/>
          <w:spacing w:val="-14"/>
          <w:w w:val="105"/>
        </w:rPr>
        <w:t> </w:t>
      </w:r>
      <w:r>
        <w:rPr>
          <w:color w:val="0F0F0F"/>
          <w:w w:val="105"/>
        </w:rPr>
        <w:t>currently</w:t>
      </w:r>
      <w:r>
        <w:rPr>
          <w:color w:val="0F0F0F"/>
          <w:spacing w:val="-4"/>
          <w:w w:val="105"/>
        </w:rPr>
        <w:t> </w:t>
      </w:r>
      <w:r>
        <w:rPr>
          <w:color w:val="0F0F0F"/>
          <w:w w:val="105"/>
        </w:rPr>
        <w:t>running,</w:t>
      </w:r>
      <w:r>
        <w:rPr>
          <w:color w:val="0F0F0F"/>
          <w:spacing w:val="-3"/>
          <w:w w:val="105"/>
        </w:rPr>
        <w:t> </w:t>
      </w:r>
      <w:r>
        <w:rPr>
          <w:color w:val="0F0F0F"/>
          <w:w w:val="105"/>
        </w:rPr>
        <w:t>a</w:t>
      </w:r>
      <w:r>
        <w:rPr>
          <w:color w:val="0F0F0F"/>
          <w:spacing w:val="-10"/>
          <w:w w:val="105"/>
        </w:rPr>
        <w:t> </w:t>
      </w:r>
      <w:r>
        <w:rPr>
          <w:color w:val="0F0F0F"/>
          <w:w w:val="105"/>
        </w:rPr>
        <w:t>linear</w:t>
      </w:r>
      <w:r>
        <w:rPr>
          <w:color w:val="0F0F0F"/>
          <w:spacing w:val="-7"/>
          <w:w w:val="105"/>
        </w:rPr>
        <w:t> </w:t>
      </w:r>
      <w:r>
        <w:rPr>
          <w:color w:val="0F0F0F"/>
          <w:w w:val="105"/>
        </w:rPr>
        <w:t>regression</w:t>
      </w:r>
      <w:r>
        <w:rPr>
          <w:color w:val="0F0F0F"/>
          <w:spacing w:val="-3"/>
          <w:w w:val="105"/>
        </w:rPr>
        <w:t> </w:t>
      </w:r>
      <w:r>
        <w:rPr>
          <w:color w:val="0F0F0F"/>
          <w:w w:val="105"/>
        </w:rPr>
        <w:t>algorithm can be used. It is</w:t>
      </w:r>
      <w:r>
        <w:rPr>
          <w:color w:val="0F0F0F"/>
          <w:spacing w:val="-2"/>
          <w:w w:val="105"/>
        </w:rPr>
        <w:t> </w:t>
      </w:r>
      <w:r>
        <w:rPr>
          <w:color w:val="0F0F0F"/>
          <w:w w:val="105"/>
        </w:rPr>
        <w:t>a</w:t>
      </w:r>
      <w:r>
        <w:rPr>
          <w:color w:val="0F0F0F"/>
          <w:spacing w:val="-3"/>
          <w:w w:val="105"/>
        </w:rPr>
        <w:t> </w:t>
      </w:r>
      <w:r>
        <w:rPr>
          <w:color w:val="0F0F0F"/>
          <w:w w:val="105"/>
        </w:rPr>
        <w:t>supervised</w:t>
      </w:r>
      <w:r>
        <w:rPr>
          <w:color w:val="0F0F0F"/>
          <w:spacing w:val="19"/>
          <w:w w:val="105"/>
        </w:rPr>
        <w:t> </w:t>
      </w:r>
      <w:r>
        <w:rPr>
          <w:color w:val="212121"/>
          <w:w w:val="105"/>
        </w:rPr>
        <w:t>statistical </w:t>
      </w:r>
      <w:r>
        <w:rPr>
          <w:color w:val="0F0F0F"/>
          <w:w w:val="105"/>
        </w:rPr>
        <w:t>method which</w:t>
      </w:r>
      <w:r>
        <w:rPr>
          <w:color w:val="0F0F0F"/>
          <w:spacing w:val="18"/>
          <w:w w:val="105"/>
        </w:rPr>
        <w:t> </w:t>
      </w:r>
      <w:r>
        <w:rPr>
          <w:color w:val="0F0F0F"/>
          <w:w w:val="105"/>
        </w:rPr>
        <w:t>uses a linear equation to</w:t>
      </w:r>
      <w:r>
        <w:rPr>
          <w:color w:val="0F0F0F"/>
          <w:spacing w:val="-2"/>
          <w:w w:val="105"/>
        </w:rPr>
        <w:t> </w:t>
      </w:r>
      <w:r>
        <w:rPr>
          <w:color w:val="0F0F0F"/>
          <w:w w:val="105"/>
        </w:rPr>
        <w:t>find the best fit linear line in the</w:t>
      </w:r>
      <w:r>
        <w:rPr>
          <w:color w:val="0F0F0F"/>
          <w:spacing w:val="-8"/>
          <w:w w:val="105"/>
        </w:rPr>
        <w:t> </w:t>
      </w:r>
      <w:r>
        <w:rPr>
          <w:color w:val="0F0F0F"/>
          <w:w w:val="105"/>
        </w:rPr>
        <w:t>dependent and</w:t>
      </w:r>
      <w:r>
        <w:rPr>
          <w:color w:val="0F0F0F"/>
          <w:spacing w:val="-2"/>
          <w:w w:val="105"/>
        </w:rPr>
        <w:t> </w:t>
      </w:r>
      <w:r>
        <w:rPr>
          <w:color w:val="0F0F0F"/>
          <w:w w:val="105"/>
        </w:rPr>
        <w:t>independent variable.</w:t>
      </w:r>
      <w:r>
        <w:rPr>
          <w:color w:val="0F0F0F"/>
          <w:spacing w:val="-2"/>
          <w:w w:val="105"/>
        </w:rPr>
        <w:t> </w:t>
      </w:r>
      <w:r>
        <w:rPr>
          <w:color w:val="0F0F0F"/>
          <w:w w:val="105"/>
        </w:rPr>
        <w:t>One</w:t>
      </w:r>
      <w:r>
        <w:rPr>
          <w:color w:val="0F0F0F"/>
          <w:spacing w:val="-3"/>
          <w:w w:val="105"/>
        </w:rPr>
        <w:t> </w:t>
      </w:r>
      <w:r>
        <w:rPr>
          <w:color w:val="0F0F0F"/>
          <w:w w:val="105"/>
        </w:rPr>
        <w:t>variable is</w:t>
      </w:r>
      <w:r>
        <w:rPr>
          <w:color w:val="0F0F0F"/>
          <w:spacing w:val="-7"/>
          <w:w w:val="105"/>
        </w:rPr>
        <w:t> </w:t>
      </w:r>
      <w:r>
        <w:rPr>
          <w:color w:val="0F0F0F"/>
          <w:w w:val="105"/>
        </w:rPr>
        <w:t>regarded as</w:t>
      </w:r>
      <w:r>
        <w:rPr>
          <w:color w:val="0F0F0F"/>
          <w:spacing w:val="-7"/>
          <w:w w:val="105"/>
        </w:rPr>
        <w:t> </w:t>
      </w:r>
      <w:r>
        <w:rPr>
          <w:color w:val="0F0F0F"/>
          <w:w w:val="105"/>
        </w:rPr>
        <w:t>independent while</w:t>
      </w:r>
      <w:r>
        <w:rPr>
          <w:color w:val="0F0F0F"/>
          <w:spacing w:val="-2"/>
          <w:w w:val="105"/>
        </w:rPr>
        <w:t> </w:t>
      </w:r>
      <w:r>
        <w:rPr>
          <w:color w:val="0F0F0F"/>
          <w:w w:val="105"/>
        </w:rPr>
        <w:t>the</w:t>
      </w:r>
      <w:r>
        <w:rPr>
          <w:color w:val="0F0F0F"/>
          <w:spacing w:val="-4"/>
          <w:w w:val="105"/>
        </w:rPr>
        <w:t> </w:t>
      </w:r>
      <w:r>
        <w:rPr>
          <w:color w:val="0F0F0F"/>
          <w:w w:val="105"/>
        </w:rPr>
        <w:t>other</w:t>
      </w:r>
      <w:r>
        <w:rPr>
          <w:color w:val="0F0F0F"/>
          <w:spacing w:val="-3"/>
          <w:w w:val="105"/>
        </w:rPr>
        <w:t> </w:t>
      </w:r>
      <w:r>
        <w:rPr>
          <w:color w:val="0F0F0F"/>
          <w:w w:val="105"/>
        </w:rPr>
        <w:t>is</w:t>
      </w:r>
      <w:r>
        <w:rPr>
          <w:color w:val="0F0F0F"/>
          <w:spacing w:val="-8"/>
          <w:w w:val="105"/>
        </w:rPr>
        <w:t> </w:t>
      </w:r>
      <w:r>
        <w:rPr>
          <w:color w:val="0F0F0F"/>
          <w:w w:val="105"/>
        </w:rPr>
        <w:t>dependent, it</w:t>
      </w:r>
      <w:r>
        <w:rPr>
          <w:color w:val="0F0F0F"/>
          <w:spacing w:val="-4"/>
          <w:w w:val="105"/>
        </w:rPr>
        <w:t> </w:t>
      </w:r>
      <w:r>
        <w:rPr>
          <w:color w:val="0F0F0F"/>
          <w:w w:val="105"/>
        </w:rPr>
        <w:t>uses</w:t>
      </w:r>
      <w:r>
        <w:rPr>
          <w:color w:val="0F0F0F"/>
          <w:spacing w:val="-3"/>
          <w:w w:val="105"/>
        </w:rPr>
        <w:t> </w:t>
      </w:r>
      <w:r>
        <w:rPr>
          <w:color w:val="0F0F0F"/>
          <w:w w:val="105"/>
        </w:rPr>
        <w:t>the</w:t>
      </w:r>
      <w:r>
        <w:rPr>
          <w:color w:val="0F0F0F"/>
          <w:spacing w:val="-3"/>
          <w:w w:val="105"/>
        </w:rPr>
        <w:t> </w:t>
      </w:r>
      <w:r>
        <w:rPr>
          <w:color w:val="0F0F0F"/>
          <w:w w:val="105"/>
        </w:rPr>
        <w:t>independent variable</w:t>
      </w:r>
      <w:r>
        <w:rPr>
          <w:color w:val="0F0F0F"/>
          <w:spacing w:val="-8"/>
          <w:w w:val="105"/>
        </w:rPr>
        <w:t> </w:t>
      </w:r>
      <w:r>
        <w:rPr>
          <w:color w:val="0F0F0F"/>
          <w:w w:val="105"/>
        </w:rPr>
        <w:t>to</w:t>
      </w:r>
      <w:r>
        <w:rPr>
          <w:color w:val="0F0F0F"/>
          <w:spacing w:val="-1"/>
          <w:w w:val="105"/>
        </w:rPr>
        <w:t> </w:t>
      </w:r>
      <w:r>
        <w:rPr>
          <w:color w:val="0F0F0F"/>
          <w:w w:val="105"/>
        </w:rPr>
        <w:t>predict the</w:t>
      </w:r>
      <w:r>
        <w:rPr>
          <w:color w:val="0F0F0F"/>
          <w:spacing w:val="-4"/>
          <w:w w:val="105"/>
        </w:rPr>
        <w:t> </w:t>
      </w:r>
      <w:r>
        <w:rPr>
          <w:color w:val="0F0F0F"/>
          <w:w w:val="105"/>
        </w:rPr>
        <w:t>outcome</w:t>
      </w:r>
      <w:r>
        <w:rPr>
          <w:color w:val="0F0F0F"/>
          <w:spacing w:val="-4"/>
          <w:w w:val="105"/>
        </w:rPr>
        <w:t> </w:t>
      </w:r>
      <w:r>
        <w:rPr>
          <w:color w:val="0F0F0F"/>
          <w:w w:val="105"/>
        </w:rPr>
        <w:t>of</w:t>
      </w:r>
      <w:r>
        <w:rPr>
          <w:color w:val="0F0F0F"/>
          <w:spacing w:val="-7"/>
          <w:w w:val="105"/>
        </w:rPr>
        <w:t> </w:t>
      </w:r>
      <w:r>
        <w:rPr>
          <w:color w:val="0F0F0F"/>
          <w:w w:val="105"/>
        </w:rPr>
        <w:t>the</w:t>
      </w:r>
      <w:r>
        <w:rPr>
          <w:color w:val="0F0F0F"/>
          <w:spacing w:val="-8"/>
          <w:w w:val="105"/>
        </w:rPr>
        <w:t> </w:t>
      </w:r>
      <w:r>
        <w:rPr>
          <w:color w:val="0F0F0F"/>
          <w:w w:val="105"/>
        </w:rPr>
        <w:t>dependent variable</w:t>
      </w:r>
      <w:r>
        <w:rPr>
          <w:color w:val="0F0F0F"/>
          <w:spacing w:val="-5"/>
          <w:w w:val="105"/>
        </w:rPr>
        <w:t> </w:t>
      </w:r>
      <w:r>
        <w:rPr>
          <w:color w:val="0F0F0F"/>
          <w:w w:val="105"/>
        </w:rPr>
        <w:t>(Zaid</w:t>
      </w:r>
      <w:r>
        <w:rPr>
          <w:color w:val="0F0F0F"/>
          <w:spacing w:val="-2"/>
          <w:w w:val="105"/>
        </w:rPr>
        <w:t> </w:t>
      </w:r>
      <w:r>
        <w:rPr>
          <w:color w:val="0F0F0F"/>
          <w:w w:val="105"/>
        </w:rPr>
        <w:t>Alissa</w:t>
      </w:r>
      <w:r>
        <w:rPr>
          <w:color w:val="0F0F0F"/>
          <w:spacing w:val="-4"/>
          <w:w w:val="105"/>
        </w:rPr>
        <w:t> </w:t>
      </w:r>
      <w:r>
        <w:rPr>
          <w:color w:val="0F0F0F"/>
          <w:w w:val="105"/>
        </w:rPr>
        <w:t>Almaliki, 2019). For</w:t>
      </w:r>
      <w:r>
        <w:rPr>
          <w:color w:val="0F0F0F"/>
          <w:spacing w:val="-6"/>
          <w:w w:val="105"/>
        </w:rPr>
        <w:t> </w:t>
      </w:r>
      <w:r>
        <w:rPr>
          <w:color w:val="0F0F0F"/>
          <w:w w:val="105"/>
        </w:rPr>
        <w:t>instance,</w:t>
      </w:r>
      <w:r>
        <w:rPr>
          <w:color w:val="0F0F0F"/>
          <w:spacing w:val="-5"/>
          <w:w w:val="105"/>
        </w:rPr>
        <w:t> </w:t>
      </w:r>
      <w:r>
        <w:rPr>
          <w:color w:val="0F0F0F"/>
          <w:w w:val="105"/>
        </w:rPr>
        <w:t>it</w:t>
      </w:r>
      <w:r>
        <w:rPr>
          <w:color w:val="0F0F0F"/>
          <w:spacing w:val="-6"/>
          <w:w w:val="105"/>
        </w:rPr>
        <w:t> </w:t>
      </w:r>
      <w:r>
        <w:rPr>
          <w:color w:val="0F0F0F"/>
          <w:w w:val="105"/>
        </w:rPr>
        <w:t>can</w:t>
      </w:r>
      <w:r>
        <w:rPr>
          <w:color w:val="0F0F0F"/>
          <w:spacing w:val="-4"/>
          <w:w w:val="105"/>
        </w:rPr>
        <w:t> </w:t>
      </w:r>
      <w:r>
        <w:rPr>
          <w:color w:val="0F0F0F"/>
          <w:w w:val="105"/>
        </w:rPr>
        <w:t>predict</w:t>
      </w:r>
      <w:r>
        <w:rPr>
          <w:color w:val="0F0F0F"/>
          <w:spacing w:val="-1"/>
          <w:w w:val="105"/>
        </w:rPr>
        <w:t> </w:t>
      </w:r>
      <w:r>
        <w:rPr>
          <w:color w:val="0F0F0F"/>
          <w:w w:val="105"/>
        </w:rPr>
        <w:t>obesity in</w:t>
      </w:r>
      <w:r>
        <w:rPr>
          <w:color w:val="0F0F0F"/>
          <w:spacing w:val="-3"/>
          <w:w w:val="105"/>
        </w:rPr>
        <w:t> </w:t>
      </w:r>
      <w:r>
        <w:rPr>
          <w:color w:val="0F0F0F"/>
          <w:w w:val="105"/>
        </w:rPr>
        <w:t>relation to</w:t>
      </w:r>
      <w:r>
        <w:rPr>
          <w:color w:val="0F0F0F"/>
          <w:spacing w:val="-7"/>
          <w:w w:val="105"/>
        </w:rPr>
        <w:t> </w:t>
      </w:r>
      <w:r>
        <w:rPr>
          <w:color w:val="0F0F0F"/>
          <w:w w:val="105"/>
        </w:rPr>
        <w:t>work</w:t>
      </w:r>
      <w:r>
        <w:rPr>
          <w:color w:val="0F0F0F"/>
          <w:spacing w:val="-1"/>
          <w:w w:val="105"/>
        </w:rPr>
        <w:t> </w:t>
      </w:r>
      <w:r>
        <w:rPr>
          <w:color w:val="0F0F0F"/>
          <w:w w:val="105"/>
        </w:rPr>
        <w:t>life</w:t>
      </w:r>
      <w:r>
        <w:rPr>
          <w:color w:val="0F0F0F"/>
          <w:spacing w:val="-6"/>
          <w:w w:val="105"/>
        </w:rPr>
        <w:t> </w:t>
      </w:r>
      <w:r>
        <w:rPr>
          <w:color w:val="0F0F0F"/>
          <w:w w:val="105"/>
        </w:rPr>
        <w:t>balance linearly</w:t>
      </w:r>
      <w:r>
        <w:rPr>
          <w:color w:val="0F0F0F"/>
          <w:spacing w:val="-1"/>
          <w:w w:val="105"/>
        </w:rPr>
        <w:t> </w:t>
      </w:r>
      <w:r>
        <w:rPr>
          <w:color w:val="0F0F0F"/>
          <w:w w:val="105"/>
        </w:rPr>
        <w:t>(Spiceworks, 2022). In</w:t>
      </w:r>
      <w:r>
        <w:rPr>
          <w:color w:val="0F0F0F"/>
          <w:spacing w:val="-6"/>
          <w:w w:val="105"/>
        </w:rPr>
        <w:t> </w:t>
      </w:r>
      <w:r>
        <w:rPr>
          <w:color w:val="0F0F0F"/>
          <w:w w:val="105"/>
        </w:rPr>
        <w:t>other</w:t>
      </w:r>
      <w:r>
        <w:rPr>
          <w:color w:val="0F0F0F"/>
          <w:spacing w:val="-4"/>
          <w:w w:val="105"/>
        </w:rPr>
        <w:t> </w:t>
      </w:r>
      <w:r>
        <w:rPr>
          <w:color w:val="0F0F0F"/>
          <w:w w:val="105"/>
        </w:rPr>
        <w:t>words, it summarizes relationships</w:t>
      </w:r>
      <w:r>
        <w:rPr>
          <w:color w:val="0F0F0F"/>
          <w:spacing w:val="35"/>
          <w:w w:val="105"/>
        </w:rPr>
        <w:t> </w:t>
      </w:r>
      <w:r>
        <w:rPr>
          <w:color w:val="0F0F0F"/>
          <w:w w:val="105"/>
        </w:rPr>
        <w:t>between two continuous variables.</w:t>
      </w:r>
    </w:p>
    <w:p>
      <w:pPr>
        <w:pStyle w:val="BodyText"/>
      </w:pPr>
    </w:p>
    <w:p>
      <w:pPr>
        <w:pStyle w:val="BodyText"/>
        <w:spacing w:before="214"/>
      </w:pPr>
    </w:p>
    <w:p>
      <w:pPr>
        <w:pStyle w:val="Heading5"/>
        <w:numPr>
          <w:ilvl w:val="2"/>
          <w:numId w:val="6"/>
        </w:numPr>
        <w:tabs>
          <w:tab w:pos="1566" w:val="left" w:leader="none"/>
        </w:tabs>
        <w:spacing w:line="240" w:lineRule="auto" w:before="0" w:after="0"/>
        <w:ind w:left="1566" w:right="0" w:hanging="719"/>
        <w:jc w:val="left"/>
        <w:rPr>
          <w:color w:val="0F0F0F"/>
        </w:rPr>
      </w:pPr>
      <w:bookmarkStart w:name="_TOC_250075" w:id="19"/>
      <w:r>
        <w:rPr>
          <w:color w:val="0F0F0F"/>
        </w:rPr>
        <w:t>Logistic</w:t>
      </w:r>
      <w:r>
        <w:rPr>
          <w:color w:val="0F0F0F"/>
          <w:spacing w:val="-7"/>
        </w:rPr>
        <w:t> </w:t>
      </w:r>
      <w:bookmarkEnd w:id="19"/>
      <w:r>
        <w:rPr>
          <w:color w:val="0F0F0F"/>
          <w:spacing w:val="-2"/>
        </w:rPr>
        <w:t>Regression</w:t>
      </w:r>
    </w:p>
    <w:p>
      <w:pPr>
        <w:pStyle w:val="BodyText"/>
        <w:spacing w:line="376" w:lineRule="auto" w:before="291"/>
        <w:ind w:left="123" w:right="310" w:hanging="2"/>
        <w:jc w:val="both"/>
      </w:pPr>
      <w:r>
        <w:rPr>
          <w:color w:val="0F0F0F"/>
        </w:rPr>
        <w:t>Despite</w:t>
      </w:r>
      <w:r>
        <w:rPr>
          <w:color w:val="0F0F0F"/>
          <w:spacing w:val="37"/>
        </w:rPr>
        <w:t> </w:t>
      </w:r>
      <w:r>
        <w:rPr>
          <w:color w:val="0F0F0F"/>
        </w:rPr>
        <w:t>its</w:t>
      </w:r>
      <w:r>
        <w:rPr>
          <w:color w:val="0F0F0F"/>
          <w:spacing w:val="18"/>
        </w:rPr>
        <w:t> </w:t>
      </w:r>
      <w:r>
        <w:rPr>
          <w:color w:val="0F0F0F"/>
        </w:rPr>
        <w:t>name,</w:t>
      </w:r>
      <w:r>
        <w:rPr>
          <w:color w:val="0F0F0F"/>
          <w:spacing w:val="26"/>
        </w:rPr>
        <w:t> </w:t>
      </w:r>
      <w:r>
        <w:rPr>
          <w:color w:val="0F0F0F"/>
        </w:rPr>
        <w:t>it</w:t>
      </w:r>
      <w:r>
        <w:rPr>
          <w:color w:val="0F0F0F"/>
          <w:spacing w:val="21"/>
        </w:rPr>
        <w:t> </w:t>
      </w:r>
      <w:r>
        <w:rPr>
          <w:color w:val="0F0F0F"/>
        </w:rPr>
        <w:t>is</w:t>
      </w:r>
      <w:r>
        <w:rPr>
          <w:color w:val="0F0F0F"/>
          <w:spacing w:val="14"/>
        </w:rPr>
        <w:t> </w:t>
      </w:r>
      <w:r>
        <w:rPr>
          <w:color w:val="0F0F0F"/>
        </w:rPr>
        <w:t>a</w:t>
      </w:r>
      <w:r>
        <w:rPr>
          <w:color w:val="0F0F0F"/>
          <w:spacing w:val="23"/>
        </w:rPr>
        <w:t> </w:t>
      </w:r>
      <w:r>
        <w:rPr>
          <w:color w:val="0F0F0F"/>
        </w:rPr>
        <w:t>classification algorithm</w:t>
      </w:r>
      <w:r>
        <w:rPr>
          <w:color w:val="0F0F0F"/>
          <w:spacing w:val="40"/>
        </w:rPr>
        <w:t> </w:t>
      </w:r>
      <w:r>
        <w:rPr>
          <w:color w:val="0F0F0F"/>
        </w:rPr>
        <w:t>which</w:t>
      </w:r>
      <w:r>
        <w:rPr>
          <w:color w:val="0F0F0F"/>
          <w:spacing w:val="27"/>
        </w:rPr>
        <w:t> </w:t>
      </w:r>
      <w:r>
        <w:rPr>
          <w:color w:val="0F0F0F"/>
        </w:rPr>
        <w:t>performs</w:t>
      </w:r>
      <w:r>
        <w:rPr>
          <w:color w:val="0F0F0F"/>
          <w:spacing w:val="37"/>
        </w:rPr>
        <w:t> </w:t>
      </w:r>
      <w:r>
        <w:rPr>
          <w:color w:val="0F0F0F"/>
        </w:rPr>
        <w:t>binary</w:t>
      </w:r>
      <w:r>
        <w:rPr>
          <w:color w:val="0F0F0F"/>
          <w:spacing w:val="34"/>
        </w:rPr>
        <w:t> </w:t>
      </w:r>
      <w:r>
        <w:rPr>
          <w:color w:val="0F0F0F"/>
        </w:rPr>
        <w:t>classification</w:t>
      </w:r>
      <w:r>
        <w:rPr>
          <w:color w:val="0F0F0F"/>
          <w:spacing w:val="18"/>
        </w:rPr>
        <w:t> </w:t>
      </w:r>
      <w:r>
        <w:rPr>
          <w:color w:val="0F0F0F"/>
        </w:rPr>
        <w:t>thus</w:t>
      </w:r>
      <w:r>
        <w:rPr>
          <w:color w:val="0F0F0F"/>
          <w:spacing w:val="29"/>
        </w:rPr>
        <w:t> </w:t>
      </w:r>
      <w:r>
        <w:rPr>
          <w:color w:val="0F0F0F"/>
        </w:rPr>
        <w:t>the</w:t>
      </w:r>
      <w:r>
        <w:rPr>
          <w:color w:val="0F0F0F"/>
          <w:spacing w:val="23"/>
        </w:rPr>
        <w:t> </w:t>
      </w:r>
      <w:r>
        <w:rPr>
          <w:color w:val="0F0F0F"/>
        </w:rPr>
        <w:t>label</w:t>
      </w:r>
      <w:r>
        <w:rPr>
          <w:color w:val="0F0F0F"/>
          <w:spacing w:val="29"/>
        </w:rPr>
        <w:t> </w:t>
      </w:r>
      <w:r>
        <w:rPr>
          <w:color w:val="0F0F0F"/>
        </w:rPr>
        <w:t>or</w:t>
      </w:r>
      <w:r>
        <w:rPr>
          <w:color w:val="0F0F0F"/>
          <w:spacing w:val="15"/>
        </w:rPr>
        <w:t> </w:t>
      </w:r>
      <w:r>
        <w:rPr>
          <w:color w:val="0F0F0F"/>
        </w:rPr>
        <w:t>output</w:t>
      </w:r>
      <w:r>
        <w:rPr>
          <w:color w:val="0F0F0F"/>
          <w:spacing w:val="33"/>
        </w:rPr>
        <w:t> </w:t>
      </w:r>
      <w:r>
        <w:rPr>
          <w:color w:val="0F0F0F"/>
        </w:rPr>
        <w:t>is in binary between </w:t>
      </w:r>
      <w:r>
        <w:rPr>
          <w:rFonts w:ascii="Arial"/>
          <w:color w:val="0F0F0F"/>
          <w:sz w:val="20"/>
        </w:rPr>
        <w:t>O </w:t>
      </w:r>
      <w:r>
        <w:rPr>
          <w:color w:val="0F0F0F"/>
        </w:rPr>
        <w:t>and 1, which models the probability of the event taking place using log odds or previous observations of a dataset. For instance, logistic regression can predict the stage of a cancer patient (Spiceworks, 2022).</w:t>
      </w:r>
      <w:r>
        <w:rPr>
          <w:color w:val="0F0F0F"/>
          <w:spacing w:val="23"/>
        </w:rPr>
        <w:t> </w:t>
      </w:r>
      <w:r>
        <w:rPr>
          <w:color w:val="0F0F0F"/>
        </w:rPr>
        <w:t>When</w:t>
      </w:r>
      <w:r>
        <w:rPr>
          <w:color w:val="0F0F0F"/>
          <w:spacing w:val="28"/>
        </w:rPr>
        <w:t> </w:t>
      </w:r>
      <w:r>
        <w:rPr>
          <w:color w:val="0F0F0F"/>
        </w:rPr>
        <w:t>the</w:t>
      </w:r>
      <w:r>
        <w:rPr>
          <w:color w:val="0F0F0F"/>
          <w:spacing w:val="21"/>
        </w:rPr>
        <w:t> </w:t>
      </w:r>
      <w:r>
        <w:rPr>
          <w:color w:val="0F0F0F"/>
        </w:rPr>
        <w:t>output</w:t>
      </w:r>
      <w:r>
        <w:rPr>
          <w:color w:val="0F0F0F"/>
          <w:spacing w:val="31"/>
        </w:rPr>
        <w:t> </w:t>
      </w:r>
      <w:r>
        <w:rPr>
          <w:color w:val="0F0F0F"/>
        </w:rPr>
        <w:t>is</w:t>
      </w:r>
      <w:r>
        <w:rPr>
          <w:color w:val="0F0F0F"/>
          <w:spacing w:val="21"/>
        </w:rPr>
        <w:t> </w:t>
      </w:r>
      <w:r>
        <w:rPr>
          <w:color w:val="0F0F0F"/>
        </w:rPr>
        <w:t>categorical</w:t>
      </w:r>
      <w:r>
        <w:rPr>
          <w:color w:val="0F0F0F"/>
          <w:spacing w:val="31"/>
        </w:rPr>
        <w:t> </w:t>
      </w:r>
      <w:r>
        <w:rPr>
          <w:color w:val="0F0F0F"/>
        </w:rPr>
        <w:t>it</w:t>
      </w:r>
      <w:r>
        <w:rPr>
          <w:color w:val="0F0F0F"/>
          <w:spacing w:val="19"/>
        </w:rPr>
        <w:t> </w:t>
      </w:r>
      <w:r>
        <w:rPr>
          <w:color w:val="0F0F0F"/>
        </w:rPr>
        <w:t>can</w:t>
      </w:r>
      <w:r>
        <w:rPr>
          <w:color w:val="0F0F0F"/>
          <w:spacing w:val="24"/>
        </w:rPr>
        <w:t> </w:t>
      </w:r>
      <w:r>
        <w:rPr>
          <w:color w:val="0F0F0F"/>
        </w:rPr>
        <w:t>be</w:t>
      </w:r>
      <w:r>
        <w:rPr>
          <w:color w:val="0F0F0F"/>
          <w:spacing w:val="13"/>
        </w:rPr>
        <w:t> </w:t>
      </w:r>
      <w:r>
        <w:rPr>
          <w:color w:val="0F0F0F"/>
        </w:rPr>
        <w:t>taken</w:t>
      </w:r>
      <w:r>
        <w:rPr>
          <w:color w:val="0F0F0F"/>
          <w:spacing w:val="20"/>
        </w:rPr>
        <w:t> </w:t>
      </w:r>
      <w:r>
        <w:rPr>
          <w:color w:val="0F0F0F"/>
        </w:rPr>
        <w:t>as</w:t>
      </w:r>
      <w:r>
        <w:rPr>
          <w:color w:val="0F0F0F"/>
          <w:spacing w:val="21"/>
        </w:rPr>
        <w:t> </w:t>
      </w:r>
      <w:r>
        <w:rPr>
          <w:color w:val="0F0F0F"/>
        </w:rPr>
        <w:t>a</w:t>
      </w:r>
      <w:r>
        <w:rPr>
          <w:color w:val="0F0F0F"/>
          <w:spacing w:val="19"/>
        </w:rPr>
        <w:t> </w:t>
      </w:r>
      <w:r>
        <w:rPr>
          <w:color w:val="0F0F0F"/>
        </w:rPr>
        <w:t>special</w:t>
      </w:r>
      <w:r>
        <w:rPr>
          <w:color w:val="0F0F0F"/>
          <w:spacing w:val="28"/>
        </w:rPr>
        <w:t> </w:t>
      </w:r>
      <w:r>
        <w:rPr>
          <w:color w:val="0F0F0F"/>
        </w:rPr>
        <w:t>case</w:t>
      </w:r>
      <w:r>
        <w:rPr>
          <w:color w:val="0F0F0F"/>
          <w:spacing w:val="24"/>
        </w:rPr>
        <w:t> </w:t>
      </w:r>
      <w:r>
        <w:rPr>
          <w:color w:val="0F0F0F"/>
        </w:rPr>
        <w:t>of</w:t>
      </w:r>
      <w:r>
        <w:rPr>
          <w:color w:val="0F0F0F"/>
          <w:spacing w:val="24"/>
        </w:rPr>
        <w:t> </w:t>
      </w:r>
      <w:r>
        <w:rPr>
          <w:color w:val="0F0F0F"/>
        </w:rPr>
        <w:t>linear</w:t>
      </w:r>
      <w:r>
        <w:rPr>
          <w:color w:val="0F0F0F"/>
          <w:spacing w:val="21"/>
        </w:rPr>
        <w:t> </w:t>
      </w:r>
      <w:r>
        <w:rPr>
          <w:color w:val="0F0F0F"/>
        </w:rPr>
        <w:t>regression</w:t>
      </w:r>
      <w:r>
        <w:rPr>
          <w:color w:val="0F0F0F"/>
          <w:spacing w:val="40"/>
        </w:rPr>
        <w:t> </w:t>
      </w:r>
      <w:r>
        <w:rPr>
          <w:color w:val="0F0F0F"/>
        </w:rPr>
        <w:t>where</w:t>
      </w:r>
      <w:r>
        <w:rPr>
          <w:color w:val="0F0F0F"/>
          <w:spacing w:val="29"/>
        </w:rPr>
        <w:t> </w:t>
      </w:r>
      <w:r>
        <w:rPr>
          <w:color w:val="0F0F0F"/>
        </w:rPr>
        <w:t>a</w:t>
      </w:r>
      <w:r>
        <w:rPr>
          <w:color w:val="0F0F0F"/>
          <w:spacing w:val="23"/>
        </w:rPr>
        <w:t> </w:t>
      </w:r>
      <w:r>
        <w:rPr>
          <w:color w:val="0F0F0F"/>
        </w:rPr>
        <w:t>log</w:t>
      </w:r>
      <w:r>
        <w:rPr>
          <w:color w:val="0F0F0F"/>
          <w:spacing w:val="16"/>
        </w:rPr>
        <w:t> </w:t>
      </w:r>
      <w:r>
        <w:rPr>
          <w:color w:val="0F0F0F"/>
        </w:rPr>
        <w:t>of</w:t>
      </w:r>
      <w:r>
        <w:rPr>
          <w:color w:val="0F0F0F"/>
          <w:spacing w:val="13"/>
        </w:rPr>
        <w:t> </w:t>
      </w:r>
      <w:r>
        <w:rPr>
          <w:color w:val="0F0F0F"/>
        </w:rPr>
        <w:t>odds is</w:t>
      </w:r>
      <w:r>
        <w:rPr>
          <w:color w:val="0F0F0F"/>
          <w:spacing w:val="40"/>
        </w:rPr>
        <w:t> </w:t>
      </w:r>
      <w:r>
        <w:rPr>
          <w:color w:val="0F0F0F"/>
        </w:rPr>
        <w:t>used</w:t>
      </w:r>
      <w:r>
        <w:rPr>
          <w:color w:val="0F0F0F"/>
          <w:spacing w:val="40"/>
        </w:rPr>
        <w:t> </w:t>
      </w:r>
      <w:r>
        <w:rPr>
          <w:color w:val="0F0F0F"/>
        </w:rPr>
        <w:t>as the dependent</w:t>
      </w:r>
      <w:r>
        <w:rPr>
          <w:color w:val="0F0F0F"/>
          <w:spacing w:val="40"/>
        </w:rPr>
        <w:t> </w:t>
      </w:r>
      <w:r>
        <w:rPr>
          <w:color w:val="0F0F0F"/>
        </w:rPr>
        <w:t>variable</w:t>
      </w:r>
      <w:r>
        <w:rPr>
          <w:color w:val="0F0F0F"/>
          <w:spacing w:val="40"/>
        </w:rPr>
        <w:t> </w:t>
      </w:r>
      <w:r>
        <w:rPr>
          <w:color w:val="0F0F0F"/>
        </w:rPr>
        <w:t>(Zaid</w:t>
      </w:r>
      <w:r>
        <w:rPr>
          <w:color w:val="0F0F0F"/>
          <w:spacing w:val="40"/>
        </w:rPr>
        <w:t> </w:t>
      </w:r>
      <w:r>
        <w:rPr>
          <w:color w:val="0F0F0F"/>
        </w:rPr>
        <w:t>Alissa</w:t>
      </w:r>
      <w:r>
        <w:rPr>
          <w:color w:val="0F0F0F"/>
          <w:spacing w:val="40"/>
        </w:rPr>
        <w:t> </w:t>
      </w:r>
      <w:r>
        <w:rPr>
          <w:color w:val="0F0F0F"/>
        </w:rPr>
        <w:t>Almaliki,</w:t>
      </w:r>
      <w:r>
        <w:rPr>
          <w:color w:val="0F0F0F"/>
          <w:spacing w:val="40"/>
        </w:rPr>
        <w:t> </w:t>
      </w:r>
      <w:r>
        <w:rPr>
          <w:color w:val="0F0F0F"/>
        </w:rPr>
        <w:t>2019).</w:t>
      </w:r>
    </w:p>
    <w:p>
      <w:pPr>
        <w:spacing w:after="0" w:line="376" w:lineRule="auto"/>
        <w:jc w:val="both"/>
        <w:sectPr>
          <w:pgSz w:w="11910" w:h="16840"/>
          <w:pgMar w:header="658" w:footer="1021" w:top="1320" w:bottom="1220" w:left="960" w:right="740"/>
        </w:sectPr>
      </w:pPr>
    </w:p>
    <w:p>
      <w:pPr>
        <w:pStyle w:val="Heading6"/>
        <w:numPr>
          <w:ilvl w:val="2"/>
          <w:numId w:val="6"/>
        </w:numPr>
        <w:tabs>
          <w:tab w:pos="1565" w:val="left" w:leader="none"/>
        </w:tabs>
        <w:spacing w:line="240" w:lineRule="auto" w:before="87" w:after="0"/>
        <w:ind w:left="1565" w:right="0" w:hanging="718"/>
        <w:jc w:val="left"/>
        <w:rPr>
          <w:color w:val="0F0F0F"/>
        </w:rPr>
      </w:pPr>
      <w:bookmarkStart w:name="_TOC_250074" w:id="20"/>
      <w:r>
        <w:rPr>
          <w:color w:val="0F0F0F"/>
        </w:rPr>
        <w:t>K-</w:t>
      </w:r>
      <w:bookmarkEnd w:id="20"/>
      <w:r>
        <w:rPr>
          <w:color w:val="0F0F0F"/>
          <w:spacing w:val="-2"/>
        </w:rPr>
        <w:t>Means</w:t>
      </w:r>
    </w:p>
    <w:p>
      <w:pPr>
        <w:spacing w:line="360" w:lineRule="auto" w:before="289"/>
        <w:ind w:left="122" w:right="306" w:firstLine="2"/>
        <w:jc w:val="both"/>
        <w:rPr>
          <w:sz w:val="22"/>
        </w:rPr>
      </w:pPr>
      <w:r>
        <w:rPr>
          <w:color w:val="0F0F0F"/>
          <w:sz w:val="22"/>
        </w:rPr>
        <w:t>An unsupervised clustering algorithm used to separate data into groups in other words it is used to classify unlabelled data into a predetermined number of cluster/groups based on similarities, which is k. K-means clustering works by providing it the number of clusters (k) that needs to be generated. Then k data points are chosen at random, and each point is assigned to a cluster. After which the cluster centroids will</w:t>
      </w:r>
      <w:r>
        <w:rPr>
          <w:color w:val="0F0F0F"/>
          <w:spacing w:val="23"/>
          <w:sz w:val="22"/>
        </w:rPr>
        <w:t> </w:t>
      </w:r>
      <w:r>
        <w:rPr>
          <w:color w:val="0F0F0F"/>
          <w:sz w:val="22"/>
        </w:rPr>
        <w:t>be computed till</w:t>
      </w:r>
      <w:r>
        <w:rPr>
          <w:color w:val="0F0F0F"/>
          <w:spacing w:val="-6"/>
          <w:sz w:val="22"/>
        </w:rPr>
        <w:t> </w:t>
      </w:r>
      <w:r>
        <w:rPr>
          <w:color w:val="0F0F0F"/>
          <w:sz w:val="22"/>
        </w:rPr>
        <w:t>the</w:t>
      </w:r>
      <w:r>
        <w:rPr>
          <w:color w:val="0F0F0F"/>
          <w:spacing w:val="-13"/>
          <w:sz w:val="22"/>
        </w:rPr>
        <w:t> </w:t>
      </w:r>
      <w:r>
        <w:rPr>
          <w:color w:val="0F0F0F"/>
          <w:sz w:val="22"/>
        </w:rPr>
        <w:t>ideal</w:t>
      </w:r>
      <w:r>
        <w:rPr>
          <w:color w:val="0F0F0F"/>
          <w:spacing w:val="-2"/>
          <w:sz w:val="22"/>
        </w:rPr>
        <w:t> </w:t>
      </w:r>
      <w:r>
        <w:rPr>
          <w:color w:val="0F0F0F"/>
          <w:sz w:val="22"/>
        </w:rPr>
        <w:t>assigning</w:t>
      </w:r>
      <w:r>
        <w:rPr>
          <w:color w:val="0F0F0F"/>
          <w:spacing w:val="-2"/>
          <w:sz w:val="22"/>
        </w:rPr>
        <w:t> </w:t>
      </w:r>
      <w:r>
        <w:rPr>
          <w:color w:val="0F0F0F"/>
          <w:sz w:val="22"/>
        </w:rPr>
        <w:t>of</w:t>
      </w:r>
      <w:r>
        <w:rPr>
          <w:color w:val="0F0F0F"/>
          <w:spacing w:val="-14"/>
          <w:sz w:val="22"/>
        </w:rPr>
        <w:t> </w:t>
      </w:r>
      <w:r>
        <w:rPr>
          <w:color w:val="0F0F0F"/>
          <w:sz w:val="22"/>
        </w:rPr>
        <w:t>data</w:t>
      </w:r>
      <w:r>
        <w:rPr>
          <w:color w:val="0F0F0F"/>
          <w:spacing w:val="-6"/>
          <w:sz w:val="22"/>
        </w:rPr>
        <w:t> </w:t>
      </w:r>
      <w:r>
        <w:rPr>
          <w:color w:val="0F0F0F"/>
          <w:sz w:val="22"/>
        </w:rPr>
        <w:t>points</w:t>
      </w:r>
      <w:r>
        <w:rPr>
          <w:color w:val="0F0F0F"/>
          <w:spacing w:val="-2"/>
          <w:sz w:val="22"/>
        </w:rPr>
        <w:t> </w:t>
      </w:r>
      <w:r>
        <w:rPr>
          <w:color w:val="0F0F0F"/>
          <w:sz w:val="22"/>
        </w:rPr>
        <w:t>to</w:t>
      </w:r>
      <w:r>
        <w:rPr>
          <w:color w:val="0F0F0F"/>
          <w:spacing w:val="-14"/>
          <w:sz w:val="22"/>
        </w:rPr>
        <w:t> </w:t>
      </w:r>
      <w:r>
        <w:rPr>
          <w:color w:val="0F0F0F"/>
          <w:sz w:val="22"/>
        </w:rPr>
        <w:t>clusters</w:t>
      </w:r>
      <w:r>
        <w:rPr>
          <w:color w:val="0F0F0F"/>
          <w:spacing w:val="-2"/>
          <w:sz w:val="22"/>
        </w:rPr>
        <w:t> </w:t>
      </w:r>
      <w:r>
        <w:rPr>
          <w:color w:val="0F0F0F"/>
          <w:sz w:val="22"/>
        </w:rPr>
        <w:t>that</w:t>
      </w:r>
      <w:r>
        <w:rPr>
          <w:color w:val="0F0F0F"/>
          <w:spacing w:val="-10"/>
          <w:sz w:val="22"/>
        </w:rPr>
        <w:t> </w:t>
      </w:r>
      <w:r>
        <w:rPr>
          <w:color w:val="0F0F0F"/>
          <w:sz w:val="22"/>
        </w:rPr>
        <w:t>do</w:t>
      </w:r>
      <w:r>
        <w:rPr>
          <w:color w:val="0F0F0F"/>
          <w:spacing w:val="-9"/>
          <w:sz w:val="22"/>
        </w:rPr>
        <w:t> </w:t>
      </w:r>
      <w:r>
        <w:rPr>
          <w:color w:val="0F0F0F"/>
          <w:sz w:val="22"/>
        </w:rPr>
        <w:t>not</w:t>
      </w:r>
      <w:r>
        <w:rPr>
          <w:color w:val="0F0F0F"/>
          <w:spacing w:val="-9"/>
          <w:sz w:val="22"/>
        </w:rPr>
        <w:t> </w:t>
      </w:r>
      <w:r>
        <w:rPr>
          <w:color w:val="0F0F0F"/>
          <w:sz w:val="22"/>
        </w:rPr>
        <w:t>vary known as</w:t>
      </w:r>
      <w:r>
        <w:rPr>
          <w:color w:val="0F0F0F"/>
          <w:spacing w:val="-14"/>
          <w:sz w:val="22"/>
        </w:rPr>
        <w:t> </w:t>
      </w:r>
      <w:r>
        <w:rPr>
          <w:color w:val="0F0F0F"/>
          <w:sz w:val="22"/>
        </w:rPr>
        <w:t>centroid</w:t>
      </w:r>
      <w:r>
        <w:rPr>
          <w:color w:val="0F0F0F"/>
          <w:spacing w:val="-2"/>
          <w:sz w:val="22"/>
        </w:rPr>
        <w:t> </w:t>
      </w:r>
      <w:r>
        <w:rPr>
          <w:color w:val="0F0F0F"/>
          <w:sz w:val="22"/>
        </w:rPr>
        <w:t>is</w:t>
      </w:r>
      <w:r>
        <w:rPr>
          <w:color w:val="0F0F0F"/>
          <w:spacing w:val="-13"/>
          <w:sz w:val="22"/>
        </w:rPr>
        <w:t> </w:t>
      </w:r>
      <w:r>
        <w:rPr>
          <w:color w:val="0F0F0F"/>
          <w:sz w:val="22"/>
        </w:rPr>
        <w:t>found</w:t>
      </w:r>
      <w:r>
        <w:rPr>
          <w:color w:val="0F0F0F"/>
          <w:spacing w:val="-5"/>
          <w:sz w:val="22"/>
        </w:rPr>
        <w:t> </w:t>
      </w:r>
      <w:r>
        <w:rPr>
          <w:color w:val="0F0F0F"/>
          <w:sz w:val="22"/>
        </w:rPr>
        <w:t>(Sharma, 2021).</w:t>
      </w:r>
      <w:r>
        <w:rPr>
          <w:color w:val="0F0F0F"/>
          <w:spacing w:val="-14"/>
          <w:sz w:val="22"/>
        </w:rPr>
        <w:t> </w:t>
      </w:r>
      <w:r>
        <w:rPr>
          <w:color w:val="0F0F0F"/>
          <w:sz w:val="22"/>
        </w:rPr>
        <w:t>For instance, if there are 10 data points which represent 5 grapefruits and 5 broccolis and one want to categorize them</w:t>
      </w:r>
      <w:r>
        <w:rPr>
          <w:color w:val="0F0F0F"/>
          <w:spacing w:val="-2"/>
          <w:sz w:val="22"/>
        </w:rPr>
        <w:t> </w:t>
      </w:r>
      <w:r>
        <w:rPr>
          <w:color w:val="0F0F0F"/>
          <w:sz w:val="22"/>
        </w:rPr>
        <w:t>into</w:t>
      </w:r>
      <w:r>
        <w:rPr>
          <w:color w:val="0F0F0F"/>
          <w:spacing w:val="-9"/>
          <w:sz w:val="22"/>
        </w:rPr>
        <w:t> </w:t>
      </w:r>
      <w:r>
        <w:rPr>
          <w:color w:val="0F0F0F"/>
          <w:sz w:val="22"/>
        </w:rPr>
        <w:t>two</w:t>
      </w:r>
      <w:r>
        <w:rPr>
          <w:color w:val="0F0F0F"/>
          <w:spacing w:val="-13"/>
          <w:sz w:val="22"/>
        </w:rPr>
        <w:t> </w:t>
      </w:r>
      <w:r>
        <w:rPr>
          <w:color w:val="0F0F0F"/>
          <w:sz w:val="22"/>
        </w:rPr>
        <w:t>groups. According to</w:t>
      </w:r>
      <w:r>
        <w:rPr>
          <w:color w:val="0F0F0F"/>
          <w:spacing w:val="-12"/>
          <w:sz w:val="22"/>
        </w:rPr>
        <w:t> </w:t>
      </w:r>
      <w:r>
        <w:rPr>
          <w:color w:val="0F0F0F"/>
          <w:sz w:val="22"/>
        </w:rPr>
        <w:t>Zaid</w:t>
      </w:r>
      <w:r>
        <w:rPr>
          <w:color w:val="0F0F0F"/>
          <w:spacing w:val="-5"/>
          <w:sz w:val="22"/>
        </w:rPr>
        <w:t> </w:t>
      </w:r>
      <w:r>
        <w:rPr>
          <w:color w:val="0F0F0F"/>
          <w:sz w:val="22"/>
        </w:rPr>
        <w:t>Alissa</w:t>
      </w:r>
      <w:r>
        <w:rPr>
          <w:color w:val="0F0F0F"/>
          <w:spacing w:val="-2"/>
          <w:sz w:val="22"/>
        </w:rPr>
        <w:t> </w:t>
      </w:r>
      <w:r>
        <w:rPr>
          <w:color w:val="0F0F0F"/>
          <w:sz w:val="22"/>
        </w:rPr>
        <w:t>Almaliki (2019),</w:t>
      </w:r>
      <w:r>
        <w:rPr>
          <w:color w:val="0F0F0F"/>
          <w:spacing w:val="-2"/>
          <w:sz w:val="22"/>
        </w:rPr>
        <w:t> </w:t>
      </w:r>
      <w:r>
        <w:rPr>
          <w:color w:val="0F0F0F"/>
          <w:sz w:val="22"/>
        </w:rPr>
        <w:t>one</w:t>
      </w:r>
      <w:r>
        <w:rPr>
          <w:color w:val="0F0F0F"/>
          <w:spacing w:val="-12"/>
          <w:sz w:val="22"/>
        </w:rPr>
        <w:t> </w:t>
      </w:r>
      <w:r>
        <w:rPr>
          <w:color w:val="0F0F0F"/>
          <w:sz w:val="22"/>
        </w:rPr>
        <w:t>of</w:t>
      </w:r>
      <w:r>
        <w:rPr>
          <w:color w:val="0F0F0F"/>
          <w:spacing w:val="-13"/>
          <w:sz w:val="22"/>
        </w:rPr>
        <w:t> </w:t>
      </w:r>
      <w:r>
        <w:rPr>
          <w:color w:val="0F0F0F"/>
          <w:sz w:val="22"/>
        </w:rPr>
        <w:t>the</w:t>
      </w:r>
      <w:r>
        <w:rPr>
          <w:color w:val="0F0F0F"/>
          <w:spacing w:val="-13"/>
          <w:sz w:val="22"/>
        </w:rPr>
        <w:t> </w:t>
      </w:r>
      <w:r>
        <w:rPr>
          <w:color w:val="0F0F0F"/>
          <w:sz w:val="22"/>
        </w:rPr>
        <w:t>ways</w:t>
      </w:r>
      <w:r>
        <w:rPr>
          <w:color w:val="0F0F0F"/>
          <w:spacing w:val="-8"/>
          <w:sz w:val="22"/>
        </w:rPr>
        <w:t> </w:t>
      </w:r>
      <w:r>
        <w:rPr>
          <w:color w:val="0F0F0F"/>
          <w:sz w:val="22"/>
        </w:rPr>
        <w:t>to</w:t>
      </w:r>
      <w:r>
        <w:rPr>
          <w:color w:val="0F0F0F"/>
          <w:spacing w:val="-14"/>
          <w:sz w:val="22"/>
        </w:rPr>
        <w:t> </w:t>
      </w:r>
      <w:r>
        <w:rPr>
          <w:color w:val="0F0F0F"/>
          <w:sz w:val="22"/>
        </w:rPr>
        <w:t>differentiate would</w:t>
      </w:r>
      <w:r>
        <w:rPr>
          <w:color w:val="0F0F0F"/>
          <w:spacing w:val="-6"/>
          <w:sz w:val="22"/>
        </w:rPr>
        <w:t> </w:t>
      </w:r>
      <w:r>
        <w:rPr>
          <w:color w:val="0F0F0F"/>
          <w:sz w:val="22"/>
        </w:rPr>
        <w:t>be</w:t>
      </w:r>
      <w:r>
        <w:rPr>
          <w:color w:val="0F0F0F"/>
          <w:spacing w:val="-13"/>
          <w:sz w:val="22"/>
        </w:rPr>
        <w:t> </w:t>
      </w:r>
      <w:r>
        <w:rPr>
          <w:color w:val="0F0F0F"/>
          <w:sz w:val="22"/>
        </w:rPr>
        <w:t>with the size or shape differences, thus, to categorize this data, one selects two random data points as the starting position then</w:t>
      </w:r>
      <w:r>
        <w:rPr>
          <w:color w:val="0F0F0F"/>
          <w:spacing w:val="-1"/>
          <w:sz w:val="22"/>
        </w:rPr>
        <w:t> </w:t>
      </w:r>
      <w:r>
        <w:rPr>
          <w:color w:val="0F0F0F"/>
          <w:sz w:val="22"/>
        </w:rPr>
        <w:t>compares it</w:t>
      </w:r>
      <w:r>
        <w:rPr>
          <w:color w:val="0F0F0F"/>
          <w:spacing w:val="-12"/>
          <w:sz w:val="22"/>
        </w:rPr>
        <w:t> </w:t>
      </w:r>
      <w:r>
        <w:rPr>
          <w:color w:val="0F0F0F"/>
          <w:sz w:val="22"/>
        </w:rPr>
        <w:t>with every</w:t>
      </w:r>
      <w:r>
        <w:rPr>
          <w:color w:val="0F0F0F"/>
          <w:spacing w:val="-2"/>
          <w:sz w:val="22"/>
        </w:rPr>
        <w:t> </w:t>
      </w:r>
      <w:r>
        <w:rPr>
          <w:color w:val="0F0F0F"/>
          <w:sz w:val="22"/>
        </w:rPr>
        <w:t>other point to</w:t>
      </w:r>
      <w:r>
        <w:rPr>
          <w:color w:val="0F0F0F"/>
          <w:spacing w:val="-6"/>
          <w:sz w:val="22"/>
        </w:rPr>
        <w:t> </w:t>
      </w:r>
      <w:r>
        <w:rPr>
          <w:color w:val="0F0F0F"/>
          <w:sz w:val="22"/>
        </w:rPr>
        <w:t>find</w:t>
      </w:r>
      <w:r>
        <w:rPr>
          <w:color w:val="0F0F0F"/>
          <w:spacing w:val="-3"/>
          <w:sz w:val="22"/>
        </w:rPr>
        <w:t> </w:t>
      </w:r>
      <w:r>
        <w:rPr>
          <w:color w:val="0F0F0F"/>
          <w:sz w:val="22"/>
        </w:rPr>
        <w:t>the</w:t>
      </w:r>
      <w:r>
        <w:rPr>
          <w:color w:val="0F0F0F"/>
          <w:spacing w:val="-7"/>
          <w:sz w:val="22"/>
        </w:rPr>
        <w:t> </w:t>
      </w:r>
      <w:r>
        <w:rPr>
          <w:color w:val="0F0F0F"/>
          <w:sz w:val="22"/>
        </w:rPr>
        <w:t>closest starting position. Since the</w:t>
      </w:r>
      <w:r>
        <w:rPr>
          <w:color w:val="0F0F0F"/>
          <w:spacing w:val="-8"/>
          <w:sz w:val="22"/>
        </w:rPr>
        <w:t> </w:t>
      </w:r>
      <w:r>
        <w:rPr>
          <w:color w:val="0F0F0F"/>
          <w:sz w:val="22"/>
        </w:rPr>
        <w:t>data</w:t>
      </w:r>
      <w:r>
        <w:rPr>
          <w:color w:val="0F0F0F"/>
          <w:spacing w:val="-2"/>
          <w:sz w:val="22"/>
        </w:rPr>
        <w:t> </w:t>
      </w:r>
      <w:r>
        <w:rPr>
          <w:color w:val="0F0F0F"/>
          <w:sz w:val="22"/>
        </w:rPr>
        <w:t>points were chosen randomly the first fluster will be inaccurate. Both grapefruit and broccoli will be in each cluster in different amounts, the next stage is to take the average of all points in one group and use that as the starting point</w:t>
      </w:r>
      <w:r>
        <w:rPr>
          <w:color w:val="0F0F0F"/>
          <w:spacing w:val="-3"/>
          <w:sz w:val="22"/>
        </w:rPr>
        <w:t> </w:t>
      </w:r>
      <w:r>
        <w:rPr>
          <w:color w:val="0F0F0F"/>
          <w:sz w:val="22"/>
        </w:rPr>
        <w:t>for</w:t>
      </w:r>
      <w:r>
        <w:rPr>
          <w:color w:val="0F0F0F"/>
          <w:spacing w:val="-9"/>
          <w:sz w:val="22"/>
        </w:rPr>
        <w:t> </w:t>
      </w:r>
      <w:r>
        <w:rPr>
          <w:color w:val="0F0F0F"/>
          <w:sz w:val="22"/>
        </w:rPr>
        <w:t>that</w:t>
      </w:r>
      <w:r>
        <w:rPr>
          <w:color w:val="0F0F0F"/>
          <w:spacing w:val="-7"/>
          <w:sz w:val="22"/>
        </w:rPr>
        <w:t> </w:t>
      </w:r>
      <w:r>
        <w:rPr>
          <w:color w:val="0F0F0F"/>
          <w:sz w:val="22"/>
        </w:rPr>
        <w:t>group</w:t>
      </w:r>
      <w:r>
        <w:rPr>
          <w:color w:val="0F0F0F"/>
          <w:spacing w:val="-3"/>
          <w:sz w:val="22"/>
        </w:rPr>
        <w:t> </w:t>
      </w:r>
      <w:r>
        <w:rPr>
          <w:color w:val="0F0F0F"/>
          <w:sz w:val="22"/>
        </w:rPr>
        <w:t>and</w:t>
      </w:r>
      <w:r>
        <w:rPr>
          <w:color w:val="0F0F0F"/>
          <w:spacing w:val="-6"/>
          <w:sz w:val="22"/>
        </w:rPr>
        <w:t> </w:t>
      </w:r>
      <w:r>
        <w:rPr>
          <w:color w:val="0F0F0F"/>
          <w:sz w:val="22"/>
        </w:rPr>
        <w:t>follow the</w:t>
      </w:r>
      <w:r>
        <w:rPr>
          <w:color w:val="0F0F0F"/>
          <w:spacing w:val="-9"/>
          <w:sz w:val="22"/>
        </w:rPr>
        <w:t> </w:t>
      </w:r>
      <w:r>
        <w:rPr>
          <w:color w:val="0F0F0F"/>
          <w:sz w:val="22"/>
        </w:rPr>
        <w:t>same</w:t>
      </w:r>
      <w:r>
        <w:rPr>
          <w:color w:val="0F0F0F"/>
          <w:spacing w:val="-4"/>
          <w:sz w:val="22"/>
        </w:rPr>
        <w:t> </w:t>
      </w:r>
      <w:r>
        <w:rPr>
          <w:color w:val="0F0F0F"/>
          <w:sz w:val="22"/>
        </w:rPr>
        <w:t>technique</w:t>
      </w:r>
      <w:r>
        <w:rPr>
          <w:color w:val="0F0F0F"/>
          <w:spacing w:val="-1"/>
          <w:sz w:val="22"/>
        </w:rPr>
        <w:t> </w:t>
      </w:r>
      <w:r>
        <w:rPr>
          <w:color w:val="0F0F0F"/>
          <w:sz w:val="22"/>
        </w:rPr>
        <w:t>for</w:t>
      </w:r>
      <w:r>
        <w:rPr>
          <w:color w:val="0F0F0F"/>
          <w:spacing w:val="-9"/>
          <w:sz w:val="22"/>
        </w:rPr>
        <w:t> </w:t>
      </w:r>
      <w:r>
        <w:rPr>
          <w:color w:val="0F0F0F"/>
          <w:sz w:val="22"/>
        </w:rPr>
        <w:t>the</w:t>
      </w:r>
      <w:r>
        <w:rPr>
          <w:color w:val="0F0F0F"/>
          <w:spacing w:val="-8"/>
          <w:sz w:val="22"/>
        </w:rPr>
        <w:t> </w:t>
      </w:r>
      <w:r>
        <w:rPr>
          <w:color w:val="0F0F0F"/>
          <w:sz w:val="22"/>
        </w:rPr>
        <w:t>other group. On</w:t>
      </w:r>
      <w:r>
        <w:rPr>
          <w:color w:val="0F0F0F"/>
          <w:spacing w:val="-7"/>
          <w:sz w:val="22"/>
        </w:rPr>
        <w:t> </w:t>
      </w:r>
      <w:r>
        <w:rPr>
          <w:color w:val="0F0F0F"/>
          <w:sz w:val="22"/>
        </w:rPr>
        <w:t>the</w:t>
      </w:r>
      <w:r>
        <w:rPr>
          <w:color w:val="0F0F0F"/>
          <w:spacing w:val="-11"/>
          <w:sz w:val="22"/>
        </w:rPr>
        <w:t> </w:t>
      </w:r>
      <w:r>
        <w:rPr>
          <w:color w:val="0F0F0F"/>
          <w:sz w:val="22"/>
        </w:rPr>
        <w:t>second round the</w:t>
      </w:r>
      <w:r>
        <w:rPr>
          <w:color w:val="0F0F0F"/>
          <w:spacing w:val="-12"/>
          <w:sz w:val="22"/>
        </w:rPr>
        <w:t> </w:t>
      </w:r>
      <w:r>
        <w:rPr>
          <w:color w:val="0F0F0F"/>
          <w:sz w:val="22"/>
        </w:rPr>
        <w:t>grapefruits and broccolis will be in their own separate groups, since the average is a lot closer to the majority of each cluster and to confirm the success rate it is advised to calculate the average and run the grouping again to see if any points have changed the third time, if no points have changed then the grouping is done, if not the grouping process is run till there are no changes</w:t>
      </w:r>
    </w:p>
    <w:p>
      <w:pPr>
        <w:pStyle w:val="BodyText"/>
        <w:rPr>
          <w:sz w:val="22"/>
        </w:rPr>
      </w:pPr>
    </w:p>
    <w:p>
      <w:pPr>
        <w:pStyle w:val="BodyText"/>
        <w:spacing w:before="209"/>
        <w:rPr>
          <w:sz w:val="22"/>
        </w:rPr>
      </w:pPr>
    </w:p>
    <w:p>
      <w:pPr>
        <w:pStyle w:val="Heading6"/>
        <w:numPr>
          <w:ilvl w:val="2"/>
          <w:numId w:val="6"/>
        </w:numPr>
        <w:tabs>
          <w:tab w:pos="1565" w:val="left" w:leader="none"/>
        </w:tabs>
        <w:spacing w:line="240" w:lineRule="auto" w:before="0" w:after="0"/>
        <w:ind w:left="1565" w:right="0" w:hanging="718"/>
        <w:jc w:val="left"/>
        <w:rPr>
          <w:color w:val="0F0F0F"/>
        </w:rPr>
      </w:pPr>
      <w:bookmarkStart w:name="_TOC_250073" w:id="21"/>
      <w:r>
        <w:rPr>
          <w:color w:val="0F0F0F"/>
          <w:w w:val="105"/>
        </w:rPr>
        <w:t>Kernel</w:t>
      </w:r>
      <w:r>
        <w:rPr>
          <w:color w:val="0F0F0F"/>
          <w:spacing w:val="-18"/>
          <w:w w:val="105"/>
        </w:rPr>
        <w:t> </w:t>
      </w:r>
      <w:r>
        <w:rPr>
          <w:color w:val="0F0F0F"/>
          <w:w w:val="105"/>
        </w:rPr>
        <w:t>Support</w:t>
      </w:r>
      <w:r>
        <w:rPr>
          <w:color w:val="0F0F0F"/>
          <w:spacing w:val="-16"/>
          <w:w w:val="105"/>
        </w:rPr>
        <w:t> </w:t>
      </w:r>
      <w:r>
        <w:rPr>
          <w:color w:val="0F0F0F"/>
          <w:w w:val="105"/>
        </w:rPr>
        <w:t>Vector</w:t>
      </w:r>
      <w:r>
        <w:rPr>
          <w:color w:val="0F0F0F"/>
          <w:spacing w:val="-16"/>
          <w:w w:val="105"/>
        </w:rPr>
        <w:t> </w:t>
      </w:r>
      <w:r>
        <w:rPr>
          <w:color w:val="0F0F0F"/>
          <w:w w:val="105"/>
        </w:rPr>
        <w:t>Machines</w:t>
      </w:r>
      <w:r>
        <w:rPr>
          <w:color w:val="0F0F0F"/>
          <w:spacing w:val="-5"/>
          <w:w w:val="105"/>
        </w:rPr>
        <w:t> </w:t>
      </w:r>
      <w:bookmarkEnd w:id="21"/>
      <w:r>
        <w:rPr>
          <w:color w:val="0F0F0F"/>
          <w:spacing w:val="-2"/>
          <w:w w:val="105"/>
        </w:rPr>
        <w:t>(SVM)</w:t>
      </w:r>
    </w:p>
    <w:p>
      <w:pPr>
        <w:spacing w:line="360" w:lineRule="auto" w:before="289"/>
        <w:ind w:left="120" w:right="307" w:firstLine="5"/>
        <w:jc w:val="both"/>
        <w:rPr>
          <w:sz w:val="22"/>
        </w:rPr>
      </w:pPr>
      <w:r>
        <w:rPr/>
        <mc:AlternateContent>
          <mc:Choice Requires="wps">
            <w:drawing>
              <wp:anchor distT="0" distB="0" distL="0" distR="0" allowOverlap="1" layoutInCell="1" locked="0" behindDoc="0" simplePos="0" relativeHeight="15737344">
                <wp:simplePos x="0" y="0"/>
                <wp:positionH relativeFrom="page">
                  <wp:posOffset>863722</wp:posOffset>
                </wp:positionH>
                <wp:positionV relativeFrom="paragraph">
                  <wp:posOffset>1396619</wp:posOffset>
                </wp:positionV>
                <wp:extent cx="2909570" cy="2101215"/>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2909570" cy="2101215"/>
                          <a:chExt cx="2909570" cy="2101215"/>
                        </a:xfrm>
                      </wpg:grpSpPr>
                      <wps:wsp>
                        <wps:cNvPr id="58" name="Graphic 58"/>
                        <wps:cNvSpPr/>
                        <wps:spPr>
                          <a:xfrm>
                            <a:off x="3814" y="141165"/>
                            <a:ext cx="2719070" cy="1957705"/>
                          </a:xfrm>
                          <a:custGeom>
                            <a:avLst/>
                            <a:gdLst/>
                            <a:ahLst/>
                            <a:cxnLst/>
                            <a:rect l="l" t="t" r="r" b="b"/>
                            <a:pathLst>
                              <a:path w="2719070" h="1957705">
                                <a:moveTo>
                                  <a:pt x="0" y="0"/>
                                </a:moveTo>
                                <a:lnTo>
                                  <a:pt x="0" y="1957292"/>
                                </a:lnTo>
                              </a:path>
                              <a:path w="2719070" h="1957705">
                                <a:moveTo>
                                  <a:pt x="15240" y="1955768"/>
                                </a:moveTo>
                                <a:lnTo>
                                  <a:pt x="2718530" y="1955768"/>
                                </a:lnTo>
                              </a:path>
                            </a:pathLst>
                          </a:custGeom>
                          <a:ln w="7629">
                            <a:solidFill>
                              <a:srgbClr val="000000"/>
                            </a:solidFill>
                            <a:prstDash val="solid"/>
                          </a:ln>
                        </wps:spPr>
                        <wps:bodyPr wrap="square" lIns="0" tIns="0" rIns="0" bIns="0" rtlCol="0">
                          <a:prstTxWarp prst="textNoShape">
                            <a:avLst/>
                          </a:prstTxWarp>
                          <a:noAutofit/>
                        </wps:bodyPr>
                      </wps:wsp>
                      <wps:wsp>
                        <wps:cNvPr id="59" name="Graphic 59"/>
                        <wps:cNvSpPr/>
                        <wps:spPr>
                          <a:xfrm>
                            <a:off x="385386" y="455395"/>
                            <a:ext cx="856615" cy="828675"/>
                          </a:xfrm>
                          <a:custGeom>
                            <a:avLst/>
                            <a:gdLst/>
                            <a:ahLst/>
                            <a:cxnLst/>
                            <a:rect l="l" t="t" r="r" b="b"/>
                            <a:pathLst>
                              <a:path w="856615" h="828675">
                                <a:moveTo>
                                  <a:pt x="0" y="352425"/>
                                </a:moveTo>
                                <a:lnTo>
                                  <a:pt x="352615" y="352425"/>
                                </a:lnTo>
                                <a:lnTo>
                                  <a:pt x="352615" y="0"/>
                                </a:lnTo>
                                <a:lnTo>
                                  <a:pt x="0" y="0"/>
                                </a:lnTo>
                                <a:lnTo>
                                  <a:pt x="0" y="352425"/>
                                </a:lnTo>
                                <a:close/>
                              </a:path>
                              <a:path w="856615" h="828675">
                                <a:moveTo>
                                  <a:pt x="286988" y="828389"/>
                                </a:moveTo>
                                <a:lnTo>
                                  <a:pt x="641127" y="828389"/>
                                </a:lnTo>
                                <a:lnTo>
                                  <a:pt x="641127" y="475964"/>
                                </a:lnTo>
                                <a:lnTo>
                                  <a:pt x="286988" y="475964"/>
                                </a:lnTo>
                                <a:lnTo>
                                  <a:pt x="286988" y="828389"/>
                                </a:lnTo>
                                <a:close/>
                              </a:path>
                              <a:path w="856615" h="828675">
                                <a:moveTo>
                                  <a:pt x="503777" y="353949"/>
                                </a:moveTo>
                                <a:lnTo>
                                  <a:pt x="856297" y="353949"/>
                                </a:lnTo>
                                <a:lnTo>
                                  <a:pt x="856297" y="1524"/>
                                </a:lnTo>
                                <a:lnTo>
                                  <a:pt x="503777" y="1524"/>
                                </a:lnTo>
                                <a:lnTo>
                                  <a:pt x="503777" y="353949"/>
                                </a:lnTo>
                                <a:close/>
                              </a:path>
                            </a:pathLst>
                          </a:custGeom>
                          <a:ln w="13735">
                            <a:solidFill>
                              <a:srgbClr val="000000"/>
                            </a:solidFill>
                            <a:prstDash val="solid"/>
                          </a:ln>
                        </wps:spPr>
                        <wps:bodyPr wrap="square" lIns="0" tIns="0" rIns="0" bIns="0" rtlCol="0">
                          <a:prstTxWarp prst="textNoShape">
                            <a:avLst/>
                          </a:prstTxWarp>
                          <a:noAutofit/>
                        </wps:bodyPr>
                      </wps:wsp>
                      <wps:wsp>
                        <wps:cNvPr id="60" name="Graphic 60"/>
                        <wps:cNvSpPr/>
                        <wps:spPr>
                          <a:xfrm>
                            <a:off x="1994254" y="1291404"/>
                            <a:ext cx="361950" cy="361950"/>
                          </a:xfrm>
                          <a:custGeom>
                            <a:avLst/>
                            <a:gdLst/>
                            <a:ahLst/>
                            <a:cxnLst/>
                            <a:rect l="l" t="t" r="r" b="b"/>
                            <a:pathLst>
                              <a:path w="361950" h="361950">
                                <a:moveTo>
                                  <a:pt x="0" y="180022"/>
                                </a:moveTo>
                                <a:lnTo>
                                  <a:pt x="6449" y="132258"/>
                                </a:lnTo>
                                <a:lnTo>
                                  <a:pt x="24641" y="89281"/>
                                </a:lnTo>
                                <a:lnTo>
                                  <a:pt x="52839" y="52828"/>
                                </a:lnTo>
                                <a:lnTo>
                                  <a:pt x="89309" y="24638"/>
                                </a:lnTo>
                                <a:lnTo>
                                  <a:pt x="132313" y="6449"/>
                                </a:lnTo>
                                <a:lnTo>
                                  <a:pt x="180117" y="0"/>
                                </a:lnTo>
                                <a:lnTo>
                                  <a:pt x="228563" y="6449"/>
                                </a:lnTo>
                                <a:lnTo>
                                  <a:pt x="271998" y="24638"/>
                                </a:lnTo>
                                <a:lnTo>
                                  <a:pt x="308729" y="52828"/>
                                </a:lnTo>
                                <a:lnTo>
                                  <a:pt x="337061" y="89281"/>
                                </a:lnTo>
                                <a:lnTo>
                                  <a:pt x="355302" y="132258"/>
                                </a:lnTo>
                                <a:lnTo>
                                  <a:pt x="361759" y="180022"/>
                                </a:lnTo>
                                <a:lnTo>
                                  <a:pt x="355302" y="228428"/>
                                </a:lnTo>
                                <a:lnTo>
                                  <a:pt x="337061" y="271836"/>
                                </a:lnTo>
                                <a:lnTo>
                                  <a:pt x="308729" y="308550"/>
                                </a:lnTo>
                                <a:lnTo>
                                  <a:pt x="271998" y="336874"/>
                                </a:lnTo>
                                <a:lnTo>
                                  <a:pt x="228563" y="355112"/>
                                </a:lnTo>
                                <a:lnTo>
                                  <a:pt x="180117" y="361569"/>
                                </a:lnTo>
                                <a:lnTo>
                                  <a:pt x="132313" y="355112"/>
                                </a:lnTo>
                                <a:lnTo>
                                  <a:pt x="89309" y="336874"/>
                                </a:lnTo>
                                <a:lnTo>
                                  <a:pt x="52839" y="308550"/>
                                </a:lnTo>
                                <a:lnTo>
                                  <a:pt x="24641" y="271836"/>
                                </a:lnTo>
                                <a:lnTo>
                                  <a:pt x="6449" y="228428"/>
                                </a:lnTo>
                                <a:lnTo>
                                  <a:pt x="0" y="180022"/>
                                </a:lnTo>
                                <a:close/>
                              </a:path>
                            </a:pathLst>
                          </a:custGeom>
                          <a:ln w="13735">
                            <a:solidFill>
                              <a:srgbClr val="000000"/>
                            </a:solidFill>
                            <a:prstDash val="solid"/>
                          </a:ln>
                        </wps:spPr>
                        <wps:bodyPr wrap="square" lIns="0" tIns="0" rIns="0" bIns="0" rtlCol="0">
                          <a:prstTxWarp prst="textNoShape">
                            <a:avLst/>
                          </a:prstTxWarp>
                          <a:noAutofit/>
                        </wps:bodyPr>
                      </wps:wsp>
                      <wps:wsp>
                        <wps:cNvPr id="61" name="Graphic 61"/>
                        <wps:cNvSpPr/>
                        <wps:spPr>
                          <a:xfrm>
                            <a:off x="2430784" y="1132813"/>
                            <a:ext cx="361950" cy="361950"/>
                          </a:xfrm>
                          <a:custGeom>
                            <a:avLst/>
                            <a:gdLst/>
                            <a:ahLst/>
                            <a:cxnLst/>
                            <a:rect l="l" t="t" r="r" b="b"/>
                            <a:pathLst>
                              <a:path w="361950" h="361950">
                                <a:moveTo>
                                  <a:pt x="0" y="180022"/>
                                </a:moveTo>
                                <a:lnTo>
                                  <a:pt x="6463" y="132225"/>
                                </a:lnTo>
                                <a:lnTo>
                                  <a:pt x="24722" y="89238"/>
                                </a:lnTo>
                                <a:lnTo>
                                  <a:pt x="53078" y="52792"/>
                                </a:lnTo>
                                <a:lnTo>
                                  <a:pt x="89831" y="24616"/>
                                </a:lnTo>
                                <a:lnTo>
                                  <a:pt x="133283" y="6442"/>
                                </a:lnTo>
                                <a:lnTo>
                                  <a:pt x="181736" y="0"/>
                                </a:lnTo>
                                <a:lnTo>
                                  <a:pt x="229507" y="6442"/>
                                </a:lnTo>
                                <a:lnTo>
                                  <a:pt x="272503" y="24616"/>
                                </a:lnTo>
                                <a:lnTo>
                                  <a:pt x="308979" y="52792"/>
                                </a:lnTo>
                                <a:lnTo>
                                  <a:pt x="337192" y="89238"/>
                                </a:lnTo>
                                <a:lnTo>
                                  <a:pt x="355398" y="132225"/>
                                </a:lnTo>
                                <a:lnTo>
                                  <a:pt x="361854" y="180022"/>
                                </a:lnTo>
                                <a:lnTo>
                                  <a:pt x="355398" y="228421"/>
                                </a:lnTo>
                                <a:lnTo>
                                  <a:pt x="337192" y="271811"/>
                                </a:lnTo>
                                <a:lnTo>
                                  <a:pt x="308979" y="308502"/>
                                </a:lnTo>
                                <a:lnTo>
                                  <a:pt x="272503" y="336804"/>
                                </a:lnTo>
                                <a:lnTo>
                                  <a:pt x="229507" y="355024"/>
                                </a:lnTo>
                                <a:lnTo>
                                  <a:pt x="181736" y="361473"/>
                                </a:lnTo>
                                <a:lnTo>
                                  <a:pt x="133283" y="355024"/>
                                </a:lnTo>
                                <a:lnTo>
                                  <a:pt x="89831" y="336804"/>
                                </a:lnTo>
                                <a:lnTo>
                                  <a:pt x="53078" y="308502"/>
                                </a:lnTo>
                                <a:lnTo>
                                  <a:pt x="24722" y="271811"/>
                                </a:lnTo>
                                <a:lnTo>
                                  <a:pt x="6463" y="228421"/>
                                </a:lnTo>
                                <a:lnTo>
                                  <a:pt x="0" y="180022"/>
                                </a:lnTo>
                                <a:close/>
                              </a:path>
                            </a:pathLst>
                          </a:custGeom>
                          <a:ln w="13735">
                            <a:solidFill>
                              <a:srgbClr val="000000"/>
                            </a:solidFill>
                            <a:prstDash val="solid"/>
                          </a:ln>
                        </wps:spPr>
                        <wps:bodyPr wrap="square" lIns="0" tIns="0" rIns="0" bIns="0" rtlCol="0">
                          <a:prstTxWarp prst="textNoShape">
                            <a:avLst/>
                          </a:prstTxWarp>
                          <a:noAutofit/>
                        </wps:bodyPr>
                      </wps:wsp>
                      <wps:wsp>
                        <wps:cNvPr id="62" name="Graphic 62"/>
                        <wps:cNvSpPr/>
                        <wps:spPr>
                          <a:xfrm>
                            <a:off x="2067501" y="1685072"/>
                            <a:ext cx="361950" cy="363220"/>
                          </a:xfrm>
                          <a:custGeom>
                            <a:avLst/>
                            <a:gdLst/>
                            <a:ahLst/>
                            <a:cxnLst/>
                            <a:rect l="l" t="t" r="r" b="b"/>
                            <a:pathLst>
                              <a:path w="361950" h="363220">
                                <a:moveTo>
                                  <a:pt x="0" y="181451"/>
                                </a:moveTo>
                                <a:lnTo>
                                  <a:pt x="6456" y="133052"/>
                                </a:lnTo>
                                <a:lnTo>
                                  <a:pt x="24662" y="89661"/>
                                </a:lnTo>
                                <a:lnTo>
                                  <a:pt x="52875" y="52970"/>
                                </a:lnTo>
                                <a:lnTo>
                                  <a:pt x="89351" y="24669"/>
                                </a:lnTo>
                                <a:lnTo>
                                  <a:pt x="132346" y="6449"/>
                                </a:lnTo>
                                <a:lnTo>
                                  <a:pt x="180117" y="0"/>
                                </a:lnTo>
                                <a:lnTo>
                                  <a:pt x="228563" y="6449"/>
                                </a:lnTo>
                                <a:lnTo>
                                  <a:pt x="271998" y="24669"/>
                                </a:lnTo>
                                <a:lnTo>
                                  <a:pt x="308729" y="52970"/>
                                </a:lnTo>
                                <a:lnTo>
                                  <a:pt x="337061" y="89661"/>
                                </a:lnTo>
                                <a:lnTo>
                                  <a:pt x="355302" y="133052"/>
                                </a:lnTo>
                                <a:lnTo>
                                  <a:pt x="361759" y="181451"/>
                                </a:lnTo>
                                <a:lnTo>
                                  <a:pt x="355302" y="229890"/>
                                </a:lnTo>
                                <a:lnTo>
                                  <a:pt x="337061" y="273307"/>
                                </a:lnTo>
                                <a:lnTo>
                                  <a:pt x="308729" y="310014"/>
                                </a:lnTo>
                                <a:lnTo>
                                  <a:pt x="271998" y="338324"/>
                                </a:lnTo>
                                <a:lnTo>
                                  <a:pt x="228563" y="356548"/>
                                </a:lnTo>
                                <a:lnTo>
                                  <a:pt x="180117" y="362997"/>
                                </a:lnTo>
                                <a:lnTo>
                                  <a:pt x="132346" y="356548"/>
                                </a:lnTo>
                                <a:lnTo>
                                  <a:pt x="89351" y="338324"/>
                                </a:lnTo>
                                <a:lnTo>
                                  <a:pt x="52875" y="310014"/>
                                </a:lnTo>
                                <a:lnTo>
                                  <a:pt x="24662" y="273307"/>
                                </a:lnTo>
                                <a:lnTo>
                                  <a:pt x="6456" y="229890"/>
                                </a:lnTo>
                                <a:lnTo>
                                  <a:pt x="0" y="181451"/>
                                </a:lnTo>
                                <a:close/>
                              </a:path>
                            </a:pathLst>
                          </a:custGeom>
                          <a:ln w="13735">
                            <a:solidFill>
                              <a:srgbClr val="000000"/>
                            </a:solidFill>
                            <a:prstDash val="solid"/>
                          </a:ln>
                        </wps:spPr>
                        <wps:bodyPr wrap="square" lIns="0" tIns="0" rIns="0" bIns="0" rtlCol="0">
                          <a:prstTxWarp prst="textNoShape">
                            <a:avLst/>
                          </a:prstTxWarp>
                          <a:noAutofit/>
                        </wps:bodyPr>
                      </wps:wsp>
                      <wps:wsp>
                        <wps:cNvPr id="63" name="Graphic 63"/>
                        <wps:cNvSpPr/>
                        <wps:spPr>
                          <a:xfrm>
                            <a:off x="425105" y="3814"/>
                            <a:ext cx="2480945" cy="2030730"/>
                          </a:xfrm>
                          <a:custGeom>
                            <a:avLst/>
                            <a:gdLst/>
                            <a:ahLst/>
                            <a:cxnLst/>
                            <a:rect l="l" t="t" r="r" b="b"/>
                            <a:pathLst>
                              <a:path w="2480945" h="2030730">
                                <a:moveTo>
                                  <a:pt x="97631" y="1984819"/>
                                </a:moveTo>
                                <a:lnTo>
                                  <a:pt x="2004155" y="108394"/>
                                </a:lnTo>
                              </a:path>
                              <a:path w="2480945" h="2030730">
                                <a:moveTo>
                                  <a:pt x="842581" y="2030539"/>
                                </a:moveTo>
                                <a:lnTo>
                                  <a:pt x="1347787" y="0"/>
                                </a:lnTo>
                              </a:path>
                              <a:path w="2480945" h="2030730">
                                <a:moveTo>
                                  <a:pt x="0" y="1719357"/>
                                </a:moveTo>
                                <a:lnTo>
                                  <a:pt x="2480405" y="794861"/>
                                </a:lnTo>
                              </a:path>
                            </a:pathLst>
                          </a:custGeom>
                          <a:ln w="7629">
                            <a:solidFill>
                              <a:srgbClr val="70AC4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009628pt;margin-top:109.970009pt;width:229.1pt;height:165.45pt;mso-position-horizontal-relative:page;mso-position-vertical-relative:paragraph;z-index:15737344" id="docshapegroup51" coordorigin="1360,2199" coordsize="4582,3309">
                <v:shape style="position:absolute;left:1366;top:2421;width:4282;height:3083" id="docshape52" coordorigin="1366,2422" coordsize="4282,3083" path="m1366,2422l1366,5504m1390,5502l5647,5502e" filled="false" stroked="true" strokeweight=".60075pt" strokecolor="#000000">
                  <v:path arrowok="t"/>
                  <v:stroke dashstyle="solid"/>
                </v:shape>
                <v:shape style="position:absolute;left:1967;top:2916;width:1349;height:1305" id="docshape53" coordorigin="1967,2917" coordsize="1349,1305" path="m1967,3472l2522,3472,2522,2917,1967,2917,1967,3472xm2419,4221l2977,4221,2977,3666,2419,3666,2419,4221xm2760,3474l3316,3474,3316,2919,2760,2919,2760,3474xe" filled="false" stroked="true" strokeweight="1.081500pt" strokecolor="#000000">
                  <v:path arrowok="t"/>
                  <v:stroke dashstyle="solid"/>
                </v:shape>
                <v:shape style="position:absolute;left:4500;top:4233;width:570;height:570" id="docshape54" coordorigin="4501,4233" coordsize="570,570" path="m4501,4517l4511,4441,4540,4374,4584,4316,4641,4272,4709,4243,4784,4233,4861,4243,4929,4272,4987,4316,5032,4374,5060,4441,5070,4517,5060,4593,5032,4661,4987,4719,4929,4764,4861,4792,4784,4803,4709,4792,4641,4764,4584,4719,4540,4661,4511,4593,4501,4517xe" filled="false" stroked="true" strokeweight="1.081500pt" strokecolor="#000000">
                  <v:path arrowok="t"/>
                  <v:stroke dashstyle="solid"/>
                </v:shape>
                <v:shape style="position:absolute;left:5188;top:3983;width:570;height:570" id="docshape55" coordorigin="5188,3983" coordsize="570,570" path="m5188,4267l5198,4192,5227,4124,5272,4066,5330,4022,5398,3994,5474,3983,5550,3994,5617,4022,5675,4066,5719,4124,5748,4192,5758,4267,5748,4343,5719,4411,5675,4469,5617,4514,5550,4542,5474,4553,5398,4542,5330,4514,5272,4469,5227,4411,5198,4343,5188,4267xe" filled="false" stroked="true" strokeweight="1.081500pt" strokecolor="#000000">
                  <v:path arrowok="t"/>
                  <v:stroke dashstyle="solid"/>
                </v:shape>
                <v:shape style="position:absolute;left:4616;top:4853;width:570;height:572" id="docshape56" coordorigin="4616,4853" coordsize="570,572" path="m4616,5139l4626,5063,4655,4994,4699,4936,4757,4892,4825,4863,4900,4853,4976,4863,5044,4892,5102,4936,5147,4994,5176,5063,5186,5139,5176,5215,5147,5283,5102,5341,5044,5386,4976,5415,4900,5425,4825,5415,4757,5386,4699,5341,4655,5283,4626,5215,4616,5139xe" filled="false" stroked="true" strokeweight="1.081500pt" strokecolor="#000000">
                  <v:path arrowok="t"/>
                  <v:stroke dashstyle="solid"/>
                </v:shape>
                <v:shape style="position:absolute;left:2029;top:2205;width:3907;height:3198" id="docshape57" coordorigin="2030,2205" coordsize="3907,3198" path="m2183,5331l5186,2376m3357,5403l4152,2205m2030,4913l5936,3457e" filled="false" stroked="true" strokeweight=".60075pt" strokecolor="#70ac46">
                  <v:path arrowok="t"/>
                  <v:stroke dashstyle="solid"/>
                </v:shape>
                <w10:wrap type="none"/>
              </v:group>
            </w:pict>
          </mc:Fallback>
        </mc:AlternateContent>
      </w:r>
      <w:r>
        <w:rPr>
          <w:color w:val="0F0F0F"/>
          <w:sz w:val="22"/>
        </w:rPr>
        <w:t>Is</w:t>
      </w:r>
      <w:r>
        <w:rPr>
          <w:color w:val="0F0F0F"/>
          <w:spacing w:val="-14"/>
          <w:sz w:val="22"/>
        </w:rPr>
        <w:t> </w:t>
      </w:r>
      <w:r>
        <w:rPr>
          <w:color w:val="0F0F0F"/>
          <w:sz w:val="22"/>
        </w:rPr>
        <w:t>a</w:t>
      </w:r>
      <w:r>
        <w:rPr>
          <w:color w:val="0F0F0F"/>
          <w:spacing w:val="-14"/>
          <w:sz w:val="22"/>
        </w:rPr>
        <w:t> </w:t>
      </w:r>
      <w:r>
        <w:rPr>
          <w:color w:val="0F0F0F"/>
          <w:sz w:val="22"/>
        </w:rPr>
        <w:t>supervised</w:t>
      </w:r>
      <w:r>
        <w:rPr>
          <w:color w:val="0F0F0F"/>
          <w:spacing w:val="-14"/>
          <w:sz w:val="22"/>
        </w:rPr>
        <w:t> </w:t>
      </w:r>
      <w:r>
        <w:rPr>
          <w:color w:val="0F0F0F"/>
          <w:sz w:val="22"/>
        </w:rPr>
        <w:t>algorithm</w:t>
      </w:r>
      <w:r>
        <w:rPr>
          <w:color w:val="0F0F0F"/>
          <w:spacing w:val="-13"/>
          <w:sz w:val="22"/>
        </w:rPr>
        <w:t> </w:t>
      </w:r>
      <w:r>
        <w:rPr>
          <w:color w:val="0F0F0F"/>
          <w:sz w:val="22"/>
        </w:rPr>
        <w:t>best</w:t>
      </w:r>
      <w:r>
        <w:rPr>
          <w:color w:val="0F0F0F"/>
          <w:spacing w:val="-14"/>
          <w:sz w:val="22"/>
        </w:rPr>
        <w:t> </w:t>
      </w:r>
      <w:r>
        <w:rPr>
          <w:color w:val="0F0F0F"/>
          <w:sz w:val="22"/>
        </w:rPr>
        <w:t>suited</w:t>
      </w:r>
      <w:r>
        <w:rPr>
          <w:color w:val="0F0F0F"/>
          <w:spacing w:val="-1"/>
          <w:sz w:val="22"/>
        </w:rPr>
        <w:t> </w:t>
      </w:r>
      <w:r>
        <w:rPr>
          <w:color w:val="0F0F0F"/>
          <w:sz w:val="22"/>
        </w:rPr>
        <w:t>for</w:t>
      </w:r>
      <w:r>
        <w:rPr>
          <w:color w:val="0F0F0F"/>
          <w:spacing w:val="-14"/>
          <w:sz w:val="22"/>
        </w:rPr>
        <w:t> </w:t>
      </w:r>
      <w:r>
        <w:rPr>
          <w:color w:val="0F0F0F"/>
          <w:sz w:val="22"/>
        </w:rPr>
        <w:t>classification,</w:t>
      </w:r>
      <w:r>
        <w:rPr>
          <w:color w:val="0F0F0F"/>
          <w:spacing w:val="-14"/>
          <w:sz w:val="22"/>
        </w:rPr>
        <w:t> </w:t>
      </w:r>
      <w:r>
        <w:rPr>
          <w:color w:val="0F0F0F"/>
          <w:sz w:val="22"/>
        </w:rPr>
        <w:t>the</w:t>
      </w:r>
      <w:r>
        <w:rPr>
          <w:color w:val="0F0F0F"/>
          <w:spacing w:val="-14"/>
          <w:sz w:val="22"/>
        </w:rPr>
        <w:t> </w:t>
      </w:r>
      <w:r>
        <w:rPr>
          <w:color w:val="0F0F0F"/>
          <w:sz w:val="22"/>
        </w:rPr>
        <w:t>main</w:t>
      </w:r>
      <w:r>
        <w:rPr>
          <w:color w:val="0F0F0F"/>
          <w:spacing w:val="-10"/>
          <w:sz w:val="22"/>
        </w:rPr>
        <w:t> </w:t>
      </w:r>
      <w:r>
        <w:rPr>
          <w:color w:val="0F0F0F"/>
          <w:sz w:val="22"/>
        </w:rPr>
        <w:t>objective</w:t>
      </w:r>
      <w:r>
        <w:rPr>
          <w:color w:val="0F0F0F"/>
          <w:spacing w:val="-2"/>
          <w:sz w:val="22"/>
        </w:rPr>
        <w:t> </w:t>
      </w:r>
      <w:r>
        <w:rPr>
          <w:color w:val="0F0F0F"/>
          <w:sz w:val="22"/>
        </w:rPr>
        <w:t>is</w:t>
      </w:r>
      <w:r>
        <w:rPr>
          <w:color w:val="0F0F0F"/>
          <w:spacing w:val="-14"/>
          <w:sz w:val="22"/>
        </w:rPr>
        <w:t> </w:t>
      </w:r>
      <w:r>
        <w:rPr>
          <w:color w:val="0F0F0F"/>
          <w:sz w:val="22"/>
        </w:rPr>
        <w:t>to</w:t>
      </w:r>
      <w:r>
        <w:rPr>
          <w:color w:val="0F0F0F"/>
          <w:spacing w:val="-14"/>
          <w:sz w:val="22"/>
        </w:rPr>
        <w:t> </w:t>
      </w:r>
      <w:r>
        <w:rPr>
          <w:color w:val="0F0F0F"/>
          <w:sz w:val="22"/>
        </w:rPr>
        <w:t>a</w:t>
      </w:r>
      <w:r>
        <w:rPr>
          <w:color w:val="0F0F0F"/>
          <w:spacing w:val="-14"/>
          <w:sz w:val="22"/>
        </w:rPr>
        <w:t> </w:t>
      </w:r>
      <w:r>
        <w:rPr>
          <w:color w:val="0F0F0F"/>
          <w:sz w:val="22"/>
        </w:rPr>
        <w:t>hyperplane</w:t>
      </w:r>
      <w:r>
        <w:rPr>
          <w:color w:val="0F0F0F"/>
          <w:spacing w:val="-7"/>
          <w:sz w:val="22"/>
        </w:rPr>
        <w:t> </w:t>
      </w:r>
      <w:r>
        <w:rPr>
          <w:color w:val="0F0F0F"/>
          <w:sz w:val="22"/>
        </w:rPr>
        <w:t>in</w:t>
      </w:r>
      <w:r>
        <w:rPr>
          <w:color w:val="0F0F0F"/>
          <w:spacing w:val="-13"/>
          <w:sz w:val="22"/>
        </w:rPr>
        <w:t> </w:t>
      </w:r>
      <w:r>
        <w:rPr>
          <w:color w:val="0F0F0F"/>
          <w:sz w:val="22"/>
        </w:rPr>
        <w:t>an</w:t>
      </w:r>
      <w:r>
        <w:rPr>
          <w:color w:val="0F0F0F"/>
          <w:spacing w:val="-14"/>
          <w:sz w:val="22"/>
        </w:rPr>
        <w:t> </w:t>
      </w:r>
      <w:r>
        <w:rPr>
          <w:color w:val="0F0F0F"/>
          <w:sz w:val="22"/>
        </w:rPr>
        <w:t>N-dimensional space to classify the datapoints. The dimensions depend on the number of features in the dataset. If there are only</w:t>
      </w:r>
      <w:r>
        <w:rPr>
          <w:color w:val="0F0F0F"/>
          <w:spacing w:val="-12"/>
          <w:sz w:val="22"/>
        </w:rPr>
        <w:t> </w:t>
      </w:r>
      <w:r>
        <w:rPr>
          <w:color w:val="0F0F0F"/>
          <w:sz w:val="22"/>
        </w:rPr>
        <w:t>two</w:t>
      </w:r>
      <w:r>
        <w:rPr>
          <w:color w:val="0F0F0F"/>
          <w:spacing w:val="-11"/>
          <w:sz w:val="22"/>
        </w:rPr>
        <w:t> </w:t>
      </w:r>
      <w:r>
        <w:rPr>
          <w:color w:val="0F0F0F"/>
          <w:sz w:val="22"/>
        </w:rPr>
        <w:t>features then</w:t>
      </w:r>
      <w:r>
        <w:rPr>
          <w:color w:val="0F0F0F"/>
          <w:spacing w:val="-8"/>
          <w:sz w:val="22"/>
        </w:rPr>
        <w:t> </w:t>
      </w:r>
      <w:r>
        <w:rPr>
          <w:color w:val="0F0F0F"/>
          <w:sz w:val="22"/>
        </w:rPr>
        <w:t>only</w:t>
      </w:r>
      <w:r>
        <w:rPr>
          <w:color w:val="0F0F0F"/>
          <w:spacing w:val="-10"/>
          <w:sz w:val="22"/>
        </w:rPr>
        <w:t> </w:t>
      </w:r>
      <w:r>
        <w:rPr>
          <w:color w:val="0F0F0F"/>
          <w:sz w:val="22"/>
        </w:rPr>
        <w:t>one</w:t>
      </w:r>
      <w:r>
        <w:rPr>
          <w:color w:val="0F0F0F"/>
          <w:spacing w:val="-9"/>
          <w:sz w:val="22"/>
        </w:rPr>
        <w:t> </w:t>
      </w:r>
      <w:r>
        <w:rPr>
          <w:color w:val="0F0F0F"/>
          <w:sz w:val="22"/>
        </w:rPr>
        <w:t>hyperplane is</w:t>
      </w:r>
      <w:r>
        <w:rPr>
          <w:color w:val="0F0F0F"/>
          <w:spacing w:val="-14"/>
          <w:sz w:val="22"/>
        </w:rPr>
        <w:t> </w:t>
      </w:r>
      <w:r>
        <w:rPr>
          <w:color w:val="0F0F0F"/>
          <w:sz w:val="22"/>
        </w:rPr>
        <w:t>used</w:t>
      </w:r>
      <w:r>
        <w:rPr>
          <w:color w:val="0F0F0F"/>
          <w:spacing w:val="-1"/>
          <w:sz w:val="22"/>
        </w:rPr>
        <w:t> </w:t>
      </w:r>
      <w:r>
        <w:rPr>
          <w:color w:val="0F0F0F"/>
          <w:sz w:val="22"/>
        </w:rPr>
        <w:t>to</w:t>
      </w:r>
      <w:r>
        <w:rPr>
          <w:color w:val="0F0F0F"/>
          <w:spacing w:val="-14"/>
          <w:sz w:val="22"/>
        </w:rPr>
        <w:t> </w:t>
      </w:r>
      <w:r>
        <w:rPr>
          <w:color w:val="0F0F0F"/>
          <w:sz w:val="22"/>
        </w:rPr>
        <w:t>separate</w:t>
      </w:r>
      <w:r>
        <w:rPr>
          <w:color w:val="0F0F0F"/>
          <w:spacing w:val="-2"/>
          <w:sz w:val="22"/>
        </w:rPr>
        <w:t> </w:t>
      </w:r>
      <w:r>
        <w:rPr>
          <w:color w:val="0F0F0F"/>
          <w:sz w:val="22"/>
        </w:rPr>
        <w:t>it</w:t>
      </w:r>
      <w:r>
        <w:rPr>
          <w:color w:val="0F0F0F"/>
          <w:spacing w:val="-10"/>
          <w:sz w:val="22"/>
        </w:rPr>
        <w:t> </w:t>
      </w:r>
      <w:r>
        <w:rPr>
          <w:color w:val="0F0F0F"/>
          <w:sz w:val="22"/>
        </w:rPr>
        <w:t>into</w:t>
      </w:r>
      <w:r>
        <w:rPr>
          <w:color w:val="0F0F0F"/>
          <w:spacing w:val="-5"/>
          <w:sz w:val="22"/>
        </w:rPr>
        <w:t> </w:t>
      </w:r>
      <w:r>
        <w:rPr>
          <w:color w:val="0F0F0F"/>
          <w:sz w:val="22"/>
        </w:rPr>
        <w:t>two,</w:t>
      </w:r>
      <w:r>
        <w:rPr>
          <w:color w:val="0F0F0F"/>
          <w:spacing w:val="-8"/>
          <w:sz w:val="22"/>
        </w:rPr>
        <w:t> </w:t>
      </w:r>
      <w:r>
        <w:rPr>
          <w:color w:val="0F0F0F"/>
          <w:sz w:val="22"/>
        </w:rPr>
        <w:t>whereas if</w:t>
      </w:r>
      <w:r>
        <w:rPr>
          <w:color w:val="0F0F0F"/>
          <w:spacing w:val="-8"/>
          <w:sz w:val="22"/>
        </w:rPr>
        <w:t> </w:t>
      </w:r>
      <w:r>
        <w:rPr>
          <w:color w:val="0F0F0F"/>
          <w:sz w:val="22"/>
        </w:rPr>
        <w:t>the</w:t>
      </w:r>
      <w:r>
        <w:rPr>
          <w:color w:val="0F0F0F"/>
          <w:spacing w:val="-6"/>
          <w:sz w:val="22"/>
        </w:rPr>
        <w:t> </w:t>
      </w:r>
      <w:r>
        <w:rPr>
          <w:color w:val="0F0F0F"/>
          <w:sz w:val="22"/>
        </w:rPr>
        <w:t>input</w:t>
      </w:r>
      <w:r>
        <w:rPr>
          <w:color w:val="0F0F0F"/>
          <w:spacing w:val="-4"/>
          <w:sz w:val="22"/>
        </w:rPr>
        <w:t> </w:t>
      </w:r>
      <w:r>
        <w:rPr>
          <w:color w:val="0F0F0F"/>
          <w:sz w:val="22"/>
        </w:rPr>
        <w:t>features</w:t>
      </w:r>
      <w:r>
        <w:rPr>
          <w:color w:val="0F0F0F"/>
          <w:spacing w:val="-6"/>
          <w:sz w:val="22"/>
        </w:rPr>
        <w:t> </w:t>
      </w:r>
      <w:r>
        <w:rPr>
          <w:color w:val="0F0F0F"/>
          <w:sz w:val="22"/>
        </w:rPr>
        <w:t>are</w:t>
      </w:r>
      <w:r>
        <w:rPr>
          <w:color w:val="0F0F0F"/>
          <w:spacing w:val="-10"/>
          <w:sz w:val="22"/>
        </w:rPr>
        <w:t> </w:t>
      </w:r>
      <w:r>
        <w:rPr>
          <w:color w:val="0F0F0F"/>
          <w:sz w:val="22"/>
        </w:rPr>
        <w:t>more than 2 then it becomes a 2-D plane (Sasidharan, 2021). For instance, if</w:t>
      </w:r>
      <w:r>
        <w:rPr>
          <w:color w:val="0F0F0F"/>
          <w:spacing w:val="-1"/>
          <w:sz w:val="22"/>
        </w:rPr>
        <w:t> </w:t>
      </w:r>
      <w:r>
        <w:rPr>
          <w:color w:val="0F0F0F"/>
          <w:sz w:val="22"/>
        </w:rPr>
        <w:t>there are two independent variables xl and x2 that includes one dependent</w:t>
      </w:r>
      <w:r>
        <w:rPr>
          <w:color w:val="0F0F0F"/>
          <w:spacing w:val="26"/>
          <w:sz w:val="22"/>
        </w:rPr>
        <w:t> </w:t>
      </w:r>
      <w:r>
        <w:rPr>
          <w:color w:val="0F0F0F"/>
          <w:sz w:val="22"/>
        </w:rPr>
        <w:t>variable which is</w:t>
      </w:r>
      <w:r>
        <w:rPr>
          <w:color w:val="0F0F0F"/>
          <w:spacing w:val="-2"/>
          <w:sz w:val="22"/>
        </w:rPr>
        <w:t> </w:t>
      </w:r>
      <w:r>
        <w:rPr>
          <w:color w:val="0F0F0F"/>
          <w:sz w:val="22"/>
        </w:rPr>
        <w:t>in this case is a</w:t>
      </w:r>
      <w:r>
        <w:rPr>
          <w:color w:val="0F0F0F"/>
          <w:spacing w:val="-4"/>
          <w:sz w:val="22"/>
        </w:rPr>
        <w:t> </w:t>
      </w:r>
      <w:r>
        <w:rPr>
          <w:color w:val="0F0F0F"/>
          <w:sz w:val="22"/>
        </w:rPr>
        <w:t>square or a</w:t>
      </w:r>
      <w:r>
        <w:rPr>
          <w:color w:val="0F0F0F"/>
          <w:spacing w:val="-6"/>
          <w:sz w:val="22"/>
        </w:rPr>
        <w:t> </w:t>
      </w:r>
      <w:r>
        <w:rPr>
          <w:color w:val="0F0F0F"/>
          <w:sz w:val="22"/>
        </w:rPr>
        <w:t>circle as follows.</w:t>
      </w:r>
    </w:p>
    <w:p>
      <w:pPr>
        <w:pStyle w:val="BodyText"/>
        <w:rPr>
          <w:sz w:val="22"/>
        </w:rPr>
      </w:pPr>
    </w:p>
    <w:p>
      <w:pPr>
        <w:pStyle w:val="BodyText"/>
        <w:spacing w:before="201"/>
        <w:rPr>
          <w:sz w:val="22"/>
        </w:rPr>
      </w:pPr>
    </w:p>
    <w:p>
      <w:pPr>
        <w:spacing w:before="0"/>
        <w:ind w:left="123" w:right="0" w:firstLine="0"/>
        <w:jc w:val="left"/>
        <w:rPr>
          <w:sz w:val="22"/>
        </w:rPr>
      </w:pPr>
      <w:r>
        <w:rPr>
          <w:color w:val="0F0F0F"/>
          <w:spacing w:val="-5"/>
          <w:sz w:val="22"/>
        </w:rPr>
        <w:t>x2</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1"/>
        <w:rPr>
          <w:sz w:val="22"/>
        </w:rPr>
      </w:pPr>
    </w:p>
    <w:p>
      <w:pPr>
        <w:spacing w:before="0"/>
        <w:ind w:left="0" w:right="624" w:firstLine="0"/>
        <w:jc w:val="center"/>
        <w:rPr>
          <w:sz w:val="22"/>
        </w:rPr>
      </w:pPr>
      <w:r>
        <w:rPr>
          <w:color w:val="0F0F0F"/>
          <w:spacing w:val="-5"/>
          <w:sz w:val="22"/>
        </w:rPr>
        <w:t>xl</w:t>
      </w:r>
    </w:p>
    <w:p>
      <w:pPr>
        <w:spacing w:after="0"/>
        <w:jc w:val="center"/>
        <w:rPr>
          <w:sz w:val="22"/>
        </w:rPr>
        <w:sectPr>
          <w:pgSz w:w="11910" w:h="16840"/>
          <w:pgMar w:header="658" w:footer="1021" w:top="1320" w:bottom="1220" w:left="960" w:right="740"/>
        </w:sectPr>
      </w:pPr>
    </w:p>
    <w:p>
      <w:pPr>
        <w:spacing w:line="360" w:lineRule="auto" w:before="81"/>
        <w:ind w:left="120" w:right="307" w:firstLine="4"/>
        <w:jc w:val="both"/>
        <w:rPr>
          <w:sz w:val="22"/>
        </w:rPr>
      </w:pPr>
      <w:r>
        <w:rPr>
          <w:color w:val="0F0F0F"/>
          <w:sz w:val="22"/>
        </w:rPr>
        <w:t>There</w:t>
      </w:r>
      <w:r>
        <w:rPr>
          <w:color w:val="0F0F0F"/>
          <w:spacing w:val="-6"/>
          <w:sz w:val="22"/>
        </w:rPr>
        <w:t> </w:t>
      </w:r>
      <w:r>
        <w:rPr>
          <w:color w:val="0F0F0F"/>
          <w:sz w:val="22"/>
        </w:rPr>
        <w:t>can</w:t>
      </w:r>
      <w:r>
        <w:rPr>
          <w:color w:val="0F0F0F"/>
          <w:spacing w:val="-5"/>
          <w:sz w:val="22"/>
        </w:rPr>
        <w:t> </w:t>
      </w:r>
      <w:r>
        <w:rPr>
          <w:color w:val="0F0F0F"/>
          <w:sz w:val="22"/>
        </w:rPr>
        <w:t>be</w:t>
      </w:r>
      <w:r>
        <w:rPr>
          <w:color w:val="0F0F0F"/>
          <w:spacing w:val="-9"/>
          <w:sz w:val="22"/>
        </w:rPr>
        <w:t> </w:t>
      </w:r>
      <w:r>
        <w:rPr>
          <w:color w:val="0F0F0F"/>
          <w:sz w:val="22"/>
        </w:rPr>
        <w:t>multiple</w:t>
      </w:r>
      <w:r>
        <w:rPr>
          <w:color w:val="0F0F0F"/>
          <w:spacing w:val="-1"/>
          <w:sz w:val="22"/>
        </w:rPr>
        <w:t> </w:t>
      </w:r>
      <w:r>
        <w:rPr>
          <w:color w:val="0F0F0F"/>
          <w:sz w:val="22"/>
        </w:rPr>
        <w:t>hyperplane</w:t>
      </w:r>
      <w:r>
        <w:rPr>
          <w:color w:val="0F0F0F"/>
          <w:spacing w:val="-1"/>
          <w:sz w:val="22"/>
        </w:rPr>
        <w:t> </w:t>
      </w:r>
      <w:r>
        <w:rPr>
          <w:color w:val="0F0F0F"/>
          <w:sz w:val="22"/>
        </w:rPr>
        <w:t>(line)</w:t>
      </w:r>
      <w:r>
        <w:rPr>
          <w:color w:val="0F0F0F"/>
          <w:spacing w:val="-5"/>
          <w:sz w:val="22"/>
        </w:rPr>
        <w:t> </w:t>
      </w:r>
      <w:r>
        <w:rPr>
          <w:color w:val="0F0F0F"/>
          <w:sz w:val="22"/>
        </w:rPr>
        <w:t>int),</w:t>
      </w:r>
      <w:r>
        <w:rPr>
          <w:color w:val="0F0F0F"/>
          <w:spacing w:val="-14"/>
          <w:sz w:val="22"/>
        </w:rPr>
        <w:t> </w:t>
      </w:r>
      <w:r>
        <w:rPr>
          <w:color w:val="0F0F0F"/>
          <w:sz w:val="22"/>
        </w:rPr>
        <w:t>situation with</w:t>
      </w:r>
      <w:r>
        <w:rPr>
          <w:color w:val="0F0F0F"/>
          <w:spacing w:val="-6"/>
          <w:sz w:val="22"/>
        </w:rPr>
        <w:t> </w:t>
      </w:r>
      <w:r>
        <w:rPr>
          <w:color w:val="0F0F0F"/>
          <w:sz w:val="22"/>
        </w:rPr>
        <w:t>two</w:t>
      </w:r>
      <w:r>
        <w:rPr>
          <w:color w:val="0F0F0F"/>
          <w:spacing w:val="-5"/>
          <w:sz w:val="22"/>
        </w:rPr>
        <w:t> </w:t>
      </w:r>
      <w:r>
        <w:rPr>
          <w:color w:val="010101"/>
          <w:sz w:val="22"/>
        </w:rPr>
        <w:t>input</w:t>
      </w:r>
      <w:r>
        <w:rPr>
          <w:color w:val="010101"/>
          <w:spacing w:val="-4"/>
          <w:sz w:val="22"/>
        </w:rPr>
        <w:t> </w:t>
      </w:r>
      <w:r>
        <w:rPr>
          <w:color w:val="0F0F0F"/>
          <w:sz w:val="22"/>
        </w:rPr>
        <w:t>features which</w:t>
      </w:r>
      <w:r>
        <w:rPr>
          <w:color w:val="0F0F0F"/>
          <w:spacing w:val="-5"/>
          <w:sz w:val="22"/>
        </w:rPr>
        <w:t> </w:t>
      </w:r>
      <w:r>
        <w:rPr>
          <w:color w:val="0F0F0F"/>
          <w:sz w:val="22"/>
        </w:rPr>
        <w:t>separates the</w:t>
      </w:r>
      <w:r>
        <w:rPr>
          <w:color w:val="0F0F0F"/>
          <w:spacing w:val="-5"/>
          <w:sz w:val="22"/>
        </w:rPr>
        <w:t> </w:t>
      </w:r>
      <w:r>
        <w:rPr>
          <w:color w:val="0F0F0F"/>
          <w:sz w:val="22"/>
        </w:rPr>
        <w:t>data</w:t>
      </w:r>
      <w:r>
        <w:rPr>
          <w:color w:val="0F0F0F"/>
          <w:spacing w:val="-2"/>
          <w:sz w:val="22"/>
        </w:rPr>
        <w:t> </w:t>
      </w:r>
      <w:r>
        <w:rPr>
          <w:color w:val="0F0F0F"/>
          <w:sz w:val="22"/>
        </w:rPr>
        <w:t>between squares and</w:t>
      </w:r>
      <w:r>
        <w:rPr>
          <w:color w:val="0F0F0F"/>
          <w:spacing w:val="-5"/>
          <w:sz w:val="22"/>
        </w:rPr>
        <w:t> </w:t>
      </w:r>
      <w:r>
        <w:rPr>
          <w:color w:val="0F0F0F"/>
          <w:sz w:val="22"/>
        </w:rPr>
        <w:t>circles (linearly separable data), but </w:t>
      </w:r>
      <w:r>
        <w:rPr>
          <w:color w:val="232323"/>
          <w:sz w:val="22"/>
        </w:rPr>
        <w:t>since </w:t>
      </w:r>
      <w:r>
        <w:rPr>
          <w:color w:val="0F0F0F"/>
          <w:sz w:val="22"/>
        </w:rPr>
        <w:t>there can</w:t>
      </w:r>
      <w:r>
        <w:rPr>
          <w:color w:val="0F0F0F"/>
          <w:spacing w:val="-3"/>
          <w:sz w:val="22"/>
        </w:rPr>
        <w:t> </w:t>
      </w:r>
      <w:r>
        <w:rPr>
          <w:color w:val="0F0F0F"/>
          <w:sz w:val="22"/>
        </w:rPr>
        <w:t>be</w:t>
      </w:r>
      <w:r>
        <w:rPr>
          <w:color w:val="0F0F0F"/>
          <w:spacing w:val="-3"/>
          <w:sz w:val="22"/>
        </w:rPr>
        <w:t> </w:t>
      </w:r>
      <w:r>
        <w:rPr>
          <w:color w:val="0F0F0F"/>
          <w:sz w:val="22"/>
        </w:rPr>
        <w:t>multiple hyperplanes in multiple positions, one way to select the best hyperplane is the plane that denotes the largest separation between two classes, in other words the hyperplane with the maximized distance to the nearest data point on each side known as the maximum-margin hyperplane (Sasidharan, 2021). In case there's a circle close to a</w:t>
      </w:r>
      <w:r>
        <w:rPr>
          <w:color w:val="0F0F0F"/>
          <w:spacing w:val="-1"/>
          <w:sz w:val="22"/>
        </w:rPr>
        <w:t> </w:t>
      </w:r>
      <w:r>
        <w:rPr>
          <w:color w:val="0F0F0F"/>
          <w:sz w:val="22"/>
        </w:rPr>
        <w:t>square and </w:t>
      </w:r>
      <w:r>
        <w:rPr>
          <w:color w:val="010101"/>
          <w:sz w:val="22"/>
        </w:rPr>
        <w:t>thus </w:t>
      </w:r>
      <w:r>
        <w:rPr>
          <w:color w:val="0F0F0F"/>
          <w:sz w:val="22"/>
        </w:rPr>
        <w:t>cannot be separated as</w:t>
      </w:r>
      <w:r>
        <w:rPr>
          <w:color w:val="0F0F0F"/>
          <w:spacing w:val="-3"/>
          <w:sz w:val="22"/>
        </w:rPr>
        <w:t> </w:t>
      </w:r>
      <w:r>
        <w:rPr>
          <w:color w:val="0F0F0F"/>
          <w:sz w:val="22"/>
        </w:rPr>
        <w:t>all circles and all squares the SVM classifies the circle close to the </w:t>
      </w:r>
      <w:r>
        <w:rPr>
          <w:color w:val="232323"/>
          <w:sz w:val="22"/>
        </w:rPr>
        <w:t>square </w:t>
      </w:r>
      <w:r>
        <w:rPr>
          <w:color w:val="0F0F0F"/>
          <w:sz w:val="22"/>
        </w:rPr>
        <w:t>as an outlier of circles and</w:t>
      </w:r>
      <w:r>
        <w:rPr>
          <w:color w:val="0F0F0F"/>
          <w:spacing w:val="-4"/>
          <w:sz w:val="22"/>
        </w:rPr>
        <w:t> </w:t>
      </w:r>
      <w:r>
        <w:rPr>
          <w:color w:val="0F0F0F"/>
          <w:sz w:val="22"/>
        </w:rPr>
        <w:t>ignores the</w:t>
      </w:r>
      <w:r>
        <w:rPr>
          <w:color w:val="0F0F0F"/>
          <w:spacing w:val="-12"/>
          <w:sz w:val="22"/>
        </w:rPr>
        <w:t> </w:t>
      </w:r>
      <w:r>
        <w:rPr>
          <w:color w:val="0F0F0F"/>
          <w:sz w:val="22"/>
        </w:rPr>
        <w:t>outlier to</w:t>
      </w:r>
      <w:r>
        <w:rPr>
          <w:color w:val="0F0F0F"/>
          <w:spacing w:val="-14"/>
          <w:sz w:val="22"/>
        </w:rPr>
        <w:t> </w:t>
      </w:r>
      <w:r>
        <w:rPr>
          <w:color w:val="0F0F0F"/>
          <w:sz w:val="22"/>
        </w:rPr>
        <w:t>find the</w:t>
      </w:r>
      <w:r>
        <w:rPr>
          <w:color w:val="0F0F0F"/>
          <w:spacing w:val="-9"/>
          <w:sz w:val="22"/>
        </w:rPr>
        <w:t> </w:t>
      </w:r>
      <w:r>
        <w:rPr>
          <w:color w:val="0F0F0F"/>
          <w:sz w:val="22"/>
        </w:rPr>
        <w:t>best hyperplane. If</w:t>
      </w:r>
      <w:r>
        <w:rPr>
          <w:color w:val="0F0F0F"/>
          <w:spacing w:val="-3"/>
          <w:sz w:val="22"/>
        </w:rPr>
        <w:t> </w:t>
      </w:r>
      <w:r>
        <w:rPr>
          <w:color w:val="0F0F0F"/>
          <w:sz w:val="22"/>
        </w:rPr>
        <w:t>the</w:t>
      </w:r>
      <w:r>
        <w:rPr>
          <w:color w:val="0F0F0F"/>
          <w:spacing w:val="-7"/>
          <w:sz w:val="22"/>
        </w:rPr>
        <w:t> </w:t>
      </w:r>
      <w:r>
        <w:rPr>
          <w:color w:val="0F0F0F"/>
          <w:sz w:val="22"/>
        </w:rPr>
        <w:t>data</w:t>
      </w:r>
      <w:r>
        <w:rPr>
          <w:color w:val="0F0F0F"/>
          <w:spacing w:val="-1"/>
          <w:sz w:val="22"/>
        </w:rPr>
        <w:t> </w:t>
      </w:r>
      <w:r>
        <w:rPr>
          <w:color w:val="0F0F0F"/>
          <w:sz w:val="22"/>
        </w:rPr>
        <w:t>is</w:t>
      </w:r>
      <w:r>
        <w:rPr>
          <w:color w:val="0F0F0F"/>
          <w:spacing w:val="-9"/>
          <w:sz w:val="22"/>
        </w:rPr>
        <w:t> </w:t>
      </w:r>
      <w:r>
        <w:rPr>
          <w:color w:val="0F0F0F"/>
          <w:sz w:val="22"/>
        </w:rPr>
        <w:t>not</w:t>
      </w:r>
      <w:r>
        <w:rPr>
          <w:color w:val="0F0F0F"/>
          <w:spacing w:val="-3"/>
          <w:sz w:val="22"/>
        </w:rPr>
        <w:t> </w:t>
      </w:r>
      <w:r>
        <w:rPr>
          <w:color w:val="0F0F0F"/>
          <w:sz w:val="22"/>
        </w:rPr>
        <w:t>linearly</w:t>
      </w:r>
      <w:r>
        <w:rPr>
          <w:color w:val="0F0F0F"/>
          <w:spacing w:val="-3"/>
          <w:sz w:val="22"/>
        </w:rPr>
        <w:t> </w:t>
      </w:r>
      <w:r>
        <w:rPr>
          <w:color w:val="0F0F0F"/>
          <w:sz w:val="22"/>
        </w:rPr>
        <w:t>separable, for</w:t>
      </w:r>
      <w:r>
        <w:rPr>
          <w:color w:val="0F0F0F"/>
          <w:spacing w:val="-8"/>
          <w:sz w:val="22"/>
        </w:rPr>
        <w:t> </w:t>
      </w:r>
      <w:r>
        <w:rPr>
          <w:color w:val="0F0F0F"/>
          <w:sz w:val="22"/>
        </w:rPr>
        <w:t>instance if</w:t>
      </w:r>
      <w:r>
        <w:rPr>
          <w:color w:val="0F0F0F"/>
          <w:spacing w:val="-3"/>
          <w:sz w:val="22"/>
        </w:rPr>
        <w:t> </w:t>
      </w:r>
      <w:r>
        <w:rPr>
          <w:color w:val="0F0F0F"/>
          <w:sz w:val="22"/>
        </w:rPr>
        <w:t>the</w:t>
      </w:r>
      <w:r>
        <w:rPr>
          <w:color w:val="0F0F0F"/>
          <w:spacing w:val="-7"/>
          <w:sz w:val="22"/>
        </w:rPr>
        <w:t> </w:t>
      </w:r>
      <w:r>
        <w:rPr>
          <w:color w:val="0F0F0F"/>
          <w:sz w:val="22"/>
        </w:rPr>
        <w:t>data</w:t>
      </w:r>
      <w:r>
        <w:rPr>
          <w:color w:val="0F0F0F"/>
          <w:spacing w:val="-8"/>
          <w:sz w:val="22"/>
        </w:rPr>
        <w:t> </w:t>
      </w:r>
      <w:r>
        <w:rPr>
          <w:color w:val="0F0F0F"/>
          <w:sz w:val="22"/>
        </w:rPr>
        <w:t>is as follows, then the SVM solves this by creating new variables using a kernel.</w:t>
      </w:r>
    </w:p>
    <w:p>
      <w:pPr>
        <w:pStyle w:val="BodyText"/>
        <w:rPr>
          <w:sz w:val="22"/>
        </w:rPr>
      </w:pPr>
    </w:p>
    <w:p>
      <w:pPr>
        <w:pStyle w:val="BodyText"/>
        <w:rPr>
          <w:sz w:val="22"/>
        </w:rPr>
      </w:pPr>
    </w:p>
    <w:p>
      <w:pPr>
        <w:pStyle w:val="BodyText"/>
        <w:spacing w:before="62"/>
        <w:rPr>
          <w:sz w:val="22"/>
        </w:rPr>
      </w:pPr>
    </w:p>
    <w:p>
      <w:pPr>
        <w:spacing w:before="0"/>
        <w:ind w:left="884" w:right="0" w:firstLine="0"/>
        <w:jc w:val="left"/>
        <w:rPr>
          <w:sz w:val="123"/>
        </w:rPr>
      </w:pPr>
      <w:r>
        <w:rPr/>
        <mc:AlternateContent>
          <mc:Choice Requires="wps">
            <w:drawing>
              <wp:anchor distT="0" distB="0" distL="0" distR="0" allowOverlap="1" layoutInCell="1" locked="0" behindDoc="1" simplePos="0" relativeHeight="481558016">
                <wp:simplePos x="0" y="0"/>
                <wp:positionH relativeFrom="page">
                  <wp:posOffset>2002535</wp:posOffset>
                </wp:positionH>
                <wp:positionV relativeFrom="paragraph">
                  <wp:posOffset>-204807</wp:posOffset>
                </wp:positionV>
                <wp:extent cx="1382395" cy="1373505"/>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1382395" cy="1373505"/>
                          <a:chExt cx="1382395" cy="1373505"/>
                        </a:xfrm>
                      </wpg:grpSpPr>
                      <wps:wsp>
                        <wps:cNvPr id="65" name="Graphic 65"/>
                        <wps:cNvSpPr/>
                        <wps:spPr>
                          <a:xfrm>
                            <a:off x="458533" y="0"/>
                            <a:ext cx="1270" cy="1373505"/>
                          </a:xfrm>
                          <a:custGeom>
                            <a:avLst/>
                            <a:gdLst/>
                            <a:ahLst/>
                            <a:cxnLst/>
                            <a:rect l="l" t="t" r="r" b="b"/>
                            <a:pathLst>
                              <a:path w="0" h="1373505">
                                <a:moveTo>
                                  <a:pt x="0" y="0"/>
                                </a:moveTo>
                                <a:lnTo>
                                  <a:pt x="0" y="1373028"/>
                                </a:lnTo>
                              </a:path>
                            </a:pathLst>
                          </a:custGeom>
                          <a:ln w="7629">
                            <a:solidFill>
                              <a:srgbClr val="000000"/>
                            </a:solidFill>
                            <a:prstDash val="solid"/>
                          </a:ln>
                        </wps:spPr>
                        <wps:bodyPr wrap="square" lIns="0" tIns="0" rIns="0" bIns="0" rtlCol="0">
                          <a:prstTxWarp prst="textNoShape">
                            <a:avLst/>
                          </a:prstTxWarp>
                          <a:noAutofit/>
                        </wps:bodyPr>
                      </wps:wsp>
                      <wps:wsp>
                        <wps:cNvPr id="66" name="Graphic 66"/>
                        <wps:cNvSpPr/>
                        <wps:spPr>
                          <a:xfrm>
                            <a:off x="0" y="770381"/>
                            <a:ext cx="1382395" cy="1270"/>
                          </a:xfrm>
                          <a:custGeom>
                            <a:avLst/>
                            <a:gdLst/>
                            <a:ahLst/>
                            <a:cxnLst/>
                            <a:rect l="l" t="t" r="r" b="b"/>
                            <a:pathLst>
                              <a:path w="1382395" h="0">
                                <a:moveTo>
                                  <a:pt x="411479" y="0"/>
                                </a:moveTo>
                                <a:lnTo>
                                  <a:pt x="1382267" y="0"/>
                                </a:lnTo>
                              </a:path>
                              <a:path w="1382395" h="0">
                                <a:moveTo>
                                  <a:pt x="0" y="0"/>
                                </a:moveTo>
                                <a:lnTo>
                                  <a:pt x="57912" y="0"/>
                                </a:lnTo>
                              </a:path>
                            </a:pathLst>
                          </a:custGeom>
                          <a:ln w="7629">
                            <a:solidFill>
                              <a:srgbClr val="000000"/>
                            </a:solidFill>
                            <a:prstDash val="solid"/>
                          </a:ln>
                        </wps:spPr>
                        <wps:bodyPr wrap="square" lIns="0" tIns="0" rIns="0" bIns="0" rtlCol="0">
                          <a:prstTxWarp prst="textNoShape">
                            <a:avLst/>
                          </a:prstTxWarp>
                          <a:noAutofit/>
                        </wps:bodyPr>
                      </wps:wsp>
                      <wps:wsp>
                        <wps:cNvPr id="67" name="Graphic 67"/>
                        <wps:cNvSpPr/>
                        <wps:spPr>
                          <a:xfrm>
                            <a:off x="496722" y="547693"/>
                            <a:ext cx="809625" cy="377190"/>
                          </a:xfrm>
                          <a:custGeom>
                            <a:avLst/>
                            <a:gdLst/>
                            <a:ahLst/>
                            <a:cxnLst/>
                            <a:rect l="l" t="t" r="r" b="b"/>
                            <a:pathLst>
                              <a:path w="809625" h="377190">
                                <a:moveTo>
                                  <a:pt x="361759" y="181546"/>
                                </a:moveTo>
                                <a:lnTo>
                                  <a:pt x="355307" y="133146"/>
                                </a:lnTo>
                                <a:lnTo>
                                  <a:pt x="337058" y="89738"/>
                                </a:lnTo>
                                <a:lnTo>
                                  <a:pt x="308724" y="53022"/>
                                </a:lnTo>
                                <a:lnTo>
                                  <a:pt x="271995" y="24688"/>
                                </a:lnTo>
                                <a:lnTo>
                                  <a:pt x="228561" y="6451"/>
                                </a:lnTo>
                                <a:lnTo>
                                  <a:pt x="180124" y="0"/>
                                </a:lnTo>
                                <a:lnTo>
                                  <a:pt x="132308" y="6451"/>
                                </a:lnTo>
                                <a:lnTo>
                                  <a:pt x="89306" y="24688"/>
                                </a:lnTo>
                                <a:lnTo>
                                  <a:pt x="52844" y="53022"/>
                                </a:lnTo>
                                <a:lnTo>
                                  <a:pt x="24638" y="89738"/>
                                </a:lnTo>
                                <a:lnTo>
                                  <a:pt x="6451" y="133146"/>
                                </a:lnTo>
                                <a:lnTo>
                                  <a:pt x="0" y="181546"/>
                                </a:lnTo>
                                <a:lnTo>
                                  <a:pt x="6451" y="229311"/>
                                </a:lnTo>
                                <a:lnTo>
                                  <a:pt x="24638" y="272288"/>
                                </a:lnTo>
                                <a:lnTo>
                                  <a:pt x="52844" y="308737"/>
                                </a:lnTo>
                                <a:lnTo>
                                  <a:pt x="89306" y="336931"/>
                                </a:lnTo>
                                <a:lnTo>
                                  <a:pt x="132308" y="355117"/>
                                </a:lnTo>
                                <a:lnTo>
                                  <a:pt x="180124" y="361569"/>
                                </a:lnTo>
                                <a:lnTo>
                                  <a:pt x="228561" y="355117"/>
                                </a:lnTo>
                                <a:lnTo>
                                  <a:pt x="271995" y="336931"/>
                                </a:lnTo>
                                <a:lnTo>
                                  <a:pt x="308724" y="308737"/>
                                </a:lnTo>
                                <a:lnTo>
                                  <a:pt x="337058" y="272288"/>
                                </a:lnTo>
                                <a:lnTo>
                                  <a:pt x="355307" y="229311"/>
                                </a:lnTo>
                                <a:lnTo>
                                  <a:pt x="361759" y="181546"/>
                                </a:lnTo>
                                <a:close/>
                              </a:path>
                              <a:path w="809625" h="377190">
                                <a:moveTo>
                                  <a:pt x="809155" y="195262"/>
                                </a:moveTo>
                                <a:lnTo>
                                  <a:pt x="802690" y="147459"/>
                                </a:lnTo>
                                <a:lnTo>
                                  <a:pt x="784491" y="104482"/>
                                </a:lnTo>
                                <a:lnTo>
                                  <a:pt x="756272" y="68033"/>
                                </a:lnTo>
                                <a:lnTo>
                                  <a:pt x="719797" y="39852"/>
                                </a:lnTo>
                                <a:lnTo>
                                  <a:pt x="676795" y="21678"/>
                                </a:lnTo>
                                <a:lnTo>
                                  <a:pt x="629031" y="15240"/>
                                </a:lnTo>
                                <a:lnTo>
                                  <a:pt x="580580" y="21678"/>
                                </a:lnTo>
                                <a:lnTo>
                                  <a:pt x="537121" y="39852"/>
                                </a:lnTo>
                                <a:lnTo>
                                  <a:pt x="500367" y="68033"/>
                                </a:lnTo>
                                <a:lnTo>
                                  <a:pt x="472020" y="104482"/>
                                </a:lnTo>
                                <a:lnTo>
                                  <a:pt x="453758" y="147459"/>
                                </a:lnTo>
                                <a:lnTo>
                                  <a:pt x="447294" y="195262"/>
                                </a:lnTo>
                                <a:lnTo>
                                  <a:pt x="453758" y="243662"/>
                                </a:lnTo>
                                <a:lnTo>
                                  <a:pt x="472020" y="287045"/>
                                </a:lnTo>
                                <a:lnTo>
                                  <a:pt x="500367" y="323748"/>
                                </a:lnTo>
                                <a:lnTo>
                                  <a:pt x="537121" y="352044"/>
                                </a:lnTo>
                                <a:lnTo>
                                  <a:pt x="580580" y="370268"/>
                                </a:lnTo>
                                <a:lnTo>
                                  <a:pt x="629031" y="376707"/>
                                </a:lnTo>
                                <a:lnTo>
                                  <a:pt x="676795" y="370268"/>
                                </a:lnTo>
                                <a:lnTo>
                                  <a:pt x="719797" y="352044"/>
                                </a:lnTo>
                                <a:lnTo>
                                  <a:pt x="756272" y="323748"/>
                                </a:lnTo>
                                <a:lnTo>
                                  <a:pt x="784491" y="287045"/>
                                </a:lnTo>
                                <a:lnTo>
                                  <a:pt x="802690" y="243662"/>
                                </a:lnTo>
                                <a:lnTo>
                                  <a:pt x="809155" y="19526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57.679993pt;margin-top:-16.126566pt;width:108.85pt;height:108.15pt;mso-position-horizontal-relative:page;mso-position-vertical-relative:paragraph;z-index:-21758464" id="docshapegroup58" coordorigin="3154,-323" coordsize="2177,2163">
                <v:line style="position:absolute" from="3876,-323" to="3876,1840" stroked="true" strokeweight=".60075pt" strokecolor="#000000">
                  <v:stroke dashstyle="solid"/>
                </v:line>
                <v:shape style="position:absolute;left:3153;top:890;width:2177;height:2" id="docshape59" coordorigin="3154,891" coordsize="2177,0" path="m3802,891l5330,891m3154,891l3245,891e" filled="false" stroked="true" strokeweight=".60075pt" strokecolor="#000000">
                  <v:path arrowok="t"/>
                  <v:stroke dashstyle="solid"/>
                </v:shape>
                <v:shape style="position:absolute;left:3935;top:539;width:1275;height:594" id="docshape60" coordorigin="3936,540" coordsize="1275,594" path="m4506,826l4495,750,4467,681,4422,623,4364,579,4296,550,4220,540,4144,550,4076,579,4019,623,3975,681,3946,750,3936,826,3946,901,3975,969,4019,1026,4076,1071,4144,1099,4220,1109,4296,1099,4364,1071,4422,1026,4467,969,4495,901,4506,826xm5210,847l5200,772,5171,705,5127,647,5069,603,5002,574,4926,564,4850,574,4782,603,4724,647,4679,705,4650,772,4640,847,4650,924,4679,992,4724,1050,4782,1094,4850,1123,4926,1133,5002,1123,5069,1094,5127,1050,5171,992,5200,924,5210,847xe" filled="true" fillcolor="#ffffff"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1558528">
                <wp:simplePos x="0" y="0"/>
                <wp:positionH relativeFrom="page">
                  <wp:posOffset>782002</wp:posOffset>
                </wp:positionH>
                <wp:positionV relativeFrom="paragraph">
                  <wp:posOffset>565574</wp:posOffset>
                </wp:positionV>
                <wp:extent cx="448309"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448309" cy="1270"/>
                        </a:xfrm>
                        <a:custGeom>
                          <a:avLst/>
                          <a:gdLst/>
                          <a:ahLst/>
                          <a:cxnLst/>
                          <a:rect l="l" t="t" r="r" b="b"/>
                          <a:pathLst>
                            <a:path w="448309" h="0">
                              <a:moveTo>
                                <a:pt x="0" y="0"/>
                              </a:moveTo>
                              <a:lnTo>
                                <a:pt x="447865" y="0"/>
                              </a:lnTo>
                            </a:path>
                          </a:pathLst>
                        </a:custGeom>
                        <a:ln w="76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757952" from="61.575001pt,44.533436pt" to="96.840001pt,44.533436pt" stroked="true" strokeweight=".60075pt" strokecolor="#000000">
                <v:stroke dashstyle="solid"/>
                <w10:wrap type="none"/>
              </v:line>
            </w:pict>
          </mc:Fallback>
        </mc:AlternateContent>
      </w:r>
      <w:r>
        <w:rPr/>
        <mc:AlternateContent>
          <mc:Choice Requires="wps">
            <w:drawing>
              <wp:anchor distT="0" distB="0" distL="0" distR="0" allowOverlap="1" layoutInCell="1" locked="0" behindDoc="1" simplePos="0" relativeHeight="481559040">
                <wp:simplePos x="0" y="0"/>
                <wp:positionH relativeFrom="page">
                  <wp:posOffset>1583436</wp:posOffset>
                </wp:positionH>
                <wp:positionV relativeFrom="paragraph">
                  <wp:posOffset>565574</wp:posOffset>
                </wp:positionV>
                <wp:extent cx="66040"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66040" cy="1270"/>
                        </a:xfrm>
                        <a:custGeom>
                          <a:avLst/>
                          <a:gdLst/>
                          <a:ahLst/>
                          <a:cxnLst/>
                          <a:rect l="l" t="t" r="r" b="b"/>
                          <a:pathLst>
                            <a:path w="66040" h="0">
                              <a:moveTo>
                                <a:pt x="0" y="0"/>
                              </a:moveTo>
                              <a:lnTo>
                                <a:pt x="65531" y="0"/>
                              </a:lnTo>
                            </a:path>
                          </a:pathLst>
                        </a:custGeom>
                        <a:ln w="76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757440" from="124.68pt,44.533436pt" to="129.84pt,44.533436pt" stroked="true" strokeweight=".60075pt" strokecolor="#000000">
                <v:stroke dashstyle="solid"/>
                <w10:wrap type="none"/>
              </v:line>
            </w:pict>
          </mc:Fallback>
        </mc:AlternateContent>
      </w:r>
      <w:r>
        <w:rPr/>
        <mc:AlternateContent>
          <mc:Choice Requires="wps">
            <w:drawing>
              <wp:anchor distT="0" distB="0" distL="0" distR="0" allowOverlap="1" layoutInCell="1" locked="0" behindDoc="1" simplePos="0" relativeHeight="481559552">
                <wp:simplePos x="0" y="0"/>
                <wp:positionH relativeFrom="page">
                  <wp:posOffset>3738371</wp:posOffset>
                </wp:positionH>
                <wp:positionV relativeFrom="paragraph">
                  <wp:posOffset>390124</wp:posOffset>
                </wp:positionV>
                <wp:extent cx="915035" cy="36322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915035" cy="363220"/>
                          <a:chExt cx="915035" cy="363220"/>
                        </a:xfrm>
                      </wpg:grpSpPr>
                      <wps:wsp>
                        <wps:cNvPr id="71" name="Graphic 71"/>
                        <wps:cNvSpPr/>
                        <wps:spPr>
                          <a:xfrm>
                            <a:off x="0" y="175450"/>
                            <a:ext cx="915035" cy="1270"/>
                          </a:xfrm>
                          <a:custGeom>
                            <a:avLst/>
                            <a:gdLst/>
                            <a:ahLst/>
                            <a:cxnLst/>
                            <a:rect l="l" t="t" r="r" b="b"/>
                            <a:pathLst>
                              <a:path w="915035" h="0">
                                <a:moveTo>
                                  <a:pt x="0" y="0"/>
                                </a:moveTo>
                                <a:lnTo>
                                  <a:pt x="914685" y="0"/>
                                </a:lnTo>
                              </a:path>
                            </a:pathLst>
                          </a:custGeom>
                          <a:ln w="7629">
                            <a:solidFill>
                              <a:srgbClr val="000000"/>
                            </a:solidFill>
                            <a:prstDash val="solid"/>
                          </a:ln>
                        </wps:spPr>
                        <wps:bodyPr wrap="square" lIns="0" tIns="0" rIns="0" bIns="0" rtlCol="0">
                          <a:prstTxWarp prst="textNoShape">
                            <a:avLst/>
                          </a:prstTxWarp>
                          <a:noAutofit/>
                        </wps:bodyPr>
                      </wps:wsp>
                      <wps:wsp>
                        <wps:cNvPr id="72" name="Graphic 72"/>
                        <wps:cNvSpPr/>
                        <wps:spPr>
                          <a:xfrm>
                            <a:off x="66008" y="0"/>
                            <a:ext cx="363855" cy="363220"/>
                          </a:xfrm>
                          <a:custGeom>
                            <a:avLst/>
                            <a:gdLst/>
                            <a:ahLst/>
                            <a:cxnLst/>
                            <a:rect l="l" t="t" r="r" b="b"/>
                            <a:pathLst>
                              <a:path w="363855" h="363220">
                                <a:moveTo>
                                  <a:pt x="181641" y="363092"/>
                                </a:moveTo>
                                <a:lnTo>
                                  <a:pt x="133195" y="356530"/>
                                </a:lnTo>
                                <a:lnTo>
                                  <a:pt x="89760" y="338059"/>
                                </a:lnTo>
                                <a:lnTo>
                                  <a:pt x="53030" y="309502"/>
                                </a:lnTo>
                                <a:lnTo>
                                  <a:pt x="24697" y="272683"/>
                                </a:lnTo>
                                <a:lnTo>
                                  <a:pt x="6456" y="229423"/>
                                </a:lnTo>
                                <a:lnTo>
                                  <a:pt x="0" y="181546"/>
                                </a:lnTo>
                                <a:lnTo>
                                  <a:pt x="6456" y="133140"/>
                                </a:lnTo>
                                <a:lnTo>
                                  <a:pt x="24697" y="89732"/>
                                </a:lnTo>
                                <a:lnTo>
                                  <a:pt x="53030" y="53018"/>
                                </a:lnTo>
                                <a:lnTo>
                                  <a:pt x="89760" y="24694"/>
                                </a:lnTo>
                                <a:lnTo>
                                  <a:pt x="133195" y="6456"/>
                                </a:lnTo>
                                <a:lnTo>
                                  <a:pt x="181641" y="0"/>
                                </a:lnTo>
                                <a:lnTo>
                                  <a:pt x="229558" y="6456"/>
                                </a:lnTo>
                                <a:lnTo>
                                  <a:pt x="272845" y="24694"/>
                                </a:lnTo>
                                <a:lnTo>
                                  <a:pt x="309681" y="53018"/>
                                </a:lnTo>
                                <a:lnTo>
                                  <a:pt x="338246" y="89732"/>
                                </a:lnTo>
                                <a:lnTo>
                                  <a:pt x="356720" y="133140"/>
                                </a:lnTo>
                                <a:lnTo>
                                  <a:pt x="363283" y="181546"/>
                                </a:lnTo>
                                <a:lnTo>
                                  <a:pt x="356720" y="229423"/>
                                </a:lnTo>
                                <a:lnTo>
                                  <a:pt x="338246" y="272683"/>
                                </a:lnTo>
                                <a:lnTo>
                                  <a:pt x="309681" y="309502"/>
                                </a:lnTo>
                                <a:lnTo>
                                  <a:pt x="272845" y="338059"/>
                                </a:lnTo>
                                <a:lnTo>
                                  <a:pt x="229558" y="356530"/>
                                </a:lnTo>
                                <a:lnTo>
                                  <a:pt x="181641" y="36309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94.359985pt;margin-top:30.718435pt;width:72.05pt;height:28.6pt;mso-position-horizontal-relative:page;mso-position-vertical-relative:paragraph;z-index:-21756928" id="docshapegroup61" coordorigin="5887,614" coordsize="1441,572">
                <v:line style="position:absolute" from="5887,891" to="7328,891" stroked="true" strokeweight=".60075pt" strokecolor="#000000">
                  <v:stroke dashstyle="solid"/>
                </v:line>
                <v:shape style="position:absolute;left:5991;top:614;width:573;height:572" id="docshape62" coordorigin="5991,614" coordsize="573,572" path="m6277,1186l6201,1176,6133,1147,6075,1102,6030,1044,6001,976,5991,900,6001,824,6030,756,6075,698,6133,653,6201,625,6277,614,6353,625,6421,653,6479,698,6524,756,6553,824,6563,900,6553,976,6524,1044,6479,1102,6421,1147,6353,1176,6277,1186xe" filled="true" fillcolor="#ffffff" stroked="false">
                  <v:path arrowok="t"/>
                  <v:fill type="solid"/>
                </v:shape>
                <w10:wrap type="none"/>
              </v:group>
            </w:pict>
          </mc:Fallback>
        </mc:AlternateContent>
      </w:r>
      <w:r>
        <w:rPr>
          <w:rFonts w:ascii="Arial" w:hAnsi="Arial"/>
          <w:color w:val="010101"/>
          <w:spacing w:val="-2"/>
          <w:sz w:val="124"/>
        </w:rPr>
        <w:t>□□□</w:t>
      </w:r>
      <w:r>
        <w:rPr>
          <w:color w:val="010101"/>
          <w:spacing w:val="-2"/>
          <w:sz w:val="123"/>
        </w:rPr>
        <w:t>oo</w:t>
      </w:r>
      <w:r>
        <w:rPr>
          <w:rFonts w:ascii="Arial" w:hAnsi="Arial"/>
          <w:color w:val="010101"/>
          <w:spacing w:val="-2"/>
          <w:sz w:val="124"/>
        </w:rPr>
        <w:t>□</w:t>
      </w:r>
      <w:r>
        <w:rPr>
          <w:color w:val="010101"/>
          <w:spacing w:val="-2"/>
          <w:sz w:val="123"/>
        </w:rPr>
        <w:t>o</w:t>
      </w:r>
    </w:p>
    <w:p>
      <w:pPr>
        <w:spacing w:before="1158"/>
        <w:ind w:left="2440" w:right="0" w:firstLine="0"/>
        <w:jc w:val="left"/>
        <w:rPr>
          <w:sz w:val="22"/>
        </w:rPr>
      </w:pPr>
      <w:r>
        <w:rPr>
          <w:color w:val="0F0F0F"/>
          <w:sz w:val="22"/>
        </w:rPr>
        <w:t>Origin</w:t>
      </w:r>
      <w:r>
        <w:rPr>
          <w:color w:val="0F0F0F"/>
          <w:spacing w:val="2"/>
          <w:sz w:val="22"/>
        </w:rPr>
        <w:t> </w:t>
      </w:r>
      <w:r>
        <w:rPr>
          <w:color w:val="0F0F0F"/>
          <w:spacing w:val="-5"/>
          <w:sz w:val="22"/>
        </w:rPr>
        <w:t>(o)</w:t>
      </w:r>
    </w:p>
    <w:p>
      <w:pPr>
        <w:pStyle w:val="BodyText"/>
        <w:spacing w:before="32"/>
        <w:rPr>
          <w:sz w:val="22"/>
        </w:rPr>
      </w:pPr>
    </w:p>
    <w:p>
      <w:pPr>
        <w:spacing w:line="360" w:lineRule="auto" w:before="0"/>
        <w:ind w:left="122" w:right="327" w:firstLine="3"/>
        <w:jc w:val="both"/>
        <w:rPr>
          <w:sz w:val="22"/>
        </w:rPr>
      </w:pPr>
      <w:r>
        <w:rPr>
          <w:color w:val="0F0F0F"/>
          <w:sz w:val="22"/>
        </w:rPr>
        <w:t>In</w:t>
      </w:r>
      <w:r>
        <w:rPr>
          <w:color w:val="0F0F0F"/>
          <w:spacing w:val="-4"/>
          <w:sz w:val="22"/>
        </w:rPr>
        <w:t> </w:t>
      </w:r>
      <w:r>
        <w:rPr>
          <w:color w:val="0F0F0F"/>
          <w:sz w:val="22"/>
        </w:rPr>
        <w:t>this case it calls a</w:t>
      </w:r>
      <w:r>
        <w:rPr>
          <w:color w:val="0F0F0F"/>
          <w:spacing w:val="-2"/>
          <w:sz w:val="22"/>
        </w:rPr>
        <w:t> </w:t>
      </w:r>
      <w:r>
        <w:rPr>
          <w:color w:val="0F0F0F"/>
          <w:sz w:val="22"/>
        </w:rPr>
        <w:t>point x;</w:t>
      </w:r>
      <w:r>
        <w:rPr>
          <w:color w:val="0F0F0F"/>
          <w:spacing w:val="-14"/>
          <w:sz w:val="22"/>
        </w:rPr>
        <w:t> </w:t>
      </w:r>
      <w:r>
        <w:rPr>
          <w:color w:val="0F0F0F"/>
          <w:sz w:val="22"/>
        </w:rPr>
        <w:t>on the line</w:t>
      </w:r>
      <w:r>
        <w:rPr>
          <w:color w:val="0F0F0F"/>
          <w:spacing w:val="-3"/>
          <w:sz w:val="22"/>
        </w:rPr>
        <w:t> </w:t>
      </w:r>
      <w:r>
        <w:rPr>
          <w:color w:val="0F0F0F"/>
          <w:sz w:val="22"/>
        </w:rPr>
        <w:t>and creates a</w:t>
      </w:r>
      <w:r>
        <w:rPr>
          <w:color w:val="0F0F0F"/>
          <w:spacing w:val="-4"/>
          <w:sz w:val="22"/>
        </w:rPr>
        <w:t> </w:t>
      </w:r>
      <w:r>
        <w:rPr>
          <w:color w:val="0F0F0F"/>
          <w:sz w:val="22"/>
        </w:rPr>
        <w:t>new variable y;</w:t>
      </w:r>
      <w:r>
        <w:rPr>
          <w:color w:val="0F0F0F"/>
          <w:spacing w:val="-14"/>
          <w:sz w:val="22"/>
        </w:rPr>
        <w:t> </w:t>
      </w:r>
      <w:r>
        <w:rPr>
          <w:color w:val="0F0F0F"/>
          <w:sz w:val="22"/>
        </w:rPr>
        <w:t>as</w:t>
      </w:r>
      <w:r>
        <w:rPr>
          <w:color w:val="0F0F0F"/>
          <w:spacing w:val="-7"/>
          <w:sz w:val="22"/>
        </w:rPr>
        <w:t> </w:t>
      </w:r>
      <w:r>
        <w:rPr>
          <w:color w:val="0F0F0F"/>
          <w:sz w:val="22"/>
        </w:rPr>
        <w:t>a</w:t>
      </w:r>
      <w:r>
        <w:rPr>
          <w:color w:val="0F0F0F"/>
          <w:spacing w:val="-1"/>
          <w:sz w:val="22"/>
        </w:rPr>
        <w:t> </w:t>
      </w:r>
      <w:r>
        <w:rPr>
          <w:color w:val="0F0F0F"/>
          <w:sz w:val="22"/>
        </w:rPr>
        <w:t>function of</w:t>
      </w:r>
      <w:r>
        <w:rPr>
          <w:color w:val="0F0F0F"/>
          <w:spacing w:val="-3"/>
          <w:sz w:val="22"/>
        </w:rPr>
        <w:t> </w:t>
      </w:r>
      <w:r>
        <w:rPr>
          <w:color w:val="0F0F0F"/>
          <w:sz w:val="22"/>
        </w:rPr>
        <w:t>distance from the</w:t>
      </w:r>
      <w:r>
        <w:rPr>
          <w:color w:val="0F0F0F"/>
          <w:spacing w:val="-4"/>
          <w:sz w:val="22"/>
        </w:rPr>
        <w:t> </w:t>
      </w:r>
      <w:r>
        <w:rPr>
          <w:color w:val="0F0F0F"/>
          <w:sz w:val="22"/>
        </w:rPr>
        <w:t>origin point o and get the following.</w:t>
      </w:r>
    </w:p>
    <w:p>
      <w:pPr>
        <w:pStyle w:val="BodyText"/>
        <w:spacing w:before="11"/>
        <w:rPr>
          <w:sz w:val="12"/>
        </w:rPr>
      </w:pPr>
      <w:r>
        <w:rPr/>
        <mc:AlternateContent>
          <mc:Choice Requires="wps">
            <w:drawing>
              <wp:anchor distT="0" distB="0" distL="0" distR="0" allowOverlap="1" layoutInCell="1" locked="0" behindDoc="1" simplePos="0" relativeHeight="487597056">
                <wp:simplePos x="0" y="0"/>
                <wp:positionH relativeFrom="page">
                  <wp:posOffset>1349883</wp:posOffset>
                </wp:positionH>
                <wp:positionV relativeFrom="paragraph">
                  <wp:posOffset>110024</wp:posOffset>
                </wp:positionV>
                <wp:extent cx="2988310" cy="2566035"/>
                <wp:effectExtent l="0" t="0" r="0" b="0"/>
                <wp:wrapTopAndBottom/>
                <wp:docPr id="73" name="Group 73"/>
                <wp:cNvGraphicFramePr>
                  <a:graphicFrameLocks/>
                </wp:cNvGraphicFramePr>
                <a:graphic>
                  <a:graphicData uri="http://schemas.microsoft.com/office/word/2010/wordprocessingGroup">
                    <wpg:wgp>
                      <wpg:cNvPr id="73" name="Group 73"/>
                      <wpg:cNvGrpSpPr/>
                      <wpg:grpSpPr>
                        <a:xfrm>
                          <a:off x="0" y="0"/>
                          <a:ext cx="2988310" cy="2566035"/>
                          <a:chExt cx="2988310" cy="2566035"/>
                        </a:xfrm>
                      </wpg:grpSpPr>
                      <wps:wsp>
                        <wps:cNvPr id="74" name="Graphic 74"/>
                        <wps:cNvSpPr/>
                        <wps:spPr>
                          <a:xfrm>
                            <a:off x="0" y="117344"/>
                            <a:ext cx="2703830" cy="2448560"/>
                          </a:xfrm>
                          <a:custGeom>
                            <a:avLst/>
                            <a:gdLst/>
                            <a:ahLst/>
                            <a:cxnLst/>
                            <a:rect l="l" t="t" r="r" b="b"/>
                            <a:pathLst>
                              <a:path w="2703830" h="2448560">
                                <a:moveTo>
                                  <a:pt x="1091374" y="0"/>
                                </a:moveTo>
                                <a:lnTo>
                                  <a:pt x="1091374" y="2448496"/>
                                </a:lnTo>
                              </a:path>
                              <a:path w="2703830" h="2448560">
                                <a:moveTo>
                                  <a:pt x="0" y="1417224"/>
                                </a:moveTo>
                                <a:lnTo>
                                  <a:pt x="2703290" y="1417224"/>
                                </a:lnTo>
                              </a:path>
                            </a:pathLst>
                          </a:custGeom>
                          <a:ln w="7629">
                            <a:solidFill>
                              <a:srgbClr val="000000"/>
                            </a:solidFill>
                            <a:prstDash val="solid"/>
                          </a:ln>
                        </wps:spPr>
                        <wps:bodyPr wrap="square" lIns="0" tIns="0" rIns="0" bIns="0" rtlCol="0">
                          <a:prstTxWarp prst="textNoShape">
                            <a:avLst/>
                          </a:prstTxWarp>
                          <a:noAutofit/>
                        </wps:bodyPr>
                      </wps:wsp>
                      <wps:wsp>
                        <wps:cNvPr id="75" name="Graphic 75"/>
                        <wps:cNvSpPr/>
                        <wps:spPr>
                          <a:xfrm>
                            <a:off x="752475" y="100580"/>
                            <a:ext cx="2232025" cy="1602105"/>
                          </a:xfrm>
                          <a:custGeom>
                            <a:avLst/>
                            <a:gdLst/>
                            <a:ahLst/>
                            <a:cxnLst/>
                            <a:rect l="l" t="t" r="r" b="b"/>
                            <a:pathLst>
                              <a:path w="2232025" h="1602105">
                                <a:moveTo>
                                  <a:pt x="0" y="1601819"/>
                                </a:moveTo>
                                <a:lnTo>
                                  <a:pt x="2231707" y="0"/>
                                </a:lnTo>
                              </a:path>
                            </a:pathLst>
                          </a:custGeom>
                          <a:ln w="7629">
                            <a:solidFill>
                              <a:srgbClr val="70AC46"/>
                            </a:solidFill>
                            <a:prstDash val="solid"/>
                          </a:ln>
                        </wps:spPr>
                        <wps:bodyPr wrap="square" lIns="0" tIns="0" rIns="0" bIns="0" rtlCol="0">
                          <a:prstTxWarp prst="textNoShape">
                            <a:avLst/>
                          </a:prstTxWarp>
                          <a:noAutofit/>
                        </wps:bodyPr>
                      </wps:wsp>
                      <wps:wsp>
                        <wps:cNvPr id="76" name="Graphic 76"/>
                        <wps:cNvSpPr/>
                        <wps:spPr>
                          <a:xfrm>
                            <a:off x="1245489" y="142109"/>
                            <a:ext cx="1066800" cy="948055"/>
                          </a:xfrm>
                          <a:custGeom>
                            <a:avLst/>
                            <a:gdLst/>
                            <a:ahLst/>
                            <a:cxnLst/>
                            <a:rect l="l" t="t" r="r" b="b"/>
                            <a:pathLst>
                              <a:path w="1066800" h="948055">
                                <a:moveTo>
                                  <a:pt x="353568" y="594360"/>
                                </a:moveTo>
                                <a:lnTo>
                                  <a:pt x="0" y="594360"/>
                                </a:lnTo>
                                <a:lnTo>
                                  <a:pt x="0" y="947928"/>
                                </a:lnTo>
                                <a:lnTo>
                                  <a:pt x="353568" y="947928"/>
                                </a:lnTo>
                                <a:lnTo>
                                  <a:pt x="353568" y="594360"/>
                                </a:lnTo>
                                <a:close/>
                              </a:path>
                              <a:path w="1066800" h="948055">
                                <a:moveTo>
                                  <a:pt x="1066800" y="0"/>
                                </a:moveTo>
                                <a:lnTo>
                                  <a:pt x="713232" y="0"/>
                                </a:lnTo>
                                <a:lnTo>
                                  <a:pt x="713232" y="353568"/>
                                </a:lnTo>
                                <a:lnTo>
                                  <a:pt x="1066800" y="353568"/>
                                </a:lnTo>
                                <a:lnTo>
                                  <a:pt x="1066800" y="0"/>
                                </a:lnTo>
                                <a:close/>
                              </a:path>
                            </a:pathLst>
                          </a:custGeom>
                          <a:solidFill>
                            <a:srgbClr val="FFFFFF"/>
                          </a:solidFill>
                        </wps:spPr>
                        <wps:bodyPr wrap="square" lIns="0" tIns="0" rIns="0" bIns="0" rtlCol="0">
                          <a:prstTxWarp prst="textNoShape">
                            <a:avLst/>
                          </a:prstTxWarp>
                          <a:noAutofit/>
                        </wps:bodyPr>
                      </wps:wsp>
                      <pic:pic>
                        <pic:nvPicPr>
                          <pic:cNvPr id="77" name="Image 77"/>
                          <pic:cNvPicPr/>
                        </pic:nvPicPr>
                        <pic:blipFill>
                          <a:blip r:embed="rId28" cstate="print"/>
                          <a:stretch>
                            <a:fillRect/>
                          </a:stretch>
                        </pic:blipFill>
                        <pic:spPr>
                          <a:xfrm>
                            <a:off x="151847" y="438932"/>
                            <a:ext cx="866852" cy="964266"/>
                          </a:xfrm>
                          <a:prstGeom prst="rect">
                            <a:avLst/>
                          </a:prstGeom>
                        </pic:spPr>
                      </pic:pic>
                      <wps:wsp>
                        <wps:cNvPr id="78" name="Textbox 78"/>
                        <wps:cNvSpPr txBox="1"/>
                        <wps:spPr>
                          <a:xfrm>
                            <a:off x="844063" y="0"/>
                            <a:ext cx="83820" cy="154940"/>
                          </a:xfrm>
                          <a:prstGeom prst="rect">
                            <a:avLst/>
                          </a:prstGeom>
                        </wps:spPr>
                        <wps:txbx>
                          <w:txbxContent>
                            <w:p>
                              <w:pPr>
                                <w:spacing w:line="244" w:lineRule="exact" w:before="0"/>
                                <w:ind w:left="0" w:right="0" w:firstLine="0"/>
                                <w:jc w:val="left"/>
                                <w:rPr>
                                  <w:sz w:val="22"/>
                                </w:rPr>
                              </w:pPr>
                              <w:r>
                                <w:rPr>
                                  <w:color w:val="0F0F0F"/>
                                  <w:spacing w:val="-10"/>
                                  <w:sz w:val="22"/>
                                </w:rPr>
                                <w:t>y</w:t>
                              </w:r>
                            </w:p>
                          </w:txbxContent>
                        </wps:txbx>
                        <wps:bodyPr wrap="square" lIns="0" tIns="0" rIns="0" bIns="0" rtlCol="0">
                          <a:noAutofit/>
                        </wps:bodyPr>
                      </wps:wsp>
                      <wps:wsp>
                        <wps:cNvPr id="79" name="Textbox 79"/>
                        <wps:cNvSpPr txBox="1"/>
                        <wps:spPr>
                          <a:xfrm>
                            <a:off x="1185534" y="530897"/>
                            <a:ext cx="1216025" cy="880744"/>
                          </a:xfrm>
                          <a:prstGeom prst="rect">
                            <a:avLst/>
                          </a:prstGeom>
                        </wps:spPr>
                        <wps:txbx>
                          <w:txbxContent>
                            <w:p>
                              <w:pPr>
                                <w:spacing w:line="1387" w:lineRule="exact" w:before="0"/>
                                <w:ind w:left="0" w:right="0" w:firstLine="0"/>
                                <w:jc w:val="left"/>
                                <w:rPr>
                                  <w:sz w:val="85"/>
                                </w:rPr>
                              </w:pPr>
                              <w:r>
                                <w:rPr>
                                  <w:rFonts w:ascii="Arial" w:hAnsi="Arial"/>
                                  <w:color w:val="010101"/>
                                  <w:sz w:val="124"/>
                                </w:rPr>
                                <w:t>□</w:t>
                              </w:r>
                              <w:r>
                                <w:rPr>
                                  <w:rFonts w:ascii="Arial" w:hAnsi="Arial"/>
                                  <w:color w:val="010101"/>
                                  <w:spacing w:val="-52"/>
                                  <w:sz w:val="124"/>
                                </w:rPr>
                                <w:t> </w:t>
                              </w:r>
                              <w:r>
                                <w:rPr>
                                  <w:color w:val="010101"/>
                                  <w:spacing w:val="-5"/>
                                  <w:sz w:val="85"/>
                                </w:rPr>
                                <w:t>00</w:t>
                              </w:r>
                            </w:p>
                          </w:txbxContent>
                        </wps:txbx>
                        <wps:bodyPr wrap="square" lIns="0" tIns="0" rIns="0" bIns="0" rtlCol="0">
                          <a:noAutofit/>
                        </wps:bodyPr>
                      </wps:wsp>
                      <wps:wsp>
                        <wps:cNvPr id="80" name="Textbox 80"/>
                        <wps:cNvSpPr txBox="1"/>
                        <wps:spPr>
                          <a:xfrm>
                            <a:off x="1946568" y="183215"/>
                            <a:ext cx="801370" cy="598805"/>
                          </a:xfrm>
                          <a:prstGeom prst="rect">
                            <a:avLst/>
                          </a:prstGeom>
                        </wps:spPr>
                        <wps:txbx>
                          <w:txbxContent>
                            <w:p>
                              <w:pPr>
                                <w:spacing w:line="942" w:lineRule="exact" w:before="0"/>
                                <w:ind w:left="0" w:right="0" w:firstLine="0"/>
                                <w:jc w:val="left"/>
                                <w:rPr>
                                  <w:sz w:val="85"/>
                                </w:rPr>
                              </w:pPr>
                              <w:r>
                                <w:rPr>
                                  <w:color w:val="010101"/>
                                  <w:spacing w:val="-5"/>
                                  <w:sz w:val="85"/>
                                </w:rPr>
                                <w:t>DO</w:t>
                              </w:r>
                            </w:p>
                          </w:txbxContent>
                        </wps:txbx>
                        <wps:bodyPr wrap="square" lIns="0" tIns="0" rIns="0" bIns="0" rtlCol="0">
                          <a:noAutofit/>
                        </wps:bodyPr>
                      </wps:wsp>
                      <wps:wsp>
                        <wps:cNvPr id="81" name="Textbox 81"/>
                        <wps:cNvSpPr txBox="1"/>
                        <wps:spPr>
                          <a:xfrm>
                            <a:off x="2492347" y="1418484"/>
                            <a:ext cx="80645" cy="99060"/>
                          </a:xfrm>
                          <a:prstGeom prst="rect">
                            <a:avLst/>
                          </a:prstGeom>
                        </wps:spPr>
                        <wps:txbx>
                          <w:txbxContent>
                            <w:p>
                              <w:pPr>
                                <w:spacing w:line="155" w:lineRule="exact" w:before="0"/>
                                <w:ind w:left="0" w:right="0" w:firstLine="0"/>
                                <w:jc w:val="left"/>
                                <w:rPr>
                                  <w:sz w:val="14"/>
                                </w:rPr>
                              </w:pPr>
                              <w:r>
                                <w:rPr>
                                  <w:color w:val="0F0F0F"/>
                                  <w:spacing w:val="-10"/>
                                  <w:w w:val="105"/>
                                  <w:sz w:val="14"/>
                                </w:rPr>
                                <w:t>X</w:t>
                              </w:r>
                            </w:p>
                          </w:txbxContent>
                        </wps:txbx>
                        <wps:bodyPr wrap="square" lIns="0" tIns="0" rIns="0" bIns="0" rtlCol="0">
                          <a:noAutofit/>
                        </wps:bodyPr>
                      </wps:wsp>
                    </wpg:wgp>
                  </a:graphicData>
                </a:graphic>
              </wp:anchor>
            </w:drawing>
          </mc:Choice>
          <mc:Fallback>
            <w:pict>
              <v:group style="position:absolute;margin-left:106.290001pt;margin-top:8.663332pt;width:235.3pt;height:202.05pt;mso-position-horizontal-relative:page;mso-position-vertical-relative:paragraph;z-index:-15719424;mso-wrap-distance-left:0;mso-wrap-distance-right:0" id="docshapegroup63" coordorigin="2126,173" coordsize="4706,4041">
                <v:shape style="position:absolute;left:2125;top:358;width:4258;height:3856" id="docshape64" coordorigin="2126,358" coordsize="4258,3856" path="m3845,358l3845,4214m2126,2590l6383,2590e" filled="false" stroked="true" strokeweight=".60075pt" strokecolor="#000000">
                  <v:path arrowok="t"/>
                  <v:stroke dashstyle="solid"/>
                </v:shape>
                <v:line style="position:absolute" from="3311,2854" to="6825,332" stroked="true" strokeweight=".60075pt" strokecolor="#70ac46">
                  <v:stroke dashstyle="solid"/>
                </v:line>
                <v:shape style="position:absolute;left:4087;top:397;width:1680;height:1493" id="docshape65" coordorigin="4087,397" coordsize="1680,1493" path="m4644,1333l4087,1333,4087,1890,4644,1890,4644,1333xm5767,397l5210,397,5210,954,5767,954,5767,397xe" filled="true" fillcolor="#ffffff" stroked="false">
                  <v:path arrowok="t"/>
                  <v:fill type="solid"/>
                </v:shape>
                <v:shape style="position:absolute;left:2364;top:864;width:1366;height:1519" type="#_x0000_t75" id="docshape66" stroked="false">
                  <v:imagedata r:id="rId28" o:title=""/>
                </v:shape>
                <v:shape style="position:absolute;left:3455;top:173;width:132;height:244" type="#_x0000_t202" id="docshape67" filled="false" stroked="false">
                  <v:textbox inset="0,0,0,0">
                    <w:txbxContent>
                      <w:p>
                        <w:pPr>
                          <w:spacing w:line="244" w:lineRule="exact" w:before="0"/>
                          <w:ind w:left="0" w:right="0" w:firstLine="0"/>
                          <w:jc w:val="left"/>
                          <w:rPr>
                            <w:sz w:val="22"/>
                          </w:rPr>
                        </w:pPr>
                        <w:r>
                          <w:rPr>
                            <w:color w:val="0F0F0F"/>
                            <w:spacing w:val="-10"/>
                            <w:sz w:val="22"/>
                          </w:rPr>
                          <w:t>y</w:t>
                        </w:r>
                      </w:p>
                    </w:txbxContent>
                  </v:textbox>
                  <w10:wrap type="none"/>
                </v:shape>
                <v:shape style="position:absolute;left:3992;top:1009;width:1915;height:1387" type="#_x0000_t202" id="docshape68" filled="false" stroked="false">
                  <v:textbox inset="0,0,0,0">
                    <w:txbxContent>
                      <w:p>
                        <w:pPr>
                          <w:spacing w:line="1387" w:lineRule="exact" w:before="0"/>
                          <w:ind w:left="0" w:right="0" w:firstLine="0"/>
                          <w:jc w:val="left"/>
                          <w:rPr>
                            <w:sz w:val="85"/>
                          </w:rPr>
                        </w:pPr>
                        <w:r>
                          <w:rPr>
                            <w:rFonts w:ascii="Arial" w:hAnsi="Arial"/>
                            <w:color w:val="010101"/>
                            <w:sz w:val="124"/>
                          </w:rPr>
                          <w:t>□</w:t>
                        </w:r>
                        <w:r>
                          <w:rPr>
                            <w:rFonts w:ascii="Arial" w:hAnsi="Arial"/>
                            <w:color w:val="010101"/>
                            <w:spacing w:val="-52"/>
                            <w:sz w:val="124"/>
                          </w:rPr>
                          <w:t> </w:t>
                        </w:r>
                        <w:r>
                          <w:rPr>
                            <w:color w:val="010101"/>
                            <w:spacing w:val="-5"/>
                            <w:sz w:val="85"/>
                          </w:rPr>
                          <w:t>00</w:t>
                        </w:r>
                      </w:p>
                    </w:txbxContent>
                  </v:textbox>
                  <w10:wrap type="none"/>
                </v:shape>
                <v:shape style="position:absolute;left:5191;top:461;width:1262;height:943" type="#_x0000_t202" id="docshape69" filled="false" stroked="false">
                  <v:textbox inset="0,0,0,0">
                    <w:txbxContent>
                      <w:p>
                        <w:pPr>
                          <w:spacing w:line="942" w:lineRule="exact" w:before="0"/>
                          <w:ind w:left="0" w:right="0" w:firstLine="0"/>
                          <w:jc w:val="left"/>
                          <w:rPr>
                            <w:sz w:val="85"/>
                          </w:rPr>
                        </w:pPr>
                        <w:r>
                          <w:rPr>
                            <w:color w:val="010101"/>
                            <w:spacing w:val="-5"/>
                            <w:sz w:val="85"/>
                          </w:rPr>
                          <w:t>DO</w:t>
                        </w:r>
                      </w:p>
                    </w:txbxContent>
                  </v:textbox>
                  <w10:wrap type="none"/>
                </v:shape>
                <v:shape style="position:absolute;left:6050;top:2407;width:127;height:156" type="#_x0000_t202" id="docshape70" filled="false" stroked="false">
                  <v:textbox inset="0,0,0,0">
                    <w:txbxContent>
                      <w:p>
                        <w:pPr>
                          <w:spacing w:line="155" w:lineRule="exact" w:before="0"/>
                          <w:ind w:left="0" w:right="0" w:firstLine="0"/>
                          <w:jc w:val="left"/>
                          <w:rPr>
                            <w:sz w:val="14"/>
                          </w:rPr>
                        </w:pPr>
                        <w:r>
                          <w:rPr>
                            <w:color w:val="0F0F0F"/>
                            <w:spacing w:val="-10"/>
                            <w:w w:val="105"/>
                            <w:sz w:val="14"/>
                          </w:rPr>
                          <w:t>X</w:t>
                        </w:r>
                      </w:p>
                    </w:txbxContent>
                  </v:textbox>
                  <w10:wrap type="none"/>
                </v:shape>
                <w10:wrap type="topAndBottom"/>
              </v:group>
            </w:pict>
          </mc:Fallback>
        </mc:AlternateContent>
      </w:r>
    </w:p>
    <w:p>
      <w:pPr>
        <w:pStyle w:val="BodyText"/>
        <w:rPr>
          <w:sz w:val="22"/>
        </w:rPr>
      </w:pPr>
    </w:p>
    <w:p>
      <w:pPr>
        <w:pStyle w:val="BodyText"/>
        <w:rPr>
          <w:sz w:val="22"/>
        </w:rPr>
      </w:pPr>
    </w:p>
    <w:p>
      <w:pPr>
        <w:pStyle w:val="BodyText"/>
        <w:spacing w:before="54"/>
        <w:rPr>
          <w:sz w:val="22"/>
        </w:rPr>
      </w:pPr>
    </w:p>
    <w:p>
      <w:pPr>
        <w:spacing w:line="360" w:lineRule="auto" w:before="0"/>
        <w:ind w:left="124" w:right="313" w:firstLine="0"/>
        <w:jc w:val="both"/>
        <w:rPr>
          <w:sz w:val="22"/>
        </w:rPr>
      </w:pPr>
      <w:r>
        <w:rPr>
          <w:color w:val="0F0F0F"/>
          <w:sz w:val="22"/>
        </w:rPr>
        <w:t>According to</w:t>
      </w:r>
      <w:r>
        <w:rPr>
          <w:color w:val="0F0F0F"/>
          <w:spacing w:val="-11"/>
          <w:sz w:val="22"/>
        </w:rPr>
        <w:t> </w:t>
      </w:r>
      <w:r>
        <w:rPr>
          <w:color w:val="0F0F0F"/>
          <w:sz w:val="22"/>
        </w:rPr>
        <w:t>Sasidharan (2021),</w:t>
      </w:r>
      <w:r>
        <w:rPr>
          <w:color w:val="0F0F0F"/>
          <w:spacing w:val="-6"/>
          <w:sz w:val="22"/>
        </w:rPr>
        <w:t> </w:t>
      </w:r>
      <w:r>
        <w:rPr>
          <w:color w:val="0F0F0F"/>
          <w:sz w:val="22"/>
        </w:rPr>
        <w:t>a</w:t>
      </w:r>
      <w:r>
        <w:rPr>
          <w:color w:val="0F0F0F"/>
          <w:spacing w:val="-3"/>
          <w:sz w:val="22"/>
        </w:rPr>
        <w:t> </w:t>
      </w:r>
      <w:r>
        <w:rPr>
          <w:color w:val="0F0F0F"/>
          <w:sz w:val="22"/>
        </w:rPr>
        <w:t>new variable y</w:t>
      </w:r>
      <w:r>
        <w:rPr>
          <w:color w:val="0F0F0F"/>
          <w:spacing w:val="-4"/>
          <w:sz w:val="22"/>
        </w:rPr>
        <w:t> </w:t>
      </w:r>
      <w:r>
        <w:rPr>
          <w:color w:val="0F0F0F"/>
          <w:sz w:val="22"/>
        </w:rPr>
        <w:t>is</w:t>
      </w:r>
      <w:r>
        <w:rPr>
          <w:color w:val="0F0F0F"/>
          <w:spacing w:val="-7"/>
          <w:sz w:val="22"/>
        </w:rPr>
        <w:t> </w:t>
      </w:r>
      <w:r>
        <w:rPr>
          <w:color w:val="0F0F0F"/>
          <w:sz w:val="22"/>
        </w:rPr>
        <w:t>created as</w:t>
      </w:r>
      <w:r>
        <w:rPr>
          <w:color w:val="0F0F0F"/>
          <w:spacing w:val="-5"/>
          <w:sz w:val="22"/>
        </w:rPr>
        <w:t> </w:t>
      </w:r>
      <w:r>
        <w:rPr>
          <w:color w:val="0F0F0F"/>
          <w:sz w:val="22"/>
        </w:rPr>
        <w:t>a</w:t>
      </w:r>
      <w:r>
        <w:rPr>
          <w:color w:val="0F0F0F"/>
          <w:spacing w:val="-5"/>
          <w:sz w:val="22"/>
        </w:rPr>
        <w:t> </w:t>
      </w:r>
      <w:r>
        <w:rPr>
          <w:color w:val="0F0F0F"/>
          <w:sz w:val="22"/>
        </w:rPr>
        <w:t>function of</w:t>
      </w:r>
      <w:r>
        <w:rPr>
          <w:color w:val="0F0F0F"/>
          <w:spacing w:val="-7"/>
          <w:sz w:val="22"/>
        </w:rPr>
        <w:t> </w:t>
      </w:r>
      <w:r>
        <w:rPr>
          <w:color w:val="0F0F0F"/>
          <w:sz w:val="22"/>
        </w:rPr>
        <w:t>distance from the</w:t>
      </w:r>
      <w:r>
        <w:rPr>
          <w:color w:val="0F0F0F"/>
          <w:spacing w:val="-8"/>
          <w:sz w:val="22"/>
        </w:rPr>
        <w:t> </w:t>
      </w:r>
      <w:r>
        <w:rPr>
          <w:color w:val="0F0F0F"/>
          <w:sz w:val="22"/>
        </w:rPr>
        <w:t>origin</w:t>
      </w:r>
      <w:r>
        <w:rPr>
          <w:color w:val="0F0F0F"/>
          <w:spacing w:val="-1"/>
          <w:sz w:val="22"/>
        </w:rPr>
        <w:t> </w:t>
      </w:r>
      <w:r>
        <w:rPr>
          <w:color w:val="0F0F0F"/>
          <w:sz w:val="22"/>
        </w:rPr>
        <w:t>and since it is a nonlinear function that creates a new variable it is referred to as a kernel and it converts non-separable into sparable based on labels.</w:t>
      </w:r>
    </w:p>
    <w:p>
      <w:pPr>
        <w:spacing w:after="0" w:line="360" w:lineRule="auto"/>
        <w:jc w:val="both"/>
        <w:rPr>
          <w:sz w:val="22"/>
        </w:rPr>
        <w:sectPr>
          <w:pgSz w:w="11910" w:h="16840"/>
          <w:pgMar w:header="658" w:footer="1021" w:top="1320" w:bottom="1220" w:left="960" w:right="740"/>
        </w:sectPr>
      </w:pPr>
    </w:p>
    <w:p>
      <w:pPr>
        <w:pStyle w:val="Heading6"/>
        <w:numPr>
          <w:ilvl w:val="2"/>
          <w:numId w:val="6"/>
        </w:numPr>
        <w:tabs>
          <w:tab w:pos="1566" w:val="left" w:leader="none"/>
        </w:tabs>
        <w:spacing w:line="240" w:lineRule="auto" w:before="92" w:after="0"/>
        <w:ind w:left="1566" w:right="0" w:hanging="719"/>
        <w:jc w:val="left"/>
        <w:rPr>
          <w:color w:val="0F0F0F"/>
        </w:rPr>
      </w:pPr>
      <w:bookmarkStart w:name="_TOC_250072" w:id="22"/>
      <w:r>
        <w:rPr>
          <w:color w:val="0F0F0F"/>
          <w:w w:val="105"/>
        </w:rPr>
        <w:t>Random</w:t>
      </w:r>
      <w:r>
        <w:rPr>
          <w:color w:val="0F0F0F"/>
          <w:spacing w:val="-14"/>
          <w:w w:val="105"/>
        </w:rPr>
        <w:t> </w:t>
      </w:r>
      <w:bookmarkEnd w:id="22"/>
      <w:r>
        <w:rPr>
          <w:color w:val="0F0F0F"/>
          <w:spacing w:val="-2"/>
          <w:w w:val="105"/>
        </w:rPr>
        <w:t>Forest</w:t>
      </w:r>
    </w:p>
    <w:p>
      <w:pPr>
        <w:spacing w:line="360" w:lineRule="auto" w:before="284"/>
        <w:ind w:left="122" w:right="305" w:firstLine="3"/>
        <w:jc w:val="both"/>
        <w:rPr>
          <w:sz w:val="22"/>
        </w:rPr>
      </w:pPr>
      <w:r>
        <w:rPr>
          <w:color w:val="0F0F0F"/>
          <w:sz w:val="22"/>
        </w:rPr>
        <w:t>Is a supervised algorithm that grows and combines different decision trees to create a forest of decisions that can be</w:t>
      </w:r>
      <w:r>
        <w:rPr>
          <w:color w:val="0F0F0F"/>
          <w:spacing w:val="-3"/>
          <w:sz w:val="22"/>
        </w:rPr>
        <w:t> </w:t>
      </w:r>
      <w:r>
        <w:rPr>
          <w:color w:val="0F0F0F"/>
          <w:sz w:val="22"/>
        </w:rPr>
        <w:t>used for both</w:t>
      </w:r>
      <w:r>
        <w:rPr>
          <w:color w:val="0F0F0F"/>
          <w:spacing w:val="-2"/>
          <w:sz w:val="22"/>
        </w:rPr>
        <w:t> </w:t>
      </w:r>
      <w:r>
        <w:rPr>
          <w:color w:val="0F0F0F"/>
          <w:sz w:val="22"/>
        </w:rPr>
        <w:t>classification problems. A</w:t>
      </w:r>
      <w:r>
        <w:rPr>
          <w:color w:val="0F0F0F"/>
          <w:spacing w:val="-2"/>
          <w:sz w:val="22"/>
        </w:rPr>
        <w:t> </w:t>
      </w:r>
      <w:r>
        <w:rPr>
          <w:color w:val="0F0F0F"/>
          <w:sz w:val="22"/>
        </w:rPr>
        <w:t>decision tree is a</w:t>
      </w:r>
      <w:r>
        <w:rPr>
          <w:color w:val="0F0F0F"/>
          <w:spacing w:val="-2"/>
          <w:sz w:val="22"/>
        </w:rPr>
        <w:t> </w:t>
      </w:r>
      <w:r>
        <w:rPr>
          <w:color w:val="0F0F0F"/>
          <w:sz w:val="22"/>
        </w:rPr>
        <w:t>type of</w:t>
      </w:r>
      <w:r>
        <w:rPr>
          <w:color w:val="0F0F0F"/>
          <w:spacing w:val="-1"/>
          <w:sz w:val="22"/>
        </w:rPr>
        <w:t> </w:t>
      </w:r>
      <w:r>
        <w:rPr>
          <w:color w:val="0F0F0F"/>
          <w:sz w:val="22"/>
        </w:rPr>
        <w:t>algorithm that is</w:t>
      </w:r>
      <w:r>
        <w:rPr>
          <w:color w:val="0F0F0F"/>
          <w:spacing w:val="-6"/>
          <w:sz w:val="22"/>
        </w:rPr>
        <w:t> </w:t>
      </w:r>
      <w:r>
        <w:rPr>
          <w:color w:val="0F0F0F"/>
          <w:sz w:val="22"/>
        </w:rPr>
        <w:t>used to</w:t>
      </w:r>
      <w:r>
        <w:rPr>
          <w:color w:val="0F0F0F"/>
          <w:spacing w:val="-3"/>
          <w:sz w:val="22"/>
        </w:rPr>
        <w:t> </w:t>
      </w:r>
      <w:r>
        <w:rPr>
          <w:color w:val="0F0F0F"/>
          <w:sz w:val="22"/>
        </w:rPr>
        <w:t>classify data like a flowchart with different pathways to an outcome which starts at a single point and branches off into multiple</w:t>
      </w:r>
      <w:r>
        <w:rPr>
          <w:color w:val="0F0F0F"/>
          <w:spacing w:val="-16"/>
          <w:sz w:val="22"/>
        </w:rPr>
        <w:t> </w:t>
      </w:r>
      <w:r>
        <w:rPr>
          <w:color w:val="0F0F0F"/>
          <w:sz w:val="22"/>
        </w:rPr>
        <w:t>directions</w:t>
      </w:r>
      <w:r>
        <w:rPr>
          <w:color w:val="0F0F0F"/>
          <w:spacing w:val="-14"/>
          <w:sz w:val="22"/>
        </w:rPr>
        <w:t> </w:t>
      </w:r>
      <w:r>
        <w:rPr>
          <w:color w:val="0F0F0F"/>
          <w:sz w:val="22"/>
        </w:rPr>
        <w:t>with</w:t>
      </w:r>
      <w:r>
        <w:rPr>
          <w:color w:val="0F0F0F"/>
          <w:spacing w:val="-14"/>
          <w:sz w:val="22"/>
        </w:rPr>
        <w:t> </w:t>
      </w:r>
      <w:r>
        <w:rPr>
          <w:color w:val="0F0F0F"/>
          <w:sz w:val="22"/>
        </w:rPr>
        <w:t>different</w:t>
      </w:r>
      <w:r>
        <w:rPr>
          <w:color w:val="0F0F0F"/>
          <w:spacing w:val="-13"/>
          <w:sz w:val="22"/>
        </w:rPr>
        <w:t> </w:t>
      </w:r>
      <w:r>
        <w:rPr>
          <w:color w:val="0F0F0F"/>
          <w:sz w:val="22"/>
        </w:rPr>
        <w:t>possible</w:t>
      </w:r>
      <w:r>
        <w:rPr>
          <w:color w:val="0F0F0F"/>
          <w:spacing w:val="-14"/>
          <w:sz w:val="22"/>
        </w:rPr>
        <w:t> </w:t>
      </w:r>
      <w:r>
        <w:rPr>
          <w:color w:val="0F0F0F"/>
          <w:sz w:val="22"/>
        </w:rPr>
        <w:t>outcomes</w:t>
      </w:r>
      <w:r>
        <w:rPr>
          <w:color w:val="0F0F0F"/>
          <w:spacing w:val="-14"/>
          <w:sz w:val="22"/>
        </w:rPr>
        <w:t> </w:t>
      </w:r>
      <w:r>
        <w:rPr>
          <w:color w:val="0F0F0F"/>
          <w:sz w:val="22"/>
        </w:rPr>
        <w:t>(Meltzer,</w:t>
      </w:r>
      <w:r>
        <w:rPr>
          <w:color w:val="0F0F0F"/>
          <w:spacing w:val="-14"/>
          <w:sz w:val="22"/>
        </w:rPr>
        <w:t> </w:t>
      </w:r>
      <w:r>
        <w:rPr>
          <w:color w:val="0F0F0F"/>
          <w:sz w:val="22"/>
        </w:rPr>
        <w:t>2021).</w:t>
      </w:r>
      <w:r>
        <w:rPr>
          <w:color w:val="0F0F0F"/>
          <w:spacing w:val="-13"/>
          <w:sz w:val="22"/>
        </w:rPr>
        <w:t> </w:t>
      </w:r>
      <w:r>
        <w:rPr>
          <w:color w:val="0F0F0F"/>
          <w:sz w:val="22"/>
        </w:rPr>
        <w:t>Random</w:t>
      </w:r>
      <w:r>
        <w:rPr>
          <w:color w:val="0F0F0F"/>
          <w:spacing w:val="-14"/>
          <w:sz w:val="22"/>
        </w:rPr>
        <w:t> </w:t>
      </w:r>
      <w:r>
        <w:rPr>
          <w:color w:val="0F0F0F"/>
          <w:sz w:val="22"/>
        </w:rPr>
        <w:t>forest</w:t>
      </w:r>
      <w:r>
        <w:rPr>
          <w:color w:val="0F0F0F"/>
          <w:spacing w:val="-14"/>
          <w:sz w:val="22"/>
        </w:rPr>
        <w:t> </w:t>
      </w:r>
      <w:r>
        <w:rPr>
          <w:color w:val="0F0F0F"/>
          <w:sz w:val="22"/>
        </w:rPr>
        <w:t>combines</w:t>
      </w:r>
      <w:r>
        <w:rPr>
          <w:color w:val="0F0F0F"/>
          <w:spacing w:val="-14"/>
          <w:sz w:val="22"/>
        </w:rPr>
        <w:t> </w:t>
      </w:r>
      <w:r>
        <w:rPr>
          <w:color w:val="0F0F0F"/>
          <w:sz w:val="22"/>
        </w:rPr>
        <w:t>multiple</w:t>
      </w:r>
      <w:r>
        <w:rPr>
          <w:color w:val="0F0F0F"/>
          <w:spacing w:val="-13"/>
          <w:sz w:val="22"/>
        </w:rPr>
        <w:t> </w:t>
      </w:r>
      <w:r>
        <w:rPr>
          <w:color w:val="0F0F0F"/>
          <w:sz w:val="22"/>
        </w:rPr>
        <w:t>decision trees to predict the class of</w:t>
      </w:r>
      <w:r>
        <w:rPr>
          <w:color w:val="0F0F0F"/>
          <w:spacing w:val="-3"/>
          <w:sz w:val="22"/>
        </w:rPr>
        <w:t> </w:t>
      </w:r>
      <w:r>
        <w:rPr>
          <w:color w:val="0F0F0F"/>
          <w:sz w:val="22"/>
        </w:rPr>
        <w:t>a</w:t>
      </w:r>
      <w:r>
        <w:rPr>
          <w:color w:val="0F0F0F"/>
          <w:spacing w:val="-3"/>
          <w:sz w:val="22"/>
        </w:rPr>
        <w:t> </w:t>
      </w:r>
      <w:r>
        <w:rPr>
          <w:color w:val="0F0F0F"/>
          <w:sz w:val="22"/>
        </w:rPr>
        <w:t>dataset and some trees may predict correct outputs and some do</w:t>
      </w:r>
      <w:r>
        <w:rPr>
          <w:color w:val="0F0F0F"/>
          <w:spacing w:val="-2"/>
          <w:sz w:val="22"/>
        </w:rPr>
        <w:t> </w:t>
      </w:r>
      <w:r>
        <w:rPr>
          <w:color w:val="0F0F0F"/>
          <w:sz w:val="22"/>
        </w:rPr>
        <w:t>not. For a better forest</w:t>
      </w:r>
      <w:r>
        <w:rPr>
          <w:color w:val="0F0F0F"/>
          <w:spacing w:val="-1"/>
          <w:sz w:val="22"/>
        </w:rPr>
        <w:t> </w:t>
      </w:r>
      <w:r>
        <w:rPr>
          <w:color w:val="0F0F0F"/>
          <w:sz w:val="22"/>
        </w:rPr>
        <w:t>classifier there</w:t>
      </w:r>
      <w:r>
        <w:rPr>
          <w:color w:val="0F0F0F"/>
          <w:spacing w:val="-3"/>
          <w:sz w:val="22"/>
        </w:rPr>
        <w:t> </w:t>
      </w:r>
      <w:r>
        <w:rPr>
          <w:color w:val="0F0F0F"/>
          <w:sz w:val="22"/>
        </w:rPr>
        <w:t>should be</w:t>
      </w:r>
      <w:r>
        <w:rPr>
          <w:color w:val="0F0F0F"/>
          <w:spacing w:val="-9"/>
          <w:sz w:val="22"/>
        </w:rPr>
        <w:t> </w:t>
      </w:r>
      <w:r>
        <w:rPr>
          <w:color w:val="0F0F0F"/>
          <w:sz w:val="22"/>
        </w:rPr>
        <w:t>actual values in</w:t>
      </w:r>
      <w:r>
        <w:rPr>
          <w:color w:val="0F0F0F"/>
          <w:spacing w:val="-1"/>
          <w:sz w:val="22"/>
        </w:rPr>
        <w:t> </w:t>
      </w:r>
      <w:r>
        <w:rPr>
          <w:color w:val="0F0F0F"/>
          <w:sz w:val="22"/>
        </w:rPr>
        <w:t>the</w:t>
      </w:r>
      <w:r>
        <w:rPr>
          <w:color w:val="0F0F0F"/>
          <w:spacing w:val="-10"/>
          <w:sz w:val="22"/>
        </w:rPr>
        <w:t> </w:t>
      </w:r>
      <w:r>
        <w:rPr>
          <w:color w:val="0F0F0F"/>
          <w:sz w:val="22"/>
        </w:rPr>
        <w:t>feature</w:t>
      </w:r>
      <w:r>
        <w:rPr>
          <w:color w:val="0F0F0F"/>
          <w:spacing w:val="-3"/>
          <w:sz w:val="22"/>
        </w:rPr>
        <w:t> </w:t>
      </w:r>
      <w:r>
        <w:rPr>
          <w:color w:val="0F0F0F"/>
          <w:sz w:val="22"/>
        </w:rPr>
        <w:t>variables of</w:t>
      </w:r>
      <w:r>
        <w:rPr>
          <w:color w:val="0F0F0F"/>
          <w:spacing w:val="-5"/>
          <w:sz w:val="22"/>
        </w:rPr>
        <w:t> </w:t>
      </w:r>
      <w:r>
        <w:rPr>
          <w:color w:val="0F0F0F"/>
          <w:sz w:val="22"/>
        </w:rPr>
        <w:t>the</w:t>
      </w:r>
      <w:r>
        <w:rPr>
          <w:color w:val="0F0F0F"/>
          <w:spacing w:val="-9"/>
          <w:sz w:val="22"/>
        </w:rPr>
        <w:t> </w:t>
      </w:r>
      <w:r>
        <w:rPr>
          <w:color w:val="0F0F0F"/>
          <w:sz w:val="22"/>
        </w:rPr>
        <w:t>dataset to</w:t>
      </w:r>
      <w:r>
        <w:rPr>
          <w:color w:val="0F0F0F"/>
          <w:spacing w:val="-6"/>
          <w:sz w:val="22"/>
        </w:rPr>
        <w:t> </w:t>
      </w:r>
      <w:r>
        <w:rPr>
          <w:color w:val="0F0F0F"/>
          <w:sz w:val="22"/>
        </w:rPr>
        <w:t>increase</w:t>
      </w:r>
      <w:r>
        <w:rPr>
          <w:color w:val="0F0F0F"/>
          <w:spacing w:val="-1"/>
          <w:sz w:val="22"/>
        </w:rPr>
        <w:t> </w:t>
      </w:r>
      <w:r>
        <w:rPr>
          <w:color w:val="0F0F0F"/>
          <w:sz w:val="22"/>
        </w:rPr>
        <w:t>accuracy and</w:t>
      </w:r>
      <w:r>
        <w:rPr>
          <w:color w:val="0F0F0F"/>
          <w:spacing w:val="-5"/>
          <w:sz w:val="22"/>
        </w:rPr>
        <w:t> </w:t>
      </w:r>
      <w:r>
        <w:rPr>
          <w:color w:val="0F0F0F"/>
          <w:sz w:val="22"/>
        </w:rPr>
        <w:t>the predictions must have low mutual relationships. The advantage of random forest is that it takes less training time, predicts outputs with high accuracy and most importantly</w:t>
      </w:r>
      <w:r>
        <w:rPr>
          <w:color w:val="0F0F0F"/>
          <w:spacing w:val="20"/>
          <w:sz w:val="22"/>
        </w:rPr>
        <w:t> </w:t>
      </w:r>
      <w:r>
        <w:rPr>
          <w:color w:val="0F0F0F"/>
          <w:sz w:val="22"/>
        </w:rPr>
        <w:t>it can maintain accuracy when a</w:t>
      </w:r>
      <w:r>
        <w:rPr>
          <w:color w:val="0F0F0F"/>
          <w:spacing w:val="-4"/>
          <w:sz w:val="22"/>
        </w:rPr>
        <w:t> </w:t>
      </w:r>
      <w:r>
        <w:rPr>
          <w:color w:val="0F0F0F"/>
          <w:sz w:val="22"/>
        </w:rPr>
        <w:t>large portion of the</w:t>
      </w:r>
      <w:r>
        <w:rPr>
          <w:color w:val="0F0F0F"/>
          <w:spacing w:val="-2"/>
          <w:sz w:val="22"/>
        </w:rPr>
        <w:t> </w:t>
      </w:r>
      <w:r>
        <w:rPr>
          <w:color w:val="0F0F0F"/>
          <w:sz w:val="22"/>
        </w:rPr>
        <w:t>data is</w:t>
      </w:r>
      <w:r>
        <w:rPr>
          <w:color w:val="0F0F0F"/>
          <w:spacing w:val="-3"/>
          <w:sz w:val="22"/>
        </w:rPr>
        <w:t> </w:t>
      </w:r>
      <w:r>
        <w:rPr>
          <w:color w:val="0F0F0F"/>
          <w:sz w:val="22"/>
        </w:rPr>
        <w:t>unavailable. It</w:t>
      </w:r>
      <w:r>
        <w:rPr>
          <w:color w:val="0F0F0F"/>
          <w:spacing w:val="-1"/>
          <w:sz w:val="22"/>
        </w:rPr>
        <w:t> </w:t>
      </w:r>
      <w:r>
        <w:rPr>
          <w:color w:val="0F0F0F"/>
          <w:sz w:val="22"/>
        </w:rPr>
        <w:t>works in two phases, phase one is to create the</w:t>
      </w:r>
      <w:r>
        <w:rPr>
          <w:color w:val="0F0F0F"/>
          <w:spacing w:val="-2"/>
          <w:sz w:val="22"/>
        </w:rPr>
        <w:t> </w:t>
      </w:r>
      <w:r>
        <w:rPr>
          <w:color w:val="0F0F0F"/>
          <w:sz w:val="22"/>
        </w:rPr>
        <w:t>random forest with a</w:t>
      </w:r>
      <w:r>
        <w:rPr>
          <w:color w:val="0F0F0F"/>
          <w:spacing w:val="-4"/>
          <w:sz w:val="22"/>
        </w:rPr>
        <w:t> </w:t>
      </w:r>
      <w:r>
        <w:rPr>
          <w:color w:val="0F0F0F"/>
          <w:sz w:val="22"/>
        </w:rPr>
        <w:t>combination of N decision tree and phase two is when the predictions for each created tree occur. The working process includes selecting random K</w:t>
      </w:r>
      <w:r>
        <w:rPr>
          <w:color w:val="0F0F0F"/>
          <w:spacing w:val="-1"/>
          <w:sz w:val="22"/>
        </w:rPr>
        <w:t> </w:t>
      </w:r>
      <w:r>
        <w:rPr>
          <w:color w:val="0F0F0F"/>
          <w:sz w:val="22"/>
        </w:rPr>
        <w:t>data points from training set, then build the decision trees with the selected data points, finalize the</w:t>
      </w:r>
      <w:r>
        <w:rPr>
          <w:color w:val="0F0F0F"/>
          <w:spacing w:val="-2"/>
          <w:sz w:val="22"/>
        </w:rPr>
        <w:t> </w:t>
      </w:r>
      <w:r>
        <w:rPr>
          <w:color w:val="0F0F0F"/>
          <w:sz w:val="22"/>
        </w:rPr>
        <w:t>nmnber N</w:t>
      </w:r>
      <w:r>
        <w:rPr>
          <w:color w:val="0F0F0F"/>
          <w:spacing w:val="-2"/>
          <w:sz w:val="22"/>
        </w:rPr>
        <w:t> </w:t>
      </w:r>
      <w:r>
        <w:rPr>
          <w:color w:val="0F0F0F"/>
          <w:sz w:val="22"/>
        </w:rPr>
        <w:t>for decision trees that needs to</w:t>
      </w:r>
      <w:r>
        <w:rPr>
          <w:color w:val="0F0F0F"/>
          <w:spacing w:val="-2"/>
          <w:sz w:val="22"/>
        </w:rPr>
        <w:t> </w:t>
      </w:r>
      <w:r>
        <w:rPr>
          <w:color w:val="0F0F0F"/>
          <w:sz w:val="22"/>
        </w:rPr>
        <w:t>be built,</w:t>
      </w:r>
      <w:r>
        <w:rPr>
          <w:color w:val="0F0F0F"/>
          <w:spacing w:val="-2"/>
          <w:sz w:val="22"/>
        </w:rPr>
        <w:t> </w:t>
      </w:r>
      <w:r>
        <w:rPr>
          <w:color w:val="0F0F0F"/>
          <w:sz w:val="22"/>
        </w:rPr>
        <w:t>repeat selection of random K</w:t>
      </w:r>
      <w:r>
        <w:rPr>
          <w:color w:val="0F0F0F"/>
          <w:spacing w:val="-2"/>
          <w:sz w:val="22"/>
        </w:rPr>
        <w:t> </w:t>
      </w:r>
      <w:r>
        <w:rPr>
          <w:color w:val="0F0F0F"/>
          <w:sz w:val="22"/>
        </w:rPr>
        <w:t>points and building trees from the selected data (Machine Learning Random Forest Algorithm -</w:t>
      </w:r>
      <w:r>
        <w:rPr>
          <w:color w:val="0F0F0F"/>
          <w:spacing w:val="-4"/>
          <w:sz w:val="22"/>
        </w:rPr>
        <w:t> </w:t>
      </w:r>
      <w:r>
        <w:rPr>
          <w:color w:val="0F0F0F"/>
          <w:sz w:val="22"/>
        </w:rPr>
        <w:t>Javatpoint, 2021). With the predictions of</w:t>
      </w:r>
      <w:r>
        <w:rPr>
          <w:color w:val="0F0F0F"/>
          <w:spacing w:val="-1"/>
          <w:sz w:val="22"/>
        </w:rPr>
        <w:t> </w:t>
      </w:r>
      <w:r>
        <w:rPr>
          <w:color w:val="0F0F0F"/>
          <w:sz w:val="22"/>
        </w:rPr>
        <w:t>each decision tree, new data points are added to a</w:t>
      </w:r>
      <w:r>
        <w:rPr>
          <w:color w:val="0F0F0F"/>
          <w:spacing w:val="-2"/>
          <w:sz w:val="22"/>
        </w:rPr>
        <w:t> </w:t>
      </w:r>
      <w:r>
        <w:rPr>
          <w:color w:val="0F0F0F"/>
          <w:sz w:val="22"/>
        </w:rPr>
        <w:t>category which has most of the votes.</w:t>
      </w:r>
    </w:p>
    <w:p>
      <w:pPr>
        <w:pStyle w:val="BodyText"/>
        <w:rPr>
          <w:sz w:val="22"/>
        </w:rPr>
      </w:pPr>
    </w:p>
    <w:p>
      <w:pPr>
        <w:pStyle w:val="BodyText"/>
        <w:spacing w:before="208"/>
        <w:rPr>
          <w:sz w:val="22"/>
        </w:rPr>
      </w:pPr>
    </w:p>
    <w:p>
      <w:pPr>
        <w:pStyle w:val="Heading6"/>
        <w:numPr>
          <w:ilvl w:val="2"/>
          <w:numId w:val="6"/>
        </w:numPr>
        <w:tabs>
          <w:tab w:pos="1568" w:val="left" w:leader="none"/>
        </w:tabs>
        <w:spacing w:line="240" w:lineRule="auto" w:before="1" w:after="0"/>
        <w:ind w:left="1568" w:right="0" w:hanging="721"/>
        <w:jc w:val="left"/>
        <w:rPr>
          <w:color w:val="0F0F0F"/>
        </w:rPr>
      </w:pPr>
      <w:bookmarkStart w:name="_TOC_250071" w:id="23"/>
      <w:r>
        <w:rPr>
          <w:color w:val="0F0F0F"/>
        </w:rPr>
        <w:t>Neural</w:t>
      </w:r>
      <w:r>
        <w:rPr>
          <w:color w:val="0F0F0F"/>
          <w:spacing w:val="25"/>
        </w:rPr>
        <w:t> </w:t>
      </w:r>
      <w:bookmarkEnd w:id="23"/>
      <w:r>
        <w:rPr>
          <w:color w:val="0F0F0F"/>
          <w:spacing w:val="-2"/>
        </w:rPr>
        <w:t>Networks</w:t>
      </w:r>
    </w:p>
    <w:p>
      <w:pPr>
        <w:spacing w:line="360" w:lineRule="auto" w:before="284"/>
        <w:ind w:left="123" w:right="307" w:firstLine="2"/>
        <w:jc w:val="both"/>
        <w:rPr>
          <w:sz w:val="22"/>
        </w:rPr>
      </w:pPr>
      <w:r>
        <w:rPr>
          <w:color w:val="0F0F0F"/>
          <w:sz w:val="22"/>
        </w:rPr>
        <w:t>Inspired by the human brain, neural networks are a fonn of artificial intelligence. It simulates lots of densely interconnected</w:t>
      </w:r>
      <w:r>
        <w:rPr>
          <w:color w:val="0F0F0F"/>
          <w:spacing w:val="-14"/>
          <w:sz w:val="22"/>
        </w:rPr>
        <w:t> </w:t>
      </w:r>
      <w:r>
        <w:rPr>
          <w:color w:val="0F0F0F"/>
          <w:sz w:val="22"/>
        </w:rPr>
        <w:t>brain</w:t>
      </w:r>
      <w:r>
        <w:rPr>
          <w:color w:val="0F0F0F"/>
          <w:spacing w:val="-14"/>
          <w:sz w:val="22"/>
        </w:rPr>
        <w:t> </w:t>
      </w:r>
      <w:r>
        <w:rPr>
          <w:color w:val="0F0F0F"/>
          <w:sz w:val="22"/>
        </w:rPr>
        <w:t>cells</w:t>
      </w:r>
      <w:r>
        <w:rPr>
          <w:color w:val="0F0F0F"/>
          <w:spacing w:val="-14"/>
          <w:sz w:val="22"/>
        </w:rPr>
        <w:t> </w:t>
      </w:r>
      <w:r>
        <w:rPr>
          <w:color w:val="0F0F0F"/>
          <w:sz w:val="22"/>
        </w:rPr>
        <w:t>inside</w:t>
      </w:r>
      <w:r>
        <w:rPr>
          <w:color w:val="0F0F0F"/>
          <w:spacing w:val="-13"/>
          <w:sz w:val="22"/>
        </w:rPr>
        <w:t> </w:t>
      </w:r>
      <w:r>
        <w:rPr>
          <w:color w:val="0F0F0F"/>
          <w:sz w:val="22"/>
        </w:rPr>
        <w:t>a</w:t>
      </w:r>
      <w:r>
        <w:rPr>
          <w:color w:val="0F0F0F"/>
          <w:spacing w:val="-14"/>
          <w:sz w:val="22"/>
        </w:rPr>
        <w:t> </w:t>
      </w:r>
      <w:r>
        <w:rPr>
          <w:color w:val="0F0F0F"/>
          <w:sz w:val="22"/>
        </w:rPr>
        <w:t>computer</w:t>
      </w:r>
      <w:r>
        <w:rPr>
          <w:color w:val="0F0F0F"/>
          <w:spacing w:val="-3"/>
          <w:sz w:val="22"/>
        </w:rPr>
        <w:t> </w:t>
      </w:r>
      <w:r>
        <w:rPr>
          <w:color w:val="0F0F0F"/>
          <w:sz w:val="22"/>
        </w:rPr>
        <w:t>system to</w:t>
      </w:r>
      <w:r>
        <w:rPr>
          <w:color w:val="0F0F0F"/>
          <w:spacing w:val="-14"/>
          <w:sz w:val="22"/>
        </w:rPr>
        <w:t> </w:t>
      </w:r>
      <w:r>
        <w:rPr>
          <w:color w:val="0F0F0F"/>
          <w:sz w:val="22"/>
        </w:rPr>
        <w:t>learn,</w:t>
      </w:r>
      <w:r>
        <w:rPr>
          <w:color w:val="0F0F0F"/>
          <w:spacing w:val="-11"/>
          <w:sz w:val="22"/>
        </w:rPr>
        <w:t> </w:t>
      </w:r>
      <w:r>
        <w:rPr>
          <w:color w:val="0F0F0F"/>
          <w:sz w:val="22"/>
        </w:rPr>
        <w:t>recognize patterns and</w:t>
      </w:r>
      <w:r>
        <w:rPr>
          <w:color w:val="0F0F0F"/>
          <w:spacing w:val="-9"/>
          <w:sz w:val="22"/>
        </w:rPr>
        <w:t> </w:t>
      </w:r>
      <w:r>
        <w:rPr>
          <w:color w:val="0F0F0F"/>
          <w:sz w:val="22"/>
        </w:rPr>
        <w:t>make</w:t>
      </w:r>
      <w:r>
        <w:rPr>
          <w:color w:val="0F0F0F"/>
          <w:spacing w:val="-4"/>
          <w:sz w:val="22"/>
        </w:rPr>
        <w:t> </w:t>
      </w:r>
      <w:r>
        <w:rPr>
          <w:color w:val="0F0F0F"/>
          <w:sz w:val="22"/>
        </w:rPr>
        <w:t>decisions</w:t>
      </w:r>
      <w:r>
        <w:rPr>
          <w:color w:val="0F0F0F"/>
          <w:spacing w:val="-3"/>
          <w:sz w:val="22"/>
        </w:rPr>
        <w:t> </w:t>
      </w:r>
      <w:r>
        <w:rPr>
          <w:color w:val="0F0F0F"/>
          <w:sz w:val="22"/>
        </w:rPr>
        <w:t>in</w:t>
      </w:r>
      <w:r>
        <w:rPr>
          <w:color w:val="0F0F0F"/>
          <w:spacing w:val="-14"/>
          <w:sz w:val="22"/>
        </w:rPr>
        <w:t> </w:t>
      </w:r>
      <w:r>
        <w:rPr>
          <w:color w:val="0F0F0F"/>
          <w:sz w:val="22"/>
        </w:rPr>
        <w:t>a</w:t>
      </w:r>
      <w:r>
        <w:rPr>
          <w:color w:val="0F0F0F"/>
          <w:spacing w:val="-12"/>
          <w:sz w:val="22"/>
        </w:rPr>
        <w:t> </w:t>
      </w:r>
      <w:r>
        <w:rPr>
          <w:color w:val="0F0F0F"/>
          <w:sz w:val="22"/>
        </w:rPr>
        <w:t>human­ like manner, it learns by itself. According to Zaid Alissa Almaliki (2019), on one side of the neural network there are inputs which could be a picture of a plant or a type of data from a drone. On the other side there are outputs of what the</w:t>
      </w:r>
      <w:r>
        <w:rPr>
          <w:color w:val="0F0F0F"/>
          <w:spacing w:val="-3"/>
          <w:sz w:val="22"/>
        </w:rPr>
        <w:t> </w:t>
      </w:r>
      <w:r>
        <w:rPr>
          <w:color w:val="0F0F0F"/>
          <w:sz w:val="22"/>
        </w:rPr>
        <w:t>network wants to</w:t>
      </w:r>
      <w:r>
        <w:rPr>
          <w:color w:val="0F0F0F"/>
          <w:spacing w:val="-6"/>
          <w:sz w:val="22"/>
        </w:rPr>
        <w:t> </w:t>
      </w:r>
      <w:r>
        <w:rPr>
          <w:color w:val="0F0F0F"/>
          <w:sz w:val="22"/>
        </w:rPr>
        <w:t>do.</w:t>
      </w:r>
      <w:r>
        <w:rPr>
          <w:color w:val="0F0F0F"/>
          <w:spacing w:val="-2"/>
          <w:sz w:val="22"/>
        </w:rPr>
        <w:t> </w:t>
      </w:r>
      <w:r>
        <w:rPr>
          <w:color w:val="0F0F0F"/>
          <w:sz w:val="22"/>
        </w:rPr>
        <w:t>And in</w:t>
      </w:r>
      <w:r>
        <w:rPr>
          <w:color w:val="0F0F0F"/>
          <w:spacing w:val="-1"/>
          <w:sz w:val="22"/>
        </w:rPr>
        <w:t> </w:t>
      </w:r>
      <w:r>
        <w:rPr>
          <w:color w:val="0F0F0F"/>
          <w:sz w:val="22"/>
        </w:rPr>
        <w:t>between are</w:t>
      </w:r>
      <w:r>
        <w:rPr>
          <w:color w:val="0F0F0F"/>
          <w:spacing w:val="-2"/>
          <w:sz w:val="22"/>
        </w:rPr>
        <w:t> </w:t>
      </w:r>
      <w:r>
        <w:rPr>
          <w:color w:val="0F0F0F"/>
          <w:sz w:val="22"/>
        </w:rPr>
        <w:t>nodes with</w:t>
      </w:r>
      <w:r>
        <w:rPr>
          <w:color w:val="0F0F0F"/>
          <w:spacing w:val="-1"/>
          <w:sz w:val="22"/>
        </w:rPr>
        <w:t> </w:t>
      </w:r>
      <w:r>
        <w:rPr>
          <w:color w:val="0F0F0F"/>
          <w:sz w:val="22"/>
        </w:rPr>
        <w:t>connections determining what</w:t>
      </w:r>
      <w:r>
        <w:rPr>
          <w:color w:val="0F0F0F"/>
          <w:spacing w:val="-1"/>
          <w:sz w:val="22"/>
        </w:rPr>
        <w:t> </w:t>
      </w:r>
      <w:r>
        <w:rPr>
          <w:color w:val="0F0F0F"/>
          <w:sz w:val="22"/>
        </w:rPr>
        <w:t>output makes sense based on the input.</w:t>
      </w:r>
    </w:p>
    <w:p>
      <w:pPr>
        <w:pStyle w:val="BodyText"/>
        <w:rPr>
          <w:sz w:val="22"/>
        </w:rPr>
      </w:pPr>
    </w:p>
    <w:p>
      <w:pPr>
        <w:pStyle w:val="BodyText"/>
        <w:spacing w:before="212"/>
        <w:rPr>
          <w:sz w:val="22"/>
        </w:rPr>
      </w:pPr>
    </w:p>
    <w:p>
      <w:pPr>
        <w:pStyle w:val="Heading6"/>
        <w:numPr>
          <w:ilvl w:val="2"/>
          <w:numId w:val="6"/>
        </w:numPr>
        <w:tabs>
          <w:tab w:pos="1569" w:val="left" w:leader="none"/>
        </w:tabs>
        <w:spacing w:line="240" w:lineRule="auto" w:before="0" w:after="0"/>
        <w:ind w:left="1569" w:right="0" w:hanging="722"/>
        <w:jc w:val="left"/>
        <w:rPr>
          <w:color w:val="0F0F0F"/>
        </w:rPr>
      </w:pPr>
      <w:bookmarkStart w:name="_TOC_250070" w:id="24"/>
      <w:r>
        <w:rPr>
          <w:color w:val="0F0F0F"/>
        </w:rPr>
        <w:t>Principal</w:t>
      </w:r>
      <w:r>
        <w:rPr>
          <w:color w:val="0F0F0F"/>
          <w:spacing w:val="42"/>
        </w:rPr>
        <w:t> </w:t>
      </w:r>
      <w:r>
        <w:rPr>
          <w:color w:val="0F0F0F"/>
        </w:rPr>
        <w:t>Component</w:t>
      </w:r>
      <w:r>
        <w:rPr>
          <w:color w:val="0F0F0F"/>
          <w:spacing w:val="40"/>
        </w:rPr>
        <w:t> </w:t>
      </w:r>
      <w:r>
        <w:rPr>
          <w:color w:val="0F0F0F"/>
        </w:rPr>
        <w:t>Analysis</w:t>
      </w:r>
      <w:r>
        <w:rPr>
          <w:color w:val="0F0F0F"/>
          <w:spacing w:val="36"/>
        </w:rPr>
        <w:t> </w:t>
      </w:r>
      <w:bookmarkEnd w:id="24"/>
      <w:r>
        <w:rPr>
          <w:color w:val="0F0F0F"/>
          <w:spacing w:val="-4"/>
        </w:rPr>
        <w:t>(PCA)</w:t>
      </w:r>
    </w:p>
    <w:p>
      <w:pPr>
        <w:spacing w:line="360" w:lineRule="auto" w:before="284"/>
        <w:ind w:left="123" w:right="309" w:hanging="1"/>
        <w:jc w:val="both"/>
        <w:rPr>
          <w:sz w:val="22"/>
        </w:rPr>
      </w:pPr>
      <w:r>
        <w:rPr>
          <w:color w:val="0F0F0F"/>
          <w:sz w:val="22"/>
        </w:rPr>
        <w:t>Machine learning uses</w:t>
      </w:r>
      <w:r>
        <w:rPr>
          <w:color w:val="0F0F0F"/>
          <w:spacing w:val="-2"/>
          <w:sz w:val="22"/>
        </w:rPr>
        <w:t> </w:t>
      </w:r>
      <w:r>
        <w:rPr>
          <w:color w:val="0F0F0F"/>
          <w:sz w:val="22"/>
        </w:rPr>
        <w:t>the</w:t>
      </w:r>
      <w:r>
        <w:rPr>
          <w:color w:val="0F0F0F"/>
          <w:spacing w:val="-9"/>
          <w:sz w:val="22"/>
        </w:rPr>
        <w:t> </w:t>
      </w:r>
      <w:r>
        <w:rPr>
          <w:color w:val="0F0F0F"/>
          <w:sz w:val="22"/>
        </w:rPr>
        <w:t>Principal Component Analysis (PCA) method to</w:t>
      </w:r>
      <w:r>
        <w:rPr>
          <w:color w:val="0F0F0F"/>
          <w:spacing w:val="-9"/>
          <w:sz w:val="22"/>
        </w:rPr>
        <w:t> </w:t>
      </w:r>
      <w:r>
        <w:rPr>
          <w:color w:val="0F0F0F"/>
          <w:sz w:val="22"/>
        </w:rPr>
        <w:t>reduce dimensionality.</w:t>
      </w:r>
      <w:r>
        <w:rPr>
          <w:color w:val="0F0F0F"/>
          <w:spacing w:val="-14"/>
          <w:sz w:val="22"/>
        </w:rPr>
        <w:t> </w:t>
      </w:r>
      <w:r>
        <w:rPr>
          <w:color w:val="0F0F0F"/>
          <w:sz w:val="22"/>
        </w:rPr>
        <w:t>It</w:t>
      </w:r>
      <w:r>
        <w:rPr>
          <w:color w:val="0F0F0F"/>
          <w:spacing w:val="-2"/>
          <w:sz w:val="22"/>
        </w:rPr>
        <w:t> </w:t>
      </w:r>
      <w:r>
        <w:rPr>
          <w:color w:val="0F0F0F"/>
          <w:sz w:val="22"/>
        </w:rPr>
        <w:t>is</w:t>
      </w:r>
      <w:r>
        <w:rPr>
          <w:color w:val="0F0F0F"/>
          <w:spacing w:val="-6"/>
          <w:sz w:val="22"/>
        </w:rPr>
        <w:t> </w:t>
      </w:r>
      <w:r>
        <w:rPr>
          <w:color w:val="0F0F0F"/>
          <w:sz w:val="22"/>
        </w:rPr>
        <w:t>mostly used</w:t>
      </w:r>
      <w:r>
        <w:rPr>
          <w:color w:val="0F0F0F"/>
          <w:spacing w:val="-8"/>
          <w:sz w:val="22"/>
        </w:rPr>
        <w:t> </w:t>
      </w:r>
      <w:r>
        <w:rPr>
          <w:color w:val="0F0F0F"/>
          <w:sz w:val="22"/>
        </w:rPr>
        <w:t>for</w:t>
      </w:r>
      <w:r>
        <w:rPr>
          <w:color w:val="0F0F0F"/>
          <w:spacing w:val="-13"/>
          <w:sz w:val="22"/>
        </w:rPr>
        <w:t> </w:t>
      </w:r>
      <w:r>
        <w:rPr>
          <w:color w:val="0F0F0F"/>
          <w:sz w:val="22"/>
        </w:rPr>
        <w:t>exploratory data</w:t>
      </w:r>
      <w:r>
        <w:rPr>
          <w:color w:val="0F0F0F"/>
          <w:spacing w:val="-12"/>
          <w:sz w:val="22"/>
        </w:rPr>
        <w:t> </w:t>
      </w:r>
      <w:r>
        <w:rPr>
          <w:color w:val="0F0F0F"/>
          <w:sz w:val="22"/>
        </w:rPr>
        <w:t>analysis</w:t>
      </w:r>
      <w:r>
        <w:rPr>
          <w:color w:val="0F0F0F"/>
          <w:spacing w:val="-3"/>
          <w:sz w:val="22"/>
        </w:rPr>
        <w:t> </w:t>
      </w:r>
      <w:r>
        <w:rPr>
          <w:color w:val="0F0F0F"/>
          <w:sz w:val="22"/>
        </w:rPr>
        <w:t>and</w:t>
      </w:r>
      <w:r>
        <w:rPr>
          <w:color w:val="0F0F0F"/>
          <w:spacing w:val="-7"/>
          <w:sz w:val="22"/>
        </w:rPr>
        <w:t> </w:t>
      </w:r>
      <w:r>
        <w:rPr>
          <w:color w:val="0F0F0F"/>
          <w:sz w:val="22"/>
        </w:rPr>
        <w:t>data</w:t>
      </w:r>
      <w:r>
        <w:rPr>
          <w:color w:val="0F0F0F"/>
          <w:spacing w:val="-6"/>
          <w:sz w:val="22"/>
        </w:rPr>
        <w:t> </w:t>
      </w:r>
      <w:r>
        <w:rPr>
          <w:color w:val="0F0F0F"/>
          <w:sz w:val="22"/>
        </w:rPr>
        <w:t>visualization because</w:t>
      </w:r>
      <w:r>
        <w:rPr>
          <w:color w:val="0F0F0F"/>
          <w:spacing w:val="-6"/>
          <w:sz w:val="22"/>
        </w:rPr>
        <w:t> </w:t>
      </w:r>
      <w:r>
        <w:rPr>
          <w:color w:val="0F0F0F"/>
          <w:sz w:val="22"/>
        </w:rPr>
        <w:t>it</w:t>
      </w:r>
      <w:r>
        <w:rPr>
          <w:color w:val="0F0F0F"/>
          <w:spacing w:val="-14"/>
          <w:sz w:val="22"/>
        </w:rPr>
        <w:t> </w:t>
      </w:r>
      <w:r>
        <w:rPr>
          <w:color w:val="0F0F0F"/>
          <w:sz w:val="22"/>
        </w:rPr>
        <w:t>is</w:t>
      </w:r>
      <w:r>
        <w:rPr>
          <w:color w:val="0F0F0F"/>
          <w:spacing w:val="-13"/>
          <w:sz w:val="22"/>
        </w:rPr>
        <w:t> </w:t>
      </w:r>
      <w:r>
        <w:rPr>
          <w:color w:val="0F0F0F"/>
          <w:sz w:val="22"/>
        </w:rPr>
        <w:t>an unsupervised technique that</w:t>
      </w:r>
      <w:r>
        <w:rPr>
          <w:color w:val="0F0F0F"/>
          <w:spacing w:val="-8"/>
          <w:sz w:val="22"/>
        </w:rPr>
        <w:t> </w:t>
      </w:r>
      <w:r>
        <w:rPr>
          <w:color w:val="0F0F0F"/>
          <w:sz w:val="22"/>
        </w:rPr>
        <w:t>disregards the labels of the data. Finding the key factors (principal components) responsible for the bulk of the data's variance is the aim of PCA. PCA can decrease the dimensionality of the data while keeping the most crucial information by finding these principal components.</w:t>
      </w:r>
      <w:r>
        <w:rPr>
          <w:color w:val="0F0F0F"/>
          <w:spacing w:val="23"/>
          <w:sz w:val="22"/>
        </w:rPr>
        <w:t> </w:t>
      </w:r>
      <w:r>
        <w:rPr>
          <w:color w:val="0F0F0F"/>
          <w:sz w:val="22"/>
        </w:rPr>
        <w:t>The initial step in PCA is</w:t>
      </w:r>
      <w:r>
        <w:rPr>
          <w:color w:val="0F0F0F"/>
          <w:spacing w:val="-2"/>
          <w:sz w:val="22"/>
        </w:rPr>
        <w:t> </w:t>
      </w:r>
      <w:r>
        <w:rPr>
          <w:color w:val="0F0F0F"/>
          <w:sz w:val="22"/>
        </w:rPr>
        <w:t>to</w:t>
      </w:r>
      <w:r>
        <w:rPr>
          <w:color w:val="0F0F0F"/>
          <w:spacing w:val="-5"/>
          <w:sz w:val="22"/>
        </w:rPr>
        <w:t> </w:t>
      </w:r>
      <w:r>
        <w:rPr>
          <w:color w:val="0F0F0F"/>
          <w:sz w:val="22"/>
        </w:rPr>
        <w:t>identify the eigenvectors (set of vectors associated with a linear system of equations) of the data's covariance matrix, or the directions in which the data has the maximum variance. The data is then projected onto a new, lower-dimensional space using</w:t>
      </w:r>
      <w:r>
        <w:rPr>
          <w:color w:val="0F0F0F"/>
          <w:spacing w:val="-3"/>
          <w:sz w:val="22"/>
        </w:rPr>
        <w:t> </w:t>
      </w:r>
      <w:r>
        <w:rPr>
          <w:color w:val="0F0F0F"/>
          <w:sz w:val="22"/>
        </w:rPr>
        <w:t>these</w:t>
      </w:r>
      <w:r>
        <w:rPr>
          <w:color w:val="0F0F0F"/>
          <w:spacing w:val="-5"/>
          <w:sz w:val="22"/>
        </w:rPr>
        <w:t> </w:t>
      </w:r>
      <w:r>
        <w:rPr>
          <w:color w:val="0F0F0F"/>
          <w:sz w:val="22"/>
        </w:rPr>
        <w:t>eigenvectors. The</w:t>
      </w:r>
      <w:r>
        <w:rPr>
          <w:color w:val="0F0F0F"/>
          <w:spacing w:val="-6"/>
          <w:sz w:val="22"/>
        </w:rPr>
        <w:t> </w:t>
      </w:r>
      <w:r>
        <w:rPr>
          <w:color w:val="0F0F0F"/>
          <w:sz w:val="22"/>
        </w:rPr>
        <w:t>primary components, which are</w:t>
      </w:r>
      <w:r>
        <w:rPr>
          <w:color w:val="0F0F0F"/>
          <w:spacing w:val="-2"/>
          <w:sz w:val="22"/>
        </w:rPr>
        <w:t> </w:t>
      </w:r>
      <w:r>
        <w:rPr>
          <w:color w:val="0F0F0F"/>
          <w:sz w:val="22"/>
        </w:rPr>
        <w:t>the</w:t>
      </w:r>
      <w:r>
        <w:rPr>
          <w:color w:val="0F0F0F"/>
          <w:spacing w:val="-2"/>
          <w:sz w:val="22"/>
        </w:rPr>
        <w:t> </w:t>
      </w:r>
      <w:r>
        <w:rPr>
          <w:color w:val="0F0F0F"/>
          <w:sz w:val="22"/>
        </w:rPr>
        <w:t>new axes</w:t>
      </w:r>
      <w:r>
        <w:rPr>
          <w:color w:val="0F0F0F"/>
          <w:spacing w:val="-5"/>
          <w:sz w:val="22"/>
        </w:rPr>
        <w:t> </w:t>
      </w:r>
      <w:r>
        <w:rPr>
          <w:color w:val="0F0F0F"/>
          <w:sz w:val="22"/>
        </w:rPr>
        <w:t>in</w:t>
      </w:r>
      <w:r>
        <w:rPr>
          <w:color w:val="0F0F0F"/>
          <w:spacing w:val="-4"/>
          <w:sz w:val="22"/>
        </w:rPr>
        <w:t> </w:t>
      </w:r>
      <w:r>
        <w:rPr>
          <w:color w:val="0F0F0F"/>
          <w:sz w:val="22"/>
        </w:rPr>
        <w:t>this</w:t>
      </w:r>
      <w:r>
        <w:rPr>
          <w:color w:val="0F0F0F"/>
          <w:spacing w:val="-2"/>
          <w:sz w:val="22"/>
        </w:rPr>
        <w:t> </w:t>
      </w:r>
      <w:r>
        <w:rPr>
          <w:color w:val="0F0F0F"/>
          <w:sz w:val="22"/>
        </w:rPr>
        <w:t>space,</w:t>
      </w:r>
      <w:r>
        <w:rPr>
          <w:color w:val="0F0F0F"/>
          <w:spacing w:val="-1"/>
          <w:sz w:val="22"/>
        </w:rPr>
        <w:t> </w:t>
      </w:r>
      <w:r>
        <w:rPr>
          <w:color w:val="0F0F0F"/>
          <w:sz w:val="22"/>
        </w:rPr>
        <w:t>are</w:t>
      </w:r>
      <w:r>
        <w:rPr>
          <w:color w:val="0F0F0F"/>
          <w:spacing w:val="-6"/>
          <w:sz w:val="22"/>
        </w:rPr>
        <w:t> </w:t>
      </w:r>
      <w:r>
        <w:rPr>
          <w:color w:val="0F0F0F"/>
          <w:sz w:val="22"/>
        </w:rPr>
        <w:t>ranked according</w:t>
      </w:r>
    </w:p>
    <w:p>
      <w:pPr>
        <w:spacing w:after="0" w:line="360" w:lineRule="auto"/>
        <w:jc w:val="both"/>
        <w:rPr>
          <w:sz w:val="22"/>
        </w:rPr>
        <w:sectPr>
          <w:pgSz w:w="11910" w:h="16840"/>
          <w:pgMar w:header="658" w:footer="1021" w:top="1320" w:bottom="1220" w:left="960" w:right="740"/>
        </w:sectPr>
      </w:pPr>
    </w:p>
    <w:p>
      <w:pPr>
        <w:pStyle w:val="BodyText"/>
        <w:spacing w:line="376" w:lineRule="auto" w:before="90"/>
        <w:ind w:left="124" w:right="312" w:hanging="1"/>
        <w:jc w:val="both"/>
      </w:pPr>
      <w:r>
        <w:rPr>
          <w:color w:val="0F0F0F"/>
          <w:w w:val="105"/>
        </w:rPr>
        <w:t>to how much variance they account for. It</w:t>
      </w:r>
      <w:r>
        <w:rPr>
          <w:color w:val="0F0F0F"/>
          <w:spacing w:val="-2"/>
          <w:w w:val="105"/>
        </w:rPr>
        <w:t> </w:t>
      </w:r>
      <w:r>
        <w:rPr>
          <w:color w:val="0F0F0F"/>
          <w:w w:val="105"/>
        </w:rPr>
        <w:t>may also be used to</w:t>
      </w:r>
      <w:r>
        <w:rPr>
          <w:color w:val="0F0F0F"/>
          <w:spacing w:val="-1"/>
          <w:w w:val="105"/>
        </w:rPr>
        <w:t> </w:t>
      </w:r>
      <w:r>
        <w:rPr>
          <w:color w:val="0F0F0F"/>
          <w:w w:val="105"/>
        </w:rPr>
        <w:t>plot high-dimensional</w:t>
      </w:r>
      <w:r>
        <w:rPr>
          <w:color w:val="0F0F0F"/>
          <w:spacing w:val="-7"/>
          <w:w w:val="105"/>
        </w:rPr>
        <w:t> </w:t>
      </w:r>
      <w:r>
        <w:rPr>
          <w:color w:val="0F0F0F"/>
          <w:w w:val="105"/>
        </w:rPr>
        <w:t>data in</w:t>
      </w:r>
      <w:r>
        <w:rPr>
          <w:color w:val="0F0F0F"/>
          <w:spacing w:val="-1"/>
          <w:w w:val="105"/>
        </w:rPr>
        <w:t> </w:t>
      </w:r>
      <w:r>
        <w:rPr>
          <w:color w:val="0F0F0F"/>
          <w:w w:val="105"/>
        </w:rPr>
        <w:t>2D or</w:t>
      </w:r>
      <w:r>
        <w:rPr>
          <w:color w:val="0F0F0F"/>
          <w:spacing w:val="-2"/>
          <w:w w:val="105"/>
        </w:rPr>
        <w:t> </w:t>
      </w:r>
      <w:r>
        <w:rPr>
          <w:color w:val="0F0F0F"/>
          <w:w w:val="105"/>
        </w:rPr>
        <w:t>3D,</w:t>
      </w:r>
      <w:r>
        <w:rPr>
          <w:color w:val="0F0F0F"/>
          <w:spacing w:val="-1"/>
          <w:w w:val="105"/>
        </w:rPr>
        <w:t> </w:t>
      </w:r>
      <w:r>
        <w:rPr>
          <w:color w:val="0F0F0F"/>
          <w:w w:val="105"/>
        </w:rPr>
        <w:t>which is</w:t>
      </w:r>
      <w:r>
        <w:rPr>
          <w:color w:val="0F0F0F"/>
          <w:w w:val="105"/>
        </w:rPr>
        <w:t> helpful</w:t>
      </w:r>
      <w:r>
        <w:rPr>
          <w:color w:val="0F0F0F"/>
          <w:w w:val="105"/>
        </w:rPr>
        <w:t> for</w:t>
      </w:r>
      <w:r>
        <w:rPr>
          <w:color w:val="0F0F0F"/>
          <w:w w:val="105"/>
        </w:rPr>
        <w:t> examining and</w:t>
      </w:r>
      <w:r>
        <w:rPr>
          <w:color w:val="0F0F0F"/>
          <w:w w:val="105"/>
        </w:rPr>
        <w:t> comprehending</w:t>
      </w:r>
      <w:r>
        <w:rPr>
          <w:color w:val="0F0F0F"/>
          <w:w w:val="105"/>
        </w:rPr>
        <w:t> the</w:t>
      </w:r>
      <w:r>
        <w:rPr>
          <w:color w:val="0F0F0F"/>
          <w:w w:val="105"/>
        </w:rPr>
        <w:t> data's</w:t>
      </w:r>
      <w:r>
        <w:rPr>
          <w:color w:val="0F0F0F"/>
          <w:w w:val="105"/>
        </w:rPr>
        <w:t> structure</w:t>
      </w:r>
      <w:r>
        <w:rPr>
          <w:color w:val="0F0F0F"/>
          <w:w w:val="105"/>
        </w:rPr>
        <w:t> (Biswal,</w:t>
      </w:r>
      <w:r>
        <w:rPr>
          <w:color w:val="0F0F0F"/>
          <w:w w:val="105"/>
        </w:rPr>
        <w:t> 2023).</w:t>
      </w:r>
      <w:r>
        <w:rPr>
          <w:color w:val="0F0F0F"/>
          <w:w w:val="105"/>
        </w:rPr>
        <w:t> By</w:t>
      </w:r>
      <w:r>
        <w:rPr>
          <w:color w:val="0F0F0F"/>
          <w:w w:val="105"/>
        </w:rPr>
        <w:t> eliminating</w:t>
      </w:r>
      <w:r>
        <w:rPr>
          <w:color w:val="0F0F0F"/>
          <w:w w:val="105"/>
        </w:rPr>
        <w:t> noise</w:t>
      </w:r>
      <w:r>
        <w:rPr>
          <w:color w:val="0F0F0F"/>
          <w:w w:val="105"/>
        </w:rPr>
        <w:t> and redundant data from the data, PCA helps prevent overfitting in models, which is one of</w:t>
      </w:r>
      <w:r>
        <w:rPr>
          <w:color w:val="0F0F0F"/>
          <w:spacing w:val="-2"/>
          <w:w w:val="105"/>
        </w:rPr>
        <w:t> </w:t>
      </w:r>
      <w:r>
        <w:rPr>
          <w:color w:val="0F0F0F"/>
          <w:w w:val="105"/>
        </w:rPr>
        <w:t>its</w:t>
      </w:r>
      <w:r>
        <w:rPr>
          <w:color w:val="0F0F0F"/>
          <w:spacing w:val="-4"/>
          <w:w w:val="105"/>
        </w:rPr>
        <w:t> </w:t>
      </w:r>
      <w:r>
        <w:rPr>
          <w:color w:val="0F0F0F"/>
          <w:w w:val="105"/>
        </w:rPr>
        <w:t>key advantages.</w:t>
      </w:r>
    </w:p>
    <w:p>
      <w:pPr>
        <w:pStyle w:val="BodyText"/>
      </w:pPr>
    </w:p>
    <w:p>
      <w:pPr>
        <w:pStyle w:val="BodyText"/>
        <w:spacing w:before="212"/>
      </w:pPr>
    </w:p>
    <w:p>
      <w:pPr>
        <w:pStyle w:val="Heading5"/>
        <w:numPr>
          <w:ilvl w:val="2"/>
          <w:numId w:val="6"/>
        </w:numPr>
        <w:tabs>
          <w:tab w:pos="1566" w:val="left" w:leader="none"/>
        </w:tabs>
        <w:spacing w:line="240" w:lineRule="auto" w:before="0" w:after="0"/>
        <w:ind w:left="1566" w:right="0" w:hanging="719"/>
        <w:jc w:val="left"/>
        <w:rPr>
          <w:color w:val="0F0F0F"/>
        </w:rPr>
      </w:pPr>
      <w:bookmarkStart w:name="_TOC_250069" w:id="25"/>
      <w:r>
        <w:rPr>
          <w:color w:val="0F0F0F"/>
        </w:rPr>
        <w:t>Linear</w:t>
      </w:r>
      <w:r>
        <w:rPr>
          <w:color w:val="0F0F0F"/>
          <w:spacing w:val="-8"/>
        </w:rPr>
        <w:t> </w:t>
      </w:r>
      <w:r>
        <w:rPr>
          <w:color w:val="0F0F0F"/>
        </w:rPr>
        <w:t>Discriminant</w:t>
      </w:r>
      <w:r>
        <w:rPr>
          <w:color w:val="0F0F0F"/>
          <w:spacing w:val="-2"/>
        </w:rPr>
        <w:t> </w:t>
      </w:r>
      <w:r>
        <w:rPr>
          <w:color w:val="0F0F0F"/>
        </w:rPr>
        <w:t>Analysis</w:t>
      </w:r>
      <w:r>
        <w:rPr>
          <w:color w:val="0F0F0F"/>
          <w:spacing w:val="-1"/>
        </w:rPr>
        <w:t> </w:t>
      </w:r>
      <w:bookmarkEnd w:id="25"/>
      <w:r>
        <w:rPr>
          <w:color w:val="0F0F0F"/>
          <w:spacing w:val="-2"/>
        </w:rPr>
        <w:t>(LDA)</w:t>
      </w:r>
    </w:p>
    <w:p>
      <w:pPr>
        <w:pStyle w:val="BodyText"/>
        <w:spacing w:line="376" w:lineRule="auto" w:before="292"/>
        <w:ind w:left="123" w:right="311" w:firstLine="3"/>
        <w:jc w:val="both"/>
      </w:pPr>
      <w:r>
        <w:rPr>
          <w:color w:val="0F0F0F"/>
          <w:w w:val="105"/>
        </w:rPr>
        <w:t>Linear</w:t>
      </w:r>
      <w:r>
        <w:rPr>
          <w:color w:val="0F0F0F"/>
          <w:spacing w:val="-14"/>
          <w:w w:val="105"/>
        </w:rPr>
        <w:t> </w:t>
      </w:r>
      <w:r>
        <w:rPr>
          <w:color w:val="0F0F0F"/>
          <w:w w:val="105"/>
        </w:rPr>
        <w:t>Discriminant</w:t>
      </w:r>
      <w:r>
        <w:rPr>
          <w:color w:val="0F0F0F"/>
          <w:spacing w:val="-14"/>
          <w:w w:val="105"/>
        </w:rPr>
        <w:t> </w:t>
      </w:r>
      <w:r>
        <w:rPr>
          <w:color w:val="0F0F0F"/>
          <w:w w:val="105"/>
        </w:rPr>
        <w:t>Analysis</w:t>
      </w:r>
      <w:r>
        <w:rPr>
          <w:color w:val="0F0F0F"/>
          <w:spacing w:val="-12"/>
          <w:w w:val="105"/>
        </w:rPr>
        <w:t> </w:t>
      </w:r>
      <w:r>
        <w:rPr>
          <w:color w:val="0F0F0F"/>
          <w:w w:val="105"/>
        </w:rPr>
        <w:t>(LDA)</w:t>
      </w:r>
      <w:r>
        <w:rPr>
          <w:color w:val="0F0F0F"/>
          <w:spacing w:val="-13"/>
          <w:w w:val="105"/>
        </w:rPr>
        <w:t> </w:t>
      </w:r>
      <w:r>
        <w:rPr>
          <w:color w:val="0F0F0F"/>
          <w:w w:val="105"/>
        </w:rPr>
        <w:t>is</w:t>
      </w:r>
      <w:r>
        <w:rPr>
          <w:color w:val="0F0F0F"/>
          <w:spacing w:val="-14"/>
          <w:w w:val="105"/>
        </w:rPr>
        <w:t> </w:t>
      </w:r>
      <w:r>
        <w:rPr>
          <w:color w:val="0F0F0F"/>
          <w:w w:val="105"/>
        </w:rPr>
        <w:t>a</w:t>
      </w:r>
      <w:r>
        <w:rPr>
          <w:color w:val="0F0F0F"/>
          <w:spacing w:val="-14"/>
          <w:w w:val="105"/>
        </w:rPr>
        <w:t> </w:t>
      </w:r>
      <w:r>
        <w:rPr>
          <w:color w:val="0F0F0F"/>
          <w:w w:val="105"/>
        </w:rPr>
        <w:t>supervised method</w:t>
      </w:r>
      <w:r>
        <w:rPr>
          <w:color w:val="0F0F0F"/>
          <w:spacing w:val="-4"/>
          <w:w w:val="105"/>
        </w:rPr>
        <w:t> </w:t>
      </w:r>
      <w:r>
        <w:rPr>
          <w:color w:val="0F0F0F"/>
          <w:w w:val="105"/>
        </w:rPr>
        <w:t>for</w:t>
      </w:r>
      <w:r>
        <w:rPr>
          <w:color w:val="0F0F0F"/>
          <w:spacing w:val="-14"/>
          <w:w w:val="105"/>
        </w:rPr>
        <w:t> </w:t>
      </w:r>
      <w:r>
        <w:rPr>
          <w:color w:val="0F0F0F"/>
          <w:w w:val="105"/>
        </w:rPr>
        <w:t>dimensionality</w:t>
      </w:r>
      <w:r>
        <w:rPr>
          <w:color w:val="0F0F0F"/>
          <w:spacing w:val="-14"/>
          <w:w w:val="105"/>
        </w:rPr>
        <w:t> </w:t>
      </w:r>
      <w:r>
        <w:rPr>
          <w:color w:val="0F0F0F"/>
          <w:w w:val="105"/>
        </w:rPr>
        <w:t>reduction</w:t>
      </w:r>
      <w:r>
        <w:rPr>
          <w:color w:val="0F0F0F"/>
          <w:spacing w:val="-11"/>
          <w:w w:val="105"/>
        </w:rPr>
        <w:t> </w:t>
      </w:r>
      <w:r>
        <w:rPr>
          <w:color w:val="0F0F0F"/>
          <w:w w:val="105"/>
        </w:rPr>
        <w:t>and</w:t>
      </w:r>
      <w:r>
        <w:rPr>
          <w:color w:val="0F0F0F"/>
          <w:spacing w:val="-8"/>
          <w:w w:val="105"/>
        </w:rPr>
        <w:t> </w:t>
      </w:r>
      <w:r>
        <w:rPr>
          <w:color w:val="0F0F0F"/>
          <w:w w:val="105"/>
        </w:rPr>
        <w:t>feature</w:t>
      </w:r>
      <w:r>
        <w:rPr>
          <w:color w:val="0F0F0F"/>
          <w:spacing w:val="-14"/>
          <w:w w:val="105"/>
        </w:rPr>
        <w:t> </w:t>
      </w:r>
      <w:r>
        <w:rPr>
          <w:color w:val="0F0F0F"/>
          <w:w w:val="105"/>
        </w:rPr>
        <w:t>extraction in classification tasks. It increases the distance between various classes in the condensed</w:t>
      </w:r>
      <w:r>
        <w:rPr>
          <w:color w:val="0F0F0F"/>
          <w:w w:val="105"/>
        </w:rPr>
        <w:t> feature space. LDA identifies</w:t>
      </w:r>
      <w:r>
        <w:rPr>
          <w:color w:val="0F0F0F"/>
          <w:spacing w:val="-3"/>
          <w:w w:val="105"/>
        </w:rPr>
        <w:t> </w:t>
      </w:r>
      <w:r>
        <w:rPr>
          <w:color w:val="0F0F0F"/>
          <w:w w:val="105"/>
        </w:rPr>
        <w:t>the</w:t>
      </w:r>
      <w:r>
        <w:rPr>
          <w:color w:val="0F0F0F"/>
          <w:spacing w:val="-7"/>
          <w:w w:val="105"/>
        </w:rPr>
        <w:t> </w:t>
      </w:r>
      <w:r>
        <w:rPr>
          <w:color w:val="0F0F0F"/>
          <w:w w:val="105"/>
        </w:rPr>
        <w:t>linear</w:t>
      </w:r>
      <w:r>
        <w:rPr>
          <w:color w:val="0F0F0F"/>
          <w:spacing w:val="-9"/>
          <w:w w:val="105"/>
        </w:rPr>
        <w:t> </w:t>
      </w:r>
      <w:r>
        <w:rPr>
          <w:color w:val="0F0F0F"/>
          <w:w w:val="105"/>
        </w:rPr>
        <w:t>combinations of</w:t>
      </w:r>
      <w:r>
        <w:rPr>
          <w:color w:val="0F0F0F"/>
          <w:spacing w:val="-11"/>
          <w:w w:val="105"/>
        </w:rPr>
        <w:t> </w:t>
      </w:r>
      <w:r>
        <w:rPr>
          <w:color w:val="0F0F0F"/>
          <w:w w:val="105"/>
        </w:rPr>
        <w:t>the</w:t>
      </w:r>
      <w:r>
        <w:rPr>
          <w:color w:val="0F0F0F"/>
          <w:spacing w:val="-13"/>
          <w:w w:val="105"/>
        </w:rPr>
        <w:t> </w:t>
      </w:r>
      <w:r>
        <w:rPr>
          <w:color w:val="0F0F0F"/>
          <w:w w:val="105"/>
        </w:rPr>
        <w:t>original</w:t>
      </w:r>
      <w:r>
        <w:rPr>
          <w:color w:val="0F0F0F"/>
          <w:spacing w:val="-3"/>
          <w:w w:val="105"/>
        </w:rPr>
        <w:t> </w:t>
      </w:r>
      <w:r>
        <w:rPr>
          <w:color w:val="0F0F0F"/>
          <w:w w:val="105"/>
        </w:rPr>
        <w:t>features</w:t>
      </w:r>
      <w:r>
        <w:rPr>
          <w:color w:val="0F0F0F"/>
          <w:spacing w:val="-3"/>
          <w:w w:val="105"/>
        </w:rPr>
        <w:t> </w:t>
      </w:r>
      <w:r>
        <w:rPr>
          <w:color w:val="0F0F0F"/>
          <w:w w:val="105"/>
        </w:rPr>
        <w:t>that</w:t>
      </w:r>
      <w:r>
        <w:rPr>
          <w:color w:val="0F0F0F"/>
          <w:spacing w:val="-4"/>
          <w:w w:val="105"/>
        </w:rPr>
        <w:t> </w:t>
      </w:r>
      <w:r>
        <w:rPr>
          <w:color w:val="0F0F0F"/>
          <w:w w:val="105"/>
        </w:rPr>
        <w:t>best</w:t>
      </w:r>
      <w:r>
        <w:rPr>
          <w:color w:val="0F0F0F"/>
          <w:spacing w:val="-7"/>
          <w:w w:val="105"/>
        </w:rPr>
        <w:t> </w:t>
      </w:r>
      <w:r>
        <w:rPr>
          <w:color w:val="0F0F0F"/>
          <w:w w:val="105"/>
        </w:rPr>
        <w:t>separate</w:t>
      </w:r>
      <w:r>
        <w:rPr>
          <w:color w:val="0F0F0F"/>
          <w:spacing w:val="-2"/>
          <w:w w:val="105"/>
        </w:rPr>
        <w:t> </w:t>
      </w:r>
      <w:r>
        <w:rPr>
          <w:color w:val="0F0F0F"/>
          <w:w w:val="105"/>
        </w:rPr>
        <w:t>the</w:t>
      </w:r>
      <w:r>
        <w:rPr>
          <w:color w:val="0F0F0F"/>
          <w:spacing w:val="-12"/>
          <w:w w:val="105"/>
        </w:rPr>
        <w:t> </w:t>
      </w:r>
      <w:r>
        <w:rPr>
          <w:color w:val="0F0F0F"/>
          <w:w w:val="105"/>
        </w:rPr>
        <w:t>various</w:t>
      </w:r>
      <w:r>
        <w:rPr>
          <w:color w:val="0F0F0F"/>
          <w:spacing w:val="-7"/>
          <w:w w:val="105"/>
        </w:rPr>
        <w:t> </w:t>
      </w:r>
      <w:r>
        <w:rPr>
          <w:color w:val="0F0F0F"/>
          <w:w w:val="105"/>
        </w:rPr>
        <w:t>classes</w:t>
      </w:r>
      <w:r>
        <w:rPr>
          <w:color w:val="0F0F0F"/>
          <w:spacing w:val="-5"/>
          <w:w w:val="105"/>
        </w:rPr>
        <w:t> </w:t>
      </w:r>
      <w:r>
        <w:rPr>
          <w:color w:val="0F0F0F"/>
          <w:w w:val="105"/>
        </w:rPr>
        <w:t>by</w:t>
      </w:r>
      <w:r>
        <w:rPr>
          <w:color w:val="0F0F0F"/>
          <w:spacing w:val="-9"/>
          <w:w w:val="105"/>
        </w:rPr>
        <w:t> </w:t>
      </w:r>
      <w:r>
        <w:rPr>
          <w:color w:val="0F0F0F"/>
          <w:w w:val="105"/>
        </w:rPr>
        <w:t>assuming</w:t>
      </w:r>
      <w:r>
        <w:rPr>
          <w:color w:val="0F0F0F"/>
          <w:spacing w:val="-5"/>
          <w:w w:val="105"/>
        </w:rPr>
        <w:t> </w:t>
      </w:r>
      <w:r>
        <w:rPr>
          <w:color w:val="0F0F0F"/>
          <w:w w:val="105"/>
        </w:rPr>
        <w:t>that the</w:t>
      </w:r>
      <w:r>
        <w:rPr>
          <w:color w:val="0F0F0F"/>
          <w:w w:val="105"/>
        </w:rPr>
        <w:t> data</w:t>
      </w:r>
      <w:r>
        <w:rPr>
          <w:color w:val="0F0F0F"/>
          <w:w w:val="105"/>
        </w:rPr>
        <w:t> within</w:t>
      </w:r>
      <w:r>
        <w:rPr>
          <w:color w:val="0F0F0F"/>
          <w:w w:val="105"/>
        </w:rPr>
        <w:t> each</w:t>
      </w:r>
      <w:r>
        <w:rPr>
          <w:color w:val="0F0F0F"/>
          <w:w w:val="105"/>
        </w:rPr>
        <w:t> class</w:t>
      </w:r>
      <w:r>
        <w:rPr>
          <w:color w:val="0F0F0F"/>
          <w:w w:val="105"/>
        </w:rPr>
        <w:t> is</w:t>
      </w:r>
      <w:r>
        <w:rPr>
          <w:color w:val="0F0F0F"/>
          <w:w w:val="105"/>
        </w:rPr>
        <w:t> normally</w:t>
      </w:r>
      <w:r>
        <w:rPr>
          <w:color w:val="0F0F0F"/>
          <w:w w:val="105"/>
        </w:rPr>
        <w:t> distributed</w:t>
      </w:r>
      <w:r>
        <w:rPr>
          <w:color w:val="0F0F0F"/>
          <w:w w:val="105"/>
        </w:rPr>
        <w:t> with</w:t>
      </w:r>
      <w:r>
        <w:rPr>
          <w:color w:val="0F0F0F"/>
          <w:w w:val="105"/>
        </w:rPr>
        <w:t> equal</w:t>
      </w:r>
      <w:r>
        <w:rPr>
          <w:color w:val="0F0F0F"/>
          <w:w w:val="105"/>
        </w:rPr>
        <w:t> covariance</w:t>
      </w:r>
      <w:r>
        <w:rPr>
          <w:color w:val="0F0F0F"/>
          <w:w w:val="105"/>
        </w:rPr>
        <w:t> matrices</w:t>
      </w:r>
      <w:r>
        <w:rPr>
          <w:color w:val="0F0F0F"/>
          <w:w w:val="105"/>
        </w:rPr>
        <w:t> thus</w:t>
      </w:r>
      <w:r>
        <w:rPr>
          <w:color w:val="383838"/>
          <w:w w:val="105"/>
        </w:rPr>
        <w:t>,</w:t>
      </w:r>
      <w:r>
        <w:rPr>
          <w:color w:val="383838"/>
          <w:w w:val="105"/>
        </w:rPr>
        <w:t> </w:t>
      </w:r>
      <w:r>
        <w:rPr>
          <w:color w:val="0F0F0F"/>
          <w:w w:val="105"/>
        </w:rPr>
        <w:t>LDA is</w:t>
      </w:r>
      <w:r>
        <w:rPr>
          <w:color w:val="0F0F0F"/>
          <w:w w:val="105"/>
        </w:rPr>
        <w:t> used</w:t>
      </w:r>
      <w:r>
        <w:rPr>
          <w:color w:val="0F0F0F"/>
          <w:w w:val="105"/>
        </w:rPr>
        <w:t> for classification problems and focuses on maximizing the</w:t>
      </w:r>
      <w:r>
        <w:rPr>
          <w:color w:val="0F0F0F"/>
          <w:spacing w:val="-1"/>
          <w:w w:val="105"/>
        </w:rPr>
        <w:t> </w:t>
      </w:r>
      <w:r>
        <w:rPr>
          <w:color w:val="0F0F0F"/>
          <w:w w:val="105"/>
        </w:rPr>
        <w:t>separation between classes (Meigarom Lopes, 2017)</w:t>
      </w:r>
      <w:r>
        <w:rPr>
          <w:color w:val="383838"/>
          <w:w w:val="105"/>
        </w:rPr>
        <w:t>.</w:t>
      </w:r>
    </w:p>
    <w:p>
      <w:pPr>
        <w:pStyle w:val="BodyText"/>
      </w:pPr>
    </w:p>
    <w:p>
      <w:pPr>
        <w:pStyle w:val="BodyText"/>
        <w:spacing w:before="213"/>
      </w:pPr>
    </w:p>
    <w:p>
      <w:pPr>
        <w:pStyle w:val="Heading5"/>
        <w:numPr>
          <w:ilvl w:val="2"/>
          <w:numId w:val="6"/>
        </w:numPr>
        <w:tabs>
          <w:tab w:pos="1633" w:val="left" w:leader="none"/>
        </w:tabs>
        <w:spacing w:line="240" w:lineRule="auto" w:before="0" w:after="0"/>
        <w:ind w:left="1633" w:right="0" w:hanging="786"/>
        <w:jc w:val="left"/>
        <w:rPr>
          <w:color w:val="0F0F0F"/>
        </w:rPr>
      </w:pPr>
      <w:bookmarkStart w:name="_TOC_250068" w:id="26"/>
      <w:r>
        <w:rPr>
          <w:color w:val="0F0F0F"/>
        </w:rPr>
        <w:t>Singular</w:t>
      </w:r>
      <w:r>
        <w:rPr>
          <w:color w:val="0F0F0F"/>
          <w:spacing w:val="-6"/>
        </w:rPr>
        <w:t> </w:t>
      </w:r>
      <w:r>
        <w:rPr>
          <w:color w:val="0F0F0F"/>
        </w:rPr>
        <w:t>Value</w:t>
      </w:r>
      <w:r>
        <w:rPr>
          <w:color w:val="0F0F0F"/>
          <w:spacing w:val="-13"/>
        </w:rPr>
        <w:t> </w:t>
      </w:r>
      <w:r>
        <w:rPr>
          <w:color w:val="0F0F0F"/>
        </w:rPr>
        <w:t>Decomposition</w:t>
      </w:r>
      <w:r>
        <w:rPr>
          <w:color w:val="0F0F0F"/>
          <w:spacing w:val="4"/>
        </w:rPr>
        <w:t> </w:t>
      </w:r>
      <w:bookmarkEnd w:id="26"/>
      <w:r>
        <w:rPr>
          <w:color w:val="0F0F0F"/>
          <w:spacing w:val="-2"/>
        </w:rPr>
        <w:t>(SVD)</w:t>
      </w:r>
    </w:p>
    <w:p>
      <w:pPr>
        <w:pStyle w:val="BodyText"/>
        <w:spacing w:line="376" w:lineRule="auto" w:before="291"/>
        <w:ind w:left="123" w:right="306" w:hanging="6"/>
        <w:jc w:val="both"/>
      </w:pPr>
      <w:r>
        <w:rPr>
          <w:color w:val="0F0F0F"/>
          <w:w w:val="105"/>
        </w:rPr>
        <w:t>Singular</w:t>
      </w:r>
      <w:r>
        <w:rPr>
          <w:color w:val="0F0F0F"/>
          <w:w w:val="105"/>
        </w:rPr>
        <w:t> Value</w:t>
      </w:r>
      <w:r>
        <w:rPr>
          <w:color w:val="0F0F0F"/>
          <w:w w:val="105"/>
        </w:rPr>
        <w:t> Decomposition</w:t>
      </w:r>
      <w:r>
        <w:rPr>
          <w:color w:val="0F0F0F"/>
          <w:w w:val="105"/>
        </w:rPr>
        <w:t> (SVD)</w:t>
      </w:r>
      <w:r>
        <w:rPr>
          <w:color w:val="0F0F0F"/>
          <w:w w:val="105"/>
        </w:rPr>
        <w:t> is</w:t>
      </w:r>
      <w:r>
        <w:rPr>
          <w:color w:val="0F0F0F"/>
          <w:w w:val="105"/>
        </w:rPr>
        <w:t> an</w:t>
      </w:r>
      <w:r>
        <w:rPr>
          <w:color w:val="0F0F0F"/>
          <w:w w:val="105"/>
        </w:rPr>
        <w:t> unsupervised</w:t>
      </w:r>
      <w:r>
        <w:rPr>
          <w:color w:val="0F0F0F"/>
          <w:w w:val="105"/>
        </w:rPr>
        <w:t> method</w:t>
      </w:r>
      <w:r>
        <w:rPr>
          <w:color w:val="0F0F0F"/>
          <w:w w:val="105"/>
        </w:rPr>
        <w:t> for</w:t>
      </w:r>
      <w:r>
        <w:rPr>
          <w:color w:val="0F0F0F"/>
          <w:w w:val="105"/>
        </w:rPr>
        <w:t> dimensionality</w:t>
      </w:r>
      <w:r>
        <w:rPr>
          <w:color w:val="0F0F0F"/>
          <w:w w:val="105"/>
        </w:rPr>
        <w:t> reduction,</w:t>
      </w:r>
      <w:r>
        <w:rPr>
          <w:color w:val="0F0F0F"/>
          <w:w w:val="105"/>
        </w:rPr>
        <w:t> matrix factorization</w:t>
      </w:r>
      <w:r>
        <w:rPr>
          <w:color w:val="383838"/>
          <w:w w:val="105"/>
        </w:rPr>
        <w:t>,</w:t>
      </w:r>
      <w:r>
        <w:rPr>
          <w:color w:val="383838"/>
          <w:spacing w:val="-14"/>
          <w:w w:val="105"/>
        </w:rPr>
        <w:t> </w:t>
      </w:r>
      <w:r>
        <w:rPr>
          <w:color w:val="0F0F0F"/>
          <w:w w:val="105"/>
        </w:rPr>
        <w:t>and</w:t>
      </w:r>
      <w:r>
        <w:rPr>
          <w:color w:val="0F0F0F"/>
          <w:spacing w:val="-12"/>
          <w:w w:val="105"/>
        </w:rPr>
        <w:t> </w:t>
      </w:r>
      <w:r>
        <w:rPr>
          <w:color w:val="0F0F0F"/>
          <w:w w:val="105"/>
        </w:rPr>
        <w:t>feature</w:t>
      </w:r>
      <w:r>
        <w:rPr>
          <w:color w:val="0F0F0F"/>
          <w:spacing w:val="-7"/>
          <w:w w:val="105"/>
        </w:rPr>
        <w:t> </w:t>
      </w:r>
      <w:r>
        <w:rPr>
          <w:color w:val="0F0F0F"/>
          <w:w w:val="105"/>
        </w:rPr>
        <w:t>extraction.</w:t>
      </w:r>
      <w:r>
        <w:rPr>
          <w:color w:val="0F0F0F"/>
          <w:spacing w:val="-1"/>
          <w:w w:val="105"/>
        </w:rPr>
        <w:t> </w:t>
      </w:r>
      <w:r>
        <w:rPr>
          <w:color w:val="0F0F0F"/>
          <w:w w:val="105"/>
        </w:rPr>
        <w:t>It</w:t>
      </w:r>
      <w:r>
        <w:rPr>
          <w:color w:val="0F0F0F"/>
          <w:spacing w:val="-13"/>
          <w:w w:val="105"/>
        </w:rPr>
        <w:t> </w:t>
      </w:r>
      <w:r>
        <w:rPr>
          <w:color w:val="0F0F0F"/>
          <w:w w:val="105"/>
        </w:rPr>
        <w:t>breaks</w:t>
      </w:r>
      <w:r>
        <w:rPr>
          <w:color w:val="0F0F0F"/>
          <w:spacing w:val="-8"/>
          <w:w w:val="105"/>
        </w:rPr>
        <w:t> </w:t>
      </w:r>
      <w:r>
        <w:rPr>
          <w:color w:val="0F0F0F"/>
          <w:w w:val="105"/>
        </w:rPr>
        <w:t>down</w:t>
      </w:r>
      <w:r>
        <w:rPr>
          <w:color w:val="0F0F0F"/>
          <w:spacing w:val="-8"/>
          <w:w w:val="105"/>
        </w:rPr>
        <w:t> </w:t>
      </w:r>
      <w:r>
        <w:rPr>
          <w:color w:val="0F0F0F"/>
          <w:w w:val="105"/>
        </w:rPr>
        <w:t>a</w:t>
      </w:r>
      <w:r>
        <w:rPr>
          <w:color w:val="0F0F0F"/>
          <w:spacing w:val="-14"/>
          <w:w w:val="105"/>
        </w:rPr>
        <w:t> </w:t>
      </w:r>
      <w:r>
        <w:rPr>
          <w:color w:val="0F0F0F"/>
          <w:w w:val="105"/>
        </w:rPr>
        <w:t>matrix</w:t>
      </w:r>
      <w:r>
        <w:rPr>
          <w:color w:val="0F0F0F"/>
          <w:spacing w:val="-5"/>
          <w:w w:val="105"/>
        </w:rPr>
        <w:t> </w:t>
      </w:r>
      <w:r>
        <w:rPr>
          <w:color w:val="0F0F0F"/>
          <w:w w:val="105"/>
        </w:rPr>
        <w:t>into</w:t>
      </w:r>
      <w:r>
        <w:rPr>
          <w:color w:val="0F0F0F"/>
          <w:spacing w:val="-13"/>
          <w:w w:val="105"/>
        </w:rPr>
        <w:t> </w:t>
      </w:r>
      <w:r>
        <w:rPr>
          <w:color w:val="0F0F0F"/>
          <w:w w:val="105"/>
        </w:rPr>
        <w:t>its</w:t>
      </w:r>
      <w:r>
        <w:rPr>
          <w:color w:val="0F0F0F"/>
          <w:spacing w:val="-12"/>
          <w:w w:val="105"/>
        </w:rPr>
        <w:t> </w:t>
      </w:r>
      <w:r>
        <w:rPr>
          <w:color w:val="0F0F0F"/>
          <w:w w:val="105"/>
        </w:rPr>
        <w:t>singular</w:t>
      </w:r>
      <w:r>
        <w:rPr>
          <w:color w:val="0F0F0F"/>
          <w:spacing w:val="-1"/>
          <w:w w:val="105"/>
        </w:rPr>
        <w:t> </w:t>
      </w:r>
      <w:r>
        <w:rPr>
          <w:color w:val="0F0F0F"/>
          <w:w w:val="105"/>
        </w:rPr>
        <w:t>values</w:t>
      </w:r>
      <w:r>
        <w:rPr>
          <w:color w:val="0F0F0F"/>
          <w:spacing w:val="-13"/>
          <w:w w:val="105"/>
        </w:rPr>
        <w:t> </w:t>
      </w:r>
      <w:r>
        <w:rPr>
          <w:color w:val="0F0F0F"/>
          <w:w w:val="105"/>
        </w:rPr>
        <w:t>and</w:t>
      </w:r>
      <w:r>
        <w:rPr>
          <w:color w:val="0F0F0F"/>
          <w:spacing w:val="-1"/>
          <w:w w:val="105"/>
        </w:rPr>
        <w:t> </w:t>
      </w:r>
      <w:r>
        <w:rPr>
          <w:color w:val="0F0F0F"/>
          <w:w w:val="105"/>
        </w:rPr>
        <w:t>singular</w:t>
      </w:r>
      <w:r>
        <w:rPr>
          <w:color w:val="0F0F0F"/>
          <w:spacing w:val="-6"/>
          <w:w w:val="105"/>
        </w:rPr>
        <w:t> </w:t>
      </w:r>
      <w:r>
        <w:rPr>
          <w:color w:val="0F0F0F"/>
          <w:w w:val="105"/>
        </w:rPr>
        <w:t>vectors</w:t>
      </w:r>
      <w:r>
        <w:rPr>
          <w:color w:val="383838"/>
          <w:w w:val="105"/>
        </w:rPr>
        <w:t>,</w:t>
      </w:r>
      <w:r>
        <w:rPr>
          <w:color w:val="383838"/>
          <w:spacing w:val="-14"/>
          <w:w w:val="105"/>
        </w:rPr>
        <w:t> </w:t>
      </w:r>
      <w:r>
        <w:rPr>
          <w:color w:val="0F0F0F"/>
          <w:w w:val="105"/>
        </w:rPr>
        <w:t>which are</w:t>
      </w:r>
      <w:r>
        <w:rPr>
          <w:color w:val="0F0F0F"/>
          <w:spacing w:val="-12"/>
          <w:w w:val="105"/>
        </w:rPr>
        <w:t> </w:t>
      </w:r>
      <w:r>
        <w:rPr>
          <w:color w:val="0F0F0F"/>
          <w:w w:val="105"/>
        </w:rPr>
        <w:t>its</w:t>
      </w:r>
      <w:r>
        <w:rPr>
          <w:color w:val="0F0F0F"/>
          <w:spacing w:val="-11"/>
          <w:w w:val="105"/>
        </w:rPr>
        <w:t> </w:t>
      </w:r>
      <w:r>
        <w:rPr>
          <w:color w:val="0F0F0F"/>
          <w:w w:val="105"/>
        </w:rPr>
        <w:t>component pieces.</w:t>
      </w:r>
      <w:r>
        <w:rPr>
          <w:color w:val="0F0F0F"/>
          <w:spacing w:val="-8"/>
          <w:w w:val="105"/>
        </w:rPr>
        <w:t> </w:t>
      </w:r>
      <w:r>
        <w:rPr>
          <w:color w:val="0F0F0F"/>
          <w:w w:val="105"/>
        </w:rPr>
        <w:t>Finding</w:t>
      </w:r>
      <w:r>
        <w:rPr>
          <w:color w:val="0F0F0F"/>
          <w:spacing w:val="-6"/>
          <w:w w:val="105"/>
        </w:rPr>
        <w:t> </w:t>
      </w:r>
      <w:r>
        <w:rPr>
          <w:color w:val="0F0F0F"/>
          <w:w w:val="105"/>
        </w:rPr>
        <w:t>the</w:t>
      </w:r>
      <w:r>
        <w:rPr>
          <w:color w:val="0F0F0F"/>
          <w:spacing w:val="-10"/>
          <w:w w:val="105"/>
        </w:rPr>
        <w:t> </w:t>
      </w:r>
      <w:r>
        <w:rPr>
          <w:color w:val="0F0F0F"/>
          <w:w w:val="105"/>
        </w:rPr>
        <w:t>low-rank</w:t>
      </w:r>
      <w:r>
        <w:rPr>
          <w:color w:val="0F0F0F"/>
          <w:spacing w:val="-2"/>
          <w:w w:val="105"/>
        </w:rPr>
        <w:t> </w:t>
      </w:r>
      <w:r>
        <w:rPr>
          <w:color w:val="0F0F0F"/>
          <w:w w:val="105"/>
        </w:rPr>
        <w:t>approximation of</w:t>
      </w:r>
      <w:r>
        <w:rPr>
          <w:color w:val="0F0F0F"/>
          <w:spacing w:val="-9"/>
          <w:w w:val="105"/>
        </w:rPr>
        <w:t> </w:t>
      </w:r>
      <w:r>
        <w:rPr>
          <w:color w:val="0F0F0F"/>
          <w:w w:val="105"/>
        </w:rPr>
        <w:t>a</w:t>
      </w:r>
      <w:r>
        <w:rPr>
          <w:color w:val="0F0F0F"/>
          <w:spacing w:val="-14"/>
          <w:w w:val="105"/>
        </w:rPr>
        <w:t> </w:t>
      </w:r>
      <w:r>
        <w:rPr>
          <w:color w:val="0F0F0F"/>
          <w:w w:val="105"/>
        </w:rPr>
        <w:t>matrix</w:t>
      </w:r>
      <w:r>
        <w:rPr>
          <w:color w:val="0F0F0F"/>
          <w:spacing w:val="-3"/>
          <w:w w:val="105"/>
        </w:rPr>
        <w:t> </w:t>
      </w:r>
      <w:r>
        <w:rPr>
          <w:color w:val="0F0F0F"/>
          <w:w w:val="105"/>
        </w:rPr>
        <w:t>or</w:t>
      </w:r>
      <w:r>
        <w:rPr>
          <w:color w:val="0F0F0F"/>
          <w:spacing w:val="-10"/>
          <w:w w:val="105"/>
        </w:rPr>
        <w:t> </w:t>
      </w:r>
      <w:r>
        <w:rPr>
          <w:color w:val="0F0F0F"/>
          <w:w w:val="105"/>
        </w:rPr>
        <w:t>lowering</w:t>
      </w:r>
      <w:r>
        <w:rPr>
          <w:color w:val="0F0F0F"/>
          <w:spacing w:val="-1"/>
          <w:w w:val="105"/>
        </w:rPr>
        <w:t> </w:t>
      </w:r>
      <w:r>
        <w:rPr>
          <w:color w:val="0F0F0F"/>
          <w:w w:val="105"/>
        </w:rPr>
        <w:t>the</w:t>
      </w:r>
      <w:r>
        <w:rPr>
          <w:color w:val="0F0F0F"/>
          <w:spacing w:val="-11"/>
          <w:w w:val="105"/>
        </w:rPr>
        <w:t> </w:t>
      </w:r>
      <w:r>
        <w:rPr>
          <w:color w:val="0F0F0F"/>
          <w:w w:val="105"/>
        </w:rPr>
        <w:t>dimensionality</w:t>
      </w:r>
      <w:r>
        <w:rPr>
          <w:color w:val="0F0F0F"/>
          <w:spacing w:val="-14"/>
          <w:w w:val="105"/>
        </w:rPr>
        <w:t> </w:t>
      </w:r>
      <w:r>
        <w:rPr>
          <w:color w:val="0F0F0F"/>
          <w:w w:val="105"/>
        </w:rPr>
        <w:t>of</w:t>
      </w:r>
      <w:r>
        <w:rPr>
          <w:color w:val="0F0F0F"/>
          <w:spacing w:val="-12"/>
          <w:w w:val="105"/>
        </w:rPr>
        <w:t> </w:t>
      </w:r>
      <w:r>
        <w:rPr>
          <w:color w:val="0F0F0F"/>
          <w:w w:val="105"/>
        </w:rPr>
        <w:t>the data while keeping the most crucial</w:t>
      </w:r>
      <w:r>
        <w:rPr>
          <w:color w:val="0F0F0F"/>
          <w:w w:val="105"/>
        </w:rPr>
        <w:t> details, is</w:t>
      </w:r>
      <w:r>
        <w:rPr>
          <w:color w:val="0F0F0F"/>
          <w:spacing w:val="-2"/>
          <w:w w:val="105"/>
        </w:rPr>
        <w:t> </w:t>
      </w:r>
      <w:r>
        <w:rPr>
          <w:color w:val="0F0F0F"/>
          <w:w w:val="105"/>
        </w:rPr>
        <w:t>the aim of the SVD</w:t>
      </w:r>
      <w:r>
        <w:rPr>
          <w:color w:val="0F0F0F"/>
          <w:spacing w:val="-3"/>
          <w:w w:val="105"/>
        </w:rPr>
        <w:t> </w:t>
      </w:r>
      <w:r>
        <w:rPr>
          <w:color w:val="0F0F0F"/>
          <w:w w:val="105"/>
        </w:rPr>
        <w:t>algorithm</w:t>
      </w:r>
      <w:r>
        <w:rPr>
          <w:color w:val="0F0F0F"/>
          <w:w w:val="105"/>
        </w:rPr>
        <w:t> (Atham, 2020). Thus, is</w:t>
      </w:r>
      <w:r>
        <w:rPr>
          <w:color w:val="0F0F0F"/>
          <w:spacing w:val="-4"/>
          <w:w w:val="105"/>
        </w:rPr>
        <w:t> </w:t>
      </w:r>
      <w:r>
        <w:rPr>
          <w:color w:val="0F0F0F"/>
          <w:w w:val="105"/>
        </w:rPr>
        <w:t>used for unsupervised</w:t>
      </w:r>
      <w:r>
        <w:rPr>
          <w:color w:val="0F0F0F"/>
          <w:w w:val="105"/>
        </w:rPr>
        <w:t> learning</w:t>
      </w:r>
      <w:r>
        <w:rPr>
          <w:color w:val="0F0F0F"/>
          <w:spacing w:val="-1"/>
          <w:w w:val="105"/>
        </w:rPr>
        <w:t> </w:t>
      </w:r>
      <w:r>
        <w:rPr>
          <w:color w:val="0F0F0F"/>
          <w:w w:val="105"/>
        </w:rPr>
        <w:t>and</w:t>
      </w:r>
      <w:r>
        <w:rPr>
          <w:color w:val="0F0F0F"/>
          <w:spacing w:val="-6"/>
          <w:w w:val="105"/>
        </w:rPr>
        <w:t> </w:t>
      </w:r>
      <w:r>
        <w:rPr>
          <w:color w:val="0F0F0F"/>
          <w:w w:val="105"/>
        </w:rPr>
        <w:t>focuses</w:t>
      </w:r>
      <w:r>
        <w:rPr>
          <w:color w:val="0F0F0F"/>
          <w:spacing w:val="-3"/>
          <w:w w:val="105"/>
        </w:rPr>
        <w:t> </w:t>
      </w:r>
      <w:r>
        <w:rPr>
          <w:color w:val="0F0F0F"/>
          <w:w w:val="105"/>
        </w:rPr>
        <w:t>on</w:t>
      </w:r>
      <w:r>
        <w:rPr>
          <w:color w:val="0F0F0F"/>
          <w:spacing w:val="-1"/>
          <w:w w:val="105"/>
        </w:rPr>
        <w:t> </w:t>
      </w:r>
      <w:r>
        <w:rPr>
          <w:color w:val="0F0F0F"/>
          <w:w w:val="105"/>
        </w:rPr>
        <w:t>reducing dimensionality</w:t>
      </w:r>
      <w:r>
        <w:rPr>
          <w:color w:val="0F0F0F"/>
          <w:spacing w:val="-6"/>
          <w:w w:val="105"/>
        </w:rPr>
        <w:t> </w:t>
      </w:r>
      <w:r>
        <w:rPr>
          <w:color w:val="0F0F0F"/>
          <w:w w:val="105"/>
        </w:rPr>
        <w:t>while</w:t>
      </w:r>
      <w:r>
        <w:rPr>
          <w:color w:val="0F0F0F"/>
          <w:spacing w:val="-1"/>
          <w:w w:val="105"/>
        </w:rPr>
        <w:t> </w:t>
      </w:r>
      <w:r>
        <w:rPr>
          <w:color w:val="0F0F0F"/>
          <w:w w:val="105"/>
        </w:rPr>
        <w:t>retaining the</w:t>
      </w:r>
      <w:r>
        <w:rPr>
          <w:color w:val="0F0F0F"/>
          <w:spacing w:val="-4"/>
          <w:w w:val="105"/>
        </w:rPr>
        <w:t> </w:t>
      </w:r>
      <w:r>
        <w:rPr>
          <w:color w:val="0F0F0F"/>
          <w:w w:val="105"/>
        </w:rPr>
        <w:t>most important infonnation.</w:t>
      </w:r>
    </w:p>
    <w:p>
      <w:pPr>
        <w:pStyle w:val="BodyText"/>
      </w:pPr>
    </w:p>
    <w:p>
      <w:pPr>
        <w:pStyle w:val="BodyText"/>
        <w:spacing w:before="214"/>
      </w:pPr>
    </w:p>
    <w:p>
      <w:pPr>
        <w:pStyle w:val="Heading5"/>
        <w:numPr>
          <w:ilvl w:val="1"/>
          <w:numId w:val="6"/>
        </w:numPr>
        <w:tabs>
          <w:tab w:pos="702" w:val="left" w:leader="none"/>
        </w:tabs>
        <w:spacing w:line="240" w:lineRule="auto" w:before="0" w:after="0"/>
        <w:ind w:left="702" w:right="0" w:hanging="576"/>
        <w:jc w:val="left"/>
        <w:rPr>
          <w:color w:val="0F0F0F"/>
        </w:rPr>
      </w:pPr>
      <w:r>
        <w:rPr>
          <w:color w:val="0F0F0F"/>
        </w:rPr>
        <w:t>Evolution</w:t>
      </w:r>
      <w:r>
        <w:rPr>
          <w:color w:val="0F0F0F"/>
          <w:spacing w:val="2"/>
        </w:rPr>
        <w:t> </w:t>
      </w:r>
      <w:r>
        <w:rPr>
          <w:color w:val="0F0F0F"/>
        </w:rPr>
        <w:t>Of</w:t>
      </w:r>
      <w:r>
        <w:rPr>
          <w:color w:val="0F0F0F"/>
          <w:spacing w:val="-13"/>
        </w:rPr>
        <w:t> </w:t>
      </w:r>
      <w:r>
        <w:rPr>
          <w:color w:val="0F0F0F"/>
        </w:rPr>
        <w:t>Machine</w:t>
      </w:r>
      <w:r>
        <w:rPr>
          <w:color w:val="0F0F0F"/>
          <w:spacing w:val="2"/>
        </w:rPr>
        <w:t> </w:t>
      </w:r>
      <w:r>
        <w:rPr>
          <w:color w:val="0F0F0F"/>
          <w:spacing w:val="-2"/>
        </w:rPr>
        <w:t>Learning</w:t>
      </w:r>
    </w:p>
    <w:p>
      <w:pPr>
        <w:pStyle w:val="BodyText"/>
        <w:spacing w:line="376" w:lineRule="auto" w:before="291"/>
        <w:ind w:left="123" w:right="323" w:firstLine="1"/>
        <w:jc w:val="both"/>
      </w:pPr>
      <w:r>
        <w:rPr>
          <w:color w:val="0F0F0F"/>
          <w:w w:val="105"/>
        </w:rPr>
        <w:t>The evolution of machine</w:t>
      </w:r>
      <w:r>
        <w:rPr>
          <w:color w:val="0F0F0F"/>
          <w:w w:val="105"/>
        </w:rPr>
        <w:t> learning can be traced back to the 1940s and 1950s, with the development</w:t>
      </w:r>
      <w:r>
        <w:rPr>
          <w:color w:val="0F0F0F"/>
          <w:w w:val="105"/>
        </w:rPr>
        <w:t> of early computer</w:t>
      </w:r>
      <w:r>
        <w:rPr>
          <w:color w:val="0F0F0F"/>
          <w:w w:val="105"/>
        </w:rPr>
        <w:t> systems</w:t>
      </w:r>
      <w:r>
        <w:rPr>
          <w:color w:val="0F0F0F"/>
          <w:w w:val="105"/>
        </w:rPr>
        <w:t> and</w:t>
      </w:r>
      <w:r>
        <w:rPr>
          <w:color w:val="0F0F0F"/>
          <w:w w:val="105"/>
        </w:rPr>
        <w:t> the</w:t>
      </w:r>
      <w:r>
        <w:rPr>
          <w:color w:val="0F0F0F"/>
          <w:w w:val="105"/>
        </w:rPr>
        <w:t> concept</w:t>
      </w:r>
      <w:r>
        <w:rPr>
          <w:color w:val="0F0F0F"/>
          <w:w w:val="105"/>
        </w:rPr>
        <w:t> of</w:t>
      </w:r>
      <w:r>
        <w:rPr>
          <w:color w:val="0F0F0F"/>
          <w:w w:val="105"/>
        </w:rPr>
        <w:t> artificial</w:t>
      </w:r>
      <w:r>
        <w:rPr>
          <w:color w:val="0F0F0F"/>
          <w:w w:val="105"/>
        </w:rPr>
        <w:t> intelligence</w:t>
      </w:r>
      <w:r>
        <w:rPr>
          <w:color w:val="0F0F0F"/>
          <w:w w:val="105"/>
        </w:rPr>
        <w:t> (Anyoha,</w:t>
      </w:r>
      <w:r>
        <w:rPr>
          <w:color w:val="0F0F0F"/>
          <w:w w:val="105"/>
        </w:rPr>
        <w:t> 2017).</w:t>
      </w:r>
      <w:r>
        <w:rPr>
          <w:color w:val="0F0F0F"/>
          <w:w w:val="105"/>
        </w:rPr>
        <w:t> However,</w:t>
      </w:r>
      <w:r>
        <w:rPr>
          <w:color w:val="0F0F0F"/>
          <w:w w:val="105"/>
        </w:rPr>
        <w:t> the</w:t>
      </w:r>
      <w:r>
        <w:rPr>
          <w:color w:val="0F0F0F"/>
          <w:w w:val="105"/>
        </w:rPr>
        <w:t> field</w:t>
      </w:r>
      <w:r>
        <w:rPr>
          <w:color w:val="0F0F0F"/>
          <w:w w:val="105"/>
        </w:rPr>
        <w:t> of</w:t>
      </w:r>
      <w:r>
        <w:rPr>
          <w:color w:val="0F0F0F"/>
          <w:w w:val="105"/>
        </w:rPr>
        <w:t> machine learning</w:t>
      </w:r>
      <w:r>
        <w:rPr>
          <w:color w:val="0F0F0F"/>
          <w:spacing w:val="-6"/>
          <w:w w:val="105"/>
        </w:rPr>
        <w:t> </w:t>
      </w:r>
      <w:r>
        <w:rPr>
          <w:color w:val="0F0F0F"/>
          <w:w w:val="105"/>
        </w:rPr>
        <w:t>as</w:t>
      </w:r>
      <w:r>
        <w:rPr>
          <w:color w:val="0F0F0F"/>
          <w:spacing w:val="-14"/>
          <w:w w:val="105"/>
        </w:rPr>
        <w:t> </w:t>
      </w:r>
      <w:r>
        <w:rPr>
          <w:color w:val="0F0F0F"/>
          <w:w w:val="105"/>
        </w:rPr>
        <w:t>we</w:t>
      </w:r>
      <w:r>
        <w:rPr>
          <w:color w:val="0F0F0F"/>
          <w:spacing w:val="-11"/>
          <w:w w:val="105"/>
        </w:rPr>
        <w:t> </w:t>
      </w:r>
      <w:r>
        <w:rPr>
          <w:color w:val="0F0F0F"/>
          <w:w w:val="105"/>
        </w:rPr>
        <w:t>know</w:t>
      </w:r>
      <w:r>
        <w:rPr>
          <w:color w:val="0F0F0F"/>
          <w:spacing w:val="-4"/>
          <w:w w:val="105"/>
        </w:rPr>
        <w:t> </w:t>
      </w:r>
      <w:r>
        <w:rPr>
          <w:color w:val="0F0F0F"/>
          <w:w w:val="105"/>
        </w:rPr>
        <w:t>it</w:t>
      </w:r>
      <w:r>
        <w:rPr>
          <w:color w:val="0F0F0F"/>
          <w:spacing w:val="-8"/>
          <w:w w:val="105"/>
        </w:rPr>
        <w:t> </w:t>
      </w:r>
      <w:r>
        <w:rPr>
          <w:color w:val="0F0F0F"/>
          <w:w w:val="105"/>
        </w:rPr>
        <w:t>today</w:t>
      </w:r>
      <w:r>
        <w:rPr>
          <w:color w:val="0F0F0F"/>
          <w:spacing w:val="-2"/>
          <w:w w:val="105"/>
        </w:rPr>
        <w:t> </w:t>
      </w:r>
      <w:r>
        <w:rPr>
          <w:color w:val="0F0F0F"/>
          <w:w w:val="105"/>
        </w:rPr>
        <w:t>began</w:t>
      </w:r>
      <w:r>
        <w:rPr>
          <w:color w:val="0F0F0F"/>
          <w:spacing w:val="-5"/>
          <w:w w:val="105"/>
        </w:rPr>
        <w:t> </w:t>
      </w:r>
      <w:r>
        <w:rPr>
          <w:color w:val="0F0F0F"/>
          <w:w w:val="105"/>
        </w:rPr>
        <w:t>to</w:t>
      </w:r>
      <w:r>
        <w:rPr>
          <w:color w:val="0F0F0F"/>
          <w:spacing w:val="-10"/>
          <w:w w:val="105"/>
        </w:rPr>
        <w:t> </w:t>
      </w:r>
      <w:r>
        <w:rPr>
          <w:color w:val="0F0F0F"/>
          <w:w w:val="105"/>
        </w:rPr>
        <w:t>take</w:t>
      </w:r>
      <w:r>
        <w:rPr>
          <w:color w:val="0F0F0F"/>
          <w:spacing w:val="-7"/>
          <w:w w:val="105"/>
        </w:rPr>
        <w:t> </w:t>
      </w:r>
      <w:r>
        <w:rPr>
          <w:color w:val="0F0F0F"/>
          <w:w w:val="105"/>
        </w:rPr>
        <w:t>shape</w:t>
      </w:r>
      <w:r>
        <w:rPr>
          <w:color w:val="0F0F0F"/>
          <w:spacing w:val="-2"/>
          <w:w w:val="105"/>
        </w:rPr>
        <w:t> </w:t>
      </w:r>
      <w:r>
        <w:rPr>
          <w:color w:val="0F0F0F"/>
          <w:w w:val="105"/>
        </w:rPr>
        <w:t>in</w:t>
      </w:r>
      <w:r>
        <w:rPr>
          <w:color w:val="0F0F0F"/>
          <w:spacing w:val="-14"/>
          <w:w w:val="105"/>
        </w:rPr>
        <w:t> </w:t>
      </w:r>
      <w:r>
        <w:rPr>
          <w:color w:val="0F0F0F"/>
          <w:w w:val="105"/>
        </w:rPr>
        <w:t>the</w:t>
      </w:r>
      <w:r>
        <w:rPr>
          <w:color w:val="0F0F0F"/>
          <w:spacing w:val="-9"/>
          <w:w w:val="105"/>
        </w:rPr>
        <w:t> </w:t>
      </w:r>
      <w:r>
        <w:rPr>
          <w:color w:val="0F0F0F"/>
          <w:w w:val="105"/>
        </w:rPr>
        <w:t>1980s</w:t>
      </w:r>
      <w:r>
        <w:rPr>
          <w:color w:val="0F0F0F"/>
          <w:spacing w:val="-5"/>
          <w:w w:val="105"/>
        </w:rPr>
        <w:t> </w:t>
      </w:r>
      <w:r>
        <w:rPr>
          <w:color w:val="0F0F0F"/>
          <w:w w:val="105"/>
        </w:rPr>
        <w:t>and</w:t>
      </w:r>
      <w:r>
        <w:rPr>
          <w:color w:val="0F0F0F"/>
          <w:spacing w:val="-2"/>
          <w:w w:val="105"/>
        </w:rPr>
        <w:t> </w:t>
      </w:r>
      <w:r>
        <w:rPr>
          <w:color w:val="0F0F0F"/>
          <w:w w:val="105"/>
        </w:rPr>
        <w:t>1990s.</w:t>
      </w:r>
      <w:r>
        <w:rPr>
          <w:color w:val="0F0F0F"/>
          <w:spacing w:val="-2"/>
          <w:w w:val="105"/>
        </w:rPr>
        <w:t> </w:t>
      </w:r>
      <w:r>
        <w:rPr>
          <w:color w:val="0F0F0F"/>
          <w:w w:val="105"/>
        </w:rPr>
        <w:t>Some</w:t>
      </w:r>
      <w:r>
        <w:rPr>
          <w:color w:val="0F0F0F"/>
          <w:spacing w:val="-9"/>
          <w:w w:val="105"/>
        </w:rPr>
        <w:t> </w:t>
      </w:r>
      <w:r>
        <w:rPr>
          <w:color w:val="0F0F0F"/>
          <w:w w:val="105"/>
        </w:rPr>
        <w:t>key</w:t>
      </w:r>
      <w:r>
        <w:rPr>
          <w:color w:val="0F0F0F"/>
          <w:spacing w:val="-2"/>
          <w:w w:val="105"/>
        </w:rPr>
        <w:t> </w:t>
      </w:r>
      <w:r>
        <w:rPr>
          <w:color w:val="0F0F0F"/>
          <w:w w:val="105"/>
        </w:rPr>
        <w:t>milestones in</w:t>
      </w:r>
      <w:r>
        <w:rPr>
          <w:color w:val="0F0F0F"/>
          <w:spacing w:val="-9"/>
          <w:w w:val="105"/>
        </w:rPr>
        <w:t> </w:t>
      </w:r>
      <w:r>
        <w:rPr>
          <w:color w:val="0F0F0F"/>
          <w:w w:val="105"/>
        </w:rPr>
        <w:t>the</w:t>
      </w:r>
      <w:r>
        <w:rPr>
          <w:color w:val="0F0F0F"/>
          <w:spacing w:val="-11"/>
          <w:w w:val="105"/>
        </w:rPr>
        <w:t> </w:t>
      </w:r>
      <w:r>
        <w:rPr>
          <w:color w:val="0F0F0F"/>
          <w:w w:val="105"/>
        </w:rPr>
        <w:t>evolution of machine learning include:</w:t>
      </w:r>
    </w:p>
    <w:p>
      <w:pPr>
        <w:pStyle w:val="ListParagraph"/>
        <w:numPr>
          <w:ilvl w:val="0"/>
          <w:numId w:val="8"/>
        </w:numPr>
        <w:tabs>
          <w:tab w:pos="844" w:val="left" w:leader="none"/>
          <w:tab w:pos="850" w:val="left" w:leader="none"/>
        </w:tabs>
        <w:spacing w:line="304" w:lineRule="auto" w:before="180" w:after="0"/>
        <w:ind w:left="850" w:right="313" w:hanging="366"/>
        <w:jc w:val="both"/>
        <w:rPr>
          <w:sz w:val="21"/>
        </w:rPr>
      </w:pPr>
      <w:r>
        <w:rPr>
          <w:color w:val="0F0F0F"/>
          <w:w w:val="105"/>
          <w:sz w:val="21"/>
        </w:rPr>
        <w:t>The</w:t>
      </w:r>
      <w:r>
        <w:rPr>
          <w:color w:val="0F0F0F"/>
          <w:spacing w:val="-14"/>
          <w:w w:val="105"/>
          <w:sz w:val="21"/>
        </w:rPr>
        <w:t> </w:t>
      </w:r>
      <w:r>
        <w:rPr>
          <w:color w:val="0F0F0F"/>
          <w:w w:val="105"/>
          <w:sz w:val="21"/>
        </w:rPr>
        <w:t>development</w:t>
      </w:r>
      <w:r>
        <w:rPr>
          <w:color w:val="0F0F0F"/>
          <w:spacing w:val="-14"/>
          <w:w w:val="105"/>
          <w:sz w:val="21"/>
        </w:rPr>
        <w:t> </w:t>
      </w:r>
      <w:r>
        <w:rPr>
          <w:color w:val="0F0F0F"/>
          <w:w w:val="105"/>
          <w:sz w:val="21"/>
        </w:rPr>
        <w:t>of</w:t>
      </w:r>
      <w:r>
        <w:rPr>
          <w:color w:val="0F0F0F"/>
          <w:spacing w:val="-14"/>
          <w:w w:val="105"/>
          <w:sz w:val="21"/>
        </w:rPr>
        <w:t> </w:t>
      </w:r>
      <w:r>
        <w:rPr>
          <w:color w:val="0F0F0F"/>
          <w:w w:val="105"/>
          <w:sz w:val="21"/>
        </w:rPr>
        <w:t>decision</w:t>
      </w:r>
      <w:r>
        <w:rPr>
          <w:color w:val="0F0F0F"/>
          <w:spacing w:val="-14"/>
          <w:w w:val="105"/>
          <w:sz w:val="21"/>
        </w:rPr>
        <w:t> </w:t>
      </w:r>
      <w:r>
        <w:rPr>
          <w:color w:val="0F0F0F"/>
          <w:w w:val="105"/>
          <w:sz w:val="21"/>
        </w:rPr>
        <w:t>trees</w:t>
      </w:r>
      <w:r>
        <w:rPr>
          <w:color w:val="0F0F0F"/>
          <w:spacing w:val="-13"/>
          <w:w w:val="105"/>
          <w:sz w:val="21"/>
        </w:rPr>
        <w:t> </w:t>
      </w:r>
      <w:r>
        <w:rPr>
          <w:color w:val="0F0F0F"/>
          <w:w w:val="105"/>
          <w:sz w:val="21"/>
        </w:rPr>
        <w:t>in</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1960s</w:t>
      </w:r>
      <w:r>
        <w:rPr>
          <w:color w:val="0F0F0F"/>
          <w:spacing w:val="-14"/>
          <w:w w:val="105"/>
          <w:sz w:val="21"/>
        </w:rPr>
        <w:t> </w:t>
      </w:r>
      <w:r>
        <w:rPr>
          <w:color w:val="0F0F0F"/>
          <w:w w:val="105"/>
          <w:sz w:val="21"/>
        </w:rPr>
        <w:t>and</w:t>
      </w:r>
      <w:r>
        <w:rPr>
          <w:color w:val="0F0F0F"/>
          <w:spacing w:val="-14"/>
          <w:w w:val="105"/>
          <w:sz w:val="21"/>
        </w:rPr>
        <w:t> </w:t>
      </w:r>
      <w:r>
        <w:rPr>
          <w:color w:val="0F0F0F"/>
          <w:w w:val="105"/>
          <w:sz w:val="21"/>
        </w:rPr>
        <w:t>1970s</w:t>
      </w:r>
      <w:r>
        <w:rPr>
          <w:color w:val="0F0F0F"/>
          <w:spacing w:val="-13"/>
          <w:w w:val="105"/>
          <w:sz w:val="21"/>
        </w:rPr>
        <w:t> </w:t>
      </w:r>
      <w:r>
        <w:rPr>
          <w:color w:val="0F0F0F"/>
          <w:w w:val="105"/>
          <w:sz w:val="21"/>
        </w:rPr>
        <w:t>laid</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foundation</w:t>
      </w:r>
      <w:r>
        <w:rPr>
          <w:color w:val="0F0F0F"/>
          <w:spacing w:val="-14"/>
          <w:w w:val="105"/>
          <w:sz w:val="21"/>
        </w:rPr>
        <w:t> </w:t>
      </w:r>
      <w:r>
        <w:rPr>
          <w:color w:val="0F0F0F"/>
          <w:w w:val="105"/>
          <w:sz w:val="21"/>
        </w:rPr>
        <w:t>for</w:t>
      </w:r>
      <w:r>
        <w:rPr>
          <w:color w:val="0F0F0F"/>
          <w:spacing w:val="-13"/>
          <w:w w:val="105"/>
          <w:sz w:val="21"/>
        </w:rPr>
        <w:t> </w:t>
      </w:r>
      <w:r>
        <w:rPr>
          <w:color w:val="0F0F0F"/>
          <w:w w:val="105"/>
          <w:sz w:val="21"/>
        </w:rPr>
        <w:t>many</w:t>
      </w:r>
      <w:r>
        <w:rPr>
          <w:color w:val="0F0F0F"/>
          <w:spacing w:val="-14"/>
          <w:w w:val="105"/>
          <w:sz w:val="21"/>
        </w:rPr>
        <w:t> </w:t>
      </w:r>
      <w:r>
        <w:rPr>
          <w:color w:val="0F0F0F"/>
          <w:w w:val="105"/>
          <w:sz w:val="21"/>
        </w:rPr>
        <w:t>modern</w:t>
      </w:r>
      <w:r>
        <w:rPr>
          <w:color w:val="0F0F0F"/>
          <w:spacing w:val="-14"/>
          <w:w w:val="105"/>
          <w:sz w:val="21"/>
        </w:rPr>
        <w:t> </w:t>
      </w:r>
      <w:r>
        <w:rPr>
          <w:color w:val="0F0F0F"/>
          <w:w w:val="105"/>
          <w:sz w:val="21"/>
        </w:rPr>
        <w:t>machine learning algorithms (Selman, 2022).</w:t>
      </w:r>
    </w:p>
    <w:p>
      <w:pPr>
        <w:pStyle w:val="ListParagraph"/>
        <w:numPr>
          <w:ilvl w:val="0"/>
          <w:numId w:val="8"/>
        </w:numPr>
        <w:tabs>
          <w:tab w:pos="844" w:val="left" w:leader="none"/>
          <w:tab w:pos="846" w:val="left" w:leader="none"/>
        </w:tabs>
        <w:spacing w:line="300" w:lineRule="auto" w:before="11" w:after="0"/>
        <w:ind w:left="846" w:right="317" w:hanging="362"/>
        <w:jc w:val="both"/>
        <w:rPr>
          <w:sz w:val="21"/>
        </w:rPr>
      </w:pPr>
      <w:r>
        <w:rPr>
          <w:color w:val="0F0F0F"/>
          <w:w w:val="105"/>
          <w:sz w:val="21"/>
        </w:rPr>
        <w:t>The introduction of the backpropagation</w:t>
      </w:r>
      <w:r>
        <w:rPr>
          <w:color w:val="0F0F0F"/>
          <w:spacing w:val="-7"/>
          <w:w w:val="105"/>
          <w:sz w:val="21"/>
        </w:rPr>
        <w:t> </w:t>
      </w:r>
      <w:r>
        <w:rPr>
          <w:color w:val="0F0F0F"/>
          <w:w w:val="105"/>
          <w:sz w:val="21"/>
        </w:rPr>
        <w:t>algorithm in the 1980s, which made it possible to train large neural networks more efficiently (Raitoharju, 2022).</w:t>
      </w:r>
    </w:p>
    <w:p>
      <w:pPr>
        <w:pStyle w:val="ListParagraph"/>
        <w:numPr>
          <w:ilvl w:val="0"/>
          <w:numId w:val="8"/>
        </w:numPr>
        <w:tabs>
          <w:tab w:pos="844" w:val="left" w:leader="none"/>
        </w:tabs>
        <w:spacing w:line="300" w:lineRule="auto" w:before="21" w:after="0"/>
        <w:ind w:left="844" w:right="328" w:hanging="360"/>
        <w:jc w:val="both"/>
        <w:rPr>
          <w:sz w:val="21"/>
        </w:rPr>
      </w:pPr>
      <w:r>
        <w:rPr>
          <w:color w:val="0F0F0F"/>
          <w:w w:val="105"/>
          <w:sz w:val="21"/>
        </w:rPr>
        <w:t>The emergence of</w:t>
      </w:r>
      <w:r>
        <w:rPr>
          <w:color w:val="0F0F0F"/>
          <w:spacing w:val="-1"/>
          <w:w w:val="105"/>
          <w:sz w:val="21"/>
        </w:rPr>
        <w:t> </w:t>
      </w:r>
      <w:r>
        <w:rPr>
          <w:color w:val="0F0F0F"/>
          <w:w w:val="105"/>
          <w:sz w:val="21"/>
        </w:rPr>
        <w:t>support</w:t>
      </w:r>
      <w:r>
        <w:rPr>
          <w:color w:val="0F0F0F"/>
          <w:w w:val="105"/>
          <w:sz w:val="21"/>
        </w:rPr>
        <w:t> vector machines</w:t>
      </w:r>
      <w:r>
        <w:rPr>
          <w:color w:val="0F0F0F"/>
          <w:w w:val="105"/>
          <w:sz w:val="21"/>
        </w:rPr>
        <w:t> (SVMs) in the 1990s, which became a popular</w:t>
      </w:r>
      <w:r>
        <w:rPr>
          <w:color w:val="0F0F0F"/>
          <w:w w:val="105"/>
          <w:sz w:val="21"/>
        </w:rPr>
        <w:t> technique for classification and regression problems (Pisner &amp; Schnyer</w:t>
      </w:r>
      <w:r>
        <w:rPr>
          <w:color w:val="383838"/>
          <w:w w:val="105"/>
          <w:sz w:val="21"/>
        </w:rPr>
        <w:t>, </w:t>
      </w:r>
      <w:r>
        <w:rPr>
          <w:color w:val="0F0F0F"/>
          <w:w w:val="105"/>
          <w:sz w:val="21"/>
        </w:rPr>
        <w:t>2020).</w:t>
      </w:r>
    </w:p>
    <w:p>
      <w:pPr>
        <w:pStyle w:val="ListParagraph"/>
        <w:numPr>
          <w:ilvl w:val="0"/>
          <w:numId w:val="8"/>
        </w:numPr>
        <w:tabs>
          <w:tab w:pos="844" w:val="left" w:leader="none"/>
          <w:tab w:pos="850" w:val="left" w:leader="none"/>
        </w:tabs>
        <w:spacing w:line="300" w:lineRule="auto" w:before="16" w:after="0"/>
        <w:ind w:left="850" w:right="306" w:hanging="366"/>
        <w:jc w:val="both"/>
        <w:rPr>
          <w:sz w:val="21"/>
        </w:rPr>
      </w:pPr>
      <w:r>
        <w:rPr>
          <w:color w:val="0F0F0F"/>
          <w:w w:val="105"/>
          <w:sz w:val="21"/>
        </w:rPr>
        <w:t>The</w:t>
      </w:r>
      <w:r>
        <w:rPr>
          <w:color w:val="0F0F0F"/>
          <w:spacing w:val="-9"/>
          <w:w w:val="105"/>
          <w:sz w:val="21"/>
        </w:rPr>
        <w:t> </w:t>
      </w:r>
      <w:r>
        <w:rPr>
          <w:color w:val="0F0F0F"/>
          <w:w w:val="105"/>
          <w:sz w:val="21"/>
        </w:rPr>
        <w:t>advent</w:t>
      </w:r>
      <w:r>
        <w:rPr>
          <w:color w:val="0F0F0F"/>
          <w:spacing w:val="-2"/>
          <w:w w:val="105"/>
          <w:sz w:val="21"/>
        </w:rPr>
        <w:t> </w:t>
      </w:r>
      <w:r>
        <w:rPr>
          <w:color w:val="0F0F0F"/>
          <w:w w:val="105"/>
          <w:sz w:val="21"/>
        </w:rPr>
        <w:t>of</w:t>
      </w:r>
      <w:r>
        <w:rPr>
          <w:color w:val="0F0F0F"/>
          <w:spacing w:val="-11"/>
          <w:w w:val="105"/>
          <w:sz w:val="21"/>
        </w:rPr>
        <w:t> </w:t>
      </w:r>
      <w:r>
        <w:rPr>
          <w:color w:val="0F0F0F"/>
          <w:w w:val="105"/>
          <w:sz w:val="21"/>
        </w:rPr>
        <w:t>kernel</w:t>
      </w:r>
      <w:r>
        <w:rPr>
          <w:color w:val="0F0F0F"/>
          <w:spacing w:val="-9"/>
          <w:w w:val="105"/>
          <w:sz w:val="21"/>
        </w:rPr>
        <w:t> </w:t>
      </w:r>
      <w:r>
        <w:rPr>
          <w:color w:val="0F0F0F"/>
          <w:w w:val="105"/>
          <w:sz w:val="21"/>
        </w:rPr>
        <w:t>methods and</w:t>
      </w:r>
      <w:r>
        <w:rPr>
          <w:color w:val="0F0F0F"/>
          <w:spacing w:val="-6"/>
          <w:w w:val="105"/>
          <w:sz w:val="21"/>
        </w:rPr>
        <w:t> </w:t>
      </w:r>
      <w:r>
        <w:rPr>
          <w:color w:val="0F0F0F"/>
          <w:w w:val="105"/>
          <w:sz w:val="21"/>
        </w:rPr>
        <w:t>kernel</w:t>
      </w:r>
      <w:r>
        <w:rPr>
          <w:color w:val="0F0F0F"/>
          <w:spacing w:val="-4"/>
          <w:w w:val="105"/>
          <w:sz w:val="21"/>
        </w:rPr>
        <w:t> </w:t>
      </w:r>
      <w:r>
        <w:rPr>
          <w:color w:val="0F0F0F"/>
          <w:w w:val="105"/>
          <w:sz w:val="21"/>
        </w:rPr>
        <w:t>tricks</w:t>
      </w:r>
      <w:r>
        <w:rPr>
          <w:color w:val="0F0F0F"/>
          <w:spacing w:val="-6"/>
          <w:w w:val="105"/>
          <w:sz w:val="21"/>
        </w:rPr>
        <w:t> </w:t>
      </w:r>
      <w:r>
        <w:rPr>
          <w:color w:val="0F0F0F"/>
          <w:w w:val="105"/>
          <w:sz w:val="21"/>
        </w:rPr>
        <w:t>in</w:t>
      </w:r>
      <w:r>
        <w:rPr>
          <w:color w:val="0F0F0F"/>
          <w:spacing w:val="-7"/>
          <w:w w:val="105"/>
          <w:sz w:val="21"/>
        </w:rPr>
        <w:t> </w:t>
      </w:r>
      <w:r>
        <w:rPr>
          <w:color w:val="0F0F0F"/>
          <w:w w:val="105"/>
          <w:sz w:val="21"/>
        </w:rPr>
        <w:t>the</w:t>
      </w:r>
      <w:r>
        <w:rPr>
          <w:color w:val="0F0F0F"/>
          <w:spacing w:val="-9"/>
          <w:w w:val="105"/>
          <w:sz w:val="21"/>
        </w:rPr>
        <w:t> </w:t>
      </w:r>
      <w:r>
        <w:rPr>
          <w:color w:val="0F0F0F"/>
          <w:w w:val="105"/>
          <w:sz w:val="21"/>
        </w:rPr>
        <w:t>late</w:t>
      </w:r>
      <w:r>
        <w:rPr>
          <w:color w:val="0F0F0F"/>
          <w:spacing w:val="-11"/>
          <w:w w:val="105"/>
          <w:sz w:val="21"/>
        </w:rPr>
        <w:t> </w:t>
      </w:r>
      <w:r>
        <w:rPr>
          <w:color w:val="0F0F0F"/>
          <w:w w:val="105"/>
          <w:sz w:val="21"/>
        </w:rPr>
        <w:t>1990s,</w:t>
      </w:r>
      <w:r>
        <w:rPr>
          <w:color w:val="0F0F0F"/>
          <w:spacing w:val="-2"/>
          <w:w w:val="105"/>
          <w:sz w:val="21"/>
        </w:rPr>
        <w:t> </w:t>
      </w:r>
      <w:r>
        <w:rPr>
          <w:color w:val="0F0F0F"/>
          <w:w w:val="105"/>
          <w:sz w:val="21"/>
        </w:rPr>
        <w:t>which allowed</w:t>
      </w:r>
      <w:r>
        <w:rPr>
          <w:color w:val="0F0F0F"/>
          <w:spacing w:val="-2"/>
          <w:w w:val="105"/>
          <w:sz w:val="21"/>
        </w:rPr>
        <w:t> </w:t>
      </w:r>
      <w:r>
        <w:rPr>
          <w:color w:val="0F0F0F"/>
          <w:w w:val="105"/>
          <w:sz w:val="21"/>
        </w:rPr>
        <w:t>SVMs</w:t>
      </w:r>
      <w:r>
        <w:rPr>
          <w:color w:val="0F0F0F"/>
          <w:spacing w:val="-6"/>
          <w:w w:val="105"/>
          <w:sz w:val="21"/>
        </w:rPr>
        <w:t> </w:t>
      </w:r>
      <w:r>
        <w:rPr>
          <w:color w:val="0F0F0F"/>
          <w:w w:val="105"/>
          <w:sz w:val="21"/>
        </w:rPr>
        <w:t>to</w:t>
      </w:r>
      <w:r>
        <w:rPr>
          <w:color w:val="0F0F0F"/>
          <w:spacing w:val="-5"/>
          <w:w w:val="105"/>
          <w:sz w:val="21"/>
        </w:rPr>
        <w:t> </w:t>
      </w:r>
      <w:r>
        <w:rPr>
          <w:color w:val="0F0F0F"/>
          <w:w w:val="105"/>
          <w:sz w:val="21"/>
        </w:rPr>
        <w:t>be</w:t>
      </w:r>
      <w:r>
        <w:rPr>
          <w:color w:val="0F0F0F"/>
          <w:spacing w:val="-11"/>
          <w:w w:val="105"/>
          <w:sz w:val="21"/>
        </w:rPr>
        <w:t> </w:t>
      </w:r>
      <w:r>
        <w:rPr>
          <w:color w:val="0F0F0F"/>
          <w:w w:val="105"/>
          <w:sz w:val="21"/>
        </w:rPr>
        <w:t>applied to non-linearly separable data (Wilimitis, 2019)</w:t>
      </w:r>
      <w:r>
        <w:rPr>
          <w:color w:val="383838"/>
          <w:w w:val="105"/>
          <w:sz w:val="21"/>
        </w:rPr>
        <w:t>.</w:t>
      </w:r>
    </w:p>
    <w:p>
      <w:pPr>
        <w:pStyle w:val="ListParagraph"/>
        <w:numPr>
          <w:ilvl w:val="0"/>
          <w:numId w:val="8"/>
        </w:numPr>
        <w:tabs>
          <w:tab w:pos="844" w:val="left" w:leader="none"/>
        </w:tabs>
        <w:spacing w:line="300" w:lineRule="auto" w:before="12" w:after="0"/>
        <w:ind w:left="844" w:right="313" w:hanging="360"/>
        <w:jc w:val="both"/>
        <w:rPr>
          <w:sz w:val="21"/>
        </w:rPr>
      </w:pPr>
      <w:r>
        <w:rPr>
          <w:color w:val="0F0F0F"/>
          <w:w w:val="105"/>
          <w:sz w:val="21"/>
        </w:rPr>
        <w:t>The</w:t>
      </w:r>
      <w:r>
        <w:rPr>
          <w:color w:val="0F0F0F"/>
          <w:spacing w:val="-4"/>
          <w:w w:val="105"/>
          <w:sz w:val="21"/>
        </w:rPr>
        <w:t> </w:t>
      </w:r>
      <w:r>
        <w:rPr>
          <w:color w:val="0F0F0F"/>
          <w:w w:val="105"/>
          <w:sz w:val="21"/>
        </w:rPr>
        <w:t>breakthroughs</w:t>
      </w:r>
      <w:r>
        <w:rPr>
          <w:color w:val="0F0F0F"/>
          <w:w w:val="105"/>
          <w:sz w:val="21"/>
        </w:rPr>
        <w:t> </w:t>
      </w:r>
      <w:r>
        <w:rPr>
          <w:b/>
          <w:color w:val="0F0F0F"/>
          <w:w w:val="105"/>
          <w:sz w:val="22"/>
        </w:rPr>
        <w:t>in</w:t>
      </w:r>
      <w:r>
        <w:rPr>
          <w:b/>
          <w:color w:val="0F0F0F"/>
          <w:spacing w:val="-10"/>
          <w:w w:val="105"/>
          <w:sz w:val="22"/>
        </w:rPr>
        <w:t> </w:t>
      </w:r>
      <w:r>
        <w:rPr>
          <w:color w:val="0F0F0F"/>
          <w:w w:val="105"/>
          <w:sz w:val="21"/>
        </w:rPr>
        <w:t>deep</w:t>
      </w:r>
      <w:r>
        <w:rPr>
          <w:color w:val="0F0F0F"/>
          <w:spacing w:val="-4"/>
          <w:w w:val="105"/>
          <w:sz w:val="21"/>
        </w:rPr>
        <w:t> </w:t>
      </w:r>
      <w:r>
        <w:rPr>
          <w:color w:val="0F0F0F"/>
          <w:w w:val="105"/>
          <w:sz w:val="21"/>
        </w:rPr>
        <w:t>learning </w:t>
      </w:r>
      <w:r>
        <w:rPr>
          <w:b/>
          <w:color w:val="0F0F0F"/>
          <w:w w:val="105"/>
          <w:sz w:val="22"/>
        </w:rPr>
        <w:t>in</w:t>
      </w:r>
      <w:r>
        <w:rPr>
          <w:b/>
          <w:color w:val="0F0F0F"/>
          <w:spacing w:val="-9"/>
          <w:w w:val="105"/>
          <w:sz w:val="22"/>
        </w:rPr>
        <w:t> </w:t>
      </w:r>
      <w:r>
        <w:rPr>
          <w:color w:val="0F0F0F"/>
          <w:w w:val="105"/>
          <w:sz w:val="21"/>
        </w:rPr>
        <w:t>the</w:t>
      </w:r>
      <w:r>
        <w:rPr>
          <w:color w:val="0F0F0F"/>
          <w:spacing w:val="-4"/>
          <w:w w:val="105"/>
          <w:sz w:val="21"/>
        </w:rPr>
        <w:t> </w:t>
      </w:r>
      <w:r>
        <w:rPr>
          <w:color w:val="0F0F0F"/>
          <w:w w:val="105"/>
          <w:sz w:val="21"/>
        </w:rPr>
        <w:t>2010s,</w:t>
      </w:r>
      <w:r>
        <w:rPr>
          <w:color w:val="0F0F0F"/>
          <w:spacing w:val="-2"/>
          <w:w w:val="105"/>
          <w:sz w:val="21"/>
        </w:rPr>
        <w:t> </w:t>
      </w:r>
      <w:r>
        <w:rPr>
          <w:color w:val="0F0F0F"/>
          <w:w w:val="105"/>
          <w:sz w:val="21"/>
        </w:rPr>
        <w:t>which led to</w:t>
      </w:r>
      <w:r>
        <w:rPr>
          <w:color w:val="0F0F0F"/>
          <w:spacing w:val="-9"/>
          <w:w w:val="105"/>
          <w:sz w:val="21"/>
        </w:rPr>
        <w:t> </w:t>
      </w:r>
      <w:r>
        <w:rPr>
          <w:color w:val="0F0F0F"/>
          <w:w w:val="105"/>
          <w:sz w:val="21"/>
        </w:rPr>
        <w:t>significant improvements</w:t>
      </w:r>
      <w:r>
        <w:rPr>
          <w:color w:val="0F0F0F"/>
          <w:w w:val="105"/>
          <w:sz w:val="21"/>
        </w:rPr>
        <w:t> in</w:t>
      </w:r>
      <w:r>
        <w:rPr>
          <w:color w:val="0F0F0F"/>
          <w:spacing w:val="-4"/>
          <w:w w:val="105"/>
          <w:sz w:val="21"/>
        </w:rPr>
        <w:t> </w:t>
      </w:r>
      <w:r>
        <w:rPr>
          <w:color w:val="0F0F0F"/>
          <w:w w:val="105"/>
          <w:sz w:val="21"/>
        </w:rPr>
        <w:t>image</w:t>
      </w:r>
      <w:r>
        <w:rPr>
          <w:color w:val="0F0F0F"/>
          <w:spacing w:val="-5"/>
          <w:w w:val="105"/>
          <w:sz w:val="21"/>
        </w:rPr>
        <w:t> </w:t>
      </w:r>
      <w:r>
        <w:rPr>
          <w:color w:val="0F0F0F"/>
          <w:w w:val="105"/>
          <w:sz w:val="21"/>
        </w:rPr>
        <w:t>and speech recognition,</w:t>
      </w:r>
      <w:r>
        <w:rPr>
          <w:color w:val="0F0F0F"/>
          <w:w w:val="105"/>
          <w:sz w:val="21"/>
        </w:rPr>
        <w:t> natural</w:t>
      </w:r>
      <w:r>
        <w:rPr>
          <w:color w:val="0F0F0F"/>
          <w:w w:val="105"/>
          <w:sz w:val="21"/>
        </w:rPr>
        <w:t> language</w:t>
      </w:r>
      <w:r>
        <w:rPr>
          <w:color w:val="0F0F0F"/>
          <w:w w:val="105"/>
          <w:sz w:val="21"/>
        </w:rPr>
        <w:t> processing,</w:t>
      </w:r>
      <w:r>
        <w:rPr>
          <w:color w:val="0F0F0F"/>
          <w:w w:val="105"/>
          <w:sz w:val="21"/>
        </w:rPr>
        <w:t> and other applications of machine</w:t>
      </w:r>
      <w:r>
        <w:rPr>
          <w:color w:val="0F0F0F"/>
          <w:w w:val="105"/>
          <w:sz w:val="21"/>
        </w:rPr>
        <w:t> learning (Chai et al., 2021).</w:t>
      </w:r>
    </w:p>
    <w:p>
      <w:pPr>
        <w:spacing w:after="0" w:line="300" w:lineRule="auto"/>
        <w:jc w:val="both"/>
        <w:rPr>
          <w:sz w:val="21"/>
        </w:rPr>
        <w:sectPr>
          <w:pgSz w:w="11910" w:h="16840"/>
          <w:pgMar w:header="658" w:footer="1021" w:top="1320" w:bottom="1220" w:left="960" w:right="740"/>
        </w:sectPr>
      </w:pPr>
    </w:p>
    <w:p>
      <w:pPr>
        <w:pStyle w:val="ListParagraph"/>
        <w:numPr>
          <w:ilvl w:val="0"/>
          <w:numId w:val="8"/>
        </w:numPr>
        <w:tabs>
          <w:tab w:pos="844" w:val="left" w:leader="none"/>
        </w:tabs>
        <w:spacing w:line="302" w:lineRule="auto" w:before="104" w:after="0"/>
        <w:ind w:left="844" w:right="312" w:hanging="360"/>
        <w:jc w:val="both"/>
        <w:rPr>
          <w:sz w:val="21"/>
        </w:rPr>
      </w:pPr>
      <w:r>
        <w:rPr>
          <w:color w:val="0F0F0F"/>
          <w:w w:val="105"/>
          <w:sz w:val="21"/>
        </w:rPr>
        <w:t>The</w:t>
      </w:r>
      <w:r>
        <w:rPr>
          <w:color w:val="0F0F0F"/>
          <w:spacing w:val="-4"/>
          <w:w w:val="105"/>
          <w:sz w:val="21"/>
        </w:rPr>
        <w:t> </w:t>
      </w:r>
      <w:r>
        <w:rPr>
          <w:color w:val="0F0F0F"/>
          <w:w w:val="105"/>
          <w:sz w:val="21"/>
        </w:rPr>
        <w:t>emergence ofreinforcement</w:t>
      </w:r>
      <w:r>
        <w:rPr>
          <w:color w:val="0F0F0F"/>
          <w:spacing w:val="-8"/>
          <w:w w:val="105"/>
          <w:sz w:val="21"/>
        </w:rPr>
        <w:t> </w:t>
      </w:r>
      <w:r>
        <w:rPr>
          <w:color w:val="0F0F0F"/>
          <w:w w:val="105"/>
          <w:sz w:val="21"/>
        </w:rPr>
        <w:t>learning</w:t>
      </w:r>
      <w:r>
        <w:rPr>
          <w:color w:val="0F0F0F"/>
          <w:spacing w:val="-1"/>
          <w:w w:val="105"/>
          <w:sz w:val="21"/>
        </w:rPr>
        <w:t> </w:t>
      </w:r>
      <w:r>
        <w:rPr>
          <w:color w:val="0F0F0F"/>
          <w:w w:val="105"/>
          <w:sz w:val="21"/>
        </w:rPr>
        <w:t>in</w:t>
      </w:r>
      <w:r>
        <w:rPr>
          <w:color w:val="0F0F0F"/>
          <w:spacing w:val="-7"/>
          <w:w w:val="105"/>
          <w:sz w:val="21"/>
        </w:rPr>
        <w:t> </w:t>
      </w:r>
      <w:r>
        <w:rPr>
          <w:color w:val="0F0F0F"/>
          <w:w w:val="105"/>
          <w:sz w:val="21"/>
        </w:rPr>
        <w:t>the</w:t>
      </w:r>
      <w:r>
        <w:rPr>
          <w:color w:val="0F0F0F"/>
          <w:spacing w:val="-1"/>
          <w:w w:val="105"/>
          <w:sz w:val="21"/>
        </w:rPr>
        <w:t> </w:t>
      </w:r>
      <w:r>
        <w:rPr>
          <w:color w:val="0F0F0F"/>
          <w:w w:val="105"/>
          <w:sz w:val="21"/>
        </w:rPr>
        <w:t>2010s,</w:t>
      </w:r>
      <w:r>
        <w:rPr>
          <w:color w:val="0F0F0F"/>
          <w:spacing w:val="-3"/>
          <w:w w:val="105"/>
          <w:sz w:val="21"/>
        </w:rPr>
        <w:t> </w:t>
      </w:r>
      <w:r>
        <w:rPr>
          <w:color w:val="0F0F0F"/>
          <w:w w:val="105"/>
          <w:sz w:val="21"/>
        </w:rPr>
        <w:t>which has</w:t>
      </w:r>
      <w:r>
        <w:rPr>
          <w:color w:val="0F0F0F"/>
          <w:spacing w:val="-5"/>
          <w:w w:val="105"/>
          <w:sz w:val="21"/>
        </w:rPr>
        <w:t> </w:t>
      </w:r>
      <w:r>
        <w:rPr>
          <w:color w:val="0F0F0F"/>
          <w:w w:val="105"/>
          <w:sz w:val="21"/>
        </w:rPr>
        <w:t>led</w:t>
      </w:r>
      <w:r>
        <w:rPr>
          <w:color w:val="0F0F0F"/>
          <w:spacing w:val="-4"/>
          <w:w w:val="105"/>
          <w:sz w:val="21"/>
        </w:rPr>
        <w:t> </w:t>
      </w:r>
      <w:r>
        <w:rPr>
          <w:color w:val="0F0F0F"/>
          <w:w w:val="105"/>
          <w:sz w:val="21"/>
        </w:rPr>
        <w:t>to</w:t>
      </w:r>
      <w:r>
        <w:rPr>
          <w:color w:val="0F0F0F"/>
          <w:spacing w:val="-10"/>
          <w:w w:val="105"/>
          <w:sz w:val="21"/>
        </w:rPr>
        <w:t> </w:t>
      </w:r>
      <w:r>
        <w:rPr>
          <w:color w:val="0F0F0F"/>
          <w:w w:val="105"/>
          <w:sz w:val="21"/>
        </w:rPr>
        <w:t>significant advances in</w:t>
      </w:r>
      <w:r>
        <w:rPr>
          <w:color w:val="0F0F0F"/>
          <w:spacing w:val="-11"/>
          <w:w w:val="105"/>
          <w:sz w:val="21"/>
        </w:rPr>
        <w:t> </w:t>
      </w:r>
      <w:r>
        <w:rPr>
          <w:color w:val="0F0F0F"/>
          <w:w w:val="105"/>
          <w:sz w:val="21"/>
        </w:rPr>
        <w:t>control and decision-making in various fields such as robotics,</w:t>
      </w:r>
      <w:r>
        <w:rPr>
          <w:color w:val="0F0F0F"/>
          <w:w w:val="105"/>
          <w:sz w:val="21"/>
        </w:rPr>
        <w:t> gaming, and self-driving cars (Zhang &amp; Mo, </w:t>
      </w:r>
      <w:r>
        <w:rPr>
          <w:color w:val="0F0F0F"/>
          <w:spacing w:val="-2"/>
          <w:w w:val="105"/>
          <w:sz w:val="21"/>
        </w:rPr>
        <w:t>2021).</w:t>
      </w:r>
    </w:p>
    <w:p>
      <w:pPr>
        <w:pStyle w:val="ListParagraph"/>
        <w:numPr>
          <w:ilvl w:val="0"/>
          <w:numId w:val="8"/>
        </w:numPr>
        <w:tabs>
          <w:tab w:pos="844" w:val="left" w:leader="none"/>
        </w:tabs>
        <w:spacing w:line="300" w:lineRule="auto" w:before="20" w:after="0"/>
        <w:ind w:left="844" w:right="314" w:hanging="360"/>
        <w:jc w:val="both"/>
        <w:rPr>
          <w:sz w:val="21"/>
        </w:rPr>
      </w:pPr>
      <w:r>
        <w:rPr>
          <w:color w:val="0F0F0F"/>
          <w:w w:val="105"/>
          <w:sz w:val="21"/>
        </w:rPr>
        <w:t>The development</w:t>
      </w:r>
      <w:r>
        <w:rPr>
          <w:color w:val="0F0F0F"/>
          <w:w w:val="105"/>
          <w:sz w:val="21"/>
        </w:rPr>
        <w:t> of Generative</w:t>
      </w:r>
      <w:r>
        <w:rPr>
          <w:color w:val="0F0F0F"/>
          <w:w w:val="105"/>
          <w:sz w:val="21"/>
        </w:rPr>
        <w:t> models,</w:t>
      </w:r>
      <w:r>
        <w:rPr>
          <w:color w:val="0F0F0F"/>
          <w:w w:val="105"/>
          <w:sz w:val="21"/>
        </w:rPr>
        <w:t> such</w:t>
      </w:r>
      <w:r>
        <w:rPr>
          <w:color w:val="0F0F0F"/>
          <w:w w:val="105"/>
          <w:sz w:val="21"/>
        </w:rPr>
        <w:t> as GANs,</w:t>
      </w:r>
      <w:r>
        <w:rPr>
          <w:color w:val="0F0F0F"/>
          <w:w w:val="105"/>
          <w:sz w:val="21"/>
        </w:rPr>
        <w:t> VAEs, etc. which</w:t>
      </w:r>
      <w:r>
        <w:rPr>
          <w:color w:val="0F0F0F"/>
          <w:w w:val="105"/>
          <w:sz w:val="21"/>
        </w:rPr>
        <w:t> are being</w:t>
      </w:r>
      <w:r>
        <w:rPr>
          <w:color w:val="0F0F0F"/>
          <w:w w:val="105"/>
          <w:sz w:val="21"/>
        </w:rPr>
        <w:t> used in various fields such as computer vision, audio processing, etc (Cong et al., 2022).</w:t>
      </w:r>
    </w:p>
    <w:p>
      <w:pPr>
        <w:pStyle w:val="ListParagraph"/>
        <w:numPr>
          <w:ilvl w:val="0"/>
          <w:numId w:val="8"/>
        </w:numPr>
        <w:tabs>
          <w:tab w:pos="844" w:val="left" w:leader="none"/>
          <w:tab w:pos="850" w:val="left" w:leader="none"/>
        </w:tabs>
        <w:spacing w:line="300" w:lineRule="auto" w:before="21" w:after="0"/>
        <w:ind w:left="850" w:right="324" w:hanging="366"/>
        <w:jc w:val="both"/>
        <w:rPr>
          <w:sz w:val="21"/>
        </w:rPr>
      </w:pPr>
      <w:r>
        <w:rPr>
          <w:color w:val="0F0F0F"/>
          <w:w w:val="105"/>
          <w:sz w:val="21"/>
        </w:rPr>
        <w:t>The</w:t>
      </w:r>
      <w:r>
        <w:rPr>
          <w:color w:val="0F0F0F"/>
          <w:spacing w:val="-6"/>
          <w:w w:val="105"/>
          <w:sz w:val="21"/>
        </w:rPr>
        <w:t> </w:t>
      </w:r>
      <w:r>
        <w:rPr>
          <w:color w:val="0F0F0F"/>
          <w:w w:val="105"/>
          <w:sz w:val="21"/>
        </w:rPr>
        <w:t>recent</w:t>
      </w:r>
      <w:r>
        <w:rPr>
          <w:color w:val="0F0F0F"/>
          <w:spacing w:val="-1"/>
          <w:w w:val="105"/>
          <w:sz w:val="21"/>
        </w:rPr>
        <w:t> </w:t>
      </w:r>
      <w:r>
        <w:rPr>
          <w:color w:val="0F0F0F"/>
          <w:w w:val="105"/>
          <w:sz w:val="21"/>
        </w:rPr>
        <w:t>advancements in</w:t>
      </w:r>
      <w:r>
        <w:rPr>
          <w:color w:val="0F0F0F"/>
          <w:spacing w:val="-1"/>
          <w:w w:val="105"/>
          <w:sz w:val="21"/>
        </w:rPr>
        <w:t> </w:t>
      </w:r>
      <w:r>
        <w:rPr>
          <w:color w:val="0F0F0F"/>
          <w:w w:val="105"/>
          <w:sz w:val="21"/>
        </w:rPr>
        <w:t>AutoML, which enables</w:t>
      </w:r>
      <w:r>
        <w:rPr>
          <w:color w:val="0F0F0F"/>
          <w:spacing w:val="-2"/>
          <w:w w:val="105"/>
          <w:sz w:val="21"/>
        </w:rPr>
        <w:t> </w:t>
      </w:r>
      <w:r>
        <w:rPr>
          <w:color w:val="0F0F0F"/>
          <w:w w:val="105"/>
          <w:sz w:val="21"/>
        </w:rPr>
        <w:t>the</w:t>
      </w:r>
      <w:r>
        <w:rPr>
          <w:color w:val="0F0F0F"/>
          <w:spacing w:val="-7"/>
          <w:w w:val="105"/>
          <w:sz w:val="21"/>
        </w:rPr>
        <w:t> </w:t>
      </w:r>
      <w:r>
        <w:rPr>
          <w:color w:val="0F0F0F"/>
          <w:w w:val="105"/>
          <w:sz w:val="21"/>
        </w:rPr>
        <w:t>automation of</w:t>
      </w:r>
      <w:r>
        <w:rPr>
          <w:color w:val="0F0F0F"/>
          <w:spacing w:val="-10"/>
          <w:w w:val="105"/>
          <w:sz w:val="21"/>
        </w:rPr>
        <w:t> </w:t>
      </w:r>
      <w:r>
        <w:rPr>
          <w:color w:val="0F0F0F"/>
          <w:w w:val="105"/>
          <w:sz w:val="21"/>
        </w:rPr>
        <w:t>the</w:t>
      </w:r>
      <w:r>
        <w:rPr>
          <w:color w:val="0F0F0F"/>
          <w:spacing w:val="-7"/>
          <w:w w:val="105"/>
          <w:sz w:val="21"/>
        </w:rPr>
        <w:t> </w:t>
      </w:r>
      <w:r>
        <w:rPr>
          <w:color w:val="0F0F0F"/>
          <w:w w:val="105"/>
          <w:sz w:val="21"/>
        </w:rPr>
        <w:t>machine</w:t>
      </w:r>
      <w:r>
        <w:rPr>
          <w:color w:val="0F0F0F"/>
          <w:w w:val="105"/>
          <w:sz w:val="21"/>
        </w:rPr>
        <w:t> learning pipeline, making it more accessible for non-experts (anton, 2022).</w:t>
      </w:r>
    </w:p>
    <w:p>
      <w:pPr>
        <w:pStyle w:val="BodyText"/>
      </w:pPr>
    </w:p>
    <w:p>
      <w:pPr>
        <w:pStyle w:val="BodyText"/>
        <w:spacing w:line="376" w:lineRule="auto"/>
        <w:ind w:left="123" w:right="320"/>
        <w:jc w:val="both"/>
      </w:pPr>
      <w:r>
        <w:rPr>
          <w:color w:val="0F0F0F"/>
          <w:w w:val="105"/>
        </w:rPr>
        <w:t>Overall,</w:t>
      </w:r>
      <w:r>
        <w:rPr>
          <w:color w:val="0F0F0F"/>
          <w:w w:val="105"/>
        </w:rPr>
        <w:t> the</w:t>
      </w:r>
      <w:r>
        <w:rPr>
          <w:color w:val="0F0F0F"/>
          <w:w w:val="105"/>
        </w:rPr>
        <w:t> evolution</w:t>
      </w:r>
      <w:r>
        <w:rPr>
          <w:color w:val="0F0F0F"/>
          <w:w w:val="105"/>
        </w:rPr>
        <w:t> of</w:t>
      </w:r>
      <w:r>
        <w:rPr>
          <w:color w:val="0F0F0F"/>
          <w:w w:val="105"/>
        </w:rPr>
        <w:t> machine</w:t>
      </w:r>
      <w:r>
        <w:rPr>
          <w:color w:val="0F0F0F"/>
          <w:w w:val="105"/>
        </w:rPr>
        <w:t> learning has</w:t>
      </w:r>
      <w:r>
        <w:rPr>
          <w:color w:val="0F0F0F"/>
          <w:w w:val="105"/>
        </w:rPr>
        <w:t> been</w:t>
      </w:r>
      <w:r>
        <w:rPr>
          <w:color w:val="0F0F0F"/>
          <w:w w:val="105"/>
        </w:rPr>
        <w:t> marked</w:t>
      </w:r>
      <w:r>
        <w:rPr>
          <w:color w:val="0F0F0F"/>
          <w:w w:val="105"/>
        </w:rPr>
        <w:t> by</w:t>
      </w:r>
      <w:r>
        <w:rPr>
          <w:color w:val="0F0F0F"/>
          <w:w w:val="105"/>
        </w:rPr>
        <w:t> a</w:t>
      </w:r>
      <w:r>
        <w:rPr>
          <w:color w:val="0F0F0F"/>
          <w:w w:val="105"/>
        </w:rPr>
        <w:t> steady</w:t>
      </w:r>
      <w:r>
        <w:rPr>
          <w:color w:val="0F0F0F"/>
          <w:w w:val="105"/>
        </w:rPr>
        <w:t> increase</w:t>
      </w:r>
      <w:r>
        <w:rPr>
          <w:color w:val="0F0F0F"/>
          <w:w w:val="105"/>
        </w:rPr>
        <w:t> in</w:t>
      </w:r>
      <w:r>
        <w:rPr>
          <w:color w:val="0F0F0F"/>
          <w:w w:val="105"/>
        </w:rPr>
        <w:t> the</w:t>
      </w:r>
      <w:r>
        <w:rPr>
          <w:color w:val="0F0F0F"/>
          <w:w w:val="105"/>
        </w:rPr>
        <w:t> complexity</w:t>
      </w:r>
      <w:r>
        <w:rPr>
          <w:color w:val="0F0F0F"/>
          <w:w w:val="105"/>
        </w:rPr>
        <w:t> and capabilities of models, as well as a</w:t>
      </w:r>
      <w:r>
        <w:rPr>
          <w:color w:val="0F0F0F"/>
          <w:spacing w:val="-6"/>
          <w:w w:val="105"/>
        </w:rPr>
        <w:t> </w:t>
      </w:r>
      <w:r>
        <w:rPr>
          <w:color w:val="0F0F0F"/>
          <w:w w:val="105"/>
        </w:rPr>
        <w:t>growing emphasis on big</w:t>
      </w:r>
      <w:r>
        <w:rPr>
          <w:color w:val="0F0F0F"/>
          <w:spacing w:val="-1"/>
          <w:w w:val="105"/>
        </w:rPr>
        <w:t> </w:t>
      </w:r>
      <w:r>
        <w:rPr>
          <w:color w:val="0F0F0F"/>
          <w:w w:val="105"/>
        </w:rPr>
        <w:t>data</w:t>
      </w:r>
      <w:r>
        <w:rPr>
          <w:color w:val="0F0F0F"/>
          <w:spacing w:val="-1"/>
          <w:w w:val="105"/>
        </w:rPr>
        <w:t> </w:t>
      </w:r>
      <w:r>
        <w:rPr>
          <w:color w:val="0F0F0F"/>
          <w:w w:val="105"/>
        </w:rPr>
        <w:t>and distributed computing.</w:t>
      </w:r>
    </w:p>
    <w:p>
      <w:pPr>
        <w:pStyle w:val="BodyText"/>
      </w:pPr>
    </w:p>
    <w:p>
      <w:pPr>
        <w:pStyle w:val="BodyText"/>
        <w:spacing w:before="212"/>
      </w:pPr>
    </w:p>
    <w:p>
      <w:pPr>
        <w:pStyle w:val="Heading5"/>
        <w:numPr>
          <w:ilvl w:val="1"/>
          <w:numId w:val="6"/>
        </w:numPr>
        <w:tabs>
          <w:tab w:pos="701" w:val="left" w:leader="none"/>
        </w:tabs>
        <w:spacing w:line="240" w:lineRule="auto" w:before="0" w:after="0"/>
        <w:ind w:left="701" w:right="0" w:hanging="580"/>
        <w:jc w:val="left"/>
        <w:rPr>
          <w:color w:val="0F0F0F"/>
        </w:rPr>
      </w:pPr>
      <w:r>
        <w:rPr>
          <w:color w:val="0F0F0F"/>
        </w:rPr>
        <w:t>Future</w:t>
      </w:r>
      <w:r>
        <w:rPr>
          <w:color w:val="0F0F0F"/>
          <w:spacing w:val="2"/>
        </w:rPr>
        <w:t> </w:t>
      </w:r>
      <w:r>
        <w:rPr>
          <w:color w:val="0F0F0F"/>
        </w:rPr>
        <w:t>Of</w:t>
      </w:r>
      <w:r>
        <w:rPr>
          <w:color w:val="0F0F0F"/>
          <w:spacing w:val="-11"/>
        </w:rPr>
        <w:t> </w:t>
      </w:r>
      <w:r>
        <w:rPr>
          <w:color w:val="0F0F0F"/>
        </w:rPr>
        <w:t>Machine</w:t>
      </w:r>
      <w:r>
        <w:rPr>
          <w:color w:val="0F0F0F"/>
          <w:spacing w:val="3"/>
        </w:rPr>
        <w:t> </w:t>
      </w:r>
      <w:r>
        <w:rPr>
          <w:color w:val="0F0F0F"/>
          <w:spacing w:val="-2"/>
        </w:rPr>
        <w:t>Learning.</w:t>
      </w:r>
    </w:p>
    <w:p>
      <w:pPr>
        <w:pStyle w:val="BodyText"/>
        <w:spacing w:line="376" w:lineRule="auto" w:before="292"/>
        <w:ind w:left="120" w:right="308" w:firstLine="2"/>
        <w:jc w:val="both"/>
      </w:pPr>
      <w:r>
        <w:rPr>
          <w:color w:val="0F0F0F"/>
          <w:w w:val="105"/>
        </w:rPr>
        <w:t>Several</w:t>
      </w:r>
      <w:r>
        <w:rPr>
          <w:color w:val="0F0F0F"/>
          <w:w w:val="105"/>
        </w:rPr>
        <w:t> well-established</w:t>
      </w:r>
      <w:r>
        <w:rPr>
          <w:color w:val="0F0F0F"/>
          <w:w w:val="105"/>
        </w:rPr>
        <w:t> businesses</w:t>
      </w:r>
      <w:r>
        <w:rPr>
          <w:color w:val="0F0F0F"/>
          <w:w w:val="105"/>
        </w:rPr>
        <w:t> are</w:t>
      </w:r>
      <w:r>
        <w:rPr>
          <w:color w:val="0F0F0F"/>
          <w:w w:val="105"/>
        </w:rPr>
        <w:t> being</w:t>
      </w:r>
      <w:r>
        <w:rPr>
          <w:color w:val="0F0F0F"/>
          <w:w w:val="105"/>
        </w:rPr>
        <w:t> completely</w:t>
      </w:r>
      <w:r>
        <w:rPr>
          <w:color w:val="0F0F0F"/>
          <w:w w:val="105"/>
        </w:rPr>
        <w:t> transformed</w:t>
      </w:r>
      <w:r>
        <w:rPr>
          <w:color w:val="0F0F0F"/>
          <w:w w:val="105"/>
        </w:rPr>
        <w:t> by</w:t>
      </w:r>
      <w:r>
        <w:rPr>
          <w:color w:val="0F0F0F"/>
          <w:w w:val="105"/>
        </w:rPr>
        <w:t> machine</w:t>
      </w:r>
      <w:r>
        <w:rPr>
          <w:color w:val="0F0F0F"/>
          <w:w w:val="105"/>
        </w:rPr>
        <w:t> learning</w:t>
      </w:r>
      <w:r>
        <w:rPr>
          <w:color w:val="0F0F0F"/>
          <w:w w:val="105"/>
        </w:rPr>
        <w:t> thanks</w:t>
      </w:r>
      <w:r>
        <w:rPr>
          <w:color w:val="0F0F0F"/>
          <w:w w:val="105"/>
        </w:rPr>
        <w:t> to</w:t>
      </w:r>
      <w:r>
        <w:rPr>
          <w:color w:val="0F0F0F"/>
          <w:w w:val="105"/>
        </w:rPr>
        <w:t> its tremendous development potential. It</w:t>
      </w:r>
      <w:r>
        <w:rPr>
          <w:color w:val="0F0F0F"/>
          <w:spacing w:val="-10"/>
          <w:w w:val="105"/>
        </w:rPr>
        <w:t> </w:t>
      </w:r>
      <w:r>
        <w:rPr>
          <w:color w:val="0F0F0F"/>
          <w:w w:val="105"/>
        </w:rPr>
        <w:t>consistently provides</w:t>
      </w:r>
      <w:r>
        <w:rPr>
          <w:color w:val="0F0F0F"/>
          <w:spacing w:val="-2"/>
          <w:w w:val="105"/>
        </w:rPr>
        <w:t> </w:t>
      </w:r>
      <w:r>
        <w:rPr>
          <w:color w:val="0F0F0F"/>
          <w:w w:val="105"/>
        </w:rPr>
        <w:t>insights</w:t>
      </w:r>
      <w:r>
        <w:rPr>
          <w:color w:val="0F0F0F"/>
          <w:spacing w:val="-4"/>
          <w:w w:val="105"/>
        </w:rPr>
        <w:t> </w:t>
      </w:r>
      <w:r>
        <w:rPr>
          <w:color w:val="0F0F0F"/>
          <w:w w:val="105"/>
        </w:rPr>
        <w:t>at</w:t>
      </w:r>
      <w:r>
        <w:rPr>
          <w:color w:val="0F0F0F"/>
          <w:spacing w:val="-12"/>
          <w:w w:val="105"/>
        </w:rPr>
        <w:t> </w:t>
      </w:r>
      <w:r>
        <w:rPr>
          <w:color w:val="0F0F0F"/>
          <w:w w:val="105"/>
        </w:rPr>
        <w:t>speeds and</w:t>
      </w:r>
      <w:r>
        <w:rPr>
          <w:color w:val="0F0F0F"/>
          <w:spacing w:val="-7"/>
          <w:w w:val="105"/>
        </w:rPr>
        <w:t> </w:t>
      </w:r>
      <w:r>
        <w:rPr>
          <w:color w:val="0F0F0F"/>
          <w:w w:val="105"/>
        </w:rPr>
        <w:t>precision no</w:t>
      </w:r>
      <w:r>
        <w:rPr>
          <w:color w:val="0F0F0F"/>
          <w:spacing w:val="-10"/>
          <w:w w:val="105"/>
        </w:rPr>
        <w:t> </w:t>
      </w:r>
      <w:r>
        <w:rPr>
          <w:color w:val="0F0F0F"/>
          <w:w w:val="105"/>
        </w:rPr>
        <w:t>human</w:t>
      </w:r>
      <w:r>
        <w:rPr>
          <w:color w:val="0F0F0F"/>
          <w:spacing w:val="-1"/>
          <w:w w:val="105"/>
        </w:rPr>
        <w:t> </w:t>
      </w:r>
      <w:r>
        <w:rPr>
          <w:color w:val="0F0F0F"/>
          <w:w w:val="105"/>
        </w:rPr>
        <w:t>has</w:t>
      </w:r>
      <w:r>
        <w:rPr>
          <w:color w:val="0F0F0F"/>
          <w:spacing w:val="-7"/>
          <w:w w:val="105"/>
        </w:rPr>
        <w:t> </w:t>
      </w:r>
      <w:r>
        <w:rPr>
          <w:color w:val="0F0F0F"/>
          <w:w w:val="105"/>
        </w:rPr>
        <w:t>ever achieved,</w:t>
      </w:r>
      <w:r>
        <w:rPr>
          <w:color w:val="0F0F0F"/>
          <w:spacing w:val="-8"/>
          <w:w w:val="105"/>
        </w:rPr>
        <w:t> </w:t>
      </w:r>
      <w:r>
        <w:rPr>
          <w:color w:val="0F0F0F"/>
          <w:w w:val="105"/>
        </w:rPr>
        <w:t>supports</w:t>
      </w:r>
      <w:r>
        <w:rPr>
          <w:color w:val="0F0F0F"/>
          <w:spacing w:val="-5"/>
          <w:w w:val="105"/>
        </w:rPr>
        <w:t> </w:t>
      </w:r>
      <w:r>
        <w:rPr>
          <w:color w:val="0F0F0F"/>
          <w:w w:val="105"/>
        </w:rPr>
        <w:t>developers with</w:t>
      </w:r>
      <w:r>
        <w:rPr>
          <w:color w:val="0F0F0F"/>
          <w:spacing w:val="-11"/>
          <w:w w:val="105"/>
        </w:rPr>
        <w:t> </w:t>
      </w:r>
      <w:r>
        <w:rPr>
          <w:color w:val="0F0F0F"/>
          <w:w w:val="105"/>
        </w:rPr>
        <w:t>creative</w:t>
      </w:r>
      <w:r>
        <w:rPr>
          <w:color w:val="0F0F0F"/>
          <w:spacing w:val="-4"/>
          <w:w w:val="105"/>
        </w:rPr>
        <w:t> </w:t>
      </w:r>
      <w:r>
        <w:rPr>
          <w:color w:val="0F0F0F"/>
          <w:w w:val="105"/>
        </w:rPr>
        <w:t>solutions to</w:t>
      </w:r>
      <w:r>
        <w:rPr>
          <w:color w:val="0F0F0F"/>
          <w:spacing w:val="-14"/>
          <w:w w:val="105"/>
        </w:rPr>
        <w:t> </w:t>
      </w:r>
      <w:r>
        <w:rPr>
          <w:color w:val="0F0F0F"/>
          <w:w w:val="105"/>
        </w:rPr>
        <w:t>issues,</w:t>
      </w:r>
      <w:r>
        <w:rPr>
          <w:color w:val="0F0F0F"/>
          <w:spacing w:val="-3"/>
          <w:w w:val="105"/>
        </w:rPr>
        <w:t> </w:t>
      </w:r>
      <w:r>
        <w:rPr>
          <w:color w:val="0F0F0F"/>
          <w:w w:val="105"/>
        </w:rPr>
        <w:t>and</w:t>
      </w:r>
      <w:r>
        <w:rPr>
          <w:color w:val="0F0F0F"/>
          <w:spacing w:val="-12"/>
          <w:w w:val="105"/>
        </w:rPr>
        <w:t> </w:t>
      </w:r>
      <w:r>
        <w:rPr>
          <w:color w:val="0F0F0F"/>
          <w:w w:val="105"/>
        </w:rPr>
        <w:t>aids</w:t>
      </w:r>
      <w:r>
        <w:rPr>
          <w:color w:val="0F0F0F"/>
          <w:spacing w:val="-12"/>
          <w:w w:val="105"/>
        </w:rPr>
        <w:t> </w:t>
      </w:r>
      <w:r>
        <w:rPr>
          <w:color w:val="0F0F0F"/>
          <w:w w:val="105"/>
        </w:rPr>
        <w:t>businesses in</w:t>
      </w:r>
      <w:r>
        <w:rPr>
          <w:color w:val="0F0F0F"/>
          <w:spacing w:val="-14"/>
          <w:w w:val="105"/>
        </w:rPr>
        <w:t> </w:t>
      </w:r>
      <w:r>
        <w:rPr>
          <w:color w:val="0F0F0F"/>
          <w:w w:val="105"/>
        </w:rPr>
        <w:t>making</w:t>
      </w:r>
      <w:r>
        <w:rPr>
          <w:color w:val="0F0F0F"/>
          <w:spacing w:val="-4"/>
          <w:w w:val="105"/>
        </w:rPr>
        <w:t> </w:t>
      </w:r>
      <w:r>
        <w:rPr>
          <w:color w:val="0F0F0F"/>
          <w:w w:val="105"/>
        </w:rPr>
        <w:t>critical</w:t>
      </w:r>
      <w:r>
        <w:rPr>
          <w:color w:val="0F0F0F"/>
          <w:spacing w:val="-5"/>
          <w:w w:val="105"/>
        </w:rPr>
        <w:t> </w:t>
      </w:r>
      <w:r>
        <w:rPr>
          <w:color w:val="0F0F0F"/>
          <w:w w:val="105"/>
        </w:rPr>
        <w:t>decisions thus,</w:t>
      </w:r>
      <w:r>
        <w:rPr>
          <w:color w:val="0F0F0F"/>
          <w:w w:val="105"/>
        </w:rPr>
        <w:t> it is humanity's</w:t>
      </w:r>
      <w:r>
        <w:rPr>
          <w:color w:val="0F0F0F"/>
          <w:w w:val="105"/>
        </w:rPr>
        <w:t> best creation</w:t>
      </w:r>
      <w:r>
        <w:rPr>
          <w:color w:val="0F0F0F"/>
          <w:w w:val="105"/>
        </w:rPr>
        <w:t> yet. In the</w:t>
      </w:r>
      <w:r>
        <w:rPr>
          <w:color w:val="0F0F0F"/>
          <w:w w:val="105"/>
        </w:rPr>
        <w:t> modem</w:t>
      </w:r>
      <w:r>
        <w:rPr>
          <w:color w:val="0F0F0F"/>
          <w:w w:val="105"/>
        </w:rPr>
        <w:t> world</w:t>
      </w:r>
      <w:r>
        <w:rPr>
          <w:color w:val="0F0F0F"/>
          <w:w w:val="105"/>
        </w:rPr>
        <w:t> the</w:t>
      </w:r>
      <w:r>
        <w:rPr>
          <w:color w:val="0F0F0F"/>
          <w:w w:val="105"/>
        </w:rPr>
        <w:t> term</w:t>
      </w:r>
      <w:r>
        <w:rPr>
          <w:color w:val="0F0F0F"/>
          <w:w w:val="105"/>
        </w:rPr>
        <w:t> big</w:t>
      </w:r>
      <w:r>
        <w:rPr>
          <w:color w:val="0F0F0F"/>
          <w:w w:val="105"/>
        </w:rPr>
        <w:t> data</w:t>
      </w:r>
      <w:r>
        <w:rPr>
          <w:color w:val="0F0F0F"/>
          <w:w w:val="105"/>
        </w:rPr>
        <w:t> alludes</w:t>
      </w:r>
      <w:r>
        <w:rPr>
          <w:color w:val="0F0F0F"/>
          <w:w w:val="105"/>
        </w:rPr>
        <w:t> to the</w:t>
      </w:r>
      <w:r>
        <w:rPr>
          <w:color w:val="0F0F0F"/>
          <w:w w:val="105"/>
        </w:rPr>
        <w:t> availability</w:t>
      </w:r>
      <w:r>
        <w:rPr>
          <w:color w:val="0F0F0F"/>
          <w:w w:val="105"/>
        </w:rPr>
        <w:t> of information</w:t>
      </w:r>
      <w:r>
        <w:rPr>
          <w:color w:val="0F0F0F"/>
          <w:w w:val="105"/>
        </w:rPr>
        <w:t> that is produced and accessed by every company. Thus, we cannot manage most data streams all around us, it needs a more sophisticated</w:t>
      </w:r>
      <w:r>
        <w:rPr>
          <w:color w:val="0F0F0F"/>
          <w:w w:val="105"/>
        </w:rPr>
        <w:t> approach, one that can</w:t>
      </w:r>
      <w:r>
        <w:rPr>
          <w:color w:val="0F0F0F"/>
          <w:w w:val="105"/>
        </w:rPr>
        <w:t> be done</w:t>
      </w:r>
      <w:r>
        <w:rPr>
          <w:color w:val="0F0F0F"/>
          <w:w w:val="105"/>
        </w:rPr>
        <w:t> by superhuman</w:t>
      </w:r>
      <w:r>
        <w:rPr>
          <w:color w:val="0F0F0F"/>
          <w:w w:val="105"/>
        </w:rPr>
        <w:t> speeds. To intercept data and analyse it, Machine</w:t>
      </w:r>
      <w:r>
        <w:rPr>
          <w:color w:val="0F0F0F"/>
          <w:w w:val="105"/>
        </w:rPr>
        <w:t> learning</w:t>
      </w:r>
      <w:r>
        <w:rPr>
          <w:color w:val="0F0F0F"/>
          <w:w w:val="105"/>
        </w:rPr>
        <w:t> is the best solution</w:t>
      </w:r>
      <w:r>
        <w:rPr>
          <w:color w:val="0F0F0F"/>
          <w:w w:val="105"/>
        </w:rPr>
        <w:t> since it can automate generation, storage, retrieval, and the analysis of data to</w:t>
      </w:r>
      <w:r>
        <w:rPr>
          <w:color w:val="0F0F0F"/>
          <w:spacing w:val="-2"/>
          <w:w w:val="105"/>
        </w:rPr>
        <w:t> </w:t>
      </w:r>
      <w:r>
        <w:rPr>
          <w:color w:val="0F0F0F"/>
          <w:w w:val="105"/>
        </w:rPr>
        <w:t>quickly derive significant insights from the dataset.</w:t>
      </w:r>
      <w:r>
        <w:rPr>
          <w:color w:val="0F0F0F"/>
          <w:spacing w:val="-1"/>
          <w:w w:val="105"/>
        </w:rPr>
        <w:t> </w:t>
      </w:r>
      <w:r>
        <w:rPr>
          <w:color w:val="0F0F0F"/>
          <w:w w:val="105"/>
        </w:rPr>
        <w:t>Machine learning is</w:t>
      </w:r>
      <w:r>
        <w:rPr>
          <w:color w:val="0F0F0F"/>
          <w:spacing w:val="-2"/>
          <w:w w:val="105"/>
        </w:rPr>
        <w:t> </w:t>
      </w:r>
      <w:r>
        <w:rPr>
          <w:color w:val="0F0F0F"/>
          <w:w w:val="105"/>
        </w:rPr>
        <w:t>the reason behind technological</w:t>
      </w:r>
      <w:r>
        <w:rPr>
          <w:color w:val="0F0F0F"/>
          <w:w w:val="105"/>
        </w:rPr>
        <w:t> achievements such</w:t>
      </w:r>
      <w:r>
        <w:rPr>
          <w:color w:val="0F0F0F"/>
          <w:w w:val="105"/>
        </w:rPr>
        <w:t> as robots that are constantly</w:t>
      </w:r>
      <w:r>
        <w:rPr>
          <w:color w:val="0F0F0F"/>
          <w:w w:val="105"/>
        </w:rPr>
        <w:t> learning and improving</w:t>
      </w:r>
      <w:r>
        <w:rPr>
          <w:color w:val="0F0F0F"/>
          <w:w w:val="105"/>
        </w:rPr>
        <w:t> at a continuous state</w:t>
      </w:r>
      <w:r>
        <w:rPr>
          <w:color w:val="0F0F0F"/>
          <w:spacing w:val="-14"/>
          <w:w w:val="105"/>
        </w:rPr>
        <w:t> </w:t>
      </w:r>
      <w:r>
        <w:rPr>
          <w:color w:val="0F0F0F"/>
          <w:w w:val="105"/>
        </w:rPr>
        <w:t>as</w:t>
      </w:r>
      <w:r>
        <w:rPr>
          <w:color w:val="0F0F0F"/>
          <w:spacing w:val="-14"/>
          <w:w w:val="105"/>
        </w:rPr>
        <w:t> </w:t>
      </w:r>
      <w:r>
        <w:rPr>
          <w:color w:val="0F0F0F"/>
          <w:w w:val="105"/>
        </w:rPr>
        <w:t>long</w:t>
      </w:r>
      <w:r>
        <w:rPr>
          <w:color w:val="0F0F0F"/>
          <w:spacing w:val="-14"/>
          <w:w w:val="105"/>
        </w:rPr>
        <w:t> </w:t>
      </w:r>
      <w:r>
        <w:rPr>
          <w:color w:val="0F0F0F"/>
          <w:w w:val="105"/>
        </w:rPr>
        <w:t>as</w:t>
      </w:r>
      <w:r>
        <w:rPr>
          <w:color w:val="0F0F0F"/>
          <w:spacing w:val="-14"/>
          <w:w w:val="105"/>
        </w:rPr>
        <w:t> </w:t>
      </w:r>
      <w:r>
        <w:rPr>
          <w:color w:val="0F0F0F"/>
          <w:w w:val="105"/>
        </w:rPr>
        <w:t>they</w:t>
      </w:r>
      <w:r>
        <w:rPr>
          <w:color w:val="0F0F0F"/>
          <w:spacing w:val="-13"/>
          <w:w w:val="105"/>
        </w:rPr>
        <w:t> </w:t>
      </w:r>
      <w:r>
        <w:rPr>
          <w:color w:val="0F0F0F"/>
          <w:w w:val="105"/>
        </w:rPr>
        <w:t>are</w:t>
      </w:r>
      <w:r>
        <w:rPr>
          <w:color w:val="0F0F0F"/>
          <w:spacing w:val="-14"/>
          <w:w w:val="105"/>
        </w:rPr>
        <w:t> </w:t>
      </w:r>
      <w:r>
        <w:rPr>
          <w:color w:val="0F0F0F"/>
          <w:w w:val="105"/>
        </w:rPr>
        <w:t>powered.</w:t>
      </w:r>
      <w:r>
        <w:rPr>
          <w:color w:val="0F0F0F"/>
          <w:spacing w:val="-14"/>
          <w:w w:val="105"/>
        </w:rPr>
        <w:t> </w:t>
      </w:r>
      <w:r>
        <w:rPr>
          <w:color w:val="0F0F0F"/>
          <w:w w:val="105"/>
        </w:rPr>
        <w:t>Automation</w:t>
      </w:r>
      <w:r>
        <w:rPr>
          <w:color w:val="0F0F0F"/>
          <w:spacing w:val="-14"/>
          <w:w w:val="105"/>
        </w:rPr>
        <w:t> </w:t>
      </w:r>
      <w:r>
        <w:rPr>
          <w:color w:val="0F0F0F"/>
          <w:w w:val="105"/>
        </w:rPr>
        <w:t>technologies</w:t>
      </w:r>
      <w:r>
        <w:rPr>
          <w:color w:val="0F0F0F"/>
          <w:spacing w:val="-14"/>
          <w:w w:val="105"/>
        </w:rPr>
        <w:t> </w:t>
      </w:r>
      <w:r>
        <w:rPr>
          <w:color w:val="0F0F0F"/>
          <w:w w:val="105"/>
        </w:rPr>
        <w:t>such</w:t>
      </w:r>
      <w:r>
        <w:rPr>
          <w:color w:val="0F0F0F"/>
          <w:spacing w:val="-13"/>
          <w:w w:val="105"/>
        </w:rPr>
        <w:t> </w:t>
      </w:r>
      <w:r>
        <w:rPr>
          <w:color w:val="0F0F0F"/>
          <w:w w:val="105"/>
        </w:rPr>
        <w:t>as</w:t>
      </w:r>
      <w:r>
        <w:rPr>
          <w:color w:val="0F0F0F"/>
          <w:spacing w:val="-14"/>
          <w:w w:val="105"/>
        </w:rPr>
        <w:t> </w:t>
      </w:r>
      <w:r>
        <w:rPr>
          <w:color w:val="0F0F0F"/>
          <w:w w:val="105"/>
        </w:rPr>
        <w:t>MLOps</w:t>
      </w:r>
      <w:r>
        <w:rPr>
          <w:color w:val="0F0F0F"/>
          <w:spacing w:val="-14"/>
          <w:w w:val="105"/>
        </w:rPr>
        <w:t> </w:t>
      </w:r>
      <w:r>
        <w:rPr>
          <w:color w:val="0F0F0F"/>
          <w:w w:val="105"/>
        </w:rPr>
        <w:t>and</w:t>
      </w:r>
      <w:r>
        <w:rPr>
          <w:color w:val="0F0F0F"/>
          <w:spacing w:val="-14"/>
          <w:w w:val="105"/>
        </w:rPr>
        <w:t> </w:t>
      </w:r>
      <w:r>
        <w:rPr>
          <w:color w:val="0F0F0F"/>
          <w:w w:val="105"/>
        </w:rPr>
        <w:t>AutoML</w:t>
      </w:r>
      <w:r>
        <w:rPr>
          <w:color w:val="0F0F0F"/>
          <w:spacing w:val="-13"/>
          <w:w w:val="105"/>
        </w:rPr>
        <w:t> </w:t>
      </w:r>
      <w:r>
        <w:rPr>
          <w:color w:val="0F0F0F"/>
          <w:w w:val="105"/>
        </w:rPr>
        <w:t>make</w:t>
      </w:r>
      <w:r>
        <w:rPr>
          <w:color w:val="0F0F0F"/>
          <w:spacing w:val="-14"/>
          <w:w w:val="105"/>
        </w:rPr>
        <w:t> </w:t>
      </w:r>
      <w:r>
        <w:rPr>
          <w:color w:val="0F0F0F"/>
          <w:w w:val="105"/>
        </w:rPr>
        <w:t>machine</w:t>
      </w:r>
      <w:r>
        <w:rPr>
          <w:color w:val="0F0F0F"/>
          <w:spacing w:val="-14"/>
          <w:w w:val="105"/>
        </w:rPr>
        <w:t> </w:t>
      </w:r>
      <w:r>
        <w:rPr>
          <w:color w:val="0F0F0F"/>
          <w:w w:val="105"/>
        </w:rPr>
        <w:t>learning automation</w:t>
      </w:r>
      <w:r>
        <w:rPr>
          <w:color w:val="0F0F0F"/>
          <w:w w:val="105"/>
        </w:rPr>
        <w:t> possible</w:t>
      </w:r>
      <w:r>
        <w:rPr>
          <w:color w:val="0F0F0F"/>
          <w:w w:val="105"/>
        </w:rPr>
        <w:t> which</w:t>
      </w:r>
      <w:r>
        <w:rPr>
          <w:color w:val="0F0F0F"/>
          <w:w w:val="105"/>
        </w:rPr>
        <w:t> frees</w:t>
      </w:r>
      <w:r>
        <w:rPr>
          <w:color w:val="0F0F0F"/>
          <w:w w:val="105"/>
        </w:rPr>
        <w:t> up</w:t>
      </w:r>
      <w:r>
        <w:rPr>
          <w:color w:val="0F0F0F"/>
          <w:w w:val="105"/>
        </w:rPr>
        <w:t> every</w:t>
      </w:r>
      <w:r>
        <w:rPr>
          <w:color w:val="0F0F0F"/>
          <w:w w:val="105"/>
        </w:rPr>
        <w:t> organization</w:t>
      </w:r>
      <w:r>
        <w:rPr>
          <w:color w:val="0F0F0F"/>
          <w:w w:val="105"/>
        </w:rPr>
        <w:t> to</w:t>
      </w:r>
      <w:r>
        <w:rPr>
          <w:color w:val="0F0F0F"/>
          <w:w w:val="105"/>
        </w:rPr>
        <w:t> focus</w:t>
      </w:r>
      <w:r>
        <w:rPr>
          <w:color w:val="0F0F0F"/>
          <w:w w:val="105"/>
        </w:rPr>
        <w:t> on</w:t>
      </w:r>
      <w:r>
        <w:rPr>
          <w:color w:val="0F0F0F"/>
          <w:w w:val="105"/>
        </w:rPr>
        <w:t> removing</w:t>
      </w:r>
      <w:r>
        <w:rPr>
          <w:color w:val="0F0F0F"/>
          <w:w w:val="105"/>
        </w:rPr>
        <w:t> repetitive</w:t>
      </w:r>
      <w:r>
        <w:rPr>
          <w:color w:val="0F0F0F"/>
          <w:w w:val="105"/>
        </w:rPr>
        <w:t> tasks</w:t>
      </w:r>
      <w:r>
        <w:rPr>
          <w:color w:val="0F0F0F"/>
          <w:w w:val="105"/>
        </w:rPr>
        <w:t> such</w:t>
      </w:r>
      <w:r>
        <w:rPr>
          <w:color w:val="0F0F0F"/>
          <w:w w:val="105"/>
        </w:rPr>
        <w:t> as maintenance and</w:t>
      </w:r>
      <w:r>
        <w:rPr>
          <w:color w:val="0F0F0F"/>
          <w:spacing w:val="-5"/>
          <w:w w:val="105"/>
        </w:rPr>
        <w:t> </w:t>
      </w:r>
      <w:r>
        <w:rPr>
          <w:color w:val="0F0F0F"/>
          <w:w w:val="105"/>
        </w:rPr>
        <w:t>data</w:t>
      </w:r>
      <w:r>
        <w:rPr>
          <w:color w:val="0F0F0F"/>
          <w:spacing w:val="-6"/>
          <w:w w:val="105"/>
        </w:rPr>
        <w:t> </w:t>
      </w:r>
      <w:r>
        <w:rPr>
          <w:color w:val="0F0F0F"/>
          <w:w w:val="105"/>
        </w:rPr>
        <w:t>integration. Data</w:t>
      </w:r>
      <w:r>
        <w:rPr>
          <w:color w:val="0F0F0F"/>
          <w:spacing w:val="-10"/>
          <w:w w:val="105"/>
        </w:rPr>
        <w:t> </w:t>
      </w:r>
      <w:r>
        <w:rPr>
          <w:color w:val="0F0F0F"/>
          <w:w w:val="105"/>
        </w:rPr>
        <w:t>determines the</w:t>
      </w:r>
      <w:r>
        <w:rPr>
          <w:color w:val="0F0F0F"/>
          <w:spacing w:val="-6"/>
          <w:w w:val="105"/>
        </w:rPr>
        <w:t> </w:t>
      </w:r>
      <w:r>
        <w:rPr>
          <w:color w:val="0F0F0F"/>
          <w:w w:val="105"/>
        </w:rPr>
        <w:t>ability</w:t>
      </w:r>
      <w:r>
        <w:rPr>
          <w:color w:val="0F0F0F"/>
          <w:spacing w:val="-1"/>
          <w:w w:val="105"/>
        </w:rPr>
        <w:t> </w:t>
      </w:r>
      <w:r>
        <w:rPr>
          <w:color w:val="0F0F0F"/>
          <w:w w:val="105"/>
        </w:rPr>
        <w:t>to</w:t>
      </w:r>
      <w:r>
        <w:rPr>
          <w:color w:val="0F0F0F"/>
          <w:spacing w:val="-10"/>
          <w:w w:val="105"/>
        </w:rPr>
        <w:t> </w:t>
      </w:r>
      <w:r>
        <w:rPr>
          <w:color w:val="0F0F0F"/>
          <w:w w:val="105"/>
        </w:rPr>
        <w:t>develop and</w:t>
      </w:r>
      <w:r>
        <w:rPr>
          <w:color w:val="0F0F0F"/>
          <w:spacing w:val="-5"/>
          <w:w w:val="105"/>
        </w:rPr>
        <w:t> </w:t>
      </w:r>
      <w:r>
        <w:rPr>
          <w:color w:val="0F0F0F"/>
          <w:w w:val="105"/>
        </w:rPr>
        <w:t>learn</w:t>
      </w:r>
      <w:r>
        <w:rPr>
          <w:color w:val="0F0F0F"/>
          <w:spacing w:val="-1"/>
          <w:w w:val="105"/>
        </w:rPr>
        <w:t> </w:t>
      </w:r>
      <w:r>
        <w:rPr>
          <w:color w:val="0F0F0F"/>
          <w:w w:val="105"/>
        </w:rPr>
        <w:t>aspects</w:t>
      </w:r>
      <w:r>
        <w:rPr>
          <w:color w:val="0F0F0F"/>
          <w:spacing w:val="-1"/>
          <w:w w:val="105"/>
        </w:rPr>
        <w:t> </w:t>
      </w:r>
      <w:r>
        <w:rPr>
          <w:color w:val="0F0F0F"/>
          <w:w w:val="105"/>
        </w:rPr>
        <w:t>of machine</w:t>
      </w:r>
      <w:r>
        <w:rPr>
          <w:color w:val="0F0F0F"/>
          <w:spacing w:val="-1"/>
          <w:w w:val="105"/>
        </w:rPr>
        <w:t> </w:t>
      </w:r>
      <w:r>
        <w:rPr>
          <w:color w:val="0F0F0F"/>
          <w:w w:val="105"/>
        </w:rPr>
        <w:t>learning and</w:t>
      </w:r>
      <w:r>
        <w:rPr>
          <w:color w:val="0F0F0F"/>
          <w:w w:val="105"/>
        </w:rPr>
        <w:t> the</w:t>
      </w:r>
      <w:r>
        <w:rPr>
          <w:color w:val="0F0F0F"/>
          <w:w w:val="105"/>
        </w:rPr>
        <w:t> more</w:t>
      </w:r>
      <w:r>
        <w:rPr>
          <w:color w:val="0F0F0F"/>
          <w:w w:val="105"/>
        </w:rPr>
        <w:t> data</w:t>
      </w:r>
      <w:r>
        <w:rPr>
          <w:color w:val="0F0F0F"/>
          <w:w w:val="105"/>
        </w:rPr>
        <w:t> the</w:t>
      </w:r>
      <w:r>
        <w:rPr>
          <w:color w:val="0F0F0F"/>
          <w:w w:val="105"/>
        </w:rPr>
        <w:t> more</w:t>
      </w:r>
      <w:r>
        <w:rPr>
          <w:color w:val="0F0F0F"/>
          <w:w w:val="105"/>
        </w:rPr>
        <w:t> accurate</w:t>
      </w:r>
      <w:r>
        <w:rPr>
          <w:color w:val="0F0F0F"/>
          <w:w w:val="105"/>
        </w:rPr>
        <w:t> the</w:t>
      </w:r>
      <w:r>
        <w:rPr>
          <w:color w:val="0F0F0F"/>
          <w:w w:val="105"/>
        </w:rPr>
        <w:t> performance</w:t>
      </w:r>
      <w:r>
        <w:rPr>
          <w:color w:val="0F0F0F"/>
          <w:w w:val="105"/>
        </w:rPr>
        <w:t> of</w:t>
      </w:r>
      <w:r>
        <w:rPr>
          <w:color w:val="0F0F0F"/>
          <w:w w:val="105"/>
        </w:rPr>
        <w:t> the</w:t>
      </w:r>
      <w:r>
        <w:rPr>
          <w:color w:val="0F0F0F"/>
          <w:w w:val="105"/>
        </w:rPr>
        <w:t> algorithm,</w:t>
      </w:r>
      <w:r>
        <w:rPr>
          <w:color w:val="0F0F0F"/>
          <w:w w:val="105"/>
        </w:rPr>
        <w:t> which</w:t>
      </w:r>
      <w:r>
        <w:rPr>
          <w:color w:val="0F0F0F"/>
          <w:w w:val="105"/>
        </w:rPr>
        <w:t> is</w:t>
      </w:r>
      <w:r>
        <w:rPr>
          <w:color w:val="0F0F0F"/>
          <w:w w:val="105"/>
        </w:rPr>
        <w:t> already</w:t>
      </w:r>
      <w:r>
        <w:rPr>
          <w:color w:val="0F0F0F"/>
          <w:w w:val="105"/>
        </w:rPr>
        <w:t> evident</w:t>
      </w:r>
      <w:r>
        <w:rPr>
          <w:color w:val="0F0F0F"/>
          <w:w w:val="105"/>
        </w:rPr>
        <w:t> in recommendation</w:t>
      </w:r>
      <w:r>
        <w:rPr>
          <w:color w:val="0F0F0F"/>
          <w:spacing w:val="-14"/>
          <w:w w:val="105"/>
        </w:rPr>
        <w:t> </w:t>
      </w:r>
      <w:r>
        <w:rPr>
          <w:color w:val="0F0F0F"/>
          <w:w w:val="105"/>
        </w:rPr>
        <w:t>engines</w:t>
      </w:r>
      <w:r>
        <w:rPr>
          <w:color w:val="0F0F0F"/>
          <w:spacing w:val="-14"/>
          <w:w w:val="105"/>
        </w:rPr>
        <w:t> </w:t>
      </w:r>
      <w:r>
        <w:rPr>
          <w:color w:val="0F0F0F"/>
          <w:w w:val="105"/>
        </w:rPr>
        <w:t>such</w:t>
      </w:r>
      <w:r>
        <w:rPr>
          <w:color w:val="0F0F0F"/>
          <w:spacing w:val="-14"/>
          <w:w w:val="105"/>
        </w:rPr>
        <w:t> </w:t>
      </w:r>
      <w:r>
        <w:rPr>
          <w:color w:val="0F0F0F"/>
          <w:w w:val="105"/>
        </w:rPr>
        <w:t>as</w:t>
      </w:r>
      <w:r>
        <w:rPr>
          <w:color w:val="0F0F0F"/>
          <w:spacing w:val="-14"/>
          <w:w w:val="105"/>
        </w:rPr>
        <w:t> </w:t>
      </w:r>
      <w:r>
        <w:rPr>
          <w:color w:val="0F0F0F"/>
          <w:w w:val="105"/>
        </w:rPr>
        <w:t>Netflix,</w:t>
      </w:r>
      <w:r>
        <w:rPr>
          <w:color w:val="0F0F0F"/>
          <w:spacing w:val="-13"/>
          <w:w w:val="105"/>
        </w:rPr>
        <w:t> </w:t>
      </w:r>
      <w:r>
        <w:rPr>
          <w:color w:val="0F0F0F"/>
          <w:w w:val="105"/>
        </w:rPr>
        <w:t>YouTube,</w:t>
      </w:r>
      <w:r>
        <w:rPr>
          <w:color w:val="0F0F0F"/>
          <w:spacing w:val="-14"/>
          <w:w w:val="105"/>
        </w:rPr>
        <w:t> </w:t>
      </w:r>
      <w:r>
        <w:rPr>
          <w:color w:val="0F0F0F"/>
          <w:w w:val="105"/>
        </w:rPr>
        <w:t>Amazon</w:t>
      </w:r>
      <w:r>
        <w:rPr>
          <w:color w:val="0F0F0F"/>
          <w:spacing w:val="-8"/>
          <w:w w:val="105"/>
        </w:rPr>
        <w:t> </w:t>
      </w:r>
      <w:r>
        <w:rPr>
          <w:color w:val="0F0F0F"/>
          <w:w w:val="105"/>
        </w:rPr>
        <w:t>and</w:t>
      </w:r>
      <w:r>
        <w:rPr>
          <w:color w:val="0F0F0F"/>
          <w:spacing w:val="-7"/>
          <w:w w:val="105"/>
        </w:rPr>
        <w:t> </w:t>
      </w:r>
      <w:r>
        <w:rPr>
          <w:color w:val="0F0F0F"/>
          <w:w w:val="105"/>
        </w:rPr>
        <w:t>so</w:t>
      </w:r>
      <w:r>
        <w:rPr>
          <w:color w:val="0F0F0F"/>
          <w:spacing w:val="-14"/>
          <w:w w:val="105"/>
        </w:rPr>
        <w:t> </w:t>
      </w:r>
      <w:r>
        <w:rPr>
          <w:color w:val="0F0F0F"/>
          <w:w w:val="105"/>
        </w:rPr>
        <w:t>forth</w:t>
      </w:r>
      <w:r>
        <w:rPr>
          <w:color w:val="0F0F0F"/>
          <w:spacing w:val="-12"/>
          <w:w w:val="105"/>
        </w:rPr>
        <w:t> </w:t>
      </w:r>
      <w:r>
        <w:rPr>
          <w:color w:val="0F0F0F"/>
          <w:w w:val="105"/>
        </w:rPr>
        <w:t>that</w:t>
      </w:r>
      <w:r>
        <w:rPr>
          <w:color w:val="0F0F0F"/>
          <w:spacing w:val="-7"/>
          <w:w w:val="105"/>
        </w:rPr>
        <w:t> </w:t>
      </w:r>
      <w:r>
        <w:rPr>
          <w:color w:val="0F0F0F"/>
          <w:w w:val="105"/>
        </w:rPr>
        <w:t>uses</w:t>
      </w:r>
      <w:r>
        <w:rPr>
          <w:color w:val="0F0F0F"/>
          <w:spacing w:val="-9"/>
          <w:w w:val="105"/>
        </w:rPr>
        <w:t> </w:t>
      </w:r>
      <w:r>
        <w:rPr>
          <w:color w:val="0F0F0F"/>
          <w:w w:val="105"/>
        </w:rPr>
        <w:t>machine</w:t>
      </w:r>
      <w:r>
        <w:rPr>
          <w:color w:val="0F0F0F"/>
          <w:spacing w:val="-7"/>
          <w:w w:val="105"/>
        </w:rPr>
        <w:t> </w:t>
      </w:r>
      <w:r>
        <w:rPr>
          <w:color w:val="0F0F0F"/>
          <w:w w:val="105"/>
        </w:rPr>
        <w:t>learning</w:t>
      </w:r>
      <w:r>
        <w:rPr>
          <w:color w:val="0F0F0F"/>
          <w:spacing w:val="-9"/>
          <w:w w:val="105"/>
        </w:rPr>
        <w:t> </w:t>
      </w:r>
      <w:r>
        <w:rPr>
          <w:color w:val="0F0F0F"/>
          <w:w w:val="105"/>
        </w:rPr>
        <w:t>algorithms to</w:t>
      </w:r>
      <w:r>
        <w:rPr>
          <w:color w:val="0F0F0F"/>
          <w:spacing w:val="-14"/>
          <w:w w:val="105"/>
        </w:rPr>
        <w:t> </w:t>
      </w:r>
      <w:r>
        <w:rPr>
          <w:color w:val="0F0F0F"/>
          <w:w w:val="105"/>
        </w:rPr>
        <w:t>suggest</w:t>
      </w:r>
      <w:r>
        <w:rPr>
          <w:color w:val="0F0F0F"/>
          <w:spacing w:val="-14"/>
          <w:w w:val="105"/>
        </w:rPr>
        <w:t> </w:t>
      </w:r>
      <w:r>
        <w:rPr>
          <w:color w:val="0F0F0F"/>
          <w:w w:val="105"/>
        </w:rPr>
        <w:t>based</w:t>
      </w:r>
      <w:r>
        <w:rPr>
          <w:color w:val="0F0F0F"/>
          <w:spacing w:val="-14"/>
          <w:w w:val="105"/>
        </w:rPr>
        <w:t> </w:t>
      </w:r>
      <w:r>
        <w:rPr>
          <w:color w:val="0F0F0F"/>
          <w:w w:val="105"/>
        </w:rPr>
        <w:t>on</w:t>
      </w:r>
      <w:r>
        <w:rPr>
          <w:color w:val="0F0F0F"/>
          <w:spacing w:val="-14"/>
          <w:w w:val="105"/>
        </w:rPr>
        <w:t> </w:t>
      </w:r>
      <w:r>
        <w:rPr>
          <w:color w:val="0F0F0F"/>
          <w:w w:val="105"/>
        </w:rPr>
        <w:t>user</w:t>
      </w:r>
      <w:r>
        <w:rPr>
          <w:color w:val="0F0F0F"/>
          <w:spacing w:val="-13"/>
          <w:w w:val="105"/>
        </w:rPr>
        <w:t> </w:t>
      </w:r>
      <w:r>
        <w:rPr>
          <w:color w:val="0F0F0F"/>
          <w:w w:val="105"/>
        </w:rPr>
        <w:t>likes</w:t>
      </w:r>
      <w:r>
        <w:rPr>
          <w:color w:val="0F0F0F"/>
          <w:spacing w:val="-14"/>
          <w:w w:val="105"/>
        </w:rPr>
        <w:t> </w:t>
      </w:r>
      <w:r>
        <w:rPr>
          <w:color w:val="0F0F0F"/>
          <w:w w:val="105"/>
        </w:rPr>
        <w:t>and</w:t>
      </w:r>
      <w:r>
        <w:rPr>
          <w:color w:val="0F0F0F"/>
          <w:spacing w:val="-14"/>
          <w:w w:val="105"/>
        </w:rPr>
        <w:t> </w:t>
      </w:r>
      <w:r>
        <w:rPr>
          <w:color w:val="0F0F0F"/>
          <w:w w:val="105"/>
        </w:rPr>
        <w:t>dislikes</w:t>
      </w:r>
      <w:r>
        <w:rPr>
          <w:color w:val="0F0F0F"/>
          <w:spacing w:val="-14"/>
          <w:w w:val="105"/>
        </w:rPr>
        <w:t> </w:t>
      </w:r>
      <w:r>
        <w:rPr>
          <w:color w:val="0F0F0F"/>
          <w:w w:val="105"/>
        </w:rPr>
        <w:t>history</w:t>
      </w:r>
      <w:r>
        <w:rPr>
          <w:color w:val="0F0F0F"/>
          <w:spacing w:val="-12"/>
          <w:w w:val="105"/>
        </w:rPr>
        <w:t> </w:t>
      </w:r>
      <w:r>
        <w:rPr>
          <w:color w:val="0F0F0F"/>
          <w:w w:val="105"/>
        </w:rPr>
        <w:t>data</w:t>
      </w:r>
      <w:r>
        <w:rPr>
          <w:color w:val="0F0F0F"/>
          <w:spacing w:val="-13"/>
          <w:w w:val="105"/>
        </w:rPr>
        <w:t> </w:t>
      </w:r>
      <w:r>
        <w:rPr>
          <w:color w:val="0F0F0F"/>
          <w:w w:val="105"/>
        </w:rPr>
        <w:t>to</w:t>
      </w:r>
      <w:r>
        <w:rPr>
          <w:color w:val="0F0F0F"/>
          <w:spacing w:val="-15"/>
          <w:w w:val="105"/>
        </w:rPr>
        <w:t> </w:t>
      </w:r>
      <w:r>
        <w:rPr>
          <w:color w:val="0F0F0F"/>
          <w:w w:val="105"/>
        </w:rPr>
        <w:t>constantly</w:t>
      </w:r>
      <w:r>
        <w:rPr>
          <w:color w:val="0F0F0F"/>
          <w:spacing w:val="-5"/>
          <w:w w:val="105"/>
        </w:rPr>
        <w:t> </w:t>
      </w:r>
      <w:r>
        <w:rPr>
          <w:color w:val="0F0F0F"/>
          <w:w w:val="105"/>
        </w:rPr>
        <w:t>learn</w:t>
      </w:r>
      <w:r>
        <w:rPr>
          <w:color w:val="0F0F0F"/>
          <w:spacing w:val="-14"/>
          <w:w w:val="105"/>
        </w:rPr>
        <w:t> </w:t>
      </w:r>
      <w:r>
        <w:rPr>
          <w:color w:val="0F0F0F"/>
          <w:w w:val="105"/>
        </w:rPr>
        <w:t>and</w:t>
      </w:r>
      <w:r>
        <w:rPr>
          <w:color w:val="0F0F0F"/>
          <w:spacing w:val="-11"/>
          <w:w w:val="105"/>
        </w:rPr>
        <w:t> </w:t>
      </w:r>
      <w:r>
        <w:rPr>
          <w:color w:val="0F0F0F"/>
          <w:w w:val="105"/>
        </w:rPr>
        <w:t>understand</w:t>
      </w:r>
      <w:r>
        <w:rPr>
          <w:color w:val="0F0F0F"/>
          <w:spacing w:val="-2"/>
          <w:w w:val="105"/>
        </w:rPr>
        <w:t> </w:t>
      </w:r>
      <w:r>
        <w:rPr>
          <w:color w:val="0F0F0F"/>
          <w:w w:val="105"/>
        </w:rPr>
        <w:t>the</w:t>
      </w:r>
      <w:r>
        <w:rPr>
          <w:color w:val="0F0F0F"/>
          <w:spacing w:val="-13"/>
          <w:w w:val="105"/>
        </w:rPr>
        <w:t> </w:t>
      </w:r>
      <w:r>
        <w:rPr>
          <w:color w:val="0F0F0F"/>
          <w:w w:val="105"/>
        </w:rPr>
        <w:t>user</w:t>
      </w:r>
      <w:r>
        <w:rPr>
          <w:color w:val="0F0F0F"/>
          <w:spacing w:val="-13"/>
          <w:w w:val="105"/>
        </w:rPr>
        <w:t> </w:t>
      </w:r>
      <w:r>
        <w:rPr>
          <w:color w:val="0F0F0F"/>
          <w:w w:val="105"/>
        </w:rPr>
        <w:t>(Singh,</w:t>
      </w:r>
      <w:r>
        <w:rPr>
          <w:color w:val="0F0F0F"/>
          <w:spacing w:val="-12"/>
          <w:w w:val="105"/>
        </w:rPr>
        <w:t> </w:t>
      </w:r>
      <w:r>
        <w:rPr>
          <w:color w:val="0F0F0F"/>
          <w:spacing w:val="-2"/>
          <w:w w:val="105"/>
        </w:rPr>
        <w:t>2022).</w:t>
      </w:r>
    </w:p>
    <w:p>
      <w:pPr>
        <w:pStyle w:val="BodyText"/>
        <w:spacing w:line="379" w:lineRule="auto" w:before="171"/>
        <w:ind w:left="123" w:right="316" w:firstLine="1"/>
        <w:jc w:val="both"/>
      </w:pPr>
      <w:r>
        <w:rPr>
          <w:color w:val="0F0F0F"/>
          <w:w w:val="105"/>
        </w:rPr>
        <w:t>The future of</w:t>
      </w:r>
      <w:r>
        <w:rPr>
          <w:color w:val="0F0F0F"/>
          <w:spacing w:val="-1"/>
          <w:w w:val="105"/>
        </w:rPr>
        <w:t> </w:t>
      </w:r>
      <w:r>
        <w:rPr>
          <w:color w:val="0F0F0F"/>
          <w:w w:val="105"/>
        </w:rPr>
        <w:t>machine learning however is largely anticipated</w:t>
      </w:r>
      <w:r>
        <w:rPr>
          <w:color w:val="0F0F0F"/>
          <w:w w:val="105"/>
        </w:rPr>
        <w:t> to</w:t>
      </w:r>
      <w:r>
        <w:rPr>
          <w:color w:val="0F0F0F"/>
          <w:spacing w:val="-4"/>
          <w:w w:val="105"/>
        </w:rPr>
        <w:t> </w:t>
      </w:r>
      <w:r>
        <w:rPr>
          <w:color w:val="0F0F0F"/>
          <w:w w:val="105"/>
        </w:rPr>
        <w:t>continue to</w:t>
      </w:r>
      <w:r>
        <w:rPr>
          <w:color w:val="0F0F0F"/>
          <w:spacing w:val="-8"/>
          <w:w w:val="105"/>
        </w:rPr>
        <w:t> </w:t>
      </w:r>
      <w:r>
        <w:rPr>
          <w:color w:val="0F0F0F"/>
          <w:w w:val="105"/>
        </w:rPr>
        <w:t>advance in</w:t>
      </w:r>
      <w:r>
        <w:rPr>
          <w:color w:val="0F0F0F"/>
          <w:spacing w:val="-4"/>
          <w:w w:val="105"/>
        </w:rPr>
        <w:t> </w:t>
      </w:r>
      <w:r>
        <w:rPr>
          <w:color w:val="0F0F0F"/>
          <w:w w:val="105"/>
        </w:rPr>
        <w:t>Deep learning, which has</w:t>
      </w:r>
      <w:r>
        <w:rPr>
          <w:color w:val="0F0F0F"/>
          <w:w w:val="105"/>
        </w:rPr>
        <w:t> already</w:t>
      </w:r>
      <w:r>
        <w:rPr>
          <w:color w:val="0F0F0F"/>
          <w:w w:val="105"/>
        </w:rPr>
        <w:t> significantly</w:t>
      </w:r>
      <w:r>
        <w:rPr>
          <w:color w:val="0F0F0F"/>
          <w:w w:val="105"/>
        </w:rPr>
        <w:t> improved</w:t>
      </w:r>
      <w:r>
        <w:rPr>
          <w:color w:val="0F0F0F"/>
          <w:w w:val="105"/>
        </w:rPr>
        <w:t> picture</w:t>
      </w:r>
      <w:r>
        <w:rPr>
          <w:color w:val="0F0F0F"/>
          <w:w w:val="105"/>
        </w:rPr>
        <w:t> and</w:t>
      </w:r>
      <w:r>
        <w:rPr>
          <w:color w:val="0F0F0F"/>
          <w:w w:val="105"/>
        </w:rPr>
        <w:t> speech</w:t>
      </w:r>
      <w:r>
        <w:rPr>
          <w:color w:val="0F0F0F"/>
          <w:w w:val="105"/>
        </w:rPr>
        <w:t> recognition.</w:t>
      </w:r>
      <w:r>
        <w:rPr>
          <w:color w:val="0F0F0F"/>
          <w:w w:val="105"/>
        </w:rPr>
        <w:t> The</w:t>
      </w:r>
      <w:r>
        <w:rPr>
          <w:color w:val="0F0F0F"/>
          <w:w w:val="105"/>
        </w:rPr>
        <w:t> focus</w:t>
      </w:r>
      <w:r>
        <w:rPr>
          <w:color w:val="0F0F0F"/>
          <w:w w:val="105"/>
        </w:rPr>
        <w:t> may</w:t>
      </w:r>
      <w:r>
        <w:rPr>
          <w:color w:val="0F0F0F"/>
          <w:w w:val="105"/>
        </w:rPr>
        <w:t> also</w:t>
      </w:r>
      <w:r>
        <w:rPr>
          <w:color w:val="0F0F0F"/>
          <w:w w:val="105"/>
        </w:rPr>
        <w:t> shift</w:t>
      </w:r>
      <w:r>
        <w:rPr>
          <w:color w:val="0F0F0F"/>
          <w:w w:val="105"/>
        </w:rPr>
        <w:t> to</w:t>
      </w:r>
      <w:r>
        <w:rPr>
          <w:color w:val="0F0F0F"/>
          <w:w w:val="105"/>
        </w:rPr>
        <w:t> generative models and</w:t>
      </w:r>
      <w:r>
        <w:rPr>
          <w:color w:val="0F0F0F"/>
          <w:spacing w:val="-3"/>
          <w:w w:val="105"/>
        </w:rPr>
        <w:t> </w:t>
      </w:r>
      <w:r>
        <w:rPr>
          <w:color w:val="0F0F0F"/>
          <w:w w:val="105"/>
        </w:rPr>
        <w:t>reinforcement</w:t>
      </w:r>
      <w:r>
        <w:rPr>
          <w:color w:val="0F0F0F"/>
          <w:w w:val="105"/>
        </w:rPr>
        <w:t> learning. Additionally, there</w:t>
      </w:r>
      <w:r>
        <w:rPr>
          <w:color w:val="0F0F0F"/>
          <w:spacing w:val="-1"/>
          <w:w w:val="105"/>
        </w:rPr>
        <w:t> </w:t>
      </w:r>
      <w:r>
        <w:rPr>
          <w:color w:val="0F0F0F"/>
          <w:w w:val="105"/>
        </w:rPr>
        <w:t>might be</w:t>
      </w:r>
      <w:r>
        <w:rPr>
          <w:color w:val="0F0F0F"/>
          <w:spacing w:val="-6"/>
          <w:w w:val="105"/>
        </w:rPr>
        <w:t> </w:t>
      </w:r>
      <w:r>
        <w:rPr>
          <w:color w:val="0F0F0F"/>
          <w:w w:val="105"/>
        </w:rPr>
        <w:t>a</w:t>
      </w:r>
      <w:r>
        <w:rPr>
          <w:color w:val="0F0F0F"/>
          <w:spacing w:val="-11"/>
          <w:w w:val="105"/>
        </w:rPr>
        <w:t> </w:t>
      </w:r>
      <w:r>
        <w:rPr>
          <w:color w:val="0F0F0F"/>
          <w:w w:val="105"/>
        </w:rPr>
        <w:t>stronger</w:t>
      </w:r>
      <w:r>
        <w:rPr>
          <w:color w:val="0F0F0F"/>
          <w:spacing w:val="-1"/>
          <w:w w:val="105"/>
        </w:rPr>
        <w:t> </w:t>
      </w:r>
      <w:r>
        <w:rPr>
          <w:color w:val="0F0F0F"/>
          <w:w w:val="105"/>
        </w:rPr>
        <w:t>focus</w:t>
      </w:r>
      <w:r>
        <w:rPr>
          <w:color w:val="0F0F0F"/>
          <w:spacing w:val="-8"/>
          <w:w w:val="105"/>
        </w:rPr>
        <w:t> </w:t>
      </w:r>
      <w:r>
        <w:rPr>
          <w:color w:val="0F0F0F"/>
          <w:w w:val="105"/>
        </w:rPr>
        <w:t>on</w:t>
      </w:r>
      <w:r>
        <w:rPr>
          <w:color w:val="0F0F0F"/>
          <w:spacing w:val="-12"/>
          <w:w w:val="105"/>
        </w:rPr>
        <w:t> </w:t>
      </w:r>
      <w:r>
        <w:rPr>
          <w:color w:val="0F0F0F"/>
          <w:w w:val="105"/>
        </w:rPr>
        <w:t>creating verifiable AI</w:t>
      </w:r>
      <w:r>
        <w:rPr>
          <w:color w:val="0F0F0F"/>
          <w:spacing w:val="-9"/>
          <w:w w:val="105"/>
        </w:rPr>
        <w:t> </w:t>
      </w:r>
      <w:r>
        <w:rPr>
          <w:color w:val="0F0F0F"/>
          <w:w w:val="105"/>
        </w:rPr>
        <w:t>and applying</w:t>
      </w:r>
      <w:r>
        <w:rPr>
          <w:color w:val="0F0F0F"/>
          <w:spacing w:val="-14"/>
          <w:w w:val="105"/>
        </w:rPr>
        <w:t> </w:t>
      </w:r>
      <w:r>
        <w:rPr>
          <w:color w:val="0F0F0F"/>
          <w:w w:val="105"/>
        </w:rPr>
        <w:t>machine</w:t>
      </w:r>
      <w:r>
        <w:rPr>
          <w:color w:val="0F0F0F"/>
          <w:spacing w:val="-14"/>
          <w:w w:val="105"/>
        </w:rPr>
        <w:t> </w:t>
      </w:r>
      <w:r>
        <w:rPr>
          <w:color w:val="0F0F0F"/>
          <w:w w:val="105"/>
        </w:rPr>
        <w:t>learning</w:t>
      </w:r>
      <w:r>
        <w:rPr>
          <w:color w:val="0F0F0F"/>
          <w:spacing w:val="-14"/>
          <w:w w:val="105"/>
        </w:rPr>
        <w:t> </w:t>
      </w:r>
      <w:r>
        <w:rPr>
          <w:color w:val="0F0F0F"/>
          <w:w w:val="105"/>
        </w:rPr>
        <w:t>into</w:t>
      </w:r>
      <w:r>
        <w:rPr>
          <w:color w:val="0F0F0F"/>
          <w:spacing w:val="-14"/>
          <w:w w:val="105"/>
        </w:rPr>
        <w:t> </w:t>
      </w:r>
      <w:r>
        <w:rPr>
          <w:color w:val="0F0F0F"/>
          <w:w w:val="105"/>
        </w:rPr>
        <w:t>a</w:t>
      </w:r>
      <w:r>
        <w:rPr>
          <w:color w:val="0F0F0F"/>
          <w:spacing w:val="-13"/>
          <w:w w:val="105"/>
        </w:rPr>
        <w:t> </w:t>
      </w:r>
      <w:r>
        <w:rPr>
          <w:color w:val="0F0F0F"/>
          <w:w w:val="105"/>
        </w:rPr>
        <w:t>wider</w:t>
      </w:r>
      <w:r>
        <w:rPr>
          <w:color w:val="0F0F0F"/>
          <w:spacing w:val="-14"/>
          <w:w w:val="105"/>
        </w:rPr>
        <w:t> </w:t>
      </w:r>
      <w:r>
        <w:rPr>
          <w:color w:val="0F0F0F"/>
          <w:w w:val="105"/>
        </w:rPr>
        <w:t>variety</w:t>
      </w:r>
      <w:r>
        <w:rPr>
          <w:color w:val="0F0F0F"/>
          <w:spacing w:val="-14"/>
          <w:w w:val="105"/>
        </w:rPr>
        <w:t> </w:t>
      </w:r>
      <w:r>
        <w:rPr>
          <w:color w:val="0F0F0F"/>
          <w:w w:val="105"/>
        </w:rPr>
        <w:t>of</w:t>
      </w:r>
      <w:r>
        <w:rPr>
          <w:color w:val="0F0F0F"/>
          <w:spacing w:val="-14"/>
          <w:w w:val="105"/>
        </w:rPr>
        <w:t> </w:t>
      </w:r>
      <w:r>
        <w:rPr>
          <w:color w:val="0F0F0F"/>
          <w:w w:val="105"/>
        </w:rPr>
        <w:t>applications</w:t>
      </w:r>
      <w:r>
        <w:rPr>
          <w:color w:val="0F0F0F"/>
          <w:spacing w:val="-14"/>
          <w:w w:val="105"/>
        </w:rPr>
        <w:t> </w:t>
      </w:r>
      <w:r>
        <w:rPr>
          <w:color w:val="0F0F0F"/>
          <w:w w:val="105"/>
        </w:rPr>
        <w:t>and</w:t>
      </w:r>
      <w:r>
        <w:rPr>
          <w:color w:val="0F0F0F"/>
          <w:spacing w:val="-13"/>
          <w:w w:val="105"/>
        </w:rPr>
        <w:t> </w:t>
      </w:r>
      <w:r>
        <w:rPr>
          <w:color w:val="0F0F0F"/>
          <w:w w:val="105"/>
        </w:rPr>
        <w:t>sectors,</w:t>
      </w:r>
      <w:r>
        <w:rPr>
          <w:color w:val="0F0F0F"/>
          <w:spacing w:val="-14"/>
          <w:w w:val="105"/>
        </w:rPr>
        <w:t> </w:t>
      </w:r>
      <w:r>
        <w:rPr>
          <w:color w:val="0F0F0F"/>
          <w:w w:val="105"/>
        </w:rPr>
        <w:t>it</w:t>
      </w:r>
      <w:r>
        <w:rPr>
          <w:color w:val="0F0F0F"/>
          <w:spacing w:val="-14"/>
          <w:w w:val="105"/>
        </w:rPr>
        <w:t> </w:t>
      </w:r>
      <w:r>
        <w:rPr>
          <w:color w:val="0F0F0F"/>
          <w:w w:val="105"/>
        </w:rPr>
        <w:t>is</w:t>
      </w:r>
      <w:r>
        <w:rPr>
          <w:color w:val="0F0F0F"/>
          <w:spacing w:val="-14"/>
          <w:w w:val="105"/>
        </w:rPr>
        <w:t> </w:t>
      </w:r>
      <w:r>
        <w:rPr>
          <w:color w:val="0F0F0F"/>
          <w:w w:val="105"/>
        </w:rPr>
        <w:t>also</w:t>
      </w:r>
      <w:r>
        <w:rPr>
          <w:color w:val="0F0F0F"/>
          <w:spacing w:val="-13"/>
          <w:w w:val="105"/>
        </w:rPr>
        <w:t> </w:t>
      </w:r>
      <w:r>
        <w:rPr>
          <w:color w:val="0F0F0F"/>
          <w:w w:val="105"/>
        </w:rPr>
        <w:t>anticipated</w:t>
      </w:r>
      <w:r>
        <w:rPr>
          <w:color w:val="0F0F0F"/>
          <w:spacing w:val="-14"/>
          <w:w w:val="105"/>
        </w:rPr>
        <w:t> </w:t>
      </w:r>
      <w:r>
        <w:rPr>
          <w:color w:val="0F0F0F"/>
          <w:w w:val="105"/>
        </w:rPr>
        <w:t>that</w:t>
      </w:r>
      <w:r>
        <w:rPr>
          <w:color w:val="0F0F0F"/>
          <w:spacing w:val="-14"/>
          <w:w w:val="105"/>
        </w:rPr>
        <w:t> </w:t>
      </w:r>
      <w:r>
        <w:rPr>
          <w:color w:val="0F0F0F"/>
          <w:w w:val="105"/>
        </w:rPr>
        <w:t>edge</w:t>
      </w:r>
      <w:r>
        <w:rPr>
          <w:color w:val="0F0F0F"/>
          <w:spacing w:val="-14"/>
          <w:w w:val="105"/>
        </w:rPr>
        <w:t> </w:t>
      </w:r>
      <w:r>
        <w:rPr>
          <w:color w:val="0F0F0F"/>
          <w:w w:val="105"/>
        </w:rPr>
        <w:t>devices and</w:t>
      </w:r>
      <w:r>
        <w:rPr>
          <w:color w:val="0F0F0F"/>
          <w:w w:val="105"/>
        </w:rPr>
        <w:t> loT</w:t>
      </w:r>
      <w:r>
        <w:rPr>
          <w:color w:val="0F0F0F"/>
          <w:w w:val="105"/>
        </w:rPr>
        <w:t> would</w:t>
      </w:r>
      <w:r>
        <w:rPr>
          <w:color w:val="0F0F0F"/>
          <w:w w:val="105"/>
        </w:rPr>
        <w:t> apply</w:t>
      </w:r>
      <w:r>
        <w:rPr>
          <w:color w:val="0F0F0F"/>
          <w:w w:val="105"/>
        </w:rPr>
        <w:t> machine</w:t>
      </w:r>
      <w:r>
        <w:rPr>
          <w:color w:val="0F0F0F"/>
          <w:w w:val="105"/>
        </w:rPr>
        <w:t> learning</w:t>
      </w:r>
      <w:r>
        <w:rPr>
          <w:color w:val="0F0F0F"/>
          <w:w w:val="105"/>
        </w:rPr>
        <w:t> more</w:t>
      </w:r>
      <w:r>
        <w:rPr>
          <w:color w:val="0F0F0F"/>
          <w:w w:val="105"/>
        </w:rPr>
        <w:t> frequently</w:t>
      </w:r>
      <w:r>
        <w:rPr>
          <w:color w:val="0F0F0F"/>
          <w:w w:val="105"/>
        </w:rPr>
        <w:t> (Janiesch</w:t>
      </w:r>
      <w:r>
        <w:rPr>
          <w:color w:val="0F0F0F"/>
          <w:w w:val="105"/>
        </w:rPr>
        <w:t> et al.,</w:t>
      </w:r>
      <w:r>
        <w:rPr>
          <w:color w:val="0F0F0F"/>
          <w:w w:val="105"/>
        </w:rPr>
        <w:t> 2021).</w:t>
      </w:r>
      <w:r>
        <w:rPr>
          <w:color w:val="0F0F0F"/>
          <w:w w:val="105"/>
        </w:rPr>
        <w:t> We</w:t>
      </w:r>
      <w:r>
        <w:rPr>
          <w:color w:val="0F0F0F"/>
          <w:w w:val="105"/>
        </w:rPr>
        <w:t> might</w:t>
      </w:r>
      <w:r>
        <w:rPr>
          <w:color w:val="0F0F0F"/>
          <w:w w:val="105"/>
        </w:rPr>
        <w:t> also</w:t>
      </w:r>
      <w:r>
        <w:rPr>
          <w:color w:val="0F0F0F"/>
          <w:w w:val="105"/>
        </w:rPr>
        <w:t> witness advancements</w:t>
      </w:r>
      <w:r>
        <w:rPr>
          <w:color w:val="0F0F0F"/>
          <w:w w:val="105"/>
        </w:rPr>
        <w:t> in</w:t>
      </w:r>
      <w:r>
        <w:rPr>
          <w:color w:val="0F0F0F"/>
          <w:w w:val="105"/>
        </w:rPr>
        <w:t> areas</w:t>
      </w:r>
      <w:r>
        <w:rPr>
          <w:color w:val="0F0F0F"/>
          <w:w w:val="105"/>
        </w:rPr>
        <w:t> of</w:t>
      </w:r>
      <w:r>
        <w:rPr>
          <w:color w:val="0F0F0F"/>
          <w:w w:val="105"/>
        </w:rPr>
        <w:t> Al</w:t>
      </w:r>
      <w:r>
        <w:rPr>
          <w:color w:val="0F0F0F"/>
          <w:w w:val="105"/>
        </w:rPr>
        <w:t> including</w:t>
      </w:r>
      <w:r>
        <w:rPr>
          <w:color w:val="0F0F0F"/>
          <w:w w:val="105"/>
        </w:rPr>
        <w:t> decision-making,</w:t>
      </w:r>
      <w:r>
        <w:rPr>
          <w:color w:val="0F0F0F"/>
          <w:w w:val="105"/>
        </w:rPr>
        <w:t> autonomous</w:t>
      </w:r>
      <w:r>
        <w:rPr>
          <w:color w:val="0F0F0F"/>
          <w:w w:val="105"/>
        </w:rPr>
        <w:t> systems,</w:t>
      </w:r>
      <w:r>
        <w:rPr>
          <w:color w:val="0F0F0F"/>
          <w:w w:val="105"/>
        </w:rPr>
        <w:t> and</w:t>
      </w:r>
      <w:r>
        <w:rPr>
          <w:color w:val="0F0F0F"/>
          <w:w w:val="105"/>
        </w:rPr>
        <w:t> natural</w:t>
      </w:r>
      <w:r>
        <w:rPr>
          <w:color w:val="0F0F0F"/>
          <w:w w:val="105"/>
        </w:rPr>
        <w:t> language understanding because of the growing amounts of data and computer capacity.</w:t>
      </w:r>
    </w:p>
    <w:p>
      <w:pPr>
        <w:spacing w:after="0" w:line="379" w:lineRule="auto"/>
        <w:jc w:val="both"/>
        <w:sectPr>
          <w:pgSz w:w="11910" w:h="16840"/>
          <w:pgMar w:header="658" w:footer="1021" w:top="1320" w:bottom="1220" w:left="960" w:right="740"/>
        </w:sectPr>
      </w:pPr>
    </w:p>
    <w:p>
      <w:pPr>
        <w:pStyle w:val="BodyText"/>
        <w:spacing w:before="90"/>
        <w:ind w:left="123"/>
      </w:pPr>
      <w:r>
        <w:rPr>
          <w:color w:val="0F0F0F"/>
          <w:w w:val="105"/>
        </w:rPr>
        <w:t>Machine</w:t>
      </w:r>
      <w:r>
        <w:rPr>
          <w:color w:val="0F0F0F"/>
          <w:spacing w:val="2"/>
          <w:w w:val="105"/>
        </w:rPr>
        <w:t> </w:t>
      </w:r>
      <w:r>
        <w:rPr>
          <w:color w:val="0F0F0F"/>
          <w:w w:val="105"/>
        </w:rPr>
        <w:t>learning can</w:t>
      </w:r>
      <w:r>
        <w:rPr>
          <w:color w:val="0F0F0F"/>
          <w:spacing w:val="-3"/>
          <w:w w:val="105"/>
        </w:rPr>
        <w:t> </w:t>
      </w:r>
      <w:r>
        <w:rPr>
          <w:color w:val="0F0F0F"/>
          <w:w w:val="105"/>
        </w:rPr>
        <w:t>be</w:t>
      </w:r>
      <w:r>
        <w:rPr>
          <w:color w:val="0F0F0F"/>
          <w:spacing w:val="4"/>
          <w:w w:val="105"/>
        </w:rPr>
        <w:t> </w:t>
      </w:r>
      <w:r>
        <w:rPr>
          <w:color w:val="0F0F0F"/>
          <w:w w:val="105"/>
        </w:rPr>
        <w:t>used</w:t>
      </w:r>
      <w:r>
        <w:rPr>
          <w:color w:val="0F0F0F"/>
          <w:spacing w:val="-1"/>
          <w:w w:val="105"/>
        </w:rPr>
        <w:t> </w:t>
      </w:r>
      <w:r>
        <w:rPr>
          <w:color w:val="0F0F0F"/>
          <w:w w:val="105"/>
        </w:rPr>
        <w:t>to</w:t>
      </w:r>
      <w:r>
        <w:rPr>
          <w:color w:val="0F0F0F"/>
          <w:spacing w:val="-5"/>
          <w:w w:val="105"/>
        </w:rPr>
        <w:t> </w:t>
      </w:r>
      <w:r>
        <w:rPr>
          <w:color w:val="0F0F0F"/>
          <w:w w:val="105"/>
        </w:rPr>
        <w:t>help</w:t>
      </w:r>
      <w:r>
        <w:rPr>
          <w:color w:val="0F0F0F"/>
          <w:spacing w:val="-5"/>
          <w:w w:val="105"/>
        </w:rPr>
        <w:t> </w:t>
      </w:r>
      <w:r>
        <w:rPr>
          <w:color w:val="0F0F0F"/>
          <w:w w:val="105"/>
        </w:rPr>
        <w:t>a</w:t>
      </w:r>
      <w:r>
        <w:rPr>
          <w:color w:val="0F0F0F"/>
          <w:spacing w:val="-8"/>
          <w:w w:val="105"/>
        </w:rPr>
        <w:t> </w:t>
      </w:r>
      <w:r>
        <w:rPr>
          <w:color w:val="0F0F0F"/>
          <w:w w:val="105"/>
        </w:rPr>
        <w:t>variety</w:t>
      </w:r>
      <w:r>
        <w:rPr>
          <w:color w:val="0F0F0F"/>
          <w:spacing w:val="5"/>
          <w:w w:val="105"/>
        </w:rPr>
        <w:t> </w:t>
      </w:r>
      <w:r>
        <w:rPr>
          <w:color w:val="0F0F0F"/>
          <w:w w:val="105"/>
        </w:rPr>
        <w:t>of</w:t>
      </w:r>
      <w:r>
        <w:rPr>
          <w:color w:val="0F0F0F"/>
          <w:spacing w:val="-8"/>
          <w:w w:val="105"/>
        </w:rPr>
        <w:t> </w:t>
      </w:r>
      <w:r>
        <w:rPr>
          <w:color w:val="0F0F0F"/>
          <w:w w:val="105"/>
        </w:rPr>
        <w:t>industries,</w:t>
      </w:r>
      <w:r>
        <w:rPr>
          <w:color w:val="0F0F0F"/>
          <w:spacing w:val="5"/>
          <w:w w:val="105"/>
        </w:rPr>
        <w:t> </w:t>
      </w:r>
      <w:r>
        <w:rPr>
          <w:color w:val="0F0F0F"/>
          <w:spacing w:val="-2"/>
          <w:w w:val="105"/>
        </w:rPr>
        <w:t>including:</w:t>
      </w:r>
    </w:p>
    <w:p>
      <w:pPr>
        <w:pStyle w:val="BodyText"/>
        <w:spacing w:before="74"/>
      </w:pPr>
    </w:p>
    <w:p>
      <w:pPr>
        <w:pStyle w:val="ListParagraph"/>
        <w:numPr>
          <w:ilvl w:val="0"/>
          <w:numId w:val="9"/>
        </w:numPr>
        <w:tabs>
          <w:tab w:pos="845" w:val="left" w:leader="none"/>
        </w:tabs>
        <w:spacing w:line="376" w:lineRule="auto" w:before="0" w:after="0"/>
        <w:ind w:left="845" w:right="317" w:hanging="361"/>
        <w:jc w:val="both"/>
        <w:rPr>
          <w:sz w:val="21"/>
        </w:rPr>
      </w:pPr>
      <w:r>
        <w:rPr>
          <w:b/>
          <w:color w:val="0F0F0F"/>
          <w:w w:val="105"/>
          <w:sz w:val="21"/>
        </w:rPr>
        <w:t>Healthcare:</w:t>
      </w:r>
      <w:r>
        <w:rPr>
          <w:b/>
          <w:color w:val="0F0F0F"/>
          <w:w w:val="105"/>
          <w:sz w:val="21"/>
        </w:rPr>
        <w:t> </w:t>
      </w:r>
      <w:r>
        <w:rPr>
          <w:color w:val="0F0F0F"/>
          <w:w w:val="105"/>
          <w:sz w:val="21"/>
        </w:rPr>
        <w:t>To improve</w:t>
      </w:r>
      <w:r>
        <w:rPr>
          <w:color w:val="0F0F0F"/>
          <w:w w:val="105"/>
          <w:sz w:val="21"/>
        </w:rPr>
        <w:t> disease</w:t>
      </w:r>
      <w:r>
        <w:rPr>
          <w:color w:val="0F0F0F"/>
          <w:w w:val="105"/>
          <w:sz w:val="21"/>
        </w:rPr>
        <w:t> detection</w:t>
      </w:r>
      <w:r>
        <w:rPr>
          <w:color w:val="0F0F0F"/>
          <w:w w:val="105"/>
          <w:sz w:val="21"/>
        </w:rPr>
        <w:t> and treatment,</w:t>
      </w:r>
      <w:r>
        <w:rPr>
          <w:color w:val="0F0F0F"/>
          <w:w w:val="105"/>
          <w:sz w:val="21"/>
        </w:rPr>
        <w:t> machine</w:t>
      </w:r>
      <w:r>
        <w:rPr>
          <w:color w:val="0F0F0F"/>
          <w:w w:val="105"/>
          <w:sz w:val="21"/>
        </w:rPr>
        <w:t> learning</w:t>
      </w:r>
      <w:r>
        <w:rPr>
          <w:color w:val="0F0F0F"/>
          <w:w w:val="105"/>
          <w:sz w:val="21"/>
        </w:rPr>
        <w:t> can be utilized</w:t>
      </w:r>
      <w:r>
        <w:rPr>
          <w:color w:val="0F0F0F"/>
          <w:w w:val="105"/>
          <w:sz w:val="21"/>
        </w:rPr>
        <w:t> for tasks including</w:t>
      </w:r>
      <w:r>
        <w:rPr>
          <w:color w:val="0F0F0F"/>
          <w:w w:val="105"/>
          <w:sz w:val="21"/>
        </w:rPr>
        <w:t> speech</w:t>
      </w:r>
      <w:r>
        <w:rPr>
          <w:color w:val="0F0F0F"/>
          <w:w w:val="105"/>
          <w:sz w:val="21"/>
        </w:rPr>
        <w:t> and</w:t>
      </w:r>
      <w:r>
        <w:rPr>
          <w:color w:val="0F0F0F"/>
          <w:w w:val="105"/>
          <w:sz w:val="21"/>
        </w:rPr>
        <w:t> picture</w:t>
      </w:r>
      <w:r>
        <w:rPr>
          <w:color w:val="0F0F0F"/>
          <w:w w:val="105"/>
          <w:sz w:val="21"/>
        </w:rPr>
        <w:t> identification,</w:t>
      </w:r>
      <w:r>
        <w:rPr>
          <w:color w:val="0F0F0F"/>
          <w:w w:val="105"/>
          <w:sz w:val="21"/>
        </w:rPr>
        <w:t> natural</w:t>
      </w:r>
      <w:r>
        <w:rPr>
          <w:color w:val="0F0F0F"/>
          <w:w w:val="105"/>
          <w:sz w:val="21"/>
        </w:rPr>
        <w:t> language</w:t>
      </w:r>
      <w:r>
        <w:rPr>
          <w:color w:val="0F0F0F"/>
          <w:w w:val="105"/>
          <w:sz w:val="21"/>
        </w:rPr>
        <w:t> processing,</w:t>
      </w:r>
      <w:r>
        <w:rPr>
          <w:color w:val="0F0F0F"/>
          <w:w w:val="105"/>
          <w:sz w:val="21"/>
        </w:rPr>
        <w:t> and</w:t>
      </w:r>
      <w:r>
        <w:rPr>
          <w:color w:val="0F0F0F"/>
          <w:w w:val="105"/>
          <w:sz w:val="21"/>
        </w:rPr>
        <w:t> predictive</w:t>
      </w:r>
      <w:r>
        <w:rPr>
          <w:color w:val="0F0F0F"/>
          <w:w w:val="105"/>
          <w:sz w:val="21"/>
        </w:rPr>
        <w:t> analytics (Huang et al., 2022).</w:t>
      </w:r>
    </w:p>
    <w:p>
      <w:pPr>
        <w:pStyle w:val="ListParagraph"/>
        <w:numPr>
          <w:ilvl w:val="0"/>
          <w:numId w:val="9"/>
        </w:numPr>
        <w:tabs>
          <w:tab w:pos="846" w:val="left" w:leader="none"/>
          <w:tab w:pos="855" w:val="left" w:leader="none"/>
        </w:tabs>
        <w:spacing w:line="372" w:lineRule="auto" w:before="21" w:after="0"/>
        <w:ind w:left="855" w:right="318" w:hanging="371"/>
        <w:jc w:val="both"/>
        <w:rPr>
          <w:sz w:val="21"/>
        </w:rPr>
      </w:pPr>
      <w:r>
        <w:rPr>
          <w:b/>
          <w:color w:val="0F0F0F"/>
          <w:w w:val="105"/>
          <w:sz w:val="21"/>
        </w:rPr>
        <w:t>Finance:</w:t>
      </w:r>
      <w:r>
        <w:rPr>
          <w:b/>
          <w:color w:val="0F0F0F"/>
          <w:spacing w:val="-1"/>
          <w:w w:val="105"/>
          <w:sz w:val="21"/>
        </w:rPr>
        <w:t> </w:t>
      </w:r>
      <w:r>
        <w:rPr>
          <w:color w:val="0F0F0F"/>
          <w:w w:val="105"/>
          <w:sz w:val="21"/>
        </w:rPr>
        <w:t>Fraud</w:t>
      </w:r>
      <w:r>
        <w:rPr>
          <w:color w:val="0F0F0F"/>
          <w:spacing w:val="-1"/>
          <w:w w:val="105"/>
          <w:sz w:val="21"/>
        </w:rPr>
        <w:t> </w:t>
      </w:r>
      <w:r>
        <w:rPr>
          <w:color w:val="0F0F0F"/>
          <w:w w:val="105"/>
          <w:sz w:val="21"/>
        </w:rPr>
        <w:t>detection,</w:t>
      </w:r>
      <w:r>
        <w:rPr>
          <w:color w:val="0F0F0F"/>
          <w:spacing w:val="-1"/>
          <w:w w:val="105"/>
          <w:sz w:val="21"/>
        </w:rPr>
        <w:t> </w:t>
      </w:r>
      <w:r>
        <w:rPr>
          <w:color w:val="0F0F0F"/>
          <w:w w:val="105"/>
          <w:sz w:val="21"/>
        </w:rPr>
        <w:t>risk</w:t>
      </w:r>
      <w:r>
        <w:rPr>
          <w:color w:val="0F0F0F"/>
          <w:spacing w:val="-1"/>
          <w:w w:val="105"/>
          <w:sz w:val="21"/>
        </w:rPr>
        <w:t> </w:t>
      </w:r>
      <w:r>
        <w:rPr>
          <w:color w:val="0F0F0F"/>
          <w:w w:val="105"/>
          <w:sz w:val="21"/>
        </w:rPr>
        <w:t>management, and</w:t>
      </w:r>
      <w:r>
        <w:rPr>
          <w:color w:val="0F0F0F"/>
          <w:spacing w:val="-2"/>
          <w:w w:val="105"/>
          <w:sz w:val="21"/>
        </w:rPr>
        <w:t> </w:t>
      </w:r>
      <w:r>
        <w:rPr>
          <w:color w:val="0F0F0F"/>
          <w:w w:val="105"/>
          <w:sz w:val="21"/>
        </w:rPr>
        <w:t>portfolio optimization can</w:t>
      </w:r>
      <w:r>
        <w:rPr>
          <w:color w:val="0F0F0F"/>
          <w:spacing w:val="-3"/>
          <w:w w:val="105"/>
          <w:sz w:val="21"/>
        </w:rPr>
        <w:t> </w:t>
      </w:r>
      <w:r>
        <w:rPr>
          <w:color w:val="0F0F0F"/>
          <w:w w:val="105"/>
          <w:sz w:val="21"/>
        </w:rPr>
        <w:t>all</w:t>
      </w:r>
      <w:r>
        <w:rPr>
          <w:color w:val="0F0F0F"/>
          <w:spacing w:val="-2"/>
          <w:w w:val="105"/>
          <w:sz w:val="21"/>
        </w:rPr>
        <w:t> </w:t>
      </w:r>
      <w:r>
        <w:rPr>
          <w:color w:val="0F0F0F"/>
          <w:w w:val="105"/>
          <w:sz w:val="21"/>
        </w:rPr>
        <w:t>be</w:t>
      </w:r>
      <w:r>
        <w:rPr>
          <w:color w:val="0F0F0F"/>
          <w:spacing w:val="-13"/>
          <w:w w:val="105"/>
          <w:sz w:val="21"/>
        </w:rPr>
        <w:t> </w:t>
      </w:r>
      <w:r>
        <w:rPr>
          <w:color w:val="0F0F0F"/>
          <w:w w:val="105"/>
          <w:sz w:val="21"/>
        </w:rPr>
        <w:t>done</w:t>
      </w:r>
      <w:r>
        <w:rPr>
          <w:color w:val="0F0F0F"/>
          <w:spacing w:val="-4"/>
          <w:w w:val="105"/>
          <w:sz w:val="21"/>
        </w:rPr>
        <w:t> </w:t>
      </w:r>
      <w:r>
        <w:rPr>
          <w:color w:val="0F0F0F"/>
          <w:w w:val="105"/>
          <w:sz w:val="21"/>
        </w:rPr>
        <w:t>using</w:t>
      </w:r>
      <w:r>
        <w:rPr>
          <w:color w:val="0F0F0F"/>
          <w:spacing w:val="-5"/>
          <w:w w:val="105"/>
          <w:sz w:val="21"/>
        </w:rPr>
        <w:t> </w:t>
      </w:r>
      <w:r>
        <w:rPr>
          <w:color w:val="0F0F0F"/>
          <w:w w:val="105"/>
          <w:sz w:val="21"/>
        </w:rPr>
        <w:t>machine learning (Altexsoft, 2019).</w:t>
      </w:r>
    </w:p>
    <w:p>
      <w:pPr>
        <w:pStyle w:val="ListParagraph"/>
        <w:numPr>
          <w:ilvl w:val="0"/>
          <w:numId w:val="9"/>
        </w:numPr>
        <w:tabs>
          <w:tab w:pos="842" w:val="left" w:leader="none"/>
          <w:tab w:pos="846" w:val="left" w:leader="none"/>
        </w:tabs>
        <w:spacing w:line="381" w:lineRule="auto" w:before="20" w:after="0"/>
        <w:ind w:left="846" w:right="322" w:hanging="362"/>
        <w:jc w:val="both"/>
        <w:rPr>
          <w:sz w:val="21"/>
        </w:rPr>
      </w:pPr>
      <w:r>
        <w:rPr>
          <w:b/>
          <w:color w:val="0F0F0F"/>
          <w:w w:val="105"/>
          <w:sz w:val="21"/>
        </w:rPr>
        <w:t>Retail:</w:t>
      </w:r>
      <w:r>
        <w:rPr>
          <w:b/>
          <w:color w:val="0F0F0F"/>
          <w:w w:val="105"/>
          <w:sz w:val="21"/>
        </w:rPr>
        <w:t> </w:t>
      </w:r>
      <w:r>
        <w:rPr>
          <w:color w:val="0F0F0F"/>
          <w:w w:val="105"/>
          <w:sz w:val="21"/>
        </w:rPr>
        <w:t>Demand</w:t>
      </w:r>
      <w:r>
        <w:rPr>
          <w:color w:val="0F0F0F"/>
          <w:w w:val="105"/>
          <w:sz w:val="21"/>
        </w:rPr>
        <w:t> forecasting,</w:t>
      </w:r>
      <w:r>
        <w:rPr>
          <w:color w:val="0F0F0F"/>
          <w:w w:val="105"/>
          <w:sz w:val="21"/>
        </w:rPr>
        <w:t> price</w:t>
      </w:r>
      <w:r>
        <w:rPr>
          <w:color w:val="0F0F0F"/>
          <w:w w:val="105"/>
          <w:sz w:val="21"/>
        </w:rPr>
        <w:t> optimization,</w:t>
      </w:r>
      <w:r>
        <w:rPr>
          <w:color w:val="0F0F0F"/>
          <w:w w:val="105"/>
          <w:sz w:val="21"/>
        </w:rPr>
        <w:t> and</w:t>
      </w:r>
      <w:r>
        <w:rPr>
          <w:color w:val="0F0F0F"/>
          <w:w w:val="105"/>
          <w:sz w:val="21"/>
        </w:rPr>
        <w:t> personalized</w:t>
      </w:r>
      <w:r>
        <w:rPr>
          <w:color w:val="0F0F0F"/>
          <w:w w:val="105"/>
          <w:sz w:val="21"/>
        </w:rPr>
        <w:t> recommendations are</w:t>
      </w:r>
      <w:r>
        <w:rPr>
          <w:color w:val="0F0F0F"/>
          <w:w w:val="105"/>
          <w:sz w:val="21"/>
        </w:rPr>
        <w:t> all</w:t>
      </w:r>
      <w:r>
        <w:rPr>
          <w:color w:val="0F0F0F"/>
          <w:w w:val="105"/>
          <w:sz w:val="21"/>
        </w:rPr>
        <w:t> possible with machine learning (Couto et al., 2020).</w:t>
      </w:r>
    </w:p>
    <w:p>
      <w:pPr>
        <w:pStyle w:val="ListParagraph"/>
        <w:numPr>
          <w:ilvl w:val="0"/>
          <w:numId w:val="9"/>
        </w:numPr>
        <w:tabs>
          <w:tab w:pos="848" w:val="left" w:leader="none"/>
        </w:tabs>
        <w:spacing w:line="381" w:lineRule="auto" w:before="11" w:after="0"/>
        <w:ind w:left="848" w:right="324" w:hanging="364"/>
        <w:jc w:val="both"/>
        <w:rPr>
          <w:sz w:val="21"/>
        </w:rPr>
      </w:pPr>
      <w:r>
        <w:rPr>
          <w:b/>
          <w:color w:val="0F0F0F"/>
          <w:w w:val="105"/>
          <w:sz w:val="21"/>
        </w:rPr>
        <w:t>Manufacturing:</w:t>
      </w:r>
      <w:r>
        <w:rPr>
          <w:b/>
          <w:color w:val="0F0F0F"/>
          <w:spacing w:val="-14"/>
          <w:w w:val="105"/>
          <w:sz w:val="21"/>
        </w:rPr>
        <w:t> </w:t>
      </w:r>
      <w:r>
        <w:rPr>
          <w:color w:val="0F0F0F"/>
          <w:w w:val="105"/>
          <w:sz w:val="21"/>
        </w:rPr>
        <w:t>For</w:t>
      </w:r>
      <w:r>
        <w:rPr>
          <w:color w:val="0F0F0F"/>
          <w:spacing w:val="-14"/>
          <w:w w:val="105"/>
          <w:sz w:val="21"/>
        </w:rPr>
        <w:t> </w:t>
      </w:r>
      <w:r>
        <w:rPr>
          <w:color w:val="0F0F0F"/>
          <w:w w:val="105"/>
          <w:sz w:val="21"/>
        </w:rPr>
        <w:t>quality</w:t>
      </w:r>
      <w:r>
        <w:rPr>
          <w:color w:val="0F0F0F"/>
          <w:spacing w:val="-14"/>
          <w:w w:val="105"/>
          <w:sz w:val="21"/>
        </w:rPr>
        <w:t> </w:t>
      </w:r>
      <w:r>
        <w:rPr>
          <w:color w:val="0F0F0F"/>
          <w:w w:val="105"/>
          <w:sz w:val="21"/>
        </w:rPr>
        <w:t>assurance</w:t>
      </w:r>
      <w:r>
        <w:rPr>
          <w:color w:val="0F0F0F"/>
          <w:spacing w:val="-11"/>
          <w:w w:val="105"/>
          <w:sz w:val="21"/>
        </w:rPr>
        <w:t> </w:t>
      </w:r>
      <w:r>
        <w:rPr>
          <w:color w:val="0F0F0F"/>
          <w:w w:val="105"/>
          <w:sz w:val="21"/>
        </w:rPr>
        <w:t>and</w:t>
      </w:r>
      <w:r>
        <w:rPr>
          <w:color w:val="0F0F0F"/>
          <w:spacing w:val="-7"/>
          <w:w w:val="105"/>
          <w:sz w:val="21"/>
        </w:rPr>
        <w:t> </w:t>
      </w:r>
      <w:r>
        <w:rPr>
          <w:color w:val="0F0F0F"/>
          <w:w w:val="105"/>
          <w:sz w:val="21"/>
        </w:rPr>
        <w:t>predictive</w:t>
      </w:r>
      <w:r>
        <w:rPr>
          <w:color w:val="0F0F0F"/>
          <w:spacing w:val="-3"/>
          <w:w w:val="105"/>
          <w:sz w:val="21"/>
        </w:rPr>
        <w:t> </w:t>
      </w:r>
      <w:r>
        <w:rPr>
          <w:color w:val="0F0F0F"/>
          <w:w w:val="105"/>
          <w:sz w:val="21"/>
        </w:rPr>
        <w:t>maintenance,</w:t>
      </w:r>
      <w:r>
        <w:rPr>
          <w:color w:val="0F0F0F"/>
          <w:spacing w:val="-6"/>
          <w:w w:val="105"/>
          <w:sz w:val="21"/>
        </w:rPr>
        <w:t> </w:t>
      </w:r>
      <w:r>
        <w:rPr>
          <w:color w:val="0F0F0F"/>
          <w:w w:val="105"/>
          <w:sz w:val="21"/>
        </w:rPr>
        <w:t>machine</w:t>
      </w:r>
      <w:r>
        <w:rPr>
          <w:color w:val="0F0F0F"/>
          <w:spacing w:val="-9"/>
          <w:w w:val="105"/>
          <w:sz w:val="21"/>
        </w:rPr>
        <w:t> </w:t>
      </w:r>
      <w:r>
        <w:rPr>
          <w:color w:val="0F0F0F"/>
          <w:w w:val="105"/>
          <w:sz w:val="21"/>
        </w:rPr>
        <w:t>learning</w:t>
      </w:r>
      <w:r>
        <w:rPr>
          <w:color w:val="0F0F0F"/>
          <w:spacing w:val="-10"/>
          <w:w w:val="105"/>
          <w:sz w:val="21"/>
        </w:rPr>
        <w:t> </w:t>
      </w:r>
      <w:r>
        <w:rPr>
          <w:color w:val="0F0F0F"/>
          <w:w w:val="105"/>
          <w:sz w:val="21"/>
        </w:rPr>
        <w:t>can</w:t>
      </w:r>
      <w:r>
        <w:rPr>
          <w:color w:val="0F0F0F"/>
          <w:spacing w:val="-14"/>
          <w:w w:val="105"/>
          <w:sz w:val="21"/>
        </w:rPr>
        <w:t> </w:t>
      </w:r>
      <w:r>
        <w:rPr>
          <w:color w:val="0F0F0F"/>
          <w:w w:val="105"/>
          <w:sz w:val="21"/>
        </w:rPr>
        <w:t>be</w:t>
      </w:r>
      <w:r>
        <w:rPr>
          <w:color w:val="0F0F0F"/>
          <w:spacing w:val="-14"/>
          <w:w w:val="105"/>
          <w:sz w:val="21"/>
        </w:rPr>
        <w:t> </w:t>
      </w:r>
      <w:r>
        <w:rPr>
          <w:color w:val="0F0F0F"/>
          <w:w w:val="105"/>
          <w:sz w:val="21"/>
        </w:rPr>
        <w:t>employed (Alexandre Gonfalonieri, 2019).</w:t>
      </w:r>
    </w:p>
    <w:p>
      <w:pPr>
        <w:pStyle w:val="ListParagraph"/>
        <w:numPr>
          <w:ilvl w:val="0"/>
          <w:numId w:val="9"/>
        </w:numPr>
        <w:tabs>
          <w:tab w:pos="843" w:val="left" w:leader="none"/>
          <w:tab w:pos="845" w:val="left" w:leader="none"/>
        </w:tabs>
        <w:spacing w:line="376" w:lineRule="auto" w:before="11" w:after="0"/>
        <w:ind w:left="845" w:right="321" w:hanging="361"/>
        <w:jc w:val="both"/>
        <w:rPr>
          <w:sz w:val="21"/>
        </w:rPr>
      </w:pPr>
      <w:r>
        <w:rPr>
          <w:b/>
          <w:color w:val="0F0F0F"/>
          <w:w w:val="105"/>
          <w:sz w:val="21"/>
        </w:rPr>
        <w:t>Transportation:</w:t>
      </w:r>
      <w:r>
        <w:rPr>
          <w:b/>
          <w:color w:val="0F0F0F"/>
          <w:w w:val="105"/>
          <w:sz w:val="21"/>
        </w:rPr>
        <w:t> </w:t>
      </w:r>
      <w:r>
        <w:rPr>
          <w:color w:val="0F0F0F"/>
          <w:w w:val="105"/>
          <w:sz w:val="21"/>
        </w:rPr>
        <w:t>Self-driving</w:t>
      </w:r>
      <w:r>
        <w:rPr>
          <w:color w:val="0F0F0F"/>
          <w:w w:val="105"/>
          <w:sz w:val="21"/>
        </w:rPr>
        <w:t> cars,</w:t>
      </w:r>
      <w:r>
        <w:rPr>
          <w:color w:val="0F0F0F"/>
          <w:w w:val="105"/>
          <w:sz w:val="21"/>
        </w:rPr>
        <w:t> traffic</w:t>
      </w:r>
      <w:r>
        <w:rPr>
          <w:color w:val="0F0F0F"/>
          <w:w w:val="105"/>
          <w:sz w:val="21"/>
        </w:rPr>
        <w:t> forecasting,</w:t>
      </w:r>
      <w:r>
        <w:rPr>
          <w:color w:val="0F0F0F"/>
          <w:w w:val="105"/>
          <w:sz w:val="21"/>
        </w:rPr>
        <w:t> and</w:t>
      </w:r>
      <w:r>
        <w:rPr>
          <w:color w:val="0F0F0F"/>
          <w:w w:val="105"/>
          <w:sz w:val="21"/>
        </w:rPr>
        <w:t> logistics</w:t>
      </w:r>
      <w:r>
        <w:rPr>
          <w:color w:val="0F0F0F"/>
          <w:w w:val="105"/>
          <w:sz w:val="21"/>
        </w:rPr>
        <w:t> efficiency can</w:t>
      </w:r>
      <w:r>
        <w:rPr>
          <w:color w:val="0F0F0F"/>
          <w:w w:val="105"/>
          <w:sz w:val="21"/>
        </w:rPr>
        <w:t> all</w:t>
      </w:r>
      <w:r>
        <w:rPr>
          <w:color w:val="0F0F0F"/>
          <w:w w:val="105"/>
          <w:sz w:val="21"/>
        </w:rPr>
        <w:t> benefit</w:t>
      </w:r>
      <w:r>
        <w:rPr>
          <w:color w:val="0F0F0F"/>
          <w:w w:val="105"/>
          <w:sz w:val="21"/>
        </w:rPr>
        <w:t> from machine learning (Media, 2018).</w:t>
      </w:r>
    </w:p>
    <w:p>
      <w:pPr>
        <w:pStyle w:val="ListParagraph"/>
        <w:numPr>
          <w:ilvl w:val="0"/>
          <w:numId w:val="9"/>
        </w:numPr>
        <w:tabs>
          <w:tab w:pos="844" w:val="left" w:leader="none"/>
          <w:tab w:pos="847" w:val="left" w:leader="none"/>
        </w:tabs>
        <w:spacing w:line="381" w:lineRule="auto" w:before="15" w:after="0"/>
        <w:ind w:left="844" w:right="330" w:hanging="360"/>
        <w:jc w:val="both"/>
        <w:rPr>
          <w:sz w:val="21"/>
        </w:rPr>
      </w:pPr>
      <w:r>
        <w:rPr>
          <w:color w:val="0F0F0F"/>
          <w:sz w:val="21"/>
        </w:rPr>
        <w:tab/>
      </w:r>
      <w:r>
        <w:rPr>
          <w:b/>
          <w:color w:val="0F0F0F"/>
          <w:w w:val="105"/>
          <w:sz w:val="21"/>
        </w:rPr>
        <w:t>Energy:</w:t>
      </w:r>
      <w:r>
        <w:rPr>
          <w:b/>
          <w:color w:val="0F0F0F"/>
          <w:spacing w:val="-14"/>
          <w:w w:val="105"/>
          <w:sz w:val="21"/>
        </w:rPr>
        <w:t> </w:t>
      </w:r>
      <w:r>
        <w:rPr>
          <w:color w:val="0F0F0F"/>
          <w:w w:val="105"/>
          <w:sz w:val="21"/>
        </w:rPr>
        <w:t>In</w:t>
      </w:r>
      <w:r>
        <w:rPr>
          <w:color w:val="0F0F0F"/>
          <w:spacing w:val="-14"/>
          <w:w w:val="105"/>
          <w:sz w:val="21"/>
        </w:rPr>
        <w:t> </w:t>
      </w:r>
      <w:r>
        <w:rPr>
          <w:color w:val="0F0F0F"/>
          <w:w w:val="105"/>
          <w:sz w:val="21"/>
        </w:rPr>
        <w:t>power</w:t>
      </w:r>
      <w:r>
        <w:rPr>
          <w:color w:val="0F0F0F"/>
          <w:spacing w:val="-14"/>
          <w:w w:val="105"/>
          <w:sz w:val="21"/>
        </w:rPr>
        <w:t> </w:t>
      </w:r>
      <w:r>
        <w:rPr>
          <w:color w:val="0F0F0F"/>
          <w:w w:val="105"/>
          <w:sz w:val="21"/>
        </w:rPr>
        <w:t>plants</w:t>
      </w:r>
      <w:r>
        <w:rPr>
          <w:color w:val="0F0F0F"/>
          <w:spacing w:val="-12"/>
          <w:w w:val="105"/>
          <w:sz w:val="21"/>
        </w:rPr>
        <w:t> </w:t>
      </w:r>
      <w:r>
        <w:rPr>
          <w:color w:val="0F0F0F"/>
          <w:w w:val="105"/>
          <w:sz w:val="21"/>
        </w:rPr>
        <w:t>and</w:t>
      </w:r>
      <w:r>
        <w:rPr>
          <w:color w:val="0F0F0F"/>
          <w:spacing w:val="-10"/>
          <w:w w:val="105"/>
          <w:sz w:val="21"/>
        </w:rPr>
        <w:t> </w:t>
      </w:r>
      <w:r>
        <w:rPr>
          <w:color w:val="0F0F0F"/>
          <w:w w:val="105"/>
          <w:sz w:val="21"/>
        </w:rPr>
        <w:t>wind</w:t>
      </w:r>
      <w:r>
        <w:rPr>
          <w:color w:val="0F0F0F"/>
          <w:spacing w:val="-11"/>
          <w:w w:val="105"/>
          <w:sz w:val="21"/>
        </w:rPr>
        <w:t> </w:t>
      </w:r>
      <w:r>
        <w:rPr>
          <w:color w:val="0F0F0F"/>
          <w:w w:val="105"/>
          <w:sz w:val="21"/>
        </w:rPr>
        <w:t>turbines,</w:t>
      </w:r>
      <w:r>
        <w:rPr>
          <w:color w:val="0F0F0F"/>
          <w:spacing w:val="-7"/>
          <w:w w:val="105"/>
          <w:sz w:val="21"/>
        </w:rPr>
        <w:t> </w:t>
      </w:r>
      <w:r>
        <w:rPr>
          <w:color w:val="0F0F0F"/>
          <w:w w:val="105"/>
          <w:sz w:val="21"/>
        </w:rPr>
        <w:t>machine</w:t>
      </w:r>
      <w:r>
        <w:rPr>
          <w:color w:val="0F0F0F"/>
          <w:spacing w:val="-9"/>
          <w:w w:val="105"/>
          <w:sz w:val="21"/>
        </w:rPr>
        <w:t> </w:t>
      </w:r>
      <w:r>
        <w:rPr>
          <w:color w:val="0F0F0F"/>
          <w:w w:val="105"/>
          <w:sz w:val="21"/>
        </w:rPr>
        <w:t>learning</w:t>
      </w:r>
      <w:r>
        <w:rPr>
          <w:color w:val="0F0F0F"/>
          <w:spacing w:val="-14"/>
          <w:w w:val="105"/>
          <w:sz w:val="21"/>
        </w:rPr>
        <w:t> </w:t>
      </w:r>
      <w:r>
        <w:rPr>
          <w:color w:val="0F0F0F"/>
          <w:w w:val="105"/>
          <w:sz w:val="21"/>
        </w:rPr>
        <w:t>can</w:t>
      </w:r>
      <w:r>
        <w:rPr>
          <w:color w:val="0F0F0F"/>
          <w:spacing w:val="-14"/>
          <w:w w:val="105"/>
          <w:sz w:val="21"/>
        </w:rPr>
        <w:t> </w:t>
      </w:r>
      <w:r>
        <w:rPr>
          <w:color w:val="0F0F0F"/>
          <w:w w:val="105"/>
          <w:sz w:val="21"/>
        </w:rPr>
        <w:t>be</w:t>
      </w:r>
      <w:r>
        <w:rPr>
          <w:color w:val="0F0F0F"/>
          <w:spacing w:val="-14"/>
          <w:w w:val="105"/>
          <w:sz w:val="21"/>
        </w:rPr>
        <w:t> </w:t>
      </w:r>
      <w:r>
        <w:rPr>
          <w:color w:val="0F0F0F"/>
          <w:w w:val="105"/>
          <w:sz w:val="21"/>
        </w:rPr>
        <w:t>utilized</w:t>
      </w:r>
      <w:r>
        <w:rPr>
          <w:color w:val="0F0F0F"/>
          <w:spacing w:val="-12"/>
          <w:w w:val="105"/>
          <w:sz w:val="21"/>
        </w:rPr>
        <w:t> </w:t>
      </w:r>
      <w:r>
        <w:rPr>
          <w:color w:val="0F0F0F"/>
          <w:w w:val="105"/>
          <w:sz w:val="21"/>
        </w:rPr>
        <w:t>for</w:t>
      </w:r>
      <w:r>
        <w:rPr>
          <w:color w:val="0F0F0F"/>
          <w:spacing w:val="-14"/>
          <w:w w:val="105"/>
          <w:sz w:val="21"/>
        </w:rPr>
        <w:t> </w:t>
      </w:r>
      <w:r>
        <w:rPr>
          <w:color w:val="0F0F0F"/>
          <w:w w:val="105"/>
          <w:sz w:val="21"/>
        </w:rPr>
        <w:t>proactive</w:t>
      </w:r>
      <w:r>
        <w:rPr>
          <w:color w:val="0F0F0F"/>
          <w:spacing w:val="-7"/>
          <w:w w:val="105"/>
          <w:sz w:val="21"/>
        </w:rPr>
        <w:t> </w:t>
      </w:r>
      <w:r>
        <w:rPr>
          <w:color w:val="0F0F0F"/>
          <w:w w:val="105"/>
          <w:sz w:val="21"/>
        </w:rPr>
        <w:t>maintenance and defect finding (Ng &amp; Lim, 2022).</w:t>
      </w:r>
    </w:p>
    <w:p>
      <w:pPr>
        <w:pStyle w:val="ListParagraph"/>
        <w:numPr>
          <w:ilvl w:val="0"/>
          <w:numId w:val="9"/>
        </w:numPr>
        <w:tabs>
          <w:tab w:pos="843" w:val="left" w:leader="none"/>
        </w:tabs>
        <w:spacing w:line="376" w:lineRule="auto" w:before="11" w:after="0"/>
        <w:ind w:left="843" w:right="321" w:hanging="359"/>
        <w:jc w:val="both"/>
        <w:rPr>
          <w:sz w:val="21"/>
        </w:rPr>
      </w:pPr>
      <w:r>
        <w:rPr>
          <w:b/>
          <w:color w:val="0F0F0F"/>
          <w:spacing w:val="-2"/>
          <w:w w:val="105"/>
          <w:sz w:val="21"/>
        </w:rPr>
        <w:t>Agriculture:</w:t>
      </w:r>
      <w:r>
        <w:rPr>
          <w:b/>
          <w:color w:val="0F0F0F"/>
          <w:spacing w:val="16"/>
          <w:w w:val="105"/>
          <w:sz w:val="21"/>
        </w:rPr>
        <w:t> </w:t>
      </w:r>
      <w:r>
        <w:rPr>
          <w:color w:val="0F0F0F"/>
          <w:spacing w:val="-2"/>
          <w:w w:val="105"/>
          <w:sz w:val="21"/>
        </w:rPr>
        <w:t>Disease</w:t>
      </w:r>
      <w:r>
        <w:rPr>
          <w:color w:val="0F0F0F"/>
          <w:spacing w:val="-4"/>
          <w:w w:val="105"/>
          <w:sz w:val="21"/>
        </w:rPr>
        <w:t> </w:t>
      </w:r>
      <w:r>
        <w:rPr>
          <w:color w:val="0F0F0F"/>
          <w:spacing w:val="-2"/>
          <w:w w:val="105"/>
          <w:sz w:val="21"/>
        </w:rPr>
        <w:t>diagnosis (Mohanty et</w:t>
      </w:r>
      <w:r>
        <w:rPr>
          <w:color w:val="0F0F0F"/>
          <w:spacing w:val="-3"/>
          <w:w w:val="105"/>
          <w:sz w:val="21"/>
        </w:rPr>
        <w:t> </w:t>
      </w:r>
      <w:r>
        <w:rPr>
          <w:color w:val="0F0F0F"/>
          <w:spacing w:val="-2"/>
          <w:w w:val="105"/>
          <w:sz w:val="21"/>
        </w:rPr>
        <w:t>al.,</w:t>
      </w:r>
      <w:r>
        <w:rPr>
          <w:color w:val="0F0F0F"/>
          <w:spacing w:val="-11"/>
          <w:w w:val="105"/>
          <w:sz w:val="21"/>
        </w:rPr>
        <w:t> </w:t>
      </w:r>
      <w:r>
        <w:rPr>
          <w:color w:val="0F0F0F"/>
          <w:spacing w:val="-2"/>
          <w:w w:val="105"/>
          <w:sz w:val="21"/>
        </w:rPr>
        <w:t>2016),</w:t>
      </w:r>
      <w:r>
        <w:rPr>
          <w:color w:val="0F0F0F"/>
          <w:spacing w:val="-6"/>
          <w:w w:val="105"/>
          <w:sz w:val="21"/>
        </w:rPr>
        <w:t> </w:t>
      </w:r>
      <w:r>
        <w:rPr>
          <w:color w:val="0F0F0F"/>
          <w:spacing w:val="-2"/>
          <w:w w:val="105"/>
          <w:sz w:val="21"/>
        </w:rPr>
        <w:t>precision farming, soil</w:t>
      </w:r>
      <w:r>
        <w:rPr>
          <w:color w:val="0F0F0F"/>
          <w:spacing w:val="-6"/>
          <w:w w:val="105"/>
          <w:sz w:val="21"/>
        </w:rPr>
        <w:t> </w:t>
      </w:r>
      <w:r>
        <w:rPr>
          <w:color w:val="0F0F0F"/>
          <w:spacing w:val="-2"/>
          <w:w w:val="105"/>
          <w:sz w:val="21"/>
        </w:rPr>
        <w:t>analysis,</w:t>
      </w:r>
      <w:r>
        <w:rPr>
          <w:color w:val="0F0F0F"/>
          <w:spacing w:val="-4"/>
          <w:w w:val="105"/>
          <w:sz w:val="21"/>
        </w:rPr>
        <w:t> </w:t>
      </w:r>
      <w:r>
        <w:rPr>
          <w:color w:val="0F0F0F"/>
          <w:spacing w:val="-2"/>
          <w:w w:val="105"/>
          <w:sz w:val="21"/>
        </w:rPr>
        <w:t>and</w:t>
      </w:r>
      <w:r>
        <w:rPr>
          <w:color w:val="0F0F0F"/>
          <w:spacing w:val="-10"/>
          <w:w w:val="105"/>
          <w:sz w:val="21"/>
        </w:rPr>
        <w:t> </w:t>
      </w:r>
      <w:r>
        <w:rPr>
          <w:color w:val="0F0F0F"/>
          <w:spacing w:val="-2"/>
          <w:w w:val="105"/>
          <w:sz w:val="21"/>
        </w:rPr>
        <w:t>agricultural </w:t>
      </w:r>
      <w:r>
        <w:rPr>
          <w:color w:val="0F0F0F"/>
          <w:w w:val="105"/>
          <w:sz w:val="21"/>
        </w:rPr>
        <w:t>production prediction are all possible uses for machine learning (van Klompenburg et al.</w:t>
      </w:r>
      <w:r>
        <w:rPr>
          <w:color w:val="3B3B3B"/>
          <w:w w:val="105"/>
          <w:sz w:val="21"/>
        </w:rPr>
        <w:t>, </w:t>
      </w:r>
      <w:r>
        <w:rPr>
          <w:color w:val="0F0F0F"/>
          <w:w w:val="105"/>
          <w:sz w:val="21"/>
        </w:rPr>
        <w:t>2020).</w:t>
      </w:r>
    </w:p>
    <w:p>
      <w:pPr>
        <w:pStyle w:val="BodyText"/>
        <w:spacing w:line="376" w:lineRule="auto" w:before="241"/>
        <w:ind w:left="120" w:firstLine="4"/>
      </w:pPr>
      <w:r>
        <w:rPr>
          <w:color w:val="0F0F0F"/>
          <w:w w:val="105"/>
        </w:rPr>
        <w:t>Thus, machine</w:t>
      </w:r>
      <w:r>
        <w:rPr>
          <w:color w:val="0F0F0F"/>
          <w:w w:val="105"/>
        </w:rPr>
        <w:t> learning can be</w:t>
      </w:r>
      <w:r>
        <w:rPr>
          <w:color w:val="0F0F0F"/>
          <w:spacing w:val="-6"/>
          <w:w w:val="105"/>
        </w:rPr>
        <w:t> </w:t>
      </w:r>
      <w:r>
        <w:rPr>
          <w:color w:val="0F0F0F"/>
          <w:w w:val="105"/>
        </w:rPr>
        <w:t>applied to</w:t>
      </w:r>
      <w:r>
        <w:rPr>
          <w:color w:val="0F0F0F"/>
          <w:spacing w:val="-4"/>
          <w:w w:val="105"/>
        </w:rPr>
        <w:t> </w:t>
      </w:r>
      <w:r>
        <w:rPr>
          <w:color w:val="0F0F0F"/>
          <w:w w:val="105"/>
        </w:rPr>
        <w:t>many different industries to</w:t>
      </w:r>
      <w:r>
        <w:rPr>
          <w:color w:val="0F0F0F"/>
          <w:spacing w:val="-9"/>
          <w:w w:val="105"/>
        </w:rPr>
        <w:t> </w:t>
      </w:r>
      <w:r>
        <w:rPr>
          <w:color w:val="0F0F0F"/>
          <w:w w:val="105"/>
        </w:rPr>
        <w:t>automate and</w:t>
      </w:r>
      <w:r>
        <w:rPr>
          <w:color w:val="0F0F0F"/>
          <w:spacing w:val="-8"/>
          <w:w w:val="105"/>
        </w:rPr>
        <w:t> </w:t>
      </w:r>
      <w:r>
        <w:rPr>
          <w:color w:val="0F0F0F"/>
          <w:w w:val="105"/>
        </w:rPr>
        <w:t>enhance decision-making, streamline operations, and increase productivity, the future of machine learning has unlimited potential.</w:t>
      </w:r>
    </w:p>
    <w:p>
      <w:pPr>
        <w:spacing w:after="0" w:line="376" w:lineRule="auto"/>
        <w:sectPr>
          <w:pgSz w:w="11910" w:h="16840"/>
          <w:pgMar w:header="658" w:footer="1021" w:top="1320" w:bottom="1220" w:left="960" w:right="740"/>
        </w:sectPr>
      </w:pPr>
    </w:p>
    <w:p>
      <w:pPr>
        <w:pStyle w:val="Heading5"/>
        <w:numPr>
          <w:ilvl w:val="1"/>
          <w:numId w:val="6"/>
        </w:numPr>
        <w:tabs>
          <w:tab w:pos="701" w:val="left" w:leader="none"/>
        </w:tabs>
        <w:spacing w:line="240" w:lineRule="auto" w:before="82" w:after="0"/>
        <w:ind w:left="701" w:right="0" w:hanging="575"/>
        <w:jc w:val="left"/>
        <w:rPr>
          <w:color w:val="0E0E0E"/>
        </w:rPr>
      </w:pPr>
      <w:r>
        <w:rPr>
          <w:color w:val="0E0E0E"/>
        </w:rPr>
        <w:t>Key</w:t>
      </w:r>
      <w:r>
        <w:rPr>
          <w:color w:val="0E0E0E"/>
          <w:spacing w:val="-6"/>
        </w:rPr>
        <w:t> </w:t>
      </w:r>
      <w:r>
        <w:rPr>
          <w:color w:val="0E0E0E"/>
        </w:rPr>
        <w:t>Aspects</w:t>
      </w:r>
      <w:r>
        <w:rPr>
          <w:color w:val="0E0E0E"/>
          <w:spacing w:val="5"/>
        </w:rPr>
        <w:t> </w:t>
      </w:r>
      <w:r>
        <w:rPr>
          <w:color w:val="0E0E0E"/>
        </w:rPr>
        <w:t>of</w:t>
      </w:r>
      <w:r>
        <w:rPr>
          <w:color w:val="0E0E0E"/>
          <w:spacing w:val="-8"/>
        </w:rPr>
        <w:t> </w:t>
      </w:r>
      <w:r>
        <w:rPr>
          <w:color w:val="0E0E0E"/>
        </w:rPr>
        <w:t>Machine</w:t>
      </w:r>
      <w:r>
        <w:rPr>
          <w:color w:val="0E0E0E"/>
          <w:spacing w:val="7"/>
        </w:rPr>
        <w:t> </w:t>
      </w:r>
      <w:r>
        <w:rPr>
          <w:color w:val="0E0E0E"/>
        </w:rPr>
        <w:t>Learning</w:t>
      </w:r>
      <w:r>
        <w:rPr>
          <w:color w:val="0E0E0E"/>
          <w:spacing w:val="5"/>
        </w:rPr>
        <w:t> </w:t>
      </w:r>
      <w:r>
        <w:rPr>
          <w:color w:val="0E0E0E"/>
        </w:rPr>
        <w:t>Used</w:t>
      </w:r>
      <w:r>
        <w:rPr>
          <w:color w:val="0E0E0E"/>
          <w:spacing w:val="-1"/>
        </w:rPr>
        <w:t> </w:t>
      </w:r>
      <w:r>
        <w:rPr>
          <w:color w:val="0E0E0E"/>
        </w:rPr>
        <w:t>in</w:t>
      </w:r>
      <w:r>
        <w:rPr>
          <w:color w:val="0E0E0E"/>
          <w:spacing w:val="-9"/>
        </w:rPr>
        <w:t> </w:t>
      </w:r>
      <w:r>
        <w:rPr>
          <w:color w:val="0E0E0E"/>
        </w:rPr>
        <w:t>Our</w:t>
      </w:r>
      <w:r>
        <w:rPr>
          <w:color w:val="0E0E0E"/>
          <w:spacing w:val="-3"/>
        </w:rPr>
        <w:t> </w:t>
      </w:r>
      <w:r>
        <w:rPr>
          <w:color w:val="0E0E0E"/>
          <w:spacing w:val="-2"/>
        </w:rPr>
        <w:t>Application.</w:t>
      </w:r>
    </w:p>
    <w:p>
      <w:pPr>
        <w:spacing w:line="360" w:lineRule="auto" w:before="282"/>
        <w:ind w:left="122" w:right="311" w:firstLine="0"/>
        <w:jc w:val="both"/>
        <w:rPr>
          <w:sz w:val="22"/>
        </w:rPr>
      </w:pPr>
      <w:r>
        <w:rPr>
          <w:color w:val="0E0E0E"/>
          <w:sz w:val="22"/>
        </w:rPr>
        <w:t>Convolutional Neural Network (CNN) is a supervised type of deep learning neural network used mostly in image recognition as it is capable of processing data in a structured array. It is used to classify images and to predict patterns among them with many features, namely a simple structure, less training parameters and the ability</w:t>
      </w:r>
      <w:r>
        <w:rPr>
          <w:color w:val="0E0E0E"/>
          <w:spacing w:val="-8"/>
          <w:sz w:val="22"/>
        </w:rPr>
        <w:t> </w:t>
      </w:r>
      <w:r>
        <w:rPr>
          <w:color w:val="0E0E0E"/>
          <w:sz w:val="22"/>
        </w:rPr>
        <w:t>to</w:t>
      </w:r>
      <w:r>
        <w:rPr>
          <w:color w:val="0E0E0E"/>
          <w:spacing w:val="-10"/>
          <w:sz w:val="22"/>
        </w:rPr>
        <w:t> </w:t>
      </w:r>
      <w:r>
        <w:rPr>
          <w:color w:val="0E0E0E"/>
          <w:sz w:val="22"/>
        </w:rPr>
        <w:t>adapt</w:t>
      </w:r>
      <w:r>
        <w:rPr>
          <w:color w:val="0E0E0E"/>
          <w:spacing w:val="-1"/>
          <w:sz w:val="22"/>
        </w:rPr>
        <w:t> </w:t>
      </w:r>
      <w:r>
        <w:rPr>
          <w:color w:val="0E0E0E"/>
          <w:sz w:val="22"/>
        </w:rPr>
        <w:t>(Liu</w:t>
      </w:r>
      <w:r>
        <w:rPr>
          <w:color w:val="0E0E0E"/>
          <w:spacing w:val="-7"/>
          <w:sz w:val="22"/>
        </w:rPr>
        <w:t> </w:t>
      </w:r>
      <w:r>
        <w:rPr>
          <w:color w:val="0E0E0E"/>
          <w:sz w:val="22"/>
        </w:rPr>
        <w:t>et</w:t>
      </w:r>
      <w:r>
        <w:rPr>
          <w:color w:val="0E0E0E"/>
          <w:spacing w:val="-7"/>
          <w:sz w:val="22"/>
        </w:rPr>
        <w:t> </w:t>
      </w:r>
      <w:r>
        <w:rPr>
          <w:color w:val="0E0E0E"/>
          <w:sz w:val="22"/>
        </w:rPr>
        <w:t>al.,</w:t>
      </w:r>
      <w:r>
        <w:rPr>
          <w:color w:val="0E0E0E"/>
          <w:spacing w:val="-11"/>
          <w:sz w:val="22"/>
        </w:rPr>
        <w:t> </w:t>
      </w:r>
      <w:r>
        <w:rPr>
          <w:color w:val="0E0E0E"/>
          <w:sz w:val="22"/>
        </w:rPr>
        <w:t>n.d.).</w:t>
      </w:r>
      <w:r>
        <w:rPr>
          <w:color w:val="0E0E0E"/>
          <w:spacing w:val="-8"/>
          <w:sz w:val="22"/>
        </w:rPr>
        <w:t> </w:t>
      </w:r>
      <w:r>
        <w:rPr>
          <w:color w:val="0E0E0E"/>
          <w:sz w:val="22"/>
        </w:rPr>
        <w:t>Reason for</w:t>
      </w:r>
      <w:r>
        <w:rPr>
          <w:color w:val="0E0E0E"/>
          <w:spacing w:val="-8"/>
          <w:sz w:val="22"/>
        </w:rPr>
        <w:t> </w:t>
      </w:r>
      <w:r>
        <w:rPr>
          <w:color w:val="0E0E0E"/>
          <w:sz w:val="22"/>
        </w:rPr>
        <w:t>the</w:t>
      </w:r>
      <w:r>
        <w:rPr>
          <w:color w:val="0E0E0E"/>
          <w:spacing w:val="-9"/>
          <w:sz w:val="22"/>
        </w:rPr>
        <w:t> </w:t>
      </w:r>
      <w:r>
        <w:rPr>
          <w:color w:val="0E0E0E"/>
          <w:sz w:val="22"/>
        </w:rPr>
        <w:t>selection of</w:t>
      </w:r>
      <w:r>
        <w:rPr>
          <w:color w:val="0E0E0E"/>
          <w:spacing w:val="-8"/>
          <w:sz w:val="22"/>
        </w:rPr>
        <w:t> </w:t>
      </w:r>
      <w:r>
        <w:rPr>
          <w:color w:val="0E0E0E"/>
          <w:sz w:val="22"/>
        </w:rPr>
        <w:t>CNN</w:t>
      </w:r>
      <w:r>
        <w:rPr>
          <w:color w:val="0E0E0E"/>
          <w:spacing w:val="-1"/>
          <w:sz w:val="22"/>
        </w:rPr>
        <w:t> </w:t>
      </w:r>
      <w:r>
        <w:rPr>
          <w:color w:val="0E0E0E"/>
          <w:sz w:val="22"/>
        </w:rPr>
        <w:t>learning</w:t>
      </w:r>
      <w:r>
        <w:rPr>
          <w:color w:val="0E0E0E"/>
          <w:spacing w:val="-8"/>
          <w:sz w:val="22"/>
        </w:rPr>
        <w:t> </w:t>
      </w:r>
      <w:r>
        <w:rPr>
          <w:color w:val="0E0E0E"/>
          <w:sz w:val="22"/>
        </w:rPr>
        <w:t>model includes</w:t>
      </w:r>
      <w:r>
        <w:rPr>
          <w:color w:val="0E0E0E"/>
          <w:spacing w:val="-2"/>
          <w:sz w:val="22"/>
        </w:rPr>
        <w:t> </w:t>
      </w:r>
      <w:r>
        <w:rPr>
          <w:color w:val="0E0E0E"/>
          <w:sz w:val="22"/>
        </w:rPr>
        <w:t>(Understanding</w:t>
      </w:r>
      <w:r>
        <w:rPr>
          <w:color w:val="0E0E0E"/>
          <w:spacing w:val="-14"/>
          <w:sz w:val="22"/>
        </w:rPr>
        <w:t> </w:t>
      </w:r>
      <w:r>
        <w:rPr>
          <w:color w:val="0E0E0E"/>
          <w:sz w:val="22"/>
        </w:rPr>
        <w:t>Feed Forward Neural Networks in Deep Leaming, 2022)</w:t>
      </w:r>
    </w:p>
    <w:p>
      <w:pPr>
        <w:pStyle w:val="ListParagraph"/>
        <w:numPr>
          <w:ilvl w:val="0"/>
          <w:numId w:val="10"/>
        </w:numPr>
        <w:tabs>
          <w:tab w:pos="845" w:val="left" w:leader="none"/>
        </w:tabs>
        <w:spacing w:line="240" w:lineRule="auto" w:before="174" w:after="0"/>
        <w:ind w:left="845" w:right="0" w:hanging="361"/>
        <w:jc w:val="both"/>
        <w:rPr>
          <w:color w:val="0E0E0E"/>
          <w:sz w:val="22"/>
        </w:rPr>
      </w:pPr>
      <w:r>
        <w:rPr>
          <w:color w:val="0E0E0E"/>
          <w:sz w:val="22"/>
        </w:rPr>
        <w:t>Its</w:t>
      </w:r>
      <w:r>
        <w:rPr>
          <w:color w:val="0E0E0E"/>
          <w:spacing w:val="-6"/>
          <w:sz w:val="22"/>
        </w:rPr>
        <w:t> </w:t>
      </w:r>
      <w:r>
        <w:rPr>
          <w:color w:val="0E0E0E"/>
          <w:sz w:val="22"/>
        </w:rPr>
        <w:t>ability</w:t>
      </w:r>
      <w:r>
        <w:rPr>
          <w:color w:val="0E0E0E"/>
          <w:spacing w:val="4"/>
          <w:sz w:val="22"/>
        </w:rPr>
        <w:t> </w:t>
      </w:r>
      <w:r>
        <w:rPr>
          <w:color w:val="0E0E0E"/>
          <w:sz w:val="22"/>
        </w:rPr>
        <w:t>to</w:t>
      </w:r>
      <w:r>
        <w:rPr>
          <w:color w:val="0E0E0E"/>
          <w:spacing w:val="-5"/>
          <w:sz w:val="22"/>
        </w:rPr>
        <w:t> </w:t>
      </w:r>
      <w:r>
        <w:rPr>
          <w:color w:val="0E0E0E"/>
          <w:sz w:val="22"/>
        </w:rPr>
        <w:t>pick</w:t>
      </w:r>
      <w:r>
        <w:rPr>
          <w:color w:val="0E0E0E"/>
          <w:spacing w:val="5"/>
          <w:sz w:val="22"/>
        </w:rPr>
        <w:t> </w:t>
      </w:r>
      <w:r>
        <w:rPr>
          <w:color w:val="0E0E0E"/>
          <w:sz w:val="22"/>
        </w:rPr>
        <w:t>up</w:t>
      </w:r>
      <w:r>
        <w:rPr>
          <w:color w:val="0E0E0E"/>
          <w:spacing w:val="-3"/>
          <w:sz w:val="22"/>
        </w:rPr>
        <w:t> </w:t>
      </w:r>
      <w:r>
        <w:rPr>
          <w:color w:val="0E0E0E"/>
          <w:sz w:val="22"/>
        </w:rPr>
        <w:t>the</w:t>
      </w:r>
      <w:r>
        <w:rPr>
          <w:color w:val="0E0E0E"/>
          <w:spacing w:val="-5"/>
          <w:sz w:val="22"/>
        </w:rPr>
        <w:t> </w:t>
      </w:r>
      <w:r>
        <w:rPr>
          <w:color w:val="0E0E0E"/>
          <w:sz w:val="22"/>
        </w:rPr>
        <w:t>input</w:t>
      </w:r>
      <w:r>
        <w:rPr>
          <w:color w:val="0E0E0E"/>
          <w:spacing w:val="6"/>
          <w:sz w:val="22"/>
        </w:rPr>
        <w:t> </w:t>
      </w:r>
      <w:r>
        <w:rPr>
          <w:color w:val="0E0E0E"/>
          <w:sz w:val="22"/>
        </w:rPr>
        <w:t>image</w:t>
      </w:r>
      <w:r>
        <w:rPr>
          <w:color w:val="0E0E0E"/>
          <w:spacing w:val="-2"/>
          <w:sz w:val="22"/>
        </w:rPr>
        <w:t> </w:t>
      </w:r>
      <w:r>
        <w:rPr>
          <w:color w:val="0E0E0E"/>
          <w:sz w:val="22"/>
        </w:rPr>
        <w:t>characteristics</w:t>
      </w:r>
      <w:r>
        <w:rPr>
          <w:color w:val="0E0E0E"/>
          <w:spacing w:val="-14"/>
          <w:sz w:val="22"/>
        </w:rPr>
        <w:t> </w:t>
      </w:r>
      <w:r>
        <w:rPr>
          <w:color w:val="0E0E0E"/>
          <w:sz w:val="22"/>
        </w:rPr>
        <w:t>such</w:t>
      </w:r>
      <w:r>
        <w:rPr>
          <w:color w:val="0E0E0E"/>
          <w:spacing w:val="5"/>
          <w:sz w:val="22"/>
        </w:rPr>
        <w:t> </w:t>
      </w:r>
      <w:r>
        <w:rPr>
          <w:color w:val="0E0E0E"/>
          <w:sz w:val="22"/>
        </w:rPr>
        <w:t>as</w:t>
      </w:r>
      <w:r>
        <w:rPr>
          <w:color w:val="0E0E0E"/>
          <w:spacing w:val="-4"/>
          <w:sz w:val="22"/>
        </w:rPr>
        <w:t> </w:t>
      </w:r>
      <w:r>
        <w:rPr>
          <w:color w:val="0E0E0E"/>
          <w:sz w:val="22"/>
        </w:rPr>
        <w:t>lines,</w:t>
      </w:r>
      <w:r>
        <w:rPr>
          <w:color w:val="0E0E0E"/>
          <w:spacing w:val="-2"/>
          <w:sz w:val="22"/>
        </w:rPr>
        <w:t> </w:t>
      </w:r>
      <w:r>
        <w:rPr>
          <w:color w:val="0E0E0E"/>
          <w:sz w:val="22"/>
        </w:rPr>
        <w:t>circles,</w:t>
      </w:r>
      <w:r>
        <w:rPr>
          <w:color w:val="0E0E0E"/>
          <w:spacing w:val="1"/>
          <w:sz w:val="22"/>
        </w:rPr>
        <w:t> </w:t>
      </w:r>
      <w:r>
        <w:rPr>
          <w:color w:val="0E0E0E"/>
          <w:sz w:val="22"/>
        </w:rPr>
        <w:t>gradients,</w:t>
      </w:r>
      <w:r>
        <w:rPr>
          <w:color w:val="0E0E0E"/>
          <w:spacing w:val="2"/>
          <w:sz w:val="22"/>
        </w:rPr>
        <w:t> </w:t>
      </w:r>
      <w:r>
        <w:rPr>
          <w:color w:val="0E0E0E"/>
          <w:sz w:val="22"/>
        </w:rPr>
        <w:t>or</w:t>
      </w:r>
      <w:r>
        <w:rPr>
          <w:color w:val="0E0E0E"/>
          <w:spacing w:val="-4"/>
          <w:sz w:val="22"/>
        </w:rPr>
        <w:t> </w:t>
      </w:r>
      <w:r>
        <w:rPr>
          <w:color w:val="0E0E0E"/>
          <w:sz w:val="22"/>
        </w:rPr>
        <w:t>any</w:t>
      </w:r>
      <w:r>
        <w:rPr>
          <w:color w:val="0E0E0E"/>
          <w:spacing w:val="-4"/>
          <w:sz w:val="22"/>
        </w:rPr>
        <w:t> </w:t>
      </w:r>
      <w:r>
        <w:rPr>
          <w:color w:val="0E0E0E"/>
          <w:spacing w:val="-2"/>
          <w:sz w:val="22"/>
        </w:rPr>
        <w:t>anomaly.</w:t>
      </w:r>
    </w:p>
    <w:p>
      <w:pPr>
        <w:pStyle w:val="ListParagraph"/>
        <w:numPr>
          <w:ilvl w:val="0"/>
          <w:numId w:val="10"/>
        </w:numPr>
        <w:tabs>
          <w:tab w:pos="843" w:val="left" w:leader="none"/>
          <w:tab w:pos="845" w:val="left" w:leader="none"/>
        </w:tabs>
        <w:spacing w:line="292" w:lineRule="auto" w:before="69" w:after="0"/>
        <w:ind w:left="845" w:right="314" w:hanging="362"/>
        <w:jc w:val="both"/>
        <w:rPr>
          <w:color w:val="0E0E0E"/>
          <w:sz w:val="22"/>
        </w:rPr>
      </w:pPr>
      <w:r>
        <w:rPr>
          <w:color w:val="0E0E0E"/>
          <w:sz w:val="22"/>
        </w:rPr>
        <w:t>The state of the image is</w:t>
      </w:r>
      <w:r>
        <w:rPr>
          <w:color w:val="0E0E0E"/>
          <w:spacing w:val="-3"/>
          <w:sz w:val="22"/>
        </w:rPr>
        <w:t> </w:t>
      </w:r>
      <w:r>
        <w:rPr>
          <w:color w:val="0E0E0E"/>
          <w:sz w:val="22"/>
        </w:rPr>
        <w:t>of little importance</w:t>
      </w:r>
      <w:r>
        <w:rPr>
          <w:color w:val="0E0E0E"/>
          <w:spacing w:val="23"/>
          <w:sz w:val="22"/>
        </w:rPr>
        <w:t> </w:t>
      </w:r>
      <w:r>
        <w:rPr>
          <w:color w:val="0E0E0E"/>
          <w:sz w:val="22"/>
        </w:rPr>
        <w:t>as it can even process an imperfect</w:t>
      </w:r>
      <w:r>
        <w:rPr>
          <w:color w:val="0E0E0E"/>
          <w:spacing w:val="19"/>
          <w:sz w:val="22"/>
        </w:rPr>
        <w:t> </w:t>
      </w:r>
      <w:r>
        <w:rPr>
          <w:color w:val="0E0E0E"/>
          <w:sz w:val="22"/>
        </w:rPr>
        <w:t>image depending on its characteristics.</w:t>
      </w:r>
    </w:p>
    <w:p>
      <w:pPr>
        <w:pStyle w:val="ListParagraph"/>
        <w:numPr>
          <w:ilvl w:val="0"/>
          <w:numId w:val="10"/>
        </w:numPr>
        <w:tabs>
          <w:tab w:pos="841" w:val="left" w:leader="none"/>
          <w:tab w:pos="845" w:val="left" w:leader="none"/>
        </w:tabs>
        <w:spacing w:line="290" w:lineRule="auto" w:before="7" w:after="0"/>
        <w:ind w:left="845" w:right="318" w:hanging="362"/>
        <w:jc w:val="both"/>
        <w:rPr>
          <w:color w:val="0E0E0E"/>
          <w:sz w:val="22"/>
        </w:rPr>
      </w:pPr>
      <w:r>
        <w:rPr>
          <w:color w:val="0E0E0E"/>
          <w:sz w:val="22"/>
        </w:rPr>
        <w:t>CNN is a multilayer </w:t>
      </w:r>
      <w:r>
        <w:rPr>
          <w:color w:val="464646"/>
          <w:sz w:val="22"/>
        </w:rPr>
        <w:t>/ </w:t>
      </w:r>
      <w:r>
        <w:rPr>
          <w:color w:val="0E0E0E"/>
          <w:sz w:val="22"/>
        </w:rPr>
        <w:t>feed forward neural network, which is an AI network where the nodes do not loop, and the data flow makes sure the input nodes receive the data first which then travels through hidden layers and finally to the output nodes.</w:t>
      </w:r>
    </w:p>
    <w:p>
      <w:pPr>
        <w:pStyle w:val="ListParagraph"/>
        <w:numPr>
          <w:ilvl w:val="0"/>
          <w:numId w:val="10"/>
        </w:numPr>
        <w:tabs>
          <w:tab w:pos="841" w:val="left" w:leader="none"/>
          <w:tab w:pos="844" w:val="left" w:leader="none"/>
        </w:tabs>
        <w:spacing w:line="290" w:lineRule="auto" w:before="9" w:after="0"/>
        <w:ind w:left="844" w:right="317" w:hanging="361"/>
        <w:jc w:val="both"/>
        <w:rPr>
          <w:color w:val="0E0E0E"/>
          <w:sz w:val="22"/>
        </w:rPr>
      </w:pPr>
      <w:r>
        <w:rPr>
          <w:color w:val="0E0E0E"/>
          <w:sz w:val="22"/>
        </w:rPr>
        <w:t>Since it is</w:t>
      </w:r>
      <w:r>
        <w:rPr>
          <w:color w:val="0E0E0E"/>
          <w:spacing w:val="-3"/>
          <w:sz w:val="22"/>
        </w:rPr>
        <w:t> </w:t>
      </w:r>
      <w:r>
        <w:rPr>
          <w:color w:val="0E0E0E"/>
          <w:sz w:val="22"/>
        </w:rPr>
        <w:t>a</w:t>
      </w:r>
      <w:r>
        <w:rPr>
          <w:color w:val="0E0E0E"/>
          <w:spacing w:val="-5"/>
          <w:sz w:val="22"/>
        </w:rPr>
        <w:t> </w:t>
      </w:r>
      <w:r>
        <w:rPr>
          <w:color w:val="0E0E0E"/>
          <w:sz w:val="22"/>
        </w:rPr>
        <w:t>convolutional</w:t>
      </w:r>
      <w:r>
        <w:rPr>
          <w:color w:val="0E0E0E"/>
          <w:spacing w:val="26"/>
          <w:sz w:val="22"/>
        </w:rPr>
        <w:t> </w:t>
      </w:r>
      <w:r>
        <w:rPr>
          <w:color w:val="0E0E0E"/>
          <w:sz w:val="22"/>
        </w:rPr>
        <w:t>layer which has</w:t>
      </w:r>
      <w:r>
        <w:rPr>
          <w:color w:val="0E0E0E"/>
          <w:spacing w:val="-2"/>
          <w:sz w:val="22"/>
        </w:rPr>
        <w:t> </w:t>
      </w:r>
      <w:r>
        <w:rPr>
          <w:color w:val="0E0E0E"/>
          <w:sz w:val="22"/>
        </w:rPr>
        <w:t>many layers assembled on top of</w:t>
      </w:r>
      <w:r>
        <w:rPr>
          <w:color w:val="0E0E0E"/>
          <w:spacing w:val="-4"/>
          <w:sz w:val="22"/>
        </w:rPr>
        <w:t> </w:t>
      </w:r>
      <w:r>
        <w:rPr>
          <w:color w:val="0E0E0E"/>
          <w:sz w:val="22"/>
        </w:rPr>
        <w:t>another where each layer can recognize more characteristics in the image as complex as handwriting or human face, the more layers the more sophisticated</w:t>
      </w:r>
      <w:r>
        <w:rPr>
          <w:color w:val="0E0E0E"/>
          <w:spacing w:val="40"/>
          <w:sz w:val="22"/>
        </w:rPr>
        <w:t> </w:t>
      </w:r>
      <w:r>
        <w:rPr>
          <w:color w:val="0E0E0E"/>
          <w:sz w:val="22"/>
        </w:rPr>
        <w:t>it becomes.</w:t>
      </w:r>
    </w:p>
    <w:p>
      <w:pPr>
        <w:spacing w:before="240"/>
        <w:ind w:left="122" w:right="0" w:firstLine="0"/>
        <w:jc w:val="both"/>
        <w:rPr>
          <w:sz w:val="22"/>
        </w:rPr>
      </w:pPr>
      <w:r>
        <w:rPr>
          <w:color w:val="0E0E0E"/>
          <w:sz w:val="22"/>
        </w:rPr>
        <w:t>CNN</w:t>
      </w:r>
      <w:r>
        <w:rPr>
          <w:color w:val="0E0E0E"/>
          <w:spacing w:val="-11"/>
          <w:sz w:val="22"/>
        </w:rPr>
        <w:t> </w:t>
      </w:r>
      <w:r>
        <w:rPr>
          <w:color w:val="0E0E0E"/>
          <w:sz w:val="22"/>
        </w:rPr>
        <w:t>Architecture</w:t>
      </w:r>
      <w:r>
        <w:rPr>
          <w:color w:val="0E0E0E"/>
          <w:spacing w:val="2"/>
          <w:sz w:val="22"/>
        </w:rPr>
        <w:t> </w:t>
      </w:r>
      <w:r>
        <w:rPr>
          <w:color w:val="0E0E0E"/>
          <w:sz w:val="22"/>
        </w:rPr>
        <w:t>diagram</w:t>
      </w:r>
      <w:r>
        <w:rPr>
          <w:color w:val="0E0E0E"/>
          <w:spacing w:val="-4"/>
          <w:sz w:val="22"/>
        </w:rPr>
        <w:t> </w:t>
      </w:r>
      <w:r>
        <w:rPr>
          <w:color w:val="0E0E0E"/>
          <w:sz w:val="22"/>
        </w:rPr>
        <w:t>(Munnangi,</w:t>
      </w:r>
      <w:r>
        <w:rPr>
          <w:color w:val="0E0E0E"/>
          <w:spacing w:val="3"/>
          <w:sz w:val="22"/>
        </w:rPr>
        <w:t> </w:t>
      </w:r>
      <w:r>
        <w:rPr>
          <w:color w:val="0E0E0E"/>
          <w:spacing w:val="-2"/>
          <w:sz w:val="22"/>
        </w:rPr>
        <w:t>2019).</w:t>
      </w:r>
    </w:p>
    <w:p>
      <w:pPr>
        <w:pStyle w:val="BodyText"/>
        <w:spacing w:before="9"/>
        <w:rPr>
          <w:sz w:val="15"/>
        </w:rPr>
      </w:pPr>
      <w:r>
        <w:rPr/>
        <w:drawing>
          <wp:anchor distT="0" distB="0" distL="0" distR="0" allowOverlap="1" layoutInCell="1" locked="0" behindDoc="1" simplePos="0" relativeHeight="487599616">
            <wp:simplePos x="0" y="0"/>
            <wp:positionH relativeFrom="page">
              <wp:posOffset>1210055</wp:posOffset>
            </wp:positionH>
            <wp:positionV relativeFrom="paragraph">
              <wp:posOffset>130960</wp:posOffset>
            </wp:positionV>
            <wp:extent cx="5139488" cy="2830068"/>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29" cstate="print"/>
                    <a:stretch>
                      <a:fillRect/>
                    </a:stretch>
                  </pic:blipFill>
                  <pic:spPr>
                    <a:xfrm>
                      <a:off x="0" y="0"/>
                      <a:ext cx="5139488" cy="2830068"/>
                    </a:xfrm>
                    <a:prstGeom prst="rect">
                      <a:avLst/>
                    </a:prstGeom>
                  </pic:spPr>
                </pic:pic>
              </a:graphicData>
            </a:graphic>
          </wp:anchor>
        </w:drawing>
      </w:r>
    </w:p>
    <w:p>
      <w:pPr>
        <w:pStyle w:val="BodyText"/>
        <w:spacing w:before="234"/>
        <w:rPr>
          <w:sz w:val="22"/>
        </w:rPr>
      </w:pPr>
    </w:p>
    <w:p>
      <w:pPr>
        <w:pStyle w:val="Heading5"/>
        <w:numPr>
          <w:ilvl w:val="2"/>
          <w:numId w:val="6"/>
        </w:numPr>
        <w:tabs>
          <w:tab w:pos="1567" w:val="left" w:leader="none"/>
        </w:tabs>
        <w:spacing w:line="240" w:lineRule="auto" w:before="0" w:after="0"/>
        <w:ind w:left="1567" w:right="0" w:hanging="720"/>
        <w:jc w:val="left"/>
        <w:rPr>
          <w:color w:val="0E0E0E"/>
        </w:rPr>
      </w:pPr>
      <w:r>
        <w:rPr>
          <w:color w:val="0E0E0E"/>
        </w:rPr>
        <w:t>Steps</w:t>
      </w:r>
      <w:r>
        <w:rPr>
          <w:color w:val="0E0E0E"/>
          <w:spacing w:val="1"/>
        </w:rPr>
        <w:t> </w:t>
      </w:r>
      <w:r>
        <w:rPr>
          <w:color w:val="0E0E0E"/>
        </w:rPr>
        <w:t>To</w:t>
      </w:r>
      <w:r>
        <w:rPr>
          <w:color w:val="0E0E0E"/>
          <w:spacing w:val="-6"/>
        </w:rPr>
        <w:t> </w:t>
      </w:r>
      <w:r>
        <w:rPr>
          <w:color w:val="0E0E0E"/>
        </w:rPr>
        <w:t>Build A</w:t>
      </w:r>
      <w:r>
        <w:rPr>
          <w:color w:val="0E0E0E"/>
          <w:spacing w:val="-5"/>
        </w:rPr>
        <w:t> </w:t>
      </w:r>
      <w:r>
        <w:rPr>
          <w:color w:val="0E0E0E"/>
        </w:rPr>
        <w:t>CNN</w:t>
      </w:r>
      <w:r>
        <w:rPr>
          <w:color w:val="0E0E0E"/>
          <w:spacing w:val="1"/>
        </w:rPr>
        <w:t> </w:t>
      </w:r>
      <w:r>
        <w:rPr>
          <w:color w:val="0E0E0E"/>
        </w:rPr>
        <w:t>Learning</w:t>
      </w:r>
      <w:r>
        <w:rPr>
          <w:color w:val="0E0E0E"/>
          <w:spacing w:val="3"/>
        </w:rPr>
        <w:t> </w:t>
      </w:r>
      <w:r>
        <w:rPr>
          <w:color w:val="0E0E0E"/>
          <w:spacing w:val="-2"/>
        </w:rPr>
        <w:t>Architecture.</w:t>
      </w:r>
    </w:p>
    <w:p>
      <w:pPr>
        <w:pStyle w:val="ListParagraph"/>
        <w:numPr>
          <w:ilvl w:val="0"/>
          <w:numId w:val="10"/>
        </w:numPr>
        <w:tabs>
          <w:tab w:pos="843" w:val="left" w:leader="none"/>
        </w:tabs>
        <w:spacing w:line="332" w:lineRule="exact" w:before="263" w:after="0"/>
        <w:ind w:left="843" w:right="0" w:hanging="364"/>
        <w:jc w:val="left"/>
        <w:rPr>
          <w:color w:val="0E0E0E"/>
          <w:position w:val="-4"/>
          <w:sz w:val="31"/>
        </w:rPr>
      </w:pPr>
      <w:r>
        <w:rPr>
          <w:color w:val="0E0E0E"/>
          <w:spacing w:val="-2"/>
          <w:sz w:val="22"/>
        </w:rPr>
        <w:t>Convolution</w:t>
      </w:r>
    </w:p>
    <w:p>
      <w:pPr>
        <w:pStyle w:val="ListParagraph"/>
        <w:numPr>
          <w:ilvl w:val="0"/>
          <w:numId w:val="10"/>
        </w:numPr>
        <w:tabs>
          <w:tab w:pos="843" w:val="left" w:leader="none"/>
        </w:tabs>
        <w:spacing w:line="317" w:lineRule="exact" w:before="0" w:after="0"/>
        <w:ind w:left="843" w:right="0" w:hanging="364"/>
        <w:jc w:val="left"/>
        <w:rPr>
          <w:color w:val="0E0E0E"/>
          <w:position w:val="-3"/>
          <w:sz w:val="31"/>
        </w:rPr>
      </w:pPr>
      <w:r>
        <w:rPr>
          <w:color w:val="0E0E0E"/>
          <w:sz w:val="22"/>
        </w:rPr>
        <w:t>ReUL</w:t>
      </w:r>
      <w:r>
        <w:rPr>
          <w:color w:val="0E0E0E"/>
          <w:spacing w:val="-1"/>
          <w:sz w:val="22"/>
        </w:rPr>
        <w:t> </w:t>
      </w:r>
      <w:r>
        <w:rPr>
          <w:color w:val="0E0E0E"/>
          <w:spacing w:val="-2"/>
          <w:sz w:val="22"/>
        </w:rPr>
        <w:t>Layer</w:t>
      </w:r>
    </w:p>
    <w:p>
      <w:pPr>
        <w:pStyle w:val="ListParagraph"/>
        <w:numPr>
          <w:ilvl w:val="0"/>
          <w:numId w:val="10"/>
        </w:numPr>
        <w:tabs>
          <w:tab w:pos="843" w:val="left" w:leader="none"/>
        </w:tabs>
        <w:spacing w:line="320" w:lineRule="exact" w:before="0" w:after="0"/>
        <w:ind w:left="843" w:right="0" w:hanging="364"/>
        <w:jc w:val="left"/>
        <w:rPr>
          <w:color w:val="0E0E0E"/>
          <w:position w:val="-4"/>
          <w:sz w:val="31"/>
        </w:rPr>
      </w:pPr>
      <w:r>
        <w:rPr>
          <w:color w:val="0E0E0E"/>
          <w:sz w:val="22"/>
        </w:rPr>
        <w:t>Pooling</w:t>
      </w:r>
      <w:r>
        <w:rPr>
          <w:color w:val="0E0E0E"/>
          <w:spacing w:val="3"/>
          <w:sz w:val="22"/>
        </w:rPr>
        <w:t> </w:t>
      </w:r>
      <w:r>
        <w:rPr>
          <w:color w:val="0E0E0E"/>
          <w:spacing w:val="-2"/>
          <w:sz w:val="22"/>
        </w:rPr>
        <w:t>Layer</w:t>
      </w:r>
    </w:p>
    <w:p>
      <w:pPr>
        <w:pStyle w:val="ListParagraph"/>
        <w:numPr>
          <w:ilvl w:val="0"/>
          <w:numId w:val="10"/>
        </w:numPr>
        <w:tabs>
          <w:tab w:pos="843" w:val="left" w:leader="none"/>
        </w:tabs>
        <w:spacing w:line="322" w:lineRule="exact" w:before="0" w:after="0"/>
        <w:ind w:left="843" w:right="0" w:hanging="364"/>
        <w:jc w:val="left"/>
        <w:rPr>
          <w:color w:val="0E0E0E"/>
          <w:position w:val="-3"/>
          <w:sz w:val="31"/>
        </w:rPr>
      </w:pPr>
      <w:r>
        <w:rPr>
          <w:color w:val="0E0E0E"/>
          <w:spacing w:val="-2"/>
          <w:sz w:val="22"/>
        </w:rPr>
        <w:t>Flattening</w:t>
      </w:r>
    </w:p>
    <w:p>
      <w:pPr>
        <w:pStyle w:val="ListParagraph"/>
        <w:numPr>
          <w:ilvl w:val="0"/>
          <w:numId w:val="10"/>
        </w:numPr>
        <w:tabs>
          <w:tab w:pos="843" w:val="left" w:leader="none"/>
        </w:tabs>
        <w:spacing w:line="344" w:lineRule="exact" w:before="0" w:after="0"/>
        <w:ind w:left="843" w:right="0" w:hanging="364"/>
        <w:jc w:val="left"/>
        <w:rPr>
          <w:color w:val="0E0E0E"/>
          <w:position w:val="-4"/>
          <w:sz w:val="31"/>
        </w:rPr>
      </w:pPr>
      <w:r>
        <w:rPr>
          <w:color w:val="0E0E0E"/>
          <w:sz w:val="22"/>
        </w:rPr>
        <w:t>Fully</w:t>
      </w:r>
      <w:r>
        <w:rPr>
          <w:color w:val="0E0E0E"/>
          <w:spacing w:val="-4"/>
          <w:sz w:val="22"/>
        </w:rPr>
        <w:t> </w:t>
      </w:r>
      <w:r>
        <w:rPr>
          <w:color w:val="0E0E0E"/>
          <w:sz w:val="22"/>
        </w:rPr>
        <w:t>connected</w:t>
      </w:r>
      <w:r>
        <w:rPr>
          <w:color w:val="0E0E0E"/>
          <w:spacing w:val="12"/>
          <w:sz w:val="22"/>
        </w:rPr>
        <w:t> </w:t>
      </w:r>
      <w:r>
        <w:rPr>
          <w:color w:val="0E0E0E"/>
          <w:spacing w:val="-2"/>
          <w:sz w:val="22"/>
        </w:rPr>
        <w:t>layer.</w:t>
      </w:r>
    </w:p>
    <w:p>
      <w:pPr>
        <w:spacing w:after="0" w:line="344" w:lineRule="exact"/>
        <w:jc w:val="left"/>
        <w:rPr>
          <w:sz w:val="31"/>
        </w:rPr>
        <w:sectPr>
          <w:pgSz w:w="11910" w:h="16840"/>
          <w:pgMar w:header="658" w:footer="1021" w:top="1320" w:bottom="1220" w:left="960" w:right="740"/>
        </w:sectPr>
      </w:pPr>
    </w:p>
    <w:p>
      <w:pPr>
        <w:pStyle w:val="Heading6"/>
        <w:numPr>
          <w:ilvl w:val="2"/>
          <w:numId w:val="6"/>
        </w:numPr>
        <w:tabs>
          <w:tab w:pos="1565" w:val="left" w:leader="none"/>
        </w:tabs>
        <w:spacing w:line="240" w:lineRule="auto" w:before="92" w:after="0"/>
        <w:ind w:left="1565" w:right="0" w:hanging="718"/>
        <w:jc w:val="left"/>
        <w:rPr>
          <w:color w:val="0F0F0F"/>
        </w:rPr>
      </w:pPr>
      <w:bookmarkStart w:name="_TOC_250067" w:id="27"/>
      <w:bookmarkEnd w:id="27"/>
      <w:r>
        <w:rPr>
          <w:color w:val="0F0F0F"/>
          <w:spacing w:val="-2"/>
        </w:rPr>
        <w:t>Convolution</w:t>
      </w:r>
    </w:p>
    <w:p>
      <w:pPr>
        <w:spacing w:line="360" w:lineRule="auto" w:before="284"/>
        <w:ind w:left="124" w:right="318" w:hanging="1"/>
        <w:jc w:val="both"/>
        <w:rPr>
          <w:sz w:val="22"/>
        </w:rPr>
      </w:pPr>
      <w:r>
        <w:rPr>
          <w:color w:val="0F0F0F"/>
          <w:sz w:val="22"/>
        </w:rPr>
        <w:t>The very first layer that extracts the characteristic</w:t>
      </w:r>
      <w:r>
        <w:rPr>
          <w:color w:val="0F0F0F"/>
          <w:spacing w:val="-2"/>
          <w:sz w:val="22"/>
        </w:rPr>
        <w:t> </w:t>
      </w:r>
      <w:r>
        <w:rPr>
          <w:color w:val="0F0F0F"/>
          <w:sz w:val="22"/>
        </w:rPr>
        <w:t>of the input image in our case the plant picture to learn the relationships of features, it does this process with kernel and filters.</w:t>
      </w:r>
    </w:p>
    <w:p>
      <w:pPr>
        <w:pStyle w:val="BodyText"/>
        <w:rPr>
          <w:sz w:val="22"/>
        </w:rPr>
      </w:pPr>
    </w:p>
    <w:p>
      <w:pPr>
        <w:pStyle w:val="BodyText"/>
        <w:spacing w:before="202"/>
        <w:rPr>
          <w:sz w:val="22"/>
        </w:rPr>
      </w:pPr>
    </w:p>
    <w:p>
      <w:pPr>
        <w:pStyle w:val="Heading6"/>
        <w:numPr>
          <w:ilvl w:val="2"/>
          <w:numId w:val="6"/>
        </w:numPr>
        <w:tabs>
          <w:tab w:pos="1566" w:val="left" w:leader="none"/>
        </w:tabs>
        <w:spacing w:line="240" w:lineRule="auto" w:before="0" w:after="0"/>
        <w:ind w:left="1566" w:right="0" w:hanging="719"/>
        <w:jc w:val="left"/>
        <w:rPr>
          <w:color w:val="0F0F0F"/>
        </w:rPr>
      </w:pPr>
      <w:bookmarkStart w:name="_TOC_250066" w:id="28"/>
      <w:r>
        <w:rPr>
          <w:color w:val="0F0F0F"/>
          <w:w w:val="105"/>
        </w:rPr>
        <w:t>ReUL</w:t>
      </w:r>
      <w:r>
        <w:rPr>
          <w:color w:val="0F0F0F"/>
          <w:spacing w:val="-12"/>
          <w:w w:val="105"/>
        </w:rPr>
        <w:t> </w:t>
      </w:r>
      <w:bookmarkEnd w:id="28"/>
      <w:r>
        <w:rPr>
          <w:color w:val="0F0F0F"/>
          <w:spacing w:val="-2"/>
          <w:w w:val="105"/>
        </w:rPr>
        <w:t>Layer</w:t>
      </w:r>
    </w:p>
    <w:p>
      <w:pPr>
        <w:spacing w:line="340" w:lineRule="auto" w:before="284"/>
        <w:ind w:left="124" w:right="311" w:hanging="2"/>
        <w:jc w:val="both"/>
        <w:rPr>
          <w:sz w:val="22"/>
        </w:rPr>
      </w:pPr>
      <w:r>
        <w:rPr>
          <w:color w:val="0F0F0F"/>
          <w:sz w:val="22"/>
        </w:rPr>
        <w:t>Rectified</w:t>
      </w:r>
      <w:r>
        <w:rPr>
          <w:color w:val="0F0F0F"/>
          <w:spacing w:val="-3"/>
          <w:sz w:val="22"/>
        </w:rPr>
        <w:t> </w:t>
      </w:r>
      <w:r>
        <w:rPr>
          <w:color w:val="0F0F0F"/>
          <w:sz w:val="22"/>
        </w:rPr>
        <w:t>Linear</w:t>
      </w:r>
      <w:r>
        <w:rPr>
          <w:color w:val="0F0F0F"/>
          <w:spacing w:val="-4"/>
          <w:sz w:val="22"/>
        </w:rPr>
        <w:t> </w:t>
      </w:r>
      <w:r>
        <w:rPr>
          <w:color w:val="0F0F0F"/>
          <w:sz w:val="22"/>
        </w:rPr>
        <w:t>Unit</w:t>
      </w:r>
      <w:r>
        <w:rPr>
          <w:color w:val="0F0F0F"/>
          <w:spacing w:val="-3"/>
          <w:sz w:val="22"/>
        </w:rPr>
        <w:t> </w:t>
      </w:r>
      <w:r>
        <w:rPr>
          <w:color w:val="0F0F0F"/>
          <w:sz w:val="22"/>
        </w:rPr>
        <w:t>is</w:t>
      </w:r>
      <w:r>
        <w:rPr>
          <w:color w:val="0F0F0F"/>
          <w:spacing w:val="-12"/>
          <w:sz w:val="22"/>
        </w:rPr>
        <w:t> </w:t>
      </w:r>
      <w:r>
        <w:rPr>
          <w:color w:val="0F0F0F"/>
          <w:sz w:val="22"/>
        </w:rPr>
        <w:t>a</w:t>
      </w:r>
      <w:r>
        <w:rPr>
          <w:color w:val="0F0F0F"/>
          <w:spacing w:val="-14"/>
          <w:sz w:val="22"/>
        </w:rPr>
        <w:t> </w:t>
      </w:r>
      <w:r>
        <w:rPr>
          <w:color w:val="0F0F0F"/>
          <w:sz w:val="22"/>
        </w:rPr>
        <w:t>common deep</w:t>
      </w:r>
      <w:r>
        <w:rPr>
          <w:color w:val="0F0F0F"/>
          <w:spacing w:val="-7"/>
          <w:sz w:val="22"/>
        </w:rPr>
        <w:t> </w:t>
      </w:r>
      <w:r>
        <w:rPr>
          <w:color w:val="0F0F0F"/>
          <w:sz w:val="22"/>
        </w:rPr>
        <w:t>learning</w:t>
      </w:r>
      <w:r>
        <w:rPr>
          <w:color w:val="0F0F0F"/>
          <w:spacing w:val="-4"/>
          <w:sz w:val="22"/>
        </w:rPr>
        <w:t> </w:t>
      </w:r>
      <w:r>
        <w:rPr>
          <w:color w:val="0F0F0F"/>
          <w:sz w:val="22"/>
        </w:rPr>
        <w:t>activation function it</w:t>
      </w:r>
      <w:r>
        <w:rPr>
          <w:color w:val="0F0F0F"/>
          <w:spacing w:val="-8"/>
          <w:sz w:val="22"/>
        </w:rPr>
        <w:t> </w:t>
      </w:r>
      <w:r>
        <w:rPr>
          <w:color w:val="0F0F0F"/>
          <w:sz w:val="22"/>
        </w:rPr>
        <w:t>returns</w:t>
      </w:r>
      <w:r>
        <w:rPr>
          <w:color w:val="0F0F0F"/>
          <w:spacing w:val="-6"/>
          <w:sz w:val="22"/>
        </w:rPr>
        <w:t> </w:t>
      </w:r>
      <w:r>
        <w:rPr>
          <w:color w:val="0F0F0F"/>
          <w:sz w:val="22"/>
        </w:rPr>
        <w:t>0</w:t>
      </w:r>
      <w:r>
        <w:rPr>
          <w:color w:val="0F0F0F"/>
          <w:spacing w:val="-12"/>
          <w:sz w:val="22"/>
        </w:rPr>
        <w:t> </w:t>
      </w:r>
      <w:r>
        <w:rPr>
          <w:color w:val="0F0F0F"/>
          <w:sz w:val="22"/>
        </w:rPr>
        <w:t>if</w:t>
      </w:r>
      <w:r>
        <w:rPr>
          <w:color w:val="0F0F0F"/>
          <w:spacing w:val="-14"/>
          <w:sz w:val="22"/>
        </w:rPr>
        <w:t> </w:t>
      </w:r>
      <w:r>
        <w:rPr>
          <w:color w:val="0F0F0F"/>
          <w:sz w:val="22"/>
        </w:rPr>
        <w:t>the</w:t>
      </w:r>
      <w:r>
        <w:rPr>
          <w:color w:val="0F0F0F"/>
          <w:spacing w:val="-4"/>
          <w:sz w:val="22"/>
        </w:rPr>
        <w:t> </w:t>
      </w:r>
      <w:r>
        <w:rPr>
          <w:color w:val="0F0F0F"/>
          <w:sz w:val="22"/>
        </w:rPr>
        <w:t>input</w:t>
      </w:r>
      <w:r>
        <w:rPr>
          <w:color w:val="0F0F0F"/>
          <w:spacing w:val="-6"/>
          <w:sz w:val="22"/>
        </w:rPr>
        <w:t> </w:t>
      </w:r>
      <w:r>
        <w:rPr>
          <w:color w:val="0F0F0F"/>
          <w:sz w:val="22"/>
        </w:rPr>
        <w:t>is</w:t>
      </w:r>
      <w:r>
        <w:rPr>
          <w:color w:val="0F0F0F"/>
          <w:spacing w:val="-11"/>
          <w:sz w:val="22"/>
        </w:rPr>
        <w:t> </w:t>
      </w:r>
      <w:r>
        <w:rPr>
          <w:color w:val="0F0F0F"/>
          <w:sz w:val="22"/>
        </w:rPr>
        <w:t>negative whereas the positive input returns the value of the input (Chen, 2021), it essentially filters the images that contain a negative value with 0 when the node input is above a certain threshold (Challa, 2022).</w:t>
      </w:r>
      <w:r>
        <w:rPr>
          <w:color w:val="0F0F0F"/>
          <w:spacing w:val="40"/>
          <w:sz w:val="22"/>
        </w:rPr>
        <w:t> </w:t>
      </w:r>
      <w:r>
        <w:rPr>
          <w:color w:val="0F0F0F"/>
          <w:sz w:val="22"/>
        </w:rPr>
        <w:t>The output is</w:t>
      </w:r>
      <w:r>
        <w:rPr>
          <w:color w:val="0F0F0F"/>
          <w:spacing w:val="-3"/>
          <w:sz w:val="22"/>
        </w:rPr>
        <w:t> </w:t>
      </w:r>
      <w:r>
        <w:rPr>
          <w:rFonts w:ascii="Arial"/>
          <w:i/>
          <w:color w:val="0F0F0F"/>
          <w:sz w:val="26"/>
        </w:rPr>
        <w:t>f</w:t>
      </w:r>
      <w:r>
        <w:rPr>
          <w:rFonts w:ascii="Arial"/>
          <w:i/>
          <w:color w:val="0F0F0F"/>
          <w:spacing w:val="-19"/>
          <w:sz w:val="26"/>
        </w:rPr>
        <w:t> </w:t>
      </w:r>
      <w:r>
        <w:rPr>
          <w:color w:val="0F0F0F"/>
          <w:sz w:val="22"/>
        </w:rPr>
        <w:t>(x) = max(0,x) it is used to introduce non linearity to CNN model (Munnangi, 2019).</w:t>
      </w:r>
    </w:p>
    <w:p>
      <w:pPr>
        <w:pStyle w:val="BodyText"/>
        <w:rPr>
          <w:sz w:val="22"/>
        </w:rPr>
      </w:pPr>
    </w:p>
    <w:p>
      <w:pPr>
        <w:pStyle w:val="BodyText"/>
        <w:spacing w:before="223"/>
        <w:rPr>
          <w:sz w:val="22"/>
        </w:rPr>
      </w:pPr>
    </w:p>
    <w:p>
      <w:pPr>
        <w:pStyle w:val="Heading6"/>
        <w:numPr>
          <w:ilvl w:val="2"/>
          <w:numId w:val="6"/>
        </w:numPr>
        <w:tabs>
          <w:tab w:pos="1570" w:val="left" w:leader="none"/>
        </w:tabs>
        <w:spacing w:line="240" w:lineRule="auto" w:before="0" w:after="0"/>
        <w:ind w:left="1570" w:right="0" w:hanging="723"/>
        <w:jc w:val="left"/>
        <w:rPr>
          <w:color w:val="0F0F0F"/>
        </w:rPr>
      </w:pPr>
      <w:bookmarkStart w:name="_TOC_250065" w:id="29"/>
      <w:r>
        <w:rPr>
          <w:color w:val="0F0F0F"/>
          <w:w w:val="105"/>
        </w:rPr>
        <w:t>Pooling</w:t>
      </w:r>
      <w:r>
        <w:rPr>
          <w:color w:val="0F0F0F"/>
          <w:spacing w:val="-14"/>
          <w:w w:val="105"/>
        </w:rPr>
        <w:t> </w:t>
      </w:r>
      <w:bookmarkEnd w:id="29"/>
      <w:r>
        <w:rPr>
          <w:color w:val="0F0F0F"/>
          <w:spacing w:val="-4"/>
          <w:w w:val="105"/>
        </w:rPr>
        <w:t>Layer</w:t>
      </w:r>
    </w:p>
    <w:p>
      <w:pPr>
        <w:spacing w:line="362" w:lineRule="auto" w:before="284"/>
        <w:ind w:left="120" w:right="318" w:firstLine="4"/>
        <w:jc w:val="both"/>
        <w:rPr>
          <w:sz w:val="22"/>
        </w:rPr>
      </w:pPr>
      <w:r>
        <w:rPr>
          <w:color w:val="0F0F0F"/>
          <w:sz w:val="22"/>
        </w:rPr>
        <w:t>Used to only keep the valuable data which is to be further processed by reducing the parameters using down sampling. The</w:t>
      </w:r>
      <w:r>
        <w:rPr>
          <w:color w:val="0F0F0F"/>
          <w:spacing w:val="-5"/>
          <w:sz w:val="22"/>
        </w:rPr>
        <w:t> </w:t>
      </w:r>
      <w:r>
        <w:rPr>
          <w:color w:val="0F0F0F"/>
          <w:sz w:val="22"/>
        </w:rPr>
        <w:t>type of pooling we choose is</w:t>
      </w:r>
      <w:r>
        <w:rPr>
          <w:color w:val="0F0F0F"/>
          <w:spacing w:val="-1"/>
          <w:sz w:val="22"/>
        </w:rPr>
        <w:t> </w:t>
      </w:r>
      <w:r>
        <w:rPr>
          <w:color w:val="0F0F0F"/>
          <w:sz w:val="22"/>
        </w:rPr>
        <w:t>Max Pooling it reduces the dimensionality of images by carefully reducing the number of pixels in the output which it calculated from the previous convolutional layer (Max Pooling in Convolutional Neural Networks Explained, 2018).</w:t>
      </w:r>
    </w:p>
    <w:p>
      <w:pPr>
        <w:pStyle w:val="BodyText"/>
        <w:rPr>
          <w:sz w:val="22"/>
        </w:rPr>
      </w:pPr>
    </w:p>
    <w:p>
      <w:pPr>
        <w:pStyle w:val="BodyText"/>
        <w:spacing w:before="197"/>
        <w:rPr>
          <w:sz w:val="22"/>
        </w:rPr>
      </w:pPr>
    </w:p>
    <w:p>
      <w:pPr>
        <w:pStyle w:val="Heading6"/>
        <w:numPr>
          <w:ilvl w:val="2"/>
          <w:numId w:val="6"/>
        </w:numPr>
        <w:tabs>
          <w:tab w:pos="1565" w:val="left" w:leader="none"/>
        </w:tabs>
        <w:spacing w:line="240" w:lineRule="auto" w:before="0" w:after="0"/>
        <w:ind w:left="1565" w:right="0" w:hanging="718"/>
        <w:jc w:val="left"/>
        <w:rPr>
          <w:color w:val="0F0F0F"/>
        </w:rPr>
      </w:pPr>
      <w:bookmarkStart w:name="_TOC_250064" w:id="30"/>
      <w:bookmarkEnd w:id="30"/>
      <w:r>
        <w:rPr>
          <w:color w:val="0F0F0F"/>
          <w:spacing w:val="-2"/>
        </w:rPr>
        <w:t>Flattening</w:t>
      </w:r>
    </w:p>
    <w:p>
      <w:pPr>
        <w:spacing w:line="360" w:lineRule="auto" w:before="284"/>
        <w:ind w:left="122" w:right="311" w:firstLine="2"/>
        <w:jc w:val="both"/>
        <w:rPr>
          <w:sz w:val="22"/>
        </w:rPr>
      </w:pPr>
      <w:r>
        <w:rPr>
          <w:color w:val="0F0F0F"/>
          <w:sz w:val="22"/>
        </w:rPr>
        <w:t>Used to convert 2 Dimensional arrays from pooled maps to a single continuous vector where it becomes a flattered matrix which is then inserted as</w:t>
      </w:r>
      <w:r>
        <w:rPr>
          <w:color w:val="0F0F0F"/>
          <w:spacing w:val="-1"/>
          <w:sz w:val="22"/>
        </w:rPr>
        <w:t> </w:t>
      </w:r>
      <w:r>
        <w:rPr>
          <w:color w:val="0F0F0F"/>
          <w:sz w:val="22"/>
        </w:rPr>
        <w:t>input to the connected layers to</w:t>
      </w:r>
      <w:r>
        <w:rPr>
          <w:color w:val="0F0F0F"/>
          <w:spacing w:val="-2"/>
          <w:sz w:val="22"/>
        </w:rPr>
        <w:t> </w:t>
      </w:r>
      <w:r>
        <w:rPr>
          <w:color w:val="0F0F0F"/>
          <w:sz w:val="22"/>
        </w:rPr>
        <w:t>classify the image (Biswal, 2022).</w:t>
      </w:r>
    </w:p>
    <w:p>
      <w:pPr>
        <w:pStyle w:val="BodyText"/>
        <w:rPr>
          <w:sz w:val="22"/>
        </w:rPr>
      </w:pPr>
    </w:p>
    <w:p>
      <w:pPr>
        <w:pStyle w:val="BodyText"/>
        <w:spacing w:before="207"/>
        <w:rPr>
          <w:sz w:val="22"/>
        </w:rPr>
      </w:pPr>
    </w:p>
    <w:p>
      <w:pPr>
        <w:pStyle w:val="Heading6"/>
        <w:numPr>
          <w:ilvl w:val="2"/>
          <w:numId w:val="6"/>
        </w:numPr>
        <w:tabs>
          <w:tab w:pos="1565" w:val="left" w:leader="none"/>
        </w:tabs>
        <w:spacing w:line="240" w:lineRule="auto" w:before="0" w:after="0"/>
        <w:ind w:left="1565" w:right="0" w:hanging="718"/>
        <w:jc w:val="left"/>
        <w:rPr>
          <w:color w:val="0F0F0F"/>
        </w:rPr>
      </w:pPr>
      <w:bookmarkStart w:name="_TOC_250063" w:id="31"/>
      <w:r>
        <w:rPr>
          <w:color w:val="0F0F0F"/>
        </w:rPr>
        <w:t>Fully</w:t>
      </w:r>
      <w:r>
        <w:rPr>
          <w:color w:val="0F0F0F"/>
          <w:spacing w:val="25"/>
        </w:rPr>
        <w:t> </w:t>
      </w:r>
      <w:r>
        <w:rPr>
          <w:color w:val="0F0F0F"/>
        </w:rPr>
        <w:t>Connected</w:t>
      </w:r>
      <w:r>
        <w:rPr>
          <w:color w:val="0F0F0F"/>
          <w:spacing w:val="42"/>
        </w:rPr>
        <w:t> </w:t>
      </w:r>
      <w:bookmarkEnd w:id="31"/>
      <w:r>
        <w:rPr>
          <w:color w:val="0F0F0F"/>
          <w:spacing w:val="-2"/>
        </w:rPr>
        <w:t>Layer.</w:t>
      </w:r>
    </w:p>
    <w:p>
      <w:pPr>
        <w:spacing w:line="360" w:lineRule="auto" w:before="284"/>
        <w:ind w:left="120" w:right="305" w:firstLine="4"/>
        <w:jc w:val="both"/>
        <w:rPr>
          <w:sz w:val="22"/>
        </w:rPr>
      </w:pPr>
      <w:r>
        <w:rPr>
          <w:color w:val="0F0F0F"/>
          <w:sz w:val="22"/>
        </w:rPr>
        <w:t>The layer multiplies the input with a weight matrix then adds a bias vector, both convolutional and down sampling layers are followed with many connected layers (Fully Connected Layer - MATLAB, 2022). The flatten vector is passed into the input layer and is combined with features to create the model which then is activated via an activation function to classify the outputs using softmax or sigmoid.</w:t>
      </w:r>
    </w:p>
    <w:p>
      <w:pPr>
        <w:spacing w:after="0" w:line="360" w:lineRule="auto"/>
        <w:jc w:val="both"/>
        <w:rPr>
          <w:sz w:val="22"/>
        </w:rPr>
        <w:sectPr>
          <w:pgSz w:w="11910" w:h="16840"/>
          <w:pgMar w:header="658" w:footer="1021" w:top="1320" w:bottom="1220" w:left="960" w:right="740"/>
        </w:sectPr>
      </w:pPr>
    </w:p>
    <w:p>
      <w:pPr>
        <w:pStyle w:val="Heading5"/>
        <w:numPr>
          <w:ilvl w:val="2"/>
          <w:numId w:val="6"/>
        </w:numPr>
        <w:tabs>
          <w:tab w:pos="1565" w:val="left" w:leader="none"/>
        </w:tabs>
        <w:spacing w:line="240" w:lineRule="auto" w:before="82" w:after="0"/>
        <w:ind w:left="1565" w:right="0" w:hanging="718"/>
        <w:jc w:val="left"/>
        <w:rPr>
          <w:color w:val="0F0F0F"/>
        </w:rPr>
      </w:pPr>
      <w:bookmarkStart w:name="_TOC_250062" w:id="32"/>
      <w:r>
        <w:rPr>
          <w:color w:val="0F0F0F"/>
        </w:rPr>
        <w:t>Computing</w:t>
      </w:r>
      <w:r>
        <w:rPr>
          <w:color w:val="0F0F0F"/>
          <w:spacing w:val="5"/>
        </w:rPr>
        <w:t> </w:t>
      </w:r>
      <w:bookmarkEnd w:id="32"/>
      <w:r>
        <w:rPr>
          <w:color w:val="0F0F0F"/>
          <w:spacing w:val="-2"/>
        </w:rPr>
        <w:t>Platform</w:t>
      </w:r>
    </w:p>
    <w:p>
      <w:pPr>
        <w:pStyle w:val="BodyText"/>
        <w:spacing w:line="376" w:lineRule="auto" w:before="291"/>
        <w:ind w:left="120" w:right="310" w:firstLine="5"/>
        <w:jc w:val="both"/>
      </w:pPr>
      <w:r>
        <w:rPr>
          <w:color w:val="0F0F0F"/>
          <w:w w:val="105"/>
        </w:rPr>
        <w:t>Jupyter</w:t>
      </w:r>
      <w:r>
        <w:rPr>
          <w:color w:val="0F0F0F"/>
          <w:spacing w:val="-14"/>
          <w:w w:val="105"/>
        </w:rPr>
        <w:t> </w:t>
      </w:r>
      <w:r>
        <w:rPr>
          <w:color w:val="0F0F0F"/>
          <w:w w:val="105"/>
        </w:rPr>
        <w:t>notebook</w:t>
      </w:r>
      <w:r>
        <w:rPr>
          <w:color w:val="0F0F0F"/>
          <w:spacing w:val="-14"/>
          <w:w w:val="105"/>
        </w:rPr>
        <w:t> </w:t>
      </w:r>
      <w:r>
        <w:rPr>
          <w:color w:val="0F0F0F"/>
          <w:w w:val="105"/>
        </w:rPr>
        <w:t>has</w:t>
      </w:r>
      <w:r>
        <w:rPr>
          <w:color w:val="0F0F0F"/>
          <w:spacing w:val="-14"/>
          <w:w w:val="105"/>
        </w:rPr>
        <w:t> </w:t>
      </w:r>
      <w:r>
        <w:rPr>
          <w:color w:val="0F0F0F"/>
          <w:w w:val="105"/>
        </w:rPr>
        <w:t>become</w:t>
      </w:r>
      <w:r>
        <w:rPr>
          <w:color w:val="0F0F0F"/>
          <w:spacing w:val="-14"/>
          <w:w w:val="105"/>
        </w:rPr>
        <w:t> </w:t>
      </w:r>
      <w:r>
        <w:rPr>
          <w:color w:val="0F0F0F"/>
          <w:w w:val="105"/>
        </w:rPr>
        <w:t>is</w:t>
      </w:r>
      <w:r>
        <w:rPr>
          <w:color w:val="0F0F0F"/>
          <w:spacing w:val="-13"/>
          <w:w w:val="105"/>
        </w:rPr>
        <w:t> </w:t>
      </w:r>
      <w:r>
        <w:rPr>
          <w:color w:val="0F0F0F"/>
          <w:w w:val="105"/>
        </w:rPr>
        <w:t>an</w:t>
      </w:r>
      <w:r>
        <w:rPr>
          <w:color w:val="0F0F0F"/>
          <w:spacing w:val="-14"/>
          <w:w w:val="105"/>
        </w:rPr>
        <w:t> </w:t>
      </w:r>
      <w:r>
        <w:rPr>
          <w:color w:val="0F0F0F"/>
          <w:w w:val="105"/>
        </w:rPr>
        <w:t>iterative</w:t>
      </w:r>
      <w:r>
        <w:rPr>
          <w:color w:val="0F0F0F"/>
          <w:spacing w:val="-14"/>
          <w:w w:val="105"/>
        </w:rPr>
        <w:t> </w:t>
      </w:r>
      <w:r>
        <w:rPr>
          <w:color w:val="0F0F0F"/>
          <w:w w:val="105"/>
        </w:rPr>
        <w:t>web-based</w:t>
      </w:r>
      <w:r>
        <w:rPr>
          <w:color w:val="0F0F0F"/>
          <w:spacing w:val="-10"/>
          <w:w w:val="105"/>
        </w:rPr>
        <w:t> </w:t>
      </w:r>
      <w:r>
        <w:rPr>
          <w:color w:val="0F0F0F"/>
          <w:w w:val="105"/>
        </w:rPr>
        <w:t>platform</w:t>
      </w:r>
      <w:r>
        <w:rPr>
          <w:color w:val="0F0F0F"/>
          <w:spacing w:val="-13"/>
          <w:w w:val="105"/>
        </w:rPr>
        <w:t> </w:t>
      </w:r>
      <w:r>
        <w:rPr>
          <w:color w:val="0F0F0F"/>
          <w:w w:val="105"/>
        </w:rPr>
        <w:t>that</w:t>
      </w:r>
      <w:r>
        <w:rPr>
          <w:color w:val="0F0F0F"/>
          <w:spacing w:val="-14"/>
          <w:w w:val="105"/>
        </w:rPr>
        <w:t> </w:t>
      </w:r>
      <w:r>
        <w:rPr>
          <w:color w:val="0F0F0F"/>
          <w:w w:val="105"/>
        </w:rPr>
        <w:t>supports</w:t>
      </w:r>
      <w:r>
        <w:rPr>
          <w:color w:val="0F0F0F"/>
          <w:spacing w:val="-14"/>
          <w:w w:val="105"/>
        </w:rPr>
        <w:t> </w:t>
      </w:r>
      <w:r>
        <w:rPr>
          <w:color w:val="0F0F0F"/>
          <w:w w:val="105"/>
        </w:rPr>
        <w:t>multiple</w:t>
      </w:r>
      <w:r>
        <w:rPr>
          <w:color w:val="0F0F0F"/>
          <w:spacing w:val="-12"/>
          <w:w w:val="105"/>
        </w:rPr>
        <w:t> </w:t>
      </w:r>
      <w:r>
        <w:rPr>
          <w:color w:val="0F0F0F"/>
          <w:w w:val="105"/>
        </w:rPr>
        <w:t>programming</w:t>
      </w:r>
      <w:r>
        <w:rPr>
          <w:color w:val="0F0F0F"/>
          <w:spacing w:val="-2"/>
          <w:w w:val="105"/>
        </w:rPr>
        <w:t> </w:t>
      </w:r>
      <w:r>
        <w:rPr>
          <w:color w:val="0F0F0F"/>
          <w:w w:val="105"/>
        </w:rPr>
        <w:t>languages, has markdown cells, easy</w:t>
      </w:r>
      <w:r>
        <w:rPr>
          <w:color w:val="0F0F0F"/>
          <w:w w:val="105"/>
        </w:rPr>
        <w:t> formatting,</w:t>
      </w:r>
      <w:r>
        <w:rPr>
          <w:color w:val="0F0F0F"/>
          <w:w w:val="105"/>
        </w:rPr>
        <w:t> and</w:t>
      </w:r>
      <w:r>
        <w:rPr>
          <w:color w:val="0F0F0F"/>
          <w:w w:val="105"/>
        </w:rPr>
        <w:t> more detailed</w:t>
      </w:r>
      <w:r>
        <w:rPr>
          <w:color w:val="0F0F0F"/>
          <w:w w:val="105"/>
        </w:rPr>
        <w:t> write ups (Goled, 2022). It allows</w:t>
      </w:r>
      <w:r>
        <w:rPr>
          <w:color w:val="0F0F0F"/>
          <w:w w:val="105"/>
        </w:rPr>
        <w:t> users to create as well</w:t>
      </w:r>
      <w:r>
        <w:rPr>
          <w:color w:val="0F0F0F"/>
          <w:w w:val="105"/>
        </w:rPr>
        <w:t> as</w:t>
      </w:r>
      <w:r>
        <w:rPr>
          <w:color w:val="0F0F0F"/>
          <w:w w:val="105"/>
        </w:rPr>
        <w:t> share</w:t>
      </w:r>
      <w:r>
        <w:rPr>
          <w:color w:val="0F0F0F"/>
          <w:w w:val="105"/>
        </w:rPr>
        <w:t> documents</w:t>
      </w:r>
      <w:r>
        <w:rPr>
          <w:color w:val="0F0F0F"/>
          <w:w w:val="105"/>
        </w:rPr>
        <w:t> with</w:t>
      </w:r>
      <w:r>
        <w:rPr>
          <w:color w:val="0F0F0F"/>
          <w:w w:val="105"/>
        </w:rPr>
        <w:t> live</w:t>
      </w:r>
      <w:r>
        <w:rPr>
          <w:color w:val="0F0F0F"/>
          <w:w w:val="105"/>
        </w:rPr>
        <w:t> code,</w:t>
      </w:r>
      <w:r>
        <w:rPr>
          <w:color w:val="0F0F0F"/>
          <w:w w:val="105"/>
        </w:rPr>
        <w:t> visualizations, and</w:t>
      </w:r>
      <w:r>
        <w:rPr>
          <w:color w:val="0F0F0F"/>
          <w:w w:val="105"/>
        </w:rPr>
        <w:t> equations.</w:t>
      </w:r>
      <w:r>
        <w:rPr>
          <w:color w:val="0F0F0F"/>
          <w:w w:val="105"/>
        </w:rPr>
        <w:t> It</w:t>
      </w:r>
      <w:r>
        <w:rPr>
          <w:color w:val="0F0F0F"/>
          <w:w w:val="105"/>
        </w:rPr>
        <w:t> is</w:t>
      </w:r>
      <w:r>
        <w:rPr>
          <w:color w:val="0F0F0F"/>
          <w:w w:val="105"/>
        </w:rPr>
        <w:t> based</w:t>
      </w:r>
      <w:r>
        <w:rPr>
          <w:color w:val="0F0F0F"/>
          <w:w w:val="105"/>
        </w:rPr>
        <w:t> on</w:t>
      </w:r>
      <w:r>
        <w:rPr>
          <w:color w:val="0F0F0F"/>
          <w:w w:val="105"/>
        </w:rPr>
        <w:t> numerical</w:t>
      </w:r>
      <w:r>
        <w:rPr>
          <w:color w:val="0F0F0F"/>
          <w:w w:val="105"/>
        </w:rPr>
        <w:t> simulation, statistical</w:t>
      </w:r>
      <w:r>
        <w:rPr>
          <w:color w:val="0F0F0F"/>
          <w:spacing w:val="-6"/>
          <w:w w:val="105"/>
        </w:rPr>
        <w:t> </w:t>
      </w:r>
      <w:r>
        <w:rPr>
          <w:color w:val="0F0F0F"/>
          <w:w w:val="105"/>
        </w:rPr>
        <w:t>modelling,</w:t>
      </w:r>
      <w:r>
        <w:rPr>
          <w:color w:val="0F0F0F"/>
          <w:spacing w:val="-8"/>
          <w:w w:val="105"/>
        </w:rPr>
        <w:t> </w:t>
      </w:r>
      <w:r>
        <w:rPr>
          <w:color w:val="0F0F0F"/>
          <w:w w:val="105"/>
        </w:rPr>
        <w:t>data</w:t>
      </w:r>
      <w:r>
        <w:rPr>
          <w:color w:val="0F0F0F"/>
          <w:spacing w:val="-11"/>
          <w:w w:val="105"/>
        </w:rPr>
        <w:t> </w:t>
      </w:r>
      <w:r>
        <w:rPr>
          <w:color w:val="0F0F0F"/>
          <w:w w:val="105"/>
        </w:rPr>
        <w:t>visualization,</w:t>
      </w:r>
      <w:r>
        <w:rPr>
          <w:color w:val="0F0F0F"/>
          <w:spacing w:val="-14"/>
          <w:w w:val="105"/>
        </w:rPr>
        <w:t> </w:t>
      </w:r>
      <w:r>
        <w:rPr>
          <w:color w:val="0F0F0F"/>
          <w:w w:val="105"/>
        </w:rPr>
        <w:t>data</w:t>
      </w:r>
      <w:r>
        <w:rPr>
          <w:color w:val="0F0F0F"/>
          <w:spacing w:val="-11"/>
          <w:w w:val="105"/>
        </w:rPr>
        <w:t> </w:t>
      </w:r>
      <w:r>
        <w:rPr>
          <w:color w:val="0F0F0F"/>
          <w:w w:val="105"/>
        </w:rPr>
        <w:t>cleaning</w:t>
      </w:r>
      <w:r>
        <w:rPr>
          <w:color w:val="0F0F0F"/>
          <w:spacing w:val="-4"/>
          <w:w w:val="105"/>
        </w:rPr>
        <w:t> </w:t>
      </w:r>
      <w:r>
        <w:rPr>
          <w:color w:val="0F0F0F"/>
          <w:w w:val="105"/>
        </w:rPr>
        <w:t>and</w:t>
      </w:r>
      <w:r>
        <w:rPr>
          <w:color w:val="0F0F0F"/>
          <w:spacing w:val="-9"/>
          <w:w w:val="105"/>
        </w:rPr>
        <w:t> </w:t>
      </w:r>
      <w:r>
        <w:rPr>
          <w:color w:val="0F0F0F"/>
          <w:w w:val="105"/>
        </w:rPr>
        <w:t>transformation</w:t>
      </w:r>
      <w:r>
        <w:rPr>
          <w:color w:val="0F0F0F"/>
          <w:spacing w:val="-14"/>
          <w:w w:val="105"/>
        </w:rPr>
        <w:t> </w:t>
      </w:r>
      <w:r>
        <w:rPr>
          <w:color w:val="0F0F0F"/>
          <w:w w:val="105"/>
        </w:rPr>
        <w:t>as</w:t>
      </w:r>
      <w:r>
        <w:rPr>
          <w:color w:val="0F0F0F"/>
          <w:spacing w:val="-14"/>
          <w:w w:val="105"/>
        </w:rPr>
        <w:t> </w:t>
      </w:r>
      <w:r>
        <w:rPr>
          <w:color w:val="0F0F0F"/>
          <w:w w:val="105"/>
        </w:rPr>
        <w:t>well</w:t>
      </w:r>
      <w:r>
        <w:rPr>
          <w:color w:val="0F0F0F"/>
          <w:spacing w:val="-12"/>
          <w:w w:val="105"/>
        </w:rPr>
        <w:t> </w:t>
      </w:r>
      <w:r>
        <w:rPr>
          <w:color w:val="0F0F0F"/>
          <w:w w:val="105"/>
        </w:rPr>
        <w:t>as</w:t>
      </w:r>
      <w:r>
        <w:rPr>
          <w:color w:val="0F0F0F"/>
          <w:spacing w:val="-11"/>
          <w:w w:val="105"/>
        </w:rPr>
        <w:t> </w:t>
      </w:r>
      <w:r>
        <w:rPr>
          <w:color w:val="0F0F0F"/>
          <w:w w:val="105"/>
        </w:rPr>
        <w:t>machine</w:t>
      </w:r>
      <w:r>
        <w:rPr>
          <w:color w:val="0F0F0F"/>
          <w:spacing w:val="-5"/>
          <w:w w:val="105"/>
        </w:rPr>
        <w:t> </w:t>
      </w:r>
      <w:r>
        <w:rPr>
          <w:color w:val="0F0F0F"/>
          <w:w w:val="105"/>
        </w:rPr>
        <w:t>learning</w:t>
      </w:r>
      <w:r>
        <w:rPr>
          <w:color w:val="0F0F0F"/>
          <w:spacing w:val="-5"/>
          <w:w w:val="105"/>
        </w:rPr>
        <w:t> </w:t>
      </w:r>
      <w:r>
        <w:rPr>
          <w:color w:val="0F0F0F"/>
          <w:w w:val="105"/>
        </w:rPr>
        <w:t>(Klingler, </w:t>
      </w:r>
      <w:r>
        <w:rPr>
          <w:color w:val="0F0F0F"/>
          <w:spacing w:val="-2"/>
          <w:w w:val="105"/>
        </w:rPr>
        <w:t>2021).</w:t>
      </w:r>
    </w:p>
    <w:p>
      <w:pPr>
        <w:pStyle w:val="BodyText"/>
      </w:pPr>
    </w:p>
    <w:p>
      <w:pPr>
        <w:pStyle w:val="BodyText"/>
        <w:spacing w:before="221"/>
      </w:pPr>
    </w:p>
    <w:p>
      <w:pPr>
        <w:pStyle w:val="BodyText"/>
        <w:spacing w:before="1"/>
        <w:ind w:left="122"/>
        <w:jc w:val="both"/>
      </w:pPr>
      <w:r>
        <w:rPr>
          <w:color w:val="0F0F0F"/>
          <w:w w:val="105"/>
        </w:rPr>
        <w:t>Summary</w:t>
      </w:r>
      <w:r>
        <w:rPr>
          <w:color w:val="0F0F0F"/>
          <w:spacing w:val="6"/>
          <w:w w:val="105"/>
        </w:rPr>
        <w:t> </w:t>
      </w:r>
      <w:r>
        <w:rPr>
          <w:color w:val="0F0F0F"/>
          <w:w w:val="105"/>
        </w:rPr>
        <w:t>of</w:t>
      </w:r>
      <w:r>
        <w:rPr>
          <w:color w:val="0F0F0F"/>
          <w:spacing w:val="-9"/>
          <w:w w:val="105"/>
        </w:rPr>
        <w:t> </w:t>
      </w:r>
      <w:r>
        <w:rPr>
          <w:color w:val="0F0F0F"/>
          <w:w w:val="105"/>
        </w:rPr>
        <w:t>layers</w:t>
      </w:r>
      <w:r>
        <w:rPr>
          <w:color w:val="0F0F0F"/>
          <w:spacing w:val="-5"/>
          <w:w w:val="105"/>
        </w:rPr>
        <w:t> </w:t>
      </w:r>
      <w:r>
        <w:rPr>
          <w:color w:val="0F0F0F"/>
          <w:w w:val="105"/>
        </w:rPr>
        <w:t>diagram</w:t>
      </w:r>
      <w:r>
        <w:rPr>
          <w:color w:val="0F0F0F"/>
          <w:spacing w:val="2"/>
          <w:w w:val="105"/>
        </w:rPr>
        <w:t> </w:t>
      </w:r>
      <w:r>
        <w:rPr>
          <w:color w:val="0F0F0F"/>
          <w:w w:val="105"/>
        </w:rPr>
        <w:t>used</w:t>
      </w:r>
      <w:r>
        <w:rPr>
          <w:color w:val="0F0F0F"/>
          <w:spacing w:val="2"/>
          <w:w w:val="105"/>
        </w:rPr>
        <w:t> </w:t>
      </w:r>
      <w:r>
        <w:rPr>
          <w:color w:val="0F0F0F"/>
          <w:w w:val="105"/>
        </w:rPr>
        <w:t>to</w:t>
      </w:r>
      <w:r>
        <w:rPr>
          <w:color w:val="0F0F0F"/>
          <w:spacing w:val="-9"/>
          <w:w w:val="105"/>
        </w:rPr>
        <w:t> </w:t>
      </w:r>
      <w:r>
        <w:rPr>
          <w:color w:val="0F0F0F"/>
          <w:w w:val="105"/>
        </w:rPr>
        <w:t>build</w:t>
      </w:r>
      <w:r>
        <w:rPr>
          <w:color w:val="0F0F0F"/>
          <w:spacing w:val="1"/>
          <w:w w:val="105"/>
        </w:rPr>
        <w:t> </w:t>
      </w:r>
      <w:r>
        <w:rPr>
          <w:color w:val="282828"/>
          <w:w w:val="105"/>
        </w:rPr>
        <w:t>CNN</w:t>
      </w:r>
      <w:r>
        <w:rPr>
          <w:color w:val="282828"/>
          <w:spacing w:val="-9"/>
          <w:w w:val="105"/>
        </w:rPr>
        <w:t> </w:t>
      </w:r>
      <w:r>
        <w:rPr>
          <w:color w:val="0F0F0F"/>
          <w:w w:val="105"/>
        </w:rPr>
        <w:t>model</w:t>
      </w:r>
      <w:r>
        <w:rPr>
          <w:color w:val="0F0F0F"/>
          <w:spacing w:val="-2"/>
          <w:w w:val="105"/>
        </w:rPr>
        <w:t> </w:t>
      </w:r>
      <w:r>
        <w:rPr>
          <w:color w:val="0F0F0F"/>
          <w:w w:val="105"/>
        </w:rPr>
        <w:t>(Munnangi,</w:t>
      </w:r>
      <w:r>
        <w:rPr>
          <w:color w:val="0F0F0F"/>
          <w:spacing w:val="4"/>
          <w:w w:val="105"/>
        </w:rPr>
        <w:t> </w:t>
      </w:r>
      <w:r>
        <w:rPr>
          <w:color w:val="0F0F0F"/>
          <w:spacing w:val="-2"/>
          <w:w w:val="105"/>
        </w:rPr>
        <w:t>2019).</w:t>
      </w:r>
    </w:p>
    <w:p>
      <w:pPr>
        <w:pStyle w:val="BodyText"/>
        <w:spacing w:before="55"/>
        <w:rPr>
          <w:sz w:val="20"/>
        </w:rPr>
      </w:pPr>
      <w:r>
        <w:rPr/>
        <w:drawing>
          <wp:anchor distT="0" distB="0" distL="0" distR="0" allowOverlap="1" layoutInCell="1" locked="0" behindDoc="1" simplePos="0" relativeHeight="487600128">
            <wp:simplePos x="0" y="0"/>
            <wp:positionH relativeFrom="page">
              <wp:posOffset>685800</wp:posOffset>
            </wp:positionH>
            <wp:positionV relativeFrom="paragraph">
              <wp:posOffset>196196</wp:posOffset>
            </wp:positionV>
            <wp:extent cx="5446200" cy="2290572"/>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30" cstate="print"/>
                    <a:stretch>
                      <a:fillRect/>
                    </a:stretch>
                  </pic:blipFill>
                  <pic:spPr>
                    <a:xfrm>
                      <a:off x="0" y="0"/>
                      <a:ext cx="5446200" cy="2290572"/>
                    </a:xfrm>
                    <a:prstGeom prst="rect">
                      <a:avLst/>
                    </a:prstGeom>
                  </pic:spPr>
                </pic:pic>
              </a:graphicData>
            </a:graphic>
          </wp:anchor>
        </w:drawing>
      </w:r>
    </w:p>
    <w:p>
      <w:pPr>
        <w:spacing w:after="0"/>
        <w:rPr>
          <w:sz w:val="20"/>
        </w:rPr>
        <w:sectPr>
          <w:pgSz w:w="11910" w:h="16840"/>
          <w:pgMar w:header="658" w:footer="1021" w:top="1320" w:bottom="1220" w:left="960" w:right="740"/>
        </w:sectPr>
      </w:pPr>
    </w:p>
    <w:p>
      <w:pPr>
        <w:pStyle w:val="Heading6"/>
        <w:numPr>
          <w:ilvl w:val="1"/>
          <w:numId w:val="6"/>
        </w:numPr>
        <w:tabs>
          <w:tab w:pos="702" w:val="left" w:leader="none"/>
        </w:tabs>
        <w:spacing w:line="240" w:lineRule="auto" w:before="92" w:after="0"/>
        <w:ind w:left="702" w:right="0" w:hanging="576"/>
        <w:jc w:val="left"/>
        <w:rPr>
          <w:color w:val="010101"/>
        </w:rPr>
      </w:pPr>
      <w:bookmarkStart w:name="_TOC_250061" w:id="33"/>
      <w:r>
        <w:rPr>
          <w:color w:val="010101"/>
        </w:rPr>
        <w:t>Literature</w:t>
      </w:r>
      <w:r>
        <w:rPr>
          <w:color w:val="010101"/>
          <w:spacing w:val="41"/>
        </w:rPr>
        <w:t> </w:t>
      </w:r>
      <w:r>
        <w:rPr>
          <w:color w:val="010101"/>
        </w:rPr>
        <w:t>Review</w:t>
      </w:r>
      <w:r>
        <w:rPr>
          <w:color w:val="010101"/>
          <w:spacing w:val="26"/>
        </w:rPr>
        <w:t> </w:t>
      </w:r>
      <w:r>
        <w:rPr>
          <w:color w:val="010101"/>
        </w:rPr>
        <w:t>of</w:t>
      </w:r>
      <w:r>
        <w:rPr>
          <w:color w:val="010101"/>
          <w:spacing w:val="16"/>
        </w:rPr>
        <w:t> </w:t>
      </w:r>
      <w:r>
        <w:rPr>
          <w:color w:val="010101"/>
        </w:rPr>
        <w:t>The</w:t>
      </w:r>
      <w:r>
        <w:rPr>
          <w:color w:val="010101"/>
          <w:spacing w:val="14"/>
        </w:rPr>
        <w:t> </w:t>
      </w:r>
      <w:bookmarkEnd w:id="33"/>
      <w:r>
        <w:rPr>
          <w:color w:val="010101"/>
          <w:spacing w:val="-2"/>
        </w:rPr>
        <w:t>Technologies</w:t>
      </w:r>
    </w:p>
    <w:p>
      <w:pPr>
        <w:pStyle w:val="BodyText"/>
        <w:spacing w:before="79"/>
        <w:rPr>
          <w:b/>
          <w:sz w:val="20"/>
        </w:rPr>
      </w:pPr>
    </w:p>
    <w:tbl>
      <w:tblPr>
        <w:tblW w:w="0" w:type="auto"/>
        <w:jc w:val="left"/>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6"/>
        <w:gridCol w:w="6386"/>
      </w:tblGrid>
      <w:tr>
        <w:trPr>
          <w:trHeight w:val="491" w:hRule="atLeast"/>
        </w:trPr>
        <w:tc>
          <w:tcPr>
            <w:tcW w:w="9362" w:type="dxa"/>
            <w:gridSpan w:val="2"/>
            <w:tcBorders>
              <w:top w:val="nil"/>
              <w:left w:val="nil"/>
              <w:right w:val="nil"/>
            </w:tcBorders>
            <w:shd w:val="clear" w:color="auto" w:fill="00AF50"/>
          </w:tcPr>
          <w:p>
            <w:pPr>
              <w:pStyle w:val="TableParagraph"/>
              <w:spacing w:before="99"/>
              <w:ind w:left="11"/>
              <w:jc w:val="center"/>
              <w:rPr>
                <w:b/>
                <w:sz w:val="21"/>
              </w:rPr>
            </w:pPr>
            <w:r>
              <w:rPr>
                <w:b/>
                <w:color w:val="111111"/>
                <w:w w:val="105"/>
                <w:sz w:val="21"/>
              </w:rPr>
              <w:t>App</w:t>
            </w:r>
            <w:r>
              <w:rPr>
                <w:b/>
                <w:color w:val="111111"/>
                <w:spacing w:val="-8"/>
                <w:w w:val="105"/>
                <w:sz w:val="21"/>
              </w:rPr>
              <w:t> </w:t>
            </w:r>
            <w:r>
              <w:rPr>
                <w:b/>
                <w:color w:val="010101"/>
                <w:spacing w:val="-2"/>
                <w:w w:val="105"/>
                <w:sz w:val="21"/>
              </w:rPr>
              <w:t>Development</w:t>
            </w:r>
          </w:p>
        </w:tc>
      </w:tr>
      <w:tr>
        <w:trPr>
          <w:trHeight w:val="1770" w:hRule="atLeast"/>
        </w:trPr>
        <w:tc>
          <w:tcPr>
            <w:tcW w:w="2976" w:type="dxa"/>
            <w:tcBorders>
              <w:left w:val="nil"/>
            </w:tcBorders>
          </w:tcPr>
          <w:p>
            <w:pPr>
              <w:pStyle w:val="TableParagraph"/>
              <w:rPr>
                <w:b/>
                <w:sz w:val="22"/>
              </w:rPr>
            </w:pPr>
          </w:p>
          <w:p>
            <w:pPr>
              <w:pStyle w:val="TableParagraph"/>
              <w:spacing w:before="226"/>
              <w:rPr>
                <w:b/>
                <w:sz w:val="22"/>
              </w:rPr>
            </w:pPr>
          </w:p>
          <w:p>
            <w:pPr>
              <w:pStyle w:val="TableParagraph"/>
              <w:ind w:left="15" w:right="16"/>
              <w:jc w:val="center"/>
              <w:rPr>
                <w:sz w:val="22"/>
              </w:rPr>
            </w:pPr>
            <w:r>
              <w:rPr>
                <w:color w:val="111111"/>
                <w:sz w:val="22"/>
              </w:rPr>
              <w:t>Native</w:t>
            </w:r>
            <w:r>
              <w:rPr>
                <w:color w:val="111111"/>
                <w:spacing w:val="-5"/>
                <w:sz w:val="22"/>
              </w:rPr>
              <w:t> </w:t>
            </w:r>
            <w:r>
              <w:rPr>
                <w:color w:val="111111"/>
                <w:spacing w:val="-2"/>
                <w:sz w:val="22"/>
              </w:rPr>
              <w:t>platform</w:t>
            </w:r>
          </w:p>
        </w:tc>
        <w:tc>
          <w:tcPr>
            <w:tcW w:w="6386" w:type="dxa"/>
            <w:tcBorders>
              <w:right w:val="nil"/>
            </w:tcBorders>
          </w:tcPr>
          <w:p>
            <w:pPr>
              <w:pStyle w:val="TableParagraph"/>
              <w:spacing w:line="226" w:lineRule="exact"/>
              <w:ind w:left="112"/>
              <w:jc w:val="both"/>
              <w:rPr>
                <w:sz w:val="22"/>
              </w:rPr>
            </w:pPr>
            <w:r>
              <w:rPr>
                <w:color w:val="111111"/>
                <w:sz w:val="22"/>
              </w:rPr>
              <w:t>Building</w:t>
            </w:r>
            <w:r>
              <w:rPr>
                <w:color w:val="111111"/>
                <w:spacing w:val="48"/>
                <w:sz w:val="22"/>
              </w:rPr>
              <w:t> </w:t>
            </w:r>
            <w:r>
              <w:rPr>
                <w:color w:val="111111"/>
                <w:sz w:val="22"/>
              </w:rPr>
              <w:t>an</w:t>
            </w:r>
            <w:r>
              <w:rPr>
                <w:color w:val="111111"/>
                <w:spacing w:val="37"/>
                <w:sz w:val="22"/>
              </w:rPr>
              <w:t> </w:t>
            </w:r>
            <w:r>
              <w:rPr>
                <w:color w:val="111111"/>
                <w:sz w:val="22"/>
              </w:rPr>
              <w:t>app</w:t>
            </w:r>
            <w:r>
              <w:rPr>
                <w:color w:val="111111"/>
                <w:spacing w:val="41"/>
                <w:sz w:val="22"/>
              </w:rPr>
              <w:t> </w:t>
            </w:r>
            <w:r>
              <w:rPr>
                <w:color w:val="111111"/>
                <w:sz w:val="22"/>
              </w:rPr>
              <w:t>exclusively</w:t>
            </w:r>
            <w:r>
              <w:rPr>
                <w:color w:val="111111"/>
                <w:spacing w:val="63"/>
                <w:sz w:val="22"/>
              </w:rPr>
              <w:t> </w:t>
            </w:r>
            <w:r>
              <w:rPr>
                <w:color w:val="111111"/>
                <w:sz w:val="22"/>
              </w:rPr>
              <w:t>for</w:t>
            </w:r>
            <w:r>
              <w:rPr>
                <w:color w:val="111111"/>
                <w:spacing w:val="40"/>
                <w:sz w:val="22"/>
              </w:rPr>
              <w:t> </w:t>
            </w:r>
            <w:r>
              <w:rPr>
                <w:color w:val="111111"/>
                <w:sz w:val="22"/>
              </w:rPr>
              <w:t>a</w:t>
            </w:r>
            <w:r>
              <w:rPr>
                <w:color w:val="111111"/>
                <w:spacing w:val="37"/>
                <w:sz w:val="22"/>
              </w:rPr>
              <w:t> </w:t>
            </w:r>
            <w:r>
              <w:rPr>
                <w:color w:val="111111"/>
                <w:sz w:val="22"/>
              </w:rPr>
              <w:t>given</w:t>
            </w:r>
            <w:r>
              <w:rPr>
                <w:color w:val="111111"/>
                <w:spacing w:val="46"/>
                <w:sz w:val="22"/>
              </w:rPr>
              <w:t> </w:t>
            </w:r>
            <w:r>
              <w:rPr>
                <w:color w:val="111111"/>
                <w:sz w:val="22"/>
              </w:rPr>
              <w:t>platform,</w:t>
            </w:r>
            <w:r>
              <w:rPr>
                <w:color w:val="111111"/>
                <w:spacing w:val="47"/>
                <w:sz w:val="22"/>
              </w:rPr>
              <w:t> </w:t>
            </w:r>
            <w:r>
              <w:rPr>
                <w:color w:val="111111"/>
                <w:sz w:val="22"/>
              </w:rPr>
              <w:t>such</w:t>
            </w:r>
            <w:r>
              <w:rPr>
                <w:color w:val="111111"/>
                <w:spacing w:val="44"/>
                <w:sz w:val="22"/>
              </w:rPr>
              <w:t> </w:t>
            </w:r>
            <w:r>
              <w:rPr>
                <w:color w:val="111111"/>
                <w:sz w:val="22"/>
              </w:rPr>
              <w:t>as</w:t>
            </w:r>
            <w:r>
              <w:rPr>
                <w:color w:val="111111"/>
                <w:spacing w:val="42"/>
                <w:sz w:val="22"/>
              </w:rPr>
              <w:t> </w:t>
            </w:r>
            <w:r>
              <w:rPr>
                <w:color w:val="111111"/>
                <w:sz w:val="22"/>
              </w:rPr>
              <w:t>iOS</w:t>
            </w:r>
            <w:r>
              <w:rPr>
                <w:color w:val="111111"/>
                <w:spacing w:val="43"/>
                <w:sz w:val="22"/>
              </w:rPr>
              <w:t> </w:t>
            </w:r>
            <w:r>
              <w:rPr>
                <w:color w:val="111111"/>
                <w:spacing w:val="-5"/>
                <w:sz w:val="22"/>
              </w:rPr>
              <w:t>or</w:t>
            </w:r>
          </w:p>
          <w:p>
            <w:pPr>
              <w:pStyle w:val="TableParagraph"/>
              <w:spacing w:before="1"/>
              <w:ind w:left="108" w:right="91"/>
              <w:jc w:val="both"/>
              <w:rPr>
                <w:sz w:val="22"/>
              </w:rPr>
            </w:pPr>
            <w:r>
              <w:rPr>
                <w:color w:val="111111"/>
                <w:sz w:val="22"/>
              </w:rPr>
              <w:t>Android, utilizing the platform's native programming </w:t>
            </w:r>
            <w:r>
              <w:rPr>
                <w:color w:val="010101"/>
                <w:sz w:val="22"/>
              </w:rPr>
              <w:t>language </w:t>
            </w:r>
            <w:r>
              <w:rPr>
                <w:color w:val="111111"/>
                <w:sz w:val="22"/>
              </w:rPr>
              <w:t>and development tools,</w:t>
            </w:r>
            <w:r>
              <w:rPr>
                <w:color w:val="111111"/>
                <w:spacing w:val="-4"/>
                <w:sz w:val="22"/>
              </w:rPr>
              <w:t> </w:t>
            </w:r>
            <w:r>
              <w:rPr>
                <w:color w:val="111111"/>
                <w:sz w:val="22"/>
              </w:rPr>
              <w:t>is</w:t>
            </w:r>
            <w:r>
              <w:rPr>
                <w:color w:val="111111"/>
                <w:spacing w:val="-13"/>
                <w:sz w:val="22"/>
              </w:rPr>
              <w:t> </w:t>
            </w:r>
            <w:r>
              <w:rPr>
                <w:color w:val="111111"/>
                <w:sz w:val="22"/>
              </w:rPr>
              <w:t>known as</w:t>
            </w:r>
            <w:r>
              <w:rPr>
                <w:color w:val="111111"/>
                <w:spacing w:val="-7"/>
                <w:sz w:val="22"/>
              </w:rPr>
              <w:t> </w:t>
            </w:r>
            <w:r>
              <w:rPr>
                <w:color w:val="111111"/>
                <w:sz w:val="22"/>
              </w:rPr>
              <w:t>native</w:t>
            </w:r>
            <w:r>
              <w:rPr>
                <w:color w:val="111111"/>
                <w:spacing w:val="-6"/>
                <w:sz w:val="22"/>
              </w:rPr>
              <w:t> </w:t>
            </w:r>
            <w:r>
              <w:rPr>
                <w:color w:val="111111"/>
                <w:sz w:val="22"/>
              </w:rPr>
              <w:t>app</w:t>
            </w:r>
            <w:r>
              <w:rPr>
                <w:color w:val="111111"/>
                <w:spacing w:val="-10"/>
                <w:sz w:val="22"/>
              </w:rPr>
              <w:t> </w:t>
            </w:r>
            <w:r>
              <w:rPr>
                <w:color w:val="111111"/>
                <w:sz w:val="22"/>
              </w:rPr>
              <w:t>development. This</w:t>
            </w:r>
            <w:r>
              <w:rPr>
                <w:color w:val="111111"/>
                <w:spacing w:val="-7"/>
                <w:sz w:val="22"/>
              </w:rPr>
              <w:t> </w:t>
            </w:r>
            <w:r>
              <w:rPr>
                <w:color w:val="111111"/>
                <w:sz w:val="22"/>
              </w:rPr>
              <w:t>strategy enables complete access to the</w:t>
            </w:r>
            <w:r>
              <w:rPr>
                <w:color w:val="111111"/>
                <w:spacing w:val="-1"/>
                <w:sz w:val="22"/>
              </w:rPr>
              <w:t> </w:t>
            </w:r>
            <w:r>
              <w:rPr>
                <w:color w:val="111111"/>
                <w:sz w:val="22"/>
              </w:rPr>
              <w:t>features and capabilities of the device and can lead to a more refined and polished user experience. The software</w:t>
            </w:r>
            <w:r>
              <w:rPr>
                <w:color w:val="111111"/>
                <w:spacing w:val="-14"/>
                <w:sz w:val="22"/>
              </w:rPr>
              <w:t> </w:t>
            </w:r>
            <w:r>
              <w:rPr>
                <w:color w:val="111111"/>
                <w:sz w:val="22"/>
              </w:rPr>
              <w:t>will</w:t>
            </w:r>
            <w:r>
              <w:rPr>
                <w:color w:val="111111"/>
                <w:spacing w:val="-14"/>
                <w:sz w:val="22"/>
              </w:rPr>
              <w:t> </w:t>
            </w:r>
            <w:r>
              <w:rPr>
                <w:color w:val="111111"/>
                <w:sz w:val="22"/>
              </w:rPr>
              <w:t>need</w:t>
            </w:r>
            <w:r>
              <w:rPr>
                <w:color w:val="111111"/>
                <w:spacing w:val="-14"/>
                <w:sz w:val="22"/>
              </w:rPr>
              <w:t> </w:t>
            </w:r>
            <w:r>
              <w:rPr>
                <w:color w:val="111111"/>
                <w:sz w:val="22"/>
              </w:rPr>
              <w:t>to</w:t>
            </w:r>
            <w:r>
              <w:rPr>
                <w:color w:val="111111"/>
                <w:spacing w:val="-13"/>
                <w:sz w:val="22"/>
              </w:rPr>
              <w:t> </w:t>
            </w:r>
            <w:r>
              <w:rPr>
                <w:color w:val="111111"/>
                <w:sz w:val="22"/>
              </w:rPr>
              <w:t>be</w:t>
            </w:r>
            <w:r>
              <w:rPr>
                <w:color w:val="111111"/>
                <w:spacing w:val="-14"/>
                <w:sz w:val="22"/>
              </w:rPr>
              <w:t> </w:t>
            </w:r>
            <w:r>
              <w:rPr>
                <w:color w:val="111111"/>
                <w:sz w:val="22"/>
              </w:rPr>
              <w:t>created</w:t>
            </w:r>
            <w:r>
              <w:rPr>
                <w:color w:val="111111"/>
                <w:spacing w:val="-14"/>
                <w:sz w:val="22"/>
              </w:rPr>
              <w:t> </w:t>
            </w:r>
            <w:r>
              <w:rPr>
                <w:color w:val="111111"/>
                <w:sz w:val="22"/>
              </w:rPr>
              <w:t>and</w:t>
            </w:r>
            <w:r>
              <w:rPr>
                <w:color w:val="111111"/>
                <w:spacing w:val="-14"/>
                <w:sz w:val="22"/>
              </w:rPr>
              <w:t> </w:t>
            </w:r>
            <w:r>
              <w:rPr>
                <w:color w:val="111111"/>
                <w:sz w:val="22"/>
              </w:rPr>
              <w:t>maintained</w:t>
            </w:r>
            <w:r>
              <w:rPr>
                <w:color w:val="111111"/>
                <w:spacing w:val="-13"/>
                <w:sz w:val="22"/>
              </w:rPr>
              <w:t> </w:t>
            </w:r>
            <w:r>
              <w:rPr>
                <w:color w:val="111111"/>
                <w:sz w:val="22"/>
              </w:rPr>
              <w:t>independently</w:t>
            </w:r>
            <w:r>
              <w:rPr>
                <w:color w:val="111111"/>
                <w:spacing w:val="-14"/>
                <w:sz w:val="22"/>
              </w:rPr>
              <w:t> </w:t>
            </w:r>
            <w:r>
              <w:rPr>
                <w:color w:val="111111"/>
                <w:sz w:val="22"/>
              </w:rPr>
              <w:t>for</w:t>
            </w:r>
            <w:r>
              <w:rPr>
                <w:color w:val="111111"/>
                <w:spacing w:val="-14"/>
                <w:sz w:val="22"/>
              </w:rPr>
              <w:t> </w:t>
            </w:r>
            <w:r>
              <w:rPr>
                <w:color w:val="111111"/>
                <w:sz w:val="22"/>
              </w:rPr>
              <w:t>each platform (Gillis, 2022).</w:t>
            </w:r>
          </w:p>
        </w:tc>
      </w:tr>
      <w:tr>
        <w:trPr>
          <w:trHeight w:val="1770" w:hRule="atLeast"/>
        </w:trPr>
        <w:tc>
          <w:tcPr>
            <w:tcW w:w="2976" w:type="dxa"/>
            <w:tcBorders>
              <w:left w:val="nil"/>
            </w:tcBorders>
          </w:tcPr>
          <w:p>
            <w:pPr>
              <w:pStyle w:val="TableParagraph"/>
              <w:rPr>
                <w:b/>
                <w:sz w:val="22"/>
              </w:rPr>
            </w:pPr>
          </w:p>
          <w:p>
            <w:pPr>
              <w:pStyle w:val="TableParagraph"/>
              <w:spacing w:before="232"/>
              <w:rPr>
                <w:b/>
                <w:sz w:val="22"/>
              </w:rPr>
            </w:pPr>
          </w:p>
          <w:p>
            <w:pPr>
              <w:pStyle w:val="TableParagraph"/>
              <w:spacing w:before="1"/>
              <w:ind w:left="15" w:right="15"/>
              <w:jc w:val="center"/>
              <w:rPr>
                <w:sz w:val="22"/>
              </w:rPr>
            </w:pPr>
            <w:r>
              <w:rPr>
                <w:color w:val="111111"/>
                <w:sz w:val="22"/>
              </w:rPr>
              <w:t>Cross</w:t>
            </w:r>
            <w:r>
              <w:rPr>
                <w:color w:val="111111"/>
                <w:spacing w:val="5"/>
                <w:sz w:val="22"/>
              </w:rPr>
              <w:t> </w:t>
            </w:r>
            <w:r>
              <w:rPr>
                <w:color w:val="111111"/>
                <w:spacing w:val="-2"/>
                <w:sz w:val="22"/>
              </w:rPr>
              <w:t>platform</w:t>
            </w:r>
          </w:p>
        </w:tc>
        <w:tc>
          <w:tcPr>
            <w:tcW w:w="6386" w:type="dxa"/>
            <w:tcBorders>
              <w:right w:val="nil"/>
            </w:tcBorders>
          </w:tcPr>
          <w:p>
            <w:pPr>
              <w:pStyle w:val="TableParagraph"/>
              <w:spacing w:line="228" w:lineRule="exact"/>
              <w:ind w:left="112"/>
              <w:jc w:val="both"/>
              <w:rPr>
                <w:sz w:val="22"/>
              </w:rPr>
            </w:pPr>
            <w:r>
              <w:rPr>
                <w:color w:val="111111"/>
                <w:sz w:val="22"/>
              </w:rPr>
              <w:t>Cross-platform</w:t>
            </w:r>
            <w:r>
              <w:rPr>
                <w:color w:val="111111"/>
                <w:spacing w:val="10"/>
                <w:sz w:val="22"/>
              </w:rPr>
              <w:t> </w:t>
            </w:r>
            <w:r>
              <w:rPr>
                <w:color w:val="111111"/>
                <w:sz w:val="22"/>
              </w:rPr>
              <w:t>app</w:t>
            </w:r>
            <w:r>
              <w:rPr>
                <w:color w:val="111111"/>
                <w:spacing w:val="10"/>
                <w:sz w:val="22"/>
              </w:rPr>
              <w:t> </w:t>
            </w:r>
            <w:r>
              <w:rPr>
                <w:color w:val="111111"/>
                <w:sz w:val="22"/>
              </w:rPr>
              <w:t>development</w:t>
            </w:r>
            <w:r>
              <w:rPr>
                <w:color w:val="111111"/>
                <w:spacing w:val="23"/>
                <w:sz w:val="22"/>
              </w:rPr>
              <w:t> </w:t>
            </w:r>
            <w:r>
              <w:rPr>
                <w:color w:val="111111"/>
                <w:sz w:val="22"/>
              </w:rPr>
              <w:t>entails</w:t>
            </w:r>
            <w:r>
              <w:rPr>
                <w:color w:val="111111"/>
                <w:spacing w:val="12"/>
                <w:sz w:val="22"/>
              </w:rPr>
              <w:t> </w:t>
            </w:r>
            <w:r>
              <w:rPr>
                <w:color w:val="111111"/>
                <w:sz w:val="22"/>
              </w:rPr>
              <w:t>creating</w:t>
            </w:r>
            <w:r>
              <w:rPr>
                <w:color w:val="111111"/>
                <w:spacing w:val="15"/>
                <w:sz w:val="22"/>
              </w:rPr>
              <w:t> </w:t>
            </w:r>
            <w:r>
              <w:rPr>
                <w:color w:val="111111"/>
                <w:sz w:val="22"/>
              </w:rPr>
              <w:t>an</w:t>
            </w:r>
            <w:r>
              <w:rPr>
                <w:color w:val="111111"/>
                <w:spacing w:val="5"/>
                <w:sz w:val="22"/>
              </w:rPr>
              <w:t> </w:t>
            </w:r>
            <w:r>
              <w:rPr>
                <w:color w:val="111111"/>
                <w:sz w:val="22"/>
              </w:rPr>
              <w:t>app</w:t>
            </w:r>
            <w:r>
              <w:rPr>
                <w:color w:val="111111"/>
                <w:spacing w:val="14"/>
                <w:sz w:val="22"/>
              </w:rPr>
              <w:t> </w:t>
            </w:r>
            <w:r>
              <w:rPr>
                <w:color w:val="111111"/>
                <w:sz w:val="22"/>
              </w:rPr>
              <w:t>that</w:t>
            </w:r>
            <w:r>
              <w:rPr>
                <w:color w:val="111111"/>
                <w:spacing w:val="14"/>
                <w:sz w:val="22"/>
              </w:rPr>
              <w:t> </w:t>
            </w:r>
            <w:r>
              <w:rPr>
                <w:color w:val="111111"/>
                <w:sz w:val="22"/>
              </w:rPr>
              <w:t>can</w:t>
            </w:r>
            <w:r>
              <w:rPr>
                <w:color w:val="111111"/>
                <w:spacing w:val="19"/>
                <w:sz w:val="22"/>
              </w:rPr>
              <w:t> </w:t>
            </w:r>
            <w:r>
              <w:rPr>
                <w:color w:val="111111"/>
                <w:spacing w:val="-5"/>
                <w:sz w:val="22"/>
              </w:rPr>
              <w:t>run</w:t>
            </w:r>
          </w:p>
          <w:p>
            <w:pPr>
              <w:pStyle w:val="TableParagraph"/>
              <w:spacing w:before="1"/>
              <w:ind w:left="108" w:right="87" w:hanging="1"/>
              <w:jc w:val="both"/>
              <w:rPr>
                <w:sz w:val="22"/>
              </w:rPr>
            </w:pPr>
            <w:r>
              <w:rPr>
                <w:color w:val="111111"/>
                <w:sz w:val="22"/>
              </w:rPr>
              <w:t>on numerous platforms while utilizing a single codebase. By eliminating the need to create and maintain different codebases for each platform, this method can save time and money. Cross-platform development can be accomplished in a variety of methods by employing web technologies like HTML, CSS, and JavaScript or frameworks</w:t>
            </w:r>
            <w:r>
              <w:rPr>
                <w:color w:val="111111"/>
                <w:spacing w:val="-11"/>
                <w:sz w:val="22"/>
              </w:rPr>
              <w:t> </w:t>
            </w:r>
            <w:r>
              <w:rPr>
                <w:color w:val="111111"/>
                <w:sz w:val="22"/>
              </w:rPr>
              <w:t>like</w:t>
            </w:r>
            <w:r>
              <w:rPr>
                <w:color w:val="111111"/>
                <w:spacing w:val="-14"/>
                <w:sz w:val="22"/>
              </w:rPr>
              <w:t> </w:t>
            </w:r>
            <w:r>
              <w:rPr>
                <w:color w:val="111111"/>
                <w:sz w:val="22"/>
              </w:rPr>
              <w:t>React</w:t>
            </w:r>
            <w:r>
              <w:rPr>
                <w:color w:val="111111"/>
                <w:spacing w:val="-9"/>
                <w:sz w:val="22"/>
              </w:rPr>
              <w:t> </w:t>
            </w:r>
            <w:r>
              <w:rPr>
                <w:color w:val="111111"/>
                <w:sz w:val="22"/>
              </w:rPr>
              <w:t>Native,</w:t>
            </w:r>
            <w:r>
              <w:rPr>
                <w:color w:val="111111"/>
                <w:spacing w:val="-11"/>
                <w:sz w:val="22"/>
              </w:rPr>
              <w:t> </w:t>
            </w:r>
            <w:r>
              <w:rPr>
                <w:color w:val="111111"/>
                <w:sz w:val="22"/>
              </w:rPr>
              <w:t>Xamarin,</w:t>
            </w:r>
            <w:r>
              <w:rPr>
                <w:color w:val="111111"/>
                <w:spacing w:val="-8"/>
                <w:sz w:val="22"/>
              </w:rPr>
              <w:t> </w:t>
            </w:r>
            <w:r>
              <w:rPr>
                <w:color w:val="111111"/>
                <w:sz w:val="22"/>
              </w:rPr>
              <w:t>and</w:t>
            </w:r>
            <w:r>
              <w:rPr>
                <w:color w:val="111111"/>
                <w:spacing w:val="-14"/>
                <w:sz w:val="22"/>
              </w:rPr>
              <w:t> </w:t>
            </w:r>
            <w:r>
              <w:rPr>
                <w:color w:val="111111"/>
                <w:sz w:val="22"/>
              </w:rPr>
              <w:t>Flutter</w:t>
            </w:r>
            <w:r>
              <w:rPr>
                <w:color w:val="111111"/>
                <w:spacing w:val="-10"/>
                <w:sz w:val="22"/>
              </w:rPr>
              <w:t> </w:t>
            </w:r>
            <w:r>
              <w:rPr>
                <w:color w:val="111111"/>
                <w:sz w:val="22"/>
              </w:rPr>
              <w:t>(Davidson,</w:t>
            </w:r>
            <w:r>
              <w:rPr>
                <w:color w:val="111111"/>
                <w:spacing w:val="-4"/>
                <w:sz w:val="22"/>
              </w:rPr>
              <w:t> </w:t>
            </w:r>
            <w:r>
              <w:rPr>
                <w:color w:val="111111"/>
                <w:spacing w:val="-2"/>
                <w:sz w:val="22"/>
              </w:rPr>
              <w:t>2022).</w:t>
            </w:r>
          </w:p>
        </w:tc>
      </w:tr>
      <w:tr>
        <w:trPr>
          <w:trHeight w:val="2025" w:hRule="atLeast"/>
        </w:trPr>
        <w:tc>
          <w:tcPr>
            <w:tcW w:w="2976" w:type="dxa"/>
            <w:tcBorders>
              <w:left w:val="nil"/>
            </w:tcBorders>
          </w:tcPr>
          <w:p>
            <w:pPr>
              <w:pStyle w:val="TableParagraph"/>
              <w:spacing w:before="17"/>
              <w:rPr>
                <w:b/>
                <w:sz w:val="20"/>
              </w:rPr>
            </w:pPr>
          </w:p>
          <w:p>
            <w:pPr>
              <w:pStyle w:val="TableParagraph"/>
              <w:ind w:left="967"/>
              <w:rPr>
                <w:sz w:val="20"/>
              </w:rPr>
            </w:pPr>
            <w:r>
              <w:rPr>
                <w:sz w:val="20"/>
              </w:rPr>
              <w:drawing>
                <wp:inline distT="0" distB="0" distL="0" distR="0">
                  <wp:extent cx="646176" cy="804672"/>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31" cstate="print"/>
                          <a:stretch>
                            <a:fillRect/>
                          </a:stretch>
                        </pic:blipFill>
                        <pic:spPr>
                          <a:xfrm>
                            <a:off x="0" y="0"/>
                            <a:ext cx="646176" cy="804672"/>
                          </a:xfrm>
                          <a:prstGeom prst="rect">
                            <a:avLst/>
                          </a:prstGeom>
                        </pic:spPr>
                      </pic:pic>
                    </a:graphicData>
                  </a:graphic>
                </wp:inline>
              </w:drawing>
            </w:r>
            <w:r>
              <w:rPr>
                <w:sz w:val="20"/>
              </w:rPr>
            </w:r>
          </w:p>
          <w:p>
            <w:pPr>
              <w:pStyle w:val="TableParagraph"/>
              <w:spacing w:before="28"/>
              <w:ind w:left="15" w:right="6"/>
              <w:jc w:val="center"/>
              <w:rPr>
                <w:sz w:val="22"/>
              </w:rPr>
            </w:pPr>
            <w:r>
              <w:rPr>
                <w:color w:val="111111"/>
                <w:spacing w:val="-2"/>
                <w:sz w:val="22"/>
              </w:rPr>
              <w:t>Flutter</w:t>
            </w:r>
          </w:p>
        </w:tc>
        <w:tc>
          <w:tcPr>
            <w:tcW w:w="6386" w:type="dxa"/>
            <w:tcBorders>
              <w:right w:val="nil"/>
            </w:tcBorders>
          </w:tcPr>
          <w:p>
            <w:pPr>
              <w:pStyle w:val="TableParagraph"/>
              <w:spacing w:line="233" w:lineRule="exact"/>
              <w:ind w:left="113"/>
              <w:jc w:val="both"/>
              <w:rPr>
                <w:sz w:val="22"/>
              </w:rPr>
            </w:pPr>
            <w:r>
              <w:rPr>
                <w:color w:val="111111"/>
                <w:sz w:val="22"/>
              </w:rPr>
              <w:t>Google</w:t>
            </w:r>
            <w:r>
              <w:rPr>
                <w:color w:val="111111"/>
                <w:spacing w:val="59"/>
                <w:sz w:val="22"/>
              </w:rPr>
              <w:t> </w:t>
            </w:r>
            <w:r>
              <w:rPr>
                <w:color w:val="111111"/>
                <w:sz w:val="22"/>
              </w:rPr>
              <w:t>developed</w:t>
            </w:r>
            <w:r>
              <w:rPr>
                <w:color w:val="111111"/>
                <w:spacing w:val="71"/>
                <w:sz w:val="22"/>
              </w:rPr>
              <w:t> </w:t>
            </w:r>
            <w:r>
              <w:rPr>
                <w:color w:val="111111"/>
                <w:sz w:val="22"/>
              </w:rPr>
              <w:t>the</w:t>
            </w:r>
            <w:r>
              <w:rPr>
                <w:color w:val="111111"/>
                <w:spacing w:val="48"/>
                <w:sz w:val="22"/>
              </w:rPr>
              <w:t> </w:t>
            </w:r>
            <w:r>
              <w:rPr>
                <w:color w:val="111111"/>
                <w:sz w:val="22"/>
              </w:rPr>
              <w:t>open-source,</w:t>
            </w:r>
            <w:r>
              <w:rPr>
                <w:color w:val="111111"/>
                <w:spacing w:val="64"/>
                <w:sz w:val="22"/>
              </w:rPr>
              <w:t> </w:t>
            </w:r>
            <w:r>
              <w:rPr>
                <w:color w:val="111111"/>
                <w:sz w:val="22"/>
              </w:rPr>
              <w:t>free</w:t>
            </w:r>
            <w:r>
              <w:rPr>
                <w:color w:val="111111"/>
                <w:spacing w:val="54"/>
                <w:sz w:val="22"/>
              </w:rPr>
              <w:t> </w:t>
            </w:r>
            <w:r>
              <w:rPr>
                <w:color w:val="111111"/>
                <w:sz w:val="22"/>
              </w:rPr>
              <w:t>mobile</w:t>
            </w:r>
            <w:r>
              <w:rPr>
                <w:color w:val="111111"/>
                <w:spacing w:val="62"/>
                <w:sz w:val="22"/>
              </w:rPr>
              <w:t> </w:t>
            </w:r>
            <w:r>
              <w:rPr>
                <w:color w:val="111111"/>
                <w:sz w:val="22"/>
              </w:rPr>
              <w:t>app</w:t>
            </w:r>
            <w:r>
              <w:rPr>
                <w:color w:val="111111"/>
                <w:spacing w:val="51"/>
                <w:sz w:val="22"/>
              </w:rPr>
              <w:t> </w:t>
            </w:r>
            <w:r>
              <w:rPr>
                <w:color w:val="111111"/>
                <w:spacing w:val="-2"/>
                <w:sz w:val="22"/>
              </w:rPr>
              <w:t>development</w:t>
            </w:r>
          </w:p>
          <w:p>
            <w:pPr>
              <w:pStyle w:val="TableParagraph"/>
              <w:ind w:left="108" w:right="92" w:firstLine="4"/>
              <w:jc w:val="both"/>
              <w:rPr>
                <w:sz w:val="22"/>
              </w:rPr>
            </w:pPr>
            <w:r>
              <w:rPr>
                <w:color w:val="111111"/>
                <w:sz w:val="22"/>
              </w:rPr>
              <w:t>framework known as Flutter. Applications are created with it for Linux,</w:t>
            </w:r>
            <w:r>
              <w:rPr>
                <w:color w:val="111111"/>
                <w:spacing w:val="-6"/>
                <w:sz w:val="22"/>
              </w:rPr>
              <w:t> </w:t>
            </w:r>
            <w:r>
              <w:rPr>
                <w:color w:val="111111"/>
                <w:sz w:val="22"/>
              </w:rPr>
              <w:t>Mac,</w:t>
            </w:r>
            <w:r>
              <w:rPr>
                <w:color w:val="111111"/>
                <w:spacing w:val="-8"/>
                <w:sz w:val="22"/>
              </w:rPr>
              <w:t> </w:t>
            </w:r>
            <w:r>
              <w:rPr>
                <w:color w:val="111111"/>
                <w:sz w:val="22"/>
              </w:rPr>
              <w:t>Windows, Android,</w:t>
            </w:r>
            <w:r>
              <w:rPr>
                <w:color w:val="111111"/>
                <w:spacing w:val="-2"/>
                <w:sz w:val="22"/>
              </w:rPr>
              <w:t> </w:t>
            </w:r>
            <w:r>
              <w:rPr>
                <w:color w:val="111111"/>
                <w:sz w:val="22"/>
              </w:rPr>
              <w:t>iOS,</w:t>
            </w:r>
            <w:r>
              <w:rPr>
                <w:color w:val="111111"/>
                <w:spacing w:val="-9"/>
                <w:sz w:val="22"/>
              </w:rPr>
              <w:t> </w:t>
            </w:r>
            <w:r>
              <w:rPr>
                <w:color w:val="111111"/>
                <w:sz w:val="22"/>
              </w:rPr>
              <w:t>and</w:t>
            </w:r>
            <w:r>
              <w:rPr>
                <w:color w:val="111111"/>
                <w:spacing w:val="-9"/>
                <w:sz w:val="22"/>
              </w:rPr>
              <w:t> </w:t>
            </w:r>
            <w:r>
              <w:rPr>
                <w:color w:val="111111"/>
                <w:sz w:val="22"/>
              </w:rPr>
              <w:t>the</w:t>
            </w:r>
            <w:r>
              <w:rPr>
                <w:color w:val="111111"/>
                <w:spacing w:val="-9"/>
                <w:sz w:val="22"/>
              </w:rPr>
              <w:t> </w:t>
            </w:r>
            <w:r>
              <w:rPr>
                <w:color w:val="111111"/>
                <w:sz w:val="22"/>
              </w:rPr>
              <w:t>Web.</w:t>
            </w:r>
            <w:r>
              <w:rPr>
                <w:color w:val="111111"/>
                <w:spacing w:val="-6"/>
                <w:sz w:val="22"/>
              </w:rPr>
              <w:t> </w:t>
            </w:r>
            <w:r>
              <w:rPr>
                <w:color w:val="111111"/>
                <w:sz w:val="22"/>
              </w:rPr>
              <w:t>It</w:t>
            </w:r>
            <w:r>
              <w:rPr>
                <w:color w:val="111111"/>
                <w:spacing w:val="-12"/>
                <w:sz w:val="22"/>
              </w:rPr>
              <w:t> </w:t>
            </w:r>
            <w:r>
              <w:rPr>
                <w:color w:val="111111"/>
                <w:sz w:val="22"/>
              </w:rPr>
              <w:t>offers</w:t>
            </w:r>
            <w:r>
              <w:rPr>
                <w:color w:val="111111"/>
                <w:spacing w:val="-3"/>
                <w:sz w:val="22"/>
              </w:rPr>
              <w:t> </w:t>
            </w:r>
            <w:r>
              <w:rPr>
                <w:color w:val="111111"/>
                <w:sz w:val="22"/>
              </w:rPr>
              <w:t>a</w:t>
            </w:r>
            <w:r>
              <w:rPr>
                <w:color w:val="111111"/>
                <w:spacing w:val="-13"/>
                <w:sz w:val="22"/>
              </w:rPr>
              <w:t> </w:t>
            </w:r>
            <w:r>
              <w:rPr>
                <w:color w:val="111111"/>
                <w:sz w:val="22"/>
              </w:rPr>
              <w:t>reactive programming methodology for creating user interfaces and leverages the programming language Dart. It also comes with a large selection of pre-made widgets, enabling quick development and a native-like experience for iOS and Android (Flutter Development: Everything You Need to Know, 2015).</w:t>
            </w:r>
          </w:p>
        </w:tc>
      </w:tr>
      <w:tr>
        <w:trPr>
          <w:trHeight w:val="2531" w:hRule="atLeast"/>
        </w:trPr>
        <w:tc>
          <w:tcPr>
            <w:tcW w:w="2976" w:type="dxa"/>
            <w:tcBorders>
              <w:left w:val="nil"/>
            </w:tcBorders>
          </w:tcPr>
          <w:p>
            <w:pPr>
              <w:pStyle w:val="TableParagraph"/>
              <w:spacing w:before="21" w:after="1"/>
              <w:rPr>
                <w:b/>
                <w:sz w:val="20"/>
              </w:rPr>
            </w:pPr>
          </w:p>
          <w:p>
            <w:pPr>
              <w:pStyle w:val="TableParagraph"/>
              <w:ind w:left="465"/>
              <w:rPr>
                <w:sz w:val="20"/>
              </w:rPr>
            </w:pPr>
            <w:r>
              <w:rPr>
                <w:sz w:val="20"/>
              </w:rPr>
              <w:drawing>
                <wp:inline distT="0" distB="0" distL="0" distR="0">
                  <wp:extent cx="1292120" cy="112166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32" cstate="print"/>
                          <a:stretch>
                            <a:fillRect/>
                          </a:stretch>
                        </pic:blipFill>
                        <pic:spPr>
                          <a:xfrm>
                            <a:off x="0" y="0"/>
                            <a:ext cx="1292120" cy="1121664"/>
                          </a:xfrm>
                          <a:prstGeom prst="rect">
                            <a:avLst/>
                          </a:prstGeom>
                        </pic:spPr>
                      </pic:pic>
                    </a:graphicData>
                  </a:graphic>
                </wp:inline>
              </w:drawing>
            </w:r>
            <w:r>
              <w:rPr>
                <w:sz w:val="20"/>
              </w:rPr>
            </w:r>
          </w:p>
          <w:p>
            <w:pPr>
              <w:pStyle w:val="TableParagraph"/>
              <w:ind w:left="16" w:right="1"/>
              <w:jc w:val="center"/>
              <w:rPr>
                <w:sz w:val="22"/>
              </w:rPr>
            </w:pPr>
            <w:r>
              <w:rPr>
                <w:color w:val="111111"/>
                <w:sz w:val="22"/>
              </w:rPr>
              <w:t>React</w:t>
            </w:r>
            <w:r>
              <w:rPr>
                <w:color w:val="111111"/>
                <w:spacing w:val="-2"/>
                <w:sz w:val="22"/>
              </w:rPr>
              <w:t> native</w:t>
            </w:r>
          </w:p>
        </w:tc>
        <w:tc>
          <w:tcPr>
            <w:tcW w:w="6386" w:type="dxa"/>
            <w:tcBorders>
              <w:right w:val="nil"/>
            </w:tcBorders>
          </w:tcPr>
          <w:p>
            <w:pPr>
              <w:pStyle w:val="TableParagraph"/>
              <w:spacing w:line="232" w:lineRule="exact"/>
              <w:ind w:left="114"/>
              <w:jc w:val="both"/>
              <w:rPr>
                <w:sz w:val="22"/>
              </w:rPr>
            </w:pPr>
            <w:r>
              <w:rPr>
                <w:color w:val="111111"/>
                <w:sz w:val="22"/>
              </w:rPr>
              <w:t>A</w:t>
            </w:r>
            <w:r>
              <w:rPr>
                <w:color w:val="111111"/>
                <w:spacing w:val="-12"/>
                <w:sz w:val="22"/>
              </w:rPr>
              <w:t> </w:t>
            </w:r>
            <w:r>
              <w:rPr>
                <w:color w:val="111111"/>
                <w:sz w:val="22"/>
              </w:rPr>
              <w:t>well-known open-source</w:t>
            </w:r>
            <w:r>
              <w:rPr>
                <w:color w:val="111111"/>
                <w:spacing w:val="-1"/>
                <w:sz w:val="22"/>
              </w:rPr>
              <w:t> </w:t>
            </w:r>
            <w:r>
              <w:rPr>
                <w:color w:val="111111"/>
                <w:sz w:val="22"/>
              </w:rPr>
              <w:t>framework</w:t>
            </w:r>
            <w:r>
              <w:rPr>
                <w:color w:val="111111"/>
                <w:spacing w:val="-4"/>
                <w:sz w:val="22"/>
              </w:rPr>
              <w:t> </w:t>
            </w:r>
            <w:r>
              <w:rPr>
                <w:color w:val="111111"/>
                <w:sz w:val="22"/>
              </w:rPr>
              <w:t>called</w:t>
            </w:r>
            <w:r>
              <w:rPr>
                <w:color w:val="111111"/>
                <w:spacing w:val="-13"/>
                <w:sz w:val="22"/>
              </w:rPr>
              <w:t> </w:t>
            </w:r>
            <w:r>
              <w:rPr>
                <w:color w:val="111111"/>
                <w:sz w:val="22"/>
              </w:rPr>
              <w:t>React</w:t>
            </w:r>
            <w:r>
              <w:rPr>
                <w:color w:val="111111"/>
                <w:spacing w:val="-10"/>
                <w:sz w:val="22"/>
              </w:rPr>
              <w:t> </w:t>
            </w:r>
            <w:r>
              <w:rPr>
                <w:color w:val="111111"/>
                <w:sz w:val="22"/>
              </w:rPr>
              <w:t>Native</w:t>
            </w:r>
            <w:r>
              <w:rPr>
                <w:color w:val="111111"/>
                <w:spacing w:val="-7"/>
                <w:sz w:val="22"/>
              </w:rPr>
              <w:t> </w:t>
            </w:r>
            <w:r>
              <w:rPr>
                <w:color w:val="111111"/>
                <w:sz w:val="22"/>
              </w:rPr>
              <w:t>realised </w:t>
            </w:r>
            <w:r>
              <w:rPr>
                <w:color w:val="111111"/>
                <w:spacing w:val="-5"/>
                <w:sz w:val="22"/>
              </w:rPr>
              <w:t>by</w:t>
            </w:r>
          </w:p>
          <w:p>
            <w:pPr>
              <w:pStyle w:val="TableParagraph"/>
              <w:spacing w:before="1"/>
              <w:ind w:left="111" w:right="88" w:firstLine="1"/>
              <w:jc w:val="both"/>
              <w:rPr>
                <w:sz w:val="22"/>
              </w:rPr>
            </w:pPr>
            <w:r>
              <w:rPr>
                <w:color w:val="111111"/>
                <w:sz w:val="22"/>
              </w:rPr>
              <w:t>Facebook that enables programmers to create mobile apps using JavaScript and React.js. By</w:t>
            </w:r>
            <w:r>
              <w:rPr>
                <w:color w:val="111111"/>
                <w:spacing w:val="-4"/>
                <w:sz w:val="22"/>
              </w:rPr>
              <w:t> </w:t>
            </w:r>
            <w:r>
              <w:rPr>
                <w:color w:val="111111"/>
                <w:sz w:val="22"/>
              </w:rPr>
              <w:t>using the</w:t>
            </w:r>
            <w:r>
              <w:rPr>
                <w:color w:val="111111"/>
                <w:spacing w:val="-6"/>
                <w:sz w:val="22"/>
              </w:rPr>
              <w:t> </w:t>
            </w:r>
            <w:r>
              <w:rPr>
                <w:color w:val="111111"/>
                <w:sz w:val="22"/>
              </w:rPr>
              <w:t>same codebase for</w:t>
            </w:r>
            <w:r>
              <w:rPr>
                <w:color w:val="111111"/>
                <w:spacing w:val="-1"/>
                <w:sz w:val="22"/>
              </w:rPr>
              <w:t> </w:t>
            </w:r>
            <w:r>
              <w:rPr>
                <w:color w:val="111111"/>
                <w:sz w:val="22"/>
              </w:rPr>
              <w:t>both the</w:t>
            </w:r>
            <w:r>
              <w:rPr>
                <w:color w:val="111111"/>
                <w:spacing w:val="-2"/>
                <w:sz w:val="22"/>
              </w:rPr>
              <w:t> </w:t>
            </w:r>
            <w:r>
              <w:rPr>
                <w:color w:val="111111"/>
                <w:sz w:val="22"/>
              </w:rPr>
              <w:t>iOS and</w:t>
            </w:r>
            <w:r>
              <w:rPr>
                <w:color w:val="111111"/>
                <w:spacing w:val="-14"/>
                <w:sz w:val="22"/>
              </w:rPr>
              <w:t> </w:t>
            </w:r>
            <w:r>
              <w:rPr>
                <w:color w:val="111111"/>
                <w:sz w:val="22"/>
              </w:rPr>
              <w:t>Android</w:t>
            </w:r>
            <w:r>
              <w:rPr>
                <w:color w:val="111111"/>
                <w:spacing w:val="-7"/>
                <w:sz w:val="22"/>
              </w:rPr>
              <w:t> </w:t>
            </w:r>
            <w:r>
              <w:rPr>
                <w:color w:val="111111"/>
                <w:sz w:val="22"/>
              </w:rPr>
              <w:t>platfonns,</w:t>
            </w:r>
            <w:r>
              <w:rPr>
                <w:color w:val="111111"/>
                <w:spacing w:val="-4"/>
                <w:sz w:val="22"/>
              </w:rPr>
              <w:t> </w:t>
            </w:r>
            <w:r>
              <w:rPr>
                <w:color w:val="111111"/>
                <w:sz w:val="22"/>
              </w:rPr>
              <w:t>it</w:t>
            </w:r>
            <w:r>
              <w:rPr>
                <w:color w:val="111111"/>
                <w:spacing w:val="-14"/>
                <w:sz w:val="22"/>
              </w:rPr>
              <w:t> </w:t>
            </w:r>
            <w:r>
              <w:rPr>
                <w:color w:val="111111"/>
                <w:sz w:val="22"/>
              </w:rPr>
              <w:t>enables</w:t>
            </w:r>
            <w:r>
              <w:rPr>
                <w:color w:val="111111"/>
                <w:spacing w:val="-14"/>
                <w:sz w:val="22"/>
              </w:rPr>
              <w:t> </w:t>
            </w:r>
            <w:r>
              <w:rPr>
                <w:color w:val="111111"/>
                <w:sz w:val="22"/>
              </w:rPr>
              <w:t>developers</w:t>
            </w:r>
            <w:r>
              <w:rPr>
                <w:color w:val="111111"/>
                <w:spacing w:val="-8"/>
                <w:sz w:val="22"/>
              </w:rPr>
              <w:t> </w:t>
            </w:r>
            <w:r>
              <w:rPr>
                <w:color w:val="111111"/>
                <w:sz w:val="22"/>
              </w:rPr>
              <w:t>to</w:t>
            </w:r>
            <w:r>
              <w:rPr>
                <w:color w:val="111111"/>
                <w:spacing w:val="-14"/>
                <w:sz w:val="22"/>
              </w:rPr>
              <w:t> </w:t>
            </w:r>
            <w:r>
              <w:rPr>
                <w:color w:val="111111"/>
                <w:sz w:val="22"/>
              </w:rPr>
              <w:t>create</w:t>
            </w:r>
            <w:r>
              <w:rPr>
                <w:color w:val="111111"/>
                <w:spacing w:val="-14"/>
                <w:sz w:val="22"/>
              </w:rPr>
              <w:t> </w:t>
            </w:r>
            <w:r>
              <w:rPr>
                <w:color w:val="111111"/>
                <w:sz w:val="22"/>
              </w:rPr>
              <w:t>mobile</w:t>
            </w:r>
            <w:r>
              <w:rPr>
                <w:color w:val="111111"/>
                <w:spacing w:val="-8"/>
                <w:sz w:val="22"/>
              </w:rPr>
              <w:t> </w:t>
            </w:r>
            <w:r>
              <w:rPr>
                <w:color w:val="111111"/>
                <w:sz w:val="22"/>
              </w:rPr>
              <w:t>apps</w:t>
            </w:r>
            <w:r>
              <w:rPr>
                <w:color w:val="111111"/>
                <w:spacing w:val="-14"/>
                <w:sz w:val="22"/>
              </w:rPr>
              <w:t> </w:t>
            </w:r>
            <w:r>
              <w:rPr>
                <w:color w:val="111111"/>
                <w:sz w:val="22"/>
              </w:rPr>
              <w:t>that have</w:t>
            </w:r>
            <w:r>
              <w:rPr>
                <w:color w:val="111111"/>
                <w:spacing w:val="-10"/>
                <w:sz w:val="22"/>
              </w:rPr>
              <w:t> </w:t>
            </w:r>
            <w:r>
              <w:rPr>
                <w:color w:val="111111"/>
                <w:sz w:val="22"/>
              </w:rPr>
              <w:t>the</w:t>
            </w:r>
            <w:r>
              <w:rPr>
                <w:color w:val="111111"/>
                <w:spacing w:val="-14"/>
                <w:sz w:val="22"/>
              </w:rPr>
              <w:t> </w:t>
            </w:r>
            <w:r>
              <w:rPr>
                <w:color w:val="111111"/>
                <w:sz w:val="22"/>
              </w:rPr>
              <w:t>same</w:t>
            </w:r>
            <w:r>
              <w:rPr>
                <w:color w:val="111111"/>
                <w:spacing w:val="-10"/>
                <w:sz w:val="22"/>
              </w:rPr>
              <w:t> </w:t>
            </w:r>
            <w:r>
              <w:rPr>
                <w:color w:val="111111"/>
                <w:sz w:val="22"/>
              </w:rPr>
              <w:t>appearance and</w:t>
            </w:r>
            <w:r>
              <w:rPr>
                <w:color w:val="111111"/>
                <w:spacing w:val="-12"/>
                <w:sz w:val="22"/>
              </w:rPr>
              <w:t> </w:t>
            </w:r>
            <w:r>
              <w:rPr>
                <w:color w:val="111111"/>
                <w:sz w:val="22"/>
              </w:rPr>
              <w:t>feel</w:t>
            </w:r>
            <w:r>
              <w:rPr>
                <w:color w:val="111111"/>
                <w:spacing w:val="-2"/>
                <w:sz w:val="22"/>
              </w:rPr>
              <w:t> </w:t>
            </w:r>
            <w:r>
              <w:rPr>
                <w:color w:val="111111"/>
                <w:sz w:val="22"/>
              </w:rPr>
              <w:t>as</w:t>
            </w:r>
            <w:r>
              <w:rPr>
                <w:color w:val="111111"/>
                <w:spacing w:val="-10"/>
                <w:sz w:val="22"/>
              </w:rPr>
              <w:t> </w:t>
            </w:r>
            <w:r>
              <w:rPr>
                <w:color w:val="111111"/>
                <w:sz w:val="22"/>
              </w:rPr>
              <w:t>native</w:t>
            </w:r>
            <w:r>
              <w:rPr>
                <w:color w:val="111111"/>
                <w:spacing w:val="-9"/>
                <w:sz w:val="22"/>
              </w:rPr>
              <w:t> </w:t>
            </w:r>
            <w:r>
              <w:rPr>
                <w:color w:val="111111"/>
                <w:sz w:val="22"/>
              </w:rPr>
              <w:t>apps.</w:t>
            </w:r>
            <w:r>
              <w:rPr>
                <w:color w:val="111111"/>
                <w:spacing w:val="-10"/>
                <w:sz w:val="22"/>
              </w:rPr>
              <w:t> </w:t>
            </w:r>
            <w:r>
              <w:rPr>
                <w:color w:val="111111"/>
                <w:sz w:val="22"/>
              </w:rPr>
              <w:t>The</w:t>
            </w:r>
            <w:r>
              <w:rPr>
                <w:color w:val="111111"/>
                <w:spacing w:val="-14"/>
                <w:sz w:val="22"/>
              </w:rPr>
              <w:t> </w:t>
            </w:r>
            <w:r>
              <w:rPr>
                <w:color w:val="111111"/>
                <w:sz w:val="22"/>
              </w:rPr>
              <w:t>virtual DOM</w:t>
            </w:r>
            <w:r>
              <w:rPr>
                <w:color w:val="111111"/>
                <w:spacing w:val="-7"/>
                <w:sz w:val="22"/>
              </w:rPr>
              <w:t> </w:t>
            </w:r>
            <w:r>
              <w:rPr>
                <w:color w:val="111111"/>
                <w:sz w:val="22"/>
              </w:rPr>
              <w:t>of React Native, which is comparable to React, optimizes updates and enhances the functionality of the app. Additionally, React Native makes it simple to integrate other native modules and third-party libraries</w:t>
            </w:r>
            <w:r>
              <w:rPr>
                <w:color w:val="111111"/>
                <w:spacing w:val="-6"/>
                <w:sz w:val="22"/>
              </w:rPr>
              <w:t> </w:t>
            </w:r>
            <w:r>
              <w:rPr>
                <w:color w:val="111111"/>
                <w:sz w:val="22"/>
              </w:rPr>
              <w:t>(React</w:t>
            </w:r>
            <w:r>
              <w:rPr>
                <w:color w:val="111111"/>
                <w:spacing w:val="-1"/>
                <w:sz w:val="22"/>
              </w:rPr>
              <w:t> </w:t>
            </w:r>
            <w:r>
              <w:rPr>
                <w:color w:val="111111"/>
                <w:sz w:val="22"/>
              </w:rPr>
              <w:t>Native·</w:t>
            </w:r>
            <w:r>
              <w:rPr>
                <w:color w:val="111111"/>
                <w:spacing w:val="-5"/>
                <w:sz w:val="22"/>
              </w:rPr>
              <w:t> </w:t>
            </w:r>
            <w:r>
              <w:rPr>
                <w:color w:val="111111"/>
                <w:sz w:val="22"/>
              </w:rPr>
              <w:t>a</w:t>
            </w:r>
            <w:r>
              <w:rPr>
                <w:color w:val="111111"/>
                <w:spacing w:val="-8"/>
                <w:sz w:val="22"/>
              </w:rPr>
              <w:t> </w:t>
            </w:r>
            <w:r>
              <w:rPr>
                <w:color w:val="111111"/>
                <w:sz w:val="22"/>
              </w:rPr>
              <w:t>Framework for</w:t>
            </w:r>
            <w:r>
              <w:rPr>
                <w:color w:val="111111"/>
                <w:spacing w:val="-8"/>
                <w:sz w:val="22"/>
              </w:rPr>
              <w:t> </w:t>
            </w:r>
            <w:r>
              <w:rPr>
                <w:color w:val="111111"/>
                <w:sz w:val="22"/>
              </w:rPr>
              <w:t>Building Native</w:t>
            </w:r>
            <w:r>
              <w:rPr>
                <w:color w:val="111111"/>
                <w:spacing w:val="-4"/>
                <w:sz w:val="22"/>
              </w:rPr>
              <w:t> </w:t>
            </w:r>
            <w:r>
              <w:rPr>
                <w:color w:val="111111"/>
                <w:sz w:val="22"/>
              </w:rPr>
              <w:t>Apps</w:t>
            </w:r>
            <w:r>
              <w:rPr>
                <w:color w:val="111111"/>
                <w:spacing w:val="-4"/>
                <w:sz w:val="22"/>
              </w:rPr>
              <w:t> </w:t>
            </w:r>
            <w:r>
              <w:rPr>
                <w:color w:val="111111"/>
                <w:sz w:val="22"/>
              </w:rPr>
              <w:t>Using React, 2022).</w:t>
            </w:r>
          </w:p>
        </w:tc>
      </w:tr>
      <w:tr>
        <w:trPr>
          <w:trHeight w:val="2531" w:hRule="atLeast"/>
        </w:trPr>
        <w:tc>
          <w:tcPr>
            <w:tcW w:w="2976" w:type="dxa"/>
            <w:tcBorders>
              <w:left w:val="nil"/>
              <w:bottom w:val="nil"/>
            </w:tcBorders>
          </w:tcPr>
          <w:p>
            <w:pPr>
              <w:pStyle w:val="TableParagraph"/>
              <w:rPr>
                <w:b/>
                <w:sz w:val="20"/>
              </w:rPr>
            </w:pPr>
          </w:p>
          <w:p>
            <w:pPr>
              <w:pStyle w:val="TableParagraph"/>
              <w:spacing w:before="211" w:after="1"/>
              <w:rPr>
                <w:b/>
                <w:sz w:val="20"/>
              </w:rPr>
            </w:pPr>
          </w:p>
          <w:p>
            <w:pPr>
              <w:pStyle w:val="TableParagraph"/>
              <w:ind w:left="261"/>
              <w:rPr>
                <w:sz w:val="20"/>
              </w:rPr>
            </w:pPr>
            <w:r>
              <w:rPr>
                <w:sz w:val="20"/>
              </w:rPr>
              <w:drawing>
                <wp:inline distT="0" distB="0" distL="0" distR="0">
                  <wp:extent cx="1562100" cy="589788"/>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33" cstate="print"/>
                          <a:stretch>
                            <a:fillRect/>
                          </a:stretch>
                        </pic:blipFill>
                        <pic:spPr>
                          <a:xfrm>
                            <a:off x="0" y="0"/>
                            <a:ext cx="1562100" cy="589788"/>
                          </a:xfrm>
                          <a:prstGeom prst="rect">
                            <a:avLst/>
                          </a:prstGeom>
                        </pic:spPr>
                      </pic:pic>
                    </a:graphicData>
                  </a:graphic>
                </wp:inline>
              </w:drawing>
            </w:r>
            <w:r>
              <w:rPr>
                <w:sz w:val="20"/>
              </w:rPr>
            </w:r>
          </w:p>
          <w:p>
            <w:pPr>
              <w:pStyle w:val="TableParagraph"/>
              <w:ind w:left="16" w:right="1"/>
              <w:jc w:val="center"/>
              <w:rPr>
                <w:sz w:val="22"/>
              </w:rPr>
            </w:pPr>
            <w:r>
              <w:rPr>
                <w:color w:val="111111"/>
                <w:sz w:val="22"/>
              </w:rPr>
              <w:t>PWA-</w:t>
            </w:r>
            <w:r>
              <w:rPr>
                <w:color w:val="111111"/>
                <w:spacing w:val="10"/>
                <w:sz w:val="22"/>
              </w:rPr>
              <w:t> </w:t>
            </w:r>
            <w:r>
              <w:rPr>
                <w:color w:val="111111"/>
                <w:sz w:val="22"/>
              </w:rPr>
              <w:t>Progressive</w:t>
            </w:r>
            <w:r>
              <w:rPr>
                <w:color w:val="111111"/>
                <w:spacing w:val="26"/>
                <w:sz w:val="22"/>
              </w:rPr>
              <w:t> </w:t>
            </w:r>
            <w:r>
              <w:rPr>
                <w:color w:val="111111"/>
                <w:sz w:val="22"/>
              </w:rPr>
              <w:t>Web</w:t>
            </w:r>
            <w:r>
              <w:rPr>
                <w:color w:val="111111"/>
                <w:spacing w:val="15"/>
                <w:sz w:val="22"/>
              </w:rPr>
              <w:t> </w:t>
            </w:r>
            <w:r>
              <w:rPr>
                <w:color w:val="111111"/>
                <w:spacing w:val="-4"/>
                <w:sz w:val="22"/>
              </w:rPr>
              <w:t>Apps</w:t>
            </w:r>
          </w:p>
        </w:tc>
        <w:tc>
          <w:tcPr>
            <w:tcW w:w="6386" w:type="dxa"/>
            <w:tcBorders>
              <w:bottom w:val="nil"/>
              <w:right w:val="nil"/>
            </w:tcBorders>
          </w:tcPr>
          <w:p>
            <w:pPr>
              <w:pStyle w:val="TableParagraph"/>
              <w:spacing w:line="237" w:lineRule="exact"/>
              <w:ind w:left="109"/>
              <w:jc w:val="both"/>
              <w:rPr>
                <w:sz w:val="22"/>
              </w:rPr>
            </w:pPr>
            <w:r>
              <w:rPr>
                <w:color w:val="111111"/>
                <w:sz w:val="22"/>
              </w:rPr>
              <w:t>The</w:t>
            </w:r>
            <w:r>
              <w:rPr>
                <w:color w:val="111111"/>
                <w:spacing w:val="-10"/>
                <w:sz w:val="22"/>
              </w:rPr>
              <w:t> </w:t>
            </w:r>
            <w:r>
              <w:rPr>
                <w:color w:val="111111"/>
                <w:sz w:val="22"/>
              </w:rPr>
              <w:t>user</w:t>
            </w:r>
            <w:r>
              <w:rPr>
                <w:color w:val="111111"/>
                <w:spacing w:val="-12"/>
                <w:sz w:val="22"/>
              </w:rPr>
              <w:t> </w:t>
            </w:r>
            <w:r>
              <w:rPr>
                <w:color w:val="2A2A2A"/>
                <w:sz w:val="22"/>
              </w:rPr>
              <w:t>experience </w:t>
            </w:r>
            <w:r>
              <w:rPr>
                <w:color w:val="111111"/>
                <w:sz w:val="22"/>
              </w:rPr>
              <w:t>of</w:t>
            </w:r>
            <w:r>
              <w:rPr>
                <w:color w:val="111111"/>
                <w:spacing w:val="-13"/>
                <w:sz w:val="22"/>
              </w:rPr>
              <w:t> </w:t>
            </w:r>
            <w:r>
              <w:rPr>
                <w:color w:val="111111"/>
                <w:sz w:val="22"/>
              </w:rPr>
              <w:t>a</w:t>
            </w:r>
            <w:r>
              <w:rPr>
                <w:color w:val="111111"/>
                <w:spacing w:val="-11"/>
                <w:sz w:val="22"/>
              </w:rPr>
              <w:t> </w:t>
            </w:r>
            <w:r>
              <w:rPr>
                <w:color w:val="111111"/>
                <w:sz w:val="22"/>
              </w:rPr>
              <w:t>progressive</w:t>
            </w:r>
            <w:r>
              <w:rPr>
                <w:color w:val="111111"/>
                <w:spacing w:val="8"/>
                <w:sz w:val="22"/>
              </w:rPr>
              <w:t> </w:t>
            </w:r>
            <w:r>
              <w:rPr>
                <w:color w:val="111111"/>
                <w:sz w:val="22"/>
              </w:rPr>
              <w:t>web</w:t>
            </w:r>
            <w:r>
              <w:rPr>
                <w:color w:val="111111"/>
                <w:spacing w:val="-11"/>
                <w:sz w:val="22"/>
              </w:rPr>
              <w:t> </w:t>
            </w:r>
            <w:r>
              <w:rPr>
                <w:color w:val="111111"/>
                <w:sz w:val="22"/>
              </w:rPr>
              <w:t>app</w:t>
            </w:r>
            <w:r>
              <w:rPr>
                <w:color w:val="111111"/>
                <w:spacing w:val="-14"/>
                <w:sz w:val="22"/>
              </w:rPr>
              <w:t> </w:t>
            </w:r>
            <w:r>
              <w:rPr>
                <w:color w:val="111111"/>
                <w:sz w:val="22"/>
              </w:rPr>
              <w:t>(PWA)</w:t>
            </w:r>
            <w:r>
              <w:rPr>
                <w:color w:val="111111"/>
                <w:spacing w:val="-10"/>
                <w:sz w:val="22"/>
              </w:rPr>
              <w:t> </w:t>
            </w:r>
            <w:r>
              <w:rPr>
                <w:color w:val="111111"/>
                <w:sz w:val="22"/>
              </w:rPr>
              <w:t>is</w:t>
            </w:r>
            <w:r>
              <w:rPr>
                <w:color w:val="111111"/>
                <w:spacing w:val="-11"/>
                <w:sz w:val="22"/>
              </w:rPr>
              <w:t> </w:t>
            </w:r>
            <w:r>
              <w:rPr>
                <w:color w:val="111111"/>
                <w:sz w:val="22"/>
              </w:rPr>
              <w:t>comparable</w:t>
            </w:r>
            <w:r>
              <w:rPr>
                <w:color w:val="111111"/>
                <w:spacing w:val="3"/>
                <w:sz w:val="22"/>
              </w:rPr>
              <w:t> </w:t>
            </w:r>
            <w:r>
              <w:rPr>
                <w:color w:val="111111"/>
                <w:spacing w:val="-5"/>
                <w:sz w:val="22"/>
              </w:rPr>
              <w:t>to</w:t>
            </w:r>
          </w:p>
          <w:p>
            <w:pPr>
              <w:pStyle w:val="TableParagraph"/>
              <w:spacing w:before="1"/>
              <w:ind w:left="108" w:right="85"/>
              <w:jc w:val="both"/>
              <w:rPr>
                <w:sz w:val="22"/>
              </w:rPr>
            </w:pPr>
            <w:r>
              <w:rPr>
                <w:color w:val="111111"/>
                <w:sz w:val="22"/>
              </w:rPr>
              <w:t>that of a native mobile app. PWAs utilize cutting-edge web technologies to provide users with quick, dependable, and engaging experiences regardless of their network connection. PWAs can be downloaded and used offline on a user's device. PWAs are simple to find and share because they can be shared via URLs and found using search engines (Progressive Web Apps, 2022). Web technologies including HTML,</w:t>
            </w:r>
            <w:r>
              <w:rPr>
                <w:color w:val="111111"/>
                <w:spacing w:val="-8"/>
                <w:sz w:val="22"/>
              </w:rPr>
              <w:t> </w:t>
            </w:r>
            <w:r>
              <w:rPr>
                <w:color w:val="111111"/>
                <w:sz w:val="22"/>
              </w:rPr>
              <w:t>CSS,</w:t>
            </w:r>
            <w:r>
              <w:rPr>
                <w:color w:val="111111"/>
                <w:spacing w:val="-4"/>
                <w:sz w:val="22"/>
              </w:rPr>
              <w:t> </w:t>
            </w:r>
            <w:r>
              <w:rPr>
                <w:color w:val="111111"/>
                <w:sz w:val="22"/>
              </w:rPr>
              <w:t>and</w:t>
            </w:r>
            <w:r>
              <w:rPr>
                <w:color w:val="111111"/>
                <w:spacing w:val="-3"/>
                <w:sz w:val="22"/>
              </w:rPr>
              <w:t> </w:t>
            </w:r>
            <w:r>
              <w:rPr>
                <w:color w:val="111111"/>
                <w:sz w:val="22"/>
              </w:rPr>
              <w:t>JavaScript are</w:t>
            </w:r>
            <w:r>
              <w:rPr>
                <w:color w:val="111111"/>
                <w:spacing w:val="-10"/>
                <w:sz w:val="22"/>
              </w:rPr>
              <w:t> </w:t>
            </w:r>
            <w:r>
              <w:rPr>
                <w:color w:val="111111"/>
                <w:sz w:val="22"/>
              </w:rPr>
              <w:t>used</w:t>
            </w:r>
            <w:r>
              <w:rPr>
                <w:color w:val="111111"/>
                <w:spacing w:val="-3"/>
                <w:sz w:val="22"/>
              </w:rPr>
              <w:t> </w:t>
            </w:r>
            <w:r>
              <w:rPr>
                <w:color w:val="111111"/>
                <w:sz w:val="22"/>
              </w:rPr>
              <w:t>to</w:t>
            </w:r>
            <w:r>
              <w:rPr>
                <w:color w:val="111111"/>
                <w:spacing w:val="-11"/>
                <w:sz w:val="22"/>
              </w:rPr>
              <w:t> </w:t>
            </w:r>
            <w:r>
              <w:rPr>
                <w:color w:val="111111"/>
                <w:sz w:val="22"/>
              </w:rPr>
              <w:t>create</w:t>
            </w:r>
            <w:r>
              <w:rPr>
                <w:color w:val="111111"/>
                <w:spacing w:val="-5"/>
                <w:sz w:val="22"/>
              </w:rPr>
              <w:t> </w:t>
            </w:r>
            <w:r>
              <w:rPr>
                <w:color w:val="111111"/>
                <w:sz w:val="22"/>
              </w:rPr>
              <w:t>PWAs.</w:t>
            </w:r>
            <w:r>
              <w:rPr>
                <w:color w:val="111111"/>
                <w:spacing w:val="-6"/>
                <w:sz w:val="22"/>
              </w:rPr>
              <w:t> </w:t>
            </w:r>
            <w:r>
              <w:rPr>
                <w:color w:val="111111"/>
                <w:sz w:val="22"/>
              </w:rPr>
              <w:t>They don't</w:t>
            </w:r>
            <w:r>
              <w:rPr>
                <w:color w:val="111111"/>
                <w:spacing w:val="21"/>
                <w:sz w:val="22"/>
              </w:rPr>
              <w:t> </w:t>
            </w:r>
            <w:r>
              <w:rPr>
                <w:color w:val="111111"/>
                <w:sz w:val="22"/>
              </w:rPr>
              <w:t>need</w:t>
            </w:r>
            <w:r>
              <w:rPr>
                <w:color w:val="111111"/>
                <w:spacing w:val="23"/>
                <w:sz w:val="22"/>
              </w:rPr>
              <w:t> </w:t>
            </w:r>
            <w:r>
              <w:rPr>
                <w:color w:val="111111"/>
                <w:sz w:val="22"/>
              </w:rPr>
              <w:t>a</w:t>
            </w:r>
            <w:r>
              <w:rPr>
                <w:color w:val="111111"/>
                <w:spacing w:val="17"/>
                <w:sz w:val="22"/>
              </w:rPr>
              <w:t> </w:t>
            </w:r>
            <w:r>
              <w:rPr>
                <w:color w:val="111111"/>
                <w:sz w:val="22"/>
              </w:rPr>
              <w:t>separate</w:t>
            </w:r>
            <w:r>
              <w:rPr>
                <w:color w:val="111111"/>
                <w:spacing w:val="31"/>
                <w:sz w:val="22"/>
              </w:rPr>
              <w:t> </w:t>
            </w:r>
            <w:r>
              <w:rPr>
                <w:color w:val="111111"/>
                <w:sz w:val="22"/>
              </w:rPr>
              <w:t>app</w:t>
            </w:r>
            <w:r>
              <w:rPr>
                <w:color w:val="111111"/>
                <w:spacing w:val="16"/>
                <w:sz w:val="22"/>
              </w:rPr>
              <w:t> </w:t>
            </w:r>
            <w:r>
              <w:rPr>
                <w:color w:val="111111"/>
                <w:sz w:val="22"/>
              </w:rPr>
              <w:t>store</w:t>
            </w:r>
            <w:r>
              <w:rPr>
                <w:color w:val="111111"/>
                <w:spacing w:val="21"/>
                <w:sz w:val="22"/>
              </w:rPr>
              <w:t> </w:t>
            </w:r>
            <w:r>
              <w:rPr>
                <w:color w:val="111111"/>
                <w:sz w:val="22"/>
              </w:rPr>
              <w:t>and</w:t>
            </w:r>
            <w:r>
              <w:rPr>
                <w:color w:val="111111"/>
                <w:spacing w:val="17"/>
                <w:sz w:val="22"/>
              </w:rPr>
              <w:t> </w:t>
            </w:r>
            <w:r>
              <w:rPr>
                <w:color w:val="111111"/>
                <w:sz w:val="22"/>
              </w:rPr>
              <w:t>may</w:t>
            </w:r>
            <w:r>
              <w:rPr>
                <w:color w:val="111111"/>
                <w:spacing w:val="29"/>
                <w:sz w:val="22"/>
              </w:rPr>
              <w:t> </w:t>
            </w:r>
            <w:r>
              <w:rPr>
                <w:color w:val="111111"/>
                <w:sz w:val="22"/>
              </w:rPr>
              <w:t>be</w:t>
            </w:r>
            <w:r>
              <w:rPr>
                <w:color w:val="111111"/>
                <w:spacing w:val="18"/>
                <w:sz w:val="22"/>
              </w:rPr>
              <w:t> </w:t>
            </w:r>
            <w:r>
              <w:rPr>
                <w:color w:val="111111"/>
                <w:sz w:val="22"/>
              </w:rPr>
              <w:t>accessed</w:t>
            </w:r>
            <w:r>
              <w:rPr>
                <w:color w:val="111111"/>
                <w:spacing w:val="24"/>
                <w:sz w:val="22"/>
              </w:rPr>
              <w:t> </w:t>
            </w:r>
            <w:r>
              <w:rPr>
                <w:color w:val="111111"/>
                <w:sz w:val="22"/>
              </w:rPr>
              <w:t>through</w:t>
            </w:r>
            <w:r>
              <w:rPr>
                <w:color w:val="111111"/>
                <w:spacing w:val="26"/>
                <w:sz w:val="22"/>
              </w:rPr>
              <w:t> </w:t>
            </w:r>
            <w:r>
              <w:rPr>
                <w:color w:val="111111"/>
                <w:sz w:val="22"/>
              </w:rPr>
              <w:t>a</w:t>
            </w:r>
            <w:r>
              <w:rPr>
                <w:color w:val="111111"/>
                <w:spacing w:val="13"/>
                <w:sz w:val="22"/>
              </w:rPr>
              <w:t> </w:t>
            </w:r>
            <w:r>
              <w:rPr>
                <w:color w:val="111111"/>
                <w:spacing w:val="-5"/>
                <w:sz w:val="22"/>
              </w:rPr>
              <w:t>web</w:t>
            </w:r>
          </w:p>
          <w:p>
            <w:pPr>
              <w:pStyle w:val="TableParagraph"/>
              <w:spacing w:line="245" w:lineRule="exact" w:before="4"/>
              <w:ind w:left="111"/>
              <w:rPr>
                <w:sz w:val="22"/>
              </w:rPr>
            </w:pPr>
            <w:r>
              <w:rPr>
                <w:color w:val="111111"/>
                <w:spacing w:val="-2"/>
                <w:sz w:val="22"/>
              </w:rPr>
              <w:t>browser.</w:t>
            </w:r>
          </w:p>
        </w:tc>
      </w:tr>
    </w:tbl>
    <w:p>
      <w:pPr>
        <w:pStyle w:val="BodyText"/>
        <w:spacing w:before="221"/>
        <w:rPr>
          <w:b/>
          <w:sz w:val="27"/>
        </w:rPr>
      </w:pPr>
    </w:p>
    <w:p>
      <w:pPr>
        <w:spacing w:line="360" w:lineRule="auto" w:before="0"/>
        <w:ind w:left="122" w:right="306" w:firstLine="2"/>
        <w:jc w:val="both"/>
        <w:rPr>
          <w:sz w:val="22"/>
        </w:rPr>
      </w:pPr>
      <w:r>
        <w:rPr>
          <w:color w:val="111111"/>
          <w:sz w:val="22"/>
        </w:rPr>
        <w:t>In summary, Flutter is</w:t>
      </w:r>
      <w:r>
        <w:rPr>
          <w:color w:val="111111"/>
          <w:spacing w:val="-6"/>
          <w:sz w:val="22"/>
        </w:rPr>
        <w:t> </w:t>
      </w:r>
      <w:r>
        <w:rPr>
          <w:color w:val="111111"/>
          <w:sz w:val="22"/>
        </w:rPr>
        <w:t>a popular choice for</w:t>
      </w:r>
      <w:r>
        <w:rPr>
          <w:color w:val="111111"/>
          <w:spacing w:val="-3"/>
          <w:sz w:val="22"/>
        </w:rPr>
        <w:t> </w:t>
      </w:r>
      <w:r>
        <w:rPr>
          <w:color w:val="111111"/>
          <w:sz w:val="22"/>
        </w:rPr>
        <w:t>app</w:t>
      </w:r>
      <w:r>
        <w:rPr>
          <w:color w:val="111111"/>
          <w:spacing w:val="-1"/>
          <w:sz w:val="22"/>
        </w:rPr>
        <w:t> </w:t>
      </w:r>
      <w:r>
        <w:rPr>
          <w:color w:val="111111"/>
          <w:sz w:val="22"/>
        </w:rPr>
        <w:t>development due to its</w:t>
      </w:r>
      <w:r>
        <w:rPr>
          <w:color w:val="111111"/>
          <w:spacing w:val="-3"/>
          <w:sz w:val="22"/>
        </w:rPr>
        <w:t> </w:t>
      </w:r>
      <w:r>
        <w:rPr>
          <w:color w:val="111111"/>
          <w:sz w:val="22"/>
        </w:rPr>
        <w:t>hot</w:t>
      </w:r>
      <w:r>
        <w:rPr>
          <w:color w:val="111111"/>
          <w:spacing w:val="-1"/>
          <w:sz w:val="22"/>
        </w:rPr>
        <w:t> </w:t>
      </w:r>
      <w:r>
        <w:rPr>
          <w:color w:val="111111"/>
          <w:sz w:val="22"/>
        </w:rPr>
        <w:t>reload</w:t>
      </w:r>
      <w:r>
        <w:rPr>
          <w:color w:val="111111"/>
          <w:spacing w:val="-2"/>
          <w:sz w:val="22"/>
        </w:rPr>
        <w:t> </w:t>
      </w:r>
      <w:r>
        <w:rPr>
          <w:color w:val="111111"/>
          <w:sz w:val="22"/>
        </w:rPr>
        <w:t>feature that allows for</w:t>
      </w:r>
      <w:r>
        <w:rPr>
          <w:color w:val="111111"/>
          <w:spacing w:val="-4"/>
          <w:sz w:val="22"/>
        </w:rPr>
        <w:t> </w:t>
      </w:r>
      <w:r>
        <w:rPr>
          <w:color w:val="111111"/>
          <w:sz w:val="22"/>
        </w:rPr>
        <w:t>faster experimentation</w:t>
      </w:r>
      <w:r>
        <w:rPr>
          <w:color w:val="111111"/>
          <w:spacing w:val="-7"/>
          <w:sz w:val="22"/>
        </w:rPr>
        <w:t> </w:t>
      </w:r>
      <w:r>
        <w:rPr>
          <w:color w:val="111111"/>
          <w:sz w:val="22"/>
        </w:rPr>
        <w:t>and bug fixing, the</w:t>
      </w:r>
      <w:r>
        <w:rPr>
          <w:color w:val="111111"/>
          <w:spacing w:val="-1"/>
          <w:sz w:val="22"/>
        </w:rPr>
        <w:t> </w:t>
      </w:r>
      <w:r>
        <w:rPr>
          <w:color w:val="111111"/>
          <w:sz w:val="22"/>
        </w:rPr>
        <w:t>easy-to-learn Dart programming language, native-like performance using the Skia graphics engine, customizable widgets, and growing community support with resources such as tutorials</w:t>
      </w:r>
      <w:r>
        <w:rPr>
          <w:color w:val="111111"/>
          <w:spacing w:val="60"/>
          <w:sz w:val="22"/>
        </w:rPr>
        <w:t> </w:t>
      </w:r>
      <w:r>
        <w:rPr>
          <w:color w:val="111111"/>
          <w:sz w:val="22"/>
        </w:rPr>
        <w:t>and</w:t>
      </w:r>
      <w:r>
        <w:rPr>
          <w:color w:val="111111"/>
          <w:spacing w:val="57"/>
          <w:sz w:val="22"/>
        </w:rPr>
        <w:t> </w:t>
      </w:r>
      <w:r>
        <w:rPr>
          <w:color w:val="111111"/>
          <w:sz w:val="22"/>
        </w:rPr>
        <w:t>documentation.</w:t>
      </w:r>
      <w:r>
        <w:rPr>
          <w:color w:val="111111"/>
          <w:spacing w:val="59"/>
          <w:sz w:val="22"/>
        </w:rPr>
        <w:t> </w:t>
      </w:r>
      <w:r>
        <w:rPr>
          <w:color w:val="111111"/>
          <w:sz w:val="22"/>
        </w:rPr>
        <w:t>Whereas</w:t>
      </w:r>
      <w:r>
        <w:rPr>
          <w:color w:val="111111"/>
          <w:spacing w:val="63"/>
          <w:sz w:val="22"/>
        </w:rPr>
        <w:t> </w:t>
      </w:r>
      <w:r>
        <w:rPr>
          <w:color w:val="111111"/>
          <w:sz w:val="22"/>
        </w:rPr>
        <w:t>Progressive</w:t>
      </w:r>
      <w:r>
        <w:rPr>
          <w:color w:val="111111"/>
          <w:spacing w:val="67"/>
          <w:sz w:val="22"/>
        </w:rPr>
        <w:t> </w:t>
      </w:r>
      <w:r>
        <w:rPr>
          <w:color w:val="111111"/>
          <w:sz w:val="22"/>
        </w:rPr>
        <w:t>Web</w:t>
      </w:r>
      <w:r>
        <w:rPr>
          <w:color w:val="111111"/>
          <w:spacing w:val="57"/>
          <w:sz w:val="22"/>
        </w:rPr>
        <w:t> </w:t>
      </w:r>
      <w:r>
        <w:rPr>
          <w:color w:val="111111"/>
          <w:sz w:val="22"/>
        </w:rPr>
        <w:t>Apps</w:t>
      </w:r>
      <w:r>
        <w:rPr>
          <w:color w:val="111111"/>
          <w:spacing w:val="40"/>
          <w:sz w:val="22"/>
        </w:rPr>
        <w:t> </w:t>
      </w:r>
      <w:r>
        <w:rPr>
          <w:color w:val="111111"/>
          <w:sz w:val="22"/>
        </w:rPr>
        <w:t>(PWAs)</w:t>
      </w:r>
      <w:r>
        <w:rPr>
          <w:color w:val="111111"/>
          <w:spacing w:val="40"/>
          <w:sz w:val="22"/>
        </w:rPr>
        <w:t> </w:t>
      </w:r>
      <w:r>
        <w:rPr>
          <w:color w:val="111111"/>
          <w:sz w:val="22"/>
        </w:rPr>
        <w:t>are</w:t>
      </w:r>
      <w:r>
        <w:rPr>
          <w:color w:val="111111"/>
          <w:spacing w:val="40"/>
          <w:sz w:val="22"/>
        </w:rPr>
        <w:t> </w:t>
      </w:r>
      <w:r>
        <w:rPr>
          <w:color w:val="111111"/>
          <w:sz w:val="22"/>
        </w:rPr>
        <w:t>best</w:t>
      </w:r>
      <w:r>
        <w:rPr>
          <w:color w:val="111111"/>
          <w:spacing w:val="40"/>
          <w:sz w:val="22"/>
        </w:rPr>
        <w:t> </w:t>
      </w:r>
      <w:r>
        <w:rPr>
          <w:color w:val="111111"/>
          <w:sz w:val="22"/>
        </w:rPr>
        <w:t>suited</w:t>
      </w:r>
      <w:r>
        <w:rPr>
          <w:color w:val="111111"/>
          <w:spacing w:val="59"/>
          <w:sz w:val="22"/>
        </w:rPr>
        <w:t> </w:t>
      </w:r>
      <w:r>
        <w:rPr>
          <w:color w:val="111111"/>
          <w:sz w:val="22"/>
        </w:rPr>
        <w:t>for</w:t>
      </w:r>
      <w:r>
        <w:rPr>
          <w:color w:val="111111"/>
          <w:spacing w:val="40"/>
          <w:sz w:val="22"/>
        </w:rPr>
        <w:t> </w:t>
      </w:r>
      <w:r>
        <w:rPr>
          <w:color w:val="111111"/>
          <w:sz w:val="22"/>
        </w:rPr>
        <w:t>creating</w:t>
      </w:r>
      <w:r>
        <w:rPr>
          <w:color w:val="111111"/>
          <w:spacing w:val="60"/>
          <w:sz w:val="22"/>
        </w:rPr>
        <w:t> </w:t>
      </w:r>
      <w:r>
        <w:rPr>
          <w:color w:val="111111"/>
          <w:sz w:val="22"/>
        </w:rPr>
        <w:t>web</w:t>
      </w:r>
    </w:p>
    <w:p>
      <w:pPr>
        <w:spacing w:after="0" w:line="360" w:lineRule="auto"/>
        <w:jc w:val="both"/>
        <w:rPr>
          <w:sz w:val="22"/>
        </w:rPr>
        <w:sectPr>
          <w:pgSz w:w="11910" w:h="16840"/>
          <w:pgMar w:header="658" w:footer="1021" w:top="1320" w:bottom="1220" w:left="960" w:right="740"/>
        </w:sectPr>
      </w:pPr>
    </w:p>
    <w:p>
      <w:pPr>
        <w:spacing w:line="362" w:lineRule="auto" w:before="81"/>
        <w:ind w:left="123" w:right="309" w:firstLine="0"/>
        <w:jc w:val="both"/>
        <w:rPr>
          <w:sz w:val="22"/>
        </w:rPr>
      </w:pPr>
      <w:r>
        <w:rPr>
          <w:color w:val="0F0F0F"/>
          <w:sz w:val="22"/>
        </w:rPr>
        <w:t>applications that provide a </w:t>
      </w:r>
      <w:r>
        <w:rPr>
          <w:color w:val="010101"/>
          <w:sz w:val="22"/>
        </w:rPr>
        <w:t>user </w:t>
      </w:r>
      <w:r>
        <w:rPr>
          <w:color w:val="0F0F0F"/>
          <w:sz w:val="22"/>
        </w:rPr>
        <w:t>experience similar to that of a native mobile app, PWAs use current web technologies </w:t>
      </w:r>
      <w:r>
        <w:rPr>
          <w:color w:val="010101"/>
          <w:sz w:val="22"/>
        </w:rPr>
        <w:t>to </w:t>
      </w:r>
      <w:r>
        <w:rPr>
          <w:color w:val="0F0F0F"/>
          <w:sz w:val="22"/>
        </w:rPr>
        <w:t>deliver quick, dependable, and engaging experiences to users regardless of their network connection and</w:t>
      </w:r>
      <w:r>
        <w:rPr>
          <w:color w:val="0F0F0F"/>
          <w:spacing w:val="-6"/>
          <w:sz w:val="22"/>
        </w:rPr>
        <w:t> </w:t>
      </w:r>
      <w:r>
        <w:rPr>
          <w:color w:val="0F0F0F"/>
          <w:sz w:val="22"/>
        </w:rPr>
        <w:t>can</w:t>
      </w:r>
      <w:r>
        <w:rPr>
          <w:color w:val="0F0F0F"/>
          <w:spacing w:val="-8"/>
          <w:sz w:val="22"/>
        </w:rPr>
        <w:t> </w:t>
      </w:r>
      <w:r>
        <w:rPr>
          <w:color w:val="0F0F0F"/>
          <w:sz w:val="22"/>
        </w:rPr>
        <w:t>be</w:t>
      </w:r>
      <w:r>
        <w:rPr>
          <w:color w:val="0F0F0F"/>
          <w:spacing w:val="-12"/>
          <w:sz w:val="22"/>
        </w:rPr>
        <w:t> </w:t>
      </w:r>
      <w:r>
        <w:rPr>
          <w:color w:val="0F0F0F"/>
          <w:sz w:val="22"/>
        </w:rPr>
        <w:t>installed on</w:t>
      </w:r>
      <w:r>
        <w:rPr>
          <w:color w:val="0F0F0F"/>
          <w:spacing w:val="-12"/>
          <w:sz w:val="22"/>
        </w:rPr>
        <w:t> </w:t>
      </w:r>
      <w:r>
        <w:rPr>
          <w:color w:val="0F0F0F"/>
          <w:sz w:val="22"/>
        </w:rPr>
        <w:t>a</w:t>
      </w:r>
      <w:r>
        <w:rPr>
          <w:color w:val="0F0F0F"/>
          <w:spacing w:val="-8"/>
          <w:sz w:val="22"/>
        </w:rPr>
        <w:t> </w:t>
      </w:r>
      <w:r>
        <w:rPr>
          <w:color w:val="0F0F0F"/>
          <w:sz w:val="22"/>
        </w:rPr>
        <w:t>user's</w:t>
      </w:r>
      <w:r>
        <w:rPr>
          <w:color w:val="0F0F0F"/>
          <w:spacing w:val="-8"/>
          <w:sz w:val="22"/>
        </w:rPr>
        <w:t> </w:t>
      </w:r>
      <w:r>
        <w:rPr>
          <w:color w:val="0F0F0F"/>
          <w:sz w:val="22"/>
        </w:rPr>
        <w:t>device.</w:t>
      </w:r>
      <w:r>
        <w:rPr>
          <w:color w:val="0F0F0F"/>
          <w:spacing w:val="-4"/>
          <w:sz w:val="22"/>
        </w:rPr>
        <w:t> </w:t>
      </w:r>
      <w:r>
        <w:rPr>
          <w:color w:val="0F0F0F"/>
          <w:sz w:val="22"/>
        </w:rPr>
        <w:t>React</w:t>
      </w:r>
      <w:r>
        <w:rPr>
          <w:color w:val="0F0F0F"/>
          <w:spacing w:val="-2"/>
          <w:sz w:val="22"/>
        </w:rPr>
        <w:t> </w:t>
      </w:r>
      <w:r>
        <w:rPr>
          <w:color w:val="0F0F0F"/>
          <w:sz w:val="22"/>
        </w:rPr>
        <w:t>Native,</w:t>
      </w:r>
      <w:r>
        <w:rPr>
          <w:color w:val="0F0F0F"/>
          <w:spacing w:val="-1"/>
          <w:sz w:val="22"/>
        </w:rPr>
        <w:t> </w:t>
      </w:r>
      <w:r>
        <w:rPr>
          <w:color w:val="0F0F0F"/>
          <w:sz w:val="22"/>
        </w:rPr>
        <w:t>on</w:t>
      </w:r>
      <w:r>
        <w:rPr>
          <w:color w:val="0F0F0F"/>
          <w:spacing w:val="-11"/>
          <w:sz w:val="22"/>
        </w:rPr>
        <w:t> </w:t>
      </w:r>
      <w:r>
        <w:rPr>
          <w:color w:val="0F0F0F"/>
          <w:sz w:val="22"/>
        </w:rPr>
        <w:t>the</w:t>
      </w:r>
      <w:r>
        <w:rPr>
          <w:color w:val="0F0F0F"/>
          <w:spacing w:val="-13"/>
          <w:sz w:val="22"/>
        </w:rPr>
        <w:t> </w:t>
      </w:r>
      <w:r>
        <w:rPr>
          <w:color w:val="0F0F0F"/>
          <w:sz w:val="22"/>
        </w:rPr>
        <w:t>other</w:t>
      </w:r>
      <w:r>
        <w:rPr>
          <w:color w:val="0F0F0F"/>
          <w:spacing w:val="-4"/>
          <w:sz w:val="22"/>
        </w:rPr>
        <w:t> </w:t>
      </w:r>
      <w:r>
        <w:rPr>
          <w:color w:val="0F0F0F"/>
          <w:sz w:val="22"/>
        </w:rPr>
        <w:t>hand,</w:t>
      </w:r>
      <w:r>
        <w:rPr>
          <w:color w:val="0F0F0F"/>
          <w:spacing w:val="-8"/>
          <w:sz w:val="22"/>
        </w:rPr>
        <w:t> </w:t>
      </w:r>
      <w:r>
        <w:rPr>
          <w:color w:val="0F0F0F"/>
          <w:sz w:val="22"/>
        </w:rPr>
        <w:t>enables</w:t>
      </w:r>
      <w:r>
        <w:rPr>
          <w:color w:val="0F0F0F"/>
          <w:spacing w:val="-13"/>
          <w:sz w:val="22"/>
        </w:rPr>
        <w:t> </w:t>
      </w:r>
      <w:r>
        <w:rPr>
          <w:color w:val="0F0F0F"/>
          <w:sz w:val="22"/>
        </w:rPr>
        <w:t>developers to</w:t>
      </w:r>
      <w:r>
        <w:rPr>
          <w:color w:val="0F0F0F"/>
          <w:spacing w:val="-10"/>
          <w:sz w:val="22"/>
        </w:rPr>
        <w:t> </w:t>
      </w:r>
      <w:r>
        <w:rPr>
          <w:color w:val="0F0F0F"/>
          <w:sz w:val="22"/>
        </w:rPr>
        <w:t>create mobile apps that have the same look and feel as native apps by using the same codebase for both iOS and Android platforms.</w:t>
      </w:r>
    </w:p>
    <w:p>
      <w:pPr>
        <w:pStyle w:val="BodyText"/>
        <w:rPr>
          <w:sz w:val="15"/>
        </w:rPr>
      </w:pPr>
    </w:p>
    <w:tbl>
      <w:tblPr>
        <w:tblW w:w="0" w:type="auto"/>
        <w:jc w:val="left"/>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36"/>
        <w:gridCol w:w="6514"/>
      </w:tblGrid>
      <w:tr>
        <w:trPr>
          <w:trHeight w:val="467" w:hRule="atLeast"/>
        </w:trPr>
        <w:tc>
          <w:tcPr>
            <w:tcW w:w="9550" w:type="dxa"/>
            <w:gridSpan w:val="2"/>
            <w:tcBorders>
              <w:top w:val="nil"/>
              <w:left w:val="nil"/>
              <w:right w:val="nil"/>
            </w:tcBorders>
            <w:shd w:val="clear" w:color="auto" w:fill="00AF50"/>
          </w:tcPr>
          <w:p>
            <w:pPr>
              <w:pStyle w:val="TableParagraph"/>
              <w:spacing w:before="94"/>
              <w:ind w:left="13"/>
              <w:jc w:val="center"/>
              <w:rPr>
                <w:b/>
                <w:sz w:val="21"/>
              </w:rPr>
            </w:pPr>
            <w:r>
              <w:rPr>
                <w:b/>
                <w:color w:val="0F0F0F"/>
                <w:w w:val="105"/>
                <w:sz w:val="21"/>
              </w:rPr>
              <w:t>Deep</w:t>
            </w:r>
            <w:r>
              <w:rPr>
                <w:b/>
                <w:color w:val="0F0F0F"/>
                <w:spacing w:val="-6"/>
                <w:w w:val="105"/>
                <w:sz w:val="21"/>
              </w:rPr>
              <w:t> </w:t>
            </w:r>
            <w:r>
              <w:rPr>
                <w:b/>
                <w:color w:val="0F0F0F"/>
                <w:spacing w:val="-2"/>
                <w:w w:val="105"/>
                <w:sz w:val="21"/>
              </w:rPr>
              <w:t>Learning</w:t>
            </w:r>
          </w:p>
        </w:tc>
      </w:tr>
      <w:tr>
        <w:trPr>
          <w:trHeight w:val="1650" w:hRule="atLeast"/>
        </w:trPr>
        <w:tc>
          <w:tcPr>
            <w:tcW w:w="3036" w:type="dxa"/>
            <w:tcBorders>
              <w:left w:val="nil"/>
            </w:tcBorders>
          </w:tcPr>
          <w:p>
            <w:pPr>
              <w:pStyle w:val="TableParagraph"/>
              <w:spacing w:before="3" w:after="1"/>
              <w:rPr>
                <w:sz w:val="8"/>
              </w:rPr>
            </w:pPr>
          </w:p>
          <w:p>
            <w:pPr>
              <w:pStyle w:val="TableParagraph"/>
              <w:ind w:left="957"/>
              <w:rPr>
                <w:sz w:val="20"/>
              </w:rPr>
            </w:pPr>
            <w:r>
              <w:rPr>
                <w:sz w:val="20"/>
              </w:rPr>
              <w:drawing>
                <wp:inline distT="0" distB="0" distL="0" distR="0">
                  <wp:extent cx="705730" cy="765048"/>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34" cstate="print"/>
                          <a:stretch>
                            <a:fillRect/>
                          </a:stretch>
                        </pic:blipFill>
                        <pic:spPr>
                          <a:xfrm>
                            <a:off x="0" y="0"/>
                            <a:ext cx="705730" cy="765048"/>
                          </a:xfrm>
                          <a:prstGeom prst="rect">
                            <a:avLst/>
                          </a:prstGeom>
                        </pic:spPr>
                      </pic:pic>
                    </a:graphicData>
                  </a:graphic>
                </wp:inline>
              </w:drawing>
            </w:r>
            <w:r>
              <w:rPr>
                <w:sz w:val="20"/>
              </w:rPr>
            </w:r>
          </w:p>
          <w:p>
            <w:pPr>
              <w:pStyle w:val="TableParagraph"/>
              <w:ind w:left="11" w:right="10"/>
              <w:jc w:val="center"/>
              <w:rPr>
                <w:sz w:val="22"/>
              </w:rPr>
            </w:pPr>
            <w:r>
              <w:rPr>
                <w:color w:val="0F0F0F"/>
                <w:spacing w:val="-2"/>
                <w:sz w:val="22"/>
              </w:rPr>
              <w:t>Tensorflow</w:t>
            </w:r>
          </w:p>
        </w:tc>
        <w:tc>
          <w:tcPr>
            <w:tcW w:w="6514" w:type="dxa"/>
            <w:tcBorders>
              <w:right w:val="nil"/>
            </w:tcBorders>
          </w:tcPr>
          <w:p>
            <w:pPr>
              <w:pStyle w:val="TableParagraph"/>
              <w:spacing w:before="44"/>
              <w:ind w:left="109" w:right="98" w:firstLine="2"/>
              <w:jc w:val="both"/>
              <w:rPr>
                <w:sz w:val="22"/>
              </w:rPr>
            </w:pPr>
            <w:r>
              <w:rPr>
                <w:color w:val="0F0F0F"/>
                <w:sz w:val="22"/>
              </w:rPr>
              <w:t>TensorFlow is a comprehensive library for building and deploying machine learning models. It has a large community and is actively developed by</w:t>
            </w:r>
            <w:r>
              <w:rPr>
                <w:color w:val="0F0F0F"/>
                <w:spacing w:val="-11"/>
                <w:sz w:val="22"/>
              </w:rPr>
              <w:t> </w:t>
            </w:r>
            <w:r>
              <w:rPr>
                <w:color w:val="0F0F0F"/>
                <w:sz w:val="22"/>
              </w:rPr>
              <w:t>Google,</w:t>
            </w:r>
            <w:r>
              <w:rPr>
                <w:color w:val="0F0F0F"/>
                <w:spacing w:val="-1"/>
                <w:sz w:val="22"/>
              </w:rPr>
              <w:t> </w:t>
            </w:r>
            <w:r>
              <w:rPr>
                <w:color w:val="0F0F0F"/>
                <w:sz w:val="22"/>
              </w:rPr>
              <w:t>making</w:t>
            </w:r>
            <w:r>
              <w:rPr>
                <w:color w:val="0F0F0F"/>
                <w:spacing w:val="-6"/>
                <w:sz w:val="22"/>
              </w:rPr>
              <w:t> </w:t>
            </w:r>
            <w:r>
              <w:rPr>
                <w:color w:val="0F0F0F"/>
                <w:sz w:val="22"/>
              </w:rPr>
              <w:t>it</w:t>
            </w:r>
            <w:r>
              <w:rPr>
                <w:color w:val="0F0F0F"/>
                <w:spacing w:val="-11"/>
                <w:sz w:val="22"/>
              </w:rPr>
              <w:t> </w:t>
            </w:r>
            <w:r>
              <w:rPr>
                <w:color w:val="0F0F0F"/>
                <w:sz w:val="22"/>
              </w:rPr>
              <w:t>a</w:t>
            </w:r>
            <w:r>
              <w:rPr>
                <w:color w:val="0F0F0F"/>
                <w:spacing w:val="-12"/>
                <w:sz w:val="22"/>
              </w:rPr>
              <w:t> </w:t>
            </w:r>
            <w:r>
              <w:rPr>
                <w:color w:val="0F0F0F"/>
                <w:sz w:val="22"/>
              </w:rPr>
              <w:t>popular choice</w:t>
            </w:r>
            <w:r>
              <w:rPr>
                <w:color w:val="0F0F0F"/>
                <w:spacing w:val="-4"/>
                <w:sz w:val="22"/>
              </w:rPr>
              <w:t> </w:t>
            </w:r>
            <w:r>
              <w:rPr>
                <w:color w:val="0F0F0F"/>
                <w:sz w:val="22"/>
              </w:rPr>
              <w:t>for</w:t>
            </w:r>
            <w:r>
              <w:rPr>
                <w:color w:val="0F0F0F"/>
                <w:spacing w:val="-9"/>
                <w:sz w:val="22"/>
              </w:rPr>
              <w:t> </w:t>
            </w:r>
            <w:r>
              <w:rPr>
                <w:color w:val="0F0F0F"/>
                <w:sz w:val="22"/>
              </w:rPr>
              <w:t>building</w:t>
            </w:r>
            <w:r>
              <w:rPr>
                <w:color w:val="0F0F0F"/>
                <w:spacing w:val="-6"/>
                <w:sz w:val="22"/>
              </w:rPr>
              <w:t> </w:t>
            </w:r>
            <w:r>
              <w:rPr>
                <w:color w:val="0F0F0F"/>
                <w:sz w:val="22"/>
              </w:rPr>
              <w:t>complex, large-scale</w:t>
            </w:r>
            <w:r>
              <w:rPr>
                <w:color w:val="0F0F0F"/>
                <w:spacing w:val="-2"/>
                <w:sz w:val="22"/>
              </w:rPr>
              <w:t> </w:t>
            </w:r>
            <w:r>
              <w:rPr>
                <w:color w:val="0F0F0F"/>
                <w:sz w:val="22"/>
              </w:rPr>
              <w:t>models.</w:t>
            </w:r>
            <w:r>
              <w:rPr>
                <w:color w:val="0F0F0F"/>
                <w:spacing w:val="-7"/>
                <w:sz w:val="22"/>
              </w:rPr>
              <w:t> </w:t>
            </w:r>
            <w:r>
              <w:rPr>
                <w:color w:val="0F0F0F"/>
                <w:sz w:val="22"/>
              </w:rPr>
              <w:t>TensorFlow also</w:t>
            </w:r>
            <w:r>
              <w:rPr>
                <w:color w:val="0F0F0F"/>
                <w:spacing w:val="-10"/>
                <w:sz w:val="22"/>
              </w:rPr>
              <w:t> </w:t>
            </w:r>
            <w:r>
              <w:rPr>
                <w:color w:val="0F0F0F"/>
                <w:sz w:val="22"/>
              </w:rPr>
              <w:t>provides a</w:t>
            </w:r>
            <w:r>
              <w:rPr>
                <w:color w:val="0F0F0F"/>
                <w:spacing w:val="-9"/>
                <w:sz w:val="22"/>
              </w:rPr>
              <w:t> </w:t>
            </w:r>
            <w:r>
              <w:rPr>
                <w:color w:val="0F0F0F"/>
                <w:sz w:val="22"/>
              </w:rPr>
              <w:t>wide</w:t>
            </w:r>
            <w:r>
              <w:rPr>
                <w:color w:val="0F0F0F"/>
                <w:spacing w:val="-7"/>
                <w:sz w:val="22"/>
              </w:rPr>
              <w:t> </w:t>
            </w:r>
            <w:r>
              <w:rPr>
                <w:color w:val="0F0F0F"/>
                <w:sz w:val="22"/>
              </w:rPr>
              <w:t>range</w:t>
            </w:r>
            <w:r>
              <w:rPr>
                <w:color w:val="0F0F0F"/>
                <w:spacing w:val="-12"/>
                <w:sz w:val="22"/>
              </w:rPr>
              <w:t> </w:t>
            </w:r>
            <w:r>
              <w:rPr>
                <w:color w:val="0F0F0F"/>
                <w:sz w:val="22"/>
              </w:rPr>
              <w:t>of</w:t>
            </w:r>
            <w:r>
              <w:rPr>
                <w:color w:val="0F0F0F"/>
                <w:spacing w:val="-9"/>
                <w:sz w:val="22"/>
              </w:rPr>
              <w:t> </w:t>
            </w:r>
            <w:r>
              <w:rPr>
                <w:color w:val="0F0F0F"/>
                <w:sz w:val="22"/>
              </w:rPr>
              <w:t>tools</w:t>
            </w:r>
            <w:r>
              <w:rPr>
                <w:color w:val="0F0F0F"/>
                <w:spacing w:val="-7"/>
                <w:sz w:val="22"/>
              </w:rPr>
              <w:t> </w:t>
            </w:r>
            <w:r>
              <w:rPr>
                <w:color w:val="0F0F0F"/>
                <w:sz w:val="22"/>
              </w:rPr>
              <w:t>and libraries, such as TensorBoard, for visualizing and debugging models (BasuMallick, 2022).</w:t>
            </w:r>
          </w:p>
        </w:tc>
      </w:tr>
      <w:tr>
        <w:trPr>
          <w:trHeight w:val="1650" w:hRule="atLeast"/>
        </w:trPr>
        <w:tc>
          <w:tcPr>
            <w:tcW w:w="3036" w:type="dxa"/>
            <w:tcBorders>
              <w:left w:val="nil"/>
            </w:tcBorders>
          </w:tcPr>
          <w:p>
            <w:pPr>
              <w:pStyle w:val="TableParagraph"/>
              <w:spacing w:before="38" w:after="1"/>
              <w:rPr>
                <w:sz w:val="20"/>
              </w:rPr>
            </w:pPr>
          </w:p>
          <w:p>
            <w:pPr>
              <w:pStyle w:val="TableParagraph"/>
              <w:ind w:left="1166"/>
              <w:rPr>
                <w:sz w:val="20"/>
              </w:rPr>
            </w:pPr>
            <w:r>
              <w:rPr>
                <w:sz w:val="20"/>
              </w:rPr>
              <w:drawing>
                <wp:inline distT="0" distB="0" distL="0" distR="0">
                  <wp:extent cx="462342" cy="536448"/>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35" cstate="print"/>
                          <a:stretch>
                            <a:fillRect/>
                          </a:stretch>
                        </pic:blipFill>
                        <pic:spPr>
                          <a:xfrm>
                            <a:off x="0" y="0"/>
                            <a:ext cx="462342" cy="536448"/>
                          </a:xfrm>
                          <a:prstGeom prst="rect">
                            <a:avLst/>
                          </a:prstGeom>
                        </pic:spPr>
                      </pic:pic>
                    </a:graphicData>
                  </a:graphic>
                </wp:inline>
              </w:drawing>
            </w:r>
            <w:r>
              <w:rPr>
                <w:sz w:val="20"/>
              </w:rPr>
            </w:r>
          </w:p>
          <w:p>
            <w:pPr>
              <w:pStyle w:val="TableParagraph"/>
              <w:spacing w:before="143"/>
              <w:ind w:left="11" w:right="3"/>
              <w:jc w:val="center"/>
              <w:rPr>
                <w:sz w:val="22"/>
              </w:rPr>
            </w:pPr>
            <w:r>
              <w:rPr>
                <w:color w:val="0F0F0F"/>
                <w:spacing w:val="-2"/>
                <w:sz w:val="22"/>
              </w:rPr>
              <w:t>Pytorch</w:t>
            </w:r>
          </w:p>
        </w:tc>
        <w:tc>
          <w:tcPr>
            <w:tcW w:w="6514" w:type="dxa"/>
            <w:tcBorders>
              <w:right w:val="nil"/>
            </w:tcBorders>
          </w:tcPr>
          <w:p>
            <w:pPr>
              <w:pStyle w:val="TableParagraph"/>
              <w:spacing w:before="41"/>
              <w:ind w:left="109" w:right="89" w:firstLine="1"/>
              <w:jc w:val="both"/>
              <w:rPr>
                <w:sz w:val="22"/>
              </w:rPr>
            </w:pPr>
            <w:r>
              <w:rPr>
                <w:color w:val="0F0F0F"/>
                <w:sz w:val="22"/>
              </w:rPr>
              <w:t>PyTorch is an open-source machine learning </w:t>
            </w:r>
            <w:r>
              <w:rPr>
                <w:color w:val="010101"/>
                <w:sz w:val="22"/>
              </w:rPr>
              <w:t>library </w:t>
            </w:r>
            <w:r>
              <w:rPr>
                <w:color w:val="0F0F0F"/>
                <w:sz w:val="22"/>
              </w:rPr>
              <w:t>developed by Facebook. It is known for its easy-to-use API and dynamic computational graph, which allows for more flexibility when building models.</w:t>
            </w:r>
            <w:r>
              <w:rPr>
                <w:color w:val="0F0F0F"/>
                <w:spacing w:val="-1"/>
                <w:sz w:val="22"/>
              </w:rPr>
              <w:t> </w:t>
            </w:r>
            <w:r>
              <w:rPr>
                <w:color w:val="0F0F0F"/>
                <w:sz w:val="22"/>
              </w:rPr>
              <w:t>PyTorch also</w:t>
            </w:r>
            <w:r>
              <w:rPr>
                <w:color w:val="0F0F0F"/>
                <w:spacing w:val="-1"/>
                <w:sz w:val="22"/>
              </w:rPr>
              <w:t> </w:t>
            </w:r>
            <w:r>
              <w:rPr>
                <w:color w:val="0F0F0F"/>
                <w:sz w:val="22"/>
              </w:rPr>
              <w:t>has</w:t>
            </w:r>
            <w:r>
              <w:rPr>
                <w:color w:val="0F0F0F"/>
                <w:spacing w:val="-8"/>
                <w:sz w:val="22"/>
              </w:rPr>
              <w:t> </w:t>
            </w:r>
            <w:r>
              <w:rPr>
                <w:color w:val="0F0F0F"/>
                <w:sz w:val="22"/>
              </w:rPr>
              <w:t>strong</w:t>
            </w:r>
            <w:r>
              <w:rPr>
                <w:color w:val="0F0F0F"/>
                <w:spacing w:val="-4"/>
                <w:sz w:val="22"/>
              </w:rPr>
              <w:t> </w:t>
            </w:r>
            <w:r>
              <w:rPr>
                <w:color w:val="0F0F0F"/>
                <w:sz w:val="22"/>
              </w:rPr>
              <w:t>support for</w:t>
            </w:r>
            <w:r>
              <w:rPr>
                <w:color w:val="0F0F0F"/>
                <w:spacing w:val="-8"/>
                <w:sz w:val="22"/>
              </w:rPr>
              <w:t> </w:t>
            </w:r>
            <w:r>
              <w:rPr>
                <w:color w:val="0F0F0F"/>
                <w:sz w:val="22"/>
              </w:rPr>
              <w:t>GPU</w:t>
            </w:r>
            <w:r>
              <w:rPr>
                <w:color w:val="0F0F0F"/>
                <w:spacing w:val="-1"/>
                <w:sz w:val="22"/>
              </w:rPr>
              <w:t> </w:t>
            </w:r>
            <w:r>
              <w:rPr>
                <w:color w:val="0F0F0F"/>
                <w:sz w:val="22"/>
              </w:rPr>
              <w:t>acceleration, making it a good choice for training large, complex models (Yasar &amp; Lewis, </w:t>
            </w:r>
            <w:r>
              <w:rPr>
                <w:color w:val="0F0F0F"/>
                <w:spacing w:val="-2"/>
                <w:sz w:val="22"/>
              </w:rPr>
              <w:t>2022).</w:t>
            </w:r>
          </w:p>
        </w:tc>
      </w:tr>
      <w:tr>
        <w:trPr>
          <w:trHeight w:val="1922" w:hRule="atLeast"/>
        </w:trPr>
        <w:tc>
          <w:tcPr>
            <w:tcW w:w="3036" w:type="dxa"/>
            <w:tcBorders>
              <w:left w:val="nil"/>
              <w:bottom w:val="nil"/>
            </w:tcBorders>
          </w:tcPr>
          <w:p>
            <w:pPr>
              <w:pStyle w:val="TableParagraph"/>
              <w:spacing w:before="6"/>
              <w:rPr>
                <w:sz w:val="9"/>
              </w:rPr>
            </w:pPr>
          </w:p>
          <w:p>
            <w:pPr>
              <w:pStyle w:val="TableParagraph"/>
              <w:ind w:left="796"/>
              <w:rPr>
                <w:sz w:val="20"/>
              </w:rPr>
            </w:pPr>
            <w:r>
              <w:rPr>
                <w:sz w:val="20"/>
              </w:rPr>
              <w:drawing>
                <wp:inline distT="0" distB="0" distL="0" distR="0">
                  <wp:extent cx="908316" cy="909827"/>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36" cstate="print"/>
                          <a:stretch>
                            <a:fillRect/>
                          </a:stretch>
                        </pic:blipFill>
                        <pic:spPr>
                          <a:xfrm>
                            <a:off x="0" y="0"/>
                            <a:ext cx="908316" cy="909827"/>
                          </a:xfrm>
                          <a:prstGeom prst="rect">
                            <a:avLst/>
                          </a:prstGeom>
                        </pic:spPr>
                      </pic:pic>
                    </a:graphicData>
                  </a:graphic>
                </wp:inline>
              </w:drawing>
            </w:r>
            <w:r>
              <w:rPr>
                <w:sz w:val="20"/>
              </w:rPr>
            </w:r>
          </w:p>
          <w:p>
            <w:pPr>
              <w:pStyle w:val="TableParagraph"/>
              <w:ind w:left="11"/>
              <w:jc w:val="center"/>
              <w:rPr>
                <w:sz w:val="22"/>
              </w:rPr>
            </w:pPr>
            <w:r>
              <w:rPr>
                <w:color w:val="0F0F0F"/>
                <w:spacing w:val="-2"/>
                <w:sz w:val="22"/>
              </w:rPr>
              <w:t>Keras</w:t>
            </w:r>
          </w:p>
        </w:tc>
        <w:tc>
          <w:tcPr>
            <w:tcW w:w="6514" w:type="dxa"/>
            <w:tcBorders>
              <w:bottom w:val="nil"/>
              <w:right w:val="nil"/>
            </w:tcBorders>
          </w:tcPr>
          <w:p>
            <w:pPr>
              <w:pStyle w:val="TableParagraph"/>
              <w:spacing w:before="52"/>
              <w:ind w:left="108" w:right="84" w:firstLine="1"/>
              <w:jc w:val="both"/>
              <w:rPr>
                <w:sz w:val="22"/>
              </w:rPr>
            </w:pPr>
            <w:r>
              <w:rPr>
                <w:color w:val="0F0F0F"/>
                <w:sz w:val="22"/>
              </w:rPr>
              <w:t>Keras is a high-level neural network library written in Python and capable of running on top of TensorFlow. It is designed to be user­ friendly and modular, allowing for fast experimentation, fast prototyping,</w:t>
            </w:r>
            <w:r>
              <w:rPr>
                <w:color w:val="0F0F0F"/>
                <w:spacing w:val="-14"/>
                <w:sz w:val="22"/>
              </w:rPr>
              <w:t> </w:t>
            </w:r>
            <w:r>
              <w:rPr>
                <w:color w:val="0F0F0F"/>
                <w:sz w:val="22"/>
              </w:rPr>
              <w:t>supporting</w:t>
            </w:r>
            <w:r>
              <w:rPr>
                <w:color w:val="0F0F0F"/>
                <w:spacing w:val="-14"/>
                <w:sz w:val="22"/>
              </w:rPr>
              <w:t> </w:t>
            </w:r>
            <w:r>
              <w:rPr>
                <w:color w:val="0F0F0F"/>
                <w:sz w:val="22"/>
              </w:rPr>
              <w:t>convolutional</w:t>
            </w:r>
            <w:r>
              <w:rPr>
                <w:color w:val="0F0F0F"/>
                <w:spacing w:val="-14"/>
                <w:sz w:val="22"/>
              </w:rPr>
              <w:t> </w:t>
            </w:r>
            <w:r>
              <w:rPr>
                <w:color w:val="0F0F0F"/>
                <w:sz w:val="22"/>
              </w:rPr>
              <w:t>neural</w:t>
            </w:r>
            <w:r>
              <w:rPr>
                <w:color w:val="0F0F0F"/>
                <w:spacing w:val="-13"/>
                <w:sz w:val="22"/>
              </w:rPr>
              <w:t> </w:t>
            </w:r>
            <w:r>
              <w:rPr>
                <w:color w:val="0F0F0F"/>
                <w:sz w:val="22"/>
              </w:rPr>
              <w:t>networks</w:t>
            </w:r>
            <w:r>
              <w:rPr>
                <w:color w:val="0F0F0F"/>
                <w:spacing w:val="-14"/>
                <w:sz w:val="22"/>
              </w:rPr>
              <w:t> </w:t>
            </w:r>
            <w:r>
              <w:rPr>
                <w:color w:val="0F0F0F"/>
                <w:sz w:val="22"/>
              </w:rPr>
              <w:t>(CNNs)</w:t>
            </w:r>
            <w:r>
              <w:rPr>
                <w:color w:val="0F0F0F"/>
                <w:spacing w:val="-14"/>
                <w:sz w:val="22"/>
              </w:rPr>
              <w:t> </w:t>
            </w:r>
            <w:r>
              <w:rPr>
                <w:color w:val="0F0F0F"/>
                <w:sz w:val="22"/>
              </w:rPr>
              <w:t>and</w:t>
            </w:r>
            <w:r>
              <w:rPr>
                <w:color w:val="0F0F0F"/>
                <w:spacing w:val="-14"/>
                <w:sz w:val="22"/>
              </w:rPr>
              <w:t> </w:t>
            </w:r>
            <w:r>
              <w:rPr>
                <w:color w:val="0F0F0F"/>
                <w:sz w:val="22"/>
              </w:rPr>
              <w:t>easy model building. Keras can be used as a wrapper for other low-level libraries like TensorFlow and PyTorch, and it is known for its ease of use and readability of the code (Keras, 2019).</w:t>
            </w:r>
          </w:p>
        </w:tc>
      </w:tr>
    </w:tbl>
    <w:p>
      <w:pPr>
        <w:pStyle w:val="BodyText"/>
        <w:rPr>
          <w:sz w:val="22"/>
        </w:rPr>
      </w:pPr>
    </w:p>
    <w:p>
      <w:pPr>
        <w:pStyle w:val="BodyText"/>
        <w:spacing w:before="20"/>
        <w:rPr>
          <w:sz w:val="22"/>
        </w:rPr>
      </w:pPr>
    </w:p>
    <w:p>
      <w:pPr>
        <w:spacing w:line="360" w:lineRule="auto" w:before="0"/>
        <w:ind w:left="122" w:right="307" w:firstLine="2"/>
        <w:jc w:val="both"/>
        <w:rPr>
          <w:sz w:val="22"/>
        </w:rPr>
      </w:pPr>
      <w:r>
        <w:rPr>
          <w:color w:val="0F0F0F"/>
          <w:sz w:val="22"/>
        </w:rPr>
        <w:t>In summary, TensorFlow is</w:t>
      </w:r>
      <w:r>
        <w:rPr>
          <w:color w:val="0F0F0F"/>
          <w:spacing w:val="-8"/>
          <w:sz w:val="22"/>
        </w:rPr>
        <w:t> </w:t>
      </w:r>
      <w:r>
        <w:rPr>
          <w:color w:val="0F0F0F"/>
          <w:sz w:val="22"/>
        </w:rPr>
        <w:t>a</w:t>
      </w:r>
      <w:r>
        <w:rPr>
          <w:color w:val="0F0F0F"/>
          <w:spacing w:val="-3"/>
          <w:sz w:val="22"/>
        </w:rPr>
        <w:t> </w:t>
      </w:r>
      <w:r>
        <w:rPr>
          <w:color w:val="0F0F0F"/>
          <w:sz w:val="22"/>
        </w:rPr>
        <w:t>powerful, flexible, and production-ready</w:t>
      </w:r>
      <w:r>
        <w:rPr>
          <w:color w:val="0F0F0F"/>
          <w:spacing w:val="-1"/>
          <w:sz w:val="22"/>
        </w:rPr>
        <w:t> </w:t>
      </w:r>
      <w:r>
        <w:rPr>
          <w:color w:val="0F0F0F"/>
          <w:sz w:val="22"/>
        </w:rPr>
        <w:t>library with a large</w:t>
      </w:r>
      <w:r>
        <w:rPr>
          <w:color w:val="0F0F0F"/>
          <w:spacing w:val="-4"/>
          <w:sz w:val="22"/>
        </w:rPr>
        <w:t> </w:t>
      </w:r>
      <w:r>
        <w:rPr>
          <w:color w:val="0F0F0F"/>
          <w:sz w:val="22"/>
        </w:rPr>
        <w:t>community, lots</w:t>
      </w:r>
      <w:r>
        <w:rPr>
          <w:color w:val="0F0F0F"/>
          <w:spacing w:val="-3"/>
          <w:sz w:val="22"/>
        </w:rPr>
        <w:t> </w:t>
      </w:r>
      <w:r>
        <w:rPr>
          <w:color w:val="0F0F0F"/>
          <w:sz w:val="22"/>
        </w:rPr>
        <w:t>of integrations and a rich ecosystem, making it a popular choice for machine learning and deep learning tasks. Where</w:t>
      </w:r>
      <w:r>
        <w:rPr>
          <w:color w:val="0F0F0F"/>
          <w:spacing w:val="-14"/>
          <w:sz w:val="22"/>
        </w:rPr>
        <w:t> </w:t>
      </w:r>
      <w:r>
        <w:rPr>
          <w:color w:val="0F0F0F"/>
          <w:sz w:val="22"/>
        </w:rPr>
        <w:t>as</w:t>
      </w:r>
      <w:r>
        <w:rPr>
          <w:color w:val="0F0F0F"/>
          <w:spacing w:val="-14"/>
          <w:sz w:val="22"/>
        </w:rPr>
        <w:t> </w:t>
      </w:r>
      <w:r>
        <w:rPr>
          <w:color w:val="0F0F0F"/>
          <w:sz w:val="22"/>
        </w:rPr>
        <w:t>Keras</w:t>
      </w:r>
      <w:r>
        <w:rPr>
          <w:color w:val="0F0F0F"/>
          <w:spacing w:val="-14"/>
          <w:sz w:val="22"/>
        </w:rPr>
        <w:t> </w:t>
      </w:r>
      <w:r>
        <w:rPr>
          <w:color w:val="0F0F0F"/>
          <w:sz w:val="22"/>
        </w:rPr>
        <w:t>is</w:t>
      </w:r>
      <w:r>
        <w:rPr>
          <w:color w:val="0F0F0F"/>
          <w:spacing w:val="-13"/>
          <w:sz w:val="22"/>
        </w:rPr>
        <w:t> </w:t>
      </w:r>
      <w:r>
        <w:rPr>
          <w:color w:val="0F0F0F"/>
          <w:sz w:val="22"/>
        </w:rPr>
        <w:t>a</w:t>
      </w:r>
      <w:r>
        <w:rPr>
          <w:color w:val="0F0F0F"/>
          <w:spacing w:val="-14"/>
          <w:sz w:val="22"/>
        </w:rPr>
        <w:t> </w:t>
      </w:r>
      <w:r>
        <w:rPr>
          <w:color w:val="0F0F0F"/>
          <w:sz w:val="22"/>
        </w:rPr>
        <w:t>high-level</w:t>
      </w:r>
      <w:r>
        <w:rPr>
          <w:color w:val="0F0F0F"/>
          <w:spacing w:val="3"/>
          <w:sz w:val="22"/>
        </w:rPr>
        <w:t> </w:t>
      </w:r>
      <w:r>
        <w:rPr>
          <w:color w:val="0F0F0F"/>
          <w:sz w:val="22"/>
        </w:rPr>
        <w:t>neural</w:t>
      </w:r>
      <w:r>
        <w:rPr>
          <w:color w:val="0F0F0F"/>
          <w:spacing w:val="-11"/>
          <w:sz w:val="22"/>
        </w:rPr>
        <w:t> </w:t>
      </w:r>
      <w:r>
        <w:rPr>
          <w:color w:val="0F0F0F"/>
          <w:sz w:val="22"/>
        </w:rPr>
        <w:t>network</w:t>
      </w:r>
      <w:r>
        <w:rPr>
          <w:color w:val="0F0F0F"/>
          <w:spacing w:val="-6"/>
          <w:sz w:val="22"/>
        </w:rPr>
        <w:t> </w:t>
      </w:r>
      <w:r>
        <w:rPr>
          <w:color w:val="0F0F0F"/>
          <w:sz w:val="22"/>
        </w:rPr>
        <w:t>library</w:t>
      </w:r>
      <w:r>
        <w:rPr>
          <w:color w:val="0F0F0F"/>
          <w:spacing w:val="-7"/>
          <w:sz w:val="22"/>
        </w:rPr>
        <w:t> </w:t>
      </w:r>
      <w:r>
        <w:rPr>
          <w:color w:val="0F0F0F"/>
          <w:sz w:val="22"/>
        </w:rPr>
        <w:t>that</w:t>
      </w:r>
      <w:r>
        <w:rPr>
          <w:color w:val="0F0F0F"/>
          <w:spacing w:val="-11"/>
          <w:sz w:val="22"/>
        </w:rPr>
        <w:t> </w:t>
      </w:r>
      <w:r>
        <w:rPr>
          <w:color w:val="0F0F0F"/>
          <w:sz w:val="22"/>
        </w:rPr>
        <w:t>is</w:t>
      </w:r>
      <w:r>
        <w:rPr>
          <w:color w:val="0F0F0F"/>
          <w:spacing w:val="-7"/>
          <w:sz w:val="22"/>
        </w:rPr>
        <w:t> </w:t>
      </w:r>
      <w:r>
        <w:rPr>
          <w:color w:val="0F0F0F"/>
          <w:sz w:val="22"/>
        </w:rPr>
        <w:t>best</w:t>
      </w:r>
      <w:r>
        <w:rPr>
          <w:color w:val="0F0F0F"/>
          <w:spacing w:val="-9"/>
          <w:sz w:val="22"/>
        </w:rPr>
        <w:t> </w:t>
      </w:r>
      <w:r>
        <w:rPr>
          <w:color w:val="0F0F0F"/>
          <w:sz w:val="22"/>
        </w:rPr>
        <w:t>suited</w:t>
      </w:r>
      <w:r>
        <w:rPr>
          <w:color w:val="0F0F0F"/>
          <w:spacing w:val="-11"/>
          <w:sz w:val="22"/>
        </w:rPr>
        <w:t> </w:t>
      </w:r>
      <w:r>
        <w:rPr>
          <w:color w:val="0F0F0F"/>
          <w:sz w:val="22"/>
        </w:rPr>
        <w:t>for</w:t>
      </w:r>
      <w:r>
        <w:rPr>
          <w:color w:val="0F0F0F"/>
          <w:spacing w:val="-14"/>
          <w:sz w:val="22"/>
        </w:rPr>
        <w:t> </w:t>
      </w:r>
      <w:r>
        <w:rPr>
          <w:color w:val="0F0F0F"/>
          <w:sz w:val="22"/>
        </w:rPr>
        <w:t>fast</w:t>
      </w:r>
      <w:r>
        <w:rPr>
          <w:color w:val="0F0F0F"/>
          <w:spacing w:val="-13"/>
          <w:sz w:val="22"/>
        </w:rPr>
        <w:t> </w:t>
      </w:r>
      <w:r>
        <w:rPr>
          <w:color w:val="0F0F0F"/>
          <w:sz w:val="22"/>
        </w:rPr>
        <w:t>experimentation</w:t>
      </w:r>
      <w:r>
        <w:rPr>
          <w:color w:val="0F0F0F"/>
          <w:spacing w:val="-14"/>
          <w:sz w:val="22"/>
        </w:rPr>
        <w:t> </w:t>
      </w:r>
      <w:r>
        <w:rPr>
          <w:color w:val="0F0F0F"/>
          <w:sz w:val="22"/>
        </w:rPr>
        <w:t>and</w:t>
      </w:r>
      <w:r>
        <w:rPr>
          <w:color w:val="0F0F0F"/>
          <w:spacing w:val="-10"/>
          <w:sz w:val="22"/>
        </w:rPr>
        <w:t> </w:t>
      </w:r>
      <w:r>
        <w:rPr>
          <w:color w:val="0F0F0F"/>
          <w:sz w:val="22"/>
        </w:rPr>
        <w:t>prototyping due to its simple and user-friendly API, it supports multiple backends, it's easy to create and train models. PyTorch, on the other hand, is best suited for research and development in deep learning. It offers a dynamic computational graph and built-in support for</w:t>
      </w:r>
      <w:r>
        <w:rPr>
          <w:color w:val="0F0F0F"/>
          <w:spacing w:val="-5"/>
          <w:sz w:val="22"/>
        </w:rPr>
        <w:t> </w:t>
      </w:r>
      <w:r>
        <w:rPr>
          <w:color w:val="0F0F0F"/>
          <w:sz w:val="22"/>
        </w:rPr>
        <w:t>distributed training, which makes it</w:t>
      </w:r>
      <w:r>
        <w:rPr>
          <w:color w:val="0F0F0F"/>
          <w:spacing w:val="-5"/>
          <w:sz w:val="22"/>
        </w:rPr>
        <w:t> </w:t>
      </w:r>
      <w:r>
        <w:rPr>
          <w:color w:val="0F0F0F"/>
          <w:sz w:val="22"/>
        </w:rPr>
        <w:t>easy</w:t>
      </w:r>
      <w:r>
        <w:rPr>
          <w:color w:val="0F0F0F"/>
          <w:spacing w:val="-1"/>
          <w:sz w:val="22"/>
        </w:rPr>
        <w:t> </w:t>
      </w:r>
      <w:r>
        <w:rPr>
          <w:color w:val="0F0F0F"/>
          <w:sz w:val="22"/>
        </w:rPr>
        <w:t>to</w:t>
      </w:r>
      <w:r>
        <w:rPr>
          <w:color w:val="0F0F0F"/>
          <w:spacing w:val="-5"/>
          <w:sz w:val="22"/>
        </w:rPr>
        <w:t> </w:t>
      </w:r>
      <w:r>
        <w:rPr>
          <w:color w:val="0F0F0F"/>
          <w:sz w:val="22"/>
        </w:rPr>
        <w:t>scale models to</w:t>
      </w:r>
      <w:r>
        <w:rPr>
          <w:color w:val="0F0F0F"/>
          <w:spacing w:val="-1"/>
          <w:sz w:val="22"/>
        </w:rPr>
        <w:t> </w:t>
      </w:r>
      <w:r>
        <w:rPr>
          <w:color w:val="0F0F0F"/>
          <w:sz w:val="22"/>
        </w:rPr>
        <w:t>large </w:t>
      </w:r>
      <w:r>
        <w:rPr>
          <w:color w:val="0F0F0F"/>
          <w:spacing w:val="-2"/>
          <w:sz w:val="22"/>
        </w:rPr>
        <w:t>datasets.</w:t>
      </w:r>
    </w:p>
    <w:p>
      <w:pPr>
        <w:spacing w:after="0" w:line="360" w:lineRule="auto"/>
        <w:jc w:val="both"/>
        <w:rPr>
          <w:sz w:val="22"/>
        </w:rPr>
        <w:sectPr>
          <w:pgSz w:w="11910" w:h="16840"/>
          <w:pgMar w:header="658" w:footer="1021" w:top="1320" w:bottom="1220" w:left="960" w:right="740"/>
        </w:sectPr>
      </w:pPr>
    </w:p>
    <w:p>
      <w:pPr>
        <w:pStyle w:val="BodyText"/>
        <w:spacing w:after="1"/>
        <w:rPr>
          <w:sz w:val="9"/>
        </w:rPr>
      </w:pPr>
    </w:p>
    <w:tbl>
      <w:tblPr>
        <w:tblW w:w="0" w:type="auto"/>
        <w:jc w:val="left"/>
        <w:tblInd w:w="1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846"/>
        <w:gridCol w:w="6552"/>
      </w:tblGrid>
      <w:tr>
        <w:trPr>
          <w:trHeight w:val="377" w:hRule="atLeast"/>
        </w:trPr>
        <w:tc>
          <w:tcPr>
            <w:tcW w:w="9398" w:type="dxa"/>
            <w:gridSpan w:val="2"/>
            <w:tcBorders>
              <w:top w:val="nil"/>
              <w:left w:val="nil"/>
              <w:right w:val="nil"/>
            </w:tcBorders>
            <w:shd w:val="clear" w:color="auto" w:fill="00AF50"/>
          </w:tcPr>
          <w:p>
            <w:pPr>
              <w:pStyle w:val="TableParagraph"/>
              <w:spacing w:before="48"/>
              <w:ind w:left="111"/>
              <w:jc w:val="center"/>
              <w:rPr>
                <w:b/>
                <w:sz w:val="21"/>
              </w:rPr>
            </w:pPr>
            <w:r>
              <w:rPr>
                <w:b/>
                <w:color w:val="0F0F0F"/>
                <w:spacing w:val="-2"/>
                <w:w w:val="105"/>
                <w:sz w:val="21"/>
              </w:rPr>
              <w:t>Platforms</w:t>
            </w:r>
          </w:p>
        </w:tc>
      </w:tr>
      <w:tr>
        <w:trPr>
          <w:trHeight w:val="1387" w:hRule="atLeast"/>
        </w:trPr>
        <w:tc>
          <w:tcPr>
            <w:tcW w:w="2846" w:type="dxa"/>
            <w:tcBorders>
              <w:left w:val="nil"/>
              <w:bottom w:val="single" w:sz="4" w:space="0" w:color="000000"/>
              <w:right w:val="single" w:sz="4" w:space="0" w:color="000000"/>
            </w:tcBorders>
          </w:tcPr>
          <w:p>
            <w:pPr>
              <w:pStyle w:val="TableParagraph"/>
              <w:spacing w:before="6"/>
              <w:rPr>
                <w:sz w:val="6"/>
              </w:rPr>
            </w:pPr>
          </w:p>
          <w:p>
            <w:pPr>
              <w:pStyle w:val="TableParagraph"/>
              <w:ind w:left="763"/>
              <w:rPr>
                <w:sz w:val="20"/>
              </w:rPr>
            </w:pPr>
            <w:r>
              <w:rPr>
                <w:sz w:val="20"/>
              </w:rPr>
              <w:drawing>
                <wp:inline distT="0" distB="0" distL="0" distR="0">
                  <wp:extent cx="900683" cy="784859"/>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37" cstate="print"/>
                          <a:stretch>
                            <a:fillRect/>
                          </a:stretch>
                        </pic:blipFill>
                        <pic:spPr>
                          <a:xfrm>
                            <a:off x="0" y="0"/>
                            <a:ext cx="900683" cy="784859"/>
                          </a:xfrm>
                          <a:prstGeom prst="rect">
                            <a:avLst/>
                          </a:prstGeom>
                        </pic:spPr>
                      </pic:pic>
                    </a:graphicData>
                  </a:graphic>
                </wp:inline>
              </w:drawing>
            </w:r>
            <w:r>
              <w:rPr>
                <w:sz w:val="20"/>
              </w:rPr>
            </w:r>
          </w:p>
        </w:tc>
        <w:tc>
          <w:tcPr>
            <w:tcW w:w="6552" w:type="dxa"/>
            <w:tcBorders>
              <w:left w:val="single" w:sz="4" w:space="0" w:color="000000"/>
              <w:bottom w:val="single" w:sz="4" w:space="0" w:color="000000"/>
              <w:right w:val="nil"/>
            </w:tcBorders>
          </w:tcPr>
          <w:p>
            <w:pPr>
              <w:pStyle w:val="TableParagraph"/>
              <w:spacing w:line="252" w:lineRule="auto" w:before="169"/>
              <w:ind w:left="205" w:right="161" w:firstLine="4"/>
              <w:rPr>
                <w:sz w:val="21"/>
              </w:rPr>
            </w:pPr>
            <w:r>
              <w:rPr>
                <w:color w:val="0F0F0F"/>
                <w:w w:val="105"/>
                <w:sz w:val="21"/>
              </w:rPr>
              <w:t>Google created the well-known open-source Android operating system for</w:t>
            </w:r>
            <w:r>
              <w:rPr>
                <w:color w:val="0F0F0F"/>
                <w:spacing w:val="-3"/>
                <w:w w:val="105"/>
                <w:sz w:val="21"/>
              </w:rPr>
              <w:t> </w:t>
            </w:r>
            <w:r>
              <w:rPr>
                <w:color w:val="0F0F0F"/>
                <w:w w:val="105"/>
                <w:sz w:val="21"/>
              </w:rPr>
              <w:t>mobile devices. It</w:t>
            </w:r>
            <w:r>
              <w:rPr>
                <w:color w:val="0F0F0F"/>
                <w:spacing w:val="-5"/>
                <w:w w:val="105"/>
                <w:sz w:val="21"/>
              </w:rPr>
              <w:t> </w:t>
            </w:r>
            <w:r>
              <w:rPr>
                <w:color w:val="0F0F0F"/>
                <w:w w:val="105"/>
                <w:sz w:val="21"/>
              </w:rPr>
              <w:t>is</w:t>
            </w:r>
            <w:r>
              <w:rPr>
                <w:color w:val="0F0F0F"/>
                <w:spacing w:val="-6"/>
                <w:w w:val="105"/>
                <w:sz w:val="21"/>
              </w:rPr>
              <w:t> </w:t>
            </w:r>
            <w:r>
              <w:rPr>
                <w:color w:val="0F0F0F"/>
                <w:w w:val="105"/>
                <w:sz w:val="21"/>
              </w:rPr>
              <w:t>built</w:t>
            </w:r>
            <w:r>
              <w:rPr>
                <w:color w:val="0F0F0F"/>
                <w:spacing w:val="-1"/>
                <w:w w:val="105"/>
                <w:sz w:val="21"/>
              </w:rPr>
              <w:t> </w:t>
            </w:r>
            <w:r>
              <w:rPr>
                <w:color w:val="0F0F0F"/>
                <w:w w:val="105"/>
                <w:sz w:val="21"/>
              </w:rPr>
              <w:t>on</w:t>
            </w:r>
            <w:r>
              <w:rPr>
                <w:color w:val="0F0F0F"/>
                <w:spacing w:val="-5"/>
                <w:w w:val="105"/>
                <w:sz w:val="21"/>
              </w:rPr>
              <w:t> </w:t>
            </w:r>
            <w:r>
              <w:rPr>
                <w:color w:val="0F0F0F"/>
                <w:w w:val="105"/>
                <w:sz w:val="21"/>
              </w:rPr>
              <w:t>the</w:t>
            </w:r>
            <w:r>
              <w:rPr>
                <w:color w:val="0F0F0F"/>
                <w:spacing w:val="-6"/>
                <w:w w:val="105"/>
                <w:sz w:val="21"/>
              </w:rPr>
              <w:t> </w:t>
            </w:r>
            <w:r>
              <w:rPr>
                <w:color w:val="0F0F0F"/>
                <w:w w:val="105"/>
                <w:sz w:val="21"/>
              </w:rPr>
              <w:t>Linux kernel and</w:t>
            </w:r>
            <w:r>
              <w:rPr>
                <w:color w:val="0F0F0F"/>
                <w:spacing w:val="-3"/>
                <w:w w:val="105"/>
                <w:sz w:val="21"/>
              </w:rPr>
              <w:t> </w:t>
            </w:r>
            <w:r>
              <w:rPr>
                <w:color w:val="0F0F0F"/>
                <w:w w:val="105"/>
                <w:sz w:val="21"/>
              </w:rPr>
              <w:t>can</w:t>
            </w:r>
            <w:r>
              <w:rPr>
                <w:color w:val="0F0F0F"/>
                <w:spacing w:val="-10"/>
                <w:w w:val="105"/>
                <w:sz w:val="21"/>
              </w:rPr>
              <w:t> </w:t>
            </w:r>
            <w:r>
              <w:rPr>
                <w:color w:val="0F0F0F"/>
                <w:w w:val="105"/>
                <w:sz w:val="21"/>
              </w:rPr>
              <w:t>run on</w:t>
            </w:r>
            <w:r>
              <w:rPr>
                <w:color w:val="0F0F0F"/>
                <w:spacing w:val="-7"/>
                <w:w w:val="105"/>
                <w:sz w:val="21"/>
              </w:rPr>
              <w:t> </w:t>
            </w:r>
            <w:r>
              <w:rPr>
                <w:color w:val="0F0F0F"/>
                <w:w w:val="105"/>
                <w:sz w:val="21"/>
              </w:rPr>
              <w:t>a</w:t>
            </w:r>
            <w:r>
              <w:rPr>
                <w:color w:val="0F0F0F"/>
                <w:spacing w:val="-12"/>
                <w:w w:val="105"/>
                <w:sz w:val="21"/>
              </w:rPr>
              <w:t> </w:t>
            </w:r>
            <w:r>
              <w:rPr>
                <w:color w:val="0F0F0F"/>
                <w:w w:val="105"/>
                <w:sz w:val="21"/>
              </w:rPr>
              <w:t>variety of</w:t>
            </w:r>
            <w:r>
              <w:rPr>
                <w:color w:val="0F0F0F"/>
                <w:spacing w:val="-11"/>
                <w:w w:val="105"/>
                <w:sz w:val="21"/>
              </w:rPr>
              <w:t> </w:t>
            </w:r>
            <w:r>
              <w:rPr>
                <w:color w:val="0F0F0F"/>
                <w:w w:val="105"/>
                <w:sz w:val="21"/>
              </w:rPr>
              <w:t>gadgets,</w:t>
            </w:r>
            <w:r>
              <w:rPr>
                <w:color w:val="0F0F0F"/>
                <w:spacing w:val="-3"/>
                <w:w w:val="105"/>
                <w:sz w:val="21"/>
              </w:rPr>
              <w:t> </w:t>
            </w:r>
            <w:r>
              <w:rPr>
                <w:color w:val="0F0F0F"/>
                <w:w w:val="105"/>
                <w:sz w:val="21"/>
              </w:rPr>
              <w:t>such</w:t>
            </w:r>
            <w:r>
              <w:rPr>
                <w:color w:val="0F0F0F"/>
                <w:spacing w:val="-2"/>
                <w:w w:val="105"/>
                <w:sz w:val="21"/>
              </w:rPr>
              <w:t> </w:t>
            </w:r>
            <w:r>
              <w:rPr>
                <w:color w:val="0F0F0F"/>
                <w:w w:val="105"/>
                <w:sz w:val="21"/>
              </w:rPr>
              <w:t>as</w:t>
            </w:r>
            <w:r>
              <w:rPr>
                <w:color w:val="0F0F0F"/>
                <w:spacing w:val="-8"/>
                <w:w w:val="105"/>
                <w:sz w:val="21"/>
              </w:rPr>
              <w:t> </w:t>
            </w:r>
            <w:r>
              <w:rPr>
                <w:color w:val="0F0F0F"/>
                <w:w w:val="105"/>
                <w:sz w:val="21"/>
              </w:rPr>
              <w:t>smartphones, tablets,</w:t>
            </w:r>
            <w:r>
              <w:rPr>
                <w:color w:val="0F0F0F"/>
                <w:spacing w:val="-2"/>
                <w:w w:val="105"/>
                <w:sz w:val="21"/>
              </w:rPr>
              <w:t> </w:t>
            </w:r>
            <w:r>
              <w:rPr>
                <w:color w:val="0F0F0F"/>
                <w:w w:val="105"/>
                <w:sz w:val="21"/>
              </w:rPr>
              <w:t>televisions,</w:t>
            </w:r>
            <w:r>
              <w:rPr>
                <w:color w:val="0F0F0F"/>
                <w:spacing w:val="-3"/>
                <w:w w:val="105"/>
                <w:sz w:val="21"/>
              </w:rPr>
              <w:t> </w:t>
            </w:r>
            <w:r>
              <w:rPr>
                <w:color w:val="0F0F0F"/>
                <w:w w:val="105"/>
                <w:sz w:val="21"/>
              </w:rPr>
              <w:t>and even automobiles (Chen, 2019).</w:t>
            </w:r>
          </w:p>
        </w:tc>
      </w:tr>
      <w:tr>
        <w:trPr>
          <w:trHeight w:val="1305" w:hRule="atLeast"/>
        </w:trPr>
        <w:tc>
          <w:tcPr>
            <w:tcW w:w="2846" w:type="dxa"/>
            <w:tcBorders>
              <w:top w:val="single" w:sz="4" w:space="0" w:color="000000"/>
              <w:left w:val="nil"/>
              <w:bottom w:val="nil"/>
              <w:right w:val="single" w:sz="4" w:space="0" w:color="000000"/>
            </w:tcBorders>
          </w:tcPr>
          <w:p>
            <w:pPr>
              <w:pStyle w:val="TableParagraph"/>
              <w:ind w:left="820"/>
              <w:rPr>
                <w:sz w:val="20"/>
              </w:rPr>
            </w:pPr>
            <w:r>
              <w:rPr>
                <w:sz w:val="20"/>
              </w:rPr>
              <w:drawing>
                <wp:inline distT="0" distB="0" distL="0" distR="0">
                  <wp:extent cx="826137" cy="827531"/>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38" cstate="print"/>
                          <a:stretch>
                            <a:fillRect/>
                          </a:stretch>
                        </pic:blipFill>
                        <pic:spPr>
                          <a:xfrm>
                            <a:off x="0" y="0"/>
                            <a:ext cx="826137" cy="827531"/>
                          </a:xfrm>
                          <a:prstGeom prst="rect">
                            <a:avLst/>
                          </a:prstGeom>
                        </pic:spPr>
                      </pic:pic>
                    </a:graphicData>
                  </a:graphic>
                </wp:inline>
              </w:drawing>
            </w:r>
            <w:r>
              <w:rPr>
                <w:sz w:val="20"/>
              </w:rPr>
            </w:r>
          </w:p>
        </w:tc>
        <w:tc>
          <w:tcPr>
            <w:tcW w:w="6552" w:type="dxa"/>
            <w:tcBorders>
              <w:top w:val="single" w:sz="4" w:space="0" w:color="000000"/>
              <w:left w:val="single" w:sz="4" w:space="0" w:color="000000"/>
              <w:bottom w:val="nil"/>
              <w:right w:val="nil"/>
            </w:tcBorders>
          </w:tcPr>
          <w:p>
            <w:pPr>
              <w:pStyle w:val="TableParagraph"/>
              <w:spacing w:before="15"/>
              <w:rPr>
                <w:sz w:val="21"/>
              </w:rPr>
            </w:pPr>
          </w:p>
          <w:p>
            <w:pPr>
              <w:pStyle w:val="TableParagraph"/>
              <w:spacing w:line="249" w:lineRule="auto"/>
              <w:ind w:left="209" w:right="398"/>
              <w:jc w:val="both"/>
              <w:rPr>
                <w:sz w:val="21"/>
              </w:rPr>
            </w:pPr>
            <w:r>
              <w:rPr>
                <w:color w:val="0F0F0F"/>
                <w:w w:val="105"/>
                <w:sz w:val="21"/>
              </w:rPr>
              <w:t>Apple's iPhone, iPad,</w:t>
            </w:r>
            <w:r>
              <w:rPr>
                <w:color w:val="0F0F0F"/>
                <w:spacing w:val="-3"/>
                <w:w w:val="105"/>
                <w:sz w:val="21"/>
              </w:rPr>
              <w:t> </w:t>
            </w:r>
            <w:r>
              <w:rPr>
                <w:color w:val="0F0F0F"/>
                <w:w w:val="105"/>
                <w:sz w:val="21"/>
              </w:rPr>
              <w:t>and iPod Touch are</w:t>
            </w:r>
            <w:r>
              <w:rPr>
                <w:color w:val="0F0F0F"/>
                <w:spacing w:val="-1"/>
                <w:w w:val="105"/>
                <w:sz w:val="21"/>
              </w:rPr>
              <w:t> </w:t>
            </w:r>
            <w:r>
              <w:rPr>
                <w:color w:val="0F0F0F"/>
                <w:w w:val="105"/>
                <w:sz w:val="21"/>
              </w:rPr>
              <w:t>all powered by iOS, the company's mobile operating system. It is</w:t>
            </w:r>
            <w:r>
              <w:rPr>
                <w:color w:val="0F0F0F"/>
                <w:spacing w:val="-1"/>
                <w:w w:val="105"/>
                <w:sz w:val="21"/>
              </w:rPr>
              <w:t> </w:t>
            </w:r>
            <w:r>
              <w:rPr>
                <w:color w:val="0F0F0F"/>
                <w:w w:val="105"/>
                <w:sz w:val="21"/>
              </w:rPr>
              <w:t>built to</w:t>
            </w:r>
            <w:r>
              <w:rPr>
                <w:color w:val="0F0F0F"/>
                <w:spacing w:val="-2"/>
                <w:w w:val="105"/>
                <w:sz w:val="21"/>
              </w:rPr>
              <w:t> </w:t>
            </w:r>
            <w:r>
              <w:rPr>
                <w:color w:val="0F0F0F"/>
                <w:w w:val="105"/>
                <w:sz w:val="21"/>
              </w:rPr>
              <w:t>work with Apple hardware</w:t>
            </w:r>
            <w:r>
              <w:rPr>
                <w:color w:val="0F0F0F"/>
                <w:spacing w:val="-2"/>
                <w:w w:val="105"/>
                <w:sz w:val="21"/>
              </w:rPr>
              <w:t> </w:t>
            </w:r>
            <w:r>
              <w:rPr>
                <w:color w:val="0F0F0F"/>
                <w:w w:val="105"/>
                <w:sz w:val="21"/>
              </w:rPr>
              <w:t>and</w:t>
            </w:r>
            <w:r>
              <w:rPr>
                <w:color w:val="0F0F0F"/>
                <w:spacing w:val="-1"/>
                <w:w w:val="105"/>
                <w:sz w:val="21"/>
              </w:rPr>
              <w:t> </w:t>
            </w:r>
            <w:r>
              <w:rPr>
                <w:color w:val="0F0F0F"/>
                <w:w w:val="105"/>
                <w:sz w:val="21"/>
              </w:rPr>
              <w:t>is</w:t>
            </w:r>
            <w:r>
              <w:rPr>
                <w:color w:val="0F0F0F"/>
                <w:spacing w:val="-10"/>
                <w:w w:val="105"/>
                <w:sz w:val="21"/>
              </w:rPr>
              <w:t> </w:t>
            </w:r>
            <w:r>
              <w:rPr>
                <w:color w:val="0F0F0F"/>
                <w:w w:val="105"/>
                <w:sz w:val="21"/>
              </w:rPr>
              <w:t>based</w:t>
            </w:r>
            <w:r>
              <w:rPr>
                <w:color w:val="0F0F0F"/>
                <w:spacing w:val="2"/>
                <w:w w:val="105"/>
                <w:sz w:val="21"/>
              </w:rPr>
              <w:t> </w:t>
            </w:r>
            <w:r>
              <w:rPr>
                <w:color w:val="0F0F0F"/>
                <w:w w:val="105"/>
                <w:sz w:val="21"/>
              </w:rPr>
              <w:t>on</w:t>
            </w:r>
            <w:r>
              <w:rPr>
                <w:color w:val="0F0F0F"/>
                <w:spacing w:val="-5"/>
                <w:w w:val="105"/>
                <w:sz w:val="21"/>
              </w:rPr>
              <w:t> </w:t>
            </w:r>
            <w:r>
              <w:rPr>
                <w:color w:val="0F0F0F"/>
                <w:w w:val="105"/>
                <w:sz w:val="21"/>
              </w:rPr>
              <w:t>the</w:t>
            </w:r>
            <w:r>
              <w:rPr>
                <w:color w:val="0F0F0F"/>
                <w:spacing w:val="-7"/>
                <w:w w:val="105"/>
                <w:sz w:val="21"/>
              </w:rPr>
              <w:t> </w:t>
            </w:r>
            <w:r>
              <w:rPr>
                <w:color w:val="0F0F0F"/>
                <w:w w:val="105"/>
                <w:sz w:val="21"/>
              </w:rPr>
              <w:t>Unix operating</w:t>
            </w:r>
            <w:r>
              <w:rPr>
                <w:color w:val="0F0F0F"/>
                <w:spacing w:val="-3"/>
                <w:w w:val="105"/>
                <w:sz w:val="21"/>
              </w:rPr>
              <w:t> </w:t>
            </w:r>
            <w:r>
              <w:rPr>
                <w:color w:val="0F0F0F"/>
                <w:w w:val="105"/>
                <w:sz w:val="21"/>
              </w:rPr>
              <w:t>system (Posey,</w:t>
            </w:r>
            <w:r>
              <w:rPr>
                <w:color w:val="0F0F0F"/>
                <w:spacing w:val="1"/>
                <w:w w:val="105"/>
                <w:sz w:val="21"/>
              </w:rPr>
              <w:t> </w:t>
            </w:r>
            <w:r>
              <w:rPr>
                <w:color w:val="0F0F0F"/>
                <w:spacing w:val="-2"/>
                <w:w w:val="105"/>
                <w:sz w:val="21"/>
              </w:rPr>
              <w:t>2022).</w:t>
            </w:r>
          </w:p>
        </w:tc>
      </w:tr>
    </w:tbl>
    <w:p>
      <w:pPr>
        <w:pStyle w:val="BodyText"/>
      </w:pPr>
    </w:p>
    <w:p>
      <w:pPr>
        <w:pStyle w:val="BodyText"/>
        <w:spacing w:before="46"/>
      </w:pPr>
    </w:p>
    <w:p>
      <w:pPr>
        <w:pStyle w:val="BodyText"/>
        <w:ind w:left="122"/>
        <w:jc w:val="both"/>
      </w:pPr>
      <w:r>
        <w:rPr>
          <w:color w:val="0F0F0F"/>
          <w:w w:val="105"/>
        </w:rPr>
        <w:t>Reasons</w:t>
      </w:r>
      <w:r>
        <w:rPr>
          <w:color w:val="0F0F0F"/>
          <w:spacing w:val="-1"/>
          <w:w w:val="105"/>
        </w:rPr>
        <w:t> </w:t>
      </w:r>
      <w:r>
        <w:rPr>
          <w:color w:val="0F0F0F"/>
          <w:w w:val="105"/>
        </w:rPr>
        <w:t>to</w:t>
      </w:r>
      <w:r>
        <w:rPr>
          <w:color w:val="0F0F0F"/>
          <w:spacing w:val="-12"/>
          <w:w w:val="105"/>
        </w:rPr>
        <w:t> </w:t>
      </w:r>
      <w:r>
        <w:rPr>
          <w:color w:val="0F0F0F"/>
          <w:w w:val="105"/>
        </w:rPr>
        <w:t>choose</w:t>
      </w:r>
      <w:r>
        <w:rPr>
          <w:color w:val="0F0F0F"/>
          <w:spacing w:val="1"/>
          <w:w w:val="105"/>
        </w:rPr>
        <w:t> </w:t>
      </w:r>
      <w:r>
        <w:rPr>
          <w:color w:val="0F0F0F"/>
          <w:w w:val="105"/>
        </w:rPr>
        <w:t>Android</w:t>
      </w:r>
      <w:r>
        <w:rPr>
          <w:color w:val="0F0F0F"/>
          <w:spacing w:val="8"/>
          <w:w w:val="105"/>
        </w:rPr>
        <w:t> </w:t>
      </w:r>
      <w:r>
        <w:rPr>
          <w:color w:val="0F0F0F"/>
          <w:w w:val="105"/>
        </w:rPr>
        <w:t>platform</w:t>
      </w:r>
      <w:r>
        <w:rPr>
          <w:color w:val="0F0F0F"/>
          <w:spacing w:val="-8"/>
          <w:w w:val="105"/>
        </w:rPr>
        <w:t> </w:t>
      </w:r>
      <w:r>
        <w:rPr>
          <w:color w:val="0F0F0F"/>
          <w:w w:val="105"/>
        </w:rPr>
        <w:t>over</w:t>
      </w:r>
      <w:r>
        <w:rPr>
          <w:color w:val="0F0F0F"/>
          <w:spacing w:val="-4"/>
          <w:w w:val="105"/>
        </w:rPr>
        <w:t> </w:t>
      </w:r>
      <w:r>
        <w:rPr>
          <w:color w:val="0F0F0F"/>
          <w:w w:val="105"/>
        </w:rPr>
        <w:t>IOS</w:t>
      </w:r>
      <w:r>
        <w:rPr>
          <w:color w:val="0F0F0F"/>
          <w:spacing w:val="-7"/>
          <w:w w:val="105"/>
        </w:rPr>
        <w:t> </w:t>
      </w:r>
      <w:r>
        <w:rPr>
          <w:color w:val="0F0F0F"/>
          <w:w w:val="105"/>
        </w:rPr>
        <w:t>(Georgiou, </w:t>
      </w:r>
      <w:r>
        <w:rPr>
          <w:color w:val="0F0F0F"/>
          <w:spacing w:val="-2"/>
          <w:w w:val="105"/>
        </w:rPr>
        <w:t>2022):</w:t>
      </w:r>
    </w:p>
    <w:p>
      <w:pPr>
        <w:pStyle w:val="BodyText"/>
        <w:spacing w:before="70"/>
      </w:pPr>
    </w:p>
    <w:p>
      <w:pPr>
        <w:pStyle w:val="ListParagraph"/>
        <w:numPr>
          <w:ilvl w:val="0"/>
          <w:numId w:val="11"/>
        </w:numPr>
        <w:tabs>
          <w:tab w:pos="845" w:val="left" w:leader="none"/>
        </w:tabs>
        <w:spacing w:line="304" w:lineRule="auto" w:before="0" w:after="0"/>
        <w:ind w:left="845" w:right="311" w:hanging="361"/>
        <w:jc w:val="both"/>
        <w:rPr>
          <w:sz w:val="21"/>
        </w:rPr>
      </w:pPr>
      <w:r>
        <w:rPr>
          <w:color w:val="0F0F0F"/>
          <w:w w:val="105"/>
          <w:sz w:val="21"/>
        </w:rPr>
        <w:t>A</w:t>
      </w:r>
      <w:r>
        <w:rPr>
          <w:color w:val="0F0F0F"/>
          <w:spacing w:val="-7"/>
          <w:w w:val="105"/>
          <w:sz w:val="21"/>
        </w:rPr>
        <w:t> </w:t>
      </w:r>
      <w:r>
        <w:rPr>
          <w:color w:val="0F0F0F"/>
          <w:w w:val="105"/>
          <w:sz w:val="21"/>
        </w:rPr>
        <w:t>bigger</w:t>
      </w:r>
      <w:r>
        <w:rPr>
          <w:color w:val="0F0F0F"/>
          <w:spacing w:val="-2"/>
          <w:w w:val="105"/>
          <w:sz w:val="21"/>
        </w:rPr>
        <w:t> </w:t>
      </w:r>
      <w:r>
        <w:rPr>
          <w:color w:val="0F0F0F"/>
          <w:w w:val="105"/>
          <w:sz w:val="21"/>
        </w:rPr>
        <w:t>market</w:t>
      </w:r>
      <w:r>
        <w:rPr>
          <w:color w:val="0F0F0F"/>
          <w:spacing w:val="-7"/>
          <w:w w:val="105"/>
          <w:sz w:val="21"/>
        </w:rPr>
        <w:t> </w:t>
      </w:r>
      <w:r>
        <w:rPr>
          <w:color w:val="0F0F0F"/>
          <w:w w:val="105"/>
          <w:sz w:val="21"/>
        </w:rPr>
        <w:t>share</w:t>
      </w:r>
      <w:r>
        <w:rPr>
          <w:color w:val="0F0F0F"/>
          <w:spacing w:val="-3"/>
          <w:w w:val="105"/>
          <w:sz w:val="21"/>
        </w:rPr>
        <w:t> </w:t>
      </w:r>
      <w:r>
        <w:rPr>
          <w:color w:val="0F0F0F"/>
          <w:w w:val="105"/>
          <w:sz w:val="21"/>
        </w:rPr>
        <w:t>means</w:t>
      </w:r>
      <w:r>
        <w:rPr>
          <w:color w:val="0F0F0F"/>
          <w:spacing w:val="-5"/>
          <w:w w:val="105"/>
          <w:sz w:val="21"/>
        </w:rPr>
        <w:t> </w:t>
      </w:r>
      <w:r>
        <w:rPr>
          <w:color w:val="0F0F0F"/>
          <w:w w:val="105"/>
          <w:sz w:val="21"/>
        </w:rPr>
        <w:t>that</w:t>
      </w:r>
      <w:r>
        <w:rPr>
          <w:color w:val="0F0F0F"/>
          <w:spacing w:val="-4"/>
          <w:w w:val="105"/>
          <w:sz w:val="21"/>
        </w:rPr>
        <w:t> </w:t>
      </w:r>
      <w:r>
        <w:rPr>
          <w:color w:val="0F0F0F"/>
          <w:w w:val="105"/>
          <w:sz w:val="21"/>
        </w:rPr>
        <w:t>there</w:t>
      </w:r>
      <w:r>
        <w:rPr>
          <w:color w:val="0F0F0F"/>
          <w:spacing w:val="-6"/>
          <w:w w:val="105"/>
          <w:sz w:val="21"/>
        </w:rPr>
        <w:t> </w:t>
      </w:r>
      <w:r>
        <w:rPr>
          <w:color w:val="0F0F0F"/>
          <w:w w:val="105"/>
          <w:sz w:val="21"/>
        </w:rPr>
        <w:t>is</w:t>
      </w:r>
      <w:r>
        <w:rPr>
          <w:color w:val="0F0F0F"/>
          <w:spacing w:val="-11"/>
          <w:w w:val="105"/>
          <w:sz w:val="21"/>
        </w:rPr>
        <w:t> </w:t>
      </w:r>
      <w:r>
        <w:rPr>
          <w:color w:val="0F0F0F"/>
          <w:w w:val="105"/>
          <w:sz w:val="21"/>
        </w:rPr>
        <w:t>a</w:t>
      </w:r>
      <w:r>
        <w:rPr>
          <w:color w:val="0F0F0F"/>
          <w:spacing w:val="-8"/>
          <w:w w:val="105"/>
          <w:sz w:val="21"/>
        </w:rPr>
        <w:t> </w:t>
      </w:r>
      <w:r>
        <w:rPr>
          <w:color w:val="0F0F0F"/>
          <w:w w:val="105"/>
          <w:sz w:val="21"/>
        </w:rPr>
        <w:t>larger</w:t>
      </w:r>
      <w:r>
        <w:rPr>
          <w:color w:val="0F0F0F"/>
          <w:spacing w:val="-1"/>
          <w:w w:val="105"/>
          <w:sz w:val="21"/>
        </w:rPr>
        <w:t> </w:t>
      </w:r>
      <w:r>
        <w:rPr>
          <w:color w:val="0F0F0F"/>
          <w:w w:val="105"/>
          <w:sz w:val="21"/>
        </w:rPr>
        <w:t>potential user</w:t>
      </w:r>
      <w:r>
        <w:rPr>
          <w:color w:val="0F0F0F"/>
          <w:spacing w:val="-5"/>
          <w:w w:val="105"/>
          <w:sz w:val="21"/>
        </w:rPr>
        <w:t> </w:t>
      </w:r>
      <w:r>
        <w:rPr>
          <w:color w:val="0F0F0F"/>
          <w:w w:val="105"/>
          <w:sz w:val="21"/>
        </w:rPr>
        <w:t>base</w:t>
      </w:r>
      <w:r>
        <w:rPr>
          <w:color w:val="0F0F0F"/>
          <w:spacing w:val="-6"/>
          <w:w w:val="105"/>
          <w:sz w:val="21"/>
        </w:rPr>
        <w:t> </w:t>
      </w:r>
      <w:r>
        <w:rPr>
          <w:color w:val="0F0F0F"/>
          <w:w w:val="105"/>
          <w:sz w:val="21"/>
        </w:rPr>
        <w:t>for</w:t>
      </w:r>
      <w:r>
        <w:rPr>
          <w:color w:val="0F0F0F"/>
          <w:spacing w:val="-8"/>
          <w:w w:val="105"/>
          <w:sz w:val="21"/>
        </w:rPr>
        <w:t> </w:t>
      </w:r>
      <w:r>
        <w:rPr>
          <w:color w:val="0F0F0F"/>
          <w:w w:val="105"/>
          <w:sz w:val="21"/>
        </w:rPr>
        <w:t>Android apps</w:t>
      </w:r>
      <w:r>
        <w:rPr>
          <w:color w:val="0F0F0F"/>
          <w:spacing w:val="-7"/>
          <w:w w:val="105"/>
          <w:sz w:val="21"/>
        </w:rPr>
        <w:t> </w:t>
      </w:r>
      <w:r>
        <w:rPr>
          <w:color w:val="0F0F0F"/>
          <w:w w:val="105"/>
          <w:sz w:val="21"/>
        </w:rPr>
        <w:t>than</w:t>
      </w:r>
      <w:r>
        <w:rPr>
          <w:color w:val="0F0F0F"/>
          <w:spacing w:val="-5"/>
          <w:w w:val="105"/>
          <w:sz w:val="21"/>
        </w:rPr>
        <w:t> </w:t>
      </w:r>
      <w:r>
        <w:rPr>
          <w:color w:val="0F0F0F"/>
          <w:w w:val="105"/>
          <w:sz w:val="21"/>
        </w:rPr>
        <w:t>there</w:t>
      </w:r>
      <w:r>
        <w:rPr>
          <w:color w:val="0F0F0F"/>
          <w:spacing w:val="-2"/>
          <w:w w:val="105"/>
          <w:sz w:val="21"/>
        </w:rPr>
        <w:t> </w:t>
      </w:r>
      <w:r>
        <w:rPr>
          <w:color w:val="0F0F0F"/>
          <w:w w:val="105"/>
          <w:sz w:val="21"/>
        </w:rPr>
        <w:t>is</w:t>
      </w:r>
      <w:r>
        <w:rPr>
          <w:color w:val="0F0F0F"/>
          <w:spacing w:val="-10"/>
          <w:w w:val="105"/>
          <w:sz w:val="21"/>
        </w:rPr>
        <w:t> </w:t>
      </w:r>
      <w:r>
        <w:rPr>
          <w:color w:val="0F0F0F"/>
          <w:w w:val="105"/>
          <w:sz w:val="21"/>
        </w:rPr>
        <w:t>for iOS apps.</w:t>
      </w:r>
    </w:p>
    <w:p>
      <w:pPr>
        <w:pStyle w:val="ListParagraph"/>
        <w:numPr>
          <w:ilvl w:val="0"/>
          <w:numId w:val="11"/>
        </w:numPr>
        <w:tabs>
          <w:tab w:pos="844" w:val="left" w:leader="none"/>
        </w:tabs>
        <w:spacing w:line="304" w:lineRule="auto" w:before="11" w:after="0"/>
        <w:ind w:left="844" w:right="316" w:hanging="360"/>
        <w:jc w:val="both"/>
        <w:rPr>
          <w:sz w:val="21"/>
        </w:rPr>
      </w:pPr>
      <w:r>
        <w:rPr>
          <w:color w:val="0F0F0F"/>
          <w:w w:val="105"/>
          <w:sz w:val="21"/>
        </w:rPr>
        <w:t>Given</w:t>
      </w:r>
      <w:r>
        <w:rPr>
          <w:color w:val="0F0F0F"/>
          <w:spacing w:val="-2"/>
          <w:w w:val="105"/>
          <w:sz w:val="21"/>
        </w:rPr>
        <w:t> </w:t>
      </w:r>
      <w:r>
        <w:rPr>
          <w:color w:val="0F0F0F"/>
          <w:w w:val="105"/>
          <w:sz w:val="21"/>
        </w:rPr>
        <w:t>that</w:t>
      </w:r>
      <w:r>
        <w:rPr>
          <w:color w:val="0F0F0F"/>
          <w:spacing w:val="-2"/>
          <w:w w:val="105"/>
          <w:sz w:val="21"/>
        </w:rPr>
        <w:t> </w:t>
      </w:r>
      <w:r>
        <w:rPr>
          <w:color w:val="0F0F0F"/>
          <w:w w:val="105"/>
          <w:sz w:val="21"/>
        </w:rPr>
        <w:t>Android is</w:t>
      </w:r>
      <w:r>
        <w:rPr>
          <w:color w:val="0F0F0F"/>
          <w:spacing w:val="-4"/>
          <w:w w:val="105"/>
          <w:sz w:val="21"/>
        </w:rPr>
        <w:t> </w:t>
      </w:r>
      <w:r>
        <w:rPr>
          <w:color w:val="0F0F0F"/>
          <w:w w:val="105"/>
          <w:sz w:val="21"/>
        </w:rPr>
        <w:t>an</w:t>
      </w:r>
      <w:r>
        <w:rPr>
          <w:color w:val="0F0F0F"/>
          <w:spacing w:val="-6"/>
          <w:w w:val="105"/>
          <w:sz w:val="21"/>
        </w:rPr>
        <w:t> </w:t>
      </w:r>
      <w:r>
        <w:rPr>
          <w:color w:val="0F0F0F"/>
          <w:w w:val="105"/>
          <w:sz w:val="21"/>
        </w:rPr>
        <w:t>open-source operating system, developers have</w:t>
      </w:r>
      <w:r>
        <w:rPr>
          <w:color w:val="0F0F0F"/>
          <w:spacing w:val="-1"/>
          <w:w w:val="105"/>
          <w:sz w:val="21"/>
        </w:rPr>
        <w:t> </w:t>
      </w:r>
      <w:r>
        <w:rPr>
          <w:color w:val="0F0F0F"/>
          <w:w w:val="105"/>
          <w:sz w:val="21"/>
        </w:rPr>
        <w:t>more freedom and</w:t>
      </w:r>
      <w:r>
        <w:rPr>
          <w:color w:val="0F0F0F"/>
          <w:spacing w:val="-2"/>
          <w:w w:val="105"/>
          <w:sz w:val="21"/>
        </w:rPr>
        <w:t> </w:t>
      </w:r>
      <w:r>
        <w:rPr>
          <w:color w:val="0F0F0F"/>
          <w:w w:val="105"/>
          <w:sz w:val="21"/>
        </w:rPr>
        <w:t>flexibility in</w:t>
      </w:r>
      <w:r>
        <w:rPr>
          <w:color w:val="0F0F0F"/>
          <w:spacing w:val="-3"/>
          <w:w w:val="105"/>
          <w:sz w:val="21"/>
        </w:rPr>
        <w:t> </w:t>
      </w:r>
      <w:r>
        <w:rPr>
          <w:color w:val="0F0F0F"/>
          <w:w w:val="105"/>
          <w:sz w:val="21"/>
        </w:rPr>
        <w:t>the</w:t>
      </w:r>
      <w:r>
        <w:rPr>
          <w:color w:val="0F0F0F"/>
          <w:spacing w:val="-5"/>
          <w:w w:val="105"/>
          <w:sz w:val="21"/>
        </w:rPr>
        <w:t> </w:t>
      </w:r>
      <w:r>
        <w:rPr>
          <w:color w:val="0F0F0F"/>
          <w:w w:val="105"/>
          <w:sz w:val="21"/>
        </w:rPr>
        <w:t>technologies and tools they can</w:t>
      </w:r>
      <w:r>
        <w:rPr>
          <w:color w:val="0F0F0F"/>
          <w:spacing w:val="-2"/>
          <w:w w:val="105"/>
          <w:sz w:val="21"/>
        </w:rPr>
        <w:t> </w:t>
      </w:r>
      <w:r>
        <w:rPr>
          <w:color w:val="0F0F0F"/>
          <w:w w:val="105"/>
          <w:sz w:val="21"/>
        </w:rPr>
        <w:t>employ,</w:t>
      </w:r>
      <w:r>
        <w:rPr>
          <w:color w:val="0F0F0F"/>
          <w:spacing w:val="-1"/>
          <w:w w:val="105"/>
          <w:sz w:val="21"/>
        </w:rPr>
        <w:t> </w:t>
      </w:r>
      <w:r>
        <w:rPr>
          <w:color w:val="0F0F0F"/>
          <w:w w:val="105"/>
          <w:sz w:val="21"/>
        </w:rPr>
        <w:t>they may find</w:t>
      </w:r>
      <w:r>
        <w:rPr>
          <w:color w:val="0F0F0F"/>
          <w:spacing w:val="-2"/>
          <w:w w:val="105"/>
          <w:sz w:val="21"/>
        </w:rPr>
        <w:t> </w:t>
      </w:r>
      <w:r>
        <w:rPr>
          <w:color w:val="0F0F0F"/>
          <w:w w:val="105"/>
          <w:sz w:val="21"/>
        </w:rPr>
        <w:t>it</w:t>
      </w:r>
      <w:r>
        <w:rPr>
          <w:color w:val="0F0F0F"/>
          <w:spacing w:val="-5"/>
          <w:w w:val="105"/>
          <w:sz w:val="21"/>
        </w:rPr>
        <w:t> </w:t>
      </w:r>
      <w:r>
        <w:rPr>
          <w:color w:val="0F0F0F"/>
          <w:w w:val="105"/>
          <w:sz w:val="21"/>
        </w:rPr>
        <w:t>simpler to</w:t>
      </w:r>
      <w:r>
        <w:rPr>
          <w:color w:val="0F0F0F"/>
          <w:spacing w:val="-10"/>
          <w:w w:val="105"/>
          <w:sz w:val="21"/>
        </w:rPr>
        <w:t> </w:t>
      </w:r>
      <w:r>
        <w:rPr>
          <w:color w:val="0F0F0F"/>
          <w:w w:val="105"/>
          <w:sz w:val="21"/>
        </w:rPr>
        <w:t>construct and</w:t>
      </w:r>
      <w:r>
        <w:rPr>
          <w:color w:val="0F0F0F"/>
          <w:spacing w:val="-3"/>
          <w:w w:val="105"/>
          <w:sz w:val="21"/>
        </w:rPr>
        <w:t> </w:t>
      </w:r>
      <w:r>
        <w:rPr>
          <w:color w:val="0F0F0F"/>
          <w:w w:val="105"/>
          <w:sz w:val="21"/>
        </w:rPr>
        <w:t>test</w:t>
      </w:r>
      <w:r>
        <w:rPr>
          <w:color w:val="0F0F0F"/>
          <w:spacing w:val="-3"/>
          <w:w w:val="105"/>
          <w:sz w:val="21"/>
        </w:rPr>
        <w:t> </w:t>
      </w:r>
      <w:r>
        <w:rPr>
          <w:color w:val="0F0F0F"/>
          <w:w w:val="105"/>
          <w:sz w:val="21"/>
        </w:rPr>
        <w:t>their apps as a result.</w:t>
      </w:r>
    </w:p>
    <w:p>
      <w:pPr>
        <w:pStyle w:val="ListParagraph"/>
        <w:numPr>
          <w:ilvl w:val="0"/>
          <w:numId w:val="11"/>
        </w:numPr>
        <w:tabs>
          <w:tab w:pos="845" w:val="left" w:leader="none"/>
        </w:tabs>
        <w:spacing w:line="302" w:lineRule="auto" w:before="13" w:after="0"/>
        <w:ind w:left="845" w:right="308" w:hanging="361"/>
        <w:jc w:val="both"/>
        <w:rPr>
          <w:sz w:val="21"/>
        </w:rPr>
      </w:pPr>
      <w:r>
        <w:rPr>
          <w:color w:val="0F0F0F"/>
          <w:w w:val="105"/>
          <w:sz w:val="21"/>
        </w:rPr>
        <w:t>Android can</w:t>
      </w:r>
      <w:r>
        <w:rPr>
          <w:color w:val="0F0F0F"/>
          <w:spacing w:val="-1"/>
          <w:w w:val="105"/>
          <w:sz w:val="21"/>
        </w:rPr>
        <w:t> </w:t>
      </w:r>
      <w:r>
        <w:rPr>
          <w:color w:val="0F0F0F"/>
          <w:w w:val="105"/>
          <w:sz w:val="21"/>
        </w:rPr>
        <w:t>make</w:t>
      </w:r>
      <w:r>
        <w:rPr>
          <w:color w:val="0F0F0F"/>
          <w:spacing w:val="-1"/>
          <w:w w:val="105"/>
          <w:sz w:val="21"/>
        </w:rPr>
        <w:t> </w:t>
      </w:r>
      <w:r>
        <w:rPr>
          <w:color w:val="0F0F0F"/>
          <w:w w:val="105"/>
          <w:sz w:val="21"/>
        </w:rPr>
        <w:t>it</w:t>
      </w:r>
      <w:r>
        <w:rPr>
          <w:color w:val="0F0F0F"/>
          <w:spacing w:val="-11"/>
          <w:w w:val="105"/>
          <w:sz w:val="21"/>
        </w:rPr>
        <w:t> </w:t>
      </w:r>
      <w:r>
        <w:rPr>
          <w:color w:val="0F0F0F"/>
          <w:w w:val="105"/>
          <w:sz w:val="21"/>
        </w:rPr>
        <w:t>simpler</w:t>
      </w:r>
      <w:r>
        <w:rPr>
          <w:color w:val="0F0F0F"/>
          <w:spacing w:val="-3"/>
          <w:w w:val="105"/>
          <w:sz w:val="21"/>
        </w:rPr>
        <w:t> </w:t>
      </w:r>
      <w:r>
        <w:rPr>
          <w:color w:val="0F0F0F"/>
          <w:w w:val="105"/>
          <w:sz w:val="21"/>
        </w:rPr>
        <w:t>to</w:t>
      </w:r>
      <w:r>
        <w:rPr>
          <w:color w:val="0F0F0F"/>
          <w:spacing w:val="-9"/>
          <w:w w:val="105"/>
          <w:sz w:val="21"/>
        </w:rPr>
        <w:t> </w:t>
      </w:r>
      <w:r>
        <w:rPr>
          <w:color w:val="0F0F0F"/>
          <w:w w:val="105"/>
          <w:sz w:val="21"/>
        </w:rPr>
        <w:t>guarantee that an</w:t>
      </w:r>
      <w:r>
        <w:rPr>
          <w:color w:val="0F0F0F"/>
          <w:spacing w:val="-8"/>
          <w:w w:val="105"/>
          <w:sz w:val="21"/>
        </w:rPr>
        <w:t> </w:t>
      </w:r>
      <w:r>
        <w:rPr>
          <w:color w:val="0F0F0F"/>
          <w:w w:val="105"/>
          <w:sz w:val="21"/>
        </w:rPr>
        <w:t>app</w:t>
      </w:r>
      <w:r>
        <w:rPr>
          <w:color w:val="0F0F0F"/>
          <w:spacing w:val="-7"/>
          <w:w w:val="105"/>
          <w:sz w:val="21"/>
        </w:rPr>
        <w:t> </w:t>
      </w:r>
      <w:r>
        <w:rPr>
          <w:color w:val="0F0F0F"/>
          <w:w w:val="105"/>
          <w:sz w:val="21"/>
        </w:rPr>
        <w:t>is</w:t>
      </w:r>
      <w:r>
        <w:rPr>
          <w:color w:val="0F0F0F"/>
          <w:spacing w:val="-11"/>
          <w:w w:val="105"/>
          <w:sz w:val="21"/>
        </w:rPr>
        <w:t> </w:t>
      </w:r>
      <w:r>
        <w:rPr>
          <w:color w:val="0F0F0F"/>
          <w:w w:val="105"/>
          <w:sz w:val="21"/>
        </w:rPr>
        <w:t>compatible with</w:t>
      </w:r>
      <w:r>
        <w:rPr>
          <w:color w:val="0F0F0F"/>
          <w:spacing w:val="-6"/>
          <w:w w:val="105"/>
          <w:sz w:val="21"/>
        </w:rPr>
        <w:t> </w:t>
      </w:r>
      <w:r>
        <w:rPr>
          <w:color w:val="0F0F0F"/>
          <w:w w:val="105"/>
          <w:sz w:val="21"/>
        </w:rPr>
        <w:t>a</w:t>
      </w:r>
      <w:r>
        <w:rPr>
          <w:color w:val="0F0F0F"/>
          <w:spacing w:val="-9"/>
          <w:w w:val="105"/>
          <w:sz w:val="21"/>
        </w:rPr>
        <w:t> </w:t>
      </w:r>
      <w:r>
        <w:rPr>
          <w:color w:val="0F0F0F"/>
          <w:w w:val="105"/>
          <w:sz w:val="21"/>
        </w:rPr>
        <w:t>variety</w:t>
      </w:r>
      <w:r>
        <w:rPr>
          <w:color w:val="0F0F0F"/>
          <w:spacing w:val="-1"/>
          <w:w w:val="105"/>
          <w:sz w:val="21"/>
        </w:rPr>
        <w:t> </w:t>
      </w:r>
      <w:r>
        <w:rPr>
          <w:color w:val="0F0F0F"/>
          <w:w w:val="105"/>
          <w:sz w:val="21"/>
        </w:rPr>
        <w:t>of</w:t>
      </w:r>
      <w:r>
        <w:rPr>
          <w:color w:val="0F0F0F"/>
          <w:spacing w:val="-9"/>
          <w:w w:val="105"/>
          <w:sz w:val="21"/>
        </w:rPr>
        <w:t> </w:t>
      </w:r>
      <w:r>
        <w:rPr>
          <w:color w:val="0F0F0F"/>
          <w:w w:val="105"/>
          <w:sz w:val="21"/>
        </w:rPr>
        <w:t>devices because</w:t>
      </w:r>
      <w:r>
        <w:rPr>
          <w:color w:val="0F0F0F"/>
          <w:spacing w:val="-3"/>
          <w:w w:val="105"/>
          <w:sz w:val="21"/>
        </w:rPr>
        <w:t> </w:t>
      </w:r>
      <w:r>
        <w:rPr>
          <w:color w:val="0F0F0F"/>
          <w:w w:val="105"/>
          <w:sz w:val="21"/>
        </w:rPr>
        <w:t>it is</w:t>
      </w:r>
      <w:r>
        <w:rPr>
          <w:color w:val="0F0F0F"/>
          <w:w w:val="105"/>
          <w:sz w:val="21"/>
        </w:rPr>
        <w:t> used</w:t>
      </w:r>
      <w:r>
        <w:rPr>
          <w:color w:val="0F0F0F"/>
          <w:w w:val="105"/>
          <w:sz w:val="21"/>
        </w:rPr>
        <w:t> on</w:t>
      </w:r>
      <w:r>
        <w:rPr>
          <w:color w:val="0F0F0F"/>
          <w:w w:val="105"/>
          <w:sz w:val="21"/>
        </w:rPr>
        <w:t> a</w:t>
      </w:r>
      <w:r>
        <w:rPr>
          <w:color w:val="0F0F0F"/>
          <w:w w:val="105"/>
          <w:sz w:val="21"/>
        </w:rPr>
        <w:t> wide</w:t>
      </w:r>
      <w:r>
        <w:rPr>
          <w:color w:val="0F0F0F"/>
          <w:w w:val="105"/>
          <w:sz w:val="21"/>
        </w:rPr>
        <w:t> range</w:t>
      </w:r>
      <w:r>
        <w:rPr>
          <w:color w:val="0F0F0F"/>
          <w:w w:val="105"/>
          <w:sz w:val="21"/>
        </w:rPr>
        <w:t> of</w:t>
      </w:r>
      <w:r>
        <w:rPr>
          <w:color w:val="0F0F0F"/>
          <w:w w:val="105"/>
          <w:sz w:val="21"/>
        </w:rPr>
        <w:t> products</w:t>
      </w:r>
      <w:r>
        <w:rPr>
          <w:color w:val="0F0F0F"/>
          <w:w w:val="105"/>
          <w:sz w:val="21"/>
        </w:rPr>
        <w:t> from</w:t>
      </w:r>
      <w:r>
        <w:rPr>
          <w:color w:val="0F0F0F"/>
          <w:w w:val="105"/>
          <w:sz w:val="21"/>
        </w:rPr>
        <w:t> various</w:t>
      </w:r>
      <w:r>
        <w:rPr>
          <w:color w:val="0F0F0F"/>
          <w:w w:val="105"/>
          <w:sz w:val="21"/>
        </w:rPr>
        <w:t> manufacturers,</w:t>
      </w:r>
      <w:r>
        <w:rPr>
          <w:color w:val="0F0F0F"/>
          <w:w w:val="105"/>
          <w:sz w:val="21"/>
        </w:rPr>
        <w:t> with various</w:t>
      </w:r>
      <w:r>
        <w:rPr>
          <w:color w:val="0F0F0F"/>
          <w:w w:val="105"/>
          <w:sz w:val="21"/>
        </w:rPr>
        <w:t> screen</w:t>
      </w:r>
      <w:r>
        <w:rPr>
          <w:color w:val="0F0F0F"/>
          <w:w w:val="105"/>
          <w:sz w:val="21"/>
        </w:rPr>
        <w:t> sizes</w:t>
      </w:r>
      <w:r>
        <w:rPr>
          <w:color w:val="0F0F0F"/>
          <w:w w:val="105"/>
          <w:sz w:val="21"/>
        </w:rPr>
        <w:t> and </w:t>
      </w:r>
      <w:r>
        <w:rPr>
          <w:color w:val="0F0F0F"/>
          <w:spacing w:val="-2"/>
          <w:w w:val="105"/>
          <w:sz w:val="21"/>
        </w:rPr>
        <w:t>resolutions.</w:t>
      </w:r>
    </w:p>
    <w:p>
      <w:pPr>
        <w:pStyle w:val="ListParagraph"/>
        <w:numPr>
          <w:ilvl w:val="0"/>
          <w:numId w:val="11"/>
        </w:numPr>
        <w:tabs>
          <w:tab w:pos="845" w:val="left" w:leader="none"/>
        </w:tabs>
        <w:spacing w:line="302" w:lineRule="auto" w:before="9" w:after="0"/>
        <w:ind w:left="845" w:right="306" w:hanging="361"/>
        <w:jc w:val="both"/>
        <w:rPr>
          <w:sz w:val="21"/>
        </w:rPr>
      </w:pPr>
      <w:r>
        <w:rPr>
          <w:color w:val="0F0F0F"/>
          <w:w w:val="105"/>
          <w:sz w:val="21"/>
        </w:rPr>
        <w:t>It is less expensive</w:t>
      </w:r>
      <w:r>
        <w:rPr>
          <w:color w:val="0F0F0F"/>
          <w:w w:val="105"/>
          <w:sz w:val="21"/>
        </w:rPr>
        <w:t> to create for Android</w:t>
      </w:r>
      <w:r>
        <w:rPr>
          <w:color w:val="0F0F0F"/>
          <w:w w:val="105"/>
          <w:sz w:val="21"/>
        </w:rPr>
        <w:t> than</w:t>
      </w:r>
      <w:r>
        <w:rPr>
          <w:color w:val="0F0F0F"/>
          <w:w w:val="105"/>
          <w:sz w:val="21"/>
        </w:rPr>
        <w:t> for iOS. For instance, while the development</w:t>
      </w:r>
      <w:r>
        <w:rPr>
          <w:color w:val="0F0F0F"/>
          <w:w w:val="105"/>
          <w:sz w:val="21"/>
        </w:rPr>
        <w:t> tools for iOS</w:t>
      </w:r>
      <w:r>
        <w:rPr>
          <w:color w:val="0F0F0F"/>
          <w:w w:val="105"/>
          <w:sz w:val="21"/>
        </w:rPr>
        <w:t> are</w:t>
      </w:r>
      <w:r>
        <w:rPr>
          <w:color w:val="0F0F0F"/>
          <w:w w:val="105"/>
          <w:sz w:val="21"/>
        </w:rPr>
        <w:t> proprietary</w:t>
      </w:r>
      <w:r>
        <w:rPr>
          <w:color w:val="0F0F0F"/>
          <w:w w:val="105"/>
          <w:sz w:val="21"/>
        </w:rPr>
        <w:t> and</w:t>
      </w:r>
      <w:r>
        <w:rPr>
          <w:color w:val="0F0F0F"/>
          <w:w w:val="105"/>
          <w:sz w:val="21"/>
        </w:rPr>
        <w:t> demand</w:t>
      </w:r>
      <w:r>
        <w:rPr>
          <w:color w:val="0F0F0F"/>
          <w:w w:val="105"/>
          <w:sz w:val="21"/>
        </w:rPr>
        <w:t> a</w:t>
      </w:r>
      <w:r>
        <w:rPr>
          <w:color w:val="0F0F0F"/>
          <w:w w:val="105"/>
          <w:sz w:val="21"/>
        </w:rPr>
        <w:t> paid</w:t>
      </w:r>
      <w:r>
        <w:rPr>
          <w:color w:val="0F0F0F"/>
          <w:w w:val="105"/>
          <w:sz w:val="21"/>
        </w:rPr>
        <w:t> developer</w:t>
      </w:r>
      <w:r>
        <w:rPr>
          <w:color w:val="0F0F0F"/>
          <w:w w:val="105"/>
          <w:sz w:val="21"/>
        </w:rPr>
        <w:t> account,</w:t>
      </w:r>
      <w:r>
        <w:rPr>
          <w:color w:val="0F0F0F"/>
          <w:w w:val="105"/>
          <w:sz w:val="21"/>
        </w:rPr>
        <w:t> the</w:t>
      </w:r>
      <w:r>
        <w:rPr>
          <w:color w:val="0F0F0F"/>
          <w:w w:val="105"/>
          <w:sz w:val="21"/>
        </w:rPr>
        <w:t> tools</w:t>
      </w:r>
      <w:r>
        <w:rPr>
          <w:color w:val="0F0F0F"/>
          <w:w w:val="105"/>
          <w:sz w:val="21"/>
        </w:rPr>
        <w:t> for</w:t>
      </w:r>
      <w:r>
        <w:rPr>
          <w:color w:val="0F0F0F"/>
          <w:w w:val="105"/>
          <w:sz w:val="21"/>
        </w:rPr>
        <w:t> Android</w:t>
      </w:r>
      <w:r>
        <w:rPr>
          <w:color w:val="0F0F0F"/>
          <w:w w:val="105"/>
          <w:sz w:val="21"/>
        </w:rPr>
        <w:t> are</w:t>
      </w:r>
      <w:r>
        <w:rPr>
          <w:color w:val="0F0F0F"/>
          <w:w w:val="105"/>
          <w:sz w:val="21"/>
        </w:rPr>
        <w:t> free</w:t>
      </w:r>
      <w:r>
        <w:rPr>
          <w:color w:val="0F0F0F"/>
          <w:w w:val="105"/>
          <w:sz w:val="21"/>
        </w:rPr>
        <w:t> and</w:t>
      </w:r>
      <w:r>
        <w:rPr>
          <w:color w:val="0F0F0F"/>
          <w:w w:val="105"/>
          <w:sz w:val="21"/>
        </w:rPr>
        <w:t> open source.</w:t>
      </w:r>
      <w:r>
        <w:rPr>
          <w:color w:val="0F0F0F"/>
          <w:w w:val="105"/>
          <w:sz w:val="21"/>
        </w:rPr>
        <w:t> Additionally,</w:t>
      </w:r>
      <w:r>
        <w:rPr>
          <w:color w:val="0F0F0F"/>
          <w:w w:val="105"/>
          <w:sz w:val="21"/>
        </w:rPr>
        <w:t> unlike</w:t>
      </w:r>
      <w:r>
        <w:rPr>
          <w:color w:val="0F0F0F"/>
          <w:w w:val="105"/>
          <w:sz w:val="21"/>
        </w:rPr>
        <w:t> iOS apps,</w:t>
      </w:r>
      <w:r>
        <w:rPr>
          <w:color w:val="0F0F0F"/>
          <w:w w:val="105"/>
          <w:sz w:val="21"/>
        </w:rPr>
        <w:t> which</w:t>
      </w:r>
      <w:r>
        <w:rPr>
          <w:color w:val="0F0F0F"/>
          <w:w w:val="105"/>
          <w:sz w:val="21"/>
        </w:rPr>
        <w:t> can</w:t>
      </w:r>
      <w:r>
        <w:rPr>
          <w:color w:val="0F0F0F"/>
          <w:w w:val="105"/>
          <w:sz w:val="21"/>
        </w:rPr>
        <w:t> only</w:t>
      </w:r>
      <w:r>
        <w:rPr>
          <w:color w:val="0F0F0F"/>
          <w:w w:val="105"/>
          <w:sz w:val="21"/>
        </w:rPr>
        <w:t> be</w:t>
      </w:r>
      <w:r>
        <w:rPr>
          <w:color w:val="0F0F0F"/>
          <w:w w:val="105"/>
          <w:sz w:val="21"/>
        </w:rPr>
        <w:t> released</w:t>
      </w:r>
      <w:r>
        <w:rPr>
          <w:color w:val="0F0F0F"/>
          <w:w w:val="105"/>
          <w:sz w:val="21"/>
        </w:rPr>
        <w:t> through</w:t>
      </w:r>
      <w:r>
        <w:rPr>
          <w:color w:val="0F0F0F"/>
          <w:w w:val="105"/>
          <w:sz w:val="21"/>
        </w:rPr>
        <w:t> the</w:t>
      </w:r>
      <w:r>
        <w:rPr>
          <w:color w:val="0F0F0F"/>
          <w:w w:val="105"/>
          <w:sz w:val="21"/>
        </w:rPr>
        <w:t> App</w:t>
      </w:r>
      <w:r>
        <w:rPr>
          <w:color w:val="0F0F0F"/>
          <w:w w:val="105"/>
          <w:sz w:val="21"/>
        </w:rPr>
        <w:t> Store,</w:t>
      </w:r>
      <w:r>
        <w:rPr>
          <w:color w:val="0F0F0F"/>
          <w:w w:val="105"/>
          <w:sz w:val="21"/>
        </w:rPr>
        <w:t> Android developers can distribute their apps through a variety of app shops.</w:t>
      </w:r>
    </w:p>
    <w:p>
      <w:pPr>
        <w:pStyle w:val="BodyText"/>
      </w:pPr>
    </w:p>
    <w:p>
      <w:pPr>
        <w:pStyle w:val="BodyText"/>
      </w:pPr>
    </w:p>
    <w:p>
      <w:pPr>
        <w:pStyle w:val="BodyText"/>
        <w:spacing w:before="58"/>
      </w:pPr>
    </w:p>
    <w:p>
      <w:pPr>
        <w:pStyle w:val="BodyText"/>
        <w:spacing w:line="379" w:lineRule="auto"/>
        <w:ind w:left="122" w:right="309" w:firstLine="2"/>
        <w:jc w:val="both"/>
      </w:pPr>
      <w:r>
        <w:rPr>
          <w:color w:val="0F0F0F"/>
          <w:w w:val="105"/>
        </w:rPr>
        <w:t>There are other factors</w:t>
      </w:r>
      <w:r>
        <w:rPr>
          <w:color w:val="0F0F0F"/>
          <w:w w:val="105"/>
        </w:rPr>
        <w:t> that might influence a developer's decision, such as the fact that iOS apps often have better</w:t>
      </w:r>
      <w:r>
        <w:rPr>
          <w:color w:val="0F0F0F"/>
          <w:w w:val="105"/>
        </w:rPr>
        <w:t> income</w:t>
      </w:r>
      <w:r>
        <w:rPr>
          <w:color w:val="0F0F0F"/>
          <w:w w:val="105"/>
        </w:rPr>
        <w:t> potential,</w:t>
      </w:r>
      <w:r>
        <w:rPr>
          <w:color w:val="0F0F0F"/>
          <w:w w:val="105"/>
        </w:rPr>
        <w:t> that</w:t>
      </w:r>
      <w:r>
        <w:rPr>
          <w:color w:val="0F0F0F"/>
          <w:w w:val="105"/>
        </w:rPr>
        <w:t> iOS</w:t>
      </w:r>
      <w:r>
        <w:rPr>
          <w:color w:val="0F0F0F"/>
          <w:w w:val="105"/>
        </w:rPr>
        <w:t> devices</w:t>
      </w:r>
      <w:r>
        <w:rPr>
          <w:color w:val="0F0F0F"/>
          <w:w w:val="105"/>
        </w:rPr>
        <w:t> offer</w:t>
      </w:r>
      <w:r>
        <w:rPr>
          <w:color w:val="0F0F0F"/>
          <w:w w:val="105"/>
        </w:rPr>
        <w:t> a more</w:t>
      </w:r>
      <w:r>
        <w:rPr>
          <w:color w:val="0F0F0F"/>
          <w:w w:val="105"/>
        </w:rPr>
        <w:t> consistent</w:t>
      </w:r>
      <w:r>
        <w:rPr>
          <w:color w:val="0F0F0F"/>
          <w:w w:val="105"/>
        </w:rPr>
        <w:t> user</w:t>
      </w:r>
      <w:r>
        <w:rPr>
          <w:color w:val="0F0F0F"/>
          <w:w w:val="105"/>
        </w:rPr>
        <w:t> experience,</w:t>
      </w:r>
      <w:r>
        <w:rPr>
          <w:color w:val="0F0F0F"/>
          <w:w w:val="105"/>
        </w:rPr>
        <w:t> and</w:t>
      </w:r>
      <w:r>
        <w:rPr>
          <w:color w:val="0F0F0F"/>
          <w:w w:val="105"/>
        </w:rPr>
        <w:t> that</w:t>
      </w:r>
      <w:r>
        <w:rPr>
          <w:color w:val="0F0F0F"/>
          <w:w w:val="105"/>
        </w:rPr>
        <w:t> the rigorous</w:t>
      </w:r>
      <w:r>
        <w:rPr>
          <w:color w:val="0F0F0F"/>
          <w:w w:val="105"/>
        </w:rPr>
        <w:t> app review</w:t>
      </w:r>
      <w:r>
        <w:rPr>
          <w:color w:val="0F0F0F"/>
          <w:w w:val="105"/>
        </w:rPr>
        <w:t> process</w:t>
      </w:r>
      <w:r>
        <w:rPr>
          <w:color w:val="0F0F0F"/>
          <w:w w:val="105"/>
        </w:rPr>
        <w:t> maintains</w:t>
      </w:r>
      <w:r>
        <w:rPr>
          <w:color w:val="0F0F0F"/>
          <w:w w:val="105"/>
        </w:rPr>
        <w:t> a particular</w:t>
      </w:r>
      <w:r>
        <w:rPr>
          <w:color w:val="0F0F0F"/>
          <w:w w:val="105"/>
        </w:rPr>
        <w:t> standard</w:t>
      </w:r>
      <w:r>
        <w:rPr>
          <w:color w:val="0F0F0F"/>
          <w:w w:val="105"/>
        </w:rPr>
        <w:t> of</w:t>
      </w:r>
      <w:r>
        <w:rPr>
          <w:color w:val="0F0F0F"/>
          <w:w w:val="105"/>
        </w:rPr>
        <w:t> quality.</w:t>
      </w:r>
      <w:r>
        <w:rPr>
          <w:color w:val="0F0F0F"/>
          <w:w w:val="105"/>
        </w:rPr>
        <w:t> In</w:t>
      </w:r>
      <w:r>
        <w:rPr>
          <w:color w:val="0F0F0F"/>
          <w:w w:val="105"/>
        </w:rPr>
        <w:t> the end,</w:t>
      </w:r>
      <w:r>
        <w:rPr>
          <w:color w:val="0F0F0F"/>
          <w:w w:val="105"/>
        </w:rPr>
        <w:t> the platform</w:t>
      </w:r>
      <w:r>
        <w:rPr>
          <w:color w:val="0F0F0F"/>
          <w:w w:val="105"/>
        </w:rPr>
        <w:t> selection</w:t>
      </w:r>
      <w:r>
        <w:rPr>
          <w:color w:val="0F0F0F"/>
          <w:w w:val="105"/>
        </w:rPr>
        <w:t> depends</w:t>
      </w:r>
      <w:r>
        <w:rPr>
          <w:color w:val="0F0F0F"/>
          <w:w w:val="105"/>
        </w:rPr>
        <w:t> on the requirements and</w:t>
      </w:r>
      <w:r>
        <w:rPr>
          <w:color w:val="0F0F0F"/>
          <w:spacing w:val="-6"/>
          <w:w w:val="105"/>
        </w:rPr>
        <w:t> </w:t>
      </w:r>
      <w:r>
        <w:rPr>
          <w:color w:val="0F0F0F"/>
          <w:w w:val="105"/>
        </w:rPr>
        <w:t>objectives of</w:t>
      </w:r>
      <w:r>
        <w:rPr>
          <w:color w:val="0F0F0F"/>
          <w:spacing w:val="-5"/>
          <w:w w:val="105"/>
        </w:rPr>
        <w:t> </w:t>
      </w:r>
      <w:r>
        <w:rPr>
          <w:color w:val="0F0F0F"/>
          <w:w w:val="105"/>
        </w:rPr>
        <w:t>the</w:t>
      </w:r>
      <w:r>
        <w:rPr>
          <w:color w:val="0F0F0F"/>
          <w:spacing w:val="-2"/>
          <w:w w:val="105"/>
        </w:rPr>
        <w:t> </w:t>
      </w:r>
      <w:r>
        <w:rPr>
          <w:color w:val="0F0F0F"/>
          <w:w w:val="105"/>
        </w:rPr>
        <w:t>app</w:t>
      </w:r>
      <w:r>
        <w:rPr>
          <w:color w:val="0F0F0F"/>
          <w:spacing w:val="-2"/>
          <w:w w:val="105"/>
        </w:rPr>
        <w:t> </w:t>
      </w:r>
      <w:r>
        <w:rPr>
          <w:color w:val="0F0F0F"/>
          <w:w w:val="105"/>
        </w:rPr>
        <w:t>development project. In</w:t>
      </w:r>
      <w:r>
        <w:rPr>
          <w:color w:val="0F0F0F"/>
          <w:spacing w:val="-5"/>
          <w:w w:val="105"/>
        </w:rPr>
        <w:t> </w:t>
      </w:r>
      <w:r>
        <w:rPr>
          <w:color w:val="0F0F0F"/>
          <w:w w:val="105"/>
        </w:rPr>
        <w:t>our</w:t>
      </w:r>
      <w:r>
        <w:rPr>
          <w:color w:val="0F0F0F"/>
          <w:spacing w:val="-2"/>
          <w:w w:val="105"/>
        </w:rPr>
        <w:t> </w:t>
      </w:r>
      <w:r>
        <w:rPr>
          <w:color w:val="0F0F0F"/>
          <w:w w:val="105"/>
        </w:rPr>
        <w:t>project since a</w:t>
      </w:r>
      <w:r>
        <w:rPr>
          <w:color w:val="0F0F0F"/>
          <w:spacing w:val="-5"/>
          <w:w w:val="105"/>
        </w:rPr>
        <w:t> </w:t>
      </w:r>
      <w:r>
        <w:rPr>
          <w:color w:val="0F0F0F"/>
          <w:w w:val="105"/>
        </w:rPr>
        <w:t>larger potential user base is the</w:t>
      </w:r>
      <w:r>
        <w:rPr>
          <w:color w:val="0F0F0F"/>
          <w:spacing w:val="-13"/>
          <w:w w:val="105"/>
        </w:rPr>
        <w:t> </w:t>
      </w:r>
      <w:r>
        <w:rPr>
          <w:color w:val="0F0F0F"/>
          <w:w w:val="105"/>
        </w:rPr>
        <w:t>focus</w:t>
      </w:r>
      <w:r>
        <w:rPr>
          <w:color w:val="0F0F0F"/>
          <w:spacing w:val="-7"/>
          <w:w w:val="105"/>
        </w:rPr>
        <w:t> </w:t>
      </w:r>
      <w:r>
        <w:rPr>
          <w:color w:val="0F0F0F"/>
          <w:w w:val="105"/>
        </w:rPr>
        <w:t>to</w:t>
      </w:r>
      <w:r>
        <w:rPr>
          <w:color w:val="0F0F0F"/>
          <w:spacing w:val="-9"/>
          <w:w w:val="105"/>
        </w:rPr>
        <w:t> </w:t>
      </w:r>
      <w:r>
        <w:rPr>
          <w:color w:val="0F0F0F"/>
          <w:w w:val="105"/>
        </w:rPr>
        <w:t>bring</w:t>
      </w:r>
      <w:r>
        <w:rPr>
          <w:color w:val="0F0F0F"/>
          <w:spacing w:val="-8"/>
          <w:w w:val="105"/>
        </w:rPr>
        <w:t> </w:t>
      </w:r>
      <w:r>
        <w:rPr>
          <w:color w:val="0F0F0F"/>
          <w:w w:val="105"/>
        </w:rPr>
        <w:t>this</w:t>
      </w:r>
      <w:r>
        <w:rPr>
          <w:color w:val="0F0F0F"/>
          <w:spacing w:val="-1"/>
          <w:w w:val="105"/>
        </w:rPr>
        <w:t> </w:t>
      </w:r>
      <w:r>
        <w:rPr>
          <w:color w:val="0F0F0F"/>
          <w:w w:val="105"/>
        </w:rPr>
        <w:t>project</w:t>
      </w:r>
      <w:r>
        <w:rPr>
          <w:color w:val="0F0F0F"/>
          <w:spacing w:val="-7"/>
          <w:w w:val="105"/>
        </w:rPr>
        <w:t> </w:t>
      </w:r>
      <w:r>
        <w:rPr>
          <w:color w:val="0F0F0F"/>
          <w:w w:val="105"/>
        </w:rPr>
        <w:t>to</w:t>
      </w:r>
      <w:r>
        <w:rPr>
          <w:color w:val="0F0F0F"/>
          <w:spacing w:val="-12"/>
          <w:w w:val="105"/>
        </w:rPr>
        <w:t> </w:t>
      </w:r>
      <w:r>
        <w:rPr>
          <w:color w:val="0F0F0F"/>
          <w:w w:val="105"/>
        </w:rPr>
        <w:t>as</w:t>
      </w:r>
      <w:r>
        <w:rPr>
          <w:color w:val="0F0F0F"/>
          <w:spacing w:val="-11"/>
          <w:w w:val="105"/>
        </w:rPr>
        <w:t> </w:t>
      </w:r>
      <w:r>
        <w:rPr>
          <w:color w:val="0F0F0F"/>
          <w:w w:val="105"/>
        </w:rPr>
        <w:t>many</w:t>
      </w:r>
      <w:r>
        <w:rPr>
          <w:color w:val="0F0F0F"/>
          <w:spacing w:val="-2"/>
          <w:w w:val="105"/>
        </w:rPr>
        <w:t> </w:t>
      </w:r>
      <w:r>
        <w:rPr>
          <w:color w:val="0F0F0F"/>
          <w:w w:val="105"/>
        </w:rPr>
        <w:t>farmers</w:t>
      </w:r>
      <w:r>
        <w:rPr>
          <w:color w:val="0F0F0F"/>
          <w:spacing w:val="-9"/>
          <w:w w:val="105"/>
        </w:rPr>
        <w:t> </w:t>
      </w:r>
      <w:r>
        <w:rPr>
          <w:color w:val="0F0F0F"/>
          <w:w w:val="105"/>
        </w:rPr>
        <w:t>and</w:t>
      </w:r>
      <w:r>
        <w:rPr>
          <w:color w:val="0F0F0F"/>
          <w:spacing w:val="-11"/>
          <w:w w:val="105"/>
        </w:rPr>
        <w:t> </w:t>
      </w:r>
      <w:r>
        <w:rPr>
          <w:color w:val="0F0F0F"/>
          <w:w w:val="105"/>
        </w:rPr>
        <w:t>agricultural</w:t>
      </w:r>
      <w:r>
        <w:rPr>
          <w:color w:val="0F0F0F"/>
          <w:spacing w:val="-1"/>
          <w:w w:val="105"/>
        </w:rPr>
        <w:t> </w:t>
      </w:r>
      <w:r>
        <w:rPr>
          <w:color w:val="0F0F0F"/>
          <w:w w:val="105"/>
        </w:rPr>
        <w:t>sectors</w:t>
      </w:r>
      <w:r>
        <w:rPr>
          <w:color w:val="0F0F0F"/>
          <w:spacing w:val="-9"/>
          <w:w w:val="105"/>
        </w:rPr>
        <w:t> </w:t>
      </w:r>
      <w:r>
        <w:rPr>
          <w:color w:val="0F0F0F"/>
          <w:w w:val="105"/>
        </w:rPr>
        <w:t>as</w:t>
      </w:r>
      <w:r>
        <w:rPr>
          <w:color w:val="0F0F0F"/>
          <w:spacing w:val="-5"/>
          <w:w w:val="105"/>
        </w:rPr>
        <w:t> </w:t>
      </w:r>
      <w:r>
        <w:rPr>
          <w:color w:val="0F0F0F"/>
          <w:w w:val="105"/>
        </w:rPr>
        <w:t>possible,</w:t>
      </w:r>
      <w:r>
        <w:rPr>
          <w:color w:val="0F0F0F"/>
          <w:spacing w:val="-5"/>
          <w:w w:val="105"/>
        </w:rPr>
        <w:t> </w:t>
      </w:r>
      <w:r>
        <w:rPr>
          <w:color w:val="0F0F0F"/>
          <w:w w:val="105"/>
        </w:rPr>
        <w:t>Android platform was</w:t>
      </w:r>
      <w:r>
        <w:rPr>
          <w:color w:val="0F0F0F"/>
          <w:spacing w:val="-12"/>
          <w:w w:val="105"/>
        </w:rPr>
        <w:t> </w:t>
      </w:r>
      <w:r>
        <w:rPr>
          <w:color w:val="0F0F0F"/>
          <w:w w:val="105"/>
        </w:rPr>
        <w:t>the main</w:t>
      </w:r>
      <w:r>
        <w:rPr>
          <w:color w:val="0F0F0F"/>
          <w:w w:val="105"/>
        </w:rPr>
        <w:t> choice</w:t>
      </w:r>
      <w:r>
        <w:rPr>
          <w:color w:val="0F0F0F"/>
          <w:w w:val="105"/>
        </w:rPr>
        <w:t> to</w:t>
      </w:r>
      <w:r>
        <w:rPr>
          <w:color w:val="0F0F0F"/>
          <w:w w:val="105"/>
        </w:rPr>
        <w:t> bring</w:t>
      </w:r>
      <w:r>
        <w:rPr>
          <w:color w:val="0F0F0F"/>
          <w:w w:val="105"/>
        </w:rPr>
        <w:t> the</w:t>
      </w:r>
      <w:r>
        <w:rPr>
          <w:color w:val="0F0F0F"/>
          <w:w w:val="105"/>
        </w:rPr>
        <w:t> project</w:t>
      </w:r>
      <w:r>
        <w:rPr>
          <w:color w:val="0F0F0F"/>
          <w:w w:val="105"/>
        </w:rPr>
        <w:t> to</w:t>
      </w:r>
      <w:r>
        <w:rPr>
          <w:color w:val="0F0F0F"/>
          <w:w w:val="105"/>
        </w:rPr>
        <w:t> all</w:t>
      </w:r>
      <w:r>
        <w:rPr>
          <w:color w:val="0F0F0F"/>
          <w:w w:val="105"/>
        </w:rPr>
        <w:t> users</w:t>
      </w:r>
      <w:r>
        <w:rPr>
          <w:color w:val="0F0F0F"/>
          <w:w w:val="105"/>
        </w:rPr>
        <w:t> interested</w:t>
      </w:r>
      <w:r>
        <w:rPr>
          <w:color w:val="0F0F0F"/>
          <w:w w:val="105"/>
        </w:rPr>
        <w:t> in</w:t>
      </w:r>
      <w:r>
        <w:rPr>
          <w:color w:val="0F0F0F"/>
          <w:w w:val="105"/>
        </w:rPr>
        <w:t> agriculture,</w:t>
      </w:r>
      <w:r>
        <w:rPr>
          <w:color w:val="0F0F0F"/>
          <w:w w:val="105"/>
        </w:rPr>
        <w:t> cross</w:t>
      </w:r>
      <w:r>
        <w:rPr>
          <w:color w:val="0F0F0F"/>
          <w:w w:val="105"/>
        </w:rPr>
        <w:t> platform</w:t>
      </w:r>
      <w:r>
        <w:rPr>
          <w:color w:val="0F0F0F"/>
          <w:w w:val="105"/>
        </w:rPr>
        <w:t> is</w:t>
      </w:r>
      <w:r>
        <w:rPr>
          <w:color w:val="0F0F0F"/>
          <w:w w:val="105"/>
        </w:rPr>
        <w:t> the</w:t>
      </w:r>
      <w:r>
        <w:rPr>
          <w:color w:val="0F0F0F"/>
          <w:w w:val="105"/>
        </w:rPr>
        <w:t> ideal</w:t>
      </w:r>
      <w:r>
        <w:rPr>
          <w:color w:val="0F0F0F"/>
          <w:w w:val="105"/>
        </w:rPr>
        <w:t> solution (Langholz, 2022).</w:t>
      </w:r>
    </w:p>
    <w:p>
      <w:pPr>
        <w:spacing w:after="0" w:line="379" w:lineRule="auto"/>
        <w:jc w:val="both"/>
        <w:sectPr>
          <w:pgSz w:w="11910" w:h="16840"/>
          <w:pgMar w:header="658" w:footer="1021" w:top="1320" w:bottom="1220" w:left="960" w:right="740"/>
        </w:sectPr>
      </w:pPr>
    </w:p>
    <w:p>
      <w:pPr>
        <w:pStyle w:val="Heading6"/>
        <w:numPr>
          <w:ilvl w:val="1"/>
          <w:numId w:val="6"/>
        </w:numPr>
        <w:tabs>
          <w:tab w:pos="702" w:val="left" w:leader="none"/>
        </w:tabs>
        <w:spacing w:line="240" w:lineRule="auto" w:before="92" w:after="0"/>
        <w:ind w:left="702" w:right="0" w:hanging="576"/>
        <w:jc w:val="left"/>
        <w:rPr>
          <w:color w:val="0F0F0F"/>
        </w:rPr>
      </w:pPr>
      <w:bookmarkStart w:name="_TOC_250060" w:id="34"/>
      <w:r>
        <w:rPr>
          <w:color w:val="0F0F0F"/>
          <w:w w:val="105"/>
        </w:rPr>
        <w:t>Model</w:t>
      </w:r>
      <w:r>
        <w:rPr>
          <w:color w:val="0F0F0F"/>
          <w:spacing w:val="-10"/>
          <w:w w:val="105"/>
        </w:rPr>
        <w:t> </w:t>
      </w:r>
      <w:r>
        <w:rPr>
          <w:color w:val="0F0F0F"/>
          <w:w w:val="105"/>
        </w:rPr>
        <w:t>And</w:t>
      </w:r>
      <w:r>
        <w:rPr>
          <w:color w:val="0F0F0F"/>
          <w:spacing w:val="-17"/>
          <w:w w:val="105"/>
        </w:rPr>
        <w:t> </w:t>
      </w:r>
      <w:r>
        <w:rPr>
          <w:color w:val="0F0F0F"/>
          <w:w w:val="105"/>
        </w:rPr>
        <w:t>Feature</w:t>
      </w:r>
      <w:r>
        <w:rPr>
          <w:color w:val="0F0F0F"/>
          <w:spacing w:val="-13"/>
          <w:w w:val="105"/>
        </w:rPr>
        <w:t> </w:t>
      </w:r>
      <w:bookmarkEnd w:id="34"/>
      <w:r>
        <w:rPr>
          <w:color w:val="0F0F0F"/>
          <w:spacing w:val="-2"/>
          <w:w w:val="105"/>
        </w:rPr>
        <w:t>Selection</w:t>
      </w:r>
    </w:p>
    <w:p>
      <w:pPr>
        <w:spacing w:line="360" w:lineRule="auto" w:before="284"/>
        <w:ind w:left="123" w:right="308" w:hanging="1"/>
        <w:jc w:val="both"/>
        <w:rPr>
          <w:sz w:val="22"/>
        </w:rPr>
      </w:pPr>
      <w:r>
        <w:rPr>
          <w:color w:val="0F0F0F"/>
          <w:sz w:val="22"/>
        </w:rPr>
        <w:t>Model and feature selection are two important tasks in machine learning, model selection is the process of deciding which model will work best to</w:t>
      </w:r>
      <w:r>
        <w:rPr>
          <w:color w:val="0F0F0F"/>
          <w:spacing w:val="-5"/>
          <w:sz w:val="22"/>
        </w:rPr>
        <w:t> </w:t>
      </w:r>
      <w:r>
        <w:rPr>
          <w:color w:val="0F0F0F"/>
          <w:sz w:val="22"/>
        </w:rPr>
        <w:t>address a</w:t>
      </w:r>
      <w:r>
        <w:rPr>
          <w:color w:val="0F0F0F"/>
          <w:spacing w:val="-2"/>
          <w:sz w:val="22"/>
        </w:rPr>
        <w:t> </w:t>
      </w:r>
      <w:r>
        <w:rPr>
          <w:color w:val="0F0F0F"/>
          <w:sz w:val="22"/>
        </w:rPr>
        <w:t>particular issue. The</w:t>
      </w:r>
      <w:r>
        <w:rPr>
          <w:color w:val="0F0F0F"/>
          <w:spacing w:val="-5"/>
          <w:sz w:val="22"/>
        </w:rPr>
        <w:t> </w:t>
      </w:r>
      <w:r>
        <w:rPr>
          <w:color w:val="0F0F0F"/>
          <w:sz w:val="22"/>
        </w:rPr>
        <w:t>choice of</w:t>
      </w:r>
      <w:r>
        <w:rPr>
          <w:color w:val="0F0F0F"/>
          <w:spacing w:val="-3"/>
          <w:sz w:val="22"/>
        </w:rPr>
        <w:t> </w:t>
      </w:r>
      <w:r>
        <w:rPr>
          <w:color w:val="0F0F0F"/>
          <w:sz w:val="22"/>
        </w:rPr>
        <w:t>model will</w:t>
      </w:r>
      <w:r>
        <w:rPr>
          <w:color w:val="0F0F0F"/>
          <w:spacing w:val="-2"/>
          <w:sz w:val="22"/>
        </w:rPr>
        <w:t> </w:t>
      </w:r>
      <w:r>
        <w:rPr>
          <w:color w:val="0F0F0F"/>
          <w:sz w:val="22"/>
        </w:rPr>
        <w:t>rely on</w:t>
      </w:r>
      <w:r>
        <w:rPr>
          <w:color w:val="0F0F0F"/>
          <w:spacing w:val="-2"/>
          <w:sz w:val="22"/>
        </w:rPr>
        <w:t> </w:t>
      </w:r>
      <w:r>
        <w:rPr>
          <w:color w:val="0F0F0F"/>
          <w:sz w:val="22"/>
        </w:rPr>
        <w:t>the</w:t>
      </w:r>
      <w:r>
        <w:rPr>
          <w:color w:val="0F0F0F"/>
          <w:spacing w:val="-2"/>
          <w:sz w:val="22"/>
        </w:rPr>
        <w:t> </w:t>
      </w:r>
      <w:r>
        <w:rPr>
          <w:color w:val="0F0F0F"/>
          <w:sz w:val="22"/>
        </w:rPr>
        <w:t>nature of the problem, the quantity and quality of the dataset, and the available computational resources. Different models have different strengths and limitations. Decision trees, random forests, neural networks, and logistic and linear</w:t>
      </w:r>
      <w:r>
        <w:rPr>
          <w:color w:val="0F0F0F"/>
          <w:spacing w:val="-1"/>
          <w:sz w:val="22"/>
        </w:rPr>
        <w:t> </w:t>
      </w:r>
      <w:r>
        <w:rPr>
          <w:color w:val="0F0F0F"/>
          <w:sz w:val="22"/>
        </w:rPr>
        <w:t>regression are</w:t>
      </w:r>
      <w:r>
        <w:rPr>
          <w:color w:val="0F0F0F"/>
          <w:spacing w:val="-4"/>
          <w:sz w:val="22"/>
        </w:rPr>
        <w:t> </w:t>
      </w:r>
      <w:r>
        <w:rPr>
          <w:color w:val="0F0F0F"/>
          <w:sz w:val="22"/>
        </w:rPr>
        <w:t>examples of</w:t>
      </w:r>
      <w:r>
        <w:rPr>
          <w:color w:val="0F0F0F"/>
          <w:spacing w:val="-5"/>
          <w:sz w:val="22"/>
        </w:rPr>
        <w:t> </w:t>
      </w:r>
      <w:r>
        <w:rPr>
          <w:color w:val="0F0F0F"/>
          <w:sz w:val="22"/>
        </w:rPr>
        <w:t>frequently used</w:t>
      </w:r>
      <w:r>
        <w:rPr>
          <w:color w:val="0F0F0F"/>
          <w:spacing w:val="-3"/>
          <w:sz w:val="22"/>
        </w:rPr>
        <w:t> </w:t>
      </w:r>
      <w:r>
        <w:rPr>
          <w:color w:val="0F0F0F"/>
          <w:sz w:val="22"/>
        </w:rPr>
        <w:t>models. Whereas the</w:t>
      </w:r>
      <w:r>
        <w:rPr>
          <w:color w:val="0F0F0F"/>
          <w:spacing w:val="-5"/>
          <w:sz w:val="22"/>
        </w:rPr>
        <w:t> </w:t>
      </w:r>
      <w:r>
        <w:rPr>
          <w:color w:val="0F0F0F"/>
          <w:sz w:val="22"/>
        </w:rPr>
        <w:t>process of</w:t>
      </w:r>
      <w:r>
        <w:rPr>
          <w:color w:val="0F0F0F"/>
          <w:spacing w:val="-3"/>
          <w:sz w:val="22"/>
        </w:rPr>
        <w:t> </w:t>
      </w:r>
      <w:r>
        <w:rPr>
          <w:color w:val="0F0F0F"/>
          <w:sz w:val="22"/>
        </w:rPr>
        <w:t>selecting a subset of</w:t>
      </w:r>
      <w:r>
        <w:rPr>
          <w:color w:val="0F0F0F"/>
          <w:spacing w:val="-4"/>
          <w:sz w:val="22"/>
        </w:rPr>
        <w:t> </w:t>
      </w:r>
      <w:r>
        <w:rPr>
          <w:color w:val="0F0F0F"/>
          <w:sz w:val="22"/>
        </w:rPr>
        <w:t>the available features to include in a model is referred to as feature selection. By eliminating unnecessary, redundant, or noisy features, feature selection aims to enhance the perfonnance of the model. Additionally, it might make</w:t>
      </w:r>
      <w:r>
        <w:rPr>
          <w:color w:val="0F0F0F"/>
          <w:spacing w:val="-2"/>
          <w:sz w:val="22"/>
        </w:rPr>
        <w:t> </w:t>
      </w:r>
      <w:r>
        <w:rPr>
          <w:color w:val="0F0F0F"/>
          <w:sz w:val="22"/>
        </w:rPr>
        <w:t>the</w:t>
      </w:r>
      <w:r>
        <w:rPr>
          <w:color w:val="0F0F0F"/>
          <w:spacing w:val="-9"/>
          <w:sz w:val="22"/>
        </w:rPr>
        <w:t> </w:t>
      </w:r>
      <w:r>
        <w:rPr>
          <w:color w:val="0F0F0F"/>
          <w:sz w:val="22"/>
        </w:rPr>
        <w:t>data less</w:t>
      </w:r>
      <w:r>
        <w:rPr>
          <w:color w:val="0F0F0F"/>
          <w:spacing w:val="-5"/>
          <w:sz w:val="22"/>
        </w:rPr>
        <w:t> </w:t>
      </w:r>
      <w:r>
        <w:rPr>
          <w:color w:val="0F0F0F"/>
          <w:sz w:val="22"/>
        </w:rPr>
        <w:t>dimensional and</w:t>
      </w:r>
      <w:r>
        <w:rPr>
          <w:color w:val="0F0F0F"/>
          <w:spacing w:val="-1"/>
          <w:sz w:val="22"/>
        </w:rPr>
        <w:t> </w:t>
      </w:r>
      <w:r>
        <w:rPr>
          <w:color w:val="0F0F0F"/>
          <w:sz w:val="22"/>
        </w:rPr>
        <w:t>the</w:t>
      </w:r>
      <w:r>
        <w:rPr>
          <w:color w:val="0F0F0F"/>
          <w:spacing w:val="-9"/>
          <w:sz w:val="22"/>
        </w:rPr>
        <w:t> </w:t>
      </w:r>
      <w:r>
        <w:rPr>
          <w:color w:val="0F0F0F"/>
          <w:sz w:val="22"/>
        </w:rPr>
        <w:t>model</w:t>
      </w:r>
      <w:r>
        <w:rPr>
          <w:color w:val="0F0F0F"/>
          <w:spacing w:val="-4"/>
          <w:sz w:val="22"/>
        </w:rPr>
        <w:t> </w:t>
      </w:r>
      <w:r>
        <w:rPr>
          <w:color w:val="0F0F0F"/>
          <w:sz w:val="22"/>
        </w:rPr>
        <w:t>easier to</w:t>
      </w:r>
      <w:r>
        <w:rPr>
          <w:color w:val="0F0F0F"/>
          <w:spacing w:val="-9"/>
          <w:sz w:val="22"/>
        </w:rPr>
        <w:t> </w:t>
      </w:r>
      <w:r>
        <w:rPr>
          <w:color w:val="0F0F0F"/>
          <w:sz w:val="22"/>
        </w:rPr>
        <w:t>understand. Techniques like</w:t>
      </w:r>
      <w:r>
        <w:rPr>
          <w:color w:val="0F0F0F"/>
          <w:spacing w:val="-8"/>
          <w:sz w:val="22"/>
        </w:rPr>
        <w:t> </w:t>
      </w:r>
      <w:r>
        <w:rPr>
          <w:color w:val="0F0F0F"/>
          <w:sz w:val="22"/>
        </w:rPr>
        <w:t>mutual information, correlation-based</w:t>
      </w:r>
      <w:r>
        <w:rPr>
          <w:color w:val="0F0F0F"/>
          <w:spacing w:val="-14"/>
          <w:sz w:val="22"/>
        </w:rPr>
        <w:t> </w:t>
      </w:r>
      <w:r>
        <w:rPr>
          <w:color w:val="0F0F0F"/>
          <w:sz w:val="22"/>
        </w:rPr>
        <w:t>feature</w:t>
      </w:r>
      <w:r>
        <w:rPr>
          <w:color w:val="0F0F0F"/>
          <w:spacing w:val="-14"/>
          <w:sz w:val="22"/>
        </w:rPr>
        <w:t> </w:t>
      </w:r>
      <w:r>
        <w:rPr>
          <w:color w:val="0F0F0F"/>
          <w:sz w:val="22"/>
        </w:rPr>
        <w:t>selection,</w:t>
      </w:r>
      <w:r>
        <w:rPr>
          <w:color w:val="0F0F0F"/>
          <w:spacing w:val="-14"/>
          <w:sz w:val="22"/>
        </w:rPr>
        <w:t> </w:t>
      </w:r>
      <w:r>
        <w:rPr>
          <w:color w:val="0F0F0F"/>
          <w:sz w:val="22"/>
        </w:rPr>
        <w:t>and</w:t>
      </w:r>
      <w:r>
        <w:rPr>
          <w:color w:val="0F0F0F"/>
          <w:spacing w:val="-13"/>
          <w:sz w:val="22"/>
        </w:rPr>
        <w:t> </w:t>
      </w:r>
      <w:r>
        <w:rPr>
          <w:color w:val="0F0F0F"/>
          <w:sz w:val="22"/>
        </w:rPr>
        <w:t>recursive</w:t>
      </w:r>
      <w:r>
        <w:rPr>
          <w:color w:val="0F0F0F"/>
          <w:spacing w:val="-2"/>
          <w:sz w:val="22"/>
        </w:rPr>
        <w:t> </w:t>
      </w:r>
      <w:r>
        <w:rPr>
          <w:color w:val="0F0F0F"/>
          <w:sz w:val="22"/>
        </w:rPr>
        <w:t>feature</w:t>
      </w:r>
      <w:r>
        <w:rPr>
          <w:color w:val="0F0F0F"/>
          <w:spacing w:val="-7"/>
          <w:sz w:val="22"/>
        </w:rPr>
        <w:t> </w:t>
      </w:r>
      <w:r>
        <w:rPr>
          <w:color w:val="0F0F0F"/>
          <w:sz w:val="22"/>
        </w:rPr>
        <w:t>removal can</w:t>
      </w:r>
      <w:r>
        <w:rPr>
          <w:color w:val="0F0F0F"/>
          <w:spacing w:val="-5"/>
          <w:sz w:val="22"/>
        </w:rPr>
        <w:t> </w:t>
      </w:r>
      <w:r>
        <w:rPr>
          <w:color w:val="0F0F0F"/>
          <w:sz w:val="22"/>
        </w:rPr>
        <w:t>be</w:t>
      </w:r>
      <w:r>
        <w:rPr>
          <w:color w:val="0F0F0F"/>
          <w:spacing w:val="-14"/>
          <w:sz w:val="22"/>
        </w:rPr>
        <w:t> </w:t>
      </w:r>
      <w:r>
        <w:rPr>
          <w:color w:val="0F0F0F"/>
          <w:sz w:val="22"/>
        </w:rPr>
        <w:t>used</w:t>
      </w:r>
      <w:r>
        <w:rPr>
          <w:color w:val="0F0F0F"/>
          <w:spacing w:val="-9"/>
          <w:sz w:val="22"/>
        </w:rPr>
        <w:t> </w:t>
      </w:r>
      <w:r>
        <w:rPr>
          <w:color w:val="0F0F0F"/>
          <w:sz w:val="22"/>
        </w:rPr>
        <w:t>for</w:t>
      </w:r>
      <w:r>
        <w:rPr>
          <w:color w:val="0F0F0F"/>
          <w:spacing w:val="-14"/>
          <w:sz w:val="22"/>
        </w:rPr>
        <w:t> </w:t>
      </w:r>
      <w:r>
        <w:rPr>
          <w:color w:val="0F0F0F"/>
          <w:sz w:val="22"/>
        </w:rPr>
        <w:t>feature</w:t>
      </w:r>
      <w:r>
        <w:rPr>
          <w:color w:val="0F0F0F"/>
          <w:spacing w:val="-11"/>
          <w:sz w:val="22"/>
        </w:rPr>
        <w:t> </w:t>
      </w:r>
      <w:r>
        <w:rPr>
          <w:color w:val="0F0F0F"/>
          <w:sz w:val="22"/>
        </w:rPr>
        <w:t>selection.</w:t>
      </w:r>
      <w:r>
        <w:rPr>
          <w:color w:val="0F0F0F"/>
          <w:spacing w:val="-5"/>
          <w:sz w:val="22"/>
        </w:rPr>
        <w:t> </w:t>
      </w:r>
      <w:r>
        <w:rPr>
          <w:color w:val="0F0F0F"/>
          <w:sz w:val="22"/>
        </w:rPr>
        <w:t>Thus,</w:t>
      </w:r>
      <w:r>
        <w:rPr>
          <w:color w:val="0F0F0F"/>
          <w:spacing w:val="-11"/>
          <w:sz w:val="22"/>
        </w:rPr>
        <w:t> </w:t>
      </w:r>
      <w:r>
        <w:rPr>
          <w:color w:val="0F0F0F"/>
          <w:sz w:val="22"/>
        </w:rPr>
        <w:t>model and feature selection must be done iteratively as part of a process called "model tuning" or "hyperparameter tuning" to create high-performing</w:t>
      </w:r>
      <w:r>
        <w:rPr>
          <w:color w:val="0F0F0F"/>
          <w:spacing w:val="-1"/>
          <w:sz w:val="22"/>
        </w:rPr>
        <w:t> </w:t>
      </w:r>
      <w:r>
        <w:rPr>
          <w:color w:val="0F0F0F"/>
          <w:sz w:val="22"/>
        </w:rPr>
        <w:t>machine learning models (The Ultimate Guide to Evaluation and Selection of Models in Machine Leaming, 2020).</w:t>
      </w:r>
    </w:p>
    <w:p>
      <w:pPr>
        <w:spacing w:line="360" w:lineRule="auto" w:before="165"/>
        <w:ind w:left="122" w:right="300" w:firstLine="0"/>
        <w:jc w:val="both"/>
        <w:rPr>
          <w:sz w:val="22"/>
        </w:rPr>
      </w:pPr>
      <w:r>
        <w:rPr>
          <w:color w:val="0F0F0F"/>
          <w:sz w:val="22"/>
        </w:rPr>
        <w:t>Feature selection can assist prevent overfitting, which happens when a model is overly complicated and performs well on training data but badly on fresh, untested data,</w:t>
      </w:r>
      <w:r>
        <w:rPr>
          <w:color w:val="0F0F0F"/>
          <w:spacing w:val="-1"/>
          <w:sz w:val="22"/>
        </w:rPr>
        <w:t> </w:t>
      </w:r>
      <w:r>
        <w:rPr>
          <w:color w:val="0F0F0F"/>
          <w:sz w:val="22"/>
        </w:rPr>
        <w:t>in addition to</w:t>
      </w:r>
      <w:r>
        <w:rPr>
          <w:color w:val="0F0F0F"/>
          <w:spacing w:val="-1"/>
          <w:sz w:val="22"/>
        </w:rPr>
        <w:t> </w:t>
      </w:r>
      <w:r>
        <w:rPr>
          <w:color w:val="0F0F0F"/>
          <w:sz w:val="22"/>
        </w:rPr>
        <w:t>enhancing model performance. Feature selection can streamline the model and improve its ability to generalize to new data by deleting unneeded features. The trade-off between bias and variance is a crucial factor in model and feature selection</w:t>
      </w:r>
      <w:r>
        <w:rPr>
          <w:color w:val="3B3B3B"/>
          <w:sz w:val="22"/>
        </w:rPr>
        <w:t>. </w:t>
      </w:r>
      <w:r>
        <w:rPr>
          <w:color w:val="0F0F0F"/>
          <w:sz w:val="22"/>
        </w:rPr>
        <w:t>While a model with high variance will be more adaptable and is likely to overfit the data, a model with high bias will make strong assumptions about the data and is</w:t>
      </w:r>
      <w:r>
        <w:rPr>
          <w:color w:val="0F0F0F"/>
          <w:spacing w:val="-2"/>
          <w:sz w:val="22"/>
        </w:rPr>
        <w:t> </w:t>
      </w:r>
      <w:r>
        <w:rPr>
          <w:color w:val="0F0F0F"/>
          <w:sz w:val="22"/>
        </w:rPr>
        <w:t>likely to underfit it.</w:t>
      </w:r>
      <w:r>
        <w:rPr>
          <w:color w:val="0F0F0F"/>
          <w:spacing w:val="-2"/>
          <w:sz w:val="22"/>
        </w:rPr>
        <w:t> </w:t>
      </w:r>
      <w:r>
        <w:rPr>
          <w:color w:val="0F0F0F"/>
          <w:sz w:val="22"/>
        </w:rPr>
        <w:t>Model and feature selection both depend</w:t>
      </w:r>
      <w:r>
        <w:rPr>
          <w:color w:val="0F0F0F"/>
          <w:spacing w:val="-7"/>
          <w:sz w:val="22"/>
        </w:rPr>
        <w:t> </w:t>
      </w:r>
      <w:r>
        <w:rPr>
          <w:color w:val="0F0F0F"/>
          <w:sz w:val="22"/>
        </w:rPr>
        <w:t>on</w:t>
      </w:r>
      <w:r>
        <w:rPr>
          <w:color w:val="0F0F0F"/>
          <w:spacing w:val="-5"/>
          <w:sz w:val="22"/>
        </w:rPr>
        <w:t> </w:t>
      </w:r>
      <w:r>
        <w:rPr>
          <w:color w:val="0F0F0F"/>
          <w:sz w:val="22"/>
        </w:rPr>
        <w:t>finding the</w:t>
      </w:r>
      <w:r>
        <w:rPr>
          <w:color w:val="0F0F0F"/>
          <w:spacing w:val="-8"/>
          <w:sz w:val="22"/>
        </w:rPr>
        <w:t> </w:t>
      </w:r>
      <w:r>
        <w:rPr>
          <w:color w:val="0F0F0F"/>
          <w:sz w:val="22"/>
        </w:rPr>
        <w:t>ideal balance between bias</w:t>
      </w:r>
      <w:r>
        <w:rPr>
          <w:color w:val="0F0F0F"/>
          <w:spacing w:val="-9"/>
          <w:sz w:val="22"/>
        </w:rPr>
        <w:t> </w:t>
      </w:r>
      <w:r>
        <w:rPr>
          <w:color w:val="0F0F0F"/>
          <w:sz w:val="22"/>
        </w:rPr>
        <w:t>and</w:t>
      </w:r>
      <w:r>
        <w:rPr>
          <w:color w:val="0F0F0F"/>
          <w:spacing w:val="-6"/>
          <w:sz w:val="22"/>
        </w:rPr>
        <w:t> </w:t>
      </w:r>
      <w:r>
        <w:rPr>
          <w:color w:val="0F0F0F"/>
          <w:sz w:val="22"/>
        </w:rPr>
        <w:t>variance.</w:t>
      </w:r>
      <w:r>
        <w:rPr>
          <w:color w:val="0F0F0F"/>
          <w:spacing w:val="-2"/>
          <w:sz w:val="22"/>
        </w:rPr>
        <w:t> </w:t>
      </w:r>
      <w:r>
        <w:rPr>
          <w:color w:val="0F0F0F"/>
          <w:sz w:val="22"/>
        </w:rPr>
        <w:t>Finally</w:t>
      </w:r>
      <w:r>
        <w:rPr>
          <w:color w:val="3B3B3B"/>
          <w:sz w:val="22"/>
        </w:rPr>
        <w:t>,</w:t>
      </w:r>
      <w:r>
        <w:rPr>
          <w:color w:val="3B3B3B"/>
          <w:spacing w:val="-14"/>
          <w:sz w:val="22"/>
        </w:rPr>
        <w:t> </w:t>
      </w:r>
      <w:r>
        <w:rPr>
          <w:color w:val="0F0F0F"/>
          <w:sz w:val="22"/>
        </w:rPr>
        <w:t>it's</w:t>
      </w:r>
      <w:r>
        <w:rPr>
          <w:color w:val="0F0F0F"/>
          <w:spacing w:val="-10"/>
          <w:sz w:val="22"/>
        </w:rPr>
        <w:t> </w:t>
      </w:r>
      <w:r>
        <w:rPr>
          <w:color w:val="0F0F0F"/>
          <w:sz w:val="22"/>
        </w:rPr>
        <w:t>crucial to</w:t>
      </w:r>
      <w:r>
        <w:rPr>
          <w:color w:val="0F0F0F"/>
          <w:spacing w:val="-9"/>
          <w:sz w:val="22"/>
        </w:rPr>
        <w:t> </w:t>
      </w:r>
      <w:r>
        <w:rPr>
          <w:color w:val="0F0F0F"/>
          <w:sz w:val="22"/>
        </w:rPr>
        <w:t>remember that</w:t>
      </w:r>
      <w:r>
        <w:rPr>
          <w:color w:val="0F0F0F"/>
          <w:spacing w:val="-6"/>
          <w:sz w:val="22"/>
        </w:rPr>
        <w:t> </w:t>
      </w:r>
      <w:r>
        <w:rPr>
          <w:color w:val="0F0F0F"/>
          <w:sz w:val="22"/>
        </w:rPr>
        <w:t>model and feature selection should be carried out in the context of a particular issue and utilizing a particular set of assessment</w:t>
      </w:r>
      <w:r>
        <w:rPr>
          <w:color w:val="0F0F0F"/>
          <w:spacing w:val="-14"/>
          <w:sz w:val="22"/>
        </w:rPr>
        <w:t> </w:t>
      </w:r>
      <w:r>
        <w:rPr>
          <w:color w:val="0F0F0F"/>
          <w:sz w:val="22"/>
        </w:rPr>
        <w:t>metrics</w:t>
      </w:r>
      <w:r>
        <w:rPr>
          <w:color w:val="3B3B3B"/>
          <w:sz w:val="22"/>
        </w:rPr>
        <w:t>.</w:t>
      </w:r>
      <w:r>
        <w:rPr>
          <w:color w:val="3B3B3B"/>
          <w:spacing w:val="-14"/>
          <w:sz w:val="22"/>
        </w:rPr>
        <w:t> </w:t>
      </w:r>
      <w:r>
        <w:rPr>
          <w:color w:val="0F0F0F"/>
          <w:sz w:val="22"/>
        </w:rPr>
        <w:t>There</w:t>
      </w:r>
      <w:r>
        <w:rPr>
          <w:color w:val="0F0F0F"/>
          <w:spacing w:val="-14"/>
          <w:sz w:val="22"/>
        </w:rPr>
        <w:t> </w:t>
      </w:r>
      <w:r>
        <w:rPr>
          <w:color w:val="0F0F0F"/>
          <w:sz w:val="22"/>
        </w:rPr>
        <w:t>isn't</w:t>
      </w:r>
      <w:r>
        <w:rPr>
          <w:color w:val="0F0F0F"/>
          <w:spacing w:val="-13"/>
          <w:sz w:val="22"/>
        </w:rPr>
        <w:t> </w:t>
      </w:r>
      <w:r>
        <w:rPr>
          <w:color w:val="0F0F0F"/>
          <w:sz w:val="22"/>
        </w:rPr>
        <w:t>a</w:t>
      </w:r>
      <w:r>
        <w:rPr>
          <w:color w:val="0F0F0F"/>
          <w:spacing w:val="-14"/>
          <w:sz w:val="22"/>
        </w:rPr>
        <w:t> </w:t>
      </w:r>
      <w:r>
        <w:rPr>
          <w:color w:val="0F0F0F"/>
          <w:sz w:val="22"/>
        </w:rPr>
        <w:t>universally</w:t>
      </w:r>
      <w:r>
        <w:rPr>
          <w:color w:val="0F0F0F"/>
          <w:spacing w:val="-5"/>
          <w:sz w:val="22"/>
        </w:rPr>
        <w:t> </w:t>
      </w:r>
      <w:r>
        <w:rPr>
          <w:color w:val="0F0F0F"/>
          <w:sz w:val="22"/>
        </w:rPr>
        <w:t>applicable</w:t>
      </w:r>
      <w:r>
        <w:rPr>
          <w:color w:val="0F0F0F"/>
          <w:spacing w:val="-9"/>
          <w:sz w:val="22"/>
        </w:rPr>
        <w:t> </w:t>
      </w:r>
      <w:r>
        <w:rPr>
          <w:color w:val="0F0F0F"/>
          <w:sz w:val="22"/>
        </w:rPr>
        <w:t>answer.</w:t>
      </w:r>
      <w:r>
        <w:rPr>
          <w:color w:val="0F0F0F"/>
          <w:spacing w:val="-10"/>
          <w:sz w:val="22"/>
        </w:rPr>
        <w:t> </w:t>
      </w:r>
      <w:r>
        <w:rPr>
          <w:color w:val="0F0F0F"/>
          <w:sz w:val="22"/>
        </w:rPr>
        <w:t>For</w:t>
      </w:r>
      <w:r>
        <w:rPr>
          <w:color w:val="0F0F0F"/>
          <w:spacing w:val="-14"/>
          <w:sz w:val="22"/>
        </w:rPr>
        <w:t> </w:t>
      </w:r>
      <w:r>
        <w:rPr>
          <w:color w:val="0F0F0F"/>
          <w:sz w:val="22"/>
        </w:rPr>
        <w:t>instance,</w:t>
      </w:r>
      <w:r>
        <w:rPr>
          <w:color w:val="0F0F0F"/>
          <w:spacing w:val="-14"/>
          <w:sz w:val="22"/>
        </w:rPr>
        <w:t> </w:t>
      </w:r>
      <w:r>
        <w:rPr>
          <w:color w:val="0F0F0F"/>
          <w:sz w:val="22"/>
        </w:rPr>
        <w:t>accuracy</w:t>
      </w:r>
      <w:r>
        <w:rPr>
          <w:color w:val="0F0F0F"/>
          <w:spacing w:val="-4"/>
          <w:sz w:val="22"/>
        </w:rPr>
        <w:t> </w:t>
      </w:r>
      <w:r>
        <w:rPr>
          <w:color w:val="0F0F0F"/>
          <w:sz w:val="22"/>
        </w:rPr>
        <w:t>is</w:t>
      </w:r>
      <w:r>
        <w:rPr>
          <w:color w:val="0F0F0F"/>
          <w:spacing w:val="-14"/>
          <w:sz w:val="22"/>
        </w:rPr>
        <w:t> </w:t>
      </w:r>
      <w:r>
        <w:rPr>
          <w:color w:val="0F0F0F"/>
          <w:sz w:val="22"/>
        </w:rPr>
        <w:t>an</w:t>
      </w:r>
      <w:r>
        <w:rPr>
          <w:color w:val="0F0F0F"/>
          <w:spacing w:val="-12"/>
          <w:sz w:val="22"/>
        </w:rPr>
        <w:t> </w:t>
      </w:r>
      <w:r>
        <w:rPr>
          <w:color w:val="0F0F0F"/>
          <w:sz w:val="22"/>
        </w:rPr>
        <w:t>excellent</w:t>
      </w:r>
      <w:r>
        <w:rPr>
          <w:color w:val="0F0F0F"/>
          <w:spacing w:val="-10"/>
          <w:sz w:val="22"/>
        </w:rPr>
        <w:t> </w:t>
      </w:r>
      <w:r>
        <w:rPr>
          <w:color w:val="0F0F0F"/>
          <w:sz w:val="22"/>
        </w:rPr>
        <w:t>evaluation metric for a classification problem but mean squared error or R-squared value is a superior metric for a regression problem (D'Agostino, 2022).</w:t>
      </w:r>
    </w:p>
    <w:p>
      <w:pPr>
        <w:pStyle w:val="BodyText"/>
        <w:rPr>
          <w:sz w:val="22"/>
        </w:rPr>
      </w:pPr>
    </w:p>
    <w:p>
      <w:pPr>
        <w:pStyle w:val="BodyText"/>
        <w:spacing w:before="213"/>
        <w:rPr>
          <w:sz w:val="22"/>
        </w:rPr>
      </w:pPr>
    </w:p>
    <w:p>
      <w:pPr>
        <w:pStyle w:val="Heading6"/>
        <w:numPr>
          <w:ilvl w:val="1"/>
          <w:numId w:val="6"/>
        </w:numPr>
        <w:tabs>
          <w:tab w:pos="701" w:val="left" w:leader="none"/>
        </w:tabs>
        <w:spacing w:line="240" w:lineRule="auto" w:before="0" w:after="0"/>
        <w:ind w:left="701" w:right="0" w:hanging="575"/>
        <w:jc w:val="left"/>
        <w:rPr>
          <w:color w:val="0F0F0F"/>
        </w:rPr>
      </w:pPr>
      <w:bookmarkStart w:name="_TOC_250059" w:id="35"/>
      <w:r>
        <w:rPr>
          <w:color w:val="0F0F0F"/>
          <w:w w:val="105"/>
        </w:rPr>
        <w:t>Chapter</w:t>
      </w:r>
      <w:r>
        <w:rPr>
          <w:color w:val="0F0F0F"/>
          <w:spacing w:val="-17"/>
          <w:w w:val="105"/>
        </w:rPr>
        <w:t> </w:t>
      </w:r>
      <w:bookmarkEnd w:id="35"/>
      <w:r>
        <w:rPr>
          <w:color w:val="0F0F0F"/>
          <w:spacing w:val="-2"/>
          <w:w w:val="105"/>
        </w:rPr>
        <w:t>Summary</w:t>
      </w:r>
    </w:p>
    <w:p>
      <w:pPr>
        <w:spacing w:line="360" w:lineRule="auto" w:before="284"/>
        <w:ind w:left="123" w:right="307" w:firstLine="1"/>
        <w:jc w:val="both"/>
        <w:rPr>
          <w:sz w:val="22"/>
        </w:rPr>
      </w:pPr>
      <w:r>
        <w:rPr>
          <w:color w:val="0F0F0F"/>
          <w:sz w:val="22"/>
        </w:rPr>
        <w:t>The</w:t>
      </w:r>
      <w:r>
        <w:rPr>
          <w:color w:val="0F0F0F"/>
          <w:spacing w:val="-1"/>
          <w:sz w:val="22"/>
        </w:rPr>
        <w:t> </w:t>
      </w:r>
      <w:r>
        <w:rPr>
          <w:color w:val="0F0F0F"/>
          <w:sz w:val="22"/>
        </w:rPr>
        <w:t>chapter is</w:t>
      </w:r>
      <w:r>
        <w:rPr>
          <w:color w:val="0F0F0F"/>
          <w:spacing w:val="-3"/>
          <w:sz w:val="22"/>
        </w:rPr>
        <w:t> </w:t>
      </w:r>
      <w:r>
        <w:rPr>
          <w:color w:val="0F0F0F"/>
          <w:sz w:val="22"/>
        </w:rPr>
        <w:t>focused on</w:t>
      </w:r>
      <w:r>
        <w:rPr>
          <w:color w:val="0F0F0F"/>
          <w:spacing w:val="-4"/>
          <w:sz w:val="22"/>
        </w:rPr>
        <w:t> </w:t>
      </w:r>
      <w:r>
        <w:rPr>
          <w:color w:val="0F0F0F"/>
          <w:sz w:val="22"/>
        </w:rPr>
        <w:t>finding the</w:t>
      </w:r>
      <w:r>
        <w:rPr>
          <w:color w:val="0F0F0F"/>
          <w:spacing w:val="-1"/>
          <w:sz w:val="22"/>
        </w:rPr>
        <w:t> </w:t>
      </w:r>
      <w:r>
        <w:rPr>
          <w:color w:val="0F0F0F"/>
          <w:sz w:val="22"/>
        </w:rPr>
        <w:t>best</w:t>
      </w:r>
      <w:r>
        <w:rPr>
          <w:color w:val="0F0F0F"/>
          <w:spacing w:val="-2"/>
          <w:sz w:val="22"/>
        </w:rPr>
        <w:t> </w:t>
      </w:r>
      <w:r>
        <w:rPr>
          <w:color w:val="0F0F0F"/>
          <w:sz w:val="22"/>
        </w:rPr>
        <w:t>approach and strategies to</w:t>
      </w:r>
      <w:r>
        <w:rPr>
          <w:color w:val="0F0F0F"/>
          <w:spacing w:val="-6"/>
          <w:sz w:val="22"/>
        </w:rPr>
        <w:t> </w:t>
      </w:r>
      <w:r>
        <w:rPr>
          <w:color w:val="0F0F0F"/>
          <w:sz w:val="22"/>
        </w:rPr>
        <w:t>develop the</w:t>
      </w:r>
      <w:r>
        <w:rPr>
          <w:color w:val="0F0F0F"/>
          <w:spacing w:val="-3"/>
          <w:sz w:val="22"/>
        </w:rPr>
        <w:t> </w:t>
      </w:r>
      <w:r>
        <w:rPr>
          <w:color w:val="0F0F0F"/>
          <w:sz w:val="22"/>
        </w:rPr>
        <w:t>plant disease application. To begin</w:t>
      </w:r>
      <w:r>
        <w:rPr>
          <w:color w:val="0F0F0F"/>
          <w:spacing w:val="-8"/>
          <w:sz w:val="22"/>
        </w:rPr>
        <w:t> </w:t>
      </w:r>
      <w:r>
        <w:rPr>
          <w:color w:val="0F0F0F"/>
          <w:sz w:val="22"/>
        </w:rPr>
        <w:t>development,</w:t>
      </w:r>
      <w:r>
        <w:rPr>
          <w:color w:val="0F0F0F"/>
          <w:spacing w:val="-1"/>
          <w:sz w:val="22"/>
        </w:rPr>
        <w:t> </w:t>
      </w:r>
      <w:r>
        <w:rPr>
          <w:color w:val="0F0F0F"/>
          <w:sz w:val="22"/>
        </w:rPr>
        <w:t>one</w:t>
      </w:r>
      <w:r>
        <w:rPr>
          <w:color w:val="0F0F0F"/>
          <w:spacing w:val="-7"/>
          <w:sz w:val="22"/>
        </w:rPr>
        <w:t> </w:t>
      </w:r>
      <w:r>
        <w:rPr>
          <w:color w:val="0F0F0F"/>
          <w:sz w:val="22"/>
        </w:rPr>
        <w:t>must understand the</w:t>
      </w:r>
      <w:r>
        <w:rPr>
          <w:color w:val="0F0F0F"/>
          <w:spacing w:val="-7"/>
          <w:sz w:val="22"/>
        </w:rPr>
        <w:t> </w:t>
      </w:r>
      <w:r>
        <w:rPr>
          <w:color w:val="0F0F0F"/>
          <w:sz w:val="22"/>
        </w:rPr>
        <w:t>basic</w:t>
      </w:r>
      <w:r>
        <w:rPr>
          <w:color w:val="0F0F0F"/>
          <w:spacing w:val="-5"/>
          <w:sz w:val="22"/>
        </w:rPr>
        <w:t> </w:t>
      </w:r>
      <w:r>
        <w:rPr>
          <w:color w:val="0F0F0F"/>
          <w:sz w:val="22"/>
        </w:rPr>
        <w:t>concepts</w:t>
      </w:r>
      <w:r>
        <w:rPr>
          <w:color w:val="0F0F0F"/>
          <w:spacing w:val="-5"/>
          <w:sz w:val="22"/>
        </w:rPr>
        <w:t> </w:t>
      </w:r>
      <w:r>
        <w:rPr>
          <w:color w:val="0F0F0F"/>
          <w:sz w:val="22"/>
        </w:rPr>
        <w:t>of</w:t>
      </w:r>
      <w:r>
        <w:rPr>
          <w:color w:val="0F0F0F"/>
          <w:spacing w:val="-13"/>
          <w:sz w:val="22"/>
        </w:rPr>
        <w:t> </w:t>
      </w:r>
      <w:r>
        <w:rPr>
          <w:color w:val="0F0F0F"/>
          <w:sz w:val="22"/>
        </w:rPr>
        <w:t>machine</w:t>
      </w:r>
      <w:r>
        <w:rPr>
          <w:color w:val="0F0F0F"/>
          <w:spacing w:val="-4"/>
          <w:sz w:val="22"/>
        </w:rPr>
        <w:t> </w:t>
      </w:r>
      <w:r>
        <w:rPr>
          <w:color w:val="0F0F0F"/>
          <w:sz w:val="22"/>
        </w:rPr>
        <w:t>learning,</w:t>
      </w:r>
      <w:r>
        <w:rPr>
          <w:color w:val="0F0F0F"/>
          <w:spacing w:val="-2"/>
          <w:sz w:val="22"/>
        </w:rPr>
        <w:t> </w:t>
      </w:r>
      <w:r>
        <w:rPr>
          <w:color w:val="0F0F0F"/>
          <w:sz w:val="22"/>
        </w:rPr>
        <w:t>its</w:t>
      </w:r>
      <w:r>
        <w:rPr>
          <w:color w:val="0F0F0F"/>
          <w:spacing w:val="-11"/>
          <w:sz w:val="22"/>
        </w:rPr>
        <w:t> </w:t>
      </w:r>
      <w:r>
        <w:rPr>
          <w:color w:val="0F0F0F"/>
          <w:sz w:val="22"/>
        </w:rPr>
        <w:t>history,</w:t>
      </w:r>
      <w:r>
        <w:rPr>
          <w:color w:val="0F0F0F"/>
          <w:spacing w:val="-4"/>
          <w:sz w:val="22"/>
        </w:rPr>
        <w:t> </w:t>
      </w:r>
      <w:r>
        <w:rPr>
          <w:color w:val="0F0F0F"/>
          <w:sz w:val="22"/>
        </w:rPr>
        <w:t>importance,</w:t>
      </w:r>
      <w:r>
        <w:rPr>
          <w:color w:val="0F0F0F"/>
          <w:spacing w:val="-5"/>
          <w:sz w:val="22"/>
        </w:rPr>
        <w:t> </w:t>
      </w:r>
      <w:r>
        <w:rPr>
          <w:color w:val="0F0F0F"/>
          <w:sz w:val="22"/>
        </w:rPr>
        <w:t>types, and future of ML to aid the decision of the type of ML to be used. Then understanding how ML is used in different sectors</w:t>
      </w:r>
      <w:r>
        <w:rPr>
          <w:color w:val="0F0F0F"/>
          <w:spacing w:val="-4"/>
          <w:sz w:val="22"/>
        </w:rPr>
        <w:t> </w:t>
      </w:r>
      <w:r>
        <w:rPr>
          <w:color w:val="0F0F0F"/>
          <w:sz w:val="22"/>
        </w:rPr>
        <w:t>and</w:t>
      </w:r>
      <w:r>
        <w:rPr>
          <w:color w:val="0F0F0F"/>
          <w:spacing w:val="-6"/>
          <w:sz w:val="22"/>
        </w:rPr>
        <w:t> </w:t>
      </w:r>
      <w:r>
        <w:rPr>
          <w:color w:val="0F0F0F"/>
          <w:sz w:val="22"/>
        </w:rPr>
        <w:t>environments and</w:t>
      </w:r>
      <w:r>
        <w:rPr>
          <w:color w:val="0F0F0F"/>
          <w:spacing w:val="-4"/>
          <w:sz w:val="22"/>
        </w:rPr>
        <w:t> </w:t>
      </w:r>
      <w:r>
        <w:rPr>
          <w:color w:val="0F0F0F"/>
          <w:sz w:val="22"/>
        </w:rPr>
        <w:t>how</w:t>
      </w:r>
      <w:r>
        <w:rPr>
          <w:color w:val="0F0F0F"/>
          <w:spacing w:val="-8"/>
          <w:sz w:val="22"/>
        </w:rPr>
        <w:t> </w:t>
      </w:r>
      <w:r>
        <w:rPr>
          <w:color w:val="0F0F0F"/>
          <w:sz w:val="22"/>
        </w:rPr>
        <w:t>it</w:t>
      </w:r>
      <w:r>
        <w:rPr>
          <w:color w:val="0F0F0F"/>
          <w:spacing w:val="-8"/>
          <w:sz w:val="22"/>
        </w:rPr>
        <w:t> </w:t>
      </w:r>
      <w:r>
        <w:rPr>
          <w:color w:val="0F0F0F"/>
          <w:sz w:val="22"/>
        </w:rPr>
        <w:t>came</w:t>
      </w:r>
      <w:r>
        <w:rPr>
          <w:color w:val="0F0F0F"/>
          <w:spacing w:val="-1"/>
          <w:sz w:val="22"/>
        </w:rPr>
        <w:t> </w:t>
      </w:r>
      <w:r>
        <w:rPr>
          <w:color w:val="0F0F0F"/>
          <w:sz w:val="22"/>
        </w:rPr>
        <w:t>to</w:t>
      </w:r>
      <w:r>
        <w:rPr>
          <w:color w:val="0F0F0F"/>
          <w:spacing w:val="-11"/>
          <w:sz w:val="22"/>
        </w:rPr>
        <w:t> </w:t>
      </w:r>
      <w:r>
        <w:rPr>
          <w:color w:val="0F0F0F"/>
          <w:sz w:val="22"/>
        </w:rPr>
        <w:t>be</w:t>
      </w:r>
      <w:r>
        <w:rPr>
          <w:color w:val="0F0F0F"/>
          <w:spacing w:val="-6"/>
          <w:sz w:val="22"/>
        </w:rPr>
        <w:t> </w:t>
      </w:r>
      <w:r>
        <w:rPr>
          <w:color w:val="0F0F0F"/>
          <w:sz w:val="22"/>
        </w:rPr>
        <w:t>with</w:t>
      </w:r>
      <w:r>
        <w:rPr>
          <w:color w:val="0F0F0F"/>
          <w:spacing w:val="-4"/>
          <w:sz w:val="22"/>
        </w:rPr>
        <w:t> </w:t>
      </w:r>
      <w:r>
        <w:rPr>
          <w:color w:val="0F0F0F"/>
          <w:sz w:val="22"/>
        </w:rPr>
        <w:t>each stage</w:t>
      </w:r>
      <w:r>
        <w:rPr>
          <w:color w:val="0F0F0F"/>
          <w:spacing w:val="-5"/>
          <w:sz w:val="22"/>
        </w:rPr>
        <w:t> </w:t>
      </w:r>
      <w:r>
        <w:rPr>
          <w:color w:val="0F0F0F"/>
          <w:sz w:val="22"/>
        </w:rPr>
        <w:t>of</w:t>
      </w:r>
      <w:r>
        <w:rPr>
          <w:color w:val="0F0F0F"/>
          <w:spacing w:val="-9"/>
          <w:sz w:val="22"/>
        </w:rPr>
        <w:t> </w:t>
      </w:r>
      <w:r>
        <w:rPr>
          <w:color w:val="0F0F0F"/>
          <w:sz w:val="22"/>
        </w:rPr>
        <w:t>evolution is</w:t>
      </w:r>
      <w:r>
        <w:rPr>
          <w:color w:val="0F0F0F"/>
          <w:spacing w:val="-11"/>
          <w:sz w:val="22"/>
        </w:rPr>
        <w:t> </w:t>
      </w:r>
      <w:r>
        <w:rPr>
          <w:color w:val="0F0F0F"/>
          <w:sz w:val="22"/>
        </w:rPr>
        <w:t>crucial.</w:t>
      </w:r>
      <w:r>
        <w:rPr>
          <w:color w:val="0F0F0F"/>
          <w:spacing w:val="-1"/>
          <w:sz w:val="22"/>
        </w:rPr>
        <w:t> </w:t>
      </w:r>
      <w:r>
        <w:rPr>
          <w:color w:val="0F0F0F"/>
          <w:sz w:val="22"/>
        </w:rPr>
        <w:t>To</w:t>
      </w:r>
      <w:r>
        <w:rPr>
          <w:color w:val="0F0F0F"/>
          <w:spacing w:val="-10"/>
          <w:sz w:val="22"/>
        </w:rPr>
        <w:t> </w:t>
      </w:r>
      <w:r>
        <w:rPr>
          <w:color w:val="0F0F0F"/>
          <w:sz w:val="22"/>
        </w:rPr>
        <w:t>understand the evolution of ML, key aspects to be used and the technologies that are used to develop the application are discussed with the review of the technologies that are used in the model.</w:t>
      </w:r>
    </w:p>
    <w:p>
      <w:pPr>
        <w:spacing w:after="0" w:line="360" w:lineRule="auto"/>
        <w:jc w:val="both"/>
        <w:rPr>
          <w:sz w:val="22"/>
        </w:rPr>
        <w:sectPr>
          <w:pgSz w:w="11910" w:h="16840"/>
          <w:pgMar w:header="658" w:footer="1021" w:top="1320" w:bottom="1220" w:left="960" w:right="740"/>
        </w:sectPr>
      </w:pPr>
    </w:p>
    <w:p>
      <w:pPr>
        <w:pStyle w:val="Heading4"/>
        <w:spacing w:before="88"/>
        <w:ind w:right="25"/>
      </w:pPr>
      <w:r>
        <w:rPr>
          <w:color w:val="0F0F0F"/>
        </w:rPr>
        <w:t>CHAPTER</w:t>
      </w:r>
      <w:r>
        <w:rPr>
          <w:color w:val="0F0F0F"/>
          <w:spacing w:val="37"/>
        </w:rPr>
        <w:t> </w:t>
      </w:r>
      <w:r>
        <w:rPr>
          <w:color w:val="0F0F0F"/>
        </w:rPr>
        <w:t>3:</w:t>
      </w:r>
      <w:r>
        <w:rPr>
          <w:color w:val="0F0F0F"/>
          <w:spacing w:val="16"/>
        </w:rPr>
        <w:t> </w:t>
      </w:r>
      <w:r>
        <w:rPr>
          <w:color w:val="0F0F0F"/>
          <w:spacing w:val="-2"/>
        </w:rPr>
        <w:t>METHODOLOGIES</w:t>
      </w:r>
    </w:p>
    <w:p>
      <w:pPr>
        <w:pStyle w:val="BodyText"/>
        <w:spacing w:before="2"/>
        <w:rPr>
          <w:b/>
          <w:sz w:val="31"/>
        </w:rPr>
      </w:pPr>
    </w:p>
    <w:p>
      <w:pPr>
        <w:pStyle w:val="Heading6"/>
        <w:numPr>
          <w:ilvl w:val="1"/>
          <w:numId w:val="12"/>
        </w:numPr>
        <w:tabs>
          <w:tab w:pos="701" w:val="left" w:leader="none"/>
        </w:tabs>
        <w:spacing w:line="240" w:lineRule="auto" w:before="0" w:after="0"/>
        <w:ind w:left="701" w:right="0" w:hanging="577"/>
        <w:jc w:val="left"/>
        <w:rPr>
          <w:color w:val="0F0F0F"/>
        </w:rPr>
      </w:pPr>
      <w:bookmarkStart w:name="_TOC_250058" w:id="36"/>
      <w:r>
        <w:rPr>
          <w:color w:val="0F0F0F"/>
          <w:w w:val="105"/>
        </w:rPr>
        <w:t>Chapter</w:t>
      </w:r>
      <w:r>
        <w:rPr>
          <w:color w:val="0F0F0F"/>
          <w:spacing w:val="-13"/>
          <w:w w:val="105"/>
        </w:rPr>
        <w:t> </w:t>
      </w:r>
      <w:bookmarkEnd w:id="36"/>
      <w:r>
        <w:rPr>
          <w:color w:val="0F0F0F"/>
          <w:spacing w:val="-2"/>
          <w:w w:val="105"/>
        </w:rPr>
        <w:t>Overview</w:t>
      </w:r>
    </w:p>
    <w:p>
      <w:pPr>
        <w:pStyle w:val="BodyText"/>
        <w:spacing w:line="376" w:lineRule="auto" w:before="293"/>
        <w:ind w:left="123" w:right="320" w:firstLine="2"/>
        <w:jc w:val="both"/>
      </w:pPr>
      <w:r>
        <w:rPr>
          <w:color w:val="0F0F0F"/>
          <w:w w:val="105"/>
        </w:rPr>
        <w:t>In</w:t>
      </w:r>
      <w:r>
        <w:rPr>
          <w:color w:val="0F0F0F"/>
          <w:spacing w:val="-3"/>
          <w:w w:val="105"/>
        </w:rPr>
        <w:t> </w:t>
      </w:r>
      <w:r>
        <w:rPr>
          <w:color w:val="0F0F0F"/>
          <w:w w:val="105"/>
        </w:rPr>
        <w:t>this</w:t>
      </w:r>
      <w:r>
        <w:rPr>
          <w:color w:val="0F0F0F"/>
          <w:spacing w:val="-2"/>
          <w:w w:val="105"/>
        </w:rPr>
        <w:t> </w:t>
      </w:r>
      <w:r>
        <w:rPr>
          <w:color w:val="0F0F0F"/>
          <w:w w:val="105"/>
        </w:rPr>
        <w:t>chapter, we</w:t>
      </w:r>
      <w:r>
        <w:rPr>
          <w:color w:val="0F0F0F"/>
          <w:spacing w:val="-7"/>
          <w:w w:val="105"/>
        </w:rPr>
        <w:t> </w:t>
      </w:r>
      <w:r>
        <w:rPr>
          <w:color w:val="0F0F0F"/>
          <w:w w:val="105"/>
        </w:rPr>
        <w:t>describe the</w:t>
      </w:r>
      <w:r>
        <w:rPr>
          <w:color w:val="0F0F0F"/>
          <w:spacing w:val="-6"/>
          <w:w w:val="105"/>
        </w:rPr>
        <w:t> </w:t>
      </w:r>
      <w:r>
        <w:rPr>
          <w:color w:val="0F0F0F"/>
          <w:w w:val="105"/>
        </w:rPr>
        <w:t>development methodology in</w:t>
      </w:r>
      <w:r>
        <w:rPr>
          <w:color w:val="0F0F0F"/>
          <w:spacing w:val="-9"/>
          <w:w w:val="105"/>
        </w:rPr>
        <w:t> </w:t>
      </w:r>
      <w:r>
        <w:rPr>
          <w:color w:val="0F0F0F"/>
          <w:w w:val="105"/>
        </w:rPr>
        <w:t>the</w:t>
      </w:r>
      <w:r>
        <w:rPr>
          <w:color w:val="0F0F0F"/>
          <w:spacing w:val="-7"/>
          <w:w w:val="105"/>
        </w:rPr>
        <w:t> </w:t>
      </w:r>
      <w:r>
        <w:rPr>
          <w:color w:val="0F0F0F"/>
          <w:w w:val="105"/>
        </w:rPr>
        <w:t>context ofresearch, and</w:t>
      </w:r>
      <w:r>
        <w:rPr>
          <w:color w:val="0F0F0F"/>
          <w:spacing w:val="-2"/>
          <w:w w:val="105"/>
        </w:rPr>
        <w:t> </w:t>
      </w:r>
      <w:r>
        <w:rPr>
          <w:color w:val="0F0F0F"/>
          <w:w w:val="105"/>
        </w:rPr>
        <w:t>project management. We</w:t>
      </w:r>
      <w:r>
        <w:rPr>
          <w:color w:val="0F0F0F"/>
          <w:spacing w:val="-14"/>
          <w:w w:val="105"/>
        </w:rPr>
        <w:t> </w:t>
      </w:r>
      <w:r>
        <w:rPr>
          <w:color w:val="0F0F0F"/>
          <w:w w:val="105"/>
        </w:rPr>
        <w:t>also</w:t>
      </w:r>
      <w:r>
        <w:rPr>
          <w:color w:val="0F0F0F"/>
          <w:spacing w:val="-14"/>
          <w:w w:val="105"/>
        </w:rPr>
        <w:t> </w:t>
      </w:r>
      <w:r>
        <w:rPr>
          <w:color w:val="0F0F0F"/>
          <w:w w:val="105"/>
        </w:rPr>
        <w:t>provided</w:t>
      </w:r>
      <w:r>
        <w:rPr>
          <w:color w:val="0F0F0F"/>
          <w:spacing w:val="-14"/>
          <w:w w:val="105"/>
        </w:rPr>
        <w:t> </w:t>
      </w:r>
      <w:r>
        <w:rPr>
          <w:color w:val="0F0F0F"/>
          <w:w w:val="105"/>
        </w:rPr>
        <w:t>a</w:t>
      </w:r>
      <w:r>
        <w:rPr>
          <w:color w:val="0F0F0F"/>
          <w:spacing w:val="-14"/>
          <w:w w:val="105"/>
        </w:rPr>
        <w:t> </w:t>
      </w:r>
      <w:r>
        <w:rPr>
          <w:color w:val="0F0F0F"/>
          <w:w w:val="105"/>
        </w:rPr>
        <w:t>work</w:t>
      </w:r>
      <w:r>
        <w:rPr>
          <w:color w:val="0F0F0F"/>
          <w:spacing w:val="-13"/>
          <w:w w:val="105"/>
        </w:rPr>
        <w:t> </w:t>
      </w:r>
      <w:r>
        <w:rPr>
          <w:color w:val="0F0F0F"/>
          <w:w w:val="105"/>
        </w:rPr>
        <w:t>breakdown</w:t>
      </w:r>
      <w:r>
        <w:rPr>
          <w:color w:val="0F0F0F"/>
          <w:spacing w:val="-14"/>
          <w:w w:val="105"/>
        </w:rPr>
        <w:t> </w:t>
      </w:r>
      <w:r>
        <w:rPr>
          <w:color w:val="0F0F0F"/>
          <w:w w:val="105"/>
        </w:rPr>
        <w:t>structure</w:t>
      </w:r>
      <w:r>
        <w:rPr>
          <w:color w:val="0F0F0F"/>
          <w:spacing w:val="-14"/>
          <w:w w:val="105"/>
        </w:rPr>
        <w:t> </w:t>
      </w:r>
      <w:r>
        <w:rPr>
          <w:color w:val="0F0F0F"/>
          <w:w w:val="105"/>
        </w:rPr>
        <w:t>(WBS)</w:t>
      </w:r>
      <w:r>
        <w:rPr>
          <w:color w:val="0F0F0F"/>
          <w:spacing w:val="-14"/>
          <w:w w:val="105"/>
        </w:rPr>
        <w:t> </w:t>
      </w:r>
      <w:r>
        <w:rPr>
          <w:color w:val="0F0F0F"/>
          <w:w w:val="105"/>
        </w:rPr>
        <w:t>in</w:t>
      </w:r>
      <w:r>
        <w:rPr>
          <w:color w:val="0F0F0F"/>
          <w:spacing w:val="-14"/>
          <w:w w:val="105"/>
        </w:rPr>
        <w:t> </w:t>
      </w:r>
      <w:r>
        <w:rPr>
          <w:color w:val="0F0F0F"/>
          <w:w w:val="105"/>
        </w:rPr>
        <w:t>the</w:t>
      </w:r>
      <w:r>
        <w:rPr>
          <w:color w:val="0F0F0F"/>
          <w:spacing w:val="-13"/>
          <w:w w:val="105"/>
        </w:rPr>
        <w:t> </w:t>
      </w:r>
      <w:r>
        <w:rPr>
          <w:color w:val="0F0F0F"/>
          <w:w w:val="105"/>
        </w:rPr>
        <w:t>form</w:t>
      </w:r>
      <w:r>
        <w:rPr>
          <w:color w:val="0F0F0F"/>
          <w:spacing w:val="-14"/>
          <w:w w:val="105"/>
        </w:rPr>
        <w:t> </w:t>
      </w:r>
      <w:r>
        <w:rPr>
          <w:color w:val="0F0F0F"/>
          <w:w w:val="105"/>
        </w:rPr>
        <w:t>of</w:t>
      </w:r>
      <w:r>
        <w:rPr>
          <w:color w:val="0F0F0F"/>
          <w:spacing w:val="-14"/>
          <w:w w:val="105"/>
        </w:rPr>
        <w:t> </w:t>
      </w:r>
      <w:r>
        <w:rPr>
          <w:color w:val="0F0F0F"/>
          <w:w w:val="105"/>
        </w:rPr>
        <w:t>a</w:t>
      </w:r>
      <w:r>
        <w:rPr>
          <w:color w:val="0F0F0F"/>
          <w:spacing w:val="-14"/>
          <w:w w:val="105"/>
        </w:rPr>
        <w:t> </w:t>
      </w:r>
      <w:r>
        <w:rPr>
          <w:color w:val="0F0F0F"/>
          <w:w w:val="105"/>
        </w:rPr>
        <w:t>GANTT</w:t>
      </w:r>
      <w:r>
        <w:rPr>
          <w:color w:val="0F0F0F"/>
          <w:spacing w:val="-13"/>
          <w:w w:val="105"/>
        </w:rPr>
        <w:t> </w:t>
      </w:r>
      <w:r>
        <w:rPr>
          <w:color w:val="0F0F0F"/>
          <w:w w:val="105"/>
        </w:rPr>
        <w:t>chart,</w:t>
      </w:r>
      <w:r>
        <w:rPr>
          <w:color w:val="0F0F0F"/>
          <w:spacing w:val="-14"/>
          <w:w w:val="105"/>
        </w:rPr>
        <w:t> </w:t>
      </w:r>
      <w:r>
        <w:rPr>
          <w:color w:val="0F0F0F"/>
          <w:w w:val="105"/>
        </w:rPr>
        <w:t>which</w:t>
      </w:r>
      <w:r>
        <w:rPr>
          <w:color w:val="0F0F0F"/>
          <w:spacing w:val="-14"/>
          <w:w w:val="105"/>
        </w:rPr>
        <w:t> </w:t>
      </w:r>
      <w:r>
        <w:rPr>
          <w:color w:val="0F0F0F"/>
          <w:w w:val="105"/>
        </w:rPr>
        <w:t>detailed</w:t>
      </w:r>
      <w:r>
        <w:rPr>
          <w:color w:val="0F0F0F"/>
          <w:spacing w:val="-14"/>
          <w:w w:val="105"/>
        </w:rPr>
        <w:t> </w:t>
      </w:r>
      <w:r>
        <w:rPr>
          <w:color w:val="0F0F0F"/>
          <w:w w:val="105"/>
        </w:rPr>
        <w:t>the</w:t>
      </w:r>
      <w:r>
        <w:rPr>
          <w:color w:val="0F0F0F"/>
          <w:spacing w:val="-14"/>
          <w:w w:val="105"/>
        </w:rPr>
        <w:t> </w:t>
      </w:r>
      <w:r>
        <w:rPr>
          <w:color w:val="0F0F0F"/>
          <w:w w:val="105"/>
        </w:rPr>
        <w:t>project's timeframe</w:t>
      </w:r>
      <w:r>
        <w:rPr>
          <w:color w:val="0F0F0F"/>
          <w:spacing w:val="-1"/>
          <w:w w:val="105"/>
        </w:rPr>
        <w:t> </w:t>
      </w:r>
      <w:r>
        <w:rPr>
          <w:color w:val="0F0F0F"/>
          <w:w w:val="105"/>
        </w:rPr>
        <w:t>and</w:t>
      </w:r>
      <w:r>
        <w:rPr>
          <w:color w:val="0F0F0F"/>
          <w:spacing w:val="-7"/>
          <w:w w:val="105"/>
        </w:rPr>
        <w:t> </w:t>
      </w:r>
      <w:r>
        <w:rPr>
          <w:color w:val="0F0F0F"/>
          <w:w w:val="105"/>
        </w:rPr>
        <w:t>deliverables. Furthermore, we have</w:t>
      </w:r>
      <w:r>
        <w:rPr>
          <w:color w:val="0F0F0F"/>
          <w:spacing w:val="-3"/>
          <w:w w:val="105"/>
        </w:rPr>
        <w:t> </w:t>
      </w:r>
      <w:r>
        <w:rPr>
          <w:color w:val="0F0F0F"/>
          <w:w w:val="105"/>
        </w:rPr>
        <w:t>identified some</w:t>
      </w:r>
      <w:r>
        <w:rPr>
          <w:color w:val="0F0F0F"/>
          <w:spacing w:val="-7"/>
          <w:w w:val="105"/>
        </w:rPr>
        <w:t> </w:t>
      </w:r>
      <w:r>
        <w:rPr>
          <w:color w:val="0F0F0F"/>
          <w:w w:val="105"/>
        </w:rPr>
        <w:t>of</w:t>
      </w:r>
      <w:r>
        <w:rPr>
          <w:color w:val="0F0F0F"/>
          <w:spacing w:val="-11"/>
          <w:w w:val="105"/>
        </w:rPr>
        <w:t> </w:t>
      </w:r>
      <w:r>
        <w:rPr>
          <w:color w:val="0F0F0F"/>
          <w:w w:val="105"/>
        </w:rPr>
        <w:t>the</w:t>
      </w:r>
      <w:r>
        <w:rPr>
          <w:color w:val="0F0F0F"/>
          <w:spacing w:val="-5"/>
          <w:w w:val="105"/>
        </w:rPr>
        <w:t> </w:t>
      </w:r>
      <w:r>
        <w:rPr>
          <w:color w:val="0F0F0F"/>
          <w:w w:val="105"/>
        </w:rPr>
        <w:t>major</w:t>
      </w:r>
      <w:r>
        <w:rPr>
          <w:color w:val="0F0F0F"/>
          <w:spacing w:val="-3"/>
          <w:w w:val="105"/>
        </w:rPr>
        <w:t> </w:t>
      </w:r>
      <w:r>
        <w:rPr>
          <w:color w:val="0F0F0F"/>
          <w:w w:val="105"/>
        </w:rPr>
        <w:t>risks involved with the</w:t>
      </w:r>
      <w:r>
        <w:rPr>
          <w:color w:val="0F0F0F"/>
          <w:spacing w:val="-6"/>
          <w:w w:val="105"/>
        </w:rPr>
        <w:t> </w:t>
      </w:r>
      <w:r>
        <w:rPr>
          <w:color w:val="0F0F0F"/>
          <w:w w:val="105"/>
        </w:rPr>
        <w:t>project and how we aim to address them.</w:t>
      </w:r>
    </w:p>
    <w:p>
      <w:pPr>
        <w:pStyle w:val="Heading6"/>
        <w:numPr>
          <w:ilvl w:val="1"/>
          <w:numId w:val="12"/>
        </w:numPr>
        <w:tabs>
          <w:tab w:pos="703" w:val="left" w:leader="none"/>
        </w:tabs>
        <w:spacing w:line="240" w:lineRule="auto" w:before="162" w:after="0"/>
        <w:ind w:left="703" w:right="0" w:hanging="579"/>
        <w:jc w:val="left"/>
        <w:rPr>
          <w:color w:val="0F0F0F"/>
        </w:rPr>
      </w:pPr>
      <w:bookmarkStart w:name="_TOC_250057" w:id="37"/>
      <w:r>
        <w:rPr>
          <w:color w:val="0F0F0F"/>
        </w:rPr>
        <w:t>Selected</w:t>
      </w:r>
      <w:r>
        <w:rPr>
          <w:color w:val="0F0F0F"/>
          <w:spacing w:val="30"/>
        </w:rPr>
        <w:t> </w:t>
      </w:r>
      <w:r>
        <w:rPr>
          <w:color w:val="0F0F0F"/>
        </w:rPr>
        <w:t>Software</w:t>
      </w:r>
      <w:r>
        <w:rPr>
          <w:color w:val="0F0F0F"/>
          <w:spacing w:val="44"/>
        </w:rPr>
        <w:t> </w:t>
      </w:r>
      <w:r>
        <w:rPr>
          <w:color w:val="0F0F0F"/>
        </w:rPr>
        <w:t>Development</w:t>
      </w:r>
      <w:r>
        <w:rPr>
          <w:color w:val="0F0F0F"/>
          <w:spacing w:val="56"/>
        </w:rPr>
        <w:t> </w:t>
      </w:r>
      <w:bookmarkEnd w:id="37"/>
      <w:r>
        <w:rPr>
          <w:color w:val="0F0F0F"/>
          <w:spacing w:val="-2"/>
        </w:rPr>
        <w:t>Methodology</w:t>
      </w:r>
    </w:p>
    <w:p>
      <w:pPr>
        <w:pStyle w:val="BodyText"/>
        <w:spacing w:line="376" w:lineRule="auto" w:before="299"/>
        <w:ind w:left="120" w:right="306" w:firstLine="4"/>
        <w:jc w:val="both"/>
      </w:pPr>
      <w:r>
        <w:rPr>
          <w:color w:val="0F0F0F"/>
          <w:w w:val="105"/>
        </w:rPr>
        <w:t>The Rational Unified Process (RUP) is</w:t>
      </w:r>
      <w:r>
        <w:rPr>
          <w:color w:val="0F0F0F"/>
          <w:spacing w:val="-3"/>
          <w:w w:val="105"/>
        </w:rPr>
        <w:t> </w:t>
      </w:r>
      <w:r>
        <w:rPr>
          <w:color w:val="0F0F0F"/>
          <w:w w:val="105"/>
        </w:rPr>
        <w:t>an iterative software development</w:t>
      </w:r>
      <w:r>
        <w:rPr>
          <w:color w:val="0F0F0F"/>
          <w:w w:val="105"/>
        </w:rPr>
        <w:t> process that we have chosen as</w:t>
      </w:r>
      <w:r>
        <w:rPr>
          <w:color w:val="0F0F0F"/>
          <w:spacing w:val="-3"/>
          <w:w w:val="105"/>
        </w:rPr>
        <w:t> </w:t>
      </w:r>
      <w:r>
        <w:rPr>
          <w:color w:val="0F0F0F"/>
          <w:w w:val="105"/>
        </w:rPr>
        <w:t>our software</w:t>
      </w:r>
      <w:r>
        <w:rPr>
          <w:color w:val="0F0F0F"/>
          <w:spacing w:val="-5"/>
          <w:w w:val="105"/>
        </w:rPr>
        <w:t> </w:t>
      </w:r>
      <w:r>
        <w:rPr>
          <w:color w:val="0F0F0F"/>
          <w:w w:val="105"/>
        </w:rPr>
        <w:t>lifecycle</w:t>
      </w:r>
      <w:r>
        <w:rPr>
          <w:color w:val="0F0F0F"/>
          <w:spacing w:val="-1"/>
          <w:w w:val="105"/>
        </w:rPr>
        <w:t> </w:t>
      </w:r>
      <w:r>
        <w:rPr>
          <w:color w:val="0F0F0F"/>
          <w:w w:val="105"/>
        </w:rPr>
        <w:t>model. It</w:t>
      </w:r>
      <w:r>
        <w:rPr>
          <w:color w:val="0F0F0F"/>
          <w:spacing w:val="-7"/>
          <w:w w:val="105"/>
        </w:rPr>
        <w:t> </w:t>
      </w:r>
      <w:r>
        <w:rPr>
          <w:color w:val="0F0F0F"/>
          <w:w w:val="105"/>
        </w:rPr>
        <w:t>is</w:t>
      </w:r>
      <w:r>
        <w:rPr>
          <w:color w:val="0F0F0F"/>
          <w:spacing w:val="-12"/>
          <w:w w:val="105"/>
        </w:rPr>
        <w:t> </w:t>
      </w:r>
      <w:r>
        <w:rPr>
          <w:color w:val="0F0F0F"/>
          <w:w w:val="105"/>
        </w:rPr>
        <w:t>often</w:t>
      </w:r>
      <w:r>
        <w:rPr>
          <w:color w:val="0F0F0F"/>
          <w:spacing w:val="-6"/>
          <w:w w:val="105"/>
        </w:rPr>
        <w:t> </w:t>
      </w:r>
      <w:r>
        <w:rPr>
          <w:color w:val="0F0F0F"/>
          <w:w w:val="105"/>
        </w:rPr>
        <w:t>referred to</w:t>
      </w:r>
      <w:r>
        <w:rPr>
          <w:color w:val="0F0F0F"/>
          <w:spacing w:val="-10"/>
          <w:w w:val="105"/>
        </w:rPr>
        <w:t> </w:t>
      </w:r>
      <w:r>
        <w:rPr>
          <w:color w:val="0F0F0F"/>
          <w:w w:val="105"/>
        </w:rPr>
        <w:t>as</w:t>
      </w:r>
      <w:r>
        <w:rPr>
          <w:color w:val="0F0F0F"/>
          <w:spacing w:val="-6"/>
          <w:w w:val="105"/>
        </w:rPr>
        <w:t> </w:t>
      </w:r>
      <w:r>
        <w:rPr>
          <w:color w:val="0F0F0F"/>
          <w:w w:val="105"/>
        </w:rPr>
        <w:t>the</w:t>
      </w:r>
      <w:r>
        <w:rPr>
          <w:color w:val="0F0F0F"/>
          <w:spacing w:val="-10"/>
          <w:w w:val="105"/>
        </w:rPr>
        <w:t> </w:t>
      </w:r>
      <w:r>
        <w:rPr>
          <w:color w:val="0F0F0F"/>
          <w:w w:val="105"/>
        </w:rPr>
        <w:t>Unified</w:t>
      </w:r>
      <w:r>
        <w:rPr>
          <w:color w:val="0F0F0F"/>
          <w:spacing w:val="-2"/>
          <w:w w:val="105"/>
        </w:rPr>
        <w:t> </w:t>
      </w:r>
      <w:r>
        <w:rPr>
          <w:color w:val="0F0F0F"/>
          <w:w w:val="105"/>
        </w:rPr>
        <w:t>Process</w:t>
      </w:r>
      <w:r>
        <w:rPr>
          <w:color w:val="0F0F0F"/>
          <w:spacing w:val="-4"/>
          <w:w w:val="105"/>
        </w:rPr>
        <w:t> </w:t>
      </w:r>
      <w:r>
        <w:rPr>
          <w:color w:val="0F0F0F"/>
          <w:w w:val="105"/>
        </w:rPr>
        <w:t>Model.</w:t>
      </w:r>
      <w:r>
        <w:rPr>
          <w:color w:val="0F0F0F"/>
          <w:spacing w:val="-6"/>
          <w:w w:val="105"/>
        </w:rPr>
        <w:t> </w:t>
      </w:r>
      <w:r>
        <w:rPr>
          <w:color w:val="0F0F0F"/>
          <w:w w:val="105"/>
        </w:rPr>
        <w:t>Rational Corporation built</w:t>
      </w:r>
      <w:r>
        <w:rPr>
          <w:color w:val="0F0F0F"/>
          <w:spacing w:val="-4"/>
          <w:w w:val="105"/>
        </w:rPr>
        <w:t> </w:t>
      </w:r>
      <w:r>
        <w:rPr>
          <w:color w:val="0F0F0F"/>
          <w:w w:val="105"/>
        </w:rPr>
        <w:t>it,</w:t>
      </w:r>
      <w:r>
        <w:rPr>
          <w:color w:val="0F0F0F"/>
          <w:spacing w:val="-14"/>
          <w:w w:val="105"/>
        </w:rPr>
        <w:t> </w:t>
      </w:r>
      <w:r>
        <w:rPr>
          <w:color w:val="0F0F0F"/>
          <w:w w:val="105"/>
        </w:rPr>
        <w:t>and it is planned and documented</w:t>
      </w:r>
      <w:r>
        <w:rPr>
          <w:color w:val="0F0F0F"/>
          <w:w w:val="105"/>
        </w:rPr>
        <w:t> using UML (Unified</w:t>
      </w:r>
      <w:r>
        <w:rPr>
          <w:color w:val="0F0F0F"/>
          <w:w w:val="105"/>
        </w:rPr>
        <w:t> Modelling</w:t>
      </w:r>
      <w:r>
        <w:rPr>
          <w:color w:val="0F0F0F"/>
          <w:w w:val="105"/>
        </w:rPr>
        <w:t> Language).</w:t>
      </w:r>
      <w:r>
        <w:rPr>
          <w:color w:val="0F0F0F"/>
          <w:spacing w:val="40"/>
          <w:w w:val="105"/>
        </w:rPr>
        <w:t> </w:t>
      </w:r>
      <w:r>
        <w:rPr>
          <w:color w:val="0F0F0F"/>
          <w:w w:val="105"/>
        </w:rPr>
        <w:t>This procedure</w:t>
      </w:r>
      <w:r>
        <w:rPr>
          <w:color w:val="0F0F0F"/>
          <w:w w:val="105"/>
        </w:rPr>
        <w:t> is part of the IBM Rational</w:t>
      </w:r>
      <w:r>
        <w:rPr>
          <w:color w:val="0F0F0F"/>
          <w:spacing w:val="-14"/>
          <w:w w:val="105"/>
        </w:rPr>
        <w:t> </w:t>
      </w:r>
      <w:r>
        <w:rPr>
          <w:color w:val="0F0F0F"/>
          <w:w w:val="105"/>
        </w:rPr>
        <w:t>Method</w:t>
      </w:r>
      <w:r>
        <w:rPr>
          <w:color w:val="0F0F0F"/>
          <w:spacing w:val="-14"/>
          <w:w w:val="105"/>
        </w:rPr>
        <w:t> </w:t>
      </w:r>
      <w:r>
        <w:rPr>
          <w:color w:val="0F0F0F"/>
          <w:w w:val="105"/>
        </w:rPr>
        <w:t>Composer</w:t>
      </w:r>
      <w:r>
        <w:rPr>
          <w:color w:val="0F0F0F"/>
          <w:spacing w:val="-14"/>
          <w:w w:val="105"/>
        </w:rPr>
        <w:t> </w:t>
      </w:r>
      <w:r>
        <w:rPr>
          <w:color w:val="0F0F0F"/>
          <w:w w:val="105"/>
        </w:rPr>
        <w:t>(RMC)</w:t>
      </w:r>
      <w:r>
        <w:rPr>
          <w:color w:val="0F0F0F"/>
          <w:spacing w:val="-14"/>
          <w:w w:val="105"/>
        </w:rPr>
        <w:t> </w:t>
      </w:r>
      <w:r>
        <w:rPr>
          <w:color w:val="0F0F0F"/>
          <w:w w:val="105"/>
        </w:rPr>
        <w:t>product.</w:t>
      </w:r>
      <w:r>
        <w:rPr>
          <w:color w:val="0F0F0F"/>
          <w:spacing w:val="-12"/>
          <w:w w:val="105"/>
        </w:rPr>
        <w:t> </w:t>
      </w:r>
      <w:r>
        <w:rPr>
          <w:color w:val="0F0F0F"/>
          <w:w w:val="105"/>
        </w:rPr>
        <w:t>The</w:t>
      </w:r>
      <w:r>
        <w:rPr>
          <w:color w:val="0F0F0F"/>
          <w:spacing w:val="-11"/>
          <w:w w:val="105"/>
        </w:rPr>
        <w:t> </w:t>
      </w:r>
      <w:r>
        <w:rPr>
          <w:color w:val="0F0F0F"/>
          <w:w w:val="105"/>
        </w:rPr>
        <w:t>unified</w:t>
      </w:r>
      <w:r>
        <w:rPr>
          <w:color w:val="0F0F0F"/>
          <w:spacing w:val="-8"/>
          <w:w w:val="105"/>
        </w:rPr>
        <w:t> </w:t>
      </w:r>
      <w:r>
        <w:rPr>
          <w:color w:val="0F0F0F"/>
          <w:w w:val="105"/>
        </w:rPr>
        <w:t>process</w:t>
      </w:r>
      <w:r>
        <w:rPr>
          <w:color w:val="0F0F0F"/>
          <w:spacing w:val="-12"/>
          <w:w w:val="105"/>
        </w:rPr>
        <w:t> </w:t>
      </w:r>
      <w:r>
        <w:rPr>
          <w:color w:val="0F0F0F"/>
          <w:w w:val="105"/>
        </w:rPr>
        <w:t>can</w:t>
      </w:r>
      <w:r>
        <w:rPr>
          <w:color w:val="0F0F0F"/>
          <w:spacing w:val="-14"/>
          <w:w w:val="105"/>
        </w:rPr>
        <w:t> </w:t>
      </w:r>
      <w:r>
        <w:rPr>
          <w:color w:val="0F0F0F"/>
          <w:w w:val="105"/>
        </w:rPr>
        <w:t>be</w:t>
      </w:r>
      <w:r>
        <w:rPr>
          <w:color w:val="0F0F0F"/>
          <w:spacing w:val="-14"/>
          <w:w w:val="105"/>
        </w:rPr>
        <w:t> </w:t>
      </w:r>
      <w:r>
        <w:rPr>
          <w:color w:val="0F0F0F"/>
          <w:w w:val="105"/>
        </w:rPr>
        <w:t>customized,</w:t>
      </w:r>
      <w:r>
        <w:rPr>
          <w:color w:val="0F0F0F"/>
          <w:spacing w:val="-5"/>
          <w:w w:val="105"/>
        </w:rPr>
        <w:t> </w:t>
      </w:r>
      <w:r>
        <w:rPr>
          <w:color w:val="0F0F0F"/>
          <w:w w:val="105"/>
        </w:rPr>
        <w:t>designed,</w:t>
      </w:r>
      <w:r>
        <w:rPr>
          <w:color w:val="0F0F0F"/>
          <w:spacing w:val="-8"/>
          <w:w w:val="105"/>
        </w:rPr>
        <w:t> </w:t>
      </w:r>
      <w:r>
        <w:rPr>
          <w:color w:val="0F0F0F"/>
          <w:w w:val="105"/>
        </w:rPr>
        <w:t>and</w:t>
      </w:r>
      <w:r>
        <w:rPr>
          <w:color w:val="0F0F0F"/>
          <w:spacing w:val="-14"/>
          <w:w w:val="105"/>
        </w:rPr>
        <w:t> </w:t>
      </w:r>
      <w:r>
        <w:rPr>
          <w:color w:val="0F0F0F"/>
          <w:w w:val="105"/>
        </w:rPr>
        <w:t>personalized thanks</w:t>
      </w:r>
      <w:r>
        <w:rPr>
          <w:color w:val="0F0F0F"/>
          <w:w w:val="105"/>
        </w:rPr>
        <w:t> to IBM</w:t>
      </w:r>
      <w:r>
        <w:rPr>
          <w:color w:val="0F0F0F"/>
          <w:w w:val="105"/>
        </w:rPr>
        <w:t> (International</w:t>
      </w:r>
      <w:r>
        <w:rPr>
          <w:color w:val="0F0F0F"/>
          <w:w w:val="105"/>
        </w:rPr>
        <w:t> Business</w:t>
      </w:r>
      <w:r>
        <w:rPr>
          <w:color w:val="0F0F0F"/>
          <w:w w:val="105"/>
        </w:rPr>
        <w:t> Machine</w:t>
      </w:r>
      <w:r>
        <w:rPr>
          <w:color w:val="0F0F0F"/>
          <w:w w:val="105"/>
        </w:rPr>
        <w:t> Corporation).</w:t>
      </w:r>
      <w:r>
        <w:rPr>
          <w:color w:val="0F0F0F"/>
          <w:w w:val="105"/>
        </w:rPr>
        <w:t> Ivar</w:t>
      </w:r>
      <w:r>
        <w:rPr>
          <w:color w:val="0F0F0F"/>
          <w:w w:val="105"/>
        </w:rPr>
        <w:t> Jacobson,</w:t>
      </w:r>
      <w:r>
        <w:rPr>
          <w:color w:val="0F0F0F"/>
          <w:w w:val="105"/>
        </w:rPr>
        <w:t> Grady</w:t>
      </w:r>
      <w:r>
        <w:rPr>
          <w:color w:val="0F0F0F"/>
          <w:w w:val="105"/>
        </w:rPr>
        <w:t> Bootch,</w:t>
      </w:r>
      <w:r>
        <w:rPr>
          <w:color w:val="0F0F0F"/>
          <w:w w:val="105"/>
        </w:rPr>
        <w:t> and</w:t>
      </w:r>
      <w:r>
        <w:rPr>
          <w:color w:val="0F0F0F"/>
          <w:w w:val="105"/>
        </w:rPr>
        <w:t> James Rambaugh proposed RUP. RUP</w:t>
      </w:r>
      <w:r>
        <w:rPr>
          <w:color w:val="0F0F0F"/>
          <w:spacing w:val="-3"/>
          <w:w w:val="105"/>
        </w:rPr>
        <w:t> </w:t>
      </w:r>
      <w:r>
        <w:rPr>
          <w:color w:val="0F0F0F"/>
          <w:w w:val="105"/>
        </w:rPr>
        <w:t>is use-case driven,</w:t>
      </w:r>
      <w:r>
        <w:rPr>
          <w:color w:val="0F0F0F"/>
          <w:spacing w:val="-1"/>
          <w:w w:val="105"/>
        </w:rPr>
        <w:t> </w:t>
      </w:r>
      <w:r>
        <w:rPr>
          <w:color w:val="0F0F0F"/>
          <w:w w:val="105"/>
        </w:rPr>
        <w:t>iterative (process repetition), and incremental (value gain) by nature, supplied</w:t>
      </w:r>
      <w:r>
        <w:rPr>
          <w:color w:val="0F0F0F"/>
          <w:w w:val="105"/>
        </w:rPr>
        <w:t> online</w:t>
      </w:r>
      <w:r>
        <w:rPr>
          <w:color w:val="0F0F0F"/>
          <w:w w:val="105"/>
        </w:rPr>
        <w:t> using web technology, and</w:t>
      </w:r>
      <w:r>
        <w:rPr>
          <w:color w:val="0F0F0F"/>
          <w:w w:val="105"/>
        </w:rPr>
        <w:t> may</w:t>
      </w:r>
      <w:r>
        <w:rPr>
          <w:color w:val="0F0F0F"/>
          <w:w w:val="105"/>
        </w:rPr>
        <w:t> be adjusted</w:t>
      </w:r>
      <w:r>
        <w:rPr>
          <w:color w:val="0F0F0F"/>
          <w:w w:val="105"/>
        </w:rPr>
        <w:t> or tailored</w:t>
      </w:r>
      <w:r>
        <w:rPr>
          <w:color w:val="0F0F0F"/>
          <w:w w:val="105"/>
        </w:rPr>
        <w:t> in modular and electronic form.</w:t>
      </w:r>
      <w:r>
        <w:rPr>
          <w:color w:val="0F0F0F"/>
          <w:spacing w:val="-14"/>
          <w:w w:val="105"/>
        </w:rPr>
        <w:t> </w:t>
      </w:r>
      <w:r>
        <w:rPr>
          <w:color w:val="0F0F0F"/>
          <w:w w:val="105"/>
        </w:rPr>
        <w:t>Because</w:t>
      </w:r>
      <w:r>
        <w:rPr>
          <w:color w:val="0F0F0F"/>
          <w:spacing w:val="-14"/>
          <w:w w:val="105"/>
        </w:rPr>
        <w:t> </w:t>
      </w:r>
      <w:r>
        <w:rPr>
          <w:color w:val="0F0F0F"/>
          <w:w w:val="105"/>
        </w:rPr>
        <w:t>multiple</w:t>
      </w:r>
      <w:r>
        <w:rPr>
          <w:color w:val="0F0F0F"/>
          <w:spacing w:val="-14"/>
          <w:w w:val="105"/>
        </w:rPr>
        <w:t> </w:t>
      </w:r>
      <w:r>
        <w:rPr>
          <w:color w:val="0F0F0F"/>
          <w:w w:val="105"/>
        </w:rPr>
        <w:t>components,</w:t>
      </w:r>
      <w:r>
        <w:rPr>
          <w:color w:val="0F0F0F"/>
          <w:spacing w:val="-11"/>
          <w:w w:val="105"/>
        </w:rPr>
        <w:t> </w:t>
      </w:r>
      <w:r>
        <w:rPr>
          <w:color w:val="0F0F0F"/>
          <w:w w:val="105"/>
        </w:rPr>
        <w:t>altered</w:t>
      </w:r>
      <w:r>
        <w:rPr>
          <w:color w:val="0F0F0F"/>
          <w:spacing w:val="-14"/>
          <w:w w:val="105"/>
        </w:rPr>
        <w:t> </w:t>
      </w:r>
      <w:r>
        <w:rPr>
          <w:color w:val="0F0F0F"/>
          <w:w w:val="105"/>
        </w:rPr>
        <w:t>and</w:t>
      </w:r>
      <w:r>
        <w:rPr>
          <w:color w:val="0F0F0F"/>
          <w:spacing w:val="-10"/>
          <w:w w:val="105"/>
        </w:rPr>
        <w:t> </w:t>
      </w:r>
      <w:r>
        <w:rPr>
          <w:color w:val="0F0F0F"/>
          <w:w w:val="105"/>
        </w:rPr>
        <w:t>portions</w:t>
      </w:r>
      <w:r>
        <w:rPr>
          <w:color w:val="0F0F0F"/>
          <w:spacing w:val="-8"/>
          <w:w w:val="105"/>
        </w:rPr>
        <w:t> </w:t>
      </w:r>
      <w:r>
        <w:rPr>
          <w:color w:val="0F0F0F"/>
          <w:w w:val="105"/>
        </w:rPr>
        <w:t>of</w:t>
      </w:r>
      <w:r>
        <w:rPr>
          <w:color w:val="0F0F0F"/>
          <w:spacing w:val="-14"/>
          <w:w w:val="105"/>
        </w:rPr>
        <w:t> </w:t>
      </w:r>
      <w:r>
        <w:rPr>
          <w:color w:val="0F0F0F"/>
          <w:w w:val="105"/>
        </w:rPr>
        <w:t>the</w:t>
      </w:r>
      <w:r>
        <w:rPr>
          <w:color w:val="0F0F0F"/>
          <w:spacing w:val="-14"/>
          <w:w w:val="105"/>
        </w:rPr>
        <w:t> </w:t>
      </w:r>
      <w:r>
        <w:rPr>
          <w:color w:val="0F0F0F"/>
          <w:w w:val="105"/>
        </w:rPr>
        <w:t>cycle</w:t>
      </w:r>
      <w:r>
        <w:rPr>
          <w:color w:val="0F0F0F"/>
          <w:spacing w:val="-12"/>
          <w:w w:val="105"/>
        </w:rPr>
        <w:t> </w:t>
      </w:r>
      <w:r>
        <w:rPr>
          <w:color w:val="0F0F0F"/>
          <w:w w:val="105"/>
        </w:rPr>
        <w:t>can</w:t>
      </w:r>
      <w:r>
        <w:rPr>
          <w:color w:val="0F0F0F"/>
          <w:spacing w:val="-8"/>
          <w:w w:val="105"/>
        </w:rPr>
        <w:t> </w:t>
      </w:r>
      <w:r>
        <w:rPr>
          <w:color w:val="0F0F0F"/>
          <w:w w:val="105"/>
        </w:rPr>
        <w:t>be</w:t>
      </w:r>
      <w:r>
        <w:rPr>
          <w:color w:val="0F0F0F"/>
          <w:spacing w:val="-14"/>
          <w:w w:val="105"/>
        </w:rPr>
        <w:t> </w:t>
      </w:r>
      <w:r>
        <w:rPr>
          <w:color w:val="0F0F0F"/>
          <w:w w:val="105"/>
        </w:rPr>
        <w:t>repeated</w:t>
      </w:r>
      <w:r>
        <w:rPr>
          <w:color w:val="0F0F0F"/>
          <w:spacing w:val="-11"/>
          <w:w w:val="105"/>
        </w:rPr>
        <w:t> </w:t>
      </w:r>
      <w:r>
        <w:rPr>
          <w:color w:val="0F0F0F"/>
          <w:w w:val="105"/>
        </w:rPr>
        <w:t>until</w:t>
      </w:r>
      <w:r>
        <w:rPr>
          <w:color w:val="0F0F0F"/>
          <w:spacing w:val="-10"/>
          <w:w w:val="105"/>
        </w:rPr>
        <w:t> </w:t>
      </w:r>
      <w:r>
        <w:rPr>
          <w:color w:val="0F0F0F"/>
          <w:w w:val="105"/>
        </w:rPr>
        <w:t>the</w:t>
      </w:r>
      <w:r>
        <w:rPr>
          <w:color w:val="0F0F0F"/>
          <w:spacing w:val="-12"/>
          <w:w w:val="105"/>
        </w:rPr>
        <w:t> </w:t>
      </w:r>
      <w:r>
        <w:rPr>
          <w:color w:val="0F0F0F"/>
          <w:w w:val="105"/>
        </w:rPr>
        <w:t>program matches requirements and objectives, the process is agile (GeeksForGeeks, 2022).</w:t>
      </w:r>
    </w:p>
    <w:p>
      <w:pPr>
        <w:pStyle w:val="BodyText"/>
        <w:spacing w:line="376" w:lineRule="auto" w:before="168"/>
        <w:ind w:left="120" w:right="316" w:firstLine="1"/>
        <w:jc w:val="both"/>
      </w:pPr>
      <w:r>
        <w:rPr>
          <w:color w:val="0F0F0F"/>
          <w:w w:val="105"/>
        </w:rPr>
        <w:t>RUP</w:t>
      </w:r>
      <w:r>
        <w:rPr>
          <w:color w:val="0F0F0F"/>
          <w:spacing w:val="-3"/>
          <w:w w:val="105"/>
        </w:rPr>
        <w:t> </w:t>
      </w:r>
      <w:r>
        <w:rPr>
          <w:color w:val="0F0F0F"/>
          <w:w w:val="105"/>
        </w:rPr>
        <w:t>contains</w:t>
      </w:r>
      <w:r>
        <w:rPr>
          <w:color w:val="0F0F0F"/>
          <w:spacing w:val="-7"/>
          <w:w w:val="105"/>
        </w:rPr>
        <w:t> </w:t>
      </w:r>
      <w:r>
        <w:rPr>
          <w:color w:val="0F0F0F"/>
          <w:w w:val="105"/>
        </w:rPr>
        <w:t>four major phases: Inception,</w:t>
      </w:r>
      <w:r>
        <w:rPr>
          <w:color w:val="0F0F0F"/>
          <w:spacing w:val="-1"/>
          <w:w w:val="105"/>
        </w:rPr>
        <w:t> </w:t>
      </w:r>
      <w:r>
        <w:rPr>
          <w:color w:val="0F0F0F"/>
          <w:w w:val="105"/>
        </w:rPr>
        <w:t>Elaboration, Construction, and Transition. Each</w:t>
      </w:r>
      <w:r>
        <w:rPr>
          <w:color w:val="0F0F0F"/>
          <w:spacing w:val="-1"/>
          <w:w w:val="105"/>
        </w:rPr>
        <w:t> </w:t>
      </w:r>
      <w:r>
        <w:rPr>
          <w:color w:val="0F0F0F"/>
          <w:w w:val="105"/>
        </w:rPr>
        <w:t>phase has</w:t>
      </w:r>
      <w:r>
        <w:rPr>
          <w:color w:val="0F0F0F"/>
          <w:spacing w:val="-7"/>
          <w:w w:val="105"/>
        </w:rPr>
        <w:t> </w:t>
      </w:r>
      <w:r>
        <w:rPr>
          <w:color w:val="0F0F0F"/>
          <w:w w:val="105"/>
        </w:rPr>
        <w:t>its</w:t>
      </w:r>
      <w:r>
        <w:rPr>
          <w:color w:val="0F0F0F"/>
          <w:spacing w:val="-12"/>
          <w:w w:val="105"/>
        </w:rPr>
        <w:t> </w:t>
      </w:r>
      <w:r>
        <w:rPr>
          <w:color w:val="0F0F0F"/>
          <w:w w:val="105"/>
        </w:rPr>
        <w:t>own set of goals, activities, and outputs.</w:t>
      </w:r>
    </w:p>
    <w:p>
      <w:pPr>
        <w:pStyle w:val="ListParagraph"/>
        <w:numPr>
          <w:ilvl w:val="2"/>
          <w:numId w:val="12"/>
        </w:numPr>
        <w:tabs>
          <w:tab w:pos="484" w:val="left" w:leader="none"/>
          <w:tab w:pos="486" w:val="left" w:leader="none"/>
        </w:tabs>
        <w:spacing w:line="300" w:lineRule="auto" w:before="178" w:after="0"/>
        <w:ind w:left="484" w:right="308" w:hanging="360"/>
        <w:jc w:val="both"/>
        <w:rPr>
          <w:sz w:val="21"/>
        </w:rPr>
      </w:pPr>
      <w:r>
        <w:rPr>
          <w:color w:val="0F0F0F"/>
          <w:sz w:val="21"/>
        </w:rPr>
        <w:tab/>
      </w:r>
      <w:r>
        <w:rPr>
          <w:b/>
          <w:color w:val="0F0F0F"/>
          <w:w w:val="105"/>
          <w:sz w:val="21"/>
        </w:rPr>
        <w:t>Inception Phase:</w:t>
      </w:r>
      <w:r>
        <w:rPr>
          <w:b/>
          <w:color w:val="0F0F0F"/>
          <w:spacing w:val="-4"/>
          <w:w w:val="105"/>
          <w:sz w:val="21"/>
        </w:rPr>
        <w:t> </w:t>
      </w:r>
      <w:r>
        <w:rPr>
          <w:color w:val="0F0F0F"/>
          <w:w w:val="105"/>
          <w:sz w:val="21"/>
        </w:rPr>
        <w:t>The</w:t>
      </w:r>
      <w:r>
        <w:rPr>
          <w:color w:val="0F0F0F"/>
          <w:spacing w:val="-10"/>
          <w:w w:val="105"/>
          <w:sz w:val="21"/>
        </w:rPr>
        <w:t> </w:t>
      </w:r>
      <w:r>
        <w:rPr>
          <w:color w:val="0F0F0F"/>
          <w:w w:val="105"/>
          <w:sz w:val="21"/>
        </w:rPr>
        <w:t>primary</w:t>
      </w:r>
      <w:r>
        <w:rPr>
          <w:color w:val="0F0F0F"/>
          <w:spacing w:val="-5"/>
          <w:w w:val="105"/>
          <w:sz w:val="21"/>
        </w:rPr>
        <w:t> </w:t>
      </w:r>
      <w:r>
        <w:rPr>
          <w:color w:val="0F0F0F"/>
          <w:w w:val="105"/>
          <w:sz w:val="21"/>
        </w:rPr>
        <w:t>goal</w:t>
      </w:r>
      <w:r>
        <w:rPr>
          <w:color w:val="0F0F0F"/>
          <w:spacing w:val="-2"/>
          <w:w w:val="105"/>
          <w:sz w:val="21"/>
        </w:rPr>
        <w:t> </w:t>
      </w:r>
      <w:r>
        <w:rPr>
          <w:color w:val="0F0F0F"/>
          <w:w w:val="105"/>
          <w:sz w:val="21"/>
        </w:rPr>
        <w:t>is</w:t>
      </w:r>
      <w:r>
        <w:rPr>
          <w:color w:val="0F0F0F"/>
          <w:spacing w:val="-13"/>
          <w:w w:val="105"/>
          <w:sz w:val="21"/>
        </w:rPr>
        <w:t> </w:t>
      </w:r>
      <w:r>
        <w:rPr>
          <w:color w:val="0F0F0F"/>
          <w:w w:val="105"/>
          <w:sz w:val="21"/>
        </w:rPr>
        <w:t>to</w:t>
      </w:r>
      <w:r>
        <w:rPr>
          <w:color w:val="0F0F0F"/>
          <w:spacing w:val="-13"/>
          <w:w w:val="105"/>
          <w:sz w:val="21"/>
        </w:rPr>
        <w:t> </w:t>
      </w:r>
      <w:r>
        <w:rPr>
          <w:color w:val="0F0F0F"/>
          <w:w w:val="105"/>
          <w:sz w:val="21"/>
        </w:rPr>
        <w:t>adequately</w:t>
      </w:r>
      <w:r>
        <w:rPr>
          <w:color w:val="0F0F0F"/>
          <w:spacing w:val="-6"/>
          <w:w w:val="105"/>
          <w:sz w:val="21"/>
        </w:rPr>
        <w:t> </w:t>
      </w:r>
      <w:r>
        <w:rPr>
          <w:color w:val="0F0F0F"/>
          <w:w w:val="105"/>
          <w:sz w:val="21"/>
        </w:rPr>
        <w:t>scope</w:t>
      </w:r>
      <w:r>
        <w:rPr>
          <w:color w:val="0F0F0F"/>
          <w:spacing w:val="-1"/>
          <w:w w:val="105"/>
          <w:sz w:val="21"/>
        </w:rPr>
        <w:t> </w:t>
      </w:r>
      <w:r>
        <w:rPr>
          <w:color w:val="0F0F0F"/>
          <w:w w:val="105"/>
          <w:sz w:val="21"/>
        </w:rPr>
        <w:t>the</w:t>
      </w:r>
      <w:r>
        <w:rPr>
          <w:color w:val="0F0F0F"/>
          <w:spacing w:val="-12"/>
          <w:w w:val="105"/>
          <w:sz w:val="21"/>
        </w:rPr>
        <w:t> </w:t>
      </w:r>
      <w:r>
        <w:rPr>
          <w:color w:val="0F0F0F"/>
          <w:w w:val="105"/>
          <w:sz w:val="21"/>
        </w:rPr>
        <w:t>system as</w:t>
      </w:r>
      <w:r>
        <w:rPr>
          <w:color w:val="0F0F0F"/>
          <w:spacing w:val="-13"/>
          <w:w w:val="105"/>
          <w:sz w:val="21"/>
        </w:rPr>
        <w:t> </w:t>
      </w:r>
      <w:r>
        <w:rPr>
          <w:color w:val="0F0F0F"/>
          <w:w w:val="105"/>
          <w:sz w:val="21"/>
        </w:rPr>
        <w:t>a</w:t>
      </w:r>
      <w:r>
        <w:rPr>
          <w:color w:val="0F0F0F"/>
          <w:spacing w:val="-10"/>
          <w:w w:val="105"/>
          <w:sz w:val="21"/>
        </w:rPr>
        <w:t> </w:t>
      </w:r>
      <w:r>
        <w:rPr>
          <w:color w:val="0F0F0F"/>
          <w:w w:val="105"/>
          <w:sz w:val="21"/>
        </w:rPr>
        <w:t>basis</w:t>
      </w:r>
      <w:r>
        <w:rPr>
          <w:color w:val="0F0F0F"/>
          <w:spacing w:val="-6"/>
          <w:w w:val="105"/>
          <w:sz w:val="21"/>
        </w:rPr>
        <w:t> </w:t>
      </w:r>
      <w:r>
        <w:rPr>
          <w:color w:val="0F0F0F"/>
          <w:w w:val="105"/>
          <w:sz w:val="21"/>
        </w:rPr>
        <w:t>for</w:t>
      </w:r>
      <w:r>
        <w:rPr>
          <w:color w:val="0F0F0F"/>
          <w:spacing w:val="-8"/>
          <w:w w:val="105"/>
          <w:sz w:val="21"/>
        </w:rPr>
        <w:t> </w:t>
      </w:r>
      <w:r>
        <w:rPr>
          <w:color w:val="0F0F0F"/>
          <w:w w:val="105"/>
          <w:sz w:val="21"/>
        </w:rPr>
        <w:t>confirming initial costs and budgets</w:t>
      </w:r>
      <w:r>
        <w:rPr>
          <w:color w:val="525252"/>
          <w:w w:val="105"/>
          <w:sz w:val="21"/>
        </w:rPr>
        <w:t>.</w:t>
      </w:r>
      <w:r>
        <w:rPr>
          <w:color w:val="525252"/>
          <w:spacing w:val="-8"/>
          <w:w w:val="105"/>
          <w:sz w:val="21"/>
        </w:rPr>
        <w:t> </w:t>
      </w:r>
      <w:r>
        <w:rPr>
          <w:color w:val="0F0F0F"/>
          <w:w w:val="105"/>
          <w:sz w:val="21"/>
        </w:rPr>
        <w:t>The business case, which comprises the business context, success factors.</w:t>
      </w:r>
    </w:p>
    <w:p>
      <w:pPr>
        <w:pStyle w:val="ListParagraph"/>
        <w:numPr>
          <w:ilvl w:val="3"/>
          <w:numId w:val="12"/>
        </w:numPr>
        <w:tabs>
          <w:tab w:pos="850" w:val="left" w:leader="none"/>
        </w:tabs>
        <w:spacing w:line="240" w:lineRule="auto" w:before="2" w:after="0"/>
        <w:ind w:left="850" w:right="0" w:hanging="357"/>
        <w:jc w:val="left"/>
        <w:rPr>
          <w:color w:val="0F0F0F"/>
          <w:sz w:val="21"/>
        </w:rPr>
      </w:pPr>
      <w:r>
        <w:rPr>
          <w:color w:val="0F0F0F"/>
          <w:w w:val="105"/>
          <w:sz w:val="21"/>
        </w:rPr>
        <w:t>Vision</w:t>
      </w:r>
      <w:r>
        <w:rPr>
          <w:color w:val="0F0F0F"/>
          <w:spacing w:val="-4"/>
          <w:w w:val="105"/>
          <w:sz w:val="21"/>
        </w:rPr>
        <w:t> </w:t>
      </w:r>
      <w:r>
        <w:rPr>
          <w:color w:val="0F0F0F"/>
          <w:spacing w:val="-2"/>
          <w:w w:val="105"/>
          <w:sz w:val="21"/>
        </w:rPr>
        <w:t>statement</w:t>
      </w:r>
    </w:p>
    <w:p>
      <w:pPr>
        <w:pStyle w:val="ListParagraph"/>
        <w:numPr>
          <w:ilvl w:val="3"/>
          <w:numId w:val="12"/>
        </w:numPr>
        <w:tabs>
          <w:tab w:pos="843" w:val="left" w:leader="none"/>
        </w:tabs>
        <w:spacing w:line="240" w:lineRule="auto" w:before="66" w:after="0"/>
        <w:ind w:left="843" w:right="0" w:hanging="350"/>
        <w:jc w:val="left"/>
        <w:rPr>
          <w:color w:val="2A2A2A"/>
          <w:sz w:val="21"/>
        </w:rPr>
      </w:pPr>
      <w:r>
        <w:rPr>
          <w:color w:val="0F0F0F"/>
          <w:w w:val="105"/>
          <w:sz w:val="21"/>
        </w:rPr>
        <w:t>First</w:t>
      </w:r>
      <w:r>
        <w:rPr>
          <w:color w:val="0F0F0F"/>
          <w:spacing w:val="1"/>
          <w:w w:val="105"/>
          <w:sz w:val="21"/>
        </w:rPr>
        <w:t> </w:t>
      </w:r>
      <w:r>
        <w:rPr>
          <w:color w:val="0F0F0F"/>
          <w:w w:val="105"/>
          <w:sz w:val="21"/>
        </w:rPr>
        <w:t>use</w:t>
      </w:r>
      <w:r>
        <w:rPr>
          <w:color w:val="0F0F0F"/>
          <w:spacing w:val="-4"/>
          <w:w w:val="105"/>
          <w:sz w:val="21"/>
        </w:rPr>
        <w:t> case</w:t>
      </w:r>
    </w:p>
    <w:p>
      <w:pPr>
        <w:pStyle w:val="ListParagraph"/>
        <w:numPr>
          <w:ilvl w:val="3"/>
          <w:numId w:val="12"/>
        </w:numPr>
        <w:tabs>
          <w:tab w:pos="843" w:val="left" w:leader="none"/>
        </w:tabs>
        <w:spacing w:line="240" w:lineRule="auto" w:before="62" w:after="0"/>
        <w:ind w:left="843" w:right="0" w:hanging="350"/>
        <w:jc w:val="left"/>
        <w:rPr>
          <w:color w:val="2A2A2A"/>
          <w:sz w:val="21"/>
        </w:rPr>
      </w:pPr>
      <w:r>
        <w:rPr>
          <w:color w:val="0F0F0F"/>
          <w:w w:val="105"/>
          <w:sz w:val="21"/>
        </w:rPr>
        <w:t>Project</w:t>
      </w:r>
      <w:r>
        <w:rPr>
          <w:color w:val="0F0F0F"/>
          <w:spacing w:val="-4"/>
          <w:w w:val="105"/>
          <w:sz w:val="21"/>
        </w:rPr>
        <w:t> plan</w:t>
      </w:r>
    </w:p>
    <w:p>
      <w:pPr>
        <w:pStyle w:val="ListParagraph"/>
        <w:numPr>
          <w:ilvl w:val="3"/>
          <w:numId w:val="12"/>
        </w:numPr>
        <w:tabs>
          <w:tab w:pos="843" w:val="left" w:leader="none"/>
        </w:tabs>
        <w:spacing w:line="240" w:lineRule="auto" w:before="61" w:after="0"/>
        <w:ind w:left="843" w:right="0" w:hanging="350"/>
        <w:jc w:val="left"/>
        <w:rPr>
          <w:color w:val="2A2A2A"/>
          <w:sz w:val="21"/>
        </w:rPr>
      </w:pPr>
      <w:r>
        <w:rPr>
          <w:color w:val="0F0F0F"/>
          <w:w w:val="105"/>
          <w:sz w:val="21"/>
        </w:rPr>
        <w:t>Risk</w:t>
      </w:r>
      <w:r>
        <w:rPr>
          <w:color w:val="0F0F0F"/>
          <w:spacing w:val="2"/>
          <w:w w:val="105"/>
          <w:sz w:val="21"/>
        </w:rPr>
        <w:t> </w:t>
      </w:r>
      <w:r>
        <w:rPr>
          <w:color w:val="0F0F0F"/>
          <w:spacing w:val="-2"/>
          <w:w w:val="105"/>
          <w:sz w:val="21"/>
        </w:rPr>
        <w:t>Assessment</w:t>
      </w:r>
    </w:p>
    <w:p>
      <w:pPr>
        <w:pStyle w:val="ListParagraph"/>
        <w:numPr>
          <w:ilvl w:val="2"/>
          <w:numId w:val="12"/>
        </w:numPr>
        <w:tabs>
          <w:tab w:pos="486" w:val="left" w:leader="none"/>
        </w:tabs>
        <w:spacing w:line="304" w:lineRule="auto" w:before="76" w:after="0"/>
        <w:ind w:left="486" w:right="302" w:hanging="362"/>
        <w:jc w:val="both"/>
        <w:rPr>
          <w:sz w:val="21"/>
        </w:rPr>
      </w:pPr>
      <w:r>
        <w:rPr>
          <w:b/>
          <w:color w:val="0F0F0F"/>
          <w:w w:val="105"/>
          <w:sz w:val="21"/>
        </w:rPr>
        <w:t>Elaboration</w:t>
      </w:r>
      <w:r>
        <w:rPr>
          <w:b/>
          <w:color w:val="0F0F0F"/>
          <w:w w:val="105"/>
          <w:sz w:val="21"/>
        </w:rPr>
        <w:t> Phase: </w:t>
      </w:r>
      <w:r>
        <w:rPr>
          <w:color w:val="0F0F0F"/>
          <w:w w:val="105"/>
          <w:sz w:val="21"/>
        </w:rPr>
        <w:t>The</w:t>
      </w:r>
      <w:r>
        <w:rPr>
          <w:color w:val="0F0F0F"/>
          <w:spacing w:val="-6"/>
          <w:w w:val="105"/>
          <w:sz w:val="21"/>
        </w:rPr>
        <w:t> </w:t>
      </w:r>
      <w:r>
        <w:rPr>
          <w:color w:val="0F0F0F"/>
          <w:w w:val="105"/>
          <w:sz w:val="21"/>
        </w:rPr>
        <w:t>major</w:t>
      </w:r>
      <w:r>
        <w:rPr>
          <w:color w:val="0F0F0F"/>
          <w:spacing w:val="-1"/>
          <w:w w:val="105"/>
          <w:sz w:val="21"/>
        </w:rPr>
        <w:t> </w:t>
      </w:r>
      <w:r>
        <w:rPr>
          <w:color w:val="0F0F0F"/>
          <w:w w:val="105"/>
          <w:sz w:val="21"/>
        </w:rPr>
        <w:t>goal</w:t>
      </w:r>
      <w:r>
        <w:rPr>
          <w:color w:val="0F0F0F"/>
          <w:spacing w:val="-3"/>
          <w:w w:val="105"/>
          <w:sz w:val="21"/>
        </w:rPr>
        <w:t> </w:t>
      </w:r>
      <w:r>
        <w:rPr>
          <w:color w:val="0F0F0F"/>
          <w:w w:val="105"/>
          <w:sz w:val="21"/>
        </w:rPr>
        <w:t>is</w:t>
      </w:r>
      <w:r>
        <w:rPr>
          <w:color w:val="0F0F0F"/>
          <w:spacing w:val="-12"/>
          <w:w w:val="105"/>
          <w:sz w:val="21"/>
        </w:rPr>
        <w:t> </w:t>
      </w:r>
      <w:r>
        <w:rPr>
          <w:color w:val="0F0F0F"/>
          <w:w w:val="105"/>
          <w:sz w:val="21"/>
        </w:rPr>
        <w:t>to</w:t>
      </w:r>
      <w:r>
        <w:rPr>
          <w:color w:val="0F0F0F"/>
          <w:spacing w:val="-11"/>
          <w:w w:val="105"/>
          <w:sz w:val="21"/>
        </w:rPr>
        <w:t> </w:t>
      </w:r>
      <w:r>
        <w:rPr>
          <w:color w:val="0F0F0F"/>
          <w:w w:val="105"/>
          <w:sz w:val="21"/>
        </w:rPr>
        <w:t>mitigate the</w:t>
      </w:r>
      <w:r>
        <w:rPr>
          <w:color w:val="0F0F0F"/>
          <w:spacing w:val="-7"/>
          <w:w w:val="105"/>
          <w:sz w:val="21"/>
        </w:rPr>
        <w:t> </w:t>
      </w:r>
      <w:r>
        <w:rPr>
          <w:color w:val="0F0F0F"/>
          <w:w w:val="105"/>
          <w:sz w:val="21"/>
        </w:rPr>
        <w:t>key</w:t>
      </w:r>
      <w:r>
        <w:rPr>
          <w:color w:val="0F0F0F"/>
          <w:spacing w:val="-3"/>
          <w:w w:val="105"/>
          <w:sz w:val="21"/>
        </w:rPr>
        <w:t> </w:t>
      </w:r>
      <w:r>
        <w:rPr>
          <w:color w:val="0F0F0F"/>
          <w:w w:val="105"/>
          <w:sz w:val="21"/>
        </w:rPr>
        <w:t>risk</w:t>
      </w:r>
      <w:r>
        <w:rPr>
          <w:color w:val="0F0F0F"/>
          <w:spacing w:val="-9"/>
          <w:w w:val="105"/>
          <w:sz w:val="21"/>
        </w:rPr>
        <w:t> </w:t>
      </w:r>
      <w:r>
        <w:rPr>
          <w:color w:val="0F0F0F"/>
          <w:w w:val="105"/>
          <w:sz w:val="21"/>
        </w:rPr>
        <w:t>items</w:t>
      </w:r>
      <w:r>
        <w:rPr>
          <w:color w:val="0F0F0F"/>
          <w:spacing w:val="-7"/>
          <w:w w:val="105"/>
          <w:sz w:val="21"/>
        </w:rPr>
        <w:t> </w:t>
      </w:r>
      <w:r>
        <w:rPr>
          <w:color w:val="0F0F0F"/>
          <w:w w:val="105"/>
          <w:sz w:val="21"/>
        </w:rPr>
        <w:t>identified by</w:t>
      </w:r>
      <w:r>
        <w:rPr>
          <w:color w:val="0F0F0F"/>
          <w:spacing w:val="-4"/>
          <w:w w:val="105"/>
          <w:sz w:val="21"/>
        </w:rPr>
        <w:t> </w:t>
      </w:r>
      <w:r>
        <w:rPr>
          <w:color w:val="0F0F0F"/>
          <w:w w:val="105"/>
          <w:sz w:val="21"/>
        </w:rPr>
        <w:t>analysis up</w:t>
      </w:r>
      <w:r>
        <w:rPr>
          <w:color w:val="0F0F0F"/>
          <w:spacing w:val="-5"/>
          <w:w w:val="105"/>
          <w:sz w:val="21"/>
        </w:rPr>
        <w:t> </w:t>
      </w:r>
      <w:r>
        <w:rPr>
          <w:color w:val="0F0F0F"/>
          <w:w w:val="105"/>
          <w:sz w:val="21"/>
        </w:rPr>
        <w:t>to</w:t>
      </w:r>
      <w:r>
        <w:rPr>
          <w:color w:val="0F0F0F"/>
          <w:spacing w:val="-11"/>
          <w:w w:val="105"/>
          <w:sz w:val="21"/>
        </w:rPr>
        <w:t> </w:t>
      </w:r>
      <w:r>
        <w:rPr>
          <w:color w:val="0F0F0F"/>
          <w:w w:val="105"/>
          <w:sz w:val="21"/>
        </w:rPr>
        <w:t>the</w:t>
      </w:r>
      <w:r>
        <w:rPr>
          <w:color w:val="0F0F0F"/>
          <w:spacing w:val="-8"/>
          <w:w w:val="105"/>
          <w:sz w:val="21"/>
        </w:rPr>
        <w:t> </w:t>
      </w:r>
      <w:r>
        <w:rPr>
          <w:color w:val="0F0F0F"/>
          <w:w w:val="105"/>
          <w:sz w:val="21"/>
        </w:rPr>
        <w:t>end of this</w:t>
      </w:r>
      <w:r>
        <w:rPr>
          <w:color w:val="0F0F0F"/>
          <w:spacing w:val="-14"/>
          <w:w w:val="105"/>
          <w:sz w:val="21"/>
        </w:rPr>
        <w:t> </w:t>
      </w:r>
      <w:r>
        <w:rPr>
          <w:color w:val="0F0F0F"/>
          <w:w w:val="105"/>
          <w:sz w:val="21"/>
        </w:rPr>
        <w:t>phase.</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elaboration</w:t>
      </w:r>
      <w:r>
        <w:rPr>
          <w:color w:val="0F0F0F"/>
          <w:spacing w:val="-14"/>
          <w:w w:val="105"/>
          <w:sz w:val="21"/>
        </w:rPr>
        <w:t> </w:t>
      </w:r>
      <w:r>
        <w:rPr>
          <w:color w:val="0F0F0F"/>
          <w:w w:val="105"/>
          <w:sz w:val="21"/>
        </w:rPr>
        <w:t>phase</w:t>
      </w:r>
      <w:r>
        <w:rPr>
          <w:color w:val="0F0F0F"/>
          <w:spacing w:val="-13"/>
          <w:w w:val="105"/>
          <w:sz w:val="21"/>
        </w:rPr>
        <w:t> </w:t>
      </w:r>
      <w:r>
        <w:rPr>
          <w:color w:val="0F0F0F"/>
          <w:w w:val="105"/>
          <w:sz w:val="21"/>
        </w:rPr>
        <w:t>is</w:t>
      </w:r>
      <w:r>
        <w:rPr>
          <w:color w:val="0F0F0F"/>
          <w:spacing w:val="-14"/>
          <w:w w:val="105"/>
          <w:sz w:val="21"/>
        </w:rPr>
        <w:t> </w:t>
      </w:r>
      <w:r>
        <w:rPr>
          <w:color w:val="0F0F0F"/>
          <w:w w:val="105"/>
          <w:sz w:val="21"/>
        </w:rPr>
        <w:t>when</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project</w:t>
      </w:r>
      <w:r>
        <w:rPr>
          <w:color w:val="0F0F0F"/>
          <w:spacing w:val="-14"/>
          <w:w w:val="105"/>
          <w:sz w:val="21"/>
        </w:rPr>
        <w:t> </w:t>
      </w:r>
      <w:r>
        <w:rPr>
          <w:color w:val="0F0F0F"/>
          <w:w w:val="105"/>
          <w:sz w:val="21"/>
        </w:rPr>
        <w:t>begins</w:t>
      </w:r>
      <w:r>
        <w:rPr>
          <w:color w:val="0F0F0F"/>
          <w:spacing w:val="-13"/>
          <w:w w:val="105"/>
          <w:sz w:val="21"/>
        </w:rPr>
        <w:t> </w:t>
      </w:r>
      <w:r>
        <w:rPr>
          <w:color w:val="0F0F0F"/>
          <w:w w:val="105"/>
          <w:sz w:val="21"/>
        </w:rPr>
        <w:t>to</w:t>
      </w:r>
      <w:r>
        <w:rPr>
          <w:color w:val="0F0F0F"/>
          <w:spacing w:val="-14"/>
          <w:w w:val="105"/>
          <w:sz w:val="21"/>
        </w:rPr>
        <w:t> </w:t>
      </w:r>
      <w:r>
        <w:rPr>
          <w:color w:val="0F0F0F"/>
          <w:w w:val="105"/>
          <w:sz w:val="21"/>
        </w:rPr>
        <w:t>take</w:t>
      </w:r>
      <w:r>
        <w:rPr>
          <w:color w:val="0F0F0F"/>
          <w:spacing w:val="-14"/>
          <w:w w:val="105"/>
          <w:sz w:val="21"/>
        </w:rPr>
        <w:t> </w:t>
      </w:r>
      <w:r>
        <w:rPr>
          <w:color w:val="0F0F0F"/>
          <w:w w:val="105"/>
          <w:sz w:val="21"/>
        </w:rPr>
        <w:t>shape.</w:t>
      </w:r>
      <w:r>
        <w:rPr>
          <w:color w:val="0F0F0F"/>
          <w:spacing w:val="-14"/>
          <w:w w:val="105"/>
          <w:sz w:val="21"/>
        </w:rPr>
        <w:t> </w:t>
      </w:r>
      <w:r>
        <w:rPr>
          <w:color w:val="0F0F0F"/>
          <w:w w:val="105"/>
          <w:sz w:val="21"/>
        </w:rPr>
        <w:t>During</w:t>
      </w:r>
      <w:r>
        <w:rPr>
          <w:color w:val="0F0F0F"/>
          <w:spacing w:val="-13"/>
          <w:w w:val="105"/>
          <w:sz w:val="21"/>
        </w:rPr>
        <w:t> </w:t>
      </w:r>
      <w:r>
        <w:rPr>
          <w:color w:val="0F0F0F"/>
          <w:w w:val="105"/>
          <w:sz w:val="21"/>
        </w:rPr>
        <w:t>this</w:t>
      </w:r>
      <w:r>
        <w:rPr>
          <w:color w:val="0F0F0F"/>
          <w:spacing w:val="-14"/>
          <w:w w:val="105"/>
          <w:sz w:val="21"/>
        </w:rPr>
        <w:t> </w:t>
      </w:r>
      <w:r>
        <w:rPr>
          <w:color w:val="0F0F0F"/>
          <w:w w:val="105"/>
          <w:sz w:val="21"/>
        </w:rPr>
        <w:t>phase,</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risk</w:t>
      </w:r>
      <w:r>
        <w:rPr>
          <w:color w:val="0F0F0F"/>
          <w:spacing w:val="-14"/>
          <w:w w:val="105"/>
          <w:sz w:val="21"/>
        </w:rPr>
        <w:t> </w:t>
      </w:r>
      <w:r>
        <w:rPr>
          <w:color w:val="0F0F0F"/>
          <w:w w:val="105"/>
          <w:sz w:val="21"/>
        </w:rPr>
        <w:t>domain study is completed, and the project</w:t>
      </w:r>
      <w:r>
        <w:rPr>
          <w:color w:val="0F0F0F"/>
          <w:w w:val="105"/>
          <w:sz w:val="21"/>
        </w:rPr>
        <w:t> architecture</w:t>
      </w:r>
      <w:r>
        <w:rPr>
          <w:color w:val="0F0F0F"/>
          <w:w w:val="105"/>
          <w:sz w:val="21"/>
        </w:rPr>
        <w:t> takes shape (Agile Data Warehousing</w:t>
      </w:r>
      <w:r>
        <w:rPr>
          <w:color w:val="0F0F0F"/>
          <w:w w:val="105"/>
          <w:sz w:val="21"/>
        </w:rPr>
        <w:t> for the Enterprise, </w:t>
      </w:r>
      <w:r>
        <w:rPr>
          <w:color w:val="0F0F0F"/>
          <w:spacing w:val="-2"/>
          <w:w w:val="105"/>
          <w:sz w:val="21"/>
        </w:rPr>
        <w:t>2016).</w:t>
      </w:r>
    </w:p>
    <w:p>
      <w:pPr>
        <w:pStyle w:val="ListParagraph"/>
        <w:numPr>
          <w:ilvl w:val="3"/>
          <w:numId w:val="12"/>
        </w:numPr>
        <w:tabs>
          <w:tab w:pos="845" w:val="left" w:leader="none"/>
        </w:tabs>
        <w:spacing w:line="235" w:lineRule="exact" w:before="0" w:after="0"/>
        <w:ind w:left="845" w:right="0" w:hanging="352"/>
        <w:jc w:val="left"/>
        <w:rPr>
          <w:color w:val="0F0F0F"/>
          <w:sz w:val="21"/>
        </w:rPr>
      </w:pPr>
      <w:r>
        <w:rPr>
          <w:color w:val="0F0F0F"/>
          <w:w w:val="105"/>
          <w:sz w:val="21"/>
        </w:rPr>
        <w:t>A</w:t>
      </w:r>
      <w:r>
        <w:rPr>
          <w:color w:val="0F0F0F"/>
          <w:spacing w:val="-4"/>
          <w:w w:val="105"/>
          <w:sz w:val="21"/>
        </w:rPr>
        <w:t> </w:t>
      </w:r>
      <w:r>
        <w:rPr>
          <w:color w:val="0F0F0F"/>
          <w:w w:val="105"/>
          <w:sz w:val="21"/>
        </w:rPr>
        <w:t>use-case</w:t>
      </w:r>
      <w:r>
        <w:rPr>
          <w:color w:val="0F0F0F"/>
          <w:spacing w:val="-2"/>
          <w:w w:val="105"/>
          <w:sz w:val="21"/>
        </w:rPr>
        <w:t> model</w:t>
      </w:r>
    </w:p>
    <w:p>
      <w:pPr>
        <w:pStyle w:val="ListParagraph"/>
        <w:numPr>
          <w:ilvl w:val="3"/>
          <w:numId w:val="12"/>
        </w:numPr>
        <w:tabs>
          <w:tab w:pos="845" w:val="left" w:leader="none"/>
        </w:tabs>
        <w:spacing w:line="240" w:lineRule="auto" w:before="61" w:after="0"/>
        <w:ind w:left="845" w:right="0" w:hanging="352"/>
        <w:jc w:val="left"/>
        <w:rPr>
          <w:color w:val="0F0F0F"/>
          <w:sz w:val="21"/>
        </w:rPr>
      </w:pPr>
      <w:r>
        <w:rPr>
          <w:color w:val="0F0F0F"/>
          <w:w w:val="105"/>
          <w:sz w:val="21"/>
        </w:rPr>
        <w:t>A</w:t>
      </w:r>
      <w:r>
        <w:rPr>
          <w:color w:val="0F0F0F"/>
          <w:spacing w:val="-5"/>
          <w:w w:val="105"/>
          <w:sz w:val="21"/>
        </w:rPr>
        <w:t> </w:t>
      </w:r>
      <w:r>
        <w:rPr>
          <w:color w:val="0F0F0F"/>
          <w:w w:val="105"/>
          <w:sz w:val="21"/>
        </w:rPr>
        <w:t>description</w:t>
      </w:r>
      <w:r>
        <w:rPr>
          <w:color w:val="0F0F0F"/>
          <w:spacing w:val="10"/>
          <w:w w:val="105"/>
          <w:sz w:val="21"/>
        </w:rPr>
        <w:t> </w:t>
      </w:r>
      <w:r>
        <w:rPr>
          <w:color w:val="0F0F0F"/>
          <w:w w:val="105"/>
          <w:sz w:val="21"/>
        </w:rPr>
        <w:t>of</w:t>
      </w:r>
      <w:r>
        <w:rPr>
          <w:color w:val="0F0F0F"/>
          <w:spacing w:val="-7"/>
          <w:w w:val="105"/>
          <w:sz w:val="21"/>
        </w:rPr>
        <w:t> </w:t>
      </w:r>
      <w:r>
        <w:rPr>
          <w:color w:val="0F0F0F"/>
          <w:w w:val="105"/>
          <w:sz w:val="21"/>
        </w:rPr>
        <w:t>the</w:t>
      </w:r>
      <w:r>
        <w:rPr>
          <w:color w:val="0F0F0F"/>
          <w:spacing w:val="-4"/>
          <w:w w:val="105"/>
          <w:sz w:val="21"/>
        </w:rPr>
        <w:t> </w:t>
      </w:r>
      <w:r>
        <w:rPr>
          <w:color w:val="0F0F0F"/>
          <w:w w:val="105"/>
          <w:sz w:val="21"/>
        </w:rPr>
        <w:t>software</w:t>
      </w:r>
      <w:r>
        <w:rPr>
          <w:color w:val="0F0F0F"/>
          <w:spacing w:val="3"/>
          <w:w w:val="105"/>
          <w:sz w:val="21"/>
        </w:rPr>
        <w:t> </w:t>
      </w:r>
      <w:r>
        <w:rPr>
          <w:color w:val="0F0F0F"/>
          <w:w w:val="105"/>
          <w:sz w:val="21"/>
        </w:rPr>
        <w:t>architecture</w:t>
      </w:r>
      <w:r>
        <w:rPr>
          <w:color w:val="0F0F0F"/>
          <w:spacing w:val="3"/>
          <w:w w:val="105"/>
          <w:sz w:val="21"/>
        </w:rPr>
        <w:t> </w:t>
      </w:r>
      <w:r>
        <w:rPr>
          <w:color w:val="0F0F0F"/>
          <w:w w:val="105"/>
          <w:sz w:val="21"/>
        </w:rPr>
        <w:t>used</w:t>
      </w:r>
      <w:r>
        <w:rPr>
          <w:color w:val="0F0F0F"/>
          <w:spacing w:val="-1"/>
          <w:w w:val="105"/>
          <w:sz w:val="21"/>
        </w:rPr>
        <w:t> </w:t>
      </w:r>
      <w:r>
        <w:rPr>
          <w:color w:val="0F0F0F"/>
          <w:w w:val="105"/>
          <w:sz w:val="21"/>
        </w:rPr>
        <w:t>in</w:t>
      </w:r>
      <w:r>
        <w:rPr>
          <w:color w:val="0F0F0F"/>
          <w:spacing w:val="-8"/>
          <w:w w:val="105"/>
          <w:sz w:val="21"/>
        </w:rPr>
        <w:t> </w:t>
      </w:r>
      <w:r>
        <w:rPr>
          <w:color w:val="0F0F0F"/>
          <w:w w:val="105"/>
          <w:sz w:val="21"/>
        </w:rPr>
        <w:t>the</w:t>
      </w:r>
      <w:r>
        <w:rPr>
          <w:color w:val="0F0F0F"/>
          <w:spacing w:val="-5"/>
          <w:w w:val="105"/>
          <w:sz w:val="21"/>
        </w:rPr>
        <w:t> </w:t>
      </w:r>
      <w:r>
        <w:rPr>
          <w:color w:val="0F0F0F"/>
          <w:w w:val="105"/>
          <w:sz w:val="21"/>
        </w:rPr>
        <w:t>implementation</w:t>
      </w:r>
      <w:r>
        <w:rPr>
          <w:color w:val="0F0F0F"/>
          <w:spacing w:val="-9"/>
          <w:w w:val="105"/>
          <w:sz w:val="21"/>
        </w:rPr>
        <w:t> </w:t>
      </w:r>
      <w:r>
        <w:rPr>
          <w:color w:val="0F0F0F"/>
          <w:w w:val="105"/>
          <w:sz w:val="21"/>
        </w:rPr>
        <w:t>of</w:t>
      </w:r>
      <w:r>
        <w:rPr>
          <w:color w:val="0F0F0F"/>
          <w:spacing w:val="-8"/>
          <w:w w:val="105"/>
          <w:sz w:val="21"/>
        </w:rPr>
        <w:t> </w:t>
      </w:r>
      <w:r>
        <w:rPr>
          <w:color w:val="0F0F0F"/>
          <w:w w:val="105"/>
          <w:sz w:val="21"/>
        </w:rPr>
        <w:t>a</w:t>
      </w:r>
      <w:r>
        <w:rPr>
          <w:color w:val="0F0F0F"/>
          <w:spacing w:val="-11"/>
          <w:w w:val="105"/>
          <w:sz w:val="21"/>
        </w:rPr>
        <w:t> </w:t>
      </w:r>
      <w:r>
        <w:rPr>
          <w:color w:val="0F0F0F"/>
          <w:w w:val="105"/>
          <w:sz w:val="21"/>
        </w:rPr>
        <w:t>software</w:t>
      </w:r>
      <w:r>
        <w:rPr>
          <w:color w:val="0F0F0F"/>
          <w:spacing w:val="4"/>
          <w:w w:val="105"/>
          <w:sz w:val="21"/>
        </w:rPr>
        <w:t> </w:t>
      </w:r>
      <w:r>
        <w:rPr>
          <w:color w:val="0F0F0F"/>
          <w:spacing w:val="-2"/>
          <w:w w:val="105"/>
          <w:sz w:val="21"/>
        </w:rPr>
        <w:t>system.</w:t>
      </w:r>
    </w:p>
    <w:p>
      <w:pPr>
        <w:pStyle w:val="ListParagraph"/>
        <w:numPr>
          <w:ilvl w:val="3"/>
          <w:numId w:val="12"/>
        </w:numPr>
        <w:tabs>
          <w:tab w:pos="843" w:val="left" w:leader="none"/>
        </w:tabs>
        <w:spacing w:line="240" w:lineRule="auto" w:before="66" w:after="0"/>
        <w:ind w:left="843" w:right="0" w:hanging="350"/>
        <w:jc w:val="left"/>
        <w:rPr>
          <w:color w:val="0F0F0F"/>
          <w:sz w:val="21"/>
        </w:rPr>
      </w:pPr>
      <w:r>
        <w:rPr>
          <w:color w:val="0F0F0F"/>
          <w:w w:val="105"/>
          <w:sz w:val="21"/>
        </w:rPr>
        <w:t>Risk</w:t>
      </w:r>
      <w:r>
        <w:rPr>
          <w:color w:val="0F0F0F"/>
          <w:spacing w:val="2"/>
          <w:w w:val="105"/>
          <w:sz w:val="21"/>
        </w:rPr>
        <w:t> </w:t>
      </w:r>
      <w:r>
        <w:rPr>
          <w:color w:val="0F0F0F"/>
          <w:spacing w:val="-2"/>
          <w:w w:val="105"/>
          <w:sz w:val="21"/>
        </w:rPr>
        <w:t>model</w:t>
      </w:r>
    </w:p>
    <w:p>
      <w:pPr>
        <w:pStyle w:val="ListParagraph"/>
        <w:numPr>
          <w:ilvl w:val="3"/>
          <w:numId w:val="12"/>
        </w:numPr>
        <w:tabs>
          <w:tab w:pos="843" w:val="left" w:leader="none"/>
        </w:tabs>
        <w:spacing w:line="240" w:lineRule="auto" w:before="56" w:after="0"/>
        <w:ind w:left="843" w:right="0" w:hanging="350"/>
        <w:jc w:val="left"/>
        <w:rPr>
          <w:color w:val="0F0F0F"/>
          <w:sz w:val="21"/>
        </w:rPr>
      </w:pPr>
      <w:r>
        <w:rPr>
          <w:color w:val="0F0F0F"/>
          <w:w w:val="105"/>
          <w:sz w:val="21"/>
        </w:rPr>
        <w:t>Development plan</w:t>
      </w:r>
      <w:r>
        <w:rPr>
          <w:color w:val="0F0F0F"/>
          <w:spacing w:val="-8"/>
          <w:w w:val="105"/>
          <w:sz w:val="21"/>
        </w:rPr>
        <w:t> </w:t>
      </w:r>
      <w:r>
        <w:rPr>
          <w:color w:val="0F0F0F"/>
          <w:spacing w:val="-2"/>
          <w:w w:val="105"/>
          <w:sz w:val="21"/>
        </w:rPr>
        <w:t>(GANTT)</w:t>
      </w:r>
    </w:p>
    <w:p>
      <w:pPr>
        <w:pStyle w:val="ListParagraph"/>
        <w:numPr>
          <w:ilvl w:val="3"/>
          <w:numId w:val="12"/>
        </w:numPr>
        <w:tabs>
          <w:tab w:pos="843" w:val="left" w:leader="none"/>
        </w:tabs>
        <w:spacing w:line="240" w:lineRule="auto" w:before="66" w:after="0"/>
        <w:ind w:left="843" w:right="0" w:hanging="350"/>
        <w:jc w:val="left"/>
        <w:rPr>
          <w:color w:val="0F0F0F"/>
          <w:sz w:val="21"/>
        </w:rPr>
      </w:pPr>
      <w:r>
        <w:rPr>
          <w:color w:val="0F0F0F"/>
          <w:spacing w:val="-2"/>
          <w:w w:val="105"/>
          <w:sz w:val="21"/>
        </w:rPr>
        <w:t>Prototypes</w:t>
      </w:r>
    </w:p>
    <w:p>
      <w:pPr>
        <w:pStyle w:val="ListParagraph"/>
        <w:numPr>
          <w:ilvl w:val="2"/>
          <w:numId w:val="12"/>
        </w:numPr>
        <w:tabs>
          <w:tab w:pos="483" w:val="left" w:leader="none"/>
        </w:tabs>
        <w:spacing w:line="240" w:lineRule="auto" w:before="76" w:after="0"/>
        <w:ind w:left="483" w:right="0" w:hanging="359"/>
        <w:jc w:val="left"/>
        <w:rPr>
          <w:sz w:val="21"/>
        </w:rPr>
      </w:pPr>
      <w:r>
        <w:rPr>
          <w:b/>
          <w:color w:val="0F0F0F"/>
          <w:w w:val="105"/>
          <w:sz w:val="21"/>
        </w:rPr>
        <w:t>Construction</w:t>
      </w:r>
      <w:r>
        <w:rPr>
          <w:b/>
          <w:color w:val="0F0F0F"/>
          <w:spacing w:val="-8"/>
          <w:w w:val="105"/>
          <w:sz w:val="21"/>
        </w:rPr>
        <w:t> </w:t>
      </w:r>
      <w:r>
        <w:rPr>
          <w:b/>
          <w:color w:val="0F0F0F"/>
          <w:w w:val="105"/>
          <w:sz w:val="21"/>
        </w:rPr>
        <w:t>Phase:</w:t>
      </w:r>
      <w:r>
        <w:rPr>
          <w:b/>
          <w:color w:val="0F0F0F"/>
          <w:spacing w:val="-3"/>
          <w:w w:val="105"/>
          <w:sz w:val="21"/>
        </w:rPr>
        <w:t> </w:t>
      </w:r>
      <w:r>
        <w:rPr>
          <w:color w:val="0F0F0F"/>
          <w:w w:val="105"/>
          <w:sz w:val="21"/>
        </w:rPr>
        <w:t>Construction</w:t>
      </w:r>
      <w:r>
        <w:rPr>
          <w:color w:val="0F0F0F"/>
          <w:spacing w:val="8"/>
          <w:w w:val="105"/>
          <w:sz w:val="21"/>
        </w:rPr>
        <w:t> </w:t>
      </w:r>
      <w:r>
        <w:rPr>
          <w:color w:val="0F0F0F"/>
          <w:w w:val="105"/>
          <w:sz w:val="21"/>
        </w:rPr>
        <w:t>of</w:t>
      </w:r>
      <w:r>
        <w:rPr>
          <w:color w:val="0F0F0F"/>
          <w:spacing w:val="-14"/>
          <w:w w:val="105"/>
          <w:sz w:val="21"/>
        </w:rPr>
        <w:t> </w:t>
      </w:r>
      <w:r>
        <w:rPr>
          <w:color w:val="0F0F0F"/>
          <w:w w:val="105"/>
          <w:sz w:val="21"/>
        </w:rPr>
        <w:t>the</w:t>
      </w:r>
      <w:r>
        <w:rPr>
          <w:color w:val="0F0F0F"/>
          <w:spacing w:val="-14"/>
          <w:w w:val="105"/>
          <w:sz w:val="21"/>
        </w:rPr>
        <w:t> </w:t>
      </w:r>
      <w:r>
        <w:rPr>
          <w:color w:val="0F0F0F"/>
          <w:w w:val="105"/>
          <w:sz w:val="21"/>
        </w:rPr>
        <w:t>software</w:t>
      </w:r>
      <w:r>
        <w:rPr>
          <w:color w:val="0F0F0F"/>
          <w:spacing w:val="-9"/>
          <w:w w:val="105"/>
          <w:sz w:val="21"/>
        </w:rPr>
        <w:t> </w:t>
      </w:r>
      <w:r>
        <w:rPr>
          <w:color w:val="0F0F0F"/>
          <w:spacing w:val="-2"/>
          <w:w w:val="105"/>
          <w:sz w:val="21"/>
        </w:rPr>
        <w:t>system</w:t>
      </w:r>
    </w:p>
    <w:p>
      <w:pPr>
        <w:pStyle w:val="ListParagraph"/>
        <w:numPr>
          <w:ilvl w:val="3"/>
          <w:numId w:val="12"/>
        </w:numPr>
        <w:tabs>
          <w:tab w:pos="844" w:val="left" w:leader="none"/>
        </w:tabs>
        <w:spacing w:line="240" w:lineRule="auto" w:before="66" w:after="0"/>
        <w:ind w:left="844" w:right="0" w:hanging="351"/>
        <w:jc w:val="left"/>
        <w:rPr>
          <w:color w:val="0F0F0F"/>
          <w:sz w:val="21"/>
        </w:rPr>
      </w:pPr>
      <w:r>
        <w:rPr>
          <w:color w:val="0F0F0F"/>
          <w:w w:val="105"/>
          <w:sz w:val="21"/>
        </w:rPr>
        <w:t>Completion</w:t>
      </w:r>
      <w:r>
        <w:rPr>
          <w:color w:val="0F0F0F"/>
          <w:spacing w:val="10"/>
          <w:w w:val="105"/>
          <w:sz w:val="21"/>
        </w:rPr>
        <w:t> </w:t>
      </w:r>
      <w:r>
        <w:rPr>
          <w:color w:val="0F0F0F"/>
          <w:w w:val="105"/>
          <w:sz w:val="21"/>
        </w:rPr>
        <w:t>of</w:t>
      </w:r>
      <w:r>
        <w:rPr>
          <w:color w:val="0F0F0F"/>
          <w:spacing w:val="-7"/>
          <w:w w:val="105"/>
          <w:sz w:val="21"/>
        </w:rPr>
        <w:t> </w:t>
      </w:r>
      <w:r>
        <w:rPr>
          <w:color w:val="0F0F0F"/>
          <w:w w:val="105"/>
          <w:sz w:val="21"/>
        </w:rPr>
        <w:t>the</w:t>
      </w:r>
      <w:r>
        <w:rPr>
          <w:color w:val="0F0F0F"/>
          <w:spacing w:val="-12"/>
          <w:w w:val="105"/>
          <w:sz w:val="21"/>
        </w:rPr>
        <w:t> </w:t>
      </w:r>
      <w:r>
        <w:rPr>
          <w:color w:val="0F0F0F"/>
          <w:w w:val="105"/>
          <w:sz w:val="21"/>
        </w:rPr>
        <w:t>software</w:t>
      </w:r>
      <w:r>
        <w:rPr>
          <w:color w:val="0F0F0F"/>
          <w:spacing w:val="-1"/>
          <w:w w:val="105"/>
          <w:sz w:val="21"/>
        </w:rPr>
        <w:t> </w:t>
      </w:r>
      <w:r>
        <w:rPr>
          <w:color w:val="0F0F0F"/>
          <w:spacing w:val="-2"/>
          <w:w w:val="105"/>
          <w:sz w:val="21"/>
        </w:rPr>
        <w:t>system</w:t>
      </w:r>
    </w:p>
    <w:p>
      <w:pPr>
        <w:pStyle w:val="ListParagraph"/>
        <w:numPr>
          <w:ilvl w:val="2"/>
          <w:numId w:val="12"/>
        </w:numPr>
        <w:tabs>
          <w:tab w:pos="483" w:val="left" w:leader="none"/>
        </w:tabs>
        <w:spacing w:line="240" w:lineRule="auto" w:before="76" w:after="0"/>
        <w:ind w:left="483" w:right="0" w:hanging="359"/>
        <w:jc w:val="left"/>
        <w:rPr>
          <w:sz w:val="21"/>
        </w:rPr>
      </w:pPr>
      <w:r>
        <w:rPr>
          <w:b/>
          <w:color w:val="0F0F0F"/>
          <w:w w:val="105"/>
          <w:sz w:val="21"/>
        </w:rPr>
        <w:t>Transition</w:t>
      </w:r>
      <w:r>
        <w:rPr>
          <w:b/>
          <w:color w:val="0F0F0F"/>
          <w:spacing w:val="-1"/>
          <w:w w:val="105"/>
          <w:sz w:val="21"/>
        </w:rPr>
        <w:t> </w:t>
      </w:r>
      <w:r>
        <w:rPr>
          <w:b/>
          <w:color w:val="0F0F0F"/>
          <w:w w:val="105"/>
          <w:sz w:val="21"/>
        </w:rPr>
        <w:t>Phase:</w:t>
      </w:r>
      <w:r>
        <w:rPr>
          <w:b/>
          <w:color w:val="0F0F0F"/>
          <w:spacing w:val="-1"/>
          <w:w w:val="105"/>
          <w:sz w:val="21"/>
        </w:rPr>
        <w:t> </w:t>
      </w:r>
      <w:r>
        <w:rPr>
          <w:color w:val="0F0F0F"/>
          <w:w w:val="105"/>
          <w:sz w:val="21"/>
        </w:rPr>
        <w:t>Beta</w:t>
      </w:r>
      <w:r>
        <w:rPr>
          <w:color w:val="0F0F0F"/>
          <w:spacing w:val="-11"/>
          <w:w w:val="105"/>
          <w:sz w:val="21"/>
        </w:rPr>
        <w:t> </w:t>
      </w:r>
      <w:r>
        <w:rPr>
          <w:color w:val="0F0F0F"/>
          <w:w w:val="105"/>
          <w:sz w:val="21"/>
        </w:rPr>
        <w:t>testing</w:t>
      </w:r>
      <w:r>
        <w:rPr>
          <w:color w:val="0F0F0F"/>
          <w:spacing w:val="-9"/>
          <w:w w:val="105"/>
          <w:sz w:val="21"/>
        </w:rPr>
        <w:t> </w:t>
      </w:r>
      <w:r>
        <w:rPr>
          <w:color w:val="0F0F0F"/>
          <w:w w:val="105"/>
          <w:sz w:val="21"/>
        </w:rPr>
        <w:t>and</w:t>
      </w:r>
      <w:r>
        <w:rPr>
          <w:color w:val="0F0F0F"/>
          <w:spacing w:val="-8"/>
          <w:w w:val="105"/>
          <w:sz w:val="21"/>
        </w:rPr>
        <w:t> </w:t>
      </w:r>
      <w:r>
        <w:rPr>
          <w:color w:val="0F0F0F"/>
          <w:w w:val="105"/>
          <w:sz w:val="21"/>
        </w:rPr>
        <w:t>project</w:t>
      </w:r>
      <w:r>
        <w:rPr>
          <w:color w:val="0F0F0F"/>
          <w:spacing w:val="-4"/>
          <w:w w:val="105"/>
          <w:sz w:val="21"/>
        </w:rPr>
        <w:t> </w:t>
      </w:r>
      <w:r>
        <w:rPr>
          <w:color w:val="0F0F0F"/>
          <w:spacing w:val="-2"/>
          <w:w w:val="105"/>
          <w:sz w:val="21"/>
        </w:rPr>
        <w:t>rollout</w:t>
      </w:r>
    </w:p>
    <w:p>
      <w:pPr>
        <w:spacing w:after="0" w:line="240" w:lineRule="auto"/>
        <w:jc w:val="left"/>
        <w:rPr>
          <w:sz w:val="21"/>
        </w:rPr>
        <w:sectPr>
          <w:pgSz w:w="11910" w:h="16840"/>
          <w:pgMar w:header="658" w:footer="1021" w:top="1320" w:bottom="1220" w:left="960" w:right="740"/>
        </w:sectPr>
      </w:pPr>
    </w:p>
    <w:p>
      <w:pPr>
        <w:spacing w:before="79"/>
        <w:ind w:left="975" w:right="0" w:firstLine="0"/>
        <w:jc w:val="left"/>
        <w:rPr>
          <w:sz w:val="19"/>
        </w:rPr>
      </w:pPr>
      <w:r>
        <w:rPr/>
        <w:drawing>
          <wp:anchor distT="0" distB="0" distL="0" distR="0" allowOverlap="1" layoutInCell="1" locked="0" behindDoc="0" simplePos="0" relativeHeight="15741440">
            <wp:simplePos x="0" y="0"/>
            <wp:positionH relativeFrom="page">
              <wp:posOffset>818510</wp:posOffset>
            </wp:positionH>
            <wp:positionV relativeFrom="paragraph">
              <wp:posOffset>47194</wp:posOffset>
            </wp:positionV>
            <wp:extent cx="488662" cy="354101"/>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41" cstate="print"/>
                    <a:stretch>
                      <a:fillRect/>
                    </a:stretch>
                  </pic:blipFill>
                  <pic:spPr>
                    <a:xfrm>
                      <a:off x="0" y="0"/>
                      <a:ext cx="488662" cy="354101"/>
                    </a:xfrm>
                    <a:prstGeom prst="rect">
                      <a:avLst/>
                    </a:prstGeom>
                  </pic:spPr>
                </pic:pic>
              </a:graphicData>
            </a:graphic>
          </wp:anchor>
        </w:drawing>
      </w:r>
      <w:r>
        <w:rPr>
          <w:color w:val="0C0C0C"/>
          <w:sz w:val="19"/>
        </w:rPr>
        <w:t>Edith</w:t>
      </w:r>
      <w:r>
        <w:rPr>
          <w:color w:val="0C0C0C"/>
          <w:spacing w:val="19"/>
          <w:sz w:val="19"/>
        </w:rPr>
        <w:t> </w:t>
      </w:r>
      <w:r>
        <w:rPr>
          <w:color w:val="0C0C0C"/>
          <w:sz w:val="19"/>
        </w:rPr>
        <w:t>Cowan</w:t>
      </w:r>
      <w:r>
        <w:rPr>
          <w:color w:val="0C0C0C"/>
          <w:spacing w:val="21"/>
          <w:sz w:val="19"/>
        </w:rPr>
        <w:t> </w:t>
      </w:r>
      <w:r>
        <w:rPr>
          <w:color w:val="0C0C0C"/>
          <w:sz w:val="19"/>
        </w:rPr>
        <w:t>University</w:t>
      </w:r>
      <w:r>
        <w:rPr>
          <w:color w:val="0C0C0C"/>
          <w:spacing w:val="22"/>
          <w:sz w:val="19"/>
        </w:rPr>
        <w:t> </w:t>
      </w:r>
      <w:r>
        <w:rPr>
          <w:color w:val="0C0C0C"/>
          <w:w w:val="75"/>
          <w:sz w:val="6"/>
        </w:rPr>
        <w:t>I</w:t>
      </w:r>
      <w:r>
        <w:rPr>
          <w:color w:val="0C0C0C"/>
          <w:spacing w:val="40"/>
          <w:sz w:val="6"/>
        </w:rPr>
        <w:t>  </w:t>
      </w:r>
      <w:r>
        <w:rPr>
          <w:color w:val="0C0C0C"/>
          <w:sz w:val="19"/>
        </w:rPr>
        <w:t>Bachelor</w:t>
      </w:r>
      <w:r>
        <w:rPr>
          <w:color w:val="0C0C0C"/>
          <w:spacing w:val="28"/>
          <w:sz w:val="19"/>
        </w:rPr>
        <w:t> </w:t>
      </w:r>
      <w:r>
        <w:rPr>
          <w:color w:val="0C0C0C"/>
          <w:sz w:val="19"/>
        </w:rPr>
        <w:t>of</w:t>
      </w:r>
      <w:r>
        <w:rPr>
          <w:color w:val="0C0C0C"/>
          <w:spacing w:val="14"/>
          <w:sz w:val="19"/>
        </w:rPr>
        <w:t> </w:t>
      </w:r>
      <w:r>
        <w:rPr>
          <w:color w:val="0C0C0C"/>
          <w:sz w:val="19"/>
        </w:rPr>
        <w:t>Computer</w:t>
      </w:r>
      <w:r>
        <w:rPr>
          <w:color w:val="0C0C0C"/>
          <w:spacing w:val="25"/>
          <w:sz w:val="19"/>
        </w:rPr>
        <w:t> </w:t>
      </w:r>
      <w:r>
        <w:rPr>
          <w:color w:val="0C0C0C"/>
          <w:sz w:val="19"/>
        </w:rPr>
        <w:t>Science</w:t>
      </w:r>
      <w:r>
        <w:rPr>
          <w:color w:val="0C0C0C"/>
          <w:spacing w:val="18"/>
          <w:sz w:val="19"/>
        </w:rPr>
        <w:t> </w:t>
      </w:r>
      <w:r>
        <w:rPr>
          <w:color w:val="0C0C0C"/>
          <w:w w:val="75"/>
          <w:sz w:val="6"/>
        </w:rPr>
        <w:t>I</w:t>
      </w:r>
      <w:r>
        <w:rPr>
          <w:color w:val="0C0C0C"/>
          <w:spacing w:val="41"/>
          <w:sz w:val="6"/>
        </w:rPr>
        <w:t>  </w:t>
      </w:r>
      <w:r>
        <w:rPr>
          <w:color w:val="0C0C0C"/>
          <w:spacing w:val="-5"/>
          <w:sz w:val="19"/>
        </w:rPr>
        <w:t>U65</w:t>
      </w:r>
    </w:p>
    <w:p>
      <w:pPr>
        <w:spacing w:before="13"/>
        <w:ind w:left="971" w:right="0" w:firstLine="0"/>
        <w:jc w:val="left"/>
        <w:rPr>
          <w:sz w:val="19"/>
        </w:rPr>
      </w:pPr>
      <w:r>
        <w:rPr>
          <w:b/>
          <w:color w:val="0C0C0C"/>
          <w:sz w:val="19"/>
        </w:rPr>
        <w:t>Group</w:t>
      </w:r>
      <w:r>
        <w:rPr>
          <w:b/>
          <w:color w:val="0C0C0C"/>
          <w:spacing w:val="19"/>
          <w:sz w:val="19"/>
        </w:rPr>
        <w:t> </w:t>
      </w:r>
      <w:r>
        <w:rPr>
          <w:b/>
          <w:color w:val="0C0C0C"/>
          <w:sz w:val="19"/>
        </w:rPr>
        <w:t>C</w:t>
      </w:r>
      <w:r>
        <w:rPr>
          <w:b/>
          <w:color w:val="0C0C0C"/>
          <w:spacing w:val="2"/>
          <w:sz w:val="19"/>
        </w:rPr>
        <w:t> </w:t>
      </w:r>
      <w:r>
        <w:rPr>
          <w:color w:val="0C0C0C"/>
          <w:w w:val="75"/>
          <w:sz w:val="6"/>
        </w:rPr>
        <w:t>I</w:t>
      </w:r>
      <w:r>
        <w:rPr>
          <w:color w:val="0C0C0C"/>
          <w:spacing w:val="41"/>
          <w:sz w:val="6"/>
        </w:rPr>
        <w:t>  </w:t>
      </w:r>
      <w:r>
        <w:rPr>
          <w:color w:val="0C0C0C"/>
          <w:sz w:val="19"/>
        </w:rPr>
        <w:t>ML</w:t>
      </w:r>
      <w:r>
        <w:rPr>
          <w:color w:val="0C0C0C"/>
          <w:spacing w:val="16"/>
          <w:sz w:val="19"/>
        </w:rPr>
        <w:t> </w:t>
      </w:r>
      <w:r>
        <w:rPr>
          <w:color w:val="0C0C0C"/>
          <w:sz w:val="19"/>
        </w:rPr>
        <w:t>Based</w:t>
      </w:r>
      <w:r>
        <w:rPr>
          <w:color w:val="0C0C0C"/>
          <w:spacing w:val="32"/>
          <w:sz w:val="19"/>
        </w:rPr>
        <w:t> </w:t>
      </w:r>
      <w:r>
        <w:rPr>
          <w:color w:val="0C0C0C"/>
          <w:sz w:val="19"/>
        </w:rPr>
        <w:t>Plant</w:t>
      </w:r>
      <w:r>
        <w:rPr>
          <w:color w:val="0C0C0C"/>
          <w:spacing w:val="16"/>
          <w:sz w:val="19"/>
        </w:rPr>
        <w:t> </w:t>
      </w:r>
      <w:r>
        <w:rPr>
          <w:color w:val="0C0C0C"/>
          <w:sz w:val="19"/>
        </w:rPr>
        <w:t>Disease</w:t>
      </w:r>
      <w:r>
        <w:rPr>
          <w:color w:val="0C0C0C"/>
          <w:spacing w:val="26"/>
          <w:sz w:val="19"/>
        </w:rPr>
        <w:t> </w:t>
      </w:r>
      <w:r>
        <w:rPr>
          <w:color w:val="0C0C0C"/>
          <w:sz w:val="19"/>
        </w:rPr>
        <w:t>Detection</w:t>
      </w:r>
      <w:r>
        <w:rPr>
          <w:color w:val="0C0C0C"/>
          <w:spacing w:val="25"/>
          <w:sz w:val="19"/>
        </w:rPr>
        <w:t> </w:t>
      </w:r>
      <w:r>
        <w:rPr>
          <w:color w:val="0C0C0C"/>
          <w:sz w:val="19"/>
        </w:rPr>
        <w:t>Mobile</w:t>
      </w:r>
      <w:r>
        <w:rPr>
          <w:color w:val="0C0C0C"/>
          <w:spacing w:val="21"/>
          <w:sz w:val="19"/>
        </w:rPr>
        <w:t> </w:t>
      </w:r>
      <w:r>
        <w:rPr>
          <w:color w:val="0C0C0C"/>
          <w:sz w:val="19"/>
        </w:rPr>
        <w:t>App</w:t>
      </w:r>
      <w:r>
        <w:rPr>
          <w:color w:val="0C0C0C"/>
          <w:spacing w:val="20"/>
          <w:sz w:val="19"/>
        </w:rPr>
        <w:t> </w:t>
      </w:r>
      <w:r>
        <w:rPr>
          <w:color w:val="0C0C0C"/>
          <w:sz w:val="19"/>
        </w:rPr>
        <w:t>for</w:t>
      </w:r>
      <w:r>
        <w:rPr>
          <w:color w:val="0C0C0C"/>
          <w:spacing w:val="9"/>
          <w:sz w:val="19"/>
        </w:rPr>
        <w:t> </w:t>
      </w:r>
      <w:r>
        <w:rPr>
          <w:color w:val="0C0C0C"/>
          <w:sz w:val="19"/>
        </w:rPr>
        <w:t>Sri</w:t>
      </w:r>
      <w:r>
        <w:rPr>
          <w:color w:val="0C0C0C"/>
          <w:spacing w:val="18"/>
          <w:sz w:val="19"/>
        </w:rPr>
        <w:t> </w:t>
      </w:r>
      <w:r>
        <w:rPr>
          <w:color w:val="0C0C0C"/>
          <w:spacing w:val="-2"/>
          <w:sz w:val="19"/>
        </w:rPr>
        <w:t>Lanka</w:t>
      </w:r>
    </w:p>
    <w:p>
      <w:pPr>
        <w:pStyle w:val="BodyText"/>
        <w:spacing w:before="30"/>
      </w:pPr>
    </w:p>
    <w:p>
      <w:pPr>
        <w:spacing w:before="1"/>
        <w:ind w:left="249" w:right="0" w:firstLine="0"/>
        <w:jc w:val="left"/>
        <w:rPr>
          <w:sz w:val="21"/>
        </w:rPr>
      </w:pPr>
      <w:r>
        <w:rPr>
          <w:b/>
          <w:color w:val="0C0C0C"/>
          <w:w w:val="105"/>
          <w:sz w:val="21"/>
        </w:rPr>
        <w:t>3.3</w:t>
      </w:r>
      <w:r>
        <w:rPr>
          <w:b/>
          <w:color w:val="0C0C0C"/>
          <w:spacing w:val="-7"/>
          <w:w w:val="105"/>
          <w:sz w:val="21"/>
        </w:rPr>
        <w:t> </w:t>
      </w:r>
      <w:r>
        <w:rPr>
          <w:b/>
          <w:color w:val="0C0C0C"/>
          <w:w w:val="105"/>
          <w:sz w:val="21"/>
        </w:rPr>
        <w:t>Gantt</w:t>
      </w:r>
      <w:r>
        <w:rPr>
          <w:b/>
          <w:color w:val="0C0C0C"/>
          <w:spacing w:val="1"/>
          <w:w w:val="105"/>
          <w:sz w:val="21"/>
        </w:rPr>
        <w:t> </w:t>
      </w:r>
      <w:r>
        <w:rPr>
          <w:b/>
          <w:color w:val="0C0C0C"/>
          <w:w w:val="105"/>
          <w:sz w:val="21"/>
        </w:rPr>
        <w:t>Chart </w:t>
      </w:r>
      <w:r>
        <w:rPr>
          <w:color w:val="0C0C0C"/>
          <w:w w:val="105"/>
          <w:sz w:val="21"/>
        </w:rPr>
        <w:t>Figure</w:t>
      </w:r>
      <w:r>
        <w:rPr>
          <w:color w:val="0C0C0C"/>
          <w:spacing w:val="5"/>
          <w:w w:val="105"/>
          <w:sz w:val="21"/>
        </w:rPr>
        <w:t> </w:t>
      </w:r>
      <w:r>
        <w:rPr>
          <w:color w:val="0C0C0C"/>
          <w:w w:val="105"/>
          <w:sz w:val="21"/>
        </w:rPr>
        <w:t>1</w:t>
      </w:r>
      <w:r>
        <w:rPr>
          <w:color w:val="0C0C0C"/>
          <w:spacing w:val="38"/>
          <w:w w:val="105"/>
          <w:sz w:val="21"/>
        </w:rPr>
        <w:t> </w:t>
      </w:r>
      <w:r>
        <w:rPr>
          <w:color w:val="0C0C0C"/>
          <w:w w:val="105"/>
          <w:sz w:val="21"/>
        </w:rPr>
        <w:t>Project</w:t>
      </w:r>
      <w:r>
        <w:rPr>
          <w:color w:val="0C0C0C"/>
          <w:spacing w:val="3"/>
          <w:w w:val="105"/>
          <w:sz w:val="21"/>
        </w:rPr>
        <w:t> </w:t>
      </w:r>
      <w:r>
        <w:rPr>
          <w:color w:val="0C0C0C"/>
          <w:w w:val="105"/>
          <w:sz w:val="21"/>
        </w:rPr>
        <w:t>Timeline</w:t>
      </w:r>
      <w:r>
        <w:rPr>
          <w:color w:val="0C0C0C"/>
          <w:spacing w:val="1"/>
          <w:w w:val="105"/>
          <w:sz w:val="21"/>
        </w:rPr>
        <w:t> </w:t>
      </w:r>
      <w:r>
        <w:rPr>
          <w:color w:val="0C0C0C"/>
          <w:w w:val="105"/>
          <w:sz w:val="21"/>
        </w:rPr>
        <w:t>in</w:t>
      </w:r>
      <w:r>
        <w:rPr>
          <w:color w:val="0C0C0C"/>
          <w:spacing w:val="-10"/>
          <w:w w:val="105"/>
          <w:sz w:val="21"/>
        </w:rPr>
        <w:t> </w:t>
      </w:r>
      <w:r>
        <w:rPr>
          <w:color w:val="0C0C0C"/>
          <w:w w:val="105"/>
          <w:sz w:val="21"/>
        </w:rPr>
        <w:t>a</w:t>
      </w:r>
      <w:r>
        <w:rPr>
          <w:color w:val="0C0C0C"/>
          <w:spacing w:val="-5"/>
          <w:w w:val="105"/>
          <w:sz w:val="21"/>
        </w:rPr>
        <w:t> </w:t>
      </w:r>
      <w:r>
        <w:rPr>
          <w:color w:val="0C0C0C"/>
          <w:w w:val="105"/>
          <w:sz w:val="21"/>
        </w:rPr>
        <w:t>GANTT</w:t>
      </w:r>
      <w:r>
        <w:rPr>
          <w:color w:val="0C0C0C"/>
          <w:spacing w:val="2"/>
          <w:w w:val="105"/>
          <w:sz w:val="21"/>
        </w:rPr>
        <w:t> </w:t>
      </w:r>
      <w:r>
        <w:rPr>
          <w:color w:val="0C0C0C"/>
          <w:spacing w:val="-4"/>
          <w:w w:val="105"/>
          <w:sz w:val="21"/>
        </w:rPr>
        <w:t>chart</w:t>
      </w:r>
    </w:p>
    <w:p>
      <w:pPr>
        <w:pStyle w:val="BodyText"/>
        <w:spacing w:before="10"/>
      </w:pPr>
    </w:p>
    <w:p>
      <w:pPr>
        <w:tabs>
          <w:tab w:pos="894" w:val="left" w:leader="none"/>
        </w:tabs>
        <w:spacing w:before="0"/>
        <w:ind w:left="587" w:right="0" w:firstLine="0"/>
        <w:jc w:val="left"/>
        <w:rPr>
          <w:rFonts w:ascii="Arial"/>
          <w:sz w:val="10"/>
        </w:rPr>
      </w:pPr>
      <w:r>
        <w:rPr/>
        <mc:AlternateContent>
          <mc:Choice Requires="wps">
            <w:drawing>
              <wp:anchor distT="0" distB="0" distL="0" distR="0" allowOverlap="1" layoutInCell="1" locked="0" behindDoc="1" simplePos="0" relativeHeight="481561600">
                <wp:simplePos x="0" y="0"/>
                <wp:positionH relativeFrom="page">
                  <wp:posOffset>891809</wp:posOffset>
                </wp:positionH>
                <wp:positionV relativeFrom="paragraph">
                  <wp:posOffset>-48232</wp:posOffset>
                </wp:positionV>
                <wp:extent cx="8954770" cy="616013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8954770" cy="6160135"/>
                          <a:chExt cx="8954770" cy="6160135"/>
                        </a:xfrm>
                      </wpg:grpSpPr>
                      <pic:pic>
                        <pic:nvPicPr>
                          <pic:cNvPr id="94" name="Image 94"/>
                          <pic:cNvPicPr/>
                        </pic:nvPicPr>
                        <pic:blipFill>
                          <a:blip r:embed="rId42" cstate="print"/>
                          <a:stretch>
                            <a:fillRect/>
                          </a:stretch>
                        </pic:blipFill>
                        <pic:spPr>
                          <a:xfrm>
                            <a:off x="4752245" y="0"/>
                            <a:ext cx="4202499" cy="311364"/>
                          </a:xfrm>
                          <a:prstGeom prst="rect">
                            <a:avLst/>
                          </a:prstGeom>
                        </pic:spPr>
                      </pic:pic>
                      <wps:wsp>
                        <wps:cNvPr id="95" name="Graphic 95"/>
                        <wps:cNvSpPr/>
                        <wps:spPr>
                          <a:xfrm>
                            <a:off x="0" y="311364"/>
                            <a:ext cx="8942705" cy="5848985"/>
                          </a:xfrm>
                          <a:custGeom>
                            <a:avLst/>
                            <a:gdLst/>
                            <a:ahLst/>
                            <a:cxnLst/>
                            <a:rect l="l" t="t" r="r" b="b"/>
                            <a:pathLst>
                              <a:path w="8942705" h="5848985">
                                <a:moveTo>
                                  <a:pt x="8927256" y="5848774"/>
                                </a:moveTo>
                                <a:lnTo>
                                  <a:pt x="8927256" y="0"/>
                                </a:lnTo>
                              </a:path>
                              <a:path w="8942705" h="5848985">
                                <a:moveTo>
                                  <a:pt x="0" y="5839616"/>
                                </a:moveTo>
                                <a:lnTo>
                                  <a:pt x="8942526" y="5839616"/>
                                </a:lnTo>
                              </a:path>
                            </a:pathLst>
                          </a:custGeom>
                          <a:ln w="3053">
                            <a:solidFill>
                              <a:srgbClr val="000000"/>
                            </a:solidFill>
                            <a:prstDash val="solid"/>
                          </a:ln>
                        </wps:spPr>
                        <wps:bodyPr wrap="square" lIns="0" tIns="0" rIns="0" bIns="0" rtlCol="0">
                          <a:prstTxWarp prst="textNoShape">
                            <a:avLst/>
                          </a:prstTxWarp>
                          <a:noAutofit/>
                        </wps:bodyPr>
                      </wps:wsp>
                      <wps:wsp>
                        <wps:cNvPr id="96" name="Graphic 96"/>
                        <wps:cNvSpPr/>
                        <wps:spPr>
                          <a:xfrm>
                            <a:off x="6006771" y="5980035"/>
                            <a:ext cx="85725" cy="1270"/>
                          </a:xfrm>
                          <a:custGeom>
                            <a:avLst/>
                            <a:gdLst/>
                            <a:ahLst/>
                            <a:cxnLst/>
                            <a:rect l="l" t="t" r="r" b="b"/>
                            <a:pathLst>
                              <a:path w="85725" h="0">
                                <a:moveTo>
                                  <a:pt x="0" y="0"/>
                                </a:moveTo>
                                <a:lnTo>
                                  <a:pt x="85515" y="0"/>
                                </a:lnTo>
                              </a:path>
                            </a:pathLst>
                          </a:custGeom>
                          <a:ln w="12719">
                            <a:solidFill>
                              <a:srgbClr val="C8C8C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221214pt;margin-top:-3.797822pt;width:705.1pt;height:485.05pt;mso-position-horizontal-relative:page;mso-position-vertical-relative:paragraph;z-index:-21754880" id="docshapegroup71" coordorigin="1404,-76" coordsize="14102,9701">
                <v:shape style="position:absolute;left:8888;top:-76;width:6619;height:491" type="#_x0000_t75" id="docshape72" stroked="false">
                  <v:imagedata r:id="rId42" o:title=""/>
                </v:shape>
                <v:shape style="position:absolute;left:1404;top:414;width:14083;height:9211" id="docshape73" coordorigin="1404,414" coordsize="14083,9211" path="m15463,9625l15463,414m1404,9611l15487,9611e" filled="false" stroked="true" strokeweight=".240423pt" strokecolor="#000000">
                  <v:path arrowok="t"/>
                  <v:stroke dashstyle="solid"/>
                </v:shape>
                <v:line style="position:absolute" from="10864,9341" to="10999,9341" stroked="true" strokeweight="1.001508pt" strokecolor="#c8c8c8">
                  <v:stroke dashstyle="solid"/>
                </v:line>
                <w10:wrap type="none"/>
              </v:group>
            </w:pict>
          </mc:Fallback>
        </mc:AlternateContent>
      </w:r>
      <w:r>
        <w:rPr/>
        <mc:AlternateContent>
          <mc:Choice Requires="wps">
            <w:drawing>
              <wp:anchor distT="0" distB="0" distL="0" distR="0" allowOverlap="1" layoutInCell="1" locked="0" behindDoc="0" simplePos="0" relativeHeight="15742976">
                <wp:simplePos x="0" y="0"/>
                <wp:positionH relativeFrom="page">
                  <wp:posOffset>891809</wp:posOffset>
                </wp:positionH>
                <wp:positionV relativeFrom="paragraph">
                  <wp:posOffset>-42127</wp:posOffset>
                </wp:positionV>
                <wp:extent cx="1270" cy="80645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270" cy="806450"/>
                        </a:xfrm>
                        <a:custGeom>
                          <a:avLst/>
                          <a:gdLst/>
                          <a:ahLst/>
                          <a:cxnLst/>
                          <a:rect l="l" t="t" r="r" b="b"/>
                          <a:pathLst>
                            <a:path w="0" h="806450">
                              <a:moveTo>
                                <a:pt x="0" y="805885"/>
                              </a:moveTo>
                              <a:lnTo>
                                <a:pt x="0" y="0"/>
                              </a:lnTo>
                            </a:path>
                          </a:pathLst>
                        </a:custGeom>
                        <a:ln w="3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976" from="70.221214pt,60.138399pt" to="70.221214pt,-3.317148pt" stroked="true" strokeweight=".240484pt" strokecolor="#000000">
                <v:stroke dashstyle="solid"/>
                <w10:wrap type="none"/>
              </v:line>
            </w:pict>
          </mc:Fallback>
        </mc:AlternateContent>
      </w:r>
      <w:r>
        <w:rPr/>
        <mc:AlternateContent>
          <mc:Choice Requires="wps">
            <w:drawing>
              <wp:anchor distT="0" distB="0" distL="0" distR="0" allowOverlap="1" layoutInCell="1" locked="0" behindDoc="0" simplePos="0" relativeHeight="15745536">
                <wp:simplePos x="0" y="0"/>
                <wp:positionH relativeFrom="page">
                  <wp:posOffset>853709</wp:posOffset>
                </wp:positionH>
                <wp:positionV relativeFrom="paragraph">
                  <wp:posOffset>-42127</wp:posOffset>
                </wp:positionV>
                <wp:extent cx="4828540" cy="144653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4828540" cy="14465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8"/>
                              <w:gridCol w:w="276"/>
                              <w:gridCol w:w="487"/>
                              <w:gridCol w:w="2456"/>
                              <w:gridCol w:w="1080"/>
                              <w:gridCol w:w="915"/>
                              <w:gridCol w:w="966"/>
                              <w:gridCol w:w="1021"/>
                            </w:tblGrid>
                            <w:tr>
                              <w:trPr>
                                <w:trHeight w:val="421" w:hRule="atLeast"/>
                              </w:trPr>
                              <w:tc>
                                <w:tcPr>
                                  <w:tcW w:w="1051" w:type="dxa"/>
                                  <w:gridSpan w:val="3"/>
                                  <w:tcBorders>
                                    <w:top w:val="single" w:sz="2" w:space="0" w:color="000000"/>
                                  </w:tcBorders>
                                </w:tcPr>
                                <w:p>
                                  <w:pPr>
                                    <w:pStyle w:val="TableParagraph"/>
                                    <w:tabs>
                                      <w:tab w:pos="670" w:val="left" w:leader="none"/>
                                    </w:tabs>
                                    <w:spacing w:before="9"/>
                                    <w:ind w:left="5"/>
                                    <w:rPr>
                                      <w:rFonts w:ascii="Arial"/>
                                      <w:sz w:val="10"/>
                                    </w:rPr>
                                  </w:pPr>
                                  <w:r>
                                    <w:rPr>
                                      <w:rFonts w:ascii="Arial"/>
                                      <w:color w:val="424242"/>
                                      <w:spacing w:val="-5"/>
                                      <w:sz w:val="10"/>
                                    </w:rPr>
                                    <w:t>ID</w:t>
                                  </w:r>
                                  <w:r>
                                    <w:rPr>
                                      <w:rFonts w:ascii="Arial"/>
                                      <w:color w:val="424242"/>
                                      <w:sz w:val="10"/>
                                    </w:rPr>
                                    <w:tab/>
                                  </w:r>
                                  <w:r>
                                    <w:rPr>
                                      <w:rFonts w:ascii="Arial"/>
                                      <w:color w:val="0C0C0C"/>
                                      <w:spacing w:val="-4"/>
                                      <w:sz w:val="10"/>
                                    </w:rPr>
                                    <w:t>T</w:t>
                                  </w:r>
                                  <w:r>
                                    <w:rPr>
                                      <w:rFonts w:ascii="Arial"/>
                                      <w:color w:val="424242"/>
                                      <w:spacing w:val="-4"/>
                                      <w:sz w:val="10"/>
                                    </w:rPr>
                                    <w:t>ask</w:t>
                                  </w:r>
                                </w:p>
                                <w:p>
                                  <w:pPr>
                                    <w:pStyle w:val="TableParagraph"/>
                                    <w:spacing w:before="1"/>
                                    <w:rPr>
                                      <w:rFonts w:ascii="Arial"/>
                                      <w:sz w:val="10"/>
                                    </w:rPr>
                                  </w:pPr>
                                </w:p>
                                <w:p>
                                  <w:pPr>
                                    <w:pStyle w:val="TableParagraph"/>
                                    <w:ind w:left="149"/>
                                    <w:rPr>
                                      <w:rFonts w:ascii="Arial"/>
                                      <w:sz w:val="10"/>
                                    </w:rPr>
                                  </w:pPr>
                                  <w:r>
                                    <w:rPr>
                                      <w:rFonts w:ascii="Arial"/>
                                      <w:color w:val="424242"/>
                                      <w:spacing w:val="-10"/>
                                      <w:w w:val="115"/>
                                      <w:sz w:val="10"/>
                                    </w:rPr>
                                    <w:t>0</w:t>
                                  </w:r>
                                </w:p>
                              </w:tc>
                              <w:tc>
                                <w:tcPr>
                                  <w:tcW w:w="2456" w:type="dxa"/>
                                  <w:tcBorders>
                                    <w:top w:val="single" w:sz="2" w:space="0" w:color="000000"/>
                                  </w:tcBorders>
                                </w:tcPr>
                                <w:p>
                                  <w:pPr>
                                    <w:pStyle w:val="TableParagraph"/>
                                    <w:spacing w:before="9"/>
                                    <w:ind w:left="96"/>
                                    <w:rPr>
                                      <w:rFonts w:ascii="Arial"/>
                                      <w:sz w:val="10"/>
                                    </w:rPr>
                                  </w:pPr>
                                  <w:r>
                                    <w:rPr>
                                      <w:rFonts w:ascii="Arial"/>
                                      <w:color w:val="424242"/>
                                      <w:w w:val="85"/>
                                      <w:sz w:val="10"/>
                                    </w:rPr>
                                    <w:t>Task</w:t>
                                  </w:r>
                                  <w:r>
                                    <w:rPr>
                                      <w:rFonts w:ascii="Arial"/>
                                      <w:color w:val="424242"/>
                                      <w:spacing w:val="3"/>
                                      <w:sz w:val="10"/>
                                    </w:rPr>
                                    <w:t> </w:t>
                                  </w:r>
                                  <w:r>
                                    <w:rPr>
                                      <w:rFonts w:ascii="Arial"/>
                                      <w:color w:val="424242"/>
                                      <w:spacing w:val="-4"/>
                                      <w:w w:val="95"/>
                                      <w:sz w:val="10"/>
                                    </w:rPr>
                                    <w:t>Name</w:t>
                                  </w:r>
                                </w:p>
                                <w:p>
                                  <w:pPr>
                                    <w:pStyle w:val="TableParagraph"/>
                                    <w:spacing w:before="1"/>
                                    <w:rPr>
                                      <w:rFonts w:ascii="Arial"/>
                                      <w:sz w:val="10"/>
                                    </w:rPr>
                                  </w:pPr>
                                </w:p>
                                <w:p>
                                  <w:pPr>
                                    <w:pStyle w:val="TableParagraph"/>
                                    <w:ind w:left="117"/>
                                    <w:rPr>
                                      <w:rFonts w:ascii="Arial"/>
                                      <w:sz w:val="10"/>
                                    </w:rPr>
                                  </w:pPr>
                                  <w:r>
                                    <w:rPr>
                                      <w:rFonts w:ascii="Arial"/>
                                      <w:color w:val="0C0C0C"/>
                                      <w:spacing w:val="-4"/>
                                      <w:sz w:val="10"/>
                                    </w:rPr>
                                    <w:t>S.offware</w:t>
                                  </w:r>
                                  <w:r>
                                    <w:rPr>
                                      <w:rFonts w:ascii="Arial"/>
                                      <w:color w:val="0C0C0C"/>
                                      <w:spacing w:val="6"/>
                                      <w:sz w:val="10"/>
                                    </w:rPr>
                                    <w:t> </w:t>
                                  </w:r>
                                  <w:r>
                                    <w:rPr>
                                      <w:rFonts w:ascii="Arial"/>
                                      <w:color w:val="0C0C0C"/>
                                      <w:spacing w:val="-2"/>
                                      <w:sz w:val="10"/>
                                    </w:rPr>
                                    <w:t>Development</w:t>
                                  </w:r>
                                </w:p>
                              </w:tc>
                              <w:tc>
                                <w:tcPr>
                                  <w:tcW w:w="1080" w:type="dxa"/>
                                  <w:tcBorders>
                                    <w:top w:val="single" w:sz="2" w:space="0" w:color="000000"/>
                                  </w:tcBorders>
                                </w:tcPr>
                                <w:p>
                                  <w:pPr>
                                    <w:pStyle w:val="TableParagraph"/>
                                    <w:spacing w:before="9"/>
                                    <w:ind w:left="424"/>
                                    <w:rPr>
                                      <w:rFonts w:ascii="Arial"/>
                                      <w:sz w:val="10"/>
                                    </w:rPr>
                                  </w:pPr>
                                  <w:r>
                                    <w:rPr>
                                      <w:rFonts w:ascii="Arial"/>
                                      <w:color w:val="424242"/>
                                      <w:spacing w:val="-2"/>
                                      <w:w w:val="105"/>
                                      <w:sz w:val="10"/>
                                    </w:rPr>
                                    <w:t>Duration</w:t>
                                  </w:r>
                                </w:p>
                                <w:p>
                                  <w:pPr>
                                    <w:pStyle w:val="TableParagraph"/>
                                    <w:spacing w:before="1"/>
                                    <w:rPr>
                                      <w:rFonts w:ascii="Arial"/>
                                      <w:sz w:val="10"/>
                                    </w:rPr>
                                  </w:pPr>
                                </w:p>
                                <w:p>
                                  <w:pPr>
                                    <w:pStyle w:val="TableParagraph"/>
                                    <w:ind w:left="428"/>
                                    <w:rPr>
                                      <w:rFonts w:ascii="Arial"/>
                                      <w:sz w:val="10"/>
                                    </w:rPr>
                                  </w:pPr>
                                  <w:r>
                                    <w:rPr>
                                      <w:rFonts w:ascii="Arial"/>
                                      <w:color w:val="0C0C0C"/>
                                      <w:spacing w:val="-2"/>
                                      <w:sz w:val="10"/>
                                    </w:rPr>
                                    <w:t>63.25</w:t>
                                  </w:r>
                                  <w:r>
                                    <w:rPr>
                                      <w:rFonts w:ascii="Arial"/>
                                      <w:color w:val="0C0C0C"/>
                                      <w:spacing w:val="-4"/>
                                      <w:sz w:val="10"/>
                                    </w:rPr>
                                    <w:t> days</w:t>
                                  </w:r>
                                </w:p>
                              </w:tc>
                              <w:tc>
                                <w:tcPr>
                                  <w:tcW w:w="915" w:type="dxa"/>
                                  <w:tcBorders>
                                    <w:top w:val="single" w:sz="2" w:space="0" w:color="000000"/>
                                  </w:tcBorders>
                                </w:tcPr>
                                <w:p>
                                  <w:pPr>
                                    <w:pStyle w:val="TableParagraph"/>
                                    <w:spacing w:before="9"/>
                                    <w:ind w:left="160"/>
                                    <w:rPr>
                                      <w:rFonts w:ascii="Arial"/>
                                      <w:sz w:val="10"/>
                                    </w:rPr>
                                  </w:pPr>
                                  <w:r>
                                    <w:rPr>
                                      <w:rFonts w:ascii="Arial"/>
                                      <w:color w:val="424242"/>
                                      <w:spacing w:val="-2"/>
                                      <w:sz w:val="10"/>
                                    </w:rPr>
                                    <w:t>Start</w:t>
                                  </w:r>
                                </w:p>
                                <w:p>
                                  <w:pPr>
                                    <w:pStyle w:val="TableParagraph"/>
                                    <w:spacing w:before="1"/>
                                    <w:rPr>
                                      <w:rFonts w:ascii="Arial"/>
                                      <w:sz w:val="10"/>
                                    </w:rPr>
                                  </w:pPr>
                                </w:p>
                                <w:p>
                                  <w:pPr>
                                    <w:pStyle w:val="TableParagraph"/>
                                    <w:ind w:left="157"/>
                                    <w:rPr>
                                      <w:rFonts w:ascii="Arial"/>
                                      <w:sz w:val="10"/>
                                    </w:rPr>
                                  </w:pPr>
                                  <w:r>
                                    <w:rPr>
                                      <w:rFonts w:ascii="Arial"/>
                                      <w:color w:val="0C0C0C"/>
                                      <w:spacing w:val="-4"/>
                                      <w:sz w:val="10"/>
                                    </w:rPr>
                                    <w:t>Thu</w:t>
                                  </w:r>
                                  <w:r>
                                    <w:rPr>
                                      <w:rFonts w:ascii="Arial"/>
                                      <w:color w:val="0C0C0C"/>
                                      <w:spacing w:val="8"/>
                                      <w:sz w:val="10"/>
                                    </w:rPr>
                                    <w:t> </w:t>
                                  </w:r>
                                  <w:r>
                                    <w:rPr>
                                      <w:rFonts w:ascii="Arial"/>
                                      <w:color w:val="0C0C0C"/>
                                      <w:spacing w:val="-4"/>
                                      <w:sz w:val="10"/>
                                    </w:rPr>
                                    <w:t>24-11-</w:t>
                                  </w:r>
                                  <w:r>
                                    <w:rPr>
                                      <w:rFonts w:ascii="Arial"/>
                                      <w:color w:val="0C0C0C"/>
                                      <w:spacing w:val="-5"/>
                                      <w:sz w:val="10"/>
                                    </w:rPr>
                                    <w:t>22</w:t>
                                  </w:r>
                                </w:p>
                              </w:tc>
                              <w:tc>
                                <w:tcPr>
                                  <w:tcW w:w="966" w:type="dxa"/>
                                  <w:tcBorders>
                                    <w:top w:val="single" w:sz="2" w:space="0" w:color="000000"/>
                                  </w:tcBorders>
                                </w:tcPr>
                                <w:p>
                                  <w:pPr>
                                    <w:pStyle w:val="TableParagraph"/>
                                    <w:spacing w:before="9"/>
                                    <w:ind w:left="170"/>
                                    <w:rPr>
                                      <w:rFonts w:ascii="Arial"/>
                                      <w:sz w:val="10"/>
                                    </w:rPr>
                                  </w:pPr>
                                  <w:r>
                                    <w:rPr>
                                      <w:rFonts w:ascii="Arial"/>
                                      <w:color w:val="424242"/>
                                      <w:spacing w:val="-2"/>
                                      <w:sz w:val="10"/>
                                    </w:rPr>
                                    <w:t>Finish</w:t>
                                  </w:r>
                                </w:p>
                                <w:p>
                                  <w:pPr>
                                    <w:pStyle w:val="TableParagraph"/>
                                    <w:spacing w:before="1"/>
                                    <w:rPr>
                                      <w:rFonts w:ascii="Arial"/>
                                      <w:sz w:val="10"/>
                                    </w:rPr>
                                  </w:pPr>
                                </w:p>
                                <w:p>
                                  <w:pPr>
                                    <w:pStyle w:val="TableParagraph"/>
                                    <w:ind w:left="165"/>
                                    <w:rPr>
                                      <w:rFonts w:ascii="Arial"/>
                                      <w:sz w:val="10"/>
                                    </w:rPr>
                                  </w:pPr>
                                  <w:r>
                                    <w:rPr>
                                      <w:rFonts w:ascii="Arial"/>
                                      <w:color w:val="0C0C0C"/>
                                      <w:sz w:val="10"/>
                                    </w:rPr>
                                    <w:t>Mon</w:t>
                                  </w:r>
                                  <w:r>
                                    <w:rPr>
                                      <w:rFonts w:ascii="Arial"/>
                                      <w:color w:val="0C0C0C"/>
                                      <w:spacing w:val="1"/>
                                      <w:sz w:val="10"/>
                                    </w:rPr>
                                    <w:t> </w:t>
                                  </w:r>
                                  <w:r>
                                    <w:rPr>
                                      <w:rFonts w:ascii="Arial"/>
                                      <w:color w:val="0C0C0C"/>
                                      <w:sz w:val="10"/>
                                    </w:rPr>
                                    <w:t>23-01-</w:t>
                                  </w:r>
                                  <w:r>
                                    <w:rPr>
                                      <w:rFonts w:ascii="Arial"/>
                                      <w:color w:val="0C0C0C"/>
                                      <w:spacing w:val="-5"/>
                                      <w:sz w:val="10"/>
                                    </w:rPr>
                                    <w:t>23</w:t>
                                  </w:r>
                                </w:p>
                              </w:tc>
                              <w:tc>
                                <w:tcPr>
                                  <w:tcW w:w="1021" w:type="dxa"/>
                                  <w:tcBorders>
                                    <w:top w:val="single" w:sz="2" w:space="0" w:color="000000"/>
                                  </w:tcBorders>
                                </w:tcPr>
                                <w:p>
                                  <w:pPr>
                                    <w:pStyle w:val="TableParagraph"/>
                                    <w:spacing w:before="9"/>
                                    <w:ind w:left="160"/>
                                    <w:rPr>
                                      <w:rFonts w:ascii="Arial"/>
                                      <w:sz w:val="10"/>
                                    </w:rPr>
                                  </w:pPr>
                                  <w:r>
                                    <w:rPr>
                                      <w:rFonts w:ascii="Arial"/>
                                      <w:color w:val="A8A8A8"/>
                                      <w:spacing w:val="-2"/>
                                      <w:sz w:val="10"/>
                                    </w:rPr>
                                    <w:t>I</w:t>
                                  </w:r>
                                  <w:r>
                                    <w:rPr>
                                      <w:rFonts w:ascii="Arial"/>
                                      <w:color w:val="424242"/>
                                      <w:spacing w:val="-2"/>
                                      <w:sz w:val="10"/>
                                    </w:rPr>
                                    <w:t>Predecesscrs</w:t>
                                  </w:r>
                                </w:p>
                              </w:tc>
                            </w:tr>
                            <w:tr>
                              <w:trPr>
                                <w:trHeight w:val="149" w:hRule="atLeast"/>
                              </w:trPr>
                              <w:tc>
                                <w:tcPr>
                                  <w:tcW w:w="288" w:type="dxa"/>
                                </w:tcPr>
                                <w:p>
                                  <w:pPr>
                                    <w:pStyle w:val="TableParagraph"/>
                                    <w:rPr>
                                      <w:sz w:val="8"/>
                                    </w:rPr>
                                  </w:pPr>
                                </w:p>
                              </w:tc>
                              <w:tc>
                                <w:tcPr>
                                  <w:tcW w:w="276" w:type="dxa"/>
                                </w:tcPr>
                                <w:p>
                                  <w:pPr>
                                    <w:pStyle w:val="TableParagraph"/>
                                    <w:rPr>
                                      <w:sz w:val="8"/>
                                    </w:rPr>
                                  </w:pPr>
                                </w:p>
                              </w:tc>
                              <w:tc>
                                <w:tcPr>
                                  <w:tcW w:w="487" w:type="dxa"/>
                                </w:tcPr>
                                <w:p>
                                  <w:pPr>
                                    <w:pStyle w:val="TableParagraph"/>
                                    <w:rPr>
                                      <w:sz w:val="8"/>
                                    </w:rPr>
                                  </w:pPr>
                                </w:p>
                              </w:tc>
                              <w:tc>
                                <w:tcPr>
                                  <w:tcW w:w="2456" w:type="dxa"/>
                                </w:tcPr>
                                <w:p>
                                  <w:pPr>
                                    <w:pStyle w:val="TableParagraph"/>
                                    <w:spacing w:line="112" w:lineRule="exact"/>
                                    <w:ind w:left="227"/>
                                    <w:rPr>
                                      <w:rFonts w:ascii="Arial"/>
                                      <w:sz w:val="10"/>
                                    </w:rPr>
                                  </w:pPr>
                                  <w:r>
                                    <w:rPr>
                                      <w:rFonts w:ascii="Arial"/>
                                      <w:color w:val="212121"/>
                                      <w:sz w:val="10"/>
                                    </w:rPr>
                                    <w:t>1</w:t>
                                  </w:r>
                                  <w:r>
                                    <w:rPr>
                                      <w:rFonts w:ascii="Arial"/>
                                      <w:color w:val="212121"/>
                                      <w:spacing w:val="-3"/>
                                      <w:sz w:val="10"/>
                                    </w:rPr>
                                    <w:t> </w:t>
                                  </w:r>
                                  <w:r>
                                    <w:rPr>
                                      <w:rFonts w:ascii="Arial"/>
                                      <w:color w:val="0C0C0C"/>
                                      <w:sz w:val="10"/>
                                    </w:rPr>
                                    <w:t>Project</w:t>
                                  </w:r>
                                  <w:r>
                                    <w:rPr>
                                      <w:rFonts w:ascii="Arial"/>
                                      <w:color w:val="0C0C0C"/>
                                      <w:spacing w:val="-2"/>
                                      <w:sz w:val="10"/>
                                    </w:rPr>
                                    <w:t> Initiation</w:t>
                                  </w:r>
                                </w:p>
                              </w:tc>
                              <w:tc>
                                <w:tcPr>
                                  <w:tcW w:w="1080" w:type="dxa"/>
                                </w:tcPr>
                                <w:p>
                                  <w:pPr>
                                    <w:pStyle w:val="TableParagraph"/>
                                    <w:spacing w:line="112" w:lineRule="exact"/>
                                    <w:ind w:left="426"/>
                                    <w:rPr>
                                      <w:rFonts w:ascii="Arial"/>
                                      <w:sz w:val="10"/>
                                    </w:rPr>
                                  </w:pPr>
                                  <w:r>
                                    <w:rPr>
                                      <w:rFonts w:ascii="Arial"/>
                                      <w:color w:val="0C0C0C"/>
                                      <w:spacing w:val="-2"/>
                                      <w:w w:val="110"/>
                                      <w:sz w:val="10"/>
                                    </w:rPr>
                                    <w:t>18days</w:t>
                                  </w:r>
                                </w:p>
                              </w:tc>
                              <w:tc>
                                <w:tcPr>
                                  <w:tcW w:w="915" w:type="dxa"/>
                                </w:tcPr>
                                <w:p>
                                  <w:pPr>
                                    <w:pStyle w:val="TableParagraph"/>
                                    <w:spacing w:line="112" w:lineRule="exact"/>
                                    <w:ind w:left="79" w:right="90"/>
                                    <w:jc w:val="center"/>
                                    <w:rPr>
                                      <w:rFonts w:ascii="Arial"/>
                                      <w:sz w:val="10"/>
                                    </w:rPr>
                                  </w:pPr>
                                  <w:r>
                                    <w:rPr>
                                      <w:rFonts w:ascii="Arial"/>
                                      <w:color w:val="0C0C0C"/>
                                      <w:spacing w:val="-2"/>
                                      <w:sz w:val="10"/>
                                    </w:rPr>
                                    <w:t>Thu</w:t>
                                  </w:r>
                                  <w:r>
                                    <w:rPr>
                                      <w:rFonts w:ascii="Arial"/>
                                      <w:color w:val="0C0C0C"/>
                                      <w:spacing w:val="-1"/>
                                      <w:sz w:val="10"/>
                                    </w:rPr>
                                    <w:t> </w:t>
                                  </w:r>
                                  <w:r>
                                    <w:rPr>
                                      <w:rFonts w:ascii="Arial"/>
                                      <w:color w:val="0C0C0C"/>
                                      <w:spacing w:val="-2"/>
                                      <w:sz w:val="10"/>
                                    </w:rPr>
                                    <w:t>24</w:t>
                                  </w:r>
                                  <w:r>
                                    <w:rPr>
                                      <w:rFonts w:ascii="Arial"/>
                                      <w:color w:val="424242"/>
                                      <w:spacing w:val="-2"/>
                                      <w:sz w:val="10"/>
                                    </w:rPr>
                                    <w:t>-</w:t>
                                  </w:r>
                                  <w:r>
                                    <w:rPr>
                                      <w:rFonts w:ascii="Arial"/>
                                      <w:color w:val="0C0C0C"/>
                                      <w:spacing w:val="-2"/>
                                      <w:sz w:val="10"/>
                                    </w:rPr>
                                    <w:t>11</w:t>
                                  </w:r>
                                  <w:r>
                                    <w:rPr>
                                      <w:rFonts w:ascii="Arial"/>
                                      <w:color w:val="424242"/>
                                      <w:spacing w:val="-2"/>
                                      <w:sz w:val="10"/>
                                    </w:rPr>
                                    <w:t>-</w:t>
                                  </w:r>
                                  <w:r>
                                    <w:rPr>
                                      <w:rFonts w:ascii="Arial"/>
                                      <w:color w:val="0C0C0C"/>
                                      <w:spacing w:val="-5"/>
                                      <w:sz w:val="10"/>
                                    </w:rPr>
                                    <w:t>22</w:t>
                                  </w:r>
                                </w:p>
                              </w:tc>
                              <w:tc>
                                <w:tcPr>
                                  <w:tcW w:w="966" w:type="dxa"/>
                                </w:tcPr>
                                <w:p>
                                  <w:pPr>
                                    <w:pStyle w:val="TableParagraph"/>
                                    <w:spacing w:line="112" w:lineRule="exact"/>
                                    <w:ind w:left="93" w:right="121"/>
                                    <w:jc w:val="center"/>
                                    <w:rPr>
                                      <w:rFonts w:ascii="Arial"/>
                                      <w:sz w:val="10"/>
                                    </w:rPr>
                                  </w:pPr>
                                  <w:r>
                                    <w:rPr>
                                      <w:rFonts w:ascii="Arial"/>
                                      <w:color w:val="0C0C0C"/>
                                      <w:spacing w:val="-2"/>
                                      <w:sz w:val="10"/>
                                    </w:rPr>
                                    <w:t>Sun</w:t>
                                  </w:r>
                                  <w:r>
                                    <w:rPr>
                                      <w:rFonts w:ascii="Arial"/>
                                      <w:color w:val="0C0C0C"/>
                                      <w:spacing w:val="3"/>
                                      <w:sz w:val="10"/>
                                    </w:rPr>
                                    <w:t> </w:t>
                                  </w:r>
                                  <w:r>
                                    <w:rPr>
                                      <w:rFonts w:ascii="Arial"/>
                                      <w:color w:val="0C0C0C"/>
                                      <w:spacing w:val="-2"/>
                                      <w:sz w:val="10"/>
                                    </w:rPr>
                                    <w:t>11</w:t>
                                  </w:r>
                                  <w:r>
                                    <w:rPr>
                                      <w:rFonts w:ascii="Arial"/>
                                      <w:color w:val="424242"/>
                                      <w:spacing w:val="-2"/>
                                      <w:sz w:val="10"/>
                                    </w:rPr>
                                    <w:t>-</w:t>
                                  </w:r>
                                  <w:r>
                                    <w:rPr>
                                      <w:rFonts w:ascii="Arial"/>
                                      <w:color w:val="0C0C0C"/>
                                      <w:spacing w:val="-2"/>
                                      <w:sz w:val="10"/>
                                    </w:rPr>
                                    <w:t>12</w:t>
                                  </w:r>
                                  <w:r>
                                    <w:rPr>
                                      <w:rFonts w:ascii="Arial"/>
                                      <w:color w:val="424242"/>
                                      <w:spacing w:val="-2"/>
                                      <w:sz w:val="10"/>
                                    </w:rPr>
                                    <w:t>-</w:t>
                                  </w:r>
                                  <w:r>
                                    <w:rPr>
                                      <w:rFonts w:ascii="Arial"/>
                                      <w:color w:val="0C0C0C"/>
                                      <w:spacing w:val="-5"/>
                                      <w:sz w:val="10"/>
                                    </w:rPr>
                                    <w:t>22</w:t>
                                  </w:r>
                                </w:p>
                              </w:tc>
                              <w:tc>
                                <w:tcPr>
                                  <w:tcW w:w="1021" w:type="dxa"/>
                                </w:tcPr>
                                <w:p>
                                  <w:pPr>
                                    <w:pStyle w:val="TableParagraph"/>
                                    <w:rPr>
                                      <w:sz w:val="8"/>
                                    </w:rPr>
                                  </w:pPr>
                                </w:p>
                              </w:tc>
                            </w:tr>
                            <w:tr>
                              <w:trPr>
                                <w:trHeight w:val="180"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34"/>
                                    <w:ind w:left="342"/>
                                    <w:rPr>
                                      <w:rFonts w:ascii="Arial"/>
                                      <w:sz w:val="10"/>
                                    </w:rPr>
                                  </w:pPr>
                                  <w:r>
                                    <w:rPr>
                                      <w:rFonts w:ascii="Arial"/>
                                      <w:color w:val="424242"/>
                                      <w:spacing w:val="-2"/>
                                      <w:w w:val="115"/>
                                      <w:sz w:val="10"/>
                                    </w:rPr>
                                    <w:t>1.lTeamformat</w:t>
                                  </w:r>
                                  <w:r>
                                    <w:rPr>
                                      <w:rFonts w:ascii="Arial"/>
                                      <w:color w:val="0C0C0C"/>
                                      <w:spacing w:val="-2"/>
                                      <w:w w:val="115"/>
                                      <w:sz w:val="10"/>
                                    </w:rPr>
                                    <w:t>i</w:t>
                                  </w:r>
                                  <w:r>
                                    <w:rPr>
                                      <w:rFonts w:ascii="Arial"/>
                                      <w:color w:val="424242"/>
                                      <w:spacing w:val="-2"/>
                                      <w:w w:val="115"/>
                                      <w:sz w:val="10"/>
                                    </w:rPr>
                                    <w:t>on</w:t>
                                  </w:r>
                                </w:p>
                              </w:tc>
                              <w:tc>
                                <w:tcPr>
                                  <w:tcW w:w="1080" w:type="dxa"/>
                                </w:tcPr>
                                <w:p>
                                  <w:pPr>
                                    <w:pStyle w:val="TableParagraph"/>
                                    <w:spacing w:before="34"/>
                                    <w:ind w:left="429"/>
                                    <w:rPr>
                                      <w:rFonts w:ascii="Arial"/>
                                      <w:sz w:val="10"/>
                                    </w:rPr>
                                  </w:pPr>
                                  <w:r>
                                    <w:rPr>
                                      <w:rFonts w:ascii="Arial"/>
                                      <w:color w:val="424242"/>
                                      <w:spacing w:val="-4"/>
                                      <w:w w:val="105"/>
                                      <w:sz w:val="10"/>
                                    </w:rPr>
                                    <w:t>2hrs</w:t>
                                  </w:r>
                                </w:p>
                              </w:tc>
                              <w:tc>
                                <w:tcPr>
                                  <w:tcW w:w="915" w:type="dxa"/>
                                </w:tcPr>
                                <w:p>
                                  <w:pPr>
                                    <w:pStyle w:val="TableParagraph"/>
                                    <w:spacing w:before="34"/>
                                    <w:ind w:left="69" w:right="90"/>
                                    <w:jc w:val="center"/>
                                    <w:rPr>
                                      <w:rFonts w:ascii="Arial"/>
                                      <w:sz w:val="10"/>
                                    </w:rPr>
                                  </w:pPr>
                                  <w:r>
                                    <w:rPr>
                                      <w:rFonts w:ascii="Arial"/>
                                      <w:color w:val="424242"/>
                                      <w:w w:val="105"/>
                                      <w:sz w:val="10"/>
                                    </w:rPr>
                                    <w:t>Thu24</w:t>
                                  </w:r>
                                  <w:r>
                                    <w:rPr>
                                      <w:rFonts w:ascii="Arial"/>
                                      <w:color w:val="0C0C0C"/>
                                      <w:w w:val="105"/>
                                      <w:sz w:val="10"/>
                                    </w:rPr>
                                    <w:t>-l</w:t>
                                  </w:r>
                                  <w:r>
                                    <w:rPr>
                                      <w:rFonts w:ascii="Arial"/>
                                      <w:color w:val="424242"/>
                                      <w:w w:val="105"/>
                                      <w:sz w:val="10"/>
                                    </w:rPr>
                                    <w:t>1</w:t>
                                  </w:r>
                                  <w:r>
                                    <w:rPr>
                                      <w:rFonts w:ascii="Arial"/>
                                      <w:color w:val="0C0C0C"/>
                                      <w:w w:val="105"/>
                                      <w:sz w:val="10"/>
                                    </w:rPr>
                                    <w:t>-</w:t>
                                  </w:r>
                                  <w:r>
                                    <w:rPr>
                                      <w:rFonts w:ascii="Arial"/>
                                      <w:color w:val="424242"/>
                                      <w:spacing w:val="-5"/>
                                      <w:w w:val="105"/>
                                      <w:sz w:val="10"/>
                                    </w:rPr>
                                    <w:t>22</w:t>
                                  </w:r>
                                </w:p>
                              </w:tc>
                              <w:tc>
                                <w:tcPr>
                                  <w:tcW w:w="966" w:type="dxa"/>
                                </w:tcPr>
                                <w:p>
                                  <w:pPr>
                                    <w:pStyle w:val="TableParagraph"/>
                                    <w:spacing w:before="34"/>
                                    <w:ind w:left="71" w:right="121"/>
                                    <w:jc w:val="center"/>
                                    <w:rPr>
                                      <w:rFonts w:ascii="Arial"/>
                                      <w:sz w:val="10"/>
                                    </w:rPr>
                                  </w:pPr>
                                  <w:r>
                                    <w:rPr>
                                      <w:rFonts w:ascii="Arial"/>
                                      <w:color w:val="424242"/>
                                      <w:spacing w:val="-2"/>
                                      <w:sz w:val="10"/>
                                    </w:rPr>
                                    <w:t>Thu24-</w:t>
                                  </w:r>
                                  <w:r>
                                    <w:rPr>
                                      <w:rFonts w:ascii="Arial"/>
                                      <w:color w:val="A8A8A8"/>
                                      <w:spacing w:val="-2"/>
                                      <w:sz w:val="10"/>
                                    </w:rPr>
                                    <w:t>1</w:t>
                                  </w:r>
                                  <w:r>
                                    <w:rPr>
                                      <w:rFonts w:ascii="Arial"/>
                                      <w:color w:val="424242"/>
                                      <w:spacing w:val="-2"/>
                                      <w:sz w:val="10"/>
                                    </w:rPr>
                                    <w:t>1</w:t>
                                  </w:r>
                                  <w:r>
                                    <w:rPr>
                                      <w:rFonts w:ascii="Arial"/>
                                      <w:color w:val="0C0C0C"/>
                                      <w:spacing w:val="-2"/>
                                      <w:sz w:val="10"/>
                                    </w:rPr>
                                    <w:t>-</w:t>
                                  </w:r>
                                  <w:r>
                                    <w:rPr>
                                      <w:rFonts w:ascii="Arial"/>
                                      <w:color w:val="424242"/>
                                      <w:spacing w:val="-5"/>
                                      <w:sz w:val="10"/>
                                    </w:rPr>
                                    <w:t>22</w:t>
                                  </w:r>
                                </w:p>
                              </w:tc>
                              <w:tc>
                                <w:tcPr>
                                  <w:tcW w:w="1021" w:type="dxa"/>
                                </w:tcPr>
                                <w:p>
                                  <w:pPr>
                                    <w:pStyle w:val="TableParagraph"/>
                                    <w:rPr>
                                      <w:sz w:val="10"/>
                                    </w:rPr>
                                  </w:pPr>
                                </w:p>
                              </w:tc>
                            </w:tr>
                            <w:tr>
                              <w:trPr>
                                <w:trHeight w:val="16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5"/>
                                      <w:sz w:val="10"/>
                                    </w:rPr>
                                    <w:t>:.</w:t>
                                  </w:r>
                                </w:p>
                              </w:tc>
                              <w:tc>
                                <w:tcPr>
                                  <w:tcW w:w="2456" w:type="dxa"/>
                                </w:tcPr>
                                <w:p>
                                  <w:pPr>
                                    <w:pStyle w:val="TableParagraph"/>
                                    <w:spacing w:before="27"/>
                                    <w:ind w:left="342"/>
                                    <w:rPr>
                                      <w:rFonts w:ascii="Arial"/>
                                      <w:sz w:val="10"/>
                                    </w:rPr>
                                  </w:pPr>
                                  <w:r>
                                    <w:rPr>
                                      <w:rFonts w:ascii="Arial"/>
                                      <w:color w:val="424242"/>
                                      <w:sz w:val="10"/>
                                    </w:rPr>
                                    <w:t>1.2</w:t>
                                  </w:r>
                                  <w:r>
                                    <w:rPr>
                                      <w:rFonts w:ascii="Arial"/>
                                      <w:color w:val="424242"/>
                                      <w:spacing w:val="-7"/>
                                      <w:sz w:val="10"/>
                                    </w:rPr>
                                    <w:t> </w:t>
                                  </w:r>
                                  <w:r>
                                    <w:rPr>
                                      <w:rFonts w:ascii="Arial"/>
                                      <w:color w:val="424242"/>
                                      <w:sz w:val="10"/>
                                    </w:rPr>
                                    <w:t>Select</w:t>
                                  </w:r>
                                  <w:r>
                                    <w:rPr>
                                      <w:rFonts w:ascii="Arial"/>
                                      <w:color w:val="B8B8B8"/>
                                      <w:sz w:val="10"/>
                                    </w:rPr>
                                    <w:t>i</w:t>
                                  </w:r>
                                  <w:r>
                                    <w:rPr>
                                      <w:rFonts w:ascii="Arial"/>
                                      <w:color w:val="424242"/>
                                      <w:sz w:val="10"/>
                                    </w:rPr>
                                    <w:t>on</w:t>
                                  </w:r>
                                  <w:r>
                                    <w:rPr>
                                      <w:rFonts w:ascii="Arial"/>
                                      <w:color w:val="424242"/>
                                      <w:spacing w:val="-3"/>
                                      <w:sz w:val="10"/>
                                    </w:rPr>
                                    <w:t> </w:t>
                                  </w:r>
                                  <w:r>
                                    <w:rPr>
                                      <w:rFonts w:ascii="Arial"/>
                                      <w:color w:val="424242"/>
                                      <w:sz w:val="10"/>
                                    </w:rPr>
                                    <w:t>o'</w:t>
                                  </w:r>
                                  <w:r>
                                    <w:rPr>
                                      <w:rFonts w:ascii="Arial"/>
                                      <w:color w:val="424242"/>
                                      <w:spacing w:val="12"/>
                                      <w:sz w:val="10"/>
                                    </w:rPr>
                                    <w:t> </w:t>
                                  </w:r>
                                  <w:r>
                                    <w:rPr>
                                      <w:rFonts w:ascii="Arial"/>
                                      <w:color w:val="424242"/>
                                      <w:sz w:val="10"/>
                                    </w:rPr>
                                    <w:t>top</w:t>
                                  </w:r>
                                  <w:r>
                                    <w:rPr>
                                      <w:rFonts w:ascii="Arial"/>
                                      <w:color w:val="0C0C0C"/>
                                      <w:sz w:val="10"/>
                                    </w:rPr>
                                    <w:t>.</w:t>
                                  </w:r>
                                  <w:r>
                                    <w:rPr>
                                      <w:rFonts w:ascii="Arial"/>
                                      <w:color w:val="0C0C0C"/>
                                      <w:spacing w:val="-1"/>
                                      <w:sz w:val="10"/>
                                    </w:rPr>
                                    <w:t> </w:t>
                                  </w:r>
                                  <w:r>
                                    <w:rPr>
                                      <w:rFonts w:ascii="Arial"/>
                                      <w:color w:val="424242"/>
                                      <w:sz w:val="10"/>
                                    </w:rPr>
                                    <w:t>ic</w:t>
                                  </w:r>
                                  <w:r>
                                    <w:rPr>
                                      <w:rFonts w:ascii="Arial"/>
                                      <w:color w:val="424242"/>
                                      <w:spacing w:val="-1"/>
                                      <w:sz w:val="10"/>
                                    </w:rPr>
                                    <w:t> </w:t>
                                  </w:r>
                                  <w:r>
                                    <w:rPr>
                                      <w:rFonts w:ascii="Arial"/>
                                      <w:color w:val="424242"/>
                                      <w:sz w:val="10"/>
                                    </w:rPr>
                                    <w:t>with</w:t>
                                  </w:r>
                                  <w:r>
                                    <w:rPr>
                                      <w:rFonts w:ascii="Arial"/>
                                      <w:color w:val="424242"/>
                                      <w:spacing w:val="-14"/>
                                      <w:sz w:val="10"/>
                                    </w:rPr>
                                    <w:t> </w:t>
                                  </w:r>
                                  <w:r>
                                    <w:rPr>
                                      <w:rFonts w:ascii="Arial"/>
                                      <w:color w:val="606060"/>
                                      <w:spacing w:val="-2"/>
                                      <w:sz w:val="10"/>
                                    </w:rPr>
                                    <w:t>.research</w:t>
                                  </w:r>
                                </w:p>
                              </w:tc>
                              <w:tc>
                                <w:tcPr>
                                  <w:tcW w:w="1080" w:type="dxa"/>
                                </w:tcPr>
                                <w:p>
                                  <w:pPr>
                                    <w:pStyle w:val="TableParagraph"/>
                                    <w:spacing w:before="27"/>
                                    <w:ind w:left="427"/>
                                    <w:rPr>
                                      <w:rFonts w:ascii="Arial"/>
                                      <w:sz w:val="10"/>
                                    </w:rPr>
                                  </w:pPr>
                                  <w:r>
                                    <w:rPr>
                                      <w:rFonts w:ascii="Arial"/>
                                      <w:color w:val="424242"/>
                                      <w:sz w:val="10"/>
                                    </w:rPr>
                                    <w:t>3</w:t>
                                  </w:r>
                                  <w:r>
                                    <w:rPr>
                                      <w:rFonts w:ascii="Arial"/>
                                      <w:color w:val="424242"/>
                                      <w:spacing w:val="-6"/>
                                      <w:sz w:val="10"/>
                                    </w:rPr>
                                    <w:t> </w:t>
                                  </w:r>
                                  <w:r>
                                    <w:rPr>
                                      <w:rFonts w:ascii="Arial"/>
                                      <w:color w:val="424242"/>
                                      <w:spacing w:val="-4"/>
                                      <w:sz w:val="10"/>
                                    </w:rPr>
                                    <w:t>days</w:t>
                                  </w:r>
                                </w:p>
                              </w:tc>
                              <w:tc>
                                <w:tcPr>
                                  <w:tcW w:w="915" w:type="dxa"/>
                                </w:tcPr>
                                <w:p>
                                  <w:pPr>
                                    <w:pStyle w:val="TableParagraph"/>
                                    <w:spacing w:before="27"/>
                                    <w:ind w:left="68" w:right="90"/>
                                    <w:jc w:val="center"/>
                                    <w:rPr>
                                      <w:rFonts w:ascii="Arial"/>
                                      <w:sz w:val="10"/>
                                    </w:rPr>
                                  </w:pPr>
                                  <w:r>
                                    <w:rPr>
                                      <w:rFonts w:ascii="Arial"/>
                                      <w:color w:val="424242"/>
                                      <w:w w:val="90"/>
                                      <w:sz w:val="10"/>
                                    </w:rPr>
                                    <w:t>Th</w:t>
                                  </w:r>
                                  <w:r>
                                    <w:rPr>
                                      <w:rFonts w:ascii="Arial"/>
                                      <w:color w:val="606060"/>
                                      <w:w w:val="90"/>
                                      <w:position w:val="3"/>
                                      <w:sz w:val="4"/>
                                    </w:rPr>
                                    <w:t>1</w:t>
                                  </w:r>
                                  <w:r>
                                    <w:rPr>
                                      <w:rFonts w:ascii="Arial"/>
                                      <w:color w:val="424242"/>
                                      <w:w w:val="90"/>
                                      <w:sz w:val="8"/>
                                    </w:rPr>
                                    <w:t>J</w:t>
                                  </w:r>
                                  <w:r>
                                    <w:rPr>
                                      <w:rFonts w:ascii="Arial"/>
                                      <w:color w:val="424242"/>
                                      <w:spacing w:val="21"/>
                                      <w:sz w:val="8"/>
                                    </w:rPr>
                                    <w:t> </w:t>
                                  </w:r>
                                  <w:r>
                                    <w:rPr>
                                      <w:rFonts w:ascii="Arial"/>
                                      <w:color w:val="424242"/>
                                      <w:w w:val="90"/>
                                      <w:sz w:val="10"/>
                                    </w:rPr>
                                    <w:t>24</w:t>
                                  </w:r>
                                  <w:r>
                                    <w:rPr>
                                      <w:rFonts w:ascii="Arial"/>
                                      <w:color w:val="606060"/>
                                      <w:w w:val="90"/>
                                      <w:sz w:val="10"/>
                                    </w:rPr>
                                    <w:t>-</w:t>
                                  </w:r>
                                  <w:r>
                                    <w:rPr>
                                      <w:rFonts w:ascii="Arial"/>
                                      <w:color w:val="0C0C0C"/>
                                      <w:w w:val="90"/>
                                      <w:sz w:val="10"/>
                                    </w:rPr>
                                    <w:t>1</w:t>
                                  </w:r>
                                  <w:r>
                                    <w:rPr>
                                      <w:rFonts w:ascii="Arial"/>
                                      <w:color w:val="424242"/>
                                      <w:w w:val="90"/>
                                      <w:sz w:val="10"/>
                                    </w:rPr>
                                    <w:t>1</w:t>
                                  </w:r>
                                  <w:r>
                                    <w:rPr>
                                      <w:rFonts w:ascii="Arial"/>
                                      <w:color w:val="606060"/>
                                      <w:w w:val="90"/>
                                      <w:sz w:val="10"/>
                                    </w:rPr>
                                    <w:t>-</w:t>
                                  </w:r>
                                  <w:r>
                                    <w:rPr>
                                      <w:rFonts w:ascii="Arial"/>
                                      <w:color w:val="424242"/>
                                      <w:spacing w:val="-5"/>
                                      <w:w w:val="90"/>
                                      <w:sz w:val="10"/>
                                    </w:rPr>
                                    <w:t>22</w:t>
                                  </w:r>
                                </w:p>
                              </w:tc>
                              <w:tc>
                                <w:tcPr>
                                  <w:tcW w:w="966" w:type="dxa"/>
                                </w:tcPr>
                                <w:p>
                                  <w:pPr>
                                    <w:pStyle w:val="TableParagraph"/>
                                    <w:spacing w:before="27"/>
                                    <w:ind w:left="69" w:right="121"/>
                                    <w:jc w:val="center"/>
                                    <w:rPr>
                                      <w:rFonts w:ascii="Arial"/>
                                      <w:sz w:val="10"/>
                                    </w:rPr>
                                  </w:pPr>
                                  <w:r>
                                    <w:rPr>
                                      <w:rFonts w:ascii="Arial"/>
                                      <w:color w:val="424242"/>
                                      <w:spacing w:val="-4"/>
                                      <w:sz w:val="10"/>
                                    </w:rPr>
                                    <w:t>Sun</w:t>
                                  </w:r>
                                  <w:r>
                                    <w:rPr>
                                      <w:rFonts w:ascii="Arial"/>
                                      <w:color w:val="424242"/>
                                      <w:spacing w:val="-2"/>
                                      <w:sz w:val="10"/>
                                    </w:rPr>
                                    <w:t> </w:t>
                                  </w:r>
                                  <w:r>
                                    <w:rPr>
                                      <w:rFonts w:ascii="Arial"/>
                                      <w:color w:val="424242"/>
                                      <w:spacing w:val="-4"/>
                                      <w:sz w:val="10"/>
                                    </w:rPr>
                                    <w:t>27-11-</w:t>
                                  </w:r>
                                  <w:r>
                                    <w:rPr>
                                      <w:rFonts w:ascii="Arial"/>
                                      <w:color w:val="424242"/>
                                      <w:spacing w:val="-5"/>
                                      <w:sz w:val="10"/>
                                    </w:rPr>
                                    <w:t>22</w:t>
                                  </w:r>
                                </w:p>
                              </w:tc>
                              <w:tc>
                                <w:tcPr>
                                  <w:tcW w:w="1021" w:type="dxa"/>
                                </w:tcPr>
                                <w:p>
                                  <w:pPr>
                                    <w:pStyle w:val="TableParagraph"/>
                                    <w:spacing w:before="27"/>
                                    <w:ind w:left="180"/>
                                    <w:rPr>
                                      <w:rFonts w:ascii="Arial"/>
                                      <w:sz w:val="10"/>
                                    </w:rPr>
                                  </w:pPr>
                                  <w:r>
                                    <w:rPr>
                                      <w:rFonts w:ascii="Arial"/>
                                      <w:color w:val="424242"/>
                                      <w:spacing w:val="-10"/>
                                      <w:w w:val="110"/>
                                      <w:sz w:val="10"/>
                                    </w:rPr>
                                    <w:t>2</w:t>
                                  </w:r>
                                </w:p>
                              </w:tc>
                            </w:tr>
                            <w:tr>
                              <w:trPr>
                                <w:trHeight w:val="168"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0"/>
                                    <w:ind w:left="104"/>
                                    <w:rPr>
                                      <w:rFonts w:ascii="Arial"/>
                                      <w:i/>
                                      <w:sz w:val="10"/>
                                    </w:rPr>
                                  </w:pPr>
                                  <w:r>
                                    <w:rPr>
                                      <w:rFonts w:ascii="Arial"/>
                                      <w:i/>
                                      <w:color w:val="567CA3"/>
                                      <w:w w:val="105"/>
                                      <w:sz w:val="10"/>
                                    </w:rPr>
                                    <w:t>-</w:t>
                                  </w:r>
                                  <w:r>
                                    <w:rPr>
                                      <w:rFonts w:ascii="Arial"/>
                                      <w:i/>
                                      <w:color w:val="567CA3"/>
                                      <w:spacing w:val="-5"/>
                                      <w:w w:val="110"/>
                                      <w:sz w:val="10"/>
                                    </w:rPr>
                                    <w:t>:.</w:t>
                                  </w:r>
                                </w:p>
                              </w:tc>
                              <w:tc>
                                <w:tcPr>
                                  <w:tcW w:w="2456" w:type="dxa"/>
                                </w:tcPr>
                                <w:p>
                                  <w:pPr>
                                    <w:pStyle w:val="TableParagraph"/>
                                    <w:spacing w:before="20"/>
                                    <w:ind w:left="342"/>
                                    <w:rPr>
                                      <w:rFonts w:ascii="Arial"/>
                                      <w:sz w:val="10"/>
                                    </w:rPr>
                                  </w:pPr>
                                  <w:r>
                                    <w:rPr>
                                      <w:rFonts w:ascii="Arial"/>
                                      <w:color w:val="424242"/>
                                      <w:spacing w:val="-2"/>
                                      <w:w w:val="105"/>
                                      <w:sz w:val="10"/>
                                    </w:rPr>
                                    <w:t>1.3Superviserapproval</w:t>
                                  </w:r>
                                </w:p>
                              </w:tc>
                              <w:tc>
                                <w:tcPr>
                                  <w:tcW w:w="1080" w:type="dxa"/>
                                </w:tcPr>
                                <w:p>
                                  <w:pPr>
                                    <w:pStyle w:val="TableParagraph"/>
                                    <w:spacing w:before="20"/>
                                    <w:ind w:left="429"/>
                                    <w:rPr>
                                      <w:rFonts w:ascii="Arial"/>
                                      <w:sz w:val="10"/>
                                    </w:rPr>
                                  </w:pPr>
                                  <w:r>
                                    <w:rPr>
                                      <w:rFonts w:ascii="Arial"/>
                                      <w:color w:val="424242"/>
                                      <w:spacing w:val="-2"/>
                                      <w:w w:val="110"/>
                                      <w:sz w:val="10"/>
                                    </w:rPr>
                                    <w:t>2days</w:t>
                                  </w:r>
                                </w:p>
                              </w:tc>
                              <w:tc>
                                <w:tcPr>
                                  <w:tcW w:w="915" w:type="dxa"/>
                                </w:tcPr>
                                <w:p>
                                  <w:pPr>
                                    <w:pStyle w:val="TableParagraph"/>
                                    <w:spacing w:before="20"/>
                                    <w:ind w:left="76" w:right="90"/>
                                    <w:jc w:val="center"/>
                                    <w:rPr>
                                      <w:rFonts w:ascii="Arial"/>
                                      <w:sz w:val="10"/>
                                    </w:rPr>
                                  </w:pPr>
                                  <w:r>
                                    <w:rPr>
                                      <w:rFonts w:ascii="Arial"/>
                                      <w:color w:val="424242"/>
                                      <w:spacing w:val="-2"/>
                                      <w:sz w:val="10"/>
                                    </w:rPr>
                                    <w:t>Sun27</w:t>
                                  </w:r>
                                  <w:r>
                                    <w:rPr>
                                      <w:rFonts w:ascii="Arial"/>
                                      <w:color w:val="0C0C0C"/>
                                      <w:spacing w:val="-2"/>
                                      <w:sz w:val="10"/>
                                    </w:rPr>
                                    <w:t>-</w:t>
                                  </w:r>
                                  <w:r>
                                    <w:rPr>
                                      <w:rFonts w:ascii="Arial"/>
                                      <w:color w:val="424242"/>
                                      <w:spacing w:val="-2"/>
                                      <w:sz w:val="10"/>
                                    </w:rPr>
                                    <w:t>11</w:t>
                                  </w:r>
                                  <w:r>
                                    <w:rPr>
                                      <w:rFonts w:ascii="Arial"/>
                                      <w:color w:val="0C0C0C"/>
                                      <w:spacing w:val="-2"/>
                                      <w:sz w:val="10"/>
                                    </w:rPr>
                                    <w:t>-</w:t>
                                  </w:r>
                                  <w:r>
                                    <w:rPr>
                                      <w:rFonts w:ascii="Arial"/>
                                      <w:color w:val="424242"/>
                                      <w:spacing w:val="-5"/>
                                      <w:sz w:val="10"/>
                                    </w:rPr>
                                    <w:t>22</w:t>
                                  </w:r>
                                </w:p>
                              </w:tc>
                              <w:tc>
                                <w:tcPr>
                                  <w:tcW w:w="966" w:type="dxa"/>
                                </w:tcPr>
                                <w:p>
                                  <w:pPr>
                                    <w:pStyle w:val="TableParagraph"/>
                                    <w:spacing w:before="20"/>
                                    <w:ind w:left="119" w:right="121"/>
                                    <w:jc w:val="center"/>
                                    <w:rPr>
                                      <w:rFonts w:ascii="Arial"/>
                                      <w:sz w:val="10"/>
                                    </w:rPr>
                                  </w:pPr>
                                  <w:r>
                                    <w:rPr>
                                      <w:rFonts w:ascii="Arial"/>
                                      <w:color w:val="424242"/>
                                      <w:w w:val="105"/>
                                      <w:sz w:val="10"/>
                                    </w:rPr>
                                    <w:t>Mon28</w:t>
                                  </w:r>
                                  <w:r>
                                    <w:rPr>
                                      <w:rFonts w:ascii="Arial"/>
                                      <w:color w:val="0C0C0C"/>
                                      <w:w w:val="105"/>
                                      <w:sz w:val="10"/>
                                    </w:rPr>
                                    <w:t>-</w:t>
                                  </w:r>
                                  <w:r>
                                    <w:rPr>
                                      <w:rFonts w:ascii="Arial"/>
                                      <w:color w:val="424242"/>
                                      <w:w w:val="105"/>
                                      <w:sz w:val="10"/>
                                    </w:rPr>
                                    <w:t>11</w:t>
                                  </w:r>
                                  <w:r>
                                    <w:rPr>
                                      <w:rFonts w:ascii="Arial"/>
                                      <w:color w:val="0C0C0C"/>
                                      <w:w w:val="105"/>
                                      <w:sz w:val="10"/>
                                    </w:rPr>
                                    <w:t>-</w:t>
                                  </w:r>
                                  <w:r>
                                    <w:rPr>
                                      <w:rFonts w:ascii="Arial"/>
                                      <w:color w:val="424242"/>
                                      <w:spacing w:val="-5"/>
                                      <w:w w:val="105"/>
                                      <w:sz w:val="10"/>
                                    </w:rPr>
                                    <w:t>22</w:t>
                                  </w:r>
                                </w:p>
                              </w:tc>
                              <w:tc>
                                <w:tcPr>
                                  <w:tcW w:w="1021" w:type="dxa"/>
                                </w:tcPr>
                                <w:p>
                                  <w:pPr>
                                    <w:pStyle w:val="TableParagraph"/>
                                    <w:spacing w:before="20"/>
                                    <w:ind w:left="179"/>
                                    <w:rPr>
                                      <w:rFonts w:ascii="Arial"/>
                                      <w:sz w:val="10"/>
                                    </w:rPr>
                                  </w:pPr>
                                  <w:r>
                                    <w:rPr>
                                      <w:rFonts w:ascii="Arial"/>
                                      <w:color w:val="424242"/>
                                      <w:spacing w:val="-10"/>
                                      <w:w w:val="105"/>
                                      <w:sz w:val="10"/>
                                    </w:rPr>
                                    <w:t>3</w:t>
                                  </w:r>
                                </w:p>
                              </w:tc>
                            </w:tr>
                            <w:tr>
                              <w:trPr>
                                <w:trHeight w:val="177"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30"/>
                                    <w:ind w:left="342"/>
                                    <w:rPr>
                                      <w:rFonts w:ascii="Arial"/>
                                      <w:sz w:val="10"/>
                                    </w:rPr>
                                  </w:pPr>
                                  <w:r>
                                    <w:rPr>
                                      <w:rFonts w:ascii="Arial"/>
                                      <w:color w:val="424242"/>
                                      <w:sz w:val="10"/>
                                    </w:rPr>
                                    <w:t>1.4</w:t>
                                  </w:r>
                                  <w:r>
                                    <w:rPr>
                                      <w:rFonts w:ascii="Arial"/>
                                      <w:color w:val="424242"/>
                                      <w:spacing w:val="-4"/>
                                      <w:sz w:val="10"/>
                                    </w:rPr>
                                    <w:t> </w:t>
                                  </w:r>
                                  <w:r>
                                    <w:rPr>
                                      <w:rFonts w:ascii="Arial"/>
                                      <w:color w:val="424242"/>
                                      <w:sz w:val="10"/>
                                    </w:rPr>
                                    <w:t>Familiarisation</w:t>
                                  </w:r>
                                  <w:r>
                                    <w:rPr>
                                      <w:rFonts w:ascii="Arial"/>
                                      <w:color w:val="424242"/>
                                      <w:spacing w:val="-6"/>
                                      <w:sz w:val="10"/>
                                    </w:rPr>
                                    <w:t> </w:t>
                                  </w:r>
                                  <w:r>
                                    <w:rPr>
                                      <w:rFonts w:ascii="Arial"/>
                                      <w:color w:val="424242"/>
                                      <w:sz w:val="10"/>
                                    </w:rPr>
                                    <w:t>with</w:t>
                                  </w:r>
                                  <w:r>
                                    <w:rPr>
                                      <w:rFonts w:ascii="Arial"/>
                                      <w:color w:val="424242"/>
                                      <w:spacing w:val="-4"/>
                                      <w:sz w:val="10"/>
                                    </w:rPr>
                                    <w:t> </w:t>
                                  </w:r>
                                  <w:r>
                                    <w:rPr>
                                      <w:rFonts w:ascii="Arial"/>
                                      <w:color w:val="878785"/>
                                      <w:spacing w:val="-2"/>
                                      <w:sz w:val="10"/>
                                    </w:rPr>
                                    <w:t>t</w:t>
                                  </w:r>
                                  <w:r>
                                    <w:rPr>
                                      <w:rFonts w:ascii="Arial"/>
                                      <w:color w:val="424242"/>
                                      <w:spacing w:val="-2"/>
                                      <w:sz w:val="10"/>
                                    </w:rPr>
                                    <w:t>op</w:t>
                                  </w:r>
                                  <w:r>
                                    <w:rPr>
                                      <w:rFonts w:ascii="Arial"/>
                                      <w:color w:val="999999"/>
                                      <w:spacing w:val="-2"/>
                                      <w:sz w:val="10"/>
                                    </w:rPr>
                                    <w:t>i</w:t>
                                  </w:r>
                                  <w:r>
                                    <w:rPr>
                                      <w:rFonts w:ascii="Arial"/>
                                      <w:color w:val="606060"/>
                                      <w:spacing w:val="-2"/>
                                      <w:sz w:val="10"/>
                                    </w:rPr>
                                    <w:t>c</w:t>
                                  </w:r>
                                </w:p>
                              </w:tc>
                              <w:tc>
                                <w:tcPr>
                                  <w:tcW w:w="1080" w:type="dxa"/>
                                </w:tcPr>
                                <w:p>
                                  <w:pPr>
                                    <w:pStyle w:val="TableParagraph"/>
                                    <w:spacing w:before="30"/>
                                    <w:ind w:left="435"/>
                                    <w:rPr>
                                      <w:rFonts w:ascii="Arial"/>
                                      <w:sz w:val="10"/>
                                    </w:rPr>
                                  </w:pPr>
                                  <w:r>
                                    <w:rPr>
                                      <w:rFonts w:ascii="Arial"/>
                                      <w:color w:val="424242"/>
                                      <w:w w:val="80"/>
                                      <w:sz w:val="10"/>
                                    </w:rPr>
                                    <w:t>1</w:t>
                                  </w:r>
                                  <w:r>
                                    <w:rPr>
                                      <w:rFonts w:ascii="Arial"/>
                                      <w:color w:val="424242"/>
                                      <w:spacing w:val="-5"/>
                                      <w:sz w:val="10"/>
                                    </w:rPr>
                                    <w:t> </w:t>
                                  </w:r>
                                  <w:r>
                                    <w:rPr>
                                      <w:rFonts w:ascii="Arial"/>
                                      <w:color w:val="424242"/>
                                      <w:spacing w:val="-5"/>
                                      <w:w w:val="80"/>
                                      <w:sz w:val="10"/>
                                    </w:rPr>
                                    <w:t>day</w:t>
                                  </w:r>
                                </w:p>
                              </w:tc>
                              <w:tc>
                                <w:tcPr>
                                  <w:tcW w:w="915" w:type="dxa"/>
                                </w:tcPr>
                                <w:p>
                                  <w:pPr>
                                    <w:pStyle w:val="TableParagraph"/>
                                    <w:spacing w:before="30"/>
                                    <w:ind w:left="65" w:right="90"/>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29-11-</w:t>
                                  </w:r>
                                  <w:r>
                                    <w:rPr>
                                      <w:rFonts w:ascii="Arial"/>
                                      <w:color w:val="424242"/>
                                      <w:spacing w:val="-5"/>
                                      <w:sz w:val="10"/>
                                    </w:rPr>
                                    <w:t>22</w:t>
                                  </w:r>
                                </w:p>
                              </w:tc>
                              <w:tc>
                                <w:tcPr>
                                  <w:tcW w:w="966" w:type="dxa"/>
                                </w:tcPr>
                                <w:p>
                                  <w:pPr>
                                    <w:pStyle w:val="TableParagraph"/>
                                    <w:spacing w:before="30"/>
                                    <w:ind w:left="72" w:right="121"/>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29-11-</w:t>
                                  </w:r>
                                  <w:r>
                                    <w:rPr>
                                      <w:rFonts w:ascii="Arial"/>
                                      <w:color w:val="424242"/>
                                      <w:spacing w:val="-5"/>
                                      <w:sz w:val="10"/>
                                    </w:rPr>
                                    <w:t>22</w:t>
                                  </w:r>
                                </w:p>
                              </w:tc>
                              <w:tc>
                                <w:tcPr>
                                  <w:tcW w:w="1021" w:type="dxa"/>
                                </w:tcPr>
                                <w:p>
                                  <w:pPr>
                                    <w:pStyle w:val="TableParagraph"/>
                                    <w:spacing w:before="30"/>
                                    <w:ind w:left="187"/>
                                    <w:rPr>
                                      <w:rFonts w:ascii="Arial"/>
                                      <w:sz w:val="10"/>
                                    </w:rPr>
                                  </w:pPr>
                                  <w:r>
                                    <w:rPr>
                                      <w:rFonts w:ascii="Arial"/>
                                      <w:color w:val="424242"/>
                                      <w:spacing w:val="-10"/>
                                      <w:sz w:val="10"/>
                                    </w:rPr>
                                    <w:t>4</w:t>
                                  </w:r>
                                </w:p>
                              </w:tc>
                            </w:tr>
                            <w:tr>
                              <w:trPr>
                                <w:trHeight w:val="17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30"/>
                                    <w:ind w:left="104"/>
                                    <w:rPr>
                                      <w:rFonts w:ascii="Arial"/>
                                      <w:i/>
                                      <w:sz w:val="10"/>
                                    </w:rPr>
                                  </w:pPr>
                                  <w:r>
                                    <w:rPr>
                                      <w:rFonts w:ascii="Arial"/>
                                      <w:i/>
                                      <w:color w:val="567CA3"/>
                                      <w:spacing w:val="-4"/>
                                      <w:sz w:val="10"/>
                                    </w:rPr>
                                    <w:t>-</w:t>
                                  </w:r>
                                  <w:r>
                                    <w:rPr>
                                      <w:rFonts w:ascii="Arial"/>
                                      <w:i/>
                                      <w:color w:val="567CA3"/>
                                      <w:spacing w:val="-5"/>
                                      <w:sz w:val="10"/>
                                    </w:rPr>
                                    <w:t>:.</w:t>
                                  </w:r>
                                </w:p>
                              </w:tc>
                              <w:tc>
                                <w:tcPr>
                                  <w:tcW w:w="2456" w:type="dxa"/>
                                </w:tcPr>
                                <w:p>
                                  <w:pPr>
                                    <w:pStyle w:val="TableParagraph"/>
                                    <w:spacing w:before="30"/>
                                    <w:ind w:left="342"/>
                                    <w:rPr>
                                      <w:rFonts w:ascii="Arial"/>
                                      <w:sz w:val="10"/>
                                    </w:rPr>
                                  </w:pPr>
                                  <w:r>
                                    <w:rPr>
                                      <w:rFonts w:ascii="Arial"/>
                                      <w:color w:val="424242"/>
                                      <w:spacing w:val="-2"/>
                                      <w:w w:val="115"/>
                                      <w:sz w:val="10"/>
                                    </w:rPr>
                                    <w:t>l.5DetermineproJectscope</w:t>
                                  </w:r>
                                </w:p>
                              </w:tc>
                              <w:tc>
                                <w:tcPr>
                                  <w:tcW w:w="1080" w:type="dxa"/>
                                </w:tcPr>
                                <w:p>
                                  <w:pPr>
                                    <w:pStyle w:val="TableParagraph"/>
                                    <w:spacing w:before="30"/>
                                    <w:ind w:left="430"/>
                                    <w:rPr>
                                      <w:rFonts w:ascii="Arial"/>
                                      <w:sz w:val="10"/>
                                    </w:rPr>
                                  </w:pPr>
                                  <w:r>
                                    <w:rPr>
                                      <w:rFonts w:ascii="Arial"/>
                                      <w:color w:val="212121"/>
                                      <w:spacing w:val="-4"/>
                                      <w:w w:val="105"/>
                                      <w:sz w:val="10"/>
                                    </w:rPr>
                                    <w:t>4hrs</w:t>
                                  </w:r>
                                </w:p>
                              </w:tc>
                              <w:tc>
                                <w:tcPr>
                                  <w:tcW w:w="915" w:type="dxa"/>
                                </w:tcPr>
                                <w:p>
                                  <w:pPr>
                                    <w:pStyle w:val="TableParagraph"/>
                                    <w:spacing w:before="30"/>
                                    <w:ind w:left="65" w:right="90"/>
                                    <w:jc w:val="center"/>
                                    <w:rPr>
                                      <w:rFonts w:ascii="Arial"/>
                                      <w:sz w:val="10"/>
                                    </w:rPr>
                                  </w:pPr>
                                  <w:r>
                                    <w:rPr>
                                      <w:rFonts w:ascii="Arial"/>
                                      <w:color w:val="424242"/>
                                      <w:spacing w:val="-2"/>
                                      <w:w w:val="105"/>
                                      <w:sz w:val="10"/>
                                    </w:rPr>
                                    <w:t>ThuOl-I2-</w:t>
                                  </w:r>
                                  <w:r>
                                    <w:rPr>
                                      <w:rFonts w:ascii="Arial"/>
                                      <w:color w:val="424242"/>
                                      <w:spacing w:val="-5"/>
                                      <w:w w:val="105"/>
                                      <w:sz w:val="10"/>
                                    </w:rPr>
                                    <w:t>22</w:t>
                                  </w:r>
                                </w:p>
                              </w:tc>
                              <w:tc>
                                <w:tcPr>
                                  <w:tcW w:w="966" w:type="dxa"/>
                                </w:tcPr>
                                <w:p>
                                  <w:pPr>
                                    <w:pStyle w:val="TableParagraph"/>
                                    <w:spacing w:before="30"/>
                                    <w:ind w:left="71" w:right="121"/>
                                    <w:jc w:val="center"/>
                                    <w:rPr>
                                      <w:rFonts w:ascii="Arial"/>
                                      <w:sz w:val="10"/>
                                    </w:rPr>
                                  </w:pPr>
                                  <w:r>
                                    <w:rPr>
                                      <w:rFonts w:ascii="Arial"/>
                                      <w:color w:val="424242"/>
                                      <w:sz w:val="10"/>
                                    </w:rPr>
                                    <w:t>ThuOl</w:t>
                                  </w:r>
                                  <w:r>
                                    <w:rPr>
                                      <w:rFonts w:ascii="Arial"/>
                                      <w:color w:val="606060"/>
                                      <w:sz w:val="10"/>
                                    </w:rPr>
                                    <w:t>-</w:t>
                                  </w:r>
                                  <w:r>
                                    <w:rPr>
                                      <w:rFonts w:ascii="Arial"/>
                                      <w:color w:val="A8A8A8"/>
                                      <w:sz w:val="10"/>
                                    </w:rPr>
                                    <w:t>1</w:t>
                                  </w:r>
                                  <w:r>
                                    <w:rPr>
                                      <w:rFonts w:ascii="Arial"/>
                                      <w:color w:val="424242"/>
                                      <w:sz w:val="10"/>
                                    </w:rPr>
                                    <w:t>2</w:t>
                                  </w:r>
                                  <w:r>
                                    <w:rPr>
                                      <w:rFonts w:ascii="Arial"/>
                                      <w:color w:val="606060"/>
                                      <w:sz w:val="10"/>
                                    </w:rPr>
                                    <w:t>-</w:t>
                                  </w:r>
                                  <w:r>
                                    <w:rPr>
                                      <w:rFonts w:ascii="Arial"/>
                                      <w:color w:val="424242"/>
                                      <w:spacing w:val="-5"/>
                                      <w:sz w:val="10"/>
                                    </w:rPr>
                                    <w:t>22</w:t>
                                  </w:r>
                                </w:p>
                              </w:tc>
                              <w:tc>
                                <w:tcPr>
                                  <w:tcW w:w="1021" w:type="dxa"/>
                                </w:tcPr>
                                <w:p>
                                  <w:pPr>
                                    <w:pStyle w:val="TableParagraph"/>
                                    <w:rPr>
                                      <w:sz w:val="10"/>
                                    </w:rPr>
                                  </w:pP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5"/>
                                      <w:sz w:val="10"/>
                                    </w:rPr>
                                    <w:t>:.</w:t>
                                  </w:r>
                                </w:p>
                              </w:tc>
                              <w:tc>
                                <w:tcPr>
                                  <w:tcW w:w="2456" w:type="dxa"/>
                                </w:tcPr>
                                <w:p>
                                  <w:pPr>
                                    <w:pStyle w:val="TableParagraph"/>
                                    <w:spacing w:before="27"/>
                                    <w:ind w:left="342"/>
                                    <w:rPr>
                                      <w:rFonts w:ascii="Arial"/>
                                      <w:sz w:val="10"/>
                                    </w:rPr>
                                  </w:pPr>
                                  <w:r>
                                    <w:rPr>
                                      <w:rFonts w:ascii="Arial"/>
                                      <w:color w:val="424242"/>
                                      <w:spacing w:val="-2"/>
                                      <w:w w:val="115"/>
                                      <w:sz w:val="10"/>
                                    </w:rPr>
                                    <w:t>1.6Identifythegoalsandobjectives</w:t>
                                  </w:r>
                                </w:p>
                              </w:tc>
                              <w:tc>
                                <w:tcPr>
                                  <w:tcW w:w="1080" w:type="dxa"/>
                                </w:tcPr>
                                <w:p>
                                  <w:pPr>
                                    <w:pStyle w:val="TableParagraph"/>
                                    <w:spacing w:before="27"/>
                                    <w:ind w:left="435"/>
                                    <w:rPr>
                                      <w:rFonts w:ascii="Arial"/>
                                      <w:sz w:val="10"/>
                                    </w:rPr>
                                  </w:pPr>
                                  <w:r>
                                    <w:rPr>
                                      <w:rFonts w:ascii="Arial"/>
                                      <w:color w:val="424242"/>
                                      <w:w w:val="80"/>
                                      <w:sz w:val="10"/>
                                    </w:rPr>
                                    <w:t>1</w:t>
                                  </w:r>
                                  <w:r>
                                    <w:rPr>
                                      <w:rFonts w:ascii="Arial"/>
                                      <w:color w:val="424242"/>
                                      <w:spacing w:val="-5"/>
                                      <w:sz w:val="10"/>
                                    </w:rPr>
                                    <w:t> </w:t>
                                  </w:r>
                                  <w:r>
                                    <w:rPr>
                                      <w:rFonts w:ascii="Arial"/>
                                      <w:color w:val="424242"/>
                                      <w:spacing w:val="-5"/>
                                      <w:w w:val="80"/>
                                      <w:sz w:val="10"/>
                                    </w:rPr>
                                    <w:t>day</w:t>
                                  </w:r>
                                </w:p>
                              </w:tc>
                              <w:tc>
                                <w:tcPr>
                                  <w:tcW w:w="915" w:type="dxa"/>
                                </w:tcPr>
                                <w:p>
                                  <w:pPr>
                                    <w:pStyle w:val="TableParagraph"/>
                                    <w:spacing w:before="27"/>
                                    <w:ind w:left="69" w:right="90"/>
                                    <w:jc w:val="center"/>
                                    <w:rPr>
                                      <w:rFonts w:ascii="Arial"/>
                                      <w:sz w:val="10"/>
                                    </w:rPr>
                                  </w:pPr>
                                  <w:r>
                                    <w:rPr>
                                      <w:rFonts w:ascii="Arial"/>
                                      <w:color w:val="424242"/>
                                      <w:w w:val="105"/>
                                      <w:sz w:val="10"/>
                                    </w:rPr>
                                    <w:t>ThuOl</w:t>
                                  </w:r>
                                  <w:r>
                                    <w:rPr>
                                      <w:rFonts w:ascii="Arial"/>
                                      <w:color w:val="606060"/>
                                      <w:w w:val="105"/>
                                      <w:sz w:val="10"/>
                                    </w:rPr>
                                    <w:t>-</w:t>
                                  </w:r>
                                  <w:r>
                                    <w:rPr>
                                      <w:rFonts w:ascii="Arial"/>
                                      <w:color w:val="0C0C0C"/>
                                      <w:w w:val="105"/>
                                      <w:sz w:val="10"/>
                                    </w:rPr>
                                    <w:t>I</w:t>
                                  </w:r>
                                  <w:r>
                                    <w:rPr>
                                      <w:rFonts w:ascii="Arial"/>
                                      <w:color w:val="424242"/>
                                      <w:w w:val="105"/>
                                      <w:sz w:val="10"/>
                                    </w:rPr>
                                    <w:t>2</w:t>
                                  </w:r>
                                  <w:r>
                                    <w:rPr>
                                      <w:rFonts w:ascii="Arial"/>
                                      <w:color w:val="606060"/>
                                      <w:w w:val="105"/>
                                      <w:sz w:val="10"/>
                                    </w:rPr>
                                    <w:t>-</w:t>
                                  </w:r>
                                  <w:r>
                                    <w:rPr>
                                      <w:rFonts w:ascii="Arial"/>
                                      <w:color w:val="424242"/>
                                      <w:spacing w:val="-5"/>
                                      <w:w w:val="105"/>
                                      <w:sz w:val="10"/>
                                    </w:rPr>
                                    <w:t>22</w:t>
                                  </w:r>
                                </w:p>
                              </w:tc>
                              <w:tc>
                                <w:tcPr>
                                  <w:tcW w:w="966" w:type="dxa"/>
                                </w:tcPr>
                                <w:p>
                                  <w:pPr>
                                    <w:pStyle w:val="TableParagraph"/>
                                    <w:spacing w:before="27"/>
                                    <w:ind w:right="121"/>
                                    <w:jc w:val="center"/>
                                    <w:rPr>
                                      <w:rFonts w:ascii="Arial"/>
                                      <w:sz w:val="10"/>
                                    </w:rPr>
                                  </w:pPr>
                                  <w:r>
                                    <w:rPr>
                                      <w:rFonts w:ascii="Arial"/>
                                      <w:color w:val="424242"/>
                                      <w:spacing w:val="-4"/>
                                      <w:sz w:val="10"/>
                                    </w:rPr>
                                    <w:t>Fri02-12-</w:t>
                                  </w:r>
                                  <w:r>
                                    <w:rPr>
                                      <w:rFonts w:ascii="Arial"/>
                                      <w:color w:val="424242"/>
                                      <w:spacing w:val="-5"/>
                                      <w:sz w:val="10"/>
                                    </w:rPr>
                                    <w:t>22</w:t>
                                  </w:r>
                                </w:p>
                              </w:tc>
                              <w:tc>
                                <w:tcPr>
                                  <w:tcW w:w="1021" w:type="dxa"/>
                                </w:tcPr>
                                <w:p>
                                  <w:pPr>
                                    <w:pStyle w:val="TableParagraph"/>
                                    <w:rPr>
                                      <w:sz w:val="10"/>
                                    </w:rPr>
                                  </w:pP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7"/>
                                      <w:sz w:val="10"/>
                                    </w:rPr>
                                    <w:t>:.</w:t>
                                  </w:r>
                                </w:p>
                              </w:tc>
                              <w:tc>
                                <w:tcPr>
                                  <w:tcW w:w="2456" w:type="dxa"/>
                                </w:tcPr>
                                <w:p>
                                  <w:pPr>
                                    <w:pStyle w:val="TableParagraph"/>
                                    <w:spacing w:before="27"/>
                                    <w:ind w:left="332"/>
                                    <w:rPr>
                                      <w:rFonts w:ascii="Arial"/>
                                      <w:sz w:val="10"/>
                                    </w:rPr>
                                  </w:pPr>
                                  <w:r>
                                    <w:rPr>
                                      <w:rFonts w:ascii="Arial"/>
                                      <w:color w:val="0C0C0C"/>
                                      <w:sz w:val="10"/>
                                    </w:rPr>
                                    <w:t>1.7</w:t>
                                  </w:r>
                                  <w:r>
                                    <w:rPr>
                                      <w:rFonts w:ascii="Arial"/>
                                      <w:color w:val="0C0C0C"/>
                                      <w:spacing w:val="-5"/>
                                      <w:sz w:val="10"/>
                                    </w:rPr>
                                    <w:t> </w:t>
                                  </w:r>
                                  <w:r>
                                    <w:rPr>
                                      <w:rFonts w:ascii="Arial"/>
                                      <w:color w:val="0C0C0C"/>
                                      <w:sz w:val="10"/>
                                    </w:rPr>
                                    <w:t>Learning</w:t>
                                  </w:r>
                                  <w:r>
                                    <w:rPr>
                                      <w:rFonts w:ascii="Arial"/>
                                      <w:color w:val="0C0C0C"/>
                                      <w:spacing w:val="9"/>
                                      <w:sz w:val="10"/>
                                    </w:rPr>
                                    <w:t> </w:t>
                                  </w:r>
                                  <w:r>
                                    <w:rPr>
                                      <w:rFonts w:ascii="Arial"/>
                                      <w:color w:val="0C0C0C"/>
                                      <w:sz w:val="10"/>
                                    </w:rPr>
                                    <w:t>Techincal</w:t>
                                  </w:r>
                                  <w:r>
                                    <w:rPr>
                                      <w:rFonts w:ascii="Arial"/>
                                      <w:color w:val="0C0C0C"/>
                                      <w:spacing w:val="-2"/>
                                      <w:sz w:val="10"/>
                                    </w:rPr>
                                    <w:t> Material</w:t>
                                  </w:r>
                                </w:p>
                              </w:tc>
                              <w:tc>
                                <w:tcPr>
                                  <w:tcW w:w="1080" w:type="dxa"/>
                                </w:tcPr>
                                <w:p>
                                  <w:pPr>
                                    <w:pStyle w:val="TableParagraph"/>
                                    <w:spacing w:before="27"/>
                                    <w:ind w:left="428"/>
                                    <w:rPr>
                                      <w:rFonts w:ascii="Arial"/>
                                      <w:sz w:val="10"/>
                                    </w:rPr>
                                  </w:pPr>
                                  <w:r>
                                    <w:rPr>
                                      <w:rFonts w:ascii="Arial"/>
                                      <w:color w:val="0C0C0C"/>
                                      <w:w w:val="110"/>
                                      <w:sz w:val="10"/>
                                    </w:rPr>
                                    <w:t>6</w:t>
                                  </w:r>
                                  <w:r>
                                    <w:rPr>
                                      <w:rFonts w:ascii="Arial"/>
                                      <w:color w:val="0C0C0C"/>
                                      <w:spacing w:val="-10"/>
                                      <w:w w:val="110"/>
                                      <w:sz w:val="10"/>
                                    </w:rPr>
                                    <w:t> </w:t>
                                  </w:r>
                                  <w:r>
                                    <w:rPr>
                                      <w:rFonts w:ascii="Arial"/>
                                      <w:color w:val="0C0C0C"/>
                                      <w:spacing w:val="-4"/>
                                      <w:w w:val="110"/>
                                      <w:sz w:val="10"/>
                                    </w:rPr>
                                    <w:t>days</w:t>
                                  </w:r>
                                </w:p>
                              </w:tc>
                              <w:tc>
                                <w:tcPr>
                                  <w:tcW w:w="915" w:type="dxa"/>
                                </w:tcPr>
                                <w:p>
                                  <w:pPr>
                                    <w:pStyle w:val="TableParagraph"/>
                                    <w:spacing w:before="27"/>
                                    <w:ind w:left="26" w:right="90"/>
                                    <w:jc w:val="center"/>
                                    <w:rPr>
                                      <w:rFonts w:ascii="Arial"/>
                                      <w:sz w:val="10"/>
                                    </w:rPr>
                                  </w:pPr>
                                  <w:r>
                                    <w:rPr>
                                      <w:rFonts w:ascii="Arial"/>
                                      <w:color w:val="0C0C0C"/>
                                      <w:spacing w:val="-4"/>
                                      <w:sz w:val="10"/>
                                    </w:rPr>
                                    <w:t>Fri</w:t>
                                  </w:r>
                                  <w:r>
                                    <w:rPr>
                                      <w:rFonts w:ascii="Arial"/>
                                      <w:color w:val="0C0C0C"/>
                                      <w:spacing w:val="7"/>
                                      <w:sz w:val="10"/>
                                    </w:rPr>
                                    <w:t> </w:t>
                                  </w:r>
                                  <w:r>
                                    <w:rPr>
                                      <w:rFonts w:ascii="Arial"/>
                                      <w:color w:val="0C0C0C"/>
                                      <w:spacing w:val="-4"/>
                                      <w:sz w:val="10"/>
                                    </w:rPr>
                                    <w:t>02-12-</w:t>
                                  </w:r>
                                  <w:r>
                                    <w:rPr>
                                      <w:rFonts w:ascii="Arial"/>
                                      <w:color w:val="0C0C0C"/>
                                      <w:spacing w:val="-5"/>
                                      <w:sz w:val="10"/>
                                    </w:rPr>
                                    <w:t>22</w:t>
                                  </w:r>
                                </w:p>
                              </w:tc>
                              <w:tc>
                                <w:tcPr>
                                  <w:tcW w:w="966" w:type="dxa"/>
                                </w:tcPr>
                                <w:p>
                                  <w:pPr>
                                    <w:pStyle w:val="TableParagraph"/>
                                    <w:spacing w:before="27"/>
                                    <w:ind w:left="82" w:right="121"/>
                                    <w:jc w:val="center"/>
                                    <w:rPr>
                                      <w:rFonts w:ascii="Arial"/>
                                      <w:sz w:val="10"/>
                                    </w:rPr>
                                  </w:pPr>
                                  <w:r>
                                    <w:rPr>
                                      <w:rFonts w:ascii="Arial"/>
                                      <w:color w:val="0C0C0C"/>
                                      <w:spacing w:val="-4"/>
                                      <w:sz w:val="10"/>
                                    </w:rPr>
                                    <w:t>Thu</w:t>
                                  </w:r>
                                  <w:r>
                                    <w:rPr>
                                      <w:rFonts w:ascii="Arial"/>
                                      <w:color w:val="0C0C0C"/>
                                      <w:spacing w:val="8"/>
                                      <w:sz w:val="10"/>
                                    </w:rPr>
                                    <w:t> </w:t>
                                  </w:r>
                                  <w:r>
                                    <w:rPr>
                                      <w:rFonts w:ascii="Arial"/>
                                      <w:color w:val="0C0C0C"/>
                                      <w:spacing w:val="-4"/>
                                      <w:sz w:val="10"/>
                                    </w:rPr>
                                    <w:t>08-12-</w:t>
                                  </w:r>
                                  <w:r>
                                    <w:rPr>
                                      <w:rFonts w:ascii="Arial"/>
                                      <w:color w:val="0C0C0C"/>
                                      <w:spacing w:val="-5"/>
                                      <w:sz w:val="10"/>
                                    </w:rPr>
                                    <w:t>22</w:t>
                                  </w:r>
                                </w:p>
                              </w:tc>
                              <w:tc>
                                <w:tcPr>
                                  <w:tcW w:w="1021" w:type="dxa"/>
                                </w:tcPr>
                                <w:p>
                                  <w:pPr>
                                    <w:pStyle w:val="TableParagraph"/>
                                    <w:spacing w:before="27"/>
                                    <w:ind w:left="183"/>
                                    <w:rPr>
                                      <w:rFonts w:ascii="Arial"/>
                                      <w:sz w:val="10"/>
                                    </w:rPr>
                                  </w:pPr>
                                  <w:r>
                                    <w:rPr>
                                      <w:rFonts w:ascii="Arial"/>
                                      <w:color w:val="0C0C0C"/>
                                      <w:spacing w:val="-10"/>
                                      <w:sz w:val="10"/>
                                    </w:rPr>
                                    <w:t>7</w:t>
                                  </w: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w w:val="240"/>
                                      <w:sz w:val="10"/>
                                    </w:rPr>
                                    <w:t>-</w:t>
                                  </w:r>
                                  <w:r>
                                    <w:rPr>
                                      <w:rFonts w:ascii="Arial"/>
                                      <w:i/>
                                      <w:color w:val="567CA3"/>
                                      <w:spacing w:val="-7"/>
                                      <w:w w:val="240"/>
                                      <w:sz w:val="10"/>
                                    </w:rPr>
                                    <w:t>:.</w:t>
                                  </w:r>
                                </w:p>
                              </w:tc>
                              <w:tc>
                                <w:tcPr>
                                  <w:tcW w:w="2456" w:type="dxa"/>
                                </w:tcPr>
                                <w:p>
                                  <w:pPr>
                                    <w:pStyle w:val="TableParagraph"/>
                                    <w:spacing w:before="27"/>
                                    <w:ind w:left="453"/>
                                    <w:rPr>
                                      <w:rFonts w:ascii="Arial"/>
                                      <w:sz w:val="10"/>
                                    </w:rPr>
                                  </w:pPr>
                                  <w:r>
                                    <w:rPr>
                                      <w:rFonts w:ascii="Arial"/>
                                      <w:color w:val="424242"/>
                                      <w:sz w:val="10"/>
                                    </w:rPr>
                                    <w:t>1.7.</w:t>
                                  </w:r>
                                  <w:r>
                                    <w:rPr>
                                      <w:rFonts w:ascii="Arial"/>
                                      <w:color w:val="424242"/>
                                      <w:spacing w:val="-18"/>
                                      <w:sz w:val="10"/>
                                    </w:rPr>
                                    <w:t> </w:t>
                                  </w:r>
                                  <w:r>
                                    <w:rPr>
                                      <w:rFonts w:ascii="Arial"/>
                                      <w:color w:val="424242"/>
                                      <w:sz w:val="10"/>
                                    </w:rPr>
                                    <w:t>l</w:t>
                                  </w:r>
                                  <w:r>
                                    <w:rPr>
                                      <w:rFonts w:ascii="Arial"/>
                                      <w:color w:val="424242"/>
                                      <w:spacing w:val="14"/>
                                      <w:sz w:val="10"/>
                                    </w:rPr>
                                    <w:t> </w:t>
                                  </w:r>
                                  <w:r>
                                    <w:rPr>
                                      <w:rFonts w:ascii="Arial"/>
                                      <w:color w:val="424242"/>
                                      <w:sz w:val="10"/>
                                    </w:rPr>
                                    <w:t>Firebase</w:t>
                                  </w:r>
                                  <w:r>
                                    <w:rPr>
                                      <w:rFonts w:ascii="Arial"/>
                                      <w:color w:val="424242"/>
                                      <w:spacing w:val="-3"/>
                                      <w:sz w:val="10"/>
                                    </w:rPr>
                                    <w:t> </w:t>
                                  </w:r>
                                  <w:r>
                                    <w:rPr>
                                      <w:rFonts w:ascii="Arial"/>
                                      <w:color w:val="424242"/>
                                      <w:sz w:val="10"/>
                                    </w:rPr>
                                    <w:t>Backend</w:t>
                                  </w:r>
                                  <w:r>
                                    <w:rPr>
                                      <w:rFonts w:ascii="Arial"/>
                                      <w:color w:val="424242"/>
                                      <w:spacing w:val="-2"/>
                                      <w:sz w:val="10"/>
                                    </w:rPr>
                                    <w:t> </w:t>
                                  </w:r>
                                  <w:r>
                                    <w:rPr>
                                      <w:rFonts w:ascii="Arial"/>
                                      <w:color w:val="212121"/>
                                      <w:spacing w:val="-2"/>
                                      <w:sz w:val="10"/>
                                    </w:rPr>
                                    <w:t>Tutorial</w:t>
                                  </w:r>
                                </w:p>
                              </w:tc>
                              <w:tc>
                                <w:tcPr>
                                  <w:tcW w:w="1080" w:type="dxa"/>
                                </w:tcPr>
                                <w:p>
                                  <w:pPr>
                                    <w:pStyle w:val="TableParagraph"/>
                                    <w:spacing w:before="27"/>
                                    <w:ind w:left="428"/>
                                    <w:rPr>
                                      <w:rFonts w:ascii="Arial"/>
                                      <w:sz w:val="10"/>
                                    </w:rPr>
                                  </w:pPr>
                                  <w:r>
                                    <w:rPr>
                                      <w:rFonts w:ascii="Arial"/>
                                      <w:color w:val="424242"/>
                                      <w:w w:val="110"/>
                                      <w:sz w:val="10"/>
                                    </w:rPr>
                                    <w:t>6</w:t>
                                  </w:r>
                                  <w:r>
                                    <w:rPr>
                                      <w:rFonts w:ascii="Arial"/>
                                      <w:color w:val="424242"/>
                                      <w:spacing w:val="-15"/>
                                      <w:w w:val="110"/>
                                      <w:sz w:val="10"/>
                                    </w:rPr>
                                    <w:t> </w:t>
                                  </w:r>
                                  <w:r>
                                    <w:rPr>
                                      <w:rFonts w:ascii="Arial"/>
                                      <w:color w:val="424242"/>
                                      <w:spacing w:val="-4"/>
                                      <w:w w:val="110"/>
                                      <w:sz w:val="10"/>
                                    </w:rPr>
                                    <w:t>days</w:t>
                                  </w:r>
                                </w:p>
                              </w:tc>
                              <w:tc>
                                <w:tcPr>
                                  <w:tcW w:w="915" w:type="dxa"/>
                                </w:tcPr>
                                <w:p>
                                  <w:pPr>
                                    <w:pStyle w:val="TableParagraph"/>
                                    <w:spacing w:before="27"/>
                                    <w:ind w:right="90"/>
                                    <w:jc w:val="center"/>
                                    <w:rPr>
                                      <w:rFonts w:ascii="Arial"/>
                                      <w:sz w:val="10"/>
                                    </w:rPr>
                                  </w:pPr>
                                  <w:r>
                                    <w:rPr>
                                      <w:rFonts w:ascii="Arial"/>
                                      <w:color w:val="424242"/>
                                      <w:w w:val="90"/>
                                      <w:sz w:val="10"/>
                                    </w:rPr>
                                    <w:t>Fri</w:t>
                                  </w:r>
                                  <w:r>
                                    <w:rPr>
                                      <w:rFonts w:ascii="Arial"/>
                                      <w:color w:val="424242"/>
                                      <w:spacing w:val="-8"/>
                                      <w:w w:val="90"/>
                                      <w:sz w:val="10"/>
                                    </w:rPr>
                                    <w:t> </w:t>
                                  </w:r>
                                  <w:r>
                                    <w:rPr>
                                      <w:rFonts w:ascii="Arial"/>
                                      <w:color w:val="424242"/>
                                      <w:w w:val="90"/>
                                      <w:sz w:val="10"/>
                                    </w:rPr>
                                    <w:t>02-12-</w:t>
                                  </w:r>
                                  <w:r>
                                    <w:rPr>
                                      <w:rFonts w:ascii="Arial"/>
                                      <w:color w:val="424242"/>
                                      <w:spacing w:val="-5"/>
                                      <w:w w:val="90"/>
                                      <w:sz w:val="10"/>
                                    </w:rPr>
                                    <w:t>22</w:t>
                                  </w:r>
                                </w:p>
                              </w:tc>
                              <w:tc>
                                <w:tcPr>
                                  <w:tcW w:w="966" w:type="dxa"/>
                                </w:tcPr>
                                <w:p>
                                  <w:pPr>
                                    <w:pStyle w:val="TableParagraph"/>
                                    <w:spacing w:before="27"/>
                                    <w:ind w:left="71" w:right="121"/>
                                    <w:jc w:val="center"/>
                                    <w:rPr>
                                      <w:rFonts w:ascii="Arial"/>
                                      <w:sz w:val="10"/>
                                    </w:rPr>
                                  </w:pPr>
                                  <w:r>
                                    <w:rPr>
                                      <w:rFonts w:ascii="Arial"/>
                                      <w:color w:val="424242"/>
                                      <w:spacing w:val="-4"/>
                                      <w:sz w:val="10"/>
                                    </w:rPr>
                                    <w:t>Thu</w:t>
                                  </w:r>
                                  <w:r>
                                    <w:rPr>
                                      <w:rFonts w:ascii="Arial"/>
                                      <w:color w:val="424242"/>
                                      <w:spacing w:val="5"/>
                                      <w:sz w:val="10"/>
                                    </w:rPr>
                                    <w:t> </w:t>
                                  </w:r>
                                  <w:r>
                                    <w:rPr>
                                      <w:rFonts w:ascii="Arial"/>
                                      <w:color w:val="424242"/>
                                      <w:spacing w:val="-4"/>
                                      <w:sz w:val="10"/>
                                    </w:rPr>
                                    <w:t>08</w:t>
                                  </w:r>
                                  <w:r>
                                    <w:rPr>
                                      <w:rFonts w:ascii="Arial"/>
                                      <w:color w:val="606060"/>
                                      <w:spacing w:val="-4"/>
                                      <w:sz w:val="10"/>
                                    </w:rPr>
                                    <w:t>-</w:t>
                                  </w:r>
                                  <w:r>
                                    <w:rPr>
                                      <w:rFonts w:ascii="Arial"/>
                                      <w:color w:val="A8A8A8"/>
                                      <w:spacing w:val="-4"/>
                                      <w:sz w:val="10"/>
                                    </w:rPr>
                                    <w:t>1</w:t>
                                  </w:r>
                                  <w:r>
                                    <w:rPr>
                                      <w:rFonts w:ascii="Arial"/>
                                      <w:color w:val="424242"/>
                                      <w:spacing w:val="-4"/>
                                      <w:sz w:val="10"/>
                                    </w:rPr>
                                    <w:t>2</w:t>
                                  </w:r>
                                  <w:r>
                                    <w:rPr>
                                      <w:rFonts w:ascii="Arial"/>
                                      <w:color w:val="606060"/>
                                      <w:spacing w:val="-4"/>
                                      <w:sz w:val="10"/>
                                    </w:rPr>
                                    <w:t>-</w:t>
                                  </w:r>
                                  <w:r>
                                    <w:rPr>
                                      <w:rFonts w:ascii="Arial"/>
                                      <w:color w:val="424242"/>
                                      <w:spacing w:val="-5"/>
                                      <w:sz w:val="10"/>
                                    </w:rPr>
                                    <w:t>22</w:t>
                                  </w:r>
                                </w:p>
                              </w:tc>
                              <w:tc>
                                <w:tcPr>
                                  <w:tcW w:w="1021" w:type="dxa"/>
                                </w:tcPr>
                                <w:p>
                                  <w:pPr>
                                    <w:pStyle w:val="TableParagraph"/>
                                    <w:rPr>
                                      <w:sz w:val="10"/>
                                    </w:rPr>
                                  </w:pPr>
                                </w:p>
                              </w:tc>
                            </w:tr>
                            <w:tr>
                              <w:trPr>
                                <w:trHeight w:val="17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27"/>
                                    <w:ind w:left="448"/>
                                    <w:rPr>
                                      <w:rFonts w:ascii="Arial"/>
                                      <w:sz w:val="10"/>
                                    </w:rPr>
                                  </w:pPr>
                                  <w:r>
                                    <w:rPr>
                                      <w:rFonts w:ascii="Arial"/>
                                      <w:color w:val="424242"/>
                                      <w:w w:val="105"/>
                                      <w:sz w:val="10"/>
                                    </w:rPr>
                                    <w:t>1</w:t>
                                  </w:r>
                                  <w:r>
                                    <w:rPr>
                                      <w:rFonts w:ascii="Arial"/>
                                      <w:color w:val="0C0C0C"/>
                                      <w:w w:val="105"/>
                                      <w:sz w:val="10"/>
                                    </w:rPr>
                                    <w:t>.</w:t>
                                  </w:r>
                                  <w:r>
                                    <w:rPr>
                                      <w:rFonts w:ascii="Arial"/>
                                      <w:color w:val="424242"/>
                                      <w:w w:val="105"/>
                                      <w:sz w:val="10"/>
                                    </w:rPr>
                                    <w:t>7.2</w:t>
                                  </w:r>
                                  <w:r>
                                    <w:rPr>
                                      <w:rFonts w:ascii="Arial"/>
                                      <w:color w:val="424242"/>
                                      <w:spacing w:val="-15"/>
                                      <w:w w:val="105"/>
                                      <w:sz w:val="10"/>
                                    </w:rPr>
                                    <w:t> </w:t>
                                  </w:r>
                                  <w:r>
                                    <w:rPr>
                                      <w:rFonts w:ascii="Arial"/>
                                      <w:color w:val="424242"/>
                                      <w:w w:val="105"/>
                                      <w:sz w:val="10"/>
                                    </w:rPr>
                                    <w:t>Machine</w:t>
                                  </w:r>
                                  <w:r>
                                    <w:rPr>
                                      <w:rFonts w:ascii="Arial"/>
                                      <w:color w:val="424242"/>
                                      <w:spacing w:val="-6"/>
                                      <w:w w:val="105"/>
                                      <w:sz w:val="10"/>
                                    </w:rPr>
                                    <w:t> </w:t>
                                  </w:r>
                                  <w:r>
                                    <w:rPr>
                                      <w:rFonts w:ascii="Arial"/>
                                      <w:color w:val="424242"/>
                                      <w:spacing w:val="-2"/>
                                      <w:w w:val="105"/>
                                      <w:sz w:val="10"/>
                                    </w:rPr>
                                    <w:t>Learning</w:t>
                                  </w:r>
                                </w:p>
                              </w:tc>
                              <w:tc>
                                <w:tcPr>
                                  <w:tcW w:w="1080" w:type="dxa"/>
                                </w:tcPr>
                                <w:p>
                                  <w:pPr>
                                    <w:pStyle w:val="TableParagraph"/>
                                    <w:spacing w:before="27"/>
                                    <w:ind w:left="428"/>
                                    <w:rPr>
                                      <w:rFonts w:ascii="Arial"/>
                                      <w:sz w:val="10"/>
                                    </w:rPr>
                                  </w:pPr>
                                  <w:r>
                                    <w:rPr>
                                      <w:rFonts w:ascii="Arial"/>
                                      <w:color w:val="424242"/>
                                      <w:w w:val="105"/>
                                      <w:sz w:val="10"/>
                                    </w:rPr>
                                    <w:t>6</w:t>
                                  </w:r>
                                  <w:r>
                                    <w:rPr>
                                      <w:rFonts w:ascii="Arial"/>
                                      <w:color w:val="424242"/>
                                      <w:spacing w:val="-6"/>
                                      <w:w w:val="105"/>
                                      <w:sz w:val="10"/>
                                    </w:rPr>
                                    <w:t> </w:t>
                                  </w:r>
                                  <w:r>
                                    <w:rPr>
                                      <w:rFonts w:ascii="Arial"/>
                                      <w:color w:val="424242"/>
                                      <w:spacing w:val="-4"/>
                                      <w:w w:val="105"/>
                                      <w:sz w:val="10"/>
                                    </w:rPr>
                                    <w:t>days</w:t>
                                  </w:r>
                                </w:p>
                              </w:tc>
                              <w:tc>
                                <w:tcPr>
                                  <w:tcW w:w="915" w:type="dxa"/>
                                </w:tcPr>
                                <w:p>
                                  <w:pPr>
                                    <w:pStyle w:val="TableParagraph"/>
                                    <w:spacing w:before="27"/>
                                    <w:ind w:right="90"/>
                                    <w:jc w:val="center"/>
                                    <w:rPr>
                                      <w:rFonts w:ascii="Arial"/>
                                      <w:sz w:val="10"/>
                                    </w:rPr>
                                  </w:pPr>
                                  <w:r>
                                    <w:rPr>
                                      <w:rFonts w:ascii="Arial"/>
                                      <w:color w:val="424242"/>
                                      <w:w w:val="90"/>
                                      <w:sz w:val="10"/>
                                    </w:rPr>
                                    <w:t>Fri</w:t>
                                  </w:r>
                                  <w:r>
                                    <w:rPr>
                                      <w:rFonts w:ascii="Arial"/>
                                      <w:color w:val="424242"/>
                                      <w:spacing w:val="-8"/>
                                      <w:w w:val="90"/>
                                      <w:sz w:val="10"/>
                                    </w:rPr>
                                    <w:t> </w:t>
                                  </w:r>
                                  <w:r>
                                    <w:rPr>
                                      <w:rFonts w:ascii="Arial"/>
                                      <w:color w:val="424242"/>
                                      <w:w w:val="90"/>
                                      <w:sz w:val="10"/>
                                    </w:rPr>
                                    <w:t>02-12-</w:t>
                                  </w:r>
                                  <w:r>
                                    <w:rPr>
                                      <w:rFonts w:ascii="Arial"/>
                                      <w:color w:val="424242"/>
                                      <w:spacing w:val="-5"/>
                                      <w:w w:val="90"/>
                                      <w:sz w:val="10"/>
                                    </w:rPr>
                                    <w:t>22</w:t>
                                  </w:r>
                                </w:p>
                              </w:tc>
                              <w:tc>
                                <w:tcPr>
                                  <w:tcW w:w="966" w:type="dxa"/>
                                </w:tcPr>
                                <w:p>
                                  <w:pPr>
                                    <w:pStyle w:val="TableParagraph"/>
                                    <w:spacing w:before="27"/>
                                    <w:ind w:left="66" w:right="121"/>
                                    <w:jc w:val="center"/>
                                    <w:rPr>
                                      <w:rFonts w:ascii="Arial"/>
                                      <w:sz w:val="10"/>
                                    </w:rPr>
                                  </w:pPr>
                                  <w:r>
                                    <w:rPr>
                                      <w:rFonts w:ascii="Arial"/>
                                      <w:color w:val="424242"/>
                                      <w:w w:val="90"/>
                                      <w:sz w:val="10"/>
                                    </w:rPr>
                                    <w:t>Thu</w:t>
                                  </w:r>
                                  <w:r>
                                    <w:rPr>
                                      <w:rFonts w:ascii="Arial"/>
                                      <w:color w:val="424242"/>
                                      <w:spacing w:val="12"/>
                                      <w:sz w:val="10"/>
                                    </w:rPr>
                                    <w:t> </w:t>
                                  </w:r>
                                  <w:r>
                                    <w:rPr>
                                      <w:rFonts w:ascii="Arial"/>
                                      <w:color w:val="424242"/>
                                      <w:w w:val="90"/>
                                      <w:sz w:val="10"/>
                                    </w:rPr>
                                    <w:t>08</w:t>
                                  </w:r>
                                  <w:r>
                                    <w:rPr>
                                      <w:rFonts w:ascii="Arial"/>
                                      <w:color w:val="606060"/>
                                      <w:w w:val="90"/>
                                      <w:sz w:val="10"/>
                                    </w:rPr>
                                    <w:t>-</w:t>
                                  </w:r>
                                  <w:r>
                                    <w:rPr>
                                      <w:rFonts w:ascii="Arial"/>
                                      <w:color w:val="A8A8A8"/>
                                      <w:w w:val="90"/>
                                      <w:sz w:val="10"/>
                                    </w:rPr>
                                    <w:t>1</w:t>
                                  </w:r>
                                  <w:r>
                                    <w:rPr>
                                      <w:rFonts w:ascii="Arial"/>
                                      <w:color w:val="424242"/>
                                      <w:w w:val="90"/>
                                      <w:sz w:val="10"/>
                                    </w:rPr>
                                    <w:t>2</w:t>
                                  </w:r>
                                  <w:r>
                                    <w:rPr>
                                      <w:rFonts w:ascii="Arial"/>
                                      <w:color w:val="606060"/>
                                      <w:w w:val="90"/>
                                      <w:sz w:val="10"/>
                                    </w:rPr>
                                    <w:t>-</w:t>
                                  </w:r>
                                  <w:r>
                                    <w:rPr>
                                      <w:rFonts w:ascii="Arial"/>
                                      <w:color w:val="424242"/>
                                      <w:spacing w:val="-5"/>
                                      <w:w w:val="90"/>
                                      <w:sz w:val="10"/>
                                    </w:rPr>
                                    <w:t>22</w:t>
                                  </w:r>
                                </w:p>
                              </w:tc>
                              <w:tc>
                                <w:tcPr>
                                  <w:tcW w:w="1021" w:type="dxa"/>
                                </w:tcPr>
                                <w:p>
                                  <w:pPr>
                                    <w:pStyle w:val="TableParagraph"/>
                                    <w:rPr>
                                      <w:sz w:val="10"/>
                                    </w:rPr>
                                  </w:pPr>
                                </w:p>
                              </w:tc>
                            </w:tr>
                            <w:tr>
                              <w:trPr>
                                <w:trHeight w:val="144" w:hRule="atLeast"/>
                              </w:trPr>
                              <w:tc>
                                <w:tcPr>
                                  <w:tcW w:w="288" w:type="dxa"/>
                                </w:tcPr>
                                <w:p>
                                  <w:pPr>
                                    <w:pStyle w:val="TableParagraph"/>
                                    <w:rPr>
                                      <w:sz w:val="8"/>
                                    </w:rPr>
                                  </w:pPr>
                                </w:p>
                              </w:tc>
                              <w:tc>
                                <w:tcPr>
                                  <w:tcW w:w="276" w:type="dxa"/>
                                </w:tcPr>
                                <w:p>
                                  <w:pPr>
                                    <w:pStyle w:val="TableParagraph"/>
                                    <w:rPr>
                                      <w:sz w:val="8"/>
                                    </w:rPr>
                                  </w:pPr>
                                </w:p>
                              </w:tc>
                              <w:tc>
                                <w:tcPr>
                                  <w:tcW w:w="487" w:type="dxa"/>
                                </w:tcPr>
                                <w:p>
                                  <w:pPr>
                                    <w:pStyle w:val="TableParagraph"/>
                                    <w:spacing w:line="95" w:lineRule="exact" w:before="30"/>
                                    <w:ind w:left="104"/>
                                    <w:rPr>
                                      <w:rFonts w:ascii="Arial"/>
                                      <w:i/>
                                      <w:sz w:val="10"/>
                                    </w:rPr>
                                  </w:pPr>
                                  <w:r>
                                    <w:rPr>
                                      <w:rFonts w:ascii="Arial"/>
                                      <w:i/>
                                      <w:color w:val="567CA3"/>
                                      <w:spacing w:val="-4"/>
                                      <w:sz w:val="10"/>
                                    </w:rPr>
                                    <w:t>-</w:t>
                                  </w:r>
                                  <w:r>
                                    <w:rPr>
                                      <w:rFonts w:ascii="Arial"/>
                                      <w:i/>
                                      <w:color w:val="567CA3"/>
                                      <w:spacing w:val="-5"/>
                                      <w:sz w:val="10"/>
                                    </w:rPr>
                                    <w:t>:.</w:t>
                                  </w:r>
                                </w:p>
                              </w:tc>
                              <w:tc>
                                <w:tcPr>
                                  <w:tcW w:w="2456" w:type="dxa"/>
                                </w:tcPr>
                                <w:p>
                                  <w:pPr>
                                    <w:pStyle w:val="TableParagraph"/>
                                    <w:spacing w:line="95" w:lineRule="exact" w:before="30"/>
                                    <w:ind w:left="453"/>
                                    <w:rPr>
                                      <w:rFonts w:ascii="Arial"/>
                                      <w:sz w:val="10"/>
                                    </w:rPr>
                                  </w:pPr>
                                  <w:r>
                                    <w:rPr>
                                      <w:rFonts w:ascii="Arial"/>
                                      <w:color w:val="424242"/>
                                      <w:spacing w:val="-2"/>
                                      <w:w w:val="110"/>
                                      <w:sz w:val="10"/>
                                    </w:rPr>
                                    <w:t>1.7.3FlullerTu</w:t>
                                  </w:r>
                                  <w:r>
                                    <w:rPr>
                                      <w:rFonts w:ascii="Arial"/>
                                      <w:color w:val="B8B8B8"/>
                                      <w:spacing w:val="-2"/>
                                      <w:w w:val="110"/>
                                      <w:sz w:val="10"/>
                                    </w:rPr>
                                    <w:t>t</w:t>
                                  </w:r>
                                  <w:r>
                                    <w:rPr>
                                      <w:rFonts w:ascii="Arial"/>
                                      <w:color w:val="424242"/>
                                      <w:spacing w:val="-2"/>
                                      <w:w w:val="110"/>
                                      <w:sz w:val="10"/>
                                    </w:rPr>
                                    <w:t>uiul</w:t>
                                  </w:r>
                                </w:p>
                              </w:tc>
                              <w:tc>
                                <w:tcPr>
                                  <w:tcW w:w="1080" w:type="dxa"/>
                                </w:tcPr>
                                <w:p>
                                  <w:pPr>
                                    <w:pStyle w:val="TableParagraph"/>
                                    <w:spacing w:line="95" w:lineRule="exact" w:before="30"/>
                                    <w:ind w:left="428"/>
                                    <w:rPr>
                                      <w:rFonts w:ascii="Arial"/>
                                      <w:sz w:val="10"/>
                                    </w:rPr>
                                  </w:pPr>
                                  <w:r>
                                    <w:rPr>
                                      <w:rFonts w:ascii="Arial"/>
                                      <w:color w:val="424242"/>
                                      <w:spacing w:val="-2"/>
                                      <w:w w:val="125"/>
                                      <w:sz w:val="10"/>
                                    </w:rPr>
                                    <w:t>6dU'{</w:t>
                                  </w:r>
                                </w:p>
                              </w:tc>
                              <w:tc>
                                <w:tcPr>
                                  <w:tcW w:w="915" w:type="dxa"/>
                                </w:tcPr>
                                <w:p>
                                  <w:pPr>
                                    <w:pStyle w:val="TableParagraph"/>
                                    <w:spacing w:line="95" w:lineRule="exact" w:before="30"/>
                                    <w:ind w:left="10" w:right="90"/>
                                    <w:jc w:val="center"/>
                                    <w:rPr>
                                      <w:rFonts w:ascii="Arial"/>
                                      <w:sz w:val="10"/>
                                    </w:rPr>
                                  </w:pPr>
                                  <w:r>
                                    <w:rPr>
                                      <w:rFonts w:ascii="Arial"/>
                                      <w:color w:val="424242"/>
                                      <w:spacing w:val="-2"/>
                                      <w:sz w:val="10"/>
                                    </w:rPr>
                                    <w:t>Fri02</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313131"/>
                                      <w:spacing w:val="-5"/>
                                      <w:sz w:val="10"/>
                                    </w:rPr>
                                    <w:t>22</w:t>
                                  </w:r>
                                </w:p>
                              </w:tc>
                              <w:tc>
                                <w:tcPr>
                                  <w:tcW w:w="966" w:type="dxa"/>
                                </w:tcPr>
                                <w:p>
                                  <w:pPr>
                                    <w:pStyle w:val="TableParagraph"/>
                                    <w:spacing w:line="95" w:lineRule="exact" w:before="30"/>
                                    <w:ind w:left="71" w:right="121"/>
                                    <w:jc w:val="center"/>
                                    <w:rPr>
                                      <w:rFonts w:ascii="Arial"/>
                                      <w:sz w:val="10"/>
                                    </w:rPr>
                                  </w:pPr>
                                  <w:r>
                                    <w:rPr>
                                      <w:rFonts w:ascii="Arial"/>
                                      <w:color w:val="424242"/>
                                      <w:spacing w:val="-2"/>
                                      <w:sz w:val="10"/>
                                    </w:rPr>
                                    <w:t>Thu08-</w:t>
                                  </w:r>
                                  <w:r>
                                    <w:rPr>
                                      <w:rFonts w:ascii="Arial"/>
                                      <w:color w:val="999999"/>
                                      <w:spacing w:val="-2"/>
                                      <w:sz w:val="10"/>
                                    </w:rPr>
                                    <w:t>1</w:t>
                                  </w:r>
                                  <w:r>
                                    <w:rPr>
                                      <w:rFonts w:ascii="Arial"/>
                                      <w:color w:val="424242"/>
                                      <w:spacing w:val="-2"/>
                                      <w:sz w:val="10"/>
                                    </w:rPr>
                                    <w:t>2</w:t>
                                  </w:r>
                                  <w:r>
                                    <w:rPr>
                                      <w:rFonts w:ascii="Arial"/>
                                      <w:color w:val="0C0C0C"/>
                                      <w:spacing w:val="-2"/>
                                      <w:sz w:val="10"/>
                                    </w:rPr>
                                    <w:t>-</w:t>
                                  </w:r>
                                  <w:r>
                                    <w:rPr>
                                      <w:rFonts w:ascii="Arial"/>
                                      <w:color w:val="424242"/>
                                      <w:spacing w:val="-5"/>
                                      <w:sz w:val="10"/>
                                    </w:rPr>
                                    <w:t>22</w:t>
                                  </w:r>
                                </w:p>
                              </w:tc>
                              <w:tc>
                                <w:tcPr>
                                  <w:tcW w:w="1021" w:type="dxa"/>
                                </w:tcPr>
                                <w:p>
                                  <w:pPr>
                                    <w:pStyle w:val="TableParagraph"/>
                                    <w:rPr>
                                      <w:sz w:val="8"/>
                                    </w:rPr>
                                  </w:pPr>
                                </w:p>
                              </w:tc>
                            </w:tr>
                          </w:tbl>
                          <w:p>
                            <w:pPr>
                              <w:pStyle w:val="BodyText"/>
                            </w:pPr>
                          </w:p>
                        </w:txbxContent>
                      </wps:txbx>
                      <wps:bodyPr wrap="square" lIns="0" tIns="0" rIns="0" bIns="0" rtlCol="0">
                        <a:noAutofit/>
                      </wps:bodyPr>
                    </wps:wsp>
                  </a:graphicData>
                </a:graphic>
              </wp:anchor>
            </w:drawing>
          </mc:Choice>
          <mc:Fallback>
            <w:pict>
              <v:shape style="position:absolute;margin-left:67.221214pt;margin-top:-3.317148pt;width:380.2pt;height:113.9pt;mso-position-horizontal-relative:page;mso-position-vertical-relative:paragraph;z-index:15745536" type="#_x0000_t202" id="docshape7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8"/>
                        <w:gridCol w:w="276"/>
                        <w:gridCol w:w="487"/>
                        <w:gridCol w:w="2456"/>
                        <w:gridCol w:w="1080"/>
                        <w:gridCol w:w="915"/>
                        <w:gridCol w:w="966"/>
                        <w:gridCol w:w="1021"/>
                      </w:tblGrid>
                      <w:tr>
                        <w:trPr>
                          <w:trHeight w:val="421" w:hRule="atLeast"/>
                        </w:trPr>
                        <w:tc>
                          <w:tcPr>
                            <w:tcW w:w="1051" w:type="dxa"/>
                            <w:gridSpan w:val="3"/>
                            <w:tcBorders>
                              <w:top w:val="single" w:sz="2" w:space="0" w:color="000000"/>
                            </w:tcBorders>
                          </w:tcPr>
                          <w:p>
                            <w:pPr>
                              <w:pStyle w:val="TableParagraph"/>
                              <w:tabs>
                                <w:tab w:pos="670" w:val="left" w:leader="none"/>
                              </w:tabs>
                              <w:spacing w:before="9"/>
                              <w:ind w:left="5"/>
                              <w:rPr>
                                <w:rFonts w:ascii="Arial"/>
                                <w:sz w:val="10"/>
                              </w:rPr>
                            </w:pPr>
                            <w:r>
                              <w:rPr>
                                <w:rFonts w:ascii="Arial"/>
                                <w:color w:val="424242"/>
                                <w:spacing w:val="-5"/>
                                <w:sz w:val="10"/>
                              </w:rPr>
                              <w:t>ID</w:t>
                            </w:r>
                            <w:r>
                              <w:rPr>
                                <w:rFonts w:ascii="Arial"/>
                                <w:color w:val="424242"/>
                                <w:sz w:val="10"/>
                              </w:rPr>
                              <w:tab/>
                            </w:r>
                            <w:r>
                              <w:rPr>
                                <w:rFonts w:ascii="Arial"/>
                                <w:color w:val="0C0C0C"/>
                                <w:spacing w:val="-4"/>
                                <w:sz w:val="10"/>
                              </w:rPr>
                              <w:t>T</w:t>
                            </w:r>
                            <w:r>
                              <w:rPr>
                                <w:rFonts w:ascii="Arial"/>
                                <w:color w:val="424242"/>
                                <w:spacing w:val="-4"/>
                                <w:sz w:val="10"/>
                              </w:rPr>
                              <w:t>ask</w:t>
                            </w:r>
                          </w:p>
                          <w:p>
                            <w:pPr>
                              <w:pStyle w:val="TableParagraph"/>
                              <w:spacing w:before="1"/>
                              <w:rPr>
                                <w:rFonts w:ascii="Arial"/>
                                <w:sz w:val="10"/>
                              </w:rPr>
                            </w:pPr>
                          </w:p>
                          <w:p>
                            <w:pPr>
                              <w:pStyle w:val="TableParagraph"/>
                              <w:ind w:left="149"/>
                              <w:rPr>
                                <w:rFonts w:ascii="Arial"/>
                                <w:sz w:val="10"/>
                              </w:rPr>
                            </w:pPr>
                            <w:r>
                              <w:rPr>
                                <w:rFonts w:ascii="Arial"/>
                                <w:color w:val="424242"/>
                                <w:spacing w:val="-10"/>
                                <w:w w:val="115"/>
                                <w:sz w:val="10"/>
                              </w:rPr>
                              <w:t>0</w:t>
                            </w:r>
                          </w:p>
                        </w:tc>
                        <w:tc>
                          <w:tcPr>
                            <w:tcW w:w="2456" w:type="dxa"/>
                            <w:tcBorders>
                              <w:top w:val="single" w:sz="2" w:space="0" w:color="000000"/>
                            </w:tcBorders>
                          </w:tcPr>
                          <w:p>
                            <w:pPr>
                              <w:pStyle w:val="TableParagraph"/>
                              <w:spacing w:before="9"/>
                              <w:ind w:left="96"/>
                              <w:rPr>
                                <w:rFonts w:ascii="Arial"/>
                                <w:sz w:val="10"/>
                              </w:rPr>
                            </w:pPr>
                            <w:r>
                              <w:rPr>
                                <w:rFonts w:ascii="Arial"/>
                                <w:color w:val="424242"/>
                                <w:w w:val="85"/>
                                <w:sz w:val="10"/>
                              </w:rPr>
                              <w:t>Task</w:t>
                            </w:r>
                            <w:r>
                              <w:rPr>
                                <w:rFonts w:ascii="Arial"/>
                                <w:color w:val="424242"/>
                                <w:spacing w:val="3"/>
                                <w:sz w:val="10"/>
                              </w:rPr>
                              <w:t> </w:t>
                            </w:r>
                            <w:r>
                              <w:rPr>
                                <w:rFonts w:ascii="Arial"/>
                                <w:color w:val="424242"/>
                                <w:spacing w:val="-4"/>
                                <w:w w:val="95"/>
                                <w:sz w:val="10"/>
                              </w:rPr>
                              <w:t>Name</w:t>
                            </w:r>
                          </w:p>
                          <w:p>
                            <w:pPr>
                              <w:pStyle w:val="TableParagraph"/>
                              <w:spacing w:before="1"/>
                              <w:rPr>
                                <w:rFonts w:ascii="Arial"/>
                                <w:sz w:val="10"/>
                              </w:rPr>
                            </w:pPr>
                          </w:p>
                          <w:p>
                            <w:pPr>
                              <w:pStyle w:val="TableParagraph"/>
                              <w:ind w:left="117"/>
                              <w:rPr>
                                <w:rFonts w:ascii="Arial"/>
                                <w:sz w:val="10"/>
                              </w:rPr>
                            </w:pPr>
                            <w:r>
                              <w:rPr>
                                <w:rFonts w:ascii="Arial"/>
                                <w:color w:val="0C0C0C"/>
                                <w:spacing w:val="-4"/>
                                <w:sz w:val="10"/>
                              </w:rPr>
                              <w:t>S.offware</w:t>
                            </w:r>
                            <w:r>
                              <w:rPr>
                                <w:rFonts w:ascii="Arial"/>
                                <w:color w:val="0C0C0C"/>
                                <w:spacing w:val="6"/>
                                <w:sz w:val="10"/>
                              </w:rPr>
                              <w:t> </w:t>
                            </w:r>
                            <w:r>
                              <w:rPr>
                                <w:rFonts w:ascii="Arial"/>
                                <w:color w:val="0C0C0C"/>
                                <w:spacing w:val="-2"/>
                                <w:sz w:val="10"/>
                              </w:rPr>
                              <w:t>Development</w:t>
                            </w:r>
                          </w:p>
                        </w:tc>
                        <w:tc>
                          <w:tcPr>
                            <w:tcW w:w="1080" w:type="dxa"/>
                            <w:tcBorders>
                              <w:top w:val="single" w:sz="2" w:space="0" w:color="000000"/>
                            </w:tcBorders>
                          </w:tcPr>
                          <w:p>
                            <w:pPr>
                              <w:pStyle w:val="TableParagraph"/>
                              <w:spacing w:before="9"/>
                              <w:ind w:left="424"/>
                              <w:rPr>
                                <w:rFonts w:ascii="Arial"/>
                                <w:sz w:val="10"/>
                              </w:rPr>
                            </w:pPr>
                            <w:r>
                              <w:rPr>
                                <w:rFonts w:ascii="Arial"/>
                                <w:color w:val="424242"/>
                                <w:spacing w:val="-2"/>
                                <w:w w:val="105"/>
                                <w:sz w:val="10"/>
                              </w:rPr>
                              <w:t>Duration</w:t>
                            </w:r>
                          </w:p>
                          <w:p>
                            <w:pPr>
                              <w:pStyle w:val="TableParagraph"/>
                              <w:spacing w:before="1"/>
                              <w:rPr>
                                <w:rFonts w:ascii="Arial"/>
                                <w:sz w:val="10"/>
                              </w:rPr>
                            </w:pPr>
                          </w:p>
                          <w:p>
                            <w:pPr>
                              <w:pStyle w:val="TableParagraph"/>
                              <w:ind w:left="428"/>
                              <w:rPr>
                                <w:rFonts w:ascii="Arial"/>
                                <w:sz w:val="10"/>
                              </w:rPr>
                            </w:pPr>
                            <w:r>
                              <w:rPr>
                                <w:rFonts w:ascii="Arial"/>
                                <w:color w:val="0C0C0C"/>
                                <w:spacing w:val="-2"/>
                                <w:sz w:val="10"/>
                              </w:rPr>
                              <w:t>63.25</w:t>
                            </w:r>
                            <w:r>
                              <w:rPr>
                                <w:rFonts w:ascii="Arial"/>
                                <w:color w:val="0C0C0C"/>
                                <w:spacing w:val="-4"/>
                                <w:sz w:val="10"/>
                              </w:rPr>
                              <w:t> days</w:t>
                            </w:r>
                          </w:p>
                        </w:tc>
                        <w:tc>
                          <w:tcPr>
                            <w:tcW w:w="915" w:type="dxa"/>
                            <w:tcBorders>
                              <w:top w:val="single" w:sz="2" w:space="0" w:color="000000"/>
                            </w:tcBorders>
                          </w:tcPr>
                          <w:p>
                            <w:pPr>
                              <w:pStyle w:val="TableParagraph"/>
                              <w:spacing w:before="9"/>
                              <w:ind w:left="160"/>
                              <w:rPr>
                                <w:rFonts w:ascii="Arial"/>
                                <w:sz w:val="10"/>
                              </w:rPr>
                            </w:pPr>
                            <w:r>
                              <w:rPr>
                                <w:rFonts w:ascii="Arial"/>
                                <w:color w:val="424242"/>
                                <w:spacing w:val="-2"/>
                                <w:sz w:val="10"/>
                              </w:rPr>
                              <w:t>Start</w:t>
                            </w:r>
                          </w:p>
                          <w:p>
                            <w:pPr>
                              <w:pStyle w:val="TableParagraph"/>
                              <w:spacing w:before="1"/>
                              <w:rPr>
                                <w:rFonts w:ascii="Arial"/>
                                <w:sz w:val="10"/>
                              </w:rPr>
                            </w:pPr>
                          </w:p>
                          <w:p>
                            <w:pPr>
                              <w:pStyle w:val="TableParagraph"/>
                              <w:ind w:left="157"/>
                              <w:rPr>
                                <w:rFonts w:ascii="Arial"/>
                                <w:sz w:val="10"/>
                              </w:rPr>
                            </w:pPr>
                            <w:r>
                              <w:rPr>
                                <w:rFonts w:ascii="Arial"/>
                                <w:color w:val="0C0C0C"/>
                                <w:spacing w:val="-4"/>
                                <w:sz w:val="10"/>
                              </w:rPr>
                              <w:t>Thu</w:t>
                            </w:r>
                            <w:r>
                              <w:rPr>
                                <w:rFonts w:ascii="Arial"/>
                                <w:color w:val="0C0C0C"/>
                                <w:spacing w:val="8"/>
                                <w:sz w:val="10"/>
                              </w:rPr>
                              <w:t> </w:t>
                            </w:r>
                            <w:r>
                              <w:rPr>
                                <w:rFonts w:ascii="Arial"/>
                                <w:color w:val="0C0C0C"/>
                                <w:spacing w:val="-4"/>
                                <w:sz w:val="10"/>
                              </w:rPr>
                              <w:t>24-11-</w:t>
                            </w:r>
                            <w:r>
                              <w:rPr>
                                <w:rFonts w:ascii="Arial"/>
                                <w:color w:val="0C0C0C"/>
                                <w:spacing w:val="-5"/>
                                <w:sz w:val="10"/>
                              </w:rPr>
                              <w:t>22</w:t>
                            </w:r>
                          </w:p>
                        </w:tc>
                        <w:tc>
                          <w:tcPr>
                            <w:tcW w:w="966" w:type="dxa"/>
                            <w:tcBorders>
                              <w:top w:val="single" w:sz="2" w:space="0" w:color="000000"/>
                            </w:tcBorders>
                          </w:tcPr>
                          <w:p>
                            <w:pPr>
                              <w:pStyle w:val="TableParagraph"/>
                              <w:spacing w:before="9"/>
                              <w:ind w:left="170"/>
                              <w:rPr>
                                <w:rFonts w:ascii="Arial"/>
                                <w:sz w:val="10"/>
                              </w:rPr>
                            </w:pPr>
                            <w:r>
                              <w:rPr>
                                <w:rFonts w:ascii="Arial"/>
                                <w:color w:val="424242"/>
                                <w:spacing w:val="-2"/>
                                <w:sz w:val="10"/>
                              </w:rPr>
                              <w:t>Finish</w:t>
                            </w:r>
                          </w:p>
                          <w:p>
                            <w:pPr>
                              <w:pStyle w:val="TableParagraph"/>
                              <w:spacing w:before="1"/>
                              <w:rPr>
                                <w:rFonts w:ascii="Arial"/>
                                <w:sz w:val="10"/>
                              </w:rPr>
                            </w:pPr>
                          </w:p>
                          <w:p>
                            <w:pPr>
                              <w:pStyle w:val="TableParagraph"/>
                              <w:ind w:left="165"/>
                              <w:rPr>
                                <w:rFonts w:ascii="Arial"/>
                                <w:sz w:val="10"/>
                              </w:rPr>
                            </w:pPr>
                            <w:r>
                              <w:rPr>
                                <w:rFonts w:ascii="Arial"/>
                                <w:color w:val="0C0C0C"/>
                                <w:sz w:val="10"/>
                              </w:rPr>
                              <w:t>Mon</w:t>
                            </w:r>
                            <w:r>
                              <w:rPr>
                                <w:rFonts w:ascii="Arial"/>
                                <w:color w:val="0C0C0C"/>
                                <w:spacing w:val="1"/>
                                <w:sz w:val="10"/>
                              </w:rPr>
                              <w:t> </w:t>
                            </w:r>
                            <w:r>
                              <w:rPr>
                                <w:rFonts w:ascii="Arial"/>
                                <w:color w:val="0C0C0C"/>
                                <w:sz w:val="10"/>
                              </w:rPr>
                              <w:t>23-01-</w:t>
                            </w:r>
                            <w:r>
                              <w:rPr>
                                <w:rFonts w:ascii="Arial"/>
                                <w:color w:val="0C0C0C"/>
                                <w:spacing w:val="-5"/>
                                <w:sz w:val="10"/>
                              </w:rPr>
                              <w:t>23</w:t>
                            </w:r>
                          </w:p>
                        </w:tc>
                        <w:tc>
                          <w:tcPr>
                            <w:tcW w:w="1021" w:type="dxa"/>
                            <w:tcBorders>
                              <w:top w:val="single" w:sz="2" w:space="0" w:color="000000"/>
                            </w:tcBorders>
                          </w:tcPr>
                          <w:p>
                            <w:pPr>
                              <w:pStyle w:val="TableParagraph"/>
                              <w:spacing w:before="9"/>
                              <w:ind w:left="160"/>
                              <w:rPr>
                                <w:rFonts w:ascii="Arial"/>
                                <w:sz w:val="10"/>
                              </w:rPr>
                            </w:pPr>
                            <w:r>
                              <w:rPr>
                                <w:rFonts w:ascii="Arial"/>
                                <w:color w:val="A8A8A8"/>
                                <w:spacing w:val="-2"/>
                                <w:sz w:val="10"/>
                              </w:rPr>
                              <w:t>I</w:t>
                            </w:r>
                            <w:r>
                              <w:rPr>
                                <w:rFonts w:ascii="Arial"/>
                                <w:color w:val="424242"/>
                                <w:spacing w:val="-2"/>
                                <w:sz w:val="10"/>
                              </w:rPr>
                              <w:t>Predecesscrs</w:t>
                            </w:r>
                          </w:p>
                        </w:tc>
                      </w:tr>
                      <w:tr>
                        <w:trPr>
                          <w:trHeight w:val="149" w:hRule="atLeast"/>
                        </w:trPr>
                        <w:tc>
                          <w:tcPr>
                            <w:tcW w:w="288" w:type="dxa"/>
                          </w:tcPr>
                          <w:p>
                            <w:pPr>
                              <w:pStyle w:val="TableParagraph"/>
                              <w:rPr>
                                <w:sz w:val="8"/>
                              </w:rPr>
                            </w:pPr>
                          </w:p>
                        </w:tc>
                        <w:tc>
                          <w:tcPr>
                            <w:tcW w:w="276" w:type="dxa"/>
                          </w:tcPr>
                          <w:p>
                            <w:pPr>
                              <w:pStyle w:val="TableParagraph"/>
                              <w:rPr>
                                <w:sz w:val="8"/>
                              </w:rPr>
                            </w:pPr>
                          </w:p>
                        </w:tc>
                        <w:tc>
                          <w:tcPr>
                            <w:tcW w:w="487" w:type="dxa"/>
                          </w:tcPr>
                          <w:p>
                            <w:pPr>
                              <w:pStyle w:val="TableParagraph"/>
                              <w:rPr>
                                <w:sz w:val="8"/>
                              </w:rPr>
                            </w:pPr>
                          </w:p>
                        </w:tc>
                        <w:tc>
                          <w:tcPr>
                            <w:tcW w:w="2456" w:type="dxa"/>
                          </w:tcPr>
                          <w:p>
                            <w:pPr>
                              <w:pStyle w:val="TableParagraph"/>
                              <w:spacing w:line="112" w:lineRule="exact"/>
                              <w:ind w:left="227"/>
                              <w:rPr>
                                <w:rFonts w:ascii="Arial"/>
                                <w:sz w:val="10"/>
                              </w:rPr>
                            </w:pPr>
                            <w:r>
                              <w:rPr>
                                <w:rFonts w:ascii="Arial"/>
                                <w:color w:val="212121"/>
                                <w:sz w:val="10"/>
                              </w:rPr>
                              <w:t>1</w:t>
                            </w:r>
                            <w:r>
                              <w:rPr>
                                <w:rFonts w:ascii="Arial"/>
                                <w:color w:val="212121"/>
                                <w:spacing w:val="-3"/>
                                <w:sz w:val="10"/>
                              </w:rPr>
                              <w:t> </w:t>
                            </w:r>
                            <w:r>
                              <w:rPr>
                                <w:rFonts w:ascii="Arial"/>
                                <w:color w:val="0C0C0C"/>
                                <w:sz w:val="10"/>
                              </w:rPr>
                              <w:t>Project</w:t>
                            </w:r>
                            <w:r>
                              <w:rPr>
                                <w:rFonts w:ascii="Arial"/>
                                <w:color w:val="0C0C0C"/>
                                <w:spacing w:val="-2"/>
                                <w:sz w:val="10"/>
                              </w:rPr>
                              <w:t> Initiation</w:t>
                            </w:r>
                          </w:p>
                        </w:tc>
                        <w:tc>
                          <w:tcPr>
                            <w:tcW w:w="1080" w:type="dxa"/>
                          </w:tcPr>
                          <w:p>
                            <w:pPr>
                              <w:pStyle w:val="TableParagraph"/>
                              <w:spacing w:line="112" w:lineRule="exact"/>
                              <w:ind w:left="426"/>
                              <w:rPr>
                                <w:rFonts w:ascii="Arial"/>
                                <w:sz w:val="10"/>
                              </w:rPr>
                            </w:pPr>
                            <w:r>
                              <w:rPr>
                                <w:rFonts w:ascii="Arial"/>
                                <w:color w:val="0C0C0C"/>
                                <w:spacing w:val="-2"/>
                                <w:w w:val="110"/>
                                <w:sz w:val="10"/>
                              </w:rPr>
                              <w:t>18days</w:t>
                            </w:r>
                          </w:p>
                        </w:tc>
                        <w:tc>
                          <w:tcPr>
                            <w:tcW w:w="915" w:type="dxa"/>
                          </w:tcPr>
                          <w:p>
                            <w:pPr>
                              <w:pStyle w:val="TableParagraph"/>
                              <w:spacing w:line="112" w:lineRule="exact"/>
                              <w:ind w:left="79" w:right="90"/>
                              <w:jc w:val="center"/>
                              <w:rPr>
                                <w:rFonts w:ascii="Arial"/>
                                <w:sz w:val="10"/>
                              </w:rPr>
                            </w:pPr>
                            <w:r>
                              <w:rPr>
                                <w:rFonts w:ascii="Arial"/>
                                <w:color w:val="0C0C0C"/>
                                <w:spacing w:val="-2"/>
                                <w:sz w:val="10"/>
                              </w:rPr>
                              <w:t>Thu</w:t>
                            </w:r>
                            <w:r>
                              <w:rPr>
                                <w:rFonts w:ascii="Arial"/>
                                <w:color w:val="0C0C0C"/>
                                <w:spacing w:val="-1"/>
                                <w:sz w:val="10"/>
                              </w:rPr>
                              <w:t> </w:t>
                            </w:r>
                            <w:r>
                              <w:rPr>
                                <w:rFonts w:ascii="Arial"/>
                                <w:color w:val="0C0C0C"/>
                                <w:spacing w:val="-2"/>
                                <w:sz w:val="10"/>
                              </w:rPr>
                              <w:t>24</w:t>
                            </w:r>
                            <w:r>
                              <w:rPr>
                                <w:rFonts w:ascii="Arial"/>
                                <w:color w:val="424242"/>
                                <w:spacing w:val="-2"/>
                                <w:sz w:val="10"/>
                              </w:rPr>
                              <w:t>-</w:t>
                            </w:r>
                            <w:r>
                              <w:rPr>
                                <w:rFonts w:ascii="Arial"/>
                                <w:color w:val="0C0C0C"/>
                                <w:spacing w:val="-2"/>
                                <w:sz w:val="10"/>
                              </w:rPr>
                              <w:t>11</w:t>
                            </w:r>
                            <w:r>
                              <w:rPr>
                                <w:rFonts w:ascii="Arial"/>
                                <w:color w:val="424242"/>
                                <w:spacing w:val="-2"/>
                                <w:sz w:val="10"/>
                              </w:rPr>
                              <w:t>-</w:t>
                            </w:r>
                            <w:r>
                              <w:rPr>
                                <w:rFonts w:ascii="Arial"/>
                                <w:color w:val="0C0C0C"/>
                                <w:spacing w:val="-5"/>
                                <w:sz w:val="10"/>
                              </w:rPr>
                              <w:t>22</w:t>
                            </w:r>
                          </w:p>
                        </w:tc>
                        <w:tc>
                          <w:tcPr>
                            <w:tcW w:w="966" w:type="dxa"/>
                          </w:tcPr>
                          <w:p>
                            <w:pPr>
                              <w:pStyle w:val="TableParagraph"/>
                              <w:spacing w:line="112" w:lineRule="exact"/>
                              <w:ind w:left="93" w:right="121"/>
                              <w:jc w:val="center"/>
                              <w:rPr>
                                <w:rFonts w:ascii="Arial"/>
                                <w:sz w:val="10"/>
                              </w:rPr>
                            </w:pPr>
                            <w:r>
                              <w:rPr>
                                <w:rFonts w:ascii="Arial"/>
                                <w:color w:val="0C0C0C"/>
                                <w:spacing w:val="-2"/>
                                <w:sz w:val="10"/>
                              </w:rPr>
                              <w:t>Sun</w:t>
                            </w:r>
                            <w:r>
                              <w:rPr>
                                <w:rFonts w:ascii="Arial"/>
                                <w:color w:val="0C0C0C"/>
                                <w:spacing w:val="3"/>
                                <w:sz w:val="10"/>
                              </w:rPr>
                              <w:t> </w:t>
                            </w:r>
                            <w:r>
                              <w:rPr>
                                <w:rFonts w:ascii="Arial"/>
                                <w:color w:val="0C0C0C"/>
                                <w:spacing w:val="-2"/>
                                <w:sz w:val="10"/>
                              </w:rPr>
                              <w:t>11</w:t>
                            </w:r>
                            <w:r>
                              <w:rPr>
                                <w:rFonts w:ascii="Arial"/>
                                <w:color w:val="424242"/>
                                <w:spacing w:val="-2"/>
                                <w:sz w:val="10"/>
                              </w:rPr>
                              <w:t>-</w:t>
                            </w:r>
                            <w:r>
                              <w:rPr>
                                <w:rFonts w:ascii="Arial"/>
                                <w:color w:val="0C0C0C"/>
                                <w:spacing w:val="-2"/>
                                <w:sz w:val="10"/>
                              </w:rPr>
                              <w:t>12</w:t>
                            </w:r>
                            <w:r>
                              <w:rPr>
                                <w:rFonts w:ascii="Arial"/>
                                <w:color w:val="424242"/>
                                <w:spacing w:val="-2"/>
                                <w:sz w:val="10"/>
                              </w:rPr>
                              <w:t>-</w:t>
                            </w:r>
                            <w:r>
                              <w:rPr>
                                <w:rFonts w:ascii="Arial"/>
                                <w:color w:val="0C0C0C"/>
                                <w:spacing w:val="-5"/>
                                <w:sz w:val="10"/>
                              </w:rPr>
                              <w:t>22</w:t>
                            </w:r>
                          </w:p>
                        </w:tc>
                        <w:tc>
                          <w:tcPr>
                            <w:tcW w:w="1021" w:type="dxa"/>
                          </w:tcPr>
                          <w:p>
                            <w:pPr>
                              <w:pStyle w:val="TableParagraph"/>
                              <w:rPr>
                                <w:sz w:val="8"/>
                              </w:rPr>
                            </w:pPr>
                          </w:p>
                        </w:tc>
                      </w:tr>
                      <w:tr>
                        <w:trPr>
                          <w:trHeight w:val="180"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34"/>
                              <w:ind w:left="342"/>
                              <w:rPr>
                                <w:rFonts w:ascii="Arial"/>
                                <w:sz w:val="10"/>
                              </w:rPr>
                            </w:pPr>
                            <w:r>
                              <w:rPr>
                                <w:rFonts w:ascii="Arial"/>
                                <w:color w:val="424242"/>
                                <w:spacing w:val="-2"/>
                                <w:w w:val="115"/>
                                <w:sz w:val="10"/>
                              </w:rPr>
                              <w:t>1.lTeamformat</w:t>
                            </w:r>
                            <w:r>
                              <w:rPr>
                                <w:rFonts w:ascii="Arial"/>
                                <w:color w:val="0C0C0C"/>
                                <w:spacing w:val="-2"/>
                                <w:w w:val="115"/>
                                <w:sz w:val="10"/>
                              </w:rPr>
                              <w:t>i</w:t>
                            </w:r>
                            <w:r>
                              <w:rPr>
                                <w:rFonts w:ascii="Arial"/>
                                <w:color w:val="424242"/>
                                <w:spacing w:val="-2"/>
                                <w:w w:val="115"/>
                                <w:sz w:val="10"/>
                              </w:rPr>
                              <w:t>on</w:t>
                            </w:r>
                          </w:p>
                        </w:tc>
                        <w:tc>
                          <w:tcPr>
                            <w:tcW w:w="1080" w:type="dxa"/>
                          </w:tcPr>
                          <w:p>
                            <w:pPr>
                              <w:pStyle w:val="TableParagraph"/>
                              <w:spacing w:before="34"/>
                              <w:ind w:left="429"/>
                              <w:rPr>
                                <w:rFonts w:ascii="Arial"/>
                                <w:sz w:val="10"/>
                              </w:rPr>
                            </w:pPr>
                            <w:r>
                              <w:rPr>
                                <w:rFonts w:ascii="Arial"/>
                                <w:color w:val="424242"/>
                                <w:spacing w:val="-4"/>
                                <w:w w:val="105"/>
                                <w:sz w:val="10"/>
                              </w:rPr>
                              <w:t>2hrs</w:t>
                            </w:r>
                          </w:p>
                        </w:tc>
                        <w:tc>
                          <w:tcPr>
                            <w:tcW w:w="915" w:type="dxa"/>
                          </w:tcPr>
                          <w:p>
                            <w:pPr>
                              <w:pStyle w:val="TableParagraph"/>
                              <w:spacing w:before="34"/>
                              <w:ind w:left="69" w:right="90"/>
                              <w:jc w:val="center"/>
                              <w:rPr>
                                <w:rFonts w:ascii="Arial"/>
                                <w:sz w:val="10"/>
                              </w:rPr>
                            </w:pPr>
                            <w:r>
                              <w:rPr>
                                <w:rFonts w:ascii="Arial"/>
                                <w:color w:val="424242"/>
                                <w:w w:val="105"/>
                                <w:sz w:val="10"/>
                              </w:rPr>
                              <w:t>Thu24</w:t>
                            </w:r>
                            <w:r>
                              <w:rPr>
                                <w:rFonts w:ascii="Arial"/>
                                <w:color w:val="0C0C0C"/>
                                <w:w w:val="105"/>
                                <w:sz w:val="10"/>
                              </w:rPr>
                              <w:t>-l</w:t>
                            </w:r>
                            <w:r>
                              <w:rPr>
                                <w:rFonts w:ascii="Arial"/>
                                <w:color w:val="424242"/>
                                <w:w w:val="105"/>
                                <w:sz w:val="10"/>
                              </w:rPr>
                              <w:t>1</w:t>
                            </w:r>
                            <w:r>
                              <w:rPr>
                                <w:rFonts w:ascii="Arial"/>
                                <w:color w:val="0C0C0C"/>
                                <w:w w:val="105"/>
                                <w:sz w:val="10"/>
                              </w:rPr>
                              <w:t>-</w:t>
                            </w:r>
                            <w:r>
                              <w:rPr>
                                <w:rFonts w:ascii="Arial"/>
                                <w:color w:val="424242"/>
                                <w:spacing w:val="-5"/>
                                <w:w w:val="105"/>
                                <w:sz w:val="10"/>
                              </w:rPr>
                              <w:t>22</w:t>
                            </w:r>
                          </w:p>
                        </w:tc>
                        <w:tc>
                          <w:tcPr>
                            <w:tcW w:w="966" w:type="dxa"/>
                          </w:tcPr>
                          <w:p>
                            <w:pPr>
                              <w:pStyle w:val="TableParagraph"/>
                              <w:spacing w:before="34"/>
                              <w:ind w:left="71" w:right="121"/>
                              <w:jc w:val="center"/>
                              <w:rPr>
                                <w:rFonts w:ascii="Arial"/>
                                <w:sz w:val="10"/>
                              </w:rPr>
                            </w:pPr>
                            <w:r>
                              <w:rPr>
                                <w:rFonts w:ascii="Arial"/>
                                <w:color w:val="424242"/>
                                <w:spacing w:val="-2"/>
                                <w:sz w:val="10"/>
                              </w:rPr>
                              <w:t>Thu24-</w:t>
                            </w:r>
                            <w:r>
                              <w:rPr>
                                <w:rFonts w:ascii="Arial"/>
                                <w:color w:val="A8A8A8"/>
                                <w:spacing w:val="-2"/>
                                <w:sz w:val="10"/>
                              </w:rPr>
                              <w:t>1</w:t>
                            </w:r>
                            <w:r>
                              <w:rPr>
                                <w:rFonts w:ascii="Arial"/>
                                <w:color w:val="424242"/>
                                <w:spacing w:val="-2"/>
                                <w:sz w:val="10"/>
                              </w:rPr>
                              <w:t>1</w:t>
                            </w:r>
                            <w:r>
                              <w:rPr>
                                <w:rFonts w:ascii="Arial"/>
                                <w:color w:val="0C0C0C"/>
                                <w:spacing w:val="-2"/>
                                <w:sz w:val="10"/>
                              </w:rPr>
                              <w:t>-</w:t>
                            </w:r>
                            <w:r>
                              <w:rPr>
                                <w:rFonts w:ascii="Arial"/>
                                <w:color w:val="424242"/>
                                <w:spacing w:val="-5"/>
                                <w:sz w:val="10"/>
                              </w:rPr>
                              <w:t>22</w:t>
                            </w:r>
                          </w:p>
                        </w:tc>
                        <w:tc>
                          <w:tcPr>
                            <w:tcW w:w="1021" w:type="dxa"/>
                          </w:tcPr>
                          <w:p>
                            <w:pPr>
                              <w:pStyle w:val="TableParagraph"/>
                              <w:rPr>
                                <w:sz w:val="10"/>
                              </w:rPr>
                            </w:pPr>
                          </w:p>
                        </w:tc>
                      </w:tr>
                      <w:tr>
                        <w:trPr>
                          <w:trHeight w:val="16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5"/>
                                <w:sz w:val="10"/>
                              </w:rPr>
                              <w:t>:.</w:t>
                            </w:r>
                          </w:p>
                        </w:tc>
                        <w:tc>
                          <w:tcPr>
                            <w:tcW w:w="2456" w:type="dxa"/>
                          </w:tcPr>
                          <w:p>
                            <w:pPr>
                              <w:pStyle w:val="TableParagraph"/>
                              <w:spacing w:before="27"/>
                              <w:ind w:left="342"/>
                              <w:rPr>
                                <w:rFonts w:ascii="Arial"/>
                                <w:sz w:val="10"/>
                              </w:rPr>
                            </w:pPr>
                            <w:r>
                              <w:rPr>
                                <w:rFonts w:ascii="Arial"/>
                                <w:color w:val="424242"/>
                                <w:sz w:val="10"/>
                              </w:rPr>
                              <w:t>1.2</w:t>
                            </w:r>
                            <w:r>
                              <w:rPr>
                                <w:rFonts w:ascii="Arial"/>
                                <w:color w:val="424242"/>
                                <w:spacing w:val="-7"/>
                                <w:sz w:val="10"/>
                              </w:rPr>
                              <w:t> </w:t>
                            </w:r>
                            <w:r>
                              <w:rPr>
                                <w:rFonts w:ascii="Arial"/>
                                <w:color w:val="424242"/>
                                <w:sz w:val="10"/>
                              </w:rPr>
                              <w:t>Select</w:t>
                            </w:r>
                            <w:r>
                              <w:rPr>
                                <w:rFonts w:ascii="Arial"/>
                                <w:color w:val="B8B8B8"/>
                                <w:sz w:val="10"/>
                              </w:rPr>
                              <w:t>i</w:t>
                            </w:r>
                            <w:r>
                              <w:rPr>
                                <w:rFonts w:ascii="Arial"/>
                                <w:color w:val="424242"/>
                                <w:sz w:val="10"/>
                              </w:rPr>
                              <w:t>on</w:t>
                            </w:r>
                            <w:r>
                              <w:rPr>
                                <w:rFonts w:ascii="Arial"/>
                                <w:color w:val="424242"/>
                                <w:spacing w:val="-3"/>
                                <w:sz w:val="10"/>
                              </w:rPr>
                              <w:t> </w:t>
                            </w:r>
                            <w:r>
                              <w:rPr>
                                <w:rFonts w:ascii="Arial"/>
                                <w:color w:val="424242"/>
                                <w:sz w:val="10"/>
                              </w:rPr>
                              <w:t>o'</w:t>
                            </w:r>
                            <w:r>
                              <w:rPr>
                                <w:rFonts w:ascii="Arial"/>
                                <w:color w:val="424242"/>
                                <w:spacing w:val="12"/>
                                <w:sz w:val="10"/>
                              </w:rPr>
                              <w:t> </w:t>
                            </w:r>
                            <w:r>
                              <w:rPr>
                                <w:rFonts w:ascii="Arial"/>
                                <w:color w:val="424242"/>
                                <w:sz w:val="10"/>
                              </w:rPr>
                              <w:t>top</w:t>
                            </w:r>
                            <w:r>
                              <w:rPr>
                                <w:rFonts w:ascii="Arial"/>
                                <w:color w:val="0C0C0C"/>
                                <w:sz w:val="10"/>
                              </w:rPr>
                              <w:t>.</w:t>
                            </w:r>
                            <w:r>
                              <w:rPr>
                                <w:rFonts w:ascii="Arial"/>
                                <w:color w:val="0C0C0C"/>
                                <w:spacing w:val="-1"/>
                                <w:sz w:val="10"/>
                              </w:rPr>
                              <w:t> </w:t>
                            </w:r>
                            <w:r>
                              <w:rPr>
                                <w:rFonts w:ascii="Arial"/>
                                <w:color w:val="424242"/>
                                <w:sz w:val="10"/>
                              </w:rPr>
                              <w:t>ic</w:t>
                            </w:r>
                            <w:r>
                              <w:rPr>
                                <w:rFonts w:ascii="Arial"/>
                                <w:color w:val="424242"/>
                                <w:spacing w:val="-1"/>
                                <w:sz w:val="10"/>
                              </w:rPr>
                              <w:t> </w:t>
                            </w:r>
                            <w:r>
                              <w:rPr>
                                <w:rFonts w:ascii="Arial"/>
                                <w:color w:val="424242"/>
                                <w:sz w:val="10"/>
                              </w:rPr>
                              <w:t>with</w:t>
                            </w:r>
                            <w:r>
                              <w:rPr>
                                <w:rFonts w:ascii="Arial"/>
                                <w:color w:val="424242"/>
                                <w:spacing w:val="-14"/>
                                <w:sz w:val="10"/>
                              </w:rPr>
                              <w:t> </w:t>
                            </w:r>
                            <w:r>
                              <w:rPr>
                                <w:rFonts w:ascii="Arial"/>
                                <w:color w:val="606060"/>
                                <w:spacing w:val="-2"/>
                                <w:sz w:val="10"/>
                              </w:rPr>
                              <w:t>.research</w:t>
                            </w:r>
                          </w:p>
                        </w:tc>
                        <w:tc>
                          <w:tcPr>
                            <w:tcW w:w="1080" w:type="dxa"/>
                          </w:tcPr>
                          <w:p>
                            <w:pPr>
                              <w:pStyle w:val="TableParagraph"/>
                              <w:spacing w:before="27"/>
                              <w:ind w:left="427"/>
                              <w:rPr>
                                <w:rFonts w:ascii="Arial"/>
                                <w:sz w:val="10"/>
                              </w:rPr>
                            </w:pPr>
                            <w:r>
                              <w:rPr>
                                <w:rFonts w:ascii="Arial"/>
                                <w:color w:val="424242"/>
                                <w:sz w:val="10"/>
                              </w:rPr>
                              <w:t>3</w:t>
                            </w:r>
                            <w:r>
                              <w:rPr>
                                <w:rFonts w:ascii="Arial"/>
                                <w:color w:val="424242"/>
                                <w:spacing w:val="-6"/>
                                <w:sz w:val="10"/>
                              </w:rPr>
                              <w:t> </w:t>
                            </w:r>
                            <w:r>
                              <w:rPr>
                                <w:rFonts w:ascii="Arial"/>
                                <w:color w:val="424242"/>
                                <w:spacing w:val="-4"/>
                                <w:sz w:val="10"/>
                              </w:rPr>
                              <w:t>days</w:t>
                            </w:r>
                          </w:p>
                        </w:tc>
                        <w:tc>
                          <w:tcPr>
                            <w:tcW w:w="915" w:type="dxa"/>
                          </w:tcPr>
                          <w:p>
                            <w:pPr>
                              <w:pStyle w:val="TableParagraph"/>
                              <w:spacing w:before="27"/>
                              <w:ind w:left="68" w:right="90"/>
                              <w:jc w:val="center"/>
                              <w:rPr>
                                <w:rFonts w:ascii="Arial"/>
                                <w:sz w:val="10"/>
                              </w:rPr>
                            </w:pPr>
                            <w:r>
                              <w:rPr>
                                <w:rFonts w:ascii="Arial"/>
                                <w:color w:val="424242"/>
                                <w:w w:val="90"/>
                                <w:sz w:val="10"/>
                              </w:rPr>
                              <w:t>Th</w:t>
                            </w:r>
                            <w:r>
                              <w:rPr>
                                <w:rFonts w:ascii="Arial"/>
                                <w:color w:val="606060"/>
                                <w:w w:val="90"/>
                                <w:position w:val="3"/>
                                <w:sz w:val="4"/>
                              </w:rPr>
                              <w:t>1</w:t>
                            </w:r>
                            <w:r>
                              <w:rPr>
                                <w:rFonts w:ascii="Arial"/>
                                <w:color w:val="424242"/>
                                <w:w w:val="90"/>
                                <w:sz w:val="8"/>
                              </w:rPr>
                              <w:t>J</w:t>
                            </w:r>
                            <w:r>
                              <w:rPr>
                                <w:rFonts w:ascii="Arial"/>
                                <w:color w:val="424242"/>
                                <w:spacing w:val="21"/>
                                <w:sz w:val="8"/>
                              </w:rPr>
                              <w:t> </w:t>
                            </w:r>
                            <w:r>
                              <w:rPr>
                                <w:rFonts w:ascii="Arial"/>
                                <w:color w:val="424242"/>
                                <w:w w:val="90"/>
                                <w:sz w:val="10"/>
                              </w:rPr>
                              <w:t>24</w:t>
                            </w:r>
                            <w:r>
                              <w:rPr>
                                <w:rFonts w:ascii="Arial"/>
                                <w:color w:val="606060"/>
                                <w:w w:val="90"/>
                                <w:sz w:val="10"/>
                              </w:rPr>
                              <w:t>-</w:t>
                            </w:r>
                            <w:r>
                              <w:rPr>
                                <w:rFonts w:ascii="Arial"/>
                                <w:color w:val="0C0C0C"/>
                                <w:w w:val="90"/>
                                <w:sz w:val="10"/>
                              </w:rPr>
                              <w:t>1</w:t>
                            </w:r>
                            <w:r>
                              <w:rPr>
                                <w:rFonts w:ascii="Arial"/>
                                <w:color w:val="424242"/>
                                <w:w w:val="90"/>
                                <w:sz w:val="10"/>
                              </w:rPr>
                              <w:t>1</w:t>
                            </w:r>
                            <w:r>
                              <w:rPr>
                                <w:rFonts w:ascii="Arial"/>
                                <w:color w:val="606060"/>
                                <w:w w:val="90"/>
                                <w:sz w:val="10"/>
                              </w:rPr>
                              <w:t>-</w:t>
                            </w:r>
                            <w:r>
                              <w:rPr>
                                <w:rFonts w:ascii="Arial"/>
                                <w:color w:val="424242"/>
                                <w:spacing w:val="-5"/>
                                <w:w w:val="90"/>
                                <w:sz w:val="10"/>
                              </w:rPr>
                              <w:t>22</w:t>
                            </w:r>
                          </w:p>
                        </w:tc>
                        <w:tc>
                          <w:tcPr>
                            <w:tcW w:w="966" w:type="dxa"/>
                          </w:tcPr>
                          <w:p>
                            <w:pPr>
                              <w:pStyle w:val="TableParagraph"/>
                              <w:spacing w:before="27"/>
                              <w:ind w:left="69" w:right="121"/>
                              <w:jc w:val="center"/>
                              <w:rPr>
                                <w:rFonts w:ascii="Arial"/>
                                <w:sz w:val="10"/>
                              </w:rPr>
                            </w:pPr>
                            <w:r>
                              <w:rPr>
                                <w:rFonts w:ascii="Arial"/>
                                <w:color w:val="424242"/>
                                <w:spacing w:val="-4"/>
                                <w:sz w:val="10"/>
                              </w:rPr>
                              <w:t>Sun</w:t>
                            </w:r>
                            <w:r>
                              <w:rPr>
                                <w:rFonts w:ascii="Arial"/>
                                <w:color w:val="424242"/>
                                <w:spacing w:val="-2"/>
                                <w:sz w:val="10"/>
                              </w:rPr>
                              <w:t> </w:t>
                            </w:r>
                            <w:r>
                              <w:rPr>
                                <w:rFonts w:ascii="Arial"/>
                                <w:color w:val="424242"/>
                                <w:spacing w:val="-4"/>
                                <w:sz w:val="10"/>
                              </w:rPr>
                              <w:t>27-11-</w:t>
                            </w:r>
                            <w:r>
                              <w:rPr>
                                <w:rFonts w:ascii="Arial"/>
                                <w:color w:val="424242"/>
                                <w:spacing w:val="-5"/>
                                <w:sz w:val="10"/>
                              </w:rPr>
                              <w:t>22</w:t>
                            </w:r>
                          </w:p>
                        </w:tc>
                        <w:tc>
                          <w:tcPr>
                            <w:tcW w:w="1021" w:type="dxa"/>
                          </w:tcPr>
                          <w:p>
                            <w:pPr>
                              <w:pStyle w:val="TableParagraph"/>
                              <w:spacing w:before="27"/>
                              <w:ind w:left="180"/>
                              <w:rPr>
                                <w:rFonts w:ascii="Arial"/>
                                <w:sz w:val="10"/>
                              </w:rPr>
                            </w:pPr>
                            <w:r>
                              <w:rPr>
                                <w:rFonts w:ascii="Arial"/>
                                <w:color w:val="424242"/>
                                <w:spacing w:val="-10"/>
                                <w:w w:val="110"/>
                                <w:sz w:val="10"/>
                              </w:rPr>
                              <w:t>2</w:t>
                            </w:r>
                          </w:p>
                        </w:tc>
                      </w:tr>
                      <w:tr>
                        <w:trPr>
                          <w:trHeight w:val="168"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0"/>
                              <w:ind w:left="104"/>
                              <w:rPr>
                                <w:rFonts w:ascii="Arial"/>
                                <w:i/>
                                <w:sz w:val="10"/>
                              </w:rPr>
                            </w:pPr>
                            <w:r>
                              <w:rPr>
                                <w:rFonts w:ascii="Arial"/>
                                <w:i/>
                                <w:color w:val="567CA3"/>
                                <w:w w:val="105"/>
                                <w:sz w:val="10"/>
                              </w:rPr>
                              <w:t>-</w:t>
                            </w:r>
                            <w:r>
                              <w:rPr>
                                <w:rFonts w:ascii="Arial"/>
                                <w:i/>
                                <w:color w:val="567CA3"/>
                                <w:spacing w:val="-5"/>
                                <w:w w:val="110"/>
                                <w:sz w:val="10"/>
                              </w:rPr>
                              <w:t>:.</w:t>
                            </w:r>
                          </w:p>
                        </w:tc>
                        <w:tc>
                          <w:tcPr>
                            <w:tcW w:w="2456" w:type="dxa"/>
                          </w:tcPr>
                          <w:p>
                            <w:pPr>
                              <w:pStyle w:val="TableParagraph"/>
                              <w:spacing w:before="20"/>
                              <w:ind w:left="342"/>
                              <w:rPr>
                                <w:rFonts w:ascii="Arial"/>
                                <w:sz w:val="10"/>
                              </w:rPr>
                            </w:pPr>
                            <w:r>
                              <w:rPr>
                                <w:rFonts w:ascii="Arial"/>
                                <w:color w:val="424242"/>
                                <w:spacing w:val="-2"/>
                                <w:w w:val="105"/>
                                <w:sz w:val="10"/>
                              </w:rPr>
                              <w:t>1.3Superviserapproval</w:t>
                            </w:r>
                          </w:p>
                        </w:tc>
                        <w:tc>
                          <w:tcPr>
                            <w:tcW w:w="1080" w:type="dxa"/>
                          </w:tcPr>
                          <w:p>
                            <w:pPr>
                              <w:pStyle w:val="TableParagraph"/>
                              <w:spacing w:before="20"/>
                              <w:ind w:left="429"/>
                              <w:rPr>
                                <w:rFonts w:ascii="Arial"/>
                                <w:sz w:val="10"/>
                              </w:rPr>
                            </w:pPr>
                            <w:r>
                              <w:rPr>
                                <w:rFonts w:ascii="Arial"/>
                                <w:color w:val="424242"/>
                                <w:spacing w:val="-2"/>
                                <w:w w:val="110"/>
                                <w:sz w:val="10"/>
                              </w:rPr>
                              <w:t>2days</w:t>
                            </w:r>
                          </w:p>
                        </w:tc>
                        <w:tc>
                          <w:tcPr>
                            <w:tcW w:w="915" w:type="dxa"/>
                          </w:tcPr>
                          <w:p>
                            <w:pPr>
                              <w:pStyle w:val="TableParagraph"/>
                              <w:spacing w:before="20"/>
                              <w:ind w:left="76" w:right="90"/>
                              <w:jc w:val="center"/>
                              <w:rPr>
                                <w:rFonts w:ascii="Arial"/>
                                <w:sz w:val="10"/>
                              </w:rPr>
                            </w:pPr>
                            <w:r>
                              <w:rPr>
                                <w:rFonts w:ascii="Arial"/>
                                <w:color w:val="424242"/>
                                <w:spacing w:val="-2"/>
                                <w:sz w:val="10"/>
                              </w:rPr>
                              <w:t>Sun27</w:t>
                            </w:r>
                            <w:r>
                              <w:rPr>
                                <w:rFonts w:ascii="Arial"/>
                                <w:color w:val="0C0C0C"/>
                                <w:spacing w:val="-2"/>
                                <w:sz w:val="10"/>
                              </w:rPr>
                              <w:t>-</w:t>
                            </w:r>
                            <w:r>
                              <w:rPr>
                                <w:rFonts w:ascii="Arial"/>
                                <w:color w:val="424242"/>
                                <w:spacing w:val="-2"/>
                                <w:sz w:val="10"/>
                              </w:rPr>
                              <w:t>11</w:t>
                            </w:r>
                            <w:r>
                              <w:rPr>
                                <w:rFonts w:ascii="Arial"/>
                                <w:color w:val="0C0C0C"/>
                                <w:spacing w:val="-2"/>
                                <w:sz w:val="10"/>
                              </w:rPr>
                              <w:t>-</w:t>
                            </w:r>
                            <w:r>
                              <w:rPr>
                                <w:rFonts w:ascii="Arial"/>
                                <w:color w:val="424242"/>
                                <w:spacing w:val="-5"/>
                                <w:sz w:val="10"/>
                              </w:rPr>
                              <w:t>22</w:t>
                            </w:r>
                          </w:p>
                        </w:tc>
                        <w:tc>
                          <w:tcPr>
                            <w:tcW w:w="966" w:type="dxa"/>
                          </w:tcPr>
                          <w:p>
                            <w:pPr>
                              <w:pStyle w:val="TableParagraph"/>
                              <w:spacing w:before="20"/>
                              <w:ind w:left="119" w:right="121"/>
                              <w:jc w:val="center"/>
                              <w:rPr>
                                <w:rFonts w:ascii="Arial"/>
                                <w:sz w:val="10"/>
                              </w:rPr>
                            </w:pPr>
                            <w:r>
                              <w:rPr>
                                <w:rFonts w:ascii="Arial"/>
                                <w:color w:val="424242"/>
                                <w:w w:val="105"/>
                                <w:sz w:val="10"/>
                              </w:rPr>
                              <w:t>Mon28</w:t>
                            </w:r>
                            <w:r>
                              <w:rPr>
                                <w:rFonts w:ascii="Arial"/>
                                <w:color w:val="0C0C0C"/>
                                <w:w w:val="105"/>
                                <w:sz w:val="10"/>
                              </w:rPr>
                              <w:t>-</w:t>
                            </w:r>
                            <w:r>
                              <w:rPr>
                                <w:rFonts w:ascii="Arial"/>
                                <w:color w:val="424242"/>
                                <w:w w:val="105"/>
                                <w:sz w:val="10"/>
                              </w:rPr>
                              <w:t>11</w:t>
                            </w:r>
                            <w:r>
                              <w:rPr>
                                <w:rFonts w:ascii="Arial"/>
                                <w:color w:val="0C0C0C"/>
                                <w:w w:val="105"/>
                                <w:sz w:val="10"/>
                              </w:rPr>
                              <w:t>-</w:t>
                            </w:r>
                            <w:r>
                              <w:rPr>
                                <w:rFonts w:ascii="Arial"/>
                                <w:color w:val="424242"/>
                                <w:spacing w:val="-5"/>
                                <w:w w:val="105"/>
                                <w:sz w:val="10"/>
                              </w:rPr>
                              <w:t>22</w:t>
                            </w:r>
                          </w:p>
                        </w:tc>
                        <w:tc>
                          <w:tcPr>
                            <w:tcW w:w="1021" w:type="dxa"/>
                          </w:tcPr>
                          <w:p>
                            <w:pPr>
                              <w:pStyle w:val="TableParagraph"/>
                              <w:spacing w:before="20"/>
                              <w:ind w:left="179"/>
                              <w:rPr>
                                <w:rFonts w:ascii="Arial"/>
                                <w:sz w:val="10"/>
                              </w:rPr>
                            </w:pPr>
                            <w:r>
                              <w:rPr>
                                <w:rFonts w:ascii="Arial"/>
                                <w:color w:val="424242"/>
                                <w:spacing w:val="-10"/>
                                <w:w w:val="105"/>
                                <w:sz w:val="10"/>
                              </w:rPr>
                              <w:t>3</w:t>
                            </w:r>
                          </w:p>
                        </w:tc>
                      </w:tr>
                      <w:tr>
                        <w:trPr>
                          <w:trHeight w:val="177"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30"/>
                              <w:ind w:left="342"/>
                              <w:rPr>
                                <w:rFonts w:ascii="Arial"/>
                                <w:sz w:val="10"/>
                              </w:rPr>
                            </w:pPr>
                            <w:r>
                              <w:rPr>
                                <w:rFonts w:ascii="Arial"/>
                                <w:color w:val="424242"/>
                                <w:sz w:val="10"/>
                              </w:rPr>
                              <w:t>1.4</w:t>
                            </w:r>
                            <w:r>
                              <w:rPr>
                                <w:rFonts w:ascii="Arial"/>
                                <w:color w:val="424242"/>
                                <w:spacing w:val="-4"/>
                                <w:sz w:val="10"/>
                              </w:rPr>
                              <w:t> </w:t>
                            </w:r>
                            <w:r>
                              <w:rPr>
                                <w:rFonts w:ascii="Arial"/>
                                <w:color w:val="424242"/>
                                <w:sz w:val="10"/>
                              </w:rPr>
                              <w:t>Familiarisation</w:t>
                            </w:r>
                            <w:r>
                              <w:rPr>
                                <w:rFonts w:ascii="Arial"/>
                                <w:color w:val="424242"/>
                                <w:spacing w:val="-6"/>
                                <w:sz w:val="10"/>
                              </w:rPr>
                              <w:t> </w:t>
                            </w:r>
                            <w:r>
                              <w:rPr>
                                <w:rFonts w:ascii="Arial"/>
                                <w:color w:val="424242"/>
                                <w:sz w:val="10"/>
                              </w:rPr>
                              <w:t>with</w:t>
                            </w:r>
                            <w:r>
                              <w:rPr>
                                <w:rFonts w:ascii="Arial"/>
                                <w:color w:val="424242"/>
                                <w:spacing w:val="-4"/>
                                <w:sz w:val="10"/>
                              </w:rPr>
                              <w:t> </w:t>
                            </w:r>
                            <w:r>
                              <w:rPr>
                                <w:rFonts w:ascii="Arial"/>
                                <w:color w:val="878785"/>
                                <w:spacing w:val="-2"/>
                                <w:sz w:val="10"/>
                              </w:rPr>
                              <w:t>t</w:t>
                            </w:r>
                            <w:r>
                              <w:rPr>
                                <w:rFonts w:ascii="Arial"/>
                                <w:color w:val="424242"/>
                                <w:spacing w:val="-2"/>
                                <w:sz w:val="10"/>
                              </w:rPr>
                              <w:t>op</w:t>
                            </w:r>
                            <w:r>
                              <w:rPr>
                                <w:rFonts w:ascii="Arial"/>
                                <w:color w:val="999999"/>
                                <w:spacing w:val="-2"/>
                                <w:sz w:val="10"/>
                              </w:rPr>
                              <w:t>i</w:t>
                            </w:r>
                            <w:r>
                              <w:rPr>
                                <w:rFonts w:ascii="Arial"/>
                                <w:color w:val="606060"/>
                                <w:spacing w:val="-2"/>
                                <w:sz w:val="10"/>
                              </w:rPr>
                              <w:t>c</w:t>
                            </w:r>
                          </w:p>
                        </w:tc>
                        <w:tc>
                          <w:tcPr>
                            <w:tcW w:w="1080" w:type="dxa"/>
                          </w:tcPr>
                          <w:p>
                            <w:pPr>
                              <w:pStyle w:val="TableParagraph"/>
                              <w:spacing w:before="30"/>
                              <w:ind w:left="435"/>
                              <w:rPr>
                                <w:rFonts w:ascii="Arial"/>
                                <w:sz w:val="10"/>
                              </w:rPr>
                            </w:pPr>
                            <w:r>
                              <w:rPr>
                                <w:rFonts w:ascii="Arial"/>
                                <w:color w:val="424242"/>
                                <w:w w:val="80"/>
                                <w:sz w:val="10"/>
                              </w:rPr>
                              <w:t>1</w:t>
                            </w:r>
                            <w:r>
                              <w:rPr>
                                <w:rFonts w:ascii="Arial"/>
                                <w:color w:val="424242"/>
                                <w:spacing w:val="-5"/>
                                <w:sz w:val="10"/>
                              </w:rPr>
                              <w:t> </w:t>
                            </w:r>
                            <w:r>
                              <w:rPr>
                                <w:rFonts w:ascii="Arial"/>
                                <w:color w:val="424242"/>
                                <w:spacing w:val="-5"/>
                                <w:w w:val="80"/>
                                <w:sz w:val="10"/>
                              </w:rPr>
                              <w:t>day</w:t>
                            </w:r>
                          </w:p>
                        </w:tc>
                        <w:tc>
                          <w:tcPr>
                            <w:tcW w:w="915" w:type="dxa"/>
                          </w:tcPr>
                          <w:p>
                            <w:pPr>
                              <w:pStyle w:val="TableParagraph"/>
                              <w:spacing w:before="30"/>
                              <w:ind w:left="65" w:right="90"/>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29-11-</w:t>
                            </w:r>
                            <w:r>
                              <w:rPr>
                                <w:rFonts w:ascii="Arial"/>
                                <w:color w:val="424242"/>
                                <w:spacing w:val="-5"/>
                                <w:sz w:val="10"/>
                              </w:rPr>
                              <w:t>22</w:t>
                            </w:r>
                          </w:p>
                        </w:tc>
                        <w:tc>
                          <w:tcPr>
                            <w:tcW w:w="966" w:type="dxa"/>
                          </w:tcPr>
                          <w:p>
                            <w:pPr>
                              <w:pStyle w:val="TableParagraph"/>
                              <w:spacing w:before="30"/>
                              <w:ind w:left="72" w:right="121"/>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29-11-</w:t>
                            </w:r>
                            <w:r>
                              <w:rPr>
                                <w:rFonts w:ascii="Arial"/>
                                <w:color w:val="424242"/>
                                <w:spacing w:val="-5"/>
                                <w:sz w:val="10"/>
                              </w:rPr>
                              <w:t>22</w:t>
                            </w:r>
                          </w:p>
                        </w:tc>
                        <w:tc>
                          <w:tcPr>
                            <w:tcW w:w="1021" w:type="dxa"/>
                          </w:tcPr>
                          <w:p>
                            <w:pPr>
                              <w:pStyle w:val="TableParagraph"/>
                              <w:spacing w:before="30"/>
                              <w:ind w:left="187"/>
                              <w:rPr>
                                <w:rFonts w:ascii="Arial"/>
                                <w:sz w:val="10"/>
                              </w:rPr>
                            </w:pPr>
                            <w:r>
                              <w:rPr>
                                <w:rFonts w:ascii="Arial"/>
                                <w:color w:val="424242"/>
                                <w:spacing w:val="-10"/>
                                <w:sz w:val="10"/>
                              </w:rPr>
                              <w:t>4</w:t>
                            </w:r>
                          </w:p>
                        </w:tc>
                      </w:tr>
                      <w:tr>
                        <w:trPr>
                          <w:trHeight w:val="17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30"/>
                              <w:ind w:left="104"/>
                              <w:rPr>
                                <w:rFonts w:ascii="Arial"/>
                                <w:i/>
                                <w:sz w:val="10"/>
                              </w:rPr>
                            </w:pPr>
                            <w:r>
                              <w:rPr>
                                <w:rFonts w:ascii="Arial"/>
                                <w:i/>
                                <w:color w:val="567CA3"/>
                                <w:spacing w:val="-4"/>
                                <w:sz w:val="10"/>
                              </w:rPr>
                              <w:t>-</w:t>
                            </w:r>
                            <w:r>
                              <w:rPr>
                                <w:rFonts w:ascii="Arial"/>
                                <w:i/>
                                <w:color w:val="567CA3"/>
                                <w:spacing w:val="-5"/>
                                <w:sz w:val="10"/>
                              </w:rPr>
                              <w:t>:.</w:t>
                            </w:r>
                          </w:p>
                        </w:tc>
                        <w:tc>
                          <w:tcPr>
                            <w:tcW w:w="2456" w:type="dxa"/>
                          </w:tcPr>
                          <w:p>
                            <w:pPr>
                              <w:pStyle w:val="TableParagraph"/>
                              <w:spacing w:before="30"/>
                              <w:ind w:left="342"/>
                              <w:rPr>
                                <w:rFonts w:ascii="Arial"/>
                                <w:sz w:val="10"/>
                              </w:rPr>
                            </w:pPr>
                            <w:r>
                              <w:rPr>
                                <w:rFonts w:ascii="Arial"/>
                                <w:color w:val="424242"/>
                                <w:spacing w:val="-2"/>
                                <w:w w:val="115"/>
                                <w:sz w:val="10"/>
                              </w:rPr>
                              <w:t>l.5DetermineproJectscope</w:t>
                            </w:r>
                          </w:p>
                        </w:tc>
                        <w:tc>
                          <w:tcPr>
                            <w:tcW w:w="1080" w:type="dxa"/>
                          </w:tcPr>
                          <w:p>
                            <w:pPr>
                              <w:pStyle w:val="TableParagraph"/>
                              <w:spacing w:before="30"/>
                              <w:ind w:left="430"/>
                              <w:rPr>
                                <w:rFonts w:ascii="Arial"/>
                                <w:sz w:val="10"/>
                              </w:rPr>
                            </w:pPr>
                            <w:r>
                              <w:rPr>
                                <w:rFonts w:ascii="Arial"/>
                                <w:color w:val="212121"/>
                                <w:spacing w:val="-4"/>
                                <w:w w:val="105"/>
                                <w:sz w:val="10"/>
                              </w:rPr>
                              <w:t>4hrs</w:t>
                            </w:r>
                          </w:p>
                        </w:tc>
                        <w:tc>
                          <w:tcPr>
                            <w:tcW w:w="915" w:type="dxa"/>
                          </w:tcPr>
                          <w:p>
                            <w:pPr>
                              <w:pStyle w:val="TableParagraph"/>
                              <w:spacing w:before="30"/>
                              <w:ind w:left="65" w:right="90"/>
                              <w:jc w:val="center"/>
                              <w:rPr>
                                <w:rFonts w:ascii="Arial"/>
                                <w:sz w:val="10"/>
                              </w:rPr>
                            </w:pPr>
                            <w:r>
                              <w:rPr>
                                <w:rFonts w:ascii="Arial"/>
                                <w:color w:val="424242"/>
                                <w:spacing w:val="-2"/>
                                <w:w w:val="105"/>
                                <w:sz w:val="10"/>
                              </w:rPr>
                              <w:t>ThuOl-I2-</w:t>
                            </w:r>
                            <w:r>
                              <w:rPr>
                                <w:rFonts w:ascii="Arial"/>
                                <w:color w:val="424242"/>
                                <w:spacing w:val="-5"/>
                                <w:w w:val="105"/>
                                <w:sz w:val="10"/>
                              </w:rPr>
                              <w:t>22</w:t>
                            </w:r>
                          </w:p>
                        </w:tc>
                        <w:tc>
                          <w:tcPr>
                            <w:tcW w:w="966" w:type="dxa"/>
                          </w:tcPr>
                          <w:p>
                            <w:pPr>
                              <w:pStyle w:val="TableParagraph"/>
                              <w:spacing w:before="30"/>
                              <w:ind w:left="71" w:right="121"/>
                              <w:jc w:val="center"/>
                              <w:rPr>
                                <w:rFonts w:ascii="Arial"/>
                                <w:sz w:val="10"/>
                              </w:rPr>
                            </w:pPr>
                            <w:r>
                              <w:rPr>
                                <w:rFonts w:ascii="Arial"/>
                                <w:color w:val="424242"/>
                                <w:sz w:val="10"/>
                              </w:rPr>
                              <w:t>ThuOl</w:t>
                            </w:r>
                            <w:r>
                              <w:rPr>
                                <w:rFonts w:ascii="Arial"/>
                                <w:color w:val="606060"/>
                                <w:sz w:val="10"/>
                              </w:rPr>
                              <w:t>-</w:t>
                            </w:r>
                            <w:r>
                              <w:rPr>
                                <w:rFonts w:ascii="Arial"/>
                                <w:color w:val="A8A8A8"/>
                                <w:sz w:val="10"/>
                              </w:rPr>
                              <w:t>1</w:t>
                            </w:r>
                            <w:r>
                              <w:rPr>
                                <w:rFonts w:ascii="Arial"/>
                                <w:color w:val="424242"/>
                                <w:sz w:val="10"/>
                              </w:rPr>
                              <w:t>2</w:t>
                            </w:r>
                            <w:r>
                              <w:rPr>
                                <w:rFonts w:ascii="Arial"/>
                                <w:color w:val="606060"/>
                                <w:sz w:val="10"/>
                              </w:rPr>
                              <w:t>-</w:t>
                            </w:r>
                            <w:r>
                              <w:rPr>
                                <w:rFonts w:ascii="Arial"/>
                                <w:color w:val="424242"/>
                                <w:spacing w:val="-5"/>
                                <w:sz w:val="10"/>
                              </w:rPr>
                              <w:t>22</w:t>
                            </w:r>
                          </w:p>
                        </w:tc>
                        <w:tc>
                          <w:tcPr>
                            <w:tcW w:w="1021" w:type="dxa"/>
                          </w:tcPr>
                          <w:p>
                            <w:pPr>
                              <w:pStyle w:val="TableParagraph"/>
                              <w:rPr>
                                <w:sz w:val="10"/>
                              </w:rPr>
                            </w:pP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5"/>
                                <w:sz w:val="10"/>
                              </w:rPr>
                              <w:t>:.</w:t>
                            </w:r>
                          </w:p>
                        </w:tc>
                        <w:tc>
                          <w:tcPr>
                            <w:tcW w:w="2456" w:type="dxa"/>
                          </w:tcPr>
                          <w:p>
                            <w:pPr>
                              <w:pStyle w:val="TableParagraph"/>
                              <w:spacing w:before="27"/>
                              <w:ind w:left="342"/>
                              <w:rPr>
                                <w:rFonts w:ascii="Arial"/>
                                <w:sz w:val="10"/>
                              </w:rPr>
                            </w:pPr>
                            <w:r>
                              <w:rPr>
                                <w:rFonts w:ascii="Arial"/>
                                <w:color w:val="424242"/>
                                <w:spacing w:val="-2"/>
                                <w:w w:val="115"/>
                                <w:sz w:val="10"/>
                              </w:rPr>
                              <w:t>1.6Identifythegoalsandobjectives</w:t>
                            </w:r>
                          </w:p>
                        </w:tc>
                        <w:tc>
                          <w:tcPr>
                            <w:tcW w:w="1080" w:type="dxa"/>
                          </w:tcPr>
                          <w:p>
                            <w:pPr>
                              <w:pStyle w:val="TableParagraph"/>
                              <w:spacing w:before="27"/>
                              <w:ind w:left="435"/>
                              <w:rPr>
                                <w:rFonts w:ascii="Arial"/>
                                <w:sz w:val="10"/>
                              </w:rPr>
                            </w:pPr>
                            <w:r>
                              <w:rPr>
                                <w:rFonts w:ascii="Arial"/>
                                <w:color w:val="424242"/>
                                <w:w w:val="80"/>
                                <w:sz w:val="10"/>
                              </w:rPr>
                              <w:t>1</w:t>
                            </w:r>
                            <w:r>
                              <w:rPr>
                                <w:rFonts w:ascii="Arial"/>
                                <w:color w:val="424242"/>
                                <w:spacing w:val="-5"/>
                                <w:sz w:val="10"/>
                              </w:rPr>
                              <w:t> </w:t>
                            </w:r>
                            <w:r>
                              <w:rPr>
                                <w:rFonts w:ascii="Arial"/>
                                <w:color w:val="424242"/>
                                <w:spacing w:val="-5"/>
                                <w:w w:val="80"/>
                                <w:sz w:val="10"/>
                              </w:rPr>
                              <w:t>day</w:t>
                            </w:r>
                          </w:p>
                        </w:tc>
                        <w:tc>
                          <w:tcPr>
                            <w:tcW w:w="915" w:type="dxa"/>
                          </w:tcPr>
                          <w:p>
                            <w:pPr>
                              <w:pStyle w:val="TableParagraph"/>
                              <w:spacing w:before="27"/>
                              <w:ind w:left="69" w:right="90"/>
                              <w:jc w:val="center"/>
                              <w:rPr>
                                <w:rFonts w:ascii="Arial"/>
                                <w:sz w:val="10"/>
                              </w:rPr>
                            </w:pPr>
                            <w:r>
                              <w:rPr>
                                <w:rFonts w:ascii="Arial"/>
                                <w:color w:val="424242"/>
                                <w:w w:val="105"/>
                                <w:sz w:val="10"/>
                              </w:rPr>
                              <w:t>ThuOl</w:t>
                            </w:r>
                            <w:r>
                              <w:rPr>
                                <w:rFonts w:ascii="Arial"/>
                                <w:color w:val="606060"/>
                                <w:w w:val="105"/>
                                <w:sz w:val="10"/>
                              </w:rPr>
                              <w:t>-</w:t>
                            </w:r>
                            <w:r>
                              <w:rPr>
                                <w:rFonts w:ascii="Arial"/>
                                <w:color w:val="0C0C0C"/>
                                <w:w w:val="105"/>
                                <w:sz w:val="10"/>
                              </w:rPr>
                              <w:t>I</w:t>
                            </w:r>
                            <w:r>
                              <w:rPr>
                                <w:rFonts w:ascii="Arial"/>
                                <w:color w:val="424242"/>
                                <w:w w:val="105"/>
                                <w:sz w:val="10"/>
                              </w:rPr>
                              <w:t>2</w:t>
                            </w:r>
                            <w:r>
                              <w:rPr>
                                <w:rFonts w:ascii="Arial"/>
                                <w:color w:val="606060"/>
                                <w:w w:val="105"/>
                                <w:sz w:val="10"/>
                              </w:rPr>
                              <w:t>-</w:t>
                            </w:r>
                            <w:r>
                              <w:rPr>
                                <w:rFonts w:ascii="Arial"/>
                                <w:color w:val="424242"/>
                                <w:spacing w:val="-5"/>
                                <w:w w:val="105"/>
                                <w:sz w:val="10"/>
                              </w:rPr>
                              <w:t>22</w:t>
                            </w:r>
                          </w:p>
                        </w:tc>
                        <w:tc>
                          <w:tcPr>
                            <w:tcW w:w="966" w:type="dxa"/>
                          </w:tcPr>
                          <w:p>
                            <w:pPr>
                              <w:pStyle w:val="TableParagraph"/>
                              <w:spacing w:before="27"/>
                              <w:ind w:right="121"/>
                              <w:jc w:val="center"/>
                              <w:rPr>
                                <w:rFonts w:ascii="Arial"/>
                                <w:sz w:val="10"/>
                              </w:rPr>
                            </w:pPr>
                            <w:r>
                              <w:rPr>
                                <w:rFonts w:ascii="Arial"/>
                                <w:color w:val="424242"/>
                                <w:spacing w:val="-4"/>
                                <w:sz w:val="10"/>
                              </w:rPr>
                              <w:t>Fri02-12-</w:t>
                            </w:r>
                            <w:r>
                              <w:rPr>
                                <w:rFonts w:ascii="Arial"/>
                                <w:color w:val="424242"/>
                                <w:spacing w:val="-5"/>
                                <w:sz w:val="10"/>
                              </w:rPr>
                              <w:t>22</w:t>
                            </w:r>
                          </w:p>
                        </w:tc>
                        <w:tc>
                          <w:tcPr>
                            <w:tcW w:w="1021" w:type="dxa"/>
                          </w:tcPr>
                          <w:p>
                            <w:pPr>
                              <w:pStyle w:val="TableParagraph"/>
                              <w:rPr>
                                <w:sz w:val="10"/>
                              </w:rPr>
                            </w:pP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sz w:val="10"/>
                              </w:rPr>
                              <w:t>-</w:t>
                            </w:r>
                            <w:r>
                              <w:rPr>
                                <w:rFonts w:ascii="Arial"/>
                                <w:i/>
                                <w:color w:val="567CA3"/>
                                <w:spacing w:val="-7"/>
                                <w:sz w:val="10"/>
                              </w:rPr>
                              <w:t>:.</w:t>
                            </w:r>
                          </w:p>
                        </w:tc>
                        <w:tc>
                          <w:tcPr>
                            <w:tcW w:w="2456" w:type="dxa"/>
                          </w:tcPr>
                          <w:p>
                            <w:pPr>
                              <w:pStyle w:val="TableParagraph"/>
                              <w:spacing w:before="27"/>
                              <w:ind w:left="332"/>
                              <w:rPr>
                                <w:rFonts w:ascii="Arial"/>
                                <w:sz w:val="10"/>
                              </w:rPr>
                            </w:pPr>
                            <w:r>
                              <w:rPr>
                                <w:rFonts w:ascii="Arial"/>
                                <w:color w:val="0C0C0C"/>
                                <w:sz w:val="10"/>
                              </w:rPr>
                              <w:t>1.7</w:t>
                            </w:r>
                            <w:r>
                              <w:rPr>
                                <w:rFonts w:ascii="Arial"/>
                                <w:color w:val="0C0C0C"/>
                                <w:spacing w:val="-5"/>
                                <w:sz w:val="10"/>
                              </w:rPr>
                              <w:t> </w:t>
                            </w:r>
                            <w:r>
                              <w:rPr>
                                <w:rFonts w:ascii="Arial"/>
                                <w:color w:val="0C0C0C"/>
                                <w:sz w:val="10"/>
                              </w:rPr>
                              <w:t>Learning</w:t>
                            </w:r>
                            <w:r>
                              <w:rPr>
                                <w:rFonts w:ascii="Arial"/>
                                <w:color w:val="0C0C0C"/>
                                <w:spacing w:val="9"/>
                                <w:sz w:val="10"/>
                              </w:rPr>
                              <w:t> </w:t>
                            </w:r>
                            <w:r>
                              <w:rPr>
                                <w:rFonts w:ascii="Arial"/>
                                <w:color w:val="0C0C0C"/>
                                <w:sz w:val="10"/>
                              </w:rPr>
                              <w:t>Techincal</w:t>
                            </w:r>
                            <w:r>
                              <w:rPr>
                                <w:rFonts w:ascii="Arial"/>
                                <w:color w:val="0C0C0C"/>
                                <w:spacing w:val="-2"/>
                                <w:sz w:val="10"/>
                              </w:rPr>
                              <w:t> Material</w:t>
                            </w:r>
                          </w:p>
                        </w:tc>
                        <w:tc>
                          <w:tcPr>
                            <w:tcW w:w="1080" w:type="dxa"/>
                          </w:tcPr>
                          <w:p>
                            <w:pPr>
                              <w:pStyle w:val="TableParagraph"/>
                              <w:spacing w:before="27"/>
                              <w:ind w:left="428"/>
                              <w:rPr>
                                <w:rFonts w:ascii="Arial"/>
                                <w:sz w:val="10"/>
                              </w:rPr>
                            </w:pPr>
                            <w:r>
                              <w:rPr>
                                <w:rFonts w:ascii="Arial"/>
                                <w:color w:val="0C0C0C"/>
                                <w:w w:val="110"/>
                                <w:sz w:val="10"/>
                              </w:rPr>
                              <w:t>6</w:t>
                            </w:r>
                            <w:r>
                              <w:rPr>
                                <w:rFonts w:ascii="Arial"/>
                                <w:color w:val="0C0C0C"/>
                                <w:spacing w:val="-10"/>
                                <w:w w:val="110"/>
                                <w:sz w:val="10"/>
                              </w:rPr>
                              <w:t> </w:t>
                            </w:r>
                            <w:r>
                              <w:rPr>
                                <w:rFonts w:ascii="Arial"/>
                                <w:color w:val="0C0C0C"/>
                                <w:spacing w:val="-4"/>
                                <w:w w:val="110"/>
                                <w:sz w:val="10"/>
                              </w:rPr>
                              <w:t>days</w:t>
                            </w:r>
                          </w:p>
                        </w:tc>
                        <w:tc>
                          <w:tcPr>
                            <w:tcW w:w="915" w:type="dxa"/>
                          </w:tcPr>
                          <w:p>
                            <w:pPr>
                              <w:pStyle w:val="TableParagraph"/>
                              <w:spacing w:before="27"/>
                              <w:ind w:left="26" w:right="90"/>
                              <w:jc w:val="center"/>
                              <w:rPr>
                                <w:rFonts w:ascii="Arial"/>
                                <w:sz w:val="10"/>
                              </w:rPr>
                            </w:pPr>
                            <w:r>
                              <w:rPr>
                                <w:rFonts w:ascii="Arial"/>
                                <w:color w:val="0C0C0C"/>
                                <w:spacing w:val="-4"/>
                                <w:sz w:val="10"/>
                              </w:rPr>
                              <w:t>Fri</w:t>
                            </w:r>
                            <w:r>
                              <w:rPr>
                                <w:rFonts w:ascii="Arial"/>
                                <w:color w:val="0C0C0C"/>
                                <w:spacing w:val="7"/>
                                <w:sz w:val="10"/>
                              </w:rPr>
                              <w:t> </w:t>
                            </w:r>
                            <w:r>
                              <w:rPr>
                                <w:rFonts w:ascii="Arial"/>
                                <w:color w:val="0C0C0C"/>
                                <w:spacing w:val="-4"/>
                                <w:sz w:val="10"/>
                              </w:rPr>
                              <w:t>02-12-</w:t>
                            </w:r>
                            <w:r>
                              <w:rPr>
                                <w:rFonts w:ascii="Arial"/>
                                <w:color w:val="0C0C0C"/>
                                <w:spacing w:val="-5"/>
                                <w:sz w:val="10"/>
                              </w:rPr>
                              <w:t>22</w:t>
                            </w:r>
                          </w:p>
                        </w:tc>
                        <w:tc>
                          <w:tcPr>
                            <w:tcW w:w="966" w:type="dxa"/>
                          </w:tcPr>
                          <w:p>
                            <w:pPr>
                              <w:pStyle w:val="TableParagraph"/>
                              <w:spacing w:before="27"/>
                              <w:ind w:left="82" w:right="121"/>
                              <w:jc w:val="center"/>
                              <w:rPr>
                                <w:rFonts w:ascii="Arial"/>
                                <w:sz w:val="10"/>
                              </w:rPr>
                            </w:pPr>
                            <w:r>
                              <w:rPr>
                                <w:rFonts w:ascii="Arial"/>
                                <w:color w:val="0C0C0C"/>
                                <w:spacing w:val="-4"/>
                                <w:sz w:val="10"/>
                              </w:rPr>
                              <w:t>Thu</w:t>
                            </w:r>
                            <w:r>
                              <w:rPr>
                                <w:rFonts w:ascii="Arial"/>
                                <w:color w:val="0C0C0C"/>
                                <w:spacing w:val="8"/>
                                <w:sz w:val="10"/>
                              </w:rPr>
                              <w:t> </w:t>
                            </w:r>
                            <w:r>
                              <w:rPr>
                                <w:rFonts w:ascii="Arial"/>
                                <w:color w:val="0C0C0C"/>
                                <w:spacing w:val="-4"/>
                                <w:sz w:val="10"/>
                              </w:rPr>
                              <w:t>08-12-</w:t>
                            </w:r>
                            <w:r>
                              <w:rPr>
                                <w:rFonts w:ascii="Arial"/>
                                <w:color w:val="0C0C0C"/>
                                <w:spacing w:val="-5"/>
                                <w:sz w:val="10"/>
                              </w:rPr>
                              <w:t>22</w:t>
                            </w:r>
                          </w:p>
                        </w:tc>
                        <w:tc>
                          <w:tcPr>
                            <w:tcW w:w="1021" w:type="dxa"/>
                          </w:tcPr>
                          <w:p>
                            <w:pPr>
                              <w:pStyle w:val="TableParagraph"/>
                              <w:spacing w:before="27"/>
                              <w:ind w:left="183"/>
                              <w:rPr>
                                <w:rFonts w:ascii="Arial"/>
                                <w:sz w:val="10"/>
                              </w:rPr>
                            </w:pPr>
                            <w:r>
                              <w:rPr>
                                <w:rFonts w:ascii="Arial"/>
                                <w:color w:val="0C0C0C"/>
                                <w:spacing w:val="-10"/>
                                <w:sz w:val="10"/>
                              </w:rPr>
                              <w:t>7</w:t>
                            </w:r>
                          </w:p>
                        </w:tc>
                      </w:tr>
                      <w:tr>
                        <w:trPr>
                          <w:trHeight w:val="173"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spacing w:before="27"/>
                              <w:ind w:left="104"/>
                              <w:rPr>
                                <w:rFonts w:ascii="Arial"/>
                                <w:i/>
                                <w:sz w:val="10"/>
                              </w:rPr>
                            </w:pPr>
                            <w:r>
                              <w:rPr>
                                <w:rFonts w:ascii="Arial"/>
                                <w:i/>
                                <w:color w:val="567CA3"/>
                                <w:spacing w:val="-2"/>
                                <w:w w:val="240"/>
                                <w:sz w:val="10"/>
                              </w:rPr>
                              <w:t>-</w:t>
                            </w:r>
                            <w:r>
                              <w:rPr>
                                <w:rFonts w:ascii="Arial"/>
                                <w:i/>
                                <w:color w:val="567CA3"/>
                                <w:spacing w:val="-7"/>
                                <w:w w:val="240"/>
                                <w:sz w:val="10"/>
                              </w:rPr>
                              <w:t>:.</w:t>
                            </w:r>
                          </w:p>
                        </w:tc>
                        <w:tc>
                          <w:tcPr>
                            <w:tcW w:w="2456" w:type="dxa"/>
                          </w:tcPr>
                          <w:p>
                            <w:pPr>
                              <w:pStyle w:val="TableParagraph"/>
                              <w:spacing w:before="27"/>
                              <w:ind w:left="453"/>
                              <w:rPr>
                                <w:rFonts w:ascii="Arial"/>
                                <w:sz w:val="10"/>
                              </w:rPr>
                            </w:pPr>
                            <w:r>
                              <w:rPr>
                                <w:rFonts w:ascii="Arial"/>
                                <w:color w:val="424242"/>
                                <w:sz w:val="10"/>
                              </w:rPr>
                              <w:t>1.7.</w:t>
                            </w:r>
                            <w:r>
                              <w:rPr>
                                <w:rFonts w:ascii="Arial"/>
                                <w:color w:val="424242"/>
                                <w:spacing w:val="-18"/>
                                <w:sz w:val="10"/>
                              </w:rPr>
                              <w:t> </w:t>
                            </w:r>
                            <w:r>
                              <w:rPr>
                                <w:rFonts w:ascii="Arial"/>
                                <w:color w:val="424242"/>
                                <w:sz w:val="10"/>
                              </w:rPr>
                              <w:t>l</w:t>
                            </w:r>
                            <w:r>
                              <w:rPr>
                                <w:rFonts w:ascii="Arial"/>
                                <w:color w:val="424242"/>
                                <w:spacing w:val="14"/>
                                <w:sz w:val="10"/>
                              </w:rPr>
                              <w:t> </w:t>
                            </w:r>
                            <w:r>
                              <w:rPr>
                                <w:rFonts w:ascii="Arial"/>
                                <w:color w:val="424242"/>
                                <w:sz w:val="10"/>
                              </w:rPr>
                              <w:t>Firebase</w:t>
                            </w:r>
                            <w:r>
                              <w:rPr>
                                <w:rFonts w:ascii="Arial"/>
                                <w:color w:val="424242"/>
                                <w:spacing w:val="-3"/>
                                <w:sz w:val="10"/>
                              </w:rPr>
                              <w:t> </w:t>
                            </w:r>
                            <w:r>
                              <w:rPr>
                                <w:rFonts w:ascii="Arial"/>
                                <w:color w:val="424242"/>
                                <w:sz w:val="10"/>
                              </w:rPr>
                              <w:t>Backend</w:t>
                            </w:r>
                            <w:r>
                              <w:rPr>
                                <w:rFonts w:ascii="Arial"/>
                                <w:color w:val="424242"/>
                                <w:spacing w:val="-2"/>
                                <w:sz w:val="10"/>
                              </w:rPr>
                              <w:t> </w:t>
                            </w:r>
                            <w:r>
                              <w:rPr>
                                <w:rFonts w:ascii="Arial"/>
                                <w:color w:val="212121"/>
                                <w:spacing w:val="-2"/>
                                <w:sz w:val="10"/>
                              </w:rPr>
                              <w:t>Tutorial</w:t>
                            </w:r>
                          </w:p>
                        </w:tc>
                        <w:tc>
                          <w:tcPr>
                            <w:tcW w:w="1080" w:type="dxa"/>
                          </w:tcPr>
                          <w:p>
                            <w:pPr>
                              <w:pStyle w:val="TableParagraph"/>
                              <w:spacing w:before="27"/>
                              <w:ind w:left="428"/>
                              <w:rPr>
                                <w:rFonts w:ascii="Arial"/>
                                <w:sz w:val="10"/>
                              </w:rPr>
                            </w:pPr>
                            <w:r>
                              <w:rPr>
                                <w:rFonts w:ascii="Arial"/>
                                <w:color w:val="424242"/>
                                <w:w w:val="110"/>
                                <w:sz w:val="10"/>
                              </w:rPr>
                              <w:t>6</w:t>
                            </w:r>
                            <w:r>
                              <w:rPr>
                                <w:rFonts w:ascii="Arial"/>
                                <w:color w:val="424242"/>
                                <w:spacing w:val="-15"/>
                                <w:w w:val="110"/>
                                <w:sz w:val="10"/>
                              </w:rPr>
                              <w:t> </w:t>
                            </w:r>
                            <w:r>
                              <w:rPr>
                                <w:rFonts w:ascii="Arial"/>
                                <w:color w:val="424242"/>
                                <w:spacing w:val="-4"/>
                                <w:w w:val="110"/>
                                <w:sz w:val="10"/>
                              </w:rPr>
                              <w:t>days</w:t>
                            </w:r>
                          </w:p>
                        </w:tc>
                        <w:tc>
                          <w:tcPr>
                            <w:tcW w:w="915" w:type="dxa"/>
                          </w:tcPr>
                          <w:p>
                            <w:pPr>
                              <w:pStyle w:val="TableParagraph"/>
                              <w:spacing w:before="27"/>
                              <w:ind w:right="90"/>
                              <w:jc w:val="center"/>
                              <w:rPr>
                                <w:rFonts w:ascii="Arial"/>
                                <w:sz w:val="10"/>
                              </w:rPr>
                            </w:pPr>
                            <w:r>
                              <w:rPr>
                                <w:rFonts w:ascii="Arial"/>
                                <w:color w:val="424242"/>
                                <w:w w:val="90"/>
                                <w:sz w:val="10"/>
                              </w:rPr>
                              <w:t>Fri</w:t>
                            </w:r>
                            <w:r>
                              <w:rPr>
                                <w:rFonts w:ascii="Arial"/>
                                <w:color w:val="424242"/>
                                <w:spacing w:val="-8"/>
                                <w:w w:val="90"/>
                                <w:sz w:val="10"/>
                              </w:rPr>
                              <w:t> </w:t>
                            </w:r>
                            <w:r>
                              <w:rPr>
                                <w:rFonts w:ascii="Arial"/>
                                <w:color w:val="424242"/>
                                <w:w w:val="90"/>
                                <w:sz w:val="10"/>
                              </w:rPr>
                              <w:t>02-12-</w:t>
                            </w:r>
                            <w:r>
                              <w:rPr>
                                <w:rFonts w:ascii="Arial"/>
                                <w:color w:val="424242"/>
                                <w:spacing w:val="-5"/>
                                <w:w w:val="90"/>
                                <w:sz w:val="10"/>
                              </w:rPr>
                              <w:t>22</w:t>
                            </w:r>
                          </w:p>
                        </w:tc>
                        <w:tc>
                          <w:tcPr>
                            <w:tcW w:w="966" w:type="dxa"/>
                          </w:tcPr>
                          <w:p>
                            <w:pPr>
                              <w:pStyle w:val="TableParagraph"/>
                              <w:spacing w:before="27"/>
                              <w:ind w:left="71" w:right="121"/>
                              <w:jc w:val="center"/>
                              <w:rPr>
                                <w:rFonts w:ascii="Arial"/>
                                <w:sz w:val="10"/>
                              </w:rPr>
                            </w:pPr>
                            <w:r>
                              <w:rPr>
                                <w:rFonts w:ascii="Arial"/>
                                <w:color w:val="424242"/>
                                <w:spacing w:val="-4"/>
                                <w:sz w:val="10"/>
                              </w:rPr>
                              <w:t>Thu</w:t>
                            </w:r>
                            <w:r>
                              <w:rPr>
                                <w:rFonts w:ascii="Arial"/>
                                <w:color w:val="424242"/>
                                <w:spacing w:val="5"/>
                                <w:sz w:val="10"/>
                              </w:rPr>
                              <w:t> </w:t>
                            </w:r>
                            <w:r>
                              <w:rPr>
                                <w:rFonts w:ascii="Arial"/>
                                <w:color w:val="424242"/>
                                <w:spacing w:val="-4"/>
                                <w:sz w:val="10"/>
                              </w:rPr>
                              <w:t>08</w:t>
                            </w:r>
                            <w:r>
                              <w:rPr>
                                <w:rFonts w:ascii="Arial"/>
                                <w:color w:val="606060"/>
                                <w:spacing w:val="-4"/>
                                <w:sz w:val="10"/>
                              </w:rPr>
                              <w:t>-</w:t>
                            </w:r>
                            <w:r>
                              <w:rPr>
                                <w:rFonts w:ascii="Arial"/>
                                <w:color w:val="A8A8A8"/>
                                <w:spacing w:val="-4"/>
                                <w:sz w:val="10"/>
                              </w:rPr>
                              <w:t>1</w:t>
                            </w:r>
                            <w:r>
                              <w:rPr>
                                <w:rFonts w:ascii="Arial"/>
                                <w:color w:val="424242"/>
                                <w:spacing w:val="-4"/>
                                <w:sz w:val="10"/>
                              </w:rPr>
                              <w:t>2</w:t>
                            </w:r>
                            <w:r>
                              <w:rPr>
                                <w:rFonts w:ascii="Arial"/>
                                <w:color w:val="606060"/>
                                <w:spacing w:val="-4"/>
                                <w:sz w:val="10"/>
                              </w:rPr>
                              <w:t>-</w:t>
                            </w:r>
                            <w:r>
                              <w:rPr>
                                <w:rFonts w:ascii="Arial"/>
                                <w:color w:val="424242"/>
                                <w:spacing w:val="-5"/>
                                <w:sz w:val="10"/>
                              </w:rPr>
                              <w:t>22</w:t>
                            </w:r>
                          </w:p>
                        </w:tc>
                        <w:tc>
                          <w:tcPr>
                            <w:tcW w:w="1021" w:type="dxa"/>
                          </w:tcPr>
                          <w:p>
                            <w:pPr>
                              <w:pStyle w:val="TableParagraph"/>
                              <w:rPr>
                                <w:sz w:val="10"/>
                              </w:rPr>
                            </w:pPr>
                          </w:p>
                        </w:tc>
                      </w:tr>
                      <w:tr>
                        <w:trPr>
                          <w:trHeight w:val="175" w:hRule="atLeast"/>
                        </w:trPr>
                        <w:tc>
                          <w:tcPr>
                            <w:tcW w:w="288" w:type="dxa"/>
                          </w:tcPr>
                          <w:p>
                            <w:pPr>
                              <w:pStyle w:val="TableParagraph"/>
                              <w:rPr>
                                <w:sz w:val="10"/>
                              </w:rPr>
                            </w:pPr>
                          </w:p>
                        </w:tc>
                        <w:tc>
                          <w:tcPr>
                            <w:tcW w:w="276" w:type="dxa"/>
                          </w:tcPr>
                          <w:p>
                            <w:pPr>
                              <w:pStyle w:val="TableParagraph"/>
                              <w:rPr>
                                <w:sz w:val="10"/>
                              </w:rPr>
                            </w:pPr>
                          </w:p>
                        </w:tc>
                        <w:tc>
                          <w:tcPr>
                            <w:tcW w:w="487" w:type="dxa"/>
                          </w:tcPr>
                          <w:p>
                            <w:pPr>
                              <w:pStyle w:val="TableParagraph"/>
                              <w:rPr>
                                <w:sz w:val="10"/>
                              </w:rPr>
                            </w:pPr>
                          </w:p>
                        </w:tc>
                        <w:tc>
                          <w:tcPr>
                            <w:tcW w:w="2456" w:type="dxa"/>
                          </w:tcPr>
                          <w:p>
                            <w:pPr>
                              <w:pStyle w:val="TableParagraph"/>
                              <w:spacing w:before="27"/>
                              <w:ind w:left="448"/>
                              <w:rPr>
                                <w:rFonts w:ascii="Arial"/>
                                <w:sz w:val="10"/>
                              </w:rPr>
                            </w:pPr>
                            <w:r>
                              <w:rPr>
                                <w:rFonts w:ascii="Arial"/>
                                <w:color w:val="424242"/>
                                <w:w w:val="105"/>
                                <w:sz w:val="10"/>
                              </w:rPr>
                              <w:t>1</w:t>
                            </w:r>
                            <w:r>
                              <w:rPr>
                                <w:rFonts w:ascii="Arial"/>
                                <w:color w:val="0C0C0C"/>
                                <w:w w:val="105"/>
                                <w:sz w:val="10"/>
                              </w:rPr>
                              <w:t>.</w:t>
                            </w:r>
                            <w:r>
                              <w:rPr>
                                <w:rFonts w:ascii="Arial"/>
                                <w:color w:val="424242"/>
                                <w:w w:val="105"/>
                                <w:sz w:val="10"/>
                              </w:rPr>
                              <w:t>7.2</w:t>
                            </w:r>
                            <w:r>
                              <w:rPr>
                                <w:rFonts w:ascii="Arial"/>
                                <w:color w:val="424242"/>
                                <w:spacing w:val="-15"/>
                                <w:w w:val="105"/>
                                <w:sz w:val="10"/>
                              </w:rPr>
                              <w:t> </w:t>
                            </w:r>
                            <w:r>
                              <w:rPr>
                                <w:rFonts w:ascii="Arial"/>
                                <w:color w:val="424242"/>
                                <w:w w:val="105"/>
                                <w:sz w:val="10"/>
                              </w:rPr>
                              <w:t>Machine</w:t>
                            </w:r>
                            <w:r>
                              <w:rPr>
                                <w:rFonts w:ascii="Arial"/>
                                <w:color w:val="424242"/>
                                <w:spacing w:val="-6"/>
                                <w:w w:val="105"/>
                                <w:sz w:val="10"/>
                              </w:rPr>
                              <w:t> </w:t>
                            </w:r>
                            <w:r>
                              <w:rPr>
                                <w:rFonts w:ascii="Arial"/>
                                <w:color w:val="424242"/>
                                <w:spacing w:val="-2"/>
                                <w:w w:val="105"/>
                                <w:sz w:val="10"/>
                              </w:rPr>
                              <w:t>Learning</w:t>
                            </w:r>
                          </w:p>
                        </w:tc>
                        <w:tc>
                          <w:tcPr>
                            <w:tcW w:w="1080" w:type="dxa"/>
                          </w:tcPr>
                          <w:p>
                            <w:pPr>
                              <w:pStyle w:val="TableParagraph"/>
                              <w:spacing w:before="27"/>
                              <w:ind w:left="428"/>
                              <w:rPr>
                                <w:rFonts w:ascii="Arial"/>
                                <w:sz w:val="10"/>
                              </w:rPr>
                            </w:pPr>
                            <w:r>
                              <w:rPr>
                                <w:rFonts w:ascii="Arial"/>
                                <w:color w:val="424242"/>
                                <w:w w:val="105"/>
                                <w:sz w:val="10"/>
                              </w:rPr>
                              <w:t>6</w:t>
                            </w:r>
                            <w:r>
                              <w:rPr>
                                <w:rFonts w:ascii="Arial"/>
                                <w:color w:val="424242"/>
                                <w:spacing w:val="-6"/>
                                <w:w w:val="105"/>
                                <w:sz w:val="10"/>
                              </w:rPr>
                              <w:t> </w:t>
                            </w:r>
                            <w:r>
                              <w:rPr>
                                <w:rFonts w:ascii="Arial"/>
                                <w:color w:val="424242"/>
                                <w:spacing w:val="-4"/>
                                <w:w w:val="105"/>
                                <w:sz w:val="10"/>
                              </w:rPr>
                              <w:t>days</w:t>
                            </w:r>
                          </w:p>
                        </w:tc>
                        <w:tc>
                          <w:tcPr>
                            <w:tcW w:w="915" w:type="dxa"/>
                          </w:tcPr>
                          <w:p>
                            <w:pPr>
                              <w:pStyle w:val="TableParagraph"/>
                              <w:spacing w:before="27"/>
                              <w:ind w:right="90"/>
                              <w:jc w:val="center"/>
                              <w:rPr>
                                <w:rFonts w:ascii="Arial"/>
                                <w:sz w:val="10"/>
                              </w:rPr>
                            </w:pPr>
                            <w:r>
                              <w:rPr>
                                <w:rFonts w:ascii="Arial"/>
                                <w:color w:val="424242"/>
                                <w:w w:val="90"/>
                                <w:sz w:val="10"/>
                              </w:rPr>
                              <w:t>Fri</w:t>
                            </w:r>
                            <w:r>
                              <w:rPr>
                                <w:rFonts w:ascii="Arial"/>
                                <w:color w:val="424242"/>
                                <w:spacing w:val="-8"/>
                                <w:w w:val="90"/>
                                <w:sz w:val="10"/>
                              </w:rPr>
                              <w:t> </w:t>
                            </w:r>
                            <w:r>
                              <w:rPr>
                                <w:rFonts w:ascii="Arial"/>
                                <w:color w:val="424242"/>
                                <w:w w:val="90"/>
                                <w:sz w:val="10"/>
                              </w:rPr>
                              <w:t>02-12-</w:t>
                            </w:r>
                            <w:r>
                              <w:rPr>
                                <w:rFonts w:ascii="Arial"/>
                                <w:color w:val="424242"/>
                                <w:spacing w:val="-5"/>
                                <w:w w:val="90"/>
                                <w:sz w:val="10"/>
                              </w:rPr>
                              <w:t>22</w:t>
                            </w:r>
                          </w:p>
                        </w:tc>
                        <w:tc>
                          <w:tcPr>
                            <w:tcW w:w="966" w:type="dxa"/>
                          </w:tcPr>
                          <w:p>
                            <w:pPr>
                              <w:pStyle w:val="TableParagraph"/>
                              <w:spacing w:before="27"/>
                              <w:ind w:left="66" w:right="121"/>
                              <w:jc w:val="center"/>
                              <w:rPr>
                                <w:rFonts w:ascii="Arial"/>
                                <w:sz w:val="10"/>
                              </w:rPr>
                            </w:pPr>
                            <w:r>
                              <w:rPr>
                                <w:rFonts w:ascii="Arial"/>
                                <w:color w:val="424242"/>
                                <w:w w:val="90"/>
                                <w:sz w:val="10"/>
                              </w:rPr>
                              <w:t>Thu</w:t>
                            </w:r>
                            <w:r>
                              <w:rPr>
                                <w:rFonts w:ascii="Arial"/>
                                <w:color w:val="424242"/>
                                <w:spacing w:val="12"/>
                                <w:sz w:val="10"/>
                              </w:rPr>
                              <w:t> </w:t>
                            </w:r>
                            <w:r>
                              <w:rPr>
                                <w:rFonts w:ascii="Arial"/>
                                <w:color w:val="424242"/>
                                <w:w w:val="90"/>
                                <w:sz w:val="10"/>
                              </w:rPr>
                              <w:t>08</w:t>
                            </w:r>
                            <w:r>
                              <w:rPr>
                                <w:rFonts w:ascii="Arial"/>
                                <w:color w:val="606060"/>
                                <w:w w:val="90"/>
                                <w:sz w:val="10"/>
                              </w:rPr>
                              <w:t>-</w:t>
                            </w:r>
                            <w:r>
                              <w:rPr>
                                <w:rFonts w:ascii="Arial"/>
                                <w:color w:val="A8A8A8"/>
                                <w:w w:val="90"/>
                                <w:sz w:val="10"/>
                              </w:rPr>
                              <w:t>1</w:t>
                            </w:r>
                            <w:r>
                              <w:rPr>
                                <w:rFonts w:ascii="Arial"/>
                                <w:color w:val="424242"/>
                                <w:w w:val="90"/>
                                <w:sz w:val="10"/>
                              </w:rPr>
                              <w:t>2</w:t>
                            </w:r>
                            <w:r>
                              <w:rPr>
                                <w:rFonts w:ascii="Arial"/>
                                <w:color w:val="606060"/>
                                <w:w w:val="90"/>
                                <w:sz w:val="10"/>
                              </w:rPr>
                              <w:t>-</w:t>
                            </w:r>
                            <w:r>
                              <w:rPr>
                                <w:rFonts w:ascii="Arial"/>
                                <w:color w:val="424242"/>
                                <w:spacing w:val="-5"/>
                                <w:w w:val="90"/>
                                <w:sz w:val="10"/>
                              </w:rPr>
                              <w:t>22</w:t>
                            </w:r>
                          </w:p>
                        </w:tc>
                        <w:tc>
                          <w:tcPr>
                            <w:tcW w:w="1021" w:type="dxa"/>
                          </w:tcPr>
                          <w:p>
                            <w:pPr>
                              <w:pStyle w:val="TableParagraph"/>
                              <w:rPr>
                                <w:sz w:val="10"/>
                              </w:rPr>
                            </w:pPr>
                          </w:p>
                        </w:tc>
                      </w:tr>
                      <w:tr>
                        <w:trPr>
                          <w:trHeight w:val="144" w:hRule="atLeast"/>
                        </w:trPr>
                        <w:tc>
                          <w:tcPr>
                            <w:tcW w:w="288" w:type="dxa"/>
                          </w:tcPr>
                          <w:p>
                            <w:pPr>
                              <w:pStyle w:val="TableParagraph"/>
                              <w:rPr>
                                <w:sz w:val="8"/>
                              </w:rPr>
                            </w:pPr>
                          </w:p>
                        </w:tc>
                        <w:tc>
                          <w:tcPr>
                            <w:tcW w:w="276" w:type="dxa"/>
                          </w:tcPr>
                          <w:p>
                            <w:pPr>
                              <w:pStyle w:val="TableParagraph"/>
                              <w:rPr>
                                <w:sz w:val="8"/>
                              </w:rPr>
                            </w:pPr>
                          </w:p>
                        </w:tc>
                        <w:tc>
                          <w:tcPr>
                            <w:tcW w:w="487" w:type="dxa"/>
                          </w:tcPr>
                          <w:p>
                            <w:pPr>
                              <w:pStyle w:val="TableParagraph"/>
                              <w:spacing w:line="95" w:lineRule="exact" w:before="30"/>
                              <w:ind w:left="104"/>
                              <w:rPr>
                                <w:rFonts w:ascii="Arial"/>
                                <w:i/>
                                <w:sz w:val="10"/>
                              </w:rPr>
                            </w:pPr>
                            <w:r>
                              <w:rPr>
                                <w:rFonts w:ascii="Arial"/>
                                <w:i/>
                                <w:color w:val="567CA3"/>
                                <w:spacing w:val="-4"/>
                                <w:sz w:val="10"/>
                              </w:rPr>
                              <w:t>-</w:t>
                            </w:r>
                            <w:r>
                              <w:rPr>
                                <w:rFonts w:ascii="Arial"/>
                                <w:i/>
                                <w:color w:val="567CA3"/>
                                <w:spacing w:val="-5"/>
                                <w:sz w:val="10"/>
                              </w:rPr>
                              <w:t>:.</w:t>
                            </w:r>
                          </w:p>
                        </w:tc>
                        <w:tc>
                          <w:tcPr>
                            <w:tcW w:w="2456" w:type="dxa"/>
                          </w:tcPr>
                          <w:p>
                            <w:pPr>
                              <w:pStyle w:val="TableParagraph"/>
                              <w:spacing w:line="95" w:lineRule="exact" w:before="30"/>
                              <w:ind w:left="453"/>
                              <w:rPr>
                                <w:rFonts w:ascii="Arial"/>
                                <w:sz w:val="10"/>
                              </w:rPr>
                            </w:pPr>
                            <w:r>
                              <w:rPr>
                                <w:rFonts w:ascii="Arial"/>
                                <w:color w:val="424242"/>
                                <w:spacing w:val="-2"/>
                                <w:w w:val="110"/>
                                <w:sz w:val="10"/>
                              </w:rPr>
                              <w:t>1.7.3FlullerTu</w:t>
                            </w:r>
                            <w:r>
                              <w:rPr>
                                <w:rFonts w:ascii="Arial"/>
                                <w:color w:val="B8B8B8"/>
                                <w:spacing w:val="-2"/>
                                <w:w w:val="110"/>
                                <w:sz w:val="10"/>
                              </w:rPr>
                              <w:t>t</w:t>
                            </w:r>
                            <w:r>
                              <w:rPr>
                                <w:rFonts w:ascii="Arial"/>
                                <w:color w:val="424242"/>
                                <w:spacing w:val="-2"/>
                                <w:w w:val="110"/>
                                <w:sz w:val="10"/>
                              </w:rPr>
                              <w:t>uiul</w:t>
                            </w:r>
                          </w:p>
                        </w:tc>
                        <w:tc>
                          <w:tcPr>
                            <w:tcW w:w="1080" w:type="dxa"/>
                          </w:tcPr>
                          <w:p>
                            <w:pPr>
                              <w:pStyle w:val="TableParagraph"/>
                              <w:spacing w:line="95" w:lineRule="exact" w:before="30"/>
                              <w:ind w:left="428"/>
                              <w:rPr>
                                <w:rFonts w:ascii="Arial"/>
                                <w:sz w:val="10"/>
                              </w:rPr>
                            </w:pPr>
                            <w:r>
                              <w:rPr>
                                <w:rFonts w:ascii="Arial"/>
                                <w:color w:val="424242"/>
                                <w:spacing w:val="-2"/>
                                <w:w w:val="125"/>
                                <w:sz w:val="10"/>
                              </w:rPr>
                              <w:t>6dU'{</w:t>
                            </w:r>
                          </w:p>
                        </w:tc>
                        <w:tc>
                          <w:tcPr>
                            <w:tcW w:w="915" w:type="dxa"/>
                          </w:tcPr>
                          <w:p>
                            <w:pPr>
                              <w:pStyle w:val="TableParagraph"/>
                              <w:spacing w:line="95" w:lineRule="exact" w:before="30"/>
                              <w:ind w:left="10" w:right="90"/>
                              <w:jc w:val="center"/>
                              <w:rPr>
                                <w:rFonts w:ascii="Arial"/>
                                <w:sz w:val="10"/>
                              </w:rPr>
                            </w:pPr>
                            <w:r>
                              <w:rPr>
                                <w:rFonts w:ascii="Arial"/>
                                <w:color w:val="424242"/>
                                <w:spacing w:val="-2"/>
                                <w:sz w:val="10"/>
                              </w:rPr>
                              <w:t>Fri02</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313131"/>
                                <w:spacing w:val="-5"/>
                                <w:sz w:val="10"/>
                              </w:rPr>
                              <w:t>22</w:t>
                            </w:r>
                          </w:p>
                        </w:tc>
                        <w:tc>
                          <w:tcPr>
                            <w:tcW w:w="966" w:type="dxa"/>
                          </w:tcPr>
                          <w:p>
                            <w:pPr>
                              <w:pStyle w:val="TableParagraph"/>
                              <w:spacing w:line="95" w:lineRule="exact" w:before="30"/>
                              <w:ind w:left="71" w:right="121"/>
                              <w:jc w:val="center"/>
                              <w:rPr>
                                <w:rFonts w:ascii="Arial"/>
                                <w:sz w:val="10"/>
                              </w:rPr>
                            </w:pPr>
                            <w:r>
                              <w:rPr>
                                <w:rFonts w:ascii="Arial"/>
                                <w:color w:val="424242"/>
                                <w:spacing w:val="-2"/>
                                <w:sz w:val="10"/>
                              </w:rPr>
                              <w:t>Thu08-</w:t>
                            </w:r>
                            <w:r>
                              <w:rPr>
                                <w:rFonts w:ascii="Arial"/>
                                <w:color w:val="999999"/>
                                <w:spacing w:val="-2"/>
                                <w:sz w:val="10"/>
                              </w:rPr>
                              <w:t>1</w:t>
                            </w:r>
                            <w:r>
                              <w:rPr>
                                <w:rFonts w:ascii="Arial"/>
                                <w:color w:val="424242"/>
                                <w:spacing w:val="-2"/>
                                <w:sz w:val="10"/>
                              </w:rPr>
                              <w:t>2</w:t>
                            </w:r>
                            <w:r>
                              <w:rPr>
                                <w:rFonts w:ascii="Arial"/>
                                <w:color w:val="0C0C0C"/>
                                <w:spacing w:val="-2"/>
                                <w:sz w:val="10"/>
                              </w:rPr>
                              <w:t>-</w:t>
                            </w:r>
                            <w:r>
                              <w:rPr>
                                <w:rFonts w:ascii="Arial"/>
                                <w:color w:val="424242"/>
                                <w:spacing w:val="-5"/>
                                <w:sz w:val="10"/>
                              </w:rPr>
                              <w:t>22</w:t>
                            </w:r>
                          </w:p>
                        </w:tc>
                        <w:tc>
                          <w:tcPr>
                            <w:tcW w:w="1021" w:type="dxa"/>
                          </w:tcPr>
                          <w:p>
                            <w:pPr>
                              <w:pStyle w:val="TableParagraph"/>
                              <w:rPr>
                                <w:sz w:val="8"/>
                              </w:rPr>
                            </w:pPr>
                          </w:p>
                        </w:tc>
                      </w:tr>
                    </w:tbl>
                    <w:p>
                      <w:pPr>
                        <w:pStyle w:val="BodyText"/>
                      </w:pPr>
                    </w:p>
                  </w:txbxContent>
                </v:textbox>
                <w10:wrap type="none"/>
              </v:shape>
            </w:pict>
          </mc:Fallback>
        </mc:AlternateContent>
      </w:r>
      <w:r>
        <w:rPr>
          <w:rFonts w:ascii="Arial"/>
          <w:b/>
          <w:color w:val="567CA3"/>
          <w:spacing w:val="-10"/>
          <w:w w:val="110"/>
          <w:sz w:val="17"/>
        </w:rPr>
        <w:t>8</w:t>
      </w:r>
      <w:r>
        <w:rPr>
          <w:rFonts w:ascii="Arial"/>
          <w:b/>
          <w:color w:val="567CA3"/>
          <w:sz w:val="17"/>
        </w:rPr>
        <w:tab/>
      </w:r>
      <w:r>
        <w:rPr>
          <w:rFonts w:ascii="Arial"/>
          <w:color w:val="424242"/>
          <w:spacing w:val="-4"/>
          <w:w w:val="110"/>
          <w:sz w:val="10"/>
        </w:rPr>
        <w:t>Mude</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
        <w:rPr>
          <w:rFonts w:ascii="Arial"/>
          <w:sz w:val="20"/>
        </w:rPr>
      </w:pPr>
    </w:p>
    <w:p>
      <w:pPr>
        <w:spacing w:after="0"/>
        <w:rPr>
          <w:rFonts w:ascii="Arial"/>
          <w:sz w:val="20"/>
        </w:rPr>
        <w:sectPr>
          <w:headerReference w:type="default" r:id="rId39"/>
          <w:footerReference w:type="default" r:id="rId40"/>
          <w:pgSz w:w="16840" w:h="11910" w:orient="landscape"/>
          <w:pgMar w:header="0" w:footer="0" w:top="620" w:bottom="0" w:left="1180" w:right="1380"/>
        </w:sectPr>
      </w:pPr>
    </w:p>
    <w:p>
      <w:pPr>
        <w:pStyle w:val="BodyText"/>
        <w:spacing w:before="2"/>
        <w:rPr>
          <w:rFonts w:ascii="Arial"/>
          <w:sz w:val="6"/>
        </w:rPr>
      </w:pPr>
    </w:p>
    <w:p>
      <w:pPr>
        <w:pStyle w:val="BodyText"/>
        <w:ind w:left="210"/>
        <w:rPr>
          <w:rFonts w:ascii="Arial"/>
          <w:sz w:val="20"/>
        </w:rPr>
      </w:pPr>
      <w:r>
        <w:rPr>
          <w:rFonts w:ascii="Arial"/>
          <w:sz w:val="20"/>
        </w:rPr>
        <w:drawing>
          <wp:inline distT="0" distB="0" distL="0" distR="0">
            <wp:extent cx="326301" cy="1743455"/>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43" cstate="print"/>
                    <a:stretch>
                      <a:fillRect/>
                    </a:stretch>
                  </pic:blipFill>
                  <pic:spPr>
                    <a:xfrm>
                      <a:off x="0" y="0"/>
                      <a:ext cx="326301" cy="1743455"/>
                    </a:xfrm>
                    <a:prstGeom prst="rect">
                      <a:avLst/>
                    </a:prstGeom>
                  </pic:spPr>
                </pic:pic>
              </a:graphicData>
            </a:graphic>
          </wp:inline>
        </w:drawing>
      </w:r>
      <w:r>
        <w:rPr>
          <w:rFonts w:ascii="Arial"/>
          <w:sz w:val="20"/>
        </w:rPr>
      </w:r>
    </w:p>
    <w:p>
      <w:pPr>
        <w:spacing w:before="31"/>
        <w:ind w:left="356" w:right="0" w:firstLine="0"/>
        <w:jc w:val="left"/>
        <w:rPr>
          <w:rFonts w:ascii="Arial"/>
          <w:sz w:val="14"/>
        </w:rPr>
      </w:pPr>
      <w:r>
        <w:rPr/>
        <mc:AlternateContent>
          <mc:Choice Requires="wps">
            <w:drawing>
              <wp:anchor distT="0" distB="0" distL="0" distR="0" allowOverlap="1" layoutInCell="1" locked="0" behindDoc="0" simplePos="0" relativeHeight="15746048">
                <wp:simplePos x="0" y="0"/>
                <wp:positionH relativeFrom="page">
                  <wp:posOffset>1261896</wp:posOffset>
                </wp:positionH>
                <wp:positionV relativeFrom="paragraph">
                  <wp:posOffset>-1068074</wp:posOffset>
                </wp:positionV>
                <wp:extent cx="5596255" cy="40830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5596255" cy="4083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4"/>
                              <w:gridCol w:w="2443"/>
                              <w:gridCol w:w="961"/>
                              <w:gridCol w:w="1007"/>
                              <w:gridCol w:w="954"/>
                              <w:gridCol w:w="1106"/>
                              <w:gridCol w:w="1777"/>
                            </w:tblGrid>
                            <w:tr>
                              <w:trPr>
                                <w:trHeight w:val="332" w:hRule="atLeast"/>
                              </w:trPr>
                              <w:tc>
                                <w:tcPr>
                                  <w:tcW w:w="444" w:type="dxa"/>
                                </w:tcPr>
                                <w:p>
                                  <w:pPr>
                                    <w:pStyle w:val="TableParagraph"/>
                                    <w:spacing w:line="123" w:lineRule="exact"/>
                                    <w:ind w:left="25"/>
                                    <w:rPr>
                                      <w:rFonts w:ascii="Arial"/>
                                      <w:sz w:val="11"/>
                                    </w:rPr>
                                  </w:pPr>
                                  <w:r>
                                    <w:rPr>
                                      <w:rFonts w:ascii="Arial"/>
                                      <w:color w:val="567CA3"/>
                                      <w:spacing w:val="-5"/>
                                      <w:sz w:val="11"/>
                                    </w:rPr>
                                    <w:t>9l.</w:t>
                                  </w:r>
                                </w:p>
                                <w:p>
                                  <w:pPr>
                                    <w:pStyle w:val="TableParagraph"/>
                                    <w:spacing w:before="61"/>
                                    <w:ind w:left="25"/>
                                    <w:rPr>
                                      <w:rFonts w:ascii="Arial"/>
                                      <w:sz w:val="11"/>
                                    </w:rPr>
                                  </w:pPr>
                                  <w:r>
                                    <w:rPr>
                                      <w:rFonts w:ascii="Arial"/>
                                      <w:color w:val="567CA3"/>
                                      <w:spacing w:val="-5"/>
                                      <w:sz w:val="11"/>
                                    </w:rPr>
                                    <w:t>9l.</w:t>
                                  </w:r>
                                </w:p>
                              </w:tc>
                              <w:tc>
                                <w:tcPr>
                                  <w:tcW w:w="2443" w:type="dxa"/>
                                </w:tcPr>
                                <w:p>
                                  <w:pPr>
                                    <w:pStyle w:val="TableParagraph"/>
                                    <w:spacing w:before="6"/>
                                    <w:ind w:left="301"/>
                                    <w:rPr>
                                      <w:rFonts w:ascii="Arial"/>
                                      <w:sz w:val="10"/>
                                    </w:rPr>
                                  </w:pPr>
                                  <w:r>
                                    <w:rPr>
                                      <w:rFonts w:ascii="Arial"/>
                                      <w:color w:val="424242"/>
                                      <w:spacing w:val="-2"/>
                                      <w:w w:val="105"/>
                                      <w:sz w:val="10"/>
                                    </w:rPr>
                                    <w:t>1.BldentityRequirements</w:t>
                                  </w:r>
                                </w:p>
                                <w:p>
                                  <w:pPr>
                                    <w:pStyle w:val="TableParagraph"/>
                                    <w:spacing w:before="72"/>
                                    <w:ind w:left="306"/>
                                    <w:rPr>
                                      <w:rFonts w:ascii="Arial"/>
                                      <w:sz w:val="10"/>
                                    </w:rPr>
                                  </w:pPr>
                                  <w:r>
                                    <w:rPr>
                                      <w:rFonts w:ascii="Arial"/>
                                      <w:color w:val="424242"/>
                                      <w:spacing w:val="-2"/>
                                      <w:w w:val="115"/>
                                      <w:sz w:val="10"/>
                                    </w:rPr>
                                    <w:t>1.90raftprojectproposol</w:t>
                                  </w:r>
                                </w:p>
                              </w:tc>
                              <w:tc>
                                <w:tcPr>
                                  <w:tcW w:w="961" w:type="dxa"/>
                                </w:tcPr>
                                <w:p>
                                  <w:pPr>
                                    <w:pStyle w:val="TableParagraph"/>
                                    <w:spacing w:before="6"/>
                                    <w:ind w:left="151" w:right="94"/>
                                    <w:jc w:val="center"/>
                                    <w:rPr>
                                      <w:rFonts w:ascii="Arial"/>
                                      <w:sz w:val="10"/>
                                    </w:rPr>
                                  </w:pPr>
                                  <w:r>
                                    <w:rPr>
                                      <w:rFonts w:ascii="Arial"/>
                                      <w:color w:val="313131"/>
                                      <w:spacing w:val="-4"/>
                                      <w:w w:val="105"/>
                                      <w:sz w:val="10"/>
                                    </w:rPr>
                                    <w:t>4hrs</w:t>
                                  </w:r>
                                </w:p>
                                <w:p>
                                  <w:pPr>
                                    <w:pStyle w:val="TableParagraph"/>
                                    <w:spacing w:before="72"/>
                                    <w:ind w:left="151"/>
                                    <w:jc w:val="center"/>
                                    <w:rPr>
                                      <w:rFonts w:ascii="Arial"/>
                                      <w:sz w:val="10"/>
                                    </w:rPr>
                                  </w:pPr>
                                  <w:r>
                                    <w:rPr>
                                      <w:rFonts w:ascii="Arial"/>
                                      <w:color w:val="424242"/>
                                      <w:spacing w:val="-2"/>
                                      <w:w w:val="115"/>
                                      <w:sz w:val="10"/>
                                    </w:rPr>
                                    <w:t>8days</w:t>
                                  </w:r>
                                </w:p>
                              </w:tc>
                              <w:tc>
                                <w:tcPr>
                                  <w:tcW w:w="1007" w:type="dxa"/>
                                </w:tcPr>
                                <w:p>
                                  <w:pPr>
                                    <w:pStyle w:val="TableParagraph"/>
                                    <w:spacing w:before="6"/>
                                    <w:ind w:left="254"/>
                                    <w:rPr>
                                      <w:rFonts w:ascii="Arial"/>
                                      <w:sz w:val="10"/>
                                    </w:rPr>
                                  </w:pPr>
                                  <w:r>
                                    <w:rPr>
                                      <w:rFonts w:ascii="Arial"/>
                                      <w:color w:val="313131"/>
                                      <w:sz w:val="10"/>
                                    </w:rPr>
                                    <w:t>ThuD</w:t>
                                  </w:r>
                                  <w:r>
                                    <w:rPr>
                                      <w:rFonts w:ascii="Arial"/>
                                      <w:color w:val="0C0C0C"/>
                                      <w:sz w:val="10"/>
                                    </w:rPr>
                                    <w:t>l</w:t>
                                  </w:r>
                                  <w:r>
                                    <w:rPr>
                                      <w:rFonts w:ascii="Arial"/>
                                      <w:color w:val="606060"/>
                                      <w:sz w:val="10"/>
                                    </w:rPr>
                                    <w:t>-</w:t>
                                  </w:r>
                                  <w:r>
                                    <w:rPr>
                                      <w:rFonts w:ascii="Arial"/>
                                      <w:color w:val="0C0C0C"/>
                                      <w:sz w:val="10"/>
                                    </w:rPr>
                                    <w:t>I</w:t>
                                  </w:r>
                                  <w:r>
                                    <w:rPr>
                                      <w:rFonts w:ascii="Arial"/>
                                      <w:color w:val="424242"/>
                                      <w:sz w:val="10"/>
                                    </w:rPr>
                                    <w:t>2</w:t>
                                  </w:r>
                                  <w:r>
                                    <w:rPr>
                                      <w:rFonts w:ascii="Arial"/>
                                      <w:color w:val="606060"/>
                                      <w:sz w:val="10"/>
                                    </w:rPr>
                                    <w:t>-</w:t>
                                  </w:r>
                                  <w:r>
                                    <w:rPr>
                                      <w:rFonts w:ascii="Arial"/>
                                      <w:color w:val="424242"/>
                                      <w:spacing w:val="-5"/>
                                      <w:sz w:val="10"/>
                                    </w:rPr>
                                    <w:t>22</w:t>
                                  </w:r>
                                </w:p>
                                <w:p>
                                  <w:pPr>
                                    <w:pStyle w:val="TableParagraph"/>
                                    <w:spacing w:before="72"/>
                                    <w:ind w:left="254"/>
                                    <w:rPr>
                                      <w:rFonts w:ascii="Arial"/>
                                      <w:sz w:val="10"/>
                                    </w:rPr>
                                  </w:pPr>
                                  <w:r>
                                    <w:rPr>
                                      <w:rFonts w:ascii="Arial"/>
                                      <w:color w:val="424242"/>
                                      <w:w w:val="105"/>
                                      <w:sz w:val="10"/>
                                    </w:rPr>
                                    <w:t>Th</w:t>
                                  </w:r>
                                  <w:r>
                                    <w:rPr>
                                      <w:rFonts w:ascii="Arial"/>
                                      <w:color w:val="606060"/>
                                      <w:w w:val="105"/>
                                      <w:sz w:val="10"/>
                                    </w:rPr>
                                    <w:t>u</w:t>
                                  </w:r>
                                  <w:r>
                                    <w:rPr>
                                      <w:rFonts w:ascii="Arial"/>
                                      <w:color w:val="424242"/>
                                      <w:w w:val="105"/>
                                      <w:sz w:val="10"/>
                                    </w:rPr>
                                    <w:t>O</w:t>
                                  </w:r>
                                  <w:r>
                                    <w:rPr>
                                      <w:rFonts w:ascii="Arial"/>
                                      <w:color w:val="0C0C0C"/>
                                      <w:w w:val="105"/>
                                      <w:sz w:val="10"/>
                                    </w:rPr>
                                    <w:t>l-I</w:t>
                                  </w:r>
                                  <w:r>
                                    <w:rPr>
                                      <w:rFonts w:ascii="Arial"/>
                                      <w:color w:val="424242"/>
                                      <w:w w:val="105"/>
                                      <w:sz w:val="10"/>
                                    </w:rPr>
                                    <w:t>2</w:t>
                                  </w:r>
                                  <w:r>
                                    <w:rPr>
                                      <w:rFonts w:ascii="Arial"/>
                                      <w:color w:val="0C0C0C"/>
                                      <w:w w:val="105"/>
                                      <w:sz w:val="10"/>
                                    </w:rPr>
                                    <w:t>-</w:t>
                                  </w:r>
                                  <w:r>
                                    <w:rPr>
                                      <w:rFonts w:ascii="Arial"/>
                                      <w:color w:val="424242"/>
                                      <w:spacing w:val="-5"/>
                                      <w:w w:val="105"/>
                                      <w:sz w:val="10"/>
                                    </w:rPr>
                                    <w:t>22</w:t>
                                  </w:r>
                                </w:p>
                              </w:tc>
                              <w:tc>
                                <w:tcPr>
                                  <w:tcW w:w="954" w:type="dxa"/>
                                </w:tcPr>
                                <w:p>
                                  <w:pPr>
                                    <w:pStyle w:val="TableParagraph"/>
                                    <w:spacing w:before="6"/>
                                    <w:ind w:left="175"/>
                                    <w:rPr>
                                      <w:rFonts w:ascii="Arial"/>
                                      <w:sz w:val="10"/>
                                    </w:rPr>
                                  </w:pPr>
                                  <w:r>
                                    <w:rPr>
                                      <w:rFonts w:ascii="Arial"/>
                                      <w:color w:val="313131"/>
                                      <w:sz w:val="10"/>
                                    </w:rPr>
                                    <w:t>ThuO</w:t>
                                  </w:r>
                                  <w:r>
                                    <w:rPr>
                                      <w:rFonts w:ascii="Arial"/>
                                      <w:color w:val="0C0C0C"/>
                                      <w:sz w:val="10"/>
                                    </w:rPr>
                                    <w:t>l</w:t>
                                  </w:r>
                                  <w:r>
                                    <w:rPr>
                                      <w:rFonts w:ascii="Arial"/>
                                      <w:color w:val="606060"/>
                                      <w:sz w:val="10"/>
                                    </w:rPr>
                                    <w:t>-</w:t>
                                  </w:r>
                                  <w:r>
                                    <w:rPr>
                                      <w:rFonts w:ascii="Arial"/>
                                      <w:color w:val="A8A8A8"/>
                                      <w:sz w:val="10"/>
                                    </w:rPr>
                                    <w:t>1</w:t>
                                  </w:r>
                                  <w:r>
                                    <w:rPr>
                                      <w:rFonts w:ascii="Arial"/>
                                      <w:color w:val="424242"/>
                                      <w:sz w:val="10"/>
                                    </w:rPr>
                                    <w:t>2</w:t>
                                  </w:r>
                                  <w:r>
                                    <w:rPr>
                                      <w:rFonts w:ascii="Arial"/>
                                      <w:color w:val="606060"/>
                                      <w:sz w:val="10"/>
                                    </w:rPr>
                                    <w:t>-</w:t>
                                  </w:r>
                                  <w:r>
                                    <w:rPr>
                                      <w:rFonts w:ascii="Arial"/>
                                      <w:color w:val="424242"/>
                                      <w:spacing w:val="-5"/>
                                      <w:sz w:val="10"/>
                                    </w:rPr>
                                    <w:t>22</w:t>
                                  </w:r>
                                </w:p>
                                <w:p>
                                  <w:pPr>
                                    <w:pStyle w:val="TableParagraph"/>
                                    <w:spacing w:before="72"/>
                                    <w:ind w:left="175"/>
                                    <w:rPr>
                                      <w:rFonts w:ascii="Arial"/>
                                      <w:sz w:val="10"/>
                                    </w:rPr>
                                  </w:pPr>
                                  <w:r>
                                    <w:rPr>
                                      <w:rFonts w:ascii="Arial"/>
                                      <w:color w:val="424242"/>
                                      <w:w w:val="90"/>
                                      <w:sz w:val="10"/>
                                    </w:rPr>
                                    <w:t>ThuOS-</w:t>
                                  </w:r>
                                  <w:r>
                                    <w:rPr>
                                      <w:rFonts w:ascii="Arial"/>
                                      <w:color w:val="A8A8A8"/>
                                      <w:w w:val="90"/>
                                      <w:sz w:val="10"/>
                                    </w:rPr>
                                    <w:t>1</w:t>
                                  </w:r>
                                  <w:r>
                                    <w:rPr>
                                      <w:rFonts w:ascii="Arial"/>
                                      <w:color w:val="424242"/>
                                      <w:w w:val="90"/>
                                      <w:sz w:val="10"/>
                                    </w:rPr>
                                    <w:t>2</w:t>
                                  </w:r>
                                  <w:r>
                                    <w:rPr>
                                      <w:rFonts w:ascii="Arial"/>
                                      <w:color w:val="0C0C0C"/>
                                      <w:w w:val="90"/>
                                      <w:sz w:val="10"/>
                                    </w:rPr>
                                    <w:t>-</w:t>
                                  </w:r>
                                  <w:r>
                                    <w:rPr>
                                      <w:rFonts w:ascii="Arial"/>
                                      <w:color w:val="424242"/>
                                      <w:spacing w:val="-5"/>
                                      <w:w w:val="90"/>
                                      <w:sz w:val="10"/>
                                    </w:rPr>
                                    <w:t>22</w:t>
                                  </w:r>
                                </w:p>
                              </w:tc>
                              <w:tc>
                                <w:tcPr>
                                  <w:tcW w:w="1106" w:type="dxa"/>
                                </w:tcPr>
                                <w:p>
                                  <w:pPr>
                                    <w:pStyle w:val="TableParagraph"/>
                                    <w:rPr>
                                      <w:sz w:val="10"/>
                                    </w:rPr>
                                  </w:pPr>
                                </w:p>
                              </w:tc>
                              <w:tc>
                                <w:tcPr>
                                  <w:tcW w:w="1777" w:type="dxa"/>
                                </w:tcPr>
                                <w:p>
                                  <w:pPr>
                                    <w:pStyle w:val="TableParagraph"/>
                                    <w:spacing w:before="41"/>
                                    <w:rPr>
                                      <w:rFonts w:ascii="Arial"/>
                                      <w:sz w:val="10"/>
                                    </w:rPr>
                                  </w:pPr>
                                </w:p>
                                <w:p>
                                  <w:pPr>
                                    <w:pStyle w:val="TableParagraph"/>
                                    <w:spacing w:line="156" w:lineRule="exact"/>
                                    <w:ind w:right="23"/>
                                    <w:jc w:val="right"/>
                                    <w:rPr>
                                      <w:b/>
                                      <w:sz w:val="14"/>
                                    </w:rPr>
                                  </w:pPr>
                                  <w:r>
                                    <w:rPr>
                                      <w:rFonts w:ascii="Arial"/>
                                      <w:color w:val="2D90E2"/>
                                      <w:spacing w:val="2"/>
                                      <w:w w:val="495"/>
                                      <w:sz w:val="10"/>
                                    </w:rPr>
                                    <w:t>-----</w:t>
                                  </w:r>
                                  <w:r>
                                    <w:rPr>
                                      <w:rFonts w:ascii="Arial"/>
                                      <w:color w:val="2D90E2"/>
                                      <w:spacing w:val="-92"/>
                                      <w:w w:val="495"/>
                                      <w:sz w:val="10"/>
                                    </w:rPr>
                                    <w:t> </w:t>
                                  </w:r>
                                  <w:r>
                                    <w:rPr>
                                      <w:b/>
                                      <w:color w:val="1370C1"/>
                                      <w:spacing w:val="-5"/>
                                      <w:w w:val="85"/>
                                      <w:sz w:val="14"/>
                                    </w:rPr>
                                    <w:t>.J,</w:t>
                                  </w:r>
                                </w:p>
                              </w:tc>
                            </w:tr>
                            <w:tr>
                              <w:trPr>
                                <w:trHeight w:val="168" w:hRule="atLeast"/>
                              </w:trPr>
                              <w:tc>
                                <w:tcPr>
                                  <w:tcW w:w="444" w:type="dxa"/>
                                </w:tcPr>
                                <w:p>
                                  <w:pPr>
                                    <w:pStyle w:val="TableParagraph"/>
                                    <w:spacing w:before="19"/>
                                    <w:ind w:left="25"/>
                                    <w:rPr>
                                      <w:rFonts w:ascii="Arial"/>
                                      <w:i/>
                                      <w:sz w:val="10"/>
                                    </w:rPr>
                                  </w:pPr>
                                  <w:r>
                                    <w:rPr>
                                      <w:rFonts w:ascii="Arial"/>
                                      <w:i/>
                                      <w:color w:val="567CA3"/>
                                      <w:w w:val="50"/>
                                      <w:sz w:val="10"/>
                                    </w:rPr>
                                    <w:t>-</w:t>
                                  </w:r>
                                  <w:r>
                                    <w:rPr>
                                      <w:rFonts w:ascii="Arial"/>
                                      <w:i/>
                                      <w:color w:val="567CA3"/>
                                      <w:spacing w:val="-5"/>
                                      <w:w w:val="65"/>
                                      <w:sz w:val="10"/>
                                    </w:rPr>
                                    <w:t>:.</w:t>
                                  </w:r>
                                </w:p>
                              </w:tc>
                              <w:tc>
                                <w:tcPr>
                                  <w:tcW w:w="2443" w:type="dxa"/>
                                </w:tcPr>
                                <w:p>
                                  <w:pPr>
                                    <w:pStyle w:val="TableParagraph"/>
                                    <w:spacing w:before="19"/>
                                    <w:ind w:left="306"/>
                                    <w:rPr>
                                      <w:rFonts w:ascii="Arial"/>
                                      <w:sz w:val="10"/>
                                    </w:rPr>
                                  </w:pPr>
                                  <w:r>
                                    <w:rPr>
                                      <w:rFonts w:ascii="Arial"/>
                                      <w:color w:val="424242"/>
                                      <w:spacing w:val="-2"/>
                                      <w:w w:val="110"/>
                                      <w:sz w:val="10"/>
                                    </w:rPr>
                                    <w:t>l</w:t>
                                  </w:r>
                                  <w:r>
                                    <w:rPr>
                                      <w:rFonts w:ascii="Arial"/>
                                      <w:color w:val="0C0C0C"/>
                                      <w:spacing w:val="-2"/>
                                      <w:w w:val="110"/>
                                      <w:sz w:val="10"/>
                                    </w:rPr>
                                    <w:t>.</w:t>
                                  </w:r>
                                  <w:r>
                                    <w:rPr>
                                      <w:rFonts w:ascii="Arial"/>
                                      <w:color w:val="424242"/>
                                      <w:spacing w:val="-2"/>
                                      <w:w w:val="110"/>
                                      <w:sz w:val="10"/>
                                    </w:rPr>
                                    <w:t>lO</w:t>
                                  </w:r>
                                  <w:r>
                                    <w:rPr>
                                      <w:rFonts w:ascii="Arial"/>
                                      <w:color w:val="606060"/>
                                      <w:spacing w:val="-2"/>
                                      <w:w w:val="110"/>
                                      <w:sz w:val="10"/>
                                    </w:rPr>
                                    <w:t>F</w:t>
                                  </w:r>
                                  <w:r>
                                    <w:rPr>
                                      <w:rFonts w:ascii="Arial"/>
                                      <w:color w:val="424242"/>
                                      <w:spacing w:val="-2"/>
                                      <w:w w:val="110"/>
                                      <w:sz w:val="10"/>
                                    </w:rPr>
                                    <w:t>eedbacksessionw1thsu</w:t>
                                  </w:r>
                                  <w:r>
                                    <w:rPr>
                                      <w:rFonts w:ascii="Arial"/>
                                      <w:color w:val="606060"/>
                                      <w:spacing w:val="-2"/>
                                      <w:w w:val="110"/>
                                      <w:sz w:val="10"/>
                                    </w:rPr>
                                    <w:t>p</w:t>
                                  </w:r>
                                  <w:r>
                                    <w:rPr>
                                      <w:rFonts w:ascii="Arial"/>
                                      <w:color w:val="424242"/>
                                      <w:spacing w:val="-2"/>
                                      <w:w w:val="110"/>
                                      <w:sz w:val="10"/>
                                    </w:rPr>
                                    <w:t>erviser</w:t>
                                  </w:r>
                                </w:p>
                              </w:tc>
                              <w:tc>
                                <w:tcPr>
                                  <w:tcW w:w="961" w:type="dxa"/>
                                </w:tcPr>
                                <w:p>
                                  <w:pPr>
                                    <w:pStyle w:val="TableParagraph"/>
                                    <w:spacing w:before="19"/>
                                    <w:ind w:left="151" w:right="26"/>
                                    <w:jc w:val="center"/>
                                    <w:rPr>
                                      <w:rFonts w:ascii="Arial"/>
                                      <w:sz w:val="10"/>
                                    </w:rPr>
                                  </w:pPr>
                                  <w:r>
                                    <w:rPr>
                                      <w:rFonts w:ascii="Arial"/>
                                      <w:color w:val="424242"/>
                                      <w:spacing w:val="-4"/>
                                      <w:w w:val="140"/>
                                      <w:sz w:val="10"/>
                                    </w:rPr>
                                    <w:t>lday</w:t>
                                  </w:r>
                                </w:p>
                              </w:tc>
                              <w:tc>
                                <w:tcPr>
                                  <w:tcW w:w="1007" w:type="dxa"/>
                                </w:tcPr>
                                <w:p>
                                  <w:pPr>
                                    <w:pStyle w:val="TableParagraph"/>
                                    <w:spacing w:before="19"/>
                                    <w:ind w:left="84" w:right="24"/>
                                    <w:jc w:val="center"/>
                                    <w:rPr>
                                      <w:rFonts w:ascii="Arial"/>
                                      <w:sz w:val="10"/>
                                    </w:rPr>
                                  </w:pPr>
                                  <w:r>
                                    <w:rPr>
                                      <w:rFonts w:ascii="Arial"/>
                                      <w:color w:val="424242"/>
                                      <w:spacing w:val="-2"/>
                                      <w:w w:val="105"/>
                                      <w:sz w:val="10"/>
                                    </w:rPr>
                                    <w:t>Satl0-12-</w:t>
                                  </w:r>
                                  <w:r>
                                    <w:rPr>
                                      <w:rFonts w:ascii="Arial"/>
                                      <w:color w:val="424242"/>
                                      <w:spacing w:val="-5"/>
                                      <w:w w:val="105"/>
                                      <w:sz w:val="10"/>
                                    </w:rPr>
                                    <w:t>22</w:t>
                                  </w:r>
                                </w:p>
                              </w:tc>
                              <w:tc>
                                <w:tcPr>
                                  <w:tcW w:w="954" w:type="dxa"/>
                                </w:tcPr>
                                <w:p>
                                  <w:pPr>
                                    <w:pStyle w:val="TableParagraph"/>
                                    <w:spacing w:before="19"/>
                                    <w:ind w:right="51"/>
                                    <w:jc w:val="center"/>
                                    <w:rPr>
                                      <w:rFonts w:ascii="Arial"/>
                                      <w:sz w:val="10"/>
                                    </w:rPr>
                                  </w:pPr>
                                  <w:r>
                                    <w:rPr>
                                      <w:rFonts w:ascii="Arial"/>
                                      <w:color w:val="424242"/>
                                      <w:spacing w:val="-2"/>
                                      <w:w w:val="105"/>
                                      <w:sz w:val="10"/>
                                    </w:rPr>
                                    <w:t>Satl0-12-</w:t>
                                  </w:r>
                                  <w:r>
                                    <w:rPr>
                                      <w:rFonts w:ascii="Arial"/>
                                      <w:color w:val="424242"/>
                                      <w:spacing w:val="-5"/>
                                      <w:w w:val="105"/>
                                      <w:sz w:val="10"/>
                                    </w:rPr>
                                    <w:t>22</w:t>
                                  </w:r>
                                </w:p>
                              </w:tc>
                              <w:tc>
                                <w:tcPr>
                                  <w:tcW w:w="1106" w:type="dxa"/>
                                </w:tcPr>
                                <w:p>
                                  <w:pPr>
                                    <w:pStyle w:val="TableParagraph"/>
                                    <w:spacing w:before="19"/>
                                    <w:ind w:left="203"/>
                                    <w:rPr>
                                      <w:rFonts w:ascii="Arial"/>
                                      <w:sz w:val="10"/>
                                    </w:rPr>
                                  </w:pPr>
                                  <w:r>
                                    <w:rPr>
                                      <w:rFonts w:ascii="Arial"/>
                                      <w:color w:val="424242"/>
                                      <w:spacing w:val="-5"/>
                                      <w:sz w:val="10"/>
                                    </w:rPr>
                                    <w:t>13</w:t>
                                  </w:r>
                                </w:p>
                              </w:tc>
                              <w:tc>
                                <w:tcPr>
                                  <w:tcW w:w="1777" w:type="dxa"/>
                                </w:tcPr>
                                <w:p>
                                  <w:pPr>
                                    <w:pStyle w:val="TableParagraph"/>
                                    <w:spacing w:before="10"/>
                                    <w:ind w:right="35"/>
                                    <w:jc w:val="right"/>
                                    <w:rPr>
                                      <w:sz w:val="11"/>
                                    </w:rPr>
                                  </w:pPr>
                                  <w:r>
                                    <w:rPr>
                                      <w:color w:val="2D90E2"/>
                                      <w:spacing w:val="-10"/>
                                      <w:sz w:val="11"/>
                                    </w:rPr>
                                    <w:t>t</w:t>
                                  </w:r>
                                </w:p>
                              </w:tc>
                            </w:tr>
                            <w:tr>
                              <w:trPr>
                                <w:trHeight w:val="143" w:hRule="atLeast"/>
                              </w:trPr>
                              <w:tc>
                                <w:tcPr>
                                  <w:tcW w:w="444" w:type="dxa"/>
                                </w:tcPr>
                                <w:p>
                                  <w:pPr>
                                    <w:pStyle w:val="TableParagraph"/>
                                    <w:spacing w:line="95" w:lineRule="exact" w:before="28"/>
                                    <w:ind w:left="25"/>
                                    <w:rPr>
                                      <w:rFonts w:ascii="Arial"/>
                                      <w:i/>
                                      <w:sz w:val="10"/>
                                    </w:rPr>
                                  </w:pPr>
                                  <w:r>
                                    <w:rPr>
                                      <w:rFonts w:ascii="Arial"/>
                                      <w:i/>
                                      <w:color w:val="567CA3"/>
                                      <w:spacing w:val="-2"/>
                                      <w:sz w:val="10"/>
                                    </w:rPr>
                                    <w:t>-</w:t>
                                  </w:r>
                                  <w:r>
                                    <w:rPr>
                                      <w:rFonts w:ascii="Arial"/>
                                      <w:i/>
                                      <w:color w:val="567CA3"/>
                                      <w:spacing w:val="-5"/>
                                      <w:sz w:val="10"/>
                                    </w:rPr>
                                    <w:t>:.</w:t>
                                  </w:r>
                                </w:p>
                              </w:tc>
                              <w:tc>
                                <w:tcPr>
                                  <w:tcW w:w="2443" w:type="dxa"/>
                                </w:tcPr>
                                <w:p>
                                  <w:pPr>
                                    <w:pStyle w:val="TableParagraph"/>
                                    <w:spacing w:line="95" w:lineRule="exact" w:before="28"/>
                                    <w:ind w:left="306"/>
                                    <w:rPr>
                                      <w:rFonts w:ascii="Arial"/>
                                      <w:sz w:val="10"/>
                                    </w:rPr>
                                  </w:pPr>
                                  <w:r>
                                    <w:rPr>
                                      <w:rFonts w:ascii="Arial"/>
                                      <w:color w:val="424242"/>
                                      <w:spacing w:val="-2"/>
                                      <w:sz w:val="10"/>
                                    </w:rPr>
                                    <w:t>1</w:t>
                                  </w:r>
                                  <w:r>
                                    <w:rPr>
                                      <w:rFonts w:ascii="Arial"/>
                                      <w:color w:val="0C0C0C"/>
                                      <w:spacing w:val="-2"/>
                                      <w:sz w:val="10"/>
                                    </w:rPr>
                                    <w:t>.</w:t>
                                  </w:r>
                                  <w:r>
                                    <w:rPr>
                                      <w:rFonts w:ascii="Arial"/>
                                      <w:color w:val="424242"/>
                                      <w:spacing w:val="-2"/>
                                      <w:sz w:val="10"/>
                                    </w:rPr>
                                    <w:t>11</w:t>
                                  </w:r>
                                  <w:r>
                                    <w:rPr>
                                      <w:rFonts w:ascii="Arial"/>
                                      <w:color w:val="424242"/>
                                      <w:spacing w:val="-11"/>
                                      <w:sz w:val="10"/>
                                    </w:rPr>
                                    <w:t> </w:t>
                                  </w:r>
                                  <w:r>
                                    <w:rPr>
                                      <w:rFonts w:ascii="Arial"/>
                                      <w:color w:val="606060"/>
                                      <w:spacing w:val="-2"/>
                                      <w:sz w:val="10"/>
                                    </w:rPr>
                                    <w:t>ProjectProposolSubrnission</w:t>
                                  </w:r>
                                </w:p>
                              </w:tc>
                              <w:tc>
                                <w:tcPr>
                                  <w:tcW w:w="961" w:type="dxa"/>
                                </w:tcPr>
                                <w:p>
                                  <w:pPr>
                                    <w:pStyle w:val="TableParagraph"/>
                                    <w:spacing w:line="95" w:lineRule="exact" w:before="28"/>
                                    <w:ind w:left="151" w:right="81"/>
                                    <w:jc w:val="center"/>
                                    <w:rPr>
                                      <w:rFonts w:ascii="Arial"/>
                                      <w:sz w:val="10"/>
                                    </w:rPr>
                                  </w:pPr>
                                  <w:r>
                                    <w:rPr>
                                      <w:rFonts w:ascii="Arial"/>
                                      <w:color w:val="424242"/>
                                      <w:spacing w:val="-4"/>
                                      <w:w w:val="115"/>
                                      <w:sz w:val="10"/>
                                    </w:rPr>
                                    <w:t>3h</w:t>
                                  </w:r>
                                  <w:r>
                                    <w:rPr>
                                      <w:rFonts w:ascii="Arial"/>
                                      <w:color w:val="0C0C0C"/>
                                      <w:spacing w:val="-4"/>
                                      <w:w w:val="115"/>
                                      <w:sz w:val="10"/>
                                    </w:rPr>
                                    <w:t>r</w:t>
                                  </w:r>
                                  <w:r>
                                    <w:rPr>
                                      <w:rFonts w:ascii="Arial"/>
                                      <w:color w:val="424242"/>
                                      <w:spacing w:val="-4"/>
                                      <w:w w:val="115"/>
                                      <w:sz w:val="10"/>
                                    </w:rPr>
                                    <w:t>s</w:t>
                                  </w:r>
                                </w:p>
                              </w:tc>
                              <w:tc>
                                <w:tcPr>
                                  <w:tcW w:w="1007" w:type="dxa"/>
                                </w:tcPr>
                                <w:p>
                                  <w:pPr>
                                    <w:pStyle w:val="TableParagraph"/>
                                    <w:spacing w:line="95" w:lineRule="exact" w:before="28"/>
                                    <w:ind w:left="84"/>
                                    <w:jc w:val="center"/>
                                    <w:rPr>
                                      <w:rFonts w:ascii="Arial"/>
                                      <w:sz w:val="10"/>
                                    </w:rPr>
                                  </w:pPr>
                                  <w:r>
                                    <w:rPr>
                                      <w:rFonts w:ascii="Arial"/>
                                      <w:color w:val="424242"/>
                                      <w:spacing w:val="-4"/>
                                      <w:sz w:val="10"/>
                                    </w:rPr>
                                    <w:t>Sun</w:t>
                                  </w:r>
                                  <w:r>
                                    <w:rPr>
                                      <w:rFonts w:ascii="Arial"/>
                                      <w:color w:val="424242"/>
                                      <w:spacing w:val="9"/>
                                      <w:sz w:val="10"/>
                                    </w:rPr>
                                    <w:t> </w:t>
                                  </w:r>
                                  <w:r>
                                    <w:rPr>
                                      <w:rFonts w:ascii="Arial"/>
                                      <w:color w:val="424242"/>
                                      <w:spacing w:val="-4"/>
                                      <w:sz w:val="10"/>
                                    </w:rPr>
                                    <w:t>1</w:t>
                                  </w:r>
                                  <w:r>
                                    <w:rPr>
                                      <w:rFonts w:ascii="Arial"/>
                                      <w:color w:val="212121"/>
                                      <w:spacing w:val="-4"/>
                                      <w:sz w:val="10"/>
                                    </w:rPr>
                                    <w:t>1-</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954" w:type="dxa"/>
                                </w:tcPr>
                                <w:p>
                                  <w:pPr>
                                    <w:pStyle w:val="TableParagraph"/>
                                    <w:spacing w:line="95" w:lineRule="exact" w:before="28"/>
                                    <w:ind w:left="24" w:right="51"/>
                                    <w:jc w:val="center"/>
                                    <w:rPr>
                                      <w:rFonts w:ascii="Arial"/>
                                      <w:sz w:val="10"/>
                                    </w:rPr>
                                  </w:pPr>
                                  <w:r>
                                    <w:rPr>
                                      <w:rFonts w:ascii="Arial"/>
                                      <w:color w:val="424242"/>
                                      <w:spacing w:val="-4"/>
                                      <w:sz w:val="10"/>
                                    </w:rPr>
                                    <w:t>Sun</w:t>
                                  </w:r>
                                  <w:r>
                                    <w:rPr>
                                      <w:rFonts w:ascii="Arial"/>
                                      <w:color w:val="424242"/>
                                      <w:spacing w:val="9"/>
                                      <w:sz w:val="10"/>
                                    </w:rPr>
                                    <w:t> </w:t>
                                  </w:r>
                                  <w:r>
                                    <w:rPr>
                                      <w:rFonts w:ascii="Arial"/>
                                      <w:color w:val="424242"/>
                                      <w:spacing w:val="-4"/>
                                      <w:sz w:val="10"/>
                                    </w:rPr>
                                    <w:t>1</w:t>
                                  </w:r>
                                  <w:r>
                                    <w:rPr>
                                      <w:rFonts w:ascii="Arial"/>
                                      <w:color w:val="212121"/>
                                      <w:spacing w:val="-4"/>
                                      <w:sz w:val="10"/>
                                    </w:rPr>
                                    <w:t>1</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1106" w:type="dxa"/>
                                </w:tcPr>
                                <w:p>
                                  <w:pPr>
                                    <w:pStyle w:val="TableParagraph"/>
                                    <w:spacing w:line="95" w:lineRule="exact" w:before="28"/>
                                    <w:ind w:left="203"/>
                                    <w:rPr>
                                      <w:rFonts w:ascii="Arial"/>
                                      <w:sz w:val="10"/>
                                    </w:rPr>
                                  </w:pPr>
                                  <w:r>
                                    <w:rPr>
                                      <w:rFonts w:ascii="Arial"/>
                                      <w:color w:val="424242"/>
                                      <w:spacing w:val="-5"/>
                                      <w:sz w:val="10"/>
                                    </w:rPr>
                                    <w:t>14</w:t>
                                  </w:r>
                                </w:p>
                              </w:tc>
                              <w:tc>
                                <w:tcPr>
                                  <w:tcW w:w="1777" w:type="dxa"/>
                                </w:tcPr>
                                <w:p>
                                  <w:pPr>
                                    <w:pStyle w:val="TableParagraph"/>
                                    <w:rPr>
                                      <w:sz w:val="8"/>
                                    </w:rPr>
                                  </w:pPr>
                                </w:p>
                              </w:tc>
                            </w:tr>
                          </w:tbl>
                          <w:p>
                            <w:pPr>
                              <w:pStyle w:val="BodyText"/>
                            </w:pPr>
                          </w:p>
                        </w:txbxContent>
                      </wps:txbx>
                      <wps:bodyPr wrap="square" lIns="0" tIns="0" rIns="0" bIns="0" rtlCol="0">
                        <a:noAutofit/>
                      </wps:bodyPr>
                    </wps:wsp>
                  </a:graphicData>
                </a:graphic>
              </wp:anchor>
            </w:drawing>
          </mc:Choice>
          <mc:Fallback>
            <w:pict>
              <v:shape style="position:absolute;margin-left:99.361893pt;margin-top:-84.100357pt;width:440.65pt;height:32.15pt;mso-position-horizontal-relative:page;mso-position-vertical-relative:paragraph;z-index:15746048" type="#_x0000_t202" id="docshape7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4"/>
                        <w:gridCol w:w="2443"/>
                        <w:gridCol w:w="961"/>
                        <w:gridCol w:w="1007"/>
                        <w:gridCol w:w="954"/>
                        <w:gridCol w:w="1106"/>
                        <w:gridCol w:w="1777"/>
                      </w:tblGrid>
                      <w:tr>
                        <w:trPr>
                          <w:trHeight w:val="332" w:hRule="atLeast"/>
                        </w:trPr>
                        <w:tc>
                          <w:tcPr>
                            <w:tcW w:w="444" w:type="dxa"/>
                          </w:tcPr>
                          <w:p>
                            <w:pPr>
                              <w:pStyle w:val="TableParagraph"/>
                              <w:spacing w:line="123" w:lineRule="exact"/>
                              <w:ind w:left="25"/>
                              <w:rPr>
                                <w:rFonts w:ascii="Arial"/>
                                <w:sz w:val="11"/>
                              </w:rPr>
                            </w:pPr>
                            <w:r>
                              <w:rPr>
                                <w:rFonts w:ascii="Arial"/>
                                <w:color w:val="567CA3"/>
                                <w:spacing w:val="-5"/>
                                <w:sz w:val="11"/>
                              </w:rPr>
                              <w:t>9l.</w:t>
                            </w:r>
                          </w:p>
                          <w:p>
                            <w:pPr>
                              <w:pStyle w:val="TableParagraph"/>
                              <w:spacing w:before="61"/>
                              <w:ind w:left="25"/>
                              <w:rPr>
                                <w:rFonts w:ascii="Arial"/>
                                <w:sz w:val="11"/>
                              </w:rPr>
                            </w:pPr>
                            <w:r>
                              <w:rPr>
                                <w:rFonts w:ascii="Arial"/>
                                <w:color w:val="567CA3"/>
                                <w:spacing w:val="-5"/>
                                <w:sz w:val="11"/>
                              </w:rPr>
                              <w:t>9l.</w:t>
                            </w:r>
                          </w:p>
                        </w:tc>
                        <w:tc>
                          <w:tcPr>
                            <w:tcW w:w="2443" w:type="dxa"/>
                          </w:tcPr>
                          <w:p>
                            <w:pPr>
                              <w:pStyle w:val="TableParagraph"/>
                              <w:spacing w:before="6"/>
                              <w:ind w:left="301"/>
                              <w:rPr>
                                <w:rFonts w:ascii="Arial"/>
                                <w:sz w:val="10"/>
                              </w:rPr>
                            </w:pPr>
                            <w:r>
                              <w:rPr>
                                <w:rFonts w:ascii="Arial"/>
                                <w:color w:val="424242"/>
                                <w:spacing w:val="-2"/>
                                <w:w w:val="105"/>
                                <w:sz w:val="10"/>
                              </w:rPr>
                              <w:t>1.BldentityRequirements</w:t>
                            </w:r>
                          </w:p>
                          <w:p>
                            <w:pPr>
                              <w:pStyle w:val="TableParagraph"/>
                              <w:spacing w:before="72"/>
                              <w:ind w:left="306"/>
                              <w:rPr>
                                <w:rFonts w:ascii="Arial"/>
                                <w:sz w:val="10"/>
                              </w:rPr>
                            </w:pPr>
                            <w:r>
                              <w:rPr>
                                <w:rFonts w:ascii="Arial"/>
                                <w:color w:val="424242"/>
                                <w:spacing w:val="-2"/>
                                <w:w w:val="115"/>
                                <w:sz w:val="10"/>
                              </w:rPr>
                              <w:t>1.90raftprojectproposol</w:t>
                            </w:r>
                          </w:p>
                        </w:tc>
                        <w:tc>
                          <w:tcPr>
                            <w:tcW w:w="961" w:type="dxa"/>
                          </w:tcPr>
                          <w:p>
                            <w:pPr>
                              <w:pStyle w:val="TableParagraph"/>
                              <w:spacing w:before="6"/>
                              <w:ind w:left="151" w:right="94"/>
                              <w:jc w:val="center"/>
                              <w:rPr>
                                <w:rFonts w:ascii="Arial"/>
                                <w:sz w:val="10"/>
                              </w:rPr>
                            </w:pPr>
                            <w:r>
                              <w:rPr>
                                <w:rFonts w:ascii="Arial"/>
                                <w:color w:val="313131"/>
                                <w:spacing w:val="-4"/>
                                <w:w w:val="105"/>
                                <w:sz w:val="10"/>
                              </w:rPr>
                              <w:t>4hrs</w:t>
                            </w:r>
                          </w:p>
                          <w:p>
                            <w:pPr>
                              <w:pStyle w:val="TableParagraph"/>
                              <w:spacing w:before="72"/>
                              <w:ind w:left="151"/>
                              <w:jc w:val="center"/>
                              <w:rPr>
                                <w:rFonts w:ascii="Arial"/>
                                <w:sz w:val="10"/>
                              </w:rPr>
                            </w:pPr>
                            <w:r>
                              <w:rPr>
                                <w:rFonts w:ascii="Arial"/>
                                <w:color w:val="424242"/>
                                <w:spacing w:val="-2"/>
                                <w:w w:val="115"/>
                                <w:sz w:val="10"/>
                              </w:rPr>
                              <w:t>8days</w:t>
                            </w:r>
                          </w:p>
                        </w:tc>
                        <w:tc>
                          <w:tcPr>
                            <w:tcW w:w="1007" w:type="dxa"/>
                          </w:tcPr>
                          <w:p>
                            <w:pPr>
                              <w:pStyle w:val="TableParagraph"/>
                              <w:spacing w:before="6"/>
                              <w:ind w:left="254"/>
                              <w:rPr>
                                <w:rFonts w:ascii="Arial"/>
                                <w:sz w:val="10"/>
                              </w:rPr>
                            </w:pPr>
                            <w:r>
                              <w:rPr>
                                <w:rFonts w:ascii="Arial"/>
                                <w:color w:val="313131"/>
                                <w:sz w:val="10"/>
                              </w:rPr>
                              <w:t>ThuD</w:t>
                            </w:r>
                            <w:r>
                              <w:rPr>
                                <w:rFonts w:ascii="Arial"/>
                                <w:color w:val="0C0C0C"/>
                                <w:sz w:val="10"/>
                              </w:rPr>
                              <w:t>l</w:t>
                            </w:r>
                            <w:r>
                              <w:rPr>
                                <w:rFonts w:ascii="Arial"/>
                                <w:color w:val="606060"/>
                                <w:sz w:val="10"/>
                              </w:rPr>
                              <w:t>-</w:t>
                            </w:r>
                            <w:r>
                              <w:rPr>
                                <w:rFonts w:ascii="Arial"/>
                                <w:color w:val="0C0C0C"/>
                                <w:sz w:val="10"/>
                              </w:rPr>
                              <w:t>I</w:t>
                            </w:r>
                            <w:r>
                              <w:rPr>
                                <w:rFonts w:ascii="Arial"/>
                                <w:color w:val="424242"/>
                                <w:sz w:val="10"/>
                              </w:rPr>
                              <w:t>2</w:t>
                            </w:r>
                            <w:r>
                              <w:rPr>
                                <w:rFonts w:ascii="Arial"/>
                                <w:color w:val="606060"/>
                                <w:sz w:val="10"/>
                              </w:rPr>
                              <w:t>-</w:t>
                            </w:r>
                            <w:r>
                              <w:rPr>
                                <w:rFonts w:ascii="Arial"/>
                                <w:color w:val="424242"/>
                                <w:spacing w:val="-5"/>
                                <w:sz w:val="10"/>
                              </w:rPr>
                              <w:t>22</w:t>
                            </w:r>
                          </w:p>
                          <w:p>
                            <w:pPr>
                              <w:pStyle w:val="TableParagraph"/>
                              <w:spacing w:before="72"/>
                              <w:ind w:left="254"/>
                              <w:rPr>
                                <w:rFonts w:ascii="Arial"/>
                                <w:sz w:val="10"/>
                              </w:rPr>
                            </w:pPr>
                            <w:r>
                              <w:rPr>
                                <w:rFonts w:ascii="Arial"/>
                                <w:color w:val="424242"/>
                                <w:w w:val="105"/>
                                <w:sz w:val="10"/>
                              </w:rPr>
                              <w:t>Th</w:t>
                            </w:r>
                            <w:r>
                              <w:rPr>
                                <w:rFonts w:ascii="Arial"/>
                                <w:color w:val="606060"/>
                                <w:w w:val="105"/>
                                <w:sz w:val="10"/>
                              </w:rPr>
                              <w:t>u</w:t>
                            </w:r>
                            <w:r>
                              <w:rPr>
                                <w:rFonts w:ascii="Arial"/>
                                <w:color w:val="424242"/>
                                <w:w w:val="105"/>
                                <w:sz w:val="10"/>
                              </w:rPr>
                              <w:t>O</w:t>
                            </w:r>
                            <w:r>
                              <w:rPr>
                                <w:rFonts w:ascii="Arial"/>
                                <w:color w:val="0C0C0C"/>
                                <w:w w:val="105"/>
                                <w:sz w:val="10"/>
                              </w:rPr>
                              <w:t>l-I</w:t>
                            </w:r>
                            <w:r>
                              <w:rPr>
                                <w:rFonts w:ascii="Arial"/>
                                <w:color w:val="424242"/>
                                <w:w w:val="105"/>
                                <w:sz w:val="10"/>
                              </w:rPr>
                              <w:t>2</w:t>
                            </w:r>
                            <w:r>
                              <w:rPr>
                                <w:rFonts w:ascii="Arial"/>
                                <w:color w:val="0C0C0C"/>
                                <w:w w:val="105"/>
                                <w:sz w:val="10"/>
                              </w:rPr>
                              <w:t>-</w:t>
                            </w:r>
                            <w:r>
                              <w:rPr>
                                <w:rFonts w:ascii="Arial"/>
                                <w:color w:val="424242"/>
                                <w:spacing w:val="-5"/>
                                <w:w w:val="105"/>
                                <w:sz w:val="10"/>
                              </w:rPr>
                              <w:t>22</w:t>
                            </w:r>
                          </w:p>
                        </w:tc>
                        <w:tc>
                          <w:tcPr>
                            <w:tcW w:w="954" w:type="dxa"/>
                          </w:tcPr>
                          <w:p>
                            <w:pPr>
                              <w:pStyle w:val="TableParagraph"/>
                              <w:spacing w:before="6"/>
                              <w:ind w:left="175"/>
                              <w:rPr>
                                <w:rFonts w:ascii="Arial"/>
                                <w:sz w:val="10"/>
                              </w:rPr>
                            </w:pPr>
                            <w:r>
                              <w:rPr>
                                <w:rFonts w:ascii="Arial"/>
                                <w:color w:val="313131"/>
                                <w:sz w:val="10"/>
                              </w:rPr>
                              <w:t>ThuO</w:t>
                            </w:r>
                            <w:r>
                              <w:rPr>
                                <w:rFonts w:ascii="Arial"/>
                                <w:color w:val="0C0C0C"/>
                                <w:sz w:val="10"/>
                              </w:rPr>
                              <w:t>l</w:t>
                            </w:r>
                            <w:r>
                              <w:rPr>
                                <w:rFonts w:ascii="Arial"/>
                                <w:color w:val="606060"/>
                                <w:sz w:val="10"/>
                              </w:rPr>
                              <w:t>-</w:t>
                            </w:r>
                            <w:r>
                              <w:rPr>
                                <w:rFonts w:ascii="Arial"/>
                                <w:color w:val="A8A8A8"/>
                                <w:sz w:val="10"/>
                              </w:rPr>
                              <w:t>1</w:t>
                            </w:r>
                            <w:r>
                              <w:rPr>
                                <w:rFonts w:ascii="Arial"/>
                                <w:color w:val="424242"/>
                                <w:sz w:val="10"/>
                              </w:rPr>
                              <w:t>2</w:t>
                            </w:r>
                            <w:r>
                              <w:rPr>
                                <w:rFonts w:ascii="Arial"/>
                                <w:color w:val="606060"/>
                                <w:sz w:val="10"/>
                              </w:rPr>
                              <w:t>-</w:t>
                            </w:r>
                            <w:r>
                              <w:rPr>
                                <w:rFonts w:ascii="Arial"/>
                                <w:color w:val="424242"/>
                                <w:spacing w:val="-5"/>
                                <w:sz w:val="10"/>
                              </w:rPr>
                              <w:t>22</w:t>
                            </w:r>
                          </w:p>
                          <w:p>
                            <w:pPr>
                              <w:pStyle w:val="TableParagraph"/>
                              <w:spacing w:before="72"/>
                              <w:ind w:left="175"/>
                              <w:rPr>
                                <w:rFonts w:ascii="Arial"/>
                                <w:sz w:val="10"/>
                              </w:rPr>
                            </w:pPr>
                            <w:r>
                              <w:rPr>
                                <w:rFonts w:ascii="Arial"/>
                                <w:color w:val="424242"/>
                                <w:w w:val="90"/>
                                <w:sz w:val="10"/>
                              </w:rPr>
                              <w:t>ThuOS-</w:t>
                            </w:r>
                            <w:r>
                              <w:rPr>
                                <w:rFonts w:ascii="Arial"/>
                                <w:color w:val="A8A8A8"/>
                                <w:w w:val="90"/>
                                <w:sz w:val="10"/>
                              </w:rPr>
                              <w:t>1</w:t>
                            </w:r>
                            <w:r>
                              <w:rPr>
                                <w:rFonts w:ascii="Arial"/>
                                <w:color w:val="424242"/>
                                <w:w w:val="90"/>
                                <w:sz w:val="10"/>
                              </w:rPr>
                              <w:t>2</w:t>
                            </w:r>
                            <w:r>
                              <w:rPr>
                                <w:rFonts w:ascii="Arial"/>
                                <w:color w:val="0C0C0C"/>
                                <w:w w:val="90"/>
                                <w:sz w:val="10"/>
                              </w:rPr>
                              <w:t>-</w:t>
                            </w:r>
                            <w:r>
                              <w:rPr>
                                <w:rFonts w:ascii="Arial"/>
                                <w:color w:val="424242"/>
                                <w:spacing w:val="-5"/>
                                <w:w w:val="90"/>
                                <w:sz w:val="10"/>
                              </w:rPr>
                              <w:t>22</w:t>
                            </w:r>
                          </w:p>
                        </w:tc>
                        <w:tc>
                          <w:tcPr>
                            <w:tcW w:w="1106" w:type="dxa"/>
                          </w:tcPr>
                          <w:p>
                            <w:pPr>
                              <w:pStyle w:val="TableParagraph"/>
                              <w:rPr>
                                <w:sz w:val="10"/>
                              </w:rPr>
                            </w:pPr>
                          </w:p>
                        </w:tc>
                        <w:tc>
                          <w:tcPr>
                            <w:tcW w:w="1777" w:type="dxa"/>
                          </w:tcPr>
                          <w:p>
                            <w:pPr>
                              <w:pStyle w:val="TableParagraph"/>
                              <w:spacing w:before="41"/>
                              <w:rPr>
                                <w:rFonts w:ascii="Arial"/>
                                <w:sz w:val="10"/>
                              </w:rPr>
                            </w:pPr>
                          </w:p>
                          <w:p>
                            <w:pPr>
                              <w:pStyle w:val="TableParagraph"/>
                              <w:spacing w:line="156" w:lineRule="exact"/>
                              <w:ind w:right="23"/>
                              <w:jc w:val="right"/>
                              <w:rPr>
                                <w:b/>
                                <w:sz w:val="14"/>
                              </w:rPr>
                            </w:pPr>
                            <w:r>
                              <w:rPr>
                                <w:rFonts w:ascii="Arial"/>
                                <w:color w:val="2D90E2"/>
                                <w:spacing w:val="2"/>
                                <w:w w:val="495"/>
                                <w:sz w:val="10"/>
                              </w:rPr>
                              <w:t>-----</w:t>
                            </w:r>
                            <w:r>
                              <w:rPr>
                                <w:rFonts w:ascii="Arial"/>
                                <w:color w:val="2D90E2"/>
                                <w:spacing w:val="-92"/>
                                <w:w w:val="495"/>
                                <w:sz w:val="10"/>
                              </w:rPr>
                              <w:t> </w:t>
                            </w:r>
                            <w:r>
                              <w:rPr>
                                <w:b/>
                                <w:color w:val="1370C1"/>
                                <w:spacing w:val="-5"/>
                                <w:w w:val="85"/>
                                <w:sz w:val="14"/>
                              </w:rPr>
                              <w:t>.J,</w:t>
                            </w:r>
                          </w:p>
                        </w:tc>
                      </w:tr>
                      <w:tr>
                        <w:trPr>
                          <w:trHeight w:val="168" w:hRule="atLeast"/>
                        </w:trPr>
                        <w:tc>
                          <w:tcPr>
                            <w:tcW w:w="444" w:type="dxa"/>
                          </w:tcPr>
                          <w:p>
                            <w:pPr>
                              <w:pStyle w:val="TableParagraph"/>
                              <w:spacing w:before="19"/>
                              <w:ind w:left="25"/>
                              <w:rPr>
                                <w:rFonts w:ascii="Arial"/>
                                <w:i/>
                                <w:sz w:val="10"/>
                              </w:rPr>
                            </w:pPr>
                            <w:r>
                              <w:rPr>
                                <w:rFonts w:ascii="Arial"/>
                                <w:i/>
                                <w:color w:val="567CA3"/>
                                <w:w w:val="50"/>
                                <w:sz w:val="10"/>
                              </w:rPr>
                              <w:t>-</w:t>
                            </w:r>
                            <w:r>
                              <w:rPr>
                                <w:rFonts w:ascii="Arial"/>
                                <w:i/>
                                <w:color w:val="567CA3"/>
                                <w:spacing w:val="-5"/>
                                <w:w w:val="65"/>
                                <w:sz w:val="10"/>
                              </w:rPr>
                              <w:t>:.</w:t>
                            </w:r>
                          </w:p>
                        </w:tc>
                        <w:tc>
                          <w:tcPr>
                            <w:tcW w:w="2443" w:type="dxa"/>
                          </w:tcPr>
                          <w:p>
                            <w:pPr>
                              <w:pStyle w:val="TableParagraph"/>
                              <w:spacing w:before="19"/>
                              <w:ind w:left="306"/>
                              <w:rPr>
                                <w:rFonts w:ascii="Arial"/>
                                <w:sz w:val="10"/>
                              </w:rPr>
                            </w:pPr>
                            <w:r>
                              <w:rPr>
                                <w:rFonts w:ascii="Arial"/>
                                <w:color w:val="424242"/>
                                <w:spacing w:val="-2"/>
                                <w:w w:val="110"/>
                                <w:sz w:val="10"/>
                              </w:rPr>
                              <w:t>l</w:t>
                            </w:r>
                            <w:r>
                              <w:rPr>
                                <w:rFonts w:ascii="Arial"/>
                                <w:color w:val="0C0C0C"/>
                                <w:spacing w:val="-2"/>
                                <w:w w:val="110"/>
                                <w:sz w:val="10"/>
                              </w:rPr>
                              <w:t>.</w:t>
                            </w:r>
                            <w:r>
                              <w:rPr>
                                <w:rFonts w:ascii="Arial"/>
                                <w:color w:val="424242"/>
                                <w:spacing w:val="-2"/>
                                <w:w w:val="110"/>
                                <w:sz w:val="10"/>
                              </w:rPr>
                              <w:t>lO</w:t>
                            </w:r>
                            <w:r>
                              <w:rPr>
                                <w:rFonts w:ascii="Arial"/>
                                <w:color w:val="606060"/>
                                <w:spacing w:val="-2"/>
                                <w:w w:val="110"/>
                                <w:sz w:val="10"/>
                              </w:rPr>
                              <w:t>F</w:t>
                            </w:r>
                            <w:r>
                              <w:rPr>
                                <w:rFonts w:ascii="Arial"/>
                                <w:color w:val="424242"/>
                                <w:spacing w:val="-2"/>
                                <w:w w:val="110"/>
                                <w:sz w:val="10"/>
                              </w:rPr>
                              <w:t>eedbacksessionw1thsu</w:t>
                            </w:r>
                            <w:r>
                              <w:rPr>
                                <w:rFonts w:ascii="Arial"/>
                                <w:color w:val="606060"/>
                                <w:spacing w:val="-2"/>
                                <w:w w:val="110"/>
                                <w:sz w:val="10"/>
                              </w:rPr>
                              <w:t>p</w:t>
                            </w:r>
                            <w:r>
                              <w:rPr>
                                <w:rFonts w:ascii="Arial"/>
                                <w:color w:val="424242"/>
                                <w:spacing w:val="-2"/>
                                <w:w w:val="110"/>
                                <w:sz w:val="10"/>
                              </w:rPr>
                              <w:t>erviser</w:t>
                            </w:r>
                          </w:p>
                        </w:tc>
                        <w:tc>
                          <w:tcPr>
                            <w:tcW w:w="961" w:type="dxa"/>
                          </w:tcPr>
                          <w:p>
                            <w:pPr>
                              <w:pStyle w:val="TableParagraph"/>
                              <w:spacing w:before="19"/>
                              <w:ind w:left="151" w:right="26"/>
                              <w:jc w:val="center"/>
                              <w:rPr>
                                <w:rFonts w:ascii="Arial"/>
                                <w:sz w:val="10"/>
                              </w:rPr>
                            </w:pPr>
                            <w:r>
                              <w:rPr>
                                <w:rFonts w:ascii="Arial"/>
                                <w:color w:val="424242"/>
                                <w:spacing w:val="-4"/>
                                <w:w w:val="140"/>
                                <w:sz w:val="10"/>
                              </w:rPr>
                              <w:t>lday</w:t>
                            </w:r>
                          </w:p>
                        </w:tc>
                        <w:tc>
                          <w:tcPr>
                            <w:tcW w:w="1007" w:type="dxa"/>
                          </w:tcPr>
                          <w:p>
                            <w:pPr>
                              <w:pStyle w:val="TableParagraph"/>
                              <w:spacing w:before="19"/>
                              <w:ind w:left="84" w:right="24"/>
                              <w:jc w:val="center"/>
                              <w:rPr>
                                <w:rFonts w:ascii="Arial"/>
                                <w:sz w:val="10"/>
                              </w:rPr>
                            </w:pPr>
                            <w:r>
                              <w:rPr>
                                <w:rFonts w:ascii="Arial"/>
                                <w:color w:val="424242"/>
                                <w:spacing w:val="-2"/>
                                <w:w w:val="105"/>
                                <w:sz w:val="10"/>
                              </w:rPr>
                              <w:t>Satl0-12-</w:t>
                            </w:r>
                            <w:r>
                              <w:rPr>
                                <w:rFonts w:ascii="Arial"/>
                                <w:color w:val="424242"/>
                                <w:spacing w:val="-5"/>
                                <w:w w:val="105"/>
                                <w:sz w:val="10"/>
                              </w:rPr>
                              <w:t>22</w:t>
                            </w:r>
                          </w:p>
                        </w:tc>
                        <w:tc>
                          <w:tcPr>
                            <w:tcW w:w="954" w:type="dxa"/>
                          </w:tcPr>
                          <w:p>
                            <w:pPr>
                              <w:pStyle w:val="TableParagraph"/>
                              <w:spacing w:before="19"/>
                              <w:ind w:right="51"/>
                              <w:jc w:val="center"/>
                              <w:rPr>
                                <w:rFonts w:ascii="Arial"/>
                                <w:sz w:val="10"/>
                              </w:rPr>
                            </w:pPr>
                            <w:r>
                              <w:rPr>
                                <w:rFonts w:ascii="Arial"/>
                                <w:color w:val="424242"/>
                                <w:spacing w:val="-2"/>
                                <w:w w:val="105"/>
                                <w:sz w:val="10"/>
                              </w:rPr>
                              <w:t>Satl0-12-</w:t>
                            </w:r>
                            <w:r>
                              <w:rPr>
                                <w:rFonts w:ascii="Arial"/>
                                <w:color w:val="424242"/>
                                <w:spacing w:val="-5"/>
                                <w:w w:val="105"/>
                                <w:sz w:val="10"/>
                              </w:rPr>
                              <w:t>22</w:t>
                            </w:r>
                          </w:p>
                        </w:tc>
                        <w:tc>
                          <w:tcPr>
                            <w:tcW w:w="1106" w:type="dxa"/>
                          </w:tcPr>
                          <w:p>
                            <w:pPr>
                              <w:pStyle w:val="TableParagraph"/>
                              <w:spacing w:before="19"/>
                              <w:ind w:left="203"/>
                              <w:rPr>
                                <w:rFonts w:ascii="Arial"/>
                                <w:sz w:val="10"/>
                              </w:rPr>
                            </w:pPr>
                            <w:r>
                              <w:rPr>
                                <w:rFonts w:ascii="Arial"/>
                                <w:color w:val="424242"/>
                                <w:spacing w:val="-5"/>
                                <w:sz w:val="10"/>
                              </w:rPr>
                              <w:t>13</w:t>
                            </w:r>
                          </w:p>
                        </w:tc>
                        <w:tc>
                          <w:tcPr>
                            <w:tcW w:w="1777" w:type="dxa"/>
                          </w:tcPr>
                          <w:p>
                            <w:pPr>
                              <w:pStyle w:val="TableParagraph"/>
                              <w:spacing w:before="10"/>
                              <w:ind w:right="35"/>
                              <w:jc w:val="right"/>
                              <w:rPr>
                                <w:sz w:val="11"/>
                              </w:rPr>
                            </w:pPr>
                            <w:r>
                              <w:rPr>
                                <w:color w:val="2D90E2"/>
                                <w:spacing w:val="-10"/>
                                <w:sz w:val="11"/>
                              </w:rPr>
                              <w:t>t</w:t>
                            </w:r>
                          </w:p>
                        </w:tc>
                      </w:tr>
                      <w:tr>
                        <w:trPr>
                          <w:trHeight w:val="143" w:hRule="atLeast"/>
                        </w:trPr>
                        <w:tc>
                          <w:tcPr>
                            <w:tcW w:w="444" w:type="dxa"/>
                          </w:tcPr>
                          <w:p>
                            <w:pPr>
                              <w:pStyle w:val="TableParagraph"/>
                              <w:spacing w:line="95" w:lineRule="exact" w:before="28"/>
                              <w:ind w:left="25"/>
                              <w:rPr>
                                <w:rFonts w:ascii="Arial"/>
                                <w:i/>
                                <w:sz w:val="10"/>
                              </w:rPr>
                            </w:pPr>
                            <w:r>
                              <w:rPr>
                                <w:rFonts w:ascii="Arial"/>
                                <w:i/>
                                <w:color w:val="567CA3"/>
                                <w:spacing w:val="-2"/>
                                <w:sz w:val="10"/>
                              </w:rPr>
                              <w:t>-</w:t>
                            </w:r>
                            <w:r>
                              <w:rPr>
                                <w:rFonts w:ascii="Arial"/>
                                <w:i/>
                                <w:color w:val="567CA3"/>
                                <w:spacing w:val="-5"/>
                                <w:sz w:val="10"/>
                              </w:rPr>
                              <w:t>:.</w:t>
                            </w:r>
                          </w:p>
                        </w:tc>
                        <w:tc>
                          <w:tcPr>
                            <w:tcW w:w="2443" w:type="dxa"/>
                          </w:tcPr>
                          <w:p>
                            <w:pPr>
                              <w:pStyle w:val="TableParagraph"/>
                              <w:spacing w:line="95" w:lineRule="exact" w:before="28"/>
                              <w:ind w:left="306"/>
                              <w:rPr>
                                <w:rFonts w:ascii="Arial"/>
                                <w:sz w:val="10"/>
                              </w:rPr>
                            </w:pPr>
                            <w:r>
                              <w:rPr>
                                <w:rFonts w:ascii="Arial"/>
                                <w:color w:val="424242"/>
                                <w:spacing w:val="-2"/>
                                <w:sz w:val="10"/>
                              </w:rPr>
                              <w:t>1</w:t>
                            </w:r>
                            <w:r>
                              <w:rPr>
                                <w:rFonts w:ascii="Arial"/>
                                <w:color w:val="0C0C0C"/>
                                <w:spacing w:val="-2"/>
                                <w:sz w:val="10"/>
                              </w:rPr>
                              <w:t>.</w:t>
                            </w:r>
                            <w:r>
                              <w:rPr>
                                <w:rFonts w:ascii="Arial"/>
                                <w:color w:val="424242"/>
                                <w:spacing w:val="-2"/>
                                <w:sz w:val="10"/>
                              </w:rPr>
                              <w:t>11</w:t>
                            </w:r>
                            <w:r>
                              <w:rPr>
                                <w:rFonts w:ascii="Arial"/>
                                <w:color w:val="424242"/>
                                <w:spacing w:val="-11"/>
                                <w:sz w:val="10"/>
                              </w:rPr>
                              <w:t> </w:t>
                            </w:r>
                            <w:r>
                              <w:rPr>
                                <w:rFonts w:ascii="Arial"/>
                                <w:color w:val="606060"/>
                                <w:spacing w:val="-2"/>
                                <w:sz w:val="10"/>
                              </w:rPr>
                              <w:t>ProjectProposolSubrnission</w:t>
                            </w:r>
                          </w:p>
                        </w:tc>
                        <w:tc>
                          <w:tcPr>
                            <w:tcW w:w="961" w:type="dxa"/>
                          </w:tcPr>
                          <w:p>
                            <w:pPr>
                              <w:pStyle w:val="TableParagraph"/>
                              <w:spacing w:line="95" w:lineRule="exact" w:before="28"/>
                              <w:ind w:left="151" w:right="81"/>
                              <w:jc w:val="center"/>
                              <w:rPr>
                                <w:rFonts w:ascii="Arial"/>
                                <w:sz w:val="10"/>
                              </w:rPr>
                            </w:pPr>
                            <w:r>
                              <w:rPr>
                                <w:rFonts w:ascii="Arial"/>
                                <w:color w:val="424242"/>
                                <w:spacing w:val="-4"/>
                                <w:w w:val="115"/>
                                <w:sz w:val="10"/>
                              </w:rPr>
                              <w:t>3h</w:t>
                            </w:r>
                            <w:r>
                              <w:rPr>
                                <w:rFonts w:ascii="Arial"/>
                                <w:color w:val="0C0C0C"/>
                                <w:spacing w:val="-4"/>
                                <w:w w:val="115"/>
                                <w:sz w:val="10"/>
                              </w:rPr>
                              <w:t>r</w:t>
                            </w:r>
                            <w:r>
                              <w:rPr>
                                <w:rFonts w:ascii="Arial"/>
                                <w:color w:val="424242"/>
                                <w:spacing w:val="-4"/>
                                <w:w w:val="115"/>
                                <w:sz w:val="10"/>
                              </w:rPr>
                              <w:t>s</w:t>
                            </w:r>
                          </w:p>
                        </w:tc>
                        <w:tc>
                          <w:tcPr>
                            <w:tcW w:w="1007" w:type="dxa"/>
                          </w:tcPr>
                          <w:p>
                            <w:pPr>
                              <w:pStyle w:val="TableParagraph"/>
                              <w:spacing w:line="95" w:lineRule="exact" w:before="28"/>
                              <w:ind w:left="84"/>
                              <w:jc w:val="center"/>
                              <w:rPr>
                                <w:rFonts w:ascii="Arial"/>
                                <w:sz w:val="10"/>
                              </w:rPr>
                            </w:pPr>
                            <w:r>
                              <w:rPr>
                                <w:rFonts w:ascii="Arial"/>
                                <w:color w:val="424242"/>
                                <w:spacing w:val="-4"/>
                                <w:sz w:val="10"/>
                              </w:rPr>
                              <w:t>Sun</w:t>
                            </w:r>
                            <w:r>
                              <w:rPr>
                                <w:rFonts w:ascii="Arial"/>
                                <w:color w:val="424242"/>
                                <w:spacing w:val="9"/>
                                <w:sz w:val="10"/>
                              </w:rPr>
                              <w:t> </w:t>
                            </w:r>
                            <w:r>
                              <w:rPr>
                                <w:rFonts w:ascii="Arial"/>
                                <w:color w:val="424242"/>
                                <w:spacing w:val="-4"/>
                                <w:sz w:val="10"/>
                              </w:rPr>
                              <w:t>1</w:t>
                            </w:r>
                            <w:r>
                              <w:rPr>
                                <w:rFonts w:ascii="Arial"/>
                                <w:color w:val="212121"/>
                                <w:spacing w:val="-4"/>
                                <w:sz w:val="10"/>
                              </w:rPr>
                              <w:t>1-</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954" w:type="dxa"/>
                          </w:tcPr>
                          <w:p>
                            <w:pPr>
                              <w:pStyle w:val="TableParagraph"/>
                              <w:spacing w:line="95" w:lineRule="exact" w:before="28"/>
                              <w:ind w:left="24" w:right="51"/>
                              <w:jc w:val="center"/>
                              <w:rPr>
                                <w:rFonts w:ascii="Arial"/>
                                <w:sz w:val="10"/>
                              </w:rPr>
                            </w:pPr>
                            <w:r>
                              <w:rPr>
                                <w:rFonts w:ascii="Arial"/>
                                <w:color w:val="424242"/>
                                <w:spacing w:val="-4"/>
                                <w:sz w:val="10"/>
                              </w:rPr>
                              <w:t>Sun</w:t>
                            </w:r>
                            <w:r>
                              <w:rPr>
                                <w:rFonts w:ascii="Arial"/>
                                <w:color w:val="424242"/>
                                <w:spacing w:val="9"/>
                                <w:sz w:val="10"/>
                              </w:rPr>
                              <w:t> </w:t>
                            </w:r>
                            <w:r>
                              <w:rPr>
                                <w:rFonts w:ascii="Arial"/>
                                <w:color w:val="424242"/>
                                <w:spacing w:val="-4"/>
                                <w:sz w:val="10"/>
                              </w:rPr>
                              <w:t>1</w:t>
                            </w:r>
                            <w:r>
                              <w:rPr>
                                <w:rFonts w:ascii="Arial"/>
                                <w:color w:val="212121"/>
                                <w:spacing w:val="-4"/>
                                <w:sz w:val="10"/>
                              </w:rPr>
                              <w:t>1</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1106" w:type="dxa"/>
                          </w:tcPr>
                          <w:p>
                            <w:pPr>
                              <w:pStyle w:val="TableParagraph"/>
                              <w:spacing w:line="95" w:lineRule="exact" w:before="28"/>
                              <w:ind w:left="203"/>
                              <w:rPr>
                                <w:rFonts w:ascii="Arial"/>
                                <w:sz w:val="10"/>
                              </w:rPr>
                            </w:pPr>
                            <w:r>
                              <w:rPr>
                                <w:rFonts w:ascii="Arial"/>
                                <w:color w:val="424242"/>
                                <w:spacing w:val="-5"/>
                                <w:sz w:val="10"/>
                              </w:rPr>
                              <w:t>14</w:t>
                            </w:r>
                          </w:p>
                        </w:tc>
                        <w:tc>
                          <w:tcPr>
                            <w:tcW w:w="1777" w:type="dxa"/>
                          </w:tcPr>
                          <w:p>
                            <w:pPr>
                              <w:pStyle w:val="TableParagraph"/>
                              <w:rPr>
                                <w:sz w:val="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46560">
                <wp:simplePos x="0" y="0"/>
                <wp:positionH relativeFrom="page">
                  <wp:posOffset>1184501</wp:posOffset>
                </wp:positionH>
                <wp:positionV relativeFrom="paragraph">
                  <wp:posOffset>-616638</wp:posOffset>
                </wp:positionV>
                <wp:extent cx="4058285" cy="73660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4058285" cy="7366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
                              <w:gridCol w:w="2864"/>
                              <w:gridCol w:w="675"/>
                              <w:gridCol w:w="964"/>
                              <w:gridCol w:w="951"/>
                              <w:gridCol w:w="318"/>
                            </w:tblGrid>
                            <w:tr>
                              <w:trPr>
                                <w:trHeight w:val="144" w:hRule="atLeast"/>
                              </w:trPr>
                              <w:tc>
                                <w:tcPr>
                                  <w:tcW w:w="500" w:type="dxa"/>
                                </w:tcPr>
                                <w:p>
                                  <w:pPr>
                                    <w:pStyle w:val="TableParagraph"/>
                                    <w:spacing w:line="112" w:lineRule="exact"/>
                                    <w:ind w:left="48"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line="112" w:lineRule="exact"/>
                                    <w:ind w:left="260"/>
                                    <w:rPr>
                                      <w:rFonts w:ascii="Arial"/>
                                      <w:sz w:val="10"/>
                                    </w:rPr>
                                  </w:pPr>
                                  <w:r>
                                    <w:rPr>
                                      <w:rFonts w:ascii="Arial"/>
                                      <w:color w:val="0C0C0C"/>
                                      <w:spacing w:val="-2"/>
                                      <w:sz w:val="10"/>
                                    </w:rPr>
                                    <w:t>2</w:t>
                                  </w:r>
                                  <w:r>
                                    <w:rPr>
                                      <w:rFonts w:ascii="Arial"/>
                                      <w:color w:val="0C0C0C"/>
                                      <w:spacing w:val="-6"/>
                                      <w:sz w:val="10"/>
                                    </w:rPr>
                                    <w:t> </w:t>
                                  </w:r>
                                  <w:r>
                                    <w:rPr>
                                      <w:rFonts w:ascii="Arial"/>
                                      <w:color w:val="0C0C0C"/>
                                      <w:spacing w:val="-2"/>
                                      <w:sz w:val="10"/>
                                    </w:rPr>
                                    <w:t>Elaboration</w:t>
                                  </w:r>
                                </w:p>
                              </w:tc>
                              <w:tc>
                                <w:tcPr>
                                  <w:tcW w:w="675" w:type="dxa"/>
                                </w:tcPr>
                                <w:p>
                                  <w:pPr>
                                    <w:pStyle w:val="TableParagraph"/>
                                    <w:spacing w:line="112" w:lineRule="exact"/>
                                    <w:ind w:left="50"/>
                                    <w:rPr>
                                      <w:rFonts w:ascii="Arial"/>
                                      <w:sz w:val="10"/>
                                    </w:rPr>
                                  </w:pPr>
                                  <w:r>
                                    <w:rPr>
                                      <w:rFonts w:ascii="Arial"/>
                                      <w:color w:val="0C0C0C"/>
                                      <w:spacing w:val="-2"/>
                                      <w:sz w:val="10"/>
                                    </w:rPr>
                                    <w:t>8.38</w:t>
                                  </w:r>
                                  <w:r>
                                    <w:rPr>
                                      <w:rFonts w:ascii="Arial"/>
                                      <w:color w:val="0C0C0C"/>
                                      <w:spacing w:val="-1"/>
                                      <w:sz w:val="10"/>
                                    </w:rPr>
                                    <w:t> </w:t>
                                  </w:r>
                                  <w:r>
                                    <w:rPr>
                                      <w:rFonts w:ascii="Arial"/>
                                      <w:color w:val="0C0C0C"/>
                                      <w:spacing w:val="-4"/>
                                      <w:sz w:val="10"/>
                                    </w:rPr>
                                    <w:t>days</w:t>
                                  </w:r>
                                </w:p>
                              </w:tc>
                              <w:tc>
                                <w:tcPr>
                                  <w:tcW w:w="964" w:type="dxa"/>
                                </w:tcPr>
                                <w:p>
                                  <w:pPr>
                                    <w:pStyle w:val="TableParagraph"/>
                                    <w:spacing w:line="112" w:lineRule="exact"/>
                                    <w:ind w:left="75" w:right="36"/>
                                    <w:jc w:val="center"/>
                                    <w:rPr>
                                      <w:rFonts w:ascii="Arial"/>
                                      <w:sz w:val="10"/>
                                    </w:rPr>
                                  </w:pPr>
                                  <w:r>
                                    <w:rPr>
                                      <w:rFonts w:ascii="Arial"/>
                                      <w:color w:val="0C0C0C"/>
                                      <w:sz w:val="10"/>
                                    </w:rPr>
                                    <w:t>Mon</w:t>
                                  </w:r>
                                  <w:r>
                                    <w:rPr>
                                      <w:rFonts w:ascii="Arial"/>
                                      <w:color w:val="0C0C0C"/>
                                      <w:spacing w:val="2"/>
                                      <w:sz w:val="10"/>
                                    </w:rPr>
                                    <w:t> </w:t>
                                  </w:r>
                                  <w:r>
                                    <w:rPr>
                                      <w:rFonts w:ascii="Arial"/>
                                      <w:color w:val="0C0C0C"/>
                                      <w:sz w:val="10"/>
                                    </w:rPr>
                                    <w:t>12-12-</w:t>
                                  </w:r>
                                  <w:r>
                                    <w:rPr>
                                      <w:rFonts w:ascii="Arial"/>
                                      <w:color w:val="0C0C0C"/>
                                      <w:spacing w:val="-5"/>
                                      <w:sz w:val="10"/>
                                    </w:rPr>
                                    <w:t>22</w:t>
                                  </w:r>
                                </w:p>
                              </w:tc>
                              <w:tc>
                                <w:tcPr>
                                  <w:tcW w:w="951" w:type="dxa"/>
                                </w:tcPr>
                                <w:p>
                                  <w:pPr>
                                    <w:pStyle w:val="TableParagraph"/>
                                    <w:spacing w:line="112" w:lineRule="exact"/>
                                    <w:ind w:left="73" w:right="148"/>
                                    <w:jc w:val="center"/>
                                    <w:rPr>
                                      <w:rFonts w:ascii="Arial"/>
                                      <w:sz w:val="10"/>
                                    </w:rPr>
                                  </w:pPr>
                                  <w:r>
                                    <w:rPr>
                                      <w:rFonts w:ascii="Arial"/>
                                      <w:color w:val="0C0C0C"/>
                                      <w:spacing w:val="-2"/>
                                      <w:sz w:val="10"/>
                                    </w:rPr>
                                    <w:t>Tue</w:t>
                                  </w:r>
                                  <w:r>
                                    <w:rPr>
                                      <w:rFonts w:ascii="Arial"/>
                                      <w:color w:val="0C0C0C"/>
                                      <w:spacing w:val="-5"/>
                                      <w:sz w:val="10"/>
                                    </w:rPr>
                                    <w:t> </w:t>
                                  </w:r>
                                  <w:r>
                                    <w:rPr>
                                      <w:rFonts w:ascii="Arial"/>
                                      <w:color w:val="0C0C0C"/>
                                      <w:spacing w:val="-2"/>
                                      <w:sz w:val="10"/>
                                    </w:rPr>
                                    <w:t>20-12-</w:t>
                                  </w:r>
                                  <w:r>
                                    <w:rPr>
                                      <w:rFonts w:ascii="Arial"/>
                                      <w:color w:val="0C0C0C"/>
                                      <w:spacing w:val="-5"/>
                                      <w:sz w:val="10"/>
                                    </w:rPr>
                                    <w:t>22</w:t>
                                  </w:r>
                                </w:p>
                              </w:tc>
                              <w:tc>
                                <w:tcPr>
                                  <w:tcW w:w="318" w:type="dxa"/>
                                </w:tcPr>
                                <w:p>
                                  <w:pPr>
                                    <w:pStyle w:val="TableParagraph"/>
                                    <w:spacing w:line="112" w:lineRule="exact"/>
                                    <w:ind w:right="25"/>
                                    <w:jc w:val="right"/>
                                    <w:rPr>
                                      <w:rFonts w:ascii="Arial"/>
                                      <w:sz w:val="10"/>
                                    </w:rPr>
                                  </w:pPr>
                                  <w:r>
                                    <w:rPr>
                                      <w:rFonts w:ascii="Arial"/>
                                      <w:color w:val="0C0C0C"/>
                                      <w:spacing w:val="-5"/>
                                      <w:w w:val="105"/>
                                      <w:sz w:val="10"/>
                                    </w:rPr>
                                    <w:t>15</w:t>
                                  </w:r>
                                </w:p>
                              </w:tc>
                            </w:tr>
                            <w:tr>
                              <w:trPr>
                                <w:trHeight w:val="173" w:hRule="atLeast"/>
                              </w:trPr>
                              <w:tc>
                                <w:tcPr>
                                  <w:tcW w:w="500" w:type="dxa"/>
                                </w:tcPr>
                                <w:p>
                                  <w:pPr>
                                    <w:pStyle w:val="TableParagraph"/>
                                    <w:spacing w:before="30"/>
                                    <w:ind w:left="51"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30"/>
                                    <w:ind w:left="366"/>
                                    <w:rPr>
                                      <w:rFonts w:ascii="Arial"/>
                                      <w:sz w:val="10"/>
                                    </w:rPr>
                                  </w:pPr>
                                  <w:r>
                                    <w:rPr>
                                      <w:rFonts w:ascii="Arial"/>
                                      <w:color w:val="424242"/>
                                      <w:sz w:val="10"/>
                                    </w:rPr>
                                    <w:t>2</w:t>
                                  </w:r>
                                  <w:r>
                                    <w:rPr>
                                      <w:rFonts w:ascii="Arial"/>
                                      <w:color w:val="0C0C0C"/>
                                      <w:sz w:val="10"/>
                                    </w:rPr>
                                    <w:t>.</w:t>
                                  </w:r>
                                  <w:r>
                                    <w:rPr>
                                      <w:rFonts w:ascii="Arial"/>
                                      <w:color w:val="424242"/>
                                      <w:sz w:val="10"/>
                                    </w:rPr>
                                    <w:t>1</w:t>
                                  </w:r>
                                  <w:r>
                                    <w:rPr>
                                      <w:rFonts w:ascii="Arial"/>
                                      <w:color w:val="424242"/>
                                      <w:spacing w:val="-15"/>
                                      <w:sz w:val="10"/>
                                    </w:rPr>
                                    <w:t> </w:t>
                                  </w:r>
                                  <w:r>
                                    <w:rPr>
                                      <w:rFonts w:ascii="Arial"/>
                                      <w:color w:val="424242"/>
                                      <w:sz w:val="10"/>
                                    </w:rPr>
                                    <w:t>Furthe</w:t>
                                  </w:r>
                                  <w:r>
                                    <w:rPr>
                                      <w:rFonts w:ascii="Arial"/>
                                      <w:color w:val="878785"/>
                                      <w:sz w:val="10"/>
                                    </w:rPr>
                                    <w:t>r</w:t>
                                  </w:r>
                                  <w:r>
                                    <w:rPr>
                                      <w:rFonts w:ascii="Arial"/>
                                      <w:color w:val="878785"/>
                                      <w:spacing w:val="-10"/>
                                      <w:sz w:val="10"/>
                                    </w:rPr>
                                    <w:t> </w:t>
                                  </w:r>
                                  <w:r>
                                    <w:rPr>
                                      <w:rFonts w:ascii="Arial"/>
                                      <w:color w:val="313131"/>
                                      <w:spacing w:val="-2"/>
                                      <w:sz w:val="10"/>
                                    </w:rPr>
                                    <w:t>research</w:t>
                                  </w:r>
                                </w:p>
                              </w:tc>
                              <w:tc>
                                <w:tcPr>
                                  <w:tcW w:w="675" w:type="dxa"/>
                                </w:tcPr>
                                <w:p>
                                  <w:pPr>
                                    <w:pStyle w:val="TableParagraph"/>
                                    <w:spacing w:before="30"/>
                                    <w:ind w:left="57"/>
                                    <w:rPr>
                                      <w:rFonts w:ascii="Arial"/>
                                      <w:sz w:val="10"/>
                                    </w:rPr>
                                  </w:pPr>
                                  <w:r>
                                    <w:rPr>
                                      <w:rFonts w:ascii="Arial"/>
                                      <w:color w:val="424242"/>
                                      <w:w w:val="80"/>
                                      <w:sz w:val="10"/>
                                    </w:rPr>
                                    <w:t>1</w:t>
                                  </w:r>
                                  <w:r>
                                    <w:rPr>
                                      <w:rFonts w:ascii="Arial"/>
                                      <w:color w:val="424242"/>
                                      <w:sz w:val="10"/>
                                    </w:rPr>
                                    <w:t> </w:t>
                                  </w:r>
                                  <w:r>
                                    <w:rPr>
                                      <w:rFonts w:ascii="Arial"/>
                                      <w:color w:val="424242"/>
                                      <w:spacing w:val="-5"/>
                                      <w:w w:val="80"/>
                                      <w:sz w:val="10"/>
                                    </w:rPr>
                                    <w:t>day</w:t>
                                  </w:r>
                                </w:p>
                              </w:tc>
                              <w:tc>
                                <w:tcPr>
                                  <w:tcW w:w="964" w:type="dxa"/>
                                </w:tcPr>
                                <w:p>
                                  <w:pPr>
                                    <w:pStyle w:val="TableParagraph"/>
                                    <w:spacing w:before="30"/>
                                    <w:ind w:left="70" w:right="36"/>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2</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951" w:type="dxa"/>
                                </w:tcPr>
                                <w:p>
                                  <w:pPr>
                                    <w:pStyle w:val="TableParagraph"/>
                                    <w:spacing w:before="30"/>
                                    <w:ind w:left="117" w:right="148"/>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2</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318" w:type="dxa"/>
                                </w:tcPr>
                                <w:p>
                                  <w:pPr>
                                    <w:pStyle w:val="TableParagraph"/>
                                    <w:rPr>
                                      <w:sz w:val="10"/>
                                    </w:rPr>
                                  </w:pPr>
                                </w:p>
                              </w:tc>
                            </w:tr>
                            <w:tr>
                              <w:trPr>
                                <w:trHeight w:val="170" w:hRule="atLeast"/>
                              </w:trPr>
                              <w:tc>
                                <w:tcPr>
                                  <w:tcW w:w="500" w:type="dxa"/>
                                </w:tcPr>
                                <w:p>
                                  <w:pPr>
                                    <w:pStyle w:val="TableParagraph"/>
                                    <w:rPr>
                                      <w:sz w:val="10"/>
                                    </w:rPr>
                                  </w:pPr>
                                </w:p>
                              </w:tc>
                              <w:tc>
                                <w:tcPr>
                                  <w:tcW w:w="2864" w:type="dxa"/>
                                </w:tcPr>
                                <w:p>
                                  <w:pPr>
                                    <w:pStyle w:val="TableParagraph"/>
                                    <w:spacing w:before="25"/>
                                    <w:ind w:left="366"/>
                                    <w:rPr>
                                      <w:rFonts w:ascii="Arial"/>
                                      <w:sz w:val="10"/>
                                    </w:rPr>
                                  </w:pPr>
                                  <w:r>
                                    <w:rPr>
                                      <w:rFonts w:ascii="Arial"/>
                                      <w:color w:val="424242"/>
                                      <w:sz w:val="10"/>
                                    </w:rPr>
                                    <w:t>2</w:t>
                                  </w:r>
                                  <w:r>
                                    <w:rPr>
                                      <w:rFonts w:ascii="Arial"/>
                                      <w:color w:val="0C0C0C"/>
                                      <w:sz w:val="10"/>
                                    </w:rPr>
                                    <w:t>.</w:t>
                                  </w:r>
                                  <w:r>
                                    <w:rPr>
                                      <w:rFonts w:ascii="Arial"/>
                                      <w:color w:val="424242"/>
                                      <w:sz w:val="10"/>
                                    </w:rPr>
                                    <w:t>2</w:t>
                                  </w:r>
                                  <w:r>
                                    <w:rPr>
                                      <w:rFonts w:ascii="Arial"/>
                                      <w:color w:val="424242"/>
                                      <w:spacing w:val="-4"/>
                                      <w:sz w:val="10"/>
                                    </w:rPr>
                                    <w:t> </w:t>
                                  </w:r>
                                  <w:r>
                                    <w:rPr>
                                      <w:rFonts w:ascii="Arial"/>
                                      <w:color w:val="424242"/>
                                      <w:sz w:val="10"/>
                                    </w:rPr>
                                    <w:t>Literature Review</w:t>
                                  </w:r>
                                  <w:r>
                                    <w:rPr>
                                      <w:rFonts w:ascii="Arial"/>
                                      <w:color w:val="424242"/>
                                      <w:spacing w:val="1"/>
                                      <w:sz w:val="10"/>
                                    </w:rPr>
                                    <w:t> </w:t>
                                  </w:r>
                                  <w:r>
                                    <w:rPr>
                                      <w:rFonts w:ascii="Arial"/>
                                      <w:color w:val="424242"/>
                                      <w:sz w:val="10"/>
                                    </w:rPr>
                                    <w:t>and</w:t>
                                  </w:r>
                                  <w:r>
                                    <w:rPr>
                                      <w:rFonts w:ascii="Arial"/>
                                      <w:color w:val="424242"/>
                                      <w:spacing w:val="17"/>
                                      <w:sz w:val="10"/>
                                    </w:rPr>
                                    <w:t> </w:t>
                                  </w:r>
                                  <w:r>
                                    <w:rPr>
                                      <w:rFonts w:ascii="Arial"/>
                                      <w:color w:val="424242"/>
                                      <w:spacing w:val="-2"/>
                                      <w:sz w:val="10"/>
                                    </w:rPr>
                                    <w:t>Documentation</w:t>
                                  </w:r>
                                </w:p>
                              </w:tc>
                              <w:tc>
                                <w:tcPr>
                                  <w:tcW w:w="675" w:type="dxa"/>
                                </w:tcPr>
                                <w:p>
                                  <w:pPr>
                                    <w:pStyle w:val="TableParagraph"/>
                                    <w:spacing w:before="25"/>
                                    <w:ind w:left="57"/>
                                    <w:rPr>
                                      <w:rFonts w:ascii="Arial"/>
                                      <w:sz w:val="10"/>
                                    </w:rPr>
                                  </w:pPr>
                                  <w:r>
                                    <w:rPr>
                                      <w:rFonts w:ascii="Arial"/>
                                      <w:color w:val="424242"/>
                                      <w:sz w:val="9"/>
                                    </w:rPr>
                                    <w:t>4</w:t>
                                  </w:r>
                                  <w:r>
                                    <w:rPr>
                                      <w:rFonts w:ascii="Arial"/>
                                      <w:color w:val="424242"/>
                                      <w:spacing w:val="-1"/>
                                      <w:sz w:val="9"/>
                                    </w:rPr>
                                    <w:t> </w:t>
                                  </w:r>
                                  <w:r>
                                    <w:rPr>
                                      <w:rFonts w:ascii="Arial"/>
                                      <w:color w:val="424242"/>
                                      <w:spacing w:val="-4"/>
                                      <w:sz w:val="10"/>
                                    </w:rPr>
                                    <w:t>days</w:t>
                                  </w:r>
                                </w:p>
                              </w:tc>
                              <w:tc>
                                <w:tcPr>
                                  <w:tcW w:w="964" w:type="dxa"/>
                                </w:tcPr>
                                <w:p>
                                  <w:pPr>
                                    <w:pStyle w:val="TableParagraph"/>
                                    <w:spacing w:before="25"/>
                                    <w:ind w:left="39" w:right="60"/>
                                    <w:jc w:val="center"/>
                                    <w:rPr>
                                      <w:rFonts w:ascii="Arial"/>
                                      <w:sz w:val="10"/>
                                    </w:rPr>
                                  </w:pPr>
                                  <w:r>
                                    <w:rPr>
                                      <w:rFonts w:ascii="Arial"/>
                                      <w:color w:val="424242"/>
                                      <w:spacing w:val="-4"/>
                                      <w:sz w:val="10"/>
                                    </w:rPr>
                                    <w:t>Tue</w:t>
                                  </w:r>
                                  <w:r>
                                    <w:rPr>
                                      <w:rFonts w:ascii="Arial"/>
                                      <w:color w:val="424242"/>
                                      <w:spacing w:val="3"/>
                                      <w:sz w:val="10"/>
                                    </w:rPr>
                                    <w:t> </w:t>
                                  </w:r>
                                  <w:r>
                                    <w:rPr>
                                      <w:rFonts w:ascii="Arial"/>
                                      <w:color w:val="424242"/>
                                      <w:spacing w:val="-4"/>
                                      <w:sz w:val="10"/>
                                    </w:rPr>
                                    <w:t>13-12-</w:t>
                                  </w:r>
                                  <w:r>
                                    <w:rPr>
                                      <w:rFonts w:ascii="Arial"/>
                                      <w:color w:val="424242"/>
                                      <w:spacing w:val="-5"/>
                                      <w:sz w:val="10"/>
                                    </w:rPr>
                                    <w:t>22</w:t>
                                  </w:r>
                                </w:p>
                              </w:tc>
                              <w:tc>
                                <w:tcPr>
                                  <w:tcW w:w="951" w:type="dxa"/>
                                </w:tcPr>
                                <w:p>
                                  <w:pPr>
                                    <w:pStyle w:val="TableParagraph"/>
                                    <w:spacing w:before="25"/>
                                    <w:ind w:right="148"/>
                                    <w:jc w:val="center"/>
                                    <w:rPr>
                                      <w:rFonts w:ascii="Arial"/>
                                      <w:sz w:val="10"/>
                                    </w:rPr>
                                  </w:pPr>
                                  <w:r>
                                    <w:rPr>
                                      <w:rFonts w:ascii="Arial"/>
                                      <w:color w:val="424242"/>
                                      <w:w w:val="90"/>
                                      <w:sz w:val="10"/>
                                    </w:rPr>
                                    <w:t>Fri</w:t>
                                  </w:r>
                                  <w:r>
                                    <w:rPr>
                                      <w:rFonts w:ascii="Arial"/>
                                      <w:color w:val="424242"/>
                                      <w:spacing w:val="-3"/>
                                      <w:sz w:val="10"/>
                                    </w:rPr>
                                    <w:t> </w:t>
                                  </w:r>
                                  <w:r>
                                    <w:rPr>
                                      <w:rFonts w:ascii="Arial"/>
                                      <w:color w:val="424242"/>
                                      <w:w w:val="90"/>
                                      <w:sz w:val="10"/>
                                    </w:rPr>
                                    <w:t>16-12-</w:t>
                                  </w:r>
                                  <w:r>
                                    <w:rPr>
                                      <w:rFonts w:ascii="Arial"/>
                                      <w:color w:val="424242"/>
                                      <w:spacing w:val="-5"/>
                                      <w:w w:val="90"/>
                                      <w:sz w:val="10"/>
                                    </w:rPr>
                                    <w:t>22</w:t>
                                  </w:r>
                                </w:p>
                              </w:tc>
                              <w:tc>
                                <w:tcPr>
                                  <w:tcW w:w="318" w:type="dxa"/>
                                </w:tcPr>
                                <w:p>
                                  <w:pPr>
                                    <w:pStyle w:val="TableParagraph"/>
                                    <w:spacing w:before="25"/>
                                    <w:ind w:right="26"/>
                                    <w:jc w:val="right"/>
                                    <w:rPr>
                                      <w:rFonts w:ascii="Arial"/>
                                      <w:sz w:val="10"/>
                                    </w:rPr>
                                  </w:pPr>
                                  <w:r>
                                    <w:rPr>
                                      <w:rFonts w:ascii="Arial"/>
                                      <w:color w:val="424242"/>
                                      <w:spacing w:val="-5"/>
                                      <w:sz w:val="10"/>
                                    </w:rPr>
                                    <w:t>17</w:t>
                                  </w:r>
                                </w:p>
                              </w:tc>
                            </w:tr>
                            <w:tr>
                              <w:trPr>
                                <w:trHeight w:val="182" w:hRule="atLeast"/>
                              </w:trPr>
                              <w:tc>
                                <w:tcPr>
                                  <w:tcW w:w="500" w:type="dxa"/>
                                </w:tcPr>
                                <w:p>
                                  <w:pPr>
                                    <w:pStyle w:val="TableParagraph"/>
                                    <w:spacing w:before="27"/>
                                    <w:ind w:left="46"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27"/>
                                    <w:ind w:left="366"/>
                                    <w:rPr>
                                      <w:rFonts w:ascii="Arial"/>
                                      <w:sz w:val="10"/>
                                    </w:rPr>
                                  </w:pPr>
                                  <w:r>
                                    <w:rPr>
                                      <w:rFonts w:ascii="Arial"/>
                                      <w:color w:val="424242"/>
                                      <w:spacing w:val="-2"/>
                                      <w:w w:val="110"/>
                                      <w:sz w:val="10"/>
                                    </w:rPr>
                                    <w:t>2</w:t>
                                  </w:r>
                                  <w:r>
                                    <w:rPr>
                                      <w:rFonts w:ascii="Arial"/>
                                      <w:color w:val="0C0C0C"/>
                                      <w:spacing w:val="-2"/>
                                      <w:w w:val="110"/>
                                      <w:sz w:val="10"/>
                                    </w:rPr>
                                    <w:t>.</w:t>
                                  </w:r>
                                  <w:r>
                                    <w:rPr>
                                      <w:rFonts w:ascii="Arial"/>
                                      <w:color w:val="424242"/>
                                      <w:spacing w:val="-2"/>
                                      <w:w w:val="110"/>
                                      <w:sz w:val="10"/>
                                    </w:rPr>
                                    <w:t>3IterationPlan</w:t>
                                  </w:r>
                                </w:p>
                              </w:tc>
                              <w:tc>
                                <w:tcPr>
                                  <w:tcW w:w="675" w:type="dxa"/>
                                </w:tcPr>
                                <w:p>
                                  <w:pPr>
                                    <w:pStyle w:val="TableParagraph"/>
                                    <w:spacing w:before="27"/>
                                    <w:ind w:left="52"/>
                                    <w:rPr>
                                      <w:rFonts w:ascii="Arial"/>
                                      <w:sz w:val="10"/>
                                    </w:rPr>
                                  </w:pPr>
                                  <w:r>
                                    <w:rPr>
                                      <w:rFonts w:ascii="Arial"/>
                                      <w:color w:val="313131"/>
                                      <w:spacing w:val="-4"/>
                                      <w:w w:val="105"/>
                                      <w:sz w:val="10"/>
                                    </w:rPr>
                                    <w:t>4hrs</w:t>
                                  </w:r>
                                </w:p>
                              </w:tc>
                              <w:tc>
                                <w:tcPr>
                                  <w:tcW w:w="964" w:type="dxa"/>
                                </w:tcPr>
                                <w:p>
                                  <w:pPr>
                                    <w:pStyle w:val="TableParagraph"/>
                                    <w:spacing w:before="27"/>
                                    <w:ind w:left="39" w:right="71"/>
                                    <w:jc w:val="center"/>
                                    <w:rPr>
                                      <w:rFonts w:ascii="Arial"/>
                                      <w:sz w:val="10"/>
                                    </w:rPr>
                                  </w:pPr>
                                  <w:r>
                                    <w:rPr>
                                      <w:rFonts w:ascii="Arial"/>
                                      <w:color w:val="424242"/>
                                      <w:spacing w:val="-2"/>
                                      <w:sz w:val="10"/>
                                    </w:rPr>
                                    <w:t>Sat</w:t>
                                  </w:r>
                                  <w:r>
                                    <w:rPr>
                                      <w:rFonts w:ascii="Arial"/>
                                      <w:color w:val="424242"/>
                                      <w:spacing w:val="4"/>
                                      <w:sz w:val="10"/>
                                    </w:rPr>
                                    <w:t> </w:t>
                                  </w:r>
                                  <w:r>
                                    <w:rPr>
                                      <w:rFonts w:ascii="Arial"/>
                                      <w:color w:val="424242"/>
                                      <w:spacing w:val="-2"/>
                                      <w:sz w:val="10"/>
                                    </w:rPr>
                                    <w:t>17</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313131"/>
                                      <w:spacing w:val="-5"/>
                                      <w:sz w:val="10"/>
                                    </w:rPr>
                                    <w:t>22</w:t>
                                  </w:r>
                                </w:p>
                              </w:tc>
                              <w:tc>
                                <w:tcPr>
                                  <w:tcW w:w="951" w:type="dxa"/>
                                </w:tcPr>
                                <w:p>
                                  <w:pPr>
                                    <w:pStyle w:val="TableParagraph"/>
                                    <w:spacing w:before="27"/>
                                    <w:ind w:left="54" w:right="148"/>
                                    <w:jc w:val="center"/>
                                    <w:rPr>
                                      <w:rFonts w:ascii="Arial"/>
                                      <w:sz w:val="10"/>
                                    </w:rPr>
                                  </w:pPr>
                                  <w:r>
                                    <w:rPr>
                                      <w:rFonts w:ascii="Arial"/>
                                      <w:color w:val="424242"/>
                                      <w:spacing w:val="-2"/>
                                      <w:sz w:val="10"/>
                                    </w:rPr>
                                    <w:t>Sat</w:t>
                                  </w:r>
                                  <w:r>
                                    <w:rPr>
                                      <w:rFonts w:ascii="Arial"/>
                                      <w:color w:val="424242"/>
                                      <w:spacing w:val="1"/>
                                      <w:sz w:val="10"/>
                                    </w:rPr>
                                    <w:t> </w:t>
                                  </w:r>
                                  <w:r>
                                    <w:rPr>
                                      <w:rFonts w:ascii="Arial"/>
                                      <w:color w:val="424242"/>
                                      <w:spacing w:val="-2"/>
                                      <w:sz w:val="10"/>
                                    </w:rPr>
                                    <w:t>17</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424242"/>
                                      <w:spacing w:val="-5"/>
                                      <w:sz w:val="10"/>
                                    </w:rPr>
                                    <w:t>22</w:t>
                                  </w:r>
                                </w:p>
                              </w:tc>
                              <w:tc>
                                <w:tcPr>
                                  <w:tcW w:w="318" w:type="dxa"/>
                                </w:tcPr>
                                <w:p>
                                  <w:pPr>
                                    <w:pStyle w:val="TableParagraph"/>
                                    <w:spacing w:before="27"/>
                                    <w:ind w:right="26"/>
                                    <w:jc w:val="right"/>
                                    <w:rPr>
                                      <w:rFonts w:ascii="Arial"/>
                                      <w:sz w:val="10"/>
                                    </w:rPr>
                                  </w:pPr>
                                  <w:r>
                                    <w:rPr>
                                      <w:rFonts w:ascii="Arial"/>
                                      <w:color w:val="424242"/>
                                      <w:spacing w:val="-5"/>
                                      <w:sz w:val="10"/>
                                    </w:rPr>
                                    <w:t>18</w:t>
                                  </w:r>
                                </w:p>
                              </w:tc>
                            </w:tr>
                            <w:tr>
                              <w:trPr>
                                <w:trHeight w:val="175" w:hRule="atLeast"/>
                              </w:trPr>
                              <w:tc>
                                <w:tcPr>
                                  <w:tcW w:w="500" w:type="dxa"/>
                                </w:tcPr>
                                <w:p>
                                  <w:pPr>
                                    <w:pStyle w:val="TableParagraph"/>
                                    <w:spacing w:before="37"/>
                                    <w:ind w:left="46"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37"/>
                                    <w:ind w:left="366"/>
                                    <w:rPr>
                                      <w:rFonts w:ascii="Arial"/>
                                      <w:sz w:val="10"/>
                                    </w:rPr>
                                  </w:pPr>
                                  <w:r>
                                    <w:rPr>
                                      <w:rFonts w:ascii="Arial"/>
                                      <w:color w:val="424242"/>
                                      <w:spacing w:val="-2"/>
                                      <w:sz w:val="10"/>
                                    </w:rPr>
                                    <w:t>2.4</w:t>
                                  </w:r>
                                  <w:r>
                                    <w:rPr>
                                      <w:rFonts w:ascii="Arial"/>
                                      <w:color w:val="424242"/>
                                      <w:spacing w:val="-17"/>
                                      <w:sz w:val="10"/>
                                    </w:rPr>
                                    <w:t> </w:t>
                                  </w:r>
                                  <w:r>
                                    <w:rPr>
                                      <w:rFonts w:ascii="Arial"/>
                                      <w:color w:val="424242"/>
                                      <w:spacing w:val="-2"/>
                                      <w:sz w:val="10"/>
                                    </w:rPr>
                                    <w:t>Systems</w:t>
                                  </w:r>
                                  <w:r>
                                    <w:rPr>
                                      <w:rFonts w:ascii="Arial"/>
                                      <w:color w:val="424242"/>
                                      <w:spacing w:val="-4"/>
                                      <w:sz w:val="10"/>
                                    </w:rPr>
                                    <w:t> </w:t>
                                  </w:r>
                                  <w:r>
                                    <w:rPr>
                                      <w:rFonts w:ascii="Arial"/>
                                      <w:color w:val="424242"/>
                                      <w:spacing w:val="-2"/>
                                      <w:sz w:val="10"/>
                                    </w:rPr>
                                    <w:t>arch</w:t>
                                  </w:r>
                                  <w:r>
                                    <w:rPr>
                                      <w:rFonts w:ascii="Arial"/>
                                      <w:color w:val="878785"/>
                                      <w:spacing w:val="-2"/>
                                      <w:sz w:val="10"/>
                                    </w:rPr>
                                    <w:t>i</w:t>
                                  </w:r>
                                  <w:r>
                                    <w:rPr>
                                      <w:rFonts w:ascii="Arial"/>
                                      <w:color w:val="424242"/>
                                      <w:spacing w:val="-2"/>
                                      <w:sz w:val="10"/>
                                    </w:rPr>
                                    <w:t>tecture</w:t>
                                  </w:r>
                                </w:p>
                              </w:tc>
                              <w:tc>
                                <w:tcPr>
                                  <w:tcW w:w="675" w:type="dxa"/>
                                </w:tcPr>
                                <w:p>
                                  <w:pPr>
                                    <w:pStyle w:val="TableParagraph"/>
                                    <w:spacing w:before="37"/>
                                    <w:ind w:left="57"/>
                                    <w:rPr>
                                      <w:rFonts w:ascii="Arial"/>
                                      <w:sz w:val="10"/>
                                    </w:rPr>
                                  </w:pPr>
                                  <w:r>
                                    <w:rPr>
                                      <w:rFonts w:ascii="Arial"/>
                                      <w:color w:val="424242"/>
                                      <w:w w:val="80"/>
                                      <w:sz w:val="10"/>
                                    </w:rPr>
                                    <w:t>1</w:t>
                                  </w:r>
                                  <w:r>
                                    <w:rPr>
                                      <w:rFonts w:ascii="Arial"/>
                                      <w:color w:val="424242"/>
                                      <w:sz w:val="10"/>
                                    </w:rPr>
                                    <w:t> </w:t>
                                  </w:r>
                                  <w:r>
                                    <w:rPr>
                                      <w:rFonts w:ascii="Arial"/>
                                      <w:color w:val="424242"/>
                                      <w:spacing w:val="-5"/>
                                      <w:w w:val="80"/>
                                      <w:sz w:val="10"/>
                                    </w:rPr>
                                    <w:t>day</w:t>
                                  </w:r>
                                </w:p>
                              </w:tc>
                              <w:tc>
                                <w:tcPr>
                                  <w:tcW w:w="964" w:type="dxa"/>
                                </w:tcPr>
                                <w:p>
                                  <w:pPr>
                                    <w:pStyle w:val="TableParagraph"/>
                                    <w:spacing w:before="37"/>
                                    <w:ind w:left="39" w:right="75"/>
                                    <w:jc w:val="center"/>
                                    <w:rPr>
                                      <w:rFonts w:ascii="Arial"/>
                                      <w:sz w:val="10"/>
                                    </w:rPr>
                                  </w:pPr>
                                  <w:r>
                                    <w:rPr>
                                      <w:rFonts w:ascii="Arial"/>
                                      <w:color w:val="424242"/>
                                      <w:spacing w:val="-4"/>
                                      <w:sz w:val="10"/>
                                    </w:rPr>
                                    <w:t>Sot</w:t>
                                  </w:r>
                                  <w:r>
                                    <w:rPr>
                                      <w:rFonts w:ascii="Arial"/>
                                      <w:color w:val="424242"/>
                                      <w:spacing w:val="1"/>
                                      <w:sz w:val="10"/>
                                    </w:rPr>
                                    <w:t> </w:t>
                                  </w:r>
                                  <w:r>
                                    <w:rPr>
                                      <w:rFonts w:ascii="Arial"/>
                                      <w:color w:val="424242"/>
                                      <w:spacing w:val="-4"/>
                                      <w:sz w:val="10"/>
                                    </w:rPr>
                                    <w:t>1</w:t>
                                  </w:r>
                                  <w:r>
                                    <w:rPr>
                                      <w:rFonts w:ascii="Arial"/>
                                      <w:color w:val="424242"/>
                                      <w:spacing w:val="-14"/>
                                      <w:sz w:val="10"/>
                                    </w:rPr>
                                    <w:t> </w:t>
                                  </w:r>
                                  <w:r>
                                    <w:rPr>
                                      <w:rFonts w:ascii="Arial"/>
                                      <w:color w:val="424242"/>
                                      <w:spacing w:val="-4"/>
                                      <w:sz w:val="10"/>
                                    </w:rPr>
                                    <w:t>7-12-</w:t>
                                  </w:r>
                                  <w:r>
                                    <w:rPr>
                                      <w:rFonts w:ascii="Arial"/>
                                      <w:color w:val="424242"/>
                                      <w:spacing w:val="-5"/>
                                      <w:sz w:val="10"/>
                                    </w:rPr>
                                    <w:t>22</w:t>
                                  </w:r>
                                </w:p>
                              </w:tc>
                              <w:tc>
                                <w:tcPr>
                                  <w:tcW w:w="951" w:type="dxa"/>
                                </w:tcPr>
                                <w:p>
                                  <w:pPr>
                                    <w:pStyle w:val="TableParagraph"/>
                                    <w:spacing w:before="37"/>
                                    <w:ind w:left="48" w:right="148"/>
                                    <w:jc w:val="center"/>
                                    <w:rPr>
                                      <w:rFonts w:ascii="Arial"/>
                                      <w:sz w:val="10"/>
                                    </w:rPr>
                                  </w:pPr>
                                  <w:r>
                                    <w:rPr>
                                      <w:rFonts w:ascii="Arial"/>
                                      <w:color w:val="424242"/>
                                      <w:spacing w:val="-4"/>
                                      <w:sz w:val="10"/>
                                    </w:rPr>
                                    <w:t>Sot</w:t>
                                  </w:r>
                                  <w:r>
                                    <w:rPr>
                                      <w:rFonts w:ascii="Arial"/>
                                      <w:color w:val="424242"/>
                                      <w:spacing w:val="10"/>
                                      <w:sz w:val="10"/>
                                    </w:rPr>
                                    <w:t> </w:t>
                                  </w:r>
                                  <w:r>
                                    <w:rPr>
                                      <w:rFonts w:ascii="Arial"/>
                                      <w:color w:val="424242"/>
                                      <w:spacing w:val="-4"/>
                                      <w:sz w:val="10"/>
                                    </w:rPr>
                                    <w:t>17-12-</w:t>
                                  </w:r>
                                  <w:r>
                                    <w:rPr>
                                      <w:rFonts w:ascii="Arial"/>
                                      <w:color w:val="424242"/>
                                      <w:spacing w:val="-5"/>
                                      <w:sz w:val="10"/>
                                    </w:rPr>
                                    <w:t>22</w:t>
                                  </w:r>
                                </w:p>
                              </w:tc>
                              <w:tc>
                                <w:tcPr>
                                  <w:tcW w:w="318" w:type="dxa"/>
                                </w:tcPr>
                                <w:p>
                                  <w:pPr>
                                    <w:pStyle w:val="TableParagraph"/>
                                    <w:rPr>
                                      <w:sz w:val="10"/>
                                    </w:rPr>
                                  </w:pPr>
                                </w:p>
                              </w:tc>
                            </w:tr>
                            <w:tr>
                              <w:trPr>
                                <w:trHeight w:val="147" w:hRule="atLeast"/>
                              </w:trPr>
                              <w:tc>
                                <w:tcPr>
                                  <w:tcW w:w="500" w:type="dxa"/>
                                </w:tcPr>
                                <w:p>
                                  <w:pPr>
                                    <w:pStyle w:val="TableParagraph"/>
                                    <w:spacing w:line="107" w:lineRule="exact" w:before="20"/>
                                    <w:ind w:right="161"/>
                                    <w:jc w:val="center"/>
                                    <w:rPr>
                                      <w:rFonts w:ascii="Arial"/>
                                      <w:i/>
                                      <w:sz w:val="10"/>
                                    </w:rPr>
                                  </w:pPr>
                                  <w:r>
                                    <w:rPr>
                                      <w:rFonts w:ascii="Arial"/>
                                      <w:i/>
                                      <w:color w:val="567CA3"/>
                                      <w:spacing w:val="-2"/>
                                      <w:w w:val="45"/>
                                      <w:sz w:val="10"/>
                                    </w:rPr>
                                    <w:t>-</w:t>
                                  </w:r>
                                  <w:r>
                                    <w:rPr>
                                      <w:rFonts w:ascii="Arial"/>
                                      <w:i/>
                                      <w:color w:val="567CA3"/>
                                      <w:spacing w:val="-5"/>
                                      <w:w w:val="55"/>
                                      <w:sz w:val="10"/>
                                    </w:rPr>
                                    <w:t>:.</w:t>
                                  </w:r>
                                </w:p>
                              </w:tc>
                              <w:tc>
                                <w:tcPr>
                                  <w:tcW w:w="2864" w:type="dxa"/>
                                </w:tcPr>
                                <w:p>
                                  <w:pPr>
                                    <w:pStyle w:val="TableParagraph"/>
                                    <w:spacing w:line="107" w:lineRule="exact" w:before="20"/>
                                    <w:ind w:left="366"/>
                                    <w:rPr>
                                      <w:rFonts w:ascii="Arial"/>
                                      <w:sz w:val="10"/>
                                    </w:rPr>
                                  </w:pPr>
                                  <w:r>
                                    <w:rPr>
                                      <w:rFonts w:ascii="Arial"/>
                                      <w:color w:val="424242"/>
                                      <w:sz w:val="10"/>
                                    </w:rPr>
                                    <w:t>2</w:t>
                                  </w:r>
                                  <w:r>
                                    <w:rPr>
                                      <w:rFonts w:ascii="Arial"/>
                                      <w:color w:val="0C0C0C"/>
                                      <w:sz w:val="10"/>
                                    </w:rPr>
                                    <w:t>.</w:t>
                                  </w:r>
                                  <w:r>
                                    <w:rPr>
                                      <w:rFonts w:ascii="Arial"/>
                                      <w:color w:val="424242"/>
                                      <w:sz w:val="10"/>
                                    </w:rPr>
                                    <w:t>5</w:t>
                                  </w:r>
                                  <w:r>
                                    <w:rPr>
                                      <w:rFonts w:ascii="Arial"/>
                                      <w:color w:val="424242"/>
                                      <w:spacing w:val="5"/>
                                      <w:sz w:val="10"/>
                                    </w:rPr>
                                    <w:t> </w:t>
                                  </w:r>
                                  <w:r>
                                    <w:rPr>
                                      <w:rFonts w:ascii="Arial"/>
                                      <w:color w:val="424242"/>
                                      <w:sz w:val="10"/>
                                    </w:rPr>
                                    <w:t>Detailed</w:t>
                                  </w:r>
                                  <w:r>
                                    <w:rPr>
                                      <w:rFonts w:ascii="Arial"/>
                                      <w:color w:val="424242"/>
                                      <w:spacing w:val="18"/>
                                      <w:sz w:val="10"/>
                                    </w:rPr>
                                    <w:t> </w:t>
                                  </w:r>
                                  <w:r>
                                    <w:rPr>
                                      <w:rFonts w:ascii="Arial"/>
                                      <w:color w:val="424242"/>
                                      <w:sz w:val="10"/>
                                    </w:rPr>
                                    <w:t>evaluation</w:t>
                                  </w:r>
                                  <w:r>
                                    <w:rPr>
                                      <w:rFonts w:ascii="Arial"/>
                                      <w:color w:val="424242"/>
                                      <w:spacing w:val="27"/>
                                      <w:sz w:val="10"/>
                                    </w:rPr>
                                    <w:t> </w:t>
                                  </w:r>
                                  <w:r>
                                    <w:rPr>
                                      <w:rFonts w:ascii="Arial"/>
                                      <w:color w:val="424242"/>
                                      <w:sz w:val="10"/>
                                    </w:rPr>
                                    <w:t>and</w:t>
                                  </w:r>
                                  <w:r>
                                    <w:rPr>
                                      <w:rFonts w:ascii="Arial"/>
                                      <w:color w:val="424242"/>
                                      <w:spacing w:val="23"/>
                                      <w:sz w:val="10"/>
                                    </w:rPr>
                                    <w:t> </w:t>
                                  </w:r>
                                  <w:r>
                                    <w:rPr>
                                      <w:rFonts w:ascii="Arial"/>
                                      <w:color w:val="606060"/>
                                      <w:sz w:val="10"/>
                                    </w:rPr>
                                    <w:t>development</w:t>
                                  </w:r>
                                  <w:r>
                                    <w:rPr>
                                      <w:rFonts w:ascii="Arial"/>
                                      <w:color w:val="606060"/>
                                      <w:spacing w:val="43"/>
                                      <w:sz w:val="10"/>
                                    </w:rPr>
                                    <w:t> </w:t>
                                  </w:r>
                                  <w:r>
                                    <w:rPr>
                                      <w:rFonts w:ascii="Arial"/>
                                      <w:color w:val="606060"/>
                                      <w:spacing w:val="-4"/>
                                      <w:sz w:val="10"/>
                                    </w:rPr>
                                    <w:t>plan</w:t>
                                  </w:r>
                                </w:p>
                              </w:tc>
                              <w:tc>
                                <w:tcPr>
                                  <w:tcW w:w="675" w:type="dxa"/>
                                </w:tcPr>
                                <w:p>
                                  <w:pPr>
                                    <w:pStyle w:val="TableParagraph"/>
                                    <w:spacing w:line="107" w:lineRule="exact" w:before="20"/>
                                    <w:ind w:left="52"/>
                                    <w:rPr>
                                      <w:rFonts w:ascii="Arial"/>
                                      <w:sz w:val="10"/>
                                    </w:rPr>
                                  </w:pPr>
                                  <w:r>
                                    <w:rPr>
                                      <w:rFonts w:ascii="Arial"/>
                                      <w:color w:val="424242"/>
                                      <w:sz w:val="10"/>
                                    </w:rPr>
                                    <w:t>1</w:t>
                                  </w:r>
                                  <w:r>
                                    <w:rPr>
                                      <w:rFonts w:ascii="Arial"/>
                                      <w:color w:val="424242"/>
                                      <w:spacing w:val="-5"/>
                                      <w:sz w:val="10"/>
                                    </w:rPr>
                                    <w:t> day</w:t>
                                  </w:r>
                                </w:p>
                              </w:tc>
                              <w:tc>
                                <w:tcPr>
                                  <w:tcW w:w="964" w:type="dxa"/>
                                </w:tcPr>
                                <w:p>
                                  <w:pPr>
                                    <w:pStyle w:val="TableParagraph"/>
                                    <w:spacing w:line="107" w:lineRule="exact" w:before="20"/>
                                    <w:ind w:left="39" w:right="72"/>
                                    <w:jc w:val="center"/>
                                    <w:rPr>
                                      <w:rFonts w:ascii="Arial"/>
                                      <w:sz w:val="10"/>
                                    </w:rPr>
                                  </w:pPr>
                                  <w:r>
                                    <w:rPr>
                                      <w:rFonts w:ascii="Arial"/>
                                      <w:color w:val="424242"/>
                                      <w:spacing w:val="-4"/>
                                      <w:sz w:val="10"/>
                                    </w:rPr>
                                    <w:t>Sat</w:t>
                                  </w:r>
                                  <w:r>
                                    <w:rPr>
                                      <w:rFonts w:ascii="Arial"/>
                                      <w:color w:val="424242"/>
                                      <w:spacing w:val="8"/>
                                      <w:sz w:val="10"/>
                                    </w:rPr>
                                    <w:t> </w:t>
                                  </w:r>
                                  <w:r>
                                    <w:rPr>
                                      <w:rFonts w:ascii="Arial"/>
                                      <w:color w:val="424242"/>
                                      <w:spacing w:val="-4"/>
                                      <w:sz w:val="10"/>
                                    </w:rPr>
                                    <w:t>17-12-</w:t>
                                  </w:r>
                                  <w:r>
                                    <w:rPr>
                                      <w:rFonts w:ascii="Arial"/>
                                      <w:color w:val="424242"/>
                                      <w:spacing w:val="-5"/>
                                      <w:sz w:val="10"/>
                                    </w:rPr>
                                    <w:t>22</w:t>
                                  </w:r>
                                </w:p>
                              </w:tc>
                              <w:tc>
                                <w:tcPr>
                                  <w:tcW w:w="951" w:type="dxa"/>
                                </w:tcPr>
                                <w:p>
                                  <w:pPr>
                                    <w:pStyle w:val="TableParagraph"/>
                                    <w:spacing w:line="107" w:lineRule="exact" w:before="20"/>
                                    <w:ind w:left="66" w:right="148"/>
                                    <w:jc w:val="center"/>
                                    <w:rPr>
                                      <w:rFonts w:ascii="Arial"/>
                                      <w:sz w:val="10"/>
                                    </w:rPr>
                                  </w:pPr>
                                  <w:r>
                                    <w:rPr>
                                      <w:rFonts w:ascii="Arial"/>
                                      <w:color w:val="424242"/>
                                      <w:spacing w:val="-4"/>
                                      <w:sz w:val="10"/>
                                    </w:rPr>
                                    <w:t>Sun</w:t>
                                  </w:r>
                                  <w:r>
                                    <w:rPr>
                                      <w:rFonts w:ascii="Arial"/>
                                      <w:color w:val="424242"/>
                                      <w:sz w:val="10"/>
                                    </w:rPr>
                                    <w:t> </w:t>
                                  </w:r>
                                  <w:r>
                                    <w:rPr>
                                      <w:rFonts w:ascii="Arial"/>
                                      <w:color w:val="424242"/>
                                      <w:spacing w:val="-4"/>
                                      <w:sz w:val="10"/>
                                    </w:rPr>
                                    <w:t>18-12-</w:t>
                                  </w:r>
                                  <w:r>
                                    <w:rPr>
                                      <w:rFonts w:ascii="Arial"/>
                                      <w:color w:val="424242"/>
                                      <w:spacing w:val="-5"/>
                                      <w:sz w:val="10"/>
                                    </w:rPr>
                                    <w:t>22</w:t>
                                  </w:r>
                                </w:p>
                              </w:tc>
                              <w:tc>
                                <w:tcPr>
                                  <w:tcW w:w="318" w:type="dxa"/>
                                </w:tcPr>
                                <w:p>
                                  <w:pPr>
                                    <w:pStyle w:val="TableParagraph"/>
                                    <w:spacing w:line="107" w:lineRule="exact" w:before="20"/>
                                    <w:ind w:right="25"/>
                                    <w:jc w:val="right"/>
                                    <w:rPr>
                                      <w:rFonts w:ascii="Arial"/>
                                      <w:sz w:val="10"/>
                                    </w:rPr>
                                  </w:pPr>
                                  <w:r>
                                    <w:rPr>
                                      <w:rFonts w:ascii="Arial"/>
                                      <w:color w:val="424242"/>
                                      <w:spacing w:val="-5"/>
                                      <w:sz w:val="10"/>
                                    </w:rPr>
                                    <w:t>20</w:t>
                                  </w:r>
                                </w:p>
                              </w:tc>
                            </w:tr>
                            <w:tr>
                              <w:trPr>
                                <w:trHeight w:val="169" w:hRule="atLeast"/>
                              </w:trPr>
                              <w:tc>
                                <w:tcPr>
                                  <w:tcW w:w="500" w:type="dxa"/>
                                </w:tcPr>
                                <w:p>
                                  <w:pPr>
                                    <w:pStyle w:val="TableParagraph"/>
                                    <w:spacing w:line="141" w:lineRule="exact" w:before="8"/>
                                    <w:ind w:left="42" w:right="161"/>
                                    <w:jc w:val="center"/>
                                    <w:rPr>
                                      <w:rFonts w:ascii="Arial"/>
                                      <w:i/>
                                      <w:sz w:val="14"/>
                                    </w:rPr>
                                  </w:pPr>
                                  <w:r>
                                    <w:rPr>
                                      <w:rFonts w:ascii="Arial"/>
                                      <w:i/>
                                      <w:color w:val="567CA3"/>
                                      <w:spacing w:val="-2"/>
                                      <w:w w:val="70"/>
                                      <w:sz w:val="14"/>
                                    </w:rPr>
                                    <w:t>-</w:t>
                                  </w:r>
                                  <w:r>
                                    <w:rPr>
                                      <w:rFonts w:ascii="Arial"/>
                                      <w:i/>
                                      <w:color w:val="567CA3"/>
                                      <w:spacing w:val="-5"/>
                                      <w:w w:val="80"/>
                                      <w:sz w:val="14"/>
                                    </w:rPr>
                                    <w:t>:.</w:t>
                                  </w:r>
                                </w:p>
                              </w:tc>
                              <w:tc>
                                <w:tcPr>
                                  <w:tcW w:w="2864" w:type="dxa"/>
                                </w:tcPr>
                                <w:p>
                                  <w:pPr>
                                    <w:pStyle w:val="TableParagraph"/>
                                    <w:spacing w:line="104" w:lineRule="exact" w:before="45"/>
                                    <w:ind w:left="366"/>
                                    <w:rPr>
                                      <w:rFonts w:ascii="Arial"/>
                                      <w:sz w:val="10"/>
                                    </w:rPr>
                                  </w:pPr>
                                  <w:r>
                                    <w:rPr>
                                      <w:rFonts w:ascii="Arial"/>
                                      <w:color w:val="424242"/>
                                      <w:w w:val="105"/>
                                      <w:sz w:val="10"/>
                                    </w:rPr>
                                    <w:t>2</w:t>
                                  </w:r>
                                  <w:r>
                                    <w:rPr>
                                      <w:rFonts w:ascii="Arial"/>
                                      <w:color w:val="0C0C0C"/>
                                      <w:w w:val="105"/>
                                      <w:sz w:val="10"/>
                                    </w:rPr>
                                    <w:t>.</w:t>
                                  </w:r>
                                  <w:r>
                                    <w:rPr>
                                      <w:rFonts w:ascii="Arial"/>
                                      <w:color w:val="424242"/>
                                      <w:w w:val="105"/>
                                      <w:sz w:val="10"/>
                                    </w:rPr>
                                    <w:t>6</w:t>
                                  </w:r>
                                  <w:r>
                                    <w:rPr>
                                      <w:rFonts w:ascii="Arial"/>
                                      <w:color w:val="424242"/>
                                      <w:spacing w:val="-7"/>
                                      <w:w w:val="105"/>
                                      <w:sz w:val="10"/>
                                    </w:rPr>
                                    <w:t> </w:t>
                                  </w:r>
                                  <w:r>
                                    <w:rPr>
                                      <w:rFonts w:ascii="Arial"/>
                                      <w:color w:val="424242"/>
                                      <w:w w:val="105"/>
                                      <w:sz w:val="10"/>
                                    </w:rPr>
                                    <w:t>Inco</w:t>
                                  </w:r>
                                  <w:r>
                                    <w:rPr>
                                      <w:rFonts w:ascii="Arial"/>
                                      <w:color w:val="0C0C0C"/>
                                      <w:w w:val="105"/>
                                      <w:sz w:val="10"/>
                                    </w:rPr>
                                    <w:t>r</w:t>
                                  </w:r>
                                  <w:r>
                                    <w:rPr>
                                      <w:rFonts w:ascii="Arial"/>
                                      <w:color w:val="424242"/>
                                      <w:w w:val="105"/>
                                      <w:sz w:val="10"/>
                                    </w:rPr>
                                    <w:t>po</w:t>
                                  </w:r>
                                  <w:r>
                                    <w:rPr>
                                      <w:rFonts w:ascii="Arial"/>
                                      <w:color w:val="606060"/>
                                      <w:w w:val="105"/>
                                      <w:sz w:val="10"/>
                                    </w:rPr>
                                    <w:t>r</w:t>
                                  </w:r>
                                  <w:r>
                                    <w:rPr>
                                      <w:rFonts w:ascii="Arial"/>
                                      <w:color w:val="424242"/>
                                      <w:w w:val="105"/>
                                      <w:sz w:val="10"/>
                                    </w:rPr>
                                    <w:t>ate</w:t>
                                  </w:r>
                                  <w:r>
                                    <w:rPr>
                                      <w:rFonts w:ascii="Arial"/>
                                      <w:color w:val="424242"/>
                                      <w:spacing w:val="16"/>
                                      <w:w w:val="105"/>
                                      <w:sz w:val="10"/>
                                    </w:rPr>
                                    <w:t> </w:t>
                                  </w:r>
                                  <w:r>
                                    <w:rPr>
                                      <w:rFonts w:ascii="Arial"/>
                                      <w:color w:val="424242"/>
                                      <w:w w:val="105"/>
                                      <w:sz w:val="10"/>
                                    </w:rPr>
                                    <w:t>feedback</w:t>
                                  </w:r>
                                  <w:r>
                                    <w:rPr>
                                      <w:rFonts w:ascii="Arial"/>
                                      <w:color w:val="424242"/>
                                      <w:spacing w:val="11"/>
                                      <w:w w:val="105"/>
                                      <w:sz w:val="10"/>
                                    </w:rPr>
                                    <w:t> </w:t>
                                  </w:r>
                                  <w:r>
                                    <w:rPr>
                                      <w:rFonts w:ascii="Arial"/>
                                      <w:color w:val="424242"/>
                                      <w:w w:val="105"/>
                                      <w:sz w:val="10"/>
                                    </w:rPr>
                                    <w:t>on</w:t>
                                  </w:r>
                                  <w:r>
                                    <w:rPr>
                                      <w:rFonts w:ascii="Arial"/>
                                      <w:color w:val="424242"/>
                                      <w:spacing w:val="1"/>
                                      <w:w w:val="105"/>
                                      <w:sz w:val="10"/>
                                    </w:rPr>
                                    <w:t> </w:t>
                                  </w:r>
                                  <w:r>
                                    <w:rPr>
                                      <w:rFonts w:ascii="Arial"/>
                                      <w:color w:val="424242"/>
                                      <w:w w:val="105"/>
                                      <w:sz w:val="10"/>
                                    </w:rPr>
                                    <w:t>softwa</w:t>
                                  </w:r>
                                  <w:r>
                                    <w:rPr>
                                      <w:rFonts w:ascii="Arial"/>
                                      <w:color w:val="878785"/>
                                      <w:w w:val="105"/>
                                      <w:sz w:val="10"/>
                                    </w:rPr>
                                    <w:t>r</w:t>
                                  </w:r>
                                  <w:r>
                                    <w:rPr>
                                      <w:rFonts w:ascii="Arial"/>
                                      <w:color w:val="424242"/>
                                      <w:w w:val="105"/>
                                      <w:sz w:val="10"/>
                                    </w:rPr>
                                    <w:t>e</w:t>
                                  </w:r>
                                  <w:r>
                                    <w:rPr>
                                      <w:rFonts w:ascii="Arial"/>
                                      <w:color w:val="424242"/>
                                      <w:spacing w:val="8"/>
                                      <w:w w:val="105"/>
                                      <w:sz w:val="10"/>
                                    </w:rPr>
                                    <w:t> </w:t>
                                  </w:r>
                                  <w:r>
                                    <w:rPr>
                                      <w:rFonts w:ascii="Arial"/>
                                      <w:color w:val="424242"/>
                                      <w:spacing w:val="-2"/>
                                      <w:w w:val="105"/>
                                      <w:sz w:val="10"/>
                                    </w:rPr>
                                    <w:t>specifications</w:t>
                                  </w:r>
                                </w:p>
                              </w:tc>
                              <w:tc>
                                <w:tcPr>
                                  <w:tcW w:w="675" w:type="dxa"/>
                                </w:tcPr>
                                <w:p>
                                  <w:pPr>
                                    <w:pStyle w:val="TableParagraph"/>
                                    <w:spacing w:line="104" w:lineRule="exact" w:before="45"/>
                                    <w:ind w:left="52"/>
                                    <w:rPr>
                                      <w:rFonts w:ascii="Arial"/>
                                      <w:sz w:val="10"/>
                                    </w:rPr>
                                  </w:pPr>
                                  <w:r>
                                    <w:rPr>
                                      <w:rFonts w:ascii="Arial"/>
                                      <w:color w:val="424242"/>
                                      <w:sz w:val="10"/>
                                    </w:rPr>
                                    <w:t>4</w:t>
                                  </w:r>
                                  <w:r>
                                    <w:rPr>
                                      <w:rFonts w:ascii="Arial"/>
                                      <w:color w:val="424242"/>
                                      <w:spacing w:val="-8"/>
                                      <w:sz w:val="10"/>
                                    </w:rPr>
                                    <w:t> </w:t>
                                  </w:r>
                                  <w:r>
                                    <w:rPr>
                                      <w:rFonts w:ascii="Arial"/>
                                      <w:color w:val="424242"/>
                                      <w:spacing w:val="-5"/>
                                      <w:sz w:val="10"/>
                                    </w:rPr>
                                    <w:t>h</w:t>
                                  </w:r>
                                  <w:r>
                                    <w:rPr>
                                      <w:rFonts w:ascii="Arial"/>
                                      <w:color w:val="0C0C0C"/>
                                      <w:spacing w:val="-5"/>
                                      <w:sz w:val="10"/>
                                    </w:rPr>
                                    <w:t>r</w:t>
                                  </w:r>
                                  <w:r>
                                    <w:rPr>
                                      <w:rFonts w:ascii="Arial"/>
                                      <w:color w:val="424242"/>
                                      <w:spacing w:val="-5"/>
                                      <w:sz w:val="10"/>
                                    </w:rPr>
                                    <w:t>s</w:t>
                                  </w:r>
                                </w:p>
                              </w:tc>
                              <w:tc>
                                <w:tcPr>
                                  <w:tcW w:w="964" w:type="dxa"/>
                                </w:tcPr>
                                <w:p>
                                  <w:pPr>
                                    <w:pStyle w:val="TableParagraph"/>
                                    <w:spacing w:line="104" w:lineRule="exact" w:before="45"/>
                                    <w:ind w:left="39" w:right="53"/>
                                    <w:jc w:val="center"/>
                                    <w:rPr>
                                      <w:rFonts w:ascii="Arial"/>
                                      <w:sz w:val="10"/>
                                    </w:rPr>
                                  </w:pPr>
                                  <w:r>
                                    <w:rPr>
                                      <w:rFonts w:ascii="Arial"/>
                                      <w:color w:val="424242"/>
                                      <w:spacing w:val="-4"/>
                                      <w:sz w:val="10"/>
                                    </w:rPr>
                                    <w:t>Sun</w:t>
                                  </w:r>
                                  <w:r>
                                    <w:rPr>
                                      <w:rFonts w:ascii="Arial"/>
                                      <w:color w:val="424242"/>
                                      <w:sz w:val="10"/>
                                    </w:rPr>
                                    <w:t> </w:t>
                                  </w:r>
                                  <w:r>
                                    <w:rPr>
                                      <w:rFonts w:ascii="Arial"/>
                                      <w:color w:val="424242"/>
                                      <w:spacing w:val="-4"/>
                                      <w:sz w:val="10"/>
                                    </w:rPr>
                                    <w:t>18-12-</w:t>
                                  </w:r>
                                  <w:r>
                                    <w:rPr>
                                      <w:rFonts w:ascii="Arial"/>
                                      <w:color w:val="424242"/>
                                      <w:spacing w:val="-5"/>
                                      <w:sz w:val="10"/>
                                    </w:rPr>
                                    <w:t>22</w:t>
                                  </w:r>
                                </w:p>
                              </w:tc>
                              <w:tc>
                                <w:tcPr>
                                  <w:tcW w:w="951" w:type="dxa"/>
                                </w:tcPr>
                                <w:p>
                                  <w:pPr>
                                    <w:pStyle w:val="TableParagraph"/>
                                    <w:spacing w:line="104" w:lineRule="exact" w:before="45"/>
                                    <w:ind w:left="117" w:right="148"/>
                                    <w:jc w:val="center"/>
                                    <w:rPr>
                                      <w:rFonts w:ascii="Arial"/>
                                      <w:sz w:val="10"/>
                                    </w:rPr>
                                  </w:pPr>
                                  <w:r>
                                    <w:rPr>
                                      <w:rFonts w:ascii="Arial"/>
                                      <w:color w:val="424242"/>
                                      <w:sz w:val="10"/>
                                    </w:rPr>
                                    <w:t>Mon</w:t>
                                  </w:r>
                                  <w:r>
                                    <w:rPr>
                                      <w:rFonts w:ascii="Arial"/>
                                      <w:color w:val="424242"/>
                                      <w:spacing w:val="7"/>
                                      <w:sz w:val="10"/>
                                    </w:rPr>
                                    <w:t> </w:t>
                                  </w:r>
                                  <w:r>
                                    <w:rPr>
                                      <w:rFonts w:ascii="Arial"/>
                                      <w:color w:val="212121"/>
                                      <w:sz w:val="10"/>
                                    </w:rPr>
                                    <w:t>1</w:t>
                                  </w:r>
                                  <w:r>
                                    <w:rPr>
                                      <w:rFonts w:ascii="Arial"/>
                                      <w:color w:val="424242"/>
                                      <w:sz w:val="10"/>
                                    </w:rPr>
                                    <w:t>9</w:t>
                                  </w:r>
                                  <w:r>
                                    <w:rPr>
                                      <w:rFonts w:ascii="Arial"/>
                                      <w:color w:val="606060"/>
                                      <w:sz w:val="10"/>
                                    </w:rPr>
                                    <w:t>-</w:t>
                                  </w:r>
                                  <w:r>
                                    <w:rPr>
                                      <w:rFonts w:ascii="Arial"/>
                                      <w:color w:val="424242"/>
                                      <w:sz w:val="10"/>
                                    </w:rPr>
                                    <w:t>12</w:t>
                                  </w:r>
                                  <w:r>
                                    <w:rPr>
                                      <w:rFonts w:ascii="Arial"/>
                                      <w:color w:val="606060"/>
                                      <w:sz w:val="10"/>
                                    </w:rPr>
                                    <w:t>-</w:t>
                                  </w:r>
                                  <w:r>
                                    <w:rPr>
                                      <w:rFonts w:ascii="Arial"/>
                                      <w:color w:val="424242"/>
                                      <w:spacing w:val="-5"/>
                                      <w:sz w:val="10"/>
                                    </w:rPr>
                                    <w:t>22</w:t>
                                  </w:r>
                                </w:p>
                              </w:tc>
                              <w:tc>
                                <w:tcPr>
                                  <w:tcW w:w="318" w:type="dxa"/>
                                </w:tcPr>
                                <w:p>
                                  <w:pPr>
                                    <w:pStyle w:val="TableParagraph"/>
                                    <w:spacing w:line="104" w:lineRule="exact" w:before="45"/>
                                    <w:ind w:right="32"/>
                                    <w:jc w:val="right"/>
                                    <w:rPr>
                                      <w:rFonts w:ascii="Arial"/>
                                      <w:sz w:val="10"/>
                                    </w:rPr>
                                  </w:pPr>
                                  <w:r>
                                    <w:rPr>
                                      <w:rFonts w:ascii="Arial"/>
                                      <w:color w:val="424242"/>
                                      <w:spacing w:val="-5"/>
                                      <w:sz w:val="10"/>
                                    </w:rPr>
                                    <w:t>21</w:t>
                                  </w:r>
                                </w:p>
                              </w:tc>
                            </w:tr>
                          </w:tbl>
                          <w:p>
                            <w:pPr>
                              <w:pStyle w:val="BodyText"/>
                            </w:pPr>
                          </w:p>
                        </w:txbxContent>
                      </wps:txbx>
                      <wps:bodyPr wrap="square" lIns="0" tIns="0" rIns="0" bIns="0" rtlCol="0">
                        <a:noAutofit/>
                      </wps:bodyPr>
                    </wps:wsp>
                  </a:graphicData>
                </a:graphic>
              </wp:anchor>
            </w:drawing>
          </mc:Choice>
          <mc:Fallback>
            <w:pict>
              <v:shape style="position:absolute;margin-left:93.267807pt;margin-top:-48.554241pt;width:319.55pt;height:58pt;mso-position-horizontal-relative:page;mso-position-vertical-relative:paragraph;z-index:15746560" type="#_x0000_t202" id="docshape7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
                        <w:gridCol w:w="2864"/>
                        <w:gridCol w:w="675"/>
                        <w:gridCol w:w="964"/>
                        <w:gridCol w:w="951"/>
                        <w:gridCol w:w="318"/>
                      </w:tblGrid>
                      <w:tr>
                        <w:trPr>
                          <w:trHeight w:val="144" w:hRule="atLeast"/>
                        </w:trPr>
                        <w:tc>
                          <w:tcPr>
                            <w:tcW w:w="500" w:type="dxa"/>
                          </w:tcPr>
                          <w:p>
                            <w:pPr>
                              <w:pStyle w:val="TableParagraph"/>
                              <w:spacing w:line="112" w:lineRule="exact"/>
                              <w:ind w:left="48"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line="112" w:lineRule="exact"/>
                              <w:ind w:left="260"/>
                              <w:rPr>
                                <w:rFonts w:ascii="Arial"/>
                                <w:sz w:val="10"/>
                              </w:rPr>
                            </w:pPr>
                            <w:r>
                              <w:rPr>
                                <w:rFonts w:ascii="Arial"/>
                                <w:color w:val="0C0C0C"/>
                                <w:spacing w:val="-2"/>
                                <w:sz w:val="10"/>
                              </w:rPr>
                              <w:t>2</w:t>
                            </w:r>
                            <w:r>
                              <w:rPr>
                                <w:rFonts w:ascii="Arial"/>
                                <w:color w:val="0C0C0C"/>
                                <w:spacing w:val="-6"/>
                                <w:sz w:val="10"/>
                              </w:rPr>
                              <w:t> </w:t>
                            </w:r>
                            <w:r>
                              <w:rPr>
                                <w:rFonts w:ascii="Arial"/>
                                <w:color w:val="0C0C0C"/>
                                <w:spacing w:val="-2"/>
                                <w:sz w:val="10"/>
                              </w:rPr>
                              <w:t>Elaboration</w:t>
                            </w:r>
                          </w:p>
                        </w:tc>
                        <w:tc>
                          <w:tcPr>
                            <w:tcW w:w="675" w:type="dxa"/>
                          </w:tcPr>
                          <w:p>
                            <w:pPr>
                              <w:pStyle w:val="TableParagraph"/>
                              <w:spacing w:line="112" w:lineRule="exact"/>
                              <w:ind w:left="50"/>
                              <w:rPr>
                                <w:rFonts w:ascii="Arial"/>
                                <w:sz w:val="10"/>
                              </w:rPr>
                            </w:pPr>
                            <w:r>
                              <w:rPr>
                                <w:rFonts w:ascii="Arial"/>
                                <w:color w:val="0C0C0C"/>
                                <w:spacing w:val="-2"/>
                                <w:sz w:val="10"/>
                              </w:rPr>
                              <w:t>8.38</w:t>
                            </w:r>
                            <w:r>
                              <w:rPr>
                                <w:rFonts w:ascii="Arial"/>
                                <w:color w:val="0C0C0C"/>
                                <w:spacing w:val="-1"/>
                                <w:sz w:val="10"/>
                              </w:rPr>
                              <w:t> </w:t>
                            </w:r>
                            <w:r>
                              <w:rPr>
                                <w:rFonts w:ascii="Arial"/>
                                <w:color w:val="0C0C0C"/>
                                <w:spacing w:val="-4"/>
                                <w:sz w:val="10"/>
                              </w:rPr>
                              <w:t>days</w:t>
                            </w:r>
                          </w:p>
                        </w:tc>
                        <w:tc>
                          <w:tcPr>
                            <w:tcW w:w="964" w:type="dxa"/>
                          </w:tcPr>
                          <w:p>
                            <w:pPr>
                              <w:pStyle w:val="TableParagraph"/>
                              <w:spacing w:line="112" w:lineRule="exact"/>
                              <w:ind w:left="75" w:right="36"/>
                              <w:jc w:val="center"/>
                              <w:rPr>
                                <w:rFonts w:ascii="Arial"/>
                                <w:sz w:val="10"/>
                              </w:rPr>
                            </w:pPr>
                            <w:r>
                              <w:rPr>
                                <w:rFonts w:ascii="Arial"/>
                                <w:color w:val="0C0C0C"/>
                                <w:sz w:val="10"/>
                              </w:rPr>
                              <w:t>Mon</w:t>
                            </w:r>
                            <w:r>
                              <w:rPr>
                                <w:rFonts w:ascii="Arial"/>
                                <w:color w:val="0C0C0C"/>
                                <w:spacing w:val="2"/>
                                <w:sz w:val="10"/>
                              </w:rPr>
                              <w:t> </w:t>
                            </w:r>
                            <w:r>
                              <w:rPr>
                                <w:rFonts w:ascii="Arial"/>
                                <w:color w:val="0C0C0C"/>
                                <w:sz w:val="10"/>
                              </w:rPr>
                              <w:t>12-12-</w:t>
                            </w:r>
                            <w:r>
                              <w:rPr>
                                <w:rFonts w:ascii="Arial"/>
                                <w:color w:val="0C0C0C"/>
                                <w:spacing w:val="-5"/>
                                <w:sz w:val="10"/>
                              </w:rPr>
                              <w:t>22</w:t>
                            </w:r>
                          </w:p>
                        </w:tc>
                        <w:tc>
                          <w:tcPr>
                            <w:tcW w:w="951" w:type="dxa"/>
                          </w:tcPr>
                          <w:p>
                            <w:pPr>
                              <w:pStyle w:val="TableParagraph"/>
                              <w:spacing w:line="112" w:lineRule="exact"/>
                              <w:ind w:left="73" w:right="148"/>
                              <w:jc w:val="center"/>
                              <w:rPr>
                                <w:rFonts w:ascii="Arial"/>
                                <w:sz w:val="10"/>
                              </w:rPr>
                            </w:pPr>
                            <w:r>
                              <w:rPr>
                                <w:rFonts w:ascii="Arial"/>
                                <w:color w:val="0C0C0C"/>
                                <w:spacing w:val="-2"/>
                                <w:sz w:val="10"/>
                              </w:rPr>
                              <w:t>Tue</w:t>
                            </w:r>
                            <w:r>
                              <w:rPr>
                                <w:rFonts w:ascii="Arial"/>
                                <w:color w:val="0C0C0C"/>
                                <w:spacing w:val="-5"/>
                                <w:sz w:val="10"/>
                              </w:rPr>
                              <w:t> </w:t>
                            </w:r>
                            <w:r>
                              <w:rPr>
                                <w:rFonts w:ascii="Arial"/>
                                <w:color w:val="0C0C0C"/>
                                <w:spacing w:val="-2"/>
                                <w:sz w:val="10"/>
                              </w:rPr>
                              <w:t>20-12-</w:t>
                            </w:r>
                            <w:r>
                              <w:rPr>
                                <w:rFonts w:ascii="Arial"/>
                                <w:color w:val="0C0C0C"/>
                                <w:spacing w:val="-5"/>
                                <w:sz w:val="10"/>
                              </w:rPr>
                              <w:t>22</w:t>
                            </w:r>
                          </w:p>
                        </w:tc>
                        <w:tc>
                          <w:tcPr>
                            <w:tcW w:w="318" w:type="dxa"/>
                          </w:tcPr>
                          <w:p>
                            <w:pPr>
                              <w:pStyle w:val="TableParagraph"/>
                              <w:spacing w:line="112" w:lineRule="exact"/>
                              <w:ind w:right="25"/>
                              <w:jc w:val="right"/>
                              <w:rPr>
                                <w:rFonts w:ascii="Arial"/>
                                <w:sz w:val="10"/>
                              </w:rPr>
                            </w:pPr>
                            <w:r>
                              <w:rPr>
                                <w:rFonts w:ascii="Arial"/>
                                <w:color w:val="0C0C0C"/>
                                <w:spacing w:val="-5"/>
                                <w:w w:val="105"/>
                                <w:sz w:val="10"/>
                              </w:rPr>
                              <w:t>15</w:t>
                            </w:r>
                          </w:p>
                        </w:tc>
                      </w:tr>
                      <w:tr>
                        <w:trPr>
                          <w:trHeight w:val="173" w:hRule="atLeast"/>
                        </w:trPr>
                        <w:tc>
                          <w:tcPr>
                            <w:tcW w:w="500" w:type="dxa"/>
                          </w:tcPr>
                          <w:p>
                            <w:pPr>
                              <w:pStyle w:val="TableParagraph"/>
                              <w:spacing w:before="30"/>
                              <w:ind w:left="51"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30"/>
                              <w:ind w:left="366"/>
                              <w:rPr>
                                <w:rFonts w:ascii="Arial"/>
                                <w:sz w:val="10"/>
                              </w:rPr>
                            </w:pPr>
                            <w:r>
                              <w:rPr>
                                <w:rFonts w:ascii="Arial"/>
                                <w:color w:val="424242"/>
                                <w:sz w:val="10"/>
                              </w:rPr>
                              <w:t>2</w:t>
                            </w:r>
                            <w:r>
                              <w:rPr>
                                <w:rFonts w:ascii="Arial"/>
                                <w:color w:val="0C0C0C"/>
                                <w:sz w:val="10"/>
                              </w:rPr>
                              <w:t>.</w:t>
                            </w:r>
                            <w:r>
                              <w:rPr>
                                <w:rFonts w:ascii="Arial"/>
                                <w:color w:val="424242"/>
                                <w:sz w:val="10"/>
                              </w:rPr>
                              <w:t>1</w:t>
                            </w:r>
                            <w:r>
                              <w:rPr>
                                <w:rFonts w:ascii="Arial"/>
                                <w:color w:val="424242"/>
                                <w:spacing w:val="-15"/>
                                <w:sz w:val="10"/>
                              </w:rPr>
                              <w:t> </w:t>
                            </w:r>
                            <w:r>
                              <w:rPr>
                                <w:rFonts w:ascii="Arial"/>
                                <w:color w:val="424242"/>
                                <w:sz w:val="10"/>
                              </w:rPr>
                              <w:t>Furthe</w:t>
                            </w:r>
                            <w:r>
                              <w:rPr>
                                <w:rFonts w:ascii="Arial"/>
                                <w:color w:val="878785"/>
                                <w:sz w:val="10"/>
                              </w:rPr>
                              <w:t>r</w:t>
                            </w:r>
                            <w:r>
                              <w:rPr>
                                <w:rFonts w:ascii="Arial"/>
                                <w:color w:val="878785"/>
                                <w:spacing w:val="-10"/>
                                <w:sz w:val="10"/>
                              </w:rPr>
                              <w:t> </w:t>
                            </w:r>
                            <w:r>
                              <w:rPr>
                                <w:rFonts w:ascii="Arial"/>
                                <w:color w:val="313131"/>
                                <w:spacing w:val="-2"/>
                                <w:sz w:val="10"/>
                              </w:rPr>
                              <w:t>research</w:t>
                            </w:r>
                          </w:p>
                        </w:tc>
                        <w:tc>
                          <w:tcPr>
                            <w:tcW w:w="675" w:type="dxa"/>
                          </w:tcPr>
                          <w:p>
                            <w:pPr>
                              <w:pStyle w:val="TableParagraph"/>
                              <w:spacing w:before="30"/>
                              <w:ind w:left="57"/>
                              <w:rPr>
                                <w:rFonts w:ascii="Arial"/>
                                <w:sz w:val="10"/>
                              </w:rPr>
                            </w:pPr>
                            <w:r>
                              <w:rPr>
                                <w:rFonts w:ascii="Arial"/>
                                <w:color w:val="424242"/>
                                <w:w w:val="80"/>
                                <w:sz w:val="10"/>
                              </w:rPr>
                              <w:t>1</w:t>
                            </w:r>
                            <w:r>
                              <w:rPr>
                                <w:rFonts w:ascii="Arial"/>
                                <w:color w:val="424242"/>
                                <w:sz w:val="10"/>
                              </w:rPr>
                              <w:t> </w:t>
                            </w:r>
                            <w:r>
                              <w:rPr>
                                <w:rFonts w:ascii="Arial"/>
                                <w:color w:val="424242"/>
                                <w:spacing w:val="-5"/>
                                <w:w w:val="80"/>
                                <w:sz w:val="10"/>
                              </w:rPr>
                              <w:t>day</w:t>
                            </w:r>
                          </w:p>
                        </w:tc>
                        <w:tc>
                          <w:tcPr>
                            <w:tcW w:w="964" w:type="dxa"/>
                          </w:tcPr>
                          <w:p>
                            <w:pPr>
                              <w:pStyle w:val="TableParagraph"/>
                              <w:spacing w:before="30"/>
                              <w:ind w:left="70" w:right="36"/>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2</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951" w:type="dxa"/>
                          </w:tcPr>
                          <w:p>
                            <w:pPr>
                              <w:pStyle w:val="TableParagraph"/>
                              <w:spacing w:before="30"/>
                              <w:ind w:left="117" w:right="148"/>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2</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318" w:type="dxa"/>
                          </w:tcPr>
                          <w:p>
                            <w:pPr>
                              <w:pStyle w:val="TableParagraph"/>
                              <w:rPr>
                                <w:sz w:val="10"/>
                              </w:rPr>
                            </w:pPr>
                          </w:p>
                        </w:tc>
                      </w:tr>
                      <w:tr>
                        <w:trPr>
                          <w:trHeight w:val="170" w:hRule="atLeast"/>
                        </w:trPr>
                        <w:tc>
                          <w:tcPr>
                            <w:tcW w:w="500" w:type="dxa"/>
                          </w:tcPr>
                          <w:p>
                            <w:pPr>
                              <w:pStyle w:val="TableParagraph"/>
                              <w:rPr>
                                <w:sz w:val="10"/>
                              </w:rPr>
                            </w:pPr>
                          </w:p>
                        </w:tc>
                        <w:tc>
                          <w:tcPr>
                            <w:tcW w:w="2864" w:type="dxa"/>
                          </w:tcPr>
                          <w:p>
                            <w:pPr>
                              <w:pStyle w:val="TableParagraph"/>
                              <w:spacing w:before="25"/>
                              <w:ind w:left="366"/>
                              <w:rPr>
                                <w:rFonts w:ascii="Arial"/>
                                <w:sz w:val="10"/>
                              </w:rPr>
                            </w:pPr>
                            <w:r>
                              <w:rPr>
                                <w:rFonts w:ascii="Arial"/>
                                <w:color w:val="424242"/>
                                <w:sz w:val="10"/>
                              </w:rPr>
                              <w:t>2</w:t>
                            </w:r>
                            <w:r>
                              <w:rPr>
                                <w:rFonts w:ascii="Arial"/>
                                <w:color w:val="0C0C0C"/>
                                <w:sz w:val="10"/>
                              </w:rPr>
                              <w:t>.</w:t>
                            </w:r>
                            <w:r>
                              <w:rPr>
                                <w:rFonts w:ascii="Arial"/>
                                <w:color w:val="424242"/>
                                <w:sz w:val="10"/>
                              </w:rPr>
                              <w:t>2</w:t>
                            </w:r>
                            <w:r>
                              <w:rPr>
                                <w:rFonts w:ascii="Arial"/>
                                <w:color w:val="424242"/>
                                <w:spacing w:val="-4"/>
                                <w:sz w:val="10"/>
                              </w:rPr>
                              <w:t> </w:t>
                            </w:r>
                            <w:r>
                              <w:rPr>
                                <w:rFonts w:ascii="Arial"/>
                                <w:color w:val="424242"/>
                                <w:sz w:val="10"/>
                              </w:rPr>
                              <w:t>Literature Review</w:t>
                            </w:r>
                            <w:r>
                              <w:rPr>
                                <w:rFonts w:ascii="Arial"/>
                                <w:color w:val="424242"/>
                                <w:spacing w:val="1"/>
                                <w:sz w:val="10"/>
                              </w:rPr>
                              <w:t> </w:t>
                            </w:r>
                            <w:r>
                              <w:rPr>
                                <w:rFonts w:ascii="Arial"/>
                                <w:color w:val="424242"/>
                                <w:sz w:val="10"/>
                              </w:rPr>
                              <w:t>and</w:t>
                            </w:r>
                            <w:r>
                              <w:rPr>
                                <w:rFonts w:ascii="Arial"/>
                                <w:color w:val="424242"/>
                                <w:spacing w:val="17"/>
                                <w:sz w:val="10"/>
                              </w:rPr>
                              <w:t> </w:t>
                            </w:r>
                            <w:r>
                              <w:rPr>
                                <w:rFonts w:ascii="Arial"/>
                                <w:color w:val="424242"/>
                                <w:spacing w:val="-2"/>
                                <w:sz w:val="10"/>
                              </w:rPr>
                              <w:t>Documentation</w:t>
                            </w:r>
                          </w:p>
                        </w:tc>
                        <w:tc>
                          <w:tcPr>
                            <w:tcW w:w="675" w:type="dxa"/>
                          </w:tcPr>
                          <w:p>
                            <w:pPr>
                              <w:pStyle w:val="TableParagraph"/>
                              <w:spacing w:before="25"/>
                              <w:ind w:left="57"/>
                              <w:rPr>
                                <w:rFonts w:ascii="Arial"/>
                                <w:sz w:val="10"/>
                              </w:rPr>
                            </w:pPr>
                            <w:r>
                              <w:rPr>
                                <w:rFonts w:ascii="Arial"/>
                                <w:color w:val="424242"/>
                                <w:sz w:val="9"/>
                              </w:rPr>
                              <w:t>4</w:t>
                            </w:r>
                            <w:r>
                              <w:rPr>
                                <w:rFonts w:ascii="Arial"/>
                                <w:color w:val="424242"/>
                                <w:spacing w:val="-1"/>
                                <w:sz w:val="9"/>
                              </w:rPr>
                              <w:t> </w:t>
                            </w:r>
                            <w:r>
                              <w:rPr>
                                <w:rFonts w:ascii="Arial"/>
                                <w:color w:val="424242"/>
                                <w:spacing w:val="-4"/>
                                <w:sz w:val="10"/>
                              </w:rPr>
                              <w:t>days</w:t>
                            </w:r>
                          </w:p>
                        </w:tc>
                        <w:tc>
                          <w:tcPr>
                            <w:tcW w:w="964" w:type="dxa"/>
                          </w:tcPr>
                          <w:p>
                            <w:pPr>
                              <w:pStyle w:val="TableParagraph"/>
                              <w:spacing w:before="25"/>
                              <w:ind w:left="39" w:right="60"/>
                              <w:jc w:val="center"/>
                              <w:rPr>
                                <w:rFonts w:ascii="Arial"/>
                                <w:sz w:val="10"/>
                              </w:rPr>
                            </w:pPr>
                            <w:r>
                              <w:rPr>
                                <w:rFonts w:ascii="Arial"/>
                                <w:color w:val="424242"/>
                                <w:spacing w:val="-4"/>
                                <w:sz w:val="10"/>
                              </w:rPr>
                              <w:t>Tue</w:t>
                            </w:r>
                            <w:r>
                              <w:rPr>
                                <w:rFonts w:ascii="Arial"/>
                                <w:color w:val="424242"/>
                                <w:spacing w:val="3"/>
                                <w:sz w:val="10"/>
                              </w:rPr>
                              <w:t> </w:t>
                            </w:r>
                            <w:r>
                              <w:rPr>
                                <w:rFonts w:ascii="Arial"/>
                                <w:color w:val="424242"/>
                                <w:spacing w:val="-4"/>
                                <w:sz w:val="10"/>
                              </w:rPr>
                              <w:t>13-12-</w:t>
                            </w:r>
                            <w:r>
                              <w:rPr>
                                <w:rFonts w:ascii="Arial"/>
                                <w:color w:val="424242"/>
                                <w:spacing w:val="-5"/>
                                <w:sz w:val="10"/>
                              </w:rPr>
                              <w:t>22</w:t>
                            </w:r>
                          </w:p>
                        </w:tc>
                        <w:tc>
                          <w:tcPr>
                            <w:tcW w:w="951" w:type="dxa"/>
                          </w:tcPr>
                          <w:p>
                            <w:pPr>
                              <w:pStyle w:val="TableParagraph"/>
                              <w:spacing w:before="25"/>
                              <w:ind w:right="148"/>
                              <w:jc w:val="center"/>
                              <w:rPr>
                                <w:rFonts w:ascii="Arial"/>
                                <w:sz w:val="10"/>
                              </w:rPr>
                            </w:pPr>
                            <w:r>
                              <w:rPr>
                                <w:rFonts w:ascii="Arial"/>
                                <w:color w:val="424242"/>
                                <w:w w:val="90"/>
                                <w:sz w:val="10"/>
                              </w:rPr>
                              <w:t>Fri</w:t>
                            </w:r>
                            <w:r>
                              <w:rPr>
                                <w:rFonts w:ascii="Arial"/>
                                <w:color w:val="424242"/>
                                <w:spacing w:val="-3"/>
                                <w:sz w:val="10"/>
                              </w:rPr>
                              <w:t> </w:t>
                            </w:r>
                            <w:r>
                              <w:rPr>
                                <w:rFonts w:ascii="Arial"/>
                                <w:color w:val="424242"/>
                                <w:w w:val="90"/>
                                <w:sz w:val="10"/>
                              </w:rPr>
                              <w:t>16-12-</w:t>
                            </w:r>
                            <w:r>
                              <w:rPr>
                                <w:rFonts w:ascii="Arial"/>
                                <w:color w:val="424242"/>
                                <w:spacing w:val="-5"/>
                                <w:w w:val="90"/>
                                <w:sz w:val="10"/>
                              </w:rPr>
                              <w:t>22</w:t>
                            </w:r>
                          </w:p>
                        </w:tc>
                        <w:tc>
                          <w:tcPr>
                            <w:tcW w:w="318" w:type="dxa"/>
                          </w:tcPr>
                          <w:p>
                            <w:pPr>
                              <w:pStyle w:val="TableParagraph"/>
                              <w:spacing w:before="25"/>
                              <w:ind w:right="26"/>
                              <w:jc w:val="right"/>
                              <w:rPr>
                                <w:rFonts w:ascii="Arial"/>
                                <w:sz w:val="10"/>
                              </w:rPr>
                            </w:pPr>
                            <w:r>
                              <w:rPr>
                                <w:rFonts w:ascii="Arial"/>
                                <w:color w:val="424242"/>
                                <w:spacing w:val="-5"/>
                                <w:sz w:val="10"/>
                              </w:rPr>
                              <w:t>17</w:t>
                            </w:r>
                          </w:p>
                        </w:tc>
                      </w:tr>
                      <w:tr>
                        <w:trPr>
                          <w:trHeight w:val="182" w:hRule="atLeast"/>
                        </w:trPr>
                        <w:tc>
                          <w:tcPr>
                            <w:tcW w:w="500" w:type="dxa"/>
                          </w:tcPr>
                          <w:p>
                            <w:pPr>
                              <w:pStyle w:val="TableParagraph"/>
                              <w:spacing w:before="27"/>
                              <w:ind w:left="46"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27"/>
                              <w:ind w:left="366"/>
                              <w:rPr>
                                <w:rFonts w:ascii="Arial"/>
                                <w:sz w:val="10"/>
                              </w:rPr>
                            </w:pPr>
                            <w:r>
                              <w:rPr>
                                <w:rFonts w:ascii="Arial"/>
                                <w:color w:val="424242"/>
                                <w:spacing w:val="-2"/>
                                <w:w w:val="110"/>
                                <w:sz w:val="10"/>
                              </w:rPr>
                              <w:t>2</w:t>
                            </w:r>
                            <w:r>
                              <w:rPr>
                                <w:rFonts w:ascii="Arial"/>
                                <w:color w:val="0C0C0C"/>
                                <w:spacing w:val="-2"/>
                                <w:w w:val="110"/>
                                <w:sz w:val="10"/>
                              </w:rPr>
                              <w:t>.</w:t>
                            </w:r>
                            <w:r>
                              <w:rPr>
                                <w:rFonts w:ascii="Arial"/>
                                <w:color w:val="424242"/>
                                <w:spacing w:val="-2"/>
                                <w:w w:val="110"/>
                                <w:sz w:val="10"/>
                              </w:rPr>
                              <w:t>3IterationPlan</w:t>
                            </w:r>
                          </w:p>
                        </w:tc>
                        <w:tc>
                          <w:tcPr>
                            <w:tcW w:w="675" w:type="dxa"/>
                          </w:tcPr>
                          <w:p>
                            <w:pPr>
                              <w:pStyle w:val="TableParagraph"/>
                              <w:spacing w:before="27"/>
                              <w:ind w:left="52"/>
                              <w:rPr>
                                <w:rFonts w:ascii="Arial"/>
                                <w:sz w:val="10"/>
                              </w:rPr>
                            </w:pPr>
                            <w:r>
                              <w:rPr>
                                <w:rFonts w:ascii="Arial"/>
                                <w:color w:val="313131"/>
                                <w:spacing w:val="-4"/>
                                <w:w w:val="105"/>
                                <w:sz w:val="10"/>
                              </w:rPr>
                              <w:t>4hrs</w:t>
                            </w:r>
                          </w:p>
                        </w:tc>
                        <w:tc>
                          <w:tcPr>
                            <w:tcW w:w="964" w:type="dxa"/>
                          </w:tcPr>
                          <w:p>
                            <w:pPr>
                              <w:pStyle w:val="TableParagraph"/>
                              <w:spacing w:before="27"/>
                              <w:ind w:left="39" w:right="71"/>
                              <w:jc w:val="center"/>
                              <w:rPr>
                                <w:rFonts w:ascii="Arial"/>
                                <w:sz w:val="10"/>
                              </w:rPr>
                            </w:pPr>
                            <w:r>
                              <w:rPr>
                                <w:rFonts w:ascii="Arial"/>
                                <w:color w:val="424242"/>
                                <w:spacing w:val="-2"/>
                                <w:sz w:val="10"/>
                              </w:rPr>
                              <w:t>Sat</w:t>
                            </w:r>
                            <w:r>
                              <w:rPr>
                                <w:rFonts w:ascii="Arial"/>
                                <w:color w:val="424242"/>
                                <w:spacing w:val="4"/>
                                <w:sz w:val="10"/>
                              </w:rPr>
                              <w:t> </w:t>
                            </w:r>
                            <w:r>
                              <w:rPr>
                                <w:rFonts w:ascii="Arial"/>
                                <w:color w:val="424242"/>
                                <w:spacing w:val="-2"/>
                                <w:sz w:val="10"/>
                              </w:rPr>
                              <w:t>17</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313131"/>
                                <w:spacing w:val="-5"/>
                                <w:sz w:val="10"/>
                              </w:rPr>
                              <w:t>22</w:t>
                            </w:r>
                          </w:p>
                        </w:tc>
                        <w:tc>
                          <w:tcPr>
                            <w:tcW w:w="951" w:type="dxa"/>
                          </w:tcPr>
                          <w:p>
                            <w:pPr>
                              <w:pStyle w:val="TableParagraph"/>
                              <w:spacing w:before="27"/>
                              <w:ind w:left="54" w:right="148"/>
                              <w:jc w:val="center"/>
                              <w:rPr>
                                <w:rFonts w:ascii="Arial"/>
                                <w:sz w:val="10"/>
                              </w:rPr>
                            </w:pPr>
                            <w:r>
                              <w:rPr>
                                <w:rFonts w:ascii="Arial"/>
                                <w:color w:val="424242"/>
                                <w:spacing w:val="-2"/>
                                <w:sz w:val="10"/>
                              </w:rPr>
                              <w:t>Sat</w:t>
                            </w:r>
                            <w:r>
                              <w:rPr>
                                <w:rFonts w:ascii="Arial"/>
                                <w:color w:val="424242"/>
                                <w:spacing w:val="1"/>
                                <w:sz w:val="10"/>
                              </w:rPr>
                              <w:t> </w:t>
                            </w:r>
                            <w:r>
                              <w:rPr>
                                <w:rFonts w:ascii="Arial"/>
                                <w:color w:val="424242"/>
                                <w:spacing w:val="-2"/>
                                <w:sz w:val="10"/>
                              </w:rPr>
                              <w:t>17</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424242"/>
                                <w:spacing w:val="-5"/>
                                <w:sz w:val="10"/>
                              </w:rPr>
                              <w:t>22</w:t>
                            </w:r>
                          </w:p>
                        </w:tc>
                        <w:tc>
                          <w:tcPr>
                            <w:tcW w:w="318" w:type="dxa"/>
                          </w:tcPr>
                          <w:p>
                            <w:pPr>
                              <w:pStyle w:val="TableParagraph"/>
                              <w:spacing w:before="27"/>
                              <w:ind w:right="26"/>
                              <w:jc w:val="right"/>
                              <w:rPr>
                                <w:rFonts w:ascii="Arial"/>
                                <w:sz w:val="10"/>
                              </w:rPr>
                            </w:pPr>
                            <w:r>
                              <w:rPr>
                                <w:rFonts w:ascii="Arial"/>
                                <w:color w:val="424242"/>
                                <w:spacing w:val="-5"/>
                                <w:sz w:val="10"/>
                              </w:rPr>
                              <w:t>18</w:t>
                            </w:r>
                          </w:p>
                        </w:tc>
                      </w:tr>
                      <w:tr>
                        <w:trPr>
                          <w:trHeight w:val="175" w:hRule="atLeast"/>
                        </w:trPr>
                        <w:tc>
                          <w:tcPr>
                            <w:tcW w:w="500" w:type="dxa"/>
                          </w:tcPr>
                          <w:p>
                            <w:pPr>
                              <w:pStyle w:val="TableParagraph"/>
                              <w:spacing w:before="37"/>
                              <w:ind w:left="46" w:right="161"/>
                              <w:jc w:val="center"/>
                              <w:rPr>
                                <w:rFonts w:ascii="Arial"/>
                                <w:i/>
                                <w:sz w:val="10"/>
                              </w:rPr>
                            </w:pPr>
                            <w:r>
                              <w:rPr>
                                <w:rFonts w:ascii="Arial"/>
                                <w:i/>
                                <w:color w:val="567CA3"/>
                                <w:spacing w:val="-2"/>
                                <w:sz w:val="10"/>
                              </w:rPr>
                              <w:t>-</w:t>
                            </w:r>
                            <w:r>
                              <w:rPr>
                                <w:rFonts w:ascii="Arial"/>
                                <w:i/>
                                <w:color w:val="567CA3"/>
                                <w:spacing w:val="-5"/>
                                <w:sz w:val="10"/>
                              </w:rPr>
                              <w:t>:.</w:t>
                            </w:r>
                          </w:p>
                        </w:tc>
                        <w:tc>
                          <w:tcPr>
                            <w:tcW w:w="2864" w:type="dxa"/>
                          </w:tcPr>
                          <w:p>
                            <w:pPr>
                              <w:pStyle w:val="TableParagraph"/>
                              <w:spacing w:before="37"/>
                              <w:ind w:left="366"/>
                              <w:rPr>
                                <w:rFonts w:ascii="Arial"/>
                                <w:sz w:val="10"/>
                              </w:rPr>
                            </w:pPr>
                            <w:r>
                              <w:rPr>
                                <w:rFonts w:ascii="Arial"/>
                                <w:color w:val="424242"/>
                                <w:spacing w:val="-2"/>
                                <w:sz w:val="10"/>
                              </w:rPr>
                              <w:t>2.4</w:t>
                            </w:r>
                            <w:r>
                              <w:rPr>
                                <w:rFonts w:ascii="Arial"/>
                                <w:color w:val="424242"/>
                                <w:spacing w:val="-17"/>
                                <w:sz w:val="10"/>
                              </w:rPr>
                              <w:t> </w:t>
                            </w:r>
                            <w:r>
                              <w:rPr>
                                <w:rFonts w:ascii="Arial"/>
                                <w:color w:val="424242"/>
                                <w:spacing w:val="-2"/>
                                <w:sz w:val="10"/>
                              </w:rPr>
                              <w:t>Systems</w:t>
                            </w:r>
                            <w:r>
                              <w:rPr>
                                <w:rFonts w:ascii="Arial"/>
                                <w:color w:val="424242"/>
                                <w:spacing w:val="-4"/>
                                <w:sz w:val="10"/>
                              </w:rPr>
                              <w:t> </w:t>
                            </w:r>
                            <w:r>
                              <w:rPr>
                                <w:rFonts w:ascii="Arial"/>
                                <w:color w:val="424242"/>
                                <w:spacing w:val="-2"/>
                                <w:sz w:val="10"/>
                              </w:rPr>
                              <w:t>arch</w:t>
                            </w:r>
                            <w:r>
                              <w:rPr>
                                <w:rFonts w:ascii="Arial"/>
                                <w:color w:val="878785"/>
                                <w:spacing w:val="-2"/>
                                <w:sz w:val="10"/>
                              </w:rPr>
                              <w:t>i</w:t>
                            </w:r>
                            <w:r>
                              <w:rPr>
                                <w:rFonts w:ascii="Arial"/>
                                <w:color w:val="424242"/>
                                <w:spacing w:val="-2"/>
                                <w:sz w:val="10"/>
                              </w:rPr>
                              <w:t>tecture</w:t>
                            </w:r>
                          </w:p>
                        </w:tc>
                        <w:tc>
                          <w:tcPr>
                            <w:tcW w:w="675" w:type="dxa"/>
                          </w:tcPr>
                          <w:p>
                            <w:pPr>
                              <w:pStyle w:val="TableParagraph"/>
                              <w:spacing w:before="37"/>
                              <w:ind w:left="57"/>
                              <w:rPr>
                                <w:rFonts w:ascii="Arial"/>
                                <w:sz w:val="10"/>
                              </w:rPr>
                            </w:pPr>
                            <w:r>
                              <w:rPr>
                                <w:rFonts w:ascii="Arial"/>
                                <w:color w:val="424242"/>
                                <w:w w:val="80"/>
                                <w:sz w:val="10"/>
                              </w:rPr>
                              <w:t>1</w:t>
                            </w:r>
                            <w:r>
                              <w:rPr>
                                <w:rFonts w:ascii="Arial"/>
                                <w:color w:val="424242"/>
                                <w:sz w:val="10"/>
                              </w:rPr>
                              <w:t> </w:t>
                            </w:r>
                            <w:r>
                              <w:rPr>
                                <w:rFonts w:ascii="Arial"/>
                                <w:color w:val="424242"/>
                                <w:spacing w:val="-5"/>
                                <w:w w:val="80"/>
                                <w:sz w:val="10"/>
                              </w:rPr>
                              <w:t>day</w:t>
                            </w:r>
                          </w:p>
                        </w:tc>
                        <w:tc>
                          <w:tcPr>
                            <w:tcW w:w="964" w:type="dxa"/>
                          </w:tcPr>
                          <w:p>
                            <w:pPr>
                              <w:pStyle w:val="TableParagraph"/>
                              <w:spacing w:before="37"/>
                              <w:ind w:left="39" w:right="75"/>
                              <w:jc w:val="center"/>
                              <w:rPr>
                                <w:rFonts w:ascii="Arial"/>
                                <w:sz w:val="10"/>
                              </w:rPr>
                            </w:pPr>
                            <w:r>
                              <w:rPr>
                                <w:rFonts w:ascii="Arial"/>
                                <w:color w:val="424242"/>
                                <w:spacing w:val="-4"/>
                                <w:sz w:val="10"/>
                              </w:rPr>
                              <w:t>Sot</w:t>
                            </w:r>
                            <w:r>
                              <w:rPr>
                                <w:rFonts w:ascii="Arial"/>
                                <w:color w:val="424242"/>
                                <w:spacing w:val="1"/>
                                <w:sz w:val="10"/>
                              </w:rPr>
                              <w:t> </w:t>
                            </w:r>
                            <w:r>
                              <w:rPr>
                                <w:rFonts w:ascii="Arial"/>
                                <w:color w:val="424242"/>
                                <w:spacing w:val="-4"/>
                                <w:sz w:val="10"/>
                              </w:rPr>
                              <w:t>1</w:t>
                            </w:r>
                            <w:r>
                              <w:rPr>
                                <w:rFonts w:ascii="Arial"/>
                                <w:color w:val="424242"/>
                                <w:spacing w:val="-14"/>
                                <w:sz w:val="10"/>
                              </w:rPr>
                              <w:t> </w:t>
                            </w:r>
                            <w:r>
                              <w:rPr>
                                <w:rFonts w:ascii="Arial"/>
                                <w:color w:val="424242"/>
                                <w:spacing w:val="-4"/>
                                <w:sz w:val="10"/>
                              </w:rPr>
                              <w:t>7-12-</w:t>
                            </w:r>
                            <w:r>
                              <w:rPr>
                                <w:rFonts w:ascii="Arial"/>
                                <w:color w:val="424242"/>
                                <w:spacing w:val="-5"/>
                                <w:sz w:val="10"/>
                              </w:rPr>
                              <w:t>22</w:t>
                            </w:r>
                          </w:p>
                        </w:tc>
                        <w:tc>
                          <w:tcPr>
                            <w:tcW w:w="951" w:type="dxa"/>
                          </w:tcPr>
                          <w:p>
                            <w:pPr>
                              <w:pStyle w:val="TableParagraph"/>
                              <w:spacing w:before="37"/>
                              <w:ind w:left="48" w:right="148"/>
                              <w:jc w:val="center"/>
                              <w:rPr>
                                <w:rFonts w:ascii="Arial"/>
                                <w:sz w:val="10"/>
                              </w:rPr>
                            </w:pPr>
                            <w:r>
                              <w:rPr>
                                <w:rFonts w:ascii="Arial"/>
                                <w:color w:val="424242"/>
                                <w:spacing w:val="-4"/>
                                <w:sz w:val="10"/>
                              </w:rPr>
                              <w:t>Sot</w:t>
                            </w:r>
                            <w:r>
                              <w:rPr>
                                <w:rFonts w:ascii="Arial"/>
                                <w:color w:val="424242"/>
                                <w:spacing w:val="10"/>
                                <w:sz w:val="10"/>
                              </w:rPr>
                              <w:t> </w:t>
                            </w:r>
                            <w:r>
                              <w:rPr>
                                <w:rFonts w:ascii="Arial"/>
                                <w:color w:val="424242"/>
                                <w:spacing w:val="-4"/>
                                <w:sz w:val="10"/>
                              </w:rPr>
                              <w:t>17-12-</w:t>
                            </w:r>
                            <w:r>
                              <w:rPr>
                                <w:rFonts w:ascii="Arial"/>
                                <w:color w:val="424242"/>
                                <w:spacing w:val="-5"/>
                                <w:sz w:val="10"/>
                              </w:rPr>
                              <w:t>22</w:t>
                            </w:r>
                          </w:p>
                        </w:tc>
                        <w:tc>
                          <w:tcPr>
                            <w:tcW w:w="318" w:type="dxa"/>
                          </w:tcPr>
                          <w:p>
                            <w:pPr>
                              <w:pStyle w:val="TableParagraph"/>
                              <w:rPr>
                                <w:sz w:val="10"/>
                              </w:rPr>
                            </w:pPr>
                          </w:p>
                        </w:tc>
                      </w:tr>
                      <w:tr>
                        <w:trPr>
                          <w:trHeight w:val="147" w:hRule="atLeast"/>
                        </w:trPr>
                        <w:tc>
                          <w:tcPr>
                            <w:tcW w:w="500" w:type="dxa"/>
                          </w:tcPr>
                          <w:p>
                            <w:pPr>
                              <w:pStyle w:val="TableParagraph"/>
                              <w:spacing w:line="107" w:lineRule="exact" w:before="20"/>
                              <w:ind w:right="161"/>
                              <w:jc w:val="center"/>
                              <w:rPr>
                                <w:rFonts w:ascii="Arial"/>
                                <w:i/>
                                <w:sz w:val="10"/>
                              </w:rPr>
                            </w:pPr>
                            <w:r>
                              <w:rPr>
                                <w:rFonts w:ascii="Arial"/>
                                <w:i/>
                                <w:color w:val="567CA3"/>
                                <w:spacing w:val="-2"/>
                                <w:w w:val="45"/>
                                <w:sz w:val="10"/>
                              </w:rPr>
                              <w:t>-</w:t>
                            </w:r>
                            <w:r>
                              <w:rPr>
                                <w:rFonts w:ascii="Arial"/>
                                <w:i/>
                                <w:color w:val="567CA3"/>
                                <w:spacing w:val="-5"/>
                                <w:w w:val="55"/>
                                <w:sz w:val="10"/>
                              </w:rPr>
                              <w:t>:.</w:t>
                            </w:r>
                          </w:p>
                        </w:tc>
                        <w:tc>
                          <w:tcPr>
                            <w:tcW w:w="2864" w:type="dxa"/>
                          </w:tcPr>
                          <w:p>
                            <w:pPr>
                              <w:pStyle w:val="TableParagraph"/>
                              <w:spacing w:line="107" w:lineRule="exact" w:before="20"/>
                              <w:ind w:left="366"/>
                              <w:rPr>
                                <w:rFonts w:ascii="Arial"/>
                                <w:sz w:val="10"/>
                              </w:rPr>
                            </w:pPr>
                            <w:r>
                              <w:rPr>
                                <w:rFonts w:ascii="Arial"/>
                                <w:color w:val="424242"/>
                                <w:sz w:val="10"/>
                              </w:rPr>
                              <w:t>2</w:t>
                            </w:r>
                            <w:r>
                              <w:rPr>
                                <w:rFonts w:ascii="Arial"/>
                                <w:color w:val="0C0C0C"/>
                                <w:sz w:val="10"/>
                              </w:rPr>
                              <w:t>.</w:t>
                            </w:r>
                            <w:r>
                              <w:rPr>
                                <w:rFonts w:ascii="Arial"/>
                                <w:color w:val="424242"/>
                                <w:sz w:val="10"/>
                              </w:rPr>
                              <w:t>5</w:t>
                            </w:r>
                            <w:r>
                              <w:rPr>
                                <w:rFonts w:ascii="Arial"/>
                                <w:color w:val="424242"/>
                                <w:spacing w:val="5"/>
                                <w:sz w:val="10"/>
                              </w:rPr>
                              <w:t> </w:t>
                            </w:r>
                            <w:r>
                              <w:rPr>
                                <w:rFonts w:ascii="Arial"/>
                                <w:color w:val="424242"/>
                                <w:sz w:val="10"/>
                              </w:rPr>
                              <w:t>Detailed</w:t>
                            </w:r>
                            <w:r>
                              <w:rPr>
                                <w:rFonts w:ascii="Arial"/>
                                <w:color w:val="424242"/>
                                <w:spacing w:val="18"/>
                                <w:sz w:val="10"/>
                              </w:rPr>
                              <w:t> </w:t>
                            </w:r>
                            <w:r>
                              <w:rPr>
                                <w:rFonts w:ascii="Arial"/>
                                <w:color w:val="424242"/>
                                <w:sz w:val="10"/>
                              </w:rPr>
                              <w:t>evaluation</w:t>
                            </w:r>
                            <w:r>
                              <w:rPr>
                                <w:rFonts w:ascii="Arial"/>
                                <w:color w:val="424242"/>
                                <w:spacing w:val="27"/>
                                <w:sz w:val="10"/>
                              </w:rPr>
                              <w:t> </w:t>
                            </w:r>
                            <w:r>
                              <w:rPr>
                                <w:rFonts w:ascii="Arial"/>
                                <w:color w:val="424242"/>
                                <w:sz w:val="10"/>
                              </w:rPr>
                              <w:t>and</w:t>
                            </w:r>
                            <w:r>
                              <w:rPr>
                                <w:rFonts w:ascii="Arial"/>
                                <w:color w:val="424242"/>
                                <w:spacing w:val="23"/>
                                <w:sz w:val="10"/>
                              </w:rPr>
                              <w:t> </w:t>
                            </w:r>
                            <w:r>
                              <w:rPr>
                                <w:rFonts w:ascii="Arial"/>
                                <w:color w:val="606060"/>
                                <w:sz w:val="10"/>
                              </w:rPr>
                              <w:t>development</w:t>
                            </w:r>
                            <w:r>
                              <w:rPr>
                                <w:rFonts w:ascii="Arial"/>
                                <w:color w:val="606060"/>
                                <w:spacing w:val="43"/>
                                <w:sz w:val="10"/>
                              </w:rPr>
                              <w:t> </w:t>
                            </w:r>
                            <w:r>
                              <w:rPr>
                                <w:rFonts w:ascii="Arial"/>
                                <w:color w:val="606060"/>
                                <w:spacing w:val="-4"/>
                                <w:sz w:val="10"/>
                              </w:rPr>
                              <w:t>plan</w:t>
                            </w:r>
                          </w:p>
                        </w:tc>
                        <w:tc>
                          <w:tcPr>
                            <w:tcW w:w="675" w:type="dxa"/>
                          </w:tcPr>
                          <w:p>
                            <w:pPr>
                              <w:pStyle w:val="TableParagraph"/>
                              <w:spacing w:line="107" w:lineRule="exact" w:before="20"/>
                              <w:ind w:left="52"/>
                              <w:rPr>
                                <w:rFonts w:ascii="Arial"/>
                                <w:sz w:val="10"/>
                              </w:rPr>
                            </w:pPr>
                            <w:r>
                              <w:rPr>
                                <w:rFonts w:ascii="Arial"/>
                                <w:color w:val="424242"/>
                                <w:sz w:val="10"/>
                              </w:rPr>
                              <w:t>1</w:t>
                            </w:r>
                            <w:r>
                              <w:rPr>
                                <w:rFonts w:ascii="Arial"/>
                                <w:color w:val="424242"/>
                                <w:spacing w:val="-5"/>
                                <w:sz w:val="10"/>
                              </w:rPr>
                              <w:t> day</w:t>
                            </w:r>
                          </w:p>
                        </w:tc>
                        <w:tc>
                          <w:tcPr>
                            <w:tcW w:w="964" w:type="dxa"/>
                          </w:tcPr>
                          <w:p>
                            <w:pPr>
                              <w:pStyle w:val="TableParagraph"/>
                              <w:spacing w:line="107" w:lineRule="exact" w:before="20"/>
                              <w:ind w:left="39" w:right="72"/>
                              <w:jc w:val="center"/>
                              <w:rPr>
                                <w:rFonts w:ascii="Arial"/>
                                <w:sz w:val="10"/>
                              </w:rPr>
                            </w:pPr>
                            <w:r>
                              <w:rPr>
                                <w:rFonts w:ascii="Arial"/>
                                <w:color w:val="424242"/>
                                <w:spacing w:val="-4"/>
                                <w:sz w:val="10"/>
                              </w:rPr>
                              <w:t>Sat</w:t>
                            </w:r>
                            <w:r>
                              <w:rPr>
                                <w:rFonts w:ascii="Arial"/>
                                <w:color w:val="424242"/>
                                <w:spacing w:val="8"/>
                                <w:sz w:val="10"/>
                              </w:rPr>
                              <w:t> </w:t>
                            </w:r>
                            <w:r>
                              <w:rPr>
                                <w:rFonts w:ascii="Arial"/>
                                <w:color w:val="424242"/>
                                <w:spacing w:val="-4"/>
                                <w:sz w:val="10"/>
                              </w:rPr>
                              <w:t>17-12-</w:t>
                            </w:r>
                            <w:r>
                              <w:rPr>
                                <w:rFonts w:ascii="Arial"/>
                                <w:color w:val="424242"/>
                                <w:spacing w:val="-5"/>
                                <w:sz w:val="10"/>
                              </w:rPr>
                              <w:t>22</w:t>
                            </w:r>
                          </w:p>
                        </w:tc>
                        <w:tc>
                          <w:tcPr>
                            <w:tcW w:w="951" w:type="dxa"/>
                          </w:tcPr>
                          <w:p>
                            <w:pPr>
                              <w:pStyle w:val="TableParagraph"/>
                              <w:spacing w:line="107" w:lineRule="exact" w:before="20"/>
                              <w:ind w:left="66" w:right="148"/>
                              <w:jc w:val="center"/>
                              <w:rPr>
                                <w:rFonts w:ascii="Arial"/>
                                <w:sz w:val="10"/>
                              </w:rPr>
                            </w:pPr>
                            <w:r>
                              <w:rPr>
                                <w:rFonts w:ascii="Arial"/>
                                <w:color w:val="424242"/>
                                <w:spacing w:val="-4"/>
                                <w:sz w:val="10"/>
                              </w:rPr>
                              <w:t>Sun</w:t>
                            </w:r>
                            <w:r>
                              <w:rPr>
                                <w:rFonts w:ascii="Arial"/>
                                <w:color w:val="424242"/>
                                <w:sz w:val="10"/>
                              </w:rPr>
                              <w:t> </w:t>
                            </w:r>
                            <w:r>
                              <w:rPr>
                                <w:rFonts w:ascii="Arial"/>
                                <w:color w:val="424242"/>
                                <w:spacing w:val="-4"/>
                                <w:sz w:val="10"/>
                              </w:rPr>
                              <w:t>18-12-</w:t>
                            </w:r>
                            <w:r>
                              <w:rPr>
                                <w:rFonts w:ascii="Arial"/>
                                <w:color w:val="424242"/>
                                <w:spacing w:val="-5"/>
                                <w:sz w:val="10"/>
                              </w:rPr>
                              <w:t>22</w:t>
                            </w:r>
                          </w:p>
                        </w:tc>
                        <w:tc>
                          <w:tcPr>
                            <w:tcW w:w="318" w:type="dxa"/>
                          </w:tcPr>
                          <w:p>
                            <w:pPr>
                              <w:pStyle w:val="TableParagraph"/>
                              <w:spacing w:line="107" w:lineRule="exact" w:before="20"/>
                              <w:ind w:right="25"/>
                              <w:jc w:val="right"/>
                              <w:rPr>
                                <w:rFonts w:ascii="Arial"/>
                                <w:sz w:val="10"/>
                              </w:rPr>
                            </w:pPr>
                            <w:r>
                              <w:rPr>
                                <w:rFonts w:ascii="Arial"/>
                                <w:color w:val="424242"/>
                                <w:spacing w:val="-5"/>
                                <w:sz w:val="10"/>
                              </w:rPr>
                              <w:t>20</w:t>
                            </w:r>
                          </w:p>
                        </w:tc>
                      </w:tr>
                      <w:tr>
                        <w:trPr>
                          <w:trHeight w:val="169" w:hRule="atLeast"/>
                        </w:trPr>
                        <w:tc>
                          <w:tcPr>
                            <w:tcW w:w="500" w:type="dxa"/>
                          </w:tcPr>
                          <w:p>
                            <w:pPr>
                              <w:pStyle w:val="TableParagraph"/>
                              <w:spacing w:line="141" w:lineRule="exact" w:before="8"/>
                              <w:ind w:left="42" w:right="161"/>
                              <w:jc w:val="center"/>
                              <w:rPr>
                                <w:rFonts w:ascii="Arial"/>
                                <w:i/>
                                <w:sz w:val="14"/>
                              </w:rPr>
                            </w:pPr>
                            <w:r>
                              <w:rPr>
                                <w:rFonts w:ascii="Arial"/>
                                <w:i/>
                                <w:color w:val="567CA3"/>
                                <w:spacing w:val="-2"/>
                                <w:w w:val="70"/>
                                <w:sz w:val="14"/>
                              </w:rPr>
                              <w:t>-</w:t>
                            </w:r>
                            <w:r>
                              <w:rPr>
                                <w:rFonts w:ascii="Arial"/>
                                <w:i/>
                                <w:color w:val="567CA3"/>
                                <w:spacing w:val="-5"/>
                                <w:w w:val="80"/>
                                <w:sz w:val="14"/>
                              </w:rPr>
                              <w:t>:.</w:t>
                            </w:r>
                          </w:p>
                        </w:tc>
                        <w:tc>
                          <w:tcPr>
                            <w:tcW w:w="2864" w:type="dxa"/>
                          </w:tcPr>
                          <w:p>
                            <w:pPr>
                              <w:pStyle w:val="TableParagraph"/>
                              <w:spacing w:line="104" w:lineRule="exact" w:before="45"/>
                              <w:ind w:left="366"/>
                              <w:rPr>
                                <w:rFonts w:ascii="Arial"/>
                                <w:sz w:val="10"/>
                              </w:rPr>
                            </w:pPr>
                            <w:r>
                              <w:rPr>
                                <w:rFonts w:ascii="Arial"/>
                                <w:color w:val="424242"/>
                                <w:w w:val="105"/>
                                <w:sz w:val="10"/>
                              </w:rPr>
                              <w:t>2</w:t>
                            </w:r>
                            <w:r>
                              <w:rPr>
                                <w:rFonts w:ascii="Arial"/>
                                <w:color w:val="0C0C0C"/>
                                <w:w w:val="105"/>
                                <w:sz w:val="10"/>
                              </w:rPr>
                              <w:t>.</w:t>
                            </w:r>
                            <w:r>
                              <w:rPr>
                                <w:rFonts w:ascii="Arial"/>
                                <w:color w:val="424242"/>
                                <w:w w:val="105"/>
                                <w:sz w:val="10"/>
                              </w:rPr>
                              <w:t>6</w:t>
                            </w:r>
                            <w:r>
                              <w:rPr>
                                <w:rFonts w:ascii="Arial"/>
                                <w:color w:val="424242"/>
                                <w:spacing w:val="-7"/>
                                <w:w w:val="105"/>
                                <w:sz w:val="10"/>
                              </w:rPr>
                              <w:t> </w:t>
                            </w:r>
                            <w:r>
                              <w:rPr>
                                <w:rFonts w:ascii="Arial"/>
                                <w:color w:val="424242"/>
                                <w:w w:val="105"/>
                                <w:sz w:val="10"/>
                              </w:rPr>
                              <w:t>Inco</w:t>
                            </w:r>
                            <w:r>
                              <w:rPr>
                                <w:rFonts w:ascii="Arial"/>
                                <w:color w:val="0C0C0C"/>
                                <w:w w:val="105"/>
                                <w:sz w:val="10"/>
                              </w:rPr>
                              <w:t>r</w:t>
                            </w:r>
                            <w:r>
                              <w:rPr>
                                <w:rFonts w:ascii="Arial"/>
                                <w:color w:val="424242"/>
                                <w:w w:val="105"/>
                                <w:sz w:val="10"/>
                              </w:rPr>
                              <w:t>po</w:t>
                            </w:r>
                            <w:r>
                              <w:rPr>
                                <w:rFonts w:ascii="Arial"/>
                                <w:color w:val="606060"/>
                                <w:w w:val="105"/>
                                <w:sz w:val="10"/>
                              </w:rPr>
                              <w:t>r</w:t>
                            </w:r>
                            <w:r>
                              <w:rPr>
                                <w:rFonts w:ascii="Arial"/>
                                <w:color w:val="424242"/>
                                <w:w w:val="105"/>
                                <w:sz w:val="10"/>
                              </w:rPr>
                              <w:t>ate</w:t>
                            </w:r>
                            <w:r>
                              <w:rPr>
                                <w:rFonts w:ascii="Arial"/>
                                <w:color w:val="424242"/>
                                <w:spacing w:val="16"/>
                                <w:w w:val="105"/>
                                <w:sz w:val="10"/>
                              </w:rPr>
                              <w:t> </w:t>
                            </w:r>
                            <w:r>
                              <w:rPr>
                                <w:rFonts w:ascii="Arial"/>
                                <w:color w:val="424242"/>
                                <w:w w:val="105"/>
                                <w:sz w:val="10"/>
                              </w:rPr>
                              <w:t>feedback</w:t>
                            </w:r>
                            <w:r>
                              <w:rPr>
                                <w:rFonts w:ascii="Arial"/>
                                <w:color w:val="424242"/>
                                <w:spacing w:val="11"/>
                                <w:w w:val="105"/>
                                <w:sz w:val="10"/>
                              </w:rPr>
                              <w:t> </w:t>
                            </w:r>
                            <w:r>
                              <w:rPr>
                                <w:rFonts w:ascii="Arial"/>
                                <w:color w:val="424242"/>
                                <w:w w:val="105"/>
                                <w:sz w:val="10"/>
                              </w:rPr>
                              <w:t>on</w:t>
                            </w:r>
                            <w:r>
                              <w:rPr>
                                <w:rFonts w:ascii="Arial"/>
                                <w:color w:val="424242"/>
                                <w:spacing w:val="1"/>
                                <w:w w:val="105"/>
                                <w:sz w:val="10"/>
                              </w:rPr>
                              <w:t> </w:t>
                            </w:r>
                            <w:r>
                              <w:rPr>
                                <w:rFonts w:ascii="Arial"/>
                                <w:color w:val="424242"/>
                                <w:w w:val="105"/>
                                <w:sz w:val="10"/>
                              </w:rPr>
                              <w:t>softwa</w:t>
                            </w:r>
                            <w:r>
                              <w:rPr>
                                <w:rFonts w:ascii="Arial"/>
                                <w:color w:val="878785"/>
                                <w:w w:val="105"/>
                                <w:sz w:val="10"/>
                              </w:rPr>
                              <w:t>r</w:t>
                            </w:r>
                            <w:r>
                              <w:rPr>
                                <w:rFonts w:ascii="Arial"/>
                                <w:color w:val="424242"/>
                                <w:w w:val="105"/>
                                <w:sz w:val="10"/>
                              </w:rPr>
                              <w:t>e</w:t>
                            </w:r>
                            <w:r>
                              <w:rPr>
                                <w:rFonts w:ascii="Arial"/>
                                <w:color w:val="424242"/>
                                <w:spacing w:val="8"/>
                                <w:w w:val="105"/>
                                <w:sz w:val="10"/>
                              </w:rPr>
                              <w:t> </w:t>
                            </w:r>
                            <w:r>
                              <w:rPr>
                                <w:rFonts w:ascii="Arial"/>
                                <w:color w:val="424242"/>
                                <w:spacing w:val="-2"/>
                                <w:w w:val="105"/>
                                <w:sz w:val="10"/>
                              </w:rPr>
                              <w:t>specifications</w:t>
                            </w:r>
                          </w:p>
                        </w:tc>
                        <w:tc>
                          <w:tcPr>
                            <w:tcW w:w="675" w:type="dxa"/>
                          </w:tcPr>
                          <w:p>
                            <w:pPr>
                              <w:pStyle w:val="TableParagraph"/>
                              <w:spacing w:line="104" w:lineRule="exact" w:before="45"/>
                              <w:ind w:left="52"/>
                              <w:rPr>
                                <w:rFonts w:ascii="Arial"/>
                                <w:sz w:val="10"/>
                              </w:rPr>
                            </w:pPr>
                            <w:r>
                              <w:rPr>
                                <w:rFonts w:ascii="Arial"/>
                                <w:color w:val="424242"/>
                                <w:sz w:val="10"/>
                              </w:rPr>
                              <w:t>4</w:t>
                            </w:r>
                            <w:r>
                              <w:rPr>
                                <w:rFonts w:ascii="Arial"/>
                                <w:color w:val="424242"/>
                                <w:spacing w:val="-8"/>
                                <w:sz w:val="10"/>
                              </w:rPr>
                              <w:t> </w:t>
                            </w:r>
                            <w:r>
                              <w:rPr>
                                <w:rFonts w:ascii="Arial"/>
                                <w:color w:val="424242"/>
                                <w:spacing w:val="-5"/>
                                <w:sz w:val="10"/>
                              </w:rPr>
                              <w:t>h</w:t>
                            </w:r>
                            <w:r>
                              <w:rPr>
                                <w:rFonts w:ascii="Arial"/>
                                <w:color w:val="0C0C0C"/>
                                <w:spacing w:val="-5"/>
                                <w:sz w:val="10"/>
                              </w:rPr>
                              <w:t>r</w:t>
                            </w:r>
                            <w:r>
                              <w:rPr>
                                <w:rFonts w:ascii="Arial"/>
                                <w:color w:val="424242"/>
                                <w:spacing w:val="-5"/>
                                <w:sz w:val="10"/>
                              </w:rPr>
                              <w:t>s</w:t>
                            </w:r>
                          </w:p>
                        </w:tc>
                        <w:tc>
                          <w:tcPr>
                            <w:tcW w:w="964" w:type="dxa"/>
                          </w:tcPr>
                          <w:p>
                            <w:pPr>
                              <w:pStyle w:val="TableParagraph"/>
                              <w:spacing w:line="104" w:lineRule="exact" w:before="45"/>
                              <w:ind w:left="39" w:right="53"/>
                              <w:jc w:val="center"/>
                              <w:rPr>
                                <w:rFonts w:ascii="Arial"/>
                                <w:sz w:val="10"/>
                              </w:rPr>
                            </w:pPr>
                            <w:r>
                              <w:rPr>
                                <w:rFonts w:ascii="Arial"/>
                                <w:color w:val="424242"/>
                                <w:spacing w:val="-4"/>
                                <w:sz w:val="10"/>
                              </w:rPr>
                              <w:t>Sun</w:t>
                            </w:r>
                            <w:r>
                              <w:rPr>
                                <w:rFonts w:ascii="Arial"/>
                                <w:color w:val="424242"/>
                                <w:sz w:val="10"/>
                              </w:rPr>
                              <w:t> </w:t>
                            </w:r>
                            <w:r>
                              <w:rPr>
                                <w:rFonts w:ascii="Arial"/>
                                <w:color w:val="424242"/>
                                <w:spacing w:val="-4"/>
                                <w:sz w:val="10"/>
                              </w:rPr>
                              <w:t>18-12-</w:t>
                            </w:r>
                            <w:r>
                              <w:rPr>
                                <w:rFonts w:ascii="Arial"/>
                                <w:color w:val="424242"/>
                                <w:spacing w:val="-5"/>
                                <w:sz w:val="10"/>
                              </w:rPr>
                              <w:t>22</w:t>
                            </w:r>
                          </w:p>
                        </w:tc>
                        <w:tc>
                          <w:tcPr>
                            <w:tcW w:w="951" w:type="dxa"/>
                          </w:tcPr>
                          <w:p>
                            <w:pPr>
                              <w:pStyle w:val="TableParagraph"/>
                              <w:spacing w:line="104" w:lineRule="exact" w:before="45"/>
                              <w:ind w:left="117" w:right="148"/>
                              <w:jc w:val="center"/>
                              <w:rPr>
                                <w:rFonts w:ascii="Arial"/>
                                <w:sz w:val="10"/>
                              </w:rPr>
                            </w:pPr>
                            <w:r>
                              <w:rPr>
                                <w:rFonts w:ascii="Arial"/>
                                <w:color w:val="424242"/>
                                <w:sz w:val="10"/>
                              </w:rPr>
                              <w:t>Mon</w:t>
                            </w:r>
                            <w:r>
                              <w:rPr>
                                <w:rFonts w:ascii="Arial"/>
                                <w:color w:val="424242"/>
                                <w:spacing w:val="7"/>
                                <w:sz w:val="10"/>
                              </w:rPr>
                              <w:t> </w:t>
                            </w:r>
                            <w:r>
                              <w:rPr>
                                <w:rFonts w:ascii="Arial"/>
                                <w:color w:val="212121"/>
                                <w:sz w:val="10"/>
                              </w:rPr>
                              <w:t>1</w:t>
                            </w:r>
                            <w:r>
                              <w:rPr>
                                <w:rFonts w:ascii="Arial"/>
                                <w:color w:val="424242"/>
                                <w:sz w:val="10"/>
                              </w:rPr>
                              <w:t>9</w:t>
                            </w:r>
                            <w:r>
                              <w:rPr>
                                <w:rFonts w:ascii="Arial"/>
                                <w:color w:val="606060"/>
                                <w:sz w:val="10"/>
                              </w:rPr>
                              <w:t>-</w:t>
                            </w:r>
                            <w:r>
                              <w:rPr>
                                <w:rFonts w:ascii="Arial"/>
                                <w:color w:val="424242"/>
                                <w:sz w:val="10"/>
                              </w:rPr>
                              <w:t>12</w:t>
                            </w:r>
                            <w:r>
                              <w:rPr>
                                <w:rFonts w:ascii="Arial"/>
                                <w:color w:val="606060"/>
                                <w:sz w:val="10"/>
                              </w:rPr>
                              <w:t>-</w:t>
                            </w:r>
                            <w:r>
                              <w:rPr>
                                <w:rFonts w:ascii="Arial"/>
                                <w:color w:val="424242"/>
                                <w:spacing w:val="-5"/>
                                <w:sz w:val="10"/>
                              </w:rPr>
                              <w:t>22</w:t>
                            </w:r>
                          </w:p>
                        </w:tc>
                        <w:tc>
                          <w:tcPr>
                            <w:tcW w:w="318" w:type="dxa"/>
                          </w:tcPr>
                          <w:p>
                            <w:pPr>
                              <w:pStyle w:val="TableParagraph"/>
                              <w:spacing w:line="104" w:lineRule="exact" w:before="45"/>
                              <w:ind w:right="32"/>
                              <w:jc w:val="right"/>
                              <w:rPr>
                                <w:rFonts w:ascii="Arial"/>
                                <w:sz w:val="10"/>
                              </w:rPr>
                            </w:pPr>
                            <w:r>
                              <w:rPr>
                                <w:rFonts w:ascii="Arial"/>
                                <w:color w:val="424242"/>
                                <w:spacing w:val="-5"/>
                                <w:sz w:val="10"/>
                              </w:rPr>
                              <w:t>21</w:t>
                            </w:r>
                          </w:p>
                        </w:tc>
                      </w:tr>
                    </w:tbl>
                    <w:p>
                      <w:pPr>
                        <w:pStyle w:val="BodyText"/>
                      </w:pPr>
                    </w:p>
                  </w:txbxContent>
                </v:textbox>
                <w10:wrap type="none"/>
              </v:shape>
            </w:pict>
          </mc:Fallback>
        </mc:AlternateContent>
      </w:r>
      <w:r>
        <w:rPr>
          <w:rFonts w:ascii="Arial"/>
          <w:color w:val="424242"/>
          <w:w w:val="95"/>
          <w:sz w:val="10"/>
        </w:rPr>
        <w:t>22</w:t>
      </w:r>
      <w:r>
        <w:rPr>
          <w:rFonts w:ascii="Arial"/>
          <w:color w:val="424242"/>
          <w:spacing w:val="66"/>
          <w:w w:val="150"/>
          <w:sz w:val="10"/>
        </w:rPr>
        <w:t> </w:t>
      </w:r>
      <w:r>
        <w:rPr>
          <w:rFonts w:ascii="Arial"/>
          <w:color w:val="999999"/>
          <w:spacing w:val="-10"/>
          <w:w w:val="95"/>
          <w:sz w:val="14"/>
        </w:rPr>
        <w:t>I</w:t>
      </w:r>
    </w:p>
    <w:p>
      <w:pPr>
        <w:spacing w:before="97"/>
        <w:ind w:left="209" w:right="0" w:firstLine="0"/>
        <w:jc w:val="left"/>
        <w:rPr>
          <w:rFonts w:ascii="Arial"/>
          <w:sz w:val="10"/>
        </w:rPr>
      </w:pPr>
      <w:r>
        <w:rPr/>
        <w:br w:type="column"/>
      </w:r>
      <w:r>
        <w:rPr>
          <w:rFonts w:ascii="Arial"/>
          <w:color w:val="2D90E2"/>
          <w:spacing w:val="-10"/>
          <w:sz w:val="10"/>
        </w:rPr>
        <w:t>-</w:t>
      </w:r>
    </w:p>
    <w:p>
      <w:pPr>
        <w:tabs>
          <w:tab w:pos="1077" w:val="right" w:leader="hyphen"/>
        </w:tabs>
        <w:spacing w:before="138"/>
        <w:ind w:left="375" w:right="0" w:firstLine="0"/>
        <w:jc w:val="left"/>
        <w:rPr>
          <w:rFonts w:ascii="Arial"/>
          <w:sz w:val="14"/>
        </w:rPr>
      </w:pPr>
      <w:r>
        <w:rPr/>
        <w:drawing>
          <wp:anchor distT="0" distB="0" distL="0" distR="0" allowOverlap="1" layoutInCell="1" locked="0" behindDoc="0" simplePos="0" relativeHeight="15748096">
            <wp:simplePos x="0" y="0"/>
            <wp:positionH relativeFrom="page">
              <wp:posOffset>6193801</wp:posOffset>
            </wp:positionH>
            <wp:positionV relativeFrom="paragraph">
              <wp:posOffset>228172</wp:posOffset>
            </wp:positionV>
            <wp:extent cx="513096" cy="512836"/>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44" cstate="print"/>
                    <a:stretch>
                      <a:fillRect/>
                    </a:stretch>
                  </pic:blipFill>
                  <pic:spPr>
                    <a:xfrm>
                      <a:off x="0" y="0"/>
                      <a:ext cx="513096" cy="512836"/>
                    </a:xfrm>
                    <a:prstGeom prst="rect">
                      <a:avLst/>
                    </a:prstGeom>
                  </pic:spPr>
                </pic:pic>
              </a:graphicData>
            </a:graphic>
          </wp:anchor>
        </w:drawing>
      </w:r>
      <w:r>
        <w:rPr>
          <w:rFonts w:ascii="Arial"/>
          <w:color w:val="7EBAE6"/>
          <w:w w:val="70"/>
          <w:sz w:val="20"/>
        </w:rPr>
        <w:t>I</w:t>
      </w:r>
      <w:r>
        <w:rPr>
          <w:rFonts w:ascii="Arial"/>
          <w:color w:val="7EBAE6"/>
          <w:spacing w:val="-12"/>
          <w:w w:val="70"/>
          <w:sz w:val="20"/>
        </w:rPr>
        <w:t> </w:t>
      </w:r>
      <w:r>
        <w:rPr>
          <w:rFonts w:ascii="Arial"/>
          <w:color w:val="0C0C0C"/>
          <w:spacing w:val="-10"/>
          <w:w w:val="230"/>
          <w:sz w:val="14"/>
        </w:rPr>
        <w:t>r</w:t>
      </w:r>
      <w:r>
        <w:rPr>
          <w:rFonts w:ascii="Arial"/>
          <w:color w:val="0C0C0C"/>
          <w:sz w:val="14"/>
        </w:rPr>
        <w:tab/>
      </w:r>
      <w:r>
        <w:rPr>
          <w:rFonts w:ascii="Arial"/>
          <w:color w:val="0C0C0C"/>
          <w:spacing w:val="-10"/>
          <w:w w:val="225"/>
          <w:sz w:val="14"/>
        </w:rPr>
        <w:t>i</w:t>
      </w:r>
    </w:p>
    <w:p>
      <w:pPr>
        <w:spacing w:line="240" w:lineRule="auto" w:before="0"/>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67"/>
        <w:rPr>
          <w:rFonts w:ascii="Arial"/>
          <w:sz w:val="10"/>
        </w:rPr>
      </w:pPr>
    </w:p>
    <w:p>
      <w:pPr>
        <w:spacing w:before="0"/>
        <w:ind w:left="156" w:right="0" w:firstLine="0"/>
        <w:jc w:val="left"/>
        <w:rPr>
          <w:rFonts w:ascii="Arial"/>
          <w:sz w:val="10"/>
        </w:rPr>
      </w:pPr>
      <w:r>
        <w:rPr/>
        <mc:AlternateContent>
          <mc:Choice Requires="wps">
            <w:drawing>
              <wp:anchor distT="0" distB="0" distL="0" distR="0" allowOverlap="1" layoutInCell="1" locked="0" behindDoc="1" simplePos="0" relativeHeight="481564160">
                <wp:simplePos x="0" y="0"/>
                <wp:positionH relativeFrom="page">
                  <wp:posOffset>6770882</wp:posOffset>
                </wp:positionH>
                <wp:positionV relativeFrom="paragraph">
                  <wp:posOffset>39994</wp:posOffset>
                </wp:positionV>
                <wp:extent cx="361950" cy="80073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361950" cy="800735"/>
                        </a:xfrm>
                        <a:prstGeom prst="rect">
                          <a:avLst/>
                        </a:prstGeom>
                      </wps:spPr>
                      <wps:txbx>
                        <w:txbxContent>
                          <w:p>
                            <w:pPr>
                              <w:spacing w:line="1257" w:lineRule="exact" w:before="0"/>
                              <w:ind w:left="0" w:right="0" w:firstLine="0"/>
                              <w:jc w:val="left"/>
                              <w:rPr>
                                <w:rFonts w:ascii="Arial" w:hAnsi="Arial"/>
                                <w:b/>
                                <w:sz w:val="112"/>
                              </w:rPr>
                            </w:pPr>
                            <w:r>
                              <w:rPr>
                                <w:rFonts w:ascii="Arial" w:hAnsi="Arial"/>
                                <w:color w:val="2D90E2"/>
                                <w:spacing w:val="-152"/>
                                <w:w w:val="94"/>
                                <w:sz w:val="54"/>
                              </w:rPr>
                              <w:t>½</w:t>
                            </w:r>
                            <w:r>
                              <w:rPr>
                                <w:rFonts w:ascii="Arial" w:hAnsi="Arial"/>
                                <w:b/>
                                <w:color w:val="2D90E2"/>
                                <w:spacing w:val="-5"/>
                                <w:w w:val="45"/>
                                <w:position w:val="-52"/>
                                <w:sz w:val="112"/>
                              </w:rPr>
                              <w:t>1</w:t>
                            </w:r>
                          </w:p>
                        </w:txbxContent>
                      </wps:txbx>
                      <wps:bodyPr wrap="square" lIns="0" tIns="0" rIns="0" bIns="0" rtlCol="0">
                        <a:noAutofit/>
                      </wps:bodyPr>
                    </wps:wsp>
                  </a:graphicData>
                </a:graphic>
              </wp:anchor>
            </w:drawing>
          </mc:Choice>
          <mc:Fallback>
            <w:pict>
              <v:shape style="position:absolute;margin-left:533.140381pt;margin-top:3.149166pt;width:28.5pt;height:63.05pt;mso-position-horizontal-relative:page;mso-position-vertical-relative:paragraph;z-index:-21752320" type="#_x0000_t202" id="docshape77" filled="false" stroked="false">
                <v:textbox inset="0,0,0,0">
                  <w:txbxContent>
                    <w:p>
                      <w:pPr>
                        <w:spacing w:line="1257" w:lineRule="exact" w:before="0"/>
                        <w:ind w:left="0" w:right="0" w:firstLine="0"/>
                        <w:jc w:val="left"/>
                        <w:rPr>
                          <w:rFonts w:ascii="Arial" w:hAnsi="Arial"/>
                          <w:b/>
                          <w:sz w:val="112"/>
                        </w:rPr>
                      </w:pPr>
                      <w:r>
                        <w:rPr>
                          <w:rFonts w:ascii="Arial" w:hAnsi="Arial"/>
                          <w:color w:val="2D90E2"/>
                          <w:spacing w:val="-152"/>
                          <w:w w:val="94"/>
                          <w:sz w:val="54"/>
                        </w:rPr>
                        <w:t>½</w:t>
                      </w:r>
                      <w:r>
                        <w:rPr>
                          <w:rFonts w:ascii="Arial" w:hAnsi="Arial"/>
                          <w:b/>
                          <w:color w:val="2D90E2"/>
                          <w:spacing w:val="-5"/>
                          <w:w w:val="45"/>
                          <w:position w:val="-52"/>
                          <w:sz w:val="112"/>
                        </w:rPr>
                        <w:t>1</w:t>
                      </w:r>
                    </w:p>
                  </w:txbxContent>
                </v:textbox>
                <w10:wrap type="none"/>
              </v:shape>
            </w:pict>
          </mc:Fallback>
        </mc:AlternateContent>
      </w:r>
      <w:r>
        <w:rPr>
          <w:color w:val="878785"/>
          <w:w w:val="75"/>
          <w:sz w:val="21"/>
        </w:rPr>
        <w:t>It.</w:t>
      </w:r>
      <w:r>
        <w:rPr>
          <w:color w:val="878785"/>
          <w:spacing w:val="-4"/>
          <w:w w:val="75"/>
          <w:sz w:val="21"/>
        </w:rPr>
        <w:t> </w:t>
      </w:r>
      <w:r>
        <w:rPr>
          <w:rFonts w:ascii="Arial"/>
          <w:color w:val="0C0C0C"/>
          <w:w w:val="75"/>
          <w:sz w:val="10"/>
        </w:rPr>
        <w:t>11-</w:t>
      </w:r>
      <w:r>
        <w:rPr>
          <w:rFonts w:ascii="Arial"/>
          <w:color w:val="0C0C0C"/>
          <w:spacing w:val="-5"/>
          <w:w w:val="75"/>
          <w:sz w:val="10"/>
        </w:rPr>
        <w:t>12</w:t>
      </w:r>
    </w:p>
    <w:p>
      <w:pPr>
        <w:spacing w:after="0"/>
        <w:jc w:val="left"/>
        <w:rPr>
          <w:rFonts w:ascii="Arial"/>
          <w:sz w:val="10"/>
        </w:rPr>
        <w:sectPr>
          <w:type w:val="continuous"/>
          <w:pgSz w:w="16840" w:h="11910" w:orient="landscape"/>
          <w:pgMar w:header="0" w:footer="0" w:top="1920" w:bottom="280" w:left="1180" w:right="1380"/>
          <w:cols w:num="3" w:equalWidth="0">
            <w:col w:w="7749" w:space="551"/>
            <w:col w:w="1083" w:space="39"/>
            <w:col w:w="4858"/>
          </w:cols>
        </w:sectPr>
      </w:pPr>
    </w:p>
    <w:p>
      <w:pPr>
        <w:pStyle w:val="BodyText"/>
        <w:rPr>
          <w:rFonts w:ascii="Arial"/>
          <w:sz w:val="10"/>
        </w:rPr>
      </w:pPr>
    </w:p>
    <w:p>
      <w:pPr>
        <w:pStyle w:val="BodyText"/>
        <w:rPr>
          <w:rFonts w:ascii="Arial"/>
          <w:sz w:val="10"/>
        </w:rPr>
      </w:pPr>
    </w:p>
    <w:p>
      <w:pPr>
        <w:pStyle w:val="BodyText"/>
        <w:spacing w:before="12"/>
        <w:rPr>
          <w:rFonts w:ascii="Arial"/>
          <w:sz w:val="10"/>
        </w:rPr>
      </w:pPr>
    </w:p>
    <w:p>
      <w:pPr>
        <w:spacing w:before="0"/>
        <w:ind w:left="0" w:right="3431" w:firstLine="0"/>
        <w:jc w:val="right"/>
        <w:rPr>
          <w:rFonts w:ascii="Arial"/>
          <w:sz w:val="10"/>
        </w:rPr>
      </w:pPr>
      <w:r>
        <w:rPr/>
        <mc:AlternateContent>
          <mc:Choice Requires="wps">
            <w:drawing>
              <wp:anchor distT="0" distB="0" distL="0" distR="0" allowOverlap="1" layoutInCell="1" locked="0" behindDoc="0" simplePos="0" relativeHeight="15747072">
                <wp:simplePos x="0" y="0"/>
                <wp:positionH relativeFrom="page">
                  <wp:posOffset>962276</wp:posOffset>
                </wp:positionH>
                <wp:positionV relativeFrom="paragraph">
                  <wp:posOffset>-107445</wp:posOffset>
                </wp:positionV>
                <wp:extent cx="6557009" cy="172910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6557009" cy="17291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1"/>
                              <w:gridCol w:w="2601"/>
                              <w:gridCol w:w="951"/>
                              <w:gridCol w:w="937"/>
                              <w:gridCol w:w="955"/>
                              <w:gridCol w:w="1882"/>
                              <w:gridCol w:w="2017"/>
                            </w:tblGrid>
                            <w:tr>
                              <w:trPr>
                                <w:trHeight w:val="142" w:hRule="atLeast"/>
                              </w:trPr>
                              <w:tc>
                                <w:tcPr>
                                  <w:tcW w:w="861" w:type="dxa"/>
                                </w:tcPr>
                                <w:p>
                                  <w:pPr>
                                    <w:pStyle w:val="TableParagraph"/>
                                    <w:spacing w:line="112" w:lineRule="exact"/>
                                    <w:ind w:right="270"/>
                                    <w:jc w:val="right"/>
                                    <w:rPr>
                                      <w:rFonts w:ascii="Arial"/>
                                      <w:sz w:val="10"/>
                                    </w:rPr>
                                  </w:pPr>
                                  <w:r>
                                    <w:rPr>
                                      <w:rFonts w:ascii="Arial"/>
                                      <w:color w:val="567CA3"/>
                                      <w:spacing w:val="-2"/>
                                      <w:w w:val="600"/>
                                      <w:sz w:val="10"/>
                                    </w:rPr>
                                    <w:t>-</w:t>
                                  </w:r>
                                  <w:r>
                                    <w:rPr>
                                      <w:rFonts w:ascii="Arial"/>
                                      <w:color w:val="567CA3"/>
                                      <w:spacing w:val="-5"/>
                                      <w:w w:val="600"/>
                                      <w:sz w:val="10"/>
                                    </w:rPr>
                                    <w:t>:.</w:t>
                                  </w:r>
                                </w:p>
                              </w:tc>
                              <w:tc>
                                <w:tcPr>
                                  <w:tcW w:w="2601" w:type="dxa"/>
                                </w:tcPr>
                                <w:p>
                                  <w:pPr>
                                    <w:pStyle w:val="TableParagraph"/>
                                    <w:spacing w:line="112" w:lineRule="exact"/>
                                    <w:ind w:left="355"/>
                                    <w:rPr>
                                      <w:rFonts w:ascii="Arial"/>
                                      <w:sz w:val="10"/>
                                    </w:rPr>
                                  </w:pPr>
                                  <w:r>
                                    <w:rPr>
                                      <w:rFonts w:ascii="Arial"/>
                                      <w:color w:val="424242"/>
                                      <w:w w:val="110"/>
                                      <w:sz w:val="10"/>
                                    </w:rPr>
                                    <w:t>2.7Revisetheuse-</w:t>
                                  </w:r>
                                  <w:r>
                                    <w:rPr>
                                      <w:rFonts w:ascii="Arial"/>
                                      <w:color w:val="424242"/>
                                      <w:spacing w:val="-2"/>
                                      <w:w w:val="115"/>
                                      <w:sz w:val="10"/>
                                    </w:rPr>
                                    <w:t>cmemodel</w:t>
                                  </w:r>
                                </w:p>
                              </w:tc>
                              <w:tc>
                                <w:tcPr>
                                  <w:tcW w:w="951" w:type="dxa"/>
                                </w:tcPr>
                                <w:p>
                                  <w:pPr>
                                    <w:pStyle w:val="TableParagraph"/>
                                    <w:spacing w:line="112" w:lineRule="exact"/>
                                    <w:ind w:left="301"/>
                                    <w:rPr>
                                      <w:rFonts w:ascii="Arial"/>
                                      <w:sz w:val="10"/>
                                    </w:rPr>
                                  </w:pPr>
                                  <w:r>
                                    <w:rPr>
                                      <w:rFonts w:ascii="Arial"/>
                                      <w:color w:val="424242"/>
                                      <w:spacing w:val="-4"/>
                                      <w:w w:val="105"/>
                                      <w:sz w:val="10"/>
                                    </w:rPr>
                                    <w:t>3hrs</w:t>
                                  </w:r>
                                </w:p>
                              </w:tc>
                              <w:tc>
                                <w:tcPr>
                                  <w:tcW w:w="937" w:type="dxa"/>
                                </w:tcPr>
                                <w:p>
                                  <w:pPr>
                                    <w:pStyle w:val="TableParagraph"/>
                                    <w:spacing w:line="112" w:lineRule="exact"/>
                                    <w:ind w:left="63" w:right="61"/>
                                    <w:jc w:val="center"/>
                                    <w:rPr>
                                      <w:rFonts w:ascii="Arial"/>
                                      <w:sz w:val="10"/>
                                    </w:rPr>
                                  </w:pPr>
                                  <w:r>
                                    <w:rPr>
                                      <w:rFonts w:ascii="Arial"/>
                                      <w:color w:val="424242"/>
                                      <w:spacing w:val="-2"/>
                                      <w:w w:val="110"/>
                                      <w:sz w:val="10"/>
                                    </w:rPr>
                                    <w:t>Monl9-12-</w:t>
                                  </w:r>
                                  <w:r>
                                    <w:rPr>
                                      <w:rFonts w:ascii="Arial"/>
                                      <w:color w:val="424242"/>
                                      <w:spacing w:val="-5"/>
                                      <w:w w:val="110"/>
                                      <w:sz w:val="10"/>
                                    </w:rPr>
                                    <w:t>22</w:t>
                                  </w:r>
                                </w:p>
                              </w:tc>
                              <w:tc>
                                <w:tcPr>
                                  <w:tcW w:w="955" w:type="dxa"/>
                                </w:tcPr>
                                <w:p>
                                  <w:pPr>
                                    <w:pStyle w:val="TableParagraph"/>
                                    <w:spacing w:line="112" w:lineRule="exact"/>
                                    <w:ind w:left="151"/>
                                    <w:rPr>
                                      <w:rFonts w:ascii="Arial"/>
                                      <w:sz w:val="10"/>
                                    </w:rPr>
                                  </w:pPr>
                                  <w:r>
                                    <w:rPr>
                                      <w:rFonts w:ascii="Arial"/>
                                      <w:color w:val="424242"/>
                                      <w:sz w:val="10"/>
                                    </w:rPr>
                                    <w:t>Monl9-12-</w:t>
                                  </w:r>
                                  <w:r>
                                    <w:rPr>
                                      <w:rFonts w:ascii="Arial"/>
                                      <w:color w:val="424242"/>
                                      <w:spacing w:val="-5"/>
                                      <w:sz w:val="10"/>
                                    </w:rPr>
                                    <w:t>22</w:t>
                                  </w:r>
                                </w:p>
                              </w:tc>
                              <w:tc>
                                <w:tcPr>
                                  <w:tcW w:w="1882" w:type="dxa"/>
                                </w:tcPr>
                                <w:p>
                                  <w:pPr>
                                    <w:pStyle w:val="TableParagraph"/>
                                    <w:spacing w:line="112" w:lineRule="exact"/>
                                    <w:ind w:left="177"/>
                                    <w:rPr>
                                      <w:rFonts w:ascii="Arial"/>
                                      <w:sz w:val="10"/>
                                    </w:rPr>
                                  </w:pPr>
                                  <w:r>
                                    <w:rPr>
                                      <w:rFonts w:ascii="Arial"/>
                                      <w:color w:val="424242"/>
                                      <w:spacing w:val="-5"/>
                                      <w:sz w:val="10"/>
                                    </w:rPr>
                                    <w:t>22</w:t>
                                  </w:r>
                                </w:p>
                              </w:tc>
                              <w:tc>
                                <w:tcPr>
                                  <w:tcW w:w="2017" w:type="dxa"/>
                                  <w:vMerge w:val="restart"/>
                                </w:tcPr>
                                <w:p>
                                  <w:pPr>
                                    <w:pStyle w:val="TableParagraph"/>
                                    <w:rPr>
                                      <w:sz w:val="10"/>
                                    </w:rPr>
                                  </w:pPr>
                                </w:p>
                              </w:tc>
                            </w:tr>
                            <w:tr>
                              <w:trPr>
                                <w:trHeight w:val="173" w:hRule="atLeast"/>
                              </w:trPr>
                              <w:tc>
                                <w:tcPr>
                                  <w:tcW w:w="861" w:type="dxa"/>
                                </w:tcPr>
                                <w:p>
                                  <w:pPr>
                                    <w:pStyle w:val="TableParagraph"/>
                                    <w:rPr>
                                      <w:sz w:val="10"/>
                                    </w:rPr>
                                  </w:pPr>
                                </w:p>
                              </w:tc>
                              <w:tc>
                                <w:tcPr>
                                  <w:tcW w:w="2601" w:type="dxa"/>
                                </w:tcPr>
                                <w:p>
                                  <w:pPr>
                                    <w:pStyle w:val="TableParagraph"/>
                                    <w:spacing w:before="27"/>
                                    <w:ind w:left="355"/>
                                    <w:rPr>
                                      <w:rFonts w:ascii="Arial"/>
                                      <w:sz w:val="10"/>
                                    </w:rPr>
                                  </w:pPr>
                                  <w:r>
                                    <w:rPr>
                                      <w:rFonts w:ascii="Arial"/>
                                      <w:color w:val="424242"/>
                                      <w:spacing w:val="-2"/>
                                      <w:w w:val="105"/>
                                      <w:sz w:val="10"/>
                                    </w:rPr>
                                    <w:t>2</w:t>
                                  </w:r>
                                  <w:r>
                                    <w:rPr>
                                      <w:rFonts w:ascii="Arial"/>
                                      <w:color w:val="0C0C0C"/>
                                      <w:spacing w:val="-2"/>
                                      <w:w w:val="105"/>
                                      <w:sz w:val="10"/>
                                    </w:rPr>
                                    <w:t>.</w:t>
                                  </w:r>
                                  <w:r>
                                    <w:rPr>
                                      <w:rFonts w:ascii="Arial"/>
                                      <w:color w:val="424242"/>
                                      <w:spacing w:val="-2"/>
                                      <w:w w:val="105"/>
                                      <w:sz w:val="10"/>
                                    </w:rPr>
                                    <w:t>8Prese</w:t>
                                  </w:r>
                                  <w:r>
                                    <w:rPr>
                                      <w:rFonts w:ascii="Arial"/>
                                      <w:color w:val="606060"/>
                                      <w:spacing w:val="-2"/>
                                      <w:w w:val="105"/>
                                      <w:sz w:val="10"/>
                                    </w:rPr>
                                    <w:t>n</w:t>
                                  </w:r>
                                  <w:r>
                                    <w:rPr>
                                      <w:rFonts w:ascii="Arial"/>
                                      <w:color w:val="424242"/>
                                      <w:spacing w:val="-2"/>
                                      <w:w w:val="105"/>
                                      <w:sz w:val="10"/>
                                    </w:rPr>
                                    <w:t>tation</w:t>
                                  </w:r>
                                </w:p>
                              </w:tc>
                              <w:tc>
                                <w:tcPr>
                                  <w:tcW w:w="951" w:type="dxa"/>
                                </w:tcPr>
                                <w:p>
                                  <w:pPr>
                                    <w:pStyle w:val="TableParagraph"/>
                                    <w:spacing w:before="27"/>
                                    <w:ind w:left="304"/>
                                    <w:rPr>
                                      <w:rFonts w:ascii="Arial"/>
                                      <w:sz w:val="10"/>
                                    </w:rPr>
                                  </w:pPr>
                                  <w:r>
                                    <w:rPr>
                                      <w:rFonts w:ascii="Arial"/>
                                      <w:color w:val="424242"/>
                                      <w:spacing w:val="-4"/>
                                      <w:w w:val="110"/>
                                      <w:sz w:val="10"/>
                                    </w:rPr>
                                    <w:t>4h</w:t>
                                  </w:r>
                                  <w:r>
                                    <w:rPr>
                                      <w:rFonts w:ascii="Arial"/>
                                      <w:color w:val="0C0C0C"/>
                                      <w:spacing w:val="-4"/>
                                      <w:w w:val="110"/>
                                      <w:sz w:val="10"/>
                                    </w:rPr>
                                    <w:t>r</w:t>
                                  </w:r>
                                  <w:r>
                                    <w:rPr>
                                      <w:rFonts w:ascii="Arial"/>
                                      <w:color w:val="424242"/>
                                      <w:spacing w:val="-4"/>
                                      <w:w w:val="110"/>
                                      <w:sz w:val="10"/>
                                    </w:rPr>
                                    <w:t>s</w:t>
                                  </w:r>
                                </w:p>
                              </w:tc>
                              <w:tc>
                                <w:tcPr>
                                  <w:tcW w:w="937" w:type="dxa"/>
                                </w:tcPr>
                                <w:p>
                                  <w:pPr>
                                    <w:pStyle w:val="TableParagraph"/>
                                    <w:spacing w:before="27"/>
                                    <w:ind w:left="74" w:right="61"/>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9</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955" w:type="dxa"/>
                                </w:tcPr>
                                <w:p>
                                  <w:pPr>
                                    <w:pStyle w:val="TableParagraph"/>
                                    <w:spacing w:before="27"/>
                                    <w:ind w:left="152"/>
                                    <w:rPr>
                                      <w:rFonts w:ascii="Arial"/>
                                      <w:sz w:val="10"/>
                                    </w:rPr>
                                  </w:pPr>
                                  <w:r>
                                    <w:rPr>
                                      <w:rFonts w:ascii="Arial"/>
                                      <w:color w:val="424242"/>
                                      <w:sz w:val="10"/>
                                    </w:rPr>
                                    <w:t>Tue20</w:t>
                                  </w:r>
                                  <w:r>
                                    <w:rPr>
                                      <w:rFonts w:ascii="Arial"/>
                                      <w:color w:val="0C0C0C"/>
                                      <w:sz w:val="10"/>
                                    </w:rPr>
                                    <w:t>-1</w:t>
                                  </w:r>
                                  <w:r>
                                    <w:rPr>
                                      <w:rFonts w:ascii="Arial"/>
                                      <w:color w:val="424242"/>
                                      <w:sz w:val="10"/>
                                    </w:rPr>
                                    <w:t>2</w:t>
                                  </w:r>
                                  <w:r>
                                    <w:rPr>
                                      <w:rFonts w:ascii="Arial"/>
                                      <w:color w:val="0C0C0C"/>
                                      <w:sz w:val="10"/>
                                    </w:rPr>
                                    <w:t>-</w:t>
                                  </w:r>
                                  <w:r>
                                    <w:rPr>
                                      <w:rFonts w:ascii="Arial"/>
                                      <w:color w:val="424242"/>
                                      <w:spacing w:val="-5"/>
                                      <w:sz w:val="10"/>
                                    </w:rPr>
                                    <w:t>22</w:t>
                                  </w:r>
                                </w:p>
                              </w:tc>
                              <w:tc>
                                <w:tcPr>
                                  <w:tcW w:w="1882" w:type="dxa"/>
                                </w:tcPr>
                                <w:p>
                                  <w:pPr>
                                    <w:pStyle w:val="TableParagraph"/>
                                    <w:spacing w:before="27"/>
                                    <w:ind w:left="177"/>
                                    <w:rPr>
                                      <w:rFonts w:ascii="Arial"/>
                                      <w:sz w:val="10"/>
                                    </w:rPr>
                                  </w:pPr>
                                  <w:r>
                                    <w:rPr>
                                      <w:rFonts w:ascii="Arial"/>
                                      <w:color w:val="424242"/>
                                      <w:spacing w:val="-5"/>
                                      <w:sz w:val="10"/>
                                    </w:rPr>
                                    <w:t>23</w:t>
                                  </w:r>
                                </w:p>
                              </w:tc>
                              <w:tc>
                                <w:tcPr>
                                  <w:tcW w:w="2017" w:type="dxa"/>
                                  <w:vMerge/>
                                  <w:tcBorders>
                                    <w:top w:val="nil"/>
                                  </w:tcBorders>
                                </w:tcPr>
                                <w:p>
                                  <w:pPr>
                                    <w:rPr>
                                      <w:sz w:val="2"/>
                                      <w:szCs w:val="2"/>
                                    </w:rPr>
                                  </w:pPr>
                                </w:p>
                              </w:tc>
                            </w:tr>
                            <w:tr>
                              <w:trPr>
                                <w:trHeight w:val="175" w:hRule="atLeast"/>
                              </w:trPr>
                              <w:tc>
                                <w:tcPr>
                                  <w:tcW w:w="861" w:type="dxa"/>
                                </w:tcPr>
                                <w:p>
                                  <w:pPr>
                                    <w:pStyle w:val="TableParagraph"/>
                                    <w:spacing w:before="27"/>
                                    <w:ind w:right="273"/>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27"/>
                                    <w:ind w:left="248"/>
                                    <w:rPr>
                                      <w:rFonts w:ascii="Arial"/>
                                      <w:sz w:val="10"/>
                                    </w:rPr>
                                  </w:pPr>
                                  <w:r>
                                    <w:rPr>
                                      <w:rFonts w:ascii="Arial"/>
                                      <w:color w:val="0C0C0C"/>
                                      <w:w w:val="105"/>
                                      <w:sz w:val="10"/>
                                    </w:rPr>
                                    <w:t>3</w:t>
                                  </w:r>
                                  <w:r>
                                    <w:rPr>
                                      <w:rFonts w:ascii="Arial"/>
                                      <w:color w:val="0C0C0C"/>
                                      <w:spacing w:val="-10"/>
                                      <w:w w:val="105"/>
                                      <w:sz w:val="10"/>
                                    </w:rPr>
                                    <w:t> </w:t>
                                  </w:r>
                                  <w:r>
                                    <w:rPr>
                                      <w:rFonts w:ascii="Arial"/>
                                      <w:color w:val="0C0C0C"/>
                                      <w:w w:val="105"/>
                                      <w:sz w:val="10"/>
                                    </w:rPr>
                                    <w:t>Construction/</w:t>
                                  </w:r>
                                  <w:r>
                                    <w:rPr>
                                      <w:rFonts w:ascii="Arial"/>
                                      <w:color w:val="0C0C0C"/>
                                      <w:spacing w:val="-2"/>
                                      <w:w w:val="105"/>
                                      <w:sz w:val="10"/>
                                    </w:rPr>
                                    <w:t> Development</w:t>
                                  </w:r>
                                </w:p>
                              </w:tc>
                              <w:tc>
                                <w:tcPr>
                                  <w:tcW w:w="951" w:type="dxa"/>
                                </w:tcPr>
                                <w:p>
                                  <w:pPr>
                                    <w:pStyle w:val="TableParagraph"/>
                                    <w:spacing w:before="27"/>
                                    <w:ind w:left="303"/>
                                    <w:rPr>
                                      <w:rFonts w:ascii="Arial"/>
                                      <w:sz w:val="10"/>
                                    </w:rPr>
                                  </w:pPr>
                                  <w:r>
                                    <w:rPr>
                                      <w:rFonts w:ascii="Arial"/>
                                      <w:color w:val="0C0C0C"/>
                                      <w:spacing w:val="-2"/>
                                      <w:sz w:val="10"/>
                                    </w:rPr>
                                    <w:t>24.88</w:t>
                                  </w:r>
                                  <w:r>
                                    <w:rPr>
                                      <w:rFonts w:ascii="Arial"/>
                                      <w:color w:val="0C0C0C"/>
                                      <w:spacing w:val="-5"/>
                                      <w:sz w:val="10"/>
                                    </w:rPr>
                                    <w:t> </w:t>
                                  </w:r>
                                  <w:r>
                                    <w:rPr>
                                      <w:rFonts w:ascii="Arial"/>
                                      <w:color w:val="0C0C0C"/>
                                      <w:spacing w:val="-4"/>
                                      <w:sz w:val="10"/>
                                    </w:rPr>
                                    <w:t>days</w:t>
                                  </w:r>
                                </w:p>
                              </w:tc>
                              <w:tc>
                                <w:tcPr>
                                  <w:tcW w:w="937" w:type="dxa"/>
                                </w:tcPr>
                                <w:p>
                                  <w:pPr>
                                    <w:pStyle w:val="TableParagraph"/>
                                    <w:spacing w:before="27"/>
                                    <w:ind w:left="41" w:right="61"/>
                                    <w:jc w:val="center"/>
                                    <w:rPr>
                                      <w:rFonts w:ascii="Arial"/>
                                      <w:sz w:val="10"/>
                                    </w:rPr>
                                  </w:pPr>
                                  <w:r>
                                    <w:rPr>
                                      <w:rFonts w:ascii="Arial"/>
                                      <w:color w:val="212121"/>
                                      <w:spacing w:val="-4"/>
                                      <w:sz w:val="10"/>
                                    </w:rPr>
                                    <w:t>Sun</w:t>
                                  </w:r>
                                  <w:r>
                                    <w:rPr>
                                      <w:rFonts w:ascii="Arial"/>
                                      <w:color w:val="212121"/>
                                      <w:spacing w:val="9"/>
                                      <w:sz w:val="10"/>
                                    </w:rPr>
                                    <w:t> </w:t>
                                  </w:r>
                                  <w:r>
                                    <w:rPr>
                                      <w:rFonts w:ascii="Arial"/>
                                      <w:color w:val="0C0C0C"/>
                                      <w:spacing w:val="-4"/>
                                      <w:sz w:val="10"/>
                                    </w:rPr>
                                    <w:t>18-12-</w:t>
                                  </w:r>
                                  <w:r>
                                    <w:rPr>
                                      <w:rFonts w:ascii="Arial"/>
                                      <w:color w:val="0C0C0C"/>
                                      <w:spacing w:val="-5"/>
                                      <w:sz w:val="10"/>
                                    </w:rPr>
                                    <w:t>22</w:t>
                                  </w:r>
                                </w:p>
                              </w:tc>
                              <w:tc>
                                <w:tcPr>
                                  <w:tcW w:w="955" w:type="dxa"/>
                                </w:tcPr>
                                <w:p>
                                  <w:pPr>
                                    <w:pStyle w:val="TableParagraph"/>
                                    <w:spacing w:before="27"/>
                                    <w:ind w:left="147"/>
                                    <w:rPr>
                                      <w:rFonts w:ascii="Arial"/>
                                      <w:sz w:val="10"/>
                                    </w:rPr>
                                  </w:pPr>
                                  <w:r>
                                    <w:rPr>
                                      <w:rFonts w:ascii="Arial"/>
                                      <w:color w:val="0C0C0C"/>
                                      <w:spacing w:val="-2"/>
                                      <w:sz w:val="10"/>
                                    </w:rPr>
                                    <w:t>Tue</w:t>
                                  </w:r>
                                  <w:r>
                                    <w:rPr>
                                      <w:rFonts w:ascii="Arial"/>
                                      <w:color w:val="0C0C0C"/>
                                      <w:spacing w:val="-5"/>
                                      <w:sz w:val="10"/>
                                    </w:rPr>
                                    <w:t> </w:t>
                                  </w:r>
                                  <w:r>
                                    <w:rPr>
                                      <w:rFonts w:ascii="Arial"/>
                                      <w:color w:val="0C0C0C"/>
                                      <w:spacing w:val="-2"/>
                                      <w:sz w:val="10"/>
                                    </w:rPr>
                                    <w:t>10-01-</w:t>
                                  </w:r>
                                  <w:r>
                                    <w:rPr>
                                      <w:rFonts w:ascii="Arial"/>
                                      <w:color w:val="0C0C0C"/>
                                      <w:spacing w:val="-5"/>
                                      <w:sz w:val="10"/>
                                    </w:rPr>
                                    <w:t>23</w:t>
                                  </w:r>
                                </w:p>
                              </w:tc>
                              <w:tc>
                                <w:tcPr>
                                  <w:tcW w:w="1882" w:type="dxa"/>
                                </w:tcPr>
                                <w:p>
                                  <w:pPr>
                                    <w:pStyle w:val="TableParagraph"/>
                                    <w:spacing w:before="27"/>
                                    <w:ind w:left="172"/>
                                    <w:rPr>
                                      <w:rFonts w:ascii="Arial"/>
                                      <w:sz w:val="10"/>
                                    </w:rPr>
                                  </w:pPr>
                                  <w:r>
                                    <w:rPr>
                                      <w:rFonts w:ascii="Arial"/>
                                      <w:color w:val="0C0C0C"/>
                                      <w:spacing w:val="-5"/>
                                      <w:w w:val="105"/>
                                      <w:sz w:val="10"/>
                                    </w:rPr>
                                    <w:t>24</w:t>
                                  </w:r>
                                </w:p>
                              </w:tc>
                              <w:tc>
                                <w:tcPr>
                                  <w:tcW w:w="2017" w:type="dxa"/>
                                </w:tcPr>
                                <w:p>
                                  <w:pPr>
                                    <w:pStyle w:val="TableParagraph"/>
                                    <w:tabs>
                                      <w:tab w:pos="398" w:val="left" w:leader="none"/>
                                    </w:tabs>
                                    <w:spacing w:before="27"/>
                                    <w:ind w:right="22"/>
                                    <w:jc w:val="right"/>
                                    <w:rPr>
                                      <w:rFonts w:ascii="Arial"/>
                                      <w:sz w:val="10"/>
                                    </w:rPr>
                                  </w:pPr>
                                  <w:r>
                                    <w:rPr>
                                      <w:rFonts w:ascii="Arial"/>
                                      <w:color w:val="753F1F"/>
                                      <w:spacing w:val="-4"/>
                                      <w:w w:val="60"/>
                                      <w:sz w:val="10"/>
                                    </w:rPr>
                                    <w:t>....</w:t>
                                  </w:r>
                                  <w:r>
                                    <w:rPr>
                                      <w:rFonts w:ascii="Arial"/>
                                      <w:color w:val="753F1F"/>
                                      <w:sz w:val="10"/>
                                      <w:u w:val="single" w:color="743E1E"/>
                                    </w:rPr>
                                    <w:tab/>
                                  </w:r>
                                </w:p>
                              </w:tc>
                            </w:tr>
                            <w:tr>
                              <w:trPr>
                                <w:trHeight w:val="175" w:hRule="atLeast"/>
                              </w:trPr>
                              <w:tc>
                                <w:tcPr>
                                  <w:tcW w:w="861" w:type="dxa"/>
                                </w:tcPr>
                                <w:p>
                                  <w:pPr>
                                    <w:pStyle w:val="TableParagraph"/>
                                    <w:spacing w:before="30"/>
                                    <w:ind w:left="180"/>
                                    <w:jc w:val="center"/>
                                    <w:rPr>
                                      <w:rFonts w:ascii="Arial"/>
                                      <w:i/>
                                      <w:sz w:val="10"/>
                                    </w:rPr>
                                  </w:pPr>
                                  <w:r>
                                    <w:rPr>
                                      <w:rFonts w:ascii="Arial"/>
                                      <w:i/>
                                      <w:color w:val="567CA3"/>
                                      <w:spacing w:val="-2"/>
                                      <w:w w:val="50"/>
                                      <w:sz w:val="10"/>
                                    </w:rPr>
                                    <w:t>-</w:t>
                                  </w:r>
                                  <w:r>
                                    <w:rPr>
                                      <w:rFonts w:ascii="Arial"/>
                                      <w:i/>
                                      <w:color w:val="567CA3"/>
                                      <w:spacing w:val="-5"/>
                                      <w:w w:val="60"/>
                                      <w:sz w:val="10"/>
                                    </w:rPr>
                                    <w:t>:.</w:t>
                                  </w:r>
                                </w:p>
                              </w:tc>
                              <w:tc>
                                <w:tcPr>
                                  <w:tcW w:w="2601" w:type="dxa"/>
                                </w:tcPr>
                                <w:p>
                                  <w:pPr>
                                    <w:pStyle w:val="TableParagraph"/>
                                    <w:spacing w:before="30"/>
                                    <w:ind w:left="353"/>
                                    <w:rPr>
                                      <w:rFonts w:ascii="Arial"/>
                                      <w:sz w:val="10"/>
                                    </w:rPr>
                                  </w:pPr>
                                  <w:r>
                                    <w:rPr>
                                      <w:rFonts w:ascii="Arial"/>
                                      <w:color w:val="0C0C0C"/>
                                      <w:w w:val="105"/>
                                      <w:sz w:val="10"/>
                                    </w:rPr>
                                    <w:t>3.1</w:t>
                                  </w:r>
                                  <w:r>
                                    <w:rPr>
                                      <w:rFonts w:ascii="Arial"/>
                                      <w:color w:val="0C0C0C"/>
                                      <w:spacing w:val="-8"/>
                                      <w:w w:val="105"/>
                                      <w:sz w:val="10"/>
                                    </w:rPr>
                                    <w:t> </w:t>
                                  </w:r>
                                  <w:r>
                                    <w:rPr>
                                      <w:rFonts w:ascii="Arial"/>
                                      <w:color w:val="0C0C0C"/>
                                      <w:w w:val="105"/>
                                      <w:sz w:val="10"/>
                                    </w:rPr>
                                    <w:t>Development</w:t>
                                  </w:r>
                                  <w:r>
                                    <w:rPr>
                                      <w:rFonts w:ascii="Arial"/>
                                      <w:color w:val="0C0C0C"/>
                                      <w:spacing w:val="1"/>
                                      <w:w w:val="105"/>
                                      <w:sz w:val="10"/>
                                    </w:rPr>
                                    <w:t> </w:t>
                                  </w:r>
                                  <w:r>
                                    <w:rPr>
                                      <w:rFonts w:ascii="Arial"/>
                                      <w:color w:val="0C0C0C"/>
                                      <w:w w:val="105"/>
                                      <w:sz w:val="10"/>
                                    </w:rPr>
                                    <w:t>of</w:t>
                                  </w:r>
                                  <w:r>
                                    <w:rPr>
                                      <w:rFonts w:ascii="Arial"/>
                                      <w:color w:val="0C0C0C"/>
                                      <w:spacing w:val="-5"/>
                                      <w:w w:val="105"/>
                                      <w:sz w:val="10"/>
                                    </w:rPr>
                                    <w:t> </w:t>
                                  </w:r>
                                  <w:r>
                                    <w:rPr>
                                      <w:rFonts w:ascii="Arial"/>
                                      <w:color w:val="0C0C0C"/>
                                      <w:w w:val="105"/>
                                      <w:sz w:val="10"/>
                                    </w:rPr>
                                    <w:t>mobile</w:t>
                                  </w:r>
                                  <w:r>
                                    <w:rPr>
                                      <w:rFonts w:ascii="Arial"/>
                                      <w:color w:val="0C0C0C"/>
                                      <w:spacing w:val="-8"/>
                                      <w:w w:val="105"/>
                                      <w:sz w:val="10"/>
                                    </w:rPr>
                                    <w:t> </w:t>
                                  </w:r>
                                  <w:r>
                                    <w:rPr>
                                      <w:rFonts w:ascii="Arial"/>
                                      <w:color w:val="0C0C0C"/>
                                      <w:spacing w:val="-2"/>
                                      <w:w w:val="105"/>
                                      <w:sz w:val="10"/>
                                    </w:rPr>
                                    <w:t>application</w:t>
                                  </w:r>
                                </w:p>
                              </w:tc>
                              <w:tc>
                                <w:tcPr>
                                  <w:tcW w:w="951" w:type="dxa"/>
                                </w:tcPr>
                                <w:p>
                                  <w:pPr>
                                    <w:pStyle w:val="TableParagraph"/>
                                    <w:spacing w:before="30"/>
                                    <w:ind w:left="304"/>
                                    <w:rPr>
                                      <w:rFonts w:ascii="Arial"/>
                                      <w:sz w:val="10"/>
                                    </w:rPr>
                                  </w:pPr>
                                  <w:r>
                                    <w:rPr>
                                      <w:rFonts w:ascii="Arial"/>
                                      <w:color w:val="0C0C0C"/>
                                      <w:spacing w:val="-2"/>
                                      <w:sz w:val="10"/>
                                    </w:rPr>
                                    <w:t>15</w:t>
                                  </w:r>
                                  <w:r>
                                    <w:rPr>
                                      <w:rFonts w:ascii="Arial"/>
                                      <w:color w:val="0C0C0C"/>
                                      <w:spacing w:val="-5"/>
                                      <w:sz w:val="10"/>
                                    </w:rPr>
                                    <w:t> </w:t>
                                  </w:r>
                                  <w:r>
                                    <w:rPr>
                                      <w:rFonts w:ascii="Arial"/>
                                      <w:color w:val="0C0C0C"/>
                                      <w:spacing w:val="-4"/>
                                      <w:sz w:val="10"/>
                                    </w:rPr>
                                    <w:t>days</w:t>
                                  </w:r>
                                </w:p>
                              </w:tc>
                              <w:tc>
                                <w:tcPr>
                                  <w:tcW w:w="937" w:type="dxa"/>
                                </w:tcPr>
                                <w:p>
                                  <w:pPr>
                                    <w:pStyle w:val="TableParagraph"/>
                                    <w:spacing w:before="30"/>
                                    <w:ind w:left="28" w:right="61"/>
                                    <w:jc w:val="center"/>
                                    <w:rPr>
                                      <w:rFonts w:ascii="Arial"/>
                                      <w:sz w:val="10"/>
                                    </w:rPr>
                                  </w:pPr>
                                  <w:r>
                                    <w:rPr>
                                      <w:rFonts w:ascii="Arial"/>
                                      <w:color w:val="0C0C0C"/>
                                      <w:spacing w:val="-4"/>
                                      <w:sz w:val="10"/>
                                    </w:rPr>
                                    <w:t>Tue</w:t>
                                  </w:r>
                                  <w:r>
                                    <w:rPr>
                                      <w:rFonts w:ascii="Arial"/>
                                      <w:color w:val="0C0C0C"/>
                                      <w:spacing w:val="7"/>
                                      <w:sz w:val="10"/>
                                    </w:rPr>
                                    <w:t> </w:t>
                                  </w:r>
                                  <w:r>
                                    <w:rPr>
                                      <w:rFonts w:ascii="Arial"/>
                                      <w:color w:val="0C0C0C"/>
                                      <w:spacing w:val="-4"/>
                                      <w:sz w:val="10"/>
                                    </w:rPr>
                                    <w:t>20-12-</w:t>
                                  </w:r>
                                  <w:r>
                                    <w:rPr>
                                      <w:rFonts w:ascii="Arial"/>
                                      <w:color w:val="0C0C0C"/>
                                      <w:spacing w:val="-5"/>
                                      <w:sz w:val="10"/>
                                    </w:rPr>
                                    <w:t>22</w:t>
                                  </w:r>
                                </w:p>
                              </w:tc>
                              <w:tc>
                                <w:tcPr>
                                  <w:tcW w:w="955" w:type="dxa"/>
                                </w:tcPr>
                                <w:p>
                                  <w:pPr>
                                    <w:pStyle w:val="TableParagraph"/>
                                    <w:spacing w:before="30"/>
                                    <w:ind w:left="152"/>
                                    <w:rPr>
                                      <w:rFonts w:ascii="Arial"/>
                                      <w:sz w:val="10"/>
                                    </w:rPr>
                                  </w:pPr>
                                  <w:r>
                                    <w:rPr>
                                      <w:rFonts w:ascii="Arial"/>
                                      <w:color w:val="0C0C0C"/>
                                      <w:spacing w:val="-4"/>
                                      <w:sz w:val="10"/>
                                    </w:rPr>
                                    <w:t>Tue</w:t>
                                  </w:r>
                                  <w:r>
                                    <w:rPr>
                                      <w:rFonts w:ascii="Arial"/>
                                      <w:color w:val="0C0C0C"/>
                                      <w:spacing w:val="9"/>
                                      <w:sz w:val="10"/>
                                    </w:rPr>
                                    <w:t> </w:t>
                                  </w:r>
                                  <w:r>
                                    <w:rPr>
                                      <w:rFonts w:ascii="Arial"/>
                                      <w:color w:val="0C0C0C"/>
                                      <w:spacing w:val="-4"/>
                                      <w:sz w:val="10"/>
                                    </w:rPr>
                                    <w:t>03-01-</w:t>
                                  </w:r>
                                  <w:r>
                                    <w:rPr>
                                      <w:rFonts w:ascii="Arial"/>
                                      <w:color w:val="0C0C0C"/>
                                      <w:spacing w:val="-5"/>
                                      <w:sz w:val="10"/>
                                    </w:rPr>
                                    <w:t>23</w:t>
                                  </w:r>
                                </w:p>
                              </w:tc>
                              <w:tc>
                                <w:tcPr>
                                  <w:tcW w:w="1882" w:type="dxa"/>
                                </w:tcPr>
                                <w:p>
                                  <w:pPr>
                                    <w:pStyle w:val="TableParagraph"/>
                                    <w:spacing w:before="30"/>
                                    <w:ind w:left="172"/>
                                    <w:rPr>
                                      <w:rFonts w:ascii="Arial"/>
                                      <w:sz w:val="10"/>
                                    </w:rPr>
                                  </w:pPr>
                                  <w:r>
                                    <w:rPr>
                                      <w:rFonts w:ascii="Arial"/>
                                      <w:color w:val="0C0C0C"/>
                                      <w:spacing w:val="-5"/>
                                      <w:w w:val="105"/>
                                      <w:sz w:val="10"/>
                                    </w:rPr>
                                    <w:t>24</w:t>
                                  </w:r>
                                </w:p>
                              </w:tc>
                              <w:tc>
                                <w:tcPr>
                                  <w:tcW w:w="2017" w:type="dxa"/>
                                </w:tcPr>
                                <w:p>
                                  <w:pPr>
                                    <w:pStyle w:val="TableParagraph"/>
                                    <w:rPr>
                                      <w:sz w:val="10"/>
                                    </w:rPr>
                                  </w:pPr>
                                </w:p>
                              </w:tc>
                            </w:tr>
                            <w:tr>
                              <w:trPr>
                                <w:trHeight w:val="175" w:hRule="atLeast"/>
                              </w:trPr>
                              <w:tc>
                                <w:tcPr>
                                  <w:tcW w:w="861" w:type="dxa"/>
                                </w:tcPr>
                                <w:p>
                                  <w:pPr>
                                    <w:pStyle w:val="TableParagraph"/>
                                    <w:spacing w:before="27"/>
                                    <w:ind w:right="269"/>
                                    <w:jc w:val="right"/>
                                    <w:rPr>
                                      <w:rFonts w:ascii="Arial"/>
                                      <w:i/>
                                      <w:sz w:val="10"/>
                                    </w:rPr>
                                  </w:pPr>
                                  <w:r>
                                    <w:rPr>
                                      <w:rFonts w:ascii="Arial"/>
                                      <w:i/>
                                      <w:color w:val="567CA3"/>
                                      <w:spacing w:val="-2"/>
                                      <w:w w:val="105"/>
                                      <w:sz w:val="10"/>
                                    </w:rPr>
                                    <w:t>-</w:t>
                                  </w:r>
                                  <w:r>
                                    <w:rPr>
                                      <w:rFonts w:ascii="Arial"/>
                                      <w:i/>
                                      <w:color w:val="567CA3"/>
                                      <w:spacing w:val="-5"/>
                                      <w:w w:val="105"/>
                                      <w:sz w:val="10"/>
                                    </w:rPr>
                                    <w:t>:.</w:t>
                                  </w:r>
                                </w:p>
                              </w:tc>
                              <w:tc>
                                <w:tcPr>
                                  <w:tcW w:w="2601" w:type="dxa"/>
                                </w:tcPr>
                                <w:p>
                                  <w:pPr>
                                    <w:pStyle w:val="TableParagraph"/>
                                    <w:spacing w:before="27"/>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w:t>
                                  </w:r>
                                  <w:r>
                                    <w:rPr>
                                      <w:rFonts w:ascii="Arial"/>
                                      <w:color w:val="0C0C0C"/>
                                      <w:w w:val="105"/>
                                      <w:sz w:val="10"/>
                                    </w:rPr>
                                    <w:t>.</w:t>
                                  </w:r>
                                  <w:r>
                                    <w:rPr>
                                      <w:rFonts w:ascii="Arial"/>
                                      <w:color w:val="424242"/>
                                      <w:w w:val="105"/>
                                      <w:sz w:val="10"/>
                                    </w:rPr>
                                    <w:t>1</w:t>
                                  </w:r>
                                  <w:r>
                                    <w:rPr>
                                      <w:rFonts w:ascii="Arial"/>
                                      <w:color w:val="424242"/>
                                      <w:spacing w:val="-20"/>
                                      <w:w w:val="105"/>
                                      <w:sz w:val="10"/>
                                    </w:rPr>
                                    <w:t> </w:t>
                                  </w:r>
                                  <w:r>
                                    <w:rPr>
                                      <w:rFonts w:ascii="Arial"/>
                                      <w:color w:val="424242"/>
                                      <w:w w:val="105"/>
                                      <w:sz w:val="10"/>
                                    </w:rPr>
                                    <w:t>Development</w:t>
                                  </w:r>
                                  <w:r>
                                    <w:rPr>
                                      <w:rFonts w:ascii="Arial"/>
                                      <w:color w:val="424242"/>
                                      <w:spacing w:val="4"/>
                                      <w:w w:val="105"/>
                                      <w:sz w:val="10"/>
                                    </w:rPr>
                                    <w:t> </w:t>
                                  </w:r>
                                  <w:r>
                                    <w:rPr>
                                      <w:rFonts w:ascii="Arial"/>
                                      <w:color w:val="424242"/>
                                      <w:w w:val="105"/>
                                      <w:sz w:val="10"/>
                                    </w:rPr>
                                    <w:t>of</w:t>
                                  </w:r>
                                  <w:r>
                                    <w:rPr>
                                      <w:rFonts w:ascii="Arial"/>
                                      <w:color w:val="424242"/>
                                      <w:spacing w:val="-1"/>
                                      <w:w w:val="105"/>
                                      <w:sz w:val="10"/>
                                    </w:rPr>
                                    <w:t> </w:t>
                                  </w:r>
                                  <w:r>
                                    <w:rPr>
                                      <w:rFonts w:ascii="Arial"/>
                                      <w:color w:val="424242"/>
                                      <w:spacing w:val="-5"/>
                                      <w:w w:val="105"/>
                                      <w:sz w:val="10"/>
                                    </w:rPr>
                                    <w:t>UI</w:t>
                                  </w:r>
                                </w:p>
                              </w:tc>
                              <w:tc>
                                <w:tcPr>
                                  <w:tcW w:w="951" w:type="dxa"/>
                                </w:tcPr>
                                <w:p>
                                  <w:pPr>
                                    <w:pStyle w:val="TableParagraph"/>
                                    <w:spacing w:before="27"/>
                                    <w:ind w:left="306"/>
                                    <w:rPr>
                                      <w:rFonts w:ascii="Arial"/>
                                      <w:sz w:val="10"/>
                                    </w:rPr>
                                  </w:pPr>
                                  <w:r>
                                    <w:rPr>
                                      <w:rFonts w:ascii="Arial"/>
                                      <w:color w:val="313131"/>
                                      <w:sz w:val="10"/>
                                    </w:rPr>
                                    <w:t>7</w:t>
                                  </w:r>
                                  <w:r>
                                    <w:rPr>
                                      <w:rFonts w:ascii="Arial"/>
                                      <w:color w:val="313131"/>
                                      <w:spacing w:val="-6"/>
                                      <w:sz w:val="10"/>
                                    </w:rPr>
                                    <w:t> </w:t>
                                  </w:r>
                                  <w:r>
                                    <w:rPr>
                                      <w:rFonts w:ascii="Arial"/>
                                      <w:color w:val="424242"/>
                                      <w:spacing w:val="-4"/>
                                      <w:sz w:val="10"/>
                                    </w:rPr>
                                    <w:t>days</w:t>
                                  </w:r>
                                </w:p>
                              </w:tc>
                              <w:tc>
                                <w:tcPr>
                                  <w:tcW w:w="937" w:type="dxa"/>
                                </w:tcPr>
                                <w:p>
                                  <w:pPr>
                                    <w:pStyle w:val="TableParagraph"/>
                                    <w:spacing w:before="27"/>
                                    <w:ind w:left="20" w:right="61"/>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20-12-</w:t>
                                  </w:r>
                                  <w:r>
                                    <w:rPr>
                                      <w:rFonts w:ascii="Arial"/>
                                      <w:color w:val="424242"/>
                                      <w:spacing w:val="-5"/>
                                      <w:sz w:val="10"/>
                                    </w:rPr>
                                    <w:t>22</w:t>
                                  </w:r>
                                </w:p>
                              </w:tc>
                              <w:tc>
                                <w:tcPr>
                                  <w:tcW w:w="955" w:type="dxa"/>
                                </w:tcPr>
                                <w:p>
                                  <w:pPr>
                                    <w:pStyle w:val="TableParagraph"/>
                                    <w:spacing w:before="27"/>
                                    <w:ind w:left="146"/>
                                    <w:rPr>
                                      <w:rFonts w:ascii="Arial"/>
                                      <w:sz w:val="10"/>
                                    </w:rPr>
                                  </w:pPr>
                                  <w:r>
                                    <w:rPr>
                                      <w:rFonts w:ascii="Arial"/>
                                      <w:color w:val="424242"/>
                                      <w:sz w:val="10"/>
                                    </w:rPr>
                                    <w:t>Mon</w:t>
                                  </w:r>
                                  <w:r>
                                    <w:rPr>
                                      <w:rFonts w:ascii="Arial"/>
                                      <w:color w:val="424242"/>
                                      <w:spacing w:val="-5"/>
                                      <w:sz w:val="10"/>
                                    </w:rPr>
                                    <w:t> </w:t>
                                  </w:r>
                                  <w:r>
                                    <w:rPr>
                                      <w:rFonts w:ascii="Arial"/>
                                      <w:color w:val="424242"/>
                                      <w:sz w:val="10"/>
                                    </w:rPr>
                                    <w:t>26-12-</w:t>
                                  </w:r>
                                  <w:r>
                                    <w:rPr>
                                      <w:rFonts w:ascii="Arial"/>
                                      <w:color w:val="424242"/>
                                      <w:spacing w:val="-7"/>
                                      <w:sz w:val="10"/>
                                    </w:rPr>
                                    <w:t>22</w:t>
                                  </w:r>
                                </w:p>
                              </w:tc>
                              <w:tc>
                                <w:tcPr>
                                  <w:tcW w:w="1882" w:type="dxa"/>
                                </w:tcPr>
                                <w:p>
                                  <w:pPr>
                                    <w:pStyle w:val="TableParagraph"/>
                                    <w:rPr>
                                      <w:sz w:val="10"/>
                                    </w:rPr>
                                  </w:pPr>
                                </w:p>
                              </w:tc>
                              <w:tc>
                                <w:tcPr>
                                  <w:tcW w:w="2017" w:type="dxa"/>
                                </w:tcPr>
                                <w:p>
                                  <w:pPr>
                                    <w:pStyle w:val="TableParagraph"/>
                                    <w:rPr>
                                      <w:sz w:val="10"/>
                                    </w:rPr>
                                  </w:pPr>
                                </w:p>
                              </w:tc>
                            </w:tr>
                            <w:tr>
                              <w:trPr>
                                <w:trHeight w:val="175" w:hRule="atLeast"/>
                              </w:trPr>
                              <w:tc>
                                <w:tcPr>
                                  <w:tcW w:w="861" w:type="dxa"/>
                                </w:tcPr>
                                <w:p>
                                  <w:pPr>
                                    <w:pStyle w:val="TableParagraph"/>
                                    <w:spacing w:before="30"/>
                                    <w:ind w:right="276"/>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before="30"/>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1.2</w:t>
                                  </w:r>
                                  <w:r>
                                    <w:rPr>
                                      <w:rFonts w:ascii="Arial"/>
                                      <w:color w:val="424242"/>
                                      <w:spacing w:val="-10"/>
                                      <w:w w:val="105"/>
                                      <w:sz w:val="10"/>
                                    </w:rPr>
                                    <w:t> </w:t>
                                  </w:r>
                                  <w:r>
                                    <w:rPr>
                                      <w:rFonts w:ascii="Arial"/>
                                      <w:color w:val="424242"/>
                                      <w:w w:val="105"/>
                                      <w:sz w:val="10"/>
                                    </w:rPr>
                                    <w:t>Development</w:t>
                                  </w:r>
                                  <w:r>
                                    <w:rPr>
                                      <w:rFonts w:ascii="Arial"/>
                                      <w:color w:val="424242"/>
                                      <w:spacing w:val="-2"/>
                                      <w:w w:val="105"/>
                                      <w:sz w:val="10"/>
                                    </w:rPr>
                                    <w:t> </w:t>
                                  </w:r>
                                  <w:r>
                                    <w:rPr>
                                      <w:rFonts w:ascii="Arial"/>
                                      <w:color w:val="424242"/>
                                      <w:w w:val="105"/>
                                      <w:sz w:val="10"/>
                                    </w:rPr>
                                    <w:t>of</w:t>
                                  </w:r>
                                  <w:r>
                                    <w:rPr>
                                      <w:rFonts w:ascii="Arial"/>
                                      <w:color w:val="424242"/>
                                      <w:spacing w:val="-1"/>
                                      <w:w w:val="105"/>
                                      <w:sz w:val="10"/>
                                    </w:rPr>
                                    <w:t> </w:t>
                                  </w:r>
                                  <w:r>
                                    <w:rPr>
                                      <w:rFonts w:ascii="Arial"/>
                                      <w:color w:val="424242"/>
                                      <w:spacing w:val="-2"/>
                                      <w:w w:val="105"/>
                                      <w:sz w:val="10"/>
                                    </w:rPr>
                                    <w:t>Animations</w:t>
                                  </w:r>
                                </w:p>
                              </w:tc>
                              <w:tc>
                                <w:tcPr>
                                  <w:tcW w:w="951" w:type="dxa"/>
                                </w:tcPr>
                                <w:p>
                                  <w:pPr>
                                    <w:pStyle w:val="TableParagraph"/>
                                    <w:spacing w:before="30"/>
                                    <w:ind w:left="301"/>
                                    <w:rPr>
                                      <w:rFonts w:ascii="Arial"/>
                                      <w:sz w:val="10"/>
                                    </w:rPr>
                                  </w:pPr>
                                  <w:r>
                                    <w:rPr>
                                      <w:rFonts w:ascii="Arial"/>
                                      <w:color w:val="424242"/>
                                      <w:w w:val="105"/>
                                      <w:sz w:val="10"/>
                                    </w:rPr>
                                    <w:t>3</w:t>
                                  </w:r>
                                  <w:r>
                                    <w:rPr>
                                      <w:rFonts w:ascii="Arial"/>
                                      <w:color w:val="424242"/>
                                      <w:spacing w:val="-6"/>
                                      <w:w w:val="105"/>
                                      <w:sz w:val="10"/>
                                    </w:rPr>
                                    <w:t> </w:t>
                                  </w:r>
                                  <w:r>
                                    <w:rPr>
                                      <w:rFonts w:ascii="Arial"/>
                                      <w:color w:val="424242"/>
                                      <w:spacing w:val="-4"/>
                                      <w:w w:val="105"/>
                                      <w:sz w:val="10"/>
                                    </w:rPr>
                                    <w:t>days</w:t>
                                  </w:r>
                                </w:p>
                              </w:tc>
                              <w:tc>
                                <w:tcPr>
                                  <w:tcW w:w="937" w:type="dxa"/>
                                </w:tcPr>
                                <w:p>
                                  <w:pPr>
                                    <w:pStyle w:val="TableParagraph"/>
                                    <w:spacing w:before="30"/>
                                    <w:ind w:left="25" w:right="61"/>
                                    <w:jc w:val="center"/>
                                    <w:rPr>
                                      <w:rFonts w:ascii="Arial"/>
                                      <w:sz w:val="10"/>
                                    </w:rPr>
                                  </w:pPr>
                                  <w:r>
                                    <w:rPr>
                                      <w:rFonts w:ascii="Arial"/>
                                      <w:color w:val="424242"/>
                                      <w:spacing w:val="-4"/>
                                      <w:sz w:val="10"/>
                                    </w:rPr>
                                    <w:t>Tue</w:t>
                                  </w:r>
                                  <w:r>
                                    <w:rPr>
                                      <w:rFonts w:ascii="Arial"/>
                                      <w:color w:val="424242"/>
                                      <w:spacing w:val="10"/>
                                      <w:sz w:val="10"/>
                                    </w:rPr>
                                    <w:t> </w:t>
                                  </w:r>
                                  <w:r>
                                    <w:rPr>
                                      <w:rFonts w:ascii="Arial"/>
                                      <w:color w:val="424242"/>
                                      <w:spacing w:val="-4"/>
                                      <w:sz w:val="10"/>
                                    </w:rPr>
                                    <w:t>20</w:t>
                                  </w:r>
                                  <w:r>
                                    <w:rPr>
                                      <w:rFonts w:ascii="Arial"/>
                                      <w:color w:val="0C0C0C"/>
                                      <w:spacing w:val="-4"/>
                                      <w:sz w:val="10"/>
                                    </w:rPr>
                                    <w:t>-</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955" w:type="dxa"/>
                                </w:tcPr>
                                <w:p>
                                  <w:pPr>
                                    <w:pStyle w:val="TableParagraph"/>
                                    <w:spacing w:before="30"/>
                                    <w:ind w:left="151"/>
                                    <w:rPr>
                                      <w:rFonts w:ascii="Arial"/>
                                      <w:sz w:val="10"/>
                                    </w:rPr>
                                  </w:pPr>
                                  <w:r>
                                    <w:rPr>
                                      <w:rFonts w:ascii="Arial"/>
                                      <w:color w:val="424242"/>
                                      <w:w w:val="90"/>
                                      <w:sz w:val="10"/>
                                    </w:rPr>
                                    <w:t>Fri</w:t>
                                  </w:r>
                                  <w:r>
                                    <w:rPr>
                                      <w:rFonts w:ascii="Arial"/>
                                      <w:color w:val="424242"/>
                                      <w:spacing w:val="6"/>
                                      <w:sz w:val="10"/>
                                    </w:rPr>
                                    <w:t> </w:t>
                                  </w:r>
                                  <w:r>
                                    <w:rPr>
                                      <w:rFonts w:ascii="Arial"/>
                                      <w:color w:val="424242"/>
                                      <w:w w:val="90"/>
                                      <w:sz w:val="10"/>
                                    </w:rPr>
                                    <w:t>23</w:t>
                                  </w:r>
                                  <w:r>
                                    <w:rPr>
                                      <w:rFonts w:ascii="Arial"/>
                                      <w:color w:val="0C0C0C"/>
                                      <w:w w:val="90"/>
                                      <w:sz w:val="10"/>
                                    </w:rPr>
                                    <w:t>-</w:t>
                                  </w:r>
                                  <w:r>
                                    <w:rPr>
                                      <w:rFonts w:ascii="Arial"/>
                                      <w:color w:val="424242"/>
                                      <w:w w:val="90"/>
                                      <w:sz w:val="10"/>
                                    </w:rPr>
                                    <w:t>12</w:t>
                                  </w:r>
                                  <w:r>
                                    <w:rPr>
                                      <w:rFonts w:ascii="Arial"/>
                                      <w:color w:val="0C0C0C"/>
                                      <w:w w:val="90"/>
                                      <w:sz w:val="10"/>
                                    </w:rPr>
                                    <w:t>-</w:t>
                                  </w:r>
                                  <w:r>
                                    <w:rPr>
                                      <w:rFonts w:ascii="Arial"/>
                                      <w:color w:val="424242"/>
                                      <w:spacing w:val="-5"/>
                                      <w:w w:val="90"/>
                                      <w:sz w:val="10"/>
                                    </w:rPr>
                                    <w:t>22</w:t>
                                  </w:r>
                                </w:p>
                              </w:tc>
                              <w:tc>
                                <w:tcPr>
                                  <w:tcW w:w="1882" w:type="dxa"/>
                                </w:tcPr>
                                <w:p>
                                  <w:pPr>
                                    <w:pStyle w:val="TableParagraph"/>
                                    <w:rPr>
                                      <w:sz w:val="10"/>
                                    </w:rPr>
                                  </w:pPr>
                                </w:p>
                              </w:tc>
                              <w:tc>
                                <w:tcPr>
                                  <w:tcW w:w="2017" w:type="dxa"/>
                                </w:tcPr>
                                <w:p>
                                  <w:pPr>
                                    <w:pStyle w:val="TableParagraph"/>
                                    <w:spacing w:before="30"/>
                                    <w:ind w:right="94"/>
                                    <w:jc w:val="right"/>
                                    <w:rPr>
                                      <w:rFonts w:ascii="Arial"/>
                                      <w:sz w:val="10"/>
                                    </w:rPr>
                                  </w:pPr>
                                  <w:r>
                                    <w:rPr>
                                      <w:rFonts w:ascii="Arial"/>
                                      <w:color w:val="2D90E2"/>
                                      <w:spacing w:val="-10"/>
                                      <w:sz w:val="10"/>
                                    </w:rPr>
                                    <w:t>-</w:t>
                                  </w:r>
                                </w:p>
                              </w:tc>
                            </w:tr>
                            <w:tr>
                              <w:trPr>
                                <w:trHeight w:val="175" w:hRule="atLeast"/>
                              </w:trPr>
                              <w:tc>
                                <w:tcPr>
                                  <w:tcW w:w="861" w:type="dxa"/>
                                </w:tcPr>
                                <w:p>
                                  <w:pPr>
                                    <w:pStyle w:val="TableParagraph"/>
                                    <w:spacing w:before="27"/>
                                    <w:ind w:right="275"/>
                                    <w:jc w:val="right"/>
                                    <w:rPr>
                                      <w:rFonts w:ascii="Arial"/>
                                      <w:i/>
                                      <w:sz w:val="10"/>
                                    </w:rPr>
                                  </w:pPr>
                                  <w:r>
                                    <w:rPr>
                                      <w:rFonts w:ascii="Arial"/>
                                      <w:i/>
                                      <w:color w:val="567CA3"/>
                                      <w:spacing w:val="-2"/>
                                      <w:sz w:val="10"/>
                                    </w:rPr>
                                    <w:t>-</w:t>
                                  </w:r>
                                  <w:r>
                                    <w:rPr>
                                      <w:rFonts w:ascii="Arial"/>
                                      <w:i/>
                                      <w:color w:val="567CA3"/>
                                      <w:spacing w:val="-7"/>
                                      <w:sz w:val="10"/>
                                    </w:rPr>
                                    <w:t>:.</w:t>
                                  </w:r>
                                </w:p>
                              </w:tc>
                              <w:tc>
                                <w:tcPr>
                                  <w:tcW w:w="2601" w:type="dxa"/>
                                </w:tcPr>
                                <w:p>
                                  <w:pPr>
                                    <w:pStyle w:val="TableParagraph"/>
                                    <w:spacing w:before="27"/>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1.3</w:t>
                                  </w:r>
                                  <w:r>
                                    <w:rPr>
                                      <w:rFonts w:ascii="Arial"/>
                                      <w:color w:val="424242"/>
                                      <w:spacing w:val="-10"/>
                                      <w:w w:val="105"/>
                                      <w:sz w:val="10"/>
                                    </w:rPr>
                                    <w:t> </w:t>
                                  </w:r>
                                  <w:r>
                                    <w:rPr>
                                      <w:rFonts w:ascii="Arial"/>
                                      <w:color w:val="424242"/>
                                      <w:w w:val="105"/>
                                      <w:sz w:val="10"/>
                                    </w:rPr>
                                    <w:t>Development</w:t>
                                  </w:r>
                                  <w:r>
                                    <w:rPr>
                                      <w:rFonts w:ascii="Arial"/>
                                      <w:color w:val="424242"/>
                                      <w:spacing w:val="4"/>
                                      <w:w w:val="105"/>
                                      <w:sz w:val="10"/>
                                    </w:rPr>
                                    <w:t> </w:t>
                                  </w:r>
                                  <w:r>
                                    <w:rPr>
                                      <w:rFonts w:ascii="Arial"/>
                                      <w:color w:val="424242"/>
                                      <w:w w:val="105"/>
                                      <w:sz w:val="10"/>
                                    </w:rPr>
                                    <w:t>of</w:t>
                                  </w:r>
                                  <w:r>
                                    <w:rPr>
                                      <w:rFonts w:ascii="Arial"/>
                                      <w:color w:val="424242"/>
                                      <w:spacing w:val="-1"/>
                                      <w:w w:val="105"/>
                                      <w:sz w:val="10"/>
                                    </w:rPr>
                                    <w:t> </w:t>
                                  </w:r>
                                  <w:r>
                                    <w:rPr>
                                      <w:rFonts w:ascii="Arial"/>
                                      <w:color w:val="424242"/>
                                      <w:w w:val="105"/>
                                      <w:sz w:val="10"/>
                                    </w:rPr>
                                    <w:t>core </w:t>
                                  </w:r>
                                  <w:r>
                                    <w:rPr>
                                      <w:rFonts w:ascii="Arial"/>
                                      <w:color w:val="424242"/>
                                      <w:spacing w:val="-2"/>
                                      <w:w w:val="105"/>
                                      <w:sz w:val="10"/>
                                    </w:rPr>
                                    <w:t>features</w:t>
                                  </w:r>
                                </w:p>
                              </w:tc>
                              <w:tc>
                                <w:tcPr>
                                  <w:tcW w:w="951" w:type="dxa"/>
                                </w:tcPr>
                                <w:p>
                                  <w:pPr>
                                    <w:pStyle w:val="TableParagraph"/>
                                    <w:spacing w:before="27"/>
                                    <w:ind w:left="309"/>
                                    <w:rPr>
                                      <w:rFonts w:ascii="Arial"/>
                                      <w:sz w:val="10"/>
                                    </w:rPr>
                                  </w:pPr>
                                  <w:r>
                                    <w:rPr>
                                      <w:rFonts w:ascii="Arial"/>
                                      <w:color w:val="424242"/>
                                      <w:w w:val="90"/>
                                      <w:sz w:val="10"/>
                                    </w:rPr>
                                    <w:t>15</w:t>
                                  </w:r>
                                  <w:r>
                                    <w:rPr>
                                      <w:rFonts w:ascii="Arial"/>
                                      <w:color w:val="424242"/>
                                      <w:spacing w:val="-1"/>
                                      <w:w w:val="95"/>
                                      <w:sz w:val="10"/>
                                    </w:rPr>
                                    <w:t> </w:t>
                                  </w:r>
                                  <w:r>
                                    <w:rPr>
                                      <w:rFonts w:ascii="Arial"/>
                                      <w:color w:val="424242"/>
                                      <w:spacing w:val="-4"/>
                                      <w:w w:val="95"/>
                                      <w:sz w:val="10"/>
                                    </w:rPr>
                                    <w:t>days</w:t>
                                  </w:r>
                                </w:p>
                              </w:tc>
                              <w:tc>
                                <w:tcPr>
                                  <w:tcW w:w="937" w:type="dxa"/>
                                </w:tcPr>
                                <w:p>
                                  <w:pPr>
                                    <w:pStyle w:val="TableParagraph"/>
                                    <w:spacing w:before="27"/>
                                    <w:ind w:left="21" w:right="61"/>
                                    <w:jc w:val="center"/>
                                    <w:rPr>
                                      <w:rFonts w:ascii="Arial"/>
                                      <w:sz w:val="10"/>
                                    </w:rPr>
                                  </w:pPr>
                                  <w:r>
                                    <w:rPr>
                                      <w:rFonts w:ascii="Arial"/>
                                      <w:color w:val="424242"/>
                                      <w:spacing w:val="-4"/>
                                      <w:sz w:val="10"/>
                                    </w:rPr>
                                    <w:t>Tue</w:t>
                                  </w:r>
                                  <w:r>
                                    <w:rPr>
                                      <w:rFonts w:ascii="Arial"/>
                                      <w:color w:val="424242"/>
                                      <w:spacing w:val="4"/>
                                      <w:sz w:val="10"/>
                                    </w:rPr>
                                    <w:t> </w:t>
                                  </w:r>
                                  <w:r>
                                    <w:rPr>
                                      <w:rFonts w:ascii="Arial"/>
                                      <w:color w:val="424242"/>
                                      <w:spacing w:val="-4"/>
                                      <w:sz w:val="10"/>
                                    </w:rPr>
                                    <w:t>20-12-</w:t>
                                  </w:r>
                                  <w:r>
                                    <w:rPr>
                                      <w:rFonts w:ascii="Arial"/>
                                      <w:color w:val="424242"/>
                                      <w:spacing w:val="-5"/>
                                      <w:sz w:val="10"/>
                                    </w:rPr>
                                    <w:t>22</w:t>
                                  </w:r>
                                </w:p>
                              </w:tc>
                              <w:tc>
                                <w:tcPr>
                                  <w:tcW w:w="955" w:type="dxa"/>
                                </w:tcPr>
                                <w:p>
                                  <w:pPr>
                                    <w:pStyle w:val="TableParagraph"/>
                                    <w:spacing w:before="27"/>
                                    <w:ind w:left="152"/>
                                    <w:rPr>
                                      <w:rFonts w:ascii="Arial"/>
                                      <w:sz w:val="10"/>
                                    </w:rPr>
                                  </w:pPr>
                                  <w:r>
                                    <w:rPr>
                                      <w:rFonts w:ascii="Arial"/>
                                      <w:color w:val="424242"/>
                                      <w:spacing w:val="-4"/>
                                      <w:sz w:val="10"/>
                                    </w:rPr>
                                    <w:t>Tue</w:t>
                                  </w:r>
                                  <w:r>
                                    <w:rPr>
                                      <w:rFonts w:ascii="Arial"/>
                                      <w:color w:val="424242"/>
                                      <w:spacing w:val="1"/>
                                      <w:sz w:val="10"/>
                                    </w:rPr>
                                    <w:t> </w:t>
                                  </w:r>
                                  <w:r>
                                    <w:rPr>
                                      <w:rFonts w:ascii="Arial"/>
                                      <w:color w:val="424242"/>
                                      <w:spacing w:val="-4"/>
                                      <w:sz w:val="10"/>
                                    </w:rPr>
                                    <w:t>03-01-</w:t>
                                  </w:r>
                                  <w:r>
                                    <w:rPr>
                                      <w:rFonts w:ascii="Arial"/>
                                      <w:color w:val="424242"/>
                                      <w:spacing w:val="-5"/>
                                      <w:sz w:val="10"/>
                                    </w:rPr>
                                    <w:t>23</w:t>
                                  </w:r>
                                </w:p>
                              </w:tc>
                              <w:tc>
                                <w:tcPr>
                                  <w:tcW w:w="1882" w:type="dxa"/>
                                </w:tcPr>
                                <w:p>
                                  <w:pPr>
                                    <w:pStyle w:val="TableParagraph"/>
                                    <w:rPr>
                                      <w:sz w:val="10"/>
                                    </w:rPr>
                                  </w:pPr>
                                </w:p>
                              </w:tc>
                              <w:tc>
                                <w:tcPr>
                                  <w:tcW w:w="2017" w:type="dxa"/>
                                </w:tcPr>
                                <w:p>
                                  <w:pPr>
                                    <w:pStyle w:val="TableParagraph"/>
                                    <w:rPr>
                                      <w:sz w:val="10"/>
                                    </w:rPr>
                                  </w:pPr>
                                </w:p>
                              </w:tc>
                            </w:tr>
                            <w:tr>
                              <w:trPr>
                                <w:trHeight w:val="159" w:hRule="atLeast"/>
                              </w:trPr>
                              <w:tc>
                                <w:tcPr>
                                  <w:tcW w:w="861" w:type="dxa"/>
                                </w:tcPr>
                                <w:p>
                                  <w:pPr>
                                    <w:pStyle w:val="TableParagraph"/>
                                    <w:spacing w:line="110" w:lineRule="exact" w:before="30"/>
                                    <w:ind w:right="275"/>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line="110" w:lineRule="exact" w:before="30"/>
                                    <w:ind w:left="464"/>
                                    <w:rPr>
                                      <w:rFonts w:ascii="Arial"/>
                                      <w:sz w:val="10"/>
                                    </w:rPr>
                                  </w:pPr>
                                  <w:r>
                                    <w:rPr>
                                      <w:rFonts w:ascii="Arial"/>
                                      <w:color w:val="424242"/>
                                      <w:spacing w:val="-4"/>
                                      <w:sz w:val="10"/>
                                    </w:rPr>
                                    <w:t>3</w:t>
                                  </w:r>
                                  <w:r>
                                    <w:rPr>
                                      <w:rFonts w:ascii="Arial"/>
                                      <w:color w:val="0C0C0C"/>
                                      <w:spacing w:val="-4"/>
                                      <w:sz w:val="10"/>
                                    </w:rPr>
                                    <w:t>.</w:t>
                                  </w:r>
                                  <w:r>
                                    <w:rPr>
                                      <w:rFonts w:ascii="Arial"/>
                                      <w:color w:val="424242"/>
                                      <w:spacing w:val="-4"/>
                                      <w:sz w:val="10"/>
                                    </w:rPr>
                                    <w:t>1.4</w:t>
                                  </w:r>
                                  <w:r>
                                    <w:rPr>
                                      <w:rFonts w:ascii="Arial"/>
                                      <w:color w:val="424242"/>
                                      <w:spacing w:val="-3"/>
                                      <w:sz w:val="10"/>
                                    </w:rPr>
                                    <w:t> </w:t>
                                  </w:r>
                                  <w:r>
                                    <w:rPr>
                                      <w:rFonts w:ascii="Arial"/>
                                      <w:color w:val="424242"/>
                                      <w:spacing w:val="-4"/>
                                      <w:sz w:val="10"/>
                                    </w:rPr>
                                    <w:t>API</w:t>
                                  </w:r>
                                  <w:r>
                                    <w:rPr>
                                      <w:rFonts w:ascii="Arial"/>
                                      <w:color w:val="424242"/>
                                      <w:spacing w:val="1"/>
                                      <w:sz w:val="10"/>
                                    </w:rPr>
                                    <w:t> </w:t>
                                  </w:r>
                                  <w:r>
                                    <w:rPr>
                                      <w:rFonts w:ascii="Arial"/>
                                      <w:color w:val="606060"/>
                                      <w:spacing w:val="-4"/>
                                      <w:sz w:val="10"/>
                                    </w:rPr>
                                    <w:t>i11tegrutiun</w:t>
                                  </w:r>
                                </w:p>
                              </w:tc>
                              <w:tc>
                                <w:tcPr>
                                  <w:tcW w:w="951" w:type="dxa"/>
                                </w:tcPr>
                                <w:p>
                                  <w:pPr>
                                    <w:pStyle w:val="TableParagraph"/>
                                    <w:spacing w:line="110" w:lineRule="exact" w:before="30"/>
                                    <w:ind w:left="301"/>
                                    <w:rPr>
                                      <w:rFonts w:ascii="Arial"/>
                                      <w:sz w:val="10"/>
                                    </w:rPr>
                                  </w:pPr>
                                  <w:r>
                                    <w:rPr>
                                      <w:rFonts w:ascii="Arial"/>
                                      <w:color w:val="424242"/>
                                      <w:sz w:val="10"/>
                                    </w:rPr>
                                    <w:t>3</w:t>
                                  </w:r>
                                  <w:r>
                                    <w:rPr>
                                      <w:rFonts w:ascii="Arial"/>
                                      <w:color w:val="424242"/>
                                      <w:spacing w:val="-2"/>
                                      <w:sz w:val="10"/>
                                    </w:rPr>
                                    <w:t> dU'{S</w:t>
                                  </w:r>
                                </w:p>
                              </w:tc>
                              <w:tc>
                                <w:tcPr>
                                  <w:tcW w:w="937" w:type="dxa"/>
                                </w:tcPr>
                                <w:p>
                                  <w:pPr>
                                    <w:pStyle w:val="TableParagraph"/>
                                    <w:spacing w:line="110" w:lineRule="exact" w:before="30"/>
                                    <w:ind w:left="21" w:right="61"/>
                                    <w:jc w:val="center"/>
                                    <w:rPr>
                                      <w:rFonts w:ascii="Arial"/>
                                      <w:sz w:val="10"/>
                                    </w:rPr>
                                  </w:pPr>
                                  <w:r>
                                    <w:rPr>
                                      <w:rFonts w:ascii="Arial"/>
                                      <w:color w:val="424242"/>
                                      <w:spacing w:val="-4"/>
                                      <w:sz w:val="10"/>
                                    </w:rPr>
                                    <w:t>Tue</w:t>
                                  </w:r>
                                  <w:r>
                                    <w:rPr>
                                      <w:rFonts w:ascii="Arial"/>
                                      <w:color w:val="424242"/>
                                      <w:spacing w:val="4"/>
                                      <w:sz w:val="10"/>
                                    </w:rPr>
                                    <w:t> </w:t>
                                  </w:r>
                                  <w:r>
                                    <w:rPr>
                                      <w:rFonts w:ascii="Arial"/>
                                      <w:color w:val="313131"/>
                                      <w:spacing w:val="-4"/>
                                      <w:sz w:val="10"/>
                                    </w:rPr>
                                    <w:t>20-12-</w:t>
                                  </w:r>
                                  <w:r>
                                    <w:rPr>
                                      <w:rFonts w:ascii="Arial"/>
                                      <w:color w:val="313131"/>
                                      <w:spacing w:val="-5"/>
                                      <w:sz w:val="10"/>
                                    </w:rPr>
                                    <w:t>22</w:t>
                                  </w:r>
                                </w:p>
                              </w:tc>
                              <w:tc>
                                <w:tcPr>
                                  <w:tcW w:w="955" w:type="dxa"/>
                                </w:tcPr>
                                <w:p>
                                  <w:pPr>
                                    <w:pStyle w:val="TableParagraph"/>
                                    <w:spacing w:line="110" w:lineRule="exact" w:before="30"/>
                                    <w:ind w:left="151"/>
                                    <w:rPr>
                                      <w:rFonts w:ascii="Arial"/>
                                      <w:sz w:val="10"/>
                                    </w:rPr>
                                  </w:pPr>
                                  <w:r>
                                    <w:rPr>
                                      <w:rFonts w:ascii="Arial"/>
                                      <w:color w:val="424242"/>
                                      <w:w w:val="90"/>
                                      <w:sz w:val="10"/>
                                    </w:rPr>
                                    <w:t>Fri</w:t>
                                  </w:r>
                                  <w:r>
                                    <w:rPr>
                                      <w:rFonts w:ascii="Arial"/>
                                      <w:color w:val="424242"/>
                                      <w:spacing w:val="6"/>
                                      <w:sz w:val="10"/>
                                    </w:rPr>
                                    <w:t> </w:t>
                                  </w:r>
                                  <w:r>
                                    <w:rPr>
                                      <w:rFonts w:ascii="Arial"/>
                                      <w:color w:val="424242"/>
                                      <w:w w:val="90"/>
                                      <w:sz w:val="10"/>
                                    </w:rPr>
                                    <w:t>23</w:t>
                                  </w:r>
                                  <w:r>
                                    <w:rPr>
                                      <w:rFonts w:ascii="Arial"/>
                                      <w:color w:val="0C0C0C"/>
                                      <w:w w:val="90"/>
                                      <w:sz w:val="10"/>
                                    </w:rPr>
                                    <w:t>-</w:t>
                                  </w:r>
                                  <w:r>
                                    <w:rPr>
                                      <w:rFonts w:ascii="Arial"/>
                                      <w:color w:val="424242"/>
                                      <w:w w:val="90"/>
                                      <w:sz w:val="10"/>
                                    </w:rPr>
                                    <w:t>12</w:t>
                                  </w:r>
                                  <w:r>
                                    <w:rPr>
                                      <w:rFonts w:ascii="Arial"/>
                                      <w:color w:val="0C0C0C"/>
                                      <w:w w:val="90"/>
                                      <w:sz w:val="10"/>
                                    </w:rPr>
                                    <w:t>-</w:t>
                                  </w:r>
                                  <w:r>
                                    <w:rPr>
                                      <w:rFonts w:ascii="Arial"/>
                                      <w:color w:val="424242"/>
                                      <w:spacing w:val="-5"/>
                                      <w:w w:val="90"/>
                                      <w:sz w:val="10"/>
                                    </w:rPr>
                                    <w:t>22</w:t>
                                  </w:r>
                                </w:p>
                              </w:tc>
                              <w:tc>
                                <w:tcPr>
                                  <w:tcW w:w="1882" w:type="dxa"/>
                                </w:tcPr>
                                <w:p>
                                  <w:pPr>
                                    <w:pStyle w:val="TableParagraph"/>
                                    <w:rPr>
                                      <w:sz w:val="10"/>
                                    </w:rPr>
                                  </w:pPr>
                                </w:p>
                              </w:tc>
                              <w:tc>
                                <w:tcPr>
                                  <w:tcW w:w="2017" w:type="dxa"/>
                                </w:tcPr>
                                <w:p>
                                  <w:pPr>
                                    <w:pStyle w:val="TableParagraph"/>
                                    <w:spacing w:line="110" w:lineRule="exact" w:before="30"/>
                                    <w:ind w:right="94"/>
                                    <w:jc w:val="right"/>
                                    <w:rPr>
                                      <w:rFonts w:ascii="Arial"/>
                                      <w:sz w:val="10"/>
                                    </w:rPr>
                                  </w:pPr>
                                  <w:r>
                                    <w:rPr>
                                      <w:rFonts w:ascii="Arial"/>
                                      <w:color w:val="2D90E2"/>
                                      <w:spacing w:val="-10"/>
                                      <w:sz w:val="10"/>
                                    </w:rPr>
                                    <w:t>-</w:t>
                                  </w:r>
                                </w:p>
                              </w:tc>
                            </w:tr>
                            <w:tr>
                              <w:trPr>
                                <w:trHeight w:val="194" w:hRule="atLeast"/>
                              </w:trPr>
                              <w:tc>
                                <w:tcPr>
                                  <w:tcW w:w="861" w:type="dxa"/>
                                </w:tcPr>
                                <w:p>
                                  <w:pPr>
                                    <w:pStyle w:val="TableParagraph"/>
                                    <w:spacing w:before="38"/>
                                    <w:ind w:right="245"/>
                                    <w:jc w:val="right"/>
                                    <w:rPr>
                                      <w:rFonts w:ascii="Arial"/>
                                      <w:sz w:val="10"/>
                                    </w:rPr>
                                  </w:pPr>
                                  <w:r>
                                    <w:rPr>
                                      <w:rFonts w:ascii="Arial"/>
                                      <w:color w:val="59CACA"/>
                                      <w:spacing w:val="-4"/>
                                      <w:sz w:val="10"/>
                                    </w:rPr>
                                    <w:t>,,;-</w:t>
                                  </w:r>
                                </w:p>
                              </w:tc>
                              <w:tc>
                                <w:tcPr>
                                  <w:tcW w:w="2601" w:type="dxa"/>
                                </w:tcPr>
                                <w:p>
                                  <w:pPr>
                                    <w:pStyle w:val="TableParagraph"/>
                                    <w:spacing w:before="38"/>
                                    <w:ind w:left="353"/>
                                    <w:rPr>
                                      <w:rFonts w:ascii="Arial"/>
                                      <w:sz w:val="10"/>
                                    </w:rPr>
                                  </w:pPr>
                                  <w:r>
                                    <w:rPr>
                                      <w:rFonts w:ascii="Arial"/>
                                      <w:color w:val="0C0C0C"/>
                                      <w:w w:val="105"/>
                                      <w:sz w:val="10"/>
                                    </w:rPr>
                                    <w:t>3.2</w:t>
                                  </w:r>
                                  <w:r>
                                    <w:rPr>
                                      <w:rFonts w:ascii="Arial"/>
                                      <w:color w:val="0C0C0C"/>
                                      <w:spacing w:val="-11"/>
                                      <w:w w:val="105"/>
                                      <w:sz w:val="10"/>
                                    </w:rPr>
                                    <w:t> </w:t>
                                  </w:r>
                                  <w:r>
                                    <w:rPr>
                                      <w:rFonts w:ascii="Arial"/>
                                      <w:color w:val="0C0C0C"/>
                                      <w:w w:val="105"/>
                                      <w:sz w:val="10"/>
                                    </w:rPr>
                                    <w:t>Development</w:t>
                                  </w:r>
                                  <w:r>
                                    <w:rPr>
                                      <w:rFonts w:ascii="Arial"/>
                                      <w:color w:val="0C0C0C"/>
                                      <w:spacing w:val="11"/>
                                      <w:w w:val="105"/>
                                      <w:sz w:val="10"/>
                                    </w:rPr>
                                    <w:t> </w:t>
                                  </w:r>
                                  <w:r>
                                    <w:rPr>
                                      <w:rFonts w:ascii="Arial"/>
                                      <w:color w:val="0C0C0C"/>
                                      <w:w w:val="105"/>
                                      <w:sz w:val="10"/>
                                    </w:rPr>
                                    <w:t>of</w:t>
                                  </w:r>
                                  <w:r>
                                    <w:rPr>
                                      <w:rFonts w:ascii="Arial"/>
                                      <w:color w:val="0C0C0C"/>
                                      <w:spacing w:val="-1"/>
                                      <w:w w:val="105"/>
                                      <w:sz w:val="10"/>
                                    </w:rPr>
                                    <w:t> </w:t>
                                  </w:r>
                                  <w:r>
                                    <w:rPr>
                                      <w:rFonts w:ascii="Arial"/>
                                      <w:color w:val="0C0C0C"/>
                                      <w:w w:val="105"/>
                                      <w:sz w:val="10"/>
                                    </w:rPr>
                                    <w:t>backend</w:t>
                                  </w:r>
                                  <w:r>
                                    <w:rPr>
                                      <w:rFonts w:ascii="Arial"/>
                                      <w:color w:val="0C0C0C"/>
                                      <w:spacing w:val="-6"/>
                                      <w:w w:val="105"/>
                                      <w:sz w:val="10"/>
                                    </w:rPr>
                                    <w:t> </w:t>
                                  </w:r>
                                  <w:r>
                                    <w:rPr>
                                      <w:rFonts w:ascii="Arial"/>
                                      <w:color w:val="0C0C0C"/>
                                      <w:spacing w:val="-2"/>
                                      <w:w w:val="105"/>
                                      <w:sz w:val="10"/>
                                    </w:rPr>
                                    <w:t>services</w:t>
                                  </w:r>
                                </w:p>
                              </w:tc>
                              <w:tc>
                                <w:tcPr>
                                  <w:tcW w:w="951" w:type="dxa"/>
                                </w:tcPr>
                                <w:p>
                                  <w:pPr>
                                    <w:pStyle w:val="TableParagraph"/>
                                    <w:spacing w:before="38"/>
                                    <w:ind w:left="300"/>
                                    <w:rPr>
                                      <w:rFonts w:ascii="Arial"/>
                                      <w:sz w:val="10"/>
                                    </w:rPr>
                                  </w:pPr>
                                  <w:r>
                                    <w:rPr>
                                      <w:rFonts w:ascii="Arial"/>
                                      <w:color w:val="0C0C0C"/>
                                      <w:spacing w:val="-4"/>
                                      <w:sz w:val="10"/>
                                    </w:rPr>
                                    <w:t>16.38</w:t>
                                  </w:r>
                                  <w:r>
                                    <w:rPr>
                                      <w:rFonts w:ascii="Arial"/>
                                      <w:color w:val="0C0C0C"/>
                                      <w:spacing w:val="2"/>
                                      <w:sz w:val="10"/>
                                    </w:rPr>
                                    <w:t> </w:t>
                                  </w:r>
                                  <w:r>
                                    <w:rPr>
                                      <w:rFonts w:ascii="Arial"/>
                                      <w:color w:val="0C0C0C"/>
                                      <w:spacing w:val="-4"/>
                                      <w:sz w:val="10"/>
                                    </w:rPr>
                                    <w:t>days</w:t>
                                  </w:r>
                                </w:p>
                              </w:tc>
                              <w:tc>
                                <w:tcPr>
                                  <w:tcW w:w="937" w:type="dxa"/>
                                </w:tcPr>
                                <w:p>
                                  <w:pPr>
                                    <w:pStyle w:val="TableParagraph"/>
                                    <w:spacing w:before="38"/>
                                    <w:ind w:left="41" w:right="61"/>
                                    <w:jc w:val="center"/>
                                    <w:rPr>
                                      <w:rFonts w:ascii="Arial"/>
                                      <w:sz w:val="10"/>
                                    </w:rPr>
                                  </w:pPr>
                                  <w:r>
                                    <w:rPr>
                                      <w:rFonts w:ascii="Arial"/>
                                      <w:color w:val="0C0C0C"/>
                                      <w:spacing w:val="-4"/>
                                      <w:sz w:val="10"/>
                                    </w:rPr>
                                    <w:t>Sun</w:t>
                                  </w:r>
                                  <w:r>
                                    <w:rPr>
                                      <w:rFonts w:ascii="Arial"/>
                                      <w:color w:val="0C0C0C"/>
                                      <w:spacing w:val="9"/>
                                      <w:sz w:val="10"/>
                                    </w:rPr>
                                    <w:t> </w:t>
                                  </w:r>
                                  <w:r>
                                    <w:rPr>
                                      <w:rFonts w:ascii="Arial"/>
                                      <w:color w:val="0C0C0C"/>
                                      <w:spacing w:val="-4"/>
                                      <w:sz w:val="10"/>
                                    </w:rPr>
                                    <w:t>18-12-</w:t>
                                  </w:r>
                                  <w:r>
                                    <w:rPr>
                                      <w:rFonts w:ascii="Arial"/>
                                      <w:color w:val="0C0C0C"/>
                                      <w:spacing w:val="-5"/>
                                      <w:sz w:val="10"/>
                                    </w:rPr>
                                    <w:t>22</w:t>
                                  </w:r>
                                </w:p>
                              </w:tc>
                              <w:tc>
                                <w:tcPr>
                                  <w:tcW w:w="955" w:type="dxa"/>
                                </w:tcPr>
                                <w:p>
                                  <w:pPr>
                                    <w:pStyle w:val="TableParagraph"/>
                                    <w:spacing w:before="38"/>
                                    <w:ind w:left="146"/>
                                    <w:rPr>
                                      <w:rFonts w:ascii="Arial"/>
                                      <w:sz w:val="10"/>
                                    </w:rPr>
                                  </w:pPr>
                                  <w:r>
                                    <w:rPr>
                                      <w:rFonts w:ascii="Arial"/>
                                      <w:color w:val="0C0C0C"/>
                                      <w:sz w:val="10"/>
                                    </w:rPr>
                                    <w:t>Mon</w:t>
                                  </w:r>
                                  <w:r>
                                    <w:rPr>
                                      <w:rFonts w:ascii="Arial"/>
                                      <w:color w:val="0C0C0C"/>
                                      <w:spacing w:val="3"/>
                                      <w:sz w:val="10"/>
                                    </w:rPr>
                                    <w:t> </w:t>
                                  </w:r>
                                  <w:r>
                                    <w:rPr>
                                      <w:rFonts w:ascii="Arial"/>
                                      <w:color w:val="0C0C0C"/>
                                      <w:sz w:val="10"/>
                                    </w:rPr>
                                    <w:t>02-01-</w:t>
                                  </w:r>
                                  <w:r>
                                    <w:rPr>
                                      <w:rFonts w:ascii="Arial"/>
                                      <w:color w:val="0C0C0C"/>
                                      <w:spacing w:val="-5"/>
                                      <w:sz w:val="10"/>
                                    </w:rPr>
                                    <w:t>23</w:t>
                                  </w:r>
                                </w:p>
                              </w:tc>
                              <w:tc>
                                <w:tcPr>
                                  <w:tcW w:w="1882" w:type="dxa"/>
                                </w:tcPr>
                                <w:p>
                                  <w:pPr>
                                    <w:pStyle w:val="TableParagraph"/>
                                    <w:rPr>
                                      <w:sz w:val="10"/>
                                    </w:rPr>
                                  </w:pPr>
                                </w:p>
                              </w:tc>
                              <w:tc>
                                <w:tcPr>
                                  <w:tcW w:w="2017" w:type="dxa"/>
                                </w:tcPr>
                                <w:p>
                                  <w:pPr>
                                    <w:pStyle w:val="TableParagraph"/>
                                    <w:spacing w:before="10"/>
                                    <w:ind w:right="224"/>
                                    <w:jc w:val="right"/>
                                    <w:rPr>
                                      <w:rFonts w:ascii="Arial"/>
                                      <w:sz w:val="13"/>
                                    </w:rPr>
                                  </w:pPr>
                                  <w:r>
                                    <w:rPr>
                                      <w:rFonts w:ascii="Arial"/>
                                      <w:color w:val="36542D"/>
                                      <w:spacing w:val="-5"/>
                                      <w:sz w:val="13"/>
                                    </w:rPr>
                                    <w:t>r=</w:t>
                                  </w:r>
                                </w:p>
                              </w:tc>
                            </w:tr>
                            <w:tr>
                              <w:trPr>
                                <w:trHeight w:val="172" w:hRule="atLeast"/>
                              </w:trPr>
                              <w:tc>
                                <w:tcPr>
                                  <w:tcW w:w="861" w:type="dxa"/>
                                </w:tcPr>
                                <w:p>
                                  <w:pPr>
                                    <w:pStyle w:val="TableParagraph"/>
                                    <w:spacing w:before="31"/>
                                    <w:ind w:right="272"/>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31"/>
                                    <w:ind w:left="464"/>
                                    <w:rPr>
                                      <w:rFonts w:ascii="Arial"/>
                                      <w:sz w:val="10"/>
                                    </w:rPr>
                                  </w:pPr>
                                  <w:r>
                                    <w:rPr>
                                      <w:rFonts w:ascii="Arial"/>
                                      <w:color w:val="424242"/>
                                      <w:sz w:val="10"/>
                                    </w:rPr>
                                    <w:t>3</w:t>
                                  </w:r>
                                  <w:r>
                                    <w:rPr>
                                      <w:rFonts w:ascii="Arial"/>
                                      <w:color w:val="0C0C0C"/>
                                      <w:sz w:val="10"/>
                                    </w:rPr>
                                    <w:t>.</w:t>
                                  </w:r>
                                  <w:r>
                                    <w:rPr>
                                      <w:rFonts w:ascii="Arial"/>
                                      <w:color w:val="424242"/>
                                      <w:sz w:val="10"/>
                                    </w:rPr>
                                    <w:t>2</w:t>
                                  </w:r>
                                  <w:r>
                                    <w:rPr>
                                      <w:rFonts w:ascii="Arial"/>
                                      <w:color w:val="0C0C0C"/>
                                      <w:sz w:val="10"/>
                                    </w:rPr>
                                    <w:t>.</w:t>
                                  </w:r>
                                  <w:r>
                                    <w:rPr>
                                      <w:rFonts w:ascii="Arial"/>
                                      <w:color w:val="424242"/>
                                      <w:sz w:val="10"/>
                                    </w:rPr>
                                    <w:t>1</w:t>
                                  </w:r>
                                  <w:r>
                                    <w:rPr>
                                      <w:rFonts w:ascii="Arial"/>
                                      <w:color w:val="424242"/>
                                      <w:spacing w:val="-14"/>
                                      <w:sz w:val="10"/>
                                    </w:rPr>
                                    <w:t> </w:t>
                                  </w:r>
                                  <w:r>
                                    <w:rPr>
                                      <w:rFonts w:ascii="Arial"/>
                                      <w:color w:val="424242"/>
                                      <w:sz w:val="10"/>
                                    </w:rPr>
                                    <w:t>Dev</w:t>
                                  </w:r>
                                  <w:r>
                                    <w:rPr>
                                      <w:rFonts w:ascii="Arial"/>
                                      <w:color w:val="0C0C0C"/>
                                      <w:sz w:val="10"/>
                                    </w:rPr>
                                    <w:t>.</w:t>
                                  </w:r>
                                  <w:r>
                                    <w:rPr>
                                      <w:rFonts w:ascii="Arial"/>
                                      <w:color w:val="424242"/>
                                      <w:sz w:val="10"/>
                                    </w:rPr>
                                    <w:t>elop</w:t>
                                  </w:r>
                                  <w:r>
                                    <w:rPr>
                                      <w:rFonts w:ascii="Arial"/>
                                      <w:color w:val="424242"/>
                                      <w:spacing w:val="8"/>
                                      <w:sz w:val="10"/>
                                    </w:rPr>
                                    <w:t> </w:t>
                                  </w:r>
                                  <w:r>
                                    <w:rPr>
                                      <w:rFonts w:ascii="Arial"/>
                                      <w:color w:val="424242"/>
                                      <w:sz w:val="10"/>
                                    </w:rPr>
                                    <w:t>Machine</w:t>
                                  </w:r>
                                  <w:r>
                                    <w:rPr>
                                      <w:rFonts w:ascii="Arial"/>
                                      <w:color w:val="424242"/>
                                      <w:spacing w:val="18"/>
                                      <w:sz w:val="10"/>
                                    </w:rPr>
                                    <w:t> </w:t>
                                  </w:r>
                                  <w:r>
                                    <w:rPr>
                                      <w:rFonts w:ascii="Arial"/>
                                      <w:color w:val="212121"/>
                                      <w:sz w:val="10"/>
                                    </w:rPr>
                                    <w:t>Learning</w:t>
                                  </w:r>
                                  <w:r>
                                    <w:rPr>
                                      <w:rFonts w:ascii="Arial"/>
                                      <w:color w:val="212121"/>
                                      <w:spacing w:val="2"/>
                                      <w:sz w:val="10"/>
                                    </w:rPr>
                                    <w:t> </w:t>
                                  </w:r>
                                  <w:r>
                                    <w:rPr>
                                      <w:rFonts w:ascii="Arial"/>
                                      <w:color w:val="424242"/>
                                      <w:spacing w:val="-2"/>
                                      <w:sz w:val="10"/>
                                    </w:rPr>
                                    <w:t>Model</w:t>
                                  </w:r>
                                </w:p>
                              </w:tc>
                              <w:tc>
                                <w:tcPr>
                                  <w:tcW w:w="951" w:type="dxa"/>
                                </w:tcPr>
                                <w:p>
                                  <w:pPr>
                                    <w:pStyle w:val="TableParagraph"/>
                                    <w:spacing w:before="31"/>
                                    <w:ind w:left="306"/>
                                    <w:rPr>
                                      <w:rFonts w:ascii="Arial"/>
                                      <w:sz w:val="10"/>
                                    </w:rPr>
                                  </w:pPr>
                                  <w:r>
                                    <w:rPr>
                                      <w:rFonts w:ascii="Arial"/>
                                      <w:color w:val="424242"/>
                                      <w:sz w:val="10"/>
                                    </w:rPr>
                                    <w:t>7</w:t>
                                  </w:r>
                                  <w:r>
                                    <w:rPr>
                                      <w:rFonts w:ascii="Arial"/>
                                      <w:color w:val="424242"/>
                                      <w:spacing w:val="-6"/>
                                      <w:sz w:val="10"/>
                                    </w:rPr>
                                    <w:t> </w:t>
                                  </w:r>
                                  <w:r>
                                    <w:rPr>
                                      <w:rFonts w:ascii="Arial"/>
                                      <w:color w:val="424242"/>
                                      <w:spacing w:val="-4"/>
                                      <w:sz w:val="10"/>
                                    </w:rPr>
                                    <w:t>days</w:t>
                                  </w:r>
                                </w:p>
                              </w:tc>
                              <w:tc>
                                <w:tcPr>
                                  <w:tcW w:w="937" w:type="dxa"/>
                                </w:tcPr>
                                <w:p>
                                  <w:pPr>
                                    <w:pStyle w:val="TableParagraph"/>
                                    <w:spacing w:before="31"/>
                                    <w:ind w:left="25" w:right="61"/>
                                    <w:jc w:val="center"/>
                                    <w:rPr>
                                      <w:rFonts w:ascii="Arial"/>
                                      <w:sz w:val="10"/>
                                    </w:rPr>
                                  </w:pPr>
                                  <w:r>
                                    <w:rPr>
                                      <w:rFonts w:ascii="Arial"/>
                                      <w:color w:val="424242"/>
                                      <w:w w:val="90"/>
                                      <w:sz w:val="10"/>
                                    </w:rPr>
                                    <w:t>Sun</w:t>
                                  </w:r>
                                  <w:r>
                                    <w:rPr>
                                      <w:rFonts w:ascii="Arial"/>
                                      <w:color w:val="424242"/>
                                      <w:spacing w:val="8"/>
                                      <w:sz w:val="10"/>
                                    </w:rPr>
                                    <w:t> </w:t>
                                  </w:r>
                                  <w:r>
                                    <w:rPr>
                                      <w:rFonts w:ascii="Arial"/>
                                      <w:color w:val="424242"/>
                                      <w:w w:val="90"/>
                                      <w:sz w:val="10"/>
                                    </w:rPr>
                                    <w:t>18-12-</w:t>
                                  </w:r>
                                  <w:r>
                                    <w:rPr>
                                      <w:rFonts w:ascii="Arial"/>
                                      <w:color w:val="424242"/>
                                      <w:spacing w:val="-5"/>
                                      <w:w w:val="90"/>
                                      <w:sz w:val="10"/>
                                    </w:rPr>
                                    <w:t>22</w:t>
                                  </w:r>
                                </w:p>
                              </w:tc>
                              <w:tc>
                                <w:tcPr>
                                  <w:tcW w:w="955" w:type="dxa"/>
                                </w:tcPr>
                                <w:p>
                                  <w:pPr>
                                    <w:pStyle w:val="TableParagraph"/>
                                    <w:spacing w:before="31"/>
                                    <w:ind w:left="149"/>
                                    <w:rPr>
                                      <w:rFonts w:ascii="Arial"/>
                                      <w:sz w:val="10"/>
                                    </w:rPr>
                                  </w:pPr>
                                  <w:r>
                                    <w:rPr>
                                      <w:rFonts w:ascii="Arial"/>
                                      <w:color w:val="424242"/>
                                      <w:spacing w:val="-4"/>
                                      <w:sz w:val="10"/>
                                    </w:rPr>
                                    <w:t>Sat</w:t>
                                  </w:r>
                                  <w:r>
                                    <w:rPr>
                                      <w:rFonts w:ascii="Arial"/>
                                      <w:color w:val="424242"/>
                                      <w:spacing w:val="9"/>
                                      <w:sz w:val="10"/>
                                    </w:rPr>
                                    <w:t> </w:t>
                                  </w:r>
                                  <w:r>
                                    <w:rPr>
                                      <w:rFonts w:ascii="Arial"/>
                                      <w:color w:val="424242"/>
                                      <w:spacing w:val="-4"/>
                                      <w:sz w:val="10"/>
                                    </w:rPr>
                                    <w:t>24-12-</w:t>
                                  </w:r>
                                  <w:r>
                                    <w:rPr>
                                      <w:rFonts w:ascii="Arial"/>
                                      <w:color w:val="424242"/>
                                      <w:spacing w:val="-5"/>
                                      <w:sz w:val="10"/>
                                    </w:rPr>
                                    <w:t>22</w:t>
                                  </w:r>
                                </w:p>
                              </w:tc>
                              <w:tc>
                                <w:tcPr>
                                  <w:tcW w:w="1882" w:type="dxa"/>
                                </w:tcPr>
                                <w:p>
                                  <w:pPr>
                                    <w:pStyle w:val="TableParagraph"/>
                                    <w:rPr>
                                      <w:sz w:val="10"/>
                                    </w:rPr>
                                  </w:pPr>
                                </w:p>
                              </w:tc>
                              <w:tc>
                                <w:tcPr>
                                  <w:tcW w:w="2017" w:type="dxa"/>
                                </w:tcPr>
                                <w:p>
                                  <w:pPr>
                                    <w:pStyle w:val="TableParagraph"/>
                                    <w:rPr>
                                      <w:sz w:val="10"/>
                                    </w:rPr>
                                  </w:pPr>
                                </w:p>
                              </w:tc>
                            </w:tr>
                            <w:tr>
                              <w:trPr>
                                <w:trHeight w:val="170" w:hRule="atLeast"/>
                              </w:trPr>
                              <w:tc>
                                <w:tcPr>
                                  <w:tcW w:w="861" w:type="dxa"/>
                                </w:tcPr>
                                <w:p>
                                  <w:pPr>
                                    <w:pStyle w:val="TableParagraph"/>
                                    <w:spacing w:before="22"/>
                                    <w:ind w:right="276"/>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before="22"/>
                                    <w:ind w:left="464"/>
                                    <w:rPr>
                                      <w:rFonts w:ascii="Arial"/>
                                      <w:sz w:val="10"/>
                                    </w:rPr>
                                  </w:pPr>
                                  <w:r>
                                    <w:rPr>
                                      <w:rFonts w:ascii="Arial"/>
                                      <w:color w:val="424242"/>
                                      <w:sz w:val="10"/>
                                    </w:rPr>
                                    <w:t>3</w:t>
                                  </w:r>
                                  <w:r>
                                    <w:rPr>
                                      <w:rFonts w:ascii="Arial"/>
                                      <w:color w:val="0C0C0C"/>
                                      <w:sz w:val="10"/>
                                    </w:rPr>
                                    <w:t>.</w:t>
                                  </w:r>
                                  <w:r>
                                    <w:rPr>
                                      <w:rFonts w:ascii="Arial"/>
                                      <w:color w:val="424242"/>
                                      <w:sz w:val="10"/>
                                    </w:rPr>
                                    <w:t>2</w:t>
                                  </w:r>
                                  <w:r>
                                    <w:rPr>
                                      <w:rFonts w:ascii="Arial"/>
                                      <w:color w:val="0C0C0C"/>
                                      <w:sz w:val="10"/>
                                    </w:rPr>
                                    <w:t>.</w:t>
                                  </w:r>
                                  <w:r>
                                    <w:rPr>
                                      <w:rFonts w:ascii="Arial"/>
                                      <w:color w:val="424242"/>
                                      <w:sz w:val="10"/>
                                    </w:rPr>
                                    <w:t>2</w:t>
                                  </w:r>
                                  <w:r>
                                    <w:rPr>
                                      <w:rFonts w:ascii="Arial"/>
                                      <w:color w:val="424242"/>
                                      <w:spacing w:val="-6"/>
                                      <w:sz w:val="10"/>
                                    </w:rPr>
                                    <w:t> </w:t>
                                  </w:r>
                                  <w:r>
                                    <w:rPr>
                                      <w:rFonts w:ascii="Arial"/>
                                      <w:color w:val="313131"/>
                                      <w:sz w:val="10"/>
                                    </w:rPr>
                                    <w:t>Train </w:t>
                                  </w:r>
                                  <w:r>
                                    <w:rPr>
                                      <w:rFonts w:ascii="Arial"/>
                                      <w:color w:val="424242"/>
                                      <w:sz w:val="10"/>
                                    </w:rPr>
                                    <w:t>Machine</w:t>
                                  </w:r>
                                  <w:r>
                                    <w:rPr>
                                      <w:rFonts w:ascii="Arial"/>
                                      <w:color w:val="424242"/>
                                      <w:spacing w:val="2"/>
                                      <w:sz w:val="10"/>
                                    </w:rPr>
                                    <w:t> </w:t>
                                  </w:r>
                                  <w:r>
                                    <w:rPr>
                                      <w:rFonts w:ascii="Arial"/>
                                      <w:color w:val="424242"/>
                                      <w:sz w:val="10"/>
                                    </w:rPr>
                                    <w:t>Learning</w:t>
                                  </w:r>
                                  <w:r>
                                    <w:rPr>
                                      <w:rFonts w:ascii="Arial"/>
                                      <w:color w:val="424242"/>
                                      <w:spacing w:val="1"/>
                                      <w:sz w:val="10"/>
                                    </w:rPr>
                                    <w:t> </w:t>
                                  </w:r>
                                  <w:r>
                                    <w:rPr>
                                      <w:rFonts w:ascii="Arial"/>
                                      <w:color w:val="424242"/>
                                      <w:spacing w:val="-2"/>
                                      <w:sz w:val="10"/>
                                    </w:rPr>
                                    <w:t>Model</w:t>
                                  </w:r>
                                </w:p>
                              </w:tc>
                              <w:tc>
                                <w:tcPr>
                                  <w:tcW w:w="951" w:type="dxa"/>
                                </w:tcPr>
                                <w:p>
                                  <w:pPr>
                                    <w:pStyle w:val="TableParagraph"/>
                                    <w:spacing w:before="22"/>
                                    <w:ind w:left="303"/>
                                    <w:rPr>
                                      <w:rFonts w:ascii="Arial"/>
                                      <w:sz w:val="10"/>
                                    </w:rPr>
                                  </w:pPr>
                                  <w:r>
                                    <w:rPr>
                                      <w:rFonts w:ascii="Arial"/>
                                      <w:color w:val="424242"/>
                                      <w:w w:val="105"/>
                                      <w:sz w:val="10"/>
                                    </w:rPr>
                                    <w:t>2</w:t>
                                  </w:r>
                                  <w:r>
                                    <w:rPr>
                                      <w:rFonts w:ascii="Arial"/>
                                      <w:color w:val="424242"/>
                                      <w:spacing w:val="-8"/>
                                      <w:w w:val="105"/>
                                      <w:sz w:val="10"/>
                                    </w:rPr>
                                    <w:t> </w:t>
                                  </w:r>
                                  <w:r>
                                    <w:rPr>
                                      <w:rFonts w:ascii="Arial"/>
                                      <w:color w:val="424242"/>
                                      <w:spacing w:val="-4"/>
                                      <w:w w:val="105"/>
                                      <w:sz w:val="10"/>
                                    </w:rPr>
                                    <w:t>days</w:t>
                                  </w:r>
                                </w:p>
                              </w:tc>
                              <w:tc>
                                <w:tcPr>
                                  <w:tcW w:w="937" w:type="dxa"/>
                                </w:tcPr>
                                <w:p>
                                  <w:pPr>
                                    <w:pStyle w:val="TableParagraph"/>
                                    <w:spacing w:before="22"/>
                                    <w:ind w:left="13" w:right="67"/>
                                    <w:jc w:val="center"/>
                                    <w:rPr>
                                      <w:rFonts w:ascii="Arial"/>
                                      <w:sz w:val="10"/>
                                    </w:rPr>
                                  </w:pPr>
                                  <w:r>
                                    <w:rPr>
                                      <w:rFonts w:ascii="Arial"/>
                                      <w:color w:val="424242"/>
                                      <w:spacing w:val="-2"/>
                                      <w:sz w:val="10"/>
                                    </w:rPr>
                                    <w:t>Sat</w:t>
                                  </w:r>
                                  <w:r>
                                    <w:rPr>
                                      <w:rFonts w:ascii="Arial"/>
                                      <w:color w:val="424242"/>
                                      <w:spacing w:val="3"/>
                                      <w:sz w:val="10"/>
                                    </w:rPr>
                                    <w:t> </w:t>
                                  </w:r>
                                  <w:r>
                                    <w:rPr>
                                      <w:rFonts w:ascii="Arial"/>
                                      <w:color w:val="424242"/>
                                      <w:spacing w:val="-2"/>
                                      <w:sz w:val="10"/>
                                    </w:rPr>
                                    <w:t>24</w:t>
                                  </w:r>
                                  <w:r>
                                    <w:rPr>
                                      <w:rFonts w:ascii="Arial"/>
                                      <w:color w:val="A8A8A8"/>
                                      <w:spacing w:val="-2"/>
                                      <w:sz w:val="10"/>
                                    </w:rPr>
                                    <w:t>-</w:t>
                                  </w:r>
                                  <w:r>
                                    <w:rPr>
                                      <w:rFonts w:ascii="Arial"/>
                                      <w:color w:val="424242"/>
                                      <w:spacing w:val="-2"/>
                                      <w:sz w:val="10"/>
                                    </w:rPr>
                                    <w:t>12</w:t>
                                  </w:r>
                                  <w:r>
                                    <w:rPr>
                                      <w:rFonts w:ascii="Arial"/>
                                      <w:color w:val="A8A8A8"/>
                                      <w:spacing w:val="-2"/>
                                      <w:sz w:val="10"/>
                                    </w:rPr>
                                    <w:t>-</w:t>
                                  </w:r>
                                  <w:r>
                                    <w:rPr>
                                      <w:rFonts w:ascii="Arial"/>
                                      <w:color w:val="424242"/>
                                      <w:spacing w:val="-5"/>
                                      <w:sz w:val="10"/>
                                    </w:rPr>
                                    <w:t>22</w:t>
                                  </w:r>
                                </w:p>
                              </w:tc>
                              <w:tc>
                                <w:tcPr>
                                  <w:tcW w:w="955" w:type="dxa"/>
                                </w:tcPr>
                                <w:p>
                                  <w:pPr>
                                    <w:pStyle w:val="TableParagraph"/>
                                    <w:spacing w:before="22"/>
                                    <w:ind w:left="146"/>
                                    <w:rPr>
                                      <w:rFonts w:ascii="Arial"/>
                                      <w:sz w:val="10"/>
                                    </w:rPr>
                                  </w:pPr>
                                  <w:r>
                                    <w:rPr>
                                      <w:rFonts w:ascii="Arial"/>
                                      <w:color w:val="424242"/>
                                      <w:sz w:val="10"/>
                                    </w:rPr>
                                    <w:t>Mon</w:t>
                                  </w:r>
                                  <w:r>
                                    <w:rPr>
                                      <w:rFonts w:ascii="Arial"/>
                                      <w:color w:val="424242"/>
                                      <w:spacing w:val="6"/>
                                      <w:sz w:val="10"/>
                                    </w:rPr>
                                    <w:t> </w:t>
                                  </w:r>
                                  <w:r>
                                    <w:rPr>
                                      <w:rFonts w:ascii="Arial"/>
                                      <w:color w:val="424242"/>
                                      <w:sz w:val="10"/>
                                    </w:rPr>
                                    <w:t>26</w:t>
                                  </w:r>
                                  <w:r>
                                    <w:rPr>
                                      <w:rFonts w:ascii="Arial"/>
                                      <w:color w:val="A8A8A8"/>
                                      <w:sz w:val="10"/>
                                    </w:rPr>
                                    <w:t>-</w:t>
                                  </w:r>
                                  <w:r>
                                    <w:rPr>
                                      <w:rFonts w:ascii="Arial"/>
                                      <w:color w:val="424242"/>
                                      <w:sz w:val="10"/>
                                    </w:rPr>
                                    <w:t>12</w:t>
                                  </w:r>
                                  <w:r>
                                    <w:rPr>
                                      <w:rFonts w:ascii="Arial"/>
                                      <w:color w:val="A8A8A8"/>
                                      <w:sz w:val="10"/>
                                    </w:rPr>
                                    <w:t>-</w:t>
                                  </w:r>
                                  <w:r>
                                    <w:rPr>
                                      <w:rFonts w:ascii="Arial"/>
                                      <w:color w:val="424242"/>
                                      <w:spacing w:val="-7"/>
                                      <w:sz w:val="10"/>
                                    </w:rPr>
                                    <w:t>22</w:t>
                                  </w:r>
                                </w:p>
                              </w:tc>
                              <w:tc>
                                <w:tcPr>
                                  <w:tcW w:w="1882" w:type="dxa"/>
                                </w:tcPr>
                                <w:p>
                                  <w:pPr>
                                    <w:pStyle w:val="TableParagraph"/>
                                    <w:spacing w:before="22"/>
                                    <w:ind w:left="176"/>
                                    <w:rPr>
                                      <w:rFonts w:ascii="Arial"/>
                                      <w:sz w:val="10"/>
                                    </w:rPr>
                                  </w:pPr>
                                  <w:r>
                                    <w:rPr>
                                      <w:rFonts w:ascii="Arial"/>
                                      <w:color w:val="424242"/>
                                      <w:spacing w:val="-5"/>
                                      <w:sz w:val="10"/>
                                    </w:rPr>
                                    <w:t>32</w:t>
                                  </w:r>
                                </w:p>
                              </w:tc>
                              <w:tc>
                                <w:tcPr>
                                  <w:tcW w:w="2017" w:type="dxa"/>
                                </w:tcPr>
                                <w:p>
                                  <w:pPr>
                                    <w:pStyle w:val="TableParagraph"/>
                                    <w:rPr>
                                      <w:sz w:val="10"/>
                                    </w:rPr>
                                  </w:pPr>
                                </w:p>
                              </w:tc>
                            </w:tr>
                            <w:tr>
                              <w:trPr>
                                <w:trHeight w:val="177" w:hRule="atLeast"/>
                              </w:trPr>
                              <w:tc>
                                <w:tcPr>
                                  <w:tcW w:w="861" w:type="dxa"/>
                                </w:tcPr>
                                <w:p>
                                  <w:pPr>
                                    <w:pStyle w:val="TableParagraph"/>
                                    <w:spacing w:before="30"/>
                                    <w:ind w:right="270"/>
                                    <w:jc w:val="right"/>
                                    <w:rPr>
                                      <w:rFonts w:ascii="Arial"/>
                                      <w:i/>
                                      <w:sz w:val="10"/>
                                    </w:rPr>
                                  </w:pPr>
                                  <w:r>
                                    <w:rPr>
                                      <w:rFonts w:ascii="Arial"/>
                                      <w:i/>
                                      <w:color w:val="567CA3"/>
                                      <w:spacing w:val="-2"/>
                                      <w:sz w:val="10"/>
                                    </w:rPr>
                                    <w:t>-</w:t>
                                  </w:r>
                                  <w:r>
                                    <w:rPr>
                                      <w:rFonts w:ascii="Arial"/>
                                      <w:i/>
                                      <w:color w:val="567CA3"/>
                                      <w:spacing w:val="-7"/>
                                      <w:sz w:val="10"/>
                                    </w:rPr>
                                    <w:t>:.</w:t>
                                  </w:r>
                                </w:p>
                              </w:tc>
                              <w:tc>
                                <w:tcPr>
                                  <w:tcW w:w="2601" w:type="dxa"/>
                                </w:tcPr>
                                <w:p>
                                  <w:pPr>
                                    <w:pStyle w:val="TableParagraph"/>
                                    <w:spacing w:before="30"/>
                                    <w:ind w:left="464"/>
                                    <w:rPr>
                                      <w:rFonts w:ascii="Arial"/>
                                      <w:sz w:val="10"/>
                                    </w:rPr>
                                  </w:pPr>
                                  <w:r>
                                    <w:rPr>
                                      <w:rFonts w:ascii="Arial"/>
                                      <w:color w:val="424242"/>
                                      <w:spacing w:val="-2"/>
                                      <w:sz w:val="10"/>
                                    </w:rPr>
                                    <w:t>3</w:t>
                                  </w:r>
                                  <w:r>
                                    <w:rPr>
                                      <w:rFonts w:ascii="Arial"/>
                                      <w:color w:val="0C0C0C"/>
                                      <w:spacing w:val="-2"/>
                                      <w:sz w:val="10"/>
                                    </w:rPr>
                                    <w:t>.</w:t>
                                  </w:r>
                                  <w:r>
                                    <w:rPr>
                                      <w:rFonts w:ascii="Arial"/>
                                      <w:color w:val="424242"/>
                                      <w:spacing w:val="-2"/>
                                      <w:sz w:val="10"/>
                                    </w:rPr>
                                    <w:t>2.3</w:t>
                                  </w:r>
                                  <w:r>
                                    <w:rPr>
                                      <w:rFonts w:ascii="Arial"/>
                                      <w:color w:val="424242"/>
                                      <w:spacing w:val="-7"/>
                                      <w:sz w:val="10"/>
                                    </w:rPr>
                                    <w:t> </w:t>
                                  </w:r>
                                  <w:r>
                                    <w:rPr>
                                      <w:rFonts w:ascii="Arial"/>
                                      <w:color w:val="424242"/>
                                      <w:spacing w:val="-2"/>
                                      <w:sz w:val="10"/>
                                    </w:rPr>
                                    <w:t>Te5!1ng</w:t>
                                  </w:r>
                                  <w:r>
                                    <w:rPr>
                                      <w:rFonts w:ascii="Arial"/>
                                      <w:color w:val="424242"/>
                                      <w:spacing w:val="-3"/>
                                      <w:sz w:val="10"/>
                                    </w:rPr>
                                    <w:t> </w:t>
                                  </w:r>
                                  <w:r>
                                    <w:rPr>
                                      <w:rFonts w:ascii="Arial"/>
                                      <w:color w:val="424242"/>
                                      <w:spacing w:val="-2"/>
                                      <w:sz w:val="10"/>
                                    </w:rPr>
                                    <w:t>ML</w:t>
                                  </w:r>
                                  <w:r>
                                    <w:rPr>
                                      <w:rFonts w:ascii="Arial"/>
                                      <w:color w:val="424242"/>
                                      <w:spacing w:val="-12"/>
                                      <w:sz w:val="10"/>
                                    </w:rPr>
                                    <w:t> </w:t>
                                  </w:r>
                                  <w:r>
                                    <w:rPr>
                                      <w:rFonts w:ascii="Arial"/>
                                      <w:color w:val="424242"/>
                                      <w:spacing w:val="-2"/>
                                      <w:sz w:val="10"/>
                                    </w:rPr>
                                    <w:t>Model</w:t>
                                  </w:r>
                                  <w:r>
                                    <w:rPr>
                                      <w:rFonts w:ascii="Arial"/>
                                      <w:color w:val="424242"/>
                                      <w:spacing w:val="-5"/>
                                      <w:sz w:val="10"/>
                                    </w:rPr>
                                    <w:t> </w:t>
                                  </w:r>
                                  <w:r>
                                    <w:rPr>
                                      <w:rFonts w:ascii="Arial"/>
                                      <w:color w:val="424242"/>
                                      <w:spacing w:val="-2"/>
                                      <w:sz w:val="10"/>
                                    </w:rPr>
                                    <w:t>cccuracy</w:t>
                                  </w:r>
                                </w:p>
                              </w:tc>
                              <w:tc>
                                <w:tcPr>
                                  <w:tcW w:w="951" w:type="dxa"/>
                                </w:tcPr>
                                <w:p>
                                  <w:pPr>
                                    <w:pStyle w:val="TableParagraph"/>
                                    <w:spacing w:before="30"/>
                                    <w:ind w:left="304"/>
                                    <w:rPr>
                                      <w:rFonts w:ascii="Arial" w:hAnsi="Arial"/>
                                      <w:sz w:val="10"/>
                                    </w:rPr>
                                  </w:pPr>
                                  <w:r>
                                    <w:rPr>
                                      <w:rFonts w:ascii="Arial" w:hAnsi="Arial"/>
                                      <w:color w:val="424242"/>
                                      <w:sz w:val="10"/>
                                    </w:rPr>
                                    <w:t>1</w:t>
                                  </w:r>
                                  <w:r>
                                    <w:rPr>
                                      <w:rFonts w:ascii="Arial" w:hAnsi="Arial"/>
                                      <w:color w:val="424242"/>
                                      <w:spacing w:val="-5"/>
                                      <w:sz w:val="10"/>
                                    </w:rPr>
                                    <w:t> </w:t>
                                  </w:r>
                                  <w:r>
                                    <w:rPr>
                                      <w:rFonts w:ascii="Arial" w:hAnsi="Arial"/>
                                      <w:color w:val="424242"/>
                                      <w:spacing w:val="-4"/>
                                      <w:sz w:val="10"/>
                                    </w:rPr>
                                    <w:t>da·f</w:t>
                                  </w:r>
                                </w:p>
                              </w:tc>
                              <w:tc>
                                <w:tcPr>
                                  <w:tcW w:w="937" w:type="dxa"/>
                                </w:tcPr>
                                <w:p>
                                  <w:pPr>
                                    <w:pStyle w:val="TableParagraph"/>
                                    <w:spacing w:before="30"/>
                                    <w:ind w:left="63" w:right="61"/>
                                    <w:jc w:val="center"/>
                                    <w:rPr>
                                      <w:rFonts w:ascii="Arial"/>
                                      <w:sz w:val="10"/>
                                    </w:rPr>
                                  </w:pPr>
                                  <w:r>
                                    <w:rPr>
                                      <w:rFonts w:ascii="Arial"/>
                                      <w:color w:val="424242"/>
                                      <w:sz w:val="10"/>
                                    </w:rPr>
                                    <w:t>Mon</w:t>
                                  </w:r>
                                  <w:r>
                                    <w:rPr>
                                      <w:rFonts w:ascii="Arial"/>
                                      <w:color w:val="424242"/>
                                      <w:spacing w:val="-6"/>
                                      <w:sz w:val="10"/>
                                    </w:rPr>
                                    <w:t> </w:t>
                                  </w:r>
                                  <w:r>
                                    <w:rPr>
                                      <w:rFonts w:ascii="Arial"/>
                                      <w:color w:val="424242"/>
                                      <w:sz w:val="10"/>
                                    </w:rPr>
                                    <w:t>26-12-</w:t>
                                  </w:r>
                                  <w:r>
                                    <w:rPr>
                                      <w:rFonts w:ascii="Arial"/>
                                      <w:color w:val="424242"/>
                                      <w:spacing w:val="-7"/>
                                      <w:sz w:val="10"/>
                                    </w:rPr>
                                    <w:t>22</w:t>
                                  </w:r>
                                </w:p>
                              </w:tc>
                              <w:tc>
                                <w:tcPr>
                                  <w:tcW w:w="955" w:type="dxa"/>
                                </w:tcPr>
                                <w:p>
                                  <w:pPr>
                                    <w:pStyle w:val="TableParagraph"/>
                                    <w:spacing w:before="30"/>
                                    <w:ind w:left="152"/>
                                    <w:rPr>
                                      <w:rFonts w:ascii="Arial"/>
                                      <w:sz w:val="10"/>
                                    </w:rPr>
                                  </w:pPr>
                                  <w:r>
                                    <w:rPr>
                                      <w:rFonts w:ascii="Arial"/>
                                      <w:color w:val="313131"/>
                                      <w:spacing w:val="-4"/>
                                      <w:sz w:val="10"/>
                                    </w:rPr>
                                    <w:t>Tue</w:t>
                                  </w:r>
                                  <w:r>
                                    <w:rPr>
                                      <w:rFonts w:ascii="Arial"/>
                                      <w:color w:val="313131"/>
                                      <w:spacing w:val="2"/>
                                      <w:sz w:val="10"/>
                                    </w:rPr>
                                    <w:t> </w:t>
                                  </w:r>
                                  <w:r>
                                    <w:rPr>
                                      <w:rFonts w:ascii="Arial"/>
                                      <w:color w:val="424242"/>
                                      <w:spacing w:val="-4"/>
                                      <w:sz w:val="10"/>
                                    </w:rPr>
                                    <w:t>27-12-</w:t>
                                  </w:r>
                                  <w:r>
                                    <w:rPr>
                                      <w:rFonts w:ascii="Arial"/>
                                      <w:color w:val="424242"/>
                                      <w:spacing w:val="-5"/>
                                      <w:sz w:val="10"/>
                                    </w:rPr>
                                    <w:t>22</w:t>
                                  </w:r>
                                </w:p>
                              </w:tc>
                              <w:tc>
                                <w:tcPr>
                                  <w:tcW w:w="1882" w:type="dxa"/>
                                </w:tcPr>
                                <w:p>
                                  <w:pPr>
                                    <w:pStyle w:val="TableParagraph"/>
                                    <w:spacing w:before="30"/>
                                    <w:ind w:left="176"/>
                                    <w:rPr>
                                      <w:rFonts w:ascii="Arial"/>
                                      <w:sz w:val="10"/>
                                    </w:rPr>
                                  </w:pPr>
                                  <w:r>
                                    <w:rPr>
                                      <w:rFonts w:ascii="Arial"/>
                                      <w:color w:val="424242"/>
                                      <w:spacing w:val="-5"/>
                                      <w:sz w:val="10"/>
                                    </w:rPr>
                                    <w:t>33</w:t>
                                  </w:r>
                                </w:p>
                              </w:tc>
                              <w:tc>
                                <w:tcPr>
                                  <w:tcW w:w="2017" w:type="dxa"/>
                                </w:tcPr>
                                <w:p>
                                  <w:pPr>
                                    <w:pStyle w:val="TableParagraph"/>
                                    <w:rPr>
                                      <w:sz w:val="10"/>
                                    </w:rPr>
                                  </w:pPr>
                                </w:p>
                              </w:tc>
                            </w:tr>
                            <w:tr>
                              <w:trPr>
                                <w:trHeight w:val="173" w:hRule="atLeast"/>
                              </w:trPr>
                              <w:tc>
                                <w:tcPr>
                                  <w:tcW w:w="861" w:type="dxa"/>
                                </w:tcPr>
                                <w:p>
                                  <w:pPr>
                                    <w:pStyle w:val="TableParagraph"/>
                                    <w:spacing w:before="30"/>
                                    <w:ind w:right="271"/>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30"/>
                                    <w:ind w:left="464"/>
                                    <w:rPr>
                                      <w:rFonts w:ascii="Arial"/>
                                      <w:sz w:val="10"/>
                                    </w:rPr>
                                  </w:pPr>
                                  <w:r>
                                    <w:rPr>
                                      <w:rFonts w:ascii="Arial"/>
                                      <w:color w:val="424242"/>
                                      <w:spacing w:val="-2"/>
                                      <w:w w:val="105"/>
                                      <w:sz w:val="10"/>
                                    </w:rPr>
                                    <w:t>3</w:t>
                                  </w:r>
                                  <w:r>
                                    <w:rPr>
                                      <w:rFonts w:ascii="Arial"/>
                                      <w:color w:val="0C0C0C"/>
                                      <w:spacing w:val="-2"/>
                                      <w:w w:val="105"/>
                                      <w:sz w:val="10"/>
                                    </w:rPr>
                                    <w:t>.</w:t>
                                  </w:r>
                                  <w:r>
                                    <w:rPr>
                                      <w:rFonts w:ascii="Arial"/>
                                      <w:color w:val="424242"/>
                                      <w:spacing w:val="-2"/>
                                      <w:w w:val="105"/>
                                      <w:sz w:val="10"/>
                                    </w:rPr>
                                    <w:t>2.4UserAuthen</w:t>
                                  </w:r>
                                  <w:r>
                                    <w:rPr>
                                      <w:rFonts w:ascii="Arial"/>
                                      <w:color w:val="212121"/>
                                      <w:spacing w:val="-2"/>
                                      <w:w w:val="105"/>
                                      <w:sz w:val="10"/>
                                    </w:rPr>
                                    <w:t>t</w:t>
                                  </w:r>
                                  <w:r>
                                    <w:rPr>
                                      <w:rFonts w:ascii="Arial"/>
                                      <w:color w:val="424242"/>
                                      <w:spacing w:val="-2"/>
                                      <w:w w:val="105"/>
                                      <w:sz w:val="10"/>
                                    </w:rPr>
                                    <w:t>icationsystem</w:t>
                                  </w:r>
                                </w:p>
                              </w:tc>
                              <w:tc>
                                <w:tcPr>
                                  <w:tcW w:w="951" w:type="dxa"/>
                                </w:tcPr>
                                <w:p>
                                  <w:pPr>
                                    <w:pStyle w:val="TableParagraph"/>
                                    <w:spacing w:before="30"/>
                                    <w:ind w:left="303"/>
                                    <w:rPr>
                                      <w:rFonts w:ascii="Arial"/>
                                      <w:sz w:val="10"/>
                                    </w:rPr>
                                  </w:pPr>
                                  <w:r>
                                    <w:rPr>
                                      <w:rFonts w:ascii="Arial"/>
                                      <w:color w:val="424242"/>
                                      <w:spacing w:val="-2"/>
                                      <w:w w:val="110"/>
                                      <w:sz w:val="10"/>
                                    </w:rPr>
                                    <w:t>2days</w:t>
                                  </w:r>
                                </w:p>
                              </w:tc>
                              <w:tc>
                                <w:tcPr>
                                  <w:tcW w:w="937" w:type="dxa"/>
                                </w:tcPr>
                                <w:p>
                                  <w:pPr>
                                    <w:pStyle w:val="TableParagraph"/>
                                    <w:spacing w:before="30"/>
                                    <w:ind w:left="13" w:right="74"/>
                                    <w:jc w:val="center"/>
                                    <w:rPr>
                                      <w:rFonts w:ascii="Arial"/>
                                      <w:sz w:val="10"/>
                                    </w:rPr>
                                  </w:pPr>
                                  <w:r>
                                    <w:rPr>
                                      <w:rFonts w:ascii="Arial"/>
                                      <w:color w:val="424242"/>
                                      <w:spacing w:val="-2"/>
                                      <w:sz w:val="10"/>
                                    </w:rPr>
                                    <w:t>Sat24-12-</w:t>
                                  </w:r>
                                  <w:r>
                                    <w:rPr>
                                      <w:rFonts w:ascii="Arial"/>
                                      <w:color w:val="424242"/>
                                      <w:spacing w:val="-5"/>
                                      <w:sz w:val="10"/>
                                    </w:rPr>
                                    <w:t>22</w:t>
                                  </w:r>
                                </w:p>
                              </w:tc>
                              <w:tc>
                                <w:tcPr>
                                  <w:tcW w:w="955" w:type="dxa"/>
                                </w:tcPr>
                                <w:p>
                                  <w:pPr>
                                    <w:pStyle w:val="TableParagraph"/>
                                    <w:spacing w:before="30"/>
                                    <w:ind w:left="149"/>
                                    <w:rPr>
                                      <w:rFonts w:ascii="Arial"/>
                                      <w:sz w:val="10"/>
                                    </w:rPr>
                                  </w:pPr>
                                  <w:r>
                                    <w:rPr>
                                      <w:rFonts w:ascii="Arial"/>
                                      <w:color w:val="424242"/>
                                      <w:spacing w:val="-2"/>
                                      <w:sz w:val="10"/>
                                    </w:rPr>
                                    <w:t>Sun25-12-</w:t>
                                  </w:r>
                                  <w:r>
                                    <w:rPr>
                                      <w:rFonts w:ascii="Arial"/>
                                      <w:color w:val="424242"/>
                                      <w:spacing w:val="-5"/>
                                      <w:sz w:val="10"/>
                                    </w:rPr>
                                    <w:t>22</w:t>
                                  </w:r>
                                </w:p>
                              </w:tc>
                              <w:tc>
                                <w:tcPr>
                                  <w:tcW w:w="1882" w:type="dxa"/>
                                </w:tcPr>
                                <w:p>
                                  <w:pPr>
                                    <w:pStyle w:val="TableParagraph"/>
                                    <w:rPr>
                                      <w:sz w:val="10"/>
                                    </w:rPr>
                                  </w:pPr>
                                </w:p>
                              </w:tc>
                              <w:tc>
                                <w:tcPr>
                                  <w:tcW w:w="2017" w:type="dxa"/>
                                </w:tcPr>
                                <w:p>
                                  <w:pPr>
                                    <w:pStyle w:val="TableParagraph"/>
                                    <w:rPr>
                                      <w:sz w:val="10"/>
                                    </w:rPr>
                                  </w:pPr>
                                </w:p>
                              </w:tc>
                            </w:tr>
                            <w:tr>
                              <w:trPr>
                                <w:trHeight w:val="170" w:hRule="atLeast"/>
                              </w:trPr>
                              <w:tc>
                                <w:tcPr>
                                  <w:tcW w:w="861" w:type="dxa"/>
                                </w:tcPr>
                                <w:p>
                                  <w:pPr>
                                    <w:pStyle w:val="TableParagraph"/>
                                    <w:spacing w:before="25"/>
                                    <w:ind w:right="273"/>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25"/>
                                    <w:ind w:left="464"/>
                                    <w:rPr>
                                      <w:rFonts w:ascii="Arial"/>
                                      <w:sz w:val="10"/>
                                    </w:rPr>
                                  </w:pPr>
                                  <w:r>
                                    <w:rPr>
                                      <w:rFonts w:ascii="Arial"/>
                                      <w:color w:val="424242"/>
                                      <w:w w:val="105"/>
                                      <w:sz w:val="10"/>
                                    </w:rPr>
                                    <w:t>3.2.5</w:t>
                                  </w:r>
                                  <w:r>
                                    <w:rPr>
                                      <w:rFonts w:ascii="Arial"/>
                                      <w:color w:val="424242"/>
                                      <w:spacing w:val="8"/>
                                      <w:w w:val="105"/>
                                      <w:sz w:val="10"/>
                                    </w:rPr>
                                    <w:t> </w:t>
                                  </w:r>
                                  <w:r>
                                    <w:rPr>
                                      <w:rFonts w:ascii="Arial"/>
                                      <w:color w:val="424242"/>
                                      <w:w w:val="105"/>
                                      <w:sz w:val="10"/>
                                    </w:rPr>
                                    <w:t>Firebase</w:t>
                                  </w:r>
                                  <w:r>
                                    <w:rPr>
                                      <w:rFonts w:ascii="Arial"/>
                                      <w:color w:val="313131"/>
                                      <w:w w:val="105"/>
                                      <w:sz w:val="10"/>
                                    </w:rPr>
                                    <w:t>ec</w:t>
                                  </w:r>
                                  <w:r>
                                    <w:rPr>
                                      <w:rFonts w:ascii="Arial"/>
                                      <w:color w:val="606060"/>
                                      <w:w w:val="105"/>
                                      <w:sz w:val="10"/>
                                    </w:rPr>
                                    <w:t>ur</w:t>
                                  </w:r>
                                  <w:r>
                                    <w:rPr>
                                      <w:rFonts w:ascii="Arial"/>
                                      <w:color w:val="424242"/>
                                      <w:w w:val="105"/>
                                      <w:sz w:val="10"/>
                                    </w:rPr>
                                    <w:t>ity</w:t>
                                  </w:r>
                                  <w:r>
                                    <w:rPr>
                                      <w:rFonts w:ascii="Arial"/>
                                      <w:color w:val="424242"/>
                                      <w:spacing w:val="6"/>
                                      <w:w w:val="105"/>
                                      <w:sz w:val="10"/>
                                    </w:rPr>
                                    <w:t> </w:t>
                                  </w:r>
                                  <w:r>
                                    <w:rPr>
                                      <w:rFonts w:ascii="Arial"/>
                                      <w:color w:val="424242"/>
                                      <w:spacing w:val="-2"/>
                                      <w:w w:val="105"/>
                                      <w:sz w:val="10"/>
                                    </w:rPr>
                                    <w:t>Rules</w:t>
                                  </w:r>
                                </w:p>
                              </w:tc>
                              <w:tc>
                                <w:tcPr>
                                  <w:tcW w:w="951" w:type="dxa"/>
                                </w:tcPr>
                                <w:p>
                                  <w:pPr>
                                    <w:pStyle w:val="TableParagraph"/>
                                    <w:spacing w:before="25"/>
                                    <w:ind w:left="301"/>
                                    <w:rPr>
                                      <w:rFonts w:ascii="Arial"/>
                                      <w:sz w:val="10"/>
                                    </w:rPr>
                                  </w:pPr>
                                  <w:r>
                                    <w:rPr>
                                      <w:rFonts w:ascii="Arial"/>
                                      <w:color w:val="424242"/>
                                      <w:sz w:val="10"/>
                                    </w:rPr>
                                    <w:t>3</w:t>
                                  </w:r>
                                  <w:r>
                                    <w:rPr>
                                      <w:rFonts w:ascii="Arial"/>
                                      <w:color w:val="424242"/>
                                      <w:spacing w:val="-2"/>
                                      <w:sz w:val="10"/>
                                    </w:rPr>
                                    <w:t> </w:t>
                                  </w:r>
                                  <w:r>
                                    <w:rPr>
                                      <w:rFonts w:ascii="Arial"/>
                                      <w:color w:val="424242"/>
                                      <w:spacing w:val="-4"/>
                                      <w:sz w:val="10"/>
                                    </w:rPr>
                                    <w:t>days</w:t>
                                  </w:r>
                                </w:p>
                              </w:tc>
                              <w:tc>
                                <w:tcPr>
                                  <w:tcW w:w="937" w:type="dxa"/>
                                </w:tcPr>
                                <w:p>
                                  <w:pPr>
                                    <w:pStyle w:val="TableParagraph"/>
                                    <w:spacing w:before="25"/>
                                    <w:ind w:left="66" w:right="61"/>
                                    <w:jc w:val="center"/>
                                    <w:rPr>
                                      <w:rFonts w:ascii="Arial"/>
                                      <w:sz w:val="10"/>
                                    </w:rPr>
                                  </w:pPr>
                                  <w:r>
                                    <w:rPr>
                                      <w:rFonts w:ascii="Arial"/>
                                      <w:color w:val="424242"/>
                                      <w:sz w:val="10"/>
                                    </w:rPr>
                                    <w:t>Mon</w:t>
                                  </w:r>
                                  <w:r>
                                    <w:rPr>
                                      <w:rFonts w:ascii="Arial"/>
                                      <w:color w:val="424242"/>
                                      <w:spacing w:val="-5"/>
                                      <w:sz w:val="10"/>
                                    </w:rPr>
                                    <w:t> </w:t>
                                  </w:r>
                                  <w:r>
                                    <w:rPr>
                                      <w:rFonts w:ascii="Arial"/>
                                      <w:color w:val="424242"/>
                                      <w:sz w:val="10"/>
                                    </w:rPr>
                                    <w:t>26-12-</w:t>
                                  </w:r>
                                  <w:r>
                                    <w:rPr>
                                      <w:rFonts w:ascii="Arial"/>
                                      <w:color w:val="424242"/>
                                      <w:spacing w:val="-7"/>
                                      <w:sz w:val="10"/>
                                    </w:rPr>
                                    <w:t>22</w:t>
                                  </w:r>
                                </w:p>
                              </w:tc>
                              <w:tc>
                                <w:tcPr>
                                  <w:tcW w:w="955" w:type="dxa"/>
                                </w:tcPr>
                                <w:p>
                                  <w:pPr>
                                    <w:pStyle w:val="TableParagraph"/>
                                    <w:spacing w:before="25"/>
                                    <w:ind w:left="153"/>
                                    <w:rPr>
                                      <w:rFonts w:ascii="Arial"/>
                                      <w:sz w:val="10"/>
                                    </w:rPr>
                                  </w:pPr>
                                  <w:r>
                                    <w:rPr>
                                      <w:rFonts w:ascii="Arial"/>
                                      <w:color w:val="424242"/>
                                      <w:spacing w:val="-2"/>
                                      <w:sz w:val="10"/>
                                    </w:rPr>
                                    <w:t>Wed</w:t>
                                  </w:r>
                                  <w:r>
                                    <w:rPr>
                                      <w:rFonts w:ascii="Arial"/>
                                      <w:color w:val="424242"/>
                                      <w:spacing w:val="9"/>
                                      <w:sz w:val="10"/>
                                    </w:rPr>
                                    <w:t> </w:t>
                                  </w:r>
                                  <w:r>
                                    <w:rPr>
                                      <w:rFonts w:ascii="Arial"/>
                                      <w:color w:val="424242"/>
                                      <w:spacing w:val="-2"/>
                                      <w:sz w:val="10"/>
                                    </w:rPr>
                                    <w:t>28-12-</w:t>
                                  </w:r>
                                  <w:r>
                                    <w:rPr>
                                      <w:rFonts w:ascii="Arial"/>
                                      <w:color w:val="424242"/>
                                      <w:spacing w:val="-5"/>
                                      <w:sz w:val="10"/>
                                    </w:rPr>
                                    <w:t>22</w:t>
                                  </w:r>
                                </w:p>
                              </w:tc>
                              <w:tc>
                                <w:tcPr>
                                  <w:tcW w:w="1882" w:type="dxa"/>
                                </w:tcPr>
                                <w:p>
                                  <w:pPr>
                                    <w:pStyle w:val="TableParagraph"/>
                                    <w:spacing w:before="25"/>
                                    <w:ind w:left="176"/>
                                    <w:rPr>
                                      <w:rFonts w:ascii="Arial"/>
                                      <w:sz w:val="10"/>
                                    </w:rPr>
                                  </w:pPr>
                                  <w:r>
                                    <w:rPr>
                                      <w:rFonts w:ascii="Arial"/>
                                      <w:color w:val="424242"/>
                                      <w:spacing w:val="-5"/>
                                      <w:sz w:val="10"/>
                                    </w:rPr>
                                    <w:t>35</w:t>
                                  </w:r>
                                </w:p>
                              </w:tc>
                              <w:tc>
                                <w:tcPr>
                                  <w:tcW w:w="2017" w:type="dxa"/>
                                </w:tcPr>
                                <w:p>
                                  <w:pPr>
                                    <w:pStyle w:val="TableParagraph"/>
                                    <w:rPr>
                                      <w:sz w:val="10"/>
                                    </w:rPr>
                                  </w:pPr>
                                </w:p>
                              </w:tc>
                            </w:tr>
                            <w:tr>
                              <w:trPr>
                                <w:trHeight w:val="163" w:hRule="atLeast"/>
                              </w:trPr>
                              <w:tc>
                                <w:tcPr>
                                  <w:tcW w:w="861" w:type="dxa"/>
                                </w:tcPr>
                                <w:p>
                                  <w:pPr>
                                    <w:pStyle w:val="TableParagraph"/>
                                    <w:rPr>
                                      <w:sz w:val="10"/>
                                    </w:rPr>
                                  </w:pPr>
                                </w:p>
                              </w:tc>
                              <w:tc>
                                <w:tcPr>
                                  <w:tcW w:w="2601" w:type="dxa"/>
                                </w:tcPr>
                                <w:p>
                                  <w:pPr>
                                    <w:pStyle w:val="TableParagraph"/>
                                    <w:spacing w:before="27"/>
                                    <w:ind w:left="464"/>
                                    <w:rPr>
                                      <w:rFonts w:ascii="Arial"/>
                                      <w:sz w:val="10"/>
                                    </w:rPr>
                                  </w:pPr>
                                  <w:r>
                                    <w:rPr>
                                      <w:rFonts w:ascii="Arial"/>
                                      <w:color w:val="424242"/>
                                      <w:spacing w:val="-2"/>
                                      <w:sz w:val="10"/>
                                    </w:rPr>
                                    <w:t>3</w:t>
                                  </w:r>
                                  <w:r>
                                    <w:rPr>
                                      <w:rFonts w:ascii="Arial"/>
                                      <w:color w:val="0C0C0C"/>
                                      <w:spacing w:val="-2"/>
                                      <w:sz w:val="10"/>
                                    </w:rPr>
                                    <w:t>.</w:t>
                                  </w:r>
                                  <w:r>
                                    <w:rPr>
                                      <w:rFonts w:ascii="Arial"/>
                                      <w:color w:val="424242"/>
                                      <w:spacing w:val="-2"/>
                                      <w:sz w:val="10"/>
                                    </w:rPr>
                                    <w:t>2.6</w:t>
                                  </w:r>
                                  <w:r>
                                    <w:rPr>
                                      <w:rFonts w:ascii="Arial"/>
                                      <w:color w:val="424242"/>
                                      <w:spacing w:val="-6"/>
                                      <w:sz w:val="10"/>
                                    </w:rPr>
                                    <w:t> </w:t>
                                  </w:r>
                                  <w:r>
                                    <w:rPr>
                                      <w:rFonts w:ascii="Arial"/>
                                      <w:color w:val="313131"/>
                                      <w:spacing w:val="-2"/>
                                      <w:sz w:val="10"/>
                                    </w:rPr>
                                    <w:t>Firebase</w:t>
                                  </w:r>
                                  <w:r>
                                    <w:rPr>
                                      <w:rFonts w:ascii="Arial"/>
                                      <w:color w:val="313131"/>
                                      <w:spacing w:val="6"/>
                                      <w:sz w:val="10"/>
                                    </w:rPr>
                                    <w:t> </w:t>
                                  </w:r>
                                  <w:r>
                                    <w:rPr>
                                      <w:rFonts w:ascii="Arial"/>
                                      <w:color w:val="212121"/>
                                      <w:spacing w:val="-2"/>
                                      <w:sz w:val="10"/>
                                    </w:rPr>
                                    <w:t>integration</w:t>
                                  </w:r>
                                </w:p>
                              </w:tc>
                              <w:tc>
                                <w:tcPr>
                                  <w:tcW w:w="951" w:type="dxa"/>
                                </w:tcPr>
                                <w:p>
                                  <w:pPr>
                                    <w:pStyle w:val="TableParagraph"/>
                                    <w:spacing w:before="27"/>
                                    <w:ind w:left="301"/>
                                    <w:rPr>
                                      <w:rFonts w:ascii="Arial"/>
                                      <w:sz w:val="10"/>
                                    </w:rPr>
                                  </w:pPr>
                                  <w:r>
                                    <w:rPr>
                                      <w:rFonts w:ascii="Arial"/>
                                      <w:color w:val="424242"/>
                                      <w:w w:val="105"/>
                                      <w:sz w:val="10"/>
                                    </w:rPr>
                                    <w:t>3</w:t>
                                  </w:r>
                                  <w:r>
                                    <w:rPr>
                                      <w:rFonts w:ascii="Arial"/>
                                      <w:color w:val="424242"/>
                                      <w:spacing w:val="-6"/>
                                      <w:w w:val="105"/>
                                      <w:sz w:val="10"/>
                                    </w:rPr>
                                    <w:t> </w:t>
                                  </w:r>
                                  <w:r>
                                    <w:rPr>
                                      <w:rFonts w:ascii="Arial"/>
                                      <w:color w:val="424242"/>
                                      <w:spacing w:val="-4"/>
                                      <w:w w:val="105"/>
                                      <w:sz w:val="10"/>
                                    </w:rPr>
                                    <w:t>days</w:t>
                                  </w:r>
                                </w:p>
                              </w:tc>
                              <w:tc>
                                <w:tcPr>
                                  <w:tcW w:w="937" w:type="dxa"/>
                                </w:tcPr>
                                <w:p>
                                  <w:pPr>
                                    <w:pStyle w:val="TableParagraph"/>
                                    <w:spacing w:before="27"/>
                                    <w:ind w:left="25" w:right="61"/>
                                    <w:jc w:val="center"/>
                                    <w:rPr>
                                      <w:rFonts w:ascii="Arial"/>
                                      <w:sz w:val="10"/>
                                    </w:rPr>
                                  </w:pPr>
                                  <w:r>
                                    <w:rPr>
                                      <w:rFonts w:ascii="Arial"/>
                                      <w:color w:val="424242"/>
                                      <w:spacing w:val="-4"/>
                                      <w:sz w:val="10"/>
                                    </w:rPr>
                                    <w:t>Thu</w:t>
                                  </w:r>
                                  <w:r>
                                    <w:rPr>
                                      <w:rFonts w:ascii="Arial"/>
                                      <w:color w:val="424242"/>
                                      <w:spacing w:val="11"/>
                                      <w:sz w:val="10"/>
                                    </w:rPr>
                                    <w:t> </w:t>
                                  </w:r>
                                  <w:r>
                                    <w:rPr>
                                      <w:rFonts w:ascii="Arial"/>
                                      <w:color w:val="424242"/>
                                      <w:spacing w:val="-4"/>
                                      <w:sz w:val="10"/>
                                    </w:rPr>
                                    <w:t>29</w:t>
                                  </w:r>
                                  <w:r>
                                    <w:rPr>
                                      <w:rFonts w:ascii="Arial"/>
                                      <w:color w:val="0C0C0C"/>
                                      <w:spacing w:val="-4"/>
                                      <w:sz w:val="10"/>
                                    </w:rPr>
                                    <w:t>-1</w:t>
                                  </w:r>
                                  <w:r>
                                    <w:rPr>
                                      <w:rFonts w:ascii="Arial"/>
                                      <w:color w:val="424242"/>
                                      <w:spacing w:val="-4"/>
                                      <w:sz w:val="10"/>
                                    </w:rPr>
                                    <w:t>2</w:t>
                                  </w:r>
                                  <w:r>
                                    <w:rPr>
                                      <w:rFonts w:ascii="Arial"/>
                                      <w:color w:val="0C0C0C"/>
                                      <w:spacing w:val="-4"/>
                                      <w:sz w:val="10"/>
                                    </w:rPr>
                                    <w:t>-</w:t>
                                  </w:r>
                                  <w:r>
                                    <w:rPr>
                                      <w:rFonts w:ascii="Arial"/>
                                      <w:color w:val="313131"/>
                                      <w:spacing w:val="-5"/>
                                      <w:sz w:val="10"/>
                                    </w:rPr>
                                    <w:t>22</w:t>
                                  </w:r>
                                </w:p>
                              </w:tc>
                              <w:tc>
                                <w:tcPr>
                                  <w:tcW w:w="955" w:type="dxa"/>
                                </w:tcPr>
                                <w:p>
                                  <w:pPr>
                                    <w:pStyle w:val="TableParagraph"/>
                                    <w:spacing w:before="27"/>
                                    <w:ind w:left="149"/>
                                    <w:rPr>
                                      <w:rFonts w:ascii="Arial"/>
                                      <w:sz w:val="10"/>
                                    </w:rPr>
                                  </w:pPr>
                                  <w:r>
                                    <w:rPr>
                                      <w:rFonts w:ascii="Arial"/>
                                      <w:color w:val="424242"/>
                                      <w:spacing w:val="-2"/>
                                      <w:sz w:val="10"/>
                                    </w:rPr>
                                    <w:t>Sat</w:t>
                                  </w:r>
                                  <w:r>
                                    <w:rPr>
                                      <w:rFonts w:ascii="Arial"/>
                                      <w:color w:val="424242"/>
                                      <w:spacing w:val="-1"/>
                                      <w:sz w:val="10"/>
                                    </w:rPr>
                                    <w:t> </w:t>
                                  </w:r>
                                  <w:r>
                                    <w:rPr>
                                      <w:rFonts w:ascii="Arial"/>
                                      <w:color w:val="424242"/>
                                      <w:spacing w:val="-2"/>
                                      <w:sz w:val="10"/>
                                    </w:rPr>
                                    <w:t>31</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424242"/>
                                      <w:spacing w:val="-5"/>
                                      <w:sz w:val="10"/>
                                    </w:rPr>
                                    <w:t>22</w:t>
                                  </w:r>
                                </w:p>
                              </w:tc>
                              <w:tc>
                                <w:tcPr>
                                  <w:tcW w:w="1882" w:type="dxa"/>
                                </w:tcPr>
                                <w:p>
                                  <w:pPr>
                                    <w:pStyle w:val="TableParagraph"/>
                                    <w:spacing w:before="27"/>
                                    <w:ind w:left="176"/>
                                    <w:rPr>
                                      <w:rFonts w:ascii="Arial"/>
                                      <w:sz w:val="10"/>
                                    </w:rPr>
                                  </w:pPr>
                                  <w:r>
                                    <w:rPr>
                                      <w:rFonts w:ascii="Arial"/>
                                      <w:color w:val="424242"/>
                                      <w:spacing w:val="-5"/>
                                      <w:sz w:val="10"/>
                                    </w:rPr>
                                    <w:t>36</w:t>
                                  </w:r>
                                </w:p>
                              </w:tc>
                              <w:tc>
                                <w:tcPr>
                                  <w:tcW w:w="2017" w:type="dxa"/>
                                </w:tcPr>
                                <w:p>
                                  <w:pPr>
                                    <w:pStyle w:val="TableParagraph"/>
                                    <w:rPr>
                                      <w:sz w:val="10"/>
                                    </w:rPr>
                                  </w:pPr>
                                </w:p>
                              </w:tc>
                            </w:tr>
                            <w:tr>
                              <w:trPr>
                                <w:trHeight w:val="155" w:hRule="atLeast"/>
                              </w:trPr>
                              <w:tc>
                                <w:tcPr>
                                  <w:tcW w:w="861" w:type="dxa"/>
                                </w:tcPr>
                                <w:p>
                                  <w:pPr>
                                    <w:pStyle w:val="TableParagraph"/>
                                    <w:spacing w:line="118" w:lineRule="exact" w:before="17"/>
                                    <w:ind w:right="287"/>
                                    <w:jc w:val="right"/>
                                    <w:rPr>
                                      <w:rFonts w:ascii="Arial"/>
                                      <w:i/>
                                      <w:sz w:val="12"/>
                                    </w:rPr>
                                  </w:pPr>
                                  <w:r>
                                    <w:rPr>
                                      <w:rFonts w:ascii="Arial"/>
                                      <w:i/>
                                      <w:color w:val="59CACA"/>
                                      <w:spacing w:val="-5"/>
                                      <w:sz w:val="12"/>
                                    </w:rPr>
                                    <w:t>,t</w:t>
                                  </w:r>
                                </w:p>
                              </w:tc>
                              <w:tc>
                                <w:tcPr>
                                  <w:tcW w:w="2601" w:type="dxa"/>
                                </w:tcPr>
                                <w:p>
                                  <w:pPr>
                                    <w:pStyle w:val="TableParagraph"/>
                                    <w:spacing w:line="99" w:lineRule="exact" w:before="36"/>
                                    <w:ind w:left="353"/>
                                    <w:rPr>
                                      <w:rFonts w:ascii="Arial"/>
                                      <w:sz w:val="10"/>
                                    </w:rPr>
                                  </w:pPr>
                                  <w:r>
                                    <w:rPr>
                                      <w:rFonts w:ascii="Arial"/>
                                      <w:color w:val="0C0C0C"/>
                                      <w:spacing w:val="-2"/>
                                      <w:sz w:val="10"/>
                                    </w:rPr>
                                    <w:t>3.3</w:t>
                                  </w:r>
                                  <w:r>
                                    <w:rPr>
                                      <w:rFonts w:ascii="Arial"/>
                                      <w:color w:val="0C0C0C"/>
                                      <w:spacing w:val="-8"/>
                                      <w:sz w:val="10"/>
                                    </w:rPr>
                                    <w:t> </w:t>
                                  </w:r>
                                  <w:r>
                                    <w:rPr>
                                      <w:rFonts w:ascii="Arial"/>
                                      <w:color w:val="0C0C0C"/>
                                      <w:spacing w:val="-2"/>
                                      <w:sz w:val="10"/>
                                    </w:rPr>
                                    <w:t>Testing</w:t>
                                  </w:r>
                                </w:p>
                              </w:tc>
                              <w:tc>
                                <w:tcPr>
                                  <w:tcW w:w="951" w:type="dxa"/>
                                </w:tcPr>
                                <w:p>
                                  <w:pPr>
                                    <w:pStyle w:val="TableParagraph"/>
                                    <w:spacing w:line="99" w:lineRule="exact" w:before="36"/>
                                    <w:ind w:left="300"/>
                                    <w:rPr>
                                      <w:rFonts w:ascii="Arial"/>
                                      <w:sz w:val="10"/>
                                    </w:rPr>
                                  </w:pPr>
                                  <w:r>
                                    <w:rPr>
                                      <w:rFonts w:ascii="Arial"/>
                                      <w:color w:val="0C0C0C"/>
                                      <w:spacing w:val="-4"/>
                                      <w:sz w:val="10"/>
                                    </w:rPr>
                                    <w:t>10.38</w:t>
                                  </w:r>
                                  <w:r>
                                    <w:rPr>
                                      <w:rFonts w:ascii="Arial"/>
                                      <w:color w:val="0C0C0C"/>
                                      <w:spacing w:val="2"/>
                                      <w:sz w:val="10"/>
                                    </w:rPr>
                                    <w:t> </w:t>
                                  </w:r>
                                  <w:r>
                                    <w:rPr>
                                      <w:rFonts w:ascii="Arial"/>
                                      <w:color w:val="0C0C0C"/>
                                      <w:spacing w:val="-4"/>
                                      <w:sz w:val="10"/>
                                    </w:rPr>
                                    <w:t>days</w:t>
                                  </w:r>
                                </w:p>
                              </w:tc>
                              <w:tc>
                                <w:tcPr>
                                  <w:tcW w:w="937" w:type="dxa"/>
                                </w:tcPr>
                                <w:p>
                                  <w:pPr>
                                    <w:pStyle w:val="TableParagraph"/>
                                    <w:spacing w:line="99" w:lineRule="exact" w:before="36"/>
                                    <w:ind w:left="42" w:right="61"/>
                                    <w:jc w:val="center"/>
                                    <w:rPr>
                                      <w:rFonts w:ascii="Arial"/>
                                      <w:sz w:val="10"/>
                                    </w:rPr>
                                  </w:pPr>
                                  <w:r>
                                    <w:rPr>
                                      <w:rFonts w:ascii="Arial"/>
                                      <w:color w:val="212121"/>
                                      <w:spacing w:val="-4"/>
                                      <w:sz w:val="10"/>
                                    </w:rPr>
                                    <w:t>Sun</w:t>
                                  </w:r>
                                  <w:r>
                                    <w:rPr>
                                      <w:rFonts w:ascii="Arial"/>
                                      <w:color w:val="212121"/>
                                      <w:spacing w:val="9"/>
                                      <w:sz w:val="10"/>
                                    </w:rPr>
                                    <w:t> </w:t>
                                  </w:r>
                                  <w:r>
                                    <w:rPr>
                                      <w:rFonts w:ascii="Arial"/>
                                      <w:color w:val="0C0C0C"/>
                                      <w:spacing w:val="-4"/>
                                      <w:sz w:val="10"/>
                                    </w:rPr>
                                    <w:t>01-01-</w:t>
                                  </w:r>
                                  <w:r>
                                    <w:rPr>
                                      <w:rFonts w:ascii="Arial"/>
                                      <w:color w:val="0C0C0C"/>
                                      <w:spacing w:val="-5"/>
                                      <w:sz w:val="10"/>
                                    </w:rPr>
                                    <w:t>23</w:t>
                                  </w:r>
                                </w:p>
                              </w:tc>
                              <w:tc>
                                <w:tcPr>
                                  <w:tcW w:w="955" w:type="dxa"/>
                                </w:tcPr>
                                <w:p>
                                  <w:pPr>
                                    <w:pStyle w:val="TableParagraph"/>
                                    <w:spacing w:line="99" w:lineRule="exact" w:before="36"/>
                                    <w:ind w:left="152"/>
                                    <w:rPr>
                                      <w:rFonts w:ascii="Arial"/>
                                      <w:sz w:val="10"/>
                                    </w:rPr>
                                  </w:pPr>
                                  <w:r>
                                    <w:rPr>
                                      <w:rFonts w:ascii="Arial"/>
                                      <w:color w:val="0C0C0C"/>
                                      <w:spacing w:val="-4"/>
                                      <w:sz w:val="10"/>
                                    </w:rPr>
                                    <w:t>Tue</w:t>
                                  </w:r>
                                  <w:r>
                                    <w:rPr>
                                      <w:rFonts w:ascii="Arial"/>
                                      <w:color w:val="0C0C0C"/>
                                      <w:spacing w:val="7"/>
                                      <w:sz w:val="10"/>
                                    </w:rPr>
                                    <w:t> </w:t>
                                  </w:r>
                                  <w:r>
                                    <w:rPr>
                                      <w:rFonts w:ascii="Arial"/>
                                      <w:color w:val="0C0C0C"/>
                                      <w:spacing w:val="-4"/>
                                      <w:sz w:val="10"/>
                                    </w:rPr>
                                    <w:t>10-01-</w:t>
                                  </w:r>
                                  <w:r>
                                    <w:rPr>
                                      <w:rFonts w:ascii="Arial"/>
                                      <w:color w:val="0C0C0C"/>
                                      <w:spacing w:val="-5"/>
                                      <w:sz w:val="10"/>
                                    </w:rPr>
                                    <w:t>23</w:t>
                                  </w:r>
                                </w:p>
                              </w:tc>
                              <w:tc>
                                <w:tcPr>
                                  <w:tcW w:w="1882" w:type="dxa"/>
                                </w:tcPr>
                                <w:p>
                                  <w:pPr>
                                    <w:pStyle w:val="TableParagraph"/>
                                    <w:rPr>
                                      <w:sz w:val="10"/>
                                    </w:rPr>
                                  </w:pPr>
                                </w:p>
                              </w:tc>
                              <w:tc>
                                <w:tcPr>
                                  <w:tcW w:w="2017" w:type="dxa"/>
                                </w:tcPr>
                                <w:p>
                                  <w:pPr>
                                    <w:pStyle w:val="TableParagraph"/>
                                    <w:rPr>
                                      <w:sz w:val="10"/>
                                    </w:rPr>
                                  </w:pPr>
                                </w:p>
                              </w:tc>
                            </w:tr>
                          </w:tbl>
                          <w:p>
                            <w:pPr>
                              <w:pStyle w:val="BodyText"/>
                            </w:pPr>
                          </w:p>
                        </w:txbxContent>
                      </wps:txbx>
                      <wps:bodyPr wrap="square" lIns="0" tIns="0" rIns="0" bIns="0" rtlCol="0">
                        <a:noAutofit/>
                      </wps:bodyPr>
                    </wps:wsp>
                  </a:graphicData>
                </a:graphic>
              </wp:anchor>
            </w:drawing>
          </mc:Choice>
          <mc:Fallback>
            <w:pict>
              <v:shape style="position:absolute;margin-left:75.769821pt;margin-top:-8.460291pt;width:516.3pt;height:136.15pt;mso-position-horizontal-relative:page;mso-position-vertical-relative:paragraph;z-index:15747072" type="#_x0000_t202" id="docshape7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1"/>
                        <w:gridCol w:w="2601"/>
                        <w:gridCol w:w="951"/>
                        <w:gridCol w:w="937"/>
                        <w:gridCol w:w="955"/>
                        <w:gridCol w:w="1882"/>
                        <w:gridCol w:w="2017"/>
                      </w:tblGrid>
                      <w:tr>
                        <w:trPr>
                          <w:trHeight w:val="142" w:hRule="atLeast"/>
                        </w:trPr>
                        <w:tc>
                          <w:tcPr>
                            <w:tcW w:w="861" w:type="dxa"/>
                          </w:tcPr>
                          <w:p>
                            <w:pPr>
                              <w:pStyle w:val="TableParagraph"/>
                              <w:spacing w:line="112" w:lineRule="exact"/>
                              <w:ind w:right="270"/>
                              <w:jc w:val="right"/>
                              <w:rPr>
                                <w:rFonts w:ascii="Arial"/>
                                <w:sz w:val="10"/>
                              </w:rPr>
                            </w:pPr>
                            <w:r>
                              <w:rPr>
                                <w:rFonts w:ascii="Arial"/>
                                <w:color w:val="567CA3"/>
                                <w:spacing w:val="-2"/>
                                <w:w w:val="600"/>
                                <w:sz w:val="10"/>
                              </w:rPr>
                              <w:t>-</w:t>
                            </w:r>
                            <w:r>
                              <w:rPr>
                                <w:rFonts w:ascii="Arial"/>
                                <w:color w:val="567CA3"/>
                                <w:spacing w:val="-5"/>
                                <w:w w:val="600"/>
                                <w:sz w:val="10"/>
                              </w:rPr>
                              <w:t>:.</w:t>
                            </w:r>
                          </w:p>
                        </w:tc>
                        <w:tc>
                          <w:tcPr>
                            <w:tcW w:w="2601" w:type="dxa"/>
                          </w:tcPr>
                          <w:p>
                            <w:pPr>
                              <w:pStyle w:val="TableParagraph"/>
                              <w:spacing w:line="112" w:lineRule="exact"/>
                              <w:ind w:left="355"/>
                              <w:rPr>
                                <w:rFonts w:ascii="Arial"/>
                                <w:sz w:val="10"/>
                              </w:rPr>
                            </w:pPr>
                            <w:r>
                              <w:rPr>
                                <w:rFonts w:ascii="Arial"/>
                                <w:color w:val="424242"/>
                                <w:w w:val="110"/>
                                <w:sz w:val="10"/>
                              </w:rPr>
                              <w:t>2.7Revisetheuse-</w:t>
                            </w:r>
                            <w:r>
                              <w:rPr>
                                <w:rFonts w:ascii="Arial"/>
                                <w:color w:val="424242"/>
                                <w:spacing w:val="-2"/>
                                <w:w w:val="115"/>
                                <w:sz w:val="10"/>
                              </w:rPr>
                              <w:t>cmemodel</w:t>
                            </w:r>
                          </w:p>
                        </w:tc>
                        <w:tc>
                          <w:tcPr>
                            <w:tcW w:w="951" w:type="dxa"/>
                          </w:tcPr>
                          <w:p>
                            <w:pPr>
                              <w:pStyle w:val="TableParagraph"/>
                              <w:spacing w:line="112" w:lineRule="exact"/>
                              <w:ind w:left="301"/>
                              <w:rPr>
                                <w:rFonts w:ascii="Arial"/>
                                <w:sz w:val="10"/>
                              </w:rPr>
                            </w:pPr>
                            <w:r>
                              <w:rPr>
                                <w:rFonts w:ascii="Arial"/>
                                <w:color w:val="424242"/>
                                <w:spacing w:val="-4"/>
                                <w:w w:val="105"/>
                                <w:sz w:val="10"/>
                              </w:rPr>
                              <w:t>3hrs</w:t>
                            </w:r>
                          </w:p>
                        </w:tc>
                        <w:tc>
                          <w:tcPr>
                            <w:tcW w:w="937" w:type="dxa"/>
                          </w:tcPr>
                          <w:p>
                            <w:pPr>
                              <w:pStyle w:val="TableParagraph"/>
                              <w:spacing w:line="112" w:lineRule="exact"/>
                              <w:ind w:left="63" w:right="61"/>
                              <w:jc w:val="center"/>
                              <w:rPr>
                                <w:rFonts w:ascii="Arial"/>
                                <w:sz w:val="10"/>
                              </w:rPr>
                            </w:pPr>
                            <w:r>
                              <w:rPr>
                                <w:rFonts w:ascii="Arial"/>
                                <w:color w:val="424242"/>
                                <w:spacing w:val="-2"/>
                                <w:w w:val="110"/>
                                <w:sz w:val="10"/>
                              </w:rPr>
                              <w:t>Monl9-12-</w:t>
                            </w:r>
                            <w:r>
                              <w:rPr>
                                <w:rFonts w:ascii="Arial"/>
                                <w:color w:val="424242"/>
                                <w:spacing w:val="-5"/>
                                <w:w w:val="110"/>
                                <w:sz w:val="10"/>
                              </w:rPr>
                              <w:t>22</w:t>
                            </w:r>
                          </w:p>
                        </w:tc>
                        <w:tc>
                          <w:tcPr>
                            <w:tcW w:w="955" w:type="dxa"/>
                          </w:tcPr>
                          <w:p>
                            <w:pPr>
                              <w:pStyle w:val="TableParagraph"/>
                              <w:spacing w:line="112" w:lineRule="exact"/>
                              <w:ind w:left="151"/>
                              <w:rPr>
                                <w:rFonts w:ascii="Arial"/>
                                <w:sz w:val="10"/>
                              </w:rPr>
                            </w:pPr>
                            <w:r>
                              <w:rPr>
                                <w:rFonts w:ascii="Arial"/>
                                <w:color w:val="424242"/>
                                <w:sz w:val="10"/>
                              </w:rPr>
                              <w:t>Monl9-12-</w:t>
                            </w:r>
                            <w:r>
                              <w:rPr>
                                <w:rFonts w:ascii="Arial"/>
                                <w:color w:val="424242"/>
                                <w:spacing w:val="-5"/>
                                <w:sz w:val="10"/>
                              </w:rPr>
                              <w:t>22</w:t>
                            </w:r>
                          </w:p>
                        </w:tc>
                        <w:tc>
                          <w:tcPr>
                            <w:tcW w:w="1882" w:type="dxa"/>
                          </w:tcPr>
                          <w:p>
                            <w:pPr>
                              <w:pStyle w:val="TableParagraph"/>
                              <w:spacing w:line="112" w:lineRule="exact"/>
                              <w:ind w:left="177"/>
                              <w:rPr>
                                <w:rFonts w:ascii="Arial"/>
                                <w:sz w:val="10"/>
                              </w:rPr>
                            </w:pPr>
                            <w:r>
                              <w:rPr>
                                <w:rFonts w:ascii="Arial"/>
                                <w:color w:val="424242"/>
                                <w:spacing w:val="-5"/>
                                <w:sz w:val="10"/>
                              </w:rPr>
                              <w:t>22</w:t>
                            </w:r>
                          </w:p>
                        </w:tc>
                        <w:tc>
                          <w:tcPr>
                            <w:tcW w:w="2017" w:type="dxa"/>
                            <w:vMerge w:val="restart"/>
                          </w:tcPr>
                          <w:p>
                            <w:pPr>
                              <w:pStyle w:val="TableParagraph"/>
                              <w:rPr>
                                <w:sz w:val="10"/>
                              </w:rPr>
                            </w:pPr>
                          </w:p>
                        </w:tc>
                      </w:tr>
                      <w:tr>
                        <w:trPr>
                          <w:trHeight w:val="173" w:hRule="atLeast"/>
                        </w:trPr>
                        <w:tc>
                          <w:tcPr>
                            <w:tcW w:w="861" w:type="dxa"/>
                          </w:tcPr>
                          <w:p>
                            <w:pPr>
                              <w:pStyle w:val="TableParagraph"/>
                              <w:rPr>
                                <w:sz w:val="10"/>
                              </w:rPr>
                            </w:pPr>
                          </w:p>
                        </w:tc>
                        <w:tc>
                          <w:tcPr>
                            <w:tcW w:w="2601" w:type="dxa"/>
                          </w:tcPr>
                          <w:p>
                            <w:pPr>
                              <w:pStyle w:val="TableParagraph"/>
                              <w:spacing w:before="27"/>
                              <w:ind w:left="355"/>
                              <w:rPr>
                                <w:rFonts w:ascii="Arial"/>
                                <w:sz w:val="10"/>
                              </w:rPr>
                            </w:pPr>
                            <w:r>
                              <w:rPr>
                                <w:rFonts w:ascii="Arial"/>
                                <w:color w:val="424242"/>
                                <w:spacing w:val="-2"/>
                                <w:w w:val="105"/>
                                <w:sz w:val="10"/>
                              </w:rPr>
                              <w:t>2</w:t>
                            </w:r>
                            <w:r>
                              <w:rPr>
                                <w:rFonts w:ascii="Arial"/>
                                <w:color w:val="0C0C0C"/>
                                <w:spacing w:val="-2"/>
                                <w:w w:val="105"/>
                                <w:sz w:val="10"/>
                              </w:rPr>
                              <w:t>.</w:t>
                            </w:r>
                            <w:r>
                              <w:rPr>
                                <w:rFonts w:ascii="Arial"/>
                                <w:color w:val="424242"/>
                                <w:spacing w:val="-2"/>
                                <w:w w:val="105"/>
                                <w:sz w:val="10"/>
                              </w:rPr>
                              <w:t>8Prese</w:t>
                            </w:r>
                            <w:r>
                              <w:rPr>
                                <w:rFonts w:ascii="Arial"/>
                                <w:color w:val="606060"/>
                                <w:spacing w:val="-2"/>
                                <w:w w:val="105"/>
                                <w:sz w:val="10"/>
                              </w:rPr>
                              <w:t>n</w:t>
                            </w:r>
                            <w:r>
                              <w:rPr>
                                <w:rFonts w:ascii="Arial"/>
                                <w:color w:val="424242"/>
                                <w:spacing w:val="-2"/>
                                <w:w w:val="105"/>
                                <w:sz w:val="10"/>
                              </w:rPr>
                              <w:t>tation</w:t>
                            </w:r>
                          </w:p>
                        </w:tc>
                        <w:tc>
                          <w:tcPr>
                            <w:tcW w:w="951" w:type="dxa"/>
                          </w:tcPr>
                          <w:p>
                            <w:pPr>
                              <w:pStyle w:val="TableParagraph"/>
                              <w:spacing w:before="27"/>
                              <w:ind w:left="304"/>
                              <w:rPr>
                                <w:rFonts w:ascii="Arial"/>
                                <w:sz w:val="10"/>
                              </w:rPr>
                            </w:pPr>
                            <w:r>
                              <w:rPr>
                                <w:rFonts w:ascii="Arial"/>
                                <w:color w:val="424242"/>
                                <w:spacing w:val="-4"/>
                                <w:w w:val="110"/>
                                <w:sz w:val="10"/>
                              </w:rPr>
                              <w:t>4h</w:t>
                            </w:r>
                            <w:r>
                              <w:rPr>
                                <w:rFonts w:ascii="Arial"/>
                                <w:color w:val="0C0C0C"/>
                                <w:spacing w:val="-4"/>
                                <w:w w:val="110"/>
                                <w:sz w:val="10"/>
                              </w:rPr>
                              <w:t>r</w:t>
                            </w:r>
                            <w:r>
                              <w:rPr>
                                <w:rFonts w:ascii="Arial"/>
                                <w:color w:val="424242"/>
                                <w:spacing w:val="-4"/>
                                <w:w w:val="110"/>
                                <w:sz w:val="10"/>
                              </w:rPr>
                              <w:t>s</w:t>
                            </w:r>
                          </w:p>
                        </w:tc>
                        <w:tc>
                          <w:tcPr>
                            <w:tcW w:w="937" w:type="dxa"/>
                          </w:tcPr>
                          <w:p>
                            <w:pPr>
                              <w:pStyle w:val="TableParagraph"/>
                              <w:spacing w:before="27"/>
                              <w:ind w:left="74" w:right="61"/>
                              <w:jc w:val="center"/>
                              <w:rPr>
                                <w:rFonts w:ascii="Arial"/>
                                <w:sz w:val="10"/>
                              </w:rPr>
                            </w:pPr>
                            <w:r>
                              <w:rPr>
                                <w:rFonts w:ascii="Arial"/>
                                <w:color w:val="424242"/>
                                <w:sz w:val="10"/>
                              </w:rPr>
                              <w:t>Mon</w:t>
                            </w:r>
                            <w:r>
                              <w:rPr>
                                <w:rFonts w:ascii="Arial"/>
                                <w:color w:val="424242"/>
                                <w:spacing w:val="7"/>
                                <w:sz w:val="10"/>
                              </w:rPr>
                              <w:t> </w:t>
                            </w:r>
                            <w:r>
                              <w:rPr>
                                <w:rFonts w:ascii="Arial"/>
                                <w:color w:val="0C0C0C"/>
                                <w:sz w:val="10"/>
                              </w:rPr>
                              <w:t>1</w:t>
                            </w:r>
                            <w:r>
                              <w:rPr>
                                <w:rFonts w:ascii="Arial"/>
                                <w:color w:val="424242"/>
                                <w:sz w:val="10"/>
                              </w:rPr>
                              <w:t>9</w:t>
                            </w:r>
                            <w:r>
                              <w:rPr>
                                <w:rFonts w:ascii="Arial"/>
                                <w:color w:val="0C0C0C"/>
                                <w:sz w:val="10"/>
                              </w:rPr>
                              <w:t>-</w:t>
                            </w:r>
                            <w:r>
                              <w:rPr>
                                <w:rFonts w:ascii="Arial"/>
                                <w:color w:val="424242"/>
                                <w:sz w:val="10"/>
                              </w:rPr>
                              <w:t>12</w:t>
                            </w:r>
                            <w:r>
                              <w:rPr>
                                <w:rFonts w:ascii="Arial"/>
                                <w:color w:val="0C0C0C"/>
                                <w:sz w:val="10"/>
                              </w:rPr>
                              <w:t>-</w:t>
                            </w:r>
                            <w:r>
                              <w:rPr>
                                <w:rFonts w:ascii="Arial"/>
                                <w:color w:val="424242"/>
                                <w:spacing w:val="-5"/>
                                <w:sz w:val="10"/>
                              </w:rPr>
                              <w:t>22</w:t>
                            </w:r>
                          </w:p>
                        </w:tc>
                        <w:tc>
                          <w:tcPr>
                            <w:tcW w:w="955" w:type="dxa"/>
                          </w:tcPr>
                          <w:p>
                            <w:pPr>
                              <w:pStyle w:val="TableParagraph"/>
                              <w:spacing w:before="27"/>
                              <w:ind w:left="152"/>
                              <w:rPr>
                                <w:rFonts w:ascii="Arial"/>
                                <w:sz w:val="10"/>
                              </w:rPr>
                            </w:pPr>
                            <w:r>
                              <w:rPr>
                                <w:rFonts w:ascii="Arial"/>
                                <w:color w:val="424242"/>
                                <w:sz w:val="10"/>
                              </w:rPr>
                              <w:t>Tue20</w:t>
                            </w:r>
                            <w:r>
                              <w:rPr>
                                <w:rFonts w:ascii="Arial"/>
                                <w:color w:val="0C0C0C"/>
                                <w:sz w:val="10"/>
                              </w:rPr>
                              <w:t>-1</w:t>
                            </w:r>
                            <w:r>
                              <w:rPr>
                                <w:rFonts w:ascii="Arial"/>
                                <w:color w:val="424242"/>
                                <w:sz w:val="10"/>
                              </w:rPr>
                              <w:t>2</w:t>
                            </w:r>
                            <w:r>
                              <w:rPr>
                                <w:rFonts w:ascii="Arial"/>
                                <w:color w:val="0C0C0C"/>
                                <w:sz w:val="10"/>
                              </w:rPr>
                              <w:t>-</w:t>
                            </w:r>
                            <w:r>
                              <w:rPr>
                                <w:rFonts w:ascii="Arial"/>
                                <w:color w:val="424242"/>
                                <w:spacing w:val="-5"/>
                                <w:sz w:val="10"/>
                              </w:rPr>
                              <w:t>22</w:t>
                            </w:r>
                          </w:p>
                        </w:tc>
                        <w:tc>
                          <w:tcPr>
                            <w:tcW w:w="1882" w:type="dxa"/>
                          </w:tcPr>
                          <w:p>
                            <w:pPr>
                              <w:pStyle w:val="TableParagraph"/>
                              <w:spacing w:before="27"/>
                              <w:ind w:left="177"/>
                              <w:rPr>
                                <w:rFonts w:ascii="Arial"/>
                                <w:sz w:val="10"/>
                              </w:rPr>
                            </w:pPr>
                            <w:r>
                              <w:rPr>
                                <w:rFonts w:ascii="Arial"/>
                                <w:color w:val="424242"/>
                                <w:spacing w:val="-5"/>
                                <w:sz w:val="10"/>
                              </w:rPr>
                              <w:t>23</w:t>
                            </w:r>
                          </w:p>
                        </w:tc>
                        <w:tc>
                          <w:tcPr>
                            <w:tcW w:w="2017" w:type="dxa"/>
                            <w:vMerge/>
                            <w:tcBorders>
                              <w:top w:val="nil"/>
                            </w:tcBorders>
                          </w:tcPr>
                          <w:p>
                            <w:pPr>
                              <w:rPr>
                                <w:sz w:val="2"/>
                                <w:szCs w:val="2"/>
                              </w:rPr>
                            </w:pPr>
                          </w:p>
                        </w:tc>
                      </w:tr>
                      <w:tr>
                        <w:trPr>
                          <w:trHeight w:val="175" w:hRule="atLeast"/>
                        </w:trPr>
                        <w:tc>
                          <w:tcPr>
                            <w:tcW w:w="861" w:type="dxa"/>
                          </w:tcPr>
                          <w:p>
                            <w:pPr>
                              <w:pStyle w:val="TableParagraph"/>
                              <w:spacing w:before="27"/>
                              <w:ind w:right="273"/>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27"/>
                              <w:ind w:left="248"/>
                              <w:rPr>
                                <w:rFonts w:ascii="Arial"/>
                                <w:sz w:val="10"/>
                              </w:rPr>
                            </w:pPr>
                            <w:r>
                              <w:rPr>
                                <w:rFonts w:ascii="Arial"/>
                                <w:color w:val="0C0C0C"/>
                                <w:w w:val="105"/>
                                <w:sz w:val="10"/>
                              </w:rPr>
                              <w:t>3</w:t>
                            </w:r>
                            <w:r>
                              <w:rPr>
                                <w:rFonts w:ascii="Arial"/>
                                <w:color w:val="0C0C0C"/>
                                <w:spacing w:val="-10"/>
                                <w:w w:val="105"/>
                                <w:sz w:val="10"/>
                              </w:rPr>
                              <w:t> </w:t>
                            </w:r>
                            <w:r>
                              <w:rPr>
                                <w:rFonts w:ascii="Arial"/>
                                <w:color w:val="0C0C0C"/>
                                <w:w w:val="105"/>
                                <w:sz w:val="10"/>
                              </w:rPr>
                              <w:t>Construction/</w:t>
                            </w:r>
                            <w:r>
                              <w:rPr>
                                <w:rFonts w:ascii="Arial"/>
                                <w:color w:val="0C0C0C"/>
                                <w:spacing w:val="-2"/>
                                <w:w w:val="105"/>
                                <w:sz w:val="10"/>
                              </w:rPr>
                              <w:t> Development</w:t>
                            </w:r>
                          </w:p>
                        </w:tc>
                        <w:tc>
                          <w:tcPr>
                            <w:tcW w:w="951" w:type="dxa"/>
                          </w:tcPr>
                          <w:p>
                            <w:pPr>
                              <w:pStyle w:val="TableParagraph"/>
                              <w:spacing w:before="27"/>
                              <w:ind w:left="303"/>
                              <w:rPr>
                                <w:rFonts w:ascii="Arial"/>
                                <w:sz w:val="10"/>
                              </w:rPr>
                            </w:pPr>
                            <w:r>
                              <w:rPr>
                                <w:rFonts w:ascii="Arial"/>
                                <w:color w:val="0C0C0C"/>
                                <w:spacing w:val="-2"/>
                                <w:sz w:val="10"/>
                              </w:rPr>
                              <w:t>24.88</w:t>
                            </w:r>
                            <w:r>
                              <w:rPr>
                                <w:rFonts w:ascii="Arial"/>
                                <w:color w:val="0C0C0C"/>
                                <w:spacing w:val="-5"/>
                                <w:sz w:val="10"/>
                              </w:rPr>
                              <w:t> </w:t>
                            </w:r>
                            <w:r>
                              <w:rPr>
                                <w:rFonts w:ascii="Arial"/>
                                <w:color w:val="0C0C0C"/>
                                <w:spacing w:val="-4"/>
                                <w:sz w:val="10"/>
                              </w:rPr>
                              <w:t>days</w:t>
                            </w:r>
                          </w:p>
                        </w:tc>
                        <w:tc>
                          <w:tcPr>
                            <w:tcW w:w="937" w:type="dxa"/>
                          </w:tcPr>
                          <w:p>
                            <w:pPr>
                              <w:pStyle w:val="TableParagraph"/>
                              <w:spacing w:before="27"/>
                              <w:ind w:left="41" w:right="61"/>
                              <w:jc w:val="center"/>
                              <w:rPr>
                                <w:rFonts w:ascii="Arial"/>
                                <w:sz w:val="10"/>
                              </w:rPr>
                            </w:pPr>
                            <w:r>
                              <w:rPr>
                                <w:rFonts w:ascii="Arial"/>
                                <w:color w:val="212121"/>
                                <w:spacing w:val="-4"/>
                                <w:sz w:val="10"/>
                              </w:rPr>
                              <w:t>Sun</w:t>
                            </w:r>
                            <w:r>
                              <w:rPr>
                                <w:rFonts w:ascii="Arial"/>
                                <w:color w:val="212121"/>
                                <w:spacing w:val="9"/>
                                <w:sz w:val="10"/>
                              </w:rPr>
                              <w:t> </w:t>
                            </w:r>
                            <w:r>
                              <w:rPr>
                                <w:rFonts w:ascii="Arial"/>
                                <w:color w:val="0C0C0C"/>
                                <w:spacing w:val="-4"/>
                                <w:sz w:val="10"/>
                              </w:rPr>
                              <w:t>18-12-</w:t>
                            </w:r>
                            <w:r>
                              <w:rPr>
                                <w:rFonts w:ascii="Arial"/>
                                <w:color w:val="0C0C0C"/>
                                <w:spacing w:val="-5"/>
                                <w:sz w:val="10"/>
                              </w:rPr>
                              <w:t>22</w:t>
                            </w:r>
                          </w:p>
                        </w:tc>
                        <w:tc>
                          <w:tcPr>
                            <w:tcW w:w="955" w:type="dxa"/>
                          </w:tcPr>
                          <w:p>
                            <w:pPr>
                              <w:pStyle w:val="TableParagraph"/>
                              <w:spacing w:before="27"/>
                              <w:ind w:left="147"/>
                              <w:rPr>
                                <w:rFonts w:ascii="Arial"/>
                                <w:sz w:val="10"/>
                              </w:rPr>
                            </w:pPr>
                            <w:r>
                              <w:rPr>
                                <w:rFonts w:ascii="Arial"/>
                                <w:color w:val="0C0C0C"/>
                                <w:spacing w:val="-2"/>
                                <w:sz w:val="10"/>
                              </w:rPr>
                              <w:t>Tue</w:t>
                            </w:r>
                            <w:r>
                              <w:rPr>
                                <w:rFonts w:ascii="Arial"/>
                                <w:color w:val="0C0C0C"/>
                                <w:spacing w:val="-5"/>
                                <w:sz w:val="10"/>
                              </w:rPr>
                              <w:t> </w:t>
                            </w:r>
                            <w:r>
                              <w:rPr>
                                <w:rFonts w:ascii="Arial"/>
                                <w:color w:val="0C0C0C"/>
                                <w:spacing w:val="-2"/>
                                <w:sz w:val="10"/>
                              </w:rPr>
                              <w:t>10-01-</w:t>
                            </w:r>
                            <w:r>
                              <w:rPr>
                                <w:rFonts w:ascii="Arial"/>
                                <w:color w:val="0C0C0C"/>
                                <w:spacing w:val="-5"/>
                                <w:sz w:val="10"/>
                              </w:rPr>
                              <w:t>23</w:t>
                            </w:r>
                          </w:p>
                        </w:tc>
                        <w:tc>
                          <w:tcPr>
                            <w:tcW w:w="1882" w:type="dxa"/>
                          </w:tcPr>
                          <w:p>
                            <w:pPr>
                              <w:pStyle w:val="TableParagraph"/>
                              <w:spacing w:before="27"/>
                              <w:ind w:left="172"/>
                              <w:rPr>
                                <w:rFonts w:ascii="Arial"/>
                                <w:sz w:val="10"/>
                              </w:rPr>
                            </w:pPr>
                            <w:r>
                              <w:rPr>
                                <w:rFonts w:ascii="Arial"/>
                                <w:color w:val="0C0C0C"/>
                                <w:spacing w:val="-5"/>
                                <w:w w:val="105"/>
                                <w:sz w:val="10"/>
                              </w:rPr>
                              <w:t>24</w:t>
                            </w:r>
                          </w:p>
                        </w:tc>
                        <w:tc>
                          <w:tcPr>
                            <w:tcW w:w="2017" w:type="dxa"/>
                          </w:tcPr>
                          <w:p>
                            <w:pPr>
                              <w:pStyle w:val="TableParagraph"/>
                              <w:tabs>
                                <w:tab w:pos="398" w:val="left" w:leader="none"/>
                              </w:tabs>
                              <w:spacing w:before="27"/>
                              <w:ind w:right="22"/>
                              <w:jc w:val="right"/>
                              <w:rPr>
                                <w:rFonts w:ascii="Arial"/>
                                <w:sz w:val="10"/>
                              </w:rPr>
                            </w:pPr>
                            <w:r>
                              <w:rPr>
                                <w:rFonts w:ascii="Arial"/>
                                <w:color w:val="753F1F"/>
                                <w:spacing w:val="-4"/>
                                <w:w w:val="60"/>
                                <w:sz w:val="10"/>
                              </w:rPr>
                              <w:t>....</w:t>
                            </w:r>
                            <w:r>
                              <w:rPr>
                                <w:rFonts w:ascii="Arial"/>
                                <w:color w:val="753F1F"/>
                                <w:sz w:val="10"/>
                                <w:u w:val="single" w:color="743E1E"/>
                              </w:rPr>
                              <w:tab/>
                            </w:r>
                          </w:p>
                        </w:tc>
                      </w:tr>
                      <w:tr>
                        <w:trPr>
                          <w:trHeight w:val="175" w:hRule="atLeast"/>
                        </w:trPr>
                        <w:tc>
                          <w:tcPr>
                            <w:tcW w:w="861" w:type="dxa"/>
                          </w:tcPr>
                          <w:p>
                            <w:pPr>
                              <w:pStyle w:val="TableParagraph"/>
                              <w:spacing w:before="30"/>
                              <w:ind w:left="180"/>
                              <w:jc w:val="center"/>
                              <w:rPr>
                                <w:rFonts w:ascii="Arial"/>
                                <w:i/>
                                <w:sz w:val="10"/>
                              </w:rPr>
                            </w:pPr>
                            <w:r>
                              <w:rPr>
                                <w:rFonts w:ascii="Arial"/>
                                <w:i/>
                                <w:color w:val="567CA3"/>
                                <w:spacing w:val="-2"/>
                                <w:w w:val="50"/>
                                <w:sz w:val="10"/>
                              </w:rPr>
                              <w:t>-</w:t>
                            </w:r>
                            <w:r>
                              <w:rPr>
                                <w:rFonts w:ascii="Arial"/>
                                <w:i/>
                                <w:color w:val="567CA3"/>
                                <w:spacing w:val="-5"/>
                                <w:w w:val="60"/>
                                <w:sz w:val="10"/>
                              </w:rPr>
                              <w:t>:.</w:t>
                            </w:r>
                          </w:p>
                        </w:tc>
                        <w:tc>
                          <w:tcPr>
                            <w:tcW w:w="2601" w:type="dxa"/>
                          </w:tcPr>
                          <w:p>
                            <w:pPr>
                              <w:pStyle w:val="TableParagraph"/>
                              <w:spacing w:before="30"/>
                              <w:ind w:left="353"/>
                              <w:rPr>
                                <w:rFonts w:ascii="Arial"/>
                                <w:sz w:val="10"/>
                              </w:rPr>
                            </w:pPr>
                            <w:r>
                              <w:rPr>
                                <w:rFonts w:ascii="Arial"/>
                                <w:color w:val="0C0C0C"/>
                                <w:w w:val="105"/>
                                <w:sz w:val="10"/>
                              </w:rPr>
                              <w:t>3.1</w:t>
                            </w:r>
                            <w:r>
                              <w:rPr>
                                <w:rFonts w:ascii="Arial"/>
                                <w:color w:val="0C0C0C"/>
                                <w:spacing w:val="-8"/>
                                <w:w w:val="105"/>
                                <w:sz w:val="10"/>
                              </w:rPr>
                              <w:t> </w:t>
                            </w:r>
                            <w:r>
                              <w:rPr>
                                <w:rFonts w:ascii="Arial"/>
                                <w:color w:val="0C0C0C"/>
                                <w:w w:val="105"/>
                                <w:sz w:val="10"/>
                              </w:rPr>
                              <w:t>Development</w:t>
                            </w:r>
                            <w:r>
                              <w:rPr>
                                <w:rFonts w:ascii="Arial"/>
                                <w:color w:val="0C0C0C"/>
                                <w:spacing w:val="1"/>
                                <w:w w:val="105"/>
                                <w:sz w:val="10"/>
                              </w:rPr>
                              <w:t> </w:t>
                            </w:r>
                            <w:r>
                              <w:rPr>
                                <w:rFonts w:ascii="Arial"/>
                                <w:color w:val="0C0C0C"/>
                                <w:w w:val="105"/>
                                <w:sz w:val="10"/>
                              </w:rPr>
                              <w:t>of</w:t>
                            </w:r>
                            <w:r>
                              <w:rPr>
                                <w:rFonts w:ascii="Arial"/>
                                <w:color w:val="0C0C0C"/>
                                <w:spacing w:val="-5"/>
                                <w:w w:val="105"/>
                                <w:sz w:val="10"/>
                              </w:rPr>
                              <w:t> </w:t>
                            </w:r>
                            <w:r>
                              <w:rPr>
                                <w:rFonts w:ascii="Arial"/>
                                <w:color w:val="0C0C0C"/>
                                <w:w w:val="105"/>
                                <w:sz w:val="10"/>
                              </w:rPr>
                              <w:t>mobile</w:t>
                            </w:r>
                            <w:r>
                              <w:rPr>
                                <w:rFonts w:ascii="Arial"/>
                                <w:color w:val="0C0C0C"/>
                                <w:spacing w:val="-8"/>
                                <w:w w:val="105"/>
                                <w:sz w:val="10"/>
                              </w:rPr>
                              <w:t> </w:t>
                            </w:r>
                            <w:r>
                              <w:rPr>
                                <w:rFonts w:ascii="Arial"/>
                                <w:color w:val="0C0C0C"/>
                                <w:spacing w:val="-2"/>
                                <w:w w:val="105"/>
                                <w:sz w:val="10"/>
                              </w:rPr>
                              <w:t>application</w:t>
                            </w:r>
                          </w:p>
                        </w:tc>
                        <w:tc>
                          <w:tcPr>
                            <w:tcW w:w="951" w:type="dxa"/>
                          </w:tcPr>
                          <w:p>
                            <w:pPr>
                              <w:pStyle w:val="TableParagraph"/>
                              <w:spacing w:before="30"/>
                              <w:ind w:left="304"/>
                              <w:rPr>
                                <w:rFonts w:ascii="Arial"/>
                                <w:sz w:val="10"/>
                              </w:rPr>
                            </w:pPr>
                            <w:r>
                              <w:rPr>
                                <w:rFonts w:ascii="Arial"/>
                                <w:color w:val="0C0C0C"/>
                                <w:spacing w:val="-2"/>
                                <w:sz w:val="10"/>
                              </w:rPr>
                              <w:t>15</w:t>
                            </w:r>
                            <w:r>
                              <w:rPr>
                                <w:rFonts w:ascii="Arial"/>
                                <w:color w:val="0C0C0C"/>
                                <w:spacing w:val="-5"/>
                                <w:sz w:val="10"/>
                              </w:rPr>
                              <w:t> </w:t>
                            </w:r>
                            <w:r>
                              <w:rPr>
                                <w:rFonts w:ascii="Arial"/>
                                <w:color w:val="0C0C0C"/>
                                <w:spacing w:val="-4"/>
                                <w:sz w:val="10"/>
                              </w:rPr>
                              <w:t>days</w:t>
                            </w:r>
                          </w:p>
                        </w:tc>
                        <w:tc>
                          <w:tcPr>
                            <w:tcW w:w="937" w:type="dxa"/>
                          </w:tcPr>
                          <w:p>
                            <w:pPr>
                              <w:pStyle w:val="TableParagraph"/>
                              <w:spacing w:before="30"/>
                              <w:ind w:left="28" w:right="61"/>
                              <w:jc w:val="center"/>
                              <w:rPr>
                                <w:rFonts w:ascii="Arial"/>
                                <w:sz w:val="10"/>
                              </w:rPr>
                            </w:pPr>
                            <w:r>
                              <w:rPr>
                                <w:rFonts w:ascii="Arial"/>
                                <w:color w:val="0C0C0C"/>
                                <w:spacing w:val="-4"/>
                                <w:sz w:val="10"/>
                              </w:rPr>
                              <w:t>Tue</w:t>
                            </w:r>
                            <w:r>
                              <w:rPr>
                                <w:rFonts w:ascii="Arial"/>
                                <w:color w:val="0C0C0C"/>
                                <w:spacing w:val="7"/>
                                <w:sz w:val="10"/>
                              </w:rPr>
                              <w:t> </w:t>
                            </w:r>
                            <w:r>
                              <w:rPr>
                                <w:rFonts w:ascii="Arial"/>
                                <w:color w:val="0C0C0C"/>
                                <w:spacing w:val="-4"/>
                                <w:sz w:val="10"/>
                              </w:rPr>
                              <w:t>20-12-</w:t>
                            </w:r>
                            <w:r>
                              <w:rPr>
                                <w:rFonts w:ascii="Arial"/>
                                <w:color w:val="0C0C0C"/>
                                <w:spacing w:val="-5"/>
                                <w:sz w:val="10"/>
                              </w:rPr>
                              <w:t>22</w:t>
                            </w:r>
                          </w:p>
                        </w:tc>
                        <w:tc>
                          <w:tcPr>
                            <w:tcW w:w="955" w:type="dxa"/>
                          </w:tcPr>
                          <w:p>
                            <w:pPr>
                              <w:pStyle w:val="TableParagraph"/>
                              <w:spacing w:before="30"/>
                              <w:ind w:left="152"/>
                              <w:rPr>
                                <w:rFonts w:ascii="Arial"/>
                                <w:sz w:val="10"/>
                              </w:rPr>
                            </w:pPr>
                            <w:r>
                              <w:rPr>
                                <w:rFonts w:ascii="Arial"/>
                                <w:color w:val="0C0C0C"/>
                                <w:spacing w:val="-4"/>
                                <w:sz w:val="10"/>
                              </w:rPr>
                              <w:t>Tue</w:t>
                            </w:r>
                            <w:r>
                              <w:rPr>
                                <w:rFonts w:ascii="Arial"/>
                                <w:color w:val="0C0C0C"/>
                                <w:spacing w:val="9"/>
                                <w:sz w:val="10"/>
                              </w:rPr>
                              <w:t> </w:t>
                            </w:r>
                            <w:r>
                              <w:rPr>
                                <w:rFonts w:ascii="Arial"/>
                                <w:color w:val="0C0C0C"/>
                                <w:spacing w:val="-4"/>
                                <w:sz w:val="10"/>
                              </w:rPr>
                              <w:t>03-01-</w:t>
                            </w:r>
                            <w:r>
                              <w:rPr>
                                <w:rFonts w:ascii="Arial"/>
                                <w:color w:val="0C0C0C"/>
                                <w:spacing w:val="-5"/>
                                <w:sz w:val="10"/>
                              </w:rPr>
                              <w:t>23</w:t>
                            </w:r>
                          </w:p>
                        </w:tc>
                        <w:tc>
                          <w:tcPr>
                            <w:tcW w:w="1882" w:type="dxa"/>
                          </w:tcPr>
                          <w:p>
                            <w:pPr>
                              <w:pStyle w:val="TableParagraph"/>
                              <w:spacing w:before="30"/>
                              <w:ind w:left="172"/>
                              <w:rPr>
                                <w:rFonts w:ascii="Arial"/>
                                <w:sz w:val="10"/>
                              </w:rPr>
                            </w:pPr>
                            <w:r>
                              <w:rPr>
                                <w:rFonts w:ascii="Arial"/>
                                <w:color w:val="0C0C0C"/>
                                <w:spacing w:val="-5"/>
                                <w:w w:val="105"/>
                                <w:sz w:val="10"/>
                              </w:rPr>
                              <w:t>24</w:t>
                            </w:r>
                          </w:p>
                        </w:tc>
                        <w:tc>
                          <w:tcPr>
                            <w:tcW w:w="2017" w:type="dxa"/>
                          </w:tcPr>
                          <w:p>
                            <w:pPr>
                              <w:pStyle w:val="TableParagraph"/>
                              <w:rPr>
                                <w:sz w:val="10"/>
                              </w:rPr>
                            </w:pPr>
                          </w:p>
                        </w:tc>
                      </w:tr>
                      <w:tr>
                        <w:trPr>
                          <w:trHeight w:val="175" w:hRule="atLeast"/>
                        </w:trPr>
                        <w:tc>
                          <w:tcPr>
                            <w:tcW w:w="861" w:type="dxa"/>
                          </w:tcPr>
                          <w:p>
                            <w:pPr>
                              <w:pStyle w:val="TableParagraph"/>
                              <w:spacing w:before="27"/>
                              <w:ind w:right="269"/>
                              <w:jc w:val="right"/>
                              <w:rPr>
                                <w:rFonts w:ascii="Arial"/>
                                <w:i/>
                                <w:sz w:val="10"/>
                              </w:rPr>
                            </w:pPr>
                            <w:r>
                              <w:rPr>
                                <w:rFonts w:ascii="Arial"/>
                                <w:i/>
                                <w:color w:val="567CA3"/>
                                <w:spacing w:val="-2"/>
                                <w:w w:val="105"/>
                                <w:sz w:val="10"/>
                              </w:rPr>
                              <w:t>-</w:t>
                            </w:r>
                            <w:r>
                              <w:rPr>
                                <w:rFonts w:ascii="Arial"/>
                                <w:i/>
                                <w:color w:val="567CA3"/>
                                <w:spacing w:val="-5"/>
                                <w:w w:val="105"/>
                                <w:sz w:val="10"/>
                              </w:rPr>
                              <w:t>:.</w:t>
                            </w:r>
                          </w:p>
                        </w:tc>
                        <w:tc>
                          <w:tcPr>
                            <w:tcW w:w="2601" w:type="dxa"/>
                          </w:tcPr>
                          <w:p>
                            <w:pPr>
                              <w:pStyle w:val="TableParagraph"/>
                              <w:spacing w:before="27"/>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w:t>
                            </w:r>
                            <w:r>
                              <w:rPr>
                                <w:rFonts w:ascii="Arial"/>
                                <w:color w:val="0C0C0C"/>
                                <w:w w:val="105"/>
                                <w:sz w:val="10"/>
                              </w:rPr>
                              <w:t>.</w:t>
                            </w:r>
                            <w:r>
                              <w:rPr>
                                <w:rFonts w:ascii="Arial"/>
                                <w:color w:val="424242"/>
                                <w:w w:val="105"/>
                                <w:sz w:val="10"/>
                              </w:rPr>
                              <w:t>1</w:t>
                            </w:r>
                            <w:r>
                              <w:rPr>
                                <w:rFonts w:ascii="Arial"/>
                                <w:color w:val="424242"/>
                                <w:spacing w:val="-20"/>
                                <w:w w:val="105"/>
                                <w:sz w:val="10"/>
                              </w:rPr>
                              <w:t> </w:t>
                            </w:r>
                            <w:r>
                              <w:rPr>
                                <w:rFonts w:ascii="Arial"/>
                                <w:color w:val="424242"/>
                                <w:w w:val="105"/>
                                <w:sz w:val="10"/>
                              </w:rPr>
                              <w:t>Development</w:t>
                            </w:r>
                            <w:r>
                              <w:rPr>
                                <w:rFonts w:ascii="Arial"/>
                                <w:color w:val="424242"/>
                                <w:spacing w:val="4"/>
                                <w:w w:val="105"/>
                                <w:sz w:val="10"/>
                              </w:rPr>
                              <w:t> </w:t>
                            </w:r>
                            <w:r>
                              <w:rPr>
                                <w:rFonts w:ascii="Arial"/>
                                <w:color w:val="424242"/>
                                <w:w w:val="105"/>
                                <w:sz w:val="10"/>
                              </w:rPr>
                              <w:t>of</w:t>
                            </w:r>
                            <w:r>
                              <w:rPr>
                                <w:rFonts w:ascii="Arial"/>
                                <w:color w:val="424242"/>
                                <w:spacing w:val="-1"/>
                                <w:w w:val="105"/>
                                <w:sz w:val="10"/>
                              </w:rPr>
                              <w:t> </w:t>
                            </w:r>
                            <w:r>
                              <w:rPr>
                                <w:rFonts w:ascii="Arial"/>
                                <w:color w:val="424242"/>
                                <w:spacing w:val="-5"/>
                                <w:w w:val="105"/>
                                <w:sz w:val="10"/>
                              </w:rPr>
                              <w:t>UI</w:t>
                            </w:r>
                          </w:p>
                        </w:tc>
                        <w:tc>
                          <w:tcPr>
                            <w:tcW w:w="951" w:type="dxa"/>
                          </w:tcPr>
                          <w:p>
                            <w:pPr>
                              <w:pStyle w:val="TableParagraph"/>
                              <w:spacing w:before="27"/>
                              <w:ind w:left="306"/>
                              <w:rPr>
                                <w:rFonts w:ascii="Arial"/>
                                <w:sz w:val="10"/>
                              </w:rPr>
                            </w:pPr>
                            <w:r>
                              <w:rPr>
                                <w:rFonts w:ascii="Arial"/>
                                <w:color w:val="313131"/>
                                <w:sz w:val="10"/>
                              </w:rPr>
                              <w:t>7</w:t>
                            </w:r>
                            <w:r>
                              <w:rPr>
                                <w:rFonts w:ascii="Arial"/>
                                <w:color w:val="313131"/>
                                <w:spacing w:val="-6"/>
                                <w:sz w:val="10"/>
                              </w:rPr>
                              <w:t> </w:t>
                            </w:r>
                            <w:r>
                              <w:rPr>
                                <w:rFonts w:ascii="Arial"/>
                                <w:color w:val="424242"/>
                                <w:spacing w:val="-4"/>
                                <w:sz w:val="10"/>
                              </w:rPr>
                              <w:t>days</w:t>
                            </w:r>
                          </w:p>
                        </w:tc>
                        <w:tc>
                          <w:tcPr>
                            <w:tcW w:w="937" w:type="dxa"/>
                          </w:tcPr>
                          <w:p>
                            <w:pPr>
                              <w:pStyle w:val="TableParagraph"/>
                              <w:spacing w:before="27"/>
                              <w:ind w:left="20" w:right="61"/>
                              <w:jc w:val="center"/>
                              <w:rPr>
                                <w:rFonts w:ascii="Arial"/>
                                <w:sz w:val="10"/>
                              </w:rPr>
                            </w:pPr>
                            <w:r>
                              <w:rPr>
                                <w:rFonts w:ascii="Arial"/>
                                <w:color w:val="424242"/>
                                <w:spacing w:val="-4"/>
                                <w:sz w:val="10"/>
                              </w:rPr>
                              <w:t>Tue</w:t>
                            </w:r>
                            <w:r>
                              <w:rPr>
                                <w:rFonts w:ascii="Arial"/>
                                <w:color w:val="424242"/>
                                <w:spacing w:val="2"/>
                                <w:sz w:val="10"/>
                              </w:rPr>
                              <w:t> </w:t>
                            </w:r>
                            <w:r>
                              <w:rPr>
                                <w:rFonts w:ascii="Arial"/>
                                <w:color w:val="424242"/>
                                <w:spacing w:val="-4"/>
                                <w:sz w:val="10"/>
                              </w:rPr>
                              <w:t>20-12-</w:t>
                            </w:r>
                            <w:r>
                              <w:rPr>
                                <w:rFonts w:ascii="Arial"/>
                                <w:color w:val="424242"/>
                                <w:spacing w:val="-5"/>
                                <w:sz w:val="10"/>
                              </w:rPr>
                              <w:t>22</w:t>
                            </w:r>
                          </w:p>
                        </w:tc>
                        <w:tc>
                          <w:tcPr>
                            <w:tcW w:w="955" w:type="dxa"/>
                          </w:tcPr>
                          <w:p>
                            <w:pPr>
                              <w:pStyle w:val="TableParagraph"/>
                              <w:spacing w:before="27"/>
                              <w:ind w:left="146"/>
                              <w:rPr>
                                <w:rFonts w:ascii="Arial"/>
                                <w:sz w:val="10"/>
                              </w:rPr>
                            </w:pPr>
                            <w:r>
                              <w:rPr>
                                <w:rFonts w:ascii="Arial"/>
                                <w:color w:val="424242"/>
                                <w:sz w:val="10"/>
                              </w:rPr>
                              <w:t>Mon</w:t>
                            </w:r>
                            <w:r>
                              <w:rPr>
                                <w:rFonts w:ascii="Arial"/>
                                <w:color w:val="424242"/>
                                <w:spacing w:val="-5"/>
                                <w:sz w:val="10"/>
                              </w:rPr>
                              <w:t> </w:t>
                            </w:r>
                            <w:r>
                              <w:rPr>
                                <w:rFonts w:ascii="Arial"/>
                                <w:color w:val="424242"/>
                                <w:sz w:val="10"/>
                              </w:rPr>
                              <w:t>26-12-</w:t>
                            </w:r>
                            <w:r>
                              <w:rPr>
                                <w:rFonts w:ascii="Arial"/>
                                <w:color w:val="424242"/>
                                <w:spacing w:val="-7"/>
                                <w:sz w:val="10"/>
                              </w:rPr>
                              <w:t>22</w:t>
                            </w:r>
                          </w:p>
                        </w:tc>
                        <w:tc>
                          <w:tcPr>
                            <w:tcW w:w="1882" w:type="dxa"/>
                          </w:tcPr>
                          <w:p>
                            <w:pPr>
                              <w:pStyle w:val="TableParagraph"/>
                              <w:rPr>
                                <w:sz w:val="10"/>
                              </w:rPr>
                            </w:pPr>
                          </w:p>
                        </w:tc>
                        <w:tc>
                          <w:tcPr>
                            <w:tcW w:w="2017" w:type="dxa"/>
                          </w:tcPr>
                          <w:p>
                            <w:pPr>
                              <w:pStyle w:val="TableParagraph"/>
                              <w:rPr>
                                <w:sz w:val="10"/>
                              </w:rPr>
                            </w:pPr>
                          </w:p>
                        </w:tc>
                      </w:tr>
                      <w:tr>
                        <w:trPr>
                          <w:trHeight w:val="175" w:hRule="atLeast"/>
                        </w:trPr>
                        <w:tc>
                          <w:tcPr>
                            <w:tcW w:w="861" w:type="dxa"/>
                          </w:tcPr>
                          <w:p>
                            <w:pPr>
                              <w:pStyle w:val="TableParagraph"/>
                              <w:spacing w:before="30"/>
                              <w:ind w:right="276"/>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before="30"/>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1.2</w:t>
                            </w:r>
                            <w:r>
                              <w:rPr>
                                <w:rFonts w:ascii="Arial"/>
                                <w:color w:val="424242"/>
                                <w:spacing w:val="-10"/>
                                <w:w w:val="105"/>
                                <w:sz w:val="10"/>
                              </w:rPr>
                              <w:t> </w:t>
                            </w:r>
                            <w:r>
                              <w:rPr>
                                <w:rFonts w:ascii="Arial"/>
                                <w:color w:val="424242"/>
                                <w:w w:val="105"/>
                                <w:sz w:val="10"/>
                              </w:rPr>
                              <w:t>Development</w:t>
                            </w:r>
                            <w:r>
                              <w:rPr>
                                <w:rFonts w:ascii="Arial"/>
                                <w:color w:val="424242"/>
                                <w:spacing w:val="-2"/>
                                <w:w w:val="105"/>
                                <w:sz w:val="10"/>
                              </w:rPr>
                              <w:t> </w:t>
                            </w:r>
                            <w:r>
                              <w:rPr>
                                <w:rFonts w:ascii="Arial"/>
                                <w:color w:val="424242"/>
                                <w:w w:val="105"/>
                                <w:sz w:val="10"/>
                              </w:rPr>
                              <w:t>of</w:t>
                            </w:r>
                            <w:r>
                              <w:rPr>
                                <w:rFonts w:ascii="Arial"/>
                                <w:color w:val="424242"/>
                                <w:spacing w:val="-1"/>
                                <w:w w:val="105"/>
                                <w:sz w:val="10"/>
                              </w:rPr>
                              <w:t> </w:t>
                            </w:r>
                            <w:r>
                              <w:rPr>
                                <w:rFonts w:ascii="Arial"/>
                                <w:color w:val="424242"/>
                                <w:spacing w:val="-2"/>
                                <w:w w:val="105"/>
                                <w:sz w:val="10"/>
                              </w:rPr>
                              <w:t>Animations</w:t>
                            </w:r>
                          </w:p>
                        </w:tc>
                        <w:tc>
                          <w:tcPr>
                            <w:tcW w:w="951" w:type="dxa"/>
                          </w:tcPr>
                          <w:p>
                            <w:pPr>
                              <w:pStyle w:val="TableParagraph"/>
                              <w:spacing w:before="30"/>
                              <w:ind w:left="301"/>
                              <w:rPr>
                                <w:rFonts w:ascii="Arial"/>
                                <w:sz w:val="10"/>
                              </w:rPr>
                            </w:pPr>
                            <w:r>
                              <w:rPr>
                                <w:rFonts w:ascii="Arial"/>
                                <w:color w:val="424242"/>
                                <w:w w:val="105"/>
                                <w:sz w:val="10"/>
                              </w:rPr>
                              <w:t>3</w:t>
                            </w:r>
                            <w:r>
                              <w:rPr>
                                <w:rFonts w:ascii="Arial"/>
                                <w:color w:val="424242"/>
                                <w:spacing w:val="-6"/>
                                <w:w w:val="105"/>
                                <w:sz w:val="10"/>
                              </w:rPr>
                              <w:t> </w:t>
                            </w:r>
                            <w:r>
                              <w:rPr>
                                <w:rFonts w:ascii="Arial"/>
                                <w:color w:val="424242"/>
                                <w:spacing w:val="-4"/>
                                <w:w w:val="105"/>
                                <w:sz w:val="10"/>
                              </w:rPr>
                              <w:t>days</w:t>
                            </w:r>
                          </w:p>
                        </w:tc>
                        <w:tc>
                          <w:tcPr>
                            <w:tcW w:w="937" w:type="dxa"/>
                          </w:tcPr>
                          <w:p>
                            <w:pPr>
                              <w:pStyle w:val="TableParagraph"/>
                              <w:spacing w:before="30"/>
                              <w:ind w:left="25" w:right="61"/>
                              <w:jc w:val="center"/>
                              <w:rPr>
                                <w:rFonts w:ascii="Arial"/>
                                <w:sz w:val="10"/>
                              </w:rPr>
                            </w:pPr>
                            <w:r>
                              <w:rPr>
                                <w:rFonts w:ascii="Arial"/>
                                <w:color w:val="424242"/>
                                <w:spacing w:val="-4"/>
                                <w:sz w:val="10"/>
                              </w:rPr>
                              <w:t>Tue</w:t>
                            </w:r>
                            <w:r>
                              <w:rPr>
                                <w:rFonts w:ascii="Arial"/>
                                <w:color w:val="424242"/>
                                <w:spacing w:val="10"/>
                                <w:sz w:val="10"/>
                              </w:rPr>
                              <w:t> </w:t>
                            </w:r>
                            <w:r>
                              <w:rPr>
                                <w:rFonts w:ascii="Arial"/>
                                <w:color w:val="424242"/>
                                <w:spacing w:val="-4"/>
                                <w:sz w:val="10"/>
                              </w:rPr>
                              <w:t>20</w:t>
                            </w:r>
                            <w:r>
                              <w:rPr>
                                <w:rFonts w:ascii="Arial"/>
                                <w:color w:val="0C0C0C"/>
                                <w:spacing w:val="-4"/>
                                <w:sz w:val="10"/>
                              </w:rPr>
                              <w:t>-</w:t>
                            </w:r>
                            <w:r>
                              <w:rPr>
                                <w:rFonts w:ascii="Arial"/>
                                <w:color w:val="424242"/>
                                <w:spacing w:val="-4"/>
                                <w:sz w:val="10"/>
                              </w:rPr>
                              <w:t>12</w:t>
                            </w:r>
                            <w:r>
                              <w:rPr>
                                <w:rFonts w:ascii="Arial"/>
                                <w:color w:val="0C0C0C"/>
                                <w:spacing w:val="-4"/>
                                <w:sz w:val="10"/>
                              </w:rPr>
                              <w:t>-</w:t>
                            </w:r>
                            <w:r>
                              <w:rPr>
                                <w:rFonts w:ascii="Arial"/>
                                <w:color w:val="424242"/>
                                <w:spacing w:val="-5"/>
                                <w:sz w:val="10"/>
                              </w:rPr>
                              <w:t>22</w:t>
                            </w:r>
                          </w:p>
                        </w:tc>
                        <w:tc>
                          <w:tcPr>
                            <w:tcW w:w="955" w:type="dxa"/>
                          </w:tcPr>
                          <w:p>
                            <w:pPr>
                              <w:pStyle w:val="TableParagraph"/>
                              <w:spacing w:before="30"/>
                              <w:ind w:left="151"/>
                              <w:rPr>
                                <w:rFonts w:ascii="Arial"/>
                                <w:sz w:val="10"/>
                              </w:rPr>
                            </w:pPr>
                            <w:r>
                              <w:rPr>
                                <w:rFonts w:ascii="Arial"/>
                                <w:color w:val="424242"/>
                                <w:w w:val="90"/>
                                <w:sz w:val="10"/>
                              </w:rPr>
                              <w:t>Fri</w:t>
                            </w:r>
                            <w:r>
                              <w:rPr>
                                <w:rFonts w:ascii="Arial"/>
                                <w:color w:val="424242"/>
                                <w:spacing w:val="6"/>
                                <w:sz w:val="10"/>
                              </w:rPr>
                              <w:t> </w:t>
                            </w:r>
                            <w:r>
                              <w:rPr>
                                <w:rFonts w:ascii="Arial"/>
                                <w:color w:val="424242"/>
                                <w:w w:val="90"/>
                                <w:sz w:val="10"/>
                              </w:rPr>
                              <w:t>23</w:t>
                            </w:r>
                            <w:r>
                              <w:rPr>
                                <w:rFonts w:ascii="Arial"/>
                                <w:color w:val="0C0C0C"/>
                                <w:w w:val="90"/>
                                <w:sz w:val="10"/>
                              </w:rPr>
                              <w:t>-</w:t>
                            </w:r>
                            <w:r>
                              <w:rPr>
                                <w:rFonts w:ascii="Arial"/>
                                <w:color w:val="424242"/>
                                <w:w w:val="90"/>
                                <w:sz w:val="10"/>
                              </w:rPr>
                              <w:t>12</w:t>
                            </w:r>
                            <w:r>
                              <w:rPr>
                                <w:rFonts w:ascii="Arial"/>
                                <w:color w:val="0C0C0C"/>
                                <w:w w:val="90"/>
                                <w:sz w:val="10"/>
                              </w:rPr>
                              <w:t>-</w:t>
                            </w:r>
                            <w:r>
                              <w:rPr>
                                <w:rFonts w:ascii="Arial"/>
                                <w:color w:val="424242"/>
                                <w:spacing w:val="-5"/>
                                <w:w w:val="90"/>
                                <w:sz w:val="10"/>
                              </w:rPr>
                              <w:t>22</w:t>
                            </w:r>
                          </w:p>
                        </w:tc>
                        <w:tc>
                          <w:tcPr>
                            <w:tcW w:w="1882" w:type="dxa"/>
                          </w:tcPr>
                          <w:p>
                            <w:pPr>
                              <w:pStyle w:val="TableParagraph"/>
                              <w:rPr>
                                <w:sz w:val="10"/>
                              </w:rPr>
                            </w:pPr>
                          </w:p>
                        </w:tc>
                        <w:tc>
                          <w:tcPr>
                            <w:tcW w:w="2017" w:type="dxa"/>
                          </w:tcPr>
                          <w:p>
                            <w:pPr>
                              <w:pStyle w:val="TableParagraph"/>
                              <w:spacing w:before="30"/>
                              <w:ind w:right="94"/>
                              <w:jc w:val="right"/>
                              <w:rPr>
                                <w:rFonts w:ascii="Arial"/>
                                <w:sz w:val="10"/>
                              </w:rPr>
                            </w:pPr>
                            <w:r>
                              <w:rPr>
                                <w:rFonts w:ascii="Arial"/>
                                <w:color w:val="2D90E2"/>
                                <w:spacing w:val="-10"/>
                                <w:sz w:val="10"/>
                              </w:rPr>
                              <w:t>-</w:t>
                            </w:r>
                          </w:p>
                        </w:tc>
                      </w:tr>
                      <w:tr>
                        <w:trPr>
                          <w:trHeight w:val="175" w:hRule="atLeast"/>
                        </w:trPr>
                        <w:tc>
                          <w:tcPr>
                            <w:tcW w:w="861" w:type="dxa"/>
                          </w:tcPr>
                          <w:p>
                            <w:pPr>
                              <w:pStyle w:val="TableParagraph"/>
                              <w:spacing w:before="27"/>
                              <w:ind w:right="275"/>
                              <w:jc w:val="right"/>
                              <w:rPr>
                                <w:rFonts w:ascii="Arial"/>
                                <w:i/>
                                <w:sz w:val="10"/>
                              </w:rPr>
                            </w:pPr>
                            <w:r>
                              <w:rPr>
                                <w:rFonts w:ascii="Arial"/>
                                <w:i/>
                                <w:color w:val="567CA3"/>
                                <w:spacing w:val="-2"/>
                                <w:sz w:val="10"/>
                              </w:rPr>
                              <w:t>-</w:t>
                            </w:r>
                            <w:r>
                              <w:rPr>
                                <w:rFonts w:ascii="Arial"/>
                                <w:i/>
                                <w:color w:val="567CA3"/>
                                <w:spacing w:val="-7"/>
                                <w:sz w:val="10"/>
                              </w:rPr>
                              <w:t>:.</w:t>
                            </w:r>
                          </w:p>
                        </w:tc>
                        <w:tc>
                          <w:tcPr>
                            <w:tcW w:w="2601" w:type="dxa"/>
                          </w:tcPr>
                          <w:p>
                            <w:pPr>
                              <w:pStyle w:val="TableParagraph"/>
                              <w:spacing w:before="27"/>
                              <w:ind w:left="464"/>
                              <w:rPr>
                                <w:rFonts w:ascii="Arial"/>
                                <w:sz w:val="10"/>
                              </w:rPr>
                            </w:pPr>
                            <w:r>
                              <w:rPr>
                                <w:rFonts w:ascii="Arial"/>
                                <w:color w:val="424242"/>
                                <w:w w:val="105"/>
                                <w:sz w:val="10"/>
                              </w:rPr>
                              <w:t>3</w:t>
                            </w:r>
                            <w:r>
                              <w:rPr>
                                <w:rFonts w:ascii="Arial"/>
                                <w:color w:val="0C0C0C"/>
                                <w:w w:val="105"/>
                                <w:sz w:val="10"/>
                              </w:rPr>
                              <w:t>.</w:t>
                            </w:r>
                            <w:r>
                              <w:rPr>
                                <w:rFonts w:ascii="Arial"/>
                                <w:color w:val="424242"/>
                                <w:w w:val="105"/>
                                <w:sz w:val="10"/>
                              </w:rPr>
                              <w:t>1.3</w:t>
                            </w:r>
                            <w:r>
                              <w:rPr>
                                <w:rFonts w:ascii="Arial"/>
                                <w:color w:val="424242"/>
                                <w:spacing w:val="-10"/>
                                <w:w w:val="105"/>
                                <w:sz w:val="10"/>
                              </w:rPr>
                              <w:t> </w:t>
                            </w:r>
                            <w:r>
                              <w:rPr>
                                <w:rFonts w:ascii="Arial"/>
                                <w:color w:val="424242"/>
                                <w:w w:val="105"/>
                                <w:sz w:val="10"/>
                              </w:rPr>
                              <w:t>Development</w:t>
                            </w:r>
                            <w:r>
                              <w:rPr>
                                <w:rFonts w:ascii="Arial"/>
                                <w:color w:val="424242"/>
                                <w:spacing w:val="4"/>
                                <w:w w:val="105"/>
                                <w:sz w:val="10"/>
                              </w:rPr>
                              <w:t> </w:t>
                            </w:r>
                            <w:r>
                              <w:rPr>
                                <w:rFonts w:ascii="Arial"/>
                                <w:color w:val="424242"/>
                                <w:w w:val="105"/>
                                <w:sz w:val="10"/>
                              </w:rPr>
                              <w:t>of</w:t>
                            </w:r>
                            <w:r>
                              <w:rPr>
                                <w:rFonts w:ascii="Arial"/>
                                <w:color w:val="424242"/>
                                <w:spacing w:val="-1"/>
                                <w:w w:val="105"/>
                                <w:sz w:val="10"/>
                              </w:rPr>
                              <w:t> </w:t>
                            </w:r>
                            <w:r>
                              <w:rPr>
                                <w:rFonts w:ascii="Arial"/>
                                <w:color w:val="424242"/>
                                <w:w w:val="105"/>
                                <w:sz w:val="10"/>
                              </w:rPr>
                              <w:t>core </w:t>
                            </w:r>
                            <w:r>
                              <w:rPr>
                                <w:rFonts w:ascii="Arial"/>
                                <w:color w:val="424242"/>
                                <w:spacing w:val="-2"/>
                                <w:w w:val="105"/>
                                <w:sz w:val="10"/>
                              </w:rPr>
                              <w:t>features</w:t>
                            </w:r>
                          </w:p>
                        </w:tc>
                        <w:tc>
                          <w:tcPr>
                            <w:tcW w:w="951" w:type="dxa"/>
                          </w:tcPr>
                          <w:p>
                            <w:pPr>
                              <w:pStyle w:val="TableParagraph"/>
                              <w:spacing w:before="27"/>
                              <w:ind w:left="309"/>
                              <w:rPr>
                                <w:rFonts w:ascii="Arial"/>
                                <w:sz w:val="10"/>
                              </w:rPr>
                            </w:pPr>
                            <w:r>
                              <w:rPr>
                                <w:rFonts w:ascii="Arial"/>
                                <w:color w:val="424242"/>
                                <w:w w:val="90"/>
                                <w:sz w:val="10"/>
                              </w:rPr>
                              <w:t>15</w:t>
                            </w:r>
                            <w:r>
                              <w:rPr>
                                <w:rFonts w:ascii="Arial"/>
                                <w:color w:val="424242"/>
                                <w:spacing w:val="-1"/>
                                <w:w w:val="95"/>
                                <w:sz w:val="10"/>
                              </w:rPr>
                              <w:t> </w:t>
                            </w:r>
                            <w:r>
                              <w:rPr>
                                <w:rFonts w:ascii="Arial"/>
                                <w:color w:val="424242"/>
                                <w:spacing w:val="-4"/>
                                <w:w w:val="95"/>
                                <w:sz w:val="10"/>
                              </w:rPr>
                              <w:t>days</w:t>
                            </w:r>
                          </w:p>
                        </w:tc>
                        <w:tc>
                          <w:tcPr>
                            <w:tcW w:w="937" w:type="dxa"/>
                          </w:tcPr>
                          <w:p>
                            <w:pPr>
                              <w:pStyle w:val="TableParagraph"/>
                              <w:spacing w:before="27"/>
                              <w:ind w:left="21" w:right="61"/>
                              <w:jc w:val="center"/>
                              <w:rPr>
                                <w:rFonts w:ascii="Arial"/>
                                <w:sz w:val="10"/>
                              </w:rPr>
                            </w:pPr>
                            <w:r>
                              <w:rPr>
                                <w:rFonts w:ascii="Arial"/>
                                <w:color w:val="424242"/>
                                <w:spacing w:val="-4"/>
                                <w:sz w:val="10"/>
                              </w:rPr>
                              <w:t>Tue</w:t>
                            </w:r>
                            <w:r>
                              <w:rPr>
                                <w:rFonts w:ascii="Arial"/>
                                <w:color w:val="424242"/>
                                <w:spacing w:val="4"/>
                                <w:sz w:val="10"/>
                              </w:rPr>
                              <w:t> </w:t>
                            </w:r>
                            <w:r>
                              <w:rPr>
                                <w:rFonts w:ascii="Arial"/>
                                <w:color w:val="424242"/>
                                <w:spacing w:val="-4"/>
                                <w:sz w:val="10"/>
                              </w:rPr>
                              <w:t>20-12-</w:t>
                            </w:r>
                            <w:r>
                              <w:rPr>
                                <w:rFonts w:ascii="Arial"/>
                                <w:color w:val="424242"/>
                                <w:spacing w:val="-5"/>
                                <w:sz w:val="10"/>
                              </w:rPr>
                              <w:t>22</w:t>
                            </w:r>
                          </w:p>
                        </w:tc>
                        <w:tc>
                          <w:tcPr>
                            <w:tcW w:w="955" w:type="dxa"/>
                          </w:tcPr>
                          <w:p>
                            <w:pPr>
                              <w:pStyle w:val="TableParagraph"/>
                              <w:spacing w:before="27"/>
                              <w:ind w:left="152"/>
                              <w:rPr>
                                <w:rFonts w:ascii="Arial"/>
                                <w:sz w:val="10"/>
                              </w:rPr>
                            </w:pPr>
                            <w:r>
                              <w:rPr>
                                <w:rFonts w:ascii="Arial"/>
                                <w:color w:val="424242"/>
                                <w:spacing w:val="-4"/>
                                <w:sz w:val="10"/>
                              </w:rPr>
                              <w:t>Tue</w:t>
                            </w:r>
                            <w:r>
                              <w:rPr>
                                <w:rFonts w:ascii="Arial"/>
                                <w:color w:val="424242"/>
                                <w:spacing w:val="1"/>
                                <w:sz w:val="10"/>
                              </w:rPr>
                              <w:t> </w:t>
                            </w:r>
                            <w:r>
                              <w:rPr>
                                <w:rFonts w:ascii="Arial"/>
                                <w:color w:val="424242"/>
                                <w:spacing w:val="-4"/>
                                <w:sz w:val="10"/>
                              </w:rPr>
                              <w:t>03-01-</w:t>
                            </w:r>
                            <w:r>
                              <w:rPr>
                                <w:rFonts w:ascii="Arial"/>
                                <w:color w:val="424242"/>
                                <w:spacing w:val="-5"/>
                                <w:sz w:val="10"/>
                              </w:rPr>
                              <w:t>23</w:t>
                            </w:r>
                          </w:p>
                        </w:tc>
                        <w:tc>
                          <w:tcPr>
                            <w:tcW w:w="1882" w:type="dxa"/>
                          </w:tcPr>
                          <w:p>
                            <w:pPr>
                              <w:pStyle w:val="TableParagraph"/>
                              <w:rPr>
                                <w:sz w:val="10"/>
                              </w:rPr>
                            </w:pPr>
                          </w:p>
                        </w:tc>
                        <w:tc>
                          <w:tcPr>
                            <w:tcW w:w="2017" w:type="dxa"/>
                          </w:tcPr>
                          <w:p>
                            <w:pPr>
                              <w:pStyle w:val="TableParagraph"/>
                              <w:rPr>
                                <w:sz w:val="10"/>
                              </w:rPr>
                            </w:pPr>
                          </w:p>
                        </w:tc>
                      </w:tr>
                      <w:tr>
                        <w:trPr>
                          <w:trHeight w:val="159" w:hRule="atLeast"/>
                        </w:trPr>
                        <w:tc>
                          <w:tcPr>
                            <w:tcW w:w="861" w:type="dxa"/>
                          </w:tcPr>
                          <w:p>
                            <w:pPr>
                              <w:pStyle w:val="TableParagraph"/>
                              <w:spacing w:line="110" w:lineRule="exact" w:before="30"/>
                              <w:ind w:right="275"/>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line="110" w:lineRule="exact" w:before="30"/>
                              <w:ind w:left="464"/>
                              <w:rPr>
                                <w:rFonts w:ascii="Arial"/>
                                <w:sz w:val="10"/>
                              </w:rPr>
                            </w:pPr>
                            <w:r>
                              <w:rPr>
                                <w:rFonts w:ascii="Arial"/>
                                <w:color w:val="424242"/>
                                <w:spacing w:val="-4"/>
                                <w:sz w:val="10"/>
                              </w:rPr>
                              <w:t>3</w:t>
                            </w:r>
                            <w:r>
                              <w:rPr>
                                <w:rFonts w:ascii="Arial"/>
                                <w:color w:val="0C0C0C"/>
                                <w:spacing w:val="-4"/>
                                <w:sz w:val="10"/>
                              </w:rPr>
                              <w:t>.</w:t>
                            </w:r>
                            <w:r>
                              <w:rPr>
                                <w:rFonts w:ascii="Arial"/>
                                <w:color w:val="424242"/>
                                <w:spacing w:val="-4"/>
                                <w:sz w:val="10"/>
                              </w:rPr>
                              <w:t>1.4</w:t>
                            </w:r>
                            <w:r>
                              <w:rPr>
                                <w:rFonts w:ascii="Arial"/>
                                <w:color w:val="424242"/>
                                <w:spacing w:val="-3"/>
                                <w:sz w:val="10"/>
                              </w:rPr>
                              <w:t> </w:t>
                            </w:r>
                            <w:r>
                              <w:rPr>
                                <w:rFonts w:ascii="Arial"/>
                                <w:color w:val="424242"/>
                                <w:spacing w:val="-4"/>
                                <w:sz w:val="10"/>
                              </w:rPr>
                              <w:t>API</w:t>
                            </w:r>
                            <w:r>
                              <w:rPr>
                                <w:rFonts w:ascii="Arial"/>
                                <w:color w:val="424242"/>
                                <w:spacing w:val="1"/>
                                <w:sz w:val="10"/>
                              </w:rPr>
                              <w:t> </w:t>
                            </w:r>
                            <w:r>
                              <w:rPr>
                                <w:rFonts w:ascii="Arial"/>
                                <w:color w:val="606060"/>
                                <w:spacing w:val="-4"/>
                                <w:sz w:val="10"/>
                              </w:rPr>
                              <w:t>i11tegrutiun</w:t>
                            </w:r>
                          </w:p>
                        </w:tc>
                        <w:tc>
                          <w:tcPr>
                            <w:tcW w:w="951" w:type="dxa"/>
                          </w:tcPr>
                          <w:p>
                            <w:pPr>
                              <w:pStyle w:val="TableParagraph"/>
                              <w:spacing w:line="110" w:lineRule="exact" w:before="30"/>
                              <w:ind w:left="301"/>
                              <w:rPr>
                                <w:rFonts w:ascii="Arial"/>
                                <w:sz w:val="10"/>
                              </w:rPr>
                            </w:pPr>
                            <w:r>
                              <w:rPr>
                                <w:rFonts w:ascii="Arial"/>
                                <w:color w:val="424242"/>
                                <w:sz w:val="10"/>
                              </w:rPr>
                              <w:t>3</w:t>
                            </w:r>
                            <w:r>
                              <w:rPr>
                                <w:rFonts w:ascii="Arial"/>
                                <w:color w:val="424242"/>
                                <w:spacing w:val="-2"/>
                                <w:sz w:val="10"/>
                              </w:rPr>
                              <w:t> dU'{S</w:t>
                            </w:r>
                          </w:p>
                        </w:tc>
                        <w:tc>
                          <w:tcPr>
                            <w:tcW w:w="937" w:type="dxa"/>
                          </w:tcPr>
                          <w:p>
                            <w:pPr>
                              <w:pStyle w:val="TableParagraph"/>
                              <w:spacing w:line="110" w:lineRule="exact" w:before="30"/>
                              <w:ind w:left="21" w:right="61"/>
                              <w:jc w:val="center"/>
                              <w:rPr>
                                <w:rFonts w:ascii="Arial"/>
                                <w:sz w:val="10"/>
                              </w:rPr>
                            </w:pPr>
                            <w:r>
                              <w:rPr>
                                <w:rFonts w:ascii="Arial"/>
                                <w:color w:val="424242"/>
                                <w:spacing w:val="-4"/>
                                <w:sz w:val="10"/>
                              </w:rPr>
                              <w:t>Tue</w:t>
                            </w:r>
                            <w:r>
                              <w:rPr>
                                <w:rFonts w:ascii="Arial"/>
                                <w:color w:val="424242"/>
                                <w:spacing w:val="4"/>
                                <w:sz w:val="10"/>
                              </w:rPr>
                              <w:t> </w:t>
                            </w:r>
                            <w:r>
                              <w:rPr>
                                <w:rFonts w:ascii="Arial"/>
                                <w:color w:val="313131"/>
                                <w:spacing w:val="-4"/>
                                <w:sz w:val="10"/>
                              </w:rPr>
                              <w:t>20-12-</w:t>
                            </w:r>
                            <w:r>
                              <w:rPr>
                                <w:rFonts w:ascii="Arial"/>
                                <w:color w:val="313131"/>
                                <w:spacing w:val="-5"/>
                                <w:sz w:val="10"/>
                              </w:rPr>
                              <w:t>22</w:t>
                            </w:r>
                          </w:p>
                        </w:tc>
                        <w:tc>
                          <w:tcPr>
                            <w:tcW w:w="955" w:type="dxa"/>
                          </w:tcPr>
                          <w:p>
                            <w:pPr>
                              <w:pStyle w:val="TableParagraph"/>
                              <w:spacing w:line="110" w:lineRule="exact" w:before="30"/>
                              <w:ind w:left="151"/>
                              <w:rPr>
                                <w:rFonts w:ascii="Arial"/>
                                <w:sz w:val="10"/>
                              </w:rPr>
                            </w:pPr>
                            <w:r>
                              <w:rPr>
                                <w:rFonts w:ascii="Arial"/>
                                <w:color w:val="424242"/>
                                <w:w w:val="90"/>
                                <w:sz w:val="10"/>
                              </w:rPr>
                              <w:t>Fri</w:t>
                            </w:r>
                            <w:r>
                              <w:rPr>
                                <w:rFonts w:ascii="Arial"/>
                                <w:color w:val="424242"/>
                                <w:spacing w:val="6"/>
                                <w:sz w:val="10"/>
                              </w:rPr>
                              <w:t> </w:t>
                            </w:r>
                            <w:r>
                              <w:rPr>
                                <w:rFonts w:ascii="Arial"/>
                                <w:color w:val="424242"/>
                                <w:w w:val="90"/>
                                <w:sz w:val="10"/>
                              </w:rPr>
                              <w:t>23</w:t>
                            </w:r>
                            <w:r>
                              <w:rPr>
                                <w:rFonts w:ascii="Arial"/>
                                <w:color w:val="0C0C0C"/>
                                <w:w w:val="90"/>
                                <w:sz w:val="10"/>
                              </w:rPr>
                              <w:t>-</w:t>
                            </w:r>
                            <w:r>
                              <w:rPr>
                                <w:rFonts w:ascii="Arial"/>
                                <w:color w:val="424242"/>
                                <w:w w:val="90"/>
                                <w:sz w:val="10"/>
                              </w:rPr>
                              <w:t>12</w:t>
                            </w:r>
                            <w:r>
                              <w:rPr>
                                <w:rFonts w:ascii="Arial"/>
                                <w:color w:val="0C0C0C"/>
                                <w:w w:val="90"/>
                                <w:sz w:val="10"/>
                              </w:rPr>
                              <w:t>-</w:t>
                            </w:r>
                            <w:r>
                              <w:rPr>
                                <w:rFonts w:ascii="Arial"/>
                                <w:color w:val="424242"/>
                                <w:spacing w:val="-5"/>
                                <w:w w:val="90"/>
                                <w:sz w:val="10"/>
                              </w:rPr>
                              <w:t>22</w:t>
                            </w:r>
                          </w:p>
                        </w:tc>
                        <w:tc>
                          <w:tcPr>
                            <w:tcW w:w="1882" w:type="dxa"/>
                          </w:tcPr>
                          <w:p>
                            <w:pPr>
                              <w:pStyle w:val="TableParagraph"/>
                              <w:rPr>
                                <w:sz w:val="10"/>
                              </w:rPr>
                            </w:pPr>
                          </w:p>
                        </w:tc>
                        <w:tc>
                          <w:tcPr>
                            <w:tcW w:w="2017" w:type="dxa"/>
                          </w:tcPr>
                          <w:p>
                            <w:pPr>
                              <w:pStyle w:val="TableParagraph"/>
                              <w:spacing w:line="110" w:lineRule="exact" w:before="30"/>
                              <w:ind w:right="94"/>
                              <w:jc w:val="right"/>
                              <w:rPr>
                                <w:rFonts w:ascii="Arial"/>
                                <w:sz w:val="10"/>
                              </w:rPr>
                            </w:pPr>
                            <w:r>
                              <w:rPr>
                                <w:rFonts w:ascii="Arial"/>
                                <w:color w:val="2D90E2"/>
                                <w:spacing w:val="-10"/>
                                <w:sz w:val="10"/>
                              </w:rPr>
                              <w:t>-</w:t>
                            </w:r>
                          </w:p>
                        </w:tc>
                      </w:tr>
                      <w:tr>
                        <w:trPr>
                          <w:trHeight w:val="194" w:hRule="atLeast"/>
                        </w:trPr>
                        <w:tc>
                          <w:tcPr>
                            <w:tcW w:w="861" w:type="dxa"/>
                          </w:tcPr>
                          <w:p>
                            <w:pPr>
                              <w:pStyle w:val="TableParagraph"/>
                              <w:spacing w:before="38"/>
                              <w:ind w:right="245"/>
                              <w:jc w:val="right"/>
                              <w:rPr>
                                <w:rFonts w:ascii="Arial"/>
                                <w:sz w:val="10"/>
                              </w:rPr>
                            </w:pPr>
                            <w:r>
                              <w:rPr>
                                <w:rFonts w:ascii="Arial"/>
                                <w:color w:val="59CACA"/>
                                <w:spacing w:val="-4"/>
                                <w:sz w:val="10"/>
                              </w:rPr>
                              <w:t>,,;-</w:t>
                            </w:r>
                          </w:p>
                        </w:tc>
                        <w:tc>
                          <w:tcPr>
                            <w:tcW w:w="2601" w:type="dxa"/>
                          </w:tcPr>
                          <w:p>
                            <w:pPr>
                              <w:pStyle w:val="TableParagraph"/>
                              <w:spacing w:before="38"/>
                              <w:ind w:left="353"/>
                              <w:rPr>
                                <w:rFonts w:ascii="Arial"/>
                                <w:sz w:val="10"/>
                              </w:rPr>
                            </w:pPr>
                            <w:r>
                              <w:rPr>
                                <w:rFonts w:ascii="Arial"/>
                                <w:color w:val="0C0C0C"/>
                                <w:w w:val="105"/>
                                <w:sz w:val="10"/>
                              </w:rPr>
                              <w:t>3.2</w:t>
                            </w:r>
                            <w:r>
                              <w:rPr>
                                <w:rFonts w:ascii="Arial"/>
                                <w:color w:val="0C0C0C"/>
                                <w:spacing w:val="-11"/>
                                <w:w w:val="105"/>
                                <w:sz w:val="10"/>
                              </w:rPr>
                              <w:t> </w:t>
                            </w:r>
                            <w:r>
                              <w:rPr>
                                <w:rFonts w:ascii="Arial"/>
                                <w:color w:val="0C0C0C"/>
                                <w:w w:val="105"/>
                                <w:sz w:val="10"/>
                              </w:rPr>
                              <w:t>Development</w:t>
                            </w:r>
                            <w:r>
                              <w:rPr>
                                <w:rFonts w:ascii="Arial"/>
                                <w:color w:val="0C0C0C"/>
                                <w:spacing w:val="11"/>
                                <w:w w:val="105"/>
                                <w:sz w:val="10"/>
                              </w:rPr>
                              <w:t> </w:t>
                            </w:r>
                            <w:r>
                              <w:rPr>
                                <w:rFonts w:ascii="Arial"/>
                                <w:color w:val="0C0C0C"/>
                                <w:w w:val="105"/>
                                <w:sz w:val="10"/>
                              </w:rPr>
                              <w:t>of</w:t>
                            </w:r>
                            <w:r>
                              <w:rPr>
                                <w:rFonts w:ascii="Arial"/>
                                <w:color w:val="0C0C0C"/>
                                <w:spacing w:val="-1"/>
                                <w:w w:val="105"/>
                                <w:sz w:val="10"/>
                              </w:rPr>
                              <w:t> </w:t>
                            </w:r>
                            <w:r>
                              <w:rPr>
                                <w:rFonts w:ascii="Arial"/>
                                <w:color w:val="0C0C0C"/>
                                <w:w w:val="105"/>
                                <w:sz w:val="10"/>
                              </w:rPr>
                              <w:t>backend</w:t>
                            </w:r>
                            <w:r>
                              <w:rPr>
                                <w:rFonts w:ascii="Arial"/>
                                <w:color w:val="0C0C0C"/>
                                <w:spacing w:val="-6"/>
                                <w:w w:val="105"/>
                                <w:sz w:val="10"/>
                              </w:rPr>
                              <w:t> </w:t>
                            </w:r>
                            <w:r>
                              <w:rPr>
                                <w:rFonts w:ascii="Arial"/>
                                <w:color w:val="0C0C0C"/>
                                <w:spacing w:val="-2"/>
                                <w:w w:val="105"/>
                                <w:sz w:val="10"/>
                              </w:rPr>
                              <w:t>services</w:t>
                            </w:r>
                          </w:p>
                        </w:tc>
                        <w:tc>
                          <w:tcPr>
                            <w:tcW w:w="951" w:type="dxa"/>
                          </w:tcPr>
                          <w:p>
                            <w:pPr>
                              <w:pStyle w:val="TableParagraph"/>
                              <w:spacing w:before="38"/>
                              <w:ind w:left="300"/>
                              <w:rPr>
                                <w:rFonts w:ascii="Arial"/>
                                <w:sz w:val="10"/>
                              </w:rPr>
                            </w:pPr>
                            <w:r>
                              <w:rPr>
                                <w:rFonts w:ascii="Arial"/>
                                <w:color w:val="0C0C0C"/>
                                <w:spacing w:val="-4"/>
                                <w:sz w:val="10"/>
                              </w:rPr>
                              <w:t>16.38</w:t>
                            </w:r>
                            <w:r>
                              <w:rPr>
                                <w:rFonts w:ascii="Arial"/>
                                <w:color w:val="0C0C0C"/>
                                <w:spacing w:val="2"/>
                                <w:sz w:val="10"/>
                              </w:rPr>
                              <w:t> </w:t>
                            </w:r>
                            <w:r>
                              <w:rPr>
                                <w:rFonts w:ascii="Arial"/>
                                <w:color w:val="0C0C0C"/>
                                <w:spacing w:val="-4"/>
                                <w:sz w:val="10"/>
                              </w:rPr>
                              <w:t>days</w:t>
                            </w:r>
                          </w:p>
                        </w:tc>
                        <w:tc>
                          <w:tcPr>
                            <w:tcW w:w="937" w:type="dxa"/>
                          </w:tcPr>
                          <w:p>
                            <w:pPr>
                              <w:pStyle w:val="TableParagraph"/>
                              <w:spacing w:before="38"/>
                              <w:ind w:left="41" w:right="61"/>
                              <w:jc w:val="center"/>
                              <w:rPr>
                                <w:rFonts w:ascii="Arial"/>
                                <w:sz w:val="10"/>
                              </w:rPr>
                            </w:pPr>
                            <w:r>
                              <w:rPr>
                                <w:rFonts w:ascii="Arial"/>
                                <w:color w:val="0C0C0C"/>
                                <w:spacing w:val="-4"/>
                                <w:sz w:val="10"/>
                              </w:rPr>
                              <w:t>Sun</w:t>
                            </w:r>
                            <w:r>
                              <w:rPr>
                                <w:rFonts w:ascii="Arial"/>
                                <w:color w:val="0C0C0C"/>
                                <w:spacing w:val="9"/>
                                <w:sz w:val="10"/>
                              </w:rPr>
                              <w:t> </w:t>
                            </w:r>
                            <w:r>
                              <w:rPr>
                                <w:rFonts w:ascii="Arial"/>
                                <w:color w:val="0C0C0C"/>
                                <w:spacing w:val="-4"/>
                                <w:sz w:val="10"/>
                              </w:rPr>
                              <w:t>18-12-</w:t>
                            </w:r>
                            <w:r>
                              <w:rPr>
                                <w:rFonts w:ascii="Arial"/>
                                <w:color w:val="0C0C0C"/>
                                <w:spacing w:val="-5"/>
                                <w:sz w:val="10"/>
                              </w:rPr>
                              <w:t>22</w:t>
                            </w:r>
                          </w:p>
                        </w:tc>
                        <w:tc>
                          <w:tcPr>
                            <w:tcW w:w="955" w:type="dxa"/>
                          </w:tcPr>
                          <w:p>
                            <w:pPr>
                              <w:pStyle w:val="TableParagraph"/>
                              <w:spacing w:before="38"/>
                              <w:ind w:left="146"/>
                              <w:rPr>
                                <w:rFonts w:ascii="Arial"/>
                                <w:sz w:val="10"/>
                              </w:rPr>
                            </w:pPr>
                            <w:r>
                              <w:rPr>
                                <w:rFonts w:ascii="Arial"/>
                                <w:color w:val="0C0C0C"/>
                                <w:sz w:val="10"/>
                              </w:rPr>
                              <w:t>Mon</w:t>
                            </w:r>
                            <w:r>
                              <w:rPr>
                                <w:rFonts w:ascii="Arial"/>
                                <w:color w:val="0C0C0C"/>
                                <w:spacing w:val="3"/>
                                <w:sz w:val="10"/>
                              </w:rPr>
                              <w:t> </w:t>
                            </w:r>
                            <w:r>
                              <w:rPr>
                                <w:rFonts w:ascii="Arial"/>
                                <w:color w:val="0C0C0C"/>
                                <w:sz w:val="10"/>
                              </w:rPr>
                              <w:t>02-01-</w:t>
                            </w:r>
                            <w:r>
                              <w:rPr>
                                <w:rFonts w:ascii="Arial"/>
                                <w:color w:val="0C0C0C"/>
                                <w:spacing w:val="-5"/>
                                <w:sz w:val="10"/>
                              </w:rPr>
                              <w:t>23</w:t>
                            </w:r>
                          </w:p>
                        </w:tc>
                        <w:tc>
                          <w:tcPr>
                            <w:tcW w:w="1882" w:type="dxa"/>
                          </w:tcPr>
                          <w:p>
                            <w:pPr>
                              <w:pStyle w:val="TableParagraph"/>
                              <w:rPr>
                                <w:sz w:val="10"/>
                              </w:rPr>
                            </w:pPr>
                          </w:p>
                        </w:tc>
                        <w:tc>
                          <w:tcPr>
                            <w:tcW w:w="2017" w:type="dxa"/>
                          </w:tcPr>
                          <w:p>
                            <w:pPr>
                              <w:pStyle w:val="TableParagraph"/>
                              <w:spacing w:before="10"/>
                              <w:ind w:right="224"/>
                              <w:jc w:val="right"/>
                              <w:rPr>
                                <w:rFonts w:ascii="Arial"/>
                                <w:sz w:val="13"/>
                              </w:rPr>
                            </w:pPr>
                            <w:r>
                              <w:rPr>
                                <w:rFonts w:ascii="Arial"/>
                                <w:color w:val="36542D"/>
                                <w:spacing w:val="-5"/>
                                <w:sz w:val="13"/>
                              </w:rPr>
                              <w:t>r=</w:t>
                            </w:r>
                          </w:p>
                        </w:tc>
                      </w:tr>
                      <w:tr>
                        <w:trPr>
                          <w:trHeight w:val="172" w:hRule="atLeast"/>
                        </w:trPr>
                        <w:tc>
                          <w:tcPr>
                            <w:tcW w:w="861" w:type="dxa"/>
                          </w:tcPr>
                          <w:p>
                            <w:pPr>
                              <w:pStyle w:val="TableParagraph"/>
                              <w:spacing w:before="31"/>
                              <w:ind w:right="272"/>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31"/>
                              <w:ind w:left="464"/>
                              <w:rPr>
                                <w:rFonts w:ascii="Arial"/>
                                <w:sz w:val="10"/>
                              </w:rPr>
                            </w:pPr>
                            <w:r>
                              <w:rPr>
                                <w:rFonts w:ascii="Arial"/>
                                <w:color w:val="424242"/>
                                <w:sz w:val="10"/>
                              </w:rPr>
                              <w:t>3</w:t>
                            </w:r>
                            <w:r>
                              <w:rPr>
                                <w:rFonts w:ascii="Arial"/>
                                <w:color w:val="0C0C0C"/>
                                <w:sz w:val="10"/>
                              </w:rPr>
                              <w:t>.</w:t>
                            </w:r>
                            <w:r>
                              <w:rPr>
                                <w:rFonts w:ascii="Arial"/>
                                <w:color w:val="424242"/>
                                <w:sz w:val="10"/>
                              </w:rPr>
                              <w:t>2</w:t>
                            </w:r>
                            <w:r>
                              <w:rPr>
                                <w:rFonts w:ascii="Arial"/>
                                <w:color w:val="0C0C0C"/>
                                <w:sz w:val="10"/>
                              </w:rPr>
                              <w:t>.</w:t>
                            </w:r>
                            <w:r>
                              <w:rPr>
                                <w:rFonts w:ascii="Arial"/>
                                <w:color w:val="424242"/>
                                <w:sz w:val="10"/>
                              </w:rPr>
                              <w:t>1</w:t>
                            </w:r>
                            <w:r>
                              <w:rPr>
                                <w:rFonts w:ascii="Arial"/>
                                <w:color w:val="424242"/>
                                <w:spacing w:val="-14"/>
                                <w:sz w:val="10"/>
                              </w:rPr>
                              <w:t> </w:t>
                            </w:r>
                            <w:r>
                              <w:rPr>
                                <w:rFonts w:ascii="Arial"/>
                                <w:color w:val="424242"/>
                                <w:sz w:val="10"/>
                              </w:rPr>
                              <w:t>Dev</w:t>
                            </w:r>
                            <w:r>
                              <w:rPr>
                                <w:rFonts w:ascii="Arial"/>
                                <w:color w:val="0C0C0C"/>
                                <w:sz w:val="10"/>
                              </w:rPr>
                              <w:t>.</w:t>
                            </w:r>
                            <w:r>
                              <w:rPr>
                                <w:rFonts w:ascii="Arial"/>
                                <w:color w:val="424242"/>
                                <w:sz w:val="10"/>
                              </w:rPr>
                              <w:t>elop</w:t>
                            </w:r>
                            <w:r>
                              <w:rPr>
                                <w:rFonts w:ascii="Arial"/>
                                <w:color w:val="424242"/>
                                <w:spacing w:val="8"/>
                                <w:sz w:val="10"/>
                              </w:rPr>
                              <w:t> </w:t>
                            </w:r>
                            <w:r>
                              <w:rPr>
                                <w:rFonts w:ascii="Arial"/>
                                <w:color w:val="424242"/>
                                <w:sz w:val="10"/>
                              </w:rPr>
                              <w:t>Machine</w:t>
                            </w:r>
                            <w:r>
                              <w:rPr>
                                <w:rFonts w:ascii="Arial"/>
                                <w:color w:val="424242"/>
                                <w:spacing w:val="18"/>
                                <w:sz w:val="10"/>
                              </w:rPr>
                              <w:t> </w:t>
                            </w:r>
                            <w:r>
                              <w:rPr>
                                <w:rFonts w:ascii="Arial"/>
                                <w:color w:val="212121"/>
                                <w:sz w:val="10"/>
                              </w:rPr>
                              <w:t>Learning</w:t>
                            </w:r>
                            <w:r>
                              <w:rPr>
                                <w:rFonts w:ascii="Arial"/>
                                <w:color w:val="212121"/>
                                <w:spacing w:val="2"/>
                                <w:sz w:val="10"/>
                              </w:rPr>
                              <w:t> </w:t>
                            </w:r>
                            <w:r>
                              <w:rPr>
                                <w:rFonts w:ascii="Arial"/>
                                <w:color w:val="424242"/>
                                <w:spacing w:val="-2"/>
                                <w:sz w:val="10"/>
                              </w:rPr>
                              <w:t>Model</w:t>
                            </w:r>
                          </w:p>
                        </w:tc>
                        <w:tc>
                          <w:tcPr>
                            <w:tcW w:w="951" w:type="dxa"/>
                          </w:tcPr>
                          <w:p>
                            <w:pPr>
                              <w:pStyle w:val="TableParagraph"/>
                              <w:spacing w:before="31"/>
                              <w:ind w:left="306"/>
                              <w:rPr>
                                <w:rFonts w:ascii="Arial"/>
                                <w:sz w:val="10"/>
                              </w:rPr>
                            </w:pPr>
                            <w:r>
                              <w:rPr>
                                <w:rFonts w:ascii="Arial"/>
                                <w:color w:val="424242"/>
                                <w:sz w:val="10"/>
                              </w:rPr>
                              <w:t>7</w:t>
                            </w:r>
                            <w:r>
                              <w:rPr>
                                <w:rFonts w:ascii="Arial"/>
                                <w:color w:val="424242"/>
                                <w:spacing w:val="-6"/>
                                <w:sz w:val="10"/>
                              </w:rPr>
                              <w:t> </w:t>
                            </w:r>
                            <w:r>
                              <w:rPr>
                                <w:rFonts w:ascii="Arial"/>
                                <w:color w:val="424242"/>
                                <w:spacing w:val="-4"/>
                                <w:sz w:val="10"/>
                              </w:rPr>
                              <w:t>days</w:t>
                            </w:r>
                          </w:p>
                        </w:tc>
                        <w:tc>
                          <w:tcPr>
                            <w:tcW w:w="937" w:type="dxa"/>
                          </w:tcPr>
                          <w:p>
                            <w:pPr>
                              <w:pStyle w:val="TableParagraph"/>
                              <w:spacing w:before="31"/>
                              <w:ind w:left="25" w:right="61"/>
                              <w:jc w:val="center"/>
                              <w:rPr>
                                <w:rFonts w:ascii="Arial"/>
                                <w:sz w:val="10"/>
                              </w:rPr>
                            </w:pPr>
                            <w:r>
                              <w:rPr>
                                <w:rFonts w:ascii="Arial"/>
                                <w:color w:val="424242"/>
                                <w:w w:val="90"/>
                                <w:sz w:val="10"/>
                              </w:rPr>
                              <w:t>Sun</w:t>
                            </w:r>
                            <w:r>
                              <w:rPr>
                                <w:rFonts w:ascii="Arial"/>
                                <w:color w:val="424242"/>
                                <w:spacing w:val="8"/>
                                <w:sz w:val="10"/>
                              </w:rPr>
                              <w:t> </w:t>
                            </w:r>
                            <w:r>
                              <w:rPr>
                                <w:rFonts w:ascii="Arial"/>
                                <w:color w:val="424242"/>
                                <w:w w:val="90"/>
                                <w:sz w:val="10"/>
                              </w:rPr>
                              <w:t>18-12-</w:t>
                            </w:r>
                            <w:r>
                              <w:rPr>
                                <w:rFonts w:ascii="Arial"/>
                                <w:color w:val="424242"/>
                                <w:spacing w:val="-5"/>
                                <w:w w:val="90"/>
                                <w:sz w:val="10"/>
                              </w:rPr>
                              <w:t>22</w:t>
                            </w:r>
                          </w:p>
                        </w:tc>
                        <w:tc>
                          <w:tcPr>
                            <w:tcW w:w="955" w:type="dxa"/>
                          </w:tcPr>
                          <w:p>
                            <w:pPr>
                              <w:pStyle w:val="TableParagraph"/>
                              <w:spacing w:before="31"/>
                              <w:ind w:left="149"/>
                              <w:rPr>
                                <w:rFonts w:ascii="Arial"/>
                                <w:sz w:val="10"/>
                              </w:rPr>
                            </w:pPr>
                            <w:r>
                              <w:rPr>
                                <w:rFonts w:ascii="Arial"/>
                                <w:color w:val="424242"/>
                                <w:spacing w:val="-4"/>
                                <w:sz w:val="10"/>
                              </w:rPr>
                              <w:t>Sat</w:t>
                            </w:r>
                            <w:r>
                              <w:rPr>
                                <w:rFonts w:ascii="Arial"/>
                                <w:color w:val="424242"/>
                                <w:spacing w:val="9"/>
                                <w:sz w:val="10"/>
                              </w:rPr>
                              <w:t> </w:t>
                            </w:r>
                            <w:r>
                              <w:rPr>
                                <w:rFonts w:ascii="Arial"/>
                                <w:color w:val="424242"/>
                                <w:spacing w:val="-4"/>
                                <w:sz w:val="10"/>
                              </w:rPr>
                              <w:t>24-12-</w:t>
                            </w:r>
                            <w:r>
                              <w:rPr>
                                <w:rFonts w:ascii="Arial"/>
                                <w:color w:val="424242"/>
                                <w:spacing w:val="-5"/>
                                <w:sz w:val="10"/>
                              </w:rPr>
                              <w:t>22</w:t>
                            </w:r>
                          </w:p>
                        </w:tc>
                        <w:tc>
                          <w:tcPr>
                            <w:tcW w:w="1882" w:type="dxa"/>
                          </w:tcPr>
                          <w:p>
                            <w:pPr>
                              <w:pStyle w:val="TableParagraph"/>
                              <w:rPr>
                                <w:sz w:val="10"/>
                              </w:rPr>
                            </w:pPr>
                          </w:p>
                        </w:tc>
                        <w:tc>
                          <w:tcPr>
                            <w:tcW w:w="2017" w:type="dxa"/>
                          </w:tcPr>
                          <w:p>
                            <w:pPr>
                              <w:pStyle w:val="TableParagraph"/>
                              <w:rPr>
                                <w:sz w:val="10"/>
                              </w:rPr>
                            </w:pPr>
                          </w:p>
                        </w:tc>
                      </w:tr>
                      <w:tr>
                        <w:trPr>
                          <w:trHeight w:val="170" w:hRule="atLeast"/>
                        </w:trPr>
                        <w:tc>
                          <w:tcPr>
                            <w:tcW w:w="861" w:type="dxa"/>
                          </w:tcPr>
                          <w:p>
                            <w:pPr>
                              <w:pStyle w:val="TableParagraph"/>
                              <w:spacing w:before="22"/>
                              <w:ind w:right="276"/>
                              <w:jc w:val="right"/>
                              <w:rPr>
                                <w:rFonts w:ascii="Arial"/>
                                <w:i/>
                                <w:sz w:val="10"/>
                              </w:rPr>
                            </w:pPr>
                            <w:r>
                              <w:rPr>
                                <w:rFonts w:ascii="Arial"/>
                                <w:i/>
                                <w:color w:val="567CA3"/>
                                <w:spacing w:val="-4"/>
                                <w:sz w:val="10"/>
                              </w:rPr>
                              <w:t>-</w:t>
                            </w:r>
                            <w:r>
                              <w:rPr>
                                <w:rFonts w:ascii="Arial"/>
                                <w:i/>
                                <w:color w:val="567CA3"/>
                                <w:spacing w:val="-5"/>
                                <w:sz w:val="10"/>
                              </w:rPr>
                              <w:t>:.</w:t>
                            </w:r>
                          </w:p>
                        </w:tc>
                        <w:tc>
                          <w:tcPr>
                            <w:tcW w:w="2601" w:type="dxa"/>
                          </w:tcPr>
                          <w:p>
                            <w:pPr>
                              <w:pStyle w:val="TableParagraph"/>
                              <w:spacing w:before="22"/>
                              <w:ind w:left="464"/>
                              <w:rPr>
                                <w:rFonts w:ascii="Arial"/>
                                <w:sz w:val="10"/>
                              </w:rPr>
                            </w:pPr>
                            <w:r>
                              <w:rPr>
                                <w:rFonts w:ascii="Arial"/>
                                <w:color w:val="424242"/>
                                <w:sz w:val="10"/>
                              </w:rPr>
                              <w:t>3</w:t>
                            </w:r>
                            <w:r>
                              <w:rPr>
                                <w:rFonts w:ascii="Arial"/>
                                <w:color w:val="0C0C0C"/>
                                <w:sz w:val="10"/>
                              </w:rPr>
                              <w:t>.</w:t>
                            </w:r>
                            <w:r>
                              <w:rPr>
                                <w:rFonts w:ascii="Arial"/>
                                <w:color w:val="424242"/>
                                <w:sz w:val="10"/>
                              </w:rPr>
                              <w:t>2</w:t>
                            </w:r>
                            <w:r>
                              <w:rPr>
                                <w:rFonts w:ascii="Arial"/>
                                <w:color w:val="0C0C0C"/>
                                <w:sz w:val="10"/>
                              </w:rPr>
                              <w:t>.</w:t>
                            </w:r>
                            <w:r>
                              <w:rPr>
                                <w:rFonts w:ascii="Arial"/>
                                <w:color w:val="424242"/>
                                <w:sz w:val="10"/>
                              </w:rPr>
                              <w:t>2</w:t>
                            </w:r>
                            <w:r>
                              <w:rPr>
                                <w:rFonts w:ascii="Arial"/>
                                <w:color w:val="424242"/>
                                <w:spacing w:val="-6"/>
                                <w:sz w:val="10"/>
                              </w:rPr>
                              <w:t> </w:t>
                            </w:r>
                            <w:r>
                              <w:rPr>
                                <w:rFonts w:ascii="Arial"/>
                                <w:color w:val="313131"/>
                                <w:sz w:val="10"/>
                              </w:rPr>
                              <w:t>Train </w:t>
                            </w:r>
                            <w:r>
                              <w:rPr>
                                <w:rFonts w:ascii="Arial"/>
                                <w:color w:val="424242"/>
                                <w:sz w:val="10"/>
                              </w:rPr>
                              <w:t>Machine</w:t>
                            </w:r>
                            <w:r>
                              <w:rPr>
                                <w:rFonts w:ascii="Arial"/>
                                <w:color w:val="424242"/>
                                <w:spacing w:val="2"/>
                                <w:sz w:val="10"/>
                              </w:rPr>
                              <w:t> </w:t>
                            </w:r>
                            <w:r>
                              <w:rPr>
                                <w:rFonts w:ascii="Arial"/>
                                <w:color w:val="424242"/>
                                <w:sz w:val="10"/>
                              </w:rPr>
                              <w:t>Learning</w:t>
                            </w:r>
                            <w:r>
                              <w:rPr>
                                <w:rFonts w:ascii="Arial"/>
                                <w:color w:val="424242"/>
                                <w:spacing w:val="1"/>
                                <w:sz w:val="10"/>
                              </w:rPr>
                              <w:t> </w:t>
                            </w:r>
                            <w:r>
                              <w:rPr>
                                <w:rFonts w:ascii="Arial"/>
                                <w:color w:val="424242"/>
                                <w:spacing w:val="-2"/>
                                <w:sz w:val="10"/>
                              </w:rPr>
                              <w:t>Model</w:t>
                            </w:r>
                          </w:p>
                        </w:tc>
                        <w:tc>
                          <w:tcPr>
                            <w:tcW w:w="951" w:type="dxa"/>
                          </w:tcPr>
                          <w:p>
                            <w:pPr>
                              <w:pStyle w:val="TableParagraph"/>
                              <w:spacing w:before="22"/>
                              <w:ind w:left="303"/>
                              <w:rPr>
                                <w:rFonts w:ascii="Arial"/>
                                <w:sz w:val="10"/>
                              </w:rPr>
                            </w:pPr>
                            <w:r>
                              <w:rPr>
                                <w:rFonts w:ascii="Arial"/>
                                <w:color w:val="424242"/>
                                <w:w w:val="105"/>
                                <w:sz w:val="10"/>
                              </w:rPr>
                              <w:t>2</w:t>
                            </w:r>
                            <w:r>
                              <w:rPr>
                                <w:rFonts w:ascii="Arial"/>
                                <w:color w:val="424242"/>
                                <w:spacing w:val="-8"/>
                                <w:w w:val="105"/>
                                <w:sz w:val="10"/>
                              </w:rPr>
                              <w:t> </w:t>
                            </w:r>
                            <w:r>
                              <w:rPr>
                                <w:rFonts w:ascii="Arial"/>
                                <w:color w:val="424242"/>
                                <w:spacing w:val="-4"/>
                                <w:w w:val="105"/>
                                <w:sz w:val="10"/>
                              </w:rPr>
                              <w:t>days</w:t>
                            </w:r>
                          </w:p>
                        </w:tc>
                        <w:tc>
                          <w:tcPr>
                            <w:tcW w:w="937" w:type="dxa"/>
                          </w:tcPr>
                          <w:p>
                            <w:pPr>
                              <w:pStyle w:val="TableParagraph"/>
                              <w:spacing w:before="22"/>
                              <w:ind w:left="13" w:right="67"/>
                              <w:jc w:val="center"/>
                              <w:rPr>
                                <w:rFonts w:ascii="Arial"/>
                                <w:sz w:val="10"/>
                              </w:rPr>
                            </w:pPr>
                            <w:r>
                              <w:rPr>
                                <w:rFonts w:ascii="Arial"/>
                                <w:color w:val="424242"/>
                                <w:spacing w:val="-2"/>
                                <w:sz w:val="10"/>
                              </w:rPr>
                              <w:t>Sat</w:t>
                            </w:r>
                            <w:r>
                              <w:rPr>
                                <w:rFonts w:ascii="Arial"/>
                                <w:color w:val="424242"/>
                                <w:spacing w:val="3"/>
                                <w:sz w:val="10"/>
                              </w:rPr>
                              <w:t> </w:t>
                            </w:r>
                            <w:r>
                              <w:rPr>
                                <w:rFonts w:ascii="Arial"/>
                                <w:color w:val="424242"/>
                                <w:spacing w:val="-2"/>
                                <w:sz w:val="10"/>
                              </w:rPr>
                              <w:t>24</w:t>
                            </w:r>
                            <w:r>
                              <w:rPr>
                                <w:rFonts w:ascii="Arial"/>
                                <w:color w:val="A8A8A8"/>
                                <w:spacing w:val="-2"/>
                                <w:sz w:val="10"/>
                              </w:rPr>
                              <w:t>-</w:t>
                            </w:r>
                            <w:r>
                              <w:rPr>
                                <w:rFonts w:ascii="Arial"/>
                                <w:color w:val="424242"/>
                                <w:spacing w:val="-2"/>
                                <w:sz w:val="10"/>
                              </w:rPr>
                              <w:t>12</w:t>
                            </w:r>
                            <w:r>
                              <w:rPr>
                                <w:rFonts w:ascii="Arial"/>
                                <w:color w:val="A8A8A8"/>
                                <w:spacing w:val="-2"/>
                                <w:sz w:val="10"/>
                              </w:rPr>
                              <w:t>-</w:t>
                            </w:r>
                            <w:r>
                              <w:rPr>
                                <w:rFonts w:ascii="Arial"/>
                                <w:color w:val="424242"/>
                                <w:spacing w:val="-5"/>
                                <w:sz w:val="10"/>
                              </w:rPr>
                              <w:t>22</w:t>
                            </w:r>
                          </w:p>
                        </w:tc>
                        <w:tc>
                          <w:tcPr>
                            <w:tcW w:w="955" w:type="dxa"/>
                          </w:tcPr>
                          <w:p>
                            <w:pPr>
                              <w:pStyle w:val="TableParagraph"/>
                              <w:spacing w:before="22"/>
                              <w:ind w:left="146"/>
                              <w:rPr>
                                <w:rFonts w:ascii="Arial"/>
                                <w:sz w:val="10"/>
                              </w:rPr>
                            </w:pPr>
                            <w:r>
                              <w:rPr>
                                <w:rFonts w:ascii="Arial"/>
                                <w:color w:val="424242"/>
                                <w:sz w:val="10"/>
                              </w:rPr>
                              <w:t>Mon</w:t>
                            </w:r>
                            <w:r>
                              <w:rPr>
                                <w:rFonts w:ascii="Arial"/>
                                <w:color w:val="424242"/>
                                <w:spacing w:val="6"/>
                                <w:sz w:val="10"/>
                              </w:rPr>
                              <w:t> </w:t>
                            </w:r>
                            <w:r>
                              <w:rPr>
                                <w:rFonts w:ascii="Arial"/>
                                <w:color w:val="424242"/>
                                <w:sz w:val="10"/>
                              </w:rPr>
                              <w:t>26</w:t>
                            </w:r>
                            <w:r>
                              <w:rPr>
                                <w:rFonts w:ascii="Arial"/>
                                <w:color w:val="A8A8A8"/>
                                <w:sz w:val="10"/>
                              </w:rPr>
                              <w:t>-</w:t>
                            </w:r>
                            <w:r>
                              <w:rPr>
                                <w:rFonts w:ascii="Arial"/>
                                <w:color w:val="424242"/>
                                <w:sz w:val="10"/>
                              </w:rPr>
                              <w:t>12</w:t>
                            </w:r>
                            <w:r>
                              <w:rPr>
                                <w:rFonts w:ascii="Arial"/>
                                <w:color w:val="A8A8A8"/>
                                <w:sz w:val="10"/>
                              </w:rPr>
                              <w:t>-</w:t>
                            </w:r>
                            <w:r>
                              <w:rPr>
                                <w:rFonts w:ascii="Arial"/>
                                <w:color w:val="424242"/>
                                <w:spacing w:val="-7"/>
                                <w:sz w:val="10"/>
                              </w:rPr>
                              <w:t>22</w:t>
                            </w:r>
                          </w:p>
                        </w:tc>
                        <w:tc>
                          <w:tcPr>
                            <w:tcW w:w="1882" w:type="dxa"/>
                          </w:tcPr>
                          <w:p>
                            <w:pPr>
                              <w:pStyle w:val="TableParagraph"/>
                              <w:spacing w:before="22"/>
                              <w:ind w:left="176"/>
                              <w:rPr>
                                <w:rFonts w:ascii="Arial"/>
                                <w:sz w:val="10"/>
                              </w:rPr>
                            </w:pPr>
                            <w:r>
                              <w:rPr>
                                <w:rFonts w:ascii="Arial"/>
                                <w:color w:val="424242"/>
                                <w:spacing w:val="-5"/>
                                <w:sz w:val="10"/>
                              </w:rPr>
                              <w:t>32</w:t>
                            </w:r>
                          </w:p>
                        </w:tc>
                        <w:tc>
                          <w:tcPr>
                            <w:tcW w:w="2017" w:type="dxa"/>
                          </w:tcPr>
                          <w:p>
                            <w:pPr>
                              <w:pStyle w:val="TableParagraph"/>
                              <w:rPr>
                                <w:sz w:val="10"/>
                              </w:rPr>
                            </w:pPr>
                          </w:p>
                        </w:tc>
                      </w:tr>
                      <w:tr>
                        <w:trPr>
                          <w:trHeight w:val="177" w:hRule="atLeast"/>
                        </w:trPr>
                        <w:tc>
                          <w:tcPr>
                            <w:tcW w:w="861" w:type="dxa"/>
                          </w:tcPr>
                          <w:p>
                            <w:pPr>
                              <w:pStyle w:val="TableParagraph"/>
                              <w:spacing w:before="30"/>
                              <w:ind w:right="270"/>
                              <w:jc w:val="right"/>
                              <w:rPr>
                                <w:rFonts w:ascii="Arial"/>
                                <w:i/>
                                <w:sz w:val="10"/>
                              </w:rPr>
                            </w:pPr>
                            <w:r>
                              <w:rPr>
                                <w:rFonts w:ascii="Arial"/>
                                <w:i/>
                                <w:color w:val="567CA3"/>
                                <w:spacing w:val="-2"/>
                                <w:sz w:val="10"/>
                              </w:rPr>
                              <w:t>-</w:t>
                            </w:r>
                            <w:r>
                              <w:rPr>
                                <w:rFonts w:ascii="Arial"/>
                                <w:i/>
                                <w:color w:val="567CA3"/>
                                <w:spacing w:val="-7"/>
                                <w:sz w:val="10"/>
                              </w:rPr>
                              <w:t>:.</w:t>
                            </w:r>
                          </w:p>
                        </w:tc>
                        <w:tc>
                          <w:tcPr>
                            <w:tcW w:w="2601" w:type="dxa"/>
                          </w:tcPr>
                          <w:p>
                            <w:pPr>
                              <w:pStyle w:val="TableParagraph"/>
                              <w:spacing w:before="30"/>
                              <w:ind w:left="464"/>
                              <w:rPr>
                                <w:rFonts w:ascii="Arial"/>
                                <w:sz w:val="10"/>
                              </w:rPr>
                            </w:pPr>
                            <w:r>
                              <w:rPr>
                                <w:rFonts w:ascii="Arial"/>
                                <w:color w:val="424242"/>
                                <w:spacing w:val="-2"/>
                                <w:sz w:val="10"/>
                              </w:rPr>
                              <w:t>3</w:t>
                            </w:r>
                            <w:r>
                              <w:rPr>
                                <w:rFonts w:ascii="Arial"/>
                                <w:color w:val="0C0C0C"/>
                                <w:spacing w:val="-2"/>
                                <w:sz w:val="10"/>
                              </w:rPr>
                              <w:t>.</w:t>
                            </w:r>
                            <w:r>
                              <w:rPr>
                                <w:rFonts w:ascii="Arial"/>
                                <w:color w:val="424242"/>
                                <w:spacing w:val="-2"/>
                                <w:sz w:val="10"/>
                              </w:rPr>
                              <w:t>2.3</w:t>
                            </w:r>
                            <w:r>
                              <w:rPr>
                                <w:rFonts w:ascii="Arial"/>
                                <w:color w:val="424242"/>
                                <w:spacing w:val="-7"/>
                                <w:sz w:val="10"/>
                              </w:rPr>
                              <w:t> </w:t>
                            </w:r>
                            <w:r>
                              <w:rPr>
                                <w:rFonts w:ascii="Arial"/>
                                <w:color w:val="424242"/>
                                <w:spacing w:val="-2"/>
                                <w:sz w:val="10"/>
                              </w:rPr>
                              <w:t>Te5!1ng</w:t>
                            </w:r>
                            <w:r>
                              <w:rPr>
                                <w:rFonts w:ascii="Arial"/>
                                <w:color w:val="424242"/>
                                <w:spacing w:val="-3"/>
                                <w:sz w:val="10"/>
                              </w:rPr>
                              <w:t> </w:t>
                            </w:r>
                            <w:r>
                              <w:rPr>
                                <w:rFonts w:ascii="Arial"/>
                                <w:color w:val="424242"/>
                                <w:spacing w:val="-2"/>
                                <w:sz w:val="10"/>
                              </w:rPr>
                              <w:t>ML</w:t>
                            </w:r>
                            <w:r>
                              <w:rPr>
                                <w:rFonts w:ascii="Arial"/>
                                <w:color w:val="424242"/>
                                <w:spacing w:val="-12"/>
                                <w:sz w:val="10"/>
                              </w:rPr>
                              <w:t> </w:t>
                            </w:r>
                            <w:r>
                              <w:rPr>
                                <w:rFonts w:ascii="Arial"/>
                                <w:color w:val="424242"/>
                                <w:spacing w:val="-2"/>
                                <w:sz w:val="10"/>
                              </w:rPr>
                              <w:t>Model</w:t>
                            </w:r>
                            <w:r>
                              <w:rPr>
                                <w:rFonts w:ascii="Arial"/>
                                <w:color w:val="424242"/>
                                <w:spacing w:val="-5"/>
                                <w:sz w:val="10"/>
                              </w:rPr>
                              <w:t> </w:t>
                            </w:r>
                            <w:r>
                              <w:rPr>
                                <w:rFonts w:ascii="Arial"/>
                                <w:color w:val="424242"/>
                                <w:spacing w:val="-2"/>
                                <w:sz w:val="10"/>
                              </w:rPr>
                              <w:t>cccuracy</w:t>
                            </w:r>
                          </w:p>
                        </w:tc>
                        <w:tc>
                          <w:tcPr>
                            <w:tcW w:w="951" w:type="dxa"/>
                          </w:tcPr>
                          <w:p>
                            <w:pPr>
                              <w:pStyle w:val="TableParagraph"/>
                              <w:spacing w:before="30"/>
                              <w:ind w:left="304"/>
                              <w:rPr>
                                <w:rFonts w:ascii="Arial" w:hAnsi="Arial"/>
                                <w:sz w:val="10"/>
                              </w:rPr>
                            </w:pPr>
                            <w:r>
                              <w:rPr>
                                <w:rFonts w:ascii="Arial" w:hAnsi="Arial"/>
                                <w:color w:val="424242"/>
                                <w:sz w:val="10"/>
                              </w:rPr>
                              <w:t>1</w:t>
                            </w:r>
                            <w:r>
                              <w:rPr>
                                <w:rFonts w:ascii="Arial" w:hAnsi="Arial"/>
                                <w:color w:val="424242"/>
                                <w:spacing w:val="-5"/>
                                <w:sz w:val="10"/>
                              </w:rPr>
                              <w:t> </w:t>
                            </w:r>
                            <w:r>
                              <w:rPr>
                                <w:rFonts w:ascii="Arial" w:hAnsi="Arial"/>
                                <w:color w:val="424242"/>
                                <w:spacing w:val="-4"/>
                                <w:sz w:val="10"/>
                              </w:rPr>
                              <w:t>da·f</w:t>
                            </w:r>
                          </w:p>
                        </w:tc>
                        <w:tc>
                          <w:tcPr>
                            <w:tcW w:w="937" w:type="dxa"/>
                          </w:tcPr>
                          <w:p>
                            <w:pPr>
                              <w:pStyle w:val="TableParagraph"/>
                              <w:spacing w:before="30"/>
                              <w:ind w:left="63" w:right="61"/>
                              <w:jc w:val="center"/>
                              <w:rPr>
                                <w:rFonts w:ascii="Arial"/>
                                <w:sz w:val="10"/>
                              </w:rPr>
                            </w:pPr>
                            <w:r>
                              <w:rPr>
                                <w:rFonts w:ascii="Arial"/>
                                <w:color w:val="424242"/>
                                <w:sz w:val="10"/>
                              </w:rPr>
                              <w:t>Mon</w:t>
                            </w:r>
                            <w:r>
                              <w:rPr>
                                <w:rFonts w:ascii="Arial"/>
                                <w:color w:val="424242"/>
                                <w:spacing w:val="-6"/>
                                <w:sz w:val="10"/>
                              </w:rPr>
                              <w:t> </w:t>
                            </w:r>
                            <w:r>
                              <w:rPr>
                                <w:rFonts w:ascii="Arial"/>
                                <w:color w:val="424242"/>
                                <w:sz w:val="10"/>
                              </w:rPr>
                              <w:t>26-12-</w:t>
                            </w:r>
                            <w:r>
                              <w:rPr>
                                <w:rFonts w:ascii="Arial"/>
                                <w:color w:val="424242"/>
                                <w:spacing w:val="-7"/>
                                <w:sz w:val="10"/>
                              </w:rPr>
                              <w:t>22</w:t>
                            </w:r>
                          </w:p>
                        </w:tc>
                        <w:tc>
                          <w:tcPr>
                            <w:tcW w:w="955" w:type="dxa"/>
                          </w:tcPr>
                          <w:p>
                            <w:pPr>
                              <w:pStyle w:val="TableParagraph"/>
                              <w:spacing w:before="30"/>
                              <w:ind w:left="152"/>
                              <w:rPr>
                                <w:rFonts w:ascii="Arial"/>
                                <w:sz w:val="10"/>
                              </w:rPr>
                            </w:pPr>
                            <w:r>
                              <w:rPr>
                                <w:rFonts w:ascii="Arial"/>
                                <w:color w:val="313131"/>
                                <w:spacing w:val="-4"/>
                                <w:sz w:val="10"/>
                              </w:rPr>
                              <w:t>Tue</w:t>
                            </w:r>
                            <w:r>
                              <w:rPr>
                                <w:rFonts w:ascii="Arial"/>
                                <w:color w:val="313131"/>
                                <w:spacing w:val="2"/>
                                <w:sz w:val="10"/>
                              </w:rPr>
                              <w:t> </w:t>
                            </w:r>
                            <w:r>
                              <w:rPr>
                                <w:rFonts w:ascii="Arial"/>
                                <w:color w:val="424242"/>
                                <w:spacing w:val="-4"/>
                                <w:sz w:val="10"/>
                              </w:rPr>
                              <w:t>27-12-</w:t>
                            </w:r>
                            <w:r>
                              <w:rPr>
                                <w:rFonts w:ascii="Arial"/>
                                <w:color w:val="424242"/>
                                <w:spacing w:val="-5"/>
                                <w:sz w:val="10"/>
                              </w:rPr>
                              <w:t>22</w:t>
                            </w:r>
                          </w:p>
                        </w:tc>
                        <w:tc>
                          <w:tcPr>
                            <w:tcW w:w="1882" w:type="dxa"/>
                          </w:tcPr>
                          <w:p>
                            <w:pPr>
                              <w:pStyle w:val="TableParagraph"/>
                              <w:spacing w:before="30"/>
                              <w:ind w:left="176"/>
                              <w:rPr>
                                <w:rFonts w:ascii="Arial"/>
                                <w:sz w:val="10"/>
                              </w:rPr>
                            </w:pPr>
                            <w:r>
                              <w:rPr>
                                <w:rFonts w:ascii="Arial"/>
                                <w:color w:val="424242"/>
                                <w:spacing w:val="-5"/>
                                <w:sz w:val="10"/>
                              </w:rPr>
                              <w:t>33</w:t>
                            </w:r>
                          </w:p>
                        </w:tc>
                        <w:tc>
                          <w:tcPr>
                            <w:tcW w:w="2017" w:type="dxa"/>
                          </w:tcPr>
                          <w:p>
                            <w:pPr>
                              <w:pStyle w:val="TableParagraph"/>
                              <w:rPr>
                                <w:sz w:val="10"/>
                              </w:rPr>
                            </w:pPr>
                          </w:p>
                        </w:tc>
                      </w:tr>
                      <w:tr>
                        <w:trPr>
                          <w:trHeight w:val="173" w:hRule="atLeast"/>
                        </w:trPr>
                        <w:tc>
                          <w:tcPr>
                            <w:tcW w:w="861" w:type="dxa"/>
                          </w:tcPr>
                          <w:p>
                            <w:pPr>
                              <w:pStyle w:val="TableParagraph"/>
                              <w:spacing w:before="30"/>
                              <w:ind w:right="271"/>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30"/>
                              <w:ind w:left="464"/>
                              <w:rPr>
                                <w:rFonts w:ascii="Arial"/>
                                <w:sz w:val="10"/>
                              </w:rPr>
                            </w:pPr>
                            <w:r>
                              <w:rPr>
                                <w:rFonts w:ascii="Arial"/>
                                <w:color w:val="424242"/>
                                <w:spacing w:val="-2"/>
                                <w:w w:val="105"/>
                                <w:sz w:val="10"/>
                              </w:rPr>
                              <w:t>3</w:t>
                            </w:r>
                            <w:r>
                              <w:rPr>
                                <w:rFonts w:ascii="Arial"/>
                                <w:color w:val="0C0C0C"/>
                                <w:spacing w:val="-2"/>
                                <w:w w:val="105"/>
                                <w:sz w:val="10"/>
                              </w:rPr>
                              <w:t>.</w:t>
                            </w:r>
                            <w:r>
                              <w:rPr>
                                <w:rFonts w:ascii="Arial"/>
                                <w:color w:val="424242"/>
                                <w:spacing w:val="-2"/>
                                <w:w w:val="105"/>
                                <w:sz w:val="10"/>
                              </w:rPr>
                              <w:t>2.4UserAuthen</w:t>
                            </w:r>
                            <w:r>
                              <w:rPr>
                                <w:rFonts w:ascii="Arial"/>
                                <w:color w:val="212121"/>
                                <w:spacing w:val="-2"/>
                                <w:w w:val="105"/>
                                <w:sz w:val="10"/>
                              </w:rPr>
                              <w:t>t</w:t>
                            </w:r>
                            <w:r>
                              <w:rPr>
                                <w:rFonts w:ascii="Arial"/>
                                <w:color w:val="424242"/>
                                <w:spacing w:val="-2"/>
                                <w:w w:val="105"/>
                                <w:sz w:val="10"/>
                              </w:rPr>
                              <w:t>icationsystem</w:t>
                            </w:r>
                          </w:p>
                        </w:tc>
                        <w:tc>
                          <w:tcPr>
                            <w:tcW w:w="951" w:type="dxa"/>
                          </w:tcPr>
                          <w:p>
                            <w:pPr>
                              <w:pStyle w:val="TableParagraph"/>
                              <w:spacing w:before="30"/>
                              <w:ind w:left="303"/>
                              <w:rPr>
                                <w:rFonts w:ascii="Arial"/>
                                <w:sz w:val="10"/>
                              </w:rPr>
                            </w:pPr>
                            <w:r>
                              <w:rPr>
                                <w:rFonts w:ascii="Arial"/>
                                <w:color w:val="424242"/>
                                <w:spacing w:val="-2"/>
                                <w:w w:val="110"/>
                                <w:sz w:val="10"/>
                              </w:rPr>
                              <w:t>2days</w:t>
                            </w:r>
                          </w:p>
                        </w:tc>
                        <w:tc>
                          <w:tcPr>
                            <w:tcW w:w="937" w:type="dxa"/>
                          </w:tcPr>
                          <w:p>
                            <w:pPr>
                              <w:pStyle w:val="TableParagraph"/>
                              <w:spacing w:before="30"/>
                              <w:ind w:left="13" w:right="74"/>
                              <w:jc w:val="center"/>
                              <w:rPr>
                                <w:rFonts w:ascii="Arial"/>
                                <w:sz w:val="10"/>
                              </w:rPr>
                            </w:pPr>
                            <w:r>
                              <w:rPr>
                                <w:rFonts w:ascii="Arial"/>
                                <w:color w:val="424242"/>
                                <w:spacing w:val="-2"/>
                                <w:sz w:val="10"/>
                              </w:rPr>
                              <w:t>Sat24-12-</w:t>
                            </w:r>
                            <w:r>
                              <w:rPr>
                                <w:rFonts w:ascii="Arial"/>
                                <w:color w:val="424242"/>
                                <w:spacing w:val="-5"/>
                                <w:sz w:val="10"/>
                              </w:rPr>
                              <w:t>22</w:t>
                            </w:r>
                          </w:p>
                        </w:tc>
                        <w:tc>
                          <w:tcPr>
                            <w:tcW w:w="955" w:type="dxa"/>
                          </w:tcPr>
                          <w:p>
                            <w:pPr>
                              <w:pStyle w:val="TableParagraph"/>
                              <w:spacing w:before="30"/>
                              <w:ind w:left="149"/>
                              <w:rPr>
                                <w:rFonts w:ascii="Arial"/>
                                <w:sz w:val="10"/>
                              </w:rPr>
                            </w:pPr>
                            <w:r>
                              <w:rPr>
                                <w:rFonts w:ascii="Arial"/>
                                <w:color w:val="424242"/>
                                <w:spacing w:val="-2"/>
                                <w:sz w:val="10"/>
                              </w:rPr>
                              <w:t>Sun25-12-</w:t>
                            </w:r>
                            <w:r>
                              <w:rPr>
                                <w:rFonts w:ascii="Arial"/>
                                <w:color w:val="424242"/>
                                <w:spacing w:val="-5"/>
                                <w:sz w:val="10"/>
                              </w:rPr>
                              <w:t>22</w:t>
                            </w:r>
                          </w:p>
                        </w:tc>
                        <w:tc>
                          <w:tcPr>
                            <w:tcW w:w="1882" w:type="dxa"/>
                          </w:tcPr>
                          <w:p>
                            <w:pPr>
                              <w:pStyle w:val="TableParagraph"/>
                              <w:rPr>
                                <w:sz w:val="10"/>
                              </w:rPr>
                            </w:pPr>
                          </w:p>
                        </w:tc>
                        <w:tc>
                          <w:tcPr>
                            <w:tcW w:w="2017" w:type="dxa"/>
                          </w:tcPr>
                          <w:p>
                            <w:pPr>
                              <w:pStyle w:val="TableParagraph"/>
                              <w:rPr>
                                <w:sz w:val="10"/>
                              </w:rPr>
                            </w:pPr>
                          </w:p>
                        </w:tc>
                      </w:tr>
                      <w:tr>
                        <w:trPr>
                          <w:trHeight w:val="170" w:hRule="atLeast"/>
                        </w:trPr>
                        <w:tc>
                          <w:tcPr>
                            <w:tcW w:w="861" w:type="dxa"/>
                          </w:tcPr>
                          <w:p>
                            <w:pPr>
                              <w:pStyle w:val="TableParagraph"/>
                              <w:spacing w:before="25"/>
                              <w:ind w:right="273"/>
                              <w:jc w:val="right"/>
                              <w:rPr>
                                <w:rFonts w:ascii="Arial"/>
                                <w:i/>
                                <w:sz w:val="10"/>
                              </w:rPr>
                            </w:pPr>
                            <w:r>
                              <w:rPr>
                                <w:rFonts w:ascii="Arial"/>
                                <w:i/>
                                <w:color w:val="567CA3"/>
                                <w:spacing w:val="-2"/>
                                <w:sz w:val="10"/>
                              </w:rPr>
                              <w:t>-</w:t>
                            </w:r>
                            <w:r>
                              <w:rPr>
                                <w:rFonts w:ascii="Arial"/>
                                <w:i/>
                                <w:color w:val="567CA3"/>
                                <w:spacing w:val="-5"/>
                                <w:sz w:val="10"/>
                              </w:rPr>
                              <w:t>:.</w:t>
                            </w:r>
                          </w:p>
                        </w:tc>
                        <w:tc>
                          <w:tcPr>
                            <w:tcW w:w="2601" w:type="dxa"/>
                          </w:tcPr>
                          <w:p>
                            <w:pPr>
                              <w:pStyle w:val="TableParagraph"/>
                              <w:spacing w:before="25"/>
                              <w:ind w:left="464"/>
                              <w:rPr>
                                <w:rFonts w:ascii="Arial"/>
                                <w:sz w:val="10"/>
                              </w:rPr>
                            </w:pPr>
                            <w:r>
                              <w:rPr>
                                <w:rFonts w:ascii="Arial"/>
                                <w:color w:val="424242"/>
                                <w:w w:val="105"/>
                                <w:sz w:val="10"/>
                              </w:rPr>
                              <w:t>3.2.5</w:t>
                            </w:r>
                            <w:r>
                              <w:rPr>
                                <w:rFonts w:ascii="Arial"/>
                                <w:color w:val="424242"/>
                                <w:spacing w:val="8"/>
                                <w:w w:val="105"/>
                                <w:sz w:val="10"/>
                              </w:rPr>
                              <w:t> </w:t>
                            </w:r>
                            <w:r>
                              <w:rPr>
                                <w:rFonts w:ascii="Arial"/>
                                <w:color w:val="424242"/>
                                <w:w w:val="105"/>
                                <w:sz w:val="10"/>
                              </w:rPr>
                              <w:t>Firebase</w:t>
                            </w:r>
                            <w:r>
                              <w:rPr>
                                <w:rFonts w:ascii="Arial"/>
                                <w:color w:val="313131"/>
                                <w:w w:val="105"/>
                                <w:sz w:val="10"/>
                              </w:rPr>
                              <w:t>ec</w:t>
                            </w:r>
                            <w:r>
                              <w:rPr>
                                <w:rFonts w:ascii="Arial"/>
                                <w:color w:val="606060"/>
                                <w:w w:val="105"/>
                                <w:sz w:val="10"/>
                              </w:rPr>
                              <w:t>ur</w:t>
                            </w:r>
                            <w:r>
                              <w:rPr>
                                <w:rFonts w:ascii="Arial"/>
                                <w:color w:val="424242"/>
                                <w:w w:val="105"/>
                                <w:sz w:val="10"/>
                              </w:rPr>
                              <w:t>ity</w:t>
                            </w:r>
                            <w:r>
                              <w:rPr>
                                <w:rFonts w:ascii="Arial"/>
                                <w:color w:val="424242"/>
                                <w:spacing w:val="6"/>
                                <w:w w:val="105"/>
                                <w:sz w:val="10"/>
                              </w:rPr>
                              <w:t> </w:t>
                            </w:r>
                            <w:r>
                              <w:rPr>
                                <w:rFonts w:ascii="Arial"/>
                                <w:color w:val="424242"/>
                                <w:spacing w:val="-2"/>
                                <w:w w:val="105"/>
                                <w:sz w:val="10"/>
                              </w:rPr>
                              <w:t>Rules</w:t>
                            </w:r>
                          </w:p>
                        </w:tc>
                        <w:tc>
                          <w:tcPr>
                            <w:tcW w:w="951" w:type="dxa"/>
                          </w:tcPr>
                          <w:p>
                            <w:pPr>
                              <w:pStyle w:val="TableParagraph"/>
                              <w:spacing w:before="25"/>
                              <w:ind w:left="301"/>
                              <w:rPr>
                                <w:rFonts w:ascii="Arial"/>
                                <w:sz w:val="10"/>
                              </w:rPr>
                            </w:pPr>
                            <w:r>
                              <w:rPr>
                                <w:rFonts w:ascii="Arial"/>
                                <w:color w:val="424242"/>
                                <w:sz w:val="10"/>
                              </w:rPr>
                              <w:t>3</w:t>
                            </w:r>
                            <w:r>
                              <w:rPr>
                                <w:rFonts w:ascii="Arial"/>
                                <w:color w:val="424242"/>
                                <w:spacing w:val="-2"/>
                                <w:sz w:val="10"/>
                              </w:rPr>
                              <w:t> </w:t>
                            </w:r>
                            <w:r>
                              <w:rPr>
                                <w:rFonts w:ascii="Arial"/>
                                <w:color w:val="424242"/>
                                <w:spacing w:val="-4"/>
                                <w:sz w:val="10"/>
                              </w:rPr>
                              <w:t>days</w:t>
                            </w:r>
                          </w:p>
                        </w:tc>
                        <w:tc>
                          <w:tcPr>
                            <w:tcW w:w="937" w:type="dxa"/>
                          </w:tcPr>
                          <w:p>
                            <w:pPr>
                              <w:pStyle w:val="TableParagraph"/>
                              <w:spacing w:before="25"/>
                              <w:ind w:left="66" w:right="61"/>
                              <w:jc w:val="center"/>
                              <w:rPr>
                                <w:rFonts w:ascii="Arial"/>
                                <w:sz w:val="10"/>
                              </w:rPr>
                            </w:pPr>
                            <w:r>
                              <w:rPr>
                                <w:rFonts w:ascii="Arial"/>
                                <w:color w:val="424242"/>
                                <w:sz w:val="10"/>
                              </w:rPr>
                              <w:t>Mon</w:t>
                            </w:r>
                            <w:r>
                              <w:rPr>
                                <w:rFonts w:ascii="Arial"/>
                                <w:color w:val="424242"/>
                                <w:spacing w:val="-5"/>
                                <w:sz w:val="10"/>
                              </w:rPr>
                              <w:t> </w:t>
                            </w:r>
                            <w:r>
                              <w:rPr>
                                <w:rFonts w:ascii="Arial"/>
                                <w:color w:val="424242"/>
                                <w:sz w:val="10"/>
                              </w:rPr>
                              <w:t>26-12-</w:t>
                            </w:r>
                            <w:r>
                              <w:rPr>
                                <w:rFonts w:ascii="Arial"/>
                                <w:color w:val="424242"/>
                                <w:spacing w:val="-7"/>
                                <w:sz w:val="10"/>
                              </w:rPr>
                              <w:t>22</w:t>
                            </w:r>
                          </w:p>
                        </w:tc>
                        <w:tc>
                          <w:tcPr>
                            <w:tcW w:w="955" w:type="dxa"/>
                          </w:tcPr>
                          <w:p>
                            <w:pPr>
                              <w:pStyle w:val="TableParagraph"/>
                              <w:spacing w:before="25"/>
                              <w:ind w:left="153"/>
                              <w:rPr>
                                <w:rFonts w:ascii="Arial"/>
                                <w:sz w:val="10"/>
                              </w:rPr>
                            </w:pPr>
                            <w:r>
                              <w:rPr>
                                <w:rFonts w:ascii="Arial"/>
                                <w:color w:val="424242"/>
                                <w:spacing w:val="-2"/>
                                <w:sz w:val="10"/>
                              </w:rPr>
                              <w:t>Wed</w:t>
                            </w:r>
                            <w:r>
                              <w:rPr>
                                <w:rFonts w:ascii="Arial"/>
                                <w:color w:val="424242"/>
                                <w:spacing w:val="9"/>
                                <w:sz w:val="10"/>
                              </w:rPr>
                              <w:t> </w:t>
                            </w:r>
                            <w:r>
                              <w:rPr>
                                <w:rFonts w:ascii="Arial"/>
                                <w:color w:val="424242"/>
                                <w:spacing w:val="-2"/>
                                <w:sz w:val="10"/>
                              </w:rPr>
                              <w:t>28-12-</w:t>
                            </w:r>
                            <w:r>
                              <w:rPr>
                                <w:rFonts w:ascii="Arial"/>
                                <w:color w:val="424242"/>
                                <w:spacing w:val="-5"/>
                                <w:sz w:val="10"/>
                              </w:rPr>
                              <w:t>22</w:t>
                            </w:r>
                          </w:p>
                        </w:tc>
                        <w:tc>
                          <w:tcPr>
                            <w:tcW w:w="1882" w:type="dxa"/>
                          </w:tcPr>
                          <w:p>
                            <w:pPr>
                              <w:pStyle w:val="TableParagraph"/>
                              <w:spacing w:before="25"/>
                              <w:ind w:left="176"/>
                              <w:rPr>
                                <w:rFonts w:ascii="Arial"/>
                                <w:sz w:val="10"/>
                              </w:rPr>
                            </w:pPr>
                            <w:r>
                              <w:rPr>
                                <w:rFonts w:ascii="Arial"/>
                                <w:color w:val="424242"/>
                                <w:spacing w:val="-5"/>
                                <w:sz w:val="10"/>
                              </w:rPr>
                              <w:t>35</w:t>
                            </w:r>
                          </w:p>
                        </w:tc>
                        <w:tc>
                          <w:tcPr>
                            <w:tcW w:w="2017" w:type="dxa"/>
                          </w:tcPr>
                          <w:p>
                            <w:pPr>
                              <w:pStyle w:val="TableParagraph"/>
                              <w:rPr>
                                <w:sz w:val="10"/>
                              </w:rPr>
                            </w:pPr>
                          </w:p>
                        </w:tc>
                      </w:tr>
                      <w:tr>
                        <w:trPr>
                          <w:trHeight w:val="163" w:hRule="atLeast"/>
                        </w:trPr>
                        <w:tc>
                          <w:tcPr>
                            <w:tcW w:w="861" w:type="dxa"/>
                          </w:tcPr>
                          <w:p>
                            <w:pPr>
                              <w:pStyle w:val="TableParagraph"/>
                              <w:rPr>
                                <w:sz w:val="10"/>
                              </w:rPr>
                            </w:pPr>
                          </w:p>
                        </w:tc>
                        <w:tc>
                          <w:tcPr>
                            <w:tcW w:w="2601" w:type="dxa"/>
                          </w:tcPr>
                          <w:p>
                            <w:pPr>
                              <w:pStyle w:val="TableParagraph"/>
                              <w:spacing w:before="27"/>
                              <w:ind w:left="464"/>
                              <w:rPr>
                                <w:rFonts w:ascii="Arial"/>
                                <w:sz w:val="10"/>
                              </w:rPr>
                            </w:pPr>
                            <w:r>
                              <w:rPr>
                                <w:rFonts w:ascii="Arial"/>
                                <w:color w:val="424242"/>
                                <w:spacing w:val="-2"/>
                                <w:sz w:val="10"/>
                              </w:rPr>
                              <w:t>3</w:t>
                            </w:r>
                            <w:r>
                              <w:rPr>
                                <w:rFonts w:ascii="Arial"/>
                                <w:color w:val="0C0C0C"/>
                                <w:spacing w:val="-2"/>
                                <w:sz w:val="10"/>
                              </w:rPr>
                              <w:t>.</w:t>
                            </w:r>
                            <w:r>
                              <w:rPr>
                                <w:rFonts w:ascii="Arial"/>
                                <w:color w:val="424242"/>
                                <w:spacing w:val="-2"/>
                                <w:sz w:val="10"/>
                              </w:rPr>
                              <w:t>2.6</w:t>
                            </w:r>
                            <w:r>
                              <w:rPr>
                                <w:rFonts w:ascii="Arial"/>
                                <w:color w:val="424242"/>
                                <w:spacing w:val="-6"/>
                                <w:sz w:val="10"/>
                              </w:rPr>
                              <w:t> </w:t>
                            </w:r>
                            <w:r>
                              <w:rPr>
                                <w:rFonts w:ascii="Arial"/>
                                <w:color w:val="313131"/>
                                <w:spacing w:val="-2"/>
                                <w:sz w:val="10"/>
                              </w:rPr>
                              <w:t>Firebase</w:t>
                            </w:r>
                            <w:r>
                              <w:rPr>
                                <w:rFonts w:ascii="Arial"/>
                                <w:color w:val="313131"/>
                                <w:spacing w:val="6"/>
                                <w:sz w:val="10"/>
                              </w:rPr>
                              <w:t> </w:t>
                            </w:r>
                            <w:r>
                              <w:rPr>
                                <w:rFonts w:ascii="Arial"/>
                                <w:color w:val="212121"/>
                                <w:spacing w:val="-2"/>
                                <w:sz w:val="10"/>
                              </w:rPr>
                              <w:t>integration</w:t>
                            </w:r>
                          </w:p>
                        </w:tc>
                        <w:tc>
                          <w:tcPr>
                            <w:tcW w:w="951" w:type="dxa"/>
                          </w:tcPr>
                          <w:p>
                            <w:pPr>
                              <w:pStyle w:val="TableParagraph"/>
                              <w:spacing w:before="27"/>
                              <w:ind w:left="301"/>
                              <w:rPr>
                                <w:rFonts w:ascii="Arial"/>
                                <w:sz w:val="10"/>
                              </w:rPr>
                            </w:pPr>
                            <w:r>
                              <w:rPr>
                                <w:rFonts w:ascii="Arial"/>
                                <w:color w:val="424242"/>
                                <w:w w:val="105"/>
                                <w:sz w:val="10"/>
                              </w:rPr>
                              <w:t>3</w:t>
                            </w:r>
                            <w:r>
                              <w:rPr>
                                <w:rFonts w:ascii="Arial"/>
                                <w:color w:val="424242"/>
                                <w:spacing w:val="-6"/>
                                <w:w w:val="105"/>
                                <w:sz w:val="10"/>
                              </w:rPr>
                              <w:t> </w:t>
                            </w:r>
                            <w:r>
                              <w:rPr>
                                <w:rFonts w:ascii="Arial"/>
                                <w:color w:val="424242"/>
                                <w:spacing w:val="-4"/>
                                <w:w w:val="105"/>
                                <w:sz w:val="10"/>
                              </w:rPr>
                              <w:t>days</w:t>
                            </w:r>
                          </w:p>
                        </w:tc>
                        <w:tc>
                          <w:tcPr>
                            <w:tcW w:w="937" w:type="dxa"/>
                          </w:tcPr>
                          <w:p>
                            <w:pPr>
                              <w:pStyle w:val="TableParagraph"/>
                              <w:spacing w:before="27"/>
                              <w:ind w:left="25" w:right="61"/>
                              <w:jc w:val="center"/>
                              <w:rPr>
                                <w:rFonts w:ascii="Arial"/>
                                <w:sz w:val="10"/>
                              </w:rPr>
                            </w:pPr>
                            <w:r>
                              <w:rPr>
                                <w:rFonts w:ascii="Arial"/>
                                <w:color w:val="424242"/>
                                <w:spacing w:val="-4"/>
                                <w:sz w:val="10"/>
                              </w:rPr>
                              <w:t>Thu</w:t>
                            </w:r>
                            <w:r>
                              <w:rPr>
                                <w:rFonts w:ascii="Arial"/>
                                <w:color w:val="424242"/>
                                <w:spacing w:val="11"/>
                                <w:sz w:val="10"/>
                              </w:rPr>
                              <w:t> </w:t>
                            </w:r>
                            <w:r>
                              <w:rPr>
                                <w:rFonts w:ascii="Arial"/>
                                <w:color w:val="424242"/>
                                <w:spacing w:val="-4"/>
                                <w:sz w:val="10"/>
                              </w:rPr>
                              <w:t>29</w:t>
                            </w:r>
                            <w:r>
                              <w:rPr>
                                <w:rFonts w:ascii="Arial"/>
                                <w:color w:val="0C0C0C"/>
                                <w:spacing w:val="-4"/>
                                <w:sz w:val="10"/>
                              </w:rPr>
                              <w:t>-1</w:t>
                            </w:r>
                            <w:r>
                              <w:rPr>
                                <w:rFonts w:ascii="Arial"/>
                                <w:color w:val="424242"/>
                                <w:spacing w:val="-4"/>
                                <w:sz w:val="10"/>
                              </w:rPr>
                              <w:t>2</w:t>
                            </w:r>
                            <w:r>
                              <w:rPr>
                                <w:rFonts w:ascii="Arial"/>
                                <w:color w:val="0C0C0C"/>
                                <w:spacing w:val="-4"/>
                                <w:sz w:val="10"/>
                              </w:rPr>
                              <w:t>-</w:t>
                            </w:r>
                            <w:r>
                              <w:rPr>
                                <w:rFonts w:ascii="Arial"/>
                                <w:color w:val="313131"/>
                                <w:spacing w:val="-5"/>
                                <w:sz w:val="10"/>
                              </w:rPr>
                              <w:t>22</w:t>
                            </w:r>
                          </w:p>
                        </w:tc>
                        <w:tc>
                          <w:tcPr>
                            <w:tcW w:w="955" w:type="dxa"/>
                          </w:tcPr>
                          <w:p>
                            <w:pPr>
                              <w:pStyle w:val="TableParagraph"/>
                              <w:spacing w:before="27"/>
                              <w:ind w:left="149"/>
                              <w:rPr>
                                <w:rFonts w:ascii="Arial"/>
                                <w:sz w:val="10"/>
                              </w:rPr>
                            </w:pPr>
                            <w:r>
                              <w:rPr>
                                <w:rFonts w:ascii="Arial"/>
                                <w:color w:val="424242"/>
                                <w:spacing w:val="-2"/>
                                <w:sz w:val="10"/>
                              </w:rPr>
                              <w:t>Sat</w:t>
                            </w:r>
                            <w:r>
                              <w:rPr>
                                <w:rFonts w:ascii="Arial"/>
                                <w:color w:val="424242"/>
                                <w:spacing w:val="-1"/>
                                <w:sz w:val="10"/>
                              </w:rPr>
                              <w:t> </w:t>
                            </w:r>
                            <w:r>
                              <w:rPr>
                                <w:rFonts w:ascii="Arial"/>
                                <w:color w:val="424242"/>
                                <w:spacing w:val="-2"/>
                                <w:sz w:val="10"/>
                              </w:rPr>
                              <w:t>31</w:t>
                            </w:r>
                            <w:r>
                              <w:rPr>
                                <w:rFonts w:ascii="Arial"/>
                                <w:color w:val="0C0C0C"/>
                                <w:spacing w:val="-2"/>
                                <w:sz w:val="10"/>
                              </w:rPr>
                              <w:t>-</w:t>
                            </w:r>
                            <w:r>
                              <w:rPr>
                                <w:rFonts w:ascii="Arial"/>
                                <w:color w:val="424242"/>
                                <w:spacing w:val="-2"/>
                                <w:sz w:val="10"/>
                              </w:rPr>
                              <w:t>12</w:t>
                            </w:r>
                            <w:r>
                              <w:rPr>
                                <w:rFonts w:ascii="Arial"/>
                                <w:color w:val="0C0C0C"/>
                                <w:spacing w:val="-2"/>
                                <w:sz w:val="10"/>
                              </w:rPr>
                              <w:t>-</w:t>
                            </w:r>
                            <w:r>
                              <w:rPr>
                                <w:rFonts w:ascii="Arial"/>
                                <w:color w:val="424242"/>
                                <w:spacing w:val="-5"/>
                                <w:sz w:val="10"/>
                              </w:rPr>
                              <w:t>22</w:t>
                            </w:r>
                          </w:p>
                        </w:tc>
                        <w:tc>
                          <w:tcPr>
                            <w:tcW w:w="1882" w:type="dxa"/>
                          </w:tcPr>
                          <w:p>
                            <w:pPr>
                              <w:pStyle w:val="TableParagraph"/>
                              <w:spacing w:before="27"/>
                              <w:ind w:left="176"/>
                              <w:rPr>
                                <w:rFonts w:ascii="Arial"/>
                                <w:sz w:val="10"/>
                              </w:rPr>
                            </w:pPr>
                            <w:r>
                              <w:rPr>
                                <w:rFonts w:ascii="Arial"/>
                                <w:color w:val="424242"/>
                                <w:spacing w:val="-5"/>
                                <w:sz w:val="10"/>
                              </w:rPr>
                              <w:t>36</w:t>
                            </w:r>
                          </w:p>
                        </w:tc>
                        <w:tc>
                          <w:tcPr>
                            <w:tcW w:w="2017" w:type="dxa"/>
                          </w:tcPr>
                          <w:p>
                            <w:pPr>
                              <w:pStyle w:val="TableParagraph"/>
                              <w:rPr>
                                <w:sz w:val="10"/>
                              </w:rPr>
                            </w:pPr>
                          </w:p>
                        </w:tc>
                      </w:tr>
                      <w:tr>
                        <w:trPr>
                          <w:trHeight w:val="155" w:hRule="atLeast"/>
                        </w:trPr>
                        <w:tc>
                          <w:tcPr>
                            <w:tcW w:w="861" w:type="dxa"/>
                          </w:tcPr>
                          <w:p>
                            <w:pPr>
                              <w:pStyle w:val="TableParagraph"/>
                              <w:spacing w:line="118" w:lineRule="exact" w:before="17"/>
                              <w:ind w:right="287"/>
                              <w:jc w:val="right"/>
                              <w:rPr>
                                <w:rFonts w:ascii="Arial"/>
                                <w:i/>
                                <w:sz w:val="12"/>
                              </w:rPr>
                            </w:pPr>
                            <w:r>
                              <w:rPr>
                                <w:rFonts w:ascii="Arial"/>
                                <w:i/>
                                <w:color w:val="59CACA"/>
                                <w:spacing w:val="-5"/>
                                <w:sz w:val="12"/>
                              </w:rPr>
                              <w:t>,t</w:t>
                            </w:r>
                          </w:p>
                        </w:tc>
                        <w:tc>
                          <w:tcPr>
                            <w:tcW w:w="2601" w:type="dxa"/>
                          </w:tcPr>
                          <w:p>
                            <w:pPr>
                              <w:pStyle w:val="TableParagraph"/>
                              <w:spacing w:line="99" w:lineRule="exact" w:before="36"/>
                              <w:ind w:left="353"/>
                              <w:rPr>
                                <w:rFonts w:ascii="Arial"/>
                                <w:sz w:val="10"/>
                              </w:rPr>
                            </w:pPr>
                            <w:r>
                              <w:rPr>
                                <w:rFonts w:ascii="Arial"/>
                                <w:color w:val="0C0C0C"/>
                                <w:spacing w:val="-2"/>
                                <w:sz w:val="10"/>
                              </w:rPr>
                              <w:t>3.3</w:t>
                            </w:r>
                            <w:r>
                              <w:rPr>
                                <w:rFonts w:ascii="Arial"/>
                                <w:color w:val="0C0C0C"/>
                                <w:spacing w:val="-8"/>
                                <w:sz w:val="10"/>
                              </w:rPr>
                              <w:t> </w:t>
                            </w:r>
                            <w:r>
                              <w:rPr>
                                <w:rFonts w:ascii="Arial"/>
                                <w:color w:val="0C0C0C"/>
                                <w:spacing w:val="-2"/>
                                <w:sz w:val="10"/>
                              </w:rPr>
                              <w:t>Testing</w:t>
                            </w:r>
                          </w:p>
                        </w:tc>
                        <w:tc>
                          <w:tcPr>
                            <w:tcW w:w="951" w:type="dxa"/>
                          </w:tcPr>
                          <w:p>
                            <w:pPr>
                              <w:pStyle w:val="TableParagraph"/>
                              <w:spacing w:line="99" w:lineRule="exact" w:before="36"/>
                              <w:ind w:left="300"/>
                              <w:rPr>
                                <w:rFonts w:ascii="Arial"/>
                                <w:sz w:val="10"/>
                              </w:rPr>
                            </w:pPr>
                            <w:r>
                              <w:rPr>
                                <w:rFonts w:ascii="Arial"/>
                                <w:color w:val="0C0C0C"/>
                                <w:spacing w:val="-4"/>
                                <w:sz w:val="10"/>
                              </w:rPr>
                              <w:t>10.38</w:t>
                            </w:r>
                            <w:r>
                              <w:rPr>
                                <w:rFonts w:ascii="Arial"/>
                                <w:color w:val="0C0C0C"/>
                                <w:spacing w:val="2"/>
                                <w:sz w:val="10"/>
                              </w:rPr>
                              <w:t> </w:t>
                            </w:r>
                            <w:r>
                              <w:rPr>
                                <w:rFonts w:ascii="Arial"/>
                                <w:color w:val="0C0C0C"/>
                                <w:spacing w:val="-4"/>
                                <w:sz w:val="10"/>
                              </w:rPr>
                              <w:t>days</w:t>
                            </w:r>
                          </w:p>
                        </w:tc>
                        <w:tc>
                          <w:tcPr>
                            <w:tcW w:w="937" w:type="dxa"/>
                          </w:tcPr>
                          <w:p>
                            <w:pPr>
                              <w:pStyle w:val="TableParagraph"/>
                              <w:spacing w:line="99" w:lineRule="exact" w:before="36"/>
                              <w:ind w:left="42" w:right="61"/>
                              <w:jc w:val="center"/>
                              <w:rPr>
                                <w:rFonts w:ascii="Arial"/>
                                <w:sz w:val="10"/>
                              </w:rPr>
                            </w:pPr>
                            <w:r>
                              <w:rPr>
                                <w:rFonts w:ascii="Arial"/>
                                <w:color w:val="212121"/>
                                <w:spacing w:val="-4"/>
                                <w:sz w:val="10"/>
                              </w:rPr>
                              <w:t>Sun</w:t>
                            </w:r>
                            <w:r>
                              <w:rPr>
                                <w:rFonts w:ascii="Arial"/>
                                <w:color w:val="212121"/>
                                <w:spacing w:val="9"/>
                                <w:sz w:val="10"/>
                              </w:rPr>
                              <w:t> </w:t>
                            </w:r>
                            <w:r>
                              <w:rPr>
                                <w:rFonts w:ascii="Arial"/>
                                <w:color w:val="0C0C0C"/>
                                <w:spacing w:val="-4"/>
                                <w:sz w:val="10"/>
                              </w:rPr>
                              <w:t>01-01-</w:t>
                            </w:r>
                            <w:r>
                              <w:rPr>
                                <w:rFonts w:ascii="Arial"/>
                                <w:color w:val="0C0C0C"/>
                                <w:spacing w:val="-5"/>
                                <w:sz w:val="10"/>
                              </w:rPr>
                              <w:t>23</w:t>
                            </w:r>
                          </w:p>
                        </w:tc>
                        <w:tc>
                          <w:tcPr>
                            <w:tcW w:w="955" w:type="dxa"/>
                          </w:tcPr>
                          <w:p>
                            <w:pPr>
                              <w:pStyle w:val="TableParagraph"/>
                              <w:spacing w:line="99" w:lineRule="exact" w:before="36"/>
                              <w:ind w:left="152"/>
                              <w:rPr>
                                <w:rFonts w:ascii="Arial"/>
                                <w:sz w:val="10"/>
                              </w:rPr>
                            </w:pPr>
                            <w:r>
                              <w:rPr>
                                <w:rFonts w:ascii="Arial"/>
                                <w:color w:val="0C0C0C"/>
                                <w:spacing w:val="-4"/>
                                <w:sz w:val="10"/>
                              </w:rPr>
                              <w:t>Tue</w:t>
                            </w:r>
                            <w:r>
                              <w:rPr>
                                <w:rFonts w:ascii="Arial"/>
                                <w:color w:val="0C0C0C"/>
                                <w:spacing w:val="7"/>
                                <w:sz w:val="10"/>
                              </w:rPr>
                              <w:t> </w:t>
                            </w:r>
                            <w:r>
                              <w:rPr>
                                <w:rFonts w:ascii="Arial"/>
                                <w:color w:val="0C0C0C"/>
                                <w:spacing w:val="-4"/>
                                <w:sz w:val="10"/>
                              </w:rPr>
                              <w:t>10-01-</w:t>
                            </w:r>
                            <w:r>
                              <w:rPr>
                                <w:rFonts w:ascii="Arial"/>
                                <w:color w:val="0C0C0C"/>
                                <w:spacing w:val="-5"/>
                                <w:sz w:val="10"/>
                              </w:rPr>
                              <w:t>23</w:t>
                            </w:r>
                          </w:p>
                        </w:tc>
                        <w:tc>
                          <w:tcPr>
                            <w:tcW w:w="1882" w:type="dxa"/>
                          </w:tcPr>
                          <w:p>
                            <w:pPr>
                              <w:pStyle w:val="TableParagraph"/>
                              <w:rPr>
                                <w:sz w:val="10"/>
                              </w:rPr>
                            </w:pPr>
                          </w:p>
                        </w:tc>
                        <w:tc>
                          <w:tcPr>
                            <w:tcW w:w="2017" w:type="dxa"/>
                          </w:tcPr>
                          <w:p>
                            <w:pPr>
                              <w:pStyle w:val="TableParagraph"/>
                              <w:rPr>
                                <w:sz w:val="10"/>
                              </w:rPr>
                            </w:pPr>
                          </w:p>
                        </w:tc>
                      </w:tr>
                    </w:tbl>
                    <w:p>
                      <w:pPr>
                        <w:pStyle w:val="BodyText"/>
                      </w:pPr>
                    </w:p>
                  </w:txbxContent>
                </v:textbox>
                <w10:wrap type="none"/>
              </v:shape>
            </w:pict>
          </mc:Fallback>
        </mc:AlternateContent>
      </w:r>
      <w:r>
        <w:rPr>
          <w:rFonts w:ascii="Arial"/>
          <w:color w:val="0C0C0C"/>
          <w:spacing w:val="-2"/>
          <w:sz w:val="10"/>
        </w:rPr>
        <w:t>20-</w:t>
      </w:r>
      <w:r>
        <w:rPr>
          <w:rFonts w:ascii="Arial"/>
          <w:color w:val="0C0C0C"/>
          <w:spacing w:val="-5"/>
          <w:sz w:val="10"/>
        </w:rPr>
        <w:t>12</w: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90"/>
        <w:rPr>
          <w:rFonts w:ascii="Arial"/>
          <w:sz w:val="10"/>
        </w:rPr>
      </w:pPr>
    </w:p>
    <w:p>
      <w:pPr>
        <w:tabs>
          <w:tab w:pos="1720" w:val="left" w:leader="none"/>
          <w:tab w:pos="4159" w:val="left" w:leader="none"/>
          <w:tab w:pos="4967" w:val="left" w:leader="none"/>
          <w:tab w:pos="5897" w:val="left" w:leader="none"/>
        </w:tabs>
        <w:spacing w:before="1"/>
        <w:ind w:left="893" w:right="0" w:firstLine="0"/>
        <w:jc w:val="left"/>
        <w:rPr>
          <w:rFonts w:ascii="Arial"/>
          <w:sz w:val="10"/>
        </w:rPr>
      </w:pPr>
      <w:r>
        <w:rPr/>
        <w:drawing>
          <wp:anchor distT="0" distB="0" distL="0" distR="0" allowOverlap="1" layoutInCell="1" locked="0" behindDoc="0" simplePos="0" relativeHeight="15742464">
            <wp:simplePos x="0" y="0"/>
            <wp:positionH relativeFrom="page">
              <wp:posOffset>882647</wp:posOffset>
            </wp:positionH>
            <wp:positionV relativeFrom="paragraph">
              <wp:posOffset>-1337968</wp:posOffset>
            </wp:positionV>
            <wp:extent cx="326793" cy="2478709"/>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45" cstate="print"/>
                    <a:stretch>
                      <a:fillRect/>
                    </a:stretch>
                  </pic:blipFill>
                  <pic:spPr>
                    <a:xfrm>
                      <a:off x="0" y="0"/>
                      <a:ext cx="326793" cy="2478709"/>
                    </a:xfrm>
                    <a:prstGeom prst="rect">
                      <a:avLst/>
                    </a:prstGeom>
                  </pic:spPr>
                </pic:pic>
              </a:graphicData>
            </a:graphic>
          </wp:anchor>
        </w:drawing>
      </w:r>
      <w:r>
        <w:rPr>
          <w:rFonts w:ascii="Arial"/>
          <w:i/>
          <w:color w:val="567CA3"/>
          <w:spacing w:val="-2"/>
          <w:sz w:val="10"/>
        </w:rPr>
        <w:t>-</w:t>
      </w:r>
      <w:r>
        <w:rPr>
          <w:rFonts w:ascii="Arial"/>
          <w:i/>
          <w:color w:val="567CA3"/>
          <w:spacing w:val="-5"/>
          <w:sz w:val="10"/>
        </w:rPr>
        <w:t>:.</w:t>
      </w:r>
      <w:r>
        <w:rPr>
          <w:rFonts w:ascii="Arial"/>
          <w:i/>
          <w:color w:val="567CA3"/>
          <w:sz w:val="10"/>
        </w:rPr>
        <w:tab/>
      </w:r>
      <w:r>
        <w:rPr>
          <w:rFonts w:ascii="Arial"/>
          <w:color w:val="424242"/>
          <w:sz w:val="10"/>
        </w:rPr>
        <w:t>3</w:t>
      </w:r>
      <w:r>
        <w:rPr>
          <w:rFonts w:ascii="Arial"/>
          <w:color w:val="0C0C0C"/>
          <w:sz w:val="10"/>
        </w:rPr>
        <w:t>.</w:t>
      </w:r>
      <w:r>
        <w:rPr>
          <w:rFonts w:ascii="Arial"/>
          <w:color w:val="424242"/>
          <w:sz w:val="10"/>
        </w:rPr>
        <w:t>3.l</w:t>
      </w:r>
      <w:r>
        <w:rPr>
          <w:rFonts w:ascii="Arial"/>
          <w:color w:val="424242"/>
          <w:spacing w:val="17"/>
          <w:sz w:val="10"/>
        </w:rPr>
        <w:t> </w:t>
      </w:r>
      <w:r>
        <w:rPr>
          <w:rFonts w:ascii="Arial"/>
          <w:color w:val="424242"/>
          <w:spacing w:val="-2"/>
          <w:sz w:val="10"/>
        </w:rPr>
        <w:t>BlackboxTesting</w:t>
      </w:r>
      <w:r>
        <w:rPr>
          <w:rFonts w:ascii="Arial"/>
          <w:color w:val="424242"/>
          <w:sz w:val="10"/>
        </w:rPr>
        <w:tab/>
      </w:r>
      <w:r>
        <w:rPr>
          <w:rFonts w:ascii="Arial"/>
          <w:color w:val="424242"/>
          <w:spacing w:val="-2"/>
          <w:sz w:val="10"/>
        </w:rPr>
        <w:t>5days</w:t>
      </w:r>
      <w:r>
        <w:rPr>
          <w:rFonts w:ascii="Arial"/>
          <w:color w:val="424242"/>
          <w:sz w:val="10"/>
        </w:rPr>
        <w:tab/>
        <w:t>5un0</w:t>
      </w:r>
      <w:r>
        <w:rPr>
          <w:rFonts w:ascii="Arial"/>
          <w:color w:val="212121"/>
          <w:sz w:val="10"/>
        </w:rPr>
        <w:t>1-</w:t>
      </w:r>
      <w:r>
        <w:rPr>
          <w:rFonts w:ascii="Arial"/>
          <w:color w:val="424242"/>
          <w:sz w:val="10"/>
        </w:rPr>
        <w:t>0l</w:t>
      </w:r>
      <w:r>
        <w:rPr>
          <w:rFonts w:ascii="Arial"/>
          <w:color w:val="0C0C0C"/>
          <w:sz w:val="10"/>
        </w:rPr>
        <w:t>-</w:t>
      </w:r>
      <w:r>
        <w:rPr>
          <w:rFonts w:ascii="Arial"/>
          <w:color w:val="424242"/>
          <w:spacing w:val="-5"/>
          <w:sz w:val="10"/>
        </w:rPr>
        <w:t>23</w:t>
      </w:r>
      <w:r>
        <w:rPr>
          <w:rFonts w:ascii="Arial"/>
          <w:color w:val="424242"/>
          <w:sz w:val="10"/>
        </w:rPr>
        <w:tab/>
      </w:r>
      <w:r>
        <w:rPr>
          <w:rFonts w:ascii="Arial"/>
          <w:color w:val="424242"/>
          <w:spacing w:val="-2"/>
          <w:sz w:val="10"/>
        </w:rPr>
        <w:t>Thu05</w:t>
      </w:r>
      <w:r>
        <w:rPr>
          <w:rFonts w:ascii="Arial"/>
          <w:color w:val="212121"/>
          <w:spacing w:val="-2"/>
          <w:sz w:val="10"/>
        </w:rPr>
        <w:t>-</w:t>
      </w:r>
      <w:r>
        <w:rPr>
          <w:rFonts w:ascii="Arial"/>
          <w:color w:val="424242"/>
          <w:spacing w:val="-2"/>
          <w:sz w:val="10"/>
        </w:rPr>
        <w:t>01</w:t>
      </w:r>
      <w:r>
        <w:rPr>
          <w:rFonts w:ascii="Arial"/>
          <w:color w:val="0C0C0C"/>
          <w:spacing w:val="-2"/>
          <w:sz w:val="10"/>
        </w:rPr>
        <w:t>-</w:t>
      </w:r>
      <w:r>
        <w:rPr>
          <w:rFonts w:ascii="Arial"/>
          <w:color w:val="424242"/>
          <w:spacing w:val="-5"/>
          <w:sz w:val="10"/>
        </w:rPr>
        <w:t>23</w:t>
      </w:r>
    </w:p>
    <w:p>
      <w:pPr>
        <w:spacing w:line="77" w:lineRule="exact" w:before="0"/>
        <w:ind w:left="0" w:right="1681" w:firstLine="0"/>
        <w:jc w:val="right"/>
        <w:rPr>
          <w:rFonts w:ascii="Arial"/>
          <w:sz w:val="8"/>
        </w:rPr>
      </w:pPr>
      <w:r>
        <w:rPr>
          <w:rFonts w:ascii="Arial"/>
          <w:color w:val="7EBAE6"/>
          <w:spacing w:val="-10"/>
          <w:sz w:val="8"/>
        </w:rPr>
        <w:t>I</w:t>
      </w:r>
    </w:p>
    <w:p>
      <w:pPr>
        <w:tabs>
          <w:tab w:pos="1720" w:val="left" w:leader="none"/>
          <w:tab w:pos="4159" w:val="left" w:leader="none"/>
          <w:tab w:pos="4972" w:val="left" w:leader="none"/>
          <w:tab w:pos="5897" w:val="left" w:leader="none"/>
          <w:tab w:pos="12091" w:val="left" w:leader="none"/>
        </w:tabs>
        <w:spacing w:line="100" w:lineRule="exact" w:before="0"/>
        <w:ind w:left="893" w:right="0" w:firstLine="0"/>
        <w:jc w:val="left"/>
        <w:rPr>
          <w:rFonts w:ascii="Arial"/>
          <w:sz w:val="10"/>
        </w:rPr>
      </w:pPr>
      <w:r>
        <w:rPr>
          <w:rFonts w:ascii="Arial"/>
          <w:i/>
          <w:color w:val="567CA3"/>
          <w:spacing w:val="-2"/>
          <w:sz w:val="10"/>
        </w:rPr>
        <w:t>-</w:t>
      </w:r>
      <w:r>
        <w:rPr>
          <w:rFonts w:ascii="Arial"/>
          <w:i/>
          <w:color w:val="567CA3"/>
          <w:spacing w:val="-5"/>
          <w:sz w:val="10"/>
        </w:rPr>
        <w:t>:.</w:t>
      </w:r>
      <w:r>
        <w:rPr>
          <w:rFonts w:ascii="Arial"/>
          <w:i/>
          <w:color w:val="567CA3"/>
          <w:sz w:val="10"/>
        </w:rPr>
        <w:tab/>
      </w:r>
      <w:r>
        <w:rPr>
          <w:rFonts w:ascii="Arial"/>
          <w:color w:val="424242"/>
          <w:spacing w:val="-2"/>
          <w:sz w:val="10"/>
        </w:rPr>
        <w:t>3</w:t>
      </w:r>
      <w:r>
        <w:rPr>
          <w:rFonts w:ascii="Arial"/>
          <w:color w:val="0C0C0C"/>
          <w:spacing w:val="-2"/>
          <w:sz w:val="10"/>
        </w:rPr>
        <w:t>.</w:t>
      </w:r>
      <w:r>
        <w:rPr>
          <w:rFonts w:ascii="Arial"/>
          <w:color w:val="424242"/>
          <w:spacing w:val="-2"/>
          <w:sz w:val="10"/>
        </w:rPr>
        <w:t>3.2</w:t>
      </w:r>
      <w:r>
        <w:rPr>
          <w:rFonts w:ascii="Arial"/>
          <w:color w:val="424242"/>
          <w:spacing w:val="-10"/>
          <w:sz w:val="10"/>
        </w:rPr>
        <w:t> </w:t>
      </w:r>
      <w:r>
        <w:rPr>
          <w:rFonts w:ascii="Arial"/>
          <w:color w:val="424242"/>
          <w:spacing w:val="-2"/>
          <w:sz w:val="10"/>
        </w:rPr>
        <w:t>Unit</w:t>
      </w:r>
      <w:r>
        <w:rPr>
          <w:rFonts w:ascii="Arial"/>
          <w:color w:val="424242"/>
          <w:spacing w:val="-1"/>
          <w:sz w:val="10"/>
        </w:rPr>
        <w:t> </w:t>
      </w:r>
      <w:r>
        <w:rPr>
          <w:rFonts w:ascii="Arial"/>
          <w:color w:val="424242"/>
          <w:spacing w:val="-2"/>
          <w:sz w:val="10"/>
        </w:rPr>
        <w:t>Testing</w:t>
      </w:r>
      <w:r>
        <w:rPr>
          <w:rFonts w:ascii="Arial"/>
          <w:color w:val="424242"/>
          <w:sz w:val="10"/>
        </w:rPr>
        <w:tab/>
        <w:t>5</w:t>
      </w:r>
      <w:r>
        <w:rPr>
          <w:rFonts w:ascii="Arial"/>
          <w:color w:val="424242"/>
          <w:spacing w:val="-1"/>
          <w:sz w:val="10"/>
        </w:rPr>
        <w:t> </w:t>
      </w:r>
      <w:r>
        <w:rPr>
          <w:rFonts w:ascii="Arial"/>
          <w:color w:val="424242"/>
          <w:spacing w:val="-4"/>
          <w:sz w:val="10"/>
        </w:rPr>
        <w:t>days</w:t>
      </w:r>
      <w:r>
        <w:rPr>
          <w:rFonts w:ascii="Arial"/>
          <w:color w:val="424242"/>
          <w:sz w:val="10"/>
        </w:rPr>
        <w:tab/>
      </w:r>
      <w:r>
        <w:rPr>
          <w:rFonts w:ascii="Arial"/>
          <w:color w:val="424242"/>
          <w:spacing w:val="-2"/>
          <w:sz w:val="10"/>
        </w:rPr>
        <w:t>Fri06-Dl-</w:t>
      </w:r>
      <w:r>
        <w:rPr>
          <w:rFonts w:ascii="Arial"/>
          <w:color w:val="424242"/>
          <w:spacing w:val="-5"/>
          <w:sz w:val="10"/>
        </w:rPr>
        <w:t>23</w:t>
      </w:r>
      <w:r>
        <w:rPr>
          <w:rFonts w:ascii="Arial"/>
          <w:color w:val="424242"/>
          <w:sz w:val="10"/>
        </w:rPr>
        <w:tab/>
      </w:r>
      <w:r>
        <w:rPr>
          <w:rFonts w:ascii="Arial"/>
          <w:color w:val="424242"/>
          <w:spacing w:val="-4"/>
          <w:sz w:val="10"/>
        </w:rPr>
        <w:t>Tue</w:t>
      </w:r>
      <w:r>
        <w:rPr>
          <w:rFonts w:ascii="Arial"/>
          <w:color w:val="424242"/>
          <w:spacing w:val="1"/>
          <w:sz w:val="10"/>
        </w:rPr>
        <w:t> </w:t>
      </w:r>
      <w:r>
        <w:rPr>
          <w:rFonts w:ascii="Arial"/>
          <w:color w:val="424242"/>
          <w:spacing w:val="-4"/>
          <w:sz w:val="10"/>
        </w:rPr>
        <w:t>10-01-</w:t>
      </w:r>
      <w:r>
        <w:rPr>
          <w:rFonts w:ascii="Arial"/>
          <w:color w:val="424242"/>
          <w:spacing w:val="-5"/>
          <w:sz w:val="10"/>
        </w:rPr>
        <w:t>23</w:t>
      </w:r>
      <w:r>
        <w:rPr>
          <w:rFonts w:ascii="Arial"/>
          <w:color w:val="424242"/>
          <w:sz w:val="10"/>
        </w:rPr>
        <w:tab/>
      </w:r>
      <w:r>
        <w:rPr>
          <w:rFonts w:ascii="Arial"/>
          <w:color w:val="2D90E2"/>
          <w:spacing w:val="-10"/>
          <w:sz w:val="10"/>
        </w:rPr>
        <w:t>-</w:t>
      </w:r>
    </w:p>
    <w:p>
      <w:pPr>
        <w:tabs>
          <w:tab w:pos="602" w:val="left" w:leader="none"/>
          <w:tab w:pos="3257" w:val="left" w:leader="none"/>
          <w:tab w:pos="4068" w:val="left" w:leader="none"/>
          <w:tab w:pos="4991" w:val="left" w:leader="none"/>
          <w:tab w:pos="11606" w:val="left" w:leader="none"/>
        </w:tabs>
        <w:spacing w:before="34"/>
        <w:ind w:left="0" w:right="1695" w:firstLine="0"/>
        <w:jc w:val="right"/>
        <w:rPr>
          <w:rFonts w:ascii="Arial"/>
          <w:sz w:val="9"/>
        </w:rPr>
      </w:pPr>
      <w:r>
        <w:rPr>
          <w:rFonts w:ascii="Arial"/>
          <w:i/>
          <w:color w:val="59CACA"/>
          <w:spacing w:val="-4"/>
          <w:sz w:val="12"/>
        </w:rPr>
        <w:t>.,f-</w:t>
      </w:r>
      <w:r>
        <w:rPr>
          <w:rFonts w:ascii="Arial"/>
          <w:i/>
          <w:color w:val="59CACA"/>
          <w:sz w:val="12"/>
        </w:rPr>
        <w:tab/>
      </w:r>
      <w:r>
        <w:rPr>
          <w:rFonts w:ascii="Arial"/>
          <w:color w:val="0C0C0C"/>
          <w:sz w:val="10"/>
        </w:rPr>
        <w:t>4</w:t>
      </w:r>
      <w:r>
        <w:rPr>
          <w:rFonts w:ascii="Arial"/>
          <w:color w:val="0C0C0C"/>
          <w:spacing w:val="-7"/>
          <w:sz w:val="10"/>
        </w:rPr>
        <w:t> </w:t>
      </w:r>
      <w:r>
        <w:rPr>
          <w:rFonts w:ascii="Arial"/>
          <w:color w:val="212121"/>
          <w:sz w:val="10"/>
        </w:rPr>
        <w:t>Transition/</w:t>
      </w:r>
      <w:r>
        <w:rPr>
          <w:rFonts w:ascii="Arial"/>
          <w:color w:val="212121"/>
          <w:spacing w:val="-3"/>
          <w:sz w:val="10"/>
        </w:rPr>
        <w:t> </w:t>
      </w:r>
      <w:r>
        <w:rPr>
          <w:rFonts w:ascii="Arial"/>
          <w:color w:val="0C0C0C"/>
          <w:spacing w:val="-2"/>
          <w:sz w:val="10"/>
        </w:rPr>
        <w:t>Documentation</w:t>
      </w:r>
      <w:r>
        <w:rPr>
          <w:rFonts w:ascii="Arial"/>
          <w:color w:val="0C0C0C"/>
          <w:sz w:val="10"/>
        </w:rPr>
        <w:tab/>
        <w:t>14.5</w:t>
      </w:r>
      <w:r>
        <w:rPr>
          <w:rFonts w:ascii="Arial"/>
          <w:color w:val="0C0C0C"/>
          <w:spacing w:val="-7"/>
          <w:sz w:val="10"/>
        </w:rPr>
        <w:t> </w:t>
      </w:r>
      <w:r>
        <w:rPr>
          <w:rFonts w:ascii="Arial"/>
          <w:color w:val="0C0C0C"/>
          <w:spacing w:val="-4"/>
          <w:sz w:val="10"/>
        </w:rPr>
        <w:t>days</w:t>
      </w:r>
      <w:r>
        <w:rPr>
          <w:rFonts w:ascii="Arial"/>
          <w:color w:val="0C0C0C"/>
          <w:sz w:val="10"/>
        </w:rPr>
        <w:tab/>
      </w:r>
      <w:r>
        <w:rPr>
          <w:rFonts w:ascii="Arial"/>
          <w:color w:val="0C0C0C"/>
          <w:spacing w:val="-4"/>
          <w:sz w:val="10"/>
        </w:rPr>
        <w:t>Tue</w:t>
      </w:r>
      <w:r>
        <w:rPr>
          <w:rFonts w:ascii="Arial"/>
          <w:color w:val="0C0C0C"/>
          <w:spacing w:val="10"/>
          <w:sz w:val="10"/>
        </w:rPr>
        <w:t> </w:t>
      </w:r>
      <w:r>
        <w:rPr>
          <w:rFonts w:ascii="Arial"/>
          <w:color w:val="0C0C0C"/>
          <w:spacing w:val="-4"/>
          <w:sz w:val="10"/>
        </w:rPr>
        <w:t>10-01-</w:t>
      </w:r>
      <w:r>
        <w:rPr>
          <w:rFonts w:ascii="Arial"/>
          <w:color w:val="0C0C0C"/>
          <w:spacing w:val="-5"/>
          <w:sz w:val="10"/>
        </w:rPr>
        <w:t>23</w:t>
      </w:r>
      <w:r>
        <w:rPr>
          <w:rFonts w:ascii="Arial"/>
          <w:color w:val="0C0C0C"/>
          <w:sz w:val="10"/>
        </w:rPr>
        <w:tab/>
        <w:t>Mon</w:t>
      </w:r>
      <w:r>
        <w:rPr>
          <w:rFonts w:ascii="Arial"/>
          <w:color w:val="0C0C0C"/>
          <w:spacing w:val="1"/>
          <w:sz w:val="10"/>
        </w:rPr>
        <w:t> </w:t>
      </w:r>
      <w:r>
        <w:rPr>
          <w:rFonts w:ascii="Arial"/>
          <w:color w:val="0C0C0C"/>
          <w:sz w:val="10"/>
        </w:rPr>
        <w:t>23-01-</w:t>
      </w:r>
      <w:r>
        <w:rPr>
          <w:rFonts w:ascii="Arial"/>
          <w:color w:val="0C0C0C"/>
          <w:spacing w:val="-5"/>
          <w:sz w:val="10"/>
        </w:rPr>
        <w:t>23</w:t>
      </w:r>
      <w:r>
        <w:rPr>
          <w:rFonts w:ascii="Arial"/>
          <w:color w:val="0C0C0C"/>
          <w:sz w:val="10"/>
        </w:rPr>
        <w:tab/>
      </w:r>
      <w:r>
        <w:rPr>
          <w:rFonts w:ascii="Arial"/>
          <w:color w:val="36542D"/>
          <w:spacing w:val="-5"/>
          <w:sz w:val="9"/>
        </w:rPr>
        <w:t>t:;</w:t>
      </w:r>
    </w:p>
    <w:p>
      <w:pPr>
        <w:tabs>
          <w:tab w:pos="2546" w:val="left" w:leader="none"/>
          <w:tab w:pos="3355" w:val="left" w:leader="none"/>
          <w:tab w:pos="4281" w:val="left" w:leader="none"/>
          <w:tab w:pos="10867" w:val="left" w:leader="none"/>
        </w:tabs>
        <w:spacing w:before="64"/>
        <w:ind w:left="0" w:right="1764" w:firstLine="0"/>
        <w:jc w:val="right"/>
        <w:rPr>
          <w:rFonts w:ascii="Arial"/>
          <w:sz w:val="10"/>
        </w:rPr>
      </w:pPr>
      <w:r>
        <w:rPr>
          <w:rFonts w:ascii="Arial"/>
          <w:color w:val="424242"/>
          <w:sz w:val="10"/>
        </w:rPr>
        <w:t>4</w:t>
      </w:r>
      <w:r>
        <w:rPr>
          <w:rFonts w:ascii="Arial"/>
          <w:color w:val="0C0C0C"/>
          <w:sz w:val="10"/>
        </w:rPr>
        <w:t>.</w:t>
      </w:r>
      <w:r>
        <w:rPr>
          <w:rFonts w:ascii="Arial"/>
          <w:color w:val="424242"/>
          <w:sz w:val="10"/>
        </w:rPr>
        <w:t>1</w:t>
      </w:r>
      <w:r>
        <w:rPr>
          <w:rFonts w:ascii="Arial"/>
          <w:color w:val="424242"/>
          <w:spacing w:val="-13"/>
          <w:sz w:val="10"/>
        </w:rPr>
        <w:t> </w:t>
      </w:r>
      <w:r>
        <w:rPr>
          <w:rFonts w:ascii="Arial"/>
          <w:color w:val="424242"/>
          <w:sz w:val="10"/>
        </w:rPr>
        <w:t>Documenting</w:t>
      </w:r>
      <w:r>
        <w:rPr>
          <w:rFonts w:ascii="Arial"/>
          <w:color w:val="424242"/>
          <w:spacing w:val="18"/>
          <w:sz w:val="10"/>
        </w:rPr>
        <w:t> </w:t>
      </w:r>
      <w:r>
        <w:rPr>
          <w:rFonts w:ascii="Arial"/>
          <w:color w:val="424242"/>
          <w:sz w:val="10"/>
        </w:rPr>
        <w:t>Final</w:t>
      </w:r>
      <w:r>
        <w:rPr>
          <w:rFonts w:ascii="Arial"/>
          <w:color w:val="424242"/>
          <w:spacing w:val="14"/>
          <w:sz w:val="10"/>
        </w:rPr>
        <w:t> </w:t>
      </w:r>
      <w:r>
        <w:rPr>
          <w:rFonts w:ascii="Arial"/>
          <w:color w:val="606060"/>
          <w:spacing w:val="-2"/>
          <w:sz w:val="10"/>
        </w:rPr>
        <w:t>Report</w:t>
      </w:r>
      <w:r>
        <w:rPr>
          <w:rFonts w:ascii="Arial"/>
          <w:color w:val="606060"/>
          <w:sz w:val="10"/>
        </w:rPr>
        <w:tab/>
      </w:r>
      <w:r>
        <w:rPr>
          <w:rFonts w:ascii="Arial"/>
          <w:color w:val="424242"/>
          <w:sz w:val="10"/>
        </w:rPr>
        <w:t>5</w:t>
      </w:r>
      <w:r>
        <w:rPr>
          <w:rFonts w:ascii="Arial"/>
          <w:color w:val="424242"/>
          <w:spacing w:val="-1"/>
          <w:sz w:val="10"/>
        </w:rPr>
        <w:t> </w:t>
      </w:r>
      <w:r>
        <w:rPr>
          <w:rFonts w:ascii="Arial"/>
          <w:color w:val="424242"/>
          <w:spacing w:val="-4"/>
          <w:sz w:val="10"/>
        </w:rPr>
        <w:t>days</w:t>
      </w:r>
      <w:r>
        <w:rPr>
          <w:rFonts w:ascii="Arial"/>
          <w:color w:val="424242"/>
          <w:sz w:val="10"/>
        </w:rPr>
        <w:tab/>
      </w:r>
      <w:r>
        <w:rPr>
          <w:rFonts w:ascii="Arial"/>
          <w:color w:val="424242"/>
          <w:spacing w:val="-4"/>
          <w:sz w:val="10"/>
        </w:rPr>
        <w:t>Tue</w:t>
      </w:r>
      <w:r>
        <w:rPr>
          <w:rFonts w:ascii="Arial"/>
          <w:color w:val="424242"/>
          <w:spacing w:val="3"/>
          <w:sz w:val="10"/>
        </w:rPr>
        <w:t> </w:t>
      </w:r>
      <w:r>
        <w:rPr>
          <w:rFonts w:ascii="Arial"/>
          <w:color w:val="424242"/>
          <w:spacing w:val="-4"/>
          <w:sz w:val="10"/>
        </w:rPr>
        <w:t>10-01-</w:t>
      </w:r>
      <w:r>
        <w:rPr>
          <w:rFonts w:ascii="Arial"/>
          <w:color w:val="424242"/>
          <w:spacing w:val="-5"/>
          <w:sz w:val="10"/>
        </w:rPr>
        <w:t>23</w:t>
      </w:r>
      <w:r>
        <w:rPr>
          <w:rFonts w:ascii="Arial"/>
          <w:color w:val="424242"/>
          <w:sz w:val="10"/>
        </w:rPr>
        <w:tab/>
      </w:r>
      <w:r>
        <w:rPr>
          <w:rFonts w:ascii="Arial"/>
          <w:color w:val="424242"/>
          <w:spacing w:val="-4"/>
          <w:sz w:val="10"/>
        </w:rPr>
        <w:t>Sot</w:t>
      </w:r>
      <w:r>
        <w:rPr>
          <w:rFonts w:ascii="Arial"/>
          <w:color w:val="424242"/>
          <w:spacing w:val="10"/>
          <w:sz w:val="10"/>
        </w:rPr>
        <w:t> </w:t>
      </w:r>
      <w:r>
        <w:rPr>
          <w:rFonts w:ascii="Arial"/>
          <w:color w:val="424242"/>
          <w:spacing w:val="-4"/>
          <w:sz w:val="10"/>
        </w:rPr>
        <w:t>14-01-</w:t>
      </w:r>
      <w:r>
        <w:rPr>
          <w:rFonts w:ascii="Arial"/>
          <w:color w:val="424242"/>
          <w:spacing w:val="-5"/>
          <w:sz w:val="10"/>
        </w:rPr>
        <w:t>23</w:t>
      </w:r>
      <w:r>
        <w:rPr>
          <w:rFonts w:ascii="Arial"/>
          <w:color w:val="424242"/>
          <w:sz w:val="10"/>
        </w:rPr>
        <w:tab/>
      </w:r>
      <w:r>
        <w:rPr>
          <w:rFonts w:ascii="Arial"/>
          <w:color w:val="2D90E2"/>
          <w:spacing w:val="-10"/>
          <w:sz w:val="10"/>
        </w:rPr>
        <w:t>-</w:t>
      </w:r>
    </w:p>
    <w:p>
      <w:pPr>
        <w:tabs>
          <w:tab w:pos="1613" w:val="left" w:leader="none"/>
          <w:tab w:pos="4159" w:val="left" w:leader="none"/>
          <w:tab w:pos="4967" w:val="left" w:leader="none"/>
          <w:tab w:pos="5897" w:val="left" w:leader="none"/>
          <w:tab w:pos="6879" w:val="left" w:leader="none"/>
          <w:tab w:pos="12931" w:val="left" w:leader="none"/>
        </w:tabs>
        <w:spacing w:before="53"/>
        <w:ind w:left="893" w:right="0" w:firstLine="0"/>
        <w:jc w:val="left"/>
        <w:rPr>
          <w:rFonts w:ascii="Arial" w:hAnsi="Arial"/>
          <w:sz w:val="10"/>
        </w:rPr>
      </w:pPr>
      <w:r>
        <w:rPr>
          <w:rFonts w:ascii="Arial" w:hAnsi="Arial"/>
          <w:i/>
          <w:color w:val="567CA3"/>
          <w:spacing w:val="-2"/>
          <w:w w:val="90"/>
          <w:sz w:val="10"/>
        </w:rPr>
        <w:t>-</w:t>
      </w:r>
      <w:r>
        <w:rPr>
          <w:rFonts w:ascii="Arial" w:hAnsi="Arial"/>
          <w:i/>
          <w:color w:val="567CA3"/>
          <w:spacing w:val="-5"/>
          <w:w w:val="105"/>
          <w:sz w:val="10"/>
        </w:rPr>
        <w:t>:.</w:t>
      </w:r>
      <w:r>
        <w:rPr>
          <w:rFonts w:ascii="Arial" w:hAnsi="Arial"/>
          <w:i/>
          <w:color w:val="567CA3"/>
          <w:sz w:val="10"/>
        </w:rPr>
        <w:tab/>
      </w:r>
      <w:r>
        <w:rPr>
          <w:rFonts w:ascii="Arial" w:hAnsi="Arial"/>
          <w:color w:val="424242"/>
          <w:spacing w:val="-2"/>
          <w:w w:val="105"/>
          <w:sz w:val="10"/>
        </w:rPr>
        <w:t>4</w:t>
      </w:r>
      <w:r>
        <w:rPr>
          <w:rFonts w:ascii="Arial" w:hAnsi="Arial"/>
          <w:color w:val="0C0C0C"/>
          <w:spacing w:val="-2"/>
          <w:w w:val="105"/>
          <w:sz w:val="10"/>
        </w:rPr>
        <w:t>.</w:t>
      </w:r>
      <w:r>
        <w:rPr>
          <w:rFonts w:ascii="Arial" w:hAnsi="Arial"/>
          <w:color w:val="313131"/>
          <w:spacing w:val="-2"/>
          <w:w w:val="105"/>
          <w:sz w:val="10"/>
        </w:rPr>
        <w:t>2Developuserguide</w:t>
      </w:r>
      <w:r>
        <w:rPr>
          <w:rFonts w:ascii="Arial" w:hAnsi="Arial"/>
          <w:color w:val="313131"/>
          <w:sz w:val="10"/>
        </w:rPr>
        <w:tab/>
      </w:r>
      <w:r>
        <w:rPr>
          <w:rFonts w:ascii="Arial" w:hAnsi="Arial"/>
          <w:color w:val="424242"/>
          <w:spacing w:val="-2"/>
          <w:sz w:val="10"/>
        </w:rPr>
        <w:t>3du·f</w:t>
      </w:r>
      <w:r>
        <w:rPr>
          <w:rFonts w:ascii="Arial" w:hAnsi="Arial"/>
          <w:color w:val="424242"/>
          <w:sz w:val="10"/>
        </w:rPr>
        <w:tab/>
      </w:r>
      <w:r>
        <w:rPr>
          <w:rFonts w:ascii="Arial" w:hAnsi="Arial"/>
          <w:color w:val="424242"/>
          <w:w w:val="95"/>
          <w:sz w:val="10"/>
        </w:rPr>
        <w:t>50114</w:t>
      </w:r>
      <w:r>
        <w:rPr>
          <w:rFonts w:ascii="Arial" w:hAnsi="Arial"/>
          <w:color w:val="0C0C0C"/>
          <w:w w:val="95"/>
          <w:sz w:val="10"/>
        </w:rPr>
        <w:t>-</w:t>
      </w:r>
      <w:r>
        <w:rPr>
          <w:rFonts w:ascii="Arial" w:hAnsi="Arial"/>
          <w:color w:val="424242"/>
          <w:w w:val="95"/>
          <w:sz w:val="10"/>
        </w:rPr>
        <w:t>01</w:t>
      </w:r>
      <w:r>
        <w:rPr>
          <w:rFonts w:ascii="Arial" w:hAnsi="Arial"/>
          <w:color w:val="0C0C0C"/>
          <w:w w:val="95"/>
          <w:sz w:val="10"/>
        </w:rPr>
        <w:t>-</w:t>
      </w:r>
      <w:r>
        <w:rPr>
          <w:rFonts w:ascii="Arial" w:hAnsi="Arial"/>
          <w:color w:val="424242"/>
          <w:spacing w:val="-5"/>
          <w:w w:val="95"/>
          <w:sz w:val="10"/>
        </w:rPr>
        <w:t>23</w:t>
      </w:r>
      <w:r>
        <w:rPr>
          <w:rFonts w:ascii="Arial" w:hAnsi="Arial"/>
          <w:color w:val="424242"/>
          <w:sz w:val="10"/>
        </w:rPr>
        <w:tab/>
      </w:r>
      <w:r>
        <w:rPr>
          <w:rFonts w:ascii="Arial" w:hAnsi="Arial"/>
          <w:color w:val="424242"/>
          <w:w w:val="105"/>
          <w:sz w:val="10"/>
        </w:rPr>
        <w:t>Tuel?</w:t>
      </w:r>
      <w:r>
        <w:rPr>
          <w:rFonts w:ascii="Arial" w:hAnsi="Arial"/>
          <w:color w:val="212121"/>
          <w:w w:val="105"/>
          <w:sz w:val="10"/>
        </w:rPr>
        <w:t>-</w:t>
      </w:r>
      <w:r>
        <w:rPr>
          <w:rFonts w:ascii="Arial" w:hAnsi="Arial"/>
          <w:color w:val="424242"/>
          <w:w w:val="105"/>
          <w:sz w:val="10"/>
        </w:rPr>
        <w:t>01</w:t>
      </w:r>
      <w:r>
        <w:rPr>
          <w:rFonts w:ascii="Arial" w:hAnsi="Arial"/>
          <w:color w:val="0C0C0C"/>
          <w:w w:val="105"/>
          <w:sz w:val="10"/>
        </w:rPr>
        <w:t>-</w:t>
      </w:r>
      <w:r>
        <w:rPr>
          <w:rFonts w:ascii="Arial" w:hAnsi="Arial"/>
          <w:color w:val="424242"/>
          <w:spacing w:val="-5"/>
          <w:w w:val="105"/>
          <w:sz w:val="10"/>
        </w:rPr>
        <w:t>23</w:t>
      </w:r>
      <w:r>
        <w:rPr>
          <w:rFonts w:ascii="Arial" w:hAnsi="Arial"/>
          <w:color w:val="424242"/>
          <w:sz w:val="10"/>
        </w:rPr>
        <w:tab/>
      </w:r>
      <w:r>
        <w:rPr>
          <w:rFonts w:ascii="Arial" w:hAnsi="Arial"/>
          <w:color w:val="424242"/>
          <w:spacing w:val="-5"/>
          <w:w w:val="105"/>
          <w:sz w:val="10"/>
        </w:rPr>
        <w:t>42</w:t>
      </w:r>
      <w:r>
        <w:rPr>
          <w:rFonts w:ascii="Arial" w:hAnsi="Arial"/>
          <w:color w:val="424242"/>
          <w:sz w:val="10"/>
        </w:rPr>
        <w:tab/>
      </w:r>
      <w:r>
        <w:rPr>
          <w:rFonts w:ascii="Arial" w:hAnsi="Arial"/>
          <w:color w:val="2D90E2"/>
          <w:spacing w:val="-10"/>
          <w:sz w:val="10"/>
        </w:rPr>
        <w:t>.</w:t>
      </w:r>
      <w:r>
        <w:rPr>
          <w:rFonts w:ascii="Arial" w:hAnsi="Arial"/>
          <w:color w:val="2D90E2"/>
          <w:spacing w:val="80"/>
          <w:sz w:val="10"/>
          <w:u w:val="single" w:color="2C8FE1"/>
        </w:rPr>
        <w:t> </w:t>
      </w:r>
    </w:p>
    <w:p>
      <w:pPr>
        <w:tabs>
          <w:tab w:pos="1613" w:val="left" w:leader="none"/>
          <w:tab w:pos="4159" w:val="left" w:leader="none"/>
          <w:tab w:pos="4975" w:val="left" w:leader="none"/>
          <w:tab w:pos="5896" w:val="left" w:leader="none"/>
          <w:tab w:pos="6876" w:val="left" w:leader="none"/>
          <w:tab w:pos="12467" w:val="left" w:leader="none"/>
        </w:tabs>
        <w:spacing w:before="53"/>
        <w:ind w:left="893" w:right="0" w:firstLine="0"/>
        <w:jc w:val="left"/>
        <w:rPr>
          <w:rFonts w:ascii="Arial"/>
          <w:sz w:val="10"/>
        </w:rPr>
      </w:pPr>
      <w:r>
        <w:rPr>
          <w:rFonts w:ascii="Arial"/>
          <w:i/>
          <w:color w:val="567CA3"/>
          <w:w w:val="95"/>
          <w:sz w:val="10"/>
        </w:rPr>
        <w:t>-</w:t>
      </w:r>
      <w:r>
        <w:rPr>
          <w:rFonts w:ascii="Arial"/>
          <w:i/>
          <w:color w:val="567CA3"/>
          <w:spacing w:val="-5"/>
          <w:w w:val="105"/>
          <w:sz w:val="10"/>
        </w:rPr>
        <w:t>:.</w:t>
      </w:r>
      <w:r>
        <w:rPr>
          <w:rFonts w:ascii="Arial"/>
          <w:i/>
          <w:color w:val="567CA3"/>
          <w:sz w:val="10"/>
        </w:rPr>
        <w:tab/>
      </w:r>
      <w:r>
        <w:rPr>
          <w:rFonts w:ascii="Arial"/>
          <w:color w:val="424242"/>
          <w:spacing w:val="-2"/>
          <w:w w:val="105"/>
          <w:sz w:val="10"/>
        </w:rPr>
        <w:t>4</w:t>
      </w:r>
      <w:r>
        <w:rPr>
          <w:rFonts w:ascii="Arial"/>
          <w:color w:val="0C0C0C"/>
          <w:spacing w:val="-2"/>
          <w:w w:val="105"/>
          <w:sz w:val="10"/>
        </w:rPr>
        <w:t>.</w:t>
      </w:r>
      <w:r>
        <w:rPr>
          <w:rFonts w:ascii="Arial"/>
          <w:color w:val="424242"/>
          <w:spacing w:val="-2"/>
          <w:w w:val="105"/>
          <w:sz w:val="10"/>
        </w:rPr>
        <w:t>3TestlngReport</w:t>
      </w:r>
      <w:r>
        <w:rPr>
          <w:rFonts w:ascii="Arial"/>
          <w:color w:val="424242"/>
          <w:sz w:val="10"/>
        </w:rPr>
        <w:tab/>
      </w:r>
      <w:r>
        <w:rPr>
          <w:rFonts w:ascii="Arial"/>
          <w:color w:val="424242"/>
          <w:spacing w:val="-2"/>
          <w:w w:val="105"/>
          <w:sz w:val="10"/>
        </w:rPr>
        <w:t>3days</w:t>
      </w:r>
      <w:r>
        <w:rPr>
          <w:rFonts w:ascii="Arial"/>
          <w:color w:val="424242"/>
          <w:sz w:val="10"/>
        </w:rPr>
        <w:tab/>
      </w:r>
      <w:r>
        <w:rPr>
          <w:rFonts w:ascii="Arial"/>
          <w:color w:val="424242"/>
          <w:w w:val="105"/>
          <w:sz w:val="10"/>
        </w:rPr>
        <w:t>Wedll-01-</w:t>
      </w:r>
      <w:r>
        <w:rPr>
          <w:rFonts w:ascii="Arial"/>
          <w:color w:val="424242"/>
          <w:spacing w:val="-5"/>
          <w:w w:val="105"/>
          <w:sz w:val="10"/>
        </w:rPr>
        <w:t>23</w:t>
      </w:r>
      <w:r>
        <w:rPr>
          <w:rFonts w:ascii="Arial"/>
          <w:color w:val="424242"/>
          <w:sz w:val="10"/>
        </w:rPr>
        <w:tab/>
      </w:r>
      <w:r>
        <w:rPr>
          <w:rFonts w:ascii="Arial"/>
          <w:color w:val="424242"/>
          <w:spacing w:val="-2"/>
          <w:w w:val="95"/>
          <w:sz w:val="10"/>
        </w:rPr>
        <w:t>Fri13-01-</w:t>
      </w:r>
      <w:r>
        <w:rPr>
          <w:rFonts w:ascii="Arial"/>
          <w:color w:val="424242"/>
          <w:spacing w:val="-5"/>
          <w:w w:val="95"/>
          <w:sz w:val="10"/>
        </w:rPr>
        <w:t>23</w:t>
      </w:r>
      <w:r>
        <w:rPr>
          <w:rFonts w:ascii="Arial"/>
          <w:color w:val="424242"/>
          <w:sz w:val="10"/>
        </w:rPr>
        <w:tab/>
      </w:r>
      <w:r>
        <w:rPr>
          <w:rFonts w:ascii="Arial"/>
          <w:color w:val="424242"/>
          <w:spacing w:val="-5"/>
          <w:w w:val="105"/>
          <w:sz w:val="10"/>
        </w:rPr>
        <w:t>39</w:t>
      </w:r>
      <w:r>
        <w:rPr>
          <w:rFonts w:ascii="Arial"/>
          <w:color w:val="424242"/>
          <w:sz w:val="10"/>
        </w:rPr>
        <w:tab/>
      </w:r>
      <w:r>
        <w:rPr>
          <w:rFonts w:ascii="Arial"/>
          <w:color w:val="2D90E2"/>
          <w:w w:val="85"/>
          <w:sz w:val="10"/>
        </w:rPr>
        <w:t>_</w:t>
      </w:r>
      <w:r>
        <w:rPr>
          <w:rFonts w:ascii="Arial"/>
          <w:color w:val="2D90E2"/>
          <w:spacing w:val="-2"/>
          <w:w w:val="85"/>
          <w:sz w:val="10"/>
        </w:rPr>
        <w:t> </w:t>
      </w:r>
      <w:r>
        <w:rPr>
          <w:rFonts w:ascii="Arial"/>
          <w:color w:val="1370C1"/>
          <w:spacing w:val="-4"/>
          <w:w w:val="105"/>
          <w:sz w:val="10"/>
        </w:rPr>
        <w:t>....</w:t>
      </w:r>
    </w:p>
    <w:p>
      <w:pPr>
        <w:tabs>
          <w:tab w:pos="1504" w:val="left" w:leader="none"/>
          <w:tab w:pos="4157" w:val="left" w:leader="none"/>
          <w:tab w:pos="4971" w:val="left" w:leader="none"/>
          <w:tab w:pos="5892" w:val="left" w:leader="none"/>
          <w:tab w:pos="13669" w:val="left" w:leader="none"/>
        </w:tabs>
        <w:spacing w:line="121" w:lineRule="exact" w:before="54"/>
        <w:ind w:left="893" w:right="0" w:firstLine="0"/>
        <w:jc w:val="left"/>
        <w:rPr>
          <w:rFonts w:ascii="Arial"/>
          <w:sz w:val="11"/>
        </w:rPr>
      </w:pPr>
      <w:r>
        <w:rPr>
          <w:rFonts w:ascii="Arial"/>
          <w:i/>
          <w:color w:val="567CA3"/>
          <w:spacing w:val="-2"/>
          <w:w w:val="80"/>
          <w:sz w:val="10"/>
        </w:rPr>
        <w:t>-</w:t>
      </w:r>
      <w:r>
        <w:rPr>
          <w:rFonts w:ascii="Arial"/>
          <w:i/>
          <w:color w:val="567CA3"/>
          <w:spacing w:val="-5"/>
          <w:sz w:val="10"/>
        </w:rPr>
        <w:t>:.</w:t>
      </w:r>
      <w:r>
        <w:rPr>
          <w:rFonts w:ascii="Arial"/>
          <w:i/>
          <w:color w:val="567CA3"/>
          <w:sz w:val="10"/>
        </w:rPr>
        <w:tab/>
      </w:r>
      <w:r>
        <w:rPr>
          <w:rFonts w:ascii="Arial"/>
          <w:color w:val="0C0C0C"/>
          <w:sz w:val="10"/>
        </w:rPr>
        <w:t>5</w:t>
      </w:r>
      <w:r>
        <w:rPr>
          <w:rFonts w:ascii="Arial"/>
          <w:color w:val="0C0C0C"/>
          <w:spacing w:val="3"/>
          <w:sz w:val="10"/>
        </w:rPr>
        <w:t> </w:t>
      </w:r>
      <w:r>
        <w:rPr>
          <w:rFonts w:ascii="Arial"/>
          <w:color w:val="0C0C0C"/>
          <w:sz w:val="10"/>
        </w:rPr>
        <w:t>Production/</w:t>
      </w:r>
      <w:r>
        <w:rPr>
          <w:rFonts w:ascii="Arial"/>
          <w:color w:val="0C0C0C"/>
          <w:spacing w:val="12"/>
          <w:sz w:val="10"/>
        </w:rPr>
        <w:t> </w:t>
      </w:r>
      <w:r>
        <w:rPr>
          <w:rFonts w:ascii="Arial"/>
          <w:color w:val="212121"/>
          <w:spacing w:val="-2"/>
          <w:sz w:val="10"/>
        </w:rPr>
        <w:t>Closure</w:t>
      </w:r>
      <w:r>
        <w:rPr>
          <w:rFonts w:ascii="Arial"/>
          <w:color w:val="212121"/>
          <w:sz w:val="10"/>
        </w:rPr>
        <w:tab/>
      </w:r>
      <w:r>
        <w:rPr>
          <w:rFonts w:ascii="Arial"/>
          <w:color w:val="0C0C0C"/>
          <w:sz w:val="10"/>
        </w:rPr>
        <w:t>1</w:t>
      </w:r>
      <w:r>
        <w:rPr>
          <w:rFonts w:ascii="Arial"/>
          <w:color w:val="424242"/>
          <w:sz w:val="10"/>
        </w:rPr>
        <w:t>.</w:t>
      </w:r>
      <w:r>
        <w:rPr>
          <w:rFonts w:ascii="Arial"/>
          <w:color w:val="0C0C0C"/>
          <w:sz w:val="10"/>
        </w:rPr>
        <w:t>38</w:t>
      </w:r>
      <w:r>
        <w:rPr>
          <w:rFonts w:ascii="Arial"/>
          <w:color w:val="0C0C0C"/>
          <w:spacing w:val="-7"/>
          <w:sz w:val="10"/>
        </w:rPr>
        <w:t> </w:t>
      </w:r>
      <w:r>
        <w:rPr>
          <w:rFonts w:ascii="Arial"/>
          <w:color w:val="0C0C0C"/>
          <w:spacing w:val="-4"/>
          <w:sz w:val="10"/>
        </w:rPr>
        <w:t>days</w:t>
      </w:r>
      <w:r>
        <w:rPr>
          <w:rFonts w:ascii="Arial"/>
          <w:color w:val="0C0C0C"/>
          <w:sz w:val="10"/>
        </w:rPr>
        <w:tab/>
      </w:r>
      <w:r>
        <w:rPr>
          <w:rFonts w:ascii="Arial"/>
          <w:color w:val="212121"/>
          <w:w w:val="95"/>
          <w:sz w:val="10"/>
        </w:rPr>
        <w:t>Sun</w:t>
      </w:r>
      <w:r>
        <w:rPr>
          <w:rFonts w:ascii="Arial"/>
          <w:color w:val="212121"/>
          <w:spacing w:val="-4"/>
          <w:w w:val="95"/>
          <w:sz w:val="10"/>
        </w:rPr>
        <w:t> </w:t>
      </w:r>
      <w:r>
        <w:rPr>
          <w:rFonts w:ascii="Arial"/>
          <w:color w:val="0C0C0C"/>
          <w:w w:val="95"/>
          <w:sz w:val="10"/>
        </w:rPr>
        <w:t>22-01-</w:t>
      </w:r>
      <w:r>
        <w:rPr>
          <w:rFonts w:ascii="Arial"/>
          <w:color w:val="0C0C0C"/>
          <w:spacing w:val="-5"/>
          <w:w w:val="95"/>
          <w:sz w:val="10"/>
        </w:rPr>
        <w:t>23</w:t>
      </w:r>
      <w:r>
        <w:rPr>
          <w:rFonts w:ascii="Arial"/>
          <w:color w:val="0C0C0C"/>
          <w:sz w:val="10"/>
        </w:rPr>
        <w:tab/>
        <w:t>Mon</w:t>
      </w:r>
      <w:r>
        <w:rPr>
          <w:rFonts w:ascii="Arial"/>
          <w:color w:val="0C0C0C"/>
          <w:spacing w:val="1"/>
          <w:sz w:val="10"/>
        </w:rPr>
        <w:t> </w:t>
      </w:r>
      <w:r>
        <w:rPr>
          <w:rFonts w:ascii="Arial"/>
          <w:color w:val="212121"/>
          <w:sz w:val="10"/>
        </w:rPr>
        <w:t>23-01-</w:t>
      </w:r>
      <w:r>
        <w:rPr>
          <w:rFonts w:ascii="Arial"/>
          <w:color w:val="212121"/>
          <w:spacing w:val="-5"/>
          <w:sz w:val="10"/>
        </w:rPr>
        <w:t>23</w:t>
      </w:r>
      <w:r>
        <w:rPr>
          <w:rFonts w:ascii="Arial"/>
          <w:color w:val="212121"/>
          <w:sz w:val="10"/>
        </w:rPr>
        <w:tab/>
      </w:r>
      <w:r>
        <w:rPr>
          <w:rFonts w:ascii="Arial"/>
          <w:color w:val="0C0C0C"/>
          <w:w w:val="95"/>
          <w:sz w:val="11"/>
        </w:rPr>
        <w:t>r-</w:t>
      </w:r>
      <w:r>
        <w:rPr>
          <w:rFonts w:ascii="Arial"/>
          <w:color w:val="0C0C0C"/>
          <w:spacing w:val="-10"/>
          <w:sz w:val="11"/>
        </w:rPr>
        <w:t>,</w:t>
      </w:r>
    </w:p>
    <w:p>
      <w:pPr>
        <w:spacing w:line="70" w:lineRule="exact" w:before="0"/>
        <w:ind w:left="0" w:right="373" w:firstLine="0"/>
        <w:jc w:val="right"/>
        <w:rPr>
          <w:rFonts w:ascii="Arial"/>
          <w:sz w:val="9"/>
        </w:rPr>
      </w:pPr>
      <w:r>
        <w:rPr>
          <w:rFonts w:ascii="Arial"/>
          <w:color w:val="A8A8A8"/>
          <w:spacing w:val="-10"/>
          <w:w w:val="110"/>
          <w:sz w:val="9"/>
        </w:rPr>
        <w:t>I</w:t>
      </w:r>
    </w:p>
    <w:p>
      <w:pPr>
        <w:tabs>
          <w:tab w:pos="1610" w:val="left" w:leader="none"/>
          <w:tab w:pos="4162" w:val="left" w:leader="none"/>
          <w:tab w:pos="4966" w:val="left" w:leader="none"/>
          <w:tab w:pos="5895" w:val="left" w:leader="none"/>
          <w:tab w:pos="13704" w:val="left" w:leader="none"/>
        </w:tabs>
        <w:spacing w:line="112" w:lineRule="exact" w:before="0"/>
        <w:ind w:left="893" w:right="0" w:firstLine="0"/>
        <w:jc w:val="left"/>
        <w:rPr>
          <w:sz w:val="10"/>
        </w:rPr>
      </w:pPr>
      <w:r>
        <w:rPr/>
        <mc:AlternateContent>
          <mc:Choice Requires="wps">
            <w:drawing>
              <wp:anchor distT="0" distB="0" distL="0" distR="0" allowOverlap="1" layoutInCell="1" locked="0" behindDoc="1" simplePos="0" relativeHeight="481564672">
                <wp:simplePos x="0" y="0"/>
                <wp:positionH relativeFrom="page">
                  <wp:posOffset>9442188</wp:posOffset>
                </wp:positionH>
                <wp:positionV relativeFrom="paragraph">
                  <wp:posOffset>32255</wp:posOffset>
                </wp:positionV>
                <wp:extent cx="102235" cy="17081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102235" cy="170815"/>
                        </a:xfrm>
                        <a:prstGeom prst="rect">
                          <a:avLst/>
                        </a:prstGeom>
                      </wps:spPr>
                      <wps:txbx>
                        <w:txbxContent>
                          <w:p>
                            <w:pPr>
                              <w:spacing w:line="268" w:lineRule="exact" w:before="0"/>
                              <w:ind w:left="0" w:right="0" w:firstLine="0"/>
                              <w:jc w:val="left"/>
                              <w:rPr>
                                <w:rFonts w:ascii="Arial"/>
                                <w:sz w:val="24"/>
                              </w:rPr>
                            </w:pPr>
                            <w:r>
                              <w:rPr>
                                <w:rFonts w:ascii="Arial"/>
                                <w:color w:val="E87934"/>
                                <w:spacing w:val="-5"/>
                                <w:w w:val="80"/>
                                <w:sz w:val="24"/>
                              </w:rPr>
                              <w:t>1:</w:t>
                            </w:r>
                          </w:p>
                        </w:txbxContent>
                      </wps:txbx>
                      <wps:bodyPr wrap="square" lIns="0" tIns="0" rIns="0" bIns="0" rtlCol="0">
                        <a:noAutofit/>
                      </wps:bodyPr>
                    </wps:wsp>
                  </a:graphicData>
                </a:graphic>
              </wp:anchor>
            </w:drawing>
          </mc:Choice>
          <mc:Fallback>
            <w:pict>
              <v:shape style="position:absolute;margin-left:743.47937pt;margin-top:2.539779pt;width:8.0500pt;height:13.45pt;mso-position-horizontal-relative:page;mso-position-vertical-relative:paragraph;z-index:-21751808" type="#_x0000_t202" id="docshape79" filled="false" stroked="false">
                <v:textbox inset="0,0,0,0">
                  <w:txbxContent>
                    <w:p>
                      <w:pPr>
                        <w:spacing w:line="268" w:lineRule="exact" w:before="0"/>
                        <w:ind w:left="0" w:right="0" w:firstLine="0"/>
                        <w:jc w:val="left"/>
                        <w:rPr>
                          <w:rFonts w:ascii="Arial"/>
                          <w:sz w:val="24"/>
                        </w:rPr>
                      </w:pPr>
                      <w:r>
                        <w:rPr>
                          <w:rFonts w:ascii="Arial"/>
                          <w:color w:val="E87934"/>
                          <w:spacing w:val="-5"/>
                          <w:w w:val="80"/>
                          <w:sz w:val="24"/>
                        </w:rPr>
                        <w:t>1:</w:t>
                      </w:r>
                    </w:p>
                  </w:txbxContent>
                </v:textbox>
                <w10:wrap type="none"/>
              </v:shape>
            </w:pict>
          </mc:Fallback>
        </mc:AlternateContent>
      </w:r>
      <w:r>
        <w:rPr>
          <w:rFonts w:ascii="Arial"/>
          <w:i/>
          <w:color w:val="567CA3"/>
          <w:sz w:val="10"/>
        </w:rPr>
        <w:t>-</w:t>
      </w:r>
      <w:r>
        <w:rPr>
          <w:rFonts w:ascii="Arial"/>
          <w:i/>
          <w:color w:val="567CA3"/>
          <w:spacing w:val="-5"/>
          <w:sz w:val="10"/>
        </w:rPr>
        <w:t>:.</w:t>
      </w:r>
      <w:r>
        <w:rPr>
          <w:rFonts w:ascii="Arial"/>
          <w:i/>
          <w:color w:val="567CA3"/>
          <w:sz w:val="10"/>
        </w:rPr>
        <w:tab/>
      </w:r>
      <w:r>
        <w:rPr>
          <w:rFonts w:ascii="Arial"/>
          <w:color w:val="313131"/>
          <w:sz w:val="10"/>
        </w:rPr>
        <w:t>5.1</w:t>
      </w:r>
      <w:r>
        <w:rPr>
          <w:rFonts w:ascii="Arial"/>
          <w:color w:val="313131"/>
          <w:spacing w:val="-10"/>
          <w:sz w:val="10"/>
        </w:rPr>
        <w:t> </w:t>
      </w:r>
      <w:r>
        <w:rPr>
          <w:rFonts w:ascii="Arial"/>
          <w:color w:val="424242"/>
          <w:sz w:val="10"/>
        </w:rPr>
        <w:t>Submission</w:t>
      </w:r>
      <w:r>
        <w:rPr>
          <w:rFonts w:ascii="Arial"/>
          <w:color w:val="424242"/>
          <w:spacing w:val="-7"/>
          <w:sz w:val="10"/>
        </w:rPr>
        <w:t> </w:t>
      </w:r>
      <w:r>
        <w:rPr>
          <w:rFonts w:ascii="Arial"/>
          <w:color w:val="424242"/>
          <w:sz w:val="10"/>
        </w:rPr>
        <w:t>of</w:t>
      </w:r>
      <w:r>
        <w:rPr>
          <w:rFonts w:ascii="Arial"/>
          <w:color w:val="424242"/>
          <w:spacing w:val="-3"/>
          <w:sz w:val="10"/>
        </w:rPr>
        <w:t> </w:t>
      </w:r>
      <w:r>
        <w:rPr>
          <w:rFonts w:ascii="Arial"/>
          <w:color w:val="424242"/>
          <w:sz w:val="10"/>
        </w:rPr>
        <w:t>the</w:t>
      </w:r>
      <w:r>
        <w:rPr>
          <w:rFonts w:ascii="Arial"/>
          <w:color w:val="424242"/>
          <w:spacing w:val="-7"/>
          <w:sz w:val="10"/>
        </w:rPr>
        <w:t> </w:t>
      </w:r>
      <w:r>
        <w:rPr>
          <w:rFonts w:ascii="Arial"/>
          <w:color w:val="424242"/>
          <w:sz w:val="10"/>
        </w:rPr>
        <w:t>Final</w:t>
      </w:r>
      <w:r>
        <w:rPr>
          <w:rFonts w:ascii="Arial"/>
          <w:color w:val="424242"/>
          <w:spacing w:val="-7"/>
          <w:sz w:val="10"/>
        </w:rPr>
        <w:t> </w:t>
      </w:r>
      <w:r>
        <w:rPr>
          <w:rFonts w:ascii="Arial"/>
          <w:color w:val="424242"/>
          <w:spacing w:val="-2"/>
          <w:sz w:val="10"/>
        </w:rPr>
        <w:t>Report</w:t>
      </w:r>
      <w:r>
        <w:rPr>
          <w:rFonts w:ascii="Arial"/>
          <w:color w:val="424242"/>
          <w:sz w:val="10"/>
        </w:rPr>
        <w:tab/>
        <w:t>4</w:t>
      </w:r>
      <w:r>
        <w:rPr>
          <w:rFonts w:ascii="Arial"/>
          <w:color w:val="424242"/>
          <w:spacing w:val="-8"/>
          <w:sz w:val="10"/>
        </w:rPr>
        <w:t> </w:t>
      </w:r>
      <w:r>
        <w:rPr>
          <w:rFonts w:ascii="Arial"/>
          <w:color w:val="424242"/>
          <w:spacing w:val="-5"/>
          <w:sz w:val="10"/>
        </w:rPr>
        <w:t>h</w:t>
      </w:r>
      <w:r>
        <w:rPr>
          <w:rFonts w:ascii="Arial"/>
          <w:color w:val="0C0C0C"/>
          <w:spacing w:val="-5"/>
          <w:sz w:val="10"/>
        </w:rPr>
        <w:t>r</w:t>
      </w:r>
      <w:r>
        <w:rPr>
          <w:rFonts w:ascii="Arial"/>
          <w:color w:val="424242"/>
          <w:spacing w:val="-5"/>
          <w:sz w:val="10"/>
        </w:rPr>
        <w:t>s</w:t>
      </w:r>
      <w:r>
        <w:rPr>
          <w:rFonts w:ascii="Arial"/>
          <w:color w:val="424242"/>
          <w:sz w:val="10"/>
        </w:rPr>
        <w:tab/>
      </w:r>
      <w:r>
        <w:rPr>
          <w:rFonts w:ascii="Arial"/>
          <w:color w:val="424242"/>
          <w:spacing w:val="-2"/>
          <w:sz w:val="10"/>
        </w:rPr>
        <w:t>Sun</w:t>
      </w:r>
      <w:r>
        <w:rPr>
          <w:rFonts w:ascii="Arial"/>
          <w:color w:val="424242"/>
          <w:spacing w:val="-5"/>
          <w:sz w:val="10"/>
        </w:rPr>
        <w:t> </w:t>
      </w:r>
      <w:r>
        <w:rPr>
          <w:rFonts w:ascii="Arial"/>
          <w:color w:val="424242"/>
          <w:spacing w:val="-2"/>
          <w:sz w:val="10"/>
        </w:rPr>
        <w:t>22</w:t>
      </w:r>
      <w:r>
        <w:rPr>
          <w:rFonts w:ascii="Arial"/>
          <w:color w:val="A8A8A8"/>
          <w:spacing w:val="-2"/>
          <w:sz w:val="10"/>
        </w:rPr>
        <w:t>-</w:t>
      </w:r>
      <w:r>
        <w:rPr>
          <w:rFonts w:ascii="Arial"/>
          <w:color w:val="424242"/>
          <w:spacing w:val="-2"/>
          <w:sz w:val="10"/>
        </w:rPr>
        <w:t>01</w:t>
      </w:r>
      <w:r>
        <w:rPr>
          <w:rFonts w:ascii="Arial"/>
          <w:color w:val="A8A8A8"/>
          <w:spacing w:val="-2"/>
          <w:sz w:val="10"/>
        </w:rPr>
        <w:t>-</w:t>
      </w:r>
      <w:r>
        <w:rPr>
          <w:rFonts w:ascii="Arial"/>
          <w:color w:val="424242"/>
          <w:spacing w:val="-5"/>
          <w:sz w:val="10"/>
        </w:rPr>
        <w:t>23</w:t>
      </w:r>
      <w:r>
        <w:rPr>
          <w:rFonts w:ascii="Arial"/>
          <w:color w:val="424242"/>
          <w:sz w:val="10"/>
        </w:rPr>
        <w:tab/>
      </w:r>
      <w:r>
        <w:rPr>
          <w:rFonts w:ascii="Arial"/>
          <w:color w:val="424242"/>
          <w:spacing w:val="-4"/>
          <w:sz w:val="10"/>
        </w:rPr>
        <w:t>Sun</w:t>
      </w:r>
      <w:r>
        <w:rPr>
          <w:rFonts w:ascii="Arial"/>
          <w:color w:val="424242"/>
          <w:spacing w:val="7"/>
          <w:sz w:val="10"/>
        </w:rPr>
        <w:t> </w:t>
      </w:r>
      <w:r>
        <w:rPr>
          <w:rFonts w:ascii="Arial"/>
          <w:color w:val="424242"/>
          <w:spacing w:val="-4"/>
          <w:sz w:val="10"/>
        </w:rPr>
        <w:t>22</w:t>
      </w:r>
      <w:r>
        <w:rPr>
          <w:rFonts w:ascii="Arial"/>
          <w:color w:val="A8A8A8"/>
          <w:spacing w:val="-4"/>
          <w:sz w:val="10"/>
        </w:rPr>
        <w:t>-</w:t>
      </w:r>
      <w:r>
        <w:rPr>
          <w:rFonts w:ascii="Arial"/>
          <w:color w:val="424242"/>
          <w:spacing w:val="-4"/>
          <w:sz w:val="10"/>
        </w:rPr>
        <w:t>01</w:t>
      </w:r>
      <w:r>
        <w:rPr>
          <w:rFonts w:ascii="Arial"/>
          <w:color w:val="A8A8A8"/>
          <w:spacing w:val="-4"/>
          <w:sz w:val="10"/>
        </w:rPr>
        <w:t>-</w:t>
      </w:r>
      <w:r>
        <w:rPr>
          <w:rFonts w:ascii="Arial"/>
          <w:color w:val="424242"/>
          <w:spacing w:val="-5"/>
          <w:sz w:val="10"/>
        </w:rPr>
        <w:t>23</w:t>
      </w:r>
      <w:r>
        <w:rPr>
          <w:rFonts w:ascii="Arial"/>
          <w:color w:val="424242"/>
          <w:sz w:val="10"/>
        </w:rPr>
        <w:tab/>
      </w:r>
      <w:r>
        <w:rPr>
          <w:color w:val="E28C54"/>
          <w:sz w:val="10"/>
        </w:rPr>
        <w:t>+i</w:t>
      </w:r>
      <w:r>
        <w:rPr>
          <w:color w:val="0C0C0C"/>
          <w:sz w:val="10"/>
        </w:rPr>
        <w:t>2</w:t>
      </w:r>
      <w:r>
        <w:rPr>
          <w:color w:val="424242"/>
          <w:sz w:val="10"/>
        </w:rPr>
        <w:t>f</w:t>
      </w:r>
      <w:r>
        <w:rPr>
          <w:color w:val="212121"/>
          <w:sz w:val="10"/>
        </w:rPr>
        <w:t>-</w:t>
      </w:r>
      <w:r>
        <w:rPr>
          <w:color w:val="212121"/>
          <w:spacing w:val="-5"/>
          <w:sz w:val="10"/>
        </w:rPr>
        <w:t>0l</w:t>
      </w:r>
    </w:p>
    <w:p>
      <w:pPr>
        <w:tabs>
          <w:tab w:pos="1610" w:val="left" w:leader="none"/>
          <w:tab w:pos="4159" w:val="left" w:leader="none"/>
          <w:tab w:pos="4971" w:val="left" w:leader="none"/>
          <w:tab w:pos="5895" w:val="left" w:leader="none"/>
          <w:tab w:pos="13832" w:val="left" w:leader="none"/>
        </w:tabs>
        <w:spacing w:before="62"/>
        <w:ind w:left="893" w:right="0" w:firstLine="0"/>
        <w:jc w:val="left"/>
        <w:rPr>
          <w:rFonts w:ascii="Arial"/>
          <w:sz w:val="10"/>
        </w:rPr>
      </w:pPr>
      <w:r>
        <w:rPr>
          <w:rFonts w:ascii="Arial"/>
          <w:i/>
          <w:color w:val="567CA3"/>
          <w:w w:val="105"/>
          <w:sz w:val="10"/>
        </w:rPr>
        <w:t>-</w:t>
      </w:r>
      <w:r>
        <w:rPr>
          <w:rFonts w:ascii="Arial"/>
          <w:i/>
          <w:color w:val="567CA3"/>
          <w:spacing w:val="-5"/>
          <w:w w:val="105"/>
          <w:sz w:val="10"/>
        </w:rPr>
        <w:t>:.</w:t>
      </w:r>
      <w:r>
        <w:rPr>
          <w:rFonts w:ascii="Arial"/>
          <w:i/>
          <w:color w:val="567CA3"/>
          <w:sz w:val="10"/>
        </w:rPr>
        <w:tab/>
      </w:r>
      <w:r>
        <w:rPr>
          <w:rFonts w:ascii="Arial"/>
          <w:color w:val="424242"/>
          <w:spacing w:val="-2"/>
          <w:sz w:val="10"/>
        </w:rPr>
        <w:t>5</w:t>
      </w:r>
      <w:r>
        <w:rPr>
          <w:rFonts w:ascii="Arial"/>
          <w:color w:val="0C0C0C"/>
          <w:spacing w:val="-2"/>
          <w:sz w:val="10"/>
        </w:rPr>
        <w:t>.</w:t>
      </w:r>
      <w:r>
        <w:rPr>
          <w:rFonts w:ascii="Arial"/>
          <w:color w:val="424242"/>
          <w:spacing w:val="-2"/>
          <w:sz w:val="10"/>
        </w:rPr>
        <w:t>2</w:t>
      </w:r>
      <w:r>
        <w:rPr>
          <w:rFonts w:ascii="Arial"/>
          <w:color w:val="424242"/>
          <w:spacing w:val="-9"/>
          <w:sz w:val="10"/>
        </w:rPr>
        <w:t> </w:t>
      </w:r>
      <w:r>
        <w:rPr>
          <w:rFonts w:ascii="Arial"/>
          <w:color w:val="424242"/>
          <w:spacing w:val="-2"/>
          <w:sz w:val="10"/>
        </w:rPr>
        <w:t>Submission</w:t>
      </w:r>
      <w:r>
        <w:rPr>
          <w:rFonts w:ascii="Arial"/>
          <w:color w:val="424242"/>
          <w:spacing w:val="7"/>
          <w:sz w:val="10"/>
        </w:rPr>
        <w:t> </w:t>
      </w:r>
      <w:r>
        <w:rPr>
          <w:rFonts w:ascii="Arial"/>
          <w:color w:val="424242"/>
          <w:spacing w:val="-2"/>
          <w:sz w:val="10"/>
        </w:rPr>
        <w:t>of</w:t>
      </w:r>
      <w:r>
        <w:rPr>
          <w:rFonts w:ascii="Arial"/>
          <w:color w:val="424242"/>
          <w:spacing w:val="5"/>
          <w:sz w:val="10"/>
        </w:rPr>
        <w:t> </w:t>
      </w:r>
      <w:r>
        <w:rPr>
          <w:rFonts w:ascii="Arial"/>
          <w:color w:val="424242"/>
          <w:spacing w:val="-2"/>
          <w:sz w:val="10"/>
        </w:rPr>
        <w:t>Source</w:t>
      </w:r>
      <w:r>
        <w:rPr>
          <w:rFonts w:ascii="Arial"/>
          <w:color w:val="424242"/>
          <w:spacing w:val="1"/>
          <w:sz w:val="10"/>
        </w:rPr>
        <w:t> </w:t>
      </w:r>
      <w:r>
        <w:rPr>
          <w:rFonts w:ascii="Arial"/>
          <w:color w:val="424242"/>
          <w:spacing w:val="-4"/>
          <w:sz w:val="10"/>
        </w:rPr>
        <w:t>Code</w:t>
      </w:r>
      <w:r>
        <w:rPr>
          <w:rFonts w:ascii="Arial"/>
          <w:color w:val="424242"/>
          <w:sz w:val="10"/>
        </w:rPr>
        <w:tab/>
      </w:r>
      <w:r>
        <w:rPr>
          <w:rFonts w:ascii="Arial"/>
          <w:color w:val="424242"/>
          <w:w w:val="105"/>
          <w:sz w:val="10"/>
        </w:rPr>
        <w:t>6</w:t>
      </w:r>
      <w:r>
        <w:rPr>
          <w:rFonts w:ascii="Arial"/>
          <w:color w:val="424242"/>
          <w:spacing w:val="-10"/>
          <w:w w:val="105"/>
          <w:sz w:val="10"/>
        </w:rPr>
        <w:t> </w:t>
      </w:r>
      <w:r>
        <w:rPr>
          <w:rFonts w:ascii="Arial"/>
          <w:color w:val="424242"/>
          <w:spacing w:val="-5"/>
          <w:w w:val="105"/>
          <w:sz w:val="10"/>
        </w:rPr>
        <w:t>hrs</w:t>
      </w:r>
      <w:r>
        <w:rPr>
          <w:rFonts w:ascii="Arial"/>
          <w:color w:val="424242"/>
          <w:sz w:val="10"/>
        </w:rPr>
        <w:tab/>
      </w:r>
      <w:r>
        <w:rPr>
          <w:rFonts w:ascii="Arial"/>
          <w:color w:val="424242"/>
          <w:spacing w:val="-2"/>
          <w:w w:val="95"/>
          <w:sz w:val="10"/>
        </w:rPr>
        <w:t>Sun</w:t>
      </w:r>
      <w:r>
        <w:rPr>
          <w:rFonts w:ascii="Arial"/>
          <w:color w:val="424242"/>
          <w:spacing w:val="4"/>
          <w:sz w:val="10"/>
        </w:rPr>
        <w:t> </w:t>
      </w:r>
      <w:r>
        <w:rPr>
          <w:rFonts w:ascii="Arial"/>
          <w:color w:val="424242"/>
          <w:spacing w:val="-2"/>
          <w:w w:val="95"/>
          <w:sz w:val="10"/>
        </w:rPr>
        <w:t>22-01-</w:t>
      </w:r>
      <w:r>
        <w:rPr>
          <w:rFonts w:ascii="Arial"/>
          <w:color w:val="424242"/>
          <w:spacing w:val="-5"/>
          <w:w w:val="95"/>
          <w:sz w:val="10"/>
        </w:rPr>
        <w:t>23</w:t>
      </w:r>
      <w:r>
        <w:rPr>
          <w:rFonts w:ascii="Arial"/>
          <w:color w:val="424242"/>
          <w:sz w:val="10"/>
        </w:rPr>
        <w:tab/>
      </w:r>
      <w:r>
        <w:rPr>
          <w:rFonts w:ascii="Arial"/>
          <w:color w:val="424242"/>
          <w:spacing w:val="-2"/>
          <w:w w:val="95"/>
          <w:sz w:val="10"/>
        </w:rPr>
        <w:t>Sun</w:t>
      </w:r>
      <w:r>
        <w:rPr>
          <w:rFonts w:ascii="Arial"/>
          <w:color w:val="424242"/>
          <w:spacing w:val="6"/>
          <w:sz w:val="10"/>
        </w:rPr>
        <w:t> </w:t>
      </w:r>
      <w:r>
        <w:rPr>
          <w:rFonts w:ascii="Arial"/>
          <w:color w:val="424242"/>
          <w:spacing w:val="-2"/>
          <w:w w:val="95"/>
          <w:sz w:val="10"/>
        </w:rPr>
        <w:t>22-01-</w:t>
      </w:r>
      <w:r>
        <w:rPr>
          <w:rFonts w:ascii="Arial"/>
          <w:color w:val="424242"/>
          <w:spacing w:val="-5"/>
          <w:w w:val="95"/>
          <w:sz w:val="10"/>
        </w:rPr>
        <w:t>23</w:t>
      </w:r>
      <w:r>
        <w:rPr>
          <w:rFonts w:ascii="Arial"/>
          <w:color w:val="424242"/>
          <w:sz w:val="10"/>
        </w:rPr>
        <w:tab/>
      </w:r>
      <w:r>
        <w:rPr>
          <w:rFonts w:ascii="Arial"/>
          <w:color w:val="0C0C0C"/>
          <w:spacing w:val="-2"/>
          <w:w w:val="65"/>
          <w:sz w:val="10"/>
        </w:rPr>
        <w:t>2</w:t>
      </w:r>
      <w:r>
        <w:rPr>
          <w:rFonts w:ascii="Arial"/>
          <w:color w:val="0C0C0C"/>
          <w:spacing w:val="2"/>
          <w:w w:val="65"/>
          <w:sz w:val="10"/>
        </w:rPr>
        <w:t>2</w:t>
      </w:r>
      <w:r>
        <w:rPr>
          <w:rFonts w:ascii="Arial"/>
          <w:color w:val="878785"/>
          <w:spacing w:val="-2"/>
          <w:w w:val="65"/>
          <w:sz w:val="2"/>
        </w:rPr>
        <w:t>.</w:t>
      </w:r>
      <w:r>
        <w:rPr>
          <w:rFonts w:ascii="Arial"/>
          <w:color w:val="878785"/>
          <w:spacing w:val="39"/>
          <w:sz w:val="2"/>
        </w:rPr>
        <w:t> </w:t>
      </w:r>
      <w:r>
        <w:rPr>
          <w:rFonts w:ascii="Arial"/>
          <w:color w:val="0C0C0C"/>
          <w:w w:val="65"/>
          <w:sz w:val="10"/>
        </w:rPr>
        <w:t>-</w:t>
      </w:r>
      <w:r>
        <w:rPr>
          <w:rFonts w:ascii="Arial"/>
          <w:color w:val="0C0C0C"/>
          <w:spacing w:val="-5"/>
          <w:w w:val="65"/>
          <w:sz w:val="10"/>
        </w:rPr>
        <w:t>01</w:t>
      </w:r>
    </w:p>
    <w:p>
      <w:pPr>
        <w:tabs>
          <w:tab w:pos="1610" w:val="left" w:leader="none"/>
          <w:tab w:pos="4160" w:val="left" w:leader="none"/>
          <w:tab w:pos="4968" w:val="left" w:leader="none"/>
          <w:tab w:pos="5892" w:val="left" w:leader="none"/>
          <w:tab w:pos="6879" w:val="left" w:leader="none"/>
          <w:tab w:pos="13793" w:val="left" w:leader="underscore"/>
        </w:tabs>
        <w:spacing w:before="54"/>
        <w:ind w:left="893" w:right="0" w:firstLine="0"/>
        <w:jc w:val="left"/>
        <w:rPr>
          <w:rFonts w:ascii="Arial" w:hAnsi="Arial"/>
          <w:sz w:val="10"/>
        </w:rPr>
      </w:pPr>
      <w:r>
        <w:rPr>
          <w:rFonts w:ascii="Arial" w:hAnsi="Arial"/>
          <w:i/>
          <w:color w:val="567CA3"/>
          <w:w w:val="95"/>
          <w:sz w:val="10"/>
          <w:u w:val="thick" w:color="567CA3"/>
        </w:rPr>
        <w:t>-</w:t>
      </w:r>
      <w:r>
        <w:rPr>
          <w:rFonts w:ascii="Arial" w:hAnsi="Arial"/>
          <w:i/>
          <w:color w:val="567CA3"/>
          <w:w w:val="105"/>
          <w:sz w:val="10"/>
          <w:u w:val="thick" w:color="567CA3"/>
        </w:rPr>
        <w:t>:.</w:t>
      </w:r>
      <w:r>
        <w:rPr>
          <w:rFonts w:ascii="Arial" w:hAnsi="Arial"/>
          <w:i/>
          <w:color w:val="567CA3"/>
          <w:spacing w:val="-7"/>
          <w:w w:val="105"/>
          <w:sz w:val="10"/>
          <w:u w:val="thick" w:color="567CA3"/>
        </w:rPr>
        <w:t> </w:t>
      </w:r>
      <w:r>
        <w:rPr>
          <w:rFonts w:ascii="Arial" w:hAnsi="Arial"/>
          <w:i/>
          <w:color w:val="567CA3"/>
          <w:sz w:val="10"/>
        </w:rPr>
        <w:tab/>
      </w:r>
      <w:r>
        <w:rPr>
          <w:rFonts w:ascii="Arial" w:hAnsi="Arial"/>
          <w:color w:val="424242"/>
          <w:w w:val="105"/>
          <w:sz w:val="10"/>
          <w:u w:val="thick" w:color="424242"/>
        </w:rPr>
        <w:t>5</w:t>
      </w:r>
      <w:r>
        <w:rPr>
          <w:rFonts w:ascii="Arial" w:hAnsi="Arial"/>
          <w:color w:val="0C0C0C"/>
          <w:w w:val="105"/>
          <w:sz w:val="10"/>
          <w:u w:val="thick" w:color="424242"/>
        </w:rPr>
        <w:t>.</w:t>
      </w:r>
      <w:r>
        <w:rPr>
          <w:rFonts w:ascii="Arial" w:hAnsi="Arial"/>
          <w:color w:val="424242"/>
          <w:w w:val="105"/>
          <w:sz w:val="10"/>
          <w:u w:val="thick" w:color="424242"/>
        </w:rPr>
        <w:t>3</w:t>
      </w:r>
      <w:r>
        <w:rPr>
          <w:rFonts w:ascii="Arial" w:hAnsi="Arial"/>
          <w:color w:val="424242"/>
          <w:spacing w:val="-8"/>
          <w:w w:val="105"/>
          <w:sz w:val="10"/>
          <w:u w:val="thick" w:color="424242"/>
        </w:rPr>
        <w:t> </w:t>
      </w:r>
      <w:r>
        <w:rPr>
          <w:rFonts w:ascii="Arial" w:hAnsi="Arial"/>
          <w:color w:val="424242"/>
          <w:w w:val="105"/>
          <w:sz w:val="10"/>
          <w:u w:val="thick" w:color="424242"/>
        </w:rPr>
        <w:t>Demo</w:t>
      </w:r>
      <w:r>
        <w:rPr>
          <w:rFonts w:ascii="Arial" w:hAnsi="Arial"/>
          <w:color w:val="424242"/>
          <w:spacing w:val="-7"/>
          <w:w w:val="105"/>
          <w:sz w:val="10"/>
          <w:u w:val="thick" w:color="424242"/>
        </w:rPr>
        <w:t> </w:t>
      </w:r>
      <w:r>
        <w:rPr>
          <w:rFonts w:ascii="Arial" w:hAnsi="Arial"/>
          <w:color w:val="424242"/>
          <w:spacing w:val="-2"/>
          <w:w w:val="105"/>
          <w:sz w:val="10"/>
          <w:u w:val="thick" w:color="424242"/>
        </w:rPr>
        <w:t>Application</w:t>
      </w:r>
      <w:r>
        <w:rPr>
          <w:rFonts w:ascii="Arial" w:hAnsi="Arial"/>
          <w:color w:val="424242"/>
          <w:sz w:val="10"/>
        </w:rPr>
        <w:tab/>
      </w:r>
      <w:r>
        <w:rPr>
          <w:rFonts w:ascii="Arial" w:hAnsi="Arial"/>
          <w:color w:val="424242"/>
          <w:w w:val="105"/>
          <w:sz w:val="10"/>
          <w:u w:val="thick" w:color="424242"/>
        </w:rPr>
        <w:t>2</w:t>
      </w:r>
      <w:r>
        <w:rPr>
          <w:rFonts w:ascii="Arial" w:hAnsi="Arial"/>
          <w:color w:val="424242"/>
          <w:spacing w:val="-11"/>
          <w:w w:val="105"/>
          <w:sz w:val="10"/>
          <w:u w:val="thick" w:color="424242"/>
        </w:rPr>
        <w:t> </w:t>
      </w:r>
      <w:r>
        <w:rPr>
          <w:rFonts w:ascii="Arial" w:hAnsi="Arial"/>
          <w:color w:val="424242"/>
          <w:spacing w:val="-5"/>
          <w:w w:val="105"/>
          <w:sz w:val="10"/>
          <w:u w:val="thick" w:color="424242"/>
        </w:rPr>
        <w:t>h</w:t>
      </w:r>
      <w:r>
        <w:rPr>
          <w:rFonts w:ascii="Arial" w:hAnsi="Arial"/>
          <w:color w:val="0C0C0C"/>
          <w:spacing w:val="-5"/>
          <w:w w:val="105"/>
          <w:sz w:val="10"/>
          <w:u w:val="thick" w:color="424242"/>
        </w:rPr>
        <w:t>r</w:t>
      </w:r>
      <w:r>
        <w:rPr>
          <w:rFonts w:ascii="Arial" w:hAnsi="Arial"/>
          <w:color w:val="424242"/>
          <w:spacing w:val="-5"/>
          <w:w w:val="105"/>
          <w:sz w:val="10"/>
        </w:rPr>
        <w:t>s</w:t>
      </w:r>
      <w:r>
        <w:rPr>
          <w:rFonts w:ascii="Arial" w:hAnsi="Arial"/>
          <w:color w:val="424242"/>
          <w:sz w:val="10"/>
        </w:rPr>
        <w:tab/>
      </w:r>
      <w:r>
        <w:rPr>
          <w:rFonts w:ascii="Arial" w:hAnsi="Arial"/>
          <w:color w:val="424242"/>
          <w:sz w:val="10"/>
          <w:u w:val="thick" w:color="424242"/>
        </w:rPr>
        <w:t>Mon</w:t>
      </w:r>
      <w:r>
        <w:rPr>
          <w:rFonts w:ascii="Arial" w:hAnsi="Arial"/>
          <w:color w:val="424242"/>
          <w:spacing w:val="-5"/>
          <w:sz w:val="10"/>
          <w:u w:val="thick" w:color="424242"/>
        </w:rPr>
        <w:t> </w:t>
      </w:r>
      <w:r>
        <w:rPr>
          <w:rFonts w:ascii="Arial" w:hAnsi="Arial"/>
          <w:color w:val="424242"/>
          <w:sz w:val="10"/>
          <w:u w:val="thick" w:color="424242"/>
        </w:rPr>
        <w:t>23-01-</w:t>
      </w:r>
      <w:r>
        <w:rPr>
          <w:rFonts w:ascii="Arial" w:hAnsi="Arial"/>
          <w:color w:val="424242"/>
          <w:spacing w:val="-5"/>
          <w:sz w:val="10"/>
          <w:u w:val="thick" w:color="424242"/>
        </w:rPr>
        <w:t>23</w:t>
      </w:r>
      <w:r>
        <w:rPr>
          <w:rFonts w:ascii="Arial" w:hAnsi="Arial"/>
          <w:color w:val="424242"/>
          <w:sz w:val="10"/>
        </w:rPr>
        <w:tab/>
      </w:r>
      <w:r>
        <w:rPr>
          <w:rFonts w:ascii="Arial" w:hAnsi="Arial"/>
          <w:color w:val="424242"/>
          <w:sz w:val="10"/>
          <w:u w:val="thick" w:color="424242"/>
        </w:rPr>
        <w:t>Mon</w:t>
      </w:r>
      <w:r>
        <w:rPr>
          <w:rFonts w:ascii="Arial" w:hAnsi="Arial"/>
          <w:color w:val="424242"/>
          <w:spacing w:val="-3"/>
          <w:sz w:val="10"/>
          <w:u w:val="thick" w:color="424242"/>
        </w:rPr>
        <w:t> </w:t>
      </w:r>
      <w:r>
        <w:rPr>
          <w:rFonts w:ascii="Arial" w:hAnsi="Arial"/>
          <w:color w:val="424242"/>
          <w:sz w:val="10"/>
          <w:u w:val="thick" w:color="424242"/>
        </w:rPr>
        <w:t>23-01-</w:t>
      </w:r>
      <w:r>
        <w:rPr>
          <w:rFonts w:ascii="Arial" w:hAnsi="Arial"/>
          <w:color w:val="424242"/>
          <w:spacing w:val="-5"/>
          <w:sz w:val="10"/>
          <w:u w:val="thick" w:color="424242"/>
        </w:rPr>
        <w:t>23</w:t>
      </w:r>
      <w:r>
        <w:rPr>
          <w:rFonts w:ascii="Arial" w:hAnsi="Arial"/>
          <w:color w:val="424242"/>
          <w:sz w:val="10"/>
        </w:rPr>
        <w:tab/>
      </w:r>
      <w:r>
        <w:rPr>
          <w:rFonts w:ascii="Arial" w:hAnsi="Arial"/>
          <w:color w:val="313131"/>
          <w:spacing w:val="-2"/>
          <w:w w:val="105"/>
          <w:sz w:val="10"/>
          <w:u w:val="thick" w:color="313131"/>
        </w:rPr>
        <w:t>46,47</w:t>
      </w:r>
      <w:r>
        <w:rPr>
          <w:rFonts w:ascii="Arial" w:hAnsi="Arial"/>
          <w:color w:val="313131"/>
          <w:sz w:val="10"/>
        </w:rPr>
        <w:tab/>
      </w:r>
      <w:r>
        <w:rPr>
          <w:rFonts w:ascii="Arial" w:hAnsi="Arial"/>
          <w:color w:val="E87934"/>
          <w:spacing w:val="-52"/>
          <w:w w:val="263"/>
          <w:sz w:val="11"/>
        </w:rPr>
        <w:t>♦</w:t>
      </w:r>
      <w:r>
        <w:rPr>
          <w:rFonts w:ascii="Arial" w:hAnsi="Arial"/>
          <w:color w:val="A8A8A8"/>
          <w:spacing w:val="23"/>
          <w:w w:val="17"/>
          <w:sz w:val="2"/>
        </w:rPr>
        <w:t>1</w:t>
      </w:r>
      <w:r>
        <w:rPr>
          <w:rFonts w:ascii="Arial" w:hAnsi="Arial"/>
          <w:color w:val="A8A8A8"/>
          <w:spacing w:val="18"/>
          <w:w w:val="140"/>
          <w:sz w:val="2"/>
        </w:rPr>
        <w:t> </w:t>
      </w:r>
      <w:r>
        <w:rPr>
          <w:rFonts w:ascii="Arial" w:hAnsi="Arial"/>
          <w:color w:val="0C0C0C"/>
          <w:spacing w:val="-14"/>
          <w:w w:val="105"/>
          <w:sz w:val="10"/>
        </w:rPr>
        <w:t>23-01</w:t>
      </w:r>
    </w:p>
    <w:p>
      <w:pPr>
        <w:spacing w:after="0"/>
        <w:jc w:val="left"/>
        <w:rPr>
          <w:rFonts w:ascii="Arial" w:hAnsi="Arial"/>
          <w:sz w:val="10"/>
        </w:rPr>
        <w:sectPr>
          <w:type w:val="continuous"/>
          <w:pgSz w:w="16840" w:h="11910" w:orient="landscape"/>
          <w:pgMar w:header="0" w:footer="0" w:top="1920" w:bottom="280" w:left="1180" w:right="1380"/>
        </w:sectPr>
      </w:pPr>
    </w:p>
    <w:p>
      <w:pPr>
        <w:pStyle w:val="BodyText"/>
        <w:spacing w:before="75"/>
        <w:rPr>
          <w:rFonts w:ascii="Arial"/>
          <w:sz w:val="10"/>
        </w:rPr>
      </w:pPr>
    </w:p>
    <w:p>
      <w:pPr>
        <w:spacing w:line="110" w:lineRule="exact" w:before="0"/>
        <w:ind w:left="269" w:right="0" w:firstLine="0"/>
        <w:jc w:val="left"/>
        <w:rPr>
          <w:rFonts w:ascii="Arial"/>
          <w:sz w:val="10"/>
        </w:rPr>
      </w:pPr>
      <w:r>
        <w:rPr>
          <w:rFonts w:ascii="Arial"/>
          <w:color w:val="424242"/>
          <w:w w:val="90"/>
          <w:sz w:val="10"/>
        </w:rPr>
        <w:t>Project:</w:t>
      </w:r>
      <w:r>
        <w:rPr>
          <w:rFonts w:ascii="Arial"/>
          <w:color w:val="424242"/>
          <w:spacing w:val="1"/>
          <w:sz w:val="10"/>
        </w:rPr>
        <w:t> </w:t>
      </w:r>
      <w:r>
        <w:rPr>
          <w:rFonts w:ascii="Arial"/>
          <w:color w:val="424242"/>
          <w:w w:val="90"/>
          <w:sz w:val="10"/>
        </w:rPr>
        <w:t>Software</w:t>
      </w:r>
      <w:r>
        <w:rPr>
          <w:rFonts w:ascii="Arial"/>
          <w:color w:val="424242"/>
          <w:spacing w:val="2"/>
          <w:sz w:val="10"/>
        </w:rPr>
        <w:t> </w:t>
      </w:r>
      <w:r>
        <w:rPr>
          <w:rFonts w:ascii="Arial"/>
          <w:color w:val="424242"/>
          <w:spacing w:val="-2"/>
          <w:w w:val="90"/>
          <w:sz w:val="10"/>
        </w:rPr>
        <w:t>Development</w:t>
      </w:r>
    </w:p>
    <w:p>
      <w:pPr>
        <w:spacing w:line="87" w:lineRule="exact" w:before="0"/>
        <w:ind w:left="256" w:right="0" w:firstLine="0"/>
        <w:jc w:val="left"/>
        <w:rPr>
          <w:rFonts w:ascii="Arial"/>
          <w:sz w:val="8"/>
        </w:rPr>
      </w:pPr>
      <w:r>
        <w:rPr>
          <w:rFonts w:ascii="Arial"/>
          <w:color w:val="424242"/>
          <w:w w:val="125"/>
          <w:sz w:val="8"/>
        </w:rPr>
        <w:t>Date:Sun1</w:t>
      </w:r>
      <w:r>
        <w:rPr>
          <w:rFonts w:ascii="Arial"/>
          <w:color w:val="212121"/>
          <w:w w:val="125"/>
          <w:sz w:val="8"/>
        </w:rPr>
        <w:t>1-1</w:t>
      </w:r>
      <w:r>
        <w:rPr>
          <w:rFonts w:ascii="Arial"/>
          <w:color w:val="424242"/>
          <w:w w:val="125"/>
          <w:sz w:val="8"/>
        </w:rPr>
        <w:t>2</w:t>
      </w:r>
      <w:r>
        <w:rPr>
          <w:rFonts w:ascii="Arial"/>
          <w:color w:val="0C0C0C"/>
          <w:w w:val="125"/>
          <w:sz w:val="8"/>
        </w:rPr>
        <w:t>-</w:t>
      </w:r>
      <w:r>
        <w:rPr>
          <w:rFonts w:ascii="Arial"/>
          <w:color w:val="424242"/>
          <w:spacing w:val="-5"/>
          <w:w w:val="125"/>
          <w:sz w:val="8"/>
        </w:rPr>
        <w:t>22</w:t>
      </w:r>
    </w:p>
    <w:p>
      <w:pPr>
        <w:spacing w:line="240" w:lineRule="auto" w:before="0"/>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spacing w:before="67"/>
        <w:rPr>
          <w:rFonts w:ascii="Arial"/>
          <w:sz w:val="8"/>
        </w:rPr>
      </w:pPr>
    </w:p>
    <w:p>
      <w:pPr>
        <w:tabs>
          <w:tab w:pos="955" w:val="left" w:leader="none"/>
          <w:tab w:pos="1797" w:val="left" w:leader="none"/>
          <w:tab w:pos="3475" w:val="left" w:leader="none"/>
          <w:tab w:pos="4378" w:val="left" w:leader="none"/>
          <w:tab w:pos="6833" w:val="left" w:leader="none"/>
        </w:tabs>
        <w:spacing w:before="0"/>
        <w:ind w:left="118" w:right="0" w:firstLine="0"/>
        <w:jc w:val="left"/>
        <w:rPr>
          <w:rFonts w:ascii="Arial" w:hAnsi="Arial"/>
          <w:sz w:val="8"/>
        </w:rPr>
      </w:pPr>
      <w:r>
        <w:rPr/>
        <mc:AlternateContent>
          <mc:Choice Requires="wps">
            <w:drawing>
              <wp:anchor distT="0" distB="0" distL="0" distR="0" allowOverlap="1" layoutInCell="1" locked="0" behindDoc="0" simplePos="0" relativeHeight="15743488">
                <wp:simplePos x="0" y="0"/>
                <wp:positionH relativeFrom="page">
                  <wp:posOffset>891809</wp:posOffset>
                </wp:positionH>
                <wp:positionV relativeFrom="paragraph">
                  <wp:posOffset>96629</wp:posOffset>
                </wp:positionV>
                <wp:extent cx="4373880" cy="127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4373880" cy="1270"/>
                        </a:xfrm>
                        <a:custGeom>
                          <a:avLst/>
                          <a:gdLst/>
                          <a:ahLst/>
                          <a:cxnLst/>
                          <a:rect l="l" t="t" r="r" b="b"/>
                          <a:pathLst>
                            <a:path w="4373880" h="0">
                              <a:moveTo>
                                <a:pt x="0" y="0"/>
                              </a:moveTo>
                              <a:lnTo>
                                <a:pt x="4373530"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3488" from="70.221214pt,7.608593pt" to="414.593728pt,7.608593pt" stroked="true" strokeweight=".480724pt" strokecolor="#000000">
                <v:stroke dashstyle="solid"/>
                <w10:wrap type="none"/>
              </v:line>
            </w:pict>
          </mc:Fallback>
        </mc:AlternateContent>
      </w:r>
      <w:r>
        <w:rPr>
          <w:rFonts w:ascii="Arial" w:hAnsi="Arial"/>
          <w:color w:val="424242"/>
          <w:spacing w:val="-2"/>
          <w:w w:val="110"/>
          <w:sz w:val="8"/>
        </w:rPr>
        <w:t>Milestone</w:t>
      </w:r>
      <w:r>
        <w:rPr>
          <w:rFonts w:ascii="Arial" w:hAnsi="Arial"/>
          <w:color w:val="424242"/>
          <w:sz w:val="8"/>
        </w:rPr>
        <w:tab/>
      </w:r>
      <w:r>
        <w:rPr>
          <w:rFonts w:ascii="Arial" w:hAnsi="Arial"/>
          <w:color w:val="E87934"/>
          <w:spacing w:val="-10"/>
          <w:w w:val="110"/>
          <w:sz w:val="10"/>
        </w:rPr>
        <w:t>♦</w:t>
      </w:r>
      <w:r>
        <w:rPr>
          <w:rFonts w:ascii="Arial" w:hAnsi="Arial"/>
          <w:color w:val="E87934"/>
          <w:sz w:val="10"/>
        </w:rPr>
        <w:tab/>
      </w:r>
      <w:r>
        <w:rPr>
          <w:rFonts w:ascii="Arial" w:hAnsi="Arial"/>
          <w:color w:val="424242"/>
          <w:spacing w:val="-2"/>
          <w:w w:val="110"/>
          <w:sz w:val="8"/>
        </w:rPr>
        <w:t>lnacti\"eTask</w:t>
      </w:r>
      <w:r>
        <w:rPr>
          <w:rFonts w:ascii="Arial" w:hAnsi="Arial"/>
          <w:color w:val="424242"/>
          <w:sz w:val="8"/>
        </w:rPr>
        <w:tab/>
      </w:r>
      <w:r>
        <w:rPr>
          <w:rFonts w:ascii="Arial" w:hAnsi="Arial"/>
          <w:color w:val="424242"/>
          <w:spacing w:val="-2"/>
          <w:w w:val="110"/>
          <w:sz w:val="8"/>
        </w:rPr>
        <w:t>Manuallask</w:t>
      </w:r>
      <w:r>
        <w:rPr>
          <w:rFonts w:ascii="Arial" w:hAnsi="Arial"/>
          <w:color w:val="424242"/>
          <w:sz w:val="8"/>
        </w:rPr>
        <w:tab/>
      </w:r>
      <w:r>
        <w:rPr>
          <w:rFonts w:ascii="Arial" w:hAnsi="Arial"/>
          <w:color w:val="59B531"/>
          <w:w w:val="570"/>
          <w:sz w:val="8"/>
        </w:rPr>
        <w:t>----</w:t>
      </w:r>
      <w:r>
        <w:rPr>
          <w:rFonts w:ascii="Arial" w:hAnsi="Arial"/>
          <w:color w:val="59B531"/>
          <w:spacing w:val="6"/>
          <w:w w:val="570"/>
          <w:sz w:val="8"/>
        </w:rPr>
        <w:t> </w:t>
      </w:r>
      <w:r>
        <w:rPr>
          <w:rFonts w:ascii="Arial" w:hAnsi="Arial"/>
          <w:color w:val="424242"/>
          <w:spacing w:val="-2"/>
          <w:w w:val="110"/>
          <w:sz w:val="8"/>
          <w:u w:val="thick" w:color="424242"/>
        </w:rPr>
        <w:t>M&lt;:nualSumrrar</w:t>
      </w:r>
      <w:r>
        <w:rPr>
          <w:rFonts w:ascii="Arial" w:hAnsi="Arial"/>
          <w:color w:val="424242"/>
          <w:spacing w:val="-2"/>
          <w:w w:val="110"/>
          <w:sz w:val="8"/>
        </w:rPr>
        <w:t>f</w:t>
      </w:r>
      <w:r>
        <w:rPr>
          <w:rFonts w:ascii="Arial" w:hAnsi="Arial"/>
          <w:color w:val="424242"/>
          <w:sz w:val="8"/>
        </w:rPr>
        <w:tab/>
      </w:r>
      <w:r>
        <w:rPr>
          <w:rFonts w:ascii="Arial" w:hAnsi="Arial"/>
          <w:color w:val="424242"/>
          <w:spacing w:val="-2"/>
          <w:w w:val="110"/>
          <w:sz w:val="8"/>
          <w:u w:val="thick" w:color="424242"/>
        </w:rPr>
        <w:t>hternallasks</w:t>
      </w:r>
    </w:p>
    <w:p>
      <w:pPr>
        <w:pStyle w:val="BodyText"/>
        <w:spacing w:before="5"/>
        <w:rPr>
          <w:rFonts w:ascii="Arial"/>
          <w:sz w:val="8"/>
        </w:rPr>
      </w:pPr>
    </w:p>
    <w:p>
      <w:pPr>
        <w:spacing w:before="0"/>
        <w:ind w:left="0" w:right="1536" w:firstLine="0"/>
        <w:jc w:val="right"/>
        <w:rPr>
          <w:rFonts w:ascii="Arial"/>
          <w:sz w:val="10"/>
        </w:rPr>
      </w:pPr>
      <w:r>
        <w:rPr>
          <w:rFonts w:ascii="Arial"/>
          <w:color w:val="212121"/>
          <w:w w:val="90"/>
          <w:sz w:val="10"/>
        </w:rPr>
        <w:t>Page</w:t>
      </w:r>
      <w:r>
        <w:rPr>
          <w:rFonts w:ascii="Arial"/>
          <w:color w:val="212121"/>
          <w:spacing w:val="-2"/>
          <w:w w:val="90"/>
          <w:sz w:val="10"/>
        </w:rPr>
        <w:t> </w:t>
      </w:r>
      <w:r>
        <w:rPr>
          <w:rFonts w:ascii="Arial"/>
          <w:color w:val="212121"/>
          <w:spacing w:val="-10"/>
          <w:sz w:val="10"/>
        </w:rPr>
        <w:t>1</w:t>
      </w:r>
    </w:p>
    <w:p>
      <w:pPr>
        <w:spacing w:line="240" w:lineRule="auto" w:before="0"/>
        <w:rPr>
          <w:rFonts w:ascii="Arial"/>
          <w:sz w:val="8"/>
        </w:rPr>
      </w:pPr>
      <w:r>
        <w:rPr/>
        <w:br w:type="column"/>
      </w:r>
      <w:r>
        <w:rPr>
          <w:rFonts w:ascii="Arial"/>
          <w:sz w:val="8"/>
        </w:rPr>
      </w:r>
    </w:p>
    <w:p>
      <w:pPr>
        <w:pStyle w:val="BodyText"/>
        <w:rPr>
          <w:rFonts w:ascii="Arial"/>
          <w:sz w:val="8"/>
        </w:rPr>
      </w:pPr>
    </w:p>
    <w:p>
      <w:pPr>
        <w:pStyle w:val="BodyText"/>
        <w:spacing w:before="19"/>
        <w:rPr>
          <w:rFonts w:ascii="Arial"/>
          <w:sz w:val="8"/>
        </w:rPr>
      </w:pPr>
    </w:p>
    <w:p>
      <w:pPr>
        <w:tabs>
          <w:tab w:pos="803" w:val="left" w:leader="none"/>
        </w:tabs>
        <w:spacing w:before="1"/>
        <w:ind w:left="0" w:right="3853" w:firstLine="0"/>
        <w:jc w:val="right"/>
        <w:rPr>
          <w:rFonts w:ascii="Arial"/>
          <w:sz w:val="8"/>
        </w:rPr>
      </w:pPr>
      <w:r>
        <w:rPr>
          <w:rFonts w:ascii="Arial"/>
          <w:color w:val="3D8997"/>
          <w:spacing w:val="-10"/>
          <w:sz w:val="8"/>
        </w:rPr>
        <w:t>]</w:t>
      </w:r>
      <w:r>
        <w:rPr>
          <w:rFonts w:ascii="Arial"/>
          <w:color w:val="3D8997"/>
          <w:sz w:val="8"/>
        </w:rPr>
        <w:tab/>
      </w:r>
      <w:r>
        <w:rPr>
          <w:rFonts w:ascii="Arial"/>
          <w:color w:val="424242"/>
          <w:spacing w:val="-2"/>
          <w:sz w:val="8"/>
        </w:rPr>
        <w:t>Deadline</w:t>
      </w:r>
    </w:p>
    <w:p>
      <w:pPr>
        <w:spacing w:before="66"/>
        <w:ind w:left="0" w:right="3864" w:firstLine="0"/>
        <w:jc w:val="right"/>
        <w:rPr>
          <w:rFonts w:ascii="Arial"/>
          <w:sz w:val="8"/>
        </w:rPr>
      </w:pPr>
      <w:r>
        <w:rPr/>
        <mc:AlternateContent>
          <mc:Choice Requires="wps">
            <w:drawing>
              <wp:anchor distT="0" distB="0" distL="0" distR="0" allowOverlap="1" layoutInCell="1" locked="0" behindDoc="1" simplePos="0" relativeHeight="481563648">
                <wp:simplePos x="0" y="0"/>
                <wp:positionH relativeFrom="page">
                  <wp:posOffset>6898580</wp:posOffset>
                </wp:positionH>
                <wp:positionV relativeFrom="paragraph">
                  <wp:posOffset>-128323</wp:posOffset>
                </wp:positionV>
                <wp:extent cx="92710" cy="28257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92710" cy="282575"/>
                        </a:xfrm>
                        <a:prstGeom prst="rect">
                          <a:avLst/>
                        </a:prstGeom>
                      </wps:spPr>
                      <wps:txbx>
                        <w:txbxContent>
                          <w:p>
                            <w:pPr>
                              <w:spacing w:before="35"/>
                              <w:ind w:left="0" w:right="0" w:firstLine="0"/>
                              <w:jc w:val="left"/>
                              <w:rPr>
                                <w:sz w:val="33"/>
                              </w:rPr>
                            </w:pPr>
                            <w:r>
                              <w:rPr>
                                <w:color w:val="C8C8C8"/>
                                <w:spacing w:val="-10"/>
                                <w:w w:val="75"/>
                                <w:sz w:val="33"/>
                              </w:rPr>
                              <w:t>=</w:t>
                            </w:r>
                          </w:p>
                        </w:txbxContent>
                      </wps:txbx>
                      <wps:bodyPr wrap="square" lIns="0" tIns="0" rIns="0" bIns="0" rtlCol="0">
                        <a:noAutofit/>
                      </wps:bodyPr>
                    </wps:wsp>
                  </a:graphicData>
                </a:graphic>
              </wp:anchor>
            </w:drawing>
          </mc:Choice>
          <mc:Fallback>
            <w:pict>
              <v:shape style="position:absolute;margin-left:543.195313pt;margin-top:-10.104217pt;width:7.3pt;height:22.25pt;mso-position-horizontal-relative:page;mso-position-vertical-relative:paragraph;z-index:-21752832" type="#_x0000_t202" id="docshape80" filled="false" stroked="false">
                <v:textbox inset="0,0,0,0">
                  <w:txbxContent>
                    <w:p>
                      <w:pPr>
                        <w:spacing w:before="35"/>
                        <w:ind w:left="0" w:right="0" w:firstLine="0"/>
                        <w:jc w:val="left"/>
                        <w:rPr>
                          <w:sz w:val="33"/>
                        </w:rPr>
                      </w:pPr>
                      <w:r>
                        <w:rPr>
                          <w:color w:val="C8C8C8"/>
                          <w:spacing w:val="-10"/>
                          <w:w w:val="75"/>
                          <w:sz w:val="33"/>
                        </w:rPr>
                        <w:t>=</w:t>
                      </w:r>
                    </w:p>
                  </w:txbxContent>
                </v:textbox>
                <w10:wrap type="none"/>
              </v:shape>
            </w:pict>
          </mc:Fallback>
        </mc:AlternateContent>
      </w:r>
      <w:r>
        <w:rPr/>
        <mc:AlternateContent>
          <mc:Choice Requires="wps">
            <w:drawing>
              <wp:anchor distT="0" distB="0" distL="0" distR="0" allowOverlap="1" layoutInCell="1" locked="0" behindDoc="0" simplePos="0" relativeHeight="15747584">
                <wp:simplePos x="0" y="0"/>
                <wp:positionH relativeFrom="page">
                  <wp:posOffset>1784650</wp:posOffset>
                </wp:positionH>
                <wp:positionV relativeFrom="paragraph">
                  <wp:posOffset>-172248</wp:posOffset>
                </wp:positionV>
                <wp:extent cx="6868159" cy="17589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6868159" cy="17589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2"/>
                              <w:gridCol w:w="2321"/>
                              <w:gridCol w:w="1304"/>
                              <w:gridCol w:w="464"/>
                              <w:gridCol w:w="393"/>
                              <w:gridCol w:w="1661"/>
                              <w:gridCol w:w="705"/>
                              <w:gridCol w:w="666"/>
                              <w:gridCol w:w="1120"/>
                              <w:gridCol w:w="1539"/>
                            </w:tblGrid>
                            <w:tr>
                              <w:trPr>
                                <w:trHeight w:val="133" w:hRule="atLeast"/>
                              </w:trPr>
                              <w:tc>
                                <w:tcPr>
                                  <w:tcW w:w="522" w:type="dxa"/>
                                </w:tcPr>
                                <w:p>
                                  <w:pPr>
                                    <w:pStyle w:val="TableParagraph"/>
                                    <w:spacing w:before="15"/>
                                    <w:ind w:left="25"/>
                                    <w:rPr>
                                      <w:rFonts w:ascii="Arial"/>
                                      <w:sz w:val="8"/>
                                    </w:rPr>
                                  </w:pPr>
                                  <w:r>
                                    <w:rPr>
                                      <w:rFonts w:ascii="Arial"/>
                                      <w:color w:val="424242"/>
                                      <w:spacing w:val="-4"/>
                                      <w:sz w:val="8"/>
                                    </w:rPr>
                                    <w:t>1ask</w:t>
                                  </w:r>
                                </w:p>
                              </w:tc>
                              <w:tc>
                                <w:tcPr>
                                  <w:tcW w:w="2321" w:type="dxa"/>
                                </w:tcPr>
                                <w:p>
                                  <w:pPr>
                                    <w:pStyle w:val="TableParagraph"/>
                                    <w:spacing w:before="15"/>
                                    <w:ind w:left="388"/>
                                    <w:rPr>
                                      <w:rFonts w:ascii="Arial" w:hAnsi="Arial"/>
                                      <w:sz w:val="8"/>
                                    </w:rPr>
                                  </w:pPr>
                                  <w:r>
                                    <w:rPr>
                                      <w:rFonts w:ascii="Arial" w:hAnsi="Arial"/>
                                      <w:color w:val="2D90E2"/>
                                      <w:w w:val="530"/>
                                      <w:sz w:val="8"/>
                                    </w:rPr>
                                    <w:t>•---•</w:t>
                                  </w:r>
                                  <w:r>
                                    <w:rPr>
                                      <w:rFonts w:ascii="Arial" w:hAnsi="Arial"/>
                                      <w:color w:val="2D90E2"/>
                                      <w:spacing w:val="-41"/>
                                      <w:w w:val="530"/>
                                      <w:sz w:val="8"/>
                                    </w:rPr>
                                    <w:t> </w:t>
                                  </w:r>
                                  <w:r>
                                    <w:rPr>
                                      <w:rFonts w:ascii="Arial" w:hAnsi="Arial"/>
                                      <w:color w:val="424242"/>
                                      <w:spacing w:val="-2"/>
                                      <w:w w:val="110"/>
                                      <w:sz w:val="8"/>
                                    </w:rPr>
                                    <w:t>Summary</w:t>
                                  </w:r>
                                </w:p>
                              </w:tc>
                              <w:tc>
                                <w:tcPr>
                                  <w:tcW w:w="1304" w:type="dxa"/>
                                </w:tcPr>
                                <w:p>
                                  <w:pPr>
                                    <w:pStyle w:val="TableParagraph"/>
                                    <w:spacing w:before="15"/>
                                    <w:ind w:right="138"/>
                                    <w:jc w:val="right"/>
                                    <w:rPr>
                                      <w:rFonts w:ascii="Arial"/>
                                      <w:sz w:val="8"/>
                                    </w:rPr>
                                  </w:pPr>
                                  <w:r>
                                    <w:rPr>
                                      <w:rFonts w:ascii="Arial"/>
                                      <w:color w:val="424242"/>
                                      <w:spacing w:val="-4"/>
                                      <w:sz w:val="8"/>
                                    </w:rPr>
                                    <w:t>Inactive</w:t>
                                  </w:r>
                                  <w:r>
                                    <w:rPr>
                                      <w:rFonts w:ascii="Arial"/>
                                      <w:color w:val="424242"/>
                                      <w:spacing w:val="10"/>
                                      <w:sz w:val="8"/>
                                    </w:rPr>
                                    <w:t> </w:t>
                                  </w:r>
                                  <w:r>
                                    <w:rPr>
                                      <w:rFonts w:ascii="Arial"/>
                                      <w:color w:val="424242"/>
                                      <w:spacing w:val="-2"/>
                                      <w:sz w:val="8"/>
                                    </w:rPr>
                                    <w:t>Milestone</w:t>
                                  </w:r>
                                </w:p>
                              </w:tc>
                              <w:tc>
                                <w:tcPr>
                                  <w:tcW w:w="464" w:type="dxa"/>
                                </w:tcPr>
                                <w:p>
                                  <w:pPr>
                                    <w:pStyle w:val="TableParagraph"/>
                                    <w:rPr>
                                      <w:sz w:val="8"/>
                                    </w:rPr>
                                  </w:pPr>
                                </w:p>
                              </w:tc>
                              <w:tc>
                                <w:tcPr>
                                  <w:tcW w:w="393" w:type="dxa"/>
                                </w:tcPr>
                                <w:p>
                                  <w:pPr>
                                    <w:pStyle w:val="TableParagraph"/>
                                    <w:rPr>
                                      <w:sz w:val="8"/>
                                    </w:rPr>
                                  </w:pPr>
                                </w:p>
                              </w:tc>
                              <w:tc>
                                <w:tcPr>
                                  <w:tcW w:w="1661" w:type="dxa"/>
                                </w:tcPr>
                                <w:p>
                                  <w:pPr>
                                    <w:pStyle w:val="TableParagraph"/>
                                    <w:spacing w:before="15"/>
                                    <w:ind w:left="69"/>
                                    <w:rPr>
                                      <w:rFonts w:ascii="Arial"/>
                                      <w:sz w:val="8"/>
                                    </w:rPr>
                                  </w:pPr>
                                  <w:r>
                                    <w:rPr>
                                      <w:rFonts w:ascii="Arial"/>
                                      <w:color w:val="424242"/>
                                      <w:spacing w:val="-2"/>
                                      <w:sz w:val="8"/>
                                    </w:rPr>
                                    <w:t>Dura</w:t>
                                  </w:r>
                                  <w:r>
                                    <w:rPr>
                                      <w:rFonts w:ascii="Arial"/>
                                      <w:color w:val="606060"/>
                                      <w:spacing w:val="-2"/>
                                      <w:sz w:val="8"/>
                                    </w:rPr>
                                    <w:t>ti</w:t>
                                  </w:r>
                                  <w:r>
                                    <w:rPr>
                                      <w:rFonts w:ascii="Arial"/>
                                      <w:color w:val="424242"/>
                                      <w:spacing w:val="-2"/>
                                      <w:sz w:val="8"/>
                                    </w:rPr>
                                    <w:t>on</w:t>
                                  </w:r>
                                  <w:r>
                                    <w:rPr>
                                      <w:rFonts w:ascii="Arial"/>
                                      <w:color w:val="0C0C0C"/>
                                      <w:spacing w:val="-2"/>
                                      <w:sz w:val="8"/>
                                    </w:rPr>
                                    <w:t>-</w:t>
                                  </w:r>
                                  <w:r>
                                    <w:rPr>
                                      <w:rFonts w:ascii="Arial"/>
                                      <w:color w:val="424242"/>
                                      <w:spacing w:val="-4"/>
                                      <w:sz w:val="8"/>
                                    </w:rPr>
                                    <w:t>on</w:t>
                                  </w:r>
                                  <w:r>
                                    <w:rPr>
                                      <w:rFonts w:ascii="Arial"/>
                                      <w:color w:val="606060"/>
                                      <w:spacing w:val="-4"/>
                                      <w:sz w:val="8"/>
                                    </w:rPr>
                                    <w:t>l</w:t>
                                  </w:r>
                                  <w:r>
                                    <w:rPr>
                                      <w:rFonts w:ascii="Arial"/>
                                      <w:color w:val="424242"/>
                                      <w:spacing w:val="-4"/>
                                      <w:sz w:val="8"/>
                                    </w:rPr>
                                    <w:t>y</w:t>
                                  </w:r>
                                </w:p>
                              </w:tc>
                              <w:tc>
                                <w:tcPr>
                                  <w:tcW w:w="705" w:type="dxa"/>
                                </w:tcPr>
                                <w:p>
                                  <w:pPr>
                                    <w:pStyle w:val="TableParagraph"/>
                                    <w:spacing w:before="15"/>
                                    <w:ind w:left="84"/>
                                    <w:rPr>
                                      <w:rFonts w:ascii="Arial"/>
                                      <w:sz w:val="8"/>
                                    </w:rPr>
                                  </w:pPr>
                                  <w:r>
                                    <w:rPr>
                                      <w:rFonts w:ascii="Arial"/>
                                      <w:color w:val="424242"/>
                                      <w:spacing w:val="-2"/>
                                      <w:sz w:val="8"/>
                                    </w:rPr>
                                    <w:t>Start</w:t>
                                  </w:r>
                                  <w:r>
                                    <w:rPr>
                                      <w:rFonts w:ascii="Arial"/>
                                      <w:color w:val="0C0C0C"/>
                                      <w:spacing w:val="-2"/>
                                      <w:sz w:val="8"/>
                                    </w:rPr>
                                    <w:t>-</w:t>
                                  </w:r>
                                  <w:r>
                                    <w:rPr>
                                      <w:rFonts w:ascii="Arial"/>
                                      <w:color w:val="424242"/>
                                      <w:spacing w:val="-4"/>
                                      <w:sz w:val="8"/>
                                    </w:rPr>
                                    <w:t>only</w:t>
                                  </w:r>
                                </w:p>
                              </w:tc>
                              <w:tc>
                                <w:tcPr>
                                  <w:tcW w:w="666" w:type="dxa"/>
                                </w:tcPr>
                                <w:p>
                                  <w:pPr>
                                    <w:pStyle w:val="TableParagraph"/>
                                    <w:spacing w:before="15"/>
                                    <w:ind w:right="134"/>
                                    <w:jc w:val="center"/>
                                    <w:rPr>
                                      <w:rFonts w:ascii="Arial"/>
                                      <w:sz w:val="8"/>
                                    </w:rPr>
                                  </w:pPr>
                                  <w:r>
                                    <w:rPr>
                                      <w:rFonts w:ascii="Arial"/>
                                      <w:color w:val="3D8997"/>
                                      <w:spacing w:val="-10"/>
                                      <w:sz w:val="8"/>
                                    </w:rPr>
                                    <w:t>[</w:t>
                                  </w:r>
                                </w:p>
                              </w:tc>
                              <w:tc>
                                <w:tcPr>
                                  <w:tcW w:w="1120" w:type="dxa"/>
                                </w:tcPr>
                                <w:p>
                                  <w:pPr>
                                    <w:pStyle w:val="TableParagraph"/>
                                    <w:spacing w:before="15"/>
                                    <w:ind w:left="389"/>
                                    <w:rPr>
                                      <w:rFonts w:ascii="Arial"/>
                                      <w:sz w:val="8"/>
                                    </w:rPr>
                                  </w:pPr>
                                  <w:r>
                                    <w:rPr>
                                      <w:rFonts w:ascii="Arial"/>
                                      <w:color w:val="424242"/>
                                      <w:w w:val="90"/>
                                      <w:sz w:val="8"/>
                                    </w:rPr>
                                    <w:t>External</w:t>
                                  </w:r>
                                  <w:r>
                                    <w:rPr>
                                      <w:rFonts w:ascii="Arial"/>
                                      <w:color w:val="424242"/>
                                      <w:spacing w:val="-1"/>
                                      <w:sz w:val="8"/>
                                    </w:rPr>
                                    <w:t> </w:t>
                                  </w:r>
                                  <w:r>
                                    <w:rPr>
                                      <w:rFonts w:ascii="Arial"/>
                                      <w:color w:val="606060"/>
                                      <w:spacing w:val="-2"/>
                                      <w:sz w:val="8"/>
                                    </w:rPr>
                                    <w:t>Milestone</w:t>
                                  </w:r>
                                </w:p>
                              </w:tc>
                              <w:tc>
                                <w:tcPr>
                                  <w:tcW w:w="1539" w:type="dxa"/>
                                </w:tcPr>
                                <w:p>
                                  <w:pPr>
                                    <w:pStyle w:val="TableParagraph"/>
                                    <w:numPr>
                                      <w:ilvl w:val="0"/>
                                      <w:numId w:val="13"/>
                                    </w:numPr>
                                    <w:tabs>
                                      <w:tab w:pos="953" w:val="left" w:leader="none"/>
                                    </w:tabs>
                                    <w:spacing w:line="112" w:lineRule="exact" w:before="0" w:after="0"/>
                                    <w:ind w:left="953" w:right="0" w:hanging="846"/>
                                    <w:jc w:val="left"/>
                                    <w:rPr>
                                      <w:rFonts w:ascii="Arial" w:hAnsi="Arial"/>
                                      <w:sz w:val="8"/>
                                    </w:rPr>
                                  </w:pPr>
                                  <w:r>
                                    <w:rPr>
                                      <w:rFonts w:ascii="Arial" w:hAnsi="Arial"/>
                                      <w:color w:val="424242"/>
                                      <w:spacing w:val="-2"/>
                                      <w:sz w:val="8"/>
                                    </w:rPr>
                                    <w:t>Ma</w:t>
                                  </w:r>
                                  <w:r>
                                    <w:rPr>
                                      <w:rFonts w:ascii="Arial" w:hAnsi="Arial"/>
                                      <w:color w:val="606060"/>
                                      <w:spacing w:val="-2"/>
                                      <w:sz w:val="8"/>
                                    </w:rPr>
                                    <w:t>n</w:t>
                                  </w:r>
                                  <w:r>
                                    <w:rPr>
                                      <w:rFonts w:ascii="Arial" w:hAnsi="Arial"/>
                                      <w:color w:val="424242"/>
                                      <w:spacing w:val="-2"/>
                                      <w:sz w:val="8"/>
                                    </w:rPr>
                                    <w:t>ua</w:t>
                                  </w:r>
                                  <w:r>
                                    <w:rPr>
                                      <w:rFonts w:ascii="Arial" w:hAnsi="Arial"/>
                                      <w:color w:val="878785"/>
                                      <w:spacing w:val="-2"/>
                                      <w:sz w:val="8"/>
                                    </w:rPr>
                                    <w:t>l </w:t>
                                  </w:r>
                                  <w:r>
                                    <w:rPr>
                                      <w:rFonts w:ascii="Arial" w:hAnsi="Arial"/>
                                      <w:color w:val="424242"/>
                                      <w:spacing w:val="-2"/>
                                      <w:sz w:val="8"/>
                                    </w:rPr>
                                    <w:t>Progress</w:t>
                                  </w:r>
                                </w:p>
                              </w:tc>
                            </w:tr>
                            <w:tr>
                              <w:trPr>
                                <w:trHeight w:val="144" w:hRule="atLeast"/>
                              </w:trPr>
                              <w:tc>
                                <w:tcPr>
                                  <w:tcW w:w="522" w:type="dxa"/>
                                </w:tcPr>
                                <w:p>
                                  <w:pPr>
                                    <w:pStyle w:val="TableParagraph"/>
                                    <w:spacing w:line="78" w:lineRule="exact" w:before="46"/>
                                    <w:ind w:left="35"/>
                                    <w:rPr>
                                      <w:rFonts w:ascii="Arial"/>
                                      <w:sz w:val="8"/>
                                    </w:rPr>
                                  </w:pPr>
                                  <w:r>
                                    <w:rPr>
                                      <w:rFonts w:ascii="Arial"/>
                                      <w:color w:val="424242"/>
                                      <w:spacing w:val="-2"/>
                                      <w:sz w:val="8"/>
                                    </w:rPr>
                                    <w:t>Spl</w:t>
                                  </w:r>
                                  <w:r>
                                    <w:rPr>
                                      <w:rFonts w:ascii="Arial"/>
                                      <w:color w:val="0C0C0C"/>
                                      <w:spacing w:val="-2"/>
                                      <w:sz w:val="8"/>
                                    </w:rPr>
                                    <w:t>i</w:t>
                                  </w:r>
                                  <w:r>
                                    <w:rPr>
                                      <w:rFonts w:ascii="Arial"/>
                                      <w:color w:val="424242"/>
                                      <w:spacing w:val="-2"/>
                                      <w:sz w:val="8"/>
                                    </w:rPr>
                                    <w:t>t</w:t>
                                  </w:r>
                                </w:p>
                              </w:tc>
                              <w:tc>
                                <w:tcPr>
                                  <w:tcW w:w="2321" w:type="dxa"/>
                                </w:tcPr>
                                <w:p>
                                  <w:pPr>
                                    <w:pStyle w:val="TableParagraph"/>
                                    <w:spacing w:line="78" w:lineRule="exact" w:before="46"/>
                                    <w:ind w:left="341"/>
                                    <w:rPr>
                                      <w:rFonts w:ascii="Arial"/>
                                      <w:sz w:val="8"/>
                                    </w:rPr>
                                  </w:pPr>
                                  <w:r>
                                    <w:rPr>
                                      <w:rFonts w:ascii="Arial"/>
                                      <w:color w:val="425264"/>
                                      <w:w w:val="160"/>
                                      <w:sz w:val="8"/>
                                    </w:rPr>
                                    <w:t>,,,,,,,,,</w:t>
                                  </w:r>
                                  <w:r>
                                    <w:rPr>
                                      <w:rFonts w:ascii="Arial"/>
                                      <w:color w:val="34567E"/>
                                      <w:w w:val="160"/>
                                      <w:sz w:val="8"/>
                                    </w:rPr>
                                    <w:t>,</w:t>
                                  </w:r>
                                  <w:r>
                                    <w:rPr>
                                      <w:rFonts w:ascii="Arial"/>
                                      <w:color w:val="425264"/>
                                      <w:w w:val="160"/>
                                      <w:sz w:val="8"/>
                                    </w:rPr>
                                    <w:t>,</w:t>
                                  </w:r>
                                  <w:r>
                                    <w:rPr>
                                      <w:rFonts w:ascii="Arial"/>
                                      <w:color w:val="34567E"/>
                                      <w:w w:val="160"/>
                                      <w:sz w:val="8"/>
                                    </w:rPr>
                                    <w:t>,,,</w:t>
                                  </w:r>
                                  <w:r>
                                    <w:rPr>
                                      <w:rFonts w:ascii="Arial"/>
                                      <w:color w:val="425264"/>
                                      <w:w w:val="160"/>
                                      <w:sz w:val="8"/>
                                    </w:rPr>
                                    <w:t>,</w:t>
                                  </w:r>
                                  <w:r>
                                    <w:rPr>
                                      <w:rFonts w:ascii="Arial"/>
                                      <w:color w:val="34567E"/>
                                      <w:w w:val="160"/>
                                      <w:sz w:val="8"/>
                                    </w:rPr>
                                    <w:t>,,,</w:t>
                                  </w:r>
                                  <w:r>
                                    <w:rPr>
                                      <w:rFonts w:ascii="Arial"/>
                                      <w:color w:val="424242"/>
                                      <w:w w:val="160"/>
                                      <w:sz w:val="8"/>
                                    </w:rPr>
                                    <w:t>,</w:t>
                                  </w:r>
                                  <w:r>
                                    <w:rPr>
                                      <w:rFonts w:ascii="Arial"/>
                                      <w:color w:val="424242"/>
                                      <w:spacing w:val="41"/>
                                      <w:w w:val="160"/>
                                      <w:sz w:val="8"/>
                                    </w:rPr>
                                    <w:t>  </w:t>
                                  </w:r>
                                  <w:r>
                                    <w:rPr>
                                      <w:rFonts w:ascii="Arial"/>
                                      <w:color w:val="424242"/>
                                      <w:spacing w:val="-2"/>
                                      <w:w w:val="115"/>
                                      <w:sz w:val="8"/>
                                    </w:rPr>
                                    <w:t>ProjectSummary</w:t>
                                  </w:r>
                                </w:p>
                              </w:tc>
                              <w:tc>
                                <w:tcPr>
                                  <w:tcW w:w="1304" w:type="dxa"/>
                                </w:tcPr>
                                <w:p>
                                  <w:pPr>
                                    <w:pStyle w:val="TableParagraph"/>
                                    <w:spacing w:line="78" w:lineRule="exact" w:before="46"/>
                                    <w:ind w:right="149"/>
                                    <w:jc w:val="right"/>
                                    <w:rPr>
                                      <w:rFonts w:ascii="Arial"/>
                                      <w:sz w:val="8"/>
                                    </w:rPr>
                                  </w:pPr>
                                  <w:r>
                                    <w:rPr>
                                      <w:rFonts w:ascii="Arial"/>
                                      <w:color w:val="424242"/>
                                      <w:spacing w:val="-2"/>
                                      <w:sz w:val="8"/>
                                    </w:rPr>
                                    <w:t>Inactive</w:t>
                                  </w:r>
                                  <w:r>
                                    <w:rPr>
                                      <w:rFonts w:ascii="Arial"/>
                                      <w:color w:val="424242"/>
                                      <w:spacing w:val="-3"/>
                                      <w:sz w:val="8"/>
                                    </w:rPr>
                                    <w:t> </w:t>
                                  </w:r>
                                  <w:r>
                                    <w:rPr>
                                      <w:rFonts w:ascii="Arial"/>
                                      <w:color w:val="424242"/>
                                      <w:spacing w:val="-2"/>
                                      <w:sz w:val="8"/>
                                    </w:rPr>
                                    <w:t>Summary</w:t>
                                  </w:r>
                                </w:p>
                              </w:tc>
                              <w:tc>
                                <w:tcPr>
                                  <w:tcW w:w="464" w:type="dxa"/>
                                </w:tcPr>
                                <w:p>
                                  <w:pPr>
                                    <w:pStyle w:val="TableParagraph"/>
                                    <w:spacing w:line="78" w:lineRule="exact" w:before="46"/>
                                    <w:ind w:left="141"/>
                                    <w:rPr>
                                      <w:rFonts w:ascii="Arial"/>
                                      <w:sz w:val="8"/>
                                    </w:rPr>
                                  </w:pPr>
                                  <w:r>
                                    <w:rPr>
                                      <w:rFonts w:ascii="Arial"/>
                                      <w:color w:val="C8C8C8"/>
                                      <w:spacing w:val="-10"/>
                                      <w:sz w:val="8"/>
                                    </w:rPr>
                                    <w:t>I</w:t>
                                  </w:r>
                                </w:p>
                              </w:tc>
                              <w:tc>
                                <w:tcPr>
                                  <w:tcW w:w="393" w:type="dxa"/>
                                </w:tcPr>
                                <w:p>
                                  <w:pPr>
                                    <w:pStyle w:val="TableParagraph"/>
                                    <w:spacing w:line="78" w:lineRule="exact" w:before="46"/>
                                    <w:ind w:right="67"/>
                                    <w:jc w:val="right"/>
                                    <w:rPr>
                                      <w:rFonts w:ascii="Arial"/>
                                      <w:sz w:val="8"/>
                                    </w:rPr>
                                  </w:pPr>
                                  <w:r>
                                    <w:rPr>
                                      <w:rFonts w:ascii="Arial"/>
                                      <w:color w:val="B8B8B8"/>
                                      <w:spacing w:val="-10"/>
                                      <w:sz w:val="8"/>
                                    </w:rPr>
                                    <w:t>I</w:t>
                                  </w:r>
                                </w:p>
                              </w:tc>
                              <w:tc>
                                <w:tcPr>
                                  <w:tcW w:w="1661" w:type="dxa"/>
                                </w:tcPr>
                                <w:p>
                                  <w:pPr>
                                    <w:pStyle w:val="TableParagraph"/>
                                    <w:spacing w:line="78" w:lineRule="exact" w:before="46"/>
                                    <w:ind w:left="69"/>
                                    <w:rPr>
                                      <w:rFonts w:ascii="Arial" w:hAnsi="Arial"/>
                                      <w:sz w:val="8"/>
                                    </w:rPr>
                                  </w:pPr>
                                  <w:r>
                                    <w:rPr>
                                      <w:rFonts w:ascii="Arial" w:hAnsi="Arial"/>
                                      <w:color w:val="424242"/>
                                      <w:sz w:val="8"/>
                                    </w:rPr>
                                    <w:t>M2nualSumrrar1Rollup</w:t>
                                  </w:r>
                                  <w:r>
                                    <w:rPr>
                                      <w:rFonts w:ascii="Arial" w:hAnsi="Arial"/>
                                      <w:color w:val="424242"/>
                                      <w:spacing w:val="7"/>
                                      <w:sz w:val="8"/>
                                    </w:rPr>
                                    <w:t> </w:t>
                                  </w:r>
                                  <w:r>
                                    <w:rPr>
                                      <w:rFonts w:ascii="Arial" w:hAnsi="Arial"/>
                                      <w:color w:val="609749"/>
                                      <w:spacing w:val="-2"/>
                                      <w:sz w:val="8"/>
                                    </w:rPr>
                                    <w:t>';.':_':_':_":..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p>
                              </w:tc>
                              <w:tc>
                                <w:tcPr>
                                  <w:tcW w:w="705" w:type="dxa"/>
                                </w:tcPr>
                                <w:p>
                                  <w:pPr>
                                    <w:pStyle w:val="TableParagraph"/>
                                    <w:spacing w:line="78" w:lineRule="exact" w:before="46"/>
                                    <w:ind w:left="82"/>
                                    <w:rPr>
                                      <w:rFonts w:ascii="Arial"/>
                                      <w:sz w:val="8"/>
                                    </w:rPr>
                                  </w:pPr>
                                  <w:r>
                                    <w:rPr>
                                      <w:rFonts w:ascii="Arial"/>
                                      <w:color w:val="424242"/>
                                      <w:sz w:val="8"/>
                                    </w:rPr>
                                    <w:t>Fnish-</w:t>
                                  </w:r>
                                  <w:r>
                                    <w:rPr>
                                      <w:rFonts w:ascii="Arial"/>
                                      <w:color w:val="424242"/>
                                      <w:spacing w:val="-4"/>
                                      <w:sz w:val="8"/>
                                    </w:rPr>
                                    <w:t>only</w:t>
                                  </w:r>
                                </w:p>
                              </w:tc>
                              <w:tc>
                                <w:tcPr>
                                  <w:tcW w:w="666" w:type="dxa"/>
                                </w:tcPr>
                                <w:p>
                                  <w:pPr>
                                    <w:pStyle w:val="TableParagraph"/>
                                    <w:rPr>
                                      <w:sz w:val="8"/>
                                    </w:rPr>
                                  </w:pPr>
                                </w:p>
                              </w:tc>
                              <w:tc>
                                <w:tcPr>
                                  <w:tcW w:w="1120" w:type="dxa"/>
                                </w:tcPr>
                                <w:p>
                                  <w:pPr>
                                    <w:pStyle w:val="TableParagraph"/>
                                    <w:rPr>
                                      <w:sz w:val="8"/>
                                    </w:rPr>
                                  </w:pPr>
                                </w:p>
                              </w:tc>
                              <w:tc>
                                <w:tcPr>
                                  <w:tcW w:w="1539" w:type="dxa"/>
                                </w:tcPr>
                                <w:p>
                                  <w:pPr>
                                    <w:pStyle w:val="TableParagraph"/>
                                    <w:numPr>
                                      <w:ilvl w:val="0"/>
                                      <w:numId w:val="14"/>
                                    </w:numPr>
                                    <w:tabs>
                                      <w:tab w:pos="161" w:val="left" w:leader="none"/>
                                    </w:tabs>
                                    <w:spacing w:line="107" w:lineRule="exact" w:before="17" w:after="0"/>
                                    <w:ind w:left="161" w:right="0" w:hanging="58"/>
                                    <w:jc w:val="left"/>
                                    <w:rPr>
                                      <w:rFonts w:ascii="Arial" w:hAnsi="Arial"/>
                                      <w:sz w:val="11"/>
                                    </w:rPr>
                                  </w:pPr>
                                </w:p>
                              </w:tc>
                            </w:tr>
                          </w:tbl>
                          <w:p>
                            <w:pPr>
                              <w:pStyle w:val="BodyText"/>
                            </w:pPr>
                          </w:p>
                        </w:txbxContent>
                      </wps:txbx>
                      <wps:bodyPr wrap="square" lIns="0" tIns="0" rIns="0" bIns="0" rtlCol="0">
                        <a:noAutofit/>
                      </wps:bodyPr>
                    </wps:wsp>
                  </a:graphicData>
                </a:graphic>
              </wp:anchor>
            </w:drawing>
          </mc:Choice>
          <mc:Fallback>
            <w:pict>
              <v:shape style="position:absolute;margin-left:140.523697pt;margin-top:-13.562847pt;width:540.8pt;height:13.85pt;mso-position-horizontal-relative:page;mso-position-vertical-relative:paragraph;z-index:15747584" type="#_x0000_t202" id="docshape8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2"/>
                        <w:gridCol w:w="2321"/>
                        <w:gridCol w:w="1304"/>
                        <w:gridCol w:w="464"/>
                        <w:gridCol w:w="393"/>
                        <w:gridCol w:w="1661"/>
                        <w:gridCol w:w="705"/>
                        <w:gridCol w:w="666"/>
                        <w:gridCol w:w="1120"/>
                        <w:gridCol w:w="1539"/>
                      </w:tblGrid>
                      <w:tr>
                        <w:trPr>
                          <w:trHeight w:val="133" w:hRule="atLeast"/>
                        </w:trPr>
                        <w:tc>
                          <w:tcPr>
                            <w:tcW w:w="522" w:type="dxa"/>
                          </w:tcPr>
                          <w:p>
                            <w:pPr>
                              <w:pStyle w:val="TableParagraph"/>
                              <w:spacing w:before="15"/>
                              <w:ind w:left="25"/>
                              <w:rPr>
                                <w:rFonts w:ascii="Arial"/>
                                <w:sz w:val="8"/>
                              </w:rPr>
                            </w:pPr>
                            <w:r>
                              <w:rPr>
                                <w:rFonts w:ascii="Arial"/>
                                <w:color w:val="424242"/>
                                <w:spacing w:val="-4"/>
                                <w:sz w:val="8"/>
                              </w:rPr>
                              <w:t>1ask</w:t>
                            </w:r>
                          </w:p>
                        </w:tc>
                        <w:tc>
                          <w:tcPr>
                            <w:tcW w:w="2321" w:type="dxa"/>
                          </w:tcPr>
                          <w:p>
                            <w:pPr>
                              <w:pStyle w:val="TableParagraph"/>
                              <w:spacing w:before="15"/>
                              <w:ind w:left="388"/>
                              <w:rPr>
                                <w:rFonts w:ascii="Arial" w:hAnsi="Arial"/>
                                <w:sz w:val="8"/>
                              </w:rPr>
                            </w:pPr>
                            <w:r>
                              <w:rPr>
                                <w:rFonts w:ascii="Arial" w:hAnsi="Arial"/>
                                <w:color w:val="2D90E2"/>
                                <w:w w:val="530"/>
                                <w:sz w:val="8"/>
                              </w:rPr>
                              <w:t>•---•</w:t>
                            </w:r>
                            <w:r>
                              <w:rPr>
                                <w:rFonts w:ascii="Arial" w:hAnsi="Arial"/>
                                <w:color w:val="2D90E2"/>
                                <w:spacing w:val="-41"/>
                                <w:w w:val="530"/>
                                <w:sz w:val="8"/>
                              </w:rPr>
                              <w:t> </w:t>
                            </w:r>
                            <w:r>
                              <w:rPr>
                                <w:rFonts w:ascii="Arial" w:hAnsi="Arial"/>
                                <w:color w:val="424242"/>
                                <w:spacing w:val="-2"/>
                                <w:w w:val="110"/>
                                <w:sz w:val="8"/>
                              </w:rPr>
                              <w:t>Summary</w:t>
                            </w:r>
                          </w:p>
                        </w:tc>
                        <w:tc>
                          <w:tcPr>
                            <w:tcW w:w="1304" w:type="dxa"/>
                          </w:tcPr>
                          <w:p>
                            <w:pPr>
                              <w:pStyle w:val="TableParagraph"/>
                              <w:spacing w:before="15"/>
                              <w:ind w:right="138"/>
                              <w:jc w:val="right"/>
                              <w:rPr>
                                <w:rFonts w:ascii="Arial"/>
                                <w:sz w:val="8"/>
                              </w:rPr>
                            </w:pPr>
                            <w:r>
                              <w:rPr>
                                <w:rFonts w:ascii="Arial"/>
                                <w:color w:val="424242"/>
                                <w:spacing w:val="-4"/>
                                <w:sz w:val="8"/>
                              </w:rPr>
                              <w:t>Inactive</w:t>
                            </w:r>
                            <w:r>
                              <w:rPr>
                                <w:rFonts w:ascii="Arial"/>
                                <w:color w:val="424242"/>
                                <w:spacing w:val="10"/>
                                <w:sz w:val="8"/>
                              </w:rPr>
                              <w:t> </w:t>
                            </w:r>
                            <w:r>
                              <w:rPr>
                                <w:rFonts w:ascii="Arial"/>
                                <w:color w:val="424242"/>
                                <w:spacing w:val="-2"/>
                                <w:sz w:val="8"/>
                              </w:rPr>
                              <w:t>Milestone</w:t>
                            </w:r>
                          </w:p>
                        </w:tc>
                        <w:tc>
                          <w:tcPr>
                            <w:tcW w:w="464" w:type="dxa"/>
                          </w:tcPr>
                          <w:p>
                            <w:pPr>
                              <w:pStyle w:val="TableParagraph"/>
                              <w:rPr>
                                <w:sz w:val="8"/>
                              </w:rPr>
                            </w:pPr>
                          </w:p>
                        </w:tc>
                        <w:tc>
                          <w:tcPr>
                            <w:tcW w:w="393" w:type="dxa"/>
                          </w:tcPr>
                          <w:p>
                            <w:pPr>
                              <w:pStyle w:val="TableParagraph"/>
                              <w:rPr>
                                <w:sz w:val="8"/>
                              </w:rPr>
                            </w:pPr>
                          </w:p>
                        </w:tc>
                        <w:tc>
                          <w:tcPr>
                            <w:tcW w:w="1661" w:type="dxa"/>
                          </w:tcPr>
                          <w:p>
                            <w:pPr>
                              <w:pStyle w:val="TableParagraph"/>
                              <w:spacing w:before="15"/>
                              <w:ind w:left="69"/>
                              <w:rPr>
                                <w:rFonts w:ascii="Arial"/>
                                <w:sz w:val="8"/>
                              </w:rPr>
                            </w:pPr>
                            <w:r>
                              <w:rPr>
                                <w:rFonts w:ascii="Arial"/>
                                <w:color w:val="424242"/>
                                <w:spacing w:val="-2"/>
                                <w:sz w:val="8"/>
                              </w:rPr>
                              <w:t>Dura</w:t>
                            </w:r>
                            <w:r>
                              <w:rPr>
                                <w:rFonts w:ascii="Arial"/>
                                <w:color w:val="606060"/>
                                <w:spacing w:val="-2"/>
                                <w:sz w:val="8"/>
                              </w:rPr>
                              <w:t>ti</w:t>
                            </w:r>
                            <w:r>
                              <w:rPr>
                                <w:rFonts w:ascii="Arial"/>
                                <w:color w:val="424242"/>
                                <w:spacing w:val="-2"/>
                                <w:sz w:val="8"/>
                              </w:rPr>
                              <w:t>on</w:t>
                            </w:r>
                            <w:r>
                              <w:rPr>
                                <w:rFonts w:ascii="Arial"/>
                                <w:color w:val="0C0C0C"/>
                                <w:spacing w:val="-2"/>
                                <w:sz w:val="8"/>
                              </w:rPr>
                              <w:t>-</w:t>
                            </w:r>
                            <w:r>
                              <w:rPr>
                                <w:rFonts w:ascii="Arial"/>
                                <w:color w:val="424242"/>
                                <w:spacing w:val="-4"/>
                                <w:sz w:val="8"/>
                              </w:rPr>
                              <w:t>on</w:t>
                            </w:r>
                            <w:r>
                              <w:rPr>
                                <w:rFonts w:ascii="Arial"/>
                                <w:color w:val="606060"/>
                                <w:spacing w:val="-4"/>
                                <w:sz w:val="8"/>
                              </w:rPr>
                              <w:t>l</w:t>
                            </w:r>
                            <w:r>
                              <w:rPr>
                                <w:rFonts w:ascii="Arial"/>
                                <w:color w:val="424242"/>
                                <w:spacing w:val="-4"/>
                                <w:sz w:val="8"/>
                              </w:rPr>
                              <w:t>y</w:t>
                            </w:r>
                          </w:p>
                        </w:tc>
                        <w:tc>
                          <w:tcPr>
                            <w:tcW w:w="705" w:type="dxa"/>
                          </w:tcPr>
                          <w:p>
                            <w:pPr>
                              <w:pStyle w:val="TableParagraph"/>
                              <w:spacing w:before="15"/>
                              <w:ind w:left="84"/>
                              <w:rPr>
                                <w:rFonts w:ascii="Arial"/>
                                <w:sz w:val="8"/>
                              </w:rPr>
                            </w:pPr>
                            <w:r>
                              <w:rPr>
                                <w:rFonts w:ascii="Arial"/>
                                <w:color w:val="424242"/>
                                <w:spacing w:val="-2"/>
                                <w:sz w:val="8"/>
                              </w:rPr>
                              <w:t>Start</w:t>
                            </w:r>
                            <w:r>
                              <w:rPr>
                                <w:rFonts w:ascii="Arial"/>
                                <w:color w:val="0C0C0C"/>
                                <w:spacing w:val="-2"/>
                                <w:sz w:val="8"/>
                              </w:rPr>
                              <w:t>-</w:t>
                            </w:r>
                            <w:r>
                              <w:rPr>
                                <w:rFonts w:ascii="Arial"/>
                                <w:color w:val="424242"/>
                                <w:spacing w:val="-4"/>
                                <w:sz w:val="8"/>
                              </w:rPr>
                              <w:t>only</w:t>
                            </w:r>
                          </w:p>
                        </w:tc>
                        <w:tc>
                          <w:tcPr>
                            <w:tcW w:w="666" w:type="dxa"/>
                          </w:tcPr>
                          <w:p>
                            <w:pPr>
                              <w:pStyle w:val="TableParagraph"/>
                              <w:spacing w:before="15"/>
                              <w:ind w:right="134"/>
                              <w:jc w:val="center"/>
                              <w:rPr>
                                <w:rFonts w:ascii="Arial"/>
                                <w:sz w:val="8"/>
                              </w:rPr>
                            </w:pPr>
                            <w:r>
                              <w:rPr>
                                <w:rFonts w:ascii="Arial"/>
                                <w:color w:val="3D8997"/>
                                <w:spacing w:val="-10"/>
                                <w:sz w:val="8"/>
                              </w:rPr>
                              <w:t>[</w:t>
                            </w:r>
                          </w:p>
                        </w:tc>
                        <w:tc>
                          <w:tcPr>
                            <w:tcW w:w="1120" w:type="dxa"/>
                          </w:tcPr>
                          <w:p>
                            <w:pPr>
                              <w:pStyle w:val="TableParagraph"/>
                              <w:spacing w:before="15"/>
                              <w:ind w:left="389"/>
                              <w:rPr>
                                <w:rFonts w:ascii="Arial"/>
                                <w:sz w:val="8"/>
                              </w:rPr>
                            </w:pPr>
                            <w:r>
                              <w:rPr>
                                <w:rFonts w:ascii="Arial"/>
                                <w:color w:val="424242"/>
                                <w:w w:val="90"/>
                                <w:sz w:val="8"/>
                              </w:rPr>
                              <w:t>External</w:t>
                            </w:r>
                            <w:r>
                              <w:rPr>
                                <w:rFonts w:ascii="Arial"/>
                                <w:color w:val="424242"/>
                                <w:spacing w:val="-1"/>
                                <w:sz w:val="8"/>
                              </w:rPr>
                              <w:t> </w:t>
                            </w:r>
                            <w:r>
                              <w:rPr>
                                <w:rFonts w:ascii="Arial"/>
                                <w:color w:val="606060"/>
                                <w:spacing w:val="-2"/>
                                <w:sz w:val="8"/>
                              </w:rPr>
                              <w:t>Milestone</w:t>
                            </w:r>
                          </w:p>
                        </w:tc>
                        <w:tc>
                          <w:tcPr>
                            <w:tcW w:w="1539" w:type="dxa"/>
                          </w:tcPr>
                          <w:p>
                            <w:pPr>
                              <w:pStyle w:val="TableParagraph"/>
                              <w:numPr>
                                <w:ilvl w:val="0"/>
                                <w:numId w:val="13"/>
                              </w:numPr>
                              <w:tabs>
                                <w:tab w:pos="953" w:val="left" w:leader="none"/>
                              </w:tabs>
                              <w:spacing w:line="112" w:lineRule="exact" w:before="0" w:after="0"/>
                              <w:ind w:left="953" w:right="0" w:hanging="846"/>
                              <w:jc w:val="left"/>
                              <w:rPr>
                                <w:rFonts w:ascii="Arial" w:hAnsi="Arial"/>
                                <w:sz w:val="8"/>
                              </w:rPr>
                            </w:pPr>
                            <w:r>
                              <w:rPr>
                                <w:rFonts w:ascii="Arial" w:hAnsi="Arial"/>
                                <w:color w:val="424242"/>
                                <w:spacing w:val="-2"/>
                                <w:sz w:val="8"/>
                              </w:rPr>
                              <w:t>Ma</w:t>
                            </w:r>
                            <w:r>
                              <w:rPr>
                                <w:rFonts w:ascii="Arial" w:hAnsi="Arial"/>
                                <w:color w:val="606060"/>
                                <w:spacing w:val="-2"/>
                                <w:sz w:val="8"/>
                              </w:rPr>
                              <w:t>n</w:t>
                            </w:r>
                            <w:r>
                              <w:rPr>
                                <w:rFonts w:ascii="Arial" w:hAnsi="Arial"/>
                                <w:color w:val="424242"/>
                                <w:spacing w:val="-2"/>
                                <w:sz w:val="8"/>
                              </w:rPr>
                              <w:t>ua</w:t>
                            </w:r>
                            <w:r>
                              <w:rPr>
                                <w:rFonts w:ascii="Arial" w:hAnsi="Arial"/>
                                <w:color w:val="878785"/>
                                <w:spacing w:val="-2"/>
                                <w:sz w:val="8"/>
                              </w:rPr>
                              <w:t>l </w:t>
                            </w:r>
                            <w:r>
                              <w:rPr>
                                <w:rFonts w:ascii="Arial" w:hAnsi="Arial"/>
                                <w:color w:val="424242"/>
                                <w:spacing w:val="-2"/>
                                <w:sz w:val="8"/>
                              </w:rPr>
                              <w:t>Progress</w:t>
                            </w:r>
                          </w:p>
                        </w:tc>
                      </w:tr>
                      <w:tr>
                        <w:trPr>
                          <w:trHeight w:val="144" w:hRule="atLeast"/>
                        </w:trPr>
                        <w:tc>
                          <w:tcPr>
                            <w:tcW w:w="522" w:type="dxa"/>
                          </w:tcPr>
                          <w:p>
                            <w:pPr>
                              <w:pStyle w:val="TableParagraph"/>
                              <w:spacing w:line="78" w:lineRule="exact" w:before="46"/>
                              <w:ind w:left="35"/>
                              <w:rPr>
                                <w:rFonts w:ascii="Arial"/>
                                <w:sz w:val="8"/>
                              </w:rPr>
                            </w:pPr>
                            <w:r>
                              <w:rPr>
                                <w:rFonts w:ascii="Arial"/>
                                <w:color w:val="424242"/>
                                <w:spacing w:val="-2"/>
                                <w:sz w:val="8"/>
                              </w:rPr>
                              <w:t>Spl</w:t>
                            </w:r>
                            <w:r>
                              <w:rPr>
                                <w:rFonts w:ascii="Arial"/>
                                <w:color w:val="0C0C0C"/>
                                <w:spacing w:val="-2"/>
                                <w:sz w:val="8"/>
                              </w:rPr>
                              <w:t>i</w:t>
                            </w:r>
                            <w:r>
                              <w:rPr>
                                <w:rFonts w:ascii="Arial"/>
                                <w:color w:val="424242"/>
                                <w:spacing w:val="-2"/>
                                <w:sz w:val="8"/>
                              </w:rPr>
                              <w:t>t</w:t>
                            </w:r>
                          </w:p>
                        </w:tc>
                        <w:tc>
                          <w:tcPr>
                            <w:tcW w:w="2321" w:type="dxa"/>
                          </w:tcPr>
                          <w:p>
                            <w:pPr>
                              <w:pStyle w:val="TableParagraph"/>
                              <w:spacing w:line="78" w:lineRule="exact" w:before="46"/>
                              <w:ind w:left="341"/>
                              <w:rPr>
                                <w:rFonts w:ascii="Arial"/>
                                <w:sz w:val="8"/>
                              </w:rPr>
                            </w:pPr>
                            <w:r>
                              <w:rPr>
                                <w:rFonts w:ascii="Arial"/>
                                <w:color w:val="425264"/>
                                <w:w w:val="160"/>
                                <w:sz w:val="8"/>
                              </w:rPr>
                              <w:t>,,,,,,,,,</w:t>
                            </w:r>
                            <w:r>
                              <w:rPr>
                                <w:rFonts w:ascii="Arial"/>
                                <w:color w:val="34567E"/>
                                <w:w w:val="160"/>
                                <w:sz w:val="8"/>
                              </w:rPr>
                              <w:t>,</w:t>
                            </w:r>
                            <w:r>
                              <w:rPr>
                                <w:rFonts w:ascii="Arial"/>
                                <w:color w:val="425264"/>
                                <w:w w:val="160"/>
                                <w:sz w:val="8"/>
                              </w:rPr>
                              <w:t>,</w:t>
                            </w:r>
                            <w:r>
                              <w:rPr>
                                <w:rFonts w:ascii="Arial"/>
                                <w:color w:val="34567E"/>
                                <w:w w:val="160"/>
                                <w:sz w:val="8"/>
                              </w:rPr>
                              <w:t>,,,</w:t>
                            </w:r>
                            <w:r>
                              <w:rPr>
                                <w:rFonts w:ascii="Arial"/>
                                <w:color w:val="425264"/>
                                <w:w w:val="160"/>
                                <w:sz w:val="8"/>
                              </w:rPr>
                              <w:t>,</w:t>
                            </w:r>
                            <w:r>
                              <w:rPr>
                                <w:rFonts w:ascii="Arial"/>
                                <w:color w:val="34567E"/>
                                <w:w w:val="160"/>
                                <w:sz w:val="8"/>
                              </w:rPr>
                              <w:t>,,,</w:t>
                            </w:r>
                            <w:r>
                              <w:rPr>
                                <w:rFonts w:ascii="Arial"/>
                                <w:color w:val="424242"/>
                                <w:w w:val="160"/>
                                <w:sz w:val="8"/>
                              </w:rPr>
                              <w:t>,</w:t>
                            </w:r>
                            <w:r>
                              <w:rPr>
                                <w:rFonts w:ascii="Arial"/>
                                <w:color w:val="424242"/>
                                <w:spacing w:val="41"/>
                                <w:w w:val="160"/>
                                <w:sz w:val="8"/>
                              </w:rPr>
                              <w:t>  </w:t>
                            </w:r>
                            <w:r>
                              <w:rPr>
                                <w:rFonts w:ascii="Arial"/>
                                <w:color w:val="424242"/>
                                <w:spacing w:val="-2"/>
                                <w:w w:val="115"/>
                                <w:sz w:val="8"/>
                              </w:rPr>
                              <w:t>ProjectSummary</w:t>
                            </w:r>
                          </w:p>
                        </w:tc>
                        <w:tc>
                          <w:tcPr>
                            <w:tcW w:w="1304" w:type="dxa"/>
                          </w:tcPr>
                          <w:p>
                            <w:pPr>
                              <w:pStyle w:val="TableParagraph"/>
                              <w:spacing w:line="78" w:lineRule="exact" w:before="46"/>
                              <w:ind w:right="149"/>
                              <w:jc w:val="right"/>
                              <w:rPr>
                                <w:rFonts w:ascii="Arial"/>
                                <w:sz w:val="8"/>
                              </w:rPr>
                            </w:pPr>
                            <w:r>
                              <w:rPr>
                                <w:rFonts w:ascii="Arial"/>
                                <w:color w:val="424242"/>
                                <w:spacing w:val="-2"/>
                                <w:sz w:val="8"/>
                              </w:rPr>
                              <w:t>Inactive</w:t>
                            </w:r>
                            <w:r>
                              <w:rPr>
                                <w:rFonts w:ascii="Arial"/>
                                <w:color w:val="424242"/>
                                <w:spacing w:val="-3"/>
                                <w:sz w:val="8"/>
                              </w:rPr>
                              <w:t> </w:t>
                            </w:r>
                            <w:r>
                              <w:rPr>
                                <w:rFonts w:ascii="Arial"/>
                                <w:color w:val="424242"/>
                                <w:spacing w:val="-2"/>
                                <w:sz w:val="8"/>
                              </w:rPr>
                              <w:t>Summary</w:t>
                            </w:r>
                          </w:p>
                        </w:tc>
                        <w:tc>
                          <w:tcPr>
                            <w:tcW w:w="464" w:type="dxa"/>
                          </w:tcPr>
                          <w:p>
                            <w:pPr>
                              <w:pStyle w:val="TableParagraph"/>
                              <w:spacing w:line="78" w:lineRule="exact" w:before="46"/>
                              <w:ind w:left="141"/>
                              <w:rPr>
                                <w:rFonts w:ascii="Arial"/>
                                <w:sz w:val="8"/>
                              </w:rPr>
                            </w:pPr>
                            <w:r>
                              <w:rPr>
                                <w:rFonts w:ascii="Arial"/>
                                <w:color w:val="C8C8C8"/>
                                <w:spacing w:val="-10"/>
                                <w:sz w:val="8"/>
                              </w:rPr>
                              <w:t>I</w:t>
                            </w:r>
                          </w:p>
                        </w:tc>
                        <w:tc>
                          <w:tcPr>
                            <w:tcW w:w="393" w:type="dxa"/>
                          </w:tcPr>
                          <w:p>
                            <w:pPr>
                              <w:pStyle w:val="TableParagraph"/>
                              <w:spacing w:line="78" w:lineRule="exact" w:before="46"/>
                              <w:ind w:right="67"/>
                              <w:jc w:val="right"/>
                              <w:rPr>
                                <w:rFonts w:ascii="Arial"/>
                                <w:sz w:val="8"/>
                              </w:rPr>
                            </w:pPr>
                            <w:r>
                              <w:rPr>
                                <w:rFonts w:ascii="Arial"/>
                                <w:color w:val="B8B8B8"/>
                                <w:spacing w:val="-10"/>
                                <w:sz w:val="8"/>
                              </w:rPr>
                              <w:t>I</w:t>
                            </w:r>
                          </w:p>
                        </w:tc>
                        <w:tc>
                          <w:tcPr>
                            <w:tcW w:w="1661" w:type="dxa"/>
                          </w:tcPr>
                          <w:p>
                            <w:pPr>
                              <w:pStyle w:val="TableParagraph"/>
                              <w:spacing w:line="78" w:lineRule="exact" w:before="46"/>
                              <w:ind w:left="69"/>
                              <w:rPr>
                                <w:rFonts w:ascii="Arial" w:hAnsi="Arial"/>
                                <w:sz w:val="8"/>
                              </w:rPr>
                            </w:pPr>
                            <w:r>
                              <w:rPr>
                                <w:rFonts w:ascii="Arial" w:hAnsi="Arial"/>
                                <w:color w:val="424242"/>
                                <w:sz w:val="8"/>
                              </w:rPr>
                              <w:t>M2nualSumrrar1Rollup</w:t>
                            </w:r>
                            <w:r>
                              <w:rPr>
                                <w:rFonts w:ascii="Arial" w:hAnsi="Arial"/>
                                <w:color w:val="424242"/>
                                <w:spacing w:val="7"/>
                                <w:sz w:val="8"/>
                              </w:rPr>
                              <w:t> </w:t>
                            </w:r>
                            <w:r>
                              <w:rPr>
                                <w:rFonts w:ascii="Arial" w:hAnsi="Arial"/>
                                <w:color w:val="609749"/>
                                <w:spacing w:val="-2"/>
                                <w:sz w:val="8"/>
                              </w:rPr>
                              <w:t>';.':_':_':_":..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r>
                              <w:rPr>
                                <w:rFonts w:ascii="Arial" w:hAnsi="Arial"/>
                                <w:color w:val="0C0C0C"/>
                                <w:spacing w:val="-2"/>
                                <w:sz w:val="8"/>
                              </w:rPr>
                              <w:t>_,</w:t>
                            </w:r>
                            <w:r>
                              <w:rPr>
                                <w:rFonts w:ascii="Arial" w:hAnsi="Arial"/>
                                <w:color w:val="8ED870"/>
                                <w:spacing w:val="-2"/>
                                <w:sz w:val="8"/>
                              </w:rPr>
                              <w:t>-</w:t>
                            </w:r>
                          </w:p>
                        </w:tc>
                        <w:tc>
                          <w:tcPr>
                            <w:tcW w:w="705" w:type="dxa"/>
                          </w:tcPr>
                          <w:p>
                            <w:pPr>
                              <w:pStyle w:val="TableParagraph"/>
                              <w:spacing w:line="78" w:lineRule="exact" w:before="46"/>
                              <w:ind w:left="82"/>
                              <w:rPr>
                                <w:rFonts w:ascii="Arial"/>
                                <w:sz w:val="8"/>
                              </w:rPr>
                            </w:pPr>
                            <w:r>
                              <w:rPr>
                                <w:rFonts w:ascii="Arial"/>
                                <w:color w:val="424242"/>
                                <w:sz w:val="8"/>
                              </w:rPr>
                              <w:t>Fnish-</w:t>
                            </w:r>
                            <w:r>
                              <w:rPr>
                                <w:rFonts w:ascii="Arial"/>
                                <w:color w:val="424242"/>
                                <w:spacing w:val="-4"/>
                                <w:sz w:val="8"/>
                              </w:rPr>
                              <w:t>only</w:t>
                            </w:r>
                          </w:p>
                        </w:tc>
                        <w:tc>
                          <w:tcPr>
                            <w:tcW w:w="666" w:type="dxa"/>
                          </w:tcPr>
                          <w:p>
                            <w:pPr>
                              <w:pStyle w:val="TableParagraph"/>
                              <w:rPr>
                                <w:sz w:val="8"/>
                              </w:rPr>
                            </w:pPr>
                          </w:p>
                        </w:tc>
                        <w:tc>
                          <w:tcPr>
                            <w:tcW w:w="1120" w:type="dxa"/>
                          </w:tcPr>
                          <w:p>
                            <w:pPr>
                              <w:pStyle w:val="TableParagraph"/>
                              <w:rPr>
                                <w:sz w:val="8"/>
                              </w:rPr>
                            </w:pPr>
                          </w:p>
                        </w:tc>
                        <w:tc>
                          <w:tcPr>
                            <w:tcW w:w="1539" w:type="dxa"/>
                          </w:tcPr>
                          <w:p>
                            <w:pPr>
                              <w:pStyle w:val="TableParagraph"/>
                              <w:numPr>
                                <w:ilvl w:val="0"/>
                                <w:numId w:val="14"/>
                              </w:numPr>
                              <w:tabs>
                                <w:tab w:pos="161" w:val="left" w:leader="none"/>
                              </w:tabs>
                              <w:spacing w:line="107" w:lineRule="exact" w:before="17" w:after="0"/>
                              <w:ind w:left="161" w:right="0" w:hanging="58"/>
                              <w:jc w:val="left"/>
                              <w:rPr>
                                <w:rFonts w:ascii="Arial" w:hAnsi="Arial"/>
                                <w:sz w:val="11"/>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48608">
                <wp:simplePos x="0" y="0"/>
                <wp:positionH relativeFrom="page">
                  <wp:posOffset>6898580</wp:posOffset>
                </wp:positionH>
                <wp:positionV relativeFrom="paragraph">
                  <wp:posOffset>-128323</wp:posOffset>
                </wp:positionV>
                <wp:extent cx="85725" cy="282575"/>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85725" cy="282575"/>
                        </a:xfrm>
                        <a:custGeom>
                          <a:avLst/>
                          <a:gdLst/>
                          <a:ahLst/>
                          <a:cxnLst/>
                          <a:rect l="l" t="t" r="r" b="b"/>
                          <a:pathLst>
                            <a:path w="85725" h="282575">
                              <a:moveTo>
                                <a:pt x="85515" y="282519"/>
                              </a:moveTo>
                              <a:lnTo>
                                <a:pt x="0" y="282519"/>
                              </a:lnTo>
                              <a:lnTo>
                                <a:pt x="0" y="0"/>
                              </a:lnTo>
                              <a:lnTo>
                                <a:pt x="85515" y="0"/>
                              </a:lnTo>
                              <a:lnTo>
                                <a:pt x="85515" y="282519"/>
                              </a:lnTo>
                              <a:close/>
                            </a:path>
                          </a:pathLst>
                        </a:custGeom>
                        <a:solidFill>
                          <a:srgbClr val="DDDDDD"/>
                        </a:solidFill>
                      </wps:spPr>
                      <wps:bodyPr wrap="square" lIns="0" tIns="0" rIns="0" bIns="0" rtlCol="0">
                        <a:prstTxWarp prst="textNoShape">
                          <a:avLst/>
                        </a:prstTxWarp>
                        <a:noAutofit/>
                      </wps:bodyPr>
                    </wps:wsp>
                  </a:graphicData>
                </a:graphic>
              </wp:anchor>
            </w:drawing>
          </mc:Choice>
          <mc:Fallback>
            <w:pict>
              <v:rect style="position:absolute;margin-left:543.195313pt;margin-top:-10.104217pt;width:6.733541pt;height:22.245656pt;mso-position-horizontal-relative:page;mso-position-vertical-relative:paragraph;z-index:15748608" id="docshape82" filled="true" fillcolor="#dddddd" stroked="false">
                <v:fill type="solid"/>
                <w10:wrap type="none"/>
              </v:rect>
            </w:pict>
          </mc:Fallback>
        </mc:AlternateContent>
      </w:r>
      <w:r>
        <w:rPr>
          <w:rFonts w:ascii="Arial"/>
          <w:color w:val="424242"/>
          <w:spacing w:val="-2"/>
          <w:sz w:val="8"/>
          <w:u w:val="thick" w:color="424242"/>
        </w:rPr>
        <w:t>Progres</w:t>
      </w:r>
      <w:r>
        <w:rPr>
          <w:rFonts w:ascii="Arial"/>
          <w:color w:val="424242"/>
          <w:spacing w:val="-2"/>
          <w:sz w:val="8"/>
        </w:rPr>
        <w:t>s</w:t>
      </w:r>
    </w:p>
    <w:p>
      <w:pPr>
        <w:spacing w:after="0"/>
        <w:jc w:val="right"/>
        <w:rPr>
          <w:rFonts w:ascii="Arial"/>
          <w:sz w:val="8"/>
        </w:rPr>
        <w:sectPr>
          <w:type w:val="continuous"/>
          <w:pgSz w:w="16840" w:h="11910" w:orient="landscape"/>
          <w:pgMar w:header="0" w:footer="0" w:top="1920" w:bottom="280" w:left="1180" w:right="1380"/>
          <w:cols w:num="3" w:equalWidth="0">
            <w:col w:w="1566" w:space="40"/>
            <w:col w:w="7344" w:space="152"/>
            <w:col w:w="5178"/>
          </w:cols>
        </w:sectPr>
      </w:pPr>
    </w:p>
    <w:p>
      <w:pPr>
        <w:pStyle w:val="Heading6"/>
        <w:numPr>
          <w:ilvl w:val="1"/>
          <w:numId w:val="12"/>
        </w:numPr>
        <w:tabs>
          <w:tab w:pos="961" w:val="left" w:leader="none"/>
        </w:tabs>
        <w:spacing w:line="240" w:lineRule="auto" w:before="143" w:after="0"/>
        <w:ind w:left="961" w:right="0" w:hanging="577"/>
        <w:jc w:val="left"/>
        <w:rPr>
          <w:color w:val="0E0E0E"/>
        </w:rPr>
      </w:pPr>
      <w:bookmarkStart w:name="_TOC_250056" w:id="38"/>
      <w:r>
        <w:rPr>
          <w:color w:val="0E0E0E"/>
          <w:w w:val="105"/>
        </w:rPr>
        <w:t>Project</w:t>
      </w:r>
      <w:r>
        <w:rPr>
          <w:color w:val="0E0E0E"/>
          <w:spacing w:val="-9"/>
          <w:w w:val="105"/>
        </w:rPr>
        <w:t> </w:t>
      </w:r>
      <w:bookmarkEnd w:id="38"/>
      <w:r>
        <w:rPr>
          <w:color w:val="0E0E0E"/>
          <w:spacing w:val="-2"/>
          <w:w w:val="105"/>
        </w:rPr>
        <w:t>Deliverables</w:t>
      </w:r>
    </w:p>
    <w:p>
      <w:pPr>
        <w:pStyle w:val="BodyText"/>
        <w:spacing w:before="79"/>
        <w:rPr>
          <w:b/>
          <w:sz w:val="20"/>
        </w:rPr>
      </w:pPr>
    </w:p>
    <w:tbl>
      <w:tblPr>
        <w:tblW w:w="0" w:type="auto"/>
        <w:jc w:val="left"/>
        <w:tblInd w:w="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845"/>
        <w:gridCol w:w="2464"/>
      </w:tblGrid>
      <w:tr>
        <w:trPr>
          <w:trHeight w:val="455" w:hRule="atLeast"/>
        </w:trPr>
        <w:tc>
          <w:tcPr>
            <w:tcW w:w="6845" w:type="dxa"/>
            <w:tcBorders>
              <w:left w:val="single" w:sz="2" w:space="0" w:color="000000"/>
              <w:right w:val="single" w:sz="2" w:space="0" w:color="000000"/>
            </w:tcBorders>
            <w:shd w:val="clear" w:color="auto" w:fill="00AF50"/>
          </w:tcPr>
          <w:p>
            <w:pPr>
              <w:pStyle w:val="TableParagraph"/>
              <w:spacing w:before="85"/>
              <w:ind w:left="112"/>
              <w:jc w:val="center"/>
              <w:rPr>
                <w:b/>
                <w:sz w:val="21"/>
              </w:rPr>
            </w:pPr>
            <w:r>
              <w:rPr>
                <w:b/>
                <w:color w:val="0E0E0E"/>
                <w:spacing w:val="-2"/>
                <w:w w:val="105"/>
                <w:sz w:val="21"/>
              </w:rPr>
              <w:t>Deliverables</w:t>
            </w:r>
          </w:p>
        </w:tc>
        <w:tc>
          <w:tcPr>
            <w:tcW w:w="2464" w:type="dxa"/>
            <w:tcBorders>
              <w:left w:val="single" w:sz="2" w:space="0" w:color="000000"/>
            </w:tcBorders>
            <w:shd w:val="clear" w:color="auto" w:fill="00AF50"/>
          </w:tcPr>
          <w:p>
            <w:pPr>
              <w:pStyle w:val="TableParagraph"/>
              <w:spacing w:before="85"/>
              <w:ind w:left="144"/>
              <w:jc w:val="center"/>
              <w:rPr>
                <w:b/>
                <w:sz w:val="21"/>
              </w:rPr>
            </w:pPr>
            <w:r>
              <w:rPr>
                <w:b/>
                <w:color w:val="0E0E0E"/>
                <w:spacing w:val="-4"/>
                <w:w w:val="105"/>
                <w:sz w:val="21"/>
              </w:rPr>
              <w:t>Date</w:t>
            </w:r>
          </w:p>
        </w:tc>
      </w:tr>
      <w:tr>
        <w:trPr>
          <w:trHeight w:val="546" w:hRule="atLeast"/>
        </w:trPr>
        <w:tc>
          <w:tcPr>
            <w:tcW w:w="6845" w:type="dxa"/>
            <w:tcBorders>
              <w:left w:val="single" w:sz="2" w:space="0" w:color="000000"/>
              <w:right w:val="single" w:sz="2" w:space="0" w:color="000000"/>
            </w:tcBorders>
          </w:tcPr>
          <w:p>
            <w:pPr>
              <w:pStyle w:val="TableParagraph"/>
              <w:spacing w:before="133"/>
              <w:ind w:left="214"/>
              <w:rPr>
                <w:b/>
                <w:sz w:val="21"/>
              </w:rPr>
            </w:pPr>
            <w:r>
              <w:rPr>
                <w:b/>
                <w:color w:val="0E0E0E"/>
                <w:w w:val="105"/>
                <w:sz w:val="21"/>
              </w:rPr>
              <w:t>Project</w:t>
            </w:r>
            <w:r>
              <w:rPr>
                <w:b/>
                <w:color w:val="0E0E0E"/>
                <w:spacing w:val="2"/>
                <w:w w:val="105"/>
                <w:sz w:val="21"/>
              </w:rPr>
              <w:t> </w:t>
            </w:r>
            <w:r>
              <w:rPr>
                <w:b/>
                <w:color w:val="0E0E0E"/>
                <w:spacing w:val="-2"/>
                <w:w w:val="105"/>
                <w:sz w:val="21"/>
              </w:rPr>
              <w:t>Proposal</w:t>
            </w:r>
          </w:p>
        </w:tc>
        <w:tc>
          <w:tcPr>
            <w:tcW w:w="2464" w:type="dxa"/>
            <w:tcBorders>
              <w:left w:val="single" w:sz="2" w:space="0" w:color="000000"/>
            </w:tcBorders>
          </w:tcPr>
          <w:p>
            <w:pPr>
              <w:pStyle w:val="TableParagraph"/>
              <w:spacing w:before="133"/>
              <w:ind w:left="144" w:right="3"/>
              <w:jc w:val="center"/>
              <w:rPr>
                <w:sz w:val="21"/>
              </w:rPr>
            </w:pPr>
            <w:r>
              <w:rPr>
                <w:color w:val="0E0E0E"/>
                <w:w w:val="105"/>
                <w:sz w:val="21"/>
              </w:rPr>
              <w:t>12</w:t>
            </w:r>
            <w:r>
              <w:rPr>
                <w:color w:val="0E0E0E"/>
                <w:w w:val="105"/>
                <w:sz w:val="21"/>
                <w:vertAlign w:val="superscript"/>
              </w:rPr>
              <w:t>th</w:t>
            </w:r>
            <w:r>
              <w:rPr>
                <w:color w:val="0E0E0E"/>
                <w:spacing w:val="-9"/>
                <w:w w:val="105"/>
                <w:sz w:val="21"/>
                <w:vertAlign w:val="baseline"/>
              </w:rPr>
              <w:t> </w:t>
            </w:r>
            <w:r>
              <w:rPr>
                <w:color w:val="0E0E0E"/>
                <w:w w:val="105"/>
                <w:sz w:val="21"/>
                <w:vertAlign w:val="baseline"/>
              </w:rPr>
              <w:t>December </w:t>
            </w:r>
            <w:r>
              <w:rPr>
                <w:color w:val="0E0E0E"/>
                <w:spacing w:val="-4"/>
                <w:w w:val="105"/>
                <w:sz w:val="21"/>
                <w:vertAlign w:val="baseline"/>
              </w:rPr>
              <w:t>2022</w:t>
            </w:r>
          </w:p>
        </w:tc>
      </w:tr>
      <w:tr>
        <w:trPr>
          <w:trHeight w:val="815" w:hRule="atLeast"/>
        </w:trPr>
        <w:tc>
          <w:tcPr>
            <w:tcW w:w="6845" w:type="dxa"/>
          </w:tcPr>
          <w:p>
            <w:pPr>
              <w:pStyle w:val="TableParagraph"/>
              <w:spacing w:before="139"/>
              <w:ind w:left="208"/>
              <w:rPr>
                <w:b/>
                <w:sz w:val="21"/>
              </w:rPr>
            </w:pPr>
            <w:r>
              <w:rPr>
                <w:b/>
                <w:color w:val="0E0E0E"/>
                <w:w w:val="105"/>
                <w:sz w:val="21"/>
              </w:rPr>
              <w:t>Literature</w:t>
            </w:r>
            <w:r>
              <w:rPr>
                <w:b/>
                <w:color w:val="0E0E0E"/>
                <w:spacing w:val="-5"/>
                <w:w w:val="105"/>
                <w:sz w:val="21"/>
              </w:rPr>
              <w:t> </w:t>
            </w:r>
            <w:r>
              <w:rPr>
                <w:b/>
                <w:color w:val="0E0E0E"/>
                <w:spacing w:val="-2"/>
                <w:w w:val="105"/>
                <w:sz w:val="21"/>
              </w:rPr>
              <w:t>Review</w:t>
            </w:r>
          </w:p>
          <w:p>
            <w:pPr>
              <w:pStyle w:val="TableParagraph"/>
              <w:spacing w:before="18"/>
              <w:ind w:left="213"/>
              <w:rPr>
                <w:sz w:val="21"/>
              </w:rPr>
            </w:pPr>
            <w:r>
              <w:rPr>
                <w:color w:val="0E0E0E"/>
                <w:w w:val="105"/>
                <w:sz w:val="21"/>
              </w:rPr>
              <w:t>Evaluating</w:t>
            </w:r>
            <w:r>
              <w:rPr>
                <w:color w:val="0E0E0E"/>
                <w:spacing w:val="-3"/>
                <w:w w:val="105"/>
                <w:sz w:val="21"/>
              </w:rPr>
              <w:t> </w:t>
            </w:r>
            <w:r>
              <w:rPr>
                <w:color w:val="0E0E0E"/>
                <w:w w:val="105"/>
                <w:sz w:val="21"/>
              </w:rPr>
              <w:t>and</w:t>
            </w:r>
            <w:r>
              <w:rPr>
                <w:color w:val="0E0E0E"/>
                <w:spacing w:val="-5"/>
                <w:w w:val="105"/>
                <w:sz w:val="21"/>
              </w:rPr>
              <w:t> </w:t>
            </w:r>
            <w:r>
              <w:rPr>
                <w:color w:val="0E0E0E"/>
                <w:w w:val="105"/>
                <w:sz w:val="21"/>
              </w:rPr>
              <w:t>analysing</w:t>
            </w:r>
            <w:r>
              <w:rPr>
                <w:color w:val="0E0E0E"/>
                <w:spacing w:val="1"/>
                <w:w w:val="105"/>
                <w:sz w:val="21"/>
              </w:rPr>
              <w:t> </w:t>
            </w:r>
            <w:r>
              <w:rPr>
                <w:color w:val="0E0E0E"/>
                <w:w w:val="105"/>
                <w:sz w:val="21"/>
              </w:rPr>
              <w:t>chosen</w:t>
            </w:r>
            <w:r>
              <w:rPr>
                <w:color w:val="0E0E0E"/>
                <w:spacing w:val="1"/>
                <w:w w:val="105"/>
                <w:sz w:val="21"/>
              </w:rPr>
              <w:t> </w:t>
            </w:r>
            <w:r>
              <w:rPr>
                <w:color w:val="0E0E0E"/>
                <w:w w:val="105"/>
                <w:sz w:val="21"/>
              </w:rPr>
              <w:t>modules</w:t>
            </w:r>
            <w:r>
              <w:rPr>
                <w:color w:val="0E0E0E"/>
                <w:spacing w:val="-6"/>
                <w:w w:val="105"/>
                <w:sz w:val="21"/>
              </w:rPr>
              <w:t> </w:t>
            </w:r>
            <w:r>
              <w:rPr>
                <w:color w:val="0E0E0E"/>
                <w:w w:val="105"/>
                <w:sz w:val="21"/>
              </w:rPr>
              <w:t>and</w:t>
            </w:r>
            <w:r>
              <w:rPr>
                <w:color w:val="0E0E0E"/>
                <w:spacing w:val="-4"/>
                <w:w w:val="105"/>
                <w:sz w:val="21"/>
              </w:rPr>
              <w:t> </w:t>
            </w:r>
            <w:r>
              <w:rPr>
                <w:color w:val="0E0E0E"/>
                <w:spacing w:val="-2"/>
                <w:w w:val="105"/>
                <w:sz w:val="21"/>
              </w:rPr>
              <w:t>comparison</w:t>
            </w:r>
          </w:p>
        </w:tc>
        <w:tc>
          <w:tcPr>
            <w:tcW w:w="2464" w:type="dxa"/>
            <w:vMerge w:val="restart"/>
            <w:tcBorders>
              <w:right w:val="single" w:sz="6" w:space="0" w:color="000000"/>
            </w:tcBorders>
          </w:tcPr>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spacing w:before="45"/>
              <w:rPr>
                <w:b/>
                <w:sz w:val="21"/>
              </w:rPr>
            </w:pPr>
          </w:p>
          <w:p>
            <w:pPr>
              <w:pStyle w:val="TableParagraph"/>
              <w:ind w:left="510"/>
              <w:rPr>
                <w:sz w:val="21"/>
              </w:rPr>
            </w:pPr>
            <w:r>
              <w:rPr>
                <w:color w:val="0E0E0E"/>
                <w:w w:val="105"/>
                <w:sz w:val="21"/>
              </w:rPr>
              <w:t>23</w:t>
            </w:r>
            <w:r>
              <w:rPr>
                <w:color w:val="0E0E0E"/>
                <w:w w:val="105"/>
                <w:sz w:val="21"/>
                <w:vertAlign w:val="superscript"/>
              </w:rPr>
              <w:t>rd</w:t>
            </w:r>
            <w:r>
              <w:rPr>
                <w:color w:val="0E0E0E"/>
                <w:spacing w:val="-10"/>
                <w:w w:val="105"/>
                <w:sz w:val="21"/>
                <w:vertAlign w:val="baseline"/>
              </w:rPr>
              <w:t> </w:t>
            </w:r>
            <w:r>
              <w:rPr>
                <w:color w:val="0E0E0E"/>
                <w:w w:val="105"/>
                <w:sz w:val="21"/>
                <w:vertAlign w:val="baseline"/>
              </w:rPr>
              <w:t>January</w:t>
            </w:r>
            <w:r>
              <w:rPr>
                <w:color w:val="0E0E0E"/>
                <w:spacing w:val="2"/>
                <w:w w:val="105"/>
                <w:sz w:val="21"/>
                <w:vertAlign w:val="baseline"/>
              </w:rPr>
              <w:t> </w:t>
            </w:r>
            <w:r>
              <w:rPr>
                <w:color w:val="0E0E0E"/>
                <w:spacing w:val="-4"/>
                <w:w w:val="105"/>
                <w:sz w:val="21"/>
                <w:vertAlign w:val="baseline"/>
              </w:rPr>
              <w:t>2023</w:t>
            </w:r>
          </w:p>
        </w:tc>
      </w:tr>
      <w:tr>
        <w:trPr>
          <w:trHeight w:val="1021" w:hRule="atLeast"/>
        </w:trPr>
        <w:tc>
          <w:tcPr>
            <w:tcW w:w="6845" w:type="dxa"/>
            <w:tcBorders>
              <w:left w:val="single" w:sz="2" w:space="0" w:color="000000"/>
            </w:tcBorders>
          </w:tcPr>
          <w:p>
            <w:pPr>
              <w:pStyle w:val="TableParagraph"/>
              <w:spacing w:before="115"/>
              <w:ind w:left="213"/>
              <w:rPr>
                <w:b/>
                <w:sz w:val="21"/>
              </w:rPr>
            </w:pPr>
            <w:r>
              <w:rPr>
                <w:b/>
                <w:color w:val="0E0E0E"/>
                <w:w w:val="105"/>
                <w:sz w:val="21"/>
              </w:rPr>
              <w:t>Software</w:t>
            </w:r>
            <w:r>
              <w:rPr>
                <w:b/>
                <w:color w:val="0E0E0E"/>
                <w:spacing w:val="-7"/>
                <w:w w:val="105"/>
                <w:sz w:val="21"/>
              </w:rPr>
              <w:t> </w:t>
            </w:r>
            <w:r>
              <w:rPr>
                <w:b/>
                <w:color w:val="0E0E0E"/>
                <w:w w:val="105"/>
                <w:sz w:val="21"/>
              </w:rPr>
              <w:t>Requirement</w:t>
            </w:r>
            <w:r>
              <w:rPr>
                <w:b/>
                <w:color w:val="0E0E0E"/>
                <w:spacing w:val="-3"/>
                <w:w w:val="105"/>
                <w:sz w:val="21"/>
              </w:rPr>
              <w:t> </w:t>
            </w:r>
            <w:r>
              <w:rPr>
                <w:b/>
                <w:color w:val="0E0E0E"/>
                <w:spacing w:val="-2"/>
                <w:w w:val="105"/>
                <w:sz w:val="21"/>
              </w:rPr>
              <w:t>Specification</w:t>
            </w:r>
          </w:p>
          <w:p>
            <w:pPr>
              <w:pStyle w:val="TableParagraph"/>
              <w:spacing w:line="252" w:lineRule="auto" w:before="18"/>
              <w:ind w:left="217" w:right="173" w:hanging="5"/>
              <w:rPr>
                <w:sz w:val="21"/>
              </w:rPr>
            </w:pPr>
            <w:r>
              <w:rPr>
                <w:color w:val="0E0E0E"/>
                <w:w w:val="105"/>
                <w:sz w:val="21"/>
              </w:rPr>
              <w:t>The</w:t>
            </w:r>
            <w:r>
              <w:rPr>
                <w:color w:val="0E0E0E"/>
                <w:spacing w:val="-12"/>
                <w:w w:val="105"/>
                <w:sz w:val="21"/>
              </w:rPr>
              <w:t> </w:t>
            </w:r>
            <w:r>
              <w:rPr>
                <w:color w:val="0E0E0E"/>
                <w:w w:val="105"/>
                <w:sz w:val="21"/>
              </w:rPr>
              <w:t>document</w:t>
            </w:r>
            <w:r>
              <w:rPr>
                <w:color w:val="0E0E0E"/>
                <w:spacing w:val="-1"/>
                <w:w w:val="105"/>
                <w:sz w:val="21"/>
              </w:rPr>
              <w:t> </w:t>
            </w:r>
            <w:r>
              <w:rPr>
                <w:color w:val="0E0E0E"/>
                <w:w w:val="105"/>
                <w:sz w:val="21"/>
              </w:rPr>
              <w:t>specifying</w:t>
            </w:r>
            <w:r>
              <w:rPr>
                <w:color w:val="0E0E0E"/>
                <w:spacing w:val="-5"/>
                <w:w w:val="105"/>
                <w:sz w:val="21"/>
              </w:rPr>
              <w:t> </w:t>
            </w:r>
            <w:r>
              <w:rPr>
                <w:color w:val="0E0E0E"/>
                <w:w w:val="105"/>
                <w:sz w:val="21"/>
              </w:rPr>
              <w:t>the</w:t>
            </w:r>
            <w:r>
              <w:rPr>
                <w:color w:val="0E0E0E"/>
                <w:spacing w:val="-6"/>
                <w:w w:val="105"/>
                <w:sz w:val="21"/>
              </w:rPr>
              <w:t> </w:t>
            </w:r>
            <w:r>
              <w:rPr>
                <w:color w:val="0E0E0E"/>
                <w:w w:val="105"/>
                <w:sz w:val="21"/>
              </w:rPr>
              <w:t>requirements which</w:t>
            </w:r>
            <w:r>
              <w:rPr>
                <w:color w:val="0E0E0E"/>
                <w:spacing w:val="-1"/>
                <w:w w:val="105"/>
                <w:sz w:val="21"/>
              </w:rPr>
              <w:t> </w:t>
            </w:r>
            <w:r>
              <w:rPr>
                <w:color w:val="0E0E0E"/>
                <w:w w:val="105"/>
                <w:sz w:val="21"/>
              </w:rPr>
              <w:t>is</w:t>
            </w:r>
            <w:r>
              <w:rPr>
                <w:color w:val="0E0E0E"/>
                <w:spacing w:val="-14"/>
                <w:w w:val="105"/>
                <w:sz w:val="21"/>
              </w:rPr>
              <w:t> </w:t>
            </w:r>
            <w:r>
              <w:rPr>
                <w:color w:val="0E0E0E"/>
                <w:w w:val="105"/>
                <w:sz w:val="21"/>
              </w:rPr>
              <w:t>required to</w:t>
            </w:r>
            <w:r>
              <w:rPr>
                <w:color w:val="0E0E0E"/>
                <w:spacing w:val="-10"/>
                <w:w w:val="105"/>
                <w:sz w:val="21"/>
              </w:rPr>
              <w:t> </w:t>
            </w:r>
            <w:r>
              <w:rPr>
                <w:color w:val="0E0E0E"/>
                <w:w w:val="105"/>
                <w:sz w:val="21"/>
              </w:rPr>
              <w:t>deliver the final product of the project</w:t>
            </w:r>
          </w:p>
        </w:tc>
        <w:tc>
          <w:tcPr>
            <w:tcW w:w="2464" w:type="dxa"/>
            <w:vMerge/>
            <w:tcBorders>
              <w:top w:val="nil"/>
              <w:right w:val="single" w:sz="6" w:space="0" w:color="000000"/>
            </w:tcBorders>
          </w:tcPr>
          <w:p>
            <w:pPr>
              <w:rPr>
                <w:sz w:val="2"/>
                <w:szCs w:val="2"/>
              </w:rPr>
            </w:pPr>
          </w:p>
        </w:tc>
      </w:tr>
      <w:tr>
        <w:trPr>
          <w:trHeight w:val="976" w:hRule="atLeast"/>
        </w:trPr>
        <w:tc>
          <w:tcPr>
            <w:tcW w:w="6845" w:type="dxa"/>
            <w:tcBorders>
              <w:left w:val="single" w:sz="2" w:space="0" w:color="000000"/>
            </w:tcBorders>
          </w:tcPr>
          <w:p>
            <w:pPr>
              <w:pStyle w:val="TableParagraph"/>
              <w:spacing w:before="97"/>
              <w:ind w:left="213"/>
              <w:rPr>
                <w:b/>
                <w:sz w:val="21"/>
              </w:rPr>
            </w:pPr>
            <w:r>
              <w:rPr>
                <w:b/>
                <w:color w:val="0E0E0E"/>
                <w:w w:val="105"/>
                <w:sz w:val="21"/>
              </w:rPr>
              <w:t>System</w:t>
            </w:r>
            <w:r>
              <w:rPr>
                <w:b/>
                <w:color w:val="0E0E0E"/>
                <w:spacing w:val="-2"/>
                <w:w w:val="105"/>
                <w:sz w:val="21"/>
              </w:rPr>
              <w:t> </w:t>
            </w:r>
            <w:r>
              <w:rPr>
                <w:b/>
                <w:color w:val="0E0E0E"/>
                <w:w w:val="105"/>
                <w:sz w:val="21"/>
              </w:rPr>
              <w:t>Design</w:t>
            </w:r>
            <w:r>
              <w:rPr>
                <w:b/>
                <w:color w:val="0E0E0E"/>
                <w:spacing w:val="-1"/>
                <w:w w:val="105"/>
                <w:sz w:val="21"/>
              </w:rPr>
              <w:t> </w:t>
            </w:r>
            <w:r>
              <w:rPr>
                <w:b/>
                <w:color w:val="0E0E0E"/>
                <w:spacing w:val="-2"/>
                <w:w w:val="105"/>
                <w:sz w:val="21"/>
              </w:rPr>
              <w:t>Document</w:t>
            </w:r>
          </w:p>
          <w:p>
            <w:pPr>
              <w:pStyle w:val="TableParagraph"/>
              <w:spacing w:line="252" w:lineRule="auto" w:before="14"/>
              <w:ind w:left="212" w:right="173" w:firstLine="1"/>
              <w:rPr>
                <w:sz w:val="21"/>
              </w:rPr>
            </w:pPr>
            <w:r>
              <w:rPr>
                <w:color w:val="0E0E0E"/>
                <w:w w:val="105"/>
                <w:sz w:val="21"/>
              </w:rPr>
              <w:t>The</w:t>
            </w:r>
            <w:r>
              <w:rPr>
                <w:color w:val="0E0E0E"/>
                <w:spacing w:val="-13"/>
                <w:w w:val="105"/>
                <w:sz w:val="21"/>
              </w:rPr>
              <w:t> </w:t>
            </w:r>
            <w:r>
              <w:rPr>
                <w:color w:val="0E0E0E"/>
                <w:w w:val="105"/>
                <w:sz w:val="21"/>
              </w:rPr>
              <w:t>document</w:t>
            </w:r>
            <w:r>
              <w:rPr>
                <w:color w:val="0E0E0E"/>
                <w:spacing w:val="-2"/>
                <w:w w:val="105"/>
                <w:sz w:val="21"/>
              </w:rPr>
              <w:t> </w:t>
            </w:r>
            <w:r>
              <w:rPr>
                <w:color w:val="0E0E0E"/>
                <w:w w:val="105"/>
                <w:sz w:val="21"/>
              </w:rPr>
              <w:t>describes the</w:t>
            </w:r>
            <w:r>
              <w:rPr>
                <w:color w:val="0E0E0E"/>
                <w:spacing w:val="-13"/>
                <w:w w:val="105"/>
                <w:sz w:val="21"/>
              </w:rPr>
              <w:t> </w:t>
            </w:r>
            <w:r>
              <w:rPr>
                <w:color w:val="0E0E0E"/>
                <w:w w:val="105"/>
                <w:sz w:val="21"/>
              </w:rPr>
              <w:t>proposed recommendation</w:t>
            </w:r>
            <w:r>
              <w:rPr>
                <w:color w:val="0E0E0E"/>
                <w:spacing w:val="-14"/>
                <w:w w:val="105"/>
                <w:sz w:val="21"/>
              </w:rPr>
              <w:t> </w:t>
            </w:r>
            <w:r>
              <w:rPr>
                <w:color w:val="0E0E0E"/>
                <w:w w:val="105"/>
                <w:sz w:val="21"/>
              </w:rPr>
              <w:t>system's</w:t>
            </w:r>
            <w:r>
              <w:rPr>
                <w:color w:val="0E0E0E"/>
                <w:spacing w:val="-7"/>
                <w:w w:val="105"/>
                <w:sz w:val="21"/>
              </w:rPr>
              <w:t> </w:t>
            </w:r>
            <w:r>
              <w:rPr>
                <w:color w:val="0E0E0E"/>
                <w:w w:val="105"/>
                <w:sz w:val="21"/>
              </w:rPr>
              <w:t>design and overviews of the algorithms to be built.</w:t>
            </w:r>
          </w:p>
        </w:tc>
        <w:tc>
          <w:tcPr>
            <w:tcW w:w="2464" w:type="dxa"/>
            <w:vMerge/>
            <w:tcBorders>
              <w:top w:val="nil"/>
              <w:right w:val="single" w:sz="6" w:space="0" w:color="000000"/>
            </w:tcBorders>
          </w:tcPr>
          <w:p>
            <w:pPr>
              <w:rPr>
                <w:sz w:val="2"/>
                <w:szCs w:val="2"/>
              </w:rPr>
            </w:pPr>
          </w:p>
        </w:tc>
      </w:tr>
      <w:tr>
        <w:trPr>
          <w:trHeight w:val="817" w:hRule="atLeast"/>
        </w:trPr>
        <w:tc>
          <w:tcPr>
            <w:tcW w:w="6845" w:type="dxa"/>
            <w:tcBorders>
              <w:left w:val="single" w:sz="2" w:space="0" w:color="000000"/>
            </w:tcBorders>
          </w:tcPr>
          <w:p>
            <w:pPr>
              <w:pStyle w:val="TableParagraph"/>
              <w:spacing w:before="144"/>
              <w:ind w:left="214"/>
              <w:rPr>
                <w:b/>
                <w:sz w:val="21"/>
              </w:rPr>
            </w:pPr>
            <w:r>
              <w:rPr>
                <w:b/>
                <w:color w:val="0E0E0E"/>
                <w:w w:val="105"/>
                <w:sz w:val="21"/>
              </w:rPr>
              <w:t>Flutter</w:t>
            </w:r>
            <w:r>
              <w:rPr>
                <w:b/>
                <w:color w:val="0E0E0E"/>
                <w:spacing w:val="-2"/>
                <w:w w:val="105"/>
                <w:sz w:val="21"/>
              </w:rPr>
              <w:t> Project</w:t>
            </w:r>
          </w:p>
          <w:p>
            <w:pPr>
              <w:pStyle w:val="TableParagraph"/>
              <w:spacing w:before="18"/>
              <w:ind w:left="213"/>
              <w:rPr>
                <w:sz w:val="21"/>
              </w:rPr>
            </w:pPr>
            <w:r>
              <w:rPr>
                <w:color w:val="0E0E0E"/>
                <w:w w:val="105"/>
                <w:sz w:val="21"/>
              </w:rPr>
              <w:t>App</w:t>
            </w:r>
            <w:r>
              <w:rPr>
                <w:color w:val="0E0E0E"/>
                <w:spacing w:val="-3"/>
                <w:w w:val="105"/>
                <w:sz w:val="21"/>
              </w:rPr>
              <w:t> </w:t>
            </w:r>
            <w:r>
              <w:rPr>
                <w:color w:val="0E0E0E"/>
                <w:w w:val="105"/>
                <w:sz w:val="21"/>
              </w:rPr>
              <w:t>source</w:t>
            </w:r>
            <w:r>
              <w:rPr>
                <w:color w:val="0E0E0E"/>
                <w:spacing w:val="-3"/>
                <w:w w:val="105"/>
                <w:sz w:val="21"/>
              </w:rPr>
              <w:t> </w:t>
            </w:r>
            <w:r>
              <w:rPr>
                <w:color w:val="0E0E0E"/>
                <w:spacing w:val="-4"/>
                <w:w w:val="105"/>
                <w:sz w:val="21"/>
              </w:rPr>
              <w:t>code</w:t>
            </w:r>
          </w:p>
        </w:tc>
        <w:tc>
          <w:tcPr>
            <w:tcW w:w="2464" w:type="dxa"/>
            <w:vMerge/>
            <w:tcBorders>
              <w:top w:val="nil"/>
              <w:right w:val="single" w:sz="6" w:space="0" w:color="000000"/>
            </w:tcBorders>
          </w:tcPr>
          <w:p>
            <w:pPr>
              <w:rPr>
                <w:sz w:val="2"/>
                <w:szCs w:val="2"/>
              </w:rPr>
            </w:pPr>
          </w:p>
        </w:tc>
      </w:tr>
      <w:tr>
        <w:trPr>
          <w:trHeight w:val="1019" w:hRule="atLeast"/>
        </w:trPr>
        <w:tc>
          <w:tcPr>
            <w:tcW w:w="6845" w:type="dxa"/>
            <w:tcBorders>
              <w:left w:val="single" w:sz="2" w:space="0" w:color="000000"/>
            </w:tcBorders>
          </w:tcPr>
          <w:p>
            <w:pPr>
              <w:pStyle w:val="TableParagraph"/>
              <w:spacing w:before="119"/>
              <w:ind w:left="212"/>
              <w:rPr>
                <w:b/>
                <w:sz w:val="21"/>
              </w:rPr>
            </w:pPr>
            <w:r>
              <w:rPr>
                <w:b/>
                <w:color w:val="0E0E0E"/>
                <w:w w:val="105"/>
                <w:sz w:val="21"/>
              </w:rPr>
              <w:t>Deep</w:t>
            </w:r>
            <w:r>
              <w:rPr>
                <w:b/>
                <w:color w:val="0E0E0E"/>
                <w:spacing w:val="-6"/>
                <w:w w:val="105"/>
                <w:sz w:val="21"/>
              </w:rPr>
              <w:t> </w:t>
            </w:r>
            <w:r>
              <w:rPr>
                <w:b/>
                <w:color w:val="0E0E0E"/>
                <w:w w:val="105"/>
                <w:sz w:val="21"/>
              </w:rPr>
              <w:t>Learning</w:t>
            </w:r>
            <w:r>
              <w:rPr>
                <w:b/>
                <w:color w:val="0E0E0E"/>
                <w:spacing w:val="1"/>
                <w:w w:val="105"/>
                <w:sz w:val="21"/>
              </w:rPr>
              <w:t> </w:t>
            </w:r>
            <w:r>
              <w:rPr>
                <w:b/>
                <w:color w:val="0E0E0E"/>
                <w:spacing w:val="-2"/>
                <w:w w:val="105"/>
                <w:sz w:val="21"/>
              </w:rPr>
              <w:t>Model</w:t>
            </w:r>
          </w:p>
          <w:p>
            <w:pPr>
              <w:pStyle w:val="TableParagraph"/>
              <w:spacing w:line="247" w:lineRule="auto" w:before="18"/>
              <w:ind w:left="216"/>
              <w:rPr>
                <w:sz w:val="21"/>
              </w:rPr>
            </w:pPr>
            <w:r>
              <w:rPr>
                <w:color w:val="0E0E0E"/>
                <w:w w:val="105"/>
                <w:sz w:val="21"/>
              </w:rPr>
              <w:t>Saved</w:t>
            </w:r>
            <w:r>
              <w:rPr>
                <w:color w:val="0E0E0E"/>
                <w:spacing w:val="-1"/>
                <w:w w:val="105"/>
                <w:sz w:val="21"/>
              </w:rPr>
              <w:t> </w:t>
            </w:r>
            <w:r>
              <w:rPr>
                <w:color w:val="0E0E0E"/>
                <w:w w:val="105"/>
                <w:sz w:val="21"/>
              </w:rPr>
              <w:t>.h5</w:t>
            </w:r>
            <w:r>
              <w:rPr>
                <w:color w:val="0E0E0E"/>
                <w:spacing w:val="-7"/>
                <w:w w:val="105"/>
                <w:sz w:val="21"/>
              </w:rPr>
              <w:t> </w:t>
            </w:r>
            <w:r>
              <w:rPr>
                <w:color w:val="0E0E0E"/>
                <w:w w:val="105"/>
                <w:sz w:val="21"/>
              </w:rPr>
              <w:t>files</w:t>
            </w:r>
            <w:r>
              <w:rPr>
                <w:color w:val="0E0E0E"/>
                <w:spacing w:val="-4"/>
                <w:w w:val="105"/>
                <w:sz w:val="21"/>
              </w:rPr>
              <w:t> </w:t>
            </w:r>
            <w:r>
              <w:rPr>
                <w:color w:val="0E0E0E"/>
                <w:w w:val="105"/>
                <w:sz w:val="21"/>
              </w:rPr>
              <w:t>for</w:t>
            </w:r>
            <w:r>
              <w:rPr>
                <w:color w:val="0E0E0E"/>
                <w:spacing w:val="-5"/>
                <w:w w:val="105"/>
                <w:sz w:val="21"/>
              </w:rPr>
              <w:t> </w:t>
            </w:r>
            <w:r>
              <w:rPr>
                <w:color w:val="0E0E0E"/>
                <w:w w:val="105"/>
                <w:sz w:val="21"/>
              </w:rPr>
              <w:t>the</w:t>
            </w:r>
            <w:r>
              <w:rPr>
                <w:color w:val="0E0E0E"/>
                <w:spacing w:val="-8"/>
                <w:w w:val="105"/>
                <w:sz w:val="21"/>
              </w:rPr>
              <w:t> </w:t>
            </w:r>
            <w:r>
              <w:rPr>
                <w:color w:val="0E0E0E"/>
                <w:w w:val="105"/>
                <w:sz w:val="21"/>
              </w:rPr>
              <w:t>six</w:t>
            </w:r>
            <w:r>
              <w:rPr>
                <w:color w:val="0E0E0E"/>
                <w:spacing w:val="-5"/>
                <w:w w:val="105"/>
                <w:sz w:val="21"/>
              </w:rPr>
              <w:t> </w:t>
            </w:r>
            <w:r>
              <w:rPr>
                <w:color w:val="0E0E0E"/>
                <w:w w:val="105"/>
                <w:sz w:val="21"/>
              </w:rPr>
              <w:t>models, Saved</w:t>
            </w:r>
            <w:r>
              <w:rPr>
                <w:color w:val="0E0E0E"/>
                <w:spacing w:val="-1"/>
                <w:w w:val="105"/>
                <w:sz w:val="21"/>
              </w:rPr>
              <w:t> </w:t>
            </w:r>
            <w:r>
              <w:rPr>
                <w:color w:val="0E0E0E"/>
                <w:w w:val="105"/>
                <w:sz w:val="21"/>
              </w:rPr>
              <w:t>.tflite</w:t>
            </w:r>
            <w:r>
              <w:rPr>
                <w:color w:val="0E0E0E"/>
                <w:spacing w:val="-1"/>
                <w:w w:val="105"/>
                <w:sz w:val="21"/>
              </w:rPr>
              <w:t> </w:t>
            </w:r>
            <w:r>
              <w:rPr>
                <w:color w:val="0E0E0E"/>
                <w:w w:val="105"/>
                <w:sz w:val="21"/>
              </w:rPr>
              <w:t>files</w:t>
            </w:r>
            <w:r>
              <w:rPr>
                <w:color w:val="0E0E0E"/>
                <w:spacing w:val="-5"/>
                <w:w w:val="105"/>
                <w:sz w:val="21"/>
              </w:rPr>
              <w:t> </w:t>
            </w:r>
            <w:r>
              <w:rPr>
                <w:color w:val="0E0E0E"/>
                <w:w w:val="105"/>
                <w:sz w:val="21"/>
              </w:rPr>
              <w:t>for</w:t>
            </w:r>
            <w:r>
              <w:rPr>
                <w:color w:val="0E0E0E"/>
                <w:spacing w:val="-5"/>
                <w:w w:val="105"/>
                <w:sz w:val="21"/>
              </w:rPr>
              <w:t> </w:t>
            </w:r>
            <w:r>
              <w:rPr>
                <w:color w:val="0E0E0E"/>
                <w:w w:val="105"/>
                <w:sz w:val="21"/>
              </w:rPr>
              <w:t>the</w:t>
            </w:r>
            <w:r>
              <w:rPr>
                <w:color w:val="0E0E0E"/>
                <w:spacing w:val="-4"/>
                <w:w w:val="105"/>
                <w:sz w:val="21"/>
              </w:rPr>
              <w:t> </w:t>
            </w:r>
            <w:r>
              <w:rPr>
                <w:color w:val="0E0E0E"/>
                <w:w w:val="105"/>
                <w:sz w:val="21"/>
              </w:rPr>
              <w:t>six</w:t>
            </w:r>
            <w:r>
              <w:rPr>
                <w:color w:val="0E0E0E"/>
                <w:spacing w:val="-5"/>
                <w:w w:val="105"/>
                <w:sz w:val="21"/>
              </w:rPr>
              <w:t> </w:t>
            </w:r>
            <w:r>
              <w:rPr>
                <w:color w:val="0E0E0E"/>
                <w:w w:val="105"/>
                <w:sz w:val="21"/>
              </w:rPr>
              <w:t>models</w:t>
            </w:r>
            <w:r>
              <w:rPr>
                <w:color w:val="0E0E0E"/>
                <w:spacing w:val="-1"/>
                <w:w w:val="105"/>
                <w:sz w:val="21"/>
              </w:rPr>
              <w:t> </w:t>
            </w:r>
            <w:r>
              <w:rPr>
                <w:color w:val="0E0E0E"/>
                <w:w w:val="105"/>
                <w:sz w:val="21"/>
              </w:rPr>
              <w:t>&amp; Saved optimized .tflite files for the six models.</w:t>
            </w:r>
          </w:p>
        </w:tc>
        <w:tc>
          <w:tcPr>
            <w:tcW w:w="2464" w:type="dxa"/>
            <w:vMerge/>
            <w:tcBorders>
              <w:top w:val="nil"/>
              <w:right w:val="single" w:sz="6" w:space="0" w:color="000000"/>
            </w:tcBorders>
          </w:tcPr>
          <w:p>
            <w:pPr>
              <w:rPr>
                <w:sz w:val="2"/>
                <w:szCs w:val="2"/>
              </w:rPr>
            </w:pPr>
          </w:p>
        </w:tc>
      </w:tr>
      <w:tr>
        <w:trPr>
          <w:trHeight w:val="688" w:hRule="atLeast"/>
        </w:trPr>
        <w:tc>
          <w:tcPr>
            <w:tcW w:w="6845" w:type="dxa"/>
            <w:tcBorders>
              <w:left w:val="single" w:sz="2" w:space="0" w:color="000000"/>
            </w:tcBorders>
          </w:tcPr>
          <w:p>
            <w:pPr>
              <w:pStyle w:val="TableParagraph"/>
              <w:spacing w:before="79"/>
              <w:ind w:left="213"/>
              <w:rPr>
                <w:b/>
                <w:sz w:val="21"/>
              </w:rPr>
            </w:pPr>
            <w:r>
              <w:rPr>
                <w:b/>
                <w:color w:val="0E0E0E"/>
                <w:w w:val="105"/>
                <w:sz w:val="21"/>
              </w:rPr>
              <w:t>App UI</w:t>
            </w:r>
            <w:r>
              <w:rPr>
                <w:b/>
                <w:color w:val="0E0E0E"/>
                <w:spacing w:val="-3"/>
                <w:w w:val="105"/>
                <w:sz w:val="21"/>
              </w:rPr>
              <w:t> </w:t>
            </w:r>
            <w:r>
              <w:rPr>
                <w:b/>
                <w:color w:val="0E0E0E"/>
                <w:w w:val="105"/>
                <w:sz w:val="21"/>
              </w:rPr>
              <w:t>Designs</w:t>
            </w:r>
            <w:r>
              <w:rPr>
                <w:b/>
                <w:color w:val="0E0E0E"/>
                <w:spacing w:val="-1"/>
                <w:w w:val="105"/>
                <w:sz w:val="21"/>
              </w:rPr>
              <w:t> </w:t>
            </w:r>
            <w:r>
              <w:rPr>
                <w:b/>
                <w:color w:val="0E0E0E"/>
                <w:w w:val="105"/>
                <w:sz w:val="21"/>
              </w:rPr>
              <w:t>&amp;</w:t>
            </w:r>
            <w:r>
              <w:rPr>
                <w:b/>
                <w:color w:val="0E0E0E"/>
                <w:spacing w:val="-1"/>
                <w:w w:val="105"/>
                <w:sz w:val="21"/>
              </w:rPr>
              <w:t> </w:t>
            </w:r>
            <w:r>
              <w:rPr>
                <w:b/>
                <w:color w:val="0E0E0E"/>
                <w:spacing w:val="-2"/>
                <w:w w:val="105"/>
                <w:sz w:val="21"/>
              </w:rPr>
              <w:t>Prototypes</w:t>
            </w:r>
          </w:p>
          <w:p>
            <w:pPr>
              <w:pStyle w:val="TableParagraph"/>
              <w:spacing w:before="18"/>
              <w:ind w:left="215"/>
              <w:rPr>
                <w:sz w:val="21"/>
              </w:rPr>
            </w:pPr>
            <w:r>
              <w:rPr>
                <w:color w:val="0E0E0E"/>
                <w:w w:val="105"/>
                <w:sz w:val="21"/>
              </w:rPr>
              <w:t>Low</w:t>
            </w:r>
            <w:r>
              <w:rPr>
                <w:color w:val="0E0E0E"/>
                <w:spacing w:val="-7"/>
                <w:w w:val="105"/>
                <w:sz w:val="21"/>
              </w:rPr>
              <w:t> </w:t>
            </w:r>
            <w:r>
              <w:rPr>
                <w:color w:val="0E0E0E"/>
                <w:w w:val="105"/>
                <w:sz w:val="21"/>
              </w:rPr>
              <w:t>and</w:t>
            </w:r>
            <w:r>
              <w:rPr>
                <w:color w:val="0E0E0E"/>
                <w:spacing w:val="-6"/>
                <w:w w:val="105"/>
                <w:sz w:val="21"/>
              </w:rPr>
              <w:t> </w:t>
            </w:r>
            <w:r>
              <w:rPr>
                <w:color w:val="0E0E0E"/>
                <w:w w:val="105"/>
                <w:sz w:val="21"/>
              </w:rPr>
              <w:t>High-fidelity</w:t>
            </w:r>
            <w:r>
              <w:rPr>
                <w:color w:val="0E0E0E"/>
                <w:spacing w:val="-1"/>
                <w:w w:val="105"/>
                <w:sz w:val="21"/>
              </w:rPr>
              <w:t> </w:t>
            </w:r>
            <w:r>
              <w:rPr>
                <w:color w:val="0E0E0E"/>
                <w:w w:val="105"/>
                <w:sz w:val="21"/>
              </w:rPr>
              <w:t>wireframes</w:t>
            </w:r>
            <w:r>
              <w:rPr>
                <w:color w:val="0E0E0E"/>
                <w:spacing w:val="3"/>
                <w:w w:val="105"/>
                <w:sz w:val="21"/>
              </w:rPr>
              <w:t> </w:t>
            </w:r>
            <w:r>
              <w:rPr>
                <w:color w:val="0E0E0E"/>
                <w:w w:val="105"/>
                <w:sz w:val="21"/>
              </w:rPr>
              <w:t>and</w:t>
            </w:r>
            <w:r>
              <w:rPr>
                <w:color w:val="0E0E0E"/>
                <w:spacing w:val="-7"/>
                <w:w w:val="105"/>
                <w:sz w:val="21"/>
              </w:rPr>
              <w:t> </w:t>
            </w:r>
            <w:r>
              <w:rPr>
                <w:color w:val="0E0E0E"/>
                <w:spacing w:val="-2"/>
                <w:w w:val="105"/>
                <w:sz w:val="21"/>
              </w:rPr>
              <w:t>screenshots.</w:t>
            </w:r>
          </w:p>
        </w:tc>
        <w:tc>
          <w:tcPr>
            <w:tcW w:w="2464" w:type="dxa"/>
            <w:vMerge/>
            <w:tcBorders>
              <w:top w:val="nil"/>
              <w:right w:val="single" w:sz="6" w:space="0" w:color="000000"/>
            </w:tcBorders>
          </w:tcPr>
          <w:p>
            <w:pPr>
              <w:rPr>
                <w:sz w:val="2"/>
                <w:szCs w:val="2"/>
              </w:rPr>
            </w:pPr>
          </w:p>
        </w:tc>
      </w:tr>
      <w:tr>
        <w:trPr>
          <w:trHeight w:val="988" w:hRule="atLeast"/>
        </w:trPr>
        <w:tc>
          <w:tcPr>
            <w:tcW w:w="6845" w:type="dxa"/>
            <w:tcBorders>
              <w:left w:val="single" w:sz="2" w:space="0" w:color="000000"/>
            </w:tcBorders>
          </w:tcPr>
          <w:p>
            <w:pPr>
              <w:pStyle w:val="TableParagraph"/>
              <w:spacing w:before="106"/>
              <w:ind w:left="214"/>
              <w:rPr>
                <w:b/>
                <w:sz w:val="21"/>
              </w:rPr>
            </w:pPr>
            <w:r>
              <w:rPr>
                <w:b/>
                <w:color w:val="0E0E0E"/>
                <w:w w:val="105"/>
                <w:sz w:val="21"/>
              </w:rPr>
              <w:t>Final</w:t>
            </w:r>
            <w:r>
              <w:rPr>
                <w:b/>
                <w:color w:val="0E0E0E"/>
                <w:spacing w:val="-5"/>
                <w:w w:val="105"/>
                <w:sz w:val="21"/>
              </w:rPr>
              <w:t> </w:t>
            </w:r>
            <w:r>
              <w:rPr>
                <w:b/>
                <w:color w:val="0E0E0E"/>
                <w:spacing w:val="-2"/>
                <w:w w:val="105"/>
                <w:sz w:val="21"/>
              </w:rPr>
              <w:t>Document</w:t>
            </w:r>
          </w:p>
          <w:p>
            <w:pPr>
              <w:pStyle w:val="TableParagraph"/>
              <w:spacing w:line="252" w:lineRule="auto" w:before="13"/>
              <w:ind w:left="212" w:hanging="2"/>
              <w:rPr>
                <w:sz w:val="21"/>
              </w:rPr>
            </w:pPr>
            <w:r>
              <w:rPr>
                <w:color w:val="0E0E0E"/>
                <w:w w:val="105"/>
                <w:sz w:val="21"/>
              </w:rPr>
              <w:t>Final Document refers</w:t>
            </w:r>
            <w:r>
              <w:rPr>
                <w:color w:val="0E0E0E"/>
                <w:spacing w:val="-12"/>
                <w:w w:val="105"/>
                <w:sz w:val="21"/>
              </w:rPr>
              <w:t> </w:t>
            </w:r>
            <w:r>
              <w:rPr>
                <w:color w:val="0E0E0E"/>
                <w:w w:val="105"/>
                <w:sz w:val="21"/>
              </w:rPr>
              <w:t>to</w:t>
            </w:r>
            <w:r>
              <w:rPr>
                <w:color w:val="0E0E0E"/>
                <w:spacing w:val="-14"/>
                <w:w w:val="105"/>
                <w:sz w:val="21"/>
              </w:rPr>
              <w:t> </w:t>
            </w:r>
            <w:r>
              <w:rPr>
                <w:color w:val="0E0E0E"/>
                <w:w w:val="105"/>
                <w:sz w:val="21"/>
              </w:rPr>
              <w:t>this</w:t>
            </w:r>
            <w:r>
              <w:rPr>
                <w:color w:val="0E0E0E"/>
                <w:spacing w:val="-10"/>
                <w:w w:val="105"/>
                <w:sz w:val="21"/>
              </w:rPr>
              <w:t> </w:t>
            </w:r>
            <w:r>
              <w:rPr>
                <w:color w:val="0E0E0E"/>
                <w:w w:val="105"/>
                <w:sz w:val="21"/>
              </w:rPr>
              <w:t>Document,</w:t>
            </w:r>
            <w:r>
              <w:rPr>
                <w:color w:val="0E0E0E"/>
                <w:spacing w:val="-4"/>
                <w:w w:val="105"/>
                <w:sz w:val="21"/>
              </w:rPr>
              <w:t> </w:t>
            </w:r>
            <w:r>
              <w:rPr>
                <w:color w:val="0E0E0E"/>
                <w:w w:val="105"/>
                <w:sz w:val="21"/>
              </w:rPr>
              <w:t>which contains</w:t>
            </w:r>
            <w:r>
              <w:rPr>
                <w:color w:val="0E0E0E"/>
                <w:spacing w:val="-4"/>
                <w:w w:val="105"/>
                <w:sz w:val="21"/>
              </w:rPr>
              <w:t> </w:t>
            </w:r>
            <w:r>
              <w:rPr>
                <w:color w:val="0E0E0E"/>
                <w:w w:val="105"/>
                <w:sz w:val="21"/>
              </w:rPr>
              <w:t>all</w:t>
            </w:r>
            <w:r>
              <w:rPr>
                <w:color w:val="0E0E0E"/>
                <w:spacing w:val="-2"/>
                <w:w w:val="105"/>
                <w:sz w:val="21"/>
              </w:rPr>
              <w:t> </w:t>
            </w:r>
            <w:r>
              <w:rPr>
                <w:color w:val="0E0E0E"/>
                <w:w w:val="105"/>
                <w:sz w:val="21"/>
              </w:rPr>
              <w:t>project </w:t>
            </w:r>
            <w:r>
              <w:rPr>
                <w:color w:val="0E0E0E"/>
                <w:spacing w:val="-2"/>
                <w:w w:val="105"/>
                <w:sz w:val="21"/>
              </w:rPr>
              <w:t>documentation.</w:t>
            </w:r>
          </w:p>
        </w:tc>
        <w:tc>
          <w:tcPr>
            <w:tcW w:w="2464" w:type="dxa"/>
            <w:vMerge/>
            <w:tcBorders>
              <w:top w:val="nil"/>
              <w:right w:val="single" w:sz="6" w:space="0" w:color="000000"/>
            </w:tcBorders>
          </w:tcPr>
          <w:p>
            <w:pPr>
              <w:rPr>
                <w:sz w:val="2"/>
                <w:szCs w:val="2"/>
              </w:rPr>
            </w:pPr>
          </w:p>
        </w:tc>
      </w:tr>
      <w:tr>
        <w:trPr>
          <w:trHeight w:val="981" w:hRule="atLeast"/>
        </w:trPr>
        <w:tc>
          <w:tcPr>
            <w:tcW w:w="6845" w:type="dxa"/>
          </w:tcPr>
          <w:p>
            <w:pPr>
              <w:pStyle w:val="TableParagraph"/>
              <w:spacing w:before="103"/>
              <w:ind w:left="210"/>
              <w:rPr>
                <w:b/>
                <w:sz w:val="21"/>
              </w:rPr>
            </w:pPr>
            <w:r>
              <w:rPr>
                <w:b/>
                <w:color w:val="0E0E0E"/>
                <w:w w:val="105"/>
                <w:sz w:val="21"/>
              </w:rPr>
              <w:t>Android</w:t>
            </w:r>
            <w:r>
              <w:rPr>
                <w:b/>
                <w:color w:val="0E0E0E"/>
                <w:spacing w:val="-5"/>
                <w:w w:val="105"/>
                <w:sz w:val="21"/>
              </w:rPr>
              <w:t> </w:t>
            </w:r>
            <w:r>
              <w:rPr>
                <w:b/>
                <w:color w:val="0E0E0E"/>
                <w:w w:val="105"/>
                <w:sz w:val="21"/>
              </w:rPr>
              <w:t>App</w:t>
            </w:r>
            <w:r>
              <w:rPr>
                <w:b/>
                <w:color w:val="0E0E0E"/>
                <w:spacing w:val="-10"/>
                <w:w w:val="105"/>
                <w:sz w:val="21"/>
              </w:rPr>
              <w:t> </w:t>
            </w:r>
            <w:r>
              <w:rPr>
                <w:b/>
                <w:color w:val="0E0E0E"/>
                <w:w w:val="105"/>
                <w:sz w:val="21"/>
              </w:rPr>
              <w:t>(Final</w:t>
            </w:r>
            <w:r>
              <w:rPr>
                <w:b/>
                <w:color w:val="0E0E0E"/>
                <w:spacing w:val="-5"/>
                <w:w w:val="105"/>
                <w:sz w:val="21"/>
              </w:rPr>
              <w:t> </w:t>
            </w:r>
            <w:r>
              <w:rPr>
                <w:b/>
                <w:color w:val="0E0E0E"/>
                <w:w w:val="105"/>
                <w:sz w:val="21"/>
              </w:rPr>
              <w:t>Software </w:t>
            </w:r>
            <w:r>
              <w:rPr>
                <w:b/>
                <w:color w:val="0E0E0E"/>
                <w:spacing w:val="-2"/>
                <w:w w:val="105"/>
                <w:sz w:val="21"/>
              </w:rPr>
              <w:t>Product)</w:t>
            </w:r>
          </w:p>
          <w:p>
            <w:pPr>
              <w:pStyle w:val="TableParagraph"/>
              <w:spacing w:line="247" w:lineRule="auto" w:before="18"/>
              <w:ind w:left="210"/>
              <w:rPr>
                <w:sz w:val="21"/>
              </w:rPr>
            </w:pPr>
            <w:r>
              <w:rPr>
                <w:color w:val="0E0E0E"/>
                <w:w w:val="105"/>
                <w:sz w:val="21"/>
              </w:rPr>
              <w:t>The</w:t>
            </w:r>
            <w:r>
              <w:rPr>
                <w:color w:val="0E0E0E"/>
                <w:spacing w:val="-11"/>
                <w:w w:val="105"/>
                <w:sz w:val="21"/>
              </w:rPr>
              <w:t> </w:t>
            </w:r>
            <w:r>
              <w:rPr>
                <w:color w:val="0E0E0E"/>
                <w:w w:val="105"/>
                <w:sz w:val="21"/>
              </w:rPr>
              <w:t>functioning final</w:t>
            </w:r>
            <w:r>
              <w:rPr>
                <w:color w:val="0E0E0E"/>
                <w:spacing w:val="-7"/>
                <w:w w:val="105"/>
                <w:sz w:val="21"/>
              </w:rPr>
              <w:t> </w:t>
            </w:r>
            <w:r>
              <w:rPr>
                <w:color w:val="0E0E0E"/>
                <w:w w:val="105"/>
                <w:sz w:val="21"/>
              </w:rPr>
              <w:t>mobile application</w:t>
            </w:r>
            <w:r>
              <w:rPr>
                <w:color w:val="0E0E0E"/>
                <w:spacing w:val="-3"/>
                <w:w w:val="105"/>
                <w:sz w:val="21"/>
              </w:rPr>
              <w:t> </w:t>
            </w:r>
            <w:r>
              <w:rPr>
                <w:color w:val="0E0E0E"/>
                <w:w w:val="105"/>
                <w:sz w:val="21"/>
              </w:rPr>
              <w:t>with</w:t>
            </w:r>
            <w:r>
              <w:rPr>
                <w:color w:val="0E0E0E"/>
                <w:spacing w:val="-2"/>
                <w:w w:val="105"/>
                <w:sz w:val="21"/>
              </w:rPr>
              <w:t> </w:t>
            </w:r>
            <w:r>
              <w:rPr>
                <w:color w:val="0E0E0E"/>
                <w:w w:val="105"/>
                <w:sz w:val="21"/>
              </w:rPr>
              <w:t>all</w:t>
            </w:r>
            <w:r>
              <w:rPr>
                <w:color w:val="0E0E0E"/>
                <w:spacing w:val="-7"/>
                <w:w w:val="105"/>
                <w:sz w:val="21"/>
              </w:rPr>
              <w:t> </w:t>
            </w:r>
            <w:r>
              <w:rPr>
                <w:color w:val="0E0E0E"/>
                <w:w w:val="105"/>
                <w:sz w:val="21"/>
              </w:rPr>
              <w:t>the</w:t>
            </w:r>
            <w:r>
              <w:rPr>
                <w:color w:val="0E0E0E"/>
                <w:spacing w:val="-11"/>
                <w:w w:val="105"/>
                <w:sz w:val="21"/>
              </w:rPr>
              <w:t> </w:t>
            </w:r>
            <w:r>
              <w:rPr>
                <w:color w:val="0E0E0E"/>
                <w:w w:val="105"/>
                <w:sz w:val="21"/>
              </w:rPr>
              <w:t>features</w:t>
            </w:r>
            <w:r>
              <w:rPr>
                <w:color w:val="0E0E0E"/>
                <w:spacing w:val="-6"/>
                <w:w w:val="105"/>
                <w:sz w:val="21"/>
              </w:rPr>
              <w:t> </w:t>
            </w:r>
            <w:r>
              <w:rPr>
                <w:color w:val="0E0E0E"/>
                <w:w w:val="105"/>
                <w:sz w:val="21"/>
              </w:rPr>
              <w:t>specified in initial proposal functional requirements.</w:t>
            </w:r>
          </w:p>
        </w:tc>
        <w:tc>
          <w:tcPr>
            <w:tcW w:w="2464" w:type="dxa"/>
            <w:vMerge/>
            <w:tcBorders>
              <w:top w:val="nil"/>
              <w:right w:val="single" w:sz="6" w:space="0" w:color="000000"/>
            </w:tcBorders>
          </w:tcPr>
          <w:p>
            <w:pPr>
              <w:rPr>
                <w:sz w:val="2"/>
                <w:szCs w:val="2"/>
              </w:rPr>
            </w:pPr>
          </w:p>
        </w:tc>
      </w:tr>
    </w:tbl>
    <w:p>
      <w:pPr>
        <w:pStyle w:val="BodyText"/>
        <w:spacing w:before="1"/>
        <w:ind w:left="769"/>
      </w:pPr>
      <w:r>
        <w:rPr>
          <w:color w:val="0E0E0E"/>
          <w:w w:val="105"/>
        </w:rPr>
        <w:t>Table</w:t>
      </w:r>
      <w:r>
        <w:rPr>
          <w:color w:val="0E0E0E"/>
          <w:spacing w:val="2"/>
          <w:w w:val="105"/>
        </w:rPr>
        <w:t> </w:t>
      </w:r>
      <w:r>
        <w:rPr>
          <w:color w:val="0E0E0E"/>
          <w:w w:val="105"/>
        </w:rPr>
        <w:t>2</w:t>
      </w:r>
      <w:r>
        <w:rPr>
          <w:color w:val="0E0E0E"/>
          <w:spacing w:val="-11"/>
          <w:w w:val="105"/>
        </w:rPr>
        <w:t> </w:t>
      </w:r>
      <w:r>
        <w:rPr>
          <w:color w:val="0E0E0E"/>
          <w:w w:val="105"/>
        </w:rPr>
        <w:t>Project</w:t>
      </w:r>
      <w:r>
        <w:rPr>
          <w:color w:val="0E0E0E"/>
          <w:spacing w:val="1"/>
          <w:w w:val="105"/>
        </w:rPr>
        <w:t> </w:t>
      </w:r>
      <w:r>
        <w:rPr>
          <w:color w:val="0E0E0E"/>
          <w:spacing w:val="-2"/>
          <w:w w:val="105"/>
        </w:rPr>
        <w:t>Deliverables</w:t>
      </w:r>
    </w:p>
    <w:p>
      <w:pPr>
        <w:spacing w:after="0"/>
        <w:sectPr>
          <w:headerReference w:type="default" r:id="rId46"/>
          <w:footerReference w:type="default" r:id="rId47"/>
          <w:pgSz w:w="11910" w:h="16840"/>
          <w:pgMar w:header="658" w:footer="1400" w:top="1280" w:bottom="1600" w:left="700" w:right="620"/>
          <w:pgNumType w:start="35"/>
        </w:sectPr>
      </w:pPr>
    </w:p>
    <w:p>
      <w:pPr>
        <w:pStyle w:val="Heading5"/>
        <w:numPr>
          <w:ilvl w:val="1"/>
          <w:numId w:val="12"/>
        </w:numPr>
        <w:tabs>
          <w:tab w:pos="959" w:val="left" w:leader="none"/>
        </w:tabs>
        <w:spacing w:line="240" w:lineRule="auto" w:before="134" w:after="0"/>
        <w:ind w:left="959" w:right="0" w:hanging="575"/>
        <w:jc w:val="left"/>
        <w:rPr>
          <w:color w:val="0F0F0F"/>
        </w:rPr>
      </w:pPr>
      <w:bookmarkStart w:name="_TOC_250055" w:id="39"/>
      <w:r>
        <w:rPr>
          <w:color w:val="0F0F0F"/>
        </w:rPr>
        <w:t>Deviations</w:t>
      </w:r>
      <w:r>
        <w:rPr>
          <w:color w:val="0F0F0F"/>
          <w:spacing w:val="3"/>
        </w:rPr>
        <w:t> </w:t>
      </w:r>
      <w:r>
        <w:rPr>
          <w:color w:val="0F0F0F"/>
        </w:rPr>
        <w:t>&amp;</w:t>
      </w:r>
      <w:r>
        <w:rPr>
          <w:color w:val="0F0F0F"/>
          <w:spacing w:val="-6"/>
        </w:rPr>
        <w:t> </w:t>
      </w:r>
      <w:r>
        <w:rPr>
          <w:color w:val="0F0F0F"/>
        </w:rPr>
        <w:t>Risk</w:t>
      </w:r>
      <w:r>
        <w:rPr>
          <w:color w:val="0F0F0F"/>
          <w:spacing w:val="-4"/>
        </w:rPr>
        <w:t> </w:t>
      </w:r>
      <w:bookmarkEnd w:id="39"/>
      <w:r>
        <w:rPr>
          <w:color w:val="0F0F0F"/>
          <w:spacing w:val="-2"/>
        </w:rPr>
        <w:t>Mitigation</w:t>
      </w:r>
    </w:p>
    <w:p>
      <w:pPr>
        <w:pStyle w:val="BodyText"/>
        <w:spacing w:line="376" w:lineRule="auto" w:before="291"/>
        <w:ind w:left="382" w:right="425" w:firstLine="2"/>
        <w:jc w:val="both"/>
      </w:pPr>
      <w:r>
        <w:rPr>
          <w:color w:val="0F0F0F"/>
          <w:w w:val="105"/>
        </w:rPr>
        <w:t>Any</w:t>
      </w:r>
      <w:r>
        <w:rPr>
          <w:color w:val="0F0F0F"/>
          <w:w w:val="105"/>
        </w:rPr>
        <w:t> project</w:t>
      </w:r>
      <w:r>
        <w:rPr>
          <w:color w:val="0F0F0F"/>
          <w:w w:val="105"/>
        </w:rPr>
        <w:t> with a significantly</w:t>
      </w:r>
      <w:r>
        <w:rPr>
          <w:color w:val="0F0F0F"/>
          <w:w w:val="105"/>
        </w:rPr>
        <w:t> longer</w:t>
      </w:r>
      <w:r>
        <w:rPr>
          <w:color w:val="0F0F0F"/>
          <w:w w:val="105"/>
        </w:rPr>
        <w:t> timeframe</w:t>
      </w:r>
      <w:r>
        <w:rPr>
          <w:color w:val="0F0F0F"/>
          <w:w w:val="105"/>
        </w:rPr>
        <w:t> will confront</w:t>
      </w:r>
      <w:r>
        <w:rPr>
          <w:color w:val="0F0F0F"/>
          <w:w w:val="105"/>
        </w:rPr>
        <w:t> several</w:t>
      </w:r>
      <w:r>
        <w:rPr>
          <w:color w:val="0F0F0F"/>
          <w:w w:val="105"/>
        </w:rPr>
        <w:t> risks during its implementation. It is critical</w:t>
      </w:r>
      <w:r>
        <w:rPr>
          <w:color w:val="0F0F0F"/>
          <w:w w:val="105"/>
        </w:rPr>
        <w:t> to</w:t>
      </w:r>
      <w:r>
        <w:rPr>
          <w:color w:val="0F0F0F"/>
          <w:w w:val="105"/>
        </w:rPr>
        <w:t> assess</w:t>
      </w:r>
      <w:r>
        <w:rPr>
          <w:color w:val="0F0F0F"/>
          <w:w w:val="105"/>
        </w:rPr>
        <w:t> the</w:t>
      </w:r>
      <w:r>
        <w:rPr>
          <w:color w:val="0F0F0F"/>
          <w:w w:val="105"/>
        </w:rPr>
        <w:t> potential</w:t>
      </w:r>
      <w:r>
        <w:rPr>
          <w:color w:val="0F0F0F"/>
          <w:w w:val="105"/>
        </w:rPr>
        <w:t> risks</w:t>
      </w:r>
      <w:r>
        <w:rPr>
          <w:color w:val="0F0F0F"/>
          <w:w w:val="105"/>
        </w:rPr>
        <w:t> and</w:t>
      </w:r>
      <w:r>
        <w:rPr>
          <w:color w:val="0F0F0F"/>
          <w:w w:val="105"/>
        </w:rPr>
        <w:t> devise mitigation strategies.</w:t>
      </w:r>
      <w:r>
        <w:rPr>
          <w:color w:val="0F0F0F"/>
          <w:w w:val="105"/>
        </w:rPr>
        <w:t> The</w:t>
      </w:r>
      <w:r>
        <w:rPr>
          <w:color w:val="0F0F0F"/>
          <w:w w:val="105"/>
        </w:rPr>
        <w:t> table</w:t>
      </w:r>
      <w:r>
        <w:rPr>
          <w:color w:val="0F0F0F"/>
          <w:w w:val="105"/>
        </w:rPr>
        <w:t> below</w:t>
      </w:r>
      <w:r>
        <w:rPr>
          <w:color w:val="0F0F0F"/>
          <w:w w:val="105"/>
        </w:rPr>
        <w:t> details</w:t>
      </w:r>
      <w:r>
        <w:rPr>
          <w:color w:val="0F0F0F"/>
          <w:w w:val="105"/>
        </w:rPr>
        <w:t> the</w:t>
      </w:r>
      <w:r>
        <w:rPr>
          <w:color w:val="0F0F0F"/>
          <w:w w:val="105"/>
        </w:rPr>
        <w:t> project's perceived risks and mitigation strategies.</w:t>
      </w:r>
    </w:p>
    <w:p>
      <w:pPr>
        <w:pStyle w:val="BodyText"/>
        <w:spacing w:before="4"/>
        <w:rPr>
          <w:sz w:val="15"/>
        </w:rPr>
      </w:pPr>
    </w:p>
    <w:tbl>
      <w:tblPr>
        <w:tblW w:w="0" w:type="auto"/>
        <w:jc w:val="left"/>
        <w:tblInd w:w="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14"/>
        <w:gridCol w:w="1005"/>
        <w:gridCol w:w="1341"/>
        <w:gridCol w:w="4046"/>
      </w:tblGrid>
      <w:tr>
        <w:trPr>
          <w:trHeight w:val="443" w:hRule="atLeast"/>
        </w:trPr>
        <w:tc>
          <w:tcPr>
            <w:tcW w:w="3514" w:type="dxa"/>
            <w:shd w:val="clear" w:color="auto" w:fill="00AF50"/>
          </w:tcPr>
          <w:p>
            <w:pPr>
              <w:pStyle w:val="TableParagraph"/>
              <w:spacing w:before="84"/>
              <w:ind w:left="100"/>
              <w:jc w:val="center"/>
              <w:rPr>
                <w:b/>
                <w:sz w:val="21"/>
              </w:rPr>
            </w:pPr>
            <w:r>
              <w:rPr>
                <w:b/>
                <w:color w:val="0F0F0F"/>
                <w:spacing w:val="-4"/>
                <w:w w:val="105"/>
                <w:sz w:val="21"/>
              </w:rPr>
              <w:t>Risk</w:t>
            </w:r>
          </w:p>
        </w:tc>
        <w:tc>
          <w:tcPr>
            <w:tcW w:w="1005" w:type="dxa"/>
            <w:shd w:val="clear" w:color="auto" w:fill="00AF50"/>
          </w:tcPr>
          <w:p>
            <w:pPr>
              <w:pStyle w:val="TableParagraph"/>
              <w:spacing w:before="84"/>
              <w:ind w:left="107" w:right="2"/>
              <w:jc w:val="center"/>
              <w:rPr>
                <w:b/>
                <w:sz w:val="21"/>
              </w:rPr>
            </w:pPr>
            <w:r>
              <w:rPr>
                <w:b/>
                <w:color w:val="0F0F0F"/>
                <w:spacing w:val="-4"/>
                <w:w w:val="105"/>
                <w:sz w:val="21"/>
              </w:rPr>
              <w:t>Level</w:t>
            </w:r>
          </w:p>
        </w:tc>
        <w:tc>
          <w:tcPr>
            <w:tcW w:w="1341" w:type="dxa"/>
            <w:shd w:val="clear" w:color="auto" w:fill="00AF50"/>
          </w:tcPr>
          <w:p>
            <w:pPr>
              <w:pStyle w:val="TableParagraph"/>
              <w:spacing w:before="84"/>
              <w:ind w:left="107" w:right="11"/>
              <w:jc w:val="center"/>
              <w:rPr>
                <w:b/>
                <w:sz w:val="21"/>
              </w:rPr>
            </w:pPr>
            <w:r>
              <w:rPr>
                <w:b/>
                <w:color w:val="0F0F0F"/>
                <w:spacing w:val="-2"/>
                <w:w w:val="105"/>
                <w:sz w:val="21"/>
              </w:rPr>
              <w:t>Frequency</w:t>
            </w:r>
          </w:p>
        </w:tc>
        <w:tc>
          <w:tcPr>
            <w:tcW w:w="4046" w:type="dxa"/>
            <w:tcBorders>
              <w:right w:val="nil"/>
            </w:tcBorders>
            <w:shd w:val="clear" w:color="auto" w:fill="00AF50"/>
          </w:tcPr>
          <w:p>
            <w:pPr>
              <w:pStyle w:val="TableParagraph"/>
              <w:spacing w:before="84"/>
              <w:ind w:left="96"/>
              <w:jc w:val="center"/>
              <w:rPr>
                <w:b/>
                <w:sz w:val="21"/>
              </w:rPr>
            </w:pPr>
            <w:r>
              <w:rPr>
                <w:b/>
                <w:color w:val="0F0F0F"/>
                <w:spacing w:val="-2"/>
                <w:w w:val="105"/>
                <w:sz w:val="21"/>
              </w:rPr>
              <w:t>Mitigation</w:t>
            </w:r>
          </w:p>
        </w:tc>
      </w:tr>
      <w:tr>
        <w:trPr>
          <w:trHeight w:val="2286" w:hRule="atLeast"/>
        </w:trPr>
        <w:tc>
          <w:tcPr>
            <w:tcW w:w="3514" w:type="dxa"/>
          </w:tcPr>
          <w:p>
            <w:pPr>
              <w:pStyle w:val="TableParagraph"/>
              <w:spacing w:line="247" w:lineRule="auto"/>
              <w:ind w:left="207" w:right="28"/>
              <w:rPr>
                <w:sz w:val="21"/>
              </w:rPr>
            </w:pPr>
            <w:r>
              <w:rPr>
                <w:color w:val="0F0F0F"/>
                <w:w w:val="105"/>
                <w:sz w:val="21"/>
              </w:rPr>
              <w:t>Changing</w:t>
            </w:r>
            <w:r>
              <w:rPr>
                <w:color w:val="0F0F0F"/>
                <w:spacing w:val="-14"/>
                <w:w w:val="105"/>
                <w:sz w:val="21"/>
              </w:rPr>
              <w:t> </w:t>
            </w:r>
            <w:r>
              <w:rPr>
                <w:color w:val="0F0F0F"/>
                <w:w w:val="105"/>
                <w:sz w:val="21"/>
              </w:rPr>
              <w:t>Requirements</w:t>
            </w:r>
            <w:r>
              <w:rPr>
                <w:color w:val="0F0F0F"/>
                <w:spacing w:val="-9"/>
                <w:w w:val="105"/>
                <w:sz w:val="21"/>
              </w:rPr>
              <w:t> </w:t>
            </w:r>
            <w:r>
              <w:rPr>
                <w:color w:val="0F0F0F"/>
                <w:w w:val="105"/>
                <w:sz w:val="21"/>
              </w:rPr>
              <w:t>of</w:t>
            </w:r>
            <w:r>
              <w:rPr>
                <w:color w:val="0F0F0F"/>
                <w:spacing w:val="-14"/>
                <w:w w:val="105"/>
                <w:sz w:val="21"/>
              </w:rPr>
              <w:t> </w:t>
            </w:r>
            <w:r>
              <w:rPr>
                <w:color w:val="0F0F0F"/>
                <w:w w:val="105"/>
                <w:sz w:val="21"/>
              </w:rPr>
              <w:t>the </w:t>
            </w:r>
            <w:r>
              <w:rPr>
                <w:color w:val="0F0F0F"/>
                <w:spacing w:val="-2"/>
                <w:w w:val="105"/>
                <w:sz w:val="21"/>
              </w:rPr>
              <w:t>System</w:t>
            </w:r>
          </w:p>
          <w:p>
            <w:pPr>
              <w:pStyle w:val="TableParagraph"/>
              <w:spacing w:line="252" w:lineRule="auto" w:before="2"/>
              <w:ind w:left="208" w:right="28" w:hanging="1"/>
              <w:rPr>
                <w:sz w:val="21"/>
              </w:rPr>
            </w:pPr>
            <w:r>
              <w:rPr>
                <w:color w:val="0F0F0F"/>
                <w:w w:val="105"/>
                <w:sz w:val="21"/>
              </w:rPr>
              <w:t>When going through the development</w:t>
            </w:r>
            <w:r>
              <w:rPr>
                <w:color w:val="0F0F0F"/>
                <w:spacing w:val="40"/>
                <w:w w:val="105"/>
                <w:sz w:val="21"/>
              </w:rPr>
              <w:t> </w:t>
            </w:r>
            <w:r>
              <w:rPr>
                <w:color w:val="0F0F0F"/>
                <w:w w:val="105"/>
                <w:sz w:val="21"/>
              </w:rPr>
              <w:t>cycle, the core requirements and the sub requirements might</w:t>
            </w:r>
            <w:r>
              <w:rPr>
                <w:color w:val="0F0F0F"/>
                <w:spacing w:val="-3"/>
                <w:w w:val="105"/>
                <w:sz w:val="21"/>
              </w:rPr>
              <w:t> </w:t>
            </w:r>
            <w:r>
              <w:rPr>
                <w:color w:val="0F0F0F"/>
                <w:w w:val="105"/>
                <w:sz w:val="21"/>
              </w:rPr>
              <w:t>occur,</w:t>
            </w:r>
            <w:r>
              <w:rPr>
                <w:color w:val="0F0F0F"/>
                <w:spacing w:val="-3"/>
                <w:w w:val="105"/>
                <w:sz w:val="21"/>
              </w:rPr>
              <w:t> </w:t>
            </w:r>
            <w:r>
              <w:rPr>
                <w:color w:val="0F0F0F"/>
                <w:w w:val="105"/>
                <w:sz w:val="21"/>
              </w:rPr>
              <w:t>in</w:t>
            </w:r>
            <w:r>
              <w:rPr>
                <w:color w:val="0F0F0F"/>
                <w:spacing w:val="-11"/>
                <w:w w:val="105"/>
                <w:sz w:val="21"/>
              </w:rPr>
              <w:t> </w:t>
            </w:r>
            <w:r>
              <w:rPr>
                <w:color w:val="0F0F0F"/>
                <w:w w:val="105"/>
                <w:sz w:val="21"/>
              </w:rPr>
              <w:t>which case</w:t>
            </w:r>
            <w:r>
              <w:rPr>
                <w:color w:val="0F0F0F"/>
                <w:spacing w:val="-13"/>
                <w:w w:val="105"/>
                <w:sz w:val="21"/>
              </w:rPr>
              <w:t> </w:t>
            </w:r>
            <w:r>
              <w:rPr>
                <w:color w:val="0F0F0F"/>
                <w:w w:val="105"/>
                <w:sz w:val="21"/>
              </w:rPr>
              <w:t>going</w:t>
            </w:r>
            <w:r>
              <w:rPr>
                <w:color w:val="0F0F0F"/>
                <w:spacing w:val="-14"/>
                <w:w w:val="105"/>
                <w:sz w:val="21"/>
              </w:rPr>
              <w:t> </w:t>
            </w:r>
            <w:r>
              <w:rPr>
                <w:color w:val="0F0F0F"/>
                <w:w w:val="105"/>
                <w:sz w:val="21"/>
              </w:rPr>
              <w:t>through</w:t>
            </w:r>
            <w:r>
              <w:rPr>
                <w:color w:val="0F0F0F"/>
                <w:spacing w:val="-6"/>
                <w:w w:val="105"/>
                <w:sz w:val="21"/>
              </w:rPr>
              <w:t> </w:t>
            </w:r>
            <w:r>
              <w:rPr>
                <w:color w:val="0F0F0F"/>
                <w:w w:val="105"/>
                <w:sz w:val="21"/>
              </w:rPr>
              <w:t>each</w:t>
            </w:r>
            <w:r>
              <w:rPr>
                <w:color w:val="0F0F0F"/>
                <w:spacing w:val="-6"/>
                <w:w w:val="105"/>
                <w:sz w:val="21"/>
              </w:rPr>
              <w:t> </w:t>
            </w:r>
            <w:r>
              <w:rPr>
                <w:color w:val="0F0F0F"/>
                <w:w w:val="105"/>
                <w:sz w:val="21"/>
              </w:rPr>
              <w:t>iteration</w:t>
            </w:r>
            <w:r>
              <w:rPr>
                <w:color w:val="0F0F0F"/>
                <w:spacing w:val="-3"/>
                <w:w w:val="105"/>
                <w:sz w:val="21"/>
              </w:rPr>
              <w:t> </w:t>
            </w:r>
            <w:r>
              <w:rPr>
                <w:color w:val="0F0F0F"/>
                <w:w w:val="105"/>
                <w:sz w:val="21"/>
              </w:rPr>
              <w:t>of the prototype it is being</w:t>
            </w:r>
          </w:p>
          <w:p>
            <w:pPr>
              <w:pStyle w:val="TableParagraph"/>
              <w:spacing w:before="2"/>
              <w:ind w:left="209"/>
              <w:rPr>
                <w:sz w:val="21"/>
              </w:rPr>
            </w:pPr>
            <w:r>
              <w:rPr>
                <w:color w:val="0F0F0F"/>
                <w:w w:val="105"/>
                <w:sz w:val="21"/>
              </w:rPr>
              <w:t>implemented</w:t>
            </w:r>
            <w:r>
              <w:rPr>
                <w:color w:val="0F0F0F"/>
                <w:spacing w:val="4"/>
                <w:w w:val="105"/>
                <w:sz w:val="21"/>
              </w:rPr>
              <w:t> </w:t>
            </w:r>
            <w:r>
              <w:rPr>
                <w:color w:val="0F0F0F"/>
                <w:w w:val="105"/>
                <w:sz w:val="21"/>
              </w:rPr>
              <w:t>and</w:t>
            </w:r>
            <w:r>
              <w:rPr>
                <w:color w:val="0F0F0F"/>
                <w:spacing w:val="-7"/>
                <w:w w:val="105"/>
                <w:sz w:val="21"/>
              </w:rPr>
              <w:t> </w:t>
            </w:r>
            <w:r>
              <w:rPr>
                <w:color w:val="0F0F0F"/>
                <w:spacing w:val="-2"/>
                <w:w w:val="105"/>
                <w:sz w:val="21"/>
              </w:rPr>
              <w:t>addressed.</w:t>
            </w:r>
          </w:p>
        </w:tc>
        <w:tc>
          <w:tcPr>
            <w:tcW w:w="1005" w:type="dxa"/>
          </w:tcPr>
          <w:p>
            <w:pPr>
              <w:pStyle w:val="TableParagraph"/>
              <w:rPr>
                <w:sz w:val="21"/>
              </w:rPr>
            </w:pPr>
          </w:p>
          <w:p>
            <w:pPr>
              <w:pStyle w:val="TableParagraph"/>
              <w:rPr>
                <w:sz w:val="21"/>
              </w:rPr>
            </w:pPr>
          </w:p>
          <w:p>
            <w:pPr>
              <w:pStyle w:val="TableParagraph"/>
              <w:rPr>
                <w:sz w:val="21"/>
              </w:rPr>
            </w:pPr>
          </w:p>
          <w:p>
            <w:pPr>
              <w:pStyle w:val="TableParagraph"/>
              <w:spacing w:before="38"/>
              <w:rPr>
                <w:sz w:val="21"/>
              </w:rPr>
            </w:pPr>
          </w:p>
          <w:p>
            <w:pPr>
              <w:pStyle w:val="TableParagraph"/>
              <w:ind w:left="107"/>
              <w:jc w:val="center"/>
              <w:rPr>
                <w:sz w:val="21"/>
              </w:rPr>
            </w:pPr>
            <w:r>
              <w:rPr>
                <w:color w:val="0F0F0F"/>
                <w:spacing w:val="-4"/>
                <w:w w:val="105"/>
                <w:sz w:val="21"/>
              </w:rPr>
              <w:t>High</w:t>
            </w:r>
          </w:p>
        </w:tc>
        <w:tc>
          <w:tcPr>
            <w:tcW w:w="1341" w:type="dxa"/>
          </w:tcPr>
          <w:p>
            <w:pPr>
              <w:pStyle w:val="TableParagraph"/>
              <w:rPr>
                <w:sz w:val="21"/>
              </w:rPr>
            </w:pPr>
          </w:p>
          <w:p>
            <w:pPr>
              <w:pStyle w:val="TableParagraph"/>
              <w:rPr>
                <w:sz w:val="21"/>
              </w:rPr>
            </w:pPr>
          </w:p>
          <w:p>
            <w:pPr>
              <w:pStyle w:val="TableParagraph"/>
              <w:rPr>
                <w:sz w:val="21"/>
              </w:rPr>
            </w:pPr>
          </w:p>
          <w:p>
            <w:pPr>
              <w:pStyle w:val="TableParagraph"/>
              <w:spacing w:before="38"/>
              <w:rPr>
                <w:sz w:val="21"/>
              </w:rPr>
            </w:pPr>
          </w:p>
          <w:p>
            <w:pPr>
              <w:pStyle w:val="TableParagraph"/>
              <w:ind w:left="107"/>
              <w:jc w:val="center"/>
              <w:rPr>
                <w:sz w:val="21"/>
              </w:rPr>
            </w:pPr>
            <w:r>
              <w:rPr>
                <w:color w:val="0F0F0F"/>
                <w:spacing w:val="-4"/>
                <w:w w:val="105"/>
                <w:sz w:val="21"/>
              </w:rPr>
              <w:t>High</w:t>
            </w:r>
          </w:p>
        </w:tc>
        <w:tc>
          <w:tcPr>
            <w:tcW w:w="4046" w:type="dxa"/>
          </w:tcPr>
          <w:p>
            <w:pPr>
              <w:pStyle w:val="TableParagraph"/>
              <w:spacing w:before="3"/>
              <w:rPr>
                <w:sz w:val="21"/>
              </w:rPr>
            </w:pPr>
          </w:p>
          <w:p>
            <w:pPr>
              <w:pStyle w:val="TableParagraph"/>
              <w:spacing w:line="252" w:lineRule="auto" w:before="1"/>
              <w:ind w:left="207" w:hanging="4"/>
              <w:rPr>
                <w:sz w:val="21"/>
              </w:rPr>
            </w:pPr>
            <w:r>
              <w:rPr>
                <w:color w:val="0F0F0F"/>
                <w:w w:val="105"/>
                <w:sz w:val="21"/>
              </w:rPr>
              <w:t>Utilizing an iterative and incremental development process, such as RUP, will enable requirement changes and the incorporation of</w:t>
            </w:r>
            <w:r>
              <w:rPr>
                <w:color w:val="0F0F0F"/>
                <w:spacing w:val="-11"/>
                <w:w w:val="105"/>
                <w:sz w:val="21"/>
              </w:rPr>
              <w:t> </w:t>
            </w:r>
            <w:r>
              <w:rPr>
                <w:color w:val="0F0F0F"/>
                <w:w w:val="105"/>
                <w:sz w:val="21"/>
              </w:rPr>
              <w:t>new</w:t>
            </w:r>
            <w:r>
              <w:rPr>
                <w:color w:val="0F0F0F"/>
                <w:spacing w:val="-5"/>
                <w:w w:val="105"/>
                <w:sz w:val="21"/>
              </w:rPr>
              <w:t> </w:t>
            </w:r>
            <w:r>
              <w:rPr>
                <w:color w:val="0F0F0F"/>
                <w:w w:val="105"/>
                <w:sz w:val="21"/>
              </w:rPr>
              <w:t>features.</w:t>
            </w:r>
            <w:r>
              <w:rPr>
                <w:color w:val="0F0F0F"/>
                <w:spacing w:val="-3"/>
                <w:w w:val="105"/>
                <w:sz w:val="21"/>
              </w:rPr>
              <w:t> </w:t>
            </w:r>
            <w:r>
              <w:rPr>
                <w:color w:val="0F0F0F"/>
                <w:w w:val="105"/>
                <w:sz w:val="21"/>
              </w:rPr>
              <w:t>It</w:t>
            </w:r>
            <w:r>
              <w:rPr>
                <w:color w:val="0F0F0F"/>
                <w:spacing w:val="-6"/>
                <w:w w:val="105"/>
                <w:sz w:val="21"/>
              </w:rPr>
              <w:t> </w:t>
            </w:r>
            <w:r>
              <w:rPr>
                <w:color w:val="0F0F0F"/>
                <w:w w:val="105"/>
                <w:sz w:val="21"/>
              </w:rPr>
              <w:t>is</w:t>
            </w:r>
            <w:r>
              <w:rPr>
                <w:color w:val="0F0F0F"/>
                <w:spacing w:val="-9"/>
                <w:w w:val="105"/>
                <w:sz w:val="21"/>
              </w:rPr>
              <w:t> </w:t>
            </w:r>
            <w:r>
              <w:rPr>
                <w:color w:val="0F0F0F"/>
                <w:w w:val="105"/>
                <w:sz w:val="21"/>
              </w:rPr>
              <w:t>vital</w:t>
            </w:r>
            <w:r>
              <w:rPr>
                <w:color w:val="0F0F0F"/>
                <w:spacing w:val="-6"/>
                <w:w w:val="105"/>
                <w:sz w:val="21"/>
              </w:rPr>
              <w:t> </w:t>
            </w:r>
            <w:r>
              <w:rPr>
                <w:color w:val="0F0F0F"/>
                <w:w w:val="105"/>
                <w:sz w:val="21"/>
              </w:rPr>
              <w:t>to develop the system in modules so that if requirements change, there are as few deferrals as possible.</w:t>
            </w:r>
          </w:p>
        </w:tc>
      </w:tr>
      <w:tr>
        <w:trPr>
          <w:trHeight w:val="2536" w:hRule="atLeast"/>
        </w:trPr>
        <w:tc>
          <w:tcPr>
            <w:tcW w:w="3514" w:type="dxa"/>
          </w:tcPr>
          <w:p>
            <w:pPr>
              <w:pStyle w:val="TableParagraph"/>
              <w:spacing w:before="129"/>
              <w:rPr>
                <w:sz w:val="21"/>
              </w:rPr>
            </w:pPr>
          </w:p>
          <w:p>
            <w:pPr>
              <w:pStyle w:val="TableParagraph"/>
              <w:ind w:left="207"/>
              <w:rPr>
                <w:sz w:val="21"/>
              </w:rPr>
            </w:pPr>
            <w:r>
              <w:rPr>
                <w:color w:val="0F0F0F"/>
                <w:w w:val="105"/>
                <w:sz w:val="21"/>
              </w:rPr>
              <w:t>Deficiency</w:t>
            </w:r>
            <w:r>
              <w:rPr>
                <w:color w:val="0F0F0F"/>
                <w:spacing w:val="8"/>
                <w:w w:val="105"/>
                <w:sz w:val="21"/>
              </w:rPr>
              <w:t> </w:t>
            </w:r>
            <w:r>
              <w:rPr>
                <w:color w:val="0F0F0F"/>
                <w:w w:val="105"/>
                <w:sz w:val="21"/>
              </w:rPr>
              <w:t>of</w:t>
            </w:r>
            <w:r>
              <w:rPr>
                <w:color w:val="0F0F0F"/>
                <w:spacing w:val="-11"/>
                <w:w w:val="105"/>
                <w:sz w:val="21"/>
              </w:rPr>
              <w:t> </w:t>
            </w:r>
            <w:r>
              <w:rPr>
                <w:color w:val="0F0F0F"/>
                <w:spacing w:val="-2"/>
                <w:w w:val="105"/>
                <w:sz w:val="21"/>
              </w:rPr>
              <w:t>datasets</w:t>
            </w:r>
          </w:p>
          <w:p>
            <w:pPr>
              <w:pStyle w:val="TableParagraph"/>
              <w:spacing w:line="252" w:lineRule="auto" w:before="18"/>
              <w:ind w:left="205" w:right="105"/>
              <w:rPr>
                <w:sz w:val="21"/>
              </w:rPr>
            </w:pPr>
            <w:r>
              <w:rPr>
                <w:color w:val="0F0F0F"/>
                <w:w w:val="105"/>
                <w:sz w:val="21"/>
              </w:rPr>
              <w:t>In this project we have used deep learning CNN algorithm, for it to predict the diseases, we need to train</w:t>
            </w:r>
            <w:r>
              <w:rPr>
                <w:color w:val="0F0F0F"/>
                <w:spacing w:val="-6"/>
                <w:w w:val="105"/>
                <w:sz w:val="21"/>
              </w:rPr>
              <w:t> </w:t>
            </w:r>
            <w:r>
              <w:rPr>
                <w:color w:val="0F0F0F"/>
                <w:w w:val="105"/>
                <w:sz w:val="21"/>
              </w:rPr>
              <w:t>the</w:t>
            </w:r>
            <w:r>
              <w:rPr>
                <w:color w:val="0F0F0F"/>
                <w:spacing w:val="-12"/>
                <w:w w:val="105"/>
                <w:sz w:val="21"/>
              </w:rPr>
              <w:t> </w:t>
            </w:r>
            <w:r>
              <w:rPr>
                <w:color w:val="0F0F0F"/>
                <w:w w:val="105"/>
                <w:sz w:val="21"/>
              </w:rPr>
              <w:t>DL</w:t>
            </w:r>
            <w:r>
              <w:rPr>
                <w:color w:val="0F0F0F"/>
                <w:spacing w:val="-9"/>
                <w:w w:val="105"/>
                <w:sz w:val="21"/>
              </w:rPr>
              <w:t> </w:t>
            </w:r>
            <w:r>
              <w:rPr>
                <w:color w:val="0F0F0F"/>
                <w:w w:val="105"/>
                <w:sz w:val="21"/>
              </w:rPr>
              <w:t>model</w:t>
            </w:r>
            <w:r>
              <w:rPr>
                <w:color w:val="0F0F0F"/>
                <w:spacing w:val="-7"/>
                <w:w w:val="105"/>
                <w:sz w:val="21"/>
              </w:rPr>
              <w:t> </w:t>
            </w:r>
            <w:r>
              <w:rPr>
                <w:color w:val="0F0F0F"/>
                <w:w w:val="105"/>
                <w:sz w:val="21"/>
              </w:rPr>
              <w:t>and</w:t>
            </w:r>
            <w:r>
              <w:rPr>
                <w:color w:val="0F0F0F"/>
                <w:spacing w:val="-3"/>
                <w:w w:val="105"/>
                <w:sz w:val="21"/>
              </w:rPr>
              <w:t> </w:t>
            </w:r>
            <w:r>
              <w:rPr>
                <w:color w:val="0F0F0F"/>
                <w:w w:val="105"/>
                <w:sz w:val="21"/>
              </w:rPr>
              <w:t>there</w:t>
            </w:r>
            <w:r>
              <w:rPr>
                <w:color w:val="0F0F0F"/>
                <w:spacing w:val="-6"/>
                <w:w w:val="105"/>
                <w:sz w:val="21"/>
              </w:rPr>
              <w:t> </w:t>
            </w:r>
            <w:r>
              <w:rPr>
                <w:color w:val="0F0F0F"/>
                <w:w w:val="105"/>
                <w:sz w:val="21"/>
              </w:rPr>
              <w:t>should sufficient data sets to train the </w:t>
            </w:r>
            <w:r>
              <w:rPr>
                <w:color w:val="0F0F0F"/>
                <w:spacing w:val="-2"/>
                <w:w w:val="105"/>
                <w:sz w:val="21"/>
              </w:rPr>
              <w:t>models.</w:t>
            </w:r>
          </w:p>
        </w:tc>
        <w:tc>
          <w:tcPr>
            <w:tcW w:w="1005" w:type="dxa"/>
            <w:tcBorders>
              <w:righ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163"/>
              <w:rPr>
                <w:sz w:val="21"/>
              </w:rPr>
            </w:pPr>
          </w:p>
          <w:p>
            <w:pPr>
              <w:pStyle w:val="TableParagraph"/>
              <w:spacing w:before="1"/>
              <w:ind w:left="105"/>
              <w:jc w:val="center"/>
              <w:rPr>
                <w:sz w:val="21"/>
              </w:rPr>
            </w:pPr>
            <w:r>
              <w:rPr>
                <w:color w:val="0F0F0F"/>
                <w:spacing w:val="-5"/>
                <w:w w:val="105"/>
                <w:sz w:val="21"/>
              </w:rPr>
              <w:t>Low</w:t>
            </w:r>
          </w:p>
        </w:tc>
        <w:tc>
          <w:tcPr>
            <w:tcW w:w="1341" w:type="dxa"/>
            <w:tcBorders>
              <w:lef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168"/>
              <w:rPr>
                <w:sz w:val="21"/>
              </w:rPr>
            </w:pPr>
          </w:p>
          <w:p>
            <w:pPr>
              <w:pStyle w:val="TableParagraph"/>
              <w:ind w:left="110"/>
              <w:jc w:val="center"/>
              <w:rPr>
                <w:sz w:val="21"/>
              </w:rPr>
            </w:pPr>
            <w:r>
              <w:rPr>
                <w:color w:val="0F0F0F"/>
                <w:spacing w:val="-5"/>
                <w:w w:val="105"/>
                <w:sz w:val="21"/>
              </w:rPr>
              <w:t>Low</w:t>
            </w:r>
          </w:p>
        </w:tc>
        <w:tc>
          <w:tcPr>
            <w:tcW w:w="4046" w:type="dxa"/>
          </w:tcPr>
          <w:p>
            <w:pPr>
              <w:pStyle w:val="TableParagraph"/>
              <w:spacing w:line="252" w:lineRule="auto"/>
              <w:ind w:left="205" w:right="146" w:firstLine="2"/>
              <w:rPr>
                <w:sz w:val="21"/>
              </w:rPr>
            </w:pPr>
            <w:r>
              <w:rPr>
                <w:color w:val="0F0F0F"/>
                <w:w w:val="105"/>
                <w:sz w:val="21"/>
              </w:rPr>
              <w:t>Prior to the project while researching about the concept we discovered that there are free datasets available even before committing to the project. To minimize relying on services or subscriptions,</w:t>
            </w:r>
            <w:r>
              <w:rPr>
                <w:color w:val="0F0F0F"/>
                <w:spacing w:val="-12"/>
                <w:w w:val="105"/>
                <w:sz w:val="21"/>
              </w:rPr>
              <w:t> </w:t>
            </w:r>
            <w:r>
              <w:rPr>
                <w:color w:val="0F0F0F"/>
                <w:w w:val="105"/>
                <w:sz w:val="21"/>
              </w:rPr>
              <w:t>data</w:t>
            </w:r>
            <w:r>
              <w:rPr>
                <w:color w:val="0F0F0F"/>
                <w:spacing w:val="-5"/>
                <w:w w:val="105"/>
                <w:sz w:val="21"/>
              </w:rPr>
              <w:t> </w:t>
            </w:r>
            <w:r>
              <w:rPr>
                <w:color w:val="0F0F0F"/>
                <w:w w:val="105"/>
                <w:sz w:val="21"/>
              </w:rPr>
              <w:t>should be</w:t>
            </w:r>
            <w:r>
              <w:rPr>
                <w:color w:val="0F0F0F"/>
                <w:spacing w:val="-4"/>
                <w:w w:val="105"/>
                <w:sz w:val="21"/>
              </w:rPr>
              <w:t> </w:t>
            </w:r>
            <w:r>
              <w:rPr>
                <w:color w:val="0F0F0F"/>
                <w:w w:val="105"/>
                <w:sz w:val="21"/>
              </w:rPr>
              <w:t>gathered from the beginning. If data is still unavailable, less data-intensive</w:t>
            </w:r>
          </w:p>
          <w:p>
            <w:pPr>
              <w:pStyle w:val="TableParagraph"/>
              <w:spacing w:line="247" w:lineRule="auto"/>
              <w:ind w:left="208"/>
              <w:rPr>
                <w:sz w:val="21"/>
              </w:rPr>
            </w:pPr>
            <w:r>
              <w:rPr>
                <w:color w:val="0F0F0F"/>
                <w:w w:val="105"/>
                <w:sz w:val="21"/>
              </w:rPr>
              <w:t>alternatives</w:t>
            </w:r>
            <w:r>
              <w:rPr>
                <w:color w:val="0F0F0F"/>
                <w:spacing w:val="-7"/>
                <w:w w:val="105"/>
                <w:sz w:val="21"/>
              </w:rPr>
              <w:t> </w:t>
            </w:r>
            <w:r>
              <w:rPr>
                <w:color w:val="0F0F0F"/>
                <w:w w:val="105"/>
                <w:sz w:val="21"/>
              </w:rPr>
              <w:t>such</w:t>
            </w:r>
            <w:r>
              <w:rPr>
                <w:color w:val="0F0F0F"/>
                <w:spacing w:val="-7"/>
                <w:w w:val="105"/>
                <w:sz w:val="21"/>
              </w:rPr>
              <w:t> </w:t>
            </w:r>
            <w:r>
              <w:rPr>
                <w:color w:val="0F0F0F"/>
                <w:w w:val="105"/>
                <w:sz w:val="21"/>
              </w:rPr>
              <w:t>as</w:t>
            </w:r>
            <w:r>
              <w:rPr>
                <w:color w:val="0F0F0F"/>
                <w:spacing w:val="-14"/>
                <w:w w:val="105"/>
                <w:sz w:val="21"/>
              </w:rPr>
              <w:t> </w:t>
            </w:r>
            <w:r>
              <w:rPr>
                <w:color w:val="0F0F0F"/>
                <w:w w:val="105"/>
                <w:sz w:val="21"/>
              </w:rPr>
              <w:t>ontologies</w:t>
            </w:r>
            <w:r>
              <w:rPr>
                <w:color w:val="0F0F0F"/>
                <w:spacing w:val="-2"/>
                <w:w w:val="105"/>
                <w:sz w:val="21"/>
              </w:rPr>
              <w:t> </w:t>
            </w:r>
            <w:r>
              <w:rPr>
                <w:color w:val="0F0F0F"/>
                <w:w w:val="105"/>
                <w:sz w:val="21"/>
              </w:rPr>
              <w:t>may</w:t>
            </w:r>
            <w:r>
              <w:rPr>
                <w:color w:val="0F0F0F"/>
                <w:spacing w:val="-8"/>
                <w:w w:val="105"/>
                <w:sz w:val="21"/>
              </w:rPr>
              <w:t> </w:t>
            </w:r>
            <w:r>
              <w:rPr>
                <w:color w:val="0F0F0F"/>
                <w:w w:val="105"/>
                <w:sz w:val="21"/>
              </w:rPr>
              <w:t>be </w:t>
            </w:r>
            <w:r>
              <w:rPr>
                <w:color w:val="0F0F0F"/>
                <w:spacing w:val="-2"/>
                <w:w w:val="105"/>
                <w:sz w:val="21"/>
              </w:rPr>
              <w:t>considered.</w:t>
            </w:r>
          </w:p>
        </w:tc>
      </w:tr>
      <w:tr>
        <w:trPr>
          <w:trHeight w:val="2536" w:hRule="atLeast"/>
        </w:trPr>
        <w:tc>
          <w:tcPr>
            <w:tcW w:w="3514" w:type="dxa"/>
          </w:tcPr>
          <w:p>
            <w:pPr>
              <w:pStyle w:val="TableParagraph"/>
              <w:spacing w:before="129"/>
              <w:rPr>
                <w:sz w:val="21"/>
              </w:rPr>
            </w:pPr>
          </w:p>
          <w:p>
            <w:pPr>
              <w:pStyle w:val="TableParagraph"/>
              <w:spacing w:line="252" w:lineRule="auto"/>
              <w:ind w:left="205" w:right="189"/>
              <w:rPr>
                <w:sz w:val="21"/>
              </w:rPr>
            </w:pPr>
            <w:r>
              <w:rPr>
                <w:color w:val="0F0F0F"/>
                <w:w w:val="105"/>
                <w:sz w:val="21"/>
              </w:rPr>
              <w:t>Inadequate</w:t>
            </w:r>
            <w:r>
              <w:rPr>
                <w:color w:val="0F0F0F"/>
                <w:spacing w:val="-11"/>
                <w:w w:val="105"/>
                <w:sz w:val="21"/>
              </w:rPr>
              <w:t> </w:t>
            </w:r>
            <w:r>
              <w:rPr>
                <w:color w:val="0F0F0F"/>
                <w:w w:val="105"/>
                <w:sz w:val="21"/>
              </w:rPr>
              <w:t>availability</w:t>
            </w:r>
            <w:r>
              <w:rPr>
                <w:color w:val="0F0F0F"/>
                <w:spacing w:val="-11"/>
                <w:w w:val="105"/>
                <w:sz w:val="21"/>
              </w:rPr>
              <w:t> </w:t>
            </w:r>
            <w:r>
              <w:rPr>
                <w:color w:val="0F0F0F"/>
                <w:w w:val="105"/>
                <w:sz w:val="21"/>
              </w:rPr>
              <w:t>and</w:t>
            </w:r>
            <w:r>
              <w:rPr>
                <w:color w:val="0F0F0F"/>
                <w:spacing w:val="-13"/>
                <w:w w:val="105"/>
                <w:sz w:val="21"/>
              </w:rPr>
              <w:t> </w:t>
            </w:r>
            <w:r>
              <w:rPr>
                <w:color w:val="0F0F0F"/>
                <w:w w:val="105"/>
                <w:sz w:val="21"/>
              </w:rPr>
              <w:t>support when it comes to software </w:t>
            </w:r>
            <w:r>
              <w:rPr>
                <w:color w:val="0F0F0F"/>
                <w:spacing w:val="-2"/>
                <w:w w:val="105"/>
                <w:sz w:val="21"/>
              </w:rPr>
              <w:t>resources</w:t>
            </w:r>
          </w:p>
          <w:p>
            <w:pPr>
              <w:pStyle w:val="TableParagraph"/>
              <w:spacing w:line="252" w:lineRule="auto" w:before="4"/>
              <w:ind w:left="206" w:right="28" w:firstLine="1"/>
              <w:rPr>
                <w:sz w:val="21"/>
              </w:rPr>
            </w:pPr>
            <w:r>
              <w:rPr>
                <w:color w:val="0F0F0F"/>
                <w:w w:val="105"/>
                <w:sz w:val="21"/>
              </w:rPr>
              <w:t>Software</w:t>
            </w:r>
            <w:r>
              <w:rPr>
                <w:color w:val="0F0F0F"/>
                <w:spacing w:val="-4"/>
                <w:w w:val="105"/>
                <w:sz w:val="21"/>
              </w:rPr>
              <w:t> </w:t>
            </w:r>
            <w:r>
              <w:rPr>
                <w:color w:val="0F0F0F"/>
                <w:w w:val="105"/>
                <w:sz w:val="21"/>
              </w:rPr>
              <w:t>components</w:t>
            </w:r>
            <w:r>
              <w:rPr>
                <w:color w:val="0F0F0F"/>
                <w:spacing w:val="-6"/>
                <w:w w:val="105"/>
                <w:sz w:val="21"/>
              </w:rPr>
              <w:t> </w:t>
            </w:r>
            <w:r>
              <w:rPr>
                <w:color w:val="0F0F0F"/>
                <w:w w:val="105"/>
                <w:sz w:val="21"/>
              </w:rPr>
              <w:t>such</w:t>
            </w:r>
            <w:r>
              <w:rPr>
                <w:color w:val="0F0F0F"/>
                <w:spacing w:val="-4"/>
                <w:w w:val="105"/>
                <w:sz w:val="21"/>
              </w:rPr>
              <w:t> </w:t>
            </w:r>
            <w:r>
              <w:rPr>
                <w:color w:val="0F0F0F"/>
                <w:w w:val="105"/>
                <w:sz w:val="21"/>
              </w:rPr>
              <w:t>as</w:t>
            </w:r>
            <w:r>
              <w:rPr>
                <w:color w:val="0F0F0F"/>
                <w:spacing w:val="-14"/>
                <w:w w:val="105"/>
                <w:sz w:val="21"/>
              </w:rPr>
              <w:t> </w:t>
            </w:r>
            <w:r>
              <w:rPr>
                <w:color w:val="0F0F0F"/>
                <w:w w:val="105"/>
                <w:sz w:val="21"/>
              </w:rPr>
              <w:t>APis, relevant plugins sometimes is unavailable or expensive, therefore inadequate availability.</w:t>
            </w:r>
          </w:p>
        </w:tc>
        <w:tc>
          <w:tcPr>
            <w:tcW w:w="1005" w:type="dxa"/>
            <w:tcBorders>
              <w:righ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164"/>
              <w:rPr>
                <w:sz w:val="21"/>
              </w:rPr>
            </w:pPr>
          </w:p>
          <w:p>
            <w:pPr>
              <w:pStyle w:val="TableParagraph"/>
              <w:ind w:left="105"/>
              <w:jc w:val="center"/>
              <w:rPr>
                <w:sz w:val="21"/>
              </w:rPr>
            </w:pPr>
            <w:r>
              <w:rPr>
                <w:color w:val="0F0F0F"/>
                <w:spacing w:val="-5"/>
                <w:w w:val="105"/>
                <w:sz w:val="21"/>
              </w:rPr>
              <w:t>Low</w:t>
            </w:r>
          </w:p>
        </w:tc>
        <w:tc>
          <w:tcPr>
            <w:tcW w:w="1341" w:type="dxa"/>
            <w:tcBorders>
              <w:lef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169"/>
              <w:rPr>
                <w:sz w:val="21"/>
              </w:rPr>
            </w:pPr>
          </w:p>
          <w:p>
            <w:pPr>
              <w:pStyle w:val="TableParagraph"/>
              <w:ind w:left="110" w:right="1"/>
              <w:jc w:val="center"/>
              <w:rPr>
                <w:sz w:val="21"/>
              </w:rPr>
            </w:pPr>
            <w:r>
              <w:rPr>
                <w:color w:val="0F0F0F"/>
                <w:spacing w:val="-4"/>
                <w:w w:val="105"/>
                <w:sz w:val="21"/>
              </w:rPr>
              <w:t>High</w:t>
            </w:r>
          </w:p>
        </w:tc>
        <w:tc>
          <w:tcPr>
            <w:tcW w:w="4046" w:type="dxa"/>
          </w:tcPr>
          <w:p>
            <w:pPr>
              <w:pStyle w:val="TableParagraph"/>
              <w:spacing w:line="252" w:lineRule="auto"/>
              <w:ind w:left="205" w:right="146" w:firstLine="4"/>
              <w:rPr>
                <w:sz w:val="21"/>
              </w:rPr>
            </w:pPr>
            <w:r>
              <w:rPr>
                <w:color w:val="0F0F0F"/>
                <w:w w:val="105"/>
                <w:sz w:val="21"/>
              </w:rPr>
              <w:t>The relevant IDEs, APis, plugins, and software components are addressed and researched</w:t>
            </w:r>
            <w:r>
              <w:rPr>
                <w:color w:val="0F0F0F"/>
                <w:spacing w:val="-9"/>
                <w:w w:val="105"/>
                <w:sz w:val="21"/>
              </w:rPr>
              <w:t> </w:t>
            </w:r>
            <w:r>
              <w:rPr>
                <w:color w:val="0F0F0F"/>
                <w:w w:val="105"/>
                <w:sz w:val="21"/>
              </w:rPr>
              <w:t>prior</w:t>
            </w:r>
            <w:r>
              <w:rPr>
                <w:color w:val="0F0F0F"/>
                <w:spacing w:val="-9"/>
                <w:w w:val="105"/>
                <w:sz w:val="21"/>
              </w:rPr>
              <w:t> </w:t>
            </w:r>
            <w:r>
              <w:rPr>
                <w:color w:val="0F0F0F"/>
                <w:w w:val="105"/>
                <w:sz w:val="21"/>
              </w:rPr>
              <w:t>to</w:t>
            </w:r>
            <w:r>
              <w:rPr>
                <w:color w:val="0F0F0F"/>
                <w:spacing w:val="-13"/>
                <w:w w:val="105"/>
                <w:sz w:val="21"/>
              </w:rPr>
              <w:t> </w:t>
            </w:r>
            <w:r>
              <w:rPr>
                <w:color w:val="0F0F0F"/>
                <w:w w:val="105"/>
                <w:sz w:val="21"/>
              </w:rPr>
              <w:t>the</w:t>
            </w:r>
            <w:r>
              <w:rPr>
                <w:color w:val="0F0F0F"/>
                <w:spacing w:val="-10"/>
                <w:w w:val="105"/>
                <w:sz w:val="21"/>
              </w:rPr>
              <w:t> </w:t>
            </w:r>
            <w:r>
              <w:rPr>
                <w:color w:val="0F0F0F"/>
                <w:w w:val="105"/>
                <w:sz w:val="21"/>
              </w:rPr>
              <w:t>commencement</w:t>
            </w:r>
            <w:r>
              <w:rPr>
                <w:color w:val="0F0F0F"/>
                <w:spacing w:val="6"/>
                <w:w w:val="105"/>
                <w:sz w:val="21"/>
              </w:rPr>
              <w:t> </w:t>
            </w:r>
            <w:r>
              <w:rPr>
                <w:color w:val="0F0F0F"/>
                <w:w w:val="105"/>
                <w:sz w:val="21"/>
              </w:rPr>
              <w:t>of the project. Since some of the requirements are simple and composed the software components needed to</w:t>
            </w:r>
            <w:r>
              <w:rPr>
                <w:color w:val="0F0F0F"/>
                <w:spacing w:val="-2"/>
                <w:w w:val="105"/>
                <w:sz w:val="21"/>
              </w:rPr>
              <w:t> </w:t>
            </w:r>
            <w:r>
              <w:rPr>
                <w:color w:val="0F0F0F"/>
                <w:w w:val="105"/>
                <w:sz w:val="21"/>
              </w:rPr>
              <w:t>fulfil can be managed. This needed to be addressed before the commencement</w:t>
            </w:r>
            <w:r>
              <w:rPr>
                <w:color w:val="0F0F0F"/>
                <w:w w:val="105"/>
                <w:sz w:val="21"/>
              </w:rPr>
              <w:t> of the project since lack of software tools</w:t>
            </w:r>
          </w:p>
          <w:p>
            <w:pPr>
              <w:pStyle w:val="TableParagraph"/>
              <w:ind w:left="208"/>
              <w:rPr>
                <w:sz w:val="21"/>
              </w:rPr>
            </w:pPr>
            <w:r>
              <w:rPr>
                <w:color w:val="0F0F0F"/>
                <w:w w:val="105"/>
                <w:sz w:val="21"/>
              </w:rPr>
              <w:t>may</w:t>
            </w:r>
            <w:r>
              <w:rPr>
                <w:color w:val="0F0F0F"/>
                <w:spacing w:val="-2"/>
                <w:w w:val="105"/>
                <w:sz w:val="21"/>
              </w:rPr>
              <w:t> </w:t>
            </w:r>
            <w:r>
              <w:rPr>
                <w:color w:val="0F0F0F"/>
                <w:w w:val="105"/>
                <w:sz w:val="21"/>
              </w:rPr>
              <w:t>cause</w:t>
            </w:r>
            <w:r>
              <w:rPr>
                <w:color w:val="0F0F0F"/>
                <w:spacing w:val="1"/>
                <w:w w:val="105"/>
                <w:sz w:val="21"/>
              </w:rPr>
              <w:t> </w:t>
            </w:r>
            <w:r>
              <w:rPr>
                <w:color w:val="0F0F0F"/>
                <w:w w:val="105"/>
                <w:sz w:val="21"/>
              </w:rPr>
              <w:t>a</w:t>
            </w:r>
            <w:r>
              <w:rPr>
                <w:color w:val="0F0F0F"/>
                <w:spacing w:val="-4"/>
                <w:w w:val="105"/>
                <w:sz w:val="21"/>
              </w:rPr>
              <w:t> </w:t>
            </w:r>
            <w:r>
              <w:rPr>
                <w:color w:val="0F0F0F"/>
                <w:spacing w:val="-2"/>
                <w:w w:val="105"/>
                <w:sz w:val="21"/>
              </w:rPr>
              <w:t>drawback.</w:t>
            </w:r>
          </w:p>
        </w:tc>
      </w:tr>
      <w:tr>
        <w:trPr>
          <w:trHeight w:val="2284" w:hRule="atLeast"/>
        </w:trPr>
        <w:tc>
          <w:tcPr>
            <w:tcW w:w="3514" w:type="dxa"/>
          </w:tcPr>
          <w:p>
            <w:pPr>
              <w:pStyle w:val="TableParagraph"/>
              <w:spacing w:line="249" w:lineRule="auto"/>
              <w:ind w:left="209" w:right="28" w:hanging="4"/>
              <w:rPr>
                <w:sz w:val="21"/>
              </w:rPr>
            </w:pPr>
            <w:r>
              <w:rPr>
                <w:color w:val="0F0F0F"/>
                <w:w w:val="105"/>
                <w:sz w:val="21"/>
              </w:rPr>
              <w:t>Inadequate availability and provisioning</w:t>
            </w:r>
            <w:r>
              <w:rPr>
                <w:color w:val="0F0F0F"/>
                <w:spacing w:val="-1"/>
                <w:w w:val="105"/>
                <w:sz w:val="21"/>
              </w:rPr>
              <w:t> </w:t>
            </w:r>
            <w:r>
              <w:rPr>
                <w:color w:val="0F0F0F"/>
                <w:w w:val="105"/>
                <w:sz w:val="21"/>
              </w:rPr>
              <w:t>when</w:t>
            </w:r>
            <w:r>
              <w:rPr>
                <w:color w:val="0F0F0F"/>
                <w:spacing w:val="-9"/>
                <w:w w:val="105"/>
                <w:sz w:val="21"/>
              </w:rPr>
              <w:t> </w:t>
            </w:r>
            <w:r>
              <w:rPr>
                <w:color w:val="0F0F0F"/>
                <w:w w:val="105"/>
                <w:sz w:val="21"/>
              </w:rPr>
              <w:t>it</w:t>
            </w:r>
            <w:r>
              <w:rPr>
                <w:color w:val="0F0F0F"/>
                <w:spacing w:val="-14"/>
                <w:w w:val="105"/>
                <w:sz w:val="21"/>
              </w:rPr>
              <w:t> </w:t>
            </w:r>
            <w:r>
              <w:rPr>
                <w:color w:val="0F0F0F"/>
                <w:w w:val="105"/>
                <w:sz w:val="21"/>
              </w:rPr>
              <w:t>comes</w:t>
            </w:r>
            <w:r>
              <w:rPr>
                <w:color w:val="0F0F0F"/>
                <w:spacing w:val="-11"/>
                <w:w w:val="105"/>
                <w:sz w:val="21"/>
              </w:rPr>
              <w:t> </w:t>
            </w:r>
            <w:r>
              <w:rPr>
                <w:color w:val="0F0F0F"/>
                <w:w w:val="105"/>
                <w:sz w:val="21"/>
              </w:rPr>
              <w:t>to hardware resources</w:t>
            </w:r>
          </w:p>
          <w:p>
            <w:pPr>
              <w:pStyle w:val="TableParagraph"/>
              <w:spacing w:line="252" w:lineRule="auto" w:before="7"/>
              <w:ind w:left="207" w:right="28"/>
              <w:rPr>
                <w:sz w:val="21"/>
              </w:rPr>
            </w:pPr>
            <w:r>
              <w:rPr>
                <w:color w:val="0F0F0F"/>
                <w:w w:val="105"/>
                <w:sz w:val="21"/>
              </w:rPr>
              <w:t>Deep learning projects can be resource</w:t>
            </w:r>
            <w:r>
              <w:rPr>
                <w:color w:val="0F0F0F"/>
                <w:spacing w:val="-8"/>
                <w:w w:val="105"/>
                <w:sz w:val="21"/>
              </w:rPr>
              <w:t> </w:t>
            </w:r>
            <w:r>
              <w:rPr>
                <w:color w:val="0F0F0F"/>
                <w:w w:val="105"/>
                <w:sz w:val="21"/>
              </w:rPr>
              <w:t>hungry.</w:t>
            </w:r>
            <w:r>
              <w:rPr>
                <w:color w:val="0F0F0F"/>
                <w:spacing w:val="-11"/>
                <w:w w:val="105"/>
                <w:sz w:val="21"/>
              </w:rPr>
              <w:t> </w:t>
            </w:r>
            <w:r>
              <w:rPr>
                <w:color w:val="0F0F0F"/>
                <w:w w:val="105"/>
                <w:sz w:val="21"/>
              </w:rPr>
              <w:t>Since</w:t>
            </w:r>
            <w:r>
              <w:rPr>
                <w:color w:val="0F0F0F"/>
                <w:spacing w:val="-11"/>
                <w:w w:val="105"/>
                <w:sz w:val="21"/>
              </w:rPr>
              <w:t> </w:t>
            </w:r>
            <w:r>
              <w:rPr>
                <w:color w:val="0F0F0F"/>
                <w:w w:val="105"/>
                <w:sz w:val="21"/>
              </w:rPr>
              <w:t>training</w:t>
            </w:r>
            <w:r>
              <w:rPr>
                <w:color w:val="0F0F0F"/>
                <w:spacing w:val="-11"/>
                <w:w w:val="105"/>
                <w:sz w:val="21"/>
              </w:rPr>
              <w:t> </w:t>
            </w:r>
            <w:r>
              <w:rPr>
                <w:color w:val="0F0F0F"/>
                <w:w w:val="105"/>
                <w:sz w:val="21"/>
              </w:rPr>
              <w:t>ML models needs a lot of hardware power, there can be a inadequate provisioning when it comes to</w:t>
            </w:r>
          </w:p>
          <w:p>
            <w:pPr>
              <w:pStyle w:val="TableParagraph"/>
              <w:spacing w:line="235" w:lineRule="exact" w:before="1"/>
              <w:ind w:left="209"/>
              <w:rPr>
                <w:sz w:val="21"/>
              </w:rPr>
            </w:pPr>
            <w:r>
              <w:rPr>
                <w:color w:val="0F0F0F"/>
                <w:w w:val="105"/>
                <w:sz w:val="21"/>
              </w:rPr>
              <w:t>hardware</w:t>
            </w:r>
            <w:r>
              <w:rPr>
                <w:color w:val="0F0F0F"/>
                <w:spacing w:val="-8"/>
                <w:w w:val="105"/>
                <w:sz w:val="21"/>
              </w:rPr>
              <w:t> </w:t>
            </w:r>
            <w:r>
              <w:rPr>
                <w:color w:val="0F0F0F"/>
                <w:spacing w:val="-2"/>
                <w:w w:val="105"/>
                <w:sz w:val="21"/>
              </w:rPr>
              <w:t>resources.</w:t>
            </w:r>
          </w:p>
        </w:tc>
        <w:tc>
          <w:tcPr>
            <w:tcW w:w="1005" w:type="dxa"/>
            <w:tcBorders>
              <w:righ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44"/>
              <w:rPr>
                <w:sz w:val="21"/>
              </w:rPr>
            </w:pPr>
          </w:p>
          <w:p>
            <w:pPr>
              <w:pStyle w:val="TableParagraph"/>
              <w:ind w:left="105" w:right="1"/>
              <w:jc w:val="center"/>
              <w:rPr>
                <w:sz w:val="21"/>
              </w:rPr>
            </w:pPr>
            <w:r>
              <w:rPr>
                <w:color w:val="0F0F0F"/>
                <w:spacing w:val="-4"/>
                <w:w w:val="105"/>
                <w:sz w:val="21"/>
              </w:rPr>
              <w:t>High</w:t>
            </w:r>
          </w:p>
        </w:tc>
        <w:tc>
          <w:tcPr>
            <w:tcW w:w="1341" w:type="dxa"/>
            <w:tcBorders>
              <w:left w:val="single" w:sz="2" w:space="0" w:color="000000"/>
            </w:tcBorders>
          </w:tcPr>
          <w:p>
            <w:pPr>
              <w:pStyle w:val="TableParagraph"/>
              <w:rPr>
                <w:sz w:val="21"/>
              </w:rPr>
            </w:pPr>
          </w:p>
          <w:p>
            <w:pPr>
              <w:pStyle w:val="TableParagraph"/>
              <w:rPr>
                <w:sz w:val="21"/>
              </w:rPr>
            </w:pPr>
          </w:p>
          <w:p>
            <w:pPr>
              <w:pStyle w:val="TableParagraph"/>
              <w:rPr>
                <w:sz w:val="21"/>
              </w:rPr>
            </w:pPr>
          </w:p>
          <w:p>
            <w:pPr>
              <w:pStyle w:val="TableParagraph"/>
              <w:spacing w:before="44"/>
              <w:rPr>
                <w:sz w:val="21"/>
              </w:rPr>
            </w:pPr>
          </w:p>
          <w:p>
            <w:pPr>
              <w:pStyle w:val="TableParagraph"/>
              <w:ind w:left="110" w:right="1"/>
              <w:jc w:val="center"/>
              <w:rPr>
                <w:sz w:val="21"/>
              </w:rPr>
            </w:pPr>
            <w:r>
              <w:rPr>
                <w:color w:val="0F0F0F"/>
                <w:spacing w:val="-4"/>
                <w:w w:val="105"/>
                <w:sz w:val="21"/>
              </w:rPr>
              <w:t>High</w:t>
            </w:r>
          </w:p>
        </w:tc>
        <w:tc>
          <w:tcPr>
            <w:tcW w:w="4046" w:type="dxa"/>
          </w:tcPr>
          <w:p>
            <w:pPr>
              <w:pStyle w:val="TableParagraph"/>
              <w:rPr>
                <w:sz w:val="21"/>
              </w:rPr>
            </w:pPr>
          </w:p>
          <w:p>
            <w:pPr>
              <w:pStyle w:val="TableParagraph"/>
              <w:spacing w:before="23"/>
              <w:rPr>
                <w:sz w:val="21"/>
              </w:rPr>
            </w:pPr>
          </w:p>
          <w:p>
            <w:pPr>
              <w:pStyle w:val="TableParagraph"/>
              <w:spacing w:line="252" w:lineRule="auto"/>
              <w:ind w:left="207" w:right="180" w:hanging="1"/>
              <w:rPr>
                <w:sz w:val="21"/>
              </w:rPr>
            </w:pPr>
            <w:r>
              <w:rPr>
                <w:color w:val="0F0F0F"/>
                <w:w w:val="105"/>
                <w:sz w:val="21"/>
              </w:rPr>
              <w:t>Hardware requirement analysis prior to the</w:t>
            </w:r>
            <w:r>
              <w:rPr>
                <w:color w:val="0F0F0F"/>
                <w:spacing w:val="-6"/>
                <w:w w:val="105"/>
                <w:sz w:val="21"/>
              </w:rPr>
              <w:t> </w:t>
            </w:r>
            <w:r>
              <w:rPr>
                <w:color w:val="0F0F0F"/>
                <w:w w:val="105"/>
                <w:sz w:val="21"/>
              </w:rPr>
              <w:t>training</w:t>
            </w:r>
            <w:r>
              <w:rPr>
                <w:color w:val="0F0F0F"/>
                <w:spacing w:val="-4"/>
                <w:w w:val="105"/>
                <w:sz w:val="21"/>
              </w:rPr>
              <w:t> </w:t>
            </w:r>
            <w:r>
              <w:rPr>
                <w:color w:val="0F0F0F"/>
                <w:w w:val="105"/>
                <w:sz w:val="21"/>
              </w:rPr>
              <w:t>to</w:t>
            </w:r>
            <w:r>
              <w:rPr>
                <w:color w:val="0F0F0F"/>
                <w:spacing w:val="-9"/>
                <w:w w:val="105"/>
                <w:sz w:val="21"/>
              </w:rPr>
              <w:t> </w:t>
            </w:r>
            <w:r>
              <w:rPr>
                <w:color w:val="0F0F0F"/>
                <w:w w:val="105"/>
                <w:sz w:val="21"/>
              </w:rPr>
              <w:t>get</w:t>
            </w:r>
            <w:r>
              <w:rPr>
                <w:color w:val="0F0F0F"/>
                <w:spacing w:val="-4"/>
                <w:w w:val="105"/>
                <w:sz w:val="21"/>
              </w:rPr>
              <w:t> </w:t>
            </w:r>
            <w:r>
              <w:rPr>
                <w:color w:val="0F0F0F"/>
                <w:w w:val="105"/>
                <w:sz w:val="21"/>
              </w:rPr>
              <w:t>the</w:t>
            </w:r>
            <w:r>
              <w:rPr>
                <w:color w:val="0F0F0F"/>
                <w:spacing w:val="-11"/>
                <w:w w:val="105"/>
                <w:sz w:val="21"/>
              </w:rPr>
              <w:t> </w:t>
            </w:r>
            <w:r>
              <w:rPr>
                <w:color w:val="0F0F0F"/>
                <w:w w:val="105"/>
                <w:sz w:val="21"/>
              </w:rPr>
              <w:t>efficiency report</w:t>
            </w:r>
            <w:r>
              <w:rPr>
                <w:color w:val="0F0F0F"/>
                <w:spacing w:val="-3"/>
                <w:w w:val="105"/>
                <w:sz w:val="21"/>
              </w:rPr>
              <w:t> </w:t>
            </w:r>
            <w:r>
              <w:rPr>
                <w:color w:val="0F0F0F"/>
                <w:w w:val="105"/>
                <w:sz w:val="21"/>
              </w:rPr>
              <w:t>of existing hardware, and if</w:t>
            </w:r>
            <w:r>
              <w:rPr>
                <w:color w:val="0F0F0F"/>
                <w:spacing w:val="-1"/>
                <w:w w:val="105"/>
                <w:sz w:val="21"/>
              </w:rPr>
              <w:t> </w:t>
            </w:r>
            <w:r>
              <w:rPr>
                <w:color w:val="0F0F0F"/>
                <w:w w:val="105"/>
                <w:sz w:val="21"/>
              </w:rPr>
              <w:t>more resources are needed, cloud infrastructure such as Azure, Aws can be used.</w:t>
            </w:r>
          </w:p>
        </w:tc>
      </w:tr>
      <w:tr>
        <w:trPr>
          <w:trHeight w:val="1526" w:hRule="atLeast"/>
        </w:trPr>
        <w:tc>
          <w:tcPr>
            <w:tcW w:w="3514" w:type="dxa"/>
          </w:tcPr>
          <w:p>
            <w:pPr>
              <w:pStyle w:val="TableParagraph"/>
              <w:spacing w:line="252" w:lineRule="auto"/>
              <w:ind w:left="209" w:right="28" w:firstLine="4"/>
              <w:rPr>
                <w:sz w:val="21"/>
              </w:rPr>
            </w:pPr>
            <w:r>
              <w:rPr>
                <w:color w:val="0F0F0F"/>
                <w:w w:val="105"/>
                <w:sz w:val="21"/>
              </w:rPr>
              <w:t>Vast and wide variety of subject knowledge</w:t>
            </w:r>
            <w:r>
              <w:rPr>
                <w:color w:val="0F0F0F"/>
                <w:spacing w:val="-10"/>
                <w:w w:val="105"/>
                <w:sz w:val="21"/>
              </w:rPr>
              <w:t> </w:t>
            </w:r>
            <w:r>
              <w:rPr>
                <w:color w:val="0F0F0F"/>
                <w:w w:val="105"/>
                <w:sz w:val="21"/>
              </w:rPr>
              <w:t>is</w:t>
            </w:r>
            <w:r>
              <w:rPr>
                <w:color w:val="0F0F0F"/>
                <w:spacing w:val="-14"/>
                <w:w w:val="105"/>
                <w:sz w:val="21"/>
              </w:rPr>
              <w:t> </w:t>
            </w:r>
            <w:r>
              <w:rPr>
                <w:color w:val="0F0F0F"/>
                <w:w w:val="105"/>
                <w:sz w:val="21"/>
              </w:rPr>
              <w:t>needed</w:t>
            </w:r>
            <w:r>
              <w:rPr>
                <w:color w:val="0F0F0F"/>
                <w:spacing w:val="-10"/>
                <w:w w:val="105"/>
                <w:sz w:val="21"/>
              </w:rPr>
              <w:t> </w:t>
            </w:r>
            <w:r>
              <w:rPr>
                <w:color w:val="0F0F0F"/>
                <w:w w:val="105"/>
                <w:sz w:val="21"/>
              </w:rPr>
              <w:t>with</w:t>
            </w:r>
            <w:r>
              <w:rPr>
                <w:color w:val="0F0F0F"/>
                <w:spacing w:val="-11"/>
                <w:w w:val="105"/>
                <w:sz w:val="21"/>
              </w:rPr>
              <w:t> </w:t>
            </w:r>
            <w:r>
              <w:rPr>
                <w:color w:val="0F0F0F"/>
                <w:w w:val="105"/>
                <w:sz w:val="21"/>
              </w:rPr>
              <w:t>learning </w:t>
            </w:r>
            <w:r>
              <w:rPr>
                <w:color w:val="0F0F0F"/>
                <w:spacing w:val="-2"/>
                <w:w w:val="105"/>
                <w:sz w:val="21"/>
              </w:rPr>
              <w:t>resources.</w:t>
            </w:r>
          </w:p>
          <w:p>
            <w:pPr>
              <w:pStyle w:val="TableParagraph"/>
              <w:spacing w:before="2"/>
              <w:ind w:left="207"/>
              <w:rPr>
                <w:sz w:val="21"/>
              </w:rPr>
            </w:pPr>
            <w:r>
              <w:rPr>
                <w:color w:val="0F0F0F"/>
                <w:w w:val="105"/>
                <w:sz w:val="21"/>
              </w:rPr>
              <w:t>Since</w:t>
            </w:r>
            <w:r>
              <w:rPr>
                <w:color w:val="0F0F0F"/>
                <w:spacing w:val="3"/>
                <w:w w:val="105"/>
                <w:sz w:val="21"/>
              </w:rPr>
              <w:t> </w:t>
            </w:r>
            <w:r>
              <w:rPr>
                <w:color w:val="0F0F0F"/>
                <w:w w:val="105"/>
                <w:sz w:val="21"/>
              </w:rPr>
              <w:t>we</w:t>
            </w:r>
            <w:r>
              <w:rPr>
                <w:color w:val="0F0F0F"/>
                <w:spacing w:val="-1"/>
                <w:w w:val="105"/>
                <w:sz w:val="21"/>
              </w:rPr>
              <w:t> </w:t>
            </w:r>
            <w:r>
              <w:rPr>
                <w:color w:val="0F0F0F"/>
                <w:w w:val="105"/>
                <w:sz w:val="21"/>
              </w:rPr>
              <w:t>use</w:t>
            </w:r>
            <w:r>
              <w:rPr>
                <w:color w:val="0F0F0F"/>
                <w:spacing w:val="-5"/>
                <w:w w:val="105"/>
                <w:sz w:val="21"/>
              </w:rPr>
              <w:t> </w:t>
            </w:r>
            <w:r>
              <w:rPr>
                <w:color w:val="0F0F0F"/>
                <w:w w:val="105"/>
                <w:sz w:val="21"/>
              </w:rPr>
              <w:t>deep</w:t>
            </w:r>
            <w:r>
              <w:rPr>
                <w:color w:val="0F0F0F"/>
                <w:spacing w:val="-6"/>
                <w:w w:val="105"/>
                <w:sz w:val="21"/>
              </w:rPr>
              <w:t> </w:t>
            </w:r>
            <w:r>
              <w:rPr>
                <w:color w:val="0F0F0F"/>
                <w:w w:val="105"/>
                <w:sz w:val="21"/>
              </w:rPr>
              <w:t>learning</w:t>
            </w:r>
            <w:r>
              <w:rPr>
                <w:color w:val="0F0F0F"/>
                <w:spacing w:val="-1"/>
                <w:w w:val="105"/>
                <w:sz w:val="21"/>
              </w:rPr>
              <w:t> </w:t>
            </w:r>
            <w:r>
              <w:rPr>
                <w:color w:val="0F0F0F"/>
                <w:spacing w:val="-5"/>
                <w:w w:val="105"/>
                <w:sz w:val="21"/>
              </w:rPr>
              <w:t>CNN</w:t>
            </w:r>
          </w:p>
          <w:p>
            <w:pPr>
              <w:pStyle w:val="TableParagraph"/>
              <w:spacing w:line="250" w:lineRule="atLeast" w:before="2"/>
              <w:ind w:left="204" w:right="28" w:firstLine="3"/>
              <w:rPr>
                <w:sz w:val="21"/>
              </w:rPr>
            </w:pPr>
            <w:r>
              <w:rPr>
                <w:color w:val="0F0F0F"/>
                <w:w w:val="105"/>
                <w:sz w:val="21"/>
              </w:rPr>
              <w:t>algorithms and tools such as TensorFlow,</w:t>
            </w:r>
            <w:r>
              <w:rPr>
                <w:color w:val="0F0F0F"/>
                <w:spacing w:val="-12"/>
                <w:w w:val="105"/>
                <w:sz w:val="21"/>
              </w:rPr>
              <w:t> </w:t>
            </w:r>
            <w:r>
              <w:rPr>
                <w:color w:val="0F0F0F"/>
                <w:w w:val="105"/>
                <w:sz w:val="21"/>
              </w:rPr>
              <w:t>Jupyter</w:t>
            </w:r>
            <w:r>
              <w:rPr>
                <w:color w:val="0F0F0F"/>
                <w:spacing w:val="-12"/>
                <w:w w:val="105"/>
                <w:sz w:val="21"/>
              </w:rPr>
              <w:t> </w:t>
            </w:r>
            <w:r>
              <w:rPr>
                <w:color w:val="0F0F0F"/>
                <w:w w:val="105"/>
                <w:sz w:val="21"/>
              </w:rPr>
              <w:t>Notebook,</w:t>
            </w:r>
          </w:p>
        </w:tc>
        <w:tc>
          <w:tcPr>
            <w:tcW w:w="1005" w:type="dxa"/>
          </w:tcPr>
          <w:p>
            <w:pPr>
              <w:pStyle w:val="TableParagraph"/>
              <w:rPr>
                <w:sz w:val="21"/>
              </w:rPr>
            </w:pPr>
          </w:p>
          <w:p>
            <w:pPr>
              <w:pStyle w:val="TableParagraph"/>
              <w:spacing w:before="150"/>
              <w:rPr>
                <w:sz w:val="21"/>
              </w:rPr>
            </w:pPr>
          </w:p>
          <w:p>
            <w:pPr>
              <w:pStyle w:val="TableParagraph"/>
              <w:ind w:left="107" w:right="4"/>
              <w:jc w:val="center"/>
              <w:rPr>
                <w:sz w:val="21"/>
              </w:rPr>
            </w:pPr>
            <w:r>
              <w:rPr>
                <w:color w:val="0F0F0F"/>
                <w:spacing w:val="-4"/>
                <w:w w:val="105"/>
                <w:sz w:val="21"/>
              </w:rPr>
              <w:t>High</w:t>
            </w:r>
          </w:p>
        </w:tc>
        <w:tc>
          <w:tcPr>
            <w:tcW w:w="1341" w:type="dxa"/>
          </w:tcPr>
          <w:p>
            <w:pPr>
              <w:pStyle w:val="TableParagraph"/>
              <w:rPr>
                <w:sz w:val="21"/>
              </w:rPr>
            </w:pPr>
          </w:p>
          <w:p>
            <w:pPr>
              <w:pStyle w:val="TableParagraph"/>
              <w:spacing w:before="150"/>
              <w:rPr>
                <w:sz w:val="21"/>
              </w:rPr>
            </w:pPr>
          </w:p>
          <w:p>
            <w:pPr>
              <w:pStyle w:val="TableParagraph"/>
              <w:ind w:left="107" w:right="4"/>
              <w:jc w:val="center"/>
              <w:rPr>
                <w:sz w:val="21"/>
              </w:rPr>
            </w:pPr>
            <w:r>
              <w:rPr>
                <w:color w:val="0F0F0F"/>
                <w:spacing w:val="-5"/>
                <w:w w:val="105"/>
                <w:sz w:val="21"/>
              </w:rPr>
              <w:t>Low</w:t>
            </w:r>
          </w:p>
        </w:tc>
        <w:tc>
          <w:tcPr>
            <w:tcW w:w="4046" w:type="dxa"/>
          </w:tcPr>
          <w:p>
            <w:pPr>
              <w:pStyle w:val="TableParagraph"/>
              <w:spacing w:line="252" w:lineRule="auto" w:before="129"/>
              <w:ind w:left="205" w:right="146" w:firstLine="1"/>
              <w:rPr>
                <w:sz w:val="21"/>
              </w:rPr>
            </w:pPr>
            <w:r>
              <w:rPr>
                <w:color w:val="0F0F0F"/>
                <w:w w:val="105"/>
                <w:sz w:val="21"/>
              </w:rPr>
              <w:t>Leaming resources are provided from credible sources and implementation support is provided from respective forums</w:t>
            </w:r>
            <w:r>
              <w:rPr>
                <w:color w:val="0F0F0F"/>
                <w:spacing w:val="-8"/>
                <w:w w:val="105"/>
                <w:sz w:val="21"/>
              </w:rPr>
              <w:t> </w:t>
            </w:r>
            <w:r>
              <w:rPr>
                <w:color w:val="0F0F0F"/>
                <w:w w:val="105"/>
                <w:sz w:val="21"/>
              </w:rPr>
              <w:t>when</w:t>
            </w:r>
            <w:r>
              <w:rPr>
                <w:color w:val="0F0F0F"/>
                <w:spacing w:val="-2"/>
                <w:w w:val="105"/>
                <w:sz w:val="21"/>
              </w:rPr>
              <w:t> </w:t>
            </w:r>
            <w:r>
              <w:rPr>
                <w:color w:val="0F0F0F"/>
                <w:w w:val="105"/>
                <w:sz w:val="21"/>
              </w:rPr>
              <w:t>it</w:t>
            </w:r>
            <w:r>
              <w:rPr>
                <w:color w:val="0F0F0F"/>
                <w:spacing w:val="-14"/>
                <w:w w:val="105"/>
                <w:sz w:val="21"/>
              </w:rPr>
              <w:t> </w:t>
            </w:r>
            <w:r>
              <w:rPr>
                <w:color w:val="0F0F0F"/>
                <w:w w:val="105"/>
                <w:sz w:val="21"/>
              </w:rPr>
              <w:t>comes</w:t>
            </w:r>
            <w:r>
              <w:rPr>
                <w:color w:val="0F0F0F"/>
                <w:spacing w:val="-8"/>
                <w:w w:val="105"/>
                <w:sz w:val="21"/>
              </w:rPr>
              <w:t> </w:t>
            </w:r>
            <w:r>
              <w:rPr>
                <w:color w:val="0F0F0F"/>
                <w:w w:val="105"/>
                <w:sz w:val="21"/>
              </w:rPr>
              <w:t>to</w:t>
            </w:r>
            <w:r>
              <w:rPr>
                <w:color w:val="0F0F0F"/>
                <w:spacing w:val="-14"/>
                <w:w w:val="105"/>
                <w:sz w:val="21"/>
              </w:rPr>
              <w:t> </w:t>
            </w:r>
            <w:r>
              <w:rPr>
                <w:color w:val="0F0F0F"/>
                <w:w w:val="105"/>
                <w:sz w:val="21"/>
              </w:rPr>
              <w:t>TensorFlow and </w:t>
            </w:r>
            <w:r>
              <w:rPr>
                <w:color w:val="0F0F0F"/>
                <w:spacing w:val="-2"/>
                <w:w w:val="105"/>
                <w:sz w:val="21"/>
              </w:rPr>
              <w:t>flutter.</w:t>
            </w:r>
          </w:p>
        </w:tc>
      </w:tr>
    </w:tbl>
    <w:p>
      <w:pPr>
        <w:spacing w:after="0" w:line="252" w:lineRule="auto"/>
        <w:rPr>
          <w:sz w:val="21"/>
        </w:rPr>
        <w:sectPr>
          <w:pgSz w:w="11910" w:h="16840"/>
          <w:pgMar w:header="658" w:footer="1400" w:top="1280" w:bottom="1600" w:left="700" w:right="620"/>
        </w:sectPr>
      </w:pPr>
    </w:p>
    <w:p>
      <w:pPr>
        <w:pStyle w:val="BodyText"/>
        <w:spacing w:before="8" w:after="1"/>
        <w:rPr>
          <w:sz w:val="13"/>
        </w:rPr>
      </w:pPr>
    </w:p>
    <w:tbl>
      <w:tblPr>
        <w:tblW w:w="0" w:type="auto"/>
        <w:jc w:val="left"/>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09"/>
        <w:gridCol w:w="1003"/>
        <w:gridCol w:w="1341"/>
        <w:gridCol w:w="4051"/>
      </w:tblGrid>
      <w:tr>
        <w:trPr>
          <w:trHeight w:val="762" w:hRule="atLeast"/>
        </w:trPr>
        <w:tc>
          <w:tcPr>
            <w:tcW w:w="3509" w:type="dxa"/>
          </w:tcPr>
          <w:p>
            <w:pPr>
              <w:pStyle w:val="TableParagraph"/>
              <w:spacing w:line="225" w:lineRule="exact"/>
              <w:ind w:left="207"/>
              <w:rPr>
                <w:sz w:val="21"/>
              </w:rPr>
            </w:pPr>
            <w:r>
              <w:rPr>
                <w:color w:val="111111"/>
                <w:w w:val="105"/>
                <w:sz w:val="21"/>
              </w:rPr>
              <w:t>Kerns</w:t>
            </w:r>
            <w:r>
              <w:rPr>
                <w:color w:val="111111"/>
                <w:spacing w:val="-9"/>
                <w:w w:val="105"/>
                <w:sz w:val="21"/>
              </w:rPr>
              <w:t> </w:t>
            </w:r>
            <w:r>
              <w:rPr>
                <w:color w:val="111111"/>
                <w:w w:val="105"/>
                <w:sz w:val="21"/>
              </w:rPr>
              <w:t>and</w:t>
            </w:r>
            <w:r>
              <w:rPr>
                <w:color w:val="111111"/>
                <w:spacing w:val="-6"/>
                <w:w w:val="105"/>
                <w:sz w:val="21"/>
              </w:rPr>
              <w:t> </w:t>
            </w:r>
            <w:r>
              <w:rPr>
                <w:color w:val="111111"/>
                <w:w w:val="105"/>
                <w:sz w:val="21"/>
              </w:rPr>
              <w:t>several</w:t>
            </w:r>
            <w:r>
              <w:rPr>
                <w:color w:val="111111"/>
                <w:spacing w:val="-6"/>
                <w:w w:val="105"/>
                <w:sz w:val="21"/>
              </w:rPr>
              <w:t> </w:t>
            </w:r>
            <w:r>
              <w:rPr>
                <w:color w:val="111111"/>
                <w:w w:val="105"/>
                <w:sz w:val="21"/>
              </w:rPr>
              <w:t>other</w:t>
            </w:r>
            <w:r>
              <w:rPr>
                <w:color w:val="111111"/>
                <w:spacing w:val="-1"/>
                <w:w w:val="105"/>
                <w:sz w:val="21"/>
              </w:rPr>
              <w:t> </w:t>
            </w:r>
            <w:r>
              <w:rPr>
                <w:color w:val="111111"/>
                <w:w w:val="105"/>
                <w:sz w:val="21"/>
              </w:rPr>
              <w:t>tools,</w:t>
            </w:r>
            <w:r>
              <w:rPr>
                <w:color w:val="111111"/>
                <w:spacing w:val="-5"/>
                <w:w w:val="105"/>
                <w:sz w:val="21"/>
              </w:rPr>
              <w:t> we</w:t>
            </w:r>
          </w:p>
          <w:p>
            <w:pPr>
              <w:pStyle w:val="TableParagraph"/>
              <w:spacing w:line="247" w:lineRule="auto" w:before="13"/>
              <w:ind w:left="211" w:right="619" w:hanging="4"/>
              <w:rPr>
                <w:sz w:val="21"/>
              </w:rPr>
            </w:pPr>
            <w:r>
              <w:rPr>
                <w:color w:val="111111"/>
                <w:w w:val="105"/>
                <w:sz w:val="21"/>
              </w:rPr>
              <w:t>are</w:t>
            </w:r>
            <w:r>
              <w:rPr>
                <w:color w:val="111111"/>
                <w:spacing w:val="-6"/>
                <w:w w:val="105"/>
                <w:sz w:val="21"/>
              </w:rPr>
              <w:t> </w:t>
            </w:r>
            <w:r>
              <w:rPr>
                <w:color w:val="111111"/>
                <w:w w:val="105"/>
                <w:sz w:val="21"/>
              </w:rPr>
              <w:t>needed</w:t>
            </w:r>
            <w:r>
              <w:rPr>
                <w:color w:val="111111"/>
                <w:spacing w:val="-1"/>
                <w:w w:val="105"/>
                <w:sz w:val="21"/>
              </w:rPr>
              <w:t> </w:t>
            </w:r>
            <w:r>
              <w:rPr>
                <w:color w:val="111111"/>
                <w:w w:val="105"/>
                <w:sz w:val="21"/>
              </w:rPr>
              <w:t>to</w:t>
            </w:r>
            <w:r>
              <w:rPr>
                <w:color w:val="111111"/>
                <w:spacing w:val="-12"/>
                <w:w w:val="105"/>
                <w:sz w:val="21"/>
              </w:rPr>
              <w:t> </w:t>
            </w:r>
            <w:r>
              <w:rPr>
                <w:color w:val="111111"/>
                <w:w w:val="105"/>
                <w:sz w:val="21"/>
              </w:rPr>
              <w:t>gain</w:t>
            </w:r>
            <w:r>
              <w:rPr>
                <w:color w:val="111111"/>
                <w:spacing w:val="-4"/>
                <w:w w:val="105"/>
                <w:sz w:val="21"/>
              </w:rPr>
              <w:t> </w:t>
            </w:r>
            <w:r>
              <w:rPr>
                <w:color w:val="111111"/>
                <w:w w:val="105"/>
                <w:sz w:val="21"/>
              </w:rPr>
              <w:t>variety</w:t>
            </w:r>
            <w:r>
              <w:rPr>
                <w:color w:val="111111"/>
                <w:spacing w:val="-4"/>
                <w:w w:val="105"/>
                <w:sz w:val="21"/>
              </w:rPr>
              <w:t> </w:t>
            </w:r>
            <w:r>
              <w:rPr>
                <w:color w:val="111111"/>
                <w:w w:val="105"/>
                <w:sz w:val="21"/>
              </w:rPr>
              <w:t>and broad</w:t>
            </w:r>
            <w:r>
              <w:rPr>
                <w:color w:val="111111"/>
                <w:spacing w:val="-5"/>
                <w:w w:val="105"/>
                <w:sz w:val="21"/>
              </w:rPr>
              <w:t> </w:t>
            </w:r>
            <w:r>
              <w:rPr>
                <w:color w:val="111111"/>
                <w:w w:val="105"/>
                <w:sz w:val="21"/>
              </w:rPr>
              <w:t>spectrum of</w:t>
            </w:r>
            <w:r>
              <w:rPr>
                <w:color w:val="111111"/>
                <w:spacing w:val="-8"/>
                <w:w w:val="105"/>
                <w:sz w:val="21"/>
              </w:rPr>
              <w:t> </w:t>
            </w:r>
            <w:r>
              <w:rPr>
                <w:color w:val="111111"/>
                <w:spacing w:val="-2"/>
                <w:w w:val="105"/>
                <w:sz w:val="21"/>
              </w:rPr>
              <w:t>knowledge.</w:t>
            </w:r>
          </w:p>
        </w:tc>
        <w:tc>
          <w:tcPr>
            <w:tcW w:w="1003" w:type="dxa"/>
          </w:tcPr>
          <w:p>
            <w:pPr>
              <w:pStyle w:val="TableParagraph"/>
              <w:rPr>
                <w:sz w:val="20"/>
              </w:rPr>
            </w:pPr>
          </w:p>
        </w:tc>
        <w:tc>
          <w:tcPr>
            <w:tcW w:w="1341" w:type="dxa"/>
          </w:tcPr>
          <w:p>
            <w:pPr>
              <w:pStyle w:val="TableParagraph"/>
              <w:rPr>
                <w:sz w:val="20"/>
              </w:rPr>
            </w:pPr>
          </w:p>
        </w:tc>
        <w:tc>
          <w:tcPr>
            <w:tcW w:w="4051" w:type="dxa"/>
          </w:tcPr>
          <w:p>
            <w:pPr>
              <w:pStyle w:val="TableParagraph"/>
              <w:rPr>
                <w:sz w:val="20"/>
              </w:rPr>
            </w:pPr>
          </w:p>
        </w:tc>
      </w:tr>
    </w:tbl>
    <w:p>
      <w:pPr>
        <w:pStyle w:val="BodyText"/>
        <w:ind w:left="384"/>
        <w:jc w:val="both"/>
      </w:pPr>
      <w:r>
        <w:rPr>
          <w:color w:val="111111"/>
          <w:w w:val="105"/>
        </w:rPr>
        <w:t>Table</w:t>
      </w:r>
      <w:r>
        <w:rPr>
          <w:color w:val="111111"/>
          <w:spacing w:val="2"/>
          <w:w w:val="105"/>
        </w:rPr>
        <w:t> </w:t>
      </w:r>
      <w:r>
        <w:rPr>
          <w:color w:val="111111"/>
          <w:w w:val="105"/>
        </w:rPr>
        <w:t>3</w:t>
      </w:r>
      <w:r>
        <w:rPr>
          <w:color w:val="111111"/>
          <w:spacing w:val="-6"/>
          <w:w w:val="105"/>
        </w:rPr>
        <w:t> </w:t>
      </w:r>
      <w:r>
        <w:rPr>
          <w:color w:val="111111"/>
          <w:w w:val="105"/>
        </w:rPr>
        <w:t>Top risks</w:t>
      </w:r>
      <w:r>
        <w:rPr>
          <w:color w:val="111111"/>
          <w:spacing w:val="-3"/>
          <w:w w:val="105"/>
        </w:rPr>
        <w:t> </w:t>
      </w:r>
      <w:r>
        <w:rPr>
          <w:color w:val="111111"/>
          <w:w w:val="105"/>
        </w:rPr>
        <w:t>and</w:t>
      </w:r>
      <w:r>
        <w:rPr>
          <w:color w:val="111111"/>
          <w:spacing w:val="-3"/>
          <w:w w:val="105"/>
        </w:rPr>
        <w:t> </w:t>
      </w:r>
      <w:r>
        <w:rPr>
          <w:color w:val="111111"/>
          <w:spacing w:val="-2"/>
          <w:w w:val="105"/>
        </w:rPr>
        <w:t>mitigation</w:t>
      </w:r>
    </w:p>
    <w:p>
      <w:pPr>
        <w:pStyle w:val="BodyText"/>
      </w:pPr>
    </w:p>
    <w:p>
      <w:pPr>
        <w:pStyle w:val="BodyText"/>
      </w:pPr>
    </w:p>
    <w:p>
      <w:pPr>
        <w:pStyle w:val="BodyText"/>
        <w:spacing w:before="87"/>
      </w:pPr>
    </w:p>
    <w:p>
      <w:pPr>
        <w:pStyle w:val="Heading5"/>
        <w:numPr>
          <w:ilvl w:val="1"/>
          <w:numId w:val="12"/>
        </w:numPr>
        <w:tabs>
          <w:tab w:pos="961" w:val="left" w:leader="none"/>
        </w:tabs>
        <w:spacing w:line="240" w:lineRule="auto" w:before="0" w:after="0"/>
        <w:ind w:left="961" w:right="0" w:hanging="577"/>
        <w:jc w:val="left"/>
        <w:rPr>
          <w:color w:val="111111"/>
        </w:rPr>
      </w:pPr>
      <w:bookmarkStart w:name="_TOC_250054" w:id="40"/>
      <w:r>
        <w:rPr>
          <w:color w:val="111111"/>
        </w:rPr>
        <w:t>Chapter</w:t>
      </w:r>
      <w:r>
        <w:rPr>
          <w:color w:val="111111"/>
          <w:spacing w:val="-3"/>
        </w:rPr>
        <w:t> </w:t>
      </w:r>
      <w:bookmarkEnd w:id="40"/>
      <w:r>
        <w:rPr>
          <w:color w:val="111111"/>
          <w:spacing w:val="-2"/>
        </w:rPr>
        <w:t>Summary</w:t>
      </w:r>
    </w:p>
    <w:p>
      <w:pPr>
        <w:pStyle w:val="BodyText"/>
        <w:spacing w:line="379" w:lineRule="auto" w:before="291"/>
        <w:ind w:left="383" w:right="426" w:hanging="2"/>
        <w:jc w:val="both"/>
      </w:pPr>
      <w:r>
        <w:rPr>
          <w:color w:val="111111"/>
          <w:w w:val="105"/>
        </w:rPr>
        <w:t>Rational</w:t>
      </w:r>
      <w:r>
        <w:rPr>
          <w:color w:val="111111"/>
          <w:w w:val="105"/>
        </w:rPr>
        <w:t> Unified</w:t>
      </w:r>
      <w:r>
        <w:rPr>
          <w:color w:val="111111"/>
          <w:w w:val="105"/>
        </w:rPr>
        <w:t> Process (RUP) is an iterative software development</w:t>
      </w:r>
      <w:r>
        <w:rPr>
          <w:color w:val="111111"/>
          <w:w w:val="105"/>
        </w:rPr>
        <w:t> process that we choose as our software lifecycle</w:t>
      </w:r>
      <w:r>
        <w:rPr>
          <w:color w:val="111111"/>
          <w:spacing w:val="-14"/>
          <w:w w:val="105"/>
        </w:rPr>
        <w:t> </w:t>
      </w:r>
      <w:r>
        <w:rPr>
          <w:color w:val="111111"/>
          <w:w w:val="105"/>
        </w:rPr>
        <w:t>model.</w:t>
      </w:r>
      <w:r>
        <w:rPr>
          <w:color w:val="111111"/>
          <w:spacing w:val="-5"/>
          <w:w w:val="105"/>
        </w:rPr>
        <w:t> </w:t>
      </w:r>
      <w:r>
        <w:rPr>
          <w:color w:val="111111"/>
          <w:w w:val="105"/>
        </w:rPr>
        <w:t>Because</w:t>
      </w:r>
      <w:r>
        <w:rPr>
          <w:color w:val="111111"/>
          <w:spacing w:val="-11"/>
          <w:w w:val="105"/>
        </w:rPr>
        <w:t> </w:t>
      </w:r>
      <w:r>
        <w:rPr>
          <w:color w:val="111111"/>
          <w:w w:val="105"/>
        </w:rPr>
        <w:t>of</w:t>
      </w:r>
      <w:r>
        <w:rPr>
          <w:color w:val="111111"/>
          <w:spacing w:val="-14"/>
          <w:w w:val="105"/>
        </w:rPr>
        <w:t> </w:t>
      </w:r>
      <w:r>
        <w:rPr>
          <w:color w:val="111111"/>
          <w:w w:val="105"/>
        </w:rPr>
        <w:t>its</w:t>
      </w:r>
      <w:r>
        <w:rPr>
          <w:color w:val="111111"/>
          <w:spacing w:val="-14"/>
          <w:w w:val="105"/>
        </w:rPr>
        <w:t> </w:t>
      </w:r>
      <w:r>
        <w:rPr>
          <w:color w:val="111111"/>
          <w:w w:val="105"/>
        </w:rPr>
        <w:t>iterative</w:t>
      </w:r>
      <w:r>
        <w:rPr>
          <w:color w:val="111111"/>
          <w:spacing w:val="-14"/>
          <w:w w:val="105"/>
        </w:rPr>
        <w:t> </w:t>
      </w:r>
      <w:r>
        <w:rPr>
          <w:color w:val="111111"/>
          <w:w w:val="105"/>
        </w:rPr>
        <w:t>nature</w:t>
      </w:r>
      <w:r>
        <w:rPr>
          <w:color w:val="111111"/>
          <w:spacing w:val="-14"/>
          <w:w w:val="105"/>
        </w:rPr>
        <w:t> </w:t>
      </w:r>
      <w:r>
        <w:rPr>
          <w:color w:val="111111"/>
          <w:w w:val="105"/>
        </w:rPr>
        <w:t>and</w:t>
      </w:r>
      <w:r>
        <w:rPr>
          <w:color w:val="111111"/>
          <w:spacing w:val="-12"/>
          <w:w w:val="105"/>
        </w:rPr>
        <w:t> </w:t>
      </w:r>
      <w:r>
        <w:rPr>
          <w:color w:val="111111"/>
          <w:w w:val="105"/>
        </w:rPr>
        <w:t>implementation</w:t>
      </w:r>
      <w:r>
        <w:rPr>
          <w:color w:val="111111"/>
          <w:spacing w:val="-14"/>
          <w:w w:val="105"/>
        </w:rPr>
        <w:t> </w:t>
      </w:r>
      <w:r>
        <w:rPr>
          <w:color w:val="111111"/>
          <w:w w:val="105"/>
        </w:rPr>
        <w:t>flexibility,</w:t>
      </w:r>
      <w:r>
        <w:rPr>
          <w:color w:val="111111"/>
          <w:spacing w:val="-2"/>
          <w:w w:val="105"/>
        </w:rPr>
        <w:t> </w:t>
      </w:r>
      <w:r>
        <w:rPr>
          <w:color w:val="111111"/>
          <w:w w:val="105"/>
        </w:rPr>
        <w:t>we</w:t>
      </w:r>
      <w:r>
        <w:rPr>
          <w:color w:val="111111"/>
          <w:spacing w:val="-14"/>
          <w:w w:val="105"/>
        </w:rPr>
        <w:t> </w:t>
      </w:r>
      <w:r>
        <w:rPr>
          <w:color w:val="111111"/>
          <w:w w:val="105"/>
        </w:rPr>
        <w:t>hope</w:t>
      </w:r>
      <w:r>
        <w:rPr>
          <w:color w:val="111111"/>
          <w:spacing w:val="-10"/>
          <w:w w:val="105"/>
        </w:rPr>
        <w:t> </w:t>
      </w:r>
      <w:r>
        <w:rPr>
          <w:color w:val="111111"/>
          <w:w w:val="105"/>
        </w:rPr>
        <w:t>to</w:t>
      </w:r>
      <w:r>
        <w:rPr>
          <w:color w:val="111111"/>
          <w:spacing w:val="-14"/>
          <w:w w:val="105"/>
        </w:rPr>
        <w:t> </w:t>
      </w:r>
      <w:r>
        <w:rPr>
          <w:color w:val="111111"/>
          <w:w w:val="105"/>
        </w:rPr>
        <w:t>continuously</w:t>
      </w:r>
      <w:r>
        <w:rPr>
          <w:color w:val="111111"/>
          <w:spacing w:val="-6"/>
          <w:w w:val="105"/>
        </w:rPr>
        <w:t> </w:t>
      </w:r>
      <w:r>
        <w:rPr>
          <w:color w:val="111111"/>
          <w:w w:val="105"/>
        </w:rPr>
        <w:t>improve and</w:t>
      </w:r>
      <w:r>
        <w:rPr>
          <w:color w:val="111111"/>
          <w:spacing w:val="-5"/>
          <w:w w:val="105"/>
        </w:rPr>
        <w:t> </w:t>
      </w:r>
      <w:r>
        <w:rPr>
          <w:color w:val="111111"/>
          <w:w w:val="105"/>
        </w:rPr>
        <w:t>test</w:t>
      </w:r>
      <w:r>
        <w:rPr>
          <w:color w:val="111111"/>
          <w:spacing w:val="-6"/>
          <w:w w:val="105"/>
        </w:rPr>
        <w:t> </w:t>
      </w:r>
      <w:r>
        <w:rPr>
          <w:color w:val="111111"/>
          <w:w w:val="105"/>
        </w:rPr>
        <w:t>features to</w:t>
      </w:r>
      <w:r>
        <w:rPr>
          <w:color w:val="111111"/>
          <w:spacing w:val="-12"/>
          <w:w w:val="105"/>
        </w:rPr>
        <w:t> </w:t>
      </w:r>
      <w:r>
        <w:rPr>
          <w:color w:val="111111"/>
          <w:w w:val="105"/>
        </w:rPr>
        <w:t>fit</w:t>
      </w:r>
      <w:r>
        <w:rPr>
          <w:color w:val="111111"/>
          <w:spacing w:val="-7"/>
          <w:w w:val="105"/>
        </w:rPr>
        <w:t> </w:t>
      </w:r>
      <w:r>
        <w:rPr>
          <w:color w:val="111111"/>
          <w:w w:val="105"/>
        </w:rPr>
        <w:t>our</w:t>
      </w:r>
      <w:r>
        <w:rPr>
          <w:color w:val="111111"/>
          <w:spacing w:val="-5"/>
          <w:w w:val="105"/>
        </w:rPr>
        <w:t> </w:t>
      </w:r>
      <w:r>
        <w:rPr>
          <w:color w:val="111111"/>
          <w:w w:val="105"/>
        </w:rPr>
        <w:t>changing</w:t>
      </w:r>
      <w:r>
        <w:rPr>
          <w:color w:val="111111"/>
          <w:spacing w:val="-3"/>
          <w:w w:val="105"/>
        </w:rPr>
        <w:t> </w:t>
      </w:r>
      <w:r>
        <w:rPr>
          <w:color w:val="111111"/>
          <w:w w:val="105"/>
        </w:rPr>
        <w:t>requirements over</w:t>
      </w:r>
      <w:r>
        <w:rPr>
          <w:color w:val="111111"/>
          <w:spacing w:val="-4"/>
          <w:w w:val="105"/>
        </w:rPr>
        <w:t> </w:t>
      </w:r>
      <w:r>
        <w:rPr>
          <w:color w:val="111111"/>
          <w:w w:val="105"/>
        </w:rPr>
        <w:t>the</w:t>
      </w:r>
      <w:r>
        <w:rPr>
          <w:color w:val="111111"/>
          <w:spacing w:val="-7"/>
          <w:w w:val="105"/>
        </w:rPr>
        <w:t> </w:t>
      </w:r>
      <w:r>
        <w:rPr>
          <w:color w:val="111111"/>
          <w:w w:val="105"/>
        </w:rPr>
        <w:t>course</w:t>
      </w:r>
      <w:r>
        <w:rPr>
          <w:color w:val="111111"/>
          <w:spacing w:val="-3"/>
          <w:w w:val="105"/>
        </w:rPr>
        <w:t> </w:t>
      </w:r>
      <w:r>
        <w:rPr>
          <w:color w:val="111111"/>
          <w:w w:val="105"/>
        </w:rPr>
        <w:t>of</w:t>
      </w:r>
      <w:r>
        <w:rPr>
          <w:color w:val="111111"/>
          <w:spacing w:val="-5"/>
          <w:w w:val="105"/>
        </w:rPr>
        <w:t> </w:t>
      </w:r>
      <w:r>
        <w:rPr>
          <w:color w:val="111111"/>
          <w:w w:val="105"/>
        </w:rPr>
        <w:t>the</w:t>
      </w:r>
      <w:r>
        <w:rPr>
          <w:color w:val="111111"/>
          <w:spacing w:val="-4"/>
          <w:w w:val="105"/>
        </w:rPr>
        <w:t> </w:t>
      </w:r>
      <w:r>
        <w:rPr>
          <w:color w:val="111111"/>
          <w:w w:val="105"/>
        </w:rPr>
        <w:t>project.</w:t>
      </w:r>
      <w:r>
        <w:rPr>
          <w:color w:val="111111"/>
          <w:spacing w:val="-2"/>
          <w:w w:val="105"/>
        </w:rPr>
        <w:t> </w:t>
      </w:r>
      <w:r>
        <w:rPr>
          <w:color w:val="111111"/>
          <w:w w:val="105"/>
        </w:rPr>
        <w:t>Following that,</w:t>
      </w:r>
      <w:r>
        <w:rPr>
          <w:color w:val="111111"/>
          <w:spacing w:val="-6"/>
          <w:w w:val="105"/>
        </w:rPr>
        <w:t> </w:t>
      </w:r>
      <w:r>
        <w:rPr>
          <w:color w:val="111111"/>
          <w:w w:val="105"/>
        </w:rPr>
        <w:t>we</w:t>
      </w:r>
      <w:r>
        <w:rPr>
          <w:color w:val="111111"/>
          <w:spacing w:val="-9"/>
          <w:w w:val="105"/>
        </w:rPr>
        <w:t> </w:t>
      </w:r>
      <w:r>
        <w:rPr>
          <w:color w:val="111111"/>
          <w:w w:val="105"/>
        </w:rPr>
        <w:t>presented a work</w:t>
      </w:r>
      <w:r>
        <w:rPr>
          <w:color w:val="111111"/>
          <w:spacing w:val="-14"/>
          <w:w w:val="105"/>
        </w:rPr>
        <w:t> </w:t>
      </w:r>
      <w:r>
        <w:rPr>
          <w:color w:val="111111"/>
          <w:w w:val="105"/>
        </w:rPr>
        <w:t>breakdown</w:t>
      </w:r>
      <w:r>
        <w:rPr>
          <w:color w:val="111111"/>
          <w:spacing w:val="-14"/>
          <w:w w:val="105"/>
        </w:rPr>
        <w:t> </w:t>
      </w:r>
      <w:r>
        <w:rPr>
          <w:color w:val="111111"/>
          <w:w w:val="105"/>
        </w:rPr>
        <w:t>structure</w:t>
      </w:r>
      <w:r>
        <w:rPr>
          <w:color w:val="111111"/>
          <w:spacing w:val="-14"/>
          <w:w w:val="105"/>
        </w:rPr>
        <w:t> </w:t>
      </w:r>
      <w:r>
        <w:rPr>
          <w:color w:val="111111"/>
          <w:w w:val="105"/>
        </w:rPr>
        <w:t>(WBS)</w:t>
      </w:r>
      <w:r>
        <w:rPr>
          <w:color w:val="111111"/>
          <w:spacing w:val="-14"/>
          <w:w w:val="105"/>
        </w:rPr>
        <w:t> </w:t>
      </w:r>
      <w:r>
        <w:rPr>
          <w:color w:val="111111"/>
          <w:w w:val="105"/>
        </w:rPr>
        <w:t>and</w:t>
      </w:r>
      <w:r>
        <w:rPr>
          <w:color w:val="111111"/>
          <w:spacing w:val="-13"/>
          <w:w w:val="105"/>
        </w:rPr>
        <w:t> </w:t>
      </w:r>
      <w:r>
        <w:rPr>
          <w:color w:val="111111"/>
          <w:w w:val="105"/>
        </w:rPr>
        <w:t>its</w:t>
      </w:r>
      <w:r>
        <w:rPr>
          <w:color w:val="111111"/>
          <w:spacing w:val="-14"/>
          <w:w w:val="105"/>
        </w:rPr>
        <w:t> </w:t>
      </w:r>
      <w:r>
        <w:rPr>
          <w:color w:val="111111"/>
          <w:w w:val="105"/>
        </w:rPr>
        <w:t>corresponding</w:t>
      </w:r>
      <w:r>
        <w:rPr>
          <w:color w:val="111111"/>
          <w:spacing w:val="-1"/>
          <w:w w:val="105"/>
        </w:rPr>
        <w:t> </w:t>
      </w:r>
      <w:r>
        <w:rPr>
          <w:color w:val="111111"/>
          <w:w w:val="105"/>
        </w:rPr>
        <w:t>Gantt</w:t>
      </w:r>
      <w:r>
        <w:rPr>
          <w:color w:val="111111"/>
          <w:spacing w:val="-12"/>
          <w:w w:val="105"/>
        </w:rPr>
        <w:t> </w:t>
      </w:r>
      <w:r>
        <w:rPr>
          <w:color w:val="111111"/>
          <w:w w:val="105"/>
        </w:rPr>
        <w:t>Chart.</w:t>
      </w:r>
      <w:r>
        <w:rPr>
          <w:color w:val="111111"/>
          <w:spacing w:val="-14"/>
          <w:w w:val="105"/>
        </w:rPr>
        <w:t> </w:t>
      </w:r>
      <w:r>
        <w:rPr>
          <w:color w:val="111111"/>
          <w:w w:val="105"/>
        </w:rPr>
        <w:t>We</w:t>
      </w:r>
      <w:r>
        <w:rPr>
          <w:color w:val="111111"/>
          <w:spacing w:val="-14"/>
          <w:w w:val="105"/>
        </w:rPr>
        <w:t> </w:t>
      </w:r>
      <w:r>
        <w:rPr>
          <w:color w:val="111111"/>
          <w:w w:val="105"/>
        </w:rPr>
        <w:t>also</w:t>
      </w:r>
      <w:r>
        <w:rPr>
          <w:color w:val="111111"/>
          <w:spacing w:val="-14"/>
          <w:w w:val="105"/>
        </w:rPr>
        <w:t> </w:t>
      </w:r>
      <w:r>
        <w:rPr>
          <w:color w:val="111111"/>
          <w:w w:val="105"/>
        </w:rPr>
        <w:t>conducted</w:t>
      </w:r>
      <w:r>
        <w:rPr>
          <w:color w:val="111111"/>
          <w:spacing w:val="-1"/>
          <w:w w:val="105"/>
        </w:rPr>
        <w:t> </w:t>
      </w:r>
      <w:r>
        <w:rPr>
          <w:color w:val="111111"/>
          <w:w w:val="105"/>
        </w:rPr>
        <w:t>a</w:t>
      </w:r>
      <w:r>
        <w:rPr>
          <w:color w:val="111111"/>
          <w:spacing w:val="-14"/>
          <w:w w:val="105"/>
        </w:rPr>
        <w:t> </w:t>
      </w:r>
      <w:r>
        <w:rPr>
          <w:color w:val="111111"/>
          <w:w w:val="105"/>
        </w:rPr>
        <w:t>Risk</w:t>
      </w:r>
      <w:r>
        <w:rPr>
          <w:color w:val="111111"/>
          <w:spacing w:val="-14"/>
          <w:w w:val="105"/>
        </w:rPr>
        <w:t> </w:t>
      </w:r>
      <w:r>
        <w:rPr>
          <w:color w:val="111111"/>
          <w:w w:val="105"/>
        </w:rPr>
        <w:t>Analysis,</w:t>
      </w:r>
      <w:r>
        <w:rPr>
          <w:color w:val="111111"/>
          <w:spacing w:val="-8"/>
          <w:w w:val="105"/>
        </w:rPr>
        <w:t> </w:t>
      </w:r>
      <w:r>
        <w:rPr>
          <w:color w:val="111111"/>
          <w:w w:val="105"/>
        </w:rPr>
        <w:t>which is essential prior to the start of the project.</w:t>
      </w:r>
    </w:p>
    <w:p>
      <w:pPr>
        <w:spacing w:after="0" w:line="379" w:lineRule="auto"/>
        <w:jc w:val="both"/>
        <w:sectPr>
          <w:pgSz w:w="11910" w:h="16840"/>
          <w:pgMar w:header="658" w:footer="1400" w:top="1280" w:bottom="1600" w:left="700" w:right="620"/>
        </w:sectPr>
      </w:pPr>
    </w:p>
    <w:p>
      <w:pPr>
        <w:pStyle w:val="Heading4"/>
        <w:ind w:left="893"/>
        <w:jc w:val="left"/>
      </w:pPr>
      <w:r>
        <w:rPr>
          <w:color w:val="0F0F0F"/>
        </w:rPr>
        <w:t>CHAPTER</w:t>
      </w:r>
      <w:r>
        <w:rPr>
          <w:color w:val="0F0F0F"/>
          <w:spacing w:val="43"/>
        </w:rPr>
        <w:t> </w:t>
      </w:r>
      <w:r>
        <w:rPr>
          <w:color w:val="0F0F0F"/>
        </w:rPr>
        <w:t>4:</w:t>
      </w:r>
      <w:r>
        <w:rPr>
          <w:color w:val="0F0F0F"/>
          <w:spacing w:val="24"/>
        </w:rPr>
        <w:t> </w:t>
      </w:r>
      <w:r>
        <w:rPr>
          <w:color w:val="0F0F0F"/>
        </w:rPr>
        <w:t>SOFTWARE</w:t>
      </w:r>
      <w:r>
        <w:rPr>
          <w:color w:val="0F0F0F"/>
          <w:spacing w:val="60"/>
        </w:rPr>
        <w:t> </w:t>
      </w:r>
      <w:r>
        <w:rPr>
          <w:color w:val="0F0F0F"/>
        </w:rPr>
        <w:t>REQUIREMENTS</w:t>
      </w:r>
      <w:r>
        <w:rPr>
          <w:color w:val="0F0F0F"/>
          <w:spacing w:val="64"/>
        </w:rPr>
        <w:t> </w:t>
      </w:r>
      <w:r>
        <w:rPr>
          <w:color w:val="0F0F0F"/>
          <w:spacing w:val="-2"/>
        </w:rPr>
        <w:t>SPECIFICATION</w:t>
      </w:r>
    </w:p>
    <w:p>
      <w:pPr>
        <w:pStyle w:val="BodyText"/>
        <w:spacing w:before="2"/>
        <w:rPr>
          <w:b/>
          <w:sz w:val="31"/>
        </w:rPr>
      </w:pPr>
    </w:p>
    <w:p>
      <w:pPr>
        <w:pStyle w:val="Heading6"/>
        <w:numPr>
          <w:ilvl w:val="1"/>
          <w:numId w:val="15"/>
        </w:numPr>
        <w:tabs>
          <w:tab w:pos="961" w:val="left" w:leader="none"/>
        </w:tabs>
        <w:spacing w:line="240" w:lineRule="auto" w:before="0" w:after="0"/>
        <w:ind w:left="961" w:right="0" w:hanging="574"/>
        <w:jc w:val="left"/>
        <w:rPr>
          <w:color w:val="0F0F0F"/>
        </w:rPr>
      </w:pPr>
      <w:bookmarkStart w:name="_TOC_250053" w:id="41"/>
      <w:r>
        <w:rPr>
          <w:color w:val="0F0F0F"/>
          <w:w w:val="105"/>
        </w:rPr>
        <w:t>Chapter</w:t>
      </w:r>
      <w:r>
        <w:rPr>
          <w:color w:val="0F0F0F"/>
          <w:spacing w:val="-13"/>
          <w:w w:val="105"/>
        </w:rPr>
        <w:t> </w:t>
      </w:r>
      <w:bookmarkEnd w:id="41"/>
      <w:r>
        <w:rPr>
          <w:color w:val="0F0F0F"/>
          <w:spacing w:val="-2"/>
          <w:w w:val="105"/>
        </w:rPr>
        <w:t>Overview</w:t>
      </w:r>
    </w:p>
    <w:p>
      <w:pPr>
        <w:pStyle w:val="BodyText"/>
        <w:spacing w:line="379" w:lineRule="auto" w:before="294"/>
        <w:ind w:left="383" w:right="430"/>
        <w:jc w:val="both"/>
      </w:pPr>
      <w:r>
        <w:rPr>
          <w:color w:val="0F0F0F"/>
          <w:w w:val="105"/>
        </w:rPr>
        <w:t>A</w:t>
      </w:r>
      <w:r>
        <w:rPr>
          <w:color w:val="0F0F0F"/>
          <w:spacing w:val="-14"/>
          <w:w w:val="105"/>
        </w:rPr>
        <w:t> </w:t>
      </w:r>
      <w:r>
        <w:rPr>
          <w:color w:val="0F0F0F"/>
          <w:w w:val="105"/>
        </w:rPr>
        <w:t>System</w:t>
      </w:r>
      <w:r>
        <w:rPr>
          <w:color w:val="0F0F0F"/>
          <w:spacing w:val="-14"/>
          <w:w w:val="105"/>
        </w:rPr>
        <w:t> </w:t>
      </w:r>
      <w:r>
        <w:rPr>
          <w:color w:val="0F0F0F"/>
          <w:w w:val="105"/>
        </w:rPr>
        <w:t>Requirement</w:t>
      </w:r>
      <w:r>
        <w:rPr>
          <w:color w:val="0F0F0F"/>
          <w:spacing w:val="-14"/>
          <w:w w:val="105"/>
        </w:rPr>
        <w:t> </w:t>
      </w:r>
      <w:r>
        <w:rPr>
          <w:color w:val="0F0F0F"/>
          <w:w w:val="105"/>
        </w:rPr>
        <w:t>Specification</w:t>
      </w:r>
      <w:r>
        <w:rPr>
          <w:color w:val="0F0F0F"/>
          <w:spacing w:val="-3"/>
          <w:w w:val="105"/>
        </w:rPr>
        <w:t> </w:t>
      </w:r>
      <w:r>
        <w:rPr>
          <w:color w:val="0F0F0F"/>
          <w:w w:val="105"/>
        </w:rPr>
        <w:t>(SRS)</w:t>
      </w:r>
      <w:r>
        <w:rPr>
          <w:color w:val="0F0F0F"/>
          <w:spacing w:val="-11"/>
          <w:w w:val="105"/>
        </w:rPr>
        <w:t> </w:t>
      </w:r>
      <w:r>
        <w:rPr>
          <w:color w:val="0F0F0F"/>
          <w:w w:val="105"/>
        </w:rPr>
        <w:t>is</w:t>
      </w:r>
      <w:r>
        <w:rPr>
          <w:color w:val="0F0F0F"/>
          <w:spacing w:val="-14"/>
          <w:w w:val="105"/>
        </w:rPr>
        <w:t> </w:t>
      </w:r>
      <w:r>
        <w:rPr>
          <w:color w:val="0F0F0F"/>
          <w:w w:val="105"/>
        </w:rPr>
        <w:t>a</w:t>
      </w:r>
      <w:r>
        <w:rPr>
          <w:color w:val="0F0F0F"/>
          <w:spacing w:val="-14"/>
          <w:w w:val="105"/>
        </w:rPr>
        <w:t> </w:t>
      </w:r>
      <w:r>
        <w:rPr>
          <w:color w:val="0F0F0F"/>
          <w:w w:val="105"/>
        </w:rPr>
        <w:t>document</w:t>
      </w:r>
      <w:r>
        <w:rPr>
          <w:color w:val="0F0F0F"/>
          <w:spacing w:val="-1"/>
          <w:w w:val="105"/>
        </w:rPr>
        <w:t> </w:t>
      </w:r>
      <w:r>
        <w:rPr>
          <w:color w:val="0F0F0F"/>
          <w:w w:val="105"/>
        </w:rPr>
        <w:t>that</w:t>
      </w:r>
      <w:r>
        <w:rPr>
          <w:color w:val="0F0F0F"/>
          <w:spacing w:val="-14"/>
          <w:w w:val="105"/>
        </w:rPr>
        <w:t> </w:t>
      </w:r>
      <w:r>
        <w:rPr>
          <w:color w:val="0F0F0F"/>
          <w:w w:val="105"/>
        </w:rPr>
        <w:t>describes</w:t>
      </w:r>
      <w:r>
        <w:rPr>
          <w:color w:val="0F0F0F"/>
          <w:spacing w:val="-8"/>
          <w:w w:val="105"/>
        </w:rPr>
        <w:t> </w:t>
      </w:r>
      <w:r>
        <w:rPr>
          <w:color w:val="0F0F0F"/>
          <w:w w:val="105"/>
        </w:rPr>
        <w:t>the</w:t>
      </w:r>
      <w:r>
        <w:rPr>
          <w:color w:val="0F0F0F"/>
          <w:spacing w:val="-14"/>
          <w:w w:val="105"/>
        </w:rPr>
        <w:t> </w:t>
      </w:r>
      <w:r>
        <w:rPr>
          <w:color w:val="0F0F0F"/>
          <w:w w:val="105"/>
        </w:rPr>
        <w:t>system</w:t>
      </w:r>
      <w:r>
        <w:rPr>
          <w:color w:val="0F0F0F"/>
          <w:spacing w:val="-9"/>
          <w:w w:val="105"/>
        </w:rPr>
        <w:t> </w:t>
      </w:r>
      <w:r>
        <w:rPr>
          <w:color w:val="0F0F0F"/>
          <w:w w:val="105"/>
        </w:rPr>
        <w:t>requirements for</w:t>
      </w:r>
      <w:r>
        <w:rPr>
          <w:color w:val="0F0F0F"/>
          <w:spacing w:val="-14"/>
          <w:w w:val="105"/>
        </w:rPr>
        <w:t> </w:t>
      </w:r>
      <w:r>
        <w:rPr>
          <w:color w:val="0F0F0F"/>
          <w:w w:val="105"/>
        </w:rPr>
        <w:t>a</w:t>
      </w:r>
      <w:r>
        <w:rPr>
          <w:color w:val="0F0F0F"/>
          <w:spacing w:val="-14"/>
          <w:w w:val="105"/>
        </w:rPr>
        <w:t> </w:t>
      </w:r>
      <w:r>
        <w:rPr>
          <w:color w:val="0F0F0F"/>
          <w:w w:val="105"/>
        </w:rPr>
        <w:t>software or</w:t>
      </w:r>
      <w:r>
        <w:rPr>
          <w:color w:val="0F0F0F"/>
          <w:w w:val="105"/>
        </w:rPr>
        <w:t> hardware</w:t>
      </w:r>
      <w:r>
        <w:rPr>
          <w:color w:val="0F0F0F"/>
          <w:w w:val="105"/>
        </w:rPr>
        <w:t> project.</w:t>
      </w:r>
      <w:r>
        <w:rPr>
          <w:color w:val="0F0F0F"/>
          <w:w w:val="105"/>
        </w:rPr>
        <w:t> It</w:t>
      </w:r>
      <w:r>
        <w:rPr>
          <w:color w:val="0F0F0F"/>
          <w:w w:val="105"/>
        </w:rPr>
        <w:t> outlines</w:t>
      </w:r>
      <w:r>
        <w:rPr>
          <w:color w:val="0F0F0F"/>
          <w:w w:val="105"/>
        </w:rPr>
        <w:t> the</w:t>
      </w:r>
      <w:r>
        <w:rPr>
          <w:color w:val="0F0F0F"/>
          <w:w w:val="105"/>
        </w:rPr>
        <w:t> functional</w:t>
      </w:r>
      <w:r>
        <w:rPr>
          <w:color w:val="0F0F0F"/>
          <w:w w:val="105"/>
        </w:rPr>
        <w:t> and</w:t>
      </w:r>
      <w:r>
        <w:rPr>
          <w:color w:val="0F0F0F"/>
          <w:w w:val="105"/>
        </w:rPr>
        <w:t> non-functional</w:t>
      </w:r>
      <w:r>
        <w:rPr>
          <w:color w:val="0F0F0F"/>
          <w:w w:val="105"/>
        </w:rPr>
        <w:t> requirements,</w:t>
      </w:r>
      <w:r>
        <w:rPr>
          <w:color w:val="0F0F0F"/>
          <w:w w:val="105"/>
        </w:rPr>
        <w:t> constraints,</w:t>
      </w:r>
      <w:r>
        <w:rPr>
          <w:color w:val="0F0F0F"/>
          <w:w w:val="105"/>
        </w:rPr>
        <w:t> and</w:t>
      </w:r>
      <w:r>
        <w:rPr>
          <w:color w:val="0F0F0F"/>
          <w:w w:val="105"/>
        </w:rPr>
        <w:t> any</w:t>
      </w:r>
      <w:r>
        <w:rPr>
          <w:color w:val="0F0F0F"/>
          <w:w w:val="105"/>
        </w:rPr>
        <w:t> other information</w:t>
      </w:r>
      <w:r>
        <w:rPr>
          <w:color w:val="0F0F0F"/>
          <w:spacing w:val="-3"/>
          <w:w w:val="105"/>
        </w:rPr>
        <w:t> </w:t>
      </w:r>
      <w:r>
        <w:rPr>
          <w:color w:val="0F0F0F"/>
          <w:w w:val="105"/>
        </w:rPr>
        <w:t>needed</w:t>
      </w:r>
      <w:r>
        <w:rPr>
          <w:color w:val="0F0F0F"/>
          <w:spacing w:val="-5"/>
          <w:w w:val="105"/>
        </w:rPr>
        <w:t> </w:t>
      </w:r>
      <w:r>
        <w:rPr>
          <w:color w:val="0F0F0F"/>
          <w:w w:val="105"/>
        </w:rPr>
        <w:t>to</w:t>
      </w:r>
      <w:r>
        <w:rPr>
          <w:color w:val="0F0F0F"/>
          <w:spacing w:val="-14"/>
          <w:w w:val="105"/>
        </w:rPr>
        <w:t> </w:t>
      </w:r>
      <w:r>
        <w:rPr>
          <w:color w:val="0F0F0F"/>
          <w:w w:val="105"/>
        </w:rPr>
        <w:t>develop</w:t>
      </w:r>
      <w:r>
        <w:rPr>
          <w:color w:val="0F0F0F"/>
          <w:spacing w:val="-11"/>
          <w:w w:val="105"/>
        </w:rPr>
        <w:t> </w:t>
      </w:r>
      <w:r>
        <w:rPr>
          <w:color w:val="0F0F0F"/>
          <w:w w:val="105"/>
        </w:rPr>
        <w:t>and</w:t>
      </w:r>
      <w:r>
        <w:rPr>
          <w:color w:val="0F0F0F"/>
          <w:spacing w:val="-6"/>
          <w:w w:val="105"/>
        </w:rPr>
        <w:t> </w:t>
      </w:r>
      <w:r>
        <w:rPr>
          <w:color w:val="0F0F0F"/>
          <w:w w:val="105"/>
        </w:rPr>
        <w:t>maintain the</w:t>
      </w:r>
      <w:r>
        <w:rPr>
          <w:color w:val="0F0F0F"/>
          <w:spacing w:val="-14"/>
          <w:w w:val="105"/>
        </w:rPr>
        <w:t> </w:t>
      </w:r>
      <w:r>
        <w:rPr>
          <w:color w:val="0F0F0F"/>
          <w:w w:val="105"/>
        </w:rPr>
        <w:t>system.</w:t>
      </w:r>
      <w:r>
        <w:rPr>
          <w:color w:val="0F0F0F"/>
          <w:spacing w:val="-10"/>
          <w:w w:val="105"/>
        </w:rPr>
        <w:t> </w:t>
      </w:r>
      <w:r>
        <w:rPr>
          <w:color w:val="0F0F0F"/>
          <w:w w:val="105"/>
        </w:rPr>
        <w:t>The</w:t>
      </w:r>
      <w:r>
        <w:rPr>
          <w:color w:val="0F0F0F"/>
          <w:spacing w:val="-14"/>
          <w:w w:val="105"/>
        </w:rPr>
        <w:t> </w:t>
      </w:r>
      <w:r>
        <w:rPr>
          <w:color w:val="0F0F0F"/>
          <w:w w:val="105"/>
        </w:rPr>
        <w:t>SRS</w:t>
      </w:r>
      <w:r>
        <w:rPr>
          <w:color w:val="0F0F0F"/>
          <w:spacing w:val="-14"/>
          <w:w w:val="105"/>
        </w:rPr>
        <w:t> </w:t>
      </w:r>
      <w:r>
        <w:rPr>
          <w:color w:val="0F0F0F"/>
          <w:w w:val="105"/>
        </w:rPr>
        <w:t>serves</w:t>
      </w:r>
      <w:r>
        <w:rPr>
          <w:color w:val="0F0F0F"/>
          <w:spacing w:val="-7"/>
          <w:w w:val="105"/>
        </w:rPr>
        <w:t> </w:t>
      </w:r>
      <w:r>
        <w:rPr>
          <w:color w:val="0F0F0F"/>
          <w:w w:val="105"/>
        </w:rPr>
        <w:t>as</w:t>
      </w:r>
      <w:r>
        <w:rPr>
          <w:color w:val="0F0F0F"/>
          <w:spacing w:val="-14"/>
          <w:w w:val="105"/>
        </w:rPr>
        <w:t> </w:t>
      </w:r>
      <w:r>
        <w:rPr>
          <w:color w:val="0F0F0F"/>
          <w:w w:val="105"/>
        </w:rPr>
        <w:t>a</w:t>
      </w:r>
      <w:r>
        <w:rPr>
          <w:color w:val="0F0F0F"/>
          <w:spacing w:val="-14"/>
          <w:w w:val="105"/>
        </w:rPr>
        <w:t> </w:t>
      </w:r>
      <w:r>
        <w:rPr>
          <w:color w:val="0F0F0F"/>
          <w:w w:val="105"/>
        </w:rPr>
        <w:t>contract</w:t>
      </w:r>
      <w:r>
        <w:rPr>
          <w:color w:val="0F0F0F"/>
          <w:spacing w:val="-1"/>
          <w:w w:val="105"/>
        </w:rPr>
        <w:t> </w:t>
      </w:r>
      <w:r>
        <w:rPr>
          <w:color w:val="0F0F0F"/>
          <w:w w:val="105"/>
        </w:rPr>
        <w:t>between the</w:t>
      </w:r>
      <w:r>
        <w:rPr>
          <w:color w:val="0F0F0F"/>
          <w:spacing w:val="-13"/>
          <w:w w:val="105"/>
        </w:rPr>
        <w:t> </w:t>
      </w:r>
      <w:r>
        <w:rPr>
          <w:color w:val="0F0F0F"/>
          <w:w w:val="105"/>
        </w:rPr>
        <w:t>development team</w:t>
      </w:r>
      <w:r>
        <w:rPr>
          <w:color w:val="0F0F0F"/>
          <w:spacing w:val="-14"/>
          <w:w w:val="105"/>
        </w:rPr>
        <w:t> </w:t>
      </w:r>
      <w:r>
        <w:rPr>
          <w:color w:val="0F0F0F"/>
          <w:w w:val="105"/>
        </w:rPr>
        <w:t>and</w:t>
      </w:r>
      <w:r>
        <w:rPr>
          <w:color w:val="0F0F0F"/>
          <w:spacing w:val="-14"/>
          <w:w w:val="105"/>
        </w:rPr>
        <w:t> </w:t>
      </w:r>
      <w:r>
        <w:rPr>
          <w:color w:val="0F0F0F"/>
          <w:w w:val="105"/>
        </w:rPr>
        <w:t>the</w:t>
      </w:r>
      <w:r>
        <w:rPr>
          <w:color w:val="0F0F0F"/>
          <w:spacing w:val="-14"/>
          <w:w w:val="105"/>
        </w:rPr>
        <w:t> </w:t>
      </w:r>
      <w:r>
        <w:rPr>
          <w:color w:val="0F0F0F"/>
          <w:w w:val="105"/>
        </w:rPr>
        <w:t>client</w:t>
      </w:r>
      <w:r>
        <w:rPr>
          <w:color w:val="0F0F0F"/>
          <w:spacing w:val="-14"/>
          <w:w w:val="105"/>
        </w:rPr>
        <w:t> </w:t>
      </w:r>
      <w:r>
        <w:rPr>
          <w:color w:val="0F0F0F"/>
          <w:w w:val="105"/>
        </w:rPr>
        <w:t>and</w:t>
      </w:r>
      <w:r>
        <w:rPr>
          <w:color w:val="0F0F0F"/>
          <w:spacing w:val="-13"/>
          <w:w w:val="105"/>
        </w:rPr>
        <w:t> </w:t>
      </w:r>
      <w:r>
        <w:rPr>
          <w:color w:val="0F0F0F"/>
          <w:w w:val="105"/>
        </w:rPr>
        <w:t>is</w:t>
      </w:r>
      <w:r>
        <w:rPr>
          <w:color w:val="0F0F0F"/>
          <w:spacing w:val="-14"/>
          <w:w w:val="105"/>
        </w:rPr>
        <w:t> </w:t>
      </w:r>
      <w:r>
        <w:rPr>
          <w:color w:val="0F0F0F"/>
          <w:w w:val="105"/>
        </w:rPr>
        <w:t>used</w:t>
      </w:r>
      <w:r>
        <w:rPr>
          <w:color w:val="0F0F0F"/>
          <w:spacing w:val="-14"/>
          <w:w w:val="105"/>
        </w:rPr>
        <w:t> </w:t>
      </w:r>
      <w:r>
        <w:rPr>
          <w:color w:val="0F0F0F"/>
          <w:w w:val="105"/>
        </w:rPr>
        <w:t>as</w:t>
      </w:r>
      <w:r>
        <w:rPr>
          <w:color w:val="0F0F0F"/>
          <w:spacing w:val="-14"/>
          <w:w w:val="105"/>
        </w:rPr>
        <w:t> </w:t>
      </w:r>
      <w:r>
        <w:rPr>
          <w:color w:val="0F0F0F"/>
          <w:w w:val="105"/>
        </w:rPr>
        <w:t>a</w:t>
      </w:r>
      <w:r>
        <w:rPr>
          <w:color w:val="0F0F0F"/>
          <w:spacing w:val="-14"/>
          <w:w w:val="105"/>
        </w:rPr>
        <w:t> </w:t>
      </w:r>
      <w:r>
        <w:rPr>
          <w:color w:val="0F0F0F"/>
          <w:w w:val="105"/>
        </w:rPr>
        <w:t>reference</w:t>
      </w:r>
      <w:r>
        <w:rPr>
          <w:color w:val="0F0F0F"/>
          <w:spacing w:val="-13"/>
          <w:w w:val="105"/>
        </w:rPr>
        <w:t> </w:t>
      </w:r>
      <w:r>
        <w:rPr>
          <w:color w:val="0F0F0F"/>
          <w:w w:val="105"/>
        </w:rPr>
        <w:t>throughout</w:t>
      </w:r>
      <w:r>
        <w:rPr>
          <w:color w:val="0F0F0F"/>
          <w:spacing w:val="-14"/>
          <w:w w:val="105"/>
        </w:rPr>
        <w:t> </w:t>
      </w:r>
      <w:r>
        <w:rPr>
          <w:color w:val="0F0F0F"/>
          <w:w w:val="105"/>
        </w:rPr>
        <w:t>the</w:t>
      </w:r>
      <w:r>
        <w:rPr>
          <w:color w:val="0F0F0F"/>
          <w:spacing w:val="-14"/>
          <w:w w:val="105"/>
        </w:rPr>
        <w:t> </w:t>
      </w:r>
      <w:r>
        <w:rPr>
          <w:color w:val="0F0F0F"/>
          <w:w w:val="105"/>
        </w:rPr>
        <w:t>development</w:t>
      </w:r>
      <w:r>
        <w:rPr>
          <w:color w:val="0F0F0F"/>
          <w:spacing w:val="-14"/>
          <w:w w:val="105"/>
        </w:rPr>
        <w:t> </w:t>
      </w:r>
      <w:r>
        <w:rPr>
          <w:color w:val="0F0F0F"/>
          <w:w w:val="105"/>
        </w:rPr>
        <w:t>process</w:t>
      </w:r>
      <w:r>
        <w:rPr>
          <w:color w:val="0F0F0F"/>
          <w:spacing w:val="-13"/>
          <w:w w:val="105"/>
        </w:rPr>
        <w:t> </w:t>
      </w:r>
      <w:r>
        <w:rPr>
          <w:color w:val="0F0F0F"/>
          <w:w w:val="105"/>
        </w:rPr>
        <w:t>to</w:t>
      </w:r>
      <w:r>
        <w:rPr>
          <w:color w:val="0F0F0F"/>
          <w:spacing w:val="-14"/>
          <w:w w:val="105"/>
        </w:rPr>
        <w:t> </w:t>
      </w:r>
      <w:r>
        <w:rPr>
          <w:color w:val="0F0F0F"/>
          <w:w w:val="105"/>
        </w:rPr>
        <w:t>ensure</w:t>
      </w:r>
      <w:r>
        <w:rPr>
          <w:color w:val="0F0F0F"/>
          <w:spacing w:val="-9"/>
          <w:w w:val="105"/>
        </w:rPr>
        <w:t> </w:t>
      </w:r>
      <w:r>
        <w:rPr>
          <w:color w:val="0F0F0F"/>
          <w:w w:val="105"/>
        </w:rPr>
        <w:t>that</w:t>
      </w:r>
      <w:r>
        <w:rPr>
          <w:color w:val="0F0F0F"/>
          <w:spacing w:val="-14"/>
          <w:w w:val="105"/>
        </w:rPr>
        <w:t> </w:t>
      </w:r>
      <w:r>
        <w:rPr>
          <w:color w:val="0F0F0F"/>
          <w:w w:val="105"/>
        </w:rPr>
        <w:t>the</w:t>
      </w:r>
      <w:r>
        <w:rPr>
          <w:color w:val="0F0F0F"/>
          <w:spacing w:val="-14"/>
          <w:w w:val="105"/>
        </w:rPr>
        <w:t> </w:t>
      </w:r>
      <w:r>
        <w:rPr>
          <w:color w:val="0F0F0F"/>
          <w:w w:val="105"/>
        </w:rPr>
        <w:t>final</w:t>
      </w:r>
      <w:r>
        <w:rPr>
          <w:color w:val="0F0F0F"/>
          <w:spacing w:val="-6"/>
          <w:w w:val="105"/>
        </w:rPr>
        <w:t> </w:t>
      </w:r>
      <w:r>
        <w:rPr>
          <w:color w:val="0F0F0F"/>
          <w:w w:val="105"/>
        </w:rPr>
        <w:t>product meets</w:t>
      </w:r>
      <w:r>
        <w:rPr>
          <w:color w:val="0F0F0F"/>
          <w:w w:val="105"/>
        </w:rPr>
        <w:t> the</w:t>
      </w:r>
      <w:r>
        <w:rPr>
          <w:color w:val="0F0F0F"/>
          <w:w w:val="105"/>
        </w:rPr>
        <w:t> client's</w:t>
      </w:r>
      <w:r>
        <w:rPr>
          <w:color w:val="0F0F0F"/>
          <w:w w:val="105"/>
        </w:rPr>
        <w:t> needs.</w:t>
      </w:r>
      <w:r>
        <w:rPr>
          <w:color w:val="0F0F0F"/>
          <w:w w:val="105"/>
        </w:rPr>
        <w:t> The</w:t>
      </w:r>
      <w:r>
        <w:rPr>
          <w:color w:val="0F0F0F"/>
          <w:w w:val="105"/>
        </w:rPr>
        <w:t> SRS</w:t>
      </w:r>
      <w:r>
        <w:rPr>
          <w:color w:val="0F0F0F"/>
          <w:w w:val="105"/>
        </w:rPr>
        <w:t> is</w:t>
      </w:r>
      <w:r>
        <w:rPr>
          <w:color w:val="0F0F0F"/>
          <w:w w:val="105"/>
        </w:rPr>
        <w:t> typically</w:t>
      </w:r>
      <w:r>
        <w:rPr>
          <w:color w:val="0F0F0F"/>
          <w:w w:val="105"/>
        </w:rPr>
        <w:t> created</w:t>
      </w:r>
      <w:r>
        <w:rPr>
          <w:color w:val="0F0F0F"/>
          <w:w w:val="105"/>
        </w:rPr>
        <w:t> at</w:t>
      </w:r>
      <w:r>
        <w:rPr>
          <w:color w:val="0F0F0F"/>
          <w:w w:val="105"/>
        </w:rPr>
        <w:t> the</w:t>
      </w:r>
      <w:r>
        <w:rPr>
          <w:color w:val="0F0F0F"/>
          <w:w w:val="105"/>
        </w:rPr>
        <w:t> beginning of</w:t>
      </w:r>
      <w:r>
        <w:rPr>
          <w:color w:val="0F0F0F"/>
          <w:w w:val="105"/>
        </w:rPr>
        <w:t> the</w:t>
      </w:r>
      <w:r>
        <w:rPr>
          <w:color w:val="0F0F0F"/>
          <w:w w:val="105"/>
        </w:rPr>
        <w:t> project</w:t>
      </w:r>
      <w:r>
        <w:rPr>
          <w:color w:val="0F0F0F"/>
          <w:w w:val="105"/>
        </w:rPr>
        <w:t> and</w:t>
      </w:r>
      <w:r>
        <w:rPr>
          <w:color w:val="0F0F0F"/>
          <w:w w:val="105"/>
        </w:rPr>
        <w:t> is</w:t>
      </w:r>
      <w:r>
        <w:rPr>
          <w:color w:val="0F0F0F"/>
          <w:w w:val="105"/>
        </w:rPr>
        <w:t> reviewed</w:t>
      </w:r>
      <w:r>
        <w:rPr>
          <w:color w:val="0F0F0F"/>
          <w:w w:val="105"/>
        </w:rPr>
        <w:t> and approved by all stakeholders before development</w:t>
      </w:r>
      <w:r>
        <w:rPr>
          <w:color w:val="0F0F0F"/>
          <w:spacing w:val="37"/>
          <w:w w:val="105"/>
        </w:rPr>
        <w:t> </w:t>
      </w:r>
      <w:r>
        <w:rPr>
          <w:color w:val="0F0F0F"/>
          <w:w w:val="105"/>
        </w:rPr>
        <w:t>begins.</w:t>
      </w:r>
    </w:p>
    <w:p>
      <w:pPr>
        <w:pStyle w:val="BodyText"/>
      </w:pPr>
    </w:p>
    <w:p>
      <w:pPr>
        <w:pStyle w:val="BodyText"/>
        <w:spacing w:before="208"/>
      </w:pPr>
    </w:p>
    <w:p>
      <w:pPr>
        <w:pStyle w:val="Heading6"/>
        <w:numPr>
          <w:ilvl w:val="1"/>
          <w:numId w:val="15"/>
        </w:numPr>
        <w:tabs>
          <w:tab w:pos="963" w:val="left" w:leader="none"/>
        </w:tabs>
        <w:spacing w:line="240" w:lineRule="auto" w:before="1" w:after="0"/>
        <w:ind w:left="963" w:right="0" w:hanging="576"/>
        <w:jc w:val="left"/>
        <w:rPr>
          <w:color w:val="0F0F0F"/>
        </w:rPr>
      </w:pPr>
      <w:bookmarkStart w:name="_TOC_250052" w:id="42"/>
      <w:r>
        <w:rPr>
          <w:color w:val="0F0F0F"/>
        </w:rPr>
        <w:t>Stakeholder</w:t>
      </w:r>
      <w:r>
        <w:rPr>
          <w:color w:val="0F0F0F"/>
          <w:spacing w:val="48"/>
        </w:rPr>
        <w:t> </w:t>
      </w:r>
      <w:bookmarkEnd w:id="42"/>
      <w:r>
        <w:rPr>
          <w:color w:val="0F0F0F"/>
          <w:spacing w:val="-2"/>
        </w:rPr>
        <w:t>Analysis</w:t>
      </w:r>
    </w:p>
    <w:p>
      <w:pPr>
        <w:pStyle w:val="BodyText"/>
        <w:spacing w:line="379" w:lineRule="auto" w:before="293"/>
        <w:ind w:left="383" w:right="425" w:hanging="1"/>
        <w:jc w:val="both"/>
      </w:pPr>
      <w:r>
        <w:rPr>
          <w:color w:val="0F0F0F"/>
          <w:w w:val="105"/>
        </w:rPr>
        <w:t>Stakeholder</w:t>
      </w:r>
      <w:r>
        <w:rPr>
          <w:color w:val="0F0F0F"/>
          <w:spacing w:val="-2"/>
          <w:w w:val="105"/>
        </w:rPr>
        <w:t> </w:t>
      </w:r>
      <w:r>
        <w:rPr>
          <w:color w:val="0F0F0F"/>
          <w:w w:val="105"/>
        </w:rPr>
        <w:t>analysis</w:t>
      </w:r>
      <w:r>
        <w:rPr>
          <w:color w:val="0F0F0F"/>
          <w:spacing w:val="-7"/>
          <w:w w:val="105"/>
        </w:rPr>
        <w:t> </w:t>
      </w:r>
      <w:r>
        <w:rPr>
          <w:color w:val="0F0F0F"/>
          <w:w w:val="105"/>
        </w:rPr>
        <w:t>is</w:t>
      </w:r>
      <w:r>
        <w:rPr>
          <w:color w:val="0F0F0F"/>
          <w:spacing w:val="-13"/>
          <w:w w:val="105"/>
        </w:rPr>
        <w:t> </w:t>
      </w:r>
      <w:r>
        <w:rPr>
          <w:color w:val="0F0F0F"/>
          <w:w w:val="105"/>
        </w:rPr>
        <w:t>the</w:t>
      </w:r>
      <w:r>
        <w:rPr>
          <w:color w:val="0F0F0F"/>
          <w:spacing w:val="-14"/>
          <w:w w:val="105"/>
        </w:rPr>
        <w:t> </w:t>
      </w:r>
      <w:r>
        <w:rPr>
          <w:color w:val="0F0F0F"/>
          <w:w w:val="105"/>
        </w:rPr>
        <w:t>process</w:t>
      </w:r>
      <w:r>
        <w:rPr>
          <w:color w:val="0F0F0F"/>
          <w:spacing w:val="-6"/>
          <w:w w:val="105"/>
        </w:rPr>
        <w:t> </w:t>
      </w:r>
      <w:r>
        <w:rPr>
          <w:color w:val="0F0F0F"/>
          <w:w w:val="105"/>
        </w:rPr>
        <w:t>of</w:t>
      </w:r>
      <w:r>
        <w:rPr>
          <w:color w:val="0F0F0F"/>
          <w:spacing w:val="-10"/>
          <w:w w:val="105"/>
        </w:rPr>
        <w:t> </w:t>
      </w:r>
      <w:r>
        <w:rPr>
          <w:color w:val="0F0F0F"/>
          <w:w w:val="105"/>
        </w:rPr>
        <w:t>identifying and</w:t>
      </w:r>
      <w:r>
        <w:rPr>
          <w:color w:val="0F0F0F"/>
          <w:spacing w:val="-7"/>
          <w:w w:val="105"/>
        </w:rPr>
        <w:t> </w:t>
      </w:r>
      <w:r>
        <w:rPr>
          <w:color w:val="0F0F0F"/>
          <w:w w:val="105"/>
        </w:rPr>
        <w:t>assessing</w:t>
      </w:r>
      <w:r>
        <w:rPr>
          <w:color w:val="0F0F0F"/>
          <w:spacing w:val="-7"/>
          <w:w w:val="105"/>
        </w:rPr>
        <w:t> </w:t>
      </w:r>
      <w:r>
        <w:rPr>
          <w:color w:val="0F0F0F"/>
          <w:w w:val="105"/>
        </w:rPr>
        <w:t>the</w:t>
      </w:r>
      <w:r>
        <w:rPr>
          <w:color w:val="0F0F0F"/>
          <w:spacing w:val="-12"/>
          <w:w w:val="105"/>
        </w:rPr>
        <w:t> </w:t>
      </w:r>
      <w:r>
        <w:rPr>
          <w:color w:val="0F0F0F"/>
          <w:w w:val="105"/>
        </w:rPr>
        <w:t>interests, needs</w:t>
      </w:r>
      <w:r>
        <w:rPr>
          <w:color w:val="0F0F0F"/>
          <w:spacing w:val="-9"/>
          <w:w w:val="105"/>
        </w:rPr>
        <w:t> </w:t>
      </w:r>
      <w:r>
        <w:rPr>
          <w:color w:val="0F0F0F"/>
          <w:w w:val="105"/>
        </w:rPr>
        <w:t>and</w:t>
      </w:r>
      <w:r>
        <w:rPr>
          <w:color w:val="0F0F0F"/>
          <w:spacing w:val="-7"/>
          <w:w w:val="105"/>
        </w:rPr>
        <w:t> </w:t>
      </w:r>
      <w:r>
        <w:rPr>
          <w:color w:val="0F0F0F"/>
          <w:w w:val="105"/>
        </w:rPr>
        <w:t>impact</w:t>
      </w:r>
      <w:r>
        <w:rPr>
          <w:color w:val="0F0F0F"/>
          <w:spacing w:val="-5"/>
          <w:w w:val="105"/>
        </w:rPr>
        <w:t> </w:t>
      </w:r>
      <w:r>
        <w:rPr>
          <w:color w:val="0F0F0F"/>
          <w:w w:val="105"/>
        </w:rPr>
        <w:t>of</w:t>
      </w:r>
      <w:r>
        <w:rPr>
          <w:color w:val="0F0F0F"/>
          <w:spacing w:val="-10"/>
          <w:w w:val="105"/>
        </w:rPr>
        <w:t> </w:t>
      </w:r>
      <w:r>
        <w:rPr>
          <w:color w:val="0F0F0F"/>
          <w:w w:val="105"/>
        </w:rPr>
        <w:t>individuals or groups who</w:t>
      </w:r>
      <w:r>
        <w:rPr>
          <w:color w:val="0F0F0F"/>
          <w:spacing w:val="-2"/>
          <w:w w:val="105"/>
        </w:rPr>
        <w:t> </w:t>
      </w:r>
      <w:r>
        <w:rPr>
          <w:color w:val="0F0F0F"/>
          <w:w w:val="105"/>
        </w:rPr>
        <w:t>have an</w:t>
      </w:r>
      <w:r>
        <w:rPr>
          <w:color w:val="0F0F0F"/>
          <w:spacing w:val="-2"/>
          <w:w w:val="105"/>
        </w:rPr>
        <w:t> </w:t>
      </w:r>
      <w:r>
        <w:rPr>
          <w:color w:val="0F0F0F"/>
          <w:w w:val="105"/>
        </w:rPr>
        <w:t>interest in</w:t>
      </w:r>
      <w:r>
        <w:rPr>
          <w:color w:val="0F0F0F"/>
          <w:spacing w:val="-5"/>
          <w:w w:val="105"/>
        </w:rPr>
        <w:t> </w:t>
      </w:r>
      <w:r>
        <w:rPr>
          <w:color w:val="0F0F0F"/>
          <w:w w:val="105"/>
        </w:rPr>
        <w:t>a</w:t>
      </w:r>
      <w:r>
        <w:rPr>
          <w:color w:val="0F0F0F"/>
          <w:spacing w:val="-7"/>
          <w:w w:val="105"/>
        </w:rPr>
        <w:t> </w:t>
      </w:r>
      <w:r>
        <w:rPr>
          <w:color w:val="0F0F0F"/>
          <w:w w:val="105"/>
        </w:rPr>
        <w:t>project or</w:t>
      </w:r>
      <w:r>
        <w:rPr>
          <w:color w:val="0F0F0F"/>
          <w:spacing w:val="-6"/>
          <w:w w:val="105"/>
        </w:rPr>
        <w:t> </w:t>
      </w:r>
      <w:r>
        <w:rPr>
          <w:color w:val="0F0F0F"/>
          <w:w w:val="105"/>
        </w:rPr>
        <w:t>organization. Stakeholder analysis is</w:t>
      </w:r>
      <w:r>
        <w:rPr>
          <w:color w:val="0F0F0F"/>
          <w:spacing w:val="-2"/>
          <w:w w:val="105"/>
        </w:rPr>
        <w:t> </w:t>
      </w:r>
      <w:r>
        <w:rPr>
          <w:color w:val="0F0F0F"/>
          <w:w w:val="105"/>
        </w:rPr>
        <w:t>the</w:t>
      </w:r>
      <w:r>
        <w:rPr>
          <w:color w:val="0F0F0F"/>
          <w:spacing w:val="-3"/>
          <w:w w:val="105"/>
        </w:rPr>
        <w:t> </w:t>
      </w:r>
      <w:r>
        <w:rPr>
          <w:color w:val="0F0F0F"/>
          <w:w w:val="105"/>
        </w:rPr>
        <w:t>process of</w:t>
      </w:r>
      <w:r>
        <w:rPr>
          <w:color w:val="0F0F0F"/>
          <w:spacing w:val="-7"/>
          <w:w w:val="105"/>
        </w:rPr>
        <w:t> </w:t>
      </w:r>
      <w:r>
        <w:rPr>
          <w:color w:val="0F0F0F"/>
          <w:w w:val="105"/>
        </w:rPr>
        <w:t>identifying and assessing</w:t>
      </w:r>
      <w:r>
        <w:rPr>
          <w:color w:val="0F0F0F"/>
          <w:w w:val="105"/>
        </w:rPr>
        <w:t> the</w:t>
      </w:r>
      <w:r>
        <w:rPr>
          <w:color w:val="0F0F0F"/>
          <w:w w:val="105"/>
        </w:rPr>
        <w:t> interests,</w:t>
      </w:r>
      <w:r>
        <w:rPr>
          <w:color w:val="0F0F0F"/>
          <w:w w:val="105"/>
        </w:rPr>
        <w:t> needs</w:t>
      </w:r>
      <w:r>
        <w:rPr>
          <w:color w:val="0F0F0F"/>
          <w:w w:val="105"/>
        </w:rPr>
        <w:t> and</w:t>
      </w:r>
      <w:r>
        <w:rPr>
          <w:color w:val="0F0F0F"/>
          <w:w w:val="105"/>
        </w:rPr>
        <w:t> impact</w:t>
      </w:r>
      <w:r>
        <w:rPr>
          <w:color w:val="0F0F0F"/>
          <w:w w:val="105"/>
        </w:rPr>
        <w:t> of individuals</w:t>
      </w:r>
      <w:r>
        <w:rPr>
          <w:color w:val="0F0F0F"/>
          <w:w w:val="105"/>
        </w:rPr>
        <w:t> or</w:t>
      </w:r>
      <w:r>
        <w:rPr>
          <w:color w:val="0F0F0F"/>
          <w:w w:val="105"/>
        </w:rPr>
        <w:t> groups</w:t>
      </w:r>
      <w:r>
        <w:rPr>
          <w:color w:val="0F0F0F"/>
          <w:w w:val="105"/>
        </w:rPr>
        <w:t> who</w:t>
      </w:r>
      <w:r>
        <w:rPr>
          <w:color w:val="0F0F0F"/>
          <w:w w:val="105"/>
        </w:rPr>
        <w:t> have</w:t>
      </w:r>
      <w:r>
        <w:rPr>
          <w:color w:val="0F0F0F"/>
          <w:w w:val="105"/>
        </w:rPr>
        <w:t> an</w:t>
      </w:r>
      <w:r>
        <w:rPr>
          <w:color w:val="0F0F0F"/>
          <w:w w:val="105"/>
        </w:rPr>
        <w:t> interest</w:t>
      </w:r>
      <w:r>
        <w:rPr>
          <w:color w:val="0F0F0F"/>
          <w:w w:val="105"/>
        </w:rPr>
        <w:t> in</w:t>
      </w:r>
      <w:r>
        <w:rPr>
          <w:color w:val="0F0F0F"/>
          <w:w w:val="105"/>
        </w:rPr>
        <w:t> a</w:t>
      </w:r>
      <w:r>
        <w:rPr>
          <w:color w:val="0F0F0F"/>
          <w:w w:val="105"/>
        </w:rPr>
        <w:t> project</w:t>
      </w:r>
      <w:r>
        <w:rPr>
          <w:color w:val="0F0F0F"/>
          <w:w w:val="105"/>
        </w:rPr>
        <w:t> or </w:t>
      </w:r>
      <w:r>
        <w:rPr>
          <w:color w:val="0F0F0F"/>
          <w:spacing w:val="-2"/>
          <w:w w:val="105"/>
        </w:rPr>
        <w:t>organization.</w:t>
      </w:r>
    </w:p>
    <w:p>
      <w:pPr>
        <w:pStyle w:val="BodyText"/>
        <w:rPr>
          <w:sz w:val="12"/>
        </w:rPr>
      </w:pPr>
      <w:r>
        <w:rPr/>
        <w:drawing>
          <wp:anchor distT="0" distB="0" distL="0" distR="0" allowOverlap="1" layoutInCell="1" locked="0" behindDoc="1" simplePos="0" relativeHeight="487608320">
            <wp:simplePos x="0" y="0"/>
            <wp:positionH relativeFrom="page">
              <wp:posOffset>2008632</wp:posOffset>
            </wp:positionH>
            <wp:positionV relativeFrom="paragraph">
              <wp:posOffset>102862</wp:posOffset>
            </wp:positionV>
            <wp:extent cx="3548635" cy="3557778"/>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48" cstate="print"/>
                    <a:stretch>
                      <a:fillRect/>
                    </a:stretch>
                  </pic:blipFill>
                  <pic:spPr>
                    <a:xfrm>
                      <a:off x="0" y="0"/>
                      <a:ext cx="3548635" cy="3557778"/>
                    </a:xfrm>
                    <a:prstGeom prst="rect">
                      <a:avLst/>
                    </a:prstGeom>
                  </pic:spPr>
                </pic:pic>
              </a:graphicData>
            </a:graphic>
          </wp:anchor>
        </w:drawing>
      </w:r>
    </w:p>
    <w:p>
      <w:pPr>
        <w:spacing w:after="0"/>
        <w:rPr>
          <w:sz w:val="12"/>
        </w:rPr>
        <w:sectPr>
          <w:pgSz w:w="11910" w:h="16840"/>
          <w:pgMar w:header="658" w:footer="1400" w:top="1280" w:bottom="1600" w:left="700" w:right="620"/>
        </w:sectPr>
      </w:pPr>
    </w:p>
    <w:p>
      <w:pPr>
        <w:pStyle w:val="Heading5"/>
        <w:numPr>
          <w:ilvl w:val="1"/>
          <w:numId w:val="15"/>
        </w:numPr>
        <w:tabs>
          <w:tab w:pos="962" w:val="left" w:leader="none"/>
        </w:tabs>
        <w:spacing w:line="240" w:lineRule="auto" w:before="134" w:after="0"/>
        <w:ind w:left="962" w:right="0" w:hanging="576"/>
        <w:jc w:val="left"/>
        <w:rPr>
          <w:color w:val="0F0F0F"/>
        </w:rPr>
      </w:pPr>
      <w:bookmarkStart w:name="_TOC_250051" w:id="43"/>
      <w:r>
        <w:rPr>
          <w:color w:val="0F0F0F"/>
        </w:rPr>
        <w:t>Requirement</w:t>
      </w:r>
      <w:r>
        <w:rPr>
          <w:color w:val="0F0F0F"/>
          <w:spacing w:val="-5"/>
        </w:rPr>
        <w:t> </w:t>
      </w:r>
      <w:r>
        <w:rPr>
          <w:color w:val="0F0F0F"/>
        </w:rPr>
        <w:t>Elicitation</w:t>
      </w:r>
      <w:r>
        <w:rPr>
          <w:color w:val="0F0F0F"/>
          <w:spacing w:val="-4"/>
        </w:rPr>
        <w:t> </w:t>
      </w:r>
      <w:bookmarkEnd w:id="43"/>
      <w:r>
        <w:rPr>
          <w:color w:val="0F0F0F"/>
          <w:spacing w:val="-2"/>
        </w:rPr>
        <w:t>Methodologies</w:t>
      </w:r>
    </w:p>
    <w:p>
      <w:pPr>
        <w:pStyle w:val="BodyText"/>
        <w:spacing w:line="376" w:lineRule="auto" w:before="291"/>
        <w:ind w:left="380" w:right="435" w:firstLine="4"/>
        <w:jc w:val="both"/>
      </w:pPr>
      <w:r>
        <w:rPr>
          <w:color w:val="0F0F0F"/>
          <w:w w:val="105"/>
        </w:rPr>
        <w:t>The</w:t>
      </w:r>
      <w:r>
        <w:rPr>
          <w:color w:val="0F0F0F"/>
          <w:w w:val="105"/>
        </w:rPr>
        <w:t> goal</w:t>
      </w:r>
      <w:r>
        <w:rPr>
          <w:color w:val="0F0F0F"/>
          <w:w w:val="105"/>
        </w:rPr>
        <w:t> of</w:t>
      </w:r>
      <w:r>
        <w:rPr>
          <w:color w:val="0F0F0F"/>
          <w:w w:val="105"/>
        </w:rPr>
        <w:t> requirement</w:t>
      </w:r>
      <w:r>
        <w:rPr>
          <w:color w:val="0F0F0F"/>
          <w:w w:val="105"/>
        </w:rPr>
        <w:t> elicitation</w:t>
      </w:r>
      <w:r>
        <w:rPr>
          <w:color w:val="0F0F0F"/>
          <w:w w:val="105"/>
        </w:rPr>
        <w:t> is</w:t>
      </w:r>
      <w:r>
        <w:rPr>
          <w:color w:val="0F0F0F"/>
          <w:w w:val="105"/>
        </w:rPr>
        <w:t> to</w:t>
      </w:r>
      <w:r>
        <w:rPr>
          <w:color w:val="0F0F0F"/>
          <w:w w:val="105"/>
        </w:rPr>
        <w:t> gather</w:t>
      </w:r>
      <w:r>
        <w:rPr>
          <w:color w:val="0F0F0F"/>
          <w:w w:val="105"/>
        </w:rPr>
        <w:t> complete, accurate,</w:t>
      </w:r>
      <w:r>
        <w:rPr>
          <w:color w:val="0F0F0F"/>
          <w:w w:val="105"/>
        </w:rPr>
        <w:t> and</w:t>
      </w:r>
      <w:r>
        <w:rPr>
          <w:color w:val="0F0F0F"/>
          <w:w w:val="105"/>
        </w:rPr>
        <w:t> consistent</w:t>
      </w:r>
      <w:r>
        <w:rPr>
          <w:color w:val="0F0F0F"/>
          <w:w w:val="105"/>
        </w:rPr>
        <w:t> information</w:t>
      </w:r>
      <w:r>
        <w:rPr>
          <w:color w:val="0F0F0F"/>
          <w:w w:val="105"/>
        </w:rPr>
        <w:t> about</w:t>
      </w:r>
      <w:r>
        <w:rPr>
          <w:color w:val="0F0F0F"/>
          <w:w w:val="105"/>
        </w:rPr>
        <w:t> the stakeholders' needs and requirements</w:t>
      </w:r>
      <w:r>
        <w:rPr>
          <w:color w:val="0F0F0F"/>
          <w:w w:val="105"/>
        </w:rPr>
        <w:t> for</w:t>
      </w:r>
      <w:r>
        <w:rPr>
          <w:color w:val="0F0F0F"/>
          <w:spacing w:val="-1"/>
          <w:w w:val="105"/>
        </w:rPr>
        <w:t> </w:t>
      </w:r>
      <w:r>
        <w:rPr>
          <w:color w:val="0F0F0F"/>
          <w:w w:val="105"/>
        </w:rPr>
        <w:t>the</w:t>
      </w:r>
      <w:r>
        <w:rPr>
          <w:color w:val="0F0F0F"/>
          <w:spacing w:val="-1"/>
          <w:w w:val="105"/>
        </w:rPr>
        <w:t> </w:t>
      </w:r>
      <w:r>
        <w:rPr>
          <w:color w:val="0F0F0F"/>
          <w:w w:val="105"/>
        </w:rPr>
        <w:t>system. It</w:t>
      </w:r>
      <w:r>
        <w:rPr>
          <w:color w:val="0F0F0F"/>
          <w:spacing w:val="-3"/>
          <w:w w:val="105"/>
        </w:rPr>
        <w:t> </w:t>
      </w:r>
      <w:r>
        <w:rPr>
          <w:color w:val="0F0F0F"/>
          <w:w w:val="105"/>
        </w:rPr>
        <w:t>is</w:t>
      </w:r>
      <w:r>
        <w:rPr>
          <w:color w:val="0F0F0F"/>
          <w:spacing w:val="-6"/>
          <w:w w:val="105"/>
        </w:rPr>
        <w:t> </w:t>
      </w:r>
      <w:r>
        <w:rPr>
          <w:color w:val="0F0F0F"/>
          <w:w w:val="105"/>
        </w:rPr>
        <w:t>important to</w:t>
      </w:r>
      <w:r>
        <w:rPr>
          <w:color w:val="0F0F0F"/>
          <w:spacing w:val="-5"/>
          <w:w w:val="105"/>
        </w:rPr>
        <w:t> </w:t>
      </w:r>
      <w:r>
        <w:rPr>
          <w:color w:val="0F0F0F"/>
          <w:w w:val="105"/>
        </w:rPr>
        <w:t>involve a</w:t>
      </w:r>
      <w:r>
        <w:rPr>
          <w:color w:val="0F0F0F"/>
          <w:spacing w:val="-5"/>
          <w:w w:val="105"/>
        </w:rPr>
        <w:t> </w:t>
      </w:r>
      <w:r>
        <w:rPr>
          <w:color w:val="0F0F0F"/>
          <w:w w:val="105"/>
        </w:rPr>
        <w:t>diverse group</w:t>
      </w:r>
      <w:r>
        <w:rPr>
          <w:color w:val="0F0F0F"/>
          <w:spacing w:val="-1"/>
          <w:w w:val="105"/>
        </w:rPr>
        <w:t> </w:t>
      </w:r>
      <w:r>
        <w:rPr>
          <w:color w:val="0F0F0F"/>
          <w:w w:val="105"/>
        </w:rPr>
        <w:t>of</w:t>
      </w:r>
      <w:r>
        <w:rPr>
          <w:color w:val="0F0F0F"/>
          <w:spacing w:val="-3"/>
          <w:w w:val="105"/>
        </w:rPr>
        <w:t> </w:t>
      </w:r>
      <w:r>
        <w:rPr>
          <w:color w:val="0F0F0F"/>
          <w:w w:val="105"/>
        </w:rPr>
        <w:t>stakeholders in the requirement elicitation process to</w:t>
      </w:r>
      <w:r>
        <w:rPr>
          <w:color w:val="0F0F0F"/>
          <w:spacing w:val="-4"/>
          <w:w w:val="105"/>
        </w:rPr>
        <w:t> </w:t>
      </w:r>
      <w:r>
        <w:rPr>
          <w:color w:val="0F0F0F"/>
          <w:w w:val="105"/>
        </w:rPr>
        <w:t>ensure that all</w:t>
      </w:r>
      <w:r>
        <w:rPr>
          <w:color w:val="0F0F0F"/>
          <w:spacing w:val="-2"/>
          <w:w w:val="105"/>
        </w:rPr>
        <w:t> </w:t>
      </w:r>
      <w:r>
        <w:rPr>
          <w:color w:val="0F0F0F"/>
          <w:w w:val="105"/>
        </w:rPr>
        <w:t>perspectives and needs are</w:t>
      </w:r>
      <w:r>
        <w:rPr>
          <w:color w:val="0F0F0F"/>
          <w:spacing w:val="-1"/>
          <w:w w:val="105"/>
        </w:rPr>
        <w:t> </w:t>
      </w:r>
      <w:r>
        <w:rPr>
          <w:color w:val="0F0F0F"/>
          <w:w w:val="105"/>
        </w:rPr>
        <w:t>considered.</w:t>
      </w:r>
    </w:p>
    <w:p>
      <w:pPr>
        <w:pStyle w:val="Heading5"/>
        <w:numPr>
          <w:ilvl w:val="2"/>
          <w:numId w:val="15"/>
        </w:numPr>
        <w:tabs>
          <w:tab w:pos="1826" w:val="left" w:leader="none"/>
        </w:tabs>
        <w:spacing w:line="240" w:lineRule="auto" w:before="152" w:after="0"/>
        <w:ind w:left="1826" w:right="0" w:hanging="719"/>
        <w:jc w:val="left"/>
        <w:rPr>
          <w:color w:val="0F0F0F"/>
        </w:rPr>
      </w:pPr>
      <w:bookmarkStart w:name="_TOC_250050" w:id="44"/>
      <w:bookmarkEnd w:id="44"/>
      <w:r>
        <w:rPr>
          <w:color w:val="0F0F0F"/>
          <w:spacing w:val="-2"/>
        </w:rPr>
        <w:t>Brainstorming</w:t>
      </w:r>
    </w:p>
    <w:p>
      <w:pPr>
        <w:pStyle w:val="BodyText"/>
        <w:spacing w:line="376" w:lineRule="auto" w:before="292"/>
        <w:ind w:left="389" w:right="429" w:hanging="5"/>
        <w:jc w:val="both"/>
      </w:pPr>
      <w:r>
        <w:rPr>
          <w:color w:val="0F0F0F"/>
          <w:w w:val="105"/>
        </w:rPr>
        <w:t>This</w:t>
      </w:r>
      <w:r>
        <w:rPr>
          <w:color w:val="0F0F0F"/>
          <w:spacing w:val="-3"/>
          <w:w w:val="105"/>
        </w:rPr>
        <w:t> </w:t>
      </w:r>
      <w:r>
        <w:rPr>
          <w:color w:val="0F0F0F"/>
          <w:w w:val="105"/>
        </w:rPr>
        <w:t>involves bringing stakeholders together in</w:t>
      </w:r>
      <w:r>
        <w:rPr>
          <w:color w:val="0F0F0F"/>
          <w:spacing w:val="-1"/>
          <w:w w:val="105"/>
        </w:rPr>
        <w:t> </w:t>
      </w:r>
      <w:r>
        <w:rPr>
          <w:color w:val="0F0F0F"/>
          <w:w w:val="105"/>
        </w:rPr>
        <w:t>a</w:t>
      </w:r>
      <w:r>
        <w:rPr>
          <w:color w:val="0F0F0F"/>
          <w:spacing w:val="-4"/>
          <w:w w:val="105"/>
        </w:rPr>
        <w:t> </w:t>
      </w:r>
      <w:r>
        <w:rPr>
          <w:color w:val="0F0F0F"/>
          <w:w w:val="105"/>
        </w:rPr>
        <w:t>group setting to</w:t>
      </w:r>
      <w:r>
        <w:rPr>
          <w:color w:val="0F0F0F"/>
          <w:spacing w:val="-5"/>
          <w:w w:val="105"/>
        </w:rPr>
        <w:t> </w:t>
      </w:r>
      <w:r>
        <w:rPr>
          <w:color w:val="0F0F0F"/>
          <w:w w:val="105"/>
        </w:rPr>
        <w:t>generate ideas and gather information about their needs and requirements for the system.</w:t>
      </w:r>
    </w:p>
    <w:p>
      <w:pPr>
        <w:pStyle w:val="BodyText"/>
        <w:spacing w:before="1"/>
        <w:rPr>
          <w:sz w:val="13"/>
        </w:rPr>
      </w:pPr>
      <w:r>
        <w:rPr/>
        <mc:AlternateContent>
          <mc:Choice Requires="wps">
            <w:drawing>
              <wp:anchor distT="0" distB="0" distL="0" distR="0" allowOverlap="1" layoutInCell="1" locked="0" behindDoc="1" simplePos="0" relativeHeight="487608832">
                <wp:simplePos x="0" y="0"/>
                <wp:positionH relativeFrom="page">
                  <wp:posOffset>685800</wp:posOffset>
                </wp:positionH>
                <wp:positionV relativeFrom="paragraph">
                  <wp:posOffset>110896</wp:posOffset>
                </wp:positionV>
                <wp:extent cx="6192520" cy="1207135"/>
                <wp:effectExtent l="0" t="0" r="0" b="0"/>
                <wp:wrapTopAndBottom/>
                <wp:docPr id="115" name="Textbox 115"/>
                <wp:cNvGraphicFramePr>
                  <a:graphicFrameLocks/>
                </wp:cNvGraphicFramePr>
                <a:graphic>
                  <a:graphicData uri="http://schemas.microsoft.com/office/word/2010/wordprocessingShape">
                    <wps:wsp>
                      <wps:cNvPr id="115" name="Textbox 115"/>
                      <wps:cNvSpPr txBox="1"/>
                      <wps:spPr>
                        <a:xfrm>
                          <a:off x="0" y="0"/>
                          <a:ext cx="6192520" cy="1207135"/>
                        </a:xfrm>
                        <a:prstGeom prst="rect">
                          <a:avLst/>
                        </a:prstGeom>
                        <a:solidFill>
                          <a:srgbClr val="A8CF8C"/>
                        </a:solidFill>
                      </wps:spPr>
                      <wps:txbx>
                        <w:txbxContent>
                          <w:p>
                            <w:pPr>
                              <w:pStyle w:val="BodyText"/>
                              <w:spacing w:line="226" w:lineRule="exact"/>
                              <w:ind w:left="113"/>
                              <w:jc w:val="both"/>
                              <w:rPr>
                                <w:color w:val="000000"/>
                              </w:rPr>
                            </w:pPr>
                            <w:r>
                              <w:rPr>
                                <w:color w:val="0F0F0F"/>
                                <w:spacing w:val="-2"/>
                                <w:w w:val="105"/>
                              </w:rPr>
                              <w:t>Findings:</w:t>
                            </w:r>
                            <w:r>
                              <w:rPr>
                                <w:color w:val="0F0F0F"/>
                                <w:spacing w:val="4"/>
                                <w:w w:val="105"/>
                              </w:rPr>
                              <w:t> </w:t>
                            </w:r>
                            <w:r>
                              <w:rPr>
                                <w:color w:val="0F0F0F"/>
                                <w:spacing w:val="-2"/>
                                <w:w w:val="105"/>
                              </w:rPr>
                              <w:t>As</w:t>
                            </w:r>
                            <w:r>
                              <w:rPr>
                                <w:color w:val="0F0F0F"/>
                                <w:spacing w:val="-13"/>
                                <w:w w:val="105"/>
                              </w:rPr>
                              <w:t> </w:t>
                            </w:r>
                            <w:r>
                              <w:rPr>
                                <w:color w:val="0F0F0F"/>
                                <w:spacing w:val="-2"/>
                                <w:w w:val="105"/>
                              </w:rPr>
                              <w:t>citizen</w:t>
                            </w:r>
                            <w:r>
                              <w:rPr>
                                <w:color w:val="0F0F0F"/>
                                <w:spacing w:val="-3"/>
                                <w:w w:val="105"/>
                              </w:rPr>
                              <w:t> </w:t>
                            </w:r>
                            <w:r>
                              <w:rPr>
                                <w:color w:val="0F0F0F"/>
                                <w:spacing w:val="-2"/>
                                <w:w w:val="105"/>
                              </w:rPr>
                              <w:t>and</w:t>
                            </w:r>
                            <w:r>
                              <w:rPr>
                                <w:color w:val="0F0F0F"/>
                                <w:spacing w:val="-13"/>
                                <w:w w:val="105"/>
                              </w:rPr>
                              <w:t> </w:t>
                            </w:r>
                            <w:r>
                              <w:rPr>
                                <w:color w:val="0F0F0F"/>
                                <w:spacing w:val="-2"/>
                                <w:w w:val="105"/>
                              </w:rPr>
                              <w:t>as</w:t>
                            </w:r>
                            <w:r>
                              <w:rPr>
                                <w:color w:val="0F0F0F"/>
                                <w:spacing w:val="-18"/>
                                <w:w w:val="105"/>
                              </w:rPr>
                              <w:t> </w:t>
                            </w:r>
                            <w:r>
                              <w:rPr>
                                <w:color w:val="0F0F0F"/>
                                <w:spacing w:val="-2"/>
                                <w:w w:val="105"/>
                              </w:rPr>
                              <w:t>software</w:t>
                            </w:r>
                            <w:r>
                              <w:rPr>
                                <w:color w:val="0F0F0F"/>
                                <w:spacing w:val="-1"/>
                                <w:w w:val="105"/>
                              </w:rPr>
                              <w:t> </w:t>
                            </w:r>
                            <w:r>
                              <w:rPr>
                                <w:color w:val="0F0F0F"/>
                                <w:spacing w:val="-2"/>
                                <w:w w:val="105"/>
                              </w:rPr>
                              <w:t>engineering</w:t>
                            </w:r>
                            <w:r>
                              <w:rPr>
                                <w:color w:val="0F0F0F"/>
                                <w:spacing w:val="10"/>
                                <w:w w:val="105"/>
                              </w:rPr>
                              <w:t> </w:t>
                            </w:r>
                            <w:r>
                              <w:rPr>
                                <w:color w:val="0F0F0F"/>
                                <w:spacing w:val="-2"/>
                                <w:w w:val="105"/>
                              </w:rPr>
                              <w:t>our</w:t>
                            </w:r>
                            <w:r>
                              <w:rPr>
                                <w:color w:val="0F0F0F"/>
                                <w:spacing w:val="-7"/>
                                <w:w w:val="105"/>
                              </w:rPr>
                              <w:t> </w:t>
                            </w:r>
                            <w:r>
                              <w:rPr>
                                <w:color w:val="0F0F0F"/>
                                <w:spacing w:val="-2"/>
                                <w:w w:val="105"/>
                              </w:rPr>
                              <w:t>team</w:t>
                            </w:r>
                            <w:r>
                              <w:rPr>
                                <w:color w:val="0F0F0F"/>
                                <w:spacing w:val="-8"/>
                                <w:w w:val="105"/>
                              </w:rPr>
                              <w:t> </w:t>
                            </w:r>
                            <w:r>
                              <w:rPr>
                                <w:color w:val="0F0F0F"/>
                                <w:spacing w:val="-2"/>
                                <w:w w:val="105"/>
                              </w:rPr>
                              <w:t>was</w:t>
                            </w:r>
                            <w:r>
                              <w:rPr>
                                <w:color w:val="0F0F0F"/>
                                <w:spacing w:val="-10"/>
                                <w:w w:val="105"/>
                              </w:rPr>
                              <w:t> </w:t>
                            </w:r>
                            <w:r>
                              <w:rPr>
                                <w:color w:val="0F0F0F"/>
                                <w:spacing w:val="-2"/>
                                <w:w w:val="105"/>
                              </w:rPr>
                              <w:t>able</w:t>
                            </w:r>
                            <w:r>
                              <w:rPr>
                                <w:color w:val="0F0F0F"/>
                                <w:spacing w:val="-5"/>
                                <w:w w:val="105"/>
                              </w:rPr>
                              <w:t> </w:t>
                            </w:r>
                            <w:r>
                              <w:rPr>
                                <w:color w:val="0F0F0F"/>
                                <w:spacing w:val="-2"/>
                                <w:w w:val="105"/>
                              </w:rPr>
                              <w:t>to</w:t>
                            </w:r>
                            <w:r>
                              <w:rPr>
                                <w:color w:val="0F0F0F"/>
                                <w:spacing w:val="-6"/>
                                <w:w w:val="105"/>
                              </w:rPr>
                              <w:t> </w:t>
                            </w:r>
                            <w:r>
                              <w:rPr>
                                <w:color w:val="0F0F0F"/>
                                <w:spacing w:val="-2"/>
                                <w:w w:val="105"/>
                              </w:rPr>
                              <w:t>brainstorm</w:t>
                            </w:r>
                            <w:r>
                              <w:rPr>
                                <w:color w:val="0F0F0F"/>
                                <w:spacing w:val="16"/>
                                <w:w w:val="105"/>
                              </w:rPr>
                              <w:t> </w:t>
                            </w:r>
                            <w:r>
                              <w:rPr>
                                <w:color w:val="0F0F0F"/>
                                <w:spacing w:val="-2"/>
                                <w:w w:val="105"/>
                              </w:rPr>
                              <w:t>idea</w:t>
                            </w:r>
                            <w:r>
                              <w:rPr>
                                <w:color w:val="0F0F0F"/>
                                <w:spacing w:val="-8"/>
                                <w:w w:val="105"/>
                              </w:rPr>
                              <w:t> </w:t>
                            </w:r>
                            <w:r>
                              <w:rPr>
                                <w:color w:val="0F0F0F"/>
                                <w:spacing w:val="-2"/>
                                <w:w w:val="105"/>
                              </w:rPr>
                              <w:t>and</w:t>
                            </w:r>
                            <w:r>
                              <w:rPr>
                                <w:color w:val="0F0F0F"/>
                                <w:spacing w:val="-3"/>
                                <w:w w:val="105"/>
                              </w:rPr>
                              <w:t> </w:t>
                            </w:r>
                            <w:r>
                              <w:rPr>
                                <w:color w:val="0F0F0F"/>
                                <w:spacing w:val="-2"/>
                                <w:w w:val="105"/>
                              </w:rPr>
                              <w:t>features</w:t>
                            </w:r>
                            <w:r>
                              <w:rPr>
                                <w:color w:val="0F0F0F"/>
                                <w:spacing w:val="1"/>
                                <w:w w:val="105"/>
                              </w:rPr>
                              <w:t> </w:t>
                            </w:r>
                            <w:r>
                              <w:rPr>
                                <w:color w:val="0F0F0F"/>
                                <w:spacing w:val="-2"/>
                                <w:w w:val="105"/>
                              </w:rPr>
                              <w:t>the</w:t>
                            </w:r>
                            <w:r>
                              <w:rPr>
                                <w:color w:val="0F0F0F"/>
                                <w:spacing w:val="-13"/>
                                <w:w w:val="105"/>
                              </w:rPr>
                              <w:t> </w:t>
                            </w:r>
                            <w:r>
                              <w:rPr>
                                <w:color w:val="0F0F0F"/>
                                <w:spacing w:val="-2"/>
                                <w:w w:val="105"/>
                              </w:rPr>
                              <w:t>system</w:t>
                            </w:r>
                          </w:p>
                          <w:p>
                            <w:pPr>
                              <w:pStyle w:val="BodyText"/>
                              <w:spacing w:line="376" w:lineRule="auto" w:before="143"/>
                              <w:ind w:left="112" w:right="95" w:firstLine="1"/>
                              <w:jc w:val="both"/>
                              <w:rPr>
                                <w:color w:val="000000"/>
                              </w:rPr>
                            </w:pPr>
                            <w:r>
                              <w:rPr>
                                <w:color w:val="0F0F0F"/>
                                <w:w w:val="105"/>
                              </w:rPr>
                              <w:t>can</w:t>
                            </w:r>
                            <w:r>
                              <w:rPr>
                                <w:color w:val="0F0F0F"/>
                                <w:w w:val="105"/>
                              </w:rPr>
                              <w:t> offer</w:t>
                            </w:r>
                            <w:r>
                              <w:rPr>
                                <w:color w:val="0F0F0F"/>
                                <w:w w:val="105"/>
                              </w:rPr>
                              <w:t> fanners</w:t>
                            </w:r>
                            <w:r>
                              <w:rPr>
                                <w:color w:val="0F0F0F"/>
                                <w:w w:val="105"/>
                              </w:rPr>
                              <w:t> to</w:t>
                            </w:r>
                            <w:r>
                              <w:rPr>
                                <w:color w:val="0F0F0F"/>
                                <w:w w:val="105"/>
                              </w:rPr>
                              <w:t> resolve</w:t>
                            </w:r>
                            <w:r>
                              <w:rPr>
                                <w:color w:val="0F0F0F"/>
                                <w:w w:val="105"/>
                              </w:rPr>
                              <w:t> the problem.</w:t>
                            </w:r>
                            <w:r>
                              <w:rPr>
                                <w:color w:val="0F0F0F"/>
                                <w:w w:val="105"/>
                              </w:rPr>
                              <w:t> Requirements</w:t>
                            </w:r>
                            <w:r>
                              <w:rPr>
                                <w:color w:val="0F0F0F"/>
                                <w:w w:val="105"/>
                              </w:rPr>
                              <w:t> and</w:t>
                            </w:r>
                            <w:r>
                              <w:rPr>
                                <w:color w:val="0F0F0F"/>
                                <w:w w:val="105"/>
                              </w:rPr>
                              <w:t> goals</w:t>
                            </w:r>
                            <w:r>
                              <w:rPr>
                                <w:color w:val="0F0F0F"/>
                                <w:w w:val="105"/>
                              </w:rPr>
                              <w:t> were</w:t>
                            </w:r>
                            <w:r>
                              <w:rPr>
                                <w:color w:val="0F0F0F"/>
                                <w:w w:val="105"/>
                              </w:rPr>
                              <w:t> collected</w:t>
                            </w:r>
                            <w:r>
                              <w:rPr>
                                <w:color w:val="0F0F0F"/>
                                <w:w w:val="105"/>
                              </w:rPr>
                              <w:t> by</w:t>
                            </w:r>
                            <w:r>
                              <w:rPr>
                                <w:color w:val="0F0F0F"/>
                                <w:w w:val="105"/>
                              </w:rPr>
                              <w:t> the</w:t>
                            </w:r>
                            <w:r>
                              <w:rPr>
                                <w:color w:val="0F0F0F"/>
                                <w:w w:val="105"/>
                              </w:rPr>
                              <w:t> team</w:t>
                            </w:r>
                            <w:r>
                              <w:rPr>
                                <w:color w:val="0F0F0F"/>
                                <w:w w:val="105"/>
                              </w:rPr>
                              <w:t> during</w:t>
                            </w:r>
                            <w:r>
                              <w:rPr>
                                <w:color w:val="0F0F0F"/>
                                <w:w w:val="105"/>
                              </w:rPr>
                              <w:t> the preliminary research phase of the project.</w:t>
                            </w:r>
                            <w:r>
                              <w:rPr>
                                <w:color w:val="0F0F0F"/>
                                <w:w w:val="105"/>
                              </w:rPr>
                              <w:t> Brainstorming</w:t>
                            </w:r>
                            <w:r>
                              <w:rPr>
                                <w:color w:val="0F0F0F"/>
                                <w:w w:val="105"/>
                              </w:rPr>
                              <w:t> was ideal solution to</w:t>
                            </w:r>
                            <w:r>
                              <w:rPr>
                                <w:color w:val="0F0F0F"/>
                                <w:spacing w:val="-3"/>
                                <w:w w:val="105"/>
                              </w:rPr>
                              <w:t> </w:t>
                            </w:r>
                            <w:r>
                              <w:rPr>
                                <w:color w:val="0F0F0F"/>
                                <w:w w:val="105"/>
                              </w:rPr>
                              <w:t>gather requirements</w:t>
                            </w:r>
                            <w:r>
                              <w:rPr>
                                <w:color w:val="0F0F0F"/>
                                <w:w w:val="105"/>
                              </w:rPr>
                              <w:t> without ethical clearance.</w:t>
                            </w:r>
                            <w:r>
                              <w:rPr>
                                <w:color w:val="0F0F0F"/>
                                <w:spacing w:val="-1"/>
                                <w:w w:val="105"/>
                              </w:rPr>
                              <w:t> </w:t>
                            </w:r>
                            <w:r>
                              <w:rPr>
                                <w:color w:val="0F0F0F"/>
                                <w:w w:val="105"/>
                              </w:rPr>
                              <w:t>To</w:t>
                            </w:r>
                            <w:r>
                              <w:rPr>
                                <w:color w:val="0F0F0F"/>
                                <w:spacing w:val="-9"/>
                                <w:w w:val="105"/>
                              </w:rPr>
                              <w:t> </w:t>
                            </w:r>
                            <w:r>
                              <w:rPr>
                                <w:color w:val="0F0F0F"/>
                                <w:w w:val="105"/>
                              </w:rPr>
                              <w:t>identify all</w:t>
                            </w:r>
                            <w:r>
                              <w:rPr>
                                <w:color w:val="0F0F0F"/>
                                <w:spacing w:val="-9"/>
                                <w:w w:val="105"/>
                              </w:rPr>
                              <w:t> </w:t>
                            </w:r>
                            <w:r>
                              <w:rPr>
                                <w:color w:val="0F0F0F"/>
                                <w:w w:val="105"/>
                              </w:rPr>
                              <w:t>the</w:t>
                            </w:r>
                            <w:r>
                              <w:rPr>
                                <w:color w:val="0F0F0F"/>
                                <w:spacing w:val="-9"/>
                                <w:w w:val="105"/>
                              </w:rPr>
                              <w:t> </w:t>
                            </w:r>
                            <w:r>
                              <w:rPr>
                                <w:color w:val="0F0F0F"/>
                                <w:w w:val="105"/>
                              </w:rPr>
                              <w:t>essential requirements for</w:t>
                            </w:r>
                            <w:r>
                              <w:rPr>
                                <w:color w:val="0F0F0F"/>
                                <w:spacing w:val="-11"/>
                                <w:w w:val="105"/>
                              </w:rPr>
                              <w:t> </w:t>
                            </w:r>
                            <w:r>
                              <w:rPr>
                                <w:color w:val="0F0F0F"/>
                                <w:w w:val="105"/>
                              </w:rPr>
                              <w:t>the</w:t>
                            </w:r>
                            <w:r>
                              <w:rPr>
                                <w:color w:val="0F0F0F"/>
                                <w:spacing w:val="-8"/>
                                <w:w w:val="105"/>
                              </w:rPr>
                              <w:t> </w:t>
                            </w:r>
                            <w:r>
                              <w:rPr>
                                <w:color w:val="0F0F0F"/>
                                <w:w w:val="105"/>
                              </w:rPr>
                              <w:t>application,</w:t>
                            </w:r>
                            <w:r>
                              <w:rPr>
                                <w:color w:val="0F0F0F"/>
                                <w:spacing w:val="-2"/>
                                <w:w w:val="105"/>
                              </w:rPr>
                              <w:t> </w:t>
                            </w:r>
                            <w:r>
                              <w:rPr>
                                <w:color w:val="0F0F0F"/>
                                <w:w w:val="105"/>
                              </w:rPr>
                              <w:t>we</w:t>
                            </w:r>
                            <w:r>
                              <w:rPr>
                                <w:color w:val="0F0F0F"/>
                                <w:spacing w:val="-12"/>
                                <w:w w:val="105"/>
                              </w:rPr>
                              <w:t> </w:t>
                            </w:r>
                            <w:r>
                              <w:rPr>
                                <w:color w:val="0F0F0F"/>
                                <w:w w:val="105"/>
                              </w:rPr>
                              <w:t>were</w:t>
                            </w:r>
                            <w:r>
                              <w:rPr>
                                <w:color w:val="0F0F0F"/>
                                <w:spacing w:val="-11"/>
                                <w:w w:val="105"/>
                              </w:rPr>
                              <w:t> </w:t>
                            </w:r>
                            <w:r>
                              <w:rPr>
                                <w:color w:val="0F0F0F"/>
                                <w:w w:val="105"/>
                              </w:rPr>
                              <w:t>also</w:t>
                            </w:r>
                            <w:r>
                              <w:rPr>
                                <w:color w:val="0F0F0F"/>
                                <w:spacing w:val="-12"/>
                                <w:w w:val="105"/>
                              </w:rPr>
                              <w:t> </w:t>
                            </w:r>
                            <w:r>
                              <w:rPr>
                                <w:color w:val="0F0F0F"/>
                                <w:w w:val="105"/>
                              </w:rPr>
                              <w:t>able</w:t>
                            </w:r>
                            <w:r>
                              <w:rPr>
                                <w:color w:val="0F0F0F"/>
                                <w:spacing w:val="-7"/>
                                <w:w w:val="105"/>
                              </w:rPr>
                              <w:t> </w:t>
                            </w:r>
                            <w:r>
                              <w:rPr>
                                <w:color w:val="0F0F0F"/>
                                <w:w w:val="105"/>
                              </w:rPr>
                              <w:t>to</w:t>
                            </w:r>
                            <w:r>
                              <w:rPr>
                                <w:color w:val="0F0F0F"/>
                                <w:spacing w:val="-11"/>
                                <w:w w:val="105"/>
                              </w:rPr>
                              <w:t> </w:t>
                            </w:r>
                            <w:r>
                              <w:rPr>
                                <w:color w:val="0F0F0F"/>
                                <w:w w:val="105"/>
                              </w:rPr>
                              <w:t>combine brainstorming</w:t>
                            </w:r>
                            <w:r>
                              <w:rPr>
                                <w:color w:val="0F0F0F"/>
                                <w:w w:val="105"/>
                              </w:rPr>
                              <w:t> with other elicitation techniques.</w:t>
                            </w:r>
                          </w:p>
                        </w:txbxContent>
                      </wps:txbx>
                      <wps:bodyPr wrap="square" lIns="0" tIns="0" rIns="0" bIns="0" rtlCol="0">
                        <a:noAutofit/>
                      </wps:bodyPr>
                    </wps:wsp>
                  </a:graphicData>
                </a:graphic>
              </wp:anchor>
            </w:drawing>
          </mc:Choice>
          <mc:Fallback>
            <w:pict>
              <v:shape style="position:absolute;margin-left:54pt;margin-top:8.732034pt;width:487.6pt;height:95.05pt;mso-position-horizontal-relative:page;mso-position-vertical-relative:paragraph;z-index:-15707648;mso-wrap-distance-left:0;mso-wrap-distance-right:0" type="#_x0000_t202" id="docshape85" filled="true" fillcolor="#a8cf8c" stroked="false">
                <v:textbox inset="0,0,0,0">
                  <w:txbxContent>
                    <w:p>
                      <w:pPr>
                        <w:pStyle w:val="BodyText"/>
                        <w:spacing w:line="226" w:lineRule="exact"/>
                        <w:ind w:left="113"/>
                        <w:jc w:val="both"/>
                        <w:rPr>
                          <w:color w:val="000000"/>
                        </w:rPr>
                      </w:pPr>
                      <w:r>
                        <w:rPr>
                          <w:color w:val="0F0F0F"/>
                          <w:spacing w:val="-2"/>
                          <w:w w:val="105"/>
                        </w:rPr>
                        <w:t>Findings:</w:t>
                      </w:r>
                      <w:r>
                        <w:rPr>
                          <w:color w:val="0F0F0F"/>
                          <w:spacing w:val="4"/>
                          <w:w w:val="105"/>
                        </w:rPr>
                        <w:t> </w:t>
                      </w:r>
                      <w:r>
                        <w:rPr>
                          <w:color w:val="0F0F0F"/>
                          <w:spacing w:val="-2"/>
                          <w:w w:val="105"/>
                        </w:rPr>
                        <w:t>As</w:t>
                      </w:r>
                      <w:r>
                        <w:rPr>
                          <w:color w:val="0F0F0F"/>
                          <w:spacing w:val="-13"/>
                          <w:w w:val="105"/>
                        </w:rPr>
                        <w:t> </w:t>
                      </w:r>
                      <w:r>
                        <w:rPr>
                          <w:color w:val="0F0F0F"/>
                          <w:spacing w:val="-2"/>
                          <w:w w:val="105"/>
                        </w:rPr>
                        <w:t>citizen</w:t>
                      </w:r>
                      <w:r>
                        <w:rPr>
                          <w:color w:val="0F0F0F"/>
                          <w:spacing w:val="-3"/>
                          <w:w w:val="105"/>
                        </w:rPr>
                        <w:t> </w:t>
                      </w:r>
                      <w:r>
                        <w:rPr>
                          <w:color w:val="0F0F0F"/>
                          <w:spacing w:val="-2"/>
                          <w:w w:val="105"/>
                        </w:rPr>
                        <w:t>and</w:t>
                      </w:r>
                      <w:r>
                        <w:rPr>
                          <w:color w:val="0F0F0F"/>
                          <w:spacing w:val="-13"/>
                          <w:w w:val="105"/>
                        </w:rPr>
                        <w:t> </w:t>
                      </w:r>
                      <w:r>
                        <w:rPr>
                          <w:color w:val="0F0F0F"/>
                          <w:spacing w:val="-2"/>
                          <w:w w:val="105"/>
                        </w:rPr>
                        <w:t>as</w:t>
                      </w:r>
                      <w:r>
                        <w:rPr>
                          <w:color w:val="0F0F0F"/>
                          <w:spacing w:val="-18"/>
                          <w:w w:val="105"/>
                        </w:rPr>
                        <w:t> </w:t>
                      </w:r>
                      <w:r>
                        <w:rPr>
                          <w:color w:val="0F0F0F"/>
                          <w:spacing w:val="-2"/>
                          <w:w w:val="105"/>
                        </w:rPr>
                        <w:t>software</w:t>
                      </w:r>
                      <w:r>
                        <w:rPr>
                          <w:color w:val="0F0F0F"/>
                          <w:spacing w:val="-1"/>
                          <w:w w:val="105"/>
                        </w:rPr>
                        <w:t> </w:t>
                      </w:r>
                      <w:r>
                        <w:rPr>
                          <w:color w:val="0F0F0F"/>
                          <w:spacing w:val="-2"/>
                          <w:w w:val="105"/>
                        </w:rPr>
                        <w:t>engineering</w:t>
                      </w:r>
                      <w:r>
                        <w:rPr>
                          <w:color w:val="0F0F0F"/>
                          <w:spacing w:val="10"/>
                          <w:w w:val="105"/>
                        </w:rPr>
                        <w:t> </w:t>
                      </w:r>
                      <w:r>
                        <w:rPr>
                          <w:color w:val="0F0F0F"/>
                          <w:spacing w:val="-2"/>
                          <w:w w:val="105"/>
                        </w:rPr>
                        <w:t>our</w:t>
                      </w:r>
                      <w:r>
                        <w:rPr>
                          <w:color w:val="0F0F0F"/>
                          <w:spacing w:val="-7"/>
                          <w:w w:val="105"/>
                        </w:rPr>
                        <w:t> </w:t>
                      </w:r>
                      <w:r>
                        <w:rPr>
                          <w:color w:val="0F0F0F"/>
                          <w:spacing w:val="-2"/>
                          <w:w w:val="105"/>
                        </w:rPr>
                        <w:t>team</w:t>
                      </w:r>
                      <w:r>
                        <w:rPr>
                          <w:color w:val="0F0F0F"/>
                          <w:spacing w:val="-8"/>
                          <w:w w:val="105"/>
                        </w:rPr>
                        <w:t> </w:t>
                      </w:r>
                      <w:r>
                        <w:rPr>
                          <w:color w:val="0F0F0F"/>
                          <w:spacing w:val="-2"/>
                          <w:w w:val="105"/>
                        </w:rPr>
                        <w:t>was</w:t>
                      </w:r>
                      <w:r>
                        <w:rPr>
                          <w:color w:val="0F0F0F"/>
                          <w:spacing w:val="-10"/>
                          <w:w w:val="105"/>
                        </w:rPr>
                        <w:t> </w:t>
                      </w:r>
                      <w:r>
                        <w:rPr>
                          <w:color w:val="0F0F0F"/>
                          <w:spacing w:val="-2"/>
                          <w:w w:val="105"/>
                        </w:rPr>
                        <w:t>able</w:t>
                      </w:r>
                      <w:r>
                        <w:rPr>
                          <w:color w:val="0F0F0F"/>
                          <w:spacing w:val="-5"/>
                          <w:w w:val="105"/>
                        </w:rPr>
                        <w:t> </w:t>
                      </w:r>
                      <w:r>
                        <w:rPr>
                          <w:color w:val="0F0F0F"/>
                          <w:spacing w:val="-2"/>
                          <w:w w:val="105"/>
                        </w:rPr>
                        <w:t>to</w:t>
                      </w:r>
                      <w:r>
                        <w:rPr>
                          <w:color w:val="0F0F0F"/>
                          <w:spacing w:val="-6"/>
                          <w:w w:val="105"/>
                        </w:rPr>
                        <w:t> </w:t>
                      </w:r>
                      <w:r>
                        <w:rPr>
                          <w:color w:val="0F0F0F"/>
                          <w:spacing w:val="-2"/>
                          <w:w w:val="105"/>
                        </w:rPr>
                        <w:t>brainstorm</w:t>
                      </w:r>
                      <w:r>
                        <w:rPr>
                          <w:color w:val="0F0F0F"/>
                          <w:spacing w:val="16"/>
                          <w:w w:val="105"/>
                        </w:rPr>
                        <w:t> </w:t>
                      </w:r>
                      <w:r>
                        <w:rPr>
                          <w:color w:val="0F0F0F"/>
                          <w:spacing w:val="-2"/>
                          <w:w w:val="105"/>
                        </w:rPr>
                        <w:t>idea</w:t>
                      </w:r>
                      <w:r>
                        <w:rPr>
                          <w:color w:val="0F0F0F"/>
                          <w:spacing w:val="-8"/>
                          <w:w w:val="105"/>
                        </w:rPr>
                        <w:t> </w:t>
                      </w:r>
                      <w:r>
                        <w:rPr>
                          <w:color w:val="0F0F0F"/>
                          <w:spacing w:val="-2"/>
                          <w:w w:val="105"/>
                        </w:rPr>
                        <w:t>and</w:t>
                      </w:r>
                      <w:r>
                        <w:rPr>
                          <w:color w:val="0F0F0F"/>
                          <w:spacing w:val="-3"/>
                          <w:w w:val="105"/>
                        </w:rPr>
                        <w:t> </w:t>
                      </w:r>
                      <w:r>
                        <w:rPr>
                          <w:color w:val="0F0F0F"/>
                          <w:spacing w:val="-2"/>
                          <w:w w:val="105"/>
                        </w:rPr>
                        <w:t>features</w:t>
                      </w:r>
                      <w:r>
                        <w:rPr>
                          <w:color w:val="0F0F0F"/>
                          <w:spacing w:val="1"/>
                          <w:w w:val="105"/>
                        </w:rPr>
                        <w:t> </w:t>
                      </w:r>
                      <w:r>
                        <w:rPr>
                          <w:color w:val="0F0F0F"/>
                          <w:spacing w:val="-2"/>
                          <w:w w:val="105"/>
                        </w:rPr>
                        <w:t>the</w:t>
                      </w:r>
                      <w:r>
                        <w:rPr>
                          <w:color w:val="0F0F0F"/>
                          <w:spacing w:val="-13"/>
                          <w:w w:val="105"/>
                        </w:rPr>
                        <w:t> </w:t>
                      </w:r>
                      <w:r>
                        <w:rPr>
                          <w:color w:val="0F0F0F"/>
                          <w:spacing w:val="-2"/>
                          <w:w w:val="105"/>
                        </w:rPr>
                        <w:t>system</w:t>
                      </w:r>
                    </w:p>
                    <w:p>
                      <w:pPr>
                        <w:pStyle w:val="BodyText"/>
                        <w:spacing w:line="376" w:lineRule="auto" w:before="143"/>
                        <w:ind w:left="112" w:right="95" w:firstLine="1"/>
                        <w:jc w:val="both"/>
                        <w:rPr>
                          <w:color w:val="000000"/>
                        </w:rPr>
                      </w:pPr>
                      <w:r>
                        <w:rPr>
                          <w:color w:val="0F0F0F"/>
                          <w:w w:val="105"/>
                        </w:rPr>
                        <w:t>can</w:t>
                      </w:r>
                      <w:r>
                        <w:rPr>
                          <w:color w:val="0F0F0F"/>
                          <w:w w:val="105"/>
                        </w:rPr>
                        <w:t> offer</w:t>
                      </w:r>
                      <w:r>
                        <w:rPr>
                          <w:color w:val="0F0F0F"/>
                          <w:w w:val="105"/>
                        </w:rPr>
                        <w:t> fanners</w:t>
                      </w:r>
                      <w:r>
                        <w:rPr>
                          <w:color w:val="0F0F0F"/>
                          <w:w w:val="105"/>
                        </w:rPr>
                        <w:t> to</w:t>
                      </w:r>
                      <w:r>
                        <w:rPr>
                          <w:color w:val="0F0F0F"/>
                          <w:w w:val="105"/>
                        </w:rPr>
                        <w:t> resolve</w:t>
                      </w:r>
                      <w:r>
                        <w:rPr>
                          <w:color w:val="0F0F0F"/>
                          <w:w w:val="105"/>
                        </w:rPr>
                        <w:t> the problem.</w:t>
                      </w:r>
                      <w:r>
                        <w:rPr>
                          <w:color w:val="0F0F0F"/>
                          <w:w w:val="105"/>
                        </w:rPr>
                        <w:t> Requirements</w:t>
                      </w:r>
                      <w:r>
                        <w:rPr>
                          <w:color w:val="0F0F0F"/>
                          <w:w w:val="105"/>
                        </w:rPr>
                        <w:t> and</w:t>
                      </w:r>
                      <w:r>
                        <w:rPr>
                          <w:color w:val="0F0F0F"/>
                          <w:w w:val="105"/>
                        </w:rPr>
                        <w:t> goals</w:t>
                      </w:r>
                      <w:r>
                        <w:rPr>
                          <w:color w:val="0F0F0F"/>
                          <w:w w:val="105"/>
                        </w:rPr>
                        <w:t> were</w:t>
                      </w:r>
                      <w:r>
                        <w:rPr>
                          <w:color w:val="0F0F0F"/>
                          <w:w w:val="105"/>
                        </w:rPr>
                        <w:t> collected</w:t>
                      </w:r>
                      <w:r>
                        <w:rPr>
                          <w:color w:val="0F0F0F"/>
                          <w:w w:val="105"/>
                        </w:rPr>
                        <w:t> by</w:t>
                      </w:r>
                      <w:r>
                        <w:rPr>
                          <w:color w:val="0F0F0F"/>
                          <w:w w:val="105"/>
                        </w:rPr>
                        <w:t> the</w:t>
                      </w:r>
                      <w:r>
                        <w:rPr>
                          <w:color w:val="0F0F0F"/>
                          <w:w w:val="105"/>
                        </w:rPr>
                        <w:t> team</w:t>
                      </w:r>
                      <w:r>
                        <w:rPr>
                          <w:color w:val="0F0F0F"/>
                          <w:w w:val="105"/>
                        </w:rPr>
                        <w:t> during</w:t>
                      </w:r>
                      <w:r>
                        <w:rPr>
                          <w:color w:val="0F0F0F"/>
                          <w:w w:val="105"/>
                        </w:rPr>
                        <w:t> the preliminary research phase of the project.</w:t>
                      </w:r>
                      <w:r>
                        <w:rPr>
                          <w:color w:val="0F0F0F"/>
                          <w:w w:val="105"/>
                        </w:rPr>
                        <w:t> Brainstorming</w:t>
                      </w:r>
                      <w:r>
                        <w:rPr>
                          <w:color w:val="0F0F0F"/>
                          <w:w w:val="105"/>
                        </w:rPr>
                        <w:t> was ideal solution to</w:t>
                      </w:r>
                      <w:r>
                        <w:rPr>
                          <w:color w:val="0F0F0F"/>
                          <w:spacing w:val="-3"/>
                          <w:w w:val="105"/>
                        </w:rPr>
                        <w:t> </w:t>
                      </w:r>
                      <w:r>
                        <w:rPr>
                          <w:color w:val="0F0F0F"/>
                          <w:w w:val="105"/>
                        </w:rPr>
                        <w:t>gather requirements</w:t>
                      </w:r>
                      <w:r>
                        <w:rPr>
                          <w:color w:val="0F0F0F"/>
                          <w:w w:val="105"/>
                        </w:rPr>
                        <w:t> without ethical clearance.</w:t>
                      </w:r>
                      <w:r>
                        <w:rPr>
                          <w:color w:val="0F0F0F"/>
                          <w:spacing w:val="-1"/>
                          <w:w w:val="105"/>
                        </w:rPr>
                        <w:t> </w:t>
                      </w:r>
                      <w:r>
                        <w:rPr>
                          <w:color w:val="0F0F0F"/>
                          <w:w w:val="105"/>
                        </w:rPr>
                        <w:t>To</w:t>
                      </w:r>
                      <w:r>
                        <w:rPr>
                          <w:color w:val="0F0F0F"/>
                          <w:spacing w:val="-9"/>
                          <w:w w:val="105"/>
                        </w:rPr>
                        <w:t> </w:t>
                      </w:r>
                      <w:r>
                        <w:rPr>
                          <w:color w:val="0F0F0F"/>
                          <w:w w:val="105"/>
                        </w:rPr>
                        <w:t>identify all</w:t>
                      </w:r>
                      <w:r>
                        <w:rPr>
                          <w:color w:val="0F0F0F"/>
                          <w:spacing w:val="-9"/>
                          <w:w w:val="105"/>
                        </w:rPr>
                        <w:t> </w:t>
                      </w:r>
                      <w:r>
                        <w:rPr>
                          <w:color w:val="0F0F0F"/>
                          <w:w w:val="105"/>
                        </w:rPr>
                        <w:t>the</w:t>
                      </w:r>
                      <w:r>
                        <w:rPr>
                          <w:color w:val="0F0F0F"/>
                          <w:spacing w:val="-9"/>
                          <w:w w:val="105"/>
                        </w:rPr>
                        <w:t> </w:t>
                      </w:r>
                      <w:r>
                        <w:rPr>
                          <w:color w:val="0F0F0F"/>
                          <w:w w:val="105"/>
                        </w:rPr>
                        <w:t>essential requirements for</w:t>
                      </w:r>
                      <w:r>
                        <w:rPr>
                          <w:color w:val="0F0F0F"/>
                          <w:spacing w:val="-11"/>
                          <w:w w:val="105"/>
                        </w:rPr>
                        <w:t> </w:t>
                      </w:r>
                      <w:r>
                        <w:rPr>
                          <w:color w:val="0F0F0F"/>
                          <w:w w:val="105"/>
                        </w:rPr>
                        <w:t>the</w:t>
                      </w:r>
                      <w:r>
                        <w:rPr>
                          <w:color w:val="0F0F0F"/>
                          <w:spacing w:val="-8"/>
                          <w:w w:val="105"/>
                        </w:rPr>
                        <w:t> </w:t>
                      </w:r>
                      <w:r>
                        <w:rPr>
                          <w:color w:val="0F0F0F"/>
                          <w:w w:val="105"/>
                        </w:rPr>
                        <w:t>application,</w:t>
                      </w:r>
                      <w:r>
                        <w:rPr>
                          <w:color w:val="0F0F0F"/>
                          <w:spacing w:val="-2"/>
                          <w:w w:val="105"/>
                        </w:rPr>
                        <w:t> </w:t>
                      </w:r>
                      <w:r>
                        <w:rPr>
                          <w:color w:val="0F0F0F"/>
                          <w:w w:val="105"/>
                        </w:rPr>
                        <w:t>we</w:t>
                      </w:r>
                      <w:r>
                        <w:rPr>
                          <w:color w:val="0F0F0F"/>
                          <w:spacing w:val="-12"/>
                          <w:w w:val="105"/>
                        </w:rPr>
                        <w:t> </w:t>
                      </w:r>
                      <w:r>
                        <w:rPr>
                          <w:color w:val="0F0F0F"/>
                          <w:w w:val="105"/>
                        </w:rPr>
                        <w:t>were</w:t>
                      </w:r>
                      <w:r>
                        <w:rPr>
                          <w:color w:val="0F0F0F"/>
                          <w:spacing w:val="-11"/>
                          <w:w w:val="105"/>
                        </w:rPr>
                        <w:t> </w:t>
                      </w:r>
                      <w:r>
                        <w:rPr>
                          <w:color w:val="0F0F0F"/>
                          <w:w w:val="105"/>
                        </w:rPr>
                        <w:t>also</w:t>
                      </w:r>
                      <w:r>
                        <w:rPr>
                          <w:color w:val="0F0F0F"/>
                          <w:spacing w:val="-12"/>
                          <w:w w:val="105"/>
                        </w:rPr>
                        <w:t> </w:t>
                      </w:r>
                      <w:r>
                        <w:rPr>
                          <w:color w:val="0F0F0F"/>
                          <w:w w:val="105"/>
                        </w:rPr>
                        <w:t>able</w:t>
                      </w:r>
                      <w:r>
                        <w:rPr>
                          <w:color w:val="0F0F0F"/>
                          <w:spacing w:val="-7"/>
                          <w:w w:val="105"/>
                        </w:rPr>
                        <w:t> </w:t>
                      </w:r>
                      <w:r>
                        <w:rPr>
                          <w:color w:val="0F0F0F"/>
                          <w:w w:val="105"/>
                        </w:rPr>
                        <w:t>to</w:t>
                      </w:r>
                      <w:r>
                        <w:rPr>
                          <w:color w:val="0F0F0F"/>
                          <w:spacing w:val="-11"/>
                          <w:w w:val="105"/>
                        </w:rPr>
                        <w:t> </w:t>
                      </w:r>
                      <w:r>
                        <w:rPr>
                          <w:color w:val="0F0F0F"/>
                          <w:w w:val="105"/>
                        </w:rPr>
                        <w:t>combine brainstorming</w:t>
                      </w:r>
                      <w:r>
                        <w:rPr>
                          <w:color w:val="0F0F0F"/>
                          <w:w w:val="105"/>
                        </w:rPr>
                        <w:t> with other elicitation techniques.</w:t>
                      </w:r>
                    </w:p>
                  </w:txbxContent>
                </v:textbox>
                <v:fill type="solid"/>
                <w10:wrap type="topAndBottom"/>
              </v:shape>
            </w:pict>
          </mc:Fallback>
        </mc:AlternateContent>
      </w:r>
    </w:p>
    <w:p>
      <w:pPr>
        <w:pStyle w:val="BodyText"/>
        <w:spacing w:before="200"/>
        <w:rPr>
          <w:sz w:val="28"/>
        </w:rPr>
      </w:pPr>
    </w:p>
    <w:p>
      <w:pPr>
        <w:pStyle w:val="Heading5"/>
        <w:numPr>
          <w:ilvl w:val="2"/>
          <w:numId w:val="15"/>
        </w:numPr>
        <w:tabs>
          <w:tab w:pos="1826" w:val="left" w:leader="none"/>
        </w:tabs>
        <w:spacing w:line="240" w:lineRule="auto" w:before="0" w:after="0"/>
        <w:ind w:left="1826" w:right="0" w:hanging="719"/>
        <w:jc w:val="left"/>
        <w:rPr>
          <w:color w:val="0F0F0F"/>
        </w:rPr>
      </w:pPr>
      <w:bookmarkStart w:name="_TOC_250049" w:id="45"/>
      <w:bookmarkEnd w:id="45"/>
      <w:r>
        <w:rPr>
          <w:color w:val="0F0F0F"/>
          <w:spacing w:val="-2"/>
        </w:rPr>
        <w:t>Observation</w:t>
      </w:r>
    </w:p>
    <w:p>
      <w:pPr>
        <w:pStyle w:val="BodyText"/>
        <w:spacing w:line="376" w:lineRule="auto" w:before="287"/>
        <w:ind w:left="384"/>
      </w:pPr>
      <w:r>
        <w:rPr>
          <w:color w:val="0F0F0F"/>
          <w:w w:val="105"/>
        </w:rPr>
        <w:t>This</w:t>
      </w:r>
      <w:r>
        <w:rPr>
          <w:color w:val="0F0F0F"/>
          <w:spacing w:val="-5"/>
          <w:w w:val="105"/>
        </w:rPr>
        <w:t> </w:t>
      </w:r>
      <w:r>
        <w:rPr>
          <w:color w:val="0F0F0F"/>
          <w:w w:val="105"/>
        </w:rPr>
        <w:t>involves observing</w:t>
      </w:r>
      <w:r>
        <w:rPr>
          <w:color w:val="0F0F0F"/>
          <w:spacing w:val="-4"/>
          <w:w w:val="105"/>
        </w:rPr>
        <w:t> </w:t>
      </w:r>
      <w:r>
        <w:rPr>
          <w:color w:val="0F0F0F"/>
          <w:w w:val="105"/>
        </w:rPr>
        <w:t>the</w:t>
      </w:r>
      <w:r>
        <w:rPr>
          <w:color w:val="0F0F0F"/>
          <w:spacing w:val="-11"/>
          <w:w w:val="105"/>
        </w:rPr>
        <w:t> </w:t>
      </w:r>
      <w:r>
        <w:rPr>
          <w:color w:val="0F0F0F"/>
          <w:w w:val="105"/>
        </w:rPr>
        <w:t>stakeholders using</w:t>
      </w:r>
      <w:r>
        <w:rPr>
          <w:color w:val="0F0F0F"/>
          <w:spacing w:val="-5"/>
          <w:w w:val="105"/>
        </w:rPr>
        <w:t> </w:t>
      </w:r>
      <w:r>
        <w:rPr>
          <w:color w:val="0F0F0F"/>
          <w:w w:val="105"/>
        </w:rPr>
        <w:t>similar</w:t>
      </w:r>
      <w:r>
        <w:rPr>
          <w:color w:val="0F0F0F"/>
          <w:spacing w:val="-4"/>
          <w:w w:val="105"/>
        </w:rPr>
        <w:t> </w:t>
      </w:r>
      <w:r>
        <w:rPr>
          <w:color w:val="0F0F0F"/>
          <w:w w:val="105"/>
        </w:rPr>
        <w:t>systems or</w:t>
      </w:r>
      <w:r>
        <w:rPr>
          <w:color w:val="0F0F0F"/>
          <w:spacing w:val="-6"/>
          <w:w w:val="105"/>
        </w:rPr>
        <w:t> </w:t>
      </w:r>
      <w:r>
        <w:rPr>
          <w:color w:val="0F0F0F"/>
          <w:w w:val="105"/>
        </w:rPr>
        <w:t>performing tasks</w:t>
      </w:r>
      <w:r>
        <w:rPr>
          <w:color w:val="0F0F0F"/>
          <w:spacing w:val="-2"/>
          <w:w w:val="105"/>
        </w:rPr>
        <w:t> </w:t>
      </w:r>
      <w:r>
        <w:rPr>
          <w:color w:val="0F0F0F"/>
          <w:w w:val="105"/>
        </w:rPr>
        <w:t>related to</w:t>
      </w:r>
      <w:r>
        <w:rPr>
          <w:color w:val="0F0F0F"/>
          <w:spacing w:val="-8"/>
          <w:w w:val="105"/>
        </w:rPr>
        <w:t> </w:t>
      </w:r>
      <w:r>
        <w:rPr>
          <w:color w:val="0F0F0F"/>
          <w:w w:val="105"/>
        </w:rPr>
        <w:t>the</w:t>
      </w:r>
      <w:r>
        <w:rPr>
          <w:color w:val="0F0F0F"/>
          <w:spacing w:val="-7"/>
          <w:w w:val="105"/>
        </w:rPr>
        <w:t> </w:t>
      </w:r>
      <w:r>
        <w:rPr>
          <w:color w:val="0F0F0F"/>
          <w:w w:val="105"/>
        </w:rPr>
        <w:t>system being developed, to gather information about their needs and requirements.</w:t>
      </w:r>
    </w:p>
    <w:p>
      <w:pPr>
        <w:pStyle w:val="BodyText"/>
        <w:spacing w:before="10"/>
        <w:rPr>
          <w:sz w:val="12"/>
        </w:rPr>
      </w:pPr>
      <w:r>
        <w:rPr/>
        <mc:AlternateContent>
          <mc:Choice Requires="wps">
            <w:drawing>
              <wp:anchor distT="0" distB="0" distL="0" distR="0" allowOverlap="1" layoutInCell="1" locked="0" behindDoc="1" simplePos="0" relativeHeight="487609344">
                <wp:simplePos x="0" y="0"/>
                <wp:positionH relativeFrom="page">
                  <wp:posOffset>685800</wp:posOffset>
                </wp:positionH>
                <wp:positionV relativeFrom="paragraph">
                  <wp:posOffset>109479</wp:posOffset>
                </wp:positionV>
                <wp:extent cx="6192520" cy="1689100"/>
                <wp:effectExtent l="0" t="0" r="0" b="0"/>
                <wp:wrapTopAndBottom/>
                <wp:docPr id="116" name="Textbox 116"/>
                <wp:cNvGraphicFramePr>
                  <a:graphicFrameLocks/>
                </wp:cNvGraphicFramePr>
                <a:graphic>
                  <a:graphicData uri="http://schemas.microsoft.com/office/word/2010/wordprocessingShape">
                    <wps:wsp>
                      <wps:cNvPr id="116" name="Textbox 116"/>
                      <wps:cNvSpPr txBox="1"/>
                      <wps:spPr>
                        <a:xfrm>
                          <a:off x="0" y="0"/>
                          <a:ext cx="6192520" cy="1689100"/>
                        </a:xfrm>
                        <a:prstGeom prst="rect">
                          <a:avLst/>
                        </a:prstGeom>
                        <a:solidFill>
                          <a:srgbClr val="A8CF8C"/>
                        </a:solidFill>
                      </wps:spPr>
                      <wps:txbx>
                        <w:txbxContent>
                          <w:p>
                            <w:pPr>
                              <w:pStyle w:val="BodyText"/>
                              <w:spacing w:line="376" w:lineRule="auto"/>
                              <w:ind w:left="113" w:right="91" w:hanging="1"/>
                              <w:jc w:val="both"/>
                              <w:rPr>
                                <w:color w:val="000000"/>
                              </w:rPr>
                            </w:pPr>
                            <w:r>
                              <w:rPr>
                                <w:color w:val="0F0F0F"/>
                                <w:w w:val="105"/>
                              </w:rPr>
                              <w:t>By</w:t>
                            </w:r>
                            <w:r>
                              <w:rPr>
                                <w:color w:val="0F0F0F"/>
                                <w:spacing w:val="-1"/>
                                <w:w w:val="105"/>
                              </w:rPr>
                              <w:t> </w:t>
                            </w:r>
                            <w:r>
                              <w:rPr>
                                <w:color w:val="0F0F0F"/>
                                <w:w w:val="105"/>
                              </w:rPr>
                              <w:t>conducting research on existing plant disease diagnostic apps, we were able</w:t>
                            </w:r>
                            <w:r>
                              <w:rPr>
                                <w:color w:val="0F0F0F"/>
                                <w:spacing w:val="-3"/>
                                <w:w w:val="105"/>
                              </w:rPr>
                              <w:t> </w:t>
                            </w:r>
                            <w:r>
                              <w:rPr>
                                <w:color w:val="0F0F0F"/>
                                <w:w w:val="105"/>
                              </w:rPr>
                              <w:t>to</w:t>
                            </w:r>
                            <w:r>
                              <w:rPr>
                                <w:color w:val="0F0F0F"/>
                                <w:spacing w:val="-3"/>
                                <w:w w:val="105"/>
                              </w:rPr>
                              <w:t> </w:t>
                            </w:r>
                            <w:r>
                              <w:rPr>
                                <w:color w:val="0F0F0F"/>
                                <w:w w:val="105"/>
                              </w:rPr>
                              <w:t>identify key</w:t>
                            </w:r>
                            <w:r>
                              <w:rPr>
                                <w:color w:val="0F0F0F"/>
                                <w:spacing w:val="-1"/>
                                <w:w w:val="105"/>
                              </w:rPr>
                              <w:t> </w:t>
                            </w:r>
                            <w:r>
                              <w:rPr>
                                <w:color w:val="0F0F0F"/>
                                <w:w w:val="105"/>
                              </w:rPr>
                              <w:t>features</w:t>
                            </w:r>
                            <w:r>
                              <w:rPr>
                                <w:color w:val="0F0F0F"/>
                                <w:spacing w:val="-1"/>
                                <w:w w:val="105"/>
                              </w:rPr>
                              <w:t> </w:t>
                            </w:r>
                            <w:r>
                              <w:rPr>
                                <w:color w:val="0F0F0F"/>
                                <w:w w:val="105"/>
                              </w:rPr>
                              <w:t>and functionality</w:t>
                            </w:r>
                            <w:r>
                              <w:rPr>
                                <w:color w:val="0F0F0F"/>
                                <w:w w:val="105"/>
                              </w:rPr>
                              <w:t> that users find valuable.</w:t>
                            </w:r>
                            <w:r>
                              <w:rPr>
                                <w:color w:val="0F0F0F"/>
                                <w:w w:val="105"/>
                              </w:rPr>
                              <w:t> We identified</w:t>
                            </w:r>
                            <w:r>
                              <w:rPr>
                                <w:color w:val="0F0F0F"/>
                                <w:w w:val="105"/>
                              </w:rPr>
                              <w:t> the important</w:t>
                            </w:r>
                            <w:r>
                              <w:rPr>
                                <w:color w:val="0F0F0F"/>
                                <w:w w:val="105"/>
                              </w:rPr>
                              <w:t> areas for improvement</w:t>
                            </w:r>
                            <w:r>
                              <w:rPr>
                                <w:color w:val="0F0F0F"/>
                                <w:w w:val="105"/>
                              </w:rPr>
                              <w:t> in these existing applications</w:t>
                            </w:r>
                            <w:r>
                              <w:rPr>
                                <w:color w:val="0F0F0F"/>
                                <w:w w:val="105"/>
                              </w:rPr>
                              <w:t> and</w:t>
                            </w:r>
                            <w:r>
                              <w:rPr>
                                <w:color w:val="0F0F0F"/>
                                <w:w w:val="105"/>
                              </w:rPr>
                              <w:t> technology</w:t>
                            </w:r>
                            <w:r>
                              <w:rPr>
                                <w:color w:val="0F0F0F"/>
                                <w:w w:val="105"/>
                              </w:rPr>
                              <w:t> and</w:t>
                            </w:r>
                            <w:r>
                              <w:rPr>
                                <w:color w:val="0F0F0F"/>
                                <w:w w:val="105"/>
                              </w:rPr>
                              <w:t> used</w:t>
                            </w:r>
                            <w:r>
                              <w:rPr>
                                <w:color w:val="0F0F0F"/>
                                <w:w w:val="105"/>
                              </w:rPr>
                              <w:t> that information</w:t>
                            </w:r>
                            <w:r>
                              <w:rPr>
                                <w:color w:val="0F0F0F"/>
                                <w:w w:val="105"/>
                              </w:rPr>
                              <w:t> to develop our application</w:t>
                            </w:r>
                            <w:r>
                              <w:rPr>
                                <w:color w:val="0F0F0F"/>
                                <w:w w:val="105"/>
                              </w:rPr>
                              <w:t> ensuring</w:t>
                            </w:r>
                            <w:r>
                              <w:rPr>
                                <w:color w:val="0F0F0F"/>
                                <w:w w:val="105"/>
                              </w:rPr>
                              <w:t> that it offers</w:t>
                            </w:r>
                            <w:r>
                              <w:rPr>
                                <w:color w:val="0F0F0F"/>
                                <w:w w:val="105"/>
                              </w:rPr>
                              <w:t> a more</w:t>
                            </w:r>
                            <w:r>
                              <w:rPr>
                                <w:color w:val="0F0F0F"/>
                                <w:spacing w:val="-14"/>
                                <w:w w:val="105"/>
                              </w:rPr>
                              <w:t> </w:t>
                            </w:r>
                            <w:r>
                              <w:rPr>
                                <w:color w:val="0F0F0F"/>
                                <w:w w:val="105"/>
                              </w:rPr>
                              <w:t>comprehensive</w:t>
                            </w:r>
                            <w:r>
                              <w:rPr>
                                <w:color w:val="0F0F0F"/>
                                <w:spacing w:val="-1"/>
                                <w:w w:val="105"/>
                              </w:rPr>
                              <w:t> </w:t>
                            </w:r>
                            <w:r>
                              <w:rPr>
                                <w:color w:val="0F0F0F"/>
                                <w:w w:val="105"/>
                              </w:rPr>
                              <w:t>and</w:t>
                            </w:r>
                            <w:r>
                              <w:rPr>
                                <w:color w:val="0F0F0F"/>
                                <w:spacing w:val="-11"/>
                                <w:w w:val="105"/>
                              </w:rPr>
                              <w:t> </w:t>
                            </w:r>
                            <w:r>
                              <w:rPr>
                                <w:color w:val="0F0F0F"/>
                                <w:w w:val="105"/>
                              </w:rPr>
                              <w:t>user-friendly</w:t>
                            </w:r>
                            <w:r>
                              <w:rPr>
                                <w:color w:val="0F0F0F"/>
                                <w:spacing w:val="-7"/>
                                <w:w w:val="105"/>
                              </w:rPr>
                              <w:t> </w:t>
                            </w:r>
                            <w:r>
                              <w:rPr>
                                <w:color w:val="0F0F0F"/>
                                <w:w w:val="105"/>
                              </w:rPr>
                              <w:t>experience</w:t>
                            </w:r>
                            <w:r>
                              <w:rPr>
                                <w:color w:val="0F0F0F"/>
                                <w:spacing w:val="-8"/>
                                <w:w w:val="105"/>
                              </w:rPr>
                              <w:t> </w:t>
                            </w:r>
                            <w:r>
                              <w:rPr>
                                <w:color w:val="0F0F0F"/>
                                <w:w w:val="105"/>
                              </w:rPr>
                              <w:t>for</w:t>
                            </w:r>
                            <w:r>
                              <w:rPr>
                                <w:color w:val="0F0F0F"/>
                                <w:spacing w:val="-14"/>
                                <w:w w:val="105"/>
                              </w:rPr>
                              <w:t> </w:t>
                            </w:r>
                            <w:r>
                              <w:rPr>
                                <w:color w:val="0F0F0F"/>
                                <w:w w:val="105"/>
                              </w:rPr>
                              <w:t>the</w:t>
                            </w:r>
                            <w:r>
                              <w:rPr>
                                <w:color w:val="0F0F0F"/>
                                <w:spacing w:val="-14"/>
                                <w:w w:val="105"/>
                              </w:rPr>
                              <w:t> </w:t>
                            </w:r>
                            <w:r>
                              <w:rPr>
                                <w:color w:val="0F0F0F"/>
                                <w:w w:val="105"/>
                              </w:rPr>
                              <w:t>stakeholders. The</w:t>
                            </w:r>
                            <w:r>
                              <w:rPr>
                                <w:color w:val="0F0F0F"/>
                                <w:spacing w:val="-14"/>
                                <w:w w:val="105"/>
                              </w:rPr>
                              <w:t> </w:t>
                            </w:r>
                            <w:r>
                              <w:rPr>
                                <w:color w:val="0F0F0F"/>
                                <w:w w:val="105"/>
                              </w:rPr>
                              <w:t>research</w:t>
                            </w:r>
                            <w:r>
                              <w:rPr>
                                <w:color w:val="0F0F0F"/>
                                <w:spacing w:val="-6"/>
                                <w:w w:val="105"/>
                              </w:rPr>
                              <w:t> </w:t>
                            </w:r>
                            <w:r>
                              <w:rPr>
                                <w:color w:val="0F0F0F"/>
                                <w:w w:val="105"/>
                              </w:rPr>
                              <w:t>also</w:t>
                            </w:r>
                            <w:r>
                              <w:rPr>
                                <w:color w:val="0F0F0F"/>
                                <w:spacing w:val="-14"/>
                                <w:w w:val="105"/>
                              </w:rPr>
                              <w:t> </w:t>
                            </w:r>
                            <w:r>
                              <w:rPr>
                                <w:color w:val="0F0F0F"/>
                                <w:w w:val="105"/>
                              </w:rPr>
                              <w:t>provided</w:t>
                            </w:r>
                            <w:r>
                              <w:rPr>
                                <w:color w:val="0F0F0F"/>
                                <w:spacing w:val="-5"/>
                                <w:w w:val="105"/>
                              </w:rPr>
                              <w:t> </w:t>
                            </w:r>
                            <w:r>
                              <w:rPr>
                                <w:color w:val="0F0F0F"/>
                                <w:w w:val="105"/>
                              </w:rPr>
                              <w:t>an</w:t>
                            </w:r>
                            <w:r>
                              <w:rPr>
                                <w:color w:val="0F0F0F"/>
                                <w:spacing w:val="-13"/>
                                <w:w w:val="105"/>
                              </w:rPr>
                              <w:t> </w:t>
                            </w:r>
                            <w:r>
                              <w:rPr>
                                <w:color w:val="0F0F0F"/>
                                <w:w w:val="105"/>
                              </w:rPr>
                              <w:t>insight and</w:t>
                            </w:r>
                            <w:r>
                              <w:rPr>
                                <w:color w:val="0F0F0F"/>
                                <w:spacing w:val="-5"/>
                                <w:w w:val="105"/>
                              </w:rPr>
                              <w:t> </w:t>
                            </w:r>
                            <w:r>
                              <w:rPr>
                                <w:color w:val="0F0F0F"/>
                                <w:w w:val="105"/>
                              </w:rPr>
                              <w:t>opportunity to</w:t>
                            </w:r>
                            <w:r>
                              <w:rPr>
                                <w:color w:val="0F0F0F"/>
                                <w:spacing w:val="-10"/>
                                <w:w w:val="105"/>
                              </w:rPr>
                              <w:t> </w:t>
                            </w:r>
                            <w:r>
                              <w:rPr>
                                <w:color w:val="0F0F0F"/>
                                <w:w w:val="105"/>
                              </w:rPr>
                              <w:t>identify</w:t>
                            </w:r>
                            <w:r>
                              <w:rPr>
                                <w:color w:val="0F0F0F"/>
                                <w:spacing w:val="-2"/>
                                <w:w w:val="105"/>
                              </w:rPr>
                              <w:t> </w:t>
                            </w:r>
                            <w:r>
                              <w:rPr>
                                <w:color w:val="0F0F0F"/>
                                <w:w w:val="105"/>
                              </w:rPr>
                              <w:t>latest trends</w:t>
                            </w:r>
                            <w:r>
                              <w:rPr>
                                <w:color w:val="0F0F0F"/>
                                <w:spacing w:val="-10"/>
                                <w:w w:val="105"/>
                              </w:rPr>
                              <w:t> </w:t>
                            </w:r>
                            <w:r>
                              <w:rPr>
                                <w:color w:val="0F0F0F"/>
                                <w:w w:val="105"/>
                              </w:rPr>
                              <w:t>and</w:t>
                            </w:r>
                            <w:r>
                              <w:rPr>
                                <w:color w:val="0F0F0F"/>
                                <w:spacing w:val="-5"/>
                                <w:w w:val="105"/>
                              </w:rPr>
                              <w:t> </w:t>
                            </w:r>
                            <w:r>
                              <w:rPr>
                                <w:color w:val="0F0F0F"/>
                                <w:w w:val="105"/>
                              </w:rPr>
                              <w:t>technologies</w:t>
                            </w:r>
                            <w:r>
                              <w:rPr>
                                <w:color w:val="0F0F0F"/>
                                <w:spacing w:val="-2"/>
                                <w:w w:val="105"/>
                              </w:rPr>
                              <w:t> </w:t>
                            </w:r>
                            <w:r>
                              <w:rPr>
                                <w:color w:val="0F0F0F"/>
                                <w:w w:val="105"/>
                              </w:rPr>
                              <w:t>used</w:t>
                            </w:r>
                            <w:r>
                              <w:rPr>
                                <w:color w:val="0F0F0F"/>
                                <w:spacing w:val="-3"/>
                                <w:w w:val="105"/>
                              </w:rPr>
                              <w:t> </w:t>
                            </w:r>
                            <w:r>
                              <w:rPr>
                                <w:color w:val="0F0F0F"/>
                                <w:w w:val="105"/>
                              </w:rPr>
                              <w:t>in</w:t>
                            </w:r>
                            <w:r>
                              <w:rPr>
                                <w:color w:val="0F0F0F"/>
                                <w:spacing w:val="-9"/>
                                <w:w w:val="105"/>
                              </w:rPr>
                              <w:t> </w:t>
                            </w:r>
                            <w:r>
                              <w:rPr>
                                <w:color w:val="0F0F0F"/>
                                <w:w w:val="105"/>
                              </w:rPr>
                              <w:t>similar</w:t>
                            </w:r>
                            <w:r>
                              <w:rPr>
                                <w:color w:val="0F0F0F"/>
                                <w:spacing w:val="-2"/>
                                <w:w w:val="105"/>
                              </w:rPr>
                              <w:t> </w:t>
                            </w:r>
                            <w:r>
                              <w:rPr>
                                <w:color w:val="0F0F0F"/>
                                <w:w w:val="105"/>
                              </w:rPr>
                              <w:t>apps</w:t>
                            </w:r>
                            <w:r>
                              <w:rPr>
                                <w:color w:val="0F0F0F"/>
                                <w:spacing w:val="-6"/>
                                <w:w w:val="105"/>
                              </w:rPr>
                              <w:t> </w:t>
                            </w:r>
                            <w:r>
                              <w:rPr>
                                <w:color w:val="0F0F0F"/>
                                <w:w w:val="105"/>
                              </w:rPr>
                              <w:t>to</w:t>
                            </w:r>
                            <w:r>
                              <w:rPr>
                                <w:color w:val="0F0F0F"/>
                                <w:spacing w:val="-10"/>
                                <w:w w:val="105"/>
                              </w:rPr>
                              <w:t> </w:t>
                            </w:r>
                            <w:r>
                              <w:rPr>
                                <w:color w:val="0F0F0F"/>
                                <w:w w:val="105"/>
                              </w:rPr>
                              <w:t>help</w:t>
                            </w:r>
                            <w:r>
                              <w:rPr>
                                <w:color w:val="0F0F0F"/>
                                <w:spacing w:val="-9"/>
                                <w:w w:val="105"/>
                              </w:rPr>
                              <w:t> </w:t>
                            </w:r>
                            <w:r>
                              <w:rPr>
                                <w:color w:val="0F0F0F"/>
                                <w:w w:val="105"/>
                              </w:rPr>
                              <w:t>us</w:t>
                            </w:r>
                            <w:r>
                              <w:rPr>
                                <w:color w:val="0F0F0F"/>
                                <w:spacing w:val="-13"/>
                                <w:w w:val="105"/>
                              </w:rPr>
                              <w:t> </w:t>
                            </w:r>
                            <w:r>
                              <w:rPr>
                                <w:color w:val="0F0F0F"/>
                                <w:w w:val="105"/>
                              </w:rPr>
                              <w:t>stay</w:t>
                            </w:r>
                            <w:r>
                              <w:rPr>
                                <w:color w:val="0F0F0F"/>
                                <w:spacing w:val="-2"/>
                                <w:w w:val="105"/>
                              </w:rPr>
                              <w:t> </w:t>
                            </w:r>
                            <w:r>
                              <w:rPr>
                                <w:color w:val="0F0F0F"/>
                                <w:w w:val="105"/>
                              </w:rPr>
                              <w:t>relevant</w:t>
                            </w:r>
                            <w:r>
                              <w:rPr>
                                <w:color w:val="0F0F0F"/>
                                <w:spacing w:val="-1"/>
                                <w:w w:val="105"/>
                              </w:rPr>
                              <w:t> </w:t>
                            </w:r>
                            <w:r>
                              <w:rPr>
                                <w:color w:val="0F0F0F"/>
                                <w:w w:val="105"/>
                              </w:rPr>
                              <w:t>and</w:t>
                            </w:r>
                            <w:r>
                              <w:rPr>
                                <w:color w:val="0F0F0F"/>
                                <w:spacing w:val="-4"/>
                                <w:w w:val="105"/>
                              </w:rPr>
                              <w:t> </w:t>
                            </w:r>
                            <w:r>
                              <w:rPr>
                                <w:color w:val="0F0F0F"/>
                                <w:w w:val="105"/>
                              </w:rPr>
                              <w:t>up to date with</w:t>
                            </w:r>
                            <w:r>
                              <w:rPr>
                                <w:color w:val="0F0F0F"/>
                                <w:spacing w:val="-1"/>
                                <w:w w:val="105"/>
                              </w:rPr>
                              <w:t> </w:t>
                            </w:r>
                            <w:r>
                              <w:rPr>
                                <w:color w:val="0F0F0F"/>
                                <w:w w:val="105"/>
                              </w:rPr>
                              <w:t>the</w:t>
                            </w:r>
                            <w:r>
                              <w:rPr>
                                <w:color w:val="0F0F0F"/>
                                <w:spacing w:val="-4"/>
                                <w:w w:val="105"/>
                              </w:rPr>
                              <w:t> </w:t>
                            </w:r>
                            <w:r>
                              <w:rPr>
                                <w:color w:val="0F0F0F"/>
                                <w:w w:val="105"/>
                              </w:rPr>
                              <w:t>current technology.</w:t>
                            </w:r>
                            <w:r>
                              <w:rPr>
                                <w:color w:val="0F0F0F"/>
                                <w:w w:val="105"/>
                              </w:rPr>
                              <w:t> Overall, observation was a</w:t>
                            </w:r>
                            <w:r>
                              <w:rPr>
                                <w:color w:val="0F0F0F"/>
                                <w:spacing w:val="-5"/>
                                <w:w w:val="105"/>
                              </w:rPr>
                              <w:t> </w:t>
                            </w:r>
                            <w:r>
                              <w:rPr>
                                <w:color w:val="0F0F0F"/>
                                <w:w w:val="105"/>
                              </w:rPr>
                              <w:t>valuable tool in</w:t>
                            </w:r>
                            <w:r>
                              <w:rPr>
                                <w:color w:val="0F0F0F"/>
                                <w:spacing w:val="-5"/>
                                <w:w w:val="105"/>
                              </w:rPr>
                              <w:t> </w:t>
                            </w:r>
                            <w:r>
                              <w:rPr>
                                <w:color w:val="0F0F0F"/>
                                <w:w w:val="105"/>
                              </w:rPr>
                              <w:t>gathering requirements</w:t>
                            </w:r>
                            <w:r>
                              <w:rPr>
                                <w:color w:val="0F0F0F"/>
                                <w:w w:val="105"/>
                              </w:rPr>
                              <w:t> and improvements</w:t>
                            </w:r>
                            <w:r>
                              <w:rPr>
                                <w:color w:val="0F0F0F"/>
                                <w:spacing w:val="40"/>
                                <w:w w:val="105"/>
                              </w:rPr>
                              <w:t> </w:t>
                            </w:r>
                            <w:r>
                              <w:rPr>
                                <w:color w:val="0F0F0F"/>
                                <w:w w:val="105"/>
                              </w:rPr>
                              <w:t>to the functionality of our application.</w:t>
                            </w:r>
                          </w:p>
                        </w:txbxContent>
                      </wps:txbx>
                      <wps:bodyPr wrap="square" lIns="0" tIns="0" rIns="0" bIns="0" rtlCol="0">
                        <a:noAutofit/>
                      </wps:bodyPr>
                    </wps:wsp>
                  </a:graphicData>
                </a:graphic>
              </wp:anchor>
            </w:drawing>
          </mc:Choice>
          <mc:Fallback>
            <w:pict>
              <v:shape style="position:absolute;margin-left:54pt;margin-top:8.620454pt;width:487.6pt;height:133pt;mso-position-horizontal-relative:page;mso-position-vertical-relative:paragraph;z-index:-15707136;mso-wrap-distance-left:0;mso-wrap-distance-right:0" type="#_x0000_t202" id="docshape86" filled="true" fillcolor="#a8cf8c" stroked="false">
                <v:textbox inset="0,0,0,0">
                  <w:txbxContent>
                    <w:p>
                      <w:pPr>
                        <w:pStyle w:val="BodyText"/>
                        <w:spacing w:line="376" w:lineRule="auto"/>
                        <w:ind w:left="113" w:right="91" w:hanging="1"/>
                        <w:jc w:val="both"/>
                        <w:rPr>
                          <w:color w:val="000000"/>
                        </w:rPr>
                      </w:pPr>
                      <w:r>
                        <w:rPr>
                          <w:color w:val="0F0F0F"/>
                          <w:w w:val="105"/>
                        </w:rPr>
                        <w:t>By</w:t>
                      </w:r>
                      <w:r>
                        <w:rPr>
                          <w:color w:val="0F0F0F"/>
                          <w:spacing w:val="-1"/>
                          <w:w w:val="105"/>
                        </w:rPr>
                        <w:t> </w:t>
                      </w:r>
                      <w:r>
                        <w:rPr>
                          <w:color w:val="0F0F0F"/>
                          <w:w w:val="105"/>
                        </w:rPr>
                        <w:t>conducting research on existing plant disease diagnostic apps, we were able</w:t>
                      </w:r>
                      <w:r>
                        <w:rPr>
                          <w:color w:val="0F0F0F"/>
                          <w:spacing w:val="-3"/>
                          <w:w w:val="105"/>
                        </w:rPr>
                        <w:t> </w:t>
                      </w:r>
                      <w:r>
                        <w:rPr>
                          <w:color w:val="0F0F0F"/>
                          <w:w w:val="105"/>
                        </w:rPr>
                        <w:t>to</w:t>
                      </w:r>
                      <w:r>
                        <w:rPr>
                          <w:color w:val="0F0F0F"/>
                          <w:spacing w:val="-3"/>
                          <w:w w:val="105"/>
                        </w:rPr>
                        <w:t> </w:t>
                      </w:r>
                      <w:r>
                        <w:rPr>
                          <w:color w:val="0F0F0F"/>
                          <w:w w:val="105"/>
                        </w:rPr>
                        <w:t>identify key</w:t>
                      </w:r>
                      <w:r>
                        <w:rPr>
                          <w:color w:val="0F0F0F"/>
                          <w:spacing w:val="-1"/>
                          <w:w w:val="105"/>
                        </w:rPr>
                        <w:t> </w:t>
                      </w:r>
                      <w:r>
                        <w:rPr>
                          <w:color w:val="0F0F0F"/>
                          <w:w w:val="105"/>
                        </w:rPr>
                        <w:t>features</w:t>
                      </w:r>
                      <w:r>
                        <w:rPr>
                          <w:color w:val="0F0F0F"/>
                          <w:spacing w:val="-1"/>
                          <w:w w:val="105"/>
                        </w:rPr>
                        <w:t> </w:t>
                      </w:r>
                      <w:r>
                        <w:rPr>
                          <w:color w:val="0F0F0F"/>
                          <w:w w:val="105"/>
                        </w:rPr>
                        <w:t>and functionality</w:t>
                      </w:r>
                      <w:r>
                        <w:rPr>
                          <w:color w:val="0F0F0F"/>
                          <w:w w:val="105"/>
                        </w:rPr>
                        <w:t> that users find valuable.</w:t>
                      </w:r>
                      <w:r>
                        <w:rPr>
                          <w:color w:val="0F0F0F"/>
                          <w:w w:val="105"/>
                        </w:rPr>
                        <w:t> We identified</w:t>
                      </w:r>
                      <w:r>
                        <w:rPr>
                          <w:color w:val="0F0F0F"/>
                          <w:w w:val="105"/>
                        </w:rPr>
                        <w:t> the important</w:t>
                      </w:r>
                      <w:r>
                        <w:rPr>
                          <w:color w:val="0F0F0F"/>
                          <w:w w:val="105"/>
                        </w:rPr>
                        <w:t> areas for improvement</w:t>
                      </w:r>
                      <w:r>
                        <w:rPr>
                          <w:color w:val="0F0F0F"/>
                          <w:w w:val="105"/>
                        </w:rPr>
                        <w:t> in these existing applications</w:t>
                      </w:r>
                      <w:r>
                        <w:rPr>
                          <w:color w:val="0F0F0F"/>
                          <w:w w:val="105"/>
                        </w:rPr>
                        <w:t> and</w:t>
                      </w:r>
                      <w:r>
                        <w:rPr>
                          <w:color w:val="0F0F0F"/>
                          <w:w w:val="105"/>
                        </w:rPr>
                        <w:t> technology</w:t>
                      </w:r>
                      <w:r>
                        <w:rPr>
                          <w:color w:val="0F0F0F"/>
                          <w:w w:val="105"/>
                        </w:rPr>
                        <w:t> and</w:t>
                      </w:r>
                      <w:r>
                        <w:rPr>
                          <w:color w:val="0F0F0F"/>
                          <w:w w:val="105"/>
                        </w:rPr>
                        <w:t> used</w:t>
                      </w:r>
                      <w:r>
                        <w:rPr>
                          <w:color w:val="0F0F0F"/>
                          <w:w w:val="105"/>
                        </w:rPr>
                        <w:t> that information</w:t>
                      </w:r>
                      <w:r>
                        <w:rPr>
                          <w:color w:val="0F0F0F"/>
                          <w:w w:val="105"/>
                        </w:rPr>
                        <w:t> to develop our application</w:t>
                      </w:r>
                      <w:r>
                        <w:rPr>
                          <w:color w:val="0F0F0F"/>
                          <w:w w:val="105"/>
                        </w:rPr>
                        <w:t> ensuring</w:t>
                      </w:r>
                      <w:r>
                        <w:rPr>
                          <w:color w:val="0F0F0F"/>
                          <w:w w:val="105"/>
                        </w:rPr>
                        <w:t> that it offers</w:t>
                      </w:r>
                      <w:r>
                        <w:rPr>
                          <w:color w:val="0F0F0F"/>
                          <w:w w:val="105"/>
                        </w:rPr>
                        <w:t> a more</w:t>
                      </w:r>
                      <w:r>
                        <w:rPr>
                          <w:color w:val="0F0F0F"/>
                          <w:spacing w:val="-14"/>
                          <w:w w:val="105"/>
                        </w:rPr>
                        <w:t> </w:t>
                      </w:r>
                      <w:r>
                        <w:rPr>
                          <w:color w:val="0F0F0F"/>
                          <w:w w:val="105"/>
                        </w:rPr>
                        <w:t>comprehensive</w:t>
                      </w:r>
                      <w:r>
                        <w:rPr>
                          <w:color w:val="0F0F0F"/>
                          <w:spacing w:val="-1"/>
                          <w:w w:val="105"/>
                        </w:rPr>
                        <w:t> </w:t>
                      </w:r>
                      <w:r>
                        <w:rPr>
                          <w:color w:val="0F0F0F"/>
                          <w:w w:val="105"/>
                        </w:rPr>
                        <w:t>and</w:t>
                      </w:r>
                      <w:r>
                        <w:rPr>
                          <w:color w:val="0F0F0F"/>
                          <w:spacing w:val="-11"/>
                          <w:w w:val="105"/>
                        </w:rPr>
                        <w:t> </w:t>
                      </w:r>
                      <w:r>
                        <w:rPr>
                          <w:color w:val="0F0F0F"/>
                          <w:w w:val="105"/>
                        </w:rPr>
                        <w:t>user-friendly</w:t>
                      </w:r>
                      <w:r>
                        <w:rPr>
                          <w:color w:val="0F0F0F"/>
                          <w:spacing w:val="-7"/>
                          <w:w w:val="105"/>
                        </w:rPr>
                        <w:t> </w:t>
                      </w:r>
                      <w:r>
                        <w:rPr>
                          <w:color w:val="0F0F0F"/>
                          <w:w w:val="105"/>
                        </w:rPr>
                        <w:t>experience</w:t>
                      </w:r>
                      <w:r>
                        <w:rPr>
                          <w:color w:val="0F0F0F"/>
                          <w:spacing w:val="-8"/>
                          <w:w w:val="105"/>
                        </w:rPr>
                        <w:t> </w:t>
                      </w:r>
                      <w:r>
                        <w:rPr>
                          <w:color w:val="0F0F0F"/>
                          <w:w w:val="105"/>
                        </w:rPr>
                        <w:t>for</w:t>
                      </w:r>
                      <w:r>
                        <w:rPr>
                          <w:color w:val="0F0F0F"/>
                          <w:spacing w:val="-14"/>
                          <w:w w:val="105"/>
                        </w:rPr>
                        <w:t> </w:t>
                      </w:r>
                      <w:r>
                        <w:rPr>
                          <w:color w:val="0F0F0F"/>
                          <w:w w:val="105"/>
                        </w:rPr>
                        <w:t>the</w:t>
                      </w:r>
                      <w:r>
                        <w:rPr>
                          <w:color w:val="0F0F0F"/>
                          <w:spacing w:val="-14"/>
                          <w:w w:val="105"/>
                        </w:rPr>
                        <w:t> </w:t>
                      </w:r>
                      <w:r>
                        <w:rPr>
                          <w:color w:val="0F0F0F"/>
                          <w:w w:val="105"/>
                        </w:rPr>
                        <w:t>stakeholders. The</w:t>
                      </w:r>
                      <w:r>
                        <w:rPr>
                          <w:color w:val="0F0F0F"/>
                          <w:spacing w:val="-14"/>
                          <w:w w:val="105"/>
                        </w:rPr>
                        <w:t> </w:t>
                      </w:r>
                      <w:r>
                        <w:rPr>
                          <w:color w:val="0F0F0F"/>
                          <w:w w:val="105"/>
                        </w:rPr>
                        <w:t>research</w:t>
                      </w:r>
                      <w:r>
                        <w:rPr>
                          <w:color w:val="0F0F0F"/>
                          <w:spacing w:val="-6"/>
                          <w:w w:val="105"/>
                        </w:rPr>
                        <w:t> </w:t>
                      </w:r>
                      <w:r>
                        <w:rPr>
                          <w:color w:val="0F0F0F"/>
                          <w:w w:val="105"/>
                        </w:rPr>
                        <w:t>also</w:t>
                      </w:r>
                      <w:r>
                        <w:rPr>
                          <w:color w:val="0F0F0F"/>
                          <w:spacing w:val="-14"/>
                          <w:w w:val="105"/>
                        </w:rPr>
                        <w:t> </w:t>
                      </w:r>
                      <w:r>
                        <w:rPr>
                          <w:color w:val="0F0F0F"/>
                          <w:w w:val="105"/>
                        </w:rPr>
                        <w:t>provided</w:t>
                      </w:r>
                      <w:r>
                        <w:rPr>
                          <w:color w:val="0F0F0F"/>
                          <w:spacing w:val="-5"/>
                          <w:w w:val="105"/>
                        </w:rPr>
                        <w:t> </w:t>
                      </w:r>
                      <w:r>
                        <w:rPr>
                          <w:color w:val="0F0F0F"/>
                          <w:w w:val="105"/>
                        </w:rPr>
                        <w:t>an</w:t>
                      </w:r>
                      <w:r>
                        <w:rPr>
                          <w:color w:val="0F0F0F"/>
                          <w:spacing w:val="-13"/>
                          <w:w w:val="105"/>
                        </w:rPr>
                        <w:t> </w:t>
                      </w:r>
                      <w:r>
                        <w:rPr>
                          <w:color w:val="0F0F0F"/>
                          <w:w w:val="105"/>
                        </w:rPr>
                        <w:t>insight and</w:t>
                      </w:r>
                      <w:r>
                        <w:rPr>
                          <w:color w:val="0F0F0F"/>
                          <w:spacing w:val="-5"/>
                          <w:w w:val="105"/>
                        </w:rPr>
                        <w:t> </w:t>
                      </w:r>
                      <w:r>
                        <w:rPr>
                          <w:color w:val="0F0F0F"/>
                          <w:w w:val="105"/>
                        </w:rPr>
                        <w:t>opportunity to</w:t>
                      </w:r>
                      <w:r>
                        <w:rPr>
                          <w:color w:val="0F0F0F"/>
                          <w:spacing w:val="-10"/>
                          <w:w w:val="105"/>
                        </w:rPr>
                        <w:t> </w:t>
                      </w:r>
                      <w:r>
                        <w:rPr>
                          <w:color w:val="0F0F0F"/>
                          <w:w w:val="105"/>
                        </w:rPr>
                        <w:t>identify</w:t>
                      </w:r>
                      <w:r>
                        <w:rPr>
                          <w:color w:val="0F0F0F"/>
                          <w:spacing w:val="-2"/>
                          <w:w w:val="105"/>
                        </w:rPr>
                        <w:t> </w:t>
                      </w:r>
                      <w:r>
                        <w:rPr>
                          <w:color w:val="0F0F0F"/>
                          <w:w w:val="105"/>
                        </w:rPr>
                        <w:t>latest trends</w:t>
                      </w:r>
                      <w:r>
                        <w:rPr>
                          <w:color w:val="0F0F0F"/>
                          <w:spacing w:val="-10"/>
                          <w:w w:val="105"/>
                        </w:rPr>
                        <w:t> </w:t>
                      </w:r>
                      <w:r>
                        <w:rPr>
                          <w:color w:val="0F0F0F"/>
                          <w:w w:val="105"/>
                        </w:rPr>
                        <w:t>and</w:t>
                      </w:r>
                      <w:r>
                        <w:rPr>
                          <w:color w:val="0F0F0F"/>
                          <w:spacing w:val="-5"/>
                          <w:w w:val="105"/>
                        </w:rPr>
                        <w:t> </w:t>
                      </w:r>
                      <w:r>
                        <w:rPr>
                          <w:color w:val="0F0F0F"/>
                          <w:w w:val="105"/>
                        </w:rPr>
                        <w:t>technologies</w:t>
                      </w:r>
                      <w:r>
                        <w:rPr>
                          <w:color w:val="0F0F0F"/>
                          <w:spacing w:val="-2"/>
                          <w:w w:val="105"/>
                        </w:rPr>
                        <w:t> </w:t>
                      </w:r>
                      <w:r>
                        <w:rPr>
                          <w:color w:val="0F0F0F"/>
                          <w:w w:val="105"/>
                        </w:rPr>
                        <w:t>used</w:t>
                      </w:r>
                      <w:r>
                        <w:rPr>
                          <w:color w:val="0F0F0F"/>
                          <w:spacing w:val="-3"/>
                          <w:w w:val="105"/>
                        </w:rPr>
                        <w:t> </w:t>
                      </w:r>
                      <w:r>
                        <w:rPr>
                          <w:color w:val="0F0F0F"/>
                          <w:w w:val="105"/>
                        </w:rPr>
                        <w:t>in</w:t>
                      </w:r>
                      <w:r>
                        <w:rPr>
                          <w:color w:val="0F0F0F"/>
                          <w:spacing w:val="-9"/>
                          <w:w w:val="105"/>
                        </w:rPr>
                        <w:t> </w:t>
                      </w:r>
                      <w:r>
                        <w:rPr>
                          <w:color w:val="0F0F0F"/>
                          <w:w w:val="105"/>
                        </w:rPr>
                        <w:t>similar</w:t>
                      </w:r>
                      <w:r>
                        <w:rPr>
                          <w:color w:val="0F0F0F"/>
                          <w:spacing w:val="-2"/>
                          <w:w w:val="105"/>
                        </w:rPr>
                        <w:t> </w:t>
                      </w:r>
                      <w:r>
                        <w:rPr>
                          <w:color w:val="0F0F0F"/>
                          <w:w w:val="105"/>
                        </w:rPr>
                        <w:t>apps</w:t>
                      </w:r>
                      <w:r>
                        <w:rPr>
                          <w:color w:val="0F0F0F"/>
                          <w:spacing w:val="-6"/>
                          <w:w w:val="105"/>
                        </w:rPr>
                        <w:t> </w:t>
                      </w:r>
                      <w:r>
                        <w:rPr>
                          <w:color w:val="0F0F0F"/>
                          <w:w w:val="105"/>
                        </w:rPr>
                        <w:t>to</w:t>
                      </w:r>
                      <w:r>
                        <w:rPr>
                          <w:color w:val="0F0F0F"/>
                          <w:spacing w:val="-10"/>
                          <w:w w:val="105"/>
                        </w:rPr>
                        <w:t> </w:t>
                      </w:r>
                      <w:r>
                        <w:rPr>
                          <w:color w:val="0F0F0F"/>
                          <w:w w:val="105"/>
                        </w:rPr>
                        <w:t>help</w:t>
                      </w:r>
                      <w:r>
                        <w:rPr>
                          <w:color w:val="0F0F0F"/>
                          <w:spacing w:val="-9"/>
                          <w:w w:val="105"/>
                        </w:rPr>
                        <w:t> </w:t>
                      </w:r>
                      <w:r>
                        <w:rPr>
                          <w:color w:val="0F0F0F"/>
                          <w:w w:val="105"/>
                        </w:rPr>
                        <w:t>us</w:t>
                      </w:r>
                      <w:r>
                        <w:rPr>
                          <w:color w:val="0F0F0F"/>
                          <w:spacing w:val="-13"/>
                          <w:w w:val="105"/>
                        </w:rPr>
                        <w:t> </w:t>
                      </w:r>
                      <w:r>
                        <w:rPr>
                          <w:color w:val="0F0F0F"/>
                          <w:w w:val="105"/>
                        </w:rPr>
                        <w:t>stay</w:t>
                      </w:r>
                      <w:r>
                        <w:rPr>
                          <w:color w:val="0F0F0F"/>
                          <w:spacing w:val="-2"/>
                          <w:w w:val="105"/>
                        </w:rPr>
                        <w:t> </w:t>
                      </w:r>
                      <w:r>
                        <w:rPr>
                          <w:color w:val="0F0F0F"/>
                          <w:w w:val="105"/>
                        </w:rPr>
                        <w:t>relevant</w:t>
                      </w:r>
                      <w:r>
                        <w:rPr>
                          <w:color w:val="0F0F0F"/>
                          <w:spacing w:val="-1"/>
                          <w:w w:val="105"/>
                        </w:rPr>
                        <w:t> </w:t>
                      </w:r>
                      <w:r>
                        <w:rPr>
                          <w:color w:val="0F0F0F"/>
                          <w:w w:val="105"/>
                        </w:rPr>
                        <w:t>and</w:t>
                      </w:r>
                      <w:r>
                        <w:rPr>
                          <w:color w:val="0F0F0F"/>
                          <w:spacing w:val="-4"/>
                          <w:w w:val="105"/>
                        </w:rPr>
                        <w:t> </w:t>
                      </w:r>
                      <w:r>
                        <w:rPr>
                          <w:color w:val="0F0F0F"/>
                          <w:w w:val="105"/>
                        </w:rPr>
                        <w:t>up to date with</w:t>
                      </w:r>
                      <w:r>
                        <w:rPr>
                          <w:color w:val="0F0F0F"/>
                          <w:spacing w:val="-1"/>
                          <w:w w:val="105"/>
                        </w:rPr>
                        <w:t> </w:t>
                      </w:r>
                      <w:r>
                        <w:rPr>
                          <w:color w:val="0F0F0F"/>
                          <w:w w:val="105"/>
                        </w:rPr>
                        <w:t>the</w:t>
                      </w:r>
                      <w:r>
                        <w:rPr>
                          <w:color w:val="0F0F0F"/>
                          <w:spacing w:val="-4"/>
                          <w:w w:val="105"/>
                        </w:rPr>
                        <w:t> </w:t>
                      </w:r>
                      <w:r>
                        <w:rPr>
                          <w:color w:val="0F0F0F"/>
                          <w:w w:val="105"/>
                        </w:rPr>
                        <w:t>current technology.</w:t>
                      </w:r>
                      <w:r>
                        <w:rPr>
                          <w:color w:val="0F0F0F"/>
                          <w:w w:val="105"/>
                        </w:rPr>
                        <w:t> Overall, observation was a</w:t>
                      </w:r>
                      <w:r>
                        <w:rPr>
                          <w:color w:val="0F0F0F"/>
                          <w:spacing w:val="-5"/>
                          <w:w w:val="105"/>
                        </w:rPr>
                        <w:t> </w:t>
                      </w:r>
                      <w:r>
                        <w:rPr>
                          <w:color w:val="0F0F0F"/>
                          <w:w w:val="105"/>
                        </w:rPr>
                        <w:t>valuable tool in</w:t>
                      </w:r>
                      <w:r>
                        <w:rPr>
                          <w:color w:val="0F0F0F"/>
                          <w:spacing w:val="-5"/>
                          <w:w w:val="105"/>
                        </w:rPr>
                        <w:t> </w:t>
                      </w:r>
                      <w:r>
                        <w:rPr>
                          <w:color w:val="0F0F0F"/>
                          <w:w w:val="105"/>
                        </w:rPr>
                        <w:t>gathering requirements</w:t>
                      </w:r>
                      <w:r>
                        <w:rPr>
                          <w:color w:val="0F0F0F"/>
                          <w:w w:val="105"/>
                        </w:rPr>
                        <w:t> and improvements</w:t>
                      </w:r>
                      <w:r>
                        <w:rPr>
                          <w:color w:val="0F0F0F"/>
                          <w:spacing w:val="40"/>
                          <w:w w:val="105"/>
                        </w:rPr>
                        <w:t> </w:t>
                      </w:r>
                      <w:r>
                        <w:rPr>
                          <w:color w:val="0F0F0F"/>
                          <w:w w:val="105"/>
                        </w:rPr>
                        <w:t>to the functionality of our application.</w:t>
                      </w:r>
                    </w:p>
                  </w:txbxContent>
                </v:textbox>
                <v:fill type="solid"/>
                <w10:wrap type="topAndBottom"/>
              </v:shape>
            </w:pict>
          </mc:Fallback>
        </mc:AlternateContent>
      </w:r>
    </w:p>
    <w:p>
      <w:pPr>
        <w:pStyle w:val="BodyText"/>
        <w:spacing w:before="203"/>
        <w:rPr>
          <w:sz w:val="28"/>
        </w:rPr>
      </w:pPr>
    </w:p>
    <w:p>
      <w:pPr>
        <w:pStyle w:val="Heading5"/>
        <w:numPr>
          <w:ilvl w:val="2"/>
          <w:numId w:val="15"/>
        </w:numPr>
        <w:tabs>
          <w:tab w:pos="1826" w:val="left" w:leader="none"/>
        </w:tabs>
        <w:spacing w:line="240" w:lineRule="auto" w:before="0" w:after="0"/>
        <w:ind w:left="1826" w:right="0" w:hanging="719"/>
        <w:jc w:val="left"/>
        <w:rPr>
          <w:color w:val="0F0F0F"/>
        </w:rPr>
      </w:pPr>
      <w:bookmarkStart w:name="_TOC_250048" w:id="46"/>
      <w:r>
        <w:rPr>
          <w:color w:val="0F0F0F"/>
        </w:rPr>
        <w:t>Reverse</w:t>
      </w:r>
      <w:r>
        <w:rPr>
          <w:color w:val="0F0F0F"/>
          <w:spacing w:val="-6"/>
        </w:rPr>
        <w:t> </w:t>
      </w:r>
      <w:bookmarkEnd w:id="46"/>
      <w:r>
        <w:rPr>
          <w:color w:val="0F0F0F"/>
          <w:spacing w:val="-2"/>
        </w:rPr>
        <w:t>Engineering</w:t>
      </w:r>
    </w:p>
    <w:p>
      <w:pPr>
        <w:pStyle w:val="BodyText"/>
        <w:spacing w:line="376" w:lineRule="auto" w:before="291"/>
        <w:ind w:left="384"/>
      </w:pPr>
      <w:r>
        <w:rPr>
          <w:color w:val="0F0F0F"/>
          <w:w w:val="105"/>
        </w:rPr>
        <w:t>This</w:t>
      </w:r>
      <w:r>
        <w:rPr>
          <w:color w:val="0F0F0F"/>
          <w:spacing w:val="32"/>
          <w:w w:val="105"/>
        </w:rPr>
        <w:t> </w:t>
      </w:r>
      <w:r>
        <w:rPr>
          <w:color w:val="0F0F0F"/>
          <w:w w:val="105"/>
        </w:rPr>
        <w:t>involves</w:t>
      </w:r>
      <w:r>
        <w:rPr>
          <w:color w:val="0F0F0F"/>
          <w:spacing w:val="40"/>
          <w:w w:val="105"/>
        </w:rPr>
        <w:t> </w:t>
      </w:r>
      <w:r>
        <w:rPr>
          <w:color w:val="0F0F0F"/>
          <w:w w:val="105"/>
        </w:rPr>
        <w:t>analysing</w:t>
      </w:r>
      <w:r>
        <w:rPr>
          <w:color w:val="0F0F0F"/>
          <w:spacing w:val="40"/>
          <w:w w:val="105"/>
        </w:rPr>
        <w:t> </w:t>
      </w:r>
      <w:r>
        <w:rPr>
          <w:color w:val="0F0F0F"/>
          <w:w w:val="105"/>
        </w:rPr>
        <w:t>existing</w:t>
      </w:r>
      <w:r>
        <w:rPr>
          <w:color w:val="0F0F0F"/>
          <w:spacing w:val="37"/>
          <w:w w:val="105"/>
        </w:rPr>
        <w:t> </w:t>
      </w:r>
      <w:r>
        <w:rPr>
          <w:color w:val="0F0F0F"/>
          <w:w w:val="105"/>
        </w:rPr>
        <w:t>systems</w:t>
      </w:r>
      <w:r>
        <w:rPr>
          <w:color w:val="0F0F0F"/>
          <w:spacing w:val="37"/>
          <w:w w:val="105"/>
        </w:rPr>
        <w:t> </w:t>
      </w:r>
      <w:r>
        <w:rPr>
          <w:color w:val="0F0F0F"/>
          <w:w w:val="105"/>
        </w:rPr>
        <w:t>or</w:t>
      </w:r>
      <w:r>
        <w:rPr>
          <w:color w:val="0F0F0F"/>
          <w:spacing w:val="33"/>
          <w:w w:val="105"/>
        </w:rPr>
        <w:t> </w:t>
      </w:r>
      <w:r>
        <w:rPr>
          <w:color w:val="0F0F0F"/>
          <w:w w:val="105"/>
        </w:rPr>
        <w:t>similar</w:t>
      </w:r>
      <w:r>
        <w:rPr>
          <w:color w:val="0F0F0F"/>
          <w:spacing w:val="39"/>
          <w:w w:val="105"/>
        </w:rPr>
        <w:t> </w:t>
      </w:r>
      <w:r>
        <w:rPr>
          <w:color w:val="0F0F0F"/>
          <w:w w:val="105"/>
        </w:rPr>
        <w:t>systems</w:t>
      </w:r>
      <w:r>
        <w:rPr>
          <w:color w:val="0F0F0F"/>
          <w:spacing w:val="36"/>
          <w:w w:val="105"/>
        </w:rPr>
        <w:t> </w:t>
      </w:r>
      <w:r>
        <w:rPr>
          <w:color w:val="0F0F0F"/>
          <w:w w:val="105"/>
        </w:rPr>
        <w:t>that</w:t>
      </w:r>
      <w:r>
        <w:rPr>
          <w:color w:val="0F0F0F"/>
          <w:spacing w:val="34"/>
          <w:w w:val="105"/>
        </w:rPr>
        <w:t> </w:t>
      </w:r>
      <w:r>
        <w:rPr>
          <w:color w:val="0F0F0F"/>
          <w:w w:val="105"/>
        </w:rPr>
        <w:t>are</w:t>
      </w:r>
      <w:r>
        <w:rPr>
          <w:color w:val="0F0F0F"/>
          <w:spacing w:val="31"/>
          <w:w w:val="105"/>
        </w:rPr>
        <w:t> </w:t>
      </w:r>
      <w:r>
        <w:rPr>
          <w:color w:val="0F0F0F"/>
          <w:w w:val="105"/>
        </w:rPr>
        <w:t>in</w:t>
      </w:r>
      <w:r>
        <w:rPr>
          <w:color w:val="0F0F0F"/>
          <w:spacing w:val="40"/>
          <w:w w:val="105"/>
        </w:rPr>
        <w:t> </w:t>
      </w:r>
      <w:r>
        <w:rPr>
          <w:color w:val="0F0F0F"/>
          <w:w w:val="105"/>
        </w:rPr>
        <w:t>use</w:t>
      </w:r>
      <w:r>
        <w:rPr>
          <w:color w:val="0F0F0F"/>
          <w:spacing w:val="36"/>
          <w:w w:val="105"/>
        </w:rPr>
        <w:t> </w:t>
      </w:r>
      <w:r>
        <w:rPr>
          <w:color w:val="0F0F0F"/>
          <w:w w:val="105"/>
        </w:rPr>
        <w:t>by</w:t>
      </w:r>
      <w:r>
        <w:rPr>
          <w:color w:val="0F0F0F"/>
          <w:spacing w:val="40"/>
          <w:w w:val="105"/>
        </w:rPr>
        <w:t> </w:t>
      </w:r>
      <w:r>
        <w:rPr>
          <w:color w:val="0F0F0F"/>
          <w:w w:val="105"/>
        </w:rPr>
        <w:t>the</w:t>
      </w:r>
      <w:r>
        <w:rPr>
          <w:color w:val="0F0F0F"/>
          <w:spacing w:val="34"/>
          <w:w w:val="105"/>
        </w:rPr>
        <w:t> </w:t>
      </w:r>
      <w:r>
        <w:rPr>
          <w:color w:val="0F0F0F"/>
          <w:w w:val="105"/>
        </w:rPr>
        <w:t>stakeholders</w:t>
      </w:r>
      <w:r>
        <w:rPr>
          <w:color w:val="0F0F0F"/>
          <w:spacing w:val="40"/>
          <w:w w:val="105"/>
        </w:rPr>
        <w:t> </w:t>
      </w:r>
      <w:r>
        <w:rPr>
          <w:color w:val="0F0F0F"/>
          <w:w w:val="105"/>
        </w:rPr>
        <w:t>to</w:t>
      </w:r>
      <w:r>
        <w:rPr>
          <w:color w:val="0F0F0F"/>
          <w:spacing w:val="28"/>
          <w:w w:val="105"/>
        </w:rPr>
        <w:t> </w:t>
      </w:r>
      <w:r>
        <w:rPr>
          <w:color w:val="0F0F0F"/>
          <w:w w:val="105"/>
        </w:rPr>
        <w:t>gather information about their needs and requirements.</w:t>
      </w:r>
    </w:p>
    <w:p>
      <w:pPr>
        <w:pStyle w:val="BodyText"/>
        <w:spacing w:before="1"/>
        <w:rPr>
          <w:sz w:val="12"/>
        </w:rPr>
      </w:pPr>
      <w:r>
        <w:rPr/>
        <mc:AlternateContent>
          <mc:Choice Requires="wps">
            <w:drawing>
              <wp:anchor distT="0" distB="0" distL="0" distR="0" allowOverlap="1" layoutInCell="1" locked="0" behindDoc="1" simplePos="0" relativeHeight="487609856">
                <wp:simplePos x="0" y="0"/>
                <wp:positionH relativeFrom="page">
                  <wp:posOffset>685800</wp:posOffset>
                </wp:positionH>
                <wp:positionV relativeFrom="paragraph">
                  <wp:posOffset>103510</wp:posOffset>
                </wp:positionV>
                <wp:extent cx="6192520" cy="723900"/>
                <wp:effectExtent l="0" t="0" r="0" b="0"/>
                <wp:wrapTopAndBottom/>
                <wp:docPr id="117" name="Textbox 117"/>
                <wp:cNvGraphicFramePr>
                  <a:graphicFrameLocks/>
                </wp:cNvGraphicFramePr>
                <a:graphic>
                  <a:graphicData uri="http://schemas.microsoft.com/office/word/2010/wordprocessingShape">
                    <wps:wsp>
                      <wps:cNvPr id="117" name="Textbox 117"/>
                      <wps:cNvSpPr txBox="1"/>
                      <wps:spPr>
                        <a:xfrm>
                          <a:off x="0" y="0"/>
                          <a:ext cx="6192520" cy="723900"/>
                        </a:xfrm>
                        <a:prstGeom prst="rect">
                          <a:avLst/>
                        </a:prstGeom>
                        <a:solidFill>
                          <a:srgbClr val="A8CF8C"/>
                        </a:solidFill>
                      </wps:spPr>
                      <wps:txbx>
                        <w:txbxContent>
                          <w:p>
                            <w:pPr>
                              <w:pStyle w:val="BodyText"/>
                              <w:spacing w:line="379" w:lineRule="auto"/>
                              <w:ind w:left="113" w:right="93" w:hanging="1"/>
                              <w:jc w:val="both"/>
                              <w:rPr>
                                <w:color w:val="000000"/>
                              </w:rPr>
                            </w:pPr>
                            <w:r>
                              <w:rPr>
                                <w:color w:val="0F0F0F"/>
                                <w:w w:val="105"/>
                              </w:rPr>
                              <w:t>Findings:</w:t>
                            </w:r>
                            <w:r>
                              <w:rPr>
                                <w:color w:val="0F0F0F"/>
                                <w:spacing w:val="-2"/>
                                <w:w w:val="105"/>
                              </w:rPr>
                              <w:t> </w:t>
                            </w:r>
                            <w:r>
                              <w:rPr>
                                <w:color w:val="0F0F0F"/>
                                <w:w w:val="105"/>
                              </w:rPr>
                              <w:t>There</w:t>
                            </w:r>
                            <w:r>
                              <w:rPr>
                                <w:color w:val="0F0F0F"/>
                                <w:spacing w:val="-12"/>
                                <w:w w:val="105"/>
                              </w:rPr>
                              <w:t> </w:t>
                            </w:r>
                            <w:r>
                              <w:rPr>
                                <w:color w:val="0F0F0F"/>
                                <w:w w:val="105"/>
                              </w:rPr>
                              <w:t>are</w:t>
                            </w:r>
                            <w:r>
                              <w:rPr>
                                <w:color w:val="0F0F0F"/>
                                <w:spacing w:val="-14"/>
                                <w:w w:val="105"/>
                              </w:rPr>
                              <w:t> </w:t>
                            </w:r>
                            <w:r>
                              <w:rPr>
                                <w:color w:val="0F0F0F"/>
                                <w:w w:val="105"/>
                              </w:rPr>
                              <w:t>some</w:t>
                            </w:r>
                            <w:r>
                              <w:rPr>
                                <w:color w:val="0F0F0F"/>
                                <w:spacing w:val="-12"/>
                                <w:w w:val="105"/>
                              </w:rPr>
                              <w:t> </w:t>
                            </w:r>
                            <w:r>
                              <w:rPr>
                                <w:color w:val="0F0F0F"/>
                                <w:w w:val="105"/>
                              </w:rPr>
                              <w:t>current</w:t>
                            </w:r>
                            <w:r>
                              <w:rPr>
                                <w:color w:val="0F0F0F"/>
                                <w:spacing w:val="-2"/>
                                <w:w w:val="105"/>
                              </w:rPr>
                              <w:t> </w:t>
                            </w:r>
                            <w:r>
                              <w:rPr>
                                <w:color w:val="0F0F0F"/>
                                <w:w w:val="105"/>
                              </w:rPr>
                              <w:t>systems</w:t>
                            </w:r>
                            <w:r>
                              <w:rPr>
                                <w:color w:val="0F0F0F"/>
                                <w:spacing w:val="-8"/>
                                <w:w w:val="105"/>
                              </w:rPr>
                              <w:t> </w:t>
                            </w:r>
                            <w:r>
                              <w:rPr>
                                <w:color w:val="0F0F0F"/>
                                <w:w w:val="105"/>
                              </w:rPr>
                              <w:t>to</w:t>
                            </w:r>
                            <w:r>
                              <w:rPr>
                                <w:color w:val="0F0F0F"/>
                                <w:spacing w:val="-13"/>
                                <w:w w:val="105"/>
                              </w:rPr>
                              <w:t> </w:t>
                            </w:r>
                            <w:r>
                              <w:rPr>
                                <w:color w:val="0F0F0F"/>
                                <w:w w:val="105"/>
                              </w:rPr>
                              <w:t>discuss,</w:t>
                            </w:r>
                            <w:r>
                              <w:rPr>
                                <w:color w:val="0F0F0F"/>
                                <w:spacing w:val="-4"/>
                                <w:w w:val="105"/>
                              </w:rPr>
                              <w:t> </w:t>
                            </w:r>
                            <w:r>
                              <w:rPr>
                                <w:color w:val="0F0F0F"/>
                                <w:w w:val="105"/>
                              </w:rPr>
                              <w:t>but</w:t>
                            </w:r>
                            <w:r>
                              <w:rPr>
                                <w:color w:val="0F0F0F"/>
                                <w:spacing w:val="-10"/>
                                <w:w w:val="105"/>
                              </w:rPr>
                              <w:t> </w:t>
                            </w:r>
                            <w:r>
                              <w:rPr>
                                <w:color w:val="0F0F0F"/>
                                <w:w w:val="105"/>
                              </w:rPr>
                              <w:t>none</w:t>
                            </w:r>
                            <w:r>
                              <w:rPr>
                                <w:color w:val="0F0F0F"/>
                                <w:spacing w:val="-5"/>
                                <w:w w:val="105"/>
                              </w:rPr>
                              <w:t> </w:t>
                            </w:r>
                            <w:r>
                              <w:rPr>
                                <w:color w:val="0F0F0F"/>
                                <w:w w:val="105"/>
                              </w:rPr>
                              <w:t>of</w:t>
                            </w:r>
                            <w:r>
                              <w:rPr>
                                <w:color w:val="0F0F0F"/>
                                <w:spacing w:val="-14"/>
                                <w:w w:val="105"/>
                              </w:rPr>
                              <w:t> </w:t>
                            </w:r>
                            <w:r>
                              <w:rPr>
                                <w:color w:val="0F0F0F"/>
                                <w:w w:val="105"/>
                              </w:rPr>
                              <w:t>them</w:t>
                            </w:r>
                            <w:r>
                              <w:rPr>
                                <w:color w:val="0F0F0F"/>
                                <w:spacing w:val="-11"/>
                                <w:w w:val="105"/>
                              </w:rPr>
                              <w:t> </w:t>
                            </w:r>
                            <w:r>
                              <w:rPr>
                                <w:color w:val="0F0F0F"/>
                                <w:w w:val="105"/>
                              </w:rPr>
                              <w:t>are</w:t>
                            </w:r>
                            <w:r>
                              <w:rPr>
                                <w:color w:val="0F0F0F"/>
                                <w:spacing w:val="-13"/>
                                <w:w w:val="105"/>
                              </w:rPr>
                              <w:t> </w:t>
                            </w:r>
                            <w:r>
                              <w:rPr>
                                <w:color w:val="0F0F0F"/>
                                <w:w w:val="105"/>
                              </w:rPr>
                              <w:t>user-friendly</w:t>
                            </w:r>
                            <w:r>
                              <w:rPr>
                                <w:color w:val="0F0F0F"/>
                                <w:spacing w:val="-5"/>
                                <w:w w:val="105"/>
                              </w:rPr>
                              <w:t> </w:t>
                            </w:r>
                            <w:r>
                              <w:rPr>
                                <w:color w:val="0F0F0F"/>
                                <w:w w:val="105"/>
                              </w:rPr>
                              <w:t>or</w:t>
                            </w:r>
                            <w:r>
                              <w:rPr>
                                <w:color w:val="0F0F0F"/>
                                <w:spacing w:val="-14"/>
                                <w:w w:val="105"/>
                              </w:rPr>
                              <w:t> </w:t>
                            </w:r>
                            <w:r>
                              <w:rPr>
                                <w:color w:val="0F0F0F"/>
                                <w:w w:val="105"/>
                              </w:rPr>
                              <w:t>capable</w:t>
                            </w:r>
                            <w:r>
                              <w:rPr>
                                <w:color w:val="0F0F0F"/>
                                <w:spacing w:val="-5"/>
                                <w:w w:val="105"/>
                              </w:rPr>
                              <w:t> </w:t>
                            </w:r>
                            <w:r>
                              <w:rPr>
                                <w:color w:val="0F0F0F"/>
                                <w:w w:val="105"/>
                              </w:rPr>
                              <w:t>ofleaming from the</w:t>
                            </w:r>
                            <w:r>
                              <w:rPr>
                                <w:color w:val="0F0F0F"/>
                                <w:spacing w:val="-2"/>
                                <w:w w:val="105"/>
                              </w:rPr>
                              <w:t> </w:t>
                            </w:r>
                            <w:r>
                              <w:rPr>
                                <w:color w:val="0F0F0F"/>
                                <w:w w:val="105"/>
                              </w:rPr>
                              <w:t>needs</w:t>
                            </w:r>
                            <w:r>
                              <w:rPr>
                                <w:color w:val="0F0F0F"/>
                                <w:spacing w:val="-5"/>
                                <w:w w:val="105"/>
                              </w:rPr>
                              <w:t> </w:t>
                            </w:r>
                            <w:r>
                              <w:rPr>
                                <w:color w:val="0F0F0F"/>
                                <w:w w:val="105"/>
                              </w:rPr>
                              <w:t>and</w:t>
                            </w:r>
                            <w:r>
                              <w:rPr>
                                <w:color w:val="0F0F0F"/>
                                <w:spacing w:val="-6"/>
                                <w:w w:val="105"/>
                              </w:rPr>
                              <w:t> </w:t>
                            </w:r>
                            <w:r>
                              <w:rPr>
                                <w:color w:val="0F0F0F"/>
                                <w:w w:val="105"/>
                              </w:rPr>
                              <w:t>interests</w:t>
                            </w:r>
                            <w:r>
                              <w:rPr>
                                <w:color w:val="0F0F0F"/>
                                <w:spacing w:val="-2"/>
                                <w:w w:val="105"/>
                              </w:rPr>
                              <w:t> </w:t>
                            </w:r>
                            <w:r>
                              <w:rPr>
                                <w:color w:val="0F0F0F"/>
                                <w:w w:val="105"/>
                              </w:rPr>
                              <w:t>of</w:t>
                            </w:r>
                            <w:r>
                              <w:rPr>
                                <w:color w:val="0F0F0F"/>
                                <w:spacing w:val="-9"/>
                                <w:w w:val="105"/>
                              </w:rPr>
                              <w:t> </w:t>
                            </w:r>
                            <w:r>
                              <w:rPr>
                                <w:color w:val="0F0F0F"/>
                                <w:w w:val="105"/>
                              </w:rPr>
                              <w:t>a</w:t>
                            </w:r>
                            <w:r>
                              <w:rPr>
                                <w:color w:val="0F0F0F"/>
                                <w:spacing w:val="-9"/>
                                <w:w w:val="105"/>
                              </w:rPr>
                              <w:t> </w:t>
                            </w:r>
                            <w:r>
                              <w:rPr>
                                <w:color w:val="0F0F0F"/>
                                <w:w w:val="105"/>
                              </w:rPr>
                              <w:t>user</w:t>
                            </w:r>
                            <w:r>
                              <w:rPr>
                                <w:color w:val="0F0F0F"/>
                                <w:spacing w:val="-5"/>
                                <w:w w:val="105"/>
                              </w:rPr>
                              <w:t> </w:t>
                            </w:r>
                            <w:r>
                              <w:rPr>
                                <w:color w:val="0F0F0F"/>
                                <w:w w:val="105"/>
                              </w:rPr>
                              <w:t>to</w:t>
                            </w:r>
                            <w:r>
                              <w:rPr>
                                <w:color w:val="0F0F0F"/>
                                <w:spacing w:val="-7"/>
                                <w:w w:val="105"/>
                              </w:rPr>
                              <w:t> </w:t>
                            </w:r>
                            <w:r>
                              <w:rPr>
                                <w:color w:val="0F0F0F"/>
                                <w:w w:val="105"/>
                              </w:rPr>
                              <w:t>make recommendations.</w:t>
                            </w:r>
                            <w:r>
                              <w:rPr>
                                <w:color w:val="0F0F0F"/>
                                <w:spacing w:val="-6"/>
                                <w:w w:val="105"/>
                              </w:rPr>
                              <w:t> </w:t>
                            </w:r>
                            <w:r>
                              <w:rPr>
                                <w:color w:val="0F0F0F"/>
                                <w:w w:val="105"/>
                              </w:rPr>
                              <w:t>And</w:t>
                            </w:r>
                            <w:r>
                              <w:rPr>
                                <w:color w:val="0F0F0F"/>
                                <w:spacing w:val="-8"/>
                                <w:w w:val="105"/>
                              </w:rPr>
                              <w:t> </w:t>
                            </w:r>
                            <w:r>
                              <w:rPr>
                                <w:color w:val="0F0F0F"/>
                                <w:w w:val="105"/>
                              </w:rPr>
                              <w:t>we</w:t>
                            </w:r>
                            <w:r>
                              <w:rPr>
                                <w:color w:val="0F0F0F"/>
                                <w:spacing w:val="-8"/>
                                <w:w w:val="105"/>
                              </w:rPr>
                              <w:t> </w:t>
                            </w:r>
                            <w:r>
                              <w:rPr>
                                <w:color w:val="0F0F0F"/>
                                <w:w w:val="105"/>
                              </w:rPr>
                              <w:t>analysed</w:t>
                            </w:r>
                            <w:r>
                              <w:rPr>
                                <w:color w:val="0F0F0F"/>
                                <w:spacing w:val="-4"/>
                                <w:w w:val="105"/>
                              </w:rPr>
                              <w:t> </w:t>
                            </w:r>
                            <w:r>
                              <w:rPr>
                                <w:color w:val="0F0F0F"/>
                                <w:w w:val="105"/>
                              </w:rPr>
                              <w:t>similar</w:t>
                            </w:r>
                            <w:r>
                              <w:rPr>
                                <w:color w:val="0F0F0F"/>
                                <w:spacing w:val="-2"/>
                                <w:w w:val="105"/>
                              </w:rPr>
                              <w:t> </w:t>
                            </w:r>
                            <w:r>
                              <w:rPr>
                                <w:color w:val="0F0F0F"/>
                                <w:w w:val="105"/>
                              </w:rPr>
                              <w:t>systems that</w:t>
                            </w:r>
                            <w:r>
                              <w:rPr>
                                <w:color w:val="0F0F0F"/>
                                <w:spacing w:val="-8"/>
                                <w:w w:val="105"/>
                              </w:rPr>
                              <w:t> </w:t>
                            </w:r>
                            <w:r>
                              <w:rPr>
                                <w:color w:val="0F0F0F"/>
                                <w:w w:val="105"/>
                              </w:rPr>
                              <w:t>used CNN algorithm for deep learning.</w:t>
                            </w:r>
                          </w:p>
                        </w:txbxContent>
                      </wps:txbx>
                      <wps:bodyPr wrap="square" lIns="0" tIns="0" rIns="0" bIns="0" rtlCol="0">
                        <a:noAutofit/>
                      </wps:bodyPr>
                    </wps:wsp>
                  </a:graphicData>
                </a:graphic>
              </wp:anchor>
            </w:drawing>
          </mc:Choice>
          <mc:Fallback>
            <w:pict>
              <v:shape style="position:absolute;margin-left:54pt;margin-top:8.150455pt;width:487.6pt;height:57pt;mso-position-horizontal-relative:page;mso-position-vertical-relative:paragraph;z-index:-15706624;mso-wrap-distance-left:0;mso-wrap-distance-right:0" type="#_x0000_t202" id="docshape87" filled="true" fillcolor="#a8cf8c" stroked="false">
                <v:textbox inset="0,0,0,0">
                  <w:txbxContent>
                    <w:p>
                      <w:pPr>
                        <w:pStyle w:val="BodyText"/>
                        <w:spacing w:line="379" w:lineRule="auto"/>
                        <w:ind w:left="113" w:right="93" w:hanging="1"/>
                        <w:jc w:val="both"/>
                        <w:rPr>
                          <w:color w:val="000000"/>
                        </w:rPr>
                      </w:pPr>
                      <w:r>
                        <w:rPr>
                          <w:color w:val="0F0F0F"/>
                          <w:w w:val="105"/>
                        </w:rPr>
                        <w:t>Findings:</w:t>
                      </w:r>
                      <w:r>
                        <w:rPr>
                          <w:color w:val="0F0F0F"/>
                          <w:spacing w:val="-2"/>
                          <w:w w:val="105"/>
                        </w:rPr>
                        <w:t> </w:t>
                      </w:r>
                      <w:r>
                        <w:rPr>
                          <w:color w:val="0F0F0F"/>
                          <w:w w:val="105"/>
                        </w:rPr>
                        <w:t>There</w:t>
                      </w:r>
                      <w:r>
                        <w:rPr>
                          <w:color w:val="0F0F0F"/>
                          <w:spacing w:val="-12"/>
                          <w:w w:val="105"/>
                        </w:rPr>
                        <w:t> </w:t>
                      </w:r>
                      <w:r>
                        <w:rPr>
                          <w:color w:val="0F0F0F"/>
                          <w:w w:val="105"/>
                        </w:rPr>
                        <w:t>are</w:t>
                      </w:r>
                      <w:r>
                        <w:rPr>
                          <w:color w:val="0F0F0F"/>
                          <w:spacing w:val="-14"/>
                          <w:w w:val="105"/>
                        </w:rPr>
                        <w:t> </w:t>
                      </w:r>
                      <w:r>
                        <w:rPr>
                          <w:color w:val="0F0F0F"/>
                          <w:w w:val="105"/>
                        </w:rPr>
                        <w:t>some</w:t>
                      </w:r>
                      <w:r>
                        <w:rPr>
                          <w:color w:val="0F0F0F"/>
                          <w:spacing w:val="-12"/>
                          <w:w w:val="105"/>
                        </w:rPr>
                        <w:t> </w:t>
                      </w:r>
                      <w:r>
                        <w:rPr>
                          <w:color w:val="0F0F0F"/>
                          <w:w w:val="105"/>
                        </w:rPr>
                        <w:t>current</w:t>
                      </w:r>
                      <w:r>
                        <w:rPr>
                          <w:color w:val="0F0F0F"/>
                          <w:spacing w:val="-2"/>
                          <w:w w:val="105"/>
                        </w:rPr>
                        <w:t> </w:t>
                      </w:r>
                      <w:r>
                        <w:rPr>
                          <w:color w:val="0F0F0F"/>
                          <w:w w:val="105"/>
                        </w:rPr>
                        <w:t>systems</w:t>
                      </w:r>
                      <w:r>
                        <w:rPr>
                          <w:color w:val="0F0F0F"/>
                          <w:spacing w:val="-8"/>
                          <w:w w:val="105"/>
                        </w:rPr>
                        <w:t> </w:t>
                      </w:r>
                      <w:r>
                        <w:rPr>
                          <w:color w:val="0F0F0F"/>
                          <w:w w:val="105"/>
                        </w:rPr>
                        <w:t>to</w:t>
                      </w:r>
                      <w:r>
                        <w:rPr>
                          <w:color w:val="0F0F0F"/>
                          <w:spacing w:val="-13"/>
                          <w:w w:val="105"/>
                        </w:rPr>
                        <w:t> </w:t>
                      </w:r>
                      <w:r>
                        <w:rPr>
                          <w:color w:val="0F0F0F"/>
                          <w:w w:val="105"/>
                        </w:rPr>
                        <w:t>discuss,</w:t>
                      </w:r>
                      <w:r>
                        <w:rPr>
                          <w:color w:val="0F0F0F"/>
                          <w:spacing w:val="-4"/>
                          <w:w w:val="105"/>
                        </w:rPr>
                        <w:t> </w:t>
                      </w:r>
                      <w:r>
                        <w:rPr>
                          <w:color w:val="0F0F0F"/>
                          <w:w w:val="105"/>
                        </w:rPr>
                        <w:t>but</w:t>
                      </w:r>
                      <w:r>
                        <w:rPr>
                          <w:color w:val="0F0F0F"/>
                          <w:spacing w:val="-10"/>
                          <w:w w:val="105"/>
                        </w:rPr>
                        <w:t> </w:t>
                      </w:r>
                      <w:r>
                        <w:rPr>
                          <w:color w:val="0F0F0F"/>
                          <w:w w:val="105"/>
                        </w:rPr>
                        <w:t>none</w:t>
                      </w:r>
                      <w:r>
                        <w:rPr>
                          <w:color w:val="0F0F0F"/>
                          <w:spacing w:val="-5"/>
                          <w:w w:val="105"/>
                        </w:rPr>
                        <w:t> </w:t>
                      </w:r>
                      <w:r>
                        <w:rPr>
                          <w:color w:val="0F0F0F"/>
                          <w:w w:val="105"/>
                        </w:rPr>
                        <w:t>of</w:t>
                      </w:r>
                      <w:r>
                        <w:rPr>
                          <w:color w:val="0F0F0F"/>
                          <w:spacing w:val="-14"/>
                          <w:w w:val="105"/>
                        </w:rPr>
                        <w:t> </w:t>
                      </w:r>
                      <w:r>
                        <w:rPr>
                          <w:color w:val="0F0F0F"/>
                          <w:w w:val="105"/>
                        </w:rPr>
                        <w:t>them</w:t>
                      </w:r>
                      <w:r>
                        <w:rPr>
                          <w:color w:val="0F0F0F"/>
                          <w:spacing w:val="-11"/>
                          <w:w w:val="105"/>
                        </w:rPr>
                        <w:t> </w:t>
                      </w:r>
                      <w:r>
                        <w:rPr>
                          <w:color w:val="0F0F0F"/>
                          <w:w w:val="105"/>
                        </w:rPr>
                        <w:t>are</w:t>
                      </w:r>
                      <w:r>
                        <w:rPr>
                          <w:color w:val="0F0F0F"/>
                          <w:spacing w:val="-13"/>
                          <w:w w:val="105"/>
                        </w:rPr>
                        <w:t> </w:t>
                      </w:r>
                      <w:r>
                        <w:rPr>
                          <w:color w:val="0F0F0F"/>
                          <w:w w:val="105"/>
                        </w:rPr>
                        <w:t>user-friendly</w:t>
                      </w:r>
                      <w:r>
                        <w:rPr>
                          <w:color w:val="0F0F0F"/>
                          <w:spacing w:val="-5"/>
                          <w:w w:val="105"/>
                        </w:rPr>
                        <w:t> </w:t>
                      </w:r>
                      <w:r>
                        <w:rPr>
                          <w:color w:val="0F0F0F"/>
                          <w:w w:val="105"/>
                        </w:rPr>
                        <w:t>or</w:t>
                      </w:r>
                      <w:r>
                        <w:rPr>
                          <w:color w:val="0F0F0F"/>
                          <w:spacing w:val="-14"/>
                          <w:w w:val="105"/>
                        </w:rPr>
                        <w:t> </w:t>
                      </w:r>
                      <w:r>
                        <w:rPr>
                          <w:color w:val="0F0F0F"/>
                          <w:w w:val="105"/>
                        </w:rPr>
                        <w:t>capable</w:t>
                      </w:r>
                      <w:r>
                        <w:rPr>
                          <w:color w:val="0F0F0F"/>
                          <w:spacing w:val="-5"/>
                          <w:w w:val="105"/>
                        </w:rPr>
                        <w:t> </w:t>
                      </w:r>
                      <w:r>
                        <w:rPr>
                          <w:color w:val="0F0F0F"/>
                          <w:w w:val="105"/>
                        </w:rPr>
                        <w:t>ofleaming from the</w:t>
                      </w:r>
                      <w:r>
                        <w:rPr>
                          <w:color w:val="0F0F0F"/>
                          <w:spacing w:val="-2"/>
                          <w:w w:val="105"/>
                        </w:rPr>
                        <w:t> </w:t>
                      </w:r>
                      <w:r>
                        <w:rPr>
                          <w:color w:val="0F0F0F"/>
                          <w:w w:val="105"/>
                        </w:rPr>
                        <w:t>needs</w:t>
                      </w:r>
                      <w:r>
                        <w:rPr>
                          <w:color w:val="0F0F0F"/>
                          <w:spacing w:val="-5"/>
                          <w:w w:val="105"/>
                        </w:rPr>
                        <w:t> </w:t>
                      </w:r>
                      <w:r>
                        <w:rPr>
                          <w:color w:val="0F0F0F"/>
                          <w:w w:val="105"/>
                        </w:rPr>
                        <w:t>and</w:t>
                      </w:r>
                      <w:r>
                        <w:rPr>
                          <w:color w:val="0F0F0F"/>
                          <w:spacing w:val="-6"/>
                          <w:w w:val="105"/>
                        </w:rPr>
                        <w:t> </w:t>
                      </w:r>
                      <w:r>
                        <w:rPr>
                          <w:color w:val="0F0F0F"/>
                          <w:w w:val="105"/>
                        </w:rPr>
                        <w:t>interests</w:t>
                      </w:r>
                      <w:r>
                        <w:rPr>
                          <w:color w:val="0F0F0F"/>
                          <w:spacing w:val="-2"/>
                          <w:w w:val="105"/>
                        </w:rPr>
                        <w:t> </w:t>
                      </w:r>
                      <w:r>
                        <w:rPr>
                          <w:color w:val="0F0F0F"/>
                          <w:w w:val="105"/>
                        </w:rPr>
                        <w:t>of</w:t>
                      </w:r>
                      <w:r>
                        <w:rPr>
                          <w:color w:val="0F0F0F"/>
                          <w:spacing w:val="-9"/>
                          <w:w w:val="105"/>
                        </w:rPr>
                        <w:t> </w:t>
                      </w:r>
                      <w:r>
                        <w:rPr>
                          <w:color w:val="0F0F0F"/>
                          <w:w w:val="105"/>
                        </w:rPr>
                        <w:t>a</w:t>
                      </w:r>
                      <w:r>
                        <w:rPr>
                          <w:color w:val="0F0F0F"/>
                          <w:spacing w:val="-9"/>
                          <w:w w:val="105"/>
                        </w:rPr>
                        <w:t> </w:t>
                      </w:r>
                      <w:r>
                        <w:rPr>
                          <w:color w:val="0F0F0F"/>
                          <w:w w:val="105"/>
                        </w:rPr>
                        <w:t>user</w:t>
                      </w:r>
                      <w:r>
                        <w:rPr>
                          <w:color w:val="0F0F0F"/>
                          <w:spacing w:val="-5"/>
                          <w:w w:val="105"/>
                        </w:rPr>
                        <w:t> </w:t>
                      </w:r>
                      <w:r>
                        <w:rPr>
                          <w:color w:val="0F0F0F"/>
                          <w:w w:val="105"/>
                        </w:rPr>
                        <w:t>to</w:t>
                      </w:r>
                      <w:r>
                        <w:rPr>
                          <w:color w:val="0F0F0F"/>
                          <w:spacing w:val="-7"/>
                          <w:w w:val="105"/>
                        </w:rPr>
                        <w:t> </w:t>
                      </w:r>
                      <w:r>
                        <w:rPr>
                          <w:color w:val="0F0F0F"/>
                          <w:w w:val="105"/>
                        </w:rPr>
                        <w:t>make recommendations.</w:t>
                      </w:r>
                      <w:r>
                        <w:rPr>
                          <w:color w:val="0F0F0F"/>
                          <w:spacing w:val="-6"/>
                          <w:w w:val="105"/>
                        </w:rPr>
                        <w:t> </w:t>
                      </w:r>
                      <w:r>
                        <w:rPr>
                          <w:color w:val="0F0F0F"/>
                          <w:w w:val="105"/>
                        </w:rPr>
                        <w:t>And</w:t>
                      </w:r>
                      <w:r>
                        <w:rPr>
                          <w:color w:val="0F0F0F"/>
                          <w:spacing w:val="-8"/>
                          <w:w w:val="105"/>
                        </w:rPr>
                        <w:t> </w:t>
                      </w:r>
                      <w:r>
                        <w:rPr>
                          <w:color w:val="0F0F0F"/>
                          <w:w w:val="105"/>
                        </w:rPr>
                        <w:t>we</w:t>
                      </w:r>
                      <w:r>
                        <w:rPr>
                          <w:color w:val="0F0F0F"/>
                          <w:spacing w:val="-8"/>
                          <w:w w:val="105"/>
                        </w:rPr>
                        <w:t> </w:t>
                      </w:r>
                      <w:r>
                        <w:rPr>
                          <w:color w:val="0F0F0F"/>
                          <w:w w:val="105"/>
                        </w:rPr>
                        <w:t>analysed</w:t>
                      </w:r>
                      <w:r>
                        <w:rPr>
                          <w:color w:val="0F0F0F"/>
                          <w:spacing w:val="-4"/>
                          <w:w w:val="105"/>
                        </w:rPr>
                        <w:t> </w:t>
                      </w:r>
                      <w:r>
                        <w:rPr>
                          <w:color w:val="0F0F0F"/>
                          <w:w w:val="105"/>
                        </w:rPr>
                        <w:t>similar</w:t>
                      </w:r>
                      <w:r>
                        <w:rPr>
                          <w:color w:val="0F0F0F"/>
                          <w:spacing w:val="-2"/>
                          <w:w w:val="105"/>
                        </w:rPr>
                        <w:t> </w:t>
                      </w:r>
                      <w:r>
                        <w:rPr>
                          <w:color w:val="0F0F0F"/>
                          <w:w w:val="105"/>
                        </w:rPr>
                        <w:t>systems that</w:t>
                      </w:r>
                      <w:r>
                        <w:rPr>
                          <w:color w:val="0F0F0F"/>
                          <w:spacing w:val="-8"/>
                          <w:w w:val="105"/>
                        </w:rPr>
                        <w:t> </w:t>
                      </w:r>
                      <w:r>
                        <w:rPr>
                          <w:color w:val="0F0F0F"/>
                          <w:w w:val="105"/>
                        </w:rPr>
                        <w:t>used CNN algorithm for deep learning.</w:t>
                      </w:r>
                    </w:p>
                  </w:txbxContent>
                </v:textbox>
                <v:fill type="solid"/>
                <w10:wrap type="topAndBottom"/>
              </v:shape>
            </w:pict>
          </mc:Fallback>
        </mc:AlternateContent>
      </w:r>
    </w:p>
    <w:p>
      <w:pPr>
        <w:spacing w:after="0"/>
        <w:rPr>
          <w:sz w:val="12"/>
        </w:rPr>
        <w:sectPr>
          <w:pgSz w:w="11910" w:h="16840"/>
          <w:pgMar w:header="658" w:footer="1400" w:top="1280" w:bottom="1600" w:left="700" w:right="620"/>
        </w:sectPr>
      </w:pPr>
    </w:p>
    <w:p>
      <w:pPr>
        <w:pStyle w:val="Heading5"/>
        <w:numPr>
          <w:ilvl w:val="1"/>
          <w:numId w:val="15"/>
        </w:numPr>
        <w:tabs>
          <w:tab w:pos="962" w:val="left" w:leader="none"/>
        </w:tabs>
        <w:spacing w:line="240" w:lineRule="auto" w:before="134" w:after="0"/>
        <w:ind w:left="962" w:right="0" w:hanging="576"/>
        <w:jc w:val="left"/>
        <w:rPr>
          <w:color w:val="0F0F0F"/>
        </w:rPr>
      </w:pPr>
      <w:bookmarkStart w:name="_TOC_250047" w:id="47"/>
      <w:r>
        <w:rPr>
          <w:color w:val="0F0F0F"/>
        </w:rPr>
        <w:t>SWOT</w:t>
      </w:r>
      <w:r>
        <w:rPr>
          <w:color w:val="0F0F0F"/>
          <w:spacing w:val="-3"/>
        </w:rPr>
        <w:t> </w:t>
      </w:r>
      <w:bookmarkEnd w:id="47"/>
      <w:r>
        <w:rPr>
          <w:color w:val="0F0F0F"/>
          <w:spacing w:val="-2"/>
        </w:rPr>
        <w:t>Analysis</w:t>
      </w:r>
    </w:p>
    <w:p>
      <w:pPr>
        <w:pStyle w:val="BodyText"/>
        <w:spacing w:before="77"/>
        <w:rPr>
          <w:b/>
          <w:sz w:val="20"/>
        </w:rPr>
      </w:pPr>
    </w:p>
    <w:tbl>
      <w:tblPr>
        <w:tblW w:w="0" w:type="auto"/>
        <w:jc w:val="left"/>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06"/>
        <w:gridCol w:w="4708"/>
      </w:tblGrid>
      <w:tr>
        <w:trPr>
          <w:trHeight w:val="292" w:hRule="atLeast"/>
        </w:trPr>
        <w:tc>
          <w:tcPr>
            <w:tcW w:w="4706" w:type="dxa"/>
            <w:shd w:val="clear" w:color="auto" w:fill="00AF50"/>
          </w:tcPr>
          <w:p>
            <w:pPr>
              <w:pStyle w:val="TableParagraph"/>
              <w:spacing w:before="3"/>
              <w:ind w:left="15" w:right="1"/>
              <w:jc w:val="center"/>
              <w:rPr>
                <w:b/>
                <w:sz w:val="21"/>
              </w:rPr>
            </w:pPr>
            <w:r>
              <w:rPr>
                <w:b/>
                <w:color w:val="0F0F0F"/>
                <w:spacing w:val="-2"/>
                <w:w w:val="105"/>
                <w:sz w:val="21"/>
              </w:rPr>
              <w:t>Strengths</w:t>
            </w:r>
          </w:p>
        </w:tc>
        <w:tc>
          <w:tcPr>
            <w:tcW w:w="4708" w:type="dxa"/>
            <w:tcBorders>
              <w:right w:val="nil"/>
            </w:tcBorders>
            <w:shd w:val="clear" w:color="auto" w:fill="00AF50"/>
          </w:tcPr>
          <w:p>
            <w:pPr>
              <w:pStyle w:val="TableParagraph"/>
              <w:spacing w:before="3"/>
              <w:ind w:left="23" w:right="1"/>
              <w:jc w:val="center"/>
              <w:rPr>
                <w:b/>
                <w:sz w:val="21"/>
              </w:rPr>
            </w:pPr>
            <w:r>
              <w:rPr>
                <w:b/>
                <w:color w:val="0F0F0F"/>
                <w:spacing w:val="-2"/>
                <w:w w:val="105"/>
                <w:sz w:val="21"/>
              </w:rPr>
              <w:t>Weaknesses</w:t>
            </w:r>
          </w:p>
        </w:tc>
      </w:tr>
      <w:tr>
        <w:trPr>
          <w:trHeight w:val="2951" w:hRule="atLeast"/>
        </w:trPr>
        <w:tc>
          <w:tcPr>
            <w:tcW w:w="4706" w:type="dxa"/>
          </w:tcPr>
          <w:p>
            <w:pPr>
              <w:pStyle w:val="TableParagraph"/>
              <w:numPr>
                <w:ilvl w:val="0"/>
                <w:numId w:val="16"/>
              </w:numPr>
              <w:tabs>
                <w:tab w:pos="472" w:val="left" w:leader="none"/>
              </w:tabs>
              <w:spacing w:line="304" w:lineRule="exact" w:before="0" w:after="0"/>
              <w:ind w:left="472" w:right="0" w:hanging="372"/>
              <w:jc w:val="left"/>
              <w:rPr>
                <w:sz w:val="22"/>
              </w:rPr>
            </w:pPr>
            <w:r>
              <w:rPr>
                <w:color w:val="0F0F0F"/>
                <w:sz w:val="22"/>
              </w:rPr>
              <w:t>The</w:t>
            </w:r>
            <w:r>
              <w:rPr>
                <w:color w:val="0F0F0F"/>
                <w:spacing w:val="-3"/>
                <w:sz w:val="22"/>
              </w:rPr>
              <w:t> </w:t>
            </w:r>
            <w:r>
              <w:rPr>
                <w:color w:val="0F0F0F"/>
                <w:sz w:val="22"/>
              </w:rPr>
              <w:t>use</w:t>
            </w:r>
            <w:r>
              <w:rPr>
                <w:color w:val="0F0F0F"/>
                <w:spacing w:val="-5"/>
                <w:sz w:val="22"/>
              </w:rPr>
              <w:t> </w:t>
            </w:r>
            <w:r>
              <w:rPr>
                <w:color w:val="0F0F0F"/>
                <w:sz w:val="22"/>
              </w:rPr>
              <w:t>of</w:t>
            </w:r>
            <w:r>
              <w:rPr>
                <w:color w:val="0F0F0F"/>
                <w:spacing w:val="-7"/>
                <w:sz w:val="22"/>
              </w:rPr>
              <w:t> </w:t>
            </w:r>
            <w:r>
              <w:rPr>
                <w:color w:val="0F0F0F"/>
                <w:sz w:val="22"/>
              </w:rPr>
              <w:t>deep learning</w:t>
            </w:r>
            <w:r>
              <w:rPr>
                <w:color w:val="0F0F0F"/>
                <w:spacing w:val="2"/>
                <w:sz w:val="22"/>
              </w:rPr>
              <w:t> </w:t>
            </w:r>
            <w:r>
              <w:rPr>
                <w:color w:val="0F0F0F"/>
                <w:sz w:val="22"/>
              </w:rPr>
              <w:t>algorithms</w:t>
            </w:r>
            <w:r>
              <w:rPr>
                <w:color w:val="0F0F0F"/>
                <w:spacing w:val="6"/>
                <w:sz w:val="22"/>
              </w:rPr>
              <w:t> </w:t>
            </w:r>
            <w:r>
              <w:rPr>
                <w:color w:val="0F0F0F"/>
                <w:sz w:val="22"/>
              </w:rPr>
              <w:t>allows</w:t>
            </w:r>
            <w:r>
              <w:rPr>
                <w:color w:val="0F0F0F"/>
                <w:spacing w:val="4"/>
                <w:sz w:val="22"/>
              </w:rPr>
              <w:t> </w:t>
            </w:r>
            <w:r>
              <w:rPr>
                <w:color w:val="0F0F0F"/>
                <w:spacing w:val="-5"/>
                <w:sz w:val="22"/>
              </w:rPr>
              <w:t>for</w:t>
            </w:r>
          </w:p>
          <w:p>
            <w:pPr>
              <w:pStyle w:val="TableParagraph"/>
              <w:spacing w:line="241" w:lineRule="exact"/>
              <w:ind w:left="473"/>
              <w:rPr>
                <w:sz w:val="22"/>
              </w:rPr>
            </w:pPr>
            <w:r>
              <w:rPr>
                <w:color w:val="0F0F0F"/>
                <w:sz w:val="22"/>
              </w:rPr>
              <w:t>high</w:t>
            </w:r>
            <w:r>
              <w:rPr>
                <w:color w:val="0F0F0F"/>
                <w:spacing w:val="-2"/>
                <w:sz w:val="22"/>
              </w:rPr>
              <w:t> </w:t>
            </w:r>
            <w:r>
              <w:rPr>
                <w:color w:val="0F0F0F"/>
                <w:sz w:val="22"/>
              </w:rPr>
              <w:t>accuracy</w:t>
            </w:r>
            <w:r>
              <w:rPr>
                <w:color w:val="0F0F0F"/>
                <w:spacing w:val="3"/>
                <w:sz w:val="22"/>
              </w:rPr>
              <w:t> </w:t>
            </w:r>
            <w:r>
              <w:rPr>
                <w:color w:val="0F0F0F"/>
                <w:sz w:val="22"/>
              </w:rPr>
              <w:t>in</w:t>
            </w:r>
            <w:r>
              <w:rPr>
                <w:color w:val="0F0F0F"/>
                <w:spacing w:val="-5"/>
                <w:sz w:val="22"/>
              </w:rPr>
              <w:t> </w:t>
            </w:r>
            <w:r>
              <w:rPr>
                <w:color w:val="0F0F0F"/>
                <w:sz w:val="22"/>
              </w:rPr>
              <w:t>detecting plant</w:t>
            </w:r>
            <w:r>
              <w:rPr>
                <w:color w:val="0F0F0F"/>
                <w:spacing w:val="-2"/>
                <w:sz w:val="22"/>
              </w:rPr>
              <w:t> diseases.</w:t>
            </w:r>
          </w:p>
          <w:p>
            <w:pPr>
              <w:pStyle w:val="TableParagraph"/>
              <w:numPr>
                <w:ilvl w:val="0"/>
                <w:numId w:val="16"/>
              </w:numPr>
              <w:tabs>
                <w:tab w:pos="472" w:val="left" w:leader="none"/>
              </w:tabs>
              <w:spacing w:line="223" w:lineRule="auto" w:before="34" w:after="0"/>
              <w:ind w:left="472" w:right="94" w:hanging="372"/>
              <w:jc w:val="left"/>
              <w:rPr>
                <w:sz w:val="22"/>
              </w:rPr>
            </w:pPr>
            <w:r>
              <w:rPr>
                <w:color w:val="0F0F0F"/>
                <w:sz w:val="22"/>
              </w:rPr>
              <w:t>The</w:t>
            </w:r>
            <w:r>
              <w:rPr>
                <w:color w:val="0F0F0F"/>
                <w:spacing w:val="40"/>
                <w:sz w:val="22"/>
              </w:rPr>
              <w:t> </w:t>
            </w:r>
            <w:r>
              <w:rPr>
                <w:color w:val="0F0F0F"/>
                <w:sz w:val="22"/>
              </w:rPr>
              <w:t>app</w:t>
            </w:r>
            <w:r>
              <w:rPr>
                <w:color w:val="0F0F0F"/>
                <w:spacing w:val="40"/>
                <w:sz w:val="22"/>
              </w:rPr>
              <w:t> </w:t>
            </w:r>
            <w:r>
              <w:rPr>
                <w:color w:val="0F0F0F"/>
                <w:sz w:val="22"/>
              </w:rPr>
              <w:t>can</w:t>
            </w:r>
            <w:r>
              <w:rPr>
                <w:color w:val="0F0F0F"/>
                <w:spacing w:val="40"/>
                <w:sz w:val="22"/>
              </w:rPr>
              <w:t> </w:t>
            </w:r>
            <w:r>
              <w:rPr>
                <w:color w:val="0F0F0F"/>
                <w:sz w:val="22"/>
              </w:rPr>
              <w:t>process</w:t>
            </w:r>
            <w:r>
              <w:rPr>
                <w:color w:val="0F0F0F"/>
                <w:spacing w:val="40"/>
                <w:sz w:val="22"/>
              </w:rPr>
              <w:t> </w:t>
            </w:r>
            <w:r>
              <w:rPr>
                <w:color w:val="0F0F0F"/>
                <w:sz w:val="22"/>
              </w:rPr>
              <w:t>large</w:t>
            </w:r>
            <w:r>
              <w:rPr>
                <w:color w:val="0F0F0F"/>
                <w:spacing w:val="40"/>
                <w:sz w:val="22"/>
              </w:rPr>
              <w:t> </w:t>
            </w:r>
            <w:r>
              <w:rPr>
                <w:color w:val="0F0F0F"/>
                <w:sz w:val="22"/>
              </w:rPr>
              <w:t>amounts</w:t>
            </w:r>
            <w:r>
              <w:rPr>
                <w:color w:val="0F0F0F"/>
                <w:spacing w:val="40"/>
                <w:sz w:val="22"/>
              </w:rPr>
              <w:t> </w:t>
            </w:r>
            <w:r>
              <w:rPr>
                <w:color w:val="0F0F0F"/>
                <w:sz w:val="22"/>
              </w:rPr>
              <w:t>of</w:t>
            </w:r>
            <w:r>
              <w:rPr>
                <w:color w:val="0F0F0F"/>
                <w:spacing w:val="40"/>
                <w:sz w:val="22"/>
              </w:rPr>
              <w:t> </w:t>
            </w:r>
            <w:r>
              <w:rPr>
                <w:color w:val="0F0F0F"/>
                <w:sz w:val="22"/>
              </w:rPr>
              <w:t>data quickly and efficiently.</w:t>
            </w:r>
          </w:p>
          <w:p>
            <w:pPr>
              <w:pStyle w:val="TableParagraph"/>
              <w:numPr>
                <w:ilvl w:val="0"/>
                <w:numId w:val="16"/>
              </w:numPr>
              <w:tabs>
                <w:tab w:pos="468" w:val="left" w:leader="none"/>
                <w:tab w:pos="472" w:val="left" w:leader="none"/>
              </w:tabs>
              <w:spacing w:line="370" w:lineRule="exact" w:before="14" w:after="0"/>
              <w:ind w:left="472" w:right="0" w:hanging="372"/>
              <w:jc w:val="left"/>
              <w:rPr>
                <w:sz w:val="22"/>
              </w:rPr>
            </w:pPr>
            <w:r>
              <w:rPr>
                <w:color w:val="0F0F0F"/>
                <w:position w:val="-4"/>
                <w:sz w:val="33"/>
              </w:rPr>
              <w:tab/>
            </w:r>
            <w:r>
              <w:rPr>
                <w:color w:val="0F0F0F"/>
                <w:sz w:val="22"/>
              </w:rPr>
              <w:t>The</w:t>
            </w:r>
            <w:r>
              <w:rPr>
                <w:color w:val="0F0F0F"/>
                <w:spacing w:val="3"/>
                <w:sz w:val="22"/>
              </w:rPr>
              <w:t> </w:t>
            </w:r>
            <w:r>
              <w:rPr>
                <w:color w:val="0F0F0F"/>
                <w:sz w:val="22"/>
              </w:rPr>
              <w:t>app</w:t>
            </w:r>
            <w:r>
              <w:rPr>
                <w:color w:val="0F0F0F"/>
                <w:spacing w:val="7"/>
                <w:sz w:val="22"/>
              </w:rPr>
              <w:t> </w:t>
            </w:r>
            <w:r>
              <w:rPr>
                <w:color w:val="0F0F0F"/>
                <w:sz w:val="22"/>
              </w:rPr>
              <w:t>can</w:t>
            </w:r>
            <w:r>
              <w:rPr>
                <w:color w:val="0F0F0F"/>
                <w:spacing w:val="23"/>
                <w:sz w:val="22"/>
              </w:rPr>
              <w:t> </w:t>
            </w:r>
            <w:r>
              <w:rPr>
                <w:color w:val="0F0F0F"/>
                <w:sz w:val="22"/>
              </w:rPr>
              <w:t>be</w:t>
            </w:r>
            <w:r>
              <w:rPr>
                <w:color w:val="0F0F0F"/>
                <w:spacing w:val="6"/>
                <w:sz w:val="22"/>
              </w:rPr>
              <w:t> </w:t>
            </w:r>
            <w:r>
              <w:rPr>
                <w:color w:val="0F0F0F"/>
                <w:sz w:val="22"/>
              </w:rPr>
              <w:t>easily</w:t>
            </w:r>
            <w:r>
              <w:rPr>
                <w:color w:val="0F0F0F"/>
                <w:spacing w:val="12"/>
                <w:sz w:val="22"/>
              </w:rPr>
              <w:t> </w:t>
            </w:r>
            <w:r>
              <w:rPr>
                <w:color w:val="0F0F0F"/>
                <w:sz w:val="22"/>
              </w:rPr>
              <w:t>integrated</w:t>
            </w:r>
            <w:r>
              <w:rPr>
                <w:color w:val="0F0F0F"/>
                <w:spacing w:val="17"/>
                <w:sz w:val="22"/>
              </w:rPr>
              <w:t> </w:t>
            </w:r>
            <w:r>
              <w:rPr>
                <w:color w:val="0F0F0F"/>
                <w:sz w:val="22"/>
              </w:rPr>
              <w:t>with</w:t>
            </w:r>
            <w:r>
              <w:rPr>
                <w:color w:val="0F0F0F"/>
                <w:spacing w:val="21"/>
                <w:sz w:val="22"/>
              </w:rPr>
              <w:t> </w:t>
            </w:r>
            <w:r>
              <w:rPr>
                <w:color w:val="0F0F0F"/>
                <w:spacing w:val="-2"/>
                <w:sz w:val="22"/>
              </w:rPr>
              <w:t>existing</w:t>
            </w:r>
          </w:p>
          <w:p>
            <w:pPr>
              <w:pStyle w:val="TableParagraph"/>
              <w:spacing w:line="288" w:lineRule="auto"/>
              <w:ind w:left="472" w:hanging="4"/>
              <w:rPr>
                <w:sz w:val="22"/>
              </w:rPr>
            </w:pPr>
            <w:r>
              <w:rPr>
                <w:color w:val="0F0F0F"/>
                <w:sz w:val="22"/>
              </w:rPr>
              <w:t>systems</w:t>
            </w:r>
            <w:r>
              <w:rPr>
                <w:color w:val="0F0F0F"/>
                <w:spacing w:val="33"/>
                <w:sz w:val="22"/>
              </w:rPr>
              <w:t> </w:t>
            </w:r>
            <w:r>
              <w:rPr>
                <w:color w:val="0F0F0F"/>
                <w:sz w:val="22"/>
              </w:rPr>
              <w:t>and</w:t>
            </w:r>
            <w:r>
              <w:rPr>
                <w:color w:val="0F0F0F"/>
                <w:spacing w:val="30"/>
                <w:sz w:val="22"/>
              </w:rPr>
              <w:t> </w:t>
            </w:r>
            <w:r>
              <w:rPr>
                <w:color w:val="0F0F0F"/>
                <w:sz w:val="22"/>
              </w:rPr>
              <w:t>devices,</w:t>
            </w:r>
            <w:r>
              <w:rPr>
                <w:color w:val="0F0F0F"/>
                <w:spacing w:val="24"/>
                <w:sz w:val="22"/>
              </w:rPr>
              <w:t> </w:t>
            </w:r>
            <w:r>
              <w:rPr>
                <w:color w:val="0F0F0F"/>
                <w:sz w:val="22"/>
              </w:rPr>
              <w:t>such</w:t>
            </w:r>
            <w:r>
              <w:rPr>
                <w:color w:val="0F0F0F"/>
                <w:spacing w:val="23"/>
                <w:sz w:val="22"/>
              </w:rPr>
              <w:t> </w:t>
            </w:r>
            <w:r>
              <w:rPr>
                <w:color w:val="0F0F0F"/>
                <w:sz w:val="22"/>
              </w:rPr>
              <w:t>as</w:t>
            </w:r>
            <w:r>
              <w:rPr>
                <w:color w:val="0F0F0F"/>
                <w:spacing w:val="19"/>
                <w:sz w:val="22"/>
              </w:rPr>
              <w:t> </w:t>
            </w:r>
            <w:r>
              <w:rPr>
                <w:color w:val="0F0F0F"/>
                <w:sz w:val="22"/>
              </w:rPr>
              <w:t>smartphones</w:t>
            </w:r>
            <w:r>
              <w:rPr>
                <w:color w:val="0F0F0F"/>
                <w:spacing w:val="30"/>
                <w:sz w:val="22"/>
              </w:rPr>
              <w:t> </w:t>
            </w:r>
            <w:r>
              <w:rPr>
                <w:color w:val="0F0F0F"/>
                <w:sz w:val="22"/>
              </w:rPr>
              <w:t>or </w:t>
            </w:r>
            <w:r>
              <w:rPr>
                <w:color w:val="0F0F0F"/>
                <w:spacing w:val="-2"/>
                <w:sz w:val="22"/>
              </w:rPr>
              <w:t>drones.</w:t>
            </w:r>
          </w:p>
        </w:tc>
        <w:tc>
          <w:tcPr>
            <w:tcW w:w="4708" w:type="dxa"/>
          </w:tcPr>
          <w:p>
            <w:pPr>
              <w:pStyle w:val="TableParagraph"/>
              <w:numPr>
                <w:ilvl w:val="0"/>
                <w:numId w:val="17"/>
              </w:numPr>
              <w:tabs>
                <w:tab w:pos="477" w:val="left" w:leader="none"/>
                <w:tab w:pos="482" w:val="left" w:leader="none"/>
              </w:tabs>
              <w:spacing w:line="288" w:lineRule="auto" w:before="0" w:after="0"/>
              <w:ind w:left="482" w:right="79" w:hanging="366"/>
              <w:jc w:val="both"/>
              <w:rPr>
                <w:sz w:val="22"/>
              </w:rPr>
            </w:pPr>
            <w:r>
              <w:rPr>
                <w:color w:val="0F0F0F"/>
                <w:sz w:val="22"/>
              </w:rPr>
              <w:t>The app may require a significant amount of training data to achieve high accuracy.</w:t>
            </w:r>
          </w:p>
          <w:p>
            <w:pPr>
              <w:pStyle w:val="TableParagraph"/>
              <w:numPr>
                <w:ilvl w:val="0"/>
                <w:numId w:val="17"/>
              </w:numPr>
              <w:tabs>
                <w:tab w:pos="476" w:val="left" w:leader="none"/>
                <w:tab w:pos="480" w:val="left" w:leader="none"/>
              </w:tabs>
              <w:spacing w:line="288" w:lineRule="auto" w:before="7" w:after="0"/>
              <w:ind w:left="480" w:right="84" w:hanging="364"/>
              <w:jc w:val="both"/>
              <w:rPr>
                <w:sz w:val="22"/>
              </w:rPr>
            </w:pPr>
            <w:r>
              <w:rPr>
                <w:color w:val="0F0F0F"/>
                <w:sz w:val="22"/>
              </w:rPr>
              <w:t>The app may be affected by a lack of data diversity, leading</w:t>
            </w:r>
            <w:r>
              <w:rPr>
                <w:color w:val="0F0F0F"/>
                <w:spacing w:val="-2"/>
                <w:sz w:val="22"/>
              </w:rPr>
              <w:t> </w:t>
            </w:r>
            <w:r>
              <w:rPr>
                <w:color w:val="0F0F0F"/>
                <w:sz w:val="22"/>
              </w:rPr>
              <w:t>to</w:t>
            </w:r>
            <w:r>
              <w:rPr>
                <w:color w:val="0F0F0F"/>
                <w:spacing w:val="-6"/>
                <w:sz w:val="22"/>
              </w:rPr>
              <w:t> </w:t>
            </w:r>
            <w:r>
              <w:rPr>
                <w:color w:val="0F0F0F"/>
                <w:sz w:val="22"/>
              </w:rPr>
              <w:t>lower</w:t>
            </w:r>
            <w:r>
              <w:rPr>
                <w:color w:val="0F0F0F"/>
                <w:spacing w:val="-6"/>
                <w:sz w:val="22"/>
              </w:rPr>
              <w:t> </w:t>
            </w:r>
            <w:r>
              <w:rPr>
                <w:color w:val="0F0F0F"/>
                <w:sz w:val="22"/>
              </w:rPr>
              <w:t>accuracy for</w:t>
            </w:r>
            <w:r>
              <w:rPr>
                <w:color w:val="0F0F0F"/>
                <w:spacing w:val="-9"/>
                <w:sz w:val="22"/>
              </w:rPr>
              <w:t> </w:t>
            </w:r>
            <w:r>
              <w:rPr>
                <w:color w:val="0F0F0F"/>
                <w:sz w:val="22"/>
              </w:rPr>
              <w:t>certain plant species or disease types.</w:t>
            </w:r>
          </w:p>
          <w:p>
            <w:pPr>
              <w:pStyle w:val="TableParagraph"/>
              <w:numPr>
                <w:ilvl w:val="0"/>
                <w:numId w:val="17"/>
              </w:numPr>
              <w:tabs>
                <w:tab w:pos="475" w:val="left" w:leader="none"/>
                <w:tab w:pos="481" w:val="left" w:leader="none"/>
              </w:tabs>
              <w:spacing w:line="288" w:lineRule="auto" w:before="16" w:after="0"/>
              <w:ind w:left="481" w:right="80" w:hanging="366"/>
              <w:jc w:val="both"/>
              <w:rPr>
                <w:sz w:val="22"/>
              </w:rPr>
            </w:pPr>
            <w:r>
              <w:rPr>
                <w:color w:val="0F0F0F"/>
                <w:sz w:val="22"/>
              </w:rPr>
              <w:t>The app may be affected by variability in the quality of the images used for detection.</w:t>
            </w:r>
          </w:p>
        </w:tc>
      </w:tr>
      <w:tr>
        <w:trPr>
          <w:trHeight w:val="292" w:hRule="atLeast"/>
        </w:trPr>
        <w:tc>
          <w:tcPr>
            <w:tcW w:w="4706" w:type="dxa"/>
            <w:shd w:val="clear" w:color="auto" w:fill="00AF50"/>
          </w:tcPr>
          <w:p>
            <w:pPr>
              <w:pStyle w:val="TableParagraph"/>
              <w:spacing w:line="229" w:lineRule="exact"/>
              <w:ind w:left="14" w:right="15"/>
              <w:jc w:val="center"/>
              <w:rPr>
                <w:b/>
                <w:sz w:val="21"/>
              </w:rPr>
            </w:pPr>
            <w:r>
              <w:rPr>
                <w:b/>
                <w:color w:val="0F0F0F"/>
                <w:spacing w:val="-2"/>
                <w:w w:val="105"/>
                <w:sz w:val="21"/>
              </w:rPr>
              <w:t>Opportunities</w:t>
            </w:r>
          </w:p>
        </w:tc>
        <w:tc>
          <w:tcPr>
            <w:tcW w:w="4708" w:type="dxa"/>
            <w:tcBorders>
              <w:right w:val="nil"/>
            </w:tcBorders>
            <w:shd w:val="clear" w:color="auto" w:fill="00AF50"/>
          </w:tcPr>
          <w:p>
            <w:pPr>
              <w:pStyle w:val="TableParagraph"/>
              <w:spacing w:line="229" w:lineRule="exact"/>
              <w:ind w:left="23"/>
              <w:jc w:val="center"/>
              <w:rPr>
                <w:b/>
                <w:sz w:val="21"/>
              </w:rPr>
            </w:pPr>
            <w:r>
              <w:rPr>
                <w:b/>
                <w:color w:val="0F0F0F"/>
                <w:spacing w:val="-2"/>
                <w:w w:val="105"/>
                <w:sz w:val="21"/>
              </w:rPr>
              <w:t>Threats</w:t>
            </w:r>
          </w:p>
        </w:tc>
      </w:tr>
      <w:tr>
        <w:trPr>
          <w:trHeight w:val="3865" w:hRule="atLeast"/>
        </w:trPr>
        <w:tc>
          <w:tcPr>
            <w:tcW w:w="4706" w:type="dxa"/>
          </w:tcPr>
          <w:p>
            <w:pPr>
              <w:pStyle w:val="TableParagraph"/>
              <w:numPr>
                <w:ilvl w:val="0"/>
                <w:numId w:val="18"/>
              </w:numPr>
              <w:tabs>
                <w:tab w:pos="472" w:val="left" w:leader="none"/>
              </w:tabs>
              <w:spacing w:line="313" w:lineRule="exact" w:before="0" w:after="0"/>
              <w:ind w:left="472" w:right="0" w:hanging="372"/>
              <w:jc w:val="left"/>
              <w:rPr>
                <w:color w:val="0F0F0F"/>
                <w:position w:val="-4"/>
                <w:sz w:val="33"/>
              </w:rPr>
            </w:pPr>
            <w:r>
              <w:rPr>
                <w:color w:val="0F0F0F"/>
                <w:sz w:val="22"/>
              </w:rPr>
              <w:t>The</w:t>
            </w:r>
            <w:r>
              <w:rPr>
                <w:color w:val="0F0F0F"/>
                <w:spacing w:val="-8"/>
                <w:sz w:val="22"/>
              </w:rPr>
              <w:t> </w:t>
            </w:r>
            <w:r>
              <w:rPr>
                <w:color w:val="0F0F0F"/>
                <w:sz w:val="22"/>
              </w:rPr>
              <w:t>app</w:t>
            </w:r>
            <w:r>
              <w:rPr>
                <w:color w:val="0F0F0F"/>
                <w:spacing w:val="-4"/>
                <w:sz w:val="22"/>
              </w:rPr>
              <w:t> </w:t>
            </w:r>
            <w:r>
              <w:rPr>
                <w:color w:val="0F0F0F"/>
                <w:sz w:val="22"/>
              </w:rPr>
              <w:t>can</w:t>
            </w:r>
            <w:r>
              <w:rPr>
                <w:color w:val="0F0F0F"/>
                <w:spacing w:val="-4"/>
                <w:sz w:val="22"/>
              </w:rPr>
              <w:t> </w:t>
            </w:r>
            <w:r>
              <w:rPr>
                <w:color w:val="0F0F0F"/>
                <w:sz w:val="22"/>
              </w:rPr>
              <w:t>be</w:t>
            </w:r>
            <w:r>
              <w:rPr>
                <w:color w:val="0F0F0F"/>
                <w:spacing w:val="-7"/>
                <w:sz w:val="22"/>
              </w:rPr>
              <w:t> </w:t>
            </w:r>
            <w:r>
              <w:rPr>
                <w:color w:val="0F0F0F"/>
                <w:sz w:val="22"/>
              </w:rPr>
              <w:t>used</w:t>
            </w:r>
            <w:r>
              <w:rPr>
                <w:color w:val="0F0F0F"/>
                <w:spacing w:val="6"/>
                <w:sz w:val="22"/>
              </w:rPr>
              <w:t> </w:t>
            </w:r>
            <w:r>
              <w:rPr>
                <w:color w:val="0F0F0F"/>
                <w:sz w:val="22"/>
              </w:rPr>
              <w:t>in</w:t>
            </w:r>
            <w:r>
              <w:rPr>
                <w:color w:val="0F0F0F"/>
                <w:spacing w:val="-10"/>
                <w:sz w:val="22"/>
              </w:rPr>
              <w:t> </w:t>
            </w:r>
            <w:r>
              <w:rPr>
                <w:color w:val="0F0F0F"/>
                <w:sz w:val="22"/>
              </w:rPr>
              <w:t>various</w:t>
            </w:r>
            <w:r>
              <w:rPr>
                <w:color w:val="0F0F0F"/>
                <w:spacing w:val="2"/>
                <w:sz w:val="22"/>
              </w:rPr>
              <w:t> </w:t>
            </w:r>
            <w:r>
              <w:rPr>
                <w:color w:val="0F0F0F"/>
                <w:sz w:val="22"/>
              </w:rPr>
              <w:t>sectors,</w:t>
            </w:r>
            <w:r>
              <w:rPr>
                <w:color w:val="0F0F0F"/>
                <w:spacing w:val="3"/>
                <w:sz w:val="22"/>
              </w:rPr>
              <w:t> </w:t>
            </w:r>
            <w:r>
              <w:rPr>
                <w:color w:val="0F0F0F"/>
                <w:sz w:val="22"/>
              </w:rPr>
              <w:t>such</w:t>
            </w:r>
            <w:r>
              <w:rPr>
                <w:color w:val="0F0F0F"/>
                <w:spacing w:val="-3"/>
                <w:sz w:val="22"/>
              </w:rPr>
              <w:t> </w:t>
            </w:r>
            <w:r>
              <w:rPr>
                <w:color w:val="0F0F0F"/>
                <w:spacing w:val="-5"/>
                <w:sz w:val="22"/>
              </w:rPr>
              <w:t>as</w:t>
            </w:r>
          </w:p>
          <w:p>
            <w:pPr>
              <w:pStyle w:val="TableParagraph"/>
              <w:spacing w:line="292" w:lineRule="auto"/>
              <w:ind w:left="473" w:right="90" w:hanging="2"/>
              <w:jc w:val="both"/>
              <w:rPr>
                <w:sz w:val="22"/>
              </w:rPr>
            </w:pPr>
            <w:r>
              <w:rPr>
                <w:color w:val="0F0F0F"/>
                <w:sz w:val="22"/>
              </w:rPr>
              <w:t>agriculture and horticulture, to improve crop yield and reduce losses due to disease.</w:t>
            </w:r>
          </w:p>
          <w:p>
            <w:pPr>
              <w:pStyle w:val="TableParagraph"/>
              <w:numPr>
                <w:ilvl w:val="0"/>
                <w:numId w:val="18"/>
              </w:numPr>
              <w:tabs>
                <w:tab w:pos="472" w:val="left" w:leader="none"/>
              </w:tabs>
              <w:spacing w:line="315" w:lineRule="exact" w:before="0" w:after="0"/>
              <w:ind w:left="472" w:right="0" w:hanging="370"/>
              <w:jc w:val="left"/>
              <w:rPr>
                <w:color w:val="0F0F0F"/>
                <w:position w:val="-3"/>
                <w:sz w:val="31"/>
              </w:rPr>
            </w:pPr>
            <w:r>
              <w:rPr>
                <w:color w:val="0F0F0F"/>
                <w:sz w:val="22"/>
              </w:rPr>
              <w:t>The</w:t>
            </w:r>
            <w:r>
              <w:rPr>
                <w:color w:val="0F0F0F"/>
                <w:spacing w:val="59"/>
                <w:w w:val="150"/>
                <w:sz w:val="22"/>
              </w:rPr>
              <w:t> </w:t>
            </w:r>
            <w:r>
              <w:rPr>
                <w:color w:val="0F0F0F"/>
                <w:sz w:val="22"/>
              </w:rPr>
              <w:t>app</w:t>
            </w:r>
            <w:r>
              <w:rPr>
                <w:color w:val="0F0F0F"/>
                <w:spacing w:val="61"/>
                <w:w w:val="150"/>
                <w:sz w:val="22"/>
              </w:rPr>
              <w:t> </w:t>
            </w:r>
            <w:r>
              <w:rPr>
                <w:color w:val="0F0F0F"/>
                <w:sz w:val="22"/>
              </w:rPr>
              <w:t>can</w:t>
            </w:r>
            <w:r>
              <w:rPr>
                <w:color w:val="0F0F0F"/>
                <w:spacing w:val="62"/>
                <w:w w:val="150"/>
                <w:sz w:val="22"/>
              </w:rPr>
              <w:t> </w:t>
            </w:r>
            <w:r>
              <w:rPr>
                <w:color w:val="0F0F0F"/>
                <w:sz w:val="22"/>
              </w:rPr>
              <w:t>be</w:t>
            </w:r>
            <w:r>
              <w:rPr>
                <w:color w:val="0F0F0F"/>
                <w:spacing w:val="62"/>
                <w:w w:val="150"/>
                <w:sz w:val="22"/>
              </w:rPr>
              <w:t> </w:t>
            </w:r>
            <w:r>
              <w:rPr>
                <w:color w:val="0F0F0F"/>
                <w:sz w:val="22"/>
              </w:rPr>
              <w:t>integrated</w:t>
            </w:r>
            <w:r>
              <w:rPr>
                <w:color w:val="0F0F0F"/>
                <w:spacing w:val="73"/>
                <w:w w:val="150"/>
                <w:sz w:val="22"/>
              </w:rPr>
              <w:t> </w:t>
            </w:r>
            <w:r>
              <w:rPr>
                <w:color w:val="0F0F0F"/>
                <w:sz w:val="22"/>
              </w:rPr>
              <w:t>with</w:t>
            </w:r>
            <w:r>
              <w:rPr>
                <w:color w:val="0F0F0F"/>
                <w:spacing w:val="65"/>
                <w:w w:val="150"/>
                <w:sz w:val="22"/>
              </w:rPr>
              <w:t> </w:t>
            </w:r>
            <w:r>
              <w:rPr>
                <w:color w:val="0F0F0F"/>
                <w:spacing w:val="-2"/>
                <w:sz w:val="22"/>
              </w:rPr>
              <w:t>prec1s1on</w:t>
            </w:r>
          </w:p>
          <w:p>
            <w:pPr>
              <w:pStyle w:val="TableParagraph"/>
              <w:spacing w:line="292" w:lineRule="auto"/>
              <w:ind w:left="472" w:right="94" w:hanging="1"/>
              <w:jc w:val="both"/>
              <w:rPr>
                <w:sz w:val="22"/>
              </w:rPr>
            </w:pPr>
            <w:r>
              <w:rPr>
                <w:color w:val="0F0F0F"/>
                <w:sz w:val="22"/>
              </w:rPr>
              <w:t>agriculture technology to provide real-time disease detection and treatment.</w:t>
            </w:r>
          </w:p>
          <w:p>
            <w:pPr>
              <w:pStyle w:val="TableParagraph"/>
              <w:numPr>
                <w:ilvl w:val="0"/>
                <w:numId w:val="18"/>
              </w:numPr>
              <w:tabs>
                <w:tab w:pos="472" w:val="left" w:leader="none"/>
              </w:tabs>
              <w:spacing w:line="322" w:lineRule="exact" w:before="0" w:after="0"/>
              <w:ind w:left="472" w:right="0" w:hanging="372"/>
              <w:jc w:val="left"/>
              <w:rPr>
                <w:color w:val="0F0F0F"/>
                <w:position w:val="-4"/>
                <w:sz w:val="33"/>
              </w:rPr>
            </w:pPr>
            <w:r>
              <w:rPr>
                <w:color w:val="0F0F0F"/>
                <w:sz w:val="22"/>
              </w:rPr>
              <w:t>The</w:t>
            </w:r>
            <w:r>
              <w:rPr>
                <w:color w:val="0F0F0F"/>
                <w:spacing w:val="12"/>
                <w:sz w:val="22"/>
              </w:rPr>
              <w:t> </w:t>
            </w:r>
            <w:r>
              <w:rPr>
                <w:color w:val="0F0F0F"/>
                <w:sz w:val="22"/>
              </w:rPr>
              <w:t>app</w:t>
            </w:r>
            <w:r>
              <w:rPr>
                <w:color w:val="0F0F0F"/>
                <w:spacing w:val="14"/>
                <w:sz w:val="22"/>
              </w:rPr>
              <w:t> </w:t>
            </w:r>
            <w:r>
              <w:rPr>
                <w:color w:val="0F0F0F"/>
                <w:sz w:val="22"/>
              </w:rPr>
              <w:t>can</w:t>
            </w:r>
            <w:r>
              <w:rPr>
                <w:color w:val="0F0F0F"/>
                <w:spacing w:val="23"/>
                <w:sz w:val="22"/>
              </w:rPr>
              <w:t> </w:t>
            </w:r>
            <w:r>
              <w:rPr>
                <w:color w:val="0F0F0F"/>
                <w:sz w:val="22"/>
              </w:rPr>
              <w:t>be</w:t>
            </w:r>
            <w:r>
              <w:rPr>
                <w:color w:val="0F0F0F"/>
                <w:spacing w:val="17"/>
                <w:sz w:val="22"/>
              </w:rPr>
              <w:t> </w:t>
            </w:r>
            <w:r>
              <w:rPr>
                <w:color w:val="0F0F0F"/>
                <w:sz w:val="22"/>
              </w:rPr>
              <w:t>used</w:t>
            </w:r>
            <w:r>
              <w:rPr>
                <w:color w:val="0F0F0F"/>
                <w:spacing w:val="20"/>
                <w:sz w:val="22"/>
              </w:rPr>
              <w:t> </w:t>
            </w:r>
            <w:r>
              <w:rPr>
                <w:color w:val="0F0F0F"/>
                <w:sz w:val="22"/>
              </w:rPr>
              <w:t>to</w:t>
            </w:r>
            <w:r>
              <w:rPr>
                <w:color w:val="0F0F0F"/>
                <w:spacing w:val="13"/>
                <w:sz w:val="22"/>
              </w:rPr>
              <w:t> </w:t>
            </w:r>
            <w:r>
              <w:rPr>
                <w:color w:val="0F0F0F"/>
                <w:sz w:val="22"/>
              </w:rPr>
              <w:t>monitor</w:t>
            </w:r>
            <w:r>
              <w:rPr>
                <w:color w:val="0F0F0F"/>
                <w:spacing w:val="23"/>
                <w:sz w:val="22"/>
              </w:rPr>
              <w:t> </w:t>
            </w:r>
            <w:r>
              <w:rPr>
                <w:color w:val="0F0F0F"/>
                <w:sz w:val="22"/>
              </w:rPr>
              <w:t>and</w:t>
            </w:r>
            <w:r>
              <w:rPr>
                <w:color w:val="0F0F0F"/>
                <w:spacing w:val="18"/>
                <w:sz w:val="22"/>
              </w:rPr>
              <w:t> </w:t>
            </w:r>
            <w:r>
              <w:rPr>
                <w:color w:val="0F0F0F"/>
                <w:sz w:val="22"/>
              </w:rPr>
              <w:t>track</w:t>
            </w:r>
            <w:r>
              <w:rPr>
                <w:color w:val="0F0F0F"/>
                <w:spacing w:val="15"/>
                <w:sz w:val="22"/>
              </w:rPr>
              <w:t> </w:t>
            </w:r>
            <w:r>
              <w:rPr>
                <w:color w:val="0F0F0F"/>
                <w:spacing w:val="-5"/>
                <w:sz w:val="22"/>
              </w:rPr>
              <w:t>the</w:t>
            </w:r>
          </w:p>
          <w:p>
            <w:pPr>
              <w:pStyle w:val="TableParagraph"/>
              <w:spacing w:line="288" w:lineRule="auto"/>
              <w:ind w:left="470" w:right="85" w:hanging="3"/>
              <w:jc w:val="both"/>
              <w:rPr>
                <w:sz w:val="22"/>
              </w:rPr>
            </w:pPr>
            <w:r>
              <w:rPr>
                <w:color w:val="0F0F0F"/>
                <w:sz w:val="22"/>
              </w:rPr>
              <w:t>spread of plant diseases, which can help to prevent outbreaks and improve crop </w:t>
            </w:r>
            <w:r>
              <w:rPr>
                <w:color w:val="0F0F0F"/>
                <w:spacing w:val="-2"/>
                <w:sz w:val="22"/>
              </w:rPr>
              <w:t>management.</w:t>
            </w:r>
          </w:p>
        </w:tc>
        <w:tc>
          <w:tcPr>
            <w:tcW w:w="4708" w:type="dxa"/>
          </w:tcPr>
          <w:p>
            <w:pPr>
              <w:pStyle w:val="TableParagraph"/>
              <w:numPr>
                <w:ilvl w:val="0"/>
                <w:numId w:val="19"/>
              </w:numPr>
              <w:tabs>
                <w:tab w:pos="479" w:val="left" w:leader="none"/>
              </w:tabs>
              <w:spacing w:line="288" w:lineRule="auto" w:before="0" w:after="0"/>
              <w:ind w:left="479" w:right="97" w:hanging="363"/>
              <w:jc w:val="left"/>
              <w:rPr>
                <w:color w:val="0F0F0F"/>
                <w:sz w:val="22"/>
              </w:rPr>
            </w:pPr>
            <w:r>
              <w:rPr>
                <w:color w:val="0F0F0F"/>
                <w:sz w:val="22"/>
              </w:rPr>
              <w:t>Limited awareness of</w:t>
            </w:r>
            <w:r>
              <w:rPr>
                <w:color w:val="0F0F0F"/>
                <w:spacing w:val="-4"/>
                <w:sz w:val="22"/>
              </w:rPr>
              <w:t> </w:t>
            </w:r>
            <w:r>
              <w:rPr>
                <w:color w:val="0F0F0F"/>
                <w:sz w:val="22"/>
              </w:rPr>
              <w:t>the app</w:t>
            </w:r>
            <w:r>
              <w:rPr>
                <w:color w:val="0F0F0F"/>
                <w:spacing w:val="-1"/>
                <w:sz w:val="22"/>
              </w:rPr>
              <w:t> </w:t>
            </w:r>
            <w:r>
              <w:rPr>
                <w:color w:val="0F0F0F"/>
                <w:sz w:val="22"/>
              </w:rPr>
              <w:t>among potential </w:t>
            </w:r>
            <w:r>
              <w:rPr>
                <w:color w:val="0F0F0F"/>
                <w:spacing w:val="-2"/>
                <w:sz w:val="22"/>
              </w:rPr>
              <w:t>users.</w:t>
            </w:r>
          </w:p>
          <w:p>
            <w:pPr>
              <w:pStyle w:val="TableParagraph"/>
              <w:numPr>
                <w:ilvl w:val="0"/>
                <w:numId w:val="19"/>
              </w:numPr>
              <w:tabs>
                <w:tab w:pos="480" w:val="left" w:leader="none"/>
              </w:tabs>
              <w:spacing w:line="240" w:lineRule="auto" w:before="0" w:after="0"/>
              <w:ind w:left="480" w:right="0" w:hanging="364"/>
              <w:jc w:val="left"/>
              <w:rPr>
                <w:color w:val="0F0F0F"/>
                <w:position w:val="1"/>
                <w:sz w:val="22"/>
              </w:rPr>
            </w:pPr>
            <w:r>
              <w:rPr>
                <w:color w:val="0F0F0F"/>
                <w:sz w:val="22"/>
              </w:rPr>
              <w:t>Difficulty</w:t>
            </w:r>
            <w:r>
              <w:rPr>
                <w:color w:val="0F0F0F"/>
                <w:spacing w:val="4"/>
                <w:sz w:val="22"/>
              </w:rPr>
              <w:t> </w:t>
            </w:r>
            <w:r>
              <w:rPr>
                <w:color w:val="0F0F0F"/>
                <w:sz w:val="22"/>
              </w:rPr>
              <w:t>in</w:t>
            </w:r>
            <w:r>
              <w:rPr>
                <w:color w:val="0F0F0F"/>
                <w:spacing w:val="-10"/>
                <w:sz w:val="22"/>
              </w:rPr>
              <w:t> </w:t>
            </w:r>
            <w:r>
              <w:rPr>
                <w:color w:val="0F0F0F"/>
                <w:sz w:val="22"/>
              </w:rPr>
              <w:t>obtaining</w:t>
            </w:r>
            <w:r>
              <w:rPr>
                <w:color w:val="0F0F0F"/>
                <w:spacing w:val="1"/>
                <w:sz w:val="22"/>
              </w:rPr>
              <w:t> </w:t>
            </w:r>
            <w:r>
              <w:rPr>
                <w:color w:val="0F0F0F"/>
                <w:sz w:val="22"/>
              </w:rPr>
              <w:t>accurate</w:t>
            </w:r>
            <w:r>
              <w:rPr>
                <w:color w:val="0F0F0F"/>
                <w:spacing w:val="-1"/>
                <w:sz w:val="22"/>
              </w:rPr>
              <w:t> </w:t>
            </w:r>
            <w:r>
              <w:rPr>
                <w:color w:val="0F0F0F"/>
                <w:spacing w:val="-2"/>
                <w:sz w:val="22"/>
              </w:rPr>
              <w:t>data.</w:t>
            </w:r>
          </w:p>
          <w:p>
            <w:pPr>
              <w:pStyle w:val="TableParagraph"/>
              <w:numPr>
                <w:ilvl w:val="0"/>
                <w:numId w:val="19"/>
              </w:numPr>
              <w:tabs>
                <w:tab w:pos="479" w:val="left" w:leader="none"/>
                <w:tab w:pos="481" w:val="left" w:leader="none"/>
              </w:tabs>
              <w:spacing w:line="288" w:lineRule="auto" w:before="59" w:after="0"/>
              <w:ind w:left="481" w:right="106" w:hanging="365"/>
              <w:jc w:val="left"/>
              <w:rPr>
                <w:color w:val="0F0F0F"/>
                <w:position w:val="1"/>
                <w:sz w:val="22"/>
              </w:rPr>
            </w:pPr>
            <w:r>
              <w:rPr>
                <w:color w:val="0F0F0F"/>
                <w:spacing w:val="-2"/>
                <w:sz w:val="22"/>
              </w:rPr>
              <w:t>Lack</w:t>
            </w:r>
            <w:r>
              <w:rPr>
                <w:color w:val="0F0F0F"/>
                <w:spacing w:val="-5"/>
                <w:sz w:val="22"/>
              </w:rPr>
              <w:t> </w:t>
            </w:r>
            <w:r>
              <w:rPr>
                <w:color w:val="0F0F0F"/>
                <w:spacing w:val="-2"/>
                <w:sz w:val="22"/>
              </w:rPr>
              <w:t>of</w:t>
            </w:r>
            <w:r>
              <w:rPr>
                <w:color w:val="0F0F0F"/>
                <w:spacing w:val="-19"/>
                <w:sz w:val="22"/>
              </w:rPr>
              <w:t> </w:t>
            </w:r>
            <w:r>
              <w:rPr>
                <w:color w:val="0F0F0F"/>
                <w:spacing w:val="-2"/>
                <w:sz w:val="22"/>
              </w:rPr>
              <w:t>funding</w:t>
            </w:r>
            <w:r>
              <w:rPr>
                <w:color w:val="0F0F0F"/>
                <w:spacing w:val="-3"/>
                <w:sz w:val="22"/>
              </w:rPr>
              <w:t> </w:t>
            </w:r>
            <w:r>
              <w:rPr>
                <w:color w:val="0F0F0F"/>
                <w:spacing w:val="-2"/>
                <w:sz w:val="22"/>
              </w:rPr>
              <w:t>to</w:t>
            </w:r>
            <w:r>
              <w:rPr>
                <w:color w:val="0F0F0F"/>
                <w:spacing w:val="-18"/>
                <w:sz w:val="22"/>
              </w:rPr>
              <w:t> </w:t>
            </w:r>
            <w:r>
              <w:rPr>
                <w:color w:val="0F0F0F"/>
                <w:spacing w:val="-2"/>
                <w:sz w:val="22"/>
              </w:rPr>
              <w:t>support</w:t>
            </w:r>
            <w:r>
              <w:rPr>
                <w:color w:val="0F0F0F"/>
                <w:spacing w:val="-4"/>
                <w:sz w:val="22"/>
              </w:rPr>
              <w:t> </w:t>
            </w:r>
            <w:r>
              <w:rPr>
                <w:color w:val="0F0F0F"/>
                <w:spacing w:val="-2"/>
                <w:sz w:val="22"/>
              </w:rPr>
              <w:t>further</w:t>
            </w:r>
            <w:r>
              <w:rPr>
                <w:color w:val="0F0F0F"/>
                <w:spacing w:val="-5"/>
                <w:sz w:val="22"/>
              </w:rPr>
              <w:t> </w:t>
            </w:r>
            <w:r>
              <w:rPr>
                <w:color w:val="0F0F0F"/>
                <w:spacing w:val="-2"/>
                <w:sz w:val="22"/>
              </w:rPr>
              <w:t>development </w:t>
            </w:r>
            <w:r>
              <w:rPr>
                <w:color w:val="0F0F0F"/>
                <w:sz w:val="22"/>
              </w:rPr>
              <w:t>and integration of the app.</w:t>
            </w:r>
          </w:p>
          <w:p>
            <w:pPr>
              <w:pStyle w:val="TableParagraph"/>
              <w:numPr>
                <w:ilvl w:val="0"/>
                <w:numId w:val="19"/>
              </w:numPr>
              <w:tabs>
                <w:tab w:pos="479" w:val="left" w:leader="none"/>
              </w:tabs>
              <w:spacing w:line="325" w:lineRule="exact" w:before="0" w:after="0"/>
              <w:ind w:left="479" w:right="0" w:hanging="368"/>
              <w:jc w:val="left"/>
              <w:rPr>
                <w:color w:val="0F0F0F"/>
                <w:position w:val="-3"/>
                <w:sz w:val="31"/>
              </w:rPr>
            </w:pPr>
            <w:r>
              <w:rPr>
                <w:color w:val="0F0F0F"/>
                <w:sz w:val="22"/>
              </w:rPr>
              <w:t>Limited</w:t>
            </w:r>
            <w:r>
              <w:rPr>
                <w:color w:val="0F0F0F"/>
                <w:spacing w:val="16"/>
                <w:sz w:val="22"/>
              </w:rPr>
              <w:t> </w:t>
            </w:r>
            <w:r>
              <w:rPr>
                <w:color w:val="0F0F0F"/>
                <w:sz w:val="22"/>
              </w:rPr>
              <w:t>acceptance</w:t>
            </w:r>
            <w:r>
              <w:rPr>
                <w:color w:val="0F0F0F"/>
                <w:spacing w:val="15"/>
                <w:sz w:val="22"/>
              </w:rPr>
              <w:t> </w:t>
            </w:r>
            <w:r>
              <w:rPr>
                <w:color w:val="0F0F0F"/>
                <w:sz w:val="22"/>
              </w:rPr>
              <w:t>of</w:t>
            </w:r>
            <w:r>
              <w:rPr>
                <w:color w:val="0F0F0F"/>
                <w:spacing w:val="9"/>
                <w:sz w:val="22"/>
              </w:rPr>
              <w:t> </w:t>
            </w:r>
            <w:r>
              <w:rPr>
                <w:color w:val="0F0F0F"/>
                <w:sz w:val="22"/>
              </w:rPr>
              <w:t>the</w:t>
            </w:r>
            <w:r>
              <w:rPr>
                <w:color w:val="0F0F0F"/>
                <w:spacing w:val="5"/>
                <w:sz w:val="22"/>
              </w:rPr>
              <w:t> </w:t>
            </w:r>
            <w:r>
              <w:rPr>
                <w:color w:val="0F0F0F"/>
                <w:sz w:val="22"/>
              </w:rPr>
              <w:t>app</w:t>
            </w:r>
            <w:r>
              <w:rPr>
                <w:color w:val="0F0F0F"/>
                <w:spacing w:val="16"/>
                <w:sz w:val="22"/>
              </w:rPr>
              <w:t> </w:t>
            </w:r>
            <w:r>
              <w:rPr>
                <w:color w:val="0F0F0F"/>
                <w:sz w:val="22"/>
              </w:rPr>
              <w:t>by</w:t>
            </w:r>
            <w:r>
              <w:rPr>
                <w:color w:val="0F0F0F"/>
                <w:spacing w:val="10"/>
                <w:sz w:val="22"/>
              </w:rPr>
              <w:t> </w:t>
            </w:r>
            <w:r>
              <w:rPr>
                <w:color w:val="0F0F0F"/>
                <w:sz w:val="22"/>
              </w:rPr>
              <w:t>farmers</w:t>
            </w:r>
            <w:r>
              <w:rPr>
                <w:color w:val="0F0F0F"/>
                <w:spacing w:val="12"/>
                <w:sz w:val="22"/>
              </w:rPr>
              <w:t> </w:t>
            </w:r>
            <w:r>
              <w:rPr>
                <w:color w:val="0F0F0F"/>
                <w:spacing w:val="-5"/>
                <w:sz w:val="22"/>
              </w:rPr>
              <w:t>and</w:t>
            </w:r>
          </w:p>
          <w:p>
            <w:pPr>
              <w:pStyle w:val="TableParagraph"/>
              <w:spacing w:line="248" w:lineRule="exact"/>
              <w:ind w:left="481"/>
              <w:rPr>
                <w:sz w:val="22"/>
              </w:rPr>
            </w:pPr>
            <w:r>
              <w:rPr>
                <w:color w:val="0F0F0F"/>
                <w:sz w:val="22"/>
              </w:rPr>
              <w:t>agricultural</w:t>
            </w:r>
            <w:r>
              <w:rPr>
                <w:color w:val="0F0F0F"/>
                <w:spacing w:val="-9"/>
                <w:sz w:val="22"/>
              </w:rPr>
              <w:t> </w:t>
            </w:r>
            <w:r>
              <w:rPr>
                <w:color w:val="0F0F0F"/>
                <w:spacing w:val="-2"/>
                <w:sz w:val="22"/>
              </w:rPr>
              <w:t>experts.</w:t>
            </w:r>
          </w:p>
          <w:p>
            <w:pPr>
              <w:pStyle w:val="TableParagraph"/>
              <w:numPr>
                <w:ilvl w:val="0"/>
                <w:numId w:val="19"/>
              </w:numPr>
              <w:tabs>
                <w:tab w:pos="480" w:val="left" w:leader="none"/>
                <w:tab w:pos="482" w:val="left" w:leader="none"/>
              </w:tabs>
              <w:spacing w:line="288" w:lineRule="auto" w:before="39" w:after="0"/>
              <w:ind w:left="482" w:right="83" w:hanging="366"/>
              <w:jc w:val="left"/>
              <w:rPr>
                <w:color w:val="0F0F0F"/>
                <w:position w:val="3"/>
                <w:sz w:val="22"/>
              </w:rPr>
            </w:pPr>
            <w:r>
              <w:rPr>
                <w:color w:val="0F0F0F"/>
                <w:sz w:val="22"/>
              </w:rPr>
              <w:t>Competition</w:t>
            </w:r>
            <w:r>
              <w:rPr>
                <w:color w:val="0F0F0F"/>
                <w:spacing w:val="80"/>
                <w:sz w:val="22"/>
              </w:rPr>
              <w:t> </w:t>
            </w:r>
            <w:r>
              <w:rPr>
                <w:color w:val="0F0F0F"/>
                <w:sz w:val="22"/>
              </w:rPr>
              <w:t>from</w:t>
            </w:r>
            <w:r>
              <w:rPr>
                <w:color w:val="0F0F0F"/>
                <w:spacing w:val="80"/>
                <w:sz w:val="22"/>
              </w:rPr>
              <w:t> </w:t>
            </w:r>
            <w:r>
              <w:rPr>
                <w:color w:val="0F0F0F"/>
                <w:sz w:val="22"/>
              </w:rPr>
              <w:t>other</w:t>
            </w:r>
            <w:r>
              <w:rPr>
                <w:color w:val="0F0F0F"/>
                <w:spacing w:val="80"/>
                <w:sz w:val="22"/>
              </w:rPr>
              <w:t> </w:t>
            </w:r>
            <w:r>
              <w:rPr>
                <w:color w:val="0F0F0F"/>
                <w:sz w:val="22"/>
              </w:rPr>
              <w:t>similar</w:t>
            </w:r>
            <w:r>
              <w:rPr>
                <w:color w:val="0F0F0F"/>
                <w:spacing w:val="80"/>
                <w:sz w:val="22"/>
              </w:rPr>
              <w:t> </w:t>
            </w:r>
            <w:r>
              <w:rPr>
                <w:color w:val="0F0F0F"/>
                <w:sz w:val="22"/>
              </w:rPr>
              <w:t>apps</w:t>
            </w:r>
            <w:r>
              <w:rPr>
                <w:color w:val="0F0F0F"/>
                <w:spacing w:val="80"/>
                <w:sz w:val="22"/>
              </w:rPr>
              <w:t> </w:t>
            </w:r>
            <w:r>
              <w:rPr>
                <w:color w:val="0F0F0F"/>
                <w:sz w:val="22"/>
              </w:rPr>
              <w:t>and </w:t>
            </w:r>
            <w:r>
              <w:rPr>
                <w:color w:val="0F0F0F"/>
                <w:spacing w:val="-2"/>
                <w:sz w:val="22"/>
              </w:rPr>
              <w:t>technologies.</w:t>
            </w:r>
          </w:p>
        </w:tc>
      </w:tr>
    </w:tbl>
    <w:p>
      <w:pPr>
        <w:spacing w:after="0" w:line="288" w:lineRule="auto"/>
        <w:jc w:val="left"/>
        <w:rPr>
          <w:sz w:val="22"/>
        </w:rPr>
        <w:sectPr>
          <w:pgSz w:w="11910" w:h="16840"/>
          <w:pgMar w:header="658" w:footer="1400" w:top="1280" w:bottom="1600" w:left="700" w:right="620"/>
        </w:sectPr>
      </w:pPr>
    </w:p>
    <w:p>
      <w:pPr>
        <w:pStyle w:val="Heading5"/>
        <w:numPr>
          <w:ilvl w:val="1"/>
          <w:numId w:val="15"/>
        </w:numPr>
        <w:tabs>
          <w:tab w:pos="961" w:val="left" w:leader="none"/>
        </w:tabs>
        <w:spacing w:line="240" w:lineRule="auto" w:before="134" w:after="0"/>
        <w:ind w:left="961" w:right="0" w:hanging="575"/>
        <w:jc w:val="left"/>
        <w:rPr>
          <w:color w:val="0F0F0F"/>
        </w:rPr>
      </w:pPr>
      <w:bookmarkStart w:name="_TOC_250046" w:id="48"/>
      <w:r>
        <w:rPr>
          <w:color w:val="0F0F0F"/>
        </w:rPr>
        <w:t>Functional</w:t>
      </w:r>
      <w:r>
        <w:rPr>
          <w:color w:val="0F0F0F"/>
          <w:spacing w:val="8"/>
        </w:rPr>
        <w:t> </w:t>
      </w:r>
      <w:r>
        <w:rPr>
          <w:color w:val="0F0F0F"/>
        </w:rPr>
        <w:t>&amp;</w:t>
      </w:r>
      <w:r>
        <w:rPr>
          <w:color w:val="0F0F0F"/>
          <w:spacing w:val="-11"/>
        </w:rPr>
        <w:t> </w:t>
      </w:r>
      <w:r>
        <w:rPr>
          <w:color w:val="0F0F0F"/>
        </w:rPr>
        <w:t>Non-Functional</w:t>
      </w:r>
      <w:r>
        <w:rPr>
          <w:color w:val="0F0F0F"/>
          <w:spacing w:val="-13"/>
        </w:rPr>
        <w:t> </w:t>
      </w:r>
      <w:bookmarkEnd w:id="48"/>
      <w:r>
        <w:rPr>
          <w:color w:val="0F0F0F"/>
          <w:spacing w:val="-2"/>
        </w:rPr>
        <w:t>Requirements</w:t>
      </w:r>
    </w:p>
    <w:p>
      <w:pPr>
        <w:pStyle w:val="BodyText"/>
        <w:spacing w:line="376" w:lineRule="auto" w:before="291"/>
        <w:ind w:left="384" w:right="425" w:hanging="1"/>
        <w:jc w:val="both"/>
      </w:pPr>
      <w:r>
        <w:rPr>
          <w:color w:val="0F0F0F"/>
          <w:w w:val="105"/>
        </w:rPr>
        <w:t>The</w:t>
      </w:r>
      <w:r>
        <w:rPr>
          <w:color w:val="0F0F0F"/>
          <w:spacing w:val="-3"/>
          <w:w w:val="105"/>
        </w:rPr>
        <w:t> </w:t>
      </w:r>
      <w:r>
        <w:rPr>
          <w:color w:val="0F0F0F"/>
          <w:w w:val="105"/>
        </w:rPr>
        <w:t>MoSCoW method is</w:t>
      </w:r>
      <w:r>
        <w:rPr>
          <w:color w:val="0F0F0F"/>
          <w:spacing w:val="-7"/>
          <w:w w:val="105"/>
        </w:rPr>
        <w:t> </w:t>
      </w:r>
      <w:r>
        <w:rPr>
          <w:color w:val="0F0F0F"/>
          <w:w w:val="105"/>
        </w:rPr>
        <w:t>a</w:t>
      </w:r>
      <w:r>
        <w:rPr>
          <w:color w:val="0F0F0F"/>
          <w:spacing w:val="-11"/>
          <w:w w:val="105"/>
        </w:rPr>
        <w:t> </w:t>
      </w:r>
      <w:r>
        <w:rPr>
          <w:color w:val="0F0F0F"/>
          <w:w w:val="105"/>
        </w:rPr>
        <w:t>prioritization</w:t>
      </w:r>
      <w:r>
        <w:rPr>
          <w:color w:val="0F0F0F"/>
          <w:spacing w:val="-12"/>
          <w:w w:val="105"/>
        </w:rPr>
        <w:t> </w:t>
      </w:r>
      <w:r>
        <w:rPr>
          <w:color w:val="0F0F0F"/>
          <w:w w:val="105"/>
        </w:rPr>
        <w:t>technique used to</w:t>
      </w:r>
      <w:r>
        <w:rPr>
          <w:color w:val="0F0F0F"/>
          <w:spacing w:val="-11"/>
          <w:w w:val="105"/>
        </w:rPr>
        <w:t> </w:t>
      </w:r>
      <w:r>
        <w:rPr>
          <w:color w:val="0F0F0F"/>
          <w:w w:val="105"/>
        </w:rPr>
        <w:t>categorize requirements into</w:t>
      </w:r>
      <w:r>
        <w:rPr>
          <w:color w:val="0F0F0F"/>
          <w:spacing w:val="-5"/>
          <w:w w:val="105"/>
        </w:rPr>
        <w:t> </w:t>
      </w:r>
      <w:r>
        <w:rPr>
          <w:color w:val="0F0F0F"/>
          <w:w w:val="105"/>
        </w:rPr>
        <w:t>four</w:t>
      </w:r>
      <w:r>
        <w:rPr>
          <w:color w:val="0F0F0F"/>
          <w:spacing w:val="-3"/>
          <w:w w:val="105"/>
        </w:rPr>
        <w:t> </w:t>
      </w:r>
      <w:r>
        <w:rPr>
          <w:color w:val="0F0F0F"/>
          <w:w w:val="105"/>
        </w:rPr>
        <w:t>categories: Must­ have,</w:t>
      </w:r>
      <w:r>
        <w:rPr>
          <w:color w:val="0F0F0F"/>
          <w:spacing w:val="-6"/>
          <w:w w:val="105"/>
        </w:rPr>
        <w:t> </w:t>
      </w:r>
      <w:r>
        <w:rPr>
          <w:color w:val="0F0F0F"/>
          <w:w w:val="105"/>
        </w:rPr>
        <w:t>Should-have, Could-have, and Would-like-to-have.</w:t>
      </w:r>
      <w:r>
        <w:rPr>
          <w:color w:val="0F0F0F"/>
          <w:spacing w:val="-13"/>
          <w:w w:val="105"/>
        </w:rPr>
        <w:t> </w:t>
      </w:r>
      <w:r>
        <w:rPr>
          <w:color w:val="0F0F0F"/>
          <w:w w:val="105"/>
        </w:rPr>
        <w:t>The</w:t>
      </w:r>
      <w:r>
        <w:rPr>
          <w:color w:val="0F0F0F"/>
          <w:spacing w:val="-6"/>
          <w:w w:val="105"/>
        </w:rPr>
        <w:t> </w:t>
      </w:r>
      <w:r>
        <w:rPr>
          <w:color w:val="0F0F0F"/>
          <w:w w:val="105"/>
        </w:rPr>
        <w:t>MoSCoW</w:t>
      </w:r>
      <w:r>
        <w:rPr>
          <w:color w:val="0F0F0F"/>
          <w:w w:val="105"/>
        </w:rPr>
        <w:t> principle</w:t>
      </w:r>
      <w:r>
        <w:rPr>
          <w:color w:val="0F0F0F"/>
          <w:spacing w:val="-4"/>
          <w:w w:val="105"/>
        </w:rPr>
        <w:t> </w:t>
      </w:r>
      <w:r>
        <w:rPr>
          <w:color w:val="0F0F0F"/>
          <w:w w:val="105"/>
        </w:rPr>
        <w:t>can</w:t>
      </w:r>
      <w:r>
        <w:rPr>
          <w:color w:val="0F0F0F"/>
          <w:spacing w:val="-4"/>
          <w:w w:val="105"/>
        </w:rPr>
        <w:t> </w:t>
      </w:r>
      <w:r>
        <w:rPr>
          <w:color w:val="0F0F0F"/>
          <w:w w:val="105"/>
        </w:rPr>
        <w:t>be</w:t>
      </w:r>
      <w:r>
        <w:rPr>
          <w:color w:val="0F0F0F"/>
          <w:spacing w:val="-10"/>
          <w:w w:val="105"/>
        </w:rPr>
        <w:t> </w:t>
      </w:r>
      <w:r>
        <w:rPr>
          <w:color w:val="0F0F0F"/>
          <w:w w:val="105"/>
        </w:rPr>
        <w:t>used to</w:t>
      </w:r>
      <w:r>
        <w:rPr>
          <w:color w:val="0F0F0F"/>
          <w:spacing w:val="-3"/>
          <w:w w:val="105"/>
        </w:rPr>
        <w:t> </w:t>
      </w:r>
      <w:r>
        <w:rPr>
          <w:color w:val="0F0F0F"/>
          <w:w w:val="105"/>
        </w:rPr>
        <w:t>prioritize the requirements and ensure that the most important requirements are addressed first.</w:t>
      </w:r>
    </w:p>
    <w:p>
      <w:pPr>
        <w:pStyle w:val="BodyText"/>
        <w:rPr>
          <w:sz w:val="20"/>
        </w:rPr>
      </w:pPr>
    </w:p>
    <w:p>
      <w:pPr>
        <w:pStyle w:val="BodyText"/>
        <w:rPr>
          <w:sz w:val="20"/>
        </w:rPr>
      </w:pPr>
    </w:p>
    <w:p>
      <w:pPr>
        <w:pStyle w:val="BodyText"/>
        <w:spacing w:before="24" w:after="1"/>
        <w:rPr>
          <w:sz w:val="20"/>
        </w:rPr>
      </w:pPr>
    </w:p>
    <w:tbl>
      <w:tblPr>
        <w:tblW w:w="0" w:type="auto"/>
        <w:jc w:val="left"/>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5"/>
        <w:gridCol w:w="7202"/>
      </w:tblGrid>
      <w:tr>
        <w:trPr>
          <w:trHeight w:val="484" w:hRule="atLeast"/>
        </w:trPr>
        <w:tc>
          <w:tcPr>
            <w:tcW w:w="2275" w:type="dxa"/>
            <w:shd w:val="clear" w:color="auto" w:fill="00AF50"/>
          </w:tcPr>
          <w:p>
            <w:pPr>
              <w:pStyle w:val="TableParagraph"/>
              <w:spacing w:before="41"/>
              <w:ind w:left="109"/>
              <w:rPr>
                <w:b/>
                <w:sz w:val="21"/>
              </w:rPr>
            </w:pPr>
            <w:r>
              <w:rPr>
                <w:b/>
                <w:color w:val="0F0F0F"/>
                <w:w w:val="105"/>
                <w:sz w:val="21"/>
              </w:rPr>
              <w:t>Priority </w:t>
            </w:r>
            <w:r>
              <w:rPr>
                <w:b/>
                <w:color w:val="0F0F0F"/>
                <w:spacing w:val="-2"/>
                <w:w w:val="105"/>
                <w:sz w:val="21"/>
              </w:rPr>
              <w:t>Level</w:t>
            </w:r>
          </w:p>
        </w:tc>
        <w:tc>
          <w:tcPr>
            <w:tcW w:w="7202" w:type="dxa"/>
            <w:tcBorders>
              <w:right w:val="nil"/>
            </w:tcBorders>
            <w:shd w:val="clear" w:color="auto" w:fill="00AF50"/>
          </w:tcPr>
          <w:p>
            <w:pPr>
              <w:pStyle w:val="TableParagraph"/>
              <w:spacing w:before="41"/>
              <w:ind w:left="114"/>
              <w:rPr>
                <w:b/>
                <w:sz w:val="21"/>
              </w:rPr>
            </w:pPr>
            <w:r>
              <w:rPr>
                <w:b/>
                <w:color w:val="0F0F0F"/>
                <w:spacing w:val="-2"/>
                <w:w w:val="105"/>
                <w:sz w:val="21"/>
              </w:rPr>
              <w:t>Description</w:t>
            </w:r>
          </w:p>
        </w:tc>
      </w:tr>
      <w:tr>
        <w:trPr>
          <w:trHeight w:val="669" w:hRule="atLeast"/>
        </w:trPr>
        <w:tc>
          <w:tcPr>
            <w:tcW w:w="2275" w:type="dxa"/>
          </w:tcPr>
          <w:p>
            <w:pPr>
              <w:pStyle w:val="TableParagraph"/>
              <w:spacing w:before="133"/>
              <w:ind w:left="111"/>
              <w:rPr>
                <w:b/>
                <w:sz w:val="21"/>
              </w:rPr>
            </w:pPr>
            <w:r>
              <w:rPr>
                <w:color w:val="0F0F0F"/>
                <w:w w:val="105"/>
                <w:sz w:val="21"/>
              </w:rPr>
              <w:t>Must</w:t>
            </w:r>
            <w:r>
              <w:rPr>
                <w:color w:val="0F0F0F"/>
                <w:spacing w:val="-2"/>
                <w:w w:val="105"/>
                <w:sz w:val="21"/>
              </w:rPr>
              <w:t> </w:t>
            </w:r>
            <w:r>
              <w:rPr>
                <w:color w:val="0F0F0F"/>
                <w:w w:val="105"/>
                <w:sz w:val="21"/>
              </w:rPr>
              <w:t>Have</w:t>
            </w:r>
            <w:r>
              <w:rPr>
                <w:color w:val="0F0F0F"/>
                <w:spacing w:val="-7"/>
                <w:w w:val="105"/>
                <w:sz w:val="21"/>
              </w:rPr>
              <w:t> </w:t>
            </w:r>
            <w:r>
              <w:rPr>
                <w:b/>
                <w:color w:val="0F0F0F"/>
                <w:spacing w:val="-5"/>
                <w:w w:val="105"/>
                <w:sz w:val="21"/>
              </w:rPr>
              <w:t>(M)</w:t>
            </w:r>
          </w:p>
        </w:tc>
        <w:tc>
          <w:tcPr>
            <w:tcW w:w="7202" w:type="dxa"/>
          </w:tcPr>
          <w:p>
            <w:pPr>
              <w:pStyle w:val="TableParagraph"/>
              <w:spacing w:before="133"/>
              <w:ind w:left="114"/>
              <w:rPr>
                <w:sz w:val="21"/>
              </w:rPr>
            </w:pPr>
            <w:r>
              <w:rPr>
                <w:color w:val="0F0F0F"/>
                <w:w w:val="105"/>
                <w:sz w:val="21"/>
              </w:rPr>
              <w:t>Requirements</w:t>
            </w:r>
            <w:r>
              <w:rPr>
                <w:color w:val="0F0F0F"/>
                <w:spacing w:val="9"/>
                <w:w w:val="105"/>
                <w:sz w:val="21"/>
              </w:rPr>
              <w:t> </w:t>
            </w:r>
            <w:r>
              <w:rPr>
                <w:color w:val="0F0F0F"/>
                <w:w w:val="105"/>
                <w:sz w:val="21"/>
              </w:rPr>
              <w:t>that</w:t>
            </w:r>
            <w:r>
              <w:rPr>
                <w:color w:val="0F0F0F"/>
                <w:spacing w:val="-5"/>
                <w:w w:val="105"/>
                <w:sz w:val="21"/>
              </w:rPr>
              <w:t> </w:t>
            </w:r>
            <w:r>
              <w:rPr>
                <w:color w:val="0F0F0F"/>
                <w:w w:val="105"/>
                <w:sz w:val="21"/>
              </w:rPr>
              <w:t>are</w:t>
            </w:r>
            <w:r>
              <w:rPr>
                <w:color w:val="0F0F0F"/>
                <w:spacing w:val="-9"/>
                <w:w w:val="105"/>
                <w:sz w:val="21"/>
              </w:rPr>
              <w:t> </w:t>
            </w:r>
            <w:r>
              <w:rPr>
                <w:color w:val="0F0F0F"/>
                <w:w w:val="105"/>
                <w:sz w:val="21"/>
              </w:rPr>
              <w:t>necessary</w:t>
            </w:r>
            <w:r>
              <w:rPr>
                <w:color w:val="0F0F0F"/>
                <w:spacing w:val="-4"/>
                <w:w w:val="105"/>
                <w:sz w:val="21"/>
              </w:rPr>
              <w:t> </w:t>
            </w:r>
            <w:r>
              <w:rPr>
                <w:color w:val="0F0F0F"/>
                <w:w w:val="105"/>
                <w:sz w:val="21"/>
              </w:rPr>
              <w:t>for</w:t>
            </w:r>
            <w:r>
              <w:rPr>
                <w:color w:val="0F0F0F"/>
                <w:spacing w:val="-7"/>
                <w:w w:val="105"/>
                <w:sz w:val="21"/>
              </w:rPr>
              <w:t> </w:t>
            </w:r>
            <w:r>
              <w:rPr>
                <w:color w:val="0F0F0F"/>
                <w:w w:val="105"/>
                <w:sz w:val="21"/>
              </w:rPr>
              <w:t>the</w:t>
            </w:r>
            <w:r>
              <w:rPr>
                <w:color w:val="0F0F0F"/>
                <w:spacing w:val="-10"/>
                <w:w w:val="105"/>
                <w:sz w:val="21"/>
              </w:rPr>
              <w:t> </w:t>
            </w:r>
            <w:r>
              <w:rPr>
                <w:color w:val="0F0F0F"/>
                <w:w w:val="105"/>
                <w:sz w:val="21"/>
              </w:rPr>
              <w:t>successful</w:t>
            </w:r>
            <w:r>
              <w:rPr>
                <w:color w:val="0F0F0F"/>
                <w:spacing w:val="7"/>
                <w:w w:val="105"/>
                <w:sz w:val="21"/>
              </w:rPr>
              <w:t> </w:t>
            </w:r>
            <w:r>
              <w:rPr>
                <w:color w:val="0F0F0F"/>
                <w:w w:val="105"/>
                <w:sz w:val="21"/>
              </w:rPr>
              <w:t>completion</w:t>
            </w:r>
            <w:r>
              <w:rPr>
                <w:color w:val="0F0F0F"/>
                <w:spacing w:val="3"/>
                <w:w w:val="105"/>
                <w:sz w:val="21"/>
              </w:rPr>
              <w:t> </w:t>
            </w:r>
            <w:r>
              <w:rPr>
                <w:color w:val="0F0F0F"/>
                <w:w w:val="105"/>
                <w:sz w:val="21"/>
              </w:rPr>
              <w:t>of</w:t>
            </w:r>
            <w:r>
              <w:rPr>
                <w:color w:val="0F0F0F"/>
                <w:spacing w:val="-10"/>
                <w:w w:val="105"/>
                <w:sz w:val="21"/>
              </w:rPr>
              <w:t> </w:t>
            </w:r>
            <w:r>
              <w:rPr>
                <w:color w:val="0F0F0F"/>
                <w:w w:val="105"/>
                <w:sz w:val="21"/>
              </w:rPr>
              <w:t>the</w:t>
            </w:r>
            <w:r>
              <w:rPr>
                <w:color w:val="0F0F0F"/>
                <w:spacing w:val="-10"/>
                <w:w w:val="105"/>
                <w:sz w:val="21"/>
              </w:rPr>
              <w:t> </w:t>
            </w:r>
            <w:r>
              <w:rPr>
                <w:color w:val="0F0F0F"/>
                <w:spacing w:val="-2"/>
                <w:w w:val="105"/>
                <w:sz w:val="21"/>
              </w:rPr>
              <w:t>project.</w:t>
            </w:r>
          </w:p>
        </w:tc>
      </w:tr>
      <w:tr>
        <w:trPr>
          <w:trHeight w:val="482" w:hRule="atLeast"/>
        </w:trPr>
        <w:tc>
          <w:tcPr>
            <w:tcW w:w="2275" w:type="dxa"/>
          </w:tcPr>
          <w:p>
            <w:pPr>
              <w:pStyle w:val="TableParagraph"/>
              <w:spacing w:before="40"/>
              <w:ind w:left="110"/>
              <w:rPr>
                <w:b/>
                <w:sz w:val="21"/>
              </w:rPr>
            </w:pPr>
            <w:r>
              <w:rPr>
                <w:color w:val="0F0F0F"/>
                <w:w w:val="105"/>
                <w:sz w:val="21"/>
              </w:rPr>
              <w:t>Should</w:t>
            </w:r>
            <w:r>
              <w:rPr>
                <w:color w:val="0F0F0F"/>
                <w:spacing w:val="2"/>
                <w:w w:val="105"/>
                <w:sz w:val="21"/>
              </w:rPr>
              <w:t> </w:t>
            </w:r>
            <w:r>
              <w:rPr>
                <w:color w:val="0F0F0F"/>
                <w:w w:val="105"/>
                <w:sz w:val="21"/>
              </w:rPr>
              <w:t>Have</w:t>
            </w:r>
            <w:r>
              <w:rPr>
                <w:color w:val="0F0F0F"/>
                <w:spacing w:val="-6"/>
                <w:w w:val="105"/>
                <w:sz w:val="21"/>
              </w:rPr>
              <w:t> </w:t>
            </w:r>
            <w:r>
              <w:rPr>
                <w:b/>
                <w:color w:val="0F0F0F"/>
                <w:spacing w:val="-5"/>
                <w:w w:val="105"/>
                <w:sz w:val="21"/>
              </w:rPr>
              <w:t>(S)</w:t>
            </w:r>
          </w:p>
        </w:tc>
        <w:tc>
          <w:tcPr>
            <w:tcW w:w="7202" w:type="dxa"/>
            <w:tcBorders>
              <w:right w:val="nil"/>
            </w:tcBorders>
          </w:tcPr>
          <w:p>
            <w:pPr>
              <w:pStyle w:val="TableParagraph"/>
              <w:spacing w:before="40"/>
              <w:ind w:left="114"/>
              <w:rPr>
                <w:sz w:val="21"/>
              </w:rPr>
            </w:pPr>
            <w:r>
              <w:rPr>
                <w:color w:val="0F0F0F"/>
                <w:w w:val="105"/>
                <w:sz w:val="21"/>
              </w:rPr>
              <w:t>Requirements</w:t>
            </w:r>
            <w:r>
              <w:rPr>
                <w:color w:val="0F0F0F"/>
                <w:spacing w:val="1"/>
                <w:w w:val="105"/>
                <w:sz w:val="21"/>
              </w:rPr>
              <w:t> </w:t>
            </w:r>
            <w:r>
              <w:rPr>
                <w:color w:val="0F0F0F"/>
                <w:w w:val="105"/>
                <w:sz w:val="21"/>
              </w:rPr>
              <w:t>that</w:t>
            </w:r>
            <w:r>
              <w:rPr>
                <w:color w:val="0F0F0F"/>
                <w:spacing w:val="-5"/>
                <w:w w:val="105"/>
                <w:sz w:val="21"/>
              </w:rPr>
              <w:t> </w:t>
            </w:r>
            <w:r>
              <w:rPr>
                <w:color w:val="0F0F0F"/>
                <w:w w:val="105"/>
                <w:sz w:val="21"/>
              </w:rPr>
              <w:t>are</w:t>
            </w:r>
            <w:r>
              <w:rPr>
                <w:color w:val="0F0F0F"/>
                <w:spacing w:val="-8"/>
                <w:w w:val="105"/>
                <w:sz w:val="21"/>
              </w:rPr>
              <w:t> </w:t>
            </w:r>
            <w:r>
              <w:rPr>
                <w:color w:val="0F0F0F"/>
                <w:w w:val="105"/>
                <w:sz w:val="21"/>
              </w:rPr>
              <w:t>important</w:t>
            </w:r>
            <w:r>
              <w:rPr>
                <w:color w:val="0F0F0F"/>
                <w:spacing w:val="-2"/>
                <w:w w:val="105"/>
                <w:sz w:val="21"/>
              </w:rPr>
              <w:t> </w:t>
            </w:r>
            <w:r>
              <w:rPr>
                <w:color w:val="0F0F0F"/>
                <w:w w:val="105"/>
                <w:sz w:val="21"/>
              </w:rPr>
              <w:t>for</w:t>
            </w:r>
            <w:r>
              <w:rPr>
                <w:color w:val="0F0F0F"/>
                <w:spacing w:val="-12"/>
                <w:w w:val="105"/>
                <w:sz w:val="21"/>
              </w:rPr>
              <w:t> </w:t>
            </w:r>
            <w:r>
              <w:rPr>
                <w:color w:val="0F0F0F"/>
                <w:w w:val="105"/>
                <w:sz w:val="21"/>
              </w:rPr>
              <w:t>project completion</w:t>
            </w:r>
            <w:r>
              <w:rPr>
                <w:color w:val="0F0F0F"/>
                <w:spacing w:val="-6"/>
                <w:w w:val="105"/>
                <w:sz w:val="21"/>
              </w:rPr>
              <w:t> </w:t>
            </w:r>
            <w:r>
              <w:rPr>
                <w:color w:val="0F0F0F"/>
                <w:w w:val="105"/>
                <w:sz w:val="21"/>
              </w:rPr>
              <w:t>but</w:t>
            </w:r>
            <w:r>
              <w:rPr>
                <w:color w:val="0F0F0F"/>
                <w:spacing w:val="-1"/>
                <w:w w:val="105"/>
                <w:sz w:val="21"/>
              </w:rPr>
              <w:t> </w:t>
            </w:r>
            <w:r>
              <w:rPr>
                <w:color w:val="0F0F0F"/>
                <w:w w:val="105"/>
                <w:sz w:val="21"/>
              </w:rPr>
              <w:t>not</w:t>
            </w:r>
            <w:r>
              <w:rPr>
                <w:color w:val="0F0F0F"/>
                <w:spacing w:val="-4"/>
                <w:w w:val="105"/>
                <w:sz w:val="21"/>
              </w:rPr>
              <w:t> </w:t>
            </w:r>
            <w:r>
              <w:rPr>
                <w:color w:val="0F0F0F"/>
                <w:spacing w:val="-2"/>
                <w:w w:val="105"/>
                <w:sz w:val="21"/>
              </w:rPr>
              <w:t>necessary.</w:t>
            </w:r>
          </w:p>
        </w:tc>
      </w:tr>
      <w:tr>
        <w:trPr>
          <w:trHeight w:val="760" w:hRule="atLeast"/>
        </w:trPr>
        <w:tc>
          <w:tcPr>
            <w:tcW w:w="2275" w:type="dxa"/>
          </w:tcPr>
          <w:p>
            <w:pPr>
              <w:pStyle w:val="TableParagraph"/>
              <w:spacing w:before="177"/>
              <w:ind w:left="111"/>
              <w:rPr>
                <w:sz w:val="21"/>
              </w:rPr>
            </w:pPr>
            <w:r>
              <w:rPr>
                <w:color w:val="0F0F0F"/>
                <w:w w:val="105"/>
                <w:sz w:val="21"/>
              </w:rPr>
              <w:t>Could Have</w:t>
            </w:r>
            <w:r>
              <w:rPr>
                <w:color w:val="0F0F0F"/>
                <w:spacing w:val="-5"/>
                <w:w w:val="105"/>
                <w:sz w:val="21"/>
              </w:rPr>
              <w:t> (C)</w:t>
            </w:r>
          </w:p>
        </w:tc>
        <w:tc>
          <w:tcPr>
            <w:tcW w:w="7202" w:type="dxa"/>
          </w:tcPr>
          <w:p>
            <w:pPr>
              <w:pStyle w:val="TableParagraph"/>
              <w:spacing w:line="232" w:lineRule="exact"/>
              <w:ind w:left="114"/>
              <w:rPr>
                <w:sz w:val="21"/>
              </w:rPr>
            </w:pPr>
            <w:r>
              <w:rPr>
                <w:color w:val="0F0F0F"/>
                <w:w w:val="105"/>
                <w:sz w:val="21"/>
              </w:rPr>
              <w:t>Requirements</w:t>
            </w:r>
            <w:r>
              <w:rPr>
                <w:color w:val="0F0F0F"/>
                <w:spacing w:val="14"/>
                <w:w w:val="105"/>
                <w:sz w:val="21"/>
              </w:rPr>
              <w:t> </w:t>
            </w:r>
            <w:r>
              <w:rPr>
                <w:color w:val="0F0F0F"/>
                <w:w w:val="105"/>
                <w:sz w:val="21"/>
              </w:rPr>
              <w:t>that</w:t>
            </w:r>
            <w:r>
              <w:rPr>
                <w:color w:val="0F0F0F"/>
                <w:spacing w:val="9"/>
                <w:w w:val="105"/>
                <w:sz w:val="21"/>
              </w:rPr>
              <w:t> </w:t>
            </w:r>
            <w:r>
              <w:rPr>
                <w:color w:val="0F0F0F"/>
                <w:w w:val="105"/>
                <w:sz w:val="21"/>
              </w:rPr>
              <w:t>are</w:t>
            </w:r>
            <w:r>
              <w:rPr>
                <w:color w:val="0F0F0F"/>
                <w:spacing w:val="1"/>
                <w:w w:val="105"/>
                <w:sz w:val="21"/>
              </w:rPr>
              <w:t> </w:t>
            </w:r>
            <w:r>
              <w:rPr>
                <w:color w:val="0F0F0F"/>
                <w:w w:val="105"/>
                <w:sz w:val="21"/>
              </w:rPr>
              <w:t>nice</w:t>
            </w:r>
            <w:r>
              <w:rPr>
                <w:color w:val="0F0F0F"/>
                <w:spacing w:val="5"/>
                <w:w w:val="105"/>
                <w:sz w:val="21"/>
              </w:rPr>
              <w:t> </w:t>
            </w:r>
            <w:r>
              <w:rPr>
                <w:color w:val="0F0F0F"/>
                <w:w w:val="105"/>
                <w:sz w:val="21"/>
              </w:rPr>
              <w:t>to</w:t>
            </w:r>
            <w:r>
              <w:rPr>
                <w:color w:val="0F0F0F"/>
                <w:spacing w:val="-2"/>
                <w:w w:val="105"/>
                <w:sz w:val="21"/>
              </w:rPr>
              <w:t> </w:t>
            </w:r>
            <w:r>
              <w:rPr>
                <w:color w:val="0F0F0F"/>
                <w:w w:val="105"/>
                <w:sz w:val="21"/>
              </w:rPr>
              <w:t>have</w:t>
            </w:r>
            <w:r>
              <w:rPr>
                <w:color w:val="0F0F0F"/>
                <w:spacing w:val="6"/>
                <w:w w:val="105"/>
                <w:sz w:val="21"/>
              </w:rPr>
              <w:t> </w:t>
            </w:r>
            <w:r>
              <w:rPr>
                <w:color w:val="0F0F0F"/>
                <w:w w:val="105"/>
                <w:sz w:val="21"/>
              </w:rPr>
              <w:t>but</w:t>
            </w:r>
            <w:r>
              <w:rPr>
                <w:color w:val="0F0F0F"/>
                <w:spacing w:val="5"/>
                <w:w w:val="105"/>
                <w:sz w:val="21"/>
              </w:rPr>
              <w:t> </w:t>
            </w:r>
            <w:r>
              <w:rPr>
                <w:color w:val="0F0F0F"/>
                <w:w w:val="105"/>
                <w:sz w:val="21"/>
              </w:rPr>
              <w:t>have</w:t>
            </w:r>
            <w:r>
              <w:rPr>
                <w:color w:val="0F0F0F"/>
                <w:spacing w:val="3"/>
                <w:w w:val="105"/>
                <w:sz w:val="21"/>
              </w:rPr>
              <w:t> </w:t>
            </w:r>
            <w:r>
              <w:rPr>
                <w:color w:val="0F0F0F"/>
                <w:w w:val="105"/>
                <w:sz w:val="21"/>
              </w:rPr>
              <w:t>a</w:t>
            </w:r>
            <w:r>
              <w:rPr>
                <w:color w:val="0F0F0F"/>
                <w:spacing w:val="-2"/>
                <w:w w:val="105"/>
                <w:sz w:val="21"/>
              </w:rPr>
              <w:t> </w:t>
            </w:r>
            <w:r>
              <w:rPr>
                <w:color w:val="0F0F0F"/>
                <w:w w:val="105"/>
                <w:sz w:val="21"/>
              </w:rPr>
              <w:t>very</w:t>
            </w:r>
            <w:r>
              <w:rPr>
                <w:color w:val="0F0F0F"/>
                <w:spacing w:val="5"/>
                <w:w w:val="105"/>
                <w:sz w:val="21"/>
              </w:rPr>
              <w:t> </w:t>
            </w:r>
            <w:r>
              <w:rPr>
                <w:color w:val="0F0F0F"/>
                <w:w w:val="105"/>
                <w:sz w:val="21"/>
              </w:rPr>
              <w:t>small</w:t>
            </w:r>
            <w:r>
              <w:rPr>
                <w:color w:val="0F0F0F"/>
                <w:spacing w:val="6"/>
                <w:w w:val="105"/>
                <w:sz w:val="21"/>
              </w:rPr>
              <w:t> </w:t>
            </w:r>
            <w:r>
              <w:rPr>
                <w:color w:val="0F0F0F"/>
                <w:w w:val="105"/>
                <w:sz w:val="21"/>
              </w:rPr>
              <w:t>impact</w:t>
            </w:r>
            <w:r>
              <w:rPr>
                <w:color w:val="0F0F0F"/>
                <w:spacing w:val="10"/>
                <w:w w:val="105"/>
                <w:sz w:val="21"/>
              </w:rPr>
              <w:t> </w:t>
            </w:r>
            <w:r>
              <w:rPr>
                <w:color w:val="0F0F0F"/>
                <w:w w:val="105"/>
                <w:sz w:val="21"/>
              </w:rPr>
              <w:t>when</w:t>
            </w:r>
            <w:r>
              <w:rPr>
                <w:color w:val="0F0F0F"/>
                <w:spacing w:val="10"/>
                <w:w w:val="105"/>
                <w:sz w:val="21"/>
              </w:rPr>
              <w:t> </w:t>
            </w:r>
            <w:r>
              <w:rPr>
                <w:color w:val="0F0F0F"/>
                <w:w w:val="105"/>
                <w:sz w:val="21"/>
              </w:rPr>
              <w:t>left</w:t>
            </w:r>
            <w:r>
              <w:rPr>
                <w:color w:val="0F0F0F"/>
                <w:spacing w:val="3"/>
                <w:w w:val="105"/>
                <w:sz w:val="21"/>
              </w:rPr>
              <w:t> </w:t>
            </w:r>
            <w:r>
              <w:rPr>
                <w:color w:val="0F0F0F"/>
                <w:spacing w:val="-5"/>
                <w:w w:val="105"/>
                <w:sz w:val="21"/>
              </w:rPr>
              <w:t>out</w:t>
            </w:r>
          </w:p>
          <w:p>
            <w:pPr>
              <w:pStyle w:val="TableParagraph"/>
              <w:spacing w:before="138"/>
              <w:ind w:left="110"/>
              <w:rPr>
                <w:sz w:val="21"/>
              </w:rPr>
            </w:pPr>
            <w:r>
              <w:rPr>
                <w:color w:val="0F0F0F"/>
                <w:w w:val="105"/>
                <w:sz w:val="21"/>
              </w:rPr>
              <w:t>of</w:t>
            </w:r>
            <w:r>
              <w:rPr>
                <w:color w:val="0F0F0F"/>
                <w:spacing w:val="4"/>
                <w:w w:val="105"/>
                <w:sz w:val="21"/>
              </w:rPr>
              <w:t> </w:t>
            </w:r>
            <w:r>
              <w:rPr>
                <w:color w:val="0F0F0F"/>
                <w:w w:val="105"/>
                <w:sz w:val="21"/>
              </w:rPr>
              <w:t>the </w:t>
            </w:r>
            <w:r>
              <w:rPr>
                <w:color w:val="0F0F0F"/>
                <w:spacing w:val="-2"/>
                <w:w w:val="105"/>
                <w:sz w:val="21"/>
              </w:rPr>
              <w:t>project.</w:t>
            </w:r>
          </w:p>
        </w:tc>
      </w:tr>
      <w:tr>
        <w:trPr>
          <w:trHeight w:val="757" w:hRule="atLeast"/>
        </w:trPr>
        <w:tc>
          <w:tcPr>
            <w:tcW w:w="2275" w:type="dxa"/>
          </w:tcPr>
          <w:p>
            <w:pPr>
              <w:pStyle w:val="TableParagraph"/>
              <w:spacing w:before="181"/>
              <w:ind w:left="111"/>
              <w:rPr>
                <w:b/>
                <w:sz w:val="21"/>
              </w:rPr>
            </w:pPr>
            <w:r>
              <w:rPr>
                <w:color w:val="0F0F0F"/>
                <w:w w:val="105"/>
                <w:sz w:val="21"/>
              </w:rPr>
              <w:t>Will</w:t>
            </w:r>
            <w:r>
              <w:rPr>
                <w:color w:val="0F0F0F"/>
                <w:spacing w:val="-2"/>
                <w:w w:val="105"/>
                <w:sz w:val="21"/>
              </w:rPr>
              <w:t> </w:t>
            </w:r>
            <w:r>
              <w:rPr>
                <w:color w:val="0F0F0F"/>
                <w:w w:val="105"/>
                <w:sz w:val="21"/>
              </w:rPr>
              <w:t>not</w:t>
            </w:r>
            <w:r>
              <w:rPr>
                <w:color w:val="0F0F0F"/>
                <w:spacing w:val="-4"/>
                <w:w w:val="105"/>
                <w:sz w:val="21"/>
              </w:rPr>
              <w:t> </w:t>
            </w:r>
            <w:r>
              <w:rPr>
                <w:color w:val="0F0F0F"/>
                <w:w w:val="105"/>
                <w:sz w:val="21"/>
              </w:rPr>
              <w:t>have</w:t>
            </w:r>
            <w:r>
              <w:rPr>
                <w:color w:val="0F0F0F"/>
                <w:spacing w:val="-5"/>
                <w:w w:val="105"/>
                <w:sz w:val="21"/>
              </w:rPr>
              <w:t> </w:t>
            </w:r>
            <w:r>
              <w:rPr>
                <w:b/>
                <w:color w:val="0F0F0F"/>
                <w:spacing w:val="-5"/>
                <w:w w:val="105"/>
                <w:sz w:val="21"/>
              </w:rPr>
              <w:t>(W)</w:t>
            </w:r>
          </w:p>
        </w:tc>
        <w:tc>
          <w:tcPr>
            <w:tcW w:w="7202" w:type="dxa"/>
          </w:tcPr>
          <w:p>
            <w:pPr>
              <w:pStyle w:val="TableParagraph"/>
              <w:spacing w:line="230" w:lineRule="exact"/>
              <w:ind w:left="114"/>
              <w:rPr>
                <w:sz w:val="21"/>
              </w:rPr>
            </w:pPr>
            <w:r>
              <w:rPr>
                <w:color w:val="0F0F0F"/>
                <w:w w:val="105"/>
                <w:sz w:val="21"/>
              </w:rPr>
              <w:t>Requirements</w:t>
            </w:r>
            <w:r>
              <w:rPr>
                <w:color w:val="0F0F0F"/>
                <w:spacing w:val="25"/>
                <w:w w:val="105"/>
                <w:sz w:val="21"/>
              </w:rPr>
              <w:t> </w:t>
            </w:r>
            <w:r>
              <w:rPr>
                <w:color w:val="0F0F0F"/>
                <w:w w:val="105"/>
                <w:sz w:val="21"/>
              </w:rPr>
              <w:t>that</w:t>
            </w:r>
            <w:r>
              <w:rPr>
                <w:color w:val="0F0F0F"/>
                <w:spacing w:val="15"/>
                <w:w w:val="105"/>
                <w:sz w:val="21"/>
              </w:rPr>
              <w:t> </w:t>
            </w:r>
            <w:r>
              <w:rPr>
                <w:color w:val="0F0F0F"/>
                <w:w w:val="105"/>
                <w:sz w:val="21"/>
              </w:rPr>
              <w:t>the</w:t>
            </w:r>
            <w:r>
              <w:rPr>
                <w:color w:val="0F0F0F"/>
                <w:spacing w:val="13"/>
                <w:w w:val="105"/>
                <w:sz w:val="21"/>
              </w:rPr>
              <w:t> </w:t>
            </w:r>
            <w:r>
              <w:rPr>
                <w:color w:val="0F0F0F"/>
                <w:w w:val="105"/>
                <w:sz w:val="21"/>
              </w:rPr>
              <w:t>system</w:t>
            </w:r>
            <w:r>
              <w:rPr>
                <w:color w:val="0F0F0F"/>
                <w:spacing w:val="16"/>
                <w:w w:val="105"/>
                <w:sz w:val="21"/>
              </w:rPr>
              <w:t> </w:t>
            </w:r>
            <w:r>
              <w:rPr>
                <w:color w:val="0F0F0F"/>
                <w:w w:val="105"/>
                <w:sz w:val="21"/>
              </w:rPr>
              <w:t>may</w:t>
            </w:r>
            <w:r>
              <w:rPr>
                <w:color w:val="0F0F0F"/>
                <w:spacing w:val="13"/>
                <w:w w:val="105"/>
                <w:sz w:val="21"/>
              </w:rPr>
              <w:t> </w:t>
            </w:r>
            <w:r>
              <w:rPr>
                <w:color w:val="0F0F0F"/>
                <w:w w:val="105"/>
                <w:sz w:val="21"/>
              </w:rPr>
              <w:t>not</w:t>
            </w:r>
            <w:r>
              <w:rPr>
                <w:color w:val="0F0F0F"/>
                <w:spacing w:val="13"/>
                <w:w w:val="105"/>
                <w:sz w:val="21"/>
              </w:rPr>
              <w:t> </w:t>
            </w:r>
            <w:r>
              <w:rPr>
                <w:color w:val="0F0F0F"/>
                <w:w w:val="105"/>
                <w:sz w:val="21"/>
              </w:rPr>
              <w:t>have</w:t>
            </w:r>
            <w:r>
              <w:rPr>
                <w:color w:val="0F0F0F"/>
                <w:spacing w:val="10"/>
                <w:w w:val="105"/>
                <w:sz w:val="21"/>
              </w:rPr>
              <w:t> </w:t>
            </w:r>
            <w:r>
              <w:rPr>
                <w:color w:val="0F0F0F"/>
                <w:w w:val="105"/>
                <w:sz w:val="21"/>
              </w:rPr>
              <w:t>and</w:t>
            </w:r>
            <w:r>
              <w:rPr>
                <w:color w:val="0F0F0F"/>
                <w:spacing w:val="13"/>
                <w:w w:val="105"/>
                <w:sz w:val="21"/>
              </w:rPr>
              <w:t> </w:t>
            </w:r>
            <w:r>
              <w:rPr>
                <w:color w:val="0F0F0F"/>
                <w:w w:val="105"/>
                <w:sz w:val="21"/>
              </w:rPr>
              <w:t>that</w:t>
            </w:r>
            <w:r>
              <w:rPr>
                <w:color w:val="0F0F0F"/>
                <w:spacing w:val="15"/>
                <w:w w:val="105"/>
                <w:sz w:val="21"/>
              </w:rPr>
              <w:t> </w:t>
            </w:r>
            <w:r>
              <w:rPr>
                <w:color w:val="0F0F0F"/>
                <w:w w:val="105"/>
                <w:sz w:val="21"/>
              </w:rPr>
              <w:t>are</w:t>
            </w:r>
            <w:r>
              <w:rPr>
                <w:color w:val="0F0F0F"/>
                <w:spacing w:val="6"/>
                <w:w w:val="105"/>
                <w:sz w:val="21"/>
              </w:rPr>
              <w:t> </w:t>
            </w:r>
            <w:r>
              <w:rPr>
                <w:color w:val="0F0F0F"/>
                <w:w w:val="105"/>
                <w:sz w:val="21"/>
              </w:rPr>
              <w:t>not</w:t>
            </w:r>
            <w:r>
              <w:rPr>
                <w:color w:val="0F0F0F"/>
                <w:spacing w:val="12"/>
                <w:w w:val="105"/>
                <w:sz w:val="21"/>
              </w:rPr>
              <w:t> </w:t>
            </w:r>
            <w:r>
              <w:rPr>
                <w:color w:val="0F0F0F"/>
                <w:w w:val="105"/>
                <w:sz w:val="21"/>
              </w:rPr>
              <w:t>considered</w:t>
            </w:r>
            <w:r>
              <w:rPr>
                <w:color w:val="0F0F0F"/>
                <w:spacing w:val="26"/>
                <w:w w:val="105"/>
                <w:sz w:val="21"/>
              </w:rPr>
              <w:t> </w:t>
            </w:r>
            <w:r>
              <w:rPr>
                <w:color w:val="0F0F0F"/>
                <w:w w:val="105"/>
                <w:sz w:val="21"/>
              </w:rPr>
              <w:t>a</w:t>
            </w:r>
            <w:r>
              <w:rPr>
                <w:color w:val="0F0F0F"/>
                <w:spacing w:val="4"/>
                <w:w w:val="105"/>
                <w:sz w:val="21"/>
              </w:rPr>
              <w:t> </w:t>
            </w:r>
            <w:r>
              <w:rPr>
                <w:color w:val="0F0F0F"/>
                <w:spacing w:val="-5"/>
                <w:w w:val="105"/>
                <w:sz w:val="21"/>
              </w:rPr>
              <w:t>top</w:t>
            </w:r>
          </w:p>
          <w:p>
            <w:pPr>
              <w:pStyle w:val="TableParagraph"/>
              <w:spacing w:before="138"/>
              <w:ind w:left="113"/>
              <w:rPr>
                <w:sz w:val="21"/>
              </w:rPr>
            </w:pPr>
            <w:r>
              <w:rPr>
                <w:color w:val="0F0F0F"/>
                <w:w w:val="105"/>
                <w:sz w:val="21"/>
              </w:rPr>
              <w:t>priority</w:t>
            </w:r>
            <w:r>
              <w:rPr>
                <w:color w:val="0F0F0F"/>
                <w:spacing w:val="3"/>
                <w:w w:val="105"/>
                <w:sz w:val="21"/>
              </w:rPr>
              <w:t> </w:t>
            </w:r>
            <w:r>
              <w:rPr>
                <w:color w:val="0F0F0F"/>
                <w:w w:val="105"/>
                <w:sz w:val="21"/>
              </w:rPr>
              <w:t>at</w:t>
            </w:r>
            <w:r>
              <w:rPr>
                <w:color w:val="0F0F0F"/>
                <w:spacing w:val="-4"/>
                <w:w w:val="105"/>
                <w:sz w:val="21"/>
              </w:rPr>
              <w:t> </w:t>
            </w:r>
            <w:r>
              <w:rPr>
                <w:color w:val="0F0F0F"/>
                <w:w w:val="105"/>
                <w:sz w:val="21"/>
              </w:rPr>
              <w:t>this</w:t>
            </w:r>
            <w:r>
              <w:rPr>
                <w:color w:val="0F0F0F"/>
                <w:spacing w:val="-7"/>
                <w:w w:val="105"/>
                <w:sz w:val="21"/>
              </w:rPr>
              <w:t> </w:t>
            </w:r>
            <w:r>
              <w:rPr>
                <w:color w:val="0F0F0F"/>
                <w:spacing w:val="-4"/>
                <w:w w:val="105"/>
                <w:sz w:val="21"/>
              </w:rPr>
              <w:t>time</w:t>
            </w:r>
            <w:r>
              <w:rPr>
                <w:color w:val="424242"/>
                <w:spacing w:val="-4"/>
                <w:w w:val="105"/>
                <w:sz w:val="21"/>
              </w:rPr>
              <w:t>.</w:t>
            </w:r>
          </w:p>
        </w:tc>
      </w:tr>
    </w:tbl>
    <w:p>
      <w:pPr>
        <w:spacing w:after="0"/>
        <w:rPr>
          <w:sz w:val="21"/>
        </w:rPr>
        <w:sectPr>
          <w:pgSz w:w="11910" w:h="16840"/>
          <w:pgMar w:header="658" w:footer="1400" w:top="1280" w:bottom="1600" w:left="700" w:right="620"/>
        </w:sectPr>
      </w:pPr>
    </w:p>
    <w:p>
      <w:pPr>
        <w:pStyle w:val="Heading6"/>
        <w:numPr>
          <w:ilvl w:val="2"/>
          <w:numId w:val="15"/>
        </w:numPr>
        <w:tabs>
          <w:tab w:pos="1826" w:val="left" w:leader="none"/>
        </w:tabs>
        <w:spacing w:line="240" w:lineRule="auto" w:before="143" w:after="0"/>
        <w:ind w:left="1826" w:right="0" w:hanging="718"/>
        <w:jc w:val="left"/>
        <w:rPr>
          <w:color w:val="0E0E0E"/>
        </w:rPr>
      </w:pPr>
      <w:bookmarkStart w:name="_TOC_250045" w:id="49"/>
      <w:r>
        <w:rPr>
          <w:color w:val="0E0E0E"/>
        </w:rPr>
        <w:t>Functional</w:t>
      </w:r>
      <w:r>
        <w:rPr>
          <w:color w:val="0E0E0E"/>
          <w:spacing w:val="43"/>
        </w:rPr>
        <w:t> </w:t>
      </w:r>
      <w:bookmarkEnd w:id="49"/>
      <w:r>
        <w:rPr>
          <w:color w:val="0E0E0E"/>
          <w:spacing w:val="-2"/>
        </w:rPr>
        <w:t>Requirements</w:t>
      </w:r>
    </w:p>
    <w:p>
      <w:pPr>
        <w:pStyle w:val="BodyText"/>
        <w:spacing w:before="79"/>
        <w:rPr>
          <w:b/>
          <w:sz w:val="20"/>
        </w:rPr>
      </w:pPr>
    </w:p>
    <w:tbl>
      <w:tblPr>
        <w:tblW w:w="0" w:type="auto"/>
        <w:jc w:val="left"/>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6927"/>
        <w:gridCol w:w="1976"/>
      </w:tblGrid>
      <w:tr>
        <w:trPr>
          <w:trHeight w:val="453" w:hRule="atLeast"/>
        </w:trPr>
        <w:tc>
          <w:tcPr>
            <w:tcW w:w="1096" w:type="dxa"/>
            <w:shd w:val="clear" w:color="auto" w:fill="00AF50"/>
          </w:tcPr>
          <w:p>
            <w:pPr>
              <w:pStyle w:val="TableParagraph"/>
              <w:spacing w:before="85"/>
              <w:ind w:left="254"/>
              <w:rPr>
                <w:b/>
                <w:sz w:val="21"/>
              </w:rPr>
            </w:pPr>
            <w:r>
              <w:rPr>
                <w:b/>
                <w:color w:val="0E0E0E"/>
                <w:spacing w:val="-4"/>
                <w:w w:val="115"/>
                <w:sz w:val="21"/>
              </w:rPr>
              <w:t>FRID</w:t>
            </w:r>
          </w:p>
        </w:tc>
        <w:tc>
          <w:tcPr>
            <w:tcW w:w="6927" w:type="dxa"/>
            <w:tcBorders>
              <w:right w:val="single" w:sz="2" w:space="0" w:color="000000"/>
            </w:tcBorders>
            <w:shd w:val="clear" w:color="auto" w:fill="00AF50"/>
          </w:tcPr>
          <w:p>
            <w:pPr>
              <w:pStyle w:val="TableParagraph"/>
              <w:spacing w:before="80"/>
              <w:jc w:val="center"/>
              <w:rPr>
                <w:b/>
                <w:sz w:val="21"/>
              </w:rPr>
            </w:pPr>
            <w:r>
              <w:rPr>
                <w:b/>
                <w:color w:val="0E0E0E"/>
                <w:spacing w:val="-2"/>
                <w:w w:val="105"/>
                <w:sz w:val="21"/>
              </w:rPr>
              <w:t>Requirement</w:t>
            </w:r>
          </w:p>
        </w:tc>
        <w:tc>
          <w:tcPr>
            <w:tcW w:w="1976" w:type="dxa"/>
            <w:tcBorders>
              <w:left w:val="single" w:sz="2" w:space="0" w:color="000000"/>
            </w:tcBorders>
            <w:shd w:val="clear" w:color="auto" w:fill="00AF50"/>
          </w:tcPr>
          <w:p>
            <w:pPr>
              <w:pStyle w:val="TableParagraph"/>
              <w:spacing w:before="80"/>
              <w:ind w:left="17" w:right="12"/>
              <w:jc w:val="center"/>
              <w:rPr>
                <w:b/>
                <w:sz w:val="21"/>
              </w:rPr>
            </w:pPr>
            <w:r>
              <w:rPr>
                <w:b/>
                <w:color w:val="0E0E0E"/>
                <w:w w:val="105"/>
                <w:sz w:val="21"/>
              </w:rPr>
              <w:t>Priority </w:t>
            </w:r>
            <w:r>
              <w:rPr>
                <w:b/>
                <w:color w:val="0E0E0E"/>
                <w:spacing w:val="-2"/>
                <w:w w:val="105"/>
                <w:sz w:val="21"/>
              </w:rPr>
              <w:t>Level</w:t>
            </w:r>
          </w:p>
        </w:tc>
      </w:tr>
      <w:tr>
        <w:trPr>
          <w:trHeight w:val="453" w:hRule="atLeast"/>
        </w:trPr>
        <w:tc>
          <w:tcPr>
            <w:tcW w:w="1096" w:type="dxa"/>
          </w:tcPr>
          <w:p>
            <w:pPr>
              <w:pStyle w:val="TableParagraph"/>
              <w:spacing w:before="83"/>
              <w:ind w:left="111"/>
              <w:rPr>
                <w:sz w:val="21"/>
              </w:rPr>
            </w:pPr>
            <w:r>
              <w:rPr>
                <w:color w:val="0E0E0E"/>
                <w:spacing w:val="-5"/>
                <w:w w:val="110"/>
                <w:sz w:val="21"/>
              </w:rPr>
              <w:t>FRI</w:t>
            </w:r>
          </w:p>
        </w:tc>
        <w:tc>
          <w:tcPr>
            <w:tcW w:w="6927" w:type="dxa"/>
            <w:tcBorders>
              <w:right w:val="single" w:sz="2" w:space="0" w:color="000000"/>
            </w:tcBorders>
          </w:tcPr>
          <w:p>
            <w:pPr>
              <w:pStyle w:val="TableParagraph"/>
              <w:spacing w:before="83"/>
              <w:ind w:left="108"/>
              <w:rPr>
                <w:sz w:val="21"/>
              </w:rPr>
            </w:pPr>
            <w:r>
              <w:rPr>
                <w:color w:val="0E0E0E"/>
                <w:w w:val="105"/>
                <w:sz w:val="21"/>
              </w:rPr>
              <w:t>The</w:t>
            </w:r>
            <w:r>
              <w:rPr>
                <w:color w:val="0E0E0E"/>
                <w:spacing w:val="-2"/>
                <w:w w:val="105"/>
                <w:sz w:val="21"/>
              </w:rPr>
              <w:t> </w:t>
            </w:r>
            <w:r>
              <w:rPr>
                <w:color w:val="0E0E0E"/>
                <w:w w:val="105"/>
                <w:sz w:val="21"/>
              </w:rPr>
              <w:t>user</w:t>
            </w:r>
            <w:r>
              <w:rPr>
                <w:color w:val="0E0E0E"/>
                <w:spacing w:val="-5"/>
                <w:w w:val="105"/>
                <w:sz w:val="21"/>
              </w:rPr>
              <w:t> </w:t>
            </w:r>
            <w:r>
              <w:rPr>
                <w:color w:val="0E0E0E"/>
                <w:w w:val="105"/>
                <w:sz w:val="21"/>
              </w:rPr>
              <w:t>could</w:t>
            </w:r>
            <w:r>
              <w:rPr>
                <w:color w:val="0E0E0E"/>
                <w:spacing w:val="3"/>
                <w:w w:val="105"/>
                <w:sz w:val="21"/>
              </w:rPr>
              <w:t> </w:t>
            </w:r>
            <w:r>
              <w:rPr>
                <w:color w:val="0E0E0E"/>
                <w:w w:val="105"/>
                <w:sz w:val="21"/>
              </w:rPr>
              <w:t>be</w:t>
            </w:r>
            <w:r>
              <w:rPr>
                <w:color w:val="0E0E0E"/>
                <w:spacing w:val="-1"/>
                <w:w w:val="105"/>
                <w:sz w:val="21"/>
              </w:rPr>
              <w:t> </w:t>
            </w:r>
            <w:r>
              <w:rPr>
                <w:color w:val="0E0E0E"/>
                <w:w w:val="105"/>
                <w:sz w:val="21"/>
              </w:rPr>
              <w:t>able</w:t>
            </w:r>
            <w:r>
              <w:rPr>
                <w:color w:val="0E0E0E"/>
                <w:spacing w:val="2"/>
                <w:w w:val="105"/>
                <w:sz w:val="21"/>
              </w:rPr>
              <w:t> </w:t>
            </w:r>
            <w:r>
              <w:rPr>
                <w:color w:val="0E0E0E"/>
                <w:w w:val="105"/>
                <w:sz w:val="21"/>
              </w:rPr>
              <w:t>to</w:t>
            </w:r>
            <w:r>
              <w:rPr>
                <w:color w:val="0E0E0E"/>
                <w:spacing w:val="-6"/>
                <w:w w:val="105"/>
                <w:sz w:val="21"/>
              </w:rPr>
              <w:t> </w:t>
            </w:r>
            <w:r>
              <w:rPr>
                <w:color w:val="0E0E0E"/>
                <w:w w:val="105"/>
                <w:sz w:val="21"/>
              </w:rPr>
              <w:t>register</w:t>
            </w:r>
            <w:r>
              <w:rPr>
                <w:color w:val="0E0E0E"/>
                <w:spacing w:val="6"/>
                <w:w w:val="105"/>
                <w:sz w:val="21"/>
              </w:rPr>
              <w:t> </w:t>
            </w:r>
            <w:r>
              <w:rPr>
                <w:color w:val="0E0E0E"/>
                <w:w w:val="105"/>
                <w:sz w:val="21"/>
              </w:rPr>
              <w:t>for</w:t>
            </w:r>
            <w:r>
              <w:rPr>
                <w:color w:val="0E0E0E"/>
                <w:spacing w:val="-3"/>
                <w:w w:val="105"/>
                <w:sz w:val="21"/>
              </w:rPr>
              <w:t> </w:t>
            </w:r>
            <w:r>
              <w:rPr>
                <w:color w:val="0E0E0E"/>
                <w:w w:val="105"/>
                <w:sz w:val="21"/>
              </w:rPr>
              <w:t>an</w:t>
            </w:r>
            <w:r>
              <w:rPr>
                <w:color w:val="0E0E0E"/>
                <w:spacing w:val="-5"/>
                <w:w w:val="105"/>
                <w:sz w:val="21"/>
              </w:rPr>
              <w:t> </w:t>
            </w:r>
            <w:r>
              <w:rPr>
                <w:color w:val="0E0E0E"/>
                <w:spacing w:val="-2"/>
                <w:w w:val="105"/>
                <w:sz w:val="21"/>
              </w:rPr>
              <w:t>account.</w:t>
            </w:r>
          </w:p>
        </w:tc>
        <w:tc>
          <w:tcPr>
            <w:tcW w:w="1976" w:type="dxa"/>
            <w:tcBorders>
              <w:left w:val="single" w:sz="2" w:space="0" w:color="000000"/>
            </w:tcBorders>
          </w:tcPr>
          <w:p>
            <w:pPr>
              <w:pStyle w:val="TableParagraph"/>
              <w:spacing w:before="83"/>
              <w:ind w:left="17" w:right="4"/>
              <w:jc w:val="center"/>
              <w:rPr>
                <w:sz w:val="21"/>
              </w:rPr>
            </w:pPr>
            <w:r>
              <w:rPr>
                <w:color w:val="0E0E0E"/>
                <w:spacing w:val="-10"/>
                <w:w w:val="105"/>
                <w:sz w:val="21"/>
              </w:rPr>
              <w:t>M</w:t>
            </w:r>
          </w:p>
        </w:tc>
      </w:tr>
      <w:tr>
        <w:trPr>
          <w:trHeight w:val="450" w:hRule="atLeast"/>
        </w:trPr>
        <w:tc>
          <w:tcPr>
            <w:tcW w:w="1096" w:type="dxa"/>
          </w:tcPr>
          <w:p>
            <w:pPr>
              <w:pStyle w:val="TableParagraph"/>
              <w:spacing w:before="86"/>
              <w:ind w:left="111"/>
              <w:rPr>
                <w:sz w:val="21"/>
              </w:rPr>
            </w:pPr>
            <w:r>
              <w:rPr>
                <w:color w:val="0E0E0E"/>
                <w:spacing w:val="-5"/>
                <w:w w:val="105"/>
                <w:sz w:val="21"/>
              </w:rPr>
              <w:t>FR2</w:t>
            </w:r>
          </w:p>
        </w:tc>
        <w:tc>
          <w:tcPr>
            <w:tcW w:w="6927" w:type="dxa"/>
            <w:tcBorders>
              <w:right w:val="single" w:sz="2" w:space="0" w:color="000000"/>
            </w:tcBorders>
          </w:tcPr>
          <w:p>
            <w:pPr>
              <w:pStyle w:val="TableParagraph"/>
              <w:spacing w:before="86"/>
              <w:ind w:left="108"/>
              <w:rPr>
                <w:sz w:val="21"/>
              </w:rPr>
            </w:pPr>
            <w:r>
              <w:rPr>
                <w:color w:val="0E0E0E"/>
                <w:w w:val="105"/>
                <w:sz w:val="21"/>
              </w:rPr>
              <w:t>The</w:t>
            </w:r>
            <w:r>
              <w:rPr>
                <w:color w:val="0E0E0E"/>
                <w:spacing w:val="-1"/>
                <w:w w:val="105"/>
                <w:sz w:val="21"/>
              </w:rPr>
              <w:t> </w:t>
            </w:r>
            <w:r>
              <w:rPr>
                <w:color w:val="0E0E0E"/>
                <w:w w:val="105"/>
                <w:sz w:val="21"/>
              </w:rPr>
              <w:t>user</w:t>
            </w:r>
            <w:r>
              <w:rPr>
                <w:color w:val="0E0E0E"/>
                <w:spacing w:val="-5"/>
                <w:w w:val="105"/>
                <w:sz w:val="21"/>
              </w:rPr>
              <w:t> </w:t>
            </w:r>
            <w:r>
              <w:rPr>
                <w:color w:val="0E0E0E"/>
                <w:w w:val="105"/>
                <w:sz w:val="21"/>
              </w:rPr>
              <w:t>should</w:t>
            </w:r>
            <w:r>
              <w:rPr>
                <w:color w:val="0E0E0E"/>
                <w:spacing w:val="5"/>
                <w:w w:val="105"/>
                <w:sz w:val="21"/>
              </w:rPr>
              <w:t> </w:t>
            </w:r>
            <w:r>
              <w:rPr>
                <w:color w:val="0E0E0E"/>
                <w:w w:val="105"/>
                <w:sz w:val="21"/>
              </w:rPr>
              <w:t>be</w:t>
            </w:r>
            <w:r>
              <w:rPr>
                <w:color w:val="0E0E0E"/>
                <w:spacing w:val="-10"/>
                <w:w w:val="105"/>
                <w:sz w:val="21"/>
              </w:rPr>
              <w:t> </w:t>
            </w:r>
            <w:r>
              <w:rPr>
                <w:color w:val="0E0E0E"/>
                <w:w w:val="105"/>
                <w:sz w:val="21"/>
              </w:rPr>
              <w:t>able</w:t>
            </w:r>
            <w:r>
              <w:rPr>
                <w:color w:val="0E0E0E"/>
                <w:spacing w:val="-5"/>
                <w:w w:val="105"/>
                <w:sz w:val="21"/>
              </w:rPr>
              <w:t> </w:t>
            </w:r>
            <w:r>
              <w:rPr>
                <w:color w:val="0E0E0E"/>
                <w:w w:val="105"/>
                <w:sz w:val="21"/>
              </w:rPr>
              <w:t>to</w:t>
            </w:r>
            <w:r>
              <w:rPr>
                <w:color w:val="0E0E0E"/>
                <w:spacing w:val="-7"/>
                <w:w w:val="105"/>
                <w:sz w:val="21"/>
              </w:rPr>
              <w:t> </w:t>
            </w:r>
            <w:r>
              <w:rPr>
                <w:color w:val="0E0E0E"/>
                <w:w w:val="105"/>
                <w:sz w:val="21"/>
              </w:rPr>
              <w:t>authenticate</w:t>
            </w:r>
            <w:r>
              <w:rPr>
                <w:color w:val="0E0E0E"/>
                <w:spacing w:val="8"/>
                <w:w w:val="105"/>
                <w:sz w:val="21"/>
              </w:rPr>
              <w:t> </w:t>
            </w:r>
            <w:r>
              <w:rPr>
                <w:color w:val="0E0E0E"/>
                <w:spacing w:val="-2"/>
                <w:w w:val="105"/>
                <w:sz w:val="21"/>
              </w:rPr>
              <w:t>himself/herself.</w:t>
            </w:r>
          </w:p>
        </w:tc>
        <w:tc>
          <w:tcPr>
            <w:tcW w:w="1976" w:type="dxa"/>
            <w:tcBorders>
              <w:left w:val="single" w:sz="2" w:space="0" w:color="000000"/>
            </w:tcBorders>
          </w:tcPr>
          <w:p>
            <w:pPr>
              <w:pStyle w:val="TableParagraph"/>
              <w:spacing w:before="86"/>
              <w:ind w:left="17" w:right="4"/>
              <w:jc w:val="center"/>
              <w:rPr>
                <w:sz w:val="21"/>
              </w:rPr>
            </w:pPr>
            <w:r>
              <w:rPr>
                <w:color w:val="0E0E0E"/>
                <w:spacing w:val="-10"/>
                <w:w w:val="105"/>
                <w:sz w:val="21"/>
              </w:rPr>
              <w:t>M</w:t>
            </w:r>
          </w:p>
        </w:tc>
      </w:tr>
      <w:tr>
        <w:trPr>
          <w:trHeight w:val="453" w:hRule="atLeast"/>
        </w:trPr>
        <w:tc>
          <w:tcPr>
            <w:tcW w:w="1096" w:type="dxa"/>
          </w:tcPr>
          <w:p>
            <w:pPr>
              <w:pStyle w:val="TableParagraph"/>
              <w:spacing w:before="86"/>
              <w:ind w:left="111"/>
              <w:rPr>
                <w:sz w:val="21"/>
              </w:rPr>
            </w:pPr>
            <w:r>
              <w:rPr>
                <w:color w:val="0E0E0E"/>
                <w:spacing w:val="-5"/>
                <w:w w:val="105"/>
                <w:sz w:val="21"/>
              </w:rPr>
              <w:t>FR3</w:t>
            </w:r>
          </w:p>
        </w:tc>
        <w:tc>
          <w:tcPr>
            <w:tcW w:w="6927" w:type="dxa"/>
            <w:tcBorders>
              <w:right w:val="single" w:sz="2" w:space="0" w:color="000000"/>
            </w:tcBorders>
          </w:tcPr>
          <w:p>
            <w:pPr>
              <w:pStyle w:val="TableParagraph"/>
              <w:spacing w:before="86"/>
              <w:ind w:left="108"/>
              <w:rPr>
                <w:sz w:val="21"/>
              </w:rPr>
            </w:pPr>
            <w:r>
              <w:rPr>
                <w:color w:val="0E0E0E"/>
                <w:w w:val="105"/>
                <w:sz w:val="21"/>
              </w:rPr>
              <w:t>The</w:t>
            </w:r>
            <w:r>
              <w:rPr>
                <w:color w:val="0E0E0E"/>
                <w:spacing w:val="-3"/>
                <w:w w:val="105"/>
                <w:sz w:val="21"/>
              </w:rPr>
              <w:t> </w:t>
            </w:r>
            <w:r>
              <w:rPr>
                <w:color w:val="0E0E0E"/>
                <w:w w:val="105"/>
                <w:sz w:val="21"/>
              </w:rPr>
              <w:t>user</w:t>
            </w:r>
            <w:r>
              <w:rPr>
                <w:color w:val="0E0E0E"/>
                <w:spacing w:val="-5"/>
                <w:w w:val="105"/>
                <w:sz w:val="21"/>
              </w:rPr>
              <w:t> </w:t>
            </w:r>
            <w:r>
              <w:rPr>
                <w:color w:val="0E0E0E"/>
                <w:w w:val="105"/>
                <w:sz w:val="21"/>
              </w:rPr>
              <w:t>must</w:t>
            </w:r>
            <w:r>
              <w:rPr>
                <w:color w:val="0E0E0E"/>
                <w:spacing w:val="3"/>
                <w:w w:val="105"/>
                <w:sz w:val="21"/>
              </w:rPr>
              <w:t> </w:t>
            </w:r>
            <w:r>
              <w:rPr>
                <w:color w:val="0E0E0E"/>
                <w:w w:val="105"/>
                <w:sz w:val="21"/>
              </w:rPr>
              <w:t>be</w:t>
            </w:r>
            <w:r>
              <w:rPr>
                <w:color w:val="0E0E0E"/>
                <w:spacing w:val="-6"/>
                <w:w w:val="105"/>
                <w:sz w:val="21"/>
              </w:rPr>
              <w:t> </w:t>
            </w:r>
            <w:r>
              <w:rPr>
                <w:color w:val="0E0E0E"/>
                <w:w w:val="105"/>
                <w:sz w:val="21"/>
              </w:rPr>
              <w:t>able</w:t>
            </w:r>
            <w:r>
              <w:rPr>
                <w:color w:val="0E0E0E"/>
                <w:spacing w:val="1"/>
                <w:w w:val="105"/>
                <w:sz w:val="21"/>
              </w:rPr>
              <w:t> </w:t>
            </w:r>
            <w:r>
              <w:rPr>
                <w:color w:val="0E0E0E"/>
                <w:w w:val="105"/>
                <w:sz w:val="21"/>
              </w:rPr>
              <w:t>to</w:t>
            </w:r>
            <w:r>
              <w:rPr>
                <w:color w:val="0E0E0E"/>
                <w:spacing w:val="-7"/>
                <w:w w:val="105"/>
                <w:sz w:val="21"/>
              </w:rPr>
              <w:t> </w:t>
            </w:r>
            <w:r>
              <w:rPr>
                <w:color w:val="0E0E0E"/>
                <w:w w:val="105"/>
                <w:sz w:val="21"/>
              </w:rPr>
              <w:t>select the</w:t>
            </w:r>
            <w:r>
              <w:rPr>
                <w:color w:val="0E0E0E"/>
                <w:spacing w:val="1"/>
                <w:w w:val="105"/>
                <w:sz w:val="21"/>
              </w:rPr>
              <w:t> </w:t>
            </w:r>
            <w:r>
              <w:rPr>
                <w:color w:val="0E0E0E"/>
                <w:w w:val="105"/>
                <w:sz w:val="21"/>
              </w:rPr>
              <w:t>type</w:t>
            </w:r>
            <w:r>
              <w:rPr>
                <w:color w:val="0E0E0E"/>
                <w:spacing w:val="-4"/>
                <w:w w:val="105"/>
                <w:sz w:val="21"/>
              </w:rPr>
              <w:t> </w:t>
            </w:r>
            <w:r>
              <w:rPr>
                <w:color w:val="0E0E0E"/>
                <w:w w:val="105"/>
                <w:sz w:val="21"/>
              </w:rPr>
              <w:t>of</w:t>
            </w:r>
            <w:r>
              <w:rPr>
                <w:color w:val="0E0E0E"/>
                <w:spacing w:val="-3"/>
                <w:w w:val="105"/>
                <w:sz w:val="21"/>
              </w:rPr>
              <w:t> </w:t>
            </w:r>
            <w:r>
              <w:rPr>
                <w:color w:val="0E0E0E"/>
                <w:spacing w:val="-2"/>
                <w:w w:val="105"/>
                <w:sz w:val="21"/>
              </w:rPr>
              <w:t>plant.</w:t>
            </w:r>
          </w:p>
        </w:tc>
        <w:tc>
          <w:tcPr>
            <w:tcW w:w="1976" w:type="dxa"/>
            <w:tcBorders>
              <w:left w:val="single" w:sz="2" w:space="0" w:color="000000"/>
            </w:tcBorders>
          </w:tcPr>
          <w:p>
            <w:pPr>
              <w:pStyle w:val="TableParagraph"/>
              <w:spacing w:before="86"/>
              <w:ind w:left="17" w:right="4"/>
              <w:jc w:val="center"/>
              <w:rPr>
                <w:sz w:val="21"/>
              </w:rPr>
            </w:pPr>
            <w:r>
              <w:rPr>
                <w:color w:val="0E0E0E"/>
                <w:spacing w:val="-10"/>
                <w:w w:val="105"/>
                <w:sz w:val="21"/>
              </w:rPr>
              <w:t>M</w:t>
            </w:r>
          </w:p>
        </w:tc>
      </w:tr>
      <w:tr>
        <w:trPr>
          <w:trHeight w:val="455" w:hRule="atLeast"/>
        </w:trPr>
        <w:tc>
          <w:tcPr>
            <w:tcW w:w="1096" w:type="dxa"/>
          </w:tcPr>
          <w:p>
            <w:pPr>
              <w:pStyle w:val="TableParagraph"/>
              <w:spacing w:before="84"/>
              <w:ind w:left="111"/>
              <w:rPr>
                <w:sz w:val="21"/>
              </w:rPr>
            </w:pPr>
            <w:r>
              <w:rPr>
                <w:color w:val="0E0E0E"/>
                <w:spacing w:val="-5"/>
                <w:w w:val="105"/>
                <w:sz w:val="21"/>
              </w:rPr>
              <w:t>FR4</w:t>
            </w:r>
          </w:p>
        </w:tc>
        <w:tc>
          <w:tcPr>
            <w:tcW w:w="6927" w:type="dxa"/>
            <w:tcBorders>
              <w:right w:val="single" w:sz="2" w:space="0" w:color="000000"/>
            </w:tcBorders>
          </w:tcPr>
          <w:p>
            <w:pPr>
              <w:pStyle w:val="TableParagraph"/>
              <w:spacing w:before="84"/>
              <w:ind w:left="108"/>
              <w:rPr>
                <w:sz w:val="21"/>
              </w:rPr>
            </w:pPr>
            <w:r>
              <w:rPr>
                <w:color w:val="0E0E0E"/>
                <w:w w:val="105"/>
                <w:sz w:val="21"/>
              </w:rPr>
              <w:t>The</w:t>
            </w:r>
            <w:r>
              <w:rPr>
                <w:color w:val="0E0E0E"/>
                <w:spacing w:val="-6"/>
                <w:w w:val="105"/>
                <w:sz w:val="21"/>
              </w:rPr>
              <w:t> </w:t>
            </w:r>
            <w:r>
              <w:rPr>
                <w:color w:val="0E0E0E"/>
                <w:w w:val="105"/>
                <w:sz w:val="21"/>
              </w:rPr>
              <w:t>user</w:t>
            </w:r>
            <w:r>
              <w:rPr>
                <w:color w:val="0E0E0E"/>
                <w:spacing w:val="-5"/>
                <w:w w:val="105"/>
                <w:sz w:val="21"/>
              </w:rPr>
              <w:t> </w:t>
            </w:r>
            <w:r>
              <w:rPr>
                <w:color w:val="0E0E0E"/>
                <w:w w:val="105"/>
                <w:sz w:val="21"/>
              </w:rPr>
              <w:t>must</w:t>
            </w:r>
            <w:r>
              <w:rPr>
                <w:color w:val="0E0E0E"/>
                <w:spacing w:val="-1"/>
                <w:w w:val="105"/>
                <w:sz w:val="21"/>
              </w:rPr>
              <w:t> </w:t>
            </w:r>
            <w:r>
              <w:rPr>
                <w:color w:val="0E0E0E"/>
                <w:w w:val="105"/>
                <w:sz w:val="21"/>
              </w:rPr>
              <w:t>be</w:t>
            </w:r>
            <w:r>
              <w:rPr>
                <w:color w:val="0E0E0E"/>
                <w:spacing w:val="-9"/>
                <w:w w:val="105"/>
                <w:sz w:val="21"/>
              </w:rPr>
              <w:t> </w:t>
            </w:r>
            <w:r>
              <w:rPr>
                <w:color w:val="0E0E0E"/>
                <w:w w:val="105"/>
                <w:sz w:val="21"/>
              </w:rPr>
              <w:t>able</w:t>
            </w:r>
            <w:r>
              <w:rPr>
                <w:color w:val="0E0E0E"/>
                <w:spacing w:val="-3"/>
                <w:w w:val="105"/>
                <w:sz w:val="21"/>
              </w:rPr>
              <w:t> </w:t>
            </w:r>
            <w:r>
              <w:rPr>
                <w:color w:val="0E0E0E"/>
                <w:w w:val="105"/>
                <w:sz w:val="21"/>
              </w:rPr>
              <w:t>to</w:t>
            </w:r>
            <w:r>
              <w:rPr>
                <w:color w:val="0E0E0E"/>
                <w:spacing w:val="-6"/>
                <w:w w:val="105"/>
                <w:sz w:val="21"/>
              </w:rPr>
              <w:t> </w:t>
            </w:r>
            <w:r>
              <w:rPr>
                <w:color w:val="0E0E0E"/>
                <w:w w:val="105"/>
                <w:sz w:val="21"/>
              </w:rPr>
              <w:t>take/insert</w:t>
            </w:r>
            <w:r>
              <w:rPr>
                <w:color w:val="0E0E0E"/>
                <w:spacing w:val="5"/>
                <w:w w:val="105"/>
                <w:sz w:val="21"/>
              </w:rPr>
              <w:t> </w:t>
            </w:r>
            <w:r>
              <w:rPr>
                <w:color w:val="0E0E0E"/>
                <w:w w:val="105"/>
                <w:sz w:val="21"/>
              </w:rPr>
              <w:t>a</w:t>
            </w:r>
            <w:r>
              <w:rPr>
                <w:color w:val="0E0E0E"/>
                <w:spacing w:val="-7"/>
                <w:w w:val="105"/>
                <w:sz w:val="21"/>
              </w:rPr>
              <w:t> </w:t>
            </w:r>
            <w:r>
              <w:rPr>
                <w:color w:val="0E0E0E"/>
                <w:w w:val="105"/>
                <w:sz w:val="21"/>
              </w:rPr>
              <w:t>picture</w:t>
            </w:r>
            <w:r>
              <w:rPr>
                <w:color w:val="0E0E0E"/>
                <w:spacing w:val="-2"/>
                <w:w w:val="105"/>
                <w:sz w:val="21"/>
              </w:rPr>
              <w:t> </w:t>
            </w:r>
            <w:r>
              <w:rPr>
                <w:color w:val="0E0E0E"/>
                <w:w w:val="105"/>
                <w:sz w:val="21"/>
              </w:rPr>
              <w:t>using</w:t>
            </w:r>
            <w:r>
              <w:rPr>
                <w:color w:val="0E0E0E"/>
                <w:spacing w:val="-1"/>
                <w:w w:val="105"/>
                <w:sz w:val="21"/>
              </w:rPr>
              <w:t> </w:t>
            </w:r>
            <w:r>
              <w:rPr>
                <w:color w:val="0E0E0E"/>
                <w:w w:val="105"/>
                <w:sz w:val="21"/>
              </w:rPr>
              <w:t>the</w:t>
            </w:r>
            <w:r>
              <w:rPr>
                <w:color w:val="0E0E0E"/>
                <w:spacing w:val="-3"/>
                <w:w w:val="105"/>
                <w:sz w:val="21"/>
              </w:rPr>
              <w:t> </w:t>
            </w:r>
            <w:r>
              <w:rPr>
                <w:color w:val="0E0E0E"/>
                <w:w w:val="105"/>
                <w:sz w:val="21"/>
              </w:rPr>
              <w:t>mobile</w:t>
            </w:r>
            <w:r>
              <w:rPr>
                <w:color w:val="0E0E0E"/>
                <w:spacing w:val="-1"/>
                <w:w w:val="105"/>
                <w:sz w:val="21"/>
              </w:rPr>
              <w:t> </w:t>
            </w:r>
            <w:r>
              <w:rPr>
                <w:color w:val="0E0E0E"/>
                <w:spacing w:val="-4"/>
                <w:w w:val="105"/>
                <w:sz w:val="21"/>
              </w:rPr>
              <w:t>app.</w:t>
            </w:r>
          </w:p>
        </w:tc>
        <w:tc>
          <w:tcPr>
            <w:tcW w:w="1976" w:type="dxa"/>
            <w:tcBorders>
              <w:left w:val="single" w:sz="2" w:space="0" w:color="000000"/>
            </w:tcBorders>
          </w:tcPr>
          <w:p>
            <w:pPr>
              <w:pStyle w:val="TableParagraph"/>
              <w:spacing w:before="89"/>
              <w:ind w:left="17" w:right="4"/>
              <w:jc w:val="center"/>
              <w:rPr>
                <w:sz w:val="21"/>
              </w:rPr>
            </w:pPr>
            <w:r>
              <w:rPr>
                <w:color w:val="0E0E0E"/>
                <w:spacing w:val="-10"/>
                <w:w w:val="105"/>
                <w:sz w:val="21"/>
              </w:rPr>
              <w:t>M</w:t>
            </w:r>
          </w:p>
        </w:tc>
      </w:tr>
      <w:tr>
        <w:trPr>
          <w:trHeight w:val="275" w:hRule="atLeast"/>
        </w:trPr>
        <w:tc>
          <w:tcPr>
            <w:tcW w:w="1096" w:type="dxa"/>
          </w:tcPr>
          <w:p>
            <w:pPr>
              <w:pStyle w:val="TableParagraph"/>
              <w:spacing w:line="240" w:lineRule="exact"/>
              <w:ind w:left="111"/>
              <w:rPr>
                <w:sz w:val="21"/>
              </w:rPr>
            </w:pPr>
            <w:r>
              <w:rPr>
                <w:color w:val="0E0E0E"/>
                <w:spacing w:val="-5"/>
                <w:w w:val="105"/>
                <w:sz w:val="21"/>
              </w:rPr>
              <w:t>FR5</w:t>
            </w:r>
          </w:p>
        </w:tc>
        <w:tc>
          <w:tcPr>
            <w:tcW w:w="6927" w:type="dxa"/>
            <w:tcBorders>
              <w:right w:val="single" w:sz="2" w:space="0" w:color="000000"/>
            </w:tcBorders>
          </w:tcPr>
          <w:p>
            <w:pPr>
              <w:pStyle w:val="TableParagraph"/>
              <w:spacing w:line="235" w:lineRule="exact"/>
              <w:ind w:left="108"/>
              <w:rPr>
                <w:sz w:val="21"/>
              </w:rPr>
            </w:pPr>
            <w:r>
              <w:rPr>
                <w:color w:val="0E0E0E"/>
                <w:w w:val="105"/>
                <w:sz w:val="21"/>
              </w:rPr>
              <w:t>The</w:t>
            </w:r>
            <w:r>
              <w:rPr>
                <w:color w:val="0E0E0E"/>
                <w:spacing w:val="-3"/>
                <w:w w:val="105"/>
                <w:sz w:val="21"/>
              </w:rPr>
              <w:t> </w:t>
            </w:r>
            <w:r>
              <w:rPr>
                <w:color w:val="0E0E0E"/>
                <w:w w:val="105"/>
                <w:sz w:val="21"/>
              </w:rPr>
              <w:t>app</w:t>
            </w:r>
            <w:r>
              <w:rPr>
                <w:color w:val="0E0E0E"/>
                <w:spacing w:val="-3"/>
                <w:w w:val="105"/>
                <w:sz w:val="21"/>
              </w:rPr>
              <w:t> </w:t>
            </w:r>
            <w:r>
              <w:rPr>
                <w:color w:val="0E0E0E"/>
                <w:w w:val="105"/>
                <w:sz w:val="21"/>
              </w:rPr>
              <w:t>must</w:t>
            </w:r>
            <w:r>
              <w:rPr>
                <w:color w:val="0E0E0E"/>
                <w:spacing w:val="-4"/>
                <w:w w:val="105"/>
                <w:sz w:val="21"/>
              </w:rPr>
              <w:t> </w:t>
            </w:r>
            <w:r>
              <w:rPr>
                <w:color w:val="0E0E0E"/>
                <w:w w:val="105"/>
                <w:sz w:val="21"/>
              </w:rPr>
              <w:t>analyse</w:t>
            </w:r>
            <w:r>
              <w:rPr>
                <w:color w:val="0E0E0E"/>
                <w:spacing w:val="-1"/>
                <w:w w:val="105"/>
                <w:sz w:val="21"/>
              </w:rPr>
              <w:t> </w:t>
            </w:r>
            <w:r>
              <w:rPr>
                <w:color w:val="0E0E0E"/>
                <w:w w:val="105"/>
                <w:sz w:val="21"/>
              </w:rPr>
              <w:t>the</w:t>
            </w:r>
            <w:r>
              <w:rPr>
                <w:color w:val="0E0E0E"/>
                <w:spacing w:val="-6"/>
                <w:w w:val="105"/>
                <w:sz w:val="21"/>
              </w:rPr>
              <w:t> </w:t>
            </w:r>
            <w:r>
              <w:rPr>
                <w:color w:val="0E0E0E"/>
                <w:w w:val="105"/>
                <w:sz w:val="21"/>
              </w:rPr>
              <w:t>given</w:t>
            </w:r>
            <w:r>
              <w:rPr>
                <w:color w:val="0E0E0E"/>
                <w:spacing w:val="3"/>
                <w:w w:val="105"/>
                <w:sz w:val="21"/>
              </w:rPr>
              <w:t> </w:t>
            </w:r>
            <w:r>
              <w:rPr>
                <w:color w:val="0E0E0E"/>
                <w:w w:val="105"/>
                <w:sz w:val="21"/>
              </w:rPr>
              <w:t>image</w:t>
            </w:r>
            <w:r>
              <w:rPr>
                <w:color w:val="0E0E0E"/>
                <w:spacing w:val="-8"/>
                <w:w w:val="105"/>
                <w:sz w:val="21"/>
              </w:rPr>
              <w:t> </w:t>
            </w:r>
            <w:r>
              <w:rPr>
                <w:color w:val="0E0E0E"/>
                <w:w w:val="105"/>
                <w:sz w:val="21"/>
              </w:rPr>
              <w:t>using the</w:t>
            </w:r>
            <w:r>
              <w:rPr>
                <w:color w:val="0E0E0E"/>
                <w:spacing w:val="-3"/>
                <w:w w:val="105"/>
                <w:sz w:val="21"/>
              </w:rPr>
              <w:t> </w:t>
            </w:r>
            <w:r>
              <w:rPr>
                <w:color w:val="0E0E0E"/>
                <w:w w:val="105"/>
                <w:sz w:val="21"/>
              </w:rPr>
              <w:t>trained</w:t>
            </w:r>
            <w:r>
              <w:rPr>
                <w:color w:val="0E0E0E"/>
                <w:spacing w:val="3"/>
                <w:w w:val="105"/>
                <w:sz w:val="21"/>
              </w:rPr>
              <w:t> </w:t>
            </w:r>
            <w:r>
              <w:rPr>
                <w:color w:val="0E0E0E"/>
                <w:spacing w:val="-2"/>
                <w:w w:val="105"/>
                <w:sz w:val="21"/>
              </w:rPr>
              <w:t>model.</w:t>
            </w:r>
          </w:p>
        </w:tc>
        <w:tc>
          <w:tcPr>
            <w:tcW w:w="1976" w:type="dxa"/>
            <w:tcBorders>
              <w:left w:val="single" w:sz="2" w:space="0" w:color="000000"/>
            </w:tcBorders>
          </w:tcPr>
          <w:p>
            <w:pPr>
              <w:pStyle w:val="TableParagraph"/>
              <w:spacing w:line="240" w:lineRule="exact"/>
              <w:ind w:left="17" w:right="4"/>
              <w:jc w:val="center"/>
              <w:rPr>
                <w:sz w:val="21"/>
              </w:rPr>
            </w:pPr>
            <w:r>
              <w:rPr>
                <w:color w:val="0E0E0E"/>
                <w:spacing w:val="-10"/>
                <w:w w:val="105"/>
                <w:sz w:val="21"/>
              </w:rPr>
              <w:t>M</w:t>
            </w:r>
          </w:p>
        </w:tc>
      </w:tr>
      <w:tr>
        <w:trPr>
          <w:trHeight w:val="275" w:hRule="atLeast"/>
        </w:trPr>
        <w:tc>
          <w:tcPr>
            <w:tcW w:w="1096" w:type="dxa"/>
          </w:tcPr>
          <w:p>
            <w:pPr>
              <w:pStyle w:val="TableParagraph"/>
              <w:spacing w:line="238" w:lineRule="exact"/>
              <w:ind w:left="111"/>
              <w:rPr>
                <w:sz w:val="21"/>
              </w:rPr>
            </w:pPr>
            <w:r>
              <w:rPr>
                <w:color w:val="0E0E0E"/>
                <w:spacing w:val="-5"/>
                <w:w w:val="105"/>
                <w:sz w:val="21"/>
              </w:rPr>
              <w:t>FR6</w:t>
            </w:r>
          </w:p>
        </w:tc>
        <w:tc>
          <w:tcPr>
            <w:tcW w:w="6927" w:type="dxa"/>
            <w:tcBorders>
              <w:right w:val="single" w:sz="2" w:space="0" w:color="000000"/>
            </w:tcBorders>
          </w:tcPr>
          <w:p>
            <w:pPr>
              <w:pStyle w:val="TableParagraph"/>
              <w:spacing w:line="238" w:lineRule="exact"/>
              <w:ind w:left="108"/>
              <w:rPr>
                <w:sz w:val="21"/>
              </w:rPr>
            </w:pPr>
            <w:r>
              <w:rPr>
                <w:color w:val="0E0E0E"/>
                <w:w w:val="105"/>
                <w:sz w:val="21"/>
              </w:rPr>
              <w:t>The</w:t>
            </w:r>
            <w:r>
              <w:rPr>
                <w:color w:val="0E0E0E"/>
                <w:spacing w:val="-4"/>
                <w:w w:val="105"/>
                <w:sz w:val="21"/>
              </w:rPr>
              <w:t> </w:t>
            </w:r>
            <w:r>
              <w:rPr>
                <w:color w:val="0E0E0E"/>
                <w:w w:val="105"/>
                <w:sz w:val="21"/>
              </w:rPr>
              <w:t>app</w:t>
            </w:r>
            <w:r>
              <w:rPr>
                <w:color w:val="0E0E0E"/>
                <w:spacing w:val="-8"/>
                <w:w w:val="105"/>
                <w:sz w:val="21"/>
              </w:rPr>
              <w:t> </w:t>
            </w:r>
            <w:r>
              <w:rPr>
                <w:color w:val="0E0E0E"/>
                <w:w w:val="105"/>
                <w:sz w:val="21"/>
              </w:rPr>
              <w:t>must be</w:t>
            </w:r>
            <w:r>
              <w:rPr>
                <w:color w:val="0E0E0E"/>
                <w:spacing w:val="-6"/>
                <w:w w:val="105"/>
                <w:sz w:val="21"/>
              </w:rPr>
              <w:t> </w:t>
            </w:r>
            <w:r>
              <w:rPr>
                <w:color w:val="0E0E0E"/>
                <w:w w:val="105"/>
                <w:sz w:val="21"/>
              </w:rPr>
              <w:t>able</w:t>
            </w:r>
            <w:r>
              <w:rPr>
                <w:color w:val="0E0E0E"/>
                <w:spacing w:val="-4"/>
                <w:w w:val="105"/>
                <w:sz w:val="21"/>
              </w:rPr>
              <w:t> </w:t>
            </w:r>
            <w:r>
              <w:rPr>
                <w:color w:val="0E0E0E"/>
                <w:w w:val="105"/>
                <w:sz w:val="21"/>
              </w:rPr>
              <w:t>to</w:t>
            </w:r>
            <w:r>
              <w:rPr>
                <w:color w:val="0E0E0E"/>
                <w:spacing w:val="-8"/>
                <w:w w:val="105"/>
                <w:sz w:val="21"/>
              </w:rPr>
              <w:t> </w:t>
            </w:r>
            <w:r>
              <w:rPr>
                <w:color w:val="0E0E0E"/>
                <w:w w:val="105"/>
                <w:sz w:val="21"/>
              </w:rPr>
              <w:t>predict</w:t>
            </w:r>
            <w:r>
              <w:rPr>
                <w:color w:val="0E0E0E"/>
                <w:spacing w:val="4"/>
                <w:w w:val="105"/>
                <w:sz w:val="21"/>
              </w:rPr>
              <w:t> </w:t>
            </w:r>
            <w:r>
              <w:rPr>
                <w:color w:val="0E0E0E"/>
                <w:w w:val="105"/>
                <w:sz w:val="21"/>
              </w:rPr>
              <w:t>and</w:t>
            </w:r>
            <w:r>
              <w:rPr>
                <w:color w:val="0E0E0E"/>
                <w:spacing w:val="2"/>
                <w:w w:val="105"/>
                <w:sz w:val="21"/>
              </w:rPr>
              <w:t> </w:t>
            </w:r>
            <w:r>
              <w:rPr>
                <w:color w:val="0E0E0E"/>
                <w:w w:val="105"/>
                <w:sz w:val="21"/>
              </w:rPr>
              <w:t>display</w:t>
            </w:r>
            <w:r>
              <w:rPr>
                <w:color w:val="0E0E0E"/>
                <w:spacing w:val="8"/>
                <w:w w:val="105"/>
                <w:sz w:val="21"/>
              </w:rPr>
              <w:t> </w:t>
            </w:r>
            <w:r>
              <w:rPr>
                <w:color w:val="0E0E0E"/>
                <w:w w:val="105"/>
                <w:sz w:val="21"/>
              </w:rPr>
              <w:t>the</w:t>
            </w:r>
            <w:r>
              <w:rPr>
                <w:color w:val="0E0E0E"/>
                <w:spacing w:val="-12"/>
                <w:w w:val="105"/>
                <w:sz w:val="21"/>
              </w:rPr>
              <w:t> </w:t>
            </w:r>
            <w:r>
              <w:rPr>
                <w:color w:val="0E0E0E"/>
                <w:w w:val="105"/>
                <w:sz w:val="21"/>
              </w:rPr>
              <w:t>disease</w:t>
            </w:r>
            <w:r>
              <w:rPr>
                <w:color w:val="0E0E0E"/>
                <w:spacing w:val="3"/>
                <w:w w:val="105"/>
                <w:sz w:val="21"/>
              </w:rPr>
              <w:t> </w:t>
            </w:r>
            <w:r>
              <w:rPr>
                <w:color w:val="0E0E0E"/>
                <w:w w:val="105"/>
                <w:sz w:val="21"/>
              </w:rPr>
              <w:t>type</w:t>
            </w:r>
            <w:r>
              <w:rPr>
                <w:color w:val="0E0E0E"/>
                <w:spacing w:val="-5"/>
                <w:w w:val="105"/>
                <w:sz w:val="21"/>
              </w:rPr>
              <w:t> </w:t>
            </w:r>
            <w:r>
              <w:rPr>
                <w:color w:val="0E0E0E"/>
                <w:w w:val="105"/>
                <w:sz w:val="21"/>
              </w:rPr>
              <w:t>using</w:t>
            </w:r>
            <w:r>
              <w:rPr>
                <w:color w:val="0E0E0E"/>
                <w:spacing w:val="-2"/>
                <w:w w:val="105"/>
                <w:sz w:val="21"/>
              </w:rPr>
              <w:t> </w:t>
            </w:r>
            <w:r>
              <w:rPr>
                <w:color w:val="0E0E0E"/>
                <w:spacing w:val="-5"/>
                <w:w w:val="105"/>
                <w:sz w:val="21"/>
              </w:rPr>
              <w:t>ML.</w:t>
            </w:r>
          </w:p>
        </w:tc>
        <w:tc>
          <w:tcPr>
            <w:tcW w:w="1976" w:type="dxa"/>
            <w:tcBorders>
              <w:left w:val="single" w:sz="2" w:space="0" w:color="000000"/>
            </w:tcBorders>
          </w:tcPr>
          <w:p>
            <w:pPr>
              <w:pStyle w:val="TableParagraph"/>
              <w:spacing w:line="238" w:lineRule="exact"/>
              <w:ind w:left="17" w:right="4"/>
              <w:jc w:val="center"/>
              <w:rPr>
                <w:sz w:val="21"/>
              </w:rPr>
            </w:pPr>
            <w:r>
              <w:rPr>
                <w:color w:val="0E0E0E"/>
                <w:spacing w:val="-10"/>
                <w:w w:val="105"/>
                <w:sz w:val="21"/>
              </w:rPr>
              <w:t>M</w:t>
            </w:r>
          </w:p>
        </w:tc>
      </w:tr>
      <w:tr>
        <w:trPr>
          <w:trHeight w:val="275" w:hRule="atLeast"/>
        </w:trPr>
        <w:tc>
          <w:tcPr>
            <w:tcW w:w="1096" w:type="dxa"/>
          </w:tcPr>
          <w:p>
            <w:pPr>
              <w:pStyle w:val="TableParagraph"/>
              <w:spacing w:line="241" w:lineRule="exact"/>
              <w:ind w:left="111"/>
              <w:rPr>
                <w:sz w:val="21"/>
              </w:rPr>
            </w:pPr>
            <w:r>
              <w:rPr>
                <w:color w:val="0E0E0E"/>
                <w:spacing w:val="-5"/>
                <w:w w:val="105"/>
                <w:sz w:val="21"/>
              </w:rPr>
              <w:t>FR7</w:t>
            </w:r>
          </w:p>
        </w:tc>
        <w:tc>
          <w:tcPr>
            <w:tcW w:w="6927" w:type="dxa"/>
            <w:tcBorders>
              <w:right w:val="single" w:sz="2" w:space="0" w:color="000000"/>
            </w:tcBorders>
          </w:tcPr>
          <w:p>
            <w:pPr>
              <w:pStyle w:val="TableParagraph"/>
              <w:spacing w:line="241" w:lineRule="exact"/>
              <w:ind w:left="108"/>
              <w:rPr>
                <w:sz w:val="21"/>
              </w:rPr>
            </w:pPr>
            <w:r>
              <w:rPr>
                <w:color w:val="0E0E0E"/>
                <w:w w:val="105"/>
                <w:sz w:val="21"/>
              </w:rPr>
              <w:t>The</w:t>
            </w:r>
            <w:r>
              <w:rPr>
                <w:color w:val="0E0E0E"/>
                <w:spacing w:val="-1"/>
                <w:w w:val="105"/>
                <w:sz w:val="21"/>
              </w:rPr>
              <w:t> </w:t>
            </w:r>
            <w:r>
              <w:rPr>
                <w:color w:val="0E0E0E"/>
                <w:w w:val="105"/>
                <w:sz w:val="21"/>
              </w:rPr>
              <w:t>app</w:t>
            </w:r>
            <w:r>
              <w:rPr>
                <w:color w:val="0E0E0E"/>
                <w:spacing w:val="-4"/>
                <w:w w:val="105"/>
                <w:sz w:val="21"/>
              </w:rPr>
              <w:t> </w:t>
            </w:r>
            <w:r>
              <w:rPr>
                <w:color w:val="0E0E0E"/>
                <w:w w:val="105"/>
                <w:sz w:val="21"/>
              </w:rPr>
              <w:t>should</w:t>
            </w:r>
            <w:r>
              <w:rPr>
                <w:color w:val="0E0E0E"/>
                <w:spacing w:val="6"/>
                <w:w w:val="105"/>
                <w:sz w:val="21"/>
              </w:rPr>
              <w:t> </w:t>
            </w:r>
            <w:r>
              <w:rPr>
                <w:color w:val="0E0E0E"/>
                <w:w w:val="105"/>
                <w:sz w:val="21"/>
              </w:rPr>
              <w:t>be</w:t>
            </w:r>
            <w:r>
              <w:rPr>
                <w:color w:val="0E0E0E"/>
                <w:spacing w:val="-7"/>
                <w:w w:val="105"/>
                <w:sz w:val="21"/>
              </w:rPr>
              <w:t> </w:t>
            </w:r>
            <w:r>
              <w:rPr>
                <w:color w:val="0E0E0E"/>
                <w:w w:val="105"/>
                <w:sz w:val="21"/>
              </w:rPr>
              <w:t>able to</w:t>
            </w:r>
            <w:r>
              <w:rPr>
                <w:color w:val="0E0E0E"/>
                <w:spacing w:val="-8"/>
                <w:w w:val="105"/>
                <w:sz w:val="21"/>
              </w:rPr>
              <w:t> </w:t>
            </w:r>
            <w:r>
              <w:rPr>
                <w:color w:val="0E0E0E"/>
                <w:w w:val="105"/>
                <w:sz w:val="21"/>
              </w:rPr>
              <w:t>show a</w:t>
            </w:r>
            <w:r>
              <w:rPr>
                <w:color w:val="0E0E0E"/>
                <w:spacing w:val="-8"/>
                <w:w w:val="105"/>
                <w:sz w:val="21"/>
              </w:rPr>
              <w:t> </w:t>
            </w:r>
            <w:r>
              <w:rPr>
                <w:color w:val="0E0E0E"/>
                <w:w w:val="105"/>
                <w:sz w:val="21"/>
              </w:rPr>
              <w:t>description</w:t>
            </w:r>
            <w:r>
              <w:rPr>
                <w:color w:val="0E0E0E"/>
                <w:spacing w:val="10"/>
                <w:w w:val="105"/>
                <w:sz w:val="21"/>
              </w:rPr>
              <w:t> </w:t>
            </w:r>
            <w:r>
              <w:rPr>
                <w:color w:val="0E0E0E"/>
                <w:w w:val="105"/>
                <w:sz w:val="21"/>
              </w:rPr>
              <w:t>of</w:t>
            </w:r>
            <w:r>
              <w:rPr>
                <w:color w:val="0E0E0E"/>
                <w:spacing w:val="-7"/>
                <w:w w:val="105"/>
                <w:sz w:val="21"/>
              </w:rPr>
              <w:t> </w:t>
            </w:r>
            <w:r>
              <w:rPr>
                <w:color w:val="0E0E0E"/>
                <w:w w:val="105"/>
                <w:sz w:val="21"/>
              </w:rPr>
              <w:t>the</w:t>
            </w:r>
            <w:r>
              <w:rPr>
                <w:color w:val="0E0E0E"/>
                <w:spacing w:val="-2"/>
                <w:w w:val="105"/>
                <w:sz w:val="21"/>
              </w:rPr>
              <w:t> </w:t>
            </w:r>
            <w:r>
              <w:rPr>
                <w:color w:val="0E0E0E"/>
                <w:w w:val="105"/>
                <w:sz w:val="21"/>
              </w:rPr>
              <w:t>predicted</w:t>
            </w:r>
            <w:r>
              <w:rPr>
                <w:color w:val="0E0E0E"/>
                <w:spacing w:val="-2"/>
                <w:w w:val="105"/>
                <w:sz w:val="21"/>
              </w:rPr>
              <w:t> disease.</w:t>
            </w:r>
          </w:p>
        </w:tc>
        <w:tc>
          <w:tcPr>
            <w:tcW w:w="1976" w:type="dxa"/>
            <w:tcBorders>
              <w:left w:val="single" w:sz="2" w:space="0" w:color="000000"/>
            </w:tcBorders>
          </w:tcPr>
          <w:p>
            <w:pPr>
              <w:pStyle w:val="TableParagraph"/>
              <w:spacing w:line="256" w:lineRule="exact"/>
              <w:ind w:left="17" w:right="2"/>
              <w:jc w:val="center"/>
              <w:rPr>
                <w:sz w:val="31"/>
              </w:rPr>
            </w:pPr>
            <w:r>
              <w:rPr>
                <w:color w:val="0E0E0E"/>
                <w:spacing w:val="-10"/>
                <w:w w:val="105"/>
                <w:sz w:val="31"/>
              </w:rPr>
              <w:t>s</w:t>
            </w:r>
          </w:p>
        </w:tc>
      </w:tr>
      <w:tr>
        <w:trPr>
          <w:trHeight w:val="505" w:hRule="atLeast"/>
        </w:trPr>
        <w:tc>
          <w:tcPr>
            <w:tcW w:w="1096" w:type="dxa"/>
          </w:tcPr>
          <w:p>
            <w:pPr>
              <w:pStyle w:val="TableParagraph"/>
              <w:spacing w:before="112"/>
              <w:ind w:left="111"/>
              <w:rPr>
                <w:sz w:val="21"/>
              </w:rPr>
            </w:pPr>
            <w:r>
              <w:rPr>
                <w:color w:val="0E0E0E"/>
                <w:spacing w:val="-5"/>
                <w:w w:val="105"/>
                <w:sz w:val="21"/>
              </w:rPr>
              <w:t>FR8</w:t>
            </w:r>
          </w:p>
        </w:tc>
        <w:tc>
          <w:tcPr>
            <w:tcW w:w="6927" w:type="dxa"/>
            <w:tcBorders>
              <w:right w:val="single" w:sz="2" w:space="0" w:color="000000"/>
            </w:tcBorders>
          </w:tcPr>
          <w:p>
            <w:pPr>
              <w:pStyle w:val="TableParagraph"/>
              <w:spacing w:line="247" w:lineRule="auto"/>
              <w:ind w:left="113" w:right="212" w:hanging="5"/>
              <w:rPr>
                <w:sz w:val="21"/>
              </w:rPr>
            </w:pPr>
            <w:r>
              <w:rPr>
                <w:color w:val="0E0E0E"/>
                <w:w w:val="105"/>
                <w:sz w:val="21"/>
              </w:rPr>
              <w:t>The</w:t>
            </w:r>
            <w:r>
              <w:rPr>
                <w:color w:val="0E0E0E"/>
                <w:spacing w:val="-4"/>
                <w:w w:val="105"/>
                <w:sz w:val="21"/>
              </w:rPr>
              <w:t> </w:t>
            </w:r>
            <w:r>
              <w:rPr>
                <w:color w:val="0E0E0E"/>
                <w:w w:val="105"/>
                <w:sz w:val="21"/>
              </w:rPr>
              <w:t>app</w:t>
            </w:r>
            <w:r>
              <w:rPr>
                <w:color w:val="0E0E0E"/>
                <w:spacing w:val="-9"/>
                <w:w w:val="105"/>
                <w:sz w:val="21"/>
              </w:rPr>
              <w:t> </w:t>
            </w:r>
            <w:r>
              <w:rPr>
                <w:color w:val="0E0E0E"/>
                <w:w w:val="105"/>
                <w:sz w:val="21"/>
              </w:rPr>
              <w:t>could let</w:t>
            </w:r>
            <w:r>
              <w:rPr>
                <w:color w:val="0E0E0E"/>
                <w:spacing w:val="-4"/>
                <w:w w:val="105"/>
                <w:sz w:val="21"/>
              </w:rPr>
              <w:t> </w:t>
            </w:r>
            <w:r>
              <w:rPr>
                <w:color w:val="0E0E0E"/>
                <w:w w:val="105"/>
                <w:sz w:val="21"/>
              </w:rPr>
              <w:t>the</w:t>
            </w:r>
            <w:r>
              <w:rPr>
                <w:color w:val="0E0E0E"/>
                <w:spacing w:val="-7"/>
                <w:w w:val="105"/>
                <w:sz w:val="21"/>
              </w:rPr>
              <w:t> </w:t>
            </w:r>
            <w:r>
              <w:rPr>
                <w:color w:val="0E0E0E"/>
                <w:w w:val="105"/>
                <w:sz w:val="21"/>
              </w:rPr>
              <w:t>user</w:t>
            </w:r>
            <w:r>
              <w:rPr>
                <w:color w:val="0E0E0E"/>
                <w:spacing w:val="-5"/>
                <w:w w:val="105"/>
                <w:sz w:val="21"/>
              </w:rPr>
              <w:t> </w:t>
            </w:r>
            <w:r>
              <w:rPr>
                <w:color w:val="0E0E0E"/>
                <w:w w:val="105"/>
                <w:sz w:val="21"/>
              </w:rPr>
              <w:t>input</w:t>
            </w:r>
            <w:r>
              <w:rPr>
                <w:color w:val="0E0E0E"/>
                <w:spacing w:val="-1"/>
                <w:w w:val="105"/>
                <w:sz w:val="21"/>
              </w:rPr>
              <w:t> </w:t>
            </w:r>
            <w:r>
              <w:rPr>
                <w:color w:val="0E0E0E"/>
                <w:w w:val="105"/>
                <w:sz w:val="21"/>
              </w:rPr>
              <w:t>the</w:t>
            </w:r>
            <w:r>
              <w:rPr>
                <w:color w:val="0E0E0E"/>
                <w:spacing w:val="-4"/>
                <w:w w:val="105"/>
                <w:sz w:val="21"/>
              </w:rPr>
              <w:t> </w:t>
            </w:r>
            <w:r>
              <w:rPr>
                <w:color w:val="0E0E0E"/>
                <w:w w:val="105"/>
                <w:sz w:val="21"/>
              </w:rPr>
              <w:t>location</w:t>
            </w:r>
            <w:r>
              <w:rPr>
                <w:color w:val="0E0E0E"/>
                <w:spacing w:val="-3"/>
                <w:w w:val="105"/>
                <w:sz w:val="21"/>
              </w:rPr>
              <w:t> </w:t>
            </w:r>
            <w:r>
              <w:rPr>
                <w:color w:val="0E0E0E"/>
                <w:w w:val="105"/>
                <w:sz w:val="21"/>
              </w:rPr>
              <w:t>or</w:t>
            </w:r>
            <w:r>
              <w:rPr>
                <w:color w:val="0E0E0E"/>
                <w:spacing w:val="-8"/>
                <w:w w:val="105"/>
                <w:sz w:val="21"/>
              </w:rPr>
              <w:t> </w:t>
            </w:r>
            <w:r>
              <w:rPr>
                <w:color w:val="0E0E0E"/>
                <w:w w:val="105"/>
                <w:sz w:val="21"/>
              </w:rPr>
              <w:t>get</w:t>
            </w:r>
            <w:r>
              <w:rPr>
                <w:color w:val="0E0E0E"/>
                <w:spacing w:val="-3"/>
                <w:w w:val="105"/>
                <w:sz w:val="21"/>
              </w:rPr>
              <w:t> </w:t>
            </w:r>
            <w:r>
              <w:rPr>
                <w:color w:val="0E0E0E"/>
                <w:w w:val="105"/>
                <w:sz w:val="21"/>
              </w:rPr>
              <w:t>the</w:t>
            </w:r>
            <w:r>
              <w:rPr>
                <w:color w:val="0E0E0E"/>
                <w:spacing w:val="-3"/>
                <w:w w:val="105"/>
                <w:sz w:val="21"/>
              </w:rPr>
              <w:t> </w:t>
            </w:r>
            <w:r>
              <w:rPr>
                <w:color w:val="0E0E0E"/>
                <w:w w:val="105"/>
                <w:sz w:val="21"/>
              </w:rPr>
              <w:t>live location</w:t>
            </w:r>
            <w:r>
              <w:rPr>
                <w:color w:val="0E0E0E"/>
                <w:spacing w:val="-4"/>
                <w:w w:val="105"/>
                <w:sz w:val="21"/>
              </w:rPr>
              <w:t> </w:t>
            </w:r>
            <w:r>
              <w:rPr>
                <w:color w:val="0E0E0E"/>
                <w:w w:val="105"/>
                <w:sz w:val="21"/>
              </w:rPr>
              <w:t>from the user's mobile when a disease has been found.</w:t>
            </w:r>
          </w:p>
        </w:tc>
        <w:tc>
          <w:tcPr>
            <w:tcW w:w="1976" w:type="dxa"/>
            <w:tcBorders>
              <w:left w:val="single" w:sz="2" w:space="0" w:color="000000"/>
            </w:tcBorders>
          </w:tcPr>
          <w:p>
            <w:pPr>
              <w:pStyle w:val="TableParagraph"/>
              <w:spacing w:before="117"/>
              <w:ind w:left="17" w:right="3"/>
              <w:jc w:val="center"/>
              <w:rPr>
                <w:sz w:val="21"/>
              </w:rPr>
            </w:pPr>
            <w:r>
              <w:rPr>
                <w:color w:val="0E0E0E"/>
                <w:spacing w:val="-10"/>
                <w:w w:val="105"/>
                <w:sz w:val="21"/>
              </w:rPr>
              <w:t>C</w:t>
            </w:r>
          </w:p>
        </w:tc>
      </w:tr>
      <w:tr>
        <w:trPr>
          <w:trHeight w:val="505" w:hRule="atLeast"/>
        </w:trPr>
        <w:tc>
          <w:tcPr>
            <w:tcW w:w="1096" w:type="dxa"/>
          </w:tcPr>
          <w:p>
            <w:pPr>
              <w:pStyle w:val="TableParagraph"/>
              <w:spacing w:before="115"/>
              <w:ind w:left="111"/>
              <w:rPr>
                <w:sz w:val="21"/>
              </w:rPr>
            </w:pPr>
            <w:r>
              <w:rPr>
                <w:color w:val="0E0E0E"/>
                <w:spacing w:val="-5"/>
                <w:w w:val="105"/>
                <w:sz w:val="21"/>
              </w:rPr>
              <w:t>FR9</w:t>
            </w:r>
          </w:p>
        </w:tc>
        <w:tc>
          <w:tcPr>
            <w:tcW w:w="6927" w:type="dxa"/>
            <w:tcBorders>
              <w:right w:val="single" w:sz="2" w:space="0" w:color="000000"/>
            </w:tcBorders>
          </w:tcPr>
          <w:p>
            <w:pPr>
              <w:pStyle w:val="TableParagraph"/>
              <w:spacing w:line="227" w:lineRule="exact"/>
              <w:ind w:left="108"/>
              <w:rPr>
                <w:sz w:val="21"/>
              </w:rPr>
            </w:pPr>
            <w:r>
              <w:rPr>
                <w:color w:val="0E0E0E"/>
                <w:w w:val="105"/>
                <w:sz w:val="21"/>
              </w:rPr>
              <w:t>The</w:t>
            </w:r>
            <w:r>
              <w:rPr>
                <w:color w:val="0E0E0E"/>
                <w:spacing w:val="-4"/>
                <w:w w:val="105"/>
                <w:sz w:val="21"/>
              </w:rPr>
              <w:t> </w:t>
            </w:r>
            <w:r>
              <w:rPr>
                <w:color w:val="0E0E0E"/>
                <w:w w:val="105"/>
                <w:sz w:val="21"/>
              </w:rPr>
              <w:t>app</w:t>
            </w:r>
            <w:r>
              <w:rPr>
                <w:color w:val="0E0E0E"/>
                <w:spacing w:val="-9"/>
                <w:w w:val="105"/>
                <w:sz w:val="21"/>
              </w:rPr>
              <w:t> </w:t>
            </w:r>
            <w:r>
              <w:rPr>
                <w:color w:val="0E0E0E"/>
                <w:w w:val="105"/>
                <w:sz w:val="21"/>
              </w:rPr>
              <w:t>could</w:t>
            </w:r>
            <w:r>
              <w:rPr>
                <w:color w:val="0E0E0E"/>
                <w:spacing w:val="3"/>
                <w:w w:val="105"/>
                <w:sz w:val="21"/>
              </w:rPr>
              <w:t> </w:t>
            </w:r>
            <w:r>
              <w:rPr>
                <w:color w:val="0E0E0E"/>
                <w:w w:val="105"/>
                <w:sz w:val="21"/>
              </w:rPr>
              <w:t>display</w:t>
            </w:r>
            <w:r>
              <w:rPr>
                <w:color w:val="0E0E0E"/>
                <w:spacing w:val="1"/>
                <w:w w:val="105"/>
                <w:sz w:val="21"/>
              </w:rPr>
              <w:t> </w:t>
            </w:r>
            <w:r>
              <w:rPr>
                <w:color w:val="0E0E0E"/>
                <w:w w:val="105"/>
                <w:sz w:val="21"/>
              </w:rPr>
              <w:t>a</w:t>
            </w:r>
            <w:r>
              <w:rPr>
                <w:color w:val="0E0E0E"/>
                <w:spacing w:val="-13"/>
                <w:w w:val="105"/>
                <w:sz w:val="21"/>
              </w:rPr>
              <w:t> </w:t>
            </w:r>
            <w:r>
              <w:rPr>
                <w:color w:val="0E0E0E"/>
                <w:w w:val="105"/>
                <w:sz w:val="21"/>
              </w:rPr>
              <w:t>map</w:t>
            </w:r>
            <w:r>
              <w:rPr>
                <w:color w:val="0E0E0E"/>
                <w:spacing w:val="-3"/>
                <w:w w:val="105"/>
                <w:sz w:val="21"/>
              </w:rPr>
              <w:t> </w:t>
            </w:r>
            <w:r>
              <w:rPr>
                <w:color w:val="0E0E0E"/>
                <w:w w:val="105"/>
                <w:sz w:val="21"/>
              </w:rPr>
              <w:t>with</w:t>
            </w:r>
            <w:r>
              <w:rPr>
                <w:color w:val="0E0E0E"/>
                <w:spacing w:val="-5"/>
                <w:w w:val="105"/>
                <w:sz w:val="21"/>
              </w:rPr>
              <w:t> </w:t>
            </w:r>
            <w:r>
              <w:rPr>
                <w:color w:val="0E0E0E"/>
                <w:w w:val="105"/>
                <w:sz w:val="21"/>
              </w:rPr>
              <w:t>all</w:t>
            </w:r>
            <w:r>
              <w:rPr>
                <w:color w:val="0E0E0E"/>
                <w:spacing w:val="-4"/>
                <w:w w:val="105"/>
                <w:sz w:val="21"/>
              </w:rPr>
              <w:t> </w:t>
            </w:r>
            <w:r>
              <w:rPr>
                <w:color w:val="0E0E0E"/>
                <w:w w:val="105"/>
                <w:sz w:val="21"/>
              </w:rPr>
              <w:t>the</w:t>
            </w:r>
            <w:r>
              <w:rPr>
                <w:color w:val="0E0E0E"/>
                <w:spacing w:val="-3"/>
                <w:w w:val="105"/>
                <w:sz w:val="21"/>
              </w:rPr>
              <w:t> </w:t>
            </w:r>
            <w:r>
              <w:rPr>
                <w:color w:val="0E0E0E"/>
                <w:w w:val="105"/>
                <w:sz w:val="21"/>
              </w:rPr>
              <w:t>locations</w:t>
            </w:r>
            <w:r>
              <w:rPr>
                <w:color w:val="0E0E0E"/>
                <w:spacing w:val="5"/>
                <w:w w:val="105"/>
                <w:sz w:val="21"/>
              </w:rPr>
              <w:t> </w:t>
            </w:r>
            <w:r>
              <w:rPr>
                <w:color w:val="0E0E0E"/>
                <w:w w:val="105"/>
                <w:sz w:val="21"/>
              </w:rPr>
              <w:t>where</w:t>
            </w:r>
            <w:r>
              <w:rPr>
                <w:color w:val="0E0E0E"/>
                <w:spacing w:val="-1"/>
                <w:w w:val="105"/>
                <w:sz w:val="21"/>
              </w:rPr>
              <w:t> </w:t>
            </w:r>
            <w:r>
              <w:rPr>
                <w:color w:val="0E0E0E"/>
                <w:w w:val="105"/>
                <w:sz w:val="21"/>
              </w:rPr>
              <w:t>diseases</w:t>
            </w:r>
            <w:r>
              <w:rPr>
                <w:color w:val="0E0E0E"/>
                <w:spacing w:val="-1"/>
                <w:w w:val="105"/>
                <w:sz w:val="21"/>
              </w:rPr>
              <w:t> </w:t>
            </w:r>
            <w:r>
              <w:rPr>
                <w:color w:val="0E0E0E"/>
                <w:spacing w:val="-4"/>
                <w:w w:val="105"/>
                <w:sz w:val="21"/>
              </w:rPr>
              <w:t>have</w:t>
            </w:r>
          </w:p>
          <w:p>
            <w:pPr>
              <w:pStyle w:val="TableParagraph"/>
              <w:spacing w:before="13"/>
              <w:ind w:left="110"/>
              <w:rPr>
                <w:sz w:val="21"/>
              </w:rPr>
            </w:pPr>
            <w:r>
              <w:rPr>
                <w:color w:val="0E0E0E"/>
                <w:w w:val="105"/>
                <w:sz w:val="21"/>
              </w:rPr>
              <w:t>been</w:t>
            </w:r>
            <w:r>
              <w:rPr>
                <w:color w:val="0E0E0E"/>
                <w:spacing w:val="-6"/>
                <w:w w:val="105"/>
                <w:sz w:val="21"/>
              </w:rPr>
              <w:t> </w:t>
            </w:r>
            <w:r>
              <w:rPr>
                <w:color w:val="0E0E0E"/>
                <w:w w:val="105"/>
                <w:sz w:val="21"/>
              </w:rPr>
              <w:t>found.</w:t>
            </w:r>
            <w:r>
              <w:rPr>
                <w:color w:val="0E0E0E"/>
                <w:spacing w:val="-2"/>
                <w:w w:val="105"/>
                <w:sz w:val="21"/>
              </w:rPr>
              <w:t> </w:t>
            </w:r>
            <w:r>
              <w:rPr>
                <w:color w:val="0E0E0E"/>
                <w:w w:val="105"/>
                <w:sz w:val="21"/>
              </w:rPr>
              <w:t>(Using</w:t>
            </w:r>
            <w:r>
              <w:rPr>
                <w:color w:val="0E0E0E"/>
                <w:spacing w:val="3"/>
                <w:w w:val="105"/>
                <w:sz w:val="21"/>
              </w:rPr>
              <w:t> </w:t>
            </w:r>
            <w:r>
              <w:rPr>
                <w:color w:val="0E0E0E"/>
                <w:w w:val="105"/>
                <w:sz w:val="21"/>
              </w:rPr>
              <w:t>the</w:t>
            </w:r>
            <w:r>
              <w:rPr>
                <w:color w:val="0E0E0E"/>
                <w:spacing w:val="-1"/>
                <w:w w:val="105"/>
                <w:sz w:val="21"/>
              </w:rPr>
              <w:t> </w:t>
            </w:r>
            <w:r>
              <w:rPr>
                <w:color w:val="0E0E0E"/>
                <w:w w:val="105"/>
                <w:sz w:val="21"/>
              </w:rPr>
              <w:t>data</w:t>
            </w:r>
            <w:r>
              <w:rPr>
                <w:color w:val="0E0E0E"/>
                <w:spacing w:val="-3"/>
                <w:w w:val="105"/>
                <w:sz w:val="21"/>
              </w:rPr>
              <w:t> </w:t>
            </w:r>
            <w:r>
              <w:rPr>
                <w:color w:val="0E0E0E"/>
                <w:w w:val="105"/>
                <w:sz w:val="21"/>
              </w:rPr>
              <w:t>collected</w:t>
            </w:r>
            <w:r>
              <w:rPr>
                <w:color w:val="0E0E0E"/>
                <w:spacing w:val="8"/>
                <w:w w:val="105"/>
                <w:sz w:val="21"/>
              </w:rPr>
              <w:t> </w:t>
            </w:r>
            <w:r>
              <w:rPr>
                <w:color w:val="0E0E0E"/>
                <w:w w:val="105"/>
                <w:sz w:val="21"/>
              </w:rPr>
              <w:t>by</w:t>
            </w:r>
            <w:r>
              <w:rPr>
                <w:color w:val="0E0E0E"/>
                <w:spacing w:val="-6"/>
                <w:w w:val="105"/>
                <w:sz w:val="21"/>
              </w:rPr>
              <w:t> </w:t>
            </w:r>
            <w:r>
              <w:rPr>
                <w:color w:val="0E0E0E"/>
                <w:w w:val="105"/>
                <w:sz w:val="21"/>
              </w:rPr>
              <w:t>all</w:t>
            </w:r>
            <w:r>
              <w:rPr>
                <w:color w:val="0E0E0E"/>
                <w:spacing w:val="4"/>
                <w:w w:val="105"/>
                <w:sz w:val="21"/>
              </w:rPr>
              <w:t> </w:t>
            </w:r>
            <w:r>
              <w:rPr>
                <w:color w:val="0E0E0E"/>
                <w:spacing w:val="-2"/>
                <w:w w:val="105"/>
                <w:sz w:val="21"/>
              </w:rPr>
              <w:t>users)</w:t>
            </w:r>
          </w:p>
        </w:tc>
        <w:tc>
          <w:tcPr>
            <w:tcW w:w="1976" w:type="dxa"/>
            <w:tcBorders>
              <w:left w:val="single" w:sz="2" w:space="0" w:color="000000"/>
            </w:tcBorders>
          </w:tcPr>
          <w:p>
            <w:pPr>
              <w:pStyle w:val="TableParagraph"/>
              <w:spacing w:before="115"/>
              <w:ind w:left="17" w:right="3"/>
              <w:jc w:val="center"/>
              <w:rPr>
                <w:sz w:val="21"/>
              </w:rPr>
            </w:pPr>
            <w:r>
              <w:rPr>
                <w:color w:val="0E0E0E"/>
                <w:spacing w:val="-10"/>
                <w:w w:val="105"/>
                <w:sz w:val="21"/>
              </w:rPr>
              <w:t>C</w:t>
            </w:r>
          </w:p>
        </w:tc>
      </w:tr>
      <w:tr>
        <w:trPr>
          <w:trHeight w:val="278" w:hRule="atLeast"/>
        </w:trPr>
        <w:tc>
          <w:tcPr>
            <w:tcW w:w="1096" w:type="dxa"/>
          </w:tcPr>
          <w:p>
            <w:pPr>
              <w:pStyle w:val="TableParagraph"/>
              <w:spacing w:before="3"/>
              <w:ind w:left="111"/>
              <w:rPr>
                <w:sz w:val="21"/>
              </w:rPr>
            </w:pPr>
            <w:r>
              <w:rPr>
                <w:color w:val="0E0E0E"/>
                <w:spacing w:val="-4"/>
                <w:sz w:val="21"/>
              </w:rPr>
              <w:t>FRIO</w:t>
            </w:r>
          </w:p>
        </w:tc>
        <w:tc>
          <w:tcPr>
            <w:tcW w:w="6927" w:type="dxa"/>
            <w:tcBorders>
              <w:right w:val="single" w:sz="2" w:space="0" w:color="000000"/>
            </w:tcBorders>
          </w:tcPr>
          <w:p>
            <w:pPr>
              <w:pStyle w:val="TableParagraph"/>
              <w:spacing w:line="240" w:lineRule="exact"/>
              <w:ind w:left="108"/>
              <w:rPr>
                <w:sz w:val="21"/>
              </w:rPr>
            </w:pPr>
            <w:r>
              <w:rPr>
                <w:color w:val="0E0E0E"/>
                <w:w w:val="105"/>
                <w:sz w:val="21"/>
              </w:rPr>
              <w:t>The</w:t>
            </w:r>
            <w:r>
              <w:rPr>
                <w:color w:val="0E0E0E"/>
                <w:spacing w:val="-3"/>
                <w:w w:val="105"/>
                <w:sz w:val="21"/>
              </w:rPr>
              <w:t> </w:t>
            </w:r>
            <w:r>
              <w:rPr>
                <w:color w:val="0E0E0E"/>
                <w:w w:val="105"/>
                <w:sz w:val="21"/>
              </w:rPr>
              <w:t>app</w:t>
            </w:r>
            <w:r>
              <w:rPr>
                <w:color w:val="0E0E0E"/>
                <w:spacing w:val="-8"/>
                <w:w w:val="105"/>
                <w:sz w:val="21"/>
              </w:rPr>
              <w:t> </w:t>
            </w:r>
            <w:r>
              <w:rPr>
                <w:color w:val="0E0E0E"/>
                <w:w w:val="105"/>
                <w:sz w:val="21"/>
              </w:rPr>
              <w:t>could</w:t>
            </w:r>
            <w:r>
              <w:rPr>
                <w:color w:val="0E0E0E"/>
                <w:spacing w:val="-4"/>
                <w:w w:val="105"/>
                <w:sz w:val="21"/>
              </w:rPr>
              <w:t> </w:t>
            </w:r>
            <w:r>
              <w:rPr>
                <w:color w:val="0E0E0E"/>
                <w:w w:val="105"/>
                <w:sz w:val="21"/>
              </w:rPr>
              <w:t>display</w:t>
            </w:r>
            <w:r>
              <w:rPr>
                <w:color w:val="0E0E0E"/>
                <w:spacing w:val="2"/>
                <w:w w:val="105"/>
                <w:sz w:val="21"/>
              </w:rPr>
              <w:t> </w:t>
            </w:r>
            <w:r>
              <w:rPr>
                <w:color w:val="0E0E0E"/>
                <w:w w:val="105"/>
                <w:sz w:val="21"/>
              </w:rPr>
              <w:t>the</w:t>
            </w:r>
            <w:r>
              <w:rPr>
                <w:color w:val="0E0E0E"/>
                <w:spacing w:val="-6"/>
                <w:w w:val="105"/>
                <w:sz w:val="21"/>
              </w:rPr>
              <w:t> </w:t>
            </w:r>
            <w:r>
              <w:rPr>
                <w:color w:val="0E0E0E"/>
                <w:w w:val="105"/>
                <w:sz w:val="21"/>
              </w:rPr>
              <w:t>disease</w:t>
            </w:r>
            <w:r>
              <w:rPr>
                <w:color w:val="0E0E0E"/>
                <w:spacing w:val="3"/>
                <w:w w:val="105"/>
                <w:sz w:val="21"/>
              </w:rPr>
              <w:t> </w:t>
            </w:r>
            <w:r>
              <w:rPr>
                <w:color w:val="0E0E0E"/>
                <w:w w:val="105"/>
                <w:sz w:val="21"/>
              </w:rPr>
              <w:t>detection</w:t>
            </w:r>
            <w:r>
              <w:rPr>
                <w:color w:val="0E0E0E"/>
                <w:spacing w:val="4"/>
                <w:w w:val="105"/>
                <w:sz w:val="21"/>
              </w:rPr>
              <w:t> </w:t>
            </w:r>
            <w:r>
              <w:rPr>
                <w:color w:val="0E0E0E"/>
                <w:w w:val="105"/>
                <w:sz w:val="21"/>
              </w:rPr>
              <w:t>history</w:t>
            </w:r>
            <w:r>
              <w:rPr>
                <w:color w:val="0E0E0E"/>
                <w:spacing w:val="2"/>
                <w:w w:val="105"/>
                <w:sz w:val="21"/>
              </w:rPr>
              <w:t> </w:t>
            </w:r>
            <w:r>
              <w:rPr>
                <w:color w:val="0E0E0E"/>
                <w:w w:val="105"/>
                <w:sz w:val="21"/>
              </w:rPr>
              <w:t>of</w:t>
            </w:r>
            <w:r>
              <w:rPr>
                <w:color w:val="0E0E0E"/>
                <w:spacing w:val="-5"/>
                <w:w w:val="105"/>
                <w:sz w:val="21"/>
              </w:rPr>
              <w:t> </w:t>
            </w:r>
            <w:r>
              <w:rPr>
                <w:color w:val="0E0E0E"/>
                <w:w w:val="105"/>
                <w:sz w:val="21"/>
              </w:rPr>
              <w:t>the</w:t>
            </w:r>
            <w:r>
              <w:rPr>
                <w:color w:val="0E0E0E"/>
                <w:spacing w:val="4"/>
                <w:w w:val="105"/>
                <w:sz w:val="21"/>
              </w:rPr>
              <w:t> </w:t>
            </w:r>
            <w:r>
              <w:rPr>
                <w:color w:val="0E0E0E"/>
                <w:spacing w:val="-2"/>
                <w:w w:val="105"/>
                <w:sz w:val="21"/>
              </w:rPr>
              <w:t>user.</w:t>
            </w:r>
          </w:p>
        </w:tc>
        <w:tc>
          <w:tcPr>
            <w:tcW w:w="1976" w:type="dxa"/>
            <w:tcBorders>
              <w:left w:val="single" w:sz="2" w:space="0" w:color="000000"/>
            </w:tcBorders>
          </w:tcPr>
          <w:p>
            <w:pPr>
              <w:pStyle w:val="TableParagraph"/>
              <w:spacing w:before="3"/>
              <w:ind w:left="17" w:right="3"/>
              <w:jc w:val="center"/>
              <w:rPr>
                <w:sz w:val="21"/>
              </w:rPr>
            </w:pPr>
            <w:r>
              <w:rPr>
                <w:color w:val="0E0E0E"/>
                <w:spacing w:val="-10"/>
                <w:w w:val="105"/>
                <w:sz w:val="21"/>
              </w:rPr>
              <w:t>C</w:t>
            </w:r>
          </w:p>
        </w:tc>
      </w:tr>
      <w:tr>
        <w:trPr>
          <w:trHeight w:val="505" w:hRule="atLeast"/>
        </w:trPr>
        <w:tc>
          <w:tcPr>
            <w:tcW w:w="1096" w:type="dxa"/>
          </w:tcPr>
          <w:p>
            <w:pPr>
              <w:pStyle w:val="TableParagraph"/>
              <w:spacing w:before="114"/>
              <w:ind w:left="111"/>
              <w:rPr>
                <w:sz w:val="21"/>
              </w:rPr>
            </w:pPr>
            <w:r>
              <w:rPr>
                <w:color w:val="0E0E0E"/>
                <w:spacing w:val="-4"/>
                <w:w w:val="125"/>
                <w:sz w:val="21"/>
              </w:rPr>
              <w:t>FRll</w:t>
            </w:r>
          </w:p>
        </w:tc>
        <w:tc>
          <w:tcPr>
            <w:tcW w:w="6927" w:type="dxa"/>
            <w:tcBorders>
              <w:right w:val="single" w:sz="2" w:space="0" w:color="000000"/>
            </w:tcBorders>
          </w:tcPr>
          <w:p>
            <w:pPr>
              <w:pStyle w:val="TableParagraph"/>
              <w:spacing w:line="231" w:lineRule="exact"/>
              <w:ind w:left="108"/>
              <w:rPr>
                <w:sz w:val="21"/>
              </w:rPr>
            </w:pPr>
            <w:r>
              <w:rPr>
                <w:color w:val="0E0E0E"/>
                <w:w w:val="105"/>
                <w:sz w:val="21"/>
              </w:rPr>
              <w:t>The</w:t>
            </w:r>
            <w:r>
              <w:rPr>
                <w:color w:val="0E0E0E"/>
                <w:spacing w:val="-4"/>
                <w:w w:val="105"/>
                <w:sz w:val="21"/>
              </w:rPr>
              <w:t> </w:t>
            </w:r>
            <w:r>
              <w:rPr>
                <w:color w:val="0E0E0E"/>
                <w:w w:val="105"/>
                <w:sz w:val="21"/>
              </w:rPr>
              <w:t>user</w:t>
            </w:r>
            <w:r>
              <w:rPr>
                <w:color w:val="0E0E0E"/>
                <w:spacing w:val="-6"/>
                <w:w w:val="105"/>
                <w:sz w:val="21"/>
              </w:rPr>
              <w:t> </w:t>
            </w:r>
            <w:r>
              <w:rPr>
                <w:color w:val="0E0E0E"/>
                <w:w w:val="105"/>
                <w:sz w:val="21"/>
              </w:rPr>
              <w:t>could be</w:t>
            </w:r>
            <w:r>
              <w:rPr>
                <w:color w:val="0E0E0E"/>
                <w:spacing w:val="-3"/>
                <w:w w:val="105"/>
                <w:sz w:val="21"/>
              </w:rPr>
              <w:t> </w:t>
            </w:r>
            <w:r>
              <w:rPr>
                <w:color w:val="0E0E0E"/>
                <w:w w:val="105"/>
                <w:sz w:val="21"/>
              </w:rPr>
              <w:t>able to</w:t>
            </w:r>
            <w:r>
              <w:rPr>
                <w:color w:val="0E0E0E"/>
                <w:spacing w:val="-5"/>
                <w:w w:val="105"/>
                <w:sz w:val="21"/>
              </w:rPr>
              <w:t> </w:t>
            </w:r>
            <w:r>
              <w:rPr>
                <w:color w:val="0E0E0E"/>
                <w:w w:val="105"/>
                <w:sz w:val="21"/>
              </w:rPr>
              <w:t>export</w:t>
            </w:r>
            <w:r>
              <w:rPr>
                <w:color w:val="0E0E0E"/>
                <w:spacing w:val="3"/>
                <w:w w:val="105"/>
                <w:sz w:val="21"/>
              </w:rPr>
              <w:t> </w:t>
            </w:r>
            <w:r>
              <w:rPr>
                <w:color w:val="0E0E0E"/>
                <w:w w:val="105"/>
                <w:sz w:val="21"/>
              </w:rPr>
              <w:t>the</w:t>
            </w:r>
            <w:r>
              <w:rPr>
                <w:color w:val="0E0E0E"/>
                <w:spacing w:val="-4"/>
                <w:w w:val="105"/>
                <w:sz w:val="21"/>
              </w:rPr>
              <w:t> </w:t>
            </w:r>
            <w:r>
              <w:rPr>
                <w:color w:val="0E0E0E"/>
                <w:w w:val="105"/>
                <w:sz w:val="21"/>
              </w:rPr>
              <w:t>history</w:t>
            </w:r>
            <w:r>
              <w:rPr>
                <w:color w:val="0E0E0E"/>
                <w:spacing w:val="4"/>
                <w:w w:val="105"/>
                <w:sz w:val="21"/>
              </w:rPr>
              <w:t> </w:t>
            </w:r>
            <w:r>
              <w:rPr>
                <w:color w:val="0E0E0E"/>
                <w:w w:val="105"/>
                <w:sz w:val="21"/>
              </w:rPr>
              <w:t>of</w:t>
            </w:r>
            <w:r>
              <w:rPr>
                <w:color w:val="0E0E0E"/>
                <w:spacing w:val="-3"/>
                <w:w w:val="105"/>
                <w:sz w:val="21"/>
              </w:rPr>
              <w:t> </w:t>
            </w:r>
            <w:r>
              <w:rPr>
                <w:color w:val="0E0E0E"/>
                <w:w w:val="105"/>
                <w:sz w:val="21"/>
              </w:rPr>
              <w:t>the</w:t>
            </w:r>
            <w:r>
              <w:rPr>
                <w:color w:val="0E0E0E"/>
                <w:spacing w:val="-5"/>
                <w:w w:val="105"/>
                <w:sz w:val="21"/>
              </w:rPr>
              <w:t> </w:t>
            </w:r>
            <w:r>
              <w:rPr>
                <w:color w:val="0E0E0E"/>
                <w:w w:val="105"/>
                <w:sz w:val="21"/>
              </w:rPr>
              <w:t>detection</w:t>
            </w:r>
            <w:r>
              <w:rPr>
                <w:color w:val="0E0E0E"/>
                <w:spacing w:val="3"/>
                <w:w w:val="105"/>
                <w:sz w:val="21"/>
              </w:rPr>
              <w:t> </w:t>
            </w:r>
            <w:r>
              <w:rPr>
                <w:color w:val="0E0E0E"/>
                <w:w w:val="105"/>
                <w:sz w:val="21"/>
              </w:rPr>
              <w:t>results</w:t>
            </w:r>
            <w:r>
              <w:rPr>
                <w:color w:val="0E0E0E"/>
                <w:spacing w:val="-2"/>
                <w:w w:val="105"/>
                <w:sz w:val="21"/>
              </w:rPr>
              <w:t> </w:t>
            </w:r>
            <w:r>
              <w:rPr>
                <w:color w:val="0E0E0E"/>
                <w:w w:val="105"/>
                <w:sz w:val="21"/>
              </w:rPr>
              <w:t>as</w:t>
            </w:r>
            <w:r>
              <w:rPr>
                <w:color w:val="0E0E0E"/>
                <w:spacing w:val="-5"/>
                <w:w w:val="105"/>
                <w:sz w:val="21"/>
              </w:rPr>
              <w:t> </w:t>
            </w:r>
            <w:r>
              <w:rPr>
                <w:color w:val="0E0E0E"/>
                <w:spacing w:val="-10"/>
                <w:w w:val="105"/>
                <w:sz w:val="21"/>
              </w:rPr>
              <w:t>a</w:t>
            </w:r>
          </w:p>
          <w:p>
            <w:pPr>
              <w:pStyle w:val="TableParagraph"/>
              <w:spacing w:before="13"/>
              <w:ind w:left="111"/>
              <w:rPr>
                <w:sz w:val="21"/>
              </w:rPr>
            </w:pPr>
            <w:r>
              <w:rPr>
                <w:color w:val="0E0E0E"/>
                <w:w w:val="105"/>
                <w:sz w:val="21"/>
              </w:rPr>
              <w:t>PDF</w:t>
            </w:r>
            <w:r>
              <w:rPr>
                <w:color w:val="0E0E0E"/>
                <w:spacing w:val="-5"/>
                <w:w w:val="105"/>
                <w:sz w:val="21"/>
              </w:rPr>
              <w:t> </w:t>
            </w:r>
            <w:r>
              <w:rPr>
                <w:color w:val="0E0E0E"/>
                <w:spacing w:val="-2"/>
                <w:w w:val="105"/>
                <w:sz w:val="21"/>
              </w:rPr>
              <w:t>document.</w:t>
            </w:r>
          </w:p>
        </w:tc>
        <w:tc>
          <w:tcPr>
            <w:tcW w:w="1976" w:type="dxa"/>
            <w:tcBorders>
              <w:left w:val="single" w:sz="2" w:space="0" w:color="000000"/>
            </w:tcBorders>
          </w:tcPr>
          <w:p>
            <w:pPr>
              <w:pStyle w:val="TableParagraph"/>
              <w:spacing w:before="118"/>
              <w:ind w:left="17" w:right="3"/>
              <w:jc w:val="center"/>
              <w:rPr>
                <w:sz w:val="21"/>
              </w:rPr>
            </w:pPr>
            <w:r>
              <w:rPr>
                <w:color w:val="0E0E0E"/>
                <w:spacing w:val="-10"/>
                <w:w w:val="105"/>
                <w:sz w:val="21"/>
              </w:rPr>
              <w:t>C</w:t>
            </w:r>
          </w:p>
        </w:tc>
      </w:tr>
      <w:tr>
        <w:trPr>
          <w:trHeight w:val="277" w:hRule="atLeast"/>
        </w:trPr>
        <w:tc>
          <w:tcPr>
            <w:tcW w:w="1096" w:type="dxa"/>
          </w:tcPr>
          <w:p>
            <w:pPr>
              <w:pStyle w:val="TableParagraph"/>
              <w:spacing w:before="1"/>
              <w:ind w:left="111"/>
              <w:rPr>
                <w:sz w:val="21"/>
              </w:rPr>
            </w:pPr>
            <w:r>
              <w:rPr>
                <w:color w:val="0E0E0E"/>
                <w:spacing w:val="-4"/>
                <w:w w:val="110"/>
                <w:sz w:val="21"/>
              </w:rPr>
              <w:t>FRI2</w:t>
            </w:r>
          </w:p>
        </w:tc>
        <w:tc>
          <w:tcPr>
            <w:tcW w:w="6927" w:type="dxa"/>
            <w:tcBorders>
              <w:right w:val="single" w:sz="2" w:space="0" w:color="000000"/>
            </w:tcBorders>
          </w:tcPr>
          <w:p>
            <w:pPr>
              <w:pStyle w:val="TableParagraph"/>
              <w:spacing w:line="238" w:lineRule="exact"/>
              <w:ind w:left="108"/>
              <w:rPr>
                <w:sz w:val="21"/>
              </w:rPr>
            </w:pPr>
            <w:r>
              <w:rPr>
                <w:color w:val="0E0E0E"/>
                <w:w w:val="105"/>
                <w:sz w:val="21"/>
              </w:rPr>
              <w:t>The</w:t>
            </w:r>
            <w:r>
              <w:rPr>
                <w:color w:val="0E0E0E"/>
                <w:spacing w:val="-3"/>
                <w:w w:val="105"/>
                <w:sz w:val="21"/>
              </w:rPr>
              <w:t> </w:t>
            </w:r>
            <w:r>
              <w:rPr>
                <w:color w:val="0E0E0E"/>
                <w:w w:val="105"/>
                <w:sz w:val="21"/>
              </w:rPr>
              <w:t>app</w:t>
            </w:r>
            <w:r>
              <w:rPr>
                <w:color w:val="0E0E0E"/>
                <w:spacing w:val="-3"/>
                <w:w w:val="105"/>
                <w:sz w:val="21"/>
              </w:rPr>
              <w:t> </w:t>
            </w:r>
            <w:r>
              <w:rPr>
                <w:color w:val="0E0E0E"/>
                <w:w w:val="105"/>
                <w:sz w:val="21"/>
              </w:rPr>
              <w:t>will</w:t>
            </w:r>
            <w:r>
              <w:rPr>
                <w:color w:val="0E0E0E"/>
                <w:spacing w:val="1"/>
                <w:w w:val="105"/>
                <w:sz w:val="21"/>
              </w:rPr>
              <w:t> </w:t>
            </w:r>
            <w:r>
              <w:rPr>
                <w:color w:val="0E0E0E"/>
                <w:w w:val="105"/>
                <w:sz w:val="21"/>
              </w:rPr>
              <w:t>not</w:t>
            </w:r>
            <w:r>
              <w:rPr>
                <w:color w:val="0E0E0E"/>
                <w:spacing w:val="-1"/>
                <w:w w:val="105"/>
                <w:sz w:val="21"/>
              </w:rPr>
              <w:t> </w:t>
            </w:r>
            <w:r>
              <w:rPr>
                <w:color w:val="0E0E0E"/>
                <w:w w:val="105"/>
                <w:sz w:val="21"/>
              </w:rPr>
              <w:t>have</w:t>
            </w:r>
            <w:r>
              <w:rPr>
                <w:color w:val="0E0E0E"/>
                <w:spacing w:val="-6"/>
                <w:w w:val="105"/>
                <w:sz w:val="21"/>
              </w:rPr>
              <w:t> </w:t>
            </w:r>
            <w:r>
              <w:rPr>
                <w:color w:val="0E0E0E"/>
                <w:w w:val="105"/>
                <w:sz w:val="21"/>
              </w:rPr>
              <w:t>a</w:t>
            </w:r>
            <w:r>
              <w:rPr>
                <w:color w:val="0E0E0E"/>
                <w:spacing w:val="-10"/>
                <w:w w:val="105"/>
                <w:sz w:val="21"/>
              </w:rPr>
              <w:t> </w:t>
            </w:r>
            <w:r>
              <w:rPr>
                <w:color w:val="0E0E0E"/>
                <w:w w:val="105"/>
                <w:sz w:val="21"/>
              </w:rPr>
              <w:t>notification</w:t>
            </w:r>
            <w:r>
              <w:rPr>
                <w:color w:val="0E0E0E"/>
                <w:spacing w:val="10"/>
                <w:w w:val="105"/>
                <w:sz w:val="21"/>
              </w:rPr>
              <w:t> </w:t>
            </w:r>
            <w:r>
              <w:rPr>
                <w:color w:val="0E0E0E"/>
                <w:spacing w:val="-2"/>
                <w:w w:val="105"/>
                <w:sz w:val="21"/>
              </w:rPr>
              <w:t>system.</w:t>
            </w:r>
          </w:p>
        </w:tc>
        <w:tc>
          <w:tcPr>
            <w:tcW w:w="1976" w:type="dxa"/>
            <w:tcBorders>
              <w:left w:val="single" w:sz="2" w:space="0" w:color="000000"/>
            </w:tcBorders>
          </w:tcPr>
          <w:p>
            <w:pPr>
              <w:pStyle w:val="TableParagraph"/>
              <w:spacing w:line="255" w:lineRule="exact"/>
              <w:ind w:left="17"/>
              <w:jc w:val="center"/>
              <w:rPr>
                <w:rFonts w:ascii="Arial"/>
                <w:sz w:val="27"/>
              </w:rPr>
            </w:pPr>
            <w:r>
              <w:rPr>
                <w:rFonts w:ascii="Arial"/>
                <w:color w:val="0E0E0E"/>
                <w:spacing w:val="-10"/>
                <w:w w:val="105"/>
                <w:sz w:val="27"/>
              </w:rPr>
              <w:t>w</w:t>
            </w:r>
          </w:p>
        </w:tc>
      </w:tr>
      <w:tr>
        <w:trPr>
          <w:trHeight w:val="506" w:hRule="atLeast"/>
        </w:trPr>
        <w:tc>
          <w:tcPr>
            <w:tcW w:w="1096" w:type="dxa"/>
          </w:tcPr>
          <w:p>
            <w:pPr>
              <w:pStyle w:val="TableParagraph"/>
              <w:spacing w:before="112"/>
              <w:ind w:left="111"/>
              <w:rPr>
                <w:sz w:val="21"/>
              </w:rPr>
            </w:pPr>
            <w:r>
              <w:rPr>
                <w:color w:val="0E0E0E"/>
                <w:spacing w:val="-4"/>
                <w:w w:val="105"/>
                <w:sz w:val="21"/>
              </w:rPr>
              <w:t>FR13</w:t>
            </w:r>
          </w:p>
        </w:tc>
        <w:tc>
          <w:tcPr>
            <w:tcW w:w="6927" w:type="dxa"/>
            <w:tcBorders>
              <w:right w:val="single" w:sz="2" w:space="0" w:color="000000"/>
            </w:tcBorders>
          </w:tcPr>
          <w:p>
            <w:pPr>
              <w:pStyle w:val="TableParagraph"/>
              <w:spacing w:line="229" w:lineRule="exact"/>
              <w:ind w:left="108"/>
              <w:rPr>
                <w:sz w:val="21"/>
              </w:rPr>
            </w:pPr>
            <w:r>
              <w:rPr>
                <w:color w:val="0E0E0E"/>
                <w:w w:val="105"/>
                <w:sz w:val="21"/>
              </w:rPr>
              <w:t>The</w:t>
            </w:r>
            <w:r>
              <w:rPr>
                <w:color w:val="0E0E0E"/>
                <w:spacing w:val="-4"/>
                <w:w w:val="105"/>
                <w:sz w:val="21"/>
              </w:rPr>
              <w:t> </w:t>
            </w:r>
            <w:r>
              <w:rPr>
                <w:color w:val="0E0E0E"/>
                <w:w w:val="105"/>
                <w:sz w:val="21"/>
              </w:rPr>
              <w:t>app</w:t>
            </w:r>
            <w:r>
              <w:rPr>
                <w:color w:val="0E0E0E"/>
                <w:spacing w:val="1"/>
                <w:w w:val="105"/>
                <w:sz w:val="21"/>
              </w:rPr>
              <w:t> </w:t>
            </w:r>
            <w:r>
              <w:rPr>
                <w:color w:val="0E0E0E"/>
                <w:w w:val="105"/>
                <w:sz w:val="21"/>
              </w:rPr>
              <w:t>will</w:t>
            </w:r>
            <w:r>
              <w:rPr>
                <w:color w:val="0E0E0E"/>
                <w:spacing w:val="-4"/>
                <w:w w:val="105"/>
                <w:sz w:val="21"/>
              </w:rPr>
              <w:t> </w:t>
            </w:r>
            <w:r>
              <w:rPr>
                <w:color w:val="0E0E0E"/>
                <w:w w:val="105"/>
                <w:sz w:val="21"/>
              </w:rPr>
              <w:t>not</w:t>
            </w:r>
            <w:r>
              <w:rPr>
                <w:color w:val="0E0E0E"/>
                <w:spacing w:val="-6"/>
                <w:w w:val="105"/>
                <w:sz w:val="21"/>
              </w:rPr>
              <w:t> </w:t>
            </w:r>
            <w:r>
              <w:rPr>
                <w:color w:val="0E0E0E"/>
                <w:w w:val="105"/>
                <w:sz w:val="21"/>
              </w:rPr>
              <w:t>diagnose</w:t>
            </w:r>
            <w:r>
              <w:rPr>
                <w:color w:val="0E0E0E"/>
                <w:spacing w:val="8"/>
                <w:w w:val="105"/>
                <w:sz w:val="21"/>
              </w:rPr>
              <w:t> </w:t>
            </w:r>
            <w:r>
              <w:rPr>
                <w:color w:val="0E0E0E"/>
                <w:w w:val="105"/>
                <w:sz w:val="21"/>
              </w:rPr>
              <w:t>the</w:t>
            </w:r>
            <w:r>
              <w:rPr>
                <w:color w:val="0E0E0E"/>
                <w:spacing w:val="-8"/>
                <w:w w:val="105"/>
                <w:sz w:val="21"/>
              </w:rPr>
              <w:t> </w:t>
            </w:r>
            <w:r>
              <w:rPr>
                <w:color w:val="0E0E0E"/>
                <w:w w:val="105"/>
                <w:sz w:val="21"/>
              </w:rPr>
              <w:t>diseases</w:t>
            </w:r>
            <w:r>
              <w:rPr>
                <w:color w:val="0E0E0E"/>
                <w:spacing w:val="4"/>
                <w:w w:val="105"/>
                <w:sz w:val="21"/>
              </w:rPr>
              <w:t> </w:t>
            </w:r>
            <w:r>
              <w:rPr>
                <w:color w:val="0E0E0E"/>
                <w:w w:val="105"/>
                <w:sz w:val="21"/>
              </w:rPr>
              <w:t>which</w:t>
            </w:r>
            <w:r>
              <w:rPr>
                <w:color w:val="0E0E0E"/>
                <w:spacing w:val="2"/>
                <w:w w:val="105"/>
                <w:sz w:val="21"/>
              </w:rPr>
              <w:t> </w:t>
            </w:r>
            <w:r>
              <w:rPr>
                <w:color w:val="0E0E0E"/>
                <w:w w:val="105"/>
                <w:sz w:val="21"/>
              </w:rPr>
              <w:t>are</w:t>
            </w:r>
            <w:r>
              <w:rPr>
                <w:color w:val="0E0E0E"/>
                <w:spacing w:val="-9"/>
                <w:w w:val="105"/>
                <w:sz w:val="21"/>
              </w:rPr>
              <w:t> </w:t>
            </w:r>
            <w:r>
              <w:rPr>
                <w:color w:val="0E0E0E"/>
                <w:w w:val="105"/>
                <w:sz w:val="21"/>
              </w:rPr>
              <w:t>not</w:t>
            </w:r>
            <w:r>
              <w:rPr>
                <w:color w:val="0E0E0E"/>
                <w:spacing w:val="-10"/>
                <w:w w:val="105"/>
                <w:sz w:val="21"/>
              </w:rPr>
              <w:t> </w:t>
            </w:r>
            <w:r>
              <w:rPr>
                <w:color w:val="0E0E0E"/>
                <w:w w:val="105"/>
                <w:sz w:val="21"/>
              </w:rPr>
              <w:t>included</w:t>
            </w:r>
            <w:r>
              <w:rPr>
                <w:color w:val="0E0E0E"/>
                <w:spacing w:val="6"/>
                <w:w w:val="105"/>
                <w:sz w:val="21"/>
              </w:rPr>
              <w:t> </w:t>
            </w:r>
            <w:r>
              <w:rPr>
                <w:color w:val="0E0E0E"/>
                <w:w w:val="105"/>
                <w:sz w:val="21"/>
              </w:rPr>
              <w:t>in</w:t>
            </w:r>
            <w:r>
              <w:rPr>
                <w:color w:val="0E0E0E"/>
                <w:spacing w:val="-11"/>
                <w:w w:val="105"/>
                <w:sz w:val="21"/>
              </w:rPr>
              <w:t> </w:t>
            </w:r>
            <w:r>
              <w:rPr>
                <w:color w:val="0E0E0E"/>
                <w:spacing w:val="-5"/>
                <w:w w:val="105"/>
                <w:sz w:val="21"/>
              </w:rPr>
              <w:t>the</w:t>
            </w:r>
          </w:p>
          <w:p>
            <w:pPr>
              <w:pStyle w:val="TableParagraph"/>
              <w:spacing w:before="13"/>
              <w:ind w:left="108"/>
              <w:rPr>
                <w:sz w:val="21"/>
              </w:rPr>
            </w:pPr>
            <w:r>
              <w:rPr>
                <w:color w:val="0E0E0E"/>
                <w:spacing w:val="-2"/>
                <w:w w:val="105"/>
                <w:sz w:val="21"/>
              </w:rPr>
              <w:t>datasets.</w:t>
            </w:r>
          </w:p>
        </w:tc>
        <w:tc>
          <w:tcPr>
            <w:tcW w:w="1976" w:type="dxa"/>
            <w:tcBorders>
              <w:left w:val="single" w:sz="2" w:space="0" w:color="000000"/>
            </w:tcBorders>
          </w:tcPr>
          <w:p>
            <w:pPr>
              <w:pStyle w:val="TableParagraph"/>
              <w:spacing w:before="10"/>
              <w:ind w:left="17" w:right="2"/>
              <w:jc w:val="center"/>
              <w:rPr>
                <w:sz w:val="32"/>
              </w:rPr>
            </w:pPr>
            <w:r>
              <w:rPr>
                <w:color w:val="0E0E0E"/>
                <w:spacing w:val="-10"/>
                <w:w w:val="95"/>
                <w:sz w:val="32"/>
              </w:rPr>
              <w:t>w</w:t>
            </w:r>
          </w:p>
        </w:tc>
      </w:tr>
      <w:tr>
        <w:trPr>
          <w:trHeight w:val="273" w:hRule="atLeast"/>
        </w:trPr>
        <w:tc>
          <w:tcPr>
            <w:tcW w:w="1096" w:type="dxa"/>
          </w:tcPr>
          <w:p>
            <w:pPr>
              <w:pStyle w:val="TableParagraph"/>
              <w:ind w:left="111"/>
              <w:rPr>
                <w:sz w:val="21"/>
              </w:rPr>
            </w:pPr>
            <w:r>
              <w:rPr>
                <w:color w:val="0E0E0E"/>
                <w:spacing w:val="-4"/>
                <w:w w:val="110"/>
                <w:sz w:val="21"/>
              </w:rPr>
              <w:t>FRI4</w:t>
            </w:r>
          </w:p>
        </w:tc>
        <w:tc>
          <w:tcPr>
            <w:tcW w:w="6927" w:type="dxa"/>
            <w:tcBorders>
              <w:right w:val="single" w:sz="2" w:space="0" w:color="000000"/>
            </w:tcBorders>
          </w:tcPr>
          <w:p>
            <w:pPr>
              <w:pStyle w:val="TableParagraph"/>
              <w:ind w:left="108"/>
              <w:rPr>
                <w:sz w:val="21"/>
              </w:rPr>
            </w:pPr>
            <w:r>
              <w:rPr>
                <w:color w:val="0E0E0E"/>
                <w:w w:val="105"/>
                <w:sz w:val="21"/>
              </w:rPr>
              <w:t>The</w:t>
            </w:r>
            <w:r>
              <w:rPr>
                <w:color w:val="0E0E0E"/>
                <w:spacing w:val="-3"/>
                <w:w w:val="105"/>
                <w:sz w:val="21"/>
              </w:rPr>
              <w:t> </w:t>
            </w:r>
            <w:r>
              <w:rPr>
                <w:color w:val="0E0E0E"/>
                <w:w w:val="105"/>
                <w:sz w:val="21"/>
              </w:rPr>
              <w:t>app</w:t>
            </w:r>
            <w:r>
              <w:rPr>
                <w:color w:val="0E0E0E"/>
                <w:spacing w:val="-2"/>
                <w:w w:val="105"/>
                <w:sz w:val="21"/>
              </w:rPr>
              <w:t> </w:t>
            </w:r>
            <w:r>
              <w:rPr>
                <w:color w:val="0E0E0E"/>
                <w:w w:val="105"/>
                <w:sz w:val="21"/>
              </w:rPr>
              <w:t>will</w:t>
            </w:r>
            <w:r>
              <w:rPr>
                <w:color w:val="0E0E0E"/>
                <w:spacing w:val="-3"/>
                <w:w w:val="105"/>
                <w:sz w:val="21"/>
              </w:rPr>
              <w:t> </w:t>
            </w:r>
            <w:r>
              <w:rPr>
                <w:color w:val="0E0E0E"/>
                <w:w w:val="105"/>
                <w:sz w:val="21"/>
              </w:rPr>
              <w:t>not</w:t>
            </w:r>
            <w:r>
              <w:rPr>
                <w:color w:val="0E0E0E"/>
                <w:spacing w:val="-3"/>
                <w:w w:val="105"/>
                <w:sz w:val="21"/>
              </w:rPr>
              <w:t> </w:t>
            </w:r>
            <w:r>
              <w:rPr>
                <w:color w:val="0E0E0E"/>
                <w:w w:val="105"/>
                <w:sz w:val="21"/>
              </w:rPr>
              <w:t>permit</w:t>
            </w:r>
            <w:r>
              <w:rPr>
                <w:color w:val="0E0E0E"/>
                <w:spacing w:val="-1"/>
                <w:w w:val="105"/>
                <w:sz w:val="21"/>
              </w:rPr>
              <w:t> </w:t>
            </w:r>
            <w:r>
              <w:rPr>
                <w:color w:val="0E0E0E"/>
                <w:w w:val="105"/>
                <w:sz w:val="21"/>
              </w:rPr>
              <w:t>video</w:t>
            </w:r>
            <w:r>
              <w:rPr>
                <w:color w:val="0E0E0E"/>
                <w:spacing w:val="-4"/>
                <w:w w:val="105"/>
                <w:sz w:val="21"/>
              </w:rPr>
              <w:t> </w:t>
            </w:r>
            <w:r>
              <w:rPr>
                <w:color w:val="0E0E0E"/>
                <w:w w:val="105"/>
                <w:sz w:val="21"/>
              </w:rPr>
              <w:t>sources</w:t>
            </w:r>
            <w:r>
              <w:rPr>
                <w:color w:val="0E0E0E"/>
                <w:spacing w:val="1"/>
                <w:w w:val="105"/>
                <w:sz w:val="21"/>
              </w:rPr>
              <w:t> </w:t>
            </w:r>
            <w:r>
              <w:rPr>
                <w:color w:val="0E0E0E"/>
                <w:w w:val="105"/>
                <w:sz w:val="21"/>
              </w:rPr>
              <w:t>as</w:t>
            </w:r>
            <w:r>
              <w:rPr>
                <w:color w:val="0E0E0E"/>
                <w:spacing w:val="-10"/>
                <w:w w:val="105"/>
                <w:sz w:val="21"/>
              </w:rPr>
              <w:t> </w:t>
            </w:r>
            <w:r>
              <w:rPr>
                <w:color w:val="0E0E0E"/>
                <w:spacing w:val="-2"/>
                <w:w w:val="105"/>
                <w:sz w:val="21"/>
              </w:rPr>
              <w:t>input.</w:t>
            </w:r>
          </w:p>
        </w:tc>
        <w:tc>
          <w:tcPr>
            <w:tcW w:w="1976" w:type="dxa"/>
            <w:tcBorders>
              <w:left w:val="single" w:sz="2" w:space="0" w:color="000000"/>
            </w:tcBorders>
          </w:tcPr>
          <w:p>
            <w:pPr>
              <w:pStyle w:val="TableParagraph"/>
              <w:spacing w:line="253" w:lineRule="exact"/>
              <w:ind w:left="17" w:right="2"/>
              <w:jc w:val="center"/>
              <w:rPr>
                <w:sz w:val="32"/>
              </w:rPr>
            </w:pPr>
            <w:r>
              <w:rPr>
                <w:color w:val="0E0E0E"/>
                <w:spacing w:val="-10"/>
                <w:w w:val="95"/>
                <w:sz w:val="32"/>
              </w:rPr>
              <w:t>w</w:t>
            </w:r>
          </w:p>
        </w:tc>
      </w:tr>
    </w:tbl>
    <w:p>
      <w:pPr>
        <w:pStyle w:val="BodyText"/>
        <w:spacing w:before="228"/>
        <w:rPr>
          <w:b/>
          <w:sz w:val="27"/>
        </w:rPr>
      </w:pPr>
    </w:p>
    <w:p>
      <w:pPr>
        <w:pStyle w:val="Heading6"/>
        <w:numPr>
          <w:ilvl w:val="2"/>
          <w:numId w:val="15"/>
        </w:numPr>
        <w:tabs>
          <w:tab w:pos="1829" w:val="left" w:leader="none"/>
        </w:tabs>
        <w:spacing w:line="240" w:lineRule="auto" w:before="0" w:after="0"/>
        <w:ind w:left="1829" w:right="0" w:hanging="721"/>
        <w:jc w:val="left"/>
        <w:rPr>
          <w:color w:val="0E0E0E"/>
        </w:rPr>
      </w:pPr>
      <w:bookmarkStart w:name="_TOC_250044" w:id="50"/>
      <w:r>
        <w:rPr>
          <w:color w:val="0E0E0E"/>
        </w:rPr>
        <w:t>Non-Functional</w:t>
      </w:r>
      <w:r>
        <w:rPr>
          <w:color w:val="0E0E0E"/>
          <w:spacing w:val="58"/>
        </w:rPr>
        <w:t> </w:t>
      </w:r>
      <w:bookmarkEnd w:id="50"/>
      <w:r>
        <w:rPr>
          <w:color w:val="0E0E0E"/>
          <w:spacing w:val="-2"/>
        </w:rPr>
        <w:t>Requirements</w:t>
      </w:r>
    </w:p>
    <w:p>
      <w:pPr>
        <w:pStyle w:val="BodyText"/>
        <w:spacing w:before="73"/>
        <w:rPr>
          <w:b/>
          <w:sz w:val="20"/>
        </w:rPr>
      </w:pPr>
    </w:p>
    <w:tbl>
      <w:tblPr>
        <w:tblW w:w="0" w:type="auto"/>
        <w:jc w:val="left"/>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0"/>
        <w:gridCol w:w="5561"/>
        <w:gridCol w:w="1706"/>
        <w:gridCol w:w="1720"/>
      </w:tblGrid>
      <w:tr>
        <w:trPr>
          <w:trHeight w:val="161" w:hRule="atLeast"/>
        </w:trPr>
        <w:tc>
          <w:tcPr>
            <w:tcW w:w="10097" w:type="dxa"/>
            <w:gridSpan w:val="4"/>
            <w:tcBorders>
              <w:bottom w:val="nil"/>
            </w:tcBorders>
            <w:shd w:val="clear" w:color="auto" w:fill="00AF50"/>
          </w:tcPr>
          <w:p>
            <w:pPr>
              <w:pStyle w:val="TableParagraph"/>
              <w:rPr>
                <w:sz w:val="10"/>
              </w:rPr>
            </w:pPr>
          </w:p>
        </w:tc>
      </w:tr>
      <w:tr>
        <w:trPr>
          <w:trHeight w:val="341" w:hRule="atLeast"/>
        </w:trPr>
        <w:tc>
          <w:tcPr>
            <w:tcW w:w="1110" w:type="dxa"/>
            <w:tcBorders>
              <w:top w:val="nil"/>
            </w:tcBorders>
            <w:shd w:val="clear" w:color="auto" w:fill="00AF50"/>
          </w:tcPr>
          <w:p>
            <w:pPr>
              <w:pStyle w:val="TableParagraph"/>
              <w:spacing w:line="194" w:lineRule="exact"/>
              <w:ind w:right="239"/>
              <w:jc w:val="right"/>
              <w:rPr>
                <w:b/>
                <w:sz w:val="21"/>
              </w:rPr>
            </w:pPr>
            <w:r>
              <w:rPr>
                <w:b/>
                <w:color w:val="0E0E0E"/>
                <w:spacing w:val="-2"/>
                <w:w w:val="110"/>
                <w:sz w:val="21"/>
              </w:rPr>
              <w:t>NFRID</w:t>
            </w:r>
          </w:p>
        </w:tc>
        <w:tc>
          <w:tcPr>
            <w:tcW w:w="5561" w:type="dxa"/>
            <w:tcBorders>
              <w:top w:val="nil"/>
            </w:tcBorders>
            <w:shd w:val="clear" w:color="auto" w:fill="00AF50"/>
          </w:tcPr>
          <w:p>
            <w:pPr>
              <w:pStyle w:val="TableParagraph"/>
              <w:spacing w:line="194" w:lineRule="exact"/>
              <w:ind w:left="121"/>
              <w:rPr>
                <w:b/>
                <w:sz w:val="21"/>
              </w:rPr>
            </w:pPr>
            <w:r>
              <w:rPr>
                <w:b/>
                <w:color w:val="0E0E0E"/>
                <w:spacing w:val="-2"/>
                <w:w w:val="105"/>
                <w:sz w:val="21"/>
              </w:rPr>
              <w:t>Requirement</w:t>
            </w:r>
          </w:p>
        </w:tc>
        <w:tc>
          <w:tcPr>
            <w:tcW w:w="1706" w:type="dxa"/>
            <w:tcBorders>
              <w:top w:val="nil"/>
            </w:tcBorders>
            <w:shd w:val="clear" w:color="auto" w:fill="00AF50"/>
          </w:tcPr>
          <w:p>
            <w:pPr>
              <w:pStyle w:val="TableParagraph"/>
              <w:spacing w:line="194" w:lineRule="exact"/>
              <w:ind w:left="119"/>
              <w:rPr>
                <w:b/>
                <w:sz w:val="21"/>
              </w:rPr>
            </w:pPr>
            <w:r>
              <w:rPr>
                <w:b/>
                <w:color w:val="0E0E0E"/>
                <w:spacing w:val="-2"/>
                <w:w w:val="105"/>
                <w:sz w:val="21"/>
              </w:rPr>
              <w:t>Specification</w:t>
            </w:r>
          </w:p>
        </w:tc>
        <w:tc>
          <w:tcPr>
            <w:tcW w:w="1720" w:type="dxa"/>
            <w:tcBorders>
              <w:top w:val="nil"/>
            </w:tcBorders>
            <w:shd w:val="clear" w:color="auto" w:fill="00AF50"/>
          </w:tcPr>
          <w:p>
            <w:pPr>
              <w:pStyle w:val="TableParagraph"/>
              <w:spacing w:line="194" w:lineRule="exact"/>
              <w:ind w:left="120"/>
              <w:rPr>
                <w:b/>
                <w:sz w:val="21"/>
              </w:rPr>
            </w:pPr>
            <w:r>
              <w:rPr>
                <w:b/>
                <w:color w:val="0E0E0E"/>
                <w:w w:val="105"/>
                <w:sz w:val="21"/>
              </w:rPr>
              <w:t>Priority </w:t>
            </w:r>
            <w:r>
              <w:rPr>
                <w:b/>
                <w:color w:val="0E0E0E"/>
                <w:spacing w:val="-2"/>
                <w:w w:val="105"/>
                <w:sz w:val="21"/>
              </w:rPr>
              <w:t>Level</w:t>
            </w:r>
          </w:p>
        </w:tc>
      </w:tr>
      <w:tr>
        <w:trPr>
          <w:trHeight w:val="506" w:hRule="atLeast"/>
        </w:trPr>
        <w:tc>
          <w:tcPr>
            <w:tcW w:w="1110" w:type="dxa"/>
          </w:tcPr>
          <w:p>
            <w:pPr>
              <w:pStyle w:val="TableParagraph"/>
              <w:spacing w:before="120"/>
              <w:ind w:right="294"/>
              <w:jc w:val="right"/>
              <w:rPr>
                <w:sz w:val="21"/>
              </w:rPr>
            </w:pPr>
            <w:r>
              <w:rPr>
                <w:color w:val="0E0E0E"/>
                <w:spacing w:val="-4"/>
                <w:w w:val="105"/>
                <w:sz w:val="21"/>
              </w:rPr>
              <w:t>NFRI</w:t>
            </w:r>
          </w:p>
        </w:tc>
        <w:tc>
          <w:tcPr>
            <w:tcW w:w="5561" w:type="dxa"/>
          </w:tcPr>
          <w:p>
            <w:pPr>
              <w:pStyle w:val="TableParagraph"/>
              <w:spacing w:line="232" w:lineRule="exact"/>
              <w:ind w:left="118"/>
              <w:rPr>
                <w:sz w:val="21"/>
              </w:rPr>
            </w:pPr>
            <w:r>
              <w:rPr>
                <w:color w:val="0E0E0E"/>
                <w:w w:val="105"/>
                <w:sz w:val="21"/>
              </w:rPr>
              <w:t>The</w:t>
            </w:r>
            <w:r>
              <w:rPr>
                <w:color w:val="0E0E0E"/>
                <w:spacing w:val="47"/>
                <w:w w:val="105"/>
                <w:sz w:val="21"/>
              </w:rPr>
              <w:t> </w:t>
            </w:r>
            <w:r>
              <w:rPr>
                <w:color w:val="0E0E0E"/>
                <w:w w:val="105"/>
                <w:sz w:val="21"/>
              </w:rPr>
              <w:t>user</w:t>
            </w:r>
            <w:r>
              <w:rPr>
                <w:color w:val="0E0E0E"/>
                <w:spacing w:val="47"/>
                <w:w w:val="105"/>
                <w:sz w:val="21"/>
              </w:rPr>
              <w:t> </w:t>
            </w:r>
            <w:r>
              <w:rPr>
                <w:color w:val="0E0E0E"/>
                <w:w w:val="105"/>
                <w:sz w:val="21"/>
              </w:rPr>
              <w:t>must</w:t>
            </w:r>
            <w:r>
              <w:rPr>
                <w:color w:val="0E0E0E"/>
                <w:spacing w:val="52"/>
                <w:w w:val="105"/>
                <w:sz w:val="21"/>
              </w:rPr>
              <w:t> </w:t>
            </w:r>
            <w:r>
              <w:rPr>
                <w:color w:val="0E0E0E"/>
                <w:w w:val="105"/>
                <w:sz w:val="21"/>
              </w:rPr>
              <w:t>be</w:t>
            </w:r>
            <w:r>
              <w:rPr>
                <w:color w:val="0E0E0E"/>
                <w:spacing w:val="47"/>
                <w:w w:val="105"/>
                <w:sz w:val="21"/>
              </w:rPr>
              <w:t> </w:t>
            </w:r>
            <w:r>
              <w:rPr>
                <w:color w:val="0E0E0E"/>
                <w:w w:val="105"/>
                <w:sz w:val="21"/>
              </w:rPr>
              <w:t>able</w:t>
            </w:r>
            <w:r>
              <w:rPr>
                <w:color w:val="0E0E0E"/>
                <w:spacing w:val="45"/>
                <w:w w:val="105"/>
                <w:sz w:val="21"/>
              </w:rPr>
              <w:t> </w:t>
            </w:r>
            <w:r>
              <w:rPr>
                <w:color w:val="0E0E0E"/>
                <w:w w:val="105"/>
                <w:sz w:val="21"/>
              </w:rPr>
              <w:t>to</w:t>
            </w:r>
            <w:r>
              <w:rPr>
                <w:color w:val="0E0E0E"/>
                <w:spacing w:val="40"/>
                <w:w w:val="105"/>
                <w:sz w:val="21"/>
              </w:rPr>
              <w:t> </w:t>
            </w:r>
            <w:r>
              <w:rPr>
                <w:color w:val="0E0E0E"/>
                <w:w w:val="105"/>
                <w:sz w:val="21"/>
              </w:rPr>
              <w:t>access</w:t>
            </w:r>
            <w:r>
              <w:rPr>
                <w:color w:val="0E0E0E"/>
                <w:spacing w:val="52"/>
                <w:w w:val="105"/>
                <w:sz w:val="21"/>
              </w:rPr>
              <w:t> </w:t>
            </w:r>
            <w:r>
              <w:rPr>
                <w:color w:val="0E0E0E"/>
                <w:w w:val="105"/>
                <w:sz w:val="21"/>
              </w:rPr>
              <w:t>the</w:t>
            </w:r>
            <w:r>
              <w:rPr>
                <w:color w:val="0E0E0E"/>
                <w:spacing w:val="39"/>
                <w:w w:val="105"/>
                <w:sz w:val="21"/>
              </w:rPr>
              <w:t> </w:t>
            </w:r>
            <w:r>
              <w:rPr>
                <w:color w:val="0E0E0E"/>
                <w:w w:val="105"/>
                <w:sz w:val="21"/>
              </w:rPr>
              <w:t>app</w:t>
            </w:r>
            <w:r>
              <w:rPr>
                <w:color w:val="0E0E0E"/>
                <w:spacing w:val="42"/>
                <w:w w:val="105"/>
                <w:sz w:val="21"/>
              </w:rPr>
              <w:t> </w:t>
            </w:r>
            <w:r>
              <w:rPr>
                <w:color w:val="0E0E0E"/>
                <w:w w:val="105"/>
                <w:sz w:val="21"/>
              </w:rPr>
              <w:t>on</w:t>
            </w:r>
            <w:r>
              <w:rPr>
                <w:color w:val="0E0E0E"/>
                <w:spacing w:val="48"/>
                <w:w w:val="105"/>
                <w:sz w:val="21"/>
              </w:rPr>
              <w:t> </w:t>
            </w:r>
            <w:r>
              <w:rPr>
                <w:color w:val="0E0E0E"/>
                <w:w w:val="105"/>
                <w:sz w:val="21"/>
              </w:rPr>
              <w:t>the</w:t>
            </w:r>
            <w:r>
              <w:rPr>
                <w:color w:val="0E0E0E"/>
                <w:spacing w:val="49"/>
                <w:w w:val="105"/>
                <w:sz w:val="21"/>
              </w:rPr>
              <w:t> </w:t>
            </w:r>
            <w:r>
              <w:rPr>
                <w:color w:val="0E0E0E"/>
                <w:spacing w:val="-2"/>
                <w:w w:val="105"/>
                <w:sz w:val="21"/>
              </w:rPr>
              <w:t>android</w:t>
            </w:r>
          </w:p>
          <w:p>
            <w:pPr>
              <w:pStyle w:val="TableParagraph"/>
              <w:spacing w:line="241" w:lineRule="exact" w:before="13"/>
              <w:ind w:left="121"/>
              <w:rPr>
                <w:sz w:val="21"/>
              </w:rPr>
            </w:pPr>
            <w:r>
              <w:rPr>
                <w:color w:val="0E0E0E"/>
                <w:spacing w:val="-2"/>
                <w:w w:val="105"/>
                <w:sz w:val="21"/>
              </w:rPr>
              <w:t>platform.</w:t>
            </w:r>
          </w:p>
        </w:tc>
        <w:tc>
          <w:tcPr>
            <w:tcW w:w="1706" w:type="dxa"/>
          </w:tcPr>
          <w:p>
            <w:pPr>
              <w:pStyle w:val="TableParagraph"/>
              <w:spacing w:before="120"/>
              <w:ind w:right="264"/>
              <w:jc w:val="right"/>
              <w:rPr>
                <w:sz w:val="21"/>
              </w:rPr>
            </w:pPr>
            <w:r>
              <w:rPr>
                <w:color w:val="0E0E0E"/>
                <w:spacing w:val="-2"/>
                <w:w w:val="105"/>
                <w:sz w:val="21"/>
              </w:rPr>
              <w:t>Accessibility</w:t>
            </w:r>
          </w:p>
        </w:tc>
        <w:tc>
          <w:tcPr>
            <w:tcW w:w="1720" w:type="dxa"/>
          </w:tcPr>
          <w:p>
            <w:pPr>
              <w:pStyle w:val="TableParagraph"/>
              <w:spacing w:before="120"/>
              <w:ind w:left="433"/>
              <w:rPr>
                <w:sz w:val="21"/>
              </w:rPr>
            </w:pPr>
            <w:r>
              <w:rPr>
                <w:color w:val="0E0E0E"/>
                <w:spacing w:val="-2"/>
                <w:w w:val="105"/>
                <w:sz w:val="21"/>
              </w:rPr>
              <w:t>Important</w:t>
            </w:r>
          </w:p>
        </w:tc>
      </w:tr>
      <w:tr>
        <w:trPr>
          <w:trHeight w:val="508" w:hRule="atLeast"/>
        </w:trPr>
        <w:tc>
          <w:tcPr>
            <w:tcW w:w="1110" w:type="dxa"/>
          </w:tcPr>
          <w:p>
            <w:pPr>
              <w:pStyle w:val="TableParagraph"/>
              <w:spacing w:before="118"/>
              <w:ind w:right="272"/>
              <w:jc w:val="right"/>
              <w:rPr>
                <w:sz w:val="21"/>
              </w:rPr>
            </w:pPr>
            <w:r>
              <w:rPr>
                <w:color w:val="0E0E0E"/>
                <w:spacing w:val="-4"/>
                <w:w w:val="105"/>
                <w:sz w:val="21"/>
              </w:rPr>
              <w:t>NFR2</w:t>
            </w:r>
          </w:p>
        </w:tc>
        <w:tc>
          <w:tcPr>
            <w:tcW w:w="5561" w:type="dxa"/>
          </w:tcPr>
          <w:p>
            <w:pPr>
              <w:pStyle w:val="TableParagraph"/>
              <w:spacing w:line="235" w:lineRule="exact"/>
              <w:ind w:left="118"/>
              <w:rPr>
                <w:sz w:val="21"/>
              </w:rPr>
            </w:pPr>
            <w:r>
              <w:rPr>
                <w:color w:val="0E0E0E"/>
                <w:w w:val="105"/>
                <w:sz w:val="21"/>
              </w:rPr>
              <w:t>The</w:t>
            </w:r>
            <w:r>
              <w:rPr>
                <w:color w:val="0E0E0E"/>
                <w:spacing w:val="6"/>
                <w:w w:val="105"/>
                <w:sz w:val="21"/>
              </w:rPr>
              <w:t> </w:t>
            </w:r>
            <w:r>
              <w:rPr>
                <w:color w:val="0E0E0E"/>
                <w:w w:val="105"/>
                <w:sz w:val="21"/>
              </w:rPr>
              <w:t>user</w:t>
            </w:r>
            <w:r>
              <w:rPr>
                <w:color w:val="0E0E0E"/>
                <w:spacing w:val="4"/>
                <w:w w:val="105"/>
                <w:sz w:val="21"/>
              </w:rPr>
              <w:t> </w:t>
            </w:r>
            <w:r>
              <w:rPr>
                <w:color w:val="0E0E0E"/>
                <w:w w:val="105"/>
                <w:sz w:val="21"/>
              </w:rPr>
              <w:t>should</w:t>
            </w:r>
            <w:r>
              <w:rPr>
                <w:color w:val="0E0E0E"/>
                <w:spacing w:val="9"/>
                <w:w w:val="105"/>
                <w:sz w:val="21"/>
              </w:rPr>
              <w:t> </w:t>
            </w:r>
            <w:r>
              <w:rPr>
                <w:color w:val="0E0E0E"/>
                <w:w w:val="105"/>
                <w:sz w:val="21"/>
              </w:rPr>
              <w:t>have</w:t>
            </w:r>
            <w:r>
              <w:rPr>
                <w:color w:val="0E0E0E"/>
                <w:spacing w:val="12"/>
                <w:w w:val="105"/>
                <w:sz w:val="21"/>
              </w:rPr>
              <w:t> </w:t>
            </w:r>
            <w:r>
              <w:rPr>
                <w:color w:val="0E0E0E"/>
                <w:w w:val="105"/>
                <w:sz w:val="21"/>
              </w:rPr>
              <w:t>a</w:t>
            </w:r>
            <w:r>
              <w:rPr>
                <w:color w:val="0E0E0E"/>
                <w:spacing w:val="3"/>
                <w:w w:val="105"/>
                <w:sz w:val="21"/>
              </w:rPr>
              <w:t> </w:t>
            </w:r>
            <w:r>
              <w:rPr>
                <w:color w:val="0E0E0E"/>
                <w:w w:val="105"/>
                <w:sz w:val="21"/>
              </w:rPr>
              <w:t>unique</w:t>
            </w:r>
            <w:r>
              <w:rPr>
                <w:color w:val="0E0E0E"/>
                <w:spacing w:val="13"/>
                <w:w w:val="105"/>
                <w:sz w:val="21"/>
              </w:rPr>
              <w:t> </w:t>
            </w:r>
            <w:r>
              <w:rPr>
                <w:color w:val="0E0E0E"/>
                <w:w w:val="105"/>
                <w:sz w:val="21"/>
              </w:rPr>
              <w:t>ID</w:t>
            </w:r>
            <w:r>
              <w:rPr>
                <w:color w:val="0E0E0E"/>
                <w:spacing w:val="2"/>
                <w:w w:val="105"/>
                <w:sz w:val="21"/>
              </w:rPr>
              <w:t> </w:t>
            </w:r>
            <w:r>
              <w:rPr>
                <w:color w:val="0E0E0E"/>
                <w:w w:val="105"/>
                <w:sz w:val="21"/>
              </w:rPr>
              <w:t>number</w:t>
            </w:r>
            <w:r>
              <w:rPr>
                <w:color w:val="0E0E0E"/>
                <w:spacing w:val="15"/>
                <w:w w:val="105"/>
                <w:sz w:val="21"/>
              </w:rPr>
              <w:t> </w:t>
            </w:r>
            <w:r>
              <w:rPr>
                <w:color w:val="0E0E0E"/>
                <w:w w:val="105"/>
                <w:sz w:val="21"/>
              </w:rPr>
              <w:t>to</w:t>
            </w:r>
            <w:r>
              <w:rPr>
                <w:color w:val="0E0E0E"/>
                <w:spacing w:val="1"/>
                <w:w w:val="105"/>
                <w:sz w:val="21"/>
              </w:rPr>
              <w:t> </w:t>
            </w:r>
            <w:r>
              <w:rPr>
                <w:color w:val="0E0E0E"/>
                <w:w w:val="105"/>
                <w:sz w:val="21"/>
              </w:rPr>
              <w:t>locate</w:t>
            </w:r>
            <w:r>
              <w:rPr>
                <w:color w:val="0E0E0E"/>
                <w:spacing w:val="9"/>
                <w:w w:val="105"/>
                <w:sz w:val="21"/>
              </w:rPr>
              <w:t> </w:t>
            </w:r>
            <w:r>
              <w:rPr>
                <w:color w:val="0E0E0E"/>
                <w:spacing w:val="-2"/>
                <w:w w:val="105"/>
                <w:sz w:val="21"/>
              </w:rPr>
              <w:t>identity</w:t>
            </w:r>
          </w:p>
          <w:p>
            <w:pPr>
              <w:pStyle w:val="TableParagraph"/>
              <w:spacing w:line="240" w:lineRule="exact" w:before="13"/>
              <w:ind w:left="123"/>
              <w:rPr>
                <w:sz w:val="21"/>
              </w:rPr>
            </w:pPr>
            <w:r>
              <w:rPr>
                <w:color w:val="0E0E0E"/>
                <w:w w:val="105"/>
                <w:sz w:val="21"/>
              </w:rPr>
              <w:t>in</w:t>
            </w:r>
            <w:r>
              <w:rPr>
                <w:color w:val="0E0E0E"/>
                <w:spacing w:val="-3"/>
                <w:w w:val="105"/>
                <w:sz w:val="21"/>
              </w:rPr>
              <w:t> </w:t>
            </w:r>
            <w:r>
              <w:rPr>
                <w:color w:val="0E0E0E"/>
                <w:w w:val="105"/>
                <w:sz w:val="21"/>
              </w:rPr>
              <w:t>the</w:t>
            </w:r>
            <w:r>
              <w:rPr>
                <w:color w:val="0E0E0E"/>
                <w:spacing w:val="-3"/>
                <w:w w:val="105"/>
                <w:sz w:val="21"/>
              </w:rPr>
              <w:t> </w:t>
            </w:r>
            <w:r>
              <w:rPr>
                <w:color w:val="0E0E0E"/>
                <w:spacing w:val="-2"/>
                <w:w w:val="105"/>
                <w:sz w:val="21"/>
              </w:rPr>
              <w:t>system.</w:t>
            </w:r>
          </w:p>
        </w:tc>
        <w:tc>
          <w:tcPr>
            <w:tcW w:w="1706" w:type="dxa"/>
          </w:tcPr>
          <w:p>
            <w:pPr>
              <w:pStyle w:val="TableParagraph"/>
              <w:spacing w:before="118"/>
              <w:ind w:left="497"/>
              <w:rPr>
                <w:sz w:val="21"/>
              </w:rPr>
            </w:pPr>
            <w:r>
              <w:rPr>
                <w:color w:val="0E0E0E"/>
                <w:spacing w:val="-2"/>
                <w:w w:val="105"/>
                <w:sz w:val="21"/>
              </w:rPr>
              <w:t>Security</w:t>
            </w:r>
          </w:p>
        </w:tc>
        <w:tc>
          <w:tcPr>
            <w:tcW w:w="1720" w:type="dxa"/>
          </w:tcPr>
          <w:p>
            <w:pPr>
              <w:pStyle w:val="TableParagraph"/>
              <w:spacing w:before="118"/>
              <w:ind w:left="444"/>
              <w:rPr>
                <w:sz w:val="21"/>
              </w:rPr>
            </w:pPr>
            <w:r>
              <w:rPr>
                <w:color w:val="0E0E0E"/>
                <w:spacing w:val="-2"/>
                <w:w w:val="105"/>
                <w:sz w:val="21"/>
              </w:rPr>
              <w:t>Desirable</w:t>
            </w:r>
          </w:p>
        </w:tc>
      </w:tr>
      <w:tr>
        <w:trPr>
          <w:trHeight w:val="506" w:hRule="atLeast"/>
        </w:trPr>
        <w:tc>
          <w:tcPr>
            <w:tcW w:w="1110" w:type="dxa"/>
          </w:tcPr>
          <w:p>
            <w:pPr>
              <w:pStyle w:val="TableParagraph"/>
              <w:spacing w:before="119"/>
              <w:ind w:right="272"/>
              <w:jc w:val="right"/>
              <w:rPr>
                <w:sz w:val="21"/>
              </w:rPr>
            </w:pPr>
            <w:r>
              <w:rPr>
                <w:color w:val="0E0E0E"/>
                <w:spacing w:val="-4"/>
                <w:w w:val="105"/>
                <w:sz w:val="21"/>
              </w:rPr>
              <w:t>NFR3</w:t>
            </w:r>
          </w:p>
        </w:tc>
        <w:tc>
          <w:tcPr>
            <w:tcW w:w="5561" w:type="dxa"/>
          </w:tcPr>
          <w:p>
            <w:pPr>
              <w:pStyle w:val="TableParagraph"/>
              <w:spacing w:line="231" w:lineRule="exact"/>
              <w:ind w:left="118"/>
              <w:rPr>
                <w:sz w:val="21"/>
              </w:rPr>
            </w:pPr>
            <w:r>
              <w:rPr>
                <w:color w:val="0E0E0E"/>
                <w:w w:val="105"/>
                <w:sz w:val="21"/>
              </w:rPr>
              <w:t>The</w:t>
            </w:r>
            <w:r>
              <w:rPr>
                <w:color w:val="0E0E0E"/>
                <w:spacing w:val="40"/>
                <w:w w:val="105"/>
                <w:sz w:val="21"/>
              </w:rPr>
              <w:t> </w:t>
            </w:r>
            <w:r>
              <w:rPr>
                <w:color w:val="0E0E0E"/>
                <w:w w:val="105"/>
                <w:sz w:val="21"/>
              </w:rPr>
              <w:t>diagnosed</w:t>
            </w:r>
            <w:r>
              <w:rPr>
                <w:color w:val="0E0E0E"/>
                <w:spacing w:val="53"/>
                <w:w w:val="105"/>
                <w:sz w:val="21"/>
              </w:rPr>
              <w:t> </w:t>
            </w:r>
            <w:r>
              <w:rPr>
                <w:color w:val="0E0E0E"/>
                <w:w w:val="105"/>
                <w:sz w:val="21"/>
              </w:rPr>
              <w:t>diseases</w:t>
            </w:r>
            <w:r>
              <w:rPr>
                <w:color w:val="0E0E0E"/>
                <w:spacing w:val="44"/>
                <w:w w:val="105"/>
                <w:sz w:val="21"/>
              </w:rPr>
              <w:t> </w:t>
            </w:r>
            <w:r>
              <w:rPr>
                <w:color w:val="0E0E0E"/>
                <w:w w:val="105"/>
                <w:sz w:val="21"/>
              </w:rPr>
              <w:t>should</w:t>
            </w:r>
            <w:r>
              <w:rPr>
                <w:color w:val="0E0E0E"/>
                <w:spacing w:val="45"/>
                <w:w w:val="105"/>
                <w:sz w:val="21"/>
              </w:rPr>
              <w:t> </w:t>
            </w:r>
            <w:r>
              <w:rPr>
                <w:color w:val="0E0E0E"/>
                <w:w w:val="105"/>
                <w:sz w:val="21"/>
              </w:rPr>
              <w:t>have</w:t>
            </w:r>
            <w:r>
              <w:rPr>
                <w:color w:val="0E0E0E"/>
                <w:spacing w:val="43"/>
                <w:w w:val="105"/>
                <w:sz w:val="21"/>
              </w:rPr>
              <w:t> </w:t>
            </w:r>
            <w:r>
              <w:rPr>
                <w:color w:val="0E0E0E"/>
                <w:w w:val="105"/>
                <w:sz w:val="21"/>
              </w:rPr>
              <w:t>an</w:t>
            </w:r>
            <w:r>
              <w:rPr>
                <w:color w:val="0E0E0E"/>
                <w:spacing w:val="39"/>
                <w:w w:val="105"/>
                <w:sz w:val="21"/>
              </w:rPr>
              <w:t> </w:t>
            </w:r>
            <w:r>
              <w:rPr>
                <w:color w:val="0E0E0E"/>
                <w:w w:val="105"/>
                <w:sz w:val="21"/>
              </w:rPr>
              <w:t>accuracy</w:t>
            </w:r>
            <w:r>
              <w:rPr>
                <w:color w:val="0E0E0E"/>
                <w:spacing w:val="44"/>
                <w:w w:val="105"/>
                <w:sz w:val="21"/>
              </w:rPr>
              <w:t> </w:t>
            </w:r>
            <w:r>
              <w:rPr>
                <w:color w:val="0E0E0E"/>
                <w:w w:val="105"/>
                <w:sz w:val="21"/>
              </w:rPr>
              <w:t>of</w:t>
            </w:r>
            <w:r>
              <w:rPr>
                <w:color w:val="0E0E0E"/>
                <w:spacing w:val="37"/>
                <w:w w:val="105"/>
                <w:sz w:val="21"/>
              </w:rPr>
              <w:t> </w:t>
            </w:r>
            <w:r>
              <w:rPr>
                <w:color w:val="0E0E0E"/>
                <w:spacing w:val="-4"/>
                <w:w w:val="105"/>
                <w:sz w:val="21"/>
              </w:rPr>
              <w:t>over</w:t>
            </w:r>
          </w:p>
          <w:p>
            <w:pPr>
              <w:pStyle w:val="TableParagraph"/>
              <w:spacing w:line="237" w:lineRule="exact" w:before="18"/>
              <w:ind w:left="122"/>
              <w:rPr>
                <w:sz w:val="21"/>
              </w:rPr>
            </w:pPr>
            <w:r>
              <w:rPr>
                <w:color w:val="0E0E0E"/>
                <w:spacing w:val="-4"/>
                <w:w w:val="105"/>
                <w:sz w:val="21"/>
              </w:rPr>
              <w:t>70%.</w:t>
            </w:r>
          </w:p>
        </w:tc>
        <w:tc>
          <w:tcPr>
            <w:tcW w:w="1706" w:type="dxa"/>
          </w:tcPr>
          <w:p>
            <w:pPr>
              <w:pStyle w:val="TableParagraph"/>
              <w:spacing w:before="119"/>
              <w:ind w:left="441"/>
              <w:rPr>
                <w:sz w:val="21"/>
              </w:rPr>
            </w:pPr>
            <w:r>
              <w:rPr>
                <w:color w:val="0E0E0E"/>
                <w:spacing w:val="-2"/>
                <w:w w:val="105"/>
                <w:sz w:val="21"/>
              </w:rPr>
              <w:t>Accuracy</w:t>
            </w:r>
          </w:p>
        </w:tc>
        <w:tc>
          <w:tcPr>
            <w:tcW w:w="1720" w:type="dxa"/>
          </w:tcPr>
          <w:p>
            <w:pPr>
              <w:pStyle w:val="TableParagraph"/>
              <w:spacing w:before="119"/>
              <w:ind w:left="433"/>
              <w:rPr>
                <w:sz w:val="21"/>
              </w:rPr>
            </w:pPr>
            <w:r>
              <w:rPr>
                <w:color w:val="0E0E0E"/>
                <w:spacing w:val="-2"/>
                <w:w w:val="105"/>
                <w:sz w:val="21"/>
              </w:rPr>
              <w:t>Important</w:t>
            </w:r>
          </w:p>
        </w:tc>
      </w:tr>
      <w:tr>
        <w:trPr>
          <w:trHeight w:val="503" w:hRule="atLeast"/>
        </w:trPr>
        <w:tc>
          <w:tcPr>
            <w:tcW w:w="1110" w:type="dxa"/>
          </w:tcPr>
          <w:p>
            <w:pPr>
              <w:pStyle w:val="TableParagraph"/>
              <w:spacing w:before="117"/>
              <w:ind w:right="272"/>
              <w:jc w:val="right"/>
              <w:rPr>
                <w:sz w:val="21"/>
              </w:rPr>
            </w:pPr>
            <w:r>
              <w:rPr>
                <w:color w:val="0E0E0E"/>
                <w:spacing w:val="-4"/>
                <w:w w:val="105"/>
                <w:sz w:val="21"/>
              </w:rPr>
              <w:t>NFR4</w:t>
            </w:r>
          </w:p>
        </w:tc>
        <w:tc>
          <w:tcPr>
            <w:tcW w:w="5561" w:type="dxa"/>
          </w:tcPr>
          <w:p>
            <w:pPr>
              <w:pStyle w:val="TableParagraph"/>
              <w:spacing w:before="117"/>
              <w:ind w:left="118"/>
              <w:rPr>
                <w:sz w:val="21"/>
              </w:rPr>
            </w:pPr>
            <w:r>
              <w:rPr>
                <w:color w:val="0E0E0E"/>
                <w:w w:val="105"/>
                <w:sz w:val="21"/>
              </w:rPr>
              <w:t>The</w:t>
            </w:r>
            <w:r>
              <w:rPr>
                <w:color w:val="0E0E0E"/>
                <w:spacing w:val="-7"/>
                <w:w w:val="105"/>
                <w:sz w:val="21"/>
              </w:rPr>
              <w:t> </w:t>
            </w:r>
            <w:r>
              <w:rPr>
                <w:color w:val="0E0E0E"/>
                <w:w w:val="105"/>
                <w:sz w:val="21"/>
              </w:rPr>
              <w:t>app</w:t>
            </w:r>
            <w:r>
              <w:rPr>
                <w:color w:val="0E0E0E"/>
                <w:spacing w:val="-7"/>
                <w:w w:val="105"/>
                <w:sz w:val="21"/>
              </w:rPr>
              <w:t> </w:t>
            </w:r>
            <w:r>
              <w:rPr>
                <w:color w:val="0E0E0E"/>
                <w:w w:val="105"/>
                <w:sz w:val="21"/>
              </w:rPr>
              <w:t>should</w:t>
            </w:r>
            <w:r>
              <w:rPr>
                <w:color w:val="0E0E0E"/>
                <w:spacing w:val="-6"/>
                <w:w w:val="105"/>
                <w:sz w:val="21"/>
              </w:rPr>
              <w:t> </w:t>
            </w:r>
            <w:r>
              <w:rPr>
                <w:color w:val="0E0E0E"/>
                <w:w w:val="105"/>
                <w:sz w:val="21"/>
              </w:rPr>
              <w:t>diagnose</w:t>
            </w:r>
            <w:r>
              <w:rPr>
                <w:color w:val="0E0E0E"/>
                <w:spacing w:val="7"/>
                <w:w w:val="105"/>
                <w:sz w:val="21"/>
              </w:rPr>
              <w:t> </w:t>
            </w:r>
            <w:r>
              <w:rPr>
                <w:color w:val="0E0E0E"/>
                <w:w w:val="105"/>
                <w:sz w:val="21"/>
              </w:rPr>
              <w:t>the</w:t>
            </w:r>
            <w:r>
              <w:rPr>
                <w:color w:val="0E0E0E"/>
                <w:spacing w:val="-4"/>
                <w:w w:val="105"/>
                <w:sz w:val="21"/>
              </w:rPr>
              <w:t> </w:t>
            </w:r>
            <w:r>
              <w:rPr>
                <w:color w:val="0E0E0E"/>
                <w:w w:val="105"/>
                <w:sz w:val="21"/>
              </w:rPr>
              <w:t>disease</w:t>
            </w:r>
            <w:r>
              <w:rPr>
                <w:color w:val="0E0E0E"/>
                <w:spacing w:val="6"/>
                <w:w w:val="105"/>
                <w:sz w:val="21"/>
              </w:rPr>
              <w:t> </w:t>
            </w:r>
            <w:r>
              <w:rPr>
                <w:color w:val="0E0E0E"/>
                <w:w w:val="105"/>
                <w:sz w:val="21"/>
              </w:rPr>
              <w:t>within 30</w:t>
            </w:r>
            <w:r>
              <w:rPr>
                <w:color w:val="0E0E0E"/>
                <w:spacing w:val="-14"/>
                <w:w w:val="105"/>
                <w:sz w:val="21"/>
              </w:rPr>
              <w:t> </w:t>
            </w:r>
            <w:r>
              <w:rPr>
                <w:color w:val="0E0E0E"/>
                <w:spacing w:val="-2"/>
                <w:w w:val="105"/>
                <w:sz w:val="21"/>
              </w:rPr>
              <w:t>seconds.</w:t>
            </w:r>
          </w:p>
        </w:tc>
        <w:tc>
          <w:tcPr>
            <w:tcW w:w="1706" w:type="dxa"/>
          </w:tcPr>
          <w:p>
            <w:pPr>
              <w:pStyle w:val="TableParagraph"/>
              <w:spacing w:before="117"/>
              <w:ind w:right="278"/>
              <w:jc w:val="right"/>
              <w:rPr>
                <w:sz w:val="21"/>
              </w:rPr>
            </w:pPr>
            <w:r>
              <w:rPr>
                <w:color w:val="0E0E0E"/>
                <w:spacing w:val="-2"/>
                <w:w w:val="105"/>
                <w:sz w:val="21"/>
              </w:rPr>
              <w:t>Performance</w:t>
            </w:r>
          </w:p>
        </w:tc>
        <w:tc>
          <w:tcPr>
            <w:tcW w:w="1720" w:type="dxa"/>
          </w:tcPr>
          <w:p>
            <w:pPr>
              <w:pStyle w:val="TableParagraph"/>
              <w:spacing w:before="117"/>
              <w:ind w:left="433"/>
              <w:rPr>
                <w:sz w:val="21"/>
              </w:rPr>
            </w:pPr>
            <w:r>
              <w:rPr>
                <w:color w:val="0E0E0E"/>
                <w:spacing w:val="-2"/>
                <w:w w:val="105"/>
                <w:sz w:val="21"/>
              </w:rPr>
              <w:t>Important</w:t>
            </w:r>
          </w:p>
        </w:tc>
      </w:tr>
      <w:tr>
        <w:trPr>
          <w:trHeight w:val="503" w:hRule="atLeast"/>
        </w:trPr>
        <w:tc>
          <w:tcPr>
            <w:tcW w:w="1110" w:type="dxa"/>
          </w:tcPr>
          <w:p>
            <w:pPr>
              <w:pStyle w:val="TableParagraph"/>
              <w:spacing w:before="122"/>
              <w:ind w:right="277"/>
              <w:jc w:val="right"/>
              <w:rPr>
                <w:sz w:val="21"/>
              </w:rPr>
            </w:pPr>
            <w:r>
              <w:rPr>
                <w:color w:val="0E0E0E"/>
                <w:spacing w:val="-4"/>
                <w:sz w:val="21"/>
              </w:rPr>
              <w:t>NFR5</w:t>
            </w:r>
          </w:p>
        </w:tc>
        <w:tc>
          <w:tcPr>
            <w:tcW w:w="5561" w:type="dxa"/>
          </w:tcPr>
          <w:p>
            <w:pPr>
              <w:pStyle w:val="TableParagraph"/>
              <w:spacing w:before="117"/>
              <w:ind w:left="118"/>
              <w:rPr>
                <w:sz w:val="21"/>
              </w:rPr>
            </w:pPr>
            <w:r>
              <w:rPr>
                <w:color w:val="0E0E0E"/>
                <w:w w:val="105"/>
                <w:sz w:val="21"/>
              </w:rPr>
              <w:t>The</w:t>
            </w:r>
            <w:r>
              <w:rPr>
                <w:color w:val="0E0E0E"/>
                <w:spacing w:val="-5"/>
                <w:w w:val="105"/>
                <w:sz w:val="21"/>
              </w:rPr>
              <w:t> </w:t>
            </w:r>
            <w:r>
              <w:rPr>
                <w:color w:val="0E0E0E"/>
                <w:w w:val="105"/>
                <w:sz w:val="21"/>
              </w:rPr>
              <w:t>system</w:t>
            </w:r>
            <w:r>
              <w:rPr>
                <w:color w:val="0E0E0E"/>
                <w:spacing w:val="5"/>
                <w:w w:val="105"/>
                <w:sz w:val="21"/>
              </w:rPr>
              <w:t> </w:t>
            </w:r>
            <w:r>
              <w:rPr>
                <w:color w:val="0E0E0E"/>
                <w:w w:val="105"/>
                <w:sz w:val="21"/>
              </w:rPr>
              <w:t>UI</w:t>
            </w:r>
            <w:r>
              <w:rPr>
                <w:color w:val="0E0E0E"/>
                <w:spacing w:val="-5"/>
                <w:w w:val="105"/>
                <w:sz w:val="21"/>
              </w:rPr>
              <w:t> </w:t>
            </w:r>
            <w:r>
              <w:rPr>
                <w:color w:val="0E0E0E"/>
                <w:w w:val="105"/>
                <w:sz w:val="21"/>
              </w:rPr>
              <w:t>should</w:t>
            </w:r>
            <w:r>
              <w:rPr>
                <w:color w:val="0E0E0E"/>
                <w:spacing w:val="5"/>
                <w:w w:val="105"/>
                <w:sz w:val="21"/>
              </w:rPr>
              <w:t> </w:t>
            </w:r>
            <w:r>
              <w:rPr>
                <w:color w:val="0E0E0E"/>
                <w:w w:val="105"/>
                <w:sz w:val="21"/>
              </w:rPr>
              <w:t>be</w:t>
            </w:r>
            <w:r>
              <w:rPr>
                <w:color w:val="0E0E0E"/>
                <w:spacing w:val="-9"/>
                <w:w w:val="105"/>
                <w:sz w:val="21"/>
              </w:rPr>
              <w:t> </w:t>
            </w:r>
            <w:r>
              <w:rPr>
                <w:color w:val="0E0E0E"/>
                <w:w w:val="105"/>
                <w:sz w:val="21"/>
              </w:rPr>
              <w:t>easy</w:t>
            </w:r>
            <w:r>
              <w:rPr>
                <w:color w:val="0E0E0E"/>
                <w:spacing w:val="-3"/>
                <w:w w:val="105"/>
                <w:sz w:val="21"/>
              </w:rPr>
              <w:t> </w:t>
            </w:r>
            <w:r>
              <w:rPr>
                <w:color w:val="0E0E0E"/>
                <w:w w:val="105"/>
                <w:sz w:val="21"/>
              </w:rPr>
              <w:t>to</w:t>
            </w:r>
            <w:r>
              <w:rPr>
                <w:color w:val="0E0E0E"/>
                <w:spacing w:val="-8"/>
                <w:w w:val="105"/>
                <w:sz w:val="21"/>
              </w:rPr>
              <w:t> </w:t>
            </w:r>
            <w:r>
              <w:rPr>
                <w:color w:val="0E0E0E"/>
                <w:w w:val="105"/>
                <w:sz w:val="21"/>
              </w:rPr>
              <w:t>understand</w:t>
            </w:r>
            <w:r>
              <w:rPr>
                <w:color w:val="0E0E0E"/>
                <w:spacing w:val="9"/>
                <w:w w:val="105"/>
                <w:sz w:val="21"/>
              </w:rPr>
              <w:t> </w:t>
            </w:r>
            <w:r>
              <w:rPr>
                <w:color w:val="0E0E0E"/>
                <w:w w:val="105"/>
                <w:sz w:val="21"/>
              </w:rPr>
              <w:t>and</w:t>
            </w:r>
            <w:r>
              <w:rPr>
                <w:color w:val="0E0E0E"/>
                <w:spacing w:val="3"/>
                <w:w w:val="105"/>
                <w:sz w:val="21"/>
              </w:rPr>
              <w:t> </w:t>
            </w:r>
            <w:r>
              <w:rPr>
                <w:color w:val="0E0E0E"/>
                <w:spacing w:val="-4"/>
                <w:w w:val="105"/>
                <w:sz w:val="21"/>
              </w:rPr>
              <w:t>use.</w:t>
            </w:r>
          </w:p>
        </w:tc>
        <w:tc>
          <w:tcPr>
            <w:tcW w:w="1706" w:type="dxa"/>
          </w:tcPr>
          <w:p>
            <w:pPr>
              <w:pStyle w:val="TableParagraph"/>
              <w:spacing w:before="117"/>
              <w:ind w:left="460"/>
              <w:rPr>
                <w:sz w:val="21"/>
              </w:rPr>
            </w:pPr>
            <w:r>
              <w:rPr>
                <w:color w:val="0E0E0E"/>
                <w:spacing w:val="-2"/>
                <w:w w:val="105"/>
                <w:sz w:val="21"/>
              </w:rPr>
              <w:t>Usability</w:t>
            </w:r>
          </w:p>
        </w:tc>
        <w:tc>
          <w:tcPr>
            <w:tcW w:w="1720" w:type="dxa"/>
          </w:tcPr>
          <w:p>
            <w:pPr>
              <w:pStyle w:val="TableParagraph"/>
              <w:spacing w:before="122"/>
              <w:ind w:left="444"/>
              <w:rPr>
                <w:sz w:val="21"/>
              </w:rPr>
            </w:pPr>
            <w:r>
              <w:rPr>
                <w:color w:val="0E0E0E"/>
                <w:spacing w:val="-2"/>
                <w:w w:val="105"/>
                <w:sz w:val="21"/>
              </w:rPr>
              <w:t>Desirable</w:t>
            </w:r>
          </w:p>
        </w:tc>
      </w:tr>
      <w:tr>
        <w:trPr>
          <w:trHeight w:val="923" w:hRule="atLeast"/>
        </w:trPr>
        <w:tc>
          <w:tcPr>
            <w:tcW w:w="1110" w:type="dxa"/>
          </w:tcPr>
          <w:p>
            <w:pPr>
              <w:pStyle w:val="TableParagraph"/>
              <w:spacing w:before="11"/>
              <w:rPr>
                <w:b/>
                <w:sz w:val="21"/>
              </w:rPr>
            </w:pPr>
          </w:p>
          <w:p>
            <w:pPr>
              <w:pStyle w:val="TableParagraph"/>
              <w:ind w:right="272"/>
              <w:jc w:val="right"/>
              <w:rPr>
                <w:sz w:val="21"/>
              </w:rPr>
            </w:pPr>
            <w:r>
              <w:rPr>
                <w:color w:val="0E0E0E"/>
                <w:spacing w:val="-4"/>
                <w:w w:val="105"/>
                <w:sz w:val="21"/>
              </w:rPr>
              <w:t>NFR6</w:t>
            </w:r>
          </w:p>
        </w:tc>
        <w:tc>
          <w:tcPr>
            <w:tcW w:w="5561" w:type="dxa"/>
          </w:tcPr>
          <w:p>
            <w:pPr>
              <w:pStyle w:val="TableParagraph"/>
              <w:spacing w:line="249" w:lineRule="auto"/>
              <w:ind w:left="117" w:right="80" w:firstLine="1"/>
              <w:jc w:val="both"/>
              <w:rPr>
                <w:sz w:val="21"/>
              </w:rPr>
            </w:pPr>
            <w:r>
              <w:rPr>
                <w:color w:val="0E0E0E"/>
                <w:w w:val="105"/>
                <w:sz w:val="21"/>
              </w:rPr>
              <w:t>The ML model</w:t>
            </w:r>
            <w:r>
              <w:rPr>
                <w:color w:val="0E0E0E"/>
                <w:w w:val="105"/>
                <w:sz w:val="21"/>
              </w:rPr>
              <w:t> used for the app should</w:t>
            </w:r>
            <w:r>
              <w:rPr>
                <w:color w:val="0E0E0E"/>
                <w:w w:val="105"/>
                <w:sz w:val="21"/>
              </w:rPr>
              <w:t> be able to improve over</w:t>
            </w:r>
            <w:r>
              <w:rPr>
                <w:color w:val="0E0E0E"/>
                <w:w w:val="105"/>
                <w:sz w:val="21"/>
              </w:rPr>
              <w:t> time.</w:t>
            </w:r>
            <w:r>
              <w:rPr>
                <w:color w:val="0E0E0E"/>
                <w:w w:val="105"/>
                <w:sz w:val="21"/>
              </w:rPr>
              <w:t> (Can</w:t>
            </w:r>
            <w:r>
              <w:rPr>
                <w:color w:val="0E0E0E"/>
                <w:w w:val="105"/>
                <w:sz w:val="21"/>
              </w:rPr>
              <w:t> train</w:t>
            </w:r>
            <w:r>
              <w:rPr>
                <w:color w:val="0E0E0E"/>
                <w:w w:val="105"/>
                <w:sz w:val="21"/>
              </w:rPr>
              <w:t> the</w:t>
            </w:r>
            <w:r>
              <w:rPr>
                <w:color w:val="0E0E0E"/>
                <w:w w:val="105"/>
                <w:sz w:val="21"/>
              </w:rPr>
              <w:t> model</w:t>
            </w:r>
            <w:r>
              <w:rPr>
                <w:color w:val="0E0E0E"/>
                <w:w w:val="105"/>
                <w:sz w:val="21"/>
              </w:rPr>
              <w:t> with</w:t>
            </w:r>
            <w:r>
              <w:rPr>
                <w:color w:val="0E0E0E"/>
                <w:w w:val="105"/>
                <w:sz w:val="21"/>
              </w:rPr>
              <w:t> an</w:t>
            </w:r>
            <w:r>
              <w:rPr>
                <w:color w:val="0E0E0E"/>
                <w:w w:val="105"/>
                <w:sz w:val="21"/>
              </w:rPr>
              <w:t> improved/larger dataset to detect new diseases)</w:t>
            </w:r>
          </w:p>
        </w:tc>
        <w:tc>
          <w:tcPr>
            <w:tcW w:w="1706" w:type="dxa"/>
          </w:tcPr>
          <w:p>
            <w:pPr>
              <w:pStyle w:val="TableParagraph"/>
              <w:spacing w:before="11"/>
              <w:rPr>
                <w:b/>
                <w:sz w:val="21"/>
              </w:rPr>
            </w:pPr>
          </w:p>
          <w:p>
            <w:pPr>
              <w:pStyle w:val="TableParagraph"/>
              <w:ind w:left="391"/>
              <w:rPr>
                <w:sz w:val="21"/>
              </w:rPr>
            </w:pPr>
            <w:r>
              <w:rPr>
                <w:color w:val="0E0E0E"/>
                <w:spacing w:val="-2"/>
                <w:w w:val="105"/>
                <w:sz w:val="21"/>
              </w:rPr>
              <w:t>Scalability</w:t>
            </w:r>
          </w:p>
        </w:tc>
        <w:tc>
          <w:tcPr>
            <w:tcW w:w="1720" w:type="dxa"/>
          </w:tcPr>
          <w:p>
            <w:pPr>
              <w:pStyle w:val="TableParagraph"/>
              <w:spacing w:before="11"/>
              <w:rPr>
                <w:b/>
                <w:sz w:val="21"/>
              </w:rPr>
            </w:pPr>
          </w:p>
          <w:p>
            <w:pPr>
              <w:pStyle w:val="TableParagraph"/>
              <w:ind w:left="444"/>
              <w:rPr>
                <w:sz w:val="21"/>
              </w:rPr>
            </w:pPr>
            <w:r>
              <w:rPr>
                <w:color w:val="0E0E0E"/>
                <w:spacing w:val="-2"/>
                <w:w w:val="105"/>
                <w:sz w:val="21"/>
              </w:rPr>
              <w:t>Desirable</w:t>
            </w:r>
          </w:p>
        </w:tc>
      </w:tr>
    </w:tbl>
    <w:p>
      <w:pPr>
        <w:spacing w:after="0"/>
        <w:rPr>
          <w:sz w:val="21"/>
        </w:rPr>
        <w:sectPr>
          <w:pgSz w:w="11910" w:h="16840"/>
          <w:pgMar w:header="658" w:footer="1400" w:top="1280" w:bottom="1600" w:left="700" w:right="620"/>
        </w:sectPr>
      </w:pPr>
    </w:p>
    <w:p>
      <w:pPr>
        <w:pStyle w:val="BodyText"/>
        <w:rPr>
          <w:b/>
        </w:rPr>
      </w:pPr>
    </w:p>
    <w:p>
      <w:pPr>
        <w:pStyle w:val="BodyText"/>
        <w:rPr>
          <w:b/>
        </w:rPr>
      </w:pPr>
    </w:p>
    <w:p>
      <w:pPr>
        <w:pStyle w:val="BodyText"/>
        <w:spacing w:before="27"/>
        <w:rPr>
          <w:b/>
        </w:rPr>
      </w:pPr>
    </w:p>
    <w:p>
      <w:pPr>
        <w:pStyle w:val="BodyText"/>
        <w:ind w:left="490"/>
      </w:pPr>
      <w:r>
        <w:rPr/>
        <mc:AlternateContent>
          <mc:Choice Requires="wps">
            <w:drawing>
              <wp:anchor distT="0" distB="0" distL="0" distR="0" allowOverlap="1" layoutInCell="1" locked="0" behindDoc="1" simplePos="0" relativeHeight="481570816">
                <wp:simplePos x="0" y="0"/>
                <wp:positionH relativeFrom="page">
                  <wp:posOffset>685800</wp:posOffset>
                </wp:positionH>
                <wp:positionV relativeFrom="paragraph">
                  <wp:posOffset>12040</wp:posOffset>
                </wp:positionV>
                <wp:extent cx="6192520" cy="4352925"/>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6192520" cy="4352925"/>
                        </a:xfrm>
                        <a:custGeom>
                          <a:avLst/>
                          <a:gdLst/>
                          <a:ahLst/>
                          <a:cxnLst/>
                          <a:rect l="l" t="t" r="r" b="b"/>
                          <a:pathLst>
                            <a:path w="6192520" h="4352925">
                              <a:moveTo>
                                <a:pt x="6192012" y="4352544"/>
                              </a:moveTo>
                              <a:lnTo>
                                <a:pt x="0" y="4352544"/>
                              </a:lnTo>
                              <a:lnTo>
                                <a:pt x="0" y="0"/>
                              </a:lnTo>
                              <a:lnTo>
                                <a:pt x="6192012" y="0"/>
                              </a:lnTo>
                              <a:lnTo>
                                <a:pt x="6192012" y="4352544"/>
                              </a:lnTo>
                              <a:close/>
                            </a:path>
                          </a:pathLst>
                        </a:custGeom>
                        <a:solidFill>
                          <a:srgbClr val="A8CF8C"/>
                        </a:solidFill>
                      </wps:spPr>
                      <wps:bodyPr wrap="square" lIns="0" tIns="0" rIns="0" bIns="0" rtlCol="0">
                        <a:prstTxWarp prst="textNoShape">
                          <a:avLst/>
                        </a:prstTxWarp>
                        <a:noAutofit/>
                      </wps:bodyPr>
                    </wps:wsp>
                  </a:graphicData>
                </a:graphic>
              </wp:anchor>
            </w:drawing>
          </mc:Choice>
          <mc:Fallback>
            <w:pict>
              <v:rect style="position:absolute;margin-left:54pt;margin-top:.948076pt;width:487.56pt;height:342.72pt;mso-position-horizontal-relative:page;mso-position-vertical-relative:paragraph;z-index:-21745664" id="docshape88" filled="true" fillcolor="#a8cf8c" stroked="false">
                <v:fill type="solid"/>
                <w10:wrap type="none"/>
              </v:rect>
            </w:pict>
          </mc:Fallback>
        </mc:AlternateContent>
      </w:r>
      <w:r>
        <w:rPr>
          <w:color w:val="0F0F0F"/>
          <w:spacing w:val="-2"/>
          <w:w w:val="105"/>
        </w:rPr>
        <w:t>Additionally:</w:t>
      </w:r>
    </w:p>
    <w:p>
      <w:pPr>
        <w:pStyle w:val="ListParagraph"/>
        <w:numPr>
          <w:ilvl w:val="0"/>
          <w:numId w:val="20"/>
        </w:numPr>
        <w:tabs>
          <w:tab w:pos="855" w:val="left" w:leader="none"/>
          <w:tab w:pos="862" w:val="left" w:leader="none"/>
        </w:tabs>
        <w:spacing w:line="300" w:lineRule="auto" w:before="158" w:after="0"/>
        <w:ind w:left="855" w:right="563" w:hanging="366"/>
        <w:jc w:val="left"/>
        <w:rPr>
          <w:sz w:val="21"/>
        </w:rPr>
      </w:pPr>
      <w:r>
        <w:rPr>
          <w:color w:val="0F0F0F"/>
          <w:sz w:val="21"/>
        </w:rPr>
        <w:tab/>
      </w:r>
      <w:r>
        <w:rPr>
          <w:b/>
          <w:color w:val="0F0F0F"/>
          <w:w w:val="105"/>
          <w:sz w:val="21"/>
        </w:rPr>
        <w:t>Usability:</w:t>
      </w:r>
      <w:r>
        <w:rPr>
          <w:b/>
          <w:color w:val="0F0F0F"/>
          <w:spacing w:val="-14"/>
          <w:w w:val="105"/>
          <w:sz w:val="21"/>
        </w:rPr>
        <w:t> </w:t>
      </w:r>
      <w:r>
        <w:rPr>
          <w:color w:val="0F0F0F"/>
          <w:w w:val="105"/>
          <w:sz w:val="21"/>
        </w:rPr>
        <w:t>The</w:t>
      </w:r>
      <w:r>
        <w:rPr>
          <w:color w:val="0F0F0F"/>
          <w:spacing w:val="-14"/>
          <w:w w:val="105"/>
          <w:sz w:val="21"/>
        </w:rPr>
        <w:t> </w:t>
      </w:r>
      <w:r>
        <w:rPr>
          <w:color w:val="0F0F0F"/>
          <w:w w:val="105"/>
          <w:sz w:val="21"/>
        </w:rPr>
        <w:t>system</w:t>
      </w:r>
      <w:r>
        <w:rPr>
          <w:color w:val="0F0F0F"/>
          <w:spacing w:val="-14"/>
          <w:w w:val="105"/>
          <w:sz w:val="21"/>
        </w:rPr>
        <w:t> </w:t>
      </w:r>
      <w:r>
        <w:rPr>
          <w:color w:val="0F0F0F"/>
          <w:w w:val="105"/>
          <w:sz w:val="21"/>
        </w:rPr>
        <w:t>should</w:t>
      </w:r>
      <w:r>
        <w:rPr>
          <w:color w:val="0F0F0F"/>
          <w:spacing w:val="-4"/>
          <w:w w:val="105"/>
          <w:sz w:val="21"/>
        </w:rPr>
        <w:t> </w:t>
      </w:r>
      <w:r>
        <w:rPr>
          <w:color w:val="0F0F0F"/>
          <w:w w:val="105"/>
          <w:sz w:val="21"/>
        </w:rPr>
        <w:t>be</w:t>
      </w:r>
      <w:r>
        <w:rPr>
          <w:color w:val="0F0F0F"/>
          <w:spacing w:val="-14"/>
          <w:w w:val="105"/>
          <w:sz w:val="21"/>
        </w:rPr>
        <w:t> </w:t>
      </w:r>
      <w:r>
        <w:rPr>
          <w:color w:val="0F0F0F"/>
          <w:w w:val="105"/>
          <w:sz w:val="21"/>
        </w:rPr>
        <w:t>easy</w:t>
      </w:r>
      <w:r>
        <w:rPr>
          <w:color w:val="0F0F0F"/>
          <w:spacing w:val="-14"/>
          <w:w w:val="105"/>
          <w:sz w:val="21"/>
        </w:rPr>
        <w:t> </w:t>
      </w:r>
      <w:r>
        <w:rPr>
          <w:color w:val="0F0F0F"/>
          <w:w w:val="105"/>
          <w:sz w:val="21"/>
        </w:rPr>
        <w:t>to</w:t>
      </w:r>
      <w:r>
        <w:rPr>
          <w:color w:val="0F0F0F"/>
          <w:spacing w:val="-14"/>
          <w:w w:val="105"/>
          <w:sz w:val="21"/>
        </w:rPr>
        <w:t> </w:t>
      </w:r>
      <w:r>
        <w:rPr>
          <w:color w:val="0F0F0F"/>
          <w:w w:val="105"/>
          <w:sz w:val="21"/>
        </w:rPr>
        <w:t>navigate</w:t>
      </w:r>
      <w:r>
        <w:rPr>
          <w:color w:val="0F0F0F"/>
          <w:spacing w:val="-7"/>
          <w:w w:val="105"/>
          <w:sz w:val="21"/>
        </w:rPr>
        <w:t> </w:t>
      </w:r>
      <w:r>
        <w:rPr>
          <w:color w:val="0F0F0F"/>
          <w:w w:val="105"/>
          <w:sz w:val="21"/>
        </w:rPr>
        <w:t>with</w:t>
      </w:r>
      <w:r>
        <w:rPr>
          <w:color w:val="0F0F0F"/>
          <w:spacing w:val="-13"/>
          <w:w w:val="105"/>
          <w:sz w:val="21"/>
        </w:rPr>
        <w:t> </w:t>
      </w:r>
      <w:r>
        <w:rPr>
          <w:color w:val="0F0F0F"/>
          <w:w w:val="105"/>
          <w:sz w:val="21"/>
        </w:rPr>
        <w:t>clear</w:t>
      </w:r>
      <w:r>
        <w:rPr>
          <w:color w:val="0F0F0F"/>
          <w:spacing w:val="-12"/>
          <w:w w:val="105"/>
          <w:sz w:val="21"/>
        </w:rPr>
        <w:t> </w:t>
      </w:r>
      <w:r>
        <w:rPr>
          <w:color w:val="0F0F0F"/>
          <w:w w:val="105"/>
          <w:sz w:val="21"/>
        </w:rPr>
        <w:t>instructions</w:t>
      </w:r>
      <w:r>
        <w:rPr>
          <w:color w:val="0F0F0F"/>
          <w:spacing w:val="-1"/>
          <w:w w:val="105"/>
          <w:sz w:val="21"/>
        </w:rPr>
        <w:t> </w:t>
      </w:r>
      <w:r>
        <w:rPr>
          <w:color w:val="0F0F0F"/>
          <w:w w:val="105"/>
          <w:sz w:val="21"/>
        </w:rPr>
        <w:t>held</w:t>
      </w:r>
      <w:r>
        <w:rPr>
          <w:color w:val="0F0F0F"/>
          <w:spacing w:val="-11"/>
          <w:w w:val="105"/>
          <w:sz w:val="21"/>
        </w:rPr>
        <w:t> </w:t>
      </w:r>
      <w:r>
        <w:rPr>
          <w:color w:val="0F0F0F"/>
          <w:w w:val="105"/>
          <w:sz w:val="21"/>
        </w:rPr>
        <w:t>together</w:t>
      </w:r>
      <w:r>
        <w:rPr>
          <w:color w:val="0F0F0F"/>
          <w:spacing w:val="-12"/>
          <w:w w:val="105"/>
          <w:sz w:val="21"/>
        </w:rPr>
        <w:t> </w:t>
      </w:r>
      <w:r>
        <w:rPr>
          <w:color w:val="0F0F0F"/>
          <w:w w:val="105"/>
          <w:sz w:val="21"/>
        </w:rPr>
        <w:t>with</w:t>
      </w:r>
      <w:r>
        <w:rPr>
          <w:color w:val="0F0F0F"/>
          <w:spacing w:val="-12"/>
          <w:w w:val="105"/>
          <w:sz w:val="21"/>
        </w:rPr>
        <w:t> </w:t>
      </w:r>
      <w:r>
        <w:rPr>
          <w:color w:val="0F0F0F"/>
          <w:w w:val="105"/>
          <w:sz w:val="21"/>
        </w:rPr>
        <w:t>a</w:t>
      </w:r>
      <w:r>
        <w:rPr>
          <w:color w:val="0F0F0F"/>
          <w:spacing w:val="-14"/>
          <w:w w:val="105"/>
          <w:sz w:val="21"/>
        </w:rPr>
        <w:t> </w:t>
      </w:r>
      <w:r>
        <w:rPr>
          <w:color w:val="0F0F0F"/>
          <w:w w:val="105"/>
          <w:sz w:val="21"/>
        </w:rPr>
        <w:t>modernized </w:t>
      </w:r>
      <w:r>
        <w:rPr>
          <w:color w:val="0F0F0F"/>
          <w:spacing w:val="-2"/>
          <w:w w:val="105"/>
          <w:sz w:val="21"/>
        </w:rPr>
        <w:t>interface.</w:t>
      </w:r>
    </w:p>
    <w:p>
      <w:pPr>
        <w:pStyle w:val="ListParagraph"/>
        <w:numPr>
          <w:ilvl w:val="0"/>
          <w:numId w:val="20"/>
        </w:numPr>
        <w:tabs>
          <w:tab w:pos="851" w:val="left" w:leader="none"/>
          <w:tab w:pos="855" w:val="left" w:leader="none"/>
        </w:tabs>
        <w:spacing w:line="300" w:lineRule="auto" w:before="21" w:after="0"/>
        <w:ind w:left="851" w:right="554" w:hanging="362"/>
        <w:jc w:val="left"/>
        <w:rPr>
          <w:sz w:val="21"/>
        </w:rPr>
      </w:pPr>
      <w:r>
        <w:rPr>
          <w:color w:val="0F0F0F"/>
          <w:sz w:val="21"/>
        </w:rPr>
        <w:tab/>
      </w:r>
      <w:r>
        <w:rPr>
          <w:b/>
          <w:color w:val="0F0F0F"/>
          <w:w w:val="105"/>
          <w:sz w:val="21"/>
        </w:rPr>
        <w:t>Scalability: </w:t>
      </w:r>
      <w:r>
        <w:rPr>
          <w:color w:val="0F0F0F"/>
          <w:w w:val="105"/>
          <w:sz w:val="21"/>
        </w:rPr>
        <w:t>The</w:t>
      </w:r>
      <w:r>
        <w:rPr>
          <w:color w:val="0F0F0F"/>
          <w:spacing w:val="-7"/>
          <w:w w:val="105"/>
          <w:sz w:val="21"/>
        </w:rPr>
        <w:t> </w:t>
      </w:r>
      <w:r>
        <w:rPr>
          <w:color w:val="0F0F0F"/>
          <w:w w:val="105"/>
          <w:sz w:val="21"/>
        </w:rPr>
        <w:t>system </w:t>
      </w:r>
      <w:r>
        <w:rPr>
          <w:color w:val="1D1D1D"/>
          <w:w w:val="105"/>
          <w:sz w:val="21"/>
        </w:rPr>
        <w:t>should </w:t>
      </w:r>
      <w:r>
        <w:rPr>
          <w:color w:val="0F0F0F"/>
          <w:w w:val="105"/>
          <w:sz w:val="21"/>
        </w:rPr>
        <w:t>handle and</w:t>
      </w:r>
      <w:r>
        <w:rPr>
          <w:color w:val="0F0F0F"/>
          <w:spacing w:val="-1"/>
          <w:w w:val="105"/>
          <w:sz w:val="21"/>
        </w:rPr>
        <w:t> </w:t>
      </w:r>
      <w:r>
        <w:rPr>
          <w:color w:val="0F0F0F"/>
          <w:w w:val="105"/>
          <w:sz w:val="21"/>
        </w:rPr>
        <w:t>process the load</w:t>
      </w:r>
      <w:r>
        <w:rPr>
          <w:color w:val="0F0F0F"/>
          <w:spacing w:val="-1"/>
          <w:w w:val="105"/>
          <w:sz w:val="21"/>
        </w:rPr>
        <w:t> </w:t>
      </w:r>
      <w:r>
        <w:rPr>
          <w:color w:val="0F0F0F"/>
          <w:w w:val="105"/>
          <w:sz w:val="21"/>
        </w:rPr>
        <w:t>of</w:t>
      </w:r>
      <w:r>
        <w:rPr>
          <w:color w:val="0F0F0F"/>
          <w:spacing w:val="-7"/>
          <w:w w:val="105"/>
          <w:sz w:val="21"/>
        </w:rPr>
        <w:t> </w:t>
      </w:r>
      <w:r>
        <w:rPr>
          <w:color w:val="0F0F0F"/>
          <w:w w:val="105"/>
          <w:sz w:val="21"/>
        </w:rPr>
        <w:t>many</w:t>
      </w:r>
      <w:r>
        <w:rPr>
          <w:color w:val="0F0F0F"/>
          <w:spacing w:val="-3"/>
          <w:w w:val="105"/>
          <w:sz w:val="21"/>
        </w:rPr>
        <w:t> </w:t>
      </w:r>
      <w:r>
        <w:rPr>
          <w:color w:val="0F0F0F"/>
          <w:w w:val="105"/>
          <w:sz w:val="21"/>
        </w:rPr>
        <w:t>end</w:t>
      </w:r>
      <w:r>
        <w:rPr>
          <w:color w:val="0F0F0F"/>
          <w:spacing w:val="-1"/>
          <w:w w:val="105"/>
          <w:sz w:val="21"/>
        </w:rPr>
        <w:t> </w:t>
      </w:r>
      <w:r>
        <w:rPr>
          <w:color w:val="0F0F0F"/>
          <w:w w:val="105"/>
          <w:sz w:val="21"/>
        </w:rPr>
        <w:t>users with many plant species without a reduction in performance.</w:t>
      </w:r>
    </w:p>
    <w:p>
      <w:pPr>
        <w:pStyle w:val="ListParagraph"/>
        <w:numPr>
          <w:ilvl w:val="0"/>
          <w:numId w:val="20"/>
        </w:numPr>
        <w:tabs>
          <w:tab w:pos="852" w:val="left" w:leader="none"/>
          <w:tab w:pos="855" w:val="left" w:leader="none"/>
        </w:tabs>
        <w:spacing w:line="300" w:lineRule="auto" w:before="16" w:after="0"/>
        <w:ind w:left="855" w:right="556" w:hanging="366"/>
        <w:jc w:val="left"/>
        <w:rPr>
          <w:sz w:val="21"/>
        </w:rPr>
      </w:pPr>
      <w:r>
        <w:rPr>
          <w:b/>
          <w:color w:val="0F0F0F"/>
          <w:w w:val="105"/>
          <w:sz w:val="21"/>
        </w:rPr>
        <w:t>Performance:</w:t>
      </w:r>
      <w:r>
        <w:rPr>
          <w:b/>
          <w:color w:val="0F0F0F"/>
          <w:spacing w:val="-14"/>
          <w:w w:val="105"/>
          <w:sz w:val="21"/>
        </w:rPr>
        <w:t> </w:t>
      </w:r>
      <w:r>
        <w:rPr>
          <w:color w:val="0F0F0F"/>
          <w:w w:val="105"/>
          <w:sz w:val="21"/>
        </w:rPr>
        <w:t>The</w:t>
      </w:r>
      <w:r>
        <w:rPr>
          <w:color w:val="0F0F0F"/>
          <w:spacing w:val="-14"/>
          <w:w w:val="105"/>
          <w:sz w:val="21"/>
        </w:rPr>
        <w:t> </w:t>
      </w:r>
      <w:r>
        <w:rPr>
          <w:color w:val="0F0F0F"/>
          <w:w w:val="105"/>
          <w:sz w:val="21"/>
        </w:rPr>
        <w:t>system</w:t>
      </w:r>
      <w:r>
        <w:rPr>
          <w:color w:val="0F0F0F"/>
          <w:spacing w:val="-14"/>
          <w:w w:val="105"/>
          <w:sz w:val="21"/>
        </w:rPr>
        <w:t> </w:t>
      </w:r>
      <w:r>
        <w:rPr>
          <w:color w:val="0F0F0F"/>
          <w:w w:val="105"/>
          <w:sz w:val="21"/>
        </w:rPr>
        <w:t>should</w:t>
      </w:r>
      <w:r>
        <w:rPr>
          <w:color w:val="0F0F0F"/>
          <w:spacing w:val="-14"/>
          <w:w w:val="105"/>
          <w:sz w:val="21"/>
        </w:rPr>
        <w:t> </w:t>
      </w:r>
      <w:r>
        <w:rPr>
          <w:color w:val="0F0F0F"/>
          <w:w w:val="105"/>
          <w:sz w:val="21"/>
        </w:rPr>
        <w:t>identify</w:t>
      </w:r>
      <w:r>
        <w:rPr>
          <w:color w:val="0F0F0F"/>
          <w:spacing w:val="-9"/>
          <w:w w:val="105"/>
          <w:sz w:val="21"/>
        </w:rPr>
        <w:t> </w:t>
      </w:r>
      <w:r>
        <w:rPr>
          <w:color w:val="0F0F0F"/>
          <w:w w:val="105"/>
          <w:sz w:val="21"/>
        </w:rPr>
        <w:t>plant</w:t>
      </w:r>
      <w:r>
        <w:rPr>
          <w:color w:val="0F0F0F"/>
          <w:spacing w:val="-14"/>
          <w:w w:val="105"/>
          <w:sz w:val="21"/>
        </w:rPr>
        <w:t> </w:t>
      </w:r>
      <w:r>
        <w:rPr>
          <w:color w:val="0F0F0F"/>
          <w:w w:val="105"/>
          <w:sz w:val="21"/>
        </w:rPr>
        <w:t>diseases</w:t>
      </w:r>
      <w:r>
        <w:rPr>
          <w:color w:val="0F0F0F"/>
          <w:spacing w:val="-8"/>
          <w:w w:val="105"/>
          <w:sz w:val="21"/>
        </w:rPr>
        <w:t> </w:t>
      </w:r>
      <w:r>
        <w:rPr>
          <w:color w:val="0F0F0F"/>
          <w:w w:val="105"/>
          <w:sz w:val="21"/>
        </w:rPr>
        <w:t>less</w:t>
      </w:r>
      <w:r>
        <w:rPr>
          <w:color w:val="0F0F0F"/>
          <w:spacing w:val="-11"/>
          <w:w w:val="105"/>
          <w:sz w:val="21"/>
        </w:rPr>
        <w:t> </w:t>
      </w:r>
      <w:r>
        <w:rPr>
          <w:color w:val="0F0F0F"/>
          <w:w w:val="105"/>
          <w:sz w:val="21"/>
        </w:rPr>
        <w:t>than</w:t>
      </w:r>
      <w:r>
        <w:rPr>
          <w:color w:val="0F0F0F"/>
          <w:spacing w:val="-14"/>
          <w:w w:val="105"/>
          <w:sz w:val="21"/>
        </w:rPr>
        <w:t> </w:t>
      </w:r>
      <w:r>
        <w:rPr>
          <w:color w:val="0F0F0F"/>
          <w:w w:val="105"/>
          <w:sz w:val="21"/>
        </w:rPr>
        <w:t>5</w:t>
      </w:r>
      <w:r>
        <w:rPr>
          <w:color w:val="0F0F0F"/>
          <w:spacing w:val="-14"/>
          <w:w w:val="105"/>
          <w:sz w:val="21"/>
        </w:rPr>
        <w:t> </w:t>
      </w:r>
      <w:r>
        <w:rPr>
          <w:color w:val="0F0F0F"/>
          <w:w w:val="105"/>
          <w:sz w:val="21"/>
        </w:rPr>
        <w:t>seconds</w:t>
      </w:r>
      <w:r>
        <w:rPr>
          <w:color w:val="0F0F0F"/>
          <w:spacing w:val="-10"/>
          <w:w w:val="105"/>
          <w:sz w:val="21"/>
        </w:rPr>
        <w:t> </w:t>
      </w:r>
      <w:r>
        <w:rPr>
          <w:color w:val="0F0F0F"/>
          <w:w w:val="105"/>
          <w:sz w:val="21"/>
        </w:rPr>
        <w:t>accurately</w:t>
      </w:r>
      <w:r>
        <w:rPr>
          <w:color w:val="0F0F0F"/>
          <w:spacing w:val="-6"/>
          <w:w w:val="105"/>
          <w:sz w:val="21"/>
        </w:rPr>
        <w:t> </w:t>
      </w:r>
      <w:r>
        <w:rPr>
          <w:color w:val="0F0F0F"/>
          <w:w w:val="105"/>
          <w:sz w:val="21"/>
        </w:rPr>
        <w:t>along</w:t>
      </w:r>
      <w:r>
        <w:rPr>
          <w:color w:val="0F0F0F"/>
          <w:spacing w:val="-14"/>
          <w:w w:val="105"/>
          <w:sz w:val="21"/>
        </w:rPr>
        <w:t> </w:t>
      </w:r>
      <w:r>
        <w:rPr>
          <w:color w:val="0F0F0F"/>
          <w:w w:val="105"/>
          <w:sz w:val="21"/>
        </w:rPr>
        <w:t>with</w:t>
      </w:r>
      <w:r>
        <w:rPr>
          <w:color w:val="0F0F0F"/>
          <w:spacing w:val="-13"/>
          <w:w w:val="105"/>
          <w:sz w:val="21"/>
        </w:rPr>
        <w:t> </w:t>
      </w:r>
      <w:r>
        <w:rPr>
          <w:color w:val="0F0F0F"/>
          <w:w w:val="105"/>
          <w:sz w:val="21"/>
        </w:rPr>
        <w:t>useful disease descriptions.</w:t>
      </w:r>
    </w:p>
    <w:p>
      <w:pPr>
        <w:pStyle w:val="ListParagraph"/>
        <w:numPr>
          <w:ilvl w:val="0"/>
          <w:numId w:val="20"/>
        </w:numPr>
        <w:tabs>
          <w:tab w:pos="855" w:val="left" w:leader="none"/>
        </w:tabs>
        <w:spacing w:line="240" w:lineRule="auto" w:before="21" w:after="0"/>
        <w:ind w:left="855" w:right="0" w:hanging="365"/>
        <w:jc w:val="left"/>
        <w:rPr>
          <w:sz w:val="21"/>
        </w:rPr>
      </w:pPr>
      <w:r>
        <w:rPr>
          <w:b/>
          <w:color w:val="0F0F0F"/>
          <w:w w:val="105"/>
          <w:sz w:val="21"/>
        </w:rPr>
        <w:t>Security:</w:t>
      </w:r>
      <w:r>
        <w:rPr>
          <w:b/>
          <w:color w:val="0F0F0F"/>
          <w:spacing w:val="-3"/>
          <w:w w:val="105"/>
          <w:sz w:val="21"/>
        </w:rPr>
        <w:t> </w:t>
      </w:r>
      <w:r>
        <w:rPr>
          <w:color w:val="0F0F0F"/>
          <w:w w:val="105"/>
          <w:sz w:val="21"/>
        </w:rPr>
        <w:t>The</w:t>
      </w:r>
      <w:r>
        <w:rPr>
          <w:color w:val="0F0F0F"/>
          <w:spacing w:val="-9"/>
          <w:w w:val="105"/>
          <w:sz w:val="21"/>
        </w:rPr>
        <w:t> </w:t>
      </w:r>
      <w:r>
        <w:rPr>
          <w:color w:val="0F0F0F"/>
          <w:w w:val="105"/>
          <w:sz w:val="21"/>
        </w:rPr>
        <w:t>system</w:t>
      </w:r>
      <w:r>
        <w:rPr>
          <w:color w:val="0F0F0F"/>
          <w:spacing w:val="-1"/>
          <w:w w:val="105"/>
          <w:sz w:val="21"/>
        </w:rPr>
        <w:t> </w:t>
      </w:r>
      <w:r>
        <w:rPr>
          <w:color w:val="0F0F0F"/>
          <w:w w:val="105"/>
          <w:sz w:val="21"/>
        </w:rPr>
        <w:t>should</w:t>
      </w:r>
      <w:r>
        <w:rPr>
          <w:color w:val="0F0F0F"/>
          <w:spacing w:val="2"/>
          <w:w w:val="105"/>
          <w:sz w:val="21"/>
        </w:rPr>
        <w:t> </w:t>
      </w:r>
      <w:r>
        <w:rPr>
          <w:color w:val="0F0F0F"/>
          <w:w w:val="105"/>
          <w:sz w:val="21"/>
        </w:rPr>
        <w:t>endure</w:t>
      </w:r>
      <w:r>
        <w:rPr>
          <w:color w:val="0F0F0F"/>
          <w:spacing w:val="-5"/>
          <w:w w:val="105"/>
          <w:sz w:val="21"/>
        </w:rPr>
        <w:t> </w:t>
      </w:r>
      <w:r>
        <w:rPr>
          <w:color w:val="0F0F0F"/>
          <w:w w:val="105"/>
          <w:sz w:val="21"/>
        </w:rPr>
        <w:t>user</w:t>
      </w:r>
      <w:r>
        <w:rPr>
          <w:color w:val="0F0F0F"/>
          <w:spacing w:val="-8"/>
          <w:w w:val="105"/>
          <w:sz w:val="21"/>
        </w:rPr>
        <w:t> </w:t>
      </w:r>
      <w:r>
        <w:rPr>
          <w:color w:val="0F0F0F"/>
          <w:w w:val="105"/>
          <w:sz w:val="21"/>
        </w:rPr>
        <w:t>data</w:t>
      </w:r>
      <w:r>
        <w:rPr>
          <w:color w:val="0F0F0F"/>
          <w:spacing w:val="-5"/>
          <w:w w:val="105"/>
          <w:sz w:val="21"/>
        </w:rPr>
        <w:t> </w:t>
      </w:r>
      <w:r>
        <w:rPr>
          <w:color w:val="0F0F0F"/>
          <w:w w:val="105"/>
          <w:sz w:val="21"/>
        </w:rPr>
        <w:t>is</w:t>
      </w:r>
      <w:r>
        <w:rPr>
          <w:color w:val="0F0F0F"/>
          <w:spacing w:val="-9"/>
          <w:w w:val="105"/>
          <w:sz w:val="21"/>
        </w:rPr>
        <w:t> </w:t>
      </w:r>
      <w:r>
        <w:rPr>
          <w:color w:val="0F0F0F"/>
          <w:w w:val="105"/>
          <w:sz w:val="21"/>
        </w:rPr>
        <w:t>secure</w:t>
      </w:r>
      <w:r>
        <w:rPr>
          <w:color w:val="0F0F0F"/>
          <w:spacing w:val="-6"/>
          <w:w w:val="105"/>
          <w:sz w:val="21"/>
        </w:rPr>
        <w:t> </w:t>
      </w:r>
      <w:r>
        <w:rPr>
          <w:color w:val="0F0F0F"/>
          <w:w w:val="105"/>
          <w:sz w:val="21"/>
        </w:rPr>
        <w:t>and</w:t>
      </w:r>
      <w:r>
        <w:rPr>
          <w:color w:val="0F0F0F"/>
          <w:spacing w:val="-3"/>
          <w:w w:val="105"/>
          <w:sz w:val="21"/>
        </w:rPr>
        <w:t> </w:t>
      </w:r>
      <w:r>
        <w:rPr>
          <w:color w:val="0F0F0F"/>
          <w:w w:val="105"/>
          <w:sz w:val="21"/>
        </w:rPr>
        <w:t>protected</w:t>
      </w:r>
      <w:r>
        <w:rPr>
          <w:color w:val="0F0F0F"/>
          <w:spacing w:val="9"/>
          <w:w w:val="105"/>
          <w:sz w:val="21"/>
        </w:rPr>
        <w:t> </w:t>
      </w:r>
      <w:r>
        <w:rPr>
          <w:color w:val="0F0F0F"/>
          <w:w w:val="105"/>
          <w:sz w:val="21"/>
        </w:rPr>
        <w:t>with</w:t>
      </w:r>
      <w:r>
        <w:rPr>
          <w:color w:val="0F0F0F"/>
          <w:spacing w:val="-4"/>
          <w:w w:val="105"/>
          <w:sz w:val="21"/>
        </w:rPr>
        <w:t> </w:t>
      </w:r>
      <w:r>
        <w:rPr>
          <w:color w:val="0F0F0F"/>
          <w:w w:val="105"/>
          <w:sz w:val="21"/>
        </w:rPr>
        <w:t>security</w:t>
      </w:r>
      <w:r>
        <w:rPr>
          <w:color w:val="0F0F0F"/>
          <w:spacing w:val="-4"/>
          <w:w w:val="105"/>
          <w:sz w:val="21"/>
        </w:rPr>
        <w:t> </w:t>
      </w:r>
      <w:r>
        <w:rPr>
          <w:color w:val="0F0F0F"/>
          <w:spacing w:val="-2"/>
          <w:w w:val="105"/>
          <w:sz w:val="21"/>
        </w:rPr>
        <w:t>measures.</w:t>
      </w:r>
    </w:p>
    <w:p>
      <w:pPr>
        <w:pStyle w:val="ListParagraph"/>
        <w:numPr>
          <w:ilvl w:val="0"/>
          <w:numId w:val="20"/>
        </w:numPr>
        <w:tabs>
          <w:tab w:pos="853" w:val="left" w:leader="none"/>
        </w:tabs>
        <w:spacing w:line="240" w:lineRule="auto" w:before="80" w:after="0"/>
        <w:ind w:left="853" w:right="0" w:hanging="363"/>
        <w:jc w:val="left"/>
        <w:rPr>
          <w:sz w:val="21"/>
        </w:rPr>
      </w:pPr>
      <w:r>
        <w:rPr>
          <w:b/>
          <w:color w:val="0F0F0F"/>
          <w:w w:val="105"/>
          <w:sz w:val="21"/>
        </w:rPr>
        <w:t>Reliability:</w:t>
      </w:r>
      <w:r>
        <w:rPr>
          <w:b/>
          <w:color w:val="0F0F0F"/>
          <w:spacing w:val="3"/>
          <w:w w:val="105"/>
          <w:sz w:val="21"/>
        </w:rPr>
        <w:t> </w:t>
      </w:r>
      <w:r>
        <w:rPr>
          <w:color w:val="0F0F0F"/>
          <w:w w:val="105"/>
          <w:sz w:val="21"/>
        </w:rPr>
        <w:t>The</w:t>
      </w:r>
      <w:r>
        <w:rPr>
          <w:color w:val="0F0F0F"/>
          <w:spacing w:val="-10"/>
          <w:w w:val="105"/>
          <w:sz w:val="21"/>
        </w:rPr>
        <w:t> </w:t>
      </w:r>
      <w:r>
        <w:rPr>
          <w:color w:val="0F0F0F"/>
          <w:w w:val="105"/>
          <w:sz w:val="21"/>
        </w:rPr>
        <w:t>system</w:t>
      </w:r>
      <w:r>
        <w:rPr>
          <w:color w:val="0F0F0F"/>
          <w:spacing w:val="-6"/>
          <w:w w:val="105"/>
          <w:sz w:val="21"/>
        </w:rPr>
        <w:t> </w:t>
      </w:r>
      <w:r>
        <w:rPr>
          <w:color w:val="0F0F0F"/>
          <w:w w:val="105"/>
          <w:sz w:val="21"/>
        </w:rPr>
        <w:t>should</w:t>
      </w:r>
      <w:r>
        <w:rPr>
          <w:color w:val="0F0F0F"/>
          <w:spacing w:val="-4"/>
          <w:w w:val="105"/>
          <w:sz w:val="21"/>
        </w:rPr>
        <w:t> </w:t>
      </w:r>
      <w:r>
        <w:rPr>
          <w:color w:val="0F0F0F"/>
          <w:w w:val="105"/>
          <w:sz w:val="21"/>
        </w:rPr>
        <w:t>repeat</w:t>
      </w:r>
      <w:r>
        <w:rPr>
          <w:color w:val="0F0F0F"/>
          <w:spacing w:val="-6"/>
          <w:w w:val="105"/>
          <w:sz w:val="21"/>
        </w:rPr>
        <w:t> </w:t>
      </w:r>
      <w:r>
        <w:rPr>
          <w:color w:val="0F0F0F"/>
          <w:w w:val="105"/>
          <w:sz w:val="21"/>
        </w:rPr>
        <w:t>the</w:t>
      </w:r>
      <w:r>
        <w:rPr>
          <w:color w:val="0F0F0F"/>
          <w:spacing w:val="-10"/>
          <w:w w:val="105"/>
          <w:sz w:val="21"/>
        </w:rPr>
        <w:t> </w:t>
      </w:r>
      <w:r>
        <w:rPr>
          <w:color w:val="0F0F0F"/>
          <w:w w:val="105"/>
          <w:sz w:val="21"/>
        </w:rPr>
        <w:t>same</w:t>
      </w:r>
      <w:r>
        <w:rPr>
          <w:color w:val="0F0F0F"/>
          <w:spacing w:val="-6"/>
          <w:w w:val="105"/>
          <w:sz w:val="21"/>
        </w:rPr>
        <w:t> </w:t>
      </w:r>
      <w:r>
        <w:rPr>
          <w:color w:val="0F0F0F"/>
          <w:w w:val="105"/>
          <w:sz w:val="21"/>
        </w:rPr>
        <w:t>functionalities</w:t>
      </w:r>
      <w:r>
        <w:rPr>
          <w:color w:val="0F0F0F"/>
          <w:spacing w:val="-11"/>
          <w:w w:val="105"/>
          <w:sz w:val="21"/>
        </w:rPr>
        <w:t> </w:t>
      </w:r>
      <w:r>
        <w:rPr>
          <w:color w:val="0F0F0F"/>
          <w:w w:val="105"/>
          <w:sz w:val="21"/>
        </w:rPr>
        <w:t>without</w:t>
      </w:r>
      <w:r>
        <w:rPr>
          <w:color w:val="0F0F0F"/>
          <w:spacing w:val="-4"/>
          <w:w w:val="105"/>
          <w:sz w:val="21"/>
        </w:rPr>
        <w:t> </w:t>
      </w:r>
      <w:r>
        <w:rPr>
          <w:color w:val="0F0F0F"/>
          <w:spacing w:val="-2"/>
          <w:w w:val="105"/>
          <w:sz w:val="21"/>
        </w:rPr>
        <w:t>anomalies.</w:t>
      </w:r>
    </w:p>
    <w:p>
      <w:pPr>
        <w:pStyle w:val="ListParagraph"/>
        <w:numPr>
          <w:ilvl w:val="0"/>
          <w:numId w:val="20"/>
        </w:numPr>
        <w:tabs>
          <w:tab w:pos="854" w:val="left" w:leader="none"/>
        </w:tabs>
        <w:spacing w:line="302" w:lineRule="auto" w:before="76" w:after="0"/>
        <w:ind w:left="854" w:right="551" w:hanging="365"/>
        <w:jc w:val="both"/>
        <w:rPr>
          <w:sz w:val="21"/>
        </w:rPr>
      </w:pPr>
      <w:r>
        <w:rPr>
          <w:b/>
          <w:color w:val="0F0F0F"/>
          <w:w w:val="105"/>
          <w:sz w:val="21"/>
        </w:rPr>
        <w:t>Availability: </w:t>
      </w:r>
      <w:r>
        <w:rPr>
          <w:color w:val="0F0F0F"/>
          <w:w w:val="105"/>
          <w:sz w:val="21"/>
        </w:rPr>
        <w:t>The</w:t>
      </w:r>
      <w:r>
        <w:rPr>
          <w:color w:val="0F0F0F"/>
          <w:spacing w:val="-1"/>
          <w:w w:val="105"/>
          <w:sz w:val="21"/>
        </w:rPr>
        <w:t> </w:t>
      </w:r>
      <w:r>
        <w:rPr>
          <w:color w:val="0F0F0F"/>
          <w:w w:val="105"/>
          <w:sz w:val="21"/>
        </w:rPr>
        <w:t>system</w:t>
      </w:r>
      <w:r>
        <w:rPr>
          <w:color w:val="0F0F0F"/>
          <w:spacing w:val="-1"/>
          <w:w w:val="105"/>
          <w:sz w:val="21"/>
        </w:rPr>
        <w:t> </w:t>
      </w:r>
      <w:r>
        <w:rPr>
          <w:color w:val="1D1D1D"/>
          <w:w w:val="105"/>
          <w:sz w:val="21"/>
        </w:rPr>
        <w:t>should </w:t>
      </w:r>
      <w:r>
        <w:rPr>
          <w:color w:val="0F0F0F"/>
          <w:w w:val="105"/>
          <w:sz w:val="21"/>
        </w:rPr>
        <w:t>be</w:t>
      </w:r>
      <w:r>
        <w:rPr>
          <w:color w:val="0F0F0F"/>
          <w:spacing w:val="-4"/>
          <w:w w:val="105"/>
          <w:sz w:val="21"/>
        </w:rPr>
        <w:t> </w:t>
      </w:r>
      <w:r>
        <w:rPr>
          <w:color w:val="0F0F0F"/>
          <w:w w:val="105"/>
          <w:sz w:val="21"/>
        </w:rPr>
        <w:t>in</w:t>
      </w:r>
      <w:r>
        <w:rPr>
          <w:color w:val="0F0F0F"/>
          <w:spacing w:val="-7"/>
          <w:w w:val="105"/>
          <w:sz w:val="21"/>
        </w:rPr>
        <w:t> </w:t>
      </w:r>
      <w:r>
        <w:rPr>
          <w:color w:val="0F0F0F"/>
          <w:w w:val="105"/>
          <w:sz w:val="21"/>
        </w:rPr>
        <w:t>a</w:t>
      </w:r>
      <w:r>
        <w:rPr>
          <w:color w:val="0F0F0F"/>
          <w:spacing w:val="-3"/>
          <w:w w:val="105"/>
          <w:sz w:val="21"/>
        </w:rPr>
        <w:t> </w:t>
      </w:r>
      <w:r>
        <w:rPr>
          <w:color w:val="0F0F0F"/>
          <w:w w:val="105"/>
          <w:sz w:val="21"/>
        </w:rPr>
        <w:t>functional state</w:t>
      </w:r>
      <w:r>
        <w:rPr>
          <w:color w:val="0F0F0F"/>
          <w:spacing w:val="-4"/>
          <w:w w:val="105"/>
          <w:sz w:val="21"/>
        </w:rPr>
        <w:t> </w:t>
      </w:r>
      <w:r>
        <w:rPr>
          <w:color w:val="0F0F0F"/>
          <w:w w:val="105"/>
          <w:sz w:val="21"/>
        </w:rPr>
        <w:t>99%</w:t>
      </w:r>
      <w:r>
        <w:rPr>
          <w:color w:val="0F0F0F"/>
          <w:spacing w:val="-5"/>
          <w:w w:val="105"/>
          <w:sz w:val="21"/>
        </w:rPr>
        <w:t> </w:t>
      </w:r>
      <w:r>
        <w:rPr>
          <w:color w:val="0F0F0F"/>
          <w:w w:val="105"/>
          <w:sz w:val="21"/>
        </w:rPr>
        <w:t>of</w:t>
      </w:r>
      <w:r>
        <w:rPr>
          <w:color w:val="0F0F0F"/>
          <w:spacing w:val="-6"/>
          <w:w w:val="105"/>
          <w:sz w:val="21"/>
        </w:rPr>
        <w:t> </w:t>
      </w:r>
      <w:r>
        <w:rPr>
          <w:color w:val="0F0F0F"/>
          <w:w w:val="105"/>
          <w:sz w:val="21"/>
        </w:rPr>
        <w:t>the time </w:t>
      </w:r>
      <w:r>
        <w:rPr>
          <w:color w:val="1D1D1D"/>
          <w:w w:val="105"/>
          <w:sz w:val="21"/>
        </w:rPr>
        <w:t>with</w:t>
      </w:r>
      <w:r>
        <w:rPr>
          <w:color w:val="1D1D1D"/>
          <w:spacing w:val="-2"/>
          <w:w w:val="105"/>
          <w:sz w:val="21"/>
        </w:rPr>
        <w:t> </w:t>
      </w:r>
      <w:r>
        <w:rPr>
          <w:color w:val="0F0F0F"/>
          <w:w w:val="105"/>
          <w:sz w:val="21"/>
        </w:rPr>
        <w:t>measures taken to</w:t>
      </w:r>
      <w:r>
        <w:rPr>
          <w:color w:val="0F0F0F"/>
          <w:spacing w:val="-7"/>
          <w:w w:val="105"/>
          <w:sz w:val="21"/>
        </w:rPr>
        <w:t> </w:t>
      </w:r>
      <w:r>
        <w:rPr>
          <w:color w:val="0F0F0F"/>
          <w:w w:val="105"/>
          <w:sz w:val="21"/>
        </w:rPr>
        <w:t>reduce total</w:t>
      </w:r>
      <w:r>
        <w:rPr>
          <w:color w:val="0F0F0F"/>
          <w:spacing w:val="-6"/>
          <w:w w:val="105"/>
          <w:sz w:val="21"/>
        </w:rPr>
        <w:t> </w:t>
      </w:r>
      <w:r>
        <w:rPr>
          <w:color w:val="0F0F0F"/>
          <w:w w:val="105"/>
          <w:sz w:val="21"/>
        </w:rPr>
        <w:t>system failure by</w:t>
      </w:r>
      <w:r>
        <w:rPr>
          <w:color w:val="0F0F0F"/>
          <w:spacing w:val="-9"/>
          <w:w w:val="105"/>
          <w:sz w:val="21"/>
        </w:rPr>
        <w:t> </w:t>
      </w:r>
      <w:r>
        <w:rPr>
          <w:color w:val="0F0F0F"/>
          <w:w w:val="105"/>
          <w:sz w:val="21"/>
        </w:rPr>
        <w:t>ensuring parts</w:t>
      </w:r>
      <w:r>
        <w:rPr>
          <w:color w:val="0F0F0F"/>
          <w:spacing w:val="-9"/>
          <w:w w:val="105"/>
          <w:sz w:val="21"/>
        </w:rPr>
        <w:t> </w:t>
      </w:r>
      <w:r>
        <w:rPr>
          <w:color w:val="0F0F0F"/>
          <w:w w:val="105"/>
          <w:sz w:val="21"/>
        </w:rPr>
        <w:t>of</w:t>
      </w:r>
      <w:r>
        <w:rPr>
          <w:color w:val="0F0F0F"/>
          <w:spacing w:val="-4"/>
          <w:w w:val="105"/>
          <w:sz w:val="21"/>
        </w:rPr>
        <w:t> </w:t>
      </w:r>
      <w:r>
        <w:rPr>
          <w:color w:val="0F0F0F"/>
          <w:w w:val="105"/>
          <w:sz w:val="21"/>
        </w:rPr>
        <w:t>the</w:t>
      </w:r>
      <w:r>
        <w:rPr>
          <w:color w:val="0F0F0F"/>
          <w:spacing w:val="-6"/>
          <w:w w:val="105"/>
          <w:sz w:val="21"/>
        </w:rPr>
        <w:t> </w:t>
      </w:r>
      <w:r>
        <w:rPr>
          <w:color w:val="0F0F0F"/>
          <w:w w:val="105"/>
          <w:sz w:val="21"/>
        </w:rPr>
        <w:t>modules</w:t>
      </w:r>
      <w:r>
        <w:rPr>
          <w:color w:val="0F0F0F"/>
          <w:spacing w:val="-1"/>
          <w:w w:val="105"/>
          <w:sz w:val="21"/>
        </w:rPr>
        <w:t> </w:t>
      </w:r>
      <w:r>
        <w:rPr>
          <w:color w:val="0F0F0F"/>
          <w:w w:val="105"/>
          <w:sz w:val="21"/>
        </w:rPr>
        <w:t>are</w:t>
      </w:r>
      <w:r>
        <w:rPr>
          <w:color w:val="0F0F0F"/>
          <w:spacing w:val="-9"/>
          <w:w w:val="105"/>
          <w:sz w:val="21"/>
        </w:rPr>
        <w:t> </w:t>
      </w:r>
      <w:r>
        <w:rPr>
          <w:color w:val="0F0F0F"/>
          <w:w w:val="105"/>
          <w:sz w:val="21"/>
        </w:rPr>
        <w:t>on</w:t>
      </w:r>
      <w:r>
        <w:rPr>
          <w:color w:val="0F0F0F"/>
          <w:spacing w:val="-4"/>
          <w:w w:val="105"/>
          <w:sz w:val="21"/>
        </w:rPr>
        <w:t> </w:t>
      </w:r>
      <w:r>
        <w:rPr>
          <w:color w:val="0F0F0F"/>
          <w:w w:val="105"/>
          <w:sz w:val="21"/>
        </w:rPr>
        <w:t>different servers</w:t>
      </w:r>
      <w:r>
        <w:rPr>
          <w:color w:val="0F0F0F"/>
          <w:spacing w:val="-3"/>
          <w:w w:val="105"/>
          <w:sz w:val="21"/>
        </w:rPr>
        <w:t> </w:t>
      </w:r>
      <w:r>
        <w:rPr>
          <w:color w:val="0F0F0F"/>
          <w:w w:val="105"/>
          <w:sz w:val="21"/>
        </w:rPr>
        <w:t>so</w:t>
      </w:r>
      <w:r>
        <w:rPr>
          <w:color w:val="0F0F0F"/>
          <w:spacing w:val="-7"/>
          <w:w w:val="105"/>
          <w:sz w:val="21"/>
        </w:rPr>
        <w:t> </w:t>
      </w:r>
      <w:r>
        <w:rPr>
          <w:color w:val="0F0F0F"/>
          <w:w w:val="105"/>
          <w:sz w:val="21"/>
        </w:rPr>
        <w:t>that</w:t>
      </w:r>
      <w:r>
        <w:rPr>
          <w:color w:val="0F0F0F"/>
          <w:spacing w:val="-3"/>
          <w:w w:val="105"/>
          <w:sz w:val="21"/>
        </w:rPr>
        <w:t> </w:t>
      </w:r>
      <w:r>
        <w:rPr>
          <w:color w:val="0F0F0F"/>
          <w:w w:val="105"/>
          <w:sz w:val="21"/>
        </w:rPr>
        <w:t>in</w:t>
      </w:r>
      <w:r>
        <w:rPr>
          <w:color w:val="0F0F0F"/>
          <w:spacing w:val="-6"/>
          <w:w w:val="105"/>
          <w:sz w:val="21"/>
        </w:rPr>
        <w:t> </w:t>
      </w:r>
      <w:r>
        <w:rPr>
          <w:color w:val="0F0F0F"/>
          <w:w w:val="105"/>
          <w:sz w:val="21"/>
        </w:rPr>
        <w:t>case</w:t>
      </w:r>
      <w:r>
        <w:rPr>
          <w:color w:val="0F0F0F"/>
          <w:spacing w:val="-6"/>
          <w:w w:val="105"/>
          <w:sz w:val="21"/>
        </w:rPr>
        <w:t> </w:t>
      </w:r>
      <w:r>
        <w:rPr>
          <w:color w:val="0F0F0F"/>
          <w:w w:val="105"/>
          <w:sz w:val="21"/>
        </w:rPr>
        <w:t>one</w:t>
      </w:r>
      <w:r>
        <w:rPr>
          <w:color w:val="0F0F0F"/>
          <w:spacing w:val="-9"/>
          <w:w w:val="105"/>
          <w:sz w:val="21"/>
        </w:rPr>
        <w:t> </w:t>
      </w:r>
      <w:r>
        <w:rPr>
          <w:color w:val="0F0F0F"/>
          <w:w w:val="105"/>
          <w:sz w:val="21"/>
        </w:rPr>
        <w:t>fails,</w:t>
      </w:r>
      <w:r>
        <w:rPr>
          <w:color w:val="0F0F0F"/>
          <w:spacing w:val="-6"/>
          <w:w w:val="105"/>
          <w:sz w:val="21"/>
        </w:rPr>
        <w:t> </w:t>
      </w:r>
      <w:r>
        <w:rPr>
          <w:color w:val="0F0F0F"/>
          <w:w w:val="105"/>
          <w:sz w:val="21"/>
        </w:rPr>
        <w:t>the other remain functional.</w:t>
      </w:r>
    </w:p>
    <w:p>
      <w:pPr>
        <w:pStyle w:val="ListParagraph"/>
        <w:numPr>
          <w:ilvl w:val="0"/>
          <w:numId w:val="20"/>
        </w:numPr>
        <w:tabs>
          <w:tab w:pos="852" w:val="left" w:leader="none"/>
          <w:tab w:pos="854" w:val="left" w:leader="none"/>
        </w:tabs>
        <w:spacing w:line="304" w:lineRule="auto" w:before="15" w:after="0"/>
        <w:ind w:left="854" w:right="550" w:hanging="365"/>
        <w:jc w:val="both"/>
        <w:rPr>
          <w:sz w:val="21"/>
        </w:rPr>
      </w:pPr>
      <w:r>
        <w:rPr>
          <w:b/>
          <w:color w:val="0F0F0F"/>
          <w:w w:val="105"/>
          <w:sz w:val="21"/>
        </w:rPr>
        <w:t>Compatibility:</w:t>
      </w:r>
      <w:r>
        <w:rPr>
          <w:b/>
          <w:color w:val="0F0F0F"/>
          <w:spacing w:val="-8"/>
          <w:w w:val="105"/>
          <w:sz w:val="21"/>
        </w:rPr>
        <w:t> </w:t>
      </w:r>
      <w:r>
        <w:rPr>
          <w:color w:val="0F0F0F"/>
          <w:w w:val="105"/>
          <w:sz w:val="21"/>
        </w:rPr>
        <w:t>mobile</w:t>
      </w:r>
      <w:r>
        <w:rPr>
          <w:color w:val="0F0F0F"/>
          <w:spacing w:val="-4"/>
          <w:w w:val="105"/>
          <w:sz w:val="21"/>
        </w:rPr>
        <w:t> </w:t>
      </w:r>
      <w:r>
        <w:rPr>
          <w:color w:val="0F0F0F"/>
          <w:w w:val="105"/>
          <w:sz w:val="21"/>
        </w:rPr>
        <w:t>application</w:t>
      </w:r>
      <w:r>
        <w:rPr>
          <w:color w:val="0F0F0F"/>
          <w:spacing w:val="-1"/>
          <w:w w:val="105"/>
          <w:sz w:val="21"/>
        </w:rPr>
        <w:t> </w:t>
      </w:r>
      <w:r>
        <w:rPr>
          <w:color w:val="0F0F0F"/>
          <w:w w:val="105"/>
          <w:sz w:val="21"/>
        </w:rPr>
        <w:t>should work</w:t>
      </w:r>
      <w:r>
        <w:rPr>
          <w:color w:val="0F0F0F"/>
          <w:spacing w:val="-10"/>
          <w:w w:val="105"/>
          <w:sz w:val="21"/>
        </w:rPr>
        <w:t> </w:t>
      </w:r>
      <w:r>
        <w:rPr>
          <w:color w:val="0F0F0F"/>
          <w:w w:val="105"/>
          <w:sz w:val="21"/>
        </w:rPr>
        <w:t>across</w:t>
      </w:r>
      <w:r>
        <w:rPr>
          <w:color w:val="0F0F0F"/>
          <w:spacing w:val="-5"/>
          <w:w w:val="105"/>
          <w:sz w:val="21"/>
        </w:rPr>
        <w:t> </w:t>
      </w:r>
      <w:r>
        <w:rPr>
          <w:color w:val="0F0F0F"/>
          <w:w w:val="105"/>
          <w:sz w:val="21"/>
        </w:rPr>
        <w:t>many</w:t>
      </w:r>
      <w:r>
        <w:rPr>
          <w:color w:val="0F0F0F"/>
          <w:spacing w:val="-4"/>
          <w:w w:val="105"/>
          <w:sz w:val="21"/>
        </w:rPr>
        <w:t> </w:t>
      </w:r>
      <w:r>
        <w:rPr>
          <w:color w:val="0F0F0F"/>
          <w:w w:val="105"/>
          <w:sz w:val="21"/>
        </w:rPr>
        <w:t>android devices with</w:t>
      </w:r>
      <w:r>
        <w:rPr>
          <w:color w:val="0F0F0F"/>
          <w:spacing w:val="-7"/>
          <w:w w:val="105"/>
          <w:sz w:val="21"/>
        </w:rPr>
        <w:t> </w:t>
      </w:r>
      <w:r>
        <w:rPr>
          <w:color w:val="0F0F0F"/>
          <w:w w:val="105"/>
          <w:sz w:val="21"/>
        </w:rPr>
        <w:t>varying</w:t>
      </w:r>
      <w:r>
        <w:rPr>
          <w:color w:val="0F0F0F"/>
          <w:spacing w:val="-8"/>
          <w:w w:val="105"/>
          <w:sz w:val="21"/>
        </w:rPr>
        <w:t> </w:t>
      </w:r>
      <w:r>
        <w:rPr>
          <w:color w:val="0F0F0F"/>
          <w:w w:val="105"/>
          <w:sz w:val="21"/>
        </w:rPr>
        <w:t>display</w:t>
      </w:r>
      <w:r>
        <w:rPr>
          <w:color w:val="0F0F0F"/>
          <w:spacing w:val="-3"/>
          <w:w w:val="105"/>
          <w:sz w:val="21"/>
        </w:rPr>
        <w:t> </w:t>
      </w:r>
      <w:r>
        <w:rPr>
          <w:color w:val="1D1D1D"/>
          <w:w w:val="105"/>
          <w:sz w:val="21"/>
        </w:rPr>
        <w:t>sizes </w:t>
      </w:r>
      <w:r>
        <w:rPr>
          <w:color w:val="0F0F0F"/>
          <w:w w:val="105"/>
          <w:sz w:val="21"/>
        </w:rPr>
        <w:t>and hardware</w:t>
      </w:r>
    </w:p>
    <w:p>
      <w:pPr>
        <w:pStyle w:val="ListParagraph"/>
        <w:numPr>
          <w:ilvl w:val="0"/>
          <w:numId w:val="20"/>
        </w:numPr>
        <w:tabs>
          <w:tab w:pos="852" w:val="left" w:leader="none"/>
          <w:tab w:pos="854" w:val="left" w:leader="none"/>
        </w:tabs>
        <w:spacing w:line="302" w:lineRule="auto" w:before="11" w:after="0"/>
        <w:ind w:left="854" w:right="551" w:hanging="365"/>
        <w:jc w:val="both"/>
        <w:rPr>
          <w:sz w:val="21"/>
        </w:rPr>
      </w:pPr>
      <w:r>
        <w:rPr>
          <w:b/>
          <w:color w:val="0F0F0F"/>
          <w:w w:val="105"/>
          <w:sz w:val="21"/>
        </w:rPr>
        <w:t>Maintainability:</w:t>
      </w:r>
      <w:r>
        <w:rPr>
          <w:b/>
          <w:color w:val="0F0F0F"/>
          <w:w w:val="105"/>
          <w:sz w:val="21"/>
        </w:rPr>
        <w:t> </w:t>
      </w:r>
      <w:r>
        <w:rPr>
          <w:color w:val="0F0F0F"/>
          <w:w w:val="105"/>
          <w:sz w:val="21"/>
        </w:rPr>
        <w:t>The</w:t>
      </w:r>
      <w:r>
        <w:rPr>
          <w:color w:val="0F0F0F"/>
          <w:w w:val="105"/>
          <w:sz w:val="21"/>
        </w:rPr>
        <w:t> system</w:t>
      </w:r>
      <w:r>
        <w:rPr>
          <w:color w:val="0F0F0F"/>
          <w:w w:val="105"/>
          <w:sz w:val="21"/>
        </w:rPr>
        <w:t> should</w:t>
      </w:r>
      <w:r>
        <w:rPr>
          <w:color w:val="0F0F0F"/>
          <w:w w:val="105"/>
          <w:sz w:val="21"/>
        </w:rPr>
        <w:t> be easy</w:t>
      </w:r>
      <w:r>
        <w:rPr>
          <w:color w:val="0F0F0F"/>
          <w:w w:val="105"/>
          <w:sz w:val="21"/>
        </w:rPr>
        <w:t> to maintain</w:t>
      </w:r>
      <w:r>
        <w:rPr>
          <w:color w:val="0F0F0F"/>
          <w:w w:val="105"/>
          <w:sz w:val="21"/>
        </w:rPr>
        <w:t> and</w:t>
      </w:r>
      <w:r>
        <w:rPr>
          <w:color w:val="0F0F0F"/>
          <w:w w:val="105"/>
          <w:sz w:val="21"/>
        </w:rPr>
        <w:t> update</w:t>
      </w:r>
      <w:r>
        <w:rPr>
          <w:color w:val="0F0F0F"/>
          <w:w w:val="105"/>
          <w:sz w:val="21"/>
        </w:rPr>
        <w:t> with</w:t>
      </w:r>
      <w:r>
        <w:rPr>
          <w:color w:val="0F0F0F"/>
          <w:w w:val="105"/>
          <w:sz w:val="21"/>
        </w:rPr>
        <w:t> comprehensive</w:t>
      </w:r>
      <w:r>
        <w:rPr>
          <w:color w:val="0F0F0F"/>
          <w:w w:val="105"/>
          <w:sz w:val="21"/>
        </w:rPr>
        <w:t> design</w:t>
      </w:r>
      <w:r>
        <w:rPr>
          <w:color w:val="0F0F0F"/>
          <w:w w:val="105"/>
          <w:sz w:val="21"/>
        </w:rPr>
        <w:t> </w:t>
      </w:r>
      <w:r>
        <w:rPr>
          <w:color w:val="1D1D1D"/>
          <w:w w:val="105"/>
          <w:sz w:val="21"/>
        </w:rPr>
        <w:t>and </w:t>
      </w:r>
      <w:r>
        <w:rPr>
          <w:color w:val="0F0F0F"/>
          <w:w w:val="105"/>
          <w:sz w:val="21"/>
        </w:rPr>
        <w:t>documentation.</w:t>
      </w:r>
      <w:r>
        <w:rPr>
          <w:color w:val="0F0F0F"/>
          <w:spacing w:val="-14"/>
          <w:w w:val="105"/>
          <w:sz w:val="21"/>
        </w:rPr>
        <w:t> </w:t>
      </w:r>
      <w:r>
        <w:rPr>
          <w:color w:val="0F0F0F"/>
          <w:w w:val="105"/>
          <w:sz w:val="21"/>
        </w:rPr>
        <w:t>App</w:t>
      </w:r>
      <w:r>
        <w:rPr>
          <w:color w:val="0F0F0F"/>
          <w:spacing w:val="-14"/>
          <w:w w:val="105"/>
          <w:sz w:val="21"/>
        </w:rPr>
        <w:t> </w:t>
      </w:r>
      <w:r>
        <w:rPr>
          <w:color w:val="0F0F0F"/>
          <w:w w:val="105"/>
          <w:sz w:val="21"/>
        </w:rPr>
        <w:t>should</w:t>
      </w:r>
      <w:r>
        <w:rPr>
          <w:color w:val="0F0F0F"/>
          <w:spacing w:val="-14"/>
          <w:w w:val="105"/>
          <w:sz w:val="21"/>
        </w:rPr>
        <w:t> </w:t>
      </w:r>
      <w:r>
        <w:rPr>
          <w:color w:val="0F0F0F"/>
          <w:w w:val="105"/>
          <w:sz w:val="21"/>
        </w:rPr>
        <w:t>also</w:t>
      </w:r>
      <w:r>
        <w:rPr>
          <w:color w:val="0F0F0F"/>
          <w:spacing w:val="-12"/>
          <w:w w:val="105"/>
          <w:sz w:val="21"/>
        </w:rPr>
        <w:t> </w:t>
      </w:r>
      <w:r>
        <w:rPr>
          <w:color w:val="0F0F0F"/>
          <w:w w:val="105"/>
          <w:sz w:val="21"/>
        </w:rPr>
        <w:t>be</w:t>
      </w:r>
      <w:r>
        <w:rPr>
          <w:color w:val="0F0F0F"/>
          <w:spacing w:val="-14"/>
          <w:w w:val="105"/>
          <w:sz w:val="21"/>
        </w:rPr>
        <w:t> </w:t>
      </w:r>
      <w:r>
        <w:rPr>
          <w:color w:val="0F0F0F"/>
          <w:w w:val="105"/>
          <w:sz w:val="21"/>
        </w:rPr>
        <w:t>expandable</w:t>
      </w:r>
      <w:r>
        <w:rPr>
          <w:color w:val="0F0F0F"/>
          <w:spacing w:val="-2"/>
          <w:w w:val="105"/>
          <w:sz w:val="21"/>
        </w:rPr>
        <w:t> </w:t>
      </w:r>
      <w:r>
        <w:rPr>
          <w:color w:val="0F0F0F"/>
          <w:w w:val="105"/>
          <w:sz w:val="21"/>
        </w:rPr>
        <w:t>in</w:t>
      </w:r>
      <w:r>
        <w:rPr>
          <w:color w:val="0F0F0F"/>
          <w:spacing w:val="-14"/>
          <w:w w:val="105"/>
          <w:sz w:val="21"/>
        </w:rPr>
        <w:t> </w:t>
      </w:r>
      <w:r>
        <w:rPr>
          <w:color w:val="0F0F0F"/>
          <w:w w:val="105"/>
          <w:sz w:val="21"/>
        </w:rPr>
        <w:t>terms</w:t>
      </w:r>
      <w:r>
        <w:rPr>
          <w:color w:val="0F0F0F"/>
          <w:spacing w:val="-9"/>
          <w:w w:val="105"/>
          <w:sz w:val="21"/>
        </w:rPr>
        <w:t> </w:t>
      </w:r>
      <w:r>
        <w:rPr>
          <w:color w:val="0F0F0F"/>
          <w:w w:val="105"/>
          <w:sz w:val="21"/>
        </w:rPr>
        <w:t>of</w:t>
      </w:r>
      <w:r>
        <w:rPr>
          <w:color w:val="0F0F0F"/>
          <w:spacing w:val="-13"/>
          <w:w w:val="105"/>
          <w:sz w:val="21"/>
        </w:rPr>
        <w:t> </w:t>
      </w:r>
      <w:r>
        <w:rPr>
          <w:color w:val="0F0F0F"/>
          <w:w w:val="105"/>
          <w:sz w:val="21"/>
        </w:rPr>
        <w:t>its</w:t>
      </w:r>
      <w:r>
        <w:rPr>
          <w:color w:val="0F0F0F"/>
          <w:spacing w:val="-12"/>
          <w:w w:val="105"/>
          <w:sz w:val="21"/>
        </w:rPr>
        <w:t> </w:t>
      </w:r>
      <w:r>
        <w:rPr>
          <w:color w:val="0F0F0F"/>
          <w:w w:val="105"/>
          <w:sz w:val="21"/>
        </w:rPr>
        <w:t>plant</w:t>
      </w:r>
      <w:r>
        <w:rPr>
          <w:color w:val="0F0F0F"/>
          <w:spacing w:val="-7"/>
          <w:w w:val="105"/>
          <w:sz w:val="21"/>
        </w:rPr>
        <w:t> </w:t>
      </w:r>
      <w:r>
        <w:rPr>
          <w:color w:val="0F0F0F"/>
          <w:w w:val="105"/>
          <w:sz w:val="21"/>
        </w:rPr>
        <w:t>dataset</w:t>
      </w:r>
      <w:r>
        <w:rPr>
          <w:color w:val="0F0F0F"/>
          <w:spacing w:val="-4"/>
          <w:w w:val="105"/>
          <w:sz w:val="21"/>
        </w:rPr>
        <w:t> </w:t>
      </w:r>
      <w:r>
        <w:rPr>
          <w:color w:val="0F0F0F"/>
          <w:w w:val="105"/>
          <w:sz w:val="21"/>
        </w:rPr>
        <w:t>to</w:t>
      </w:r>
      <w:r>
        <w:rPr>
          <w:color w:val="0F0F0F"/>
          <w:spacing w:val="-14"/>
          <w:w w:val="105"/>
          <w:sz w:val="21"/>
        </w:rPr>
        <w:t> </w:t>
      </w:r>
      <w:r>
        <w:rPr>
          <w:color w:val="0F0F0F"/>
          <w:w w:val="105"/>
          <w:sz w:val="21"/>
        </w:rPr>
        <w:t>detect</w:t>
      </w:r>
      <w:r>
        <w:rPr>
          <w:color w:val="0F0F0F"/>
          <w:spacing w:val="-1"/>
          <w:w w:val="105"/>
          <w:sz w:val="21"/>
        </w:rPr>
        <w:t> </w:t>
      </w:r>
      <w:r>
        <w:rPr>
          <w:color w:val="0F0F0F"/>
          <w:w w:val="105"/>
          <w:sz w:val="21"/>
        </w:rPr>
        <w:t>many</w:t>
      </w:r>
      <w:r>
        <w:rPr>
          <w:color w:val="0F0F0F"/>
          <w:spacing w:val="-5"/>
          <w:w w:val="105"/>
          <w:sz w:val="21"/>
        </w:rPr>
        <w:t> </w:t>
      </w:r>
      <w:r>
        <w:rPr>
          <w:color w:val="0F0F0F"/>
          <w:w w:val="105"/>
          <w:sz w:val="21"/>
        </w:rPr>
        <w:t>types</w:t>
      </w:r>
      <w:r>
        <w:rPr>
          <w:color w:val="0F0F0F"/>
          <w:spacing w:val="-9"/>
          <w:w w:val="105"/>
          <w:sz w:val="21"/>
        </w:rPr>
        <w:t> </w:t>
      </w:r>
      <w:r>
        <w:rPr>
          <w:color w:val="0F0F0F"/>
          <w:w w:val="105"/>
          <w:sz w:val="21"/>
        </w:rPr>
        <w:t>of</w:t>
      </w:r>
      <w:r>
        <w:rPr>
          <w:color w:val="0F0F0F"/>
          <w:spacing w:val="-11"/>
          <w:w w:val="105"/>
          <w:sz w:val="21"/>
        </w:rPr>
        <w:t> </w:t>
      </w:r>
      <w:r>
        <w:rPr>
          <w:color w:val="0F0F0F"/>
          <w:w w:val="105"/>
          <w:sz w:val="21"/>
        </w:rPr>
        <w:t>plants over time with the </w:t>
      </w:r>
      <w:r>
        <w:rPr>
          <w:color w:val="1D1D1D"/>
          <w:w w:val="105"/>
          <w:sz w:val="21"/>
        </w:rPr>
        <w:t>appropriate </w:t>
      </w:r>
      <w:r>
        <w:rPr>
          <w:color w:val="0F0F0F"/>
          <w:w w:val="105"/>
          <w:sz w:val="21"/>
        </w:rPr>
        <w:t>diseases.</w:t>
      </w:r>
    </w:p>
    <w:p>
      <w:pPr>
        <w:pStyle w:val="ListParagraph"/>
        <w:numPr>
          <w:ilvl w:val="0"/>
          <w:numId w:val="20"/>
        </w:numPr>
        <w:tabs>
          <w:tab w:pos="853" w:val="left" w:leader="none"/>
          <w:tab w:pos="855" w:val="left" w:leader="none"/>
        </w:tabs>
        <w:spacing w:line="300" w:lineRule="auto" w:before="20" w:after="0"/>
        <w:ind w:left="855" w:right="558" w:hanging="366"/>
        <w:jc w:val="both"/>
        <w:rPr>
          <w:sz w:val="21"/>
        </w:rPr>
      </w:pPr>
      <w:r>
        <w:rPr>
          <w:b/>
          <w:color w:val="0F0F0F"/>
          <w:w w:val="105"/>
          <w:sz w:val="21"/>
        </w:rPr>
        <w:t>Testability:</w:t>
      </w:r>
      <w:r>
        <w:rPr>
          <w:b/>
          <w:color w:val="0F0F0F"/>
          <w:w w:val="105"/>
          <w:sz w:val="21"/>
        </w:rPr>
        <w:t> </w:t>
      </w:r>
      <w:r>
        <w:rPr>
          <w:color w:val="0F0F0F"/>
          <w:w w:val="105"/>
          <w:sz w:val="21"/>
        </w:rPr>
        <w:t>The system </w:t>
      </w:r>
      <w:r>
        <w:rPr>
          <w:color w:val="1D1D1D"/>
          <w:w w:val="105"/>
          <w:sz w:val="21"/>
        </w:rPr>
        <w:t>should </w:t>
      </w:r>
      <w:r>
        <w:rPr>
          <w:color w:val="0F0F0F"/>
          <w:w w:val="105"/>
          <w:sz w:val="21"/>
        </w:rPr>
        <w:t>be</w:t>
      </w:r>
      <w:r>
        <w:rPr>
          <w:color w:val="0F0F0F"/>
          <w:spacing w:val="-4"/>
          <w:w w:val="105"/>
          <w:sz w:val="21"/>
        </w:rPr>
        <w:t> </w:t>
      </w:r>
      <w:r>
        <w:rPr>
          <w:color w:val="0F0F0F"/>
          <w:w w:val="105"/>
          <w:sz w:val="21"/>
        </w:rPr>
        <w:t>tested thoroughly with</w:t>
      </w:r>
      <w:r>
        <w:rPr>
          <w:color w:val="0F0F0F"/>
          <w:spacing w:val="-1"/>
          <w:w w:val="105"/>
          <w:sz w:val="21"/>
        </w:rPr>
        <w:t> </w:t>
      </w:r>
      <w:r>
        <w:rPr>
          <w:color w:val="0F0F0F"/>
          <w:w w:val="105"/>
          <w:sz w:val="21"/>
        </w:rPr>
        <w:t>a</w:t>
      </w:r>
      <w:r>
        <w:rPr>
          <w:color w:val="0F0F0F"/>
          <w:spacing w:val="-5"/>
          <w:w w:val="105"/>
          <w:sz w:val="21"/>
        </w:rPr>
        <w:t> </w:t>
      </w:r>
      <w:r>
        <w:rPr>
          <w:color w:val="0F0F0F"/>
          <w:w w:val="105"/>
          <w:sz w:val="21"/>
        </w:rPr>
        <w:t>complete test plan and test cases that</w:t>
      </w:r>
      <w:r>
        <w:rPr>
          <w:color w:val="0F0F0F"/>
          <w:spacing w:val="-3"/>
          <w:w w:val="105"/>
          <w:sz w:val="21"/>
        </w:rPr>
        <w:t> </w:t>
      </w:r>
      <w:r>
        <w:rPr>
          <w:color w:val="0F0F0F"/>
          <w:w w:val="105"/>
          <w:sz w:val="21"/>
        </w:rPr>
        <w:t>cover the application's functionality.</w:t>
      </w:r>
    </w:p>
    <w:p>
      <w:pPr>
        <w:pStyle w:val="ListParagraph"/>
        <w:numPr>
          <w:ilvl w:val="0"/>
          <w:numId w:val="20"/>
        </w:numPr>
        <w:tabs>
          <w:tab w:pos="854" w:val="left" w:leader="none"/>
        </w:tabs>
        <w:spacing w:line="300" w:lineRule="auto" w:before="16" w:after="0"/>
        <w:ind w:left="854" w:right="565" w:hanging="365"/>
        <w:jc w:val="both"/>
        <w:rPr>
          <w:sz w:val="21"/>
        </w:rPr>
      </w:pPr>
      <w:r>
        <w:rPr>
          <w:b/>
          <w:color w:val="0F0F0F"/>
          <w:w w:val="105"/>
          <w:sz w:val="21"/>
        </w:rPr>
        <w:t>Accuracy: </w:t>
      </w:r>
      <w:r>
        <w:rPr>
          <w:color w:val="0F0F0F"/>
          <w:w w:val="105"/>
          <w:sz w:val="21"/>
        </w:rPr>
        <w:t>The</w:t>
      </w:r>
      <w:r>
        <w:rPr>
          <w:color w:val="0F0F0F"/>
          <w:spacing w:val="-14"/>
          <w:w w:val="105"/>
          <w:sz w:val="21"/>
        </w:rPr>
        <w:t> </w:t>
      </w:r>
      <w:r>
        <w:rPr>
          <w:color w:val="0F0F0F"/>
          <w:w w:val="105"/>
          <w:sz w:val="21"/>
        </w:rPr>
        <w:t>system</w:t>
      </w:r>
      <w:r>
        <w:rPr>
          <w:color w:val="0F0F0F"/>
          <w:spacing w:val="-10"/>
          <w:w w:val="105"/>
          <w:sz w:val="21"/>
        </w:rPr>
        <w:t> </w:t>
      </w:r>
      <w:r>
        <w:rPr>
          <w:color w:val="0F0F0F"/>
          <w:w w:val="105"/>
          <w:sz w:val="21"/>
        </w:rPr>
        <w:t>should</w:t>
      </w:r>
      <w:r>
        <w:rPr>
          <w:color w:val="0F0F0F"/>
          <w:spacing w:val="-9"/>
          <w:w w:val="105"/>
          <w:sz w:val="21"/>
        </w:rPr>
        <w:t> </w:t>
      </w:r>
      <w:r>
        <w:rPr>
          <w:color w:val="0F0F0F"/>
          <w:w w:val="105"/>
          <w:sz w:val="21"/>
        </w:rPr>
        <w:t>provide</w:t>
      </w:r>
      <w:r>
        <w:rPr>
          <w:color w:val="0F0F0F"/>
          <w:spacing w:val="-7"/>
          <w:w w:val="105"/>
          <w:sz w:val="21"/>
        </w:rPr>
        <w:t> </w:t>
      </w:r>
      <w:r>
        <w:rPr>
          <w:color w:val="0F0F0F"/>
          <w:w w:val="105"/>
          <w:sz w:val="21"/>
        </w:rPr>
        <w:t>accurate</w:t>
      </w:r>
      <w:r>
        <w:rPr>
          <w:color w:val="0F0F0F"/>
          <w:spacing w:val="-6"/>
          <w:w w:val="105"/>
          <w:sz w:val="21"/>
        </w:rPr>
        <w:t> </w:t>
      </w:r>
      <w:r>
        <w:rPr>
          <w:color w:val="0F0F0F"/>
          <w:w w:val="105"/>
          <w:sz w:val="21"/>
        </w:rPr>
        <w:t>readings</w:t>
      </w:r>
      <w:r>
        <w:rPr>
          <w:color w:val="0F0F0F"/>
          <w:spacing w:val="-3"/>
          <w:w w:val="105"/>
          <w:sz w:val="21"/>
        </w:rPr>
        <w:t> </w:t>
      </w:r>
      <w:r>
        <w:rPr>
          <w:color w:val="0F0F0F"/>
          <w:w w:val="105"/>
          <w:sz w:val="21"/>
        </w:rPr>
        <w:t>with</w:t>
      </w:r>
      <w:r>
        <w:rPr>
          <w:color w:val="0F0F0F"/>
          <w:spacing w:val="-13"/>
          <w:w w:val="105"/>
          <w:sz w:val="21"/>
        </w:rPr>
        <w:t> </w:t>
      </w:r>
      <w:r>
        <w:rPr>
          <w:color w:val="0F0F0F"/>
          <w:w w:val="105"/>
          <w:sz w:val="21"/>
        </w:rPr>
        <w:t>99%</w:t>
      </w:r>
      <w:r>
        <w:rPr>
          <w:color w:val="0F0F0F"/>
          <w:spacing w:val="-11"/>
          <w:w w:val="105"/>
          <w:sz w:val="21"/>
        </w:rPr>
        <w:t> </w:t>
      </w:r>
      <w:r>
        <w:rPr>
          <w:color w:val="0F0F0F"/>
          <w:w w:val="105"/>
          <w:sz w:val="21"/>
        </w:rPr>
        <w:t>accuracy</w:t>
      </w:r>
      <w:r>
        <w:rPr>
          <w:color w:val="0F0F0F"/>
          <w:spacing w:val="-4"/>
          <w:w w:val="105"/>
          <w:sz w:val="21"/>
        </w:rPr>
        <w:t> </w:t>
      </w:r>
      <w:r>
        <w:rPr>
          <w:color w:val="0F0F0F"/>
          <w:w w:val="105"/>
          <w:sz w:val="21"/>
        </w:rPr>
        <w:t>and</w:t>
      </w:r>
      <w:r>
        <w:rPr>
          <w:color w:val="0F0F0F"/>
          <w:spacing w:val="-7"/>
          <w:w w:val="105"/>
          <w:sz w:val="21"/>
        </w:rPr>
        <w:t> </w:t>
      </w:r>
      <w:r>
        <w:rPr>
          <w:color w:val="0F0F0F"/>
          <w:w w:val="105"/>
          <w:sz w:val="21"/>
        </w:rPr>
        <w:t>confirm the</w:t>
      </w:r>
      <w:r>
        <w:rPr>
          <w:color w:val="0F0F0F"/>
          <w:spacing w:val="-8"/>
          <w:w w:val="105"/>
          <w:sz w:val="21"/>
        </w:rPr>
        <w:t> </w:t>
      </w:r>
      <w:r>
        <w:rPr>
          <w:color w:val="0F0F0F"/>
          <w:w w:val="105"/>
          <w:sz w:val="21"/>
        </w:rPr>
        <w:t>probability of the disease type to the end user.</w:t>
      </w:r>
    </w:p>
    <w:p>
      <w:pPr>
        <w:spacing w:after="0" w:line="300" w:lineRule="auto"/>
        <w:jc w:val="both"/>
        <w:rPr>
          <w:sz w:val="21"/>
        </w:rPr>
        <w:sectPr>
          <w:pgSz w:w="11910" w:h="16840"/>
          <w:pgMar w:header="658" w:footer="1400" w:top="1280" w:bottom="1600" w:left="700" w:right="620"/>
        </w:sectPr>
      </w:pPr>
    </w:p>
    <w:p>
      <w:pPr>
        <w:spacing w:line="226" w:lineRule="exact" w:before="0"/>
        <w:ind w:left="106" w:right="0" w:firstLine="0"/>
        <w:jc w:val="left"/>
        <w:rPr>
          <w:sz w:val="19"/>
        </w:rPr>
      </w:pPr>
      <w:r>
        <w:rPr/>
        <w:drawing>
          <wp:anchor distT="0" distB="0" distL="0" distR="0" allowOverlap="1" layoutInCell="1" locked="0" behindDoc="1" simplePos="0" relativeHeight="487610880">
            <wp:simplePos x="0" y="0"/>
            <wp:positionH relativeFrom="page">
              <wp:posOffset>598250</wp:posOffset>
            </wp:positionH>
            <wp:positionV relativeFrom="paragraph">
              <wp:posOffset>155512</wp:posOffset>
            </wp:positionV>
            <wp:extent cx="484762" cy="48768"/>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51" cstate="print"/>
                    <a:stretch>
                      <a:fillRect/>
                    </a:stretch>
                  </pic:blipFill>
                  <pic:spPr>
                    <a:xfrm>
                      <a:off x="0" y="0"/>
                      <a:ext cx="484762" cy="48768"/>
                    </a:xfrm>
                    <a:prstGeom prst="rect">
                      <a:avLst/>
                    </a:prstGeom>
                  </pic:spPr>
                </pic:pic>
              </a:graphicData>
            </a:graphic>
          </wp:anchor>
        </w:drawing>
      </w:r>
      <w:r>
        <w:rPr/>
        <w:drawing>
          <wp:anchor distT="0" distB="0" distL="0" distR="0" allowOverlap="1" layoutInCell="1" locked="0" behindDoc="1" simplePos="0" relativeHeight="481572352">
            <wp:simplePos x="0" y="0"/>
            <wp:positionH relativeFrom="page">
              <wp:posOffset>622668</wp:posOffset>
            </wp:positionH>
            <wp:positionV relativeFrom="page">
              <wp:posOffset>442477</wp:posOffset>
            </wp:positionV>
            <wp:extent cx="460897" cy="222757"/>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52" cstate="print"/>
                    <a:stretch>
                      <a:fillRect/>
                    </a:stretch>
                  </pic:blipFill>
                  <pic:spPr>
                    <a:xfrm>
                      <a:off x="0" y="0"/>
                      <a:ext cx="460897" cy="222757"/>
                    </a:xfrm>
                    <a:prstGeom prst="rect">
                      <a:avLst/>
                    </a:prstGeom>
                  </pic:spPr>
                </pic:pic>
              </a:graphicData>
            </a:graphic>
          </wp:anchor>
        </w:drawing>
      </w:r>
      <w:r>
        <w:rPr>
          <w:b/>
          <w:color w:val="13467B"/>
          <w:w w:val="150"/>
          <w:sz w:val="20"/>
        </w:rPr>
        <w:t>....,.</w:t>
      </w:r>
      <w:r>
        <w:rPr>
          <w:b/>
          <w:color w:val="64365B"/>
          <w:w w:val="150"/>
          <w:sz w:val="20"/>
        </w:rPr>
        <w:t>-4</w:t>
      </w:r>
      <w:r>
        <w:rPr>
          <w:b/>
          <w:color w:val="64365B"/>
          <w:spacing w:val="51"/>
          <w:w w:val="150"/>
          <w:sz w:val="20"/>
        </w:rPr>
        <w:t>  </w:t>
      </w:r>
      <w:r>
        <w:rPr>
          <w:b/>
          <w:color w:val="030303"/>
          <w:sz w:val="20"/>
        </w:rPr>
        <w:t>Group</w:t>
      </w:r>
      <w:r>
        <w:rPr>
          <w:b/>
          <w:color w:val="030303"/>
          <w:spacing w:val="25"/>
          <w:sz w:val="20"/>
        </w:rPr>
        <w:t> </w:t>
      </w:r>
      <w:r>
        <w:rPr>
          <w:b/>
          <w:color w:val="030303"/>
          <w:sz w:val="20"/>
        </w:rPr>
        <w:t>C</w:t>
      </w:r>
      <w:r>
        <w:rPr>
          <w:b/>
          <w:color w:val="030303"/>
          <w:spacing w:val="7"/>
          <w:sz w:val="20"/>
        </w:rPr>
        <w:t> </w:t>
      </w:r>
      <w:r>
        <w:rPr>
          <w:rFonts w:ascii="Arial"/>
          <w:color w:val="030303"/>
          <w:sz w:val="20"/>
        </w:rPr>
        <w:t>I</w:t>
      </w:r>
      <w:r>
        <w:rPr>
          <w:rFonts w:ascii="Arial"/>
          <w:color w:val="030303"/>
          <w:spacing w:val="8"/>
          <w:sz w:val="20"/>
        </w:rPr>
        <w:t> </w:t>
      </w:r>
      <w:r>
        <w:rPr>
          <w:color w:val="030303"/>
          <w:sz w:val="19"/>
        </w:rPr>
        <w:t>ML</w:t>
      </w:r>
      <w:r>
        <w:rPr>
          <w:color w:val="030303"/>
          <w:spacing w:val="17"/>
          <w:sz w:val="19"/>
        </w:rPr>
        <w:t> </w:t>
      </w:r>
      <w:r>
        <w:rPr>
          <w:color w:val="030303"/>
          <w:sz w:val="19"/>
        </w:rPr>
        <w:t>Based</w:t>
      </w:r>
      <w:r>
        <w:rPr>
          <w:color w:val="030303"/>
          <w:spacing w:val="28"/>
          <w:sz w:val="19"/>
        </w:rPr>
        <w:t> </w:t>
      </w:r>
      <w:r>
        <w:rPr>
          <w:color w:val="1A1A1A"/>
          <w:sz w:val="19"/>
        </w:rPr>
        <w:t>Plant</w:t>
      </w:r>
      <w:r>
        <w:rPr>
          <w:color w:val="1A1A1A"/>
          <w:spacing w:val="16"/>
          <w:sz w:val="19"/>
        </w:rPr>
        <w:t> </w:t>
      </w:r>
      <w:r>
        <w:rPr>
          <w:color w:val="030303"/>
          <w:sz w:val="19"/>
        </w:rPr>
        <w:t>Disease</w:t>
      </w:r>
      <w:r>
        <w:rPr>
          <w:color w:val="030303"/>
          <w:spacing w:val="27"/>
          <w:sz w:val="19"/>
        </w:rPr>
        <w:t> </w:t>
      </w:r>
      <w:r>
        <w:rPr>
          <w:color w:val="030303"/>
          <w:sz w:val="19"/>
        </w:rPr>
        <w:t>Detection</w:t>
      </w:r>
      <w:r>
        <w:rPr>
          <w:color w:val="030303"/>
          <w:spacing w:val="32"/>
          <w:sz w:val="19"/>
        </w:rPr>
        <w:t> </w:t>
      </w:r>
      <w:r>
        <w:rPr>
          <w:color w:val="030303"/>
          <w:sz w:val="19"/>
        </w:rPr>
        <w:t>Mobile</w:t>
      </w:r>
      <w:r>
        <w:rPr>
          <w:color w:val="030303"/>
          <w:spacing w:val="21"/>
          <w:sz w:val="19"/>
        </w:rPr>
        <w:t> </w:t>
      </w:r>
      <w:r>
        <w:rPr>
          <w:color w:val="1A1A1A"/>
          <w:sz w:val="19"/>
        </w:rPr>
        <w:t>App</w:t>
      </w:r>
      <w:r>
        <w:rPr>
          <w:color w:val="1A1A1A"/>
          <w:spacing w:val="14"/>
          <w:sz w:val="19"/>
        </w:rPr>
        <w:t> </w:t>
      </w:r>
      <w:r>
        <w:rPr>
          <w:color w:val="1A1A1A"/>
          <w:sz w:val="19"/>
        </w:rPr>
        <w:t>for</w:t>
      </w:r>
      <w:r>
        <w:rPr>
          <w:color w:val="1A1A1A"/>
          <w:spacing w:val="17"/>
          <w:sz w:val="19"/>
        </w:rPr>
        <w:t> </w:t>
      </w:r>
      <w:r>
        <w:rPr>
          <w:color w:val="1A1A1A"/>
          <w:sz w:val="19"/>
        </w:rPr>
        <w:t>Sri</w:t>
      </w:r>
      <w:r>
        <w:rPr>
          <w:color w:val="1A1A1A"/>
          <w:spacing w:val="11"/>
          <w:sz w:val="19"/>
        </w:rPr>
        <w:t> </w:t>
      </w:r>
      <w:r>
        <w:rPr>
          <w:color w:val="030303"/>
          <w:spacing w:val="-2"/>
          <w:sz w:val="19"/>
        </w:rPr>
        <w:t>Lanka</w:t>
      </w:r>
    </w:p>
    <w:p>
      <w:pPr>
        <w:pStyle w:val="Heading5"/>
        <w:numPr>
          <w:ilvl w:val="1"/>
          <w:numId w:val="15"/>
        </w:numPr>
        <w:tabs>
          <w:tab w:pos="961" w:val="left" w:leader="none"/>
        </w:tabs>
        <w:spacing w:line="240" w:lineRule="auto" w:before="161" w:after="0"/>
        <w:ind w:left="961" w:right="0" w:hanging="575"/>
        <w:jc w:val="left"/>
        <w:rPr>
          <w:color w:val="030303"/>
        </w:rPr>
      </w:pPr>
      <w:bookmarkStart w:name="_TOC_250043" w:id="51"/>
      <w:r>
        <w:rPr>
          <w:color w:val="030303"/>
        </w:rPr>
        <w:t>Context</w:t>
      </w:r>
      <w:r>
        <w:rPr>
          <w:color w:val="030303"/>
          <w:spacing w:val="1"/>
        </w:rPr>
        <w:t> </w:t>
      </w:r>
      <w:bookmarkEnd w:id="51"/>
      <w:r>
        <w:rPr>
          <w:color w:val="030303"/>
          <w:spacing w:val="-2"/>
        </w:rPr>
        <w:t>Diagram</w:t>
      </w:r>
    </w:p>
    <w:p>
      <w:pPr>
        <w:pStyle w:val="BodyText"/>
        <w:spacing w:before="79"/>
        <w:rPr>
          <w:b/>
          <w:sz w:val="20"/>
        </w:rPr>
      </w:pPr>
      <w:r>
        <w:rPr/>
        <mc:AlternateContent>
          <mc:Choice Requires="wps">
            <w:drawing>
              <wp:anchor distT="0" distB="0" distL="0" distR="0" allowOverlap="1" layoutInCell="1" locked="0" behindDoc="1" simplePos="0" relativeHeight="487611392">
                <wp:simplePos x="0" y="0"/>
                <wp:positionH relativeFrom="page">
                  <wp:posOffset>720342</wp:posOffset>
                </wp:positionH>
                <wp:positionV relativeFrom="paragraph">
                  <wp:posOffset>217792</wp:posOffset>
                </wp:positionV>
                <wp:extent cx="6129020" cy="4723765"/>
                <wp:effectExtent l="0" t="0" r="0" b="0"/>
                <wp:wrapTopAndBottom/>
                <wp:docPr id="123" name="Group 123"/>
                <wp:cNvGraphicFramePr>
                  <a:graphicFrameLocks/>
                </wp:cNvGraphicFramePr>
                <a:graphic>
                  <a:graphicData uri="http://schemas.microsoft.com/office/word/2010/wordprocessingGroup">
                    <wpg:wgp>
                      <wpg:cNvPr id="123" name="Group 123"/>
                      <wpg:cNvGrpSpPr/>
                      <wpg:grpSpPr>
                        <a:xfrm>
                          <a:off x="0" y="0"/>
                          <a:ext cx="6129020" cy="4723765"/>
                          <a:chExt cx="6129020" cy="4723765"/>
                        </a:xfrm>
                      </wpg:grpSpPr>
                      <pic:pic>
                        <pic:nvPicPr>
                          <pic:cNvPr id="124" name="Image 124"/>
                          <pic:cNvPicPr/>
                        </pic:nvPicPr>
                        <pic:blipFill>
                          <a:blip r:embed="rId53" cstate="print"/>
                          <a:stretch>
                            <a:fillRect/>
                          </a:stretch>
                        </pic:blipFill>
                        <pic:spPr>
                          <a:xfrm>
                            <a:off x="879062" y="1663054"/>
                            <a:ext cx="3113345" cy="1925481"/>
                          </a:xfrm>
                          <a:prstGeom prst="rect">
                            <a:avLst/>
                          </a:prstGeom>
                        </pic:spPr>
                      </pic:pic>
                      <wps:wsp>
                        <wps:cNvPr id="125" name="Graphic 125"/>
                        <wps:cNvSpPr/>
                        <wps:spPr>
                          <a:xfrm>
                            <a:off x="1831378" y="3271180"/>
                            <a:ext cx="1270" cy="1135380"/>
                          </a:xfrm>
                          <a:custGeom>
                            <a:avLst/>
                            <a:gdLst/>
                            <a:ahLst/>
                            <a:cxnLst/>
                            <a:rect l="l" t="t" r="r" b="b"/>
                            <a:pathLst>
                              <a:path w="0" h="1135380">
                                <a:moveTo>
                                  <a:pt x="0" y="1135148"/>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26" name="Graphic 126"/>
                        <wps:cNvSpPr/>
                        <wps:spPr>
                          <a:xfrm>
                            <a:off x="1831378" y="0"/>
                            <a:ext cx="644525" cy="4723765"/>
                          </a:xfrm>
                          <a:custGeom>
                            <a:avLst/>
                            <a:gdLst/>
                            <a:ahLst/>
                            <a:cxnLst/>
                            <a:rect l="l" t="t" r="r" b="b"/>
                            <a:pathLst>
                              <a:path w="644525" h="4723765">
                                <a:moveTo>
                                  <a:pt x="0" y="3149121"/>
                                </a:moveTo>
                                <a:lnTo>
                                  <a:pt x="0" y="2673091"/>
                                </a:lnTo>
                              </a:path>
                              <a:path w="644525" h="4723765">
                                <a:moveTo>
                                  <a:pt x="430373" y="4723682"/>
                                </a:moveTo>
                                <a:lnTo>
                                  <a:pt x="430373" y="4064564"/>
                                </a:lnTo>
                              </a:path>
                              <a:path w="644525" h="4723765">
                                <a:moveTo>
                                  <a:pt x="644034" y="671324"/>
                                </a:moveTo>
                                <a:lnTo>
                                  <a:pt x="644034" y="0"/>
                                </a:lnTo>
                              </a:path>
                            </a:pathLst>
                          </a:custGeom>
                          <a:ln w="9155">
                            <a:solidFill>
                              <a:srgbClr val="000000"/>
                            </a:solidFill>
                            <a:prstDash val="solid"/>
                          </a:ln>
                        </wps:spPr>
                        <wps:bodyPr wrap="square" lIns="0" tIns="0" rIns="0" bIns="0" rtlCol="0">
                          <a:prstTxWarp prst="textNoShape">
                            <a:avLst/>
                          </a:prstTxWarp>
                          <a:noAutofit/>
                        </wps:bodyPr>
                      </wps:wsp>
                      <wps:wsp>
                        <wps:cNvPr id="127" name="Graphic 127"/>
                        <wps:cNvSpPr/>
                        <wps:spPr>
                          <a:xfrm>
                            <a:off x="2795904" y="3588534"/>
                            <a:ext cx="1270" cy="501015"/>
                          </a:xfrm>
                          <a:custGeom>
                            <a:avLst/>
                            <a:gdLst/>
                            <a:ahLst/>
                            <a:cxnLst/>
                            <a:rect l="l" t="t" r="r" b="b"/>
                            <a:pathLst>
                              <a:path w="0" h="501015">
                                <a:moveTo>
                                  <a:pt x="0" y="50044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28" name="Graphic 128"/>
                        <wps:cNvSpPr/>
                        <wps:spPr>
                          <a:xfrm>
                            <a:off x="3372789" y="646912"/>
                            <a:ext cx="1270" cy="525145"/>
                          </a:xfrm>
                          <a:custGeom>
                            <a:avLst/>
                            <a:gdLst/>
                            <a:ahLst/>
                            <a:cxnLst/>
                            <a:rect l="l" t="t" r="r" b="b"/>
                            <a:pathLst>
                              <a:path w="0" h="525145">
                                <a:moveTo>
                                  <a:pt x="0" y="524853"/>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129" name="Graphic 129"/>
                        <wps:cNvSpPr/>
                        <wps:spPr>
                          <a:xfrm>
                            <a:off x="3650548" y="3637357"/>
                            <a:ext cx="1270" cy="452120"/>
                          </a:xfrm>
                          <a:custGeom>
                            <a:avLst/>
                            <a:gdLst/>
                            <a:ahLst/>
                            <a:cxnLst/>
                            <a:rect l="l" t="t" r="r" b="b"/>
                            <a:pathLst>
                              <a:path w="0" h="452120">
                                <a:moveTo>
                                  <a:pt x="0" y="451618"/>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30" name="Graphic 130"/>
                        <wps:cNvSpPr/>
                        <wps:spPr>
                          <a:xfrm>
                            <a:off x="3757378" y="0"/>
                            <a:ext cx="213995" cy="4723765"/>
                          </a:xfrm>
                          <a:custGeom>
                            <a:avLst/>
                            <a:gdLst/>
                            <a:ahLst/>
                            <a:cxnLst/>
                            <a:rect l="l" t="t" r="r" b="b"/>
                            <a:pathLst>
                              <a:path w="213995" h="4723765">
                                <a:moveTo>
                                  <a:pt x="0" y="671324"/>
                                </a:moveTo>
                                <a:lnTo>
                                  <a:pt x="0" y="0"/>
                                </a:lnTo>
                              </a:path>
                              <a:path w="213995" h="4723765">
                                <a:moveTo>
                                  <a:pt x="213660" y="4723682"/>
                                </a:moveTo>
                                <a:lnTo>
                                  <a:pt x="213660" y="4064564"/>
                                </a:lnTo>
                              </a:path>
                            </a:pathLst>
                          </a:custGeom>
                          <a:ln w="9155">
                            <a:solidFill>
                              <a:srgbClr val="000000"/>
                            </a:solidFill>
                            <a:prstDash val="solid"/>
                          </a:ln>
                        </wps:spPr>
                        <wps:bodyPr wrap="square" lIns="0" tIns="0" rIns="0" bIns="0" rtlCol="0">
                          <a:prstTxWarp prst="textNoShape">
                            <a:avLst/>
                          </a:prstTxWarp>
                          <a:noAutofit/>
                        </wps:bodyPr>
                      </wps:wsp>
                      <wps:wsp>
                        <wps:cNvPr id="131" name="Graphic 131"/>
                        <wps:cNvSpPr/>
                        <wps:spPr>
                          <a:xfrm>
                            <a:off x="4294582" y="329559"/>
                            <a:ext cx="427355" cy="4077335"/>
                          </a:xfrm>
                          <a:custGeom>
                            <a:avLst/>
                            <a:gdLst/>
                            <a:ahLst/>
                            <a:cxnLst/>
                            <a:rect l="l" t="t" r="r" b="b"/>
                            <a:pathLst>
                              <a:path w="427355" h="4077335">
                                <a:moveTo>
                                  <a:pt x="0" y="549265"/>
                                </a:moveTo>
                                <a:lnTo>
                                  <a:pt x="0" y="0"/>
                                </a:lnTo>
                              </a:path>
                              <a:path w="427355" h="4077335">
                                <a:moveTo>
                                  <a:pt x="106830" y="4076770"/>
                                </a:moveTo>
                                <a:lnTo>
                                  <a:pt x="106830" y="3100298"/>
                                </a:lnTo>
                              </a:path>
                              <a:path w="427355" h="4077335">
                                <a:moveTo>
                                  <a:pt x="106830" y="2966033"/>
                                </a:moveTo>
                                <a:lnTo>
                                  <a:pt x="106830" y="2343532"/>
                                </a:lnTo>
                              </a:path>
                              <a:path w="427355" h="4077335">
                                <a:moveTo>
                                  <a:pt x="427321" y="1037501"/>
                                </a:moveTo>
                                <a:lnTo>
                                  <a:pt x="427321" y="0"/>
                                </a:lnTo>
                              </a:path>
                            </a:pathLst>
                          </a:custGeom>
                          <a:ln w="12207">
                            <a:solidFill>
                              <a:srgbClr val="000000"/>
                            </a:solidFill>
                            <a:prstDash val="solid"/>
                          </a:ln>
                        </wps:spPr>
                        <wps:bodyPr wrap="square" lIns="0" tIns="0" rIns="0" bIns="0" rtlCol="0">
                          <a:prstTxWarp prst="textNoShape">
                            <a:avLst/>
                          </a:prstTxWarp>
                          <a:noAutofit/>
                        </wps:bodyPr>
                      </wps:wsp>
                      <wps:wsp>
                        <wps:cNvPr id="132" name="Graphic 132"/>
                        <wps:cNvSpPr/>
                        <wps:spPr>
                          <a:xfrm>
                            <a:off x="4831787" y="0"/>
                            <a:ext cx="638175" cy="1623695"/>
                          </a:xfrm>
                          <a:custGeom>
                            <a:avLst/>
                            <a:gdLst/>
                            <a:ahLst/>
                            <a:cxnLst/>
                            <a:rect l="l" t="t" r="r" b="b"/>
                            <a:pathLst>
                              <a:path w="638175" h="1623695">
                                <a:moveTo>
                                  <a:pt x="0" y="671324"/>
                                </a:moveTo>
                                <a:lnTo>
                                  <a:pt x="0" y="0"/>
                                </a:lnTo>
                              </a:path>
                              <a:path w="638175" h="1623695">
                                <a:moveTo>
                                  <a:pt x="637930" y="1623384"/>
                                </a:moveTo>
                                <a:lnTo>
                                  <a:pt x="637930" y="646912"/>
                                </a:lnTo>
                              </a:path>
                            </a:pathLst>
                          </a:custGeom>
                          <a:ln w="9155">
                            <a:solidFill>
                              <a:srgbClr val="000000"/>
                            </a:solidFill>
                            <a:prstDash val="solid"/>
                          </a:ln>
                        </wps:spPr>
                        <wps:bodyPr wrap="square" lIns="0" tIns="0" rIns="0" bIns="0" rtlCol="0">
                          <a:prstTxWarp prst="textNoShape">
                            <a:avLst/>
                          </a:prstTxWarp>
                          <a:noAutofit/>
                        </wps:bodyPr>
                      </wps:wsp>
                      <wps:wsp>
                        <wps:cNvPr id="133" name="Graphic 133"/>
                        <wps:cNvSpPr/>
                        <wps:spPr>
                          <a:xfrm>
                            <a:off x="2466256" y="0"/>
                            <a:ext cx="3663315" cy="866775"/>
                          </a:xfrm>
                          <a:custGeom>
                            <a:avLst/>
                            <a:gdLst/>
                            <a:ahLst/>
                            <a:cxnLst/>
                            <a:rect l="l" t="t" r="r" b="b"/>
                            <a:pathLst>
                              <a:path w="3663315" h="866775">
                                <a:moveTo>
                                  <a:pt x="3647495" y="671324"/>
                                </a:moveTo>
                                <a:lnTo>
                                  <a:pt x="3647495" y="0"/>
                                </a:lnTo>
                              </a:path>
                              <a:path w="3663315" h="866775">
                                <a:moveTo>
                                  <a:pt x="2356373" y="12205"/>
                                </a:moveTo>
                                <a:lnTo>
                                  <a:pt x="3662757" y="12205"/>
                                </a:lnTo>
                              </a:path>
                              <a:path w="3663315" h="866775">
                                <a:moveTo>
                                  <a:pt x="0" y="12205"/>
                                </a:moveTo>
                                <a:lnTo>
                                  <a:pt x="1306383" y="12205"/>
                                </a:lnTo>
                              </a:path>
                              <a:path w="3663315" h="866775">
                                <a:moveTo>
                                  <a:pt x="1281965" y="332610"/>
                                </a:moveTo>
                                <a:lnTo>
                                  <a:pt x="1843587" y="332610"/>
                                </a:lnTo>
                              </a:path>
                              <a:path w="3663315" h="866775">
                                <a:moveTo>
                                  <a:pt x="2356373" y="653015"/>
                                </a:moveTo>
                                <a:lnTo>
                                  <a:pt x="3662757" y="653015"/>
                                </a:lnTo>
                              </a:path>
                              <a:path w="3663315" h="866775">
                                <a:moveTo>
                                  <a:pt x="0" y="653015"/>
                                </a:moveTo>
                                <a:lnTo>
                                  <a:pt x="1306383" y="653015"/>
                                </a:lnTo>
                              </a:path>
                              <a:path w="3663315" h="866775">
                                <a:moveTo>
                                  <a:pt x="1074408" y="866618"/>
                                </a:moveTo>
                                <a:lnTo>
                                  <a:pt x="1843587" y="866618"/>
                                </a:lnTo>
                              </a:path>
                            </a:pathLst>
                          </a:custGeom>
                          <a:ln w="12207">
                            <a:solidFill>
                              <a:srgbClr val="000000"/>
                            </a:solidFill>
                            <a:prstDash val="solid"/>
                          </a:ln>
                        </wps:spPr>
                        <wps:bodyPr wrap="square" lIns="0" tIns="0" rIns="0" bIns="0" rtlCol="0">
                          <a:prstTxWarp prst="textNoShape">
                            <a:avLst/>
                          </a:prstTxWarp>
                          <a:noAutofit/>
                        </wps:bodyPr>
                      </wps:wsp>
                      <wps:wsp>
                        <wps:cNvPr id="134" name="Graphic 134"/>
                        <wps:cNvSpPr/>
                        <wps:spPr>
                          <a:xfrm>
                            <a:off x="1819169" y="2685297"/>
                            <a:ext cx="2600960" cy="1270"/>
                          </a:xfrm>
                          <a:custGeom>
                            <a:avLst/>
                            <a:gdLst/>
                            <a:ahLst/>
                            <a:cxnLst/>
                            <a:rect l="l" t="t" r="r" b="b"/>
                            <a:pathLst>
                              <a:path w="2600960" h="0">
                                <a:moveTo>
                                  <a:pt x="2173235" y="0"/>
                                </a:moveTo>
                                <a:lnTo>
                                  <a:pt x="2600557" y="0"/>
                                </a:lnTo>
                              </a:path>
                              <a:path w="2600960" h="0">
                                <a:moveTo>
                                  <a:pt x="0" y="0"/>
                                </a:moveTo>
                                <a:lnTo>
                                  <a:pt x="390694" y="0"/>
                                </a:lnTo>
                              </a:path>
                            </a:pathLst>
                          </a:custGeom>
                          <a:ln w="9155">
                            <a:solidFill>
                              <a:srgbClr val="000000"/>
                            </a:solidFill>
                            <a:prstDash val="solid"/>
                          </a:ln>
                        </wps:spPr>
                        <wps:bodyPr wrap="square" lIns="0" tIns="0" rIns="0" bIns="0" rtlCol="0">
                          <a:prstTxWarp prst="textNoShape">
                            <a:avLst/>
                          </a:prstTxWarp>
                          <a:noAutofit/>
                        </wps:bodyPr>
                      </wps:wsp>
                      <wps:wsp>
                        <wps:cNvPr id="135" name="Graphic 135"/>
                        <wps:cNvSpPr/>
                        <wps:spPr>
                          <a:xfrm>
                            <a:off x="2258700" y="4073718"/>
                            <a:ext cx="2161540" cy="320675"/>
                          </a:xfrm>
                          <a:custGeom>
                            <a:avLst/>
                            <a:gdLst/>
                            <a:ahLst/>
                            <a:cxnLst/>
                            <a:rect l="l" t="t" r="r" b="b"/>
                            <a:pathLst>
                              <a:path w="2161540" h="320675">
                                <a:moveTo>
                                  <a:pt x="0" y="0"/>
                                </a:moveTo>
                                <a:lnTo>
                                  <a:pt x="1721495" y="0"/>
                                </a:lnTo>
                              </a:path>
                              <a:path w="2161540" h="320675">
                                <a:moveTo>
                                  <a:pt x="1709286" y="320404"/>
                                </a:moveTo>
                                <a:lnTo>
                                  <a:pt x="2161026" y="320404"/>
                                </a:lnTo>
                              </a:path>
                            </a:pathLst>
                          </a:custGeom>
                          <a:ln w="12207">
                            <a:solidFill>
                              <a:srgbClr val="000000"/>
                            </a:solidFill>
                            <a:prstDash val="solid"/>
                          </a:ln>
                        </wps:spPr>
                        <wps:bodyPr wrap="square" lIns="0" tIns="0" rIns="0" bIns="0" rtlCol="0">
                          <a:prstTxWarp prst="textNoShape">
                            <a:avLst/>
                          </a:prstTxWarp>
                          <a:noAutofit/>
                        </wps:bodyPr>
                      </wps:wsp>
                      <wps:wsp>
                        <wps:cNvPr id="136" name="Graphic 136"/>
                        <wps:cNvSpPr/>
                        <wps:spPr>
                          <a:xfrm>
                            <a:off x="1819169" y="4391072"/>
                            <a:ext cx="452120" cy="1270"/>
                          </a:xfrm>
                          <a:custGeom>
                            <a:avLst/>
                            <a:gdLst/>
                            <a:ahLst/>
                            <a:cxnLst/>
                            <a:rect l="l" t="t" r="r" b="b"/>
                            <a:pathLst>
                              <a:path w="452120" h="0">
                                <a:moveTo>
                                  <a:pt x="0" y="0"/>
                                </a:moveTo>
                                <a:lnTo>
                                  <a:pt x="451740" y="0"/>
                                </a:lnTo>
                              </a:path>
                            </a:pathLst>
                          </a:custGeom>
                          <a:ln w="15257">
                            <a:solidFill>
                              <a:srgbClr val="000000"/>
                            </a:solidFill>
                            <a:prstDash val="solid"/>
                          </a:ln>
                        </wps:spPr>
                        <wps:bodyPr wrap="square" lIns="0" tIns="0" rIns="0" bIns="0" rtlCol="0">
                          <a:prstTxWarp prst="textNoShape">
                            <a:avLst/>
                          </a:prstTxWarp>
                          <a:noAutofit/>
                        </wps:bodyPr>
                      </wps:wsp>
                      <wps:wsp>
                        <wps:cNvPr id="137" name="Graphic 137"/>
                        <wps:cNvSpPr/>
                        <wps:spPr>
                          <a:xfrm>
                            <a:off x="0" y="0"/>
                            <a:ext cx="3980815" cy="4714875"/>
                          </a:xfrm>
                          <a:custGeom>
                            <a:avLst/>
                            <a:gdLst/>
                            <a:ahLst/>
                            <a:cxnLst/>
                            <a:rect l="l" t="t" r="r" b="b"/>
                            <a:pathLst>
                              <a:path w="3980815" h="4714875">
                                <a:moveTo>
                                  <a:pt x="2258700" y="4714528"/>
                                </a:moveTo>
                                <a:lnTo>
                                  <a:pt x="3980196" y="4714528"/>
                                </a:lnTo>
                              </a:path>
                              <a:path w="3980815" h="4714875">
                                <a:moveTo>
                                  <a:pt x="0" y="6102"/>
                                </a:moveTo>
                                <a:lnTo>
                                  <a:pt x="1321644" y="6102"/>
                                </a:lnTo>
                              </a:path>
                              <a:path w="3980815" h="4714875">
                                <a:moveTo>
                                  <a:pt x="0" y="653015"/>
                                </a:moveTo>
                                <a:lnTo>
                                  <a:pt x="1321644" y="653015"/>
                                </a:lnTo>
                              </a:path>
                              <a:path w="3980815" h="4714875">
                                <a:moveTo>
                                  <a:pt x="6104" y="659118"/>
                                </a:moveTo>
                                <a:lnTo>
                                  <a:pt x="6104" y="0"/>
                                </a:lnTo>
                              </a:path>
                            </a:pathLst>
                          </a:custGeom>
                          <a:ln w="12207">
                            <a:solidFill>
                              <a:srgbClr val="000000"/>
                            </a:solidFill>
                            <a:prstDash val="solid"/>
                          </a:ln>
                        </wps:spPr>
                        <wps:bodyPr wrap="square" lIns="0" tIns="0" rIns="0" bIns="0" rtlCol="0">
                          <a:prstTxWarp prst="textNoShape">
                            <a:avLst/>
                          </a:prstTxWarp>
                          <a:noAutofit/>
                        </wps:bodyPr>
                      </wps:wsp>
                      <wps:wsp>
                        <wps:cNvPr id="138" name="Graphic 138"/>
                        <wps:cNvSpPr/>
                        <wps:spPr>
                          <a:xfrm>
                            <a:off x="1318592" y="0"/>
                            <a:ext cx="1270" cy="659130"/>
                          </a:xfrm>
                          <a:custGeom>
                            <a:avLst/>
                            <a:gdLst/>
                            <a:ahLst/>
                            <a:cxnLst/>
                            <a:rect l="l" t="t" r="r" b="b"/>
                            <a:pathLst>
                              <a:path w="0" h="659130">
                                <a:moveTo>
                                  <a:pt x="0" y="659118"/>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139" name="Graphic 139"/>
                        <wps:cNvSpPr/>
                        <wps:spPr>
                          <a:xfrm>
                            <a:off x="323543" y="646912"/>
                            <a:ext cx="433705" cy="1605280"/>
                          </a:xfrm>
                          <a:custGeom>
                            <a:avLst/>
                            <a:gdLst/>
                            <a:ahLst/>
                            <a:cxnLst/>
                            <a:rect l="l" t="t" r="r" b="b"/>
                            <a:pathLst>
                              <a:path w="433705" h="1605280">
                                <a:moveTo>
                                  <a:pt x="219765" y="1284670"/>
                                </a:moveTo>
                                <a:lnTo>
                                  <a:pt x="219765" y="0"/>
                                </a:lnTo>
                              </a:path>
                              <a:path w="433705" h="1605280">
                                <a:moveTo>
                                  <a:pt x="433426" y="857464"/>
                                </a:moveTo>
                                <a:lnTo>
                                  <a:pt x="433426" y="0"/>
                                </a:lnTo>
                              </a:path>
                              <a:path w="433705" h="1605280">
                                <a:moveTo>
                                  <a:pt x="6104" y="1605075"/>
                                </a:moveTo>
                                <a:lnTo>
                                  <a:pt x="6104" y="469927"/>
                                </a:lnTo>
                              </a:path>
                              <a:path w="433705" h="1605280">
                                <a:moveTo>
                                  <a:pt x="213660" y="1284670"/>
                                </a:moveTo>
                                <a:lnTo>
                                  <a:pt x="433426" y="1284670"/>
                                </a:lnTo>
                              </a:path>
                              <a:path w="433705" h="1605280">
                                <a:moveTo>
                                  <a:pt x="0" y="1605075"/>
                                </a:moveTo>
                                <a:lnTo>
                                  <a:pt x="433426" y="1605075"/>
                                </a:lnTo>
                              </a:path>
                            </a:pathLst>
                          </a:custGeom>
                          <a:ln w="12207">
                            <a:solidFill>
                              <a:srgbClr val="000000"/>
                            </a:solidFill>
                            <a:prstDash val="solid"/>
                          </a:ln>
                        </wps:spPr>
                        <wps:bodyPr wrap="square" lIns="0" tIns="0" rIns="0" bIns="0" rtlCol="0">
                          <a:prstTxWarp prst="textNoShape">
                            <a:avLst/>
                          </a:prstTxWarp>
                          <a:noAutofit/>
                        </wps:bodyPr>
                      </wps:wsp>
                      <wps:wsp>
                        <wps:cNvPr id="140" name="Graphic 140"/>
                        <wps:cNvSpPr/>
                        <wps:spPr>
                          <a:xfrm>
                            <a:off x="1298765" y="1433739"/>
                            <a:ext cx="6350" cy="163195"/>
                          </a:xfrm>
                          <a:custGeom>
                            <a:avLst/>
                            <a:gdLst/>
                            <a:ahLst/>
                            <a:cxnLst/>
                            <a:rect l="l" t="t" r="r" b="b"/>
                            <a:pathLst>
                              <a:path w="6350" h="163195">
                                <a:moveTo>
                                  <a:pt x="6104" y="162603"/>
                                </a:moveTo>
                                <a:lnTo>
                                  <a:pt x="0" y="162603"/>
                                </a:lnTo>
                                <a:lnTo>
                                  <a:pt x="0" y="0"/>
                                </a:lnTo>
                                <a:lnTo>
                                  <a:pt x="6104" y="0"/>
                                </a:lnTo>
                                <a:lnTo>
                                  <a:pt x="6104" y="162603"/>
                                </a:lnTo>
                                <a:close/>
                              </a:path>
                            </a:pathLst>
                          </a:custGeom>
                          <a:solidFill>
                            <a:srgbClr val="D4D4D4"/>
                          </a:solidFill>
                        </wps:spPr>
                        <wps:bodyPr wrap="square" lIns="0" tIns="0" rIns="0" bIns="0" rtlCol="0">
                          <a:prstTxWarp prst="textNoShape">
                            <a:avLst/>
                          </a:prstTxWarp>
                          <a:noAutofit/>
                        </wps:bodyPr>
                      </wps:wsp>
                      <wps:wsp>
                        <wps:cNvPr id="141" name="Textbox 141"/>
                        <wps:cNvSpPr txBox="1"/>
                        <wps:spPr>
                          <a:xfrm>
                            <a:off x="221609" y="263076"/>
                            <a:ext cx="143510" cy="746760"/>
                          </a:xfrm>
                          <a:prstGeom prst="rect">
                            <a:avLst/>
                          </a:prstGeom>
                        </wps:spPr>
                        <wps:txbx>
                          <w:txbxContent>
                            <w:p>
                              <w:pPr>
                                <w:spacing w:line="1175" w:lineRule="exact" w:before="0"/>
                                <w:ind w:left="0" w:right="0" w:firstLine="0"/>
                                <w:jc w:val="left"/>
                                <w:rPr>
                                  <w:sz w:val="106"/>
                                </w:rPr>
                              </w:pPr>
                              <w:r>
                                <w:rPr>
                                  <w:color w:val="282828"/>
                                  <w:spacing w:val="-10"/>
                                  <w:w w:val="60"/>
                                  <w:sz w:val="106"/>
                                </w:rPr>
                                <w:t>·</w:t>
                              </w:r>
                            </w:p>
                          </w:txbxContent>
                        </wps:txbx>
                        <wps:bodyPr wrap="square" lIns="0" tIns="0" rIns="0" bIns="0" rtlCol="0">
                          <a:noAutofit/>
                        </wps:bodyPr>
                      </wps:wsp>
                      <wps:wsp>
                        <wps:cNvPr id="142" name="Textbox 142"/>
                        <wps:cNvSpPr txBox="1"/>
                        <wps:spPr>
                          <a:xfrm>
                            <a:off x="424585" y="244598"/>
                            <a:ext cx="459105" cy="154940"/>
                          </a:xfrm>
                          <a:prstGeom prst="rect">
                            <a:avLst/>
                          </a:prstGeom>
                        </wps:spPr>
                        <wps:txbx>
                          <w:txbxContent>
                            <w:p>
                              <w:pPr>
                                <w:spacing w:line="244" w:lineRule="exact" w:before="0"/>
                                <w:ind w:left="0" w:right="0" w:firstLine="0"/>
                                <w:jc w:val="left"/>
                                <w:rPr>
                                  <w:b/>
                                  <w:sz w:val="22"/>
                                </w:rPr>
                              </w:pPr>
                              <w:r>
                                <w:rPr>
                                  <w:b/>
                                  <w:color w:val="5B5B5B"/>
                                  <w:spacing w:val="-2"/>
                                  <w:w w:val="80"/>
                                  <w:sz w:val="22"/>
                                </w:rPr>
                                <w:t>Mapbo:x</w:t>
                              </w:r>
                            </w:p>
                          </w:txbxContent>
                        </wps:txbx>
                        <wps:bodyPr wrap="square" lIns="0" tIns="0" rIns="0" bIns="0" rtlCol="0">
                          <a:noAutofit/>
                        </wps:bodyPr>
                      </wps:wsp>
                      <wps:wsp>
                        <wps:cNvPr id="143" name="Textbox 143"/>
                        <wps:cNvSpPr txBox="1"/>
                        <wps:spPr>
                          <a:xfrm>
                            <a:off x="2777321" y="829154"/>
                            <a:ext cx="422275" cy="521334"/>
                          </a:xfrm>
                          <a:prstGeom prst="rect">
                            <a:avLst/>
                          </a:prstGeom>
                        </wps:spPr>
                        <wps:txbx>
                          <w:txbxContent>
                            <w:p>
                              <w:pPr>
                                <w:spacing w:line="100" w:lineRule="exact" w:before="0"/>
                                <w:ind w:left="39" w:right="0" w:firstLine="0"/>
                                <w:jc w:val="left"/>
                                <w:rPr>
                                  <w:sz w:val="12"/>
                                </w:rPr>
                              </w:pPr>
                              <w:r>
                                <w:rPr>
                                  <w:color w:val="282828"/>
                                  <w:spacing w:val="-10"/>
                                  <w:w w:val="200"/>
                                  <w:sz w:val="12"/>
                                </w:rPr>
                                <w:t>C</w:t>
                              </w:r>
                            </w:p>
                            <w:p>
                              <w:pPr>
                                <w:tabs>
                                  <w:tab w:pos="494" w:val="left" w:leader="none"/>
                                </w:tabs>
                                <w:spacing w:line="128" w:lineRule="exact" w:before="0"/>
                                <w:ind w:left="0" w:right="0" w:firstLine="0"/>
                                <w:jc w:val="left"/>
                                <w:rPr>
                                  <w:sz w:val="13"/>
                                </w:rPr>
                              </w:pPr>
                              <w:r>
                                <w:rPr>
                                  <w:color w:val="5B5B5B"/>
                                  <w:spacing w:val="-10"/>
                                  <w:w w:val="200"/>
                                  <w:sz w:val="12"/>
                                </w:rPr>
                                <w:t>0</w:t>
                              </w:r>
                              <w:r>
                                <w:rPr>
                                  <w:color w:val="5B5B5B"/>
                                  <w:sz w:val="12"/>
                                </w:rPr>
                                <w:tab/>
                              </w:r>
                              <w:r>
                                <w:rPr>
                                  <w:color w:val="484848"/>
                                  <w:spacing w:val="-5"/>
                                  <w:w w:val="200"/>
                                  <w:position w:val="2"/>
                                  <w:sz w:val="13"/>
                                </w:rPr>
                                <w:t>r,</w:t>
                              </w:r>
                            </w:p>
                            <w:p>
                              <w:pPr>
                                <w:tabs>
                                  <w:tab w:pos="410" w:val="left" w:leader="none"/>
                                </w:tabs>
                                <w:spacing w:line="327" w:lineRule="exact" w:before="0"/>
                                <w:ind w:left="1" w:right="0" w:firstLine="0"/>
                                <w:jc w:val="left"/>
                                <w:rPr>
                                  <w:sz w:val="14"/>
                                </w:rPr>
                              </w:pPr>
                              <w:r>
                                <w:rPr>
                                  <w:color w:val="484848"/>
                                  <w:spacing w:val="-5"/>
                                  <w:w w:val="60"/>
                                  <w:sz w:val="29"/>
                                </w:rPr>
                                <w:t>TI</w:t>
                              </w:r>
                              <w:r>
                                <w:rPr>
                                  <w:color w:val="484848"/>
                                  <w:sz w:val="29"/>
                                </w:rPr>
                                <w:tab/>
                              </w:r>
                              <w:r>
                                <w:rPr>
                                  <w:color w:val="383838"/>
                                  <w:spacing w:val="-12"/>
                                  <w:w w:val="60"/>
                                  <w:sz w:val="14"/>
                                </w:rPr>
                                <w:t>0</w:t>
                              </w:r>
                            </w:p>
                            <w:p>
                              <w:pPr>
                                <w:spacing w:before="128"/>
                                <w:ind w:left="39" w:right="0" w:firstLine="0"/>
                                <w:jc w:val="left"/>
                                <w:rPr>
                                  <w:sz w:val="12"/>
                                </w:rPr>
                              </w:pPr>
                              <w:r>
                                <w:rPr>
                                  <w:color w:val="5B5B5B"/>
                                  <w:spacing w:val="-5"/>
                                  <w:w w:val="75"/>
                                  <w:sz w:val="12"/>
                                </w:rPr>
                                <w:t>CD</w:t>
                              </w:r>
                            </w:p>
                          </w:txbxContent>
                        </wps:txbx>
                        <wps:bodyPr wrap="square" lIns="0" tIns="0" rIns="0" bIns="0" rtlCol="0">
                          <a:noAutofit/>
                        </wps:bodyPr>
                      </wps:wsp>
                      <wps:wsp>
                        <wps:cNvPr id="144" name="Textbox 144"/>
                        <wps:cNvSpPr txBox="1"/>
                        <wps:spPr>
                          <a:xfrm>
                            <a:off x="2773859" y="1467571"/>
                            <a:ext cx="107950" cy="121285"/>
                          </a:xfrm>
                          <a:prstGeom prst="rect">
                            <a:avLst/>
                          </a:prstGeom>
                        </wps:spPr>
                        <wps:txbx>
                          <w:txbxContent>
                            <w:p>
                              <w:pPr>
                                <w:spacing w:line="190" w:lineRule="exact" w:before="0"/>
                                <w:ind w:left="0" w:right="0" w:firstLine="0"/>
                                <w:jc w:val="left"/>
                                <w:rPr>
                                  <w:rFonts w:ascii="Arial"/>
                                  <w:sz w:val="17"/>
                                </w:rPr>
                              </w:pPr>
                              <w:r>
                                <w:rPr>
                                  <w:rFonts w:ascii="Arial"/>
                                  <w:color w:val="5B5B5B"/>
                                  <w:spacing w:val="-2"/>
                                  <w:w w:val="60"/>
                                  <w:sz w:val="17"/>
                                </w:rPr>
                                <w:t>.::;::</w:t>
                              </w:r>
                            </w:p>
                          </w:txbxContent>
                        </wps:txbx>
                        <wps:bodyPr wrap="square" lIns="0" tIns="0" rIns="0" bIns="0" rtlCol="0">
                          <a:noAutofit/>
                        </wps:bodyPr>
                      </wps:wsp>
                      <wps:wsp>
                        <wps:cNvPr id="145" name="Textbox 145"/>
                        <wps:cNvSpPr txBox="1"/>
                        <wps:spPr>
                          <a:xfrm>
                            <a:off x="2776397" y="1306936"/>
                            <a:ext cx="71755" cy="227329"/>
                          </a:xfrm>
                          <a:prstGeom prst="rect">
                            <a:avLst/>
                          </a:prstGeom>
                        </wps:spPr>
                        <wps:txbx>
                          <w:txbxContent>
                            <w:p>
                              <w:pPr>
                                <w:spacing w:line="129" w:lineRule="auto" w:before="43"/>
                                <w:ind w:left="0" w:right="0" w:firstLine="0"/>
                                <w:jc w:val="left"/>
                                <w:rPr>
                                  <w:sz w:val="16"/>
                                </w:rPr>
                              </w:pPr>
                              <w:r>
                                <w:rPr>
                                  <w:color w:val="282828"/>
                                  <w:spacing w:val="-70"/>
                                  <w:w w:val="75"/>
                                  <w:position w:val="-14"/>
                                  <w:sz w:val="28"/>
                                </w:rPr>
                                <w:t>-</w:t>
                              </w:r>
                              <w:r>
                                <w:rPr>
                                  <w:color w:val="282828"/>
                                  <w:spacing w:val="-36"/>
                                  <w:w w:val="95"/>
                                  <w:sz w:val="16"/>
                                </w:rPr>
                                <w:t>..</w:t>
                              </w:r>
                              <w:r>
                                <w:rPr>
                                  <w:color w:val="282828"/>
                                  <w:spacing w:val="-36"/>
                                  <w:w w:val="95"/>
                                  <w:position w:val="-14"/>
                                  <w:sz w:val="28"/>
                                </w:rPr>
                                <w:t>s</w:t>
                              </w:r>
                              <w:r>
                                <w:rPr>
                                  <w:color w:val="282828"/>
                                  <w:spacing w:val="-36"/>
                                  <w:w w:val="95"/>
                                  <w:sz w:val="16"/>
                                </w:rPr>
                                <w:t>c</w:t>
                              </w:r>
                            </w:p>
                          </w:txbxContent>
                        </wps:txbx>
                        <wps:bodyPr wrap="square" lIns="0" tIns="0" rIns="0" bIns="0" rtlCol="0">
                          <a:noAutofit/>
                        </wps:bodyPr>
                      </wps:wsp>
                      <wps:wsp>
                        <wps:cNvPr id="146" name="Textbox 146"/>
                        <wps:cNvSpPr txBox="1"/>
                        <wps:spPr>
                          <a:xfrm>
                            <a:off x="3089441" y="1235000"/>
                            <a:ext cx="83185" cy="274320"/>
                          </a:xfrm>
                          <a:prstGeom prst="rect">
                            <a:avLst/>
                          </a:prstGeom>
                        </wps:spPr>
                        <wps:txbx>
                          <w:txbxContent>
                            <w:p>
                              <w:pPr>
                                <w:spacing w:line="175" w:lineRule="auto" w:before="25"/>
                                <w:ind w:left="3" w:right="9" w:hanging="3"/>
                                <w:jc w:val="left"/>
                                <w:rPr>
                                  <w:sz w:val="12"/>
                                </w:rPr>
                              </w:pPr>
                              <w:r>
                                <w:rPr>
                                  <w:color w:val="5B5B5B"/>
                                  <w:spacing w:val="-6"/>
                                  <w:sz w:val="12"/>
                                </w:rPr>
                                <w:t>IJl</w:t>
                              </w:r>
                              <w:r>
                                <w:rPr>
                                  <w:color w:val="5B5B5B"/>
                                  <w:spacing w:val="40"/>
                                  <w:sz w:val="12"/>
                                </w:rPr>
                                <w:t> </w:t>
                              </w:r>
                              <w:r>
                                <w:rPr>
                                  <w:color w:val="484848"/>
                                  <w:spacing w:val="-5"/>
                                  <w:sz w:val="12"/>
                                </w:rPr>
                                <w:t>r.i</w:t>
                              </w:r>
                            </w:p>
                            <w:p>
                              <w:pPr>
                                <w:spacing w:line="205" w:lineRule="exact" w:before="0"/>
                                <w:ind w:left="0" w:right="0" w:firstLine="0"/>
                                <w:jc w:val="left"/>
                                <w:rPr>
                                  <w:sz w:val="19"/>
                                </w:rPr>
                              </w:pPr>
                              <w:r>
                                <w:rPr>
                                  <w:color w:val="5B5B5B"/>
                                  <w:spacing w:val="-5"/>
                                  <w:w w:val="65"/>
                                  <w:sz w:val="19"/>
                                </w:rPr>
                                <w:t>2il</w:t>
                              </w:r>
                            </w:p>
                          </w:txbxContent>
                        </wps:txbx>
                        <wps:bodyPr wrap="square" lIns="0" tIns="0" rIns="0" bIns="0" rtlCol="0">
                          <a:noAutofit/>
                        </wps:bodyPr>
                      </wps:wsp>
                      <wps:wsp>
                        <wps:cNvPr id="147" name="Textbox 147"/>
                        <wps:cNvSpPr txBox="1"/>
                        <wps:spPr>
                          <a:xfrm>
                            <a:off x="3306849" y="1339626"/>
                            <a:ext cx="57785" cy="99060"/>
                          </a:xfrm>
                          <a:prstGeom prst="rect">
                            <a:avLst/>
                          </a:prstGeom>
                        </wps:spPr>
                        <wps:txbx>
                          <w:txbxContent>
                            <w:p>
                              <w:pPr>
                                <w:spacing w:line="155" w:lineRule="exact" w:before="0"/>
                                <w:ind w:left="0" w:right="0" w:firstLine="0"/>
                                <w:jc w:val="left"/>
                                <w:rPr>
                                  <w:sz w:val="14"/>
                                </w:rPr>
                              </w:pPr>
                              <w:r>
                                <w:rPr>
                                  <w:color w:val="282828"/>
                                  <w:spacing w:val="-10"/>
                                  <w:sz w:val="14"/>
                                </w:rPr>
                                <w:t>0</w:t>
                              </w:r>
                            </w:p>
                          </w:txbxContent>
                        </wps:txbx>
                        <wps:bodyPr wrap="square" lIns="0" tIns="0" rIns="0" bIns="0" rtlCol="0">
                          <a:noAutofit/>
                        </wps:bodyPr>
                      </wps:wsp>
                      <wps:wsp>
                        <wps:cNvPr id="148" name="Textbox 148"/>
                        <wps:cNvSpPr txBox="1"/>
                        <wps:spPr>
                          <a:xfrm>
                            <a:off x="3360047" y="1158712"/>
                            <a:ext cx="189230" cy="299720"/>
                          </a:xfrm>
                          <a:prstGeom prst="rect">
                            <a:avLst/>
                          </a:prstGeom>
                        </wps:spPr>
                        <wps:txbx>
                          <w:txbxContent>
                            <w:p>
                              <w:pPr>
                                <w:spacing w:line="228" w:lineRule="auto" w:before="0"/>
                                <w:ind w:left="0" w:right="0" w:firstLine="0"/>
                                <w:jc w:val="left"/>
                                <w:rPr>
                                  <w:sz w:val="12"/>
                                </w:rPr>
                              </w:pPr>
                              <w:r>
                                <w:rPr>
                                  <w:color w:val="484848"/>
                                  <w:w w:val="110"/>
                                  <w:sz w:val="12"/>
                                </w:rPr>
                                <w:t>r,;</w:t>
                              </w:r>
                              <w:r>
                                <w:rPr>
                                  <w:color w:val="484848"/>
                                  <w:spacing w:val="62"/>
                                  <w:w w:val="110"/>
                                  <w:sz w:val="12"/>
                                </w:rPr>
                                <w:t> </w:t>
                              </w:r>
                              <w:r>
                                <w:rPr>
                                  <w:color w:val="484848"/>
                                  <w:spacing w:val="-10"/>
                                  <w:w w:val="110"/>
                                  <w:position w:val="-4"/>
                                  <w:sz w:val="12"/>
                                </w:rPr>
                                <w:t>0</w:t>
                              </w:r>
                            </w:p>
                            <w:p>
                              <w:pPr>
                                <w:spacing w:line="240" w:lineRule="auto" w:before="1"/>
                                <w:rPr>
                                  <w:sz w:val="12"/>
                                </w:rPr>
                              </w:pPr>
                            </w:p>
                            <w:p>
                              <w:pPr>
                                <w:spacing w:before="0"/>
                                <w:ind w:left="0" w:right="25" w:firstLine="0"/>
                                <w:jc w:val="right"/>
                                <w:rPr>
                                  <w:sz w:val="13"/>
                                </w:rPr>
                              </w:pPr>
                              <w:r>
                                <w:rPr>
                                  <w:color w:val="383838"/>
                                  <w:spacing w:val="-5"/>
                                  <w:w w:val="65"/>
                                  <w:sz w:val="13"/>
                                </w:rPr>
                                <w:t>,:;</w:t>
                              </w:r>
                            </w:p>
                          </w:txbxContent>
                        </wps:txbx>
                        <wps:bodyPr wrap="square" lIns="0" tIns="0" rIns="0" bIns="0" rtlCol="0">
                          <a:noAutofit/>
                        </wps:bodyPr>
                      </wps:wsp>
                      <wps:wsp>
                        <wps:cNvPr id="149" name="Textbox 149"/>
                        <wps:cNvSpPr txBox="1"/>
                        <wps:spPr>
                          <a:xfrm>
                            <a:off x="1182359" y="1440456"/>
                            <a:ext cx="1487170" cy="145415"/>
                          </a:xfrm>
                          <a:prstGeom prst="rect">
                            <a:avLst/>
                          </a:prstGeom>
                        </wps:spPr>
                        <wps:txbx>
                          <w:txbxContent>
                            <w:p>
                              <w:pPr>
                                <w:tabs>
                                  <w:tab w:pos="2222" w:val="left" w:leader="hyphen"/>
                                </w:tabs>
                                <w:spacing w:line="224" w:lineRule="exact" w:before="0"/>
                                <w:ind w:left="0" w:right="0" w:firstLine="0"/>
                                <w:jc w:val="left"/>
                                <w:rPr>
                                  <w:rFonts w:ascii="Arial"/>
                                  <w:sz w:val="18"/>
                                </w:rPr>
                              </w:pPr>
                              <w:r>
                                <w:rPr>
                                  <w:color w:val="5B5B5B"/>
                                  <w:spacing w:val="-20"/>
                                  <w:position w:val="-1"/>
                                  <w:sz w:val="19"/>
                                </w:rPr>
                                <w:t>P</w:t>
                              </w:r>
                              <w:r>
                                <w:rPr>
                                  <w:color w:val="909090"/>
                                  <w:spacing w:val="-20"/>
                                  <w:position w:val="-1"/>
                                  <w:sz w:val="19"/>
                                </w:rPr>
                                <w:t>i</w:t>
                              </w:r>
                              <w:r>
                                <w:rPr>
                                  <w:color w:val="747474"/>
                                  <w:spacing w:val="-20"/>
                                  <w:sz w:val="14"/>
                                </w:rPr>
                                <w:t>I</w:t>
                              </w:r>
                              <w:r>
                                <w:rPr>
                                  <w:color w:val="C1C1C1"/>
                                  <w:spacing w:val="-20"/>
                                  <w:position w:val="-1"/>
                                  <w:sz w:val="19"/>
                                </w:rPr>
                                <w:t>1</w:t>
                              </w:r>
                              <w:r>
                                <w:rPr>
                                  <w:color w:val="747474"/>
                                  <w:spacing w:val="-20"/>
                                  <w:sz w:val="14"/>
                                </w:rPr>
                                <w:t>ii</w:t>
                              </w:r>
                              <w:r>
                                <w:rPr>
                                  <w:color w:val="747474"/>
                                  <w:spacing w:val="-11"/>
                                  <w:w w:val="185"/>
                                  <w:sz w:val="14"/>
                                </w:rPr>
                                <w:t> </w:t>
                              </w:r>
                              <w:r>
                                <w:rPr>
                                  <w:rFonts w:ascii="Arial"/>
                                  <w:color w:val="5B5B5B"/>
                                  <w:spacing w:val="-2"/>
                                  <w:w w:val="185"/>
                                  <w:sz w:val="18"/>
                                </w:rPr>
                                <w:t>Dal;a</w:t>
                              </w:r>
                              <w:r>
                                <w:rPr>
                                  <w:rFonts w:ascii="Arial"/>
                                  <w:color w:val="5B5B5B"/>
                                  <w:sz w:val="18"/>
                                </w:rPr>
                                <w:tab/>
                              </w:r>
                              <w:r>
                                <w:rPr>
                                  <w:rFonts w:ascii="Arial"/>
                                  <w:color w:val="030303"/>
                                  <w:spacing w:val="-10"/>
                                  <w:w w:val="185"/>
                                  <w:sz w:val="18"/>
                                </w:rPr>
                                <w:t>,</w:t>
                              </w:r>
                            </w:p>
                          </w:txbxContent>
                        </wps:txbx>
                        <wps:bodyPr wrap="square" lIns="0" tIns="0" rIns="0" bIns="0" rtlCol="0">
                          <a:noAutofit/>
                        </wps:bodyPr>
                      </wps:wsp>
                      <wps:wsp>
                        <wps:cNvPr id="150" name="Textbox 150"/>
                        <wps:cNvSpPr txBox="1"/>
                        <wps:spPr>
                          <a:xfrm>
                            <a:off x="3897556" y="1333654"/>
                            <a:ext cx="1541145" cy="335915"/>
                          </a:xfrm>
                          <a:prstGeom prst="rect">
                            <a:avLst/>
                          </a:prstGeom>
                        </wps:spPr>
                        <wps:txbx>
                          <w:txbxContent>
                            <w:p>
                              <w:pPr>
                                <w:spacing w:line="201" w:lineRule="exact" w:before="0"/>
                                <w:ind w:left="0" w:right="0" w:firstLine="0"/>
                                <w:jc w:val="left"/>
                                <w:rPr>
                                  <w:rFonts w:ascii="Arial"/>
                                  <w:sz w:val="18"/>
                                </w:rPr>
                              </w:pPr>
                              <w:r>
                                <w:rPr>
                                  <w:rFonts w:ascii="Arial"/>
                                  <w:color w:val="484848"/>
                                  <w:w w:val="115"/>
                                  <w:sz w:val="18"/>
                                </w:rPr>
                                <w:t>F</w:t>
                              </w:r>
                              <w:r>
                                <w:rPr>
                                  <w:rFonts w:ascii="Arial"/>
                                  <w:color w:val="484848"/>
                                  <w:spacing w:val="11"/>
                                  <w:w w:val="115"/>
                                  <w:sz w:val="18"/>
                                </w:rPr>
                                <w:t> </w:t>
                              </w:r>
                              <w:r>
                                <w:rPr>
                                  <w:rFonts w:ascii="Arial"/>
                                  <w:color w:val="747474"/>
                                  <w:w w:val="115"/>
                                  <w:sz w:val="18"/>
                                </w:rPr>
                                <w:t>Mocl</w:t>
                              </w:r>
                              <w:r>
                                <w:rPr>
                                  <w:rFonts w:ascii="Arial"/>
                                  <w:color w:val="383838"/>
                                  <w:w w:val="115"/>
                                  <w:sz w:val="18"/>
                                </w:rPr>
                                <w:t>e</w:t>
                              </w:r>
                              <w:r>
                                <w:rPr>
                                  <w:rFonts w:ascii="Arial"/>
                                  <w:color w:val="747474"/>
                                  <w:w w:val="115"/>
                                  <w:sz w:val="18"/>
                                </w:rPr>
                                <w:t>f</w:t>
                              </w:r>
                              <w:r>
                                <w:rPr>
                                  <w:rFonts w:ascii="Arial"/>
                                  <w:color w:val="282828"/>
                                  <w:w w:val="115"/>
                                  <w:sz w:val="18"/>
                                </w:rPr>
                                <w:t>1s-</w:t>
                              </w:r>
                              <w:r>
                                <w:rPr>
                                  <w:rFonts w:ascii="Arial"/>
                                  <w:color w:val="030303"/>
                                  <w:w w:val="115"/>
                                  <w:sz w:val="18"/>
                                </w:rPr>
                                <w:t>--</w:t>
                              </w:r>
                              <w:r>
                                <w:rPr>
                                  <w:rFonts w:ascii="Arial"/>
                                  <w:color w:val="030303"/>
                                  <w:spacing w:val="-10"/>
                                  <w:w w:val="115"/>
                                  <w:sz w:val="18"/>
                                </w:rPr>
                                <w:t>'</w:t>
                              </w:r>
                            </w:p>
                            <w:p>
                              <w:pPr>
                                <w:spacing w:before="119"/>
                                <w:ind w:left="563" w:right="0" w:firstLine="0"/>
                                <w:jc w:val="left"/>
                                <w:rPr>
                                  <w:rFonts w:ascii="Arial"/>
                                  <w:sz w:val="18"/>
                                </w:rPr>
                              </w:pPr>
                              <w:r>
                                <w:rPr>
                                  <w:rFonts w:ascii="Arial"/>
                                  <w:color w:val="5B5B5B"/>
                                  <w:sz w:val="18"/>
                                </w:rPr>
                                <w:t>Operational</w:t>
                              </w:r>
                              <w:r>
                                <w:rPr>
                                  <w:rFonts w:ascii="Arial"/>
                                  <w:color w:val="5B5B5B"/>
                                  <w:spacing w:val="17"/>
                                  <w:sz w:val="18"/>
                                </w:rPr>
                                <w:t> </w:t>
                              </w:r>
                              <w:r>
                                <w:rPr>
                                  <w:rFonts w:ascii="Arial"/>
                                  <w:color w:val="484848"/>
                                  <w:spacing w:val="-2"/>
                                  <w:sz w:val="18"/>
                                </w:rPr>
                                <w:t>Standa</w:t>
                              </w:r>
                              <w:r>
                                <w:rPr>
                                  <w:rFonts w:ascii="Arial"/>
                                  <w:color w:val="747474"/>
                                  <w:spacing w:val="-2"/>
                                  <w:sz w:val="18"/>
                                </w:rPr>
                                <w:t>rds</w:t>
                              </w:r>
                            </w:p>
                          </w:txbxContent>
                        </wps:txbx>
                        <wps:bodyPr wrap="square" lIns="0" tIns="0" rIns="0" bIns="0" rtlCol="0">
                          <a:noAutofit/>
                        </wps:bodyPr>
                      </wps:wsp>
                      <wps:wsp>
                        <wps:cNvPr id="151" name="Textbox 151"/>
                        <wps:cNvSpPr txBox="1"/>
                        <wps:spPr>
                          <a:xfrm>
                            <a:off x="960584" y="1845747"/>
                            <a:ext cx="1636395" cy="140970"/>
                          </a:xfrm>
                          <a:prstGeom prst="rect">
                            <a:avLst/>
                          </a:prstGeom>
                        </wps:spPr>
                        <wps:txbx>
                          <w:txbxContent>
                            <w:p>
                              <w:pPr>
                                <w:tabs>
                                  <w:tab w:pos="2477" w:val="left" w:leader="hyphen"/>
                                </w:tabs>
                                <w:spacing w:line="222" w:lineRule="exact" w:before="0"/>
                                <w:ind w:left="0" w:right="0" w:firstLine="0"/>
                                <w:jc w:val="left"/>
                                <w:rPr>
                                  <w:rFonts w:ascii="Arial"/>
                                  <w:sz w:val="18"/>
                                </w:rPr>
                              </w:pPr>
                              <w:r>
                                <w:rPr>
                                  <w:color w:val="5B5B5B"/>
                                  <w:sz w:val="20"/>
                                </w:rPr>
                                <w:t>rnseas,</w:t>
                              </w:r>
                              <w:r>
                                <w:rPr>
                                  <w:rFonts w:ascii="Arial"/>
                                  <w:color w:val="484848"/>
                                  <w:sz w:val="18"/>
                                </w:rPr>
                                <w:t>e</w:t>
                              </w:r>
                              <w:r>
                                <w:rPr>
                                  <w:rFonts w:ascii="Arial"/>
                                  <w:color w:val="484848"/>
                                  <w:spacing w:val="-14"/>
                                  <w:w w:val="150"/>
                                  <w:sz w:val="18"/>
                                </w:rPr>
                                <w:t> </w:t>
                              </w:r>
                              <w:r>
                                <w:rPr>
                                  <w:rFonts w:ascii="Arial"/>
                                  <w:color w:val="383838"/>
                                  <w:spacing w:val="-2"/>
                                  <w:w w:val="150"/>
                                  <w:sz w:val="18"/>
                                </w:rPr>
                                <w:t>L</w:t>
                              </w:r>
                              <w:r>
                                <w:rPr>
                                  <w:rFonts w:ascii="Arial"/>
                                  <w:color w:val="5B5B5B"/>
                                  <w:spacing w:val="-2"/>
                                  <w:w w:val="150"/>
                                  <w:sz w:val="18"/>
                                </w:rPr>
                                <w:t>0cation</w:t>
                              </w:r>
                              <w:r>
                                <w:rPr>
                                  <w:rFonts w:ascii="Arial"/>
                                  <w:color w:val="5B5B5B"/>
                                  <w:sz w:val="18"/>
                                </w:rPr>
                                <w:tab/>
                              </w:r>
                              <w:r>
                                <w:rPr>
                                  <w:rFonts w:ascii="Arial"/>
                                  <w:color w:val="282828"/>
                                  <w:spacing w:val="-10"/>
                                  <w:w w:val="150"/>
                                  <w:sz w:val="18"/>
                                </w:rPr>
                                <w:t>,</w:t>
                              </w:r>
                            </w:p>
                          </w:txbxContent>
                        </wps:txbx>
                        <wps:bodyPr wrap="square" lIns="0" tIns="0" rIns="0" bIns="0" rtlCol="0">
                          <a:noAutofit/>
                        </wps:bodyPr>
                      </wps:wsp>
                      <wps:wsp>
                        <wps:cNvPr id="152" name="Textbox 152"/>
                        <wps:cNvSpPr txBox="1"/>
                        <wps:spPr>
                          <a:xfrm>
                            <a:off x="1563610" y="3155037"/>
                            <a:ext cx="536575" cy="121285"/>
                          </a:xfrm>
                          <a:prstGeom prst="rect">
                            <a:avLst/>
                          </a:prstGeom>
                        </wps:spPr>
                        <wps:txbx>
                          <w:txbxContent>
                            <w:p>
                              <w:pPr>
                                <w:spacing w:line="190" w:lineRule="exact" w:before="0"/>
                                <w:ind w:left="0" w:right="0" w:firstLine="0"/>
                                <w:jc w:val="left"/>
                                <w:rPr>
                                  <w:rFonts w:ascii="Arial"/>
                                  <w:sz w:val="17"/>
                                </w:rPr>
                              </w:pPr>
                              <w:r>
                                <w:rPr>
                                  <w:rFonts w:ascii="Arial"/>
                                  <w:color w:val="5B5B5B"/>
                                  <w:spacing w:val="-2"/>
                                  <w:w w:val="105"/>
                                  <w:sz w:val="17"/>
                                </w:rPr>
                                <w:t>Di'3flnosis</w:t>
                              </w:r>
                            </w:p>
                          </w:txbxContent>
                        </wps:txbx>
                        <wps:bodyPr wrap="square" lIns="0" tIns="0" rIns="0" bIns="0" rtlCol="0">
                          <a:noAutofit/>
                        </wps:bodyPr>
                      </wps:wsp>
                      <wps:wsp>
                        <wps:cNvPr id="153" name="Textbox 153"/>
                        <wps:cNvSpPr txBox="1"/>
                        <wps:spPr>
                          <a:xfrm>
                            <a:off x="3084488" y="3365589"/>
                            <a:ext cx="808355" cy="344170"/>
                          </a:xfrm>
                          <a:prstGeom prst="rect">
                            <a:avLst/>
                          </a:prstGeom>
                        </wps:spPr>
                        <wps:txbx>
                          <w:txbxContent>
                            <w:p>
                              <w:pPr>
                                <w:spacing w:line="190" w:lineRule="exact" w:before="0"/>
                                <w:ind w:left="542" w:right="0" w:firstLine="0"/>
                                <w:jc w:val="left"/>
                                <w:rPr>
                                  <w:rFonts w:ascii="Arial"/>
                                  <w:sz w:val="17"/>
                                </w:rPr>
                              </w:pPr>
                              <w:r>
                                <w:rPr>
                                  <w:rFonts w:ascii="Arial"/>
                                  <w:color w:val="484848"/>
                                  <w:spacing w:val="-2"/>
                                  <w:sz w:val="17"/>
                                </w:rPr>
                                <w:t>Loc.a</w:t>
                              </w:r>
                              <w:r>
                                <w:rPr>
                                  <w:rFonts w:ascii="Arial"/>
                                  <w:color w:val="747474"/>
                                  <w:spacing w:val="-2"/>
                                  <w:sz w:val="17"/>
                                </w:rPr>
                                <w:t>lron</w:t>
                              </w:r>
                            </w:p>
                            <w:p>
                              <w:pPr>
                                <w:spacing w:before="132"/>
                                <w:ind w:left="0" w:right="0" w:firstLine="0"/>
                                <w:jc w:val="left"/>
                                <w:rPr>
                                  <w:sz w:val="19"/>
                                </w:rPr>
                              </w:pPr>
                              <w:r>
                                <w:rPr>
                                  <w:color w:val="5B5B5B"/>
                                  <w:spacing w:val="-2"/>
                                  <w:w w:val="105"/>
                                  <w:sz w:val="19"/>
                                </w:rPr>
                                <w:t>S</w:t>
                              </w:r>
                              <w:r>
                                <w:rPr>
                                  <w:color w:val="909090"/>
                                  <w:spacing w:val="-2"/>
                                  <w:w w:val="105"/>
                                  <w:sz w:val="19"/>
                                </w:rPr>
                                <w:t>i</w:t>
                              </w:r>
                              <w:r>
                                <w:rPr>
                                  <w:color w:val="5B5B5B"/>
                                  <w:spacing w:val="-2"/>
                                  <w:w w:val="105"/>
                                  <w:sz w:val="19"/>
                                </w:rPr>
                                <w:t>gnUp</w:t>
                              </w:r>
                            </w:p>
                          </w:txbxContent>
                        </wps:txbx>
                        <wps:bodyPr wrap="square" lIns="0" tIns="0" rIns="0" bIns="0" rtlCol="0">
                          <a:noAutofit/>
                        </wps:bodyPr>
                      </wps:wsp>
                      <wps:wsp>
                        <wps:cNvPr id="154" name="Textbox 154"/>
                        <wps:cNvSpPr txBox="1"/>
                        <wps:spPr>
                          <a:xfrm>
                            <a:off x="4240445" y="3292701"/>
                            <a:ext cx="295910" cy="128270"/>
                          </a:xfrm>
                          <a:prstGeom prst="rect">
                            <a:avLst/>
                          </a:prstGeom>
                        </wps:spPr>
                        <wps:txbx>
                          <w:txbxContent>
                            <w:p>
                              <w:pPr>
                                <w:spacing w:line="201" w:lineRule="exact" w:before="0"/>
                                <w:ind w:left="0" w:right="0" w:firstLine="0"/>
                                <w:jc w:val="left"/>
                                <w:rPr>
                                  <w:rFonts w:ascii="Arial"/>
                                  <w:sz w:val="18"/>
                                </w:rPr>
                              </w:pPr>
                              <w:r>
                                <w:rPr>
                                  <w:rFonts w:ascii="Arial"/>
                                  <w:color w:val="383838"/>
                                  <w:spacing w:val="-2"/>
                                  <w:sz w:val="18"/>
                                </w:rPr>
                                <w:t>Login</w:t>
                              </w:r>
                            </w:p>
                          </w:txbxContent>
                        </wps:txbx>
                        <wps:bodyPr wrap="square" lIns="0" tIns="0" rIns="0" bIns="0" rtlCol="0">
                          <a:noAutofit/>
                        </wps:bodyPr>
                      </wps:wsp>
                      <wps:wsp>
                        <wps:cNvPr id="155" name="Textbox 155"/>
                        <wps:cNvSpPr txBox="1"/>
                        <wps:spPr>
                          <a:xfrm>
                            <a:off x="2266331" y="4079821"/>
                            <a:ext cx="1700530" cy="628650"/>
                          </a:xfrm>
                          <a:prstGeom prst="rect">
                            <a:avLst/>
                          </a:prstGeom>
                        </wps:spPr>
                        <wps:txbx>
                          <w:txbxContent>
                            <w:p>
                              <w:pPr>
                                <w:spacing w:line="240" w:lineRule="auto" w:before="139"/>
                                <w:rPr>
                                  <w:b/>
                                  <w:sz w:val="20"/>
                                </w:rPr>
                              </w:pPr>
                            </w:p>
                            <w:p>
                              <w:pPr>
                                <w:spacing w:before="1"/>
                                <w:ind w:left="0" w:right="7" w:firstLine="0"/>
                                <w:jc w:val="center"/>
                                <w:rPr>
                                  <w:rFonts w:ascii="Arial"/>
                                  <w:sz w:val="20"/>
                                </w:rPr>
                              </w:pPr>
                              <w:r>
                                <w:rPr>
                                  <w:rFonts w:ascii="Arial"/>
                                  <w:color w:val="747474"/>
                                  <w:spacing w:val="-4"/>
                                  <w:sz w:val="20"/>
                                </w:rPr>
                                <w:t>Us</w:t>
                              </w:r>
                              <w:r>
                                <w:rPr>
                                  <w:rFonts w:ascii="Arial"/>
                                  <w:color w:val="383838"/>
                                  <w:spacing w:val="-4"/>
                                  <w:sz w:val="20"/>
                                </w:rPr>
                                <w:t>e</w:t>
                              </w:r>
                              <w:r>
                                <w:rPr>
                                  <w:rFonts w:ascii="Arial"/>
                                  <w:color w:val="747474"/>
                                  <w:spacing w:val="-4"/>
                                  <w:sz w:val="20"/>
                                </w:rPr>
                                <w:t>rs</w:t>
                              </w:r>
                            </w:p>
                          </w:txbxContent>
                        </wps:txbx>
                        <wps:bodyPr wrap="square" lIns="0" tIns="0" rIns="0" bIns="0" rtlCol="0">
                          <a:noAutofit/>
                        </wps:bodyPr>
                      </wps:wsp>
                      <wps:wsp>
                        <wps:cNvPr id="156" name="Textbox 156"/>
                        <wps:cNvSpPr txBox="1"/>
                        <wps:spPr>
                          <a:xfrm>
                            <a:off x="4836365" y="18308"/>
                            <a:ext cx="1271905" cy="628650"/>
                          </a:xfrm>
                          <a:prstGeom prst="rect">
                            <a:avLst/>
                          </a:prstGeom>
                        </wps:spPr>
                        <wps:txbx>
                          <w:txbxContent>
                            <w:p>
                              <w:pPr>
                                <w:spacing w:line="240" w:lineRule="auto" w:before="135"/>
                                <w:rPr>
                                  <w:b/>
                                  <w:sz w:val="20"/>
                                </w:rPr>
                              </w:pPr>
                            </w:p>
                            <w:p>
                              <w:pPr>
                                <w:spacing w:before="0"/>
                                <w:ind w:left="477" w:right="0" w:firstLine="0"/>
                                <w:jc w:val="left"/>
                                <w:rPr>
                                  <w:rFonts w:ascii="Arial"/>
                                  <w:sz w:val="20"/>
                                </w:rPr>
                              </w:pPr>
                              <w:r>
                                <w:rPr>
                                  <w:rFonts w:ascii="Arial"/>
                                  <w:color w:val="5B5B5B"/>
                                  <w:spacing w:val="-2"/>
                                  <w:sz w:val="20"/>
                                </w:rPr>
                                <w:t>Developers</w:t>
                              </w:r>
                            </w:p>
                          </w:txbxContent>
                        </wps:txbx>
                        <wps:bodyPr wrap="square" lIns="0" tIns="0" rIns="0" bIns="0" rtlCol="0">
                          <a:noAutofit/>
                        </wps:bodyPr>
                      </wps:wsp>
                      <wps:wsp>
                        <wps:cNvPr id="157" name="Textbox 157"/>
                        <wps:cNvSpPr txBox="1"/>
                        <wps:spPr>
                          <a:xfrm>
                            <a:off x="2479991" y="18308"/>
                            <a:ext cx="1273175" cy="628650"/>
                          </a:xfrm>
                          <a:prstGeom prst="rect">
                            <a:avLst/>
                          </a:prstGeom>
                        </wps:spPr>
                        <wps:txbx>
                          <w:txbxContent>
                            <w:p>
                              <w:pPr>
                                <w:spacing w:line="240" w:lineRule="auto" w:before="139"/>
                                <w:rPr>
                                  <w:b/>
                                  <w:sz w:val="20"/>
                                </w:rPr>
                              </w:pPr>
                            </w:p>
                            <w:p>
                              <w:pPr>
                                <w:spacing w:before="1"/>
                                <w:ind w:left="596" w:right="0" w:firstLine="0"/>
                                <w:jc w:val="left"/>
                                <w:rPr>
                                  <w:rFonts w:ascii="Arial"/>
                                  <w:sz w:val="20"/>
                                </w:rPr>
                              </w:pPr>
                              <w:r>
                                <w:rPr>
                                  <w:rFonts w:ascii="Arial"/>
                                  <w:color w:val="484848"/>
                                  <w:spacing w:val="-2"/>
                                  <w:w w:val="105"/>
                                  <w:sz w:val="20"/>
                                </w:rPr>
                                <w:t>Firellase</w:t>
                              </w:r>
                            </w:p>
                          </w:txbxContent>
                        </wps:txbx>
                        <wps:bodyPr wrap="square" lIns="0" tIns="0" rIns="0" bIns="0" rtlCol="0">
                          <a:noAutofit/>
                        </wps:bodyPr>
                      </wps:wsp>
                    </wpg:wgp>
                  </a:graphicData>
                </a:graphic>
              </wp:anchor>
            </w:drawing>
          </mc:Choice>
          <mc:Fallback>
            <w:pict>
              <v:group style="position:absolute;margin-left:56.719864pt;margin-top:17.149023pt;width:482.6pt;height:371.95pt;mso-position-horizontal-relative:page;mso-position-vertical-relative:paragraph;z-index:-15705088;mso-wrap-distance-left:0;mso-wrap-distance-right:0" id="docshapegroup91" coordorigin="1134,343" coordsize="9652,7439">
                <v:shape style="position:absolute;left:2518;top:2961;width:4903;height:3033" type="#_x0000_t75" id="docshape92" stroked="false">
                  <v:imagedata r:id="rId53" o:title=""/>
                </v:shape>
                <v:line style="position:absolute" from="4018,7282" to="4018,5494" stroked="true" strokeweight=".961354pt" strokecolor="#000000">
                  <v:stroke dashstyle="solid"/>
                </v:line>
                <v:shape style="position:absolute;left:4018;top:342;width:1015;height:7439" id="docshape93" coordorigin="4018,343" coordsize="1015,7439" path="m4018,5302l4018,4553m4696,7782l4696,6744m5033,1400l5033,343e" filled="false" stroked="true" strokeweight=".720918pt" strokecolor="#000000">
                  <v:path arrowok="t"/>
                  <v:stroke dashstyle="solid"/>
                </v:shape>
                <v:line style="position:absolute" from="5537,6782" to="5537,5994" stroked="true" strokeweight=".961354pt" strokecolor="#000000">
                  <v:stroke dashstyle="solid"/>
                </v:line>
                <v:line style="position:absolute" from="6446,2188" to="6446,1362" stroked="true" strokeweight="1.201692pt" strokecolor="#000000">
                  <v:stroke dashstyle="solid"/>
                </v:line>
                <v:line style="position:absolute" from="6883,6782" to="6883,6071" stroked="true" strokeweight=".961354pt" strokecolor="#000000">
                  <v:stroke dashstyle="solid"/>
                </v:line>
                <v:shape style="position:absolute;left:7051;top:342;width:337;height:7439" id="docshape94" coordorigin="7052,343" coordsize="337,7439" path="m7052,1400l7052,343m7388,7782l7388,6744e" filled="false" stroked="true" strokeweight=".720918pt" strokecolor="#000000">
                  <v:path arrowok="t"/>
                  <v:stroke dashstyle="solid"/>
                </v:shape>
                <v:shape style="position:absolute;left:7897;top:861;width:673;height:6421" id="docshape95" coordorigin="7898,862" coordsize="673,6421" path="m7898,1727l7898,862m8066,7282l8066,5744m8066,5533l8066,4553m8570,2496l8570,862e" filled="false" stroked="true" strokeweight=".961224pt" strokecolor="#000000">
                  <v:path arrowok="t"/>
                  <v:stroke dashstyle="solid"/>
                </v:shape>
                <v:shape style="position:absolute;left:8743;top:342;width:1005;height:2557" id="docshape96" coordorigin="8744,343" coordsize="1005,2557" path="m8744,1400l8744,343m9748,2899l9748,1362e" filled="false" stroked="true" strokeweight=".720918pt" strokecolor="#000000">
                  <v:path arrowok="t"/>
                  <v:stroke dashstyle="solid"/>
                </v:shape>
                <v:shape style="position:absolute;left:5018;top:342;width:5769;height:1365" id="docshape97" coordorigin="5018,343" coordsize="5769,1365" path="m10762,1400l10762,343m8729,362l10786,362m5018,362l7076,362m7037,867l7922,867m8729,1371l10786,1371m5018,1371l7076,1371m6710,1708l7922,1708e" filled="false" stroked="true" strokeweight=".961224pt" strokecolor="#000000">
                  <v:path arrowok="t"/>
                  <v:stroke dashstyle="solid"/>
                </v:shape>
                <v:shape style="position:absolute;left:3999;top:4571;width:4096;height:2" id="docshape98" coordorigin="3999,4572" coordsize="4096,0" path="m7422,4572l8095,4572m3999,4572l4614,4572e" filled="false" stroked="true" strokeweight=".720918pt" strokecolor="#000000">
                  <v:path arrowok="t"/>
                  <v:stroke dashstyle="solid"/>
                </v:shape>
                <v:shape style="position:absolute;left:4691;top:6758;width:3404;height:505" id="docshape99" coordorigin="4691,6758" coordsize="3404,505" path="m4691,6758l7402,6758m7383,7263l8095,7263e" filled="false" stroked="true" strokeweight=".961224pt" strokecolor="#000000">
                  <v:path arrowok="t"/>
                  <v:stroke dashstyle="solid"/>
                </v:shape>
                <v:line style="position:absolute" from="3999,7258" to="4711,7258" stroked="true" strokeweight="1.201368pt" strokecolor="#000000">
                  <v:stroke dashstyle="solid"/>
                </v:line>
                <v:shape style="position:absolute;left:1134;top:342;width:6269;height:7425" id="docshape100" coordorigin="1134,343" coordsize="6269,7425" path="m4691,7767l7402,7767m1134,353l3216,353m1134,1371l3216,1371m1144,1381l1144,343e" filled="false" stroked="true" strokeweight=".961224pt" strokecolor="#000000">
                  <v:path arrowok="t"/>
                  <v:stroke dashstyle="solid"/>
                </v:shape>
                <v:line style="position:absolute" from="3211,1381" to="3211,343" stroked="true" strokeweight=".240338pt" strokecolor="#000000">
                  <v:stroke dashstyle="solid"/>
                </v:line>
                <v:shape style="position:absolute;left:1643;top:1361;width:683;height:2528" id="docshape101" coordorigin="1644,1362" coordsize="683,2528" path="m1990,3385l1990,1362m2326,2712l2326,1362m1654,3889l1654,2102m1980,3385l2326,3385m1644,3889l2326,3889e" filled="false" stroked="true" strokeweight=".961224pt" strokecolor="#000000">
                  <v:path arrowok="t"/>
                  <v:stroke dashstyle="solid"/>
                </v:shape>
                <v:rect style="position:absolute;left:3179;top:2600;width:10;height:257" id="docshape102" filled="true" fillcolor="#d4d4d4" stroked="false">
                  <v:fill type="solid"/>
                </v:rect>
                <v:shape style="position:absolute;left:1483;top:757;width:226;height:1176" type="#_x0000_t202" id="docshape103" filled="false" stroked="false">
                  <v:textbox inset="0,0,0,0">
                    <w:txbxContent>
                      <w:p>
                        <w:pPr>
                          <w:spacing w:line="1175" w:lineRule="exact" w:before="0"/>
                          <w:ind w:left="0" w:right="0" w:firstLine="0"/>
                          <w:jc w:val="left"/>
                          <w:rPr>
                            <w:sz w:val="106"/>
                          </w:rPr>
                        </w:pPr>
                        <w:r>
                          <w:rPr>
                            <w:color w:val="282828"/>
                            <w:spacing w:val="-10"/>
                            <w:w w:val="60"/>
                            <w:sz w:val="106"/>
                          </w:rPr>
                          <w:t>·</w:t>
                        </w:r>
                      </w:p>
                    </w:txbxContent>
                  </v:textbox>
                  <w10:wrap type="none"/>
                </v:shape>
                <v:shape style="position:absolute;left:1803;top:728;width:723;height:244" type="#_x0000_t202" id="docshape104" filled="false" stroked="false">
                  <v:textbox inset="0,0,0,0">
                    <w:txbxContent>
                      <w:p>
                        <w:pPr>
                          <w:spacing w:line="244" w:lineRule="exact" w:before="0"/>
                          <w:ind w:left="0" w:right="0" w:firstLine="0"/>
                          <w:jc w:val="left"/>
                          <w:rPr>
                            <w:b/>
                            <w:sz w:val="22"/>
                          </w:rPr>
                        </w:pPr>
                        <w:r>
                          <w:rPr>
                            <w:b/>
                            <w:color w:val="5B5B5B"/>
                            <w:spacing w:val="-2"/>
                            <w:w w:val="80"/>
                            <w:sz w:val="22"/>
                          </w:rPr>
                          <w:t>Mapbo:x</w:t>
                        </w:r>
                      </w:p>
                    </w:txbxContent>
                  </v:textbox>
                  <w10:wrap type="none"/>
                </v:shape>
                <v:shape style="position:absolute;left:5508;top:1648;width:665;height:821" type="#_x0000_t202" id="docshape105" filled="false" stroked="false">
                  <v:textbox inset="0,0,0,0">
                    <w:txbxContent>
                      <w:p>
                        <w:pPr>
                          <w:spacing w:line="100" w:lineRule="exact" w:before="0"/>
                          <w:ind w:left="39" w:right="0" w:firstLine="0"/>
                          <w:jc w:val="left"/>
                          <w:rPr>
                            <w:sz w:val="12"/>
                          </w:rPr>
                        </w:pPr>
                        <w:r>
                          <w:rPr>
                            <w:color w:val="282828"/>
                            <w:spacing w:val="-10"/>
                            <w:w w:val="200"/>
                            <w:sz w:val="12"/>
                          </w:rPr>
                          <w:t>C</w:t>
                        </w:r>
                      </w:p>
                      <w:p>
                        <w:pPr>
                          <w:tabs>
                            <w:tab w:pos="494" w:val="left" w:leader="none"/>
                          </w:tabs>
                          <w:spacing w:line="128" w:lineRule="exact" w:before="0"/>
                          <w:ind w:left="0" w:right="0" w:firstLine="0"/>
                          <w:jc w:val="left"/>
                          <w:rPr>
                            <w:sz w:val="13"/>
                          </w:rPr>
                        </w:pPr>
                        <w:r>
                          <w:rPr>
                            <w:color w:val="5B5B5B"/>
                            <w:spacing w:val="-10"/>
                            <w:w w:val="200"/>
                            <w:sz w:val="12"/>
                          </w:rPr>
                          <w:t>0</w:t>
                        </w:r>
                        <w:r>
                          <w:rPr>
                            <w:color w:val="5B5B5B"/>
                            <w:sz w:val="12"/>
                          </w:rPr>
                          <w:tab/>
                        </w:r>
                        <w:r>
                          <w:rPr>
                            <w:color w:val="484848"/>
                            <w:spacing w:val="-5"/>
                            <w:w w:val="200"/>
                            <w:position w:val="2"/>
                            <w:sz w:val="13"/>
                          </w:rPr>
                          <w:t>r,</w:t>
                        </w:r>
                      </w:p>
                      <w:p>
                        <w:pPr>
                          <w:tabs>
                            <w:tab w:pos="410" w:val="left" w:leader="none"/>
                          </w:tabs>
                          <w:spacing w:line="327" w:lineRule="exact" w:before="0"/>
                          <w:ind w:left="1" w:right="0" w:firstLine="0"/>
                          <w:jc w:val="left"/>
                          <w:rPr>
                            <w:sz w:val="14"/>
                          </w:rPr>
                        </w:pPr>
                        <w:r>
                          <w:rPr>
                            <w:color w:val="484848"/>
                            <w:spacing w:val="-5"/>
                            <w:w w:val="60"/>
                            <w:sz w:val="29"/>
                          </w:rPr>
                          <w:t>TI</w:t>
                        </w:r>
                        <w:r>
                          <w:rPr>
                            <w:color w:val="484848"/>
                            <w:sz w:val="29"/>
                          </w:rPr>
                          <w:tab/>
                        </w:r>
                        <w:r>
                          <w:rPr>
                            <w:color w:val="383838"/>
                            <w:spacing w:val="-12"/>
                            <w:w w:val="60"/>
                            <w:sz w:val="14"/>
                          </w:rPr>
                          <w:t>0</w:t>
                        </w:r>
                      </w:p>
                      <w:p>
                        <w:pPr>
                          <w:spacing w:before="128"/>
                          <w:ind w:left="39" w:right="0" w:firstLine="0"/>
                          <w:jc w:val="left"/>
                          <w:rPr>
                            <w:sz w:val="12"/>
                          </w:rPr>
                        </w:pPr>
                        <w:r>
                          <w:rPr>
                            <w:color w:val="5B5B5B"/>
                            <w:spacing w:val="-5"/>
                            <w:w w:val="75"/>
                            <w:sz w:val="12"/>
                          </w:rPr>
                          <w:t>CD</w:t>
                        </w:r>
                      </w:p>
                    </w:txbxContent>
                  </v:textbox>
                  <w10:wrap type="none"/>
                </v:shape>
                <v:shape style="position:absolute;left:5502;top:2654;width:170;height:191" type="#_x0000_t202" id="docshape106" filled="false" stroked="false">
                  <v:textbox inset="0,0,0,0">
                    <w:txbxContent>
                      <w:p>
                        <w:pPr>
                          <w:spacing w:line="190" w:lineRule="exact" w:before="0"/>
                          <w:ind w:left="0" w:right="0" w:firstLine="0"/>
                          <w:jc w:val="left"/>
                          <w:rPr>
                            <w:rFonts w:ascii="Arial"/>
                            <w:sz w:val="17"/>
                          </w:rPr>
                        </w:pPr>
                        <w:r>
                          <w:rPr>
                            <w:rFonts w:ascii="Arial"/>
                            <w:color w:val="5B5B5B"/>
                            <w:spacing w:val="-2"/>
                            <w:w w:val="60"/>
                            <w:sz w:val="17"/>
                          </w:rPr>
                          <w:t>.::;::</w:t>
                        </w:r>
                      </w:p>
                    </w:txbxContent>
                  </v:textbox>
                  <w10:wrap type="none"/>
                </v:shape>
                <v:shape style="position:absolute;left:5506;top:2401;width:113;height:358" type="#_x0000_t202" id="docshape107" filled="false" stroked="false">
                  <v:textbox inset="0,0,0,0">
                    <w:txbxContent>
                      <w:p>
                        <w:pPr>
                          <w:spacing w:line="129" w:lineRule="auto" w:before="43"/>
                          <w:ind w:left="0" w:right="0" w:firstLine="0"/>
                          <w:jc w:val="left"/>
                          <w:rPr>
                            <w:sz w:val="16"/>
                          </w:rPr>
                        </w:pPr>
                        <w:r>
                          <w:rPr>
                            <w:color w:val="282828"/>
                            <w:spacing w:val="-70"/>
                            <w:w w:val="75"/>
                            <w:position w:val="-14"/>
                            <w:sz w:val="28"/>
                          </w:rPr>
                          <w:t>-</w:t>
                        </w:r>
                        <w:r>
                          <w:rPr>
                            <w:color w:val="282828"/>
                            <w:spacing w:val="-36"/>
                            <w:w w:val="95"/>
                            <w:sz w:val="16"/>
                          </w:rPr>
                          <w:t>..</w:t>
                        </w:r>
                        <w:r>
                          <w:rPr>
                            <w:color w:val="282828"/>
                            <w:spacing w:val="-36"/>
                            <w:w w:val="95"/>
                            <w:position w:val="-14"/>
                            <w:sz w:val="28"/>
                          </w:rPr>
                          <w:t>s</w:t>
                        </w:r>
                        <w:r>
                          <w:rPr>
                            <w:color w:val="282828"/>
                            <w:spacing w:val="-36"/>
                            <w:w w:val="95"/>
                            <w:sz w:val="16"/>
                          </w:rPr>
                          <w:t>c</w:t>
                        </w:r>
                      </w:p>
                    </w:txbxContent>
                  </v:textbox>
                  <w10:wrap type="none"/>
                </v:shape>
                <v:shape style="position:absolute;left:5999;top:2287;width:131;height:432" type="#_x0000_t202" id="docshape108" filled="false" stroked="false">
                  <v:textbox inset="0,0,0,0">
                    <w:txbxContent>
                      <w:p>
                        <w:pPr>
                          <w:spacing w:line="175" w:lineRule="auto" w:before="25"/>
                          <w:ind w:left="3" w:right="9" w:hanging="3"/>
                          <w:jc w:val="left"/>
                          <w:rPr>
                            <w:sz w:val="12"/>
                          </w:rPr>
                        </w:pPr>
                        <w:r>
                          <w:rPr>
                            <w:color w:val="5B5B5B"/>
                            <w:spacing w:val="-6"/>
                            <w:sz w:val="12"/>
                          </w:rPr>
                          <w:t>IJl</w:t>
                        </w:r>
                        <w:r>
                          <w:rPr>
                            <w:color w:val="5B5B5B"/>
                            <w:spacing w:val="40"/>
                            <w:sz w:val="12"/>
                          </w:rPr>
                          <w:t> </w:t>
                        </w:r>
                        <w:r>
                          <w:rPr>
                            <w:color w:val="484848"/>
                            <w:spacing w:val="-5"/>
                            <w:sz w:val="12"/>
                          </w:rPr>
                          <w:t>r.i</w:t>
                        </w:r>
                      </w:p>
                      <w:p>
                        <w:pPr>
                          <w:spacing w:line="205" w:lineRule="exact" w:before="0"/>
                          <w:ind w:left="0" w:right="0" w:firstLine="0"/>
                          <w:jc w:val="left"/>
                          <w:rPr>
                            <w:sz w:val="19"/>
                          </w:rPr>
                        </w:pPr>
                        <w:r>
                          <w:rPr>
                            <w:color w:val="5B5B5B"/>
                            <w:spacing w:val="-5"/>
                            <w:w w:val="65"/>
                            <w:sz w:val="19"/>
                          </w:rPr>
                          <w:t>2il</w:t>
                        </w:r>
                      </w:p>
                    </w:txbxContent>
                  </v:textbox>
                  <w10:wrap type="none"/>
                </v:shape>
                <v:shape style="position:absolute;left:6342;top:2452;width:91;height:156" type="#_x0000_t202" id="docshape109" filled="false" stroked="false">
                  <v:textbox inset="0,0,0,0">
                    <w:txbxContent>
                      <w:p>
                        <w:pPr>
                          <w:spacing w:line="155" w:lineRule="exact" w:before="0"/>
                          <w:ind w:left="0" w:right="0" w:firstLine="0"/>
                          <w:jc w:val="left"/>
                          <w:rPr>
                            <w:sz w:val="14"/>
                          </w:rPr>
                        </w:pPr>
                        <w:r>
                          <w:rPr>
                            <w:color w:val="282828"/>
                            <w:spacing w:val="-10"/>
                            <w:sz w:val="14"/>
                          </w:rPr>
                          <w:t>0</w:t>
                        </w:r>
                      </w:p>
                    </w:txbxContent>
                  </v:textbox>
                  <w10:wrap type="none"/>
                </v:shape>
                <v:shape style="position:absolute;left:6425;top:2167;width:298;height:472" type="#_x0000_t202" id="docshape110" filled="false" stroked="false">
                  <v:textbox inset="0,0,0,0">
                    <w:txbxContent>
                      <w:p>
                        <w:pPr>
                          <w:spacing w:line="228" w:lineRule="auto" w:before="0"/>
                          <w:ind w:left="0" w:right="0" w:firstLine="0"/>
                          <w:jc w:val="left"/>
                          <w:rPr>
                            <w:sz w:val="12"/>
                          </w:rPr>
                        </w:pPr>
                        <w:r>
                          <w:rPr>
                            <w:color w:val="484848"/>
                            <w:w w:val="110"/>
                            <w:sz w:val="12"/>
                          </w:rPr>
                          <w:t>r,;</w:t>
                        </w:r>
                        <w:r>
                          <w:rPr>
                            <w:color w:val="484848"/>
                            <w:spacing w:val="62"/>
                            <w:w w:val="110"/>
                            <w:sz w:val="12"/>
                          </w:rPr>
                          <w:t> </w:t>
                        </w:r>
                        <w:r>
                          <w:rPr>
                            <w:color w:val="484848"/>
                            <w:spacing w:val="-10"/>
                            <w:w w:val="110"/>
                            <w:position w:val="-4"/>
                            <w:sz w:val="12"/>
                          </w:rPr>
                          <w:t>0</w:t>
                        </w:r>
                      </w:p>
                      <w:p>
                        <w:pPr>
                          <w:spacing w:line="240" w:lineRule="auto" w:before="1"/>
                          <w:rPr>
                            <w:sz w:val="12"/>
                          </w:rPr>
                        </w:pPr>
                      </w:p>
                      <w:p>
                        <w:pPr>
                          <w:spacing w:before="0"/>
                          <w:ind w:left="0" w:right="25" w:firstLine="0"/>
                          <w:jc w:val="right"/>
                          <w:rPr>
                            <w:sz w:val="13"/>
                          </w:rPr>
                        </w:pPr>
                        <w:r>
                          <w:rPr>
                            <w:color w:val="383838"/>
                            <w:spacing w:val="-5"/>
                            <w:w w:val="65"/>
                            <w:sz w:val="13"/>
                          </w:rPr>
                          <w:t>,:;</w:t>
                        </w:r>
                      </w:p>
                    </w:txbxContent>
                  </v:textbox>
                  <w10:wrap type="none"/>
                </v:shape>
                <v:shape style="position:absolute;left:2996;top:2611;width:2342;height:229" type="#_x0000_t202" id="docshape111" filled="false" stroked="false">
                  <v:textbox inset="0,0,0,0">
                    <w:txbxContent>
                      <w:p>
                        <w:pPr>
                          <w:tabs>
                            <w:tab w:pos="2222" w:val="left" w:leader="hyphen"/>
                          </w:tabs>
                          <w:spacing w:line="224" w:lineRule="exact" w:before="0"/>
                          <w:ind w:left="0" w:right="0" w:firstLine="0"/>
                          <w:jc w:val="left"/>
                          <w:rPr>
                            <w:rFonts w:ascii="Arial"/>
                            <w:sz w:val="18"/>
                          </w:rPr>
                        </w:pPr>
                        <w:r>
                          <w:rPr>
                            <w:color w:val="5B5B5B"/>
                            <w:spacing w:val="-20"/>
                            <w:position w:val="-1"/>
                            <w:sz w:val="19"/>
                          </w:rPr>
                          <w:t>P</w:t>
                        </w:r>
                        <w:r>
                          <w:rPr>
                            <w:color w:val="909090"/>
                            <w:spacing w:val="-20"/>
                            <w:position w:val="-1"/>
                            <w:sz w:val="19"/>
                          </w:rPr>
                          <w:t>i</w:t>
                        </w:r>
                        <w:r>
                          <w:rPr>
                            <w:color w:val="747474"/>
                            <w:spacing w:val="-20"/>
                            <w:sz w:val="14"/>
                          </w:rPr>
                          <w:t>I</w:t>
                        </w:r>
                        <w:r>
                          <w:rPr>
                            <w:color w:val="C1C1C1"/>
                            <w:spacing w:val="-20"/>
                            <w:position w:val="-1"/>
                            <w:sz w:val="19"/>
                          </w:rPr>
                          <w:t>1</w:t>
                        </w:r>
                        <w:r>
                          <w:rPr>
                            <w:color w:val="747474"/>
                            <w:spacing w:val="-20"/>
                            <w:sz w:val="14"/>
                          </w:rPr>
                          <w:t>ii</w:t>
                        </w:r>
                        <w:r>
                          <w:rPr>
                            <w:color w:val="747474"/>
                            <w:spacing w:val="-11"/>
                            <w:w w:val="185"/>
                            <w:sz w:val="14"/>
                          </w:rPr>
                          <w:t> </w:t>
                        </w:r>
                        <w:r>
                          <w:rPr>
                            <w:rFonts w:ascii="Arial"/>
                            <w:color w:val="5B5B5B"/>
                            <w:spacing w:val="-2"/>
                            <w:w w:val="185"/>
                            <w:sz w:val="18"/>
                          </w:rPr>
                          <w:t>Dal;a</w:t>
                        </w:r>
                        <w:r>
                          <w:rPr>
                            <w:rFonts w:ascii="Arial"/>
                            <w:color w:val="5B5B5B"/>
                            <w:sz w:val="18"/>
                          </w:rPr>
                          <w:tab/>
                        </w:r>
                        <w:r>
                          <w:rPr>
                            <w:rFonts w:ascii="Arial"/>
                            <w:color w:val="030303"/>
                            <w:spacing w:val="-10"/>
                            <w:w w:val="185"/>
                            <w:sz w:val="18"/>
                          </w:rPr>
                          <w:t>,</w:t>
                        </w:r>
                      </w:p>
                    </w:txbxContent>
                  </v:textbox>
                  <w10:wrap type="none"/>
                </v:shape>
                <v:shape style="position:absolute;left:7272;top:2443;width:2427;height:529" type="#_x0000_t202" id="docshape112" filled="false" stroked="false">
                  <v:textbox inset="0,0,0,0">
                    <w:txbxContent>
                      <w:p>
                        <w:pPr>
                          <w:spacing w:line="201" w:lineRule="exact" w:before="0"/>
                          <w:ind w:left="0" w:right="0" w:firstLine="0"/>
                          <w:jc w:val="left"/>
                          <w:rPr>
                            <w:rFonts w:ascii="Arial"/>
                            <w:sz w:val="18"/>
                          </w:rPr>
                        </w:pPr>
                        <w:r>
                          <w:rPr>
                            <w:rFonts w:ascii="Arial"/>
                            <w:color w:val="484848"/>
                            <w:w w:val="115"/>
                            <w:sz w:val="18"/>
                          </w:rPr>
                          <w:t>F</w:t>
                        </w:r>
                        <w:r>
                          <w:rPr>
                            <w:rFonts w:ascii="Arial"/>
                            <w:color w:val="484848"/>
                            <w:spacing w:val="11"/>
                            <w:w w:val="115"/>
                            <w:sz w:val="18"/>
                          </w:rPr>
                          <w:t> </w:t>
                        </w:r>
                        <w:r>
                          <w:rPr>
                            <w:rFonts w:ascii="Arial"/>
                            <w:color w:val="747474"/>
                            <w:w w:val="115"/>
                            <w:sz w:val="18"/>
                          </w:rPr>
                          <w:t>Mocl</w:t>
                        </w:r>
                        <w:r>
                          <w:rPr>
                            <w:rFonts w:ascii="Arial"/>
                            <w:color w:val="383838"/>
                            <w:w w:val="115"/>
                            <w:sz w:val="18"/>
                          </w:rPr>
                          <w:t>e</w:t>
                        </w:r>
                        <w:r>
                          <w:rPr>
                            <w:rFonts w:ascii="Arial"/>
                            <w:color w:val="747474"/>
                            <w:w w:val="115"/>
                            <w:sz w:val="18"/>
                          </w:rPr>
                          <w:t>f</w:t>
                        </w:r>
                        <w:r>
                          <w:rPr>
                            <w:rFonts w:ascii="Arial"/>
                            <w:color w:val="282828"/>
                            <w:w w:val="115"/>
                            <w:sz w:val="18"/>
                          </w:rPr>
                          <w:t>1s-</w:t>
                        </w:r>
                        <w:r>
                          <w:rPr>
                            <w:rFonts w:ascii="Arial"/>
                            <w:color w:val="030303"/>
                            <w:w w:val="115"/>
                            <w:sz w:val="18"/>
                          </w:rPr>
                          <w:t>--</w:t>
                        </w:r>
                        <w:r>
                          <w:rPr>
                            <w:rFonts w:ascii="Arial"/>
                            <w:color w:val="030303"/>
                            <w:spacing w:val="-10"/>
                            <w:w w:val="115"/>
                            <w:sz w:val="18"/>
                          </w:rPr>
                          <w:t>'</w:t>
                        </w:r>
                      </w:p>
                      <w:p>
                        <w:pPr>
                          <w:spacing w:before="119"/>
                          <w:ind w:left="563" w:right="0" w:firstLine="0"/>
                          <w:jc w:val="left"/>
                          <w:rPr>
                            <w:rFonts w:ascii="Arial"/>
                            <w:sz w:val="18"/>
                          </w:rPr>
                        </w:pPr>
                        <w:r>
                          <w:rPr>
                            <w:rFonts w:ascii="Arial"/>
                            <w:color w:val="5B5B5B"/>
                            <w:sz w:val="18"/>
                          </w:rPr>
                          <w:t>Operational</w:t>
                        </w:r>
                        <w:r>
                          <w:rPr>
                            <w:rFonts w:ascii="Arial"/>
                            <w:color w:val="5B5B5B"/>
                            <w:spacing w:val="17"/>
                            <w:sz w:val="18"/>
                          </w:rPr>
                          <w:t> </w:t>
                        </w:r>
                        <w:r>
                          <w:rPr>
                            <w:rFonts w:ascii="Arial"/>
                            <w:color w:val="484848"/>
                            <w:spacing w:val="-2"/>
                            <w:sz w:val="18"/>
                          </w:rPr>
                          <w:t>Standa</w:t>
                        </w:r>
                        <w:r>
                          <w:rPr>
                            <w:rFonts w:ascii="Arial"/>
                            <w:color w:val="747474"/>
                            <w:spacing w:val="-2"/>
                            <w:sz w:val="18"/>
                          </w:rPr>
                          <w:t>rds</w:t>
                        </w:r>
                      </w:p>
                    </w:txbxContent>
                  </v:textbox>
                  <w10:wrap type="none"/>
                </v:shape>
                <v:shape style="position:absolute;left:2647;top:3249;width:2577;height:222" type="#_x0000_t202" id="docshape113" filled="false" stroked="false">
                  <v:textbox inset="0,0,0,0">
                    <w:txbxContent>
                      <w:p>
                        <w:pPr>
                          <w:tabs>
                            <w:tab w:pos="2477" w:val="left" w:leader="hyphen"/>
                          </w:tabs>
                          <w:spacing w:line="222" w:lineRule="exact" w:before="0"/>
                          <w:ind w:left="0" w:right="0" w:firstLine="0"/>
                          <w:jc w:val="left"/>
                          <w:rPr>
                            <w:rFonts w:ascii="Arial"/>
                            <w:sz w:val="18"/>
                          </w:rPr>
                        </w:pPr>
                        <w:r>
                          <w:rPr>
                            <w:color w:val="5B5B5B"/>
                            <w:sz w:val="20"/>
                          </w:rPr>
                          <w:t>rnseas,</w:t>
                        </w:r>
                        <w:r>
                          <w:rPr>
                            <w:rFonts w:ascii="Arial"/>
                            <w:color w:val="484848"/>
                            <w:sz w:val="18"/>
                          </w:rPr>
                          <w:t>e</w:t>
                        </w:r>
                        <w:r>
                          <w:rPr>
                            <w:rFonts w:ascii="Arial"/>
                            <w:color w:val="484848"/>
                            <w:spacing w:val="-14"/>
                            <w:w w:val="150"/>
                            <w:sz w:val="18"/>
                          </w:rPr>
                          <w:t> </w:t>
                        </w:r>
                        <w:r>
                          <w:rPr>
                            <w:rFonts w:ascii="Arial"/>
                            <w:color w:val="383838"/>
                            <w:spacing w:val="-2"/>
                            <w:w w:val="150"/>
                            <w:sz w:val="18"/>
                          </w:rPr>
                          <w:t>L</w:t>
                        </w:r>
                        <w:r>
                          <w:rPr>
                            <w:rFonts w:ascii="Arial"/>
                            <w:color w:val="5B5B5B"/>
                            <w:spacing w:val="-2"/>
                            <w:w w:val="150"/>
                            <w:sz w:val="18"/>
                          </w:rPr>
                          <w:t>0cation</w:t>
                        </w:r>
                        <w:r>
                          <w:rPr>
                            <w:rFonts w:ascii="Arial"/>
                            <w:color w:val="5B5B5B"/>
                            <w:sz w:val="18"/>
                          </w:rPr>
                          <w:tab/>
                        </w:r>
                        <w:r>
                          <w:rPr>
                            <w:rFonts w:ascii="Arial"/>
                            <w:color w:val="282828"/>
                            <w:spacing w:val="-10"/>
                            <w:w w:val="150"/>
                            <w:sz w:val="18"/>
                          </w:rPr>
                          <w:t>,</w:t>
                        </w:r>
                      </w:p>
                    </w:txbxContent>
                  </v:textbox>
                  <w10:wrap type="none"/>
                </v:shape>
                <v:shape style="position:absolute;left:3596;top:5311;width:845;height:191" type="#_x0000_t202" id="docshape114" filled="false" stroked="false">
                  <v:textbox inset="0,0,0,0">
                    <w:txbxContent>
                      <w:p>
                        <w:pPr>
                          <w:spacing w:line="190" w:lineRule="exact" w:before="0"/>
                          <w:ind w:left="0" w:right="0" w:firstLine="0"/>
                          <w:jc w:val="left"/>
                          <w:rPr>
                            <w:rFonts w:ascii="Arial"/>
                            <w:sz w:val="17"/>
                          </w:rPr>
                        </w:pPr>
                        <w:r>
                          <w:rPr>
                            <w:rFonts w:ascii="Arial"/>
                            <w:color w:val="5B5B5B"/>
                            <w:spacing w:val="-2"/>
                            <w:w w:val="105"/>
                            <w:sz w:val="17"/>
                          </w:rPr>
                          <w:t>Di'3flnosis</w:t>
                        </w:r>
                      </w:p>
                    </w:txbxContent>
                  </v:textbox>
                  <w10:wrap type="none"/>
                </v:shape>
                <v:shape style="position:absolute;left:5991;top:5643;width:1273;height:542" type="#_x0000_t202" id="docshape115" filled="false" stroked="false">
                  <v:textbox inset="0,0,0,0">
                    <w:txbxContent>
                      <w:p>
                        <w:pPr>
                          <w:spacing w:line="190" w:lineRule="exact" w:before="0"/>
                          <w:ind w:left="542" w:right="0" w:firstLine="0"/>
                          <w:jc w:val="left"/>
                          <w:rPr>
                            <w:rFonts w:ascii="Arial"/>
                            <w:sz w:val="17"/>
                          </w:rPr>
                        </w:pPr>
                        <w:r>
                          <w:rPr>
                            <w:rFonts w:ascii="Arial"/>
                            <w:color w:val="484848"/>
                            <w:spacing w:val="-2"/>
                            <w:sz w:val="17"/>
                          </w:rPr>
                          <w:t>Loc.a</w:t>
                        </w:r>
                        <w:r>
                          <w:rPr>
                            <w:rFonts w:ascii="Arial"/>
                            <w:color w:val="747474"/>
                            <w:spacing w:val="-2"/>
                            <w:sz w:val="17"/>
                          </w:rPr>
                          <w:t>lron</w:t>
                        </w:r>
                      </w:p>
                      <w:p>
                        <w:pPr>
                          <w:spacing w:before="132"/>
                          <w:ind w:left="0" w:right="0" w:firstLine="0"/>
                          <w:jc w:val="left"/>
                          <w:rPr>
                            <w:sz w:val="19"/>
                          </w:rPr>
                        </w:pPr>
                        <w:r>
                          <w:rPr>
                            <w:color w:val="5B5B5B"/>
                            <w:spacing w:val="-2"/>
                            <w:w w:val="105"/>
                            <w:sz w:val="19"/>
                          </w:rPr>
                          <w:t>S</w:t>
                        </w:r>
                        <w:r>
                          <w:rPr>
                            <w:color w:val="909090"/>
                            <w:spacing w:val="-2"/>
                            <w:w w:val="105"/>
                            <w:sz w:val="19"/>
                          </w:rPr>
                          <w:t>i</w:t>
                        </w:r>
                        <w:r>
                          <w:rPr>
                            <w:color w:val="5B5B5B"/>
                            <w:spacing w:val="-2"/>
                            <w:w w:val="105"/>
                            <w:sz w:val="19"/>
                          </w:rPr>
                          <w:t>gnUp</w:t>
                        </w:r>
                      </w:p>
                    </w:txbxContent>
                  </v:textbox>
                  <w10:wrap type="none"/>
                </v:shape>
                <v:shape style="position:absolute;left:7812;top:5528;width:466;height:202" type="#_x0000_t202" id="docshape116" filled="false" stroked="false">
                  <v:textbox inset="0,0,0,0">
                    <w:txbxContent>
                      <w:p>
                        <w:pPr>
                          <w:spacing w:line="201" w:lineRule="exact" w:before="0"/>
                          <w:ind w:left="0" w:right="0" w:firstLine="0"/>
                          <w:jc w:val="left"/>
                          <w:rPr>
                            <w:rFonts w:ascii="Arial"/>
                            <w:sz w:val="18"/>
                          </w:rPr>
                        </w:pPr>
                        <w:r>
                          <w:rPr>
                            <w:rFonts w:ascii="Arial"/>
                            <w:color w:val="383838"/>
                            <w:spacing w:val="-2"/>
                            <w:sz w:val="18"/>
                          </w:rPr>
                          <w:t>Login</w:t>
                        </w:r>
                      </w:p>
                    </w:txbxContent>
                  </v:textbox>
                  <w10:wrap type="none"/>
                </v:shape>
                <v:shape style="position:absolute;left:4703;top:6767;width:2678;height:990" type="#_x0000_t202" id="docshape117" filled="false" stroked="false">
                  <v:textbox inset="0,0,0,0">
                    <w:txbxContent>
                      <w:p>
                        <w:pPr>
                          <w:spacing w:line="240" w:lineRule="auto" w:before="139"/>
                          <w:rPr>
                            <w:b/>
                            <w:sz w:val="20"/>
                          </w:rPr>
                        </w:pPr>
                      </w:p>
                      <w:p>
                        <w:pPr>
                          <w:spacing w:before="1"/>
                          <w:ind w:left="0" w:right="7" w:firstLine="0"/>
                          <w:jc w:val="center"/>
                          <w:rPr>
                            <w:rFonts w:ascii="Arial"/>
                            <w:sz w:val="20"/>
                          </w:rPr>
                        </w:pPr>
                        <w:r>
                          <w:rPr>
                            <w:rFonts w:ascii="Arial"/>
                            <w:color w:val="747474"/>
                            <w:spacing w:val="-4"/>
                            <w:sz w:val="20"/>
                          </w:rPr>
                          <w:t>Us</w:t>
                        </w:r>
                        <w:r>
                          <w:rPr>
                            <w:rFonts w:ascii="Arial"/>
                            <w:color w:val="383838"/>
                            <w:spacing w:val="-4"/>
                            <w:sz w:val="20"/>
                          </w:rPr>
                          <w:t>e</w:t>
                        </w:r>
                        <w:r>
                          <w:rPr>
                            <w:rFonts w:ascii="Arial"/>
                            <w:color w:val="747474"/>
                            <w:spacing w:val="-4"/>
                            <w:sz w:val="20"/>
                          </w:rPr>
                          <w:t>rs</w:t>
                        </w:r>
                      </w:p>
                    </w:txbxContent>
                  </v:textbox>
                  <w10:wrap type="none"/>
                </v:shape>
                <v:shape style="position:absolute;left:8750;top:371;width:2003;height:990" type="#_x0000_t202" id="docshape118" filled="false" stroked="false">
                  <v:textbox inset="0,0,0,0">
                    <w:txbxContent>
                      <w:p>
                        <w:pPr>
                          <w:spacing w:line="240" w:lineRule="auto" w:before="135"/>
                          <w:rPr>
                            <w:b/>
                            <w:sz w:val="20"/>
                          </w:rPr>
                        </w:pPr>
                      </w:p>
                      <w:p>
                        <w:pPr>
                          <w:spacing w:before="0"/>
                          <w:ind w:left="477" w:right="0" w:firstLine="0"/>
                          <w:jc w:val="left"/>
                          <w:rPr>
                            <w:rFonts w:ascii="Arial"/>
                            <w:sz w:val="20"/>
                          </w:rPr>
                        </w:pPr>
                        <w:r>
                          <w:rPr>
                            <w:rFonts w:ascii="Arial"/>
                            <w:color w:val="5B5B5B"/>
                            <w:spacing w:val="-2"/>
                            <w:sz w:val="20"/>
                          </w:rPr>
                          <w:t>Developers</w:t>
                        </w:r>
                      </w:p>
                    </w:txbxContent>
                  </v:textbox>
                  <w10:wrap type="none"/>
                </v:shape>
                <v:shape style="position:absolute;left:5039;top:371;width:2005;height:990" type="#_x0000_t202" id="docshape119" filled="false" stroked="false">
                  <v:textbox inset="0,0,0,0">
                    <w:txbxContent>
                      <w:p>
                        <w:pPr>
                          <w:spacing w:line="240" w:lineRule="auto" w:before="139"/>
                          <w:rPr>
                            <w:b/>
                            <w:sz w:val="20"/>
                          </w:rPr>
                        </w:pPr>
                      </w:p>
                      <w:p>
                        <w:pPr>
                          <w:spacing w:before="1"/>
                          <w:ind w:left="596" w:right="0" w:firstLine="0"/>
                          <w:jc w:val="left"/>
                          <w:rPr>
                            <w:rFonts w:ascii="Arial"/>
                            <w:sz w:val="20"/>
                          </w:rPr>
                        </w:pPr>
                        <w:r>
                          <w:rPr>
                            <w:rFonts w:ascii="Arial"/>
                            <w:color w:val="484848"/>
                            <w:spacing w:val="-2"/>
                            <w:w w:val="105"/>
                            <w:sz w:val="20"/>
                          </w:rPr>
                          <w:t>Firellase</w:t>
                        </w:r>
                      </w:p>
                    </w:txbxContent>
                  </v:textbox>
                  <w10:wrap type="none"/>
                </v:shape>
                <w10:wrap type="topAndBottom"/>
              </v:group>
            </w:pict>
          </mc:Fallback>
        </mc:AlternateContent>
      </w:r>
    </w:p>
    <w:p>
      <w:pPr>
        <w:spacing w:after="0"/>
        <w:rPr>
          <w:sz w:val="20"/>
        </w:rPr>
        <w:sectPr>
          <w:headerReference w:type="default" r:id="rId49"/>
          <w:footerReference w:type="default" r:id="rId50"/>
          <w:pgSz w:w="11910" w:h="16840"/>
          <w:pgMar w:header="658" w:footer="1400" w:top="920" w:bottom="1600" w:left="700" w:right="620"/>
        </w:sectPr>
      </w:pPr>
    </w:p>
    <w:p>
      <w:pPr>
        <w:pStyle w:val="Heading5"/>
        <w:numPr>
          <w:ilvl w:val="1"/>
          <w:numId w:val="15"/>
        </w:numPr>
        <w:tabs>
          <w:tab w:pos="961" w:val="left" w:leader="none"/>
        </w:tabs>
        <w:spacing w:line="240" w:lineRule="auto" w:before="263" w:after="0"/>
        <w:ind w:left="961" w:right="0" w:hanging="575"/>
        <w:jc w:val="left"/>
        <w:rPr>
          <w:color w:val="0A0A0A"/>
        </w:rPr>
      </w:pPr>
      <w:r>
        <w:rPr/>
        <w:drawing>
          <wp:anchor distT="0" distB="0" distL="0" distR="0" allowOverlap="1" layoutInCell="1" locked="0" behindDoc="0" simplePos="0" relativeHeight="15754240">
            <wp:simplePos x="0" y="0"/>
            <wp:positionH relativeFrom="page">
              <wp:posOffset>598250</wp:posOffset>
            </wp:positionH>
            <wp:positionV relativeFrom="page">
              <wp:posOffset>442477</wp:posOffset>
            </wp:positionV>
            <wp:extent cx="485315" cy="357022"/>
            <wp:effectExtent l="0" t="0" r="0" b="0"/>
            <wp:wrapNone/>
            <wp:docPr id="160" name="Image 160"/>
            <wp:cNvGraphicFramePr>
              <a:graphicFrameLocks/>
            </wp:cNvGraphicFramePr>
            <a:graphic>
              <a:graphicData uri="http://schemas.openxmlformats.org/drawingml/2006/picture">
                <pic:pic>
                  <pic:nvPicPr>
                    <pic:cNvPr id="160" name="Image 160"/>
                    <pic:cNvPicPr/>
                  </pic:nvPicPr>
                  <pic:blipFill>
                    <a:blip r:embed="rId56" cstate="print"/>
                    <a:stretch>
                      <a:fillRect/>
                    </a:stretch>
                  </pic:blipFill>
                  <pic:spPr>
                    <a:xfrm>
                      <a:off x="0" y="0"/>
                      <a:ext cx="485315" cy="357022"/>
                    </a:xfrm>
                    <a:prstGeom prst="rect">
                      <a:avLst/>
                    </a:prstGeom>
                  </pic:spPr>
                </pic:pic>
              </a:graphicData>
            </a:graphic>
          </wp:anchor>
        </w:drawing>
      </w:r>
      <w:bookmarkStart w:name="_TOC_250042" w:id="52"/>
      <w:r>
        <w:rPr>
          <w:color w:val="0A0A0A"/>
        </w:rPr>
        <w:t>Use</w:t>
      </w:r>
      <w:r>
        <w:rPr>
          <w:color w:val="0A0A0A"/>
          <w:spacing w:val="-2"/>
        </w:rPr>
        <w:t> </w:t>
      </w:r>
      <w:r>
        <w:rPr>
          <w:color w:val="0A0A0A"/>
        </w:rPr>
        <w:t>Case</w:t>
      </w:r>
      <w:r>
        <w:rPr>
          <w:color w:val="0A0A0A"/>
          <w:spacing w:val="1"/>
        </w:rPr>
        <w:t> </w:t>
      </w:r>
      <w:bookmarkEnd w:id="52"/>
      <w:r>
        <w:rPr>
          <w:color w:val="0A0A0A"/>
          <w:spacing w:val="-2"/>
        </w:rPr>
        <w:t>Diagram</w:t>
      </w:r>
    </w:p>
    <w:p>
      <w:pPr>
        <w:pStyle w:val="BodyText"/>
        <w:spacing w:before="84"/>
        <w:rPr>
          <w:b/>
          <w:sz w:val="20"/>
        </w:rPr>
      </w:pPr>
      <w:r>
        <w:rPr/>
        <mc:AlternateContent>
          <mc:Choice Requires="wps">
            <w:drawing>
              <wp:anchor distT="0" distB="0" distL="0" distR="0" allowOverlap="1" layoutInCell="1" locked="0" behindDoc="1" simplePos="0" relativeHeight="487612416">
                <wp:simplePos x="0" y="0"/>
                <wp:positionH relativeFrom="page">
                  <wp:posOffset>732551</wp:posOffset>
                </wp:positionH>
                <wp:positionV relativeFrom="paragraph">
                  <wp:posOffset>216470</wp:posOffset>
                </wp:positionV>
                <wp:extent cx="6129020" cy="4531995"/>
                <wp:effectExtent l="0" t="0" r="0" b="0"/>
                <wp:wrapTopAndBottom/>
                <wp:docPr id="161" name="Group 161"/>
                <wp:cNvGraphicFramePr>
                  <a:graphicFrameLocks/>
                </wp:cNvGraphicFramePr>
                <a:graphic>
                  <a:graphicData uri="http://schemas.microsoft.com/office/word/2010/wordprocessingGroup">
                    <wpg:wgp>
                      <wpg:cNvPr id="161" name="Group 161"/>
                      <wpg:cNvGrpSpPr/>
                      <wpg:grpSpPr>
                        <a:xfrm>
                          <a:off x="0" y="0"/>
                          <a:ext cx="6129020" cy="4531995"/>
                          <a:chExt cx="6129020" cy="4531995"/>
                        </a:xfrm>
                      </wpg:grpSpPr>
                      <pic:pic>
                        <pic:nvPicPr>
                          <pic:cNvPr id="162" name="Image 162"/>
                          <pic:cNvPicPr/>
                        </pic:nvPicPr>
                        <pic:blipFill>
                          <a:blip r:embed="rId57" cstate="print"/>
                          <a:stretch>
                            <a:fillRect/>
                          </a:stretch>
                        </pic:blipFill>
                        <pic:spPr>
                          <a:xfrm>
                            <a:off x="0" y="517225"/>
                            <a:ext cx="3406366" cy="3646513"/>
                          </a:xfrm>
                          <a:prstGeom prst="rect">
                            <a:avLst/>
                          </a:prstGeom>
                        </pic:spPr>
                      </pic:pic>
                      <pic:pic>
                        <pic:nvPicPr>
                          <pic:cNvPr id="163" name="Image 163"/>
                          <pic:cNvPicPr/>
                        </pic:nvPicPr>
                        <pic:blipFill>
                          <a:blip r:embed="rId58" cstate="print"/>
                          <a:stretch>
                            <a:fillRect/>
                          </a:stretch>
                        </pic:blipFill>
                        <pic:spPr>
                          <a:xfrm>
                            <a:off x="3088926" y="306673"/>
                            <a:ext cx="2991252" cy="1183972"/>
                          </a:xfrm>
                          <a:prstGeom prst="rect">
                            <a:avLst/>
                          </a:prstGeom>
                        </pic:spPr>
                      </pic:pic>
                      <pic:pic>
                        <pic:nvPicPr>
                          <pic:cNvPr id="164" name="Image 164"/>
                          <pic:cNvPicPr/>
                        </pic:nvPicPr>
                        <pic:blipFill>
                          <a:blip r:embed="rId59" cstate="print"/>
                          <a:stretch>
                            <a:fillRect/>
                          </a:stretch>
                        </pic:blipFill>
                        <pic:spPr>
                          <a:xfrm>
                            <a:off x="4224381" y="1710352"/>
                            <a:ext cx="988944" cy="427206"/>
                          </a:xfrm>
                          <a:prstGeom prst="rect">
                            <a:avLst/>
                          </a:prstGeom>
                        </pic:spPr>
                      </pic:pic>
                      <pic:pic>
                        <pic:nvPicPr>
                          <pic:cNvPr id="165" name="Image 165"/>
                          <pic:cNvPicPr/>
                        </pic:nvPicPr>
                        <pic:blipFill>
                          <a:blip r:embed="rId60" cstate="print"/>
                          <a:stretch>
                            <a:fillRect/>
                          </a:stretch>
                        </pic:blipFill>
                        <pic:spPr>
                          <a:xfrm>
                            <a:off x="3626131" y="2515941"/>
                            <a:ext cx="2502885" cy="1989562"/>
                          </a:xfrm>
                          <a:prstGeom prst="rect">
                            <a:avLst/>
                          </a:prstGeom>
                        </pic:spPr>
                      </pic:pic>
                      <wps:wsp>
                        <wps:cNvPr id="166" name="Graphic 166"/>
                        <wps:cNvSpPr/>
                        <wps:spPr>
                          <a:xfrm>
                            <a:off x="695923" y="1525"/>
                            <a:ext cx="1270" cy="878840"/>
                          </a:xfrm>
                          <a:custGeom>
                            <a:avLst/>
                            <a:gdLst/>
                            <a:ahLst/>
                            <a:cxnLst/>
                            <a:rect l="l" t="t" r="r" b="b"/>
                            <a:pathLst>
                              <a:path w="0" h="878840">
                                <a:moveTo>
                                  <a:pt x="0" y="878824"/>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167" name="Graphic 167"/>
                        <wps:cNvSpPr/>
                        <wps:spPr>
                          <a:xfrm>
                            <a:off x="695923" y="4577"/>
                            <a:ext cx="4773930" cy="4522470"/>
                          </a:xfrm>
                          <a:custGeom>
                            <a:avLst/>
                            <a:gdLst/>
                            <a:ahLst/>
                            <a:cxnLst/>
                            <a:rect l="l" t="t" r="r" b="b"/>
                            <a:pathLst>
                              <a:path w="4773930" h="4522470">
                                <a:moveTo>
                                  <a:pt x="0" y="0"/>
                                </a:moveTo>
                                <a:lnTo>
                                  <a:pt x="4773793" y="0"/>
                                </a:lnTo>
                              </a:path>
                              <a:path w="4773930" h="4522470">
                                <a:moveTo>
                                  <a:pt x="0" y="231912"/>
                                </a:moveTo>
                                <a:lnTo>
                                  <a:pt x="891270" y="231912"/>
                                </a:lnTo>
                              </a:path>
                              <a:path w="4773930" h="4522470">
                                <a:moveTo>
                                  <a:pt x="586041" y="323456"/>
                                </a:moveTo>
                                <a:lnTo>
                                  <a:pt x="1147663" y="323456"/>
                                </a:lnTo>
                              </a:path>
                              <a:path w="4773930" h="4522470">
                                <a:moveTo>
                                  <a:pt x="1391847" y="567574"/>
                                </a:moveTo>
                                <a:lnTo>
                                  <a:pt x="2393001" y="567574"/>
                                </a:lnTo>
                              </a:path>
                              <a:path w="4773930" h="4522470">
                                <a:moveTo>
                                  <a:pt x="598250" y="848309"/>
                                </a:moveTo>
                                <a:lnTo>
                                  <a:pt x="1147663" y="848309"/>
                                </a:lnTo>
                              </a:path>
                              <a:path w="4773930" h="4522470">
                                <a:moveTo>
                                  <a:pt x="744760" y="1632538"/>
                                </a:moveTo>
                                <a:lnTo>
                                  <a:pt x="1135454" y="1632538"/>
                                </a:lnTo>
                              </a:path>
                              <a:path w="4773930" h="4522470">
                                <a:moveTo>
                                  <a:pt x="744760" y="1962098"/>
                                </a:moveTo>
                                <a:lnTo>
                                  <a:pt x="1147663" y="1962098"/>
                                </a:lnTo>
                              </a:path>
                              <a:path w="4773930" h="4522470">
                                <a:moveTo>
                                  <a:pt x="598250" y="3762468"/>
                                </a:moveTo>
                                <a:lnTo>
                                  <a:pt x="1172082" y="3762468"/>
                                </a:lnTo>
                              </a:path>
                              <a:path w="4773930" h="4522470">
                                <a:moveTo>
                                  <a:pt x="586041" y="4287321"/>
                                </a:moveTo>
                                <a:lnTo>
                                  <a:pt x="1147663" y="4287321"/>
                                </a:lnTo>
                              </a:path>
                              <a:path w="4773930" h="4522470">
                                <a:moveTo>
                                  <a:pt x="3479619" y="4522285"/>
                                </a:moveTo>
                                <a:lnTo>
                                  <a:pt x="3955777" y="4522285"/>
                                </a:lnTo>
                              </a:path>
                            </a:pathLst>
                          </a:custGeom>
                          <a:ln w="9155">
                            <a:solidFill>
                              <a:srgbClr val="000000"/>
                            </a:solidFill>
                            <a:prstDash val="solid"/>
                          </a:ln>
                        </wps:spPr>
                        <wps:bodyPr wrap="square" lIns="0" tIns="0" rIns="0" bIns="0" rtlCol="0">
                          <a:prstTxWarp prst="textNoShape">
                            <a:avLst/>
                          </a:prstTxWarp>
                          <a:noAutofit/>
                        </wps:bodyPr>
                      </wps:wsp>
                      <wps:wsp>
                        <wps:cNvPr id="168" name="Textbox 168"/>
                        <wps:cNvSpPr txBox="1"/>
                        <wps:spPr>
                          <a:xfrm>
                            <a:off x="945462" y="67425"/>
                            <a:ext cx="452755" cy="99695"/>
                          </a:xfrm>
                          <a:prstGeom prst="rect">
                            <a:avLst/>
                          </a:prstGeom>
                        </wps:spPr>
                        <wps:txbx>
                          <w:txbxContent>
                            <w:p>
                              <w:pPr>
                                <w:spacing w:line="157" w:lineRule="exact" w:before="0"/>
                                <w:ind w:left="0" w:right="0" w:firstLine="0"/>
                                <w:jc w:val="left"/>
                                <w:rPr>
                                  <w:rFonts w:ascii="Arial"/>
                                  <w:sz w:val="14"/>
                                </w:rPr>
                              </w:pPr>
                              <w:r>
                                <w:rPr>
                                  <w:rFonts w:ascii="Arial"/>
                                  <w:color w:val="3D3D3D"/>
                                  <w:w w:val="105"/>
                                  <w:sz w:val="14"/>
                                </w:rPr>
                                <w:t>P</w:t>
                              </w:r>
                              <w:r>
                                <w:rPr>
                                  <w:rFonts w:ascii="Arial"/>
                                  <w:color w:val="7C7C7C"/>
                                  <w:w w:val="105"/>
                                  <w:sz w:val="14"/>
                                </w:rPr>
                                <w:t>j</w:t>
                              </w:r>
                              <w:r>
                                <w:rPr>
                                  <w:rFonts w:ascii="Arial"/>
                                  <w:color w:val="3D3D3D"/>
                                  <w:w w:val="105"/>
                                  <w:sz w:val="14"/>
                                </w:rPr>
                                <w:t>arit</w:t>
                              </w:r>
                              <w:r>
                                <w:rPr>
                                  <w:rFonts w:ascii="Arial"/>
                                  <w:color w:val="3D3D3D"/>
                                  <w:spacing w:val="-5"/>
                                  <w:w w:val="105"/>
                                  <w:sz w:val="14"/>
                                </w:rPr>
                                <w:t> </w:t>
                              </w:r>
                              <w:r>
                                <w:rPr>
                                  <w:rFonts w:ascii="Arial"/>
                                  <w:color w:val="676767"/>
                                  <w:spacing w:val="-4"/>
                                  <w:w w:val="105"/>
                                  <w:sz w:val="14"/>
                                </w:rPr>
                                <w:t>Care</w:t>
                              </w:r>
                            </w:p>
                          </w:txbxContent>
                        </wps:txbx>
                        <wps:bodyPr wrap="square" lIns="0" tIns="0" rIns="0" bIns="0" rtlCol="0">
                          <a:noAutofit/>
                        </wps:bodyPr>
                      </wps:wsp>
                      <wps:wsp>
                        <wps:cNvPr id="169" name="Textbox 169"/>
                        <wps:cNvSpPr txBox="1"/>
                        <wps:spPr>
                          <a:xfrm>
                            <a:off x="1303331" y="531598"/>
                            <a:ext cx="520700" cy="106680"/>
                          </a:xfrm>
                          <a:prstGeom prst="rect">
                            <a:avLst/>
                          </a:prstGeom>
                        </wps:spPr>
                        <wps:txbx>
                          <w:txbxContent>
                            <w:p>
                              <w:pPr>
                                <w:spacing w:line="168" w:lineRule="exact" w:before="0"/>
                                <w:ind w:left="0" w:right="0" w:firstLine="0"/>
                                <w:jc w:val="left"/>
                                <w:rPr>
                                  <w:rFonts w:ascii="Arial"/>
                                  <w:b/>
                                  <w:sz w:val="15"/>
                                </w:rPr>
                              </w:pPr>
                              <w:r>
                                <w:rPr>
                                  <w:rFonts w:ascii="Arial"/>
                                  <w:b/>
                                  <w:color w:val="7C7C7C"/>
                                  <w:w w:val="90"/>
                                  <w:sz w:val="15"/>
                                </w:rPr>
                                <w:t>Vi</w:t>
                              </w:r>
                              <w:r>
                                <w:rPr>
                                  <w:rFonts w:ascii="Arial"/>
                                  <w:b/>
                                  <w:color w:val="3D3D3D"/>
                                  <w:w w:val="90"/>
                                  <w:sz w:val="15"/>
                                </w:rPr>
                                <w:t>e</w:t>
                              </w:r>
                              <w:r>
                                <w:rPr>
                                  <w:rFonts w:ascii="Arial"/>
                                  <w:b/>
                                  <w:color w:val="8C8C8C"/>
                                  <w:w w:val="90"/>
                                  <w:sz w:val="15"/>
                                </w:rPr>
                                <w:t>w</w:t>
                              </w:r>
                              <w:r>
                                <w:rPr>
                                  <w:rFonts w:ascii="Arial"/>
                                  <w:b/>
                                  <w:color w:val="8C8C8C"/>
                                  <w:spacing w:val="-2"/>
                                  <w:sz w:val="15"/>
                                </w:rPr>
                                <w:t> </w:t>
                              </w:r>
                              <w:r>
                                <w:rPr>
                                  <w:rFonts w:ascii="Arial"/>
                                  <w:b/>
                                  <w:color w:val="676767"/>
                                  <w:spacing w:val="-2"/>
                                  <w:w w:val="90"/>
                                  <w:sz w:val="15"/>
                                </w:rPr>
                                <w:t>History</w:t>
                              </w:r>
                            </w:p>
                          </w:txbxContent>
                        </wps:txbx>
                        <wps:bodyPr wrap="square" lIns="0" tIns="0" rIns="0" bIns="0" rtlCol="0">
                          <a:noAutofit/>
                        </wps:bodyPr>
                      </wps:wsp>
                      <wps:wsp>
                        <wps:cNvPr id="170" name="Textbox 170"/>
                        <wps:cNvSpPr txBox="1"/>
                        <wps:spPr>
                          <a:xfrm>
                            <a:off x="2980519" y="1955941"/>
                            <a:ext cx="991235" cy="92710"/>
                          </a:xfrm>
                          <a:prstGeom prst="rect">
                            <a:avLst/>
                          </a:prstGeom>
                        </wps:spPr>
                        <wps:txbx>
                          <w:txbxContent>
                            <w:p>
                              <w:pPr>
                                <w:tabs>
                                  <w:tab w:pos="1277" w:val="left" w:leader="dot"/>
                                </w:tabs>
                                <w:spacing w:line="145" w:lineRule="exact" w:before="0"/>
                                <w:ind w:left="0" w:right="0" w:firstLine="0"/>
                                <w:jc w:val="left"/>
                                <w:rPr>
                                  <w:rFonts w:ascii="Arial"/>
                                  <w:sz w:val="13"/>
                                </w:rPr>
                              </w:pPr>
                              <w:r>
                                <w:rPr>
                                  <w:rFonts w:ascii="Arial"/>
                                  <w:b/>
                                  <w:color w:val="505050"/>
                                  <w:sz w:val="13"/>
                                </w:rPr>
                                <w:t>-c:-=:Jn?I</w:t>
                              </w:r>
                              <w:r>
                                <w:rPr>
                                  <w:rFonts w:ascii="Arial"/>
                                  <w:b/>
                                  <w:color w:val="505050"/>
                                  <w:spacing w:val="42"/>
                                  <w:sz w:val="13"/>
                                </w:rPr>
                                <w:t> </w:t>
                              </w:r>
                              <w:r>
                                <w:rPr>
                                  <w:rFonts w:ascii="Arial"/>
                                  <w:b/>
                                  <w:color w:val="505050"/>
                                  <w:sz w:val="13"/>
                                </w:rPr>
                                <w:t>?-</w:t>
                              </w:r>
                              <w:r>
                                <w:rPr>
                                  <w:rFonts w:ascii="Arial"/>
                                  <w:b/>
                                  <w:color w:val="505050"/>
                                  <w:spacing w:val="-9"/>
                                  <w:sz w:val="13"/>
                                </w:rPr>
                                <w:t> </w:t>
                              </w:r>
                              <w:r>
                                <w:rPr>
                                  <w:rFonts w:ascii="Arial"/>
                                  <w:b/>
                                  <w:color w:val="7C7C7C"/>
                                  <w:sz w:val="13"/>
                                </w:rPr>
                                <w:t>--</w:t>
                              </w:r>
                              <w:r>
                                <w:rPr>
                                  <w:rFonts w:ascii="Arial"/>
                                  <w:b/>
                                  <w:color w:val="7C7C7C"/>
                                  <w:spacing w:val="-10"/>
                                  <w:sz w:val="13"/>
                                </w:rPr>
                                <w:t>-</w:t>
                              </w:r>
                              <w:r>
                                <w:rPr>
                                  <w:rFonts w:ascii="Arial"/>
                                  <w:b/>
                                  <w:color w:val="7C7C7C"/>
                                  <w:sz w:val="13"/>
                                </w:rPr>
                                <w:tab/>
                              </w:r>
                              <w:r>
                                <w:rPr>
                                  <w:rFonts w:ascii="Arial"/>
                                  <w:color w:val="8C8C8C"/>
                                  <w:spacing w:val="-53"/>
                                  <w:w w:val="145"/>
                                  <w:sz w:val="13"/>
                                </w:rPr>
                                <w:t>.</w:t>
                              </w:r>
                              <w:r>
                                <w:rPr>
                                  <w:rFonts w:ascii="Arial"/>
                                  <w:color w:val="676767"/>
                                  <w:spacing w:val="-53"/>
                                  <w:w w:val="145"/>
                                  <w:sz w:val="13"/>
                                </w:rPr>
                                <w:t>-</w:t>
                              </w:r>
                              <w:r>
                                <w:rPr>
                                  <w:rFonts w:ascii="Arial"/>
                                  <w:color w:val="8C8C8C"/>
                                  <w:w w:val="105"/>
                                  <w:sz w:val="13"/>
                                </w:rPr>
                                <w:t>..</w:t>
                              </w:r>
                              <w:r>
                                <w:rPr>
                                  <w:rFonts w:ascii="Arial"/>
                                  <w:color w:val="8C8C8C"/>
                                  <w:spacing w:val="-24"/>
                                  <w:w w:val="200"/>
                                  <w:sz w:val="13"/>
                                </w:rPr>
                                <w:t> </w:t>
                              </w:r>
                              <w:r>
                                <w:rPr>
                                  <w:rFonts w:ascii="Arial"/>
                                  <w:color w:val="3D3D3D"/>
                                  <w:spacing w:val="-66"/>
                                  <w:w w:val="200"/>
                                  <w:sz w:val="13"/>
                                </w:rPr>
                                <w:t>-</w:t>
                              </w:r>
                              <w:r>
                                <w:rPr>
                                  <w:rFonts w:ascii="Arial"/>
                                  <w:color w:val="0A0A0A"/>
                                  <w:spacing w:val="-10"/>
                                  <w:w w:val="200"/>
                                  <w:sz w:val="13"/>
                                </w:rPr>
                                <w:t>-</w:t>
                              </w:r>
                            </w:p>
                          </w:txbxContent>
                        </wps:txbx>
                        <wps:bodyPr wrap="square" lIns="0" tIns="0" rIns="0" bIns="0" rtlCol="0">
                          <a:noAutofit/>
                        </wps:bodyPr>
                      </wps:wsp>
                      <wps:wsp>
                        <wps:cNvPr id="171" name="Textbox 171"/>
                        <wps:cNvSpPr txBox="1"/>
                        <wps:spPr>
                          <a:xfrm>
                            <a:off x="4002612" y="1826788"/>
                            <a:ext cx="227965" cy="154940"/>
                          </a:xfrm>
                          <a:prstGeom prst="rect">
                            <a:avLst/>
                          </a:prstGeom>
                        </wps:spPr>
                        <wps:txbx>
                          <w:txbxContent>
                            <w:p>
                              <w:pPr>
                                <w:spacing w:line="244" w:lineRule="exact" w:before="0"/>
                                <w:ind w:left="0" w:right="0" w:firstLine="0"/>
                                <w:jc w:val="left"/>
                                <w:rPr>
                                  <w:sz w:val="22"/>
                                </w:rPr>
                              </w:pPr>
                              <w:r>
                                <w:rPr>
                                  <w:rFonts w:ascii="Arial"/>
                                  <w:color w:val="2D2D2D"/>
                                  <w:w w:val="55"/>
                                  <w:sz w:val="11"/>
                                </w:rPr>
                                <w:t>_</w:t>
                              </w:r>
                              <w:r>
                                <w:rPr>
                                  <w:rFonts w:ascii="Arial"/>
                                  <w:color w:val="2D2D2D"/>
                                  <w:spacing w:val="-6"/>
                                  <w:w w:val="85"/>
                                  <w:sz w:val="11"/>
                                </w:rPr>
                                <w:t> </w:t>
                              </w:r>
                              <w:r>
                                <w:rPr>
                                  <w:color w:val="676767"/>
                                  <w:spacing w:val="-2"/>
                                  <w:w w:val="85"/>
                                  <w:sz w:val="22"/>
                                </w:rPr>
                                <w:t>......</w:t>
                              </w:r>
                            </w:p>
                          </w:txbxContent>
                        </wps:txbx>
                        <wps:bodyPr wrap="square" lIns="0" tIns="0" rIns="0" bIns="0" rtlCol="0">
                          <a:noAutofit/>
                        </wps:bodyPr>
                      </wps:wsp>
                      <wps:wsp>
                        <wps:cNvPr id="172" name="Textbox 172"/>
                        <wps:cNvSpPr txBox="1"/>
                        <wps:spPr>
                          <a:xfrm>
                            <a:off x="1440291" y="2179048"/>
                            <a:ext cx="242570" cy="99695"/>
                          </a:xfrm>
                          <a:prstGeom prst="rect">
                            <a:avLst/>
                          </a:prstGeom>
                        </wps:spPr>
                        <wps:txbx>
                          <w:txbxContent>
                            <w:p>
                              <w:pPr>
                                <w:spacing w:line="157" w:lineRule="exact" w:before="0"/>
                                <w:ind w:left="0" w:right="0" w:firstLine="0"/>
                                <w:jc w:val="left"/>
                                <w:rPr>
                                  <w:rFonts w:ascii="Arial"/>
                                  <w:sz w:val="14"/>
                                </w:rPr>
                              </w:pPr>
                              <w:r>
                                <w:rPr>
                                  <w:rFonts w:ascii="Arial"/>
                                  <w:color w:val="676767"/>
                                  <w:spacing w:val="-2"/>
                                  <w:w w:val="105"/>
                                  <w:sz w:val="14"/>
                                </w:rPr>
                                <w:t>Logtn</w:t>
                              </w:r>
                            </w:p>
                          </w:txbxContent>
                        </wps:txbx>
                        <wps:bodyPr wrap="square" lIns="0" tIns="0" rIns="0" bIns="0" rtlCol="0">
                          <a:noAutofit/>
                        </wps:bodyPr>
                      </wps:wsp>
                      <wps:wsp>
                        <wps:cNvPr id="173" name="Textbox 173"/>
                        <wps:cNvSpPr txBox="1"/>
                        <wps:spPr>
                          <a:xfrm>
                            <a:off x="2174712" y="2975134"/>
                            <a:ext cx="495300" cy="92710"/>
                          </a:xfrm>
                          <a:prstGeom prst="rect">
                            <a:avLst/>
                          </a:prstGeom>
                        </wps:spPr>
                        <wps:txbx>
                          <w:txbxContent>
                            <w:p>
                              <w:pPr>
                                <w:spacing w:line="145" w:lineRule="exact" w:before="0"/>
                                <w:ind w:left="0" w:right="0" w:firstLine="0"/>
                                <w:jc w:val="left"/>
                                <w:rPr>
                                  <w:rFonts w:ascii="Arial"/>
                                  <w:sz w:val="13"/>
                                </w:rPr>
                              </w:pPr>
                              <w:r>
                                <w:rPr>
                                  <w:rFonts w:ascii="Arial"/>
                                  <w:color w:val="676767"/>
                                  <w:spacing w:val="-2"/>
                                  <w:sz w:val="13"/>
                                </w:rPr>
                                <w:t>&lt;&lt;inclu&lt;l</w:t>
                              </w:r>
                              <w:r>
                                <w:rPr>
                                  <w:rFonts w:ascii="Arial"/>
                                  <w:color w:val="3D3D3D"/>
                                  <w:spacing w:val="-2"/>
                                  <w:sz w:val="13"/>
                                </w:rPr>
                                <w:t>e</w:t>
                              </w:r>
                              <w:r>
                                <w:rPr>
                                  <w:rFonts w:ascii="Arial"/>
                                  <w:color w:val="676767"/>
                                  <w:spacing w:val="-2"/>
                                  <w:sz w:val="13"/>
                                </w:rPr>
                                <w:t>&gt;&gt;</w:t>
                              </w:r>
                            </w:p>
                          </w:txbxContent>
                        </wps:txbx>
                        <wps:bodyPr wrap="square" lIns="0" tIns="0" rIns="0" bIns="0" rtlCol="0">
                          <a:noAutofit/>
                        </wps:bodyPr>
                      </wps:wsp>
                      <wps:wsp>
                        <wps:cNvPr id="174" name="Textbox 174"/>
                        <wps:cNvSpPr txBox="1"/>
                        <wps:spPr>
                          <a:xfrm>
                            <a:off x="1352168" y="3973663"/>
                            <a:ext cx="420370" cy="106680"/>
                          </a:xfrm>
                          <a:prstGeom prst="rect">
                            <a:avLst/>
                          </a:prstGeom>
                        </wps:spPr>
                        <wps:txbx>
                          <w:txbxContent>
                            <w:p>
                              <w:pPr>
                                <w:spacing w:line="168" w:lineRule="exact" w:before="0"/>
                                <w:ind w:left="0" w:right="0" w:firstLine="0"/>
                                <w:jc w:val="left"/>
                                <w:rPr>
                                  <w:rFonts w:ascii="Arial"/>
                                  <w:b/>
                                  <w:sz w:val="15"/>
                                </w:rPr>
                              </w:pPr>
                              <w:r>
                                <w:rPr>
                                  <w:rFonts w:ascii="Arial"/>
                                  <w:b/>
                                  <w:color w:val="7C7C7C"/>
                                  <w:spacing w:val="-6"/>
                                  <w:sz w:val="15"/>
                                </w:rPr>
                                <w:t>Vi</w:t>
                              </w:r>
                              <w:r>
                                <w:rPr>
                                  <w:rFonts w:ascii="Arial"/>
                                  <w:b/>
                                  <w:color w:val="3D3D3D"/>
                                  <w:spacing w:val="-6"/>
                                  <w:sz w:val="15"/>
                                </w:rPr>
                                <w:t>e</w:t>
                              </w:r>
                              <w:r>
                                <w:rPr>
                                  <w:rFonts w:ascii="Arial"/>
                                  <w:b/>
                                  <w:color w:val="7C7C7C"/>
                                  <w:spacing w:val="-6"/>
                                  <w:sz w:val="15"/>
                                </w:rPr>
                                <w:t>w</w:t>
                              </w:r>
                              <w:r>
                                <w:rPr>
                                  <w:rFonts w:ascii="Arial"/>
                                  <w:b/>
                                  <w:color w:val="7C7C7C"/>
                                  <w:spacing w:val="-3"/>
                                  <w:sz w:val="15"/>
                                </w:rPr>
                                <w:t> </w:t>
                              </w:r>
                              <w:r>
                                <w:rPr>
                                  <w:rFonts w:ascii="Arial"/>
                                  <w:b/>
                                  <w:color w:val="676767"/>
                                  <w:spacing w:val="-5"/>
                                  <w:sz w:val="15"/>
                                </w:rPr>
                                <w:t>Map</w:t>
                              </w:r>
                            </w:p>
                          </w:txbxContent>
                        </wps:txbx>
                        <wps:bodyPr wrap="square" lIns="0" tIns="0" rIns="0" bIns="0" rtlCol="0">
                          <a:noAutofit/>
                        </wps:bodyPr>
                      </wps:wsp>
                    </wpg:wgp>
                  </a:graphicData>
                </a:graphic>
              </wp:anchor>
            </w:drawing>
          </mc:Choice>
          <mc:Fallback>
            <w:pict>
              <v:group style="position:absolute;margin-left:57.68124pt;margin-top:17.044958pt;width:482.6pt;height:356.85pt;mso-position-horizontal-relative:page;mso-position-vertical-relative:paragraph;z-index:-15704064;mso-wrap-distance-left:0;mso-wrap-distance-right:0" id="docshapegroup122" coordorigin="1154,341" coordsize="9652,7137">
                <v:shape style="position:absolute;left:1153;top:1155;width:5365;height:5743" type="#_x0000_t75" id="docshape123" stroked="false">
                  <v:imagedata r:id="rId57" o:title=""/>
                </v:shape>
                <v:shape style="position:absolute;left:6018;top:823;width:4711;height:1865" type="#_x0000_t75" id="docshape124" stroked="false">
                  <v:imagedata r:id="rId58" o:title=""/>
                </v:shape>
                <v:shape style="position:absolute;left:7806;top:3034;width:1558;height:673" type="#_x0000_t75" id="docshape125" stroked="false">
                  <v:imagedata r:id="rId59" o:title=""/>
                </v:shape>
                <v:shape style="position:absolute;left:6864;top:4303;width:3942;height:3134" type="#_x0000_t75" id="docshape126" stroked="false">
                  <v:imagedata r:id="rId60" o:title=""/>
                </v:shape>
                <v:line style="position:absolute" from="2250,1727" to="2250,343" stroked="true" strokeweight=".480677pt" strokecolor="#000000">
                  <v:stroke dashstyle="solid"/>
                </v:line>
                <v:shape style="position:absolute;left:2249;top:348;width:7518;height:7122" id="docshape127" coordorigin="2250,348" coordsize="7518,7122" path="m2250,348l9767,348m2250,713l3653,713m3172,857l4057,857m4441,1242l6018,1242m3192,1684l4057,1684m3422,2919l4038,2919m3422,3438l4057,3438m3192,6273l4095,6273m3172,7100l4057,7100m7729,7470l8479,7470e" filled="false" stroked="true" strokeweight=".720918pt" strokecolor="#000000">
                  <v:path arrowok="t"/>
                  <v:stroke dashstyle="solid"/>
                </v:shape>
                <v:shape style="position:absolute;left:2642;top:447;width:713;height:157" type="#_x0000_t202" id="docshape128" filled="false" stroked="false">
                  <v:textbox inset="0,0,0,0">
                    <w:txbxContent>
                      <w:p>
                        <w:pPr>
                          <w:spacing w:line="157" w:lineRule="exact" w:before="0"/>
                          <w:ind w:left="0" w:right="0" w:firstLine="0"/>
                          <w:jc w:val="left"/>
                          <w:rPr>
                            <w:rFonts w:ascii="Arial"/>
                            <w:sz w:val="14"/>
                          </w:rPr>
                        </w:pPr>
                        <w:r>
                          <w:rPr>
                            <w:rFonts w:ascii="Arial"/>
                            <w:color w:val="3D3D3D"/>
                            <w:w w:val="105"/>
                            <w:sz w:val="14"/>
                          </w:rPr>
                          <w:t>P</w:t>
                        </w:r>
                        <w:r>
                          <w:rPr>
                            <w:rFonts w:ascii="Arial"/>
                            <w:color w:val="7C7C7C"/>
                            <w:w w:val="105"/>
                            <w:sz w:val="14"/>
                          </w:rPr>
                          <w:t>j</w:t>
                        </w:r>
                        <w:r>
                          <w:rPr>
                            <w:rFonts w:ascii="Arial"/>
                            <w:color w:val="3D3D3D"/>
                            <w:w w:val="105"/>
                            <w:sz w:val="14"/>
                          </w:rPr>
                          <w:t>arit</w:t>
                        </w:r>
                        <w:r>
                          <w:rPr>
                            <w:rFonts w:ascii="Arial"/>
                            <w:color w:val="3D3D3D"/>
                            <w:spacing w:val="-5"/>
                            <w:w w:val="105"/>
                            <w:sz w:val="14"/>
                          </w:rPr>
                          <w:t> </w:t>
                        </w:r>
                        <w:r>
                          <w:rPr>
                            <w:rFonts w:ascii="Arial"/>
                            <w:color w:val="676767"/>
                            <w:spacing w:val="-4"/>
                            <w:w w:val="105"/>
                            <w:sz w:val="14"/>
                          </w:rPr>
                          <w:t>Care</w:t>
                        </w:r>
                      </w:p>
                    </w:txbxContent>
                  </v:textbox>
                  <w10:wrap type="none"/>
                </v:shape>
                <v:shape style="position:absolute;left:3206;top:1178;width:820;height:168" type="#_x0000_t202" id="docshape129" filled="false" stroked="false">
                  <v:textbox inset="0,0,0,0">
                    <w:txbxContent>
                      <w:p>
                        <w:pPr>
                          <w:spacing w:line="168" w:lineRule="exact" w:before="0"/>
                          <w:ind w:left="0" w:right="0" w:firstLine="0"/>
                          <w:jc w:val="left"/>
                          <w:rPr>
                            <w:rFonts w:ascii="Arial"/>
                            <w:b/>
                            <w:sz w:val="15"/>
                          </w:rPr>
                        </w:pPr>
                        <w:r>
                          <w:rPr>
                            <w:rFonts w:ascii="Arial"/>
                            <w:b/>
                            <w:color w:val="7C7C7C"/>
                            <w:w w:val="90"/>
                            <w:sz w:val="15"/>
                          </w:rPr>
                          <w:t>Vi</w:t>
                        </w:r>
                        <w:r>
                          <w:rPr>
                            <w:rFonts w:ascii="Arial"/>
                            <w:b/>
                            <w:color w:val="3D3D3D"/>
                            <w:w w:val="90"/>
                            <w:sz w:val="15"/>
                          </w:rPr>
                          <w:t>e</w:t>
                        </w:r>
                        <w:r>
                          <w:rPr>
                            <w:rFonts w:ascii="Arial"/>
                            <w:b/>
                            <w:color w:val="8C8C8C"/>
                            <w:w w:val="90"/>
                            <w:sz w:val="15"/>
                          </w:rPr>
                          <w:t>w</w:t>
                        </w:r>
                        <w:r>
                          <w:rPr>
                            <w:rFonts w:ascii="Arial"/>
                            <w:b/>
                            <w:color w:val="8C8C8C"/>
                            <w:spacing w:val="-2"/>
                            <w:sz w:val="15"/>
                          </w:rPr>
                          <w:t> </w:t>
                        </w:r>
                        <w:r>
                          <w:rPr>
                            <w:rFonts w:ascii="Arial"/>
                            <w:b/>
                            <w:color w:val="676767"/>
                            <w:spacing w:val="-2"/>
                            <w:w w:val="90"/>
                            <w:sz w:val="15"/>
                          </w:rPr>
                          <w:t>History</w:t>
                        </w:r>
                      </w:p>
                    </w:txbxContent>
                  </v:textbox>
                  <w10:wrap type="none"/>
                </v:shape>
                <v:shape style="position:absolute;left:5847;top:3421;width:1561;height:146" type="#_x0000_t202" id="docshape130" filled="false" stroked="false">
                  <v:textbox inset="0,0,0,0">
                    <w:txbxContent>
                      <w:p>
                        <w:pPr>
                          <w:tabs>
                            <w:tab w:pos="1277" w:val="left" w:leader="dot"/>
                          </w:tabs>
                          <w:spacing w:line="145" w:lineRule="exact" w:before="0"/>
                          <w:ind w:left="0" w:right="0" w:firstLine="0"/>
                          <w:jc w:val="left"/>
                          <w:rPr>
                            <w:rFonts w:ascii="Arial"/>
                            <w:sz w:val="13"/>
                          </w:rPr>
                        </w:pPr>
                        <w:r>
                          <w:rPr>
                            <w:rFonts w:ascii="Arial"/>
                            <w:b/>
                            <w:color w:val="505050"/>
                            <w:sz w:val="13"/>
                          </w:rPr>
                          <w:t>-c:-=:Jn?I</w:t>
                        </w:r>
                        <w:r>
                          <w:rPr>
                            <w:rFonts w:ascii="Arial"/>
                            <w:b/>
                            <w:color w:val="505050"/>
                            <w:spacing w:val="42"/>
                            <w:sz w:val="13"/>
                          </w:rPr>
                          <w:t> </w:t>
                        </w:r>
                        <w:r>
                          <w:rPr>
                            <w:rFonts w:ascii="Arial"/>
                            <w:b/>
                            <w:color w:val="505050"/>
                            <w:sz w:val="13"/>
                          </w:rPr>
                          <w:t>?-</w:t>
                        </w:r>
                        <w:r>
                          <w:rPr>
                            <w:rFonts w:ascii="Arial"/>
                            <w:b/>
                            <w:color w:val="505050"/>
                            <w:spacing w:val="-9"/>
                            <w:sz w:val="13"/>
                          </w:rPr>
                          <w:t> </w:t>
                        </w:r>
                        <w:r>
                          <w:rPr>
                            <w:rFonts w:ascii="Arial"/>
                            <w:b/>
                            <w:color w:val="7C7C7C"/>
                            <w:sz w:val="13"/>
                          </w:rPr>
                          <w:t>--</w:t>
                        </w:r>
                        <w:r>
                          <w:rPr>
                            <w:rFonts w:ascii="Arial"/>
                            <w:b/>
                            <w:color w:val="7C7C7C"/>
                            <w:spacing w:val="-10"/>
                            <w:sz w:val="13"/>
                          </w:rPr>
                          <w:t>-</w:t>
                        </w:r>
                        <w:r>
                          <w:rPr>
                            <w:rFonts w:ascii="Arial"/>
                            <w:b/>
                            <w:color w:val="7C7C7C"/>
                            <w:sz w:val="13"/>
                          </w:rPr>
                          <w:tab/>
                        </w:r>
                        <w:r>
                          <w:rPr>
                            <w:rFonts w:ascii="Arial"/>
                            <w:color w:val="8C8C8C"/>
                            <w:spacing w:val="-53"/>
                            <w:w w:val="145"/>
                            <w:sz w:val="13"/>
                          </w:rPr>
                          <w:t>.</w:t>
                        </w:r>
                        <w:r>
                          <w:rPr>
                            <w:rFonts w:ascii="Arial"/>
                            <w:color w:val="676767"/>
                            <w:spacing w:val="-53"/>
                            <w:w w:val="145"/>
                            <w:sz w:val="13"/>
                          </w:rPr>
                          <w:t>-</w:t>
                        </w:r>
                        <w:r>
                          <w:rPr>
                            <w:rFonts w:ascii="Arial"/>
                            <w:color w:val="8C8C8C"/>
                            <w:w w:val="105"/>
                            <w:sz w:val="13"/>
                          </w:rPr>
                          <w:t>..</w:t>
                        </w:r>
                        <w:r>
                          <w:rPr>
                            <w:rFonts w:ascii="Arial"/>
                            <w:color w:val="8C8C8C"/>
                            <w:spacing w:val="-24"/>
                            <w:w w:val="200"/>
                            <w:sz w:val="13"/>
                          </w:rPr>
                          <w:t> </w:t>
                        </w:r>
                        <w:r>
                          <w:rPr>
                            <w:rFonts w:ascii="Arial"/>
                            <w:color w:val="3D3D3D"/>
                            <w:spacing w:val="-66"/>
                            <w:w w:val="200"/>
                            <w:sz w:val="13"/>
                          </w:rPr>
                          <w:t>-</w:t>
                        </w:r>
                        <w:r>
                          <w:rPr>
                            <w:rFonts w:ascii="Arial"/>
                            <w:color w:val="0A0A0A"/>
                            <w:spacing w:val="-10"/>
                            <w:w w:val="200"/>
                            <w:sz w:val="13"/>
                          </w:rPr>
                          <w:t>-</w:t>
                        </w:r>
                      </w:p>
                    </w:txbxContent>
                  </v:textbox>
                  <w10:wrap type="none"/>
                </v:shape>
                <v:shape style="position:absolute;left:7456;top:3217;width:359;height:244" type="#_x0000_t202" id="docshape131" filled="false" stroked="false">
                  <v:textbox inset="0,0,0,0">
                    <w:txbxContent>
                      <w:p>
                        <w:pPr>
                          <w:spacing w:line="244" w:lineRule="exact" w:before="0"/>
                          <w:ind w:left="0" w:right="0" w:firstLine="0"/>
                          <w:jc w:val="left"/>
                          <w:rPr>
                            <w:sz w:val="22"/>
                          </w:rPr>
                        </w:pPr>
                        <w:r>
                          <w:rPr>
                            <w:rFonts w:ascii="Arial"/>
                            <w:color w:val="2D2D2D"/>
                            <w:w w:val="55"/>
                            <w:sz w:val="11"/>
                          </w:rPr>
                          <w:t>_</w:t>
                        </w:r>
                        <w:r>
                          <w:rPr>
                            <w:rFonts w:ascii="Arial"/>
                            <w:color w:val="2D2D2D"/>
                            <w:spacing w:val="-6"/>
                            <w:w w:val="85"/>
                            <w:sz w:val="11"/>
                          </w:rPr>
                          <w:t> </w:t>
                        </w:r>
                        <w:r>
                          <w:rPr>
                            <w:color w:val="676767"/>
                            <w:spacing w:val="-2"/>
                            <w:w w:val="85"/>
                            <w:sz w:val="22"/>
                          </w:rPr>
                          <w:t>......</w:t>
                        </w:r>
                      </w:p>
                    </w:txbxContent>
                  </v:textbox>
                  <w10:wrap type="none"/>
                </v:shape>
                <v:shape style="position:absolute;left:3421;top:3772;width:382;height:157" type="#_x0000_t202" id="docshape132" filled="false" stroked="false">
                  <v:textbox inset="0,0,0,0">
                    <w:txbxContent>
                      <w:p>
                        <w:pPr>
                          <w:spacing w:line="157" w:lineRule="exact" w:before="0"/>
                          <w:ind w:left="0" w:right="0" w:firstLine="0"/>
                          <w:jc w:val="left"/>
                          <w:rPr>
                            <w:rFonts w:ascii="Arial"/>
                            <w:sz w:val="14"/>
                          </w:rPr>
                        </w:pPr>
                        <w:r>
                          <w:rPr>
                            <w:rFonts w:ascii="Arial"/>
                            <w:color w:val="676767"/>
                            <w:spacing w:val="-2"/>
                            <w:w w:val="105"/>
                            <w:sz w:val="14"/>
                          </w:rPr>
                          <w:t>Logtn</w:t>
                        </w:r>
                      </w:p>
                    </w:txbxContent>
                  </v:textbox>
                  <w10:wrap type="none"/>
                </v:shape>
                <v:shape style="position:absolute;left:4578;top:5026;width:780;height:146" type="#_x0000_t202" id="docshape133" filled="false" stroked="false">
                  <v:textbox inset="0,0,0,0">
                    <w:txbxContent>
                      <w:p>
                        <w:pPr>
                          <w:spacing w:line="145" w:lineRule="exact" w:before="0"/>
                          <w:ind w:left="0" w:right="0" w:firstLine="0"/>
                          <w:jc w:val="left"/>
                          <w:rPr>
                            <w:rFonts w:ascii="Arial"/>
                            <w:sz w:val="13"/>
                          </w:rPr>
                        </w:pPr>
                        <w:r>
                          <w:rPr>
                            <w:rFonts w:ascii="Arial"/>
                            <w:color w:val="676767"/>
                            <w:spacing w:val="-2"/>
                            <w:sz w:val="13"/>
                          </w:rPr>
                          <w:t>&lt;&lt;inclu&lt;l</w:t>
                        </w:r>
                        <w:r>
                          <w:rPr>
                            <w:rFonts w:ascii="Arial"/>
                            <w:color w:val="3D3D3D"/>
                            <w:spacing w:val="-2"/>
                            <w:sz w:val="13"/>
                          </w:rPr>
                          <w:t>e</w:t>
                        </w:r>
                        <w:r>
                          <w:rPr>
                            <w:rFonts w:ascii="Arial"/>
                            <w:color w:val="676767"/>
                            <w:spacing w:val="-2"/>
                            <w:sz w:val="13"/>
                          </w:rPr>
                          <w:t>&gt;&gt;</w:t>
                        </w:r>
                      </w:p>
                    </w:txbxContent>
                  </v:textbox>
                  <w10:wrap type="none"/>
                </v:shape>
                <v:shape style="position:absolute;left:3283;top:6598;width:662;height:168" type="#_x0000_t202" id="docshape134" filled="false" stroked="false">
                  <v:textbox inset="0,0,0,0">
                    <w:txbxContent>
                      <w:p>
                        <w:pPr>
                          <w:spacing w:line="168" w:lineRule="exact" w:before="0"/>
                          <w:ind w:left="0" w:right="0" w:firstLine="0"/>
                          <w:jc w:val="left"/>
                          <w:rPr>
                            <w:rFonts w:ascii="Arial"/>
                            <w:b/>
                            <w:sz w:val="15"/>
                          </w:rPr>
                        </w:pPr>
                        <w:r>
                          <w:rPr>
                            <w:rFonts w:ascii="Arial"/>
                            <w:b/>
                            <w:color w:val="7C7C7C"/>
                            <w:spacing w:val="-6"/>
                            <w:sz w:val="15"/>
                          </w:rPr>
                          <w:t>Vi</w:t>
                        </w:r>
                        <w:r>
                          <w:rPr>
                            <w:rFonts w:ascii="Arial"/>
                            <w:b/>
                            <w:color w:val="3D3D3D"/>
                            <w:spacing w:val="-6"/>
                            <w:sz w:val="15"/>
                          </w:rPr>
                          <w:t>e</w:t>
                        </w:r>
                        <w:r>
                          <w:rPr>
                            <w:rFonts w:ascii="Arial"/>
                            <w:b/>
                            <w:color w:val="7C7C7C"/>
                            <w:spacing w:val="-6"/>
                            <w:sz w:val="15"/>
                          </w:rPr>
                          <w:t>w</w:t>
                        </w:r>
                        <w:r>
                          <w:rPr>
                            <w:rFonts w:ascii="Arial"/>
                            <w:b/>
                            <w:color w:val="7C7C7C"/>
                            <w:spacing w:val="-3"/>
                            <w:sz w:val="15"/>
                          </w:rPr>
                          <w:t> </w:t>
                        </w:r>
                        <w:r>
                          <w:rPr>
                            <w:rFonts w:ascii="Arial"/>
                            <w:b/>
                            <w:color w:val="676767"/>
                            <w:spacing w:val="-5"/>
                            <w:sz w:val="15"/>
                          </w:rPr>
                          <w:t>Map</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2928">
                <wp:simplePos x="0" y="0"/>
                <wp:positionH relativeFrom="page">
                  <wp:posOffset>1428475</wp:posOffset>
                </wp:positionH>
                <wp:positionV relativeFrom="paragraph">
                  <wp:posOffset>4987293</wp:posOffset>
                </wp:positionV>
                <wp:extent cx="4773930" cy="1270"/>
                <wp:effectExtent l="0" t="0" r="0" b="0"/>
                <wp:wrapTopAndBottom/>
                <wp:docPr id="175" name="Graphic 175"/>
                <wp:cNvGraphicFramePr>
                  <a:graphicFrameLocks/>
                </wp:cNvGraphicFramePr>
                <a:graphic>
                  <a:graphicData uri="http://schemas.microsoft.com/office/word/2010/wordprocessingShape">
                    <wps:wsp>
                      <wps:cNvPr id="175" name="Graphic 175"/>
                      <wps:cNvSpPr/>
                      <wps:spPr>
                        <a:xfrm>
                          <a:off x="0" y="0"/>
                          <a:ext cx="4773930" cy="1270"/>
                        </a:xfrm>
                        <a:custGeom>
                          <a:avLst/>
                          <a:gdLst/>
                          <a:ahLst/>
                          <a:cxnLst/>
                          <a:rect l="l" t="t" r="r" b="b"/>
                          <a:pathLst>
                            <a:path w="4773930" h="0">
                              <a:moveTo>
                                <a:pt x="0" y="0"/>
                              </a:moveTo>
                              <a:lnTo>
                                <a:pt x="4773793"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2.478371pt;margin-top:392.700287pt;width:375.9pt;height:.1pt;mso-position-horizontal-relative:page;mso-position-vertical-relative:paragraph;z-index:-15703552;mso-wrap-distance-left:0;mso-wrap-distance-right:0" id="docshape135" coordorigin="2250,7854" coordsize="7518,0" path="m2250,7854l9767,7854e" filled="false" stroked="true" strokeweight=".720821pt" strokecolor="#000000">
                <v:path arrowok="t"/>
                <v:stroke dashstyle="solid"/>
                <w10:wrap type="topAndBottom"/>
              </v:shape>
            </w:pict>
          </mc:Fallback>
        </mc:AlternateContent>
      </w:r>
    </w:p>
    <w:p>
      <w:pPr>
        <w:pStyle w:val="BodyText"/>
        <w:spacing w:before="123"/>
        <w:rPr>
          <w:b/>
          <w:sz w:val="20"/>
        </w:rPr>
      </w:pPr>
    </w:p>
    <w:p>
      <w:pPr>
        <w:spacing w:after="0"/>
        <w:rPr>
          <w:sz w:val="20"/>
        </w:rPr>
        <w:sectPr>
          <w:headerReference w:type="default" r:id="rId54"/>
          <w:footerReference w:type="default" r:id="rId55"/>
          <w:pgSz w:w="11910" w:h="16840"/>
          <w:pgMar w:header="658" w:footer="1400" w:top="1140" w:bottom="1600" w:left="700" w:right="620"/>
        </w:sectPr>
      </w:pPr>
    </w:p>
    <w:p>
      <w:pPr>
        <w:pStyle w:val="Heading5"/>
        <w:numPr>
          <w:ilvl w:val="1"/>
          <w:numId w:val="15"/>
        </w:numPr>
        <w:tabs>
          <w:tab w:pos="961" w:val="left" w:leader="none"/>
        </w:tabs>
        <w:spacing w:line="240" w:lineRule="auto" w:before="134" w:after="0"/>
        <w:ind w:left="961" w:right="0" w:hanging="575"/>
        <w:jc w:val="left"/>
        <w:rPr>
          <w:color w:val="0F0F0F"/>
        </w:rPr>
      </w:pPr>
      <w:bookmarkStart w:name="_TOC_250041" w:id="53"/>
      <w:r>
        <w:rPr>
          <w:color w:val="0F0F0F"/>
        </w:rPr>
        <w:t>Use Case</w:t>
      </w:r>
      <w:r>
        <w:rPr>
          <w:color w:val="0F0F0F"/>
          <w:spacing w:val="-3"/>
        </w:rPr>
        <w:t> </w:t>
      </w:r>
      <w:bookmarkEnd w:id="53"/>
      <w:r>
        <w:rPr>
          <w:color w:val="0F0F0F"/>
          <w:spacing w:val="-2"/>
        </w:rPr>
        <w:t>Elaborations</w:t>
      </w:r>
    </w:p>
    <w:p>
      <w:pPr>
        <w:pStyle w:val="BodyText"/>
        <w:rPr>
          <w:b/>
          <w:sz w:val="28"/>
        </w:rPr>
      </w:pPr>
    </w:p>
    <w:p>
      <w:pPr>
        <w:pStyle w:val="Heading5"/>
        <w:numPr>
          <w:ilvl w:val="2"/>
          <w:numId w:val="15"/>
        </w:numPr>
        <w:tabs>
          <w:tab w:pos="1826" w:val="left" w:leader="none"/>
        </w:tabs>
        <w:spacing w:line="240" w:lineRule="auto" w:before="0" w:after="0"/>
        <w:ind w:left="1826" w:right="0" w:hanging="719"/>
        <w:jc w:val="left"/>
        <w:rPr>
          <w:color w:val="0F0F0F"/>
        </w:rPr>
      </w:pPr>
      <w:bookmarkStart w:name="_TOC_250040" w:id="54"/>
      <w:bookmarkEnd w:id="54"/>
      <w:r>
        <w:rPr>
          <w:color w:val="0F0F0F"/>
          <w:spacing w:val="-2"/>
        </w:rPr>
        <w:t>Login</w:t>
      </w:r>
    </w:p>
    <w:p>
      <w:pPr>
        <w:pStyle w:val="BodyText"/>
        <w:spacing w:before="76"/>
        <w:rPr>
          <w:b/>
          <w:sz w:val="20"/>
        </w:r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9"/>
        <w:gridCol w:w="796"/>
        <w:gridCol w:w="5962"/>
      </w:tblGrid>
      <w:tr>
        <w:trPr>
          <w:trHeight w:val="292" w:hRule="atLeast"/>
        </w:trPr>
        <w:tc>
          <w:tcPr>
            <w:tcW w:w="1759" w:type="dxa"/>
            <w:tcBorders>
              <w:right w:val="single" w:sz="2" w:space="0" w:color="000000"/>
            </w:tcBorders>
          </w:tcPr>
          <w:p>
            <w:pPr>
              <w:pStyle w:val="TableParagraph"/>
              <w:spacing w:before="4"/>
              <w:ind w:left="109"/>
              <w:rPr>
                <w:sz w:val="21"/>
              </w:rPr>
            </w:pPr>
            <w:r>
              <w:rPr>
                <w:color w:val="0F0F0F"/>
                <w:w w:val="105"/>
                <w:sz w:val="21"/>
              </w:rPr>
              <w:t>USE</w:t>
            </w:r>
            <w:r>
              <w:rPr>
                <w:color w:val="0F0F0F"/>
                <w:spacing w:val="-1"/>
                <w:w w:val="105"/>
                <w:sz w:val="21"/>
              </w:rPr>
              <w:t> </w:t>
            </w:r>
            <w:r>
              <w:rPr>
                <w:color w:val="0F0F0F"/>
                <w:spacing w:val="-4"/>
                <w:w w:val="105"/>
                <w:sz w:val="21"/>
              </w:rPr>
              <w:t>CASE</w:t>
            </w:r>
          </w:p>
        </w:tc>
        <w:tc>
          <w:tcPr>
            <w:tcW w:w="6758" w:type="dxa"/>
            <w:gridSpan w:val="2"/>
            <w:tcBorders>
              <w:left w:val="single" w:sz="2" w:space="0" w:color="000000"/>
            </w:tcBorders>
          </w:tcPr>
          <w:p>
            <w:pPr>
              <w:pStyle w:val="TableParagraph"/>
              <w:spacing w:line="221" w:lineRule="exact"/>
              <w:ind w:left="113"/>
              <w:rPr>
                <w:sz w:val="21"/>
              </w:rPr>
            </w:pPr>
            <w:r>
              <w:rPr>
                <w:color w:val="0F0F0F"/>
                <w:spacing w:val="-4"/>
                <w:w w:val="105"/>
                <w:sz w:val="21"/>
              </w:rPr>
              <w:t>Login</w:t>
            </w:r>
          </w:p>
        </w:tc>
      </w:tr>
      <w:tr>
        <w:trPr>
          <w:trHeight w:val="290" w:hRule="atLeast"/>
        </w:trPr>
        <w:tc>
          <w:tcPr>
            <w:tcW w:w="1759" w:type="dxa"/>
            <w:tcBorders>
              <w:right w:val="single" w:sz="2" w:space="0" w:color="000000"/>
            </w:tcBorders>
          </w:tcPr>
          <w:p>
            <w:pPr>
              <w:pStyle w:val="TableParagraph"/>
              <w:spacing w:before="4"/>
              <w:ind w:left="109"/>
              <w:rPr>
                <w:sz w:val="21"/>
              </w:rPr>
            </w:pPr>
            <w:r>
              <w:rPr>
                <w:color w:val="0F0F0F"/>
                <w:w w:val="105"/>
                <w:sz w:val="21"/>
              </w:rPr>
              <w:t>Use Case</w:t>
            </w:r>
            <w:r>
              <w:rPr>
                <w:color w:val="0F0F0F"/>
                <w:spacing w:val="1"/>
                <w:w w:val="105"/>
                <w:sz w:val="21"/>
              </w:rPr>
              <w:t> </w:t>
            </w:r>
            <w:r>
              <w:rPr>
                <w:color w:val="0F0F0F"/>
                <w:spacing w:val="-5"/>
                <w:w w:val="105"/>
                <w:sz w:val="21"/>
              </w:rPr>
              <w:t>ID</w:t>
            </w:r>
          </w:p>
        </w:tc>
        <w:tc>
          <w:tcPr>
            <w:tcW w:w="6758" w:type="dxa"/>
            <w:gridSpan w:val="2"/>
            <w:tcBorders>
              <w:left w:val="single" w:sz="2" w:space="0" w:color="000000"/>
            </w:tcBorders>
          </w:tcPr>
          <w:p>
            <w:pPr>
              <w:pStyle w:val="TableParagraph"/>
              <w:spacing w:before="4"/>
              <w:ind w:left="122"/>
              <w:rPr>
                <w:sz w:val="21"/>
              </w:rPr>
            </w:pPr>
            <w:r>
              <w:rPr>
                <w:color w:val="0F0F0F"/>
                <w:spacing w:val="-10"/>
                <w:w w:val="105"/>
                <w:sz w:val="21"/>
              </w:rPr>
              <w:t>1</w:t>
            </w:r>
          </w:p>
        </w:tc>
      </w:tr>
      <w:tr>
        <w:trPr>
          <w:trHeight w:val="251" w:hRule="atLeast"/>
        </w:trPr>
        <w:tc>
          <w:tcPr>
            <w:tcW w:w="1759" w:type="dxa"/>
            <w:tcBorders>
              <w:right w:val="single" w:sz="2" w:space="0" w:color="000000"/>
            </w:tcBorders>
          </w:tcPr>
          <w:p>
            <w:pPr>
              <w:pStyle w:val="TableParagraph"/>
              <w:spacing w:line="224" w:lineRule="exact"/>
              <w:ind w:left="111"/>
              <w:rPr>
                <w:sz w:val="21"/>
              </w:rPr>
            </w:pPr>
            <w:r>
              <w:rPr>
                <w:color w:val="0F0F0F"/>
                <w:w w:val="105"/>
                <w:sz w:val="21"/>
              </w:rPr>
              <w:t>Brief </w:t>
            </w:r>
            <w:r>
              <w:rPr>
                <w:color w:val="0F0F0F"/>
                <w:spacing w:val="-2"/>
                <w:w w:val="105"/>
                <w:sz w:val="21"/>
              </w:rPr>
              <w:t>Description</w:t>
            </w:r>
          </w:p>
        </w:tc>
        <w:tc>
          <w:tcPr>
            <w:tcW w:w="6758" w:type="dxa"/>
            <w:gridSpan w:val="2"/>
            <w:tcBorders>
              <w:left w:val="single" w:sz="2" w:space="0" w:color="000000"/>
            </w:tcBorders>
          </w:tcPr>
          <w:p>
            <w:pPr>
              <w:pStyle w:val="TableParagraph"/>
              <w:spacing w:line="224" w:lineRule="exact"/>
              <w:ind w:left="131"/>
              <w:rPr>
                <w:sz w:val="21"/>
              </w:rPr>
            </w:pPr>
            <w:r>
              <w:rPr>
                <w:color w:val="0F0F0F"/>
                <w:w w:val="105"/>
                <w:sz w:val="21"/>
              </w:rPr>
              <w:t>User</w:t>
            </w:r>
            <w:r>
              <w:rPr>
                <w:color w:val="0F0F0F"/>
                <w:spacing w:val="-6"/>
                <w:w w:val="105"/>
                <w:sz w:val="21"/>
              </w:rPr>
              <w:t> </w:t>
            </w:r>
            <w:r>
              <w:rPr>
                <w:color w:val="0F0F0F"/>
                <w:w w:val="105"/>
                <w:sz w:val="21"/>
              </w:rPr>
              <w:t>can</w:t>
            </w:r>
            <w:r>
              <w:rPr>
                <w:color w:val="0F0F0F"/>
                <w:spacing w:val="-1"/>
                <w:w w:val="105"/>
                <w:sz w:val="21"/>
              </w:rPr>
              <w:t> </w:t>
            </w:r>
            <w:r>
              <w:rPr>
                <w:color w:val="0F0F0F"/>
                <w:w w:val="105"/>
                <w:sz w:val="21"/>
              </w:rPr>
              <w:t>access</w:t>
            </w:r>
            <w:r>
              <w:rPr>
                <w:color w:val="0F0F0F"/>
                <w:spacing w:val="-3"/>
                <w:w w:val="105"/>
                <w:sz w:val="21"/>
              </w:rPr>
              <w:t> </w:t>
            </w:r>
            <w:r>
              <w:rPr>
                <w:color w:val="0F0F0F"/>
                <w:w w:val="105"/>
                <w:sz w:val="21"/>
              </w:rPr>
              <w:t>their</w:t>
            </w:r>
            <w:r>
              <w:rPr>
                <w:color w:val="0F0F0F"/>
                <w:spacing w:val="-5"/>
                <w:w w:val="105"/>
                <w:sz w:val="21"/>
              </w:rPr>
              <w:t> </w:t>
            </w:r>
            <w:r>
              <w:rPr>
                <w:color w:val="0F0F0F"/>
                <w:w w:val="105"/>
                <w:sz w:val="21"/>
              </w:rPr>
              <w:t>account</w:t>
            </w:r>
            <w:r>
              <w:rPr>
                <w:color w:val="0F0F0F"/>
                <w:spacing w:val="-3"/>
                <w:w w:val="105"/>
                <w:sz w:val="21"/>
              </w:rPr>
              <w:t> </w:t>
            </w:r>
            <w:r>
              <w:rPr>
                <w:color w:val="0F0F0F"/>
                <w:w w:val="105"/>
                <w:sz w:val="21"/>
              </w:rPr>
              <w:t>and</w:t>
            </w:r>
            <w:r>
              <w:rPr>
                <w:color w:val="0F0F0F"/>
                <w:spacing w:val="-2"/>
                <w:w w:val="105"/>
                <w:sz w:val="21"/>
              </w:rPr>
              <w:t> </w:t>
            </w:r>
            <w:r>
              <w:rPr>
                <w:color w:val="0F0F0F"/>
                <w:w w:val="105"/>
                <w:sz w:val="21"/>
              </w:rPr>
              <w:t>do</w:t>
            </w:r>
            <w:r>
              <w:rPr>
                <w:color w:val="0F0F0F"/>
                <w:spacing w:val="-7"/>
                <w:w w:val="105"/>
                <w:sz w:val="21"/>
              </w:rPr>
              <w:t> </w:t>
            </w:r>
            <w:r>
              <w:rPr>
                <w:color w:val="0F0F0F"/>
                <w:w w:val="105"/>
                <w:sz w:val="21"/>
              </w:rPr>
              <w:t>the</w:t>
            </w:r>
            <w:r>
              <w:rPr>
                <w:color w:val="0F0F0F"/>
                <w:spacing w:val="-4"/>
                <w:w w:val="105"/>
                <w:sz w:val="21"/>
              </w:rPr>
              <w:t> </w:t>
            </w:r>
            <w:r>
              <w:rPr>
                <w:color w:val="0F0F0F"/>
                <w:spacing w:val="-2"/>
                <w:w w:val="105"/>
                <w:sz w:val="21"/>
              </w:rPr>
              <w:t>actions</w:t>
            </w:r>
          </w:p>
        </w:tc>
      </w:tr>
      <w:tr>
        <w:trPr>
          <w:trHeight w:val="251" w:hRule="atLeast"/>
        </w:trPr>
        <w:tc>
          <w:tcPr>
            <w:tcW w:w="1759" w:type="dxa"/>
            <w:tcBorders>
              <w:right w:val="single" w:sz="2" w:space="0" w:color="000000"/>
            </w:tcBorders>
          </w:tcPr>
          <w:p>
            <w:pPr>
              <w:pStyle w:val="TableParagraph"/>
              <w:spacing w:line="227" w:lineRule="exact"/>
              <w:ind w:left="111"/>
              <w:rPr>
                <w:sz w:val="21"/>
              </w:rPr>
            </w:pPr>
            <w:r>
              <w:rPr>
                <w:color w:val="0F0F0F"/>
                <w:w w:val="105"/>
                <w:sz w:val="21"/>
              </w:rPr>
              <w:t>Primary</w:t>
            </w:r>
            <w:r>
              <w:rPr>
                <w:color w:val="0F0F0F"/>
                <w:spacing w:val="-2"/>
                <w:w w:val="105"/>
                <w:sz w:val="21"/>
              </w:rPr>
              <w:t> Actor</w:t>
            </w:r>
          </w:p>
        </w:tc>
        <w:tc>
          <w:tcPr>
            <w:tcW w:w="6758" w:type="dxa"/>
            <w:gridSpan w:val="2"/>
            <w:tcBorders>
              <w:left w:val="single" w:sz="2" w:space="0" w:color="000000"/>
            </w:tcBorders>
          </w:tcPr>
          <w:p>
            <w:pPr>
              <w:pStyle w:val="TableParagraph"/>
              <w:spacing w:line="227" w:lineRule="exact"/>
              <w:ind w:left="116"/>
              <w:rPr>
                <w:sz w:val="21"/>
              </w:rPr>
            </w:pPr>
            <w:r>
              <w:rPr>
                <w:color w:val="0F0F0F"/>
                <w:spacing w:val="-4"/>
                <w:w w:val="105"/>
                <w:sz w:val="21"/>
              </w:rPr>
              <w:t>User</w:t>
            </w:r>
          </w:p>
        </w:tc>
      </w:tr>
      <w:tr>
        <w:trPr>
          <w:trHeight w:val="256" w:hRule="atLeast"/>
        </w:trPr>
        <w:tc>
          <w:tcPr>
            <w:tcW w:w="1759" w:type="dxa"/>
            <w:tcBorders>
              <w:right w:val="single" w:sz="2" w:space="0" w:color="000000"/>
            </w:tcBorders>
          </w:tcPr>
          <w:p>
            <w:pPr>
              <w:pStyle w:val="TableParagraph"/>
              <w:spacing w:line="225" w:lineRule="exact"/>
              <w:ind w:left="110"/>
              <w:rPr>
                <w:sz w:val="21"/>
              </w:rPr>
            </w:pPr>
            <w:r>
              <w:rPr>
                <w:color w:val="0F0F0F"/>
                <w:spacing w:val="-4"/>
                <w:w w:val="105"/>
                <w:sz w:val="21"/>
              </w:rPr>
              <w:t>Level</w:t>
            </w:r>
          </w:p>
        </w:tc>
        <w:tc>
          <w:tcPr>
            <w:tcW w:w="6758" w:type="dxa"/>
            <w:gridSpan w:val="2"/>
            <w:tcBorders>
              <w:left w:val="single" w:sz="2" w:space="0" w:color="000000"/>
            </w:tcBorders>
          </w:tcPr>
          <w:p>
            <w:pPr>
              <w:pStyle w:val="TableParagraph"/>
              <w:spacing w:line="225" w:lineRule="exact"/>
              <w:ind w:left="114"/>
              <w:rPr>
                <w:sz w:val="21"/>
              </w:rPr>
            </w:pPr>
            <w:r>
              <w:rPr>
                <w:color w:val="0F0F0F"/>
                <w:spacing w:val="-2"/>
                <w:w w:val="105"/>
                <w:sz w:val="21"/>
              </w:rPr>
              <w:t>Primary</w:t>
            </w:r>
          </w:p>
        </w:tc>
      </w:tr>
      <w:tr>
        <w:trPr>
          <w:trHeight w:val="251" w:hRule="atLeast"/>
        </w:trPr>
        <w:tc>
          <w:tcPr>
            <w:tcW w:w="1759" w:type="dxa"/>
            <w:tcBorders>
              <w:right w:val="single" w:sz="2" w:space="0" w:color="000000"/>
            </w:tcBorders>
          </w:tcPr>
          <w:p>
            <w:pPr>
              <w:pStyle w:val="TableParagraph"/>
              <w:spacing w:line="223" w:lineRule="exact"/>
              <w:ind w:left="113"/>
              <w:rPr>
                <w:sz w:val="21"/>
              </w:rPr>
            </w:pPr>
            <w:r>
              <w:rPr>
                <w:color w:val="0F0F0F"/>
                <w:spacing w:val="-2"/>
                <w:w w:val="105"/>
                <w:sz w:val="21"/>
              </w:rPr>
              <w:t>Trigger</w:t>
            </w:r>
          </w:p>
        </w:tc>
        <w:tc>
          <w:tcPr>
            <w:tcW w:w="6758" w:type="dxa"/>
            <w:gridSpan w:val="2"/>
            <w:tcBorders>
              <w:left w:val="single" w:sz="2" w:space="0" w:color="000000"/>
            </w:tcBorders>
          </w:tcPr>
          <w:p>
            <w:pPr>
              <w:pStyle w:val="TableParagraph"/>
              <w:spacing w:line="223" w:lineRule="exact"/>
              <w:ind w:left="116"/>
              <w:rPr>
                <w:sz w:val="21"/>
              </w:rPr>
            </w:pPr>
            <w:r>
              <w:rPr>
                <w:color w:val="0F0F0F"/>
                <w:w w:val="105"/>
                <w:sz w:val="21"/>
              </w:rPr>
              <w:t>User</w:t>
            </w:r>
            <w:r>
              <w:rPr>
                <w:color w:val="0F0F0F"/>
                <w:spacing w:val="3"/>
                <w:w w:val="105"/>
                <w:sz w:val="21"/>
              </w:rPr>
              <w:t> </w:t>
            </w:r>
            <w:r>
              <w:rPr>
                <w:color w:val="0F0F0F"/>
                <w:w w:val="105"/>
                <w:sz w:val="21"/>
              </w:rPr>
              <w:t>selects</w:t>
            </w:r>
            <w:r>
              <w:rPr>
                <w:color w:val="0F0F0F"/>
                <w:spacing w:val="2"/>
                <w:w w:val="105"/>
                <w:sz w:val="21"/>
              </w:rPr>
              <w:t> </w:t>
            </w:r>
            <w:r>
              <w:rPr>
                <w:color w:val="0F0F0F"/>
                <w:w w:val="105"/>
                <w:sz w:val="21"/>
              </w:rPr>
              <w:t>"login"</w:t>
            </w:r>
            <w:r>
              <w:rPr>
                <w:color w:val="0F0F0F"/>
                <w:spacing w:val="-5"/>
                <w:w w:val="105"/>
                <w:sz w:val="21"/>
              </w:rPr>
              <w:t> </w:t>
            </w:r>
            <w:r>
              <w:rPr>
                <w:color w:val="0F0F0F"/>
                <w:spacing w:val="-2"/>
                <w:w w:val="105"/>
                <w:sz w:val="21"/>
              </w:rPr>
              <w:t>prompt</w:t>
            </w:r>
          </w:p>
        </w:tc>
      </w:tr>
      <w:tr>
        <w:trPr>
          <w:trHeight w:val="253" w:hRule="atLeast"/>
        </w:trPr>
        <w:tc>
          <w:tcPr>
            <w:tcW w:w="1759" w:type="dxa"/>
            <w:tcBorders>
              <w:right w:val="single" w:sz="2" w:space="0" w:color="000000"/>
            </w:tcBorders>
          </w:tcPr>
          <w:p>
            <w:pPr>
              <w:pStyle w:val="TableParagraph"/>
              <w:spacing w:line="226" w:lineRule="exact"/>
              <w:ind w:left="111"/>
              <w:rPr>
                <w:sz w:val="21"/>
              </w:rPr>
            </w:pPr>
            <w:r>
              <w:rPr>
                <w:color w:val="0F0F0F"/>
                <w:w w:val="105"/>
                <w:sz w:val="21"/>
              </w:rPr>
              <w:t>Secondary</w:t>
            </w:r>
            <w:r>
              <w:rPr>
                <w:color w:val="0F0F0F"/>
                <w:spacing w:val="-1"/>
                <w:w w:val="105"/>
                <w:sz w:val="21"/>
              </w:rPr>
              <w:t> </w:t>
            </w:r>
            <w:r>
              <w:rPr>
                <w:color w:val="0F0F0F"/>
                <w:spacing w:val="-2"/>
                <w:w w:val="105"/>
                <w:sz w:val="21"/>
              </w:rPr>
              <w:t>Actor</w:t>
            </w:r>
          </w:p>
        </w:tc>
        <w:tc>
          <w:tcPr>
            <w:tcW w:w="6758" w:type="dxa"/>
            <w:gridSpan w:val="2"/>
            <w:tcBorders>
              <w:left w:val="single" w:sz="2" w:space="0" w:color="000000"/>
            </w:tcBorders>
          </w:tcPr>
          <w:p>
            <w:pPr>
              <w:pStyle w:val="TableParagraph"/>
              <w:spacing w:line="226" w:lineRule="exact"/>
              <w:ind w:left="114"/>
              <w:rPr>
                <w:sz w:val="21"/>
              </w:rPr>
            </w:pPr>
            <w:r>
              <w:rPr>
                <w:color w:val="0F0F0F"/>
                <w:spacing w:val="-2"/>
                <w:w w:val="105"/>
                <w:sz w:val="21"/>
              </w:rPr>
              <w:t>Firebase</w:t>
            </w:r>
          </w:p>
        </w:tc>
      </w:tr>
      <w:tr>
        <w:trPr>
          <w:trHeight w:val="251" w:hRule="atLeast"/>
        </w:trPr>
        <w:tc>
          <w:tcPr>
            <w:tcW w:w="1759" w:type="dxa"/>
            <w:tcBorders>
              <w:right w:val="single" w:sz="2" w:space="0" w:color="000000"/>
            </w:tcBorders>
          </w:tcPr>
          <w:p>
            <w:pPr>
              <w:pStyle w:val="TableParagraph"/>
              <w:spacing w:line="226" w:lineRule="exact"/>
              <w:ind w:left="111"/>
              <w:rPr>
                <w:sz w:val="21"/>
              </w:rPr>
            </w:pPr>
            <w:r>
              <w:rPr>
                <w:color w:val="0F0F0F"/>
                <w:spacing w:val="-2"/>
                <w:w w:val="105"/>
                <w:sz w:val="21"/>
              </w:rPr>
              <w:t>Pre-conditions</w:t>
            </w:r>
          </w:p>
        </w:tc>
        <w:tc>
          <w:tcPr>
            <w:tcW w:w="6758" w:type="dxa"/>
            <w:gridSpan w:val="2"/>
            <w:tcBorders>
              <w:left w:val="single" w:sz="2" w:space="0" w:color="000000"/>
            </w:tcBorders>
          </w:tcPr>
          <w:p>
            <w:pPr>
              <w:pStyle w:val="TableParagraph"/>
              <w:spacing w:line="226" w:lineRule="exact"/>
              <w:ind w:left="116"/>
              <w:rPr>
                <w:sz w:val="21"/>
              </w:rPr>
            </w:pPr>
            <w:r>
              <w:rPr>
                <w:color w:val="0F0F0F"/>
                <w:w w:val="105"/>
                <w:sz w:val="21"/>
              </w:rPr>
              <w:t>User</w:t>
            </w:r>
            <w:r>
              <w:rPr>
                <w:color w:val="0F0F0F"/>
                <w:spacing w:val="-7"/>
                <w:w w:val="105"/>
                <w:sz w:val="21"/>
              </w:rPr>
              <w:t> </w:t>
            </w:r>
            <w:r>
              <w:rPr>
                <w:color w:val="0F0F0F"/>
                <w:w w:val="105"/>
                <w:sz w:val="21"/>
              </w:rPr>
              <w:t>must have</w:t>
            </w:r>
            <w:r>
              <w:rPr>
                <w:color w:val="0F0F0F"/>
                <w:spacing w:val="-3"/>
                <w:w w:val="105"/>
                <w:sz w:val="21"/>
              </w:rPr>
              <w:t> </w:t>
            </w:r>
            <w:r>
              <w:rPr>
                <w:color w:val="0F0F0F"/>
                <w:w w:val="105"/>
                <w:sz w:val="21"/>
              </w:rPr>
              <w:t>an</w:t>
            </w:r>
            <w:r>
              <w:rPr>
                <w:color w:val="0F0F0F"/>
                <w:spacing w:val="-9"/>
                <w:w w:val="105"/>
                <w:sz w:val="21"/>
              </w:rPr>
              <w:t> </w:t>
            </w:r>
            <w:r>
              <w:rPr>
                <w:color w:val="0F0F0F"/>
                <w:w w:val="105"/>
                <w:sz w:val="21"/>
              </w:rPr>
              <w:t>existing</w:t>
            </w:r>
            <w:r>
              <w:rPr>
                <w:color w:val="0F0F0F"/>
                <w:spacing w:val="-2"/>
                <w:w w:val="105"/>
                <w:sz w:val="21"/>
              </w:rPr>
              <w:t> </w:t>
            </w:r>
            <w:r>
              <w:rPr>
                <w:color w:val="0F0F0F"/>
                <w:w w:val="105"/>
                <w:sz w:val="21"/>
              </w:rPr>
              <w:t>registered</w:t>
            </w:r>
            <w:r>
              <w:rPr>
                <w:color w:val="0F0F0F"/>
                <w:spacing w:val="10"/>
                <w:w w:val="105"/>
                <w:sz w:val="21"/>
              </w:rPr>
              <w:t> </w:t>
            </w:r>
            <w:r>
              <w:rPr>
                <w:color w:val="0F0F0F"/>
                <w:spacing w:val="-2"/>
                <w:w w:val="105"/>
                <w:sz w:val="21"/>
              </w:rPr>
              <w:t>account</w:t>
            </w:r>
          </w:p>
        </w:tc>
      </w:tr>
      <w:tr>
        <w:trPr>
          <w:trHeight w:val="505" w:hRule="atLeast"/>
        </w:trPr>
        <w:tc>
          <w:tcPr>
            <w:tcW w:w="1759" w:type="dxa"/>
            <w:tcBorders>
              <w:right w:val="single" w:sz="2" w:space="0" w:color="000000"/>
            </w:tcBorders>
          </w:tcPr>
          <w:p>
            <w:pPr>
              <w:pStyle w:val="TableParagraph"/>
              <w:spacing w:line="229" w:lineRule="exact"/>
              <w:ind w:left="112"/>
              <w:rPr>
                <w:sz w:val="21"/>
              </w:rPr>
            </w:pPr>
            <w:r>
              <w:rPr>
                <w:color w:val="0F0F0F"/>
                <w:spacing w:val="-2"/>
                <w:w w:val="105"/>
                <w:sz w:val="21"/>
              </w:rPr>
              <w:t>Minimal</w:t>
            </w:r>
          </w:p>
          <w:p>
            <w:pPr>
              <w:pStyle w:val="TableParagraph"/>
              <w:spacing w:before="13"/>
              <w:ind w:left="113"/>
              <w:rPr>
                <w:sz w:val="21"/>
              </w:rPr>
            </w:pPr>
            <w:r>
              <w:rPr>
                <w:color w:val="0F0F0F"/>
                <w:spacing w:val="-2"/>
                <w:w w:val="105"/>
                <w:sz w:val="21"/>
              </w:rPr>
              <w:t>guarantees</w:t>
            </w:r>
          </w:p>
        </w:tc>
        <w:tc>
          <w:tcPr>
            <w:tcW w:w="6758" w:type="dxa"/>
            <w:gridSpan w:val="2"/>
            <w:tcBorders>
              <w:left w:val="single" w:sz="2" w:space="0" w:color="000000"/>
            </w:tcBorders>
          </w:tcPr>
          <w:p>
            <w:pPr>
              <w:pStyle w:val="TableParagraph"/>
              <w:spacing w:line="229" w:lineRule="exact"/>
              <w:ind w:left="116"/>
              <w:rPr>
                <w:sz w:val="21"/>
              </w:rPr>
            </w:pPr>
            <w:r>
              <w:rPr>
                <w:color w:val="0F0F0F"/>
                <w:w w:val="105"/>
                <w:sz w:val="21"/>
              </w:rPr>
              <w:t>The</w:t>
            </w:r>
            <w:r>
              <w:rPr>
                <w:color w:val="0F0F0F"/>
                <w:spacing w:val="-6"/>
                <w:w w:val="105"/>
                <w:sz w:val="21"/>
              </w:rPr>
              <w:t> </w:t>
            </w:r>
            <w:r>
              <w:rPr>
                <w:color w:val="0F0F0F"/>
                <w:w w:val="105"/>
                <w:sz w:val="21"/>
              </w:rPr>
              <w:t>system</w:t>
            </w:r>
            <w:r>
              <w:rPr>
                <w:color w:val="0F0F0F"/>
                <w:spacing w:val="-1"/>
                <w:w w:val="105"/>
                <w:sz w:val="21"/>
              </w:rPr>
              <w:t> </w:t>
            </w:r>
            <w:r>
              <w:rPr>
                <w:color w:val="0F0F0F"/>
                <w:w w:val="105"/>
                <w:sz w:val="21"/>
              </w:rPr>
              <w:t>prompts the</w:t>
            </w:r>
            <w:r>
              <w:rPr>
                <w:color w:val="0F0F0F"/>
                <w:spacing w:val="-5"/>
                <w:w w:val="105"/>
                <w:sz w:val="21"/>
              </w:rPr>
              <w:t> </w:t>
            </w:r>
            <w:r>
              <w:rPr>
                <w:color w:val="0F0F0F"/>
                <w:w w:val="105"/>
                <w:sz w:val="21"/>
              </w:rPr>
              <w:t>user</w:t>
            </w:r>
            <w:r>
              <w:rPr>
                <w:color w:val="0F0F0F"/>
                <w:spacing w:val="1"/>
                <w:w w:val="105"/>
                <w:sz w:val="21"/>
              </w:rPr>
              <w:t> </w:t>
            </w:r>
            <w:r>
              <w:rPr>
                <w:color w:val="0F0F0F"/>
                <w:w w:val="105"/>
                <w:sz w:val="21"/>
              </w:rPr>
              <w:t>to</w:t>
            </w:r>
            <w:r>
              <w:rPr>
                <w:color w:val="0F0F0F"/>
                <w:spacing w:val="-7"/>
                <w:w w:val="105"/>
                <w:sz w:val="21"/>
              </w:rPr>
              <w:t> </w:t>
            </w:r>
            <w:r>
              <w:rPr>
                <w:color w:val="0F0F0F"/>
                <w:w w:val="105"/>
                <w:sz w:val="21"/>
              </w:rPr>
              <w:t>reenter</w:t>
            </w:r>
            <w:r>
              <w:rPr>
                <w:color w:val="0F0F0F"/>
                <w:spacing w:val="-2"/>
                <w:w w:val="105"/>
                <w:sz w:val="21"/>
              </w:rPr>
              <w:t> </w:t>
            </w:r>
            <w:r>
              <w:rPr>
                <w:color w:val="0F0F0F"/>
                <w:w w:val="105"/>
                <w:sz w:val="21"/>
              </w:rPr>
              <w:t>the</w:t>
            </w:r>
            <w:r>
              <w:rPr>
                <w:color w:val="0F0F0F"/>
                <w:spacing w:val="-6"/>
                <w:w w:val="105"/>
                <w:sz w:val="21"/>
              </w:rPr>
              <w:t> </w:t>
            </w:r>
            <w:r>
              <w:rPr>
                <w:color w:val="0F0F0F"/>
                <w:w w:val="105"/>
                <w:sz w:val="21"/>
              </w:rPr>
              <w:t>usemame and password</w:t>
            </w:r>
            <w:r>
              <w:rPr>
                <w:color w:val="0F0F0F"/>
                <w:spacing w:val="4"/>
                <w:w w:val="105"/>
                <w:sz w:val="21"/>
              </w:rPr>
              <w:t> </w:t>
            </w:r>
            <w:r>
              <w:rPr>
                <w:color w:val="0F0F0F"/>
                <w:spacing w:val="-2"/>
                <w:w w:val="105"/>
                <w:sz w:val="21"/>
              </w:rPr>
              <w:t>again.</w:t>
            </w:r>
          </w:p>
        </w:tc>
      </w:tr>
      <w:tr>
        <w:trPr>
          <w:trHeight w:val="254" w:hRule="atLeast"/>
        </w:trPr>
        <w:tc>
          <w:tcPr>
            <w:tcW w:w="1759" w:type="dxa"/>
            <w:tcBorders>
              <w:right w:val="single" w:sz="2" w:space="0" w:color="000000"/>
            </w:tcBorders>
          </w:tcPr>
          <w:p>
            <w:pPr>
              <w:pStyle w:val="TableParagraph"/>
              <w:spacing w:line="227" w:lineRule="exact"/>
              <w:ind w:left="111"/>
              <w:rPr>
                <w:sz w:val="21"/>
              </w:rPr>
            </w:pPr>
            <w:r>
              <w:rPr>
                <w:color w:val="0F0F0F"/>
                <w:w w:val="105"/>
                <w:sz w:val="21"/>
              </w:rPr>
              <w:t>Post-</w:t>
            </w:r>
            <w:r>
              <w:rPr>
                <w:color w:val="0F0F0F"/>
                <w:spacing w:val="-2"/>
                <w:w w:val="105"/>
                <w:sz w:val="21"/>
              </w:rPr>
              <w:t>condition</w:t>
            </w:r>
          </w:p>
        </w:tc>
        <w:tc>
          <w:tcPr>
            <w:tcW w:w="6758" w:type="dxa"/>
            <w:gridSpan w:val="2"/>
            <w:tcBorders>
              <w:left w:val="single" w:sz="2" w:space="0" w:color="000000"/>
            </w:tcBorders>
          </w:tcPr>
          <w:p>
            <w:pPr>
              <w:pStyle w:val="TableParagraph"/>
              <w:spacing w:line="232" w:lineRule="exact"/>
              <w:ind w:left="116"/>
              <w:rPr>
                <w:sz w:val="21"/>
              </w:rPr>
            </w:pPr>
            <w:r>
              <w:rPr>
                <w:color w:val="0F0F0F"/>
                <w:w w:val="105"/>
                <w:sz w:val="21"/>
              </w:rPr>
              <w:t>User</w:t>
            </w:r>
            <w:r>
              <w:rPr>
                <w:color w:val="0F0F0F"/>
                <w:spacing w:val="-4"/>
                <w:w w:val="105"/>
                <w:sz w:val="21"/>
              </w:rPr>
              <w:t> </w:t>
            </w:r>
            <w:r>
              <w:rPr>
                <w:color w:val="0F0F0F"/>
                <w:w w:val="105"/>
                <w:sz w:val="21"/>
              </w:rPr>
              <w:t>will</w:t>
            </w:r>
            <w:r>
              <w:rPr>
                <w:color w:val="0F0F0F"/>
                <w:spacing w:val="-8"/>
                <w:w w:val="105"/>
                <w:sz w:val="21"/>
              </w:rPr>
              <w:t> </w:t>
            </w:r>
            <w:r>
              <w:rPr>
                <w:color w:val="0F0F0F"/>
                <w:w w:val="105"/>
                <w:sz w:val="21"/>
              </w:rPr>
              <w:t>gain</w:t>
            </w:r>
            <w:r>
              <w:rPr>
                <w:color w:val="0F0F0F"/>
                <w:spacing w:val="8"/>
                <w:w w:val="105"/>
                <w:sz w:val="21"/>
              </w:rPr>
              <w:t> </w:t>
            </w:r>
            <w:r>
              <w:rPr>
                <w:color w:val="0F0F0F"/>
                <w:w w:val="105"/>
                <w:sz w:val="21"/>
              </w:rPr>
              <w:t>the</w:t>
            </w:r>
            <w:r>
              <w:rPr>
                <w:color w:val="0F0F0F"/>
                <w:spacing w:val="-2"/>
                <w:w w:val="105"/>
                <w:sz w:val="21"/>
              </w:rPr>
              <w:t> </w:t>
            </w:r>
            <w:r>
              <w:rPr>
                <w:color w:val="0F0F0F"/>
                <w:w w:val="105"/>
                <w:sz w:val="21"/>
              </w:rPr>
              <w:t>access</w:t>
            </w:r>
            <w:r>
              <w:rPr>
                <w:color w:val="0F0F0F"/>
                <w:spacing w:val="4"/>
                <w:w w:val="105"/>
                <w:sz w:val="21"/>
              </w:rPr>
              <w:t> </w:t>
            </w:r>
            <w:r>
              <w:rPr>
                <w:color w:val="0F0F0F"/>
                <w:w w:val="105"/>
                <w:sz w:val="21"/>
              </w:rPr>
              <w:t>to</w:t>
            </w:r>
            <w:r>
              <w:rPr>
                <w:color w:val="0F0F0F"/>
                <w:spacing w:val="-6"/>
                <w:w w:val="105"/>
                <w:sz w:val="21"/>
              </w:rPr>
              <w:t> </w:t>
            </w:r>
            <w:r>
              <w:rPr>
                <w:color w:val="0F0F0F"/>
                <w:w w:val="105"/>
                <w:sz w:val="21"/>
              </w:rPr>
              <w:t>the</w:t>
            </w:r>
            <w:r>
              <w:rPr>
                <w:color w:val="0F0F0F"/>
                <w:spacing w:val="-7"/>
                <w:w w:val="105"/>
                <w:sz w:val="21"/>
              </w:rPr>
              <w:t> </w:t>
            </w:r>
            <w:r>
              <w:rPr>
                <w:color w:val="0F0F0F"/>
                <w:spacing w:val="-2"/>
                <w:w w:val="105"/>
                <w:sz w:val="21"/>
              </w:rPr>
              <w:t>account</w:t>
            </w:r>
          </w:p>
        </w:tc>
      </w:tr>
      <w:tr>
        <w:trPr>
          <w:trHeight w:val="254" w:hRule="atLeast"/>
        </w:trPr>
        <w:tc>
          <w:tcPr>
            <w:tcW w:w="1759" w:type="dxa"/>
            <w:vMerge w:val="restart"/>
            <w:tcBorders>
              <w:right w:val="single" w:sz="2" w:space="0" w:color="000000"/>
            </w:tcBorders>
          </w:tcPr>
          <w:p>
            <w:pPr>
              <w:pStyle w:val="TableParagraph"/>
              <w:spacing w:before="219"/>
              <w:rPr>
                <w:b/>
                <w:sz w:val="21"/>
              </w:rPr>
            </w:pPr>
          </w:p>
          <w:p>
            <w:pPr>
              <w:pStyle w:val="TableParagraph"/>
              <w:spacing w:before="1"/>
              <w:ind w:left="112"/>
              <w:rPr>
                <w:sz w:val="21"/>
              </w:rPr>
            </w:pPr>
            <w:r>
              <w:rPr>
                <w:color w:val="0F0F0F"/>
                <w:w w:val="105"/>
                <w:sz w:val="21"/>
              </w:rPr>
              <w:t>Main</w:t>
            </w:r>
            <w:r>
              <w:rPr>
                <w:color w:val="0F0F0F"/>
                <w:spacing w:val="-4"/>
                <w:w w:val="105"/>
                <w:sz w:val="21"/>
              </w:rPr>
              <w:t> Flow</w:t>
            </w:r>
          </w:p>
        </w:tc>
        <w:tc>
          <w:tcPr>
            <w:tcW w:w="6758" w:type="dxa"/>
            <w:gridSpan w:val="2"/>
            <w:tcBorders>
              <w:left w:val="single" w:sz="2" w:space="0" w:color="000000"/>
            </w:tcBorders>
          </w:tcPr>
          <w:p>
            <w:pPr>
              <w:pStyle w:val="TableParagraph"/>
              <w:tabs>
                <w:tab w:pos="914" w:val="left" w:leader="none"/>
              </w:tabs>
              <w:spacing w:line="227" w:lineRule="exact"/>
              <w:ind w:left="114"/>
              <w:rPr>
                <w:sz w:val="21"/>
              </w:rPr>
            </w:pPr>
            <w:r>
              <w:rPr>
                <w:color w:val="0F0F0F"/>
                <w:spacing w:val="-4"/>
                <w:w w:val="105"/>
                <w:sz w:val="21"/>
              </w:rPr>
              <w:t>Step</w:t>
            </w:r>
            <w:r>
              <w:rPr>
                <w:color w:val="0F0F0F"/>
                <w:sz w:val="21"/>
              </w:rPr>
              <w:tab/>
            </w:r>
            <w:r>
              <w:rPr>
                <w:color w:val="0F0F0F"/>
                <w:spacing w:val="-2"/>
                <w:w w:val="105"/>
                <w:sz w:val="21"/>
              </w:rPr>
              <w:t>Action</w:t>
            </w:r>
          </w:p>
        </w:tc>
      </w:tr>
      <w:tr>
        <w:trPr>
          <w:trHeight w:val="249" w:hRule="atLeast"/>
        </w:trPr>
        <w:tc>
          <w:tcPr>
            <w:tcW w:w="1759" w:type="dxa"/>
            <w:vMerge/>
            <w:tcBorders>
              <w:top w:val="nil"/>
              <w:right w:val="single" w:sz="2" w:space="0" w:color="000000"/>
            </w:tcBorders>
          </w:tcPr>
          <w:p>
            <w:pPr>
              <w:rPr>
                <w:sz w:val="2"/>
                <w:szCs w:val="2"/>
              </w:rPr>
            </w:pPr>
          </w:p>
        </w:tc>
        <w:tc>
          <w:tcPr>
            <w:tcW w:w="6758" w:type="dxa"/>
            <w:gridSpan w:val="2"/>
            <w:tcBorders>
              <w:left w:val="single" w:sz="2" w:space="0" w:color="000000"/>
              <w:bottom w:val="nil"/>
            </w:tcBorders>
          </w:tcPr>
          <w:p>
            <w:pPr>
              <w:pStyle w:val="TableParagraph"/>
              <w:tabs>
                <w:tab w:pos="914" w:val="left" w:leader="none"/>
              </w:tabs>
              <w:spacing w:line="229" w:lineRule="exact"/>
              <w:ind w:left="65"/>
              <w:rPr>
                <w:sz w:val="21"/>
              </w:rPr>
            </w:pPr>
            <w:r>
              <w:rPr>
                <w:color w:val="0F0F0F"/>
                <w:spacing w:val="-10"/>
                <w:w w:val="85"/>
                <w:sz w:val="21"/>
              </w:rPr>
              <w:t>1</w:t>
            </w:r>
            <w:r>
              <w:rPr>
                <w:color w:val="0F0F0F"/>
                <w:sz w:val="21"/>
              </w:rPr>
              <w:tab/>
              <w:t>The</w:t>
            </w:r>
            <w:r>
              <w:rPr>
                <w:color w:val="0F0F0F"/>
                <w:spacing w:val="12"/>
                <w:sz w:val="21"/>
              </w:rPr>
              <w:t> </w:t>
            </w:r>
            <w:r>
              <w:rPr>
                <w:color w:val="0F0F0F"/>
                <w:sz w:val="21"/>
              </w:rPr>
              <w:t>user</w:t>
            </w:r>
            <w:r>
              <w:rPr>
                <w:color w:val="0F0F0F"/>
                <w:spacing w:val="18"/>
                <w:sz w:val="21"/>
              </w:rPr>
              <w:t> </w:t>
            </w:r>
            <w:r>
              <w:rPr>
                <w:color w:val="0F0F0F"/>
                <w:sz w:val="21"/>
              </w:rPr>
              <w:t>clicks</w:t>
            </w:r>
            <w:r>
              <w:rPr>
                <w:color w:val="0F0F0F"/>
                <w:spacing w:val="24"/>
                <w:sz w:val="21"/>
              </w:rPr>
              <w:t> </w:t>
            </w:r>
            <w:r>
              <w:rPr>
                <w:color w:val="0F0F0F"/>
                <w:sz w:val="21"/>
              </w:rPr>
              <w:t>on</w:t>
            </w:r>
            <w:r>
              <w:rPr>
                <w:color w:val="0F0F0F"/>
                <w:spacing w:val="13"/>
                <w:sz w:val="21"/>
              </w:rPr>
              <w:t> </w:t>
            </w:r>
            <w:r>
              <w:rPr>
                <w:color w:val="0F0F0F"/>
                <w:sz w:val="21"/>
              </w:rPr>
              <w:t>the</w:t>
            </w:r>
            <w:r>
              <w:rPr>
                <w:color w:val="0F0F0F"/>
                <w:spacing w:val="19"/>
                <w:sz w:val="21"/>
              </w:rPr>
              <w:t> </w:t>
            </w:r>
            <w:r>
              <w:rPr>
                <w:color w:val="0F0F0F"/>
                <w:sz w:val="21"/>
              </w:rPr>
              <w:t>Login</w:t>
            </w:r>
            <w:r>
              <w:rPr>
                <w:color w:val="0F0F0F"/>
                <w:spacing w:val="21"/>
                <w:sz w:val="21"/>
              </w:rPr>
              <w:t> </w:t>
            </w:r>
            <w:r>
              <w:rPr>
                <w:color w:val="0F0F0F"/>
                <w:spacing w:val="-2"/>
                <w:sz w:val="21"/>
              </w:rPr>
              <w:t>feature</w:t>
            </w:r>
          </w:p>
        </w:tc>
      </w:tr>
      <w:tr>
        <w:trPr>
          <w:trHeight w:val="134" w:hRule="atLeast"/>
        </w:trPr>
        <w:tc>
          <w:tcPr>
            <w:tcW w:w="1759" w:type="dxa"/>
            <w:vMerge/>
            <w:tcBorders>
              <w:top w:val="nil"/>
              <w:right w:val="single" w:sz="2" w:space="0" w:color="000000"/>
            </w:tcBorders>
          </w:tcPr>
          <w:p>
            <w:pPr>
              <w:rPr>
                <w:sz w:val="2"/>
                <w:szCs w:val="2"/>
              </w:rPr>
            </w:pPr>
          </w:p>
        </w:tc>
        <w:tc>
          <w:tcPr>
            <w:tcW w:w="796" w:type="dxa"/>
            <w:tcBorders>
              <w:top w:val="nil"/>
              <w:left w:val="single" w:sz="2" w:space="0" w:color="000000"/>
            </w:tcBorders>
          </w:tcPr>
          <w:p>
            <w:pPr>
              <w:pStyle w:val="TableParagraph"/>
              <w:rPr>
                <w:sz w:val="8"/>
              </w:rPr>
            </w:pPr>
          </w:p>
        </w:tc>
        <w:tc>
          <w:tcPr>
            <w:tcW w:w="5962" w:type="dxa"/>
            <w:tcBorders>
              <w:top w:val="nil"/>
            </w:tcBorders>
          </w:tcPr>
          <w:p>
            <w:pPr>
              <w:pStyle w:val="TableParagraph"/>
              <w:rPr>
                <w:sz w:val="8"/>
              </w:rPr>
            </w:pPr>
          </w:p>
        </w:tc>
      </w:tr>
      <w:tr>
        <w:trPr>
          <w:trHeight w:val="251" w:hRule="atLeast"/>
        </w:trPr>
        <w:tc>
          <w:tcPr>
            <w:tcW w:w="1759" w:type="dxa"/>
            <w:vMerge/>
            <w:tcBorders>
              <w:top w:val="nil"/>
              <w:right w:val="single" w:sz="2" w:space="0" w:color="000000"/>
            </w:tcBorders>
          </w:tcPr>
          <w:p>
            <w:pPr>
              <w:rPr>
                <w:sz w:val="2"/>
                <w:szCs w:val="2"/>
              </w:rPr>
            </w:pPr>
          </w:p>
        </w:tc>
        <w:tc>
          <w:tcPr>
            <w:tcW w:w="796" w:type="dxa"/>
            <w:tcBorders>
              <w:left w:val="single" w:sz="2" w:space="0" w:color="000000"/>
            </w:tcBorders>
          </w:tcPr>
          <w:p>
            <w:pPr>
              <w:pStyle w:val="TableParagraph"/>
              <w:spacing w:line="228" w:lineRule="exact"/>
              <w:ind w:left="118"/>
              <w:rPr>
                <w:sz w:val="21"/>
              </w:rPr>
            </w:pPr>
            <w:r>
              <w:rPr>
                <w:color w:val="0F0F0F"/>
                <w:spacing w:val="-10"/>
                <w:w w:val="110"/>
                <w:sz w:val="21"/>
              </w:rPr>
              <w:t>2</w:t>
            </w:r>
          </w:p>
        </w:tc>
        <w:tc>
          <w:tcPr>
            <w:tcW w:w="5962" w:type="dxa"/>
          </w:tcPr>
          <w:p>
            <w:pPr>
              <w:pStyle w:val="TableParagraph"/>
              <w:spacing w:line="228" w:lineRule="exact"/>
              <w:ind w:left="115"/>
              <w:rPr>
                <w:sz w:val="21"/>
              </w:rPr>
            </w:pPr>
            <w:r>
              <w:rPr>
                <w:color w:val="0F0F0F"/>
                <w:w w:val="105"/>
                <w:sz w:val="21"/>
              </w:rPr>
              <w:t>The</w:t>
            </w:r>
            <w:r>
              <w:rPr>
                <w:color w:val="0F0F0F"/>
                <w:spacing w:val="-5"/>
                <w:w w:val="105"/>
                <w:sz w:val="21"/>
              </w:rPr>
              <w:t> </w:t>
            </w:r>
            <w:r>
              <w:rPr>
                <w:color w:val="0F0F0F"/>
                <w:w w:val="105"/>
                <w:sz w:val="21"/>
              </w:rPr>
              <w:t>user grants</w:t>
            </w:r>
            <w:r>
              <w:rPr>
                <w:color w:val="0F0F0F"/>
                <w:spacing w:val="-1"/>
                <w:w w:val="105"/>
                <w:sz w:val="21"/>
              </w:rPr>
              <w:t> </w:t>
            </w:r>
            <w:r>
              <w:rPr>
                <w:color w:val="0F0F0F"/>
                <w:w w:val="105"/>
                <w:sz w:val="21"/>
              </w:rPr>
              <w:t>fields</w:t>
            </w:r>
            <w:r>
              <w:rPr>
                <w:color w:val="0F0F0F"/>
                <w:spacing w:val="-7"/>
                <w:w w:val="105"/>
                <w:sz w:val="21"/>
              </w:rPr>
              <w:t> </w:t>
            </w:r>
            <w:r>
              <w:rPr>
                <w:color w:val="0F0F0F"/>
                <w:w w:val="105"/>
                <w:sz w:val="21"/>
              </w:rPr>
              <w:t>to</w:t>
            </w:r>
            <w:r>
              <w:rPr>
                <w:color w:val="0F0F0F"/>
                <w:spacing w:val="-6"/>
                <w:w w:val="105"/>
                <w:sz w:val="21"/>
              </w:rPr>
              <w:t> </w:t>
            </w:r>
            <w:r>
              <w:rPr>
                <w:color w:val="0F0F0F"/>
                <w:w w:val="105"/>
                <w:sz w:val="21"/>
              </w:rPr>
              <w:t>enter</w:t>
            </w:r>
            <w:r>
              <w:rPr>
                <w:color w:val="0F0F0F"/>
                <w:spacing w:val="1"/>
                <w:w w:val="105"/>
                <w:sz w:val="21"/>
              </w:rPr>
              <w:t> </w:t>
            </w:r>
            <w:r>
              <w:rPr>
                <w:color w:val="0F0F0F"/>
                <w:w w:val="105"/>
                <w:sz w:val="21"/>
              </w:rPr>
              <w:t>email</w:t>
            </w:r>
            <w:r>
              <w:rPr>
                <w:color w:val="0F0F0F"/>
                <w:spacing w:val="-3"/>
                <w:w w:val="105"/>
                <w:sz w:val="21"/>
              </w:rPr>
              <w:t> </w:t>
            </w:r>
            <w:r>
              <w:rPr>
                <w:color w:val="0F0F0F"/>
                <w:w w:val="105"/>
                <w:sz w:val="21"/>
              </w:rPr>
              <w:t>address and</w:t>
            </w:r>
            <w:r>
              <w:rPr>
                <w:color w:val="0F0F0F"/>
                <w:spacing w:val="1"/>
                <w:w w:val="105"/>
                <w:sz w:val="21"/>
              </w:rPr>
              <w:t> </w:t>
            </w:r>
            <w:r>
              <w:rPr>
                <w:color w:val="0F0F0F"/>
                <w:w w:val="105"/>
                <w:sz w:val="21"/>
              </w:rPr>
              <w:t>the</w:t>
            </w:r>
            <w:r>
              <w:rPr>
                <w:color w:val="0F0F0F"/>
                <w:spacing w:val="-7"/>
                <w:w w:val="105"/>
                <w:sz w:val="21"/>
              </w:rPr>
              <w:t> </w:t>
            </w:r>
            <w:r>
              <w:rPr>
                <w:color w:val="0F0F0F"/>
                <w:spacing w:val="-2"/>
                <w:w w:val="105"/>
                <w:sz w:val="21"/>
              </w:rPr>
              <w:t>password</w:t>
            </w:r>
          </w:p>
        </w:tc>
      </w:tr>
      <w:tr>
        <w:trPr>
          <w:trHeight w:val="253" w:hRule="atLeast"/>
        </w:trPr>
        <w:tc>
          <w:tcPr>
            <w:tcW w:w="1759" w:type="dxa"/>
            <w:vMerge/>
            <w:tcBorders>
              <w:top w:val="nil"/>
              <w:right w:val="single" w:sz="2" w:space="0" w:color="000000"/>
            </w:tcBorders>
          </w:tcPr>
          <w:p>
            <w:pPr>
              <w:rPr>
                <w:sz w:val="2"/>
                <w:szCs w:val="2"/>
              </w:rPr>
            </w:pPr>
          </w:p>
        </w:tc>
        <w:tc>
          <w:tcPr>
            <w:tcW w:w="796" w:type="dxa"/>
            <w:tcBorders>
              <w:left w:val="single" w:sz="2" w:space="0" w:color="000000"/>
            </w:tcBorders>
          </w:tcPr>
          <w:p>
            <w:pPr>
              <w:pStyle w:val="TableParagraph"/>
              <w:spacing w:line="231" w:lineRule="exact"/>
              <w:ind w:left="119"/>
              <w:rPr>
                <w:sz w:val="21"/>
              </w:rPr>
            </w:pPr>
            <w:r>
              <w:rPr>
                <w:color w:val="0F0F0F"/>
                <w:spacing w:val="-10"/>
                <w:w w:val="105"/>
                <w:sz w:val="21"/>
              </w:rPr>
              <w:t>3</w:t>
            </w:r>
          </w:p>
        </w:tc>
        <w:tc>
          <w:tcPr>
            <w:tcW w:w="5962" w:type="dxa"/>
          </w:tcPr>
          <w:p>
            <w:pPr>
              <w:pStyle w:val="TableParagraph"/>
              <w:spacing w:line="231" w:lineRule="exact"/>
              <w:ind w:left="116"/>
              <w:rPr>
                <w:sz w:val="21"/>
              </w:rPr>
            </w:pPr>
            <w:r>
              <w:rPr>
                <w:color w:val="0F0F0F"/>
                <w:w w:val="105"/>
                <w:sz w:val="21"/>
              </w:rPr>
              <w:t>User</w:t>
            </w:r>
            <w:r>
              <w:rPr>
                <w:color w:val="0F0F0F"/>
                <w:spacing w:val="-2"/>
                <w:w w:val="105"/>
                <w:sz w:val="21"/>
              </w:rPr>
              <w:t> </w:t>
            </w:r>
            <w:r>
              <w:rPr>
                <w:color w:val="0F0F0F"/>
                <w:w w:val="105"/>
                <w:sz w:val="21"/>
              </w:rPr>
              <w:t>enters</w:t>
            </w:r>
            <w:r>
              <w:rPr>
                <w:color w:val="0F0F0F"/>
                <w:spacing w:val="-2"/>
                <w:w w:val="105"/>
                <w:sz w:val="21"/>
              </w:rPr>
              <w:t> </w:t>
            </w:r>
            <w:r>
              <w:rPr>
                <w:color w:val="0F0F0F"/>
                <w:w w:val="105"/>
                <w:sz w:val="21"/>
              </w:rPr>
              <w:t>the</w:t>
            </w:r>
            <w:r>
              <w:rPr>
                <w:color w:val="0F0F0F"/>
                <w:spacing w:val="-6"/>
                <w:w w:val="105"/>
                <w:sz w:val="21"/>
              </w:rPr>
              <w:t> </w:t>
            </w:r>
            <w:r>
              <w:rPr>
                <w:color w:val="0F0F0F"/>
                <w:spacing w:val="-2"/>
                <w:w w:val="105"/>
                <w:sz w:val="21"/>
              </w:rPr>
              <w:t>credentials</w:t>
            </w:r>
          </w:p>
        </w:tc>
      </w:tr>
      <w:tr>
        <w:trPr>
          <w:trHeight w:val="251" w:hRule="atLeast"/>
        </w:trPr>
        <w:tc>
          <w:tcPr>
            <w:tcW w:w="1759" w:type="dxa"/>
            <w:vMerge/>
            <w:tcBorders>
              <w:top w:val="nil"/>
              <w:right w:val="single" w:sz="2" w:space="0" w:color="000000"/>
            </w:tcBorders>
          </w:tcPr>
          <w:p>
            <w:pPr>
              <w:rPr>
                <w:sz w:val="2"/>
                <w:szCs w:val="2"/>
              </w:rPr>
            </w:pPr>
          </w:p>
        </w:tc>
        <w:tc>
          <w:tcPr>
            <w:tcW w:w="796" w:type="dxa"/>
            <w:tcBorders>
              <w:left w:val="single" w:sz="2" w:space="0" w:color="000000"/>
            </w:tcBorders>
          </w:tcPr>
          <w:p>
            <w:pPr>
              <w:pStyle w:val="TableParagraph"/>
              <w:spacing w:line="231" w:lineRule="exact"/>
              <w:ind w:left="114"/>
              <w:rPr>
                <w:sz w:val="21"/>
              </w:rPr>
            </w:pPr>
            <w:r>
              <w:rPr>
                <w:color w:val="0F0F0F"/>
                <w:spacing w:val="-10"/>
                <w:w w:val="110"/>
                <w:sz w:val="21"/>
              </w:rPr>
              <w:t>4</w:t>
            </w:r>
          </w:p>
        </w:tc>
        <w:tc>
          <w:tcPr>
            <w:tcW w:w="5962" w:type="dxa"/>
          </w:tcPr>
          <w:p>
            <w:pPr>
              <w:pStyle w:val="TableParagraph"/>
              <w:spacing w:line="226" w:lineRule="exact"/>
              <w:ind w:left="115"/>
              <w:rPr>
                <w:sz w:val="21"/>
              </w:rPr>
            </w:pPr>
            <w:r>
              <w:rPr>
                <w:color w:val="0F0F0F"/>
                <w:w w:val="105"/>
                <w:sz w:val="21"/>
              </w:rPr>
              <w:t>The</w:t>
            </w:r>
            <w:r>
              <w:rPr>
                <w:color w:val="0F0F0F"/>
                <w:spacing w:val="-10"/>
                <w:w w:val="105"/>
                <w:sz w:val="21"/>
              </w:rPr>
              <w:t> </w:t>
            </w:r>
            <w:r>
              <w:rPr>
                <w:color w:val="0F0F0F"/>
                <w:w w:val="105"/>
                <w:sz w:val="21"/>
              </w:rPr>
              <w:t>system</w:t>
            </w:r>
            <w:r>
              <w:rPr>
                <w:color w:val="0F0F0F"/>
                <w:spacing w:val="-3"/>
                <w:w w:val="105"/>
                <w:sz w:val="21"/>
              </w:rPr>
              <w:t> </w:t>
            </w:r>
            <w:r>
              <w:rPr>
                <w:color w:val="0F0F0F"/>
                <w:w w:val="105"/>
                <w:sz w:val="21"/>
              </w:rPr>
              <w:t>authenticates</w:t>
            </w:r>
            <w:r>
              <w:rPr>
                <w:color w:val="0F0F0F"/>
                <w:spacing w:val="-2"/>
                <w:w w:val="105"/>
                <w:sz w:val="21"/>
              </w:rPr>
              <w:t> </w:t>
            </w:r>
            <w:r>
              <w:rPr>
                <w:color w:val="0F0F0F"/>
                <w:w w:val="105"/>
                <w:sz w:val="21"/>
              </w:rPr>
              <w:t>the</w:t>
            </w:r>
            <w:r>
              <w:rPr>
                <w:color w:val="0F0F0F"/>
                <w:spacing w:val="-11"/>
                <w:w w:val="105"/>
                <w:sz w:val="21"/>
              </w:rPr>
              <w:t> </w:t>
            </w:r>
            <w:r>
              <w:rPr>
                <w:color w:val="0F0F0F"/>
                <w:spacing w:val="-4"/>
                <w:w w:val="105"/>
                <w:sz w:val="21"/>
              </w:rPr>
              <w:t>data</w:t>
            </w:r>
          </w:p>
        </w:tc>
      </w:tr>
      <w:tr>
        <w:trPr>
          <w:trHeight w:val="254" w:hRule="atLeast"/>
        </w:trPr>
        <w:tc>
          <w:tcPr>
            <w:tcW w:w="1759" w:type="dxa"/>
            <w:vMerge/>
            <w:tcBorders>
              <w:top w:val="nil"/>
              <w:right w:val="single" w:sz="2" w:space="0" w:color="000000"/>
            </w:tcBorders>
          </w:tcPr>
          <w:p>
            <w:pPr>
              <w:rPr>
                <w:sz w:val="2"/>
                <w:szCs w:val="2"/>
              </w:rPr>
            </w:pPr>
          </w:p>
        </w:tc>
        <w:tc>
          <w:tcPr>
            <w:tcW w:w="796" w:type="dxa"/>
            <w:tcBorders>
              <w:left w:val="single" w:sz="2" w:space="0" w:color="000000"/>
            </w:tcBorders>
          </w:tcPr>
          <w:p>
            <w:pPr>
              <w:pStyle w:val="TableParagraph"/>
              <w:spacing w:line="234" w:lineRule="exact"/>
              <w:ind w:left="117"/>
              <w:rPr>
                <w:sz w:val="21"/>
              </w:rPr>
            </w:pPr>
            <w:r>
              <w:rPr>
                <w:color w:val="0F0F0F"/>
                <w:spacing w:val="-10"/>
                <w:w w:val="105"/>
                <w:sz w:val="21"/>
              </w:rPr>
              <w:t>5</w:t>
            </w:r>
          </w:p>
        </w:tc>
        <w:tc>
          <w:tcPr>
            <w:tcW w:w="5962" w:type="dxa"/>
          </w:tcPr>
          <w:p>
            <w:pPr>
              <w:pStyle w:val="TableParagraph"/>
              <w:spacing w:line="229" w:lineRule="exact"/>
              <w:ind w:left="115"/>
              <w:rPr>
                <w:sz w:val="21"/>
              </w:rPr>
            </w:pPr>
            <w:r>
              <w:rPr>
                <w:color w:val="0F0F0F"/>
                <w:w w:val="105"/>
                <w:sz w:val="21"/>
              </w:rPr>
              <w:t>The</w:t>
            </w:r>
            <w:r>
              <w:rPr>
                <w:color w:val="0F0F0F"/>
                <w:spacing w:val="-3"/>
                <w:w w:val="105"/>
                <w:sz w:val="21"/>
              </w:rPr>
              <w:t> </w:t>
            </w:r>
            <w:r>
              <w:rPr>
                <w:color w:val="1F1F1F"/>
                <w:w w:val="105"/>
                <w:sz w:val="21"/>
              </w:rPr>
              <w:t>system</w:t>
            </w:r>
            <w:r>
              <w:rPr>
                <w:color w:val="1F1F1F"/>
                <w:spacing w:val="10"/>
                <w:w w:val="105"/>
                <w:sz w:val="21"/>
              </w:rPr>
              <w:t> </w:t>
            </w:r>
            <w:r>
              <w:rPr>
                <w:color w:val="0F0F0F"/>
                <w:w w:val="105"/>
                <w:sz w:val="21"/>
              </w:rPr>
              <w:t>redirect</w:t>
            </w:r>
            <w:r>
              <w:rPr>
                <w:color w:val="0F0F0F"/>
                <w:spacing w:val="11"/>
                <w:w w:val="105"/>
                <w:sz w:val="21"/>
              </w:rPr>
              <w:t> </w:t>
            </w:r>
            <w:r>
              <w:rPr>
                <w:color w:val="0F0F0F"/>
                <w:w w:val="105"/>
                <w:sz w:val="21"/>
              </w:rPr>
              <w:t>to</w:t>
            </w:r>
            <w:r>
              <w:rPr>
                <w:color w:val="0F0F0F"/>
                <w:spacing w:val="-4"/>
                <w:w w:val="105"/>
                <w:sz w:val="21"/>
              </w:rPr>
              <w:t> </w:t>
            </w:r>
            <w:r>
              <w:rPr>
                <w:color w:val="0F0F0F"/>
                <w:w w:val="105"/>
                <w:sz w:val="21"/>
              </w:rPr>
              <w:t>the</w:t>
            </w:r>
            <w:r>
              <w:rPr>
                <w:color w:val="0F0F0F"/>
                <w:spacing w:val="-3"/>
                <w:w w:val="105"/>
                <w:sz w:val="21"/>
              </w:rPr>
              <w:t> </w:t>
            </w:r>
            <w:r>
              <w:rPr>
                <w:color w:val="0F0F0F"/>
                <w:w w:val="105"/>
                <w:sz w:val="21"/>
              </w:rPr>
              <w:t>user's</w:t>
            </w:r>
            <w:r>
              <w:rPr>
                <w:color w:val="0F0F0F"/>
                <w:spacing w:val="6"/>
                <w:w w:val="105"/>
                <w:sz w:val="21"/>
              </w:rPr>
              <w:t> </w:t>
            </w:r>
            <w:r>
              <w:rPr>
                <w:color w:val="0F0F0F"/>
                <w:spacing w:val="-2"/>
                <w:w w:val="105"/>
                <w:sz w:val="21"/>
              </w:rPr>
              <w:t>profile</w:t>
            </w:r>
          </w:p>
        </w:tc>
      </w:tr>
      <w:tr>
        <w:trPr>
          <w:trHeight w:val="695" w:hRule="atLeast"/>
        </w:trPr>
        <w:tc>
          <w:tcPr>
            <w:tcW w:w="1759" w:type="dxa"/>
          </w:tcPr>
          <w:p>
            <w:pPr>
              <w:pStyle w:val="TableParagraph"/>
              <w:spacing w:before="208"/>
              <w:ind w:left="113"/>
              <w:rPr>
                <w:sz w:val="21"/>
              </w:rPr>
            </w:pPr>
            <w:r>
              <w:rPr>
                <w:color w:val="0F0F0F"/>
                <w:spacing w:val="-2"/>
                <w:w w:val="105"/>
                <w:sz w:val="21"/>
              </w:rPr>
              <w:t>Alternative</w:t>
            </w:r>
            <w:r>
              <w:rPr>
                <w:color w:val="0F0F0F"/>
                <w:spacing w:val="11"/>
                <w:w w:val="105"/>
                <w:sz w:val="21"/>
              </w:rPr>
              <w:t> </w:t>
            </w:r>
            <w:r>
              <w:rPr>
                <w:color w:val="0F0F0F"/>
                <w:spacing w:val="-4"/>
                <w:w w:val="105"/>
                <w:sz w:val="21"/>
              </w:rPr>
              <w:t>Flow</w:t>
            </w:r>
          </w:p>
        </w:tc>
        <w:tc>
          <w:tcPr>
            <w:tcW w:w="796" w:type="dxa"/>
          </w:tcPr>
          <w:p>
            <w:pPr>
              <w:pStyle w:val="TableParagraph"/>
              <w:spacing w:line="229" w:lineRule="exact"/>
              <w:ind w:left="112"/>
              <w:rPr>
                <w:sz w:val="21"/>
              </w:rPr>
            </w:pPr>
            <w:r>
              <w:rPr>
                <w:color w:val="0F0F0F"/>
                <w:spacing w:val="-4"/>
                <w:w w:val="105"/>
                <w:sz w:val="21"/>
              </w:rPr>
              <w:t>Step</w:t>
            </w:r>
          </w:p>
        </w:tc>
        <w:tc>
          <w:tcPr>
            <w:tcW w:w="5962" w:type="dxa"/>
          </w:tcPr>
          <w:p>
            <w:pPr>
              <w:pStyle w:val="TableParagraph"/>
              <w:spacing w:line="256" w:lineRule="auto" w:before="79"/>
              <w:ind w:left="115" w:right="4414" w:hanging="2"/>
              <w:rPr>
                <w:sz w:val="21"/>
              </w:rPr>
            </w:pPr>
            <w:r>
              <w:rPr>
                <w:color w:val="0F0F0F"/>
                <w:spacing w:val="-2"/>
                <w:sz w:val="21"/>
              </w:rPr>
              <w:t>Branching </w:t>
            </w:r>
            <w:r>
              <w:rPr>
                <w:color w:val="0F0F0F"/>
                <w:spacing w:val="-2"/>
                <w:w w:val="105"/>
                <w:sz w:val="21"/>
              </w:rPr>
              <w:t>Action</w:t>
            </w:r>
          </w:p>
        </w:tc>
      </w:tr>
      <w:tr>
        <w:trPr>
          <w:trHeight w:val="1264" w:hRule="atLeast"/>
        </w:trPr>
        <w:tc>
          <w:tcPr>
            <w:tcW w:w="1759" w:type="dxa"/>
          </w:tcPr>
          <w:p>
            <w:pPr>
              <w:pStyle w:val="TableParagraph"/>
              <w:rPr>
                <w:sz w:val="20"/>
              </w:rPr>
            </w:pPr>
          </w:p>
        </w:tc>
        <w:tc>
          <w:tcPr>
            <w:tcW w:w="796" w:type="dxa"/>
          </w:tcPr>
          <w:p>
            <w:pPr>
              <w:pStyle w:val="TableParagraph"/>
              <w:spacing w:line="230" w:lineRule="exact"/>
              <w:ind w:left="115"/>
              <w:rPr>
                <w:sz w:val="21"/>
              </w:rPr>
            </w:pPr>
            <w:r>
              <w:rPr>
                <w:color w:val="0F0F0F"/>
                <w:spacing w:val="-5"/>
                <w:w w:val="105"/>
                <w:sz w:val="21"/>
              </w:rPr>
              <w:t>1.1</w:t>
            </w:r>
          </w:p>
          <w:p>
            <w:pPr>
              <w:pStyle w:val="TableParagraph"/>
              <w:spacing w:before="21"/>
              <w:rPr>
                <w:b/>
                <w:sz w:val="21"/>
              </w:rPr>
            </w:pPr>
          </w:p>
          <w:p>
            <w:pPr>
              <w:pStyle w:val="TableParagraph"/>
              <w:ind w:left="115"/>
              <w:rPr>
                <w:sz w:val="21"/>
              </w:rPr>
            </w:pPr>
            <w:r>
              <w:rPr>
                <w:color w:val="0F0F0F"/>
                <w:spacing w:val="-5"/>
                <w:w w:val="105"/>
                <w:sz w:val="21"/>
              </w:rPr>
              <w:t>1.2</w:t>
            </w:r>
          </w:p>
        </w:tc>
        <w:tc>
          <w:tcPr>
            <w:tcW w:w="5962" w:type="dxa"/>
          </w:tcPr>
          <w:p>
            <w:pPr>
              <w:pStyle w:val="TableParagraph"/>
              <w:spacing w:line="247" w:lineRule="auto"/>
              <w:ind w:left="115" w:right="100" w:firstLine="1"/>
              <w:rPr>
                <w:sz w:val="21"/>
              </w:rPr>
            </w:pPr>
            <w:r>
              <w:rPr>
                <w:color w:val="0F0F0F"/>
                <w:w w:val="105"/>
                <w:sz w:val="21"/>
              </w:rPr>
              <w:t>If</w:t>
            </w:r>
            <w:r>
              <w:rPr>
                <w:color w:val="0F0F0F"/>
                <w:spacing w:val="-14"/>
                <w:w w:val="105"/>
                <w:sz w:val="21"/>
              </w:rPr>
              <w:t> </w:t>
            </w:r>
            <w:r>
              <w:rPr>
                <w:color w:val="0F0F0F"/>
                <w:w w:val="105"/>
                <w:sz w:val="21"/>
              </w:rPr>
              <w:t>a</w:t>
            </w:r>
            <w:r>
              <w:rPr>
                <w:color w:val="0F0F0F"/>
                <w:spacing w:val="-17"/>
                <w:w w:val="105"/>
                <w:sz w:val="21"/>
              </w:rPr>
              <w:t> </w:t>
            </w:r>
            <w:r>
              <w:rPr>
                <w:color w:val="0F0F0F"/>
                <w:w w:val="105"/>
                <w:sz w:val="21"/>
              </w:rPr>
              <w:t>user</w:t>
            </w:r>
            <w:r>
              <w:rPr>
                <w:color w:val="0F0F0F"/>
                <w:spacing w:val="-14"/>
                <w:w w:val="105"/>
                <w:sz w:val="21"/>
              </w:rPr>
              <w:t> </w:t>
            </w:r>
            <w:r>
              <w:rPr>
                <w:color w:val="0F0F0F"/>
                <w:w w:val="105"/>
                <w:sz w:val="21"/>
              </w:rPr>
              <w:t>does</w:t>
            </w:r>
            <w:r>
              <w:rPr>
                <w:color w:val="0F0F0F"/>
                <w:spacing w:val="-13"/>
                <w:w w:val="105"/>
                <w:sz w:val="21"/>
              </w:rPr>
              <w:t> </w:t>
            </w:r>
            <w:r>
              <w:rPr>
                <w:color w:val="0F0F0F"/>
                <w:w w:val="105"/>
                <w:sz w:val="21"/>
              </w:rPr>
              <w:t>not</w:t>
            </w:r>
            <w:r>
              <w:rPr>
                <w:color w:val="0F0F0F"/>
                <w:spacing w:val="-14"/>
                <w:w w:val="105"/>
                <w:sz w:val="21"/>
              </w:rPr>
              <w:t> </w:t>
            </w:r>
            <w:r>
              <w:rPr>
                <w:color w:val="0F0F0F"/>
                <w:w w:val="105"/>
                <w:sz w:val="21"/>
              </w:rPr>
              <w:t>have</w:t>
            </w:r>
            <w:r>
              <w:rPr>
                <w:color w:val="0F0F0F"/>
                <w:spacing w:val="-14"/>
                <w:w w:val="105"/>
                <w:sz w:val="21"/>
              </w:rPr>
              <w:t> </w:t>
            </w:r>
            <w:r>
              <w:rPr>
                <w:color w:val="0F0F0F"/>
                <w:w w:val="105"/>
                <w:sz w:val="21"/>
              </w:rPr>
              <w:t>an</w:t>
            </w:r>
            <w:r>
              <w:rPr>
                <w:color w:val="0F0F0F"/>
                <w:spacing w:val="-14"/>
                <w:w w:val="105"/>
                <w:sz w:val="21"/>
              </w:rPr>
              <w:t> </w:t>
            </w:r>
            <w:r>
              <w:rPr>
                <w:color w:val="0F0F0F"/>
                <w:w w:val="105"/>
                <w:sz w:val="21"/>
              </w:rPr>
              <w:t>existing</w:t>
            </w:r>
            <w:r>
              <w:rPr>
                <w:color w:val="0F0F0F"/>
                <w:spacing w:val="-14"/>
                <w:w w:val="105"/>
                <w:sz w:val="21"/>
              </w:rPr>
              <w:t> </w:t>
            </w:r>
            <w:r>
              <w:rPr>
                <w:color w:val="0F0F0F"/>
                <w:w w:val="105"/>
                <w:sz w:val="21"/>
              </w:rPr>
              <w:t>account,</w:t>
            </w:r>
            <w:r>
              <w:rPr>
                <w:color w:val="0F0F0F"/>
                <w:spacing w:val="-13"/>
                <w:w w:val="105"/>
                <w:sz w:val="21"/>
              </w:rPr>
              <w:t> </w:t>
            </w:r>
            <w:r>
              <w:rPr>
                <w:color w:val="0F0F0F"/>
                <w:w w:val="105"/>
                <w:sz w:val="21"/>
              </w:rPr>
              <w:t>the</w:t>
            </w:r>
            <w:r>
              <w:rPr>
                <w:color w:val="0F0F0F"/>
                <w:spacing w:val="-14"/>
                <w:w w:val="105"/>
                <w:sz w:val="21"/>
              </w:rPr>
              <w:t> </w:t>
            </w:r>
            <w:r>
              <w:rPr>
                <w:color w:val="1F1F1F"/>
                <w:w w:val="105"/>
                <w:sz w:val="21"/>
              </w:rPr>
              <w:t>system</w:t>
            </w:r>
            <w:r>
              <w:rPr>
                <w:color w:val="1F1F1F"/>
                <w:spacing w:val="-14"/>
                <w:w w:val="105"/>
                <w:sz w:val="21"/>
              </w:rPr>
              <w:t> </w:t>
            </w:r>
            <w:r>
              <w:rPr>
                <w:color w:val="0F0F0F"/>
                <w:w w:val="105"/>
                <w:sz w:val="21"/>
              </w:rPr>
              <w:t>will</w:t>
            </w:r>
            <w:r>
              <w:rPr>
                <w:color w:val="0F0F0F"/>
                <w:spacing w:val="-14"/>
                <w:w w:val="105"/>
                <w:sz w:val="21"/>
              </w:rPr>
              <w:t> </w:t>
            </w:r>
            <w:r>
              <w:rPr>
                <w:color w:val="0F0F0F"/>
                <w:w w:val="105"/>
                <w:sz w:val="21"/>
              </w:rPr>
              <w:t>prompt the user to create an account.</w:t>
            </w:r>
          </w:p>
          <w:p>
            <w:pPr>
              <w:pStyle w:val="TableParagraph"/>
              <w:ind w:left="116"/>
              <w:rPr>
                <w:sz w:val="21"/>
              </w:rPr>
            </w:pPr>
            <w:r>
              <w:rPr>
                <w:color w:val="0F0F0F"/>
                <w:w w:val="105"/>
                <w:sz w:val="21"/>
              </w:rPr>
              <w:t>If</w:t>
            </w:r>
            <w:r>
              <w:rPr>
                <w:color w:val="0F0F0F"/>
                <w:spacing w:val="-10"/>
                <w:w w:val="105"/>
                <w:sz w:val="21"/>
              </w:rPr>
              <w:t> </w:t>
            </w:r>
            <w:r>
              <w:rPr>
                <w:color w:val="0F0F0F"/>
                <w:w w:val="105"/>
                <w:sz w:val="21"/>
              </w:rPr>
              <w:t>user</w:t>
            </w:r>
            <w:r>
              <w:rPr>
                <w:color w:val="0F0F0F"/>
                <w:spacing w:val="-2"/>
                <w:w w:val="105"/>
                <w:sz w:val="21"/>
              </w:rPr>
              <w:t> </w:t>
            </w:r>
            <w:r>
              <w:rPr>
                <w:color w:val="0F0F0F"/>
                <w:w w:val="105"/>
                <w:sz w:val="21"/>
              </w:rPr>
              <w:t>forgot</w:t>
            </w:r>
            <w:r>
              <w:rPr>
                <w:color w:val="0F0F0F"/>
                <w:spacing w:val="8"/>
                <w:w w:val="105"/>
                <w:sz w:val="21"/>
              </w:rPr>
              <w:t> </w:t>
            </w:r>
            <w:r>
              <w:rPr>
                <w:color w:val="0F0F0F"/>
                <w:w w:val="105"/>
                <w:sz w:val="21"/>
              </w:rPr>
              <w:t>his</w:t>
            </w:r>
            <w:r>
              <w:rPr>
                <w:color w:val="0F0F0F"/>
                <w:spacing w:val="-8"/>
                <w:w w:val="105"/>
                <w:sz w:val="21"/>
              </w:rPr>
              <w:t> </w:t>
            </w:r>
            <w:r>
              <w:rPr>
                <w:color w:val="0F0F0F"/>
                <w:spacing w:val="-2"/>
                <w:w w:val="105"/>
                <w:sz w:val="21"/>
              </w:rPr>
              <w:t>password,</w:t>
            </w:r>
          </w:p>
          <w:p>
            <w:pPr>
              <w:pStyle w:val="TableParagraph"/>
              <w:spacing w:before="8"/>
              <w:ind w:left="125"/>
              <w:rPr>
                <w:sz w:val="21"/>
              </w:rPr>
            </w:pPr>
            <w:r>
              <w:rPr>
                <w:color w:val="0F0F0F"/>
                <w:w w:val="105"/>
                <w:sz w:val="21"/>
              </w:rPr>
              <w:t>User</w:t>
            </w:r>
            <w:r>
              <w:rPr>
                <w:color w:val="0F0F0F"/>
                <w:spacing w:val="-5"/>
                <w:w w:val="105"/>
                <w:sz w:val="21"/>
              </w:rPr>
              <w:t> </w:t>
            </w:r>
            <w:r>
              <w:rPr>
                <w:color w:val="0F0F0F"/>
                <w:w w:val="105"/>
                <w:sz w:val="21"/>
              </w:rPr>
              <w:t>can select</w:t>
            </w:r>
            <w:r>
              <w:rPr>
                <w:color w:val="0F0F0F"/>
                <w:spacing w:val="2"/>
                <w:w w:val="105"/>
                <w:sz w:val="21"/>
              </w:rPr>
              <w:t> </w:t>
            </w:r>
            <w:r>
              <w:rPr>
                <w:color w:val="0F0F0F"/>
                <w:w w:val="105"/>
                <w:sz w:val="21"/>
              </w:rPr>
              <w:t>the</w:t>
            </w:r>
            <w:r>
              <w:rPr>
                <w:color w:val="0F0F0F"/>
                <w:spacing w:val="-13"/>
                <w:w w:val="105"/>
                <w:sz w:val="21"/>
              </w:rPr>
              <w:t> </w:t>
            </w:r>
            <w:r>
              <w:rPr>
                <w:color w:val="0F0F0F"/>
                <w:w w:val="105"/>
                <w:sz w:val="21"/>
              </w:rPr>
              <w:t>"forgot</w:t>
            </w:r>
            <w:r>
              <w:rPr>
                <w:color w:val="0F0F0F"/>
                <w:spacing w:val="1"/>
                <w:w w:val="105"/>
                <w:sz w:val="21"/>
              </w:rPr>
              <w:t> </w:t>
            </w:r>
            <w:r>
              <w:rPr>
                <w:color w:val="0F0F0F"/>
                <w:w w:val="105"/>
                <w:sz w:val="21"/>
              </w:rPr>
              <w:t>password"</w:t>
            </w:r>
            <w:r>
              <w:rPr>
                <w:color w:val="0F0F0F"/>
                <w:spacing w:val="-7"/>
                <w:w w:val="105"/>
                <w:sz w:val="21"/>
              </w:rPr>
              <w:t> </w:t>
            </w:r>
            <w:r>
              <w:rPr>
                <w:color w:val="0F0F0F"/>
                <w:spacing w:val="-2"/>
                <w:w w:val="105"/>
                <w:sz w:val="21"/>
              </w:rPr>
              <w:t>option.</w:t>
            </w:r>
          </w:p>
          <w:p>
            <w:pPr>
              <w:pStyle w:val="TableParagraph"/>
              <w:spacing w:before="14"/>
              <w:ind w:left="115"/>
              <w:rPr>
                <w:sz w:val="21"/>
              </w:rPr>
            </w:pPr>
            <w:r>
              <w:rPr>
                <w:color w:val="0F0F0F"/>
                <w:w w:val="105"/>
                <w:sz w:val="21"/>
              </w:rPr>
              <w:t>The</w:t>
            </w:r>
            <w:r>
              <w:rPr>
                <w:color w:val="0F0F0F"/>
                <w:spacing w:val="-7"/>
                <w:w w:val="105"/>
                <w:sz w:val="21"/>
              </w:rPr>
              <w:t> </w:t>
            </w:r>
            <w:r>
              <w:rPr>
                <w:color w:val="0F0F0F"/>
                <w:w w:val="105"/>
                <w:sz w:val="21"/>
              </w:rPr>
              <w:t>system</w:t>
            </w:r>
            <w:r>
              <w:rPr>
                <w:color w:val="0F0F0F"/>
                <w:spacing w:val="5"/>
                <w:w w:val="105"/>
                <w:sz w:val="21"/>
              </w:rPr>
              <w:t> </w:t>
            </w:r>
            <w:r>
              <w:rPr>
                <w:color w:val="0F0F0F"/>
                <w:w w:val="105"/>
                <w:sz w:val="21"/>
              </w:rPr>
              <w:t>allows</w:t>
            </w:r>
            <w:r>
              <w:rPr>
                <w:color w:val="0F0F0F"/>
                <w:spacing w:val="-3"/>
                <w:w w:val="105"/>
                <w:sz w:val="21"/>
              </w:rPr>
              <w:t> </w:t>
            </w:r>
            <w:r>
              <w:rPr>
                <w:color w:val="0F0F0F"/>
                <w:w w:val="105"/>
                <w:sz w:val="21"/>
              </w:rPr>
              <w:t>user to</w:t>
            </w:r>
            <w:r>
              <w:rPr>
                <w:color w:val="0F0F0F"/>
                <w:spacing w:val="-9"/>
                <w:w w:val="105"/>
                <w:sz w:val="21"/>
              </w:rPr>
              <w:t> </w:t>
            </w:r>
            <w:r>
              <w:rPr>
                <w:color w:val="0F0F0F"/>
                <w:w w:val="105"/>
                <w:sz w:val="21"/>
              </w:rPr>
              <w:t>answer</w:t>
            </w:r>
            <w:r>
              <w:rPr>
                <w:color w:val="0F0F0F"/>
                <w:spacing w:val="9"/>
                <w:w w:val="105"/>
                <w:sz w:val="21"/>
              </w:rPr>
              <w:t> </w:t>
            </w:r>
            <w:r>
              <w:rPr>
                <w:color w:val="0F0F0F"/>
                <w:w w:val="105"/>
                <w:sz w:val="21"/>
              </w:rPr>
              <w:t>his</w:t>
            </w:r>
            <w:r>
              <w:rPr>
                <w:color w:val="0F0F0F"/>
                <w:spacing w:val="-14"/>
                <w:w w:val="105"/>
                <w:sz w:val="21"/>
              </w:rPr>
              <w:t> </w:t>
            </w:r>
            <w:r>
              <w:rPr>
                <w:color w:val="0F0F0F"/>
                <w:w w:val="105"/>
                <w:sz w:val="21"/>
              </w:rPr>
              <w:t>security</w:t>
            </w:r>
            <w:r>
              <w:rPr>
                <w:color w:val="0F0F0F"/>
                <w:spacing w:val="1"/>
                <w:w w:val="105"/>
                <w:sz w:val="21"/>
              </w:rPr>
              <w:t> </w:t>
            </w:r>
            <w:r>
              <w:rPr>
                <w:color w:val="0F0F0F"/>
                <w:spacing w:val="-2"/>
                <w:w w:val="105"/>
                <w:sz w:val="21"/>
              </w:rPr>
              <w:t>questions.</w:t>
            </w:r>
          </w:p>
        </w:tc>
      </w:tr>
    </w:tbl>
    <w:p>
      <w:pPr>
        <w:spacing w:after="0"/>
        <w:rPr>
          <w:sz w:val="21"/>
        </w:rPr>
        <w:sectPr>
          <w:headerReference w:type="default" r:id="rId61"/>
          <w:footerReference w:type="default" r:id="rId62"/>
          <w:pgSz w:w="11910" w:h="16840"/>
          <w:pgMar w:header="658" w:footer="1400" w:top="1280" w:bottom="1600" w:left="700" w:right="620"/>
        </w:sectPr>
      </w:pPr>
    </w:p>
    <w:p>
      <w:pPr>
        <w:pStyle w:val="Heading5"/>
        <w:numPr>
          <w:ilvl w:val="2"/>
          <w:numId w:val="15"/>
        </w:numPr>
        <w:tabs>
          <w:tab w:pos="1825" w:val="left" w:leader="none"/>
        </w:tabs>
        <w:spacing w:line="240" w:lineRule="auto" w:before="134" w:after="0"/>
        <w:ind w:left="1825" w:right="0" w:hanging="718"/>
        <w:jc w:val="left"/>
        <w:rPr>
          <w:color w:val="010101"/>
        </w:rPr>
      </w:pPr>
      <w:bookmarkStart w:name="_TOC_250039" w:id="55"/>
      <w:r>
        <w:rPr>
          <w:color w:val="010101"/>
        </w:rPr>
        <w:t>Create</w:t>
      </w:r>
      <w:r>
        <w:rPr>
          <w:color w:val="010101"/>
          <w:spacing w:val="-1"/>
        </w:rPr>
        <w:t> </w:t>
      </w:r>
      <w:bookmarkEnd w:id="55"/>
      <w:r>
        <w:rPr>
          <w:color w:val="010101"/>
          <w:spacing w:val="-2"/>
        </w:rPr>
        <w:t>Account</w:t>
      </w:r>
    </w:p>
    <w:p>
      <w:pPr>
        <w:pStyle w:val="BodyText"/>
        <w:spacing w:before="77"/>
        <w:rPr>
          <w:b/>
          <w:sz w:val="20"/>
        </w:r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9"/>
        <w:gridCol w:w="798"/>
        <w:gridCol w:w="5960"/>
      </w:tblGrid>
      <w:tr>
        <w:trPr>
          <w:trHeight w:val="292" w:hRule="atLeast"/>
        </w:trPr>
        <w:tc>
          <w:tcPr>
            <w:tcW w:w="1759" w:type="dxa"/>
            <w:tcBorders>
              <w:right w:val="single" w:sz="2" w:space="0" w:color="000000"/>
            </w:tcBorders>
          </w:tcPr>
          <w:p>
            <w:pPr>
              <w:pStyle w:val="TableParagraph"/>
              <w:spacing w:before="25"/>
              <w:ind w:left="111"/>
              <w:rPr>
                <w:rFonts w:ascii="Arial"/>
                <w:b/>
                <w:sz w:val="18"/>
              </w:rPr>
            </w:pPr>
            <w:r>
              <w:rPr>
                <w:rFonts w:ascii="Arial"/>
                <w:b/>
                <w:color w:val="010101"/>
                <w:spacing w:val="-4"/>
                <w:sz w:val="18"/>
              </w:rPr>
              <w:t>USE</w:t>
            </w:r>
            <w:r>
              <w:rPr>
                <w:rFonts w:ascii="Arial"/>
                <w:b/>
                <w:color w:val="010101"/>
                <w:spacing w:val="-7"/>
                <w:sz w:val="18"/>
              </w:rPr>
              <w:t> </w:t>
            </w:r>
            <w:r>
              <w:rPr>
                <w:rFonts w:ascii="Arial"/>
                <w:b/>
                <w:color w:val="010101"/>
                <w:spacing w:val="-4"/>
                <w:sz w:val="18"/>
              </w:rPr>
              <w:t>CASE</w:t>
            </w:r>
          </w:p>
        </w:tc>
        <w:tc>
          <w:tcPr>
            <w:tcW w:w="6758" w:type="dxa"/>
            <w:gridSpan w:val="2"/>
            <w:tcBorders>
              <w:left w:val="single" w:sz="2" w:space="0" w:color="000000"/>
            </w:tcBorders>
          </w:tcPr>
          <w:p>
            <w:pPr>
              <w:pStyle w:val="TableParagraph"/>
              <w:spacing w:line="222" w:lineRule="exact"/>
              <w:ind w:left="117"/>
              <w:rPr>
                <w:rFonts w:ascii="Arial"/>
                <w:sz w:val="20"/>
              </w:rPr>
            </w:pPr>
            <w:r>
              <w:rPr>
                <w:rFonts w:ascii="Arial"/>
                <w:color w:val="010101"/>
                <w:sz w:val="20"/>
              </w:rPr>
              <w:t>Create</w:t>
            </w:r>
            <w:r>
              <w:rPr>
                <w:rFonts w:ascii="Arial"/>
                <w:color w:val="010101"/>
                <w:spacing w:val="-14"/>
                <w:sz w:val="20"/>
              </w:rPr>
              <w:t> </w:t>
            </w:r>
            <w:r>
              <w:rPr>
                <w:rFonts w:ascii="Arial"/>
                <w:color w:val="010101"/>
                <w:spacing w:val="-2"/>
                <w:sz w:val="20"/>
              </w:rPr>
              <w:t>Account</w:t>
            </w:r>
          </w:p>
        </w:tc>
      </w:tr>
      <w:tr>
        <w:trPr>
          <w:trHeight w:val="290" w:hRule="atLeast"/>
        </w:trPr>
        <w:tc>
          <w:tcPr>
            <w:tcW w:w="1759" w:type="dxa"/>
            <w:tcBorders>
              <w:right w:val="single" w:sz="2" w:space="0" w:color="000000"/>
            </w:tcBorders>
          </w:tcPr>
          <w:p>
            <w:pPr>
              <w:pStyle w:val="TableParagraph"/>
              <w:spacing w:before="21"/>
              <w:ind w:left="111"/>
              <w:rPr>
                <w:rFonts w:ascii="Arial"/>
                <w:b/>
                <w:sz w:val="18"/>
              </w:rPr>
            </w:pPr>
            <w:r>
              <w:rPr>
                <w:rFonts w:ascii="Arial"/>
                <w:b/>
                <w:color w:val="010101"/>
                <w:sz w:val="18"/>
              </w:rPr>
              <w:t>Use</w:t>
            </w:r>
            <w:r>
              <w:rPr>
                <w:rFonts w:ascii="Arial"/>
                <w:b/>
                <w:color w:val="010101"/>
                <w:spacing w:val="-3"/>
                <w:sz w:val="18"/>
              </w:rPr>
              <w:t> </w:t>
            </w:r>
            <w:r>
              <w:rPr>
                <w:rFonts w:ascii="Arial"/>
                <w:b/>
                <w:color w:val="010101"/>
                <w:sz w:val="18"/>
              </w:rPr>
              <w:t>Case</w:t>
            </w:r>
            <w:r>
              <w:rPr>
                <w:rFonts w:ascii="Arial"/>
                <w:b/>
                <w:color w:val="010101"/>
                <w:spacing w:val="4"/>
                <w:sz w:val="18"/>
              </w:rPr>
              <w:t> </w:t>
            </w:r>
            <w:r>
              <w:rPr>
                <w:rFonts w:ascii="Arial"/>
                <w:b/>
                <w:color w:val="010101"/>
                <w:spacing w:val="-5"/>
                <w:sz w:val="18"/>
              </w:rPr>
              <w:t>ID</w:t>
            </w:r>
          </w:p>
        </w:tc>
        <w:tc>
          <w:tcPr>
            <w:tcW w:w="6758" w:type="dxa"/>
            <w:gridSpan w:val="2"/>
            <w:tcBorders>
              <w:left w:val="single" w:sz="2" w:space="0" w:color="000000"/>
            </w:tcBorders>
          </w:tcPr>
          <w:p>
            <w:pPr>
              <w:pStyle w:val="TableParagraph"/>
              <w:spacing w:before="2"/>
              <w:ind w:left="121"/>
              <w:rPr>
                <w:rFonts w:ascii="Arial"/>
                <w:sz w:val="20"/>
              </w:rPr>
            </w:pPr>
            <w:r>
              <w:rPr>
                <w:rFonts w:ascii="Arial"/>
                <w:color w:val="010101"/>
                <w:spacing w:val="-10"/>
                <w:sz w:val="20"/>
              </w:rPr>
              <w:t>2</w:t>
            </w:r>
          </w:p>
        </w:tc>
      </w:tr>
      <w:tr>
        <w:trPr>
          <w:trHeight w:val="268" w:hRule="atLeast"/>
        </w:trPr>
        <w:tc>
          <w:tcPr>
            <w:tcW w:w="1759" w:type="dxa"/>
            <w:tcBorders>
              <w:right w:val="single" w:sz="2" w:space="0" w:color="000000"/>
            </w:tcBorders>
          </w:tcPr>
          <w:p>
            <w:pPr>
              <w:pStyle w:val="TableParagraph"/>
              <w:spacing w:before="14"/>
              <w:ind w:left="111"/>
              <w:rPr>
                <w:rFonts w:ascii="Arial"/>
                <w:b/>
                <w:sz w:val="18"/>
              </w:rPr>
            </w:pPr>
            <w:r>
              <w:rPr>
                <w:rFonts w:ascii="Arial"/>
                <w:b/>
                <w:color w:val="010101"/>
                <w:w w:val="105"/>
                <w:sz w:val="18"/>
              </w:rPr>
              <w:t>Brief</w:t>
            </w:r>
            <w:r>
              <w:rPr>
                <w:rFonts w:ascii="Arial"/>
                <w:b/>
                <w:color w:val="010101"/>
                <w:spacing w:val="6"/>
                <w:w w:val="105"/>
                <w:sz w:val="18"/>
              </w:rPr>
              <w:t> </w:t>
            </w:r>
            <w:r>
              <w:rPr>
                <w:rFonts w:ascii="Arial"/>
                <w:b/>
                <w:color w:val="010101"/>
                <w:spacing w:val="-2"/>
                <w:w w:val="105"/>
                <w:sz w:val="18"/>
              </w:rPr>
              <w:t>Description</w:t>
            </w:r>
          </w:p>
        </w:tc>
        <w:tc>
          <w:tcPr>
            <w:tcW w:w="6758" w:type="dxa"/>
            <w:gridSpan w:val="2"/>
            <w:tcBorders>
              <w:left w:val="single" w:sz="2" w:space="0" w:color="000000"/>
            </w:tcBorders>
          </w:tcPr>
          <w:p>
            <w:pPr>
              <w:pStyle w:val="TableParagraph"/>
              <w:spacing w:line="225" w:lineRule="exact"/>
              <w:ind w:left="116"/>
              <w:rPr>
                <w:rFonts w:ascii="Arial"/>
                <w:sz w:val="20"/>
              </w:rPr>
            </w:pPr>
            <w:r>
              <w:rPr>
                <w:rFonts w:ascii="Arial"/>
                <w:color w:val="010101"/>
                <w:sz w:val="20"/>
              </w:rPr>
              <w:t>User</w:t>
            </w:r>
            <w:r>
              <w:rPr>
                <w:rFonts w:ascii="Arial"/>
                <w:color w:val="010101"/>
                <w:spacing w:val="-6"/>
                <w:sz w:val="20"/>
              </w:rPr>
              <w:t> </w:t>
            </w:r>
            <w:r>
              <w:rPr>
                <w:rFonts w:ascii="Arial"/>
                <w:color w:val="010101"/>
                <w:sz w:val="20"/>
              </w:rPr>
              <w:t>can</w:t>
            </w:r>
            <w:r>
              <w:rPr>
                <w:rFonts w:ascii="Arial"/>
                <w:color w:val="010101"/>
                <w:spacing w:val="-11"/>
                <w:sz w:val="20"/>
              </w:rPr>
              <w:t> </w:t>
            </w:r>
            <w:r>
              <w:rPr>
                <w:rFonts w:ascii="Arial"/>
                <w:color w:val="010101"/>
                <w:sz w:val="20"/>
              </w:rPr>
              <w:t>create</w:t>
            </w:r>
            <w:r>
              <w:rPr>
                <w:rFonts w:ascii="Arial"/>
                <w:color w:val="010101"/>
                <w:spacing w:val="-2"/>
                <w:sz w:val="20"/>
              </w:rPr>
              <w:t> </w:t>
            </w:r>
            <w:r>
              <w:rPr>
                <w:rFonts w:ascii="Arial"/>
                <w:color w:val="010101"/>
                <w:sz w:val="20"/>
              </w:rPr>
              <w:t>an</w:t>
            </w:r>
            <w:r>
              <w:rPr>
                <w:rFonts w:ascii="Arial"/>
                <w:color w:val="010101"/>
                <w:spacing w:val="-9"/>
                <w:sz w:val="20"/>
              </w:rPr>
              <w:t> </w:t>
            </w:r>
            <w:r>
              <w:rPr>
                <w:rFonts w:ascii="Arial"/>
                <w:color w:val="010101"/>
                <w:sz w:val="20"/>
              </w:rPr>
              <w:t>account</w:t>
            </w:r>
            <w:r>
              <w:rPr>
                <w:rFonts w:ascii="Arial"/>
                <w:color w:val="010101"/>
                <w:spacing w:val="-1"/>
                <w:sz w:val="20"/>
              </w:rPr>
              <w:t> </w:t>
            </w:r>
            <w:r>
              <w:rPr>
                <w:rFonts w:ascii="Arial"/>
                <w:color w:val="010101"/>
                <w:sz w:val="20"/>
              </w:rPr>
              <w:t>to</w:t>
            </w:r>
            <w:r>
              <w:rPr>
                <w:rFonts w:ascii="Arial"/>
                <w:color w:val="010101"/>
                <w:spacing w:val="12"/>
                <w:sz w:val="20"/>
              </w:rPr>
              <w:t> </w:t>
            </w:r>
            <w:r>
              <w:rPr>
                <w:rFonts w:ascii="Arial"/>
                <w:color w:val="010101"/>
                <w:sz w:val="20"/>
              </w:rPr>
              <w:t>become</w:t>
            </w:r>
            <w:r>
              <w:rPr>
                <w:rFonts w:ascii="Arial"/>
                <w:color w:val="010101"/>
                <w:spacing w:val="-1"/>
                <w:sz w:val="20"/>
              </w:rPr>
              <w:t> </w:t>
            </w:r>
            <w:r>
              <w:rPr>
                <w:rFonts w:ascii="Arial"/>
                <w:color w:val="010101"/>
                <w:sz w:val="20"/>
              </w:rPr>
              <w:t>a</w:t>
            </w:r>
            <w:r>
              <w:rPr>
                <w:rFonts w:ascii="Arial"/>
                <w:color w:val="010101"/>
                <w:spacing w:val="-1"/>
                <w:sz w:val="20"/>
              </w:rPr>
              <w:t> </w:t>
            </w:r>
            <w:r>
              <w:rPr>
                <w:rFonts w:ascii="Arial"/>
                <w:color w:val="010101"/>
                <w:sz w:val="20"/>
              </w:rPr>
              <w:t>registered</w:t>
            </w:r>
            <w:r>
              <w:rPr>
                <w:rFonts w:ascii="Arial"/>
                <w:color w:val="010101"/>
                <w:spacing w:val="-3"/>
                <w:sz w:val="20"/>
              </w:rPr>
              <w:t> </w:t>
            </w:r>
            <w:r>
              <w:rPr>
                <w:rFonts w:ascii="Arial"/>
                <w:color w:val="010101"/>
                <w:spacing w:val="-2"/>
                <w:sz w:val="20"/>
              </w:rPr>
              <w:t>user.</w:t>
            </w:r>
          </w:p>
        </w:tc>
      </w:tr>
      <w:tr>
        <w:trPr>
          <w:trHeight w:val="268" w:hRule="atLeast"/>
        </w:trPr>
        <w:tc>
          <w:tcPr>
            <w:tcW w:w="1759" w:type="dxa"/>
            <w:tcBorders>
              <w:right w:val="single" w:sz="2" w:space="0" w:color="000000"/>
            </w:tcBorders>
          </w:tcPr>
          <w:p>
            <w:pPr>
              <w:pStyle w:val="TableParagraph"/>
              <w:spacing w:before="14"/>
              <w:ind w:left="111"/>
              <w:rPr>
                <w:rFonts w:ascii="Arial"/>
                <w:b/>
                <w:sz w:val="18"/>
              </w:rPr>
            </w:pPr>
            <w:r>
              <w:rPr>
                <w:rFonts w:ascii="Arial"/>
                <w:b/>
                <w:color w:val="010101"/>
                <w:w w:val="105"/>
                <w:sz w:val="18"/>
              </w:rPr>
              <w:t>Primary</w:t>
            </w:r>
            <w:r>
              <w:rPr>
                <w:rFonts w:ascii="Arial"/>
                <w:b/>
                <w:color w:val="010101"/>
                <w:spacing w:val="8"/>
                <w:w w:val="105"/>
                <w:sz w:val="18"/>
              </w:rPr>
              <w:t> </w:t>
            </w:r>
            <w:r>
              <w:rPr>
                <w:rFonts w:ascii="Arial"/>
                <w:b/>
                <w:color w:val="010101"/>
                <w:spacing w:val="-2"/>
                <w:w w:val="105"/>
                <w:sz w:val="18"/>
              </w:rPr>
              <w:t>Actor</w:t>
            </w:r>
          </w:p>
        </w:tc>
        <w:tc>
          <w:tcPr>
            <w:tcW w:w="6758" w:type="dxa"/>
            <w:gridSpan w:val="2"/>
            <w:tcBorders>
              <w:left w:val="single" w:sz="2" w:space="0" w:color="000000"/>
            </w:tcBorders>
          </w:tcPr>
          <w:p>
            <w:pPr>
              <w:pStyle w:val="TableParagraph"/>
              <w:spacing w:line="226" w:lineRule="exact"/>
              <w:ind w:left="116"/>
              <w:rPr>
                <w:rFonts w:ascii="Arial"/>
                <w:sz w:val="20"/>
              </w:rPr>
            </w:pPr>
            <w:r>
              <w:rPr>
                <w:rFonts w:ascii="Arial"/>
                <w:color w:val="010101"/>
                <w:spacing w:val="-4"/>
                <w:sz w:val="20"/>
              </w:rPr>
              <w:t>User</w:t>
            </w:r>
          </w:p>
        </w:tc>
      </w:tr>
      <w:tr>
        <w:trPr>
          <w:trHeight w:val="266" w:hRule="atLeast"/>
        </w:trPr>
        <w:tc>
          <w:tcPr>
            <w:tcW w:w="1759" w:type="dxa"/>
            <w:tcBorders>
              <w:right w:val="single" w:sz="2" w:space="0" w:color="000000"/>
            </w:tcBorders>
          </w:tcPr>
          <w:p>
            <w:pPr>
              <w:pStyle w:val="TableParagraph"/>
              <w:spacing w:before="15"/>
              <w:ind w:left="110"/>
              <w:rPr>
                <w:rFonts w:ascii="Arial"/>
                <w:b/>
                <w:sz w:val="18"/>
              </w:rPr>
            </w:pPr>
            <w:r>
              <w:rPr>
                <w:rFonts w:ascii="Arial"/>
                <w:b/>
                <w:color w:val="010101"/>
                <w:spacing w:val="-2"/>
                <w:w w:val="105"/>
                <w:sz w:val="18"/>
              </w:rPr>
              <w:t>Level</w:t>
            </w:r>
          </w:p>
        </w:tc>
        <w:tc>
          <w:tcPr>
            <w:tcW w:w="6758" w:type="dxa"/>
            <w:gridSpan w:val="2"/>
            <w:tcBorders>
              <w:left w:val="single" w:sz="2" w:space="0" w:color="000000"/>
            </w:tcBorders>
          </w:tcPr>
          <w:p>
            <w:pPr>
              <w:pStyle w:val="TableParagraph"/>
              <w:spacing w:line="226" w:lineRule="exact"/>
              <w:ind w:left="116"/>
              <w:rPr>
                <w:rFonts w:ascii="Arial"/>
                <w:sz w:val="20"/>
              </w:rPr>
            </w:pPr>
            <w:r>
              <w:rPr>
                <w:rFonts w:ascii="Arial"/>
                <w:color w:val="010101"/>
                <w:spacing w:val="-2"/>
                <w:sz w:val="20"/>
              </w:rPr>
              <w:t>Primary</w:t>
            </w:r>
          </w:p>
        </w:tc>
      </w:tr>
      <w:tr>
        <w:trPr>
          <w:trHeight w:val="268" w:hRule="atLeast"/>
        </w:trPr>
        <w:tc>
          <w:tcPr>
            <w:tcW w:w="1759" w:type="dxa"/>
            <w:tcBorders>
              <w:right w:val="single" w:sz="2" w:space="0" w:color="000000"/>
            </w:tcBorders>
          </w:tcPr>
          <w:p>
            <w:pPr>
              <w:pStyle w:val="TableParagraph"/>
              <w:spacing w:before="17"/>
              <w:ind w:left="106"/>
              <w:rPr>
                <w:rFonts w:ascii="Arial"/>
                <w:b/>
                <w:sz w:val="18"/>
              </w:rPr>
            </w:pPr>
            <w:r>
              <w:rPr>
                <w:rFonts w:ascii="Arial"/>
                <w:b/>
                <w:color w:val="010101"/>
                <w:spacing w:val="-2"/>
                <w:sz w:val="18"/>
              </w:rPr>
              <w:t>Trigger</w:t>
            </w:r>
          </w:p>
        </w:tc>
        <w:tc>
          <w:tcPr>
            <w:tcW w:w="6758" w:type="dxa"/>
            <w:gridSpan w:val="2"/>
            <w:tcBorders>
              <w:left w:val="single" w:sz="2" w:space="0" w:color="000000"/>
            </w:tcBorders>
          </w:tcPr>
          <w:p>
            <w:pPr>
              <w:pStyle w:val="TableParagraph"/>
              <w:spacing w:line="224" w:lineRule="exact"/>
              <w:ind w:left="116"/>
              <w:rPr>
                <w:rFonts w:ascii="Arial"/>
                <w:sz w:val="20"/>
              </w:rPr>
            </w:pPr>
            <w:r>
              <w:rPr>
                <w:rFonts w:ascii="Arial"/>
                <w:color w:val="010101"/>
                <w:sz w:val="20"/>
              </w:rPr>
              <w:t>User</w:t>
            </w:r>
            <w:r>
              <w:rPr>
                <w:rFonts w:ascii="Arial"/>
                <w:color w:val="010101"/>
                <w:spacing w:val="-7"/>
                <w:sz w:val="20"/>
              </w:rPr>
              <w:t> </w:t>
            </w:r>
            <w:r>
              <w:rPr>
                <w:rFonts w:ascii="Arial"/>
                <w:color w:val="010101"/>
                <w:sz w:val="20"/>
              </w:rPr>
              <w:t>selects "Sign</w:t>
            </w:r>
            <w:r>
              <w:rPr>
                <w:rFonts w:ascii="Arial"/>
                <w:color w:val="010101"/>
                <w:spacing w:val="-9"/>
                <w:sz w:val="20"/>
              </w:rPr>
              <w:t> </w:t>
            </w:r>
            <w:r>
              <w:rPr>
                <w:rFonts w:ascii="Arial"/>
                <w:color w:val="010101"/>
                <w:sz w:val="20"/>
              </w:rPr>
              <w:t>up"</w:t>
            </w:r>
            <w:r>
              <w:rPr>
                <w:rFonts w:ascii="Arial"/>
                <w:color w:val="010101"/>
                <w:spacing w:val="-9"/>
                <w:sz w:val="20"/>
              </w:rPr>
              <w:t> </w:t>
            </w:r>
            <w:r>
              <w:rPr>
                <w:rFonts w:ascii="Arial"/>
                <w:color w:val="010101"/>
                <w:spacing w:val="-2"/>
                <w:sz w:val="20"/>
              </w:rPr>
              <w:t>prompt</w:t>
            </w:r>
          </w:p>
        </w:tc>
      </w:tr>
      <w:tr>
        <w:trPr>
          <w:trHeight w:val="270" w:hRule="atLeast"/>
        </w:trPr>
        <w:tc>
          <w:tcPr>
            <w:tcW w:w="1759" w:type="dxa"/>
            <w:tcBorders>
              <w:right w:val="single" w:sz="2" w:space="0" w:color="000000"/>
            </w:tcBorders>
          </w:tcPr>
          <w:p>
            <w:pPr>
              <w:pStyle w:val="TableParagraph"/>
              <w:spacing w:before="18"/>
              <w:ind w:left="113"/>
              <w:rPr>
                <w:rFonts w:ascii="Arial"/>
                <w:b/>
                <w:sz w:val="18"/>
              </w:rPr>
            </w:pPr>
            <w:r>
              <w:rPr>
                <w:rFonts w:ascii="Arial"/>
                <w:b/>
                <w:color w:val="010101"/>
                <w:sz w:val="18"/>
              </w:rPr>
              <w:t>Secondary</w:t>
            </w:r>
            <w:r>
              <w:rPr>
                <w:rFonts w:ascii="Arial"/>
                <w:b/>
                <w:color w:val="010101"/>
                <w:spacing w:val="26"/>
                <w:sz w:val="18"/>
              </w:rPr>
              <w:t> </w:t>
            </w:r>
            <w:r>
              <w:rPr>
                <w:rFonts w:ascii="Arial"/>
                <w:b/>
                <w:color w:val="010101"/>
                <w:spacing w:val="-2"/>
                <w:sz w:val="18"/>
              </w:rPr>
              <w:t>Actor</w:t>
            </w:r>
          </w:p>
        </w:tc>
        <w:tc>
          <w:tcPr>
            <w:tcW w:w="6758" w:type="dxa"/>
            <w:gridSpan w:val="2"/>
            <w:tcBorders>
              <w:left w:val="single" w:sz="2" w:space="0" w:color="000000"/>
            </w:tcBorders>
          </w:tcPr>
          <w:p>
            <w:pPr>
              <w:pStyle w:val="TableParagraph"/>
              <w:spacing w:line="229" w:lineRule="exact"/>
              <w:ind w:left="115"/>
              <w:rPr>
                <w:rFonts w:ascii="Arial"/>
                <w:sz w:val="20"/>
              </w:rPr>
            </w:pPr>
            <w:r>
              <w:rPr>
                <w:rFonts w:ascii="Arial"/>
                <w:color w:val="010101"/>
                <w:spacing w:val="-2"/>
                <w:sz w:val="20"/>
              </w:rPr>
              <w:t>Firebase</w:t>
            </w:r>
          </w:p>
        </w:tc>
      </w:tr>
      <w:tr>
        <w:trPr>
          <w:trHeight w:val="268" w:hRule="atLeast"/>
        </w:trPr>
        <w:tc>
          <w:tcPr>
            <w:tcW w:w="1759" w:type="dxa"/>
            <w:tcBorders>
              <w:right w:val="single" w:sz="2" w:space="0" w:color="000000"/>
            </w:tcBorders>
          </w:tcPr>
          <w:p>
            <w:pPr>
              <w:pStyle w:val="TableParagraph"/>
              <w:spacing w:before="11"/>
              <w:ind w:left="111"/>
              <w:rPr>
                <w:rFonts w:ascii="Arial"/>
                <w:b/>
                <w:sz w:val="18"/>
              </w:rPr>
            </w:pPr>
            <w:r>
              <w:rPr>
                <w:rFonts w:ascii="Arial"/>
                <w:b/>
                <w:color w:val="010101"/>
                <w:spacing w:val="-2"/>
                <w:w w:val="105"/>
                <w:sz w:val="18"/>
              </w:rPr>
              <w:t>Pre-conditions</w:t>
            </w:r>
          </w:p>
        </w:tc>
        <w:tc>
          <w:tcPr>
            <w:tcW w:w="6758" w:type="dxa"/>
            <w:gridSpan w:val="2"/>
            <w:tcBorders>
              <w:left w:val="single" w:sz="2" w:space="0" w:color="000000"/>
            </w:tcBorders>
          </w:tcPr>
          <w:p>
            <w:pPr>
              <w:pStyle w:val="TableParagraph"/>
              <w:spacing w:line="227" w:lineRule="exact"/>
              <w:ind w:left="116"/>
              <w:rPr>
                <w:rFonts w:ascii="Arial"/>
                <w:sz w:val="20"/>
              </w:rPr>
            </w:pPr>
            <w:r>
              <w:rPr>
                <w:rFonts w:ascii="Arial"/>
                <w:color w:val="010101"/>
                <w:sz w:val="20"/>
              </w:rPr>
              <w:t>User</w:t>
            </w:r>
            <w:r>
              <w:rPr>
                <w:rFonts w:ascii="Arial"/>
                <w:color w:val="010101"/>
                <w:spacing w:val="-4"/>
                <w:sz w:val="20"/>
              </w:rPr>
              <w:t> </w:t>
            </w:r>
            <w:r>
              <w:rPr>
                <w:rFonts w:ascii="Arial"/>
                <w:color w:val="010101"/>
                <w:sz w:val="20"/>
              </w:rPr>
              <w:t>should</w:t>
            </w:r>
            <w:r>
              <w:rPr>
                <w:rFonts w:ascii="Arial"/>
                <w:color w:val="010101"/>
                <w:spacing w:val="-1"/>
                <w:sz w:val="20"/>
              </w:rPr>
              <w:t> </w:t>
            </w:r>
            <w:r>
              <w:rPr>
                <w:rFonts w:ascii="Arial"/>
                <w:color w:val="010101"/>
                <w:sz w:val="20"/>
              </w:rPr>
              <w:t>have</w:t>
            </w:r>
            <w:r>
              <w:rPr>
                <w:rFonts w:ascii="Arial"/>
                <w:color w:val="010101"/>
                <w:spacing w:val="-8"/>
                <w:sz w:val="20"/>
              </w:rPr>
              <w:t> </w:t>
            </w:r>
            <w:r>
              <w:rPr>
                <w:rFonts w:ascii="Arial"/>
                <w:color w:val="010101"/>
                <w:sz w:val="20"/>
              </w:rPr>
              <w:t>an</w:t>
            </w:r>
            <w:r>
              <w:rPr>
                <w:rFonts w:ascii="Arial"/>
                <w:color w:val="010101"/>
                <w:spacing w:val="-8"/>
                <w:sz w:val="20"/>
              </w:rPr>
              <w:t> </w:t>
            </w:r>
            <w:r>
              <w:rPr>
                <w:rFonts w:ascii="Arial"/>
                <w:color w:val="010101"/>
                <w:sz w:val="20"/>
              </w:rPr>
              <w:t>existing</w:t>
            </w:r>
            <w:r>
              <w:rPr>
                <w:rFonts w:ascii="Arial"/>
                <w:color w:val="010101"/>
                <w:spacing w:val="-7"/>
                <w:sz w:val="20"/>
              </w:rPr>
              <w:t> </w:t>
            </w:r>
            <w:r>
              <w:rPr>
                <w:rFonts w:ascii="Arial"/>
                <w:color w:val="010101"/>
                <w:sz w:val="20"/>
              </w:rPr>
              <w:t>email</w:t>
            </w:r>
            <w:r>
              <w:rPr>
                <w:rFonts w:ascii="Arial"/>
                <w:color w:val="010101"/>
                <w:spacing w:val="-8"/>
                <w:sz w:val="20"/>
              </w:rPr>
              <w:t> </w:t>
            </w:r>
            <w:r>
              <w:rPr>
                <w:rFonts w:ascii="Arial"/>
                <w:color w:val="010101"/>
                <w:spacing w:val="-2"/>
                <w:sz w:val="20"/>
              </w:rPr>
              <w:t>address</w:t>
            </w:r>
          </w:p>
        </w:tc>
      </w:tr>
      <w:tr>
        <w:trPr>
          <w:trHeight w:val="537" w:hRule="atLeast"/>
        </w:trPr>
        <w:tc>
          <w:tcPr>
            <w:tcW w:w="1759" w:type="dxa"/>
            <w:tcBorders>
              <w:right w:val="single" w:sz="2" w:space="0" w:color="000000"/>
            </w:tcBorders>
          </w:tcPr>
          <w:p>
            <w:pPr>
              <w:pStyle w:val="TableParagraph"/>
              <w:spacing w:before="16"/>
              <w:ind w:left="111"/>
              <w:rPr>
                <w:rFonts w:ascii="Arial"/>
                <w:b/>
                <w:sz w:val="18"/>
              </w:rPr>
            </w:pPr>
            <w:r>
              <w:rPr>
                <w:rFonts w:ascii="Arial"/>
                <w:b/>
                <w:color w:val="010101"/>
                <w:spacing w:val="-2"/>
                <w:w w:val="115"/>
                <w:sz w:val="18"/>
              </w:rPr>
              <w:t>Minimal</w:t>
            </w:r>
          </w:p>
          <w:p>
            <w:pPr>
              <w:pStyle w:val="TableParagraph"/>
              <w:spacing w:before="62"/>
              <w:ind w:left="107"/>
              <w:rPr>
                <w:rFonts w:ascii="Arial"/>
                <w:b/>
                <w:sz w:val="18"/>
              </w:rPr>
            </w:pPr>
            <w:r>
              <w:rPr>
                <w:rFonts w:ascii="Arial"/>
                <w:b/>
                <w:color w:val="010101"/>
                <w:spacing w:val="-2"/>
                <w:w w:val="105"/>
                <w:sz w:val="18"/>
              </w:rPr>
              <w:t>guarantees</w:t>
            </w:r>
          </w:p>
        </w:tc>
        <w:tc>
          <w:tcPr>
            <w:tcW w:w="6758" w:type="dxa"/>
            <w:gridSpan w:val="2"/>
            <w:tcBorders>
              <w:left w:val="single" w:sz="2" w:space="0" w:color="000000"/>
            </w:tcBorders>
          </w:tcPr>
          <w:p>
            <w:pPr>
              <w:pStyle w:val="TableParagraph"/>
              <w:spacing w:line="227" w:lineRule="exact"/>
              <w:ind w:left="123"/>
              <w:rPr>
                <w:rFonts w:ascii="Arial"/>
                <w:sz w:val="20"/>
              </w:rPr>
            </w:pPr>
            <w:r>
              <w:rPr>
                <w:rFonts w:ascii="Arial"/>
                <w:color w:val="010101"/>
                <w:sz w:val="20"/>
              </w:rPr>
              <w:t>A pop-up</w:t>
            </w:r>
            <w:r>
              <w:rPr>
                <w:rFonts w:ascii="Arial"/>
                <w:color w:val="010101"/>
                <w:spacing w:val="4"/>
                <w:sz w:val="20"/>
              </w:rPr>
              <w:t> </w:t>
            </w:r>
            <w:r>
              <w:rPr>
                <w:rFonts w:ascii="Arial"/>
                <w:color w:val="010101"/>
                <w:sz w:val="20"/>
              </w:rPr>
              <w:t>message</w:t>
            </w:r>
            <w:r>
              <w:rPr>
                <w:rFonts w:ascii="Arial"/>
                <w:color w:val="010101"/>
                <w:spacing w:val="14"/>
                <w:sz w:val="20"/>
              </w:rPr>
              <w:t> </w:t>
            </w:r>
            <w:r>
              <w:rPr>
                <w:rFonts w:ascii="Arial"/>
                <w:color w:val="010101"/>
                <w:sz w:val="20"/>
              </w:rPr>
              <w:t>will</w:t>
            </w:r>
            <w:r>
              <w:rPr>
                <w:rFonts w:ascii="Arial"/>
                <w:color w:val="010101"/>
                <w:spacing w:val="-6"/>
                <w:sz w:val="20"/>
              </w:rPr>
              <w:t> </w:t>
            </w:r>
            <w:r>
              <w:rPr>
                <w:rFonts w:ascii="Arial"/>
                <w:color w:val="010101"/>
                <w:sz w:val="20"/>
              </w:rPr>
              <w:t>appear</w:t>
            </w:r>
            <w:r>
              <w:rPr>
                <w:rFonts w:ascii="Arial"/>
                <w:color w:val="010101"/>
                <w:spacing w:val="9"/>
                <w:sz w:val="20"/>
              </w:rPr>
              <w:t> </w:t>
            </w:r>
            <w:r>
              <w:rPr>
                <w:rFonts w:ascii="Arial"/>
                <w:color w:val="010101"/>
                <w:sz w:val="20"/>
              </w:rPr>
              <w:t>to</w:t>
            </w:r>
            <w:r>
              <w:rPr>
                <w:rFonts w:ascii="Arial"/>
                <w:color w:val="010101"/>
                <w:spacing w:val="24"/>
                <w:sz w:val="20"/>
              </w:rPr>
              <w:t> </w:t>
            </w:r>
            <w:r>
              <w:rPr>
                <w:rFonts w:ascii="Arial"/>
                <w:color w:val="010101"/>
                <w:sz w:val="20"/>
              </w:rPr>
              <w:t>enter</w:t>
            </w:r>
            <w:r>
              <w:rPr>
                <w:rFonts w:ascii="Arial"/>
                <w:color w:val="010101"/>
                <w:spacing w:val="1"/>
                <w:sz w:val="20"/>
              </w:rPr>
              <w:t> </w:t>
            </w:r>
            <w:r>
              <w:rPr>
                <w:rFonts w:ascii="Arial"/>
                <w:color w:val="010101"/>
                <w:sz w:val="20"/>
              </w:rPr>
              <w:t>the</w:t>
            </w:r>
            <w:r>
              <w:rPr>
                <w:rFonts w:ascii="Arial"/>
                <w:color w:val="010101"/>
                <w:spacing w:val="-2"/>
                <w:sz w:val="20"/>
              </w:rPr>
              <w:t> </w:t>
            </w:r>
            <w:r>
              <w:rPr>
                <w:rFonts w:ascii="Arial"/>
                <w:color w:val="010101"/>
                <w:sz w:val="20"/>
              </w:rPr>
              <w:t>required</w:t>
            </w:r>
            <w:r>
              <w:rPr>
                <w:rFonts w:ascii="Arial"/>
                <w:color w:val="010101"/>
                <w:spacing w:val="5"/>
                <w:sz w:val="20"/>
              </w:rPr>
              <w:t> </w:t>
            </w:r>
            <w:r>
              <w:rPr>
                <w:rFonts w:ascii="Arial"/>
                <w:color w:val="010101"/>
                <w:spacing w:val="-2"/>
                <w:sz w:val="20"/>
              </w:rPr>
              <w:t>fields.</w:t>
            </w:r>
          </w:p>
        </w:tc>
      </w:tr>
      <w:tr>
        <w:trPr>
          <w:trHeight w:val="268" w:hRule="atLeast"/>
        </w:trPr>
        <w:tc>
          <w:tcPr>
            <w:tcW w:w="1759" w:type="dxa"/>
            <w:tcBorders>
              <w:right w:val="single" w:sz="2" w:space="0" w:color="000000"/>
            </w:tcBorders>
          </w:tcPr>
          <w:p>
            <w:pPr>
              <w:pStyle w:val="TableParagraph"/>
              <w:spacing w:before="16"/>
              <w:ind w:left="111"/>
              <w:rPr>
                <w:rFonts w:ascii="Arial"/>
                <w:b/>
                <w:sz w:val="18"/>
              </w:rPr>
            </w:pPr>
            <w:r>
              <w:rPr>
                <w:rFonts w:ascii="Arial"/>
                <w:b/>
                <w:color w:val="010101"/>
                <w:w w:val="105"/>
                <w:sz w:val="18"/>
              </w:rPr>
              <w:t>Post-</w:t>
            </w:r>
            <w:r>
              <w:rPr>
                <w:rFonts w:ascii="Arial"/>
                <w:b/>
                <w:color w:val="010101"/>
                <w:spacing w:val="-2"/>
                <w:w w:val="105"/>
                <w:sz w:val="18"/>
              </w:rPr>
              <w:t>condition</w:t>
            </w:r>
          </w:p>
        </w:tc>
        <w:tc>
          <w:tcPr>
            <w:tcW w:w="6758" w:type="dxa"/>
            <w:gridSpan w:val="2"/>
            <w:tcBorders>
              <w:left w:val="single" w:sz="2" w:space="0" w:color="000000"/>
            </w:tcBorders>
          </w:tcPr>
          <w:p>
            <w:pPr>
              <w:pStyle w:val="TableParagraph"/>
              <w:spacing w:line="228" w:lineRule="exact"/>
              <w:ind w:left="116"/>
              <w:rPr>
                <w:rFonts w:ascii="Arial"/>
                <w:sz w:val="20"/>
              </w:rPr>
            </w:pPr>
            <w:r>
              <w:rPr>
                <w:rFonts w:ascii="Arial"/>
                <w:color w:val="010101"/>
                <w:sz w:val="20"/>
              </w:rPr>
              <w:t>User</w:t>
            </w:r>
            <w:r>
              <w:rPr>
                <w:rFonts w:ascii="Arial"/>
                <w:color w:val="010101"/>
                <w:spacing w:val="-2"/>
                <w:sz w:val="20"/>
              </w:rPr>
              <w:t> </w:t>
            </w:r>
            <w:r>
              <w:rPr>
                <w:rFonts w:ascii="Arial"/>
                <w:color w:val="010101"/>
                <w:sz w:val="20"/>
              </w:rPr>
              <w:t>will</w:t>
            </w:r>
            <w:r>
              <w:rPr>
                <w:rFonts w:ascii="Arial"/>
                <w:color w:val="010101"/>
                <w:spacing w:val="-7"/>
                <w:sz w:val="20"/>
              </w:rPr>
              <w:t> </w:t>
            </w:r>
            <w:r>
              <w:rPr>
                <w:rFonts w:ascii="Arial"/>
                <w:color w:val="010101"/>
                <w:sz w:val="20"/>
              </w:rPr>
              <w:t>be</w:t>
            </w:r>
            <w:r>
              <w:rPr>
                <w:rFonts w:ascii="Arial"/>
                <w:color w:val="010101"/>
                <w:spacing w:val="-9"/>
                <w:sz w:val="20"/>
              </w:rPr>
              <w:t> </w:t>
            </w:r>
            <w:r>
              <w:rPr>
                <w:rFonts w:ascii="Arial"/>
                <w:color w:val="010101"/>
                <w:sz w:val="20"/>
              </w:rPr>
              <w:t>given</w:t>
            </w:r>
            <w:r>
              <w:rPr>
                <w:rFonts w:ascii="Arial"/>
                <w:color w:val="010101"/>
                <w:spacing w:val="-4"/>
                <w:sz w:val="20"/>
              </w:rPr>
              <w:t> </w:t>
            </w:r>
            <w:r>
              <w:rPr>
                <w:rFonts w:ascii="Arial"/>
                <w:color w:val="010101"/>
                <w:sz w:val="20"/>
              </w:rPr>
              <w:t>the</w:t>
            </w:r>
            <w:r>
              <w:rPr>
                <w:rFonts w:ascii="Arial"/>
                <w:color w:val="010101"/>
                <w:spacing w:val="-6"/>
                <w:sz w:val="20"/>
              </w:rPr>
              <w:t> </w:t>
            </w:r>
            <w:r>
              <w:rPr>
                <w:rFonts w:ascii="Arial"/>
                <w:color w:val="010101"/>
                <w:sz w:val="20"/>
              </w:rPr>
              <w:t>access</w:t>
            </w:r>
            <w:r>
              <w:rPr>
                <w:rFonts w:ascii="Arial"/>
                <w:color w:val="010101"/>
                <w:spacing w:val="-4"/>
                <w:sz w:val="20"/>
              </w:rPr>
              <w:t> </w:t>
            </w:r>
            <w:r>
              <w:rPr>
                <w:rFonts w:ascii="Arial"/>
                <w:color w:val="010101"/>
                <w:sz w:val="20"/>
              </w:rPr>
              <w:t>to</w:t>
            </w:r>
            <w:r>
              <w:rPr>
                <w:rFonts w:ascii="Arial"/>
                <w:color w:val="010101"/>
                <w:spacing w:val="23"/>
                <w:sz w:val="20"/>
              </w:rPr>
              <w:t> </w:t>
            </w:r>
            <w:r>
              <w:rPr>
                <w:rFonts w:ascii="Arial"/>
                <w:color w:val="010101"/>
                <w:sz w:val="20"/>
              </w:rPr>
              <w:t>the</w:t>
            </w:r>
            <w:r>
              <w:rPr>
                <w:rFonts w:ascii="Arial"/>
                <w:color w:val="010101"/>
                <w:spacing w:val="-6"/>
                <w:sz w:val="20"/>
              </w:rPr>
              <w:t> </w:t>
            </w:r>
            <w:r>
              <w:rPr>
                <w:rFonts w:ascii="Arial"/>
                <w:color w:val="010101"/>
                <w:spacing w:val="-2"/>
                <w:sz w:val="20"/>
              </w:rPr>
              <w:t>application.</w:t>
            </w:r>
          </w:p>
        </w:tc>
      </w:tr>
      <w:tr>
        <w:trPr>
          <w:trHeight w:val="270" w:hRule="atLeast"/>
        </w:trPr>
        <w:tc>
          <w:tcPr>
            <w:tcW w:w="1759" w:type="dxa"/>
            <w:vMerge w:val="restart"/>
            <w:tcBorders>
              <w:right w:val="single" w:sz="2" w:space="0" w:color="000000"/>
            </w:tcBorders>
          </w:tcPr>
          <w:p>
            <w:pPr>
              <w:pStyle w:val="TableParagraph"/>
              <w:rPr>
                <w:b/>
                <w:sz w:val="18"/>
              </w:rPr>
            </w:pPr>
          </w:p>
          <w:p>
            <w:pPr>
              <w:pStyle w:val="TableParagraph"/>
              <w:spacing w:before="93"/>
              <w:rPr>
                <w:b/>
                <w:sz w:val="18"/>
              </w:rPr>
            </w:pPr>
          </w:p>
          <w:p>
            <w:pPr>
              <w:pStyle w:val="TableParagraph"/>
              <w:ind w:left="111"/>
              <w:rPr>
                <w:rFonts w:ascii="Arial"/>
                <w:b/>
                <w:sz w:val="18"/>
              </w:rPr>
            </w:pPr>
            <w:r>
              <w:rPr>
                <w:rFonts w:ascii="Arial"/>
                <w:b/>
                <w:color w:val="010101"/>
                <w:w w:val="115"/>
                <w:sz w:val="18"/>
              </w:rPr>
              <w:t>Main</w:t>
            </w:r>
            <w:r>
              <w:rPr>
                <w:rFonts w:ascii="Arial"/>
                <w:b/>
                <w:color w:val="010101"/>
                <w:spacing w:val="-10"/>
                <w:w w:val="115"/>
                <w:sz w:val="18"/>
              </w:rPr>
              <w:t> </w:t>
            </w:r>
            <w:r>
              <w:rPr>
                <w:rFonts w:ascii="Arial"/>
                <w:b/>
                <w:color w:val="010101"/>
                <w:spacing w:val="-4"/>
                <w:w w:val="115"/>
                <w:sz w:val="18"/>
              </w:rPr>
              <w:t>Flow</w:t>
            </w:r>
          </w:p>
        </w:tc>
        <w:tc>
          <w:tcPr>
            <w:tcW w:w="6758" w:type="dxa"/>
            <w:gridSpan w:val="2"/>
            <w:tcBorders>
              <w:left w:val="single" w:sz="2" w:space="0" w:color="000000"/>
            </w:tcBorders>
          </w:tcPr>
          <w:p>
            <w:pPr>
              <w:pStyle w:val="TableParagraph"/>
              <w:tabs>
                <w:tab w:pos="916" w:val="left" w:leader="none"/>
              </w:tabs>
              <w:spacing w:before="3"/>
              <w:ind w:left="113"/>
              <w:rPr>
                <w:rFonts w:ascii="Arial"/>
                <w:sz w:val="20"/>
              </w:rPr>
            </w:pPr>
            <w:r>
              <w:rPr>
                <w:rFonts w:ascii="Arial"/>
                <w:color w:val="010101"/>
                <w:spacing w:val="-4"/>
                <w:sz w:val="20"/>
              </w:rPr>
              <w:t>Step</w:t>
            </w:r>
            <w:r>
              <w:rPr>
                <w:rFonts w:ascii="Arial"/>
                <w:color w:val="010101"/>
                <w:sz w:val="20"/>
              </w:rPr>
              <w:tab/>
            </w:r>
            <w:r>
              <w:rPr>
                <w:rFonts w:ascii="Arial"/>
                <w:color w:val="010101"/>
                <w:spacing w:val="-2"/>
                <w:sz w:val="20"/>
              </w:rPr>
              <w:t>Action</w:t>
            </w:r>
          </w:p>
        </w:tc>
      </w:tr>
      <w:tr>
        <w:trPr>
          <w:trHeight w:val="268" w:hRule="atLeast"/>
        </w:trPr>
        <w:tc>
          <w:tcPr>
            <w:tcW w:w="1759" w:type="dxa"/>
            <w:vMerge/>
            <w:tcBorders>
              <w:top w:val="nil"/>
              <w:right w:val="single" w:sz="2" w:space="0" w:color="000000"/>
            </w:tcBorders>
          </w:tcPr>
          <w:p>
            <w:pPr>
              <w:rPr>
                <w:sz w:val="2"/>
                <w:szCs w:val="2"/>
              </w:rPr>
            </w:pPr>
          </w:p>
        </w:tc>
        <w:tc>
          <w:tcPr>
            <w:tcW w:w="6758" w:type="dxa"/>
            <w:gridSpan w:val="2"/>
            <w:tcBorders>
              <w:left w:val="single" w:sz="2" w:space="0" w:color="000000"/>
            </w:tcBorders>
          </w:tcPr>
          <w:p>
            <w:pPr>
              <w:pStyle w:val="TableParagraph"/>
              <w:tabs>
                <w:tab w:pos="911" w:val="left" w:leader="none"/>
              </w:tabs>
              <w:spacing w:before="1"/>
              <w:ind w:left="110"/>
              <w:rPr>
                <w:rFonts w:ascii="Arial"/>
                <w:sz w:val="20"/>
              </w:rPr>
            </w:pPr>
            <w:r>
              <w:rPr>
                <w:rFonts w:ascii="Arial"/>
                <w:color w:val="010101"/>
                <w:spacing w:val="-10"/>
                <w:sz w:val="20"/>
              </w:rPr>
              <w:t>1</w:t>
            </w:r>
            <w:r>
              <w:rPr>
                <w:rFonts w:ascii="Arial"/>
                <w:color w:val="010101"/>
                <w:sz w:val="20"/>
              </w:rPr>
              <w:tab/>
              <w:t>The</w:t>
            </w:r>
            <w:r>
              <w:rPr>
                <w:rFonts w:ascii="Arial"/>
                <w:color w:val="010101"/>
                <w:spacing w:val="-12"/>
                <w:sz w:val="20"/>
              </w:rPr>
              <w:t> </w:t>
            </w:r>
            <w:r>
              <w:rPr>
                <w:rFonts w:ascii="Arial"/>
                <w:color w:val="010101"/>
                <w:sz w:val="20"/>
              </w:rPr>
              <w:t>user</w:t>
            </w:r>
            <w:r>
              <w:rPr>
                <w:rFonts w:ascii="Arial"/>
                <w:color w:val="010101"/>
                <w:spacing w:val="-6"/>
                <w:sz w:val="20"/>
              </w:rPr>
              <w:t> </w:t>
            </w:r>
            <w:r>
              <w:rPr>
                <w:rFonts w:ascii="Arial"/>
                <w:color w:val="010101"/>
                <w:sz w:val="20"/>
              </w:rPr>
              <w:t>clicks</w:t>
            </w:r>
            <w:r>
              <w:rPr>
                <w:rFonts w:ascii="Arial"/>
                <w:color w:val="010101"/>
                <w:spacing w:val="-6"/>
                <w:sz w:val="20"/>
              </w:rPr>
              <w:t> </w:t>
            </w:r>
            <w:r>
              <w:rPr>
                <w:rFonts w:ascii="Arial"/>
                <w:color w:val="010101"/>
                <w:sz w:val="20"/>
              </w:rPr>
              <w:t>on</w:t>
            </w:r>
            <w:r>
              <w:rPr>
                <w:rFonts w:ascii="Arial"/>
                <w:color w:val="010101"/>
                <w:spacing w:val="-14"/>
                <w:sz w:val="20"/>
              </w:rPr>
              <w:t> </w:t>
            </w:r>
            <w:r>
              <w:rPr>
                <w:rFonts w:ascii="Arial"/>
                <w:color w:val="010101"/>
                <w:sz w:val="20"/>
              </w:rPr>
              <w:t>create</w:t>
            </w:r>
            <w:r>
              <w:rPr>
                <w:rFonts w:ascii="Arial"/>
                <w:color w:val="010101"/>
                <w:spacing w:val="-1"/>
                <w:sz w:val="20"/>
              </w:rPr>
              <w:t> </w:t>
            </w:r>
            <w:r>
              <w:rPr>
                <w:rFonts w:ascii="Arial"/>
                <w:color w:val="010101"/>
                <w:sz w:val="20"/>
              </w:rPr>
              <w:t>account </w:t>
            </w:r>
            <w:r>
              <w:rPr>
                <w:rFonts w:ascii="Arial"/>
                <w:color w:val="010101"/>
                <w:spacing w:val="-2"/>
                <w:sz w:val="20"/>
              </w:rPr>
              <w:t>feature</w:t>
            </w:r>
          </w:p>
        </w:tc>
      </w:tr>
      <w:tr>
        <w:trPr>
          <w:trHeight w:val="246" w:hRule="atLeast"/>
        </w:trPr>
        <w:tc>
          <w:tcPr>
            <w:tcW w:w="1759" w:type="dxa"/>
            <w:vMerge/>
            <w:tcBorders>
              <w:top w:val="nil"/>
              <w:right w:val="single" w:sz="2" w:space="0" w:color="000000"/>
            </w:tcBorders>
          </w:tcPr>
          <w:p>
            <w:pPr>
              <w:rPr>
                <w:sz w:val="2"/>
                <w:szCs w:val="2"/>
              </w:rPr>
            </w:pPr>
          </w:p>
        </w:tc>
        <w:tc>
          <w:tcPr>
            <w:tcW w:w="6758" w:type="dxa"/>
            <w:gridSpan w:val="2"/>
            <w:tcBorders>
              <w:left w:val="single" w:sz="2" w:space="0" w:color="000000"/>
              <w:bottom w:val="nil"/>
            </w:tcBorders>
          </w:tcPr>
          <w:p>
            <w:pPr>
              <w:pStyle w:val="TableParagraph"/>
              <w:tabs>
                <w:tab w:pos="911" w:val="left" w:leader="none"/>
              </w:tabs>
              <w:spacing w:line="225" w:lineRule="exact" w:before="1"/>
              <w:ind w:left="63"/>
              <w:rPr>
                <w:rFonts w:ascii="Arial"/>
                <w:sz w:val="20"/>
              </w:rPr>
            </w:pPr>
            <w:r>
              <w:rPr>
                <w:rFonts w:ascii="Arial"/>
                <w:color w:val="010101"/>
                <w:spacing w:val="-10"/>
                <w:sz w:val="20"/>
              </w:rPr>
              <w:t>2</w:t>
            </w:r>
            <w:r>
              <w:rPr>
                <w:rFonts w:ascii="Arial"/>
                <w:color w:val="010101"/>
                <w:sz w:val="20"/>
              </w:rPr>
              <w:tab/>
              <w:t>The</w:t>
            </w:r>
            <w:r>
              <w:rPr>
                <w:rFonts w:ascii="Arial"/>
                <w:color w:val="010101"/>
                <w:spacing w:val="3"/>
                <w:sz w:val="20"/>
              </w:rPr>
              <w:t> </w:t>
            </w:r>
            <w:r>
              <w:rPr>
                <w:rFonts w:ascii="Arial"/>
                <w:color w:val="010101"/>
                <w:sz w:val="20"/>
              </w:rPr>
              <w:t>user</w:t>
            </w:r>
            <w:r>
              <w:rPr>
                <w:rFonts w:ascii="Arial"/>
                <w:color w:val="010101"/>
                <w:spacing w:val="4"/>
                <w:sz w:val="20"/>
              </w:rPr>
              <w:t> </w:t>
            </w:r>
            <w:r>
              <w:rPr>
                <w:rFonts w:ascii="Arial"/>
                <w:color w:val="010101"/>
                <w:sz w:val="20"/>
              </w:rPr>
              <w:t>enters</w:t>
            </w:r>
            <w:r>
              <w:rPr>
                <w:rFonts w:ascii="Arial"/>
                <w:color w:val="010101"/>
                <w:spacing w:val="1"/>
                <w:sz w:val="20"/>
              </w:rPr>
              <w:t> </w:t>
            </w:r>
            <w:r>
              <w:rPr>
                <w:rFonts w:ascii="Arial"/>
                <w:color w:val="010101"/>
                <w:sz w:val="20"/>
              </w:rPr>
              <w:t>required</w:t>
            </w:r>
            <w:r>
              <w:rPr>
                <w:rFonts w:ascii="Arial"/>
                <w:color w:val="010101"/>
                <w:spacing w:val="8"/>
                <w:sz w:val="20"/>
              </w:rPr>
              <w:t> </w:t>
            </w:r>
            <w:r>
              <w:rPr>
                <w:rFonts w:ascii="Arial"/>
                <w:color w:val="010101"/>
                <w:spacing w:val="-4"/>
                <w:sz w:val="20"/>
              </w:rPr>
              <w:t>data</w:t>
            </w:r>
          </w:p>
        </w:tc>
      </w:tr>
      <w:tr>
        <w:trPr>
          <w:trHeight w:val="134" w:hRule="atLeast"/>
        </w:trPr>
        <w:tc>
          <w:tcPr>
            <w:tcW w:w="1759" w:type="dxa"/>
            <w:vMerge/>
            <w:tcBorders>
              <w:top w:val="nil"/>
              <w:right w:val="single" w:sz="2" w:space="0" w:color="000000"/>
            </w:tcBorders>
          </w:tcPr>
          <w:p>
            <w:pPr>
              <w:rPr>
                <w:sz w:val="2"/>
                <w:szCs w:val="2"/>
              </w:rPr>
            </w:pPr>
          </w:p>
        </w:tc>
        <w:tc>
          <w:tcPr>
            <w:tcW w:w="798" w:type="dxa"/>
            <w:tcBorders>
              <w:top w:val="nil"/>
              <w:left w:val="single" w:sz="2" w:space="0" w:color="000000"/>
            </w:tcBorders>
          </w:tcPr>
          <w:p>
            <w:pPr>
              <w:pStyle w:val="TableParagraph"/>
              <w:rPr>
                <w:sz w:val="8"/>
              </w:rPr>
            </w:pPr>
          </w:p>
        </w:tc>
        <w:tc>
          <w:tcPr>
            <w:tcW w:w="5960" w:type="dxa"/>
            <w:tcBorders>
              <w:top w:val="nil"/>
            </w:tcBorders>
          </w:tcPr>
          <w:p>
            <w:pPr>
              <w:pStyle w:val="TableParagraph"/>
              <w:rPr>
                <w:sz w:val="8"/>
              </w:rPr>
            </w:pPr>
          </w:p>
        </w:tc>
      </w:tr>
      <w:tr>
        <w:trPr>
          <w:trHeight w:val="270"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5"/>
              <w:ind w:left="119"/>
              <w:rPr>
                <w:sz w:val="20"/>
              </w:rPr>
            </w:pPr>
            <w:r>
              <w:rPr>
                <w:color w:val="010101"/>
                <w:spacing w:val="-10"/>
                <w:sz w:val="20"/>
              </w:rPr>
              <w:t>3</w:t>
            </w:r>
          </w:p>
        </w:tc>
        <w:tc>
          <w:tcPr>
            <w:tcW w:w="5960" w:type="dxa"/>
          </w:tcPr>
          <w:p>
            <w:pPr>
              <w:pStyle w:val="TableParagraph"/>
              <w:spacing w:line="229" w:lineRule="exact"/>
              <w:ind w:left="110"/>
              <w:rPr>
                <w:rFonts w:ascii="Arial"/>
                <w:sz w:val="20"/>
              </w:rPr>
            </w:pPr>
            <w:r>
              <w:rPr>
                <w:rFonts w:ascii="Arial"/>
                <w:color w:val="010101"/>
                <w:sz w:val="20"/>
              </w:rPr>
              <w:t>The</w:t>
            </w:r>
            <w:r>
              <w:rPr>
                <w:rFonts w:ascii="Arial"/>
                <w:color w:val="010101"/>
                <w:spacing w:val="-4"/>
                <w:sz w:val="20"/>
              </w:rPr>
              <w:t> </w:t>
            </w:r>
            <w:r>
              <w:rPr>
                <w:rFonts w:ascii="Arial"/>
                <w:color w:val="010101"/>
                <w:sz w:val="20"/>
              </w:rPr>
              <w:t>system validates the</w:t>
            </w:r>
            <w:r>
              <w:rPr>
                <w:rFonts w:ascii="Arial"/>
                <w:color w:val="010101"/>
                <w:spacing w:val="-8"/>
                <w:sz w:val="20"/>
              </w:rPr>
              <w:t> </w:t>
            </w:r>
            <w:r>
              <w:rPr>
                <w:rFonts w:ascii="Arial"/>
                <w:color w:val="010101"/>
                <w:spacing w:val="-2"/>
                <w:sz w:val="20"/>
              </w:rPr>
              <w:t>information</w:t>
            </w:r>
          </w:p>
        </w:tc>
      </w:tr>
      <w:tr>
        <w:trPr>
          <w:trHeight w:val="268"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6"/>
              <w:ind w:left="120"/>
              <w:rPr>
                <w:rFonts w:ascii="Arial"/>
                <w:sz w:val="19"/>
              </w:rPr>
            </w:pPr>
            <w:r>
              <w:rPr>
                <w:rFonts w:ascii="Arial"/>
                <w:color w:val="010101"/>
                <w:spacing w:val="-10"/>
                <w:w w:val="110"/>
                <w:sz w:val="19"/>
              </w:rPr>
              <w:t>4</w:t>
            </w:r>
          </w:p>
        </w:tc>
        <w:tc>
          <w:tcPr>
            <w:tcW w:w="5960" w:type="dxa"/>
          </w:tcPr>
          <w:p>
            <w:pPr>
              <w:pStyle w:val="TableParagraph"/>
              <w:spacing w:line="227" w:lineRule="exact"/>
              <w:ind w:left="111"/>
              <w:rPr>
                <w:rFonts w:ascii="Arial"/>
                <w:sz w:val="20"/>
              </w:rPr>
            </w:pPr>
            <w:r>
              <w:rPr>
                <w:rFonts w:ascii="Arial"/>
                <w:color w:val="010101"/>
                <w:w w:val="105"/>
                <w:sz w:val="20"/>
              </w:rPr>
              <w:t>Information</w:t>
            </w:r>
            <w:r>
              <w:rPr>
                <w:rFonts w:ascii="Arial"/>
                <w:color w:val="010101"/>
                <w:spacing w:val="-15"/>
                <w:w w:val="105"/>
                <w:sz w:val="20"/>
              </w:rPr>
              <w:t> </w:t>
            </w:r>
            <w:r>
              <w:rPr>
                <w:rFonts w:ascii="Arial"/>
                <w:color w:val="010101"/>
                <w:w w:val="105"/>
                <w:sz w:val="20"/>
              </w:rPr>
              <w:t>is</w:t>
            </w:r>
            <w:r>
              <w:rPr>
                <w:rFonts w:ascii="Arial"/>
                <w:color w:val="010101"/>
                <w:spacing w:val="-15"/>
                <w:w w:val="105"/>
                <w:sz w:val="20"/>
              </w:rPr>
              <w:t> </w:t>
            </w:r>
            <w:r>
              <w:rPr>
                <w:rFonts w:ascii="Arial"/>
                <w:color w:val="010101"/>
                <w:w w:val="105"/>
                <w:sz w:val="20"/>
              </w:rPr>
              <w:t>stored</w:t>
            </w:r>
            <w:r>
              <w:rPr>
                <w:rFonts w:ascii="Arial"/>
                <w:color w:val="010101"/>
                <w:spacing w:val="-10"/>
                <w:w w:val="105"/>
                <w:sz w:val="20"/>
              </w:rPr>
              <w:t> </w:t>
            </w:r>
            <w:r>
              <w:rPr>
                <w:rFonts w:ascii="Arial"/>
                <w:color w:val="010101"/>
                <w:w w:val="105"/>
                <w:sz w:val="20"/>
              </w:rPr>
              <w:t>in</w:t>
            </w:r>
            <w:r>
              <w:rPr>
                <w:rFonts w:ascii="Arial"/>
                <w:color w:val="010101"/>
                <w:spacing w:val="-15"/>
                <w:w w:val="105"/>
                <w:sz w:val="20"/>
              </w:rPr>
              <w:t> </w:t>
            </w:r>
            <w:r>
              <w:rPr>
                <w:rFonts w:ascii="Arial"/>
                <w:color w:val="010101"/>
                <w:w w:val="105"/>
                <w:sz w:val="20"/>
              </w:rPr>
              <w:t>the</w:t>
            </w:r>
            <w:r>
              <w:rPr>
                <w:rFonts w:ascii="Arial"/>
                <w:color w:val="010101"/>
                <w:spacing w:val="-14"/>
                <w:w w:val="105"/>
                <w:sz w:val="20"/>
              </w:rPr>
              <w:t> </w:t>
            </w:r>
            <w:r>
              <w:rPr>
                <w:rFonts w:ascii="Arial"/>
                <w:color w:val="010101"/>
                <w:w w:val="105"/>
                <w:sz w:val="20"/>
              </w:rPr>
              <w:t>user</w:t>
            </w:r>
            <w:r>
              <w:rPr>
                <w:rFonts w:ascii="Arial"/>
                <w:color w:val="010101"/>
                <w:spacing w:val="-12"/>
                <w:w w:val="105"/>
                <w:sz w:val="20"/>
              </w:rPr>
              <w:t> </w:t>
            </w:r>
            <w:r>
              <w:rPr>
                <w:rFonts w:ascii="Arial"/>
                <w:color w:val="010101"/>
                <w:spacing w:val="-2"/>
                <w:w w:val="105"/>
                <w:sz w:val="20"/>
              </w:rPr>
              <w:t>account</w:t>
            </w:r>
          </w:p>
        </w:tc>
      </w:tr>
      <w:tr>
        <w:trPr>
          <w:trHeight w:val="268"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2"/>
              <w:ind w:left="119"/>
              <w:rPr>
                <w:rFonts w:ascii="Arial"/>
                <w:sz w:val="20"/>
              </w:rPr>
            </w:pPr>
            <w:r>
              <w:rPr>
                <w:rFonts w:ascii="Arial"/>
                <w:color w:val="010101"/>
                <w:spacing w:val="-10"/>
                <w:sz w:val="20"/>
              </w:rPr>
              <w:t>5</w:t>
            </w:r>
          </w:p>
        </w:tc>
        <w:tc>
          <w:tcPr>
            <w:tcW w:w="5960" w:type="dxa"/>
          </w:tcPr>
          <w:p>
            <w:pPr>
              <w:pStyle w:val="TableParagraph"/>
              <w:spacing w:line="228" w:lineRule="exact"/>
              <w:ind w:left="110"/>
              <w:rPr>
                <w:rFonts w:ascii="Arial"/>
                <w:sz w:val="20"/>
              </w:rPr>
            </w:pPr>
            <w:r>
              <w:rPr>
                <w:rFonts w:ascii="Arial"/>
                <w:color w:val="010101"/>
                <w:sz w:val="20"/>
              </w:rPr>
              <w:t>System</w:t>
            </w:r>
            <w:r>
              <w:rPr>
                <w:rFonts w:ascii="Arial"/>
                <w:color w:val="010101"/>
                <w:spacing w:val="5"/>
                <w:sz w:val="20"/>
              </w:rPr>
              <w:t> </w:t>
            </w:r>
            <w:r>
              <w:rPr>
                <w:rFonts w:ascii="Arial"/>
                <w:color w:val="010101"/>
                <w:sz w:val="20"/>
              </w:rPr>
              <w:t>notifies</w:t>
            </w:r>
            <w:r>
              <w:rPr>
                <w:rFonts w:ascii="Arial"/>
                <w:color w:val="010101"/>
                <w:spacing w:val="1"/>
                <w:sz w:val="20"/>
              </w:rPr>
              <w:t> </w:t>
            </w:r>
            <w:r>
              <w:rPr>
                <w:rFonts w:ascii="Arial"/>
                <w:color w:val="010101"/>
                <w:sz w:val="20"/>
              </w:rPr>
              <w:t>that</w:t>
            </w:r>
            <w:r>
              <w:rPr>
                <w:rFonts w:ascii="Arial"/>
                <w:color w:val="010101"/>
                <w:spacing w:val="-1"/>
                <w:sz w:val="20"/>
              </w:rPr>
              <w:t> </w:t>
            </w:r>
            <w:r>
              <w:rPr>
                <w:rFonts w:ascii="Arial"/>
                <w:color w:val="010101"/>
                <w:sz w:val="20"/>
              </w:rPr>
              <w:t>the account</w:t>
            </w:r>
            <w:r>
              <w:rPr>
                <w:rFonts w:ascii="Arial"/>
                <w:color w:val="010101"/>
                <w:spacing w:val="13"/>
                <w:sz w:val="20"/>
              </w:rPr>
              <w:t> </w:t>
            </w:r>
            <w:r>
              <w:rPr>
                <w:rFonts w:ascii="Arial"/>
                <w:color w:val="010101"/>
                <w:sz w:val="20"/>
              </w:rPr>
              <w:t>has</w:t>
            </w:r>
            <w:r>
              <w:rPr>
                <w:rFonts w:ascii="Arial"/>
                <w:color w:val="010101"/>
                <w:spacing w:val="4"/>
                <w:sz w:val="20"/>
              </w:rPr>
              <w:t> </w:t>
            </w:r>
            <w:r>
              <w:rPr>
                <w:rFonts w:ascii="Arial"/>
                <w:color w:val="010101"/>
                <w:sz w:val="20"/>
              </w:rPr>
              <w:t>been</w:t>
            </w:r>
            <w:r>
              <w:rPr>
                <w:rFonts w:ascii="Arial"/>
                <w:color w:val="010101"/>
                <w:spacing w:val="3"/>
                <w:sz w:val="20"/>
              </w:rPr>
              <w:t> </w:t>
            </w:r>
            <w:r>
              <w:rPr>
                <w:rFonts w:ascii="Arial"/>
                <w:color w:val="010101"/>
                <w:spacing w:val="-2"/>
                <w:sz w:val="20"/>
              </w:rPr>
              <w:t>created</w:t>
            </w:r>
          </w:p>
        </w:tc>
      </w:tr>
    </w:tbl>
    <w:p>
      <w:pPr>
        <w:pStyle w:val="BodyText"/>
        <w:spacing w:before="204"/>
        <w:rPr>
          <w:b/>
          <w:sz w:val="28"/>
        </w:rPr>
      </w:pPr>
    </w:p>
    <w:p>
      <w:pPr>
        <w:pStyle w:val="Heading5"/>
        <w:numPr>
          <w:ilvl w:val="2"/>
          <w:numId w:val="15"/>
        </w:numPr>
        <w:tabs>
          <w:tab w:pos="1825" w:val="left" w:leader="none"/>
        </w:tabs>
        <w:spacing w:line="240" w:lineRule="auto" w:before="1" w:after="0"/>
        <w:ind w:left="1825" w:right="0" w:hanging="718"/>
        <w:jc w:val="left"/>
        <w:rPr>
          <w:color w:val="010101"/>
        </w:rPr>
      </w:pPr>
      <w:bookmarkStart w:name="_TOC_250038" w:id="56"/>
      <w:r>
        <w:rPr>
          <w:color w:val="010101"/>
        </w:rPr>
        <w:t>View</w:t>
      </w:r>
      <w:r>
        <w:rPr>
          <w:color w:val="010101"/>
          <w:spacing w:val="-3"/>
        </w:rPr>
        <w:t> </w:t>
      </w:r>
      <w:bookmarkEnd w:id="56"/>
      <w:r>
        <w:rPr>
          <w:color w:val="010101"/>
          <w:spacing w:val="-2"/>
        </w:rPr>
        <w:t>History</w:t>
      </w:r>
    </w:p>
    <w:p>
      <w:pPr>
        <w:pStyle w:val="BodyText"/>
        <w:spacing w:before="70"/>
        <w:rPr>
          <w:b/>
          <w:sz w:val="20"/>
        </w:r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9"/>
        <w:gridCol w:w="798"/>
        <w:gridCol w:w="5960"/>
      </w:tblGrid>
      <w:tr>
        <w:trPr>
          <w:trHeight w:val="287" w:hRule="atLeast"/>
        </w:trPr>
        <w:tc>
          <w:tcPr>
            <w:tcW w:w="1759" w:type="dxa"/>
            <w:tcBorders>
              <w:right w:val="single" w:sz="2" w:space="0" w:color="000000"/>
            </w:tcBorders>
          </w:tcPr>
          <w:p>
            <w:pPr>
              <w:pStyle w:val="TableParagraph"/>
              <w:spacing w:before="32"/>
              <w:ind w:left="111"/>
              <w:rPr>
                <w:rFonts w:ascii="Arial"/>
                <w:b/>
                <w:sz w:val="18"/>
              </w:rPr>
            </w:pPr>
            <w:r>
              <w:rPr>
                <w:rFonts w:ascii="Arial"/>
                <w:b/>
                <w:color w:val="010101"/>
                <w:spacing w:val="-4"/>
                <w:sz w:val="18"/>
              </w:rPr>
              <w:t>USE</w:t>
            </w:r>
            <w:r>
              <w:rPr>
                <w:rFonts w:ascii="Arial"/>
                <w:b/>
                <w:color w:val="010101"/>
                <w:spacing w:val="-7"/>
                <w:sz w:val="18"/>
              </w:rPr>
              <w:t> </w:t>
            </w:r>
            <w:r>
              <w:rPr>
                <w:rFonts w:ascii="Arial"/>
                <w:b/>
                <w:color w:val="010101"/>
                <w:spacing w:val="-4"/>
                <w:sz w:val="18"/>
              </w:rPr>
              <w:t>CASE</w:t>
            </w:r>
          </w:p>
        </w:tc>
        <w:tc>
          <w:tcPr>
            <w:tcW w:w="6758" w:type="dxa"/>
            <w:gridSpan w:val="2"/>
            <w:tcBorders>
              <w:left w:val="single" w:sz="2" w:space="0" w:color="000000"/>
            </w:tcBorders>
          </w:tcPr>
          <w:p>
            <w:pPr>
              <w:pStyle w:val="TableParagraph"/>
              <w:spacing w:before="4"/>
              <w:ind w:left="117"/>
              <w:rPr>
                <w:rFonts w:ascii="Arial"/>
                <w:sz w:val="20"/>
              </w:rPr>
            </w:pPr>
            <w:r>
              <w:rPr>
                <w:rFonts w:ascii="Arial"/>
                <w:color w:val="010101"/>
                <w:sz w:val="20"/>
              </w:rPr>
              <w:t>View</w:t>
            </w:r>
            <w:r>
              <w:rPr>
                <w:rFonts w:ascii="Arial"/>
                <w:color w:val="010101"/>
                <w:spacing w:val="6"/>
                <w:sz w:val="20"/>
              </w:rPr>
              <w:t> </w:t>
            </w:r>
            <w:r>
              <w:rPr>
                <w:rFonts w:ascii="Arial"/>
                <w:color w:val="010101"/>
                <w:spacing w:val="-2"/>
                <w:sz w:val="20"/>
              </w:rPr>
              <w:t>History</w:t>
            </w:r>
          </w:p>
        </w:tc>
      </w:tr>
      <w:tr>
        <w:trPr>
          <w:trHeight w:val="294" w:hRule="atLeast"/>
        </w:trPr>
        <w:tc>
          <w:tcPr>
            <w:tcW w:w="1759" w:type="dxa"/>
            <w:tcBorders>
              <w:right w:val="single" w:sz="2" w:space="0" w:color="000000"/>
            </w:tcBorders>
          </w:tcPr>
          <w:p>
            <w:pPr>
              <w:pStyle w:val="TableParagraph"/>
              <w:spacing w:before="32"/>
              <w:ind w:left="111"/>
              <w:rPr>
                <w:rFonts w:ascii="Arial"/>
                <w:b/>
                <w:sz w:val="18"/>
              </w:rPr>
            </w:pPr>
            <w:r>
              <w:rPr>
                <w:rFonts w:ascii="Arial"/>
                <w:b/>
                <w:color w:val="010101"/>
                <w:sz w:val="18"/>
              </w:rPr>
              <w:t>Use</w:t>
            </w:r>
            <w:r>
              <w:rPr>
                <w:rFonts w:ascii="Arial"/>
                <w:b/>
                <w:color w:val="010101"/>
                <w:spacing w:val="-3"/>
                <w:sz w:val="18"/>
              </w:rPr>
              <w:t> </w:t>
            </w:r>
            <w:r>
              <w:rPr>
                <w:rFonts w:ascii="Arial"/>
                <w:b/>
                <w:color w:val="010101"/>
                <w:sz w:val="18"/>
              </w:rPr>
              <w:t>Case</w:t>
            </w:r>
            <w:r>
              <w:rPr>
                <w:rFonts w:ascii="Arial"/>
                <w:b/>
                <w:color w:val="010101"/>
                <w:spacing w:val="4"/>
                <w:sz w:val="18"/>
              </w:rPr>
              <w:t> </w:t>
            </w:r>
            <w:r>
              <w:rPr>
                <w:rFonts w:ascii="Arial"/>
                <w:b/>
                <w:color w:val="010101"/>
                <w:spacing w:val="-5"/>
                <w:sz w:val="18"/>
              </w:rPr>
              <w:t>ID</w:t>
            </w:r>
          </w:p>
        </w:tc>
        <w:tc>
          <w:tcPr>
            <w:tcW w:w="6758" w:type="dxa"/>
            <w:gridSpan w:val="2"/>
            <w:tcBorders>
              <w:left w:val="single" w:sz="2" w:space="0" w:color="000000"/>
            </w:tcBorders>
          </w:tcPr>
          <w:p>
            <w:pPr>
              <w:pStyle w:val="TableParagraph"/>
              <w:spacing w:before="19"/>
              <w:ind w:left="167"/>
              <w:rPr>
                <w:rFonts w:ascii="Arial"/>
                <w:sz w:val="20"/>
              </w:rPr>
            </w:pPr>
            <w:r>
              <w:rPr>
                <w:rFonts w:ascii="Arial"/>
                <w:color w:val="010101"/>
                <w:spacing w:val="-10"/>
                <w:sz w:val="20"/>
              </w:rPr>
              <w:t>3</w:t>
            </w:r>
          </w:p>
        </w:tc>
      </w:tr>
      <w:tr>
        <w:trPr>
          <w:trHeight w:val="537" w:hRule="atLeast"/>
        </w:trPr>
        <w:tc>
          <w:tcPr>
            <w:tcW w:w="1759" w:type="dxa"/>
            <w:tcBorders>
              <w:right w:val="single" w:sz="2" w:space="0" w:color="000000"/>
            </w:tcBorders>
          </w:tcPr>
          <w:p>
            <w:pPr>
              <w:pStyle w:val="TableParagraph"/>
              <w:spacing w:before="155"/>
              <w:ind w:left="111"/>
              <w:rPr>
                <w:rFonts w:ascii="Arial"/>
                <w:b/>
                <w:sz w:val="18"/>
              </w:rPr>
            </w:pPr>
            <w:r>
              <w:rPr>
                <w:rFonts w:ascii="Arial"/>
                <w:b/>
                <w:color w:val="010101"/>
                <w:w w:val="105"/>
                <w:sz w:val="18"/>
              </w:rPr>
              <w:t>Brief</w:t>
            </w:r>
            <w:r>
              <w:rPr>
                <w:rFonts w:ascii="Arial"/>
                <w:b/>
                <w:color w:val="010101"/>
                <w:spacing w:val="6"/>
                <w:w w:val="105"/>
                <w:sz w:val="18"/>
              </w:rPr>
              <w:t> </w:t>
            </w:r>
            <w:r>
              <w:rPr>
                <w:rFonts w:ascii="Arial"/>
                <w:b/>
                <w:color w:val="010101"/>
                <w:spacing w:val="-2"/>
                <w:w w:val="105"/>
                <w:sz w:val="18"/>
              </w:rPr>
              <w:t>Description</w:t>
            </w:r>
          </w:p>
        </w:tc>
        <w:tc>
          <w:tcPr>
            <w:tcW w:w="6758" w:type="dxa"/>
            <w:gridSpan w:val="2"/>
            <w:tcBorders>
              <w:left w:val="single" w:sz="2" w:space="0" w:color="000000"/>
            </w:tcBorders>
          </w:tcPr>
          <w:p>
            <w:pPr>
              <w:pStyle w:val="TableParagraph"/>
              <w:spacing w:before="2"/>
              <w:ind w:left="123"/>
              <w:rPr>
                <w:rFonts w:ascii="Arial"/>
                <w:sz w:val="20"/>
              </w:rPr>
            </w:pPr>
            <w:r>
              <w:rPr>
                <w:rFonts w:ascii="Arial"/>
                <w:color w:val="010101"/>
                <w:sz w:val="20"/>
              </w:rPr>
              <w:t>Allows</w:t>
            </w:r>
            <w:r>
              <w:rPr>
                <w:rFonts w:ascii="Arial"/>
                <w:color w:val="010101"/>
                <w:spacing w:val="3"/>
                <w:sz w:val="20"/>
              </w:rPr>
              <w:t> </w:t>
            </w:r>
            <w:r>
              <w:rPr>
                <w:rFonts w:ascii="Arial"/>
                <w:color w:val="010101"/>
                <w:sz w:val="20"/>
              </w:rPr>
              <w:t>the</w:t>
            </w:r>
            <w:r>
              <w:rPr>
                <w:rFonts w:ascii="Arial"/>
                <w:color w:val="010101"/>
                <w:spacing w:val="2"/>
                <w:sz w:val="20"/>
              </w:rPr>
              <w:t> </w:t>
            </w:r>
            <w:r>
              <w:rPr>
                <w:rFonts w:ascii="Arial"/>
                <w:color w:val="010101"/>
                <w:sz w:val="20"/>
              </w:rPr>
              <w:t>user</w:t>
            </w:r>
            <w:r>
              <w:rPr>
                <w:rFonts w:ascii="Arial"/>
                <w:color w:val="010101"/>
                <w:spacing w:val="6"/>
                <w:sz w:val="20"/>
              </w:rPr>
              <w:t> </w:t>
            </w:r>
            <w:r>
              <w:rPr>
                <w:rFonts w:ascii="Arial"/>
                <w:color w:val="010101"/>
                <w:sz w:val="20"/>
              </w:rPr>
              <w:t>to</w:t>
            </w:r>
            <w:r>
              <w:rPr>
                <w:rFonts w:ascii="Arial"/>
                <w:color w:val="010101"/>
                <w:spacing w:val="21"/>
                <w:sz w:val="20"/>
              </w:rPr>
              <w:t> </w:t>
            </w:r>
            <w:r>
              <w:rPr>
                <w:rFonts w:ascii="Arial"/>
                <w:color w:val="010101"/>
                <w:sz w:val="20"/>
              </w:rPr>
              <w:t>view</w:t>
            </w:r>
            <w:r>
              <w:rPr>
                <w:rFonts w:ascii="Arial"/>
                <w:color w:val="010101"/>
                <w:spacing w:val="8"/>
                <w:sz w:val="20"/>
              </w:rPr>
              <w:t> </w:t>
            </w:r>
            <w:r>
              <w:rPr>
                <w:rFonts w:ascii="Arial"/>
                <w:color w:val="010101"/>
                <w:sz w:val="20"/>
              </w:rPr>
              <w:t>their</w:t>
            </w:r>
            <w:r>
              <w:rPr>
                <w:rFonts w:ascii="Arial"/>
                <w:color w:val="010101"/>
                <w:spacing w:val="6"/>
                <w:sz w:val="20"/>
              </w:rPr>
              <w:t> </w:t>
            </w:r>
            <w:r>
              <w:rPr>
                <w:rFonts w:ascii="Arial"/>
                <w:color w:val="010101"/>
                <w:sz w:val="20"/>
              </w:rPr>
              <w:t>plant</w:t>
            </w:r>
            <w:r>
              <w:rPr>
                <w:rFonts w:ascii="Arial"/>
                <w:color w:val="010101"/>
                <w:spacing w:val="7"/>
                <w:sz w:val="20"/>
              </w:rPr>
              <w:t> </w:t>
            </w:r>
            <w:r>
              <w:rPr>
                <w:rFonts w:ascii="Arial"/>
                <w:color w:val="010101"/>
                <w:sz w:val="20"/>
              </w:rPr>
              <w:t>disease</w:t>
            </w:r>
            <w:r>
              <w:rPr>
                <w:rFonts w:ascii="Arial"/>
                <w:color w:val="010101"/>
                <w:spacing w:val="13"/>
                <w:sz w:val="20"/>
              </w:rPr>
              <w:t> </w:t>
            </w:r>
            <w:r>
              <w:rPr>
                <w:rFonts w:ascii="Arial"/>
                <w:color w:val="010101"/>
                <w:sz w:val="20"/>
              </w:rPr>
              <w:t>history</w:t>
            </w:r>
            <w:r>
              <w:rPr>
                <w:rFonts w:ascii="Arial"/>
                <w:color w:val="010101"/>
                <w:spacing w:val="11"/>
                <w:sz w:val="20"/>
              </w:rPr>
              <w:t> </w:t>
            </w:r>
            <w:r>
              <w:rPr>
                <w:rFonts w:ascii="Arial"/>
                <w:color w:val="010101"/>
                <w:sz w:val="20"/>
              </w:rPr>
              <w:t>which</w:t>
            </w:r>
            <w:r>
              <w:rPr>
                <w:rFonts w:ascii="Arial"/>
                <w:color w:val="010101"/>
                <w:spacing w:val="7"/>
                <w:sz w:val="20"/>
              </w:rPr>
              <w:t> </w:t>
            </w:r>
            <w:r>
              <w:rPr>
                <w:rFonts w:ascii="Arial"/>
                <w:color w:val="010101"/>
                <w:sz w:val="20"/>
              </w:rPr>
              <w:t>is</w:t>
            </w:r>
            <w:r>
              <w:rPr>
                <w:rFonts w:ascii="Arial"/>
                <w:color w:val="010101"/>
                <w:spacing w:val="-2"/>
                <w:sz w:val="20"/>
              </w:rPr>
              <w:t> </w:t>
            </w:r>
            <w:r>
              <w:rPr>
                <w:rFonts w:ascii="Arial"/>
                <w:color w:val="010101"/>
                <w:sz w:val="20"/>
              </w:rPr>
              <w:t>stored</w:t>
            </w:r>
            <w:r>
              <w:rPr>
                <w:rFonts w:ascii="Arial"/>
                <w:color w:val="010101"/>
                <w:spacing w:val="7"/>
                <w:sz w:val="20"/>
              </w:rPr>
              <w:t> </w:t>
            </w:r>
            <w:r>
              <w:rPr>
                <w:rFonts w:ascii="Arial"/>
                <w:color w:val="010101"/>
                <w:sz w:val="20"/>
              </w:rPr>
              <w:t>in</w:t>
            </w:r>
            <w:r>
              <w:rPr>
                <w:rFonts w:ascii="Arial"/>
                <w:color w:val="010101"/>
                <w:spacing w:val="-15"/>
                <w:sz w:val="20"/>
              </w:rPr>
              <w:t> </w:t>
            </w:r>
            <w:r>
              <w:rPr>
                <w:rFonts w:ascii="Arial"/>
                <w:color w:val="010101"/>
                <w:spacing w:val="-5"/>
                <w:sz w:val="20"/>
              </w:rPr>
              <w:t>the</w:t>
            </w:r>
          </w:p>
          <w:p>
            <w:pPr>
              <w:pStyle w:val="TableParagraph"/>
              <w:spacing w:before="34"/>
              <w:ind w:left="119"/>
              <w:rPr>
                <w:rFonts w:ascii="Arial"/>
                <w:sz w:val="20"/>
              </w:rPr>
            </w:pPr>
            <w:r>
              <w:rPr>
                <w:rFonts w:ascii="Arial"/>
                <w:color w:val="010101"/>
                <w:sz w:val="20"/>
              </w:rPr>
              <w:t>user's</w:t>
            </w:r>
            <w:r>
              <w:rPr>
                <w:rFonts w:ascii="Arial"/>
                <w:color w:val="010101"/>
                <w:spacing w:val="-2"/>
                <w:sz w:val="20"/>
              </w:rPr>
              <w:t> account.</w:t>
            </w:r>
          </w:p>
        </w:tc>
      </w:tr>
      <w:tr>
        <w:trPr>
          <w:trHeight w:val="268" w:hRule="atLeast"/>
        </w:trPr>
        <w:tc>
          <w:tcPr>
            <w:tcW w:w="1759" w:type="dxa"/>
            <w:tcBorders>
              <w:right w:val="single" w:sz="2" w:space="0" w:color="000000"/>
            </w:tcBorders>
          </w:tcPr>
          <w:p>
            <w:pPr>
              <w:pStyle w:val="TableParagraph"/>
              <w:spacing w:before="21"/>
              <w:ind w:left="111"/>
              <w:rPr>
                <w:rFonts w:ascii="Arial"/>
                <w:b/>
                <w:sz w:val="18"/>
              </w:rPr>
            </w:pPr>
            <w:r>
              <w:rPr>
                <w:rFonts w:ascii="Arial"/>
                <w:b/>
                <w:color w:val="010101"/>
                <w:w w:val="105"/>
                <w:sz w:val="18"/>
              </w:rPr>
              <w:t>Primary</w:t>
            </w:r>
            <w:r>
              <w:rPr>
                <w:rFonts w:ascii="Arial"/>
                <w:b/>
                <w:color w:val="010101"/>
                <w:spacing w:val="8"/>
                <w:w w:val="105"/>
                <w:sz w:val="18"/>
              </w:rPr>
              <w:t> </w:t>
            </w:r>
            <w:r>
              <w:rPr>
                <w:rFonts w:ascii="Arial"/>
                <w:b/>
                <w:color w:val="010101"/>
                <w:spacing w:val="-2"/>
                <w:w w:val="105"/>
                <w:sz w:val="18"/>
              </w:rPr>
              <w:t>Actor</w:t>
            </w:r>
          </w:p>
        </w:tc>
        <w:tc>
          <w:tcPr>
            <w:tcW w:w="6758" w:type="dxa"/>
            <w:gridSpan w:val="2"/>
            <w:tcBorders>
              <w:left w:val="single" w:sz="2" w:space="0" w:color="000000"/>
            </w:tcBorders>
          </w:tcPr>
          <w:p>
            <w:pPr>
              <w:pStyle w:val="TableParagraph"/>
              <w:spacing w:before="3"/>
              <w:ind w:left="169"/>
              <w:rPr>
                <w:rFonts w:ascii="Arial"/>
                <w:sz w:val="20"/>
              </w:rPr>
            </w:pPr>
            <w:r>
              <w:rPr>
                <w:rFonts w:ascii="Arial"/>
                <w:color w:val="010101"/>
                <w:spacing w:val="-4"/>
                <w:sz w:val="20"/>
              </w:rPr>
              <w:t>User</w:t>
            </w:r>
          </w:p>
        </w:tc>
      </w:tr>
      <w:tr>
        <w:trPr>
          <w:trHeight w:val="268" w:hRule="atLeast"/>
        </w:trPr>
        <w:tc>
          <w:tcPr>
            <w:tcW w:w="1759" w:type="dxa"/>
            <w:tcBorders>
              <w:right w:val="single" w:sz="2" w:space="0" w:color="000000"/>
            </w:tcBorders>
          </w:tcPr>
          <w:p>
            <w:pPr>
              <w:pStyle w:val="TableParagraph"/>
              <w:spacing w:before="22"/>
              <w:ind w:left="110"/>
              <w:rPr>
                <w:rFonts w:ascii="Arial"/>
                <w:b/>
                <w:sz w:val="18"/>
              </w:rPr>
            </w:pPr>
            <w:r>
              <w:rPr>
                <w:rFonts w:ascii="Arial"/>
                <w:b/>
                <w:color w:val="010101"/>
                <w:spacing w:val="-2"/>
                <w:w w:val="105"/>
                <w:sz w:val="18"/>
              </w:rPr>
              <w:t>Level</w:t>
            </w:r>
          </w:p>
        </w:tc>
        <w:tc>
          <w:tcPr>
            <w:tcW w:w="6758" w:type="dxa"/>
            <w:gridSpan w:val="2"/>
            <w:tcBorders>
              <w:left w:val="single" w:sz="2" w:space="0" w:color="000000"/>
            </w:tcBorders>
          </w:tcPr>
          <w:p>
            <w:pPr>
              <w:pStyle w:val="TableParagraph"/>
              <w:spacing w:before="3"/>
              <w:ind w:left="169"/>
              <w:rPr>
                <w:rFonts w:ascii="Arial"/>
                <w:sz w:val="20"/>
              </w:rPr>
            </w:pPr>
            <w:r>
              <w:rPr>
                <w:rFonts w:ascii="Arial"/>
                <w:color w:val="010101"/>
                <w:spacing w:val="-2"/>
                <w:sz w:val="20"/>
              </w:rPr>
              <w:t>Primary</w:t>
            </w:r>
          </w:p>
        </w:tc>
      </w:tr>
      <w:tr>
        <w:trPr>
          <w:trHeight w:val="268" w:hRule="atLeast"/>
        </w:trPr>
        <w:tc>
          <w:tcPr>
            <w:tcW w:w="1759" w:type="dxa"/>
            <w:tcBorders>
              <w:right w:val="single" w:sz="2" w:space="0" w:color="000000"/>
            </w:tcBorders>
          </w:tcPr>
          <w:p>
            <w:pPr>
              <w:pStyle w:val="TableParagraph"/>
              <w:spacing w:before="22"/>
              <w:ind w:left="106"/>
              <w:rPr>
                <w:rFonts w:ascii="Arial"/>
                <w:b/>
                <w:sz w:val="18"/>
              </w:rPr>
            </w:pPr>
            <w:r>
              <w:rPr>
                <w:rFonts w:ascii="Arial"/>
                <w:b/>
                <w:color w:val="010101"/>
                <w:spacing w:val="-2"/>
                <w:sz w:val="18"/>
              </w:rPr>
              <w:t>Trigger</w:t>
            </w:r>
          </w:p>
        </w:tc>
        <w:tc>
          <w:tcPr>
            <w:tcW w:w="6758" w:type="dxa"/>
            <w:gridSpan w:val="2"/>
            <w:tcBorders>
              <w:left w:val="single" w:sz="2" w:space="0" w:color="000000"/>
            </w:tcBorders>
          </w:tcPr>
          <w:p>
            <w:pPr>
              <w:pStyle w:val="TableParagraph"/>
              <w:spacing w:before="3"/>
              <w:ind w:left="116"/>
              <w:rPr>
                <w:rFonts w:ascii="Arial"/>
                <w:sz w:val="20"/>
              </w:rPr>
            </w:pPr>
            <w:r>
              <w:rPr>
                <w:rFonts w:ascii="Arial"/>
                <w:color w:val="010101"/>
                <w:sz w:val="20"/>
              </w:rPr>
              <w:t>User</w:t>
            </w:r>
            <w:r>
              <w:rPr>
                <w:rFonts w:ascii="Arial"/>
                <w:color w:val="010101"/>
                <w:spacing w:val="-3"/>
                <w:sz w:val="20"/>
              </w:rPr>
              <w:t> </w:t>
            </w:r>
            <w:r>
              <w:rPr>
                <w:rFonts w:ascii="Arial"/>
                <w:color w:val="010101"/>
                <w:sz w:val="20"/>
              </w:rPr>
              <w:t>selects</w:t>
            </w:r>
            <w:r>
              <w:rPr>
                <w:rFonts w:ascii="Arial"/>
                <w:color w:val="010101"/>
                <w:spacing w:val="3"/>
                <w:sz w:val="20"/>
              </w:rPr>
              <w:t> </w:t>
            </w:r>
            <w:r>
              <w:rPr>
                <w:rFonts w:ascii="Arial"/>
                <w:color w:val="010101"/>
                <w:sz w:val="20"/>
              </w:rPr>
              <w:t>"view</w:t>
            </w:r>
            <w:r>
              <w:rPr>
                <w:rFonts w:ascii="Arial"/>
                <w:color w:val="010101"/>
                <w:spacing w:val="-1"/>
                <w:sz w:val="20"/>
              </w:rPr>
              <w:t> </w:t>
            </w:r>
            <w:r>
              <w:rPr>
                <w:rFonts w:ascii="Arial"/>
                <w:color w:val="010101"/>
                <w:spacing w:val="-2"/>
                <w:sz w:val="20"/>
              </w:rPr>
              <w:t>history"</w:t>
            </w:r>
          </w:p>
        </w:tc>
      </w:tr>
      <w:tr>
        <w:trPr>
          <w:trHeight w:val="268" w:hRule="atLeast"/>
        </w:trPr>
        <w:tc>
          <w:tcPr>
            <w:tcW w:w="1759" w:type="dxa"/>
            <w:tcBorders>
              <w:right w:val="single" w:sz="2" w:space="0" w:color="000000"/>
            </w:tcBorders>
          </w:tcPr>
          <w:p>
            <w:pPr>
              <w:pStyle w:val="TableParagraph"/>
              <w:spacing w:before="22"/>
              <w:ind w:left="113"/>
              <w:rPr>
                <w:rFonts w:ascii="Arial"/>
                <w:b/>
                <w:sz w:val="18"/>
              </w:rPr>
            </w:pPr>
            <w:r>
              <w:rPr>
                <w:rFonts w:ascii="Arial"/>
                <w:b/>
                <w:color w:val="010101"/>
                <w:sz w:val="18"/>
              </w:rPr>
              <w:t>Secondary</w:t>
            </w:r>
            <w:r>
              <w:rPr>
                <w:rFonts w:ascii="Arial"/>
                <w:b/>
                <w:color w:val="010101"/>
                <w:spacing w:val="26"/>
                <w:sz w:val="18"/>
              </w:rPr>
              <w:t> </w:t>
            </w:r>
            <w:r>
              <w:rPr>
                <w:rFonts w:ascii="Arial"/>
                <w:b/>
                <w:color w:val="010101"/>
                <w:spacing w:val="-2"/>
                <w:sz w:val="18"/>
              </w:rPr>
              <w:t>Actor</w:t>
            </w:r>
          </w:p>
        </w:tc>
        <w:tc>
          <w:tcPr>
            <w:tcW w:w="6758" w:type="dxa"/>
            <w:gridSpan w:val="2"/>
            <w:tcBorders>
              <w:left w:val="single" w:sz="2" w:space="0" w:color="000000"/>
            </w:tcBorders>
          </w:tcPr>
          <w:p>
            <w:pPr>
              <w:pStyle w:val="TableParagraph"/>
              <w:spacing w:before="4"/>
              <w:ind w:left="168"/>
              <w:rPr>
                <w:rFonts w:ascii="Arial"/>
                <w:sz w:val="20"/>
              </w:rPr>
            </w:pPr>
            <w:r>
              <w:rPr>
                <w:rFonts w:ascii="Arial"/>
                <w:color w:val="010101"/>
                <w:spacing w:val="-2"/>
                <w:sz w:val="20"/>
              </w:rPr>
              <w:t>Firebase</w:t>
            </w:r>
          </w:p>
        </w:tc>
      </w:tr>
      <w:tr>
        <w:trPr>
          <w:trHeight w:val="268" w:hRule="atLeast"/>
        </w:trPr>
        <w:tc>
          <w:tcPr>
            <w:tcW w:w="1759" w:type="dxa"/>
            <w:tcBorders>
              <w:right w:val="single" w:sz="2" w:space="0" w:color="000000"/>
            </w:tcBorders>
          </w:tcPr>
          <w:p>
            <w:pPr>
              <w:pStyle w:val="TableParagraph"/>
              <w:spacing w:before="23"/>
              <w:ind w:left="111"/>
              <w:rPr>
                <w:rFonts w:ascii="Arial"/>
                <w:b/>
                <w:sz w:val="18"/>
              </w:rPr>
            </w:pPr>
            <w:r>
              <w:rPr>
                <w:rFonts w:ascii="Arial"/>
                <w:b/>
                <w:color w:val="010101"/>
                <w:spacing w:val="-2"/>
                <w:w w:val="105"/>
                <w:sz w:val="18"/>
              </w:rPr>
              <w:t>Pre-conditions</w:t>
            </w:r>
          </w:p>
        </w:tc>
        <w:tc>
          <w:tcPr>
            <w:tcW w:w="6758" w:type="dxa"/>
            <w:gridSpan w:val="2"/>
            <w:tcBorders>
              <w:left w:val="single" w:sz="2" w:space="0" w:color="000000"/>
            </w:tcBorders>
          </w:tcPr>
          <w:p>
            <w:pPr>
              <w:pStyle w:val="TableParagraph"/>
              <w:spacing w:before="4"/>
              <w:ind w:left="116"/>
              <w:rPr>
                <w:rFonts w:ascii="Arial"/>
                <w:sz w:val="20"/>
              </w:rPr>
            </w:pPr>
            <w:r>
              <w:rPr>
                <w:rFonts w:ascii="Arial"/>
                <w:color w:val="010101"/>
                <w:sz w:val="20"/>
              </w:rPr>
              <w:t>User</w:t>
            </w:r>
            <w:r>
              <w:rPr>
                <w:rFonts w:ascii="Arial"/>
                <w:color w:val="010101"/>
                <w:spacing w:val="3"/>
                <w:sz w:val="20"/>
              </w:rPr>
              <w:t> </w:t>
            </w:r>
            <w:r>
              <w:rPr>
                <w:rFonts w:ascii="Arial"/>
                <w:color w:val="010101"/>
                <w:sz w:val="20"/>
              </w:rPr>
              <w:t>must</w:t>
            </w:r>
            <w:r>
              <w:rPr>
                <w:rFonts w:ascii="Arial"/>
                <w:color w:val="010101"/>
                <w:spacing w:val="12"/>
                <w:sz w:val="20"/>
              </w:rPr>
              <w:t> </w:t>
            </w:r>
            <w:r>
              <w:rPr>
                <w:rFonts w:ascii="Arial"/>
                <w:color w:val="010101"/>
                <w:sz w:val="20"/>
              </w:rPr>
              <w:t>login</w:t>
            </w:r>
            <w:r>
              <w:rPr>
                <w:rFonts w:ascii="Arial"/>
                <w:color w:val="010101"/>
                <w:spacing w:val="-2"/>
                <w:sz w:val="20"/>
              </w:rPr>
              <w:t> </w:t>
            </w:r>
            <w:r>
              <w:rPr>
                <w:rFonts w:ascii="Arial"/>
                <w:color w:val="010101"/>
                <w:sz w:val="20"/>
              </w:rPr>
              <w:t>to</w:t>
            </w:r>
            <w:r>
              <w:rPr>
                <w:rFonts w:ascii="Arial"/>
                <w:color w:val="010101"/>
                <w:spacing w:val="17"/>
                <w:sz w:val="20"/>
              </w:rPr>
              <w:t> </w:t>
            </w:r>
            <w:r>
              <w:rPr>
                <w:rFonts w:ascii="Arial"/>
                <w:color w:val="010101"/>
                <w:sz w:val="20"/>
              </w:rPr>
              <w:t>the</w:t>
            </w:r>
            <w:r>
              <w:rPr>
                <w:rFonts w:ascii="Arial"/>
                <w:color w:val="010101"/>
                <w:spacing w:val="2"/>
                <w:sz w:val="20"/>
              </w:rPr>
              <w:t> </w:t>
            </w:r>
            <w:r>
              <w:rPr>
                <w:rFonts w:ascii="Arial"/>
                <w:color w:val="010101"/>
                <w:spacing w:val="-2"/>
                <w:sz w:val="20"/>
              </w:rPr>
              <w:t>application</w:t>
            </w:r>
          </w:p>
        </w:tc>
      </w:tr>
      <w:tr>
        <w:trPr>
          <w:trHeight w:val="539" w:hRule="atLeast"/>
        </w:trPr>
        <w:tc>
          <w:tcPr>
            <w:tcW w:w="1759" w:type="dxa"/>
            <w:tcBorders>
              <w:right w:val="single" w:sz="2" w:space="0" w:color="000000"/>
            </w:tcBorders>
          </w:tcPr>
          <w:p>
            <w:pPr>
              <w:pStyle w:val="TableParagraph"/>
              <w:spacing w:before="23"/>
              <w:ind w:left="111"/>
              <w:rPr>
                <w:rFonts w:ascii="Arial"/>
                <w:b/>
                <w:sz w:val="18"/>
              </w:rPr>
            </w:pPr>
            <w:r>
              <w:rPr>
                <w:rFonts w:ascii="Arial"/>
                <w:b/>
                <w:color w:val="010101"/>
                <w:spacing w:val="-2"/>
                <w:w w:val="115"/>
                <w:sz w:val="18"/>
              </w:rPr>
              <w:t>Minimal</w:t>
            </w:r>
          </w:p>
          <w:p>
            <w:pPr>
              <w:pStyle w:val="TableParagraph"/>
              <w:spacing w:before="62"/>
              <w:ind w:left="107"/>
              <w:rPr>
                <w:rFonts w:ascii="Arial"/>
                <w:b/>
                <w:sz w:val="18"/>
              </w:rPr>
            </w:pPr>
            <w:r>
              <w:rPr>
                <w:rFonts w:ascii="Arial"/>
                <w:b/>
                <w:color w:val="010101"/>
                <w:spacing w:val="-2"/>
                <w:w w:val="105"/>
                <w:sz w:val="18"/>
              </w:rPr>
              <w:t>guarantees</w:t>
            </w:r>
          </w:p>
        </w:tc>
        <w:tc>
          <w:tcPr>
            <w:tcW w:w="6758" w:type="dxa"/>
            <w:gridSpan w:val="2"/>
            <w:tcBorders>
              <w:left w:val="single" w:sz="2" w:space="0" w:color="000000"/>
            </w:tcBorders>
          </w:tcPr>
          <w:p>
            <w:pPr>
              <w:pStyle w:val="TableParagraph"/>
              <w:spacing w:before="4"/>
              <w:ind w:left="113"/>
              <w:rPr>
                <w:rFonts w:ascii="Arial"/>
                <w:sz w:val="20"/>
              </w:rPr>
            </w:pPr>
            <w:r>
              <w:rPr>
                <w:rFonts w:ascii="Arial"/>
                <w:color w:val="010101"/>
                <w:sz w:val="20"/>
              </w:rPr>
              <w:t>The</w:t>
            </w:r>
            <w:r>
              <w:rPr>
                <w:rFonts w:ascii="Arial"/>
                <w:color w:val="010101"/>
                <w:spacing w:val="6"/>
                <w:sz w:val="20"/>
              </w:rPr>
              <w:t> </w:t>
            </w:r>
            <w:r>
              <w:rPr>
                <w:rFonts w:ascii="Arial"/>
                <w:color w:val="010101"/>
                <w:sz w:val="20"/>
              </w:rPr>
              <w:t>system</w:t>
            </w:r>
            <w:r>
              <w:rPr>
                <w:rFonts w:ascii="Arial"/>
                <w:color w:val="010101"/>
                <w:spacing w:val="13"/>
                <w:sz w:val="20"/>
              </w:rPr>
              <w:t> </w:t>
            </w:r>
            <w:r>
              <w:rPr>
                <w:rFonts w:ascii="Arial"/>
                <w:color w:val="010101"/>
                <w:sz w:val="20"/>
              </w:rPr>
              <w:t>will</w:t>
            </w:r>
            <w:r>
              <w:rPr>
                <w:rFonts w:ascii="Arial"/>
                <w:color w:val="010101"/>
                <w:spacing w:val="1"/>
                <w:sz w:val="20"/>
              </w:rPr>
              <w:t> </w:t>
            </w:r>
            <w:r>
              <w:rPr>
                <w:rFonts w:ascii="Arial"/>
                <w:color w:val="010101"/>
                <w:sz w:val="20"/>
              </w:rPr>
              <w:t>display</w:t>
            </w:r>
            <w:r>
              <w:rPr>
                <w:rFonts w:ascii="Arial"/>
                <w:color w:val="010101"/>
                <w:spacing w:val="1"/>
                <w:sz w:val="20"/>
              </w:rPr>
              <w:t> </w:t>
            </w:r>
            <w:r>
              <w:rPr>
                <w:rFonts w:ascii="Arial"/>
                <w:color w:val="010101"/>
                <w:sz w:val="20"/>
              </w:rPr>
              <w:t>the</w:t>
            </w:r>
            <w:r>
              <w:rPr>
                <w:rFonts w:ascii="Arial"/>
                <w:color w:val="010101"/>
                <w:spacing w:val="-5"/>
                <w:sz w:val="20"/>
              </w:rPr>
              <w:t> </w:t>
            </w:r>
            <w:r>
              <w:rPr>
                <w:rFonts w:ascii="Arial"/>
                <w:color w:val="010101"/>
                <w:sz w:val="20"/>
              </w:rPr>
              <w:t>history</w:t>
            </w:r>
            <w:r>
              <w:rPr>
                <w:rFonts w:ascii="Arial"/>
                <w:color w:val="010101"/>
                <w:spacing w:val="4"/>
                <w:sz w:val="20"/>
              </w:rPr>
              <w:t> </w:t>
            </w:r>
            <w:r>
              <w:rPr>
                <w:rFonts w:ascii="Arial"/>
                <w:color w:val="010101"/>
                <w:sz w:val="20"/>
              </w:rPr>
              <w:t>page</w:t>
            </w:r>
            <w:r>
              <w:rPr>
                <w:rFonts w:ascii="Arial"/>
                <w:color w:val="010101"/>
                <w:spacing w:val="1"/>
                <w:sz w:val="20"/>
              </w:rPr>
              <w:t> </w:t>
            </w:r>
            <w:r>
              <w:rPr>
                <w:rFonts w:ascii="Arial"/>
                <w:color w:val="010101"/>
                <w:sz w:val="20"/>
              </w:rPr>
              <w:t>of</w:t>
            </w:r>
            <w:r>
              <w:rPr>
                <w:rFonts w:ascii="Arial"/>
                <w:color w:val="010101"/>
                <w:spacing w:val="1"/>
                <w:sz w:val="20"/>
              </w:rPr>
              <w:t> </w:t>
            </w:r>
            <w:r>
              <w:rPr>
                <w:rFonts w:ascii="Arial"/>
                <w:color w:val="010101"/>
                <w:sz w:val="20"/>
              </w:rPr>
              <w:t>the</w:t>
            </w:r>
            <w:r>
              <w:rPr>
                <w:rFonts w:ascii="Arial"/>
                <w:color w:val="010101"/>
                <w:spacing w:val="1"/>
                <w:sz w:val="20"/>
              </w:rPr>
              <w:t> </w:t>
            </w:r>
            <w:r>
              <w:rPr>
                <w:rFonts w:ascii="Arial"/>
                <w:color w:val="010101"/>
                <w:sz w:val="20"/>
              </w:rPr>
              <w:t>user</w:t>
            </w:r>
            <w:r>
              <w:rPr>
                <w:rFonts w:ascii="Arial"/>
                <w:color w:val="010101"/>
                <w:spacing w:val="5"/>
                <w:sz w:val="20"/>
              </w:rPr>
              <w:t> </w:t>
            </w:r>
            <w:r>
              <w:rPr>
                <w:rFonts w:ascii="Arial"/>
                <w:color w:val="010101"/>
                <w:spacing w:val="-2"/>
                <w:sz w:val="20"/>
              </w:rPr>
              <w:t>account.</w:t>
            </w:r>
          </w:p>
        </w:tc>
      </w:tr>
      <w:tr>
        <w:trPr>
          <w:trHeight w:val="537" w:hRule="atLeast"/>
        </w:trPr>
        <w:tc>
          <w:tcPr>
            <w:tcW w:w="1759" w:type="dxa"/>
            <w:tcBorders>
              <w:right w:val="single" w:sz="2" w:space="0" w:color="000000"/>
            </w:tcBorders>
          </w:tcPr>
          <w:p>
            <w:pPr>
              <w:pStyle w:val="TableParagraph"/>
              <w:spacing w:before="156"/>
              <w:ind w:left="111"/>
              <w:rPr>
                <w:rFonts w:ascii="Arial"/>
                <w:b/>
                <w:sz w:val="18"/>
              </w:rPr>
            </w:pPr>
            <w:r>
              <w:rPr>
                <w:rFonts w:ascii="Arial"/>
                <w:b/>
                <w:color w:val="010101"/>
                <w:w w:val="105"/>
                <w:sz w:val="18"/>
              </w:rPr>
              <w:t>Post-</w:t>
            </w:r>
            <w:r>
              <w:rPr>
                <w:rFonts w:ascii="Arial"/>
                <w:b/>
                <w:color w:val="010101"/>
                <w:spacing w:val="-2"/>
                <w:w w:val="105"/>
                <w:sz w:val="18"/>
              </w:rPr>
              <w:t>condition</w:t>
            </w:r>
          </w:p>
        </w:tc>
        <w:tc>
          <w:tcPr>
            <w:tcW w:w="6758" w:type="dxa"/>
            <w:gridSpan w:val="2"/>
            <w:tcBorders>
              <w:left w:val="single" w:sz="2" w:space="0" w:color="000000"/>
            </w:tcBorders>
          </w:tcPr>
          <w:p>
            <w:pPr>
              <w:pStyle w:val="TableParagraph"/>
              <w:spacing w:before="2"/>
              <w:ind w:left="113"/>
              <w:rPr>
                <w:rFonts w:ascii="Arial"/>
                <w:sz w:val="20"/>
              </w:rPr>
            </w:pPr>
            <w:r>
              <w:rPr>
                <w:rFonts w:ascii="Arial"/>
                <w:color w:val="010101"/>
                <w:sz w:val="20"/>
              </w:rPr>
              <w:t>The</w:t>
            </w:r>
            <w:r>
              <w:rPr>
                <w:rFonts w:ascii="Arial"/>
                <w:color w:val="010101"/>
                <w:spacing w:val="-5"/>
                <w:sz w:val="20"/>
              </w:rPr>
              <w:t> </w:t>
            </w:r>
            <w:r>
              <w:rPr>
                <w:rFonts w:ascii="Arial"/>
                <w:color w:val="010101"/>
                <w:sz w:val="20"/>
              </w:rPr>
              <w:t>user</w:t>
            </w:r>
            <w:r>
              <w:rPr>
                <w:rFonts w:ascii="Arial"/>
                <w:color w:val="010101"/>
                <w:spacing w:val="-4"/>
                <w:sz w:val="20"/>
              </w:rPr>
              <w:t> </w:t>
            </w:r>
            <w:r>
              <w:rPr>
                <w:rFonts w:ascii="Arial"/>
                <w:color w:val="010101"/>
                <w:sz w:val="20"/>
              </w:rPr>
              <w:t>can</w:t>
            </w:r>
            <w:r>
              <w:rPr>
                <w:rFonts w:ascii="Arial"/>
                <w:color w:val="010101"/>
                <w:spacing w:val="-14"/>
                <w:sz w:val="20"/>
              </w:rPr>
              <w:t> </w:t>
            </w:r>
            <w:r>
              <w:rPr>
                <w:rFonts w:ascii="Arial"/>
                <w:color w:val="010101"/>
                <w:sz w:val="20"/>
              </w:rPr>
              <w:t>view</w:t>
            </w:r>
            <w:r>
              <w:rPr>
                <w:rFonts w:ascii="Arial"/>
                <w:color w:val="010101"/>
                <w:spacing w:val="-5"/>
                <w:sz w:val="20"/>
              </w:rPr>
              <w:t> </w:t>
            </w:r>
            <w:r>
              <w:rPr>
                <w:rFonts w:ascii="Arial"/>
                <w:color w:val="010101"/>
                <w:sz w:val="20"/>
              </w:rPr>
              <w:t>all</w:t>
            </w:r>
            <w:r>
              <w:rPr>
                <w:rFonts w:ascii="Arial"/>
                <w:color w:val="010101"/>
                <w:spacing w:val="-10"/>
                <w:sz w:val="20"/>
              </w:rPr>
              <w:t> </w:t>
            </w:r>
            <w:r>
              <w:rPr>
                <w:rFonts w:ascii="Arial"/>
                <w:color w:val="010101"/>
                <w:sz w:val="20"/>
              </w:rPr>
              <w:t>historical records</w:t>
            </w:r>
            <w:r>
              <w:rPr>
                <w:rFonts w:ascii="Arial"/>
                <w:color w:val="010101"/>
                <w:spacing w:val="-3"/>
                <w:sz w:val="20"/>
              </w:rPr>
              <w:t> </w:t>
            </w:r>
            <w:r>
              <w:rPr>
                <w:rFonts w:ascii="Arial"/>
                <w:color w:val="010101"/>
                <w:sz w:val="20"/>
              </w:rPr>
              <w:t>consisting</w:t>
            </w:r>
            <w:r>
              <w:rPr>
                <w:rFonts w:ascii="Arial"/>
                <w:color w:val="010101"/>
                <w:spacing w:val="-10"/>
                <w:sz w:val="20"/>
              </w:rPr>
              <w:t> </w:t>
            </w:r>
            <w:r>
              <w:rPr>
                <w:rFonts w:ascii="Arial"/>
                <w:color w:val="010101"/>
                <w:sz w:val="20"/>
              </w:rPr>
              <w:t>of</w:t>
            </w:r>
            <w:r>
              <w:rPr>
                <w:rFonts w:ascii="Arial"/>
                <w:color w:val="010101"/>
                <w:spacing w:val="-8"/>
                <w:sz w:val="20"/>
              </w:rPr>
              <w:t> </w:t>
            </w:r>
            <w:r>
              <w:rPr>
                <w:rFonts w:ascii="Arial"/>
                <w:color w:val="010101"/>
                <w:sz w:val="20"/>
              </w:rPr>
              <w:t>plant</w:t>
            </w:r>
            <w:r>
              <w:rPr>
                <w:rFonts w:ascii="Arial"/>
                <w:color w:val="010101"/>
                <w:spacing w:val="5"/>
                <w:sz w:val="20"/>
              </w:rPr>
              <w:t> </w:t>
            </w:r>
            <w:r>
              <w:rPr>
                <w:rFonts w:ascii="Arial"/>
                <w:color w:val="010101"/>
                <w:sz w:val="20"/>
              </w:rPr>
              <w:t>diseases </w:t>
            </w:r>
            <w:r>
              <w:rPr>
                <w:rFonts w:ascii="Arial"/>
                <w:color w:val="010101"/>
                <w:spacing w:val="-4"/>
                <w:sz w:val="20"/>
              </w:rPr>
              <w:t>that</w:t>
            </w:r>
          </w:p>
          <w:p>
            <w:pPr>
              <w:pStyle w:val="TableParagraph"/>
              <w:spacing w:before="40"/>
              <w:ind w:left="122"/>
              <w:rPr>
                <w:rFonts w:ascii="Arial"/>
                <w:sz w:val="20"/>
              </w:rPr>
            </w:pPr>
            <w:r>
              <w:rPr>
                <w:rFonts w:ascii="Arial"/>
                <w:color w:val="010101"/>
                <w:sz w:val="20"/>
              </w:rPr>
              <w:t>were</w:t>
            </w:r>
            <w:r>
              <w:rPr>
                <w:rFonts w:ascii="Arial"/>
                <w:color w:val="010101"/>
                <w:spacing w:val="10"/>
                <w:sz w:val="20"/>
              </w:rPr>
              <w:t> </w:t>
            </w:r>
            <w:r>
              <w:rPr>
                <w:rFonts w:ascii="Arial"/>
                <w:color w:val="010101"/>
                <w:spacing w:val="-2"/>
                <w:sz w:val="20"/>
              </w:rPr>
              <w:t>diagnosed.</w:t>
            </w:r>
          </w:p>
        </w:tc>
      </w:tr>
      <w:tr>
        <w:trPr>
          <w:trHeight w:val="268" w:hRule="atLeast"/>
        </w:trPr>
        <w:tc>
          <w:tcPr>
            <w:tcW w:w="1759" w:type="dxa"/>
            <w:vMerge w:val="restart"/>
            <w:tcBorders>
              <w:right w:val="single" w:sz="2" w:space="0" w:color="000000"/>
            </w:tcBorders>
          </w:tcPr>
          <w:p>
            <w:pPr>
              <w:pStyle w:val="TableParagraph"/>
              <w:spacing w:before="31"/>
              <w:rPr>
                <w:b/>
                <w:sz w:val="18"/>
              </w:rPr>
            </w:pPr>
          </w:p>
          <w:p>
            <w:pPr>
              <w:pStyle w:val="TableParagraph"/>
              <w:ind w:left="111"/>
              <w:rPr>
                <w:rFonts w:ascii="Arial"/>
                <w:b/>
                <w:sz w:val="18"/>
              </w:rPr>
            </w:pPr>
            <w:r>
              <w:rPr>
                <w:rFonts w:ascii="Arial"/>
                <w:b/>
                <w:color w:val="010101"/>
                <w:w w:val="115"/>
                <w:sz w:val="18"/>
              </w:rPr>
              <w:t>Main</w:t>
            </w:r>
            <w:r>
              <w:rPr>
                <w:rFonts w:ascii="Arial"/>
                <w:b/>
                <w:color w:val="010101"/>
                <w:spacing w:val="-10"/>
                <w:w w:val="115"/>
                <w:sz w:val="18"/>
              </w:rPr>
              <w:t> </w:t>
            </w:r>
            <w:r>
              <w:rPr>
                <w:rFonts w:ascii="Arial"/>
                <w:b/>
                <w:color w:val="010101"/>
                <w:spacing w:val="-4"/>
                <w:w w:val="115"/>
                <w:sz w:val="18"/>
              </w:rPr>
              <w:t>Flow</w:t>
            </w:r>
          </w:p>
        </w:tc>
        <w:tc>
          <w:tcPr>
            <w:tcW w:w="6758" w:type="dxa"/>
            <w:gridSpan w:val="2"/>
            <w:tcBorders>
              <w:left w:val="single" w:sz="2" w:space="0" w:color="000000"/>
            </w:tcBorders>
          </w:tcPr>
          <w:p>
            <w:pPr>
              <w:pStyle w:val="TableParagraph"/>
              <w:tabs>
                <w:tab w:pos="916" w:val="left" w:leader="none"/>
              </w:tabs>
              <w:spacing w:before="8"/>
              <w:ind w:left="113"/>
              <w:rPr>
                <w:rFonts w:ascii="Arial"/>
                <w:sz w:val="20"/>
              </w:rPr>
            </w:pPr>
            <w:r>
              <w:rPr>
                <w:rFonts w:ascii="Arial"/>
                <w:color w:val="010101"/>
                <w:spacing w:val="-4"/>
                <w:sz w:val="20"/>
              </w:rPr>
              <w:t>Step</w:t>
            </w:r>
            <w:r>
              <w:rPr>
                <w:rFonts w:ascii="Arial"/>
                <w:color w:val="010101"/>
                <w:sz w:val="20"/>
              </w:rPr>
              <w:tab/>
            </w:r>
            <w:r>
              <w:rPr>
                <w:rFonts w:ascii="Arial"/>
                <w:color w:val="010101"/>
                <w:spacing w:val="-2"/>
                <w:sz w:val="20"/>
              </w:rPr>
              <w:t>Action</w:t>
            </w:r>
          </w:p>
        </w:tc>
      </w:tr>
      <w:tr>
        <w:trPr>
          <w:trHeight w:val="243" w:hRule="atLeast"/>
        </w:trPr>
        <w:tc>
          <w:tcPr>
            <w:tcW w:w="1759" w:type="dxa"/>
            <w:vMerge/>
            <w:tcBorders>
              <w:top w:val="nil"/>
              <w:right w:val="single" w:sz="2" w:space="0" w:color="000000"/>
            </w:tcBorders>
          </w:tcPr>
          <w:p>
            <w:pPr>
              <w:rPr>
                <w:sz w:val="2"/>
                <w:szCs w:val="2"/>
              </w:rPr>
            </w:pPr>
          </w:p>
        </w:tc>
        <w:tc>
          <w:tcPr>
            <w:tcW w:w="6758" w:type="dxa"/>
            <w:gridSpan w:val="2"/>
            <w:tcBorders>
              <w:left w:val="single" w:sz="2" w:space="0" w:color="000000"/>
              <w:bottom w:val="nil"/>
            </w:tcBorders>
          </w:tcPr>
          <w:p>
            <w:pPr>
              <w:pStyle w:val="TableParagraph"/>
              <w:tabs>
                <w:tab w:pos="911" w:val="left" w:leader="none"/>
              </w:tabs>
              <w:spacing w:line="215" w:lineRule="exact" w:before="8"/>
              <w:ind w:left="68"/>
              <w:rPr>
                <w:rFonts w:ascii="Arial"/>
                <w:sz w:val="20"/>
              </w:rPr>
            </w:pPr>
            <w:r>
              <w:rPr>
                <w:rFonts w:ascii="Arial"/>
                <w:color w:val="010101"/>
                <w:spacing w:val="-10"/>
                <w:sz w:val="20"/>
              </w:rPr>
              <w:t>1</w:t>
            </w:r>
            <w:r>
              <w:rPr>
                <w:rFonts w:ascii="Arial"/>
                <w:color w:val="010101"/>
                <w:sz w:val="20"/>
              </w:rPr>
              <w:tab/>
              <w:t>The</w:t>
            </w:r>
            <w:r>
              <w:rPr>
                <w:rFonts w:ascii="Arial"/>
                <w:color w:val="010101"/>
                <w:spacing w:val="-5"/>
                <w:sz w:val="20"/>
              </w:rPr>
              <w:t> </w:t>
            </w:r>
            <w:r>
              <w:rPr>
                <w:rFonts w:ascii="Arial"/>
                <w:color w:val="010101"/>
                <w:sz w:val="20"/>
              </w:rPr>
              <w:t>user</w:t>
            </w:r>
            <w:r>
              <w:rPr>
                <w:rFonts w:ascii="Arial"/>
                <w:color w:val="010101"/>
                <w:spacing w:val="-5"/>
                <w:sz w:val="20"/>
              </w:rPr>
              <w:t> </w:t>
            </w:r>
            <w:r>
              <w:rPr>
                <w:rFonts w:ascii="Arial"/>
                <w:color w:val="010101"/>
                <w:sz w:val="20"/>
              </w:rPr>
              <w:t>clicks</w:t>
            </w:r>
            <w:r>
              <w:rPr>
                <w:rFonts w:ascii="Arial"/>
                <w:color w:val="010101"/>
                <w:spacing w:val="-4"/>
                <w:sz w:val="20"/>
              </w:rPr>
              <w:t> </w:t>
            </w:r>
            <w:r>
              <w:rPr>
                <w:rFonts w:ascii="Arial"/>
                <w:color w:val="010101"/>
                <w:sz w:val="20"/>
              </w:rPr>
              <w:t>on</w:t>
            </w:r>
            <w:r>
              <w:rPr>
                <w:rFonts w:ascii="Arial"/>
                <w:color w:val="010101"/>
                <w:spacing w:val="-8"/>
                <w:sz w:val="20"/>
              </w:rPr>
              <w:t> </w:t>
            </w:r>
            <w:r>
              <w:rPr>
                <w:rFonts w:ascii="Arial"/>
                <w:color w:val="010101"/>
                <w:sz w:val="20"/>
              </w:rPr>
              <w:t>View</w:t>
            </w:r>
            <w:r>
              <w:rPr>
                <w:rFonts w:ascii="Arial"/>
                <w:color w:val="010101"/>
                <w:spacing w:val="-4"/>
                <w:sz w:val="20"/>
              </w:rPr>
              <w:t> </w:t>
            </w:r>
            <w:r>
              <w:rPr>
                <w:rFonts w:ascii="Arial"/>
                <w:color w:val="010101"/>
                <w:sz w:val="20"/>
              </w:rPr>
              <w:t>History</w:t>
            </w:r>
            <w:r>
              <w:rPr>
                <w:rFonts w:ascii="Arial"/>
                <w:color w:val="010101"/>
                <w:spacing w:val="-2"/>
                <w:sz w:val="20"/>
              </w:rPr>
              <w:t> feature.</w:t>
            </w:r>
          </w:p>
        </w:tc>
      </w:tr>
      <w:tr>
        <w:trPr>
          <w:trHeight w:val="136" w:hRule="atLeast"/>
        </w:trPr>
        <w:tc>
          <w:tcPr>
            <w:tcW w:w="1759" w:type="dxa"/>
            <w:vMerge/>
            <w:tcBorders>
              <w:top w:val="nil"/>
              <w:right w:val="single" w:sz="2" w:space="0" w:color="000000"/>
            </w:tcBorders>
          </w:tcPr>
          <w:p>
            <w:pPr>
              <w:rPr>
                <w:sz w:val="2"/>
                <w:szCs w:val="2"/>
              </w:rPr>
            </w:pPr>
          </w:p>
        </w:tc>
        <w:tc>
          <w:tcPr>
            <w:tcW w:w="798" w:type="dxa"/>
            <w:tcBorders>
              <w:top w:val="nil"/>
              <w:left w:val="single" w:sz="2" w:space="0" w:color="000000"/>
            </w:tcBorders>
          </w:tcPr>
          <w:p>
            <w:pPr>
              <w:pStyle w:val="TableParagraph"/>
              <w:rPr>
                <w:sz w:val="8"/>
              </w:rPr>
            </w:pPr>
          </w:p>
        </w:tc>
        <w:tc>
          <w:tcPr>
            <w:tcW w:w="5960" w:type="dxa"/>
            <w:tcBorders>
              <w:top w:val="nil"/>
            </w:tcBorders>
          </w:tcPr>
          <w:p>
            <w:pPr>
              <w:pStyle w:val="TableParagraph"/>
              <w:rPr>
                <w:sz w:val="8"/>
              </w:rPr>
            </w:pPr>
          </w:p>
        </w:tc>
      </w:tr>
      <w:tr>
        <w:trPr>
          <w:trHeight w:val="268"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6"/>
              <w:ind w:left="121"/>
              <w:rPr>
                <w:rFonts w:ascii="Arial"/>
                <w:sz w:val="20"/>
              </w:rPr>
            </w:pPr>
            <w:r>
              <w:rPr>
                <w:rFonts w:ascii="Arial"/>
                <w:color w:val="010101"/>
                <w:spacing w:val="-10"/>
                <w:sz w:val="20"/>
              </w:rPr>
              <w:t>2</w:t>
            </w:r>
          </w:p>
        </w:tc>
        <w:tc>
          <w:tcPr>
            <w:tcW w:w="5960" w:type="dxa"/>
          </w:tcPr>
          <w:p>
            <w:pPr>
              <w:pStyle w:val="TableParagraph"/>
              <w:spacing w:before="6"/>
              <w:ind w:left="110"/>
              <w:rPr>
                <w:rFonts w:ascii="Arial"/>
                <w:sz w:val="20"/>
              </w:rPr>
            </w:pPr>
            <w:r>
              <w:rPr>
                <w:rFonts w:ascii="Arial"/>
                <w:color w:val="010101"/>
                <w:sz w:val="20"/>
              </w:rPr>
              <w:t>The</w:t>
            </w:r>
            <w:r>
              <w:rPr>
                <w:rFonts w:ascii="Arial"/>
                <w:color w:val="010101"/>
                <w:spacing w:val="4"/>
                <w:sz w:val="20"/>
              </w:rPr>
              <w:t> </w:t>
            </w:r>
            <w:r>
              <w:rPr>
                <w:rFonts w:ascii="Arial"/>
                <w:color w:val="010101"/>
                <w:sz w:val="20"/>
              </w:rPr>
              <w:t>system</w:t>
            </w:r>
            <w:r>
              <w:rPr>
                <w:rFonts w:ascii="Arial"/>
                <w:color w:val="010101"/>
                <w:spacing w:val="13"/>
                <w:sz w:val="20"/>
              </w:rPr>
              <w:t> </w:t>
            </w:r>
            <w:r>
              <w:rPr>
                <w:rFonts w:ascii="Arial"/>
                <w:color w:val="010101"/>
                <w:sz w:val="20"/>
              </w:rPr>
              <w:t>retrieves</w:t>
            </w:r>
            <w:r>
              <w:rPr>
                <w:rFonts w:ascii="Arial"/>
                <w:color w:val="010101"/>
                <w:spacing w:val="6"/>
                <w:sz w:val="20"/>
              </w:rPr>
              <w:t> </w:t>
            </w:r>
            <w:r>
              <w:rPr>
                <w:rFonts w:ascii="Arial"/>
                <w:color w:val="010101"/>
                <w:sz w:val="20"/>
              </w:rPr>
              <w:t>user</w:t>
            </w:r>
            <w:r>
              <w:rPr>
                <w:rFonts w:ascii="Arial"/>
                <w:color w:val="010101"/>
                <w:spacing w:val="8"/>
                <w:sz w:val="20"/>
              </w:rPr>
              <w:t> </w:t>
            </w:r>
            <w:r>
              <w:rPr>
                <w:rFonts w:ascii="Arial"/>
                <w:color w:val="010101"/>
                <w:sz w:val="20"/>
              </w:rPr>
              <w:t>historical</w:t>
            </w:r>
            <w:r>
              <w:rPr>
                <w:rFonts w:ascii="Arial"/>
                <w:color w:val="010101"/>
                <w:spacing w:val="6"/>
                <w:sz w:val="20"/>
              </w:rPr>
              <w:t> </w:t>
            </w:r>
            <w:r>
              <w:rPr>
                <w:rFonts w:ascii="Arial"/>
                <w:color w:val="010101"/>
                <w:sz w:val="20"/>
              </w:rPr>
              <w:t>data</w:t>
            </w:r>
            <w:r>
              <w:rPr>
                <w:rFonts w:ascii="Arial"/>
                <w:color w:val="010101"/>
                <w:spacing w:val="10"/>
                <w:sz w:val="20"/>
              </w:rPr>
              <w:t> </w:t>
            </w:r>
            <w:r>
              <w:rPr>
                <w:rFonts w:ascii="Arial"/>
                <w:color w:val="010101"/>
                <w:sz w:val="20"/>
              </w:rPr>
              <w:t>from</w:t>
            </w:r>
            <w:r>
              <w:rPr>
                <w:rFonts w:ascii="Arial"/>
                <w:color w:val="010101"/>
                <w:spacing w:val="-1"/>
                <w:sz w:val="20"/>
              </w:rPr>
              <w:t> </w:t>
            </w:r>
            <w:r>
              <w:rPr>
                <w:rFonts w:ascii="Arial"/>
                <w:color w:val="010101"/>
                <w:sz w:val="20"/>
              </w:rPr>
              <w:t>the </w:t>
            </w:r>
            <w:r>
              <w:rPr>
                <w:rFonts w:ascii="Arial"/>
                <w:color w:val="010101"/>
                <w:spacing w:val="-2"/>
                <w:sz w:val="20"/>
              </w:rPr>
              <w:t>database</w:t>
            </w:r>
          </w:p>
        </w:tc>
      </w:tr>
      <w:tr>
        <w:trPr>
          <w:trHeight w:val="270"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12"/>
              <w:ind w:left="119"/>
              <w:rPr>
                <w:sz w:val="20"/>
              </w:rPr>
            </w:pPr>
            <w:r>
              <w:rPr>
                <w:color w:val="010101"/>
                <w:spacing w:val="-10"/>
                <w:sz w:val="20"/>
              </w:rPr>
              <w:t>3</w:t>
            </w:r>
          </w:p>
        </w:tc>
        <w:tc>
          <w:tcPr>
            <w:tcW w:w="5960" w:type="dxa"/>
          </w:tcPr>
          <w:p>
            <w:pPr>
              <w:pStyle w:val="TableParagraph"/>
              <w:spacing w:before="7"/>
              <w:ind w:left="110"/>
              <w:rPr>
                <w:rFonts w:ascii="Arial"/>
                <w:sz w:val="20"/>
              </w:rPr>
            </w:pPr>
            <w:r>
              <w:rPr>
                <w:rFonts w:ascii="Arial"/>
                <w:color w:val="010101"/>
                <w:sz w:val="20"/>
              </w:rPr>
              <w:t>The</w:t>
            </w:r>
            <w:r>
              <w:rPr>
                <w:rFonts w:ascii="Arial"/>
                <w:color w:val="010101"/>
                <w:spacing w:val="-12"/>
                <w:sz w:val="20"/>
              </w:rPr>
              <w:t> </w:t>
            </w:r>
            <w:r>
              <w:rPr>
                <w:rFonts w:ascii="Arial"/>
                <w:color w:val="010101"/>
                <w:sz w:val="20"/>
              </w:rPr>
              <w:t>system</w:t>
            </w:r>
            <w:r>
              <w:rPr>
                <w:rFonts w:ascii="Arial"/>
                <w:color w:val="010101"/>
                <w:spacing w:val="-1"/>
                <w:sz w:val="20"/>
              </w:rPr>
              <w:t> </w:t>
            </w:r>
            <w:r>
              <w:rPr>
                <w:rFonts w:ascii="Arial"/>
                <w:color w:val="010101"/>
                <w:sz w:val="20"/>
              </w:rPr>
              <w:t>displays</w:t>
            </w:r>
            <w:r>
              <w:rPr>
                <w:rFonts w:ascii="Arial"/>
                <w:color w:val="010101"/>
                <w:spacing w:val="-2"/>
                <w:sz w:val="20"/>
              </w:rPr>
              <w:t> </w:t>
            </w:r>
            <w:r>
              <w:rPr>
                <w:rFonts w:ascii="Arial"/>
                <w:color w:val="010101"/>
                <w:sz w:val="20"/>
              </w:rPr>
              <w:t>all</w:t>
            </w:r>
            <w:r>
              <w:rPr>
                <w:rFonts w:ascii="Arial"/>
                <w:color w:val="010101"/>
                <w:spacing w:val="-14"/>
                <w:sz w:val="20"/>
              </w:rPr>
              <w:t> </w:t>
            </w:r>
            <w:r>
              <w:rPr>
                <w:rFonts w:ascii="Arial"/>
                <w:color w:val="010101"/>
                <w:sz w:val="20"/>
              </w:rPr>
              <w:t>historical </w:t>
            </w:r>
            <w:r>
              <w:rPr>
                <w:rFonts w:ascii="Arial"/>
                <w:color w:val="010101"/>
                <w:spacing w:val="-4"/>
                <w:sz w:val="20"/>
              </w:rPr>
              <w:t>data</w:t>
            </w:r>
          </w:p>
        </w:tc>
      </w:tr>
    </w:tbl>
    <w:p>
      <w:pPr>
        <w:spacing w:after="0"/>
        <w:rPr>
          <w:rFonts w:ascii="Arial"/>
          <w:sz w:val="20"/>
        </w:rPr>
        <w:sectPr>
          <w:pgSz w:w="11910" w:h="16840"/>
          <w:pgMar w:header="658" w:footer="1400" w:top="1280" w:bottom="1600" w:left="700" w:right="620"/>
        </w:sectPr>
      </w:pPr>
    </w:p>
    <w:p>
      <w:pPr>
        <w:pStyle w:val="Heading6"/>
        <w:numPr>
          <w:ilvl w:val="2"/>
          <w:numId w:val="15"/>
        </w:numPr>
        <w:tabs>
          <w:tab w:pos="1829" w:val="left" w:leader="none"/>
        </w:tabs>
        <w:spacing w:line="240" w:lineRule="auto" w:before="143" w:after="0"/>
        <w:ind w:left="1829" w:right="0" w:hanging="721"/>
        <w:jc w:val="left"/>
        <w:rPr>
          <w:color w:val="010101"/>
        </w:rPr>
      </w:pPr>
      <w:bookmarkStart w:name="_TOC_250037" w:id="57"/>
      <w:r>
        <w:rPr>
          <w:color w:val="010101"/>
        </w:rPr>
        <w:t>Diagnose</w:t>
      </w:r>
      <w:r>
        <w:rPr>
          <w:color w:val="010101"/>
          <w:spacing w:val="33"/>
        </w:rPr>
        <w:t> </w:t>
      </w:r>
      <w:bookmarkEnd w:id="57"/>
      <w:r>
        <w:rPr>
          <w:color w:val="010101"/>
          <w:spacing w:val="-2"/>
        </w:rPr>
        <w:t>Disease</w:t>
      </w:r>
    </w:p>
    <w:p>
      <w:pPr>
        <w:pStyle w:val="BodyText"/>
        <w:spacing w:before="79"/>
        <w:rPr>
          <w:b/>
          <w:sz w:val="20"/>
        </w:r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9"/>
        <w:gridCol w:w="798"/>
        <w:gridCol w:w="5960"/>
      </w:tblGrid>
      <w:tr>
        <w:trPr>
          <w:trHeight w:val="292" w:hRule="atLeast"/>
        </w:trPr>
        <w:tc>
          <w:tcPr>
            <w:tcW w:w="1759" w:type="dxa"/>
            <w:tcBorders>
              <w:right w:val="single" w:sz="2" w:space="0" w:color="000000"/>
            </w:tcBorders>
          </w:tcPr>
          <w:p>
            <w:pPr>
              <w:pStyle w:val="TableParagraph"/>
              <w:spacing w:before="25"/>
              <w:ind w:left="111"/>
              <w:rPr>
                <w:rFonts w:ascii="Arial"/>
                <w:b/>
                <w:sz w:val="18"/>
              </w:rPr>
            </w:pPr>
            <w:r>
              <w:rPr>
                <w:rFonts w:ascii="Arial"/>
                <w:b/>
                <w:color w:val="010101"/>
                <w:spacing w:val="-4"/>
                <w:sz w:val="18"/>
              </w:rPr>
              <w:t>USE</w:t>
            </w:r>
            <w:r>
              <w:rPr>
                <w:rFonts w:ascii="Arial"/>
                <w:b/>
                <w:color w:val="010101"/>
                <w:spacing w:val="-7"/>
                <w:sz w:val="18"/>
              </w:rPr>
              <w:t> </w:t>
            </w:r>
            <w:r>
              <w:rPr>
                <w:rFonts w:ascii="Arial"/>
                <w:b/>
                <w:color w:val="010101"/>
                <w:spacing w:val="-4"/>
                <w:sz w:val="18"/>
              </w:rPr>
              <w:t>CASE</w:t>
            </w:r>
          </w:p>
        </w:tc>
        <w:tc>
          <w:tcPr>
            <w:tcW w:w="6758" w:type="dxa"/>
            <w:gridSpan w:val="2"/>
            <w:tcBorders>
              <w:left w:val="single" w:sz="2" w:space="0" w:color="000000"/>
            </w:tcBorders>
          </w:tcPr>
          <w:p>
            <w:pPr>
              <w:pStyle w:val="TableParagraph"/>
              <w:spacing w:before="1"/>
              <w:ind w:left="117"/>
              <w:rPr>
                <w:rFonts w:ascii="Arial"/>
                <w:sz w:val="19"/>
              </w:rPr>
            </w:pPr>
            <w:r>
              <w:rPr>
                <w:rFonts w:ascii="Arial"/>
                <w:color w:val="010101"/>
                <w:sz w:val="19"/>
              </w:rPr>
              <w:t>Diagnose</w:t>
            </w:r>
            <w:r>
              <w:rPr>
                <w:rFonts w:ascii="Arial"/>
                <w:color w:val="010101"/>
                <w:spacing w:val="16"/>
                <w:sz w:val="19"/>
              </w:rPr>
              <w:t> </w:t>
            </w:r>
            <w:r>
              <w:rPr>
                <w:rFonts w:ascii="Arial"/>
                <w:color w:val="010101"/>
                <w:spacing w:val="-2"/>
                <w:sz w:val="19"/>
              </w:rPr>
              <w:t>Disease</w:t>
            </w:r>
          </w:p>
        </w:tc>
      </w:tr>
      <w:tr>
        <w:trPr>
          <w:trHeight w:val="290" w:hRule="atLeast"/>
        </w:trPr>
        <w:tc>
          <w:tcPr>
            <w:tcW w:w="1759" w:type="dxa"/>
            <w:tcBorders>
              <w:right w:val="single" w:sz="2" w:space="0" w:color="000000"/>
            </w:tcBorders>
          </w:tcPr>
          <w:p>
            <w:pPr>
              <w:pStyle w:val="TableParagraph"/>
              <w:spacing w:before="21"/>
              <w:ind w:left="111"/>
              <w:rPr>
                <w:rFonts w:ascii="Arial"/>
                <w:b/>
                <w:sz w:val="18"/>
              </w:rPr>
            </w:pPr>
            <w:r>
              <w:rPr>
                <w:rFonts w:ascii="Arial"/>
                <w:b/>
                <w:color w:val="010101"/>
                <w:sz w:val="18"/>
              </w:rPr>
              <w:t>Use</w:t>
            </w:r>
            <w:r>
              <w:rPr>
                <w:rFonts w:ascii="Arial"/>
                <w:b/>
                <w:color w:val="010101"/>
                <w:spacing w:val="-3"/>
                <w:sz w:val="18"/>
              </w:rPr>
              <w:t> </w:t>
            </w:r>
            <w:r>
              <w:rPr>
                <w:rFonts w:ascii="Arial"/>
                <w:b/>
                <w:color w:val="010101"/>
                <w:sz w:val="18"/>
              </w:rPr>
              <w:t>Case</w:t>
            </w:r>
            <w:r>
              <w:rPr>
                <w:rFonts w:ascii="Arial"/>
                <w:b/>
                <w:color w:val="010101"/>
                <w:spacing w:val="4"/>
                <w:sz w:val="18"/>
              </w:rPr>
              <w:t> </w:t>
            </w:r>
            <w:r>
              <w:rPr>
                <w:rFonts w:ascii="Arial"/>
                <w:b/>
                <w:color w:val="010101"/>
                <w:spacing w:val="-5"/>
                <w:sz w:val="18"/>
              </w:rPr>
              <w:t>ID</w:t>
            </w:r>
          </w:p>
        </w:tc>
        <w:tc>
          <w:tcPr>
            <w:tcW w:w="6758" w:type="dxa"/>
            <w:gridSpan w:val="2"/>
            <w:tcBorders>
              <w:left w:val="single" w:sz="2" w:space="0" w:color="000000"/>
            </w:tcBorders>
          </w:tcPr>
          <w:p>
            <w:pPr>
              <w:pStyle w:val="TableParagraph"/>
              <w:spacing w:before="3"/>
              <w:ind w:left="119"/>
              <w:rPr>
                <w:sz w:val="20"/>
              </w:rPr>
            </w:pPr>
            <w:r>
              <w:rPr>
                <w:color w:val="010101"/>
                <w:spacing w:val="-10"/>
                <w:sz w:val="20"/>
              </w:rPr>
              <w:t>4</w:t>
            </w:r>
          </w:p>
        </w:tc>
      </w:tr>
      <w:tr>
        <w:trPr>
          <w:trHeight w:val="537" w:hRule="atLeast"/>
        </w:trPr>
        <w:tc>
          <w:tcPr>
            <w:tcW w:w="1759" w:type="dxa"/>
            <w:tcBorders>
              <w:right w:val="single" w:sz="2" w:space="0" w:color="000000"/>
            </w:tcBorders>
          </w:tcPr>
          <w:p>
            <w:pPr>
              <w:pStyle w:val="TableParagraph"/>
              <w:spacing w:before="148"/>
              <w:ind w:left="111"/>
              <w:rPr>
                <w:rFonts w:ascii="Arial"/>
                <w:b/>
                <w:sz w:val="18"/>
              </w:rPr>
            </w:pPr>
            <w:r>
              <w:rPr>
                <w:rFonts w:ascii="Arial"/>
                <w:b/>
                <w:color w:val="010101"/>
                <w:w w:val="105"/>
                <w:sz w:val="18"/>
              </w:rPr>
              <w:t>Brief</w:t>
            </w:r>
            <w:r>
              <w:rPr>
                <w:rFonts w:ascii="Arial"/>
                <w:b/>
                <w:color w:val="010101"/>
                <w:spacing w:val="6"/>
                <w:w w:val="105"/>
                <w:sz w:val="18"/>
              </w:rPr>
              <w:t> </w:t>
            </w:r>
            <w:r>
              <w:rPr>
                <w:rFonts w:ascii="Arial"/>
                <w:b/>
                <w:color w:val="010101"/>
                <w:spacing w:val="-2"/>
                <w:w w:val="105"/>
                <w:sz w:val="18"/>
              </w:rPr>
              <w:t>Description</w:t>
            </w:r>
          </w:p>
        </w:tc>
        <w:tc>
          <w:tcPr>
            <w:tcW w:w="6758" w:type="dxa"/>
            <w:gridSpan w:val="2"/>
            <w:tcBorders>
              <w:left w:val="single" w:sz="2" w:space="0" w:color="000000"/>
            </w:tcBorders>
          </w:tcPr>
          <w:p>
            <w:pPr>
              <w:pStyle w:val="TableParagraph"/>
              <w:spacing w:before="5"/>
              <w:ind w:left="117"/>
              <w:rPr>
                <w:rFonts w:ascii="Arial"/>
                <w:sz w:val="19"/>
              </w:rPr>
            </w:pPr>
            <w:r>
              <w:rPr>
                <w:rFonts w:ascii="Arial"/>
                <w:color w:val="010101"/>
                <w:w w:val="105"/>
                <w:sz w:val="19"/>
              </w:rPr>
              <w:t>User</w:t>
            </w:r>
            <w:r>
              <w:rPr>
                <w:rFonts w:ascii="Arial"/>
                <w:color w:val="010101"/>
                <w:spacing w:val="4"/>
                <w:w w:val="105"/>
                <w:sz w:val="19"/>
              </w:rPr>
              <w:t> </w:t>
            </w:r>
            <w:r>
              <w:rPr>
                <w:rFonts w:ascii="Arial"/>
                <w:color w:val="010101"/>
                <w:w w:val="105"/>
                <w:sz w:val="19"/>
              </w:rPr>
              <w:t>can</w:t>
            </w:r>
            <w:r>
              <w:rPr>
                <w:rFonts w:ascii="Arial"/>
                <w:color w:val="010101"/>
                <w:spacing w:val="-3"/>
                <w:w w:val="105"/>
                <w:sz w:val="19"/>
              </w:rPr>
              <w:t> </w:t>
            </w:r>
            <w:r>
              <w:rPr>
                <w:rFonts w:ascii="Arial"/>
                <w:color w:val="010101"/>
                <w:w w:val="105"/>
                <w:sz w:val="19"/>
              </w:rPr>
              <w:t>select</w:t>
            </w:r>
            <w:r>
              <w:rPr>
                <w:rFonts w:ascii="Arial"/>
                <w:color w:val="010101"/>
                <w:spacing w:val="8"/>
                <w:w w:val="105"/>
                <w:sz w:val="19"/>
              </w:rPr>
              <w:t> </w:t>
            </w:r>
            <w:r>
              <w:rPr>
                <w:rFonts w:ascii="Arial"/>
                <w:color w:val="010101"/>
                <w:w w:val="105"/>
                <w:sz w:val="19"/>
              </w:rPr>
              <w:t>the</w:t>
            </w:r>
            <w:r>
              <w:rPr>
                <w:rFonts w:ascii="Arial"/>
                <w:color w:val="010101"/>
                <w:spacing w:val="24"/>
                <w:w w:val="105"/>
                <w:sz w:val="19"/>
              </w:rPr>
              <w:t> </w:t>
            </w:r>
            <w:r>
              <w:rPr>
                <w:rFonts w:ascii="Arial"/>
                <w:color w:val="010101"/>
                <w:w w:val="105"/>
                <w:sz w:val="19"/>
              </w:rPr>
              <w:t>crop and</w:t>
            </w:r>
            <w:r>
              <w:rPr>
                <w:rFonts w:ascii="Arial"/>
                <w:color w:val="010101"/>
                <w:spacing w:val="1"/>
                <w:w w:val="105"/>
                <w:sz w:val="19"/>
              </w:rPr>
              <w:t> </w:t>
            </w:r>
            <w:r>
              <w:rPr>
                <w:rFonts w:ascii="Arial"/>
                <w:color w:val="010101"/>
                <w:w w:val="105"/>
                <w:sz w:val="19"/>
              </w:rPr>
              <w:t>upload</w:t>
            </w:r>
            <w:r>
              <w:rPr>
                <w:rFonts w:ascii="Arial"/>
                <w:color w:val="010101"/>
                <w:spacing w:val="2"/>
                <w:w w:val="105"/>
                <w:sz w:val="19"/>
              </w:rPr>
              <w:t> </w:t>
            </w:r>
            <w:r>
              <w:rPr>
                <w:rFonts w:ascii="Arial"/>
                <w:color w:val="010101"/>
                <w:w w:val="105"/>
                <w:sz w:val="19"/>
              </w:rPr>
              <w:t>a</w:t>
            </w:r>
            <w:r>
              <w:rPr>
                <w:rFonts w:ascii="Arial"/>
                <w:color w:val="010101"/>
                <w:spacing w:val="4"/>
                <w:w w:val="105"/>
                <w:sz w:val="19"/>
              </w:rPr>
              <w:t> </w:t>
            </w:r>
            <w:r>
              <w:rPr>
                <w:rFonts w:ascii="Arial"/>
                <w:color w:val="010101"/>
                <w:w w:val="105"/>
                <w:sz w:val="19"/>
              </w:rPr>
              <w:t>photo</w:t>
            </w:r>
            <w:r>
              <w:rPr>
                <w:rFonts w:ascii="Arial"/>
                <w:color w:val="010101"/>
                <w:spacing w:val="-1"/>
                <w:w w:val="105"/>
                <w:sz w:val="19"/>
              </w:rPr>
              <w:t> </w:t>
            </w:r>
            <w:r>
              <w:rPr>
                <w:rFonts w:ascii="Arial"/>
                <w:color w:val="010101"/>
                <w:w w:val="105"/>
                <w:sz w:val="19"/>
              </w:rPr>
              <w:t>from the</w:t>
            </w:r>
            <w:r>
              <w:rPr>
                <w:rFonts w:ascii="Arial"/>
                <w:color w:val="010101"/>
                <w:spacing w:val="-2"/>
                <w:w w:val="105"/>
                <w:sz w:val="19"/>
              </w:rPr>
              <w:t> </w:t>
            </w:r>
            <w:r>
              <w:rPr>
                <w:rFonts w:ascii="Arial"/>
                <w:color w:val="010101"/>
                <w:w w:val="105"/>
                <w:sz w:val="19"/>
              </w:rPr>
              <w:t>device</w:t>
            </w:r>
            <w:r>
              <w:rPr>
                <w:rFonts w:ascii="Arial"/>
                <w:color w:val="010101"/>
                <w:spacing w:val="3"/>
                <w:w w:val="105"/>
                <w:sz w:val="19"/>
              </w:rPr>
              <w:t> </w:t>
            </w:r>
            <w:r>
              <w:rPr>
                <w:rFonts w:ascii="Arial"/>
                <w:color w:val="010101"/>
                <w:w w:val="105"/>
                <w:sz w:val="19"/>
              </w:rPr>
              <w:t>gallery</w:t>
            </w:r>
            <w:r>
              <w:rPr>
                <w:rFonts w:ascii="Arial"/>
                <w:color w:val="010101"/>
                <w:spacing w:val="5"/>
                <w:w w:val="105"/>
                <w:sz w:val="19"/>
              </w:rPr>
              <w:t> </w:t>
            </w:r>
            <w:r>
              <w:rPr>
                <w:rFonts w:ascii="Arial"/>
                <w:color w:val="010101"/>
                <w:spacing w:val="-5"/>
                <w:w w:val="105"/>
                <w:sz w:val="19"/>
              </w:rPr>
              <w:t>or</w:t>
            </w:r>
          </w:p>
          <w:p>
            <w:pPr>
              <w:pStyle w:val="TableParagraph"/>
              <w:spacing w:before="50"/>
              <w:ind w:left="114"/>
              <w:rPr>
                <w:rFonts w:ascii="Arial"/>
                <w:sz w:val="19"/>
              </w:rPr>
            </w:pPr>
            <w:r>
              <w:rPr>
                <w:rFonts w:ascii="Arial"/>
                <w:color w:val="010101"/>
                <w:w w:val="105"/>
                <w:sz w:val="19"/>
              </w:rPr>
              <w:t>take a</w:t>
            </w:r>
            <w:r>
              <w:rPr>
                <w:rFonts w:ascii="Arial"/>
                <w:color w:val="010101"/>
                <w:spacing w:val="1"/>
                <w:w w:val="105"/>
                <w:sz w:val="19"/>
              </w:rPr>
              <w:t> </w:t>
            </w:r>
            <w:r>
              <w:rPr>
                <w:rFonts w:ascii="Arial"/>
                <w:color w:val="010101"/>
                <w:w w:val="105"/>
                <w:sz w:val="19"/>
              </w:rPr>
              <w:t>photo</w:t>
            </w:r>
            <w:r>
              <w:rPr>
                <w:rFonts w:ascii="Arial"/>
                <w:color w:val="010101"/>
                <w:spacing w:val="1"/>
                <w:w w:val="105"/>
                <w:sz w:val="19"/>
              </w:rPr>
              <w:t> </w:t>
            </w:r>
            <w:r>
              <w:rPr>
                <w:rFonts w:ascii="Arial"/>
                <w:color w:val="010101"/>
                <w:w w:val="105"/>
                <w:sz w:val="19"/>
              </w:rPr>
              <w:t>from</w:t>
            </w:r>
            <w:r>
              <w:rPr>
                <w:rFonts w:ascii="Arial"/>
                <w:color w:val="010101"/>
                <w:spacing w:val="-5"/>
                <w:w w:val="105"/>
                <w:sz w:val="19"/>
              </w:rPr>
              <w:t> </w:t>
            </w:r>
            <w:r>
              <w:rPr>
                <w:rFonts w:ascii="Arial"/>
                <w:color w:val="010101"/>
                <w:w w:val="105"/>
                <w:sz w:val="19"/>
              </w:rPr>
              <w:t>the</w:t>
            </w:r>
            <w:r>
              <w:rPr>
                <w:rFonts w:ascii="Arial"/>
                <w:color w:val="010101"/>
                <w:spacing w:val="-6"/>
                <w:w w:val="105"/>
                <w:sz w:val="19"/>
              </w:rPr>
              <w:t> </w:t>
            </w:r>
            <w:r>
              <w:rPr>
                <w:rFonts w:ascii="Arial"/>
                <w:color w:val="010101"/>
                <w:w w:val="105"/>
                <w:sz w:val="19"/>
              </w:rPr>
              <w:t>camera</w:t>
            </w:r>
            <w:r>
              <w:rPr>
                <w:rFonts w:ascii="Arial"/>
                <w:color w:val="010101"/>
                <w:spacing w:val="11"/>
                <w:w w:val="105"/>
                <w:sz w:val="19"/>
              </w:rPr>
              <w:t> </w:t>
            </w:r>
            <w:r>
              <w:rPr>
                <w:rFonts w:ascii="Arial"/>
                <w:color w:val="010101"/>
                <w:w w:val="105"/>
                <w:sz w:val="19"/>
              </w:rPr>
              <w:t>for</w:t>
            </w:r>
            <w:r>
              <w:rPr>
                <w:rFonts w:ascii="Arial"/>
                <w:color w:val="010101"/>
                <w:spacing w:val="19"/>
                <w:w w:val="105"/>
                <w:sz w:val="19"/>
              </w:rPr>
              <w:t> </w:t>
            </w:r>
            <w:r>
              <w:rPr>
                <w:rFonts w:ascii="Arial"/>
                <w:color w:val="010101"/>
                <w:w w:val="105"/>
                <w:sz w:val="19"/>
              </w:rPr>
              <w:t>the</w:t>
            </w:r>
            <w:r>
              <w:rPr>
                <w:rFonts w:ascii="Arial"/>
                <w:color w:val="010101"/>
                <w:spacing w:val="23"/>
                <w:w w:val="105"/>
                <w:sz w:val="19"/>
              </w:rPr>
              <w:t> </w:t>
            </w:r>
            <w:r>
              <w:rPr>
                <w:rFonts w:ascii="Arial"/>
                <w:color w:val="010101"/>
                <w:w w:val="105"/>
                <w:sz w:val="19"/>
              </w:rPr>
              <w:t>system</w:t>
            </w:r>
            <w:r>
              <w:rPr>
                <w:rFonts w:ascii="Arial"/>
                <w:color w:val="010101"/>
                <w:spacing w:val="7"/>
                <w:w w:val="105"/>
                <w:sz w:val="19"/>
              </w:rPr>
              <w:t> </w:t>
            </w:r>
            <w:r>
              <w:rPr>
                <w:rFonts w:ascii="Arial"/>
                <w:color w:val="010101"/>
                <w:w w:val="105"/>
                <w:sz w:val="19"/>
              </w:rPr>
              <w:t>to</w:t>
            </w:r>
            <w:r>
              <w:rPr>
                <w:rFonts w:ascii="Arial"/>
                <w:color w:val="010101"/>
                <w:spacing w:val="19"/>
                <w:w w:val="105"/>
                <w:sz w:val="19"/>
              </w:rPr>
              <w:t> </w:t>
            </w:r>
            <w:r>
              <w:rPr>
                <w:rFonts w:ascii="Arial"/>
                <w:color w:val="010101"/>
                <w:w w:val="105"/>
                <w:sz w:val="19"/>
              </w:rPr>
              <w:t>diagnose</w:t>
            </w:r>
            <w:r>
              <w:rPr>
                <w:rFonts w:ascii="Arial"/>
                <w:color w:val="010101"/>
                <w:spacing w:val="7"/>
                <w:w w:val="105"/>
                <w:sz w:val="19"/>
              </w:rPr>
              <w:t> </w:t>
            </w:r>
            <w:r>
              <w:rPr>
                <w:rFonts w:ascii="Arial"/>
                <w:color w:val="010101"/>
                <w:w w:val="105"/>
                <w:sz w:val="19"/>
              </w:rPr>
              <w:t>the</w:t>
            </w:r>
            <w:r>
              <w:rPr>
                <w:rFonts w:ascii="Arial"/>
                <w:color w:val="010101"/>
                <w:spacing w:val="22"/>
                <w:w w:val="105"/>
                <w:sz w:val="19"/>
              </w:rPr>
              <w:t> </w:t>
            </w:r>
            <w:r>
              <w:rPr>
                <w:rFonts w:ascii="Arial"/>
                <w:color w:val="010101"/>
                <w:spacing w:val="-2"/>
                <w:w w:val="105"/>
                <w:sz w:val="19"/>
              </w:rPr>
              <w:t>disease.</w:t>
            </w:r>
          </w:p>
        </w:tc>
      </w:tr>
      <w:tr>
        <w:trPr>
          <w:trHeight w:val="266" w:hRule="atLeast"/>
        </w:trPr>
        <w:tc>
          <w:tcPr>
            <w:tcW w:w="1759" w:type="dxa"/>
            <w:tcBorders>
              <w:right w:val="single" w:sz="2" w:space="0" w:color="000000"/>
            </w:tcBorders>
          </w:tcPr>
          <w:p>
            <w:pPr>
              <w:pStyle w:val="TableParagraph"/>
              <w:spacing w:before="15"/>
              <w:ind w:left="111"/>
              <w:rPr>
                <w:rFonts w:ascii="Arial"/>
                <w:b/>
                <w:sz w:val="18"/>
              </w:rPr>
            </w:pPr>
            <w:r>
              <w:rPr>
                <w:rFonts w:ascii="Arial"/>
                <w:b/>
                <w:color w:val="010101"/>
                <w:w w:val="105"/>
                <w:sz w:val="18"/>
              </w:rPr>
              <w:t>Primary</w:t>
            </w:r>
            <w:r>
              <w:rPr>
                <w:rFonts w:ascii="Arial"/>
                <w:b/>
                <w:color w:val="010101"/>
                <w:spacing w:val="8"/>
                <w:w w:val="105"/>
                <w:sz w:val="18"/>
              </w:rPr>
              <w:t> </w:t>
            </w:r>
            <w:r>
              <w:rPr>
                <w:rFonts w:ascii="Arial"/>
                <w:b/>
                <w:color w:val="010101"/>
                <w:spacing w:val="-2"/>
                <w:w w:val="105"/>
                <w:sz w:val="18"/>
              </w:rPr>
              <w:t>Actor</w:t>
            </w:r>
          </w:p>
        </w:tc>
        <w:tc>
          <w:tcPr>
            <w:tcW w:w="6758" w:type="dxa"/>
            <w:gridSpan w:val="2"/>
            <w:tcBorders>
              <w:left w:val="single" w:sz="2" w:space="0" w:color="000000"/>
            </w:tcBorders>
          </w:tcPr>
          <w:p>
            <w:pPr>
              <w:pStyle w:val="TableParagraph"/>
              <w:spacing w:before="5"/>
              <w:ind w:left="117"/>
              <w:rPr>
                <w:rFonts w:ascii="Arial"/>
                <w:sz w:val="19"/>
              </w:rPr>
            </w:pPr>
            <w:r>
              <w:rPr>
                <w:rFonts w:ascii="Arial"/>
                <w:color w:val="010101"/>
                <w:spacing w:val="-4"/>
                <w:sz w:val="19"/>
              </w:rPr>
              <w:t>User</w:t>
            </w:r>
          </w:p>
        </w:tc>
      </w:tr>
      <w:tr>
        <w:trPr>
          <w:trHeight w:val="268" w:hRule="atLeast"/>
        </w:trPr>
        <w:tc>
          <w:tcPr>
            <w:tcW w:w="1759" w:type="dxa"/>
            <w:tcBorders>
              <w:right w:val="single" w:sz="2" w:space="0" w:color="000000"/>
            </w:tcBorders>
          </w:tcPr>
          <w:p>
            <w:pPr>
              <w:pStyle w:val="TableParagraph"/>
              <w:spacing w:before="17"/>
              <w:ind w:left="110"/>
              <w:rPr>
                <w:rFonts w:ascii="Arial"/>
                <w:b/>
                <w:sz w:val="18"/>
              </w:rPr>
            </w:pPr>
            <w:r>
              <w:rPr>
                <w:rFonts w:ascii="Arial"/>
                <w:b/>
                <w:color w:val="010101"/>
                <w:spacing w:val="-2"/>
                <w:w w:val="105"/>
                <w:sz w:val="18"/>
              </w:rPr>
              <w:t>Level</w:t>
            </w:r>
          </w:p>
        </w:tc>
        <w:tc>
          <w:tcPr>
            <w:tcW w:w="6758" w:type="dxa"/>
            <w:gridSpan w:val="2"/>
            <w:tcBorders>
              <w:left w:val="single" w:sz="2" w:space="0" w:color="000000"/>
            </w:tcBorders>
          </w:tcPr>
          <w:p>
            <w:pPr>
              <w:pStyle w:val="TableParagraph"/>
              <w:spacing w:before="8"/>
              <w:ind w:left="117"/>
              <w:rPr>
                <w:rFonts w:ascii="Arial"/>
                <w:sz w:val="19"/>
              </w:rPr>
            </w:pPr>
            <w:r>
              <w:rPr>
                <w:rFonts w:ascii="Arial"/>
                <w:color w:val="010101"/>
                <w:spacing w:val="-2"/>
                <w:w w:val="105"/>
                <w:sz w:val="19"/>
              </w:rPr>
              <w:t>Primary</w:t>
            </w:r>
          </w:p>
        </w:tc>
      </w:tr>
      <w:tr>
        <w:trPr>
          <w:trHeight w:val="270" w:hRule="atLeast"/>
        </w:trPr>
        <w:tc>
          <w:tcPr>
            <w:tcW w:w="1759" w:type="dxa"/>
            <w:tcBorders>
              <w:right w:val="single" w:sz="2" w:space="0" w:color="000000"/>
            </w:tcBorders>
          </w:tcPr>
          <w:p>
            <w:pPr>
              <w:pStyle w:val="TableParagraph"/>
              <w:spacing w:before="18"/>
              <w:ind w:left="106"/>
              <w:rPr>
                <w:rFonts w:ascii="Arial"/>
                <w:b/>
                <w:sz w:val="18"/>
              </w:rPr>
            </w:pPr>
            <w:r>
              <w:rPr>
                <w:rFonts w:ascii="Arial"/>
                <w:b/>
                <w:color w:val="010101"/>
                <w:spacing w:val="-2"/>
                <w:sz w:val="18"/>
              </w:rPr>
              <w:t>Trigger</w:t>
            </w:r>
          </w:p>
        </w:tc>
        <w:tc>
          <w:tcPr>
            <w:tcW w:w="6758" w:type="dxa"/>
            <w:gridSpan w:val="2"/>
            <w:tcBorders>
              <w:left w:val="single" w:sz="2" w:space="0" w:color="000000"/>
            </w:tcBorders>
          </w:tcPr>
          <w:p>
            <w:pPr>
              <w:pStyle w:val="TableParagraph"/>
              <w:spacing w:before="3"/>
              <w:ind w:left="117"/>
              <w:rPr>
                <w:rFonts w:ascii="Arial"/>
                <w:sz w:val="19"/>
              </w:rPr>
            </w:pPr>
            <w:r>
              <w:rPr>
                <w:rFonts w:ascii="Arial"/>
                <w:color w:val="010101"/>
                <w:sz w:val="19"/>
              </w:rPr>
              <w:t>User</w:t>
            </w:r>
            <w:r>
              <w:rPr>
                <w:rFonts w:ascii="Arial"/>
                <w:color w:val="010101"/>
                <w:spacing w:val="10"/>
                <w:sz w:val="19"/>
              </w:rPr>
              <w:t> </w:t>
            </w:r>
            <w:r>
              <w:rPr>
                <w:rFonts w:ascii="Arial"/>
                <w:color w:val="010101"/>
                <w:sz w:val="19"/>
              </w:rPr>
              <w:t>clicks</w:t>
            </w:r>
            <w:r>
              <w:rPr>
                <w:rFonts w:ascii="Arial"/>
                <w:color w:val="010101"/>
                <w:spacing w:val="11"/>
                <w:sz w:val="19"/>
              </w:rPr>
              <w:t> </w:t>
            </w:r>
            <w:r>
              <w:rPr>
                <w:rFonts w:ascii="Arial"/>
                <w:color w:val="010101"/>
                <w:sz w:val="19"/>
              </w:rPr>
              <w:t>on</w:t>
            </w:r>
            <w:r>
              <w:rPr>
                <w:rFonts w:ascii="Arial"/>
                <w:color w:val="010101"/>
                <w:spacing w:val="28"/>
                <w:sz w:val="19"/>
              </w:rPr>
              <w:t> </w:t>
            </w:r>
            <w:r>
              <w:rPr>
                <w:rFonts w:ascii="Arial"/>
                <w:color w:val="181818"/>
                <w:sz w:val="19"/>
              </w:rPr>
              <w:t>"Diagnose</w:t>
            </w:r>
            <w:r>
              <w:rPr>
                <w:rFonts w:ascii="Arial"/>
                <w:color w:val="181818"/>
                <w:spacing w:val="19"/>
                <w:sz w:val="19"/>
              </w:rPr>
              <w:t> </w:t>
            </w:r>
            <w:r>
              <w:rPr>
                <w:rFonts w:ascii="Arial"/>
                <w:color w:val="010101"/>
                <w:spacing w:val="-2"/>
                <w:sz w:val="19"/>
              </w:rPr>
              <w:t>Disease"</w:t>
            </w:r>
          </w:p>
        </w:tc>
      </w:tr>
      <w:tr>
        <w:trPr>
          <w:trHeight w:val="268" w:hRule="atLeast"/>
        </w:trPr>
        <w:tc>
          <w:tcPr>
            <w:tcW w:w="1759" w:type="dxa"/>
            <w:tcBorders>
              <w:right w:val="single" w:sz="2" w:space="0" w:color="000000"/>
            </w:tcBorders>
          </w:tcPr>
          <w:p>
            <w:pPr>
              <w:pStyle w:val="TableParagraph"/>
              <w:spacing w:before="16"/>
              <w:ind w:left="113"/>
              <w:rPr>
                <w:rFonts w:ascii="Arial"/>
                <w:b/>
                <w:sz w:val="18"/>
              </w:rPr>
            </w:pPr>
            <w:r>
              <w:rPr>
                <w:rFonts w:ascii="Arial"/>
                <w:b/>
                <w:color w:val="010101"/>
                <w:sz w:val="18"/>
              </w:rPr>
              <w:t>Secondary</w:t>
            </w:r>
            <w:r>
              <w:rPr>
                <w:rFonts w:ascii="Arial"/>
                <w:b/>
                <w:color w:val="010101"/>
                <w:spacing w:val="26"/>
                <w:sz w:val="18"/>
              </w:rPr>
              <w:t> </w:t>
            </w:r>
            <w:r>
              <w:rPr>
                <w:rFonts w:ascii="Arial"/>
                <w:b/>
                <w:color w:val="010101"/>
                <w:spacing w:val="-2"/>
                <w:sz w:val="18"/>
              </w:rPr>
              <w:t>Actor</w:t>
            </w:r>
          </w:p>
        </w:tc>
        <w:tc>
          <w:tcPr>
            <w:tcW w:w="6758" w:type="dxa"/>
            <w:gridSpan w:val="2"/>
            <w:tcBorders>
              <w:left w:val="single" w:sz="2" w:space="0" w:color="000000"/>
            </w:tcBorders>
          </w:tcPr>
          <w:p>
            <w:pPr>
              <w:pStyle w:val="TableParagraph"/>
              <w:spacing w:before="6"/>
              <w:ind w:left="117"/>
              <w:rPr>
                <w:rFonts w:ascii="Arial"/>
                <w:sz w:val="19"/>
              </w:rPr>
            </w:pPr>
            <w:r>
              <w:rPr>
                <w:rFonts w:ascii="Arial"/>
                <w:color w:val="010101"/>
                <w:spacing w:val="-2"/>
                <w:sz w:val="19"/>
              </w:rPr>
              <w:t>Device</w:t>
            </w:r>
          </w:p>
        </w:tc>
      </w:tr>
      <w:tr>
        <w:trPr>
          <w:trHeight w:val="268" w:hRule="atLeast"/>
        </w:trPr>
        <w:tc>
          <w:tcPr>
            <w:tcW w:w="1759" w:type="dxa"/>
            <w:tcBorders>
              <w:right w:val="single" w:sz="2" w:space="0" w:color="000000"/>
            </w:tcBorders>
          </w:tcPr>
          <w:p>
            <w:pPr>
              <w:pStyle w:val="TableParagraph"/>
              <w:spacing w:before="11"/>
              <w:ind w:left="111"/>
              <w:rPr>
                <w:rFonts w:ascii="Arial"/>
                <w:b/>
                <w:sz w:val="18"/>
              </w:rPr>
            </w:pPr>
            <w:r>
              <w:rPr>
                <w:rFonts w:ascii="Arial"/>
                <w:b/>
                <w:color w:val="010101"/>
                <w:spacing w:val="-2"/>
                <w:w w:val="105"/>
                <w:sz w:val="18"/>
              </w:rPr>
              <w:t>Pre-conditions</w:t>
            </w:r>
          </w:p>
        </w:tc>
        <w:tc>
          <w:tcPr>
            <w:tcW w:w="6758" w:type="dxa"/>
            <w:gridSpan w:val="2"/>
            <w:tcBorders>
              <w:left w:val="single" w:sz="2" w:space="0" w:color="000000"/>
            </w:tcBorders>
          </w:tcPr>
          <w:p>
            <w:pPr>
              <w:pStyle w:val="TableParagraph"/>
              <w:spacing w:before="6"/>
              <w:ind w:left="117"/>
              <w:rPr>
                <w:rFonts w:ascii="Arial"/>
                <w:sz w:val="19"/>
              </w:rPr>
            </w:pPr>
            <w:r>
              <w:rPr>
                <w:rFonts w:ascii="Arial"/>
                <w:color w:val="010101"/>
                <w:w w:val="105"/>
                <w:sz w:val="19"/>
              </w:rPr>
              <w:t>User</w:t>
            </w:r>
            <w:r>
              <w:rPr>
                <w:rFonts w:ascii="Arial"/>
                <w:color w:val="010101"/>
                <w:spacing w:val="-2"/>
                <w:w w:val="105"/>
                <w:sz w:val="19"/>
              </w:rPr>
              <w:t> </w:t>
            </w:r>
            <w:r>
              <w:rPr>
                <w:rFonts w:ascii="Arial"/>
                <w:color w:val="010101"/>
                <w:w w:val="105"/>
                <w:sz w:val="19"/>
              </w:rPr>
              <w:t>should</w:t>
            </w:r>
            <w:r>
              <w:rPr>
                <w:rFonts w:ascii="Arial"/>
                <w:color w:val="010101"/>
                <w:spacing w:val="-4"/>
                <w:w w:val="105"/>
                <w:sz w:val="19"/>
              </w:rPr>
              <w:t> </w:t>
            </w:r>
            <w:r>
              <w:rPr>
                <w:rFonts w:ascii="Arial"/>
                <w:color w:val="010101"/>
                <w:w w:val="105"/>
                <w:sz w:val="19"/>
              </w:rPr>
              <w:t>be</w:t>
            </w:r>
            <w:r>
              <w:rPr>
                <w:rFonts w:ascii="Arial"/>
                <w:color w:val="010101"/>
                <w:spacing w:val="-7"/>
                <w:w w:val="105"/>
                <w:sz w:val="19"/>
              </w:rPr>
              <w:t> </w:t>
            </w:r>
            <w:r>
              <w:rPr>
                <w:rFonts w:ascii="Arial"/>
                <w:color w:val="010101"/>
                <w:w w:val="105"/>
                <w:sz w:val="19"/>
              </w:rPr>
              <w:t>logged</w:t>
            </w:r>
            <w:r>
              <w:rPr>
                <w:rFonts w:ascii="Arial"/>
                <w:color w:val="010101"/>
                <w:spacing w:val="-6"/>
                <w:w w:val="105"/>
                <w:sz w:val="19"/>
              </w:rPr>
              <w:t> </w:t>
            </w:r>
            <w:r>
              <w:rPr>
                <w:rFonts w:ascii="Arial"/>
                <w:color w:val="010101"/>
                <w:w w:val="105"/>
                <w:sz w:val="19"/>
              </w:rPr>
              <w:t>in to</w:t>
            </w:r>
            <w:r>
              <w:rPr>
                <w:rFonts w:ascii="Arial"/>
                <w:color w:val="010101"/>
                <w:spacing w:val="13"/>
                <w:w w:val="105"/>
                <w:sz w:val="19"/>
              </w:rPr>
              <w:t> </w:t>
            </w:r>
            <w:r>
              <w:rPr>
                <w:rFonts w:ascii="Arial"/>
                <w:color w:val="010101"/>
                <w:w w:val="105"/>
                <w:sz w:val="19"/>
              </w:rPr>
              <w:t>the</w:t>
            </w:r>
            <w:r>
              <w:rPr>
                <w:rFonts w:ascii="Arial"/>
                <w:color w:val="010101"/>
                <w:spacing w:val="14"/>
                <w:w w:val="105"/>
                <w:sz w:val="19"/>
              </w:rPr>
              <w:t> </w:t>
            </w:r>
            <w:r>
              <w:rPr>
                <w:rFonts w:ascii="Arial"/>
                <w:color w:val="010101"/>
                <w:spacing w:val="-4"/>
                <w:w w:val="105"/>
                <w:sz w:val="19"/>
              </w:rPr>
              <w:t>app.</w:t>
            </w:r>
          </w:p>
        </w:tc>
      </w:tr>
      <w:tr>
        <w:trPr>
          <w:trHeight w:val="537" w:hRule="atLeast"/>
        </w:trPr>
        <w:tc>
          <w:tcPr>
            <w:tcW w:w="1759" w:type="dxa"/>
            <w:tcBorders>
              <w:right w:val="single" w:sz="2" w:space="0" w:color="000000"/>
            </w:tcBorders>
          </w:tcPr>
          <w:p>
            <w:pPr>
              <w:pStyle w:val="TableParagraph"/>
              <w:spacing w:before="16"/>
              <w:ind w:left="111"/>
              <w:rPr>
                <w:rFonts w:ascii="Arial"/>
                <w:b/>
                <w:sz w:val="18"/>
              </w:rPr>
            </w:pPr>
            <w:r>
              <w:rPr>
                <w:rFonts w:ascii="Arial"/>
                <w:b/>
                <w:color w:val="010101"/>
                <w:spacing w:val="-2"/>
                <w:w w:val="115"/>
                <w:sz w:val="18"/>
              </w:rPr>
              <w:t>Minimal</w:t>
            </w:r>
          </w:p>
          <w:p>
            <w:pPr>
              <w:pStyle w:val="TableParagraph"/>
              <w:spacing w:before="62"/>
              <w:ind w:left="107"/>
              <w:rPr>
                <w:rFonts w:ascii="Arial"/>
                <w:b/>
                <w:sz w:val="18"/>
              </w:rPr>
            </w:pPr>
            <w:r>
              <w:rPr>
                <w:rFonts w:ascii="Arial"/>
                <w:b/>
                <w:color w:val="010101"/>
                <w:spacing w:val="-2"/>
                <w:w w:val="105"/>
                <w:sz w:val="18"/>
              </w:rPr>
              <w:t>guarantees</w:t>
            </w:r>
          </w:p>
        </w:tc>
        <w:tc>
          <w:tcPr>
            <w:tcW w:w="6758" w:type="dxa"/>
            <w:gridSpan w:val="2"/>
            <w:tcBorders>
              <w:left w:val="single" w:sz="2" w:space="0" w:color="000000"/>
            </w:tcBorders>
          </w:tcPr>
          <w:p>
            <w:pPr>
              <w:pStyle w:val="TableParagraph"/>
              <w:spacing w:before="7"/>
              <w:ind w:left="113"/>
              <w:rPr>
                <w:rFonts w:ascii="Arial"/>
                <w:sz w:val="19"/>
              </w:rPr>
            </w:pPr>
            <w:r>
              <w:rPr>
                <w:rFonts w:ascii="Arial"/>
                <w:color w:val="010101"/>
                <w:w w:val="105"/>
                <w:sz w:val="19"/>
              </w:rPr>
              <w:t>The</w:t>
            </w:r>
            <w:r>
              <w:rPr>
                <w:rFonts w:ascii="Arial"/>
                <w:color w:val="010101"/>
                <w:spacing w:val="5"/>
                <w:w w:val="105"/>
                <w:sz w:val="19"/>
              </w:rPr>
              <w:t> </w:t>
            </w:r>
            <w:r>
              <w:rPr>
                <w:rFonts w:ascii="Arial"/>
                <w:color w:val="010101"/>
                <w:w w:val="105"/>
                <w:sz w:val="19"/>
              </w:rPr>
              <w:t>system</w:t>
            </w:r>
            <w:r>
              <w:rPr>
                <w:rFonts w:ascii="Arial"/>
                <w:color w:val="010101"/>
                <w:spacing w:val="15"/>
                <w:w w:val="105"/>
                <w:sz w:val="19"/>
              </w:rPr>
              <w:t> </w:t>
            </w:r>
            <w:r>
              <w:rPr>
                <w:rFonts w:ascii="Arial"/>
                <w:color w:val="010101"/>
                <w:w w:val="105"/>
                <w:sz w:val="19"/>
              </w:rPr>
              <w:t>will</w:t>
            </w:r>
            <w:r>
              <w:rPr>
                <w:rFonts w:ascii="Arial"/>
                <w:color w:val="010101"/>
                <w:spacing w:val="1"/>
                <w:w w:val="105"/>
                <w:sz w:val="19"/>
              </w:rPr>
              <w:t> </w:t>
            </w:r>
            <w:r>
              <w:rPr>
                <w:rFonts w:ascii="Arial"/>
                <w:color w:val="010101"/>
                <w:w w:val="105"/>
                <w:sz w:val="19"/>
              </w:rPr>
              <w:t>prompt</w:t>
            </w:r>
            <w:r>
              <w:rPr>
                <w:rFonts w:ascii="Arial"/>
                <w:color w:val="010101"/>
                <w:spacing w:val="11"/>
                <w:w w:val="105"/>
                <w:sz w:val="19"/>
              </w:rPr>
              <w:t> </w:t>
            </w:r>
            <w:r>
              <w:rPr>
                <w:rFonts w:ascii="Arial"/>
                <w:color w:val="010101"/>
                <w:w w:val="105"/>
                <w:sz w:val="19"/>
              </w:rPr>
              <w:t>the</w:t>
            </w:r>
            <w:r>
              <w:rPr>
                <w:rFonts w:ascii="Arial"/>
                <w:color w:val="010101"/>
                <w:spacing w:val="6"/>
                <w:w w:val="105"/>
                <w:sz w:val="19"/>
              </w:rPr>
              <w:t> </w:t>
            </w:r>
            <w:r>
              <w:rPr>
                <w:rFonts w:ascii="Arial"/>
                <w:color w:val="010101"/>
                <w:w w:val="105"/>
                <w:sz w:val="19"/>
              </w:rPr>
              <w:t>user</w:t>
            </w:r>
            <w:r>
              <w:rPr>
                <w:rFonts w:ascii="Arial"/>
                <w:color w:val="010101"/>
                <w:spacing w:val="6"/>
                <w:w w:val="105"/>
                <w:sz w:val="19"/>
              </w:rPr>
              <w:t> </w:t>
            </w:r>
            <w:r>
              <w:rPr>
                <w:rFonts w:ascii="Arial"/>
                <w:color w:val="010101"/>
                <w:w w:val="105"/>
                <w:sz w:val="19"/>
              </w:rPr>
              <w:t>to</w:t>
            </w:r>
            <w:r>
              <w:rPr>
                <w:rFonts w:ascii="Arial"/>
                <w:color w:val="010101"/>
                <w:spacing w:val="31"/>
                <w:w w:val="105"/>
                <w:sz w:val="19"/>
              </w:rPr>
              <w:t> </w:t>
            </w:r>
            <w:r>
              <w:rPr>
                <w:rFonts w:ascii="Arial"/>
                <w:color w:val="010101"/>
                <w:spacing w:val="-2"/>
                <w:w w:val="105"/>
                <w:sz w:val="19"/>
              </w:rPr>
              <w:t>login.</w:t>
            </w:r>
          </w:p>
          <w:p>
            <w:pPr>
              <w:pStyle w:val="TableParagraph"/>
              <w:spacing w:before="50"/>
              <w:ind w:left="113"/>
              <w:rPr>
                <w:rFonts w:ascii="Arial"/>
                <w:sz w:val="19"/>
              </w:rPr>
            </w:pPr>
            <w:r>
              <w:rPr>
                <w:rFonts w:ascii="Arial"/>
                <w:color w:val="010101"/>
                <w:w w:val="105"/>
                <w:sz w:val="19"/>
              </w:rPr>
              <w:t>The</w:t>
            </w:r>
            <w:r>
              <w:rPr>
                <w:rFonts w:ascii="Arial"/>
                <w:color w:val="010101"/>
                <w:spacing w:val="-1"/>
                <w:w w:val="105"/>
                <w:sz w:val="19"/>
              </w:rPr>
              <w:t> </w:t>
            </w:r>
            <w:r>
              <w:rPr>
                <w:rFonts w:ascii="Arial"/>
                <w:color w:val="010101"/>
                <w:w w:val="105"/>
                <w:sz w:val="19"/>
              </w:rPr>
              <w:t>system</w:t>
            </w:r>
            <w:r>
              <w:rPr>
                <w:rFonts w:ascii="Arial"/>
                <w:color w:val="010101"/>
                <w:spacing w:val="10"/>
                <w:w w:val="105"/>
                <w:sz w:val="19"/>
              </w:rPr>
              <w:t> </w:t>
            </w:r>
            <w:r>
              <w:rPr>
                <w:rFonts w:ascii="Arial"/>
                <w:color w:val="010101"/>
                <w:w w:val="105"/>
                <w:sz w:val="19"/>
              </w:rPr>
              <w:t>will</w:t>
            </w:r>
            <w:r>
              <w:rPr>
                <w:rFonts w:ascii="Arial"/>
                <w:color w:val="010101"/>
                <w:spacing w:val="-8"/>
                <w:w w:val="105"/>
                <w:sz w:val="19"/>
              </w:rPr>
              <w:t> </w:t>
            </w:r>
            <w:r>
              <w:rPr>
                <w:rFonts w:ascii="Arial"/>
                <w:color w:val="010101"/>
                <w:w w:val="105"/>
                <w:sz w:val="19"/>
              </w:rPr>
              <w:t>upload</w:t>
            </w:r>
            <w:r>
              <w:rPr>
                <w:rFonts w:ascii="Arial"/>
                <w:color w:val="010101"/>
                <w:spacing w:val="-2"/>
                <w:w w:val="105"/>
                <w:sz w:val="19"/>
              </w:rPr>
              <w:t> </w:t>
            </w:r>
            <w:r>
              <w:rPr>
                <w:rFonts w:ascii="Arial"/>
                <w:color w:val="010101"/>
                <w:w w:val="105"/>
                <w:sz w:val="19"/>
              </w:rPr>
              <w:t>the</w:t>
            </w:r>
            <w:r>
              <w:rPr>
                <w:rFonts w:ascii="Arial"/>
                <w:color w:val="010101"/>
                <w:spacing w:val="10"/>
                <w:w w:val="105"/>
                <w:sz w:val="19"/>
              </w:rPr>
              <w:t> </w:t>
            </w:r>
            <w:r>
              <w:rPr>
                <w:rFonts w:ascii="Arial"/>
                <w:color w:val="010101"/>
                <w:w w:val="105"/>
                <w:sz w:val="19"/>
              </w:rPr>
              <w:t>image</w:t>
            </w:r>
            <w:r>
              <w:rPr>
                <w:rFonts w:ascii="Arial"/>
                <w:color w:val="010101"/>
                <w:spacing w:val="5"/>
                <w:w w:val="105"/>
                <w:sz w:val="19"/>
              </w:rPr>
              <w:t> </w:t>
            </w:r>
            <w:r>
              <w:rPr>
                <w:rFonts w:ascii="Arial"/>
                <w:color w:val="010101"/>
                <w:w w:val="105"/>
                <w:sz w:val="19"/>
              </w:rPr>
              <w:t>file</w:t>
            </w:r>
            <w:r>
              <w:rPr>
                <w:rFonts w:ascii="Arial"/>
                <w:color w:val="010101"/>
                <w:spacing w:val="-7"/>
                <w:w w:val="105"/>
                <w:sz w:val="19"/>
              </w:rPr>
              <w:t> </w:t>
            </w:r>
            <w:r>
              <w:rPr>
                <w:rFonts w:ascii="Arial"/>
                <w:color w:val="010101"/>
                <w:w w:val="105"/>
                <w:sz w:val="19"/>
              </w:rPr>
              <w:t>to</w:t>
            </w:r>
            <w:r>
              <w:rPr>
                <w:rFonts w:ascii="Arial"/>
                <w:color w:val="010101"/>
                <w:spacing w:val="11"/>
                <w:w w:val="105"/>
                <w:sz w:val="19"/>
              </w:rPr>
              <w:t> </w:t>
            </w:r>
            <w:r>
              <w:rPr>
                <w:rFonts w:ascii="Arial"/>
                <w:color w:val="010101"/>
                <w:w w:val="105"/>
                <w:sz w:val="19"/>
              </w:rPr>
              <w:t>diagnose</w:t>
            </w:r>
            <w:r>
              <w:rPr>
                <w:rFonts w:ascii="Arial"/>
                <w:color w:val="010101"/>
                <w:spacing w:val="3"/>
                <w:w w:val="105"/>
                <w:sz w:val="19"/>
              </w:rPr>
              <w:t> </w:t>
            </w:r>
            <w:r>
              <w:rPr>
                <w:rFonts w:ascii="Arial"/>
                <w:color w:val="010101"/>
                <w:w w:val="105"/>
                <w:sz w:val="19"/>
              </w:rPr>
              <w:t>the</w:t>
            </w:r>
            <w:r>
              <w:rPr>
                <w:rFonts w:ascii="Arial"/>
                <w:color w:val="010101"/>
                <w:spacing w:val="23"/>
                <w:w w:val="105"/>
                <w:sz w:val="19"/>
              </w:rPr>
              <w:t> </w:t>
            </w:r>
            <w:r>
              <w:rPr>
                <w:rFonts w:ascii="Arial"/>
                <w:color w:val="010101"/>
                <w:spacing w:val="-2"/>
                <w:w w:val="105"/>
                <w:sz w:val="19"/>
              </w:rPr>
              <w:t>disease.</w:t>
            </w:r>
          </w:p>
        </w:tc>
      </w:tr>
      <w:tr>
        <w:trPr>
          <w:trHeight w:val="268" w:hRule="atLeast"/>
        </w:trPr>
        <w:tc>
          <w:tcPr>
            <w:tcW w:w="1759" w:type="dxa"/>
            <w:tcBorders>
              <w:right w:val="single" w:sz="2" w:space="0" w:color="000000"/>
            </w:tcBorders>
          </w:tcPr>
          <w:p>
            <w:pPr>
              <w:pStyle w:val="TableParagraph"/>
              <w:spacing w:before="17"/>
              <w:ind w:left="111"/>
              <w:rPr>
                <w:rFonts w:ascii="Arial"/>
                <w:b/>
                <w:sz w:val="18"/>
              </w:rPr>
            </w:pPr>
            <w:r>
              <w:rPr>
                <w:rFonts w:ascii="Arial"/>
                <w:b/>
                <w:color w:val="010101"/>
                <w:w w:val="105"/>
                <w:sz w:val="18"/>
              </w:rPr>
              <w:t>Post-</w:t>
            </w:r>
            <w:r>
              <w:rPr>
                <w:rFonts w:ascii="Arial"/>
                <w:b/>
                <w:color w:val="010101"/>
                <w:spacing w:val="-2"/>
                <w:w w:val="105"/>
                <w:sz w:val="18"/>
              </w:rPr>
              <w:t>condition</w:t>
            </w:r>
          </w:p>
        </w:tc>
        <w:tc>
          <w:tcPr>
            <w:tcW w:w="6758" w:type="dxa"/>
            <w:gridSpan w:val="2"/>
            <w:tcBorders>
              <w:left w:val="single" w:sz="2" w:space="0" w:color="000000"/>
            </w:tcBorders>
          </w:tcPr>
          <w:p>
            <w:pPr>
              <w:pStyle w:val="TableParagraph"/>
              <w:spacing w:before="7"/>
              <w:ind w:left="113"/>
              <w:rPr>
                <w:rFonts w:ascii="Arial"/>
                <w:sz w:val="19"/>
              </w:rPr>
            </w:pPr>
            <w:r>
              <w:rPr>
                <w:rFonts w:ascii="Arial"/>
                <w:color w:val="010101"/>
                <w:w w:val="105"/>
                <w:sz w:val="19"/>
              </w:rPr>
              <w:t>The</w:t>
            </w:r>
            <w:r>
              <w:rPr>
                <w:rFonts w:ascii="Arial"/>
                <w:color w:val="010101"/>
                <w:spacing w:val="-5"/>
                <w:w w:val="105"/>
                <w:sz w:val="19"/>
              </w:rPr>
              <w:t> </w:t>
            </w:r>
            <w:r>
              <w:rPr>
                <w:rFonts w:ascii="Arial"/>
                <w:color w:val="010101"/>
                <w:w w:val="105"/>
                <w:sz w:val="19"/>
              </w:rPr>
              <w:t>system</w:t>
            </w:r>
            <w:r>
              <w:rPr>
                <w:rFonts w:ascii="Arial"/>
                <w:color w:val="010101"/>
                <w:spacing w:val="5"/>
                <w:w w:val="105"/>
                <w:sz w:val="19"/>
              </w:rPr>
              <w:t> </w:t>
            </w:r>
            <w:r>
              <w:rPr>
                <w:rFonts w:ascii="Arial"/>
                <w:color w:val="010101"/>
                <w:w w:val="105"/>
                <w:sz w:val="19"/>
              </w:rPr>
              <w:t>will</w:t>
            </w:r>
            <w:r>
              <w:rPr>
                <w:rFonts w:ascii="Arial"/>
                <w:color w:val="010101"/>
                <w:spacing w:val="-11"/>
                <w:w w:val="105"/>
                <w:sz w:val="19"/>
              </w:rPr>
              <w:t> </w:t>
            </w:r>
            <w:r>
              <w:rPr>
                <w:rFonts w:ascii="Arial"/>
                <w:color w:val="010101"/>
                <w:w w:val="105"/>
                <w:sz w:val="19"/>
              </w:rPr>
              <w:t>display</w:t>
            </w:r>
            <w:r>
              <w:rPr>
                <w:rFonts w:ascii="Arial"/>
                <w:color w:val="010101"/>
                <w:spacing w:val="-6"/>
                <w:w w:val="105"/>
                <w:sz w:val="19"/>
              </w:rPr>
              <w:t> </w:t>
            </w:r>
            <w:r>
              <w:rPr>
                <w:rFonts w:ascii="Arial"/>
                <w:color w:val="010101"/>
                <w:w w:val="105"/>
                <w:sz w:val="19"/>
              </w:rPr>
              <w:t>the</w:t>
            </w:r>
            <w:r>
              <w:rPr>
                <w:rFonts w:ascii="Arial"/>
                <w:color w:val="010101"/>
                <w:spacing w:val="12"/>
                <w:w w:val="105"/>
                <w:sz w:val="19"/>
              </w:rPr>
              <w:t> </w:t>
            </w:r>
            <w:r>
              <w:rPr>
                <w:rFonts w:ascii="Arial"/>
                <w:color w:val="010101"/>
                <w:w w:val="105"/>
                <w:sz w:val="19"/>
              </w:rPr>
              <w:t>diagnosed</w:t>
            </w:r>
            <w:r>
              <w:rPr>
                <w:rFonts w:ascii="Arial"/>
                <w:color w:val="010101"/>
                <w:spacing w:val="3"/>
                <w:w w:val="105"/>
                <w:sz w:val="19"/>
              </w:rPr>
              <w:t> </w:t>
            </w:r>
            <w:r>
              <w:rPr>
                <w:rFonts w:ascii="Arial"/>
                <w:color w:val="010101"/>
                <w:spacing w:val="-2"/>
                <w:w w:val="105"/>
                <w:sz w:val="19"/>
              </w:rPr>
              <w:t>disease.</w:t>
            </w:r>
          </w:p>
        </w:tc>
      </w:tr>
      <w:tr>
        <w:trPr>
          <w:trHeight w:val="268" w:hRule="atLeast"/>
        </w:trPr>
        <w:tc>
          <w:tcPr>
            <w:tcW w:w="1759" w:type="dxa"/>
            <w:vMerge w:val="restart"/>
            <w:tcBorders>
              <w:right w:val="single" w:sz="2" w:space="0" w:color="000000"/>
            </w:tcBorders>
          </w:tcPr>
          <w:p>
            <w:pPr>
              <w:pStyle w:val="TableParagraph"/>
              <w:rPr>
                <w:b/>
                <w:sz w:val="18"/>
              </w:rPr>
            </w:pPr>
          </w:p>
          <w:p>
            <w:pPr>
              <w:pStyle w:val="TableParagraph"/>
              <w:spacing w:before="88"/>
              <w:rPr>
                <w:b/>
                <w:sz w:val="18"/>
              </w:rPr>
            </w:pPr>
          </w:p>
          <w:p>
            <w:pPr>
              <w:pStyle w:val="TableParagraph"/>
              <w:ind w:left="111"/>
              <w:rPr>
                <w:rFonts w:ascii="Arial"/>
                <w:b/>
                <w:sz w:val="18"/>
              </w:rPr>
            </w:pPr>
            <w:r>
              <w:rPr>
                <w:rFonts w:ascii="Arial"/>
                <w:b/>
                <w:color w:val="010101"/>
                <w:w w:val="115"/>
                <w:sz w:val="18"/>
              </w:rPr>
              <w:t>Main</w:t>
            </w:r>
            <w:r>
              <w:rPr>
                <w:rFonts w:ascii="Arial"/>
                <w:b/>
                <w:color w:val="010101"/>
                <w:spacing w:val="-10"/>
                <w:w w:val="115"/>
                <w:sz w:val="18"/>
              </w:rPr>
              <w:t> </w:t>
            </w:r>
            <w:r>
              <w:rPr>
                <w:rFonts w:ascii="Arial"/>
                <w:b/>
                <w:color w:val="010101"/>
                <w:spacing w:val="-4"/>
                <w:w w:val="115"/>
                <w:sz w:val="18"/>
              </w:rPr>
              <w:t>Flow</w:t>
            </w:r>
          </w:p>
        </w:tc>
        <w:tc>
          <w:tcPr>
            <w:tcW w:w="6758" w:type="dxa"/>
            <w:gridSpan w:val="2"/>
            <w:tcBorders>
              <w:left w:val="single" w:sz="2" w:space="0" w:color="000000"/>
            </w:tcBorders>
          </w:tcPr>
          <w:p>
            <w:pPr>
              <w:pStyle w:val="TableParagraph"/>
              <w:tabs>
                <w:tab w:pos="916" w:val="left" w:leader="none"/>
              </w:tabs>
              <w:spacing w:before="8"/>
              <w:ind w:left="114"/>
              <w:rPr>
                <w:rFonts w:ascii="Arial"/>
                <w:sz w:val="19"/>
              </w:rPr>
            </w:pPr>
            <w:r>
              <w:rPr>
                <w:rFonts w:ascii="Arial"/>
                <w:color w:val="010101"/>
                <w:spacing w:val="-4"/>
                <w:w w:val="105"/>
                <w:sz w:val="19"/>
              </w:rPr>
              <w:t>Step</w:t>
            </w:r>
            <w:r>
              <w:rPr>
                <w:rFonts w:ascii="Arial"/>
                <w:color w:val="010101"/>
                <w:sz w:val="19"/>
              </w:rPr>
              <w:tab/>
            </w:r>
            <w:r>
              <w:rPr>
                <w:rFonts w:ascii="Arial"/>
                <w:color w:val="010101"/>
                <w:spacing w:val="-2"/>
                <w:w w:val="105"/>
                <w:sz w:val="19"/>
              </w:rPr>
              <w:t>Action</w:t>
            </w:r>
          </w:p>
        </w:tc>
      </w:tr>
      <w:tr>
        <w:trPr>
          <w:trHeight w:val="239" w:hRule="atLeast"/>
        </w:trPr>
        <w:tc>
          <w:tcPr>
            <w:tcW w:w="1759" w:type="dxa"/>
            <w:vMerge/>
            <w:tcBorders>
              <w:top w:val="nil"/>
              <w:right w:val="single" w:sz="2" w:space="0" w:color="000000"/>
            </w:tcBorders>
          </w:tcPr>
          <w:p>
            <w:pPr>
              <w:rPr>
                <w:sz w:val="2"/>
                <w:szCs w:val="2"/>
              </w:rPr>
            </w:pPr>
          </w:p>
        </w:tc>
        <w:tc>
          <w:tcPr>
            <w:tcW w:w="6758" w:type="dxa"/>
            <w:gridSpan w:val="2"/>
            <w:tcBorders>
              <w:left w:val="single" w:sz="2" w:space="0" w:color="000000"/>
              <w:bottom w:val="nil"/>
            </w:tcBorders>
          </w:tcPr>
          <w:p>
            <w:pPr>
              <w:pStyle w:val="TableParagraph"/>
              <w:tabs>
                <w:tab w:pos="915" w:val="left" w:leader="none"/>
              </w:tabs>
              <w:spacing w:line="206" w:lineRule="exact" w:before="13"/>
              <w:ind w:left="71"/>
              <w:rPr>
                <w:rFonts w:ascii="Arial"/>
                <w:sz w:val="19"/>
              </w:rPr>
            </w:pPr>
            <w:r>
              <w:rPr>
                <w:rFonts w:ascii="Arial"/>
                <w:color w:val="010101"/>
                <w:spacing w:val="-10"/>
                <w:sz w:val="19"/>
              </w:rPr>
              <w:t>1</w:t>
            </w:r>
            <w:r>
              <w:rPr>
                <w:rFonts w:ascii="Arial"/>
                <w:color w:val="010101"/>
                <w:sz w:val="19"/>
              </w:rPr>
              <w:tab/>
              <w:t>User</w:t>
            </w:r>
            <w:r>
              <w:rPr>
                <w:rFonts w:ascii="Arial"/>
                <w:color w:val="010101"/>
                <w:spacing w:val="7"/>
                <w:sz w:val="19"/>
              </w:rPr>
              <w:t> </w:t>
            </w:r>
            <w:r>
              <w:rPr>
                <w:rFonts w:ascii="Arial"/>
                <w:color w:val="010101"/>
                <w:sz w:val="19"/>
              </w:rPr>
              <w:t>clicks</w:t>
            </w:r>
            <w:r>
              <w:rPr>
                <w:rFonts w:ascii="Arial"/>
                <w:color w:val="010101"/>
                <w:spacing w:val="1"/>
                <w:sz w:val="19"/>
              </w:rPr>
              <w:t> </w:t>
            </w:r>
            <w:r>
              <w:rPr>
                <w:rFonts w:ascii="Arial"/>
                <w:color w:val="010101"/>
                <w:sz w:val="19"/>
              </w:rPr>
              <w:t>on</w:t>
            </w:r>
            <w:r>
              <w:rPr>
                <w:rFonts w:ascii="Arial"/>
                <w:color w:val="010101"/>
                <w:spacing w:val="17"/>
                <w:sz w:val="19"/>
              </w:rPr>
              <w:t> </w:t>
            </w:r>
            <w:r>
              <w:rPr>
                <w:rFonts w:ascii="Arial"/>
                <w:color w:val="010101"/>
                <w:sz w:val="19"/>
              </w:rPr>
              <w:t>Diagnose</w:t>
            </w:r>
            <w:r>
              <w:rPr>
                <w:rFonts w:ascii="Arial"/>
                <w:color w:val="010101"/>
                <w:spacing w:val="4"/>
                <w:sz w:val="19"/>
              </w:rPr>
              <w:t> </w:t>
            </w:r>
            <w:r>
              <w:rPr>
                <w:rFonts w:ascii="Arial"/>
                <w:color w:val="010101"/>
                <w:sz w:val="19"/>
              </w:rPr>
              <w:t>Disease</w:t>
            </w:r>
            <w:r>
              <w:rPr>
                <w:rFonts w:ascii="Arial"/>
                <w:color w:val="010101"/>
                <w:spacing w:val="3"/>
                <w:sz w:val="19"/>
              </w:rPr>
              <w:t> </w:t>
            </w:r>
            <w:r>
              <w:rPr>
                <w:rFonts w:ascii="Arial"/>
                <w:color w:val="010101"/>
                <w:spacing w:val="-2"/>
                <w:sz w:val="19"/>
              </w:rPr>
              <w:t>feature</w:t>
            </w:r>
          </w:p>
        </w:tc>
      </w:tr>
      <w:tr>
        <w:trPr>
          <w:trHeight w:val="144" w:hRule="atLeast"/>
        </w:trPr>
        <w:tc>
          <w:tcPr>
            <w:tcW w:w="1759" w:type="dxa"/>
            <w:vMerge/>
            <w:tcBorders>
              <w:top w:val="nil"/>
              <w:right w:val="single" w:sz="2" w:space="0" w:color="000000"/>
            </w:tcBorders>
          </w:tcPr>
          <w:p>
            <w:pPr>
              <w:rPr>
                <w:sz w:val="2"/>
                <w:szCs w:val="2"/>
              </w:rPr>
            </w:pPr>
          </w:p>
        </w:tc>
        <w:tc>
          <w:tcPr>
            <w:tcW w:w="798" w:type="dxa"/>
            <w:tcBorders>
              <w:top w:val="nil"/>
              <w:left w:val="single" w:sz="2" w:space="0" w:color="000000"/>
            </w:tcBorders>
          </w:tcPr>
          <w:p>
            <w:pPr>
              <w:pStyle w:val="TableParagraph"/>
              <w:rPr>
                <w:sz w:val="8"/>
              </w:rPr>
            </w:pPr>
          </w:p>
        </w:tc>
        <w:tc>
          <w:tcPr>
            <w:tcW w:w="5960" w:type="dxa"/>
            <w:tcBorders>
              <w:top w:val="nil"/>
            </w:tcBorders>
          </w:tcPr>
          <w:p>
            <w:pPr>
              <w:pStyle w:val="TableParagraph"/>
              <w:rPr>
                <w:sz w:val="8"/>
              </w:rPr>
            </w:pPr>
          </w:p>
        </w:tc>
      </w:tr>
      <w:tr>
        <w:trPr>
          <w:trHeight w:val="270"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8"/>
              <w:ind w:left="122"/>
              <w:rPr>
                <w:rFonts w:ascii="Arial"/>
                <w:sz w:val="19"/>
              </w:rPr>
            </w:pPr>
            <w:r>
              <w:rPr>
                <w:rFonts w:ascii="Arial"/>
                <w:color w:val="010101"/>
                <w:spacing w:val="-10"/>
                <w:w w:val="105"/>
                <w:sz w:val="19"/>
              </w:rPr>
              <w:t>2</w:t>
            </w:r>
          </w:p>
        </w:tc>
        <w:tc>
          <w:tcPr>
            <w:tcW w:w="5960" w:type="dxa"/>
          </w:tcPr>
          <w:p>
            <w:pPr>
              <w:pStyle w:val="TableParagraph"/>
              <w:spacing w:before="8"/>
              <w:ind w:left="114"/>
              <w:rPr>
                <w:rFonts w:ascii="Arial"/>
                <w:sz w:val="19"/>
              </w:rPr>
            </w:pPr>
            <w:r>
              <w:rPr>
                <w:rFonts w:ascii="Arial"/>
                <w:color w:val="010101"/>
                <w:w w:val="105"/>
                <w:sz w:val="19"/>
              </w:rPr>
              <w:t>User</w:t>
            </w:r>
            <w:r>
              <w:rPr>
                <w:rFonts w:ascii="Arial"/>
                <w:color w:val="010101"/>
                <w:spacing w:val="-2"/>
                <w:w w:val="105"/>
                <w:sz w:val="19"/>
              </w:rPr>
              <w:t> </w:t>
            </w:r>
            <w:r>
              <w:rPr>
                <w:rFonts w:ascii="Arial"/>
                <w:color w:val="010101"/>
                <w:w w:val="105"/>
                <w:sz w:val="19"/>
              </w:rPr>
              <w:t>uploads</w:t>
            </w:r>
            <w:r>
              <w:rPr>
                <w:rFonts w:ascii="Arial"/>
                <w:color w:val="010101"/>
                <w:spacing w:val="-5"/>
                <w:w w:val="105"/>
                <w:sz w:val="19"/>
              </w:rPr>
              <w:t> </w:t>
            </w:r>
            <w:r>
              <w:rPr>
                <w:rFonts w:ascii="Arial"/>
                <w:color w:val="010101"/>
                <w:w w:val="105"/>
                <w:sz w:val="19"/>
              </w:rPr>
              <w:t>an</w:t>
            </w:r>
            <w:r>
              <w:rPr>
                <w:rFonts w:ascii="Arial"/>
                <w:color w:val="010101"/>
                <w:spacing w:val="-12"/>
                <w:w w:val="105"/>
                <w:sz w:val="19"/>
              </w:rPr>
              <w:t> </w:t>
            </w:r>
            <w:r>
              <w:rPr>
                <w:rFonts w:ascii="Arial"/>
                <w:color w:val="010101"/>
                <w:w w:val="105"/>
                <w:sz w:val="19"/>
              </w:rPr>
              <w:t>image</w:t>
            </w:r>
            <w:r>
              <w:rPr>
                <w:rFonts w:ascii="Arial"/>
                <w:color w:val="010101"/>
                <w:spacing w:val="-8"/>
                <w:w w:val="105"/>
                <w:sz w:val="19"/>
              </w:rPr>
              <w:t> </w:t>
            </w:r>
            <w:r>
              <w:rPr>
                <w:rFonts w:ascii="Arial"/>
                <w:color w:val="010101"/>
                <w:spacing w:val="-4"/>
                <w:w w:val="105"/>
                <w:sz w:val="19"/>
              </w:rPr>
              <w:t>file</w:t>
            </w:r>
          </w:p>
        </w:tc>
      </w:tr>
      <w:tr>
        <w:trPr>
          <w:trHeight w:val="537"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before="155"/>
              <w:ind w:left="119"/>
              <w:rPr>
                <w:rFonts w:ascii="Arial"/>
                <w:sz w:val="18"/>
              </w:rPr>
            </w:pPr>
            <w:r>
              <w:rPr>
                <w:rFonts w:ascii="Arial"/>
                <w:color w:val="010101"/>
                <w:spacing w:val="-10"/>
                <w:w w:val="105"/>
                <w:sz w:val="18"/>
              </w:rPr>
              <w:t>3</w:t>
            </w:r>
          </w:p>
        </w:tc>
        <w:tc>
          <w:tcPr>
            <w:tcW w:w="5960" w:type="dxa"/>
          </w:tcPr>
          <w:p>
            <w:pPr>
              <w:pStyle w:val="TableParagraph"/>
              <w:spacing w:before="6"/>
              <w:ind w:left="110"/>
              <w:rPr>
                <w:rFonts w:ascii="Arial"/>
                <w:sz w:val="19"/>
              </w:rPr>
            </w:pPr>
            <w:r>
              <w:rPr>
                <w:rFonts w:ascii="Arial"/>
                <w:color w:val="010101"/>
                <w:w w:val="105"/>
                <w:sz w:val="19"/>
              </w:rPr>
              <w:t>The</w:t>
            </w:r>
            <w:r>
              <w:rPr>
                <w:rFonts w:ascii="Arial"/>
                <w:color w:val="010101"/>
                <w:spacing w:val="-8"/>
                <w:w w:val="105"/>
                <w:sz w:val="19"/>
              </w:rPr>
              <w:t> </w:t>
            </w:r>
            <w:r>
              <w:rPr>
                <w:rFonts w:ascii="Arial"/>
                <w:color w:val="010101"/>
                <w:w w:val="105"/>
                <w:sz w:val="19"/>
              </w:rPr>
              <w:t>system</w:t>
            </w:r>
            <w:r>
              <w:rPr>
                <w:rFonts w:ascii="Arial"/>
                <w:color w:val="010101"/>
                <w:spacing w:val="4"/>
                <w:w w:val="105"/>
                <w:sz w:val="19"/>
              </w:rPr>
              <w:t> </w:t>
            </w:r>
            <w:r>
              <w:rPr>
                <w:rFonts w:ascii="Arial"/>
                <w:color w:val="010101"/>
                <w:w w:val="105"/>
                <w:sz w:val="19"/>
              </w:rPr>
              <w:t>runs</w:t>
            </w:r>
            <w:r>
              <w:rPr>
                <w:rFonts w:ascii="Arial"/>
                <w:color w:val="010101"/>
                <w:spacing w:val="-5"/>
                <w:w w:val="105"/>
                <w:sz w:val="19"/>
              </w:rPr>
              <w:t> </w:t>
            </w:r>
            <w:r>
              <w:rPr>
                <w:rFonts w:ascii="Arial"/>
                <w:color w:val="010101"/>
                <w:w w:val="105"/>
                <w:sz w:val="19"/>
              </w:rPr>
              <w:t>ML</w:t>
            </w:r>
            <w:r>
              <w:rPr>
                <w:rFonts w:ascii="Arial"/>
                <w:color w:val="010101"/>
                <w:spacing w:val="-14"/>
                <w:w w:val="105"/>
                <w:sz w:val="19"/>
              </w:rPr>
              <w:t> </w:t>
            </w:r>
            <w:r>
              <w:rPr>
                <w:rFonts w:ascii="Arial"/>
                <w:color w:val="010101"/>
                <w:w w:val="105"/>
                <w:sz w:val="19"/>
              </w:rPr>
              <w:t>algorithm</w:t>
            </w:r>
            <w:r>
              <w:rPr>
                <w:rFonts w:ascii="Arial"/>
                <w:color w:val="010101"/>
                <w:spacing w:val="3"/>
                <w:w w:val="105"/>
                <w:sz w:val="19"/>
              </w:rPr>
              <w:t> </w:t>
            </w:r>
            <w:r>
              <w:rPr>
                <w:rFonts w:ascii="Arial"/>
                <w:color w:val="010101"/>
                <w:w w:val="105"/>
                <w:sz w:val="19"/>
              </w:rPr>
              <w:t>to</w:t>
            </w:r>
            <w:r>
              <w:rPr>
                <w:rFonts w:ascii="Arial"/>
                <w:color w:val="010101"/>
                <w:spacing w:val="5"/>
                <w:w w:val="105"/>
                <w:sz w:val="19"/>
              </w:rPr>
              <w:t> </w:t>
            </w:r>
            <w:r>
              <w:rPr>
                <w:rFonts w:ascii="Arial"/>
                <w:color w:val="010101"/>
                <w:w w:val="105"/>
                <w:sz w:val="19"/>
              </w:rPr>
              <w:t>process</w:t>
            </w:r>
            <w:r>
              <w:rPr>
                <w:rFonts w:ascii="Arial"/>
                <w:color w:val="010101"/>
                <w:spacing w:val="2"/>
                <w:w w:val="105"/>
                <w:sz w:val="19"/>
              </w:rPr>
              <w:t> </w:t>
            </w:r>
            <w:r>
              <w:rPr>
                <w:rFonts w:ascii="Arial"/>
                <w:color w:val="010101"/>
                <w:w w:val="105"/>
                <w:sz w:val="19"/>
              </w:rPr>
              <w:t>and</w:t>
            </w:r>
            <w:r>
              <w:rPr>
                <w:rFonts w:ascii="Arial"/>
                <w:color w:val="010101"/>
                <w:spacing w:val="-3"/>
                <w:w w:val="105"/>
                <w:sz w:val="19"/>
              </w:rPr>
              <w:t> </w:t>
            </w:r>
            <w:r>
              <w:rPr>
                <w:rFonts w:ascii="Arial"/>
                <w:color w:val="010101"/>
                <w:w w:val="105"/>
                <w:sz w:val="19"/>
              </w:rPr>
              <w:t>diagnose</w:t>
            </w:r>
            <w:r>
              <w:rPr>
                <w:rFonts w:ascii="Arial"/>
                <w:color w:val="010101"/>
                <w:spacing w:val="5"/>
                <w:w w:val="105"/>
                <w:sz w:val="19"/>
              </w:rPr>
              <w:t> </w:t>
            </w:r>
            <w:r>
              <w:rPr>
                <w:rFonts w:ascii="Arial"/>
                <w:color w:val="010101"/>
                <w:spacing w:val="-5"/>
                <w:w w:val="105"/>
                <w:sz w:val="19"/>
              </w:rPr>
              <w:t>the</w:t>
            </w:r>
          </w:p>
          <w:p>
            <w:pPr>
              <w:pStyle w:val="TableParagraph"/>
              <w:spacing w:before="51"/>
              <w:ind w:left="118"/>
              <w:rPr>
                <w:rFonts w:ascii="Arial"/>
                <w:sz w:val="19"/>
              </w:rPr>
            </w:pPr>
            <w:r>
              <w:rPr>
                <w:rFonts w:ascii="Arial"/>
                <w:color w:val="010101"/>
                <w:spacing w:val="-2"/>
                <w:sz w:val="19"/>
              </w:rPr>
              <w:t>disease.</w:t>
            </w:r>
          </w:p>
        </w:tc>
      </w:tr>
      <w:tr>
        <w:trPr>
          <w:trHeight w:val="268" w:hRule="atLeast"/>
        </w:trPr>
        <w:tc>
          <w:tcPr>
            <w:tcW w:w="1759" w:type="dxa"/>
            <w:vMerge/>
            <w:tcBorders>
              <w:top w:val="nil"/>
              <w:right w:val="single" w:sz="2" w:space="0" w:color="000000"/>
            </w:tcBorders>
          </w:tcPr>
          <w:p>
            <w:pPr>
              <w:rPr>
                <w:sz w:val="2"/>
                <w:szCs w:val="2"/>
              </w:rPr>
            </w:pPr>
          </w:p>
        </w:tc>
        <w:tc>
          <w:tcPr>
            <w:tcW w:w="798" w:type="dxa"/>
            <w:tcBorders>
              <w:left w:val="single" w:sz="2" w:space="0" w:color="000000"/>
            </w:tcBorders>
          </w:tcPr>
          <w:p>
            <w:pPr>
              <w:pStyle w:val="TableParagraph"/>
              <w:spacing w:line="229" w:lineRule="exact"/>
              <w:ind w:left="119"/>
              <w:rPr>
                <w:sz w:val="20"/>
              </w:rPr>
            </w:pPr>
            <w:r>
              <w:rPr>
                <w:color w:val="010101"/>
                <w:spacing w:val="-10"/>
                <w:w w:val="105"/>
                <w:sz w:val="20"/>
              </w:rPr>
              <w:t>4</w:t>
            </w:r>
          </w:p>
        </w:tc>
        <w:tc>
          <w:tcPr>
            <w:tcW w:w="5960" w:type="dxa"/>
          </w:tcPr>
          <w:p>
            <w:pPr>
              <w:pStyle w:val="TableParagraph"/>
              <w:spacing w:before="7"/>
              <w:ind w:left="114"/>
              <w:rPr>
                <w:rFonts w:ascii="Arial"/>
                <w:sz w:val="19"/>
              </w:rPr>
            </w:pPr>
            <w:r>
              <w:rPr>
                <w:rFonts w:ascii="Arial"/>
                <w:color w:val="010101"/>
                <w:w w:val="105"/>
                <w:sz w:val="19"/>
              </w:rPr>
              <w:t>User</w:t>
            </w:r>
            <w:r>
              <w:rPr>
                <w:rFonts w:ascii="Arial"/>
                <w:color w:val="010101"/>
                <w:spacing w:val="8"/>
                <w:w w:val="105"/>
                <w:sz w:val="19"/>
              </w:rPr>
              <w:t> </w:t>
            </w:r>
            <w:r>
              <w:rPr>
                <w:rFonts w:ascii="Arial"/>
                <w:color w:val="010101"/>
                <w:w w:val="105"/>
                <w:sz w:val="19"/>
              </w:rPr>
              <w:t>prompt</w:t>
            </w:r>
            <w:r>
              <w:rPr>
                <w:rFonts w:ascii="Arial"/>
                <w:color w:val="010101"/>
                <w:spacing w:val="3"/>
                <w:w w:val="105"/>
                <w:sz w:val="19"/>
              </w:rPr>
              <w:t> </w:t>
            </w:r>
            <w:r>
              <w:rPr>
                <w:rFonts w:ascii="Arial"/>
                <w:color w:val="010101"/>
                <w:w w:val="105"/>
                <w:sz w:val="19"/>
              </w:rPr>
              <w:t>"Diagnose</w:t>
            </w:r>
            <w:r>
              <w:rPr>
                <w:rFonts w:ascii="Arial"/>
                <w:color w:val="010101"/>
                <w:spacing w:val="9"/>
                <w:w w:val="105"/>
                <w:sz w:val="19"/>
              </w:rPr>
              <w:t> </w:t>
            </w:r>
            <w:r>
              <w:rPr>
                <w:rFonts w:ascii="Arial"/>
                <w:color w:val="010101"/>
                <w:spacing w:val="-2"/>
                <w:w w:val="105"/>
                <w:sz w:val="19"/>
              </w:rPr>
              <w:t>Disease"</w:t>
            </w:r>
          </w:p>
        </w:tc>
      </w:tr>
      <w:tr>
        <w:trPr>
          <w:trHeight w:val="693" w:hRule="atLeast"/>
        </w:trPr>
        <w:tc>
          <w:tcPr>
            <w:tcW w:w="1759" w:type="dxa"/>
            <w:vMerge w:val="restart"/>
          </w:tcPr>
          <w:p>
            <w:pPr>
              <w:pStyle w:val="TableParagraph"/>
              <w:rPr>
                <w:b/>
                <w:sz w:val="18"/>
              </w:rPr>
            </w:pPr>
          </w:p>
          <w:p>
            <w:pPr>
              <w:pStyle w:val="TableParagraph"/>
              <w:rPr>
                <w:b/>
                <w:sz w:val="18"/>
              </w:rPr>
            </w:pPr>
          </w:p>
          <w:p>
            <w:pPr>
              <w:pStyle w:val="TableParagraph"/>
              <w:spacing w:before="145"/>
              <w:rPr>
                <w:b/>
                <w:sz w:val="18"/>
              </w:rPr>
            </w:pPr>
          </w:p>
          <w:p>
            <w:pPr>
              <w:pStyle w:val="TableParagraph"/>
              <w:ind w:left="115"/>
              <w:rPr>
                <w:rFonts w:ascii="Arial"/>
                <w:b/>
                <w:sz w:val="18"/>
              </w:rPr>
            </w:pPr>
            <w:r>
              <w:rPr>
                <w:rFonts w:ascii="Arial"/>
                <w:b/>
                <w:color w:val="010101"/>
                <w:w w:val="105"/>
                <w:sz w:val="18"/>
              </w:rPr>
              <w:t>Alternative</w:t>
            </w:r>
            <w:r>
              <w:rPr>
                <w:rFonts w:ascii="Arial"/>
                <w:b/>
                <w:color w:val="010101"/>
                <w:spacing w:val="36"/>
                <w:w w:val="105"/>
                <w:sz w:val="18"/>
              </w:rPr>
              <w:t> </w:t>
            </w:r>
            <w:r>
              <w:rPr>
                <w:rFonts w:ascii="Arial"/>
                <w:b/>
                <w:color w:val="010101"/>
                <w:spacing w:val="-4"/>
                <w:w w:val="105"/>
                <w:sz w:val="18"/>
              </w:rPr>
              <w:t>Flow</w:t>
            </w:r>
          </w:p>
        </w:tc>
        <w:tc>
          <w:tcPr>
            <w:tcW w:w="798" w:type="dxa"/>
          </w:tcPr>
          <w:p>
            <w:pPr>
              <w:pStyle w:val="TableParagraph"/>
              <w:spacing w:before="12"/>
              <w:ind w:left="111"/>
              <w:rPr>
                <w:rFonts w:ascii="Arial"/>
                <w:sz w:val="19"/>
              </w:rPr>
            </w:pPr>
            <w:r>
              <w:rPr>
                <w:rFonts w:ascii="Arial"/>
                <w:color w:val="010101"/>
                <w:spacing w:val="-4"/>
                <w:sz w:val="19"/>
              </w:rPr>
              <w:t>Step</w:t>
            </w:r>
          </w:p>
        </w:tc>
        <w:tc>
          <w:tcPr>
            <w:tcW w:w="5960" w:type="dxa"/>
          </w:tcPr>
          <w:p>
            <w:pPr>
              <w:pStyle w:val="TableParagraph"/>
              <w:spacing w:line="295" w:lineRule="auto" w:before="89"/>
              <w:ind w:left="115" w:right="4934"/>
              <w:rPr>
                <w:rFonts w:ascii="Arial"/>
                <w:sz w:val="19"/>
              </w:rPr>
            </w:pPr>
            <w:r>
              <w:rPr>
                <w:rFonts w:ascii="Arial"/>
                <w:color w:val="010101"/>
                <w:spacing w:val="-2"/>
                <w:w w:val="105"/>
                <w:sz w:val="19"/>
              </w:rPr>
              <w:t>Branching Action</w:t>
            </w:r>
          </w:p>
        </w:tc>
      </w:tr>
      <w:tr>
        <w:trPr>
          <w:trHeight w:val="1074" w:hRule="atLeast"/>
        </w:trPr>
        <w:tc>
          <w:tcPr>
            <w:tcW w:w="1759" w:type="dxa"/>
            <w:vMerge/>
            <w:tcBorders>
              <w:top w:val="nil"/>
            </w:tcBorders>
          </w:tcPr>
          <w:p>
            <w:pPr>
              <w:rPr>
                <w:sz w:val="2"/>
                <w:szCs w:val="2"/>
              </w:rPr>
            </w:pPr>
          </w:p>
        </w:tc>
        <w:tc>
          <w:tcPr>
            <w:tcW w:w="798" w:type="dxa"/>
          </w:tcPr>
          <w:p>
            <w:pPr>
              <w:pStyle w:val="TableParagraph"/>
              <w:spacing w:before="54"/>
              <w:ind w:left="109"/>
              <w:rPr>
                <w:rFonts w:ascii="Arial"/>
                <w:sz w:val="19"/>
              </w:rPr>
            </w:pPr>
            <w:r>
              <w:rPr>
                <w:rFonts w:ascii="Arial"/>
                <w:color w:val="010101"/>
                <w:spacing w:val="-5"/>
                <w:w w:val="105"/>
                <w:sz w:val="19"/>
              </w:rPr>
              <w:t>1.1</w:t>
            </w:r>
          </w:p>
          <w:p>
            <w:pPr>
              <w:pStyle w:val="TableParagraph"/>
              <w:spacing w:before="58"/>
              <w:rPr>
                <w:b/>
                <w:sz w:val="19"/>
              </w:rPr>
            </w:pPr>
          </w:p>
          <w:p>
            <w:pPr>
              <w:pStyle w:val="TableParagraph"/>
              <w:ind w:left="109"/>
              <w:rPr>
                <w:rFonts w:ascii="Arial"/>
                <w:sz w:val="19"/>
              </w:rPr>
            </w:pPr>
            <w:r>
              <w:rPr>
                <w:rFonts w:ascii="Arial"/>
                <w:color w:val="010101"/>
                <w:spacing w:val="-5"/>
                <w:w w:val="110"/>
                <w:sz w:val="19"/>
              </w:rPr>
              <w:t>1.2</w:t>
            </w:r>
          </w:p>
        </w:tc>
        <w:tc>
          <w:tcPr>
            <w:tcW w:w="5960" w:type="dxa"/>
          </w:tcPr>
          <w:p>
            <w:pPr>
              <w:pStyle w:val="TableParagraph"/>
              <w:spacing w:line="295" w:lineRule="auto" w:before="11"/>
              <w:ind w:left="110" w:right="384"/>
              <w:rPr>
                <w:rFonts w:ascii="Arial"/>
                <w:sz w:val="19"/>
              </w:rPr>
            </w:pPr>
            <w:r>
              <w:rPr>
                <w:rFonts w:ascii="Arial"/>
                <w:color w:val="010101"/>
                <w:w w:val="105"/>
                <w:sz w:val="19"/>
              </w:rPr>
              <w:t>The user can select crop</w:t>
            </w:r>
            <w:r>
              <w:rPr>
                <w:rFonts w:ascii="Arial"/>
                <w:color w:val="010101"/>
                <w:spacing w:val="-5"/>
                <w:w w:val="105"/>
                <w:sz w:val="19"/>
              </w:rPr>
              <w:t> </w:t>
            </w:r>
            <w:r>
              <w:rPr>
                <w:rFonts w:ascii="Arial"/>
                <w:color w:val="010101"/>
                <w:w w:val="105"/>
                <w:sz w:val="19"/>
              </w:rPr>
              <w:t>type</w:t>
            </w:r>
            <w:r>
              <w:rPr>
                <w:rFonts w:ascii="Arial"/>
                <w:color w:val="010101"/>
                <w:spacing w:val="-1"/>
                <w:w w:val="105"/>
                <w:sz w:val="19"/>
              </w:rPr>
              <w:t> </w:t>
            </w:r>
            <w:r>
              <w:rPr>
                <w:rFonts w:ascii="Arial"/>
                <w:color w:val="010101"/>
                <w:w w:val="105"/>
                <w:sz w:val="19"/>
              </w:rPr>
              <w:t>before uploading</w:t>
            </w:r>
            <w:r>
              <w:rPr>
                <w:rFonts w:ascii="Arial"/>
                <w:color w:val="010101"/>
                <w:spacing w:val="-8"/>
                <w:w w:val="105"/>
                <w:sz w:val="19"/>
              </w:rPr>
              <w:t> </w:t>
            </w:r>
            <w:r>
              <w:rPr>
                <w:rFonts w:ascii="Arial"/>
                <w:color w:val="010101"/>
                <w:w w:val="105"/>
                <w:sz w:val="19"/>
              </w:rPr>
              <w:t>the image. The user can select upload mode.</w:t>
            </w:r>
          </w:p>
          <w:p>
            <w:pPr>
              <w:pStyle w:val="TableParagraph"/>
              <w:ind w:left="112"/>
              <w:rPr>
                <w:rFonts w:ascii="Arial"/>
                <w:sz w:val="19"/>
              </w:rPr>
            </w:pPr>
            <w:r>
              <w:rPr>
                <w:rFonts w:ascii="Arial"/>
                <w:color w:val="010101"/>
                <w:w w:val="110"/>
                <w:sz w:val="19"/>
              </w:rPr>
              <w:t>Import</w:t>
            </w:r>
            <w:r>
              <w:rPr>
                <w:rFonts w:ascii="Arial"/>
                <w:color w:val="010101"/>
                <w:spacing w:val="12"/>
                <w:w w:val="110"/>
                <w:sz w:val="19"/>
              </w:rPr>
              <w:t> </w:t>
            </w:r>
            <w:r>
              <w:rPr>
                <w:rFonts w:ascii="Arial"/>
                <w:color w:val="010101"/>
                <w:w w:val="110"/>
                <w:sz w:val="19"/>
              </w:rPr>
              <w:t>from</w:t>
            </w:r>
            <w:r>
              <w:rPr>
                <w:rFonts w:ascii="Arial"/>
                <w:color w:val="010101"/>
                <w:spacing w:val="6"/>
                <w:w w:val="110"/>
                <w:sz w:val="19"/>
              </w:rPr>
              <w:t> </w:t>
            </w:r>
            <w:r>
              <w:rPr>
                <w:rFonts w:ascii="Arial"/>
                <w:color w:val="010101"/>
                <w:spacing w:val="-2"/>
                <w:w w:val="110"/>
                <w:sz w:val="19"/>
              </w:rPr>
              <w:t>gallery.</w:t>
            </w:r>
          </w:p>
          <w:p>
            <w:pPr>
              <w:pStyle w:val="TableParagraph"/>
              <w:spacing w:before="51"/>
              <w:ind w:left="115"/>
              <w:rPr>
                <w:rFonts w:ascii="Arial"/>
                <w:sz w:val="19"/>
              </w:rPr>
            </w:pPr>
            <w:r>
              <w:rPr>
                <w:rFonts w:ascii="Arial"/>
                <w:color w:val="010101"/>
                <w:w w:val="105"/>
                <w:sz w:val="19"/>
              </w:rPr>
              <w:t>Capture</w:t>
            </w:r>
            <w:r>
              <w:rPr>
                <w:rFonts w:ascii="Arial"/>
                <w:color w:val="010101"/>
                <w:spacing w:val="16"/>
                <w:w w:val="105"/>
                <w:sz w:val="19"/>
              </w:rPr>
              <w:t> </w:t>
            </w:r>
            <w:r>
              <w:rPr>
                <w:rFonts w:ascii="Arial"/>
                <w:color w:val="010101"/>
                <w:w w:val="105"/>
                <w:sz w:val="19"/>
              </w:rPr>
              <w:t>from</w:t>
            </w:r>
            <w:r>
              <w:rPr>
                <w:rFonts w:ascii="Arial"/>
                <w:color w:val="010101"/>
                <w:spacing w:val="7"/>
                <w:w w:val="105"/>
                <w:sz w:val="19"/>
              </w:rPr>
              <w:t> </w:t>
            </w:r>
            <w:r>
              <w:rPr>
                <w:rFonts w:ascii="Arial"/>
                <w:color w:val="010101"/>
                <w:spacing w:val="-2"/>
                <w:w w:val="105"/>
                <w:sz w:val="19"/>
              </w:rPr>
              <w:t>camera</w:t>
            </w:r>
          </w:p>
        </w:tc>
      </w:tr>
    </w:tbl>
    <w:p>
      <w:pPr>
        <w:spacing w:after="0"/>
        <w:rPr>
          <w:rFonts w:ascii="Arial"/>
          <w:sz w:val="19"/>
        </w:rPr>
        <w:sectPr>
          <w:pgSz w:w="11910" w:h="16840"/>
          <w:pgMar w:header="658" w:footer="1400" w:top="1280" w:bottom="1600" w:left="700" w:right="620"/>
        </w:sectPr>
      </w:pPr>
    </w:p>
    <w:p>
      <w:pPr>
        <w:pStyle w:val="Heading6"/>
        <w:numPr>
          <w:ilvl w:val="2"/>
          <w:numId w:val="15"/>
        </w:numPr>
        <w:tabs>
          <w:tab w:pos="1825" w:val="left" w:leader="none"/>
        </w:tabs>
        <w:spacing w:line="240" w:lineRule="auto" w:before="143" w:after="0"/>
        <w:ind w:left="1825" w:right="0" w:hanging="717"/>
        <w:jc w:val="left"/>
        <w:rPr>
          <w:color w:val="030303"/>
        </w:rPr>
      </w:pPr>
      <w:bookmarkStart w:name="_TOC_250036" w:id="58"/>
      <w:r>
        <w:rPr>
          <w:color w:val="030303"/>
          <w:w w:val="105"/>
        </w:rPr>
        <w:t>View</w:t>
      </w:r>
      <w:r>
        <w:rPr>
          <w:color w:val="030303"/>
          <w:spacing w:val="-6"/>
          <w:w w:val="105"/>
        </w:rPr>
        <w:t> </w:t>
      </w:r>
      <w:bookmarkEnd w:id="58"/>
      <w:r>
        <w:rPr>
          <w:color w:val="030303"/>
          <w:spacing w:val="-5"/>
          <w:w w:val="105"/>
        </w:rPr>
        <w:t>Map</w:t>
      </w:r>
    </w:p>
    <w:p>
      <w:pPr>
        <w:spacing w:after="0" w:line="240" w:lineRule="auto"/>
        <w:jc w:val="left"/>
        <w:sectPr>
          <w:pgSz w:w="11910" w:h="16840"/>
          <w:pgMar w:header="658" w:footer="1400" w:top="1280" w:bottom="1600" w:left="700" w:right="620"/>
        </w:sectPr>
      </w:pPr>
    </w:p>
    <w:p>
      <w:pPr>
        <w:spacing w:line="364" w:lineRule="exact" w:before="171"/>
        <w:ind w:left="625" w:right="0" w:firstLine="0"/>
        <w:jc w:val="left"/>
        <w:rPr>
          <w:rFonts w:ascii="Arial"/>
          <w:b/>
          <w:sz w:val="18"/>
        </w:rPr>
      </w:pPr>
      <w:r>
        <w:rPr/>
        <mc:AlternateContent>
          <mc:Choice Requires="wps">
            <w:drawing>
              <wp:anchor distT="0" distB="0" distL="0" distR="0" allowOverlap="1" layoutInCell="1" locked="0" behindDoc="1" simplePos="0" relativeHeight="481574400">
                <wp:simplePos x="0" y="0"/>
                <wp:positionH relativeFrom="page">
                  <wp:posOffset>864108</wp:posOffset>
                </wp:positionH>
                <wp:positionV relativeFrom="paragraph">
                  <wp:posOffset>196676</wp:posOffset>
                </wp:positionV>
                <wp:extent cx="5402580" cy="635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5402580" cy="6350"/>
                        </a:xfrm>
                        <a:custGeom>
                          <a:avLst/>
                          <a:gdLst/>
                          <a:ahLst/>
                          <a:cxnLst/>
                          <a:rect l="l" t="t" r="r" b="b"/>
                          <a:pathLst>
                            <a:path w="5402580" h="6350">
                              <a:moveTo>
                                <a:pt x="5402580" y="6095"/>
                              </a:moveTo>
                              <a:lnTo>
                                <a:pt x="0" y="6095"/>
                              </a:lnTo>
                              <a:lnTo>
                                <a:pt x="0" y="0"/>
                              </a:lnTo>
                              <a:lnTo>
                                <a:pt x="5402580" y="0"/>
                              </a:lnTo>
                              <a:lnTo>
                                <a:pt x="540258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040001pt;margin-top:15.486319pt;width:425.4pt;height:.48pt;mso-position-horizontal-relative:page;mso-position-vertical-relative:paragraph;z-index:-21742080" id="docshape138" filled="true" fillcolor="#000000" stroked="false">
                <v:fill type="solid"/>
                <w10:wrap type="none"/>
              </v:rect>
            </w:pict>
          </mc:Fallback>
        </mc:AlternateContent>
      </w:r>
      <w:r>
        <w:rPr>
          <w:rFonts w:ascii="Arial"/>
          <w:color w:val="030303"/>
          <w:w w:val="90"/>
          <w:sz w:val="37"/>
        </w:rPr>
        <w:t>I</w:t>
      </w:r>
      <w:r>
        <w:rPr>
          <w:rFonts w:ascii="Arial"/>
          <w:color w:val="030303"/>
          <w:spacing w:val="-9"/>
          <w:w w:val="90"/>
          <w:sz w:val="37"/>
        </w:rPr>
        <w:t> </w:t>
      </w:r>
      <w:r>
        <w:rPr>
          <w:rFonts w:ascii="Arial"/>
          <w:b/>
          <w:color w:val="030303"/>
          <w:w w:val="90"/>
          <w:sz w:val="18"/>
        </w:rPr>
        <w:t>USE</w:t>
      </w:r>
      <w:r>
        <w:rPr>
          <w:rFonts w:ascii="Arial"/>
          <w:b/>
          <w:color w:val="030303"/>
          <w:spacing w:val="-3"/>
          <w:w w:val="90"/>
          <w:sz w:val="18"/>
        </w:rPr>
        <w:t> </w:t>
      </w:r>
      <w:r>
        <w:rPr>
          <w:rFonts w:ascii="Arial"/>
          <w:b/>
          <w:color w:val="030303"/>
          <w:spacing w:val="-4"/>
          <w:w w:val="90"/>
          <w:sz w:val="18"/>
        </w:rPr>
        <w:t>CASE</w:t>
      </w:r>
    </w:p>
    <w:p>
      <w:pPr>
        <w:spacing w:line="364" w:lineRule="exact" w:before="0"/>
        <w:ind w:left="625" w:right="0" w:firstLine="0"/>
        <w:jc w:val="left"/>
        <w:rPr>
          <w:rFonts w:ascii="Arial"/>
          <w:b/>
          <w:sz w:val="18"/>
        </w:rPr>
      </w:pPr>
      <w:r>
        <w:rPr/>
        <mc:AlternateContent>
          <mc:Choice Requires="wps">
            <w:drawing>
              <wp:anchor distT="0" distB="0" distL="0" distR="0" allowOverlap="1" layoutInCell="1" locked="0" behindDoc="1" simplePos="0" relativeHeight="481574912">
                <wp:simplePos x="0" y="0"/>
                <wp:positionH relativeFrom="page">
                  <wp:posOffset>864108</wp:posOffset>
                </wp:positionH>
                <wp:positionV relativeFrom="paragraph">
                  <wp:posOffset>48909</wp:posOffset>
                </wp:positionV>
                <wp:extent cx="5402580" cy="635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5402580" cy="6350"/>
                        </a:xfrm>
                        <a:custGeom>
                          <a:avLst/>
                          <a:gdLst/>
                          <a:ahLst/>
                          <a:cxnLst/>
                          <a:rect l="l" t="t" r="r" b="b"/>
                          <a:pathLst>
                            <a:path w="5402580" h="6350">
                              <a:moveTo>
                                <a:pt x="5402580" y="6095"/>
                              </a:moveTo>
                              <a:lnTo>
                                <a:pt x="0" y="6095"/>
                              </a:lnTo>
                              <a:lnTo>
                                <a:pt x="0" y="0"/>
                              </a:lnTo>
                              <a:lnTo>
                                <a:pt x="5402580" y="0"/>
                              </a:lnTo>
                              <a:lnTo>
                                <a:pt x="540258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040001pt;margin-top:3.851118pt;width:425.4pt;height:.48pt;mso-position-horizontal-relative:page;mso-position-vertical-relative:paragraph;z-index:-21741568" id="docshape139" filled="true" fillcolor="#000000" stroked="false">
                <v:fill type="solid"/>
                <w10:wrap type="none"/>
              </v:rect>
            </w:pict>
          </mc:Fallback>
        </mc:AlternateContent>
      </w:r>
      <w:r>
        <w:rPr>
          <w:rFonts w:ascii="Arial"/>
          <w:color w:val="030303"/>
          <w:w w:val="90"/>
          <w:sz w:val="37"/>
        </w:rPr>
        <w:t>I</w:t>
      </w:r>
      <w:r>
        <w:rPr>
          <w:rFonts w:ascii="Arial"/>
          <w:color w:val="030303"/>
          <w:spacing w:val="-16"/>
          <w:w w:val="90"/>
          <w:sz w:val="37"/>
        </w:rPr>
        <w:t> </w:t>
      </w:r>
      <w:r>
        <w:rPr>
          <w:rFonts w:ascii="Arial"/>
          <w:b/>
          <w:color w:val="030303"/>
          <w:sz w:val="18"/>
        </w:rPr>
        <w:t>Use</w:t>
      </w:r>
      <w:r>
        <w:rPr>
          <w:rFonts w:ascii="Arial"/>
          <w:b/>
          <w:color w:val="030303"/>
          <w:spacing w:val="-11"/>
          <w:sz w:val="18"/>
        </w:rPr>
        <w:t> </w:t>
      </w:r>
      <w:r>
        <w:rPr>
          <w:rFonts w:ascii="Arial"/>
          <w:b/>
          <w:color w:val="030303"/>
          <w:sz w:val="18"/>
        </w:rPr>
        <w:t>Case</w:t>
      </w:r>
      <w:r>
        <w:rPr>
          <w:rFonts w:ascii="Arial"/>
          <w:b/>
          <w:color w:val="030303"/>
          <w:spacing w:val="-5"/>
          <w:sz w:val="18"/>
        </w:rPr>
        <w:t> </w:t>
      </w:r>
      <w:r>
        <w:rPr>
          <w:rFonts w:ascii="Arial"/>
          <w:b/>
          <w:color w:val="030303"/>
          <w:spacing w:val="-5"/>
          <w:sz w:val="18"/>
        </w:rPr>
        <w:t>I</w:t>
      </w:r>
      <w:r>
        <w:rPr>
          <w:rFonts w:ascii="Arial"/>
          <w:b/>
          <w:color w:val="030303"/>
          <w:spacing w:val="-5"/>
          <w:sz w:val="18"/>
        </w:rPr>
        <w:t>D</w:t>
      </w:r>
    </w:p>
    <w:p>
      <w:pPr>
        <w:spacing w:line="240" w:lineRule="auto" w:before="103"/>
        <w:rPr>
          <w:rFonts w:ascii="Arial"/>
          <w:b/>
          <w:sz w:val="19"/>
        </w:rPr>
      </w:pPr>
      <w:r>
        <w:rPr/>
        <w:br w:type="column"/>
      </w:r>
      <w:r>
        <w:rPr>
          <w:rFonts w:ascii="Arial"/>
          <w:b/>
          <w:sz w:val="19"/>
        </w:rPr>
      </w:r>
    </w:p>
    <w:p>
      <w:pPr>
        <w:spacing w:line="206" w:lineRule="exact" w:before="0"/>
        <w:ind w:left="543" w:right="0" w:firstLine="0"/>
        <w:jc w:val="left"/>
        <w:rPr>
          <w:rFonts w:ascii="Arial"/>
          <w:sz w:val="19"/>
        </w:rPr>
      </w:pPr>
      <w:r>
        <w:rPr>
          <w:rFonts w:ascii="Arial"/>
          <w:color w:val="030303"/>
          <w:sz w:val="20"/>
        </w:rPr>
        <w:t>I</w:t>
      </w:r>
      <w:r>
        <w:rPr>
          <w:rFonts w:ascii="Arial"/>
          <w:color w:val="030303"/>
          <w:spacing w:val="41"/>
          <w:sz w:val="20"/>
        </w:rPr>
        <w:t> </w:t>
      </w:r>
      <w:r>
        <w:rPr>
          <w:rFonts w:ascii="Arial"/>
          <w:color w:val="030303"/>
          <w:sz w:val="19"/>
        </w:rPr>
        <w:t>View</w:t>
      </w:r>
      <w:r>
        <w:rPr>
          <w:rFonts w:ascii="Arial"/>
          <w:color w:val="030303"/>
          <w:spacing w:val="7"/>
          <w:sz w:val="19"/>
        </w:rPr>
        <w:t> </w:t>
      </w:r>
      <w:r>
        <w:rPr>
          <w:rFonts w:ascii="Arial"/>
          <w:color w:val="030303"/>
          <w:spacing w:val="-5"/>
          <w:sz w:val="19"/>
        </w:rPr>
        <w:t>Map</w:t>
      </w:r>
    </w:p>
    <w:p>
      <w:pPr>
        <w:spacing w:line="401" w:lineRule="exact" w:before="0"/>
        <w:ind w:left="527" w:right="0" w:firstLine="0"/>
        <w:jc w:val="left"/>
        <w:rPr>
          <w:rFonts w:ascii="Arial"/>
          <w:sz w:val="37"/>
        </w:rPr>
      </w:pPr>
      <w:r>
        <w:rPr>
          <w:rFonts w:ascii="Arial"/>
          <w:color w:val="030303"/>
          <w:spacing w:val="-5"/>
          <w:sz w:val="37"/>
        </w:rPr>
        <w:t>Is</w:t>
      </w:r>
    </w:p>
    <w:p>
      <w:pPr>
        <w:spacing w:after="0" w:line="401" w:lineRule="exact"/>
        <w:jc w:val="left"/>
        <w:rPr>
          <w:rFonts w:ascii="Arial"/>
          <w:sz w:val="37"/>
        </w:rPr>
        <w:sectPr>
          <w:type w:val="continuous"/>
          <w:pgSz w:w="11910" w:h="16840"/>
          <w:pgMar w:header="658" w:footer="1400" w:top="1920" w:bottom="280" w:left="700" w:right="620"/>
          <w:cols w:num="2" w:equalWidth="0">
            <w:col w:w="1823" w:space="39"/>
            <w:col w:w="8728"/>
          </w:cols>
        </w:sect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9"/>
        <w:gridCol w:w="6758"/>
      </w:tblGrid>
      <w:tr>
        <w:trPr>
          <w:trHeight w:val="803" w:hRule="atLeast"/>
        </w:trPr>
        <w:tc>
          <w:tcPr>
            <w:tcW w:w="1759" w:type="dxa"/>
          </w:tcPr>
          <w:p>
            <w:pPr>
              <w:pStyle w:val="TableParagraph"/>
              <w:spacing w:before="59"/>
              <w:rPr>
                <w:rFonts w:ascii="Arial"/>
                <w:sz w:val="18"/>
              </w:rPr>
            </w:pPr>
          </w:p>
          <w:p>
            <w:pPr>
              <w:pStyle w:val="TableParagraph"/>
              <w:ind w:left="111"/>
              <w:rPr>
                <w:rFonts w:ascii="Arial"/>
                <w:b/>
                <w:sz w:val="18"/>
              </w:rPr>
            </w:pPr>
            <w:r>
              <w:rPr>
                <w:rFonts w:ascii="Arial"/>
                <w:b/>
                <w:color w:val="030303"/>
                <w:w w:val="105"/>
                <w:sz w:val="18"/>
              </w:rPr>
              <w:t>Brief</w:t>
            </w:r>
            <w:r>
              <w:rPr>
                <w:rFonts w:ascii="Arial"/>
                <w:b/>
                <w:color w:val="030303"/>
                <w:spacing w:val="6"/>
                <w:w w:val="105"/>
                <w:sz w:val="18"/>
              </w:rPr>
              <w:t> </w:t>
            </w:r>
            <w:r>
              <w:rPr>
                <w:rFonts w:ascii="Arial"/>
                <w:b/>
                <w:color w:val="030303"/>
                <w:spacing w:val="-2"/>
                <w:w w:val="105"/>
                <w:sz w:val="18"/>
              </w:rPr>
              <w:t>Description</w:t>
            </w:r>
          </w:p>
        </w:tc>
        <w:tc>
          <w:tcPr>
            <w:tcW w:w="6758" w:type="dxa"/>
            <w:tcBorders>
              <w:right w:val="single" w:sz="8" w:space="0" w:color="000000"/>
            </w:tcBorders>
          </w:tcPr>
          <w:p>
            <w:pPr>
              <w:pStyle w:val="TableParagraph"/>
              <w:spacing w:line="295" w:lineRule="auto"/>
              <w:ind w:left="114" w:right="322" w:firstLine="6"/>
              <w:rPr>
                <w:rFonts w:ascii="Arial"/>
                <w:sz w:val="19"/>
              </w:rPr>
            </w:pPr>
            <w:r>
              <w:rPr>
                <w:rFonts w:ascii="Arial"/>
                <w:color w:val="030303"/>
                <w:w w:val="105"/>
                <w:sz w:val="19"/>
              </w:rPr>
              <w:t>All</w:t>
            </w:r>
            <w:r>
              <w:rPr>
                <w:rFonts w:ascii="Arial"/>
                <w:color w:val="030303"/>
                <w:spacing w:val="-3"/>
                <w:w w:val="105"/>
                <w:sz w:val="19"/>
              </w:rPr>
              <w:t> </w:t>
            </w:r>
            <w:r>
              <w:rPr>
                <w:rFonts w:ascii="Arial"/>
                <w:color w:val="030303"/>
                <w:w w:val="105"/>
                <w:sz w:val="19"/>
              </w:rPr>
              <w:t>the plant disease location</w:t>
            </w:r>
            <w:r>
              <w:rPr>
                <w:rFonts w:ascii="Arial"/>
                <w:color w:val="030303"/>
                <w:spacing w:val="-1"/>
                <w:w w:val="105"/>
                <w:sz w:val="19"/>
              </w:rPr>
              <w:t> </w:t>
            </w:r>
            <w:r>
              <w:rPr>
                <w:rFonts w:ascii="Arial"/>
                <w:color w:val="030303"/>
                <w:w w:val="105"/>
                <w:sz w:val="19"/>
              </w:rPr>
              <w:t>data</w:t>
            </w:r>
            <w:r>
              <w:rPr>
                <w:rFonts w:ascii="Arial"/>
                <w:color w:val="030303"/>
                <w:spacing w:val="-1"/>
                <w:w w:val="105"/>
                <w:sz w:val="19"/>
              </w:rPr>
              <w:t> </w:t>
            </w:r>
            <w:r>
              <w:rPr>
                <w:rFonts w:ascii="Arial"/>
                <w:color w:val="030303"/>
                <w:w w:val="105"/>
                <w:sz w:val="19"/>
              </w:rPr>
              <w:t>gathered via the</w:t>
            </w:r>
            <w:r>
              <w:rPr>
                <w:rFonts w:ascii="Arial"/>
                <w:color w:val="030303"/>
                <w:spacing w:val="28"/>
                <w:w w:val="105"/>
                <w:sz w:val="19"/>
              </w:rPr>
              <w:t> </w:t>
            </w:r>
            <w:r>
              <w:rPr>
                <w:rFonts w:ascii="Arial"/>
                <w:color w:val="030303"/>
                <w:w w:val="105"/>
                <w:sz w:val="19"/>
              </w:rPr>
              <w:t>app</w:t>
            </w:r>
            <w:r>
              <w:rPr>
                <w:rFonts w:ascii="Arial"/>
                <w:color w:val="030303"/>
                <w:spacing w:val="-3"/>
                <w:w w:val="105"/>
                <w:sz w:val="19"/>
              </w:rPr>
              <w:t> </w:t>
            </w:r>
            <w:r>
              <w:rPr>
                <w:rFonts w:ascii="Arial"/>
                <w:color w:val="030303"/>
                <w:w w:val="105"/>
                <w:sz w:val="19"/>
              </w:rPr>
              <w:t>is</w:t>
            </w:r>
            <w:r>
              <w:rPr>
                <w:rFonts w:ascii="Arial"/>
                <w:color w:val="030303"/>
                <w:spacing w:val="-4"/>
                <w:w w:val="105"/>
                <w:sz w:val="19"/>
              </w:rPr>
              <w:t> </w:t>
            </w:r>
            <w:r>
              <w:rPr>
                <w:rFonts w:ascii="Arial"/>
                <w:color w:val="030303"/>
                <w:w w:val="105"/>
                <w:sz w:val="19"/>
              </w:rPr>
              <w:t>stored</w:t>
            </w:r>
            <w:r>
              <w:rPr>
                <w:rFonts w:ascii="Arial"/>
                <w:color w:val="030303"/>
                <w:spacing w:val="-5"/>
                <w:w w:val="105"/>
                <w:sz w:val="19"/>
              </w:rPr>
              <w:t> </w:t>
            </w:r>
            <w:r>
              <w:rPr>
                <w:rFonts w:ascii="Arial"/>
                <w:color w:val="030303"/>
                <w:w w:val="105"/>
                <w:sz w:val="19"/>
              </w:rPr>
              <w:t>in</w:t>
            </w:r>
            <w:r>
              <w:rPr>
                <w:rFonts w:ascii="Arial"/>
                <w:color w:val="030303"/>
                <w:spacing w:val="-1"/>
                <w:w w:val="105"/>
                <w:sz w:val="19"/>
              </w:rPr>
              <w:t> </w:t>
            </w:r>
            <w:r>
              <w:rPr>
                <w:rFonts w:ascii="Arial"/>
                <w:color w:val="030303"/>
                <w:w w:val="105"/>
                <w:sz w:val="19"/>
              </w:rPr>
              <w:t>the system. Thus, letting</w:t>
            </w:r>
            <w:r>
              <w:rPr>
                <w:rFonts w:ascii="Arial"/>
                <w:color w:val="030303"/>
                <w:spacing w:val="-5"/>
                <w:w w:val="105"/>
                <w:sz w:val="19"/>
              </w:rPr>
              <w:t> </w:t>
            </w:r>
            <w:r>
              <w:rPr>
                <w:rFonts w:ascii="Arial"/>
                <w:color w:val="030303"/>
                <w:w w:val="105"/>
                <w:sz w:val="19"/>
              </w:rPr>
              <w:t>the app users view a Map consisting of the locations of a specific disease.</w:t>
            </w:r>
          </w:p>
        </w:tc>
      </w:tr>
      <w:tr>
        <w:trPr>
          <w:trHeight w:val="265" w:hRule="atLeast"/>
        </w:trPr>
        <w:tc>
          <w:tcPr>
            <w:tcW w:w="1759" w:type="dxa"/>
            <w:tcBorders>
              <w:right w:val="single" w:sz="2" w:space="0" w:color="000000"/>
            </w:tcBorders>
          </w:tcPr>
          <w:p>
            <w:pPr>
              <w:pStyle w:val="TableParagraph"/>
              <w:spacing w:line="205" w:lineRule="exact"/>
              <w:ind w:left="111"/>
              <w:rPr>
                <w:rFonts w:ascii="Arial"/>
                <w:b/>
                <w:sz w:val="18"/>
              </w:rPr>
            </w:pPr>
            <w:r>
              <w:rPr>
                <w:rFonts w:ascii="Arial"/>
                <w:b/>
                <w:color w:val="030303"/>
                <w:w w:val="105"/>
                <w:sz w:val="18"/>
              </w:rPr>
              <w:t>Primary</w:t>
            </w:r>
            <w:r>
              <w:rPr>
                <w:rFonts w:ascii="Arial"/>
                <w:b/>
                <w:color w:val="030303"/>
                <w:spacing w:val="8"/>
                <w:w w:val="105"/>
                <w:sz w:val="18"/>
              </w:rPr>
              <w:t> </w:t>
            </w:r>
            <w:r>
              <w:rPr>
                <w:rFonts w:ascii="Arial"/>
                <w:b/>
                <w:color w:val="030303"/>
                <w:spacing w:val="-2"/>
                <w:w w:val="105"/>
                <w:sz w:val="18"/>
              </w:rPr>
              <w:t>Actor</w:t>
            </w:r>
          </w:p>
        </w:tc>
        <w:tc>
          <w:tcPr>
            <w:tcW w:w="6758" w:type="dxa"/>
            <w:tcBorders>
              <w:left w:val="single" w:sz="2" w:space="0" w:color="000000"/>
            </w:tcBorders>
          </w:tcPr>
          <w:p>
            <w:pPr>
              <w:pStyle w:val="TableParagraph"/>
              <w:spacing w:line="208" w:lineRule="exact"/>
              <w:ind w:left="117"/>
              <w:rPr>
                <w:rFonts w:ascii="Arial"/>
                <w:sz w:val="19"/>
              </w:rPr>
            </w:pPr>
            <w:r>
              <w:rPr>
                <w:rFonts w:ascii="Arial"/>
                <w:color w:val="030303"/>
                <w:spacing w:val="-4"/>
                <w:sz w:val="19"/>
              </w:rPr>
              <w:t>User</w:t>
            </w:r>
          </w:p>
        </w:tc>
      </w:tr>
      <w:tr>
        <w:trPr>
          <w:trHeight w:val="270" w:hRule="atLeast"/>
        </w:trPr>
        <w:tc>
          <w:tcPr>
            <w:tcW w:w="1759" w:type="dxa"/>
            <w:tcBorders>
              <w:right w:val="single" w:sz="2" w:space="0" w:color="000000"/>
            </w:tcBorders>
          </w:tcPr>
          <w:p>
            <w:pPr>
              <w:pStyle w:val="TableParagraph"/>
              <w:spacing w:before="1"/>
              <w:ind w:left="110"/>
              <w:rPr>
                <w:rFonts w:ascii="Arial"/>
                <w:b/>
                <w:sz w:val="18"/>
              </w:rPr>
            </w:pPr>
            <w:r>
              <w:rPr>
                <w:rFonts w:ascii="Arial"/>
                <w:b/>
                <w:color w:val="030303"/>
                <w:spacing w:val="-2"/>
                <w:w w:val="105"/>
                <w:sz w:val="18"/>
              </w:rPr>
              <w:t>Level</w:t>
            </w:r>
          </w:p>
        </w:tc>
        <w:tc>
          <w:tcPr>
            <w:tcW w:w="6758" w:type="dxa"/>
            <w:tcBorders>
              <w:left w:val="single" w:sz="2" w:space="0" w:color="000000"/>
            </w:tcBorders>
          </w:tcPr>
          <w:p>
            <w:pPr>
              <w:pStyle w:val="TableParagraph"/>
              <w:spacing w:line="210" w:lineRule="exact"/>
              <w:ind w:left="117"/>
              <w:rPr>
                <w:rFonts w:ascii="Arial"/>
                <w:sz w:val="19"/>
              </w:rPr>
            </w:pPr>
            <w:r>
              <w:rPr>
                <w:rFonts w:ascii="Arial"/>
                <w:color w:val="030303"/>
                <w:spacing w:val="-2"/>
                <w:w w:val="105"/>
                <w:sz w:val="19"/>
              </w:rPr>
              <w:t>Primary</w:t>
            </w:r>
          </w:p>
        </w:tc>
      </w:tr>
      <w:tr>
        <w:trPr>
          <w:trHeight w:val="268" w:hRule="atLeast"/>
        </w:trPr>
        <w:tc>
          <w:tcPr>
            <w:tcW w:w="1759" w:type="dxa"/>
            <w:tcBorders>
              <w:right w:val="single" w:sz="2" w:space="0" w:color="000000"/>
            </w:tcBorders>
          </w:tcPr>
          <w:p>
            <w:pPr>
              <w:pStyle w:val="TableParagraph"/>
              <w:spacing w:line="206" w:lineRule="exact"/>
              <w:ind w:left="106"/>
              <w:rPr>
                <w:rFonts w:ascii="Arial"/>
                <w:b/>
                <w:sz w:val="18"/>
              </w:rPr>
            </w:pPr>
            <w:r>
              <w:rPr>
                <w:rFonts w:ascii="Arial"/>
                <w:b/>
                <w:color w:val="030303"/>
                <w:spacing w:val="-2"/>
                <w:sz w:val="18"/>
              </w:rPr>
              <w:t>Trigger</w:t>
            </w:r>
          </w:p>
        </w:tc>
        <w:tc>
          <w:tcPr>
            <w:tcW w:w="6758" w:type="dxa"/>
            <w:tcBorders>
              <w:left w:val="single" w:sz="2" w:space="0" w:color="000000"/>
            </w:tcBorders>
          </w:tcPr>
          <w:p>
            <w:pPr>
              <w:pStyle w:val="TableParagraph"/>
              <w:spacing w:line="204" w:lineRule="exact"/>
              <w:ind w:left="117"/>
              <w:rPr>
                <w:rFonts w:ascii="Arial"/>
                <w:sz w:val="19"/>
              </w:rPr>
            </w:pPr>
            <w:r>
              <w:rPr>
                <w:rFonts w:ascii="Arial"/>
                <w:color w:val="030303"/>
                <w:sz w:val="19"/>
              </w:rPr>
              <w:t>User</w:t>
            </w:r>
            <w:r>
              <w:rPr>
                <w:rFonts w:ascii="Arial"/>
                <w:color w:val="030303"/>
                <w:spacing w:val="23"/>
                <w:sz w:val="19"/>
              </w:rPr>
              <w:t> </w:t>
            </w:r>
            <w:r>
              <w:rPr>
                <w:rFonts w:ascii="Arial"/>
                <w:color w:val="030303"/>
                <w:sz w:val="19"/>
              </w:rPr>
              <w:t>clicks</w:t>
            </w:r>
            <w:r>
              <w:rPr>
                <w:rFonts w:ascii="Arial"/>
                <w:color w:val="030303"/>
                <w:spacing w:val="25"/>
                <w:sz w:val="19"/>
              </w:rPr>
              <w:t> </w:t>
            </w:r>
            <w:r>
              <w:rPr>
                <w:rFonts w:ascii="Arial"/>
                <w:color w:val="030303"/>
                <w:sz w:val="19"/>
              </w:rPr>
              <w:t>on</w:t>
            </w:r>
            <w:r>
              <w:rPr>
                <w:rFonts w:ascii="Arial"/>
                <w:color w:val="030303"/>
                <w:spacing w:val="46"/>
                <w:sz w:val="19"/>
              </w:rPr>
              <w:t> </w:t>
            </w:r>
            <w:r>
              <w:rPr>
                <w:rFonts w:ascii="Arial"/>
                <w:color w:val="030303"/>
                <w:sz w:val="19"/>
              </w:rPr>
              <w:t>"View</w:t>
            </w:r>
            <w:r>
              <w:rPr>
                <w:rFonts w:ascii="Arial"/>
                <w:color w:val="030303"/>
                <w:spacing w:val="22"/>
                <w:sz w:val="19"/>
              </w:rPr>
              <w:t> </w:t>
            </w:r>
            <w:r>
              <w:rPr>
                <w:rFonts w:ascii="Arial"/>
                <w:color w:val="030303"/>
                <w:sz w:val="19"/>
              </w:rPr>
              <w:t>Map"</w:t>
            </w:r>
            <w:r>
              <w:rPr>
                <w:rFonts w:ascii="Arial"/>
                <w:color w:val="030303"/>
                <w:spacing w:val="26"/>
                <w:sz w:val="19"/>
              </w:rPr>
              <w:t> </w:t>
            </w:r>
            <w:r>
              <w:rPr>
                <w:rFonts w:ascii="Arial"/>
                <w:color w:val="030303"/>
                <w:spacing w:val="-2"/>
                <w:sz w:val="19"/>
              </w:rPr>
              <w:t>feature.</w:t>
            </w:r>
          </w:p>
        </w:tc>
      </w:tr>
      <w:tr>
        <w:trPr>
          <w:trHeight w:val="268" w:hRule="atLeast"/>
        </w:trPr>
        <w:tc>
          <w:tcPr>
            <w:tcW w:w="1759" w:type="dxa"/>
            <w:tcBorders>
              <w:right w:val="single" w:sz="2" w:space="0" w:color="000000"/>
            </w:tcBorders>
          </w:tcPr>
          <w:p>
            <w:pPr>
              <w:pStyle w:val="TableParagraph"/>
              <w:spacing w:line="207" w:lineRule="exact"/>
              <w:ind w:left="113"/>
              <w:rPr>
                <w:rFonts w:ascii="Arial"/>
                <w:b/>
                <w:sz w:val="18"/>
              </w:rPr>
            </w:pPr>
            <w:r>
              <w:rPr>
                <w:rFonts w:ascii="Arial"/>
                <w:b/>
                <w:color w:val="030303"/>
                <w:sz w:val="18"/>
              </w:rPr>
              <w:t>Secondary</w:t>
            </w:r>
            <w:r>
              <w:rPr>
                <w:rFonts w:ascii="Arial"/>
                <w:b/>
                <w:color w:val="030303"/>
                <w:spacing w:val="26"/>
                <w:sz w:val="18"/>
              </w:rPr>
              <w:t> </w:t>
            </w:r>
            <w:r>
              <w:rPr>
                <w:rFonts w:ascii="Arial"/>
                <w:b/>
                <w:color w:val="030303"/>
                <w:spacing w:val="-2"/>
                <w:sz w:val="18"/>
              </w:rPr>
              <w:t>Actor</w:t>
            </w:r>
          </w:p>
        </w:tc>
        <w:tc>
          <w:tcPr>
            <w:tcW w:w="6758" w:type="dxa"/>
            <w:tcBorders>
              <w:left w:val="single" w:sz="2" w:space="0" w:color="000000"/>
            </w:tcBorders>
          </w:tcPr>
          <w:p>
            <w:pPr>
              <w:pStyle w:val="TableParagraph"/>
              <w:spacing w:line="240" w:lineRule="exact"/>
              <w:ind w:left="127"/>
              <w:rPr>
                <w:rFonts w:ascii="Courier New"/>
                <w:sz w:val="24"/>
              </w:rPr>
            </w:pPr>
            <w:r>
              <w:rPr>
                <w:rFonts w:ascii="Courier New"/>
                <w:color w:val="030303"/>
                <w:spacing w:val="-5"/>
                <w:w w:val="90"/>
                <w:sz w:val="24"/>
              </w:rPr>
              <w:t>N/A</w:t>
            </w:r>
          </w:p>
        </w:tc>
      </w:tr>
      <w:tr>
        <w:trPr>
          <w:trHeight w:val="537" w:hRule="atLeast"/>
        </w:trPr>
        <w:tc>
          <w:tcPr>
            <w:tcW w:w="1759" w:type="dxa"/>
            <w:tcBorders>
              <w:right w:val="single" w:sz="2" w:space="0" w:color="000000"/>
            </w:tcBorders>
          </w:tcPr>
          <w:p>
            <w:pPr>
              <w:pStyle w:val="TableParagraph"/>
              <w:spacing w:before="129"/>
              <w:ind w:left="111"/>
              <w:rPr>
                <w:rFonts w:ascii="Arial"/>
                <w:b/>
                <w:sz w:val="18"/>
              </w:rPr>
            </w:pPr>
            <w:r>
              <w:rPr>
                <w:rFonts w:ascii="Arial"/>
                <w:b/>
                <w:color w:val="030303"/>
                <w:spacing w:val="-2"/>
                <w:w w:val="105"/>
                <w:sz w:val="18"/>
              </w:rPr>
              <w:t>Pre-conditions</w:t>
            </w:r>
          </w:p>
        </w:tc>
        <w:tc>
          <w:tcPr>
            <w:tcW w:w="6758" w:type="dxa"/>
            <w:tcBorders>
              <w:left w:val="single" w:sz="2" w:space="0" w:color="000000"/>
            </w:tcBorders>
          </w:tcPr>
          <w:p>
            <w:pPr>
              <w:pStyle w:val="TableParagraph"/>
              <w:numPr>
                <w:ilvl w:val="0"/>
                <w:numId w:val="21"/>
              </w:numPr>
              <w:tabs>
                <w:tab w:pos="333" w:val="left" w:leader="none"/>
              </w:tabs>
              <w:spacing w:line="212" w:lineRule="exact" w:before="0" w:after="0"/>
              <w:ind w:left="333" w:right="0" w:hanging="224"/>
              <w:jc w:val="left"/>
              <w:rPr>
                <w:color w:val="030303"/>
                <w:sz w:val="20"/>
              </w:rPr>
            </w:pPr>
            <w:r>
              <w:rPr>
                <w:rFonts w:ascii="Arial"/>
                <w:color w:val="030303"/>
                <w:w w:val="105"/>
                <w:sz w:val="19"/>
              </w:rPr>
              <w:t>Gathered</w:t>
            </w:r>
            <w:r>
              <w:rPr>
                <w:rFonts w:ascii="Arial"/>
                <w:color w:val="030303"/>
                <w:spacing w:val="10"/>
                <w:w w:val="105"/>
                <w:sz w:val="19"/>
              </w:rPr>
              <w:t> </w:t>
            </w:r>
            <w:r>
              <w:rPr>
                <w:rFonts w:ascii="Arial"/>
                <w:color w:val="030303"/>
                <w:w w:val="105"/>
                <w:sz w:val="19"/>
              </w:rPr>
              <w:t>data</w:t>
            </w:r>
            <w:r>
              <w:rPr>
                <w:rFonts w:ascii="Arial"/>
                <w:color w:val="030303"/>
                <w:spacing w:val="5"/>
                <w:w w:val="105"/>
                <w:sz w:val="19"/>
              </w:rPr>
              <w:t> </w:t>
            </w:r>
            <w:r>
              <w:rPr>
                <w:rFonts w:ascii="Arial"/>
                <w:color w:val="030303"/>
                <w:w w:val="105"/>
                <w:sz w:val="19"/>
              </w:rPr>
              <w:t>should</w:t>
            </w:r>
            <w:r>
              <w:rPr>
                <w:rFonts w:ascii="Arial"/>
                <w:color w:val="030303"/>
                <w:spacing w:val="6"/>
                <w:w w:val="105"/>
                <w:sz w:val="19"/>
              </w:rPr>
              <w:t> </w:t>
            </w:r>
            <w:r>
              <w:rPr>
                <w:rFonts w:ascii="Arial"/>
                <w:color w:val="030303"/>
                <w:w w:val="105"/>
                <w:sz w:val="19"/>
              </w:rPr>
              <w:t>be</w:t>
            </w:r>
            <w:r>
              <w:rPr>
                <w:rFonts w:ascii="Arial"/>
                <w:color w:val="030303"/>
                <w:spacing w:val="-4"/>
                <w:w w:val="105"/>
                <w:sz w:val="19"/>
              </w:rPr>
              <w:t> </w:t>
            </w:r>
            <w:r>
              <w:rPr>
                <w:rFonts w:ascii="Arial"/>
                <w:color w:val="030303"/>
                <w:w w:val="105"/>
                <w:sz w:val="19"/>
              </w:rPr>
              <w:t>processed</w:t>
            </w:r>
            <w:r>
              <w:rPr>
                <w:rFonts w:ascii="Arial"/>
                <w:color w:val="030303"/>
                <w:spacing w:val="16"/>
                <w:w w:val="105"/>
                <w:sz w:val="19"/>
              </w:rPr>
              <w:t> </w:t>
            </w:r>
            <w:r>
              <w:rPr>
                <w:rFonts w:ascii="Arial"/>
                <w:color w:val="030303"/>
                <w:w w:val="105"/>
                <w:sz w:val="19"/>
              </w:rPr>
              <w:t>and</w:t>
            </w:r>
            <w:r>
              <w:rPr>
                <w:rFonts w:ascii="Arial"/>
                <w:color w:val="030303"/>
                <w:spacing w:val="-3"/>
                <w:w w:val="105"/>
                <w:sz w:val="19"/>
              </w:rPr>
              <w:t> </w:t>
            </w:r>
            <w:r>
              <w:rPr>
                <w:rFonts w:ascii="Arial"/>
                <w:color w:val="030303"/>
                <w:w w:val="105"/>
                <w:sz w:val="19"/>
              </w:rPr>
              <w:t>stored</w:t>
            </w:r>
            <w:r>
              <w:rPr>
                <w:rFonts w:ascii="Arial"/>
                <w:color w:val="030303"/>
                <w:spacing w:val="7"/>
                <w:w w:val="105"/>
                <w:sz w:val="19"/>
              </w:rPr>
              <w:t> </w:t>
            </w:r>
            <w:r>
              <w:rPr>
                <w:rFonts w:ascii="Arial"/>
                <w:color w:val="030303"/>
                <w:w w:val="105"/>
                <w:sz w:val="19"/>
              </w:rPr>
              <w:t>with</w:t>
            </w:r>
            <w:r>
              <w:rPr>
                <w:rFonts w:ascii="Arial"/>
                <w:color w:val="030303"/>
                <w:spacing w:val="3"/>
                <w:w w:val="105"/>
                <w:sz w:val="19"/>
              </w:rPr>
              <w:t> </w:t>
            </w:r>
            <w:r>
              <w:rPr>
                <w:rFonts w:ascii="Arial"/>
                <w:color w:val="030303"/>
                <w:w w:val="105"/>
                <w:sz w:val="19"/>
              </w:rPr>
              <w:t>location</w:t>
            </w:r>
            <w:r>
              <w:rPr>
                <w:rFonts w:ascii="Arial"/>
                <w:color w:val="030303"/>
                <w:spacing w:val="7"/>
                <w:w w:val="105"/>
                <w:sz w:val="19"/>
              </w:rPr>
              <w:t> </w:t>
            </w:r>
            <w:r>
              <w:rPr>
                <w:rFonts w:ascii="Arial"/>
                <w:color w:val="030303"/>
                <w:spacing w:val="-2"/>
                <w:w w:val="105"/>
                <w:sz w:val="19"/>
              </w:rPr>
              <w:t>labels.</w:t>
            </w:r>
          </w:p>
          <w:p>
            <w:pPr>
              <w:pStyle w:val="TableParagraph"/>
              <w:numPr>
                <w:ilvl w:val="0"/>
                <w:numId w:val="21"/>
              </w:numPr>
              <w:tabs>
                <w:tab w:pos="333" w:val="left" w:leader="none"/>
              </w:tabs>
              <w:spacing w:line="240" w:lineRule="auto" w:before="47" w:after="0"/>
              <w:ind w:left="333" w:right="0" w:hanging="211"/>
              <w:jc w:val="left"/>
              <w:rPr>
                <w:rFonts w:ascii="Arial"/>
                <w:color w:val="030303"/>
                <w:sz w:val="19"/>
              </w:rPr>
            </w:pPr>
            <w:r>
              <w:rPr>
                <w:rFonts w:ascii="Arial"/>
                <w:color w:val="030303"/>
                <w:w w:val="105"/>
                <w:sz w:val="19"/>
              </w:rPr>
              <w:t>The</w:t>
            </w:r>
            <w:r>
              <w:rPr>
                <w:rFonts w:ascii="Arial"/>
                <w:color w:val="030303"/>
                <w:spacing w:val="-11"/>
                <w:w w:val="105"/>
                <w:sz w:val="19"/>
              </w:rPr>
              <w:t> </w:t>
            </w:r>
            <w:r>
              <w:rPr>
                <w:rFonts w:ascii="Arial"/>
                <w:color w:val="030303"/>
                <w:w w:val="105"/>
                <w:sz w:val="19"/>
              </w:rPr>
              <w:t>user</w:t>
            </w:r>
            <w:r>
              <w:rPr>
                <w:rFonts w:ascii="Arial"/>
                <w:color w:val="030303"/>
                <w:spacing w:val="-8"/>
                <w:w w:val="105"/>
                <w:sz w:val="19"/>
              </w:rPr>
              <w:t> </w:t>
            </w:r>
            <w:r>
              <w:rPr>
                <w:rFonts w:ascii="Arial"/>
                <w:color w:val="030303"/>
                <w:w w:val="105"/>
                <w:sz w:val="19"/>
              </w:rPr>
              <w:t>accessing</w:t>
            </w:r>
            <w:r>
              <w:rPr>
                <w:rFonts w:ascii="Arial"/>
                <w:color w:val="030303"/>
                <w:spacing w:val="-11"/>
                <w:w w:val="105"/>
                <w:sz w:val="19"/>
              </w:rPr>
              <w:t> </w:t>
            </w:r>
            <w:r>
              <w:rPr>
                <w:rFonts w:ascii="Arial"/>
                <w:color w:val="030303"/>
                <w:w w:val="105"/>
                <w:sz w:val="19"/>
              </w:rPr>
              <w:t>map</w:t>
            </w:r>
            <w:r>
              <w:rPr>
                <w:rFonts w:ascii="Arial"/>
                <w:color w:val="030303"/>
                <w:spacing w:val="-14"/>
                <w:w w:val="105"/>
                <w:sz w:val="19"/>
              </w:rPr>
              <w:t> </w:t>
            </w:r>
            <w:r>
              <w:rPr>
                <w:rFonts w:ascii="Arial"/>
                <w:color w:val="030303"/>
                <w:w w:val="105"/>
                <w:sz w:val="19"/>
              </w:rPr>
              <w:t>data</w:t>
            </w:r>
            <w:r>
              <w:rPr>
                <w:rFonts w:ascii="Arial"/>
                <w:color w:val="030303"/>
                <w:spacing w:val="-3"/>
                <w:w w:val="105"/>
                <w:sz w:val="19"/>
              </w:rPr>
              <w:t> </w:t>
            </w:r>
            <w:r>
              <w:rPr>
                <w:rFonts w:ascii="Arial"/>
                <w:color w:val="030303"/>
                <w:w w:val="105"/>
                <w:sz w:val="19"/>
              </w:rPr>
              <w:t>must</w:t>
            </w:r>
            <w:r>
              <w:rPr>
                <w:rFonts w:ascii="Arial"/>
                <w:color w:val="030303"/>
                <w:spacing w:val="-8"/>
                <w:w w:val="105"/>
                <w:sz w:val="19"/>
              </w:rPr>
              <w:t> </w:t>
            </w:r>
            <w:r>
              <w:rPr>
                <w:rFonts w:ascii="Arial"/>
                <w:color w:val="030303"/>
                <w:w w:val="105"/>
                <w:sz w:val="19"/>
              </w:rPr>
              <w:t>be</w:t>
            </w:r>
            <w:r>
              <w:rPr>
                <w:rFonts w:ascii="Arial"/>
                <w:color w:val="030303"/>
                <w:spacing w:val="-13"/>
                <w:w w:val="105"/>
                <w:sz w:val="19"/>
              </w:rPr>
              <w:t> </w:t>
            </w:r>
            <w:r>
              <w:rPr>
                <w:rFonts w:ascii="Arial"/>
                <w:color w:val="030303"/>
                <w:spacing w:val="-2"/>
                <w:w w:val="105"/>
                <w:sz w:val="19"/>
              </w:rPr>
              <w:t>authenticated.</w:t>
            </w:r>
          </w:p>
        </w:tc>
      </w:tr>
      <w:tr>
        <w:trPr>
          <w:trHeight w:val="537" w:hRule="atLeast"/>
        </w:trPr>
        <w:tc>
          <w:tcPr>
            <w:tcW w:w="1759" w:type="dxa"/>
            <w:tcBorders>
              <w:right w:val="single" w:sz="2" w:space="0" w:color="000000"/>
            </w:tcBorders>
          </w:tcPr>
          <w:p>
            <w:pPr>
              <w:pStyle w:val="TableParagraph"/>
              <w:ind w:left="111"/>
              <w:rPr>
                <w:rFonts w:ascii="Arial"/>
                <w:b/>
                <w:sz w:val="18"/>
              </w:rPr>
            </w:pPr>
            <w:r>
              <w:rPr>
                <w:rFonts w:ascii="Arial"/>
                <w:b/>
                <w:color w:val="030303"/>
                <w:spacing w:val="-2"/>
                <w:w w:val="115"/>
                <w:sz w:val="18"/>
              </w:rPr>
              <w:t>Minimal</w:t>
            </w:r>
          </w:p>
          <w:p>
            <w:pPr>
              <w:pStyle w:val="TableParagraph"/>
              <w:spacing w:before="62"/>
              <w:ind w:left="107"/>
              <w:rPr>
                <w:rFonts w:ascii="Arial"/>
                <w:b/>
                <w:sz w:val="18"/>
              </w:rPr>
            </w:pPr>
            <w:r>
              <w:rPr>
                <w:rFonts w:ascii="Arial"/>
                <w:b/>
                <w:color w:val="030303"/>
                <w:spacing w:val="-2"/>
                <w:w w:val="105"/>
                <w:sz w:val="18"/>
              </w:rPr>
              <w:t>guarantees</w:t>
            </w:r>
          </w:p>
        </w:tc>
        <w:tc>
          <w:tcPr>
            <w:tcW w:w="6758" w:type="dxa"/>
            <w:tcBorders>
              <w:left w:val="single" w:sz="2" w:space="0" w:color="000000"/>
            </w:tcBorders>
          </w:tcPr>
          <w:p>
            <w:pPr>
              <w:pStyle w:val="TableParagraph"/>
              <w:spacing w:line="210" w:lineRule="exact"/>
              <w:ind w:left="113"/>
              <w:rPr>
                <w:rFonts w:ascii="Arial"/>
                <w:sz w:val="19"/>
              </w:rPr>
            </w:pPr>
            <w:r>
              <w:rPr>
                <w:rFonts w:ascii="Arial"/>
                <w:color w:val="030303"/>
                <w:w w:val="105"/>
                <w:sz w:val="19"/>
              </w:rPr>
              <w:t>The</w:t>
            </w:r>
            <w:r>
              <w:rPr>
                <w:rFonts w:ascii="Arial"/>
                <w:color w:val="030303"/>
                <w:spacing w:val="-4"/>
                <w:w w:val="105"/>
                <w:sz w:val="19"/>
              </w:rPr>
              <w:t> </w:t>
            </w:r>
            <w:r>
              <w:rPr>
                <w:rFonts w:ascii="Arial"/>
                <w:color w:val="030303"/>
                <w:w w:val="105"/>
                <w:sz w:val="19"/>
              </w:rPr>
              <w:t>system</w:t>
            </w:r>
            <w:r>
              <w:rPr>
                <w:rFonts w:ascii="Arial"/>
                <w:color w:val="030303"/>
                <w:spacing w:val="5"/>
                <w:w w:val="105"/>
                <w:sz w:val="19"/>
              </w:rPr>
              <w:t> </w:t>
            </w:r>
            <w:r>
              <w:rPr>
                <w:rFonts w:ascii="Arial"/>
                <w:color w:val="030303"/>
                <w:w w:val="105"/>
                <w:sz w:val="19"/>
              </w:rPr>
              <w:t>will</w:t>
            </w:r>
            <w:r>
              <w:rPr>
                <w:rFonts w:ascii="Arial"/>
                <w:color w:val="030303"/>
                <w:spacing w:val="-6"/>
                <w:w w:val="105"/>
                <w:sz w:val="19"/>
              </w:rPr>
              <w:t> </w:t>
            </w:r>
            <w:r>
              <w:rPr>
                <w:rFonts w:ascii="Arial"/>
                <w:color w:val="030303"/>
                <w:w w:val="105"/>
                <w:sz w:val="19"/>
              </w:rPr>
              <w:t>display</w:t>
            </w:r>
            <w:r>
              <w:rPr>
                <w:rFonts w:ascii="Arial"/>
                <w:color w:val="030303"/>
                <w:spacing w:val="-5"/>
                <w:w w:val="105"/>
                <w:sz w:val="19"/>
              </w:rPr>
              <w:t> </w:t>
            </w:r>
            <w:r>
              <w:rPr>
                <w:rFonts w:ascii="Arial"/>
                <w:color w:val="030303"/>
                <w:w w:val="105"/>
                <w:sz w:val="19"/>
              </w:rPr>
              <w:t>a</w:t>
            </w:r>
            <w:r>
              <w:rPr>
                <w:rFonts w:ascii="Arial"/>
                <w:color w:val="030303"/>
                <w:spacing w:val="-3"/>
                <w:w w:val="105"/>
                <w:sz w:val="19"/>
              </w:rPr>
              <w:t> </w:t>
            </w:r>
            <w:r>
              <w:rPr>
                <w:rFonts w:ascii="Arial"/>
                <w:color w:val="030303"/>
                <w:spacing w:val="-5"/>
                <w:w w:val="105"/>
                <w:sz w:val="19"/>
              </w:rPr>
              <w:t>map</w:t>
            </w:r>
          </w:p>
        </w:tc>
      </w:tr>
      <w:tr>
        <w:trPr>
          <w:trHeight w:val="537" w:hRule="atLeast"/>
        </w:trPr>
        <w:tc>
          <w:tcPr>
            <w:tcW w:w="1759" w:type="dxa"/>
            <w:tcBorders>
              <w:right w:val="single" w:sz="2" w:space="0" w:color="000000"/>
            </w:tcBorders>
          </w:tcPr>
          <w:p>
            <w:pPr>
              <w:pStyle w:val="TableParagraph"/>
              <w:spacing w:before="135"/>
              <w:ind w:left="111"/>
              <w:rPr>
                <w:rFonts w:ascii="Arial"/>
                <w:b/>
                <w:sz w:val="18"/>
              </w:rPr>
            </w:pPr>
            <w:r>
              <w:rPr>
                <w:rFonts w:ascii="Arial"/>
                <w:b/>
                <w:color w:val="030303"/>
                <w:w w:val="105"/>
                <w:sz w:val="18"/>
              </w:rPr>
              <w:t>Post-</w:t>
            </w:r>
            <w:r>
              <w:rPr>
                <w:rFonts w:ascii="Arial"/>
                <w:b/>
                <w:color w:val="030303"/>
                <w:spacing w:val="-2"/>
                <w:w w:val="105"/>
                <w:sz w:val="18"/>
              </w:rPr>
              <w:t>condition</w:t>
            </w:r>
          </w:p>
        </w:tc>
        <w:tc>
          <w:tcPr>
            <w:tcW w:w="6758" w:type="dxa"/>
            <w:tcBorders>
              <w:left w:val="single" w:sz="2" w:space="0" w:color="000000"/>
            </w:tcBorders>
          </w:tcPr>
          <w:p>
            <w:pPr>
              <w:pStyle w:val="TableParagraph"/>
              <w:spacing w:line="210" w:lineRule="exact"/>
              <w:ind w:left="113"/>
              <w:rPr>
                <w:rFonts w:ascii="Arial"/>
                <w:sz w:val="19"/>
              </w:rPr>
            </w:pPr>
            <w:r>
              <w:rPr>
                <w:rFonts w:ascii="Arial"/>
                <w:color w:val="030303"/>
                <w:w w:val="105"/>
                <w:sz w:val="19"/>
              </w:rPr>
              <w:t>The</w:t>
            </w:r>
            <w:r>
              <w:rPr>
                <w:rFonts w:ascii="Arial"/>
                <w:color w:val="030303"/>
                <w:spacing w:val="-3"/>
                <w:w w:val="105"/>
                <w:sz w:val="19"/>
              </w:rPr>
              <w:t> </w:t>
            </w:r>
            <w:r>
              <w:rPr>
                <w:rFonts w:ascii="Arial"/>
                <w:color w:val="030303"/>
                <w:w w:val="105"/>
                <w:sz w:val="19"/>
              </w:rPr>
              <w:t>system</w:t>
            </w:r>
            <w:r>
              <w:rPr>
                <w:rFonts w:ascii="Arial"/>
                <w:color w:val="030303"/>
                <w:spacing w:val="6"/>
                <w:w w:val="105"/>
                <w:sz w:val="19"/>
              </w:rPr>
              <w:t> </w:t>
            </w:r>
            <w:r>
              <w:rPr>
                <w:rFonts w:ascii="Arial"/>
                <w:color w:val="030303"/>
                <w:w w:val="105"/>
                <w:sz w:val="19"/>
              </w:rPr>
              <w:t>will</w:t>
            </w:r>
            <w:r>
              <w:rPr>
                <w:rFonts w:ascii="Arial"/>
                <w:color w:val="030303"/>
                <w:spacing w:val="-10"/>
                <w:w w:val="105"/>
                <w:sz w:val="19"/>
              </w:rPr>
              <w:t> </w:t>
            </w:r>
            <w:r>
              <w:rPr>
                <w:rFonts w:ascii="Arial"/>
                <w:color w:val="030303"/>
                <w:w w:val="105"/>
                <w:sz w:val="19"/>
              </w:rPr>
              <w:t>view</w:t>
            </w:r>
            <w:r>
              <w:rPr>
                <w:rFonts w:ascii="Arial"/>
                <w:color w:val="030303"/>
                <w:spacing w:val="-1"/>
                <w:w w:val="105"/>
                <w:sz w:val="19"/>
              </w:rPr>
              <w:t> </w:t>
            </w:r>
            <w:r>
              <w:rPr>
                <w:rFonts w:ascii="Arial"/>
                <w:color w:val="030303"/>
                <w:w w:val="105"/>
                <w:sz w:val="19"/>
              </w:rPr>
              <w:t>a map with</w:t>
            </w:r>
            <w:r>
              <w:rPr>
                <w:rFonts w:ascii="Arial"/>
                <w:color w:val="030303"/>
                <w:spacing w:val="-11"/>
                <w:w w:val="105"/>
                <w:sz w:val="19"/>
              </w:rPr>
              <w:t> </w:t>
            </w:r>
            <w:r>
              <w:rPr>
                <w:rFonts w:ascii="Arial"/>
                <w:color w:val="030303"/>
                <w:w w:val="105"/>
                <w:sz w:val="19"/>
              </w:rPr>
              <w:t>accurate</w:t>
            </w:r>
            <w:r>
              <w:rPr>
                <w:rFonts w:ascii="Arial"/>
                <w:color w:val="030303"/>
                <w:spacing w:val="3"/>
                <w:w w:val="105"/>
                <w:sz w:val="19"/>
              </w:rPr>
              <w:t> </w:t>
            </w:r>
            <w:r>
              <w:rPr>
                <w:rFonts w:ascii="Arial"/>
                <w:color w:val="030303"/>
                <w:w w:val="105"/>
                <w:sz w:val="19"/>
              </w:rPr>
              <w:t>disease</w:t>
            </w:r>
            <w:r>
              <w:rPr>
                <w:rFonts w:ascii="Arial"/>
                <w:color w:val="030303"/>
                <w:spacing w:val="4"/>
                <w:w w:val="105"/>
                <w:sz w:val="19"/>
              </w:rPr>
              <w:t> </w:t>
            </w:r>
            <w:r>
              <w:rPr>
                <w:rFonts w:ascii="Arial"/>
                <w:color w:val="030303"/>
                <w:w w:val="105"/>
                <w:sz w:val="19"/>
              </w:rPr>
              <w:t>locations</w:t>
            </w:r>
            <w:r>
              <w:rPr>
                <w:rFonts w:ascii="Arial"/>
                <w:color w:val="030303"/>
                <w:spacing w:val="3"/>
                <w:w w:val="105"/>
                <w:sz w:val="19"/>
              </w:rPr>
              <w:t> </w:t>
            </w:r>
            <w:r>
              <w:rPr>
                <w:rFonts w:ascii="Arial"/>
                <w:color w:val="030303"/>
                <w:w w:val="105"/>
                <w:sz w:val="19"/>
              </w:rPr>
              <w:t>based</w:t>
            </w:r>
            <w:r>
              <w:rPr>
                <w:rFonts w:ascii="Arial"/>
                <w:color w:val="030303"/>
                <w:spacing w:val="-2"/>
                <w:w w:val="105"/>
                <w:sz w:val="19"/>
              </w:rPr>
              <w:t> </w:t>
            </w:r>
            <w:r>
              <w:rPr>
                <w:rFonts w:ascii="Arial"/>
                <w:color w:val="030303"/>
                <w:spacing w:val="-5"/>
                <w:w w:val="105"/>
                <w:sz w:val="19"/>
              </w:rPr>
              <w:t>on</w:t>
            </w:r>
          </w:p>
          <w:p>
            <w:pPr>
              <w:pStyle w:val="TableParagraph"/>
              <w:spacing w:before="50"/>
              <w:ind w:left="120"/>
              <w:rPr>
                <w:rFonts w:ascii="Arial"/>
                <w:sz w:val="19"/>
              </w:rPr>
            </w:pPr>
            <w:r>
              <w:rPr>
                <w:rFonts w:ascii="Arial"/>
                <w:color w:val="030303"/>
                <w:w w:val="105"/>
                <w:sz w:val="19"/>
              </w:rPr>
              <w:t>user</w:t>
            </w:r>
            <w:r>
              <w:rPr>
                <w:rFonts w:ascii="Arial"/>
                <w:color w:val="030303"/>
                <w:spacing w:val="-6"/>
                <w:w w:val="105"/>
                <w:sz w:val="19"/>
              </w:rPr>
              <w:t> </w:t>
            </w:r>
            <w:r>
              <w:rPr>
                <w:rFonts w:ascii="Arial"/>
                <w:color w:val="030303"/>
                <w:spacing w:val="-4"/>
                <w:w w:val="105"/>
                <w:sz w:val="19"/>
              </w:rPr>
              <w:t>data.</w:t>
            </w:r>
          </w:p>
        </w:tc>
      </w:tr>
      <w:tr>
        <w:trPr>
          <w:trHeight w:val="270" w:hRule="atLeast"/>
        </w:trPr>
        <w:tc>
          <w:tcPr>
            <w:tcW w:w="1759" w:type="dxa"/>
            <w:vMerge w:val="restart"/>
            <w:tcBorders>
              <w:right w:val="single" w:sz="2" w:space="0" w:color="000000"/>
            </w:tcBorders>
          </w:tcPr>
          <w:p>
            <w:pPr>
              <w:pStyle w:val="TableParagraph"/>
              <w:spacing w:before="1"/>
              <w:rPr>
                <w:rFonts w:ascii="Arial"/>
                <w:sz w:val="18"/>
              </w:rPr>
            </w:pPr>
          </w:p>
          <w:p>
            <w:pPr>
              <w:pStyle w:val="TableParagraph"/>
              <w:ind w:left="111"/>
              <w:rPr>
                <w:rFonts w:ascii="Arial"/>
                <w:b/>
                <w:sz w:val="18"/>
              </w:rPr>
            </w:pPr>
            <w:r>
              <w:rPr>
                <w:rFonts w:ascii="Arial"/>
                <w:b/>
                <w:color w:val="030303"/>
                <w:w w:val="115"/>
                <w:sz w:val="18"/>
              </w:rPr>
              <w:t>Main</w:t>
            </w:r>
            <w:r>
              <w:rPr>
                <w:rFonts w:ascii="Arial"/>
                <w:b/>
                <w:color w:val="030303"/>
                <w:spacing w:val="-10"/>
                <w:w w:val="115"/>
                <w:sz w:val="18"/>
              </w:rPr>
              <w:t> </w:t>
            </w:r>
            <w:r>
              <w:rPr>
                <w:rFonts w:ascii="Arial"/>
                <w:b/>
                <w:color w:val="030303"/>
                <w:spacing w:val="-4"/>
                <w:w w:val="115"/>
                <w:sz w:val="18"/>
              </w:rPr>
              <w:t>Flow</w:t>
            </w:r>
          </w:p>
        </w:tc>
        <w:tc>
          <w:tcPr>
            <w:tcW w:w="6758" w:type="dxa"/>
            <w:tcBorders>
              <w:left w:val="single" w:sz="2" w:space="0" w:color="000000"/>
            </w:tcBorders>
          </w:tcPr>
          <w:p>
            <w:pPr>
              <w:pStyle w:val="TableParagraph"/>
              <w:tabs>
                <w:tab w:pos="916" w:val="left" w:leader="none"/>
              </w:tabs>
              <w:spacing w:line="211" w:lineRule="exact"/>
              <w:ind w:left="114"/>
              <w:rPr>
                <w:rFonts w:ascii="Arial"/>
                <w:sz w:val="19"/>
              </w:rPr>
            </w:pPr>
            <w:r>
              <w:rPr>
                <w:rFonts w:ascii="Arial"/>
                <w:color w:val="030303"/>
                <w:spacing w:val="-4"/>
                <w:w w:val="105"/>
                <w:sz w:val="19"/>
              </w:rPr>
              <w:t>Step</w:t>
            </w:r>
            <w:r>
              <w:rPr>
                <w:rFonts w:ascii="Arial"/>
                <w:color w:val="030303"/>
                <w:sz w:val="19"/>
              </w:rPr>
              <w:tab/>
            </w:r>
            <w:r>
              <w:rPr>
                <w:rFonts w:ascii="Arial"/>
                <w:color w:val="030303"/>
                <w:spacing w:val="-2"/>
                <w:w w:val="105"/>
                <w:sz w:val="19"/>
              </w:rPr>
              <w:t>Action</w:t>
            </w:r>
          </w:p>
        </w:tc>
      </w:tr>
      <w:tr>
        <w:trPr>
          <w:trHeight w:val="390" w:hRule="atLeast"/>
        </w:trPr>
        <w:tc>
          <w:tcPr>
            <w:tcW w:w="1759" w:type="dxa"/>
            <w:vMerge/>
            <w:tcBorders>
              <w:top w:val="nil"/>
              <w:right w:val="single" w:sz="2" w:space="0" w:color="000000"/>
            </w:tcBorders>
          </w:tcPr>
          <w:p>
            <w:pPr>
              <w:rPr>
                <w:sz w:val="2"/>
                <w:szCs w:val="2"/>
              </w:rPr>
            </w:pPr>
          </w:p>
        </w:tc>
        <w:tc>
          <w:tcPr>
            <w:tcW w:w="6758" w:type="dxa"/>
            <w:tcBorders>
              <w:left w:val="single" w:sz="2" w:space="0" w:color="000000"/>
            </w:tcBorders>
          </w:tcPr>
          <w:p>
            <w:pPr>
              <w:pStyle w:val="TableParagraph"/>
              <w:tabs>
                <w:tab w:pos="915" w:val="left" w:leader="none"/>
              </w:tabs>
              <w:spacing w:line="214" w:lineRule="exact"/>
              <w:ind w:left="71"/>
              <w:rPr>
                <w:rFonts w:ascii="Arial"/>
                <w:sz w:val="19"/>
              </w:rPr>
            </w:pPr>
            <w:r>
              <w:rPr>
                <w:rFonts w:ascii="Arial"/>
                <w:color w:val="030303"/>
                <w:spacing w:val="-10"/>
                <w:sz w:val="19"/>
              </w:rPr>
              <w:t>1</w:t>
            </w:r>
            <w:r>
              <w:rPr>
                <w:rFonts w:ascii="Arial"/>
                <w:color w:val="030303"/>
                <w:sz w:val="19"/>
              </w:rPr>
              <w:tab/>
              <w:t>User</w:t>
            </w:r>
            <w:r>
              <w:rPr>
                <w:rFonts w:ascii="Arial"/>
                <w:color w:val="030303"/>
                <w:spacing w:val="21"/>
                <w:sz w:val="19"/>
              </w:rPr>
              <w:t> </w:t>
            </w:r>
            <w:r>
              <w:rPr>
                <w:rFonts w:ascii="Arial"/>
                <w:color w:val="030303"/>
                <w:sz w:val="19"/>
              </w:rPr>
              <w:t>clicks</w:t>
            </w:r>
            <w:r>
              <w:rPr>
                <w:rFonts w:ascii="Arial"/>
                <w:color w:val="030303"/>
                <w:spacing w:val="12"/>
                <w:sz w:val="19"/>
              </w:rPr>
              <w:t> </w:t>
            </w:r>
            <w:r>
              <w:rPr>
                <w:rFonts w:ascii="Arial"/>
                <w:color w:val="030303"/>
                <w:sz w:val="19"/>
              </w:rPr>
              <w:t>on</w:t>
            </w:r>
            <w:r>
              <w:rPr>
                <w:rFonts w:ascii="Arial"/>
                <w:color w:val="030303"/>
                <w:spacing w:val="31"/>
                <w:sz w:val="19"/>
              </w:rPr>
              <w:t> </w:t>
            </w:r>
            <w:r>
              <w:rPr>
                <w:rFonts w:ascii="Arial"/>
                <w:color w:val="030303"/>
                <w:sz w:val="19"/>
              </w:rPr>
              <w:t>View</w:t>
            </w:r>
            <w:r>
              <w:rPr>
                <w:rFonts w:ascii="Arial"/>
                <w:color w:val="030303"/>
                <w:spacing w:val="17"/>
                <w:sz w:val="19"/>
              </w:rPr>
              <w:t> </w:t>
            </w:r>
            <w:r>
              <w:rPr>
                <w:rFonts w:ascii="Arial"/>
                <w:color w:val="030303"/>
                <w:sz w:val="19"/>
              </w:rPr>
              <w:t>Map</w:t>
            </w:r>
            <w:r>
              <w:rPr>
                <w:rFonts w:ascii="Arial"/>
                <w:color w:val="030303"/>
                <w:spacing w:val="9"/>
                <w:sz w:val="19"/>
              </w:rPr>
              <w:t> </w:t>
            </w:r>
            <w:r>
              <w:rPr>
                <w:rFonts w:ascii="Arial"/>
                <w:color w:val="030303"/>
                <w:spacing w:val="-2"/>
                <w:sz w:val="19"/>
              </w:rPr>
              <w:t>feature.</w:t>
            </w:r>
          </w:p>
        </w:tc>
      </w:tr>
      <w:tr>
        <w:trPr>
          <w:trHeight w:val="537" w:hRule="atLeast"/>
        </w:trPr>
        <w:tc>
          <w:tcPr>
            <w:tcW w:w="1759" w:type="dxa"/>
            <w:vMerge/>
            <w:tcBorders>
              <w:top w:val="nil"/>
              <w:right w:val="single" w:sz="2" w:space="0" w:color="000000"/>
            </w:tcBorders>
          </w:tcPr>
          <w:p>
            <w:pPr>
              <w:rPr>
                <w:sz w:val="2"/>
                <w:szCs w:val="2"/>
              </w:rPr>
            </w:pPr>
          </w:p>
        </w:tc>
        <w:tc>
          <w:tcPr>
            <w:tcW w:w="6758" w:type="dxa"/>
            <w:tcBorders>
              <w:left w:val="single" w:sz="2" w:space="0" w:color="000000"/>
            </w:tcBorders>
          </w:tcPr>
          <w:p>
            <w:pPr>
              <w:pStyle w:val="TableParagraph"/>
              <w:tabs>
                <w:tab w:pos="911" w:val="left" w:leader="none"/>
              </w:tabs>
              <w:spacing w:line="184" w:lineRule="auto" w:before="4"/>
              <w:ind w:left="917" w:right="519" w:hanging="796"/>
              <w:rPr>
                <w:rFonts w:ascii="Arial"/>
                <w:sz w:val="19"/>
              </w:rPr>
            </w:pPr>
            <w:r>
              <w:rPr>
                <w:rFonts w:ascii="Arial"/>
                <w:color w:val="030303"/>
                <w:spacing w:val="-10"/>
                <w:w w:val="105"/>
                <w:position w:val="-12"/>
                <w:sz w:val="19"/>
              </w:rPr>
              <w:t>2</w:t>
            </w:r>
            <w:r>
              <w:rPr>
                <w:rFonts w:ascii="Arial"/>
                <w:color w:val="030303"/>
                <w:position w:val="-12"/>
                <w:sz w:val="19"/>
              </w:rPr>
              <w:tab/>
            </w:r>
            <w:r>
              <w:rPr>
                <w:rFonts w:ascii="Arial"/>
                <w:color w:val="030303"/>
                <w:w w:val="105"/>
                <w:sz w:val="19"/>
              </w:rPr>
              <w:t>The</w:t>
            </w:r>
            <w:r>
              <w:rPr>
                <w:rFonts w:ascii="Arial"/>
                <w:color w:val="030303"/>
                <w:spacing w:val="-12"/>
                <w:w w:val="105"/>
                <w:sz w:val="19"/>
              </w:rPr>
              <w:t> </w:t>
            </w:r>
            <w:r>
              <w:rPr>
                <w:rFonts w:ascii="Arial"/>
                <w:color w:val="030303"/>
                <w:w w:val="105"/>
                <w:sz w:val="19"/>
              </w:rPr>
              <w:t>system</w:t>
            </w:r>
            <w:r>
              <w:rPr>
                <w:rFonts w:ascii="Arial"/>
                <w:color w:val="030303"/>
                <w:spacing w:val="-5"/>
                <w:w w:val="105"/>
                <w:sz w:val="19"/>
              </w:rPr>
              <w:t> </w:t>
            </w:r>
            <w:r>
              <w:rPr>
                <w:rFonts w:ascii="Arial"/>
                <w:color w:val="030303"/>
                <w:w w:val="105"/>
                <w:sz w:val="19"/>
              </w:rPr>
              <w:t>shows</w:t>
            </w:r>
            <w:r>
              <w:rPr>
                <w:rFonts w:ascii="Arial"/>
                <w:color w:val="030303"/>
                <w:spacing w:val="-8"/>
                <w:w w:val="105"/>
                <w:sz w:val="19"/>
              </w:rPr>
              <w:t> </w:t>
            </w:r>
            <w:r>
              <w:rPr>
                <w:rFonts w:ascii="Arial"/>
                <w:color w:val="030303"/>
                <w:w w:val="105"/>
                <w:sz w:val="19"/>
              </w:rPr>
              <w:t>the</w:t>
            </w:r>
            <w:r>
              <w:rPr>
                <w:rFonts w:ascii="Arial"/>
                <w:color w:val="030303"/>
                <w:w w:val="105"/>
                <w:sz w:val="19"/>
              </w:rPr>
              <w:t> respective plant</w:t>
            </w:r>
            <w:r>
              <w:rPr>
                <w:rFonts w:ascii="Arial"/>
                <w:color w:val="030303"/>
                <w:spacing w:val="-5"/>
                <w:w w:val="105"/>
                <w:sz w:val="19"/>
              </w:rPr>
              <w:t> </w:t>
            </w:r>
            <w:r>
              <w:rPr>
                <w:rFonts w:ascii="Arial"/>
                <w:color w:val="030303"/>
                <w:w w:val="105"/>
                <w:sz w:val="19"/>
              </w:rPr>
              <w:t>disease</w:t>
            </w:r>
            <w:r>
              <w:rPr>
                <w:rFonts w:ascii="Arial"/>
                <w:color w:val="030303"/>
                <w:spacing w:val="-5"/>
                <w:w w:val="105"/>
                <w:sz w:val="19"/>
              </w:rPr>
              <w:t> </w:t>
            </w:r>
            <w:r>
              <w:rPr>
                <w:rFonts w:ascii="Arial"/>
                <w:color w:val="030303"/>
                <w:w w:val="105"/>
                <w:sz w:val="19"/>
              </w:rPr>
              <w:t>locations</w:t>
            </w:r>
            <w:r>
              <w:rPr>
                <w:rFonts w:ascii="Arial"/>
                <w:color w:val="030303"/>
                <w:spacing w:val="-2"/>
                <w:w w:val="105"/>
                <w:sz w:val="19"/>
              </w:rPr>
              <w:t> </w:t>
            </w:r>
            <w:r>
              <w:rPr>
                <w:rFonts w:ascii="Arial"/>
                <w:color w:val="030303"/>
                <w:w w:val="105"/>
                <w:sz w:val="19"/>
              </w:rPr>
              <w:t>on </w:t>
            </w:r>
            <w:r>
              <w:rPr>
                <w:rFonts w:ascii="Arial"/>
                <w:color w:val="030303"/>
                <w:spacing w:val="-4"/>
                <w:w w:val="105"/>
                <w:sz w:val="19"/>
              </w:rPr>
              <w:t>map.</w:t>
            </w:r>
          </w:p>
        </w:tc>
      </w:tr>
    </w:tbl>
    <w:p>
      <w:pPr>
        <w:spacing w:after="0" w:line="184" w:lineRule="auto"/>
        <w:rPr>
          <w:rFonts w:ascii="Arial"/>
          <w:sz w:val="19"/>
        </w:rPr>
        <w:sectPr>
          <w:type w:val="continuous"/>
          <w:pgSz w:w="11910" w:h="16840"/>
          <w:pgMar w:header="658" w:footer="1400" w:top="1920" w:bottom="280" w:left="700" w:right="620"/>
        </w:sectPr>
      </w:pPr>
    </w:p>
    <w:p>
      <w:pPr>
        <w:pStyle w:val="Heading5"/>
        <w:numPr>
          <w:ilvl w:val="1"/>
          <w:numId w:val="15"/>
        </w:numPr>
        <w:tabs>
          <w:tab w:pos="959" w:val="left" w:leader="none"/>
        </w:tabs>
        <w:spacing w:line="240" w:lineRule="auto" w:before="134" w:after="0"/>
        <w:ind w:left="959" w:right="0" w:hanging="573"/>
        <w:jc w:val="left"/>
        <w:rPr>
          <w:color w:val="0F0F0F"/>
        </w:rPr>
      </w:pPr>
      <w:bookmarkStart w:name="_TOC_250035" w:id="59"/>
      <w:r>
        <w:rPr>
          <w:color w:val="0F0F0F"/>
        </w:rPr>
        <w:t>Design</w:t>
      </w:r>
      <w:r>
        <w:rPr>
          <w:color w:val="0F0F0F"/>
          <w:spacing w:val="-2"/>
        </w:rPr>
        <w:t> </w:t>
      </w:r>
      <w:r>
        <w:rPr>
          <w:color w:val="0F0F0F"/>
        </w:rPr>
        <w:t>Class</w:t>
      </w:r>
      <w:r>
        <w:rPr>
          <w:color w:val="0F0F0F"/>
          <w:spacing w:val="-1"/>
        </w:rPr>
        <w:t> </w:t>
      </w:r>
      <w:bookmarkEnd w:id="59"/>
      <w:r>
        <w:rPr>
          <w:color w:val="0F0F0F"/>
          <w:spacing w:val="-2"/>
        </w:rPr>
        <w:t>Diagram</w:t>
      </w:r>
    </w:p>
    <w:p>
      <w:pPr>
        <w:spacing w:line="360" w:lineRule="auto" w:before="282"/>
        <w:ind w:left="384" w:right="426" w:firstLine="0"/>
        <w:jc w:val="both"/>
        <w:rPr>
          <w:sz w:val="22"/>
        </w:rPr>
      </w:pPr>
      <w:r>
        <w:rPr>
          <w:color w:val="0F0F0F"/>
          <w:sz w:val="22"/>
        </w:rPr>
        <w:t>The following Design Class Diagram displays the objects or classes that makes the system, as well as the navigability between interacting classes. It also demonstrates the public and private characteristics of a class. These are the</w:t>
      </w:r>
      <w:r>
        <w:rPr>
          <w:color w:val="0F0F0F"/>
          <w:spacing w:val="-3"/>
          <w:sz w:val="22"/>
        </w:rPr>
        <w:t> </w:t>
      </w:r>
      <w:r>
        <w:rPr>
          <w:color w:val="0F0F0F"/>
          <w:sz w:val="22"/>
        </w:rPr>
        <w:t>classes defined in</w:t>
      </w:r>
      <w:r>
        <w:rPr>
          <w:color w:val="0F0F0F"/>
          <w:spacing w:val="-3"/>
          <w:sz w:val="22"/>
        </w:rPr>
        <w:t> </w:t>
      </w:r>
      <w:r>
        <w:rPr>
          <w:color w:val="0F0F0F"/>
          <w:sz w:val="22"/>
        </w:rPr>
        <w:t>the database, their public and private properties, and the activities required to implement the system's main functionalities.</w:t>
      </w:r>
    </w:p>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1" simplePos="0" relativeHeight="487614976">
            <wp:simplePos x="0" y="0"/>
            <wp:positionH relativeFrom="page">
              <wp:posOffset>685800</wp:posOffset>
            </wp:positionH>
            <wp:positionV relativeFrom="paragraph">
              <wp:posOffset>168272</wp:posOffset>
            </wp:positionV>
            <wp:extent cx="6300797" cy="6062472"/>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63" cstate="print"/>
                    <a:stretch>
                      <a:fillRect/>
                    </a:stretch>
                  </pic:blipFill>
                  <pic:spPr>
                    <a:xfrm>
                      <a:off x="0" y="0"/>
                      <a:ext cx="6300797" cy="6062472"/>
                    </a:xfrm>
                    <a:prstGeom prst="rect">
                      <a:avLst/>
                    </a:prstGeom>
                  </pic:spPr>
                </pic:pic>
              </a:graphicData>
            </a:graphic>
          </wp:anchor>
        </w:drawing>
      </w:r>
    </w:p>
    <w:p>
      <w:pPr>
        <w:pStyle w:val="BodyText"/>
        <w:spacing w:before="153"/>
        <w:rPr>
          <w:sz w:val="22"/>
        </w:rPr>
      </w:pPr>
    </w:p>
    <w:p>
      <w:pPr>
        <w:spacing w:before="0"/>
        <w:ind w:left="382" w:right="0" w:firstLine="0"/>
        <w:jc w:val="both"/>
        <w:rPr>
          <w:sz w:val="22"/>
        </w:rPr>
      </w:pPr>
      <w:r>
        <w:rPr>
          <w:color w:val="0F0F0F"/>
          <w:sz w:val="22"/>
        </w:rPr>
        <w:t>Figure</w:t>
      </w:r>
      <w:r>
        <w:rPr>
          <w:color w:val="0F0F0F"/>
          <w:spacing w:val="1"/>
          <w:sz w:val="22"/>
        </w:rPr>
        <w:t> </w:t>
      </w:r>
      <w:r>
        <w:rPr>
          <w:color w:val="0F0F0F"/>
          <w:sz w:val="22"/>
        </w:rPr>
        <w:t>13:</w:t>
      </w:r>
      <w:r>
        <w:rPr>
          <w:color w:val="0F0F0F"/>
          <w:spacing w:val="-2"/>
          <w:sz w:val="22"/>
        </w:rPr>
        <w:t> </w:t>
      </w:r>
      <w:r>
        <w:rPr>
          <w:color w:val="0F0F0F"/>
          <w:sz w:val="22"/>
        </w:rPr>
        <w:t>Design</w:t>
      </w:r>
      <w:r>
        <w:rPr>
          <w:color w:val="0F0F0F"/>
          <w:spacing w:val="-1"/>
          <w:sz w:val="22"/>
        </w:rPr>
        <w:t> </w:t>
      </w:r>
      <w:r>
        <w:rPr>
          <w:color w:val="0F0F0F"/>
          <w:sz w:val="22"/>
        </w:rPr>
        <w:t>Class</w:t>
      </w:r>
      <w:r>
        <w:rPr>
          <w:color w:val="0F0F0F"/>
          <w:spacing w:val="-6"/>
          <w:sz w:val="22"/>
        </w:rPr>
        <w:t> </w:t>
      </w:r>
      <w:r>
        <w:rPr>
          <w:color w:val="0F0F0F"/>
          <w:spacing w:val="-2"/>
          <w:sz w:val="22"/>
        </w:rPr>
        <w:t>Diagram</w:t>
      </w:r>
    </w:p>
    <w:p>
      <w:pPr>
        <w:spacing w:after="0"/>
        <w:jc w:val="both"/>
        <w:rPr>
          <w:sz w:val="22"/>
        </w:rPr>
        <w:sectPr>
          <w:pgSz w:w="11910" w:h="16840"/>
          <w:pgMar w:header="658" w:footer="1400" w:top="1280" w:bottom="1600" w:left="700" w:right="620"/>
        </w:sectPr>
      </w:pPr>
    </w:p>
    <w:p>
      <w:pPr>
        <w:pStyle w:val="Heading6"/>
        <w:numPr>
          <w:ilvl w:val="1"/>
          <w:numId w:val="15"/>
        </w:numPr>
        <w:tabs>
          <w:tab w:pos="962" w:val="left" w:leader="none"/>
        </w:tabs>
        <w:spacing w:line="240" w:lineRule="auto" w:before="143" w:after="0"/>
        <w:ind w:left="962" w:right="0" w:hanging="575"/>
        <w:jc w:val="left"/>
        <w:rPr>
          <w:color w:val="0F0F0F"/>
        </w:rPr>
      </w:pPr>
      <w:bookmarkStart w:name="_TOC_250034" w:id="60"/>
      <w:r>
        <w:rPr>
          <w:color w:val="0F0F0F"/>
          <w:spacing w:val="-2"/>
          <w:w w:val="105"/>
        </w:rPr>
        <w:t>Sequence</w:t>
      </w:r>
      <w:r>
        <w:rPr>
          <w:color w:val="0F0F0F"/>
          <w:spacing w:val="-3"/>
          <w:w w:val="105"/>
        </w:rPr>
        <w:t> </w:t>
      </w:r>
      <w:bookmarkEnd w:id="60"/>
      <w:r>
        <w:rPr>
          <w:color w:val="0F0F0F"/>
          <w:spacing w:val="-2"/>
          <w:w w:val="105"/>
        </w:rPr>
        <w:t>Diagrams</w:t>
      </w:r>
    </w:p>
    <w:p>
      <w:pPr>
        <w:spacing w:line="360" w:lineRule="auto" w:before="284"/>
        <w:ind w:left="382" w:right="435" w:hanging="1"/>
        <w:jc w:val="both"/>
        <w:rPr>
          <w:sz w:val="22"/>
        </w:rPr>
      </w:pPr>
      <w:r>
        <w:rPr>
          <w:color w:val="0F0F0F"/>
          <w:sz w:val="22"/>
        </w:rPr>
        <w:t>Here are the sequence diagrams which presents the structured order sequence of diagnosis and the various functions or use cases of the</w:t>
      </w:r>
      <w:r>
        <w:rPr>
          <w:color w:val="0F0F0F"/>
          <w:spacing w:val="-5"/>
          <w:sz w:val="22"/>
        </w:rPr>
        <w:t> </w:t>
      </w:r>
      <w:r>
        <w:rPr>
          <w:color w:val="0F0F0F"/>
          <w:sz w:val="22"/>
        </w:rPr>
        <w:t>system upon the use case</w:t>
      </w:r>
      <w:r>
        <w:rPr>
          <w:color w:val="0F0F0F"/>
          <w:spacing w:val="-1"/>
          <w:sz w:val="22"/>
        </w:rPr>
        <w:t> </w:t>
      </w:r>
      <w:r>
        <w:rPr>
          <w:color w:val="0F0F0F"/>
          <w:sz w:val="22"/>
        </w:rPr>
        <w:t>elaboration. This is to</w:t>
      </w:r>
      <w:r>
        <w:rPr>
          <w:color w:val="0F0F0F"/>
          <w:spacing w:val="-5"/>
          <w:sz w:val="22"/>
        </w:rPr>
        <w:t> </w:t>
      </w:r>
      <w:r>
        <w:rPr>
          <w:color w:val="0F0F0F"/>
          <w:sz w:val="22"/>
        </w:rPr>
        <w:t>present the</w:t>
      </w:r>
      <w:r>
        <w:rPr>
          <w:color w:val="0F0F0F"/>
          <w:spacing w:val="-1"/>
          <w:sz w:val="22"/>
        </w:rPr>
        <w:t> </w:t>
      </w:r>
      <w:r>
        <w:rPr>
          <w:color w:val="0F0F0F"/>
          <w:sz w:val="22"/>
        </w:rPr>
        <w:t>interactive behaviour of</w:t>
      </w:r>
      <w:r>
        <w:rPr>
          <w:color w:val="0F0F0F"/>
          <w:spacing w:val="-2"/>
          <w:sz w:val="22"/>
        </w:rPr>
        <w:t> </w:t>
      </w:r>
      <w:r>
        <w:rPr>
          <w:color w:val="0F0F0F"/>
          <w:sz w:val="22"/>
        </w:rPr>
        <w:t>a</w:t>
      </w:r>
      <w:r>
        <w:rPr>
          <w:color w:val="0F0F0F"/>
          <w:spacing w:val="-2"/>
          <w:sz w:val="22"/>
        </w:rPr>
        <w:t> </w:t>
      </w:r>
      <w:r>
        <w:rPr>
          <w:color w:val="0F0F0F"/>
          <w:sz w:val="22"/>
        </w:rPr>
        <w:t>system, behaviour of</w:t>
      </w:r>
      <w:r>
        <w:rPr>
          <w:color w:val="0F0F0F"/>
          <w:spacing w:val="-2"/>
          <w:sz w:val="22"/>
        </w:rPr>
        <w:t> </w:t>
      </w:r>
      <w:r>
        <w:rPr>
          <w:color w:val="0F0F0F"/>
          <w:sz w:val="22"/>
        </w:rPr>
        <w:t>the</w:t>
      </w:r>
      <w:r>
        <w:rPr>
          <w:color w:val="0F0F0F"/>
          <w:spacing w:val="-5"/>
          <w:sz w:val="22"/>
        </w:rPr>
        <w:t> </w:t>
      </w:r>
      <w:r>
        <w:rPr>
          <w:color w:val="0F0F0F"/>
          <w:sz w:val="22"/>
        </w:rPr>
        <w:t>classes and how the</w:t>
      </w:r>
      <w:r>
        <w:rPr>
          <w:color w:val="0F0F0F"/>
          <w:spacing w:val="-3"/>
          <w:sz w:val="22"/>
        </w:rPr>
        <w:t> </w:t>
      </w:r>
      <w:r>
        <w:rPr>
          <w:color w:val="0F0F0F"/>
          <w:sz w:val="22"/>
        </w:rPr>
        <w:t>functions are</w:t>
      </w:r>
      <w:r>
        <w:rPr>
          <w:color w:val="0F0F0F"/>
          <w:spacing w:val="-2"/>
          <w:sz w:val="22"/>
        </w:rPr>
        <w:t> </w:t>
      </w:r>
      <w:r>
        <w:rPr>
          <w:color w:val="0F0F0F"/>
          <w:sz w:val="22"/>
        </w:rPr>
        <w:t>performing in</w:t>
      </w:r>
      <w:r>
        <w:rPr>
          <w:color w:val="0F0F0F"/>
          <w:spacing w:val="-2"/>
          <w:sz w:val="22"/>
        </w:rPr>
        <w:t> </w:t>
      </w:r>
      <w:r>
        <w:rPr>
          <w:color w:val="0F0F0F"/>
          <w:sz w:val="22"/>
        </w:rPr>
        <w:t>the</w:t>
      </w:r>
      <w:r>
        <w:rPr>
          <w:color w:val="0F0F0F"/>
          <w:spacing w:val="-5"/>
          <w:sz w:val="22"/>
        </w:rPr>
        <w:t> </w:t>
      </w:r>
      <w:r>
        <w:rPr>
          <w:color w:val="0F0F0F"/>
          <w:sz w:val="22"/>
        </w:rPr>
        <w:t>system. It is</w:t>
      </w:r>
      <w:r>
        <w:rPr>
          <w:color w:val="0F0F0F"/>
          <w:spacing w:val="-8"/>
          <w:sz w:val="22"/>
        </w:rPr>
        <w:t> </w:t>
      </w:r>
      <w:r>
        <w:rPr>
          <w:color w:val="0F0F0F"/>
          <w:sz w:val="22"/>
        </w:rPr>
        <w:t>illustrating how the order in which the interactions occur when a particular use case is executed. Lifeline represents a class instance (object) and the consequent cases that follow as well as certain operators.</w:t>
      </w:r>
    </w:p>
    <w:p>
      <w:pPr>
        <w:pStyle w:val="Heading6"/>
        <w:numPr>
          <w:ilvl w:val="2"/>
          <w:numId w:val="15"/>
        </w:numPr>
        <w:tabs>
          <w:tab w:pos="1827" w:val="left" w:leader="none"/>
        </w:tabs>
        <w:spacing w:line="240" w:lineRule="auto" w:before="171" w:after="0"/>
        <w:ind w:left="1827" w:right="0" w:hanging="719"/>
        <w:jc w:val="left"/>
        <w:rPr>
          <w:color w:val="0F0F0F"/>
        </w:rPr>
      </w:pPr>
      <w:bookmarkStart w:name="_TOC_250033" w:id="61"/>
      <w:r>
        <w:rPr>
          <w:color w:val="0F0F0F"/>
          <w:w w:val="105"/>
        </w:rPr>
        <w:t>Sequence</w:t>
      </w:r>
      <w:r>
        <w:rPr>
          <w:color w:val="0F0F0F"/>
          <w:spacing w:val="-13"/>
          <w:w w:val="105"/>
        </w:rPr>
        <w:t> </w:t>
      </w:r>
      <w:r>
        <w:rPr>
          <w:color w:val="0F0F0F"/>
          <w:w w:val="105"/>
        </w:rPr>
        <w:t>Diagram</w:t>
      </w:r>
      <w:r>
        <w:rPr>
          <w:color w:val="0F0F0F"/>
          <w:spacing w:val="-7"/>
          <w:w w:val="105"/>
        </w:rPr>
        <w:t> </w:t>
      </w:r>
      <w:r>
        <w:rPr>
          <w:color w:val="0F0F0F"/>
          <w:w w:val="105"/>
        </w:rPr>
        <w:t>for</w:t>
      </w:r>
      <w:r>
        <w:rPr>
          <w:color w:val="0F0F0F"/>
          <w:spacing w:val="-17"/>
          <w:w w:val="105"/>
        </w:rPr>
        <w:t> </w:t>
      </w:r>
      <w:r>
        <w:rPr>
          <w:color w:val="0F0F0F"/>
          <w:w w:val="105"/>
        </w:rPr>
        <w:t>Create</w:t>
      </w:r>
      <w:r>
        <w:rPr>
          <w:color w:val="0F0F0F"/>
          <w:spacing w:val="-12"/>
          <w:w w:val="105"/>
        </w:rPr>
        <w:t> </w:t>
      </w:r>
      <w:bookmarkEnd w:id="61"/>
      <w:r>
        <w:rPr>
          <w:color w:val="0F0F0F"/>
          <w:spacing w:val="-2"/>
          <w:w w:val="105"/>
        </w:rPr>
        <w:t>Account</w:t>
      </w:r>
    </w:p>
    <w:p>
      <w:pPr>
        <w:pStyle w:val="BodyText"/>
        <w:spacing w:before="162"/>
        <w:rPr>
          <w:b/>
          <w:sz w:val="20"/>
        </w:rPr>
      </w:pPr>
      <w:r>
        <w:rPr/>
        <w:drawing>
          <wp:anchor distT="0" distB="0" distL="0" distR="0" allowOverlap="1" layoutInCell="1" locked="0" behindDoc="1" simplePos="0" relativeHeight="487615488">
            <wp:simplePos x="0" y="0"/>
            <wp:positionH relativeFrom="page">
              <wp:posOffset>756002</wp:posOffset>
            </wp:positionH>
            <wp:positionV relativeFrom="paragraph">
              <wp:posOffset>264147</wp:posOffset>
            </wp:positionV>
            <wp:extent cx="5332819" cy="6169152"/>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64" cstate="print"/>
                    <a:stretch>
                      <a:fillRect/>
                    </a:stretch>
                  </pic:blipFill>
                  <pic:spPr>
                    <a:xfrm>
                      <a:off x="0" y="0"/>
                      <a:ext cx="5332819" cy="6169152"/>
                    </a:xfrm>
                    <a:prstGeom prst="rect">
                      <a:avLst/>
                    </a:prstGeom>
                  </pic:spPr>
                </pic:pic>
              </a:graphicData>
            </a:graphic>
          </wp:anchor>
        </w:drawing>
      </w:r>
    </w:p>
    <w:p>
      <w:pPr>
        <w:spacing w:after="0"/>
        <w:rPr>
          <w:sz w:val="20"/>
        </w:rPr>
        <w:sectPr>
          <w:pgSz w:w="11910" w:h="16840"/>
          <w:pgMar w:header="658" w:footer="1400" w:top="1280" w:bottom="1600" w:left="700" w:right="620"/>
        </w:sectPr>
      </w:pPr>
    </w:p>
    <w:p>
      <w:pPr>
        <w:spacing w:line="226" w:lineRule="exact" w:before="0"/>
        <w:ind w:left="0" w:right="3408" w:firstLine="0"/>
        <w:jc w:val="center"/>
        <w:rPr>
          <w:sz w:val="19"/>
        </w:rPr>
      </w:pPr>
      <w:r>
        <w:rPr/>
        <w:drawing>
          <wp:anchor distT="0" distB="0" distL="0" distR="0" allowOverlap="1" layoutInCell="1" locked="0" behindDoc="1" simplePos="0" relativeHeight="487616000">
            <wp:simplePos x="0" y="0"/>
            <wp:positionH relativeFrom="page">
              <wp:posOffset>598250</wp:posOffset>
            </wp:positionH>
            <wp:positionV relativeFrom="paragraph">
              <wp:posOffset>155512</wp:posOffset>
            </wp:positionV>
            <wp:extent cx="484762" cy="48768"/>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51" cstate="print"/>
                    <a:stretch>
                      <a:fillRect/>
                    </a:stretch>
                  </pic:blipFill>
                  <pic:spPr>
                    <a:xfrm>
                      <a:off x="0" y="0"/>
                      <a:ext cx="484762" cy="48768"/>
                    </a:xfrm>
                    <a:prstGeom prst="rect">
                      <a:avLst/>
                    </a:prstGeom>
                  </pic:spPr>
                </pic:pic>
              </a:graphicData>
            </a:graphic>
          </wp:anchor>
        </w:drawing>
      </w:r>
      <w:r>
        <w:rPr>
          <w:b/>
          <w:color w:val="154679"/>
          <w:sz w:val="20"/>
        </w:rPr>
        <w:t>....1</w:t>
      </w:r>
      <w:r>
        <w:rPr>
          <w:b/>
          <w:color w:val="154679"/>
          <w:spacing w:val="-13"/>
          <w:sz w:val="20"/>
        </w:rPr>
        <w:t> </w:t>
      </w:r>
      <w:r>
        <w:rPr>
          <w:b/>
          <w:color w:val="154679"/>
          <w:sz w:val="20"/>
        </w:rPr>
        <w:t>11,,,,,1</w:t>
      </w:r>
      <w:r>
        <w:rPr>
          <w:b/>
          <w:color w:val="9E2A44"/>
          <w:sz w:val="20"/>
        </w:rPr>
        <w:t>1:1</w:t>
      </w:r>
      <w:r>
        <w:rPr>
          <w:b/>
          <w:color w:val="070707"/>
          <w:sz w:val="20"/>
        </w:rPr>
        <w:t>Group</w:t>
      </w:r>
      <w:r>
        <w:rPr>
          <w:b/>
          <w:color w:val="070707"/>
          <w:spacing w:val="-12"/>
          <w:sz w:val="20"/>
        </w:rPr>
        <w:t> </w:t>
      </w:r>
      <w:r>
        <w:rPr>
          <w:b/>
          <w:color w:val="070707"/>
          <w:sz w:val="20"/>
        </w:rPr>
        <w:t>C</w:t>
      </w:r>
      <w:r>
        <w:rPr>
          <w:b/>
          <w:color w:val="070707"/>
          <w:spacing w:val="-13"/>
          <w:sz w:val="20"/>
        </w:rPr>
        <w:t> </w:t>
      </w:r>
      <w:r>
        <w:rPr>
          <w:rFonts w:ascii="Arial"/>
          <w:color w:val="070707"/>
          <w:sz w:val="20"/>
        </w:rPr>
        <w:t>I</w:t>
      </w:r>
      <w:r>
        <w:rPr>
          <w:rFonts w:ascii="Arial"/>
          <w:color w:val="070707"/>
          <w:spacing w:val="-14"/>
          <w:sz w:val="20"/>
        </w:rPr>
        <w:t> </w:t>
      </w:r>
      <w:r>
        <w:rPr>
          <w:color w:val="070707"/>
          <w:sz w:val="19"/>
        </w:rPr>
        <w:t>ML</w:t>
      </w:r>
      <w:r>
        <w:rPr>
          <w:color w:val="070707"/>
          <w:spacing w:val="-12"/>
          <w:sz w:val="19"/>
        </w:rPr>
        <w:t> </w:t>
      </w:r>
      <w:r>
        <w:rPr>
          <w:color w:val="070707"/>
          <w:sz w:val="19"/>
        </w:rPr>
        <w:t>Based</w:t>
      </w:r>
      <w:r>
        <w:rPr>
          <w:color w:val="070707"/>
          <w:spacing w:val="-2"/>
          <w:sz w:val="19"/>
        </w:rPr>
        <w:t> </w:t>
      </w:r>
      <w:r>
        <w:rPr>
          <w:color w:val="1C1C1C"/>
          <w:sz w:val="19"/>
        </w:rPr>
        <w:t>Plant</w:t>
      </w:r>
      <w:r>
        <w:rPr>
          <w:color w:val="1C1C1C"/>
          <w:spacing w:val="-8"/>
          <w:sz w:val="19"/>
        </w:rPr>
        <w:t> </w:t>
      </w:r>
      <w:r>
        <w:rPr>
          <w:color w:val="070707"/>
          <w:sz w:val="19"/>
        </w:rPr>
        <w:t>Disease</w:t>
      </w:r>
      <w:r>
        <w:rPr>
          <w:color w:val="070707"/>
          <w:spacing w:val="-2"/>
          <w:sz w:val="19"/>
        </w:rPr>
        <w:t> </w:t>
      </w:r>
      <w:r>
        <w:rPr>
          <w:color w:val="070707"/>
          <w:sz w:val="19"/>
        </w:rPr>
        <w:t>Detection</w:t>
      </w:r>
      <w:r>
        <w:rPr>
          <w:color w:val="070707"/>
          <w:spacing w:val="1"/>
          <w:sz w:val="19"/>
        </w:rPr>
        <w:t> </w:t>
      </w:r>
      <w:r>
        <w:rPr>
          <w:color w:val="070707"/>
          <w:sz w:val="19"/>
        </w:rPr>
        <w:t>Mobile</w:t>
      </w:r>
      <w:r>
        <w:rPr>
          <w:color w:val="070707"/>
          <w:spacing w:val="-5"/>
          <w:sz w:val="19"/>
        </w:rPr>
        <w:t> </w:t>
      </w:r>
      <w:r>
        <w:rPr>
          <w:color w:val="1C1C1C"/>
          <w:sz w:val="19"/>
        </w:rPr>
        <w:t>App</w:t>
      </w:r>
      <w:r>
        <w:rPr>
          <w:color w:val="1C1C1C"/>
          <w:spacing w:val="-10"/>
          <w:sz w:val="19"/>
        </w:rPr>
        <w:t> </w:t>
      </w:r>
      <w:r>
        <w:rPr>
          <w:color w:val="1C1C1C"/>
          <w:sz w:val="19"/>
        </w:rPr>
        <w:t>for</w:t>
      </w:r>
      <w:r>
        <w:rPr>
          <w:color w:val="1C1C1C"/>
          <w:spacing w:val="-8"/>
          <w:sz w:val="19"/>
        </w:rPr>
        <w:t> </w:t>
      </w:r>
      <w:r>
        <w:rPr>
          <w:color w:val="1C1C1C"/>
          <w:sz w:val="19"/>
        </w:rPr>
        <w:t>Sri</w:t>
      </w:r>
      <w:r>
        <w:rPr>
          <w:color w:val="1C1C1C"/>
          <w:spacing w:val="-12"/>
          <w:sz w:val="19"/>
        </w:rPr>
        <w:t> </w:t>
      </w:r>
      <w:r>
        <w:rPr>
          <w:color w:val="070707"/>
          <w:spacing w:val="-2"/>
          <w:sz w:val="19"/>
        </w:rPr>
        <w:t>Lanka</w:t>
      </w:r>
    </w:p>
    <w:p>
      <w:pPr>
        <w:pStyle w:val="Heading6"/>
        <w:numPr>
          <w:ilvl w:val="2"/>
          <w:numId w:val="15"/>
        </w:numPr>
        <w:tabs>
          <w:tab w:pos="703" w:val="left" w:leader="none"/>
        </w:tabs>
        <w:spacing w:line="240" w:lineRule="auto" w:before="171" w:after="0"/>
        <w:ind w:left="703" w:right="3319" w:hanging="703"/>
        <w:jc w:val="center"/>
        <w:rPr>
          <w:color w:val="070707"/>
          <w:sz w:val="25"/>
        </w:rPr>
      </w:pPr>
      <w:bookmarkStart w:name="_TOC_250032" w:id="62"/>
      <w:r>
        <w:rPr>
          <w:color w:val="070707"/>
          <w:w w:val="105"/>
        </w:rPr>
        <w:t>Sequence</w:t>
      </w:r>
      <w:r>
        <w:rPr>
          <w:color w:val="070707"/>
          <w:spacing w:val="-14"/>
          <w:w w:val="105"/>
        </w:rPr>
        <w:t> </w:t>
      </w:r>
      <w:r>
        <w:rPr>
          <w:color w:val="070707"/>
          <w:w w:val="105"/>
        </w:rPr>
        <w:t>Diagram for</w:t>
      </w:r>
      <w:r>
        <w:rPr>
          <w:color w:val="070707"/>
          <w:spacing w:val="-14"/>
          <w:w w:val="105"/>
        </w:rPr>
        <w:t> </w:t>
      </w:r>
      <w:r>
        <w:rPr>
          <w:color w:val="070707"/>
          <w:w w:val="105"/>
        </w:rPr>
        <w:t>View</w:t>
      </w:r>
      <w:r>
        <w:rPr>
          <w:color w:val="070707"/>
          <w:spacing w:val="-10"/>
          <w:w w:val="105"/>
        </w:rPr>
        <w:t> </w:t>
      </w:r>
      <w:bookmarkEnd w:id="62"/>
      <w:r>
        <w:rPr>
          <w:color w:val="070707"/>
          <w:spacing w:val="-2"/>
          <w:w w:val="105"/>
        </w:rPr>
        <w:t>History</w:t>
      </w:r>
    </w:p>
    <w:p>
      <w:pPr>
        <w:pStyle w:val="BodyText"/>
        <w:spacing w:before="47" w:after="1"/>
        <w:rPr>
          <w:b/>
          <w:sz w:val="20"/>
        </w:rPr>
      </w:pPr>
    </w:p>
    <w:p>
      <w:pPr>
        <w:tabs>
          <w:tab w:pos="4952" w:val="left" w:leader="none"/>
          <w:tab w:pos="7740" w:val="left" w:leader="none"/>
        </w:tabs>
        <w:spacing w:line="20" w:lineRule="exact"/>
        <w:ind w:left="2318" w:right="0" w:firstLine="0"/>
        <w:jc w:val="left"/>
        <w:rPr>
          <w:sz w:val="2"/>
        </w:rPr>
      </w:pPr>
      <w:r>
        <w:rPr>
          <w:sz w:val="2"/>
        </w:rPr>
        <mc:AlternateContent>
          <mc:Choice Requires="wps">
            <w:drawing>
              <wp:inline distT="0" distB="0" distL="0" distR="0">
                <wp:extent cx="903605" cy="6350"/>
                <wp:effectExtent l="9525" t="0" r="1269" b="3175"/>
                <wp:docPr id="186" name="Group 186"/>
                <wp:cNvGraphicFramePr>
                  <a:graphicFrameLocks/>
                </wp:cNvGraphicFramePr>
                <a:graphic>
                  <a:graphicData uri="http://schemas.microsoft.com/office/word/2010/wordprocessingGroup">
                    <wpg:wgp>
                      <wpg:cNvPr id="186" name="Group 186"/>
                      <wpg:cNvGrpSpPr/>
                      <wpg:grpSpPr>
                        <a:xfrm>
                          <a:off x="0" y="0"/>
                          <a:ext cx="903605" cy="6350"/>
                          <a:chExt cx="903605" cy="6350"/>
                        </a:xfrm>
                      </wpg:grpSpPr>
                      <wps:wsp>
                        <wps:cNvPr id="187" name="Graphic 187"/>
                        <wps:cNvSpPr/>
                        <wps:spPr>
                          <a:xfrm>
                            <a:off x="0" y="3051"/>
                            <a:ext cx="903605" cy="1270"/>
                          </a:xfrm>
                          <a:custGeom>
                            <a:avLst/>
                            <a:gdLst/>
                            <a:ahLst/>
                            <a:cxnLst/>
                            <a:rect l="l" t="t" r="r" b="b"/>
                            <a:pathLst>
                              <a:path w="903605" h="0">
                                <a:moveTo>
                                  <a:pt x="0" y="0"/>
                                </a:moveTo>
                                <a:lnTo>
                                  <a:pt x="903480"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1.150pt;height:.5pt;mso-position-horizontal-relative:char;mso-position-vertical-relative:line" id="docshapegroup142" coordorigin="0,0" coordsize="1423,10">
                <v:line style="position:absolute" from="0,5" to="1423,5" stroked="true" strokeweight=".480547pt" strokecolor="#000000">
                  <v:stroke dashstyle="solid"/>
                </v:line>
              </v:group>
            </w:pict>
          </mc:Fallback>
        </mc:AlternateContent>
      </w:r>
      <w:r>
        <w:rPr>
          <w:sz w:val="2"/>
        </w:rPr>
      </w:r>
      <w:r>
        <w:rPr>
          <w:sz w:val="2"/>
        </w:rPr>
        <w:tab/>
      </w:r>
      <w:r>
        <w:rPr>
          <w:sz w:val="2"/>
        </w:rPr>
        <mc:AlternateContent>
          <mc:Choice Requires="wps">
            <w:drawing>
              <wp:inline distT="0" distB="0" distL="0" distR="0">
                <wp:extent cx="952500" cy="6350"/>
                <wp:effectExtent l="9525" t="0" r="0" b="3175"/>
                <wp:docPr id="188" name="Group 188"/>
                <wp:cNvGraphicFramePr>
                  <a:graphicFrameLocks/>
                </wp:cNvGraphicFramePr>
                <a:graphic>
                  <a:graphicData uri="http://schemas.microsoft.com/office/word/2010/wordprocessingGroup">
                    <wpg:wgp>
                      <wpg:cNvPr id="188" name="Group 188"/>
                      <wpg:cNvGrpSpPr/>
                      <wpg:grpSpPr>
                        <a:xfrm>
                          <a:off x="0" y="0"/>
                          <a:ext cx="952500" cy="6350"/>
                          <a:chExt cx="952500" cy="6350"/>
                        </a:xfrm>
                      </wpg:grpSpPr>
                      <wps:wsp>
                        <wps:cNvPr id="189" name="Graphic 189"/>
                        <wps:cNvSpPr/>
                        <wps:spPr>
                          <a:xfrm>
                            <a:off x="0" y="3051"/>
                            <a:ext cx="952500" cy="1270"/>
                          </a:xfrm>
                          <a:custGeom>
                            <a:avLst/>
                            <a:gdLst/>
                            <a:ahLst/>
                            <a:cxnLst/>
                            <a:rect l="l" t="t" r="r" b="b"/>
                            <a:pathLst>
                              <a:path w="952500" h="0">
                                <a:moveTo>
                                  <a:pt x="0" y="0"/>
                                </a:moveTo>
                                <a:lnTo>
                                  <a:pt x="952316"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5pt;height:.5pt;mso-position-horizontal-relative:char;mso-position-vertical-relative:line" id="docshapegroup143" coordorigin="0,0" coordsize="1500,10">
                <v:line style="position:absolute" from="0,5" to="1500,5" stroked="true" strokeweight=".480547pt" strokecolor="#000000">
                  <v:stroke dashstyle="solid"/>
                </v:line>
              </v:group>
            </w:pict>
          </mc:Fallback>
        </mc:AlternateContent>
      </w:r>
      <w:r>
        <w:rPr>
          <w:sz w:val="2"/>
        </w:rPr>
      </w:r>
      <w:r>
        <w:rPr>
          <w:sz w:val="2"/>
        </w:rPr>
        <w:tab/>
      </w:r>
      <w:r>
        <w:rPr>
          <w:sz w:val="2"/>
        </w:rPr>
        <mc:AlternateContent>
          <mc:Choice Requires="wps">
            <w:drawing>
              <wp:inline distT="0" distB="0" distL="0" distR="0">
                <wp:extent cx="903605" cy="6350"/>
                <wp:effectExtent l="9525" t="0" r="1269" b="3175"/>
                <wp:docPr id="190" name="Group 190"/>
                <wp:cNvGraphicFramePr>
                  <a:graphicFrameLocks/>
                </wp:cNvGraphicFramePr>
                <a:graphic>
                  <a:graphicData uri="http://schemas.microsoft.com/office/word/2010/wordprocessingGroup">
                    <wpg:wgp>
                      <wpg:cNvPr id="190" name="Group 190"/>
                      <wpg:cNvGrpSpPr/>
                      <wpg:grpSpPr>
                        <a:xfrm>
                          <a:off x="0" y="0"/>
                          <a:ext cx="903605" cy="6350"/>
                          <a:chExt cx="903605" cy="6350"/>
                        </a:xfrm>
                      </wpg:grpSpPr>
                      <wps:wsp>
                        <wps:cNvPr id="191" name="Graphic 191"/>
                        <wps:cNvSpPr/>
                        <wps:spPr>
                          <a:xfrm>
                            <a:off x="0" y="3051"/>
                            <a:ext cx="903605" cy="1270"/>
                          </a:xfrm>
                          <a:custGeom>
                            <a:avLst/>
                            <a:gdLst/>
                            <a:ahLst/>
                            <a:cxnLst/>
                            <a:rect l="l" t="t" r="r" b="b"/>
                            <a:pathLst>
                              <a:path w="903605" h="0">
                                <a:moveTo>
                                  <a:pt x="0" y="0"/>
                                </a:moveTo>
                                <a:lnTo>
                                  <a:pt x="903480"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1.150pt;height:.5pt;mso-position-horizontal-relative:char;mso-position-vertical-relative:line" id="docshapegroup144" coordorigin="0,0" coordsize="1423,10">
                <v:line style="position:absolute" from="0,5" to="1423,5" stroked="true" strokeweight=".480547pt" strokecolor="#000000">
                  <v:stroke dashstyle="solid"/>
                </v:line>
              </v:group>
            </w:pict>
          </mc:Fallback>
        </mc:AlternateContent>
      </w:r>
      <w:r>
        <w:rPr>
          <w:sz w:val="2"/>
        </w:rPr>
      </w:r>
    </w:p>
    <w:p>
      <w:pPr>
        <w:spacing w:after="0" w:line="20" w:lineRule="exact"/>
        <w:jc w:val="left"/>
        <w:rPr>
          <w:sz w:val="2"/>
        </w:rPr>
        <w:sectPr>
          <w:headerReference w:type="default" r:id="rId65"/>
          <w:footerReference w:type="default" r:id="rId66"/>
          <w:pgSz w:w="11910" w:h="16840"/>
          <w:pgMar w:header="658" w:footer="1409" w:top="920" w:bottom="1600" w:left="700" w:right="620"/>
        </w:sectPr>
      </w:pPr>
    </w:p>
    <w:p>
      <w:pPr>
        <w:tabs>
          <w:tab w:pos="5236" w:val="left" w:leader="none"/>
        </w:tabs>
        <w:spacing w:line="175" w:lineRule="auto" w:before="66"/>
        <w:ind w:left="2877" w:right="0" w:firstLine="0"/>
        <w:jc w:val="left"/>
        <w:rPr>
          <w:rFonts w:ascii="Arial"/>
          <w:sz w:val="16"/>
        </w:rPr>
      </w:pPr>
      <w:r>
        <w:rPr/>
        <mc:AlternateContent>
          <mc:Choice Requires="wps">
            <w:drawing>
              <wp:anchor distT="0" distB="0" distL="0" distR="0" allowOverlap="1" layoutInCell="1" locked="0" behindDoc="1" simplePos="0" relativeHeight="481585152">
                <wp:simplePos x="0" y="0"/>
                <wp:positionH relativeFrom="page">
                  <wp:posOffset>689819</wp:posOffset>
                </wp:positionH>
                <wp:positionV relativeFrom="paragraph">
                  <wp:posOffset>-6597</wp:posOffset>
                </wp:positionV>
                <wp:extent cx="1845945" cy="3332479"/>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1845945" cy="3332479"/>
                          <a:chExt cx="1845945" cy="3332479"/>
                        </a:xfrm>
                      </wpg:grpSpPr>
                      <pic:pic>
                        <pic:nvPicPr>
                          <pic:cNvPr id="193" name="Image 193"/>
                          <pic:cNvPicPr/>
                        </pic:nvPicPr>
                        <pic:blipFill>
                          <a:blip r:embed="rId67" cstate="print"/>
                          <a:stretch>
                            <a:fillRect/>
                          </a:stretch>
                        </pic:blipFill>
                        <pic:spPr>
                          <a:xfrm>
                            <a:off x="0" y="0"/>
                            <a:ext cx="283863" cy="756765"/>
                          </a:xfrm>
                          <a:prstGeom prst="rect">
                            <a:avLst/>
                          </a:prstGeom>
                        </pic:spPr>
                      </pic:pic>
                      <pic:pic>
                        <pic:nvPicPr>
                          <pic:cNvPr id="194" name="Image 194"/>
                          <pic:cNvPicPr/>
                        </pic:nvPicPr>
                        <pic:blipFill>
                          <a:blip r:embed="rId68" cstate="print"/>
                          <a:stretch>
                            <a:fillRect/>
                          </a:stretch>
                        </pic:blipFill>
                        <pic:spPr>
                          <a:xfrm>
                            <a:off x="1623822" y="2807357"/>
                            <a:ext cx="115987" cy="524853"/>
                          </a:xfrm>
                          <a:prstGeom prst="rect">
                            <a:avLst/>
                          </a:prstGeom>
                        </pic:spPr>
                      </pic:pic>
                      <wps:wsp>
                        <wps:cNvPr id="195" name="Graphic 195"/>
                        <wps:cNvSpPr/>
                        <wps:spPr>
                          <a:xfrm>
                            <a:off x="88516" y="781177"/>
                            <a:ext cx="1630045" cy="2221865"/>
                          </a:xfrm>
                          <a:custGeom>
                            <a:avLst/>
                            <a:gdLst/>
                            <a:ahLst/>
                            <a:cxnLst/>
                            <a:rect l="l" t="t" r="r" b="b"/>
                            <a:pathLst>
                              <a:path w="1630045" h="2221865">
                                <a:moveTo>
                                  <a:pt x="0" y="2221473"/>
                                </a:moveTo>
                                <a:lnTo>
                                  <a:pt x="0" y="0"/>
                                </a:lnTo>
                              </a:path>
                              <a:path w="1630045" h="2221865">
                                <a:moveTo>
                                  <a:pt x="85464" y="2221473"/>
                                </a:moveTo>
                                <a:lnTo>
                                  <a:pt x="85464" y="0"/>
                                </a:lnTo>
                              </a:path>
                              <a:path w="1630045" h="2221865">
                                <a:moveTo>
                                  <a:pt x="1544462" y="2026179"/>
                                </a:moveTo>
                                <a:lnTo>
                                  <a:pt x="1544462" y="85441"/>
                                </a:lnTo>
                              </a:path>
                              <a:path w="1630045" h="2221865">
                                <a:moveTo>
                                  <a:pt x="1629926" y="2026179"/>
                                </a:moveTo>
                                <a:lnTo>
                                  <a:pt x="1629926" y="85441"/>
                                </a:lnTo>
                              </a:path>
                            </a:pathLst>
                          </a:custGeom>
                          <a:ln w="9155">
                            <a:solidFill>
                              <a:srgbClr val="000000"/>
                            </a:solidFill>
                            <a:prstDash val="solid"/>
                          </a:ln>
                        </wps:spPr>
                        <wps:bodyPr wrap="square" lIns="0" tIns="0" rIns="0" bIns="0" rtlCol="0">
                          <a:prstTxWarp prst="textNoShape">
                            <a:avLst/>
                          </a:prstTxWarp>
                          <a:noAutofit/>
                        </wps:bodyPr>
                      </wps:wsp>
                      <wps:wsp>
                        <wps:cNvPr id="196" name="Graphic 196"/>
                        <wps:cNvSpPr/>
                        <wps:spPr>
                          <a:xfrm>
                            <a:off x="266465" y="2755481"/>
                            <a:ext cx="1330960" cy="1270"/>
                          </a:xfrm>
                          <a:custGeom>
                            <a:avLst/>
                            <a:gdLst/>
                            <a:ahLst/>
                            <a:cxnLst/>
                            <a:rect l="l" t="t" r="r" b="b"/>
                            <a:pathLst>
                              <a:path w="1330960" h="0">
                                <a:moveTo>
                                  <a:pt x="0" y="0"/>
                                </a:moveTo>
                                <a:lnTo>
                                  <a:pt x="1330811" y="0"/>
                                </a:lnTo>
                              </a:path>
                            </a:pathLst>
                          </a:custGeom>
                          <a:ln w="12714">
                            <a:solidFill>
                              <a:srgbClr val="3B3B3B"/>
                            </a:solidFill>
                            <a:prstDash val="solid"/>
                          </a:ln>
                        </wps:spPr>
                        <wps:bodyPr wrap="square" lIns="0" tIns="0" rIns="0" bIns="0" rtlCol="0">
                          <a:prstTxWarp prst="textNoShape">
                            <a:avLst/>
                          </a:prstTxWarp>
                          <a:noAutofit/>
                        </wps:bodyPr>
                      </wps:wsp>
                      <wps:wsp>
                        <wps:cNvPr id="197" name="Graphic 197"/>
                        <wps:cNvSpPr/>
                        <wps:spPr>
                          <a:xfrm>
                            <a:off x="322999" y="2724944"/>
                            <a:ext cx="1300480" cy="1270"/>
                          </a:xfrm>
                          <a:custGeom>
                            <a:avLst/>
                            <a:gdLst/>
                            <a:ahLst/>
                            <a:cxnLst/>
                            <a:rect l="l" t="t" r="r" b="b"/>
                            <a:pathLst>
                              <a:path w="1300480" h="0">
                                <a:moveTo>
                                  <a:pt x="0" y="0"/>
                                </a:moveTo>
                                <a:lnTo>
                                  <a:pt x="1300193" y="0"/>
                                </a:lnTo>
                              </a:path>
                            </a:pathLst>
                          </a:custGeom>
                          <a:ln w="6378">
                            <a:solidFill>
                              <a:srgbClr val="4E4E4E"/>
                            </a:solidFill>
                            <a:prstDash val="sysDash"/>
                          </a:ln>
                        </wps:spPr>
                        <wps:bodyPr wrap="square" lIns="0" tIns="0" rIns="0" bIns="0" rtlCol="0">
                          <a:prstTxWarp prst="textNoShape">
                            <a:avLst/>
                          </a:prstTxWarp>
                          <a:noAutofit/>
                        </wps:bodyPr>
                      </wps:wsp>
                      <wps:wsp>
                        <wps:cNvPr id="198" name="Graphic 198"/>
                        <wps:cNvSpPr/>
                        <wps:spPr>
                          <a:xfrm>
                            <a:off x="1763261" y="2413716"/>
                            <a:ext cx="82550" cy="1270"/>
                          </a:xfrm>
                          <a:custGeom>
                            <a:avLst/>
                            <a:gdLst/>
                            <a:ahLst/>
                            <a:cxnLst/>
                            <a:rect l="l" t="t" r="r" b="b"/>
                            <a:pathLst>
                              <a:path w="82550" h="0">
                                <a:moveTo>
                                  <a:pt x="0" y="0"/>
                                </a:moveTo>
                                <a:lnTo>
                                  <a:pt x="82412" y="0"/>
                                </a:lnTo>
                              </a:path>
                            </a:pathLst>
                          </a:custGeom>
                          <a:ln w="12714">
                            <a:solidFill>
                              <a:srgbClr val="4F4F4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316502pt;margin-top:-.519459pt;width:145.35pt;height:262.4pt;mso-position-horizontal-relative:page;mso-position-vertical-relative:paragraph;z-index:-21731328" id="docshapegroup145" coordorigin="1086,-10" coordsize="2907,5248">
                <v:shape style="position:absolute;left:1086;top:-11;width:448;height:1192" type="#_x0000_t75" id="docshape146" stroked="false">
                  <v:imagedata r:id="rId67" o:title=""/>
                </v:shape>
                <v:shape style="position:absolute;left:3643;top:4410;width:183;height:827" type="#_x0000_t75" id="docshape147" stroked="false">
                  <v:imagedata r:id="rId68" o:title=""/>
                </v:shape>
                <v:shape style="position:absolute;left:1225;top:1219;width:2567;height:3499" id="docshape148" coordorigin="1226,1220" coordsize="2567,3499" path="m1226,4718l1226,1220m1360,4718l1360,1220m3658,4411l3658,1354m3793,4411l3793,1354e" filled="false" stroked="true" strokeweight=".720918pt" strokecolor="#000000">
                  <v:path arrowok="t"/>
                  <v:stroke dashstyle="solid"/>
                </v:shape>
                <v:line style="position:absolute" from="1506,4329" to="3602,4329" stroked="true" strokeweight="1.001140pt" strokecolor="#3b3b3b">
                  <v:stroke dashstyle="solid"/>
                </v:line>
                <v:line style="position:absolute" from="1595,4281" to="3643,4281" stroked="true" strokeweight=".502207pt" strokecolor="#4e4e4e">
                  <v:stroke dashstyle="shortdash"/>
                </v:line>
                <v:line style="position:absolute" from="3863,3791" to="3993,3791" stroked="true" strokeweight="1.001140pt" strokecolor="#4f4f4f">
                  <v:stroke dashstyle="solid"/>
                </v:line>
                <w10:wrap type="none"/>
              </v:group>
            </w:pict>
          </mc:Fallback>
        </mc:AlternateContent>
      </w:r>
      <w:r>
        <w:rPr>
          <w:rFonts w:ascii="Arial"/>
          <w:color w:val="4F4F4F"/>
          <w:spacing w:val="-5"/>
          <w:w w:val="105"/>
          <w:position w:val="-10"/>
          <w:sz w:val="16"/>
        </w:rPr>
        <w:t>G</w:t>
      </w:r>
      <w:r>
        <w:rPr>
          <w:rFonts w:ascii="Arial"/>
          <w:color w:val="727272"/>
          <w:spacing w:val="-5"/>
          <w:w w:val="105"/>
          <w:position w:val="-10"/>
          <w:sz w:val="16"/>
        </w:rPr>
        <w:t>U</w:t>
      </w:r>
      <w:r>
        <w:rPr>
          <w:rFonts w:ascii="Arial"/>
          <w:color w:val="9C9C9C"/>
          <w:spacing w:val="-5"/>
          <w:w w:val="105"/>
          <w:position w:val="-10"/>
          <w:sz w:val="16"/>
        </w:rPr>
        <w:t>I</w:t>
      </w:r>
      <w:r>
        <w:rPr>
          <w:rFonts w:ascii="Arial"/>
          <w:color w:val="9C9C9C"/>
          <w:position w:val="-10"/>
          <w:sz w:val="16"/>
        </w:rPr>
        <w:tab/>
      </w:r>
      <w:r>
        <w:rPr>
          <w:rFonts w:ascii="Arial"/>
          <w:color w:val="4F4F4F"/>
          <w:w w:val="105"/>
          <w:sz w:val="16"/>
        </w:rPr>
        <w:t>&lt;&lt;sys</w:t>
      </w:r>
      <w:r>
        <w:rPr>
          <w:rFonts w:ascii="Arial"/>
          <w:color w:val="4F4F4F"/>
          <w:spacing w:val="-8"/>
          <w:w w:val="105"/>
          <w:sz w:val="16"/>
        </w:rPr>
        <w:t> </w:t>
      </w:r>
      <w:r>
        <w:rPr>
          <w:rFonts w:ascii="Arial"/>
          <w:color w:val="4F4F4F"/>
          <w:spacing w:val="-4"/>
          <w:w w:val="105"/>
          <w:sz w:val="16"/>
        </w:rPr>
        <w:t>em&gt;&gt;</w:t>
      </w:r>
    </w:p>
    <w:p>
      <w:pPr>
        <w:spacing w:line="145" w:lineRule="exact" w:before="0"/>
        <w:ind w:left="0" w:right="91" w:firstLine="0"/>
        <w:jc w:val="right"/>
        <w:rPr>
          <w:rFonts w:ascii="Arial"/>
          <w:sz w:val="16"/>
        </w:rPr>
      </w:pPr>
      <w:r>
        <w:rPr>
          <w:rFonts w:ascii="Arial"/>
          <w:color w:val="5E5E5E"/>
          <w:spacing w:val="-2"/>
          <w:w w:val="105"/>
          <w:sz w:val="16"/>
        </w:rPr>
        <w:t>Controll</w:t>
      </w:r>
      <w:r>
        <w:rPr>
          <w:rFonts w:ascii="Arial"/>
          <w:color w:val="1C1C1C"/>
          <w:spacing w:val="-2"/>
          <w:w w:val="105"/>
          <w:sz w:val="16"/>
        </w:rPr>
        <w:t>e</w:t>
      </w:r>
      <w:r>
        <w:rPr>
          <w:rFonts w:ascii="Arial"/>
          <w:color w:val="727272"/>
          <w:spacing w:val="-2"/>
          <w:w w:val="105"/>
          <w:sz w:val="16"/>
        </w:rPr>
        <w:t>r</w:t>
      </w:r>
    </w:p>
    <w:p>
      <w:pPr>
        <w:spacing w:before="161"/>
        <w:ind w:left="83" w:right="0" w:firstLine="0"/>
        <w:jc w:val="center"/>
        <w:rPr>
          <w:rFonts w:ascii="Arial"/>
          <w:sz w:val="16"/>
        </w:rPr>
      </w:pPr>
      <w:r>
        <w:rPr/>
        <w:br w:type="column"/>
      </w:r>
      <w:r>
        <w:rPr>
          <w:rFonts w:ascii="Arial"/>
          <w:color w:val="5E5E5E"/>
          <w:spacing w:val="-2"/>
          <w:w w:val="105"/>
          <w:sz w:val="16"/>
        </w:rPr>
        <w:t>Database</w:t>
      </w:r>
    </w:p>
    <w:p>
      <w:pPr>
        <w:spacing w:after="0"/>
        <w:jc w:val="center"/>
        <w:rPr>
          <w:rFonts w:ascii="Arial"/>
          <w:sz w:val="16"/>
        </w:rPr>
        <w:sectPr>
          <w:type w:val="continuous"/>
          <w:pgSz w:w="11910" w:h="16840"/>
          <w:pgMar w:header="658" w:footer="1409" w:top="1920" w:bottom="280" w:left="700" w:right="620"/>
          <w:cols w:num="2" w:equalWidth="0">
            <w:col w:w="6156" w:space="40"/>
            <w:col w:w="4394"/>
          </w:cols>
        </w:sectPr>
      </w:pPr>
    </w:p>
    <w:p>
      <w:pPr>
        <w:pStyle w:val="BodyText"/>
        <w:spacing w:before="8"/>
        <w:rPr>
          <w:rFonts w:ascii="Arial"/>
          <w:sz w:val="6"/>
        </w:rPr>
      </w:pPr>
    </w:p>
    <w:p>
      <w:pPr>
        <w:tabs>
          <w:tab w:pos="4952" w:val="left" w:leader="none"/>
          <w:tab w:pos="7740" w:val="left" w:leader="none"/>
        </w:tabs>
        <w:spacing w:line="20" w:lineRule="exact"/>
        <w:ind w:left="2318" w:right="0" w:firstLine="0"/>
        <w:jc w:val="left"/>
        <w:rPr>
          <w:rFonts w:ascii="Arial"/>
          <w:sz w:val="2"/>
        </w:rPr>
      </w:pPr>
      <w:r>
        <w:rPr>
          <w:rFonts w:ascii="Arial"/>
          <w:sz w:val="2"/>
        </w:rPr>
        <mc:AlternateContent>
          <mc:Choice Requires="wps">
            <w:drawing>
              <wp:inline distT="0" distB="0" distL="0" distR="0">
                <wp:extent cx="903605" cy="9525"/>
                <wp:effectExtent l="9525" t="0" r="1269" b="0"/>
                <wp:docPr id="199" name="Group 199"/>
                <wp:cNvGraphicFramePr>
                  <a:graphicFrameLocks/>
                </wp:cNvGraphicFramePr>
                <a:graphic>
                  <a:graphicData uri="http://schemas.microsoft.com/office/word/2010/wordprocessingGroup">
                    <wpg:wgp>
                      <wpg:cNvPr id="199" name="Group 199"/>
                      <wpg:cNvGrpSpPr/>
                      <wpg:grpSpPr>
                        <a:xfrm>
                          <a:off x="0" y="0"/>
                          <a:ext cx="903605" cy="9525"/>
                          <a:chExt cx="903605" cy="9525"/>
                        </a:xfrm>
                      </wpg:grpSpPr>
                      <wps:wsp>
                        <wps:cNvPr id="200" name="Graphic 200"/>
                        <wps:cNvSpPr/>
                        <wps:spPr>
                          <a:xfrm>
                            <a:off x="0" y="4577"/>
                            <a:ext cx="903605" cy="1270"/>
                          </a:xfrm>
                          <a:custGeom>
                            <a:avLst/>
                            <a:gdLst/>
                            <a:ahLst/>
                            <a:cxnLst/>
                            <a:rect l="l" t="t" r="r" b="b"/>
                            <a:pathLst>
                              <a:path w="903605" h="0">
                                <a:moveTo>
                                  <a:pt x="0" y="0"/>
                                </a:moveTo>
                                <a:lnTo>
                                  <a:pt x="903480"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1.150pt;height:.75pt;mso-position-horizontal-relative:char;mso-position-vertical-relative:line" id="docshapegroup149" coordorigin="0,0" coordsize="1423,15">
                <v:line style="position:absolute" from="0,7" to="1423,7" stroked="true" strokeweight=".720821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952500" cy="9525"/>
                <wp:effectExtent l="9525" t="0" r="0" b="0"/>
                <wp:docPr id="201" name="Group 201"/>
                <wp:cNvGraphicFramePr>
                  <a:graphicFrameLocks/>
                </wp:cNvGraphicFramePr>
                <a:graphic>
                  <a:graphicData uri="http://schemas.microsoft.com/office/word/2010/wordprocessingGroup">
                    <wpg:wgp>
                      <wpg:cNvPr id="201" name="Group 201"/>
                      <wpg:cNvGrpSpPr/>
                      <wpg:grpSpPr>
                        <a:xfrm>
                          <a:off x="0" y="0"/>
                          <a:ext cx="952500" cy="9525"/>
                          <a:chExt cx="952500" cy="9525"/>
                        </a:xfrm>
                      </wpg:grpSpPr>
                      <wps:wsp>
                        <wps:cNvPr id="202" name="Graphic 202"/>
                        <wps:cNvSpPr/>
                        <wps:spPr>
                          <a:xfrm>
                            <a:off x="0" y="4577"/>
                            <a:ext cx="952500" cy="1270"/>
                          </a:xfrm>
                          <a:custGeom>
                            <a:avLst/>
                            <a:gdLst/>
                            <a:ahLst/>
                            <a:cxnLst/>
                            <a:rect l="l" t="t" r="r" b="b"/>
                            <a:pathLst>
                              <a:path w="952500" h="0">
                                <a:moveTo>
                                  <a:pt x="0" y="0"/>
                                </a:moveTo>
                                <a:lnTo>
                                  <a:pt x="952316"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5pt;height:.75pt;mso-position-horizontal-relative:char;mso-position-vertical-relative:line" id="docshapegroup150" coordorigin="0,0" coordsize="1500,15">
                <v:line style="position:absolute" from="0,7" to="1500,7" stroked="true" strokeweight=".720821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903605" cy="9525"/>
                <wp:effectExtent l="9525" t="0" r="1269" b="0"/>
                <wp:docPr id="203" name="Group 203"/>
                <wp:cNvGraphicFramePr>
                  <a:graphicFrameLocks/>
                </wp:cNvGraphicFramePr>
                <a:graphic>
                  <a:graphicData uri="http://schemas.microsoft.com/office/word/2010/wordprocessingGroup">
                    <wpg:wgp>
                      <wpg:cNvPr id="203" name="Group 203"/>
                      <wpg:cNvGrpSpPr/>
                      <wpg:grpSpPr>
                        <a:xfrm>
                          <a:off x="0" y="0"/>
                          <a:ext cx="903605" cy="9525"/>
                          <a:chExt cx="903605" cy="9525"/>
                        </a:xfrm>
                      </wpg:grpSpPr>
                      <wps:wsp>
                        <wps:cNvPr id="204" name="Graphic 204"/>
                        <wps:cNvSpPr/>
                        <wps:spPr>
                          <a:xfrm>
                            <a:off x="0" y="4577"/>
                            <a:ext cx="903605" cy="1270"/>
                          </a:xfrm>
                          <a:custGeom>
                            <a:avLst/>
                            <a:gdLst/>
                            <a:ahLst/>
                            <a:cxnLst/>
                            <a:rect l="l" t="t" r="r" b="b"/>
                            <a:pathLst>
                              <a:path w="903605" h="0">
                                <a:moveTo>
                                  <a:pt x="0" y="0"/>
                                </a:moveTo>
                                <a:lnTo>
                                  <a:pt x="903480"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1.150pt;height:.75pt;mso-position-horizontal-relative:char;mso-position-vertical-relative:line" id="docshapegroup151" coordorigin="0,0" coordsize="1423,15">
                <v:line style="position:absolute" from="0,7" to="1423,7" stroked="true" strokeweight=".720821pt" strokecolor="#000000">
                  <v:stroke dashstyle="solid"/>
                </v:line>
              </v:group>
            </w:pict>
          </mc:Fallback>
        </mc:AlternateContent>
      </w:r>
      <w:r>
        <w:rPr>
          <w:rFonts w:ascii="Arial"/>
          <w:sz w:val="2"/>
        </w:rPr>
      </w: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125"/>
        <w:rPr>
          <w:rFonts w:ascii="Arial"/>
          <w:sz w:val="13"/>
        </w:rPr>
      </w:pPr>
    </w:p>
    <w:p>
      <w:pPr>
        <w:spacing w:before="0"/>
        <w:ind w:left="1182" w:right="0" w:firstLine="0"/>
        <w:jc w:val="left"/>
        <w:rPr>
          <w:rFonts w:ascii="Arial" w:hAnsi="Arial"/>
          <w:sz w:val="13"/>
        </w:rPr>
      </w:pPr>
      <w:r>
        <w:rPr>
          <w:rFonts w:ascii="Arial" w:hAnsi="Arial"/>
          <w:color w:val="4F4F4F"/>
          <w:w w:val="130"/>
          <w:sz w:val="14"/>
        </w:rPr>
        <w:t>Select</w:t>
      </w:r>
      <w:r>
        <w:rPr>
          <w:rFonts w:ascii="Arial" w:hAnsi="Arial"/>
          <w:color w:val="4F4F4F"/>
          <w:spacing w:val="-13"/>
          <w:w w:val="130"/>
          <w:sz w:val="14"/>
        </w:rPr>
        <w:t> </w:t>
      </w:r>
      <w:r>
        <w:rPr>
          <w:rFonts w:ascii="Arial" w:hAnsi="Arial"/>
          <w:color w:val="727272"/>
          <w:w w:val="135"/>
          <w:sz w:val="13"/>
          <w:u w:val="thick" w:color="9C9C9C"/>
        </w:rPr>
        <w:t>Hi</w:t>
      </w:r>
      <w:r>
        <w:rPr>
          <w:rFonts w:ascii="Arial" w:hAnsi="Arial"/>
          <w:color w:val="4F4F4F"/>
          <w:w w:val="135"/>
          <w:sz w:val="13"/>
          <w:u w:val="thick" w:color="9C9C9C"/>
        </w:rPr>
        <w:t>sto</w:t>
      </w:r>
      <w:r>
        <w:rPr>
          <w:rFonts w:ascii="Arial" w:hAnsi="Arial"/>
          <w:color w:val="727272"/>
          <w:w w:val="135"/>
          <w:sz w:val="13"/>
          <w:u w:val="thick" w:color="9C9C9C"/>
        </w:rPr>
        <w:t>riJ</w:t>
      </w:r>
      <w:r>
        <w:rPr>
          <w:rFonts w:ascii="Arial" w:hAnsi="Arial"/>
          <w:color w:val="727272"/>
          <w:spacing w:val="-8"/>
          <w:w w:val="135"/>
          <w:sz w:val="13"/>
          <w:u w:val="thick" w:color="9C9C9C"/>
        </w:rPr>
        <w:t> </w:t>
      </w:r>
      <w:r>
        <w:rPr>
          <w:rFonts w:ascii="Arial" w:hAnsi="Arial"/>
          <w:color w:val="1C1C1C"/>
          <w:w w:val="135"/>
          <w:sz w:val="13"/>
          <w:u w:val="thick" w:color="9C9C9C"/>
        </w:rPr>
        <w:t>--</w:t>
      </w:r>
      <w:r>
        <w:rPr>
          <w:rFonts w:ascii="Arial" w:hAnsi="Arial"/>
          <w:color w:val="3B3B3B"/>
          <w:spacing w:val="-4"/>
          <w:w w:val="135"/>
          <w:sz w:val="13"/>
          <w:u w:val="thick" w:color="9C9C9C"/>
        </w:rPr>
        <w:t>&gt;'="</w:t>
      </w:r>
      <w:r>
        <w:rPr>
          <w:rFonts w:ascii="Arial" w:hAnsi="Arial"/>
          <w:color w:val="9C9C9C"/>
          <w:spacing w:val="-4"/>
          <w:w w:val="135"/>
          <w:sz w:val="13"/>
        </w:rPr>
        <w:t>·</w:t>
      </w:r>
    </w:p>
    <w:p>
      <w:pPr>
        <w:pStyle w:val="BodyText"/>
        <w:spacing w:before="107"/>
        <w:rPr>
          <w:rFonts w:ascii="Arial"/>
          <w:sz w:val="13"/>
        </w:rPr>
      </w:pPr>
    </w:p>
    <w:p>
      <w:pPr>
        <w:spacing w:before="0"/>
        <w:ind w:left="3155" w:right="0" w:firstLine="0"/>
        <w:jc w:val="left"/>
        <w:rPr>
          <w:rFonts w:ascii="Arial"/>
          <w:sz w:val="13"/>
        </w:rPr>
      </w:pPr>
      <w:r>
        <w:rPr/>
        <w:drawing>
          <wp:anchor distT="0" distB="0" distL="0" distR="0" allowOverlap="1" layoutInCell="1" locked="0" behindDoc="1" simplePos="0" relativeHeight="481585664">
            <wp:simplePos x="0" y="0"/>
            <wp:positionH relativeFrom="page">
              <wp:posOffset>3992407</wp:posOffset>
            </wp:positionH>
            <wp:positionV relativeFrom="paragraph">
              <wp:posOffset>-38266</wp:posOffset>
            </wp:positionV>
            <wp:extent cx="1049990" cy="826949"/>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69" cstate="print"/>
                    <a:stretch>
                      <a:fillRect/>
                    </a:stretch>
                  </pic:blipFill>
                  <pic:spPr>
                    <a:xfrm>
                      <a:off x="0" y="0"/>
                      <a:ext cx="1049990" cy="826949"/>
                    </a:xfrm>
                    <a:prstGeom prst="rect">
                      <a:avLst/>
                    </a:prstGeom>
                  </pic:spPr>
                </pic:pic>
              </a:graphicData>
            </a:graphic>
          </wp:anchor>
        </w:drawing>
      </w:r>
      <w:r>
        <w:rPr/>
        <mc:AlternateContent>
          <mc:Choice Requires="wps">
            <w:drawing>
              <wp:anchor distT="0" distB="0" distL="0" distR="0" allowOverlap="1" layoutInCell="1" locked="0" behindDoc="1" simplePos="0" relativeHeight="481586176">
                <wp:simplePos x="0" y="0"/>
                <wp:positionH relativeFrom="page">
                  <wp:posOffset>4228005</wp:posOffset>
                </wp:positionH>
                <wp:positionV relativeFrom="paragraph">
                  <wp:posOffset>483536</wp:posOffset>
                </wp:positionV>
                <wp:extent cx="1901189" cy="1672589"/>
                <wp:effectExtent l="0" t="0" r="0" b="0"/>
                <wp:wrapNone/>
                <wp:docPr id="206" name="Group 206"/>
                <wp:cNvGraphicFramePr>
                  <a:graphicFrameLocks/>
                </wp:cNvGraphicFramePr>
                <a:graphic>
                  <a:graphicData uri="http://schemas.microsoft.com/office/word/2010/wordprocessingGroup">
                    <wpg:wgp>
                      <wpg:cNvPr id="206" name="Group 206"/>
                      <wpg:cNvGrpSpPr/>
                      <wpg:grpSpPr>
                        <a:xfrm>
                          <a:off x="0" y="0"/>
                          <a:ext cx="1901189" cy="1672589"/>
                          <a:chExt cx="1901189" cy="1672589"/>
                        </a:xfrm>
                      </wpg:grpSpPr>
                      <pic:pic>
                        <pic:nvPicPr>
                          <pic:cNvPr id="207" name="Image 207"/>
                          <pic:cNvPicPr/>
                        </pic:nvPicPr>
                        <pic:blipFill>
                          <a:blip r:embed="rId70" cstate="print"/>
                          <a:stretch>
                            <a:fillRect/>
                          </a:stretch>
                        </pic:blipFill>
                        <pic:spPr>
                          <a:xfrm>
                            <a:off x="1510317" y="0"/>
                            <a:ext cx="390694" cy="1672208"/>
                          </a:xfrm>
                          <a:prstGeom prst="rect">
                            <a:avLst/>
                          </a:prstGeom>
                        </pic:spPr>
                      </pic:pic>
                      <wps:wsp>
                        <wps:cNvPr id="208" name="Graphic 208"/>
                        <wps:cNvSpPr/>
                        <wps:spPr>
                          <a:xfrm>
                            <a:off x="0" y="710601"/>
                            <a:ext cx="1551305" cy="1270"/>
                          </a:xfrm>
                          <a:custGeom>
                            <a:avLst/>
                            <a:gdLst/>
                            <a:ahLst/>
                            <a:cxnLst/>
                            <a:rect l="l" t="t" r="r" b="b"/>
                            <a:pathLst>
                              <a:path w="1551305" h="0">
                                <a:moveTo>
                                  <a:pt x="0" y="0"/>
                                </a:moveTo>
                                <a:lnTo>
                                  <a:pt x="1550846" y="0"/>
                                </a:lnTo>
                              </a:path>
                            </a:pathLst>
                          </a:custGeom>
                          <a:ln w="9004">
                            <a:solidFill>
                              <a:srgbClr val="3A3A3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2.913788pt;margin-top:38.073750pt;width:149.7pt;height:131.7pt;mso-position-horizontal-relative:page;mso-position-vertical-relative:paragraph;z-index:-21730304" id="docshapegroup152" coordorigin="6658,761" coordsize="2994,2634">
                <v:shape style="position:absolute;left:9036;top:761;width:616;height:2634" type="#_x0000_t75" id="docshape153" stroked="false">
                  <v:imagedata r:id="rId70" o:title=""/>
                </v:shape>
                <v:line style="position:absolute" from="6658,1881" to="9101,1881" stroked="true" strokeweight=".708998pt" strokecolor="#3a3a3a">
                  <v:stroke dashstyle="solid"/>
                </v:line>
                <w10:wrap type="none"/>
              </v:group>
            </w:pict>
          </mc:Fallback>
        </mc:AlternateContent>
      </w:r>
      <w:r>
        <w:rPr>
          <w:rFonts w:ascii="Arial"/>
          <w:color w:val="1C1C1C"/>
          <w:w w:val="180"/>
          <w:sz w:val="13"/>
        </w:rPr>
        <w:t>--</w:t>
      </w:r>
      <w:r>
        <w:rPr>
          <w:rFonts w:ascii="Arial"/>
          <w:color w:val="4F4F4F"/>
          <w:w w:val="180"/>
          <w:sz w:val="13"/>
        </w:rPr>
        <w:t>Re</w:t>
      </w:r>
      <w:r>
        <w:rPr>
          <w:rFonts w:ascii="Arial"/>
          <w:color w:val="727272"/>
          <w:w w:val="180"/>
          <w:sz w:val="13"/>
        </w:rPr>
        <w:t>quesl</w:t>
      </w:r>
      <w:r>
        <w:rPr>
          <w:rFonts w:ascii="Arial"/>
          <w:color w:val="727272"/>
          <w:spacing w:val="-11"/>
          <w:w w:val="180"/>
          <w:sz w:val="13"/>
        </w:rPr>
        <w:t> </w:t>
      </w:r>
      <w:r>
        <w:rPr>
          <w:rFonts w:ascii="Arial"/>
          <w:color w:val="727272"/>
          <w:w w:val="180"/>
          <w:sz w:val="13"/>
          <w:u w:val="thick" w:color="3B3B3B"/>
        </w:rPr>
        <w:t>Hi</w:t>
      </w:r>
      <w:r>
        <w:rPr>
          <w:rFonts w:ascii="Arial"/>
          <w:color w:val="4F4F4F"/>
          <w:w w:val="180"/>
          <w:sz w:val="13"/>
          <w:u w:val="thick" w:color="3B3B3B"/>
        </w:rPr>
        <w:t>slo</w:t>
      </w:r>
      <w:r>
        <w:rPr>
          <w:rFonts w:ascii="Arial"/>
          <w:color w:val="727272"/>
          <w:w w:val="180"/>
          <w:sz w:val="13"/>
          <w:u w:val="thick" w:color="3B3B3B"/>
        </w:rPr>
        <w:t>r</w:t>
      </w:r>
      <w:r>
        <w:rPr>
          <w:rFonts w:ascii="Arial"/>
          <w:color w:val="8C8C8C"/>
          <w:w w:val="180"/>
          <w:sz w:val="13"/>
          <w:u w:val="thick" w:color="3B3B3B"/>
        </w:rPr>
        <w:t>y</w:t>
      </w:r>
      <w:r>
        <w:rPr>
          <w:rFonts w:ascii="Arial"/>
          <w:color w:val="5E5E5E"/>
          <w:w w:val="180"/>
          <w:sz w:val="13"/>
          <w:u w:val="thick" w:color="3B3B3B"/>
        </w:rPr>
        <w:t>-</w:t>
      </w:r>
      <w:r>
        <w:rPr>
          <w:rFonts w:ascii="Arial"/>
          <w:color w:val="3B3B3B"/>
          <w:w w:val="180"/>
          <w:sz w:val="13"/>
          <w:u w:val="thick" w:color="3B3B3B"/>
        </w:rPr>
        <w:t>-</w:t>
      </w:r>
      <w:r>
        <w:rPr>
          <w:rFonts w:ascii="Arial"/>
          <w:color w:val="1C1C1C"/>
          <w:w w:val="180"/>
          <w:sz w:val="13"/>
          <w:u w:val="thick" w:color="3B3B3B"/>
        </w:rPr>
        <w:t>-</w:t>
      </w:r>
      <w:r>
        <w:rPr>
          <w:rFonts w:ascii="Arial"/>
          <w:color w:val="3B3B3B"/>
          <w:spacing w:val="-4"/>
          <w:w w:val="180"/>
          <w:sz w:val="13"/>
          <w:u w:val="thick" w:color="3B3B3B"/>
        </w:rPr>
        <w:t>&gt;"</w:t>
      </w:r>
      <w:r>
        <w:rPr>
          <w:rFonts w:ascii="Arial"/>
          <w:color w:val="3B3B3B"/>
          <w:spacing w:val="-4"/>
          <w:w w:val="180"/>
          <w:sz w:val="13"/>
        </w:rPr>
        <w:t>"'</w:t>
      </w:r>
    </w:p>
    <w:p>
      <w:pPr>
        <w:pStyle w:val="BodyText"/>
        <w:rPr>
          <w:rFonts w:ascii="Arial"/>
          <w:sz w:val="20"/>
        </w:rPr>
      </w:pPr>
    </w:p>
    <w:p>
      <w:pPr>
        <w:pStyle w:val="BodyText"/>
        <w:spacing w:before="108"/>
        <w:rPr>
          <w:rFonts w:ascii="Arial"/>
          <w:sz w:val="20"/>
        </w:rPr>
      </w:pPr>
    </w:p>
    <w:p>
      <w:pPr>
        <w:spacing w:after="0"/>
        <w:rPr>
          <w:rFonts w:ascii="Arial"/>
          <w:sz w:val="20"/>
        </w:rPr>
        <w:sectPr>
          <w:type w:val="continuous"/>
          <w:pgSz w:w="11910" w:h="16840"/>
          <w:pgMar w:header="658" w:footer="1409" w:top="1920" w:bottom="280" w:left="700" w:right="620"/>
        </w:sectPr>
      </w:pPr>
    </w:p>
    <w:p>
      <w:pPr>
        <w:pStyle w:val="BodyText"/>
        <w:rPr>
          <w:rFonts w:ascii="Arial"/>
          <w:sz w:val="28"/>
        </w:rPr>
      </w:pPr>
    </w:p>
    <w:p>
      <w:pPr>
        <w:pStyle w:val="BodyText"/>
        <w:rPr>
          <w:rFonts w:ascii="Arial"/>
          <w:sz w:val="28"/>
        </w:rPr>
      </w:pPr>
    </w:p>
    <w:p>
      <w:pPr>
        <w:pStyle w:val="BodyText"/>
        <w:spacing w:before="3"/>
        <w:rPr>
          <w:rFonts w:ascii="Arial"/>
          <w:sz w:val="28"/>
        </w:rPr>
      </w:pPr>
    </w:p>
    <w:p>
      <w:pPr>
        <w:spacing w:before="0"/>
        <w:ind w:left="0" w:right="38" w:firstLine="0"/>
        <w:jc w:val="right"/>
        <w:rPr>
          <w:i/>
          <w:sz w:val="28"/>
        </w:rPr>
      </w:pPr>
      <w:r>
        <w:rPr>
          <w:i/>
          <w:color w:val="4F4F4F"/>
          <w:spacing w:val="-10"/>
          <w:sz w:val="28"/>
        </w:rPr>
        <w:t>&lt;</w:t>
      </w:r>
    </w:p>
    <w:p>
      <w:pPr>
        <w:spacing w:line="146" w:lineRule="exact" w:before="217"/>
        <w:ind w:left="1259" w:right="0" w:firstLine="0"/>
        <w:jc w:val="left"/>
        <w:rPr>
          <w:rFonts w:ascii="Arial"/>
          <w:sz w:val="14"/>
        </w:rPr>
      </w:pPr>
      <w:r>
        <w:rPr>
          <w:rFonts w:ascii="Arial"/>
          <w:color w:val="5E5E5E"/>
          <w:w w:val="110"/>
          <w:sz w:val="15"/>
        </w:rPr>
        <w:t>Displa</w:t>
      </w:r>
      <w:r>
        <w:rPr>
          <w:rFonts w:ascii="Arial"/>
          <w:color w:val="5E5E5E"/>
          <w:spacing w:val="47"/>
          <w:w w:val="110"/>
          <w:sz w:val="15"/>
        </w:rPr>
        <w:t> </w:t>
      </w:r>
      <w:r>
        <w:rPr>
          <w:rFonts w:ascii="Arial"/>
          <w:color w:val="3B3B3B"/>
          <w:spacing w:val="-2"/>
          <w:w w:val="110"/>
          <w:sz w:val="14"/>
        </w:rPr>
        <w:t>Histo:ry</w:t>
      </w:r>
    </w:p>
    <w:p>
      <w:pPr>
        <w:spacing w:line="166" w:lineRule="exact" w:before="0"/>
        <w:ind w:left="805" w:right="0" w:firstLine="0"/>
        <w:jc w:val="left"/>
        <w:rPr>
          <w:rFonts w:ascii="Courier New"/>
          <w:sz w:val="17"/>
        </w:rPr>
      </w:pPr>
      <w:r>
        <w:rPr>
          <w:rFonts w:ascii="Courier New"/>
          <w:color w:val="4F4F4F"/>
          <w:spacing w:val="-10"/>
          <w:w w:val="95"/>
          <w:sz w:val="17"/>
        </w:rPr>
        <w:t>&lt;</w:t>
      </w:r>
    </w:p>
    <w:p>
      <w:pPr>
        <w:spacing w:line="240" w:lineRule="auto" w:before="0"/>
        <w:rPr>
          <w:rFonts w:ascii="Courier New"/>
          <w:sz w:val="9"/>
        </w:rPr>
      </w:pPr>
      <w:r>
        <w:rPr/>
        <w:br w:type="column"/>
      </w:r>
      <w:r>
        <w:rPr>
          <w:rFonts w:ascii="Courier New"/>
          <w:sz w:val="9"/>
        </w:rPr>
      </w:r>
    </w:p>
    <w:p>
      <w:pPr>
        <w:pStyle w:val="BodyText"/>
        <w:rPr>
          <w:rFonts w:ascii="Courier New"/>
          <w:sz w:val="9"/>
        </w:rPr>
      </w:pPr>
    </w:p>
    <w:p>
      <w:pPr>
        <w:pStyle w:val="BodyText"/>
        <w:rPr>
          <w:rFonts w:ascii="Courier New"/>
          <w:sz w:val="9"/>
        </w:rPr>
      </w:pPr>
    </w:p>
    <w:p>
      <w:pPr>
        <w:pStyle w:val="BodyText"/>
        <w:rPr>
          <w:rFonts w:ascii="Courier New"/>
          <w:sz w:val="9"/>
        </w:rPr>
      </w:pPr>
    </w:p>
    <w:p>
      <w:pPr>
        <w:pStyle w:val="BodyText"/>
        <w:spacing w:before="32"/>
        <w:rPr>
          <w:rFonts w:ascii="Courier New"/>
          <w:sz w:val="9"/>
        </w:rPr>
      </w:pPr>
    </w:p>
    <w:p>
      <w:pPr>
        <w:spacing w:line="196" w:lineRule="auto" w:before="0"/>
        <w:ind w:left="1258" w:right="505" w:firstLine="0"/>
        <w:jc w:val="both"/>
        <w:rPr>
          <w:sz w:val="9"/>
        </w:rPr>
      </w:pPr>
      <w:r>
        <w:rPr>
          <w:color w:val="9C9C9C"/>
          <w:spacing w:val="-10"/>
          <w:w w:val="140"/>
          <w:sz w:val="9"/>
        </w:rPr>
        <w:t>I</w:t>
      </w:r>
      <w:r>
        <w:rPr>
          <w:color w:val="9C9C9C"/>
          <w:spacing w:val="40"/>
          <w:w w:val="140"/>
          <w:sz w:val="9"/>
        </w:rPr>
        <w:t> </w:t>
      </w:r>
      <w:r>
        <w:rPr>
          <w:color w:val="9C9C9C"/>
          <w:spacing w:val="-10"/>
          <w:w w:val="140"/>
          <w:sz w:val="9"/>
        </w:rPr>
        <w:t>I</w:t>
      </w:r>
      <w:r>
        <w:rPr>
          <w:color w:val="9C9C9C"/>
          <w:spacing w:val="40"/>
          <w:w w:val="140"/>
          <w:sz w:val="9"/>
        </w:rPr>
        <w:t> </w:t>
      </w:r>
      <w:r>
        <w:rPr>
          <w:color w:val="9C9C9C"/>
          <w:spacing w:val="-10"/>
          <w:w w:val="140"/>
          <w:sz w:val="8"/>
        </w:rPr>
        <w:t>I</w:t>
      </w:r>
      <w:r>
        <w:rPr>
          <w:color w:val="9C9C9C"/>
          <w:spacing w:val="40"/>
          <w:w w:val="140"/>
          <w:sz w:val="8"/>
        </w:rPr>
        <w:t> </w:t>
      </w:r>
      <w:r>
        <w:rPr>
          <w:color w:val="9C9C9C"/>
          <w:spacing w:val="-10"/>
          <w:w w:val="140"/>
          <w:sz w:val="9"/>
        </w:rPr>
        <w:t>I</w:t>
      </w:r>
      <w:r>
        <w:rPr>
          <w:color w:val="9C9C9C"/>
          <w:spacing w:val="40"/>
          <w:w w:val="140"/>
          <w:sz w:val="9"/>
        </w:rPr>
        <w:t> </w:t>
      </w:r>
      <w:r>
        <w:rPr>
          <w:color w:val="9C9C9C"/>
          <w:spacing w:val="-10"/>
          <w:w w:val="140"/>
          <w:sz w:val="9"/>
        </w:rPr>
        <w:t>I</w:t>
      </w:r>
    </w:p>
    <w:p>
      <w:pPr>
        <w:spacing w:line="160" w:lineRule="auto" w:before="14"/>
        <w:ind w:left="805" w:right="0" w:firstLine="0"/>
        <w:jc w:val="left"/>
        <w:rPr>
          <w:rFonts w:ascii="Arial" w:hAnsi="Arial"/>
          <w:sz w:val="15"/>
        </w:rPr>
      </w:pPr>
      <w:r>
        <w:rPr/>
        <mc:AlternateContent>
          <mc:Choice Requires="wps">
            <w:drawing>
              <wp:anchor distT="0" distB="0" distL="0" distR="0" allowOverlap="1" layoutInCell="1" locked="0" behindDoc="1" simplePos="0" relativeHeight="481589760">
                <wp:simplePos x="0" y="0"/>
                <wp:positionH relativeFrom="page">
                  <wp:posOffset>2623298</wp:posOffset>
                </wp:positionH>
                <wp:positionV relativeFrom="paragraph">
                  <wp:posOffset>-13424</wp:posOffset>
                </wp:positionV>
                <wp:extent cx="1176655" cy="149225"/>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1176655" cy="149225"/>
                          <a:chExt cx="1176655" cy="149225"/>
                        </a:xfrm>
                      </wpg:grpSpPr>
                      <wps:wsp>
                        <wps:cNvPr id="210" name="Graphic 210"/>
                        <wps:cNvSpPr/>
                        <wps:spPr>
                          <a:xfrm>
                            <a:off x="1144191" y="0"/>
                            <a:ext cx="6350" cy="128905"/>
                          </a:xfrm>
                          <a:custGeom>
                            <a:avLst/>
                            <a:gdLst/>
                            <a:ahLst/>
                            <a:cxnLst/>
                            <a:rect l="l" t="t" r="r" b="b"/>
                            <a:pathLst>
                              <a:path w="6350" h="128905">
                                <a:moveTo>
                                  <a:pt x="6104" y="128370"/>
                                </a:moveTo>
                                <a:lnTo>
                                  <a:pt x="0" y="128370"/>
                                </a:lnTo>
                                <a:lnTo>
                                  <a:pt x="0" y="0"/>
                                </a:lnTo>
                                <a:lnTo>
                                  <a:pt x="6104" y="0"/>
                                </a:lnTo>
                                <a:lnTo>
                                  <a:pt x="6104" y="128370"/>
                                </a:lnTo>
                                <a:close/>
                              </a:path>
                            </a:pathLst>
                          </a:custGeom>
                          <a:solidFill>
                            <a:srgbClr val="EBEBEB"/>
                          </a:solidFill>
                        </wps:spPr>
                        <wps:bodyPr wrap="square" lIns="0" tIns="0" rIns="0" bIns="0" rtlCol="0">
                          <a:prstTxWarp prst="textNoShape">
                            <a:avLst/>
                          </a:prstTxWarp>
                          <a:noAutofit/>
                        </wps:bodyPr>
                      </wps:wsp>
                      <wps:wsp>
                        <wps:cNvPr id="211" name="Graphic 211"/>
                        <wps:cNvSpPr/>
                        <wps:spPr>
                          <a:xfrm>
                            <a:off x="0" y="144510"/>
                            <a:ext cx="1176655" cy="1270"/>
                          </a:xfrm>
                          <a:custGeom>
                            <a:avLst/>
                            <a:gdLst/>
                            <a:ahLst/>
                            <a:cxnLst/>
                            <a:rect l="l" t="t" r="r" b="b"/>
                            <a:pathLst>
                              <a:path w="1176655" h="0">
                                <a:moveTo>
                                  <a:pt x="0" y="0"/>
                                </a:moveTo>
                                <a:lnTo>
                                  <a:pt x="1176414" y="0"/>
                                </a:lnTo>
                              </a:path>
                            </a:pathLst>
                          </a:custGeom>
                          <a:ln w="9004">
                            <a:solidFill>
                              <a:srgbClr val="3A3A3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6.558899pt;margin-top:-1.057085pt;width:92.65pt;height:11.75pt;mso-position-horizontal-relative:page;mso-position-vertical-relative:paragraph;z-index:-21726720" id="docshapegroup154" coordorigin="4131,-21" coordsize="1853,235">
                <v:rect style="position:absolute;left:5933;top:-22;width:10;height:203" id="docshape155" filled="true" fillcolor="#ebebeb" stroked="false">
                  <v:fill type="solid"/>
                </v:rect>
                <v:line style="position:absolute" from="4131,206" to="5984,206" stroked="true" strokeweight=".708998pt" strokecolor="#3a3a3a">
                  <v:stroke dashstyle="solid"/>
                </v:line>
                <w10:wrap type="none"/>
              </v:group>
            </w:pict>
          </mc:Fallback>
        </mc:AlternateContent>
      </w:r>
      <w:r>
        <w:rPr/>
        <mc:AlternateContent>
          <mc:Choice Requires="wps">
            <w:drawing>
              <wp:anchor distT="0" distB="0" distL="0" distR="0" allowOverlap="1" layoutInCell="1" locked="0" behindDoc="1" simplePos="0" relativeHeight="481590272">
                <wp:simplePos x="0" y="0"/>
                <wp:positionH relativeFrom="page">
                  <wp:posOffset>3853573</wp:posOffset>
                </wp:positionH>
                <wp:positionV relativeFrom="paragraph">
                  <wp:posOffset>131085</wp:posOffset>
                </wp:positionV>
                <wp:extent cx="213995" cy="127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213995" cy="1270"/>
                        </a:xfrm>
                        <a:custGeom>
                          <a:avLst/>
                          <a:gdLst/>
                          <a:ahLst/>
                          <a:cxnLst/>
                          <a:rect l="l" t="t" r="r" b="b"/>
                          <a:pathLst>
                            <a:path w="213995" h="0">
                              <a:moveTo>
                                <a:pt x="0" y="0"/>
                              </a:moveTo>
                              <a:lnTo>
                                <a:pt x="106609" y="0"/>
                              </a:lnTo>
                            </a:path>
                            <a:path w="213995" h="0">
                              <a:moveTo>
                                <a:pt x="106980" y="0"/>
                              </a:moveTo>
                              <a:lnTo>
                                <a:pt x="213589" y="0"/>
                              </a:lnTo>
                            </a:path>
                          </a:pathLst>
                        </a:custGeom>
                        <a:ln w="9004">
                          <a:solidFill>
                            <a:srgbClr val="3A3A3A"/>
                          </a:solidFill>
                          <a:prstDash val="solid"/>
                        </a:ln>
                      </wps:spPr>
                      <wps:bodyPr wrap="square" lIns="0" tIns="0" rIns="0" bIns="0" rtlCol="0">
                        <a:prstTxWarp prst="textNoShape">
                          <a:avLst/>
                        </a:prstTxWarp>
                        <a:noAutofit/>
                      </wps:bodyPr>
                    </wps:wsp>
                  </a:graphicData>
                </a:graphic>
              </wp:anchor>
            </w:drawing>
          </mc:Choice>
          <mc:Fallback>
            <w:pict>
              <v:shape style="position:absolute;margin-left:303.431pt;margin-top:10.321659pt;width:16.850pt;height:.1pt;mso-position-horizontal-relative:page;mso-position-vertical-relative:paragraph;z-index:-21726208" id="docshape156" coordorigin="6069,206" coordsize="337,0" path="m6069,206l6237,206m6237,206l6405,206e" filled="false" stroked="true" strokeweight=".708998pt" strokecolor="#3a3a3a">
                <v:path arrowok="t"/>
                <v:stroke dashstyle="solid"/>
                <w10:wrap type="none"/>
              </v:shape>
            </w:pict>
          </mc:Fallback>
        </mc:AlternateContent>
      </w:r>
      <w:r>
        <w:rPr>
          <w:color w:val="BDBDBD"/>
          <w:spacing w:val="-18"/>
          <w:w w:val="80"/>
          <w:sz w:val="15"/>
        </w:rPr>
        <w:t>,</w:t>
      </w:r>
      <w:r>
        <w:rPr>
          <w:color w:val="5E5E5E"/>
          <w:spacing w:val="-18"/>
          <w:w w:val="80"/>
          <w:sz w:val="15"/>
        </w:rPr>
        <w:t>l</w:t>
      </w:r>
      <w:r>
        <w:rPr>
          <w:rFonts w:ascii="Courier New" w:hAnsi="Courier New"/>
          <w:color w:val="3B3B3B"/>
          <w:spacing w:val="-18"/>
          <w:w w:val="80"/>
          <w:position w:val="-13"/>
          <w:sz w:val="24"/>
        </w:rPr>
        <w:t>-</w:t>
      </w:r>
      <w:r>
        <w:rPr>
          <w:color w:val="5E5E5E"/>
          <w:spacing w:val="-18"/>
          <w:w w:val="80"/>
          <w:sz w:val="15"/>
        </w:rPr>
        <w:t>iislortc</w:t>
      </w:r>
      <w:r>
        <w:rPr>
          <w:rFonts w:ascii="Courier New" w:hAnsi="Courier New"/>
          <w:color w:val="727272"/>
          <w:spacing w:val="-18"/>
          <w:w w:val="80"/>
          <w:position w:val="-13"/>
          <w:sz w:val="24"/>
        </w:rPr>
        <w:t>£</w:t>
      </w:r>
      <w:r>
        <w:rPr>
          <w:color w:val="5E5E5E"/>
          <w:spacing w:val="-18"/>
          <w:w w:val="80"/>
          <w:sz w:val="15"/>
        </w:rPr>
        <w:t>a</w:t>
      </w:r>
      <w:r>
        <w:rPr>
          <w:rFonts w:ascii="Courier New" w:hAnsi="Courier New"/>
          <w:color w:val="3B3B3B"/>
          <w:spacing w:val="-18"/>
          <w:w w:val="80"/>
          <w:position w:val="-13"/>
          <w:sz w:val="24"/>
        </w:rPr>
        <w:t>-</w:t>
      </w:r>
      <w:r>
        <w:rPr>
          <w:color w:val="8C8C8C"/>
          <w:spacing w:val="-18"/>
          <w:w w:val="80"/>
          <w:sz w:val="15"/>
        </w:rPr>
        <w:t>l</w:t>
      </w:r>
      <w:r>
        <w:rPr>
          <w:rFonts w:ascii="Courier New" w:hAnsi="Courier New"/>
          <w:color w:val="3B3B3B"/>
          <w:spacing w:val="-18"/>
          <w:w w:val="80"/>
          <w:position w:val="-13"/>
          <w:sz w:val="24"/>
        </w:rPr>
        <w:t>-</w:t>
      </w:r>
      <w:r>
        <w:rPr>
          <w:rFonts w:ascii="Arial" w:hAnsi="Arial"/>
          <w:color w:val="3B3B3B"/>
          <w:spacing w:val="-18"/>
          <w:w w:val="80"/>
          <w:sz w:val="15"/>
        </w:rPr>
        <w:t>Data</w:t>
      </w:r>
    </w:p>
    <w:p>
      <w:pPr>
        <w:tabs>
          <w:tab w:pos="1768" w:val="left" w:leader="hyphen"/>
        </w:tabs>
        <w:spacing w:before="95"/>
        <w:ind w:left="83" w:right="0" w:firstLine="0"/>
        <w:jc w:val="left"/>
        <w:rPr>
          <w:rFonts w:ascii="Arial"/>
          <w:b/>
          <w:sz w:val="16"/>
        </w:rPr>
      </w:pPr>
      <w:r>
        <w:rPr/>
        <w:br w:type="column"/>
      </w:r>
      <w:r>
        <w:rPr>
          <w:rFonts w:ascii="Arial"/>
          <w:color w:val="4F4F4F"/>
          <w:w w:val="110"/>
          <w:sz w:val="14"/>
        </w:rPr>
        <w:t>Reguesl</w:t>
      </w:r>
      <w:r>
        <w:rPr>
          <w:rFonts w:ascii="Arial"/>
          <w:color w:val="4F4F4F"/>
          <w:spacing w:val="-5"/>
          <w:w w:val="110"/>
          <w:sz w:val="14"/>
        </w:rPr>
        <w:t> </w:t>
      </w:r>
      <w:r>
        <w:rPr>
          <w:rFonts w:ascii="Arial"/>
          <w:b/>
          <w:color w:val="727272"/>
          <w:spacing w:val="-2"/>
          <w:w w:val="130"/>
          <w:sz w:val="16"/>
          <w:u w:val="thick" w:color="1C1C1C"/>
        </w:rPr>
        <w:t>Hislory</w:t>
      </w:r>
      <w:r>
        <w:rPr>
          <w:rFonts w:ascii="Arial"/>
          <w:b/>
          <w:color w:val="727272"/>
          <w:sz w:val="16"/>
        </w:rPr>
        <w:tab/>
      </w:r>
      <w:r>
        <w:rPr>
          <w:rFonts w:ascii="Arial"/>
          <w:b/>
          <w:color w:val="3B3B3B"/>
          <w:spacing w:val="-10"/>
          <w:w w:val="130"/>
          <w:sz w:val="16"/>
          <w:u w:val="thick" w:color="1C1C1C"/>
        </w:rPr>
        <w:t>&gt;</w:t>
      </w:r>
      <w:r>
        <w:rPr>
          <w:rFonts w:ascii="Arial"/>
          <w:b/>
          <w:color w:val="3B3B3B"/>
          <w:spacing w:val="80"/>
          <w:w w:val="130"/>
          <w:sz w:val="16"/>
          <w:u w:val="thick" w:color="1C1C1C"/>
        </w:rPr>
        <w:t> </w:t>
      </w:r>
    </w:p>
    <w:p>
      <w:pPr>
        <w:spacing w:before="124"/>
        <w:ind w:left="661" w:right="0" w:firstLine="0"/>
        <w:jc w:val="left"/>
        <w:rPr>
          <w:rFonts w:ascii="Arial"/>
          <w:sz w:val="14"/>
        </w:rPr>
      </w:pPr>
      <w:r>
        <w:rPr/>
        <w:br w:type="column"/>
      </w:r>
      <w:r>
        <w:rPr>
          <w:rFonts w:ascii="Arial"/>
          <w:color w:val="5E5E5E"/>
          <w:w w:val="105"/>
          <w:sz w:val="14"/>
        </w:rPr>
        <w:t>User</w:t>
      </w:r>
      <w:r>
        <w:rPr>
          <w:rFonts w:ascii="Arial"/>
          <w:color w:val="5E5E5E"/>
          <w:spacing w:val="5"/>
          <w:w w:val="105"/>
          <w:sz w:val="14"/>
        </w:rPr>
        <w:t> </w:t>
      </w:r>
      <w:r>
        <w:rPr>
          <w:rFonts w:ascii="Arial"/>
          <w:color w:val="727272"/>
          <w:spacing w:val="-2"/>
          <w:w w:val="105"/>
          <w:sz w:val="14"/>
        </w:rPr>
        <w:t>\i';;ifidation</w:t>
      </w:r>
    </w:p>
    <w:p>
      <w:pPr>
        <w:spacing w:before="31"/>
        <w:ind w:left="657" w:right="0" w:firstLine="0"/>
        <w:jc w:val="left"/>
        <w:rPr>
          <w:rFonts w:ascii="Arial"/>
          <w:sz w:val="15"/>
        </w:rPr>
      </w:pPr>
      <w:r>
        <w:rPr>
          <w:rFonts w:ascii="Arial"/>
          <w:color w:val="5E5E5E"/>
          <w:w w:val="105"/>
          <w:sz w:val="15"/>
        </w:rPr>
        <w:t>fo1</w:t>
      </w:r>
      <w:r>
        <w:rPr>
          <w:rFonts w:ascii="Arial"/>
          <w:color w:val="727272"/>
          <w:w w:val="105"/>
          <w:sz w:val="15"/>
        </w:rPr>
        <w:t>hi</w:t>
      </w:r>
      <w:r>
        <w:rPr>
          <w:rFonts w:ascii="Arial"/>
          <w:color w:val="3B3B3B"/>
          <w:w w:val="105"/>
          <w:sz w:val="15"/>
        </w:rPr>
        <w:t>st</w:t>
      </w:r>
      <w:r>
        <w:rPr>
          <w:rFonts w:ascii="Arial"/>
          <w:color w:val="5E5E5E"/>
          <w:w w:val="105"/>
          <w:sz w:val="15"/>
        </w:rPr>
        <w:t>oli</w:t>
      </w:r>
      <w:r>
        <w:rPr>
          <w:rFonts w:ascii="Arial"/>
          <w:color w:val="3B3B3B"/>
          <w:w w:val="105"/>
          <w:sz w:val="15"/>
        </w:rPr>
        <w:t>ca</w:t>
      </w:r>
      <w:r>
        <w:rPr>
          <w:rFonts w:ascii="Arial"/>
          <w:color w:val="727272"/>
          <w:w w:val="105"/>
          <w:sz w:val="15"/>
        </w:rPr>
        <w:t>l</w:t>
      </w:r>
      <w:r>
        <w:rPr>
          <w:rFonts w:ascii="Arial"/>
          <w:color w:val="727272"/>
          <w:spacing w:val="-6"/>
          <w:w w:val="105"/>
          <w:sz w:val="15"/>
        </w:rPr>
        <w:t> </w:t>
      </w:r>
      <w:r>
        <w:rPr>
          <w:rFonts w:ascii="Arial"/>
          <w:color w:val="727272"/>
          <w:spacing w:val="-4"/>
          <w:w w:val="105"/>
          <w:sz w:val="15"/>
        </w:rPr>
        <w:t>dal</w:t>
      </w:r>
      <w:r>
        <w:rPr>
          <w:rFonts w:ascii="Arial"/>
          <w:color w:val="4F4F4F"/>
          <w:spacing w:val="-4"/>
          <w:w w:val="105"/>
          <w:sz w:val="15"/>
        </w:rPr>
        <w:t>a</w:t>
      </w:r>
    </w:p>
    <w:p>
      <w:pPr>
        <w:spacing w:after="0"/>
        <w:jc w:val="left"/>
        <w:rPr>
          <w:rFonts w:ascii="Arial"/>
          <w:sz w:val="15"/>
        </w:rPr>
        <w:sectPr>
          <w:type w:val="continuous"/>
          <w:pgSz w:w="11910" w:h="16840"/>
          <w:pgMar w:header="658" w:footer="1409" w:top="1920" w:bottom="280" w:left="700" w:right="620"/>
          <w:cols w:num="4" w:equalWidth="0">
            <w:col w:w="3372" w:space="1055"/>
            <w:col w:w="1809" w:space="40"/>
            <w:col w:w="2007" w:space="39"/>
            <w:col w:w="2268"/>
          </w:cols>
        </w:sectPr>
      </w:pPr>
    </w:p>
    <w:p>
      <w:pPr>
        <w:pStyle w:val="BodyText"/>
        <w:rPr>
          <w:rFonts w:ascii="Arial"/>
          <w:sz w:val="27"/>
        </w:rPr>
      </w:pPr>
    </w:p>
    <w:p>
      <w:pPr>
        <w:pStyle w:val="BodyText"/>
        <w:rPr>
          <w:rFonts w:ascii="Arial"/>
          <w:sz w:val="27"/>
        </w:rPr>
      </w:pPr>
    </w:p>
    <w:p>
      <w:pPr>
        <w:pStyle w:val="BodyText"/>
        <w:rPr>
          <w:rFonts w:ascii="Arial"/>
          <w:sz w:val="27"/>
        </w:rPr>
      </w:pPr>
    </w:p>
    <w:p>
      <w:pPr>
        <w:pStyle w:val="BodyText"/>
        <w:rPr>
          <w:rFonts w:ascii="Arial"/>
          <w:sz w:val="27"/>
        </w:rPr>
      </w:pPr>
    </w:p>
    <w:p>
      <w:pPr>
        <w:pStyle w:val="BodyText"/>
        <w:spacing w:before="187"/>
        <w:rPr>
          <w:rFonts w:ascii="Arial"/>
          <w:sz w:val="27"/>
        </w:rPr>
      </w:pPr>
    </w:p>
    <w:p>
      <w:pPr>
        <w:pStyle w:val="Heading6"/>
        <w:numPr>
          <w:ilvl w:val="2"/>
          <w:numId w:val="15"/>
        </w:numPr>
        <w:tabs>
          <w:tab w:pos="1811" w:val="left" w:leader="none"/>
        </w:tabs>
        <w:spacing w:line="240" w:lineRule="auto" w:before="0" w:after="0"/>
        <w:ind w:left="1811" w:right="0" w:hanging="703"/>
        <w:jc w:val="left"/>
        <w:rPr>
          <w:color w:val="070707"/>
          <w:sz w:val="25"/>
        </w:rPr>
      </w:pPr>
      <w:bookmarkStart w:name="_TOC_250031" w:id="63"/>
      <w:r>
        <w:rPr>
          <w:color w:val="070707"/>
          <w:w w:val="105"/>
        </w:rPr>
        <w:t>Sequence</w:t>
      </w:r>
      <w:r>
        <w:rPr>
          <w:color w:val="070707"/>
          <w:spacing w:val="-15"/>
          <w:w w:val="105"/>
        </w:rPr>
        <w:t> </w:t>
      </w:r>
      <w:r>
        <w:rPr>
          <w:color w:val="070707"/>
          <w:w w:val="105"/>
        </w:rPr>
        <w:t>Diagram</w:t>
      </w:r>
      <w:r>
        <w:rPr>
          <w:color w:val="070707"/>
          <w:spacing w:val="-2"/>
          <w:w w:val="105"/>
        </w:rPr>
        <w:t> </w:t>
      </w:r>
      <w:r>
        <w:rPr>
          <w:color w:val="070707"/>
          <w:w w:val="105"/>
        </w:rPr>
        <w:t>for</w:t>
      </w:r>
      <w:r>
        <w:rPr>
          <w:color w:val="070707"/>
          <w:spacing w:val="-14"/>
          <w:w w:val="105"/>
        </w:rPr>
        <w:t> </w:t>
      </w:r>
      <w:r>
        <w:rPr>
          <w:color w:val="070707"/>
          <w:w w:val="105"/>
        </w:rPr>
        <w:t>View</w:t>
      </w:r>
      <w:r>
        <w:rPr>
          <w:color w:val="070707"/>
          <w:spacing w:val="-7"/>
          <w:w w:val="105"/>
        </w:rPr>
        <w:t> </w:t>
      </w:r>
      <w:bookmarkEnd w:id="63"/>
      <w:r>
        <w:rPr>
          <w:color w:val="070707"/>
          <w:spacing w:val="-5"/>
          <w:w w:val="105"/>
        </w:rPr>
        <w:t>Map</w:t>
      </w:r>
    </w:p>
    <w:p>
      <w:pPr>
        <w:pStyle w:val="BodyText"/>
        <w:spacing w:before="110"/>
        <w:rPr>
          <w:b/>
          <w:sz w:val="20"/>
        </w:rPr>
      </w:pPr>
    </w:p>
    <w:p>
      <w:pPr>
        <w:tabs>
          <w:tab w:pos="4337" w:val="left" w:leader="none"/>
          <w:tab w:pos="6548" w:val="left" w:leader="none"/>
          <w:tab w:pos="8855" w:val="left" w:leader="none"/>
        </w:tabs>
        <w:spacing w:line="20" w:lineRule="exact"/>
        <w:ind w:left="2145" w:right="0" w:firstLine="0"/>
        <w:jc w:val="left"/>
        <w:rPr>
          <w:sz w:val="2"/>
        </w:rPr>
      </w:pPr>
      <w:r>
        <w:rPr>
          <w:sz w:val="2"/>
        </w:rPr>
        <mc:AlternateContent>
          <mc:Choice Requires="wps">
            <w:drawing>
              <wp:inline distT="0" distB="0" distL="0" distR="0">
                <wp:extent cx="793750" cy="9525"/>
                <wp:effectExtent l="9525" t="0" r="0" b="0"/>
                <wp:docPr id="213" name="Group 213"/>
                <wp:cNvGraphicFramePr>
                  <a:graphicFrameLocks/>
                </wp:cNvGraphicFramePr>
                <a:graphic>
                  <a:graphicData uri="http://schemas.microsoft.com/office/word/2010/wordprocessingGroup">
                    <wpg:wgp>
                      <wpg:cNvPr id="213" name="Group 213"/>
                      <wpg:cNvGrpSpPr/>
                      <wpg:grpSpPr>
                        <a:xfrm>
                          <a:off x="0" y="0"/>
                          <a:ext cx="793750" cy="9525"/>
                          <a:chExt cx="793750" cy="9525"/>
                        </a:xfrm>
                      </wpg:grpSpPr>
                      <wps:wsp>
                        <wps:cNvPr id="214" name="Graphic 214"/>
                        <wps:cNvSpPr/>
                        <wps:spPr>
                          <a:xfrm>
                            <a:off x="0" y="4577"/>
                            <a:ext cx="793750" cy="1270"/>
                          </a:xfrm>
                          <a:custGeom>
                            <a:avLst/>
                            <a:gdLst/>
                            <a:ahLst/>
                            <a:cxnLst/>
                            <a:rect l="l" t="t" r="r" b="b"/>
                            <a:pathLst>
                              <a:path w="793750" h="0">
                                <a:moveTo>
                                  <a:pt x="0" y="0"/>
                                </a:moveTo>
                                <a:lnTo>
                                  <a:pt x="793597"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75pt;mso-position-horizontal-relative:char;mso-position-vertical-relative:line" id="docshapegroup157" coordorigin="0,0" coordsize="1250,15">
                <v:line style="position:absolute" from="0,7" to="1250,7" stroked="true" strokeweight=".720821pt" strokecolor="#000000">
                  <v:stroke dashstyle="solid"/>
                </v:line>
              </v:group>
            </w:pict>
          </mc:Fallback>
        </mc:AlternateContent>
      </w:r>
      <w:r>
        <w:rPr>
          <w:sz w:val="2"/>
        </w:rPr>
      </w:r>
      <w:r>
        <w:rPr>
          <w:sz w:val="2"/>
        </w:rPr>
        <w:tab/>
      </w:r>
      <w:r>
        <w:rPr>
          <w:sz w:val="2"/>
        </w:rPr>
        <mc:AlternateContent>
          <mc:Choice Requires="wps">
            <w:drawing>
              <wp:inline distT="0" distB="0" distL="0" distR="0">
                <wp:extent cx="793750" cy="9525"/>
                <wp:effectExtent l="9525" t="0" r="0" b="0"/>
                <wp:docPr id="215" name="Group 215"/>
                <wp:cNvGraphicFramePr>
                  <a:graphicFrameLocks/>
                </wp:cNvGraphicFramePr>
                <a:graphic>
                  <a:graphicData uri="http://schemas.microsoft.com/office/word/2010/wordprocessingGroup">
                    <wpg:wgp>
                      <wpg:cNvPr id="215" name="Group 215"/>
                      <wpg:cNvGrpSpPr/>
                      <wpg:grpSpPr>
                        <a:xfrm>
                          <a:off x="0" y="0"/>
                          <a:ext cx="793750" cy="9525"/>
                          <a:chExt cx="793750" cy="9525"/>
                        </a:xfrm>
                      </wpg:grpSpPr>
                      <wps:wsp>
                        <wps:cNvPr id="216" name="Graphic 216"/>
                        <wps:cNvSpPr/>
                        <wps:spPr>
                          <a:xfrm>
                            <a:off x="0" y="4577"/>
                            <a:ext cx="793750" cy="1270"/>
                          </a:xfrm>
                          <a:custGeom>
                            <a:avLst/>
                            <a:gdLst/>
                            <a:ahLst/>
                            <a:cxnLst/>
                            <a:rect l="l" t="t" r="r" b="b"/>
                            <a:pathLst>
                              <a:path w="793750" h="0">
                                <a:moveTo>
                                  <a:pt x="0" y="0"/>
                                </a:moveTo>
                                <a:lnTo>
                                  <a:pt x="793597"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75pt;mso-position-horizontal-relative:char;mso-position-vertical-relative:line" id="docshapegroup158" coordorigin="0,0" coordsize="1250,15">
                <v:line style="position:absolute" from="0,7" to="1250,7" stroked="true" strokeweight=".720821pt" strokecolor="#000000">
                  <v:stroke dashstyle="solid"/>
                </v:line>
              </v:group>
            </w:pict>
          </mc:Fallback>
        </mc:AlternateContent>
      </w:r>
      <w:r>
        <w:rPr>
          <w:sz w:val="2"/>
        </w:rPr>
      </w:r>
      <w:r>
        <w:rPr>
          <w:sz w:val="2"/>
        </w:rPr>
        <w:tab/>
      </w:r>
      <w:r>
        <w:rPr>
          <w:sz w:val="2"/>
        </w:rPr>
        <mc:AlternateContent>
          <mc:Choice Requires="wps">
            <w:drawing>
              <wp:inline distT="0" distB="0" distL="0" distR="0">
                <wp:extent cx="781685" cy="9525"/>
                <wp:effectExtent l="9525" t="0" r="0" b="0"/>
                <wp:docPr id="217" name="Group 217"/>
                <wp:cNvGraphicFramePr>
                  <a:graphicFrameLocks/>
                </wp:cNvGraphicFramePr>
                <a:graphic>
                  <a:graphicData uri="http://schemas.microsoft.com/office/word/2010/wordprocessingGroup">
                    <wpg:wgp>
                      <wpg:cNvPr id="217" name="Group 217"/>
                      <wpg:cNvGrpSpPr/>
                      <wpg:grpSpPr>
                        <a:xfrm>
                          <a:off x="0" y="0"/>
                          <a:ext cx="781685" cy="9525"/>
                          <a:chExt cx="781685" cy="9525"/>
                        </a:xfrm>
                      </wpg:grpSpPr>
                      <wps:wsp>
                        <wps:cNvPr id="218" name="Graphic 218"/>
                        <wps:cNvSpPr/>
                        <wps:spPr>
                          <a:xfrm>
                            <a:off x="0" y="4577"/>
                            <a:ext cx="781685" cy="1270"/>
                          </a:xfrm>
                          <a:custGeom>
                            <a:avLst/>
                            <a:gdLst/>
                            <a:ahLst/>
                            <a:cxnLst/>
                            <a:rect l="l" t="t" r="r" b="b"/>
                            <a:pathLst>
                              <a:path w="781685" h="0">
                                <a:moveTo>
                                  <a:pt x="0" y="0"/>
                                </a:moveTo>
                                <a:lnTo>
                                  <a:pt x="781388"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1.55pt;height:.75pt;mso-position-horizontal-relative:char;mso-position-vertical-relative:line" id="docshapegroup159" coordorigin="0,0" coordsize="1231,15">
                <v:line style="position:absolute" from="0,7" to="1231,7" stroked="true" strokeweight=".720821pt" strokecolor="#000000">
                  <v:stroke dashstyle="solid"/>
                </v:line>
              </v:group>
            </w:pict>
          </mc:Fallback>
        </mc:AlternateContent>
      </w:r>
      <w:r>
        <w:rPr>
          <w:sz w:val="2"/>
        </w:rPr>
      </w:r>
      <w:r>
        <w:rPr>
          <w:sz w:val="2"/>
        </w:rPr>
        <w:tab/>
      </w:r>
      <w:r>
        <w:rPr>
          <w:sz w:val="2"/>
        </w:rPr>
        <mc:AlternateContent>
          <mc:Choice Requires="wps">
            <w:drawing>
              <wp:inline distT="0" distB="0" distL="0" distR="0">
                <wp:extent cx="793750" cy="9525"/>
                <wp:effectExtent l="9525" t="0" r="0" b="0"/>
                <wp:docPr id="219" name="Group 219"/>
                <wp:cNvGraphicFramePr>
                  <a:graphicFrameLocks/>
                </wp:cNvGraphicFramePr>
                <a:graphic>
                  <a:graphicData uri="http://schemas.microsoft.com/office/word/2010/wordprocessingGroup">
                    <wpg:wgp>
                      <wpg:cNvPr id="219" name="Group 219"/>
                      <wpg:cNvGrpSpPr/>
                      <wpg:grpSpPr>
                        <a:xfrm>
                          <a:off x="0" y="0"/>
                          <a:ext cx="793750" cy="9525"/>
                          <a:chExt cx="793750" cy="9525"/>
                        </a:xfrm>
                      </wpg:grpSpPr>
                      <wps:wsp>
                        <wps:cNvPr id="220" name="Graphic 220"/>
                        <wps:cNvSpPr/>
                        <wps:spPr>
                          <a:xfrm>
                            <a:off x="0" y="4577"/>
                            <a:ext cx="793750" cy="1270"/>
                          </a:xfrm>
                          <a:custGeom>
                            <a:avLst/>
                            <a:gdLst/>
                            <a:ahLst/>
                            <a:cxnLst/>
                            <a:rect l="l" t="t" r="r" b="b"/>
                            <a:pathLst>
                              <a:path w="793750" h="0">
                                <a:moveTo>
                                  <a:pt x="0" y="0"/>
                                </a:moveTo>
                                <a:lnTo>
                                  <a:pt x="793597" y="0"/>
                                </a:lnTo>
                              </a:path>
                            </a:pathLst>
                          </a:custGeom>
                          <a:ln w="91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75pt;mso-position-horizontal-relative:char;mso-position-vertical-relative:line" id="docshapegroup160" coordorigin="0,0" coordsize="1250,15">
                <v:line style="position:absolute" from="0,7" to="1250,7" stroked="true" strokeweight=".720821pt" strokecolor="#000000">
                  <v:stroke dashstyle="solid"/>
                </v:line>
              </v:group>
            </w:pict>
          </mc:Fallback>
        </mc:AlternateContent>
      </w:r>
      <w:r>
        <w:rPr>
          <w:sz w:val="2"/>
        </w:rPr>
      </w:r>
    </w:p>
    <w:p>
      <w:pPr>
        <w:spacing w:after="0" w:line="20" w:lineRule="exact"/>
        <w:jc w:val="left"/>
        <w:rPr>
          <w:sz w:val="2"/>
        </w:rPr>
        <w:sectPr>
          <w:type w:val="continuous"/>
          <w:pgSz w:w="11910" w:h="16840"/>
          <w:pgMar w:header="658" w:footer="1409" w:top="1920" w:bottom="280" w:left="700" w:right="620"/>
        </w:sectPr>
      </w:pPr>
    </w:p>
    <w:p>
      <w:pPr>
        <w:tabs>
          <w:tab w:pos="4555" w:val="left" w:leader="none"/>
        </w:tabs>
        <w:spacing w:line="184" w:lineRule="auto" w:before="55"/>
        <w:ind w:left="2633" w:right="0" w:firstLine="0"/>
        <w:jc w:val="left"/>
        <w:rPr>
          <w:rFonts w:ascii="Arial"/>
          <w:sz w:val="14"/>
        </w:rPr>
      </w:pPr>
      <w:r>
        <w:rPr/>
        <mc:AlternateContent>
          <mc:Choice Requires="wps">
            <w:drawing>
              <wp:anchor distT="0" distB="0" distL="0" distR="0" allowOverlap="1" layoutInCell="1" locked="0" behindDoc="0" simplePos="0" relativeHeight="15767040">
                <wp:simplePos x="0" y="0"/>
                <wp:positionH relativeFrom="page">
                  <wp:posOffset>720342</wp:posOffset>
                </wp:positionH>
                <wp:positionV relativeFrom="paragraph">
                  <wp:posOffset>-21852</wp:posOffset>
                </wp:positionV>
                <wp:extent cx="256540" cy="273431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256540" cy="2734310"/>
                          <a:chExt cx="256540" cy="2734310"/>
                        </a:xfrm>
                      </wpg:grpSpPr>
                      <pic:pic>
                        <pic:nvPicPr>
                          <pic:cNvPr id="222" name="Image 222"/>
                          <pic:cNvPicPr/>
                        </pic:nvPicPr>
                        <pic:blipFill>
                          <a:blip r:embed="rId71" cstate="print"/>
                          <a:stretch>
                            <a:fillRect/>
                          </a:stretch>
                        </pic:blipFill>
                        <pic:spPr>
                          <a:xfrm>
                            <a:off x="0" y="0"/>
                            <a:ext cx="256393" cy="683530"/>
                          </a:xfrm>
                          <a:prstGeom prst="rect">
                            <a:avLst/>
                          </a:prstGeom>
                        </pic:spPr>
                      </pic:pic>
                      <wps:wsp>
                        <wps:cNvPr id="223" name="Graphic 223"/>
                        <wps:cNvSpPr/>
                        <wps:spPr>
                          <a:xfrm>
                            <a:off x="85463" y="695734"/>
                            <a:ext cx="1270" cy="2038985"/>
                          </a:xfrm>
                          <a:custGeom>
                            <a:avLst/>
                            <a:gdLst/>
                            <a:ahLst/>
                            <a:cxnLst/>
                            <a:rect l="l" t="t" r="r" b="b"/>
                            <a:pathLst>
                              <a:path w="0" h="2038985">
                                <a:moveTo>
                                  <a:pt x="0" y="2038385"/>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224" name="Graphic 224"/>
                        <wps:cNvSpPr/>
                        <wps:spPr>
                          <a:xfrm>
                            <a:off x="164823" y="695734"/>
                            <a:ext cx="1270" cy="2038985"/>
                          </a:xfrm>
                          <a:custGeom>
                            <a:avLst/>
                            <a:gdLst/>
                            <a:ahLst/>
                            <a:cxnLst/>
                            <a:rect l="l" t="t" r="r" b="b"/>
                            <a:pathLst>
                              <a:path w="0" h="2038985">
                                <a:moveTo>
                                  <a:pt x="0" y="2038385"/>
                                </a:moveTo>
                                <a:lnTo>
                                  <a:pt x="0" y="0"/>
                                </a:lnTo>
                              </a:path>
                            </a:pathLst>
                          </a:custGeom>
                          <a:ln w="91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719891pt;margin-top:-1.72065pt;width:20.2pt;height:215.3pt;mso-position-horizontal-relative:page;mso-position-vertical-relative:paragraph;z-index:15767040" id="docshapegroup161" coordorigin="1134,-34" coordsize="404,4306">
                <v:shape style="position:absolute;left:1134;top:-35;width:404;height:1077" type="#_x0000_t75" id="docshape162" stroked="false">
                  <v:imagedata r:id="rId71" o:title=""/>
                </v:shape>
                <v:line style="position:absolute" from="1269,4271" to="1269,1061" stroked="true" strokeweight=".480677pt" strokecolor="#000000">
                  <v:stroke dashstyle="solid"/>
                </v:line>
                <v:line style="position:absolute" from="1394,4271" to="1394,1061" stroked="true" strokeweight=".721015pt" strokecolor="#000000">
                  <v:stroke dashstyle="solid"/>
                </v:line>
                <w10:wrap type="none"/>
              </v:group>
            </w:pict>
          </mc:Fallback>
        </mc:AlternateContent>
      </w:r>
      <w:r>
        <w:rPr>
          <w:rFonts w:ascii="Arial"/>
          <w:color w:val="4F4F4F"/>
          <w:spacing w:val="-5"/>
          <w:position w:val="-8"/>
          <w:sz w:val="14"/>
        </w:rPr>
        <w:t>G</w:t>
      </w:r>
      <w:r>
        <w:rPr>
          <w:rFonts w:ascii="Arial"/>
          <w:color w:val="727272"/>
          <w:spacing w:val="-5"/>
          <w:position w:val="-8"/>
          <w:sz w:val="14"/>
        </w:rPr>
        <w:t>U</w:t>
      </w:r>
      <w:r>
        <w:rPr>
          <w:rFonts w:ascii="Arial"/>
          <w:color w:val="8C8C8C"/>
          <w:spacing w:val="-5"/>
          <w:position w:val="-8"/>
          <w:sz w:val="14"/>
        </w:rPr>
        <w:t>I</w:t>
      </w:r>
      <w:r>
        <w:rPr>
          <w:rFonts w:ascii="Arial"/>
          <w:color w:val="8C8C8C"/>
          <w:position w:val="-8"/>
          <w:sz w:val="14"/>
        </w:rPr>
        <w:tab/>
      </w:r>
      <w:r>
        <w:rPr>
          <w:rFonts w:ascii="Arial"/>
          <w:color w:val="3B3B3B"/>
          <w:spacing w:val="-2"/>
          <w:sz w:val="14"/>
        </w:rPr>
        <w:t>&lt;&lt;system&gt;&gt;</w:t>
      </w:r>
    </w:p>
    <w:p>
      <w:pPr>
        <w:spacing w:line="123" w:lineRule="exact" w:before="0"/>
        <w:ind w:left="0" w:right="72" w:firstLine="0"/>
        <w:jc w:val="right"/>
        <w:rPr>
          <w:rFonts w:ascii="Arial"/>
          <w:sz w:val="13"/>
        </w:rPr>
      </w:pPr>
      <w:r>
        <w:rPr>
          <w:rFonts w:ascii="Arial"/>
          <w:color w:val="5E5E5E"/>
          <w:spacing w:val="-2"/>
          <w:w w:val="110"/>
          <w:sz w:val="13"/>
        </w:rPr>
        <w:t>Controller</w:t>
      </w:r>
    </w:p>
    <w:p>
      <w:pPr>
        <w:tabs>
          <w:tab w:pos="3773" w:val="left" w:leader="none"/>
        </w:tabs>
        <w:spacing w:before="137"/>
        <w:ind w:left="1380" w:right="0" w:firstLine="0"/>
        <w:jc w:val="left"/>
        <w:rPr>
          <w:rFonts w:ascii="Arial"/>
          <w:sz w:val="14"/>
        </w:rPr>
      </w:pPr>
      <w:r>
        <w:rPr/>
        <w:br w:type="column"/>
      </w:r>
      <w:r>
        <w:rPr>
          <w:rFonts w:ascii="Arial"/>
          <w:color w:val="5E5E5E"/>
          <w:spacing w:val="-2"/>
          <w:w w:val="105"/>
          <w:sz w:val="14"/>
        </w:rPr>
        <w:t>MapboxAPI</w:t>
      </w:r>
      <w:r>
        <w:rPr>
          <w:rFonts w:ascii="Arial"/>
          <w:color w:val="5E5E5E"/>
          <w:sz w:val="14"/>
        </w:rPr>
        <w:tab/>
      </w:r>
      <w:r>
        <w:rPr>
          <w:rFonts w:ascii="Arial"/>
          <w:color w:val="5E5E5E"/>
          <w:spacing w:val="-2"/>
          <w:w w:val="105"/>
          <w:sz w:val="14"/>
        </w:rPr>
        <w:t>Database</w:t>
      </w:r>
    </w:p>
    <w:p>
      <w:pPr>
        <w:spacing w:after="0"/>
        <w:jc w:val="left"/>
        <w:rPr>
          <w:rFonts w:ascii="Arial"/>
          <w:sz w:val="14"/>
        </w:rPr>
        <w:sectPr>
          <w:type w:val="continuous"/>
          <w:pgSz w:w="11910" w:h="16840"/>
          <w:pgMar w:header="658" w:footer="1409" w:top="1920" w:bottom="280" w:left="700" w:right="620"/>
          <w:cols w:num="2" w:equalWidth="0">
            <w:col w:w="5349" w:space="40"/>
            <w:col w:w="5201"/>
          </w:cols>
        </w:sectPr>
      </w:pPr>
    </w:p>
    <w:p>
      <w:pPr>
        <w:pStyle w:val="BodyText"/>
        <w:spacing w:before="4"/>
        <w:rPr>
          <w:rFonts w:ascii="Arial"/>
          <w:sz w:val="6"/>
        </w:rPr>
      </w:pPr>
      <w:r>
        <w:rPr/>
        <w:drawing>
          <wp:anchor distT="0" distB="0" distL="0" distR="0" allowOverlap="1" layoutInCell="1" locked="0" behindDoc="1" simplePos="0" relativeHeight="481584640">
            <wp:simplePos x="0" y="0"/>
            <wp:positionH relativeFrom="page">
              <wp:posOffset>622668</wp:posOffset>
            </wp:positionH>
            <wp:positionV relativeFrom="page">
              <wp:posOffset>442477</wp:posOffset>
            </wp:positionV>
            <wp:extent cx="460897" cy="222757"/>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52" cstate="print"/>
                    <a:stretch>
                      <a:fillRect/>
                    </a:stretch>
                  </pic:blipFill>
                  <pic:spPr>
                    <a:xfrm>
                      <a:off x="0" y="0"/>
                      <a:ext cx="460897" cy="222757"/>
                    </a:xfrm>
                    <a:prstGeom prst="rect">
                      <a:avLst/>
                    </a:prstGeom>
                  </pic:spPr>
                </pic:pic>
              </a:graphicData>
            </a:graphic>
          </wp:anchor>
        </w:drawing>
      </w:r>
    </w:p>
    <w:p>
      <w:pPr>
        <w:tabs>
          <w:tab w:pos="4337" w:val="left" w:leader="none"/>
          <w:tab w:pos="6548" w:val="left" w:leader="none"/>
          <w:tab w:pos="8855" w:val="left" w:leader="none"/>
        </w:tabs>
        <w:spacing w:line="20" w:lineRule="exact"/>
        <w:ind w:left="2145" w:right="0" w:firstLine="0"/>
        <w:jc w:val="left"/>
        <w:rPr>
          <w:rFonts w:ascii="Arial"/>
          <w:sz w:val="2"/>
        </w:rPr>
      </w:pPr>
      <w:r>
        <w:rPr>
          <w:rFonts w:ascii="Arial"/>
          <w:sz w:val="2"/>
        </w:rPr>
        <mc:AlternateContent>
          <mc:Choice Requires="wps">
            <w:drawing>
              <wp:inline distT="0" distB="0" distL="0" distR="0">
                <wp:extent cx="793750" cy="6350"/>
                <wp:effectExtent l="9525" t="0" r="0" b="3175"/>
                <wp:docPr id="226" name="Group 226"/>
                <wp:cNvGraphicFramePr>
                  <a:graphicFrameLocks/>
                </wp:cNvGraphicFramePr>
                <a:graphic>
                  <a:graphicData uri="http://schemas.microsoft.com/office/word/2010/wordprocessingGroup">
                    <wpg:wgp>
                      <wpg:cNvPr id="226" name="Group 226"/>
                      <wpg:cNvGrpSpPr/>
                      <wpg:grpSpPr>
                        <a:xfrm>
                          <a:off x="0" y="0"/>
                          <a:ext cx="793750" cy="6350"/>
                          <a:chExt cx="793750" cy="6350"/>
                        </a:xfrm>
                      </wpg:grpSpPr>
                      <wps:wsp>
                        <wps:cNvPr id="227" name="Graphic 227"/>
                        <wps:cNvSpPr/>
                        <wps:spPr>
                          <a:xfrm>
                            <a:off x="0" y="3051"/>
                            <a:ext cx="793750" cy="1270"/>
                          </a:xfrm>
                          <a:custGeom>
                            <a:avLst/>
                            <a:gdLst/>
                            <a:ahLst/>
                            <a:cxnLst/>
                            <a:rect l="l" t="t" r="r" b="b"/>
                            <a:pathLst>
                              <a:path w="793750" h="0">
                                <a:moveTo>
                                  <a:pt x="0" y="0"/>
                                </a:moveTo>
                                <a:lnTo>
                                  <a:pt x="793597"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5pt;mso-position-horizontal-relative:char;mso-position-vertical-relative:line" id="docshapegroup163" coordorigin="0,0" coordsize="1250,10">
                <v:line style="position:absolute" from="0,5" to="1250,5" stroked="true" strokeweight=".480547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793750" cy="6350"/>
                <wp:effectExtent l="9525" t="0" r="0" b="3175"/>
                <wp:docPr id="228" name="Group 228"/>
                <wp:cNvGraphicFramePr>
                  <a:graphicFrameLocks/>
                </wp:cNvGraphicFramePr>
                <a:graphic>
                  <a:graphicData uri="http://schemas.microsoft.com/office/word/2010/wordprocessingGroup">
                    <wpg:wgp>
                      <wpg:cNvPr id="228" name="Group 228"/>
                      <wpg:cNvGrpSpPr/>
                      <wpg:grpSpPr>
                        <a:xfrm>
                          <a:off x="0" y="0"/>
                          <a:ext cx="793750" cy="6350"/>
                          <a:chExt cx="793750" cy="6350"/>
                        </a:xfrm>
                      </wpg:grpSpPr>
                      <wps:wsp>
                        <wps:cNvPr id="229" name="Graphic 229"/>
                        <wps:cNvSpPr/>
                        <wps:spPr>
                          <a:xfrm>
                            <a:off x="0" y="3051"/>
                            <a:ext cx="793750" cy="1270"/>
                          </a:xfrm>
                          <a:custGeom>
                            <a:avLst/>
                            <a:gdLst/>
                            <a:ahLst/>
                            <a:cxnLst/>
                            <a:rect l="l" t="t" r="r" b="b"/>
                            <a:pathLst>
                              <a:path w="793750" h="0">
                                <a:moveTo>
                                  <a:pt x="0" y="0"/>
                                </a:moveTo>
                                <a:lnTo>
                                  <a:pt x="793597"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5pt;mso-position-horizontal-relative:char;mso-position-vertical-relative:line" id="docshapegroup164" coordorigin="0,0" coordsize="1250,10">
                <v:line style="position:absolute" from="0,5" to="1250,5" stroked="true" strokeweight=".480547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781685" cy="6350"/>
                <wp:effectExtent l="9525" t="0" r="0" b="3175"/>
                <wp:docPr id="230" name="Group 230"/>
                <wp:cNvGraphicFramePr>
                  <a:graphicFrameLocks/>
                </wp:cNvGraphicFramePr>
                <a:graphic>
                  <a:graphicData uri="http://schemas.microsoft.com/office/word/2010/wordprocessingGroup">
                    <wpg:wgp>
                      <wpg:cNvPr id="230" name="Group 230"/>
                      <wpg:cNvGrpSpPr/>
                      <wpg:grpSpPr>
                        <a:xfrm>
                          <a:off x="0" y="0"/>
                          <a:ext cx="781685" cy="6350"/>
                          <a:chExt cx="781685" cy="6350"/>
                        </a:xfrm>
                      </wpg:grpSpPr>
                      <wps:wsp>
                        <wps:cNvPr id="231" name="Graphic 231"/>
                        <wps:cNvSpPr/>
                        <wps:spPr>
                          <a:xfrm>
                            <a:off x="0" y="3051"/>
                            <a:ext cx="781685" cy="1270"/>
                          </a:xfrm>
                          <a:custGeom>
                            <a:avLst/>
                            <a:gdLst/>
                            <a:ahLst/>
                            <a:cxnLst/>
                            <a:rect l="l" t="t" r="r" b="b"/>
                            <a:pathLst>
                              <a:path w="781685" h="0">
                                <a:moveTo>
                                  <a:pt x="0" y="0"/>
                                </a:moveTo>
                                <a:lnTo>
                                  <a:pt x="781388"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1.55pt;height:.5pt;mso-position-horizontal-relative:char;mso-position-vertical-relative:line" id="docshapegroup165" coordorigin="0,0" coordsize="1231,10">
                <v:line style="position:absolute" from="0,5" to="1231,5" stroked="true" strokeweight=".480547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793750" cy="6350"/>
                <wp:effectExtent l="9525" t="0" r="0" b="3175"/>
                <wp:docPr id="232" name="Group 232"/>
                <wp:cNvGraphicFramePr>
                  <a:graphicFrameLocks/>
                </wp:cNvGraphicFramePr>
                <a:graphic>
                  <a:graphicData uri="http://schemas.microsoft.com/office/word/2010/wordprocessingGroup">
                    <wpg:wgp>
                      <wpg:cNvPr id="232" name="Group 232"/>
                      <wpg:cNvGrpSpPr/>
                      <wpg:grpSpPr>
                        <a:xfrm>
                          <a:off x="0" y="0"/>
                          <a:ext cx="793750" cy="6350"/>
                          <a:chExt cx="793750" cy="6350"/>
                        </a:xfrm>
                      </wpg:grpSpPr>
                      <wps:wsp>
                        <wps:cNvPr id="233" name="Graphic 233"/>
                        <wps:cNvSpPr/>
                        <wps:spPr>
                          <a:xfrm>
                            <a:off x="0" y="3051"/>
                            <a:ext cx="793750" cy="1270"/>
                          </a:xfrm>
                          <a:custGeom>
                            <a:avLst/>
                            <a:gdLst/>
                            <a:ahLst/>
                            <a:cxnLst/>
                            <a:rect l="l" t="t" r="r" b="b"/>
                            <a:pathLst>
                              <a:path w="793750" h="0">
                                <a:moveTo>
                                  <a:pt x="0" y="0"/>
                                </a:moveTo>
                                <a:lnTo>
                                  <a:pt x="793597"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2.5pt;height:.5pt;mso-position-horizontal-relative:char;mso-position-vertical-relative:line" id="docshapegroup166" coordorigin="0,0" coordsize="1250,10">
                <v:line style="position:absolute" from="0,5" to="1250,5" stroked="true" strokeweight=".480547pt" strokecolor="#000000">
                  <v:stroke dashstyle="solid"/>
                </v:line>
              </v:group>
            </w:pict>
          </mc:Fallback>
        </mc:AlternateContent>
      </w:r>
      <w:r>
        <w:rPr>
          <w:rFonts w:ascii="Arial"/>
          <w:sz w:val="2"/>
        </w:rPr>
      </w: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95"/>
        <w:rPr>
          <w:rFonts w:ascii="Arial"/>
          <w:sz w:val="13"/>
        </w:rPr>
      </w:pPr>
    </w:p>
    <w:p>
      <w:pPr>
        <w:tabs>
          <w:tab w:pos="4580" w:val="left" w:leader="hyphen"/>
        </w:tabs>
        <w:spacing w:before="1"/>
        <w:ind w:left="2881" w:right="0" w:firstLine="0"/>
        <w:jc w:val="left"/>
        <w:rPr>
          <w:rFonts w:ascii="Arial" w:hAnsi="Arial"/>
          <w:sz w:val="13"/>
        </w:rPr>
      </w:pPr>
      <w:r>
        <w:rPr/>
        <mc:AlternateContent>
          <mc:Choice Requires="wps">
            <w:drawing>
              <wp:anchor distT="0" distB="0" distL="0" distR="0" allowOverlap="1" layoutInCell="1" locked="0" behindDoc="0" simplePos="0" relativeHeight="15767552">
                <wp:simplePos x="0" y="0"/>
                <wp:positionH relativeFrom="page">
                  <wp:posOffset>1208710</wp:posOffset>
                </wp:positionH>
                <wp:positionV relativeFrom="paragraph">
                  <wp:posOffset>-227201</wp:posOffset>
                </wp:positionV>
                <wp:extent cx="960119" cy="191643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960119" cy="1916430"/>
                          <a:chExt cx="960119" cy="1916430"/>
                        </a:xfrm>
                      </wpg:grpSpPr>
                      <pic:pic>
                        <pic:nvPicPr>
                          <pic:cNvPr id="235" name="Image 235"/>
                          <pic:cNvPicPr/>
                        </pic:nvPicPr>
                        <pic:blipFill>
                          <a:blip r:embed="rId72" cstate="print"/>
                          <a:stretch>
                            <a:fillRect/>
                          </a:stretch>
                        </pic:blipFill>
                        <pic:spPr>
                          <a:xfrm>
                            <a:off x="0" y="0"/>
                            <a:ext cx="927898" cy="97647"/>
                          </a:xfrm>
                          <a:prstGeom prst="rect">
                            <a:avLst/>
                          </a:prstGeom>
                        </pic:spPr>
                      </pic:pic>
                      <wps:wsp>
                        <wps:cNvPr id="236" name="Graphic 236"/>
                        <wps:cNvSpPr/>
                        <wps:spPr>
                          <a:xfrm>
                            <a:off x="955368" y="48822"/>
                            <a:ext cx="1270" cy="1867535"/>
                          </a:xfrm>
                          <a:custGeom>
                            <a:avLst/>
                            <a:gdLst/>
                            <a:ahLst/>
                            <a:cxnLst/>
                            <a:rect l="l" t="t" r="r" b="b"/>
                            <a:pathLst>
                              <a:path w="0" h="1867535">
                                <a:moveTo>
                                  <a:pt x="0" y="1867502"/>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37" name="Textbox 237"/>
                        <wps:cNvSpPr txBox="1"/>
                        <wps:spPr>
                          <a:xfrm>
                            <a:off x="60785" y="1716401"/>
                            <a:ext cx="488950" cy="92710"/>
                          </a:xfrm>
                          <a:prstGeom prst="rect">
                            <a:avLst/>
                          </a:prstGeom>
                        </wps:spPr>
                        <wps:txbx>
                          <w:txbxContent>
                            <w:p>
                              <w:pPr>
                                <w:spacing w:line="145" w:lineRule="exact" w:before="0"/>
                                <w:ind w:left="0" w:right="0" w:firstLine="0"/>
                                <w:jc w:val="left"/>
                                <w:rPr>
                                  <w:rFonts w:ascii="Arial"/>
                                  <w:b/>
                                  <w:sz w:val="13"/>
                                </w:rPr>
                              </w:pPr>
                              <w:r>
                                <w:rPr>
                                  <w:rFonts w:ascii="Arial"/>
                                  <w:color w:val="5E5E5E"/>
                                  <w:w w:val="105"/>
                                  <w:sz w:val="13"/>
                                </w:rPr>
                                <w:t>Display</w:t>
                              </w:r>
                              <w:r>
                                <w:rPr>
                                  <w:rFonts w:ascii="Arial"/>
                                  <w:color w:val="5E5E5E"/>
                                  <w:spacing w:val="-6"/>
                                  <w:w w:val="105"/>
                                  <w:sz w:val="13"/>
                                </w:rPr>
                                <w:t> </w:t>
                              </w:r>
                              <w:r>
                                <w:rPr>
                                  <w:rFonts w:ascii="Arial"/>
                                  <w:b/>
                                  <w:color w:val="727272"/>
                                  <w:spacing w:val="-5"/>
                                  <w:w w:val="105"/>
                                  <w:sz w:val="13"/>
                                </w:rPr>
                                <w:t>Map</w:t>
                              </w:r>
                            </w:p>
                          </w:txbxContent>
                        </wps:txbx>
                        <wps:bodyPr wrap="square" lIns="0" tIns="0" rIns="0" bIns="0" rtlCol="0">
                          <a:noAutofit/>
                        </wps:bodyPr>
                      </wps:wsp>
                    </wpg:wgp>
                  </a:graphicData>
                </a:graphic>
              </wp:anchor>
            </w:drawing>
          </mc:Choice>
          <mc:Fallback>
            <w:pict>
              <v:group style="position:absolute;margin-left:95.174042pt;margin-top:-17.889843pt;width:75.6pt;height:150.9pt;mso-position-horizontal-relative:page;mso-position-vertical-relative:paragraph;z-index:15767552" id="docshapegroup167" coordorigin="1903,-358" coordsize="1512,3018">
                <v:shape style="position:absolute;left:1903;top:-358;width:1462;height:154" type="#_x0000_t75" id="docshape168" stroked="false">
                  <v:imagedata r:id="rId72" o:title=""/>
                </v:shape>
                <v:line style="position:absolute" from="3408,2660" to="3408,-281" stroked="true" strokeweight=".721015pt" strokecolor="#000000">
                  <v:stroke dashstyle="solid"/>
                </v:line>
                <v:shape style="position:absolute;left:1999;top:2345;width:770;height:146" type="#_x0000_t202" id="docshape169" filled="false" stroked="false">
                  <v:textbox inset="0,0,0,0">
                    <w:txbxContent>
                      <w:p>
                        <w:pPr>
                          <w:spacing w:line="145" w:lineRule="exact" w:before="0"/>
                          <w:ind w:left="0" w:right="0" w:firstLine="0"/>
                          <w:jc w:val="left"/>
                          <w:rPr>
                            <w:rFonts w:ascii="Arial"/>
                            <w:b/>
                            <w:sz w:val="13"/>
                          </w:rPr>
                        </w:pPr>
                        <w:r>
                          <w:rPr>
                            <w:rFonts w:ascii="Arial"/>
                            <w:color w:val="5E5E5E"/>
                            <w:w w:val="105"/>
                            <w:sz w:val="13"/>
                          </w:rPr>
                          <w:t>Display</w:t>
                        </w:r>
                        <w:r>
                          <w:rPr>
                            <w:rFonts w:ascii="Arial"/>
                            <w:color w:val="5E5E5E"/>
                            <w:spacing w:val="-6"/>
                            <w:w w:val="105"/>
                            <w:sz w:val="13"/>
                          </w:rPr>
                          <w:t> </w:t>
                        </w:r>
                        <w:r>
                          <w:rPr>
                            <w:rFonts w:ascii="Arial"/>
                            <w:b/>
                            <w:color w:val="727272"/>
                            <w:spacing w:val="-5"/>
                            <w:w w:val="105"/>
                            <w:sz w:val="13"/>
                          </w:rPr>
                          <w:t>Map</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8064">
                <wp:simplePos x="0" y="0"/>
                <wp:positionH relativeFrom="page">
                  <wp:posOffset>3618347</wp:posOffset>
                </wp:positionH>
                <wp:positionV relativeFrom="paragraph">
                  <wp:posOffset>53533</wp:posOffset>
                </wp:positionV>
                <wp:extent cx="2809875" cy="1721485"/>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2809875" cy="1721485"/>
                          <a:chExt cx="2809875" cy="1721485"/>
                        </a:xfrm>
                      </wpg:grpSpPr>
                      <pic:pic>
                        <pic:nvPicPr>
                          <pic:cNvPr id="239" name="Image 239"/>
                          <pic:cNvPicPr/>
                        </pic:nvPicPr>
                        <pic:blipFill>
                          <a:blip r:embed="rId73" cstate="print"/>
                          <a:stretch>
                            <a:fillRect/>
                          </a:stretch>
                        </pic:blipFill>
                        <pic:spPr>
                          <a:xfrm>
                            <a:off x="50515" y="186141"/>
                            <a:ext cx="1471207" cy="509596"/>
                          </a:xfrm>
                          <a:prstGeom prst="rect">
                            <a:avLst/>
                          </a:prstGeom>
                        </pic:spPr>
                      </pic:pic>
                      <wps:wsp>
                        <wps:cNvPr id="240" name="Graphic 240"/>
                        <wps:cNvSpPr/>
                        <wps:spPr>
                          <a:xfrm>
                            <a:off x="13886" y="0"/>
                            <a:ext cx="1318895" cy="1562735"/>
                          </a:xfrm>
                          <a:custGeom>
                            <a:avLst/>
                            <a:gdLst/>
                            <a:ahLst/>
                            <a:cxnLst/>
                            <a:rect l="l" t="t" r="r" b="b"/>
                            <a:pathLst>
                              <a:path w="1318895" h="1562735">
                                <a:moveTo>
                                  <a:pt x="0" y="1171766"/>
                                </a:moveTo>
                                <a:lnTo>
                                  <a:pt x="0" y="0"/>
                                </a:lnTo>
                              </a:path>
                              <a:path w="1318895" h="1562735">
                                <a:moveTo>
                                  <a:pt x="1318592" y="1562355"/>
                                </a:moveTo>
                                <a:lnTo>
                                  <a:pt x="1318592" y="695736"/>
                                </a:lnTo>
                              </a:path>
                            </a:pathLst>
                          </a:custGeom>
                          <a:ln w="9155">
                            <a:solidFill>
                              <a:srgbClr val="000000"/>
                            </a:solidFill>
                            <a:prstDash val="solid"/>
                          </a:ln>
                        </wps:spPr>
                        <wps:bodyPr wrap="square" lIns="0" tIns="0" rIns="0" bIns="0" rtlCol="0">
                          <a:prstTxWarp prst="textNoShape">
                            <a:avLst/>
                          </a:prstTxWarp>
                          <a:noAutofit/>
                        </wps:bodyPr>
                      </wps:wsp>
                      <wps:wsp>
                        <wps:cNvPr id="241" name="Graphic 241"/>
                        <wps:cNvSpPr/>
                        <wps:spPr>
                          <a:xfrm>
                            <a:off x="1411838" y="378382"/>
                            <a:ext cx="1395095" cy="1343025"/>
                          </a:xfrm>
                          <a:custGeom>
                            <a:avLst/>
                            <a:gdLst/>
                            <a:ahLst/>
                            <a:cxnLst/>
                            <a:rect l="l" t="t" r="r" b="b"/>
                            <a:pathLst>
                              <a:path w="1395095" h="1343025">
                                <a:moveTo>
                                  <a:pt x="0" y="1183972"/>
                                </a:moveTo>
                                <a:lnTo>
                                  <a:pt x="0" y="317353"/>
                                </a:lnTo>
                              </a:path>
                              <a:path w="1395095" h="1343025">
                                <a:moveTo>
                                  <a:pt x="1394900" y="1342648"/>
                                </a:moveTo>
                                <a:lnTo>
                                  <a:pt x="1394900" y="0"/>
                                </a:lnTo>
                              </a:path>
                              <a:path w="1395095" h="1343025">
                                <a:moveTo>
                                  <a:pt x="0" y="668272"/>
                                </a:moveTo>
                                <a:lnTo>
                                  <a:pt x="1355220" y="668272"/>
                                </a:lnTo>
                              </a:path>
                            </a:pathLst>
                          </a:custGeom>
                          <a:ln w="6103">
                            <a:solidFill>
                              <a:srgbClr val="000000"/>
                            </a:solidFill>
                            <a:prstDash val="solid"/>
                          </a:ln>
                        </wps:spPr>
                        <wps:bodyPr wrap="square" lIns="0" tIns="0" rIns="0" bIns="0" rtlCol="0">
                          <a:prstTxWarp prst="textNoShape">
                            <a:avLst/>
                          </a:prstTxWarp>
                          <a:noAutofit/>
                        </wps:bodyPr>
                      </wps:wsp>
                      <wps:wsp>
                        <wps:cNvPr id="242" name="Graphic 242"/>
                        <wps:cNvSpPr/>
                        <wps:spPr>
                          <a:xfrm>
                            <a:off x="60205" y="820846"/>
                            <a:ext cx="76835" cy="1270"/>
                          </a:xfrm>
                          <a:custGeom>
                            <a:avLst/>
                            <a:gdLst/>
                            <a:ahLst/>
                            <a:cxnLst/>
                            <a:rect l="l" t="t" r="r" b="b"/>
                            <a:pathLst>
                              <a:path w="76835" h="0">
                                <a:moveTo>
                                  <a:pt x="0" y="0"/>
                                </a:moveTo>
                                <a:lnTo>
                                  <a:pt x="76307" y="0"/>
                                </a:lnTo>
                              </a:path>
                            </a:pathLst>
                          </a:custGeom>
                          <a:ln w="12714">
                            <a:solidFill>
                              <a:srgbClr val="3B3B3B"/>
                            </a:solidFill>
                            <a:prstDash val="solid"/>
                          </a:ln>
                        </wps:spPr>
                        <wps:bodyPr wrap="square" lIns="0" tIns="0" rIns="0" bIns="0" rtlCol="0">
                          <a:prstTxWarp prst="textNoShape">
                            <a:avLst/>
                          </a:prstTxWarp>
                          <a:noAutofit/>
                        </wps:bodyPr>
                      </wps:wsp>
                      <wps:wsp>
                        <wps:cNvPr id="243" name="Graphic 243"/>
                        <wps:cNvSpPr/>
                        <wps:spPr>
                          <a:xfrm>
                            <a:off x="194341" y="789371"/>
                            <a:ext cx="1118235" cy="1270"/>
                          </a:xfrm>
                          <a:custGeom>
                            <a:avLst/>
                            <a:gdLst/>
                            <a:ahLst/>
                            <a:cxnLst/>
                            <a:rect l="l" t="t" r="r" b="b"/>
                            <a:pathLst>
                              <a:path w="1118235" h="0">
                                <a:moveTo>
                                  <a:pt x="0" y="0"/>
                                </a:moveTo>
                                <a:lnTo>
                                  <a:pt x="1118056" y="0"/>
                                </a:lnTo>
                              </a:path>
                            </a:pathLst>
                          </a:custGeom>
                          <a:ln w="10352">
                            <a:solidFill>
                              <a:srgbClr val="3A3A3A"/>
                            </a:solidFill>
                            <a:prstDash val="dash"/>
                          </a:ln>
                        </wps:spPr>
                        <wps:bodyPr wrap="square" lIns="0" tIns="0" rIns="0" bIns="0" rtlCol="0">
                          <a:prstTxWarp prst="textNoShape">
                            <a:avLst/>
                          </a:prstTxWarp>
                          <a:noAutofit/>
                        </wps:bodyPr>
                      </wps:wsp>
                      <wps:wsp>
                        <wps:cNvPr id="244" name="Graphic 244"/>
                        <wps:cNvSpPr/>
                        <wps:spPr>
                          <a:xfrm>
                            <a:off x="0" y="1394133"/>
                            <a:ext cx="1282065" cy="1270"/>
                          </a:xfrm>
                          <a:custGeom>
                            <a:avLst/>
                            <a:gdLst/>
                            <a:ahLst/>
                            <a:cxnLst/>
                            <a:rect l="l" t="t" r="r" b="b"/>
                            <a:pathLst>
                              <a:path w="1282065" h="0">
                                <a:moveTo>
                                  <a:pt x="0" y="0"/>
                                </a:moveTo>
                                <a:lnTo>
                                  <a:pt x="1281965" y="0"/>
                                </a:lnTo>
                              </a:path>
                            </a:pathLst>
                          </a:custGeom>
                          <a:ln w="9004">
                            <a:solidFill>
                              <a:srgbClr val="3A3A3A"/>
                            </a:solidFill>
                            <a:prstDash val="dash"/>
                          </a:ln>
                        </wps:spPr>
                        <wps:bodyPr wrap="square" lIns="0" tIns="0" rIns="0" bIns="0" rtlCol="0">
                          <a:prstTxWarp prst="textNoShape">
                            <a:avLst/>
                          </a:prstTxWarp>
                          <a:noAutofit/>
                        </wps:bodyPr>
                      </wps:wsp>
                      <wps:wsp>
                        <wps:cNvPr id="245" name="Textbox 245"/>
                        <wps:cNvSpPr txBox="1"/>
                        <wps:spPr>
                          <a:xfrm>
                            <a:off x="1456245" y="212990"/>
                            <a:ext cx="729615" cy="134620"/>
                          </a:xfrm>
                          <a:prstGeom prst="rect">
                            <a:avLst/>
                          </a:prstGeom>
                        </wps:spPr>
                        <wps:txbx>
                          <w:txbxContent>
                            <w:p>
                              <w:pPr>
                                <w:spacing w:line="70" w:lineRule="exact" w:before="0"/>
                                <w:ind w:left="0" w:right="0" w:firstLine="0"/>
                                <w:jc w:val="left"/>
                                <w:rPr>
                                  <w:rFonts w:ascii="Arial"/>
                                  <w:sz w:val="7"/>
                                </w:rPr>
                              </w:pPr>
                              <w:r>
                                <w:rPr>
                                  <w:rFonts w:ascii="Arial"/>
                                  <w:color w:val="1C1C1C"/>
                                  <w:spacing w:val="-2"/>
                                  <w:w w:val="260"/>
                                  <w:sz w:val="7"/>
                                </w:rPr>
                                <w:t>----</w:t>
                              </w:r>
                              <w:r>
                                <w:rPr>
                                  <w:rFonts w:ascii="Arial"/>
                                  <w:color w:val="1C1C1C"/>
                                  <w:spacing w:val="-12"/>
                                  <w:w w:val="260"/>
                                  <w:sz w:val="7"/>
                                </w:rPr>
                                <w:t>1</w:t>
                              </w:r>
                            </w:p>
                            <w:p>
                              <w:pPr>
                                <w:spacing w:line="141" w:lineRule="exact" w:before="0"/>
                                <w:ind w:left="283" w:right="0" w:firstLine="0"/>
                                <w:jc w:val="left"/>
                                <w:rPr>
                                  <w:rFonts w:ascii="Arial"/>
                                  <w:sz w:val="13"/>
                                </w:rPr>
                              </w:pPr>
                              <w:r>
                                <w:rPr>
                                  <w:rFonts w:ascii="Arial"/>
                                  <w:color w:val="3B3B3B"/>
                                  <w:sz w:val="13"/>
                                </w:rPr>
                                <w:t>:</w:t>
                              </w:r>
                              <w:r>
                                <w:rPr>
                                  <w:rFonts w:ascii="Arial"/>
                                  <w:color w:val="3B3B3B"/>
                                  <w:spacing w:val="-13"/>
                                  <w:sz w:val="13"/>
                                </w:rPr>
                                <w:t> </w:t>
                              </w:r>
                              <w:r>
                                <w:rPr>
                                  <w:rFonts w:ascii="Arial"/>
                                  <w:color w:val="3B3B3B"/>
                                  <w:sz w:val="13"/>
                                </w:rPr>
                                <w:t>Process</w:t>
                              </w:r>
                              <w:r>
                                <w:rPr>
                                  <w:rFonts w:ascii="Arial"/>
                                  <w:color w:val="3B3B3B"/>
                                  <w:spacing w:val="6"/>
                                  <w:sz w:val="13"/>
                                </w:rPr>
                                <w:t> </w:t>
                              </w:r>
                              <w:r>
                                <w:rPr>
                                  <w:rFonts w:ascii="Arial"/>
                                  <w:color w:val="727272"/>
                                  <w:spacing w:val="-5"/>
                                  <w:sz w:val="13"/>
                                </w:rPr>
                                <w:t>Map</w:t>
                              </w:r>
                            </w:p>
                          </w:txbxContent>
                        </wps:txbx>
                        <wps:bodyPr wrap="square" lIns="0" tIns="0" rIns="0" bIns="0" rtlCol="0">
                          <a:noAutofit/>
                        </wps:bodyPr>
                      </wps:wsp>
                      <wps:wsp>
                        <wps:cNvPr id="246" name="Textbox 246"/>
                        <wps:cNvSpPr txBox="1"/>
                        <wps:spPr>
                          <a:xfrm>
                            <a:off x="60207" y="696218"/>
                            <a:ext cx="96520" cy="154940"/>
                          </a:xfrm>
                          <a:prstGeom prst="rect">
                            <a:avLst/>
                          </a:prstGeom>
                        </wps:spPr>
                        <wps:txbx>
                          <w:txbxContent>
                            <w:p>
                              <w:pPr>
                                <w:spacing w:line="244" w:lineRule="exact" w:before="0"/>
                                <w:ind w:left="0" w:right="0" w:firstLine="0"/>
                                <w:jc w:val="left"/>
                                <w:rPr>
                                  <w:sz w:val="22"/>
                                </w:rPr>
                              </w:pPr>
                              <w:r>
                                <w:rPr>
                                  <w:color w:val="3B3B3B"/>
                                  <w:spacing w:val="-10"/>
                                  <w:w w:val="105"/>
                                  <w:sz w:val="22"/>
                                </w:rPr>
                                <w:t>&lt;</w:t>
                              </w:r>
                            </w:p>
                          </w:txbxContent>
                        </wps:txbx>
                        <wps:bodyPr wrap="square" lIns="0" tIns="0" rIns="0" bIns="0" rtlCol="0">
                          <a:noAutofit/>
                        </wps:bodyPr>
                      </wps:wsp>
                      <wps:wsp>
                        <wps:cNvPr id="247" name="Textbox 247"/>
                        <wps:cNvSpPr txBox="1"/>
                        <wps:spPr>
                          <a:xfrm>
                            <a:off x="156755" y="660592"/>
                            <a:ext cx="915669" cy="434340"/>
                          </a:xfrm>
                          <a:prstGeom prst="rect">
                            <a:avLst/>
                          </a:prstGeom>
                        </wps:spPr>
                        <wps:txbx>
                          <w:txbxContent>
                            <w:p>
                              <w:pPr>
                                <w:spacing w:line="145" w:lineRule="exact" w:before="0"/>
                                <w:ind w:left="573" w:right="0" w:firstLine="0"/>
                                <w:jc w:val="left"/>
                                <w:rPr>
                                  <w:rFonts w:ascii="Arial"/>
                                  <w:sz w:val="13"/>
                                </w:rPr>
                              </w:pPr>
                              <w:r>
                                <w:rPr>
                                  <w:rFonts w:ascii="Arial"/>
                                  <w:color w:val="3B3B3B"/>
                                  <w:spacing w:val="-4"/>
                                  <w:sz w:val="13"/>
                                </w:rPr>
                                <w:t>L</w:t>
                              </w:r>
                              <w:r>
                                <w:rPr>
                                  <w:rFonts w:ascii="Arial"/>
                                  <w:color w:val="5E5E5E"/>
                                  <w:spacing w:val="-4"/>
                                  <w:sz w:val="13"/>
                                </w:rPr>
                                <w:t>o-</w:t>
                              </w:r>
                              <w:r>
                                <w:rPr>
                                  <w:rFonts w:ascii="Arial"/>
                                  <w:color w:val="5E5E5E"/>
                                  <w:spacing w:val="-2"/>
                                  <w:sz w:val="13"/>
                                </w:rPr>
                                <w:t>c</w:t>
                              </w:r>
                              <w:r>
                                <w:rPr>
                                  <w:rFonts w:ascii="Arial"/>
                                  <w:color w:val="3B3B3B"/>
                                  <w:spacing w:val="-2"/>
                                  <w:sz w:val="13"/>
                                </w:rPr>
                                <w:t>a</w:t>
                              </w:r>
                              <w:r>
                                <w:rPr>
                                  <w:rFonts w:ascii="Arial"/>
                                  <w:color w:val="727272"/>
                                  <w:spacing w:val="-2"/>
                                  <w:sz w:val="13"/>
                                </w:rPr>
                                <w:t>li</w:t>
                              </w:r>
                              <w:r>
                                <w:rPr>
                                  <w:rFonts w:ascii="Arial"/>
                                  <w:color w:val="4F4F4F"/>
                                  <w:spacing w:val="-2"/>
                                  <w:sz w:val="13"/>
                                </w:rPr>
                                <w:t>o</w:t>
                              </w:r>
                              <w:r>
                                <w:rPr>
                                  <w:rFonts w:ascii="Arial"/>
                                  <w:color w:val="727272"/>
                                  <w:spacing w:val="-2"/>
                                  <w:sz w:val="13"/>
                                </w:rPr>
                                <w:t>n</w:t>
                              </w:r>
                            </w:p>
                            <w:p>
                              <w:pPr>
                                <w:spacing w:line="240" w:lineRule="auto" w:before="0"/>
                                <w:rPr>
                                  <w:rFonts w:ascii="Arial"/>
                                  <w:sz w:val="13"/>
                                </w:rPr>
                              </w:pPr>
                            </w:p>
                            <w:p>
                              <w:pPr>
                                <w:spacing w:line="240" w:lineRule="auto" w:before="89"/>
                                <w:rPr>
                                  <w:rFonts w:ascii="Arial"/>
                                  <w:sz w:val="13"/>
                                </w:rPr>
                              </w:pPr>
                            </w:p>
                            <w:p>
                              <w:pPr>
                                <w:spacing w:before="0"/>
                                <w:ind w:left="0" w:right="0" w:firstLine="0"/>
                                <w:jc w:val="left"/>
                                <w:rPr>
                                  <w:rFonts w:ascii="Arial"/>
                                  <w:sz w:val="13"/>
                                </w:rPr>
                              </w:pPr>
                              <w:r>
                                <w:rPr>
                                  <w:rFonts w:ascii="Arial"/>
                                  <w:color w:val="5E5E5E"/>
                                  <w:spacing w:val="-2"/>
                                  <w:w w:val="105"/>
                                  <w:sz w:val="13"/>
                                </w:rPr>
                                <w:t>Historical</w:t>
                              </w:r>
                              <w:r>
                                <w:rPr>
                                  <w:rFonts w:ascii="Arial"/>
                                  <w:color w:val="5E5E5E"/>
                                  <w:spacing w:val="12"/>
                                  <w:w w:val="105"/>
                                  <w:sz w:val="13"/>
                                </w:rPr>
                                <w:t> </w:t>
                              </w:r>
                              <w:r>
                                <w:rPr>
                                  <w:rFonts w:ascii="Arial"/>
                                  <w:color w:val="3B3B3B"/>
                                  <w:spacing w:val="-2"/>
                                  <w:w w:val="105"/>
                                  <w:sz w:val="13"/>
                                </w:rPr>
                                <w:t>Localion</w:t>
                              </w:r>
                              <w:r>
                                <w:rPr>
                                  <w:rFonts w:ascii="Arial"/>
                                  <w:color w:val="3B3B3B"/>
                                  <w:spacing w:val="-5"/>
                                  <w:w w:val="105"/>
                                  <w:sz w:val="13"/>
                                </w:rPr>
                                <w:t> </w:t>
                              </w:r>
                              <w:r>
                                <w:rPr>
                                  <w:rFonts w:ascii="Arial"/>
                                  <w:color w:val="727272"/>
                                  <w:spacing w:val="-4"/>
                                  <w:w w:val="105"/>
                                  <w:sz w:val="13"/>
                                </w:rPr>
                                <w:t>Dala</w:t>
                              </w:r>
                            </w:p>
                          </w:txbxContent>
                        </wps:txbx>
                        <wps:bodyPr wrap="square" lIns="0" tIns="0" rIns="0" bIns="0" rtlCol="0">
                          <a:noAutofit/>
                        </wps:bodyPr>
                      </wps:wsp>
                      <wps:wsp>
                        <wps:cNvPr id="248" name="Textbox 248"/>
                        <wps:cNvSpPr txBox="1"/>
                        <wps:spPr>
                          <a:xfrm>
                            <a:off x="1452995" y="1197652"/>
                            <a:ext cx="1329055" cy="92710"/>
                          </a:xfrm>
                          <a:prstGeom prst="rect">
                            <a:avLst/>
                          </a:prstGeom>
                        </wps:spPr>
                        <wps:txbx>
                          <w:txbxContent>
                            <w:p>
                              <w:pPr>
                                <w:spacing w:line="145" w:lineRule="exact" w:before="0"/>
                                <w:ind w:left="0" w:right="0" w:firstLine="0"/>
                                <w:jc w:val="left"/>
                                <w:rPr>
                                  <w:rFonts w:ascii="Arial"/>
                                  <w:sz w:val="13"/>
                                </w:rPr>
                              </w:pPr>
                              <w:r>
                                <w:rPr>
                                  <w:rFonts w:ascii="Arial"/>
                                  <w:color w:val="3B3B3B"/>
                                  <w:sz w:val="13"/>
                                </w:rPr>
                                <w:t>&lt;(-</w:t>
                              </w:r>
                              <w:r>
                                <w:rPr>
                                  <w:rFonts w:ascii="Arial"/>
                                  <w:color w:val="3B3B3B"/>
                                  <w:spacing w:val="32"/>
                                  <w:sz w:val="13"/>
                                </w:rPr>
                                <w:t> </w:t>
                              </w:r>
                              <w:r>
                                <w:rPr>
                                  <w:rFonts w:ascii="Arial"/>
                                  <w:color w:val="3B3B3B"/>
                                  <w:sz w:val="13"/>
                                </w:rPr>
                                <w:t>-</w:t>
                              </w:r>
                              <w:r>
                                <w:rPr>
                                  <w:rFonts w:ascii="Arial"/>
                                  <w:color w:val="3B3B3B"/>
                                  <w:spacing w:val="9"/>
                                  <w:sz w:val="13"/>
                                </w:rPr>
                                <w:t> </w:t>
                              </w:r>
                              <w:r>
                                <w:rPr>
                                  <w:rFonts w:ascii="Arial"/>
                                  <w:color w:val="1C1C1C"/>
                                  <w:sz w:val="13"/>
                                </w:rPr>
                                <w:t>-</w:t>
                              </w:r>
                              <w:r>
                                <w:rPr>
                                  <w:rFonts w:ascii="Arial"/>
                                  <w:color w:val="5E5E5E"/>
                                  <w:sz w:val="13"/>
                                </w:rPr>
                                <w:t>Hislorfc</w:t>
                              </w:r>
                              <w:r>
                                <w:rPr>
                                  <w:rFonts w:ascii="Arial"/>
                                  <w:color w:val="3B3B3B"/>
                                  <w:sz w:val="13"/>
                                </w:rPr>
                                <w:t>a</w:t>
                              </w:r>
                              <w:r>
                                <w:rPr>
                                  <w:rFonts w:ascii="Arial"/>
                                  <w:color w:val="5E5E5E"/>
                                  <w:sz w:val="13"/>
                                </w:rPr>
                                <w:t>I</w:t>
                              </w:r>
                              <w:r>
                                <w:rPr>
                                  <w:rFonts w:ascii="Arial"/>
                                  <w:color w:val="5E5E5E"/>
                                  <w:spacing w:val="-12"/>
                                  <w:sz w:val="13"/>
                                </w:rPr>
                                <w:t> </w:t>
                              </w:r>
                              <w:r>
                                <w:rPr>
                                  <w:rFonts w:ascii="Arial"/>
                                  <w:color w:val="5E5E5E"/>
                                  <w:sz w:val="13"/>
                                </w:rPr>
                                <w:t>Local/on</w:t>
                              </w:r>
                              <w:r>
                                <w:rPr>
                                  <w:rFonts w:ascii="Arial"/>
                                  <w:color w:val="5E5E5E"/>
                                  <w:spacing w:val="-2"/>
                                  <w:sz w:val="13"/>
                                </w:rPr>
                                <w:t> </w:t>
                              </w:r>
                              <w:r>
                                <w:rPr>
                                  <w:rFonts w:ascii="Arial"/>
                                  <w:color w:val="4F4F4F"/>
                                  <w:sz w:val="13"/>
                                </w:rPr>
                                <w:t>Da</w:t>
                              </w:r>
                              <w:r>
                                <w:rPr>
                                  <w:rFonts w:ascii="Arial"/>
                                  <w:color w:val="727272"/>
                                  <w:sz w:val="13"/>
                                </w:rPr>
                                <w:t>ta</w:t>
                              </w:r>
                              <w:r>
                                <w:rPr>
                                  <w:rFonts w:ascii="Arial"/>
                                  <w:color w:val="1C1C1C"/>
                                  <w:sz w:val="13"/>
                                </w:rPr>
                                <w:t>-</w:t>
                              </w:r>
                              <w:r>
                                <w:rPr>
                                  <w:rFonts w:ascii="Arial"/>
                                  <w:color w:val="1C1C1C"/>
                                  <w:spacing w:val="-13"/>
                                  <w:sz w:val="13"/>
                                </w:rPr>
                                <w:t> </w:t>
                              </w:r>
                              <w:r>
                                <w:rPr>
                                  <w:rFonts w:ascii="Arial"/>
                                  <w:color w:val="3B3B3B"/>
                                  <w:sz w:val="13"/>
                                </w:rPr>
                                <w:t>-</w:t>
                              </w:r>
                              <w:r>
                                <w:rPr>
                                  <w:rFonts w:ascii="Arial"/>
                                  <w:color w:val="3B3B3B"/>
                                  <w:spacing w:val="-12"/>
                                  <w:sz w:val="13"/>
                                </w:rPr>
                                <w:t> </w:t>
                              </w:r>
                              <w:r>
                                <w:rPr>
                                  <w:rFonts w:ascii="Arial"/>
                                  <w:color w:val="1C1C1C"/>
                                  <w:sz w:val="13"/>
                                </w:rPr>
                                <w:t>-</w:t>
                              </w:r>
                              <w:r>
                                <w:rPr>
                                  <w:rFonts w:ascii="Arial"/>
                                  <w:color w:val="1C1C1C"/>
                                  <w:spacing w:val="-7"/>
                                  <w:sz w:val="13"/>
                                </w:rPr>
                                <w:t> </w:t>
                              </w:r>
                              <w:r>
                                <w:rPr>
                                  <w:rFonts w:ascii="Arial"/>
                                  <w:color w:val="1C1C1C"/>
                                  <w:sz w:val="13"/>
                                </w:rPr>
                                <w:t>-</w:t>
                              </w:r>
                              <w:r>
                                <w:rPr>
                                  <w:rFonts w:ascii="Arial"/>
                                  <w:color w:val="1C1C1C"/>
                                  <w:spacing w:val="-6"/>
                                  <w:sz w:val="13"/>
                                </w:rPr>
                                <w:t> </w:t>
                              </w:r>
                              <w:r>
                                <w:rPr>
                                  <w:rFonts w:ascii="Arial"/>
                                  <w:color w:val="1C1C1C"/>
                                  <w:spacing w:val="-10"/>
                                  <w:sz w:val="13"/>
                                </w:rPr>
                                <w:t>-</w:t>
                              </w:r>
                            </w:p>
                          </w:txbxContent>
                        </wps:txbx>
                        <wps:bodyPr wrap="square" lIns="0" tIns="0" rIns="0" bIns="0" rtlCol="0">
                          <a:noAutofit/>
                        </wps:bodyPr>
                      </wps:wsp>
                    </wpg:wgp>
                  </a:graphicData>
                </a:graphic>
              </wp:anchor>
            </w:drawing>
          </mc:Choice>
          <mc:Fallback>
            <w:pict>
              <v:group style="position:absolute;margin-left:284.909271pt;margin-top:4.215220pt;width:221.25pt;height:135.550pt;mso-position-horizontal-relative:page;mso-position-vertical-relative:paragraph;z-index:15768064" id="docshapegroup170" coordorigin="5698,84" coordsize="4425,2711">
                <v:shape style="position:absolute;left:5777;top:377;width:2317;height:803" type="#_x0000_t75" id="docshape171" stroked="false">
                  <v:imagedata r:id="rId73" o:title=""/>
                </v:shape>
                <v:shape style="position:absolute;left:5720;top:84;width:2077;height:2461" id="docshape172" coordorigin="5720,84" coordsize="2077,2461" path="m5720,1930l5720,84m7797,2545l7797,1180e" filled="false" stroked="true" strokeweight=".720918pt" strokecolor="#000000">
                  <v:path arrowok="t"/>
                  <v:stroke dashstyle="solid"/>
                </v:shape>
                <v:shape style="position:absolute;left:7921;top:680;width:2197;height:2115" id="docshape173" coordorigin="7922,680" coordsize="2197,2115" path="m7922,2545l7922,1180m10118,2795l10118,680m7922,1733l10056,1733e" filled="false" stroked="true" strokeweight=".480612pt" strokecolor="#000000">
                  <v:path arrowok="t"/>
                  <v:stroke dashstyle="solid"/>
                </v:shape>
                <v:line style="position:absolute" from="5793,1377" to="5913,1377" stroked="true" strokeweight="1.001140pt" strokecolor="#3b3b3b">
                  <v:stroke dashstyle="solid"/>
                </v:line>
                <v:line style="position:absolute" from="6004,1327" to="7765,1327" stroked="true" strokeweight=".815148pt" strokecolor="#3a3a3a">
                  <v:stroke dashstyle="dash"/>
                </v:line>
                <v:line style="position:absolute" from="5698,2280" to="7717,2280" stroked="true" strokeweight=".708998pt" strokecolor="#3a3a3a">
                  <v:stroke dashstyle="dash"/>
                </v:line>
                <v:shape style="position:absolute;left:7991;top:419;width:1149;height:212" type="#_x0000_t202" id="docshape174" filled="false" stroked="false">
                  <v:textbox inset="0,0,0,0">
                    <w:txbxContent>
                      <w:p>
                        <w:pPr>
                          <w:spacing w:line="70" w:lineRule="exact" w:before="0"/>
                          <w:ind w:left="0" w:right="0" w:firstLine="0"/>
                          <w:jc w:val="left"/>
                          <w:rPr>
                            <w:rFonts w:ascii="Arial"/>
                            <w:sz w:val="7"/>
                          </w:rPr>
                        </w:pPr>
                        <w:r>
                          <w:rPr>
                            <w:rFonts w:ascii="Arial"/>
                            <w:color w:val="1C1C1C"/>
                            <w:spacing w:val="-2"/>
                            <w:w w:val="260"/>
                            <w:sz w:val="7"/>
                          </w:rPr>
                          <w:t>----</w:t>
                        </w:r>
                        <w:r>
                          <w:rPr>
                            <w:rFonts w:ascii="Arial"/>
                            <w:color w:val="1C1C1C"/>
                            <w:spacing w:val="-12"/>
                            <w:w w:val="260"/>
                            <w:sz w:val="7"/>
                          </w:rPr>
                          <w:t>1</w:t>
                        </w:r>
                      </w:p>
                      <w:p>
                        <w:pPr>
                          <w:spacing w:line="141" w:lineRule="exact" w:before="0"/>
                          <w:ind w:left="283" w:right="0" w:firstLine="0"/>
                          <w:jc w:val="left"/>
                          <w:rPr>
                            <w:rFonts w:ascii="Arial"/>
                            <w:sz w:val="13"/>
                          </w:rPr>
                        </w:pPr>
                        <w:r>
                          <w:rPr>
                            <w:rFonts w:ascii="Arial"/>
                            <w:color w:val="3B3B3B"/>
                            <w:sz w:val="13"/>
                          </w:rPr>
                          <w:t>:</w:t>
                        </w:r>
                        <w:r>
                          <w:rPr>
                            <w:rFonts w:ascii="Arial"/>
                            <w:color w:val="3B3B3B"/>
                            <w:spacing w:val="-13"/>
                            <w:sz w:val="13"/>
                          </w:rPr>
                          <w:t> </w:t>
                        </w:r>
                        <w:r>
                          <w:rPr>
                            <w:rFonts w:ascii="Arial"/>
                            <w:color w:val="3B3B3B"/>
                            <w:sz w:val="13"/>
                          </w:rPr>
                          <w:t>Process</w:t>
                        </w:r>
                        <w:r>
                          <w:rPr>
                            <w:rFonts w:ascii="Arial"/>
                            <w:color w:val="3B3B3B"/>
                            <w:spacing w:val="6"/>
                            <w:sz w:val="13"/>
                          </w:rPr>
                          <w:t> </w:t>
                        </w:r>
                        <w:r>
                          <w:rPr>
                            <w:rFonts w:ascii="Arial"/>
                            <w:color w:val="727272"/>
                            <w:spacing w:val="-5"/>
                            <w:sz w:val="13"/>
                          </w:rPr>
                          <w:t>Map</w:t>
                        </w:r>
                      </w:p>
                    </w:txbxContent>
                  </v:textbox>
                  <w10:wrap type="none"/>
                </v:shape>
                <v:shape style="position:absolute;left:5793;top:1180;width:152;height:244" type="#_x0000_t202" id="docshape175" filled="false" stroked="false">
                  <v:textbox inset="0,0,0,0">
                    <w:txbxContent>
                      <w:p>
                        <w:pPr>
                          <w:spacing w:line="244" w:lineRule="exact" w:before="0"/>
                          <w:ind w:left="0" w:right="0" w:firstLine="0"/>
                          <w:jc w:val="left"/>
                          <w:rPr>
                            <w:sz w:val="22"/>
                          </w:rPr>
                        </w:pPr>
                        <w:r>
                          <w:rPr>
                            <w:color w:val="3B3B3B"/>
                            <w:spacing w:val="-10"/>
                            <w:w w:val="105"/>
                            <w:sz w:val="22"/>
                          </w:rPr>
                          <w:t>&lt;</w:t>
                        </w:r>
                      </w:p>
                    </w:txbxContent>
                  </v:textbox>
                  <w10:wrap type="none"/>
                </v:shape>
                <v:shape style="position:absolute;left:5945;top:1124;width:1442;height:684" type="#_x0000_t202" id="docshape176" filled="false" stroked="false">
                  <v:textbox inset="0,0,0,0">
                    <w:txbxContent>
                      <w:p>
                        <w:pPr>
                          <w:spacing w:line="145" w:lineRule="exact" w:before="0"/>
                          <w:ind w:left="573" w:right="0" w:firstLine="0"/>
                          <w:jc w:val="left"/>
                          <w:rPr>
                            <w:rFonts w:ascii="Arial"/>
                            <w:sz w:val="13"/>
                          </w:rPr>
                        </w:pPr>
                        <w:r>
                          <w:rPr>
                            <w:rFonts w:ascii="Arial"/>
                            <w:color w:val="3B3B3B"/>
                            <w:spacing w:val="-4"/>
                            <w:sz w:val="13"/>
                          </w:rPr>
                          <w:t>L</w:t>
                        </w:r>
                        <w:r>
                          <w:rPr>
                            <w:rFonts w:ascii="Arial"/>
                            <w:color w:val="5E5E5E"/>
                            <w:spacing w:val="-4"/>
                            <w:sz w:val="13"/>
                          </w:rPr>
                          <w:t>o-</w:t>
                        </w:r>
                        <w:r>
                          <w:rPr>
                            <w:rFonts w:ascii="Arial"/>
                            <w:color w:val="5E5E5E"/>
                            <w:spacing w:val="-2"/>
                            <w:sz w:val="13"/>
                          </w:rPr>
                          <w:t>c</w:t>
                        </w:r>
                        <w:r>
                          <w:rPr>
                            <w:rFonts w:ascii="Arial"/>
                            <w:color w:val="3B3B3B"/>
                            <w:spacing w:val="-2"/>
                            <w:sz w:val="13"/>
                          </w:rPr>
                          <w:t>a</w:t>
                        </w:r>
                        <w:r>
                          <w:rPr>
                            <w:rFonts w:ascii="Arial"/>
                            <w:color w:val="727272"/>
                            <w:spacing w:val="-2"/>
                            <w:sz w:val="13"/>
                          </w:rPr>
                          <w:t>li</w:t>
                        </w:r>
                        <w:r>
                          <w:rPr>
                            <w:rFonts w:ascii="Arial"/>
                            <w:color w:val="4F4F4F"/>
                            <w:spacing w:val="-2"/>
                            <w:sz w:val="13"/>
                          </w:rPr>
                          <w:t>o</w:t>
                        </w:r>
                        <w:r>
                          <w:rPr>
                            <w:rFonts w:ascii="Arial"/>
                            <w:color w:val="727272"/>
                            <w:spacing w:val="-2"/>
                            <w:sz w:val="13"/>
                          </w:rPr>
                          <w:t>n</w:t>
                        </w:r>
                      </w:p>
                      <w:p>
                        <w:pPr>
                          <w:spacing w:line="240" w:lineRule="auto" w:before="0"/>
                          <w:rPr>
                            <w:rFonts w:ascii="Arial"/>
                            <w:sz w:val="13"/>
                          </w:rPr>
                        </w:pPr>
                      </w:p>
                      <w:p>
                        <w:pPr>
                          <w:spacing w:line="240" w:lineRule="auto" w:before="89"/>
                          <w:rPr>
                            <w:rFonts w:ascii="Arial"/>
                            <w:sz w:val="13"/>
                          </w:rPr>
                        </w:pPr>
                      </w:p>
                      <w:p>
                        <w:pPr>
                          <w:spacing w:before="0"/>
                          <w:ind w:left="0" w:right="0" w:firstLine="0"/>
                          <w:jc w:val="left"/>
                          <w:rPr>
                            <w:rFonts w:ascii="Arial"/>
                            <w:sz w:val="13"/>
                          </w:rPr>
                        </w:pPr>
                        <w:r>
                          <w:rPr>
                            <w:rFonts w:ascii="Arial"/>
                            <w:color w:val="5E5E5E"/>
                            <w:spacing w:val="-2"/>
                            <w:w w:val="105"/>
                            <w:sz w:val="13"/>
                          </w:rPr>
                          <w:t>Historical</w:t>
                        </w:r>
                        <w:r>
                          <w:rPr>
                            <w:rFonts w:ascii="Arial"/>
                            <w:color w:val="5E5E5E"/>
                            <w:spacing w:val="12"/>
                            <w:w w:val="105"/>
                            <w:sz w:val="13"/>
                          </w:rPr>
                          <w:t> </w:t>
                        </w:r>
                        <w:r>
                          <w:rPr>
                            <w:rFonts w:ascii="Arial"/>
                            <w:color w:val="3B3B3B"/>
                            <w:spacing w:val="-2"/>
                            <w:w w:val="105"/>
                            <w:sz w:val="13"/>
                          </w:rPr>
                          <w:t>Localion</w:t>
                        </w:r>
                        <w:r>
                          <w:rPr>
                            <w:rFonts w:ascii="Arial"/>
                            <w:color w:val="3B3B3B"/>
                            <w:spacing w:val="-5"/>
                            <w:w w:val="105"/>
                            <w:sz w:val="13"/>
                          </w:rPr>
                          <w:t> </w:t>
                        </w:r>
                        <w:r>
                          <w:rPr>
                            <w:rFonts w:ascii="Arial"/>
                            <w:color w:val="727272"/>
                            <w:spacing w:val="-4"/>
                            <w:w w:val="105"/>
                            <w:sz w:val="13"/>
                          </w:rPr>
                          <w:t>Dala</w:t>
                        </w:r>
                      </w:p>
                    </w:txbxContent>
                  </v:textbox>
                  <w10:wrap type="none"/>
                </v:shape>
                <v:shape style="position:absolute;left:7986;top:1970;width:2093;height:146" type="#_x0000_t202" id="docshape177" filled="false" stroked="false">
                  <v:textbox inset="0,0,0,0">
                    <w:txbxContent>
                      <w:p>
                        <w:pPr>
                          <w:spacing w:line="145" w:lineRule="exact" w:before="0"/>
                          <w:ind w:left="0" w:right="0" w:firstLine="0"/>
                          <w:jc w:val="left"/>
                          <w:rPr>
                            <w:rFonts w:ascii="Arial"/>
                            <w:sz w:val="13"/>
                          </w:rPr>
                        </w:pPr>
                        <w:r>
                          <w:rPr>
                            <w:rFonts w:ascii="Arial"/>
                            <w:color w:val="3B3B3B"/>
                            <w:sz w:val="13"/>
                          </w:rPr>
                          <w:t>&lt;(-</w:t>
                        </w:r>
                        <w:r>
                          <w:rPr>
                            <w:rFonts w:ascii="Arial"/>
                            <w:color w:val="3B3B3B"/>
                            <w:spacing w:val="32"/>
                            <w:sz w:val="13"/>
                          </w:rPr>
                          <w:t> </w:t>
                        </w:r>
                        <w:r>
                          <w:rPr>
                            <w:rFonts w:ascii="Arial"/>
                            <w:color w:val="3B3B3B"/>
                            <w:sz w:val="13"/>
                          </w:rPr>
                          <w:t>-</w:t>
                        </w:r>
                        <w:r>
                          <w:rPr>
                            <w:rFonts w:ascii="Arial"/>
                            <w:color w:val="3B3B3B"/>
                            <w:spacing w:val="9"/>
                            <w:sz w:val="13"/>
                          </w:rPr>
                          <w:t> </w:t>
                        </w:r>
                        <w:r>
                          <w:rPr>
                            <w:rFonts w:ascii="Arial"/>
                            <w:color w:val="1C1C1C"/>
                            <w:sz w:val="13"/>
                          </w:rPr>
                          <w:t>-</w:t>
                        </w:r>
                        <w:r>
                          <w:rPr>
                            <w:rFonts w:ascii="Arial"/>
                            <w:color w:val="5E5E5E"/>
                            <w:sz w:val="13"/>
                          </w:rPr>
                          <w:t>Hislorfc</w:t>
                        </w:r>
                        <w:r>
                          <w:rPr>
                            <w:rFonts w:ascii="Arial"/>
                            <w:color w:val="3B3B3B"/>
                            <w:sz w:val="13"/>
                          </w:rPr>
                          <w:t>a</w:t>
                        </w:r>
                        <w:r>
                          <w:rPr>
                            <w:rFonts w:ascii="Arial"/>
                            <w:color w:val="5E5E5E"/>
                            <w:sz w:val="13"/>
                          </w:rPr>
                          <w:t>I</w:t>
                        </w:r>
                        <w:r>
                          <w:rPr>
                            <w:rFonts w:ascii="Arial"/>
                            <w:color w:val="5E5E5E"/>
                            <w:spacing w:val="-12"/>
                            <w:sz w:val="13"/>
                          </w:rPr>
                          <w:t> </w:t>
                        </w:r>
                        <w:r>
                          <w:rPr>
                            <w:rFonts w:ascii="Arial"/>
                            <w:color w:val="5E5E5E"/>
                            <w:sz w:val="13"/>
                          </w:rPr>
                          <w:t>Local/on</w:t>
                        </w:r>
                        <w:r>
                          <w:rPr>
                            <w:rFonts w:ascii="Arial"/>
                            <w:color w:val="5E5E5E"/>
                            <w:spacing w:val="-2"/>
                            <w:sz w:val="13"/>
                          </w:rPr>
                          <w:t> </w:t>
                        </w:r>
                        <w:r>
                          <w:rPr>
                            <w:rFonts w:ascii="Arial"/>
                            <w:color w:val="4F4F4F"/>
                            <w:sz w:val="13"/>
                          </w:rPr>
                          <w:t>Da</w:t>
                        </w:r>
                        <w:r>
                          <w:rPr>
                            <w:rFonts w:ascii="Arial"/>
                            <w:color w:val="727272"/>
                            <w:sz w:val="13"/>
                          </w:rPr>
                          <w:t>ta</w:t>
                        </w:r>
                        <w:r>
                          <w:rPr>
                            <w:rFonts w:ascii="Arial"/>
                            <w:color w:val="1C1C1C"/>
                            <w:sz w:val="13"/>
                          </w:rPr>
                          <w:t>-</w:t>
                        </w:r>
                        <w:r>
                          <w:rPr>
                            <w:rFonts w:ascii="Arial"/>
                            <w:color w:val="1C1C1C"/>
                            <w:spacing w:val="-13"/>
                            <w:sz w:val="13"/>
                          </w:rPr>
                          <w:t> </w:t>
                        </w:r>
                        <w:r>
                          <w:rPr>
                            <w:rFonts w:ascii="Arial"/>
                            <w:color w:val="3B3B3B"/>
                            <w:sz w:val="13"/>
                          </w:rPr>
                          <w:t>-</w:t>
                        </w:r>
                        <w:r>
                          <w:rPr>
                            <w:rFonts w:ascii="Arial"/>
                            <w:color w:val="3B3B3B"/>
                            <w:spacing w:val="-12"/>
                            <w:sz w:val="13"/>
                          </w:rPr>
                          <w:t> </w:t>
                        </w:r>
                        <w:r>
                          <w:rPr>
                            <w:rFonts w:ascii="Arial"/>
                            <w:color w:val="1C1C1C"/>
                            <w:sz w:val="13"/>
                          </w:rPr>
                          <w:t>-</w:t>
                        </w:r>
                        <w:r>
                          <w:rPr>
                            <w:rFonts w:ascii="Arial"/>
                            <w:color w:val="1C1C1C"/>
                            <w:spacing w:val="-7"/>
                            <w:sz w:val="13"/>
                          </w:rPr>
                          <w:t> </w:t>
                        </w:r>
                        <w:r>
                          <w:rPr>
                            <w:rFonts w:ascii="Arial"/>
                            <w:color w:val="1C1C1C"/>
                            <w:sz w:val="13"/>
                          </w:rPr>
                          <w:t>-</w:t>
                        </w:r>
                        <w:r>
                          <w:rPr>
                            <w:rFonts w:ascii="Arial"/>
                            <w:color w:val="1C1C1C"/>
                            <w:spacing w:val="-6"/>
                            <w:sz w:val="13"/>
                          </w:rPr>
                          <w:t> </w:t>
                        </w:r>
                        <w:r>
                          <w:rPr>
                            <w:rFonts w:ascii="Arial"/>
                            <w:color w:val="1C1C1C"/>
                            <w:spacing w:val="-10"/>
                            <w:sz w:val="13"/>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1588224">
                <wp:simplePos x="0" y="0"/>
                <wp:positionH relativeFrom="page">
                  <wp:posOffset>2232755</wp:posOffset>
                </wp:positionH>
                <wp:positionV relativeFrom="paragraph">
                  <wp:posOffset>-178378</wp:posOffset>
                </wp:positionV>
                <wp:extent cx="122555" cy="1867535"/>
                <wp:effectExtent l="0" t="0" r="0" b="0"/>
                <wp:wrapNone/>
                <wp:docPr id="249" name="Group 249"/>
                <wp:cNvGraphicFramePr>
                  <a:graphicFrameLocks/>
                </wp:cNvGraphicFramePr>
                <a:graphic>
                  <a:graphicData uri="http://schemas.microsoft.com/office/word/2010/wordprocessingGroup">
                    <wpg:wgp>
                      <wpg:cNvPr id="249" name="Group 249"/>
                      <wpg:cNvGrpSpPr/>
                      <wpg:grpSpPr>
                        <a:xfrm>
                          <a:off x="0" y="0"/>
                          <a:ext cx="122555" cy="1867535"/>
                          <a:chExt cx="122555" cy="1867535"/>
                        </a:xfrm>
                      </wpg:grpSpPr>
                      <wps:wsp>
                        <wps:cNvPr id="250" name="Graphic 250"/>
                        <wps:cNvSpPr/>
                        <wps:spPr>
                          <a:xfrm>
                            <a:off x="4578" y="0"/>
                            <a:ext cx="1270" cy="1867535"/>
                          </a:xfrm>
                          <a:custGeom>
                            <a:avLst/>
                            <a:gdLst/>
                            <a:ahLst/>
                            <a:cxnLst/>
                            <a:rect l="l" t="t" r="r" b="b"/>
                            <a:pathLst>
                              <a:path w="0" h="1867535">
                                <a:moveTo>
                                  <a:pt x="0" y="1867502"/>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51" name="Graphic 251"/>
                        <wps:cNvSpPr/>
                        <wps:spPr>
                          <a:xfrm>
                            <a:off x="49141" y="1669156"/>
                            <a:ext cx="73660" cy="1270"/>
                          </a:xfrm>
                          <a:custGeom>
                            <a:avLst/>
                            <a:gdLst/>
                            <a:ahLst/>
                            <a:cxnLst/>
                            <a:rect l="l" t="t" r="r" b="b"/>
                            <a:pathLst>
                              <a:path w="73660" h="0">
                                <a:moveTo>
                                  <a:pt x="0" y="0"/>
                                </a:moveTo>
                                <a:lnTo>
                                  <a:pt x="73255" y="0"/>
                                </a:lnTo>
                              </a:path>
                            </a:pathLst>
                          </a:custGeom>
                          <a:ln w="12714">
                            <a:solidFill>
                              <a:srgbClr val="4F4F4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5.807541pt;margin-top:-14.045573pt;width:9.65pt;height:147.050pt;mso-position-horizontal-relative:page;mso-position-vertical-relative:paragraph;z-index:-21728256" id="docshapegroup178" coordorigin="3516,-281" coordsize="193,2941">
                <v:line style="position:absolute" from="3523,2660" to="3523,-281" stroked="true" strokeweight=".721015pt" strokecolor="#000000">
                  <v:stroke dashstyle="solid"/>
                </v:line>
                <v:line style="position:absolute" from="3594,2348" to="3709,2348" stroked="true" strokeweight="1.001140pt" strokecolor="#4f4f4f">
                  <v:stroke dashstyle="solid"/>
                </v:line>
                <w10:wrap type="none"/>
              </v:group>
            </w:pict>
          </mc:Fallback>
        </mc:AlternateContent>
      </w:r>
      <w:r>
        <w:rPr/>
        <mc:AlternateContent>
          <mc:Choice Requires="wps">
            <w:drawing>
              <wp:anchor distT="0" distB="0" distL="0" distR="0" allowOverlap="1" layoutInCell="1" locked="0" behindDoc="0" simplePos="0" relativeHeight="15769088">
                <wp:simplePos x="0" y="0"/>
                <wp:positionH relativeFrom="page">
                  <wp:posOffset>3558979</wp:posOffset>
                </wp:positionH>
                <wp:positionV relativeFrom="paragraph">
                  <wp:posOffset>53533</wp:posOffset>
                </wp:positionV>
                <wp:extent cx="1270" cy="117221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1270" cy="1172210"/>
                        </a:xfrm>
                        <a:custGeom>
                          <a:avLst/>
                          <a:gdLst/>
                          <a:ahLst/>
                          <a:cxnLst/>
                          <a:rect l="l" t="t" r="r" b="b"/>
                          <a:pathLst>
                            <a:path w="0" h="1172210">
                              <a:moveTo>
                                <a:pt x="0" y="1171766"/>
                              </a:moveTo>
                              <a:lnTo>
                                <a:pt x="0" y="0"/>
                              </a:lnTo>
                            </a:path>
                          </a:pathLst>
                        </a:custGeom>
                        <a:ln w="915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088" from="280.234589pt,96.480283pt" to="280.234589pt,4.215220pt" stroked="true" strokeweight=".721015pt" strokecolor="#000000">
                <v:stroke dashstyle="solid"/>
                <w10:wrap type="none"/>
              </v:line>
            </w:pict>
          </mc:Fallback>
        </mc:AlternateContent>
      </w:r>
      <w:r>
        <w:rPr>
          <w:rFonts w:ascii="Arial" w:hAnsi="Arial"/>
          <w:color w:val="070707"/>
          <w:spacing w:val="10"/>
          <w:w w:val="200"/>
          <w:sz w:val="13"/>
        </w:rPr>
        <w:t>--</w:t>
      </w:r>
      <w:r>
        <w:rPr>
          <w:rFonts w:ascii="Arial" w:hAnsi="Arial"/>
          <w:color w:val="5E5E5E"/>
          <w:spacing w:val="10"/>
          <w:w w:val="200"/>
          <w:sz w:val="13"/>
        </w:rPr>
        <w:t>Map</w:t>
      </w:r>
      <w:r>
        <w:rPr>
          <w:rFonts w:ascii="Arial" w:hAnsi="Arial"/>
          <w:color w:val="5E5E5E"/>
          <w:spacing w:val="-17"/>
          <w:w w:val="200"/>
          <w:sz w:val="13"/>
        </w:rPr>
        <w:t> </w:t>
      </w:r>
      <w:r>
        <w:rPr>
          <w:rFonts w:ascii="Arial" w:hAnsi="Arial"/>
          <w:color w:val="727272"/>
          <w:spacing w:val="-2"/>
          <w:w w:val="155"/>
          <w:sz w:val="13"/>
          <w:u w:val="thick" w:color="070707"/>
        </w:rPr>
        <w:t>r</w:t>
      </w:r>
      <w:r>
        <w:rPr>
          <w:rFonts w:ascii="Arial" w:hAnsi="Arial"/>
          <w:color w:val="4F4F4F"/>
          <w:spacing w:val="-2"/>
          <w:w w:val="155"/>
          <w:sz w:val="13"/>
          <w:u w:val="thick" w:color="070707"/>
        </w:rPr>
        <w:t>e,q</w:t>
      </w:r>
      <w:r>
        <w:rPr>
          <w:rFonts w:ascii="Arial" w:hAnsi="Arial"/>
          <w:color w:val="727272"/>
          <w:spacing w:val="-2"/>
          <w:w w:val="155"/>
          <w:sz w:val="13"/>
          <w:u w:val="thick" w:color="070707"/>
        </w:rPr>
        <w:t>9</w:t>
      </w:r>
      <w:r>
        <w:rPr>
          <w:rFonts w:ascii="Arial" w:hAnsi="Arial"/>
          <w:color w:val="3B3B3B"/>
          <w:spacing w:val="-2"/>
          <w:w w:val="155"/>
          <w:sz w:val="13"/>
          <w:u w:val="thick" w:color="070707"/>
        </w:rPr>
        <w:t>e</w:t>
      </w:r>
      <w:r>
        <w:rPr>
          <w:rFonts w:ascii="Arial" w:hAnsi="Arial"/>
          <w:color w:val="5E5E5E"/>
          <w:spacing w:val="-2"/>
          <w:w w:val="155"/>
          <w:sz w:val="13"/>
          <w:u w:val="thick" w:color="070707"/>
        </w:rPr>
        <w:t>sl</w:t>
      </w:r>
      <w:r>
        <w:rPr>
          <w:rFonts w:ascii="Arial" w:hAnsi="Arial"/>
          <w:color w:val="5E5E5E"/>
          <w:sz w:val="13"/>
        </w:rPr>
        <w:tab/>
      </w:r>
      <w:r>
        <w:rPr>
          <w:rFonts w:ascii="Arial" w:hAnsi="Arial"/>
          <w:color w:val="070707"/>
          <w:spacing w:val="-5"/>
          <w:w w:val="155"/>
          <w:sz w:val="13"/>
          <w:u w:val="thick" w:color="070707"/>
        </w:rPr>
        <w:t>,•-</w:t>
      </w:r>
      <w:r>
        <w:rPr>
          <w:rFonts w:ascii="Arial" w:hAnsi="Arial"/>
          <w:color w:val="070707"/>
          <w:spacing w:val="40"/>
          <w:w w:val="155"/>
          <w:sz w:val="13"/>
          <w:u w:val="thick" w:color="070707"/>
        </w:rPr>
        <w:t> </w:t>
      </w:r>
    </w:p>
    <w:p>
      <w:pPr>
        <w:pStyle w:val="BodyText"/>
        <w:rPr>
          <w:rFonts w:ascii="Arial"/>
          <w:sz w:val="17"/>
        </w:rPr>
      </w:pPr>
    </w:p>
    <w:p>
      <w:pPr>
        <w:pStyle w:val="BodyText"/>
        <w:rPr>
          <w:rFonts w:ascii="Arial"/>
          <w:sz w:val="17"/>
        </w:rPr>
      </w:pPr>
    </w:p>
    <w:p>
      <w:pPr>
        <w:pStyle w:val="BodyText"/>
        <w:rPr>
          <w:rFonts w:ascii="Arial"/>
          <w:sz w:val="17"/>
        </w:rPr>
      </w:pPr>
    </w:p>
    <w:p>
      <w:pPr>
        <w:pStyle w:val="BodyText"/>
        <w:rPr>
          <w:rFonts w:ascii="Arial"/>
          <w:sz w:val="17"/>
        </w:rPr>
      </w:pPr>
    </w:p>
    <w:p>
      <w:pPr>
        <w:pStyle w:val="BodyText"/>
        <w:rPr>
          <w:rFonts w:ascii="Arial"/>
          <w:sz w:val="17"/>
        </w:rPr>
      </w:pPr>
    </w:p>
    <w:p>
      <w:pPr>
        <w:pStyle w:val="BodyText"/>
        <w:rPr>
          <w:rFonts w:ascii="Arial"/>
          <w:sz w:val="17"/>
        </w:rPr>
      </w:pPr>
    </w:p>
    <w:p>
      <w:pPr>
        <w:pStyle w:val="BodyText"/>
        <w:rPr>
          <w:rFonts w:ascii="Arial"/>
          <w:sz w:val="17"/>
        </w:rPr>
      </w:pPr>
    </w:p>
    <w:p>
      <w:pPr>
        <w:pStyle w:val="BodyText"/>
        <w:rPr>
          <w:rFonts w:ascii="Arial"/>
          <w:sz w:val="17"/>
        </w:rPr>
      </w:pPr>
    </w:p>
    <w:p>
      <w:pPr>
        <w:pStyle w:val="BodyText"/>
        <w:spacing w:before="18"/>
        <w:rPr>
          <w:rFonts w:ascii="Arial"/>
          <w:sz w:val="17"/>
        </w:rPr>
      </w:pPr>
    </w:p>
    <w:p>
      <w:pPr>
        <w:spacing w:line="181" w:lineRule="exact" w:before="1"/>
        <w:ind w:left="0" w:right="649" w:firstLine="0"/>
        <w:jc w:val="center"/>
        <w:rPr>
          <w:rFonts w:ascii="Arial"/>
          <w:sz w:val="17"/>
        </w:rPr>
      </w:pPr>
      <w:r>
        <w:rPr/>
        <mc:AlternateContent>
          <mc:Choice Requires="wps">
            <w:drawing>
              <wp:anchor distT="0" distB="0" distL="0" distR="0" allowOverlap="1" layoutInCell="1" locked="0" behindDoc="0" simplePos="0" relativeHeight="15769600">
                <wp:simplePos x="0" y="0"/>
                <wp:positionH relativeFrom="page">
                  <wp:posOffset>6501394</wp:posOffset>
                </wp:positionH>
                <wp:positionV relativeFrom="paragraph">
                  <wp:posOffset>-792260</wp:posOffset>
                </wp:positionV>
                <wp:extent cx="1270" cy="1343025"/>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1270" cy="1343025"/>
                        </a:xfrm>
                        <a:custGeom>
                          <a:avLst/>
                          <a:gdLst/>
                          <a:ahLst/>
                          <a:cxnLst/>
                          <a:rect l="l" t="t" r="r" b="b"/>
                          <a:pathLst>
                            <a:path w="0" h="1343025">
                              <a:moveTo>
                                <a:pt x="0" y="1342648"/>
                              </a:moveTo>
                              <a:lnTo>
                                <a:pt x="0" y="0"/>
                              </a:lnTo>
                            </a:path>
                          </a:pathLst>
                        </a:custGeom>
                        <a:ln w="915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600" from="511.920807pt,43.337636pt" to="511.920807pt,-62.382748pt" stroked="true" strokeweight=".721015pt" strokecolor="#000000">
                <v:stroke dashstyle="solid"/>
                <w10:wrap type="none"/>
              </v:line>
            </w:pict>
          </mc:Fallback>
        </mc:AlternateContent>
      </w:r>
      <w:r>
        <w:rPr>
          <w:rFonts w:ascii="Arial"/>
          <w:color w:val="3B3B3B"/>
          <w:spacing w:val="-10"/>
          <w:w w:val="95"/>
          <w:sz w:val="17"/>
        </w:rPr>
        <w:t>'</w:t>
      </w:r>
    </w:p>
    <w:p>
      <w:pPr>
        <w:tabs>
          <w:tab w:pos="3938" w:val="left" w:leader="none"/>
        </w:tabs>
        <w:spacing w:line="127" w:lineRule="auto" w:before="18"/>
        <w:ind w:left="2893" w:right="0" w:firstLine="0"/>
        <w:jc w:val="left"/>
        <w:rPr>
          <w:rFonts w:ascii="Arial"/>
          <w:sz w:val="13"/>
        </w:rPr>
      </w:pPr>
      <w:r>
        <w:rPr/>
        <mc:AlternateContent>
          <mc:Choice Requires="wps">
            <w:drawing>
              <wp:anchor distT="0" distB="0" distL="0" distR="0" allowOverlap="1" layoutInCell="1" locked="0" behindDoc="1" simplePos="0" relativeHeight="487623680">
                <wp:simplePos x="0" y="0"/>
                <wp:positionH relativeFrom="page">
                  <wp:posOffset>3590800</wp:posOffset>
                </wp:positionH>
                <wp:positionV relativeFrom="paragraph">
                  <wp:posOffset>142840</wp:posOffset>
                </wp:positionV>
                <wp:extent cx="19050" cy="50165"/>
                <wp:effectExtent l="0" t="0" r="0" b="0"/>
                <wp:wrapTopAndBottom/>
                <wp:docPr id="254" name="Textbox 254"/>
                <wp:cNvGraphicFramePr>
                  <a:graphicFrameLocks/>
                </wp:cNvGraphicFramePr>
                <a:graphic>
                  <a:graphicData uri="http://schemas.microsoft.com/office/word/2010/wordprocessingShape">
                    <wps:wsp>
                      <wps:cNvPr id="254" name="Textbox 254"/>
                      <wps:cNvSpPr txBox="1"/>
                      <wps:spPr>
                        <a:xfrm>
                          <a:off x="0" y="0"/>
                          <a:ext cx="19050" cy="50165"/>
                        </a:xfrm>
                        <a:prstGeom prst="rect">
                          <a:avLst/>
                        </a:prstGeom>
                      </wps:spPr>
                      <wps:txbx>
                        <w:txbxContent>
                          <w:p>
                            <w:pPr>
                              <w:spacing w:line="78" w:lineRule="exact" w:before="0"/>
                              <w:ind w:left="0" w:right="0" w:firstLine="0"/>
                              <w:jc w:val="left"/>
                              <w:rPr>
                                <w:rFonts w:ascii="Arial"/>
                                <w:sz w:val="7"/>
                              </w:rPr>
                            </w:pPr>
                            <w:r>
                              <w:rPr>
                                <w:rFonts w:ascii="Arial"/>
                                <w:color w:val="4F4F4F"/>
                                <w:spacing w:val="-10"/>
                                <w:w w:val="75"/>
                                <w:sz w:val="7"/>
                              </w:rPr>
                              <w:t>1</w:t>
                            </w:r>
                          </w:p>
                        </w:txbxContent>
                      </wps:txbx>
                      <wps:bodyPr wrap="square" lIns="0" tIns="0" rIns="0" bIns="0" rtlCol="0">
                        <a:noAutofit/>
                      </wps:bodyPr>
                    </wps:wsp>
                  </a:graphicData>
                </a:graphic>
              </wp:anchor>
            </w:drawing>
          </mc:Choice>
          <mc:Fallback>
            <w:pict>
              <v:shape style="position:absolute;margin-left:282.740204pt;margin-top:11.247314pt;width:1.5pt;height:3.95pt;mso-position-horizontal-relative:page;mso-position-vertical-relative:paragraph;z-index:-15692800;mso-wrap-distance-left:0;mso-wrap-distance-right:0" type="#_x0000_t202" id="docshape179" filled="false" stroked="false">
                <v:textbox inset="0,0,0,0">
                  <w:txbxContent>
                    <w:p>
                      <w:pPr>
                        <w:spacing w:line="78" w:lineRule="exact" w:before="0"/>
                        <w:ind w:left="0" w:right="0" w:firstLine="0"/>
                        <w:jc w:val="left"/>
                        <w:rPr>
                          <w:rFonts w:ascii="Arial"/>
                          <w:sz w:val="7"/>
                        </w:rPr>
                      </w:pPr>
                      <w:r>
                        <w:rPr>
                          <w:rFonts w:ascii="Arial"/>
                          <w:color w:val="4F4F4F"/>
                          <w:spacing w:val="-10"/>
                          <w:w w:val="75"/>
                          <w:sz w:val="7"/>
                        </w:rPr>
                        <w:t>1</w:t>
                      </w:r>
                    </w:p>
                  </w:txbxContent>
                </v:textbox>
                <w10:wrap type="topAndBottom"/>
              </v:shape>
            </w:pict>
          </mc:Fallback>
        </mc:AlternateContent>
      </w:r>
      <w:r>
        <w:rPr/>
        <mc:AlternateContent>
          <mc:Choice Requires="wps">
            <w:drawing>
              <wp:anchor distT="0" distB="0" distL="0" distR="0" allowOverlap="1" layoutInCell="1" locked="0" behindDoc="1" simplePos="0" relativeHeight="481590784">
                <wp:simplePos x="0" y="0"/>
                <wp:positionH relativeFrom="page">
                  <wp:posOffset>2427951</wp:posOffset>
                </wp:positionH>
                <wp:positionV relativeFrom="paragraph">
                  <wp:posOffset>107681</wp:posOffset>
                </wp:positionV>
                <wp:extent cx="517525" cy="1270"/>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517525" cy="1270"/>
                        </a:xfrm>
                        <a:custGeom>
                          <a:avLst/>
                          <a:gdLst/>
                          <a:ahLst/>
                          <a:cxnLst/>
                          <a:rect l="l" t="t" r="r" b="b"/>
                          <a:pathLst>
                            <a:path w="517525" h="0">
                              <a:moveTo>
                                <a:pt x="0" y="0"/>
                              </a:moveTo>
                              <a:lnTo>
                                <a:pt x="517420" y="0"/>
                              </a:lnTo>
                            </a:path>
                          </a:pathLst>
                        </a:custGeom>
                        <a:ln w="9004">
                          <a:solidFill>
                            <a:srgbClr val="3A3A3A"/>
                          </a:solidFill>
                          <a:prstDash val="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725696" from="191.177307pt,8.478860pt" to="231.919107pt,8.478860pt" stroked="true" strokeweight=".708998pt" strokecolor="#3a3a3a">
                <v:stroke dashstyle="dash"/>
                <w10:wrap type="none"/>
              </v:line>
            </w:pict>
          </mc:Fallback>
        </mc:AlternateContent>
      </w:r>
      <w:r>
        <w:rPr>
          <w:rFonts w:ascii="Courier New"/>
          <w:color w:val="4F4F4F"/>
          <w:spacing w:val="-10"/>
          <w:w w:val="95"/>
          <w:position w:val="-12"/>
          <w:sz w:val="24"/>
        </w:rPr>
        <w:t>&lt;</w:t>
      </w:r>
      <w:r>
        <w:rPr>
          <w:rFonts w:ascii="Courier New"/>
          <w:color w:val="4F4F4F"/>
          <w:position w:val="-12"/>
          <w:sz w:val="24"/>
        </w:rPr>
        <w:tab/>
      </w:r>
      <w:r>
        <w:rPr>
          <w:rFonts w:ascii="Arial"/>
          <w:color w:val="727272"/>
          <w:spacing w:val="-28"/>
          <w:w w:val="65"/>
          <w:sz w:val="13"/>
        </w:rPr>
        <w:t>M</w:t>
      </w:r>
      <w:r>
        <w:rPr>
          <w:rFonts w:ascii="Courier New"/>
          <w:color w:val="3B3B3B"/>
          <w:spacing w:val="-28"/>
          <w:w w:val="65"/>
          <w:position w:val="-12"/>
          <w:sz w:val="24"/>
        </w:rPr>
        <w:t>-</w:t>
      </w:r>
      <w:r>
        <w:rPr>
          <w:rFonts w:ascii="Arial"/>
          <w:color w:val="727272"/>
          <w:spacing w:val="-28"/>
          <w:w w:val="65"/>
          <w:sz w:val="13"/>
        </w:rPr>
        <w:t>a</w:t>
      </w:r>
      <w:r>
        <w:rPr>
          <w:rFonts w:ascii="Courier New"/>
          <w:color w:val="3B3B3B"/>
          <w:spacing w:val="-28"/>
          <w:w w:val="65"/>
          <w:position w:val="-12"/>
          <w:sz w:val="24"/>
        </w:rPr>
        <w:t>-</w:t>
      </w:r>
      <w:r>
        <w:rPr>
          <w:rFonts w:ascii="Arial"/>
          <w:color w:val="727272"/>
          <w:spacing w:val="-67"/>
          <w:w w:val="65"/>
          <w:sz w:val="13"/>
        </w:rPr>
        <w:t>p</w:t>
      </w:r>
      <w:r>
        <w:rPr>
          <w:rFonts w:ascii="Arial"/>
          <w:color w:val="727272"/>
          <w:spacing w:val="-67"/>
          <w:position w:val="-6"/>
          <w:sz w:val="13"/>
        </w:rPr>
        <w:drawing>
          <wp:inline distT="0" distB="0" distL="0" distR="0">
            <wp:extent cx="68622" cy="9004"/>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74" cstate="print"/>
                    <a:stretch>
                      <a:fillRect/>
                    </a:stretch>
                  </pic:blipFill>
                  <pic:spPr>
                    <a:xfrm>
                      <a:off x="0" y="0"/>
                      <a:ext cx="68622" cy="9004"/>
                    </a:xfrm>
                    <a:prstGeom prst="rect">
                      <a:avLst/>
                    </a:prstGeom>
                  </pic:spPr>
                </pic:pic>
              </a:graphicData>
            </a:graphic>
          </wp:inline>
        </w:drawing>
      </w:r>
      <w:r>
        <w:rPr>
          <w:rFonts w:ascii="Arial"/>
          <w:color w:val="727272"/>
          <w:spacing w:val="-67"/>
          <w:position w:val="-6"/>
          <w:sz w:val="13"/>
        </w:rPr>
      </w:r>
      <w:r>
        <w:rPr>
          <w:rFonts w:ascii="Arial"/>
          <w:color w:val="727272"/>
          <w:spacing w:val="-28"/>
          <w:w w:val="65"/>
          <w:sz w:val="13"/>
        </w:rPr>
        <w:t>w</w:t>
      </w:r>
      <w:r>
        <w:rPr>
          <w:rFonts w:ascii="Courier New"/>
          <w:color w:val="3B3B3B"/>
          <w:spacing w:val="-28"/>
          <w:w w:val="65"/>
          <w:position w:val="-12"/>
          <w:sz w:val="24"/>
        </w:rPr>
        <w:t>-</w:t>
      </w:r>
      <w:r>
        <w:rPr>
          <w:rFonts w:ascii="Arial"/>
          <w:color w:val="727272"/>
          <w:spacing w:val="-28"/>
          <w:w w:val="65"/>
          <w:sz w:val="13"/>
        </w:rPr>
        <w:t>i</w:t>
      </w:r>
      <w:r>
        <w:rPr>
          <w:rFonts w:ascii="Courier New"/>
          <w:color w:val="3B3B3B"/>
          <w:spacing w:val="-28"/>
          <w:w w:val="65"/>
          <w:position w:val="-12"/>
          <w:sz w:val="24"/>
        </w:rPr>
        <w:t>-</w:t>
      </w:r>
      <w:r>
        <w:rPr>
          <w:rFonts w:ascii="Arial"/>
          <w:color w:val="727272"/>
          <w:spacing w:val="-28"/>
          <w:w w:val="65"/>
          <w:sz w:val="13"/>
        </w:rPr>
        <w:t>th</w:t>
      </w:r>
      <w:r>
        <w:rPr>
          <w:rFonts w:ascii="Arial"/>
          <w:color w:val="727272"/>
          <w:spacing w:val="-61"/>
          <w:position w:val="-6"/>
          <w:sz w:val="13"/>
        </w:rPr>
        <w:drawing>
          <wp:inline distT="0" distB="0" distL="0" distR="0">
            <wp:extent cx="56359" cy="9004"/>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75" cstate="print"/>
                    <a:stretch>
                      <a:fillRect/>
                    </a:stretch>
                  </pic:blipFill>
                  <pic:spPr>
                    <a:xfrm>
                      <a:off x="0" y="0"/>
                      <a:ext cx="56359" cy="9004"/>
                    </a:xfrm>
                    <a:prstGeom prst="rect">
                      <a:avLst/>
                    </a:prstGeom>
                  </pic:spPr>
                </pic:pic>
              </a:graphicData>
            </a:graphic>
          </wp:inline>
        </w:drawing>
      </w:r>
      <w:r>
        <w:rPr>
          <w:rFonts w:ascii="Arial"/>
          <w:color w:val="727272"/>
          <w:spacing w:val="-61"/>
          <w:position w:val="-6"/>
          <w:sz w:val="13"/>
        </w:rPr>
      </w:r>
      <w:r>
        <w:rPr>
          <w:rFonts w:ascii="Arial"/>
          <w:color w:val="3B3B3B"/>
          <w:spacing w:val="-28"/>
          <w:w w:val="65"/>
          <w:sz w:val="13"/>
        </w:rPr>
        <w:t>P</w:t>
      </w:r>
      <w:r>
        <w:rPr>
          <w:rFonts w:ascii="Courier New"/>
          <w:color w:val="3B3B3B"/>
          <w:spacing w:val="-28"/>
          <w:w w:val="65"/>
          <w:position w:val="-12"/>
          <w:sz w:val="24"/>
        </w:rPr>
        <w:t>-</w:t>
      </w:r>
      <w:r>
        <w:rPr>
          <w:rFonts w:ascii="Arial"/>
          <w:color w:val="8C8C8C"/>
          <w:spacing w:val="-28"/>
          <w:w w:val="65"/>
          <w:sz w:val="13"/>
        </w:rPr>
        <w:t>i</w:t>
      </w:r>
      <w:r>
        <w:rPr>
          <w:rFonts w:ascii="Arial"/>
          <w:color w:val="4F4F4F"/>
          <w:spacing w:val="-28"/>
          <w:w w:val="65"/>
          <w:sz w:val="13"/>
        </w:rPr>
        <w:t>n</w:t>
      </w:r>
      <w:r>
        <w:rPr>
          <w:rFonts w:ascii="Courier New"/>
          <w:color w:val="3B3B3B"/>
          <w:spacing w:val="-28"/>
          <w:w w:val="65"/>
          <w:position w:val="-12"/>
          <w:sz w:val="24"/>
        </w:rPr>
        <w:t>-</w:t>
      </w:r>
      <w:r>
        <w:rPr>
          <w:rFonts w:ascii="Arial"/>
          <w:color w:val="4F4F4F"/>
          <w:spacing w:val="-28"/>
          <w:w w:val="65"/>
          <w:sz w:val="13"/>
        </w:rPr>
        <w:t>s</w:t>
      </w:r>
      <w:r>
        <w:rPr>
          <w:rFonts w:ascii="Courier New"/>
          <w:color w:val="3B3B3B"/>
          <w:spacing w:val="-28"/>
          <w:w w:val="65"/>
          <w:position w:val="-12"/>
          <w:sz w:val="24"/>
        </w:rPr>
        <w:t>-</w:t>
      </w:r>
      <w:r>
        <w:rPr>
          <w:rFonts w:ascii="Arial"/>
          <w:color w:val="8C8C8C"/>
          <w:spacing w:val="-28"/>
          <w:w w:val="65"/>
          <w:sz w:val="13"/>
        </w:rPr>
        <w:t>,</w:t>
      </w:r>
      <w:r>
        <w:rPr>
          <w:rFonts w:ascii="Arial"/>
          <w:color w:val="8C8C8C"/>
          <w:spacing w:val="-29"/>
          <w:position w:val="-6"/>
          <w:sz w:val="13"/>
        </w:rPr>
        <w:drawing>
          <wp:inline distT="0" distB="0" distL="0" distR="0">
            <wp:extent cx="91568" cy="9004"/>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76" cstate="print"/>
                    <a:stretch>
                      <a:fillRect/>
                    </a:stretch>
                  </pic:blipFill>
                  <pic:spPr>
                    <a:xfrm>
                      <a:off x="0" y="0"/>
                      <a:ext cx="91568" cy="9004"/>
                    </a:xfrm>
                    <a:prstGeom prst="rect">
                      <a:avLst/>
                    </a:prstGeom>
                  </pic:spPr>
                </pic:pic>
              </a:graphicData>
            </a:graphic>
          </wp:inline>
        </w:drawing>
      </w:r>
      <w:r>
        <w:rPr>
          <w:rFonts w:ascii="Arial"/>
          <w:color w:val="8C8C8C"/>
          <w:spacing w:val="-29"/>
          <w:position w:val="-6"/>
          <w:sz w:val="13"/>
        </w:rPr>
      </w:r>
      <w:r>
        <w:rPr>
          <w:rFonts w:ascii="Courier New"/>
          <w:color w:val="3B3B3B"/>
          <w:spacing w:val="-28"/>
          <w:w w:val="65"/>
          <w:position w:val="-12"/>
          <w:sz w:val="24"/>
        </w:rPr>
        <w:t>,</w:t>
      </w:r>
      <w:r>
        <w:rPr>
          <w:rFonts w:ascii="Arial"/>
          <w:color w:val="3B3B3B"/>
          <w:spacing w:val="-28"/>
          <w:w w:val="65"/>
          <w:sz w:val="13"/>
        </w:rPr>
        <w:t>:</w:t>
      </w:r>
    </w:p>
    <w:p>
      <w:pPr>
        <w:spacing w:before="0"/>
        <w:ind w:left="0" w:right="674" w:firstLine="0"/>
        <w:jc w:val="center"/>
        <w:rPr>
          <w:rFonts w:ascii="Arial"/>
          <w:sz w:val="17"/>
        </w:rPr>
      </w:pPr>
      <w:r>
        <w:rPr>
          <w:rFonts w:ascii="Arial"/>
          <w:color w:val="3B3B3B"/>
          <w:spacing w:val="-10"/>
          <w:w w:val="95"/>
          <w:sz w:val="17"/>
        </w:rPr>
        <w:t>'</w:t>
      </w:r>
    </w:p>
    <w:p>
      <w:pPr>
        <w:spacing w:after="0"/>
        <w:jc w:val="center"/>
        <w:rPr>
          <w:rFonts w:ascii="Arial"/>
          <w:sz w:val="17"/>
        </w:rPr>
        <w:sectPr>
          <w:type w:val="continuous"/>
          <w:pgSz w:w="11910" w:h="16840"/>
          <w:pgMar w:header="658" w:footer="1409" w:top="1920" w:bottom="280" w:left="700" w:right="620"/>
        </w:sectPr>
      </w:pPr>
    </w:p>
    <w:p>
      <w:pPr>
        <w:pStyle w:val="BodyText"/>
        <w:rPr>
          <w:rFonts w:ascii="Arial"/>
          <w:sz w:val="27"/>
        </w:rPr>
      </w:pPr>
    </w:p>
    <w:p>
      <w:pPr>
        <w:pStyle w:val="BodyText"/>
        <w:spacing w:before="88"/>
        <w:rPr>
          <w:rFonts w:ascii="Arial"/>
          <w:sz w:val="27"/>
        </w:rPr>
      </w:pPr>
    </w:p>
    <w:p>
      <w:pPr>
        <w:pStyle w:val="Heading6"/>
        <w:numPr>
          <w:ilvl w:val="2"/>
          <w:numId w:val="15"/>
        </w:numPr>
        <w:tabs>
          <w:tab w:pos="1811" w:val="left" w:leader="none"/>
        </w:tabs>
        <w:spacing w:line="240" w:lineRule="auto" w:before="0" w:after="0"/>
        <w:ind w:left="1811" w:right="0" w:hanging="703"/>
        <w:jc w:val="left"/>
        <w:rPr>
          <w:color w:val="080808"/>
          <w:sz w:val="25"/>
        </w:rPr>
      </w:pPr>
      <w:r>
        <w:rPr/>
        <mc:AlternateContent>
          <mc:Choice Requires="wps">
            <w:drawing>
              <wp:anchor distT="0" distB="0" distL="0" distR="0" allowOverlap="1" layoutInCell="1" locked="0" behindDoc="1" simplePos="0" relativeHeight="481595392">
                <wp:simplePos x="0" y="0"/>
                <wp:positionH relativeFrom="page">
                  <wp:posOffset>500576</wp:posOffset>
                </wp:positionH>
                <wp:positionV relativeFrom="paragraph">
                  <wp:posOffset>297429</wp:posOffset>
                </wp:positionV>
                <wp:extent cx="6776720" cy="5208905"/>
                <wp:effectExtent l="0" t="0" r="0" b="0"/>
                <wp:wrapNone/>
                <wp:docPr id="262" name="Group 262"/>
                <wp:cNvGraphicFramePr>
                  <a:graphicFrameLocks/>
                </wp:cNvGraphicFramePr>
                <a:graphic>
                  <a:graphicData uri="http://schemas.microsoft.com/office/word/2010/wordprocessingGroup">
                    <wpg:wgp>
                      <wpg:cNvPr id="262" name="Group 262"/>
                      <wpg:cNvGrpSpPr/>
                      <wpg:grpSpPr>
                        <a:xfrm>
                          <a:off x="0" y="0"/>
                          <a:ext cx="6776720" cy="5208905"/>
                          <a:chExt cx="6776720" cy="5208905"/>
                        </a:xfrm>
                      </wpg:grpSpPr>
                      <pic:pic>
                        <pic:nvPicPr>
                          <pic:cNvPr id="263" name="Image 263"/>
                          <pic:cNvPicPr/>
                        </pic:nvPicPr>
                        <pic:blipFill>
                          <a:blip r:embed="rId79" cstate="print"/>
                          <a:stretch>
                            <a:fillRect/>
                          </a:stretch>
                        </pic:blipFill>
                        <pic:spPr>
                          <a:xfrm>
                            <a:off x="0" y="0"/>
                            <a:ext cx="549413" cy="912391"/>
                          </a:xfrm>
                          <a:prstGeom prst="rect">
                            <a:avLst/>
                          </a:prstGeom>
                        </pic:spPr>
                      </pic:pic>
                      <pic:pic>
                        <pic:nvPicPr>
                          <pic:cNvPr id="264" name="Image 264"/>
                          <pic:cNvPicPr/>
                        </pic:nvPicPr>
                        <pic:blipFill>
                          <a:blip r:embed="rId80" cstate="print"/>
                          <a:stretch>
                            <a:fillRect/>
                          </a:stretch>
                        </pic:blipFill>
                        <pic:spPr>
                          <a:xfrm>
                            <a:off x="476158" y="802538"/>
                            <a:ext cx="1013363" cy="134264"/>
                          </a:xfrm>
                          <a:prstGeom prst="rect">
                            <a:avLst/>
                          </a:prstGeom>
                        </pic:spPr>
                      </pic:pic>
                      <pic:pic>
                        <pic:nvPicPr>
                          <pic:cNvPr id="265" name="Image 265"/>
                          <pic:cNvPicPr/>
                        </pic:nvPicPr>
                        <pic:blipFill>
                          <a:blip r:embed="rId81" cstate="print"/>
                          <a:stretch>
                            <a:fillRect/>
                          </a:stretch>
                        </pic:blipFill>
                        <pic:spPr>
                          <a:xfrm>
                            <a:off x="2637186" y="4525338"/>
                            <a:ext cx="3967988" cy="634706"/>
                          </a:xfrm>
                          <a:prstGeom prst="rect">
                            <a:avLst/>
                          </a:prstGeom>
                        </pic:spPr>
                      </pic:pic>
                      <wps:wsp>
                        <wps:cNvPr id="266" name="Graphic 266"/>
                        <wps:cNvSpPr/>
                        <wps:spPr>
                          <a:xfrm>
                            <a:off x="3052" y="521801"/>
                            <a:ext cx="1560195" cy="4687570"/>
                          </a:xfrm>
                          <a:custGeom>
                            <a:avLst/>
                            <a:gdLst/>
                            <a:ahLst/>
                            <a:cxnLst/>
                            <a:rect l="l" t="t" r="r" b="b"/>
                            <a:pathLst>
                              <a:path w="1560195" h="4687570">
                                <a:moveTo>
                                  <a:pt x="0" y="4674859"/>
                                </a:moveTo>
                                <a:lnTo>
                                  <a:pt x="0" y="12205"/>
                                </a:lnTo>
                              </a:path>
                              <a:path w="1560195" h="4687570">
                                <a:moveTo>
                                  <a:pt x="412060" y="4687065"/>
                                </a:moveTo>
                                <a:lnTo>
                                  <a:pt x="412060" y="0"/>
                                </a:lnTo>
                              </a:path>
                              <a:path w="1560195" h="4687570">
                                <a:moveTo>
                                  <a:pt x="470053" y="4687065"/>
                                </a:moveTo>
                                <a:lnTo>
                                  <a:pt x="470053" y="0"/>
                                </a:lnTo>
                              </a:path>
                              <a:path w="1560195" h="4687570">
                                <a:moveTo>
                                  <a:pt x="1498678" y="4613829"/>
                                </a:moveTo>
                                <a:lnTo>
                                  <a:pt x="1498678" y="134264"/>
                                </a:lnTo>
                              </a:path>
                              <a:path w="1560195" h="4687570">
                                <a:moveTo>
                                  <a:pt x="1559724" y="4613829"/>
                                </a:moveTo>
                                <a:lnTo>
                                  <a:pt x="1559724" y="134264"/>
                                </a:lnTo>
                              </a:path>
                            </a:pathLst>
                          </a:custGeom>
                          <a:ln w="6103">
                            <a:solidFill>
                              <a:srgbClr val="000000"/>
                            </a:solidFill>
                            <a:prstDash val="solid"/>
                          </a:ln>
                        </wps:spPr>
                        <wps:bodyPr wrap="square" lIns="0" tIns="0" rIns="0" bIns="0" rtlCol="0">
                          <a:prstTxWarp prst="textNoShape">
                            <a:avLst/>
                          </a:prstTxWarp>
                          <a:noAutofit/>
                        </wps:bodyPr>
                      </wps:wsp>
                      <wps:wsp>
                        <wps:cNvPr id="267" name="Graphic 267"/>
                        <wps:cNvSpPr/>
                        <wps:spPr>
                          <a:xfrm>
                            <a:off x="2579191" y="1925480"/>
                            <a:ext cx="1270" cy="3100705"/>
                          </a:xfrm>
                          <a:custGeom>
                            <a:avLst/>
                            <a:gdLst/>
                            <a:ahLst/>
                            <a:cxnLst/>
                            <a:rect l="l" t="t" r="r" b="b"/>
                            <a:pathLst>
                              <a:path w="0" h="3100705">
                                <a:moveTo>
                                  <a:pt x="0" y="3100298"/>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68" name="Graphic 268"/>
                        <wps:cNvSpPr/>
                        <wps:spPr>
                          <a:xfrm>
                            <a:off x="0" y="70183"/>
                            <a:ext cx="6776720" cy="5126990"/>
                          </a:xfrm>
                          <a:custGeom>
                            <a:avLst/>
                            <a:gdLst/>
                            <a:ahLst/>
                            <a:cxnLst/>
                            <a:rect l="l" t="t" r="r" b="b"/>
                            <a:pathLst>
                              <a:path w="6776720" h="5126990">
                                <a:moveTo>
                                  <a:pt x="6766944" y="5126477"/>
                                </a:moveTo>
                                <a:lnTo>
                                  <a:pt x="6766944" y="463824"/>
                                </a:lnTo>
                              </a:path>
                              <a:path w="6776720" h="5126990">
                                <a:moveTo>
                                  <a:pt x="1233128" y="0"/>
                                </a:moveTo>
                                <a:lnTo>
                                  <a:pt x="1831378" y="0"/>
                                </a:lnTo>
                              </a:path>
                              <a:path w="6776720" h="5126990">
                                <a:moveTo>
                                  <a:pt x="1233128" y="234963"/>
                                </a:moveTo>
                                <a:lnTo>
                                  <a:pt x="1831378" y="234963"/>
                                </a:lnTo>
                              </a:path>
                              <a:path w="6776720" h="5126990">
                                <a:moveTo>
                                  <a:pt x="378484" y="469927"/>
                                </a:moveTo>
                                <a:lnTo>
                                  <a:pt x="6776100" y="469927"/>
                                </a:lnTo>
                              </a:path>
                              <a:path w="6776720" h="5126990">
                                <a:moveTo>
                                  <a:pt x="0" y="5114271"/>
                                </a:moveTo>
                                <a:lnTo>
                                  <a:pt x="6776100" y="5114271"/>
                                </a:lnTo>
                              </a:path>
                            </a:pathLst>
                          </a:custGeom>
                          <a:ln w="6103">
                            <a:solidFill>
                              <a:srgbClr val="000000"/>
                            </a:solidFill>
                            <a:prstDash val="solid"/>
                          </a:ln>
                        </wps:spPr>
                        <wps:bodyPr wrap="square" lIns="0" tIns="0" rIns="0" bIns="0" rtlCol="0">
                          <a:prstTxWarp prst="textNoShape">
                            <a:avLst/>
                          </a:prstTxWarp>
                          <a:noAutofit/>
                        </wps:bodyPr>
                      </wps:wsp>
                      <wps:wsp>
                        <wps:cNvPr id="269" name="Graphic 269"/>
                        <wps:cNvSpPr/>
                        <wps:spPr>
                          <a:xfrm>
                            <a:off x="480775" y="1443347"/>
                            <a:ext cx="998219" cy="1270"/>
                          </a:xfrm>
                          <a:custGeom>
                            <a:avLst/>
                            <a:gdLst/>
                            <a:ahLst/>
                            <a:cxnLst/>
                            <a:rect l="l" t="t" r="r" b="b"/>
                            <a:pathLst>
                              <a:path w="998219" h="0">
                                <a:moveTo>
                                  <a:pt x="0" y="0"/>
                                </a:moveTo>
                                <a:lnTo>
                                  <a:pt x="998101" y="0"/>
                                </a:lnTo>
                              </a:path>
                            </a:pathLst>
                          </a:custGeom>
                          <a:ln w="12714">
                            <a:solidFill>
                              <a:srgbClr val="424242"/>
                            </a:solidFill>
                            <a:prstDash val="solid"/>
                          </a:ln>
                        </wps:spPr>
                        <wps:bodyPr wrap="square" lIns="0" tIns="0" rIns="0" bIns="0" rtlCol="0">
                          <a:prstTxWarp prst="textNoShape">
                            <a:avLst/>
                          </a:prstTxWarp>
                          <a:noAutofit/>
                        </wps:bodyPr>
                      </wps:wsp>
                      <wps:wsp>
                        <wps:cNvPr id="270" name="Graphic 270"/>
                        <wps:cNvSpPr/>
                        <wps:spPr>
                          <a:xfrm>
                            <a:off x="542314" y="1424749"/>
                            <a:ext cx="233679" cy="1270"/>
                          </a:xfrm>
                          <a:custGeom>
                            <a:avLst/>
                            <a:gdLst/>
                            <a:ahLst/>
                            <a:cxnLst/>
                            <a:rect l="l" t="t" r="r" b="b"/>
                            <a:pathLst>
                              <a:path w="233679" h="0">
                                <a:moveTo>
                                  <a:pt x="0" y="0"/>
                                </a:moveTo>
                                <a:lnTo>
                                  <a:pt x="233097" y="0"/>
                                </a:lnTo>
                              </a:path>
                            </a:pathLst>
                          </a:custGeom>
                          <a:ln w="6117">
                            <a:solidFill>
                              <a:srgbClr val="414141"/>
                            </a:solidFill>
                            <a:prstDash val="dash"/>
                          </a:ln>
                        </wps:spPr>
                        <wps:bodyPr wrap="square" lIns="0" tIns="0" rIns="0" bIns="0" rtlCol="0">
                          <a:prstTxWarp prst="textNoShape">
                            <a:avLst/>
                          </a:prstTxWarp>
                          <a:noAutofit/>
                        </wps:bodyPr>
                      </wps:wsp>
                      <wps:wsp>
                        <wps:cNvPr id="271" name="Graphic 271"/>
                        <wps:cNvSpPr/>
                        <wps:spPr>
                          <a:xfrm>
                            <a:off x="978356" y="1424749"/>
                            <a:ext cx="48895" cy="1270"/>
                          </a:xfrm>
                          <a:custGeom>
                            <a:avLst/>
                            <a:gdLst/>
                            <a:ahLst/>
                            <a:cxnLst/>
                            <a:rect l="l" t="t" r="r" b="b"/>
                            <a:pathLst>
                              <a:path w="48895" h="0">
                                <a:moveTo>
                                  <a:pt x="0" y="0"/>
                                </a:moveTo>
                                <a:lnTo>
                                  <a:pt x="48820" y="0"/>
                                </a:lnTo>
                              </a:path>
                            </a:pathLst>
                          </a:custGeom>
                          <a:ln w="6117">
                            <a:solidFill>
                              <a:srgbClr val="414141"/>
                            </a:solidFill>
                            <a:prstDash val="sysDash"/>
                          </a:ln>
                        </wps:spPr>
                        <wps:bodyPr wrap="square" lIns="0" tIns="0" rIns="0" bIns="0" rtlCol="0">
                          <a:prstTxWarp prst="textNoShape">
                            <a:avLst/>
                          </a:prstTxWarp>
                          <a:noAutofit/>
                        </wps:bodyPr>
                      </wps:wsp>
                      <wps:wsp>
                        <wps:cNvPr id="272" name="Graphic 272"/>
                        <wps:cNvSpPr/>
                        <wps:spPr>
                          <a:xfrm>
                            <a:off x="1160040" y="1424749"/>
                            <a:ext cx="327660" cy="1270"/>
                          </a:xfrm>
                          <a:custGeom>
                            <a:avLst/>
                            <a:gdLst/>
                            <a:ahLst/>
                            <a:cxnLst/>
                            <a:rect l="l" t="t" r="r" b="b"/>
                            <a:pathLst>
                              <a:path w="327660" h="0">
                                <a:moveTo>
                                  <a:pt x="0" y="0"/>
                                </a:moveTo>
                                <a:lnTo>
                                  <a:pt x="327031" y="0"/>
                                </a:lnTo>
                              </a:path>
                            </a:pathLst>
                          </a:custGeom>
                          <a:ln w="6117">
                            <a:solidFill>
                              <a:srgbClr val="414141"/>
                            </a:solidFill>
                            <a:prstDash val="dash"/>
                          </a:ln>
                        </wps:spPr>
                        <wps:bodyPr wrap="square" lIns="0" tIns="0" rIns="0" bIns="0" rtlCol="0">
                          <a:prstTxWarp prst="textNoShape">
                            <a:avLst/>
                          </a:prstTxWarp>
                          <a:noAutofit/>
                        </wps:bodyPr>
                      </wps:wsp>
                      <wps:wsp>
                        <wps:cNvPr id="273" name="Graphic 273"/>
                        <wps:cNvSpPr/>
                        <wps:spPr>
                          <a:xfrm>
                            <a:off x="568176" y="2180463"/>
                            <a:ext cx="67945" cy="1270"/>
                          </a:xfrm>
                          <a:custGeom>
                            <a:avLst/>
                            <a:gdLst/>
                            <a:ahLst/>
                            <a:cxnLst/>
                            <a:rect l="l" t="t" r="r" b="b"/>
                            <a:pathLst>
                              <a:path w="67945" h="0">
                                <a:moveTo>
                                  <a:pt x="0" y="0"/>
                                </a:moveTo>
                                <a:lnTo>
                                  <a:pt x="67845" y="0"/>
                                </a:lnTo>
                              </a:path>
                            </a:pathLst>
                          </a:custGeom>
                          <a:ln w="8470">
                            <a:solidFill>
                              <a:srgbClr val="414141"/>
                            </a:solidFill>
                            <a:prstDash val="dash"/>
                          </a:ln>
                        </wps:spPr>
                        <wps:bodyPr wrap="square" lIns="0" tIns="0" rIns="0" bIns="0" rtlCol="0">
                          <a:prstTxWarp prst="textNoShape">
                            <a:avLst/>
                          </a:prstTxWarp>
                          <a:noAutofit/>
                        </wps:bodyPr>
                      </wps:wsp>
                      <wps:wsp>
                        <wps:cNvPr id="274" name="Graphic 274"/>
                        <wps:cNvSpPr/>
                        <wps:spPr>
                          <a:xfrm>
                            <a:off x="1594712" y="2180463"/>
                            <a:ext cx="889635" cy="1270"/>
                          </a:xfrm>
                          <a:custGeom>
                            <a:avLst/>
                            <a:gdLst/>
                            <a:ahLst/>
                            <a:cxnLst/>
                            <a:rect l="l" t="t" r="r" b="b"/>
                            <a:pathLst>
                              <a:path w="889635" h="0">
                                <a:moveTo>
                                  <a:pt x="0" y="0"/>
                                </a:moveTo>
                                <a:lnTo>
                                  <a:pt x="604803" y="0"/>
                                </a:lnTo>
                              </a:path>
                              <a:path w="889635" h="0">
                                <a:moveTo>
                                  <a:pt x="640524" y="0"/>
                                </a:moveTo>
                                <a:lnTo>
                                  <a:pt x="889481" y="0"/>
                                </a:lnTo>
                              </a:path>
                            </a:pathLst>
                          </a:custGeom>
                          <a:ln w="8470">
                            <a:solidFill>
                              <a:srgbClr val="2C2C2C"/>
                            </a:solidFill>
                            <a:prstDash val="sysDash"/>
                          </a:ln>
                        </wps:spPr>
                        <wps:bodyPr wrap="square" lIns="0" tIns="0" rIns="0" bIns="0" rtlCol="0">
                          <a:prstTxWarp prst="textNoShape">
                            <a:avLst/>
                          </a:prstTxWarp>
                          <a:noAutofit/>
                        </wps:bodyPr>
                      </wps:wsp>
                      <wps:wsp>
                        <wps:cNvPr id="275" name="Graphic 275"/>
                        <wps:cNvSpPr/>
                        <wps:spPr>
                          <a:xfrm>
                            <a:off x="1597458" y="4967800"/>
                            <a:ext cx="58419" cy="1270"/>
                          </a:xfrm>
                          <a:custGeom>
                            <a:avLst/>
                            <a:gdLst/>
                            <a:ahLst/>
                            <a:cxnLst/>
                            <a:rect l="l" t="t" r="r" b="b"/>
                            <a:pathLst>
                              <a:path w="58419" h="0">
                                <a:moveTo>
                                  <a:pt x="0" y="0"/>
                                </a:moveTo>
                                <a:lnTo>
                                  <a:pt x="57993" y="0"/>
                                </a:lnTo>
                              </a:path>
                            </a:pathLst>
                          </a:custGeom>
                          <a:ln w="12714">
                            <a:solidFill>
                              <a:srgbClr val="424242"/>
                            </a:solidFill>
                            <a:prstDash val="solid"/>
                          </a:ln>
                        </wps:spPr>
                        <wps:bodyPr wrap="square" lIns="0" tIns="0" rIns="0" bIns="0" rtlCol="0">
                          <a:prstTxWarp prst="textNoShape">
                            <a:avLst/>
                          </a:prstTxWarp>
                          <a:noAutofit/>
                        </wps:bodyPr>
                      </wps:wsp>
                      <wps:wsp>
                        <wps:cNvPr id="276" name="Graphic 276"/>
                        <wps:cNvSpPr/>
                        <wps:spPr>
                          <a:xfrm>
                            <a:off x="1741482" y="4943479"/>
                            <a:ext cx="803275" cy="1270"/>
                          </a:xfrm>
                          <a:custGeom>
                            <a:avLst/>
                            <a:gdLst/>
                            <a:ahLst/>
                            <a:cxnLst/>
                            <a:rect l="l" t="t" r="r" b="b"/>
                            <a:pathLst>
                              <a:path w="803275" h="0">
                                <a:moveTo>
                                  <a:pt x="0" y="0"/>
                                </a:moveTo>
                                <a:lnTo>
                                  <a:pt x="803116" y="0"/>
                                </a:lnTo>
                              </a:path>
                            </a:pathLst>
                          </a:custGeom>
                          <a:ln w="7999">
                            <a:solidFill>
                              <a:srgbClr val="2C2C2C"/>
                            </a:solidFill>
                            <a:prstDash val="dash"/>
                          </a:ln>
                        </wps:spPr>
                        <wps:bodyPr wrap="square" lIns="0" tIns="0" rIns="0" bIns="0" rtlCol="0">
                          <a:prstTxWarp prst="textNoShape">
                            <a:avLst/>
                          </a:prstTxWarp>
                          <a:noAutofit/>
                        </wps:bodyPr>
                      </wps:wsp>
                      <wps:wsp>
                        <wps:cNvPr id="277" name="Graphic 277"/>
                        <wps:cNvSpPr/>
                        <wps:spPr>
                          <a:xfrm>
                            <a:off x="2713427" y="3835413"/>
                            <a:ext cx="948690" cy="1270"/>
                          </a:xfrm>
                          <a:custGeom>
                            <a:avLst/>
                            <a:gdLst/>
                            <a:ahLst/>
                            <a:cxnLst/>
                            <a:rect l="l" t="t" r="r" b="b"/>
                            <a:pathLst>
                              <a:path w="948690" h="0">
                                <a:moveTo>
                                  <a:pt x="0" y="0"/>
                                </a:moveTo>
                                <a:lnTo>
                                  <a:pt x="948657" y="0"/>
                                </a:lnTo>
                              </a:path>
                            </a:pathLst>
                          </a:custGeom>
                          <a:ln w="6117">
                            <a:solidFill>
                              <a:srgbClr val="414141"/>
                            </a:solidFill>
                            <a:prstDash val="sysDash"/>
                          </a:ln>
                        </wps:spPr>
                        <wps:bodyPr wrap="square" lIns="0" tIns="0" rIns="0" bIns="0" rtlCol="0">
                          <a:prstTxWarp prst="textNoShape">
                            <a:avLst/>
                          </a:prstTxWarp>
                          <a:noAutofit/>
                        </wps:bodyPr>
                      </wps:wsp>
                      <wps:wsp>
                        <wps:cNvPr id="278" name="Textbox 278"/>
                        <wps:cNvSpPr txBox="1"/>
                        <wps:spPr>
                          <a:xfrm>
                            <a:off x="1470216" y="144542"/>
                            <a:ext cx="144780" cy="85725"/>
                          </a:xfrm>
                          <a:prstGeom prst="rect">
                            <a:avLst/>
                          </a:prstGeom>
                        </wps:spPr>
                        <wps:txbx>
                          <w:txbxContent>
                            <w:p>
                              <w:pPr>
                                <w:spacing w:line="134" w:lineRule="exact" w:before="0"/>
                                <w:ind w:left="0" w:right="0" w:firstLine="0"/>
                                <w:jc w:val="left"/>
                                <w:rPr>
                                  <w:rFonts w:ascii="Arial"/>
                                  <w:sz w:val="12"/>
                                </w:rPr>
                              </w:pPr>
                              <w:r>
                                <w:rPr>
                                  <w:rFonts w:ascii="Arial"/>
                                  <w:color w:val="565656"/>
                                  <w:spacing w:val="-5"/>
                                  <w:sz w:val="12"/>
                                </w:rPr>
                                <w:t>GU</w:t>
                              </w:r>
                              <w:r>
                                <w:rPr>
                                  <w:rFonts w:ascii="Arial"/>
                                  <w:color w:val="A1A1A1"/>
                                  <w:spacing w:val="-5"/>
                                  <w:sz w:val="12"/>
                                </w:rPr>
                                <w:t>I</w:t>
                              </w:r>
                            </w:p>
                          </w:txbxContent>
                        </wps:txbx>
                        <wps:bodyPr wrap="square" lIns="0" tIns="0" rIns="0" bIns="0" rtlCol="0">
                          <a:noAutofit/>
                        </wps:bodyPr>
                      </wps:wsp>
                      <wps:wsp>
                        <wps:cNvPr id="279" name="Textbox 279"/>
                        <wps:cNvSpPr txBox="1"/>
                        <wps:spPr>
                          <a:xfrm>
                            <a:off x="2396938" y="101474"/>
                            <a:ext cx="403225" cy="172720"/>
                          </a:xfrm>
                          <a:prstGeom prst="rect">
                            <a:avLst/>
                          </a:prstGeom>
                        </wps:spPr>
                        <wps:txbx>
                          <w:txbxContent>
                            <w:p>
                              <w:pPr>
                                <w:spacing w:line="283" w:lineRule="auto" w:before="0"/>
                                <w:ind w:left="70" w:right="18" w:hanging="70"/>
                                <w:jc w:val="left"/>
                                <w:rPr>
                                  <w:rFonts w:ascii="Arial" w:hAnsi="Arial"/>
                                  <w:sz w:val="11"/>
                                </w:rPr>
                              </w:pPr>
                              <w:r>
                                <w:rPr>
                                  <w:rFonts w:ascii="Arial" w:hAnsi="Arial"/>
                                  <w:color w:val="565656"/>
                                  <w:spacing w:val="-2"/>
                                  <w:w w:val="90"/>
                                  <w:sz w:val="11"/>
                                </w:rPr>
                                <w:t>-&lt;--:s</w:t>
                              </w:r>
                              <w:r>
                                <w:rPr>
                                  <w:rFonts w:ascii="Arial" w:hAnsi="Arial"/>
                                  <w:color w:val="838383"/>
                                  <w:spacing w:val="-2"/>
                                  <w:w w:val="90"/>
                                  <w:sz w:val="11"/>
                                </w:rPr>
                                <w:t>y</w:t>
                              </w:r>
                              <w:r>
                                <w:rPr>
                                  <w:rFonts w:ascii="Arial" w:hAnsi="Arial"/>
                                  <w:color w:val="424242"/>
                                  <w:spacing w:val="-2"/>
                                  <w:w w:val="90"/>
                                  <w:sz w:val="11"/>
                                </w:rPr>
                                <w:t>stem</w:t>
                              </w:r>
                              <w:r>
                                <w:rPr>
                                  <w:rFonts w:ascii="Arial" w:hAnsi="Arial"/>
                                  <w:color w:val="424242"/>
                                  <w:spacing w:val="-2"/>
                                  <w:w w:val="90"/>
                                  <w:sz w:val="6"/>
                                </w:rPr>
                                <w:t>►►</w:t>
                              </w:r>
                              <w:r>
                                <w:rPr>
                                  <w:rFonts w:ascii="Arial" w:hAnsi="Arial"/>
                                  <w:color w:val="424242"/>
                                  <w:spacing w:val="40"/>
                                  <w:sz w:val="6"/>
                                </w:rPr>
                                <w:t> </w:t>
                              </w:r>
                              <w:r>
                                <w:rPr>
                                  <w:rFonts w:ascii="Arial" w:hAnsi="Arial"/>
                                  <w:color w:val="424242"/>
                                  <w:spacing w:val="-2"/>
                                  <w:sz w:val="11"/>
                                </w:rPr>
                                <w:t>Controller</w:t>
                              </w:r>
                            </w:p>
                          </w:txbxContent>
                        </wps:txbx>
                        <wps:bodyPr wrap="square" lIns="0" tIns="0" rIns="0" bIns="0" rtlCol="0">
                          <a:noAutofit/>
                        </wps:bodyPr>
                      </wps:wsp>
                      <wps:wsp>
                        <wps:cNvPr id="280" name="Textbox 280"/>
                        <wps:cNvSpPr txBox="1"/>
                        <wps:spPr>
                          <a:xfrm>
                            <a:off x="3462604" y="144542"/>
                            <a:ext cx="506730" cy="85725"/>
                          </a:xfrm>
                          <a:prstGeom prst="rect">
                            <a:avLst/>
                          </a:prstGeom>
                        </wps:spPr>
                        <wps:txbx>
                          <w:txbxContent>
                            <w:p>
                              <w:pPr>
                                <w:spacing w:line="134" w:lineRule="exact" w:before="0"/>
                                <w:ind w:left="0" w:right="0" w:firstLine="0"/>
                                <w:jc w:val="left"/>
                                <w:rPr>
                                  <w:rFonts w:ascii="Arial"/>
                                  <w:sz w:val="12"/>
                                </w:rPr>
                              </w:pPr>
                              <w:r>
                                <w:rPr>
                                  <w:rFonts w:ascii="Arial"/>
                                  <w:color w:val="424242"/>
                                  <w:w w:val="90"/>
                                  <w:sz w:val="12"/>
                                </w:rPr>
                                <w:t>TensorFlow</w:t>
                              </w:r>
                              <w:r>
                                <w:rPr>
                                  <w:rFonts w:ascii="Arial"/>
                                  <w:color w:val="424242"/>
                                  <w:spacing w:val="-5"/>
                                  <w:w w:val="90"/>
                                  <w:sz w:val="12"/>
                                </w:rPr>
                                <w:t> </w:t>
                              </w:r>
                              <w:r>
                                <w:rPr>
                                  <w:rFonts w:ascii="Arial"/>
                                  <w:color w:val="565656"/>
                                  <w:spacing w:val="-4"/>
                                  <w:sz w:val="12"/>
                                </w:rPr>
                                <w:t>Lite</w:t>
                              </w:r>
                            </w:p>
                          </w:txbxContent>
                        </wps:txbx>
                        <wps:bodyPr wrap="square" lIns="0" tIns="0" rIns="0" bIns="0" rtlCol="0">
                          <a:noAutofit/>
                        </wps:bodyPr>
                      </wps:wsp>
                      <wps:wsp>
                        <wps:cNvPr id="281" name="Textbox 281"/>
                        <wps:cNvSpPr txBox="1"/>
                        <wps:spPr>
                          <a:xfrm>
                            <a:off x="4673298" y="144542"/>
                            <a:ext cx="309880" cy="85725"/>
                          </a:xfrm>
                          <a:prstGeom prst="rect">
                            <a:avLst/>
                          </a:prstGeom>
                        </wps:spPr>
                        <wps:txbx>
                          <w:txbxContent>
                            <w:p>
                              <w:pPr>
                                <w:spacing w:line="134" w:lineRule="exact" w:before="0"/>
                                <w:ind w:left="0" w:right="0" w:firstLine="0"/>
                                <w:jc w:val="left"/>
                                <w:rPr>
                                  <w:rFonts w:ascii="Arial"/>
                                  <w:sz w:val="12"/>
                                </w:rPr>
                              </w:pPr>
                              <w:r>
                                <w:rPr>
                                  <w:rFonts w:ascii="Arial"/>
                                  <w:color w:val="424242"/>
                                  <w:spacing w:val="-6"/>
                                  <w:sz w:val="12"/>
                                </w:rPr>
                                <w:t>Database</w:t>
                              </w:r>
                            </w:p>
                          </w:txbxContent>
                        </wps:txbx>
                        <wps:bodyPr wrap="square" lIns="0" tIns="0" rIns="0" bIns="0" rtlCol="0">
                          <a:noAutofit/>
                        </wps:bodyPr>
                      </wps:wsp>
                      <wps:wsp>
                        <wps:cNvPr id="282" name="Textbox 282"/>
                        <wps:cNvSpPr txBox="1"/>
                        <wps:spPr>
                          <a:xfrm>
                            <a:off x="5808906" y="141491"/>
                            <a:ext cx="391160" cy="85725"/>
                          </a:xfrm>
                          <a:prstGeom prst="rect">
                            <a:avLst/>
                          </a:prstGeom>
                        </wps:spPr>
                        <wps:txbx>
                          <w:txbxContent>
                            <w:p>
                              <w:pPr>
                                <w:spacing w:line="134" w:lineRule="exact" w:before="0"/>
                                <w:ind w:left="0" w:right="0" w:firstLine="0"/>
                                <w:jc w:val="left"/>
                                <w:rPr>
                                  <w:rFonts w:ascii="Arial"/>
                                  <w:sz w:val="12"/>
                                </w:rPr>
                              </w:pPr>
                              <w:r>
                                <w:rPr>
                                  <w:rFonts w:ascii="Arial"/>
                                  <w:color w:val="696969"/>
                                  <w:spacing w:val="-2"/>
                                  <w:sz w:val="12"/>
                                </w:rPr>
                                <w:t>MapboxAPI</w:t>
                              </w:r>
                            </w:p>
                          </w:txbxContent>
                        </wps:txbx>
                        <wps:bodyPr wrap="square" lIns="0" tIns="0" rIns="0" bIns="0" rtlCol="0">
                          <a:noAutofit/>
                        </wps:bodyPr>
                      </wps:wsp>
                      <wps:wsp>
                        <wps:cNvPr id="283" name="Textbox 283"/>
                        <wps:cNvSpPr txBox="1"/>
                        <wps:spPr>
                          <a:xfrm>
                            <a:off x="480292" y="625980"/>
                            <a:ext cx="643255" cy="71120"/>
                          </a:xfrm>
                          <a:prstGeom prst="rect">
                            <a:avLst/>
                          </a:prstGeom>
                        </wps:spPr>
                        <wps:txbx>
                          <w:txbxContent>
                            <w:p>
                              <w:pPr>
                                <w:spacing w:line="112" w:lineRule="exact" w:before="0"/>
                                <w:ind w:left="0" w:right="0" w:firstLine="0"/>
                                <w:jc w:val="left"/>
                                <w:rPr>
                                  <w:rFonts w:ascii="Arial"/>
                                  <w:sz w:val="10"/>
                                </w:rPr>
                              </w:pPr>
                              <w:r>
                                <w:rPr>
                                  <w:rFonts w:ascii="Arial"/>
                                  <w:color w:val="080808"/>
                                  <w:spacing w:val="2"/>
                                  <w:w w:val="180"/>
                                  <w:sz w:val="10"/>
                                </w:rPr>
                                <w:t>-</w:t>
                              </w:r>
                              <w:r>
                                <w:rPr>
                                  <w:rFonts w:ascii="Arial"/>
                                  <w:color w:val="424242"/>
                                  <w:spacing w:val="2"/>
                                  <w:w w:val="180"/>
                                  <w:sz w:val="10"/>
                                </w:rPr>
                                <w:t>Se</w:t>
                              </w:r>
                              <w:r>
                                <w:rPr>
                                  <w:rFonts w:ascii="Arial"/>
                                  <w:color w:val="696969"/>
                                  <w:spacing w:val="2"/>
                                  <w:w w:val="180"/>
                                  <w:sz w:val="10"/>
                                </w:rPr>
                                <w:t>l</w:t>
                              </w:r>
                              <w:r>
                                <w:rPr>
                                  <w:rFonts w:ascii="Arial"/>
                                  <w:color w:val="424242"/>
                                  <w:spacing w:val="2"/>
                                  <w:w w:val="180"/>
                                  <w:sz w:val="10"/>
                                </w:rPr>
                                <w:t>ect</w:t>
                              </w:r>
                              <w:r>
                                <w:rPr>
                                  <w:rFonts w:ascii="Arial"/>
                                  <w:color w:val="424242"/>
                                  <w:spacing w:val="-8"/>
                                  <w:w w:val="180"/>
                                  <w:sz w:val="10"/>
                                </w:rPr>
                                <w:t> </w:t>
                              </w:r>
                              <w:r>
                                <w:rPr>
                                  <w:rFonts w:ascii="Arial"/>
                                  <w:color w:val="696969"/>
                                  <w:spacing w:val="-2"/>
                                  <w:w w:val="105"/>
                                  <w:sz w:val="10"/>
                                </w:rPr>
                                <w:t>Di</w:t>
                              </w:r>
                              <w:r>
                                <w:rPr>
                                  <w:rFonts w:ascii="Arial"/>
                                  <w:color w:val="424242"/>
                                  <w:spacing w:val="-2"/>
                                  <w:w w:val="105"/>
                                  <w:sz w:val="10"/>
                                </w:rPr>
                                <w:t>ag</w:t>
                              </w:r>
                              <w:r>
                                <w:rPr>
                                  <w:rFonts w:ascii="Arial"/>
                                  <w:color w:val="696969"/>
                                  <w:spacing w:val="-2"/>
                                  <w:w w:val="105"/>
                                  <w:sz w:val="10"/>
                                </w:rPr>
                                <w:t>nos</w:t>
                              </w:r>
                            </w:p>
                          </w:txbxContent>
                        </wps:txbx>
                        <wps:bodyPr wrap="square" lIns="0" tIns="0" rIns="0" bIns="0" rtlCol="0">
                          <a:noAutofit/>
                        </wps:bodyPr>
                      </wps:wsp>
                      <wps:wsp>
                        <wps:cNvPr id="284" name="Textbox 284"/>
                        <wps:cNvSpPr txBox="1"/>
                        <wps:spPr>
                          <a:xfrm>
                            <a:off x="480292" y="1095908"/>
                            <a:ext cx="826135" cy="71120"/>
                          </a:xfrm>
                          <a:prstGeom prst="rect">
                            <a:avLst/>
                          </a:prstGeom>
                        </wps:spPr>
                        <wps:txbx>
                          <w:txbxContent>
                            <w:p>
                              <w:pPr>
                                <w:tabs>
                                  <w:tab w:pos="1185" w:val="left" w:leader="hyphen"/>
                                </w:tabs>
                                <w:spacing w:line="112" w:lineRule="exact" w:before="0"/>
                                <w:ind w:left="0" w:right="0" w:firstLine="0"/>
                                <w:jc w:val="left"/>
                                <w:rPr>
                                  <w:rFonts w:ascii="Arial"/>
                                  <w:sz w:val="10"/>
                                </w:rPr>
                              </w:pPr>
                              <w:r>
                                <w:rPr>
                                  <w:rFonts w:ascii="Arial"/>
                                  <w:color w:val="080808"/>
                                  <w:spacing w:val="8"/>
                                  <w:w w:val="210"/>
                                  <w:sz w:val="10"/>
                                </w:rPr>
                                <w:t>-</w:t>
                              </w:r>
                              <w:r>
                                <w:rPr>
                                  <w:rFonts w:ascii="Arial"/>
                                  <w:color w:val="565656"/>
                                  <w:spacing w:val="8"/>
                                  <w:w w:val="210"/>
                                  <w:sz w:val="10"/>
                                </w:rPr>
                                <w:t>Crop</w:t>
                              </w:r>
                              <w:r>
                                <w:rPr>
                                  <w:rFonts w:ascii="Arial"/>
                                  <w:color w:val="565656"/>
                                  <w:spacing w:val="-23"/>
                                  <w:w w:val="210"/>
                                  <w:sz w:val="10"/>
                                </w:rPr>
                                <w:t> </w:t>
                              </w:r>
                              <w:r>
                                <w:rPr>
                                  <w:rFonts w:ascii="Arial"/>
                                  <w:color w:val="424242"/>
                                  <w:spacing w:val="-2"/>
                                  <w:w w:val="110"/>
                                  <w:sz w:val="10"/>
                                </w:rPr>
                                <w:t>Se</w:t>
                              </w:r>
                              <w:r>
                                <w:rPr>
                                  <w:rFonts w:ascii="Arial"/>
                                  <w:color w:val="696969"/>
                                  <w:spacing w:val="-2"/>
                                  <w:w w:val="110"/>
                                  <w:sz w:val="10"/>
                                </w:rPr>
                                <w:t>l</w:t>
                              </w:r>
                              <w:r>
                                <w:rPr>
                                  <w:rFonts w:ascii="Arial"/>
                                  <w:color w:val="424242"/>
                                  <w:spacing w:val="-2"/>
                                  <w:w w:val="110"/>
                                  <w:sz w:val="10"/>
                                </w:rPr>
                                <w:t>ect</w:t>
                              </w:r>
                              <w:r>
                                <w:rPr>
                                  <w:rFonts w:ascii="Arial"/>
                                  <w:color w:val="696969"/>
                                  <w:spacing w:val="-2"/>
                                  <w:w w:val="110"/>
                                  <w:sz w:val="10"/>
                                </w:rPr>
                                <w:t>ion</w:t>
                              </w:r>
                              <w:r>
                                <w:rPr>
                                  <w:rFonts w:ascii="Arial"/>
                                  <w:color w:val="696969"/>
                                  <w:sz w:val="10"/>
                                </w:rPr>
                                <w:tab/>
                              </w:r>
                              <w:r>
                                <w:rPr>
                                  <w:rFonts w:ascii="Arial"/>
                                  <w:color w:val="080808"/>
                                  <w:spacing w:val="-2"/>
                                  <w:sz w:val="10"/>
                                </w:rPr>
                                <w:t>--</w:t>
                              </w:r>
                              <w:r>
                                <w:rPr>
                                  <w:rFonts w:ascii="Arial"/>
                                  <w:color w:val="080808"/>
                                  <w:spacing w:val="-10"/>
                                  <w:sz w:val="10"/>
                                </w:rPr>
                                <w:t>.</w:t>
                              </w:r>
                            </w:p>
                          </w:txbxContent>
                        </wps:txbx>
                        <wps:bodyPr wrap="square" lIns="0" tIns="0" rIns="0" bIns="0" rtlCol="0">
                          <a:noAutofit/>
                        </wps:bodyPr>
                      </wps:wsp>
                      <wps:wsp>
                        <wps:cNvPr id="285" name="Textbox 285"/>
                        <wps:cNvSpPr txBox="1"/>
                        <wps:spPr>
                          <a:xfrm>
                            <a:off x="480775" y="1369703"/>
                            <a:ext cx="74295" cy="92075"/>
                          </a:xfrm>
                          <a:prstGeom prst="rect">
                            <a:avLst/>
                          </a:prstGeom>
                        </wps:spPr>
                        <wps:txbx>
                          <w:txbxContent>
                            <w:p>
                              <w:pPr>
                                <w:spacing w:line="144" w:lineRule="exact" w:before="0"/>
                                <w:ind w:left="0" w:right="0" w:firstLine="0"/>
                                <w:jc w:val="left"/>
                                <w:rPr>
                                  <w:sz w:val="13"/>
                                </w:rPr>
                              </w:pPr>
                              <w:r>
                                <w:rPr>
                                  <w:color w:val="424242"/>
                                  <w:spacing w:val="-10"/>
                                  <w:w w:val="130"/>
                                  <w:sz w:val="13"/>
                                </w:rPr>
                                <w:t>&lt;</w:t>
                              </w:r>
                            </w:p>
                          </w:txbxContent>
                        </wps:txbx>
                        <wps:bodyPr wrap="square" lIns="0" tIns="0" rIns="0" bIns="0" rtlCol="0">
                          <a:noAutofit/>
                        </wps:bodyPr>
                      </wps:wsp>
                      <wps:wsp>
                        <wps:cNvPr id="286" name="Textbox 286"/>
                        <wps:cNvSpPr txBox="1"/>
                        <wps:spPr>
                          <a:xfrm>
                            <a:off x="775411" y="1336974"/>
                            <a:ext cx="397510" cy="124460"/>
                          </a:xfrm>
                          <a:prstGeom prst="rect">
                            <a:avLst/>
                          </a:prstGeom>
                        </wps:spPr>
                        <wps:txbx>
                          <w:txbxContent>
                            <w:p>
                              <w:pPr>
                                <w:spacing w:line="177" w:lineRule="auto" w:before="7"/>
                                <w:ind w:left="0" w:right="0" w:firstLine="0"/>
                                <w:jc w:val="left"/>
                                <w:rPr>
                                  <w:rFonts w:ascii="Arial"/>
                                  <w:sz w:val="10"/>
                                </w:rPr>
                              </w:pPr>
                              <w:r>
                                <w:rPr>
                                  <w:rFonts w:ascii="Arial"/>
                                  <w:color w:val="424242"/>
                                  <w:spacing w:val="-22"/>
                                  <w:w w:val="110"/>
                                  <w:sz w:val="10"/>
                                </w:rPr>
                                <w:t>S</w:t>
                              </w:r>
                              <w:r>
                                <w:rPr>
                                  <w:color w:val="424242"/>
                                  <w:spacing w:val="-22"/>
                                  <w:w w:val="110"/>
                                  <w:position w:val="-7"/>
                                  <w:sz w:val="13"/>
                                </w:rPr>
                                <w:t>-</w:t>
                              </w:r>
                              <w:r>
                                <w:rPr>
                                  <w:rFonts w:ascii="Arial"/>
                                  <w:color w:val="424242"/>
                                  <w:spacing w:val="-22"/>
                                  <w:w w:val="110"/>
                                  <w:sz w:val="10"/>
                                </w:rPr>
                                <w:t>e</w:t>
                              </w:r>
                              <w:r>
                                <w:rPr>
                                  <w:color w:val="424242"/>
                                  <w:spacing w:val="-22"/>
                                  <w:w w:val="110"/>
                                  <w:position w:val="-7"/>
                                  <w:sz w:val="13"/>
                                </w:rPr>
                                <w:t>-</w:t>
                              </w:r>
                              <w:r>
                                <w:rPr>
                                  <w:rFonts w:ascii="Arial"/>
                                  <w:color w:val="424242"/>
                                  <w:spacing w:val="-22"/>
                                  <w:w w:val="110"/>
                                  <w:sz w:val="10"/>
                                </w:rPr>
                                <w:t>le</w:t>
                              </w:r>
                              <w:r>
                                <w:rPr>
                                  <w:color w:val="424242"/>
                                  <w:spacing w:val="-22"/>
                                  <w:w w:val="110"/>
                                  <w:position w:val="-7"/>
                                  <w:sz w:val="13"/>
                                </w:rPr>
                                <w:t>-</w:t>
                              </w:r>
                              <w:r>
                                <w:rPr>
                                  <w:rFonts w:ascii="Arial"/>
                                  <w:color w:val="424242"/>
                                  <w:spacing w:val="-22"/>
                                  <w:w w:val="110"/>
                                  <w:sz w:val="10"/>
                                </w:rPr>
                                <w:t>c</w:t>
                              </w:r>
                              <w:r>
                                <w:rPr>
                                  <w:color w:val="424242"/>
                                  <w:spacing w:val="-22"/>
                                  <w:w w:val="110"/>
                                  <w:position w:val="-7"/>
                                  <w:sz w:val="13"/>
                                </w:rPr>
                                <w:t>-</w:t>
                              </w:r>
                              <w:r>
                                <w:rPr>
                                  <w:rFonts w:ascii="Arial"/>
                                  <w:color w:val="424242"/>
                                  <w:spacing w:val="-22"/>
                                  <w:w w:val="110"/>
                                  <w:sz w:val="10"/>
                                </w:rPr>
                                <w:t>t</w:t>
                              </w:r>
                              <w:r>
                                <w:rPr>
                                  <w:color w:val="424242"/>
                                  <w:spacing w:val="-22"/>
                                  <w:w w:val="110"/>
                                  <w:position w:val="-7"/>
                                  <w:sz w:val="13"/>
                                </w:rPr>
                                <w:t>-</w:t>
                              </w:r>
                              <w:r>
                                <w:rPr>
                                  <w:rFonts w:ascii="Arial"/>
                                  <w:color w:val="565656"/>
                                  <w:spacing w:val="-22"/>
                                  <w:w w:val="110"/>
                                  <w:sz w:val="10"/>
                                </w:rPr>
                                <w:t>Op</w:t>
                              </w:r>
                              <w:r>
                                <w:rPr>
                                  <w:color w:val="424242"/>
                                  <w:spacing w:val="-22"/>
                                  <w:w w:val="110"/>
                                  <w:position w:val="-7"/>
                                  <w:sz w:val="13"/>
                                </w:rPr>
                                <w:t>-</w:t>
                              </w:r>
                              <w:r>
                                <w:rPr>
                                  <w:rFonts w:ascii="Arial"/>
                                  <w:color w:val="565656"/>
                                  <w:spacing w:val="-22"/>
                                  <w:w w:val="110"/>
                                  <w:sz w:val="10"/>
                                </w:rPr>
                                <w:t>ti</w:t>
                              </w:r>
                              <w:r>
                                <w:rPr>
                                  <w:color w:val="424242"/>
                                  <w:spacing w:val="-22"/>
                                  <w:w w:val="110"/>
                                  <w:position w:val="-7"/>
                                  <w:sz w:val="13"/>
                                </w:rPr>
                                <w:t>-</w:t>
                              </w:r>
                              <w:r>
                                <w:rPr>
                                  <w:rFonts w:ascii="Arial"/>
                                  <w:color w:val="565656"/>
                                  <w:spacing w:val="-22"/>
                                  <w:w w:val="110"/>
                                  <w:sz w:val="10"/>
                                </w:rPr>
                                <w:t>o</w:t>
                              </w:r>
                              <w:r>
                                <w:rPr>
                                  <w:color w:val="424242"/>
                                  <w:spacing w:val="-22"/>
                                  <w:w w:val="110"/>
                                  <w:position w:val="-7"/>
                                  <w:sz w:val="13"/>
                                </w:rPr>
                                <w:t>-</w:t>
                              </w:r>
                              <w:r>
                                <w:rPr>
                                  <w:rFonts w:ascii="Arial"/>
                                  <w:color w:val="565656"/>
                                  <w:spacing w:val="-22"/>
                                  <w:w w:val="110"/>
                                  <w:sz w:val="10"/>
                                </w:rPr>
                                <w:t>n</w:t>
                              </w:r>
                            </w:p>
                          </w:txbxContent>
                        </wps:txbx>
                        <wps:bodyPr wrap="square" lIns="0" tIns="0" rIns="0" bIns="0" rtlCol="0">
                          <a:noAutofit/>
                        </wps:bodyPr>
                      </wps:wsp>
                      <wps:wsp>
                        <wps:cNvPr id="287" name="Textbox 287"/>
                        <wps:cNvSpPr txBox="1"/>
                        <wps:spPr>
                          <a:xfrm>
                            <a:off x="1566910" y="1838460"/>
                            <a:ext cx="1044575" cy="92710"/>
                          </a:xfrm>
                          <a:prstGeom prst="rect">
                            <a:avLst/>
                          </a:prstGeom>
                        </wps:spPr>
                        <wps:txbx>
                          <w:txbxContent>
                            <w:p>
                              <w:pPr>
                                <w:spacing w:line="145" w:lineRule="exact" w:before="0"/>
                                <w:ind w:left="0" w:right="0" w:firstLine="0"/>
                                <w:jc w:val="left"/>
                                <w:rPr>
                                  <w:rFonts w:ascii="Arial"/>
                                  <w:sz w:val="13"/>
                                </w:rPr>
                              </w:pPr>
                              <w:r>
                                <w:rPr>
                                  <w:rFonts w:ascii="Arial"/>
                                  <w:color w:val="080808"/>
                                  <w:w w:val="165"/>
                                  <w:sz w:val="10"/>
                                </w:rPr>
                                <w:t>-</w:t>
                              </w:r>
                              <w:r>
                                <w:rPr>
                                  <w:rFonts w:ascii="Arial"/>
                                  <w:color w:val="424242"/>
                                  <w:w w:val="165"/>
                                  <w:sz w:val="10"/>
                                </w:rPr>
                                <w:t>La</w:t>
                              </w:r>
                              <w:r>
                                <w:rPr>
                                  <w:rFonts w:ascii="Arial"/>
                                  <w:color w:val="696969"/>
                                  <w:w w:val="165"/>
                                  <w:sz w:val="10"/>
                                </w:rPr>
                                <w:t>unch</w:t>
                              </w:r>
                              <w:r>
                                <w:rPr>
                                  <w:rFonts w:ascii="Arial"/>
                                  <w:color w:val="696969"/>
                                  <w:spacing w:val="-23"/>
                                  <w:w w:val="165"/>
                                  <w:sz w:val="10"/>
                                </w:rPr>
                                <w:t> </w:t>
                              </w:r>
                              <w:r>
                                <w:rPr>
                                  <w:rFonts w:ascii="Arial"/>
                                  <w:color w:val="565656"/>
                                  <w:w w:val="165"/>
                                  <w:sz w:val="10"/>
                                </w:rPr>
                                <w:t>Carner.a--</w:t>
                              </w:r>
                              <w:r>
                                <w:rPr>
                                  <w:rFonts w:ascii="Arial"/>
                                  <w:color w:val="565656"/>
                                  <w:spacing w:val="14"/>
                                  <w:w w:val="165"/>
                                  <w:sz w:val="10"/>
                                </w:rPr>
                                <w:t> </w:t>
                              </w:r>
                              <w:r>
                                <w:rPr>
                                  <w:rFonts w:ascii="Arial"/>
                                  <w:color w:val="080808"/>
                                  <w:w w:val="165"/>
                                  <w:sz w:val="13"/>
                                </w:rPr>
                                <w:t>-</w:t>
                              </w:r>
                              <w:r>
                                <w:rPr>
                                  <w:rFonts w:ascii="Arial"/>
                                  <w:color w:val="080808"/>
                                  <w:spacing w:val="-5"/>
                                  <w:w w:val="165"/>
                                  <w:sz w:val="13"/>
                                </w:rPr>
                                <w:t>,,</w:t>
                              </w:r>
                            </w:p>
                          </w:txbxContent>
                        </wps:txbx>
                        <wps:bodyPr wrap="square" lIns="0" tIns="0" rIns="0" bIns="0" rtlCol="0">
                          <a:noAutofit/>
                        </wps:bodyPr>
                      </wps:wsp>
                      <wps:wsp>
                        <wps:cNvPr id="288" name="Textbox 288"/>
                        <wps:cNvSpPr txBox="1"/>
                        <wps:spPr>
                          <a:xfrm>
                            <a:off x="1524509" y="2104247"/>
                            <a:ext cx="40640" cy="127000"/>
                          </a:xfrm>
                          <a:prstGeom prst="rect">
                            <a:avLst/>
                          </a:prstGeom>
                        </wps:spPr>
                        <wps:txbx>
                          <w:txbxContent>
                            <w:p>
                              <w:pPr>
                                <w:spacing w:line="200" w:lineRule="exact" w:before="0"/>
                                <w:ind w:left="0" w:right="0" w:firstLine="0"/>
                                <w:jc w:val="left"/>
                                <w:rPr>
                                  <w:sz w:val="18"/>
                                </w:rPr>
                              </w:pPr>
                              <w:r>
                                <w:rPr>
                                  <w:color w:val="2D2D2D"/>
                                  <w:spacing w:val="-10"/>
                                  <w:w w:val="80"/>
                                  <w:sz w:val="18"/>
                                </w:rPr>
                                <w:t>-</w:t>
                              </w:r>
                            </w:p>
                          </w:txbxContent>
                        </wps:txbx>
                        <wps:bodyPr wrap="square" lIns="0" tIns="0" rIns="0" bIns="0" rtlCol="0">
                          <a:noAutofit/>
                        </wps:bodyPr>
                      </wps:wsp>
                      <wps:wsp>
                        <wps:cNvPr id="289" name="Textbox 289"/>
                        <wps:cNvSpPr txBox="1"/>
                        <wps:spPr>
                          <a:xfrm>
                            <a:off x="2199652" y="2104247"/>
                            <a:ext cx="368935" cy="127000"/>
                          </a:xfrm>
                          <a:prstGeom prst="rect">
                            <a:avLst/>
                          </a:prstGeom>
                        </wps:spPr>
                        <wps:txbx>
                          <w:txbxContent>
                            <w:p>
                              <w:pPr>
                                <w:tabs>
                                  <w:tab w:pos="448" w:val="left" w:leader="none"/>
                                </w:tabs>
                                <w:spacing w:line="200" w:lineRule="exact" w:before="0"/>
                                <w:ind w:left="0" w:right="0" w:firstLine="0"/>
                                <w:jc w:val="left"/>
                                <w:rPr>
                                  <w:sz w:val="18"/>
                                </w:rPr>
                              </w:pPr>
                              <w:r>
                                <w:rPr>
                                  <w:color w:val="565656"/>
                                  <w:spacing w:val="-10"/>
                                  <w:sz w:val="18"/>
                                </w:rPr>
                                <w:t>·</w:t>
                              </w:r>
                              <w:r>
                                <w:rPr>
                                  <w:color w:val="565656"/>
                                  <w:sz w:val="18"/>
                                </w:rPr>
                                <w:tab/>
                              </w:r>
                              <w:r>
                                <w:rPr>
                                  <w:color w:val="565656"/>
                                  <w:spacing w:val="-5"/>
                                  <w:sz w:val="18"/>
                                </w:rPr>
                                <w:t>·</w:t>
                              </w:r>
                              <w:r>
                                <w:rPr>
                                  <w:color w:val="2D2D2D"/>
                                  <w:spacing w:val="-5"/>
                                  <w:sz w:val="18"/>
                                </w:rPr>
                                <w:t>-</w:t>
                              </w:r>
                            </w:p>
                          </w:txbxContent>
                        </wps:txbx>
                        <wps:bodyPr wrap="square" lIns="0" tIns="0" rIns="0" bIns="0" rtlCol="0">
                          <a:noAutofit/>
                        </wps:bodyPr>
                      </wps:wsp>
                      <wps:wsp>
                        <wps:cNvPr id="290" name="Textbox 290"/>
                        <wps:cNvSpPr txBox="1"/>
                        <wps:spPr>
                          <a:xfrm>
                            <a:off x="1566910" y="3024440"/>
                            <a:ext cx="1694180" cy="111125"/>
                          </a:xfrm>
                          <a:prstGeom prst="rect">
                            <a:avLst/>
                          </a:prstGeom>
                        </wps:spPr>
                        <wps:txbx>
                          <w:txbxContent>
                            <w:p>
                              <w:pPr>
                                <w:tabs>
                                  <w:tab w:pos="1521" w:val="left" w:leader="none"/>
                                  <w:tab w:pos="1861" w:val="left" w:leader="hyphen"/>
                                </w:tabs>
                                <w:spacing w:line="230" w:lineRule="auto" w:before="0"/>
                                <w:ind w:left="0" w:right="0" w:firstLine="0"/>
                                <w:jc w:val="left"/>
                                <w:rPr>
                                  <w:rFonts w:ascii="Arial"/>
                                  <w:sz w:val="10"/>
                                </w:rPr>
                              </w:pPr>
                              <w:r>
                                <w:rPr>
                                  <w:rFonts w:ascii="Arial"/>
                                  <w:color w:val="2D2D2D"/>
                                  <w:w w:val="120"/>
                                  <w:sz w:val="10"/>
                                </w:rPr>
                                <w:t>----</w:t>
                              </w:r>
                              <w:r>
                                <w:rPr>
                                  <w:rFonts w:ascii="Arial"/>
                                  <w:color w:val="2D2D2D"/>
                                  <w:w w:val="125"/>
                                  <w:sz w:val="10"/>
                                </w:rPr>
                                <w:t>l</w:t>
                              </w:r>
                              <w:r>
                                <w:rPr>
                                  <w:rFonts w:ascii="Arial"/>
                                  <w:color w:val="696969"/>
                                  <w:w w:val="125"/>
                                  <w:sz w:val="10"/>
                                </w:rPr>
                                <w:t>m</w:t>
                              </w:r>
                              <w:r>
                                <w:rPr>
                                  <w:rFonts w:ascii="Arial"/>
                                  <w:color w:val="424242"/>
                                  <w:w w:val="125"/>
                                  <w:sz w:val="10"/>
                                </w:rPr>
                                <w:t>;ige</w:t>
                              </w:r>
                              <w:r>
                                <w:rPr>
                                  <w:rFonts w:ascii="Arial"/>
                                  <w:color w:val="424242"/>
                                  <w:spacing w:val="24"/>
                                  <w:w w:val="125"/>
                                  <w:sz w:val="10"/>
                                </w:rPr>
                                <w:t> </w:t>
                              </w:r>
                              <w:r>
                                <w:rPr>
                                  <w:rFonts w:ascii="Arial"/>
                                  <w:color w:val="424242"/>
                                  <w:spacing w:val="-2"/>
                                  <w:w w:val="120"/>
                                  <w:sz w:val="10"/>
                                </w:rPr>
                                <w:t>C</w:t>
                              </w:r>
                              <w:r>
                                <w:rPr>
                                  <w:rFonts w:ascii="Arial"/>
                                  <w:color w:val="696969"/>
                                  <w:spacing w:val="-2"/>
                                  <w:w w:val="120"/>
                                  <w:sz w:val="10"/>
                                </w:rPr>
                                <w:t>onfinn</w:t>
                              </w:r>
                              <w:r>
                                <w:rPr>
                                  <w:rFonts w:ascii="Arial"/>
                                  <w:color w:val="424242"/>
                                  <w:spacing w:val="-2"/>
                                  <w:w w:val="120"/>
                                  <w:sz w:val="10"/>
                                </w:rPr>
                                <w:t>a</w:t>
                              </w:r>
                              <w:r>
                                <w:rPr>
                                  <w:rFonts w:ascii="Arial"/>
                                  <w:color w:val="696969"/>
                                  <w:spacing w:val="-2"/>
                                  <w:w w:val="120"/>
                                  <w:sz w:val="10"/>
                                </w:rPr>
                                <w:t>tion</w:t>
                              </w:r>
                              <w:r>
                                <w:rPr>
                                  <w:rFonts w:ascii="Arial"/>
                                  <w:color w:val="080808"/>
                                  <w:sz w:val="10"/>
                                  <w:u w:val="single" w:color="070707"/>
                                </w:rPr>
                                <w:tab/>
                              </w:r>
                              <w:r>
                                <w:rPr>
                                  <w:rFonts w:ascii="Arial"/>
                                  <w:color w:val="080808"/>
                                  <w:spacing w:val="-5"/>
                                  <w:w w:val="120"/>
                                  <w:sz w:val="10"/>
                                </w:rPr>
                                <w:t>..,</w:t>
                              </w:r>
                              <w:r>
                                <w:rPr>
                                  <w:rFonts w:ascii="Arial"/>
                                  <w:color w:val="080808"/>
                                  <w:sz w:val="10"/>
                                </w:rPr>
                                <w:tab/>
                              </w:r>
                              <w:r>
                                <w:rPr>
                                  <w:rFonts w:ascii="Arial"/>
                                  <w:color w:val="696969"/>
                                  <w:spacing w:val="2"/>
                                  <w:w w:val="125"/>
                                  <w:position w:val="-5"/>
                                  <w:sz w:val="10"/>
                                </w:rPr>
                                <w:t>v</w:t>
                              </w:r>
                              <w:r>
                                <w:rPr>
                                  <w:rFonts w:ascii="Arial"/>
                                  <w:color w:val="424242"/>
                                  <w:spacing w:val="2"/>
                                  <w:w w:val="125"/>
                                  <w:position w:val="-5"/>
                                  <w:sz w:val="10"/>
                                </w:rPr>
                                <w:t>a</w:t>
                              </w:r>
                              <w:r>
                                <w:rPr>
                                  <w:rFonts w:ascii="Arial"/>
                                  <w:color w:val="838383"/>
                                  <w:spacing w:val="2"/>
                                  <w:w w:val="125"/>
                                  <w:position w:val="-5"/>
                                  <w:sz w:val="10"/>
                                </w:rPr>
                                <w:t>li</w:t>
                              </w:r>
                              <w:r>
                                <w:rPr>
                                  <w:rFonts w:ascii="Arial"/>
                                  <w:color w:val="424242"/>
                                  <w:spacing w:val="2"/>
                                  <w:w w:val="125"/>
                                  <w:position w:val="-5"/>
                                  <w:sz w:val="10"/>
                                </w:rPr>
                                <w:t>date</w:t>
                              </w:r>
                              <w:r>
                                <w:rPr>
                                  <w:rFonts w:ascii="Arial"/>
                                  <w:color w:val="424242"/>
                                  <w:spacing w:val="16"/>
                                  <w:w w:val="125"/>
                                  <w:position w:val="-5"/>
                                  <w:sz w:val="10"/>
                                </w:rPr>
                                <w:t> </w:t>
                              </w:r>
                              <w:r>
                                <w:rPr>
                                  <w:rFonts w:ascii="Arial"/>
                                  <w:color w:val="424242"/>
                                  <w:spacing w:val="-2"/>
                                  <w:w w:val="110"/>
                                  <w:position w:val="-5"/>
                                  <w:sz w:val="10"/>
                                </w:rPr>
                                <w:t>Image</w:t>
                              </w:r>
                            </w:p>
                          </w:txbxContent>
                        </wps:txbx>
                        <wps:bodyPr wrap="square" lIns="0" tIns="0" rIns="0" bIns="0" rtlCol="0">
                          <a:noAutofit/>
                        </wps:bodyPr>
                      </wps:wsp>
                      <wps:wsp>
                        <wps:cNvPr id="291" name="Textbox 291"/>
                        <wps:cNvSpPr txBox="1"/>
                        <wps:spPr>
                          <a:xfrm>
                            <a:off x="2653529" y="3469956"/>
                            <a:ext cx="1779905" cy="71120"/>
                          </a:xfrm>
                          <a:prstGeom prst="rect">
                            <a:avLst/>
                          </a:prstGeom>
                        </wps:spPr>
                        <wps:txbx>
                          <w:txbxContent>
                            <w:p>
                              <w:pPr>
                                <w:tabs>
                                  <w:tab w:pos="1516" w:val="left" w:leader="none"/>
                                  <w:tab w:pos="2023" w:val="left" w:leader="hyphen"/>
                                </w:tabs>
                                <w:spacing w:line="112" w:lineRule="exact" w:before="0"/>
                                <w:ind w:left="0" w:right="0" w:firstLine="0"/>
                                <w:jc w:val="left"/>
                                <w:rPr>
                                  <w:rFonts w:ascii="Arial"/>
                                  <w:sz w:val="10"/>
                                </w:rPr>
                              </w:pPr>
                              <w:r>
                                <w:rPr>
                                  <w:rFonts w:ascii="Arial"/>
                                  <w:color w:val="2D2D2D"/>
                                  <w:sz w:val="10"/>
                                </w:rPr>
                                <w:t>----</w:t>
                              </w:r>
                              <w:r>
                                <w:rPr>
                                  <w:rFonts w:ascii="Arial"/>
                                  <w:color w:val="2D2D2D"/>
                                  <w:spacing w:val="-2"/>
                                  <w:sz w:val="10"/>
                                </w:rPr>
                                <w:t>l</w:t>
                              </w:r>
                              <w:r>
                                <w:rPr>
                                  <w:rFonts w:ascii="Arial"/>
                                  <w:color w:val="696969"/>
                                  <w:spacing w:val="-2"/>
                                  <w:sz w:val="10"/>
                                </w:rPr>
                                <w:t>rn</w:t>
                              </w:r>
                              <w:r>
                                <w:rPr>
                                  <w:rFonts w:ascii="Arial"/>
                                  <w:color w:val="424242"/>
                                  <w:spacing w:val="-2"/>
                                  <w:sz w:val="10"/>
                                </w:rPr>
                                <w:t>a!:Je</w:t>
                              </w:r>
                              <w:r>
                                <w:rPr>
                                  <w:rFonts w:ascii="Arial"/>
                                  <w:color w:val="565656"/>
                                  <w:spacing w:val="-2"/>
                                  <w:sz w:val="10"/>
                                </w:rPr>
                                <w:t>Corifirrnation</w:t>
                              </w:r>
                              <w:r>
                                <w:rPr>
                                  <w:rFonts w:ascii="Arial"/>
                                  <w:color w:val="565656"/>
                                  <w:sz w:val="10"/>
                                  <w:u w:val="single" w:color="070707"/>
                                </w:rPr>
                                <w:tab/>
                              </w:r>
                              <w:r>
                                <w:rPr>
                                  <w:rFonts w:ascii="Arial"/>
                                  <w:color w:val="080808"/>
                                  <w:spacing w:val="-2"/>
                                  <w:sz w:val="10"/>
                                </w:rPr>
                                <w:t>.,.</w:t>
                              </w:r>
                              <w:r>
                                <w:rPr>
                                  <w:rFonts w:ascii="Arial"/>
                                  <w:color w:val="080808"/>
                                  <w:spacing w:val="-13"/>
                                  <w:sz w:val="10"/>
                                </w:rPr>
                                <w:t> </w:t>
                              </w:r>
                              <w:r>
                                <w:rPr>
                                  <w:rFonts w:ascii="Arial"/>
                                  <w:color w:val="080808"/>
                                  <w:spacing w:val="-5"/>
                                  <w:sz w:val="10"/>
                                </w:rPr>
                                <w:t>t,</w:t>
                              </w:r>
                              <w:r>
                                <w:rPr>
                                  <w:rFonts w:ascii="Arial"/>
                                  <w:color w:val="080808"/>
                                  <w:sz w:val="10"/>
                                </w:rPr>
                                <w:tab/>
                              </w:r>
                              <w:r>
                                <w:rPr>
                                  <w:rFonts w:ascii="Arial"/>
                                  <w:color w:val="424242"/>
                                  <w:spacing w:val="-2"/>
                                  <w:sz w:val="10"/>
                                </w:rPr>
                                <w:t>PredicfiOfl</w:t>
                              </w:r>
                              <w:r>
                                <w:rPr>
                                  <w:rFonts w:ascii="Arial"/>
                                  <w:color w:val="424242"/>
                                  <w:spacing w:val="3"/>
                                  <w:sz w:val="10"/>
                                </w:rPr>
                                <w:t> </w:t>
                              </w:r>
                              <w:r>
                                <w:rPr>
                                  <w:rFonts w:ascii="Arial"/>
                                  <w:color w:val="696969"/>
                                  <w:spacing w:val="-2"/>
                                  <w:sz w:val="10"/>
                                </w:rPr>
                                <w:t>Model</w:t>
                              </w:r>
                            </w:p>
                          </w:txbxContent>
                        </wps:txbx>
                        <wps:bodyPr wrap="square" lIns="0" tIns="0" rIns="0" bIns="0" rtlCol="0">
                          <a:noAutofit/>
                        </wps:bodyPr>
                      </wps:wsp>
                      <wps:wsp>
                        <wps:cNvPr id="292" name="Textbox 292"/>
                        <wps:cNvSpPr txBox="1"/>
                        <wps:spPr>
                          <a:xfrm>
                            <a:off x="2654011" y="3780368"/>
                            <a:ext cx="72390" cy="92075"/>
                          </a:xfrm>
                          <a:prstGeom prst="rect">
                            <a:avLst/>
                          </a:prstGeom>
                        </wps:spPr>
                        <wps:txbx>
                          <w:txbxContent>
                            <w:p>
                              <w:pPr>
                                <w:spacing w:line="144" w:lineRule="exact" w:before="0"/>
                                <w:ind w:left="0" w:right="0" w:firstLine="0"/>
                                <w:jc w:val="left"/>
                                <w:rPr>
                                  <w:sz w:val="13"/>
                                </w:rPr>
                              </w:pPr>
                              <w:r>
                                <w:rPr>
                                  <w:color w:val="424242"/>
                                  <w:spacing w:val="-10"/>
                                  <w:w w:val="125"/>
                                  <w:sz w:val="13"/>
                                </w:rPr>
                                <w:t>&lt;</w:t>
                              </w:r>
                            </w:p>
                          </w:txbxContent>
                        </wps:txbx>
                        <wps:bodyPr wrap="square" lIns="0" tIns="0" rIns="0" bIns="0" rtlCol="0">
                          <a:noAutofit/>
                        </wps:bodyPr>
                      </wps:wsp>
                      <wps:wsp>
                        <wps:cNvPr id="293" name="Textbox 293"/>
                        <wps:cNvSpPr txBox="1"/>
                        <wps:spPr>
                          <a:xfrm>
                            <a:off x="2653529" y="3744588"/>
                            <a:ext cx="2414270" cy="362585"/>
                          </a:xfrm>
                          <a:prstGeom prst="rect">
                            <a:avLst/>
                          </a:prstGeom>
                        </wps:spPr>
                        <wps:txbx>
                          <w:txbxContent>
                            <w:p>
                              <w:pPr>
                                <w:spacing w:line="112" w:lineRule="exact" w:before="0"/>
                                <w:ind w:left="365" w:right="0" w:firstLine="0"/>
                                <w:jc w:val="left"/>
                                <w:rPr>
                                  <w:rFonts w:ascii="Arial"/>
                                  <w:sz w:val="10"/>
                                </w:rPr>
                              </w:pPr>
                              <w:r>
                                <w:rPr>
                                  <w:rFonts w:ascii="Arial"/>
                                  <w:color w:val="424242"/>
                                  <w:sz w:val="10"/>
                                </w:rPr>
                                <w:t>Predicted</w:t>
                              </w:r>
                              <w:r>
                                <w:rPr>
                                  <w:rFonts w:ascii="Arial"/>
                                  <w:color w:val="424242"/>
                                  <w:spacing w:val="-3"/>
                                  <w:sz w:val="10"/>
                                </w:rPr>
                                <w:t> </w:t>
                              </w:r>
                              <w:r>
                                <w:rPr>
                                  <w:rFonts w:ascii="Arial"/>
                                  <w:color w:val="565656"/>
                                  <w:spacing w:val="-2"/>
                                  <w:sz w:val="10"/>
                                </w:rPr>
                                <w:t>Disease</w:t>
                              </w:r>
                            </w:p>
                            <w:p>
                              <w:pPr>
                                <w:spacing w:line="240" w:lineRule="auto" w:before="0"/>
                                <w:rPr>
                                  <w:rFonts w:ascii="Arial"/>
                                  <w:sz w:val="10"/>
                                </w:rPr>
                              </w:pPr>
                            </w:p>
                            <w:p>
                              <w:pPr>
                                <w:spacing w:line="240" w:lineRule="auto" w:before="102"/>
                                <w:rPr>
                                  <w:rFonts w:ascii="Arial"/>
                                  <w:sz w:val="10"/>
                                </w:rPr>
                              </w:pPr>
                            </w:p>
                            <w:p>
                              <w:pPr>
                                <w:tabs>
                                  <w:tab w:pos="3690" w:val="left" w:leader="hyphen"/>
                                </w:tabs>
                                <w:spacing w:before="0"/>
                                <w:ind w:left="0" w:right="0" w:firstLine="0"/>
                                <w:jc w:val="left"/>
                                <w:rPr>
                                  <w:rFonts w:ascii="Arial" w:hAnsi="Arial"/>
                                  <w:sz w:val="11"/>
                                </w:rPr>
                              </w:pPr>
                              <w:r>
                                <w:rPr>
                                  <w:rFonts w:ascii="Arial" w:hAnsi="Arial"/>
                                  <w:color w:val="080808"/>
                                  <w:w w:val="270"/>
                                  <w:sz w:val="10"/>
                                </w:rPr>
                                <w:t>---</w:t>
                              </w:r>
                              <w:r>
                                <w:rPr>
                                  <w:rFonts w:ascii="Arial" w:hAnsi="Arial"/>
                                  <w:color w:val="424242"/>
                                  <w:w w:val="270"/>
                                  <w:sz w:val="10"/>
                                </w:rPr>
                                <w:t>Get</w:t>
                              </w:r>
                              <w:r>
                                <w:rPr>
                                  <w:rFonts w:ascii="Arial" w:hAnsi="Arial"/>
                                  <w:color w:val="424242"/>
                                  <w:spacing w:val="-49"/>
                                  <w:w w:val="270"/>
                                  <w:sz w:val="10"/>
                                </w:rPr>
                                <w:t> </w:t>
                              </w:r>
                              <w:r>
                                <w:rPr>
                                  <w:rFonts w:ascii="Arial" w:hAnsi="Arial"/>
                                  <w:color w:val="696969"/>
                                  <w:w w:val="120"/>
                                  <w:sz w:val="10"/>
                                </w:rPr>
                                <w:t>Disease</w:t>
                              </w:r>
                              <w:r>
                                <w:rPr>
                                  <w:rFonts w:ascii="Arial" w:hAnsi="Arial"/>
                                  <w:color w:val="696969"/>
                                  <w:spacing w:val="-8"/>
                                  <w:w w:val="120"/>
                                  <w:sz w:val="10"/>
                                </w:rPr>
                                <w:t> </w:t>
                              </w:r>
                              <w:r>
                                <w:rPr>
                                  <w:rFonts w:ascii="Arial" w:hAnsi="Arial"/>
                                  <w:color w:val="424242"/>
                                  <w:w w:val="120"/>
                                  <w:sz w:val="10"/>
                                </w:rPr>
                                <w:t>Dat</w:t>
                              </w:r>
                              <w:r>
                                <w:rPr>
                                  <w:rFonts w:ascii="Arial" w:hAnsi="Arial"/>
                                  <w:color w:val="424242"/>
                                  <w:w w:val="120"/>
                                  <w:sz w:val="10"/>
                                  <w:u w:val="thick" w:color="2D2D2D"/>
                                </w:rPr>
                                <w:t>..</w:t>
                              </w:r>
                              <w:r>
                                <w:rPr>
                                  <w:rFonts w:ascii="Arial" w:hAnsi="Arial"/>
                                  <w:color w:val="424242"/>
                                  <w:spacing w:val="-44"/>
                                  <w:w w:val="280"/>
                                  <w:sz w:val="10"/>
                                  <w:u w:val="thick" w:color="2D2D2D"/>
                                </w:rPr>
                                <w:t> </w:t>
                              </w:r>
                              <w:r>
                                <w:rPr>
                                  <w:rFonts w:ascii="Arial" w:hAnsi="Arial"/>
                                  <w:color w:val="2D2D2D"/>
                                  <w:w w:val="280"/>
                                  <w:sz w:val="11"/>
                                  <w:u w:val="thick" w:color="2D2D2D"/>
                                </w:rPr>
                                <w:t>-</w:t>
                              </w:r>
                              <w:r>
                                <w:rPr>
                                  <w:rFonts w:ascii="Arial" w:hAnsi="Arial"/>
                                  <w:color w:val="2D2D2D"/>
                                  <w:spacing w:val="63"/>
                                  <w:w w:val="280"/>
                                  <w:sz w:val="11"/>
                                  <w:u w:val="thick" w:color="2D2D2D"/>
                                </w:rPr>
                                <w:t> </w:t>
                              </w:r>
                              <w:r>
                                <w:rPr>
                                  <w:rFonts w:ascii="Arial" w:hAnsi="Arial"/>
                                  <w:color w:val="2D2D2D"/>
                                  <w:w w:val="280"/>
                                  <w:sz w:val="11"/>
                                  <w:u w:val="thick" w:color="2D2D2D"/>
                                </w:rPr>
                                <w:t>----------</w:t>
                              </w:r>
                              <w:r>
                                <w:rPr>
                                  <w:rFonts w:ascii="Arial" w:hAnsi="Arial"/>
                                  <w:color w:val="2D2D2D"/>
                                  <w:spacing w:val="-11"/>
                                  <w:w w:val="280"/>
                                  <w:sz w:val="11"/>
                                  <w:u w:val="thick" w:color="2D2D2D"/>
                                </w:rPr>
                                <w:t> </w:t>
                              </w:r>
                              <w:r>
                                <w:rPr>
                                  <w:rFonts w:ascii="Arial" w:hAnsi="Arial"/>
                                  <w:color w:val="2D2D2D"/>
                                  <w:w w:val="280"/>
                                  <w:sz w:val="11"/>
                                  <w:u w:val="thick" w:color="2D2D2D"/>
                                </w:rPr>
                                <w:t>-</w:t>
                              </w:r>
                              <w:r>
                                <w:rPr>
                                  <w:rFonts w:ascii="Arial" w:hAnsi="Arial"/>
                                  <w:color w:val="2D2D2D"/>
                                  <w:spacing w:val="-5"/>
                                  <w:w w:val="280"/>
                                  <w:sz w:val="11"/>
                                  <w:u w:val="thick" w:color="2D2D2D"/>
                                </w:rPr>
                                <w:t>•~</w:t>
                              </w:r>
                              <w:r>
                                <w:rPr>
                                  <w:rFonts w:ascii="Arial" w:hAnsi="Arial"/>
                                  <w:color w:val="2D2D2D"/>
                                  <w:sz w:val="11"/>
                                </w:rPr>
                                <w:tab/>
                              </w:r>
                              <w:r>
                                <w:rPr>
                                  <w:rFonts w:ascii="Arial" w:hAnsi="Arial"/>
                                  <w:color w:val="2D2D2D"/>
                                  <w:spacing w:val="-10"/>
                                  <w:w w:val="280"/>
                                  <w:sz w:val="11"/>
                                  <w:u w:val="thick" w:color="2D2D2D"/>
                                </w:rPr>
                                <w:t>,</w:t>
                              </w:r>
                            </w:p>
                          </w:txbxContent>
                        </wps:txbx>
                        <wps:bodyPr wrap="square" lIns="0" tIns="0" rIns="0" bIns="0" rtlCol="0">
                          <a:noAutofit/>
                        </wps:bodyPr>
                      </wps:wsp>
                      <wps:wsp>
                        <wps:cNvPr id="294" name="Textbox 294"/>
                        <wps:cNvSpPr txBox="1"/>
                        <wps:spPr>
                          <a:xfrm>
                            <a:off x="2601983" y="4289103"/>
                            <a:ext cx="744220" cy="127000"/>
                          </a:xfrm>
                          <a:prstGeom prst="rect">
                            <a:avLst/>
                          </a:prstGeom>
                        </wps:spPr>
                        <wps:txbx>
                          <w:txbxContent>
                            <w:p>
                              <w:pPr>
                                <w:spacing w:line="200" w:lineRule="exact" w:before="0"/>
                                <w:ind w:left="0" w:right="0" w:firstLine="0"/>
                                <w:jc w:val="left"/>
                                <w:rPr>
                                  <w:sz w:val="18"/>
                                </w:rPr>
                              </w:pPr>
                              <w:r>
                                <w:rPr>
                                  <w:color w:val="424242"/>
                                  <w:w w:val="280"/>
                                  <w:sz w:val="18"/>
                                </w:rPr>
                                <w:t>&lt;-</w:t>
                              </w:r>
                              <w:r>
                                <w:rPr>
                                  <w:color w:val="424242"/>
                                  <w:spacing w:val="-32"/>
                                  <w:w w:val="280"/>
                                  <w:sz w:val="18"/>
                                </w:rPr>
                                <w:t> </w:t>
                              </w:r>
                              <w:r>
                                <w:rPr>
                                  <w:color w:val="424242"/>
                                  <w:w w:val="115"/>
                                  <w:sz w:val="18"/>
                                </w:rPr>
                                <w:t>--</w:t>
                              </w:r>
                              <w:r>
                                <w:rPr>
                                  <w:color w:val="424242"/>
                                  <w:spacing w:val="67"/>
                                  <w:w w:val="115"/>
                                  <w:sz w:val="18"/>
                                </w:rPr>
                                <w:t> </w:t>
                              </w:r>
                              <w:r>
                                <w:rPr>
                                  <w:color w:val="424242"/>
                                  <w:w w:val="115"/>
                                  <w:sz w:val="18"/>
                                </w:rPr>
                                <w:t>--</w:t>
                              </w:r>
                              <w:r>
                                <w:rPr>
                                  <w:color w:val="424242"/>
                                  <w:spacing w:val="30"/>
                                  <w:w w:val="115"/>
                                  <w:sz w:val="18"/>
                                </w:rPr>
                                <w:t> </w:t>
                              </w:r>
                              <w:r>
                                <w:rPr>
                                  <w:color w:val="424242"/>
                                  <w:w w:val="115"/>
                                  <w:sz w:val="18"/>
                                </w:rPr>
                                <w:t>-</w:t>
                              </w:r>
                              <w:r>
                                <w:rPr>
                                  <w:color w:val="424242"/>
                                  <w:spacing w:val="-10"/>
                                  <w:w w:val="115"/>
                                  <w:sz w:val="18"/>
                                </w:rPr>
                                <w:t>-</w:t>
                              </w:r>
                            </w:p>
                          </w:txbxContent>
                        </wps:txbx>
                        <wps:bodyPr wrap="square" lIns="0" tIns="0" rIns="0" bIns="0" rtlCol="0">
                          <a:noAutofit/>
                        </wps:bodyPr>
                      </wps:wsp>
                      <wps:wsp>
                        <wps:cNvPr id="295" name="Textbox 295"/>
                        <wps:cNvSpPr txBox="1"/>
                        <wps:spPr>
                          <a:xfrm>
                            <a:off x="3891193" y="4238118"/>
                            <a:ext cx="1602740" cy="190500"/>
                          </a:xfrm>
                          <a:prstGeom prst="rect">
                            <a:avLst/>
                          </a:prstGeom>
                        </wps:spPr>
                        <wps:txbx>
                          <w:txbxContent>
                            <w:p>
                              <w:pPr>
                                <w:tabs>
                                  <w:tab w:pos="1775" w:val="left" w:leader="hyphen"/>
                                </w:tabs>
                                <w:spacing w:line="299" w:lineRule="exact" w:before="0"/>
                                <w:ind w:left="0" w:right="0" w:firstLine="0"/>
                                <w:jc w:val="left"/>
                                <w:rPr>
                                  <w:b/>
                                  <w:sz w:val="27"/>
                                </w:rPr>
                              </w:pPr>
                              <w:r>
                                <w:rPr>
                                  <w:rFonts w:ascii="Arial" w:hAnsi="Arial"/>
                                  <w:b/>
                                  <w:color w:val="2D2D2D"/>
                                  <w:w w:val="245"/>
                                  <w:sz w:val="10"/>
                                </w:rPr>
                                <w:t>-</w:t>
                              </w:r>
                              <w:r>
                                <w:rPr>
                                  <w:rFonts w:ascii="Arial" w:hAnsi="Arial"/>
                                  <w:b/>
                                  <w:color w:val="2D2D2D"/>
                                  <w:spacing w:val="30"/>
                                  <w:w w:val="245"/>
                                  <w:sz w:val="10"/>
                                </w:rPr>
                                <w:t> </w:t>
                              </w:r>
                              <w:r>
                                <w:rPr>
                                  <w:rFonts w:ascii="Arial" w:hAnsi="Arial"/>
                                  <w:b/>
                                  <w:color w:val="565656"/>
                                  <w:w w:val="245"/>
                                  <w:sz w:val="10"/>
                                </w:rPr>
                                <w:t>•-OR-</w:t>
                              </w:r>
                              <w:r>
                                <w:rPr>
                                  <w:rFonts w:ascii="Arial" w:hAnsi="Arial"/>
                                  <w:b/>
                                  <w:color w:val="2D2D2D"/>
                                  <w:spacing w:val="-10"/>
                                  <w:w w:val="245"/>
                                  <w:sz w:val="10"/>
                                </w:rPr>
                                <w:t>-</w:t>
                              </w:r>
                              <w:r>
                                <w:rPr>
                                  <w:rFonts w:ascii="Arial" w:hAnsi="Arial"/>
                                  <w:b/>
                                  <w:color w:val="2D2D2D"/>
                                  <w:sz w:val="10"/>
                                </w:rPr>
                                <w:tab/>
                              </w:r>
                              <w:r>
                                <w:rPr>
                                  <w:b/>
                                  <w:color w:val="565656"/>
                                  <w:w w:val="125"/>
                                  <w:sz w:val="27"/>
                                </w:rPr>
                                <w:t>,•--</w:t>
                              </w:r>
                              <w:r>
                                <w:rPr>
                                  <w:b/>
                                  <w:color w:val="565656"/>
                                  <w:spacing w:val="-5"/>
                                  <w:w w:val="125"/>
                                  <w:sz w:val="27"/>
                                </w:rPr>
                                <w:t>so</w:t>
                              </w:r>
                            </w:p>
                          </w:txbxContent>
                        </wps:txbx>
                        <wps:bodyPr wrap="square" lIns="0" tIns="0" rIns="0" bIns="0" rtlCol="0">
                          <a:noAutofit/>
                        </wps:bodyPr>
                      </wps:wsp>
                      <wps:wsp>
                        <wps:cNvPr id="296" name="Textbox 296"/>
                        <wps:cNvSpPr txBox="1"/>
                        <wps:spPr>
                          <a:xfrm>
                            <a:off x="1597459" y="4871496"/>
                            <a:ext cx="77470" cy="120014"/>
                          </a:xfrm>
                          <a:prstGeom prst="rect">
                            <a:avLst/>
                          </a:prstGeom>
                        </wps:spPr>
                        <wps:txbx>
                          <w:txbxContent>
                            <w:p>
                              <w:pPr>
                                <w:spacing w:line="188" w:lineRule="exact" w:before="0"/>
                                <w:ind w:left="0" w:right="0" w:firstLine="0"/>
                                <w:jc w:val="left"/>
                                <w:rPr>
                                  <w:sz w:val="17"/>
                                </w:rPr>
                              </w:pPr>
                              <w:r>
                                <w:rPr>
                                  <w:color w:val="424242"/>
                                  <w:spacing w:val="-10"/>
                                  <w:w w:val="105"/>
                                  <w:sz w:val="17"/>
                                </w:rPr>
                                <w:t>&lt;</w:t>
                              </w:r>
                            </w:p>
                          </w:txbxContent>
                        </wps:txbx>
                        <wps:bodyPr wrap="square" lIns="0" tIns="0" rIns="0" bIns="0" rtlCol="0">
                          <a:noAutofit/>
                        </wps:bodyPr>
                      </wps:wsp>
                      <wps:wsp>
                        <wps:cNvPr id="297" name="Textbox 297"/>
                        <wps:cNvSpPr txBox="1"/>
                        <wps:spPr>
                          <a:xfrm>
                            <a:off x="1805117" y="4861429"/>
                            <a:ext cx="534035" cy="71120"/>
                          </a:xfrm>
                          <a:prstGeom prst="rect">
                            <a:avLst/>
                          </a:prstGeom>
                        </wps:spPr>
                        <wps:txbx>
                          <w:txbxContent>
                            <w:p>
                              <w:pPr>
                                <w:spacing w:line="112" w:lineRule="exact" w:before="0"/>
                                <w:ind w:left="0" w:right="0" w:firstLine="0"/>
                                <w:jc w:val="left"/>
                                <w:rPr>
                                  <w:rFonts w:ascii="Arial"/>
                                  <w:sz w:val="10"/>
                                </w:rPr>
                              </w:pPr>
                              <w:r>
                                <w:rPr>
                                  <w:rFonts w:ascii="Arial"/>
                                  <w:color w:val="424242"/>
                                  <w:spacing w:val="-2"/>
                                  <w:sz w:val="10"/>
                                </w:rPr>
                                <w:t>Predicted</w:t>
                              </w:r>
                              <w:r>
                                <w:rPr>
                                  <w:rFonts w:ascii="Arial"/>
                                  <w:color w:val="424242"/>
                                  <w:spacing w:val="10"/>
                                  <w:sz w:val="10"/>
                                </w:rPr>
                                <w:t> </w:t>
                              </w:r>
                              <w:r>
                                <w:rPr>
                                  <w:rFonts w:ascii="Arial"/>
                                  <w:color w:val="565656"/>
                                  <w:spacing w:val="-2"/>
                                  <w:sz w:val="10"/>
                                </w:rPr>
                                <w:t>Disease</w:t>
                              </w:r>
                            </w:p>
                          </w:txbxContent>
                        </wps:txbx>
                        <wps:bodyPr wrap="square" lIns="0" tIns="0" rIns="0" bIns="0" rtlCol="0">
                          <a:noAutofit/>
                        </wps:bodyPr>
                      </wps:wsp>
                      <wps:wsp>
                        <wps:cNvPr id="298" name="Textbox 298"/>
                        <wps:cNvSpPr txBox="1"/>
                        <wps:spPr>
                          <a:xfrm>
                            <a:off x="481754" y="4986539"/>
                            <a:ext cx="789305" cy="71120"/>
                          </a:xfrm>
                          <a:prstGeom prst="rect">
                            <a:avLst/>
                          </a:prstGeom>
                        </wps:spPr>
                        <wps:txbx>
                          <w:txbxContent>
                            <w:p>
                              <w:pPr>
                                <w:spacing w:line="112" w:lineRule="exact" w:before="0"/>
                                <w:ind w:left="0" w:right="0" w:firstLine="0"/>
                                <w:jc w:val="left"/>
                                <w:rPr>
                                  <w:rFonts w:ascii="Arial"/>
                                  <w:sz w:val="10"/>
                                </w:rPr>
                              </w:pPr>
                              <w:r>
                                <w:rPr>
                                  <w:rFonts w:ascii="Arial"/>
                                  <w:color w:val="424242"/>
                                  <w:spacing w:val="-2"/>
                                  <w:w w:val="105"/>
                                  <w:sz w:val="10"/>
                                </w:rPr>
                                <w:t>&lt;;:--</w:t>
                              </w:r>
                              <w:r>
                                <w:rPr>
                                  <w:rFonts w:ascii="Arial"/>
                                  <w:color w:val="424242"/>
                                  <w:spacing w:val="34"/>
                                  <w:w w:val="105"/>
                                  <w:sz w:val="10"/>
                                </w:rPr>
                                <w:t> </w:t>
                              </w:r>
                              <w:r>
                                <w:rPr>
                                  <w:rFonts w:ascii="Arial"/>
                                  <w:color w:val="565656"/>
                                  <w:spacing w:val="-2"/>
                                  <w:w w:val="105"/>
                                  <w:sz w:val="10"/>
                                </w:rPr>
                                <w:t>Disp</w:t>
                              </w:r>
                              <w:r>
                                <w:rPr>
                                  <w:rFonts w:ascii="Arial"/>
                                  <w:color w:val="838383"/>
                                  <w:spacing w:val="-2"/>
                                  <w:w w:val="105"/>
                                  <w:sz w:val="10"/>
                                </w:rPr>
                                <w:t>l</w:t>
                              </w:r>
                              <w:r>
                                <w:rPr>
                                  <w:rFonts w:ascii="Arial"/>
                                  <w:color w:val="424242"/>
                                  <w:spacing w:val="-2"/>
                                  <w:w w:val="105"/>
                                  <w:sz w:val="10"/>
                                </w:rPr>
                                <w:t>a</w:t>
                              </w:r>
                              <w:r>
                                <w:rPr>
                                  <w:rFonts w:ascii="Arial"/>
                                  <w:color w:val="838383"/>
                                  <w:spacing w:val="-2"/>
                                  <w:w w:val="105"/>
                                  <w:sz w:val="10"/>
                                </w:rPr>
                                <w:t>y</w:t>
                              </w:r>
                              <w:r>
                                <w:rPr>
                                  <w:rFonts w:ascii="Arial"/>
                                  <w:color w:val="838383"/>
                                  <w:spacing w:val="-3"/>
                                  <w:w w:val="105"/>
                                  <w:sz w:val="10"/>
                                </w:rPr>
                                <w:t> </w:t>
                              </w:r>
                              <w:r>
                                <w:rPr>
                                  <w:rFonts w:ascii="Arial"/>
                                  <w:color w:val="424242"/>
                                  <w:spacing w:val="-2"/>
                                  <w:w w:val="105"/>
                                  <w:sz w:val="10"/>
                                </w:rPr>
                                <w:t>Disease</w:t>
                              </w:r>
                              <w:r>
                                <w:rPr>
                                  <w:rFonts w:ascii="Arial"/>
                                  <w:color w:val="424242"/>
                                  <w:spacing w:val="-1"/>
                                  <w:sz w:val="10"/>
                                </w:rPr>
                                <w:t> </w:t>
                              </w:r>
                              <w:r>
                                <w:rPr>
                                  <w:rFonts w:ascii="Arial"/>
                                  <w:color w:val="424242"/>
                                  <w:spacing w:val="-4"/>
                                  <w:w w:val="105"/>
                                  <w:sz w:val="10"/>
                                </w:rPr>
                                <w:t>Data</w:t>
                              </w:r>
                            </w:p>
                          </w:txbxContent>
                        </wps:txbx>
                        <wps:bodyPr wrap="square" lIns="0" tIns="0" rIns="0" bIns="0" rtlCol="0">
                          <a:noAutofit/>
                        </wps:bodyPr>
                      </wps:wsp>
                      <wps:wsp>
                        <wps:cNvPr id="299" name="Textbox 299"/>
                        <wps:cNvSpPr txBox="1"/>
                        <wps:spPr>
                          <a:xfrm>
                            <a:off x="480292" y="2917638"/>
                            <a:ext cx="895350" cy="71120"/>
                          </a:xfrm>
                          <a:prstGeom prst="rect">
                            <a:avLst/>
                          </a:prstGeom>
                        </wps:spPr>
                        <wps:txbx>
                          <w:txbxContent>
                            <w:p>
                              <w:pPr>
                                <w:tabs>
                                  <w:tab w:pos="1330" w:val="left" w:leader="hyphen"/>
                                </w:tabs>
                                <w:spacing w:line="112" w:lineRule="exact" w:before="0"/>
                                <w:ind w:left="0" w:right="0" w:firstLine="0"/>
                                <w:jc w:val="left"/>
                                <w:rPr>
                                  <w:rFonts w:ascii="Arial"/>
                                  <w:sz w:val="10"/>
                                </w:rPr>
                              </w:pPr>
                              <w:r>
                                <w:rPr>
                                  <w:rFonts w:ascii="Arial"/>
                                  <w:color w:val="2D2D2D"/>
                                  <w:spacing w:val="6"/>
                                  <w:w w:val="135"/>
                                  <w:sz w:val="10"/>
                                </w:rPr>
                                <w:t>--I</w:t>
                              </w:r>
                              <w:r>
                                <w:rPr>
                                  <w:rFonts w:ascii="Arial"/>
                                  <w:color w:val="565656"/>
                                  <w:spacing w:val="6"/>
                                  <w:w w:val="135"/>
                                  <w:sz w:val="10"/>
                                </w:rPr>
                                <w:t>mage</w:t>
                              </w:r>
                              <w:r>
                                <w:rPr>
                                  <w:rFonts w:ascii="Arial"/>
                                  <w:color w:val="565656"/>
                                  <w:spacing w:val="12"/>
                                  <w:w w:val="135"/>
                                  <w:sz w:val="10"/>
                                </w:rPr>
                                <w:t> </w:t>
                              </w:r>
                              <w:r>
                                <w:rPr>
                                  <w:rFonts w:ascii="Arial"/>
                                  <w:color w:val="565656"/>
                                  <w:spacing w:val="-2"/>
                                  <w:w w:val="120"/>
                                  <w:sz w:val="10"/>
                                </w:rPr>
                                <w:t>Comirmaliori</w:t>
                              </w:r>
                              <w:r>
                                <w:rPr>
                                  <w:rFonts w:ascii="Arial"/>
                                  <w:color w:val="565656"/>
                                  <w:sz w:val="10"/>
                                </w:rPr>
                                <w:tab/>
                              </w:r>
                              <w:r>
                                <w:rPr>
                                  <w:rFonts w:ascii="Arial"/>
                                  <w:color w:val="080808"/>
                                  <w:spacing w:val="-10"/>
                                  <w:w w:val="120"/>
                                  <w:sz w:val="10"/>
                                </w:rPr>
                                <w:t>+</w:t>
                              </w:r>
                            </w:p>
                          </w:txbxContent>
                        </wps:txbx>
                        <wps:bodyPr wrap="square" lIns="0" tIns="0" rIns="0" bIns="0" rtlCol="0">
                          <a:noAutofit/>
                        </wps:bodyPr>
                      </wps:wsp>
                      <wps:wsp>
                        <wps:cNvPr id="300" name="Textbox 300"/>
                        <wps:cNvSpPr txBox="1"/>
                        <wps:spPr>
                          <a:xfrm>
                            <a:off x="759895" y="2627748"/>
                            <a:ext cx="437515" cy="71120"/>
                          </a:xfrm>
                          <a:prstGeom prst="rect">
                            <a:avLst/>
                          </a:prstGeom>
                        </wps:spPr>
                        <wps:txbx>
                          <w:txbxContent>
                            <w:p>
                              <w:pPr>
                                <w:spacing w:line="112" w:lineRule="exact" w:before="0"/>
                                <w:ind w:left="0" w:right="0" w:firstLine="0"/>
                                <w:jc w:val="left"/>
                                <w:rPr>
                                  <w:rFonts w:ascii="Arial"/>
                                  <w:sz w:val="10"/>
                                </w:rPr>
                              </w:pPr>
                              <w:r>
                                <w:rPr>
                                  <w:rFonts w:ascii="Arial"/>
                                  <w:color w:val="696969"/>
                                  <w:sz w:val="10"/>
                                </w:rPr>
                                <w:t>Confirm</w:t>
                              </w:r>
                              <w:r>
                                <w:rPr>
                                  <w:rFonts w:ascii="Arial"/>
                                  <w:color w:val="696969"/>
                                  <w:spacing w:val="6"/>
                                  <w:sz w:val="10"/>
                                </w:rPr>
                                <w:t> </w:t>
                              </w:r>
                              <w:r>
                                <w:rPr>
                                  <w:rFonts w:ascii="Arial"/>
                                  <w:color w:val="424242"/>
                                  <w:spacing w:val="-2"/>
                                  <w:sz w:val="10"/>
                                </w:rPr>
                                <w:t>Image</w:t>
                              </w:r>
                            </w:p>
                          </w:txbxContent>
                        </wps:txbx>
                        <wps:bodyPr wrap="square" lIns="0" tIns="0" rIns="0" bIns="0" rtlCol="0">
                          <a:noAutofit/>
                        </wps:bodyPr>
                      </wps:wsp>
                      <wps:wsp>
                        <wps:cNvPr id="301" name="Textbox 301"/>
                        <wps:cNvSpPr txBox="1"/>
                        <wps:spPr>
                          <a:xfrm>
                            <a:off x="480203" y="2644357"/>
                            <a:ext cx="168910" cy="127000"/>
                          </a:xfrm>
                          <a:prstGeom prst="rect">
                            <a:avLst/>
                          </a:prstGeom>
                        </wps:spPr>
                        <wps:txbx>
                          <w:txbxContent>
                            <w:p>
                              <w:pPr>
                                <w:spacing w:line="200" w:lineRule="exact" w:before="0"/>
                                <w:ind w:left="0" w:right="0" w:firstLine="0"/>
                                <w:jc w:val="left"/>
                                <w:rPr>
                                  <w:sz w:val="18"/>
                                </w:rPr>
                              </w:pPr>
                              <w:r>
                                <w:rPr>
                                  <w:color w:val="424242"/>
                                  <w:w w:val="85"/>
                                  <w:sz w:val="18"/>
                                </w:rPr>
                                <w:t>&lt;--</w:t>
                              </w:r>
                              <w:r>
                                <w:rPr>
                                  <w:color w:val="424242"/>
                                  <w:spacing w:val="-10"/>
                                  <w:w w:val="85"/>
                                  <w:sz w:val="18"/>
                                </w:rPr>
                                <w:t>-</w:t>
                              </w:r>
                            </w:p>
                          </w:txbxContent>
                        </wps:txbx>
                        <wps:bodyPr wrap="square" lIns="0" tIns="0" rIns="0" bIns="0" rtlCol="0">
                          <a:noAutofit/>
                        </wps:bodyPr>
                      </wps:wsp>
                      <wps:wsp>
                        <wps:cNvPr id="302" name="Textbox 302"/>
                        <wps:cNvSpPr txBox="1"/>
                        <wps:spPr>
                          <a:xfrm>
                            <a:off x="480292" y="2386681"/>
                            <a:ext cx="847725" cy="71120"/>
                          </a:xfrm>
                          <a:prstGeom prst="rect">
                            <a:avLst/>
                          </a:prstGeom>
                        </wps:spPr>
                        <wps:txbx>
                          <w:txbxContent>
                            <w:p>
                              <w:pPr>
                                <w:tabs>
                                  <w:tab w:pos="1221" w:val="left" w:leader="hyphen"/>
                                </w:tabs>
                                <w:spacing w:line="112" w:lineRule="exact" w:before="0"/>
                                <w:ind w:left="0" w:right="0" w:firstLine="0"/>
                                <w:jc w:val="left"/>
                                <w:rPr>
                                  <w:rFonts w:ascii="Arial"/>
                                  <w:sz w:val="10"/>
                                </w:rPr>
                              </w:pPr>
                              <w:r>
                                <w:rPr>
                                  <w:rFonts w:ascii="Arial"/>
                                  <w:color w:val="080808"/>
                                  <w:spacing w:val="8"/>
                                  <w:w w:val="165"/>
                                  <w:sz w:val="10"/>
                                </w:rPr>
                                <w:t>-</w:t>
                              </w:r>
                              <w:r>
                                <w:rPr>
                                  <w:rFonts w:ascii="Arial"/>
                                  <w:color w:val="565656"/>
                                  <w:spacing w:val="8"/>
                                  <w:w w:val="165"/>
                                  <w:sz w:val="10"/>
                                </w:rPr>
                                <w:t>Capture</w:t>
                              </w:r>
                              <w:r>
                                <w:rPr>
                                  <w:rFonts w:ascii="Arial"/>
                                  <w:color w:val="565656"/>
                                  <w:spacing w:val="-16"/>
                                  <w:w w:val="165"/>
                                  <w:sz w:val="10"/>
                                </w:rPr>
                                <w:t> </w:t>
                              </w:r>
                              <w:r>
                                <w:rPr>
                                  <w:rFonts w:ascii="Arial"/>
                                  <w:color w:val="696969"/>
                                  <w:spacing w:val="-2"/>
                                  <w:w w:val="120"/>
                                  <w:sz w:val="10"/>
                                </w:rPr>
                                <w:t>Im</w:t>
                              </w:r>
                              <w:r>
                                <w:rPr>
                                  <w:rFonts w:ascii="Arial"/>
                                  <w:color w:val="424242"/>
                                  <w:spacing w:val="-2"/>
                                  <w:w w:val="120"/>
                                  <w:sz w:val="10"/>
                                </w:rPr>
                                <w:t>ag</w:t>
                              </w:r>
                              <w:r>
                                <w:rPr>
                                  <w:rFonts w:ascii="Arial"/>
                                  <w:color w:val="080808"/>
                                  <w:spacing w:val="-2"/>
                                  <w:w w:val="120"/>
                                  <w:sz w:val="10"/>
                                </w:rPr>
                                <w:t>e</w:t>
                              </w:r>
                              <w:r>
                                <w:rPr>
                                  <w:rFonts w:ascii="Arial"/>
                                  <w:color w:val="080808"/>
                                  <w:sz w:val="10"/>
                                </w:rPr>
                                <w:tab/>
                              </w:r>
                              <w:r>
                                <w:rPr>
                                  <w:rFonts w:ascii="Arial"/>
                                  <w:color w:val="080808"/>
                                  <w:spacing w:val="-5"/>
                                  <w:w w:val="120"/>
                                  <w:sz w:val="10"/>
                                </w:rPr>
                                <w:t>&gt;-</w:t>
                              </w:r>
                            </w:p>
                          </w:txbxContent>
                        </wps:txbx>
                        <wps:bodyPr wrap="square" lIns="0" tIns="0" rIns="0" bIns="0" rtlCol="0">
                          <a:noAutofit/>
                        </wps:bodyPr>
                      </wps:wsp>
                      <wps:wsp>
                        <wps:cNvPr id="303" name="Textbox 303"/>
                        <wps:cNvSpPr txBox="1"/>
                        <wps:spPr>
                          <a:xfrm>
                            <a:off x="675969" y="2099843"/>
                            <a:ext cx="828040" cy="71120"/>
                          </a:xfrm>
                          <a:prstGeom prst="rect">
                            <a:avLst/>
                          </a:prstGeom>
                        </wps:spPr>
                        <wps:txbx>
                          <w:txbxContent>
                            <w:p>
                              <w:pPr>
                                <w:tabs>
                                  <w:tab w:pos="267" w:val="left" w:leader="none"/>
                                  <w:tab w:pos="1283" w:val="left" w:leader="none"/>
                                </w:tabs>
                                <w:spacing w:line="112" w:lineRule="exact" w:before="0"/>
                                <w:ind w:left="0" w:right="0" w:firstLine="0"/>
                                <w:jc w:val="left"/>
                                <w:rPr>
                                  <w:rFonts w:ascii="Arial"/>
                                  <w:sz w:val="10"/>
                                </w:rPr>
                              </w:pPr>
                              <w:r>
                                <w:rPr>
                                  <w:rFonts w:ascii="Arial"/>
                                  <w:color w:val="424242"/>
                                  <w:sz w:val="10"/>
                                  <w:u w:val="dotted" w:color="414141"/>
                                </w:rPr>
                                <w:tab/>
                                <w:t>Show</w:t>
                              </w:r>
                              <w:r>
                                <w:rPr>
                                  <w:rFonts w:ascii="Arial"/>
                                  <w:color w:val="424242"/>
                                  <w:spacing w:val="-1"/>
                                  <w:sz w:val="10"/>
                                  <w:u w:val="dotted" w:color="414141"/>
                                </w:rPr>
                                <w:t> </w:t>
                              </w:r>
                              <w:r>
                                <w:rPr>
                                  <w:rFonts w:ascii="Arial"/>
                                  <w:color w:val="696969"/>
                                  <w:spacing w:val="-2"/>
                                  <w:sz w:val="10"/>
                                  <w:u w:val="dotted" w:color="414141"/>
                                </w:rPr>
                                <w:t>Viewfinder</w:t>
                              </w:r>
                              <w:r>
                                <w:rPr>
                                  <w:rFonts w:ascii="Arial"/>
                                  <w:color w:val="696969"/>
                                  <w:sz w:val="10"/>
                                  <w:u w:val="dotted" w:color="414141"/>
                                </w:rPr>
                                <w:tab/>
                              </w:r>
                            </w:p>
                          </w:txbxContent>
                        </wps:txbx>
                        <wps:bodyPr wrap="square" lIns="0" tIns="0" rIns="0" bIns="0" rtlCol="0">
                          <a:noAutofit/>
                        </wps:bodyPr>
                      </wps:wsp>
                      <wps:wsp>
                        <wps:cNvPr id="304" name="Textbox 304"/>
                        <wps:cNvSpPr txBox="1"/>
                        <wps:spPr>
                          <a:xfrm>
                            <a:off x="510726" y="2104247"/>
                            <a:ext cx="70485" cy="127000"/>
                          </a:xfrm>
                          <a:prstGeom prst="rect">
                            <a:avLst/>
                          </a:prstGeom>
                        </wps:spPr>
                        <wps:txbx>
                          <w:txbxContent>
                            <w:p>
                              <w:pPr>
                                <w:spacing w:line="200" w:lineRule="exact" w:before="0"/>
                                <w:ind w:left="0" w:right="0" w:firstLine="0"/>
                                <w:jc w:val="left"/>
                                <w:rPr>
                                  <w:sz w:val="18"/>
                                </w:rPr>
                              </w:pPr>
                              <w:r>
                                <w:rPr>
                                  <w:color w:val="424242"/>
                                  <w:spacing w:val="-10"/>
                                  <w:sz w:val="18"/>
                                </w:rPr>
                                <w:t>&lt;</w:t>
                              </w:r>
                            </w:p>
                          </w:txbxContent>
                        </wps:txbx>
                        <wps:bodyPr wrap="square" lIns="0" tIns="0" rIns="0" bIns="0" rtlCol="0">
                          <a:noAutofit/>
                        </wps:bodyPr>
                      </wps:wsp>
                      <wps:wsp>
                        <wps:cNvPr id="305" name="Textbox 305"/>
                        <wps:cNvSpPr txBox="1"/>
                        <wps:spPr>
                          <a:xfrm>
                            <a:off x="480292" y="1681791"/>
                            <a:ext cx="693420" cy="71120"/>
                          </a:xfrm>
                          <a:prstGeom prst="rect">
                            <a:avLst/>
                          </a:prstGeom>
                        </wps:spPr>
                        <wps:txbx>
                          <w:txbxContent>
                            <w:p>
                              <w:pPr>
                                <w:spacing w:line="112" w:lineRule="exact" w:before="0"/>
                                <w:ind w:left="0" w:right="0" w:firstLine="0"/>
                                <w:jc w:val="left"/>
                                <w:rPr>
                                  <w:rFonts w:ascii="Arial"/>
                                  <w:sz w:val="10"/>
                                </w:rPr>
                              </w:pPr>
                              <w:r>
                                <w:rPr>
                                  <w:rFonts w:ascii="Arial"/>
                                  <w:color w:val="080808"/>
                                  <w:spacing w:val="2"/>
                                  <w:w w:val="145"/>
                                  <w:sz w:val="10"/>
                                </w:rPr>
                                <w:t>-</w:t>
                              </w:r>
                              <w:r>
                                <w:rPr>
                                  <w:rFonts w:ascii="Arial"/>
                                  <w:color w:val="565656"/>
                                  <w:spacing w:val="2"/>
                                  <w:w w:val="145"/>
                                  <w:sz w:val="10"/>
                                </w:rPr>
                                <w:t>C.amera</w:t>
                              </w:r>
                              <w:r>
                                <w:rPr>
                                  <w:rFonts w:ascii="Arial"/>
                                  <w:color w:val="565656"/>
                                  <w:spacing w:val="11"/>
                                  <w:w w:val="145"/>
                                  <w:sz w:val="10"/>
                                </w:rPr>
                                <w:t> </w:t>
                              </w:r>
                              <w:r>
                                <w:rPr>
                                  <w:rFonts w:ascii="Arial"/>
                                  <w:color w:val="424242"/>
                                  <w:spacing w:val="-2"/>
                                  <w:w w:val="105"/>
                                  <w:sz w:val="10"/>
                                </w:rPr>
                                <w:t>S.eleded</w:t>
                              </w:r>
                            </w:p>
                          </w:txbxContent>
                        </wps:txbx>
                        <wps:bodyPr wrap="square" lIns="0" tIns="0" rIns="0" bIns="0" rtlCol="0">
                          <a:noAutofit/>
                        </wps:bodyPr>
                      </wps:wsp>
                    </wpg:wgp>
                  </a:graphicData>
                </a:graphic>
              </wp:anchor>
            </w:drawing>
          </mc:Choice>
          <mc:Fallback>
            <w:pict>
              <v:group style="position:absolute;margin-left:39.415497pt;margin-top:23.419674pt;width:533.6pt;height:410.15pt;mso-position-horizontal-relative:page;mso-position-vertical-relative:paragraph;z-index:-21721088" id="docshapegroup182" coordorigin="788,468" coordsize="10672,8203">
                <v:shape style="position:absolute;left:788;top:468;width:866;height:1437" type="#_x0000_t75" id="docshape183" stroked="false">
                  <v:imagedata r:id="rId79" o:title=""/>
                </v:shape>
                <v:shape style="position:absolute;left:1538;top:1732;width:1596;height:212" type="#_x0000_t75" id="docshape184" stroked="false">
                  <v:imagedata r:id="rId80" o:title=""/>
                </v:shape>
                <v:shape style="position:absolute;left:4941;top:7594;width:6249;height:1000" type="#_x0000_t75" id="docshape185" stroked="false">
                  <v:imagedata r:id="rId81" o:title=""/>
                </v:shape>
                <v:shape style="position:absolute;left:793;top:1290;width:2457;height:7382" id="docshape186" coordorigin="793,1290" coordsize="2457,7382" path="m793,8652l793,1309m1442,8671l1442,1290m1533,8671l1533,1290m3153,8556l3153,1502m3249,8556l3249,1502e" filled="false" stroked="true" strokeweight=".480612pt" strokecolor="#000000">
                  <v:path arrowok="t"/>
                  <v:stroke dashstyle="solid"/>
                </v:shape>
                <v:line style="position:absolute" from="4850,8383" to="4850,3501" stroked="true" strokeweight=".721015pt" strokecolor="#000000">
                  <v:stroke dashstyle="solid"/>
                </v:line>
                <v:shape style="position:absolute;left:788;top:578;width:10672;height:8074" id="docshape187" coordorigin="788,579" coordsize="10672,8074" path="m11445,8652l11445,1309m2730,579l3672,579m2730,949l3672,949m1384,1319l11459,1319m788,8633l11459,8633e" filled="false" stroked="true" strokeweight=".480612pt" strokecolor="#000000">
                  <v:path arrowok="t"/>
                  <v:stroke dashstyle="solid"/>
                </v:shape>
                <v:line style="position:absolute" from="1545,2741" to="3117,2741" stroked="true" strokeweight="1.001140pt" strokecolor="#424242">
                  <v:stroke dashstyle="solid"/>
                </v:line>
                <v:line style="position:absolute" from="1642,2712" to="2009,2712" stroked="true" strokeweight=".481678pt" strokecolor="#414141">
                  <v:stroke dashstyle="dash"/>
                </v:line>
                <v:line style="position:absolute" from="2329,2712" to="2406,2712" stroked="true" strokeweight=".481678pt" strokecolor="#414141">
                  <v:stroke dashstyle="shortdash"/>
                </v:line>
                <v:line style="position:absolute" from="2615,2712" to="3130,2712" stroked="true" strokeweight=".481678pt" strokecolor="#414141">
                  <v:stroke dashstyle="dash"/>
                </v:line>
                <v:line style="position:absolute" from="1683,3902" to="1790,3902" stroked="true" strokeweight=".666939pt" strokecolor="#414141">
                  <v:stroke dashstyle="dash"/>
                </v:line>
                <v:shape style="position:absolute;left:3299;top:3902;width:1401;height:2" id="docshape188" coordorigin="3300,3902" coordsize="1401,0" path="m3300,3902l4252,3902m4308,3902l4700,3902e" filled="false" stroked="true" strokeweight=".666939pt" strokecolor="#2c2c2c">
                  <v:path arrowok="t"/>
                  <v:stroke dashstyle="shortdash"/>
                </v:shape>
                <v:line style="position:absolute" from="3304,8292" to="3395,8292" stroked="true" strokeweight="1.001140pt" strokecolor="#424242">
                  <v:stroke dashstyle="solid"/>
                </v:line>
                <v:line style="position:absolute" from="3531,8253" to="4796,8253" stroked="true" strokeweight=".629887pt" strokecolor="#2c2c2c">
                  <v:stroke dashstyle="dash"/>
                </v:line>
                <v:line style="position:absolute" from="5061,6508" to="6555,6508" stroked="true" strokeweight=".481678pt" strokecolor="#414141">
                  <v:stroke dashstyle="shortdash"/>
                </v:line>
                <v:shape style="position:absolute;left:3103;top:696;width:228;height:135" type="#_x0000_t202" id="docshape189" filled="false" stroked="false">
                  <v:textbox inset="0,0,0,0">
                    <w:txbxContent>
                      <w:p>
                        <w:pPr>
                          <w:spacing w:line="134" w:lineRule="exact" w:before="0"/>
                          <w:ind w:left="0" w:right="0" w:firstLine="0"/>
                          <w:jc w:val="left"/>
                          <w:rPr>
                            <w:rFonts w:ascii="Arial"/>
                            <w:sz w:val="12"/>
                          </w:rPr>
                        </w:pPr>
                        <w:r>
                          <w:rPr>
                            <w:rFonts w:ascii="Arial"/>
                            <w:color w:val="565656"/>
                            <w:spacing w:val="-5"/>
                            <w:sz w:val="12"/>
                          </w:rPr>
                          <w:t>GU</w:t>
                        </w:r>
                        <w:r>
                          <w:rPr>
                            <w:rFonts w:ascii="Arial"/>
                            <w:color w:val="A1A1A1"/>
                            <w:spacing w:val="-5"/>
                            <w:sz w:val="12"/>
                          </w:rPr>
                          <w:t>I</w:t>
                        </w:r>
                      </w:p>
                    </w:txbxContent>
                  </v:textbox>
                  <w10:wrap type="none"/>
                </v:shape>
                <v:shape style="position:absolute;left:4563;top:628;width:635;height:272" type="#_x0000_t202" id="docshape190" filled="false" stroked="false">
                  <v:textbox inset="0,0,0,0">
                    <w:txbxContent>
                      <w:p>
                        <w:pPr>
                          <w:spacing w:line="283" w:lineRule="auto" w:before="0"/>
                          <w:ind w:left="70" w:right="18" w:hanging="70"/>
                          <w:jc w:val="left"/>
                          <w:rPr>
                            <w:rFonts w:ascii="Arial" w:hAnsi="Arial"/>
                            <w:sz w:val="11"/>
                          </w:rPr>
                        </w:pPr>
                        <w:r>
                          <w:rPr>
                            <w:rFonts w:ascii="Arial" w:hAnsi="Arial"/>
                            <w:color w:val="565656"/>
                            <w:spacing w:val="-2"/>
                            <w:w w:val="90"/>
                            <w:sz w:val="11"/>
                          </w:rPr>
                          <w:t>-&lt;--:s</w:t>
                        </w:r>
                        <w:r>
                          <w:rPr>
                            <w:rFonts w:ascii="Arial" w:hAnsi="Arial"/>
                            <w:color w:val="838383"/>
                            <w:spacing w:val="-2"/>
                            <w:w w:val="90"/>
                            <w:sz w:val="11"/>
                          </w:rPr>
                          <w:t>y</w:t>
                        </w:r>
                        <w:r>
                          <w:rPr>
                            <w:rFonts w:ascii="Arial" w:hAnsi="Arial"/>
                            <w:color w:val="424242"/>
                            <w:spacing w:val="-2"/>
                            <w:w w:val="90"/>
                            <w:sz w:val="11"/>
                          </w:rPr>
                          <w:t>stem</w:t>
                        </w:r>
                        <w:r>
                          <w:rPr>
                            <w:rFonts w:ascii="Arial" w:hAnsi="Arial"/>
                            <w:color w:val="424242"/>
                            <w:spacing w:val="-2"/>
                            <w:w w:val="90"/>
                            <w:sz w:val="6"/>
                          </w:rPr>
                          <w:t>►►</w:t>
                        </w:r>
                        <w:r>
                          <w:rPr>
                            <w:rFonts w:ascii="Arial" w:hAnsi="Arial"/>
                            <w:color w:val="424242"/>
                            <w:spacing w:val="40"/>
                            <w:sz w:val="6"/>
                          </w:rPr>
                          <w:t> </w:t>
                        </w:r>
                        <w:r>
                          <w:rPr>
                            <w:rFonts w:ascii="Arial" w:hAnsi="Arial"/>
                            <w:color w:val="424242"/>
                            <w:spacing w:val="-2"/>
                            <w:sz w:val="11"/>
                          </w:rPr>
                          <w:t>Controller</w:t>
                        </w:r>
                      </w:p>
                    </w:txbxContent>
                  </v:textbox>
                  <w10:wrap type="none"/>
                </v:shape>
                <v:shape style="position:absolute;left:6241;top:696;width:798;height:135" type="#_x0000_t202" id="docshape191" filled="false" stroked="false">
                  <v:textbox inset="0,0,0,0">
                    <w:txbxContent>
                      <w:p>
                        <w:pPr>
                          <w:spacing w:line="134" w:lineRule="exact" w:before="0"/>
                          <w:ind w:left="0" w:right="0" w:firstLine="0"/>
                          <w:jc w:val="left"/>
                          <w:rPr>
                            <w:rFonts w:ascii="Arial"/>
                            <w:sz w:val="12"/>
                          </w:rPr>
                        </w:pPr>
                        <w:r>
                          <w:rPr>
                            <w:rFonts w:ascii="Arial"/>
                            <w:color w:val="424242"/>
                            <w:w w:val="90"/>
                            <w:sz w:val="12"/>
                          </w:rPr>
                          <w:t>TensorFlow</w:t>
                        </w:r>
                        <w:r>
                          <w:rPr>
                            <w:rFonts w:ascii="Arial"/>
                            <w:color w:val="424242"/>
                            <w:spacing w:val="-5"/>
                            <w:w w:val="90"/>
                            <w:sz w:val="12"/>
                          </w:rPr>
                          <w:t> </w:t>
                        </w:r>
                        <w:r>
                          <w:rPr>
                            <w:rFonts w:ascii="Arial"/>
                            <w:color w:val="565656"/>
                            <w:spacing w:val="-4"/>
                            <w:sz w:val="12"/>
                          </w:rPr>
                          <w:t>Lite</w:t>
                        </w:r>
                      </w:p>
                    </w:txbxContent>
                  </v:textbox>
                  <w10:wrap type="none"/>
                </v:shape>
                <v:shape style="position:absolute;left:8147;top:696;width:488;height:135" type="#_x0000_t202" id="docshape192" filled="false" stroked="false">
                  <v:textbox inset="0,0,0,0">
                    <w:txbxContent>
                      <w:p>
                        <w:pPr>
                          <w:spacing w:line="134" w:lineRule="exact" w:before="0"/>
                          <w:ind w:left="0" w:right="0" w:firstLine="0"/>
                          <w:jc w:val="left"/>
                          <w:rPr>
                            <w:rFonts w:ascii="Arial"/>
                            <w:sz w:val="12"/>
                          </w:rPr>
                        </w:pPr>
                        <w:r>
                          <w:rPr>
                            <w:rFonts w:ascii="Arial"/>
                            <w:color w:val="424242"/>
                            <w:spacing w:val="-6"/>
                            <w:sz w:val="12"/>
                          </w:rPr>
                          <w:t>Database</w:t>
                        </w:r>
                      </w:p>
                    </w:txbxContent>
                  </v:textbox>
                  <w10:wrap type="none"/>
                </v:shape>
                <v:shape style="position:absolute;left:9936;top:691;width:616;height:135" type="#_x0000_t202" id="docshape193" filled="false" stroked="false">
                  <v:textbox inset="0,0,0,0">
                    <w:txbxContent>
                      <w:p>
                        <w:pPr>
                          <w:spacing w:line="134" w:lineRule="exact" w:before="0"/>
                          <w:ind w:left="0" w:right="0" w:firstLine="0"/>
                          <w:jc w:val="left"/>
                          <w:rPr>
                            <w:rFonts w:ascii="Arial"/>
                            <w:sz w:val="12"/>
                          </w:rPr>
                        </w:pPr>
                        <w:r>
                          <w:rPr>
                            <w:rFonts w:ascii="Arial"/>
                            <w:color w:val="696969"/>
                            <w:spacing w:val="-2"/>
                            <w:sz w:val="12"/>
                          </w:rPr>
                          <w:t>MapboxAPI</w:t>
                        </w:r>
                      </w:p>
                    </w:txbxContent>
                  </v:textbox>
                  <w10:wrap type="none"/>
                </v:shape>
                <v:shape style="position:absolute;left:1544;top:1454;width:1013;height:112" type="#_x0000_t202" id="docshape194" filled="false" stroked="false">
                  <v:textbox inset="0,0,0,0">
                    <w:txbxContent>
                      <w:p>
                        <w:pPr>
                          <w:spacing w:line="112" w:lineRule="exact" w:before="0"/>
                          <w:ind w:left="0" w:right="0" w:firstLine="0"/>
                          <w:jc w:val="left"/>
                          <w:rPr>
                            <w:rFonts w:ascii="Arial"/>
                            <w:sz w:val="10"/>
                          </w:rPr>
                        </w:pPr>
                        <w:r>
                          <w:rPr>
                            <w:rFonts w:ascii="Arial"/>
                            <w:color w:val="080808"/>
                            <w:spacing w:val="2"/>
                            <w:w w:val="180"/>
                            <w:sz w:val="10"/>
                          </w:rPr>
                          <w:t>-</w:t>
                        </w:r>
                        <w:r>
                          <w:rPr>
                            <w:rFonts w:ascii="Arial"/>
                            <w:color w:val="424242"/>
                            <w:spacing w:val="2"/>
                            <w:w w:val="180"/>
                            <w:sz w:val="10"/>
                          </w:rPr>
                          <w:t>Se</w:t>
                        </w:r>
                        <w:r>
                          <w:rPr>
                            <w:rFonts w:ascii="Arial"/>
                            <w:color w:val="696969"/>
                            <w:spacing w:val="2"/>
                            <w:w w:val="180"/>
                            <w:sz w:val="10"/>
                          </w:rPr>
                          <w:t>l</w:t>
                        </w:r>
                        <w:r>
                          <w:rPr>
                            <w:rFonts w:ascii="Arial"/>
                            <w:color w:val="424242"/>
                            <w:spacing w:val="2"/>
                            <w:w w:val="180"/>
                            <w:sz w:val="10"/>
                          </w:rPr>
                          <w:t>ect</w:t>
                        </w:r>
                        <w:r>
                          <w:rPr>
                            <w:rFonts w:ascii="Arial"/>
                            <w:color w:val="424242"/>
                            <w:spacing w:val="-8"/>
                            <w:w w:val="180"/>
                            <w:sz w:val="10"/>
                          </w:rPr>
                          <w:t> </w:t>
                        </w:r>
                        <w:r>
                          <w:rPr>
                            <w:rFonts w:ascii="Arial"/>
                            <w:color w:val="696969"/>
                            <w:spacing w:val="-2"/>
                            <w:w w:val="105"/>
                            <w:sz w:val="10"/>
                          </w:rPr>
                          <w:t>Di</w:t>
                        </w:r>
                        <w:r>
                          <w:rPr>
                            <w:rFonts w:ascii="Arial"/>
                            <w:color w:val="424242"/>
                            <w:spacing w:val="-2"/>
                            <w:w w:val="105"/>
                            <w:sz w:val="10"/>
                          </w:rPr>
                          <w:t>ag</w:t>
                        </w:r>
                        <w:r>
                          <w:rPr>
                            <w:rFonts w:ascii="Arial"/>
                            <w:color w:val="696969"/>
                            <w:spacing w:val="-2"/>
                            <w:w w:val="105"/>
                            <w:sz w:val="10"/>
                          </w:rPr>
                          <w:t>nos</w:t>
                        </w:r>
                      </w:p>
                    </w:txbxContent>
                  </v:textbox>
                  <w10:wrap type="none"/>
                </v:shape>
                <v:shape style="position:absolute;left:1544;top:2194;width:1301;height:112" type="#_x0000_t202" id="docshape195" filled="false" stroked="false">
                  <v:textbox inset="0,0,0,0">
                    <w:txbxContent>
                      <w:p>
                        <w:pPr>
                          <w:tabs>
                            <w:tab w:pos="1185" w:val="left" w:leader="hyphen"/>
                          </w:tabs>
                          <w:spacing w:line="112" w:lineRule="exact" w:before="0"/>
                          <w:ind w:left="0" w:right="0" w:firstLine="0"/>
                          <w:jc w:val="left"/>
                          <w:rPr>
                            <w:rFonts w:ascii="Arial"/>
                            <w:sz w:val="10"/>
                          </w:rPr>
                        </w:pPr>
                        <w:r>
                          <w:rPr>
                            <w:rFonts w:ascii="Arial"/>
                            <w:color w:val="080808"/>
                            <w:spacing w:val="8"/>
                            <w:w w:val="210"/>
                            <w:sz w:val="10"/>
                          </w:rPr>
                          <w:t>-</w:t>
                        </w:r>
                        <w:r>
                          <w:rPr>
                            <w:rFonts w:ascii="Arial"/>
                            <w:color w:val="565656"/>
                            <w:spacing w:val="8"/>
                            <w:w w:val="210"/>
                            <w:sz w:val="10"/>
                          </w:rPr>
                          <w:t>Crop</w:t>
                        </w:r>
                        <w:r>
                          <w:rPr>
                            <w:rFonts w:ascii="Arial"/>
                            <w:color w:val="565656"/>
                            <w:spacing w:val="-23"/>
                            <w:w w:val="210"/>
                            <w:sz w:val="10"/>
                          </w:rPr>
                          <w:t> </w:t>
                        </w:r>
                        <w:r>
                          <w:rPr>
                            <w:rFonts w:ascii="Arial"/>
                            <w:color w:val="424242"/>
                            <w:spacing w:val="-2"/>
                            <w:w w:val="110"/>
                            <w:sz w:val="10"/>
                          </w:rPr>
                          <w:t>Se</w:t>
                        </w:r>
                        <w:r>
                          <w:rPr>
                            <w:rFonts w:ascii="Arial"/>
                            <w:color w:val="696969"/>
                            <w:spacing w:val="-2"/>
                            <w:w w:val="110"/>
                            <w:sz w:val="10"/>
                          </w:rPr>
                          <w:t>l</w:t>
                        </w:r>
                        <w:r>
                          <w:rPr>
                            <w:rFonts w:ascii="Arial"/>
                            <w:color w:val="424242"/>
                            <w:spacing w:val="-2"/>
                            <w:w w:val="110"/>
                            <w:sz w:val="10"/>
                          </w:rPr>
                          <w:t>ect</w:t>
                        </w:r>
                        <w:r>
                          <w:rPr>
                            <w:rFonts w:ascii="Arial"/>
                            <w:color w:val="696969"/>
                            <w:spacing w:val="-2"/>
                            <w:w w:val="110"/>
                            <w:sz w:val="10"/>
                          </w:rPr>
                          <w:t>ion</w:t>
                        </w:r>
                        <w:r>
                          <w:rPr>
                            <w:rFonts w:ascii="Arial"/>
                            <w:color w:val="696969"/>
                            <w:sz w:val="10"/>
                          </w:rPr>
                          <w:tab/>
                        </w:r>
                        <w:r>
                          <w:rPr>
                            <w:rFonts w:ascii="Arial"/>
                            <w:color w:val="080808"/>
                            <w:spacing w:val="-2"/>
                            <w:sz w:val="10"/>
                          </w:rPr>
                          <w:t>--</w:t>
                        </w:r>
                        <w:r>
                          <w:rPr>
                            <w:rFonts w:ascii="Arial"/>
                            <w:color w:val="080808"/>
                            <w:spacing w:val="-10"/>
                            <w:sz w:val="10"/>
                          </w:rPr>
                          <w:t>.</w:t>
                        </w:r>
                      </w:p>
                    </w:txbxContent>
                  </v:textbox>
                  <w10:wrap type="none"/>
                </v:shape>
                <v:shape style="position:absolute;left:1545;top:2625;width:117;height:145" type="#_x0000_t202" id="docshape196" filled="false" stroked="false">
                  <v:textbox inset="0,0,0,0">
                    <w:txbxContent>
                      <w:p>
                        <w:pPr>
                          <w:spacing w:line="144" w:lineRule="exact" w:before="0"/>
                          <w:ind w:left="0" w:right="0" w:firstLine="0"/>
                          <w:jc w:val="left"/>
                          <w:rPr>
                            <w:sz w:val="13"/>
                          </w:rPr>
                        </w:pPr>
                        <w:r>
                          <w:rPr>
                            <w:color w:val="424242"/>
                            <w:spacing w:val="-10"/>
                            <w:w w:val="130"/>
                            <w:sz w:val="13"/>
                          </w:rPr>
                          <w:t>&lt;</w:t>
                        </w:r>
                      </w:p>
                    </w:txbxContent>
                  </v:textbox>
                  <w10:wrap type="none"/>
                </v:shape>
                <v:shape style="position:absolute;left:2009;top:2573;width:626;height:196" type="#_x0000_t202" id="docshape197" filled="false" stroked="false">
                  <v:textbox inset="0,0,0,0">
                    <w:txbxContent>
                      <w:p>
                        <w:pPr>
                          <w:spacing w:line="177" w:lineRule="auto" w:before="7"/>
                          <w:ind w:left="0" w:right="0" w:firstLine="0"/>
                          <w:jc w:val="left"/>
                          <w:rPr>
                            <w:rFonts w:ascii="Arial"/>
                            <w:sz w:val="10"/>
                          </w:rPr>
                        </w:pPr>
                        <w:r>
                          <w:rPr>
                            <w:rFonts w:ascii="Arial"/>
                            <w:color w:val="424242"/>
                            <w:spacing w:val="-22"/>
                            <w:w w:val="110"/>
                            <w:sz w:val="10"/>
                          </w:rPr>
                          <w:t>S</w:t>
                        </w:r>
                        <w:r>
                          <w:rPr>
                            <w:color w:val="424242"/>
                            <w:spacing w:val="-22"/>
                            <w:w w:val="110"/>
                            <w:position w:val="-7"/>
                            <w:sz w:val="13"/>
                          </w:rPr>
                          <w:t>-</w:t>
                        </w:r>
                        <w:r>
                          <w:rPr>
                            <w:rFonts w:ascii="Arial"/>
                            <w:color w:val="424242"/>
                            <w:spacing w:val="-22"/>
                            <w:w w:val="110"/>
                            <w:sz w:val="10"/>
                          </w:rPr>
                          <w:t>e</w:t>
                        </w:r>
                        <w:r>
                          <w:rPr>
                            <w:color w:val="424242"/>
                            <w:spacing w:val="-22"/>
                            <w:w w:val="110"/>
                            <w:position w:val="-7"/>
                            <w:sz w:val="13"/>
                          </w:rPr>
                          <w:t>-</w:t>
                        </w:r>
                        <w:r>
                          <w:rPr>
                            <w:rFonts w:ascii="Arial"/>
                            <w:color w:val="424242"/>
                            <w:spacing w:val="-22"/>
                            <w:w w:val="110"/>
                            <w:sz w:val="10"/>
                          </w:rPr>
                          <w:t>le</w:t>
                        </w:r>
                        <w:r>
                          <w:rPr>
                            <w:color w:val="424242"/>
                            <w:spacing w:val="-22"/>
                            <w:w w:val="110"/>
                            <w:position w:val="-7"/>
                            <w:sz w:val="13"/>
                          </w:rPr>
                          <w:t>-</w:t>
                        </w:r>
                        <w:r>
                          <w:rPr>
                            <w:rFonts w:ascii="Arial"/>
                            <w:color w:val="424242"/>
                            <w:spacing w:val="-22"/>
                            <w:w w:val="110"/>
                            <w:sz w:val="10"/>
                          </w:rPr>
                          <w:t>c</w:t>
                        </w:r>
                        <w:r>
                          <w:rPr>
                            <w:color w:val="424242"/>
                            <w:spacing w:val="-22"/>
                            <w:w w:val="110"/>
                            <w:position w:val="-7"/>
                            <w:sz w:val="13"/>
                          </w:rPr>
                          <w:t>-</w:t>
                        </w:r>
                        <w:r>
                          <w:rPr>
                            <w:rFonts w:ascii="Arial"/>
                            <w:color w:val="424242"/>
                            <w:spacing w:val="-22"/>
                            <w:w w:val="110"/>
                            <w:sz w:val="10"/>
                          </w:rPr>
                          <w:t>t</w:t>
                        </w:r>
                        <w:r>
                          <w:rPr>
                            <w:color w:val="424242"/>
                            <w:spacing w:val="-22"/>
                            <w:w w:val="110"/>
                            <w:position w:val="-7"/>
                            <w:sz w:val="13"/>
                          </w:rPr>
                          <w:t>-</w:t>
                        </w:r>
                        <w:r>
                          <w:rPr>
                            <w:rFonts w:ascii="Arial"/>
                            <w:color w:val="565656"/>
                            <w:spacing w:val="-22"/>
                            <w:w w:val="110"/>
                            <w:sz w:val="10"/>
                          </w:rPr>
                          <w:t>Op</w:t>
                        </w:r>
                        <w:r>
                          <w:rPr>
                            <w:color w:val="424242"/>
                            <w:spacing w:val="-22"/>
                            <w:w w:val="110"/>
                            <w:position w:val="-7"/>
                            <w:sz w:val="13"/>
                          </w:rPr>
                          <w:t>-</w:t>
                        </w:r>
                        <w:r>
                          <w:rPr>
                            <w:rFonts w:ascii="Arial"/>
                            <w:color w:val="565656"/>
                            <w:spacing w:val="-22"/>
                            <w:w w:val="110"/>
                            <w:sz w:val="10"/>
                          </w:rPr>
                          <w:t>ti</w:t>
                        </w:r>
                        <w:r>
                          <w:rPr>
                            <w:color w:val="424242"/>
                            <w:spacing w:val="-22"/>
                            <w:w w:val="110"/>
                            <w:position w:val="-7"/>
                            <w:sz w:val="13"/>
                          </w:rPr>
                          <w:t>-</w:t>
                        </w:r>
                        <w:r>
                          <w:rPr>
                            <w:rFonts w:ascii="Arial"/>
                            <w:color w:val="565656"/>
                            <w:spacing w:val="-22"/>
                            <w:w w:val="110"/>
                            <w:sz w:val="10"/>
                          </w:rPr>
                          <w:t>o</w:t>
                        </w:r>
                        <w:r>
                          <w:rPr>
                            <w:color w:val="424242"/>
                            <w:spacing w:val="-22"/>
                            <w:w w:val="110"/>
                            <w:position w:val="-7"/>
                            <w:sz w:val="13"/>
                          </w:rPr>
                          <w:t>-</w:t>
                        </w:r>
                        <w:r>
                          <w:rPr>
                            <w:rFonts w:ascii="Arial"/>
                            <w:color w:val="565656"/>
                            <w:spacing w:val="-22"/>
                            <w:w w:val="110"/>
                            <w:sz w:val="10"/>
                          </w:rPr>
                          <w:t>n</w:t>
                        </w:r>
                      </w:p>
                    </w:txbxContent>
                  </v:textbox>
                  <w10:wrap type="none"/>
                </v:shape>
                <v:shape style="position:absolute;left:3255;top:3363;width:1645;height:146" type="#_x0000_t202" id="docshape198" filled="false" stroked="false">
                  <v:textbox inset="0,0,0,0">
                    <w:txbxContent>
                      <w:p>
                        <w:pPr>
                          <w:spacing w:line="145" w:lineRule="exact" w:before="0"/>
                          <w:ind w:left="0" w:right="0" w:firstLine="0"/>
                          <w:jc w:val="left"/>
                          <w:rPr>
                            <w:rFonts w:ascii="Arial"/>
                            <w:sz w:val="13"/>
                          </w:rPr>
                        </w:pPr>
                        <w:r>
                          <w:rPr>
                            <w:rFonts w:ascii="Arial"/>
                            <w:color w:val="080808"/>
                            <w:w w:val="165"/>
                            <w:sz w:val="10"/>
                          </w:rPr>
                          <w:t>-</w:t>
                        </w:r>
                        <w:r>
                          <w:rPr>
                            <w:rFonts w:ascii="Arial"/>
                            <w:color w:val="424242"/>
                            <w:w w:val="165"/>
                            <w:sz w:val="10"/>
                          </w:rPr>
                          <w:t>La</w:t>
                        </w:r>
                        <w:r>
                          <w:rPr>
                            <w:rFonts w:ascii="Arial"/>
                            <w:color w:val="696969"/>
                            <w:w w:val="165"/>
                            <w:sz w:val="10"/>
                          </w:rPr>
                          <w:t>unch</w:t>
                        </w:r>
                        <w:r>
                          <w:rPr>
                            <w:rFonts w:ascii="Arial"/>
                            <w:color w:val="696969"/>
                            <w:spacing w:val="-23"/>
                            <w:w w:val="165"/>
                            <w:sz w:val="10"/>
                          </w:rPr>
                          <w:t> </w:t>
                        </w:r>
                        <w:r>
                          <w:rPr>
                            <w:rFonts w:ascii="Arial"/>
                            <w:color w:val="565656"/>
                            <w:w w:val="165"/>
                            <w:sz w:val="10"/>
                          </w:rPr>
                          <w:t>Carner.a--</w:t>
                        </w:r>
                        <w:r>
                          <w:rPr>
                            <w:rFonts w:ascii="Arial"/>
                            <w:color w:val="565656"/>
                            <w:spacing w:val="14"/>
                            <w:w w:val="165"/>
                            <w:sz w:val="10"/>
                          </w:rPr>
                          <w:t> </w:t>
                        </w:r>
                        <w:r>
                          <w:rPr>
                            <w:rFonts w:ascii="Arial"/>
                            <w:color w:val="080808"/>
                            <w:w w:val="165"/>
                            <w:sz w:val="13"/>
                          </w:rPr>
                          <w:t>-</w:t>
                        </w:r>
                        <w:r>
                          <w:rPr>
                            <w:rFonts w:ascii="Arial"/>
                            <w:color w:val="080808"/>
                            <w:spacing w:val="-5"/>
                            <w:w w:val="165"/>
                            <w:sz w:val="13"/>
                          </w:rPr>
                          <w:t>,,</w:t>
                        </w:r>
                      </w:p>
                    </w:txbxContent>
                  </v:textbox>
                  <w10:wrap type="none"/>
                </v:shape>
                <v:shape style="position:absolute;left:3189;top:3782;width:64;height:200" type="#_x0000_t202" id="docshape199" filled="false" stroked="false">
                  <v:textbox inset="0,0,0,0">
                    <w:txbxContent>
                      <w:p>
                        <w:pPr>
                          <w:spacing w:line="200" w:lineRule="exact" w:before="0"/>
                          <w:ind w:left="0" w:right="0" w:firstLine="0"/>
                          <w:jc w:val="left"/>
                          <w:rPr>
                            <w:sz w:val="18"/>
                          </w:rPr>
                        </w:pPr>
                        <w:r>
                          <w:rPr>
                            <w:color w:val="2D2D2D"/>
                            <w:spacing w:val="-10"/>
                            <w:w w:val="80"/>
                            <w:sz w:val="18"/>
                          </w:rPr>
                          <w:t>-</w:t>
                        </w:r>
                      </w:p>
                    </w:txbxContent>
                  </v:textbox>
                  <w10:wrap type="none"/>
                </v:shape>
                <v:shape style="position:absolute;left:4252;top:3782;width:581;height:200" type="#_x0000_t202" id="docshape200" filled="false" stroked="false">
                  <v:textbox inset="0,0,0,0">
                    <w:txbxContent>
                      <w:p>
                        <w:pPr>
                          <w:tabs>
                            <w:tab w:pos="448" w:val="left" w:leader="none"/>
                          </w:tabs>
                          <w:spacing w:line="200" w:lineRule="exact" w:before="0"/>
                          <w:ind w:left="0" w:right="0" w:firstLine="0"/>
                          <w:jc w:val="left"/>
                          <w:rPr>
                            <w:sz w:val="18"/>
                          </w:rPr>
                        </w:pPr>
                        <w:r>
                          <w:rPr>
                            <w:color w:val="565656"/>
                            <w:spacing w:val="-10"/>
                            <w:sz w:val="18"/>
                          </w:rPr>
                          <w:t>·</w:t>
                        </w:r>
                        <w:r>
                          <w:rPr>
                            <w:color w:val="565656"/>
                            <w:sz w:val="18"/>
                          </w:rPr>
                          <w:tab/>
                        </w:r>
                        <w:r>
                          <w:rPr>
                            <w:color w:val="565656"/>
                            <w:spacing w:val="-5"/>
                            <w:sz w:val="18"/>
                          </w:rPr>
                          <w:t>·</w:t>
                        </w:r>
                        <w:r>
                          <w:rPr>
                            <w:color w:val="2D2D2D"/>
                            <w:spacing w:val="-5"/>
                            <w:sz w:val="18"/>
                          </w:rPr>
                          <w:t>-</w:t>
                        </w:r>
                      </w:p>
                    </w:txbxContent>
                  </v:textbox>
                  <w10:wrap type="none"/>
                </v:shape>
                <v:shape style="position:absolute;left:3255;top:5231;width:2668;height:175" type="#_x0000_t202" id="docshape201" filled="false" stroked="false">
                  <v:textbox inset="0,0,0,0">
                    <w:txbxContent>
                      <w:p>
                        <w:pPr>
                          <w:tabs>
                            <w:tab w:pos="1521" w:val="left" w:leader="none"/>
                            <w:tab w:pos="1861" w:val="left" w:leader="hyphen"/>
                          </w:tabs>
                          <w:spacing w:line="230" w:lineRule="auto" w:before="0"/>
                          <w:ind w:left="0" w:right="0" w:firstLine="0"/>
                          <w:jc w:val="left"/>
                          <w:rPr>
                            <w:rFonts w:ascii="Arial"/>
                            <w:sz w:val="10"/>
                          </w:rPr>
                        </w:pPr>
                        <w:r>
                          <w:rPr>
                            <w:rFonts w:ascii="Arial"/>
                            <w:color w:val="2D2D2D"/>
                            <w:w w:val="120"/>
                            <w:sz w:val="10"/>
                          </w:rPr>
                          <w:t>----</w:t>
                        </w:r>
                        <w:r>
                          <w:rPr>
                            <w:rFonts w:ascii="Arial"/>
                            <w:color w:val="2D2D2D"/>
                            <w:w w:val="125"/>
                            <w:sz w:val="10"/>
                          </w:rPr>
                          <w:t>l</w:t>
                        </w:r>
                        <w:r>
                          <w:rPr>
                            <w:rFonts w:ascii="Arial"/>
                            <w:color w:val="696969"/>
                            <w:w w:val="125"/>
                            <w:sz w:val="10"/>
                          </w:rPr>
                          <w:t>m</w:t>
                        </w:r>
                        <w:r>
                          <w:rPr>
                            <w:rFonts w:ascii="Arial"/>
                            <w:color w:val="424242"/>
                            <w:w w:val="125"/>
                            <w:sz w:val="10"/>
                          </w:rPr>
                          <w:t>;ige</w:t>
                        </w:r>
                        <w:r>
                          <w:rPr>
                            <w:rFonts w:ascii="Arial"/>
                            <w:color w:val="424242"/>
                            <w:spacing w:val="24"/>
                            <w:w w:val="125"/>
                            <w:sz w:val="10"/>
                          </w:rPr>
                          <w:t> </w:t>
                        </w:r>
                        <w:r>
                          <w:rPr>
                            <w:rFonts w:ascii="Arial"/>
                            <w:color w:val="424242"/>
                            <w:spacing w:val="-2"/>
                            <w:w w:val="120"/>
                            <w:sz w:val="10"/>
                          </w:rPr>
                          <w:t>C</w:t>
                        </w:r>
                        <w:r>
                          <w:rPr>
                            <w:rFonts w:ascii="Arial"/>
                            <w:color w:val="696969"/>
                            <w:spacing w:val="-2"/>
                            <w:w w:val="120"/>
                            <w:sz w:val="10"/>
                          </w:rPr>
                          <w:t>onfinn</w:t>
                        </w:r>
                        <w:r>
                          <w:rPr>
                            <w:rFonts w:ascii="Arial"/>
                            <w:color w:val="424242"/>
                            <w:spacing w:val="-2"/>
                            <w:w w:val="120"/>
                            <w:sz w:val="10"/>
                          </w:rPr>
                          <w:t>a</w:t>
                        </w:r>
                        <w:r>
                          <w:rPr>
                            <w:rFonts w:ascii="Arial"/>
                            <w:color w:val="696969"/>
                            <w:spacing w:val="-2"/>
                            <w:w w:val="120"/>
                            <w:sz w:val="10"/>
                          </w:rPr>
                          <w:t>tion</w:t>
                        </w:r>
                        <w:r>
                          <w:rPr>
                            <w:rFonts w:ascii="Arial"/>
                            <w:color w:val="080808"/>
                            <w:sz w:val="10"/>
                            <w:u w:val="single" w:color="070707"/>
                          </w:rPr>
                          <w:tab/>
                        </w:r>
                        <w:r>
                          <w:rPr>
                            <w:rFonts w:ascii="Arial"/>
                            <w:color w:val="080808"/>
                            <w:spacing w:val="-5"/>
                            <w:w w:val="120"/>
                            <w:sz w:val="10"/>
                          </w:rPr>
                          <w:t>..,</w:t>
                        </w:r>
                        <w:r>
                          <w:rPr>
                            <w:rFonts w:ascii="Arial"/>
                            <w:color w:val="080808"/>
                            <w:sz w:val="10"/>
                          </w:rPr>
                          <w:tab/>
                        </w:r>
                        <w:r>
                          <w:rPr>
                            <w:rFonts w:ascii="Arial"/>
                            <w:color w:val="696969"/>
                            <w:spacing w:val="2"/>
                            <w:w w:val="125"/>
                            <w:position w:val="-5"/>
                            <w:sz w:val="10"/>
                          </w:rPr>
                          <w:t>v</w:t>
                        </w:r>
                        <w:r>
                          <w:rPr>
                            <w:rFonts w:ascii="Arial"/>
                            <w:color w:val="424242"/>
                            <w:spacing w:val="2"/>
                            <w:w w:val="125"/>
                            <w:position w:val="-5"/>
                            <w:sz w:val="10"/>
                          </w:rPr>
                          <w:t>a</w:t>
                        </w:r>
                        <w:r>
                          <w:rPr>
                            <w:rFonts w:ascii="Arial"/>
                            <w:color w:val="838383"/>
                            <w:spacing w:val="2"/>
                            <w:w w:val="125"/>
                            <w:position w:val="-5"/>
                            <w:sz w:val="10"/>
                          </w:rPr>
                          <w:t>li</w:t>
                        </w:r>
                        <w:r>
                          <w:rPr>
                            <w:rFonts w:ascii="Arial"/>
                            <w:color w:val="424242"/>
                            <w:spacing w:val="2"/>
                            <w:w w:val="125"/>
                            <w:position w:val="-5"/>
                            <w:sz w:val="10"/>
                          </w:rPr>
                          <w:t>date</w:t>
                        </w:r>
                        <w:r>
                          <w:rPr>
                            <w:rFonts w:ascii="Arial"/>
                            <w:color w:val="424242"/>
                            <w:spacing w:val="16"/>
                            <w:w w:val="125"/>
                            <w:position w:val="-5"/>
                            <w:sz w:val="10"/>
                          </w:rPr>
                          <w:t> </w:t>
                        </w:r>
                        <w:r>
                          <w:rPr>
                            <w:rFonts w:ascii="Arial"/>
                            <w:color w:val="424242"/>
                            <w:spacing w:val="-2"/>
                            <w:w w:val="110"/>
                            <w:position w:val="-5"/>
                            <w:sz w:val="10"/>
                          </w:rPr>
                          <w:t>Image</w:t>
                        </w:r>
                      </w:p>
                    </w:txbxContent>
                  </v:textbox>
                  <w10:wrap type="none"/>
                </v:shape>
                <v:shape style="position:absolute;left:4967;top:5932;width:2803;height:112" type="#_x0000_t202" id="docshape202" filled="false" stroked="false">
                  <v:textbox inset="0,0,0,0">
                    <w:txbxContent>
                      <w:p>
                        <w:pPr>
                          <w:tabs>
                            <w:tab w:pos="1516" w:val="left" w:leader="none"/>
                            <w:tab w:pos="2023" w:val="left" w:leader="hyphen"/>
                          </w:tabs>
                          <w:spacing w:line="112" w:lineRule="exact" w:before="0"/>
                          <w:ind w:left="0" w:right="0" w:firstLine="0"/>
                          <w:jc w:val="left"/>
                          <w:rPr>
                            <w:rFonts w:ascii="Arial"/>
                            <w:sz w:val="10"/>
                          </w:rPr>
                        </w:pPr>
                        <w:r>
                          <w:rPr>
                            <w:rFonts w:ascii="Arial"/>
                            <w:color w:val="2D2D2D"/>
                            <w:sz w:val="10"/>
                          </w:rPr>
                          <w:t>----</w:t>
                        </w:r>
                        <w:r>
                          <w:rPr>
                            <w:rFonts w:ascii="Arial"/>
                            <w:color w:val="2D2D2D"/>
                            <w:spacing w:val="-2"/>
                            <w:sz w:val="10"/>
                          </w:rPr>
                          <w:t>l</w:t>
                        </w:r>
                        <w:r>
                          <w:rPr>
                            <w:rFonts w:ascii="Arial"/>
                            <w:color w:val="696969"/>
                            <w:spacing w:val="-2"/>
                            <w:sz w:val="10"/>
                          </w:rPr>
                          <w:t>rn</w:t>
                        </w:r>
                        <w:r>
                          <w:rPr>
                            <w:rFonts w:ascii="Arial"/>
                            <w:color w:val="424242"/>
                            <w:spacing w:val="-2"/>
                            <w:sz w:val="10"/>
                          </w:rPr>
                          <w:t>a!:Je</w:t>
                        </w:r>
                        <w:r>
                          <w:rPr>
                            <w:rFonts w:ascii="Arial"/>
                            <w:color w:val="565656"/>
                            <w:spacing w:val="-2"/>
                            <w:sz w:val="10"/>
                          </w:rPr>
                          <w:t>Corifirrnation</w:t>
                        </w:r>
                        <w:r>
                          <w:rPr>
                            <w:rFonts w:ascii="Arial"/>
                            <w:color w:val="565656"/>
                            <w:sz w:val="10"/>
                            <w:u w:val="single" w:color="070707"/>
                          </w:rPr>
                          <w:tab/>
                        </w:r>
                        <w:r>
                          <w:rPr>
                            <w:rFonts w:ascii="Arial"/>
                            <w:color w:val="080808"/>
                            <w:spacing w:val="-2"/>
                            <w:sz w:val="10"/>
                          </w:rPr>
                          <w:t>.,.</w:t>
                        </w:r>
                        <w:r>
                          <w:rPr>
                            <w:rFonts w:ascii="Arial"/>
                            <w:color w:val="080808"/>
                            <w:spacing w:val="-13"/>
                            <w:sz w:val="10"/>
                          </w:rPr>
                          <w:t> </w:t>
                        </w:r>
                        <w:r>
                          <w:rPr>
                            <w:rFonts w:ascii="Arial"/>
                            <w:color w:val="080808"/>
                            <w:spacing w:val="-5"/>
                            <w:sz w:val="10"/>
                          </w:rPr>
                          <w:t>t,</w:t>
                        </w:r>
                        <w:r>
                          <w:rPr>
                            <w:rFonts w:ascii="Arial"/>
                            <w:color w:val="080808"/>
                            <w:sz w:val="10"/>
                          </w:rPr>
                          <w:tab/>
                        </w:r>
                        <w:r>
                          <w:rPr>
                            <w:rFonts w:ascii="Arial"/>
                            <w:color w:val="424242"/>
                            <w:spacing w:val="-2"/>
                            <w:sz w:val="10"/>
                          </w:rPr>
                          <w:t>PredicfiOfl</w:t>
                        </w:r>
                        <w:r>
                          <w:rPr>
                            <w:rFonts w:ascii="Arial"/>
                            <w:color w:val="424242"/>
                            <w:spacing w:val="3"/>
                            <w:sz w:val="10"/>
                          </w:rPr>
                          <w:t> </w:t>
                        </w:r>
                        <w:r>
                          <w:rPr>
                            <w:rFonts w:ascii="Arial"/>
                            <w:color w:val="696969"/>
                            <w:spacing w:val="-2"/>
                            <w:sz w:val="10"/>
                          </w:rPr>
                          <w:t>Model</w:t>
                        </w:r>
                      </w:p>
                    </w:txbxContent>
                  </v:textbox>
                  <w10:wrap type="none"/>
                </v:shape>
                <v:shape style="position:absolute;left:4967;top:6421;width:114;height:145" type="#_x0000_t202" id="docshape203" filled="false" stroked="false">
                  <v:textbox inset="0,0,0,0">
                    <w:txbxContent>
                      <w:p>
                        <w:pPr>
                          <w:spacing w:line="144" w:lineRule="exact" w:before="0"/>
                          <w:ind w:left="0" w:right="0" w:firstLine="0"/>
                          <w:jc w:val="left"/>
                          <w:rPr>
                            <w:sz w:val="13"/>
                          </w:rPr>
                        </w:pPr>
                        <w:r>
                          <w:rPr>
                            <w:color w:val="424242"/>
                            <w:spacing w:val="-10"/>
                            <w:w w:val="125"/>
                            <w:sz w:val="13"/>
                          </w:rPr>
                          <w:t>&lt;</w:t>
                        </w:r>
                      </w:p>
                    </w:txbxContent>
                  </v:textbox>
                  <w10:wrap type="none"/>
                </v:shape>
                <v:shape style="position:absolute;left:4967;top:6365;width:3802;height:571" type="#_x0000_t202" id="docshape204" filled="false" stroked="false">
                  <v:textbox inset="0,0,0,0">
                    <w:txbxContent>
                      <w:p>
                        <w:pPr>
                          <w:spacing w:line="112" w:lineRule="exact" w:before="0"/>
                          <w:ind w:left="365" w:right="0" w:firstLine="0"/>
                          <w:jc w:val="left"/>
                          <w:rPr>
                            <w:rFonts w:ascii="Arial"/>
                            <w:sz w:val="10"/>
                          </w:rPr>
                        </w:pPr>
                        <w:r>
                          <w:rPr>
                            <w:rFonts w:ascii="Arial"/>
                            <w:color w:val="424242"/>
                            <w:sz w:val="10"/>
                          </w:rPr>
                          <w:t>Predicted</w:t>
                        </w:r>
                        <w:r>
                          <w:rPr>
                            <w:rFonts w:ascii="Arial"/>
                            <w:color w:val="424242"/>
                            <w:spacing w:val="-3"/>
                            <w:sz w:val="10"/>
                          </w:rPr>
                          <w:t> </w:t>
                        </w:r>
                        <w:r>
                          <w:rPr>
                            <w:rFonts w:ascii="Arial"/>
                            <w:color w:val="565656"/>
                            <w:spacing w:val="-2"/>
                            <w:sz w:val="10"/>
                          </w:rPr>
                          <w:t>Disease</w:t>
                        </w:r>
                      </w:p>
                      <w:p>
                        <w:pPr>
                          <w:spacing w:line="240" w:lineRule="auto" w:before="0"/>
                          <w:rPr>
                            <w:rFonts w:ascii="Arial"/>
                            <w:sz w:val="10"/>
                          </w:rPr>
                        </w:pPr>
                      </w:p>
                      <w:p>
                        <w:pPr>
                          <w:spacing w:line="240" w:lineRule="auto" w:before="102"/>
                          <w:rPr>
                            <w:rFonts w:ascii="Arial"/>
                            <w:sz w:val="10"/>
                          </w:rPr>
                        </w:pPr>
                      </w:p>
                      <w:p>
                        <w:pPr>
                          <w:tabs>
                            <w:tab w:pos="3690" w:val="left" w:leader="hyphen"/>
                          </w:tabs>
                          <w:spacing w:before="0"/>
                          <w:ind w:left="0" w:right="0" w:firstLine="0"/>
                          <w:jc w:val="left"/>
                          <w:rPr>
                            <w:rFonts w:ascii="Arial" w:hAnsi="Arial"/>
                            <w:sz w:val="11"/>
                          </w:rPr>
                        </w:pPr>
                        <w:r>
                          <w:rPr>
                            <w:rFonts w:ascii="Arial" w:hAnsi="Arial"/>
                            <w:color w:val="080808"/>
                            <w:w w:val="270"/>
                            <w:sz w:val="10"/>
                          </w:rPr>
                          <w:t>---</w:t>
                        </w:r>
                        <w:r>
                          <w:rPr>
                            <w:rFonts w:ascii="Arial" w:hAnsi="Arial"/>
                            <w:color w:val="424242"/>
                            <w:w w:val="270"/>
                            <w:sz w:val="10"/>
                          </w:rPr>
                          <w:t>Get</w:t>
                        </w:r>
                        <w:r>
                          <w:rPr>
                            <w:rFonts w:ascii="Arial" w:hAnsi="Arial"/>
                            <w:color w:val="424242"/>
                            <w:spacing w:val="-49"/>
                            <w:w w:val="270"/>
                            <w:sz w:val="10"/>
                          </w:rPr>
                          <w:t> </w:t>
                        </w:r>
                        <w:r>
                          <w:rPr>
                            <w:rFonts w:ascii="Arial" w:hAnsi="Arial"/>
                            <w:color w:val="696969"/>
                            <w:w w:val="120"/>
                            <w:sz w:val="10"/>
                          </w:rPr>
                          <w:t>Disease</w:t>
                        </w:r>
                        <w:r>
                          <w:rPr>
                            <w:rFonts w:ascii="Arial" w:hAnsi="Arial"/>
                            <w:color w:val="696969"/>
                            <w:spacing w:val="-8"/>
                            <w:w w:val="120"/>
                            <w:sz w:val="10"/>
                          </w:rPr>
                          <w:t> </w:t>
                        </w:r>
                        <w:r>
                          <w:rPr>
                            <w:rFonts w:ascii="Arial" w:hAnsi="Arial"/>
                            <w:color w:val="424242"/>
                            <w:w w:val="120"/>
                            <w:sz w:val="10"/>
                          </w:rPr>
                          <w:t>Dat</w:t>
                        </w:r>
                        <w:r>
                          <w:rPr>
                            <w:rFonts w:ascii="Arial" w:hAnsi="Arial"/>
                            <w:color w:val="424242"/>
                            <w:w w:val="120"/>
                            <w:sz w:val="10"/>
                            <w:u w:val="thick" w:color="2D2D2D"/>
                          </w:rPr>
                          <w:t>..</w:t>
                        </w:r>
                        <w:r>
                          <w:rPr>
                            <w:rFonts w:ascii="Arial" w:hAnsi="Arial"/>
                            <w:color w:val="424242"/>
                            <w:spacing w:val="-44"/>
                            <w:w w:val="280"/>
                            <w:sz w:val="10"/>
                            <w:u w:val="thick" w:color="2D2D2D"/>
                          </w:rPr>
                          <w:t> </w:t>
                        </w:r>
                        <w:r>
                          <w:rPr>
                            <w:rFonts w:ascii="Arial" w:hAnsi="Arial"/>
                            <w:color w:val="2D2D2D"/>
                            <w:w w:val="280"/>
                            <w:sz w:val="11"/>
                            <w:u w:val="thick" w:color="2D2D2D"/>
                          </w:rPr>
                          <w:t>-</w:t>
                        </w:r>
                        <w:r>
                          <w:rPr>
                            <w:rFonts w:ascii="Arial" w:hAnsi="Arial"/>
                            <w:color w:val="2D2D2D"/>
                            <w:spacing w:val="63"/>
                            <w:w w:val="280"/>
                            <w:sz w:val="11"/>
                            <w:u w:val="thick" w:color="2D2D2D"/>
                          </w:rPr>
                          <w:t> </w:t>
                        </w:r>
                        <w:r>
                          <w:rPr>
                            <w:rFonts w:ascii="Arial" w:hAnsi="Arial"/>
                            <w:color w:val="2D2D2D"/>
                            <w:w w:val="280"/>
                            <w:sz w:val="11"/>
                            <w:u w:val="thick" w:color="2D2D2D"/>
                          </w:rPr>
                          <w:t>----------</w:t>
                        </w:r>
                        <w:r>
                          <w:rPr>
                            <w:rFonts w:ascii="Arial" w:hAnsi="Arial"/>
                            <w:color w:val="2D2D2D"/>
                            <w:spacing w:val="-11"/>
                            <w:w w:val="280"/>
                            <w:sz w:val="11"/>
                            <w:u w:val="thick" w:color="2D2D2D"/>
                          </w:rPr>
                          <w:t> </w:t>
                        </w:r>
                        <w:r>
                          <w:rPr>
                            <w:rFonts w:ascii="Arial" w:hAnsi="Arial"/>
                            <w:color w:val="2D2D2D"/>
                            <w:w w:val="280"/>
                            <w:sz w:val="11"/>
                            <w:u w:val="thick" w:color="2D2D2D"/>
                          </w:rPr>
                          <w:t>-</w:t>
                        </w:r>
                        <w:r>
                          <w:rPr>
                            <w:rFonts w:ascii="Arial" w:hAnsi="Arial"/>
                            <w:color w:val="2D2D2D"/>
                            <w:spacing w:val="-5"/>
                            <w:w w:val="280"/>
                            <w:sz w:val="11"/>
                            <w:u w:val="thick" w:color="2D2D2D"/>
                          </w:rPr>
                          <w:t>•~</w:t>
                        </w:r>
                        <w:r>
                          <w:rPr>
                            <w:rFonts w:ascii="Arial" w:hAnsi="Arial"/>
                            <w:color w:val="2D2D2D"/>
                            <w:sz w:val="11"/>
                          </w:rPr>
                          <w:tab/>
                        </w:r>
                        <w:r>
                          <w:rPr>
                            <w:rFonts w:ascii="Arial" w:hAnsi="Arial"/>
                            <w:color w:val="2D2D2D"/>
                            <w:spacing w:val="-10"/>
                            <w:w w:val="280"/>
                            <w:sz w:val="11"/>
                            <w:u w:val="thick" w:color="2D2D2D"/>
                          </w:rPr>
                          <w:t>,</w:t>
                        </w:r>
                      </w:p>
                    </w:txbxContent>
                  </v:textbox>
                  <w10:wrap type="none"/>
                </v:shape>
                <v:shape style="position:absolute;left:4885;top:7222;width:1172;height:200" type="#_x0000_t202" id="docshape205" filled="false" stroked="false">
                  <v:textbox inset="0,0,0,0">
                    <w:txbxContent>
                      <w:p>
                        <w:pPr>
                          <w:spacing w:line="200" w:lineRule="exact" w:before="0"/>
                          <w:ind w:left="0" w:right="0" w:firstLine="0"/>
                          <w:jc w:val="left"/>
                          <w:rPr>
                            <w:sz w:val="18"/>
                          </w:rPr>
                        </w:pPr>
                        <w:r>
                          <w:rPr>
                            <w:color w:val="424242"/>
                            <w:w w:val="280"/>
                            <w:sz w:val="18"/>
                          </w:rPr>
                          <w:t>&lt;-</w:t>
                        </w:r>
                        <w:r>
                          <w:rPr>
                            <w:color w:val="424242"/>
                            <w:spacing w:val="-32"/>
                            <w:w w:val="280"/>
                            <w:sz w:val="18"/>
                          </w:rPr>
                          <w:t> </w:t>
                        </w:r>
                        <w:r>
                          <w:rPr>
                            <w:color w:val="424242"/>
                            <w:w w:val="115"/>
                            <w:sz w:val="18"/>
                          </w:rPr>
                          <w:t>--</w:t>
                        </w:r>
                        <w:r>
                          <w:rPr>
                            <w:color w:val="424242"/>
                            <w:spacing w:val="67"/>
                            <w:w w:val="115"/>
                            <w:sz w:val="18"/>
                          </w:rPr>
                          <w:t> </w:t>
                        </w:r>
                        <w:r>
                          <w:rPr>
                            <w:color w:val="424242"/>
                            <w:w w:val="115"/>
                            <w:sz w:val="18"/>
                          </w:rPr>
                          <w:t>--</w:t>
                        </w:r>
                        <w:r>
                          <w:rPr>
                            <w:color w:val="424242"/>
                            <w:spacing w:val="30"/>
                            <w:w w:val="115"/>
                            <w:sz w:val="18"/>
                          </w:rPr>
                          <w:t> </w:t>
                        </w:r>
                        <w:r>
                          <w:rPr>
                            <w:color w:val="424242"/>
                            <w:w w:val="115"/>
                            <w:sz w:val="18"/>
                          </w:rPr>
                          <w:t>-</w:t>
                        </w:r>
                        <w:r>
                          <w:rPr>
                            <w:color w:val="424242"/>
                            <w:spacing w:val="-10"/>
                            <w:w w:val="115"/>
                            <w:sz w:val="18"/>
                          </w:rPr>
                          <w:t>-</w:t>
                        </w:r>
                      </w:p>
                    </w:txbxContent>
                  </v:textbox>
                  <w10:wrap type="none"/>
                </v:shape>
                <v:shape style="position:absolute;left:6916;top:7142;width:2524;height:300" type="#_x0000_t202" id="docshape206" filled="false" stroked="false">
                  <v:textbox inset="0,0,0,0">
                    <w:txbxContent>
                      <w:p>
                        <w:pPr>
                          <w:tabs>
                            <w:tab w:pos="1775" w:val="left" w:leader="hyphen"/>
                          </w:tabs>
                          <w:spacing w:line="299" w:lineRule="exact" w:before="0"/>
                          <w:ind w:left="0" w:right="0" w:firstLine="0"/>
                          <w:jc w:val="left"/>
                          <w:rPr>
                            <w:b/>
                            <w:sz w:val="27"/>
                          </w:rPr>
                        </w:pPr>
                        <w:r>
                          <w:rPr>
                            <w:rFonts w:ascii="Arial" w:hAnsi="Arial"/>
                            <w:b/>
                            <w:color w:val="2D2D2D"/>
                            <w:w w:val="245"/>
                            <w:sz w:val="10"/>
                          </w:rPr>
                          <w:t>-</w:t>
                        </w:r>
                        <w:r>
                          <w:rPr>
                            <w:rFonts w:ascii="Arial" w:hAnsi="Arial"/>
                            <w:b/>
                            <w:color w:val="2D2D2D"/>
                            <w:spacing w:val="30"/>
                            <w:w w:val="245"/>
                            <w:sz w:val="10"/>
                          </w:rPr>
                          <w:t> </w:t>
                        </w:r>
                        <w:r>
                          <w:rPr>
                            <w:rFonts w:ascii="Arial" w:hAnsi="Arial"/>
                            <w:b/>
                            <w:color w:val="565656"/>
                            <w:w w:val="245"/>
                            <w:sz w:val="10"/>
                          </w:rPr>
                          <w:t>•-OR-</w:t>
                        </w:r>
                        <w:r>
                          <w:rPr>
                            <w:rFonts w:ascii="Arial" w:hAnsi="Arial"/>
                            <w:b/>
                            <w:color w:val="2D2D2D"/>
                            <w:spacing w:val="-10"/>
                            <w:w w:val="245"/>
                            <w:sz w:val="10"/>
                          </w:rPr>
                          <w:t>-</w:t>
                        </w:r>
                        <w:r>
                          <w:rPr>
                            <w:rFonts w:ascii="Arial" w:hAnsi="Arial"/>
                            <w:b/>
                            <w:color w:val="2D2D2D"/>
                            <w:sz w:val="10"/>
                          </w:rPr>
                          <w:tab/>
                        </w:r>
                        <w:r>
                          <w:rPr>
                            <w:b/>
                            <w:color w:val="565656"/>
                            <w:w w:val="125"/>
                            <w:sz w:val="27"/>
                          </w:rPr>
                          <w:t>,•--</w:t>
                        </w:r>
                        <w:r>
                          <w:rPr>
                            <w:b/>
                            <w:color w:val="565656"/>
                            <w:spacing w:val="-5"/>
                            <w:w w:val="125"/>
                            <w:sz w:val="27"/>
                          </w:rPr>
                          <w:t>so</w:t>
                        </w:r>
                      </w:p>
                    </w:txbxContent>
                  </v:textbox>
                  <w10:wrap type="none"/>
                </v:shape>
                <v:shape style="position:absolute;left:3304;top:8140;width:122;height:189" type="#_x0000_t202" id="docshape207" filled="false" stroked="false">
                  <v:textbox inset="0,0,0,0">
                    <w:txbxContent>
                      <w:p>
                        <w:pPr>
                          <w:spacing w:line="188" w:lineRule="exact" w:before="0"/>
                          <w:ind w:left="0" w:right="0" w:firstLine="0"/>
                          <w:jc w:val="left"/>
                          <w:rPr>
                            <w:sz w:val="17"/>
                          </w:rPr>
                        </w:pPr>
                        <w:r>
                          <w:rPr>
                            <w:color w:val="424242"/>
                            <w:spacing w:val="-10"/>
                            <w:w w:val="105"/>
                            <w:sz w:val="17"/>
                          </w:rPr>
                          <w:t>&lt;</w:t>
                        </w:r>
                      </w:p>
                    </w:txbxContent>
                  </v:textbox>
                  <w10:wrap type="none"/>
                </v:shape>
                <v:shape style="position:absolute;left:3631;top:8124;width:841;height:112" type="#_x0000_t202" id="docshape208" filled="false" stroked="false">
                  <v:textbox inset="0,0,0,0">
                    <w:txbxContent>
                      <w:p>
                        <w:pPr>
                          <w:spacing w:line="112" w:lineRule="exact" w:before="0"/>
                          <w:ind w:left="0" w:right="0" w:firstLine="0"/>
                          <w:jc w:val="left"/>
                          <w:rPr>
                            <w:rFonts w:ascii="Arial"/>
                            <w:sz w:val="10"/>
                          </w:rPr>
                        </w:pPr>
                        <w:r>
                          <w:rPr>
                            <w:rFonts w:ascii="Arial"/>
                            <w:color w:val="424242"/>
                            <w:spacing w:val="-2"/>
                            <w:sz w:val="10"/>
                          </w:rPr>
                          <w:t>Predicted</w:t>
                        </w:r>
                        <w:r>
                          <w:rPr>
                            <w:rFonts w:ascii="Arial"/>
                            <w:color w:val="424242"/>
                            <w:spacing w:val="10"/>
                            <w:sz w:val="10"/>
                          </w:rPr>
                          <w:t> </w:t>
                        </w:r>
                        <w:r>
                          <w:rPr>
                            <w:rFonts w:ascii="Arial"/>
                            <w:color w:val="565656"/>
                            <w:spacing w:val="-2"/>
                            <w:sz w:val="10"/>
                          </w:rPr>
                          <w:t>Disease</w:t>
                        </w:r>
                      </w:p>
                    </w:txbxContent>
                  </v:textbox>
                  <w10:wrap type="none"/>
                </v:shape>
                <v:shape style="position:absolute;left:1546;top:8321;width:1243;height:112" type="#_x0000_t202" id="docshape209" filled="false" stroked="false">
                  <v:textbox inset="0,0,0,0">
                    <w:txbxContent>
                      <w:p>
                        <w:pPr>
                          <w:spacing w:line="112" w:lineRule="exact" w:before="0"/>
                          <w:ind w:left="0" w:right="0" w:firstLine="0"/>
                          <w:jc w:val="left"/>
                          <w:rPr>
                            <w:rFonts w:ascii="Arial"/>
                            <w:sz w:val="10"/>
                          </w:rPr>
                        </w:pPr>
                        <w:r>
                          <w:rPr>
                            <w:rFonts w:ascii="Arial"/>
                            <w:color w:val="424242"/>
                            <w:spacing w:val="-2"/>
                            <w:w w:val="105"/>
                            <w:sz w:val="10"/>
                          </w:rPr>
                          <w:t>&lt;;:--</w:t>
                        </w:r>
                        <w:r>
                          <w:rPr>
                            <w:rFonts w:ascii="Arial"/>
                            <w:color w:val="424242"/>
                            <w:spacing w:val="34"/>
                            <w:w w:val="105"/>
                            <w:sz w:val="10"/>
                          </w:rPr>
                          <w:t> </w:t>
                        </w:r>
                        <w:r>
                          <w:rPr>
                            <w:rFonts w:ascii="Arial"/>
                            <w:color w:val="565656"/>
                            <w:spacing w:val="-2"/>
                            <w:w w:val="105"/>
                            <w:sz w:val="10"/>
                          </w:rPr>
                          <w:t>Disp</w:t>
                        </w:r>
                        <w:r>
                          <w:rPr>
                            <w:rFonts w:ascii="Arial"/>
                            <w:color w:val="838383"/>
                            <w:spacing w:val="-2"/>
                            <w:w w:val="105"/>
                            <w:sz w:val="10"/>
                          </w:rPr>
                          <w:t>l</w:t>
                        </w:r>
                        <w:r>
                          <w:rPr>
                            <w:rFonts w:ascii="Arial"/>
                            <w:color w:val="424242"/>
                            <w:spacing w:val="-2"/>
                            <w:w w:val="105"/>
                            <w:sz w:val="10"/>
                          </w:rPr>
                          <w:t>a</w:t>
                        </w:r>
                        <w:r>
                          <w:rPr>
                            <w:rFonts w:ascii="Arial"/>
                            <w:color w:val="838383"/>
                            <w:spacing w:val="-2"/>
                            <w:w w:val="105"/>
                            <w:sz w:val="10"/>
                          </w:rPr>
                          <w:t>y</w:t>
                        </w:r>
                        <w:r>
                          <w:rPr>
                            <w:rFonts w:ascii="Arial"/>
                            <w:color w:val="838383"/>
                            <w:spacing w:val="-3"/>
                            <w:w w:val="105"/>
                            <w:sz w:val="10"/>
                          </w:rPr>
                          <w:t> </w:t>
                        </w:r>
                        <w:r>
                          <w:rPr>
                            <w:rFonts w:ascii="Arial"/>
                            <w:color w:val="424242"/>
                            <w:spacing w:val="-2"/>
                            <w:w w:val="105"/>
                            <w:sz w:val="10"/>
                          </w:rPr>
                          <w:t>Disease</w:t>
                        </w:r>
                        <w:r>
                          <w:rPr>
                            <w:rFonts w:ascii="Arial"/>
                            <w:color w:val="424242"/>
                            <w:spacing w:val="-1"/>
                            <w:sz w:val="10"/>
                          </w:rPr>
                          <w:t> </w:t>
                        </w:r>
                        <w:r>
                          <w:rPr>
                            <w:rFonts w:ascii="Arial"/>
                            <w:color w:val="424242"/>
                            <w:spacing w:val="-4"/>
                            <w:w w:val="105"/>
                            <w:sz w:val="10"/>
                          </w:rPr>
                          <w:t>Data</w:t>
                        </w:r>
                      </w:p>
                    </w:txbxContent>
                  </v:textbox>
                  <w10:wrap type="none"/>
                </v:shape>
                <v:shape style="position:absolute;left:1544;top:5063;width:1410;height:112" type="#_x0000_t202" id="docshape210" filled="false" stroked="false">
                  <v:textbox inset="0,0,0,0">
                    <w:txbxContent>
                      <w:p>
                        <w:pPr>
                          <w:tabs>
                            <w:tab w:pos="1330" w:val="left" w:leader="hyphen"/>
                          </w:tabs>
                          <w:spacing w:line="112" w:lineRule="exact" w:before="0"/>
                          <w:ind w:left="0" w:right="0" w:firstLine="0"/>
                          <w:jc w:val="left"/>
                          <w:rPr>
                            <w:rFonts w:ascii="Arial"/>
                            <w:sz w:val="10"/>
                          </w:rPr>
                        </w:pPr>
                        <w:r>
                          <w:rPr>
                            <w:rFonts w:ascii="Arial"/>
                            <w:color w:val="2D2D2D"/>
                            <w:spacing w:val="6"/>
                            <w:w w:val="135"/>
                            <w:sz w:val="10"/>
                          </w:rPr>
                          <w:t>--I</w:t>
                        </w:r>
                        <w:r>
                          <w:rPr>
                            <w:rFonts w:ascii="Arial"/>
                            <w:color w:val="565656"/>
                            <w:spacing w:val="6"/>
                            <w:w w:val="135"/>
                            <w:sz w:val="10"/>
                          </w:rPr>
                          <w:t>mage</w:t>
                        </w:r>
                        <w:r>
                          <w:rPr>
                            <w:rFonts w:ascii="Arial"/>
                            <w:color w:val="565656"/>
                            <w:spacing w:val="12"/>
                            <w:w w:val="135"/>
                            <w:sz w:val="10"/>
                          </w:rPr>
                          <w:t> </w:t>
                        </w:r>
                        <w:r>
                          <w:rPr>
                            <w:rFonts w:ascii="Arial"/>
                            <w:color w:val="565656"/>
                            <w:spacing w:val="-2"/>
                            <w:w w:val="120"/>
                            <w:sz w:val="10"/>
                          </w:rPr>
                          <w:t>Comirmaliori</w:t>
                        </w:r>
                        <w:r>
                          <w:rPr>
                            <w:rFonts w:ascii="Arial"/>
                            <w:color w:val="565656"/>
                            <w:sz w:val="10"/>
                          </w:rPr>
                          <w:tab/>
                        </w:r>
                        <w:r>
                          <w:rPr>
                            <w:rFonts w:ascii="Arial"/>
                            <w:color w:val="080808"/>
                            <w:spacing w:val="-10"/>
                            <w:w w:val="120"/>
                            <w:sz w:val="10"/>
                          </w:rPr>
                          <w:t>+</w:t>
                        </w:r>
                      </w:p>
                    </w:txbxContent>
                  </v:textbox>
                  <w10:wrap type="none"/>
                </v:shape>
                <v:shape style="position:absolute;left:1985;top:4606;width:689;height:112" type="#_x0000_t202" id="docshape211" filled="false" stroked="false">
                  <v:textbox inset="0,0,0,0">
                    <w:txbxContent>
                      <w:p>
                        <w:pPr>
                          <w:spacing w:line="112" w:lineRule="exact" w:before="0"/>
                          <w:ind w:left="0" w:right="0" w:firstLine="0"/>
                          <w:jc w:val="left"/>
                          <w:rPr>
                            <w:rFonts w:ascii="Arial"/>
                            <w:sz w:val="10"/>
                          </w:rPr>
                        </w:pPr>
                        <w:r>
                          <w:rPr>
                            <w:rFonts w:ascii="Arial"/>
                            <w:color w:val="696969"/>
                            <w:sz w:val="10"/>
                          </w:rPr>
                          <w:t>Confirm</w:t>
                        </w:r>
                        <w:r>
                          <w:rPr>
                            <w:rFonts w:ascii="Arial"/>
                            <w:color w:val="696969"/>
                            <w:spacing w:val="6"/>
                            <w:sz w:val="10"/>
                          </w:rPr>
                          <w:t> </w:t>
                        </w:r>
                        <w:r>
                          <w:rPr>
                            <w:rFonts w:ascii="Arial"/>
                            <w:color w:val="424242"/>
                            <w:spacing w:val="-2"/>
                            <w:sz w:val="10"/>
                          </w:rPr>
                          <w:t>Image</w:t>
                        </w:r>
                      </w:p>
                    </w:txbxContent>
                  </v:textbox>
                  <w10:wrap type="none"/>
                </v:shape>
                <v:shape style="position:absolute;left:1544;top:4632;width:266;height:200" type="#_x0000_t202" id="docshape212" filled="false" stroked="false">
                  <v:textbox inset="0,0,0,0">
                    <w:txbxContent>
                      <w:p>
                        <w:pPr>
                          <w:spacing w:line="200" w:lineRule="exact" w:before="0"/>
                          <w:ind w:left="0" w:right="0" w:firstLine="0"/>
                          <w:jc w:val="left"/>
                          <w:rPr>
                            <w:sz w:val="18"/>
                          </w:rPr>
                        </w:pPr>
                        <w:r>
                          <w:rPr>
                            <w:color w:val="424242"/>
                            <w:w w:val="85"/>
                            <w:sz w:val="18"/>
                          </w:rPr>
                          <w:t>&lt;--</w:t>
                        </w:r>
                        <w:r>
                          <w:rPr>
                            <w:color w:val="424242"/>
                            <w:spacing w:val="-10"/>
                            <w:w w:val="85"/>
                            <w:sz w:val="18"/>
                          </w:rPr>
                          <w:t>-</w:t>
                        </w:r>
                      </w:p>
                    </w:txbxContent>
                  </v:textbox>
                  <w10:wrap type="none"/>
                </v:shape>
                <v:shape style="position:absolute;left:1544;top:4226;width:1335;height:112" type="#_x0000_t202" id="docshape213" filled="false" stroked="false">
                  <v:textbox inset="0,0,0,0">
                    <w:txbxContent>
                      <w:p>
                        <w:pPr>
                          <w:tabs>
                            <w:tab w:pos="1221" w:val="left" w:leader="hyphen"/>
                          </w:tabs>
                          <w:spacing w:line="112" w:lineRule="exact" w:before="0"/>
                          <w:ind w:left="0" w:right="0" w:firstLine="0"/>
                          <w:jc w:val="left"/>
                          <w:rPr>
                            <w:rFonts w:ascii="Arial"/>
                            <w:sz w:val="10"/>
                          </w:rPr>
                        </w:pPr>
                        <w:r>
                          <w:rPr>
                            <w:rFonts w:ascii="Arial"/>
                            <w:color w:val="080808"/>
                            <w:spacing w:val="8"/>
                            <w:w w:val="165"/>
                            <w:sz w:val="10"/>
                          </w:rPr>
                          <w:t>-</w:t>
                        </w:r>
                        <w:r>
                          <w:rPr>
                            <w:rFonts w:ascii="Arial"/>
                            <w:color w:val="565656"/>
                            <w:spacing w:val="8"/>
                            <w:w w:val="165"/>
                            <w:sz w:val="10"/>
                          </w:rPr>
                          <w:t>Capture</w:t>
                        </w:r>
                        <w:r>
                          <w:rPr>
                            <w:rFonts w:ascii="Arial"/>
                            <w:color w:val="565656"/>
                            <w:spacing w:val="-16"/>
                            <w:w w:val="165"/>
                            <w:sz w:val="10"/>
                          </w:rPr>
                          <w:t> </w:t>
                        </w:r>
                        <w:r>
                          <w:rPr>
                            <w:rFonts w:ascii="Arial"/>
                            <w:color w:val="696969"/>
                            <w:spacing w:val="-2"/>
                            <w:w w:val="120"/>
                            <w:sz w:val="10"/>
                          </w:rPr>
                          <w:t>Im</w:t>
                        </w:r>
                        <w:r>
                          <w:rPr>
                            <w:rFonts w:ascii="Arial"/>
                            <w:color w:val="424242"/>
                            <w:spacing w:val="-2"/>
                            <w:w w:val="120"/>
                            <w:sz w:val="10"/>
                          </w:rPr>
                          <w:t>ag</w:t>
                        </w:r>
                        <w:r>
                          <w:rPr>
                            <w:rFonts w:ascii="Arial"/>
                            <w:color w:val="080808"/>
                            <w:spacing w:val="-2"/>
                            <w:w w:val="120"/>
                            <w:sz w:val="10"/>
                          </w:rPr>
                          <w:t>e</w:t>
                        </w:r>
                        <w:r>
                          <w:rPr>
                            <w:rFonts w:ascii="Arial"/>
                            <w:color w:val="080808"/>
                            <w:sz w:val="10"/>
                          </w:rPr>
                          <w:tab/>
                        </w:r>
                        <w:r>
                          <w:rPr>
                            <w:rFonts w:ascii="Arial"/>
                            <w:color w:val="080808"/>
                            <w:spacing w:val="-5"/>
                            <w:w w:val="120"/>
                            <w:sz w:val="10"/>
                          </w:rPr>
                          <w:t>&gt;-</w:t>
                        </w:r>
                      </w:p>
                    </w:txbxContent>
                  </v:textbox>
                  <w10:wrap type="none"/>
                </v:shape>
                <v:shape style="position:absolute;left:1852;top:3775;width:1304;height:112" type="#_x0000_t202" id="docshape214" filled="false" stroked="false">
                  <v:textbox inset="0,0,0,0">
                    <w:txbxContent>
                      <w:p>
                        <w:pPr>
                          <w:tabs>
                            <w:tab w:pos="267" w:val="left" w:leader="none"/>
                            <w:tab w:pos="1283" w:val="left" w:leader="none"/>
                          </w:tabs>
                          <w:spacing w:line="112" w:lineRule="exact" w:before="0"/>
                          <w:ind w:left="0" w:right="0" w:firstLine="0"/>
                          <w:jc w:val="left"/>
                          <w:rPr>
                            <w:rFonts w:ascii="Arial"/>
                            <w:sz w:val="10"/>
                          </w:rPr>
                        </w:pPr>
                        <w:r>
                          <w:rPr>
                            <w:rFonts w:ascii="Arial"/>
                            <w:color w:val="424242"/>
                            <w:sz w:val="10"/>
                            <w:u w:val="dotted" w:color="414141"/>
                          </w:rPr>
                          <w:tab/>
                          <w:t>Show</w:t>
                        </w:r>
                        <w:r>
                          <w:rPr>
                            <w:rFonts w:ascii="Arial"/>
                            <w:color w:val="424242"/>
                            <w:spacing w:val="-1"/>
                            <w:sz w:val="10"/>
                            <w:u w:val="dotted" w:color="414141"/>
                          </w:rPr>
                          <w:t> </w:t>
                        </w:r>
                        <w:r>
                          <w:rPr>
                            <w:rFonts w:ascii="Arial"/>
                            <w:color w:val="696969"/>
                            <w:spacing w:val="-2"/>
                            <w:sz w:val="10"/>
                            <w:u w:val="dotted" w:color="414141"/>
                          </w:rPr>
                          <w:t>Viewfinder</w:t>
                        </w:r>
                        <w:r>
                          <w:rPr>
                            <w:rFonts w:ascii="Arial"/>
                            <w:color w:val="696969"/>
                            <w:sz w:val="10"/>
                            <w:u w:val="dotted" w:color="414141"/>
                          </w:rPr>
                          <w:tab/>
                        </w:r>
                      </w:p>
                    </w:txbxContent>
                  </v:textbox>
                  <w10:wrap type="none"/>
                </v:shape>
                <v:shape style="position:absolute;left:1592;top:3782;width:111;height:200" type="#_x0000_t202" id="docshape215" filled="false" stroked="false">
                  <v:textbox inset="0,0,0,0">
                    <w:txbxContent>
                      <w:p>
                        <w:pPr>
                          <w:spacing w:line="200" w:lineRule="exact" w:before="0"/>
                          <w:ind w:left="0" w:right="0" w:firstLine="0"/>
                          <w:jc w:val="left"/>
                          <w:rPr>
                            <w:sz w:val="18"/>
                          </w:rPr>
                        </w:pPr>
                        <w:r>
                          <w:rPr>
                            <w:color w:val="424242"/>
                            <w:spacing w:val="-10"/>
                            <w:sz w:val="18"/>
                          </w:rPr>
                          <w:t>&lt;</w:t>
                        </w:r>
                      </w:p>
                    </w:txbxContent>
                  </v:textbox>
                  <w10:wrap type="none"/>
                </v:shape>
                <v:shape style="position:absolute;left:1544;top:3116;width:1092;height:112" type="#_x0000_t202" id="docshape216" filled="false" stroked="false">
                  <v:textbox inset="0,0,0,0">
                    <w:txbxContent>
                      <w:p>
                        <w:pPr>
                          <w:spacing w:line="112" w:lineRule="exact" w:before="0"/>
                          <w:ind w:left="0" w:right="0" w:firstLine="0"/>
                          <w:jc w:val="left"/>
                          <w:rPr>
                            <w:rFonts w:ascii="Arial"/>
                            <w:sz w:val="10"/>
                          </w:rPr>
                        </w:pPr>
                        <w:r>
                          <w:rPr>
                            <w:rFonts w:ascii="Arial"/>
                            <w:color w:val="080808"/>
                            <w:spacing w:val="2"/>
                            <w:w w:val="145"/>
                            <w:sz w:val="10"/>
                          </w:rPr>
                          <w:t>-</w:t>
                        </w:r>
                        <w:r>
                          <w:rPr>
                            <w:rFonts w:ascii="Arial"/>
                            <w:color w:val="565656"/>
                            <w:spacing w:val="2"/>
                            <w:w w:val="145"/>
                            <w:sz w:val="10"/>
                          </w:rPr>
                          <w:t>C.amera</w:t>
                        </w:r>
                        <w:r>
                          <w:rPr>
                            <w:rFonts w:ascii="Arial"/>
                            <w:color w:val="565656"/>
                            <w:spacing w:val="11"/>
                            <w:w w:val="145"/>
                            <w:sz w:val="10"/>
                          </w:rPr>
                          <w:t> </w:t>
                        </w:r>
                        <w:r>
                          <w:rPr>
                            <w:rFonts w:ascii="Arial"/>
                            <w:color w:val="424242"/>
                            <w:spacing w:val="-2"/>
                            <w:w w:val="105"/>
                            <w:sz w:val="10"/>
                          </w:rPr>
                          <w:t>S.eleded</w:t>
                        </w:r>
                      </w:p>
                    </w:txbxContent>
                  </v:textbox>
                  <w10:wrap type="none"/>
                </v:shape>
                <w10:wrap type="none"/>
              </v:group>
            </w:pict>
          </mc:Fallback>
        </mc:AlternateContent>
      </w:r>
      <w:bookmarkStart w:name="_TOC_250030" w:id="64"/>
      <w:r>
        <w:rPr>
          <w:color w:val="080808"/>
          <w:w w:val="105"/>
        </w:rPr>
        <w:t>Sequence</w:t>
      </w:r>
      <w:r>
        <w:rPr>
          <w:color w:val="080808"/>
          <w:spacing w:val="-18"/>
          <w:w w:val="105"/>
        </w:rPr>
        <w:t> </w:t>
      </w:r>
      <w:r>
        <w:rPr>
          <w:color w:val="080808"/>
          <w:w w:val="105"/>
        </w:rPr>
        <w:t>Diagram</w:t>
      </w:r>
      <w:r>
        <w:rPr>
          <w:color w:val="080808"/>
          <w:spacing w:val="-6"/>
          <w:w w:val="105"/>
        </w:rPr>
        <w:t> </w:t>
      </w:r>
      <w:r>
        <w:rPr>
          <w:color w:val="080808"/>
          <w:w w:val="105"/>
        </w:rPr>
        <w:t>for</w:t>
      </w:r>
      <w:r>
        <w:rPr>
          <w:color w:val="080808"/>
          <w:spacing w:val="-16"/>
          <w:w w:val="105"/>
        </w:rPr>
        <w:t> </w:t>
      </w:r>
      <w:r>
        <w:rPr>
          <w:color w:val="080808"/>
          <w:w w:val="105"/>
        </w:rPr>
        <w:t>Diagnose</w:t>
      </w:r>
      <w:r>
        <w:rPr>
          <w:color w:val="080808"/>
          <w:spacing w:val="-6"/>
          <w:w w:val="105"/>
        </w:rPr>
        <w:t> </w:t>
      </w:r>
      <w:r>
        <w:rPr>
          <w:color w:val="080808"/>
          <w:w w:val="105"/>
        </w:rPr>
        <w:t>Disease</w:t>
      </w:r>
      <w:r>
        <w:rPr>
          <w:color w:val="080808"/>
          <w:spacing w:val="-12"/>
          <w:w w:val="105"/>
        </w:rPr>
        <w:t> </w:t>
      </w:r>
      <w:r>
        <w:rPr>
          <w:color w:val="080808"/>
          <w:w w:val="105"/>
        </w:rPr>
        <w:t>with</w:t>
      </w:r>
      <w:r>
        <w:rPr>
          <w:color w:val="080808"/>
          <w:spacing w:val="-15"/>
          <w:w w:val="105"/>
        </w:rPr>
        <w:t> </w:t>
      </w:r>
      <w:bookmarkEnd w:id="64"/>
      <w:r>
        <w:rPr>
          <w:color w:val="080808"/>
          <w:spacing w:val="-2"/>
          <w:w w:val="105"/>
        </w:rPr>
        <w:t>Camera</w:t>
      </w:r>
    </w:p>
    <w:p>
      <w:pPr>
        <w:pStyle w:val="BodyText"/>
        <w:spacing w:before="14"/>
        <w:rPr>
          <w:b/>
          <w:sz w:val="20"/>
        </w:rPr>
      </w:pPr>
      <w:r>
        <w:rPr/>
        <mc:AlternateContent>
          <mc:Choice Requires="wps">
            <w:drawing>
              <wp:anchor distT="0" distB="0" distL="0" distR="0" allowOverlap="1" layoutInCell="1" locked="0" behindDoc="1" simplePos="0" relativeHeight="487630848">
                <wp:simplePos x="0" y="0"/>
                <wp:positionH relativeFrom="page">
                  <wp:posOffset>2795904</wp:posOffset>
                </wp:positionH>
                <wp:positionV relativeFrom="paragraph">
                  <wp:posOffset>170462</wp:posOffset>
                </wp:positionV>
                <wp:extent cx="598805" cy="1270"/>
                <wp:effectExtent l="0" t="0" r="0" b="0"/>
                <wp:wrapTopAndBottom/>
                <wp:docPr id="306" name="Graphic 306"/>
                <wp:cNvGraphicFramePr>
                  <a:graphicFrameLocks/>
                </wp:cNvGraphicFramePr>
                <a:graphic>
                  <a:graphicData uri="http://schemas.microsoft.com/office/word/2010/wordprocessingShape">
                    <wps:wsp>
                      <wps:cNvPr id="306" name="Graphic 306"/>
                      <wps:cNvSpPr/>
                      <wps:spPr>
                        <a:xfrm>
                          <a:off x="0" y="0"/>
                          <a:ext cx="598805" cy="1270"/>
                        </a:xfrm>
                        <a:custGeom>
                          <a:avLst/>
                          <a:gdLst/>
                          <a:ahLst/>
                          <a:cxnLst/>
                          <a:rect l="l" t="t" r="r" b="b"/>
                          <a:pathLst>
                            <a:path w="598805" h="0">
                              <a:moveTo>
                                <a:pt x="0" y="0"/>
                              </a:moveTo>
                              <a:lnTo>
                                <a:pt x="598250"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0.149979pt;margin-top:13.422269pt;width:47.15pt;height:.1pt;mso-position-horizontal-relative:page;mso-position-vertical-relative:paragraph;z-index:-15685632;mso-wrap-distance-left:0;mso-wrap-distance-right:0" id="docshape217" coordorigin="4403,268" coordsize="943,0" path="m4403,268l5345,26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1360">
                <wp:simplePos x="0" y="0"/>
                <wp:positionH relativeFrom="page">
                  <wp:posOffset>3906940</wp:posOffset>
                </wp:positionH>
                <wp:positionV relativeFrom="paragraph">
                  <wp:posOffset>170462</wp:posOffset>
                </wp:positionV>
                <wp:extent cx="610870" cy="127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610870" cy="1270"/>
                        </a:xfrm>
                        <a:custGeom>
                          <a:avLst/>
                          <a:gdLst/>
                          <a:ahLst/>
                          <a:cxnLst/>
                          <a:rect l="l" t="t" r="r" b="b"/>
                          <a:pathLst>
                            <a:path w="610870" h="0">
                              <a:moveTo>
                                <a:pt x="0" y="0"/>
                              </a:moveTo>
                              <a:lnTo>
                                <a:pt x="610459"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7.633148pt;margin-top:13.422269pt;width:48.1pt;height:.1pt;mso-position-horizontal-relative:page;mso-position-vertical-relative:paragraph;z-index:-15685120;mso-wrap-distance-left:0;mso-wrap-distance-right:0" id="docshape218" coordorigin="6153,268" coordsize="962,0" path="m6153,268l7114,26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1872">
                <wp:simplePos x="0" y="0"/>
                <wp:positionH relativeFrom="page">
                  <wp:posOffset>5030186</wp:posOffset>
                </wp:positionH>
                <wp:positionV relativeFrom="paragraph">
                  <wp:posOffset>170462</wp:posOffset>
                </wp:positionV>
                <wp:extent cx="598805" cy="1270"/>
                <wp:effectExtent l="0" t="0" r="0" b="0"/>
                <wp:wrapTopAndBottom/>
                <wp:docPr id="308" name="Graphic 308"/>
                <wp:cNvGraphicFramePr>
                  <a:graphicFrameLocks/>
                </wp:cNvGraphicFramePr>
                <a:graphic>
                  <a:graphicData uri="http://schemas.microsoft.com/office/word/2010/wordprocessingShape">
                    <wps:wsp>
                      <wps:cNvPr id="308" name="Graphic 308"/>
                      <wps:cNvSpPr/>
                      <wps:spPr>
                        <a:xfrm>
                          <a:off x="0" y="0"/>
                          <a:ext cx="598805" cy="1270"/>
                        </a:xfrm>
                        <a:custGeom>
                          <a:avLst/>
                          <a:gdLst/>
                          <a:ahLst/>
                          <a:cxnLst/>
                          <a:rect l="l" t="t" r="r" b="b"/>
                          <a:pathLst>
                            <a:path w="598805" h="0">
                              <a:moveTo>
                                <a:pt x="0" y="0"/>
                              </a:moveTo>
                              <a:lnTo>
                                <a:pt x="598250"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6.077698pt;margin-top:13.422269pt;width:47.15pt;height:.1pt;mso-position-horizontal-relative:page;mso-position-vertical-relative:paragraph;z-index:-15684608;mso-wrap-distance-left:0;mso-wrap-distance-right:0" id="docshape219" coordorigin="7922,268" coordsize="943,0" path="m7922,268l8864,26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2384">
                <wp:simplePos x="0" y="0"/>
                <wp:positionH relativeFrom="page">
                  <wp:posOffset>6202269</wp:posOffset>
                </wp:positionH>
                <wp:positionV relativeFrom="paragraph">
                  <wp:posOffset>170462</wp:posOffset>
                </wp:positionV>
                <wp:extent cx="610870" cy="1270"/>
                <wp:effectExtent l="0" t="0" r="0" b="0"/>
                <wp:wrapTopAndBottom/>
                <wp:docPr id="309" name="Graphic 309"/>
                <wp:cNvGraphicFramePr>
                  <a:graphicFrameLocks/>
                </wp:cNvGraphicFramePr>
                <a:graphic>
                  <a:graphicData uri="http://schemas.microsoft.com/office/word/2010/wordprocessingShape">
                    <wps:wsp>
                      <wps:cNvPr id="309" name="Graphic 309"/>
                      <wps:cNvSpPr/>
                      <wps:spPr>
                        <a:xfrm>
                          <a:off x="0" y="0"/>
                          <a:ext cx="610870" cy="1270"/>
                        </a:xfrm>
                        <a:custGeom>
                          <a:avLst/>
                          <a:gdLst/>
                          <a:ahLst/>
                          <a:cxnLst/>
                          <a:rect l="l" t="t" r="r" b="b"/>
                          <a:pathLst>
                            <a:path w="610870" h="0">
                              <a:moveTo>
                                <a:pt x="0" y="0"/>
                              </a:moveTo>
                              <a:lnTo>
                                <a:pt x="610459"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88.367645pt;margin-top:13.422269pt;width:48.1pt;height:.1pt;mso-position-horizontal-relative:page;mso-position-vertical-relative:paragraph;z-index:-15684096;mso-wrap-distance-left:0;mso-wrap-distance-right:0" id="docshape220" coordorigin="9767,268" coordsize="962,0" path="m9767,268l10729,26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2896">
                <wp:simplePos x="0" y="0"/>
                <wp:positionH relativeFrom="page">
                  <wp:posOffset>2795904</wp:posOffset>
                </wp:positionH>
                <wp:positionV relativeFrom="paragraph">
                  <wp:posOffset>405276</wp:posOffset>
                </wp:positionV>
                <wp:extent cx="598805" cy="1270"/>
                <wp:effectExtent l="0" t="0" r="0" b="0"/>
                <wp:wrapTopAndBottom/>
                <wp:docPr id="310" name="Graphic 310"/>
                <wp:cNvGraphicFramePr>
                  <a:graphicFrameLocks/>
                </wp:cNvGraphicFramePr>
                <a:graphic>
                  <a:graphicData uri="http://schemas.microsoft.com/office/word/2010/wordprocessingShape">
                    <wps:wsp>
                      <wps:cNvPr id="310" name="Graphic 310"/>
                      <wps:cNvSpPr/>
                      <wps:spPr>
                        <a:xfrm>
                          <a:off x="0" y="0"/>
                          <a:ext cx="598805" cy="1270"/>
                        </a:xfrm>
                        <a:custGeom>
                          <a:avLst/>
                          <a:gdLst/>
                          <a:ahLst/>
                          <a:cxnLst/>
                          <a:rect l="l" t="t" r="r" b="b"/>
                          <a:pathLst>
                            <a:path w="598805" h="0">
                              <a:moveTo>
                                <a:pt x="0" y="0"/>
                              </a:moveTo>
                              <a:lnTo>
                                <a:pt x="598250"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0.149979pt;margin-top:31.911566pt;width:47.15pt;height:.1pt;mso-position-horizontal-relative:page;mso-position-vertical-relative:paragraph;z-index:-15683584;mso-wrap-distance-left:0;mso-wrap-distance-right:0" id="docshape221" coordorigin="4403,638" coordsize="943,0" path="m4403,638l5345,63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3408">
                <wp:simplePos x="0" y="0"/>
                <wp:positionH relativeFrom="page">
                  <wp:posOffset>3906940</wp:posOffset>
                </wp:positionH>
                <wp:positionV relativeFrom="paragraph">
                  <wp:posOffset>405276</wp:posOffset>
                </wp:positionV>
                <wp:extent cx="610870" cy="1270"/>
                <wp:effectExtent l="0" t="0" r="0" b="0"/>
                <wp:wrapTopAndBottom/>
                <wp:docPr id="311" name="Graphic 311"/>
                <wp:cNvGraphicFramePr>
                  <a:graphicFrameLocks/>
                </wp:cNvGraphicFramePr>
                <a:graphic>
                  <a:graphicData uri="http://schemas.microsoft.com/office/word/2010/wordprocessingShape">
                    <wps:wsp>
                      <wps:cNvPr id="311" name="Graphic 311"/>
                      <wps:cNvSpPr/>
                      <wps:spPr>
                        <a:xfrm>
                          <a:off x="0" y="0"/>
                          <a:ext cx="610870" cy="1270"/>
                        </a:xfrm>
                        <a:custGeom>
                          <a:avLst/>
                          <a:gdLst/>
                          <a:ahLst/>
                          <a:cxnLst/>
                          <a:rect l="l" t="t" r="r" b="b"/>
                          <a:pathLst>
                            <a:path w="610870" h="0">
                              <a:moveTo>
                                <a:pt x="0" y="0"/>
                              </a:moveTo>
                              <a:lnTo>
                                <a:pt x="610459"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7.633148pt;margin-top:31.911566pt;width:48.1pt;height:.1pt;mso-position-horizontal-relative:page;mso-position-vertical-relative:paragraph;z-index:-15683072;mso-wrap-distance-left:0;mso-wrap-distance-right:0" id="docshape222" coordorigin="6153,638" coordsize="962,0" path="m6153,638l7114,63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3920">
                <wp:simplePos x="0" y="0"/>
                <wp:positionH relativeFrom="page">
                  <wp:posOffset>5030186</wp:posOffset>
                </wp:positionH>
                <wp:positionV relativeFrom="paragraph">
                  <wp:posOffset>405276</wp:posOffset>
                </wp:positionV>
                <wp:extent cx="598805" cy="1270"/>
                <wp:effectExtent l="0" t="0" r="0" b="0"/>
                <wp:wrapTopAndBottom/>
                <wp:docPr id="312" name="Graphic 312"/>
                <wp:cNvGraphicFramePr>
                  <a:graphicFrameLocks/>
                </wp:cNvGraphicFramePr>
                <a:graphic>
                  <a:graphicData uri="http://schemas.microsoft.com/office/word/2010/wordprocessingShape">
                    <wps:wsp>
                      <wps:cNvPr id="312" name="Graphic 312"/>
                      <wps:cNvSpPr/>
                      <wps:spPr>
                        <a:xfrm>
                          <a:off x="0" y="0"/>
                          <a:ext cx="598805" cy="1270"/>
                        </a:xfrm>
                        <a:custGeom>
                          <a:avLst/>
                          <a:gdLst/>
                          <a:ahLst/>
                          <a:cxnLst/>
                          <a:rect l="l" t="t" r="r" b="b"/>
                          <a:pathLst>
                            <a:path w="598805" h="0">
                              <a:moveTo>
                                <a:pt x="0" y="0"/>
                              </a:moveTo>
                              <a:lnTo>
                                <a:pt x="598250"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6.077698pt;margin-top:31.911566pt;width:47.15pt;height:.1pt;mso-position-horizontal-relative:page;mso-position-vertical-relative:paragraph;z-index:-15682560;mso-wrap-distance-left:0;mso-wrap-distance-right:0" id="docshape223" coordorigin="7922,638" coordsize="943,0" path="m7922,638l8864,638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4432">
                <wp:simplePos x="0" y="0"/>
                <wp:positionH relativeFrom="page">
                  <wp:posOffset>6202269</wp:posOffset>
                </wp:positionH>
                <wp:positionV relativeFrom="paragraph">
                  <wp:posOffset>405276</wp:posOffset>
                </wp:positionV>
                <wp:extent cx="610870" cy="1270"/>
                <wp:effectExtent l="0" t="0" r="0" b="0"/>
                <wp:wrapTopAndBottom/>
                <wp:docPr id="313" name="Graphic 313"/>
                <wp:cNvGraphicFramePr>
                  <a:graphicFrameLocks/>
                </wp:cNvGraphicFramePr>
                <a:graphic>
                  <a:graphicData uri="http://schemas.microsoft.com/office/word/2010/wordprocessingShape">
                    <wps:wsp>
                      <wps:cNvPr id="313" name="Graphic 313"/>
                      <wps:cNvSpPr/>
                      <wps:spPr>
                        <a:xfrm>
                          <a:off x="0" y="0"/>
                          <a:ext cx="610870" cy="1270"/>
                        </a:xfrm>
                        <a:custGeom>
                          <a:avLst/>
                          <a:gdLst/>
                          <a:ahLst/>
                          <a:cxnLst/>
                          <a:rect l="l" t="t" r="r" b="b"/>
                          <a:pathLst>
                            <a:path w="610870" h="0">
                              <a:moveTo>
                                <a:pt x="0" y="0"/>
                              </a:moveTo>
                              <a:lnTo>
                                <a:pt x="610459"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88.367645pt;margin-top:31.911566pt;width:48.1pt;height:.1pt;mso-position-horizontal-relative:page;mso-position-vertical-relative:paragraph;z-index:-15682048;mso-wrap-distance-left:0;mso-wrap-distance-right:0" id="docshape224" coordorigin="9767,638" coordsize="962,0" path="m9767,638l10729,638e" filled="false" stroked="true" strokeweight=".480547pt" strokecolor="#000000">
                <v:path arrowok="t"/>
                <v:stroke dashstyle="solid"/>
                <w10:wrap type="topAndBottom"/>
              </v:shape>
            </w:pict>
          </mc:Fallback>
        </mc:AlternateContent>
      </w:r>
    </w:p>
    <w:p>
      <w:pPr>
        <w:pStyle w:val="BodyText"/>
        <w:spacing w:before="111"/>
        <w:rPr>
          <w:b/>
          <w:sz w:val="20"/>
        </w:rPr>
      </w:pPr>
    </w:p>
    <w:p>
      <w:pPr>
        <w:spacing w:after="0"/>
        <w:rPr>
          <w:sz w:val="20"/>
        </w:rPr>
        <w:sectPr>
          <w:headerReference w:type="default" r:id="rId77"/>
          <w:footerReference w:type="default" r:id="rId78"/>
          <w:pgSz w:w="11910" w:h="16840"/>
          <w:pgMar w:header="658" w:footer="1400" w:top="1240" w:bottom="1600" w:left="700" w:right="620"/>
        </w:sectPr>
      </w:pPr>
    </w:p>
    <w:p>
      <w:pPr>
        <w:spacing w:before="171"/>
        <w:ind w:left="1108" w:right="0" w:firstLine="0"/>
        <w:jc w:val="left"/>
        <w:rPr>
          <w:b/>
          <w:sz w:val="27"/>
        </w:rPr>
      </w:pPr>
      <w:r>
        <w:rPr/>
        <mc:AlternateContent>
          <mc:Choice Requires="wps">
            <w:drawing>
              <wp:anchor distT="0" distB="0" distL="0" distR="0" allowOverlap="1" layoutInCell="1" locked="0" behindDoc="1" simplePos="0" relativeHeight="481600512">
                <wp:simplePos x="0" y="0"/>
                <wp:positionH relativeFrom="page">
                  <wp:posOffset>695924</wp:posOffset>
                </wp:positionH>
                <wp:positionV relativeFrom="paragraph">
                  <wp:posOffset>503493</wp:posOffset>
                </wp:positionV>
                <wp:extent cx="6177915" cy="4855210"/>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6177915" cy="4855210"/>
                          <a:chExt cx="6177915" cy="4855210"/>
                        </a:xfrm>
                      </wpg:grpSpPr>
                      <pic:pic>
                        <pic:nvPicPr>
                          <pic:cNvPr id="315" name="Image 315"/>
                          <pic:cNvPicPr/>
                        </pic:nvPicPr>
                        <pic:blipFill>
                          <a:blip r:embed="rId82" cstate="print"/>
                          <a:stretch>
                            <a:fillRect/>
                          </a:stretch>
                        </pic:blipFill>
                        <pic:spPr>
                          <a:xfrm>
                            <a:off x="0" y="0"/>
                            <a:ext cx="622668" cy="863567"/>
                          </a:xfrm>
                          <a:prstGeom prst="rect">
                            <a:avLst/>
                          </a:prstGeom>
                        </pic:spPr>
                      </pic:pic>
                      <wps:wsp>
                        <wps:cNvPr id="316" name="Graphic 316"/>
                        <wps:cNvSpPr/>
                        <wps:spPr>
                          <a:xfrm>
                            <a:off x="18313" y="863567"/>
                            <a:ext cx="1270" cy="3905885"/>
                          </a:xfrm>
                          <a:custGeom>
                            <a:avLst/>
                            <a:gdLst/>
                            <a:ahLst/>
                            <a:cxnLst/>
                            <a:rect l="l" t="t" r="r" b="b"/>
                            <a:pathLst>
                              <a:path w="0" h="3905885">
                                <a:moveTo>
                                  <a:pt x="0" y="3905887"/>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317" name="Graphic 317"/>
                        <wps:cNvSpPr/>
                        <wps:spPr>
                          <a:xfrm>
                            <a:off x="421216" y="863567"/>
                            <a:ext cx="1270" cy="3991610"/>
                          </a:xfrm>
                          <a:custGeom>
                            <a:avLst/>
                            <a:gdLst/>
                            <a:ahLst/>
                            <a:cxnLst/>
                            <a:rect l="l" t="t" r="r" b="b"/>
                            <a:pathLst>
                              <a:path w="0" h="3991610">
                                <a:moveTo>
                                  <a:pt x="0" y="3991328"/>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318" name="Graphic 318"/>
                        <wps:cNvSpPr/>
                        <wps:spPr>
                          <a:xfrm>
                            <a:off x="1382690" y="582831"/>
                            <a:ext cx="1270" cy="4077335"/>
                          </a:xfrm>
                          <a:custGeom>
                            <a:avLst/>
                            <a:gdLst/>
                            <a:ahLst/>
                            <a:cxnLst/>
                            <a:rect l="l" t="t" r="r" b="b"/>
                            <a:pathLst>
                              <a:path w="0" h="4077335">
                                <a:moveTo>
                                  <a:pt x="0" y="4076770"/>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319" name="Graphic 319"/>
                        <wps:cNvSpPr/>
                        <wps:spPr>
                          <a:xfrm>
                            <a:off x="1434579" y="582831"/>
                            <a:ext cx="1270" cy="4077335"/>
                          </a:xfrm>
                          <a:custGeom>
                            <a:avLst/>
                            <a:gdLst/>
                            <a:ahLst/>
                            <a:cxnLst/>
                            <a:rect l="l" t="t" r="r" b="b"/>
                            <a:pathLst>
                              <a:path w="0" h="4077335">
                                <a:moveTo>
                                  <a:pt x="0" y="4076770"/>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320" name="Graphic 320"/>
                        <wps:cNvSpPr/>
                        <wps:spPr>
                          <a:xfrm>
                            <a:off x="2371635" y="1754597"/>
                            <a:ext cx="1270" cy="2807970"/>
                          </a:xfrm>
                          <a:custGeom>
                            <a:avLst/>
                            <a:gdLst/>
                            <a:ahLst/>
                            <a:cxnLst/>
                            <a:rect l="l" t="t" r="r" b="b"/>
                            <a:pathLst>
                              <a:path w="0" h="2807970">
                                <a:moveTo>
                                  <a:pt x="0" y="2807356"/>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321" name="Graphic 321"/>
                        <wps:cNvSpPr/>
                        <wps:spPr>
                          <a:xfrm>
                            <a:off x="12208" y="534008"/>
                            <a:ext cx="6165850" cy="4235450"/>
                          </a:xfrm>
                          <a:custGeom>
                            <a:avLst/>
                            <a:gdLst/>
                            <a:ahLst/>
                            <a:cxnLst/>
                            <a:rect l="l" t="t" r="r" b="b"/>
                            <a:pathLst>
                              <a:path w="6165850" h="4235450">
                                <a:moveTo>
                                  <a:pt x="2359426" y="976471"/>
                                </a:moveTo>
                                <a:lnTo>
                                  <a:pt x="2359426" y="24411"/>
                                </a:lnTo>
                              </a:path>
                              <a:path w="6165850" h="4235450">
                                <a:moveTo>
                                  <a:pt x="6156484" y="4235446"/>
                                </a:moveTo>
                                <a:lnTo>
                                  <a:pt x="6156484" y="0"/>
                                </a:lnTo>
                              </a:path>
                              <a:path w="6165850" h="4235450">
                                <a:moveTo>
                                  <a:pt x="610459" y="3051"/>
                                </a:moveTo>
                                <a:lnTo>
                                  <a:pt x="6165641" y="3051"/>
                                </a:lnTo>
                              </a:path>
                              <a:path w="6165850" h="4235450">
                                <a:moveTo>
                                  <a:pt x="2417419" y="3637357"/>
                                </a:moveTo>
                                <a:lnTo>
                                  <a:pt x="3198807" y="3637357"/>
                                </a:lnTo>
                              </a:path>
                              <a:path w="6165850" h="4235450">
                                <a:moveTo>
                                  <a:pt x="0" y="4223241"/>
                                </a:moveTo>
                                <a:lnTo>
                                  <a:pt x="6165641" y="4223241"/>
                                </a:lnTo>
                              </a:path>
                            </a:pathLst>
                          </a:custGeom>
                          <a:ln w="6103">
                            <a:solidFill>
                              <a:srgbClr val="000000"/>
                            </a:solidFill>
                            <a:prstDash val="solid"/>
                          </a:ln>
                        </wps:spPr>
                        <wps:bodyPr wrap="square" lIns="0" tIns="0" rIns="0" bIns="0" rtlCol="0">
                          <a:prstTxWarp prst="textNoShape">
                            <a:avLst/>
                          </a:prstTxWarp>
                          <a:noAutofit/>
                        </wps:bodyPr>
                      </wps:wsp>
                      <wps:wsp>
                        <wps:cNvPr id="322" name="Graphic 322"/>
                        <wps:cNvSpPr/>
                        <wps:spPr>
                          <a:xfrm>
                            <a:off x="5201897" y="192242"/>
                            <a:ext cx="3175" cy="1270"/>
                          </a:xfrm>
                          <a:custGeom>
                            <a:avLst/>
                            <a:gdLst/>
                            <a:ahLst/>
                            <a:cxnLst/>
                            <a:rect l="l" t="t" r="r" b="b"/>
                            <a:pathLst>
                              <a:path w="3175" h="0">
                                <a:moveTo>
                                  <a:pt x="0" y="0"/>
                                </a:moveTo>
                                <a:lnTo>
                                  <a:pt x="3052" y="0"/>
                                </a:lnTo>
                              </a:path>
                            </a:pathLst>
                          </a:custGeom>
                          <a:ln w="12714">
                            <a:solidFill>
                              <a:srgbClr val="080808"/>
                            </a:solidFill>
                            <a:prstDash val="solid"/>
                          </a:ln>
                        </wps:spPr>
                        <wps:bodyPr wrap="square" lIns="0" tIns="0" rIns="0" bIns="0" rtlCol="0">
                          <a:prstTxWarp prst="textNoShape">
                            <a:avLst/>
                          </a:prstTxWarp>
                          <a:noAutofit/>
                        </wps:bodyPr>
                      </wps:wsp>
                      <wps:wsp>
                        <wps:cNvPr id="323" name="Graphic 323"/>
                        <wps:cNvSpPr/>
                        <wps:spPr>
                          <a:xfrm>
                            <a:off x="1467297" y="1977255"/>
                            <a:ext cx="866775" cy="1270"/>
                          </a:xfrm>
                          <a:custGeom>
                            <a:avLst/>
                            <a:gdLst/>
                            <a:ahLst/>
                            <a:cxnLst/>
                            <a:rect l="l" t="t" r="r" b="b"/>
                            <a:pathLst>
                              <a:path w="866775" h="0">
                                <a:moveTo>
                                  <a:pt x="0" y="0"/>
                                </a:moveTo>
                                <a:lnTo>
                                  <a:pt x="866176" y="0"/>
                                </a:lnTo>
                              </a:path>
                            </a:pathLst>
                          </a:custGeom>
                          <a:ln w="7058">
                            <a:solidFill>
                              <a:srgbClr val="2E2E2E"/>
                            </a:solidFill>
                            <a:prstDash val="dash"/>
                          </a:ln>
                        </wps:spPr>
                        <wps:bodyPr wrap="square" lIns="0" tIns="0" rIns="0" bIns="0" rtlCol="0">
                          <a:prstTxWarp prst="textNoShape">
                            <a:avLst/>
                          </a:prstTxWarp>
                          <a:noAutofit/>
                        </wps:bodyPr>
                      </wps:wsp>
                      <wps:wsp>
                        <wps:cNvPr id="324" name="Graphic 324"/>
                        <wps:cNvSpPr/>
                        <wps:spPr>
                          <a:xfrm>
                            <a:off x="3507949" y="3234996"/>
                            <a:ext cx="50165" cy="1270"/>
                          </a:xfrm>
                          <a:custGeom>
                            <a:avLst/>
                            <a:gdLst/>
                            <a:ahLst/>
                            <a:cxnLst/>
                            <a:rect l="l" t="t" r="r" b="b"/>
                            <a:pathLst>
                              <a:path w="50165" h="0">
                                <a:moveTo>
                                  <a:pt x="0" y="0"/>
                                </a:moveTo>
                                <a:lnTo>
                                  <a:pt x="49639" y="0"/>
                                </a:lnTo>
                              </a:path>
                            </a:pathLst>
                          </a:custGeom>
                          <a:ln w="3605">
                            <a:solidFill>
                              <a:srgbClr val="1B1B1B"/>
                            </a:solidFill>
                            <a:prstDash val="solid"/>
                          </a:ln>
                        </wps:spPr>
                        <wps:bodyPr wrap="square" lIns="0" tIns="0" rIns="0" bIns="0" rtlCol="0">
                          <a:prstTxWarp prst="textNoShape">
                            <a:avLst/>
                          </a:prstTxWarp>
                          <a:noAutofit/>
                        </wps:bodyPr>
                      </wps:wsp>
                      <wps:wsp>
                        <wps:cNvPr id="325" name="Graphic 325"/>
                        <wps:cNvSpPr/>
                        <wps:spPr>
                          <a:xfrm>
                            <a:off x="2482339" y="3478391"/>
                            <a:ext cx="192405" cy="1270"/>
                          </a:xfrm>
                          <a:custGeom>
                            <a:avLst/>
                            <a:gdLst/>
                            <a:ahLst/>
                            <a:cxnLst/>
                            <a:rect l="l" t="t" r="r" b="b"/>
                            <a:pathLst>
                              <a:path w="192405" h="0">
                                <a:moveTo>
                                  <a:pt x="0" y="0"/>
                                </a:moveTo>
                                <a:lnTo>
                                  <a:pt x="192218" y="0"/>
                                </a:lnTo>
                              </a:path>
                            </a:pathLst>
                          </a:custGeom>
                          <a:ln w="6117">
                            <a:solidFill>
                              <a:srgbClr val="2E2E2E"/>
                            </a:solidFill>
                            <a:prstDash val="sysDash"/>
                          </a:ln>
                        </wps:spPr>
                        <wps:bodyPr wrap="square" lIns="0" tIns="0" rIns="0" bIns="0" rtlCol="0">
                          <a:prstTxWarp prst="textNoShape">
                            <a:avLst/>
                          </a:prstTxWarp>
                          <a:noAutofit/>
                        </wps:bodyPr>
                      </wps:wsp>
                      <wps:wsp>
                        <wps:cNvPr id="326" name="Graphic 326"/>
                        <wps:cNvSpPr/>
                        <wps:spPr>
                          <a:xfrm>
                            <a:off x="2706738" y="3478391"/>
                            <a:ext cx="224790" cy="1270"/>
                          </a:xfrm>
                          <a:custGeom>
                            <a:avLst/>
                            <a:gdLst/>
                            <a:ahLst/>
                            <a:cxnLst/>
                            <a:rect l="l" t="t" r="r" b="b"/>
                            <a:pathLst>
                              <a:path w="224790" h="0">
                                <a:moveTo>
                                  <a:pt x="0" y="0"/>
                                </a:moveTo>
                                <a:lnTo>
                                  <a:pt x="63990" y="0"/>
                                </a:lnTo>
                              </a:path>
                              <a:path w="224790" h="0">
                                <a:moveTo>
                                  <a:pt x="128228" y="0"/>
                                </a:moveTo>
                                <a:lnTo>
                                  <a:pt x="224275" y="0"/>
                                </a:lnTo>
                              </a:path>
                            </a:pathLst>
                          </a:custGeom>
                          <a:ln w="6117">
                            <a:solidFill>
                              <a:srgbClr val="2E2E2E"/>
                            </a:solidFill>
                            <a:prstDash val="sysDash"/>
                          </a:ln>
                        </wps:spPr>
                        <wps:bodyPr wrap="square" lIns="0" tIns="0" rIns="0" bIns="0" rtlCol="0">
                          <a:prstTxWarp prst="textNoShape">
                            <a:avLst/>
                          </a:prstTxWarp>
                          <a:noAutofit/>
                        </wps:bodyPr>
                      </wps:wsp>
                      <wps:wsp>
                        <wps:cNvPr id="327" name="Graphic 327"/>
                        <wps:cNvSpPr/>
                        <wps:spPr>
                          <a:xfrm>
                            <a:off x="2931137" y="3478391"/>
                            <a:ext cx="417195" cy="1270"/>
                          </a:xfrm>
                          <a:custGeom>
                            <a:avLst/>
                            <a:gdLst/>
                            <a:ahLst/>
                            <a:cxnLst/>
                            <a:rect l="l" t="t" r="r" b="b"/>
                            <a:pathLst>
                              <a:path w="417195" h="0">
                                <a:moveTo>
                                  <a:pt x="0" y="0"/>
                                </a:moveTo>
                                <a:lnTo>
                                  <a:pt x="416617" y="0"/>
                                </a:lnTo>
                              </a:path>
                            </a:pathLst>
                          </a:custGeom>
                          <a:ln w="6117">
                            <a:solidFill>
                              <a:srgbClr val="1B1B1B"/>
                            </a:solidFill>
                            <a:prstDash val="sysDash"/>
                          </a:ln>
                        </wps:spPr>
                        <wps:bodyPr wrap="square" lIns="0" tIns="0" rIns="0" bIns="0" rtlCol="0">
                          <a:prstTxWarp prst="textNoShape">
                            <a:avLst/>
                          </a:prstTxWarp>
                          <a:noAutofit/>
                        </wps:bodyPr>
                      </wps:wsp>
                      <wps:wsp>
                        <wps:cNvPr id="328" name="Graphic 328"/>
                        <wps:cNvSpPr/>
                        <wps:spPr>
                          <a:xfrm>
                            <a:off x="4838046" y="4060695"/>
                            <a:ext cx="164465" cy="1270"/>
                          </a:xfrm>
                          <a:custGeom>
                            <a:avLst/>
                            <a:gdLst/>
                            <a:ahLst/>
                            <a:cxnLst/>
                            <a:rect l="l" t="t" r="r" b="b"/>
                            <a:pathLst>
                              <a:path w="164465" h="0">
                                <a:moveTo>
                                  <a:pt x="0" y="0"/>
                                </a:moveTo>
                                <a:lnTo>
                                  <a:pt x="164251" y="0"/>
                                </a:lnTo>
                              </a:path>
                            </a:pathLst>
                          </a:custGeom>
                          <a:ln w="16024">
                            <a:solidFill>
                              <a:srgbClr val="4C4C4C"/>
                            </a:solidFill>
                            <a:prstDash val="solid"/>
                          </a:ln>
                        </wps:spPr>
                        <wps:bodyPr wrap="square" lIns="0" tIns="0" rIns="0" bIns="0" rtlCol="0">
                          <a:prstTxWarp prst="textNoShape">
                            <a:avLst/>
                          </a:prstTxWarp>
                          <a:noAutofit/>
                        </wps:bodyPr>
                      </wps:wsp>
                      <wps:wsp>
                        <wps:cNvPr id="329" name="Graphic 329"/>
                        <wps:cNvSpPr/>
                        <wps:spPr>
                          <a:xfrm>
                            <a:off x="2483456" y="4435313"/>
                            <a:ext cx="66040" cy="1270"/>
                          </a:xfrm>
                          <a:custGeom>
                            <a:avLst/>
                            <a:gdLst/>
                            <a:ahLst/>
                            <a:cxnLst/>
                            <a:rect l="l" t="t" r="r" b="b"/>
                            <a:pathLst>
                              <a:path w="66040" h="0">
                                <a:moveTo>
                                  <a:pt x="0" y="0"/>
                                </a:moveTo>
                                <a:lnTo>
                                  <a:pt x="65729" y="0"/>
                                </a:lnTo>
                              </a:path>
                            </a:pathLst>
                          </a:custGeom>
                          <a:ln w="7529">
                            <a:solidFill>
                              <a:srgbClr val="3E3E3E"/>
                            </a:solidFill>
                            <a:prstDash val="dash"/>
                          </a:ln>
                        </wps:spPr>
                        <wps:bodyPr wrap="square" lIns="0" tIns="0" rIns="0" bIns="0" rtlCol="0">
                          <a:prstTxWarp prst="textNoShape">
                            <a:avLst/>
                          </a:prstTxWarp>
                          <a:noAutofit/>
                        </wps:bodyPr>
                      </wps:wsp>
                      <wps:wsp>
                        <wps:cNvPr id="330" name="Graphic 330"/>
                        <wps:cNvSpPr/>
                        <wps:spPr>
                          <a:xfrm>
                            <a:off x="2578073" y="4435313"/>
                            <a:ext cx="91440" cy="1270"/>
                          </a:xfrm>
                          <a:custGeom>
                            <a:avLst/>
                            <a:gdLst/>
                            <a:ahLst/>
                            <a:cxnLst/>
                            <a:rect l="l" t="t" r="r" b="b"/>
                            <a:pathLst>
                              <a:path w="91440" h="0">
                                <a:moveTo>
                                  <a:pt x="0" y="0"/>
                                </a:moveTo>
                                <a:lnTo>
                                  <a:pt x="90835" y="0"/>
                                </a:lnTo>
                              </a:path>
                            </a:pathLst>
                          </a:custGeom>
                          <a:ln w="7529">
                            <a:solidFill>
                              <a:srgbClr val="3E3E3E"/>
                            </a:solidFill>
                            <a:prstDash val="sysDash"/>
                          </a:ln>
                        </wps:spPr>
                        <wps:bodyPr wrap="square" lIns="0" tIns="0" rIns="0" bIns="0" rtlCol="0">
                          <a:prstTxWarp prst="textNoShape">
                            <a:avLst/>
                          </a:prstTxWarp>
                          <a:noAutofit/>
                        </wps:bodyPr>
                      </wps:wsp>
                      <wps:wsp>
                        <wps:cNvPr id="331" name="Graphic 331"/>
                        <wps:cNvSpPr/>
                        <wps:spPr>
                          <a:xfrm>
                            <a:off x="3219056" y="4435313"/>
                            <a:ext cx="92075" cy="1270"/>
                          </a:xfrm>
                          <a:custGeom>
                            <a:avLst/>
                            <a:gdLst/>
                            <a:ahLst/>
                            <a:cxnLst/>
                            <a:rect l="l" t="t" r="r" b="b"/>
                            <a:pathLst>
                              <a:path w="92075" h="0">
                                <a:moveTo>
                                  <a:pt x="0" y="0"/>
                                </a:moveTo>
                                <a:lnTo>
                                  <a:pt x="91542" y="0"/>
                                </a:lnTo>
                              </a:path>
                            </a:pathLst>
                          </a:custGeom>
                          <a:ln w="7529">
                            <a:solidFill>
                              <a:srgbClr val="3E3E3E"/>
                            </a:solidFill>
                            <a:prstDash val="dash"/>
                          </a:ln>
                        </wps:spPr>
                        <wps:bodyPr wrap="square" lIns="0" tIns="0" rIns="0" bIns="0" rtlCol="0">
                          <a:prstTxWarp prst="textNoShape">
                            <a:avLst/>
                          </a:prstTxWarp>
                          <a:noAutofit/>
                        </wps:bodyPr>
                      </wps:wsp>
                      <wps:wsp>
                        <wps:cNvPr id="332" name="Graphic 332"/>
                        <wps:cNvSpPr/>
                        <wps:spPr>
                          <a:xfrm>
                            <a:off x="3479124" y="4428560"/>
                            <a:ext cx="86995" cy="1270"/>
                          </a:xfrm>
                          <a:custGeom>
                            <a:avLst/>
                            <a:gdLst/>
                            <a:ahLst/>
                            <a:cxnLst/>
                            <a:rect l="l" t="t" r="r" b="b"/>
                            <a:pathLst>
                              <a:path w="86995" h="0">
                                <a:moveTo>
                                  <a:pt x="0" y="0"/>
                                </a:moveTo>
                                <a:lnTo>
                                  <a:pt x="86584" y="0"/>
                                </a:lnTo>
                              </a:path>
                            </a:pathLst>
                          </a:custGeom>
                          <a:ln w="10072">
                            <a:solidFill>
                              <a:srgbClr val="4C4C4C"/>
                            </a:solidFill>
                            <a:prstDash val="sysDash"/>
                          </a:ln>
                        </wps:spPr>
                        <wps:bodyPr wrap="square" lIns="0" tIns="0" rIns="0" bIns="0" rtlCol="0">
                          <a:prstTxWarp prst="textNoShape">
                            <a:avLst/>
                          </a:prstTxWarp>
                          <a:noAutofit/>
                        </wps:bodyPr>
                      </wps:wsp>
                      <wps:wsp>
                        <wps:cNvPr id="333" name="Graphic 333"/>
                        <wps:cNvSpPr/>
                        <wps:spPr>
                          <a:xfrm>
                            <a:off x="4248303" y="4428560"/>
                            <a:ext cx="102235" cy="1270"/>
                          </a:xfrm>
                          <a:custGeom>
                            <a:avLst/>
                            <a:gdLst/>
                            <a:ahLst/>
                            <a:cxnLst/>
                            <a:rect l="l" t="t" r="r" b="b"/>
                            <a:pathLst>
                              <a:path w="102235" h="0">
                                <a:moveTo>
                                  <a:pt x="0" y="0"/>
                                </a:moveTo>
                                <a:lnTo>
                                  <a:pt x="101685" y="0"/>
                                </a:lnTo>
                              </a:path>
                            </a:pathLst>
                          </a:custGeom>
                          <a:ln w="10072">
                            <a:solidFill>
                              <a:srgbClr val="3E3E3E"/>
                            </a:solidFill>
                            <a:prstDash val="solid"/>
                          </a:ln>
                        </wps:spPr>
                        <wps:bodyPr wrap="square" lIns="0" tIns="0" rIns="0" bIns="0" rtlCol="0">
                          <a:prstTxWarp prst="textNoShape">
                            <a:avLst/>
                          </a:prstTxWarp>
                          <a:noAutofit/>
                        </wps:bodyPr>
                      </wps:wsp>
                      <wps:wsp>
                        <wps:cNvPr id="334" name="Graphic 334"/>
                        <wps:cNvSpPr/>
                        <wps:spPr>
                          <a:xfrm>
                            <a:off x="4500684" y="4416713"/>
                            <a:ext cx="128905" cy="1270"/>
                          </a:xfrm>
                          <a:custGeom>
                            <a:avLst/>
                            <a:gdLst/>
                            <a:ahLst/>
                            <a:cxnLst/>
                            <a:rect l="l" t="t" r="r" b="b"/>
                            <a:pathLst>
                              <a:path w="128905" h="0">
                                <a:moveTo>
                                  <a:pt x="0" y="0"/>
                                </a:moveTo>
                                <a:lnTo>
                                  <a:pt x="128466" y="0"/>
                                </a:lnTo>
                              </a:path>
                            </a:pathLst>
                          </a:custGeom>
                          <a:ln w="13646">
                            <a:solidFill>
                              <a:srgbClr val="3E3E3E"/>
                            </a:solidFill>
                            <a:prstDash val="solid"/>
                          </a:ln>
                        </wps:spPr>
                        <wps:bodyPr wrap="square" lIns="0" tIns="0" rIns="0" bIns="0" rtlCol="0">
                          <a:prstTxWarp prst="textNoShape">
                            <a:avLst/>
                          </a:prstTxWarp>
                          <a:noAutofit/>
                        </wps:bodyPr>
                      </wps:wsp>
                      <wps:wsp>
                        <wps:cNvPr id="335" name="Graphic 335"/>
                        <wps:cNvSpPr/>
                        <wps:spPr>
                          <a:xfrm>
                            <a:off x="5018424" y="4443898"/>
                            <a:ext cx="92075" cy="1270"/>
                          </a:xfrm>
                          <a:custGeom>
                            <a:avLst/>
                            <a:gdLst/>
                            <a:ahLst/>
                            <a:cxnLst/>
                            <a:rect l="l" t="t" r="r" b="b"/>
                            <a:pathLst>
                              <a:path w="92075" h="0">
                                <a:moveTo>
                                  <a:pt x="0" y="0"/>
                                </a:moveTo>
                                <a:lnTo>
                                  <a:pt x="91683" y="0"/>
                                </a:lnTo>
                              </a:path>
                            </a:pathLst>
                          </a:custGeom>
                          <a:ln w="4705">
                            <a:solidFill>
                              <a:srgbClr val="3E3E3E"/>
                            </a:solidFill>
                            <a:prstDash val="sysDash"/>
                          </a:ln>
                        </wps:spPr>
                        <wps:bodyPr wrap="square" lIns="0" tIns="0" rIns="0" bIns="0" rtlCol="0">
                          <a:prstTxWarp prst="textNoShape">
                            <a:avLst/>
                          </a:prstTxWarp>
                          <a:noAutofit/>
                        </wps:bodyPr>
                      </wps:wsp>
                      <wps:wsp>
                        <wps:cNvPr id="336" name="Graphic 336"/>
                        <wps:cNvSpPr/>
                        <wps:spPr>
                          <a:xfrm>
                            <a:off x="5311445" y="4443898"/>
                            <a:ext cx="41275" cy="1270"/>
                          </a:xfrm>
                          <a:custGeom>
                            <a:avLst/>
                            <a:gdLst/>
                            <a:ahLst/>
                            <a:cxnLst/>
                            <a:rect l="l" t="t" r="r" b="b"/>
                            <a:pathLst>
                              <a:path w="41275" h="0">
                                <a:moveTo>
                                  <a:pt x="0" y="0"/>
                                </a:moveTo>
                                <a:lnTo>
                                  <a:pt x="40656" y="0"/>
                                </a:lnTo>
                              </a:path>
                            </a:pathLst>
                          </a:custGeom>
                          <a:ln w="4705">
                            <a:solidFill>
                              <a:srgbClr val="1B1B1B"/>
                            </a:solidFill>
                            <a:prstDash val="dash"/>
                          </a:ln>
                        </wps:spPr>
                        <wps:bodyPr wrap="square" lIns="0" tIns="0" rIns="0" bIns="0" rtlCol="0">
                          <a:prstTxWarp prst="textNoShape">
                            <a:avLst/>
                          </a:prstTxWarp>
                          <a:noAutofit/>
                        </wps:bodyPr>
                      </wps:wsp>
                      <wps:wsp>
                        <wps:cNvPr id="337" name="Textbox 337"/>
                        <wps:cNvSpPr txBox="1"/>
                        <wps:spPr>
                          <a:xfrm>
                            <a:off x="1351850" y="128590"/>
                            <a:ext cx="131445" cy="71120"/>
                          </a:xfrm>
                          <a:prstGeom prst="rect">
                            <a:avLst/>
                          </a:prstGeom>
                        </wps:spPr>
                        <wps:txbx>
                          <w:txbxContent>
                            <w:p>
                              <w:pPr>
                                <w:spacing w:line="112" w:lineRule="exact" w:before="0"/>
                                <w:ind w:left="0" w:right="0" w:firstLine="0"/>
                                <w:jc w:val="left"/>
                                <w:rPr>
                                  <w:rFonts w:ascii="Arial"/>
                                  <w:sz w:val="10"/>
                                </w:rPr>
                              </w:pPr>
                              <w:r>
                                <w:rPr>
                                  <w:rFonts w:ascii="Arial"/>
                                  <w:color w:val="4D4D4D"/>
                                  <w:spacing w:val="-5"/>
                                  <w:w w:val="105"/>
                                  <w:sz w:val="10"/>
                                </w:rPr>
                                <w:t>GU</w:t>
                              </w:r>
                              <w:r>
                                <w:rPr>
                                  <w:rFonts w:ascii="Arial"/>
                                  <w:color w:val="7C7C7C"/>
                                  <w:spacing w:val="-5"/>
                                  <w:w w:val="105"/>
                                  <w:sz w:val="10"/>
                                </w:rPr>
                                <w:t>I</w:t>
                              </w:r>
                            </w:p>
                          </w:txbxContent>
                        </wps:txbx>
                        <wps:bodyPr wrap="square" lIns="0" tIns="0" rIns="0" bIns="0" rtlCol="0">
                          <a:noAutofit/>
                        </wps:bodyPr>
                      </wps:wsp>
                      <wps:wsp>
                        <wps:cNvPr id="338" name="Textbox 338"/>
                        <wps:cNvSpPr txBox="1"/>
                        <wps:spPr>
                          <a:xfrm>
                            <a:off x="2194094" y="88921"/>
                            <a:ext cx="370205" cy="153670"/>
                          </a:xfrm>
                          <a:prstGeom prst="rect">
                            <a:avLst/>
                          </a:prstGeom>
                        </wps:spPr>
                        <wps:txbx>
                          <w:txbxContent>
                            <w:p>
                              <w:pPr>
                                <w:spacing w:line="271" w:lineRule="auto" w:before="0"/>
                                <w:ind w:left="63" w:right="18" w:hanging="64"/>
                                <w:jc w:val="left"/>
                                <w:rPr>
                                  <w:rFonts w:ascii="Arial"/>
                                  <w:sz w:val="10"/>
                                </w:rPr>
                              </w:pPr>
                              <w:r>
                                <w:rPr>
                                  <w:rFonts w:ascii="Arial"/>
                                  <w:color w:val="626262"/>
                                  <w:spacing w:val="-2"/>
                                  <w:sz w:val="10"/>
                                </w:rPr>
                                <w:t>&lt;&lt;sys</w:t>
                              </w:r>
                              <w:r>
                                <w:rPr>
                                  <w:rFonts w:ascii="Arial"/>
                                  <w:color w:val="3F3F3F"/>
                                  <w:spacing w:val="-2"/>
                                  <w:sz w:val="10"/>
                                </w:rPr>
                                <w:t>te</w:t>
                              </w:r>
                              <w:r>
                                <w:rPr>
                                  <w:rFonts w:ascii="Arial"/>
                                  <w:color w:val="626262"/>
                                  <w:spacing w:val="-2"/>
                                  <w:sz w:val="10"/>
                                </w:rPr>
                                <w:t>m</w:t>
                              </w:r>
                              <w:r>
                                <w:rPr>
                                  <w:rFonts w:ascii="Arial"/>
                                  <w:color w:val="2F2F2F"/>
                                  <w:spacing w:val="-2"/>
                                  <w:sz w:val="10"/>
                                </w:rPr>
                                <w:t>&gt;</w:t>
                              </w:r>
                              <w:r>
                                <w:rPr>
                                  <w:rFonts w:ascii="Arial"/>
                                  <w:color w:val="4D4D4D"/>
                                  <w:spacing w:val="-2"/>
                                  <w:sz w:val="10"/>
                                </w:rPr>
                                <w:t>&gt;</w:t>
                              </w:r>
                              <w:r>
                                <w:rPr>
                                  <w:rFonts w:ascii="Arial"/>
                                  <w:color w:val="4D4D4D"/>
                                  <w:spacing w:val="40"/>
                                  <w:sz w:val="10"/>
                                </w:rPr>
                                <w:t> </w:t>
                              </w:r>
                              <w:r>
                                <w:rPr>
                                  <w:rFonts w:ascii="Arial"/>
                                  <w:color w:val="4D4D4D"/>
                                  <w:spacing w:val="-2"/>
                                  <w:sz w:val="10"/>
                                </w:rPr>
                                <w:t>Co</w:t>
                              </w:r>
                              <w:r>
                                <w:rPr>
                                  <w:rFonts w:ascii="Arial"/>
                                  <w:color w:val="7C7C7C"/>
                                  <w:spacing w:val="-2"/>
                                  <w:sz w:val="10"/>
                                </w:rPr>
                                <w:t>n</w:t>
                              </w:r>
                              <w:r>
                                <w:rPr>
                                  <w:rFonts w:ascii="Arial"/>
                                  <w:color w:val="626262"/>
                                  <w:spacing w:val="-2"/>
                                  <w:sz w:val="10"/>
                                </w:rPr>
                                <w:t>1rol</w:t>
                              </w:r>
                              <w:r>
                                <w:rPr>
                                  <w:rFonts w:ascii="Arial"/>
                                  <w:color w:val="8E8E8E"/>
                                  <w:spacing w:val="-2"/>
                                  <w:sz w:val="10"/>
                                </w:rPr>
                                <w:t>l</w:t>
                              </w:r>
                              <w:r>
                                <w:rPr>
                                  <w:rFonts w:ascii="Arial"/>
                                  <w:color w:val="3F3F3F"/>
                                  <w:spacing w:val="-2"/>
                                  <w:sz w:val="10"/>
                                </w:rPr>
                                <w:t>e</w:t>
                              </w:r>
                              <w:r>
                                <w:rPr>
                                  <w:rFonts w:ascii="Arial"/>
                                  <w:color w:val="626262"/>
                                  <w:spacing w:val="-2"/>
                                  <w:sz w:val="10"/>
                                </w:rPr>
                                <w:t>r</w:t>
                              </w:r>
                            </w:p>
                          </w:txbxContent>
                        </wps:txbx>
                        <wps:bodyPr wrap="square" lIns="0" tIns="0" rIns="0" bIns="0" rtlCol="0">
                          <a:noAutofit/>
                        </wps:bodyPr>
                      </wps:wsp>
                      <wps:wsp>
                        <wps:cNvPr id="339" name="Textbox 339"/>
                        <wps:cNvSpPr txBox="1"/>
                        <wps:spPr>
                          <a:xfrm>
                            <a:off x="3163770" y="128590"/>
                            <a:ext cx="464184" cy="71120"/>
                          </a:xfrm>
                          <a:prstGeom prst="rect">
                            <a:avLst/>
                          </a:prstGeom>
                        </wps:spPr>
                        <wps:txbx>
                          <w:txbxContent>
                            <w:p>
                              <w:pPr>
                                <w:spacing w:line="112" w:lineRule="exact" w:before="0"/>
                                <w:ind w:left="0" w:right="0" w:firstLine="0"/>
                                <w:jc w:val="left"/>
                                <w:rPr>
                                  <w:rFonts w:ascii="Arial"/>
                                  <w:sz w:val="10"/>
                                </w:rPr>
                              </w:pPr>
                              <w:r>
                                <w:rPr>
                                  <w:rFonts w:ascii="Arial"/>
                                  <w:color w:val="4D4D4D"/>
                                  <w:sz w:val="10"/>
                                </w:rPr>
                                <w:t>TensorRo</w:t>
                              </w:r>
                              <w:r>
                                <w:rPr>
                                  <w:rFonts w:ascii="Arial"/>
                                  <w:color w:val="7C7C7C"/>
                                  <w:sz w:val="10"/>
                                </w:rPr>
                                <w:t>w</w:t>
                              </w:r>
                              <w:r>
                                <w:rPr>
                                  <w:rFonts w:ascii="Arial"/>
                                  <w:color w:val="7C7C7C"/>
                                  <w:spacing w:val="4"/>
                                  <w:sz w:val="10"/>
                                </w:rPr>
                                <w:t> </w:t>
                              </w:r>
                              <w:r>
                                <w:rPr>
                                  <w:rFonts w:ascii="Arial"/>
                                  <w:color w:val="626262"/>
                                  <w:spacing w:val="-5"/>
                                  <w:sz w:val="10"/>
                                </w:rPr>
                                <w:t>Ute</w:t>
                              </w:r>
                            </w:p>
                          </w:txbxContent>
                        </wps:txbx>
                        <wps:bodyPr wrap="square" lIns="0" tIns="0" rIns="0" bIns="0" rtlCol="0">
                          <a:noAutofit/>
                        </wps:bodyPr>
                      </wps:wsp>
                      <wps:wsp>
                        <wps:cNvPr id="340" name="Textbox 340"/>
                        <wps:cNvSpPr txBox="1"/>
                        <wps:spPr>
                          <a:xfrm>
                            <a:off x="4265269" y="128590"/>
                            <a:ext cx="287655" cy="71120"/>
                          </a:xfrm>
                          <a:prstGeom prst="rect">
                            <a:avLst/>
                          </a:prstGeom>
                        </wps:spPr>
                        <wps:txbx>
                          <w:txbxContent>
                            <w:p>
                              <w:pPr>
                                <w:spacing w:line="112" w:lineRule="exact" w:before="0"/>
                                <w:ind w:left="0" w:right="0" w:firstLine="0"/>
                                <w:jc w:val="left"/>
                                <w:rPr>
                                  <w:rFonts w:ascii="Arial"/>
                                  <w:sz w:val="10"/>
                                </w:rPr>
                              </w:pPr>
                              <w:r>
                                <w:rPr>
                                  <w:rFonts w:ascii="Arial"/>
                                  <w:color w:val="4D4D4D"/>
                                  <w:spacing w:val="-2"/>
                                  <w:sz w:val="10"/>
                                </w:rPr>
                                <w:t>Database</w:t>
                              </w:r>
                            </w:p>
                          </w:txbxContent>
                        </wps:txbx>
                        <wps:bodyPr wrap="square" lIns="0" tIns="0" rIns="0" bIns="0" rtlCol="0">
                          <a:noAutofit/>
                        </wps:bodyPr>
                      </wps:wsp>
                      <wps:wsp>
                        <wps:cNvPr id="341" name="Textbox 341"/>
                        <wps:cNvSpPr txBox="1"/>
                        <wps:spPr>
                          <a:xfrm>
                            <a:off x="5201899" y="134692"/>
                            <a:ext cx="452755" cy="71120"/>
                          </a:xfrm>
                          <a:prstGeom prst="rect">
                            <a:avLst/>
                          </a:prstGeom>
                        </wps:spPr>
                        <wps:txbx>
                          <w:txbxContent>
                            <w:p>
                              <w:pPr>
                                <w:spacing w:line="112" w:lineRule="exact" w:before="0"/>
                                <w:ind w:left="0" w:right="0" w:firstLine="0"/>
                                <w:jc w:val="left"/>
                                <w:rPr>
                                  <w:rFonts w:ascii="Arial"/>
                                  <w:sz w:val="10"/>
                                </w:rPr>
                              </w:pPr>
                              <w:r>
                                <w:rPr>
                                  <w:rFonts w:ascii="Arial"/>
                                  <w:color w:val="080808"/>
                                  <w:w w:val="110"/>
                                  <w:sz w:val="9"/>
                                </w:rPr>
                                <w:t>I</w:t>
                              </w:r>
                              <w:r>
                                <w:rPr>
                                  <w:rFonts w:ascii="Arial"/>
                                  <w:color w:val="080808"/>
                                  <w:spacing w:val="94"/>
                                  <w:w w:val="110"/>
                                  <w:sz w:val="9"/>
                                </w:rPr>
                                <w:t> </w:t>
                              </w:r>
                              <w:r>
                                <w:rPr>
                                  <w:rFonts w:ascii="Arial"/>
                                  <w:color w:val="626262"/>
                                  <w:spacing w:val="-2"/>
                                  <w:w w:val="110"/>
                                  <w:sz w:val="10"/>
                                  <w:u w:val="thick" w:color="626262"/>
                                </w:rPr>
                                <w:t>MapboxAP</w:t>
                              </w:r>
                              <w:r>
                                <w:rPr>
                                  <w:rFonts w:ascii="Arial"/>
                                  <w:color w:val="626262"/>
                                  <w:spacing w:val="-2"/>
                                  <w:w w:val="110"/>
                                  <w:sz w:val="10"/>
                                </w:rPr>
                                <w:t>I</w:t>
                              </w:r>
                            </w:p>
                          </w:txbxContent>
                        </wps:txbx>
                        <wps:bodyPr wrap="square" lIns="0" tIns="0" rIns="0" bIns="0" rtlCol="0">
                          <a:noAutofit/>
                        </wps:bodyPr>
                      </wps:wsp>
                      <wps:wsp>
                        <wps:cNvPr id="342" name="Textbox 342"/>
                        <wps:cNvSpPr txBox="1"/>
                        <wps:spPr>
                          <a:xfrm>
                            <a:off x="1711614" y="1658423"/>
                            <a:ext cx="722630" cy="92710"/>
                          </a:xfrm>
                          <a:prstGeom prst="rect">
                            <a:avLst/>
                          </a:prstGeom>
                        </wps:spPr>
                        <wps:txbx>
                          <w:txbxContent>
                            <w:p>
                              <w:pPr>
                                <w:spacing w:line="145" w:lineRule="exact" w:before="0"/>
                                <w:ind w:left="0" w:right="0" w:firstLine="0"/>
                                <w:jc w:val="left"/>
                                <w:rPr>
                                  <w:rFonts w:ascii="Arial"/>
                                  <w:sz w:val="13"/>
                                </w:rPr>
                              </w:pPr>
                              <w:r>
                                <w:rPr>
                                  <w:rFonts w:ascii="Arial"/>
                                  <w:color w:val="626262"/>
                                  <w:w w:val="135"/>
                                  <w:sz w:val="9"/>
                                </w:rPr>
                                <w:t>pen</w:t>
                              </w:r>
                              <w:r>
                                <w:rPr>
                                  <w:rFonts w:ascii="Arial"/>
                                  <w:color w:val="626262"/>
                                  <w:spacing w:val="-18"/>
                                  <w:w w:val="135"/>
                                  <w:sz w:val="9"/>
                                </w:rPr>
                                <w:t> </w:t>
                              </w:r>
                              <w:r>
                                <w:rPr>
                                  <w:rFonts w:ascii="Arial"/>
                                  <w:color w:val="626262"/>
                                  <w:w w:val="155"/>
                                  <w:sz w:val="9"/>
                                </w:rPr>
                                <w:t>Ga</w:t>
                              </w:r>
                              <w:r>
                                <w:rPr>
                                  <w:rFonts w:ascii="Arial"/>
                                  <w:color w:val="7C7C7C"/>
                                  <w:w w:val="155"/>
                                  <w:sz w:val="9"/>
                                </w:rPr>
                                <w:t>l</w:t>
                              </w:r>
                              <w:r>
                                <w:rPr>
                                  <w:rFonts w:ascii="Arial"/>
                                  <w:color w:val="626262"/>
                                  <w:w w:val="155"/>
                                  <w:sz w:val="9"/>
                                </w:rPr>
                                <w:t>le</w:t>
                              </w:r>
                              <w:r>
                                <w:rPr>
                                  <w:rFonts w:ascii="Arial"/>
                                  <w:color w:val="7C7C7C"/>
                                  <w:w w:val="155"/>
                                  <w:sz w:val="9"/>
                                </w:rPr>
                                <w:t>ry</w:t>
                              </w:r>
                              <w:r>
                                <w:rPr>
                                  <w:rFonts w:ascii="Arial"/>
                                  <w:color w:val="4D4D4D"/>
                                  <w:w w:val="155"/>
                                  <w:sz w:val="9"/>
                                </w:rPr>
                                <w:t>--</w:t>
                              </w:r>
                              <w:r>
                                <w:rPr>
                                  <w:rFonts w:ascii="Arial"/>
                                  <w:color w:val="4D4D4D"/>
                                  <w:spacing w:val="26"/>
                                  <w:w w:val="155"/>
                                  <w:sz w:val="9"/>
                                </w:rPr>
                                <w:t> </w:t>
                              </w:r>
                              <w:r>
                                <w:rPr>
                                  <w:rFonts w:ascii="Arial"/>
                                  <w:color w:val="080808"/>
                                  <w:w w:val="155"/>
                                  <w:sz w:val="13"/>
                                </w:rPr>
                                <w:t>-,-</w:t>
                              </w:r>
                              <w:r>
                                <w:rPr>
                                  <w:rFonts w:ascii="Arial"/>
                                  <w:color w:val="080808"/>
                                  <w:spacing w:val="-5"/>
                                  <w:w w:val="155"/>
                                  <w:sz w:val="13"/>
                                </w:rPr>
                                <w:t>',</w:t>
                              </w:r>
                            </w:p>
                          </w:txbxContent>
                        </wps:txbx>
                        <wps:bodyPr wrap="square" lIns="0" tIns="0" rIns="0" bIns="0" rtlCol="0">
                          <a:noAutofit/>
                        </wps:bodyPr>
                      </wps:wsp>
                      <wps:wsp>
                        <wps:cNvPr id="343" name="Textbox 343"/>
                        <wps:cNvSpPr txBox="1"/>
                        <wps:spPr>
                          <a:xfrm>
                            <a:off x="1403719" y="1913742"/>
                            <a:ext cx="38100" cy="106045"/>
                          </a:xfrm>
                          <a:prstGeom prst="rect">
                            <a:avLst/>
                          </a:prstGeom>
                        </wps:spPr>
                        <wps:txbx>
                          <w:txbxContent>
                            <w:p>
                              <w:pPr>
                                <w:spacing w:line="166" w:lineRule="exact" w:before="0"/>
                                <w:ind w:left="0" w:right="0" w:firstLine="0"/>
                                <w:jc w:val="left"/>
                                <w:rPr>
                                  <w:sz w:val="15"/>
                                </w:rPr>
                              </w:pPr>
                              <w:r>
                                <w:rPr>
                                  <w:color w:val="2F2F2F"/>
                                  <w:spacing w:val="-10"/>
                                  <w:w w:val="105"/>
                                  <w:sz w:val="15"/>
                                </w:rPr>
                                <w:t>.</w:t>
                              </w:r>
                            </w:p>
                          </w:txbxContent>
                        </wps:txbx>
                        <wps:bodyPr wrap="square" lIns="0" tIns="0" rIns="0" bIns="0" rtlCol="0">
                          <a:noAutofit/>
                        </wps:bodyPr>
                      </wps:wsp>
                      <wps:wsp>
                        <wps:cNvPr id="344" name="Textbox 344"/>
                        <wps:cNvSpPr txBox="1"/>
                        <wps:spPr>
                          <a:xfrm>
                            <a:off x="1598683" y="2743356"/>
                            <a:ext cx="511809" cy="64135"/>
                          </a:xfrm>
                          <a:prstGeom prst="rect">
                            <a:avLst/>
                          </a:prstGeom>
                        </wps:spPr>
                        <wps:txbx>
                          <w:txbxContent>
                            <w:p>
                              <w:pPr>
                                <w:spacing w:line="101" w:lineRule="exact" w:before="0"/>
                                <w:ind w:left="0" w:right="0" w:firstLine="0"/>
                                <w:jc w:val="left"/>
                                <w:rPr>
                                  <w:rFonts w:ascii="Arial"/>
                                  <w:sz w:val="9"/>
                                </w:rPr>
                              </w:pPr>
                              <w:r>
                                <w:rPr>
                                  <w:rFonts w:ascii="Arial"/>
                                  <w:color w:val="4D4D4D"/>
                                  <w:w w:val="105"/>
                                  <w:sz w:val="9"/>
                                </w:rPr>
                                <w:t>mage</w:t>
                              </w:r>
                              <w:r>
                                <w:rPr>
                                  <w:rFonts w:ascii="Arial"/>
                                  <w:color w:val="4D4D4D"/>
                                  <w:spacing w:val="-6"/>
                                  <w:w w:val="105"/>
                                  <w:sz w:val="9"/>
                                </w:rPr>
                                <w:t> </w:t>
                              </w:r>
                              <w:r>
                                <w:rPr>
                                  <w:rFonts w:ascii="Arial"/>
                                  <w:color w:val="4D4D4D"/>
                                  <w:spacing w:val="-2"/>
                                  <w:w w:val="105"/>
                                  <w:sz w:val="9"/>
                                </w:rPr>
                                <w:t>Co</w:t>
                              </w:r>
                              <w:r>
                                <w:rPr>
                                  <w:rFonts w:ascii="Arial"/>
                                  <w:color w:val="7C7C7C"/>
                                  <w:spacing w:val="-2"/>
                                  <w:w w:val="105"/>
                                  <w:sz w:val="9"/>
                                </w:rPr>
                                <w:t>n</w:t>
                              </w:r>
                              <w:r>
                                <w:rPr>
                                  <w:rFonts w:ascii="Arial"/>
                                  <w:color w:val="626262"/>
                                  <w:spacing w:val="-2"/>
                                  <w:w w:val="105"/>
                                  <w:sz w:val="9"/>
                                </w:rPr>
                                <w:t>tim,</w:t>
                              </w:r>
                              <w:r>
                                <w:rPr>
                                  <w:rFonts w:ascii="Arial"/>
                                  <w:color w:val="3F3F3F"/>
                                  <w:spacing w:val="-2"/>
                                  <w:w w:val="105"/>
                                  <w:sz w:val="9"/>
                                </w:rPr>
                                <w:t>a</w:t>
                              </w:r>
                              <w:r>
                                <w:rPr>
                                  <w:rFonts w:ascii="Arial"/>
                                  <w:color w:val="626262"/>
                                  <w:spacing w:val="-2"/>
                                  <w:w w:val="105"/>
                                  <w:sz w:val="9"/>
                                </w:rPr>
                                <w:t>fion</w:t>
                              </w:r>
                            </w:p>
                          </w:txbxContent>
                        </wps:txbx>
                        <wps:bodyPr wrap="square" lIns="0" tIns="0" rIns="0" bIns="0" rtlCol="0">
                          <a:noAutofit/>
                        </wps:bodyPr>
                      </wps:wsp>
                      <wps:wsp>
                        <wps:cNvPr id="345" name="Textbox 345"/>
                        <wps:cNvSpPr txBox="1"/>
                        <wps:spPr>
                          <a:xfrm>
                            <a:off x="2451575" y="2792180"/>
                            <a:ext cx="532765" cy="64135"/>
                          </a:xfrm>
                          <a:prstGeom prst="rect">
                            <a:avLst/>
                          </a:prstGeom>
                        </wps:spPr>
                        <wps:txbx>
                          <w:txbxContent>
                            <w:p>
                              <w:pPr>
                                <w:spacing w:line="101" w:lineRule="exact" w:before="0"/>
                                <w:ind w:left="0" w:right="0" w:firstLine="0"/>
                                <w:jc w:val="left"/>
                                <w:rPr>
                                  <w:rFonts w:ascii="Arial"/>
                                  <w:sz w:val="9"/>
                                </w:rPr>
                              </w:pPr>
                              <w:r>
                                <w:rPr>
                                  <w:rFonts w:ascii="Arial"/>
                                  <w:color w:val="4D4D4D"/>
                                  <w:w w:val="110"/>
                                  <w:sz w:val="9"/>
                                </w:rPr>
                                <w:t>-</w:t>
                              </w:r>
                              <w:r>
                                <w:rPr>
                                  <w:rFonts w:ascii="Arial"/>
                                  <w:color w:val="4D4D4D"/>
                                  <w:spacing w:val="-23"/>
                                  <w:w w:val="205"/>
                                  <w:sz w:val="9"/>
                                </w:rPr>
                                <w:t> </w:t>
                              </w:r>
                              <w:r>
                                <w:rPr>
                                  <w:rFonts w:ascii="Arial"/>
                                  <w:color w:val="080808"/>
                                  <w:w w:val="205"/>
                                  <w:sz w:val="9"/>
                                </w:rPr>
                                <w:t>-</w:t>
                              </w:r>
                              <w:r>
                                <w:rPr>
                                  <w:rFonts w:ascii="Arial"/>
                                  <w:color w:val="3F3F3F"/>
                                  <w:w w:val="205"/>
                                  <w:sz w:val="9"/>
                                </w:rPr>
                                <w:t>;</w:t>
                              </w:r>
                              <w:r>
                                <w:rPr>
                                  <w:rFonts w:ascii="Arial"/>
                                  <w:color w:val="3F3F3F"/>
                                  <w:spacing w:val="-43"/>
                                  <w:w w:val="205"/>
                                  <w:sz w:val="9"/>
                                </w:rPr>
                                <w:t> </w:t>
                              </w:r>
                              <w:r>
                                <w:rPr>
                                  <w:rFonts w:ascii="Arial"/>
                                  <w:color w:val="626262"/>
                                  <w:w w:val="110"/>
                                  <w:sz w:val="9"/>
                                </w:rPr>
                                <w:t>V</w:t>
                              </w:r>
                              <w:r>
                                <w:rPr>
                                  <w:rFonts w:ascii="Arial"/>
                                  <w:color w:val="3F3F3F"/>
                                  <w:w w:val="110"/>
                                  <w:sz w:val="9"/>
                                </w:rPr>
                                <w:t>a</w:t>
                              </w:r>
                              <w:r>
                                <w:rPr>
                                  <w:rFonts w:ascii="Arial"/>
                                  <w:color w:val="8E8E8E"/>
                                  <w:w w:val="110"/>
                                  <w:sz w:val="9"/>
                                </w:rPr>
                                <w:t>li</w:t>
                              </w:r>
                              <w:r>
                                <w:rPr>
                                  <w:rFonts w:ascii="Arial"/>
                                  <w:color w:val="626262"/>
                                  <w:w w:val="110"/>
                                  <w:sz w:val="9"/>
                                </w:rPr>
                                <w:t>d</w:t>
                              </w:r>
                              <w:r>
                                <w:rPr>
                                  <w:rFonts w:ascii="Arial"/>
                                  <w:color w:val="3F3F3F"/>
                                  <w:w w:val="110"/>
                                  <w:sz w:val="9"/>
                                </w:rPr>
                                <w:t>a</w:t>
                              </w:r>
                              <w:r>
                                <w:rPr>
                                  <w:rFonts w:ascii="Arial"/>
                                  <w:color w:val="626262"/>
                                  <w:w w:val="110"/>
                                  <w:sz w:val="9"/>
                                </w:rPr>
                                <w:t>te </w:t>
                              </w:r>
                              <w:r>
                                <w:rPr>
                                  <w:rFonts w:ascii="Arial"/>
                                  <w:color w:val="4D4D4D"/>
                                  <w:w w:val="110"/>
                                  <w:sz w:val="9"/>
                                </w:rPr>
                                <w:t>lma</w:t>
                              </w:r>
                              <w:r>
                                <w:rPr>
                                  <w:rFonts w:ascii="Arial"/>
                                  <w:color w:val="4D4D4D"/>
                                  <w:spacing w:val="-3"/>
                                  <w:w w:val="110"/>
                                  <w:sz w:val="9"/>
                                </w:rPr>
                                <w:t> </w:t>
                              </w:r>
                              <w:r>
                                <w:rPr>
                                  <w:rFonts w:ascii="Arial"/>
                                  <w:color w:val="4D4D4D"/>
                                  <w:spacing w:val="-10"/>
                                  <w:w w:val="110"/>
                                  <w:sz w:val="9"/>
                                </w:rPr>
                                <w:t>e</w:t>
                              </w:r>
                            </w:p>
                          </w:txbxContent>
                        </wps:txbx>
                        <wps:bodyPr wrap="square" lIns="0" tIns="0" rIns="0" bIns="0" rtlCol="0">
                          <a:noAutofit/>
                        </wps:bodyPr>
                      </wps:wsp>
                      <wps:wsp>
                        <wps:cNvPr id="346" name="Textbox 346"/>
                        <wps:cNvSpPr txBox="1"/>
                        <wps:spPr>
                          <a:xfrm>
                            <a:off x="2427022" y="3135194"/>
                            <a:ext cx="1621155" cy="102870"/>
                          </a:xfrm>
                          <a:prstGeom prst="rect">
                            <a:avLst/>
                          </a:prstGeom>
                        </wps:spPr>
                        <wps:txbx>
                          <w:txbxContent>
                            <w:p>
                              <w:pPr>
                                <w:tabs>
                                  <w:tab w:pos="1333" w:val="left" w:leader="none"/>
                                  <w:tab w:pos="1787" w:val="left" w:leader="hyphen"/>
                                </w:tabs>
                                <w:spacing w:line="228" w:lineRule="auto" w:before="0"/>
                                <w:ind w:left="0" w:right="0" w:firstLine="0"/>
                                <w:jc w:val="left"/>
                                <w:rPr>
                                  <w:rFonts w:ascii="Arial" w:hAnsi="Arial"/>
                                  <w:sz w:val="9"/>
                                </w:rPr>
                              </w:pPr>
                              <w:r>
                                <w:rPr>
                                  <w:color w:val="2F2F2F"/>
                                  <w:spacing w:val="4"/>
                                  <w:w w:val="110"/>
                                  <w:sz w:val="10"/>
                                </w:rPr>
                                <w:t>----I</w:t>
                              </w:r>
                              <w:r>
                                <w:rPr>
                                  <w:color w:val="626262"/>
                                  <w:spacing w:val="4"/>
                                  <w:w w:val="110"/>
                                  <w:sz w:val="10"/>
                                </w:rPr>
                                <w:t>m</w:t>
                              </w:r>
                              <w:r>
                                <w:rPr>
                                  <w:color w:val="3F3F3F"/>
                                  <w:spacing w:val="4"/>
                                  <w:w w:val="110"/>
                                  <w:sz w:val="10"/>
                                </w:rPr>
                                <w:t>a</w:t>
                              </w:r>
                              <w:r>
                                <w:rPr>
                                  <w:color w:val="626262"/>
                                  <w:spacing w:val="4"/>
                                  <w:w w:val="110"/>
                                  <w:sz w:val="10"/>
                                </w:rPr>
                                <w:t>g</w:t>
                              </w:r>
                              <w:r>
                                <w:rPr>
                                  <w:color w:val="2F2F2F"/>
                                  <w:spacing w:val="4"/>
                                  <w:w w:val="110"/>
                                  <w:sz w:val="10"/>
                                </w:rPr>
                                <w:t>e</w:t>
                              </w:r>
                              <w:r>
                                <w:rPr>
                                  <w:color w:val="2F2F2F"/>
                                  <w:spacing w:val="27"/>
                                  <w:w w:val="110"/>
                                  <w:sz w:val="10"/>
                                </w:rPr>
                                <w:t> </w:t>
                              </w:r>
                              <w:r>
                                <w:rPr>
                                  <w:color w:val="4D4D4D"/>
                                  <w:spacing w:val="-2"/>
                                  <w:w w:val="110"/>
                                  <w:sz w:val="10"/>
                                </w:rPr>
                                <w:t>Co•famafion</w:t>
                              </w:r>
                              <w:r>
                                <w:rPr>
                                  <w:color w:val="080808"/>
                                  <w:sz w:val="10"/>
                                  <w:u w:val="single" w:color="070707"/>
                                </w:rPr>
                                <w:tab/>
                              </w:r>
                              <w:r>
                                <w:rPr>
                                  <w:color w:val="080808"/>
                                  <w:w w:val="110"/>
                                  <w:sz w:val="10"/>
                                </w:rPr>
                                <w:t>.</w:t>
                              </w:r>
                              <w:r>
                                <w:rPr>
                                  <w:color w:val="080808"/>
                                  <w:spacing w:val="39"/>
                                  <w:w w:val="110"/>
                                  <w:sz w:val="10"/>
                                </w:rPr>
                                <w:t>  </w:t>
                              </w:r>
                              <w:r>
                                <w:rPr>
                                  <w:color w:val="080808"/>
                                  <w:spacing w:val="-10"/>
                                  <w:w w:val="110"/>
                                  <w:sz w:val="10"/>
                                </w:rPr>
                                <w:t>;</w:t>
                              </w:r>
                              <w:r>
                                <w:rPr>
                                  <w:color w:val="080808"/>
                                  <w:sz w:val="10"/>
                                </w:rPr>
                                <w:tab/>
                              </w:r>
                              <w:r>
                                <w:rPr>
                                  <w:color w:val="3F3F3F"/>
                                  <w:w w:val="95"/>
                                  <w:sz w:val="10"/>
                                </w:rPr>
                                <w:t>,</w:t>
                              </w:r>
                              <w:r>
                                <w:rPr>
                                  <w:rFonts w:ascii="Arial" w:hAnsi="Arial"/>
                                  <w:color w:val="3F3F3F"/>
                                  <w:w w:val="95"/>
                                  <w:position w:val="-4"/>
                                  <w:sz w:val="9"/>
                                </w:rPr>
                                <w:t>;</w:t>
                              </w:r>
                              <w:r>
                                <w:rPr>
                                  <w:rFonts w:ascii="Arial" w:hAnsi="Arial"/>
                                  <w:color w:val="3F3F3F"/>
                                  <w:spacing w:val="-1"/>
                                  <w:w w:val="95"/>
                                  <w:position w:val="-4"/>
                                  <w:sz w:val="9"/>
                                </w:rPr>
                                <w:t> </w:t>
                              </w:r>
                              <w:r>
                                <w:rPr>
                                  <w:rFonts w:ascii="Arial" w:hAnsi="Arial"/>
                                  <w:color w:val="3F3F3F"/>
                                  <w:w w:val="95"/>
                                  <w:position w:val="-4"/>
                                  <w:sz w:val="9"/>
                                </w:rPr>
                                <w:t>Predid1on</w:t>
                              </w:r>
                              <w:r>
                                <w:rPr>
                                  <w:rFonts w:ascii="Arial" w:hAnsi="Arial"/>
                                  <w:color w:val="3F3F3F"/>
                                  <w:spacing w:val="-6"/>
                                  <w:w w:val="95"/>
                                  <w:position w:val="-4"/>
                                  <w:sz w:val="9"/>
                                </w:rPr>
                                <w:t> </w:t>
                              </w:r>
                              <w:r>
                                <w:rPr>
                                  <w:rFonts w:ascii="Arial" w:hAnsi="Arial"/>
                                  <w:color w:val="626262"/>
                                  <w:spacing w:val="-2"/>
                                  <w:w w:val="95"/>
                                  <w:position w:val="-4"/>
                                  <w:sz w:val="9"/>
                                </w:rPr>
                                <w:t>MOO</w:t>
                              </w:r>
                              <w:r>
                                <w:rPr>
                                  <w:rFonts w:ascii="Arial" w:hAnsi="Arial"/>
                                  <w:color w:val="2F2F2F"/>
                                  <w:spacing w:val="-2"/>
                                  <w:w w:val="95"/>
                                  <w:position w:val="-4"/>
                                  <w:sz w:val="9"/>
                                </w:rPr>
                                <w:t>e</w:t>
                              </w:r>
                              <w:r>
                                <w:rPr>
                                  <w:rFonts w:ascii="Arial" w:hAnsi="Arial"/>
                                  <w:color w:val="7C7C7C"/>
                                  <w:spacing w:val="-2"/>
                                  <w:w w:val="95"/>
                                  <w:position w:val="-4"/>
                                  <w:sz w:val="9"/>
                                </w:rPr>
                                <w:t>l</w:t>
                              </w:r>
                            </w:p>
                          </w:txbxContent>
                        </wps:txbx>
                        <wps:bodyPr wrap="square" lIns="0" tIns="0" rIns="0" bIns="0" rtlCol="0">
                          <a:noAutofit/>
                        </wps:bodyPr>
                      </wps:wsp>
                      <wps:wsp>
                        <wps:cNvPr id="347" name="Textbox 347"/>
                        <wps:cNvSpPr txBox="1"/>
                        <wps:spPr>
                          <a:xfrm>
                            <a:off x="2428142" y="3423345"/>
                            <a:ext cx="67310" cy="92075"/>
                          </a:xfrm>
                          <a:prstGeom prst="rect">
                            <a:avLst/>
                          </a:prstGeom>
                        </wps:spPr>
                        <wps:txbx>
                          <w:txbxContent>
                            <w:p>
                              <w:pPr>
                                <w:spacing w:line="144" w:lineRule="exact" w:before="0"/>
                                <w:ind w:left="0" w:right="0" w:firstLine="0"/>
                                <w:jc w:val="left"/>
                                <w:rPr>
                                  <w:sz w:val="13"/>
                                </w:rPr>
                              </w:pPr>
                              <w:r>
                                <w:rPr>
                                  <w:color w:val="4D4D4D"/>
                                  <w:spacing w:val="-10"/>
                                  <w:w w:val="115"/>
                                  <w:sz w:val="13"/>
                                </w:rPr>
                                <w:t>&lt;</w:t>
                              </w:r>
                            </w:p>
                          </w:txbxContent>
                        </wps:txbx>
                        <wps:bodyPr wrap="square" lIns="0" tIns="0" rIns="0" bIns="0" rtlCol="0">
                          <a:noAutofit/>
                        </wps:bodyPr>
                      </wps:wsp>
                      <wps:wsp>
                        <wps:cNvPr id="348" name="Textbox 348"/>
                        <wps:cNvSpPr txBox="1"/>
                        <wps:spPr>
                          <a:xfrm>
                            <a:off x="2644988" y="3396372"/>
                            <a:ext cx="488315" cy="118745"/>
                          </a:xfrm>
                          <a:prstGeom prst="rect">
                            <a:avLst/>
                          </a:prstGeom>
                        </wps:spPr>
                        <wps:txbx>
                          <w:txbxContent>
                            <w:p>
                              <w:pPr>
                                <w:spacing w:line="160" w:lineRule="auto" w:before="10"/>
                                <w:ind w:left="0" w:right="0" w:firstLine="0"/>
                                <w:jc w:val="left"/>
                                <w:rPr>
                                  <w:rFonts w:ascii="Arial"/>
                                  <w:sz w:val="9"/>
                                </w:rPr>
                              </w:pPr>
                              <w:r>
                                <w:rPr>
                                  <w:rFonts w:ascii="Arial"/>
                                  <w:color w:val="3F3F3F"/>
                                  <w:spacing w:val="-14"/>
                                  <w:w w:val="105"/>
                                  <w:sz w:val="9"/>
                                </w:rPr>
                                <w:t>P</w:t>
                              </w:r>
                              <w:r>
                                <w:rPr>
                                  <w:color w:val="2F2F2F"/>
                                  <w:spacing w:val="-14"/>
                                  <w:w w:val="105"/>
                                  <w:position w:val="-7"/>
                                  <w:sz w:val="13"/>
                                </w:rPr>
                                <w:t>-</w:t>
                              </w:r>
                              <w:r>
                                <w:rPr>
                                  <w:rFonts w:ascii="Arial"/>
                                  <w:color w:val="3F3F3F"/>
                                  <w:spacing w:val="-14"/>
                                  <w:w w:val="105"/>
                                  <w:sz w:val="9"/>
                                </w:rPr>
                                <w:t>r</w:t>
                              </w:r>
                              <w:r>
                                <w:rPr>
                                  <w:rFonts w:ascii="Arial"/>
                                  <w:color w:val="626262"/>
                                  <w:spacing w:val="-14"/>
                                  <w:w w:val="105"/>
                                  <w:sz w:val="9"/>
                                </w:rPr>
                                <w:t>ed</w:t>
                              </w:r>
                              <w:r>
                                <w:rPr>
                                  <w:rFonts w:ascii="Arial"/>
                                  <w:color w:val="7C7C7C"/>
                                  <w:spacing w:val="-14"/>
                                  <w:w w:val="105"/>
                                  <w:sz w:val="9"/>
                                </w:rPr>
                                <w:t>i</w:t>
                              </w:r>
                              <w:r>
                                <w:rPr>
                                  <w:color w:val="080808"/>
                                  <w:spacing w:val="-14"/>
                                  <w:w w:val="105"/>
                                  <w:position w:val="-7"/>
                                  <w:sz w:val="13"/>
                                </w:rPr>
                                <w:t>-</w:t>
                              </w:r>
                              <w:r>
                                <w:rPr>
                                  <w:rFonts w:ascii="Arial"/>
                                  <w:color w:val="626262"/>
                                  <w:spacing w:val="-14"/>
                                  <w:w w:val="105"/>
                                  <w:sz w:val="9"/>
                                </w:rPr>
                                <w:t>c</w:t>
                              </w:r>
                              <w:r>
                                <w:rPr>
                                  <w:color w:val="2F2F2F"/>
                                  <w:spacing w:val="-14"/>
                                  <w:w w:val="105"/>
                                  <w:position w:val="-7"/>
                                  <w:sz w:val="13"/>
                                </w:rPr>
                                <w:t>-</w:t>
                              </w:r>
                              <w:r>
                                <w:rPr>
                                  <w:rFonts w:ascii="Arial"/>
                                  <w:color w:val="626262"/>
                                  <w:spacing w:val="-14"/>
                                  <w:w w:val="105"/>
                                  <w:sz w:val="9"/>
                                </w:rPr>
                                <w:t>ted</w:t>
                              </w:r>
                              <w:r>
                                <w:rPr>
                                  <w:rFonts w:ascii="Arial"/>
                                  <w:color w:val="626262"/>
                                  <w:spacing w:val="12"/>
                                  <w:w w:val="105"/>
                                  <w:sz w:val="9"/>
                                </w:rPr>
                                <w:t> </w:t>
                              </w:r>
                              <w:r>
                                <w:rPr>
                                  <w:rFonts w:ascii="Arial"/>
                                  <w:color w:val="626262"/>
                                  <w:spacing w:val="-14"/>
                                  <w:w w:val="105"/>
                                  <w:sz w:val="9"/>
                                </w:rPr>
                                <w:t>Disease</w:t>
                              </w:r>
                            </w:p>
                          </w:txbxContent>
                        </wps:txbx>
                        <wps:bodyPr wrap="square" lIns="0" tIns="0" rIns="0" bIns="0" rtlCol="0">
                          <a:noAutofit/>
                        </wps:bodyPr>
                      </wps:wsp>
                      <wps:wsp>
                        <wps:cNvPr id="349" name="Textbox 349"/>
                        <wps:cNvSpPr txBox="1"/>
                        <wps:spPr>
                          <a:xfrm>
                            <a:off x="2382059" y="3516017"/>
                            <a:ext cx="1638300" cy="725805"/>
                          </a:xfrm>
                          <a:prstGeom prst="rect">
                            <a:avLst/>
                          </a:prstGeom>
                        </wps:spPr>
                        <wps:txbx>
                          <w:txbxContent>
                            <w:p>
                              <w:pPr>
                                <w:tabs>
                                  <w:tab w:pos="508" w:val="left" w:leader="none"/>
                                </w:tabs>
                                <w:spacing w:line="906" w:lineRule="exact" w:before="0"/>
                                <w:ind w:left="0" w:right="0" w:firstLine="0"/>
                                <w:jc w:val="left"/>
                                <w:rPr>
                                  <w:rFonts w:ascii="Arial" w:hAnsi="Arial"/>
                                  <w:sz w:val="81"/>
                                </w:rPr>
                              </w:pPr>
                              <w:r>
                                <w:rPr>
                                  <w:color w:val="3F3F3F"/>
                                  <w:sz w:val="16"/>
                                  <w:u w:val="thick" w:color="3F3F3F"/>
                                </w:rPr>
                                <w:t>&lt;</w:t>
                              </w:r>
                              <w:r>
                                <w:rPr>
                                  <w:color w:val="3F3F3F"/>
                                  <w:spacing w:val="80"/>
                                  <w:sz w:val="16"/>
                                  <w:u w:val="thick" w:color="3F3F3F"/>
                                </w:rPr>
                                <w:t> </w:t>
                              </w:r>
                              <w:r>
                                <w:rPr>
                                  <w:color w:val="3F3F3F"/>
                                  <w:sz w:val="16"/>
                                </w:rPr>
                                <w:tab/>
                              </w:r>
                              <w:r>
                                <w:rPr>
                                  <w:rFonts w:ascii="Arial" w:hAnsi="Arial"/>
                                  <w:color w:val="4D4D4D"/>
                                  <w:w w:val="50"/>
                                  <w:sz w:val="66"/>
                                  <w:u w:val="thick" w:color="4D4D4D"/>
                                </w:rPr>
                                <w:t>==-·"</w:t>
                              </w:r>
                              <w:r>
                                <w:rPr>
                                  <w:rFonts w:ascii="Arial" w:hAnsi="Arial"/>
                                  <w:color w:val="4D4D4D"/>
                                  <w:spacing w:val="-28"/>
                                  <w:sz w:val="66"/>
                                </w:rPr>
                                <w:t> </w:t>
                              </w:r>
                              <w:r>
                                <w:rPr>
                                  <w:rFonts w:ascii="Arial" w:hAnsi="Arial"/>
                                  <w:color w:val="2F2F2F"/>
                                  <w:w w:val="50"/>
                                  <w:sz w:val="81"/>
                                </w:rPr>
                                <w:t>+</w:t>
                              </w:r>
                              <w:r>
                                <w:rPr>
                                  <w:rFonts w:ascii="Arial" w:hAnsi="Arial"/>
                                  <w:color w:val="2F2F2F"/>
                                  <w:sz w:val="81"/>
                                </w:rPr>
                                <w:t> </w:t>
                              </w:r>
                              <w:r>
                                <w:rPr>
                                  <w:rFonts w:ascii="Arial" w:hAnsi="Arial"/>
                                  <w:color w:val="626262"/>
                                  <w:w w:val="50"/>
                                  <w:sz w:val="81"/>
                                </w:rPr>
                                <w:t>"'--</w:t>
                              </w:r>
                              <w:r>
                                <w:rPr>
                                  <w:rFonts w:ascii="Arial" w:hAnsi="Arial"/>
                                  <w:color w:val="626262"/>
                                  <w:spacing w:val="-5"/>
                                  <w:w w:val="40"/>
                                  <w:sz w:val="81"/>
                                </w:rPr>
                                <w:t>··</w:t>
                              </w:r>
                            </w:p>
                            <w:p>
                              <w:pPr>
                                <w:spacing w:before="133"/>
                                <w:ind w:left="1321" w:right="0" w:firstLine="0"/>
                                <w:jc w:val="left"/>
                                <w:rPr>
                                  <w:rFonts w:ascii="Arial"/>
                                  <w:sz w:val="9"/>
                                </w:rPr>
                              </w:pPr>
                              <w:r>
                                <w:rPr>
                                  <w:rFonts w:ascii="Arial"/>
                                  <w:color w:val="3F3F3F"/>
                                  <w:w w:val="105"/>
                                  <w:sz w:val="9"/>
                                </w:rPr>
                                <w:t>et</w:t>
                              </w:r>
                              <w:r>
                                <w:rPr>
                                  <w:rFonts w:ascii="Arial"/>
                                  <w:color w:val="4D4D4D"/>
                                  <w:w w:val="105"/>
                                  <w:sz w:val="9"/>
                                </w:rPr>
                                <w:t>D</w:t>
                              </w:r>
                              <w:r>
                                <w:rPr>
                                  <w:rFonts w:ascii="Arial"/>
                                  <w:color w:val="7C7C7C"/>
                                  <w:w w:val="105"/>
                                  <w:sz w:val="9"/>
                                </w:rPr>
                                <w:t>1</w:t>
                              </w:r>
                              <w:r>
                                <w:rPr>
                                  <w:rFonts w:ascii="Arial"/>
                                  <w:color w:val="4D4D4D"/>
                                  <w:w w:val="105"/>
                                  <w:sz w:val="9"/>
                                </w:rPr>
                                <w:t>s</w:t>
                              </w:r>
                              <w:r>
                                <w:rPr>
                                  <w:rFonts w:ascii="Arial"/>
                                  <w:color w:val="4D4D4D"/>
                                  <w:spacing w:val="4"/>
                                  <w:w w:val="105"/>
                                  <w:sz w:val="9"/>
                                </w:rPr>
                                <w:t> </w:t>
                              </w:r>
                              <w:r>
                                <w:rPr>
                                  <w:rFonts w:ascii="Arial"/>
                                  <w:color w:val="2F2F2F"/>
                                  <w:w w:val="105"/>
                                  <w:sz w:val="9"/>
                                </w:rPr>
                                <w:t>ase</w:t>
                              </w:r>
                              <w:r>
                                <w:rPr>
                                  <w:rFonts w:ascii="Arial"/>
                                  <w:color w:val="2F2F2F"/>
                                  <w:spacing w:val="6"/>
                                  <w:w w:val="105"/>
                                  <w:sz w:val="9"/>
                                </w:rPr>
                                <w:t> </w:t>
                              </w:r>
                              <w:r>
                                <w:rPr>
                                  <w:rFonts w:ascii="Arial"/>
                                  <w:color w:val="4D4D4D"/>
                                  <w:spacing w:val="-5"/>
                                  <w:w w:val="105"/>
                                  <w:sz w:val="9"/>
                                </w:rPr>
                                <w:t>Oat</w:t>
                              </w:r>
                            </w:p>
                          </w:txbxContent>
                        </wps:txbx>
                        <wps:bodyPr wrap="square" lIns="0" tIns="0" rIns="0" bIns="0" rtlCol="0">
                          <a:noAutofit/>
                        </wps:bodyPr>
                      </wps:wsp>
                      <wps:wsp>
                        <wps:cNvPr id="350" name="Textbox 350"/>
                        <wps:cNvSpPr txBox="1"/>
                        <wps:spPr>
                          <a:xfrm>
                            <a:off x="4310037" y="3625279"/>
                            <a:ext cx="572135" cy="616585"/>
                          </a:xfrm>
                          <a:prstGeom prst="rect">
                            <a:avLst/>
                          </a:prstGeom>
                        </wps:spPr>
                        <wps:txbx>
                          <w:txbxContent>
                            <w:p>
                              <w:pPr>
                                <w:spacing w:line="698" w:lineRule="exact" w:before="0"/>
                                <w:ind w:left="0" w:right="0" w:firstLine="0"/>
                                <w:jc w:val="left"/>
                                <w:rPr>
                                  <w:sz w:val="63"/>
                                </w:rPr>
                              </w:pPr>
                              <w:r>
                                <w:rPr>
                                  <w:color w:val="080808"/>
                                  <w:spacing w:val="42"/>
                                  <w:w w:val="50"/>
                                  <w:sz w:val="63"/>
                                  <w:u w:val="thick" w:color="080808"/>
                                </w:rPr>
                                <w:t>i</w:t>
                              </w:r>
                              <w:r>
                                <w:rPr>
                                  <w:color w:val="3F3F3F"/>
                                  <w:spacing w:val="42"/>
                                  <w:w w:val="50"/>
                                  <w:sz w:val="63"/>
                                  <w:u w:val="thick" w:color="080808"/>
                                </w:rPr>
                                <w:t>,</w:t>
                              </w:r>
                              <w:r>
                                <w:rPr>
                                  <w:color w:val="3F3F3F"/>
                                  <w:spacing w:val="92"/>
                                  <w:w w:val="50"/>
                                  <w:sz w:val="63"/>
                                </w:rPr>
                                <w:t> </w:t>
                              </w:r>
                              <w:r>
                                <w:rPr>
                                  <w:color w:val="3F3F3F"/>
                                  <w:spacing w:val="246"/>
                                  <w:w w:val="50"/>
                                  <w:sz w:val="63"/>
                                  <w:u w:val="thick" w:color="616161"/>
                                </w:rPr>
                                <w:t> </w:t>
                              </w:r>
                            </w:p>
                            <w:p>
                              <w:pPr>
                                <w:spacing w:before="168"/>
                                <w:ind w:left="101" w:right="0" w:firstLine="0"/>
                                <w:jc w:val="left"/>
                                <w:rPr>
                                  <w:rFonts w:ascii="Arial"/>
                                  <w:sz w:val="9"/>
                                </w:rPr>
                              </w:pPr>
                              <w:r>
                                <w:rPr>
                                  <w:rFonts w:ascii="Arial"/>
                                  <w:color w:val="2F2F2F"/>
                                  <w:spacing w:val="-10"/>
                                  <w:w w:val="40"/>
                                  <w:sz w:val="9"/>
                                </w:rPr>
                                <w:t>:</w:t>
                              </w:r>
                            </w:p>
                          </w:txbxContent>
                        </wps:txbx>
                        <wps:bodyPr wrap="square" lIns="0" tIns="0" rIns="0" bIns="0" rtlCol="0">
                          <a:noAutofit/>
                        </wps:bodyPr>
                      </wps:wsp>
                      <wps:wsp>
                        <wps:cNvPr id="351" name="Textbox 351"/>
                        <wps:cNvSpPr txBox="1"/>
                        <wps:spPr>
                          <a:xfrm>
                            <a:off x="5440714" y="4177550"/>
                            <a:ext cx="589280" cy="64135"/>
                          </a:xfrm>
                          <a:prstGeom prst="rect">
                            <a:avLst/>
                          </a:prstGeom>
                        </wps:spPr>
                        <wps:txbx>
                          <w:txbxContent>
                            <w:p>
                              <w:pPr>
                                <w:spacing w:line="101" w:lineRule="exact" w:before="0"/>
                                <w:ind w:left="0" w:right="0" w:firstLine="0"/>
                                <w:jc w:val="left"/>
                                <w:rPr>
                                  <w:rFonts w:ascii="Arial"/>
                                  <w:sz w:val="9"/>
                                </w:rPr>
                              </w:pPr>
                              <w:r>
                                <w:rPr>
                                  <w:rFonts w:ascii="Arial"/>
                                  <w:color w:val="080808"/>
                                  <w:w w:val="210"/>
                                  <w:sz w:val="9"/>
                                </w:rPr>
                                <w:t>-</w:t>
                              </w:r>
                              <w:r>
                                <w:rPr>
                                  <w:rFonts w:ascii="Arial"/>
                                  <w:color w:val="3F3F3F"/>
                                  <w:w w:val="210"/>
                                  <w:sz w:val="9"/>
                                </w:rPr>
                                <w:t>::;</w:t>
                              </w:r>
                              <w:r>
                                <w:rPr>
                                  <w:rFonts w:ascii="Arial"/>
                                  <w:color w:val="4D4D4D"/>
                                  <w:w w:val="210"/>
                                  <w:sz w:val="9"/>
                                </w:rPr>
                                <w:t>G</w:t>
                              </w:r>
                              <w:r>
                                <w:rPr>
                                  <w:rFonts w:ascii="Arial"/>
                                  <w:color w:val="2F2F2F"/>
                                  <w:w w:val="210"/>
                                  <w:sz w:val="9"/>
                                </w:rPr>
                                <w:t>e</w:t>
                              </w:r>
                              <w:r>
                                <w:rPr>
                                  <w:rFonts w:ascii="Arial"/>
                                  <w:color w:val="7C7C7C"/>
                                  <w:w w:val="210"/>
                                  <w:sz w:val="9"/>
                                </w:rPr>
                                <w:t>t</w:t>
                              </w:r>
                              <w:r>
                                <w:rPr>
                                  <w:rFonts w:ascii="Arial"/>
                                  <w:color w:val="7C7C7C"/>
                                  <w:spacing w:val="-29"/>
                                  <w:w w:val="210"/>
                                  <w:sz w:val="9"/>
                                </w:rPr>
                                <w:t> </w:t>
                              </w:r>
                              <w:r>
                                <w:rPr>
                                  <w:rFonts w:ascii="Arial"/>
                                  <w:color w:val="3F3F3F"/>
                                  <w:spacing w:val="-2"/>
                                  <w:w w:val="110"/>
                                  <w:sz w:val="9"/>
                                </w:rPr>
                                <w:t>Location</w:t>
                              </w:r>
                            </w:p>
                          </w:txbxContent>
                        </wps:txbx>
                        <wps:bodyPr wrap="square" lIns="0" tIns="0" rIns="0" bIns="0" rtlCol="0">
                          <a:noAutofit/>
                        </wps:bodyPr>
                      </wps:wsp>
                      <wps:wsp>
                        <wps:cNvPr id="352" name="Textbox 352"/>
                        <wps:cNvSpPr txBox="1"/>
                        <wps:spPr>
                          <a:xfrm>
                            <a:off x="1469261" y="4262643"/>
                            <a:ext cx="2015489" cy="454025"/>
                          </a:xfrm>
                          <a:prstGeom prst="rect">
                            <a:avLst/>
                          </a:prstGeom>
                        </wps:spPr>
                        <wps:txbx>
                          <w:txbxContent>
                            <w:p>
                              <w:pPr>
                                <w:spacing w:line="89" w:lineRule="exact" w:before="0"/>
                                <w:ind w:left="3018" w:right="0" w:firstLine="0"/>
                                <w:jc w:val="left"/>
                                <w:rPr>
                                  <w:rFonts w:ascii="Arial"/>
                                  <w:sz w:val="8"/>
                                </w:rPr>
                              </w:pPr>
                              <w:r>
                                <w:rPr>
                                  <w:rFonts w:ascii="Arial"/>
                                  <w:color w:val="1C1C1C"/>
                                  <w:spacing w:val="-10"/>
                                  <w:w w:val="105"/>
                                  <w:sz w:val="8"/>
                                </w:rPr>
                                <w:t>'</w:t>
                              </w:r>
                            </w:p>
                            <w:p>
                              <w:pPr>
                                <w:tabs>
                                  <w:tab w:pos="1355" w:val="left" w:leader="none"/>
                                </w:tabs>
                                <w:spacing w:before="49"/>
                                <w:ind w:left="0" w:right="0" w:firstLine="0"/>
                                <w:jc w:val="left"/>
                                <w:rPr>
                                  <w:rFonts w:ascii="Arial" w:hAnsi="Arial"/>
                                  <w:sz w:val="18"/>
                                </w:rPr>
                              </w:pPr>
                              <w:r>
                                <w:rPr>
                                  <w:color w:val="4D4D4D"/>
                                  <w:position w:val="-6"/>
                                  <w:sz w:val="17"/>
                                  <w:u w:val="thick" w:color="4D4D4D"/>
                                </w:rPr>
                                <w:t>&lt;</w:t>
                              </w:r>
                              <w:r>
                                <w:rPr>
                                  <w:color w:val="4D4D4D"/>
                                  <w:spacing w:val="10"/>
                                  <w:position w:val="-6"/>
                                  <w:sz w:val="17"/>
                                </w:rPr>
                                <w:t> </w:t>
                              </w:r>
                              <w:r>
                                <w:rPr>
                                  <w:rFonts w:ascii="Arial" w:hAnsi="Arial"/>
                                  <w:color w:val="2F2F2F"/>
                                  <w:spacing w:val="58"/>
                                  <w:sz w:val="9"/>
                                  <w:u w:val="dotted" w:color="2E2E2E"/>
                                </w:rPr>
                                <w:t>  </w:t>
                              </w:r>
                              <w:r>
                                <w:rPr>
                                  <w:rFonts w:ascii="Arial" w:hAnsi="Arial"/>
                                  <w:color w:val="2F2F2F"/>
                                  <w:sz w:val="9"/>
                                  <w:u w:val="dotted" w:color="2E2E2E"/>
                                </w:rPr>
                                <w:t>P</w:t>
                              </w:r>
                              <w:r>
                                <w:rPr>
                                  <w:rFonts w:ascii="Arial" w:hAnsi="Arial"/>
                                  <w:color w:val="4D4D4D"/>
                                  <w:sz w:val="9"/>
                                  <w:u w:val="dotted" w:color="2E2E2E"/>
                                </w:rPr>
                                <w:t>redict</w:t>
                              </w:r>
                              <w:r>
                                <w:rPr>
                                  <w:rFonts w:ascii="Arial" w:hAnsi="Arial"/>
                                  <w:color w:val="2F2F2F"/>
                                  <w:sz w:val="9"/>
                                  <w:u w:val="dotted" w:color="2E2E2E"/>
                                </w:rPr>
                                <w:t>e</w:t>
                              </w:r>
                              <w:r>
                                <w:rPr>
                                  <w:rFonts w:ascii="Arial" w:hAnsi="Arial"/>
                                  <w:color w:val="626262"/>
                                  <w:sz w:val="9"/>
                                  <w:u w:val="dotted" w:color="2E2E2E"/>
                                </w:rPr>
                                <w:t>d</w:t>
                              </w:r>
                              <w:r>
                                <w:rPr>
                                  <w:rFonts w:ascii="Arial" w:hAnsi="Arial"/>
                                  <w:color w:val="626262"/>
                                  <w:spacing w:val="1"/>
                                  <w:sz w:val="9"/>
                                  <w:u w:val="dotted" w:color="2E2E2E"/>
                                </w:rPr>
                                <w:t> </w:t>
                              </w:r>
                              <w:r>
                                <w:rPr>
                                  <w:rFonts w:ascii="Arial" w:hAnsi="Arial"/>
                                  <w:color w:val="4D4D4D"/>
                                  <w:spacing w:val="-2"/>
                                  <w:sz w:val="9"/>
                                  <w:u w:val="dotted" w:color="2E2E2E"/>
                                </w:rPr>
                                <w:t>Disease</w:t>
                              </w:r>
                              <w:r>
                                <w:rPr>
                                  <w:rFonts w:ascii="Arial" w:hAnsi="Arial"/>
                                  <w:color w:val="4D4D4D"/>
                                  <w:sz w:val="9"/>
                                  <w:u w:val="dotted" w:color="2E2E2E"/>
                                </w:rPr>
                                <w:tab/>
                              </w:r>
                              <w:r>
                                <w:rPr>
                                  <w:rFonts w:ascii="Arial" w:hAnsi="Arial"/>
                                  <w:color w:val="4D4D4D"/>
                                  <w:spacing w:val="67"/>
                                  <w:w w:val="150"/>
                                  <w:sz w:val="9"/>
                                </w:rPr>
                                <w:t> </w:t>
                              </w:r>
                              <w:r>
                                <w:rPr>
                                  <w:color w:val="3F3F3F"/>
                                  <w:position w:val="1"/>
                                  <w:sz w:val="16"/>
                                </w:rPr>
                                <w:t>&lt;</w:t>
                              </w:r>
                              <w:r>
                                <w:rPr>
                                  <w:color w:val="3F3F3F"/>
                                  <w:spacing w:val="40"/>
                                  <w:position w:val="1"/>
                                  <w:sz w:val="16"/>
                                </w:rPr>
                                <w:t> </w:t>
                              </w:r>
                              <w:r>
                                <w:rPr>
                                  <w:color w:val="3F3F3F"/>
                                  <w:position w:val="1"/>
                                  <w:sz w:val="16"/>
                                </w:rPr>
                                <w:t>.</w:t>
                              </w:r>
                              <w:r>
                                <w:rPr>
                                  <w:color w:val="3F3F3F"/>
                                  <w:spacing w:val="80"/>
                                  <w:position w:val="1"/>
                                  <w:sz w:val="16"/>
                                </w:rPr>
                                <w:t> </w:t>
                              </w:r>
                              <w:r>
                                <w:rPr>
                                  <w:color w:val="2F2F2F"/>
                                  <w:position w:val="1"/>
                                  <w:sz w:val="16"/>
                                </w:rPr>
                                <w:t>.</w:t>
                              </w:r>
                              <w:r>
                                <w:rPr>
                                  <w:color w:val="2F2F2F"/>
                                  <w:spacing w:val="-20"/>
                                  <w:position w:val="1"/>
                                  <w:sz w:val="16"/>
                                </w:rPr>
                                <w:t> </w:t>
                              </w:r>
                              <w:r>
                                <w:rPr>
                                  <w:color w:val="3F3F3F"/>
                                  <w:position w:val="1"/>
                                  <w:sz w:val="16"/>
                                </w:rPr>
                                <w:t>-</w:t>
                              </w:r>
                              <w:r>
                                <w:rPr>
                                  <w:color w:val="080808"/>
                                  <w:position w:val="1"/>
                                  <w:sz w:val="16"/>
                                </w:rPr>
                                <w:t>.</w:t>
                              </w:r>
                              <w:r>
                                <w:rPr>
                                  <w:color w:val="080808"/>
                                  <w:spacing w:val="-20"/>
                                  <w:position w:val="1"/>
                                  <w:sz w:val="16"/>
                                </w:rPr>
                                <w:t> </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1C1C1C"/>
                                  <w:position w:val="1"/>
                                  <w:sz w:val="16"/>
                                </w:rPr>
                                <w:t>.</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080808"/>
                                  <w:position w:val="1"/>
                                  <w:sz w:val="16"/>
                                </w:rPr>
                                <w:t>·</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1C1C1C"/>
                                  <w:position w:val="1"/>
                                  <w:sz w:val="16"/>
                                </w:rPr>
                                <w:t>.</w:t>
                              </w:r>
                              <w:r>
                                <w:rPr>
                                  <w:color w:val="3F3F3F"/>
                                  <w:position w:val="1"/>
                                  <w:sz w:val="16"/>
                                </w:rPr>
                                <w:t>-</w:t>
                              </w:r>
                              <w:r>
                                <w:rPr>
                                  <w:color w:val="2F2F2F"/>
                                  <w:position w:val="1"/>
                                  <w:sz w:val="16"/>
                                </w:rPr>
                                <w:t>.</w:t>
                              </w:r>
                              <w:r>
                                <w:rPr>
                                  <w:color w:val="2F2F2F"/>
                                  <w:spacing w:val="79"/>
                                  <w:w w:val="150"/>
                                  <w:position w:val="1"/>
                                  <w:sz w:val="16"/>
                                </w:rPr>
                                <w:t> </w:t>
                              </w:r>
                              <w:r>
                                <w:rPr>
                                  <w:color w:val="2F2F2F"/>
                                  <w:position w:val="1"/>
                                  <w:sz w:val="16"/>
                                </w:rPr>
                                <w:t>.</w:t>
                              </w:r>
                              <w:r>
                                <w:rPr>
                                  <w:color w:val="2F2F2F"/>
                                  <w:spacing w:val="-19"/>
                                  <w:position w:val="1"/>
                                  <w:sz w:val="16"/>
                                </w:rPr>
                                <w:t> </w:t>
                              </w:r>
                              <w:r>
                                <w:rPr>
                                  <w:rFonts w:ascii="Arial" w:hAnsi="Arial"/>
                                  <w:color w:val="3F3F3F"/>
                                  <w:position w:val="1"/>
                                  <w:sz w:val="18"/>
                                </w:rPr>
                                <w:t>-r-.</w:t>
                              </w:r>
                            </w:p>
                            <w:p>
                              <w:pPr>
                                <w:spacing w:line="240" w:lineRule="auto" w:before="14"/>
                                <w:rPr>
                                  <w:rFonts w:ascii="Arial"/>
                                  <w:sz w:val="16"/>
                                </w:rPr>
                              </w:pPr>
                            </w:p>
                            <w:p>
                              <w:pPr>
                                <w:spacing w:before="0"/>
                                <w:ind w:left="3018" w:right="0" w:firstLine="0"/>
                                <w:jc w:val="left"/>
                                <w:rPr>
                                  <w:rFonts w:ascii="Arial"/>
                                  <w:sz w:val="8"/>
                                </w:rPr>
                              </w:pPr>
                              <w:r>
                                <w:rPr>
                                  <w:rFonts w:ascii="Arial"/>
                                  <w:color w:val="1C1C1C"/>
                                  <w:spacing w:val="-10"/>
                                  <w:sz w:val="8"/>
                                </w:rPr>
                                <w:t>'</w:t>
                              </w:r>
                            </w:p>
                          </w:txbxContent>
                        </wps:txbx>
                        <wps:bodyPr wrap="square" lIns="0" tIns="0" rIns="0" bIns="0" rtlCol="0">
                          <a:noAutofit/>
                        </wps:bodyPr>
                      </wps:wsp>
                      <wps:wsp>
                        <wps:cNvPr id="353" name="Textbox 353"/>
                        <wps:cNvSpPr txBox="1"/>
                        <wps:spPr>
                          <a:xfrm>
                            <a:off x="3566877" y="4354615"/>
                            <a:ext cx="678180" cy="128270"/>
                          </a:xfrm>
                          <a:prstGeom prst="rect">
                            <a:avLst/>
                          </a:prstGeom>
                        </wps:spPr>
                        <wps:txbx>
                          <w:txbxContent>
                            <w:p>
                              <w:pPr>
                                <w:spacing w:line="201" w:lineRule="exact" w:before="0"/>
                                <w:ind w:left="0" w:right="0" w:firstLine="0"/>
                                <w:jc w:val="left"/>
                                <w:rPr>
                                  <w:rFonts w:ascii="Arial" w:hAnsi="Arial"/>
                                  <w:sz w:val="18"/>
                                </w:rPr>
                              </w:pPr>
                              <w:r>
                                <w:rPr>
                                  <w:rFonts w:ascii="Arial" w:hAnsi="Arial"/>
                                  <w:color w:val="1C1C1C"/>
                                  <w:w w:val="70"/>
                                  <w:sz w:val="18"/>
                                </w:rPr>
                                <w:t>.</w:t>
                              </w:r>
                              <w:r>
                                <w:rPr>
                                  <w:rFonts w:ascii="Arial" w:hAnsi="Arial"/>
                                  <w:color w:val="1C1C1C"/>
                                  <w:spacing w:val="-5"/>
                                  <w:w w:val="70"/>
                                  <w:sz w:val="18"/>
                                </w:rPr>
                                <w:t> </w:t>
                              </w:r>
                              <w:r>
                                <w:rPr>
                                  <w:rFonts w:ascii="Arial" w:hAnsi="Arial"/>
                                  <w:color w:val="4D4D4D"/>
                                  <w:w w:val="70"/>
                                  <w:sz w:val="18"/>
                                </w:rPr>
                                <w:t>-</w:t>
                              </w:r>
                              <w:r>
                                <w:rPr>
                                  <w:rFonts w:ascii="Arial" w:hAnsi="Arial"/>
                                  <w:color w:val="080808"/>
                                  <w:spacing w:val="10"/>
                                  <w:w w:val="70"/>
                                  <w:sz w:val="18"/>
                                </w:rPr>
                                <w:t>.</w:t>
                              </w:r>
                              <w:r>
                                <w:rPr>
                                  <w:rFonts w:ascii="Arial" w:hAnsi="Arial"/>
                                  <w:color w:val="3F3F3F"/>
                                  <w:spacing w:val="10"/>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w w:val="70"/>
                                  <w:sz w:val="18"/>
                                </w:rPr>
                                <w:t>·</w:t>
                              </w:r>
                              <w:r>
                                <w:rPr>
                                  <w:rFonts w:ascii="Arial" w:hAnsi="Arial"/>
                                  <w:color w:val="3F3F3F"/>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spacing w:val="10"/>
                                  <w:w w:val="70"/>
                                  <w:sz w:val="18"/>
                                </w:rPr>
                                <w:t>.</w:t>
                              </w:r>
                              <w:r>
                                <w:rPr>
                                  <w:rFonts w:ascii="Arial" w:hAnsi="Arial"/>
                                  <w:color w:val="3F3F3F"/>
                                  <w:spacing w:val="10"/>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w w:val="70"/>
                                  <w:sz w:val="18"/>
                                </w:rPr>
                                <w:t>·</w:t>
                              </w:r>
                              <w:r>
                                <w:rPr>
                                  <w:rFonts w:ascii="Arial" w:hAnsi="Arial"/>
                                  <w:color w:val="3F3F3F"/>
                                  <w:w w:val="70"/>
                                  <w:sz w:val="18"/>
                                </w:rPr>
                                <w:t>-</w:t>
                              </w:r>
                              <w:r>
                                <w:rPr>
                                  <w:rFonts w:ascii="Arial" w:hAnsi="Arial"/>
                                  <w:color w:val="1C1C1C"/>
                                  <w:w w:val="70"/>
                                  <w:sz w:val="18"/>
                                </w:rPr>
                                <w:t>.</w:t>
                              </w:r>
                              <w:r>
                                <w:rPr>
                                  <w:rFonts w:ascii="Arial" w:hAnsi="Arial"/>
                                  <w:color w:val="1C1C1C"/>
                                  <w:spacing w:val="-5"/>
                                  <w:w w:val="70"/>
                                  <w:sz w:val="18"/>
                                </w:rPr>
                                <w:t> </w:t>
                              </w:r>
                              <w:r>
                                <w:rPr>
                                  <w:rFonts w:ascii="Arial" w:hAnsi="Arial"/>
                                  <w:color w:val="4D4D4D"/>
                                  <w:w w:val="70"/>
                                  <w:sz w:val="18"/>
                                </w:rPr>
                                <w:t>-</w:t>
                              </w:r>
                              <w:r>
                                <w:rPr>
                                  <w:rFonts w:ascii="Arial" w:hAnsi="Arial"/>
                                  <w:color w:val="080808"/>
                                  <w:spacing w:val="13"/>
                                  <w:w w:val="70"/>
                                  <w:sz w:val="18"/>
                                </w:rPr>
                                <w:t>.</w:t>
                              </w:r>
                              <w:r>
                                <w:rPr>
                                  <w:rFonts w:ascii="Arial" w:hAnsi="Arial"/>
                                  <w:color w:val="4D4D4D"/>
                                  <w:spacing w:val="13"/>
                                  <w:w w:val="70"/>
                                  <w:sz w:val="18"/>
                                </w:rPr>
                                <w:t>-</w:t>
                              </w:r>
                              <w:r>
                                <w:rPr>
                                  <w:rFonts w:ascii="Arial" w:hAnsi="Arial"/>
                                  <w:color w:val="1C1C1C"/>
                                  <w:spacing w:val="-10"/>
                                  <w:w w:val="70"/>
                                  <w:sz w:val="18"/>
                                </w:rPr>
                                <w:t>.</w:t>
                              </w:r>
                            </w:p>
                          </w:txbxContent>
                        </wps:txbx>
                        <wps:bodyPr wrap="square" lIns="0" tIns="0" rIns="0" bIns="0" rtlCol="0">
                          <a:noAutofit/>
                        </wps:bodyPr>
                      </wps:wsp>
                      <wps:wsp>
                        <wps:cNvPr id="354" name="Textbox 354"/>
                        <wps:cNvSpPr txBox="1"/>
                        <wps:spPr>
                          <a:xfrm>
                            <a:off x="4339110" y="4354615"/>
                            <a:ext cx="41275" cy="128270"/>
                          </a:xfrm>
                          <a:prstGeom prst="rect">
                            <a:avLst/>
                          </a:prstGeom>
                        </wps:spPr>
                        <wps:txbx>
                          <w:txbxContent>
                            <w:p>
                              <w:pPr>
                                <w:spacing w:line="201" w:lineRule="exact" w:before="0"/>
                                <w:ind w:left="0" w:right="0" w:firstLine="0"/>
                                <w:jc w:val="left"/>
                                <w:rPr>
                                  <w:rFonts w:ascii="Arial"/>
                                  <w:sz w:val="18"/>
                                </w:rPr>
                              </w:pPr>
                              <w:r>
                                <w:rPr>
                                  <w:rFonts w:ascii="Arial"/>
                                  <w:color w:val="1C1C1C"/>
                                  <w:spacing w:val="-10"/>
                                  <w:sz w:val="18"/>
                                </w:rPr>
                                <w:t>.</w:t>
                              </w:r>
                            </w:p>
                          </w:txbxContent>
                        </wps:txbx>
                        <wps:bodyPr wrap="square" lIns="0" tIns="0" rIns="0" bIns="0" rtlCol="0">
                          <a:noAutofit/>
                        </wps:bodyPr>
                      </wps:wsp>
                      <wps:wsp>
                        <wps:cNvPr id="355" name="Textbox 355"/>
                        <wps:cNvSpPr txBox="1"/>
                        <wps:spPr>
                          <a:xfrm>
                            <a:off x="4367163" y="4293920"/>
                            <a:ext cx="654685" cy="204470"/>
                          </a:xfrm>
                          <a:prstGeom prst="rect">
                            <a:avLst/>
                          </a:prstGeom>
                        </wps:spPr>
                        <wps:txbx>
                          <w:txbxContent>
                            <w:p>
                              <w:pPr>
                                <w:spacing w:line="321" w:lineRule="exact" w:before="0"/>
                                <w:ind w:left="0" w:right="0" w:firstLine="0"/>
                                <w:jc w:val="left"/>
                                <w:rPr>
                                  <w:sz w:val="10"/>
                                </w:rPr>
                              </w:pPr>
                              <w:r>
                                <w:rPr>
                                  <w:i/>
                                  <w:color w:val="2F2F2F"/>
                                  <w:w w:val="115"/>
                                  <w:sz w:val="29"/>
                                </w:rPr>
                                <w:t>T.</w:t>
                              </w:r>
                              <w:r>
                                <w:rPr>
                                  <w:i/>
                                  <w:color w:val="2F2F2F"/>
                                  <w:spacing w:val="2"/>
                                  <w:w w:val="115"/>
                                  <w:sz w:val="29"/>
                                </w:rPr>
                                <w:t> </w:t>
                              </w:r>
                              <w:r>
                                <w:rPr>
                                  <w:color w:val="1C1C1C"/>
                                  <w:spacing w:val="-2"/>
                                  <w:w w:val="115"/>
                                  <w:sz w:val="29"/>
                                </w:rPr>
                                <w:t>..</w:t>
                              </w:r>
                              <w:r>
                                <w:rPr>
                                  <w:color w:val="626262"/>
                                  <w:spacing w:val="-2"/>
                                  <w:w w:val="115"/>
                                  <w:sz w:val="10"/>
                                </w:rPr>
                                <w:t>Coo,d,.,,.,.</w:t>
                              </w:r>
                            </w:p>
                          </w:txbxContent>
                        </wps:txbx>
                        <wps:bodyPr wrap="square" lIns="0" tIns="0" rIns="0" bIns="0" rtlCol="0">
                          <a:noAutofit/>
                        </wps:bodyPr>
                      </wps:wsp>
                      <wps:wsp>
                        <wps:cNvPr id="356" name="Textbox 356"/>
                        <wps:cNvSpPr txBox="1"/>
                        <wps:spPr>
                          <a:xfrm>
                            <a:off x="4401891" y="4256888"/>
                            <a:ext cx="24130" cy="64135"/>
                          </a:xfrm>
                          <a:prstGeom prst="rect">
                            <a:avLst/>
                          </a:prstGeom>
                        </wps:spPr>
                        <wps:txbx>
                          <w:txbxContent>
                            <w:p>
                              <w:pPr>
                                <w:spacing w:line="101" w:lineRule="exact" w:before="0"/>
                                <w:ind w:left="0" w:right="0" w:firstLine="0"/>
                                <w:jc w:val="left"/>
                                <w:rPr>
                                  <w:rFonts w:ascii="Arial"/>
                                  <w:sz w:val="9"/>
                                </w:rPr>
                              </w:pPr>
                              <w:r>
                                <w:rPr>
                                  <w:rFonts w:ascii="Arial"/>
                                  <w:color w:val="3F3F3F"/>
                                  <w:spacing w:val="-10"/>
                                  <w:w w:val="105"/>
                                  <w:sz w:val="9"/>
                                </w:rPr>
                                <w:t>'</w:t>
                              </w:r>
                            </w:p>
                          </w:txbxContent>
                        </wps:txbx>
                        <wps:bodyPr wrap="square" lIns="0" tIns="0" rIns="0" bIns="0" rtlCol="0">
                          <a:noAutofit/>
                        </wps:bodyPr>
                      </wps:wsp>
                      <wps:wsp>
                        <wps:cNvPr id="357" name="Textbox 357"/>
                        <wps:cNvSpPr txBox="1"/>
                        <wps:spPr>
                          <a:xfrm>
                            <a:off x="3385475" y="4296209"/>
                            <a:ext cx="24130" cy="88900"/>
                          </a:xfrm>
                          <a:prstGeom prst="rect">
                            <a:avLst/>
                          </a:prstGeom>
                        </wps:spPr>
                        <wps:txbx>
                          <w:txbxContent>
                            <w:p>
                              <w:pPr>
                                <w:spacing w:line="204" w:lineRule="auto" w:before="2"/>
                                <w:ind w:left="0" w:right="0" w:firstLine="0"/>
                                <w:jc w:val="left"/>
                                <w:rPr>
                                  <w:rFonts w:ascii="Arial"/>
                                  <w:sz w:val="8"/>
                                </w:rPr>
                              </w:pPr>
                              <w:r>
                                <w:rPr>
                                  <w:rFonts w:ascii="Arial"/>
                                  <w:color w:val="2F2F2F"/>
                                  <w:spacing w:val="-5"/>
                                  <w:w w:val="105"/>
                                  <w:position w:val="-4"/>
                                  <w:sz w:val="9"/>
                                </w:rPr>
                                <w:t>'</w:t>
                              </w:r>
                              <w:r>
                                <w:rPr>
                                  <w:rFonts w:ascii="Arial"/>
                                  <w:color w:val="080808"/>
                                  <w:spacing w:val="-5"/>
                                  <w:w w:val="105"/>
                                  <w:sz w:val="8"/>
                                </w:rPr>
                                <w:t>'</w:t>
                              </w:r>
                            </w:p>
                          </w:txbxContent>
                        </wps:txbx>
                        <wps:bodyPr wrap="square" lIns="0" tIns="0" rIns="0" bIns="0" rtlCol="0">
                          <a:noAutofit/>
                        </wps:bodyPr>
                      </wps:wsp>
                      <wps:wsp>
                        <wps:cNvPr id="358" name="Textbox 358"/>
                        <wps:cNvSpPr txBox="1"/>
                        <wps:spPr>
                          <a:xfrm>
                            <a:off x="4401891" y="4290454"/>
                            <a:ext cx="24130" cy="64135"/>
                          </a:xfrm>
                          <a:prstGeom prst="rect">
                            <a:avLst/>
                          </a:prstGeom>
                        </wps:spPr>
                        <wps:txbx>
                          <w:txbxContent>
                            <w:p>
                              <w:pPr>
                                <w:spacing w:line="101" w:lineRule="exact" w:before="0"/>
                                <w:ind w:left="0" w:right="0" w:firstLine="0"/>
                                <w:jc w:val="left"/>
                                <w:rPr>
                                  <w:rFonts w:ascii="Arial"/>
                                  <w:sz w:val="9"/>
                                </w:rPr>
                              </w:pPr>
                              <w:r>
                                <w:rPr>
                                  <w:rFonts w:ascii="Arial"/>
                                  <w:color w:val="1C1C1C"/>
                                  <w:spacing w:val="-10"/>
                                  <w:w w:val="105"/>
                                  <w:sz w:val="9"/>
                                </w:rPr>
                                <w:t>'</w:t>
                              </w:r>
                            </w:p>
                          </w:txbxContent>
                        </wps:txbx>
                        <wps:bodyPr wrap="square" lIns="0" tIns="0" rIns="0" bIns="0" rtlCol="0">
                          <a:noAutofit/>
                        </wps:bodyPr>
                      </wps:wsp>
                      <wps:wsp>
                        <wps:cNvPr id="359" name="Textbox 359"/>
                        <wps:cNvSpPr txBox="1"/>
                        <wps:spPr>
                          <a:xfrm>
                            <a:off x="4402178" y="4326725"/>
                            <a:ext cx="22860" cy="57150"/>
                          </a:xfrm>
                          <a:prstGeom prst="rect">
                            <a:avLst/>
                          </a:prstGeom>
                        </wps:spPr>
                        <wps:txbx>
                          <w:txbxContent>
                            <w:p>
                              <w:pPr>
                                <w:spacing w:line="89" w:lineRule="exact" w:before="0"/>
                                <w:ind w:left="0" w:right="0" w:firstLine="0"/>
                                <w:jc w:val="left"/>
                                <w:rPr>
                                  <w:rFonts w:ascii="Arial"/>
                                  <w:sz w:val="8"/>
                                </w:rPr>
                              </w:pPr>
                              <w:r>
                                <w:rPr>
                                  <w:rFonts w:ascii="Arial"/>
                                  <w:color w:val="1C1C1C"/>
                                  <w:spacing w:val="-10"/>
                                  <w:w w:val="105"/>
                                  <w:sz w:val="8"/>
                                </w:rPr>
                                <w:t>'</w:t>
                              </w:r>
                            </w:p>
                          </w:txbxContent>
                        </wps:txbx>
                        <wps:bodyPr wrap="square" lIns="0" tIns="0" rIns="0" bIns="0" rtlCol="0">
                          <a:noAutofit/>
                        </wps:bodyPr>
                      </wps:wsp>
                      <wps:wsp>
                        <wps:cNvPr id="360" name="Textbox 360"/>
                        <wps:cNvSpPr txBox="1"/>
                        <wps:spPr>
                          <a:xfrm>
                            <a:off x="5115208" y="4401555"/>
                            <a:ext cx="321310" cy="70485"/>
                          </a:xfrm>
                          <a:prstGeom prst="rect">
                            <a:avLst/>
                          </a:prstGeom>
                        </wps:spPr>
                        <wps:txbx>
                          <w:txbxContent>
                            <w:p>
                              <w:pPr>
                                <w:spacing w:line="111" w:lineRule="exact" w:before="0"/>
                                <w:ind w:left="0" w:right="0" w:firstLine="0"/>
                                <w:jc w:val="left"/>
                                <w:rPr>
                                  <w:sz w:val="10"/>
                                </w:rPr>
                              </w:pPr>
                              <w:r>
                                <w:rPr>
                                  <w:color w:val="2F2F2F"/>
                                  <w:w w:val="110"/>
                                  <w:sz w:val="10"/>
                                </w:rPr>
                                <w:t>•</w:t>
                              </w:r>
                              <w:r>
                                <w:rPr>
                                  <w:color w:val="3F3F3F"/>
                                  <w:w w:val="110"/>
                                  <w:sz w:val="10"/>
                                </w:rPr>
                                <w:t>-</w:t>
                              </w:r>
                              <w:r>
                                <w:rPr>
                                  <w:color w:val="1C1C1C"/>
                                  <w:sz w:val="10"/>
                                </w:rPr>
                                <w:t>•</w:t>
                              </w:r>
                              <w:r>
                                <w:rPr>
                                  <w:color w:val="3F3F3F"/>
                                  <w:sz w:val="10"/>
                                </w:rPr>
                                <w:t>-</w:t>
                              </w:r>
                              <w:r>
                                <w:rPr>
                                  <w:color w:val="3F3F3F"/>
                                  <w:spacing w:val="2"/>
                                  <w:sz w:val="10"/>
                                </w:rPr>
                                <w:t> </w:t>
                              </w:r>
                              <w:r>
                                <w:rPr>
                                  <w:color w:val="2F2F2F"/>
                                  <w:sz w:val="10"/>
                                </w:rPr>
                                <w:t>•</w:t>
                              </w:r>
                              <w:r>
                                <w:rPr>
                                  <w:color w:val="2F2F2F"/>
                                  <w:spacing w:val="-7"/>
                                  <w:sz w:val="10"/>
                                </w:rPr>
                                <w:t> </w:t>
                              </w:r>
                              <w:r>
                                <w:rPr>
                                  <w:color w:val="3F3F3F"/>
                                  <w:sz w:val="10"/>
                                </w:rPr>
                                <w:t>-</w:t>
                              </w:r>
                              <w:r>
                                <w:rPr>
                                  <w:color w:val="3F3F3F"/>
                                  <w:spacing w:val="45"/>
                                  <w:sz w:val="10"/>
                                </w:rPr>
                                <w:t>  </w:t>
                              </w:r>
                              <w:r>
                                <w:rPr>
                                  <w:color w:val="2F2F2F"/>
                                  <w:sz w:val="10"/>
                                </w:rPr>
                                <w:t>•</w:t>
                              </w:r>
                              <w:r>
                                <w:rPr>
                                  <w:color w:val="2F2F2F"/>
                                  <w:spacing w:val="-8"/>
                                  <w:sz w:val="10"/>
                                </w:rPr>
                                <w:t> </w:t>
                              </w:r>
                              <w:r>
                                <w:rPr>
                                  <w:color w:val="3F3F3F"/>
                                  <w:spacing w:val="-10"/>
                                  <w:sz w:val="10"/>
                                </w:rPr>
                                <w:t>-</w:t>
                              </w:r>
                            </w:p>
                          </w:txbxContent>
                        </wps:txbx>
                        <wps:bodyPr wrap="square" lIns="0" tIns="0" rIns="0" bIns="0" rtlCol="0">
                          <a:noAutofit/>
                        </wps:bodyPr>
                      </wps:wsp>
                      <wps:wsp>
                        <wps:cNvPr id="361" name="Textbox 361"/>
                        <wps:cNvSpPr txBox="1"/>
                        <wps:spPr>
                          <a:xfrm>
                            <a:off x="4402432" y="4660055"/>
                            <a:ext cx="21590" cy="56515"/>
                          </a:xfrm>
                          <a:prstGeom prst="rect">
                            <a:avLst/>
                          </a:prstGeom>
                        </wps:spPr>
                        <wps:txbx>
                          <w:txbxContent>
                            <w:p>
                              <w:pPr>
                                <w:spacing w:line="89" w:lineRule="exact" w:before="0"/>
                                <w:ind w:left="0" w:right="0" w:firstLine="0"/>
                                <w:jc w:val="left"/>
                                <w:rPr>
                                  <w:sz w:val="8"/>
                                </w:rPr>
                              </w:pPr>
                              <w:r>
                                <w:rPr>
                                  <w:color w:val="3F3F3F"/>
                                  <w:spacing w:val="-10"/>
                                  <w:sz w:val="8"/>
                                </w:rPr>
                                <w:t>'</w:t>
                              </w:r>
                            </w:p>
                          </w:txbxContent>
                        </wps:txbx>
                        <wps:bodyPr wrap="square" lIns="0" tIns="0" rIns="0" bIns="0" rtlCol="0">
                          <a:noAutofit/>
                        </wps:bodyPr>
                      </wps:wsp>
                      <wps:wsp>
                        <wps:cNvPr id="362" name="Textbox 362"/>
                        <wps:cNvSpPr txBox="1"/>
                        <wps:spPr>
                          <a:xfrm>
                            <a:off x="5470737" y="4660055"/>
                            <a:ext cx="21590" cy="56515"/>
                          </a:xfrm>
                          <a:prstGeom prst="rect">
                            <a:avLst/>
                          </a:prstGeom>
                        </wps:spPr>
                        <wps:txbx>
                          <w:txbxContent>
                            <w:p>
                              <w:pPr>
                                <w:spacing w:line="89" w:lineRule="exact" w:before="0"/>
                                <w:ind w:left="0" w:right="0" w:firstLine="0"/>
                                <w:jc w:val="left"/>
                                <w:rPr>
                                  <w:sz w:val="8"/>
                                </w:rPr>
                              </w:pPr>
                              <w:r>
                                <w:rPr>
                                  <w:color w:val="2F2F2F"/>
                                  <w:spacing w:val="-10"/>
                                  <w:sz w:val="8"/>
                                </w:rPr>
                                <w:t>'</w:t>
                              </w:r>
                            </w:p>
                          </w:txbxContent>
                        </wps:txbx>
                        <wps:bodyPr wrap="square" lIns="0" tIns="0" rIns="0" bIns="0" rtlCol="0">
                          <a:noAutofit/>
                        </wps:bodyPr>
                      </wps:wsp>
                    </wpg:wgp>
                  </a:graphicData>
                </a:graphic>
              </wp:anchor>
            </w:drawing>
          </mc:Choice>
          <mc:Fallback>
            <w:pict>
              <v:group style="position:absolute;margin-left:54.79718pt;margin-top:39.645138pt;width:486.45pt;height:382.3pt;mso-position-horizontal-relative:page;mso-position-vertical-relative:paragraph;z-index:-21715968" id="docshapegroup225" coordorigin="1096,793" coordsize="9729,7646">
                <v:shape style="position:absolute;left:1095;top:792;width:981;height:1360" type="#_x0000_t75" id="docshape226" stroked="false">
                  <v:imagedata r:id="rId82" o:title=""/>
                </v:shape>
                <v:line style="position:absolute" from="1125,8304" to="1125,2153" stroked="true" strokeweight=".480677pt" strokecolor="#000000">
                  <v:stroke dashstyle="solid"/>
                </v:line>
                <v:line style="position:absolute" from="1759,8438" to="1759,2153" stroked="true" strokeweight=".721015pt" strokecolor="#000000">
                  <v:stroke dashstyle="solid"/>
                </v:line>
                <v:line style="position:absolute" from="3273,8131" to="3273,1711" stroked="true" strokeweight=".480677pt" strokecolor="#000000">
                  <v:stroke dashstyle="solid"/>
                </v:line>
                <v:line style="position:absolute" from="3355,8131" to="3355,1711" stroked="true" strokeweight=".240338pt" strokecolor="#000000">
                  <v:stroke dashstyle="solid"/>
                </v:line>
                <v:line style="position:absolute" from="4831,7977" to="4831,3556" stroked="true" strokeweight=".961354pt" strokecolor="#000000">
                  <v:stroke dashstyle="solid"/>
                </v:line>
                <v:shape style="position:absolute;left:1115;top:1633;width:9710;height:6670" id="docshape227" coordorigin="1115,1634" coordsize="9710,6670" path="m4831,3172l4831,1672m10810,8304l10810,1634m2077,1639l10825,1639m4922,7362l6153,7362m1115,8285l10825,8285e" filled="false" stroked="true" strokeweight=".480612pt" strokecolor="#000000">
                  <v:path arrowok="t"/>
                  <v:stroke dashstyle="solid"/>
                </v:shape>
                <v:line style="position:absolute" from="9288,1096" to="9293,1096" stroked="true" strokeweight="1.001140pt" strokecolor="#080808">
                  <v:stroke dashstyle="solid"/>
                </v:line>
                <v:line style="position:absolute" from="3407,3907" to="4771,3907" stroked="true" strokeweight=".555783pt" strokecolor="#2e2e2e">
                  <v:stroke dashstyle="dash"/>
                </v:line>
                <v:line style="position:absolute" from="6620,5887" to="6698,5887" stroked="true" strokeweight=".2839pt" strokecolor="#1b1b1b">
                  <v:stroke dashstyle="solid"/>
                </v:line>
                <v:line style="position:absolute" from="5005,6271" to="5308,6271" stroked="true" strokeweight=".481678pt" strokecolor="#2e2e2e">
                  <v:stroke dashstyle="shortdash"/>
                </v:line>
                <v:shape style="position:absolute;left:5358;top:6270;width:354;height:2" id="docshape228" coordorigin="5359,6271" coordsize="354,0" path="m5359,6271l5459,6271m5560,6271l5712,6271e" filled="false" stroked="true" strokeweight=".481678pt" strokecolor="#2e2e2e">
                  <v:path arrowok="t"/>
                  <v:stroke dashstyle="shortdash"/>
                </v:shape>
                <v:line style="position:absolute" from="5712,6271" to="6368,6271" stroked="true" strokeweight=".481678pt" strokecolor="#1b1b1b">
                  <v:stroke dashstyle="shortdash"/>
                </v:line>
                <v:line style="position:absolute" from="8715,7188" to="8974,7188" stroked="true" strokeweight="1.261777pt" strokecolor="#4c4c4c">
                  <v:stroke dashstyle="solid"/>
                </v:line>
                <v:line style="position:absolute" from="5007,7778" to="5110,7778" stroked="true" strokeweight=".592835pt" strokecolor="#3e3e3e">
                  <v:stroke dashstyle="dash"/>
                </v:line>
                <v:line style="position:absolute" from="5156,7778" to="5299,7778" stroked="true" strokeweight=".592835pt" strokecolor="#3e3e3e">
                  <v:stroke dashstyle="shortdash"/>
                </v:line>
                <v:line style="position:absolute" from="6165,7778" to="6309,7778" stroked="true" strokeweight=".592835pt" strokecolor="#3e3e3e">
                  <v:stroke dashstyle="dash"/>
                </v:line>
                <v:line style="position:absolute" from="6575,7767" to="6711,7767" stroked="true" strokeweight=".793117pt" strokecolor="#4c4c4c">
                  <v:stroke dashstyle="shortdash"/>
                </v:line>
                <v:line style="position:absolute" from="7786,7767" to="7946,7767" stroked="true" strokeweight=".793117pt" strokecolor="#3e3e3e">
                  <v:stroke dashstyle="solid"/>
                </v:line>
                <v:line style="position:absolute" from="8184,7748" to="8386,7748" stroked="true" strokeweight="1.074513pt" strokecolor="#3e3e3e">
                  <v:stroke dashstyle="solid"/>
                </v:line>
                <v:line style="position:absolute" from="8999,7791" to="9143,7791" stroked="true" strokeweight=".370522pt" strokecolor="#3e3e3e">
                  <v:stroke dashstyle="shortdash"/>
                </v:line>
                <v:line style="position:absolute" from="9460,7791" to="9524,7791" stroked="true" strokeweight=".370522pt" strokecolor="#1b1b1b">
                  <v:stroke dashstyle="dash"/>
                </v:line>
                <v:shape style="position:absolute;left:3224;top:995;width:207;height:112" type="#_x0000_t202" id="docshape229" filled="false" stroked="false">
                  <v:textbox inset="0,0,0,0">
                    <w:txbxContent>
                      <w:p>
                        <w:pPr>
                          <w:spacing w:line="112" w:lineRule="exact" w:before="0"/>
                          <w:ind w:left="0" w:right="0" w:firstLine="0"/>
                          <w:jc w:val="left"/>
                          <w:rPr>
                            <w:rFonts w:ascii="Arial"/>
                            <w:sz w:val="10"/>
                          </w:rPr>
                        </w:pPr>
                        <w:r>
                          <w:rPr>
                            <w:rFonts w:ascii="Arial"/>
                            <w:color w:val="4D4D4D"/>
                            <w:spacing w:val="-5"/>
                            <w:w w:val="105"/>
                            <w:sz w:val="10"/>
                          </w:rPr>
                          <w:t>GU</w:t>
                        </w:r>
                        <w:r>
                          <w:rPr>
                            <w:rFonts w:ascii="Arial"/>
                            <w:color w:val="7C7C7C"/>
                            <w:spacing w:val="-5"/>
                            <w:w w:val="105"/>
                            <w:sz w:val="10"/>
                          </w:rPr>
                          <w:t>I</w:t>
                        </w:r>
                      </w:p>
                    </w:txbxContent>
                  </v:textbox>
                  <w10:wrap type="none"/>
                </v:shape>
                <v:shape style="position:absolute;left:4551;top:932;width:583;height:242" type="#_x0000_t202" id="docshape230" filled="false" stroked="false">
                  <v:textbox inset="0,0,0,0">
                    <w:txbxContent>
                      <w:p>
                        <w:pPr>
                          <w:spacing w:line="271" w:lineRule="auto" w:before="0"/>
                          <w:ind w:left="63" w:right="18" w:hanging="64"/>
                          <w:jc w:val="left"/>
                          <w:rPr>
                            <w:rFonts w:ascii="Arial"/>
                            <w:sz w:val="10"/>
                          </w:rPr>
                        </w:pPr>
                        <w:r>
                          <w:rPr>
                            <w:rFonts w:ascii="Arial"/>
                            <w:color w:val="626262"/>
                            <w:spacing w:val="-2"/>
                            <w:sz w:val="10"/>
                          </w:rPr>
                          <w:t>&lt;&lt;sys</w:t>
                        </w:r>
                        <w:r>
                          <w:rPr>
                            <w:rFonts w:ascii="Arial"/>
                            <w:color w:val="3F3F3F"/>
                            <w:spacing w:val="-2"/>
                            <w:sz w:val="10"/>
                          </w:rPr>
                          <w:t>te</w:t>
                        </w:r>
                        <w:r>
                          <w:rPr>
                            <w:rFonts w:ascii="Arial"/>
                            <w:color w:val="626262"/>
                            <w:spacing w:val="-2"/>
                            <w:sz w:val="10"/>
                          </w:rPr>
                          <w:t>m</w:t>
                        </w:r>
                        <w:r>
                          <w:rPr>
                            <w:rFonts w:ascii="Arial"/>
                            <w:color w:val="2F2F2F"/>
                            <w:spacing w:val="-2"/>
                            <w:sz w:val="10"/>
                          </w:rPr>
                          <w:t>&gt;</w:t>
                        </w:r>
                        <w:r>
                          <w:rPr>
                            <w:rFonts w:ascii="Arial"/>
                            <w:color w:val="4D4D4D"/>
                            <w:spacing w:val="-2"/>
                            <w:sz w:val="10"/>
                          </w:rPr>
                          <w:t>&gt;</w:t>
                        </w:r>
                        <w:r>
                          <w:rPr>
                            <w:rFonts w:ascii="Arial"/>
                            <w:color w:val="4D4D4D"/>
                            <w:spacing w:val="40"/>
                            <w:sz w:val="10"/>
                          </w:rPr>
                          <w:t> </w:t>
                        </w:r>
                        <w:r>
                          <w:rPr>
                            <w:rFonts w:ascii="Arial"/>
                            <w:color w:val="4D4D4D"/>
                            <w:spacing w:val="-2"/>
                            <w:sz w:val="10"/>
                          </w:rPr>
                          <w:t>Co</w:t>
                        </w:r>
                        <w:r>
                          <w:rPr>
                            <w:rFonts w:ascii="Arial"/>
                            <w:color w:val="7C7C7C"/>
                            <w:spacing w:val="-2"/>
                            <w:sz w:val="10"/>
                          </w:rPr>
                          <w:t>n</w:t>
                        </w:r>
                        <w:r>
                          <w:rPr>
                            <w:rFonts w:ascii="Arial"/>
                            <w:color w:val="626262"/>
                            <w:spacing w:val="-2"/>
                            <w:sz w:val="10"/>
                          </w:rPr>
                          <w:t>1rol</w:t>
                        </w:r>
                        <w:r>
                          <w:rPr>
                            <w:rFonts w:ascii="Arial"/>
                            <w:color w:val="8E8E8E"/>
                            <w:spacing w:val="-2"/>
                            <w:sz w:val="10"/>
                          </w:rPr>
                          <w:t>l</w:t>
                        </w:r>
                        <w:r>
                          <w:rPr>
                            <w:rFonts w:ascii="Arial"/>
                            <w:color w:val="3F3F3F"/>
                            <w:spacing w:val="-2"/>
                            <w:sz w:val="10"/>
                          </w:rPr>
                          <w:t>e</w:t>
                        </w:r>
                        <w:r>
                          <w:rPr>
                            <w:rFonts w:ascii="Arial"/>
                            <w:color w:val="626262"/>
                            <w:spacing w:val="-2"/>
                            <w:sz w:val="10"/>
                          </w:rPr>
                          <w:t>r</w:t>
                        </w:r>
                      </w:p>
                    </w:txbxContent>
                  </v:textbox>
                  <w10:wrap type="none"/>
                </v:shape>
                <v:shape style="position:absolute;left:6078;top:995;width:731;height:112" type="#_x0000_t202" id="docshape231" filled="false" stroked="false">
                  <v:textbox inset="0,0,0,0">
                    <w:txbxContent>
                      <w:p>
                        <w:pPr>
                          <w:spacing w:line="112" w:lineRule="exact" w:before="0"/>
                          <w:ind w:left="0" w:right="0" w:firstLine="0"/>
                          <w:jc w:val="left"/>
                          <w:rPr>
                            <w:rFonts w:ascii="Arial"/>
                            <w:sz w:val="10"/>
                          </w:rPr>
                        </w:pPr>
                        <w:r>
                          <w:rPr>
                            <w:rFonts w:ascii="Arial"/>
                            <w:color w:val="4D4D4D"/>
                            <w:sz w:val="10"/>
                          </w:rPr>
                          <w:t>TensorRo</w:t>
                        </w:r>
                        <w:r>
                          <w:rPr>
                            <w:rFonts w:ascii="Arial"/>
                            <w:color w:val="7C7C7C"/>
                            <w:sz w:val="10"/>
                          </w:rPr>
                          <w:t>w</w:t>
                        </w:r>
                        <w:r>
                          <w:rPr>
                            <w:rFonts w:ascii="Arial"/>
                            <w:color w:val="7C7C7C"/>
                            <w:spacing w:val="4"/>
                            <w:sz w:val="10"/>
                          </w:rPr>
                          <w:t> </w:t>
                        </w:r>
                        <w:r>
                          <w:rPr>
                            <w:rFonts w:ascii="Arial"/>
                            <w:color w:val="626262"/>
                            <w:spacing w:val="-5"/>
                            <w:sz w:val="10"/>
                          </w:rPr>
                          <w:t>Ute</w:t>
                        </w:r>
                      </w:p>
                    </w:txbxContent>
                  </v:textbox>
                  <w10:wrap type="none"/>
                </v:shape>
                <v:shape style="position:absolute;left:7812;top:995;width:453;height:112" type="#_x0000_t202" id="docshape232" filled="false" stroked="false">
                  <v:textbox inset="0,0,0,0">
                    <w:txbxContent>
                      <w:p>
                        <w:pPr>
                          <w:spacing w:line="112" w:lineRule="exact" w:before="0"/>
                          <w:ind w:left="0" w:right="0" w:firstLine="0"/>
                          <w:jc w:val="left"/>
                          <w:rPr>
                            <w:rFonts w:ascii="Arial"/>
                            <w:sz w:val="10"/>
                          </w:rPr>
                        </w:pPr>
                        <w:r>
                          <w:rPr>
                            <w:rFonts w:ascii="Arial"/>
                            <w:color w:val="4D4D4D"/>
                            <w:spacing w:val="-2"/>
                            <w:sz w:val="10"/>
                          </w:rPr>
                          <w:t>Database</w:t>
                        </w:r>
                      </w:p>
                    </w:txbxContent>
                  </v:textbox>
                  <w10:wrap type="none"/>
                </v:shape>
                <v:shape style="position:absolute;left:9287;top:1005;width:713;height:112" type="#_x0000_t202" id="docshape233" filled="false" stroked="false">
                  <v:textbox inset="0,0,0,0">
                    <w:txbxContent>
                      <w:p>
                        <w:pPr>
                          <w:spacing w:line="112" w:lineRule="exact" w:before="0"/>
                          <w:ind w:left="0" w:right="0" w:firstLine="0"/>
                          <w:jc w:val="left"/>
                          <w:rPr>
                            <w:rFonts w:ascii="Arial"/>
                            <w:sz w:val="10"/>
                          </w:rPr>
                        </w:pPr>
                        <w:r>
                          <w:rPr>
                            <w:rFonts w:ascii="Arial"/>
                            <w:color w:val="080808"/>
                            <w:w w:val="110"/>
                            <w:sz w:val="9"/>
                          </w:rPr>
                          <w:t>I</w:t>
                        </w:r>
                        <w:r>
                          <w:rPr>
                            <w:rFonts w:ascii="Arial"/>
                            <w:color w:val="080808"/>
                            <w:spacing w:val="94"/>
                            <w:w w:val="110"/>
                            <w:sz w:val="9"/>
                          </w:rPr>
                          <w:t> </w:t>
                        </w:r>
                        <w:r>
                          <w:rPr>
                            <w:rFonts w:ascii="Arial"/>
                            <w:color w:val="626262"/>
                            <w:spacing w:val="-2"/>
                            <w:w w:val="110"/>
                            <w:sz w:val="10"/>
                            <w:u w:val="thick" w:color="626262"/>
                          </w:rPr>
                          <w:t>MapboxAP</w:t>
                        </w:r>
                        <w:r>
                          <w:rPr>
                            <w:rFonts w:ascii="Arial"/>
                            <w:color w:val="626262"/>
                            <w:spacing w:val="-2"/>
                            <w:w w:val="110"/>
                            <w:sz w:val="10"/>
                          </w:rPr>
                          <w:t>I</w:t>
                        </w:r>
                      </w:p>
                    </w:txbxContent>
                  </v:textbox>
                  <w10:wrap type="none"/>
                </v:shape>
                <v:shape style="position:absolute;left:3791;top:3404;width:1138;height:146" type="#_x0000_t202" id="docshape234" filled="false" stroked="false">
                  <v:textbox inset="0,0,0,0">
                    <w:txbxContent>
                      <w:p>
                        <w:pPr>
                          <w:spacing w:line="145" w:lineRule="exact" w:before="0"/>
                          <w:ind w:left="0" w:right="0" w:firstLine="0"/>
                          <w:jc w:val="left"/>
                          <w:rPr>
                            <w:rFonts w:ascii="Arial"/>
                            <w:sz w:val="13"/>
                          </w:rPr>
                        </w:pPr>
                        <w:r>
                          <w:rPr>
                            <w:rFonts w:ascii="Arial"/>
                            <w:color w:val="626262"/>
                            <w:w w:val="135"/>
                            <w:sz w:val="9"/>
                          </w:rPr>
                          <w:t>pen</w:t>
                        </w:r>
                        <w:r>
                          <w:rPr>
                            <w:rFonts w:ascii="Arial"/>
                            <w:color w:val="626262"/>
                            <w:spacing w:val="-18"/>
                            <w:w w:val="135"/>
                            <w:sz w:val="9"/>
                          </w:rPr>
                          <w:t> </w:t>
                        </w:r>
                        <w:r>
                          <w:rPr>
                            <w:rFonts w:ascii="Arial"/>
                            <w:color w:val="626262"/>
                            <w:w w:val="155"/>
                            <w:sz w:val="9"/>
                          </w:rPr>
                          <w:t>Ga</w:t>
                        </w:r>
                        <w:r>
                          <w:rPr>
                            <w:rFonts w:ascii="Arial"/>
                            <w:color w:val="7C7C7C"/>
                            <w:w w:val="155"/>
                            <w:sz w:val="9"/>
                          </w:rPr>
                          <w:t>l</w:t>
                        </w:r>
                        <w:r>
                          <w:rPr>
                            <w:rFonts w:ascii="Arial"/>
                            <w:color w:val="626262"/>
                            <w:w w:val="155"/>
                            <w:sz w:val="9"/>
                          </w:rPr>
                          <w:t>le</w:t>
                        </w:r>
                        <w:r>
                          <w:rPr>
                            <w:rFonts w:ascii="Arial"/>
                            <w:color w:val="7C7C7C"/>
                            <w:w w:val="155"/>
                            <w:sz w:val="9"/>
                          </w:rPr>
                          <w:t>ry</w:t>
                        </w:r>
                        <w:r>
                          <w:rPr>
                            <w:rFonts w:ascii="Arial"/>
                            <w:color w:val="4D4D4D"/>
                            <w:w w:val="155"/>
                            <w:sz w:val="9"/>
                          </w:rPr>
                          <w:t>--</w:t>
                        </w:r>
                        <w:r>
                          <w:rPr>
                            <w:rFonts w:ascii="Arial"/>
                            <w:color w:val="4D4D4D"/>
                            <w:spacing w:val="26"/>
                            <w:w w:val="155"/>
                            <w:sz w:val="9"/>
                          </w:rPr>
                          <w:t> </w:t>
                        </w:r>
                        <w:r>
                          <w:rPr>
                            <w:rFonts w:ascii="Arial"/>
                            <w:color w:val="080808"/>
                            <w:w w:val="155"/>
                            <w:sz w:val="13"/>
                          </w:rPr>
                          <w:t>-,-</w:t>
                        </w:r>
                        <w:r>
                          <w:rPr>
                            <w:rFonts w:ascii="Arial"/>
                            <w:color w:val="080808"/>
                            <w:spacing w:val="-5"/>
                            <w:w w:val="155"/>
                            <w:sz w:val="13"/>
                          </w:rPr>
                          <w:t>',</w:t>
                        </w:r>
                      </w:p>
                    </w:txbxContent>
                  </v:textbox>
                  <w10:wrap type="none"/>
                </v:shape>
                <v:shape style="position:absolute;left:3306;top:3806;width:60;height:167" type="#_x0000_t202" id="docshape235" filled="false" stroked="false">
                  <v:textbox inset="0,0,0,0">
                    <w:txbxContent>
                      <w:p>
                        <w:pPr>
                          <w:spacing w:line="166" w:lineRule="exact" w:before="0"/>
                          <w:ind w:left="0" w:right="0" w:firstLine="0"/>
                          <w:jc w:val="left"/>
                          <w:rPr>
                            <w:sz w:val="15"/>
                          </w:rPr>
                        </w:pPr>
                        <w:r>
                          <w:rPr>
                            <w:color w:val="2F2F2F"/>
                            <w:spacing w:val="-10"/>
                            <w:w w:val="105"/>
                            <w:sz w:val="15"/>
                          </w:rPr>
                          <w:t>.</w:t>
                        </w:r>
                      </w:p>
                    </w:txbxContent>
                  </v:textbox>
                  <w10:wrap type="none"/>
                </v:shape>
                <v:shape style="position:absolute;left:3613;top:5113;width:806;height:101" type="#_x0000_t202" id="docshape236" filled="false" stroked="false">
                  <v:textbox inset="0,0,0,0">
                    <w:txbxContent>
                      <w:p>
                        <w:pPr>
                          <w:spacing w:line="101" w:lineRule="exact" w:before="0"/>
                          <w:ind w:left="0" w:right="0" w:firstLine="0"/>
                          <w:jc w:val="left"/>
                          <w:rPr>
                            <w:rFonts w:ascii="Arial"/>
                            <w:sz w:val="9"/>
                          </w:rPr>
                        </w:pPr>
                        <w:r>
                          <w:rPr>
                            <w:rFonts w:ascii="Arial"/>
                            <w:color w:val="4D4D4D"/>
                            <w:w w:val="105"/>
                            <w:sz w:val="9"/>
                          </w:rPr>
                          <w:t>mage</w:t>
                        </w:r>
                        <w:r>
                          <w:rPr>
                            <w:rFonts w:ascii="Arial"/>
                            <w:color w:val="4D4D4D"/>
                            <w:spacing w:val="-6"/>
                            <w:w w:val="105"/>
                            <w:sz w:val="9"/>
                          </w:rPr>
                          <w:t> </w:t>
                        </w:r>
                        <w:r>
                          <w:rPr>
                            <w:rFonts w:ascii="Arial"/>
                            <w:color w:val="4D4D4D"/>
                            <w:spacing w:val="-2"/>
                            <w:w w:val="105"/>
                            <w:sz w:val="9"/>
                          </w:rPr>
                          <w:t>Co</w:t>
                        </w:r>
                        <w:r>
                          <w:rPr>
                            <w:rFonts w:ascii="Arial"/>
                            <w:color w:val="7C7C7C"/>
                            <w:spacing w:val="-2"/>
                            <w:w w:val="105"/>
                            <w:sz w:val="9"/>
                          </w:rPr>
                          <w:t>n</w:t>
                        </w:r>
                        <w:r>
                          <w:rPr>
                            <w:rFonts w:ascii="Arial"/>
                            <w:color w:val="626262"/>
                            <w:spacing w:val="-2"/>
                            <w:w w:val="105"/>
                            <w:sz w:val="9"/>
                          </w:rPr>
                          <w:t>tim,</w:t>
                        </w:r>
                        <w:r>
                          <w:rPr>
                            <w:rFonts w:ascii="Arial"/>
                            <w:color w:val="3F3F3F"/>
                            <w:spacing w:val="-2"/>
                            <w:w w:val="105"/>
                            <w:sz w:val="9"/>
                          </w:rPr>
                          <w:t>a</w:t>
                        </w:r>
                        <w:r>
                          <w:rPr>
                            <w:rFonts w:ascii="Arial"/>
                            <w:color w:val="626262"/>
                            <w:spacing w:val="-2"/>
                            <w:w w:val="105"/>
                            <w:sz w:val="9"/>
                          </w:rPr>
                          <w:t>fion</w:t>
                        </w:r>
                      </w:p>
                    </w:txbxContent>
                  </v:textbox>
                  <w10:wrap type="none"/>
                </v:shape>
                <v:shape style="position:absolute;left:4956;top:5190;width:839;height:101" type="#_x0000_t202" id="docshape237" filled="false" stroked="false">
                  <v:textbox inset="0,0,0,0">
                    <w:txbxContent>
                      <w:p>
                        <w:pPr>
                          <w:spacing w:line="101" w:lineRule="exact" w:before="0"/>
                          <w:ind w:left="0" w:right="0" w:firstLine="0"/>
                          <w:jc w:val="left"/>
                          <w:rPr>
                            <w:rFonts w:ascii="Arial"/>
                            <w:sz w:val="9"/>
                          </w:rPr>
                        </w:pPr>
                        <w:r>
                          <w:rPr>
                            <w:rFonts w:ascii="Arial"/>
                            <w:color w:val="4D4D4D"/>
                            <w:w w:val="110"/>
                            <w:sz w:val="9"/>
                          </w:rPr>
                          <w:t>-</w:t>
                        </w:r>
                        <w:r>
                          <w:rPr>
                            <w:rFonts w:ascii="Arial"/>
                            <w:color w:val="4D4D4D"/>
                            <w:spacing w:val="-23"/>
                            <w:w w:val="205"/>
                            <w:sz w:val="9"/>
                          </w:rPr>
                          <w:t> </w:t>
                        </w:r>
                        <w:r>
                          <w:rPr>
                            <w:rFonts w:ascii="Arial"/>
                            <w:color w:val="080808"/>
                            <w:w w:val="205"/>
                            <w:sz w:val="9"/>
                          </w:rPr>
                          <w:t>-</w:t>
                        </w:r>
                        <w:r>
                          <w:rPr>
                            <w:rFonts w:ascii="Arial"/>
                            <w:color w:val="3F3F3F"/>
                            <w:w w:val="205"/>
                            <w:sz w:val="9"/>
                          </w:rPr>
                          <w:t>;</w:t>
                        </w:r>
                        <w:r>
                          <w:rPr>
                            <w:rFonts w:ascii="Arial"/>
                            <w:color w:val="3F3F3F"/>
                            <w:spacing w:val="-43"/>
                            <w:w w:val="205"/>
                            <w:sz w:val="9"/>
                          </w:rPr>
                          <w:t> </w:t>
                        </w:r>
                        <w:r>
                          <w:rPr>
                            <w:rFonts w:ascii="Arial"/>
                            <w:color w:val="626262"/>
                            <w:w w:val="110"/>
                            <w:sz w:val="9"/>
                          </w:rPr>
                          <w:t>V</w:t>
                        </w:r>
                        <w:r>
                          <w:rPr>
                            <w:rFonts w:ascii="Arial"/>
                            <w:color w:val="3F3F3F"/>
                            <w:w w:val="110"/>
                            <w:sz w:val="9"/>
                          </w:rPr>
                          <w:t>a</w:t>
                        </w:r>
                        <w:r>
                          <w:rPr>
                            <w:rFonts w:ascii="Arial"/>
                            <w:color w:val="8E8E8E"/>
                            <w:w w:val="110"/>
                            <w:sz w:val="9"/>
                          </w:rPr>
                          <w:t>li</w:t>
                        </w:r>
                        <w:r>
                          <w:rPr>
                            <w:rFonts w:ascii="Arial"/>
                            <w:color w:val="626262"/>
                            <w:w w:val="110"/>
                            <w:sz w:val="9"/>
                          </w:rPr>
                          <w:t>d</w:t>
                        </w:r>
                        <w:r>
                          <w:rPr>
                            <w:rFonts w:ascii="Arial"/>
                            <w:color w:val="3F3F3F"/>
                            <w:w w:val="110"/>
                            <w:sz w:val="9"/>
                          </w:rPr>
                          <w:t>a</w:t>
                        </w:r>
                        <w:r>
                          <w:rPr>
                            <w:rFonts w:ascii="Arial"/>
                            <w:color w:val="626262"/>
                            <w:w w:val="110"/>
                            <w:sz w:val="9"/>
                          </w:rPr>
                          <w:t>te </w:t>
                        </w:r>
                        <w:r>
                          <w:rPr>
                            <w:rFonts w:ascii="Arial"/>
                            <w:color w:val="4D4D4D"/>
                            <w:w w:val="110"/>
                            <w:sz w:val="9"/>
                          </w:rPr>
                          <w:t>lma</w:t>
                        </w:r>
                        <w:r>
                          <w:rPr>
                            <w:rFonts w:ascii="Arial"/>
                            <w:color w:val="4D4D4D"/>
                            <w:spacing w:val="-3"/>
                            <w:w w:val="110"/>
                            <w:sz w:val="9"/>
                          </w:rPr>
                          <w:t> </w:t>
                        </w:r>
                        <w:r>
                          <w:rPr>
                            <w:rFonts w:ascii="Arial"/>
                            <w:color w:val="4D4D4D"/>
                            <w:spacing w:val="-10"/>
                            <w:w w:val="110"/>
                            <w:sz w:val="9"/>
                          </w:rPr>
                          <w:t>e</w:t>
                        </w:r>
                      </w:p>
                    </w:txbxContent>
                  </v:textbox>
                  <w10:wrap type="none"/>
                </v:shape>
                <v:shape style="position:absolute;left:4918;top:5730;width:2553;height:162" type="#_x0000_t202" id="docshape238" filled="false" stroked="false">
                  <v:textbox inset="0,0,0,0">
                    <w:txbxContent>
                      <w:p>
                        <w:pPr>
                          <w:tabs>
                            <w:tab w:pos="1333" w:val="left" w:leader="none"/>
                            <w:tab w:pos="1787" w:val="left" w:leader="hyphen"/>
                          </w:tabs>
                          <w:spacing w:line="228" w:lineRule="auto" w:before="0"/>
                          <w:ind w:left="0" w:right="0" w:firstLine="0"/>
                          <w:jc w:val="left"/>
                          <w:rPr>
                            <w:rFonts w:ascii="Arial" w:hAnsi="Arial"/>
                            <w:sz w:val="9"/>
                          </w:rPr>
                        </w:pPr>
                        <w:r>
                          <w:rPr>
                            <w:color w:val="2F2F2F"/>
                            <w:spacing w:val="4"/>
                            <w:w w:val="110"/>
                            <w:sz w:val="10"/>
                          </w:rPr>
                          <w:t>----I</w:t>
                        </w:r>
                        <w:r>
                          <w:rPr>
                            <w:color w:val="626262"/>
                            <w:spacing w:val="4"/>
                            <w:w w:val="110"/>
                            <w:sz w:val="10"/>
                          </w:rPr>
                          <w:t>m</w:t>
                        </w:r>
                        <w:r>
                          <w:rPr>
                            <w:color w:val="3F3F3F"/>
                            <w:spacing w:val="4"/>
                            <w:w w:val="110"/>
                            <w:sz w:val="10"/>
                          </w:rPr>
                          <w:t>a</w:t>
                        </w:r>
                        <w:r>
                          <w:rPr>
                            <w:color w:val="626262"/>
                            <w:spacing w:val="4"/>
                            <w:w w:val="110"/>
                            <w:sz w:val="10"/>
                          </w:rPr>
                          <w:t>g</w:t>
                        </w:r>
                        <w:r>
                          <w:rPr>
                            <w:color w:val="2F2F2F"/>
                            <w:spacing w:val="4"/>
                            <w:w w:val="110"/>
                            <w:sz w:val="10"/>
                          </w:rPr>
                          <w:t>e</w:t>
                        </w:r>
                        <w:r>
                          <w:rPr>
                            <w:color w:val="2F2F2F"/>
                            <w:spacing w:val="27"/>
                            <w:w w:val="110"/>
                            <w:sz w:val="10"/>
                          </w:rPr>
                          <w:t> </w:t>
                        </w:r>
                        <w:r>
                          <w:rPr>
                            <w:color w:val="4D4D4D"/>
                            <w:spacing w:val="-2"/>
                            <w:w w:val="110"/>
                            <w:sz w:val="10"/>
                          </w:rPr>
                          <w:t>Co•famafion</w:t>
                        </w:r>
                        <w:r>
                          <w:rPr>
                            <w:color w:val="080808"/>
                            <w:sz w:val="10"/>
                            <w:u w:val="single" w:color="070707"/>
                          </w:rPr>
                          <w:tab/>
                        </w:r>
                        <w:r>
                          <w:rPr>
                            <w:color w:val="080808"/>
                            <w:w w:val="110"/>
                            <w:sz w:val="10"/>
                          </w:rPr>
                          <w:t>.</w:t>
                        </w:r>
                        <w:r>
                          <w:rPr>
                            <w:color w:val="080808"/>
                            <w:spacing w:val="39"/>
                            <w:w w:val="110"/>
                            <w:sz w:val="10"/>
                          </w:rPr>
                          <w:t>  </w:t>
                        </w:r>
                        <w:r>
                          <w:rPr>
                            <w:color w:val="080808"/>
                            <w:spacing w:val="-10"/>
                            <w:w w:val="110"/>
                            <w:sz w:val="10"/>
                          </w:rPr>
                          <w:t>;</w:t>
                        </w:r>
                        <w:r>
                          <w:rPr>
                            <w:color w:val="080808"/>
                            <w:sz w:val="10"/>
                          </w:rPr>
                          <w:tab/>
                        </w:r>
                        <w:r>
                          <w:rPr>
                            <w:color w:val="3F3F3F"/>
                            <w:w w:val="95"/>
                            <w:sz w:val="10"/>
                          </w:rPr>
                          <w:t>,</w:t>
                        </w:r>
                        <w:r>
                          <w:rPr>
                            <w:rFonts w:ascii="Arial" w:hAnsi="Arial"/>
                            <w:color w:val="3F3F3F"/>
                            <w:w w:val="95"/>
                            <w:position w:val="-4"/>
                            <w:sz w:val="9"/>
                          </w:rPr>
                          <w:t>;</w:t>
                        </w:r>
                        <w:r>
                          <w:rPr>
                            <w:rFonts w:ascii="Arial" w:hAnsi="Arial"/>
                            <w:color w:val="3F3F3F"/>
                            <w:spacing w:val="-1"/>
                            <w:w w:val="95"/>
                            <w:position w:val="-4"/>
                            <w:sz w:val="9"/>
                          </w:rPr>
                          <w:t> </w:t>
                        </w:r>
                        <w:r>
                          <w:rPr>
                            <w:rFonts w:ascii="Arial" w:hAnsi="Arial"/>
                            <w:color w:val="3F3F3F"/>
                            <w:w w:val="95"/>
                            <w:position w:val="-4"/>
                            <w:sz w:val="9"/>
                          </w:rPr>
                          <w:t>Predid1on</w:t>
                        </w:r>
                        <w:r>
                          <w:rPr>
                            <w:rFonts w:ascii="Arial" w:hAnsi="Arial"/>
                            <w:color w:val="3F3F3F"/>
                            <w:spacing w:val="-6"/>
                            <w:w w:val="95"/>
                            <w:position w:val="-4"/>
                            <w:sz w:val="9"/>
                          </w:rPr>
                          <w:t> </w:t>
                        </w:r>
                        <w:r>
                          <w:rPr>
                            <w:rFonts w:ascii="Arial" w:hAnsi="Arial"/>
                            <w:color w:val="626262"/>
                            <w:spacing w:val="-2"/>
                            <w:w w:val="95"/>
                            <w:position w:val="-4"/>
                            <w:sz w:val="9"/>
                          </w:rPr>
                          <w:t>MOO</w:t>
                        </w:r>
                        <w:r>
                          <w:rPr>
                            <w:rFonts w:ascii="Arial" w:hAnsi="Arial"/>
                            <w:color w:val="2F2F2F"/>
                            <w:spacing w:val="-2"/>
                            <w:w w:val="95"/>
                            <w:position w:val="-4"/>
                            <w:sz w:val="9"/>
                          </w:rPr>
                          <w:t>e</w:t>
                        </w:r>
                        <w:r>
                          <w:rPr>
                            <w:rFonts w:ascii="Arial" w:hAnsi="Arial"/>
                            <w:color w:val="7C7C7C"/>
                            <w:spacing w:val="-2"/>
                            <w:w w:val="95"/>
                            <w:position w:val="-4"/>
                            <w:sz w:val="9"/>
                          </w:rPr>
                          <w:t>l</w:t>
                        </w:r>
                      </w:p>
                    </w:txbxContent>
                  </v:textbox>
                  <w10:wrap type="none"/>
                </v:shape>
                <v:shape style="position:absolute;left:4919;top:6184;width:106;height:145" type="#_x0000_t202" id="docshape239" filled="false" stroked="false">
                  <v:textbox inset="0,0,0,0">
                    <w:txbxContent>
                      <w:p>
                        <w:pPr>
                          <w:spacing w:line="144" w:lineRule="exact" w:before="0"/>
                          <w:ind w:left="0" w:right="0" w:firstLine="0"/>
                          <w:jc w:val="left"/>
                          <w:rPr>
                            <w:sz w:val="13"/>
                          </w:rPr>
                        </w:pPr>
                        <w:r>
                          <w:rPr>
                            <w:color w:val="4D4D4D"/>
                            <w:spacing w:val="-10"/>
                            <w:w w:val="115"/>
                            <w:sz w:val="13"/>
                          </w:rPr>
                          <w:t>&lt;</w:t>
                        </w:r>
                      </w:p>
                    </w:txbxContent>
                  </v:textbox>
                  <w10:wrap type="none"/>
                </v:shape>
                <v:shape style="position:absolute;left:5261;top:6141;width:769;height:187" type="#_x0000_t202" id="docshape240" filled="false" stroked="false">
                  <v:textbox inset="0,0,0,0">
                    <w:txbxContent>
                      <w:p>
                        <w:pPr>
                          <w:spacing w:line="160" w:lineRule="auto" w:before="10"/>
                          <w:ind w:left="0" w:right="0" w:firstLine="0"/>
                          <w:jc w:val="left"/>
                          <w:rPr>
                            <w:rFonts w:ascii="Arial"/>
                            <w:sz w:val="9"/>
                          </w:rPr>
                        </w:pPr>
                        <w:r>
                          <w:rPr>
                            <w:rFonts w:ascii="Arial"/>
                            <w:color w:val="3F3F3F"/>
                            <w:spacing w:val="-14"/>
                            <w:w w:val="105"/>
                            <w:sz w:val="9"/>
                          </w:rPr>
                          <w:t>P</w:t>
                        </w:r>
                        <w:r>
                          <w:rPr>
                            <w:color w:val="2F2F2F"/>
                            <w:spacing w:val="-14"/>
                            <w:w w:val="105"/>
                            <w:position w:val="-7"/>
                            <w:sz w:val="13"/>
                          </w:rPr>
                          <w:t>-</w:t>
                        </w:r>
                        <w:r>
                          <w:rPr>
                            <w:rFonts w:ascii="Arial"/>
                            <w:color w:val="3F3F3F"/>
                            <w:spacing w:val="-14"/>
                            <w:w w:val="105"/>
                            <w:sz w:val="9"/>
                          </w:rPr>
                          <w:t>r</w:t>
                        </w:r>
                        <w:r>
                          <w:rPr>
                            <w:rFonts w:ascii="Arial"/>
                            <w:color w:val="626262"/>
                            <w:spacing w:val="-14"/>
                            <w:w w:val="105"/>
                            <w:sz w:val="9"/>
                          </w:rPr>
                          <w:t>ed</w:t>
                        </w:r>
                        <w:r>
                          <w:rPr>
                            <w:rFonts w:ascii="Arial"/>
                            <w:color w:val="7C7C7C"/>
                            <w:spacing w:val="-14"/>
                            <w:w w:val="105"/>
                            <w:sz w:val="9"/>
                          </w:rPr>
                          <w:t>i</w:t>
                        </w:r>
                        <w:r>
                          <w:rPr>
                            <w:color w:val="080808"/>
                            <w:spacing w:val="-14"/>
                            <w:w w:val="105"/>
                            <w:position w:val="-7"/>
                            <w:sz w:val="13"/>
                          </w:rPr>
                          <w:t>-</w:t>
                        </w:r>
                        <w:r>
                          <w:rPr>
                            <w:rFonts w:ascii="Arial"/>
                            <w:color w:val="626262"/>
                            <w:spacing w:val="-14"/>
                            <w:w w:val="105"/>
                            <w:sz w:val="9"/>
                          </w:rPr>
                          <w:t>c</w:t>
                        </w:r>
                        <w:r>
                          <w:rPr>
                            <w:color w:val="2F2F2F"/>
                            <w:spacing w:val="-14"/>
                            <w:w w:val="105"/>
                            <w:position w:val="-7"/>
                            <w:sz w:val="13"/>
                          </w:rPr>
                          <w:t>-</w:t>
                        </w:r>
                        <w:r>
                          <w:rPr>
                            <w:rFonts w:ascii="Arial"/>
                            <w:color w:val="626262"/>
                            <w:spacing w:val="-14"/>
                            <w:w w:val="105"/>
                            <w:sz w:val="9"/>
                          </w:rPr>
                          <w:t>ted</w:t>
                        </w:r>
                        <w:r>
                          <w:rPr>
                            <w:rFonts w:ascii="Arial"/>
                            <w:color w:val="626262"/>
                            <w:spacing w:val="12"/>
                            <w:w w:val="105"/>
                            <w:sz w:val="9"/>
                          </w:rPr>
                          <w:t> </w:t>
                        </w:r>
                        <w:r>
                          <w:rPr>
                            <w:rFonts w:ascii="Arial"/>
                            <w:color w:val="626262"/>
                            <w:spacing w:val="-14"/>
                            <w:w w:val="105"/>
                            <w:sz w:val="9"/>
                          </w:rPr>
                          <w:t>Disease</w:t>
                        </w:r>
                      </w:p>
                    </w:txbxContent>
                  </v:textbox>
                  <w10:wrap type="none"/>
                </v:shape>
                <v:shape style="position:absolute;left:4847;top:6329;width:2580;height:1143" type="#_x0000_t202" id="docshape241" filled="false" stroked="false">
                  <v:textbox inset="0,0,0,0">
                    <w:txbxContent>
                      <w:p>
                        <w:pPr>
                          <w:tabs>
                            <w:tab w:pos="508" w:val="left" w:leader="none"/>
                          </w:tabs>
                          <w:spacing w:line="906" w:lineRule="exact" w:before="0"/>
                          <w:ind w:left="0" w:right="0" w:firstLine="0"/>
                          <w:jc w:val="left"/>
                          <w:rPr>
                            <w:rFonts w:ascii="Arial" w:hAnsi="Arial"/>
                            <w:sz w:val="81"/>
                          </w:rPr>
                        </w:pPr>
                        <w:r>
                          <w:rPr>
                            <w:color w:val="3F3F3F"/>
                            <w:sz w:val="16"/>
                            <w:u w:val="thick" w:color="3F3F3F"/>
                          </w:rPr>
                          <w:t>&lt;</w:t>
                        </w:r>
                        <w:r>
                          <w:rPr>
                            <w:color w:val="3F3F3F"/>
                            <w:spacing w:val="80"/>
                            <w:sz w:val="16"/>
                            <w:u w:val="thick" w:color="3F3F3F"/>
                          </w:rPr>
                          <w:t> </w:t>
                        </w:r>
                        <w:r>
                          <w:rPr>
                            <w:color w:val="3F3F3F"/>
                            <w:sz w:val="16"/>
                          </w:rPr>
                          <w:tab/>
                        </w:r>
                        <w:r>
                          <w:rPr>
                            <w:rFonts w:ascii="Arial" w:hAnsi="Arial"/>
                            <w:color w:val="4D4D4D"/>
                            <w:w w:val="50"/>
                            <w:sz w:val="66"/>
                            <w:u w:val="thick" w:color="4D4D4D"/>
                          </w:rPr>
                          <w:t>==-·"</w:t>
                        </w:r>
                        <w:r>
                          <w:rPr>
                            <w:rFonts w:ascii="Arial" w:hAnsi="Arial"/>
                            <w:color w:val="4D4D4D"/>
                            <w:spacing w:val="-28"/>
                            <w:sz w:val="66"/>
                          </w:rPr>
                          <w:t> </w:t>
                        </w:r>
                        <w:r>
                          <w:rPr>
                            <w:rFonts w:ascii="Arial" w:hAnsi="Arial"/>
                            <w:color w:val="2F2F2F"/>
                            <w:w w:val="50"/>
                            <w:sz w:val="81"/>
                          </w:rPr>
                          <w:t>+</w:t>
                        </w:r>
                        <w:r>
                          <w:rPr>
                            <w:rFonts w:ascii="Arial" w:hAnsi="Arial"/>
                            <w:color w:val="2F2F2F"/>
                            <w:sz w:val="81"/>
                          </w:rPr>
                          <w:t> </w:t>
                        </w:r>
                        <w:r>
                          <w:rPr>
                            <w:rFonts w:ascii="Arial" w:hAnsi="Arial"/>
                            <w:color w:val="626262"/>
                            <w:w w:val="50"/>
                            <w:sz w:val="81"/>
                          </w:rPr>
                          <w:t>"'--</w:t>
                        </w:r>
                        <w:r>
                          <w:rPr>
                            <w:rFonts w:ascii="Arial" w:hAnsi="Arial"/>
                            <w:color w:val="626262"/>
                            <w:spacing w:val="-5"/>
                            <w:w w:val="40"/>
                            <w:sz w:val="81"/>
                          </w:rPr>
                          <w:t>··</w:t>
                        </w:r>
                      </w:p>
                      <w:p>
                        <w:pPr>
                          <w:spacing w:before="133"/>
                          <w:ind w:left="1321" w:right="0" w:firstLine="0"/>
                          <w:jc w:val="left"/>
                          <w:rPr>
                            <w:rFonts w:ascii="Arial"/>
                            <w:sz w:val="9"/>
                          </w:rPr>
                        </w:pPr>
                        <w:r>
                          <w:rPr>
                            <w:rFonts w:ascii="Arial"/>
                            <w:color w:val="3F3F3F"/>
                            <w:w w:val="105"/>
                            <w:sz w:val="9"/>
                          </w:rPr>
                          <w:t>et</w:t>
                        </w:r>
                        <w:r>
                          <w:rPr>
                            <w:rFonts w:ascii="Arial"/>
                            <w:color w:val="4D4D4D"/>
                            <w:w w:val="105"/>
                            <w:sz w:val="9"/>
                          </w:rPr>
                          <w:t>D</w:t>
                        </w:r>
                        <w:r>
                          <w:rPr>
                            <w:rFonts w:ascii="Arial"/>
                            <w:color w:val="7C7C7C"/>
                            <w:w w:val="105"/>
                            <w:sz w:val="9"/>
                          </w:rPr>
                          <w:t>1</w:t>
                        </w:r>
                        <w:r>
                          <w:rPr>
                            <w:rFonts w:ascii="Arial"/>
                            <w:color w:val="4D4D4D"/>
                            <w:w w:val="105"/>
                            <w:sz w:val="9"/>
                          </w:rPr>
                          <w:t>s</w:t>
                        </w:r>
                        <w:r>
                          <w:rPr>
                            <w:rFonts w:ascii="Arial"/>
                            <w:color w:val="4D4D4D"/>
                            <w:spacing w:val="4"/>
                            <w:w w:val="105"/>
                            <w:sz w:val="9"/>
                          </w:rPr>
                          <w:t> </w:t>
                        </w:r>
                        <w:r>
                          <w:rPr>
                            <w:rFonts w:ascii="Arial"/>
                            <w:color w:val="2F2F2F"/>
                            <w:w w:val="105"/>
                            <w:sz w:val="9"/>
                          </w:rPr>
                          <w:t>ase</w:t>
                        </w:r>
                        <w:r>
                          <w:rPr>
                            <w:rFonts w:ascii="Arial"/>
                            <w:color w:val="2F2F2F"/>
                            <w:spacing w:val="6"/>
                            <w:w w:val="105"/>
                            <w:sz w:val="9"/>
                          </w:rPr>
                          <w:t> </w:t>
                        </w:r>
                        <w:r>
                          <w:rPr>
                            <w:rFonts w:ascii="Arial"/>
                            <w:color w:val="4D4D4D"/>
                            <w:spacing w:val="-5"/>
                            <w:w w:val="105"/>
                            <w:sz w:val="9"/>
                          </w:rPr>
                          <w:t>Oat</w:t>
                        </w:r>
                      </w:p>
                    </w:txbxContent>
                  </v:textbox>
                  <w10:wrap type="none"/>
                </v:shape>
                <v:shape style="position:absolute;left:7883;top:6502;width:901;height:971" type="#_x0000_t202" id="docshape242" filled="false" stroked="false">
                  <v:textbox inset="0,0,0,0">
                    <w:txbxContent>
                      <w:p>
                        <w:pPr>
                          <w:spacing w:line="698" w:lineRule="exact" w:before="0"/>
                          <w:ind w:left="0" w:right="0" w:firstLine="0"/>
                          <w:jc w:val="left"/>
                          <w:rPr>
                            <w:sz w:val="63"/>
                          </w:rPr>
                        </w:pPr>
                        <w:r>
                          <w:rPr>
                            <w:color w:val="080808"/>
                            <w:spacing w:val="42"/>
                            <w:w w:val="50"/>
                            <w:sz w:val="63"/>
                            <w:u w:val="thick" w:color="080808"/>
                          </w:rPr>
                          <w:t>i</w:t>
                        </w:r>
                        <w:r>
                          <w:rPr>
                            <w:color w:val="3F3F3F"/>
                            <w:spacing w:val="42"/>
                            <w:w w:val="50"/>
                            <w:sz w:val="63"/>
                            <w:u w:val="thick" w:color="080808"/>
                          </w:rPr>
                          <w:t>,</w:t>
                        </w:r>
                        <w:r>
                          <w:rPr>
                            <w:color w:val="3F3F3F"/>
                            <w:spacing w:val="92"/>
                            <w:w w:val="50"/>
                            <w:sz w:val="63"/>
                          </w:rPr>
                          <w:t> </w:t>
                        </w:r>
                        <w:r>
                          <w:rPr>
                            <w:color w:val="3F3F3F"/>
                            <w:spacing w:val="246"/>
                            <w:w w:val="50"/>
                            <w:sz w:val="63"/>
                            <w:u w:val="thick" w:color="616161"/>
                          </w:rPr>
                          <w:t> </w:t>
                        </w:r>
                      </w:p>
                      <w:p>
                        <w:pPr>
                          <w:spacing w:before="168"/>
                          <w:ind w:left="101" w:right="0" w:firstLine="0"/>
                          <w:jc w:val="left"/>
                          <w:rPr>
                            <w:rFonts w:ascii="Arial"/>
                            <w:sz w:val="9"/>
                          </w:rPr>
                        </w:pPr>
                        <w:r>
                          <w:rPr>
                            <w:rFonts w:ascii="Arial"/>
                            <w:color w:val="2F2F2F"/>
                            <w:spacing w:val="-10"/>
                            <w:w w:val="40"/>
                            <w:sz w:val="9"/>
                          </w:rPr>
                          <w:t>:</w:t>
                        </w:r>
                      </w:p>
                    </w:txbxContent>
                  </v:textbox>
                  <w10:wrap type="none"/>
                </v:shape>
                <v:shape style="position:absolute;left:9664;top:7371;width:928;height:101" type="#_x0000_t202" id="docshape243" filled="false" stroked="false">
                  <v:textbox inset="0,0,0,0">
                    <w:txbxContent>
                      <w:p>
                        <w:pPr>
                          <w:spacing w:line="101" w:lineRule="exact" w:before="0"/>
                          <w:ind w:left="0" w:right="0" w:firstLine="0"/>
                          <w:jc w:val="left"/>
                          <w:rPr>
                            <w:rFonts w:ascii="Arial"/>
                            <w:sz w:val="9"/>
                          </w:rPr>
                        </w:pPr>
                        <w:r>
                          <w:rPr>
                            <w:rFonts w:ascii="Arial"/>
                            <w:color w:val="080808"/>
                            <w:w w:val="210"/>
                            <w:sz w:val="9"/>
                          </w:rPr>
                          <w:t>-</w:t>
                        </w:r>
                        <w:r>
                          <w:rPr>
                            <w:rFonts w:ascii="Arial"/>
                            <w:color w:val="3F3F3F"/>
                            <w:w w:val="210"/>
                            <w:sz w:val="9"/>
                          </w:rPr>
                          <w:t>::;</w:t>
                        </w:r>
                        <w:r>
                          <w:rPr>
                            <w:rFonts w:ascii="Arial"/>
                            <w:color w:val="4D4D4D"/>
                            <w:w w:val="210"/>
                            <w:sz w:val="9"/>
                          </w:rPr>
                          <w:t>G</w:t>
                        </w:r>
                        <w:r>
                          <w:rPr>
                            <w:rFonts w:ascii="Arial"/>
                            <w:color w:val="2F2F2F"/>
                            <w:w w:val="210"/>
                            <w:sz w:val="9"/>
                          </w:rPr>
                          <w:t>e</w:t>
                        </w:r>
                        <w:r>
                          <w:rPr>
                            <w:rFonts w:ascii="Arial"/>
                            <w:color w:val="7C7C7C"/>
                            <w:w w:val="210"/>
                            <w:sz w:val="9"/>
                          </w:rPr>
                          <w:t>t</w:t>
                        </w:r>
                        <w:r>
                          <w:rPr>
                            <w:rFonts w:ascii="Arial"/>
                            <w:color w:val="7C7C7C"/>
                            <w:spacing w:val="-29"/>
                            <w:w w:val="210"/>
                            <w:sz w:val="9"/>
                          </w:rPr>
                          <w:t> </w:t>
                        </w:r>
                        <w:r>
                          <w:rPr>
                            <w:rFonts w:ascii="Arial"/>
                            <w:color w:val="3F3F3F"/>
                            <w:spacing w:val="-2"/>
                            <w:w w:val="110"/>
                            <w:sz w:val="9"/>
                          </w:rPr>
                          <w:t>Location</w:t>
                        </w:r>
                      </w:p>
                    </w:txbxContent>
                  </v:textbox>
                  <w10:wrap type="none"/>
                </v:shape>
                <v:shape style="position:absolute;left:3409;top:7505;width:3174;height:715" type="#_x0000_t202" id="docshape244" filled="false" stroked="false">
                  <v:textbox inset="0,0,0,0">
                    <w:txbxContent>
                      <w:p>
                        <w:pPr>
                          <w:spacing w:line="89" w:lineRule="exact" w:before="0"/>
                          <w:ind w:left="3018" w:right="0" w:firstLine="0"/>
                          <w:jc w:val="left"/>
                          <w:rPr>
                            <w:rFonts w:ascii="Arial"/>
                            <w:sz w:val="8"/>
                          </w:rPr>
                        </w:pPr>
                        <w:r>
                          <w:rPr>
                            <w:rFonts w:ascii="Arial"/>
                            <w:color w:val="1C1C1C"/>
                            <w:spacing w:val="-10"/>
                            <w:w w:val="105"/>
                            <w:sz w:val="8"/>
                          </w:rPr>
                          <w:t>'</w:t>
                        </w:r>
                      </w:p>
                      <w:p>
                        <w:pPr>
                          <w:tabs>
                            <w:tab w:pos="1355" w:val="left" w:leader="none"/>
                          </w:tabs>
                          <w:spacing w:before="49"/>
                          <w:ind w:left="0" w:right="0" w:firstLine="0"/>
                          <w:jc w:val="left"/>
                          <w:rPr>
                            <w:rFonts w:ascii="Arial" w:hAnsi="Arial"/>
                            <w:sz w:val="18"/>
                          </w:rPr>
                        </w:pPr>
                        <w:r>
                          <w:rPr>
                            <w:color w:val="4D4D4D"/>
                            <w:position w:val="-6"/>
                            <w:sz w:val="17"/>
                            <w:u w:val="thick" w:color="4D4D4D"/>
                          </w:rPr>
                          <w:t>&lt;</w:t>
                        </w:r>
                        <w:r>
                          <w:rPr>
                            <w:color w:val="4D4D4D"/>
                            <w:spacing w:val="10"/>
                            <w:position w:val="-6"/>
                            <w:sz w:val="17"/>
                          </w:rPr>
                          <w:t> </w:t>
                        </w:r>
                        <w:r>
                          <w:rPr>
                            <w:rFonts w:ascii="Arial" w:hAnsi="Arial"/>
                            <w:color w:val="2F2F2F"/>
                            <w:spacing w:val="58"/>
                            <w:sz w:val="9"/>
                            <w:u w:val="dotted" w:color="2E2E2E"/>
                          </w:rPr>
                          <w:t>  </w:t>
                        </w:r>
                        <w:r>
                          <w:rPr>
                            <w:rFonts w:ascii="Arial" w:hAnsi="Arial"/>
                            <w:color w:val="2F2F2F"/>
                            <w:sz w:val="9"/>
                            <w:u w:val="dotted" w:color="2E2E2E"/>
                          </w:rPr>
                          <w:t>P</w:t>
                        </w:r>
                        <w:r>
                          <w:rPr>
                            <w:rFonts w:ascii="Arial" w:hAnsi="Arial"/>
                            <w:color w:val="4D4D4D"/>
                            <w:sz w:val="9"/>
                            <w:u w:val="dotted" w:color="2E2E2E"/>
                          </w:rPr>
                          <w:t>redict</w:t>
                        </w:r>
                        <w:r>
                          <w:rPr>
                            <w:rFonts w:ascii="Arial" w:hAnsi="Arial"/>
                            <w:color w:val="2F2F2F"/>
                            <w:sz w:val="9"/>
                            <w:u w:val="dotted" w:color="2E2E2E"/>
                          </w:rPr>
                          <w:t>e</w:t>
                        </w:r>
                        <w:r>
                          <w:rPr>
                            <w:rFonts w:ascii="Arial" w:hAnsi="Arial"/>
                            <w:color w:val="626262"/>
                            <w:sz w:val="9"/>
                            <w:u w:val="dotted" w:color="2E2E2E"/>
                          </w:rPr>
                          <w:t>d</w:t>
                        </w:r>
                        <w:r>
                          <w:rPr>
                            <w:rFonts w:ascii="Arial" w:hAnsi="Arial"/>
                            <w:color w:val="626262"/>
                            <w:spacing w:val="1"/>
                            <w:sz w:val="9"/>
                            <w:u w:val="dotted" w:color="2E2E2E"/>
                          </w:rPr>
                          <w:t> </w:t>
                        </w:r>
                        <w:r>
                          <w:rPr>
                            <w:rFonts w:ascii="Arial" w:hAnsi="Arial"/>
                            <w:color w:val="4D4D4D"/>
                            <w:spacing w:val="-2"/>
                            <w:sz w:val="9"/>
                            <w:u w:val="dotted" w:color="2E2E2E"/>
                          </w:rPr>
                          <w:t>Disease</w:t>
                        </w:r>
                        <w:r>
                          <w:rPr>
                            <w:rFonts w:ascii="Arial" w:hAnsi="Arial"/>
                            <w:color w:val="4D4D4D"/>
                            <w:sz w:val="9"/>
                            <w:u w:val="dotted" w:color="2E2E2E"/>
                          </w:rPr>
                          <w:tab/>
                        </w:r>
                        <w:r>
                          <w:rPr>
                            <w:rFonts w:ascii="Arial" w:hAnsi="Arial"/>
                            <w:color w:val="4D4D4D"/>
                            <w:spacing w:val="67"/>
                            <w:w w:val="150"/>
                            <w:sz w:val="9"/>
                          </w:rPr>
                          <w:t> </w:t>
                        </w:r>
                        <w:r>
                          <w:rPr>
                            <w:color w:val="3F3F3F"/>
                            <w:position w:val="1"/>
                            <w:sz w:val="16"/>
                          </w:rPr>
                          <w:t>&lt;</w:t>
                        </w:r>
                        <w:r>
                          <w:rPr>
                            <w:color w:val="3F3F3F"/>
                            <w:spacing w:val="40"/>
                            <w:position w:val="1"/>
                            <w:sz w:val="16"/>
                          </w:rPr>
                          <w:t> </w:t>
                        </w:r>
                        <w:r>
                          <w:rPr>
                            <w:color w:val="3F3F3F"/>
                            <w:position w:val="1"/>
                            <w:sz w:val="16"/>
                          </w:rPr>
                          <w:t>.</w:t>
                        </w:r>
                        <w:r>
                          <w:rPr>
                            <w:color w:val="3F3F3F"/>
                            <w:spacing w:val="80"/>
                            <w:position w:val="1"/>
                            <w:sz w:val="16"/>
                          </w:rPr>
                          <w:t> </w:t>
                        </w:r>
                        <w:r>
                          <w:rPr>
                            <w:color w:val="2F2F2F"/>
                            <w:position w:val="1"/>
                            <w:sz w:val="16"/>
                          </w:rPr>
                          <w:t>.</w:t>
                        </w:r>
                        <w:r>
                          <w:rPr>
                            <w:color w:val="2F2F2F"/>
                            <w:spacing w:val="-20"/>
                            <w:position w:val="1"/>
                            <w:sz w:val="16"/>
                          </w:rPr>
                          <w:t> </w:t>
                        </w:r>
                        <w:r>
                          <w:rPr>
                            <w:color w:val="3F3F3F"/>
                            <w:position w:val="1"/>
                            <w:sz w:val="16"/>
                          </w:rPr>
                          <w:t>-</w:t>
                        </w:r>
                        <w:r>
                          <w:rPr>
                            <w:color w:val="080808"/>
                            <w:position w:val="1"/>
                            <w:sz w:val="16"/>
                          </w:rPr>
                          <w:t>.</w:t>
                        </w:r>
                        <w:r>
                          <w:rPr>
                            <w:color w:val="080808"/>
                            <w:spacing w:val="-20"/>
                            <w:position w:val="1"/>
                            <w:sz w:val="16"/>
                          </w:rPr>
                          <w:t> </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1C1C1C"/>
                            <w:position w:val="1"/>
                            <w:sz w:val="16"/>
                          </w:rPr>
                          <w:t>.</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080808"/>
                            <w:position w:val="1"/>
                            <w:sz w:val="16"/>
                          </w:rPr>
                          <w:t>·</w:t>
                        </w:r>
                        <w:r>
                          <w:rPr>
                            <w:color w:val="3F3F3F"/>
                            <w:position w:val="1"/>
                            <w:sz w:val="16"/>
                          </w:rPr>
                          <w:t>-</w:t>
                        </w:r>
                        <w:r>
                          <w:rPr>
                            <w:color w:val="2F2F2F"/>
                            <w:position w:val="1"/>
                            <w:sz w:val="16"/>
                          </w:rPr>
                          <w:t>.</w:t>
                        </w:r>
                        <w:r>
                          <w:rPr>
                            <w:color w:val="2F2F2F"/>
                            <w:spacing w:val="-20"/>
                            <w:position w:val="1"/>
                            <w:sz w:val="16"/>
                          </w:rPr>
                          <w:t> </w:t>
                        </w:r>
                        <w:r>
                          <w:rPr>
                            <w:color w:val="3F3F3F"/>
                            <w:position w:val="1"/>
                            <w:sz w:val="16"/>
                          </w:rPr>
                          <w:t>-</w:t>
                        </w:r>
                        <w:r>
                          <w:rPr>
                            <w:color w:val="1C1C1C"/>
                            <w:position w:val="1"/>
                            <w:sz w:val="16"/>
                          </w:rPr>
                          <w:t>.</w:t>
                        </w:r>
                        <w:r>
                          <w:rPr>
                            <w:color w:val="3F3F3F"/>
                            <w:position w:val="1"/>
                            <w:sz w:val="16"/>
                          </w:rPr>
                          <w:t>-</w:t>
                        </w:r>
                        <w:r>
                          <w:rPr>
                            <w:color w:val="2F2F2F"/>
                            <w:position w:val="1"/>
                            <w:sz w:val="16"/>
                          </w:rPr>
                          <w:t>.</w:t>
                        </w:r>
                        <w:r>
                          <w:rPr>
                            <w:color w:val="2F2F2F"/>
                            <w:spacing w:val="79"/>
                            <w:w w:val="150"/>
                            <w:position w:val="1"/>
                            <w:sz w:val="16"/>
                          </w:rPr>
                          <w:t> </w:t>
                        </w:r>
                        <w:r>
                          <w:rPr>
                            <w:color w:val="2F2F2F"/>
                            <w:position w:val="1"/>
                            <w:sz w:val="16"/>
                          </w:rPr>
                          <w:t>.</w:t>
                        </w:r>
                        <w:r>
                          <w:rPr>
                            <w:color w:val="2F2F2F"/>
                            <w:spacing w:val="-19"/>
                            <w:position w:val="1"/>
                            <w:sz w:val="16"/>
                          </w:rPr>
                          <w:t> </w:t>
                        </w:r>
                        <w:r>
                          <w:rPr>
                            <w:rFonts w:ascii="Arial" w:hAnsi="Arial"/>
                            <w:color w:val="3F3F3F"/>
                            <w:position w:val="1"/>
                            <w:sz w:val="18"/>
                          </w:rPr>
                          <w:t>-r-.</w:t>
                        </w:r>
                      </w:p>
                      <w:p>
                        <w:pPr>
                          <w:spacing w:line="240" w:lineRule="auto" w:before="14"/>
                          <w:rPr>
                            <w:rFonts w:ascii="Arial"/>
                            <w:sz w:val="16"/>
                          </w:rPr>
                        </w:pPr>
                      </w:p>
                      <w:p>
                        <w:pPr>
                          <w:spacing w:before="0"/>
                          <w:ind w:left="3018" w:right="0" w:firstLine="0"/>
                          <w:jc w:val="left"/>
                          <w:rPr>
                            <w:rFonts w:ascii="Arial"/>
                            <w:sz w:val="8"/>
                          </w:rPr>
                        </w:pPr>
                        <w:r>
                          <w:rPr>
                            <w:rFonts w:ascii="Arial"/>
                            <w:color w:val="1C1C1C"/>
                            <w:spacing w:val="-10"/>
                            <w:sz w:val="8"/>
                          </w:rPr>
                          <w:t>'</w:t>
                        </w:r>
                      </w:p>
                    </w:txbxContent>
                  </v:textbox>
                  <w10:wrap type="none"/>
                </v:shape>
                <v:shape style="position:absolute;left:6713;top:7650;width:1068;height:202" type="#_x0000_t202" id="docshape245" filled="false" stroked="false">
                  <v:textbox inset="0,0,0,0">
                    <w:txbxContent>
                      <w:p>
                        <w:pPr>
                          <w:spacing w:line="201" w:lineRule="exact" w:before="0"/>
                          <w:ind w:left="0" w:right="0" w:firstLine="0"/>
                          <w:jc w:val="left"/>
                          <w:rPr>
                            <w:rFonts w:ascii="Arial" w:hAnsi="Arial"/>
                            <w:sz w:val="18"/>
                          </w:rPr>
                        </w:pPr>
                        <w:r>
                          <w:rPr>
                            <w:rFonts w:ascii="Arial" w:hAnsi="Arial"/>
                            <w:color w:val="1C1C1C"/>
                            <w:w w:val="70"/>
                            <w:sz w:val="18"/>
                          </w:rPr>
                          <w:t>.</w:t>
                        </w:r>
                        <w:r>
                          <w:rPr>
                            <w:rFonts w:ascii="Arial" w:hAnsi="Arial"/>
                            <w:color w:val="1C1C1C"/>
                            <w:spacing w:val="-5"/>
                            <w:w w:val="70"/>
                            <w:sz w:val="18"/>
                          </w:rPr>
                          <w:t> </w:t>
                        </w:r>
                        <w:r>
                          <w:rPr>
                            <w:rFonts w:ascii="Arial" w:hAnsi="Arial"/>
                            <w:color w:val="4D4D4D"/>
                            <w:w w:val="70"/>
                            <w:sz w:val="18"/>
                          </w:rPr>
                          <w:t>-</w:t>
                        </w:r>
                        <w:r>
                          <w:rPr>
                            <w:rFonts w:ascii="Arial" w:hAnsi="Arial"/>
                            <w:color w:val="080808"/>
                            <w:spacing w:val="10"/>
                            <w:w w:val="70"/>
                            <w:sz w:val="18"/>
                          </w:rPr>
                          <w:t>.</w:t>
                        </w:r>
                        <w:r>
                          <w:rPr>
                            <w:rFonts w:ascii="Arial" w:hAnsi="Arial"/>
                            <w:color w:val="3F3F3F"/>
                            <w:spacing w:val="10"/>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w w:val="70"/>
                            <w:sz w:val="18"/>
                          </w:rPr>
                          <w:t>·</w:t>
                        </w:r>
                        <w:r>
                          <w:rPr>
                            <w:rFonts w:ascii="Arial" w:hAnsi="Arial"/>
                            <w:color w:val="3F3F3F"/>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spacing w:val="10"/>
                            <w:w w:val="70"/>
                            <w:sz w:val="18"/>
                          </w:rPr>
                          <w:t>.</w:t>
                        </w:r>
                        <w:r>
                          <w:rPr>
                            <w:rFonts w:ascii="Arial" w:hAnsi="Arial"/>
                            <w:color w:val="3F3F3F"/>
                            <w:spacing w:val="10"/>
                            <w:w w:val="70"/>
                            <w:sz w:val="18"/>
                          </w:rPr>
                          <w:t>-</w:t>
                        </w:r>
                        <w:r>
                          <w:rPr>
                            <w:rFonts w:ascii="Arial" w:hAnsi="Arial"/>
                            <w:color w:val="1C1C1C"/>
                            <w:w w:val="70"/>
                            <w:sz w:val="18"/>
                          </w:rPr>
                          <w:t>.</w:t>
                        </w:r>
                        <w:r>
                          <w:rPr>
                            <w:rFonts w:ascii="Arial" w:hAnsi="Arial"/>
                            <w:color w:val="1C1C1C"/>
                            <w:spacing w:val="-4"/>
                            <w:w w:val="70"/>
                            <w:sz w:val="18"/>
                          </w:rPr>
                          <w:t> </w:t>
                        </w:r>
                        <w:r>
                          <w:rPr>
                            <w:rFonts w:ascii="Arial" w:hAnsi="Arial"/>
                            <w:color w:val="4D4D4D"/>
                            <w:w w:val="70"/>
                            <w:sz w:val="18"/>
                          </w:rPr>
                          <w:t>-</w:t>
                        </w:r>
                        <w:r>
                          <w:rPr>
                            <w:rFonts w:ascii="Arial" w:hAnsi="Arial"/>
                            <w:color w:val="080808"/>
                            <w:w w:val="70"/>
                            <w:sz w:val="18"/>
                          </w:rPr>
                          <w:t>·</w:t>
                        </w:r>
                        <w:r>
                          <w:rPr>
                            <w:rFonts w:ascii="Arial" w:hAnsi="Arial"/>
                            <w:color w:val="3F3F3F"/>
                            <w:w w:val="70"/>
                            <w:sz w:val="18"/>
                          </w:rPr>
                          <w:t>-</w:t>
                        </w:r>
                        <w:r>
                          <w:rPr>
                            <w:rFonts w:ascii="Arial" w:hAnsi="Arial"/>
                            <w:color w:val="1C1C1C"/>
                            <w:w w:val="70"/>
                            <w:sz w:val="18"/>
                          </w:rPr>
                          <w:t>.</w:t>
                        </w:r>
                        <w:r>
                          <w:rPr>
                            <w:rFonts w:ascii="Arial" w:hAnsi="Arial"/>
                            <w:color w:val="1C1C1C"/>
                            <w:spacing w:val="-5"/>
                            <w:w w:val="70"/>
                            <w:sz w:val="18"/>
                          </w:rPr>
                          <w:t> </w:t>
                        </w:r>
                        <w:r>
                          <w:rPr>
                            <w:rFonts w:ascii="Arial" w:hAnsi="Arial"/>
                            <w:color w:val="4D4D4D"/>
                            <w:w w:val="70"/>
                            <w:sz w:val="18"/>
                          </w:rPr>
                          <w:t>-</w:t>
                        </w:r>
                        <w:r>
                          <w:rPr>
                            <w:rFonts w:ascii="Arial" w:hAnsi="Arial"/>
                            <w:color w:val="080808"/>
                            <w:spacing w:val="13"/>
                            <w:w w:val="70"/>
                            <w:sz w:val="18"/>
                          </w:rPr>
                          <w:t>.</w:t>
                        </w:r>
                        <w:r>
                          <w:rPr>
                            <w:rFonts w:ascii="Arial" w:hAnsi="Arial"/>
                            <w:color w:val="4D4D4D"/>
                            <w:spacing w:val="13"/>
                            <w:w w:val="70"/>
                            <w:sz w:val="18"/>
                          </w:rPr>
                          <w:t>-</w:t>
                        </w:r>
                        <w:r>
                          <w:rPr>
                            <w:rFonts w:ascii="Arial" w:hAnsi="Arial"/>
                            <w:color w:val="1C1C1C"/>
                            <w:spacing w:val="-10"/>
                            <w:w w:val="70"/>
                            <w:sz w:val="18"/>
                          </w:rPr>
                          <w:t>.</w:t>
                        </w:r>
                      </w:p>
                    </w:txbxContent>
                  </v:textbox>
                  <w10:wrap type="none"/>
                </v:shape>
                <v:shape style="position:absolute;left:7929;top:7650;width:65;height:202" type="#_x0000_t202" id="docshape246" filled="false" stroked="false">
                  <v:textbox inset="0,0,0,0">
                    <w:txbxContent>
                      <w:p>
                        <w:pPr>
                          <w:spacing w:line="201" w:lineRule="exact" w:before="0"/>
                          <w:ind w:left="0" w:right="0" w:firstLine="0"/>
                          <w:jc w:val="left"/>
                          <w:rPr>
                            <w:rFonts w:ascii="Arial"/>
                            <w:sz w:val="18"/>
                          </w:rPr>
                        </w:pPr>
                        <w:r>
                          <w:rPr>
                            <w:rFonts w:ascii="Arial"/>
                            <w:color w:val="1C1C1C"/>
                            <w:spacing w:val="-10"/>
                            <w:sz w:val="18"/>
                          </w:rPr>
                          <w:t>.</w:t>
                        </w:r>
                      </w:p>
                    </w:txbxContent>
                  </v:textbox>
                  <w10:wrap type="none"/>
                </v:shape>
                <v:shape style="position:absolute;left:7973;top:7554;width:1031;height:322" type="#_x0000_t202" id="docshape247" filled="false" stroked="false">
                  <v:textbox inset="0,0,0,0">
                    <w:txbxContent>
                      <w:p>
                        <w:pPr>
                          <w:spacing w:line="321" w:lineRule="exact" w:before="0"/>
                          <w:ind w:left="0" w:right="0" w:firstLine="0"/>
                          <w:jc w:val="left"/>
                          <w:rPr>
                            <w:sz w:val="10"/>
                          </w:rPr>
                        </w:pPr>
                        <w:r>
                          <w:rPr>
                            <w:i/>
                            <w:color w:val="2F2F2F"/>
                            <w:w w:val="115"/>
                            <w:sz w:val="29"/>
                          </w:rPr>
                          <w:t>T.</w:t>
                        </w:r>
                        <w:r>
                          <w:rPr>
                            <w:i/>
                            <w:color w:val="2F2F2F"/>
                            <w:spacing w:val="2"/>
                            <w:w w:val="115"/>
                            <w:sz w:val="29"/>
                          </w:rPr>
                          <w:t> </w:t>
                        </w:r>
                        <w:r>
                          <w:rPr>
                            <w:color w:val="1C1C1C"/>
                            <w:spacing w:val="-2"/>
                            <w:w w:val="115"/>
                            <w:sz w:val="29"/>
                          </w:rPr>
                          <w:t>..</w:t>
                        </w:r>
                        <w:r>
                          <w:rPr>
                            <w:color w:val="626262"/>
                            <w:spacing w:val="-2"/>
                            <w:w w:val="115"/>
                            <w:sz w:val="10"/>
                          </w:rPr>
                          <w:t>Coo,d,.,,.,.</w:t>
                        </w:r>
                      </w:p>
                    </w:txbxContent>
                  </v:textbox>
                  <w10:wrap type="none"/>
                </v:shape>
                <v:shape style="position:absolute;left:8028;top:7496;width:38;height:101" type="#_x0000_t202" id="docshape248" filled="false" stroked="false">
                  <v:textbox inset="0,0,0,0">
                    <w:txbxContent>
                      <w:p>
                        <w:pPr>
                          <w:spacing w:line="101" w:lineRule="exact" w:before="0"/>
                          <w:ind w:left="0" w:right="0" w:firstLine="0"/>
                          <w:jc w:val="left"/>
                          <w:rPr>
                            <w:rFonts w:ascii="Arial"/>
                            <w:sz w:val="9"/>
                          </w:rPr>
                        </w:pPr>
                        <w:r>
                          <w:rPr>
                            <w:rFonts w:ascii="Arial"/>
                            <w:color w:val="3F3F3F"/>
                            <w:spacing w:val="-10"/>
                            <w:w w:val="105"/>
                            <w:sz w:val="9"/>
                          </w:rPr>
                          <w:t>'</w:t>
                        </w:r>
                      </w:p>
                    </w:txbxContent>
                  </v:textbox>
                  <w10:wrap type="none"/>
                </v:shape>
                <v:shape style="position:absolute;left:6427;top:7558;width:38;height:140" type="#_x0000_t202" id="docshape249" filled="false" stroked="false">
                  <v:textbox inset="0,0,0,0">
                    <w:txbxContent>
                      <w:p>
                        <w:pPr>
                          <w:spacing w:line="204" w:lineRule="auto" w:before="2"/>
                          <w:ind w:left="0" w:right="0" w:firstLine="0"/>
                          <w:jc w:val="left"/>
                          <w:rPr>
                            <w:rFonts w:ascii="Arial"/>
                            <w:sz w:val="8"/>
                          </w:rPr>
                        </w:pPr>
                        <w:r>
                          <w:rPr>
                            <w:rFonts w:ascii="Arial"/>
                            <w:color w:val="2F2F2F"/>
                            <w:spacing w:val="-5"/>
                            <w:w w:val="105"/>
                            <w:position w:val="-4"/>
                            <w:sz w:val="9"/>
                          </w:rPr>
                          <w:t>'</w:t>
                        </w:r>
                        <w:r>
                          <w:rPr>
                            <w:rFonts w:ascii="Arial"/>
                            <w:color w:val="080808"/>
                            <w:spacing w:val="-5"/>
                            <w:w w:val="105"/>
                            <w:sz w:val="8"/>
                          </w:rPr>
                          <w:t>'</w:t>
                        </w:r>
                      </w:p>
                    </w:txbxContent>
                  </v:textbox>
                  <w10:wrap type="none"/>
                </v:shape>
                <v:shape style="position:absolute;left:8028;top:7549;width:38;height:101" type="#_x0000_t202" id="docshape250" filled="false" stroked="false">
                  <v:textbox inset="0,0,0,0">
                    <w:txbxContent>
                      <w:p>
                        <w:pPr>
                          <w:spacing w:line="101" w:lineRule="exact" w:before="0"/>
                          <w:ind w:left="0" w:right="0" w:firstLine="0"/>
                          <w:jc w:val="left"/>
                          <w:rPr>
                            <w:rFonts w:ascii="Arial"/>
                            <w:sz w:val="9"/>
                          </w:rPr>
                        </w:pPr>
                        <w:r>
                          <w:rPr>
                            <w:rFonts w:ascii="Arial"/>
                            <w:color w:val="1C1C1C"/>
                            <w:spacing w:val="-10"/>
                            <w:w w:val="105"/>
                            <w:sz w:val="9"/>
                          </w:rPr>
                          <w:t>'</w:t>
                        </w:r>
                      </w:p>
                    </w:txbxContent>
                  </v:textbox>
                  <w10:wrap type="none"/>
                </v:shape>
                <v:shape style="position:absolute;left:8028;top:7606;width:36;height:90" type="#_x0000_t202" id="docshape251" filled="false" stroked="false">
                  <v:textbox inset="0,0,0,0">
                    <w:txbxContent>
                      <w:p>
                        <w:pPr>
                          <w:spacing w:line="89" w:lineRule="exact" w:before="0"/>
                          <w:ind w:left="0" w:right="0" w:firstLine="0"/>
                          <w:jc w:val="left"/>
                          <w:rPr>
                            <w:rFonts w:ascii="Arial"/>
                            <w:sz w:val="8"/>
                          </w:rPr>
                        </w:pPr>
                        <w:r>
                          <w:rPr>
                            <w:rFonts w:ascii="Arial"/>
                            <w:color w:val="1C1C1C"/>
                            <w:spacing w:val="-10"/>
                            <w:w w:val="105"/>
                            <w:sz w:val="8"/>
                          </w:rPr>
                          <w:t>'</w:t>
                        </w:r>
                      </w:p>
                    </w:txbxContent>
                  </v:textbox>
                  <w10:wrap type="none"/>
                </v:shape>
                <v:shape style="position:absolute;left:9151;top:7724;width:506;height:111" type="#_x0000_t202" id="docshape252" filled="false" stroked="false">
                  <v:textbox inset="0,0,0,0">
                    <w:txbxContent>
                      <w:p>
                        <w:pPr>
                          <w:spacing w:line="111" w:lineRule="exact" w:before="0"/>
                          <w:ind w:left="0" w:right="0" w:firstLine="0"/>
                          <w:jc w:val="left"/>
                          <w:rPr>
                            <w:sz w:val="10"/>
                          </w:rPr>
                        </w:pPr>
                        <w:r>
                          <w:rPr>
                            <w:color w:val="2F2F2F"/>
                            <w:w w:val="110"/>
                            <w:sz w:val="10"/>
                          </w:rPr>
                          <w:t>•</w:t>
                        </w:r>
                        <w:r>
                          <w:rPr>
                            <w:color w:val="3F3F3F"/>
                            <w:w w:val="110"/>
                            <w:sz w:val="10"/>
                          </w:rPr>
                          <w:t>-</w:t>
                        </w:r>
                        <w:r>
                          <w:rPr>
                            <w:color w:val="1C1C1C"/>
                            <w:sz w:val="10"/>
                          </w:rPr>
                          <w:t>•</w:t>
                        </w:r>
                        <w:r>
                          <w:rPr>
                            <w:color w:val="3F3F3F"/>
                            <w:sz w:val="10"/>
                          </w:rPr>
                          <w:t>-</w:t>
                        </w:r>
                        <w:r>
                          <w:rPr>
                            <w:color w:val="3F3F3F"/>
                            <w:spacing w:val="2"/>
                            <w:sz w:val="10"/>
                          </w:rPr>
                          <w:t> </w:t>
                        </w:r>
                        <w:r>
                          <w:rPr>
                            <w:color w:val="2F2F2F"/>
                            <w:sz w:val="10"/>
                          </w:rPr>
                          <w:t>•</w:t>
                        </w:r>
                        <w:r>
                          <w:rPr>
                            <w:color w:val="2F2F2F"/>
                            <w:spacing w:val="-7"/>
                            <w:sz w:val="10"/>
                          </w:rPr>
                          <w:t> </w:t>
                        </w:r>
                        <w:r>
                          <w:rPr>
                            <w:color w:val="3F3F3F"/>
                            <w:sz w:val="10"/>
                          </w:rPr>
                          <w:t>-</w:t>
                        </w:r>
                        <w:r>
                          <w:rPr>
                            <w:color w:val="3F3F3F"/>
                            <w:spacing w:val="45"/>
                            <w:sz w:val="10"/>
                          </w:rPr>
                          <w:t>  </w:t>
                        </w:r>
                        <w:r>
                          <w:rPr>
                            <w:color w:val="2F2F2F"/>
                            <w:sz w:val="10"/>
                          </w:rPr>
                          <w:t>•</w:t>
                        </w:r>
                        <w:r>
                          <w:rPr>
                            <w:color w:val="2F2F2F"/>
                            <w:spacing w:val="-8"/>
                            <w:sz w:val="10"/>
                          </w:rPr>
                          <w:t> </w:t>
                        </w:r>
                        <w:r>
                          <w:rPr>
                            <w:color w:val="3F3F3F"/>
                            <w:spacing w:val="-10"/>
                            <w:sz w:val="10"/>
                          </w:rPr>
                          <w:t>-</w:t>
                        </w:r>
                      </w:p>
                    </w:txbxContent>
                  </v:textbox>
                  <w10:wrap type="none"/>
                </v:shape>
                <v:shape style="position:absolute;left:8028;top:8131;width:34;height:89" type="#_x0000_t202" id="docshape253" filled="false" stroked="false">
                  <v:textbox inset="0,0,0,0">
                    <w:txbxContent>
                      <w:p>
                        <w:pPr>
                          <w:spacing w:line="89" w:lineRule="exact" w:before="0"/>
                          <w:ind w:left="0" w:right="0" w:firstLine="0"/>
                          <w:jc w:val="left"/>
                          <w:rPr>
                            <w:sz w:val="8"/>
                          </w:rPr>
                        </w:pPr>
                        <w:r>
                          <w:rPr>
                            <w:color w:val="3F3F3F"/>
                            <w:spacing w:val="-10"/>
                            <w:sz w:val="8"/>
                          </w:rPr>
                          <w:t>'</w:t>
                        </w:r>
                      </w:p>
                    </w:txbxContent>
                  </v:textbox>
                  <w10:wrap type="none"/>
                </v:shape>
                <v:shape style="position:absolute;left:9711;top:8131;width:34;height:89" type="#_x0000_t202" id="docshape254" filled="false" stroked="false">
                  <v:textbox inset="0,0,0,0">
                    <w:txbxContent>
                      <w:p>
                        <w:pPr>
                          <w:spacing w:line="89" w:lineRule="exact" w:before="0"/>
                          <w:ind w:left="0" w:right="0" w:firstLine="0"/>
                          <w:jc w:val="left"/>
                          <w:rPr>
                            <w:sz w:val="8"/>
                          </w:rPr>
                        </w:pPr>
                        <w:r>
                          <w:rPr>
                            <w:color w:val="2F2F2F"/>
                            <w:spacing w:val="-10"/>
                            <w:sz w:val="8"/>
                          </w:rPr>
                          <w:t>'</w:t>
                        </w:r>
                      </w:p>
                    </w:txbxContent>
                  </v:textbox>
                  <w10:wrap type="none"/>
                </v:shape>
                <w10:wrap type="none"/>
              </v:group>
            </w:pict>
          </mc:Fallback>
        </mc:AlternateContent>
      </w:r>
      <w:r>
        <w:rPr>
          <w:b/>
          <w:color w:val="080808"/>
          <w:w w:val="105"/>
          <w:sz w:val="27"/>
        </w:rPr>
        <w:t>5.10.SSequence</w:t>
      </w:r>
      <w:r>
        <w:rPr>
          <w:b/>
          <w:color w:val="080808"/>
          <w:spacing w:val="-18"/>
          <w:w w:val="105"/>
          <w:sz w:val="27"/>
        </w:rPr>
        <w:t> </w:t>
      </w:r>
      <w:r>
        <w:rPr>
          <w:b/>
          <w:color w:val="080808"/>
          <w:w w:val="105"/>
          <w:sz w:val="27"/>
        </w:rPr>
        <w:t>Diagram</w:t>
      </w:r>
      <w:r>
        <w:rPr>
          <w:b/>
          <w:color w:val="080808"/>
          <w:spacing w:val="-14"/>
          <w:w w:val="105"/>
          <w:sz w:val="27"/>
        </w:rPr>
        <w:t> </w:t>
      </w:r>
      <w:r>
        <w:rPr>
          <w:b/>
          <w:color w:val="080808"/>
          <w:w w:val="105"/>
          <w:sz w:val="27"/>
        </w:rPr>
        <w:t>for</w:t>
      </w:r>
      <w:r>
        <w:rPr>
          <w:b/>
          <w:color w:val="080808"/>
          <w:spacing w:val="-18"/>
          <w:w w:val="105"/>
          <w:sz w:val="27"/>
        </w:rPr>
        <w:t> </w:t>
      </w:r>
      <w:r>
        <w:rPr>
          <w:b/>
          <w:color w:val="080808"/>
          <w:w w:val="105"/>
          <w:sz w:val="27"/>
        </w:rPr>
        <w:t>Diagnose</w:t>
      </w:r>
      <w:r>
        <w:rPr>
          <w:b/>
          <w:color w:val="080808"/>
          <w:spacing w:val="-13"/>
          <w:w w:val="105"/>
          <w:sz w:val="27"/>
        </w:rPr>
        <w:t> </w:t>
      </w:r>
      <w:r>
        <w:rPr>
          <w:b/>
          <w:color w:val="080808"/>
          <w:w w:val="105"/>
          <w:sz w:val="27"/>
        </w:rPr>
        <w:t>Disease</w:t>
      </w:r>
      <w:r>
        <w:rPr>
          <w:b/>
          <w:color w:val="080808"/>
          <w:spacing w:val="-16"/>
          <w:w w:val="105"/>
          <w:sz w:val="27"/>
        </w:rPr>
        <w:t> </w:t>
      </w:r>
      <w:r>
        <w:rPr>
          <w:b/>
          <w:color w:val="080808"/>
          <w:w w:val="105"/>
          <w:sz w:val="27"/>
        </w:rPr>
        <w:t>choosing</w:t>
      </w:r>
      <w:r>
        <w:rPr>
          <w:b/>
          <w:color w:val="080808"/>
          <w:spacing w:val="-11"/>
          <w:w w:val="105"/>
          <w:sz w:val="27"/>
        </w:rPr>
        <w:t> </w:t>
      </w:r>
      <w:r>
        <w:rPr>
          <w:b/>
          <w:color w:val="080808"/>
          <w:w w:val="105"/>
          <w:sz w:val="27"/>
        </w:rPr>
        <w:t>with</w:t>
      </w:r>
      <w:r>
        <w:rPr>
          <w:b/>
          <w:color w:val="080808"/>
          <w:spacing w:val="-18"/>
          <w:w w:val="105"/>
          <w:sz w:val="27"/>
        </w:rPr>
        <w:t> </w:t>
      </w:r>
      <w:r>
        <w:rPr>
          <w:b/>
          <w:color w:val="080808"/>
          <w:spacing w:val="-2"/>
          <w:w w:val="105"/>
          <w:sz w:val="27"/>
        </w:rPr>
        <w:t>gallery</w:t>
      </w:r>
    </w:p>
    <w:p>
      <w:pPr>
        <w:pStyle w:val="BodyText"/>
        <w:spacing w:before="148"/>
        <w:rPr>
          <w:b/>
          <w:sz w:val="20"/>
        </w:rPr>
      </w:pPr>
      <w:r>
        <w:rPr/>
        <mc:AlternateContent>
          <mc:Choice Requires="wps">
            <w:drawing>
              <wp:anchor distT="0" distB="0" distL="0" distR="0" allowOverlap="1" layoutInCell="1" locked="0" behindDoc="1" simplePos="0" relativeHeight="487635456">
                <wp:simplePos x="0" y="0"/>
                <wp:positionH relativeFrom="page">
                  <wp:posOffset>1831378</wp:posOffset>
                </wp:positionH>
                <wp:positionV relativeFrom="paragraph">
                  <wp:posOffset>255735</wp:posOffset>
                </wp:positionV>
                <wp:extent cx="549910" cy="1270"/>
                <wp:effectExtent l="0" t="0" r="0" b="0"/>
                <wp:wrapTopAndBottom/>
                <wp:docPr id="363" name="Graphic 363"/>
                <wp:cNvGraphicFramePr>
                  <a:graphicFrameLocks/>
                </wp:cNvGraphicFramePr>
                <a:graphic>
                  <a:graphicData uri="http://schemas.microsoft.com/office/word/2010/wordprocessingShape">
                    <wps:wsp>
                      <wps:cNvPr id="363" name="Graphic 363"/>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203033pt;margin-top:20.13665pt;width:43.3pt;height:.1pt;mso-position-horizontal-relative:page;mso-position-vertical-relative:paragraph;z-index:-15681024;mso-wrap-distance-left:0;mso-wrap-distance-right:0" id="docshape255" coordorigin="2884,403" coordsize="866,0" path="m2884,403l3749,403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5968">
                <wp:simplePos x="0" y="0"/>
                <wp:positionH relativeFrom="page">
                  <wp:posOffset>2795904</wp:posOffset>
                </wp:positionH>
                <wp:positionV relativeFrom="paragraph">
                  <wp:posOffset>255735</wp:posOffset>
                </wp:positionV>
                <wp:extent cx="549910" cy="1270"/>
                <wp:effectExtent l="0" t="0" r="0" b="0"/>
                <wp:wrapTopAndBottom/>
                <wp:docPr id="364" name="Graphic 364"/>
                <wp:cNvGraphicFramePr>
                  <a:graphicFrameLocks/>
                </wp:cNvGraphicFramePr>
                <a:graphic>
                  <a:graphicData uri="http://schemas.microsoft.com/office/word/2010/wordprocessingShape">
                    <wps:wsp>
                      <wps:cNvPr id="364" name="Graphic 364"/>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0.149979pt;margin-top:20.13665pt;width:43.3pt;height:.1pt;mso-position-horizontal-relative:page;mso-position-vertical-relative:paragraph;z-index:-15680512;mso-wrap-distance-left:0;mso-wrap-distance-right:0" id="docshape256" coordorigin="4403,403" coordsize="866,0" path="m4403,403l5268,403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6480">
                <wp:simplePos x="0" y="0"/>
                <wp:positionH relativeFrom="page">
                  <wp:posOffset>3809267</wp:posOffset>
                </wp:positionH>
                <wp:positionV relativeFrom="paragraph">
                  <wp:posOffset>255735</wp:posOffset>
                </wp:positionV>
                <wp:extent cx="549910" cy="1270"/>
                <wp:effectExtent l="0" t="0" r="0" b="0"/>
                <wp:wrapTopAndBottom/>
                <wp:docPr id="365" name="Graphic 365"/>
                <wp:cNvGraphicFramePr>
                  <a:graphicFrameLocks/>
                </wp:cNvGraphicFramePr>
                <a:graphic>
                  <a:graphicData uri="http://schemas.microsoft.com/office/word/2010/wordprocessingShape">
                    <wps:wsp>
                      <wps:cNvPr id="365" name="Graphic 365"/>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99.942322pt;margin-top:20.13665pt;width:43.3pt;height:.1pt;mso-position-horizontal-relative:page;mso-position-vertical-relative:paragraph;z-index:-15680000;mso-wrap-distance-left:0;mso-wrap-distance-right:0" id="docshape257" coordorigin="5999,403" coordsize="866,0" path="m5999,403l6864,403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6992">
                <wp:simplePos x="0" y="0"/>
                <wp:positionH relativeFrom="page">
                  <wp:posOffset>4822630</wp:posOffset>
                </wp:positionH>
                <wp:positionV relativeFrom="paragraph">
                  <wp:posOffset>255735</wp:posOffset>
                </wp:positionV>
                <wp:extent cx="549910" cy="127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73468pt;margin-top:20.13665pt;width:43.3pt;height:.1pt;mso-position-horizontal-relative:page;mso-position-vertical-relative:paragraph;z-index:-15679488;mso-wrap-distance-left:0;mso-wrap-distance-right:0" id="docshape258" coordorigin="7595,403" coordsize="866,0" path="m7595,403l8460,403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7504">
                <wp:simplePos x="0" y="0"/>
                <wp:positionH relativeFrom="page">
                  <wp:posOffset>5921457</wp:posOffset>
                </wp:positionH>
                <wp:positionV relativeFrom="paragraph">
                  <wp:posOffset>255735</wp:posOffset>
                </wp:positionV>
                <wp:extent cx="525145" cy="127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525145" cy="1270"/>
                        </a:xfrm>
                        <a:custGeom>
                          <a:avLst/>
                          <a:gdLst/>
                          <a:ahLst/>
                          <a:cxnLst/>
                          <a:rect l="l" t="t" r="r" b="b"/>
                          <a:pathLst>
                            <a:path w="525145" h="0">
                              <a:moveTo>
                                <a:pt x="0" y="0"/>
                              </a:moveTo>
                              <a:lnTo>
                                <a:pt x="52499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66.2565pt;margin-top:20.13665pt;width:41.35pt;height:.1pt;mso-position-horizontal-relative:page;mso-position-vertical-relative:paragraph;z-index:-15678976;mso-wrap-distance-left:0;mso-wrap-distance-right:0" id="docshape259" coordorigin="9325,403" coordsize="827,0" path="m9325,403l10152,403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8016">
                <wp:simplePos x="0" y="0"/>
                <wp:positionH relativeFrom="page">
                  <wp:posOffset>1831378</wp:posOffset>
                </wp:positionH>
                <wp:positionV relativeFrom="paragraph">
                  <wp:posOffset>469338</wp:posOffset>
                </wp:positionV>
                <wp:extent cx="549910" cy="1270"/>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203033pt;margin-top:36.955803pt;width:43.3pt;height:.1pt;mso-position-horizontal-relative:page;mso-position-vertical-relative:paragraph;z-index:-15678464;mso-wrap-distance-left:0;mso-wrap-distance-right:0" id="docshape260" coordorigin="2884,739" coordsize="866,0" path="m2884,739l3749,739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8528">
                <wp:simplePos x="0" y="0"/>
                <wp:positionH relativeFrom="page">
                  <wp:posOffset>2795904</wp:posOffset>
                </wp:positionH>
                <wp:positionV relativeFrom="paragraph">
                  <wp:posOffset>469338</wp:posOffset>
                </wp:positionV>
                <wp:extent cx="549910" cy="1270"/>
                <wp:effectExtent l="0" t="0" r="0" b="0"/>
                <wp:wrapTopAndBottom/>
                <wp:docPr id="369" name="Graphic 369"/>
                <wp:cNvGraphicFramePr>
                  <a:graphicFrameLocks/>
                </wp:cNvGraphicFramePr>
                <a:graphic>
                  <a:graphicData uri="http://schemas.microsoft.com/office/word/2010/wordprocessingShape">
                    <wps:wsp>
                      <wps:cNvPr id="369" name="Graphic 369"/>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0.149979pt;margin-top:36.955803pt;width:43.3pt;height:.1pt;mso-position-horizontal-relative:page;mso-position-vertical-relative:paragraph;z-index:-15677952;mso-wrap-distance-left:0;mso-wrap-distance-right:0" id="docshape261" coordorigin="4403,739" coordsize="866,0" path="m4403,739l5268,739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9040">
                <wp:simplePos x="0" y="0"/>
                <wp:positionH relativeFrom="page">
                  <wp:posOffset>3809267</wp:posOffset>
                </wp:positionH>
                <wp:positionV relativeFrom="paragraph">
                  <wp:posOffset>469338</wp:posOffset>
                </wp:positionV>
                <wp:extent cx="549910" cy="1270"/>
                <wp:effectExtent l="0" t="0" r="0" b="0"/>
                <wp:wrapTopAndBottom/>
                <wp:docPr id="370" name="Graphic 370"/>
                <wp:cNvGraphicFramePr>
                  <a:graphicFrameLocks/>
                </wp:cNvGraphicFramePr>
                <a:graphic>
                  <a:graphicData uri="http://schemas.microsoft.com/office/word/2010/wordprocessingShape">
                    <wps:wsp>
                      <wps:cNvPr id="370" name="Graphic 370"/>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99.942322pt;margin-top:36.955803pt;width:43.3pt;height:.1pt;mso-position-horizontal-relative:page;mso-position-vertical-relative:paragraph;z-index:-15677440;mso-wrap-distance-left:0;mso-wrap-distance-right:0" id="docshape262" coordorigin="5999,739" coordsize="866,0" path="m5999,739l6864,739e" filled="false" stroked="true" strokeweight=".480547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39552">
                <wp:simplePos x="0" y="0"/>
                <wp:positionH relativeFrom="page">
                  <wp:posOffset>4822630</wp:posOffset>
                </wp:positionH>
                <wp:positionV relativeFrom="paragraph">
                  <wp:posOffset>469338</wp:posOffset>
                </wp:positionV>
                <wp:extent cx="549910" cy="1270"/>
                <wp:effectExtent l="0" t="0" r="0" b="0"/>
                <wp:wrapTopAndBottom/>
                <wp:docPr id="371" name="Graphic 371"/>
                <wp:cNvGraphicFramePr>
                  <a:graphicFrameLocks/>
                </wp:cNvGraphicFramePr>
                <a:graphic>
                  <a:graphicData uri="http://schemas.microsoft.com/office/word/2010/wordprocessingShape">
                    <wps:wsp>
                      <wps:cNvPr id="371" name="Graphic 371"/>
                      <wps:cNvSpPr/>
                      <wps:spPr>
                        <a:xfrm>
                          <a:off x="0" y="0"/>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73468pt;margin-top:36.955803pt;width:43.3pt;height:.1pt;mso-position-horizontal-relative:page;mso-position-vertical-relative:paragraph;z-index:-15676928;mso-wrap-distance-left:0;mso-wrap-distance-right:0" id="docshape263" coordorigin="7595,739" coordsize="866,0" path="m7595,739l8460,739e" filled="false" stroked="true" strokeweight=".480547pt" strokecolor="#000000">
                <v:path arrowok="t"/>
                <v:stroke dashstyle="solid"/>
                <w10:wrap type="topAndBottom"/>
              </v:shape>
            </w:pict>
          </mc:Fallback>
        </mc:AlternateContent>
      </w:r>
    </w:p>
    <w:p>
      <w:pPr>
        <w:pStyle w:val="BodyText"/>
        <w:spacing w:before="77"/>
        <w:rPr>
          <w:b/>
          <w:sz w:val="20"/>
        </w:rPr>
      </w:pPr>
    </w:p>
    <w:p>
      <w:pPr>
        <w:pStyle w:val="BodyText"/>
        <w:rPr>
          <w:b/>
          <w:sz w:val="20"/>
        </w:rPr>
      </w:pPr>
    </w:p>
    <w:p>
      <w:pPr>
        <w:pStyle w:val="BodyText"/>
        <w:spacing w:before="20"/>
        <w:rPr>
          <w:b/>
          <w:sz w:val="20"/>
        </w:rPr>
      </w:pPr>
    </w:p>
    <w:tbl>
      <w:tblPr>
        <w:tblW w:w="0" w:type="auto"/>
        <w:jc w:val="left"/>
        <w:tblInd w:w="1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1"/>
        <w:gridCol w:w="82"/>
      </w:tblGrid>
      <w:tr>
        <w:trPr>
          <w:trHeight w:val="1100" w:hRule="atLeast"/>
        </w:trPr>
        <w:tc>
          <w:tcPr>
            <w:tcW w:w="1431" w:type="dxa"/>
            <w:tcBorders>
              <w:bottom w:val="dashed" w:sz="4" w:space="0" w:color="2E2E2E"/>
              <w:right w:val="single" w:sz="4" w:space="0" w:color="000000"/>
            </w:tcBorders>
          </w:tcPr>
          <w:p>
            <w:pPr>
              <w:pStyle w:val="TableParagraph"/>
              <w:spacing w:line="67" w:lineRule="exact"/>
              <w:ind w:left="251"/>
              <w:rPr>
                <w:rFonts w:ascii="Arial"/>
                <w:sz w:val="9"/>
              </w:rPr>
            </w:pPr>
            <w:r>
              <w:rPr>
                <w:rFonts w:ascii="Arial"/>
                <w:color w:val="3F3F3F"/>
                <w:sz w:val="9"/>
              </w:rPr>
              <w:t>Select </w:t>
            </w:r>
            <w:r>
              <w:rPr>
                <w:rFonts w:ascii="Arial"/>
                <w:color w:val="626262"/>
                <w:spacing w:val="-2"/>
                <w:sz w:val="9"/>
              </w:rPr>
              <w:t>Di</w:t>
            </w:r>
            <w:r>
              <w:rPr>
                <w:rFonts w:ascii="Arial"/>
                <w:color w:val="3F3F3F"/>
                <w:spacing w:val="-2"/>
                <w:sz w:val="9"/>
              </w:rPr>
              <w:t>ag</w:t>
            </w:r>
            <w:r>
              <w:rPr>
                <w:rFonts w:ascii="Arial"/>
                <w:color w:val="626262"/>
                <w:spacing w:val="-2"/>
                <w:sz w:val="9"/>
              </w:rPr>
              <w:t>no</w:t>
            </w:r>
            <w:r>
              <w:rPr>
                <w:rFonts w:ascii="Arial"/>
                <w:color w:val="3F3F3F"/>
                <w:spacing w:val="-2"/>
                <w:sz w:val="9"/>
              </w:rPr>
              <w:t>s</w:t>
            </w:r>
            <w:r>
              <w:rPr>
                <w:rFonts w:ascii="Arial"/>
                <w:color w:val="7C7C7C"/>
                <w:spacing w:val="-2"/>
                <w:sz w:val="9"/>
              </w:rPr>
              <w:t>i</w:t>
            </w:r>
          </w:p>
          <w:p>
            <w:pPr>
              <w:pStyle w:val="TableParagraph"/>
              <w:spacing w:before="81"/>
              <w:rPr>
                <w:b/>
                <w:sz w:val="9"/>
              </w:rPr>
            </w:pPr>
          </w:p>
          <w:p>
            <w:pPr>
              <w:pStyle w:val="TableParagraph"/>
              <w:tabs>
                <w:tab w:pos="320" w:val="left" w:leader="none"/>
                <w:tab w:pos="1244" w:val="left" w:leader="hyphen"/>
              </w:tabs>
              <w:ind w:left="24"/>
              <w:jc w:val="center"/>
              <w:rPr>
                <w:rFonts w:ascii="Arial" w:hAnsi="Arial"/>
                <w:sz w:val="9"/>
              </w:rPr>
            </w:pPr>
            <w:r>
              <w:rPr>
                <w:rFonts w:ascii="Arial" w:hAnsi="Arial"/>
                <w:color w:val="4D4D4D"/>
                <w:sz w:val="9"/>
                <w:u w:val="single" w:color="2E2E2E"/>
              </w:rPr>
              <w:tab/>
            </w:r>
            <w:r>
              <w:rPr>
                <w:rFonts w:ascii="Arial" w:hAnsi="Arial"/>
                <w:color w:val="4D4D4D"/>
                <w:spacing w:val="-7"/>
                <w:sz w:val="9"/>
              </w:rPr>
              <w:t> </w:t>
            </w:r>
            <w:r>
              <w:rPr>
                <w:rFonts w:ascii="Arial" w:hAnsi="Arial"/>
                <w:color w:val="4D4D4D"/>
                <w:w w:val="125"/>
                <w:sz w:val="9"/>
                <w:u w:val="thick" w:color="626262"/>
              </w:rPr>
              <w:t>CropS</w:t>
            </w:r>
            <w:r>
              <w:rPr>
                <w:rFonts w:ascii="Arial" w:hAnsi="Arial"/>
                <w:color w:val="2F2F2F"/>
                <w:w w:val="125"/>
                <w:sz w:val="9"/>
                <w:u w:val="thick" w:color="626262"/>
              </w:rPr>
              <w:t>e</w:t>
            </w:r>
            <w:r>
              <w:rPr>
                <w:rFonts w:ascii="Arial" w:hAnsi="Arial"/>
                <w:color w:val="626262"/>
                <w:w w:val="125"/>
                <w:sz w:val="9"/>
                <w:u w:val="thick" w:color="626262"/>
              </w:rPr>
              <w:t>lect</w:t>
            </w:r>
            <w:r>
              <w:rPr>
                <w:rFonts w:ascii="Arial" w:hAnsi="Arial"/>
                <w:color w:val="8E8E8E"/>
                <w:w w:val="125"/>
                <w:sz w:val="9"/>
                <w:u w:val="thick" w:color="626262"/>
              </w:rPr>
              <w:t>i</w:t>
            </w:r>
            <w:r>
              <w:rPr>
                <w:rFonts w:ascii="Arial" w:hAnsi="Arial"/>
                <w:color w:val="626262"/>
                <w:w w:val="125"/>
                <w:sz w:val="9"/>
                <w:u w:val="thick" w:color="626262"/>
              </w:rPr>
              <w:t>o</w:t>
            </w:r>
            <w:r>
              <w:rPr>
                <w:rFonts w:ascii="Arial" w:hAnsi="Arial"/>
                <w:color w:val="7C7C7C"/>
                <w:w w:val="125"/>
                <w:sz w:val="9"/>
                <w:u w:val="thick" w:color="626262"/>
              </w:rPr>
              <w:t>n</w:t>
            </w:r>
            <w:r>
              <w:rPr>
                <w:rFonts w:ascii="Arial" w:hAnsi="Arial"/>
                <w:color w:val="7C7C7C"/>
                <w:sz w:val="9"/>
              </w:rPr>
              <w:tab/>
            </w:r>
            <w:r>
              <w:rPr>
                <w:rFonts w:ascii="Arial" w:hAnsi="Arial"/>
                <w:color w:val="3F3F3F"/>
                <w:w w:val="125"/>
                <w:sz w:val="9"/>
                <w:u w:val="thick" w:color="626262"/>
              </w:rPr>
              <w:t>--</w:t>
            </w:r>
            <w:r>
              <w:rPr>
                <w:rFonts w:ascii="Arial" w:hAnsi="Arial"/>
                <w:color w:val="626262"/>
                <w:spacing w:val="-10"/>
                <w:w w:val="125"/>
                <w:sz w:val="9"/>
              </w:rPr>
              <w:t>·</w:t>
            </w:r>
          </w:p>
          <w:p>
            <w:pPr>
              <w:pStyle w:val="TableParagraph"/>
              <w:rPr>
                <w:b/>
                <w:sz w:val="9"/>
              </w:rPr>
            </w:pPr>
          </w:p>
          <w:p>
            <w:pPr>
              <w:pStyle w:val="TableParagraph"/>
              <w:spacing w:before="74"/>
              <w:rPr>
                <w:b/>
                <w:sz w:val="9"/>
              </w:rPr>
            </w:pPr>
          </w:p>
          <w:p>
            <w:pPr>
              <w:pStyle w:val="TableParagraph"/>
              <w:tabs>
                <w:tab w:pos="757" w:val="left" w:leader="hyphen"/>
              </w:tabs>
              <w:jc w:val="center"/>
              <w:rPr>
                <w:rFonts w:ascii="Arial"/>
                <w:sz w:val="9"/>
              </w:rPr>
            </w:pPr>
            <w:r>
              <w:rPr>
                <w:rFonts w:ascii="Arial"/>
                <w:color w:val="626262"/>
                <w:sz w:val="9"/>
              </w:rPr>
              <w:t>Crop</w:t>
            </w:r>
            <w:r>
              <w:rPr>
                <w:rFonts w:ascii="Arial"/>
                <w:color w:val="626262"/>
                <w:spacing w:val="7"/>
                <w:sz w:val="9"/>
              </w:rPr>
              <w:t> </w:t>
            </w:r>
            <w:r>
              <w:rPr>
                <w:rFonts w:ascii="Arial"/>
                <w:color w:val="3F3F3F"/>
                <w:spacing w:val="-2"/>
                <w:sz w:val="9"/>
              </w:rPr>
              <w:t>Se</w:t>
            </w:r>
            <w:r>
              <w:rPr>
                <w:rFonts w:ascii="Arial"/>
                <w:color w:val="7C7C7C"/>
                <w:spacing w:val="-2"/>
                <w:sz w:val="9"/>
              </w:rPr>
              <w:t>l</w:t>
            </w:r>
            <w:r>
              <w:rPr>
                <w:rFonts w:ascii="Arial"/>
                <w:color w:val="3F3F3F"/>
                <w:spacing w:val="-2"/>
                <w:sz w:val="9"/>
              </w:rPr>
              <w:t>ect</w:t>
            </w:r>
            <w:r>
              <w:rPr>
                <w:rFonts w:ascii="Arial"/>
                <w:color w:val="626262"/>
                <w:spacing w:val="-2"/>
                <w:sz w:val="9"/>
              </w:rPr>
              <w:t>ion</w:t>
            </w:r>
            <w:r>
              <w:rPr>
                <w:rFonts w:ascii="Arial"/>
                <w:color w:val="626262"/>
                <w:sz w:val="9"/>
              </w:rPr>
              <w:tab/>
            </w:r>
            <w:r>
              <w:rPr>
                <w:rFonts w:ascii="Arial"/>
                <w:color w:val="080808"/>
                <w:spacing w:val="-2"/>
                <w:sz w:val="9"/>
              </w:rPr>
              <w:t>--</w:t>
            </w:r>
            <w:r>
              <w:rPr>
                <w:rFonts w:ascii="Arial"/>
                <w:color w:val="080808"/>
                <w:spacing w:val="-10"/>
                <w:sz w:val="9"/>
              </w:rPr>
              <w:t>.</w:t>
            </w:r>
          </w:p>
          <w:p>
            <w:pPr>
              <w:pStyle w:val="TableParagraph"/>
              <w:rPr>
                <w:b/>
                <w:sz w:val="9"/>
              </w:rPr>
            </w:pPr>
          </w:p>
          <w:p>
            <w:pPr>
              <w:pStyle w:val="TableParagraph"/>
              <w:spacing w:before="35"/>
              <w:rPr>
                <w:b/>
                <w:sz w:val="9"/>
              </w:rPr>
            </w:pPr>
          </w:p>
          <w:p>
            <w:pPr>
              <w:pStyle w:val="TableParagraph"/>
              <w:spacing w:line="98" w:lineRule="exact" w:before="1"/>
              <w:ind w:left="24" w:right="87"/>
              <w:jc w:val="center"/>
              <w:rPr>
                <w:rFonts w:ascii="Arial"/>
                <w:sz w:val="9"/>
              </w:rPr>
            </w:pPr>
            <w:r>
              <w:rPr>
                <w:rFonts w:ascii="Arial"/>
                <w:color w:val="4D4D4D"/>
                <w:sz w:val="9"/>
              </w:rPr>
              <w:t>Select</w:t>
            </w:r>
            <w:r>
              <w:rPr>
                <w:rFonts w:ascii="Arial"/>
                <w:color w:val="4D4D4D"/>
                <w:spacing w:val="3"/>
                <w:sz w:val="9"/>
              </w:rPr>
              <w:t> </w:t>
            </w:r>
            <w:r>
              <w:rPr>
                <w:rFonts w:ascii="Arial"/>
                <w:color w:val="626262"/>
                <w:spacing w:val="-2"/>
                <w:sz w:val="9"/>
              </w:rPr>
              <w:t>Option</w:t>
            </w:r>
          </w:p>
        </w:tc>
        <w:tc>
          <w:tcPr>
            <w:tcW w:w="82" w:type="dxa"/>
            <w:tcBorders>
              <w:left w:val="single" w:sz="4" w:space="0" w:color="000000"/>
              <w:right w:val="single" w:sz="2" w:space="0" w:color="000000"/>
            </w:tcBorders>
          </w:tcPr>
          <w:p>
            <w:pPr>
              <w:pStyle w:val="TableParagraph"/>
              <w:rPr>
                <w:sz w:val="14"/>
              </w:rPr>
            </w:pPr>
          </w:p>
        </w:tc>
      </w:tr>
      <w:tr>
        <w:trPr>
          <w:trHeight w:val="1077" w:hRule="atLeast"/>
        </w:trPr>
        <w:tc>
          <w:tcPr>
            <w:tcW w:w="1431" w:type="dxa"/>
            <w:tcBorders>
              <w:top w:val="dashed" w:sz="4" w:space="0" w:color="2E2E2E"/>
              <w:bottom w:val="dashed" w:sz="6" w:space="0" w:color="2E2E2E"/>
              <w:right w:val="single" w:sz="4" w:space="0" w:color="000000"/>
            </w:tcBorders>
          </w:tcPr>
          <w:p>
            <w:pPr>
              <w:pStyle w:val="TableParagraph"/>
              <w:rPr>
                <w:b/>
                <w:sz w:val="10"/>
              </w:rPr>
            </w:pPr>
          </w:p>
          <w:p>
            <w:pPr>
              <w:pStyle w:val="TableParagraph"/>
              <w:rPr>
                <w:b/>
                <w:sz w:val="10"/>
              </w:rPr>
            </w:pPr>
          </w:p>
          <w:p>
            <w:pPr>
              <w:pStyle w:val="TableParagraph"/>
              <w:spacing w:before="12"/>
              <w:rPr>
                <w:b/>
                <w:sz w:val="10"/>
              </w:rPr>
            </w:pPr>
          </w:p>
          <w:p>
            <w:pPr>
              <w:pStyle w:val="TableParagraph"/>
              <w:tabs>
                <w:tab w:pos="1096" w:val="left" w:leader="hyphen"/>
              </w:tabs>
              <w:spacing w:before="1"/>
              <w:ind w:left="257"/>
              <w:rPr>
                <w:sz w:val="10"/>
              </w:rPr>
            </w:pPr>
            <w:r>
              <w:rPr>
                <w:color w:val="4D4D4D"/>
                <w:spacing w:val="-2"/>
                <w:sz w:val="10"/>
              </w:rPr>
              <w:t>Ga</w:t>
            </w:r>
            <w:r>
              <w:rPr>
                <w:color w:val="7C7C7C"/>
                <w:spacing w:val="-2"/>
                <w:sz w:val="10"/>
              </w:rPr>
              <w:t>!l</w:t>
            </w:r>
            <w:r>
              <w:rPr>
                <w:color w:val="626262"/>
                <w:spacing w:val="-2"/>
                <w:sz w:val="10"/>
              </w:rPr>
              <w:t>ery</w:t>
            </w:r>
            <w:r>
              <w:rPr>
                <w:color w:val="626262"/>
                <w:spacing w:val="-1"/>
                <w:sz w:val="10"/>
              </w:rPr>
              <w:t> </w:t>
            </w:r>
            <w:r>
              <w:rPr>
                <w:color w:val="3F3F3F"/>
                <w:spacing w:val="-2"/>
                <w:sz w:val="10"/>
              </w:rPr>
              <w:t>Se</w:t>
            </w:r>
            <w:r>
              <w:rPr>
                <w:color w:val="626262"/>
                <w:spacing w:val="-2"/>
                <w:sz w:val="10"/>
              </w:rPr>
              <w:t>teci</w:t>
            </w:r>
            <w:r>
              <w:rPr>
                <w:color w:val="2F2F2F"/>
                <w:spacing w:val="-2"/>
                <w:sz w:val="10"/>
              </w:rPr>
              <w:t>e</w:t>
            </w:r>
            <w:r>
              <w:rPr>
                <w:color w:val="626262"/>
                <w:spacing w:val="-2"/>
                <w:sz w:val="10"/>
              </w:rPr>
              <w:t>o</w:t>
            </w:r>
            <w:r>
              <w:rPr>
                <w:color w:val="626262"/>
                <w:sz w:val="10"/>
              </w:rPr>
              <w:tab/>
            </w:r>
            <w:r>
              <w:rPr>
                <w:color w:val="080808"/>
                <w:sz w:val="10"/>
              </w:rPr>
              <w:t>--</w:t>
            </w:r>
            <w:r>
              <w:rPr>
                <w:color w:val="080808"/>
                <w:spacing w:val="-10"/>
                <w:sz w:val="10"/>
              </w:rPr>
              <w:t>.</w:t>
            </w:r>
          </w:p>
          <w:p>
            <w:pPr>
              <w:pStyle w:val="TableParagraph"/>
              <w:rPr>
                <w:b/>
                <w:sz w:val="10"/>
              </w:rPr>
            </w:pPr>
          </w:p>
          <w:p>
            <w:pPr>
              <w:pStyle w:val="TableParagraph"/>
              <w:rPr>
                <w:b/>
                <w:sz w:val="10"/>
              </w:rPr>
            </w:pPr>
          </w:p>
          <w:p>
            <w:pPr>
              <w:pStyle w:val="TableParagraph"/>
              <w:rPr>
                <w:b/>
                <w:sz w:val="10"/>
              </w:rPr>
            </w:pPr>
          </w:p>
          <w:p>
            <w:pPr>
              <w:pStyle w:val="TableParagraph"/>
              <w:spacing w:before="30"/>
              <w:rPr>
                <w:b/>
                <w:sz w:val="10"/>
              </w:rPr>
            </w:pPr>
          </w:p>
          <w:p>
            <w:pPr>
              <w:pStyle w:val="TableParagraph"/>
              <w:tabs>
                <w:tab w:pos="562" w:val="left" w:leader="none"/>
              </w:tabs>
              <w:spacing w:line="95" w:lineRule="exact"/>
              <w:ind w:left="12"/>
              <w:rPr>
                <w:sz w:val="9"/>
              </w:rPr>
            </w:pPr>
            <w:r>
              <w:rPr>
                <w:color w:val="3F3F3F"/>
                <w:spacing w:val="-10"/>
                <w:position w:val="-6"/>
                <w:sz w:val="15"/>
              </w:rPr>
              <w:t>&lt;</w:t>
            </w:r>
            <w:r>
              <w:rPr>
                <w:color w:val="3F3F3F"/>
                <w:position w:val="-6"/>
                <w:sz w:val="15"/>
              </w:rPr>
              <w:tab/>
            </w:r>
            <w:r>
              <w:rPr>
                <w:color w:val="4D4D4D"/>
                <w:spacing w:val="-24"/>
                <w:sz w:val="9"/>
              </w:rPr>
              <w:t>S</w:t>
            </w:r>
            <w:r>
              <w:rPr>
                <w:color w:val="2F2F2F"/>
                <w:spacing w:val="-24"/>
                <w:position w:val="-6"/>
                <w:sz w:val="15"/>
              </w:rPr>
              <w:t>-</w:t>
            </w:r>
            <w:r>
              <w:rPr>
                <w:color w:val="4D4D4D"/>
                <w:spacing w:val="-24"/>
                <w:sz w:val="9"/>
              </w:rPr>
              <w:t>h</w:t>
            </w:r>
            <w:r>
              <w:rPr>
                <w:color w:val="2F2F2F"/>
                <w:spacing w:val="-24"/>
                <w:position w:val="-6"/>
                <w:sz w:val="15"/>
              </w:rPr>
              <w:t>-</w:t>
            </w:r>
            <w:r>
              <w:rPr>
                <w:color w:val="4D4D4D"/>
                <w:spacing w:val="-24"/>
                <w:sz w:val="9"/>
              </w:rPr>
              <w:t>o</w:t>
            </w:r>
            <w:r>
              <w:rPr>
                <w:color w:val="2F2F2F"/>
                <w:spacing w:val="-24"/>
                <w:position w:val="-6"/>
                <w:sz w:val="15"/>
              </w:rPr>
              <w:t>-</w:t>
            </w:r>
            <w:r>
              <w:rPr>
                <w:color w:val="4D4D4D"/>
                <w:spacing w:val="-24"/>
                <w:sz w:val="9"/>
              </w:rPr>
              <w:t>-.</w:t>
            </w:r>
            <w:r>
              <w:rPr>
                <w:color w:val="2F2F2F"/>
                <w:spacing w:val="-24"/>
                <w:position w:val="-6"/>
                <w:sz w:val="15"/>
              </w:rPr>
              <w:t>-</w:t>
            </w:r>
            <w:r>
              <w:rPr>
                <w:color w:val="8E8E8E"/>
                <w:spacing w:val="-24"/>
                <w:sz w:val="9"/>
              </w:rPr>
              <w:t>v</w:t>
            </w:r>
            <w:r>
              <w:rPr>
                <w:color w:val="2F2F2F"/>
                <w:spacing w:val="-24"/>
                <w:position w:val="-6"/>
                <w:sz w:val="15"/>
              </w:rPr>
              <w:t>-</w:t>
            </w:r>
            <w:r>
              <w:rPr>
                <w:color w:val="4D4D4D"/>
                <w:spacing w:val="-24"/>
                <w:sz w:val="9"/>
              </w:rPr>
              <w:t>lm</w:t>
            </w:r>
            <w:r>
              <w:rPr>
                <w:color w:val="2F2F2F"/>
                <w:spacing w:val="-24"/>
                <w:position w:val="-6"/>
                <w:sz w:val="15"/>
              </w:rPr>
              <w:t>-</w:t>
            </w:r>
            <w:r>
              <w:rPr>
                <w:color w:val="4D4D4D"/>
                <w:spacing w:val="-24"/>
                <w:sz w:val="9"/>
              </w:rPr>
              <w:t>1</w:t>
            </w:r>
            <w:r>
              <w:rPr>
                <w:color w:val="2F2F2F"/>
                <w:spacing w:val="-24"/>
                <w:position w:val="-6"/>
                <w:sz w:val="15"/>
              </w:rPr>
              <w:t>-</w:t>
            </w:r>
            <w:r>
              <w:rPr>
                <w:color w:val="4D4D4D"/>
                <w:spacing w:val="-24"/>
                <w:sz w:val="9"/>
              </w:rPr>
              <w:t>1</w:t>
            </w:r>
            <w:r>
              <w:rPr>
                <w:color w:val="2F2F2F"/>
                <w:spacing w:val="-24"/>
                <w:position w:val="-6"/>
                <w:sz w:val="15"/>
              </w:rPr>
              <w:t>-</w:t>
            </w:r>
            <w:r>
              <w:rPr>
                <w:color w:val="4D4D4D"/>
                <w:spacing w:val="-24"/>
                <w:sz w:val="9"/>
              </w:rPr>
              <w:t>.g</w:t>
            </w:r>
          </w:p>
        </w:tc>
        <w:tc>
          <w:tcPr>
            <w:tcW w:w="82" w:type="dxa"/>
            <w:tcBorders>
              <w:left w:val="single" w:sz="4" w:space="0" w:color="000000"/>
              <w:right w:val="single" w:sz="2" w:space="0" w:color="000000"/>
            </w:tcBorders>
          </w:tcPr>
          <w:p>
            <w:pPr>
              <w:pStyle w:val="TableParagraph"/>
              <w:rPr>
                <w:sz w:val="14"/>
              </w:rPr>
            </w:pPr>
          </w:p>
        </w:tc>
      </w:tr>
      <w:tr>
        <w:trPr>
          <w:trHeight w:val="4115" w:hRule="atLeast"/>
        </w:trPr>
        <w:tc>
          <w:tcPr>
            <w:tcW w:w="1431" w:type="dxa"/>
            <w:tcBorders>
              <w:top w:val="dashed" w:sz="6" w:space="0" w:color="2E2E2E"/>
              <w:bottom w:val="dashed" w:sz="4" w:space="0" w:color="3E3E3E"/>
              <w:right w:val="single" w:sz="4" w:space="0" w:color="000000"/>
            </w:tcBorders>
          </w:tcPr>
          <w:p>
            <w:pPr>
              <w:pStyle w:val="TableParagraph"/>
              <w:rPr>
                <w:b/>
                <w:sz w:val="9"/>
              </w:rPr>
            </w:pPr>
          </w:p>
          <w:p>
            <w:pPr>
              <w:pStyle w:val="TableParagraph"/>
              <w:spacing w:before="76"/>
              <w:rPr>
                <w:b/>
                <w:sz w:val="9"/>
              </w:rPr>
            </w:pPr>
          </w:p>
          <w:p>
            <w:pPr>
              <w:pStyle w:val="TableParagraph"/>
              <w:tabs>
                <w:tab w:pos="1164" w:val="left" w:leader="none"/>
              </w:tabs>
              <w:ind w:left="323"/>
              <w:rPr>
                <w:rFonts w:ascii="Arial"/>
                <w:sz w:val="9"/>
              </w:rPr>
            </w:pPr>
            <w:r>
              <w:rPr>
                <w:rFonts w:ascii="Arial"/>
                <w:color w:val="4D4D4D"/>
                <w:w w:val="110"/>
                <w:sz w:val="9"/>
              </w:rPr>
              <w:t>Seled</w:t>
            </w:r>
            <w:r>
              <w:rPr>
                <w:rFonts w:ascii="Arial"/>
                <w:color w:val="4D4D4D"/>
                <w:spacing w:val="-2"/>
                <w:w w:val="110"/>
                <w:sz w:val="9"/>
              </w:rPr>
              <w:t> </w:t>
            </w:r>
            <w:r>
              <w:rPr>
                <w:rFonts w:ascii="Arial"/>
                <w:color w:val="4D4D4D"/>
                <w:spacing w:val="-4"/>
                <w:w w:val="110"/>
                <w:sz w:val="9"/>
              </w:rPr>
              <w:t>Image</w:t>
            </w:r>
            <w:r>
              <w:rPr>
                <w:rFonts w:ascii="Arial"/>
                <w:color w:val="4D4D4D"/>
                <w:sz w:val="9"/>
                <w:u w:val="single" w:color="070707"/>
              </w:rPr>
              <w:tab/>
            </w:r>
            <w:r>
              <w:rPr>
                <w:rFonts w:ascii="Arial"/>
                <w:color w:val="080808"/>
                <w:spacing w:val="-10"/>
                <w:w w:val="110"/>
                <w:sz w:val="9"/>
              </w:rPr>
              <w:t>.</w:t>
            </w:r>
          </w:p>
          <w:p>
            <w:pPr>
              <w:pStyle w:val="TableParagraph"/>
              <w:rPr>
                <w:b/>
                <w:sz w:val="9"/>
              </w:rPr>
            </w:pPr>
          </w:p>
          <w:p>
            <w:pPr>
              <w:pStyle w:val="TableParagraph"/>
              <w:spacing w:before="30"/>
              <w:rPr>
                <w:b/>
                <w:sz w:val="9"/>
              </w:rPr>
            </w:pPr>
          </w:p>
          <w:p>
            <w:pPr>
              <w:pStyle w:val="TableParagraph"/>
              <w:ind w:left="376"/>
              <w:rPr>
                <w:rFonts w:ascii="Arial"/>
                <w:sz w:val="9"/>
              </w:rPr>
            </w:pPr>
            <w:r>
              <w:rPr>
                <w:rFonts w:ascii="Arial"/>
                <w:color w:val="4D4D4D"/>
                <w:w w:val="105"/>
                <w:sz w:val="9"/>
              </w:rPr>
              <w:t>Confirm</w:t>
            </w:r>
            <w:r>
              <w:rPr>
                <w:rFonts w:ascii="Arial"/>
                <w:color w:val="4D4D4D"/>
                <w:spacing w:val="-7"/>
                <w:w w:val="105"/>
                <w:sz w:val="9"/>
              </w:rPr>
              <w:t> </w:t>
            </w:r>
            <w:r>
              <w:rPr>
                <w:rFonts w:ascii="Arial"/>
                <w:color w:val="4D4D4D"/>
                <w:spacing w:val="-2"/>
                <w:w w:val="105"/>
                <w:sz w:val="9"/>
              </w:rPr>
              <w:t>Image</w:t>
            </w:r>
          </w:p>
          <w:p>
            <w:pPr>
              <w:pStyle w:val="TableParagraph"/>
              <w:rPr>
                <w:b/>
                <w:sz w:val="9"/>
              </w:rPr>
            </w:pPr>
          </w:p>
          <w:p>
            <w:pPr>
              <w:pStyle w:val="TableParagraph"/>
              <w:spacing w:before="99"/>
              <w:rPr>
                <w:b/>
                <w:sz w:val="9"/>
              </w:rPr>
            </w:pPr>
          </w:p>
          <w:p>
            <w:pPr>
              <w:pStyle w:val="TableParagraph"/>
              <w:tabs>
                <w:tab w:pos="1265" w:val="left" w:leader="hyphen"/>
              </w:tabs>
              <w:ind w:left="215"/>
              <w:rPr>
                <w:rFonts w:ascii="Arial"/>
                <w:sz w:val="10"/>
              </w:rPr>
            </w:pPr>
            <w:r>
              <w:rPr>
                <w:rFonts w:ascii="Arial"/>
                <w:color w:val="626262"/>
                <w:spacing w:val="-4"/>
                <w:sz w:val="10"/>
              </w:rPr>
              <w:t>mage</w:t>
            </w:r>
            <w:r>
              <w:rPr>
                <w:rFonts w:ascii="Arial"/>
                <w:color w:val="626262"/>
                <w:spacing w:val="-3"/>
                <w:sz w:val="10"/>
              </w:rPr>
              <w:t> </w:t>
            </w:r>
            <w:r>
              <w:rPr>
                <w:rFonts w:ascii="Arial"/>
                <w:color w:val="4D4D4D"/>
                <w:spacing w:val="-4"/>
                <w:sz w:val="10"/>
              </w:rPr>
              <w:t>Con</w:t>
            </w:r>
            <w:r>
              <w:rPr>
                <w:rFonts w:ascii="Arial"/>
                <w:color w:val="4D4D4D"/>
                <w:spacing w:val="6"/>
                <w:sz w:val="10"/>
              </w:rPr>
              <w:t> </w:t>
            </w:r>
            <w:r>
              <w:rPr>
                <w:rFonts w:ascii="Arial"/>
                <w:color w:val="626262"/>
                <w:spacing w:val="-4"/>
                <w:sz w:val="10"/>
              </w:rPr>
              <w:t>rm</w:t>
            </w:r>
            <w:r>
              <w:rPr>
                <w:rFonts w:ascii="Arial"/>
                <w:color w:val="3F3F3F"/>
                <w:spacing w:val="-4"/>
                <w:sz w:val="10"/>
              </w:rPr>
              <w:t>a</w:t>
            </w:r>
            <w:r>
              <w:rPr>
                <w:rFonts w:ascii="Arial"/>
                <w:color w:val="626262"/>
                <w:spacing w:val="-4"/>
                <w:sz w:val="10"/>
              </w:rPr>
              <w:t>'llon</w:t>
            </w:r>
            <w:r>
              <w:rPr>
                <w:rFonts w:ascii="Arial"/>
                <w:color w:val="626262"/>
                <w:sz w:val="10"/>
              </w:rPr>
              <w:tab/>
            </w:r>
            <w:r>
              <w:rPr>
                <w:rFonts w:ascii="Arial"/>
                <w:color w:val="080808"/>
                <w:spacing w:val="-10"/>
                <w:sz w:val="10"/>
              </w:rPr>
              <w:t>&gt;</w:t>
            </w: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rPr>
                <w:b/>
                <w:sz w:val="10"/>
              </w:rPr>
            </w:pPr>
          </w:p>
          <w:p>
            <w:pPr>
              <w:pStyle w:val="TableParagraph"/>
              <w:spacing w:before="85"/>
              <w:rPr>
                <w:b/>
                <w:sz w:val="10"/>
              </w:rPr>
            </w:pPr>
          </w:p>
          <w:p>
            <w:pPr>
              <w:pStyle w:val="TableParagraph"/>
              <w:spacing w:line="103" w:lineRule="exact"/>
              <w:ind w:left="205"/>
              <w:rPr>
                <w:rFonts w:ascii="Arial"/>
                <w:sz w:val="9"/>
              </w:rPr>
            </w:pPr>
            <w:r>
              <w:rPr>
                <w:rFonts w:ascii="Arial"/>
                <w:color w:val="4D4D4D"/>
                <w:sz w:val="9"/>
              </w:rPr>
              <w:t>Disp</w:t>
            </w:r>
            <w:r>
              <w:rPr>
                <w:rFonts w:ascii="Arial"/>
                <w:color w:val="8E8E8E"/>
                <w:sz w:val="9"/>
              </w:rPr>
              <w:t>l</w:t>
            </w:r>
            <w:r>
              <w:rPr>
                <w:rFonts w:ascii="Arial"/>
                <w:color w:val="626262"/>
                <w:sz w:val="9"/>
              </w:rPr>
              <w:t>a</w:t>
            </w:r>
            <w:r>
              <w:rPr>
                <w:rFonts w:ascii="Arial"/>
                <w:color w:val="7C7C7C"/>
                <w:sz w:val="9"/>
              </w:rPr>
              <w:t>)'</w:t>
            </w:r>
            <w:r>
              <w:rPr>
                <w:rFonts w:ascii="Arial"/>
                <w:color w:val="7C7C7C"/>
                <w:spacing w:val="-1"/>
                <w:sz w:val="9"/>
              </w:rPr>
              <w:t> </w:t>
            </w:r>
            <w:r>
              <w:rPr>
                <w:rFonts w:ascii="Arial"/>
                <w:color w:val="4D4D4D"/>
                <w:sz w:val="9"/>
              </w:rPr>
              <w:t>Disease</w:t>
            </w:r>
            <w:r>
              <w:rPr>
                <w:rFonts w:ascii="Arial"/>
                <w:color w:val="4D4D4D"/>
                <w:spacing w:val="6"/>
                <w:sz w:val="9"/>
              </w:rPr>
              <w:t> </w:t>
            </w:r>
            <w:r>
              <w:rPr>
                <w:rFonts w:ascii="Arial"/>
                <w:color w:val="4D4D4D"/>
                <w:spacing w:val="-4"/>
                <w:sz w:val="9"/>
              </w:rPr>
              <w:t>Data</w:t>
            </w:r>
          </w:p>
        </w:tc>
        <w:tc>
          <w:tcPr>
            <w:tcW w:w="82" w:type="dxa"/>
            <w:tcBorders>
              <w:left w:val="single" w:sz="4" w:space="0" w:color="000000"/>
              <w:right w:val="single" w:sz="2" w:space="0" w:color="000000"/>
            </w:tcBorders>
          </w:tcPr>
          <w:p>
            <w:pPr>
              <w:pStyle w:val="TableParagraph"/>
              <w:rPr>
                <w:sz w:val="14"/>
              </w:rPr>
            </w:pPr>
          </w:p>
        </w:tc>
      </w:tr>
    </w:tbl>
    <w:p>
      <w:pPr>
        <w:spacing w:after="0"/>
        <w:rPr>
          <w:sz w:val="14"/>
        </w:rPr>
        <w:sectPr>
          <w:pgSz w:w="11910" w:h="16840"/>
          <w:pgMar w:header="658" w:footer="1400" w:top="1240" w:bottom="1600" w:left="700" w:right="620"/>
        </w:sectPr>
      </w:pPr>
    </w:p>
    <w:p>
      <w:pPr>
        <w:pStyle w:val="Heading6"/>
        <w:spacing w:before="143"/>
        <w:ind w:left="1108" w:firstLine="0"/>
      </w:pPr>
      <w:bookmarkStart w:name="_TOC_250029" w:id="65"/>
      <w:r>
        <w:rPr>
          <w:color w:val="0F0F0F"/>
          <w:w w:val="105"/>
        </w:rPr>
        <w:t>5.10.6Sequence</w:t>
      </w:r>
      <w:r>
        <w:rPr>
          <w:color w:val="0F0F0F"/>
          <w:spacing w:val="-16"/>
          <w:w w:val="105"/>
        </w:rPr>
        <w:t> </w:t>
      </w:r>
      <w:r>
        <w:rPr>
          <w:color w:val="0F0F0F"/>
          <w:w w:val="105"/>
        </w:rPr>
        <w:t>Diagram</w:t>
      </w:r>
      <w:r>
        <w:rPr>
          <w:color w:val="0F0F0F"/>
          <w:spacing w:val="-2"/>
          <w:w w:val="105"/>
        </w:rPr>
        <w:t> </w:t>
      </w:r>
      <w:r>
        <w:rPr>
          <w:color w:val="0F0F0F"/>
          <w:w w:val="105"/>
        </w:rPr>
        <w:t>for</w:t>
      </w:r>
      <w:r>
        <w:rPr>
          <w:color w:val="0F0F0F"/>
          <w:spacing w:val="-15"/>
          <w:w w:val="105"/>
        </w:rPr>
        <w:t> </w:t>
      </w:r>
      <w:bookmarkEnd w:id="65"/>
      <w:r>
        <w:rPr>
          <w:color w:val="0F0F0F"/>
          <w:spacing w:val="-4"/>
          <w:w w:val="105"/>
        </w:rPr>
        <w:t>Login</w:t>
      </w:r>
    </w:p>
    <w:p>
      <w:pPr>
        <w:pStyle w:val="BodyText"/>
        <w:spacing w:before="53"/>
        <w:rPr>
          <w:b/>
          <w:sz w:val="20"/>
        </w:rPr>
      </w:pPr>
      <w:r>
        <w:rPr/>
        <w:drawing>
          <wp:anchor distT="0" distB="0" distL="0" distR="0" allowOverlap="1" layoutInCell="1" locked="0" behindDoc="1" simplePos="0" relativeHeight="487640576">
            <wp:simplePos x="0" y="0"/>
            <wp:positionH relativeFrom="page">
              <wp:posOffset>685800</wp:posOffset>
            </wp:positionH>
            <wp:positionV relativeFrom="paragraph">
              <wp:posOffset>195152</wp:posOffset>
            </wp:positionV>
            <wp:extent cx="6001598" cy="3657600"/>
            <wp:effectExtent l="0" t="0" r="0" b="0"/>
            <wp:wrapTopAndBottom/>
            <wp:docPr id="375" name="Image 375"/>
            <wp:cNvGraphicFramePr>
              <a:graphicFrameLocks/>
            </wp:cNvGraphicFramePr>
            <a:graphic>
              <a:graphicData uri="http://schemas.openxmlformats.org/drawingml/2006/picture">
                <pic:pic>
                  <pic:nvPicPr>
                    <pic:cNvPr id="375" name="Image 375"/>
                    <pic:cNvPicPr/>
                  </pic:nvPicPr>
                  <pic:blipFill>
                    <a:blip r:embed="rId85" cstate="print"/>
                    <a:stretch>
                      <a:fillRect/>
                    </a:stretch>
                  </pic:blipFill>
                  <pic:spPr>
                    <a:xfrm>
                      <a:off x="0" y="0"/>
                      <a:ext cx="6001598" cy="3657600"/>
                    </a:xfrm>
                    <a:prstGeom prst="rect">
                      <a:avLst/>
                    </a:prstGeom>
                  </pic:spPr>
                </pic:pic>
              </a:graphicData>
            </a:graphic>
          </wp:anchor>
        </w:drawing>
      </w: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spacing w:before="39"/>
        <w:rPr>
          <w:b/>
          <w:sz w:val="27"/>
        </w:rPr>
      </w:pPr>
    </w:p>
    <w:p>
      <w:pPr>
        <w:pStyle w:val="Heading6"/>
        <w:numPr>
          <w:ilvl w:val="1"/>
          <w:numId w:val="15"/>
        </w:numPr>
        <w:tabs>
          <w:tab w:pos="961" w:val="left" w:leader="none"/>
        </w:tabs>
        <w:spacing w:line="240" w:lineRule="auto" w:before="0" w:after="0"/>
        <w:ind w:left="961" w:right="0" w:hanging="574"/>
        <w:jc w:val="left"/>
        <w:rPr>
          <w:color w:val="0F0F0F"/>
        </w:rPr>
      </w:pPr>
      <w:bookmarkStart w:name="_TOC_250028" w:id="66"/>
      <w:r>
        <w:rPr>
          <w:color w:val="0F0F0F"/>
          <w:w w:val="105"/>
        </w:rPr>
        <w:t>Chapter</w:t>
      </w:r>
      <w:r>
        <w:rPr>
          <w:color w:val="0F0F0F"/>
          <w:spacing w:val="-17"/>
          <w:w w:val="105"/>
        </w:rPr>
        <w:t> </w:t>
      </w:r>
      <w:bookmarkEnd w:id="66"/>
      <w:r>
        <w:rPr>
          <w:color w:val="0F0F0F"/>
          <w:spacing w:val="-2"/>
          <w:w w:val="105"/>
        </w:rPr>
        <w:t>Summary</w:t>
      </w:r>
    </w:p>
    <w:p>
      <w:pPr>
        <w:pStyle w:val="BodyText"/>
        <w:spacing w:line="379" w:lineRule="auto" w:before="294"/>
        <w:ind w:left="382" w:right="427" w:firstLine="1"/>
        <w:jc w:val="both"/>
      </w:pPr>
      <w:r>
        <w:rPr>
          <w:color w:val="0F0F0F"/>
          <w:w w:val="105"/>
        </w:rPr>
        <w:t>This</w:t>
      </w:r>
      <w:r>
        <w:rPr>
          <w:color w:val="0F0F0F"/>
          <w:spacing w:val="-7"/>
          <w:w w:val="105"/>
        </w:rPr>
        <w:t> </w:t>
      </w:r>
      <w:r>
        <w:rPr>
          <w:color w:val="0F0F0F"/>
          <w:w w:val="105"/>
        </w:rPr>
        <w:t>chapter covered the</w:t>
      </w:r>
      <w:r>
        <w:rPr>
          <w:color w:val="0F0F0F"/>
          <w:spacing w:val="-9"/>
          <w:w w:val="105"/>
        </w:rPr>
        <w:t> </w:t>
      </w:r>
      <w:r>
        <w:rPr>
          <w:color w:val="0F0F0F"/>
          <w:w w:val="105"/>
        </w:rPr>
        <w:t>process of</w:t>
      </w:r>
      <w:r>
        <w:rPr>
          <w:color w:val="0F0F0F"/>
          <w:spacing w:val="-9"/>
          <w:w w:val="105"/>
        </w:rPr>
        <w:t> </w:t>
      </w:r>
      <w:r>
        <w:rPr>
          <w:color w:val="0F0F0F"/>
          <w:w w:val="105"/>
        </w:rPr>
        <w:t>requirement</w:t>
      </w:r>
      <w:r>
        <w:rPr>
          <w:color w:val="0F0F0F"/>
          <w:w w:val="105"/>
        </w:rPr>
        <w:t> gathering,</w:t>
      </w:r>
      <w:r>
        <w:rPr>
          <w:color w:val="0F0F0F"/>
          <w:spacing w:val="-3"/>
          <w:w w:val="105"/>
        </w:rPr>
        <w:t> </w:t>
      </w:r>
      <w:r>
        <w:rPr>
          <w:color w:val="0F0F0F"/>
          <w:w w:val="105"/>
        </w:rPr>
        <w:t>classification</w:t>
      </w:r>
      <w:r>
        <w:rPr>
          <w:color w:val="0F0F0F"/>
          <w:spacing w:val="-14"/>
          <w:w w:val="105"/>
        </w:rPr>
        <w:t> </w:t>
      </w:r>
      <w:r>
        <w:rPr>
          <w:color w:val="0F0F0F"/>
          <w:w w:val="105"/>
        </w:rPr>
        <w:t>of</w:t>
      </w:r>
      <w:r>
        <w:rPr>
          <w:color w:val="0F0F0F"/>
          <w:spacing w:val="-9"/>
          <w:w w:val="105"/>
        </w:rPr>
        <w:t> </w:t>
      </w:r>
      <w:r>
        <w:rPr>
          <w:color w:val="262626"/>
          <w:w w:val="105"/>
        </w:rPr>
        <w:t>stakeholders </w:t>
      </w:r>
      <w:r>
        <w:rPr>
          <w:color w:val="0F0F0F"/>
          <w:w w:val="105"/>
        </w:rPr>
        <w:t>and their</w:t>
      </w:r>
      <w:r>
        <w:rPr>
          <w:color w:val="0F0F0F"/>
          <w:spacing w:val="-4"/>
          <w:w w:val="105"/>
        </w:rPr>
        <w:t> </w:t>
      </w:r>
      <w:r>
        <w:rPr>
          <w:color w:val="0F0F0F"/>
          <w:w w:val="105"/>
        </w:rPr>
        <w:t>engagement with the project. To collect requirements, many methods of requirement</w:t>
      </w:r>
      <w:r>
        <w:rPr>
          <w:color w:val="0F0F0F"/>
          <w:w w:val="105"/>
        </w:rPr>
        <w:t> elicitation</w:t>
      </w:r>
      <w:r>
        <w:rPr>
          <w:color w:val="0F0F0F"/>
          <w:w w:val="105"/>
        </w:rPr>
        <w:t> were </w:t>
      </w:r>
      <w:r>
        <w:rPr>
          <w:color w:val="262626"/>
          <w:w w:val="105"/>
        </w:rPr>
        <w:t>studied</w:t>
      </w:r>
      <w:r>
        <w:rPr>
          <w:color w:val="262626"/>
          <w:w w:val="105"/>
        </w:rPr>
        <w:t> </w:t>
      </w:r>
      <w:r>
        <w:rPr>
          <w:color w:val="0F0F0F"/>
          <w:w w:val="105"/>
        </w:rPr>
        <w:t>and applied. Functional</w:t>
      </w:r>
      <w:r>
        <w:rPr>
          <w:color w:val="0F0F0F"/>
          <w:spacing w:val="-14"/>
          <w:w w:val="105"/>
        </w:rPr>
        <w:t> </w:t>
      </w:r>
      <w:r>
        <w:rPr>
          <w:color w:val="0F0F0F"/>
          <w:w w:val="105"/>
        </w:rPr>
        <w:t>and</w:t>
      </w:r>
      <w:r>
        <w:rPr>
          <w:color w:val="0F0F0F"/>
          <w:spacing w:val="-14"/>
          <w:w w:val="105"/>
        </w:rPr>
        <w:t> </w:t>
      </w:r>
      <w:r>
        <w:rPr>
          <w:color w:val="0F0F0F"/>
          <w:w w:val="105"/>
        </w:rPr>
        <w:t>non-functional</w:t>
      </w:r>
      <w:r>
        <w:rPr>
          <w:color w:val="0F0F0F"/>
          <w:spacing w:val="-14"/>
          <w:w w:val="105"/>
        </w:rPr>
        <w:t> </w:t>
      </w:r>
      <w:r>
        <w:rPr>
          <w:color w:val="0F0F0F"/>
          <w:w w:val="105"/>
        </w:rPr>
        <w:t>requirements</w:t>
      </w:r>
      <w:r>
        <w:rPr>
          <w:color w:val="0F0F0F"/>
          <w:spacing w:val="-12"/>
          <w:w w:val="105"/>
        </w:rPr>
        <w:t> </w:t>
      </w:r>
      <w:r>
        <w:rPr>
          <w:color w:val="0F0F0F"/>
          <w:w w:val="105"/>
        </w:rPr>
        <w:t>were</w:t>
      </w:r>
      <w:r>
        <w:rPr>
          <w:color w:val="0F0F0F"/>
          <w:spacing w:val="-11"/>
          <w:w w:val="105"/>
        </w:rPr>
        <w:t> </w:t>
      </w:r>
      <w:r>
        <w:rPr>
          <w:color w:val="0F0F0F"/>
          <w:w w:val="105"/>
        </w:rPr>
        <w:t>stated.</w:t>
      </w:r>
      <w:r>
        <w:rPr>
          <w:color w:val="0F0F0F"/>
          <w:spacing w:val="-13"/>
          <w:w w:val="105"/>
        </w:rPr>
        <w:t> </w:t>
      </w:r>
      <w:r>
        <w:rPr>
          <w:color w:val="0F0F0F"/>
          <w:w w:val="105"/>
        </w:rPr>
        <w:t>Reverse</w:t>
      </w:r>
      <w:r>
        <w:rPr>
          <w:color w:val="0F0F0F"/>
          <w:spacing w:val="-14"/>
          <w:w w:val="105"/>
        </w:rPr>
        <w:t> </w:t>
      </w:r>
      <w:r>
        <w:rPr>
          <w:color w:val="0F0F0F"/>
          <w:w w:val="105"/>
        </w:rPr>
        <w:t>Engineering,</w:t>
      </w:r>
      <w:r>
        <w:rPr>
          <w:color w:val="0F0F0F"/>
          <w:spacing w:val="-11"/>
          <w:w w:val="105"/>
        </w:rPr>
        <w:t> </w:t>
      </w:r>
      <w:r>
        <w:rPr>
          <w:color w:val="0F0F0F"/>
          <w:w w:val="105"/>
        </w:rPr>
        <w:t>SWOT</w:t>
      </w:r>
      <w:r>
        <w:rPr>
          <w:color w:val="0F0F0F"/>
          <w:spacing w:val="-14"/>
          <w:w w:val="105"/>
        </w:rPr>
        <w:t> </w:t>
      </w:r>
      <w:r>
        <w:rPr>
          <w:color w:val="0F0F0F"/>
          <w:w w:val="105"/>
        </w:rPr>
        <w:t>analysis,</w:t>
      </w:r>
      <w:r>
        <w:rPr>
          <w:color w:val="0F0F0F"/>
          <w:spacing w:val="-13"/>
          <w:w w:val="105"/>
        </w:rPr>
        <w:t> </w:t>
      </w:r>
      <w:r>
        <w:rPr>
          <w:color w:val="0F0F0F"/>
          <w:w w:val="105"/>
        </w:rPr>
        <w:t>overall</w:t>
      </w:r>
      <w:r>
        <w:rPr>
          <w:color w:val="0F0F0F"/>
          <w:spacing w:val="-7"/>
          <w:w w:val="105"/>
        </w:rPr>
        <w:t> </w:t>
      </w:r>
      <w:r>
        <w:rPr>
          <w:color w:val="0F0F0F"/>
          <w:w w:val="105"/>
        </w:rPr>
        <w:t>use</w:t>
      </w:r>
      <w:r>
        <w:rPr>
          <w:color w:val="0F0F0F"/>
          <w:spacing w:val="-14"/>
          <w:w w:val="105"/>
        </w:rPr>
        <w:t> </w:t>
      </w:r>
      <w:r>
        <w:rPr>
          <w:color w:val="0F0F0F"/>
          <w:w w:val="105"/>
        </w:rPr>
        <w:t>case diagram,</w:t>
      </w:r>
      <w:r>
        <w:rPr>
          <w:color w:val="0F0F0F"/>
          <w:w w:val="105"/>
        </w:rPr>
        <w:t> use</w:t>
      </w:r>
      <w:r>
        <w:rPr>
          <w:color w:val="0F0F0F"/>
          <w:w w:val="105"/>
        </w:rPr>
        <w:t> case</w:t>
      </w:r>
      <w:r>
        <w:rPr>
          <w:color w:val="0F0F0F"/>
          <w:w w:val="105"/>
        </w:rPr>
        <w:t> elaborations</w:t>
      </w:r>
      <w:r>
        <w:rPr>
          <w:color w:val="0F0F0F"/>
          <w:w w:val="105"/>
        </w:rPr>
        <w:t> and</w:t>
      </w:r>
      <w:r>
        <w:rPr>
          <w:color w:val="0F0F0F"/>
          <w:w w:val="105"/>
        </w:rPr>
        <w:t> diagrams</w:t>
      </w:r>
      <w:r>
        <w:rPr>
          <w:color w:val="0F0F0F"/>
          <w:w w:val="105"/>
        </w:rPr>
        <w:t> such</w:t>
      </w:r>
      <w:r>
        <w:rPr>
          <w:color w:val="0F0F0F"/>
          <w:w w:val="105"/>
        </w:rPr>
        <w:t> as</w:t>
      </w:r>
      <w:r>
        <w:rPr>
          <w:color w:val="0F0F0F"/>
          <w:w w:val="105"/>
        </w:rPr>
        <w:t> context</w:t>
      </w:r>
      <w:r>
        <w:rPr>
          <w:color w:val="0F0F0F"/>
          <w:w w:val="105"/>
        </w:rPr>
        <w:t> diagram</w:t>
      </w:r>
      <w:r>
        <w:rPr>
          <w:color w:val="0F0F0F"/>
          <w:w w:val="105"/>
        </w:rPr>
        <w:t> were</w:t>
      </w:r>
      <w:r>
        <w:rPr>
          <w:color w:val="0F0F0F"/>
          <w:w w:val="105"/>
        </w:rPr>
        <w:t> presented</w:t>
      </w:r>
      <w:r>
        <w:rPr>
          <w:color w:val="0F0F0F"/>
          <w:w w:val="105"/>
        </w:rPr>
        <w:t> in</w:t>
      </w:r>
      <w:r>
        <w:rPr>
          <w:color w:val="0F0F0F"/>
          <w:w w:val="105"/>
        </w:rPr>
        <w:t> this</w:t>
      </w:r>
      <w:r>
        <w:rPr>
          <w:color w:val="0F0F0F"/>
          <w:w w:val="105"/>
        </w:rPr>
        <w:t> chapter.</w:t>
      </w:r>
      <w:r>
        <w:rPr>
          <w:color w:val="0F0F0F"/>
          <w:w w:val="105"/>
        </w:rPr>
        <w:t> All observations, findings, conclusions, and summarizations were included.</w:t>
      </w:r>
    </w:p>
    <w:p>
      <w:pPr>
        <w:spacing w:after="0" w:line="379" w:lineRule="auto"/>
        <w:jc w:val="both"/>
        <w:sectPr>
          <w:headerReference w:type="default" r:id="rId83"/>
          <w:footerReference w:type="default" r:id="rId84"/>
          <w:pgSz w:w="11910" w:h="16840"/>
          <w:pgMar w:header="658" w:footer="1400" w:top="1280" w:bottom="1600" w:left="700" w:right="620"/>
        </w:sectPr>
      </w:pPr>
    </w:p>
    <w:p>
      <w:pPr>
        <w:pStyle w:val="Heading4"/>
        <w:ind w:left="349"/>
      </w:pPr>
      <w:r>
        <w:rPr>
          <w:color w:val="0F0F0F"/>
          <w:spacing w:val="-2"/>
          <w:w w:val="105"/>
        </w:rPr>
        <w:t>CHAPTER</w:t>
      </w:r>
      <w:r>
        <w:rPr>
          <w:color w:val="0F0F0F"/>
          <w:spacing w:val="-7"/>
          <w:w w:val="105"/>
        </w:rPr>
        <w:t> </w:t>
      </w:r>
      <w:r>
        <w:rPr>
          <w:color w:val="0F0F0F"/>
          <w:spacing w:val="-2"/>
          <w:w w:val="105"/>
        </w:rPr>
        <w:t>5:</w:t>
      </w:r>
      <w:r>
        <w:rPr>
          <w:color w:val="0F0F0F"/>
          <w:spacing w:val="-19"/>
          <w:w w:val="105"/>
        </w:rPr>
        <w:t> </w:t>
      </w:r>
      <w:r>
        <w:rPr>
          <w:color w:val="0F0F0F"/>
          <w:spacing w:val="-2"/>
          <w:w w:val="105"/>
        </w:rPr>
        <w:t>DESIGN</w:t>
      </w:r>
      <w:r>
        <w:rPr>
          <w:color w:val="0F0F0F"/>
          <w:spacing w:val="-8"/>
          <w:w w:val="105"/>
        </w:rPr>
        <w:t> </w:t>
      </w:r>
      <w:r>
        <w:rPr>
          <w:color w:val="0F0F0F"/>
          <w:spacing w:val="-2"/>
          <w:w w:val="105"/>
        </w:rPr>
        <w:t>SPECIFICATION</w:t>
      </w:r>
    </w:p>
    <w:p>
      <w:pPr>
        <w:pStyle w:val="BodyText"/>
        <w:spacing w:before="48"/>
        <w:rPr>
          <w:b/>
          <w:sz w:val="27"/>
        </w:rPr>
      </w:pPr>
    </w:p>
    <w:p>
      <w:pPr>
        <w:pStyle w:val="Heading6"/>
        <w:numPr>
          <w:ilvl w:val="1"/>
          <w:numId w:val="22"/>
        </w:numPr>
        <w:tabs>
          <w:tab w:pos="962" w:val="left" w:leader="none"/>
        </w:tabs>
        <w:spacing w:line="240" w:lineRule="auto" w:before="0" w:after="0"/>
        <w:ind w:left="962" w:right="0" w:hanging="577"/>
        <w:jc w:val="left"/>
        <w:rPr>
          <w:color w:val="0F0F0F"/>
        </w:rPr>
      </w:pPr>
      <w:bookmarkStart w:name="_TOC_250027" w:id="67"/>
      <w:bookmarkEnd w:id="67"/>
      <w:r>
        <w:rPr>
          <w:color w:val="0F0F0F"/>
          <w:spacing w:val="-2"/>
        </w:rPr>
        <w:t>Overview</w:t>
      </w:r>
    </w:p>
    <w:p>
      <w:pPr>
        <w:pStyle w:val="BodyText"/>
        <w:spacing w:line="379" w:lineRule="auto" w:before="294"/>
        <w:ind w:left="382" w:right="436"/>
        <w:jc w:val="both"/>
      </w:pPr>
      <w:r>
        <w:rPr>
          <w:color w:val="0F0F0F"/>
          <w:w w:val="105"/>
        </w:rPr>
        <w:t>Here</w:t>
      </w:r>
      <w:r>
        <w:rPr>
          <w:color w:val="0F0F0F"/>
          <w:spacing w:val="-1"/>
          <w:w w:val="105"/>
        </w:rPr>
        <w:t> </w:t>
      </w:r>
      <w:r>
        <w:rPr>
          <w:color w:val="0F0F0F"/>
          <w:w w:val="105"/>
        </w:rPr>
        <w:t>we</w:t>
      </w:r>
      <w:r>
        <w:rPr>
          <w:color w:val="0F0F0F"/>
          <w:spacing w:val="-4"/>
          <w:w w:val="105"/>
        </w:rPr>
        <w:t> </w:t>
      </w:r>
      <w:r>
        <w:rPr>
          <w:color w:val="0F0F0F"/>
          <w:w w:val="105"/>
        </w:rPr>
        <w:t>will</w:t>
      </w:r>
      <w:r>
        <w:rPr>
          <w:color w:val="0F0F0F"/>
          <w:spacing w:val="-6"/>
          <w:w w:val="105"/>
        </w:rPr>
        <w:t> </w:t>
      </w:r>
      <w:r>
        <w:rPr>
          <w:color w:val="0F0F0F"/>
          <w:w w:val="105"/>
        </w:rPr>
        <w:t>go</w:t>
      </w:r>
      <w:r>
        <w:rPr>
          <w:color w:val="0F0F0F"/>
          <w:spacing w:val="-12"/>
          <w:w w:val="105"/>
        </w:rPr>
        <w:t> </w:t>
      </w:r>
      <w:r>
        <w:rPr>
          <w:color w:val="0F0F0F"/>
          <w:w w:val="105"/>
        </w:rPr>
        <w:t>through the</w:t>
      </w:r>
      <w:r>
        <w:rPr>
          <w:color w:val="0F0F0F"/>
          <w:spacing w:val="-9"/>
          <w:w w:val="105"/>
        </w:rPr>
        <w:t> </w:t>
      </w:r>
      <w:r>
        <w:rPr>
          <w:color w:val="0F0F0F"/>
          <w:w w:val="105"/>
        </w:rPr>
        <w:t>design principles and</w:t>
      </w:r>
      <w:r>
        <w:rPr>
          <w:color w:val="0F0F0F"/>
          <w:spacing w:val="-5"/>
          <w:w w:val="105"/>
        </w:rPr>
        <w:t> </w:t>
      </w:r>
      <w:r>
        <w:rPr>
          <w:color w:val="0F0F0F"/>
          <w:w w:val="105"/>
        </w:rPr>
        <w:t>specification</w:t>
      </w:r>
      <w:r>
        <w:rPr>
          <w:color w:val="0F0F0F"/>
          <w:w w:val="105"/>
        </w:rPr>
        <w:t> required for</w:t>
      </w:r>
      <w:r>
        <w:rPr>
          <w:color w:val="0F0F0F"/>
          <w:spacing w:val="-7"/>
          <w:w w:val="105"/>
        </w:rPr>
        <w:t> </w:t>
      </w:r>
      <w:r>
        <w:rPr>
          <w:color w:val="0F0F0F"/>
          <w:w w:val="105"/>
        </w:rPr>
        <w:t>software development and</w:t>
      </w:r>
      <w:r>
        <w:rPr>
          <w:color w:val="0F0F0F"/>
          <w:spacing w:val="-8"/>
          <w:w w:val="105"/>
        </w:rPr>
        <w:t> </w:t>
      </w:r>
      <w:r>
        <w:rPr>
          <w:color w:val="0F0F0F"/>
          <w:w w:val="105"/>
        </w:rPr>
        <w:t>output. High-level</w:t>
      </w:r>
      <w:r>
        <w:rPr>
          <w:color w:val="0F0F0F"/>
          <w:spacing w:val="-5"/>
          <w:w w:val="105"/>
        </w:rPr>
        <w:t> </w:t>
      </w:r>
      <w:r>
        <w:rPr>
          <w:color w:val="0F0F0F"/>
          <w:w w:val="105"/>
        </w:rPr>
        <w:t>representation</w:t>
      </w:r>
      <w:r>
        <w:rPr>
          <w:color w:val="0F0F0F"/>
          <w:spacing w:val="-14"/>
          <w:w w:val="105"/>
        </w:rPr>
        <w:t> </w:t>
      </w:r>
      <w:r>
        <w:rPr>
          <w:color w:val="0F0F0F"/>
          <w:w w:val="105"/>
        </w:rPr>
        <w:t>diagram</w:t>
      </w:r>
      <w:r>
        <w:rPr>
          <w:color w:val="0F0F0F"/>
          <w:spacing w:val="-3"/>
          <w:w w:val="105"/>
        </w:rPr>
        <w:t> </w:t>
      </w:r>
      <w:r>
        <w:rPr>
          <w:color w:val="0F0F0F"/>
          <w:w w:val="105"/>
        </w:rPr>
        <w:t>that</w:t>
      </w:r>
      <w:r>
        <w:rPr>
          <w:color w:val="0F0F0F"/>
          <w:spacing w:val="-11"/>
          <w:w w:val="105"/>
        </w:rPr>
        <w:t> </w:t>
      </w:r>
      <w:r>
        <w:rPr>
          <w:color w:val="0F0F0F"/>
          <w:w w:val="105"/>
        </w:rPr>
        <w:t>represents</w:t>
      </w:r>
      <w:r>
        <w:rPr>
          <w:color w:val="0F0F0F"/>
          <w:spacing w:val="-9"/>
          <w:w w:val="105"/>
        </w:rPr>
        <w:t> </w:t>
      </w:r>
      <w:r>
        <w:rPr>
          <w:color w:val="0F0F0F"/>
          <w:w w:val="105"/>
        </w:rPr>
        <w:t>the</w:t>
      </w:r>
      <w:r>
        <w:rPr>
          <w:color w:val="0F0F0F"/>
          <w:spacing w:val="-11"/>
          <w:w w:val="105"/>
        </w:rPr>
        <w:t> </w:t>
      </w:r>
      <w:r>
        <w:rPr>
          <w:color w:val="0F0F0F"/>
          <w:w w:val="105"/>
        </w:rPr>
        <w:t>system's</w:t>
      </w:r>
      <w:r>
        <w:rPr>
          <w:color w:val="0F0F0F"/>
          <w:spacing w:val="-9"/>
          <w:w w:val="105"/>
        </w:rPr>
        <w:t> </w:t>
      </w:r>
      <w:r>
        <w:rPr>
          <w:color w:val="0F0F0F"/>
          <w:w w:val="105"/>
        </w:rPr>
        <w:t>architecture</w:t>
      </w:r>
      <w:r>
        <w:rPr>
          <w:color w:val="0F0F0F"/>
          <w:spacing w:val="-8"/>
          <w:w w:val="105"/>
        </w:rPr>
        <w:t> </w:t>
      </w:r>
      <w:r>
        <w:rPr>
          <w:color w:val="0F0F0F"/>
          <w:w w:val="105"/>
        </w:rPr>
        <w:t>and</w:t>
      </w:r>
      <w:r>
        <w:rPr>
          <w:color w:val="0F0F0F"/>
          <w:spacing w:val="-11"/>
          <w:w w:val="105"/>
        </w:rPr>
        <w:t> </w:t>
      </w:r>
      <w:r>
        <w:rPr>
          <w:color w:val="0F0F0F"/>
          <w:w w:val="105"/>
        </w:rPr>
        <w:t>implementation,</w:t>
      </w:r>
      <w:r>
        <w:rPr>
          <w:color w:val="0F0F0F"/>
          <w:spacing w:val="-14"/>
          <w:w w:val="105"/>
        </w:rPr>
        <w:t> </w:t>
      </w:r>
      <w:r>
        <w:rPr>
          <w:color w:val="0F0F0F"/>
          <w:w w:val="105"/>
        </w:rPr>
        <w:t>the</w:t>
      </w:r>
      <w:r>
        <w:rPr>
          <w:color w:val="0F0F0F"/>
          <w:spacing w:val="-13"/>
          <w:w w:val="105"/>
        </w:rPr>
        <w:t> </w:t>
      </w:r>
      <w:r>
        <w:rPr>
          <w:color w:val="0F0F0F"/>
          <w:w w:val="105"/>
        </w:rPr>
        <w:t>three-tiered architecture which shows</w:t>
      </w:r>
      <w:r>
        <w:rPr>
          <w:color w:val="0F0F0F"/>
          <w:spacing w:val="-2"/>
          <w:w w:val="105"/>
        </w:rPr>
        <w:t> </w:t>
      </w:r>
      <w:r>
        <w:rPr>
          <w:color w:val="0F0F0F"/>
          <w:w w:val="105"/>
        </w:rPr>
        <w:t>the</w:t>
      </w:r>
      <w:r>
        <w:rPr>
          <w:color w:val="0F0F0F"/>
          <w:spacing w:val="-8"/>
          <w:w w:val="105"/>
        </w:rPr>
        <w:t> </w:t>
      </w:r>
      <w:r>
        <w:rPr>
          <w:color w:val="0F0F0F"/>
          <w:w w:val="105"/>
        </w:rPr>
        <w:t>system divided into</w:t>
      </w:r>
      <w:r>
        <w:rPr>
          <w:color w:val="0F0F0F"/>
          <w:spacing w:val="-4"/>
          <w:w w:val="105"/>
        </w:rPr>
        <w:t> </w:t>
      </w:r>
      <w:r>
        <w:rPr>
          <w:color w:val="0F0F0F"/>
          <w:w w:val="105"/>
        </w:rPr>
        <w:t>three tiers</w:t>
      </w:r>
      <w:r>
        <w:rPr>
          <w:color w:val="0F0F0F"/>
          <w:spacing w:val="-6"/>
          <w:w w:val="105"/>
        </w:rPr>
        <w:t> </w:t>
      </w:r>
      <w:r>
        <w:rPr>
          <w:color w:val="0F0F0F"/>
          <w:w w:val="105"/>
        </w:rPr>
        <w:t>which are</w:t>
      </w:r>
      <w:r>
        <w:rPr>
          <w:color w:val="0F0F0F"/>
          <w:spacing w:val="-2"/>
          <w:w w:val="105"/>
        </w:rPr>
        <w:t> </w:t>
      </w:r>
      <w:r>
        <w:rPr>
          <w:color w:val="0F0F0F"/>
          <w:w w:val="105"/>
        </w:rPr>
        <w:t>the</w:t>
      </w:r>
      <w:r>
        <w:rPr>
          <w:color w:val="0F0F0F"/>
          <w:spacing w:val="-6"/>
          <w:w w:val="105"/>
        </w:rPr>
        <w:t> </w:t>
      </w:r>
      <w:r>
        <w:rPr>
          <w:color w:val="0F0F0F"/>
          <w:w w:val="105"/>
        </w:rPr>
        <w:t>presentation</w:t>
      </w:r>
      <w:r>
        <w:rPr>
          <w:color w:val="0F0F0F"/>
          <w:w w:val="105"/>
        </w:rPr>
        <w:t> tier, logic</w:t>
      </w:r>
      <w:r>
        <w:rPr>
          <w:color w:val="0F0F0F"/>
          <w:spacing w:val="-2"/>
          <w:w w:val="105"/>
        </w:rPr>
        <w:t> </w:t>
      </w:r>
      <w:r>
        <w:rPr>
          <w:color w:val="0F0F0F"/>
          <w:w w:val="105"/>
        </w:rPr>
        <w:t>tier</w:t>
      </w:r>
      <w:r>
        <w:rPr>
          <w:color w:val="0F0F0F"/>
          <w:spacing w:val="-8"/>
          <w:w w:val="105"/>
        </w:rPr>
        <w:t> </w:t>
      </w:r>
      <w:r>
        <w:rPr>
          <w:color w:val="0F0F0F"/>
          <w:w w:val="105"/>
        </w:rPr>
        <w:t>and data tier,</w:t>
      </w:r>
      <w:r>
        <w:rPr>
          <w:color w:val="0F0F0F"/>
          <w:w w:val="105"/>
        </w:rPr>
        <w:t> and</w:t>
      </w:r>
      <w:r>
        <w:rPr>
          <w:color w:val="0F0F0F"/>
          <w:w w:val="105"/>
        </w:rPr>
        <w:t> low-level</w:t>
      </w:r>
      <w:r>
        <w:rPr>
          <w:color w:val="0F0F0F"/>
          <w:w w:val="105"/>
        </w:rPr>
        <w:t> designs</w:t>
      </w:r>
      <w:r>
        <w:rPr>
          <w:color w:val="0F0F0F"/>
          <w:w w:val="105"/>
        </w:rPr>
        <w:t> such</w:t>
      </w:r>
      <w:r>
        <w:rPr>
          <w:color w:val="0F0F0F"/>
          <w:w w:val="105"/>
        </w:rPr>
        <w:t> as</w:t>
      </w:r>
      <w:r>
        <w:rPr>
          <w:color w:val="0F0F0F"/>
          <w:w w:val="105"/>
        </w:rPr>
        <w:t> the</w:t>
      </w:r>
      <w:r>
        <w:rPr>
          <w:color w:val="0F0F0F"/>
          <w:w w:val="105"/>
        </w:rPr>
        <w:t> Design</w:t>
      </w:r>
      <w:r>
        <w:rPr>
          <w:color w:val="0F0F0F"/>
          <w:w w:val="105"/>
        </w:rPr>
        <w:t> Class</w:t>
      </w:r>
      <w:r>
        <w:rPr>
          <w:color w:val="0F0F0F"/>
          <w:w w:val="105"/>
        </w:rPr>
        <w:t> Diagram</w:t>
      </w:r>
      <w:r>
        <w:rPr>
          <w:color w:val="0F0F0F"/>
          <w:w w:val="105"/>
        </w:rPr>
        <w:t> and</w:t>
      </w:r>
      <w:r>
        <w:rPr>
          <w:color w:val="0F0F0F"/>
          <w:w w:val="105"/>
        </w:rPr>
        <w:t> the</w:t>
      </w:r>
      <w:r>
        <w:rPr>
          <w:color w:val="0F0F0F"/>
          <w:w w:val="105"/>
        </w:rPr>
        <w:t> Component</w:t>
      </w:r>
      <w:r>
        <w:rPr>
          <w:color w:val="0F0F0F"/>
          <w:w w:val="105"/>
        </w:rPr>
        <w:t> Diagram.</w:t>
      </w:r>
      <w:r>
        <w:rPr>
          <w:color w:val="0F0F0F"/>
          <w:w w:val="105"/>
        </w:rPr>
        <w:t> The</w:t>
      </w:r>
      <w:r>
        <w:rPr>
          <w:color w:val="0F0F0F"/>
          <w:w w:val="105"/>
        </w:rPr>
        <w:t> Sequence Diagrams are shown for specified Use Cases in the Use Case Specification.</w:t>
      </w:r>
      <w:r>
        <w:rPr>
          <w:color w:val="0F0F0F"/>
          <w:spacing w:val="-2"/>
          <w:w w:val="105"/>
        </w:rPr>
        <w:t> </w:t>
      </w:r>
      <w:r>
        <w:rPr>
          <w:color w:val="0F0F0F"/>
          <w:w w:val="105"/>
        </w:rPr>
        <w:t>We also show the UI Wireframe, which</w:t>
      </w:r>
      <w:r>
        <w:rPr>
          <w:color w:val="0F0F0F"/>
          <w:w w:val="105"/>
        </w:rPr>
        <w:t> will</w:t>
      </w:r>
      <w:r>
        <w:rPr>
          <w:color w:val="0F0F0F"/>
          <w:w w:val="105"/>
        </w:rPr>
        <w:t> display</w:t>
      </w:r>
      <w:r>
        <w:rPr>
          <w:color w:val="0F0F0F"/>
          <w:w w:val="105"/>
        </w:rPr>
        <w:t> the</w:t>
      </w:r>
      <w:r>
        <w:rPr>
          <w:color w:val="0F0F0F"/>
          <w:w w:val="105"/>
        </w:rPr>
        <w:t> system's</w:t>
      </w:r>
      <w:r>
        <w:rPr>
          <w:color w:val="0F0F0F"/>
          <w:w w:val="105"/>
        </w:rPr>
        <w:t> navigation</w:t>
      </w:r>
      <w:r>
        <w:rPr>
          <w:color w:val="0F0F0F"/>
          <w:w w:val="105"/>
        </w:rPr>
        <w:t> in</w:t>
      </w:r>
      <w:r>
        <w:rPr>
          <w:color w:val="0F0F0F"/>
          <w:w w:val="105"/>
        </w:rPr>
        <w:t> a</w:t>
      </w:r>
      <w:r>
        <w:rPr>
          <w:color w:val="0F0F0F"/>
          <w:w w:val="105"/>
        </w:rPr>
        <w:t> snapshot.</w:t>
      </w:r>
      <w:r>
        <w:rPr>
          <w:color w:val="0F0F0F"/>
          <w:w w:val="105"/>
        </w:rPr>
        <w:t> All</w:t>
      </w:r>
      <w:r>
        <w:rPr>
          <w:color w:val="0F0F0F"/>
          <w:w w:val="105"/>
        </w:rPr>
        <w:t> of</w:t>
      </w:r>
      <w:r>
        <w:rPr>
          <w:color w:val="0F0F0F"/>
          <w:w w:val="105"/>
        </w:rPr>
        <w:t> information</w:t>
      </w:r>
      <w:r>
        <w:rPr>
          <w:color w:val="0F0F0F"/>
          <w:w w:val="105"/>
        </w:rPr>
        <w:t> is</w:t>
      </w:r>
      <w:r>
        <w:rPr>
          <w:color w:val="0F0F0F"/>
          <w:w w:val="105"/>
        </w:rPr>
        <w:t> displayed</w:t>
      </w:r>
      <w:r>
        <w:rPr>
          <w:color w:val="0F0F0F"/>
          <w:w w:val="105"/>
        </w:rPr>
        <w:t> alongside rationalizations for the resolutions made.</w:t>
      </w:r>
    </w:p>
    <w:p>
      <w:pPr>
        <w:pStyle w:val="BodyText"/>
      </w:pPr>
    </w:p>
    <w:p>
      <w:pPr>
        <w:pStyle w:val="BodyText"/>
        <w:spacing w:before="207"/>
      </w:pPr>
    </w:p>
    <w:p>
      <w:pPr>
        <w:pStyle w:val="Heading6"/>
        <w:numPr>
          <w:ilvl w:val="1"/>
          <w:numId w:val="22"/>
        </w:numPr>
        <w:tabs>
          <w:tab w:pos="959" w:val="left" w:leader="none"/>
        </w:tabs>
        <w:spacing w:line="240" w:lineRule="auto" w:before="0" w:after="0"/>
        <w:ind w:left="959" w:right="0" w:hanging="574"/>
        <w:jc w:val="left"/>
        <w:rPr>
          <w:color w:val="0F0F0F"/>
        </w:rPr>
      </w:pPr>
      <w:bookmarkStart w:name="_TOC_250026" w:id="68"/>
      <w:r>
        <w:rPr>
          <w:color w:val="0F0F0F"/>
          <w:w w:val="105"/>
        </w:rPr>
        <w:t>Design</w:t>
      </w:r>
      <w:r>
        <w:rPr>
          <w:color w:val="0F0F0F"/>
          <w:spacing w:val="-10"/>
          <w:w w:val="105"/>
        </w:rPr>
        <w:t> </w:t>
      </w:r>
      <w:bookmarkEnd w:id="68"/>
      <w:r>
        <w:rPr>
          <w:color w:val="0F0F0F"/>
          <w:spacing w:val="-2"/>
          <w:w w:val="105"/>
        </w:rPr>
        <w:t>Principles</w:t>
      </w:r>
    </w:p>
    <w:p>
      <w:pPr>
        <w:pStyle w:val="BodyText"/>
        <w:spacing w:line="379" w:lineRule="auto" w:before="293"/>
        <w:ind w:left="383" w:right="430" w:hanging="2"/>
        <w:jc w:val="both"/>
      </w:pPr>
      <w:r>
        <w:rPr>
          <w:b/>
          <w:color w:val="0F0F0F"/>
          <w:w w:val="105"/>
        </w:rPr>
        <w:t>Reusability</w:t>
      </w:r>
      <w:r>
        <w:rPr>
          <w:b/>
          <w:color w:val="0F0F0F"/>
          <w:w w:val="105"/>
        </w:rPr>
        <w:t> </w:t>
      </w:r>
      <w:r>
        <w:rPr>
          <w:color w:val="0F0F0F"/>
          <w:w w:val="105"/>
        </w:rPr>
        <w:t>- The ability to</w:t>
      </w:r>
      <w:r>
        <w:rPr>
          <w:color w:val="0F0F0F"/>
          <w:spacing w:val="-1"/>
          <w:w w:val="105"/>
        </w:rPr>
        <w:t> </w:t>
      </w:r>
      <w:r>
        <w:rPr>
          <w:color w:val="0F0F0F"/>
          <w:w w:val="105"/>
        </w:rPr>
        <w:t>expand or add features, as well as extend properties and characteristics from one class</w:t>
      </w:r>
      <w:r>
        <w:rPr>
          <w:color w:val="0F0F0F"/>
          <w:w w:val="105"/>
        </w:rPr>
        <w:t> to</w:t>
      </w:r>
      <w:r>
        <w:rPr>
          <w:color w:val="0F0F0F"/>
          <w:w w:val="105"/>
        </w:rPr>
        <w:t> another,</w:t>
      </w:r>
      <w:r>
        <w:rPr>
          <w:color w:val="0F0F0F"/>
          <w:w w:val="105"/>
        </w:rPr>
        <w:t> is</w:t>
      </w:r>
      <w:r>
        <w:rPr>
          <w:color w:val="0F0F0F"/>
          <w:w w:val="105"/>
        </w:rPr>
        <w:t> a</w:t>
      </w:r>
      <w:r>
        <w:rPr>
          <w:color w:val="0F0F0F"/>
          <w:w w:val="105"/>
        </w:rPr>
        <w:t> vital</w:t>
      </w:r>
      <w:r>
        <w:rPr>
          <w:color w:val="0F0F0F"/>
          <w:w w:val="105"/>
        </w:rPr>
        <w:t> facet</w:t>
      </w:r>
      <w:r>
        <w:rPr>
          <w:color w:val="0F0F0F"/>
          <w:w w:val="105"/>
        </w:rPr>
        <w:t> of</w:t>
      </w:r>
      <w:r>
        <w:rPr>
          <w:color w:val="0F0F0F"/>
          <w:w w:val="105"/>
        </w:rPr>
        <w:t> our</w:t>
      </w:r>
      <w:r>
        <w:rPr>
          <w:color w:val="0F0F0F"/>
          <w:w w:val="105"/>
        </w:rPr>
        <w:t> program</w:t>
      </w:r>
      <w:r>
        <w:rPr>
          <w:color w:val="0F0F0F"/>
          <w:w w:val="105"/>
        </w:rPr>
        <w:t> architecture.</w:t>
      </w:r>
      <w:r>
        <w:rPr>
          <w:color w:val="0F0F0F"/>
          <w:w w:val="105"/>
        </w:rPr>
        <w:t> One</w:t>
      </w:r>
      <w:r>
        <w:rPr>
          <w:color w:val="0F0F0F"/>
          <w:w w:val="105"/>
        </w:rPr>
        <w:t> important</w:t>
      </w:r>
      <w:r>
        <w:rPr>
          <w:color w:val="0F0F0F"/>
          <w:w w:val="105"/>
        </w:rPr>
        <w:t> factor</w:t>
      </w:r>
      <w:r>
        <w:rPr>
          <w:color w:val="0F0F0F"/>
          <w:w w:val="105"/>
        </w:rPr>
        <w:t> is</w:t>
      </w:r>
      <w:r>
        <w:rPr>
          <w:color w:val="0F0F0F"/>
          <w:w w:val="105"/>
        </w:rPr>
        <w:t> that</w:t>
      </w:r>
      <w:r>
        <w:rPr>
          <w:color w:val="0F0F0F"/>
          <w:w w:val="105"/>
        </w:rPr>
        <w:t> the</w:t>
      </w:r>
      <w:r>
        <w:rPr>
          <w:color w:val="0F0F0F"/>
          <w:w w:val="105"/>
        </w:rPr>
        <w:t> reuse</w:t>
      </w:r>
      <w:r>
        <w:rPr>
          <w:color w:val="0F0F0F"/>
          <w:w w:val="105"/>
        </w:rPr>
        <w:t> of</w:t>
      </w:r>
      <w:r>
        <w:rPr>
          <w:color w:val="0F0F0F"/>
          <w:w w:val="105"/>
        </w:rPr>
        <w:t> one component must be possible without the subsequent reuse of other unrelated components.</w:t>
      </w:r>
    </w:p>
    <w:p>
      <w:pPr>
        <w:pStyle w:val="BodyText"/>
        <w:spacing w:line="379" w:lineRule="auto" w:before="158"/>
        <w:ind w:left="383" w:right="430" w:hanging="2"/>
        <w:jc w:val="both"/>
      </w:pPr>
      <w:r>
        <w:rPr>
          <w:b/>
          <w:color w:val="0F0F0F"/>
          <w:w w:val="105"/>
        </w:rPr>
        <w:t>Correctness</w:t>
      </w:r>
      <w:r>
        <w:rPr>
          <w:b/>
          <w:color w:val="0F0F0F"/>
          <w:w w:val="105"/>
        </w:rPr>
        <w:t> </w:t>
      </w:r>
      <w:r>
        <w:rPr>
          <w:color w:val="0F0F0F"/>
          <w:w w:val="105"/>
        </w:rPr>
        <w:t>-</w:t>
      </w:r>
      <w:r>
        <w:rPr>
          <w:color w:val="0F0F0F"/>
          <w:w w:val="105"/>
        </w:rPr>
        <w:t> Our</w:t>
      </w:r>
      <w:r>
        <w:rPr>
          <w:color w:val="0F0F0F"/>
          <w:w w:val="105"/>
        </w:rPr>
        <w:t> application's</w:t>
      </w:r>
      <w:r>
        <w:rPr>
          <w:color w:val="0F0F0F"/>
          <w:w w:val="105"/>
        </w:rPr>
        <w:t> goal</w:t>
      </w:r>
      <w:r>
        <w:rPr>
          <w:color w:val="0F0F0F"/>
          <w:w w:val="105"/>
        </w:rPr>
        <w:t> was</w:t>
      </w:r>
      <w:r>
        <w:rPr>
          <w:color w:val="0F0F0F"/>
          <w:w w:val="105"/>
        </w:rPr>
        <w:t> to</w:t>
      </w:r>
      <w:r>
        <w:rPr>
          <w:color w:val="0F0F0F"/>
          <w:w w:val="105"/>
        </w:rPr>
        <w:t> create</w:t>
      </w:r>
      <w:r>
        <w:rPr>
          <w:color w:val="0F0F0F"/>
          <w:w w:val="105"/>
        </w:rPr>
        <w:t> a</w:t>
      </w:r>
      <w:r>
        <w:rPr>
          <w:color w:val="0F0F0F"/>
          <w:w w:val="105"/>
        </w:rPr>
        <w:t> recommender engine</w:t>
      </w:r>
      <w:r>
        <w:rPr>
          <w:color w:val="0F0F0F"/>
          <w:w w:val="105"/>
        </w:rPr>
        <w:t> that</w:t>
      </w:r>
      <w:r>
        <w:rPr>
          <w:color w:val="0F0F0F"/>
          <w:w w:val="105"/>
        </w:rPr>
        <w:t> proposes</w:t>
      </w:r>
      <w:r>
        <w:rPr>
          <w:color w:val="0F0F0F"/>
          <w:w w:val="105"/>
        </w:rPr>
        <w:t> tailored</w:t>
      </w:r>
      <w:r>
        <w:rPr>
          <w:color w:val="0F0F0F"/>
          <w:w w:val="105"/>
        </w:rPr>
        <w:t> events</w:t>
      </w:r>
      <w:r>
        <w:rPr>
          <w:color w:val="0F0F0F"/>
          <w:w w:val="105"/>
        </w:rPr>
        <w:t> to consumers</w:t>
      </w:r>
      <w:r>
        <w:rPr>
          <w:color w:val="0F0F0F"/>
          <w:w w:val="105"/>
        </w:rPr>
        <w:t> based on their specific</w:t>
      </w:r>
      <w:r>
        <w:rPr>
          <w:color w:val="0F0F0F"/>
          <w:w w:val="105"/>
        </w:rPr>
        <w:t> tastes. As a result, correctness</w:t>
      </w:r>
      <w:r>
        <w:rPr>
          <w:color w:val="0F0F0F"/>
          <w:w w:val="105"/>
        </w:rPr>
        <w:t> would attempt to make sure that the system behaves as described.</w:t>
      </w:r>
    </w:p>
    <w:p>
      <w:pPr>
        <w:pStyle w:val="BodyText"/>
        <w:spacing w:line="376" w:lineRule="auto" w:before="157"/>
        <w:ind w:left="383" w:right="430" w:hanging="3"/>
        <w:jc w:val="both"/>
      </w:pPr>
      <w:r>
        <w:rPr>
          <w:b/>
          <w:color w:val="0F0F0F"/>
          <w:w w:val="105"/>
        </w:rPr>
        <w:t>Scalabi1ity </w:t>
      </w:r>
      <w:r>
        <w:rPr>
          <w:color w:val="0F0F0F"/>
          <w:w w:val="105"/>
        </w:rPr>
        <w:t>-</w:t>
      </w:r>
      <w:r>
        <w:rPr>
          <w:color w:val="0F0F0F"/>
          <w:spacing w:val="-2"/>
          <w:w w:val="105"/>
        </w:rPr>
        <w:t> </w:t>
      </w:r>
      <w:r>
        <w:rPr>
          <w:color w:val="0F0F0F"/>
          <w:w w:val="105"/>
        </w:rPr>
        <w:t>This refers to</w:t>
      </w:r>
      <w:r>
        <w:rPr>
          <w:color w:val="0F0F0F"/>
          <w:spacing w:val="-8"/>
          <w:w w:val="105"/>
        </w:rPr>
        <w:t> </w:t>
      </w:r>
      <w:r>
        <w:rPr>
          <w:color w:val="0F0F0F"/>
          <w:w w:val="105"/>
        </w:rPr>
        <w:t>the</w:t>
      </w:r>
      <w:r>
        <w:rPr>
          <w:color w:val="0F0F0F"/>
          <w:spacing w:val="-5"/>
          <w:w w:val="105"/>
        </w:rPr>
        <w:t> </w:t>
      </w:r>
      <w:r>
        <w:rPr>
          <w:color w:val="0F0F0F"/>
          <w:w w:val="105"/>
        </w:rPr>
        <w:t>ability</w:t>
      </w:r>
      <w:r>
        <w:rPr>
          <w:color w:val="0F0F0F"/>
          <w:spacing w:val="-4"/>
          <w:w w:val="105"/>
        </w:rPr>
        <w:t> </w:t>
      </w:r>
      <w:r>
        <w:rPr>
          <w:color w:val="0F0F0F"/>
          <w:w w:val="105"/>
        </w:rPr>
        <w:t>of</w:t>
      </w:r>
      <w:r>
        <w:rPr>
          <w:color w:val="0F0F0F"/>
          <w:spacing w:val="-7"/>
          <w:w w:val="105"/>
        </w:rPr>
        <w:t> </w:t>
      </w:r>
      <w:r>
        <w:rPr>
          <w:color w:val="0F0F0F"/>
          <w:w w:val="105"/>
        </w:rPr>
        <w:t>components to</w:t>
      </w:r>
      <w:r>
        <w:rPr>
          <w:color w:val="0F0F0F"/>
          <w:spacing w:val="-6"/>
          <w:w w:val="105"/>
        </w:rPr>
        <w:t> </w:t>
      </w:r>
      <w:r>
        <w:rPr>
          <w:color w:val="0F0F0F"/>
          <w:w w:val="105"/>
        </w:rPr>
        <w:t>be</w:t>
      </w:r>
      <w:r>
        <w:rPr>
          <w:color w:val="0F0F0F"/>
          <w:spacing w:val="-8"/>
          <w:w w:val="105"/>
        </w:rPr>
        <w:t> </w:t>
      </w:r>
      <w:r>
        <w:rPr>
          <w:color w:val="0F0F0F"/>
          <w:w w:val="105"/>
        </w:rPr>
        <w:t>flexible</w:t>
      </w:r>
      <w:r>
        <w:rPr>
          <w:color w:val="0F0F0F"/>
          <w:spacing w:val="-1"/>
          <w:w w:val="105"/>
        </w:rPr>
        <w:t> </w:t>
      </w:r>
      <w:r>
        <w:rPr>
          <w:color w:val="0F0F0F"/>
          <w:w w:val="105"/>
        </w:rPr>
        <w:t>and adjust to</w:t>
      </w:r>
      <w:r>
        <w:rPr>
          <w:color w:val="0F0F0F"/>
          <w:spacing w:val="-4"/>
          <w:w w:val="105"/>
        </w:rPr>
        <w:t> </w:t>
      </w:r>
      <w:r>
        <w:rPr>
          <w:color w:val="0F0F0F"/>
          <w:w w:val="105"/>
        </w:rPr>
        <w:t>inevitable changing needs,</w:t>
      </w:r>
      <w:r>
        <w:rPr>
          <w:color w:val="0F0F0F"/>
          <w:spacing w:val="-3"/>
          <w:w w:val="105"/>
        </w:rPr>
        <w:t> </w:t>
      </w:r>
      <w:r>
        <w:rPr>
          <w:color w:val="0F0F0F"/>
          <w:w w:val="105"/>
        </w:rPr>
        <w:t>as well</w:t>
      </w:r>
      <w:r>
        <w:rPr>
          <w:color w:val="0F0F0F"/>
          <w:spacing w:val="-10"/>
          <w:w w:val="105"/>
        </w:rPr>
        <w:t> </w:t>
      </w:r>
      <w:r>
        <w:rPr>
          <w:color w:val="0F0F0F"/>
          <w:w w:val="105"/>
        </w:rPr>
        <w:t>as</w:t>
      </w:r>
      <w:r>
        <w:rPr>
          <w:color w:val="0F0F0F"/>
          <w:spacing w:val="-14"/>
          <w:w w:val="105"/>
        </w:rPr>
        <w:t> </w:t>
      </w:r>
      <w:r>
        <w:rPr>
          <w:color w:val="0F0F0F"/>
          <w:w w:val="105"/>
        </w:rPr>
        <w:t>the</w:t>
      </w:r>
      <w:r>
        <w:rPr>
          <w:color w:val="0F0F0F"/>
          <w:spacing w:val="-10"/>
          <w:w w:val="105"/>
        </w:rPr>
        <w:t> </w:t>
      </w:r>
      <w:r>
        <w:rPr>
          <w:color w:val="0F0F0F"/>
          <w:w w:val="105"/>
        </w:rPr>
        <w:t>ability</w:t>
      </w:r>
      <w:r>
        <w:rPr>
          <w:color w:val="0F0F0F"/>
          <w:spacing w:val="-10"/>
          <w:w w:val="105"/>
        </w:rPr>
        <w:t> </w:t>
      </w:r>
      <w:r>
        <w:rPr>
          <w:color w:val="0F0F0F"/>
          <w:w w:val="105"/>
        </w:rPr>
        <w:t>of</w:t>
      </w:r>
      <w:r>
        <w:rPr>
          <w:color w:val="0F0F0F"/>
          <w:spacing w:val="-13"/>
          <w:w w:val="105"/>
        </w:rPr>
        <w:t> </w:t>
      </w:r>
      <w:r>
        <w:rPr>
          <w:color w:val="0F0F0F"/>
          <w:w w:val="105"/>
        </w:rPr>
        <w:t>components</w:t>
      </w:r>
      <w:r>
        <w:rPr>
          <w:color w:val="0F0F0F"/>
          <w:spacing w:val="-2"/>
          <w:w w:val="105"/>
        </w:rPr>
        <w:t> </w:t>
      </w:r>
      <w:r>
        <w:rPr>
          <w:color w:val="0F0F0F"/>
          <w:w w:val="105"/>
        </w:rPr>
        <w:t>to</w:t>
      </w:r>
      <w:r>
        <w:rPr>
          <w:color w:val="0F0F0F"/>
          <w:spacing w:val="-12"/>
          <w:w w:val="105"/>
        </w:rPr>
        <w:t> </w:t>
      </w:r>
      <w:r>
        <w:rPr>
          <w:color w:val="0F0F0F"/>
          <w:w w:val="105"/>
        </w:rPr>
        <w:t>be</w:t>
      </w:r>
      <w:r>
        <w:rPr>
          <w:color w:val="0F0F0F"/>
          <w:spacing w:val="-14"/>
          <w:w w:val="105"/>
        </w:rPr>
        <w:t> </w:t>
      </w:r>
      <w:r>
        <w:rPr>
          <w:color w:val="0F0F0F"/>
          <w:w w:val="105"/>
        </w:rPr>
        <w:t>used</w:t>
      </w:r>
      <w:r>
        <w:rPr>
          <w:color w:val="0F0F0F"/>
          <w:spacing w:val="-10"/>
          <w:w w:val="105"/>
        </w:rPr>
        <w:t> </w:t>
      </w:r>
      <w:r>
        <w:rPr>
          <w:color w:val="0F0F0F"/>
          <w:w w:val="105"/>
        </w:rPr>
        <w:t>again</w:t>
      </w:r>
      <w:r>
        <w:rPr>
          <w:color w:val="0F0F0F"/>
          <w:spacing w:val="-5"/>
          <w:w w:val="105"/>
        </w:rPr>
        <w:t> </w:t>
      </w:r>
      <w:r>
        <w:rPr>
          <w:color w:val="0F0F0F"/>
          <w:w w:val="105"/>
        </w:rPr>
        <w:t>independently.</w:t>
      </w:r>
      <w:r>
        <w:rPr>
          <w:color w:val="0F0F0F"/>
          <w:spacing w:val="-14"/>
          <w:w w:val="105"/>
        </w:rPr>
        <w:t> </w:t>
      </w:r>
      <w:r>
        <w:rPr>
          <w:color w:val="0F0F0F"/>
          <w:w w:val="105"/>
        </w:rPr>
        <w:t>One</w:t>
      </w:r>
      <w:r>
        <w:rPr>
          <w:color w:val="0F0F0F"/>
          <w:spacing w:val="-10"/>
          <w:w w:val="105"/>
        </w:rPr>
        <w:t> </w:t>
      </w:r>
      <w:r>
        <w:rPr>
          <w:color w:val="0F0F0F"/>
          <w:w w:val="105"/>
        </w:rPr>
        <w:t>more</w:t>
      </w:r>
      <w:r>
        <w:rPr>
          <w:color w:val="0F0F0F"/>
          <w:spacing w:val="-4"/>
          <w:w w:val="105"/>
        </w:rPr>
        <w:t> </w:t>
      </w:r>
      <w:r>
        <w:rPr>
          <w:color w:val="0F0F0F"/>
          <w:w w:val="105"/>
        </w:rPr>
        <w:t>important point</w:t>
      </w:r>
      <w:r>
        <w:rPr>
          <w:color w:val="0F0F0F"/>
          <w:spacing w:val="-3"/>
          <w:w w:val="105"/>
        </w:rPr>
        <w:t> </w:t>
      </w:r>
      <w:r>
        <w:rPr>
          <w:color w:val="0F0F0F"/>
          <w:w w:val="105"/>
        </w:rPr>
        <w:t>to</w:t>
      </w:r>
      <w:r>
        <w:rPr>
          <w:color w:val="0F0F0F"/>
          <w:spacing w:val="-9"/>
          <w:w w:val="105"/>
        </w:rPr>
        <w:t> </w:t>
      </w:r>
      <w:r>
        <w:rPr>
          <w:color w:val="0F0F0F"/>
          <w:w w:val="105"/>
        </w:rPr>
        <w:t>remember is</w:t>
      </w:r>
      <w:r>
        <w:rPr>
          <w:color w:val="0F0F0F"/>
          <w:spacing w:val="-14"/>
          <w:w w:val="105"/>
        </w:rPr>
        <w:t> </w:t>
      </w:r>
      <w:r>
        <w:rPr>
          <w:color w:val="0F0F0F"/>
          <w:w w:val="105"/>
        </w:rPr>
        <w:t>that reducing one</w:t>
      </w:r>
      <w:r>
        <w:rPr>
          <w:color w:val="0F0F0F"/>
          <w:spacing w:val="-7"/>
          <w:w w:val="105"/>
        </w:rPr>
        <w:t> </w:t>
      </w:r>
      <w:r>
        <w:rPr>
          <w:color w:val="0F0F0F"/>
          <w:w w:val="105"/>
        </w:rPr>
        <w:t>component of</w:t>
      </w:r>
      <w:r>
        <w:rPr>
          <w:color w:val="0F0F0F"/>
          <w:spacing w:val="-3"/>
          <w:w w:val="105"/>
        </w:rPr>
        <w:t> </w:t>
      </w:r>
      <w:r>
        <w:rPr>
          <w:color w:val="0F0F0F"/>
          <w:w w:val="105"/>
        </w:rPr>
        <w:t>the</w:t>
      </w:r>
      <w:r>
        <w:rPr>
          <w:color w:val="0F0F0F"/>
          <w:spacing w:val="-4"/>
          <w:w w:val="105"/>
        </w:rPr>
        <w:t> </w:t>
      </w:r>
      <w:r>
        <w:rPr>
          <w:color w:val="0F0F0F"/>
          <w:w w:val="105"/>
        </w:rPr>
        <w:t>system should not cause the</w:t>
      </w:r>
      <w:r>
        <w:rPr>
          <w:color w:val="0F0F0F"/>
          <w:spacing w:val="-1"/>
          <w:w w:val="105"/>
        </w:rPr>
        <w:t> </w:t>
      </w:r>
      <w:r>
        <w:rPr>
          <w:color w:val="0F0F0F"/>
          <w:w w:val="105"/>
        </w:rPr>
        <w:t>entire</w:t>
      </w:r>
      <w:r>
        <w:rPr>
          <w:color w:val="0F0F0F"/>
          <w:spacing w:val="-2"/>
          <w:w w:val="105"/>
        </w:rPr>
        <w:t> </w:t>
      </w:r>
      <w:r>
        <w:rPr>
          <w:color w:val="0F0F0F"/>
          <w:w w:val="105"/>
        </w:rPr>
        <w:t>system to</w:t>
      </w:r>
      <w:r>
        <w:rPr>
          <w:color w:val="0F0F0F"/>
          <w:spacing w:val="-5"/>
          <w:w w:val="105"/>
        </w:rPr>
        <w:t> </w:t>
      </w:r>
      <w:r>
        <w:rPr>
          <w:color w:val="0F0F0F"/>
          <w:w w:val="105"/>
        </w:rPr>
        <w:t>crash. As a result, we</w:t>
      </w:r>
      <w:r>
        <w:rPr>
          <w:color w:val="0F0F0F"/>
          <w:spacing w:val="-1"/>
          <w:w w:val="105"/>
        </w:rPr>
        <w:t> </w:t>
      </w:r>
      <w:r>
        <w:rPr>
          <w:color w:val="0F0F0F"/>
          <w:w w:val="105"/>
        </w:rPr>
        <w:t>must allow for individual freedom within the operating environment.</w:t>
      </w:r>
    </w:p>
    <w:p>
      <w:pPr>
        <w:pStyle w:val="BodyText"/>
        <w:spacing w:line="379" w:lineRule="auto" w:before="161"/>
        <w:ind w:left="383" w:right="427" w:firstLine="1"/>
        <w:jc w:val="both"/>
      </w:pPr>
      <w:r>
        <w:rPr>
          <w:b/>
          <w:color w:val="0F0F0F"/>
          <w:w w:val="105"/>
        </w:rPr>
        <w:t>Adaptability</w:t>
      </w:r>
      <w:r>
        <w:rPr>
          <w:b/>
          <w:color w:val="0F0F0F"/>
          <w:w w:val="105"/>
        </w:rPr>
        <w:t> </w:t>
      </w:r>
      <w:r>
        <w:rPr>
          <w:color w:val="0F0F0F"/>
          <w:w w:val="105"/>
        </w:rPr>
        <w:t>- This refers to components'</w:t>
      </w:r>
      <w:r>
        <w:rPr>
          <w:color w:val="0F0F0F"/>
          <w:w w:val="105"/>
        </w:rPr>
        <w:t> ability to be flexible and adjust to changing</w:t>
      </w:r>
      <w:r>
        <w:rPr>
          <w:color w:val="0F0F0F"/>
          <w:w w:val="105"/>
        </w:rPr>
        <w:t> needs, as well as with their</w:t>
      </w:r>
      <w:r>
        <w:rPr>
          <w:color w:val="0F0F0F"/>
          <w:spacing w:val="-1"/>
          <w:w w:val="105"/>
        </w:rPr>
        <w:t> </w:t>
      </w:r>
      <w:r>
        <w:rPr>
          <w:color w:val="0F0F0F"/>
          <w:w w:val="105"/>
        </w:rPr>
        <w:t>ability to</w:t>
      </w:r>
      <w:r>
        <w:rPr>
          <w:color w:val="0F0F0F"/>
          <w:spacing w:val="-11"/>
          <w:w w:val="105"/>
        </w:rPr>
        <w:t> </w:t>
      </w:r>
      <w:r>
        <w:rPr>
          <w:color w:val="0F0F0F"/>
          <w:w w:val="105"/>
        </w:rPr>
        <w:t>be</w:t>
      </w:r>
      <w:r>
        <w:rPr>
          <w:color w:val="0F0F0F"/>
          <w:spacing w:val="-5"/>
          <w:w w:val="105"/>
        </w:rPr>
        <w:t> </w:t>
      </w:r>
      <w:r>
        <w:rPr>
          <w:color w:val="0F0F0F"/>
          <w:w w:val="105"/>
        </w:rPr>
        <w:t>used</w:t>
      </w:r>
      <w:r>
        <w:rPr>
          <w:color w:val="0F0F0F"/>
          <w:spacing w:val="-6"/>
          <w:w w:val="105"/>
        </w:rPr>
        <w:t> </w:t>
      </w:r>
      <w:r>
        <w:rPr>
          <w:color w:val="0F0F0F"/>
          <w:w w:val="105"/>
        </w:rPr>
        <w:t>independently</w:t>
      </w:r>
      <w:r>
        <w:rPr>
          <w:color w:val="0F0F0F"/>
          <w:spacing w:val="17"/>
          <w:w w:val="105"/>
        </w:rPr>
        <w:t> </w:t>
      </w:r>
      <w:r>
        <w:rPr>
          <w:color w:val="0F0F0F"/>
          <w:w w:val="105"/>
        </w:rPr>
        <w:t>again.</w:t>
      </w:r>
      <w:r>
        <w:rPr>
          <w:color w:val="0F0F0F"/>
          <w:spacing w:val="-3"/>
          <w:w w:val="105"/>
        </w:rPr>
        <w:t> </w:t>
      </w:r>
      <w:r>
        <w:rPr>
          <w:color w:val="0F0F0F"/>
          <w:w w:val="105"/>
        </w:rPr>
        <w:t>Some</w:t>
      </w:r>
      <w:r>
        <w:rPr>
          <w:color w:val="0F0F0F"/>
          <w:spacing w:val="-4"/>
          <w:w w:val="105"/>
        </w:rPr>
        <w:t> </w:t>
      </w:r>
      <w:r>
        <w:rPr>
          <w:color w:val="0F0F0F"/>
          <w:w w:val="105"/>
        </w:rPr>
        <w:t>other</w:t>
      </w:r>
      <w:r>
        <w:rPr>
          <w:color w:val="0F0F0F"/>
          <w:spacing w:val="-5"/>
          <w:w w:val="105"/>
        </w:rPr>
        <w:t> </w:t>
      </w:r>
      <w:r>
        <w:rPr>
          <w:color w:val="0F0F0F"/>
          <w:w w:val="105"/>
        </w:rPr>
        <w:t>aspect to</w:t>
      </w:r>
      <w:r>
        <w:rPr>
          <w:color w:val="0F0F0F"/>
          <w:spacing w:val="-9"/>
          <w:w w:val="105"/>
        </w:rPr>
        <w:t> </w:t>
      </w:r>
      <w:r>
        <w:rPr>
          <w:color w:val="0F0F0F"/>
          <w:w w:val="105"/>
        </w:rPr>
        <w:t>keep</w:t>
      </w:r>
      <w:r>
        <w:rPr>
          <w:color w:val="0F0F0F"/>
          <w:spacing w:val="-5"/>
          <w:w w:val="105"/>
        </w:rPr>
        <w:t> </w:t>
      </w:r>
      <w:r>
        <w:rPr>
          <w:color w:val="0F0F0F"/>
          <w:w w:val="105"/>
        </w:rPr>
        <w:t>in</w:t>
      </w:r>
      <w:r>
        <w:rPr>
          <w:color w:val="0F0F0F"/>
          <w:spacing w:val="-13"/>
          <w:w w:val="105"/>
        </w:rPr>
        <w:t> </w:t>
      </w:r>
      <w:r>
        <w:rPr>
          <w:color w:val="0F0F0F"/>
          <w:w w:val="105"/>
        </w:rPr>
        <w:t>mind</w:t>
      </w:r>
      <w:r>
        <w:rPr>
          <w:color w:val="0F0F0F"/>
          <w:spacing w:val="-4"/>
          <w:w w:val="105"/>
        </w:rPr>
        <w:t> </w:t>
      </w:r>
      <w:r>
        <w:rPr>
          <w:color w:val="0F0F0F"/>
          <w:w w:val="105"/>
        </w:rPr>
        <w:t>is</w:t>
      </w:r>
      <w:r>
        <w:rPr>
          <w:color w:val="0F0F0F"/>
          <w:spacing w:val="-10"/>
          <w:w w:val="105"/>
        </w:rPr>
        <w:t> </w:t>
      </w:r>
      <w:r>
        <w:rPr>
          <w:color w:val="0F0F0F"/>
          <w:w w:val="105"/>
        </w:rPr>
        <w:t>that</w:t>
      </w:r>
      <w:r>
        <w:rPr>
          <w:color w:val="0F0F0F"/>
          <w:spacing w:val="-3"/>
          <w:w w:val="105"/>
        </w:rPr>
        <w:t> </w:t>
      </w:r>
      <w:r>
        <w:rPr>
          <w:color w:val="0F0F0F"/>
          <w:w w:val="105"/>
        </w:rPr>
        <w:t>reducing one</w:t>
      </w:r>
      <w:r>
        <w:rPr>
          <w:color w:val="0F0F0F"/>
          <w:spacing w:val="-5"/>
          <w:w w:val="105"/>
        </w:rPr>
        <w:t> </w:t>
      </w:r>
      <w:r>
        <w:rPr>
          <w:color w:val="0F0F0F"/>
          <w:w w:val="105"/>
        </w:rPr>
        <w:t>component of</w:t>
      </w:r>
      <w:r>
        <w:rPr>
          <w:color w:val="0F0F0F"/>
          <w:spacing w:val="-3"/>
          <w:w w:val="105"/>
        </w:rPr>
        <w:t> </w:t>
      </w:r>
      <w:r>
        <w:rPr>
          <w:color w:val="0F0F0F"/>
          <w:w w:val="105"/>
        </w:rPr>
        <w:t>the system should not cause the</w:t>
      </w:r>
      <w:r>
        <w:rPr>
          <w:color w:val="0F0F0F"/>
          <w:spacing w:val="-2"/>
          <w:w w:val="105"/>
        </w:rPr>
        <w:t> </w:t>
      </w:r>
      <w:r>
        <w:rPr>
          <w:color w:val="0F0F0F"/>
          <w:w w:val="105"/>
        </w:rPr>
        <w:t>entire system to</w:t>
      </w:r>
      <w:r>
        <w:rPr>
          <w:color w:val="0F0F0F"/>
          <w:spacing w:val="-6"/>
          <w:w w:val="105"/>
        </w:rPr>
        <w:t> </w:t>
      </w:r>
      <w:r>
        <w:rPr>
          <w:color w:val="0F0F0F"/>
          <w:w w:val="105"/>
        </w:rPr>
        <w:t>crash. As a</w:t>
      </w:r>
      <w:r>
        <w:rPr>
          <w:color w:val="0F0F0F"/>
          <w:spacing w:val="-4"/>
          <w:w w:val="105"/>
        </w:rPr>
        <w:t> </w:t>
      </w:r>
      <w:r>
        <w:rPr>
          <w:color w:val="0F0F0F"/>
          <w:w w:val="105"/>
        </w:rPr>
        <w:t>result, individual freedom</w:t>
      </w:r>
      <w:r>
        <w:rPr>
          <w:color w:val="0F0F0F"/>
          <w:w w:val="105"/>
        </w:rPr>
        <w:t> within the operating environment</w:t>
      </w:r>
      <w:r>
        <w:rPr>
          <w:color w:val="0F0F0F"/>
          <w:spacing w:val="40"/>
          <w:w w:val="105"/>
        </w:rPr>
        <w:t> </w:t>
      </w:r>
      <w:r>
        <w:rPr>
          <w:color w:val="0F0F0F"/>
          <w:w w:val="105"/>
        </w:rPr>
        <w:t>must be allowed.</w:t>
      </w:r>
    </w:p>
    <w:p>
      <w:pPr>
        <w:pStyle w:val="BodyText"/>
        <w:spacing w:line="376" w:lineRule="auto" w:before="161"/>
        <w:ind w:left="383" w:right="430" w:firstLine="3"/>
        <w:jc w:val="both"/>
      </w:pPr>
      <w:r>
        <w:rPr>
          <w:b/>
          <w:color w:val="0F0F0F"/>
          <w:w w:val="105"/>
        </w:rPr>
        <w:t>Maintainability</w:t>
      </w:r>
      <w:r>
        <w:rPr>
          <w:b/>
          <w:color w:val="0F0F0F"/>
          <w:spacing w:val="-10"/>
          <w:w w:val="105"/>
        </w:rPr>
        <w:t> </w:t>
      </w:r>
      <w:r>
        <w:rPr>
          <w:color w:val="0F0F0F"/>
          <w:w w:val="105"/>
        </w:rPr>
        <w:t>-</w:t>
      </w:r>
      <w:r>
        <w:rPr>
          <w:color w:val="0F0F0F"/>
          <w:spacing w:val="-3"/>
          <w:w w:val="105"/>
        </w:rPr>
        <w:t> </w:t>
      </w:r>
      <w:r>
        <w:rPr>
          <w:color w:val="0F0F0F"/>
          <w:w w:val="105"/>
        </w:rPr>
        <w:t>In</w:t>
      </w:r>
      <w:r>
        <w:rPr>
          <w:color w:val="0F0F0F"/>
          <w:spacing w:val="-5"/>
          <w:w w:val="105"/>
        </w:rPr>
        <w:t> </w:t>
      </w:r>
      <w:r>
        <w:rPr>
          <w:color w:val="0F0F0F"/>
          <w:w w:val="105"/>
        </w:rPr>
        <w:t>this</w:t>
      </w:r>
      <w:r>
        <w:rPr>
          <w:color w:val="0F0F0F"/>
          <w:spacing w:val="-7"/>
          <w:w w:val="105"/>
        </w:rPr>
        <w:t> </w:t>
      </w:r>
      <w:r>
        <w:rPr>
          <w:color w:val="0F0F0F"/>
          <w:w w:val="105"/>
        </w:rPr>
        <w:t>section, the</w:t>
      </w:r>
      <w:r>
        <w:rPr>
          <w:color w:val="0F0F0F"/>
          <w:spacing w:val="-2"/>
          <w:w w:val="105"/>
        </w:rPr>
        <w:t> </w:t>
      </w:r>
      <w:r>
        <w:rPr>
          <w:color w:val="0F0F0F"/>
          <w:w w:val="105"/>
        </w:rPr>
        <w:t>recommender</w:t>
      </w:r>
      <w:r>
        <w:rPr>
          <w:color w:val="0F0F0F"/>
          <w:w w:val="105"/>
        </w:rPr>
        <w:t> system's overall</w:t>
      </w:r>
      <w:r>
        <w:rPr>
          <w:color w:val="0F0F0F"/>
          <w:spacing w:val="-1"/>
          <w:w w:val="105"/>
        </w:rPr>
        <w:t> </w:t>
      </w:r>
      <w:r>
        <w:rPr>
          <w:color w:val="0F0F0F"/>
          <w:w w:val="105"/>
        </w:rPr>
        <w:t>architecture is</w:t>
      </w:r>
      <w:r>
        <w:rPr>
          <w:color w:val="0F0F0F"/>
          <w:spacing w:val="-8"/>
          <w:w w:val="105"/>
        </w:rPr>
        <w:t> </w:t>
      </w:r>
      <w:r>
        <w:rPr>
          <w:color w:val="0F0F0F"/>
          <w:w w:val="105"/>
        </w:rPr>
        <w:t>described. The</w:t>
      </w:r>
      <w:r>
        <w:rPr>
          <w:color w:val="0F0F0F"/>
          <w:spacing w:val="-8"/>
          <w:w w:val="105"/>
        </w:rPr>
        <w:t> </w:t>
      </w:r>
      <w:r>
        <w:rPr>
          <w:color w:val="0F0F0F"/>
          <w:w w:val="105"/>
        </w:rPr>
        <w:t>architecture diagram that follows illustrates</w:t>
      </w:r>
      <w:r>
        <w:rPr>
          <w:color w:val="0F0F0F"/>
          <w:w w:val="105"/>
        </w:rPr>
        <w:t> the relationships, restrictions, and boundaries between components as well as the</w:t>
      </w:r>
      <w:r>
        <w:rPr>
          <w:color w:val="0F0F0F"/>
          <w:w w:val="105"/>
        </w:rPr>
        <w:t> overall</w:t>
      </w:r>
      <w:r>
        <w:rPr>
          <w:color w:val="0F0F0F"/>
          <w:w w:val="105"/>
        </w:rPr>
        <w:t> shape</w:t>
      </w:r>
      <w:r>
        <w:rPr>
          <w:color w:val="0F0F0F"/>
          <w:w w:val="105"/>
        </w:rPr>
        <w:t> of</w:t>
      </w:r>
      <w:r>
        <w:rPr>
          <w:color w:val="0F0F0F"/>
          <w:w w:val="105"/>
        </w:rPr>
        <w:t> the</w:t>
      </w:r>
      <w:r>
        <w:rPr>
          <w:color w:val="0F0F0F"/>
          <w:w w:val="105"/>
        </w:rPr>
        <w:t> suggested</w:t>
      </w:r>
      <w:r>
        <w:rPr>
          <w:color w:val="0F0F0F"/>
          <w:w w:val="105"/>
        </w:rPr>
        <w:t> solution.</w:t>
      </w:r>
      <w:r>
        <w:rPr>
          <w:color w:val="0F0F0F"/>
          <w:w w:val="105"/>
        </w:rPr>
        <w:t> The</w:t>
      </w:r>
      <w:r>
        <w:rPr>
          <w:color w:val="0F0F0F"/>
          <w:w w:val="105"/>
        </w:rPr>
        <w:t> user's</w:t>
      </w:r>
      <w:r>
        <w:rPr>
          <w:color w:val="0F0F0F"/>
          <w:w w:val="105"/>
        </w:rPr>
        <w:t> symbol</w:t>
      </w:r>
      <w:r>
        <w:rPr>
          <w:color w:val="0F0F0F"/>
          <w:w w:val="105"/>
        </w:rPr>
        <w:t> stands</w:t>
      </w:r>
      <w:r>
        <w:rPr>
          <w:color w:val="0F0F0F"/>
          <w:w w:val="105"/>
        </w:rPr>
        <w:t> for</w:t>
      </w:r>
      <w:r>
        <w:rPr>
          <w:color w:val="0F0F0F"/>
          <w:w w:val="105"/>
        </w:rPr>
        <w:t> any</w:t>
      </w:r>
      <w:r>
        <w:rPr>
          <w:color w:val="0F0F0F"/>
          <w:w w:val="105"/>
        </w:rPr>
        <w:t> users</w:t>
      </w:r>
      <w:r>
        <w:rPr>
          <w:color w:val="0F0F0F"/>
          <w:w w:val="105"/>
        </w:rPr>
        <w:t> who</w:t>
      </w:r>
      <w:r>
        <w:rPr>
          <w:color w:val="0F0F0F"/>
          <w:w w:val="105"/>
        </w:rPr>
        <w:t> interact</w:t>
      </w:r>
      <w:r>
        <w:rPr>
          <w:color w:val="0F0F0F"/>
          <w:w w:val="105"/>
        </w:rPr>
        <w:t> with</w:t>
      </w:r>
      <w:r>
        <w:rPr>
          <w:color w:val="0F0F0F"/>
          <w:w w:val="105"/>
        </w:rPr>
        <w:t> the developed</w:t>
      </w:r>
      <w:r>
        <w:rPr>
          <w:color w:val="0F0F0F"/>
          <w:w w:val="105"/>
        </w:rPr>
        <w:t> app,</w:t>
      </w:r>
      <w:r>
        <w:rPr>
          <w:color w:val="0F0F0F"/>
          <w:w w:val="105"/>
        </w:rPr>
        <w:t> including</w:t>
      </w:r>
      <w:r>
        <w:rPr>
          <w:color w:val="0F0F0F"/>
          <w:w w:val="105"/>
        </w:rPr>
        <w:t> app</w:t>
      </w:r>
      <w:r>
        <w:rPr>
          <w:color w:val="0F0F0F"/>
          <w:w w:val="105"/>
        </w:rPr>
        <w:t> users,</w:t>
      </w:r>
      <w:r>
        <w:rPr>
          <w:color w:val="0F0F0F"/>
          <w:w w:val="105"/>
        </w:rPr>
        <w:t> administrators,</w:t>
      </w:r>
      <w:r>
        <w:rPr>
          <w:color w:val="0F0F0F"/>
          <w:w w:val="105"/>
        </w:rPr>
        <w:t> and</w:t>
      </w:r>
      <w:r>
        <w:rPr>
          <w:color w:val="0F0F0F"/>
          <w:w w:val="105"/>
        </w:rPr>
        <w:t> organizers.</w:t>
      </w:r>
      <w:r>
        <w:rPr>
          <w:color w:val="0F0F0F"/>
          <w:w w:val="105"/>
        </w:rPr>
        <w:t> A</w:t>
      </w:r>
      <w:r>
        <w:rPr>
          <w:color w:val="0F0F0F"/>
          <w:w w:val="105"/>
        </w:rPr>
        <w:t> bidirectional</w:t>
      </w:r>
      <w:r>
        <w:rPr>
          <w:color w:val="0F0F0F"/>
          <w:w w:val="105"/>
        </w:rPr>
        <w:t> interface</w:t>
      </w:r>
      <w:r>
        <w:rPr>
          <w:color w:val="0F0F0F"/>
          <w:w w:val="105"/>
        </w:rPr>
        <w:t> between</w:t>
      </w:r>
      <w:r>
        <w:rPr>
          <w:color w:val="0F0F0F"/>
          <w:w w:val="105"/>
        </w:rPr>
        <w:t> the machine</w:t>
      </w:r>
      <w:r>
        <w:rPr>
          <w:color w:val="0F0F0F"/>
          <w:spacing w:val="-14"/>
          <w:w w:val="105"/>
        </w:rPr>
        <w:t> </w:t>
      </w:r>
      <w:r>
        <w:rPr>
          <w:color w:val="0F0F0F"/>
          <w:w w:val="105"/>
        </w:rPr>
        <w:t>learning</w:t>
      </w:r>
      <w:r>
        <w:rPr>
          <w:color w:val="0F0F0F"/>
          <w:spacing w:val="-14"/>
          <w:w w:val="105"/>
        </w:rPr>
        <w:t> </w:t>
      </w:r>
      <w:r>
        <w:rPr>
          <w:color w:val="0F0F0F"/>
          <w:w w:val="105"/>
        </w:rPr>
        <w:t>engine</w:t>
      </w:r>
      <w:r>
        <w:rPr>
          <w:color w:val="0F0F0F"/>
          <w:spacing w:val="-14"/>
          <w:w w:val="105"/>
        </w:rPr>
        <w:t> </w:t>
      </w:r>
      <w:r>
        <w:rPr>
          <w:color w:val="0F0F0F"/>
          <w:w w:val="105"/>
        </w:rPr>
        <w:t>and</w:t>
      </w:r>
      <w:r>
        <w:rPr>
          <w:color w:val="0F0F0F"/>
          <w:spacing w:val="-14"/>
          <w:w w:val="105"/>
        </w:rPr>
        <w:t> </w:t>
      </w:r>
      <w:r>
        <w:rPr>
          <w:color w:val="0F0F0F"/>
          <w:w w:val="105"/>
        </w:rPr>
        <w:t>the</w:t>
      </w:r>
      <w:r>
        <w:rPr>
          <w:color w:val="0F0F0F"/>
          <w:spacing w:val="-13"/>
          <w:w w:val="105"/>
        </w:rPr>
        <w:t> </w:t>
      </w:r>
      <w:r>
        <w:rPr>
          <w:color w:val="0F0F0F"/>
          <w:w w:val="105"/>
        </w:rPr>
        <w:t>firebase</w:t>
      </w:r>
      <w:r>
        <w:rPr>
          <w:color w:val="0F0F0F"/>
          <w:spacing w:val="-14"/>
          <w:w w:val="105"/>
        </w:rPr>
        <w:t> </w:t>
      </w:r>
      <w:r>
        <w:rPr>
          <w:color w:val="0F0F0F"/>
          <w:w w:val="105"/>
        </w:rPr>
        <w:t>database</w:t>
      </w:r>
      <w:r>
        <w:rPr>
          <w:color w:val="0F0F0F"/>
          <w:spacing w:val="-14"/>
          <w:w w:val="105"/>
        </w:rPr>
        <w:t> </w:t>
      </w:r>
      <w:r>
        <w:rPr>
          <w:color w:val="0F0F0F"/>
          <w:w w:val="105"/>
        </w:rPr>
        <w:t>enables</w:t>
      </w:r>
      <w:r>
        <w:rPr>
          <w:color w:val="0F0F0F"/>
          <w:spacing w:val="-14"/>
          <w:w w:val="105"/>
        </w:rPr>
        <w:t> </w:t>
      </w:r>
      <w:r>
        <w:rPr>
          <w:color w:val="0F0F0F"/>
          <w:w w:val="105"/>
        </w:rPr>
        <w:t>the</w:t>
      </w:r>
      <w:r>
        <w:rPr>
          <w:color w:val="0F0F0F"/>
          <w:spacing w:val="-14"/>
          <w:w w:val="105"/>
        </w:rPr>
        <w:t> </w:t>
      </w:r>
      <w:r>
        <w:rPr>
          <w:color w:val="0F0F0F"/>
          <w:w w:val="105"/>
        </w:rPr>
        <w:t>system</w:t>
      </w:r>
      <w:r>
        <w:rPr>
          <w:color w:val="0F0F0F"/>
          <w:spacing w:val="-13"/>
          <w:w w:val="105"/>
        </w:rPr>
        <w:t> </w:t>
      </w:r>
      <w:r>
        <w:rPr>
          <w:color w:val="0F0F0F"/>
          <w:w w:val="105"/>
        </w:rPr>
        <w:t>to</w:t>
      </w:r>
      <w:r>
        <w:rPr>
          <w:color w:val="0F0F0F"/>
          <w:spacing w:val="-14"/>
          <w:w w:val="105"/>
        </w:rPr>
        <w:t> </w:t>
      </w:r>
      <w:r>
        <w:rPr>
          <w:color w:val="0F0F0F"/>
          <w:w w:val="105"/>
        </w:rPr>
        <w:t>recommend</w:t>
      </w:r>
      <w:r>
        <w:rPr>
          <w:color w:val="0F0F0F"/>
          <w:spacing w:val="-14"/>
          <w:w w:val="105"/>
        </w:rPr>
        <w:t> </w:t>
      </w:r>
      <w:r>
        <w:rPr>
          <w:color w:val="0F0F0F"/>
          <w:w w:val="105"/>
        </w:rPr>
        <w:t>events</w:t>
      </w:r>
      <w:r>
        <w:rPr>
          <w:color w:val="0F0F0F"/>
          <w:spacing w:val="-12"/>
          <w:w w:val="105"/>
        </w:rPr>
        <w:t> </w:t>
      </w:r>
      <w:r>
        <w:rPr>
          <w:color w:val="0F0F0F"/>
          <w:w w:val="105"/>
        </w:rPr>
        <w:t>to</w:t>
      </w:r>
      <w:r>
        <w:rPr>
          <w:color w:val="0F0F0F"/>
          <w:spacing w:val="-14"/>
          <w:w w:val="105"/>
        </w:rPr>
        <w:t> </w:t>
      </w:r>
      <w:r>
        <w:rPr>
          <w:color w:val="0F0F0F"/>
          <w:w w:val="105"/>
        </w:rPr>
        <w:t>active</w:t>
      </w:r>
      <w:r>
        <w:rPr>
          <w:color w:val="0F0F0F"/>
          <w:spacing w:val="-14"/>
          <w:w w:val="105"/>
        </w:rPr>
        <w:t> </w:t>
      </w:r>
      <w:r>
        <w:rPr>
          <w:color w:val="0F0F0F"/>
          <w:w w:val="105"/>
        </w:rPr>
        <w:t>users</w:t>
      </w:r>
      <w:r>
        <w:rPr>
          <w:color w:val="0F0F0F"/>
          <w:spacing w:val="-13"/>
          <w:w w:val="105"/>
        </w:rPr>
        <w:t> </w:t>
      </w:r>
      <w:r>
        <w:rPr>
          <w:color w:val="0F0F0F"/>
          <w:w w:val="105"/>
        </w:rPr>
        <w:t>based on their previous utilization information from the database.</w:t>
      </w:r>
    </w:p>
    <w:p>
      <w:pPr>
        <w:spacing w:after="0" w:line="376" w:lineRule="auto"/>
        <w:jc w:val="both"/>
        <w:sectPr>
          <w:pgSz w:w="11910" w:h="16840"/>
          <w:pgMar w:header="658" w:footer="1400" w:top="1280" w:bottom="1600" w:left="700" w:right="620"/>
        </w:sectPr>
      </w:pPr>
    </w:p>
    <w:p>
      <w:pPr>
        <w:pStyle w:val="BodyText"/>
        <w:rPr>
          <w:sz w:val="27"/>
        </w:rPr>
      </w:pPr>
    </w:p>
    <w:p>
      <w:pPr>
        <w:pStyle w:val="BodyText"/>
        <w:spacing w:before="60"/>
        <w:rPr>
          <w:sz w:val="27"/>
        </w:rPr>
      </w:pPr>
    </w:p>
    <w:p>
      <w:pPr>
        <w:pStyle w:val="Heading6"/>
        <w:numPr>
          <w:ilvl w:val="1"/>
          <w:numId w:val="22"/>
        </w:numPr>
        <w:tabs>
          <w:tab w:pos="962" w:val="left" w:leader="none"/>
        </w:tabs>
        <w:spacing w:line="240" w:lineRule="auto" w:before="0" w:after="0"/>
        <w:ind w:left="962" w:right="0" w:hanging="577"/>
        <w:jc w:val="left"/>
        <w:rPr>
          <w:color w:val="0F0F0F"/>
        </w:rPr>
      </w:pPr>
      <w:bookmarkStart w:name="_TOC_250025" w:id="69"/>
      <w:r>
        <w:rPr>
          <w:color w:val="0F0F0F"/>
        </w:rPr>
        <w:t>High-Level</w:t>
      </w:r>
      <w:r>
        <w:rPr>
          <w:color w:val="0F0F0F"/>
          <w:spacing w:val="46"/>
        </w:rPr>
        <w:t> </w:t>
      </w:r>
      <w:r>
        <w:rPr>
          <w:color w:val="0F0F0F"/>
        </w:rPr>
        <w:t>System</w:t>
      </w:r>
      <w:r>
        <w:rPr>
          <w:color w:val="0F0F0F"/>
          <w:spacing w:val="29"/>
        </w:rPr>
        <w:t> </w:t>
      </w:r>
      <w:r>
        <w:rPr>
          <w:color w:val="0F0F0F"/>
        </w:rPr>
        <w:t>Architecture</w:t>
      </w:r>
      <w:r>
        <w:rPr>
          <w:color w:val="0F0F0F"/>
          <w:spacing w:val="49"/>
        </w:rPr>
        <w:t> </w:t>
      </w:r>
      <w:bookmarkEnd w:id="69"/>
      <w:r>
        <w:rPr>
          <w:color w:val="0F0F0F"/>
          <w:spacing w:val="-2"/>
        </w:rPr>
        <w:t>Diagram</w:t>
      </w:r>
    </w:p>
    <w:p>
      <w:pPr>
        <w:pStyle w:val="BodyText"/>
        <w:spacing w:line="379" w:lineRule="auto" w:before="294"/>
        <w:ind w:left="383" w:right="422" w:firstLine="1"/>
        <w:jc w:val="both"/>
      </w:pPr>
      <w:r>
        <w:rPr>
          <w:color w:val="0F0F0F"/>
          <w:w w:val="105"/>
        </w:rPr>
        <w:t>The</w:t>
      </w:r>
      <w:r>
        <w:rPr>
          <w:color w:val="0F0F0F"/>
          <w:spacing w:val="-3"/>
          <w:w w:val="105"/>
        </w:rPr>
        <w:t> </w:t>
      </w:r>
      <w:r>
        <w:rPr>
          <w:color w:val="0F0F0F"/>
          <w:w w:val="105"/>
        </w:rPr>
        <w:t>overall architecture of</w:t>
      </w:r>
      <w:r>
        <w:rPr>
          <w:color w:val="0F0F0F"/>
          <w:spacing w:val="-5"/>
          <w:w w:val="105"/>
        </w:rPr>
        <w:t> </w:t>
      </w:r>
      <w:r>
        <w:rPr>
          <w:color w:val="0F0F0F"/>
          <w:w w:val="105"/>
        </w:rPr>
        <w:t>the</w:t>
      </w:r>
      <w:r>
        <w:rPr>
          <w:color w:val="0F0F0F"/>
          <w:spacing w:val="-2"/>
          <w:w w:val="105"/>
        </w:rPr>
        <w:t> </w:t>
      </w:r>
      <w:r>
        <w:rPr>
          <w:color w:val="0F0F0F"/>
          <w:w w:val="105"/>
        </w:rPr>
        <w:t>recommender system is</w:t>
      </w:r>
      <w:r>
        <w:rPr>
          <w:color w:val="0F0F0F"/>
          <w:spacing w:val="-7"/>
          <w:w w:val="105"/>
        </w:rPr>
        <w:t> </w:t>
      </w:r>
      <w:r>
        <w:rPr>
          <w:color w:val="0F0F0F"/>
          <w:w w:val="105"/>
        </w:rPr>
        <w:t>described in</w:t>
      </w:r>
      <w:r>
        <w:rPr>
          <w:color w:val="0F0F0F"/>
          <w:spacing w:val="-1"/>
          <w:w w:val="105"/>
        </w:rPr>
        <w:t> </w:t>
      </w:r>
      <w:r>
        <w:rPr>
          <w:color w:val="0F0F0F"/>
          <w:w w:val="105"/>
        </w:rPr>
        <w:t>this</w:t>
      </w:r>
      <w:r>
        <w:rPr>
          <w:color w:val="0F0F0F"/>
          <w:spacing w:val="-3"/>
          <w:w w:val="105"/>
        </w:rPr>
        <w:t> </w:t>
      </w:r>
      <w:r>
        <w:rPr>
          <w:color w:val="0F0F0F"/>
          <w:w w:val="105"/>
        </w:rPr>
        <w:t>section. The</w:t>
      </w:r>
      <w:r>
        <w:rPr>
          <w:color w:val="0F0F0F"/>
          <w:spacing w:val="-1"/>
          <w:w w:val="105"/>
        </w:rPr>
        <w:t> </w:t>
      </w:r>
      <w:r>
        <w:rPr>
          <w:color w:val="0F0F0F"/>
          <w:w w:val="105"/>
        </w:rPr>
        <w:t>architecture diagram that follows</w:t>
      </w:r>
      <w:r>
        <w:rPr>
          <w:color w:val="0F0F0F"/>
          <w:w w:val="105"/>
        </w:rPr>
        <w:t> abstracts</w:t>
      </w:r>
      <w:r>
        <w:rPr>
          <w:color w:val="0F0F0F"/>
          <w:w w:val="105"/>
        </w:rPr>
        <w:t> the general</w:t>
      </w:r>
      <w:r>
        <w:rPr>
          <w:color w:val="0F0F0F"/>
          <w:w w:val="105"/>
        </w:rPr>
        <w:t> structure</w:t>
      </w:r>
      <w:r>
        <w:rPr>
          <w:color w:val="0F0F0F"/>
          <w:w w:val="105"/>
        </w:rPr>
        <w:t> of the proposed</w:t>
      </w:r>
      <w:r>
        <w:rPr>
          <w:color w:val="0F0F0F"/>
          <w:w w:val="105"/>
        </w:rPr>
        <w:t> solution,</w:t>
      </w:r>
      <w:r>
        <w:rPr>
          <w:color w:val="0F0F0F"/>
          <w:w w:val="105"/>
        </w:rPr>
        <w:t> as well as the relationships, restrictions,</w:t>
      </w:r>
      <w:r>
        <w:rPr>
          <w:color w:val="0F0F0F"/>
          <w:w w:val="105"/>
        </w:rPr>
        <w:t> and boundaries</w:t>
      </w:r>
      <w:r>
        <w:rPr>
          <w:color w:val="0F0F0F"/>
          <w:w w:val="105"/>
        </w:rPr>
        <w:t> between components. The</w:t>
      </w:r>
      <w:r>
        <w:rPr>
          <w:color w:val="0F0F0F"/>
          <w:spacing w:val="-4"/>
          <w:w w:val="105"/>
        </w:rPr>
        <w:t> </w:t>
      </w:r>
      <w:r>
        <w:rPr>
          <w:color w:val="0F0F0F"/>
          <w:w w:val="105"/>
        </w:rPr>
        <w:t>user's</w:t>
      </w:r>
      <w:r>
        <w:rPr>
          <w:color w:val="0F0F0F"/>
          <w:spacing w:val="-3"/>
          <w:w w:val="105"/>
        </w:rPr>
        <w:t> </w:t>
      </w:r>
      <w:r>
        <w:rPr>
          <w:color w:val="0F0F0F"/>
          <w:w w:val="105"/>
        </w:rPr>
        <w:t>symbol</w:t>
      </w:r>
      <w:r>
        <w:rPr>
          <w:color w:val="0F0F0F"/>
          <w:w w:val="105"/>
        </w:rPr>
        <w:t> represents users</w:t>
      </w:r>
      <w:r>
        <w:rPr>
          <w:color w:val="0F0F0F"/>
          <w:spacing w:val="-3"/>
          <w:w w:val="105"/>
        </w:rPr>
        <w:t> </w:t>
      </w:r>
      <w:r>
        <w:rPr>
          <w:color w:val="0F0F0F"/>
          <w:w w:val="105"/>
        </w:rPr>
        <w:t>who</w:t>
      </w:r>
      <w:r>
        <w:rPr>
          <w:color w:val="0F0F0F"/>
          <w:spacing w:val="-2"/>
          <w:w w:val="105"/>
        </w:rPr>
        <w:t> </w:t>
      </w:r>
      <w:r>
        <w:rPr>
          <w:color w:val="0F0F0F"/>
          <w:w w:val="105"/>
        </w:rPr>
        <w:t>interact</w:t>
      </w:r>
      <w:r>
        <w:rPr>
          <w:color w:val="0F0F0F"/>
          <w:spacing w:val="-3"/>
          <w:w w:val="105"/>
        </w:rPr>
        <w:t> </w:t>
      </w:r>
      <w:r>
        <w:rPr>
          <w:color w:val="0F0F0F"/>
          <w:w w:val="105"/>
        </w:rPr>
        <w:t>with</w:t>
      </w:r>
      <w:r>
        <w:rPr>
          <w:color w:val="0F0F0F"/>
          <w:spacing w:val="-1"/>
          <w:w w:val="105"/>
        </w:rPr>
        <w:t> </w:t>
      </w:r>
      <w:r>
        <w:rPr>
          <w:color w:val="0F0F0F"/>
          <w:w w:val="105"/>
        </w:rPr>
        <w:t>the</w:t>
      </w:r>
      <w:r>
        <w:rPr>
          <w:color w:val="0F0F0F"/>
          <w:spacing w:val="-8"/>
          <w:w w:val="105"/>
        </w:rPr>
        <w:t> </w:t>
      </w:r>
      <w:r>
        <w:rPr>
          <w:color w:val="0F0F0F"/>
          <w:w w:val="105"/>
        </w:rPr>
        <w:t>produced app,</w:t>
      </w:r>
      <w:r>
        <w:rPr>
          <w:color w:val="0F0F0F"/>
          <w:spacing w:val="-9"/>
          <w:w w:val="105"/>
        </w:rPr>
        <w:t> </w:t>
      </w:r>
      <w:r>
        <w:rPr>
          <w:color w:val="0F0F0F"/>
          <w:w w:val="105"/>
        </w:rPr>
        <w:t>such as</w:t>
      </w:r>
      <w:r>
        <w:rPr>
          <w:color w:val="0F0F0F"/>
          <w:spacing w:val="-2"/>
          <w:w w:val="105"/>
        </w:rPr>
        <w:t> </w:t>
      </w:r>
      <w:r>
        <w:rPr>
          <w:color w:val="0F0F0F"/>
          <w:w w:val="105"/>
        </w:rPr>
        <w:t>app users,</w:t>
      </w:r>
      <w:r>
        <w:rPr>
          <w:color w:val="0F0F0F"/>
          <w:spacing w:val="-1"/>
          <w:w w:val="105"/>
        </w:rPr>
        <w:t> </w:t>
      </w:r>
      <w:r>
        <w:rPr>
          <w:color w:val="0F0F0F"/>
          <w:w w:val="105"/>
        </w:rPr>
        <w:t>organizers, and</w:t>
      </w:r>
      <w:r>
        <w:rPr>
          <w:color w:val="0F0F0F"/>
          <w:spacing w:val="-1"/>
          <w:w w:val="105"/>
        </w:rPr>
        <w:t> </w:t>
      </w:r>
      <w:r>
        <w:rPr>
          <w:color w:val="0F0F0F"/>
          <w:w w:val="105"/>
        </w:rPr>
        <w:t>administrators.</w:t>
      </w:r>
      <w:r>
        <w:rPr>
          <w:color w:val="0F0F0F"/>
          <w:spacing w:val="-9"/>
          <w:w w:val="105"/>
        </w:rPr>
        <w:t> </w:t>
      </w:r>
      <w:r>
        <w:rPr>
          <w:color w:val="0F0F0F"/>
          <w:w w:val="105"/>
        </w:rPr>
        <w:t>The</w:t>
      </w:r>
      <w:r>
        <w:rPr>
          <w:color w:val="0F0F0F"/>
          <w:spacing w:val="-3"/>
          <w:w w:val="105"/>
        </w:rPr>
        <w:t> </w:t>
      </w:r>
      <w:r>
        <w:rPr>
          <w:color w:val="0F0F0F"/>
          <w:w w:val="105"/>
        </w:rPr>
        <w:t>machine</w:t>
      </w:r>
      <w:r>
        <w:rPr>
          <w:color w:val="0F0F0F"/>
          <w:w w:val="105"/>
        </w:rPr>
        <w:t> learning engine and</w:t>
      </w:r>
      <w:r>
        <w:rPr>
          <w:color w:val="0F0F0F"/>
          <w:spacing w:val="-1"/>
          <w:w w:val="105"/>
        </w:rPr>
        <w:t> </w:t>
      </w:r>
      <w:r>
        <w:rPr>
          <w:color w:val="0F0F0F"/>
          <w:w w:val="105"/>
        </w:rPr>
        <w:t>the</w:t>
      </w:r>
      <w:r>
        <w:rPr>
          <w:color w:val="0F0F0F"/>
          <w:spacing w:val="-3"/>
          <w:w w:val="105"/>
        </w:rPr>
        <w:t> </w:t>
      </w:r>
      <w:r>
        <w:rPr>
          <w:color w:val="0F0F0F"/>
          <w:w w:val="105"/>
        </w:rPr>
        <w:t>firebase database have a bi­ directional</w:t>
      </w:r>
      <w:r>
        <w:rPr>
          <w:color w:val="0F0F0F"/>
          <w:w w:val="105"/>
        </w:rPr>
        <w:t> interaction</w:t>
      </w:r>
      <w:r>
        <w:rPr>
          <w:color w:val="0F0F0F"/>
          <w:w w:val="105"/>
        </w:rPr>
        <w:t> that</w:t>
      </w:r>
      <w:r>
        <w:rPr>
          <w:color w:val="0F0F0F"/>
          <w:spacing w:val="-3"/>
          <w:w w:val="105"/>
        </w:rPr>
        <w:t> </w:t>
      </w:r>
      <w:r>
        <w:rPr>
          <w:color w:val="0F0F0F"/>
          <w:w w:val="105"/>
        </w:rPr>
        <w:t>allows</w:t>
      </w:r>
      <w:r>
        <w:rPr>
          <w:color w:val="0F0F0F"/>
          <w:spacing w:val="-2"/>
          <w:w w:val="105"/>
        </w:rPr>
        <w:t> </w:t>
      </w:r>
      <w:r>
        <w:rPr>
          <w:color w:val="0F0F0F"/>
          <w:w w:val="105"/>
        </w:rPr>
        <w:t>the</w:t>
      </w:r>
      <w:r>
        <w:rPr>
          <w:color w:val="0F0F0F"/>
          <w:spacing w:val="-8"/>
          <w:w w:val="105"/>
        </w:rPr>
        <w:t> </w:t>
      </w:r>
      <w:r>
        <w:rPr>
          <w:color w:val="0F0F0F"/>
          <w:w w:val="105"/>
        </w:rPr>
        <w:t>system to</w:t>
      </w:r>
      <w:r>
        <w:rPr>
          <w:color w:val="0F0F0F"/>
          <w:spacing w:val="-9"/>
          <w:w w:val="105"/>
        </w:rPr>
        <w:t> </w:t>
      </w:r>
      <w:r>
        <w:rPr>
          <w:color w:val="0F0F0F"/>
          <w:w w:val="105"/>
        </w:rPr>
        <w:t>recommend events</w:t>
      </w:r>
      <w:r>
        <w:rPr>
          <w:color w:val="0F0F0F"/>
          <w:spacing w:val="-4"/>
          <w:w w:val="105"/>
        </w:rPr>
        <w:t> </w:t>
      </w:r>
      <w:r>
        <w:rPr>
          <w:color w:val="0F0F0F"/>
          <w:w w:val="105"/>
        </w:rPr>
        <w:t>to</w:t>
      </w:r>
      <w:r>
        <w:rPr>
          <w:color w:val="0F0F0F"/>
          <w:spacing w:val="-10"/>
          <w:w w:val="105"/>
        </w:rPr>
        <w:t> </w:t>
      </w:r>
      <w:r>
        <w:rPr>
          <w:color w:val="0F0F0F"/>
          <w:w w:val="105"/>
        </w:rPr>
        <w:t>active</w:t>
      </w:r>
      <w:r>
        <w:rPr>
          <w:color w:val="0F0F0F"/>
          <w:spacing w:val="-3"/>
          <w:w w:val="105"/>
        </w:rPr>
        <w:t> </w:t>
      </w:r>
      <w:r>
        <w:rPr>
          <w:color w:val="0F0F0F"/>
          <w:w w:val="105"/>
        </w:rPr>
        <w:t>users based on</w:t>
      </w:r>
      <w:r>
        <w:rPr>
          <w:color w:val="0F0F0F"/>
          <w:spacing w:val="-3"/>
          <w:w w:val="105"/>
        </w:rPr>
        <w:t> </w:t>
      </w:r>
      <w:r>
        <w:rPr>
          <w:color w:val="0F0F0F"/>
          <w:w w:val="105"/>
        </w:rPr>
        <w:t>their</w:t>
      </w:r>
      <w:r>
        <w:rPr>
          <w:color w:val="0F0F0F"/>
          <w:spacing w:val="-3"/>
          <w:w w:val="105"/>
        </w:rPr>
        <w:t> </w:t>
      </w:r>
      <w:r>
        <w:rPr>
          <w:color w:val="0F0F0F"/>
          <w:w w:val="105"/>
        </w:rPr>
        <w:t>previous user data from the database.</w:t>
      </w:r>
    </w:p>
    <w:p>
      <w:pPr>
        <w:pStyle w:val="BodyText"/>
        <w:spacing w:before="152"/>
        <w:rPr>
          <w:sz w:val="20"/>
        </w:rPr>
      </w:pPr>
      <w:r>
        <w:rPr/>
        <w:drawing>
          <wp:anchor distT="0" distB="0" distL="0" distR="0" allowOverlap="1" layoutInCell="1" locked="0" behindDoc="1" simplePos="0" relativeHeight="487641088">
            <wp:simplePos x="0" y="0"/>
            <wp:positionH relativeFrom="page">
              <wp:posOffset>1322832</wp:posOffset>
            </wp:positionH>
            <wp:positionV relativeFrom="paragraph">
              <wp:posOffset>258415</wp:posOffset>
            </wp:positionV>
            <wp:extent cx="4912790" cy="3238500"/>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86" cstate="print"/>
                    <a:stretch>
                      <a:fillRect/>
                    </a:stretch>
                  </pic:blipFill>
                  <pic:spPr>
                    <a:xfrm>
                      <a:off x="0" y="0"/>
                      <a:ext cx="4912790" cy="3238500"/>
                    </a:xfrm>
                    <a:prstGeom prst="rect">
                      <a:avLst/>
                    </a:prstGeom>
                  </pic:spPr>
                </pic:pic>
              </a:graphicData>
            </a:graphic>
          </wp:anchor>
        </w:drawing>
      </w:r>
    </w:p>
    <w:p>
      <w:pPr>
        <w:pStyle w:val="BodyText"/>
        <w:spacing w:before="46"/>
        <w:ind w:left="382"/>
        <w:jc w:val="both"/>
      </w:pPr>
      <w:r>
        <w:rPr>
          <w:color w:val="0F0F0F"/>
          <w:w w:val="105"/>
        </w:rPr>
        <w:t>Figure</w:t>
      </w:r>
      <w:r>
        <w:rPr>
          <w:color w:val="0F0F0F"/>
          <w:spacing w:val="-7"/>
          <w:w w:val="105"/>
        </w:rPr>
        <w:t> </w:t>
      </w:r>
      <w:r>
        <w:rPr>
          <w:color w:val="0F0F0F"/>
          <w:w w:val="105"/>
        </w:rPr>
        <w:t>2</w:t>
      </w:r>
      <w:r>
        <w:rPr>
          <w:color w:val="0F0F0F"/>
          <w:spacing w:val="-13"/>
          <w:w w:val="105"/>
        </w:rPr>
        <w:t> </w:t>
      </w:r>
      <w:r>
        <w:rPr>
          <w:color w:val="0F0F0F"/>
          <w:w w:val="105"/>
        </w:rPr>
        <w:t>High-Level</w:t>
      </w:r>
      <w:r>
        <w:rPr>
          <w:color w:val="0F0F0F"/>
          <w:spacing w:val="-5"/>
          <w:w w:val="105"/>
        </w:rPr>
        <w:t> </w:t>
      </w:r>
      <w:r>
        <w:rPr>
          <w:color w:val="0F0F0F"/>
          <w:w w:val="105"/>
        </w:rPr>
        <w:t>System</w:t>
      </w:r>
      <w:r>
        <w:rPr>
          <w:color w:val="0F0F0F"/>
          <w:spacing w:val="-6"/>
          <w:w w:val="105"/>
        </w:rPr>
        <w:t> </w:t>
      </w:r>
      <w:r>
        <w:rPr>
          <w:color w:val="0F0F0F"/>
          <w:w w:val="105"/>
        </w:rPr>
        <w:t>Architecture</w:t>
      </w:r>
      <w:r>
        <w:rPr>
          <w:color w:val="0F0F0F"/>
          <w:spacing w:val="-1"/>
          <w:w w:val="105"/>
        </w:rPr>
        <w:t> </w:t>
      </w:r>
      <w:r>
        <w:rPr>
          <w:color w:val="0F0F0F"/>
          <w:spacing w:val="-2"/>
          <w:w w:val="105"/>
        </w:rPr>
        <w:t>Diagram</w:t>
      </w:r>
    </w:p>
    <w:p>
      <w:pPr>
        <w:spacing w:after="0"/>
        <w:jc w:val="both"/>
        <w:sectPr>
          <w:pgSz w:w="11910" w:h="16840"/>
          <w:pgMar w:header="658" w:footer="1400" w:top="1280" w:bottom="1600" w:left="700" w:right="620"/>
        </w:sectPr>
      </w:pPr>
    </w:p>
    <w:p>
      <w:pPr>
        <w:pStyle w:val="Heading5"/>
        <w:numPr>
          <w:ilvl w:val="1"/>
          <w:numId w:val="22"/>
        </w:numPr>
        <w:tabs>
          <w:tab w:pos="959" w:val="left" w:leader="none"/>
        </w:tabs>
        <w:spacing w:line="240" w:lineRule="auto" w:before="161" w:after="0"/>
        <w:ind w:left="959" w:right="0" w:hanging="574"/>
        <w:jc w:val="left"/>
        <w:rPr>
          <w:color w:val="080808"/>
        </w:rPr>
      </w:pPr>
      <w:bookmarkStart w:name="_TOC_250024" w:id="70"/>
      <w:r>
        <w:rPr>
          <w:color w:val="080808"/>
        </w:rPr>
        <w:t>Data</w:t>
      </w:r>
      <w:r>
        <w:rPr>
          <w:color w:val="080808"/>
          <w:spacing w:val="-1"/>
        </w:rPr>
        <w:t> </w:t>
      </w:r>
      <w:r>
        <w:rPr>
          <w:color w:val="080808"/>
        </w:rPr>
        <w:t>Flow</w:t>
      </w:r>
      <w:r>
        <w:rPr>
          <w:color w:val="080808"/>
          <w:spacing w:val="1"/>
        </w:rPr>
        <w:t> </w:t>
      </w:r>
      <w:bookmarkEnd w:id="70"/>
      <w:r>
        <w:rPr>
          <w:color w:val="080808"/>
          <w:spacing w:val="-2"/>
        </w:rPr>
        <w:t>Diagram</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3"/>
        <w:rPr>
          <w:b/>
        </w:rPr>
      </w:pPr>
    </w:p>
    <w:p>
      <w:pPr>
        <w:pStyle w:val="BodyText"/>
        <w:ind w:left="382"/>
      </w:pPr>
      <w:r>
        <w:rPr/>
        <mc:AlternateContent>
          <mc:Choice Requires="wps">
            <w:drawing>
              <wp:anchor distT="0" distB="0" distL="0" distR="0" allowOverlap="1" layoutInCell="1" locked="0" behindDoc="1" simplePos="0" relativeHeight="481605632">
                <wp:simplePos x="0" y="0"/>
                <wp:positionH relativeFrom="page">
                  <wp:posOffset>1782541</wp:posOffset>
                </wp:positionH>
                <wp:positionV relativeFrom="paragraph">
                  <wp:posOffset>-2722095</wp:posOffset>
                </wp:positionV>
                <wp:extent cx="4029075" cy="7750809"/>
                <wp:effectExtent l="0" t="0" r="0" b="0"/>
                <wp:wrapNone/>
                <wp:docPr id="380" name="Group 380"/>
                <wp:cNvGraphicFramePr>
                  <a:graphicFrameLocks/>
                </wp:cNvGraphicFramePr>
                <a:graphic>
                  <a:graphicData uri="http://schemas.microsoft.com/office/word/2010/wordprocessingGroup">
                    <wpg:wgp>
                      <wpg:cNvPr id="380" name="Group 380"/>
                      <wpg:cNvGrpSpPr/>
                      <wpg:grpSpPr>
                        <a:xfrm>
                          <a:off x="0" y="0"/>
                          <a:ext cx="4029075" cy="7750809"/>
                          <a:chExt cx="4029075" cy="7750809"/>
                        </a:xfrm>
                      </wpg:grpSpPr>
                      <pic:pic>
                        <pic:nvPicPr>
                          <pic:cNvPr id="381" name="Image 381"/>
                          <pic:cNvPicPr/>
                        </pic:nvPicPr>
                        <pic:blipFill>
                          <a:blip r:embed="rId89" cstate="print"/>
                          <a:stretch>
                            <a:fillRect/>
                          </a:stretch>
                        </pic:blipFill>
                        <pic:spPr>
                          <a:xfrm>
                            <a:off x="1892426" y="476030"/>
                            <a:ext cx="610459" cy="61029"/>
                          </a:xfrm>
                          <a:prstGeom prst="rect">
                            <a:avLst/>
                          </a:prstGeom>
                        </pic:spPr>
                      </pic:pic>
                      <pic:pic>
                        <pic:nvPicPr>
                          <pic:cNvPr id="382" name="Image 382"/>
                          <pic:cNvPicPr/>
                        </pic:nvPicPr>
                        <pic:blipFill>
                          <a:blip r:embed="rId90" cstate="print"/>
                          <a:stretch>
                            <a:fillRect/>
                          </a:stretch>
                        </pic:blipFill>
                        <pic:spPr>
                          <a:xfrm>
                            <a:off x="3053" y="988678"/>
                            <a:ext cx="1388796" cy="1037501"/>
                          </a:xfrm>
                          <a:prstGeom prst="rect">
                            <a:avLst/>
                          </a:prstGeom>
                        </pic:spPr>
                      </pic:pic>
                      <pic:pic>
                        <pic:nvPicPr>
                          <pic:cNvPr id="383" name="Image 383"/>
                          <pic:cNvPicPr/>
                        </pic:nvPicPr>
                        <pic:blipFill>
                          <a:blip r:embed="rId91" cstate="print"/>
                          <a:stretch>
                            <a:fillRect/>
                          </a:stretch>
                        </pic:blipFill>
                        <pic:spPr>
                          <a:xfrm>
                            <a:off x="2209865" y="317354"/>
                            <a:ext cx="805806" cy="48823"/>
                          </a:xfrm>
                          <a:prstGeom prst="rect">
                            <a:avLst/>
                          </a:prstGeom>
                        </pic:spPr>
                      </pic:pic>
                      <pic:pic>
                        <pic:nvPicPr>
                          <pic:cNvPr id="384" name="Image 384"/>
                          <pic:cNvPicPr/>
                        </pic:nvPicPr>
                        <pic:blipFill>
                          <a:blip r:embed="rId92" cstate="print"/>
                          <a:stretch>
                            <a:fillRect/>
                          </a:stretch>
                        </pic:blipFill>
                        <pic:spPr>
                          <a:xfrm>
                            <a:off x="3088926" y="1196178"/>
                            <a:ext cx="598250" cy="329559"/>
                          </a:xfrm>
                          <a:prstGeom prst="rect">
                            <a:avLst/>
                          </a:prstGeom>
                        </pic:spPr>
                      </pic:pic>
                      <pic:pic>
                        <pic:nvPicPr>
                          <pic:cNvPr id="385" name="Image 385"/>
                          <pic:cNvPicPr/>
                        </pic:nvPicPr>
                        <pic:blipFill>
                          <a:blip r:embed="rId93" cstate="print"/>
                          <a:stretch>
                            <a:fillRect/>
                          </a:stretch>
                        </pic:blipFill>
                        <pic:spPr>
                          <a:xfrm>
                            <a:off x="3021776" y="4027948"/>
                            <a:ext cx="702028" cy="366177"/>
                          </a:xfrm>
                          <a:prstGeom prst="rect">
                            <a:avLst/>
                          </a:prstGeom>
                        </pic:spPr>
                      </pic:pic>
                      <pic:pic>
                        <pic:nvPicPr>
                          <pic:cNvPr id="386" name="Image 386"/>
                          <pic:cNvPicPr/>
                        </pic:nvPicPr>
                        <pic:blipFill>
                          <a:blip r:embed="rId94" cstate="print"/>
                          <a:stretch>
                            <a:fillRect/>
                          </a:stretch>
                        </pic:blipFill>
                        <pic:spPr>
                          <a:xfrm>
                            <a:off x="415113" y="4897618"/>
                            <a:ext cx="720342" cy="1421987"/>
                          </a:xfrm>
                          <a:prstGeom prst="rect">
                            <a:avLst/>
                          </a:prstGeom>
                        </pic:spPr>
                      </pic:pic>
                      <pic:pic>
                        <pic:nvPicPr>
                          <pic:cNvPr id="387" name="Image 387"/>
                          <pic:cNvPicPr/>
                        </pic:nvPicPr>
                        <pic:blipFill>
                          <a:blip r:embed="rId95" cstate="print"/>
                          <a:stretch>
                            <a:fillRect/>
                          </a:stretch>
                        </pic:blipFill>
                        <pic:spPr>
                          <a:xfrm>
                            <a:off x="2820325" y="4873206"/>
                            <a:ext cx="524995" cy="973420"/>
                          </a:xfrm>
                          <a:prstGeom prst="rect">
                            <a:avLst/>
                          </a:prstGeom>
                        </pic:spPr>
                      </pic:pic>
                      <wps:wsp>
                        <wps:cNvPr id="388" name="Graphic 388"/>
                        <wps:cNvSpPr/>
                        <wps:spPr>
                          <a:xfrm>
                            <a:off x="3052" y="0"/>
                            <a:ext cx="1270" cy="2649220"/>
                          </a:xfrm>
                          <a:custGeom>
                            <a:avLst/>
                            <a:gdLst/>
                            <a:ahLst/>
                            <a:cxnLst/>
                            <a:rect l="l" t="t" r="r" b="b"/>
                            <a:pathLst>
                              <a:path w="0" h="2649220">
                                <a:moveTo>
                                  <a:pt x="0" y="2648680"/>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389" name="Graphic 389"/>
                        <wps:cNvSpPr/>
                        <wps:spPr>
                          <a:xfrm>
                            <a:off x="341857" y="4992212"/>
                            <a:ext cx="1270" cy="1318260"/>
                          </a:xfrm>
                          <a:custGeom>
                            <a:avLst/>
                            <a:gdLst/>
                            <a:ahLst/>
                            <a:cxnLst/>
                            <a:rect l="l" t="t" r="r" b="b"/>
                            <a:pathLst>
                              <a:path w="0" h="1318260">
                                <a:moveTo>
                                  <a:pt x="0" y="1318237"/>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390" name="Graphic 390"/>
                        <wps:cNvSpPr/>
                        <wps:spPr>
                          <a:xfrm>
                            <a:off x="714237" y="6993980"/>
                            <a:ext cx="1270" cy="756920"/>
                          </a:xfrm>
                          <a:custGeom>
                            <a:avLst/>
                            <a:gdLst/>
                            <a:ahLst/>
                            <a:cxnLst/>
                            <a:rect l="l" t="t" r="r" b="b"/>
                            <a:pathLst>
                              <a:path w="0" h="756920">
                                <a:moveTo>
                                  <a:pt x="0" y="756765"/>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391" name="Graphic 391"/>
                        <wps:cNvSpPr/>
                        <wps:spPr>
                          <a:xfrm>
                            <a:off x="900427" y="451618"/>
                            <a:ext cx="1270" cy="537210"/>
                          </a:xfrm>
                          <a:custGeom>
                            <a:avLst/>
                            <a:gdLst/>
                            <a:ahLst/>
                            <a:cxnLst/>
                            <a:rect l="l" t="t" r="r" b="b"/>
                            <a:pathLst>
                              <a:path w="0" h="537210">
                                <a:moveTo>
                                  <a:pt x="0" y="537059"/>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392" name="Graphic 392"/>
                        <wps:cNvSpPr/>
                        <wps:spPr>
                          <a:xfrm>
                            <a:off x="1291121" y="195294"/>
                            <a:ext cx="46355" cy="6115685"/>
                          </a:xfrm>
                          <a:custGeom>
                            <a:avLst/>
                            <a:gdLst/>
                            <a:ahLst/>
                            <a:cxnLst/>
                            <a:rect l="l" t="t" r="r" b="b"/>
                            <a:pathLst>
                              <a:path w="46355" h="6115685">
                                <a:moveTo>
                                  <a:pt x="0" y="6115155"/>
                                </a:moveTo>
                                <a:lnTo>
                                  <a:pt x="0" y="4796918"/>
                                </a:lnTo>
                              </a:path>
                              <a:path w="46355" h="6115685">
                                <a:moveTo>
                                  <a:pt x="45784" y="610294"/>
                                </a:moveTo>
                                <a:lnTo>
                                  <a:pt x="45784" y="0"/>
                                </a:lnTo>
                              </a:path>
                            </a:pathLst>
                          </a:custGeom>
                          <a:ln w="9155">
                            <a:solidFill>
                              <a:srgbClr val="000000"/>
                            </a:solidFill>
                            <a:prstDash val="solid"/>
                          </a:ln>
                        </wps:spPr>
                        <wps:bodyPr wrap="square" lIns="0" tIns="0" rIns="0" bIns="0" rtlCol="0">
                          <a:prstTxWarp prst="textNoShape">
                            <a:avLst/>
                          </a:prstTxWarp>
                          <a:noAutofit/>
                        </wps:bodyPr>
                      </wps:wsp>
                      <wps:wsp>
                        <wps:cNvPr id="393" name="Graphic 393"/>
                        <wps:cNvSpPr/>
                        <wps:spPr>
                          <a:xfrm>
                            <a:off x="1495625" y="195294"/>
                            <a:ext cx="415290" cy="7555865"/>
                          </a:xfrm>
                          <a:custGeom>
                            <a:avLst/>
                            <a:gdLst/>
                            <a:ahLst/>
                            <a:cxnLst/>
                            <a:rect l="l" t="t" r="r" b="b"/>
                            <a:pathLst>
                              <a:path w="415290" h="7555865">
                                <a:moveTo>
                                  <a:pt x="0" y="1232795"/>
                                </a:moveTo>
                                <a:lnTo>
                                  <a:pt x="0" y="817795"/>
                                </a:lnTo>
                              </a:path>
                              <a:path w="415290" h="7555865">
                                <a:moveTo>
                                  <a:pt x="170928" y="7555451"/>
                                </a:moveTo>
                                <a:lnTo>
                                  <a:pt x="170928" y="6798685"/>
                                </a:lnTo>
                              </a:path>
                              <a:path w="415290" h="7555865">
                                <a:moveTo>
                                  <a:pt x="393746" y="1232795"/>
                                </a:moveTo>
                                <a:lnTo>
                                  <a:pt x="393746" y="817795"/>
                                </a:lnTo>
                              </a:path>
                              <a:path w="415290" h="7555865">
                                <a:moveTo>
                                  <a:pt x="415112" y="610294"/>
                                </a:moveTo>
                                <a:lnTo>
                                  <a:pt x="415112" y="0"/>
                                </a:lnTo>
                              </a:path>
                            </a:pathLst>
                          </a:custGeom>
                          <a:ln w="6103">
                            <a:solidFill>
                              <a:srgbClr val="000000"/>
                            </a:solidFill>
                            <a:prstDash val="solid"/>
                          </a:ln>
                        </wps:spPr>
                        <wps:bodyPr wrap="square" lIns="0" tIns="0" rIns="0" bIns="0" rtlCol="0">
                          <a:prstTxWarp prst="textNoShape">
                            <a:avLst/>
                          </a:prstTxWarp>
                          <a:noAutofit/>
                        </wps:bodyPr>
                      </wps:wsp>
                      <wps:wsp>
                        <wps:cNvPr id="394" name="Graphic 394"/>
                        <wps:cNvSpPr/>
                        <wps:spPr>
                          <a:xfrm>
                            <a:off x="2106085" y="1464707"/>
                            <a:ext cx="1270" cy="1050290"/>
                          </a:xfrm>
                          <a:custGeom>
                            <a:avLst/>
                            <a:gdLst/>
                            <a:ahLst/>
                            <a:cxnLst/>
                            <a:rect l="l" t="t" r="r" b="b"/>
                            <a:pathLst>
                              <a:path w="0" h="1050290">
                                <a:moveTo>
                                  <a:pt x="0" y="1049707"/>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395" name="Graphic 395"/>
                        <wps:cNvSpPr/>
                        <wps:spPr>
                          <a:xfrm>
                            <a:off x="2566982" y="500441"/>
                            <a:ext cx="92075" cy="5908040"/>
                          </a:xfrm>
                          <a:custGeom>
                            <a:avLst/>
                            <a:gdLst/>
                            <a:ahLst/>
                            <a:cxnLst/>
                            <a:rect l="l" t="t" r="r" b="b"/>
                            <a:pathLst>
                              <a:path w="92075" h="5908040">
                                <a:moveTo>
                                  <a:pt x="0" y="1428090"/>
                                </a:moveTo>
                                <a:lnTo>
                                  <a:pt x="0" y="0"/>
                                </a:lnTo>
                              </a:path>
                              <a:path w="92075" h="5908040">
                                <a:moveTo>
                                  <a:pt x="18313" y="5907655"/>
                                </a:moveTo>
                                <a:lnTo>
                                  <a:pt x="18313" y="4467358"/>
                                </a:lnTo>
                              </a:path>
                              <a:path w="92075" h="5908040">
                                <a:moveTo>
                                  <a:pt x="91568" y="2013973"/>
                                </a:moveTo>
                                <a:lnTo>
                                  <a:pt x="91568" y="1403678"/>
                                </a:lnTo>
                              </a:path>
                            </a:pathLst>
                          </a:custGeom>
                          <a:ln w="6103">
                            <a:solidFill>
                              <a:srgbClr val="000000"/>
                            </a:solidFill>
                            <a:prstDash val="solid"/>
                          </a:ln>
                        </wps:spPr>
                        <wps:bodyPr wrap="square" lIns="0" tIns="0" rIns="0" bIns="0" rtlCol="0">
                          <a:prstTxWarp prst="textNoShape">
                            <a:avLst/>
                          </a:prstTxWarp>
                          <a:noAutofit/>
                        </wps:bodyPr>
                      </wps:wsp>
                      <wps:wsp>
                        <wps:cNvPr id="396" name="Graphic 396"/>
                        <wps:cNvSpPr/>
                        <wps:spPr>
                          <a:xfrm>
                            <a:off x="2991251" y="244117"/>
                            <a:ext cx="1270" cy="1391920"/>
                          </a:xfrm>
                          <a:custGeom>
                            <a:avLst/>
                            <a:gdLst/>
                            <a:ahLst/>
                            <a:cxnLst/>
                            <a:rect l="l" t="t" r="r" b="b"/>
                            <a:pathLst>
                              <a:path w="0" h="1391920">
                                <a:moveTo>
                                  <a:pt x="0" y="1391472"/>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397" name="Graphic 397"/>
                        <wps:cNvSpPr/>
                        <wps:spPr>
                          <a:xfrm>
                            <a:off x="3855051" y="0"/>
                            <a:ext cx="158750" cy="2649220"/>
                          </a:xfrm>
                          <a:custGeom>
                            <a:avLst/>
                            <a:gdLst/>
                            <a:ahLst/>
                            <a:cxnLst/>
                            <a:rect l="l" t="t" r="r" b="b"/>
                            <a:pathLst>
                              <a:path w="158750" h="2649220">
                                <a:moveTo>
                                  <a:pt x="0" y="1635590"/>
                                </a:moveTo>
                                <a:lnTo>
                                  <a:pt x="0" y="244117"/>
                                </a:lnTo>
                              </a:path>
                              <a:path w="158750" h="2649220">
                                <a:moveTo>
                                  <a:pt x="158719" y="2648680"/>
                                </a:moveTo>
                                <a:lnTo>
                                  <a:pt x="158719" y="0"/>
                                </a:lnTo>
                              </a:path>
                            </a:pathLst>
                          </a:custGeom>
                          <a:ln w="9155">
                            <a:solidFill>
                              <a:srgbClr val="000000"/>
                            </a:solidFill>
                            <a:prstDash val="solid"/>
                          </a:ln>
                        </wps:spPr>
                        <wps:bodyPr wrap="square" lIns="0" tIns="0" rIns="0" bIns="0" rtlCol="0">
                          <a:prstTxWarp prst="textNoShape">
                            <a:avLst/>
                          </a:prstTxWarp>
                          <a:noAutofit/>
                        </wps:bodyPr>
                      </wps:wsp>
                      <wps:wsp>
                        <wps:cNvPr id="398" name="Graphic 398"/>
                        <wps:cNvSpPr/>
                        <wps:spPr>
                          <a:xfrm>
                            <a:off x="0" y="9154"/>
                            <a:ext cx="4029075" cy="235585"/>
                          </a:xfrm>
                          <a:custGeom>
                            <a:avLst/>
                            <a:gdLst/>
                            <a:ahLst/>
                            <a:cxnLst/>
                            <a:rect l="l" t="t" r="r" b="b"/>
                            <a:pathLst>
                              <a:path w="4029075" h="235585">
                                <a:moveTo>
                                  <a:pt x="0" y="0"/>
                                </a:moveTo>
                                <a:lnTo>
                                  <a:pt x="4029032" y="0"/>
                                </a:lnTo>
                              </a:path>
                              <a:path w="4029075" h="235585">
                                <a:moveTo>
                                  <a:pt x="1330801" y="195294"/>
                                </a:moveTo>
                                <a:lnTo>
                                  <a:pt x="1916842" y="195294"/>
                                </a:lnTo>
                              </a:path>
                              <a:path w="4029075" h="235585">
                                <a:moveTo>
                                  <a:pt x="2991251" y="234963"/>
                                </a:moveTo>
                                <a:lnTo>
                                  <a:pt x="3870313" y="234963"/>
                                </a:lnTo>
                              </a:path>
                            </a:pathLst>
                          </a:custGeom>
                          <a:ln w="6103">
                            <a:solidFill>
                              <a:srgbClr val="000000"/>
                            </a:solidFill>
                            <a:prstDash val="solid"/>
                          </a:ln>
                        </wps:spPr>
                        <wps:bodyPr wrap="square" lIns="0" tIns="0" rIns="0" bIns="0" rtlCol="0">
                          <a:prstTxWarp prst="textNoShape">
                            <a:avLst/>
                          </a:prstTxWarp>
                          <a:noAutofit/>
                        </wps:bodyPr>
                      </wps:wsp>
                      <wps:wsp>
                        <wps:cNvPr id="399" name="Graphic 399"/>
                        <wps:cNvSpPr/>
                        <wps:spPr>
                          <a:xfrm>
                            <a:off x="891270" y="350919"/>
                            <a:ext cx="464184" cy="1270"/>
                          </a:xfrm>
                          <a:custGeom>
                            <a:avLst/>
                            <a:gdLst/>
                            <a:ahLst/>
                            <a:cxnLst/>
                            <a:rect l="l" t="t" r="r" b="b"/>
                            <a:pathLst>
                              <a:path w="464184" h="0">
                                <a:moveTo>
                                  <a:pt x="0" y="0"/>
                                </a:moveTo>
                                <a:lnTo>
                                  <a:pt x="463949" y="0"/>
                                </a:lnTo>
                              </a:path>
                            </a:pathLst>
                          </a:custGeom>
                          <a:ln w="9154">
                            <a:solidFill>
                              <a:srgbClr val="000000"/>
                            </a:solidFill>
                            <a:prstDash val="solid"/>
                          </a:ln>
                        </wps:spPr>
                        <wps:bodyPr wrap="square" lIns="0" tIns="0" rIns="0" bIns="0" rtlCol="0">
                          <a:prstTxWarp prst="textNoShape">
                            <a:avLst/>
                          </a:prstTxWarp>
                          <a:noAutofit/>
                        </wps:bodyPr>
                      </wps:wsp>
                      <wps:wsp>
                        <wps:cNvPr id="400" name="Graphic 400"/>
                        <wps:cNvSpPr/>
                        <wps:spPr>
                          <a:xfrm>
                            <a:off x="1330801" y="793383"/>
                            <a:ext cx="2295525" cy="177165"/>
                          </a:xfrm>
                          <a:custGeom>
                            <a:avLst/>
                            <a:gdLst/>
                            <a:ahLst/>
                            <a:cxnLst/>
                            <a:rect l="l" t="t" r="r" b="b"/>
                            <a:pathLst>
                              <a:path w="2295525" h="177165">
                                <a:moveTo>
                                  <a:pt x="0" y="0"/>
                                </a:moveTo>
                                <a:lnTo>
                                  <a:pt x="586041" y="0"/>
                                </a:lnTo>
                              </a:path>
                              <a:path w="2295525" h="177165">
                                <a:moveTo>
                                  <a:pt x="1892424" y="176985"/>
                                </a:moveTo>
                                <a:lnTo>
                                  <a:pt x="2295327" y="176985"/>
                                </a:lnTo>
                              </a:path>
                            </a:pathLst>
                          </a:custGeom>
                          <a:ln w="6103">
                            <a:solidFill>
                              <a:srgbClr val="000000"/>
                            </a:solidFill>
                            <a:prstDash val="solid"/>
                          </a:ln>
                        </wps:spPr>
                        <wps:bodyPr wrap="square" lIns="0" tIns="0" rIns="0" bIns="0" rtlCol="0">
                          <a:prstTxWarp prst="textNoShape">
                            <a:avLst/>
                          </a:prstTxWarp>
                          <a:noAutofit/>
                        </wps:bodyPr>
                      </wps:wsp>
                      <wps:wsp>
                        <wps:cNvPr id="401" name="Graphic 401"/>
                        <wps:cNvSpPr/>
                        <wps:spPr>
                          <a:xfrm>
                            <a:off x="1489521" y="1019192"/>
                            <a:ext cx="415290" cy="1270"/>
                          </a:xfrm>
                          <a:custGeom>
                            <a:avLst/>
                            <a:gdLst/>
                            <a:ahLst/>
                            <a:cxnLst/>
                            <a:rect l="l" t="t" r="r" b="b"/>
                            <a:pathLst>
                              <a:path w="415290" h="0">
                                <a:moveTo>
                                  <a:pt x="0" y="0"/>
                                </a:moveTo>
                                <a:lnTo>
                                  <a:pt x="415112" y="0"/>
                                </a:lnTo>
                              </a:path>
                            </a:pathLst>
                          </a:custGeom>
                          <a:ln w="9154">
                            <a:solidFill>
                              <a:srgbClr val="000000"/>
                            </a:solidFill>
                            <a:prstDash val="solid"/>
                          </a:ln>
                        </wps:spPr>
                        <wps:bodyPr wrap="square" lIns="0" tIns="0" rIns="0" bIns="0" rtlCol="0">
                          <a:prstTxWarp prst="textNoShape">
                            <a:avLst/>
                          </a:prstTxWarp>
                          <a:noAutofit/>
                        </wps:bodyPr>
                      </wps:wsp>
                      <wps:wsp>
                        <wps:cNvPr id="402" name="Graphic 402"/>
                        <wps:cNvSpPr/>
                        <wps:spPr>
                          <a:xfrm>
                            <a:off x="3223226" y="1129045"/>
                            <a:ext cx="403225" cy="1270"/>
                          </a:xfrm>
                          <a:custGeom>
                            <a:avLst/>
                            <a:gdLst/>
                            <a:ahLst/>
                            <a:cxnLst/>
                            <a:rect l="l" t="t" r="r" b="b"/>
                            <a:pathLst>
                              <a:path w="403225" h="0">
                                <a:moveTo>
                                  <a:pt x="0" y="0"/>
                                </a:moveTo>
                                <a:lnTo>
                                  <a:pt x="402903" y="0"/>
                                </a:lnTo>
                              </a:path>
                            </a:pathLst>
                          </a:custGeom>
                          <a:ln w="6102">
                            <a:solidFill>
                              <a:srgbClr val="000000"/>
                            </a:solidFill>
                            <a:prstDash val="solid"/>
                          </a:ln>
                        </wps:spPr>
                        <wps:bodyPr wrap="square" lIns="0" tIns="0" rIns="0" bIns="0" rtlCol="0">
                          <a:prstTxWarp prst="textNoShape">
                            <a:avLst/>
                          </a:prstTxWarp>
                          <a:noAutofit/>
                        </wps:bodyPr>
                      </wps:wsp>
                      <wps:wsp>
                        <wps:cNvPr id="403" name="Graphic 403"/>
                        <wps:cNvSpPr/>
                        <wps:spPr>
                          <a:xfrm>
                            <a:off x="1489521" y="1412832"/>
                            <a:ext cx="415290" cy="1270"/>
                          </a:xfrm>
                          <a:custGeom>
                            <a:avLst/>
                            <a:gdLst/>
                            <a:ahLst/>
                            <a:cxnLst/>
                            <a:rect l="l" t="t" r="r" b="b"/>
                            <a:pathLst>
                              <a:path w="415290" h="0">
                                <a:moveTo>
                                  <a:pt x="0" y="0"/>
                                </a:moveTo>
                                <a:lnTo>
                                  <a:pt x="415112" y="0"/>
                                </a:lnTo>
                              </a:path>
                            </a:pathLst>
                          </a:custGeom>
                          <a:ln w="9154">
                            <a:solidFill>
                              <a:srgbClr val="000000"/>
                            </a:solidFill>
                            <a:prstDash val="solid"/>
                          </a:ln>
                        </wps:spPr>
                        <wps:bodyPr wrap="square" lIns="0" tIns="0" rIns="0" bIns="0" rtlCol="0">
                          <a:prstTxWarp prst="textNoShape">
                            <a:avLst/>
                          </a:prstTxWarp>
                          <a:noAutofit/>
                        </wps:bodyPr>
                      </wps:wsp>
                      <wps:wsp>
                        <wps:cNvPr id="404" name="Graphic 404"/>
                        <wps:cNvSpPr/>
                        <wps:spPr>
                          <a:xfrm>
                            <a:off x="2087771" y="1620333"/>
                            <a:ext cx="1783080" cy="290195"/>
                          </a:xfrm>
                          <a:custGeom>
                            <a:avLst/>
                            <a:gdLst/>
                            <a:ahLst/>
                            <a:cxnLst/>
                            <a:rect l="l" t="t" r="r" b="b"/>
                            <a:pathLst>
                              <a:path w="1783080" h="290195">
                                <a:moveTo>
                                  <a:pt x="903480" y="0"/>
                                </a:moveTo>
                                <a:lnTo>
                                  <a:pt x="1782541" y="0"/>
                                </a:lnTo>
                              </a:path>
                              <a:path w="1783080" h="290195">
                                <a:moveTo>
                                  <a:pt x="0" y="289890"/>
                                </a:moveTo>
                                <a:lnTo>
                                  <a:pt x="586041" y="289890"/>
                                </a:lnTo>
                              </a:path>
                            </a:pathLst>
                          </a:custGeom>
                          <a:ln w="6103">
                            <a:solidFill>
                              <a:srgbClr val="000000"/>
                            </a:solidFill>
                            <a:prstDash val="solid"/>
                          </a:ln>
                        </wps:spPr>
                        <wps:bodyPr wrap="square" lIns="0" tIns="0" rIns="0" bIns="0" rtlCol="0">
                          <a:prstTxWarp prst="textNoShape">
                            <a:avLst/>
                          </a:prstTxWarp>
                          <a:noAutofit/>
                        </wps:bodyPr>
                      </wps:wsp>
                      <wps:wsp>
                        <wps:cNvPr id="405" name="Graphic 405"/>
                        <wps:cNvSpPr/>
                        <wps:spPr>
                          <a:xfrm>
                            <a:off x="1391847" y="1971252"/>
                            <a:ext cx="708660" cy="1270"/>
                          </a:xfrm>
                          <a:custGeom>
                            <a:avLst/>
                            <a:gdLst/>
                            <a:ahLst/>
                            <a:cxnLst/>
                            <a:rect l="l" t="t" r="r" b="b"/>
                            <a:pathLst>
                              <a:path w="708660" h="0">
                                <a:moveTo>
                                  <a:pt x="0" y="0"/>
                                </a:moveTo>
                                <a:lnTo>
                                  <a:pt x="708133" y="0"/>
                                </a:lnTo>
                              </a:path>
                            </a:pathLst>
                          </a:custGeom>
                          <a:ln w="3051">
                            <a:solidFill>
                              <a:srgbClr val="000000"/>
                            </a:solidFill>
                            <a:prstDash val="solid"/>
                          </a:ln>
                        </wps:spPr>
                        <wps:bodyPr wrap="square" lIns="0" tIns="0" rIns="0" bIns="0" rtlCol="0">
                          <a:prstTxWarp prst="textNoShape">
                            <a:avLst/>
                          </a:prstTxWarp>
                          <a:noAutofit/>
                        </wps:bodyPr>
                      </wps:wsp>
                      <wps:wsp>
                        <wps:cNvPr id="406" name="Graphic 406"/>
                        <wps:cNvSpPr/>
                        <wps:spPr>
                          <a:xfrm>
                            <a:off x="0" y="2502209"/>
                            <a:ext cx="4029075" cy="137795"/>
                          </a:xfrm>
                          <a:custGeom>
                            <a:avLst/>
                            <a:gdLst/>
                            <a:ahLst/>
                            <a:cxnLst/>
                            <a:rect l="l" t="t" r="r" b="b"/>
                            <a:pathLst>
                              <a:path w="4029075" h="137795">
                                <a:moveTo>
                                  <a:pt x="2087771" y="0"/>
                                </a:moveTo>
                                <a:lnTo>
                                  <a:pt x="2673812" y="0"/>
                                </a:lnTo>
                              </a:path>
                              <a:path w="4029075" h="137795">
                                <a:moveTo>
                                  <a:pt x="0" y="137316"/>
                                </a:moveTo>
                                <a:lnTo>
                                  <a:pt x="4029032" y="137316"/>
                                </a:lnTo>
                              </a:path>
                            </a:pathLst>
                          </a:custGeom>
                          <a:ln w="6103">
                            <a:solidFill>
                              <a:srgbClr val="000000"/>
                            </a:solidFill>
                            <a:prstDash val="solid"/>
                          </a:ln>
                        </wps:spPr>
                        <wps:bodyPr wrap="square" lIns="0" tIns="0" rIns="0" bIns="0" rtlCol="0">
                          <a:prstTxWarp prst="textNoShape">
                            <a:avLst/>
                          </a:prstTxWarp>
                          <a:noAutofit/>
                        </wps:bodyPr>
                      </wps:wsp>
                      <wps:wsp>
                        <wps:cNvPr id="407" name="Graphic 407"/>
                        <wps:cNvSpPr/>
                        <wps:spPr>
                          <a:xfrm>
                            <a:off x="329648" y="6298243"/>
                            <a:ext cx="977265" cy="1270"/>
                          </a:xfrm>
                          <a:custGeom>
                            <a:avLst/>
                            <a:gdLst/>
                            <a:ahLst/>
                            <a:cxnLst/>
                            <a:rect l="l" t="t" r="r" b="b"/>
                            <a:pathLst>
                              <a:path w="977265" h="0">
                                <a:moveTo>
                                  <a:pt x="0" y="0"/>
                                </a:moveTo>
                                <a:lnTo>
                                  <a:pt x="976735" y="0"/>
                                </a:lnTo>
                              </a:path>
                            </a:pathLst>
                          </a:custGeom>
                          <a:ln w="12205">
                            <a:solidFill>
                              <a:srgbClr val="000000"/>
                            </a:solidFill>
                            <a:prstDash val="solid"/>
                          </a:ln>
                        </wps:spPr>
                        <wps:bodyPr wrap="square" lIns="0" tIns="0" rIns="0" bIns="0" rtlCol="0">
                          <a:prstTxWarp prst="textNoShape">
                            <a:avLst/>
                          </a:prstTxWarp>
                          <a:noAutofit/>
                        </wps:bodyPr>
                      </wps:wsp>
                      <wps:wsp>
                        <wps:cNvPr id="408" name="Graphic 408"/>
                        <wps:cNvSpPr/>
                        <wps:spPr>
                          <a:xfrm>
                            <a:off x="708133" y="6993980"/>
                            <a:ext cx="964565" cy="1270"/>
                          </a:xfrm>
                          <a:custGeom>
                            <a:avLst/>
                            <a:gdLst/>
                            <a:ahLst/>
                            <a:cxnLst/>
                            <a:rect l="l" t="t" r="r" b="b"/>
                            <a:pathLst>
                              <a:path w="964565" h="0">
                                <a:moveTo>
                                  <a:pt x="0" y="0"/>
                                </a:moveTo>
                                <a:lnTo>
                                  <a:pt x="964526" y="0"/>
                                </a:lnTo>
                              </a:path>
                            </a:pathLst>
                          </a:custGeom>
                          <a:ln w="6102">
                            <a:solidFill>
                              <a:srgbClr val="000000"/>
                            </a:solidFill>
                            <a:prstDash val="solid"/>
                          </a:ln>
                        </wps:spPr>
                        <wps:bodyPr wrap="square" lIns="0" tIns="0" rIns="0" bIns="0" rtlCol="0">
                          <a:prstTxWarp prst="textNoShape">
                            <a:avLst/>
                          </a:prstTxWarp>
                          <a:noAutofit/>
                        </wps:bodyPr>
                      </wps:wsp>
                      <wps:wsp>
                        <wps:cNvPr id="409" name="Graphic 409"/>
                        <wps:cNvSpPr/>
                        <wps:spPr>
                          <a:xfrm>
                            <a:off x="708133" y="7726333"/>
                            <a:ext cx="964565" cy="1270"/>
                          </a:xfrm>
                          <a:custGeom>
                            <a:avLst/>
                            <a:gdLst/>
                            <a:ahLst/>
                            <a:cxnLst/>
                            <a:rect l="l" t="t" r="r" b="b"/>
                            <a:pathLst>
                              <a:path w="964565" h="0">
                                <a:moveTo>
                                  <a:pt x="0" y="0"/>
                                </a:moveTo>
                                <a:lnTo>
                                  <a:pt x="964526" y="0"/>
                                </a:lnTo>
                              </a:path>
                            </a:pathLst>
                          </a:custGeom>
                          <a:ln w="9154">
                            <a:solidFill>
                              <a:srgbClr val="000000"/>
                            </a:solidFill>
                            <a:prstDash val="solid"/>
                          </a:ln>
                        </wps:spPr>
                        <wps:bodyPr wrap="square" lIns="0" tIns="0" rIns="0" bIns="0" rtlCol="0">
                          <a:prstTxWarp prst="textNoShape">
                            <a:avLst/>
                          </a:prstTxWarp>
                          <a:noAutofit/>
                        </wps:bodyPr>
                      </wps:wsp>
                      <wps:wsp>
                        <wps:cNvPr id="410" name="Graphic 410"/>
                        <wps:cNvSpPr/>
                        <wps:spPr>
                          <a:xfrm>
                            <a:off x="3214451" y="527905"/>
                            <a:ext cx="9525" cy="1270"/>
                          </a:xfrm>
                          <a:custGeom>
                            <a:avLst/>
                            <a:gdLst/>
                            <a:ahLst/>
                            <a:cxnLst/>
                            <a:rect l="l" t="t" r="r" b="b"/>
                            <a:pathLst>
                              <a:path w="9525" h="0">
                                <a:moveTo>
                                  <a:pt x="0" y="0"/>
                                </a:moveTo>
                                <a:lnTo>
                                  <a:pt x="9156" y="0"/>
                                </a:lnTo>
                              </a:path>
                            </a:pathLst>
                          </a:custGeom>
                          <a:ln w="12714">
                            <a:solidFill>
                              <a:srgbClr val="9A9C9A"/>
                            </a:solidFill>
                            <a:prstDash val="solid"/>
                          </a:ln>
                        </wps:spPr>
                        <wps:bodyPr wrap="square" lIns="0" tIns="0" rIns="0" bIns="0" rtlCol="0">
                          <a:prstTxWarp prst="textNoShape">
                            <a:avLst/>
                          </a:prstTxWarp>
                          <a:noAutofit/>
                        </wps:bodyPr>
                      </wps:wsp>
                      <wps:wsp>
                        <wps:cNvPr id="411" name="Graphic 411"/>
                        <wps:cNvSpPr/>
                        <wps:spPr>
                          <a:xfrm>
                            <a:off x="3611249" y="527905"/>
                            <a:ext cx="3175" cy="1270"/>
                          </a:xfrm>
                          <a:custGeom>
                            <a:avLst/>
                            <a:gdLst/>
                            <a:ahLst/>
                            <a:cxnLst/>
                            <a:rect l="l" t="t" r="r" b="b"/>
                            <a:pathLst>
                              <a:path w="3175" h="0">
                                <a:moveTo>
                                  <a:pt x="0" y="0"/>
                                </a:moveTo>
                                <a:lnTo>
                                  <a:pt x="3052" y="0"/>
                                </a:lnTo>
                              </a:path>
                            </a:pathLst>
                          </a:custGeom>
                          <a:ln w="12714">
                            <a:solidFill>
                              <a:srgbClr val="1A1A1A"/>
                            </a:solidFill>
                            <a:prstDash val="solid"/>
                          </a:ln>
                        </wps:spPr>
                        <wps:bodyPr wrap="square" lIns="0" tIns="0" rIns="0" bIns="0" rtlCol="0">
                          <a:prstTxWarp prst="textNoShape">
                            <a:avLst/>
                          </a:prstTxWarp>
                          <a:noAutofit/>
                        </wps:bodyPr>
                      </wps:wsp>
                      <wps:wsp>
                        <wps:cNvPr id="412" name="Graphic 412"/>
                        <wps:cNvSpPr/>
                        <wps:spPr>
                          <a:xfrm>
                            <a:off x="3214451" y="805589"/>
                            <a:ext cx="9525" cy="1270"/>
                          </a:xfrm>
                          <a:custGeom>
                            <a:avLst/>
                            <a:gdLst/>
                            <a:ahLst/>
                            <a:cxnLst/>
                            <a:rect l="l" t="t" r="r" b="b"/>
                            <a:pathLst>
                              <a:path w="9525" h="0">
                                <a:moveTo>
                                  <a:pt x="0" y="0"/>
                                </a:moveTo>
                                <a:lnTo>
                                  <a:pt x="9156" y="0"/>
                                </a:lnTo>
                              </a:path>
                            </a:pathLst>
                          </a:custGeom>
                          <a:ln w="12714">
                            <a:solidFill>
                              <a:srgbClr val="9A9C9A"/>
                            </a:solidFill>
                            <a:prstDash val="solid"/>
                          </a:ln>
                        </wps:spPr>
                        <wps:bodyPr wrap="square" lIns="0" tIns="0" rIns="0" bIns="0" rtlCol="0">
                          <a:prstTxWarp prst="textNoShape">
                            <a:avLst/>
                          </a:prstTxWarp>
                          <a:noAutofit/>
                        </wps:bodyPr>
                      </wps:wsp>
                      <wps:wsp>
                        <wps:cNvPr id="413" name="Graphic 413"/>
                        <wps:cNvSpPr/>
                        <wps:spPr>
                          <a:xfrm>
                            <a:off x="3611249" y="805589"/>
                            <a:ext cx="3175" cy="1270"/>
                          </a:xfrm>
                          <a:custGeom>
                            <a:avLst/>
                            <a:gdLst/>
                            <a:ahLst/>
                            <a:cxnLst/>
                            <a:rect l="l" t="t" r="r" b="b"/>
                            <a:pathLst>
                              <a:path w="3175" h="0">
                                <a:moveTo>
                                  <a:pt x="0" y="0"/>
                                </a:moveTo>
                                <a:lnTo>
                                  <a:pt x="3052" y="0"/>
                                </a:lnTo>
                              </a:path>
                            </a:pathLst>
                          </a:custGeom>
                          <a:ln w="12714">
                            <a:solidFill>
                              <a:srgbClr val="1A1A1A"/>
                            </a:solidFill>
                            <a:prstDash val="solid"/>
                          </a:ln>
                        </wps:spPr>
                        <wps:bodyPr wrap="square" lIns="0" tIns="0" rIns="0" bIns="0" rtlCol="0">
                          <a:prstTxWarp prst="textNoShape">
                            <a:avLst/>
                          </a:prstTxWarp>
                          <a:noAutofit/>
                        </wps:bodyPr>
                      </wps:wsp>
                      <wps:wsp>
                        <wps:cNvPr id="414" name="Textbox 414"/>
                        <wps:cNvSpPr txBox="1"/>
                        <wps:spPr>
                          <a:xfrm>
                            <a:off x="1394347" y="240450"/>
                            <a:ext cx="480059" cy="448309"/>
                          </a:xfrm>
                          <a:prstGeom prst="rect">
                            <a:avLst/>
                          </a:prstGeom>
                        </wps:spPr>
                        <wps:txbx>
                          <w:txbxContent>
                            <w:p>
                              <w:pPr>
                                <w:spacing w:line="78" w:lineRule="exact" w:before="0"/>
                                <w:ind w:left="0" w:right="18" w:firstLine="0"/>
                                <w:jc w:val="center"/>
                                <w:rPr>
                                  <w:rFonts w:ascii="Arial"/>
                                  <w:sz w:val="7"/>
                                </w:rPr>
                              </w:pPr>
                              <w:r>
                                <w:rPr>
                                  <w:rFonts w:ascii="Arial"/>
                                  <w:color w:val="757575"/>
                                  <w:w w:val="105"/>
                                  <w:sz w:val="7"/>
                                </w:rPr>
                                <w:t>HM!</w:t>
                              </w:r>
                              <w:r>
                                <w:rPr>
                                  <w:rFonts w:ascii="Arial"/>
                                  <w:color w:val="757575"/>
                                  <w:spacing w:val="9"/>
                                  <w:w w:val="105"/>
                                  <w:sz w:val="7"/>
                                </w:rPr>
                                <w:t> </w:t>
                              </w:r>
                              <w:r>
                                <w:rPr>
                                  <w:rFonts w:ascii="Arial"/>
                                  <w:color w:val="898989"/>
                                  <w:w w:val="105"/>
                                  <w:sz w:val="7"/>
                                </w:rPr>
                                <w:t>Database</w:t>
                              </w:r>
                              <w:r>
                                <w:rPr>
                                  <w:rFonts w:ascii="Arial"/>
                                  <w:color w:val="898989"/>
                                  <w:spacing w:val="-4"/>
                                  <w:w w:val="105"/>
                                  <w:sz w:val="7"/>
                                </w:rPr>
                                <w:t> </w:t>
                              </w:r>
                              <w:r>
                                <w:rPr>
                                  <w:rFonts w:ascii="Arial"/>
                                  <w:color w:val="9A9C9A"/>
                                  <w:spacing w:val="-2"/>
                                  <w:w w:val="105"/>
                                  <w:sz w:val="7"/>
                                </w:rPr>
                                <w:t>(Local)</w:t>
                              </w:r>
                            </w:p>
                            <w:p>
                              <w:pPr>
                                <w:spacing w:before="40"/>
                                <w:ind w:left="0" w:right="32" w:firstLine="0"/>
                                <w:jc w:val="center"/>
                                <w:rPr>
                                  <w:rFonts w:ascii="Arial"/>
                                  <w:sz w:val="51"/>
                                </w:rPr>
                              </w:pPr>
                              <w:r>
                                <w:rPr>
                                  <w:rFonts w:ascii="Arial"/>
                                  <w:color w:val="488ECA"/>
                                  <w:spacing w:val="-5"/>
                                  <w:w w:val="95"/>
                                  <w:sz w:val="51"/>
                                </w:rPr>
                                <w:t>LJ</w:t>
                              </w:r>
                            </w:p>
                          </w:txbxContent>
                        </wps:txbx>
                        <wps:bodyPr wrap="square" lIns="0" tIns="0" rIns="0" bIns="0" rtlCol="0">
                          <a:noAutofit/>
                        </wps:bodyPr>
                      </wps:wsp>
                      <wps:wsp>
                        <wps:cNvPr id="415" name="Textbox 415"/>
                        <wps:cNvSpPr txBox="1"/>
                        <wps:spPr>
                          <a:xfrm>
                            <a:off x="1922058" y="1415899"/>
                            <a:ext cx="432434" cy="49530"/>
                          </a:xfrm>
                          <a:prstGeom prst="rect">
                            <a:avLst/>
                          </a:prstGeom>
                        </wps:spPr>
                        <wps:txbx>
                          <w:txbxContent>
                            <w:p>
                              <w:pPr>
                                <w:spacing w:line="78" w:lineRule="exact" w:before="0"/>
                                <w:ind w:left="0" w:right="0" w:firstLine="0"/>
                                <w:jc w:val="left"/>
                                <w:rPr>
                                  <w:sz w:val="7"/>
                                </w:rPr>
                              </w:pPr>
                              <w:r>
                                <w:rPr>
                                  <w:color w:val="757575"/>
                                  <w:spacing w:val="-2"/>
                                  <w:w w:val="120"/>
                                  <w:sz w:val="7"/>
                                </w:rPr>
                                <w:t>LotlbMdltl</w:t>
                              </w:r>
                              <w:r>
                                <w:rPr>
                                  <w:color w:val="9A9C9A"/>
                                  <w:spacing w:val="-2"/>
                                  <w:w w:val="120"/>
                                  <w:sz w:val="7"/>
                                </w:rPr>
                                <w:t>l'II</w:t>
                              </w:r>
                              <w:r>
                                <w:rPr>
                                  <w:color w:val="757575"/>
                                  <w:spacing w:val="-2"/>
                                  <w:w w:val="120"/>
                                  <w:sz w:val="7"/>
                                </w:rPr>
                                <w:t>II</w:t>
                              </w:r>
                              <w:r>
                                <w:rPr>
                                  <w:color w:val="9A9C9A"/>
                                  <w:spacing w:val="-2"/>
                                  <w:w w:val="120"/>
                                  <w:sz w:val="7"/>
                                </w:rPr>
                                <w:t>OIY</w:t>
                              </w:r>
                            </w:p>
                          </w:txbxContent>
                        </wps:txbx>
                        <wps:bodyPr wrap="square" lIns="0" tIns="0" rIns="0" bIns="0" rtlCol="0">
                          <a:noAutofit/>
                        </wps:bodyPr>
                      </wps:wsp>
                      <wps:wsp>
                        <wps:cNvPr id="416" name="Textbox 416"/>
                        <wps:cNvSpPr txBox="1"/>
                        <wps:spPr>
                          <a:xfrm>
                            <a:off x="436416" y="2027508"/>
                            <a:ext cx="56515" cy="70485"/>
                          </a:xfrm>
                          <a:prstGeom prst="rect">
                            <a:avLst/>
                          </a:prstGeom>
                        </wps:spPr>
                        <wps:txbx>
                          <w:txbxContent>
                            <w:p>
                              <w:pPr>
                                <w:spacing w:line="111" w:lineRule="exact" w:before="0"/>
                                <w:ind w:left="0" w:right="0" w:firstLine="0"/>
                                <w:jc w:val="left"/>
                                <w:rPr>
                                  <w:sz w:val="10"/>
                                </w:rPr>
                              </w:pPr>
                              <w:r>
                                <w:rPr>
                                  <w:color w:val="898989"/>
                                  <w:spacing w:val="-5"/>
                                  <w:w w:val="60"/>
                                  <w:sz w:val="10"/>
                                </w:rPr>
                                <w:t>usu</w:t>
                              </w:r>
                            </w:p>
                          </w:txbxContent>
                        </wps:txbx>
                        <wps:bodyPr wrap="square" lIns="0" tIns="0" rIns="0" bIns="0" rtlCol="0">
                          <a:noAutofit/>
                        </wps:bodyPr>
                      </wps:wsp>
                      <wps:wsp>
                        <wps:cNvPr id="417" name="Textbox 417"/>
                        <wps:cNvSpPr txBox="1"/>
                        <wps:spPr>
                          <a:xfrm>
                            <a:off x="2172118" y="1943522"/>
                            <a:ext cx="420370" cy="456565"/>
                          </a:xfrm>
                          <a:prstGeom prst="rect">
                            <a:avLst/>
                          </a:prstGeom>
                        </wps:spPr>
                        <wps:txbx>
                          <w:txbxContent>
                            <w:p>
                              <w:pPr>
                                <w:spacing w:line="89" w:lineRule="exact" w:before="0"/>
                                <w:ind w:left="0" w:right="0" w:firstLine="0"/>
                                <w:jc w:val="left"/>
                                <w:rPr>
                                  <w:rFonts w:ascii="Arial"/>
                                  <w:sz w:val="8"/>
                                </w:rPr>
                              </w:pPr>
                              <w:r>
                                <w:rPr>
                                  <w:rFonts w:ascii="Arial"/>
                                  <w:color w:val="757575"/>
                                  <w:spacing w:val="-2"/>
                                  <w:sz w:val="8"/>
                                </w:rPr>
                                <w:t>Frretiase08Wbase</w:t>
                              </w:r>
                            </w:p>
                            <w:p>
                              <w:pPr>
                                <w:spacing w:before="43"/>
                                <w:ind w:left="89" w:right="0" w:firstLine="0"/>
                                <w:jc w:val="left"/>
                                <w:rPr>
                                  <w:rFonts w:ascii="Arial"/>
                                  <w:sz w:val="51"/>
                                </w:rPr>
                              </w:pPr>
                              <w:r>
                                <w:rPr>
                                  <w:rFonts w:ascii="Arial"/>
                                  <w:color w:val="488ECA"/>
                                  <w:spacing w:val="-5"/>
                                  <w:w w:val="90"/>
                                  <w:sz w:val="51"/>
                                </w:rPr>
                                <w:t>LJ</w:t>
                              </w:r>
                            </w:p>
                          </w:txbxContent>
                        </wps:txbx>
                        <wps:bodyPr wrap="square" lIns="0" tIns="0" rIns="0" bIns="0" rtlCol="0">
                          <a:noAutofit/>
                        </wps:bodyPr>
                      </wps:wsp>
                      <wps:wsp>
                        <wps:cNvPr id="418" name="Textbox 418"/>
                        <wps:cNvSpPr txBox="1"/>
                        <wps:spPr>
                          <a:xfrm>
                            <a:off x="310476" y="898023"/>
                            <a:ext cx="471805" cy="63500"/>
                          </a:xfrm>
                          <a:prstGeom prst="rect">
                            <a:avLst/>
                          </a:prstGeom>
                        </wps:spPr>
                        <wps:txbx>
                          <w:txbxContent>
                            <w:p>
                              <w:pPr>
                                <w:spacing w:line="100" w:lineRule="exact" w:before="0"/>
                                <w:ind w:left="0" w:right="0" w:firstLine="0"/>
                                <w:jc w:val="left"/>
                                <w:rPr>
                                  <w:sz w:val="9"/>
                                </w:rPr>
                              </w:pPr>
                              <w:r>
                                <w:rPr>
                                  <w:color w:val="898989"/>
                                  <w:spacing w:val="-2"/>
                                  <w:w w:val="90"/>
                                  <w:sz w:val="9"/>
                                </w:rPr>
                                <w:t>MtibileClienl</w:t>
                              </w:r>
                              <w:r>
                                <w:rPr>
                                  <w:color w:val="ACACAC"/>
                                  <w:spacing w:val="-2"/>
                                  <w:w w:val="90"/>
                                  <w:sz w:val="9"/>
                                </w:rPr>
                                <w:t>{</w:t>
                              </w:r>
                              <w:r>
                                <w:rPr>
                                  <w:color w:val="898989"/>
                                  <w:spacing w:val="-2"/>
                                  <w:w w:val="90"/>
                                  <w:sz w:val="9"/>
                                </w:rPr>
                                <w:t>FJutter)</w:t>
                              </w:r>
                            </w:p>
                          </w:txbxContent>
                        </wps:txbx>
                        <wps:bodyPr wrap="square" lIns="0" tIns="0" rIns="0" bIns="0" rtlCol="0">
                          <a:noAutofit/>
                        </wps:bodyPr>
                      </wps:wsp>
                      <wps:wsp>
                        <wps:cNvPr id="419" name="Textbox 419"/>
                        <wps:cNvSpPr txBox="1"/>
                        <wps:spPr>
                          <a:xfrm>
                            <a:off x="1533138" y="1076555"/>
                            <a:ext cx="328295" cy="211454"/>
                          </a:xfrm>
                          <a:prstGeom prst="rect">
                            <a:avLst/>
                          </a:prstGeom>
                        </wps:spPr>
                        <wps:txbx>
                          <w:txbxContent>
                            <w:p>
                              <w:pPr>
                                <w:spacing w:line="78" w:lineRule="exact" w:before="0"/>
                                <w:ind w:left="55" w:right="0" w:firstLine="0"/>
                                <w:jc w:val="left"/>
                                <w:rPr>
                                  <w:rFonts w:ascii="Arial"/>
                                  <w:sz w:val="7"/>
                                </w:rPr>
                              </w:pPr>
                              <w:r>
                                <w:rPr>
                                  <w:rFonts w:ascii="Arial"/>
                                  <w:color w:val="757575"/>
                                  <w:spacing w:val="-2"/>
                                  <w:w w:val="110"/>
                                  <w:sz w:val="7"/>
                                </w:rPr>
                                <w:t>Mapbol:API</w:t>
                              </w:r>
                            </w:p>
                            <w:p>
                              <w:pPr>
                                <w:spacing w:line="240" w:lineRule="auto" w:before="47"/>
                                <w:rPr>
                                  <w:rFonts w:ascii="Arial"/>
                                  <w:sz w:val="7"/>
                                </w:rPr>
                              </w:pPr>
                            </w:p>
                            <w:p>
                              <w:pPr>
                                <w:spacing w:before="0"/>
                                <w:ind w:left="0" w:right="0" w:firstLine="0"/>
                                <w:jc w:val="left"/>
                                <w:rPr>
                                  <w:sz w:val="11"/>
                                </w:rPr>
                              </w:pPr>
                              <w:r>
                                <w:rPr>
                                  <w:color w:val="080808"/>
                                  <w:spacing w:val="-2"/>
                                  <w:w w:val="125"/>
                                  <w:sz w:val="11"/>
                                </w:rPr>
                                <w:t>l)</w:t>
                              </w:r>
                              <w:r>
                                <w:rPr>
                                  <w:color w:val="3F4242"/>
                                  <w:spacing w:val="-2"/>
                                  <w:w w:val="125"/>
                                  <w:sz w:val="11"/>
                                </w:rPr>
                                <w:t>mapbo,</w:t>
                              </w:r>
                            </w:p>
                          </w:txbxContent>
                        </wps:txbx>
                        <wps:bodyPr wrap="square" lIns="0" tIns="0" rIns="0" bIns="0" rtlCol="0">
                          <a:noAutofit/>
                        </wps:bodyPr>
                      </wps:wsp>
                      <wps:wsp>
                        <wps:cNvPr id="420" name="Textbox 420"/>
                        <wps:cNvSpPr txBox="1"/>
                        <wps:spPr>
                          <a:xfrm>
                            <a:off x="2066031" y="627988"/>
                            <a:ext cx="944880" cy="50165"/>
                          </a:xfrm>
                          <a:prstGeom prst="rect">
                            <a:avLst/>
                          </a:prstGeom>
                        </wps:spPr>
                        <wps:txbx>
                          <w:txbxContent>
                            <w:p>
                              <w:pPr>
                                <w:tabs>
                                  <w:tab w:pos="1467" w:val="right" w:leader="hyphen"/>
                                </w:tabs>
                                <w:spacing w:line="78" w:lineRule="exact" w:before="0"/>
                                <w:ind w:left="0" w:right="0" w:firstLine="0"/>
                                <w:jc w:val="left"/>
                                <w:rPr>
                                  <w:rFonts w:ascii="Arial"/>
                                  <w:sz w:val="7"/>
                                </w:rPr>
                              </w:pPr>
                              <w:r>
                                <w:rPr>
                                  <w:rFonts w:ascii="Arial"/>
                                  <w:color w:val="757575"/>
                                  <w:spacing w:val="-2"/>
                                  <w:w w:val="190"/>
                                  <w:sz w:val="7"/>
                                </w:rPr>
                                <w:t>Pied</w:t>
                              </w:r>
                              <w:r>
                                <w:rPr>
                                  <w:rFonts w:ascii="Arial"/>
                                  <w:color w:val="9A9C9A"/>
                                  <w:spacing w:val="-2"/>
                                  <w:w w:val="190"/>
                                  <w:sz w:val="7"/>
                                </w:rPr>
                                <w:t>ict</w:t>
                              </w:r>
                              <w:r>
                                <w:rPr>
                                  <w:rFonts w:ascii="Arial"/>
                                  <w:color w:val="757575"/>
                                  <w:spacing w:val="-2"/>
                                  <w:w w:val="190"/>
                                  <w:sz w:val="7"/>
                                </w:rPr>
                                <w:t>edOutpul</w:t>
                              </w:r>
                              <w:r>
                                <w:rPr>
                                  <w:rFonts w:ascii="Arial"/>
                                  <w:color w:val="59595B"/>
                                  <w:spacing w:val="-2"/>
                                  <w:w w:val="190"/>
                                  <w:sz w:val="7"/>
                                </w:rPr>
                                <w:t>O</w:t>
                              </w:r>
                              <w:r>
                                <w:rPr>
                                  <w:rFonts w:ascii="Arial"/>
                                  <w:color w:val="898989"/>
                                  <w:spacing w:val="-2"/>
                                  <w:w w:val="190"/>
                                  <w:sz w:val="7"/>
                                </w:rPr>
                                <w:t>-</w:t>
                              </w:r>
                              <w:r>
                                <w:rPr>
                                  <w:rFonts w:ascii="Arial"/>
                                  <w:color w:val="59595B"/>
                                  <w:spacing w:val="-10"/>
                                  <w:w w:val="190"/>
                                  <w:sz w:val="7"/>
                                </w:rPr>
                                <w:t>f</w:t>
                              </w:r>
                              <w:r>
                                <w:rPr>
                                  <w:rFonts w:ascii="Arial"/>
                                  <w:color w:val="59595B"/>
                                  <w:sz w:val="7"/>
                                </w:rPr>
                                <w:tab/>
                              </w:r>
                              <w:r>
                                <w:rPr>
                                  <w:rFonts w:ascii="Arial"/>
                                  <w:color w:val="757575"/>
                                  <w:spacing w:val="-10"/>
                                  <w:w w:val="190"/>
                                  <w:sz w:val="7"/>
                                </w:rPr>
                                <w:t>1</w:t>
                              </w:r>
                            </w:p>
                          </w:txbxContent>
                        </wps:txbx>
                        <wps:bodyPr wrap="square" lIns="0" tIns="0" rIns="0" bIns="0" rtlCol="0">
                          <a:noAutofit/>
                        </wps:bodyPr>
                      </wps:wsp>
                      <wps:wsp>
                        <wps:cNvPr id="421" name="Textbox 421"/>
                        <wps:cNvSpPr txBox="1"/>
                        <wps:spPr>
                          <a:xfrm>
                            <a:off x="2992777" y="247169"/>
                            <a:ext cx="857885" cy="1370330"/>
                          </a:xfrm>
                          <a:prstGeom prst="rect">
                            <a:avLst/>
                          </a:prstGeom>
                        </wps:spPr>
                        <wps:txbx>
                          <w:txbxContent>
                            <w:p>
                              <w:pPr>
                                <w:spacing w:before="6"/>
                                <w:ind w:left="24" w:right="0" w:firstLine="0"/>
                                <w:jc w:val="center"/>
                                <w:rPr>
                                  <w:rFonts w:ascii="Arial"/>
                                  <w:sz w:val="8"/>
                                </w:rPr>
                              </w:pPr>
                              <w:r>
                                <w:rPr>
                                  <w:rFonts w:ascii="Arial"/>
                                  <w:color w:val="757575"/>
                                  <w:spacing w:val="-2"/>
                                  <w:sz w:val="8"/>
                                </w:rPr>
                                <w:t>TensOffloWt.neModU!e</w:t>
                              </w:r>
                            </w:p>
                            <w:p>
                              <w:pPr>
                                <w:spacing w:line="240" w:lineRule="auto" w:before="64"/>
                                <w:rPr>
                                  <w:rFonts w:ascii="Arial"/>
                                  <w:sz w:val="8"/>
                                </w:rPr>
                              </w:pPr>
                            </w:p>
                            <w:p>
                              <w:pPr>
                                <w:spacing w:line="456" w:lineRule="auto" w:before="0"/>
                                <w:ind w:left="348" w:right="346" w:firstLine="0"/>
                                <w:jc w:val="center"/>
                                <w:rPr>
                                  <w:rFonts w:ascii="Arial"/>
                                  <w:sz w:val="20"/>
                                </w:rPr>
                              </w:pPr>
                              <w:r>
                                <w:rPr>
                                  <w:rFonts w:ascii="Arial"/>
                                  <w:color w:val="9A9C9A"/>
                                  <w:w w:val="90"/>
                                  <w:sz w:val="20"/>
                                </w:rPr>
                                <w:t>I</w:t>
                              </w:r>
                              <w:r>
                                <w:rPr>
                                  <w:rFonts w:ascii="Arial"/>
                                  <w:color w:val="9A9C9A"/>
                                  <w:spacing w:val="-27"/>
                                  <w:w w:val="90"/>
                                  <w:sz w:val="20"/>
                                </w:rPr>
                                <w:t> </w:t>
                              </w:r>
                              <w:r>
                                <w:rPr>
                                  <w:rFonts w:ascii="Arial"/>
                                  <w:color w:val="59595B"/>
                                  <w:w w:val="90"/>
                                  <w:sz w:val="8"/>
                                  <w:u w:val="thick" w:color="757575"/>
                                </w:rPr>
                                <w:t>E</w:t>
                              </w:r>
                              <w:r>
                                <w:rPr>
                                  <w:rFonts w:ascii="Arial"/>
                                  <w:color w:val="898989"/>
                                  <w:w w:val="90"/>
                                  <w:sz w:val="8"/>
                                  <w:u w:val="thick" w:color="757575"/>
                                </w:rPr>
                                <w:t>valua</w:t>
                              </w:r>
                              <w:r>
                                <w:rPr>
                                  <w:rFonts w:ascii="Arial"/>
                                  <w:color w:val="59595B"/>
                                  <w:w w:val="90"/>
                                  <w:sz w:val="8"/>
                                  <w:u w:val="thick" w:color="757575"/>
                                </w:rPr>
                                <w:t>t</w:t>
                              </w:r>
                              <w:r>
                                <w:rPr>
                                  <w:rFonts w:ascii="Arial"/>
                                  <w:color w:val="757575"/>
                                  <w:w w:val="90"/>
                                  <w:sz w:val="8"/>
                                  <w:u w:val="thick" w:color="757575"/>
                                </w:rPr>
                                <w:t>e-Mode</w:t>
                              </w:r>
                              <w:r>
                                <w:rPr>
                                  <w:rFonts w:ascii="Arial"/>
                                  <w:color w:val="757575"/>
                                  <w:w w:val="90"/>
                                  <w:sz w:val="8"/>
                                </w:rPr>
                                <w:t>l</w:t>
                              </w:r>
                              <w:r>
                                <w:rPr>
                                  <w:rFonts w:ascii="Arial"/>
                                  <w:color w:val="757575"/>
                                  <w:spacing w:val="-3"/>
                                  <w:sz w:val="8"/>
                                </w:rPr>
                                <w:t> </w:t>
                              </w:r>
                              <w:r>
                                <w:rPr>
                                  <w:rFonts w:ascii="Arial"/>
                                  <w:color w:val="1A1A1A"/>
                                  <w:w w:val="90"/>
                                  <w:sz w:val="20"/>
                                </w:rPr>
                                <w:t>I </w:t>
                              </w:r>
                              <w:r>
                                <w:rPr>
                                  <w:rFonts w:ascii="Arial"/>
                                  <w:color w:val="9A9C9A"/>
                                  <w:w w:val="95"/>
                                  <w:sz w:val="20"/>
                                </w:rPr>
                                <w:t>I</w:t>
                              </w:r>
                              <w:r>
                                <w:rPr>
                                  <w:rFonts w:ascii="Arial"/>
                                  <w:color w:val="9A9C9A"/>
                                  <w:spacing w:val="35"/>
                                  <w:sz w:val="20"/>
                                </w:rPr>
                                <w:t> </w:t>
                              </w:r>
                              <w:r>
                                <w:rPr>
                                  <w:rFonts w:ascii="Arial"/>
                                  <w:color w:val="757575"/>
                                  <w:w w:val="95"/>
                                  <w:sz w:val="8"/>
                                  <w:u w:val="thick" w:color="757575"/>
                                </w:rPr>
                                <w:t>P</w:t>
                              </w:r>
                              <w:r>
                                <w:rPr>
                                  <w:rFonts w:ascii="Arial"/>
                                  <w:color w:val="59595B"/>
                                  <w:w w:val="95"/>
                                  <w:sz w:val="8"/>
                                  <w:u w:val="thick" w:color="757575"/>
                                </w:rPr>
                                <w:t>r</w:t>
                              </w:r>
                              <w:r>
                                <w:rPr>
                                  <w:rFonts w:ascii="Arial"/>
                                  <w:color w:val="898989"/>
                                  <w:w w:val="95"/>
                                  <w:sz w:val="8"/>
                                  <w:u w:val="thick" w:color="757575"/>
                                </w:rPr>
                                <w:t>oc</w:t>
                              </w:r>
                              <w:r>
                                <w:rPr>
                                  <w:rFonts w:ascii="Arial"/>
                                  <w:color w:val="59595B"/>
                                  <w:w w:val="95"/>
                                  <w:sz w:val="8"/>
                                  <w:u w:val="thick" w:color="757575"/>
                                </w:rPr>
                                <w:t>e</w:t>
                              </w:r>
                              <w:r>
                                <w:rPr>
                                  <w:rFonts w:ascii="Arial"/>
                                  <w:color w:val="757575"/>
                                  <w:w w:val="95"/>
                                  <w:sz w:val="8"/>
                                  <w:u w:val="thick" w:color="757575"/>
                                </w:rPr>
                                <w:t>ssm</w:t>
                              </w:r>
                              <w:r>
                                <w:rPr>
                                  <w:rFonts w:ascii="Arial"/>
                                  <w:color w:val="757575"/>
                                  <w:w w:val="95"/>
                                  <w:sz w:val="8"/>
                                </w:rPr>
                                <w:t>g</w:t>
                              </w:r>
                              <w:r>
                                <w:rPr>
                                  <w:rFonts w:ascii="Arial"/>
                                  <w:color w:val="757575"/>
                                  <w:spacing w:val="75"/>
                                  <w:sz w:val="8"/>
                                </w:rPr>
                                <w:t> </w:t>
                              </w:r>
                              <w:r>
                                <w:rPr>
                                  <w:rFonts w:ascii="Arial"/>
                                  <w:color w:val="1A1A1A"/>
                                  <w:spacing w:val="-25"/>
                                  <w:w w:val="85"/>
                                  <w:sz w:val="20"/>
                                </w:rPr>
                                <w:t>I</w:t>
                              </w:r>
                            </w:p>
                            <w:p>
                              <w:pPr>
                                <w:spacing w:before="85"/>
                                <w:ind w:left="24" w:right="5" w:firstLine="0"/>
                                <w:jc w:val="center"/>
                                <w:rPr>
                                  <w:rFonts w:ascii="Arial"/>
                                  <w:sz w:val="8"/>
                                </w:rPr>
                              </w:pPr>
                              <w:r>
                                <w:rPr>
                                  <w:rFonts w:ascii="Arial"/>
                                  <w:color w:val="59595B"/>
                                  <w:spacing w:val="-2"/>
                                  <w:sz w:val="8"/>
                                </w:rPr>
                                <w:t>T</w:t>
                              </w:r>
                              <w:r>
                                <w:rPr>
                                  <w:rFonts w:ascii="Arial"/>
                                  <w:color w:val="757575"/>
                                  <w:spacing w:val="-2"/>
                                  <w:sz w:val="8"/>
                                </w:rPr>
                                <w:t>FUt</w:t>
                              </w:r>
                              <w:r>
                                <w:rPr>
                                  <w:rFonts w:ascii="Arial"/>
                                  <w:color w:val="59595B"/>
                                  <w:spacing w:val="-2"/>
                                  <w:sz w:val="8"/>
                                </w:rPr>
                                <w:t>e</w:t>
                              </w:r>
                              <w:r>
                                <w:rPr>
                                  <w:rFonts w:ascii="Arial"/>
                                  <w:color w:val="757575"/>
                                  <w:spacing w:val="-2"/>
                                  <w:sz w:val="8"/>
                                </w:rPr>
                                <w:t>lriir</w:t>
                              </w:r>
                              <w:r>
                                <w:rPr>
                                  <w:rFonts w:ascii="Arial"/>
                                  <w:color w:val="3F4242"/>
                                  <w:spacing w:val="-2"/>
                                  <w:sz w:val="8"/>
                                </w:rPr>
                                <w:t>e</w:t>
                              </w:r>
                              <w:r>
                                <w:rPr>
                                  <w:rFonts w:ascii="Arial"/>
                                  <w:color w:val="757575"/>
                                  <w:spacing w:val="-2"/>
                                  <w:sz w:val="8"/>
                                </w:rPr>
                                <w:t>peter</w:t>
                              </w:r>
                            </w:p>
                          </w:txbxContent>
                        </wps:txbx>
                        <wps:bodyPr wrap="square" lIns="0" tIns="0" rIns="0" bIns="0" rtlCol="0">
                          <a:noAutofit/>
                        </wps:bodyPr>
                      </wps:wsp>
                    </wpg:wgp>
                  </a:graphicData>
                </a:graphic>
              </wp:anchor>
            </w:drawing>
          </mc:Choice>
          <mc:Fallback>
            <w:pict>
              <v:group style="position:absolute;margin-left:140.35762pt;margin-top:-214.338196pt;width:317.25pt;height:610.3pt;mso-position-horizontal-relative:page;mso-position-vertical-relative:paragraph;z-index:-21710848" id="docshapegroup268" coordorigin="2807,-4287" coordsize="6345,12206">
                <v:shape style="position:absolute;left:5787;top:-3538;width:962;height:97" type="#_x0000_t75" id="docshape269" stroked="false">
                  <v:imagedata r:id="rId89" o:title=""/>
                </v:shape>
                <v:shape style="position:absolute;left:2811;top:-2730;width:2188;height:1634" type="#_x0000_t75" id="docshape270" stroked="false">
                  <v:imagedata r:id="rId90" o:title=""/>
                </v:shape>
                <v:shape style="position:absolute;left:6287;top:-3787;width:1269;height:77" type="#_x0000_t75" id="docshape271" stroked="false">
                  <v:imagedata r:id="rId91" o:title=""/>
                </v:shape>
                <v:shape style="position:absolute;left:7671;top:-2404;width:943;height:519" type="#_x0000_t75" id="docshape272" stroked="false">
                  <v:imagedata r:id="rId92" o:title=""/>
                </v:shape>
                <v:shape style="position:absolute;left:7565;top:2056;width:1106;height:577" type="#_x0000_t75" id="docshape273" stroked="false">
                  <v:imagedata r:id="rId93" o:title=""/>
                </v:shape>
                <v:shape style="position:absolute;left:3460;top:3426;width:1135;height:2240" type="#_x0000_t75" id="docshape274" stroked="false">
                  <v:imagedata r:id="rId94" o:title=""/>
                </v:shape>
                <v:shape style="position:absolute;left:7248;top:3387;width:827;height:1533" type="#_x0000_t75" id="docshape275" stroked="false">
                  <v:imagedata r:id="rId95" o:title=""/>
                </v:shape>
                <v:line style="position:absolute" from="2812,-116" to="2812,-4287" stroked="true" strokeweight=".480677pt" strokecolor="#000000">
                  <v:stroke dashstyle="solid"/>
                </v:line>
                <v:line style="position:absolute" from="3346,5651" to="3346,3575" stroked="true" strokeweight=".721015pt" strokecolor="#000000">
                  <v:stroke dashstyle="solid"/>
                </v:line>
                <v:line style="position:absolute" from="3932,7919" to="3932,6727" stroked="true" strokeweight=".480677pt" strokecolor="#000000">
                  <v:stroke dashstyle="solid"/>
                </v:line>
                <v:line style="position:absolute" from="4225,-2730" to="4225,-3576" stroked="true" strokeweight=".240338pt" strokecolor="#000000">
                  <v:stroke dashstyle="solid"/>
                </v:line>
                <v:shape style="position:absolute;left:4840;top:-3980;width:73;height:9631" id="docshape276" coordorigin="4840,-3979" coordsize="73,9631" path="m4840,5651l4840,3575m4913,-3018l4913,-3979e" filled="false" stroked="true" strokeweight=".720918pt" strokecolor="#000000">
                  <v:path arrowok="t"/>
                  <v:stroke dashstyle="solid"/>
                </v:shape>
                <v:shape style="position:absolute;left:5162;top:-3980;width:654;height:11899" id="docshape277" coordorigin="5162,-3979" coordsize="654,11899" path="m5162,-2038l5162,-2691m5432,7919l5432,6727m5783,-2038l5783,-2691m5816,-3018l5816,-3979e" filled="false" stroked="true" strokeweight=".480612pt" strokecolor="#000000">
                  <v:path arrowok="t"/>
                  <v:stroke dashstyle="solid"/>
                </v:shape>
                <v:line style="position:absolute" from="6124,-327" to="6124,-1980" stroked="true" strokeweight=".721015pt" strokecolor="#000000">
                  <v:stroke dashstyle="solid"/>
                </v:line>
                <v:shape style="position:absolute;left:6849;top:-3499;width:145;height:9304" id="docshape278" coordorigin="6850,-3499" coordsize="145,9304" path="m6850,-1250l6850,-3499m6878,5805l6878,3537m6994,-327l6994,-1288e" filled="false" stroked="true" strokeweight=".480612pt" strokecolor="#000000">
                  <v:path arrowok="t"/>
                  <v:stroke dashstyle="solid"/>
                </v:shape>
                <v:line style="position:absolute" from="7518,-1711" to="7518,-3902" stroked="true" strokeweight=".240338pt" strokecolor="#000000">
                  <v:stroke dashstyle="solid"/>
                </v:line>
                <v:shape style="position:absolute;left:8878;top:-4287;width:250;height:4172" id="docshape279" coordorigin="8878,-4287" coordsize="250,4172" path="m8878,-1711l8878,-3902m9128,-116l9128,-4287e" filled="false" stroked="true" strokeweight=".720918pt" strokecolor="#000000">
                  <v:path arrowok="t"/>
                  <v:stroke dashstyle="solid"/>
                </v:shape>
                <v:shape style="position:absolute;left:2807;top:-4273;width:6345;height:371" id="docshape280" coordorigin="2807,-4272" coordsize="6345,371" path="m2807,-4272l9152,-4272m4903,-3965l5826,-3965m7518,-3902l8902,-3902e" filled="false" stroked="true" strokeweight=".480612pt" strokecolor="#000000">
                  <v:path arrowok="t"/>
                  <v:stroke dashstyle="solid"/>
                </v:shape>
                <v:line style="position:absolute" from="4211,-3734" to="4941,-3734" stroked="true" strokeweight=".720821pt" strokecolor="#000000">
                  <v:stroke dashstyle="solid"/>
                </v:line>
                <v:shape style="position:absolute;left:4902;top:-3038;width:3615;height:279" id="docshape281" coordorigin="4903,-3037" coordsize="3615,279" path="m4903,-3037l5826,-3037m7883,-2759l8518,-2759e" filled="false" stroked="true" strokeweight=".480612pt" strokecolor="#000000">
                  <v:path arrowok="t"/>
                  <v:stroke dashstyle="solid"/>
                </v:shape>
                <v:line style="position:absolute" from="5153,-2682" to="5807,-2682" stroked="true" strokeweight=".720821pt" strokecolor="#000000">
                  <v:stroke dashstyle="solid"/>
                </v:line>
                <v:line style="position:absolute" from="7883,-2509" to="8518,-2509" stroked="true" strokeweight=".480547pt" strokecolor="#000000">
                  <v:stroke dashstyle="solid"/>
                </v:line>
                <v:line style="position:absolute" from="5153,-2062" to="5807,-2062" stroked="true" strokeweight=".720821pt" strokecolor="#000000">
                  <v:stroke dashstyle="solid"/>
                </v:line>
                <v:shape style="position:absolute;left:6094;top:-1736;width:2808;height:457" id="docshape282" coordorigin="6095,-1735" coordsize="2808,457" path="m7518,-1735l8902,-1735m6095,-1279l7018,-1279e" filled="false" stroked="true" strokeweight=".480612pt" strokecolor="#000000">
                  <v:path arrowok="t"/>
                  <v:stroke dashstyle="solid"/>
                </v:shape>
                <v:line style="position:absolute" from="4999,-1182" to="6114,-1182" stroked="true" strokeweight=".240274pt" strokecolor="#000000">
                  <v:stroke dashstyle="solid"/>
                </v:line>
                <v:shape style="position:absolute;left:2807;top:-347;width:6345;height:217" id="docshape283" coordorigin="2807,-346" coordsize="6345,217" path="m6095,-346l7018,-346m2807,-130l9152,-130e" filled="false" stroked="true" strokeweight=".480612pt" strokecolor="#000000">
                  <v:path arrowok="t"/>
                  <v:stroke dashstyle="solid"/>
                </v:shape>
                <v:line style="position:absolute" from="3326,5632" to="4864,5632" stroked="true" strokeweight=".961094pt" strokecolor="#000000">
                  <v:stroke dashstyle="solid"/>
                </v:line>
                <v:line style="position:absolute" from="3922,6727" to="5441,6727" stroked="true" strokeweight=".480547pt" strokecolor="#000000">
                  <v:stroke dashstyle="solid"/>
                </v:line>
                <v:line style="position:absolute" from="3922,7881" to="5441,7881" stroked="true" strokeweight=".720821pt" strokecolor="#000000">
                  <v:stroke dashstyle="solid"/>
                </v:line>
                <v:line style="position:absolute" from="7869,-3455" to="7884,-3455" stroked="true" strokeweight="1.001140pt" strokecolor="#9a9c9a">
                  <v:stroke dashstyle="solid"/>
                </v:line>
                <v:line style="position:absolute" from="8494,-3455" to="8499,-3455" stroked="true" strokeweight="1.001140pt" strokecolor="#1a1a1a">
                  <v:stroke dashstyle="solid"/>
                </v:line>
                <v:line style="position:absolute" from="7869,-3018" to="7884,-3018" stroked="true" strokeweight="1.001140pt" strokecolor="#9a9c9a">
                  <v:stroke dashstyle="solid"/>
                </v:line>
                <v:line style="position:absolute" from="8494,-3018" to="8499,-3018" stroked="true" strokeweight="1.001140pt" strokecolor="#1a1a1a">
                  <v:stroke dashstyle="solid"/>
                </v:line>
                <v:shape style="position:absolute;left:5002;top:-3909;width:756;height:706" type="#_x0000_t202" id="docshape284" filled="false" stroked="false">
                  <v:textbox inset="0,0,0,0">
                    <w:txbxContent>
                      <w:p>
                        <w:pPr>
                          <w:spacing w:line="78" w:lineRule="exact" w:before="0"/>
                          <w:ind w:left="0" w:right="18" w:firstLine="0"/>
                          <w:jc w:val="center"/>
                          <w:rPr>
                            <w:rFonts w:ascii="Arial"/>
                            <w:sz w:val="7"/>
                          </w:rPr>
                        </w:pPr>
                        <w:r>
                          <w:rPr>
                            <w:rFonts w:ascii="Arial"/>
                            <w:color w:val="757575"/>
                            <w:w w:val="105"/>
                            <w:sz w:val="7"/>
                          </w:rPr>
                          <w:t>HM!</w:t>
                        </w:r>
                        <w:r>
                          <w:rPr>
                            <w:rFonts w:ascii="Arial"/>
                            <w:color w:val="757575"/>
                            <w:spacing w:val="9"/>
                            <w:w w:val="105"/>
                            <w:sz w:val="7"/>
                          </w:rPr>
                          <w:t> </w:t>
                        </w:r>
                        <w:r>
                          <w:rPr>
                            <w:rFonts w:ascii="Arial"/>
                            <w:color w:val="898989"/>
                            <w:w w:val="105"/>
                            <w:sz w:val="7"/>
                          </w:rPr>
                          <w:t>Database</w:t>
                        </w:r>
                        <w:r>
                          <w:rPr>
                            <w:rFonts w:ascii="Arial"/>
                            <w:color w:val="898989"/>
                            <w:spacing w:val="-4"/>
                            <w:w w:val="105"/>
                            <w:sz w:val="7"/>
                          </w:rPr>
                          <w:t> </w:t>
                        </w:r>
                        <w:r>
                          <w:rPr>
                            <w:rFonts w:ascii="Arial"/>
                            <w:color w:val="9A9C9A"/>
                            <w:spacing w:val="-2"/>
                            <w:w w:val="105"/>
                            <w:sz w:val="7"/>
                          </w:rPr>
                          <w:t>(Local)</w:t>
                        </w:r>
                      </w:p>
                      <w:p>
                        <w:pPr>
                          <w:spacing w:before="40"/>
                          <w:ind w:left="0" w:right="32" w:firstLine="0"/>
                          <w:jc w:val="center"/>
                          <w:rPr>
                            <w:rFonts w:ascii="Arial"/>
                            <w:sz w:val="51"/>
                          </w:rPr>
                        </w:pPr>
                        <w:r>
                          <w:rPr>
                            <w:rFonts w:ascii="Arial"/>
                            <w:color w:val="488ECA"/>
                            <w:spacing w:val="-5"/>
                            <w:w w:val="95"/>
                            <w:sz w:val="51"/>
                          </w:rPr>
                          <w:t>LJ</w:t>
                        </w:r>
                      </w:p>
                    </w:txbxContent>
                  </v:textbox>
                  <w10:wrap type="none"/>
                </v:shape>
                <v:shape style="position:absolute;left:5834;top:-2057;width:681;height:78" type="#_x0000_t202" id="docshape285" filled="false" stroked="false">
                  <v:textbox inset="0,0,0,0">
                    <w:txbxContent>
                      <w:p>
                        <w:pPr>
                          <w:spacing w:line="78" w:lineRule="exact" w:before="0"/>
                          <w:ind w:left="0" w:right="0" w:firstLine="0"/>
                          <w:jc w:val="left"/>
                          <w:rPr>
                            <w:sz w:val="7"/>
                          </w:rPr>
                        </w:pPr>
                        <w:r>
                          <w:rPr>
                            <w:color w:val="757575"/>
                            <w:spacing w:val="-2"/>
                            <w:w w:val="120"/>
                            <w:sz w:val="7"/>
                          </w:rPr>
                          <w:t>LotlbMdltl</w:t>
                        </w:r>
                        <w:r>
                          <w:rPr>
                            <w:color w:val="9A9C9A"/>
                            <w:spacing w:val="-2"/>
                            <w:w w:val="120"/>
                            <w:sz w:val="7"/>
                          </w:rPr>
                          <w:t>l'II</w:t>
                        </w:r>
                        <w:r>
                          <w:rPr>
                            <w:color w:val="757575"/>
                            <w:spacing w:val="-2"/>
                            <w:w w:val="120"/>
                            <w:sz w:val="7"/>
                          </w:rPr>
                          <w:t>II</w:t>
                        </w:r>
                        <w:r>
                          <w:rPr>
                            <w:color w:val="9A9C9A"/>
                            <w:spacing w:val="-2"/>
                            <w:w w:val="120"/>
                            <w:sz w:val="7"/>
                          </w:rPr>
                          <w:t>OIY</w:t>
                        </w:r>
                      </w:p>
                    </w:txbxContent>
                  </v:textbox>
                  <w10:wrap type="none"/>
                </v:shape>
                <v:shape style="position:absolute;left:3494;top:-1094;width:89;height:111" type="#_x0000_t202" id="docshape286" filled="false" stroked="false">
                  <v:textbox inset="0,0,0,0">
                    <w:txbxContent>
                      <w:p>
                        <w:pPr>
                          <w:spacing w:line="111" w:lineRule="exact" w:before="0"/>
                          <w:ind w:left="0" w:right="0" w:firstLine="0"/>
                          <w:jc w:val="left"/>
                          <w:rPr>
                            <w:sz w:val="10"/>
                          </w:rPr>
                        </w:pPr>
                        <w:r>
                          <w:rPr>
                            <w:color w:val="898989"/>
                            <w:spacing w:val="-5"/>
                            <w:w w:val="60"/>
                            <w:sz w:val="10"/>
                          </w:rPr>
                          <w:t>usu</w:t>
                        </w:r>
                      </w:p>
                    </w:txbxContent>
                  </v:textbox>
                  <w10:wrap type="none"/>
                </v:shape>
                <v:shape style="position:absolute;left:6227;top:-1227;width:662;height:719" type="#_x0000_t202" id="docshape287" filled="false" stroked="false">
                  <v:textbox inset="0,0,0,0">
                    <w:txbxContent>
                      <w:p>
                        <w:pPr>
                          <w:spacing w:line="89" w:lineRule="exact" w:before="0"/>
                          <w:ind w:left="0" w:right="0" w:firstLine="0"/>
                          <w:jc w:val="left"/>
                          <w:rPr>
                            <w:rFonts w:ascii="Arial"/>
                            <w:sz w:val="8"/>
                          </w:rPr>
                        </w:pPr>
                        <w:r>
                          <w:rPr>
                            <w:rFonts w:ascii="Arial"/>
                            <w:color w:val="757575"/>
                            <w:spacing w:val="-2"/>
                            <w:sz w:val="8"/>
                          </w:rPr>
                          <w:t>Frretiase08Wbase</w:t>
                        </w:r>
                      </w:p>
                      <w:p>
                        <w:pPr>
                          <w:spacing w:before="43"/>
                          <w:ind w:left="89" w:right="0" w:firstLine="0"/>
                          <w:jc w:val="left"/>
                          <w:rPr>
                            <w:rFonts w:ascii="Arial"/>
                            <w:sz w:val="51"/>
                          </w:rPr>
                        </w:pPr>
                        <w:r>
                          <w:rPr>
                            <w:rFonts w:ascii="Arial"/>
                            <w:color w:val="488ECA"/>
                            <w:spacing w:val="-5"/>
                            <w:w w:val="90"/>
                            <w:sz w:val="51"/>
                          </w:rPr>
                          <w:t>LJ</w:t>
                        </w:r>
                      </w:p>
                    </w:txbxContent>
                  </v:textbox>
                  <w10:wrap type="none"/>
                </v:shape>
                <v:shape style="position:absolute;left:3296;top:-2873;width:743;height:100" type="#_x0000_t202" id="docshape288" filled="false" stroked="false">
                  <v:textbox inset="0,0,0,0">
                    <w:txbxContent>
                      <w:p>
                        <w:pPr>
                          <w:spacing w:line="100" w:lineRule="exact" w:before="0"/>
                          <w:ind w:left="0" w:right="0" w:firstLine="0"/>
                          <w:jc w:val="left"/>
                          <w:rPr>
                            <w:sz w:val="9"/>
                          </w:rPr>
                        </w:pPr>
                        <w:r>
                          <w:rPr>
                            <w:color w:val="898989"/>
                            <w:spacing w:val="-2"/>
                            <w:w w:val="90"/>
                            <w:sz w:val="9"/>
                          </w:rPr>
                          <w:t>MtibileClienl</w:t>
                        </w:r>
                        <w:r>
                          <w:rPr>
                            <w:color w:val="ACACAC"/>
                            <w:spacing w:val="-2"/>
                            <w:w w:val="90"/>
                            <w:sz w:val="9"/>
                          </w:rPr>
                          <w:t>{</w:t>
                        </w:r>
                        <w:r>
                          <w:rPr>
                            <w:color w:val="898989"/>
                            <w:spacing w:val="-2"/>
                            <w:w w:val="90"/>
                            <w:sz w:val="9"/>
                          </w:rPr>
                          <w:t>FJutter)</w:t>
                        </w:r>
                      </w:p>
                    </w:txbxContent>
                  </v:textbox>
                  <w10:wrap type="none"/>
                </v:shape>
                <v:shape style="position:absolute;left:5221;top:-2592;width:517;height:333" type="#_x0000_t202" id="docshape289" filled="false" stroked="false">
                  <v:textbox inset="0,0,0,0">
                    <w:txbxContent>
                      <w:p>
                        <w:pPr>
                          <w:spacing w:line="78" w:lineRule="exact" w:before="0"/>
                          <w:ind w:left="55" w:right="0" w:firstLine="0"/>
                          <w:jc w:val="left"/>
                          <w:rPr>
                            <w:rFonts w:ascii="Arial"/>
                            <w:sz w:val="7"/>
                          </w:rPr>
                        </w:pPr>
                        <w:r>
                          <w:rPr>
                            <w:rFonts w:ascii="Arial"/>
                            <w:color w:val="757575"/>
                            <w:spacing w:val="-2"/>
                            <w:w w:val="110"/>
                            <w:sz w:val="7"/>
                          </w:rPr>
                          <w:t>Mapbol:API</w:t>
                        </w:r>
                      </w:p>
                      <w:p>
                        <w:pPr>
                          <w:spacing w:line="240" w:lineRule="auto" w:before="47"/>
                          <w:rPr>
                            <w:rFonts w:ascii="Arial"/>
                            <w:sz w:val="7"/>
                          </w:rPr>
                        </w:pPr>
                      </w:p>
                      <w:p>
                        <w:pPr>
                          <w:spacing w:before="0"/>
                          <w:ind w:left="0" w:right="0" w:firstLine="0"/>
                          <w:jc w:val="left"/>
                          <w:rPr>
                            <w:sz w:val="11"/>
                          </w:rPr>
                        </w:pPr>
                        <w:r>
                          <w:rPr>
                            <w:color w:val="080808"/>
                            <w:spacing w:val="-2"/>
                            <w:w w:val="125"/>
                            <w:sz w:val="11"/>
                          </w:rPr>
                          <w:t>l)</w:t>
                        </w:r>
                        <w:r>
                          <w:rPr>
                            <w:color w:val="3F4242"/>
                            <w:spacing w:val="-2"/>
                            <w:w w:val="125"/>
                            <w:sz w:val="11"/>
                          </w:rPr>
                          <w:t>mapbo,</w:t>
                        </w:r>
                      </w:p>
                    </w:txbxContent>
                  </v:textbox>
                  <w10:wrap type="none"/>
                </v:shape>
                <v:shape style="position:absolute;left:6060;top:-3298;width:1488;height:79" type="#_x0000_t202" id="docshape290" filled="false" stroked="false">
                  <v:textbox inset="0,0,0,0">
                    <w:txbxContent>
                      <w:p>
                        <w:pPr>
                          <w:tabs>
                            <w:tab w:pos="1467" w:val="right" w:leader="hyphen"/>
                          </w:tabs>
                          <w:spacing w:line="78" w:lineRule="exact" w:before="0"/>
                          <w:ind w:left="0" w:right="0" w:firstLine="0"/>
                          <w:jc w:val="left"/>
                          <w:rPr>
                            <w:rFonts w:ascii="Arial"/>
                            <w:sz w:val="7"/>
                          </w:rPr>
                        </w:pPr>
                        <w:r>
                          <w:rPr>
                            <w:rFonts w:ascii="Arial"/>
                            <w:color w:val="757575"/>
                            <w:spacing w:val="-2"/>
                            <w:w w:val="190"/>
                            <w:sz w:val="7"/>
                          </w:rPr>
                          <w:t>Pied</w:t>
                        </w:r>
                        <w:r>
                          <w:rPr>
                            <w:rFonts w:ascii="Arial"/>
                            <w:color w:val="9A9C9A"/>
                            <w:spacing w:val="-2"/>
                            <w:w w:val="190"/>
                            <w:sz w:val="7"/>
                          </w:rPr>
                          <w:t>ict</w:t>
                        </w:r>
                        <w:r>
                          <w:rPr>
                            <w:rFonts w:ascii="Arial"/>
                            <w:color w:val="757575"/>
                            <w:spacing w:val="-2"/>
                            <w:w w:val="190"/>
                            <w:sz w:val="7"/>
                          </w:rPr>
                          <w:t>edOutpul</w:t>
                        </w:r>
                        <w:r>
                          <w:rPr>
                            <w:rFonts w:ascii="Arial"/>
                            <w:color w:val="59595B"/>
                            <w:spacing w:val="-2"/>
                            <w:w w:val="190"/>
                            <w:sz w:val="7"/>
                          </w:rPr>
                          <w:t>O</w:t>
                        </w:r>
                        <w:r>
                          <w:rPr>
                            <w:rFonts w:ascii="Arial"/>
                            <w:color w:val="898989"/>
                            <w:spacing w:val="-2"/>
                            <w:w w:val="190"/>
                            <w:sz w:val="7"/>
                          </w:rPr>
                          <w:t>-</w:t>
                        </w:r>
                        <w:r>
                          <w:rPr>
                            <w:rFonts w:ascii="Arial"/>
                            <w:color w:val="59595B"/>
                            <w:spacing w:val="-10"/>
                            <w:w w:val="190"/>
                            <w:sz w:val="7"/>
                          </w:rPr>
                          <w:t>f</w:t>
                        </w:r>
                        <w:r>
                          <w:rPr>
                            <w:rFonts w:ascii="Arial"/>
                            <w:color w:val="59595B"/>
                            <w:sz w:val="7"/>
                          </w:rPr>
                          <w:tab/>
                        </w:r>
                        <w:r>
                          <w:rPr>
                            <w:rFonts w:ascii="Arial"/>
                            <w:color w:val="757575"/>
                            <w:spacing w:val="-10"/>
                            <w:w w:val="190"/>
                            <w:sz w:val="7"/>
                          </w:rPr>
                          <w:t>1</w:t>
                        </w:r>
                      </w:p>
                    </w:txbxContent>
                  </v:textbox>
                  <w10:wrap type="none"/>
                </v:shape>
                <v:shape style="position:absolute;left:7520;top:-3898;width:1351;height:2158" type="#_x0000_t202" id="docshape291" filled="false" stroked="false">
                  <v:textbox inset="0,0,0,0">
                    <w:txbxContent>
                      <w:p>
                        <w:pPr>
                          <w:spacing w:before="6"/>
                          <w:ind w:left="24" w:right="0" w:firstLine="0"/>
                          <w:jc w:val="center"/>
                          <w:rPr>
                            <w:rFonts w:ascii="Arial"/>
                            <w:sz w:val="8"/>
                          </w:rPr>
                        </w:pPr>
                        <w:r>
                          <w:rPr>
                            <w:rFonts w:ascii="Arial"/>
                            <w:color w:val="757575"/>
                            <w:spacing w:val="-2"/>
                            <w:sz w:val="8"/>
                          </w:rPr>
                          <w:t>TensOffloWt.neModU!e</w:t>
                        </w:r>
                      </w:p>
                      <w:p>
                        <w:pPr>
                          <w:spacing w:line="240" w:lineRule="auto" w:before="64"/>
                          <w:rPr>
                            <w:rFonts w:ascii="Arial"/>
                            <w:sz w:val="8"/>
                          </w:rPr>
                        </w:pPr>
                      </w:p>
                      <w:p>
                        <w:pPr>
                          <w:spacing w:line="456" w:lineRule="auto" w:before="0"/>
                          <w:ind w:left="348" w:right="346" w:firstLine="0"/>
                          <w:jc w:val="center"/>
                          <w:rPr>
                            <w:rFonts w:ascii="Arial"/>
                            <w:sz w:val="20"/>
                          </w:rPr>
                        </w:pPr>
                        <w:r>
                          <w:rPr>
                            <w:rFonts w:ascii="Arial"/>
                            <w:color w:val="9A9C9A"/>
                            <w:w w:val="90"/>
                            <w:sz w:val="20"/>
                          </w:rPr>
                          <w:t>I</w:t>
                        </w:r>
                        <w:r>
                          <w:rPr>
                            <w:rFonts w:ascii="Arial"/>
                            <w:color w:val="9A9C9A"/>
                            <w:spacing w:val="-27"/>
                            <w:w w:val="90"/>
                            <w:sz w:val="20"/>
                          </w:rPr>
                          <w:t> </w:t>
                        </w:r>
                        <w:r>
                          <w:rPr>
                            <w:rFonts w:ascii="Arial"/>
                            <w:color w:val="59595B"/>
                            <w:w w:val="90"/>
                            <w:sz w:val="8"/>
                            <w:u w:val="thick" w:color="757575"/>
                          </w:rPr>
                          <w:t>E</w:t>
                        </w:r>
                        <w:r>
                          <w:rPr>
                            <w:rFonts w:ascii="Arial"/>
                            <w:color w:val="898989"/>
                            <w:w w:val="90"/>
                            <w:sz w:val="8"/>
                            <w:u w:val="thick" w:color="757575"/>
                          </w:rPr>
                          <w:t>valua</w:t>
                        </w:r>
                        <w:r>
                          <w:rPr>
                            <w:rFonts w:ascii="Arial"/>
                            <w:color w:val="59595B"/>
                            <w:w w:val="90"/>
                            <w:sz w:val="8"/>
                            <w:u w:val="thick" w:color="757575"/>
                          </w:rPr>
                          <w:t>t</w:t>
                        </w:r>
                        <w:r>
                          <w:rPr>
                            <w:rFonts w:ascii="Arial"/>
                            <w:color w:val="757575"/>
                            <w:w w:val="90"/>
                            <w:sz w:val="8"/>
                            <w:u w:val="thick" w:color="757575"/>
                          </w:rPr>
                          <w:t>e-Mode</w:t>
                        </w:r>
                        <w:r>
                          <w:rPr>
                            <w:rFonts w:ascii="Arial"/>
                            <w:color w:val="757575"/>
                            <w:w w:val="90"/>
                            <w:sz w:val="8"/>
                          </w:rPr>
                          <w:t>l</w:t>
                        </w:r>
                        <w:r>
                          <w:rPr>
                            <w:rFonts w:ascii="Arial"/>
                            <w:color w:val="757575"/>
                            <w:spacing w:val="-3"/>
                            <w:sz w:val="8"/>
                          </w:rPr>
                          <w:t> </w:t>
                        </w:r>
                        <w:r>
                          <w:rPr>
                            <w:rFonts w:ascii="Arial"/>
                            <w:color w:val="1A1A1A"/>
                            <w:w w:val="90"/>
                            <w:sz w:val="20"/>
                          </w:rPr>
                          <w:t>I </w:t>
                        </w:r>
                        <w:r>
                          <w:rPr>
                            <w:rFonts w:ascii="Arial"/>
                            <w:color w:val="9A9C9A"/>
                            <w:w w:val="95"/>
                            <w:sz w:val="20"/>
                          </w:rPr>
                          <w:t>I</w:t>
                        </w:r>
                        <w:r>
                          <w:rPr>
                            <w:rFonts w:ascii="Arial"/>
                            <w:color w:val="9A9C9A"/>
                            <w:spacing w:val="35"/>
                            <w:sz w:val="20"/>
                          </w:rPr>
                          <w:t> </w:t>
                        </w:r>
                        <w:r>
                          <w:rPr>
                            <w:rFonts w:ascii="Arial"/>
                            <w:color w:val="757575"/>
                            <w:w w:val="95"/>
                            <w:sz w:val="8"/>
                            <w:u w:val="thick" w:color="757575"/>
                          </w:rPr>
                          <w:t>P</w:t>
                        </w:r>
                        <w:r>
                          <w:rPr>
                            <w:rFonts w:ascii="Arial"/>
                            <w:color w:val="59595B"/>
                            <w:w w:val="95"/>
                            <w:sz w:val="8"/>
                            <w:u w:val="thick" w:color="757575"/>
                          </w:rPr>
                          <w:t>r</w:t>
                        </w:r>
                        <w:r>
                          <w:rPr>
                            <w:rFonts w:ascii="Arial"/>
                            <w:color w:val="898989"/>
                            <w:w w:val="95"/>
                            <w:sz w:val="8"/>
                            <w:u w:val="thick" w:color="757575"/>
                          </w:rPr>
                          <w:t>oc</w:t>
                        </w:r>
                        <w:r>
                          <w:rPr>
                            <w:rFonts w:ascii="Arial"/>
                            <w:color w:val="59595B"/>
                            <w:w w:val="95"/>
                            <w:sz w:val="8"/>
                            <w:u w:val="thick" w:color="757575"/>
                          </w:rPr>
                          <w:t>e</w:t>
                        </w:r>
                        <w:r>
                          <w:rPr>
                            <w:rFonts w:ascii="Arial"/>
                            <w:color w:val="757575"/>
                            <w:w w:val="95"/>
                            <w:sz w:val="8"/>
                            <w:u w:val="thick" w:color="757575"/>
                          </w:rPr>
                          <w:t>ssm</w:t>
                        </w:r>
                        <w:r>
                          <w:rPr>
                            <w:rFonts w:ascii="Arial"/>
                            <w:color w:val="757575"/>
                            <w:w w:val="95"/>
                            <w:sz w:val="8"/>
                          </w:rPr>
                          <w:t>g</w:t>
                        </w:r>
                        <w:r>
                          <w:rPr>
                            <w:rFonts w:ascii="Arial"/>
                            <w:color w:val="757575"/>
                            <w:spacing w:val="75"/>
                            <w:sz w:val="8"/>
                          </w:rPr>
                          <w:t> </w:t>
                        </w:r>
                        <w:r>
                          <w:rPr>
                            <w:rFonts w:ascii="Arial"/>
                            <w:color w:val="1A1A1A"/>
                            <w:spacing w:val="-25"/>
                            <w:w w:val="85"/>
                            <w:sz w:val="20"/>
                          </w:rPr>
                          <w:t>I</w:t>
                        </w:r>
                      </w:p>
                      <w:p>
                        <w:pPr>
                          <w:spacing w:before="85"/>
                          <w:ind w:left="24" w:right="5" w:firstLine="0"/>
                          <w:jc w:val="center"/>
                          <w:rPr>
                            <w:rFonts w:ascii="Arial"/>
                            <w:sz w:val="8"/>
                          </w:rPr>
                        </w:pPr>
                        <w:r>
                          <w:rPr>
                            <w:rFonts w:ascii="Arial"/>
                            <w:color w:val="59595B"/>
                            <w:spacing w:val="-2"/>
                            <w:sz w:val="8"/>
                          </w:rPr>
                          <w:t>T</w:t>
                        </w:r>
                        <w:r>
                          <w:rPr>
                            <w:rFonts w:ascii="Arial"/>
                            <w:color w:val="757575"/>
                            <w:spacing w:val="-2"/>
                            <w:sz w:val="8"/>
                          </w:rPr>
                          <w:t>FUt</w:t>
                        </w:r>
                        <w:r>
                          <w:rPr>
                            <w:rFonts w:ascii="Arial"/>
                            <w:color w:val="59595B"/>
                            <w:spacing w:val="-2"/>
                            <w:sz w:val="8"/>
                          </w:rPr>
                          <w:t>e</w:t>
                        </w:r>
                        <w:r>
                          <w:rPr>
                            <w:rFonts w:ascii="Arial"/>
                            <w:color w:val="757575"/>
                            <w:spacing w:val="-2"/>
                            <w:sz w:val="8"/>
                          </w:rPr>
                          <w:t>lriir</w:t>
                        </w:r>
                        <w:r>
                          <w:rPr>
                            <w:rFonts w:ascii="Arial"/>
                            <w:color w:val="3F4242"/>
                            <w:spacing w:val="-2"/>
                            <w:sz w:val="8"/>
                          </w:rPr>
                          <w:t>e</w:t>
                        </w:r>
                        <w:r>
                          <w:rPr>
                            <w:rFonts w:ascii="Arial"/>
                            <w:color w:val="757575"/>
                            <w:spacing w:val="-2"/>
                            <w:sz w:val="8"/>
                          </w:rPr>
                          <w:t>peter</w:t>
                        </w:r>
                      </w:p>
                    </w:txbxContent>
                  </v:textbox>
                  <w10:wrap type="none"/>
                </v:shape>
                <w10:wrap type="none"/>
              </v:group>
            </w:pict>
          </mc:Fallback>
        </mc:AlternateContent>
      </w:r>
      <w:r>
        <w:rPr>
          <w:color w:val="080808"/>
          <w:w w:val="105"/>
        </w:rPr>
        <w:t>Figure</w:t>
      </w:r>
      <w:r>
        <w:rPr>
          <w:color w:val="080808"/>
          <w:spacing w:val="-4"/>
          <w:w w:val="105"/>
        </w:rPr>
        <w:t> </w:t>
      </w:r>
      <w:r>
        <w:rPr>
          <w:color w:val="1A1A1A"/>
          <w:w w:val="105"/>
        </w:rPr>
        <w:t>12:</w:t>
      </w:r>
      <w:r>
        <w:rPr>
          <w:color w:val="1A1A1A"/>
          <w:spacing w:val="-9"/>
          <w:w w:val="105"/>
        </w:rPr>
        <w:t> </w:t>
      </w:r>
      <w:r>
        <w:rPr>
          <w:color w:val="080808"/>
          <w:w w:val="105"/>
        </w:rPr>
        <w:t>Dataflow</w:t>
      </w:r>
      <w:r>
        <w:rPr>
          <w:color w:val="080808"/>
          <w:spacing w:val="-2"/>
          <w:w w:val="105"/>
        </w:rPr>
        <w:t> Diagram</w:t>
      </w:r>
    </w:p>
    <w:p>
      <w:pPr>
        <w:pStyle w:val="BodyText"/>
      </w:pPr>
    </w:p>
    <w:p>
      <w:pPr>
        <w:pStyle w:val="BodyText"/>
      </w:pPr>
    </w:p>
    <w:p>
      <w:pPr>
        <w:pStyle w:val="BodyText"/>
        <w:spacing w:before="108"/>
      </w:pPr>
    </w:p>
    <w:p>
      <w:pPr>
        <w:pStyle w:val="Heading5"/>
        <w:numPr>
          <w:ilvl w:val="1"/>
          <w:numId w:val="22"/>
        </w:numPr>
        <w:tabs>
          <w:tab w:pos="962" w:val="left" w:leader="none"/>
        </w:tabs>
        <w:spacing w:line="240" w:lineRule="auto" w:before="0" w:after="0"/>
        <w:ind w:left="962" w:right="0" w:hanging="577"/>
        <w:jc w:val="left"/>
        <w:rPr>
          <w:color w:val="080808"/>
        </w:rPr>
      </w:pPr>
      <w:bookmarkStart w:name="_TOC_250023" w:id="71"/>
      <w:r>
        <w:rPr>
          <w:color w:val="080808"/>
        </w:rPr>
        <w:t>Three-Tiered</w:t>
      </w:r>
      <w:r>
        <w:rPr>
          <w:color w:val="080808"/>
          <w:spacing w:val="-7"/>
        </w:rPr>
        <w:t> </w:t>
      </w:r>
      <w:r>
        <w:rPr>
          <w:color w:val="080808"/>
        </w:rPr>
        <w:t>Architecture</w:t>
      </w:r>
      <w:r>
        <w:rPr>
          <w:color w:val="080808"/>
          <w:spacing w:val="-3"/>
        </w:rPr>
        <w:t> </w:t>
      </w:r>
      <w:bookmarkEnd w:id="71"/>
      <w:r>
        <w:rPr>
          <w:color w:val="080808"/>
          <w:spacing w:val="-2"/>
        </w:rPr>
        <w:t>Diagram</w:t>
      </w:r>
    </w:p>
    <w:p>
      <w:pPr>
        <w:pStyle w:val="BodyText"/>
        <w:spacing w:before="3"/>
        <w:rPr>
          <w:b/>
          <w:sz w:val="7"/>
        </w:rPr>
      </w:pPr>
    </w:p>
    <w:tbl>
      <w:tblPr>
        <w:tblW w:w="0" w:type="auto"/>
        <w:jc w:val="left"/>
        <w:tblInd w:w="23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00"/>
        <w:gridCol w:w="1571"/>
        <w:gridCol w:w="400"/>
        <w:gridCol w:w="980"/>
        <w:gridCol w:w="629"/>
      </w:tblGrid>
      <w:tr>
        <w:trPr>
          <w:trHeight w:val="304" w:hRule="atLeast"/>
        </w:trPr>
        <w:tc>
          <w:tcPr>
            <w:tcW w:w="5780" w:type="dxa"/>
            <w:gridSpan w:val="5"/>
            <w:tcBorders>
              <w:bottom w:val="single" w:sz="6" w:space="0" w:color="000000"/>
            </w:tcBorders>
          </w:tcPr>
          <w:p>
            <w:pPr>
              <w:pStyle w:val="TableParagraph"/>
              <w:spacing w:before="84"/>
              <w:ind w:left="17"/>
              <w:jc w:val="center"/>
              <w:rPr>
                <w:rFonts w:ascii="Arial"/>
                <w:sz w:val="12"/>
              </w:rPr>
            </w:pPr>
            <w:r>
              <w:rPr>
                <w:rFonts w:ascii="Arial"/>
                <w:color w:val="3F4242"/>
                <w:w w:val="105"/>
                <w:sz w:val="12"/>
              </w:rPr>
              <w:t>P</w:t>
            </w:r>
            <w:r>
              <w:rPr>
                <w:rFonts w:ascii="Arial"/>
                <w:color w:val="59595B"/>
                <w:w w:val="105"/>
                <w:sz w:val="12"/>
              </w:rPr>
              <w:t>r</w:t>
            </w:r>
            <w:r>
              <w:rPr>
                <w:rFonts w:ascii="Arial"/>
                <w:color w:val="3F4242"/>
                <w:w w:val="105"/>
                <w:sz w:val="12"/>
              </w:rPr>
              <w:t>ese</w:t>
            </w:r>
            <w:r>
              <w:rPr>
                <w:rFonts w:ascii="Arial"/>
                <w:color w:val="59595B"/>
                <w:w w:val="105"/>
                <w:sz w:val="12"/>
              </w:rPr>
              <w:t>nt</w:t>
            </w:r>
            <w:r>
              <w:rPr>
                <w:rFonts w:ascii="Arial"/>
                <w:color w:val="3F4242"/>
                <w:w w:val="105"/>
                <w:sz w:val="12"/>
              </w:rPr>
              <w:t>at</w:t>
            </w:r>
            <w:r>
              <w:rPr>
                <w:rFonts w:ascii="Arial"/>
                <w:color w:val="59595B"/>
                <w:w w:val="105"/>
                <w:sz w:val="12"/>
              </w:rPr>
              <w:t>i</w:t>
            </w:r>
            <w:r>
              <w:rPr>
                <w:rFonts w:ascii="Arial"/>
                <w:color w:val="3F4242"/>
                <w:w w:val="105"/>
                <w:sz w:val="12"/>
              </w:rPr>
              <w:t>o</w:t>
            </w:r>
            <w:r>
              <w:rPr>
                <w:rFonts w:ascii="Arial"/>
                <w:color w:val="3F4242"/>
                <w:spacing w:val="79"/>
                <w:w w:val="105"/>
                <w:sz w:val="12"/>
              </w:rPr>
              <w:t> </w:t>
            </w:r>
            <w:r>
              <w:rPr>
                <w:rFonts w:ascii="Arial"/>
                <w:color w:val="596779"/>
                <w:spacing w:val="-4"/>
                <w:w w:val="105"/>
                <w:sz w:val="12"/>
              </w:rPr>
              <w:t>Ti</w:t>
            </w:r>
            <w:r>
              <w:rPr>
                <w:rFonts w:ascii="Arial"/>
                <w:color w:val="3F4242"/>
                <w:spacing w:val="-4"/>
                <w:w w:val="105"/>
                <w:sz w:val="12"/>
              </w:rPr>
              <w:t>er</w:t>
            </w:r>
          </w:p>
        </w:tc>
      </w:tr>
      <w:tr>
        <w:trPr>
          <w:trHeight w:val="1059" w:hRule="atLeast"/>
        </w:trPr>
        <w:tc>
          <w:tcPr>
            <w:tcW w:w="2200" w:type="dxa"/>
            <w:tcBorders>
              <w:top w:val="single" w:sz="6" w:space="0" w:color="000000"/>
              <w:right w:val="nil"/>
            </w:tcBorders>
          </w:tcPr>
          <w:p>
            <w:pPr>
              <w:pStyle w:val="TableParagraph"/>
              <w:spacing w:before="31"/>
              <w:rPr>
                <w:b/>
                <w:sz w:val="20"/>
              </w:rPr>
            </w:pPr>
          </w:p>
          <w:p>
            <w:pPr>
              <w:pStyle w:val="TableParagraph"/>
              <w:spacing w:line="20" w:lineRule="exact"/>
              <w:ind w:left="307"/>
              <w:rPr>
                <w:sz w:val="2"/>
              </w:rPr>
            </w:pPr>
            <w:r>
              <w:rPr>
                <w:sz w:val="2"/>
              </w:rPr>
              <mc:AlternateContent>
                <mc:Choice Requires="wps">
                  <w:drawing>
                    <wp:inline distT="0" distB="0" distL="0" distR="0">
                      <wp:extent cx="695960" cy="6350"/>
                      <wp:effectExtent l="9525" t="0" r="0" b="3175"/>
                      <wp:docPr id="422" name="Group 422"/>
                      <wp:cNvGraphicFramePr>
                        <a:graphicFrameLocks/>
                      </wp:cNvGraphicFramePr>
                      <a:graphic>
                        <a:graphicData uri="http://schemas.microsoft.com/office/word/2010/wordprocessingGroup">
                          <wpg:wgp>
                            <wpg:cNvPr id="422" name="Group 422"/>
                            <wpg:cNvGrpSpPr/>
                            <wpg:grpSpPr>
                              <a:xfrm>
                                <a:off x="0" y="0"/>
                                <a:ext cx="695960" cy="6350"/>
                                <a:chExt cx="695960" cy="6350"/>
                              </a:xfrm>
                            </wpg:grpSpPr>
                            <wps:wsp>
                              <wps:cNvPr id="423" name="Graphic 423"/>
                              <wps:cNvSpPr/>
                              <wps:spPr>
                                <a:xfrm>
                                  <a:off x="0" y="3051"/>
                                  <a:ext cx="695960" cy="1270"/>
                                </a:xfrm>
                                <a:custGeom>
                                  <a:avLst/>
                                  <a:gdLst/>
                                  <a:ahLst/>
                                  <a:cxnLst/>
                                  <a:rect l="l" t="t" r="r" b="b"/>
                                  <a:pathLst>
                                    <a:path w="695960" h="0">
                                      <a:moveTo>
                                        <a:pt x="0" y="0"/>
                                      </a:moveTo>
                                      <a:lnTo>
                                        <a:pt x="695923"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4.8pt;height:.5pt;mso-position-horizontal-relative:char;mso-position-vertical-relative:line" id="docshapegroup292" coordorigin="0,0" coordsize="1096,10">
                      <v:line style="position:absolute" from="0,5" to="1096,5" stroked="true" strokeweight=".480547pt" strokecolor="#000000">
                        <v:stroke dashstyle="solid"/>
                      </v:line>
                    </v:group>
                  </w:pict>
                </mc:Fallback>
              </mc:AlternateContent>
            </w:r>
            <w:r>
              <w:rPr>
                <w:sz w:val="2"/>
              </w:rPr>
            </w:r>
          </w:p>
          <w:p>
            <w:pPr>
              <w:pStyle w:val="TableParagraph"/>
              <w:tabs>
                <w:tab w:pos="1778" w:val="left" w:leader="none"/>
              </w:tabs>
              <w:spacing w:line="182" w:lineRule="auto" w:before="113"/>
              <w:ind w:left="580" w:right="8" w:hanging="73"/>
              <w:rPr>
                <w:rFonts w:ascii="Arial"/>
                <w:sz w:val="12"/>
              </w:rPr>
            </w:pPr>
            <w:r>
              <w:rPr/>
              <mc:AlternateContent>
                <mc:Choice Requires="wps">
                  <w:drawing>
                    <wp:anchor distT="0" distB="0" distL="0" distR="0" allowOverlap="1" layoutInCell="1" locked="0" behindDoc="1" simplePos="0" relativeHeight="481608704">
                      <wp:simplePos x="0" y="0"/>
                      <wp:positionH relativeFrom="column">
                        <wp:posOffset>195347</wp:posOffset>
                      </wp:positionH>
                      <wp:positionV relativeFrom="paragraph">
                        <wp:posOffset>321356</wp:posOffset>
                      </wp:positionV>
                      <wp:extent cx="695960" cy="9525"/>
                      <wp:effectExtent l="0" t="0" r="0" b="0"/>
                      <wp:wrapNone/>
                      <wp:docPr id="424" name="Group 424"/>
                      <wp:cNvGraphicFramePr>
                        <a:graphicFrameLocks/>
                      </wp:cNvGraphicFramePr>
                      <a:graphic>
                        <a:graphicData uri="http://schemas.microsoft.com/office/word/2010/wordprocessingGroup">
                          <wpg:wgp>
                            <wpg:cNvPr id="424" name="Group 424"/>
                            <wpg:cNvGrpSpPr/>
                            <wpg:grpSpPr>
                              <a:xfrm>
                                <a:off x="0" y="0"/>
                                <a:ext cx="695960" cy="9525"/>
                                <a:chExt cx="695960" cy="9525"/>
                              </a:xfrm>
                            </wpg:grpSpPr>
                            <wps:wsp>
                              <wps:cNvPr id="425" name="Graphic 425"/>
                              <wps:cNvSpPr/>
                              <wps:spPr>
                                <a:xfrm>
                                  <a:off x="0" y="4577"/>
                                  <a:ext cx="695960" cy="1270"/>
                                </a:xfrm>
                                <a:custGeom>
                                  <a:avLst/>
                                  <a:gdLst/>
                                  <a:ahLst/>
                                  <a:cxnLst/>
                                  <a:rect l="l" t="t" r="r" b="b"/>
                                  <a:pathLst>
                                    <a:path w="695960" h="0">
                                      <a:moveTo>
                                        <a:pt x="0" y="0"/>
                                      </a:moveTo>
                                      <a:lnTo>
                                        <a:pt x="695923"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381658pt;margin-top:25.303648pt;width:54.8pt;height:.75pt;mso-position-horizontal-relative:column;mso-position-vertical-relative:paragraph;z-index:-21707776" id="docshapegroup293" coordorigin="308,506" coordsize="1096,15">
                      <v:line style="position:absolute" from="308,513" to="1404,513" stroked="true" strokeweight=".720821pt" strokecolor="#000000">
                        <v:stroke dashstyle="solid"/>
                      </v:line>
                      <w10:wrap type="none"/>
                    </v:group>
                  </w:pict>
                </mc:Fallback>
              </mc:AlternateContent>
            </w:r>
            <w:r>
              <w:rPr>
                <w:rFonts w:ascii="Arial"/>
                <w:color w:val="3F4242"/>
                <w:w w:val="105"/>
                <w:sz w:val="12"/>
              </w:rPr>
              <w:t>Get D</w:t>
            </w:r>
            <w:r>
              <w:rPr>
                <w:rFonts w:ascii="Arial"/>
                <w:color w:val="757575"/>
                <w:w w:val="105"/>
                <w:sz w:val="12"/>
              </w:rPr>
              <w:t>i</w:t>
            </w:r>
            <w:r>
              <w:rPr>
                <w:rFonts w:ascii="Arial"/>
                <w:color w:val="3F4242"/>
                <w:w w:val="105"/>
                <w:sz w:val="12"/>
              </w:rPr>
              <w:t>sea</w:t>
            </w:r>
            <w:r>
              <w:rPr>
                <w:rFonts w:ascii="Arial"/>
                <w:color w:val="59595B"/>
                <w:w w:val="105"/>
                <w:sz w:val="12"/>
              </w:rPr>
              <w:t>s</w:t>
            </w:r>
            <w:r>
              <w:rPr>
                <w:rFonts w:ascii="Arial"/>
                <w:color w:val="3F4242"/>
                <w:w w:val="105"/>
                <w:sz w:val="12"/>
              </w:rPr>
              <w:t>e</w:t>
            </w:r>
            <w:r>
              <w:rPr>
                <w:rFonts w:ascii="Arial"/>
                <w:color w:val="3F4242"/>
                <w:sz w:val="12"/>
              </w:rPr>
              <w:tab/>
            </w:r>
            <w:r>
              <w:rPr>
                <w:rFonts w:ascii="Arial"/>
                <w:color w:val="757575"/>
                <w:spacing w:val="-2"/>
                <w:w w:val="105"/>
                <w:position w:val="-6"/>
                <w:sz w:val="12"/>
              </w:rPr>
              <w:t>U</w:t>
            </w:r>
            <w:r>
              <w:rPr>
                <w:rFonts w:ascii="Arial"/>
                <w:color w:val="3F4242"/>
                <w:spacing w:val="-2"/>
                <w:w w:val="105"/>
                <w:position w:val="-6"/>
                <w:sz w:val="12"/>
              </w:rPr>
              <w:t>p</w:t>
            </w:r>
            <w:r>
              <w:rPr>
                <w:rFonts w:ascii="Arial"/>
                <w:color w:val="898989"/>
                <w:spacing w:val="-2"/>
                <w:w w:val="105"/>
                <w:position w:val="-6"/>
                <w:sz w:val="12"/>
              </w:rPr>
              <w:t>!</w:t>
            </w:r>
            <w:r>
              <w:rPr>
                <w:rFonts w:ascii="Arial"/>
                <w:color w:val="3F4242"/>
                <w:spacing w:val="-2"/>
                <w:w w:val="105"/>
                <w:position w:val="-6"/>
                <w:sz w:val="12"/>
              </w:rPr>
              <w:t>o</w:t>
            </w:r>
            <w:r>
              <w:rPr>
                <w:rFonts w:ascii="Arial"/>
                <w:color w:val="59595B"/>
                <w:spacing w:val="-2"/>
                <w:w w:val="105"/>
                <w:position w:val="-6"/>
                <w:sz w:val="12"/>
              </w:rPr>
              <w:t>a</w:t>
            </w:r>
            <w:r>
              <w:rPr>
                <w:rFonts w:ascii="Arial"/>
                <w:color w:val="3F4242"/>
                <w:spacing w:val="-2"/>
                <w:w w:val="105"/>
                <w:position w:val="-6"/>
                <w:sz w:val="12"/>
              </w:rPr>
              <w:t>d</w:t>
            </w:r>
            <w:r>
              <w:rPr>
                <w:rFonts w:ascii="Arial"/>
                <w:color w:val="3F4242"/>
                <w:spacing w:val="40"/>
                <w:w w:val="105"/>
                <w:position w:val="-6"/>
                <w:sz w:val="12"/>
              </w:rPr>
              <w:t> </w:t>
            </w:r>
            <w:r>
              <w:rPr>
                <w:rFonts w:ascii="Arial"/>
                <w:color w:val="59595B"/>
                <w:spacing w:val="-2"/>
                <w:w w:val="105"/>
                <w:sz w:val="12"/>
              </w:rPr>
              <w:t>Or</w:t>
            </w:r>
            <w:r>
              <w:rPr>
                <w:rFonts w:ascii="Arial"/>
                <w:color w:val="3F4242"/>
                <w:spacing w:val="-2"/>
                <w:w w:val="105"/>
                <w:sz w:val="12"/>
              </w:rPr>
              <w:t>a</w:t>
            </w:r>
            <w:r>
              <w:rPr>
                <w:rFonts w:ascii="Arial"/>
                <w:color w:val="757575"/>
                <w:spacing w:val="-2"/>
                <w:w w:val="105"/>
                <w:sz w:val="12"/>
              </w:rPr>
              <w:t>g</w:t>
            </w:r>
            <w:r>
              <w:rPr>
                <w:rFonts w:ascii="Arial"/>
                <w:color w:val="59595B"/>
                <w:spacing w:val="-2"/>
                <w:w w:val="105"/>
                <w:sz w:val="12"/>
              </w:rPr>
              <w:t>no</w:t>
            </w:r>
            <w:r>
              <w:rPr>
                <w:rFonts w:ascii="Arial"/>
                <w:color w:val="3F4242"/>
                <w:spacing w:val="-2"/>
                <w:w w:val="105"/>
                <w:sz w:val="12"/>
              </w:rPr>
              <w:t>s</w:t>
            </w:r>
            <w:r>
              <w:rPr>
                <w:rFonts w:ascii="Arial"/>
                <w:color w:val="757575"/>
                <w:spacing w:val="-2"/>
                <w:w w:val="105"/>
                <w:sz w:val="12"/>
              </w:rPr>
              <w:t>i</w:t>
            </w:r>
            <w:r>
              <w:rPr>
                <w:rFonts w:ascii="Arial"/>
                <w:color w:val="59595B"/>
                <w:spacing w:val="-2"/>
                <w:w w:val="105"/>
                <w:sz w:val="12"/>
              </w:rPr>
              <w:t>s</w:t>
            </w:r>
          </w:p>
        </w:tc>
        <w:tc>
          <w:tcPr>
            <w:tcW w:w="1571" w:type="dxa"/>
            <w:tcBorders>
              <w:top w:val="single" w:sz="6" w:space="0" w:color="000000"/>
              <w:left w:val="nil"/>
              <w:right w:val="nil"/>
            </w:tcBorders>
          </w:tcPr>
          <w:p>
            <w:pPr>
              <w:pStyle w:val="TableParagraph"/>
              <w:rPr>
                <w:b/>
                <w:sz w:val="12"/>
              </w:rPr>
            </w:pPr>
          </w:p>
          <w:p>
            <w:pPr>
              <w:pStyle w:val="TableParagraph"/>
              <w:rPr>
                <w:b/>
                <w:sz w:val="12"/>
              </w:rPr>
            </w:pPr>
          </w:p>
          <w:p>
            <w:pPr>
              <w:pStyle w:val="TableParagraph"/>
              <w:spacing w:before="47"/>
              <w:rPr>
                <w:b/>
                <w:sz w:val="12"/>
              </w:rPr>
            </w:pPr>
          </w:p>
          <w:p>
            <w:pPr>
              <w:pStyle w:val="TableParagraph"/>
              <w:tabs>
                <w:tab w:pos="1029" w:val="left" w:leader="none"/>
              </w:tabs>
              <w:ind w:left="21"/>
              <w:rPr>
                <w:rFonts w:ascii="Arial"/>
                <w:sz w:val="12"/>
              </w:rPr>
            </w:pPr>
            <w:r>
              <w:rPr/>
              <mc:AlternateContent>
                <mc:Choice Requires="wps">
                  <w:drawing>
                    <wp:anchor distT="0" distB="0" distL="0" distR="0" allowOverlap="1" layoutInCell="1" locked="0" behindDoc="1" simplePos="0" relativeHeight="481607168">
                      <wp:simplePos x="0" y="0"/>
                      <wp:positionH relativeFrom="column">
                        <wp:posOffset>-310669</wp:posOffset>
                      </wp:positionH>
                      <wp:positionV relativeFrom="paragraph">
                        <wp:posOffset>-129924</wp:posOffset>
                      </wp:positionV>
                      <wp:extent cx="695960" cy="6350"/>
                      <wp:effectExtent l="0" t="0" r="0" b="0"/>
                      <wp:wrapNone/>
                      <wp:docPr id="426" name="Group 426"/>
                      <wp:cNvGraphicFramePr>
                        <a:graphicFrameLocks/>
                      </wp:cNvGraphicFramePr>
                      <a:graphic>
                        <a:graphicData uri="http://schemas.microsoft.com/office/word/2010/wordprocessingGroup">
                          <wpg:wgp>
                            <wpg:cNvPr id="426" name="Group 426"/>
                            <wpg:cNvGrpSpPr/>
                            <wpg:grpSpPr>
                              <a:xfrm>
                                <a:off x="0" y="0"/>
                                <a:ext cx="695960" cy="6350"/>
                                <a:chExt cx="695960" cy="6350"/>
                              </a:xfrm>
                            </wpg:grpSpPr>
                            <wps:wsp>
                              <wps:cNvPr id="427" name="Graphic 427"/>
                              <wps:cNvSpPr/>
                              <wps:spPr>
                                <a:xfrm>
                                  <a:off x="0" y="3051"/>
                                  <a:ext cx="695960" cy="1270"/>
                                </a:xfrm>
                                <a:custGeom>
                                  <a:avLst/>
                                  <a:gdLst/>
                                  <a:ahLst/>
                                  <a:cxnLst/>
                                  <a:rect l="l" t="t" r="r" b="b"/>
                                  <a:pathLst>
                                    <a:path w="695960" h="0">
                                      <a:moveTo>
                                        <a:pt x="0" y="0"/>
                                      </a:moveTo>
                                      <a:lnTo>
                                        <a:pt x="695923"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462143pt;margin-top:-10.230272pt;width:54.8pt;height:.5pt;mso-position-horizontal-relative:column;mso-position-vertical-relative:paragraph;z-index:-21709312" id="docshapegroup294" coordorigin="-489,-205" coordsize="1096,10">
                      <v:line style="position:absolute" from="-489,-200" to="607,-200" stroked="true" strokeweight=".480547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08192">
                      <wp:simplePos x="0" y="0"/>
                      <wp:positionH relativeFrom="column">
                        <wp:posOffset>-310669</wp:posOffset>
                      </wp:positionH>
                      <wp:positionV relativeFrom="paragraph">
                        <wp:posOffset>207263</wp:posOffset>
                      </wp:positionV>
                      <wp:extent cx="695960" cy="9525"/>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695960" cy="9525"/>
                                <a:chExt cx="695960" cy="9525"/>
                              </a:xfrm>
                            </wpg:grpSpPr>
                            <wps:wsp>
                              <wps:cNvPr id="429" name="Graphic 429"/>
                              <wps:cNvSpPr/>
                              <wps:spPr>
                                <a:xfrm>
                                  <a:off x="0" y="4577"/>
                                  <a:ext cx="695960" cy="1270"/>
                                </a:xfrm>
                                <a:custGeom>
                                  <a:avLst/>
                                  <a:gdLst/>
                                  <a:ahLst/>
                                  <a:cxnLst/>
                                  <a:rect l="l" t="t" r="r" b="b"/>
                                  <a:pathLst>
                                    <a:path w="695960" h="0">
                                      <a:moveTo>
                                        <a:pt x="0" y="0"/>
                                      </a:moveTo>
                                      <a:lnTo>
                                        <a:pt x="695923"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462143pt;margin-top:16.319960pt;width:54.8pt;height:.75pt;mso-position-horizontal-relative:column;mso-position-vertical-relative:paragraph;z-index:-21708288" id="docshapegroup295" coordorigin="-489,326" coordsize="1096,15">
                      <v:line style="position:absolute" from="-489,334" to="607,334" stroked="true" strokeweight=".720821pt" strokecolor="#000000">
                        <v:stroke dashstyle="solid"/>
                      </v:line>
                      <w10:wrap type="none"/>
                    </v:group>
                  </w:pict>
                </mc:Fallback>
              </mc:AlternateContent>
            </w:r>
            <w:r>
              <w:rPr>
                <w:rFonts w:ascii="Arial"/>
                <w:color w:val="59595B"/>
                <w:spacing w:val="-2"/>
                <w:w w:val="105"/>
                <w:sz w:val="12"/>
              </w:rPr>
              <w:t>P</w:t>
            </w:r>
            <w:r>
              <w:rPr>
                <w:rFonts w:ascii="Arial"/>
                <w:color w:val="757575"/>
                <w:spacing w:val="-2"/>
                <w:w w:val="105"/>
                <w:sz w:val="12"/>
              </w:rPr>
              <w:t>i</w:t>
            </w:r>
            <w:r>
              <w:rPr>
                <w:rFonts w:ascii="Arial"/>
                <w:color w:val="59595B"/>
                <w:spacing w:val="-2"/>
                <w:w w:val="105"/>
                <w:sz w:val="12"/>
              </w:rPr>
              <w:t>ctu</w:t>
            </w:r>
            <w:r>
              <w:rPr>
                <w:rFonts w:ascii="Arial"/>
                <w:color w:val="3F4242"/>
                <w:spacing w:val="-2"/>
                <w:w w:val="105"/>
                <w:sz w:val="12"/>
              </w:rPr>
              <w:t>re</w:t>
            </w:r>
            <w:r>
              <w:rPr>
                <w:rFonts w:ascii="Arial"/>
                <w:color w:val="59595B"/>
                <w:spacing w:val="-2"/>
                <w:w w:val="105"/>
                <w:sz w:val="12"/>
              </w:rPr>
              <w:t>s</w:t>
            </w:r>
            <w:r>
              <w:rPr>
                <w:rFonts w:ascii="Arial"/>
                <w:color w:val="59595B"/>
                <w:sz w:val="12"/>
              </w:rPr>
              <w:tab/>
            </w:r>
            <w:r>
              <w:rPr>
                <w:rFonts w:ascii="Arial"/>
                <w:color w:val="59595B"/>
                <w:spacing w:val="-2"/>
                <w:w w:val="105"/>
                <w:sz w:val="12"/>
              </w:rPr>
              <w:t>H</w:t>
            </w:r>
            <w:r>
              <w:rPr>
                <w:rFonts w:ascii="Arial"/>
                <w:color w:val="757575"/>
                <w:spacing w:val="-2"/>
                <w:w w:val="105"/>
                <w:sz w:val="12"/>
              </w:rPr>
              <w:t>is</w:t>
            </w:r>
            <w:r>
              <w:rPr>
                <w:rFonts w:ascii="Arial"/>
                <w:color w:val="59595B"/>
                <w:spacing w:val="-2"/>
                <w:w w:val="105"/>
                <w:sz w:val="12"/>
              </w:rPr>
              <w:t>torica</w:t>
            </w:r>
            <w:r>
              <w:rPr>
                <w:rFonts w:ascii="Arial"/>
                <w:color w:val="898989"/>
                <w:spacing w:val="-2"/>
                <w:w w:val="105"/>
                <w:sz w:val="12"/>
              </w:rPr>
              <w:t>l</w:t>
            </w:r>
          </w:p>
        </w:tc>
        <w:tc>
          <w:tcPr>
            <w:tcW w:w="2009" w:type="dxa"/>
            <w:gridSpan w:val="3"/>
            <w:tcBorders>
              <w:top w:val="single" w:sz="6" w:space="0" w:color="000000"/>
              <w:left w:val="nil"/>
            </w:tcBorders>
          </w:tcPr>
          <w:p>
            <w:pPr>
              <w:pStyle w:val="TableParagraph"/>
              <w:rPr>
                <w:b/>
                <w:sz w:val="12"/>
              </w:rPr>
            </w:pPr>
          </w:p>
          <w:p>
            <w:pPr>
              <w:pStyle w:val="TableParagraph"/>
              <w:rPr>
                <w:b/>
                <w:sz w:val="12"/>
              </w:rPr>
            </w:pPr>
          </w:p>
          <w:p>
            <w:pPr>
              <w:pStyle w:val="TableParagraph"/>
              <w:spacing w:before="47"/>
              <w:rPr>
                <w:b/>
                <w:sz w:val="12"/>
              </w:rPr>
            </w:pPr>
          </w:p>
          <w:p>
            <w:pPr>
              <w:pStyle w:val="TableParagraph"/>
              <w:ind w:left="25"/>
              <w:rPr>
                <w:rFonts w:ascii="Arial"/>
                <w:sz w:val="12"/>
              </w:rPr>
            </w:pPr>
            <w:r>
              <w:rPr/>
              <mc:AlternateContent>
                <mc:Choice Requires="wps">
                  <w:drawing>
                    <wp:anchor distT="0" distB="0" distL="0" distR="0" allowOverlap="1" layoutInCell="1" locked="0" behindDoc="1" simplePos="0" relativeHeight="481606656">
                      <wp:simplePos x="0" y="0"/>
                      <wp:positionH relativeFrom="column">
                        <wp:posOffset>-429312</wp:posOffset>
                      </wp:positionH>
                      <wp:positionV relativeFrom="paragraph">
                        <wp:posOffset>-129924</wp:posOffset>
                      </wp:positionV>
                      <wp:extent cx="695960" cy="6350"/>
                      <wp:effectExtent l="0" t="0" r="0" b="0"/>
                      <wp:wrapNone/>
                      <wp:docPr id="430" name="Group 430"/>
                      <wp:cNvGraphicFramePr>
                        <a:graphicFrameLocks/>
                      </wp:cNvGraphicFramePr>
                      <a:graphic>
                        <a:graphicData uri="http://schemas.microsoft.com/office/word/2010/wordprocessingGroup">
                          <wpg:wgp>
                            <wpg:cNvPr id="430" name="Group 430"/>
                            <wpg:cNvGrpSpPr/>
                            <wpg:grpSpPr>
                              <a:xfrm>
                                <a:off x="0" y="0"/>
                                <a:ext cx="695960" cy="6350"/>
                                <a:chExt cx="695960" cy="6350"/>
                              </a:xfrm>
                            </wpg:grpSpPr>
                            <wps:wsp>
                              <wps:cNvPr id="431" name="Graphic 431"/>
                              <wps:cNvSpPr/>
                              <wps:spPr>
                                <a:xfrm>
                                  <a:off x="0" y="3051"/>
                                  <a:ext cx="695960" cy="1270"/>
                                </a:xfrm>
                                <a:custGeom>
                                  <a:avLst/>
                                  <a:gdLst/>
                                  <a:ahLst/>
                                  <a:cxnLst/>
                                  <a:rect l="l" t="t" r="r" b="b"/>
                                  <a:pathLst>
                                    <a:path w="695960" h="0">
                                      <a:moveTo>
                                        <a:pt x="0" y="0"/>
                                      </a:moveTo>
                                      <a:lnTo>
                                        <a:pt x="695923"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804131pt;margin-top:-10.230272pt;width:54.8pt;height:.5pt;mso-position-horizontal-relative:column;mso-position-vertical-relative:paragraph;z-index:-21709824" id="docshapegroup296" coordorigin="-676,-205" coordsize="1096,10">
                      <v:line style="position:absolute" from="-676,-200" to="420,-200" stroked="true" strokeweight=".480547pt" strokecolor="#000000">
                        <v:stroke dashstyle="solid"/>
                      </v:line>
                      <w10:wrap type="none"/>
                    </v:group>
                  </w:pict>
                </mc:Fallback>
              </mc:AlternateContent>
            </w:r>
            <w:r>
              <w:rPr>
                <w:rFonts w:ascii="Arial"/>
                <w:color w:val="59595B"/>
                <w:spacing w:val="-4"/>
                <w:sz w:val="12"/>
              </w:rPr>
              <w:t>Vi</w:t>
            </w:r>
            <w:r>
              <w:rPr>
                <w:rFonts w:ascii="Arial"/>
                <w:color w:val="3F4242"/>
                <w:spacing w:val="-4"/>
                <w:sz w:val="12"/>
              </w:rPr>
              <w:t>e</w:t>
            </w:r>
            <w:r>
              <w:rPr>
                <w:rFonts w:ascii="Arial"/>
                <w:color w:val="757575"/>
                <w:spacing w:val="-4"/>
                <w:sz w:val="12"/>
              </w:rPr>
              <w:t>w</w:t>
            </w:r>
          </w:p>
        </w:tc>
      </w:tr>
      <w:tr>
        <w:trPr>
          <w:trHeight w:val="206" w:hRule="atLeast"/>
        </w:trPr>
        <w:tc>
          <w:tcPr>
            <w:tcW w:w="5780" w:type="dxa"/>
            <w:gridSpan w:val="5"/>
          </w:tcPr>
          <w:p>
            <w:pPr>
              <w:pStyle w:val="TableParagraph"/>
              <w:rPr>
                <w:sz w:val="14"/>
              </w:rPr>
            </w:pPr>
          </w:p>
        </w:tc>
      </w:tr>
      <w:tr>
        <w:trPr>
          <w:trHeight w:val="309" w:hRule="atLeast"/>
        </w:trPr>
        <w:tc>
          <w:tcPr>
            <w:tcW w:w="4171" w:type="dxa"/>
            <w:gridSpan w:val="3"/>
            <w:tcBorders>
              <w:right w:val="nil"/>
            </w:tcBorders>
          </w:tcPr>
          <w:p>
            <w:pPr>
              <w:pStyle w:val="TableParagraph"/>
              <w:spacing w:before="79"/>
              <w:ind w:left="2615"/>
              <w:rPr>
                <w:rFonts w:ascii="Arial"/>
                <w:sz w:val="12"/>
              </w:rPr>
            </w:pPr>
            <w:r>
              <w:rPr/>
              <mc:AlternateContent>
                <mc:Choice Requires="wps">
                  <w:drawing>
                    <wp:anchor distT="0" distB="0" distL="0" distR="0" allowOverlap="1" layoutInCell="1" locked="0" behindDoc="1" simplePos="0" relativeHeight="481607680">
                      <wp:simplePos x="0" y="0"/>
                      <wp:positionH relativeFrom="column">
                        <wp:posOffset>1965679</wp:posOffset>
                      </wp:positionH>
                      <wp:positionV relativeFrom="paragraph">
                        <wp:posOffset>-316248</wp:posOffset>
                      </wp:positionV>
                      <wp:extent cx="695960" cy="9525"/>
                      <wp:effectExtent l="0" t="0" r="0" b="0"/>
                      <wp:wrapNone/>
                      <wp:docPr id="432" name="Group 432"/>
                      <wp:cNvGraphicFramePr>
                        <a:graphicFrameLocks/>
                      </wp:cNvGraphicFramePr>
                      <a:graphic>
                        <a:graphicData uri="http://schemas.microsoft.com/office/word/2010/wordprocessingGroup">
                          <wpg:wgp>
                            <wpg:cNvPr id="432" name="Group 432"/>
                            <wpg:cNvGrpSpPr/>
                            <wpg:grpSpPr>
                              <a:xfrm>
                                <a:off x="0" y="0"/>
                                <a:ext cx="695960" cy="9525"/>
                                <a:chExt cx="695960" cy="9525"/>
                              </a:xfrm>
                            </wpg:grpSpPr>
                            <wps:wsp>
                              <wps:cNvPr id="433" name="Graphic 433"/>
                              <wps:cNvSpPr/>
                              <wps:spPr>
                                <a:xfrm>
                                  <a:off x="0" y="4577"/>
                                  <a:ext cx="695960" cy="1270"/>
                                </a:xfrm>
                                <a:custGeom>
                                  <a:avLst/>
                                  <a:gdLst/>
                                  <a:ahLst/>
                                  <a:cxnLst/>
                                  <a:rect l="l" t="t" r="r" b="b"/>
                                  <a:pathLst>
                                    <a:path w="695960" h="0">
                                      <a:moveTo>
                                        <a:pt x="0" y="0"/>
                                      </a:moveTo>
                                      <a:lnTo>
                                        <a:pt x="695923"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4.777924pt;margin-top:-24.901457pt;width:54.8pt;height:.75pt;mso-position-horizontal-relative:column;mso-position-vertical-relative:paragraph;z-index:-21708800" id="docshapegroup297" coordorigin="3096,-498" coordsize="1096,15">
                      <v:line style="position:absolute" from="3096,-491" to="4192,-491" stroked="true" strokeweight=".720821pt" strokecolor="#000000">
                        <v:stroke dashstyle="solid"/>
                      </v:line>
                      <w10:wrap type="none"/>
                    </v:group>
                  </w:pict>
                </mc:Fallback>
              </mc:AlternateContent>
            </w:r>
            <w:r>
              <w:rPr>
                <w:rFonts w:ascii="Arial"/>
                <w:color w:val="3F4242"/>
                <w:w w:val="105"/>
                <w:sz w:val="12"/>
              </w:rPr>
              <w:t>Log</w:t>
            </w:r>
            <w:r>
              <w:rPr>
                <w:rFonts w:ascii="Arial"/>
                <w:color w:val="757575"/>
                <w:w w:val="105"/>
                <w:sz w:val="12"/>
              </w:rPr>
              <w:t>i</w:t>
            </w:r>
            <w:r>
              <w:rPr>
                <w:rFonts w:ascii="Arial"/>
                <w:color w:val="59595B"/>
                <w:w w:val="105"/>
                <w:sz w:val="12"/>
              </w:rPr>
              <w:t>c</w:t>
            </w:r>
            <w:r>
              <w:rPr>
                <w:rFonts w:ascii="Arial"/>
                <w:color w:val="59595B"/>
                <w:spacing w:val="-2"/>
                <w:w w:val="105"/>
                <w:sz w:val="12"/>
              </w:rPr>
              <w:t> </w:t>
            </w:r>
            <w:r>
              <w:rPr>
                <w:rFonts w:ascii="Arial"/>
                <w:color w:val="59595B"/>
                <w:spacing w:val="-4"/>
                <w:w w:val="105"/>
                <w:sz w:val="12"/>
              </w:rPr>
              <w:t>Ti</w:t>
            </w:r>
            <w:r>
              <w:rPr>
                <w:rFonts w:ascii="Arial"/>
                <w:color w:val="3F4242"/>
                <w:spacing w:val="-4"/>
                <w:w w:val="105"/>
                <w:sz w:val="12"/>
              </w:rPr>
              <w:t>er</w:t>
            </w:r>
          </w:p>
        </w:tc>
        <w:tc>
          <w:tcPr>
            <w:tcW w:w="980" w:type="dxa"/>
            <w:tcBorders>
              <w:left w:val="nil"/>
              <w:bottom w:val="nil"/>
              <w:right w:val="nil"/>
            </w:tcBorders>
          </w:tcPr>
          <w:p>
            <w:pPr>
              <w:pStyle w:val="TableParagraph"/>
              <w:rPr>
                <w:sz w:val="14"/>
              </w:rPr>
            </w:pPr>
          </w:p>
        </w:tc>
        <w:tc>
          <w:tcPr>
            <w:tcW w:w="629" w:type="dxa"/>
            <w:vMerge w:val="restart"/>
            <w:tcBorders>
              <w:left w:val="nil"/>
              <w:bottom w:val="single" w:sz="6" w:space="0" w:color="000000"/>
            </w:tcBorders>
          </w:tcPr>
          <w:p>
            <w:pPr>
              <w:pStyle w:val="TableParagraph"/>
              <w:rPr>
                <w:sz w:val="14"/>
              </w:rPr>
            </w:pPr>
          </w:p>
        </w:tc>
      </w:tr>
      <w:tr>
        <w:trPr>
          <w:trHeight w:val="923" w:hRule="atLeast"/>
        </w:trPr>
        <w:tc>
          <w:tcPr>
            <w:tcW w:w="2200" w:type="dxa"/>
            <w:tcBorders>
              <w:bottom w:val="nil"/>
              <w:right w:val="nil"/>
            </w:tcBorders>
          </w:tcPr>
          <w:p>
            <w:pPr>
              <w:pStyle w:val="TableParagraph"/>
              <w:rPr>
                <w:b/>
                <w:sz w:val="20"/>
              </w:rPr>
            </w:pPr>
          </w:p>
          <w:p>
            <w:pPr>
              <w:pStyle w:val="TableParagraph"/>
              <w:rPr>
                <w:b/>
                <w:sz w:val="20"/>
              </w:rPr>
            </w:pPr>
          </w:p>
          <w:p>
            <w:pPr>
              <w:pStyle w:val="TableParagraph"/>
              <w:spacing w:before="186"/>
              <w:rPr>
                <w:b/>
                <w:sz w:val="20"/>
              </w:rPr>
            </w:pPr>
          </w:p>
          <w:p>
            <w:pPr>
              <w:pStyle w:val="TableParagraph"/>
              <w:spacing w:line="20" w:lineRule="exact"/>
              <w:ind w:left="557"/>
              <w:rPr>
                <w:sz w:val="2"/>
              </w:rPr>
            </w:pPr>
            <w:r>
              <w:rPr>
                <w:sz w:val="2"/>
              </w:rPr>
              <mc:AlternateContent>
                <mc:Choice Requires="wps">
                  <w:drawing>
                    <wp:inline distT="0" distB="0" distL="0" distR="0">
                      <wp:extent cx="598805" cy="15875"/>
                      <wp:effectExtent l="9525" t="0" r="1270" b="3175"/>
                      <wp:docPr id="434" name="Group 434"/>
                      <wp:cNvGraphicFramePr>
                        <a:graphicFrameLocks/>
                      </wp:cNvGraphicFramePr>
                      <a:graphic>
                        <a:graphicData uri="http://schemas.microsoft.com/office/word/2010/wordprocessingGroup">
                          <wpg:wgp>
                            <wpg:cNvPr id="434" name="Group 434"/>
                            <wpg:cNvGrpSpPr/>
                            <wpg:grpSpPr>
                              <a:xfrm>
                                <a:off x="0" y="0"/>
                                <a:ext cx="598805" cy="15875"/>
                                <a:chExt cx="598805" cy="15875"/>
                              </a:xfrm>
                            </wpg:grpSpPr>
                            <wps:wsp>
                              <wps:cNvPr id="435" name="Graphic 435"/>
                              <wps:cNvSpPr/>
                              <wps:spPr>
                                <a:xfrm>
                                  <a:off x="0" y="7628"/>
                                  <a:ext cx="598805" cy="1270"/>
                                </a:xfrm>
                                <a:custGeom>
                                  <a:avLst/>
                                  <a:gdLst/>
                                  <a:ahLst/>
                                  <a:cxnLst/>
                                  <a:rect l="l" t="t" r="r" b="b"/>
                                  <a:pathLst>
                                    <a:path w="598805" h="0">
                                      <a:moveTo>
                                        <a:pt x="0" y="0"/>
                                      </a:moveTo>
                                      <a:lnTo>
                                        <a:pt x="598250" y="0"/>
                                      </a:lnTo>
                                    </a:path>
                                  </a:pathLst>
                                </a:custGeom>
                                <a:ln w="1525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15pt;height:1.25pt;mso-position-horizontal-relative:char;mso-position-vertical-relative:line" id="docshapegroup298" coordorigin="0,0" coordsize="943,25">
                      <v:line style="position:absolute" from="0,12" to="942,12" stroked="true" strokeweight="1.201368pt" strokecolor="#000000">
                        <v:stroke dashstyle="solid"/>
                      </v:line>
                    </v:group>
                  </w:pict>
                </mc:Fallback>
              </mc:AlternateContent>
            </w:r>
            <w:r>
              <w:rPr>
                <w:sz w:val="2"/>
              </w:rPr>
            </w:r>
          </w:p>
        </w:tc>
        <w:tc>
          <w:tcPr>
            <w:tcW w:w="1571" w:type="dxa"/>
            <w:tcBorders>
              <w:left w:val="nil"/>
              <w:bottom w:val="nil"/>
              <w:right w:val="nil"/>
            </w:tcBorders>
          </w:tcPr>
          <w:p>
            <w:pPr>
              <w:pStyle w:val="TableParagraph"/>
              <w:rPr>
                <w:b/>
                <w:sz w:val="12"/>
              </w:rPr>
            </w:pPr>
          </w:p>
          <w:p>
            <w:pPr>
              <w:pStyle w:val="TableParagraph"/>
              <w:spacing w:before="41"/>
              <w:rPr>
                <w:b/>
                <w:sz w:val="12"/>
              </w:rPr>
            </w:pPr>
          </w:p>
          <w:p>
            <w:pPr>
              <w:pStyle w:val="TableParagraph"/>
              <w:spacing w:line="276" w:lineRule="auto"/>
              <w:ind w:left="318" w:hanging="289"/>
              <w:rPr>
                <w:rFonts w:ascii="Arial"/>
                <w:sz w:val="12"/>
              </w:rPr>
            </w:pPr>
            <w:r>
              <w:rPr/>
              <mc:AlternateContent>
                <mc:Choice Requires="wps">
                  <w:drawing>
                    <wp:anchor distT="0" distB="0" distL="0" distR="0" allowOverlap="1" layoutInCell="1" locked="0" behindDoc="1" simplePos="0" relativeHeight="481609216">
                      <wp:simplePos x="0" y="0"/>
                      <wp:positionH relativeFrom="column">
                        <wp:posOffset>-78694</wp:posOffset>
                      </wp:positionH>
                      <wp:positionV relativeFrom="paragraph">
                        <wp:posOffset>-94833</wp:posOffset>
                      </wp:positionV>
                      <wp:extent cx="903605" cy="15875"/>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903605" cy="15875"/>
                                <a:chExt cx="903605" cy="15875"/>
                              </a:xfrm>
                            </wpg:grpSpPr>
                            <wps:wsp>
                              <wps:cNvPr id="437" name="Graphic 437"/>
                              <wps:cNvSpPr/>
                              <wps:spPr>
                                <a:xfrm>
                                  <a:off x="0" y="7628"/>
                                  <a:ext cx="903605" cy="1270"/>
                                </a:xfrm>
                                <a:custGeom>
                                  <a:avLst/>
                                  <a:gdLst/>
                                  <a:ahLst/>
                                  <a:cxnLst/>
                                  <a:rect l="l" t="t" r="r" b="b"/>
                                  <a:pathLst>
                                    <a:path w="903605" h="0">
                                      <a:moveTo>
                                        <a:pt x="0" y="0"/>
                                      </a:moveTo>
                                      <a:lnTo>
                                        <a:pt x="903480" y="0"/>
                                      </a:lnTo>
                                    </a:path>
                                  </a:pathLst>
                                </a:custGeom>
                                <a:ln w="152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7.467186pt;width:71.150pt;height:1.25pt;mso-position-horizontal-relative:column;mso-position-vertical-relative:paragraph;z-index:-21707264" id="docshapegroup299" coordorigin="-124,-149" coordsize="1423,25">
                      <v:line style="position:absolute" from="-124,-137" to="1299,-137" stroked="true" strokeweight="1.20136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09728">
                      <wp:simplePos x="0" y="0"/>
                      <wp:positionH relativeFrom="column">
                        <wp:posOffset>-78694</wp:posOffset>
                      </wp:positionH>
                      <wp:positionV relativeFrom="paragraph">
                        <wp:posOffset>262189</wp:posOffset>
                      </wp:positionV>
                      <wp:extent cx="903605" cy="9525"/>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903605" cy="9525"/>
                                <a:chExt cx="903605" cy="9525"/>
                              </a:xfrm>
                            </wpg:grpSpPr>
                            <wps:wsp>
                              <wps:cNvPr id="439" name="Graphic 439"/>
                              <wps:cNvSpPr/>
                              <wps:spPr>
                                <a:xfrm>
                                  <a:off x="0" y="4577"/>
                                  <a:ext cx="903605" cy="1270"/>
                                </a:xfrm>
                                <a:custGeom>
                                  <a:avLst/>
                                  <a:gdLst/>
                                  <a:ahLst/>
                                  <a:cxnLst/>
                                  <a:rect l="l" t="t" r="r" b="b"/>
                                  <a:pathLst>
                                    <a:path w="903605" h="0">
                                      <a:moveTo>
                                        <a:pt x="0" y="0"/>
                                      </a:moveTo>
                                      <a:lnTo>
                                        <a:pt x="903480"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20.644825pt;width:71.150pt;height:.75pt;mso-position-horizontal-relative:column;mso-position-vertical-relative:paragraph;z-index:-21706752" id="docshapegroup300" coordorigin="-124,413" coordsize="1423,15">
                      <v:line style="position:absolute" from="-124,420" to="1299,420" stroked="true" strokeweight=".720821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10752">
                      <wp:simplePos x="0" y="0"/>
                      <wp:positionH relativeFrom="column">
                        <wp:posOffset>-78694</wp:posOffset>
                      </wp:positionH>
                      <wp:positionV relativeFrom="paragraph">
                        <wp:posOffset>361362</wp:posOffset>
                      </wp:positionV>
                      <wp:extent cx="903605" cy="12700"/>
                      <wp:effectExtent l="0" t="0" r="0" b="0"/>
                      <wp:wrapNone/>
                      <wp:docPr id="440" name="Group 440"/>
                      <wp:cNvGraphicFramePr>
                        <a:graphicFrameLocks/>
                      </wp:cNvGraphicFramePr>
                      <a:graphic>
                        <a:graphicData uri="http://schemas.microsoft.com/office/word/2010/wordprocessingGroup">
                          <wpg:wgp>
                            <wpg:cNvPr id="440" name="Group 440"/>
                            <wpg:cNvGrpSpPr/>
                            <wpg:grpSpPr>
                              <a:xfrm>
                                <a:off x="0" y="0"/>
                                <a:ext cx="903605" cy="12700"/>
                                <a:chExt cx="903605" cy="12700"/>
                              </a:xfrm>
                            </wpg:grpSpPr>
                            <wps:wsp>
                              <wps:cNvPr id="441" name="Graphic 441"/>
                              <wps:cNvSpPr/>
                              <wps:spPr>
                                <a:xfrm>
                                  <a:off x="0" y="6102"/>
                                  <a:ext cx="903605" cy="1270"/>
                                </a:xfrm>
                                <a:custGeom>
                                  <a:avLst/>
                                  <a:gdLst/>
                                  <a:ahLst/>
                                  <a:cxnLst/>
                                  <a:rect l="l" t="t" r="r" b="b"/>
                                  <a:pathLst>
                                    <a:path w="903605" h="0">
                                      <a:moveTo>
                                        <a:pt x="0" y="0"/>
                                      </a:moveTo>
                                      <a:lnTo>
                                        <a:pt x="903480"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28.453716pt;width:71.150pt;height:1pt;mso-position-horizontal-relative:column;mso-position-vertical-relative:paragraph;z-index:-21705728" id="docshapegroup301" coordorigin="-124,569" coordsize="1423,20">
                      <v:line style="position:absolute" from="-124,579" to="1299,579" stroked="true" strokeweight=".961094pt" strokecolor="#000000">
                        <v:stroke dashstyle="solid"/>
                      </v:line>
                      <w10:wrap type="none"/>
                    </v:group>
                  </w:pict>
                </mc:Fallback>
              </mc:AlternateContent>
            </w:r>
            <w:r>
              <w:rPr>
                <w:rFonts w:ascii="Arial"/>
                <w:color w:val="59595B"/>
                <w:w w:val="105"/>
                <w:sz w:val="12"/>
              </w:rPr>
              <w:t>H</w:t>
            </w:r>
            <w:r>
              <w:rPr>
                <w:rFonts w:ascii="Arial"/>
                <w:color w:val="757575"/>
                <w:w w:val="105"/>
                <w:sz w:val="12"/>
              </w:rPr>
              <w:t>ts</w:t>
            </w:r>
            <w:r>
              <w:rPr>
                <w:rFonts w:ascii="Arial"/>
                <w:color w:val="3F4242"/>
                <w:w w:val="105"/>
                <w:sz w:val="12"/>
              </w:rPr>
              <w:t>t</w:t>
            </w:r>
            <w:r>
              <w:rPr>
                <w:rFonts w:ascii="Arial"/>
                <w:color w:val="59595B"/>
                <w:w w:val="105"/>
                <w:sz w:val="12"/>
              </w:rPr>
              <w:t>onca</w:t>
            </w:r>
            <w:r>
              <w:rPr>
                <w:rFonts w:ascii="Arial"/>
                <w:color w:val="757575"/>
                <w:w w:val="105"/>
                <w:sz w:val="12"/>
              </w:rPr>
              <w:t>l</w:t>
            </w:r>
            <w:r>
              <w:rPr>
                <w:rFonts w:ascii="Arial"/>
                <w:color w:val="757575"/>
                <w:spacing w:val="-9"/>
                <w:w w:val="105"/>
                <w:sz w:val="12"/>
              </w:rPr>
              <w:t> </w:t>
            </w:r>
            <w:r>
              <w:rPr>
                <w:rFonts w:ascii="Arial"/>
                <w:color w:val="757575"/>
                <w:w w:val="105"/>
                <w:sz w:val="12"/>
              </w:rPr>
              <w:t>M</w:t>
            </w:r>
            <w:r>
              <w:rPr>
                <w:rFonts w:ascii="Arial"/>
                <w:color w:val="3F4242"/>
                <w:w w:val="105"/>
                <w:sz w:val="12"/>
              </w:rPr>
              <w:t>a</w:t>
            </w:r>
            <w:r>
              <w:rPr>
                <w:rFonts w:ascii="Arial"/>
                <w:color w:val="59595B"/>
                <w:w w:val="105"/>
                <w:sz w:val="12"/>
              </w:rPr>
              <w:t>p</w:t>
            </w:r>
            <w:r>
              <w:rPr>
                <w:rFonts w:ascii="Arial"/>
                <w:color w:val="59595B"/>
                <w:spacing w:val="-9"/>
                <w:w w:val="105"/>
                <w:sz w:val="12"/>
              </w:rPr>
              <w:t> </w:t>
            </w:r>
            <w:r>
              <w:rPr>
                <w:rFonts w:ascii="Arial"/>
                <w:color w:val="3F4242"/>
                <w:w w:val="105"/>
                <w:sz w:val="12"/>
              </w:rPr>
              <w:t>D</w:t>
            </w:r>
            <w:r>
              <w:rPr>
                <w:rFonts w:ascii="Arial"/>
                <w:color w:val="59595B"/>
                <w:w w:val="105"/>
                <w:sz w:val="12"/>
              </w:rPr>
              <w:t>a</w:t>
            </w:r>
            <w:r>
              <w:rPr>
                <w:rFonts w:ascii="Arial"/>
                <w:color w:val="757575"/>
                <w:w w:val="105"/>
                <w:sz w:val="12"/>
              </w:rPr>
              <w:t>l</w:t>
            </w:r>
            <w:r>
              <w:rPr>
                <w:rFonts w:ascii="Arial"/>
                <w:color w:val="3F4242"/>
                <w:w w:val="105"/>
                <w:sz w:val="12"/>
              </w:rPr>
              <w:t>.a</w:t>
            </w:r>
            <w:r>
              <w:rPr>
                <w:rFonts w:ascii="Arial"/>
                <w:color w:val="3F4242"/>
                <w:spacing w:val="40"/>
                <w:w w:val="105"/>
                <w:sz w:val="12"/>
              </w:rPr>
              <w:t> </w:t>
            </w:r>
            <w:r>
              <w:rPr>
                <w:rFonts w:ascii="Arial"/>
                <w:color w:val="757575"/>
                <w:spacing w:val="-2"/>
                <w:w w:val="105"/>
                <w:sz w:val="12"/>
              </w:rPr>
              <w:t>Al</w:t>
            </w:r>
            <w:r>
              <w:rPr>
                <w:rFonts w:ascii="Arial"/>
                <w:color w:val="3F4242"/>
                <w:spacing w:val="-2"/>
                <w:w w:val="105"/>
                <w:sz w:val="12"/>
              </w:rPr>
              <w:t>g</w:t>
            </w:r>
            <w:r>
              <w:rPr>
                <w:rFonts w:ascii="Arial"/>
                <w:color w:val="59595B"/>
                <w:spacing w:val="-2"/>
                <w:w w:val="105"/>
                <w:sz w:val="12"/>
              </w:rPr>
              <w:t>o</w:t>
            </w:r>
            <w:r>
              <w:rPr>
                <w:rFonts w:ascii="Arial"/>
                <w:color w:val="3F4242"/>
                <w:spacing w:val="-2"/>
                <w:w w:val="105"/>
                <w:sz w:val="12"/>
              </w:rPr>
              <w:t>r</w:t>
            </w:r>
            <w:r>
              <w:rPr>
                <w:rFonts w:ascii="Arial"/>
                <w:color w:val="757575"/>
                <w:spacing w:val="-2"/>
                <w:w w:val="105"/>
                <w:sz w:val="12"/>
              </w:rPr>
              <w:t>ith</w:t>
            </w:r>
            <w:r>
              <w:rPr>
                <w:rFonts w:ascii="Arial"/>
                <w:color w:val="59595B"/>
                <w:spacing w:val="-2"/>
                <w:w w:val="105"/>
                <w:sz w:val="12"/>
              </w:rPr>
              <w:t>m</w:t>
            </w:r>
          </w:p>
        </w:tc>
        <w:tc>
          <w:tcPr>
            <w:tcW w:w="400" w:type="dxa"/>
            <w:vMerge w:val="restart"/>
            <w:tcBorders>
              <w:left w:val="nil"/>
              <w:bottom w:val="single" w:sz="6" w:space="0" w:color="000000"/>
              <w:right w:val="nil"/>
            </w:tcBorders>
          </w:tcPr>
          <w:p>
            <w:pPr>
              <w:pStyle w:val="TableParagraph"/>
              <w:rPr>
                <w:sz w:val="14"/>
              </w:rPr>
            </w:pPr>
          </w:p>
        </w:tc>
        <w:tc>
          <w:tcPr>
            <w:tcW w:w="980" w:type="dxa"/>
            <w:tcBorders>
              <w:top w:val="nil"/>
              <w:left w:val="nil"/>
              <w:bottom w:val="nil"/>
              <w:right w:val="nil"/>
            </w:tcBorders>
          </w:tcPr>
          <w:p>
            <w:pPr>
              <w:pStyle w:val="TableParagraph"/>
              <w:rPr>
                <w:b/>
                <w:sz w:val="12"/>
              </w:rPr>
            </w:pPr>
          </w:p>
          <w:p>
            <w:pPr>
              <w:pStyle w:val="TableParagraph"/>
              <w:rPr>
                <w:b/>
                <w:sz w:val="12"/>
              </w:rPr>
            </w:pPr>
          </w:p>
          <w:p>
            <w:pPr>
              <w:pStyle w:val="TableParagraph"/>
              <w:spacing w:before="52"/>
              <w:rPr>
                <w:b/>
                <w:sz w:val="12"/>
              </w:rPr>
            </w:pPr>
          </w:p>
          <w:p>
            <w:pPr>
              <w:pStyle w:val="TableParagraph"/>
              <w:spacing w:line="276" w:lineRule="auto"/>
              <w:ind w:left="256" w:right="241"/>
              <w:rPr>
                <w:rFonts w:ascii="Arial"/>
                <w:sz w:val="12"/>
              </w:rPr>
            </w:pPr>
            <w:r>
              <w:rPr/>
              <mc:AlternateContent>
                <mc:Choice Requires="wps">
                  <w:drawing>
                    <wp:anchor distT="0" distB="0" distL="0" distR="0" allowOverlap="1" layoutInCell="1" locked="0" behindDoc="1" simplePos="0" relativeHeight="481606144">
                      <wp:simplePos x="0" y="0"/>
                      <wp:positionH relativeFrom="column">
                        <wp:posOffset>847012</wp:posOffset>
                      </wp:positionH>
                      <wp:positionV relativeFrom="paragraph">
                        <wp:posOffset>-221469</wp:posOffset>
                      </wp:positionV>
                      <wp:extent cx="9525" cy="1440815"/>
                      <wp:effectExtent l="0" t="0" r="0" b="0"/>
                      <wp:wrapNone/>
                      <wp:docPr id="442" name="Group 442"/>
                      <wp:cNvGraphicFramePr>
                        <a:graphicFrameLocks/>
                      </wp:cNvGraphicFramePr>
                      <a:graphic>
                        <a:graphicData uri="http://schemas.microsoft.com/office/word/2010/wordprocessingGroup">
                          <wpg:wgp>
                            <wpg:cNvPr id="442" name="Group 442"/>
                            <wpg:cNvGrpSpPr/>
                            <wpg:grpSpPr>
                              <a:xfrm>
                                <a:off x="0" y="0"/>
                                <a:ext cx="9525" cy="1440815"/>
                                <a:chExt cx="9525" cy="1440815"/>
                              </a:xfrm>
                            </wpg:grpSpPr>
                            <wps:wsp>
                              <wps:cNvPr id="443" name="Graphic 443"/>
                              <wps:cNvSpPr/>
                              <wps:spPr>
                                <a:xfrm>
                                  <a:off x="4578" y="0"/>
                                  <a:ext cx="1270" cy="1440815"/>
                                </a:xfrm>
                                <a:custGeom>
                                  <a:avLst/>
                                  <a:gdLst/>
                                  <a:ahLst/>
                                  <a:cxnLst/>
                                  <a:rect l="l" t="t" r="r" b="b"/>
                                  <a:pathLst>
                                    <a:path w="0" h="1440815">
                                      <a:moveTo>
                                        <a:pt x="0" y="1440296"/>
                                      </a:moveTo>
                                      <a:lnTo>
                                        <a:pt x="0" y="0"/>
                                      </a:lnTo>
                                    </a:path>
                                  </a:pathLst>
                                </a:custGeom>
                                <a:ln w="91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693909pt;margin-top:-17.438576pt;width:.75pt;height:113.45pt;mso-position-horizontal-relative:column;mso-position-vertical-relative:paragraph;z-index:-21710336" id="docshapegroup302" coordorigin="1334,-349" coordsize="15,2269">
                      <v:line style="position:absolute" from="1341,1919" to="1341,-349" stroked="true" strokeweight=".721015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10240">
                      <wp:simplePos x="0" y="0"/>
                      <wp:positionH relativeFrom="column">
                        <wp:posOffset>158719</wp:posOffset>
                      </wp:positionH>
                      <wp:positionV relativeFrom="paragraph">
                        <wp:posOffset>217942</wp:posOffset>
                      </wp:positionV>
                      <wp:extent cx="464184" cy="12700"/>
                      <wp:effectExtent l="0" t="0" r="0" b="0"/>
                      <wp:wrapNone/>
                      <wp:docPr id="444" name="Group 444"/>
                      <wp:cNvGraphicFramePr>
                        <a:graphicFrameLocks/>
                      </wp:cNvGraphicFramePr>
                      <a:graphic>
                        <a:graphicData uri="http://schemas.microsoft.com/office/word/2010/wordprocessingGroup">
                          <wpg:wgp>
                            <wpg:cNvPr id="444" name="Group 444"/>
                            <wpg:cNvGrpSpPr/>
                            <wpg:grpSpPr>
                              <a:xfrm>
                                <a:off x="0" y="0"/>
                                <a:ext cx="464184" cy="12700"/>
                                <a:chExt cx="464184" cy="12700"/>
                              </a:xfrm>
                            </wpg:grpSpPr>
                            <wps:wsp>
                              <wps:cNvPr id="445" name="Graphic 445"/>
                              <wps:cNvSpPr/>
                              <wps:spPr>
                                <a:xfrm>
                                  <a:off x="0" y="6102"/>
                                  <a:ext cx="464184" cy="1270"/>
                                </a:xfrm>
                                <a:custGeom>
                                  <a:avLst/>
                                  <a:gdLst/>
                                  <a:ahLst/>
                                  <a:cxnLst/>
                                  <a:rect l="l" t="t" r="r" b="b"/>
                                  <a:pathLst>
                                    <a:path w="464184" h="0">
                                      <a:moveTo>
                                        <a:pt x="0" y="0"/>
                                      </a:moveTo>
                                      <a:lnTo>
                                        <a:pt x="463949"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497597pt;margin-top:17.160822pt;width:36.550pt;height:1pt;mso-position-horizontal-relative:column;mso-position-vertical-relative:paragraph;z-index:-21706240" id="docshapegroup303" coordorigin="250,343" coordsize="731,20">
                      <v:line style="position:absolute" from="250,353" to="981,353" stroked="true" strokeweight=".961094pt" strokecolor="#000000">
                        <v:stroke dashstyle="solid"/>
                      </v:line>
                      <w10:wrap type="none"/>
                    </v:group>
                  </w:pict>
                </mc:Fallback>
              </mc:AlternateContent>
            </w:r>
            <w:r>
              <w:rPr>
                <w:rFonts w:ascii="Arial"/>
                <w:color w:val="59595B"/>
                <w:spacing w:val="-2"/>
                <w:w w:val="110"/>
                <w:sz w:val="12"/>
              </w:rPr>
              <w:t>Di</w:t>
            </w:r>
            <w:r>
              <w:rPr>
                <w:rFonts w:ascii="Arial"/>
                <w:color w:val="3F4242"/>
                <w:spacing w:val="-2"/>
                <w:w w:val="110"/>
                <w:sz w:val="12"/>
              </w:rPr>
              <w:t>sea</w:t>
            </w:r>
            <w:r>
              <w:rPr>
                <w:rFonts w:ascii="Arial"/>
                <w:color w:val="59595B"/>
                <w:spacing w:val="-2"/>
                <w:w w:val="110"/>
                <w:sz w:val="12"/>
              </w:rPr>
              <w:t>s</w:t>
            </w:r>
            <w:r>
              <w:rPr>
                <w:rFonts w:ascii="Arial"/>
                <w:color w:val="3F4242"/>
                <w:spacing w:val="-2"/>
                <w:w w:val="110"/>
                <w:sz w:val="12"/>
              </w:rPr>
              <w:t>e</w:t>
            </w:r>
            <w:r>
              <w:rPr>
                <w:rFonts w:ascii="Arial"/>
                <w:color w:val="3F4242"/>
                <w:spacing w:val="40"/>
                <w:w w:val="110"/>
                <w:sz w:val="12"/>
              </w:rPr>
              <w:t> </w:t>
            </w:r>
            <w:r>
              <w:rPr>
                <w:rFonts w:ascii="Arial"/>
                <w:color w:val="3F4242"/>
                <w:spacing w:val="-2"/>
                <w:sz w:val="12"/>
              </w:rPr>
              <w:t>P</w:t>
            </w:r>
            <w:r>
              <w:rPr>
                <w:rFonts w:ascii="Arial"/>
                <w:color w:val="59595B"/>
                <w:spacing w:val="-2"/>
                <w:sz w:val="12"/>
              </w:rPr>
              <w:t>ro</w:t>
            </w:r>
            <w:r>
              <w:rPr>
                <w:rFonts w:ascii="Arial"/>
                <w:color w:val="757575"/>
                <w:spacing w:val="-2"/>
                <w:sz w:val="12"/>
              </w:rPr>
              <w:t>vi</w:t>
            </w:r>
            <w:r>
              <w:rPr>
                <w:rFonts w:ascii="Arial"/>
                <w:color w:val="59595B"/>
                <w:spacing w:val="-2"/>
                <w:sz w:val="12"/>
              </w:rPr>
              <w:t>d</w:t>
            </w:r>
            <w:r>
              <w:rPr>
                <w:rFonts w:ascii="Arial"/>
                <w:color w:val="3F4242"/>
                <w:spacing w:val="-2"/>
                <w:sz w:val="12"/>
              </w:rPr>
              <w:t>e</w:t>
            </w:r>
            <w:r>
              <w:rPr>
                <w:rFonts w:ascii="Arial"/>
                <w:color w:val="59595B"/>
                <w:spacing w:val="-2"/>
                <w:sz w:val="12"/>
              </w:rPr>
              <w:t>r</w:t>
            </w:r>
          </w:p>
        </w:tc>
        <w:tc>
          <w:tcPr>
            <w:tcW w:w="629" w:type="dxa"/>
            <w:vMerge/>
            <w:tcBorders>
              <w:top w:val="nil"/>
              <w:left w:val="nil"/>
              <w:bottom w:val="single" w:sz="6" w:space="0" w:color="000000"/>
            </w:tcBorders>
          </w:tcPr>
          <w:p>
            <w:pPr>
              <w:rPr>
                <w:sz w:val="2"/>
                <w:szCs w:val="2"/>
              </w:rPr>
            </w:pPr>
          </w:p>
        </w:tc>
      </w:tr>
      <w:tr>
        <w:trPr>
          <w:trHeight w:val="778" w:hRule="atLeast"/>
        </w:trPr>
        <w:tc>
          <w:tcPr>
            <w:tcW w:w="2200" w:type="dxa"/>
            <w:tcBorders>
              <w:top w:val="nil"/>
              <w:bottom w:val="nil"/>
              <w:right w:val="nil"/>
            </w:tcBorders>
          </w:tcPr>
          <w:p>
            <w:pPr>
              <w:pStyle w:val="TableParagraph"/>
              <w:spacing w:before="4"/>
              <w:rPr>
                <w:b/>
                <w:sz w:val="8"/>
              </w:rPr>
            </w:pPr>
          </w:p>
          <w:p>
            <w:pPr>
              <w:pStyle w:val="TableParagraph"/>
              <w:spacing w:line="20" w:lineRule="exact"/>
              <w:ind w:left="557"/>
              <w:rPr>
                <w:sz w:val="2"/>
              </w:rPr>
            </w:pPr>
            <w:r>
              <w:rPr>
                <w:sz w:val="2"/>
              </w:rPr>
              <mc:AlternateContent>
                <mc:Choice Requires="wps">
                  <w:drawing>
                    <wp:inline distT="0" distB="0" distL="0" distR="0">
                      <wp:extent cx="598805" cy="12700"/>
                      <wp:effectExtent l="9525" t="0" r="1270" b="6350"/>
                      <wp:docPr id="446" name="Group 446"/>
                      <wp:cNvGraphicFramePr>
                        <a:graphicFrameLocks/>
                      </wp:cNvGraphicFramePr>
                      <a:graphic>
                        <a:graphicData uri="http://schemas.microsoft.com/office/word/2010/wordprocessingGroup">
                          <wpg:wgp>
                            <wpg:cNvPr id="446" name="Group 446"/>
                            <wpg:cNvGrpSpPr/>
                            <wpg:grpSpPr>
                              <a:xfrm>
                                <a:off x="0" y="0"/>
                                <a:ext cx="598805" cy="12700"/>
                                <a:chExt cx="598805" cy="12700"/>
                              </a:xfrm>
                            </wpg:grpSpPr>
                            <wps:wsp>
                              <wps:cNvPr id="447" name="Graphic 447"/>
                              <wps:cNvSpPr/>
                              <wps:spPr>
                                <a:xfrm>
                                  <a:off x="0" y="6102"/>
                                  <a:ext cx="598805" cy="1270"/>
                                </a:xfrm>
                                <a:custGeom>
                                  <a:avLst/>
                                  <a:gdLst/>
                                  <a:ahLst/>
                                  <a:cxnLst/>
                                  <a:rect l="l" t="t" r="r" b="b"/>
                                  <a:pathLst>
                                    <a:path w="598805" h="0">
                                      <a:moveTo>
                                        <a:pt x="0" y="0"/>
                                      </a:moveTo>
                                      <a:lnTo>
                                        <a:pt x="598250" y="0"/>
                                      </a:lnTo>
                                    </a:path>
                                  </a:pathLst>
                                </a:custGeom>
                                <a:ln w="1220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15pt;height:1pt;mso-position-horizontal-relative:char;mso-position-vertical-relative:line" id="docshapegroup304" coordorigin="0,0" coordsize="943,20">
                      <v:line style="position:absolute" from="0,10" to="942,10" stroked="true" strokeweight=".961094pt" strokecolor="#000000">
                        <v:stroke dashstyle="solid"/>
                      </v:line>
                    </v:group>
                  </w:pict>
                </mc:Fallback>
              </mc:AlternateContent>
            </w:r>
            <w:r>
              <w:rPr>
                <w:sz w:val="2"/>
              </w:rPr>
            </w:r>
          </w:p>
          <w:p>
            <w:pPr>
              <w:pStyle w:val="TableParagraph"/>
              <w:spacing w:before="127"/>
              <w:ind w:right="157"/>
              <w:jc w:val="center"/>
              <w:rPr>
                <w:rFonts w:ascii="Arial"/>
                <w:sz w:val="12"/>
              </w:rPr>
            </w:pPr>
            <w:r>
              <w:rPr/>
              <mc:AlternateContent>
                <mc:Choice Requires="wps">
                  <w:drawing>
                    <wp:anchor distT="0" distB="0" distL="0" distR="0" allowOverlap="1" layoutInCell="1" locked="0" behindDoc="1" simplePos="0" relativeHeight="481611776">
                      <wp:simplePos x="0" y="0"/>
                      <wp:positionH relativeFrom="column">
                        <wp:posOffset>354066</wp:posOffset>
                      </wp:positionH>
                      <wp:positionV relativeFrom="paragraph">
                        <wp:posOffset>252816</wp:posOffset>
                      </wp:positionV>
                      <wp:extent cx="598805" cy="12700"/>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598805" cy="12700"/>
                                <a:chExt cx="598805" cy="12700"/>
                              </a:xfrm>
                            </wpg:grpSpPr>
                            <wps:wsp>
                              <wps:cNvPr id="449" name="Graphic 449"/>
                              <wps:cNvSpPr/>
                              <wps:spPr>
                                <a:xfrm>
                                  <a:off x="0" y="6102"/>
                                  <a:ext cx="598805" cy="1270"/>
                                </a:xfrm>
                                <a:custGeom>
                                  <a:avLst/>
                                  <a:gdLst/>
                                  <a:ahLst/>
                                  <a:cxnLst/>
                                  <a:rect l="l" t="t" r="r" b="b"/>
                                  <a:pathLst>
                                    <a:path w="598805" h="0">
                                      <a:moveTo>
                                        <a:pt x="0" y="0"/>
                                      </a:moveTo>
                                      <a:lnTo>
                                        <a:pt x="598250"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255pt;margin-top:19.906796pt;width:47.15pt;height:1pt;mso-position-horizontal-relative:column;mso-position-vertical-relative:paragraph;z-index:-21704704" id="docshapegroup305" coordorigin="558,398" coordsize="943,20">
                      <v:line style="position:absolute" from="558,408" to="1500,408" stroked="true" strokeweight=".961094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12800">
                      <wp:simplePos x="0" y="0"/>
                      <wp:positionH relativeFrom="column">
                        <wp:posOffset>354066</wp:posOffset>
                      </wp:positionH>
                      <wp:positionV relativeFrom="paragraph">
                        <wp:posOffset>353514</wp:posOffset>
                      </wp:positionV>
                      <wp:extent cx="598805" cy="1270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598805" cy="12700"/>
                                <a:chExt cx="598805" cy="12700"/>
                              </a:xfrm>
                            </wpg:grpSpPr>
                            <wps:wsp>
                              <wps:cNvPr id="451" name="Graphic 451"/>
                              <wps:cNvSpPr/>
                              <wps:spPr>
                                <a:xfrm>
                                  <a:off x="0" y="6102"/>
                                  <a:ext cx="598805" cy="1270"/>
                                </a:xfrm>
                                <a:custGeom>
                                  <a:avLst/>
                                  <a:gdLst/>
                                  <a:ahLst/>
                                  <a:cxnLst/>
                                  <a:rect l="l" t="t" r="r" b="b"/>
                                  <a:pathLst>
                                    <a:path w="598805" h="0">
                                      <a:moveTo>
                                        <a:pt x="0" y="0"/>
                                      </a:moveTo>
                                      <a:lnTo>
                                        <a:pt x="598250"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255pt;margin-top:27.835823pt;width:47.15pt;height:1pt;mso-position-horizontal-relative:column;mso-position-vertical-relative:paragraph;z-index:-21703680" id="docshapegroup306" coordorigin="558,557" coordsize="943,20">
                      <v:line style="position:absolute" from="558,566" to="1500,566" stroked="true" strokeweight=".961094pt" strokecolor="#000000">
                        <v:stroke dashstyle="solid"/>
                      </v:line>
                      <w10:wrap type="none"/>
                    </v:group>
                  </w:pict>
                </mc:Fallback>
              </mc:AlternateContent>
            </w:r>
            <w:r>
              <w:rPr>
                <w:rFonts w:ascii="Arial"/>
                <w:color w:val="59595B"/>
                <w:w w:val="105"/>
                <w:sz w:val="12"/>
              </w:rPr>
              <w:t>Di</w:t>
            </w:r>
            <w:r>
              <w:rPr>
                <w:rFonts w:ascii="Arial"/>
                <w:color w:val="3F4242"/>
                <w:w w:val="105"/>
                <w:sz w:val="12"/>
              </w:rPr>
              <w:t>sea</w:t>
            </w:r>
            <w:r>
              <w:rPr>
                <w:rFonts w:ascii="Arial"/>
                <w:color w:val="59595B"/>
                <w:w w:val="105"/>
                <w:sz w:val="12"/>
              </w:rPr>
              <w:t>s</w:t>
            </w:r>
            <w:r>
              <w:rPr>
                <w:rFonts w:ascii="Arial"/>
                <w:color w:val="3F4242"/>
                <w:w w:val="105"/>
                <w:sz w:val="12"/>
              </w:rPr>
              <w:t>e</w:t>
            </w:r>
            <w:r>
              <w:rPr>
                <w:rFonts w:ascii="Arial"/>
                <w:color w:val="3F4242"/>
                <w:spacing w:val="9"/>
                <w:w w:val="110"/>
                <w:sz w:val="12"/>
              </w:rPr>
              <w:t> </w:t>
            </w:r>
            <w:r>
              <w:rPr>
                <w:rFonts w:ascii="Arial"/>
                <w:color w:val="59595B"/>
                <w:spacing w:val="-4"/>
                <w:w w:val="110"/>
                <w:sz w:val="12"/>
              </w:rPr>
              <w:t>Mod</w:t>
            </w:r>
            <w:r>
              <w:rPr>
                <w:rFonts w:ascii="Arial"/>
                <w:color w:val="3F4242"/>
                <w:spacing w:val="-4"/>
                <w:w w:val="110"/>
                <w:sz w:val="12"/>
              </w:rPr>
              <w:t>e</w:t>
            </w:r>
            <w:r>
              <w:rPr>
                <w:rFonts w:ascii="Arial"/>
                <w:color w:val="59595B"/>
                <w:spacing w:val="-4"/>
                <w:w w:val="110"/>
                <w:sz w:val="12"/>
              </w:rPr>
              <w:t>l</w:t>
            </w:r>
          </w:p>
        </w:tc>
        <w:tc>
          <w:tcPr>
            <w:tcW w:w="1571" w:type="dxa"/>
            <w:tcBorders>
              <w:top w:val="nil"/>
              <w:left w:val="nil"/>
              <w:bottom w:val="nil"/>
              <w:right w:val="nil"/>
            </w:tcBorders>
          </w:tcPr>
          <w:p>
            <w:pPr>
              <w:pStyle w:val="TableParagraph"/>
              <w:spacing w:before="19"/>
              <w:rPr>
                <w:b/>
                <w:sz w:val="12"/>
              </w:rPr>
            </w:pPr>
          </w:p>
          <w:p>
            <w:pPr>
              <w:pStyle w:val="TableParagraph"/>
              <w:ind w:left="211"/>
              <w:rPr>
                <w:rFonts w:ascii="Arial"/>
                <w:sz w:val="12"/>
              </w:rPr>
            </w:pPr>
            <w:r>
              <w:rPr/>
              <mc:AlternateContent>
                <mc:Choice Requires="wps">
                  <w:drawing>
                    <wp:anchor distT="0" distB="0" distL="0" distR="0" allowOverlap="1" layoutInCell="1" locked="0" behindDoc="1" simplePos="0" relativeHeight="481611264">
                      <wp:simplePos x="0" y="0"/>
                      <wp:positionH relativeFrom="column">
                        <wp:posOffset>-78694</wp:posOffset>
                      </wp:positionH>
                      <wp:positionV relativeFrom="paragraph">
                        <wp:posOffset>210314</wp:posOffset>
                      </wp:positionV>
                      <wp:extent cx="903605" cy="15875"/>
                      <wp:effectExtent l="0" t="0" r="0" b="0"/>
                      <wp:wrapNone/>
                      <wp:docPr id="452" name="Group 452"/>
                      <wp:cNvGraphicFramePr>
                        <a:graphicFrameLocks/>
                      </wp:cNvGraphicFramePr>
                      <a:graphic>
                        <a:graphicData uri="http://schemas.microsoft.com/office/word/2010/wordprocessingGroup">
                          <wpg:wgp>
                            <wpg:cNvPr id="452" name="Group 452"/>
                            <wpg:cNvGrpSpPr/>
                            <wpg:grpSpPr>
                              <a:xfrm>
                                <a:off x="0" y="0"/>
                                <a:ext cx="903605" cy="15875"/>
                                <a:chExt cx="903605" cy="15875"/>
                              </a:xfrm>
                            </wpg:grpSpPr>
                            <wps:wsp>
                              <wps:cNvPr id="453" name="Graphic 453"/>
                              <wps:cNvSpPr/>
                              <wps:spPr>
                                <a:xfrm>
                                  <a:off x="0" y="7628"/>
                                  <a:ext cx="903605" cy="1270"/>
                                </a:xfrm>
                                <a:custGeom>
                                  <a:avLst/>
                                  <a:gdLst/>
                                  <a:ahLst/>
                                  <a:cxnLst/>
                                  <a:rect l="l" t="t" r="r" b="b"/>
                                  <a:pathLst>
                                    <a:path w="903605" h="0">
                                      <a:moveTo>
                                        <a:pt x="0" y="0"/>
                                      </a:moveTo>
                                      <a:lnTo>
                                        <a:pt x="903480" y="0"/>
                                      </a:lnTo>
                                    </a:path>
                                  </a:pathLst>
                                </a:custGeom>
                                <a:ln w="152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16.560181pt;width:71.150pt;height:1.25pt;mso-position-horizontal-relative:column;mso-position-vertical-relative:paragraph;z-index:-21705216" id="docshapegroup307" coordorigin="-124,331" coordsize="1423,25">
                      <v:line style="position:absolute" from="-124,343" to="1299,343" stroked="true" strokeweight="1.20136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12288">
                      <wp:simplePos x="0" y="0"/>
                      <wp:positionH relativeFrom="column">
                        <wp:posOffset>-78694</wp:posOffset>
                      </wp:positionH>
                      <wp:positionV relativeFrom="paragraph">
                        <wp:posOffset>315590</wp:posOffset>
                      </wp:positionV>
                      <wp:extent cx="903605" cy="6350"/>
                      <wp:effectExtent l="0" t="0" r="0" b="0"/>
                      <wp:wrapNone/>
                      <wp:docPr id="454" name="Group 454"/>
                      <wp:cNvGraphicFramePr>
                        <a:graphicFrameLocks/>
                      </wp:cNvGraphicFramePr>
                      <a:graphic>
                        <a:graphicData uri="http://schemas.microsoft.com/office/word/2010/wordprocessingGroup">
                          <wpg:wgp>
                            <wpg:cNvPr id="454" name="Group 454"/>
                            <wpg:cNvGrpSpPr/>
                            <wpg:grpSpPr>
                              <a:xfrm>
                                <a:off x="0" y="0"/>
                                <a:ext cx="903605" cy="6350"/>
                                <a:chExt cx="903605" cy="6350"/>
                              </a:xfrm>
                            </wpg:grpSpPr>
                            <wps:wsp>
                              <wps:cNvPr id="455" name="Graphic 455"/>
                              <wps:cNvSpPr/>
                              <wps:spPr>
                                <a:xfrm>
                                  <a:off x="0" y="3051"/>
                                  <a:ext cx="903605" cy="1270"/>
                                </a:xfrm>
                                <a:custGeom>
                                  <a:avLst/>
                                  <a:gdLst/>
                                  <a:ahLst/>
                                  <a:cxnLst/>
                                  <a:rect l="l" t="t" r="r" b="b"/>
                                  <a:pathLst>
                                    <a:path w="903605" h="0">
                                      <a:moveTo>
                                        <a:pt x="0" y="0"/>
                                      </a:moveTo>
                                      <a:lnTo>
                                        <a:pt x="903480"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24.849619pt;width:71.150pt;height:.5pt;mso-position-horizontal-relative:column;mso-position-vertical-relative:paragraph;z-index:-21704192" id="docshapegroup308" coordorigin="-124,497" coordsize="1423,10">
                      <v:line style="position:absolute" from="-124,502" to="1299,502" stroked="true" strokeweight=".480547pt" strokecolor="#000000">
                        <v:stroke dashstyle="solid"/>
                      </v:line>
                      <w10:wrap type="none"/>
                    </v:group>
                  </w:pict>
                </mc:Fallback>
              </mc:AlternateContent>
            </w:r>
            <w:r>
              <w:rPr>
                <w:rFonts w:ascii="Arial"/>
                <w:color w:val="898989"/>
                <w:w w:val="105"/>
                <w:sz w:val="12"/>
              </w:rPr>
              <w:t>I</w:t>
            </w:r>
            <w:r>
              <w:rPr>
                <w:rFonts w:ascii="Arial"/>
                <w:color w:val="59595B"/>
                <w:w w:val="105"/>
                <w:sz w:val="12"/>
              </w:rPr>
              <w:t>nput</w:t>
            </w:r>
            <w:r>
              <w:rPr>
                <w:rFonts w:ascii="Arial"/>
                <w:color w:val="59595B"/>
                <w:spacing w:val="6"/>
                <w:w w:val="105"/>
                <w:sz w:val="12"/>
              </w:rPr>
              <w:t> </w:t>
            </w:r>
            <w:r>
              <w:rPr>
                <w:rFonts w:ascii="Arial"/>
                <w:color w:val="757575"/>
                <w:spacing w:val="-2"/>
                <w:w w:val="105"/>
                <w:sz w:val="12"/>
              </w:rPr>
              <w:t>M</w:t>
            </w:r>
            <w:r>
              <w:rPr>
                <w:rFonts w:ascii="Arial"/>
                <w:color w:val="59595B"/>
                <w:spacing w:val="-2"/>
                <w:w w:val="105"/>
                <w:sz w:val="12"/>
              </w:rPr>
              <w:t>o</w:t>
            </w:r>
            <w:r>
              <w:rPr>
                <w:rFonts w:ascii="Arial"/>
                <w:color w:val="3F4242"/>
                <w:spacing w:val="-2"/>
                <w:w w:val="105"/>
                <w:sz w:val="12"/>
              </w:rPr>
              <w:t>d</w:t>
            </w:r>
            <w:r>
              <w:rPr>
                <w:rFonts w:ascii="Arial"/>
                <w:color w:val="757575"/>
                <w:spacing w:val="-2"/>
                <w:w w:val="105"/>
                <w:sz w:val="12"/>
              </w:rPr>
              <w:t>ut</w:t>
            </w:r>
            <w:r>
              <w:rPr>
                <w:rFonts w:ascii="Arial"/>
                <w:color w:val="3F4242"/>
                <w:spacing w:val="-2"/>
                <w:w w:val="105"/>
                <w:sz w:val="12"/>
              </w:rPr>
              <w:t>e</w:t>
            </w:r>
          </w:p>
        </w:tc>
        <w:tc>
          <w:tcPr>
            <w:tcW w:w="400" w:type="dxa"/>
            <w:vMerge/>
            <w:tcBorders>
              <w:top w:val="nil"/>
              <w:left w:val="nil"/>
              <w:bottom w:val="single" w:sz="6" w:space="0" w:color="000000"/>
              <w:right w:val="nil"/>
            </w:tcBorders>
          </w:tcPr>
          <w:p>
            <w:pPr>
              <w:rPr>
                <w:sz w:val="2"/>
                <w:szCs w:val="2"/>
              </w:rPr>
            </w:pPr>
          </w:p>
        </w:tc>
        <w:tc>
          <w:tcPr>
            <w:tcW w:w="980" w:type="dxa"/>
            <w:tcBorders>
              <w:top w:val="nil"/>
              <w:left w:val="nil"/>
              <w:bottom w:val="single" w:sz="12" w:space="0" w:color="000000"/>
              <w:right w:val="nil"/>
            </w:tcBorders>
          </w:tcPr>
          <w:p>
            <w:pPr>
              <w:pStyle w:val="TableParagraph"/>
              <w:spacing w:before="4"/>
              <w:rPr>
                <w:b/>
                <w:sz w:val="8"/>
              </w:rPr>
            </w:pPr>
          </w:p>
          <w:p>
            <w:pPr>
              <w:pStyle w:val="TableParagraph"/>
              <w:spacing w:line="20" w:lineRule="exact"/>
              <w:ind w:left="256" w:right="-58"/>
              <w:rPr>
                <w:sz w:val="2"/>
              </w:rPr>
            </w:pPr>
            <w:r>
              <w:rPr>
                <w:sz w:val="2"/>
              </w:rPr>
              <mc:AlternateContent>
                <mc:Choice Requires="wps">
                  <w:drawing>
                    <wp:inline distT="0" distB="0" distL="0" distR="0">
                      <wp:extent cx="464184" cy="12700"/>
                      <wp:effectExtent l="9525" t="0" r="2540" b="6350"/>
                      <wp:docPr id="456" name="Group 456"/>
                      <wp:cNvGraphicFramePr>
                        <a:graphicFrameLocks/>
                      </wp:cNvGraphicFramePr>
                      <a:graphic>
                        <a:graphicData uri="http://schemas.microsoft.com/office/word/2010/wordprocessingGroup">
                          <wpg:wgp>
                            <wpg:cNvPr id="456" name="Group 456"/>
                            <wpg:cNvGrpSpPr/>
                            <wpg:grpSpPr>
                              <a:xfrm>
                                <a:off x="0" y="0"/>
                                <a:ext cx="464184" cy="12700"/>
                                <a:chExt cx="464184" cy="12700"/>
                              </a:xfrm>
                            </wpg:grpSpPr>
                            <wps:wsp>
                              <wps:cNvPr id="457" name="Graphic 457"/>
                              <wps:cNvSpPr/>
                              <wps:spPr>
                                <a:xfrm>
                                  <a:off x="0" y="6102"/>
                                  <a:ext cx="464184" cy="1270"/>
                                </a:xfrm>
                                <a:custGeom>
                                  <a:avLst/>
                                  <a:gdLst/>
                                  <a:ahLst/>
                                  <a:cxnLst/>
                                  <a:rect l="l" t="t" r="r" b="b"/>
                                  <a:pathLst>
                                    <a:path w="464184" h="0">
                                      <a:moveTo>
                                        <a:pt x="0" y="0"/>
                                      </a:moveTo>
                                      <a:lnTo>
                                        <a:pt x="463949" y="0"/>
                                      </a:lnTo>
                                    </a:path>
                                  </a:pathLst>
                                </a:custGeom>
                                <a:ln w="1220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550pt;height:1pt;mso-position-horizontal-relative:char;mso-position-vertical-relative:line" id="docshapegroup309" coordorigin="0,0" coordsize="731,20">
                      <v:line style="position:absolute" from="0,10" to="731,10" stroked="true" strokeweight=".961094pt" strokecolor="#000000">
                        <v:stroke dashstyle="solid"/>
                      </v:line>
                    </v:group>
                  </w:pict>
                </mc:Fallback>
              </mc:AlternateContent>
            </w:r>
            <w:r>
              <w:rPr>
                <w:sz w:val="2"/>
              </w:rPr>
            </w:r>
          </w:p>
        </w:tc>
        <w:tc>
          <w:tcPr>
            <w:tcW w:w="629" w:type="dxa"/>
            <w:vMerge/>
            <w:tcBorders>
              <w:top w:val="nil"/>
              <w:left w:val="nil"/>
              <w:bottom w:val="single" w:sz="6" w:space="0" w:color="000000"/>
            </w:tcBorders>
          </w:tcPr>
          <w:p>
            <w:pPr>
              <w:rPr>
                <w:sz w:val="2"/>
                <w:szCs w:val="2"/>
              </w:rPr>
            </w:pPr>
          </w:p>
        </w:tc>
      </w:tr>
      <w:tr>
        <w:trPr>
          <w:trHeight w:val="392" w:hRule="atLeast"/>
        </w:trPr>
        <w:tc>
          <w:tcPr>
            <w:tcW w:w="2200" w:type="dxa"/>
            <w:tcBorders>
              <w:top w:val="nil"/>
              <w:bottom w:val="nil"/>
              <w:right w:val="nil"/>
            </w:tcBorders>
          </w:tcPr>
          <w:p>
            <w:pPr>
              <w:pStyle w:val="TableParagraph"/>
              <w:spacing w:before="21"/>
              <w:ind w:left="1" w:right="157"/>
              <w:jc w:val="center"/>
              <w:rPr>
                <w:rFonts w:ascii="Arial"/>
                <w:sz w:val="12"/>
              </w:rPr>
            </w:pPr>
            <w:r>
              <w:rPr/>
              <mc:AlternateContent>
                <mc:Choice Requires="wps">
                  <w:drawing>
                    <wp:anchor distT="0" distB="0" distL="0" distR="0" allowOverlap="1" layoutInCell="1" locked="0" behindDoc="1" simplePos="0" relativeHeight="481613824">
                      <wp:simplePos x="0" y="0"/>
                      <wp:positionH relativeFrom="column">
                        <wp:posOffset>354066</wp:posOffset>
                      </wp:positionH>
                      <wp:positionV relativeFrom="paragraph">
                        <wp:posOffset>187031</wp:posOffset>
                      </wp:positionV>
                      <wp:extent cx="598805" cy="15875"/>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598805" cy="15875"/>
                                <a:chExt cx="598805" cy="15875"/>
                              </a:xfrm>
                            </wpg:grpSpPr>
                            <wps:wsp>
                              <wps:cNvPr id="459" name="Graphic 459"/>
                              <wps:cNvSpPr/>
                              <wps:spPr>
                                <a:xfrm>
                                  <a:off x="0" y="7628"/>
                                  <a:ext cx="598805" cy="1270"/>
                                </a:xfrm>
                                <a:custGeom>
                                  <a:avLst/>
                                  <a:gdLst/>
                                  <a:ahLst/>
                                  <a:cxnLst/>
                                  <a:rect l="l" t="t" r="r" b="b"/>
                                  <a:pathLst>
                                    <a:path w="598805" h="0">
                                      <a:moveTo>
                                        <a:pt x="0" y="0"/>
                                      </a:moveTo>
                                      <a:lnTo>
                                        <a:pt x="598250" y="0"/>
                                      </a:lnTo>
                                    </a:path>
                                  </a:pathLst>
                                </a:custGeom>
                                <a:ln w="152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255pt;margin-top:14.726926pt;width:47.15pt;height:1.25pt;mso-position-horizontal-relative:column;mso-position-vertical-relative:paragraph;z-index:-21702656" id="docshapegroup310" coordorigin="558,295" coordsize="943,25">
                      <v:line style="position:absolute" from="558,307" to="1500,307" stroked="true" strokeweight="1.201368pt" strokecolor="#000000">
                        <v:stroke dashstyle="solid"/>
                      </v:line>
                      <w10:wrap type="none"/>
                    </v:group>
                  </w:pict>
                </mc:Fallback>
              </mc:AlternateContent>
            </w:r>
            <w:r>
              <w:rPr>
                <w:rFonts w:ascii="Arial"/>
                <w:color w:val="3F4242"/>
                <w:w w:val="105"/>
                <w:sz w:val="12"/>
              </w:rPr>
              <w:t>D</w:t>
            </w:r>
            <w:r>
              <w:rPr>
                <w:rFonts w:ascii="Arial"/>
                <w:color w:val="59595B"/>
                <w:w w:val="105"/>
                <w:sz w:val="12"/>
              </w:rPr>
              <w:t>ts</w:t>
            </w:r>
            <w:r>
              <w:rPr>
                <w:rFonts w:ascii="Arial"/>
                <w:color w:val="3F4242"/>
                <w:w w:val="105"/>
                <w:sz w:val="12"/>
              </w:rPr>
              <w:t>ea</w:t>
            </w:r>
            <w:r>
              <w:rPr>
                <w:rFonts w:ascii="Arial"/>
                <w:color w:val="59595B"/>
                <w:w w:val="105"/>
                <w:sz w:val="12"/>
              </w:rPr>
              <w:t>s</w:t>
            </w:r>
            <w:r>
              <w:rPr>
                <w:rFonts w:ascii="Arial"/>
                <w:color w:val="3F4242"/>
                <w:w w:val="105"/>
                <w:sz w:val="12"/>
              </w:rPr>
              <w:t>e</w:t>
            </w:r>
            <w:r>
              <w:rPr>
                <w:rFonts w:ascii="Arial"/>
                <w:color w:val="3F4242"/>
                <w:spacing w:val="-1"/>
                <w:w w:val="105"/>
                <w:sz w:val="12"/>
              </w:rPr>
              <w:t> </w:t>
            </w:r>
            <w:r>
              <w:rPr>
                <w:rFonts w:ascii="Arial"/>
                <w:color w:val="59595B"/>
                <w:spacing w:val="-2"/>
                <w:w w:val="105"/>
                <w:sz w:val="12"/>
              </w:rPr>
              <w:t>O</w:t>
            </w:r>
            <w:r>
              <w:rPr>
                <w:rFonts w:ascii="Arial"/>
                <w:color w:val="757575"/>
                <w:spacing w:val="-2"/>
                <w:w w:val="105"/>
                <w:sz w:val="12"/>
              </w:rPr>
              <w:t>ut</w:t>
            </w:r>
            <w:r>
              <w:rPr>
                <w:rFonts w:ascii="Arial"/>
                <w:color w:val="3F4242"/>
                <w:spacing w:val="-2"/>
                <w:w w:val="105"/>
                <w:sz w:val="12"/>
              </w:rPr>
              <w:t>p</w:t>
            </w:r>
            <w:r>
              <w:rPr>
                <w:rFonts w:ascii="Arial"/>
                <w:color w:val="59595B"/>
                <w:spacing w:val="-2"/>
                <w:w w:val="105"/>
                <w:sz w:val="12"/>
              </w:rPr>
              <w:t>u</w:t>
            </w:r>
            <w:r>
              <w:rPr>
                <w:rFonts w:ascii="Arial"/>
                <w:color w:val="3F4242"/>
                <w:spacing w:val="-2"/>
                <w:w w:val="105"/>
                <w:sz w:val="12"/>
              </w:rPr>
              <w:t>t</w:t>
            </w:r>
          </w:p>
        </w:tc>
        <w:tc>
          <w:tcPr>
            <w:tcW w:w="1571" w:type="dxa"/>
            <w:tcBorders>
              <w:top w:val="nil"/>
              <w:left w:val="nil"/>
              <w:bottom w:val="nil"/>
              <w:right w:val="nil"/>
            </w:tcBorders>
          </w:tcPr>
          <w:p>
            <w:pPr>
              <w:pStyle w:val="TableParagraph"/>
              <w:spacing w:line="126" w:lineRule="exact"/>
              <w:ind w:left="343"/>
              <w:rPr>
                <w:rFonts w:ascii="Arial"/>
                <w:sz w:val="12"/>
              </w:rPr>
            </w:pPr>
            <w:r>
              <w:rPr/>
              <mc:AlternateContent>
                <mc:Choice Requires="wps">
                  <w:drawing>
                    <wp:anchor distT="0" distB="0" distL="0" distR="0" allowOverlap="1" layoutInCell="1" locked="0" behindDoc="1" simplePos="0" relativeHeight="481613312">
                      <wp:simplePos x="0" y="0"/>
                      <wp:positionH relativeFrom="column">
                        <wp:posOffset>-78694</wp:posOffset>
                      </wp:positionH>
                      <wp:positionV relativeFrom="paragraph">
                        <wp:posOffset>173563</wp:posOffset>
                      </wp:positionV>
                      <wp:extent cx="903605" cy="6350"/>
                      <wp:effectExtent l="0" t="0" r="0" b="0"/>
                      <wp:wrapNone/>
                      <wp:docPr id="460" name="Group 460"/>
                      <wp:cNvGraphicFramePr>
                        <a:graphicFrameLocks/>
                      </wp:cNvGraphicFramePr>
                      <a:graphic>
                        <a:graphicData uri="http://schemas.microsoft.com/office/word/2010/wordprocessingGroup">
                          <wpg:wgp>
                            <wpg:cNvPr id="460" name="Group 460"/>
                            <wpg:cNvGrpSpPr/>
                            <wpg:grpSpPr>
                              <a:xfrm>
                                <a:off x="0" y="0"/>
                                <a:ext cx="903605" cy="6350"/>
                                <a:chExt cx="903605" cy="6350"/>
                              </a:xfrm>
                            </wpg:grpSpPr>
                            <wps:wsp>
                              <wps:cNvPr id="461" name="Graphic 461"/>
                              <wps:cNvSpPr/>
                              <wps:spPr>
                                <a:xfrm>
                                  <a:off x="0" y="3051"/>
                                  <a:ext cx="903605" cy="1270"/>
                                </a:xfrm>
                                <a:custGeom>
                                  <a:avLst/>
                                  <a:gdLst/>
                                  <a:ahLst/>
                                  <a:cxnLst/>
                                  <a:rect l="l" t="t" r="r" b="b"/>
                                  <a:pathLst>
                                    <a:path w="903605" h="0">
                                      <a:moveTo>
                                        <a:pt x="0" y="0"/>
                                      </a:moveTo>
                                      <a:lnTo>
                                        <a:pt x="903480"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13.666416pt;width:71.150pt;height:.5pt;mso-position-horizontal-relative:column;mso-position-vertical-relative:paragraph;z-index:-21703168" id="docshapegroup311" coordorigin="-124,273" coordsize="1423,10">
                      <v:line style="position:absolute" from="-124,278" to="1299,278" stroked="true" strokeweight=".480547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1614336">
                      <wp:simplePos x="0" y="0"/>
                      <wp:positionH relativeFrom="column">
                        <wp:posOffset>-78694</wp:posOffset>
                      </wp:positionH>
                      <wp:positionV relativeFrom="paragraph">
                        <wp:posOffset>254427</wp:posOffset>
                      </wp:positionV>
                      <wp:extent cx="903605" cy="15875"/>
                      <wp:effectExtent l="0" t="0" r="0" b="0"/>
                      <wp:wrapNone/>
                      <wp:docPr id="462" name="Group 462"/>
                      <wp:cNvGraphicFramePr>
                        <a:graphicFrameLocks/>
                      </wp:cNvGraphicFramePr>
                      <a:graphic>
                        <a:graphicData uri="http://schemas.microsoft.com/office/word/2010/wordprocessingGroup">
                          <wpg:wgp>
                            <wpg:cNvPr id="462" name="Group 462"/>
                            <wpg:cNvGrpSpPr/>
                            <wpg:grpSpPr>
                              <a:xfrm>
                                <a:off x="0" y="0"/>
                                <a:ext cx="903605" cy="15875"/>
                                <a:chExt cx="903605" cy="15875"/>
                              </a:xfrm>
                            </wpg:grpSpPr>
                            <wps:wsp>
                              <wps:cNvPr id="463" name="Graphic 463"/>
                              <wps:cNvSpPr/>
                              <wps:spPr>
                                <a:xfrm>
                                  <a:off x="0" y="7628"/>
                                  <a:ext cx="903605" cy="1270"/>
                                </a:xfrm>
                                <a:custGeom>
                                  <a:avLst/>
                                  <a:gdLst/>
                                  <a:ahLst/>
                                  <a:cxnLst/>
                                  <a:rect l="l" t="t" r="r" b="b"/>
                                  <a:pathLst>
                                    <a:path w="903605" h="0">
                                      <a:moveTo>
                                        <a:pt x="0" y="0"/>
                                      </a:moveTo>
                                      <a:lnTo>
                                        <a:pt x="903480" y="0"/>
                                      </a:lnTo>
                                    </a:path>
                                  </a:pathLst>
                                </a:custGeom>
                                <a:ln w="152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96425pt;margin-top:20.033667pt;width:71.150pt;height:1.25pt;mso-position-horizontal-relative:column;mso-position-vertical-relative:paragraph;z-index:-21702144" id="docshapegroup312" coordorigin="-124,401" coordsize="1423,25">
                      <v:line style="position:absolute" from="-124,413" to="1299,413" stroked="true" strokeweight="1.201368pt" strokecolor="#000000">
                        <v:stroke dashstyle="solid"/>
                      </v:line>
                      <w10:wrap type="none"/>
                    </v:group>
                  </w:pict>
                </mc:Fallback>
              </mc:AlternateContent>
            </w:r>
            <w:r>
              <w:rPr>
                <w:rFonts w:ascii="Arial"/>
                <w:color w:val="59595B"/>
                <w:spacing w:val="-2"/>
                <w:w w:val="105"/>
                <w:sz w:val="12"/>
              </w:rPr>
              <w:t>M</w:t>
            </w:r>
            <w:r>
              <w:rPr>
                <w:rFonts w:ascii="Arial"/>
                <w:color w:val="3F4242"/>
                <w:spacing w:val="-2"/>
                <w:w w:val="105"/>
                <w:sz w:val="12"/>
              </w:rPr>
              <w:t>a</w:t>
            </w:r>
            <w:r>
              <w:rPr>
                <w:rFonts w:ascii="Arial"/>
                <w:color w:val="59595B"/>
                <w:spacing w:val="-2"/>
                <w:w w:val="105"/>
                <w:sz w:val="12"/>
              </w:rPr>
              <w:t>pb</w:t>
            </w:r>
            <w:r>
              <w:rPr>
                <w:rFonts w:ascii="Arial"/>
                <w:color w:val="3F4242"/>
                <w:spacing w:val="-2"/>
                <w:w w:val="105"/>
                <w:sz w:val="12"/>
              </w:rPr>
              <w:t>o</w:t>
            </w:r>
          </w:p>
        </w:tc>
        <w:tc>
          <w:tcPr>
            <w:tcW w:w="400" w:type="dxa"/>
            <w:vMerge/>
            <w:tcBorders>
              <w:top w:val="nil"/>
              <w:left w:val="nil"/>
              <w:bottom w:val="single" w:sz="6" w:space="0" w:color="000000"/>
              <w:right w:val="nil"/>
            </w:tcBorders>
          </w:tcPr>
          <w:p>
            <w:pPr>
              <w:rPr>
                <w:sz w:val="2"/>
                <w:szCs w:val="2"/>
              </w:rPr>
            </w:pPr>
          </w:p>
        </w:tc>
        <w:tc>
          <w:tcPr>
            <w:tcW w:w="980" w:type="dxa"/>
            <w:tcBorders>
              <w:top w:val="single" w:sz="12" w:space="0" w:color="000000"/>
              <w:left w:val="nil"/>
              <w:bottom w:val="single" w:sz="12" w:space="0" w:color="000000"/>
              <w:right w:val="nil"/>
            </w:tcBorders>
          </w:tcPr>
          <w:p>
            <w:pPr>
              <w:pStyle w:val="TableParagraph"/>
              <w:spacing w:line="160" w:lineRule="atLeast" w:before="33"/>
              <w:ind w:left="351" w:hanging="201"/>
              <w:rPr>
                <w:rFonts w:ascii="Arial"/>
                <w:sz w:val="12"/>
              </w:rPr>
            </w:pPr>
            <w:r>
              <w:rPr>
                <w:rFonts w:ascii="Arial"/>
                <w:color w:val="3F4242"/>
                <w:w w:val="105"/>
                <w:sz w:val="12"/>
              </w:rPr>
              <w:t>P</w:t>
            </w:r>
            <w:r>
              <w:rPr>
                <w:rFonts w:ascii="Arial"/>
                <w:color w:val="59595B"/>
                <w:w w:val="105"/>
                <w:sz w:val="12"/>
              </w:rPr>
              <w:t>la</w:t>
            </w:r>
            <w:r>
              <w:rPr>
                <w:rFonts w:ascii="Arial"/>
                <w:color w:val="3F4242"/>
                <w:w w:val="105"/>
                <w:sz w:val="12"/>
              </w:rPr>
              <w:t>n</w:t>
            </w:r>
            <w:r>
              <w:rPr>
                <w:rFonts w:ascii="Arial"/>
                <w:color w:val="59595B"/>
                <w:w w:val="105"/>
                <w:sz w:val="12"/>
              </w:rPr>
              <w:t>t</w:t>
            </w:r>
            <w:r>
              <w:rPr>
                <w:rFonts w:ascii="Arial"/>
                <w:color w:val="59595B"/>
                <w:spacing w:val="-9"/>
                <w:w w:val="105"/>
                <w:sz w:val="12"/>
              </w:rPr>
              <w:t> </w:t>
            </w:r>
            <w:r>
              <w:rPr>
                <w:rFonts w:ascii="Arial"/>
                <w:color w:val="59595B"/>
                <w:w w:val="105"/>
                <w:sz w:val="12"/>
              </w:rPr>
              <w:t>Im</w:t>
            </w:r>
            <w:r>
              <w:rPr>
                <w:rFonts w:ascii="Arial"/>
                <w:color w:val="3F4242"/>
                <w:w w:val="105"/>
                <w:sz w:val="12"/>
              </w:rPr>
              <w:t>a</w:t>
            </w:r>
            <w:r>
              <w:rPr>
                <w:rFonts w:ascii="Arial"/>
                <w:color w:val="59595B"/>
                <w:w w:val="105"/>
                <w:sz w:val="12"/>
              </w:rPr>
              <w:t>g</w:t>
            </w:r>
            <w:r>
              <w:rPr>
                <w:rFonts w:ascii="Arial"/>
                <w:color w:val="3F4242"/>
                <w:w w:val="105"/>
                <w:sz w:val="12"/>
              </w:rPr>
              <w:t>e</w:t>
            </w:r>
            <w:r>
              <w:rPr>
                <w:rFonts w:ascii="Arial"/>
                <w:color w:val="3F4242"/>
                <w:spacing w:val="40"/>
                <w:w w:val="105"/>
                <w:sz w:val="12"/>
              </w:rPr>
              <w:t> </w:t>
            </w:r>
            <w:r>
              <w:rPr>
                <w:rFonts w:ascii="Arial"/>
                <w:color w:val="757575"/>
                <w:spacing w:val="-4"/>
                <w:w w:val="105"/>
                <w:sz w:val="12"/>
              </w:rPr>
              <w:t>V</w:t>
            </w:r>
            <w:r>
              <w:rPr>
                <w:rFonts w:ascii="Arial"/>
                <w:color w:val="59595B"/>
                <w:spacing w:val="-4"/>
                <w:w w:val="105"/>
                <w:sz w:val="12"/>
              </w:rPr>
              <w:t>i</w:t>
            </w:r>
            <w:r>
              <w:rPr>
                <w:rFonts w:ascii="Arial"/>
                <w:color w:val="3F4242"/>
                <w:spacing w:val="-4"/>
                <w:w w:val="105"/>
                <w:sz w:val="12"/>
              </w:rPr>
              <w:t>e</w:t>
            </w:r>
            <w:r>
              <w:rPr>
                <w:rFonts w:ascii="Arial"/>
                <w:color w:val="757575"/>
                <w:spacing w:val="-4"/>
                <w:w w:val="105"/>
                <w:sz w:val="12"/>
              </w:rPr>
              <w:t>w</w:t>
            </w:r>
          </w:p>
        </w:tc>
        <w:tc>
          <w:tcPr>
            <w:tcW w:w="629" w:type="dxa"/>
            <w:vMerge/>
            <w:tcBorders>
              <w:top w:val="nil"/>
              <w:left w:val="nil"/>
              <w:bottom w:val="single" w:sz="6" w:space="0" w:color="000000"/>
            </w:tcBorders>
          </w:tcPr>
          <w:p>
            <w:pPr>
              <w:rPr>
                <w:sz w:val="2"/>
                <w:szCs w:val="2"/>
              </w:rPr>
            </w:pPr>
          </w:p>
        </w:tc>
      </w:tr>
      <w:tr>
        <w:trPr>
          <w:trHeight w:val="458" w:hRule="atLeast"/>
        </w:trPr>
        <w:tc>
          <w:tcPr>
            <w:tcW w:w="2200" w:type="dxa"/>
            <w:tcBorders>
              <w:top w:val="nil"/>
              <w:bottom w:val="single" w:sz="6" w:space="0" w:color="000000"/>
              <w:right w:val="nil"/>
            </w:tcBorders>
          </w:tcPr>
          <w:p>
            <w:pPr>
              <w:pStyle w:val="TableParagraph"/>
              <w:rPr>
                <w:sz w:val="14"/>
              </w:rPr>
            </w:pPr>
          </w:p>
        </w:tc>
        <w:tc>
          <w:tcPr>
            <w:tcW w:w="1571" w:type="dxa"/>
            <w:tcBorders>
              <w:top w:val="nil"/>
              <w:left w:val="nil"/>
              <w:bottom w:val="single" w:sz="6" w:space="0" w:color="000000"/>
              <w:right w:val="nil"/>
            </w:tcBorders>
          </w:tcPr>
          <w:p>
            <w:pPr>
              <w:pStyle w:val="TableParagraph"/>
              <w:spacing w:before="136"/>
              <w:ind w:left="213"/>
              <w:rPr>
                <w:rFonts w:ascii="Arial"/>
                <w:sz w:val="12"/>
              </w:rPr>
            </w:pPr>
            <w:r>
              <w:rPr>
                <w:rFonts w:ascii="Arial"/>
                <w:color w:val="59595B"/>
                <w:spacing w:val="-2"/>
                <w:w w:val="105"/>
                <w:sz w:val="12"/>
              </w:rPr>
              <w:t>A</w:t>
            </w:r>
            <w:r>
              <w:rPr>
                <w:rFonts w:ascii="Arial"/>
                <w:color w:val="757575"/>
                <w:spacing w:val="-2"/>
                <w:w w:val="105"/>
                <w:sz w:val="12"/>
              </w:rPr>
              <w:t>uth</w:t>
            </w:r>
            <w:r>
              <w:rPr>
                <w:rFonts w:ascii="Arial"/>
                <w:color w:val="3F4242"/>
                <w:spacing w:val="-2"/>
                <w:w w:val="105"/>
                <w:sz w:val="12"/>
              </w:rPr>
              <w:t>e</w:t>
            </w:r>
            <w:r>
              <w:rPr>
                <w:rFonts w:ascii="Arial"/>
                <w:color w:val="59595B"/>
                <w:spacing w:val="-2"/>
                <w:w w:val="105"/>
                <w:sz w:val="12"/>
              </w:rPr>
              <w:t>ntica</w:t>
            </w:r>
            <w:r>
              <w:rPr>
                <w:rFonts w:ascii="Arial"/>
                <w:color w:val="757575"/>
                <w:spacing w:val="-2"/>
                <w:w w:val="105"/>
                <w:sz w:val="12"/>
              </w:rPr>
              <w:t>t</w:t>
            </w:r>
            <w:r>
              <w:rPr>
                <w:rFonts w:ascii="Arial"/>
                <w:color w:val="3F4242"/>
                <w:spacing w:val="-2"/>
                <w:w w:val="105"/>
                <w:sz w:val="12"/>
              </w:rPr>
              <w:t>o</w:t>
            </w:r>
            <w:r>
              <w:rPr>
                <w:rFonts w:ascii="Arial"/>
                <w:color w:val="757575"/>
                <w:spacing w:val="-2"/>
                <w:w w:val="105"/>
                <w:sz w:val="12"/>
              </w:rPr>
              <w:t>r</w:t>
            </w:r>
          </w:p>
        </w:tc>
        <w:tc>
          <w:tcPr>
            <w:tcW w:w="400" w:type="dxa"/>
            <w:vMerge/>
            <w:tcBorders>
              <w:top w:val="nil"/>
              <w:left w:val="nil"/>
              <w:bottom w:val="single" w:sz="6" w:space="0" w:color="000000"/>
              <w:right w:val="nil"/>
            </w:tcBorders>
          </w:tcPr>
          <w:p>
            <w:pPr>
              <w:rPr>
                <w:sz w:val="2"/>
                <w:szCs w:val="2"/>
              </w:rPr>
            </w:pPr>
          </w:p>
        </w:tc>
        <w:tc>
          <w:tcPr>
            <w:tcW w:w="980" w:type="dxa"/>
            <w:tcBorders>
              <w:top w:val="single" w:sz="12" w:space="0" w:color="000000"/>
              <w:left w:val="nil"/>
              <w:bottom w:val="single" w:sz="6" w:space="0" w:color="000000"/>
              <w:right w:val="nil"/>
            </w:tcBorders>
          </w:tcPr>
          <w:p>
            <w:pPr>
              <w:pStyle w:val="TableParagraph"/>
              <w:rPr>
                <w:sz w:val="14"/>
              </w:rPr>
            </w:pPr>
          </w:p>
        </w:tc>
        <w:tc>
          <w:tcPr>
            <w:tcW w:w="629" w:type="dxa"/>
            <w:vMerge/>
            <w:tcBorders>
              <w:top w:val="nil"/>
              <w:left w:val="nil"/>
              <w:bottom w:val="single" w:sz="6" w:space="0" w:color="000000"/>
            </w:tcBorders>
          </w:tcPr>
          <w:p>
            <w:pPr>
              <w:rPr>
                <w:sz w:val="2"/>
                <w:szCs w:val="2"/>
              </w:rPr>
            </w:pPr>
          </w:p>
        </w:tc>
      </w:tr>
      <w:tr>
        <w:trPr>
          <w:trHeight w:val="225" w:hRule="atLeast"/>
        </w:trPr>
        <w:tc>
          <w:tcPr>
            <w:tcW w:w="5780" w:type="dxa"/>
            <w:gridSpan w:val="5"/>
            <w:tcBorders>
              <w:top w:val="single" w:sz="6" w:space="0" w:color="000000"/>
              <w:bottom w:val="single" w:sz="6" w:space="0" w:color="000000"/>
            </w:tcBorders>
          </w:tcPr>
          <w:p>
            <w:pPr>
              <w:pStyle w:val="TableParagraph"/>
              <w:rPr>
                <w:sz w:val="14"/>
              </w:rPr>
            </w:pPr>
          </w:p>
        </w:tc>
      </w:tr>
      <w:tr>
        <w:trPr>
          <w:trHeight w:val="304" w:hRule="atLeast"/>
        </w:trPr>
        <w:tc>
          <w:tcPr>
            <w:tcW w:w="5780" w:type="dxa"/>
            <w:gridSpan w:val="5"/>
            <w:tcBorders>
              <w:top w:val="single" w:sz="6" w:space="0" w:color="000000"/>
              <w:bottom w:val="single" w:sz="8" w:space="0" w:color="000000"/>
            </w:tcBorders>
          </w:tcPr>
          <w:p>
            <w:pPr>
              <w:pStyle w:val="TableParagraph"/>
              <w:spacing w:before="86"/>
              <w:ind w:left="17"/>
              <w:jc w:val="center"/>
              <w:rPr>
                <w:rFonts w:ascii="Arial"/>
                <w:sz w:val="12"/>
              </w:rPr>
            </w:pPr>
            <w:r>
              <w:rPr>
                <w:rFonts w:ascii="Arial"/>
                <w:color w:val="4D3D2B"/>
                <w:sz w:val="12"/>
              </w:rPr>
              <w:t>Data</w:t>
            </w:r>
            <w:r>
              <w:rPr>
                <w:rFonts w:ascii="Arial"/>
                <w:color w:val="4D3D2B"/>
                <w:spacing w:val="-6"/>
                <w:sz w:val="12"/>
              </w:rPr>
              <w:t> </w:t>
            </w:r>
            <w:r>
              <w:rPr>
                <w:rFonts w:ascii="Arial"/>
                <w:color w:val="4D3D2B"/>
                <w:spacing w:val="-4"/>
                <w:sz w:val="12"/>
              </w:rPr>
              <w:t>17e</w:t>
            </w:r>
            <w:r>
              <w:rPr>
                <w:rFonts w:ascii="Arial"/>
                <w:color w:val="7C624B"/>
                <w:spacing w:val="-4"/>
                <w:sz w:val="12"/>
              </w:rPr>
              <w:t>r</w:t>
            </w:r>
          </w:p>
        </w:tc>
      </w:tr>
      <w:tr>
        <w:trPr>
          <w:trHeight w:val="1378" w:hRule="atLeast"/>
        </w:trPr>
        <w:tc>
          <w:tcPr>
            <w:tcW w:w="2200" w:type="dxa"/>
            <w:tcBorders>
              <w:top w:val="single" w:sz="8" w:space="0" w:color="000000"/>
              <w:right w:val="nil"/>
            </w:tcBorders>
          </w:tcPr>
          <w:p>
            <w:pPr>
              <w:pStyle w:val="TableParagraph"/>
              <w:spacing w:before="51"/>
              <w:rPr>
                <w:b/>
                <w:sz w:val="12"/>
              </w:rPr>
            </w:pPr>
          </w:p>
          <w:p>
            <w:pPr>
              <w:pStyle w:val="TableParagraph"/>
              <w:spacing w:before="1"/>
              <w:ind w:left="1100" w:right="72"/>
              <w:jc w:val="center"/>
              <w:rPr>
                <w:rFonts w:ascii="Arial"/>
                <w:sz w:val="12"/>
              </w:rPr>
            </w:pPr>
            <w:r>
              <w:rPr>
                <w:rFonts w:ascii="Arial"/>
                <w:color w:val="3F4242"/>
                <w:w w:val="105"/>
                <w:sz w:val="12"/>
              </w:rPr>
              <w:t>L</w:t>
            </w:r>
            <w:r>
              <w:rPr>
                <w:rFonts w:ascii="Arial"/>
                <w:color w:val="59595B"/>
                <w:w w:val="105"/>
                <w:sz w:val="12"/>
              </w:rPr>
              <w:t>oc</w:t>
            </w:r>
            <w:r>
              <w:rPr>
                <w:rFonts w:ascii="Arial"/>
                <w:color w:val="3F4242"/>
                <w:w w:val="105"/>
                <w:sz w:val="12"/>
              </w:rPr>
              <w:t>a</w:t>
            </w:r>
            <w:r>
              <w:rPr>
                <w:rFonts w:ascii="Arial"/>
                <w:color w:val="757575"/>
                <w:w w:val="105"/>
                <w:sz w:val="12"/>
              </w:rPr>
              <w:t>l</w:t>
            </w:r>
            <w:r>
              <w:rPr>
                <w:rFonts w:ascii="Arial"/>
                <w:color w:val="757575"/>
                <w:spacing w:val="3"/>
                <w:w w:val="105"/>
                <w:sz w:val="12"/>
              </w:rPr>
              <w:t> </w:t>
            </w:r>
            <w:r>
              <w:rPr>
                <w:rFonts w:ascii="Arial"/>
                <w:color w:val="3F4242"/>
                <w:spacing w:val="-2"/>
                <w:w w:val="105"/>
                <w:sz w:val="12"/>
              </w:rPr>
              <w:t>Da</w:t>
            </w:r>
            <w:r>
              <w:rPr>
                <w:rFonts w:ascii="Arial"/>
                <w:color w:val="59595B"/>
                <w:spacing w:val="-2"/>
                <w:w w:val="105"/>
                <w:sz w:val="12"/>
              </w:rPr>
              <w:t>taba</w:t>
            </w:r>
            <w:r>
              <w:rPr>
                <w:rFonts w:ascii="Arial"/>
                <w:color w:val="3F4242"/>
                <w:spacing w:val="-2"/>
                <w:w w:val="105"/>
                <w:sz w:val="12"/>
              </w:rPr>
              <w:t>se</w:t>
            </w:r>
          </w:p>
          <w:p>
            <w:pPr>
              <w:pStyle w:val="TableParagraph"/>
              <w:spacing w:line="389" w:lineRule="exact" w:before="5"/>
              <w:ind w:left="1100" w:right="102"/>
              <w:jc w:val="center"/>
              <w:rPr>
                <w:rFonts w:ascii="Arial"/>
                <w:sz w:val="45"/>
              </w:rPr>
            </w:pPr>
            <w:r>
              <w:rPr>
                <w:rFonts w:ascii="Arial"/>
                <w:color w:val="757575"/>
                <w:position w:val="-28"/>
                <w:sz w:val="45"/>
              </w:rPr>
              <w:t>I</w:t>
            </w:r>
            <w:r>
              <w:rPr>
                <w:rFonts w:ascii="Arial"/>
                <w:color w:val="757575"/>
                <w:spacing w:val="21"/>
                <w:position w:val="-28"/>
                <w:sz w:val="45"/>
              </w:rPr>
              <w:t> </w:t>
            </w:r>
            <w:r>
              <w:rPr>
                <w:rFonts w:ascii="Arial"/>
                <w:color w:val="59595B"/>
                <w:sz w:val="12"/>
              </w:rPr>
              <w:t>H</w:t>
            </w:r>
            <w:r>
              <w:rPr>
                <w:rFonts w:ascii="Arial"/>
                <w:color w:val="898989"/>
                <w:sz w:val="12"/>
              </w:rPr>
              <w:t>J </w:t>
            </w:r>
            <w:r>
              <w:rPr>
                <w:rFonts w:ascii="Arial"/>
                <w:color w:val="3F4242"/>
                <w:sz w:val="12"/>
              </w:rPr>
              <w:t>e</w:t>
            </w:r>
            <w:r>
              <w:rPr>
                <w:rFonts w:ascii="Arial"/>
                <w:color w:val="59595B"/>
                <w:sz w:val="12"/>
              </w:rPr>
              <w:t>D</w:t>
            </w:r>
            <w:r>
              <w:rPr>
                <w:rFonts w:ascii="Arial"/>
                <w:color w:val="3F4242"/>
                <w:sz w:val="12"/>
              </w:rPr>
              <w:t>B</w:t>
            </w:r>
            <w:r>
              <w:rPr>
                <w:rFonts w:ascii="Arial"/>
                <w:color w:val="3F4242"/>
                <w:spacing w:val="66"/>
                <w:w w:val="150"/>
                <w:sz w:val="12"/>
              </w:rPr>
              <w:t> </w:t>
            </w:r>
            <w:r>
              <w:rPr>
                <w:rFonts w:ascii="Arial"/>
                <w:color w:val="757575"/>
                <w:spacing w:val="-10"/>
                <w:position w:val="-28"/>
                <w:sz w:val="45"/>
              </w:rPr>
              <w:t>I</w:t>
            </w:r>
          </w:p>
          <w:p>
            <w:pPr>
              <w:pStyle w:val="TableParagraph"/>
              <w:spacing w:line="21" w:lineRule="exact"/>
              <w:ind w:left="1100"/>
              <w:jc w:val="center"/>
              <w:rPr>
                <w:rFonts w:ascii="Arial"/>
                <w:sz w:val="9"/>
              </w:rPr>
            </w:pPr>
            <w:r>
              <w:rPr/>
              <mc:AlternateContent>
                <mc:Choice Requires="wps">
                  <w:drawing>
                    <wp:anchor distT="0" distB="0" distL="0" distR="0" allowOverlap="1" layoutInCell="1" locked="0" behindDoc="1" simplePos="0" relativeHeight="481615360">
                      <wp:simplePos x="0" y="0"/>
                      <wp:positionH relativeFrom="column">
                        <wp:posOffset>852735</wp:posOffset>
                      </wp:positionH>
                      <wp:positionV relativeFrom="paragraph">
                        <wp:posOffset>-43324</wp:posOffset>
                      </wp:positionV>
                      <wp:extent cx="405765" cy="85725"/>
                      <wp:effectExtent l="0" t="0" r="0" b="0"/>
                      <wp:wrapNone/>
                      <wp:docPr id="464" name="Group 464"/>
                      <wp:cNvGraphicFramePr>
                        <a:graphicFrameLocks/>
                      </wp:cNvGraphicFramePr>
                      <a:graphic>
                        <a:graphicData uri="http://schemas.microsoft.com/office/word/2010/wordprocessingGroup">
                          <wpg:wgp>
                            <wpg:cNvPr id="464" name="Group 464"/>
                            <wpg:cNvGrpSpPr/>
                            <wpg:grpSpPr>
                              <a:xfrm>
                                <a:off x="0" y="0"/>
                                <a:ext cx="405765" cy="85725"/>
                                <a:chExt cx="405765" cy="85725"/>
                              </a:xfrm>
                            </wpg:grpSpPr>
                            <wps:wsp>
                              <wps:cNvPr id="465" name="Graphic 465"/>
                              <wps:cNvSpPr/>
                              <wps:spPr>
                                <a:xfrm>
                                  <a:off x="206128" y="0"/>
                                  <a:ext cx="18415" cy="85725"/>
                                </a:xfrm>
                                <a:custGeom>
                                  <a:avLst/>
                                  <a:gdLst/>
                                  <a:ahLst/>
                                  <a:cxnLst/>
                                  <a:rect l="l" t="t" r="r" b="b"/>
                                  <a:pathLst>
                                    <a:path w="18415" h="85725">
                                      <a:moveTo>
                                        <a:pt x="18313" y="85580"/>
                                      </a:moveTo>
                                      <a:lnTo>
                                        <a:pt x="0" y="85580"/>
                                      </a:lnTo>
                                      <a:lnTo>
                                        <a:pt x="0" y="0"/>
                                      </a:lnTo>
                                      <a:lnTo>
                                        <a:pt x="18313" y="0"/>
                                      </a:lnTo>
                                      <a:lnTo>
                                        <a:pt x="18313" y="85580"/>
                                      </a:lnTo>
                                      <a:close/>
                                    </a:path>
                                  </a:pathLst>
                                </a:custGeom>
                                <a:solidFill>
                                  <a:srgbClr val="EDEDED"/>
                                </a:solidFill>
                              </wps:spPr>
                              <wps:bodyPr wrap="square" lIns="0" tIns="0" rIns="0" bIns="0" rtlCol="0">
                                <a:prstTxWarp prst="textNoShape">
                                  <a:avLst/>
                                </a:prstTxWarp>
                                <a:noAutofit/>
                              </wps:bodyPr>
                            </wps:wsp>
                            <wps:wsp>
                              <wps:cNvPr id="466" name="Graphic 466"/>
                              <wps:cNvSpPr/>
                              <wps:spPr>
                                <a:xfrm>
                                  <a:off x="0" y="66087"/>
                                  <a:ext cx="379095" cy="1270"/>
                                </a:xfrm>
                                <a:custGeom>
                                  <a:avLst/>
                                  <a:gdLst/>
                                  <a:ahLst/>
                                  <a:cxnLst/>
                                  <a:rect l="l" t="t" r="r" b="b"/>
                                  <a:pathLst>
                                    <a:path w="379095" h="0">
                                      <a:moveTo>
                                        <a:pt x="0" y="0"/>
                                      </a:moveTo>
                                      <a:lnTo>
                                        <a:pt x="379038" y="0"/>
                                      </a:lnTo>
                                    </a:path>
                                  </a:pathLst>
                                </a:custGeom>
                                <a:ln w="12714">
                                  <a:solidFill>
                                    <a:srgbClr val="59595B"/>
                                  </a:solidFill>
                                  <a:prstDash val="solid"/>
                                </a:ln>
                              </wps:spPr>
                              <wps:bodyPr wrap="square" lIns="0" tIns="0" rIns="0" bIns="0" rtlCol="0">
                                <a:prstTxWarp prst="textNoShape">
                                  <a:avLst/>
                                </a:prstTxWarp>
                                <a:noAutofit/>
                              </wps:bodyPr>
                            </wps:wsp>
                            <wps:wsp>
                              <wps:cNvPr id="467" name="Graphic 467"/>
                              <wps:cNvSpPr/>
                              <wps:spPr>
                                <a:xfrm>
                                  <a:off x="390407" y="66087"/>
                                  <a:ext cx="15875" cy="1270"/>
                                </a:xfrm>
                                <a:custGeom>
                                  <a:avLst/>
                                  <a:gdLst/>
                                  <a:ahLst/>
                                  <a:cxnLst/>
                                  <a:rect l="l" t="t" r="r" b="b"/>
                                  <a:pathLst>
                                    <a:path w="15875" h="0">
                                      <a:moveTo>
                                        <a:pt x="0" y="0"/>
                                      </a:moveTo>
                                      <a:lnTo>
                                        <a:pt x="15261" y="0"/>
                                      </a:lnTo>
                                    </a:path>
                                  </a:pathLst>
                                </a:custGeom>
                                <a:ln w="12714">
                                  <a:solidFill>
                                    <a:srgbClr val="75757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144539pt;margin-top:-3.411366pt;width:31.95pt;height:6.75pt;mso-position-horizontal-relative:column;mso-position-vertical-relative:paragraph;z-index:-21701120" id="docshapegroup313" coordorigin="1343,-68" coordsize="639,135">
                      <v:rect style="position:absolute;left:1667;top:-69;width:29;height:135" id="docshape314" filled="true" fillcolor="#ededed" stroked="false">
                        <v:fill type="solid"/>
                      </v:rect>
                      <v:line style="position:absolute" from="1343,36" to="1940,36" stroked="true" strokeweight="1.001140pt" strokecolor="#59595b">
                        <v:stroke dashstyle="solid"/>
                      </v:line>
                      <v:line style="position:absolute" from="1958,36" to="1982,36" stroked="true" strokeweight="1.001140pt" strokecolor="#757575">
                        <v:stroke dashstyle="solid"/>
                      </v:line>
                      <w10:wrap type="none"/>
                    </v:group>
                  </w:pict>
                </mc:Fallback>
              </mc:AlternateContent>
            </w:r>
            <w:r>
              <w:rPr>
                <w:color w:val="59595B"/>
                <w:w w:val="115"/>
                <w:sz w:val="10"/>
              </w:rPr>
              <w:t>ist</w:t>
            </w:r>
            <w:r>
              <w:rPr>
                <w:color w:val="898989"/>
                <w:w w:val="115"/>
                <w:sz w:val="10"/>
              </w:rPr>
              <w:t>an</w:t>
            </w:r>
            <w:r>
              <w:rPr>
                <w:color w:val="59595B"/>
                <w:w w:val="115"/>
                <w:sz w:val="10"/>
              </w:rPr>
              <w:t>c</w:t>
            </w:r>
            <w:r>
              <w:rPr>
                <w:color w:val="3F4242"/>
                <w:w w:val="115"/>
                <w:sz w:val="10"/>
              </w:rPr>
              <w:t>a</w:t>
            </w:r>
            <w:r>
              <w:rPr>
                <w:color w:val="ACACAC"/>
                <w:w w:val="115"/>
                <w:sz w:val="10"/>
              </w:rPr>
              <w:t>l</w:t>
            </w:r>
            <w:r>
              <w:rPr>
                <w:color w:val="ACACAC"/>
                <w:spacing w:val="10"/>
                <w:w w:val="115"/>
                <w:sz w:val="10"/>
              </w:rPr>
              <w:t> </w:t>
            </w:r>
            <w:r>
              <w:rPr>
                <w:rFonts w:ascii="Arial"/>
                <w:color w:val="59595B"/>
                <w:spacing w:val="-4"/>
                <w:w w:val="115"/>
                <w:sz w:val="9"/>
              </w:rPr>
              <w:t>Data</w:t>
            </w:r>
          </w:p>
          <w:p>
            <w:pPr>
              <w:pStyle w:val="TableParagraph"/>
              <w:spacing w:line="481" w:lineRule="exact"/>
              <w:ind w:left="1100" w:right="102"/>
              <w:jc w:val="center"/>
              <w:rPr>
                <w:rFonts w:ascii="Arial"/>
                <w:sz w:val="45"/>
              </w:rPr>
            </w:pPr>
            <w:r>
              <w:rPr>
                <w:rFonts w:ascii="Arial"/>
                <w:color w:val="757575"/>
                <w:spacing w:val="7"/>
                <w:w w:val="56"/>
                <w:sz w:val="45"/>
              </w:rPr>
              <w:t>I</w:t>
            </w:r>
            <w:r>
              <w:rPr>
                <w:rFonts w:ascii="Arial"/>
                <w:color w:val="757575"/>
                <w:spacing w:val="-1"/>
                <w:w w:val="111"/>
                <w:sz w:val="9"/>
              </w:rPr>
              <w:t>Tr</w:t>
            </w:r>
            <w:r>
              <w:rPr>
                <w:rFonts w:ascii="Arial"/>
                <w:color w:val="3F4242"/>
                <w:spacing w:val="-1"/>
                <w:w w:val="111"/>
                <w:sz w:val="9"/>
              </w:rPr>
              <w:t>a</w:t>
            </w:r>
            <w:r>
              <w:rPr>
                <w:rFonts w:ascii="Arial"/>
                <w:color w:val="757575"/>
                <w:spacing w:val="-2"/>
                <w:w w:val="111"/>
                <w:sz w:val="9"/>
              </w:rPr>
              <w:t>i</w:t>
            </w:r>
            <w:r>
              <w:rPr>
                <w:rFonts w:ascii="Arial"/>
                <w:color w:val="757575"/>
                <w:spacing w:val="-1"/>
                <w:w w:val="111"/>
                <w:sz w:val="9"/>
              </w:rPr>
              <w:t>n</w:t>
            </w:r>
            <w:r>
              <w:rPr>
                <w:rFonts w:ascii="Arial"/>
                <w:color w:val="59595B"/>
                <w:spacing w:val="-2"/>
                <w:w w:val="111"/>
                <w:sz w:val="9"/>
              </w:rPr>
              <w:t>e</w:t>
            </w:r>
            <w:r>
              <w:rPr>
                <w:rFonts w:ascii="Arial"/>
                <w:color w:val="59595B"/>
                <w:spacing w:val="-1"/>
                <w:w w:val="111"/>
                <w:sz w:val="9"/>
              </w:rPr>
              <w:t>d</w:t>
            </w:r>
            <w:r>
              <w:rPr>
                <w:rFonts w:ascii="Arial"/>
                <w:color w:val="59595B"/>
                <w:spacing w:val="69"/>
                <w:w w:val="104"/>
                <w:sz w:val="9"/>
              </w:rPr>
              <w:t> </w:t>
            </w:r>
            <w:r>
              <w:rPr>
                <w:rFonts w:ascii="Arial"/>
                <w:color w:val="898989"/>
                <w:spacing w:val="-3"/>
                <w:w w:val="108"/>
                <w:sz w:val="9"/>
              </w:rPr>
              <w:t>MC&gt;!!e</w:t>
            </w:r>
            <w:r>
              <w:rPr>
                <w:rFonts w:ascii="Arial"/>
                <w:color w:val="898989"/>
                <w:spacing w:val="3"/>
                <w:w w:val="108"/>
                <w:sz w:val="9"/>
              </w:rPr>
              <w:t>l</w:t>
            </w:r>
            <w:r>
              <w:rPr>
                <w:rFonts w:ascii="Arial"/>
                <w:color w:val="757575"/>
                <w:spacing w:val="-2"/>
                <w:w w:val="80"/>
                <w:sz w:val="45"/>
              </w:rPr>
              <w:t>I</w:t>
            </w:r>
          </w:p>
        </w:tc>
        <w:tc>
          <w:tcPr>
            <w:tcW w:w="1571" w:type="dxa"/>
            <w:tcBorders>
              <w:top w:val="single" w:sz="8" w:space="0" w:color="000000"/>
              <w:left w:val="nil"/>
              <w:right w:val="nil"/>
            </w:tcBorders>
          </w:tcPr>
          <w:p>
            <w:pPr>
              <w:pStyle w:val="TableParagraph"/>
              <w:rPr>
                <w:sz w:val="14"/>
              </w:rPr>
            </w:pPr>
          </w:p>
        </w:tc>
        <w:tc>
          <w:tcPr>
            <w:tcW w:w="1380" w:type="dxa"/>
            <w:gridSpan w:val="2"/>
            <w:tcBorders>
              <w:top w:val="single" w:sz="8" w:space="0" w:color="000000"/>
              <w:left w:val="nil"/>
              <w:right w:val="nil"/>
            </w:tcBorders>
          </w:tcPr>
          <w:p>
            <w:pPr>
              <w:pStyle w:val="TableParagraph"/>
              <w:rPr>
                <w:b/>
                <w:sz w:val="12"/>
              </w:rPr>
            </w:pPr>
          </w:p>
          <w:p>
            <w:pPr>
              <w:pStyle w:val="TableParagraph"/>
              <w:spacing w:before="19"/>
              <w:rPr>
                <w:b/>
                <w:sz w:val="12"/>
              </w:rPr>
            </w:pPr>
          </w:p>
          <w:p>
            <w:pPr>
              <w:pStyle w:val="TableParagraph"/>
              <w:ind w:left="59"/>
              <w:rPr>
                <w:rFonts w:ascii="Arial"/>
                <w:sz w:val="12"/>
              </w:rPr>
            </w:pPr>
            <w:r>
              <w:rPr>
                <w:rFonts w:ascii="Arial"/>
                <w:color w:val="3F4242"/>
                <w:w w:val="105"/>
                <w:sz w:val="12"/>
              </w:rPr>
              <w:t>F</w:t>
            </w:r>
            <w:r>
              <w:rPr>
                <w:rFonts w:ascii="Arial"/>
                <w:color w:val="9A9C9A"/>
                <w:w w:val="105"/>
                <w:sz w:val="12"/>
              </w:rPr>
              <w:t>i</w:t>
            </w:r>
            <w:r>
              <w:rPr>
                <w:rFonts w:ascii="Arial"/>
                <w:color w:val="59595B"/>
                <w:w w:val="105"/>
                <w:sz w:val="12"/>
              </w:rPr>
              <w:t>r</w:t>
            </w:r>
            <w:r>
              <w:rPr>
                <w:rFonts w:ascii="Arial"/>
                <w:color w:val="3F4242"/>
                <w:w w:val="105"/>
                <w:sz w:val="12"/>
              </w:rPr>
              <w:t>e</w:t>
            </w:r>
            <w:r>
              <w:rPr>
                <w:rFonts w:ascii="Arial"/>
                <w:color w:val="59595B"/>
                <w:w w:val="105"/>
                <w:sz w:val="12"/>
              </w:rPr>
              <w:t>b</w:t>
            </w:r>
            <w:r>
              <w:rPr>
                <w:rFonts w:ascii="Arial"/>
                <w:color w:val="3F4242"/>
                <w:w w:val="105"/>
                <w:sz w:val="12"/>
              </w:rPr>
              <w:t>a</w:t>
            </w:r>
            <w:r>
              <w:rPr>
                <w:rFonts w:ascii="Arial"/>
                <w:color w:val="59595B"/>
                <w:w w:val="105"/>
                <w:sz w:val="12"/>
              </w:rPr>
              <w:t>s</w:t>
            </w:r>
            <w:r>
              <w:rPr>
                <w:rFonts w:ascii="Arial"/>
                <w:color w:val="3F4242"/>
                <w:w w:val="105"/>
                <w:sz w:val="12"/>
              </w:rPr>
              <w:t>e</w:t>
            </w:r>
            <w:r>
              <w:rPr>
                <w:rFonts w:ascii="Arial"/>
                <w:color w:val="3F4242"/>
                <w:spacing w:val="5"/>
                <w:w w:val="105"/>
                <w:sz w:val="12"/>
              </w:rPr>
              <w:t> </w:t>
            </w:r>
            <w:r>
              <w:rPr>
                <w:rFonts w:ascii="Arial"/>
                <w:color w:val="3F4242"/>
                <w:spacing w:val="-5"/>
                <w:w w:val="105"/>
                <w:sz w:val="12"/>
              </w:rPr>
              <w:t>DB</w:t>
            </w:r>
          </w:p>
          <w:p>
            <w:pPr>
              <w:pStyle w:val="TableParagraph"/>
              <w:spacing w:before="3"/>
              <w:rPr>
                <w:b/>
                <w:sz w:val="8"/>
              </w:rPr>
            </w:pPr>
          </w:p>
          <w:p>
            <w:pPr>
              <w:pStyle w:val="TableParagraph"/>
              <w:spacing w:line="20" w:lineRule="exact"/>
              <w:ind w:left="2"/>
              <w:rPr>
                <w:sz w:val="2"/>
              </w:rPr>
            </w:pPr>
            <w:r>
              <w:rPr>
                <w:sz w:val="2"/>
              </w:rPr>
              <mc:AlternateContent>
                <mc:Choice Requires="wps">
                  <w:drawing>
                    <wp:inline distT="0" distB="0" distL="0" distR="0">
                      <wp:extent cx="525145" cy="6350"/>
                      <wp:effectExtent l="9525" t="0" r="0" b="3175"/>
                      <wp:docPr id="468" name="Group 468"/>
                      <wp:cNvGraphicFramePr>
                        <a:graphicFrameLocks/>
                      </wp:cNvGraphicFramePr>
                      <a:graphic>
                        <a:graphicData uri="http://schemas.microsoft.com/office/word/2010/wordprocessingGroup">
                          <wpg:wgp>
                            <wpg:cNvPr id="468" name="Group 468"/>
                            <wpg:cNvGrpSpPr/>
                            <wpg:grpSpPr>
                              <a:xfrm>
                                <a:off x="0" y="0"/>
                                <a:ext cx="525145" cy="6350"/>
                                <a:chExt cx="525145" cy="6350"/>
                              </a:xfrm>
                            </wpg:grpSpPr>
                            <wps:wsp>
                              <wps:cNvPr id="469" name="Graphic 469"/>
                              <wps:cNvSpPr/>
                              <wps:spPr>
                                <a:xfrm>
                                  <a:off x="0" y="3051"/>
                                  <a:ext cx="525145" cy="1270"/>
                                </a:xfrm>
                                <a:custGeom>
                                  <a:avLst/>
                                  <a:gdLst/>
                                  <a:ahLst/>
                                  <a:cxnLst/>
                                  <a:rect l="l" t="t" r="r" b="b"/>
                                  <a:pathLst>
                                    <a:path w="525145" h="0">
                                      <a:moveTo>
                                        <a:pt x="0" y="0"/>
                                      </a:moveTo>
                                      <a:lnTo>
                                        <a:pt x="52499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35pt;height:.5pt;mso-position-horizontal-relative:char;mso-position-vertical-relative:line" id="docshapegroup315" coordorigin="0,0" coordsize="827,10">
                      <v:line style="position:absolute" from="0,5" to="827,5" stroked="true" strokeweight=".480547pt" strokecolor="#000000">
                        <v:stroke dashstyle="solid"/>
                      </v:line>
                    </v:group>
                  </w:pict>
                </mc:Fallback>
              </mc:AlternateContent>
            </w:r>
            <w:r>
              <w:rPr>
                <w:sz w:val="2"/>
              </w:rPr>
            </w:r>
          </w:p>
          <w:p>
            <w:pPr>
              <w:pStyle w:val="TableParagraph"/>
              <w:spacing w:before="14"/>
              <w:rPr>
                <w:b/>
                <w:sz w:val="20"/>
              </w:rPr>
            </w:pPr>
          </w:p>
          <w:p>
            <w:pPr>
              <w:pStyle w:val="TableParagraph"/>
              <w:spacing w:line="20" w:lineRule="exact"/>
              <w:ind w:left="2"/>
              <w:rPr>
                <w:sz w:val="2"/>
              </w:rPr>
            </w:pPr>
            <w:r>
              <w:rPr>
                <w:sz w:val="2"/>
              </w:rPr>
              <mc:AlternateContent>
                <mc:Choice Requires="wps">
                  <w:drawing>
                    <wp:inline distT="0" distB="0" distL="0" distR="0">
                      <wp:extent cx="525145" cy="6350"/>
                      <wp:effectExtent l="9525" t="0" r="0" b="3175"/>
                      <wp:docPr id="470" name="Group 470"/>
                      <wp:cNvGraphicFramePr>
                        <a:graphicFrameLocks/>
                      </wp:cNvGraphicFramePr>
                      <a:graphic>
                        <a:graphicData uri="http://schemas.microsoft.com/office/word/2010/wordprocessingGroup">
                          <wpg:wgp>
                            <wpg:cNvPr id="470" name="Group 470"/>
                            <wpg:cNvGrpSpPr/>
                            <wpg:grpSpPr>
                              <a:xfrm>
                                <a:off x="0" y="0"/>
                                <a:ext cx="525145" cy="6350"/>
                                <a:chExt cx="525145" cy="6350"/>
                              </a:xfrm>
                            </wpg:grpSpPr>
                            <wps:wsp>
                              <wps:cNvPr id="471" name="Graphic 471"/>
                              <wps:cNvSpPr/>
                              <wps:spPr>
                                <a:xfrm>
                                  <a:off x="0" y="3051"/>
                                  <a:ext cx="525145" cy="1270"/>
                                </a:xfrm>
                                <a:custGeom>
                                  <a:avLst/>
                                  <a:gdLst/>
                                  <a:ahLst/>
                                  <a:cxnLst/>
                                  <a:rect l="l" t="t" r="r" b="b"/>
                                  <a:pathLst>
                                    <a:path w="525145" h="0">
                                      <a:moveTo>
                                        <a:pt x="0" y="0"/>
                                      </a:moveTo>
                                      <a:lnTo>
                                        <a:pt x="52499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35pt;height:.5pt;mso-position-horizontal-relative:char;mso-position-vertical-relative:line" id="docshapegroup316" coordorigin="0,0" coordsize="827,10">
                      <v:line style="position:absolute" from="0,5" to="827,5" stroked="true" strokeweight=".480547pt" strokecolor="#000000">
                        <v:stroke dashstyle="solid"/>
                      </v:line>
                    </v:group>
                  </w:pict>
                </mc:Fallback>
              </mc:AlternateContent>
            </w:r>
            <w:r>
              <w:rPr>
                <w:sz w:val="2"/>
              </w:rPr>
            </w:r>
          </w:p>
          <w:p>
            <w:pPr>
              <w:pStyle w:val="TableParagraph"/>
              <w:spacing w:before="3"/>
              <w:rPr>
                <w:b/>
                <w:sz w:val="8"/>
              </w:rPr>
            </w:pPr>
          </w:p>
          <w:p>
            <w:pPr>
              <w:pStyle w:val="TableParagraph"/>
              <w:spacing w:line="20" w:lineRule="exact"/>
              <w:ind w:left="2"/>
              <w:rPr>
                <w:sz w:val="2"/>
              </w:rPr>
            </w:pPr>
            <w:r>
              <w:rPr>
                <w:sz w:val="2"/>
              </w:rPr>
              <mc:AlternateContent>
                <mc:Choice Requires="wps">
                  <w:drawing>
                    <wp:inline distT="0" distB="0" distL="0" distR="0">
                      <wp:extent cx="525145" cy="6350"/>
                      <wp:effectExtent l="9525" t="0" r="0" b="3175"/>
                      <wp:docPr id="472" name="Group 472"/>
                      <wp:cNvGraphicFramePr>
                        <a:graphicFrameLocks/>
                      </wp:cNvGraphicFramePr>
                      <a:graphic>
                        <a:graphicData uri="http://schemas.microsoft.com/office/word/2010/wordprocessingGroup">
                          <wpg:wgp>
                            <wpg:cNvPr id="472" name="Group 472"/>
                            <wpg:cNvGrpSpPr/>
                            <wpg:grpSpPr>
                              <a:xfrm>
                                <a:off x="0" y="0"/>
                                <a:ext cx="525145" cy="6350"/>
                                <a:chExt cx="525145" cy="6350"/>
                              </a:xfrm>
                            </wpg:grpSpPr>
                            <wps:wsp>
                              <wps:cNvPr id="473" name="Graphic 473"/>
                              <wps:cNvSpPr/>
                              <wps:spPr>
                                <a:xfrm>
                                  <a:off x="0" y="3051"/>
                                  <a:ext cx="525145" cy="1270"/>
                                </a:xfrm>
                                <a:custGeom>
                                  <a:avLst/>
                                  <a:gdLst/>
                                  <a:ahLst/>
                                  <a:cxnLst/>
                                  <a:rect l="l" t="t" r="r" b="b"/>
                                  <a:pathLst>
                                    <a:path w="525145" h="0">
                                      <a:moveTo>
                                        <a:pt x="0" y="0"/>
                                      </a:moveTo>
                                      <a:lnTo>
                                        <a:pt x="52499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35pt;height:.5pt;mso-position-horizontal-relative:char;mso-position-vertical-relative:line" id="docshapegroup317" coordorigin="0,0" coordsize="827,10">
                      <v:line style="position:absolute" from="0,5" to="827,5" stroked="true" strokeweight=".480547pt" strokecolor="#000000">
                        <v:stroke dashstyle="solid"/>
                      </v:line>
                    </v:group>
                  </w:pict>
                </mc:Fallback>
              </mc:AlternateContent>
            </w:r>
            <w:r>
              <w:rPr>
                <w:sz w:val="2"/>
              </w:rPr>
            </w:r>
          </w:p>
          <w:p>
            <w:pPr>
              <w:pStyle w:val="TableParagraph"/>
              <w:spacing w:before="40"/>
              <w:ind w:left="121"/>
              <w:rPr>
                <w:sz w:val="11"/>
              </w:rPr>
            </w:pPr>
            <w:r>
              <w:rPr/>
              <mc:AlternateContent>
                <mc:Choice Requires="wps">
                  <w:drawing>
                    <wp:anchor distT="0" distB="0" distL="0" distR="0" allowOverlap="1" layoutInCell="1" locked="0" behindDoc="1" simplePos="0" relativeHeight="481614848">
                      <wp:simplePos x="0" y="0"/>
                      <wp:positionH relativeFrom="column">
                        <wp:posOffset>-1990</wp:posOffset>
                      </wp:positionH>
                      <wp:positionV relativeFrom="paragraph">
                        <wp:posOffset>148586</wp:posOffset>
                      </wp:positionV>
                      <wp:extent cx="525145" cy="6350"/>
                      <wp:effectExtent l="0" t="0" r="0" b="0"/>
                      <wp:wrapNone/>
                      <wp:docPr id="474" name="Group 474"/>
                      <wp:cNvGraphicFramePr>
                        <a:graphicFrameLocks/>
                      </wp:cNvGraphicFramePr>
                      <a:graphic>
                        <a:graphicData uri="http://schemas.microsoft.com/office/word/2010/wordprocessingGroup">
                          <wpg:wgp>
                            <wpg:cNvPr id="474" name="Group 474"/>
                            <wpg:cNvGrpSpPr/>
                            <wpg:grpSpPr>
                              <a:xfrm>
                                <a:off x="0" y="0"/>
                                <a:ext cx="525145" cy="6350"/>
                                <a:chExt cx="525145" cy="6350"/>
                              </a:xfrm>
                            </wpg:grpSpPr>
                            <wps:wsp>
                              <wps:cNvPr id="475" name="Graphic 475"/>
                              <wps:cNvSpPr/>
                              <wps:spPr>
                                <a:xfrm>
                                  <a:off x="0" y="3051"/>
                                  <a:ext cx="525145" cy="1270"/>
                                </a:xfrm>
                                <a:custGeom>
                                  <a:avLst/>
                                  <a:gdLst/>
                                  <a:ahLst/>
                                  <a:cxnLst/>
                                  <a:rect l="l" t="t" r="r" b="b"/>
                                  <a:pathLst>
                                    <a:path w="525145" h="0">
                                      <a:moveTo>
                                        <a:pt x="0" y="0"/>
                                      </a:moveTo>
                                      <a:lnTo>
                                        <a:pt x="524995"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6756pt;margin-top:11.699715pt;width:41.35pt;height:.5pt;mso-position-horizontal-relative:column;mso-position-vertical-relative:paragraph;z-index:-21701632" id="docshapegroup318" coordorigin="-3,234" coordsize="827,10">
                      <v:line style="position:absolute" from="-3,239" to="824,239" stroked="true" strokeweight=".480547pt" strokecolor="#000000">
                        <v:stroke dashstyle="solid"/>
                      </v:line>
                      <w10:wrap type="none"/>
                    </v:group>
                  </w:pict>
                </mc:Fallback>
              </mc:AlternateContent>
            </w:r>
            <w:r>
              <w:rPr>
                <w:color w:val="757575"/>
                <w:spacing w:val="-2"/>
                <w:w w:val="75"/>
                <w:sz w:val="11"/>
              </w:rPr>
              <w:t>Ac:::-0unc</w:t>
            </w:r>
            <w:r>
              <w:rPr>
                <w:color w:val="757575"/>
                <w:spacing w:val="14"/>
                <w:sz w:val="11"/>
              </w:rPr>
              <w:t> </w:t>
            </w:r>
            <w:r>
              <w:rPr>
                <w:color w:val="59595B"/>
                <w:spacing w:val="-4"/>
                <w:w w:val="75"/>
                <w:sz w:val="11"/>
              </w:rPr>
              <w:t>D</w:t>
            </w:r>
            <w:r>
              <w:rPr>
                <w:color w:val="3F4242"/>
                <w:spacing w:val="-4"/>
                <w:w w:val="75"/>
                <w:sz w:val="11"/>
              </w:rPr>
              <w:t>a</w:t>
            </w:r>
            <w:r>
              <w:rPr>
                <w:color w:val="757575"/>
                <w:spacing w:val="-4"/>
                <w:w w:val="75"/>
                <w:sz w:val="11"/>
              </w:rPr>
              <w:t>1</w:t>
            </w:r>
            <w:r>
              <w:rPr>
                <w:color w:val="3F4242"/>
                <w:spacing w:val="-4"/>
                <w:w w:val="75"/>
                <w:sz w:val="11"/>
              </w:rPr>
              <w:t>g</w:t>
            </w:r>
          </w:p>
        </w:tc>
        <w:tc>
          <w:tcPr>
            <w:tcW w:w="629" w:type="dxa"/>
            <w:tcBorders>
              <w:top w:val="single" w:sz="8" w:space="0" w:color="000000"/>
              <w:left w:val="nil"/>
            </w:tcBorders>
          </w:tcPr>
          <w:p>
            <w:pPr>
              <w:pStyle w:val="TableParagraph"/>
              <w:rPr>
                <w:sz w:val="14"/>
              </w:rPr>
            </w:pPr>
          </w:p>
        </w:tc>
      </w:tr>
    </w:tbl>
    <w:p>
      <w:pPr>
        <w:spacing w:before="167"/>
        <w:ind w:left="2332" w:right="0" w:firstLine="0"/>
        <w:jc w:val="left"/>
        <w:rPr>
          <w:i/>
          <w:sz w:val="17"/>
        </w:rPr>
      </w:pPr>
      <w:r>
        <w:rPr>
          <w:i/>
          <w:color w:val="596779"/>
          <w:w w:val="105"/>
          <w:sz w:val="17"/>
        </w:rPr>
        <w:t>Figure 3:</w:t>
      </w:r>
      <w:r>
        <w:rPr>
          <w:i/>
          <w:color w:val="596779"/>
          <w:spacing w:val="-6"/>
          <w:w w:val="105"/>
          <w:sz w:val="17"/>
        </w:rPr>
        <w:t> </w:t>
      </w:r>
      <w:r>
        <w:rPr>
          <w:i/>
          <w:color w:val="596779"/>
          <w:w w:val="105"/>
          <w:sz w:val="17"/>
        </w:rPr>
        <w:t>Three-tiered</w:t>
      </w:r>
      <w:r>
        <w:rPr>
          <w:i/>
          <w:color w:val="596779"/>
          <w:spacing w:val="13"/>
          <w:w w:val="105"/>
          <w:sz w:val="17"/>
        </w:rPr>
        <w:t> </w:t>
      </w:r>
      <w:r>
        <w:rPr>
          <w:i/>
          <w:color w:val="596779"/>
          <w:spacing w:val="-2"/>
          <w:w w:val="105"/>
          <w:sz w:val="17"/>
        </w:rPr>
        <w:t>Architecture</w:t>
      </w:r>
    </w:p>
    <w:p>
      <w:pPr>
        <w:spacing w:after="0"/>
        <w:jc w:val="left"/>
        <w:rPr>
          <w:sz w:val="17"/>
        </w:rPr>
        <w:sectPr>
          <w:headerReference w:type="default" r:id="rId87"/>
          <w:footerReference w:type="default" r:id="rId88"/>
          <w:pgSz w:w="11910" w:h="16840"/>
          <w:pgMar w:header="658" w:footer="1400" w:top="1240" w:bottom="1600" w:left="700" w:right="620"/>
        </w:sectPr>
      </w:pPr>
    </w:p>
    <w:p>
      <w:pPr>
        <w:pStyle w:val="Heading6"/>
        <w:numPr>
          <w:ilvl w:val="1"/>
          <w:numId w:val="22"/>
        </w:numPr>
        <w:tabs>
          <w:tab w:pos="961" w:val="left" w:leader="none"/>
        </w:tabs>
        <w:spacing w:line="240" w:lineRule="auto" w:before="171" w:after="0"/>
        <w:ind w:left="961" w:right="0" w:hanging="576"/>
        <w:jc w:val="left"/>
        <w:rPr>
          <w:color w:val="0A0A0A"/>
        </w:rPr>
      </w:pPr>
      <w:bookmarkStart w:name="_TOC_250022" w:id="72"/>
      <w:r>
        <w:rPr>
          <w:color w:val="0A0A0A"/>
          <w:w w:val="105"/>
        </w:rPr>
        <w:t>UI </w:t>
      </w:r>
      <w:bookmarkEnd w:id="72"/>
      <w:r>
        <w:rPr>
          <w:color w:val="0A0A0A"/>
          <w:spacing w:val="-2"/>
          <w:w w:val="105"/>
        </w:rPr>
        <w:t>Wireframe</w:t>
      </w:r>
    </w:p>
    <w:p>
      <w:pPr>
        <w:pStyle w:val="BodyText"/>
        <w:spacing w:before="11"/>
        <w:rPr>
          <w:b/>
          <w:sz w:val="14"/>
        </w:rPr>
      </w:pPr>
      <w:r>
        <w:rPr/>
        <mc:AlternateContent>
          <mc:Choice Requires="wps">
            <w:drawing>
              <wp:anchor distT="0" distB="0" distL="0" distR="0" allowOverlap="1" layoutInCell="1" locked="0" behindDoc="1" simplePos="0" relativeHeight="487655424">
                <wp:simplePos x="0" y="0"/>
                <wp:positionH relativeFrom="page">
                  <wp:posOffset>4175543</wp:posOffset>
                </wp:positionH>
                <wp:positionV relativeFrom="paragraph">
                  <wp:posOffset>124522</wp:posOffset>
                </wp:positionV>
                <wp:extent cx="1233170" cy="1270"/>
                <wp:effectExtent l="0" t="0" r="0" b="0"/>
                <wp:wrapTopAndBottom/>
                <wp:docPr id="476" name="Graphic 476"/>
                <wp:cNvGraphicFramePr>
                  <a:graphicFrameLocks/>
                </wp:cNvGraphicFramePr>
                <a:graphic>
                  <a:graphicData uri="http://schemas.microsoft.com/office/word/2010/wordprocessingShape">
                    <wps:wsp>
                      <wps:cNvPr id="476" name="Graphic 476"/>
                      <wps:cNvSpPr/>
                      <wps:spPr>
                        <a:xfrm>
                          <a:off x="0" y="0"/>
                          <a:ext cx="1233170" cy="1270"/>
                        </a:xfrm>
                        <a:custGeom>
                          <a:avLst/>
                          <a:gdLst/>
                          <a:ahLst/>
                          <a:cxnLst/>
                          <a:rect l="l" t="t" r="r" b="b"/>
                          <a:pathLst>
                            <a:path w="1233170" h="0">
                              <a:moveTo>
                                <a:pt x="0" y="0"/>
                              </a:moveTo>
                              <a:lnTo>
                                <a:pt x="1233128" y="0"/>
                              </a:lnTo>
                            </a:path>
                          </a:pathLst>
                        </a:custGeom>
                        <a:ln w="1525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8.782928pt;margin-top:9.804885pt;width:97.1pt;height:.1pt;mso-position-horizontal-relative:page;mso-position-vertical-relative:paragraph;z-index:-15661056;mso-wrap-distance-left:0;mso-wrap-distance-right:0" id="docshape319" coordorigin="6576,196" coordsize="1942,0" path="m6576,196l8518,196e" filled="false" stroked="true" strokeweight="1.201368pt" strokecolor="#000000">
                <v:path arrowok="t"/>
                <v:stroke dashstyle="solid"/>
                <w10:wrap type="topAndBottom"/>
              </v:shape>
            </w:pict>
          </mc:Fallback>
        </mc:AlternateContent>
      </w:r>
    </w:p>
    <w:p>
      <w:pPr>
        <w:spacing w:after="0"/>
        <w:rPr>
          <w:sz w:val="14"/>
        </w:rPr>
        <w:sectPr>
          <w:pgSz w:w="11910" w:h="16840"/>
          <w:pgMar w:header="658" w:footer="1400" w:top="1240" w:bottom="1600" w:left="700" w:right="620"/>
        </w:sect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27"/>
        <w:rPr>
          <w:b/>
          <w:sz w:val="12"/>
        </w:rPr>
      </w:pPr>
    </w:p>
    <w:p>
      <w:pPr>
        <w:spacing w:before="1"/>
        <w:ind w:left="539" w:right="0" w:firstLine="0"/>
        <w:jc w:val="center"/>
        <w:rPr>
          <w:rFonts w:ascii="Arial"/>
          <w:sz w:val="12"/>
        </w:rPr>
      </w:pPr>
      <w:r>
        <w:rPr>
          <w:rFonts w:ascii="Arial"/>
          <w:color w:val="0A0A0A"/>
          <w:spacing w:val="-4"/>
          <w:w w:val="105"/>
          <w:sz w:val="12"/>
        </w:rPr>
        <w:t>LOGO</w:t>
      </w:r>
    </w:p>
    <w:p>
      <w:pPr>
        <w:spacing w:before="30"/>
        <w:ind w:left="539" w:right="1" w:firstLine="0"/>
        <w:jc w:val="center"/>
        <w:rPr>
          <w:rFonts w:ascii="Arial"/>
          <w:sz w:val="14"/>
        </w:rPr>
      </w:pPr>
      <w:r>
        <w:rPr>
          <w:rFonts w:ascii="Arial"/>
          <w:color w:val="1A1A1A"/>
          <w:spacing w:val="-4"/>
          <w:sz w:val="14"/>
        </w:rPr>
        <w:t>Here</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5"/>
        <w:rPr>
          <w:rFonts w:ascii="Arial"/>
          <w:sz w:val="14"/>
        </w:rPr>
      </w:pPr>
    </w:p>
    <w:p>
      <w:pPr>
        <w:spacing w:before="0"/>
        <w:ind w:left="539" w:right="3" w:firstLine="0"/>
        <w:jc w:val="center"/>
        <w:rPr>
          <w:rFonts w:ascii="Arial"/>
          <w:sz w:val="13"/>
        </w:rPr>
      </w:pPr>
      <w:r>
        <w:rPr>
          <w:rFonts w:ascii="Arial"/>
          <w:color w:val="1A1A1A"/>
          <w:spacing w:val="-2"/>
          <w:w w:val="115"/>
          <w:sz w:val="13"/>
        </w:rPr>
        <w:t>Plant</w:t>
      </w:r>
      <w:r>
        <w:rPr>
          <w:rFonts w:ascii="Arial"/>
          <w:color w:val="1A1A1A"/>
          <w:spacing w:val="-4"/>
          <w:w w:val="115"/>
          <w:sz w:val="13"/>
        </w:rPr>
        <w:t> Care</w:t>
      </w:r>
    </w:p>
    <w:p>
      <w:pPr>
        <w:spacing w:line="271" w:lineRule="auto" w:before="114"/>
        <w:ind w:left="594" w:right="38" w:firstLine="6"/>
        <w:jc w:val="center"/>
        <w:rPr>
          <w:rFonts w:ascii="Arial"/>
          <w:b/>
          <w:sz w:val="10"/>
        </w:rPr>
      </w:pPr>
      <w:r>
        <w:rPr>
          <w:color w:val="2D2A2F"/>
          <w:w w:val="105"/>
          <w:sz w:val="10"/>
        </w:rPr>
        <w:t>We</w:t>
      </w:r>
      <w:r>
        <w:rPr>
          <w:color w:val="2D2A2F"/>
          <w:spacing w:val="-10"/>
          <w:w w:val="105"/>
          <w:sz w:val="10"/>
        </w:rPr>
        <w:t> </w:t>
      </w:r>
      <w:r>
        <w:rPr>
          <w:color w:val="2D2A2F"/>
          <w:w w:val="105"/>
          <w:sz w:val="10"/>
        </w:rPr>
        <w:t>dlognosed plant</w:t>
      </w:r>
      <w:r>
        <w:rPr>
          <w:color w:val="2D2A2F"/>
          <w:spacing w:val="-6"/>
          <w:w w:val="105"/>
          <w:sz w:val="10"/>
        </w:rPr>
        <w:t> </w:t>
      </w:r>
      <w:r>
        <w:rPr>
          <w:color w:val="2D2A2F"/>
          <w:w w:val="105"/>
          <w:sz w:val="10"/>
        </w:rPr>
        <w:t>d</w:t>
      </w:r>
      <w:r>
        <w:rPr>
          <w:color w:val="444444"/>
          <w:w w:val="105"/>
          <w:sz w:val="10"/>
        </w:rPr>
        <w:t>i</w:t>
      </w:r>
      <w:r>
        <w:rPr>
          <w:color w:val="2D2A2F"/>
          <w:w w:val="105"/>
          <w:sz w:val="10"/>
        </w:rPr>
        <w:t>seases</w:t>
      </w:r>
      <w:r>
        <w:rPr>
          <w:color w:val="2D2A2F"/>
          <w:spacing w:val="40"/>
          <w:w w:val="105"/>
          <w:sz w:val="10"/>
        </w:rPr>
        <w:t> </w:t>
      </w:r>
      <w:r>
        <w:rPr>
          <w:rFonts w:ascii="Arial"/>
          <w:color w:val="2D2A2F"/>
          <w:w w:val="105"/>
          <w:sz w:val="9"/>
        </w:rPr>
        <w:t>using</w:t>
      </w:r>
      <w:r>
        <w:rPr>
          <w:rFonts w:ascii="Arial"/>
          <w:color w:val="2D2A2F"/>
          <w:spacing w:val="40"/>
          <w:w w:val="105"/>
          <w:sz w:val="9"/>
        </w:rPr>
        <w:t> </w:t>
      </w:r>
      <w:r>
        <w:rPr>
          <w:rFonts w:ascii="Arial"/>
          <w:color w:val="2D2A2F"/>
          <w:w w:val="105"/>
          <w:sz w:val="10"/>
        </w:rPr>
        <w:t>Artlflclal</w:t>
      </w:r>
      <w:r>
        <w:rPr>
          <w:rFonts w:ascii="Arial"/>
          <w:color w:val="2D2A2F"/>
          <w:spacing w:val="-17"/>
          <w:w w:val="105"/>
          <w:sz w:val="10"/>
        </w:rPr>
        <w:t> </w:t>
      </w:r>
      <w:r>
        <w:rPr>
          <w:rFonts w:ascii="Arial"/>
          <w:color w:val="444444"/>
          <w:w w:val="105"/>
          <w:sz w:val="10"/>
        </w:rPr>
        <w:t>I</w:t>
      </w:r>
      <w:r>
        <w:rPr>
          <w:rFonts w:ascii="Arial"/>
          <w:color w:val="1A1A1A"/>
          <w:w w:val="105"/>
          <w:sz w:val="10"/>
        </w:rPr>
        <w:t>ntelligence</w:t>
      </w:r>
      <w:r>
        <w:rPr>
          <w:rFonts w:ascii="Arial"/>
          <w:color w:val="1A1A1A"/>
          <w:spacing w:val="-8"/>
          <w:w w:val="105"/>
          <w:sz w:val="10"/>
        </w:rPr>
        <w:t> </w:t>
      </w:r>
      <w:r>
        <w:rPr>
          <w:rFonts w:ascii="Arial"/>
          <w:color w:val="444444"/>
          <w:w w:val="105"/>
          <w:sz w:val="8"/>
        </w:rPr>
        <w:t>&amp;</w:t>
      </w:r>
      <w:r>
        <w:rPr>
          <w:rFonts w:ascii="Arial"/>
          <w:color w:val="444444"/>
          <w:spacing w:val="-1"/>
          <w:w w:val="105"/>
          <w:sz w:val="8"/>
        </w:rPr>
        <w:t> </w:t>
      </w:r>
      <w:r>
        <w:rPr>
          <w:rFonts w:ascii="Arial"/>
          <w:color w:val="2D2A2F"/>
          <w:w w:val="105"/>
          <w:sz w:val="10"/>
        </w:rPr>
        <w:t>image</w:t>
      </w:r>
      <w:r>
        <w:rPr>
          <w:rFonts w:ascii="Arial"/>
          <w:color w:val="2D2A2F"/>
          <w:spacing w:val="40"/>
          <w:w w:val="105"/>
          <w:sz w:val="10"/>
        </w:rPr>
        <w:t> </w:t>
      </w:r>
      <w:r>
        <w:rPr>
          <w:rFonts w:ascii="Arial"/>
          <w:color w:val="2D2A2F"/>
          <w:w w:val="105"/>
          <w:sz w:val="9"/>
        </w:rPr>
        <w:t>recognttiOn</w:t>
      </w:r>
      <w:r>
        <w:rPr>
          <w:rFonts w:ascii="Arial"/>
          <w:color w:val="2D2A2F"/>
          <w:spacing w:val="-5"/>
          <w:w w:val="105"/>
          <w:sz w:val="9"/>
        </w:rPr>
        <w:t> </w:t>
      </w:r>
      <w:r>
        <w:rPr>
          <w:rFonts w:ascii="Arial"/>
          <w:color w:val="2D2A2F"/>
          <w:w w:val="105"/>
          <w:sz w:val="9"/>
        </w:rPr>
        <w:t>to</w:t>
      </w:r>
      <w:r>
        <w:rPr>
          <w:rFonts w:ascii="Arial"/>
          <w:color w:val="2D2A2F"/>
          <w:spacing w:val="26"/>
          <w:w w:val="105"/>
          <w:sz w:val="9"/>
        </w:rPr>
        <w:t> </w:t>
      </w:r>
      <w:r>
        <w:rPr>
          <w:color w:val="2D2A2F"/>
          <w:w w:val="105"/>
          <w:sz w:val="10"/>
        </w:rPr>
        <w:t>help</w:t>
      </w:r>
      <w:r>
        <w:rPr>
          <w:color w:val="2D2A2F"/>
          <w:spacing w:val="-13"/>
          <w:w w:val="105"/>
          <w:sz w:val="10"/>
        </w:rPr>
        <w:t> </w:t>
      </w:r>
      <w:r>
        <w:rPr>
          <w:color w:val="2D2A2F"/>
          <w:w w:val="105"/>
          <w:sz w:val="10"/>
        </w:rPr>
        <w:t>srt</w:t>
      </w:r>
      <w:r>
        <w:rPr>
          <w:color w:val="2D2A2F"/>
          <w:spacing w:val="-3"/>
          <w:w w:val="105"/>
          <w:sz w:val="10"/>
        </w:rPr>
        <w:t> </w:t>
      </w:r>
      <w:r>
        <w:rPr>
          <w:rFonts w:ascii="Arial"/>
          <w:color w:val="1A1A1A"/>
          <w:w w:val="105"/>
          <w:sz w:val="9"/>
        </w:rPr>
        <w:t>Lanlcon</w:t>
      </w:r>
      <w:r>
        <w:rPr>
          <w:rFonts w:ascii="Arial"/>
          <w:color w:val="1A1A1A"/>
          <w:spacing w:val="40"/>
          <w:w w:val="105"/>
          <w:sz w:val="9"/>
        </w:rPr>
        <w:t> </w:t>
      </w:r>
      <w:r>
        <w:rPr>
          <w:rFonts w:ascii="Arial"/>
          <w:color w:val="2D2A2F"/>
          <w:w w:val="105"/>
          <w:sz w:val="10"/>
        </w:rPr>
        <w:t>forme</w:t>
      </w:r>
      <w:r>
        <w:rPr>
          <w:rFonts w:ascii="Arial"/>
          <w:color w:val="444444"/>
          <w:w w:val="105"/>
          <w:sz w:val="10"/>
        </w:rPr>
        <w:t>rs</w:t>
      </w:r>
      <w:r>
        <w:rPr>
          <w:rFonts w:ascii="Arial"/>
          <w:color w:val="444444"/>
          <w:spacing w:val="-15"/>
          <w:w w:val="105"/>
          <w:sz w:val="10"/>
        </w:rPr>
        <w:t> </w:t>
      </w:r>
      <w:r>
        <w:rPr>
          <w:rFonts w:ascii="Arial"/>
          <w:color w:val="444444"/>
          <w:w w:val="105"/>
          <w:sz w:val="9"/>
        </w:rPr>
        <w:t>I</w:t>
      </w:r>
      <w:r>
        <w:rPr>
          <w:rFonts w:ascii="Arial"/>
          <w:color w:val="2D2A2F"/>
          <w:w w:val="105"/>
          <w:sz w:val="9"/>
        </w:rPr>
        <w:t>dentify</w:t>
      </w:r>
      <w:r>
        <w:rPr>
          <w:rFonts w:ascii="Arial"/>
          <w:color w:val="2D2A2F"/>
          <w:spacing w:val="35"/>
          <w:w w:val="105"/>
          <w:sz w:val="9"/>
        </w:rPr>
        <w:t> </w:t>
      </w:r>
      <w:r>
        <w:rPr>
          <w:rFonts w:ascii="Arial"/>
          <w:color w:val="2D2A2F"/>
          <w:w w:val="105"/>
          <w:sz w:val="10"/>
        </w:rPr>
        <w:t>harm</w:t>
      </w:r>
      <w:r>
        <w:rPr>
          <w:rFonts w:ascii="Arial"/>
          <w:color w:val="444444"/>
          <w:w w:val="105"/>
          <w:sz w:val="10"/>
        </w:rPr>
        <w:t>f</w:t>
      </w:r>
      <w:r>
        <w:rPr>
          <w:rFonts w:ascii="Arial"/>
          <w:color w:val="1A1A1A"/>
          <w:w w:val="105"/>
          <w:sz w:val="10"/>
        </w:rPr>
        <w:t>ul </w:t>
      </w:r>
      <w:r>
        <w:rPr>
          <w:color w:val="444444"/>
          <w:w w:val="105"/>
          <w:sz w:val="10"/>
        </w:rPr>
        <w:t>pests</w:t>
      </w:r>
      <w:r>
        <w:rPr>
          <w:color w:val="444444"/>
          <w:spacing w:val="-12"/>
          <w:w w:val="105"/>
          <w:sz w:val="10"/>
        </w:rPr>
        <w:t> </w:t>
      </w:r>
      <w:r>
        <w:rPr>
          <w:rFonts w:ascii="Arial"/>
          <w:color w:val="2D2A2F"/>
          <w:w w:val="105"/>
          <w:sz w:val="9"/>
        </w:rPr>
        <w:t>ond</w:t>
      </w:r>
      <w:r>
        <w:rPr>
          <w:rFonts w:ascii="Arial"/>
          <w:color w:val="2D2A2F"/>
          <w:spacing w:val="40"/>
          <w:w w:val="105"/>
          <w:sz w:val="9"/>
        </w:rPr>
        <w:t> </w:t>
      </w:r>
      <w:r>
        <w:rPr>
          <w:color w:val="2D2A2F"/>
          <w:w w:val="105"/>
          <w:sz w:val="10"/>
        </w:rPr>
        <w:t>dil8Cses,,</w:t>
      </w:r>
      <w:r>
        <w:rPr>
          <w:color w:val="2D2A2F"/>
          <w:spacing w:val="-7"/>
          <w:w w:val="105"/>
          <w:sz w:val="10"/>
        </w:rPr>
        <w:t> </w:t>
      </w:r>
      <w:r>
        <w:rPr>
          <w:color w:val="2D2A2F"/>
          <w:w w:val="105"/>
          <w:sz w:val="10"/>
        </w:rPr>
        <w:t>wh</w:t>
      </w:r>
      <w:r>
        <w:rPr>
          <w:color w:val="444444"/>
          <w:w w:val="105"/>
          <w:sz w:val="10"/>
        </w:rPr>
        <w:t>ichwll</w:t>
      </w:r>
      <w:r>
        <w:rPr>
          <w:color w:val="444444"/>
          <w:spacing w:val="-7"/>
          <w:w w:val="105"/>
          <w:sz w:val="10"/>
        </w:rPr>
        <w:t> </w:t>
      </w:r>
      <w:r>
        <w:rPr>
          <w:rFonts w:ascii="Arial"/>
          <w:color w:val="2D2A2F"/>
          <w:w w:val="105"/>
          <w:sz w:val="9"/>
        </w:rPr>
        <w:t>hetp</w:t>
      </w:r>
      <w:r>
        <w:rPr>
          <w:rFonts w:ascii="Arial"/>
          <w:color w:val="2D2A2F"/>
          <w:spacing w:val="-16"/>
          <w:w w:val="105"/>
          <w:sz w:val="9"/>
        </w:rPr>
        <w:t> </w:t>
      </w:r>
      <w:r>
        <w:rPr>
          <w:rFonts w:ascii="Arial"/>
          <w:color w:val="2D2A2F"/>
          <w:w w:val="105"/>
          <w:sz w:val="10"/>
        </w:rPr>
        <w:t>protact</w:t>
      </w:r>
      <w:r>
        <w:rPr>
          <w:rFonts w:ascii="Arial"/>
          <w:color w:val="2D2A2F"/>
          <w:spacing w:val="-7"/>
          <w:w w:val="105"/>
          <w:sz w:val="10"/>
        </w:rPr>
        <w:t> </w:t>
      </w:r>
      <w:r>
        <w:rPr>
          <w:rFonts w:ascii="Arial"/>
          <w:color w:val="2D2A2F"/>
          <w:w w:val="105"/>
          <w:sz w:val="9"/>
        </w:rPr>
        <w:t>tha</w:t>
      </w:r>
      <w:r>
        <w:rPr>
          <w:rFonts w:ascii="Arial"/>
          <w:color w:val="2D2A2F"/>
          <w:spacing w:val="40"/>
          <w:w w:val="105"/>
          <w:sz w:val="9"/>
        </w:rPr>
        <w:t> </w:t>
      </w:r>
      <w:r>
        <w:rPr>
          <w:rFonts w:ascii="Arial"/>
          <w:color w:val="2D2A2F"/>
          <w:spacing w:val="-2"/>
          <w:w w:val="105"/>
          <w:sz w:val="10"/>
        </w:rPr>
        <w:t>Srt</w:t>
      </w:r>
      <w:r>
        <w:rPr>
          <w:rFonts w:ascii="Arial"/>
          <w:color w:val="2D2A2F"/>
          <w:spacing w:val="-15"/>
          <w:w w:val="105"/>
          <w:sz w:val="10"/>
        </w:rPr>
        <w:t> </w:t>
      </w:r>
      <w:r>
        <w:rPr>
          <w:rFonts w:ascii="Arial"/>
          <w:b/>
          <w:color w:val="2D2A2F"/>
          <w:spacing w:val="-2"/>
          <w:w w:val="105"/>
          <w:sz w:val="10"/>
        </w:rPr>
        <w:t>lanl&lt;an</w:t>
      </w:r>
      <w:r>
        <w:rPr>
          <w:rFonts w:ascii="Arial"/>
          <w:b/>
          <w:color w:val="2D2A2F"/>
          <w:spacing w:val="-10"/>
          <w:w w:val="105"/>
          <w:sz w:val="10"/>
        </w:rPr>
        <w:t> </w:t>
      </w:r>
      <w:r>
        <w:rPr>
          <w:rFonts w:ascii="Arial"/>
          <w:b/>
          <w:color w:val="444444"/>
          <w:spacing w:val="-2"/>
          <w:w w:val="105"/>
          <w:sz w:val="10"/>
        </w:rPr>
        <w:t>Ecolylt8</w:t>
      </w:r>
      <w:r>
        <w:rPr>
          <w:rFonts w:ascii="Arial"/>
          <w:b/>
          <w:color w:val="2D2A2F"/>
          <w:spacing w:val="-2"/>
          <w:w w:val="105"/>
          <w:sz w:val="10"/>
        </w:rPr>
        <w:t>m</w:t>
      </w:r>
      <w:r>
        <w:rPr>
          <w:rFonts w:ascii="Arial"/>
          <w:b/>
          <w:color w:val="595959"/>
          <w:spacing w:val="-2"/>
          <w:w w:val="105"/>
          <w:sz w:val="10"/>
        </w:rPr>
        <w:t>.</w:t>
      </w:r>
    </w:p>
    <w:p>
      <w:pPr>
        <w:pStyle w:val="BodyText"/>
        <w:spacing w:before="4"/>
        <w:rPr>
          <w:rFonts w:ascii="Arial"/>
          <w:b/>
          <w:sz w:val="16"/>
        </w:rPr>
      </w:pPr>
      <w:r>
        <w:rPr/>
        <mc:AlternateContent>
          <mc:Choice Requires="wps">
            <w:drawing>
              <wp:anchor distT="0" distB="0" distL="0" distR="0" allowOverlap="1" layoutInCell="1" locked="0" behindDoc="1" simplePos="0" relativeHeight="487655936">
                <wp:simplePos x="0" y="0"/>
                <wp:positionH relativeFrom="page">
                  <wp:posOffset>964526</wp:posOffset>
                </wp:positionH>
                <wp:positionV relativeFrom="paragraph">
                  <wp:posOffset>134661</wp:posOffset>
                </wp:positionV>
                <wp:extent cx="647700" cy="1270"/>
                <wp:effectExtent l="0" t="0" r="0" b="0"/>
                <wp:wrapTopAndBottom/>
                <wp:docPr id="477" name="Graphic 477"/>
                <wp:cNvGraphicFramePr>
                  <a:graphicFrameLocks/>
                </wp:cNvGraphicFramePr>
                <a:graphic>
                  <a:graphicData uri="http://schemas.microsoft.com/office/word/2010/wordprocessingShape">
                    <wps:wsp>
                      <wps:cNvPr id="477" name="Graphic 477"/>
                      <wps:cNvSpPr/>
                      <wps:spPr>
                        <a:xfrm>
                          <a:off x="0" y="0"/>
                          <a:ext cx="647700" cy="1270"/>
                        </a:xfrm>
                        <a:custGeom>
                          <a:avLst/>
                          <a:gdLst/>
                          <a:ahLst/>
                          <a:cxnLst/>
                          <a:rect l="l" t="t" r="r" b="b"/>
                          <a:pathLst>
                            <a:path w="647700" h="0">
                              <a:moveTo>
                                <a:pt x="0" y="0"/>
                              </a:moveTo>
                              <a:lnTo>
                                <a:pt x="647087" y="0"/>
                              </a:lnTo>
                            </a:path>
                          </a:pathLst>
                        </a:custGeom>
                        <a:ln w="1037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5.946938pt;margin-top:10.603293pt;width:51pt;height:.1pt;mso-position-horizontal-relative:page;mso-position-vertical-relative:paragraph;z-index:-15660544;mso-wrap-distance-left:0;mso-wrap-distance-right:0" id="docshape320" coordorigin="1519,212" coordsize="1020,0" path="m1519,212l2538,212e" filled="false" stroked="true" strokeweight="8.169302pt" strokecolor="#000000">
                <v:path arrowok="t"/>
                <v:stroke dashstyle="solid"/>
                <w10:wrap type="topAndBottom"/>
              </v:shape>
            </w:pict>
          </mc:Fallback>
        </mc:AlternateContent>
      </w:r>
    </w:p>
    <w:p>
      <w:pPr>
        <w:spacing w:before="35"/>
        <w:ind w:left="881" w:right="0" w:firstLine="0"/>
        <w:jc w:val="left"/>
        <w:rPr>
          <w:rFonts w:ascii="Arial"/>
          <w:sz w:val="6"/>
        </w:rPr>
      </w:pPr>
      <w:r>
        <w:rPr>
          <w:rFonts w:ascii="Arial"/>
          <w:color w:val="858282"/>
          <w:spacing w:val="-2"/>
          <w:w w:val="110"/>
          <w:sz w:val="9"/>
          <w:u w:val="thick" w:color="858282"/>
        </w:rPr>
        <w:t>G</w:t>
      </w:r>
      <w:r>
        <w:rPr>
          <w:rFonts w:ascii="Arial"/>
          <w:color w:val="858282"/>
          <w:spacing w:val="21"/>
          <w:w w:val="110"/>
          <w:sz w:val="9"/>
        </w:rPr>
        <w:t> </w:t>
      </w:r>
      <w:r>
        <w:rPr>
          <w:rFonts w:ascii="Arial"/>
          <w:color w:val="A5A3A5"/>
          <w:spacing w:val="-2"/>
          <w:w w:val="110"/>
          <w:sz w:val="6"/>
          <w:u w:val="thick" w:color="A5A3A5"/>
        </w:rPr>
        <w:t>COl'llil\Uf!</w:t>
      </w:r>
      <w:r>
        <w:rPr>
          <w:rFonts w:ascii="Arial"/>
          <w:color w:val="A5A3A5"/>
          <w:spacing w:val="-6"/>
          <w:w w:val="110"/>
          <w:sz w:val="6"/>
          <w:u w:val="thick" w:color="A5A3A5"/>
        </w:rPr>
        <w:t> </w:t>
      </w:r>
      <w:r>
        <w:rPr>
          <w:rFonts w:ascii="Arial"/>
          <w:color w:val="A5A3A5"/>
          <w:spacing w:val="-2"/>
          <w:w w:val="110"/>
          <w:sz w:val="6"/>
          <w:u w:val="thick" w:color="A5A3A5"/>
        </w:rPr>
        <w:t>withGoogl</w:t>
      </w:r>
      <w:r>
        <w:rPr>
          <w:rFonts w:ascii="Arial"/>
          <w:color w:val="A5A3A5"/>
          <w:spacing w:val="-2"/>
          <w:w w:val="110"/>
          <w:sz w:val="6"/>
        </w:rPr>
        <w:t>e</w:t>
      </w:r>
    </w:p>
    <w:p>
      <w:pPr>
        <w:spacing w:before="106"/>
        <w:ind w:left="578" w:right="24" w:firstLine="0"/>
        <w:jc w:val="center"/>
        <w:rPr>
          <w:rFonts w:ascii="Arial"/>
          <w:sz w:val="14"/>
        </w:rPr>
      </w:pPr>
      <w:r>
        <w:rPr/>
        <w:br w:type="column"/>
      </w:r>
      <w:r>
        <w:rPr>
          <w:rFonts w:ascii="Arial"/>
          <w:color w:val="0A0A0A"/>
          <w:sz w:val="14"/>
        </w:rPr>
        <w:t>User</w:t>
      </w:r>
      <w:r>
        <w:rPr>
          <w:rFonts w:ascii="Arial"/>
          <w:color w:val="0A0A0A"/>
          <w:spacing w:val="-5"/>
          <w:sz w:val="14"/>
        </w:rPr>
        <w:t> </w:t>
      </w:r>
      <w:r>
        <w:rPr>
          <w:rFonts w:ascii="Arial"/>
          <w:color w:val="0A0A0A"/>
          <w:spacing w:val="-2"/>
          <w:sz w:val="14"/>
        </w:rPr>
        <w:t>Guide</w:t>
      </w:r>
    </w:p>
    <w:p>
      <w:pPr>
        <w:spacing w:before="113"/>
        <w:ind w:left="578" w:right="44" w:firstLine="0"/>
        <w:jc w:val="center"/>
        <w:rPr>
          <w:rFonts w:ascii="Arial"/>
          <w:sz w:val="14"/>
        </w:rPr>
      </w:pPr>
      <w:r>
        <w:rPr/>
        <mc:AlternateContent>
          <mc:Choice Requires="wps">
            <w:drawing>
              <wp:anchor distT="0" distB="0" distL="0" distR="0" allowOverlap="1" layoutInCell="1" locked="0" behindDoc="1" simplePos="0" relativeHeight="481619456">
                <wp:simplePos x="0" y="0"/>
                <wp:positionH relativeFrom="page">
                  <wp:posOffset>683714</wp:posOffset>
                </wp:positionH>
                <wp:positionV relativeFrom="paragraph">
                  <wp:posOffset>-143598</wp:posOffset>
                </wp:positionV>
                <wp:extent cx="6141720" cy="5553710"/>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6141720" cy="5553710"/>
                          <a:chExt cx="6141720" cy="5553710"/>
                        </a:xfrm>
                      </wpg:grpSpPr>
                      <pic:pic>
                        <pic:nvPicPr>
                          <pic:cNvPr id="479" name="Image 479"/>
                          <pic:cNvPicPr/>
                        </pic:nvPicPr>
                        <pic:blipFill>
                          <a:blip r:embed="rId96" cstate="print"/>
                          <a:stretch>
                            <a:fillRect/>
                          </a:stretch>
                        </pic:blipFill>
                        <pic:spPr>
                          <a:xfrm>
                            <a:off x="1648241" y="3066733"/>
                            <a:ext cx="268602" cy="521802"/>
                          </a:xfrm>
                          <a:prstGeom prst="rect">
                            <a:avLst/>
                          </a:prstGeom>
                        </pic:spPr>
                      </pic:pic>
                      <pic:pic>
                        <pic:nvPicPr>
                          <pic:cNvPr id="480" name="Image 480"/>
                          <pic:cNvPicPr/>
                        </pic:nvPicPr>
                        <pic:blipFill>
                          <a:blip r:embed="rId97" cstate="print"/>
                          <a:stretch>
                            <a:fillRect/>
                          </a:stretch>
                        </pic:blipFill>
                        <pic:spPr>
                          <a:xfrm>
                            <a:off x="2099981" y="3027063"/>
                            <a:ext cx="781388" cy="219706"/>
                          </a:xfrm>
                          <a:prstGeom prst="rect">
                            <a:avLst/>
                          </a:prstGeom>
                        </pic:spPr>
                      </pic:pic>
                      <pic:pic>
                        <pic:nvPicPr>
                          <pic:cNvPr id="481" name="Image 481"/>
                          <pic:cNvPicPr/>
                        </pic:nvPicPr>
                        <pic:blipFill>
                          <a:blip r:embed="rId98" cstate="print"/>
                          <a:stretch>
                            <a:fillRect/>
                          </a:stretch>
                        </pic:blipFill>
                        <pic:spPr>
                          <a:xfrm>
                            <a:off x="3482673" y="1318238"/>
                            <a:ext cx="1388796" cy="2892798"/>
                          </a:xfrm>
                          <a:prstGeom prst="rect">
                            <a:avLst/>
                          </a:prstGeom>
                        </pic:spPr>
                      </pic:pic>
                      <pic:pic>
                        <pic:nvPicPr>
                          <pic:cNvPr id="482" name="Image 482"/>
                          <pic:cNvPicPr/>
                        </pic:nvPicPr>
                        <pic:blipFill>
                          <a:blip r:embed="rId99" cstate="print"/>
                          <a:stretch>
                            <a:fillRect/>
                          </a:stretch>
                        </pic:blipFill>
                        <pic:spPr>
                          <a:xfrm>
                            <a:off x="3894734" y="4674860"/>
                            <a:ext cx="647087" cy="878824"/>
                          </a:xfrm>
                          <a:prstGeom prst="rect">
                            <a:avLst/>
                          </a:prstGeom>
                        </pic:spPr>
                      </pic:pic>
                      <wps:wsp>
                        <wps:cNvPr id="483" name="Graphic 483"/>
                        <wps:cNvSpPr/>
                        <wps:spPr>
                          <a:xfrm>
                            <a:off x="15261" y="0"/>
                            <a:ext cx="1270" cy="2441575"/>
                          </a:xfrm>
                          <a:custGeom>
                            <a:avLst/>
                            <a:gdLst/>
                            <a:ahLst/>
                            <a:cxnLst/>
                            <a:rect l="l" t="t" r="r" b="b"/>
                            <a:pathLst>
                              <a:path w="0" h="2441575">
                                <a:moveTo>
                                  <a:pt x="0" y="2441179"/>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484" name="Graphic 484"/>
                        <wps:cNvSpPr/>
                        <wps:spPr>
                          <a:xfrm>
                            <a:off x="1223971" y="12205"/>
                            <a:ext cx="1270" cy="2380615"/>
                          </a:xfrm>
                          <a:custGeom>
                            <a:avLst/>
                            <a:gdLst/>
                            <a:ahLst/>
                            <a:cxnLst/>
                            <a:rect l="l" t="t" r="r" b="b"/>
                            <a:pathLst>
                              <a:path w="0" h="2380615">
                                <a:moveTo>
                                  <a:pt x="0" y="2380150"/>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485" name="Graphic 485"/>
                        <wps:cNvSpPr/>
                        <wps:spPr>
                          <a:xfrm>
                            <a:off x="1660450" y="561471"/>
                            <a:ext cx="1270" cy="1880235"/>
                          </a:xfrm>
                          <a:custGeom>
                            <a:avLst/>
                            <a:gdLst/>
                            <a:ahLst/>
                            <a:cxnLst/>
                            <a:rect l="l" t="t" r="r" b="b"/>
                            <a:pathLst>
                              <a:path w="0" h="1880235">
                                <a:moveTo>
                                  <a:pt x="0" y="1879708"/>
                                </a:moveTo>
                                <a:lnTo>
                                  <a:pt x="0" y="0"/>
                                </a:lnTo>
                              </a:path>
                            </a:pathLst>
                          </a:custGeom>
                          <a:ln w="18313">
                            <a:solidFill>
                              <a:srgbClr val="000000"/>
                            </a:solidFill>
                            <a:prstDash val="solid"/>
                          </a:ln>
                        </wps:spPr>
                        <wps:bodyPr wrap="square" lIns="0" tIns="0" rIns="0" bIns="0" rtlCol="0">
                          <a:prstTxWarp prst="textNoShape">
                            <a:avLst/>
                          </a:prstTxWarp>
                          <a:noAutofit/>
                        </wps:bodyPr>
                      </wps:wsp>
                      <wps:wsp>
                        <wps:cNvPr id="486" name="Graphic 486"/>
                        <wps:cNvSpPr/>
                        <wps:spPr>
                          <a:xfrm>
                            <a:off x="2261752" y="2441179"/>
                            <a:ext cx="1270" cy="586105"/>
                          </a:xfrm>
                          <a:custGeom>
                            <a:avLst/>
                            <a:gdLst/>
                            <a:ahLst/>
                            <a:cxnLst/>
                            <a:rect l="l" t="t" r="r" b="b"/>
                            <a:pathLst>
                              <a:path w="0" h="586105">
                                <a:moveTo>
                                  <a:pt x="0" y="585883"/>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487" name="Graphic 487"/>
                        <wps:cNvSpPr/>
                        <wps:spPr>
                          <a:xfrm>
                            <a:off x="2863055" y="707942"/>
                            <a:ext cx="1270" cy="1733550"/>
                          </a:xfrm>
                          <a:custGeom>
                            <a:avLst/>
                            <a:gdLst/>
                            <a:ahLst/>
                            <a:cxnLst/>
                            <a:rect l="l" t="t" r="r" b="b"/>
                            <a:pathLst>
                              <a:path w="0" h="1733550">
                                <a:moveTo>
                                  <a:pt x="0" y="1733237"/>
                                </a:moveTo>
                                <a:lnTo>
                                  <a:pt x="0" y="0"/>
                                </a:lnTo>
                              </a:path>
                            </a:pathLst>
                          </a:custGeom>
                          <a:ln w="21366">
                            <a:solidFill>
                              <a:srgbClr val="000000"/>
                            </a:solidFill>
                            <a:prstDash val="solid"/>
                          </a:ln>
                        </wps:spPr>
                        <wps:bodyPr wrap="square" lIns="0" tIns="0" rIns="0" bIns="0" rtlCol="0">
                          <a:prstTxWarp prst="textNoShape">
                            <a:avLst/>
                          </a:prstTxWarp>
                          <a:noAutofit/>
                        </wps:bodyPr>
                      </wps:wsp>
                      <wps:wsp>
                        <wps:cNvPr id="488" name="Graphic 488"/>
                        <wps:cNvSpPr/>
                        <wps:spPr>
                          <a:xfrm>
                            <a:off x="3055349" y="4308682"/>
                            <a:ext cx="1270" cy="574040"/>
                          </a:xfrm>
                          <a:custGeom>
                            <a:avLst/>
                            <a:gdLst/>
                            <a:ahLst/>
                            <a:cxnLst/>
                            <a:rect l="l" t="t" r="r" b="b"/>
                            <a:pathLst>
                              <a:path w="0" h="574040">
                                <a:moveTo>
                                  <a:pt x="0" y="573677"/>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489" name="Graphic 489"/>
                        <wps:cNvSpPr/>
                        <wps:spPr>
                          <a:xfrm>
                            <a:off x="3064506" y="3307798"/>
                            <a:ext cx="1270" cy="561975"/>
                          </a:xfrm>
                          <a:custGeom>
                            <a:avLst/>
                            <a:gdLst/>
                            <a:ahLst/>
                            <a:cxnLst/>
                            <a:rect l="l" t="t" r="r" b="b"/>
                            <a:pathLst>
                              <a:path w="0" h="561975">
                                <a:moveTo>
                                  <a:pt x="0" y="561471"/>
                                </a:moveTo>
                                <a:lnTo>
                                  <a:pt x="0" y="0"/>
                                </a:lnTo>
                              </a:path>
                            </a:pathLst>
                          </a:custGeom>
                          <a:ln w="21366">
                            <a:solidFill>
                              <a:srgbClr val="000000"/>
                            </a:solidFill>
                            <a:prstDash val="solid"/>
                          </a:ln>
                        </wps:spPr>
                        <wps:bodyPr wrap="square" lIns="0" tIns="0" rIns="0" bIns="0" rtlCol="0">
                          <a:prstTxWarp prst="textNoShape">
                            <a:avLst/>
                          </a:prstTxWarp>
                          <a:noAutofit/>
                        </wps:bodyPr>
                      </wps:wsp>
                      <wps:wsp>
                        <wps:cNvPr id="490" name="Graphic 490"/>
                        <wps:cNvSpPr/>
                        <wps:spPr>
                          <a:xfrm>
                            <a:off x="3500985" y="292941"/>
                            <a:ext cx="1270" cy="1025525"/>
                          </a:xfrm>
                          <a:custGeom>
                            <a:avLst/>
                            <a:gdLst/>
                            <a:ahLst/>
                            <a:cxnLst/>
                            <a:rect l="l" t="t" r="r" b="b"/>
                            <a:pathLst>
                              <a:path w="0" h="1025525">
                                <a:moveTo>
                                  <a:pt x="0" y="1025295"/>
                                </a:moveTo>
                                <a:lnTo>
                                  <a:pt x="0" y="0"/>
                                </a:lnTo>
                              </a:path>
                            </a:pathLst>
                          </a:custGeom>
                          <a:ln w="18313">
                            <a:solidFill>
                              <a:srgbClr val="000000"/>
                            </a:solidFill>
                            <a:prstDash val="solid"/>
                          </a:ln>
                        </wps:spPr>
                        <wps:bodyPr wrap="square" lIns="0" tIns="0" rIns="0" bIns="0" rtlCol="0">
                          <a:prstTxWarp prst="textNoShape">
                            <a:avLst/>
                          </a:prstTxWarp>
                          <a:noAutofit/>
                        </wps:bodyPr>
                      </wps:wsp>
                      <wps:wsp>
                        <wps:cNvPr id="491" name="Graphic 491"/>
                        <wps:cNvSpPr/>
                        <wps:spPr>
                          <a:xfrm>
                            <a:off x="4514348" y="4211035"/>
                            <a:ext cx="1270" cy="464184"/>
                          </a:xfrm>
                          <a:custGeom>
                            <a:avLst/>
                            <a:gdLst/>
                            <a:ahLst/>
                            <a:cxnLst/>
                            <a:rect l="l" t="t" r="r" b="b"/>
                            <a:pathLst>
                              <a:path w="0" h="464184">
                                <a:moveTo>
                                  <a:pt x="0" y="463824"/>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492" name="Graphic 492"/>
                        <wps:cNvSpPr/>
                        <wps:spPr>
                          <a:xfrm>
                            <a:off x="4712747" y="402794"/>
                            <a:ext cx="1270" cy="915669"/>
                          </a:xfrm>
                          <a:custGeom>
                            <a:avLst/>
                            <a:gdLst/>
                            <a:ahLst/>
                            <a:cxnLst/>
                            <a:rect l="l" t="t" r="r" b="b"/>
                            <a:pathLst>
                              <a:path w="0" h="915669">
                                <a:moveTo>
                                  <a:pt x="0" y="915442"/>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493" name="Graphic 493"/>
                        <wps:cNvSpPr/>
                        <wps:spPr>
                          <a:xfrm>
                            <a:off x="4834839" y="488235"/>
                            <a:ext cx="403225" cy="4858385"/>
                          </a:xfrm>
                          <a:custGeom>
                            <a:avLst/>
                            <a:gdLst/>
                            <a:ahLst/>
                            <a:cxnLst/>
                            <a:rect l="l" t="t" r="r" b="b"/>
                            <a:pathLst>
                              <a:path w="403225" h="4858385">
                                <a:moveTo>
                                  <a:pt x="15261" y="830001"/>
                                </a:moveTo>
                                <a:lnTo>
                                  <a:pt x="15261" y="0"/>
                                </a:lnTo>
                              </a:path>
                              <a:path w="403225" h="4858385">
                                <a:moveTo>
                                  <a:pt x="85464" y="4857947"/>
                                </a:moveTo>
                                <a:lnTo>
                                  <a:pt x="85464" y="4235446"/>
                                </a:lnTo>
                              </a:path>
                              <a:path w="403225" h="4858385">
                                <a:moveTo>
                                  <a:pt x="0" y="12205"/>
                                </a:moveTo>
                                <a:lnTo>
                                  <a:pt x="402903" y="12205"/>
                                </a:lnTo>
                              </a:path>
                            </a:pathLst>
                          </a:custGeom>
                          <a:ln w="15259">
                            <a:solidFill>
                              <a:srgbClr val="000000"/>
                            </a:solidFill>
                            <a:prstDash val="solid"/>
                          </a:ln>
                        </wps:spPr>
                        <wps:bodyPr wrap="square" lIns="0" tIns="0" rIns="0" bIns="0" rtlCol="0">
                          <a:prstTxWarp prst="textNoShape">
                            <a:avLst/>
                          </a:prstTxWarp>
                          <a:noAutofit/>
                        </wps:bodyPr>
                      </wps:wsp>
                      <wps:wsp>
                        <wps:cNvPr id="494" name="Graphic 494"/>
                        <wps:cNvSpPr/>
                        <wps:spPr>
                          <a:xfrm>
                            <a:off x="0" y="2380150"/>
                            <a:ext cx="2881630" cy="1270"/>
                          </a:xfrm>
                          <a:custGeom>
                            <a:avLst/>
                            <a:gdLst/>
                            <a:ahLst/>
                            <a:cxnLst/>
                            <a:rect l="l" t="t" r="r" b="b"/>
                            <a:pathLst>
                              <a:path w="2881630" h="0">
                                <a:moveTo>
                                  <a:pt x="0" y="0"/>
                                </a:moveTo>
                                <a:lnTo>
                                  <a:pt x="2881369" y="0"/>
                                </a:lnTo>
                              </a:path>
                            </a:pathLst>
                          </a:custGeom>
                          <a:ln w="88492">
                            <a:solidFill>
                              <a:srgbClr val="000000"/>
                            </a:solidFill>
                            <a:prstDash val="solid"/>
                          </a:ln>
                        </wps:spPr>
                        <wps:bodyPr wrap="square" lIns="0" tIns="0" rIns="0" bIns="0" rtlCol="0">
                          <a:prstTxWarp prst="textNoShape">
                            <a:avLst/>
                          </a:prstTxWarp>
                          <a:noAutofit/>
                        </wps:bodyPr>
                      </wps:wsp>
                      <wps:wsp>
                        <wps:cNvPr id="495" name="Graphic 495"/>
                        <wps:cNvSpPr/>
                        <wps:spPr>
                          <a:xfrm>
                            <a:off x="1416266" y="2770739"/>
                            <a:ext cx="2588895" cy="1270"/>
                          </a:xfrm>
                          <a:custGeom>
                            <a:avLst/>
                            <a:gdLst/>
                            <a:ahLst/>
                            <a:cxnLst/>
                            <a:rect l="l" t="t" r="r" b="b"/>
                            <a:pathLst>
                              <a:path w="2588895" h="0">
                                <a:moveTo>
                                  <a:pt x="0" y="0"/>
                                </a:moveTo>
                                <a:lnTo>
                                  <a:pt x="2588348" y="0"/>
                                </a:lnTo>
                              </a:path>
                            </a:pathLst>
                          </a:custGeom>
                          <a:ln w="12205">
                            <a:solidFill>
                              <a:srgbClr val="000000"/>
                            </a:solidFill>
                            <a:prstDash val="solid"/>
                          </a:ln>
                        </wps:spPr>
                        <wps:bodyPr wrap="square" lIns="0" tIns="0" rIns="0" bIns="0" rtlCol="0">
                          <a:prstTxWarp prst="textNoShape">
                            <a:avLst/>
                          </a:prstTxWarp>
                          <a:noAutofit/>
                        </wps:bodyPr>
                      </wps:wsp>
                      <wps:wsp>
                        <wps:cNvPr id="496" name="Graphic 496"/>
                        <wps:cNvSpPr/>
                        <wps:spPr>
                          <a:xfrm>
                            <a:off x="3003460" y="3075886"/>
                            <a:ext cx="1001394" cy="1270"/>
                          </a:xfrm>
                          <a:custGeom>
                            <a:avLst/>
                            <a:gdLst/>
                            <a:ahLst/>
                            <a:cxnLst/>
                            <a:rect l="l" t="t" r="r" b="b"/>
                            <a:pathLst>
                              <a:path w="1001394" h="0">
                                <a:moveTo>
                                  <a:pt x="0" y="0"/>
                                </a:moveTo>
                                <a:lnTo>
                                  <a:pt x="1001153" y="0"/>
                                </a:lnTo>
                              </a:path>
                            </a:pathLst>
                          </a:custGeom>
                          <a:ln w="18308">
                            <a:solidFill>
                              <a:srgbClr val="000000"/>
                            </a:solidFill>
                            <a:prstDash val="solid"/>
                          </a:ln>
                        </wps:spPr>
                        <wps:bodyPr wrap="square" lIns="0" tIns="0" rIns="0" bIns="0" rtlCol="0">
                          <a:prstTxWarp prst="textNoShape">
                            <a:avLst/>
                          </a:prstTxWarp>
                          <a:noAutofit/>
                        </wps:bodyPr>
                      </wps:wsp>
                      <wps:wsp>
                        <wps:cNvPr id="497" name="Graphic 497"/>
                        <wps:cNvSpPr/>
                        <wps:spPr>
                          <a:xfrm>
                            <a:off x="1684868" y="3075886"/>
                            <a:ext cx="415290" cy="1270"/>
                          </a:xfrm>
                          <a:custGeom>
                            <a:avLst/>
                            <a:gdLst/>
                            <a:ahLst/>
                            <a:cxnLst/>
                            <a:rect l="l" t="t" r="r" b="b"/>
                            <a:pathLst>
                              <a:path w="415290" h="0">
                                <a:moveTo>
                                  <a:pt x="0" y="0"/>
                                </a:moveTo>
                                <a:lnTo>
                                  <a:pt x="415112" y="0"/>
                                </a:lnTo>
                              </a:path>
                            </a:pathLst>
                          </a:custGeom>
                          <a:ln w="21360">
                            <a:solidFill>
                              <a:srgbClr val="000000"/>
                            </a:solidFill>
                            <a:prstDash val="solid"/>
                          </a:ln>
                        </wps:spPr>
                        <wps:bodyPr wrap="square" lIns="0" tIns="0" rIns="0" bIns="0" rtlCol="0">
                          <a:prstTxWarp prst="textNoShape">
                            <a:avLst/>
                          </a:prstTxWarp>
                          <a:noAutofit/>
                        </wps:bodyPr>
                      </wps:wsp>
                      <wps:wsp>
                        <wps:cNvPr id="498" name="Graphic 498"/>
                        <wps:cNvSpPr/>
                        <wps:spPr>
                          <a:xfrm>
                            <a:off x="3040088" y="3320004"/>
                            <a:ext cx="3101340" cy="1074420"/>
                          </a:xfrm>
                          <a:custGeom>
                            <a:avLst/>
                            <a:gdLst/>
                            <a:ahLst/>
                            <a:cxnLst/>
                            <a:rect l="l" t="t" r="r" b="b"/>
                            <a:pathLst>
                              <a:path w="3101340" h="1074420">
                                <a:moveTo>
                                  <a:pt x="12209" y="0"/>
                                </a:moveTo>
                                <a:lnTo>
                                  <a:pt x="964526" y="0"/>
                                </a:lnTo>
                              </a:path>
                              <a:path w="3101340" h="1074420">
                                <a:moveTo>
                                  <a:pt x="0" y="1000883"/>
                                </a:moveTo>
                                <a:lnTo>
                                  <a:pt x="1135454" y="1000883"/>
                                </a:lnTo>
                              </a:path>
                              <a:path w="3101340" h="1074420">
                                <a:moveTo>
                                  <a:pt x="1880215" y="1074119"/>
                                </a:moveTo>
                                <a:lnTo>
                                  <a:pt x="3101134" y="1074119"/>
                                </a:lnTo>
                              </a:path>
                            </a:pathLst>
                          </a:custGeom>
                          <a:ln w="18311">
                            <a:solidFill>
                              <a:srgbClr val="000000"/>
                            </a:solidFill>
                            <a:prstDash val="solid"/>
                          </a:ln>
                        </wps:spPr>
                        <wps:bodyPr wrap="square" lIns="0" tIns="0" rIns="0" bIns="0" rtlCol="0">
                          <a:prstTxWarp prst="textNoShape">
                            <a:avLst/>
                          </a:prstTxWarp>
                          <a:noAutofit/>
                        </wps:bodyPr>
                      </wps:wsp>
                      <wps:wsp>
                        <wps:cNvPr id="499" name="Graphic 499"/>
                        <wps:cNvSpPr/>
                        <wps:spPr>
                          <a:xfrm>
                            <a:off x="4248798" y="4500925"/>
                            <a:ext cx="708660" cy="1270"/>
                          </a:xfrm>
                          <a:custGeom>
                            <a:avLst/>
                            <a:gdLst/>
                            <a:ahLst/>
                            <a:cxnLst/>
                            <a:rect l="l" t="t" r="r" b="b"/>
                            <a:pathLst>
                              <a:path w="708660" h="0">
                                <a:moveTo>
                                  <a:pt x="0" y="0"/>
                                </a:moveTo>
                                <a:lnTo>
                                  <a:pt x="708133" y="0"/>
                                </a:lnTo>
                              </a:path>
                            </a:pathLst>
                          </a:custGeom>
                          <a:ln w="15257">
                            <a:solidFill>
                              <a:srgbClr val="000000"/>
                            </a:solidFill>
                            <a:prstDash val="solid"/>
                          </a:ln>
                        </wps:spPr>
                        <wps:bodyPr wrap="square" lIns="0" tIns="0" rIns="0" bIns="0" rtlCol="0">
                          <a:prstTxWarp prst="textNoShape">
                            <a:avLst/>
                          </a:prstTxWarp>
                          <a:noAutofit/>
                        </wps:bodyPr>
                      </wps:wsp>
                      <wps:wsp>
                        <wps:cNvPr id="500" name="Graphic 500"/>
                        <wps:cNvSpPr/>
                        <wps:spPr>
                          <a:xfrm>
                            <a:off x="2283118" y="4687065"/>
                            <a:ext cx="549910" cy="1270"/>
                          </a:xfrm>
                          <a:custGeom>
                            <a:avLst/>
                            <a:gdLst/>
                            <a:ahLst/>
                            <a:cxnLst/>
                            <a:rect l="l" t="t" r="r" b="b"/>
                            <a:pathLst>
                              <a:path w="549910" h="0">
                                <a:moveTo>
                                  <a:pt x="0" y="0"/>
                                </a:moveTo>
                                <a:lnTo>
                                  <a:pt x="549413" y="0"/>
                                </a:lnTo>
                              </a:path>
                            </a:pathLst>
                          </a:custGeom>
                          <a:ln w="6102">
                            <a:solidFill>
                              <a:srgbClr val="000000"/>
                            </a:solidFill>
                            <a:prstDash val="solid"/>
                          </a:ln>
                        </wps:spPr>
                        <wps:bodyPr wrap="square" lIns="0" tIns="0" rIns="0" bIns="0" rtlCol="0">
                          <a:prstTxWarp prst="textNoShape">
                            <a:avLst/>
                          </a:prstTxWarp>
                          <a:noAutofit/>
                        </wps:bodyPr>
                      </wps:wsp>
                      <wps:wsp>
                        <wps:cNvPr id="501" name="Graphic 501"/>
                        <wps:cNvSpPr/>
                        <wps:spPr>
                          <a:xfrm>
                            <a:off x="2991251" y="5349235"/>
                            <a:ext cx="903605" cy="1270"/>
                          </a:xfrm>
                          <a:custGeom>
                            <a:avLst/>
                            <a:gdLst/>
                            <a:ahLst/>
                            <a:cxnLst/>
                            <a:rect l="l" t="t" r="r" b="b"/>
                            <a:pathLst>
                              <a:path w="903605" h="0">
                                <a:moveTo>
                                  <a:pt x="0" y="0"/>
                                </a:moveTo>
                                <a:lnTo>
                                  <a:pt x="903480" y="0"/>
                                </a:lnTo>
                              </a:path>
                            </a:pathLst>
                          </a:custGeom>
                          <a:ln w="15257">
                            <a:solidFill>
                              <a:srgbClr val="000000"/>
                            </a:solidFill>
                            <a:prstDash val="solid"/>
                          </a:ln>
                        </wps:spPr>
                        <wps:bodyPr wrap="square" lIns="0" tIns="0" rIns="0" bIns="0" rtlCol="0">
                          <a:prstTxWarp prst="textNoShape">
                            <a:avLst/>
                          </a:prstTxWarp>
                          <a:noAutofit/>
                        </wps:bodyPr>
                      </wps:wsp>
                      <wps:wsp>
                        <wps:cNvPr id="502" name="Graphic 502"/>
                        <wps:cNvSpPr/>
                        <wps:spPr>
                          <a:xfrm>
                            <a:off x="5140069" y="5407213"/>
                            <a:ext cx="793750" cy="1270"/>
                          </a:xfrm>
                          <a:custGeom>
                            <a:avLst/>
                            <a:gdLst/>
                            <a:ahLst/>
                            <a:cxnLst/>
                            <a:rect l="l" t="t" r="r" b="b"/>
                            <a:pathLst>
                              <a:path w="793750" h="0">
                                <a:moveTo>
                                  <a:pt x="0" y="0"/>
                                </a:moveTo>
                                <a:lnTo>
                                  <a:pt x="793597" y="0"/>
                                </a:lnTo>
                              </a:path>
                            </a:pathLst>
                          </a:custGeom>
                          <a:ln w="21360">
                            <a:solidFill>
                              <a:srgbClr val="000000"/>
                            </a:solidFill>
                            <a:prstDash val="solid"/>
                          </a:ln>
                        </wps:spPr>
                        <wps:bodyPr wrap="square" lIns="0" tIns="0" rIns="0" bIns="0" rtlCol="0">
                          <a:prstTxWarp prst="textNoShape">
                            <a:avLst/>
                          </a:prstTxWarp>
                          <a:noAutofit/>
                        </wps:bodyPr>
                      </wps:wsp>
                      <wps:wsp>
                        <wps:cNvPr id="503" name="Graphic 503"/>
                        <wps:cNvSpPr/>
                        <wps:spPr>
                          <a:xfrm>
                            <a:off x="1660450" y="5541478"/>
                            <a:ext cx="1221105" cy="1270"/>
                          </a:xfrm>
                          <a:custGeom>
                            <a:avLst/>
                            <a:gdLst/>
                            <a:ahLst/>
                            <a:cxnLst/>
                            <a:rect l="l" t="t" r="r" b="b"/>
                            <a:pathLst>
                              <a:path w="1221105" h="0">
                                <a:moveTo>
                                  <a:pt x="0" y="0"/>
                                </a:moveTo>
                                <a:lnTo>
                                  <a:pt x="1220919"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358pt;margin-top:-11.306991pt;width:483.6pt;height:437.3pt;mso-position-horizontal-relative:page;mso-position-vertical-relative:paragraph;z-index:-21697024" id="docshapegroup321" coordorigin="1077,-226" coordsize="9672,8746">
                <v:shape style="position:absolute;left:3672;top:4603;width:423;height:822" type="#_x0000_t75" id="docshape322" stroked="false">
                  <v:imagedata r:id="rId96" o:title=""/>
                </v:shape>
                <v:shape style="position:absolute;left:4383;top:4540;width:1231;height:346" type="#_x0000_t75" id="docshape323" stroked="false">
                  <v:imagedata r:id="rId97" o:title=""/>
                </v:shape>
                <v:shape style="position:absolute;left:6561;top:1849;width:2188;height:4556" type="#_x0000_t75" id="docshape324" stroked="false">
                  <v:imagedata r:id="rId98" o:title=""/>
                </v:shape>
                <v:shape style="position:absolute;left:7210;top:7135;width:1020;height:1384" type="#_x0000_t75" id="docshape325" stroked="false">
                  <v:imagedata r:id="rId99" o:title=""/>
                </v:shape>
                <v:line style="position:absolute" from="1101,3618" to="1101,-226" stroked="true" strokeweight="1.201692pt" strokecolor="#000000">
                  <v:stroke dashstyle="solid"/>
                </v:line>
                <v:line style="position:absolute" from="3004,3541" to="3004,-207" stroked="true" strokeweight=".721015pt" strokecolor="#000000">
                  <v:stroke dashstyle="solid"/>
                </v:line>
                <v:line style="position:absolute" from="3692,3618" to="3692,658" stroked="true" strokeweight="1.44203pt" strokecolor="#000000">
                  <v:stroke dashstyle="solid"/>
                </v:line>
                <v:line style="position:absolute" from="4639,4541" to="4639,3618" stroked="true" strokeweight="1.201692pt" strokecolor="#000000">
                  <v:stroke dashstyle="solid"/>
                </v:line>
                <v:line style="position:absolute" from="5585,3618" to="5585,889" stroked="true" strokeweight="1.682369pt" strokecolor="#000000">
                  <v:stroke dashstyle="solid"/>
                </v:line>
                <v:line style="position:absolute" from="5888,7463" to="5888,6559" stroked="true" strokeweight="1.201692pt" strokecolor="#000000">
                  <v:stroke dashstyle="solid"/>
                </v:line>
                <v:line style="position:absolute" from="5903,5867" to="5903,4983" stroked="true" strokeweight="1.682369pt" strokecolor="#000000">
                  <v:stroke dashstyle="solid"/>
                </v:line>
                <v:line style="position:absolute" from="6590,1850" to="6590,235" stroked="true" strokeweight="1.44203pt" strokecolor="#000000">
                  <v:stroke dashstyle="solid"/>
                </v:line>
                <v:line style="position:absolute" from="8186,7136" to="8186,6405" stroked="true" strokeweight="1.201692pt" strokecolor="#000000">
                  <v:stroke dashstyle="solid"/>
                </v:line>
                <v:line style="position:absolute" from="8498,1850" to="8498,408" stroked="true" strokeweight=".961354pt" strokecolor="#000000">
                  <v:stroke dashstyle="solid"/>
                </v:line>
                <v:shape style="position:absolute;left:8690;top:542;width:635;height:7651" id="docshape326" coordorigin="8691,543" coordsize="635,7651" path="m8715,1850l8715,543m8825,8193l8825,7213m8691,562l9325,562e" filled="false" stroked="true" strokeweight="1.20153pt" strokecolor="#000000">
                  <v:path arrowok="t"/>
                  <v:stroke dashstyle="solid"/>
                </v:shape>
                <v:line style="position:absolute" from="1077,3522" to="5614,3522" stroked="true" strokeweight="6.967934pt" strokecolor="#000000">
                  <v:stroke dashstyle="solid"/>
                </v:line>
                <v:line style="position:absolute" from="3307,4137" to="7383,4137" stroked="true" strokeweight=".961094pt" strokecolor="#000000">
                  <v:stroke dashstyle="solid"/>
                </v:line>
                <v:line style="position:absolute" from="5807,4618" to="7383,4618" stroked="true" strokeweight="1.441642pt" strokecolor="#000000">
                  <v:stroke dashstyle="solid"/>
                </v:line>
                <v:line style="position:absolute" from="3730,4618" to="4384,4618" stroked="true" strokeweight="1.681915pt" strokecolor="#000000">
                  <v:stroke dashstyle="solid"/>
                </v:line>
                <v:shape style="position:absolute;left:5864;top:5002;width:4884;height:1692" id="docshape327" coordorigin="5864,5002" coordsize="4884,1692" path="m5883,5002l7383,5002m5864,6578l7652,6578m8825,6694l10748,6694e" filled="false" stroked="true" strokeweight="1.441836pt" strokecolor="#000000">
                  <v:path arrowok="t"/>
                  <v:stroke dashstyle="solid"/>
                </v:shape>
                <v:line style="position:absolute" from="7768,6862" to="8883,6862" stroked="true" strokeweight="1.201368pt" strokecolor="#000000">
                  <v:stroke dashstyle="solid"/>
                </v:line>
                <v:line style="position:absolute" from="4672,7155" to="5537,7155" stroked="true" strokeweight=".480547pt" strokecolor="#000000">
                  <v:stroke dashstyle="solid"/>
                </v:line>
                <v:line style="position:absolute" from="5787,8198" to="7210,8198" stroked="true" strokeweight="1.201368pt" strokecolor="#000000">
                  <v:stroke dashstyle="solid"/>
                </v:line>
                <v:line style="position:absolute" from="9171,8289" to="10421,8289" stroked="true" strokeweight="1.681915pt" strokecolor="#000000">
                  <v:stroke dashstyle="solid"/>
                </v:line>
                <v:line style="position:absolute" from="3692,8501" to="5614,8501" stroked="true" strokeweight=".961094pt" strokecolor="#000000">
                  <v:stroke dashstyle="solid"/>
                </v:line>
                <w10:wrap type="none"/>
              </v:group>
            </w:pict>
          </mc:Fallback>
        </mc:AlternateContent>
      </w:r>
      <w:r>
        <w:rPr>
          <w:rFonts w:ascii="Arial"/>
          <w:b/>
          <w:color w:val="0A0A0A"/>
          <w:w w:val="105"/>
          <w:sz w:val="15"/>
        </w:rPr>
        <w:t>9</w:t>
      </w:r>
      <w:r>
        <w:rPr>
          <w:rFonts w:ascii="Arial"/>
          <w:b/>
          <w:color w:val="0A0A0A"/>
          <w:spacing w:val="16"/>
          <w:w w:val="105"/>
          <w:sz w:val="15"/>
        </w:rPr>
        <w:t> </w:t>
      </w:r>
      <w:r>
        <w:rPr>
          <w:rFonts w:ascii="Arial"/>
          <w:color w:val="2D2A2F"/>
          <w:spacing w:val="-5"/>
          <w:w w:val="105"/>
          <w:sz w:val="14"/>
        </w:rPr>
        <w:t>M</w:t>
      </w:r>
      <w:r>
        <w:rPr>
          <w:rFonts w:ascii="Arial"/>
          <w:color w:val="0A0A0A"/>
          <w:spacing w:val="-5"/>
          <w:w w:val="105"/>
          <w:sz w:val="14"/>
        </w:rPr>
        <w:t>ap</w:t>
      </w:r>
    </w:p>
    <w:p>
      <w:pPr>
        <w:spacing w:line="288" w:lineRule="auto" w:before="19"/>
        <w:ind w:left="578" w:right="36" w:firstLine="0"/>
        <w:jc w:val="center"/>
        <w:rPr>
          <w:rFonts w:ascii="Arial"/>
          <w:sz w:val="8"/>
        </w:rPr>
      </w:pPr>
      <w:r>
        <w:rPr>
          <w:rFonts w:ascii="Arial"/>
          <w:color w:val="444444"/>
          <w:w w:val="105"/>
          <w:sz w:val="8"/>
        </w:rPr>
        <w:t>The</w:t>
      </w:r>
      <w:r>
        <w:rPr>
          <w:rFonts w:ascii="Arial"/>
          <w:color w:val="444444"/>
          <w:spacing w:val="-11"/>
          <w:w w:val="105"/>
          <w:sz w:val="8"/>
        </w:rPr>
        <w:t> </w:t>
      </w:r>
      <w:r>
        <w:rPr>
          <w:rFonts w:ascii="Arial"/>
          <w:color w:val="595959"/>
          <w:w w:val="105"/>
          <w:sz w:val="8"/>
        </w:rPr>
        <w:t>rnop</w:t>
      </w:r>
      <w:r>
        <w:rPr>
          <w:rFonts w:ascii="Arial"/>
          <w:color w:val="595959"/>
          <w:spacing w:val="-6"/>
          <w:w w:val="105"/>
          <w:sz w:val="8"/>
        </w:rPr>
        <w:t> </w:t>
      </w:r>
      <w:r>
        <w:rPr>
          <w:rFonts w:ascii="Arial"/>
          <w:color w:val="2D2A2F"/>
          <w:w w:val="105"/>
          <w:sz w:val="8"/>
        </w:rPr>
        <w:t>w</w:t>
      </w:r>
      <w:r>
        <w:rPr>
          <w:rFonts w:ascii="Arial"/>
          <w:color w:val="595959"/>
          <w:w w:val="105"/>
          <w:sz w:val="8"/>
        </w:rPr>
        <w:t>ill</w:t>
      </w:r>
      <w:r>
        <w:rPr>
          <w:rFonts w:ascii="Arial"/>
          <w:color w:val="595959"/>
          <w:spacing w:val="-7"/>
          <w:w w:val="105"/>
          <w:sz w:val="8"/>
        </w:rPr>
        <w:t> </w:t>
      </w:r>
      <w:r>
        <w:rPr>
          <w:rFonts w:ascii="Arial"/>
          <w:color w:val="595959"/>
          <w:w w:val="105"/>
          <w:sz w:val="8"/>
        </w:rPr>
        <w:t>display</w:t>
      </w:r>
      <w:r>
        <w:rPr>
          <w:rFonts w:ascii="Arial"/>
          <w:color w:val="595959"/>
          <w:spacing w:val="-6"/>
          <w:w w:val="105"/>
          <w:sz w:val="8"/>
        </w:rPr>
        <w:t> </w:t>
      </w:r>
      <w:r>
        <w:rPr>
          <w:rFonts w:ascii="Arial"/>
          <w:color w:val="595959"/>
          <w:w w:val="105"/>
          <w:sz w:val="8"/>
        </w:rPr>
        <w:t>the</w:t>
      </w:r>
      <w:r>
        <w:rPr>
          <w:rFonts w:ascii="Arial"/>
          <w:color w:val="595959"/>
          <w:spacing w:val="-5"/>
          <w:w w:val="105"/>
          <w:sz w:val="8"/>
        </w:rPr>
        <w:t> </w:t>
      </w:r>
      <w:r>
        <w:rPr>
          <w:rFonts w:ascii="Arial"/>
          <w:color w:val="595959"/>
          <w:w w:val="105"/>
          <w:sz w:val="8"/>
        </w:rPr>
        <w:t>locations</w:t>
      </w:r>
      <w:r>
        <w:rPr>
          <w:rFonts w:ascii="Arial"/>
          <w:color w:val="595959"/>
          <w:spacing w:val="-6"/>
          <w:w w:val="105"/>
          <w:sz w:val="8"/>
        </w:rPr>
        <w:t> </w:t>
      </w:r>
      <w:r>
        <w:rPr>
          <w:rFonts w:ascii="Arial"/>
          <w:color w:val="444444"/>
          <w:w w:val="105"/>
          <w:sz w:val="8"/>
        </w:rPr>
        <w:t>where</w:t>
      </w:r>
      <w:r>
        <w:rPr>
          <w:rFonts w:ascii="Arial"/>
          <w:color w:val="444444"/>
          <w:spacing w:val="-6"/>
          <w:w w:val="105"/>
          <w:sz w:val="8"/>
        </w:rPr>
        <w:t> </w:t>
      </w:r>
      <w:r>
        <w:rPr>
          <w:rFonts w:ascii="Arial"/>
          <w:color w:val="444444"/>
          <w:w w:val="105"/>
          <w:sz w:val="8"/>
        </w:rPr>
        <w:t>lhe</w:t>
      </w:r>
      <w:r>
        <w:rPr>
          <w:rFonts w:ascii="Arial"/>
          <w:color w:val="444444"/>
          <w:spacing w:val="40"/>
          <w:w w:val="105"/>
          <w:sz w:val="8"/>
        </w:rPr>
        <w:t> </w:t>
      </w:r>
      <w:r>
        <w:rPr>
          <w:rFonts w:ascii="Arial"/>
          <w:color w:val="595959"/>
          <w:w w:val="105"/>
          <w:sz w:val="8"/>
        </w:rPr>
        <w:t>dlseos&amp;S</w:t>
      </w:r>
      <w:r>
        <w:rPr>
          <w:rFonts w:ascii="Arial"/>
          <w:color w:val="595959"/>
          <w:spacing w:val="-8"/>
          <w:w w:val="105"/>
          <w:sz w:val="8"/>
        </w:rPr>
        <w:t> </w:t>
      </w:r>
      <w:r>
        <w:rPr>
          <w:rFonts w:ascii="Arial"/>
          <w:color w:val="595959"/>
          <w:w w:val="105"/>
          <w:sz w:val="8"/>
        </w:rPr>
        <w:t>hove</w:t>
      </w:r>
      <w:r>
        <w:rPr>
          <w:rFonts w:ascii="Arial"/>
          <w:color w:val="595959"/>
          <w:spacing w:val="-11"/>
          <w:w w:val="105"/>
          <w:sz w:val="8"/>
        </w:rPr>
        <w:t> </w:t>
      </w:r>
      <w:r>
        <w:rPr>
          <w:rFonts w:ascii="Arial"/>
          <w:color w:val="595959"/>
          <w:w w:val="105"/>
          <w:sz w:val="8"/>
        </w:rPr>
        <w:t>been</w:t>
      </w:r>
      <w:r>
        <w:rPr>
          <w:rFonts w:ascii="Arial"/>
          <w:color w:val="595959"/>
          <w:spacing w:val="-10"/>
          <w:w w:val="105"/>
          <w:sz w:val="8"/>
        </w:rPr>
        <w:t> </w:t>
      </w:r>
      <w:r>
        <w:rPr>
          <w:rFonts w:ascii="Arial"/>
          <w:color w:val="595959"/>
          <w:w w:val="105"/>
          <w:sz w:val="8"/>
        </w:rPr>
        <w:t>delecled</w:t>
      </w:r>
    </w:p>
    <w:p>
      <w:pPr>
        <w:pStyle w:val="BodyText"/>
        <w:spacing w:before="87"/>
        <w:rPr>
          <w:rFonts w:ascii="Arial"/>
          <w:sz w:val="8"/>
        </w:rPr>
      </w:pPr>
    </w:p>
    <w:p>
      <w:pPr>
        <w:spacing w:before="1"/>
        <w:ind w:left="578" w:right="40" w:firstLine="0"/>
        <w:jc w:val="center"/>
        <w:rPr>
          <w:rFonts w:ascii="Arial"/>
          <w:sz w:val="13"/>
        </w:rPr>
      </w:pPr>
      <w:r>
        <w:rPr>
          <w:b/>
          <w:color w:val="0A0A0A"/>
          <w:sz w:val="14"/>
        </w:rPr>
        <w:t>l!J</w:t>
      </w:r>
      <w:r>
        <w:rPr>
          <w:b/>
          <w:color w:val="0A0A0A"/>
          <w:spacing w:val="13"/>
          <w:sz w:val="14"/>
        </w:rPr>
        <w:t> </w:t>
      </w:r>
      <w:r>
        <w:rPr>
          <w:rFonts w:ascii="Arial"/>
          <w:color w:val="1A1A1A"/>
          <w:sz w:val="13"/>
        </w:rPr>
        <w:t>Diagnosis</w:t>
      </w:r>
      <w:r>
        <w:rPr>
          <w:rFonts w:ascii="Arial"/>
          <w:color w:val="1A1A1A"/>
          <w:spacing w:val="9"/>
          <w:sz w:val="13"/>
        </w:rPr>
        <w:t> </w:t>
      </w:r>
      <w:r>
        <w:rPr>
          <w:rFonts w:ascii="Arial"/>
          <w:color w:val="0A0A0A"/>
          <w:spacing w:val="-4"/>
          <w:sz w:val="13"/>
        </w:rPr>
        <w:t>Tool</w:t>
      </w:r>
    </w:p>
    <w:p>
      <w:pPr>
        <w:spacing w:line="295" w:lineRule="auto" w:before="38"/>
        <w:ind w:left="594" w:right="38" w:hanging="4"/>
        <w:jc w:val="center"/>
        <w:rPr>
          <w:rFonts w:ascii="Arial"/>
          <w:sz w:val="8"/>
        </w:rPr>
      </w:pPr>
      <w:r>
        <w:rPr>
          <w:rFonts w:ascii="Arial"/>
          <w:color w:val="595959"/>
          <w:w w:val="110"/>
          <w:sz w:val="8"/>
        </w:rPr>
        <w:t>use</w:t>
      </w:r>
      <w:r>
        <w:rPr>
          <w:rFonts w:ascii="Arial"/>
          <w:color w:val="595959"/>
          <w:spacing w:val="-15"/>
          <w:w w:val="110"/>
          <w:sz w:val="8"/>
        </w:rPr>
        <w:t> </w:t>
      </w:r>
      <w:r>
        <w:rPr>
          <w:color w:val="444444"/>
          <w:w w:val="110"/>
          <w:sz w:val="6"/>
        </w:rPr>
        <w:t>11"\Q</w:t>
      </w:r>
      <w:r>
        <w:rPr>
          <w:color w:val="444444"/>
          <w:spacing w:val="-3"/>
          <w:w w:val="110"/>
          <w:sz w:val="6"/>
        </w:rPr>
        <w:t> </w:t>
      </w:r>
      <w:r>
        <w:rPr>
          <w:rFonts w:ascii="Arial"/>
          <w:color w:val="595959"/>
          <w:w w:val="110"/>
          <w:sz w:val="8"/>
        </w:rPr>
        <w:t>dlogr.o$is</w:t>
      </w:r>
      <w:r>
        <w:rPr>
          <w:rFonts w:ascii="Arial"/>
          <w:color w:val="595959"/>
          <w:spacing w:val="-9"/>
          <w:w w:val="110"/>
          <w:sz w:val="8"/>
        </w:rPr>
        <w:t> </w:t>
      </w:r>
      <w:r>
        <w:rPr>
          <w:rFonts w:ascii="Arial"/>
          <w:color w:val="2D2A2F"/>
          <w:w w:val="110"/>
          <w:sz w:val="8"/>
        </w:rPr>
        <w:t>r</w:t>
      </w:r>
      <w:r>
        <w:rPr>
          <w:rFonts w:ascii="Arial"/>
          <w:color w:val="595959"/>
          <w:w w:val="110"/>
          <w:sz w:val="8"/>
        </w:rPr>
        <w:t>oot</w:t>
      </w:r>
      <w:r>
        <w:rPr>
          <w:rFonts w:ascii="Arial"/>
          <w:color w:val="595959"/>
          <w:spacing w:val="-8"/>
          <w:w w:val="110"/>
          <w:sz w:val="8"/>
        </w:rPr>
        <w:t> </w:t>
      </w:r>
      <w:r>
        <w:rPr>
          <w:rFonts w:ascii="Arial"/>
          <w:color w:val="595959"/>
          <w:w w:val="110"/>
          <w:sz w:val="8"/>
        </w:rPr>
        <w:t>ro</w:t>
      </w:r>
      <w:r>
        <w:rPr>
          <w:rFonts w:ascii="Arial"/>
          <w:color w:val="595959"/>
          <w:spacing w:val="26"/>
          <w:w w:val="140"/>
          <w:sz w:val="8"/>
        </w:rPr>
        <w:t> </w:t>
      </w:r>
      <w:r>
        <w:rPr>
          <w:rFonts w:ascii="Arial"/>
          <w:color w:val="595959"/>
          <w:w w:val="140"/>
          <w:sz w:val="6"/>
        </w:rPr>
        <w:t>!?Ct </w:t>
      </w:r>
      <w:r>
        <w:rPr>
          <w:rFonts w:ascii="Arial"/>
          <w:color w:val="444444"/>
          <w:w w:val="110"/>
          <w:sz w:val="8"/>
        </w:rPr>
        <w:t>and(llognose</w:t>
      </w:r>
      <w:r>
        <w:rPr>
          <w:rFonts w:ascii="Arial"/>
          <w:color w:val="444444"/>
          <w:spacing w:val="40"/>
          <w:w w:val="110"/>
          <w:sz w:val="8"/>
        </w:rPr>
        <w:t> </w:t>
      </w:r>
      <w:r>
        <w:rPr>
          <w:rFonts w:ascii="Arial"/>
          <w:color w:val="444444"/>
          <w:sz w:val="8"/>
        </w:rPr>
        <w:t>diseoses </w:t>
      </w:r>
      <w:r>
        <w:rPr>
          <w:rFonts w:ascii="Arial"/>
          <w:color w:val="595959"/>
          <w:sz w:val="8"/>
        </w:rPr>
        <w:t>using</w:t>
      </w:r>
      <w:r>
        <w:rPr>
          <w:rFonts w:ascii="Arial"/>
          <w:color w:val="595959"/>
          <w:spacing w:val="-12"/>
          <w:sz w:val="8"/>
        </w:rPr>
        <w:t> </w:t>
      </w:r>
      <w:r>
        <w:rPr>
          <w:rFonts w:ascii="Arial"/>
          <w:color w:val="595959"/>
          <w:sz w:val="8"/>
        </w:rPr>
        <w:t>our </w:t>
      </w:r>
      <w:r>
        <w:rPr>
          <w:rFonts w:ascii="Arial"/>
          <w:color w:val="444444"/>
          <w:sz w:val="8"/>
        </w:rPr>
        <w:t>odvanc:9 embedded machine</w:t>
      </w:r>
      <w:r>
        <w:rPr>
          <w:rFonts w:ascii="Arial"/>
          <w:color w:val="444444"/>
          <w:spacing w:val="40"/>
          <w:w w:val="110"/>
          <w:sz w:val="8"/>
        </w:rPr>
        <w:t> </w:t>
      </w:r>
      <w:r>
        <w:rPr>
          <w:rFonts w:ascii="Arial"/>
          <w:color w:val="444444"/>
          <w:w w:val="110"/>
          <w:sz w:val="8"/>
        </w:rPr>
        <w:t>learning</w:t>
      </w:r>
      <w:r>
        <w:rPr>
          <w:rFonts w:ascii="Arial"/>
          <w:color w:val="444444"/>
          <w:spacing w:val="-14"/>
          <w:w w:val="110"/>
          <w:sz w:val="8"/>
        </w:rPr>
        <w:t> </w:t>
      </w:r>
      <w:r>
        <w:rPr>
          <w:rFonts w:ascii="Arial"/>
          <w:color w:val="595959"/>
          <w:w w:val="110"/>
          <w:sz w:val="8"/>
        </w:rPr>
        <w:t>algorithm</w:t>
      </w:r>
    </w:p>
    <w:p>
      <w:pPr>
        <w:pStyle w:val="BodyText"/>
        <w:rPr>
          <w:rFonts w:ascii="Arial"/>
          <w:sz w:val="8"/>
        </w:rPr>
      </w:pPr>
    </w:p>
    <w:p>
      <w:pPr>
        <w:pStyle w:val="BodyText"/>
        <w:spacing w:before="1"/>
        <w:rPr>
          <w:rFonts w:ascii="Arial"/>
          <w:sz w:val="8"/>
        </w:rPr>
      </w:pPr>
    </w:p>
    <w:p>
      <w:pPr>
        <w:spacing w:before="0"/>
        <w:ind w:left="561" w:right="0" w:firstLine="0"/>
        <w:jc w:val="center"/>
        <w:rPr>
          <w:rFonts w:ascii="Arial"/>
          <w:sz w:val="9"/>
        </w:rPr>
      </w:pPr>
      <w:r>
        <w:rPr>
          <w:rFonts w:ascii="Arial"/>
          <w:color w:val="444444"/>
          <w:spacing w:val="-2"/>
          <w:w w:val="110"/>
          <w:sz w:val="9"/>
        </w:rPr>
        <w:t>S</w:t>
      </w:r>
      <w:r>
        <w:rPr>
          <w:rFonts w:ascii="Arial"/>
          <w:color w:val="2D2A2F"/>
          <w:spacing w:val="-2"/>
          <w:w w:val="110"/>
          <w:sz w:val="9"/>
        </w:rPr>
        <w:t>t</w:t>
      </w:r>
      <w:r>
        <w:rPr>
          <w:rFonts w:ascii="Arial"/>
          <w:color w:val="444444"/>
          <w:spacing w:val="-2"/>
          <w:w w:val="110"/>
          <w:sz w:val="9"/>
        </w:rPr>
        <w:t>ep</w:t>
      </w:r>
      <w:r>
        <w:rPr>
          <w:rFonts w:ascii="Arial"/>
          <w:color w:val="2D2A2F"/>
          <w:spacing w:val="-2"/>
          <w:w w:val="110"/>
          <w:sz w:val="9"/>
        </w:rPr>
        <w:t>Ol</w:t>
      </w:r>
    </w:p>
    <w:p>
      <w:pPr>
        <w:spacing w:before="17"/>
        <w:ind w:left="561" w:right="10" w:firstLine="0"/>
        <w:jc w:val="center"/>
        <w:rPr>
          <w:rFonts w:ascii="Arial"/>
          <w:sz w:val="10"/>
        </w:rPr>
      </w:pPr>
      <w:r>
        <w:rPr>
          <w:rFonts w:ascii="Arial"/>
          <w:color w:val="444444"/>
          <w:spacing w:val="-2"/>
          <w:sz w:val="10"/>
        </w:rPr>
        <w:t>Choose </w:t>
      </w:r>
      <w:r>
        <w:rPr>
          <w:rFonts w:ascii="Arial"/>
          <w:color w:val="2D2A2F"/>
          <w:spacing w:val="-2"/>
          <w:sz w:val="10"/>
        </w:rPr>
        <w:t>t</w:t>
      </w:r>
      <w:r>
        <w:rPr>
          <w:rFonts w:ascii="Arial"/>
          <w:color w:val="444444"/>
          <w:spacing w:val="-2"/>
          <w:sz w:val="10"/>
        </w:rPr>
        <w:t>he</w:t>
      </w:r>
      <w:r>
        <w:rPr>
          <w:rFonts w:ascii="Arial"/>
          <w:color w:val="444444"/>
          <w:spacing w:val="-11"/>
          <w:sz w:val="10"/>
        </w:rPr>
        <w:t> </w:t>
      </w:r>
      <w:r>
        <w:rPr>
          <w:rFonts w:ascii="Arial"/>
          <w:color w:val="444444"/>
          <w:spacing w:val="-2"/>
          <w:sz w:val="10"/>
        </w:rPr>
        <w:t>c</w:t>
      </w:r>
      <w:r>
        <w:rPr>
          <w:rFonts w:ascii="Arial"/>
          <w:color w:val="2D2A2F"/>
          <w:spacing w:val="-2"/>
          <w:sz w:val="10"/>
        </w:rPr>
        <w:t>or</w:t>
      </w:r>
      <w:r>
        <w:rPr>
          <w:rFonts w:ascii="Arial"/>
          <w:color w:val="444444"/>
          <w:spacing w:val="-2"/>
          <w:sz w:val="10"/>
        </w:rPr>
        <w:t>rect</w:t>
      </w:r>
      <w:r>
        <w:rPr>
          <w:rFonts w:ascii="Arial"/>
          <w:color w:val="444444"/>
          <w:spacing w:val="4"/>
          <w:sz w:val="10"/>
        </w:rPr>
        <w:t> </w:t>
      </w:r>
      <w:r>
        <w:rPr>
          <w:rFonts w:ascii="Arial"/>
          <w:color w:val="444444"/>
          <w:spacing w:val="-4"/>
          <w:sz w:val="10"/>
        </w:rPr>
        <w:t>c</w:t>
      </w:r>
      <w:r>
        <w:rPr>
          <w:rFonts w:ascii="Arial"/>
          <w:color w:val="2D2A2F"/>
          <w:spacing w:val="-4"/>
          <w:sz w:val="10"/>
        </w:rPr>
        <w:t>rop</w:t>
      </w:r>
    </w:p>
    <w:p>
      <w:pPr>
        <w:pStyle w:val="BodyText"/>
        <w:spacing w:before="92"/>
        <w:rPr>
          <w:rFonts w:ascii="Arial"/>
          <w:sz w:val="10"/>
        </w:rPr>
      </w:pPr>
    </w:p>
    <w:p>
      <w:pPr>
        <w:spacing w:before="0"/>
        <w:ind w:left="578" w:right="34" w:firstLine="0"/>
        <w:jc w:val="center"/>
        <w:rPr>
          <w:sz w:val="10"/>
        </w:rPr>
      </w:pPr>
      <w:r>
        <w:rPr>
          <w:color w:val="444444"/>
          <w:spacing w:val="-2"/>
          <w:w w:val="115"/>
          <w:sz w:val="10"/>
        </w:rPr>
        <w:t>Ste</w:t>
      </w:r>
      <w:r>
        <w:rPr>
          <w:color w:val="1A1A1A"/>
          <w:spacing w:val="-2"/>
          <w:w w:val="115"/>
          <w:sz w:val="10"/>
        </w:rPr>
        <w:t>p</w:t>
      </w:r>
      <w:r>
        <w:rPr>
          <w:color w:val="444444"/>
          <w:spacing w:val="-2"/>
          <w:w w:val="115"/>
          <w:sz w:val="10"/>
        </w:rPr>
        <w:t>02</w:t>
      </w:r>
    </w:p>
    <w:p>
      <w:pPr>
        <w:spacing w:before="15"/>
        <w:ind w:left="578" w:right="28" w:firstLine="0"/>
        <w:jc w:val="center"/>
        <w:rPr>
          <w:rFonts w:ascii="Arial"/>
          <w:sz w:val="10"/>
        </w:rPr>
      </w:pPr>
      <w:r>
        <w:rPr>
          <w:rFonts w:ascii="Arial"/>
          <w:color w:val="2D2A2F"/>
          <w:sz w:val="10"/>
        </w:rPr>
        <w:t>Take</w:t>
      </w:r>
      <w:r>
        <w:rPr>
          <w:rFonts w:ascii="Arial"/>
          <w:color w:val="2D2A2F"/>
          <w:spacing w:val="-13"/>
          <w:sz w:val="10"/>
        </w:rPr>
        <w:t> </w:t>
      </w:r>
      <w:r>
        <w:rPr>
          <w:rFonts w:ascii="Arial"/>
          <w:color w:val="444444"/>
          <w:sz w:val="10"/>
        </w:rPr>
        <w:t>color</w:t>
      </w:r>
      <w:r>
        <w:rPr>
          <w:rFonts w:ascii="Arial"/>
          <w:color w:val="444444"/>
          <w:spacing w:val="-9"/>
          <w:sz w:val="10"/>
        </w:rPr>
        <w:t> </w:t>
      </w:r>
      <w:r>
        <w:rPr>
          <w:rFonts w:ascii="Arial"/>
          <w:color w:val="2D2A2F"/>
          <w:sz w:val="10"/>
        </w:rPr>
        <w:t>phot</w:t>
      </w:r>
      <w:r>
        <w:rPr>
          <w:rFonts w:ascii="Arial"/>
          <w:color w:val="444444"/>
          <w:sz w:val="10"/>
        </w:rPr>
        <w:t>o</w:t>
      </w:r>
      <w:r>
        <w:rPr>
          <w:rFonts w:ascii="Arial"/>
          <w:color w:val="444444"/>
          <w:spacing w:val="-8"/>
          <w:sz w:val="10"/>
        </w:rPr>
        <w:t> </w:t>
      </w:r>
      <w:r>
        <w:rPr>
          <w:rFonts w:ascii="Arial"/>
          <w:color w:val="2D2A2F"/>
          <w:sz w:val="9"/>
        </w:rPr>
        <w:t>of</w:t>
      </w:r>
      <w:r>
        <w:rPr>
          <w:rFonts w:ascii="Arial"/>
          <w:color w:val="2D2A2F"/>
          <w:spacing w:val="5"/>
          <w:sz w:val="9"/>
        </w:rPr>
        <w:t> </w:t>
      </w:r>
      <w:r>
        <w:rPr>
          <w:rFonts w:ascii="Arial"/>
          <w:color w:val="2D2A2F"/>
          <w:sz w:val="10"/>
        </w:rPr>
        <w:t>the</w:t>
      </w:r>
      <w:r>
        <w:rPr>
          <w:rFonts w:ascii="Arial"/>
          <w:color w:val="2D2A2F"/>
          <w:spacing w:val="-17"/>
          <w:sz w:val="10"/>
        </w:rPr>
        <w:t> </w:t>
      </w:r>
      <w:r>
        <w:rPr>
          <w:rFonts w:ascii="Arial"/>
          <w:color w:val="2D2A2F"/>
          <w:sz w:val="10"/>
        </w:rPr>
        <w:t>plan</w:t>
      </w:r>
      <w:r>
        <w:rPr>
          <w:rFonts w:ascii="Arial"/>
          <w:color w:val="444444"/>
          <w:sz w:val="10"/>
        </w:rPr>
        <w:t>t</w:t>
      </w:r>
      <w:r>
        <w:rPr>
          <w:rFonts w:ascii="Arial"/>
          <w:color w:val="444444"/>
          <w:spacing w:val="-3"/>
          <w:sz w:val="10"/>
        </w:rPr>
        <w:t> </w:t>
      </w:r>
      <w:r>
        <w:rPr>
          <w:rFonts w:ascii="Arial"/>
          <w:color w:val="444444"/>
          <w:spacing w:val="-4"/>
          <w:sz w:val="10"/>
        </w:rPr>
        <w:t>l</w:t>
      </w:r>
      <w:r>
        <w:rPr>
          <w:rFonts w:ascii="Arial"/>
          <w:color w:val="2D2A2F"/>
          <w:spacing w:val="-4"/>
          <w:sz w:val="10"/>
        </w:rPr>
        <w:t>eaf</w:t>
      </w:r>
    </w:p>
    <w:p>
      <w:pPr>
        <w:pStyle w:val="BodyText"/>
        <w:spacing w:before="63"/>
        <w:rPr>
          <w:rFonts w:ascii="Arial"/>
          <w:sz w:val="10"/>
        </w:rPr>
      </w:pPr>
    </w:p>
    <w:p>
      <w:pPr>
        <w:spacing w:before="0"/>
        <w:ind w:left="578" w:right="28" w:firstLine="0"/>
        <w:jc w:val="center"/>
        <w:rPr>
          <w:rFonts w:ascii="Arial"/>
          <w:sz w:val="10"/>
        </w:rPr>
      </w:pPr>
      <w:r>
        <w:rPr>
          <w:rFonts w:ascii="Arial"/>
          <w:color w:val="2D2A2F"/>
          <w:spacing w:val="-2"/>
          <w:w w:val="105"/>
          <w:sz w:val="10"/>
        </w:rPr>
        <w:t>Step03</w:t>
      </w:r>
    </w:p>
    <w:p>
      <w:pPr>
        <w:spacing w:before="15"/>
        <w:ind w:left="578" w:right="0" w:firstLine="0"/>
        <w:jc w:val="center"/>
        <w:rPr>
          <w:rFonts w:ascii="Arial"/>
          <w:sz w:val="10"/>
        </w:rPr>
      </w:pPr>
      <w:r>
        <w:rPr>
          <w:rFonts w:ascii="Arial"/>
          <w:color w:val="2D2A2F"/>
          <w:spacing w:val="-2"/>
          <w:sz w:val="9"/>
        </w:rPr>
        <w:t>View</w:t>
      </w:r>
      <w:r>
        <w:rPr>
          <w:rFonts w:ascii="Arial"/>
          <w:color w:val="2D2A2F"/>
          <w:spacing w:val="-5"/>
          <w:sz w:val="9"/>
        </w:rPr>
        <w:t> </w:t>
      </w:r>
      <w:r>
        <w:rPr>
          <w:rFonts w:ascii="Arial"/>
          <w:color w:val="2D2A2F"/>
          <w:spacing w:val="-2"/>
          <w:sz w:val="10"/>
        </w:rPr>
        <w:t>Results</w:t>
      </w:r>
      <w:r>
        <w:rPr>
          <w:rFonts w:ascii="Arial"/>
          <w:color w:val="2D2A2F"/>
          <w:spacing w:val="-9"/>
          <w:sz w:val="10"/>
        </w:rPr>
        <w:t> </w:t>
      </w:r>
      <w:r>
        <w:rPr>
          <w:rFonts w:ascii="Arial"/>
          <w:color w:val="2D2A2F"/>
          <w:spacing w:val="-2"/>
          <w:sz w:val="10"/>
        </w:rPr>
        <w:t>It</w:t>
      </w:r>
      <w:r>
        <w:rPr>
          <w:rFonts w:ascii="Arial"/>
          <w:color w:val="2D2A2F"/>
          <w:spacing w:val="10"/>
          <w:sz w:val="10"/>
        </w:rPr>
        <w:t> </w:t>
      </w:r>
      <w:r>
        <w:rPr>
          <w:rFonts w:ascii="Arial"/>
          <w:color w:val="1A1A1A"/>
          <w:spacing w:val="-2"/>
          <w:sz w:val="10"/>
        </w:rPr>
        <w:t>accuracy</w:t>
      </w:r>
      <w:r>
        <w:rPr>
          <w:rFonts w:ascii="Arial"/>
          <w:color w:val="1A1A1A"/>
          <w:spacing w:val="4"/>
          <w:sz w:val="10"/>
        </w:rPr>
        <w:t> </w:t>
      </w:r>
      <w:r>
        <w:rPr>
          <w:rFonts w:ascii="Arial"/>
          <w:color w:val="2D2A2F"/>
          <w:spacing w:val="-2"/>
          <w:sz w:val="10"/>
        </w:rPr>
        <w:t>I</w:t>
      </w:r>
      <w:r>
        <w:rPr>
          <w:rFonts w:ascii="Arial"/>
          <w:color w:val="444444"/>
          <w:spacing w:val="-2"/>
          <w:sz w:val="10"/>
        </w:rPr>
        <w:t>s</w:t>
      </w:r>
      <w:r>
        <w:rPr>
          <w:rFonts w:ascii="Arial"/>
          <w:color w:val="444444"/>
          <w:spacing w:val="-14"/>
          <w:sz w:val="10"/>
        </w:rPr>
        <w:t> </w:t>
      </w:r>
      <w:r>
        <w:rPr>
          <w:rFonts w:ascii="Arial"/>
          <w:color w:val="2D2A2F"/>
          <w:spacing w:val="-2"/>
          <w:sz w:val="10"/>
        </w:rPr>
        <w:t>greater</w:t>
      </w:r>
      <w:r>
        <w:rPr>
          <w:rFonts w:ascii="Arial"/>
          <w:color w:val="2D2A2F"/>
          <w:spacing w:val="3"/>
          <w:sz w:val="10"/>
        </w:rPr>
        <w:t> </w:t>
      </w:r>
      <w:r>
        <w:rPr>
          <w:rFonts w:ascii="Arial"/>
          <w:color w:val="2D2A2F"/>
          <w:spacing w:val="-5"/>
          <w:sz w:val="10"/>
        </w:rPr>
        <w:t>80</w:t>
      </w:r>
      <w:r>
        <w:rPr>
          <w:rFonts w:ascii="Arial"/>
          <w:color w:val="444444"/>
          <w:spacing w:val="-5"/>
          <w:sz w:val="10"/>
        </w:rPr>
        <w:t>%</w:t>
      </w:r>
    </w:p>
    <w:p>
      <w:pPr>
        <w:pStyle w:val="BodyText"/>
        <w:rPr>
          <w:rFonts w:ascii="Arial"/>
          <w:sz w:val="10"/>
        </w:rPr>
      </w:pPr>
    </w:p>
    <w:p>
      <w:pPr>
        <w:pStyle w:val="BodyText"/>
        <w:spacing w:before="1"/>
        <w:rPr>
          <w:rFonts w:ascii="Arial"/>
          <w:sz w:val="10"/>
        </w:rPr>
      </w:pPr>
    </w:p>
    <w:p>
      <w:pPr>
        <w:spacing w:before="0"/>
        <w:ind w:left="578" w:right="28" w:firstLine="0"/>
        <w:jc w:val="center"/>
        <w:rPr>
          <w:rFonts w:ascii="Arial"/>
          <w:b/>
          <w:sz w:val="13"/>
        </w:rPr>
      </w:pPr>
      <w:r>
        <w:rPr>
          <w:rFonts w:ascii="Arial"/>
          <w:b/>
          <w:color w:val="1A1A1A"/>
          <w:sz w:val="13"/>
        </w:rPr>
        <w:t>G</w:t>
      </w:r>
      <w:r>
        <w:rPr>
          <w:rFonts w:ascii="Arial"/>
          <w:b/>
          <w:color w:val="1A1A1A"/>
          <w:spacing w:val="18"/>
          <w:sz w:val="13"/>
        </w:rPr>
        <w:t> </w:t>
      </w:r>
      <w:r>
        <w:rPr>
          <w:rFonts w:ascii="Arial"/>
          <w:b/>
          <w:color w:val="1A1A1A"/>
          <w:spacing w:val="-2"/>
          <w:sz w:val="13"/>
        </w:rPr>
        <w:t>History</w:t>
      </w:r>
    </w:p>
    <w:p>
      <w:pPr>
        <w:spacing w:before="4"/>
        <w:ind w:left="578" w:right="30" w:firstLine="0"/>
        <w:jc w:val="center"/>
        <w:rPr>
          <w:rFonts w:ascii="Arial"/>
          <w:b/>
          <w:sz w:val="9"/>
        </w:rPr>
      </w:pPr>
      <w:r>
        <w:rPr>
          <w:rFonts w:ascii="Arial"/>
          <w:b/>
          <w:color w:val="444444"/>
          <w:spacing w:val="-2"/>
          <w:w w:val="105"/>
          <w:sz w:val="9"/>
        </w:rPr>
        <w:t>llwNll:ory\llllln,wCila.dklgnONadlilllelld</w:t>
      </w:r>
    </w:p>
    <w:p>
      <w:pPr>
        <w:spacing w:before="2"/>
        <w:ind w:left="561" w:right="5" w:firstLine="0"/>
        <w:jc w:val="center"/>
        <w:rPr>
          <w:rFonts w:ascii="Arial"/>
          <w:b/>
          <w:sz w:val="10"/>
        </w:rPr>
      </w:pPr>
      <w:r>
        <w:rPr>
          <w:rFonts w:ascii="Arial"/>
          <w:b/>
          <w:color w:val="444444"/>
          <w:spacing w:val="-2"/>
          <w:sz w:val="10"/>
        </w:rPr>
        <w:t>.-OCCUfDCV.,._.l'llaneor..</w:t>
      </w:r>
    </w:p>
    <w:p>
      <w:pPr>
        <w:spacing w:before="96"/>
        <w:ind w:left="554" w:right="0" w:firstLine="0"/>
        <w:jc w:val="center"/>
        <w:rPr>
          <w:rFonts w:ascii="Arial"/>
          <w:sz w:val="11"/>
        </w:rPr>
      </w:pPr>
      <w:r>
        <w:rPr/>
        <w:br w:type="column"/>
      </w:r>
      <w:r>
        <w:rPr>
          <w:rFonts w:ascii="Arial"/>
          <w:color w:val="1A1A1A"/>
          <w:w w:val="110"/>
          <w:sz w:val="11"/>
        </w:rPr>
        <w:t>Account</w:t>
      </w:r>
      <w:r>
        <w:rPr>
          <w:rFonts w:ascii="Arial"/>
          <w:color w:val="1A1A1A"/>
          <w:spacing w:val="-8"/>
          <w:w w:val="110"/>
          <w:sz w:val="11"/>
        </w:rPr>
        <w:t> </w:t>
      </w:r>
      <w:r>
        <w:rPr>
          <w:rFonts w:ascii="Arial"/>
          <w:color w:val="1A1A1A"/>
          <w:spacing w:val="-2"/>
          <w:w w:val="110"/>
          <w:sz w:val="11"/>
        </w:rPr>
        <w:t>Se</w:t>
      </w:r>
      <w:r>
        <w:rPr>
          <w:rFonts w:ascii="Arial"/>
          <w:color w:val="444444"/>
          <w:spacing w:val="-2"/>
          <w:w w:val="110"/>
          <w:sz w:val="11"/>
        </w:rPr>
        <w:t>tt</w:t>
      </w:r>
      <w:r>
        <w:rPr>
          <w:rFonts w:ascii="Arial"/>
          <w:color w:val="2D2A2F"/>
          <w:spacing w:val="-2"/>
          <w:w w:val="110"/>
          <w:sz w:val="11"/>
        </w:rPr>
        <w:t>ings</w:t>
      </w:r>
    </w:p>
    <w:p>
      <w:pPr>
        <w:pStyle w:val="BodyText"/>
        <w:rPr>
          <w:rFonts w:ascii="Arial"/>
          <w:sz w:val="11"/>
        </w:rPr>
      </w:pPr>
    </w:p>
    <w:p>
      <w:pPr>
        <w:pStyle w:val="BodyText"/>
        <w:rPr>
          <w:rFonts w:ascii="Arial"/>
          <w:sz w:val="11"/>
        </w:rPr>
      </w:pPr>
    </w:p>
    <w:p>
      <w:pPr>
        <w:pStyle w:val="BodyText"/>
        <w:spacing w:before="90"/>
        <w:rPr>
          <w:rFonts w:ascii="Arial"/>
          <w:sz w:val="11"/>
        </w:rPr>
      </w:pPr>
    </w:p>
    <w:p>
      <w:pPr>
        <w:spacing w:line="304" w:lineRule="auto" w:before="0"/>
        <w:ind w:left="855" w:right="304" w:firstLine="23"/>
        <w:jc w:val="both"/>
        <w:rPr>
          <w:rFonts w:ascii="Arial"/>
          <w:sz w:val="11"/>
        </w:rPr>
      </w:pPr>
      <w:r>
        <w:rPr>
          <w:rFonts w:ascii="Arial"/>
          <w:color w:val="1A1A1A"/>
          <w:spacing w:val="-2"/>
          <w:w w:val="105"/>
          <w:sz w:val="11"/>
        </w:rPr>
        <w:t>Profile</w:t>
      </w:r>
      <w:r>
        <w:rPr>
          <w:rFonts w:ascii="Arial"/>
          <w:color w:val="1A1A1A"/>
          <w:spacing w:val="40"/>
          <w:w w:val="105"/>
          <w:sz w:val="11"/>
        </w:rPr>
        <w:t> </w:t>
      </w:r>
      <w:r>
        <w:rPr>
          <w:rFonts w:ascii="Arial"/>
          <w:b/>
          <w:color w:val="1A1A1A"/>
          <w:spacing w:val="-2"/>
          <w:sz w:val="11"/>
        </w:rPr>
        <w:t>Picture</w:t>
      </w:r>
      <w:r>
        <w:rPr>
          <w:rFonts w:ascii="Arial"/>
          <w:b/>
          <w:color w:val="1A1A1A"/>
          <w:spacing w:val="40"/>
          <w:w w:val="105"/>
          <w:sz w:val="11"/>
        </w:rPr>
        <w:t> </w:t>
      </w:r>
      <w:r>
        <w:rPr>
          <w:rFonts w:ascii="Arial"/>
          <w:color w:val="2D2A2F"/>
          <w:spacing w:val="-4"/>
          <w:w w:val="105"/>
          <w:sz w:val="11"/>
        </w:rPr>
        <w:t>He</w:t>
      </w:r>
      <w:r>
        <w:rPr>
          <w:rFonts w:ascii="Arial"/>
          <w:color w:val="0A0A0A"/>
          <w:spacing w:val="-4"/>
          <w:w w:val="105"/>
          <w:sz w:val="11"/>
        </w:rPr>
        <w:t>r</w:t>
      </w:r>
      <w:r>
        <w:rPr>
          <w:rFonts w:ascii="Arial"/>
          <w:color w:val="2D2A2F"/>
          <w:spacing w:val="-4"/>
          <w:w w:val="105"/>
          <w:sz w:val="11"/>
        </w:rPr>
        <w:t>e</w:t>
      </w:r>
    </w:p>
    <w:p>
      <w:pPr>
        <w:spacing w:before="124"/>
        <w:ind w:left="542" w:right="0" w:firstLine="0"/>
        <w:jc w:val="center"/>
        <w:rPr>
          <w:rFonts w:ascii="Arial"/>
          <w:sz w:val="13"/>
        </w:rPr>
      </w:pPr>
      <w:r>
        <w:rPr>
          <w:rFonts w:ascii="Arial"/>
          <w:color w:val="1A1A1A"/>
          <w:w w:val="105"/>
          <w:sz w:val="13"/>
        </w:rPr>
        <w:t>Nome</w:t>
      </w:r>
      <w:r>
        <w:rPr>
          <w:rFonts w:ascii="Arial"/>
          <w:color w:val="1A1A1A"/>
          <w:spacing w:val="-3"/>
          <w:w w:val="105"/>
          <w:sz w:val="13"/>
        </w:rPr>
        <w:t> </w:t>
      </w:r>
      <w:r>
        <w:rPr>
          <w:rFonts w:ascii="Arial"/>
          <w:color w:val="2D2A2F"/>
          <w:spacing w:val="-4"/>
          <w:w w:val="105"/>
          <w:sz w:val="13"/>
        </w:rPr>
        <w:t>Here</w:t>
      </w:r>
    </w:p>
    <w:p>
      <w:pPr>
        <w:spacing w:before="33"/>
        <w:ind w:left="542" w:right="0" w:firstLine="0"/>
        <w:jc w:val="center"/>
        <w:rPr>
          <w:rFonts w:ascii="Arial"/>
          <w:sz w:val="11"/>
        </w:rPr>
      </w:pPr>
      <w:r>
        <w:rPr>
          <w:rFonts w:ascii="Arial"/>
          <w:color w:val="444444"/>
          <w:spacing w:val="-2"/>
          <w:w w:val="110"/>
          <w:sz w:val="11"/>
        </w:rPr>
        <w:t>Loc</w:t>
      </w:r>
      <w:r>
        <w:rPr>
          <w:rFonts w:ascii="Arial"/>
          <w:color w:val="2D2A2F"/>
          <w:spacing w:val="-2"/>
          <w:w w:val="110"/>
          <w:sz w:val="11"/>
        </w:rPr>
        <w:t>ati</w:t>
      </w:r>
      <w:r>
        <w:rPr>
          <w:rFonts w:ascii="Arial"/>
          <w:color w:val="444444"/>
          <w:spacing w:val="-2"/>
          <w:w w:val="110"/>
          <w:sz w:val="11"/>
        </w:rPr>
        <w:t>o</w:t>
      </w:r>
      <w:r>
        <w:rPr>
          <w:rFonts w:ascii="Arial"/>
          <w:color w:val="2D2A2F"/>
          <w:spacing w:val="-2"/>
          <w:w w:val="110"/>
          <w:sz w:val="11"/>
        </w:rPr>
        <w:t>n</w:t>
      </w:r>
    </w:p>
    <w:p>
      <w:pPr>
        <w:spacing w:line="240" w:lineRule="auto" w:before="33"/>
        <w:rPr>
          <w:rFonts w:ascii="Arial"/>
          <w:sz w:val="13"/>
        </w:rPr>
      </w:pPr>
      <w:r>
        <w:rPr/>
        <w:br w:type="column"/>
      </w:r>
      <w:r>
        <w:rPr>
          <w:rFonts w:ascii="Arial"/>
          <w:sz w:val="13"/>
        </w:rPr>
      </w:r>
    </w:p>
    <w:p>
      <w:pPr>
        <w:spacing w:before="0"/>
        <w:ind w:left="599" w:right="0" w:firstLine="0"/>
        <w:jc w:val="left"/>
        <w:rPr>
          <w:rFonts w:ascii="Arial"/>
          <w:sz w:val="13"/>
        </w:rPr>
      </w:pPr>
      <w:r>
        <w:rPr>
          <w:rFonts w:ascii="Arial"/>
          <w:color w:val="0A0A0A"/>
          <w:spacing w:val="-4"/>
          <w:w w:val="105"/>
          <w:sz w:val="13"/>
        </w:rPr>
        <w:t>H</w:t>
      </w:r>
      <w:r>
        <w:rPr>
          <w:rFonts w:ascii="Arial"/>
          <w:color w:val="2D2A2F"/>
          <w:spacing w:val="-4"/>
          <w:w w:val="105"/>
          <w:sz w:val="13"/>
        </w:rPr>
        <w:t>e</w:t>
      </w:r>
      <w:r>
        <w:rPr>
          <w:rFonts w:ascii="Arial"/>
          <w:color w:val="0A0A0A"/>
          <w:spacing w:val="-4"/>
          <w:w w:val="105"/>
          <w:sz w:val="13"/>
        </w:rPr>
        <w:t>lp</w:t>
      </w:r>
    </w:p>
    <w:p>
      <w:pPr>
        <w:spacing w:before="128"/>
        <w:ind w:left="599" w:right="0" w:firstLine="0"/>
        <w:jc w:val="left"/>
        <w:rPr>
          <w:rFonts w:ascii="Arial"/>
          <w:sz w:val="8"/>
        </w:rPr>
      </w:pPr>
      <w:r>
        <w:rPr>
          <w:rFonts w:ascii="Arial"/>
          <w:color w:val="595959"/>
          <w:spacing w:val="-2"/>
          <w:w w:val="110"/>
          <w:sz w:val="8"/>
        </w:rPr>
        <w:t>Diognosi</w:t>
      </w:r>
      <w:r>
        <w:rPr>
          <w:rFonts w:ascii="Arial"/>
          <w:color w:val="858282"/>
          <w:spacing w:val="-2"/>
          <w:w w:val="110"/>
          <w:sz w:val="8"/>
        </w:rPr>
        <w:t>s</w:t>
      </w:r>
      <w:r>
        <w:rPr>
          <w:rFonts w:ascii="Arial"/>
          <w:color w:val="6B6B6B"/>
          <w:spacing w:val="-2"/>
          <w:w w:val="110"/>
          <w:sz w:val="8"/>
        </w:rPr>
        <w:t>Tool</w:t>
      </w:r>
    </w:p>
    <w:p>
      <w:pPr>
        <w:spacing w:before="29"/>
        <w:ind w:left="598" w:right="0" w:firstLine="0"/>
        <w:jc w:val="left"/>
        <w:rPr>
          <w:rFonts w:ascii="Arial"/>
          <w:sz w:val="8"/>
        </w:rPr>
      </w:pPr>
      <w:r>
        <w:rPr>
          <w:rFonts w:ascii="Arial"/>
          <w:color w:val="444444"/>
          <w:w w:val="110"/>
          <w:sz w:val="8"/>
        </w:rPr>
        <w:t>How</w:t>
      </w:r>
      <w:r>
        <w:rPr>
          <w:rFonts w:ascii="Arial"/>
          <w:color w:val="444444"/>
          <w:spacing w:val="-3"/>
          <w:w w:val="110"/>
          <w:sz w:val="8"/>
        </w:rPr>
        <w:t> </w:t>
      </w:r>
      <w:r>
        <w:rPr>
          <w:rFonts w:ascii="Arial"/>
          <w:color w:val="595959"/>
          <w:w w:val="110"/>
          <w:sz w:val="8"/>
        </w:rPr>
        <w:t>to</w:t>
      </w:r>
      <w:r>
        <w:rPr>
          <w:rFonts w:ascii="Arial"/>
          <w:color w:val="595959"/>
          <w:spacing w:val="6"/>
          <w:w w:val="110"/>
          <w:sz w:val="8"/>
        </w:rPr>
        <w:t> </w:t>
      </w:r>
      <w:r>
        <w:rPr>
          <w:rFonts w:ascii="Arial"/>
          <w:color w:val="595959"/>
          <w:w w:val="110"/>
          <w:sz w:val="8"/>
        </w:rPr>
        <w:t>use</w:t>
      </w:r>
      <w:r>
        <w:rPr>
          <w:rFonts w:ascii="Arial"/>
          <w:color w:val="595959"/>
          <w:spacing w:val="-2"/>
          <w:w w:val="110"/>
          <w:sz w:val="8"/>
        </w:rPr>
        <w:t> </w:t>
      </w:r>
      <w:r>
        <w:rPr>
          <w:rFonts w:ascii="Arial"/>
          <w:color w:val="595959"/>
          <w:w w:val="110"/>
          <w:sz w:val="8"/>
        </w:rPr>
        <w:t>the</w:t>
      </w:r>
      <w:r>
        <w:rPr>
          <w:rFonts w:ascii="Arial"/>
          <w:color w:val="595959"/>
          <w:spacing w:val="7"/>
          <w:w w:val="110"/>
          <w:sz w:val="8"/>
        </w:rPr>
        <w:t> </w:t>
      </w:r>
      <w:r>
        <w:rPr>
          <w:rFonts w:ascii="Arial"/>
          <w:color w:val="595959"/>
          <w:w w:val="110"/>
          <w:sz w:val="8"/>
        </w:rPr>
        <w:t>diagnosis</w:t>
      </w:r>
      <w:r>
        <w:rPr>
          <w:rFonts w:ascii="Arial"/>
          <w:color w:val="595959"/>
          <w:spacing w:val="-3"/>
          <w:w w:val="110"/>
          <w:sz w:val="8"/>
        </w:rPr>
        <w:t> </w:t>
      </w:r>
      <w:r>
        <w:rPr>
          <w:rFonts w:ascii="Arial"/>
          <w:color w:val="595959"/>
          <w:spacing w:val="-4"/>
          <w:w w:val="110"/>
          <w:sz w:val="8"/>
        </w:rPr>
        <w:t>tOOI</w:t>
      </w:r>
    </w:p>
    <w:p>
      <w:pPr>
        <w:pStyle w:val="BodyText"/>
        <w:spacing w:before="22"/>
        <w:rPr>
          <w:rFonts w:ascii="Arial"/>
          <w:sz w:val="8"/>
        </w:rPr>
      </w:pPr>
    </w:p>
    <w:p>
      <w:pPr>
        <w:spacing w:before="0"/>
        <w:ind w:left="596" w:right="0" w:firstLine="0"/>
        <w:jc w:val="left"/>
        <w:rPr>
          <w:rFonts w:ascii="Arial"/>
          <w:sz w:val="8"/>
        </w:rPr>
      </w:pPr>
      <w:r>
        <w:rPr>
          <w:rFonts w:ascii="Arial"/>
          <w:color w:val="6B6B6B"/>
          <w:spacing w:val="-2"/>
          <w:w w:val="115"/>
          <w:sz w:val="8"/>
        </w:rPr>
        <w:t>StepOI</w:t>
      </w:r>
    </w:p>
    <w:p>
      <w:pPr>
        <w:spacing w:before="24"/>
        <w:ind w:left="596" w:right="0" w:firstLine="0"/>
        <w:jc w:val="left"/>
        <w:rPr>
          <w:rFonts w:ascii="Arial"/>
          <w:sz w:val="8"/>
        </w:rPr>
      </w:pPr>
      <w:r>
        <w:rPr>
          <w:rFonts w:ascii="Arial"/>
          <w:color w:val="6B6B6B"/>
          <w:spacing w:val="-2"/>
          <w:w w:val="115"/>
          <w:sz w:val="8"/>
        </w:rPr>
        <w:t>Choose</w:t>
      </w:r>
      <w:r>
        <w:rPr>
          <w:rFonts w:ascii="Arial"/>
          <w:color w:val="6B6B6B"/>
          <w:spacing w:val="3"/>
          <w:w w:val="115"/>
          <w:sz w:val="8"/>
        </w:rPr>
        <w:t> </w:t>
      </w:r>
      <w:r>
        <w:rPr>
          <w:rFonts w:ascii="Arial"/>
          <w:color w:val="444444"/>
          <w:spacing w:val="-2"/>
          <w:w w:val="115"/>
          <w:sz w:val="8"/>
        </w:rPr>
        <w:t>the</w:t>
      </w:r>
      <w:r>
        <w:rPr>
          <w:rFonts w:ascii="Arial"/>
          <w:color w:val="444444"/>
          <w:spacing w:val="7"/>
          <w:w w:val="115"/>
          <w:sz w:val="8"/>
        </w:rPr>
        <w:t> </w:t>
      </w:r>
      <w:r>
        <w:rPr>
          <w:rFonts w:ascii="Arial"/>
          <w:color w:val="595959"/>
          <w:spacing w:val="-2"/>
          <w:w w:val="115"/>
          <w:sz w:val="8"/>
        </w:rPr>
        <w:t>correct</w:t>
      </w:r>
      <w:r>
        <w:rPr>
          <w:rFonts w:ascii="Arial"/>
          <w:color w:val="595959"/>
          <w:spacing w:val="-4"/>
          <w:w w:val="115"/>
          <w:sz w:val="8"/>
        </w:rPr>
        <w:t> </w:t>
      </w:r>
      <w:r>
        <w:rPr>
          <w:rFonts w:ascii="Arial"/>
          <w:color w:val="6B6B6B"/>
          <w:spacing w:val="-4"/>
          <w:w w:val="115"/>
          <w:sz w:val="8"/>
        </w:rPr>
        <w:t>crop</w:t>
      </w:r>
    </w:p>
    <w:p>
      <w:pPr>
        <w:pStyle w:val="BodyText"/>
        <w:spacing w:before="13"/>
        <w:rPr>
          <w:rFonts w:ascii="Arial"/>
          <w:sz w:val="8"/>
        </w:rPr>
      </w:pPr>
    </w:p>
    <w:p>
      <w:pPr>
        <w:spacing w:before="0"/>
        <w:ind w:left="594" w:right="0" w:firstLine="0"/>
        <w:jc w:val="left"/>
        <w:rPr>
          <w:sz w:val="9"/>
        </w:rPr>
      </w:pPr>
      <w:r>
        <w:rPr>
          <w:color w:val="595959"/>
          <w:spacing w:val="-2"/>
          <w:w w:val="125"/>
          <w:sz w:val="9"/>
        </w:rPr>
        <w:t>Step02</w:t>
      </w:r>
    </w:p>
    <w:p>
      <w:pPr>
        <w:spacing w:before="26"/>
        <w:ind w:left="598" w:right="0" w:firstLine="0"/>
        <w:jc w:val="left"/>
        <w:rPr>
          <w:rFonts w:ascii="Arial"/>
          <w:sz w:val="8"/>
        </w:rPr>
      </w:pPr>
      <w:r>
        <w:rPr>
          <w:rFonts w:ascii="Arial"/>
          <w:color w:val="444444"/>
          <w:w w:val="115"/>
          <w:sz w:val="8"/>
        </w:rPr>
        <w:t>Toke</w:t>
      </w:r>
      <w:r>
        <w:rPr>
          <w:rFonts w:ascii="Arial"/>
          <w:color w:val="444444"/>
          <w:spacing w:val="-10"/>
          <w:w w:val="115"/>
          <w:sz w:val="8"/>
        </w:rPr>
        <w:t> </w:t>
      </w:r>
      <w:r>
        <w:rPr>
          <w:rFonts w:ascii="Arial"/>
          <w:color w:val="6B6B6B"/>
          <w:w w:val="115"/>
          <w:sz w:val="8"/>
        </w:rPr>
        <w:t>co</w:t>
      </w:r>
      <w:r>
        <w:rPr>
          <w:rFonts w:ascii="Arial"/>
          <w:color w:val="444444"/>
          <w:w w:val="115"/>
          <w:sz w:val="8"/>
        </w:rPr>
        <w:t>!or</w:t>
      </w:r>
      <w:r>
        <w:rPr>
          <w:rFonts w:ascii="Arial"/>
          <w:color w:val="444444"/>
          <w:spacing w:val="-3"/>
          <w:w w:val="115"/>
          <w:sz w:val="8"/>
        </w:rPr>
        <w:t> </w:t>
      </w:r>
      <w:r>
        <w:rPr>
          <w:rFonts w:ascii="Arial"/>
          <w:color w:val="595959"/>
          <w:w w:val="115"/>
          <w:sz w:val="8"/>
        </w:rPr>
        <w:t>photo</w:t>
      </w:r>
      <w:r>
        <w:rPr>
          <w:rFonts w:ascii="Arial"/>
          <w:color w:val="595959"/>
          <w:spacing w:val="-9"/>
          <w:w w:val="115"/>
          <w:sz w:val="8"/>
        </w:rPr>
        <w:t> </w:t>
      </w:r>
      <w:r>
        <w:rPr>
          <w:rFonts w:ascii="Arial"/>
          <w:color w:val="595959"/>
          <w:w w:val="115"/>
          <w:sz w:val="8"/>
        </w:rPr>
        <w:t>of</w:t>
      </w:r>
      <w:r>
        <w:rPr>
          <w:rFonts w:ascii="Arial"/>
          <w:color w:val="595959"/>
          <w:spacing w:val="-9"/>
          <w:w w:val="115"/>
          <w:sz w:val="8"/>
        </w:rPr>
        <w:t> </w:t>
      </w:r>
      <w:r>
        <w:rPr>
          <w:rFonts w:ascii="Arial"/>
          <w:color w:val="444444"/>
          <w:w w:val="115"/>
          <w:sz w:val="8"/>
        </w:rPr>
        <w:t>the</w:t>
      </w:r>
      <w:r>
        <w:rPr>
          <w:rFonts w:ascii="Arial"/>
          <w:color w:val="444444"/>
          <w:spacing w:val="-7"/>
          <w:w w:val="115"/>
          <w:sz w:val="8"/>
        </w:rPr>
        <w:t> </w:t>
      </w:r>
      <w:r>
        <w:rPr>
          <w:rFonts w:ascii="Arial"/>
          <w:color w:val="595959"/>
          <w:w w:val="115"/>
          <w:sz w:val="8"/>
        </w:rPr>
        <w:t>plant</w:t>
      </w:r>
      <w:r>
        <w:rPr>
          <w:rFonts w:ascii="Arial"/>
          <w:color w:val="595959"/>
          <w:spacing w:val="-3"/>
          <w:w w:val="115"/>
          <w:sz w:val="8"/>
        </w:rPr>
        <w:t> </w:t>
      </w:r>
      <w:r>
        <w:rPr>
          <w:rFonts w:ascii="Arial"/>
          <w:color w:val="444444"/>
          <w:spacing w:val="-4"/>
          <w:w w:val="115"/>
          <w:sz w:val="8"/>
        </w:rPr>
        <w:t>loot</w:t>
      </w:r>
      <w:r>
        <w:rPr>
          <w:rFonts w:ascii="Arial"/>
          <w:color w:val="6B6B6B"/>
          <w:spacing w:val="-4"/>
          <w:w w:val="115"/>
          <w:sz w:val="8"/>
        </w:rPr>
        <w:t>.</w:t>
      </w:r>
    </w:p>
    <w:p>
      <w:pPr>
        <w:pStyle w:val="BodyText"/>
        <w:spacing w:before="8"/>
        <w:rPr>
          <w:rFonts w:ascii="Arial"/>
          <w:sz w:val="8"/>
        </w:rPr>
      </w:pPr>
    </w:p>
    <w:p>
      <w:pPr>
        <w:spacing w:before="0"/>
        <w:ind w:left="596" w:right="0" w:firstLine="0"/>
        <w:jc w:val="left"/>
        <w:rPr>
          <w:rFonts w:ascii="Arial"/>
          <w:sz w:val="8"/>
        </w:rPr>
      </w:pPr>
      <w:r>
        <w:rPr>
          <w:rFonts w:ascii="Arial"/>
          <w:color w:val="595959"/>
          <w:w w:val="110"/>
          <w:sz w:val="8"/>
        </w:rPr>
        <w:t>Step</w:t>
      </w:r>
      <w:r>
        <w:rPr>
          <w:rFonts w:ascii="Arial"/>
          <w:color w:val="595959"/>
          <w:spacing w:val="-8"/>
          <w:w w:val="110"/>
          <w:sz w:val="8"/>
        </w:rPr>
        <w:t> </w:t>
      </w:r>
      <w:r>
        <w:rPr>
          <w:rFonts w:ascii="Arial"/>
          <w:color w:val="595959"/>
          <w:spacing w:val="-5"/>
          <w:w w:val="110"/>
          <w:sz w:val="8"/>
        </w:rPr>
        <w:t>OJ</w:t>
      </w:r>
    </w:p>
    <w:p>
      <w:pPr>
        <w:spacing w:before="14"/>
        <w:ind w:left="600" w:right="0" w:firstLine="0"/>
        <w:jc w:val="left"/>
        <w:rPr>
          <w:rFonts w:ascii="Arial"/>
          <w:sz w:val="8"/>
        </w:rPr>
      </w:pPr>
      <w:r>
        <w:rPr>
          <w:rFonts w:ascii="Arial"/>
          <w:color w:val="6B6B6B"/>
          <w:w w:val="110"/>
          <w:sz w:val="8"/>
        </w:rPr>
        <w:t>View</w:t>
      </w:r>
      <w:r>
        <w:rPr>
          <w:rFonts w:ascii="Arial"/>
          <w:color w:val="6B6B6B"/>
          <w:spacing w:val="-7"/>
          <w:w w:val="110"/>
          <w:sz w:val="8"/>
        </w:rPr>
        <w:t> </w:t>
      </w:r>
      <w:r>
        <w:rPr>
          <w:rFonts w:ascii="Arial"/>
          <w:color w:val="595959"/>
          <w:w w:val="110"/>
          <w:sz w:val="8"/>
        </w:rPr>
        <w:t>Resul1s</w:t>
      </w:r>
      <w:r>
        <w:rPr>
          <w:rFonts w:ascii="Arial"/>
          <w:color w:val="595959"/>
          <w:spacing w:val="-6"/>
          <w:w w:val="110"/>
          <w:sz w:val="8"/>
        </w:rPr>
        <w:t> </w:t>
      </w:r>
      <w:r>
        <w:rPr>
          <w:rFonts w:ascii="Arial"/>
          <w:color w:val="595959"/>
          <w:w w:val="110"/>
          <w:sz w:val="9"/>
        </w:rPr>
        <w:t>ii</w:t>
      </w:r>
      <w:r>
        <w:rPr>
          <w:rFonts w:ascii="Arial"/>
          <w:color w:val="595959"/>
          <w:spacing w:val="-2"/>
          <w:w w:val="110"/>
          <w:sz w:val="9"/>
        </w:rPr>
        <w:t> </w:t>
      </w:r>
      <w:r>
        <w:rPr>
          <w:rFonts w:ascii="Arial"/>
          <w:color w:val="595959"/>
          <w:w w:val="110"/>
          <w:sz w:val="8"/>
        </w:rPr>
        <w:t>accuracy</w:t>
      </w:r>
      <w:r>
        <w:rPr>
          <w:rFonts w:ascii="Arial"/>
          <w:color w:val="595959"/>
          <w:spacing w:val="-6"/>
          <w:w w:val="110"/>
          <w:sz w:val="8"/>
        </w:rPr>
        <w:t> </w:t>
      </w:r>
      <w:r>
        <w:rPr>
          <w:rFonts w:ascii="Arial"/>
          <w:color w:val="595959"/>
          <w:w w:val="110"/>
          <w:sz w:val="8"/>
        </w:rPr>
        <w:t>is</w:t>
      </w:r>
      <w:r>
        <w:rPr>
          <w:rFonts w:ascii="Arial"/>
          <w:color w:val="595959"/>
          <w:spacing w:val="-6"/>
          <w:w w:val="110"/>
          <w:sz w:val="8"/>
        </w:rPr>
        <w:t> </w:t>
      </w:r>
      <w:r>
        <w:rPr>
          <w:rFonts w:ascii="Arial"/>
          <w:color w:val="595959"/>
          <w:spacing w:val="-2"/>
          <w:w w:val="110"/>
          <w:sz w:val="8"/>
        </w:rPr>
        <w:t>greater</w:t>
      </w:r>
    </w:p>
    <w:p>
      <w:pPr>
        <w:spacing w:before="17"/>
        <w:ind w:left="594" w:right="0" w:firstLine="0"/>
        <w:jc w:val="left"/>
        <w:rPr>
          <w:sz w:val="10"/>
        </w:rPr>
      </w:pPr>
      <w:r>
        <w:rPr>
          <w:color w:val="6B6B6B"/>
          <w:spacing w:val="-4"/>
          <w:w w:val="105"/>
          <w:sz w:val="10"/>
        </w:rPr>
        <w:t>80</w:t>
      </w:r>
      <w:r>
        <w:rPr>
          <w:color w:val="858282"/>
          <w:spacing w:val="-4"/>
          <w:w w:val="105"/>
          <w:sz w:val="10"/>
        </w:rPr>
        <w:t>'-</w:t>
      </w:r>
    </w:p>
    <w:p>
      <w:pPr>
        <w:pStyle w:val="BodyText"/>
        <w:spacing w:before="6"/>
        <w:rPr>
          <w:sz w:val="11"/>
        </w:rPr>
      </w:pPr>
      <w:r>
        <w:rPr/>
        <mc:AlternateContent>
          <mc:Choice Requires="wps">
            <w:drawing>
              <wp:anchor distT="0" distB="0" distL="0" distR="0" allowOverlap="1" layoutInCell="1" locked="0" behindDoc="1" simplePos="0" relativeHeight="487656448">
                <wp:simplePos x="0" y="0"/>
                <wp:positionH relativeFrom="page">
                  <wp:posOffset>5982503</wp:posOffset>
                </wp:positionH>
                <wp:positionV relativeFrom="paragraph">
                  <wp:posOffset>99637</wp:posOffset>
                </wp:positionV>
                <wp:extent cx="830580" cy="1270"/>
                <wp:effectExtent l="0" t="0" r="0" b="0"/>
                <wp:wrapTopAndBottom/>
                <wp:docPr id="504" name="Graphic 504"/>
                <wp:cNvGraphicFramePr>
                  <a:graphicFrameLocks/>
                </wp:cNvGraphicFramePr>
                <a:graphic>
                  <a:graphicData uri="http://schemas.microsoft.com/office/word/2010/wordprocessingShape">
                    <wps:wsp>
                      <wps:cNvPr id="504" name="Graphic 504"/>
                      <wps:cNvSpPr/>
                      <wps:spPr>
                        <a:xfrm>
                          <a:off x="0" y="0"/>
                          <a:ext cx="830580" cy="1270"/>
                        </a:xfrm>
                        <a:custGeom>
                          <a:avLst/>
                          <a:gdLst/>
                          <a:ahLst/>
                          <a:cxnLst/>
                          <a:rect l="l" t="t" r="r" b="b"/>
                          <a:pathLst>
                            <a:path w="830580" h="0">
                              <a:moveTo>
                                <a:pt x="0" y="0"/>
                              </a:moveTo>
                              <a:lnTo>
                                <a:pt x="830224"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1.063263pt;margin-top:7.845455pt;width:65.4pt;height:.1pt;mso-position-horizontal-relative:page;mso-position-vertical-relative:paragraph;z-index:-15660032;mso-wrap-distance-left:0;mso-wrap-distance-right:0" id="docshape328" coordorigin="9421,157" coordsize="1308,0" path="m9421,157l10729,157e" filled="false" stroked="true" strokeweight=".480547pt" strokecolor="#000000">
                <v:path arrowok="t"/>
                <v:stroke dashstyle="solid"/>
                <w10:wrap type="topAndBottom"/>
              </v:shape>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8"/>
        <w:rPr>
          <w:sz w:val="10"/>
        </w:rPr>
      </w:pPr>
    </w:p>
    <w:p>
      <w:pPr>
        <w:spacing w:before="0"/>
        <w:ind w:left="657" w:right="0" w:firstLine="0"/>
        <w:jc w:val="left"/>
        <w:rPr>
          <w:rFonts w:ascii="Arial"/>
          <w:sz w:val="13"/>
        </w:rPr>
      </w:pPr>
      <w:r>
        <w:rPr>
          <w:rFonts w:ascii="Arial"/>
          <w:color w:val="2D2A2F"/>
          <w:w w:val="110"/>
          <w:sz w:val="13"/>
        </w:rPr>
        <w:t>Delete</w:t>
      </w:r>
      <w:r>
        <w:rPr>
          <w:rFonts w:ascii="Arial"/>
          <w:color w:val="2D2A2F"/>
          <w:spacing w:val="-2"/>
          <w:w w:val="110"/>
          <w:sz w:val="13"/>
        </w:rPr>
        <w:t> A</w:t>
      </w:r>
      <w:r>
        <w:rPr>
          <w:rFonts w:ascii="Arial"/>
          <w:color w:val="444444"/>
          <w:spacing w:val="-2"/>
          <w:w w:val="110"/>
          <w:sz w:val="13"/>
        </w:rPr>
        <w:t>c</w:t>
      </w:r>
      <w:r>
        <w:rPr>
          <w:rFonts w:ascii="Arial"/>
          <w:color w:val="2D2A2F"/>
          <w:spacing w:val="-2"/>
          <w:w w:val="110"/>
          <w:sz w:val="13"/>
        </w:rPr>
        <w:t>count</w:t>
      </w:r>
    </w:p>
    <w:p>
      <w:pPr>
        <w:spacing w:before="76"/>
        <w:ind w:left="667" w:right="0" w:firstLine="0"/>
        <w:jc w:val="left"/>
        <w:rPr>
          <w:rFonts w:ascii="Arial"/>
          <w:sz w:val="8"/>
        </w:rPr>
      </w:pPr>
      <w:r>
        <w:rPr>
          <w:rFonts w:ascii="Arial"/>
          <w:color w:val="444444"/>
          <w:w w:val="120"/>
          <w:sz w:val="8"/>
        </w:rPr>
        <w:t>You</w:t>
      </w:r>
      <w:r>
        <w:rPr>
          <w:rFonts w:ascii="Arial"/>
          <w:color w:val="444444"/>
          <w:spacing w:val="-9"/>
          <w:w w:val="120"/>
          <w:sz w:val="8"/>
        </w:rPr>
        <w:t> </w:t>
      </w:r>
      <w:r>
        <w:rPr>
          <w:rFonts w:ascii="Arial"/>
          <w:color w:val="595959"/>
          <w:w w:val="120"/>
          <w:sz w:val="8"/>
        </w:rPr>
        <w:t>ore</w:t>
      </w:r>
      <w:r>
        <w:rPr>
          <w:rFonts w:ascii="Arial"/>
          <w:color w:val="595959"/>
          <w:spacing w:val="10"/>
          <w:w w:val="120"/>
          <w:sz w:val="8"/>
        </w:rPr>
        <w:t> </w:t>
      </w:r>
      <w:r>
        <w:rPr>
          <w:rFonts w:ascii="Arial"/>
          <w:color w:val="595959"/>
          <w:w w:val="120"/>
          <w:sz w:val="8"/>
        </w:rPr>
        <w:t>about</w:t>
      </w:r>
      <w:r>
        <w:rPr>
          <w:rFonts w:ascii="Arial"/>
          <w:color w:val="595959"/>
          <w:spacing w:val="-3"/>
          <w:w w:val="120"/>
          <w:sz w:val="8"/>
        </w:rPr>
        <w:t> </w:t>
      </w:r>
      <w:r>
        <w:rPr>
          <w:rFonts w:ascii="Arial"/>
          <w:color w:val="595959"/>
          <w:w w:val="120"/>
          <w:sz w:val="8"/>
        </w:rPr>
        <w:t>to</w:t>
      </w:r>
      <w:r>
        <w:rPr>
          <w:rFonts w:ascii="Arial"/>
          <w:color w:val="595959"/>
          <w:spacing w:val="-7"/>
          <w:w w:val="120"/>
          <w:sz w:val="8"/>
        </w:rPr>
        <w:t> </w:t>
      </w:r>
      <w:r>
        <w:rPr>
          <w:rFonts w:ascii="Arial"/>
          <w:color w:val="444444"/>
          <w:w w:val="120"/>
          <w:sz w:val="8"/>
        </w:rPr>
        <w:t>delete</w:t>
      </w:r>
      <w:r>
        <w:rPr>
          <w:rFonts w:ascii="Arial"/>
          <w:color w:val="444444"/>
          <w:spacing w:val="-6"/>
          <w:w w:val="120"/>
          <w:sz w:val="8"/>
        </w:rPr>
        <w:t> </w:t>
      </w:r>
      <w:r>
        <w:rPr>
          <w:rFonts w:ascii="Arial"/>
          <w:color w:val="444444"/>
          <w:spacing w:val="-4"/>
          <w:w w:val="120"/>
          <w:sz w:val="8"/>
        </w:rPr>
        <w:t>your</w:t>
      </w:r>
    </w:p>
    <w:p>
      <w:pPr>
        <w:spacing w:before="28"/>
        <w:ind w:left="664" w:right="0" w:firstLine="0"/>
        <w:jc w:val="left"/>
        <w:rPr>
          <w:rFonts w:ascii="Arial"/>
          <w:sz w:val="9"/>
        </w:rPr>
      </w:pPr>
      <w:r>
        <w:rPr>
          <w:rFonts w:ascii="Arial"/>
          <w:color w:val="595959"/>
          <w:w w:val="105"/>
          <w:sz w:val="9"/>
        </w:rPr>
        <w:t>account.</w:t>
      </w:r>
      <w:r>
        <w:rPr>
          <w:rFonts w:ascii="Arial"/>
          <w:color w:val="595959"/>
          <w:spacing w:val="-3"/>
          <w:w w:val="105"/>
          <w:sz w:val="9"/>
        </w:rPr>
        <w:t> </w:t>
      </w:r>
      <w:r>
        <w:rPr>
          <w:rFonts w:ascii="Arial"/>
          <w:color w:val="595959"/>
          <w:w w:val="105"/>
          <w:sz w:val="9"/>
        </w:rPr>
        <w:t>Are</w:t>
      </w:r>
      <w:r>
        <w:rPr>
          <w:rFonts w:ascii="Arial"/>
          <w:color w:val="595959"/>
          <w:spacing w:val="-9"/>
          <w:w w:val="105"/>
          <w:sz w:val="9"/>
        </w:rPr>
        <w:t> </w:t>
      </w:r>
      <w:r>
        <w:rPr>
          <w:rFonts w:ascii="Arial"/>
          <w:color w:val="595959"/>
          <w:w w:val="105"/>
          <w:sz w:val="9"/>
        </w:rPr>
        <w:t>you</w:t>
      </w:r>
      <w:r>
        <w:rPr>
          <w:rFonts w:ascii="Arial"/>
          <w:color w:val="595959"/>
          <w:spacing w:val="10"/>
          <w:w w:val="105"/>
          <w:sz w:val="9"/>
        </w:rPr>
        <w:t> </w:t>
      </w:r>
      <w:r>
        <w:rPr>
          <w:rFonts w:ascii="Arial"/>
          <w:color w:val="595959"/>
          <w:spacing w:val="-2"/>
          <w:w w:val="105"/>
          <w:sz w:val="9"/>
        </w:rPr>
        <w:t>sure?</w:t>
      </w:r>
    </w:p>
    <w:p>
      <w:pPr>
        <w:pStyle w:val="BodyText"/>
        <w:rPr>
          <w:rFonts w:ascii="Arial"/>
          <w:sz w:val="9"/>
        </w:rPr>
      </w:pPr>
    </w:p>
    <w:p>
      <w:pPr>
        <w:pStyle w:val="BodyText"/>
        <w:rPr>
          <w:rFonts w:ascii="Arial"/>
          <w:sz w:val="9"/>
        </w:rPr>
      </w:pPr>
    </w:p>
    <w:p>
      <w:pPr>
        <w:pStyle w:val="BodyText"/>
        <w:rPr>
          <w:rFonts w:ascii="Arial"/>
          <w:sz w:val="9"/>
        </w:rPr>
      </w:pPr>
    </w:p>
    <w:p>
      <w:pPr>
        <w:pStyle w:val="BodyText"/>
        <w:rPr>
          <w:rFonts w:ascii="Arial"/>
          <w:sz w:val="9"/>
        </w:rPr>
      </w:pPr>
    </w:p>
    <w:p>
      <w:pPr>
        <w:pStyle w:val="BodyText"/>
        <w:rPr>
          <w:rFonts w:ascii="Arial"/>
          <w:sz w:val="9"/>
        </w:rPr>
      </w:pPr>
    </w:p>
    <w:p>
      <w:pPr>
        <w:pStyle w:val="BodyText"/>
        <w:rPr>
          <w:rFonts w:ascii="Arial"/>
          <w:sz w:val="9"/>
        </w:rPr>
      </w:pPr>
    </w:p>
    <w:p>
      <w:pPr>
        <w:pStyle w:val="BodyText"/>
        <w:rPr>
          <w:rFonts w:ascii="Arial"/>
          <w:sz w:val="9"/>
        </w:rPr>
      </w:pPr>
    </w:p>
    <w:p>
      <w:pPr>
        <w:pStyle w:val="BodyText"/>
        <w:spacing w:before="93"/>
        <w:rPr>
          <w:rFonts w:ascii="Arial"/>
          <w:sz w:val="9"/>
        </w:rPr>
      </w:pPr>
    </w:p>
    <w:p>
      <w:pPr>
        <w:spacing w:before="0"/>
        <w:ind w:left="629" w:right="0" w:firstLine="0"/>
        <w:jc w:val="left"/>
        <w:rPr>
          <w:rFonts w:ascii="Arial"/>
          <w:sz w:val="13"/>
        </w:rPr>
      </w:pPr>
      <w:r>
        <w:rPr>
          <w:rFonts w:ascii="Arial"/>
          <w:color w:val="2D2A2F"/>
          <w:w w:val="110"/>
          <w:sz w:val="13"/>
        </w:rPr>
        <w:t>App</w:t>
      </w:r>
      <w:r>
        <w:rPr>
          <w:rFonts w:ascii="Arial"/>
          <w:color w:val="2D2A2F"/>
          <w:spacing w:val="-8"/>
          <w:w w:val="110"/>
          <w:sz w:val="13"/>
        </w:rPr>
        <w:t> </w:t>
      </w:r>
      <w:r>
        <w:rPr>
          <w:rFonts w:ascii="Arial"/>
          <w:color w:val="1A1A1A"/>
          <w:spacing w:val="-4"/>
          <w:w w:val="115"/>
          <w:sz w:val="13"/>
        </w:rPr>
        <w:t>info</w:t>
      </w:r>
    </w:p>
    <w:p>
      <w:pPr>
        <w:spacing w:before="114"/>
        <w:ind w:left="618" w:right="0" w:firstLine="0"/>
        <w:jc w:val="left"/>
        <w:rPr>
          <w:rFonts w:ascii="Arial" w:hAnsi="Arial"/>
          <w:sz w:val="8"/>
        </w:rPr>
      </w:pPr>
      <w:r>
        <w:rPr>
          <w:rFonts w:ascii="Arial" w:hAnsi="Arial"/>
          <w:color w:val="595959"/>
          <w:w w:val="115"/>
          <w:sz w:val="8"/>
        </w:rPr>
        <w:t>Made</w:t>
      </w:r>
      <w:r>
        <w:rPr>
          <w:rFonts w:ascii="Arial" w:hAnsi="Arial"/>
          <w:color w:val="595959"/>
          <w:spacing w:val="-8"/>
          <w:w w:val="115"/>
          <w:sz w:val="8"/>
        </w:rPr>
        <w:t> </w:t>
      </w:r>
      <w:r>
        <w:rPr>
          <w:rFonts w:ascii="Arial" w:hAnsi="Arial"/>
          <w:color w:val="6B6B6B"/>
          <w:w w:val="115"/>
          <w:sz w:val="8"/>
        </w:rPr>
        <w:t>with</w:t>
      </w:r>
      <w:r>
        <w:rPr>
          <w:rFonts w:ascii="Arial" w:hAnsi="Arial"/>
          <w:color w:val="E84642"/>
          <w:w w:val="115"/>
          <w:sz w:val="8"/>
        </w:rPr>
        <w:t>•</w:t>
      </w:r>
      <w:r>
        <w:rPr>
          <w:rFonts w:ascii="Arial" w:hAnsi="Arial"/>
          <w:color w:val="E84642"/>
          <w:spacing w:val="52"/>
          <w:w w:val="115"/>
          <w:sz w:val="8"/>
        </w:rPr>
        <w:t> </w:t>
      </w:r>
      <w:r>
        <w:rPr>
          <w:rFonts w:ascii="Arial" w:hAnsi="Arial"/>
          <w:color w:val="2D2A2F"/>
          <w:w w:val="115"/>
          <w:sz w:val="8"/>
        </w:rPr>
        <w:t>i</w:t>
      </w:r>
      <w:r>
        <w:rPr>
          <w:rFonts w:ascii="Arial" w:hAnsi="Arial"/>
          <w:color w:val="595959"/>
          <w:w w:val="115"/>
          <w:sz w:val="8"/>
        </w:rPr>
        <w:t>n Sri</w:t>
      </w:r>
      <w:r>
        <w:rPr>
          <w:rFonts w:ascii="Arial" w:hAnsi="Arial"/>
          <w:color w:val="595959"/>
          <w:spacing w:val="-11"/>
          <w:w w:val="115"/>
          <w:sz w:val="8"/>
        </w:rPr>
        <w:t> </w:t>
      </w:r>
      <w:r>
        <w:rPr>
          <w:rFonts w:ascii="Arial" w:hAnsi="Arial"/>
          <w:color w:val="6B6B6B"/>
          <w:spacing w:val="-2"/>
          <w:w w:val="115"/>
          <w:sz w:val="8"/>
        </w:rPr>
        <w:t>lon</w:t>
      </w:r>
      <w:r>
        <w:rPr>
          <w:rFonts w:ascii="Arial" w:hAnsi="Arial"/>
          <w:color w:val="444444"/>
          <w:spacing w:val="-2"/>
          <w:w w:val="115"/>
          <w:sz w:val="8"/>
        </w:rPr>
        <w:t>ko</w:t>
      </w:r>
    </w:p>
    <w:p>
      <w:pPr>
        <w:spacing w:after="0"/>
        <w:jc w:val="left"/>
        <w:rPr>
          <w:rFonts w:ascii="Arial" w:hAnsi="Arial"/>
          <w:sz w:val="8"/>
        </w:rPr>
        <w:sectPr>
          <w:type w:val="continuous"/>
          <w:pgSz w:w="11910" w:h="16840"/>
          <w:pgMar w:header="658" w:footer="1400" w:top="1920" w:bottom="280" w:left="700" w:right="620"/>
          <w:cols w:num="4" w:equalWidth="0">
            <w:col w:w="2176" w:space="257"/>
            <w:col w:w="2452" w:space="920"/>
            <w:col w:w="1540" w:space="767"/>
            <w:col w:w="2478"/>
          </w:cols>
        </w:sect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12"/>
        <w:rPr>
          <w:rFonts w:ascii="Arial"/>
          <w:sz w:val="10"/>
        </w:rPr>
      </w:pPr>
    </w:p>
    <w:p>
      <w:pPr>
        <w:spacing w:before="0"/>
        <w:ind w:left="0" w:right="0" w:firstLine="0"/>
        <w:jc w:val="right"/>
        <w:rPr>
          <w:rFonts w:ascii="Arial"/>
          <w:sz w:val="11"/>
        </w:rPr>
      </w:pPr>
      <w:r>
        <w:rPr/>
        <mc:AlternateContent>
          <mc:Choice Requires="wps">
            <w:drawing>
              <wp:anchor distT="0" distB="0" distL="0" distR="0" allowOverlap="1" layoutInCell="1" locked="0" behindDoc="1" simplePos="0" relativeHeight="481618944">
                <wp:simplePos x="0" y="0"/>
                <wp:positionH relativeFrom="page">
                  <wp:posOffset>976735</wp:posOffset>
                </wp:positionH>
                <wp:positionV relativeFrom="paragraph">
                  <wp:posOffset>-59406</wp:posOffset>
                </wp:positionV>
                <wp:extent cx="1587500" cy="262636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1587500" cy="2626360"/>
                          <a:chExt cx="1587500" cy="2626360"/>
                        </a:xfrm>
                      </wpg:grpSpPr>
                      <pic:pic>
                        <pic:nvPicPr>
                          <pic:cNvPr id="506" name="Image 506"/>
                          <pic:cNvPicPr/>
                        </pic:nvPicPr>
                        <pic:blipFill>
                          <a:blip r:embed="rId100" cstate="print"/>
                          <a:stretch>
                            <a:fillRect/>
                          </a:stretch>
                        </pic:blipFill>
                        <pic:spPr>
                          <a:xfrm>
                            <a:off x="0" y="0"/>
                            <a:ext cx="1233128" cy="2612063"/>
                          </a:xfrm>
                          <a:prstGeom prst="rect">
                            <a:avLst/>
                          </a:prstGeom>
                        </pic:spPr>
                      </pic:pic>
                      <wps:wsp>
                        <wps:cNvPr id="507" name="Graphic 507"/>
                        <wps:cNvSpPr/>
                        <wps:spPr>
                          <a:xfrm>
                            <a:off x="598249" y="2618164"/>
                            <a:ext cx="989330" cy="1270"/>
                          </a:xfrm>
                          <a:custGeom>
                            <a:avLst/>
                            <a:gdLst/>
                            <a:ahLst/>
                            <a:cxnLst/>
                            <a:rect l="l" t="t" r="r" b="b"/>
                            <a:pathLst>
                              <a:path w="989330" h="0">
                                <a:moveTo>
                                  <a:pt x="0" y="0"/>
                                </a:moveTo>
                                <a:lnTo>
                                  <a:pt x="988944" y="0"/>
                                </a:lnTo>
                              </a:path>
                            </a:pathLst>
                          </a:custGeom>
                          <a:ln w="152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908318pt;margin-top:-4.677674pt;width:125pt;height:206.8pt;mso-position-horizontal-relative:page;mso-position-vertical-relative:paragraph;z-index:-21697536" id="docshapegroup329" coordorigin="1538,-94" coordsize="2500,4136">
                <v:shape style="position:absolute;left:1538;top:-94;width:1942;height:4114" type="#_x0000_t75" id="docshape330" stroked="false">
                  <v:imagedata r:id="rId100" o:title=""/>
                </v:shape>
                <v:line style="position:absolute" from="2480,4030" to="4038,4030" stroked="true" strokeweight="1.201368pt" strokecolor="#000000">
                  <v:stroke dashstyle="solid"/>
                </v:line>
                <w10:wrap type="none"/>
              </v:group>
            </w:pict>
          </mc:Fallback>
        </mc:AlternateContent>
      </w:r>
      <w:r>
        <w:rPr>
          <w:rFonts w:ascii="Arial"/>
          <w:color w:val="1A1A1A"/>
          <w:sz w:val="10"/>
        </w:rPr>
        <w:t>PkJnt</w:t>
      </w:r>
      <w:r>
        <w:rPr>
          <w:rFonts w:ascii="Arial"/>
          <w:color w:val="1A1A1A"/>
          <w:spacing w:val="-7"/>
          <w:sz w:val="10"/>
        </w:rPr>
        <w:t> </w:t>
      </w:r>
      <w:r>
        <w:rPr>
          <w:rFonts w:ascii="Arial"/>
          <w:color w:val="2D2A2F"/>
          <w:spacing w:val="-4"/>
          <w:sz w:val="11"/>
        </w:rPr>
        <w:t>Care</w:t>
      </w:r>
    </w:p>
    <w:p>
      <w:pPr>
        <w:spacing w:line="240" w:lineRule="auto" w:before="37"/>
        <w:rPr>
          <w:rFonts w:ascii="Arial"/>
          <w:sz w:val="8"/>
        </w:rPr>
      </w:pPr>
      <w:r>
        <w:rPr/>
        <w:br w:type="column"/>
      </w:r>
      <w:r>
        <w:rPr>
          <w:rFonts w:ascii="Arial"/>
          <w:sz w:val="8"/>
        </w:rPr>
      </w:r>
    </w:p>
    <w:p>
      <w:pPr>
        <w:spacing w:before="0"/>
        <w:ind w:left="2352" w:right="0" w:firstLine="0"/>
        <w:jc w:val="left"/>
        <w:rPr>
          <w:rFonts w:ascii="Arial"/>
          <w:sz w:val="8"/>
        </w:rPr>
      </w:pPr>
      <w:r>
        <w:rPr>
          <w:rFonts w:ascii="Arial"/>
          <w:color w:val="595959"/>
          <w:spacing w:val="-2"/>
          <w:w w:val="110"/>
          <w:sz w:val="8"/>
        </w:rPr>
        <w:t>Developers:</w:t>
      </w:r>
    </w:p>
    <w:p>
      <w:pPr>
        <w:spacing w:line="400" w:lineRule="auto" w:before="28"/>
        <w:ind w:left="2496" w:right="610" w:firstLine="0"/>
        <w:jc w:val="left"/>
        <w:rPr>
          <w:rFonts w:ascii="Arial"/>
          <w:sz w:val="8"/>
        </w:rPr>
      </w:pPr>
      <w:r>
        <w:rPr>
          <w:rFonts w:ascii="Arial"/>
          <w:color w:val="595959"/>
          <w:w w:val="115"/>
          <w:sz w:val="8"/>
        </w:rPr>
        <w:t>Developer</w:t>
      </w:r>
      <w:r>
        <w:rPr>
          <w:rFonts w:ascii="Arial"/>
          <w:color w:val="595959"/>
          <w:spacing w:val="-7"/>
          <w:w w:val="115"/>
          <w:sz w:val="8"/>
        </w:rPr>
        <w:t> </w:t>
      </w:r>
      <w:r>
        <w:rPr>
          <w:rFonts w:ascii="Arial"/>
          <w:color w:val="595959"/>
          <w:w w:val="115"/>
          <w:sz w:val="8"/>
        </w:rPr>
        <w:t>Name</w:t>
      </w:r>
      <w:r>
        <w:rPr>
          <w:rFonts w:ascii="Arial"/>
          <w:color w:val="595959"/>
          <w:spacing w:val="-10"/>
          <w:w w:val="115"/>
          <w:sz w:val="8"/>
        </w:rPr>
        <w:t> </w:t>
      </w:r>
      <w:r>
        <w:rPr>
          <w:rFonts w:ascii="Arial"/>
          <w:color w:val="595959"/>
          <w:w w:val="115"/>
          <w:sz w:val="8"/>
        </w:rPr>
        <w:t>I</w:t>
      </w:r>
      <w:r>
        <w:rPr>
          <w:rFonts w:ascii="Arial"/>
          <w:color w:val="595959"/>
          <w:spacing w:val="40"/>
          <w:w w:val="115"/>
          <w:sz w:val="8"/>
        </w:rPr>
        <w:t> </w:t>
      </w:r>
      <w:r>
        <w:rPr>
          <w:rFonts w:ascii="Arial"/>
          <w:color w:val="595959"/>
          <w:w w:val="110"/>
          <w:sz w:val="8"/>
        </w:rPr>
        <w:t>Developer</w:t>
      </w:r>
      <w:r>
        <w:rPr>
          <w:rFonts w:ascii="Arial"/>
          <w:color w:val="595959"/>
          <w:spacing w:val="14"/>
          <w:w w:val="110"/>
          <w:sz w:val="8"/>
        </w:rPr>
        <w:t> </w:t>
      </w:r>
      <w:r>
        <w:rPr>
          <w:rFonts w:ascii="Arial"/>
          <w:color w:val="595959"/>
          <w:w w:val="110"/>
          <w:sz w:val="8"/>
        </w:rPr>
        <w:t>Nome</w:t>
      </w:r>
      <w:r>
        <w:rPr>
          <w:rFonts w:ascii="Arial"/>
          <w:color w:val="595959"/>
          <w:spacing w:val="-3"/>
          <w:w w:val="110"/>
          <w:sz w:val="8"/>
        </w:rPr>
        <w:t> </w:t>
      </w:r>
      <w:r>
        <w:rPr>
          <w:rFonts w:ascii="Arial"/>
          <w:color w:val="6B6B6B"/>
          <w:spacing w:val="-10"/>
          <w:w w:val="110"/>
          <w:sz w:val="8"/>
        </w:rPr>
        <w:t>2</w:t>
      </w:r>
    </w:p>
    <w:p>
      <w:pPr>
        <w:spacing w:line="94" w:lineRule="exact" w:before="0"/>
        <w:ind w:left="2496" w:right="0" w:firstLine="0"/>
        <w:jc w:val="left"/>
        <w:rPr>
          <w:rFonts w:ascii="Arial"/>
          <w:sz w:val="8"/>
        </w:rPr>
      </w:pPr>
      <w:r>
        <w:rPr>
          <w:rFonts w:ascii="Arial"/>
          <w:color w:val="595959"/>
          <w:w w:val="105"/>
          <w:sz w:val="8"/>
        </w:rPr>
        <w:t>Dcvolopcr</w:t>
      </w:r>
      <w:r>
        <w:rPr>
          <w:rFonts w:ascii="Arial"/>
          <w:color w:val="595959"/>
          <w:spacing w:val="15"/>
          <w:w w:val="105"/>
          <w:sz w:val="8"/>
        </w:rPr>
        <w:t> </w:t>
      </w:r>
      <w:r>
        <w:rPr>
          <w:rFonts w:ascii="Arial"/>
          <w:color w:val="595959"/>
          <w:w w:val="105"/>
          <w:sz w:val="9"/>
        </w:rPr>
        <w:t>Name</w:t>
      </w:r>
      <w:r>
        <w:rPr>
          <w:rFonts w:ascii="Arial"/>
          <w:color w:val="595959"/>
          <w:spacing w:val="4"/>
          <w:w w:val="105"/>
          <w:sz w:val="9"/>
        </w:rPr>
        <w:t> </w:t>
      </w:r>
      <w:r>
        <w:rPr>
          <w:rFonts w:ascii="Arial"/>
          <w:color w:val="6B6B6B"/>
          <w:spacing w:val="-10"/>
          <w:w w:val="105"/>
          <w:sz w:val="8"/>
        </w:rPr>
        <w:t>3</w:t>
      </w:r>
    </w:p>
    <w:p>
      <w:pPr>
        <w:spacing w:before="64"/>
        <w:ind w:left="1542" w:right="0" w:firstLine="0"/>
        <w:jc w:val="center"/>
        <w:rPr>
          <w:rFonts w:ascii="Arial"/>
          <w:sz w:val="8"/>
        </w:rPr>
      </w:pPr>
      <w:r>
        <w:rPr>
          <w:rFonts w:ascii="Arial"/>
          <w:color w:val="595959"/>
          <w:w w:val="110"/>
          <w:sz w:val="8"/>
        </w:rPr>
        <w:t>Developer</w:t>
      </w:r>
      <w:r>
        <w:rPr>
          <w:rFonts w:ascii="Arial"/>
          <w:color w:val="595959"/>
          <w:spacing w:val="6"/>
          <w:w w:val="110"/>
          <w:sz w:val="8"/>
        </w:rPr>
        <w:t> </w:t>
      </w:r>
      <w:r>
        <w:rPr>
          <w:rFonts w:ascii="Arial"/>
          <w:color w:val="595959"/>
          <w:w w:val="110"/>
          <w:sz w:val="8"/>
        </w:rPr>
        <w:t>Name</w:t>
      </w:r>
      <w:r>
        <w:rPr>
          <w:rFonts w:ascii="Arial"/>
          <w:color w:val="595959"/>
          <w:spacing w:val="1"/>
          <w:w w:val="110"/>
          <w:sz w:val="8"/>
        </w:rPr>
        <w:t> </w:t>
      </w:r>
      <w:r>
        <w:rPr>
          <w:rFonts w:ascii="Arial"/>
          <w:color w:val="444444"/>
          <w:spacing w:val="-10"/>
          <w:w w:val="110"/>
          <w:sz w:val="8"/>
        </w:rPr>
        <w:t>4</w:t>
      </w:r>
    </w:p>
    <w:p>
      <w:pPr>
        <w:spacing w:before="62"/>
        <w:ind w:left="1542" w:right="1" w:firstLine="0"/>
        <w:jc w:val="center"/>
        <w:rPr>
          <w:rFonts w:ascii="Arial"/>
          <w:sz w:val="8"/>
        </w:rPr>
      </w:pPr>
      <w:r>
        <w:rPr>
          <w:rFonts w:ascii="Arial"/>
          <w:color w:val="595959"/>
          <w:w w:val="110"/>
          <w:sz w:val="8"/>
        </w:rPr>
        <w:t>Developer</w:t>
      </w:r>
      <w:r>
        <w:rPr>
          <w:rFonts w:ascii="Arial"/>
          <w:color w:val="595959"/>
          <w:spacing w:val="9"/>
          <w:w w:val="110"/>
          <w:sz w:val="8"/>
        </w:rPr>
        <w:t> </w:t>
      </w:r>
      <w:r>
        <w:rPr>
          <w:rFonts w:ascii="Arial"/>
          <w:color w:val="444444"/>
          <w:w w:val="110"/>
          <w:sz w:val="8"/>
        </w:rPr>
        <w:t>Name</w:t>
      </w:r>
      <w:r>
        <w:rPr>
          <w:rFonts w:ascii="Arial"/>
          <w:color w:val="444444"/>
          <w:spacing w:val="-5"/>
          <w:w w:val="110"/>
          <w:sz w:val="8"/>
        </w:rPr>
        <w:t> </w:t>
      </w:r>
      <w:r>
        <w:rPr>
          <w:rFonts w:ascii="Arial"/>
          <w:color w:val="595959"/>
          <w:spacing w:val="-10"/>
          <w:w w:val="110"/>
          <w:sz w:val="8"/>
        </w:rPr>
        <w:t>5</w:t>
      </w:r>
    </w:p>
    <w:p>
      <w:pPr>
        <w:spacing w:before="81"/>
        <w:ind w:left="1542" w:right="0" w:firstLine="0"/>
        <w:jc w:val="center"/>
        <w:rPr>
          <w:rFonts w:ascii="Arial"/>
          <w:sz w:val="9"/>
        </w:rPr>
      </w:pPr>
      <w:r>
        <w:rPr>
          <w:rFonts w:ascii="Arial"/>
          <w:color w:val="595959"/>
          <w:spacing w:val="-2"/>
          <w:sz w:val="9"/>
        </w:rPr>
        <w:t>App</w:t>
      </w:r>
      <w:r>
        <w:rPr>
          <w:rFonts w:ascii="Arial"/>
          <w:color w:val="595959"/>
          <w:spacing w:val="-5"/>
          <w:sz w:val="9"/>
        </w:rPr>
        <w:t> </w:t>
      </w:r>
      <w:r>
        <w:rPr>
          <w:rFonts w:ascii="Arial"/>
          <w:color w:val="6B6B6B"/>
          <w:spacing w:val="-2"/>
          <w:sz w:val="9"/>
        </w:rPr>
        <w:t>Version:</w:t>
      </w:r>
      <w:r>
        <w:rPr>
          <w:rFonts w:ascii="Arial"/>
          <w:color w:val="6B6B6B"/>
          <w:spacing w:val="-1"/>
          <w:sz w:val="9"/>
        </w:rPr>
        <w:t> </w:t>
      </w:r>
      <w:r>
        <w:rPr>
          <w:rFonts w:ascii="Arial"/>
          <w:color w:val="595959"/>
          <w:spacing w:val="-2"/>
          <w:sz w:val="9"/>
        </w:rPr>
        <w:t>Version</w:t>
      </w:r>
      <w:r>
        <w:rPr>
          <w:rFonts w:ascii="Arial"/>
          <w:color w:val="595959"/>
          <w:spacing w:val="-8"/>
          <w:sz w:val="9"/>
        </w:rPr>
        <w:t> </w:t>
      </w:r>
      <w:r>
        <w:rPr>
          <w:rFonts w:ascii="Arial"/>
          <w:color w:val="595959"/>
          <w:spacing w:val="-4"/>
          <w:sz w:val="9"/>
        </w:rPr>
        <w:t>Here</w:t>
      </w:r>
    </w:p>
    <w:p>
      <w:pPr>
        <w:pStyle w:val="BodyText"/>
        <w:spacing w:before="14"/>
        <w:rPr>
          <w:rFonts w:ascii="Arial"/>
          <w:sz w:val="9"/>
        </w:rPr>
      </w:pPr>
    </w:p>
    <w:p>
      <w:pPr>
        <w:spacing w:before="1"/>
        <w:ind w:left="2356" w:right="0" w:firstLine="0"/>
        <w:jc w:val="left"/>
        <w:rPr>
          <w:rFonts w:ascii="Arial"/>
          <w:sz w:val="8"/>
        </w:rPr>
      </w:pPr>
      <w:r>
        <w:rPr>
          <w:rFonts w:ascii="Arial"/>
          <w:color w:val="595959"/>
          <w:sz w:val="8"/>
        </w:rPr>
        <w:t>Flutter.</w:t>
      </w:r>
      <w:r>
        <w:rPr>
          <w:rFonts w:ascii="Arial"/>
          <w:color w:val="595959"/>
          <w:spacing w:val="-5"/>
          <w:sz w:val="8"/>
        </w:rPr>
        <w:t> </w:t>
      </w:r>
      <w:r>
        <w:rPr>
          <w:rFonts w:ascii="Arial"/>
          <w:color w:val="6B6B6B"/>
          <w:sz w:val="9"/>
        </w:rPr>
        <w:t>Version</w:t>
      </w:r>
      <w:r>
        <w:rPr>
          <w:rFonts w:ascii="Arial"/>
          <w:color w:val="6B6B6B"/>
          <w:spacing w:val="-6"/>
          <w:sz w:val="9"/>
        </w:rPr>
        <w:t> </w:t>
      </w:r>
      <w:r>
        <w:rPr>
          <w:rFonts w:ascii="Arial"/>
          <w:color w:val="595959"/>
          <w:spacing w:val="-4"/>
          <w:sz w:val="8"/>
        </w:rPr>
        <w:t>Here</w:t>
      </w:r>
    </w:p>
    <w:p>
      <w:pPr>
        <w:pStyle w:val="BodyText"/>
        <w:spacing w:before="29"/>
        <w:rPr>
          <w:rFonts w:ascii="Arial"/>
          <w:sz w:val="8"/>
        </w:rPr>
      </w:pPr>
    </w:p>
    <w:p>
      <w:pPr>
        <w:spacing w:before="1"/>
        <w:ind w:left="2352" w:right="0" w:firstLine="0"/>
        <w:jc w:val="left"/>
        <w:rPr>
          <w:rFonts w:ascii="Arial"/>
          <w:sz w:val="8"/>
        </w:rPr>
      </w:pPr>
      <w:r>
        <w:rPr>
          <w:rFonts w:ascii="Arial"/>
          <w:color w:val="595959"/>
          <w:w w:val="115"/>
          <w:sz w:val="8"/>
        </w:rPr>
        <w:t>Platform</w:t>
      </w:r>
      <w:r>
        <w:rPr>
          <w:rFonts w:ascii="Arial"/>
          <w:color w:val="858282"/>
          <w:w w:val="115"/>
          <w:sz w:val="8"/>
        </w:rPr>
        <w:t>:</w:t>
      </w:r>
      <w:r>
        <w:rPr>
          <w:rFonts w:ascii="Arial"/>
          <w:color w:val="858282"/>
          <w:spacing w:val="-16"/>
          <w:w w:val="115"/>
          <w:sz w:val="8"/>
        </w:rPr>
        <w:t> </w:t>
      </w:r>
      <w:r>
        <w:rPr>
          <w:rFonts w:ascii="Arial"/>
          <w:color w:val="595959"/>
          <w:w w:val="115"/>
          <w:sz w:val="8"/>
        </w:rPr>
        <w:t>Platform</w:t>
      </w:r>
      <w:r>
        <w:rPr>
          <w:rFonts w:ascii="Arial"/>
          <w:color w:val="595959"/>
          <w:spacing w:val="-5"/>
          <w:w w:val="115"/>
          <w:sz w:val="8"/>
        </w:rPr>
        <w:t> </w:t>
      </w:r>
      <w:r>
        <w:rPr>
          <w:rFonts w:ascii="Arial"/>
          <w:color w:val="595959"/>
          <w:w w:val="115"/>
          <w:sz w:val="8"/>
        </w:rPr>
        <w:t>Nome</w:t>
      </w:r>
      <w:r>
        <w:rPr>
          <w:rFonts w:ascii="Arial"/>
          <w:color w:val="595959"/>
          <w:spacing w:val="-10"/>
          <w:w w:val="115"/>
          <w:sz w:val="8"/>
        </w:rPr>
        <w:t> </w:t>
      </w:r>
      <w:r>
        <w:rPr>
          <w:rFonts w:ascii="Arial"/>
          <w:color w:val="595959"/>
          <w:spacing w:val="-4"/>
          <w:w w:val="115"/>
          <w:sz w:val="8"/>
        </w:rPr>
        <w:t>Here</w:t>
      </w:r>
    </w:p>
    <w:p>
      <w:pPr>
        <w:spacing w:after="0"/>
        <w:jc w:val="left"/>
        <w:rPr>
          <w:rFonts w:ascii="Arial"/>
          <w:sz w:val="8"/>
        </w:rPr>
        <w:sectPr>
          <w:type w:val="continuous"/>
          <w:pgSz w:w="11910" w:h="16840"/>
          <w:pgMar w:header="658" w:footer="1400" w:top="1920" w:bottom="280" w:left="700" w:right="620"/>
          <w:cols w:num="2" w:equalWidth="0">
            <w:col w:w="6338" w:space="40"/>
            <w:col w:w="4212"/>
          </w:cols>
        </w:sectPr>
      </w:pPr>
    </w:p>
    <w:p>
      <w:pPr>
        <w:pStyle w:val="BodyText"/>
        <w:spacing w:before="27"/>
        <w:rPr>
          <w:rFonts w:ascii="Arial"/>
          <w:sz w:val="11"/>
        </w:rPr>
      </w:pPr>
    </w:p>
    <w:p>
      <w:pPr>
        <w:spacing w:before="0"/>
        <w:ind w:left="3112" w:right="0" w:firstLine="0"/>
        <w:jc w:val="left"/>
        <w:rPr>
          <w:rFonts w:ascii="Arial"/>
          <w:sz w:val="11"/>
        </w:rPr>
      </w:pPr>
      <w:r>
        <w:rPr>
          <w:rFonts w:ascii="Arial"/>
          <w:color w:val="2D2A2F"/>
          <w:spacing w:val="-2"/>
          <w:w w:val="110"/>
          <w:sz w:val="11"/>
        </w:rPr>
        <w:t>Plon</w:t>
      </w:r>
      <w:r>
        <w:rPr>
          <w:rFonts w:ascii="Arial"/>
          <w:color w:val="0A0A0A"/>
          <w:spacing w:val="-2"/>
          <w:w w:val="110"/>
          <w:sz w:val="11"/>
        </w:rPr>
        <w:t>tType</w:t>
      </w:r>
    </w:p>
    <w:p>
      <w:pPr>
        <w:spacing w:before="12"/>
        <w:ind w:left="3113" w:right="0" w:firstLine="0"/>
        <w:jc w:val="left"/>
        <w:rPr>
          <w:rFonts w:ascii="Arial"/>
          <w:sz w:val="8"/>
        </w:rPr>
      </w:pPr>
      <w:r>
        <w:rPr>
          <w:rFonts w:ascii="Arial"/>
          <w:color w:val="444444"/>
          <w:w w:val="110"/>
          <w:sz w:val="8"/>
        </w:rPr>
        <w:t>5</w:t>
      </w:r>
      <w:r>
        <w:rPr>
          <w:rFonts w:ascii="Arial"/>
          <w:color w:val="444444"/>
          <w:spacing w:val="-5"/>
          <w:w w:val="110"/>
          <w:sz w:val="8"/>
        </w:rPr>
        <w:t> </w:t>
      </w:r>
      <w:r>
        <w:rPr>
          <w:rFonts w:ascii="Arial"/>
          <w:color w:val="595959"/>
          <w:spacing w:val="-2"/>
          <w:w w:val="110"/>
          <w:sz w:val="8"/>
        </w:rPr>
        <w:t>Disease</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6"/>
        <w:rPr>
          <w:rFonts w:ascii="Arial"/>
          <w:sz w:val="8"/>
        </w:rPr>
      </w:pPr>
    </w:p>
    <w:p>
      <w:pPr>
        <w:spacing w:before="0"/>
        <w:ind w:left="3108" w:right="0" w:firstLine="0"/>
        <w:jc w:val="left"/>
        <w:rPr>
          <w:rFonts w:ascii="Arial"/>
          <w:sz w:val="11"/>
        </w:rPr>
      </w:pPr>
      <w:r>
        <w:rPr>
          <w:rFonts w:ascii="Arial"/>
          <w:color w:val="0A0A0A"/>
          <w:w w:val="105"/>
          <w:sz w:val="11"/>
        </w:rPr>
        <w:t>P</w:t>
      </w:r>
      <w:r>
        <w:rPr>
          <w:rFonts w:ascii="Arial"/>
          <w:color w:val="2D2A2F"/>
          <w:w w:val="105"/>
          <w:sz w:val="11"/>
        </w:rPr>
        <w:t>l</w:t>
      </w:r>
      <w:r>
        <w:rPr>
          <w:rFonts w:ascii="Arial"/>
          <w:color w:val="0A0A0A"/>
          <w:w w:val="105"/>
          <w:sz w:val="11"/>
        </w:rPr>
        <w:t>ant</w:t>
      </w:r>
      <w:r>
        <w:rPr>
          <w:rFonts w:ascii="Arial"/>
          <w:color w:val="0A0A0A"/>
          <w:spacing w:val="7"/>
          <w:w w:val="105"/>
          <w:sz w:val="11"/>
        </w:rPr>
        <w:t> </w:t>
      </w:r>
      <w:r>
        <w:rPr>
          <w:rFonts w:ascii="Arial"/>
          <w:color w:val="1A1A1A"/>
          <w:spacing w:val="-4"/>
          <w:w w:val="105"/>
          <w:sz w:val="11"/>
        </w:rPr>
        <w:t>Type</w:t>
      </w:r>
    </w:p>
    <w:p>
      <w:pPr>
        <w:spacing w:before="8"/>
        <w:ind w:left="3112" w:right="0" w:firstLine="0"/>
        <w:jc w:val="left"/>
        <w:rPr>
          <w:rFonts w:ascii="Arial"/>
          <w:sz w:val="9"/>
        </w:rPr>
      </w:pPr>
      <w:r>
        <w:rPr>
          <w:rFonts w:ascii="Arial"/>
          <w:color w:val="595959"/>
          <w:spacing w:val="-2"/>
          <w:sz w:val="9"/>
        </w:rPr>
        <w:t>SDiseose</w:t>
      </w:r>
    </w:p>
    <w:p>
      <w:pPr>
        <w:spacing w:line="240" w:lineRule="auto" w:before="0"/>
        <w:rPr>
          <w:rFonts w:ascii="Arial"/>
          <w:sz w:val="12"/>
        </w:rPr>
      </w:pPr>
      <w:r>
        <w:rPr/>
        <w:br w:type="column"/>
      </w:r>
      <w:r>
        <w:rPr>
          <w:rFonts w:ascii="Arial"/>
          <w:sz w:val="12"/>
        </w:rPr>
      </w:r>
    </w:p>
    <w:p>
      <w:pPr>
        <w:pStyle w:val="BodyText"/>
        <w:spacing w:before="60"/>
        <w:rPr>
          <w:rFonts w:ascii="Arial"/>
          <w:sz w:val="12"/>
        </w:rPr>
      </w:pPr>
    </w:p>
    <w:p>
      <w:pPr>
        <w:spacing w:before="0"/>
        <w:ind w:left="1551" w:right="0" w:firstLine="0"/>
        <w:jc w:val="left"/>
        <w:rPr>
          <w:rFonts w:ascii="Arial"/>
          <w:sz w:val="12"/>
        </w:rPr>
      </w:pPr>
      <w:r>
        <w:rPr>
          <w:rFonts w:ascii="Arial"/>
          <w:color w:val="2D2A2F"/>
          <w:sz w:val="12"/>
        </w:rPr>
        <w:t>Di</w:t>
      </w:r>
      <w:r>
        <w:rPr>
          <w:rFonts w:ascii="Arial"/>
          <w:color w:val="444444"/>
          <w:sz w:val="12"/>
        </w:rPr>
        <w:t>s</w:t>
      </w:r>
      <w:r>
        <w:rPr>
          <w:rFonts w:ascii="Arial"/>
          <w:color w:val="2D2A2F"/>
          <w:sz w:val="12"/>
        </w:rPr>
        <w:t>eose</w:t>
      </w:r>
      <w:r>
        <w:rPr>
          <w:rFonts w:ascii="Arial"/>
          <w:color w:val="2D2A2F"/>
          <w:spacing w:val="-9"/>
          <w:sz w:val="12"/>
        </w:rPr>
        <w:t> </w:t>
      </w:r>
      <w:r>
        <w:rPr>
          <w:rFonts w:ascii="Arial"/>
          <w:color w:val="444444"/>
          <w:sz w:val="12"/>
        </w:rPr>
        <w:t>:</w:t>
      </w:r>
      <w:r>
        <w:rPr>
          <w:rFonts w:ascii="Arial"/>
          <w:color w:val="444444"/>
          <w:spacing w:val="-1"/>
          <w:sz w:val="12"/>
        </w:rPr>
        <w:t> </w:t>
      </w:r>
      <w:r>
        <w:rPr>
          <w:rFonts w:ascii="Arial"/>
          <w:color w:val="1A1A1A"/>
          <w:sz w:val="12"/>
        </w:rPr>
        <w:t>[Name</w:t>
      </w:r>
      <w:r>
        <w:rPr>
          <w:rFonts w:ascii="Arial"/>
          <w:color w:val="1A1A1A"/>
          <w:spacing w:val="-9"/>
          <w:sz w:val="12"/>
        </w:rPr>
        <w:t> </w:t>
      </w:r>
      <w:r>
        <w:rPr>
          <w:rFonts w:ascii="Arial"/>
          <w:color w:val="2D2A2F"/>
          <w:spacing w:val="-2"/>
          <w:sz w:val="12"/>
        </w:rPr>
        <w:t>Here]</w:t>
      </w:r>
    </w:p>
    <w:p>
      <w:pPr>
        <w:spacing w:before="34"/>
        <w:ind w:left="1545" w:right="0" w:firstLine="0"/>
        <w:jc w:val="left"/>
        <w:rPr>
          <w:rFonts w:ascii="Arial"/>
          <w:sz w:val="8"/>
        </w:rPr>
      </w:pPr>
      <w:r>
        <w:rPr/>
        <mc:AlternateContent>
          <mc:Choice Requires="wps">
            <w:drawing>
              <wp:anchor distT="0" distB="0" distL="0" distR="0" allowOverlap="1" layoutInCell="1" locked="0" behindDoc="0" simplePos="0" relativeHeight="15800320">
                <wp:simplePos x="0" y="0"/>
                <wp:positionH relativeFrom="page">
                  <wp:posOffset>2905787</wp:posOffset>
                </wp:positionH>
                <wp:positionV relativeFrom="paragraph">
                  <wp:posOffset>-586385</wp:posOffset>
                </wp:positionV>
                <wp:extent cx="622935" cy="1245235"/>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622935" cy="1245235"/>
                          <a:chExt cx="622935" cy="1245235"/>
                        </a:xfrm>
                      </wpg:grpSpPr>
                      <pic:pic>
                        <pic:nvPicPr>
                          <pic:cNvPr id="509" name="Image 509"/>
                          <pic:cNvPicPr/>
                        </pic:nvPicPr>
                        <pic:blipFill>
                          <a:blip r:embed="rId101" cstate="print"/>
                          <a:stretch>
                            <a:fillRect/>
                          </a:stretch>
                        </pic:blipFill>
                        <pic:spPr>
                          <a:xfrm>
                            <a:off x="0" y="0"/>
                            <a:ext cx="622669" cy="659118"/>
                          </a:xfrm>
                          <a:prstGeom prst="rect">
                            <a:avLst/>
                          </a:prstGeom>
                        </pic:spPr>
                      </pic:pic>
                      <wps:wsp>
                        <wps:cNvPr id="510" name="Graphic 510"/>
                        <wps:cNvSpPr/>
                        <wps:spPr>
                          <a:xfrm>
                            <a:off x="610459" y="695734"/>
                            <a:ext cx="1270" cy="549275"/>
                          </a:xfrm>
                          <a:custGeom>
                            <a:avLst/>
                            <a:gdLst/>
                            <a:ahLst/>
                            <a:cxnLst/>
                            <a:rect l="l" t="t" r="r" b="b"/>
                            <a:pathLst>
                              <a:path w="0" h="549275">
                                <a:moveTo>
                                  <a:pt x="0" y="549265"/>
                                </a:moveTo>
                                <a:lnTo>
                                  <a:pt x="0" y="0"/>
                                </a:lnTo>
                              </a:path>
                            </a:pathLst>
                          </a:custGeom>
                          <a:ln w="305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8.8022pt;margin-top:-46.172096pt;width:49.05pt;height:98.05pt;mso-position-horizontal-relative:page;mso-position-vertical-relative:paragraph;z-index:15800320" id="docshapegroup331" coordorigin="4576,-923" coordsize="981,1961">
                <v:shape style="position:absolute;left:4576;top:-924;width:981;height:1038" type="#_x0000_t75" id="docshape332" stroked="false">
                  <v:imagedata r:id="rId101" o:title=""/>
                </v:shape>
                <v:line style="position:absolute" from="5537,1037" to="5537,172" stroked="true" strokeweight=".240338pt" strokecolor="#000000">
                  <v:stroke dashstyle="solid"/>
                </v:line>
                <w10:wrap type="none"/>
              </v:group>
            </w:pict>
          </mc:Fallback>
        </mc:AlternateContent>
      </w:r>
      <w:r>
        <w:rPr>
          <w:rFonts w:ascii="Arial"/>
          <w:color w:val="6B6B6B"/>
          <w:w w:val="110"/>
          <w:sz w:val="8"/>
        </w:rPr>
        <w:t>Da</w:t>
      </w:r>
      <w:r>
        <w:rPr>
          <w:rFonts w:ascii="Arial"/>
          <w:color w:val="444444"/>
          <w:w w:val="110"/>
          <w:sz w:val="8"/>
        </w:rPr>
        <w:t>t</w:t>
      </w:r>
      <w:r>
        <w:rPr>
          <w:rFonts w:ascii="Arial"/>
          <w:color w:val="6B6B6B"/>
          <w:w w:val="110"/>
          <w:sz w:val="8"/>
        </w:rPr>
        <w:t>e</w:t>
      </w:r>
      <w:r>
        <w:rPr>
          <w:rFonts w:ascii="Arial"/>
          <w:color w:val="858282"/>
          <w:w w:val="110"/>
          <w:sz w:val="8"/>
        </w:rPr>
        <w:t>:</w:t>
      </w:r>
      <w:r>
        <w:rPr>
          <w:rFonts w:ascii="Arial"/>
          <w:color w:val="858282"/>
          <w:spacing w:val="-10"/>
          <w:w w:val="110"/>
          <w:sz w:val="8"/>
        </w:rPr>
        <w:t> </w:t>
      </w:r>
      <w:r>
        <w:rPr>
          <w:rFonts w:ascii="Arial"/>
          <w:color w:val="444444"/>
          <w:w w:val="110"/>
          <w:sz w:val="8"/>
        </w:rPr>
        <w:t>[Diagnosis</w:t>
      </w:r>
      <w:r>
        <w:rPr>
          <w:rFonts w:ascii="Arial"/>
          <w:color w:val="444444"/>
          <w:spacing w:val="5"/>
          <w:w w:val="110"/>
          <w:sz w:val="8"/>
        </w:rPr>
        <w:t> </w:t>
      </w:r>
      <w:r>
        <w:rPr>
          <w:rFonts w:ascii="Arial"/>
          <w:color w:val="595959"/>
          <w:w w:val="110"/>
          <w:sz w:val="8"/>
        </w:rPr>
        <w:t>Data </w:t>
      </w:r>
      <w:r>
        <w:rPr>
          <w:rFonts w:ascii="Arial"/>
          <w:color w:val="595959"/>
          <w:spacing w:val="-2"/>
          <w:w w:val="110"/>
          <w:sz w:val="8"/>
        </w:rPr>
        <w:t>H8f8)</w:t>
      </w:r>
    </w:p>
    <w:p>
      <w:pPr>
        <w:spacing w:before="27"/>
        <w:ind w:left="2098" w:right="0" w:firstLine="0"/>
        <w:jc w:val="left"/>
        <w:rPr>
          <w:rFonts w:ascii="Arial" w:hAnsi="Arial"/>
          <w:sz w:val="22"/>
        </w:rPr>
      </w:pPr>
      <w:r>
        <w:rPr>
          <w:rFonts w:ascii="Arial" w:hAnsi="Arial"/>
          <w:color w:val="444444"/>
          <w:w w:val="80"/>
          <w:sz w:val="11"/>
        </w:rPr>
        <w:t>ID</w:t>
      </w:r>
      <w:r>
        <w:rPr>
          <w:rFonts w:ascii="Arial" w:hAnsi="Arial"/>
          <w:color w:val="444444"/>
          <w:spacing w:val="20"/>
          <w:sz w:val="11"/>
        </w:rPr>
        <w:t> </w:t>
      </w:r>
      <w:r>
        <w:rPr>
          <w:rFonts w:ascii="Arial" w:hAnsi="Arial"/>
          <w:color w:val="444444"/>
          <w:spacing w:val="-2"/>
          <w:w w:val="80"/>
          <w:sz w:val="22"/>
        </w:rPr>
        <w:t>°"""•</w:t>
      </w: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20"/>
        <w:rPr>
          <w:rFonts w:ascii="Arial"/>
          <w:sz w:val="22"/>
        </w:rPr>
      </w:pPr>
    </w:p>
    <w:p>
      <w:pPr>
        <w:spacing w:before="1"/>
        <w:ind w:left="1532" w:right="0" w:firstLine="0"/>
        <w:jc w:val="left"/>
        <w:rPr>
          <w:rFonts w:ascii="Arial"/>
          <w:sz w:val="12"/>
        </w:rPr>
      </w:pPr>
      <w:r>
        <w:rPr/>
        <mc:AlternateContent>
          <mc:Choice Requires="wps">
            <w:drawing>
              <wp:anchor distT="0" distB="0" distL="0" distR="0" allowOverlap="1" layoutInCell="1" locked="0" behindDoc="0" simplePos="0" relativeHeight="15800832">
                <wp:simplePos x="0" y="0"/>
                <wp:positionH relativeFrom="page">
                  <wp:posOffset>3516247</wp:posOffset>
                </wp:positionH>
                <wp:positionV relativeFrom="paragraph">
                  <wp:posOffset>-107971</wp:posOffset>
                </wp:positionV>
                <wp:extent cx="1270" cy="403225"/>
                <wp:effectExtent l="0" t="0" r="0" b="0"/>
                <wp:wrapNone/>
                <wp:docPr id="511" name="Graphic 511"/>
                <wp:cNvGraphicFramePr>
                  <a:graphicFrameLocks/>
                </wp:cNvGraphicFramePr>
                <a:graphic>
                  <a:graphicData uri="http://schemas.microsoft.com/office/word/2010/wordprocessingShape">
                    <wps:wsp>
                      <wps:cNvPr id="511" name="Graphic 511"/>
                      <wps:cNvSpPr/>
                      <wps:spPr>
                        <a:xfrm>
                          <a:off x="0" y="0"/>
                          <a:ext cx="1270" cy="403225"/>
                        </a:xfrm>
                        <a:custGeom>
                          <a:avLst/>
                          <a:gdLst/>
                          <a:ahLst/>
                          <a:cxnLst/>
                          <a:rect l="l" t="t" r="r" b="b"/>
                          <a:pathLst>
                            <a:path w="0" h="403225">
                              <a:moveTo>
                                <a:pt x="0" y="402794"/>
                              </a:moveTo>
                              <a:lnTo>
                                <a:pt x="0" y="0"/>
                              </a:lnTo>
                            </a:path>
                          </a:pathLst>
                        </a:custGeom>
                        <a:ln w="305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0832" from="276.869843pt,23.214398pt" to="276.869843pt,-8.501718pt" stroked="true" strokeweight=".240338pt" strokecolor="#000000">
                <v:stroke dashstyle="solid"/>
                <w10:wrap type="none"/>
              </v:line>
            </w:pict>
          </mc:Fallback>
        </mc:AlternateContent>
      </w:r>
      <w:r>
        <w:rPr>
          <w:rFonts w:ascii="Arial"/>
          <w:color w:val="2D2A2F"/>
          <w:w w:val="105"/>
          <w:sz w:val="12"/>
        </w:rPr>
        <w:t>Di</w:t>
      </w:r>
      <w:r>
        <w:rPr>
          <w:rFonts w:ascii="Arial"/>
          <w:color w:val="444444"/>
          <w:w w:val="105"/>
          <w:sz w:val="12"/>
        </w:rPr>
        <w:t>se</w:t>
      </w:r>
      <w:r>
        <w:rPr>
          <w:rFonts w:ascii="Arial"/>
          <w:color w:val="2D2A2F"/>
          <w:w w:val="105"/>
          <w:sz w:val="12"/>
        </w:rPr>
        <w:t>ase:</w:t>
      </w:r>
      <w:r>
        <w:rPr>
          <w:rFonts w:ascii="Arial"/>
          <w:color w:val="2D2A2F"/>
          <w:spacing w:val="-13"/>
          <w:w w:val="105"/>
          <w:sz w:val="12"/>
        </w:rPr>
        <w:t> </w:t>
      </w:r>
      <w:r>
        <w:rPr>
          <w:rFonts w:ascii="Arial"/>
          <w:color w:val="0A0A0A"/>
          <w:w w:val="105"/>
          <w:sz w:val="12"/>
        </w:rPr>
        <w:t>[No</w:t>
      </w:r>
      <w:r>
        <w:rPr>
          <w:rFonts w:ascii="Arial"/>
          <w:color w:val="2D2A2F"/>
          <w:w w:val="105"/>
          <w:sz w:val="12"/>
        </w:rPr>
        <w:t>m</w:t>
      </w:r>
      <w:r>
        <w:rPr>
          <w:rFonts w:ascii="Arial"/>
          <w:color w:val="444444"/>
          <w:w w:val="105"/>
          <w:sz w:val="12"/>
        </w:rPr>
        <w:t>e</w:t>
      </w:r>
      <w:r>
        <w:rPr>
          <w:rFonts w:ascii="Arial"/>
          <w:color w:val="444444"/>
          <w:spacing w:val="-9"/>
          <w:w w:val="105"/>
          <w:sz w:val="12"/>
        </w:rPr>
        <w:t> </w:t>
      </w:r>
      <w:r>
        <w:rPr>
          <w:rFonts w:ascii="Arial"/>
          <w:color w:val="1A1A1A"/>
          <w:spacing w:val="-2"/>
          <w:w w:val="105"/>
          <w:sz w:val="12"/>
        </w:rPr>
        <w:t>Here]</w:t>
      </w:r>
    </w:p>
    <w:p>
      <w:pPr>
        <w:spacing w:before="20"/>
        <w:ind w:left="1534" w:right="0" w:firstLine="0"/>
        <w:jc w:val="left"/>
        <w:rPr>
          <w:rFonts w:ascii="Arial"/>
          <w:sz w:val="9"/>
        </w:rPr>
      </w:pPr>
      <w:r>
        <w:rPr>
          <w:rFonts w:ascii="Arial"/>
          <w:color w:val="595959"/>
          <w:w w:val="105"/>
          <w:sz w:val="9"/>
        </w:rPr>
        <w:t>Dote</w:t>
      </w:r>
      <w:r>
        <w:rPr>
          <w:rFonts w:ascii="Arial"/>
          <w:color w:val="858282"/>
          <w:w w:val="105"/>
          <w:sz w:val="9"/>
        </w:rPr>
        <w:t>;</w:t>
      </w:r>
      <w:r>
        <w:rPr>
          <w:rFonts w:ascii="Arial"/>
          <w:color w:val="858282"/>
          <w:spacing w:val="-12"/>
          <w:w w:val="105"/>
          <w:sz w:val="9"/>
        </w:rPr>
        <w:t> </w:t>
      </w:r>
      <w:r>
        <w:rPr>
          <w:rFonts w:ascii="Arial"/>
          <w:color w:val="595959"/>
          <w:w w:val="105"/>
          <w:sz w:val="8"/>
        </w:rPr>
        <w:t>[Diagnosis</w:t>
      </w:r>
      <w:r>
        <w:rPr>
          <w:rFonts w:ascii="Arial"/>
          <w:color w:val="595959"/>
          <w:spacing w:val="-2"/>
          <w:w w:val="105"/>
          <w:sz w:val="8"/>
        </w:rPr>
        <w:t> </w:t>
      </w:r>
      <w:r>
        <w:rPr>
          <w:rFonts w:ascii="Arial"/>
          <w:color w:val="595959"/>
          <w:w w:val="105"/>
          <w:sz w:val="9"/>
        </w:rPr>
        <w:t>Dote</w:t>
      </w:r>
      <w:r>
        <w:rPr>
          <w:rFonts w:ascii="Arial"/>
          <w:color w:val="595959"/>
          <w:spacing w:val="-8"/>
          <w:w w:val="105"/>
          <w:sz w:val="9"/>
        </w:rPr>
        <w:t> </w:t>
      </w:r>
      <w:r>
        <w:rPr>
          <w:rFonts w:ascii="Arial"/>
          <w:color w:val="444444"/>
          <w:spacing w:val="-2"/>
          <w:w w:val="105"/>
          <w:sz w:val="9"/>
        </w:rPr>
        <w:t>Here</w:t>
      </w:r>
      <w:r>
        <w:rPr>
          <w:rFonts w:ascii="Arial"/>
          <w:color w:val="6B6B6B"/>
          <w:spacing w:val="-2"/>
          <w:w w:val="105"/>
          <w:sz w:val="9"/>
        </w:rPr>
        <w:t>)</w:t>
      </w:r>
    </w:p>
    <w:p>
      <w:pPr>
        <w:spacing w:before="84"/>
        <w:ind w:left="2084" w:right="0" w:firstLine="0"/>
        <w:jc w:val="left"/>
        <w:rPr>
          <w:rFonts w:ascii="Arial"/>
          <w:sz w:val="9"/>
        </w:rPr>
      </w:pPr>
      <w:r>
        <w:rPr/>
        <mc:AlternateContent>
          <mc:Choice Requires="wps">
            <w:drawing>
              <wp:anchor distT="0" distB="0" distL="0" distR="0" allowOverlap="1" layoutInCell="1" locked="0" behindDoc="1" simplePos="0" relativeHeight="481622016">
                <wp:simplePos x="0" y="0"/>
                <wp:positionH relativeFrom="page">
                  <wp:posOffset>3825204</wp:posOffset>
                </wp:positionH>
                <wp:positionV relativeFrom="paragraph">
                  <wp:posOffset>132535</wp:posOffset>
                </wp:positionV>
                <wp:extent cx="433070" cy="525780"/>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433070" cy="525780"/>
                        </a:xfrm>
                        <a:prstGeom prst="rect">
                          <a:avLst/>
                        </a:prstGeom>
                      </wps:spPr>
                      <wps:txbx>
                        <w:txbxContent>
                          <w:p>
                            <w:pPr>
                              <w:spacing w:line="824" w:lineRule="exact" w:before="0"/>
                              <w:ind w:left="0" w:right="0" w:firstLine="0"/>
                              <w:jc w:val="left"/>
                              <w:rPr>
                                <w:rFonts w:ascii="Arial" w:hAnsi="Arial"/>
                                <w:sz w:val="46"/>
                              </w:rPr>
                            </w:pPr>
                            <w:r>
                              <w:rPr>
                                <w:rFonts w:ascii="Arial" w:hAnsi="Arial"/>
                                <w:color w:val="444444"/>
                                <w:w w:val="77"/>
                                <w:position w:val="-14"/>
                                <w:sz w:val="74"/>
                              </w:rPr>
                              <w:t>-</w:t>
                            </w:r>
                            <w:r>
                              <w:rPr>
                                <w:rFonts w:ascii="Arial" w:hAnsi="Arial"/>
                                <w:color w:val="444444"/>
                                <w:position w:val="-14"/>
                                <w:sz w:val="74"/>
                              </w:rPr>
                              <w:t> </w:t>
                            </w:r>
                            <w:r>
                              <w:rPr>
                                <w:rFonts w:ascii="Arial" w:hAnsi="Arial"/>
                                <w:color w:val="444444"/>
                                <w:spacing w:val="70"/>
                                <w:position w:val="-14"/>
                                <w:sz w:val="74"/>
                              </w:rPr>
                              <w:t> </w:t>
                            </w:r>
                            <w:r>
                              <w:rPr>
                                <w:rFonts w:ascii="Arial" w:hAnsi="Arial"/>
                                <w:color w:val="0A0A0A"/>
                                <w:spacing w:val="-134"/>
                                <w:w w:val="77"/>
                                <w:sz w:val="46"/>
                                <w:u w:val="single" w:color="000000"/>
                              </w:rPr>
                              <w:t>•</w:t>
                            </w:r>
                          </w:p>
                        </w:txbxContent>
                      </wps:txbx>
                      <wps:bodyPr wrap="square" lIns="0" tIns="0" rIns="0" bIns="0" rtlCol="0">
                        <a:noAutofit/>
                      </wps:bodyPr>
                    </wps:wsp>
                  </a:graphicData>
                </a:graphic>
              </wp:anchor>
            </w:drawing>
          </mc:Choice>
          <mc:Fallback>
            <w:pict>
              <v:shape style="position:absolute;margin-left:301.197205pt;margin-top:10.43589pt;width:34.1pt;height:41.4pt;mso-position-horizontal-relative:page;mso-position-vertical-relative:paragraph;z-index:-21694464" type="#_x0000_t202" id="docshape333" filled="false" stroked="false">
                <v:textbox inset="0,0,0,0">
                  <w:txbxContent>
                    <w:p>
                      <w:pPr>
                        <w:spacing w:line="824" w:lineRule="exact" w:before="0"/>
                        <w:ind w:left="0" w:right="0" w:firstLine="0"/>
                        <w:jc w:val="left"/>
                        <w:rPr>
                          <w:rFonts w:ascii="Arial" w:hAnsi="Arial"/>
                          <w:sz w:val="46"/>
                        </w:rPr>
                      </w:pPr>
                      <w:r>
                        <w:rPr>
                          <w:rFonts w:ascii="Arial" w:hAnsi="Arial"/>
                          <w:color w:val="444444"/>
                          <w:w w:val="77"/>
                          <w:position w:val="-14"/>
                          <w:sz w:val="74"/>
                        </w:rPr>
                        <w:t>-</w:t>
                      </w:r>
                      <w:r>
                        <w:rPr>
                          <w:rFonts w:ascii="Arial" w:hAnsi="Arial"/>
                          <w:color w:val="444444"/>
                          <w:position w:val="-14"/>
                          <w:sz w:val="74"/>
                        </w:rPr>
                        <w:t> </w:t>
                      </w:r>
                      <w:r>
                        <w:rPr>
                          <w:rFonts w:ascii="Arial" w:hAnsi="Arial"/>
                          <w:color w:val="444444"/>
                          <w:spacing w:val="70"/>
                          <w:position w:val="-14"/>
                          <w:sz w:val="74"/>
                        </w:rPr>
                        <w:t> </w:t>
                      </w:r>
                      <w:r>
                        <w:rPr>
                          <w:rFonts w:ascii="Arial" w:hAnsi="Arial"/>
                          <w:color w:val="0A0A0A"/>
                          <w:spacing w:val="-134"/>
                          <w:w w:val="77"/>
                          <w:sz w:val="46"/>
                          <w:u w:val="single" w:color="000000"/>
                        </w:rPr>
                        <w:t>•</w:t>
                      </w:r>
                    </w:p>
                  </w:txbxContent>
                </v:textbox>
                <w10:wrap type="none"/>
              </v:shape>
            </w:pict>
          </mc:Fallback>
        </mc:AlternateContent>
      </w:r>
      <w:r>
        <w:rPr>
          <w:rFonts w:ascii="Arial"/>
          <w:color w:val="2D2A2F"/>
          <w:sz w:val="11"/>
        </w:rPr>
        <w:t>Ill</w:t>
      </w:r>
      <w:r>
        <w:rPr>
          <w:rFonts w:ascii="Arial"/>
          <w:color w:val="2D2A2F"/>
          <w:spacing w:val="19"/>
          <w:sz w:val="11"/>
        </w:rPr>
        <w:t> </w:t>
      </w:r>
      <w:r>
        <w:rPr>
          <w:rFonts w:ascii="Arial"/>
          <w:color w:val="444444"/>
          <w:spacing w:val="-2"/>
          <w:sz w:val="9"/>
        </w:rPr>
        <w:t>Dololo</w:t>
      </w:r>
    </w:p>
    <w:p>
      <w:pPr>
        <w:spacing w:line="240" w:lineRule="auto" w:before="51"/>
        <w:rPr>
          <w:rFonts w:ascii="Arial"/>
          <w:sz w:val="8"/>
        </w:rPr>
      </w:pPr>
      <w:r>
        <w:rPr/>
        <w:br w:type="column"/>
      </w:r>
      <w:r>
        <w:rPr>
          <w:rFonts w:ascii="Arial"/>
          <w:sz w:val="8"/>
        </w:rPr>
      </w:r>
    </w:p>
    <w:p>
      <w:pPr>
        <w:spacing w:before="0"/>
        <w:ind w:left="2219" w:right="0" w:firstLine="0"/>
        <w:jc w:val="left"/>
        <w:rPr>
          <w:rFonts w:ascii="Arial"/>
          <w:sz w:val="8"/>
        </w:rPr>
      </w:pPr>
      <w:r>
        <w:rPr>
          <w:rFonts w:ascii="Arial"/>
          <w:color w:val="595959"/>
          <w:spacing w:val="-2"/>
          <w:w w:val="110"/>
          <w:sz w:val="8"/>
        </w:rPr>
        <w:t>Platforn1</w:t>
      </w:r>
      <w:r>
        <w:rPr>
          <w:rFonts w:ascii="Arial"/>
          <w:color w:val="595959"/>
          <w:spacing w:val="3"/>
          <w:w w:val="110"/>
          <w:sz w:val="8"/>
        </w:rPr>
        <w:t> </w:t>
      </w:r>
      <w:r>
        <w:rPr>
          <w:rFonts w:ascii="Arial"/>
          <w:color w:val="595959"/>
          <w:spacing w:val="-2"/>
          <w:w w:val="110"/>
          <w:sz w:val="8"/>
        </w:rPr>
        <w:t>Versiori</w:t>
      </w:r>
      <w:r>
        <w:rPr>
          <w:rFonts w:ascii="Arial"/>
          <w:color w:val="A5A3A5"/>
          <w:spacing w:val="-2"/>
          <w:w w:val="110"/>
          <w:sz w:val="8"/>
        </w:rPr>
        <w:t>:</w:t>
      </w:r>
    </w:p>
    <w:p>
      <w:pPr>
        <w:spacing w:before="23"/>
        <w:ind w:left="2219" w:right="0" w:firstLine="0"/>
        <w:jc w:val="left"/>
        <w:rPr>
          <w:rFonts w:ascii="Arial"/>
          <w:sz w:val="8"/>
        </w:rPr>
      </w:pPr>
      <w:r>
        <w:rPr>
          <w:rFonts w:ascii="Arial"/>
          <w:color w:val="595959"/>
          <w:sz w:val="8"/>
        </w:rPr>
        <w:t>PlaUorm</w:t>
      </w:r>
      <w:r>
        <w:rPr>
          <w:rFonts w:ascii="Arial"/>
          <w:color w:val="595959"/>
          <w:spacing w:val="19"/>
          <w:sz w:val="8"/>
        </w:rPr>
        <w:t> </w:t>
      </w:r>
      <w:r>
        <w:rPr>
          <w:rFonts w:ascii="Arial"/>
          <w:color w:val="595959"/>
          <w:sz w:val="8"/>
        </w:rPr>
        <w:t>Ve</w:t>
      </w:r>
      <w:r>
        <w:rPr>
          <w:rFonts w:ascii="Arial"/>
          <w:color w:val="2D2A2F"/>
          <w:sz w:val="8"/>
        </w:rPr>
        <w:t>r</w:t>
      </w:r>
      <w:r>
        <w:rPr>
          <w:rFonts w:ascii="Arial"/>
          <w:color w:val="595959"/>
          <w:sz w:val="8"/>
        </w:rPr>
        <w:t>siOrl</w:t>
      </w:r>
      <w:r>
        <w:rPr>
          <w:rFonts w:ascii="Arial"/>
          <w:color w:val="595959"/>
          <w:spacing w:val="18"/>
          <w:sz w:val="8"/>
        </w:rPr>
        <w:t> </w:t>
      </w:r>
      <w:r>
        <w:rPr>
          <w:rFonts w:ascii="Arial"/>
          <w:color w:val="595959"/>
          <w:spacing w:val="-4"/>
          <w:sz w:val="8"/>
        </w:rPr>
        <w:t>Here</w:t>
      </w:r>
    </w:p>
    <w:p>
      <w:pPr>
        <w:pStyle w:val="BodyText"/>
        <w:rPr>
          <w:rFonts w:ascii="Arial"/>
          <w:sz w:val="8"/>
        </w:rPr>
      </w:pPr>
    </w:p>
    <w:p>
      <w:pPr>
        <w:pStyle w:val="BodyText"/>
        <w:spacing w:before="3"/>
        <w:rPr>
          <w:rFonts w:ascii="Arial"/>
          <w:sz w:val="8"/>
        </w:rPr>
      </w:pPr>
    </w:p>
    <w:p>
      <w:pPr>
        <w:spacing w:before="0"/>
        <w:ind w:left="2220" w:right="0" w:firstLine="0"/>
        <w:jc w:val="left"/>
        <w:rPr>
          <w:rFonts w:ascii="Arial"/>
          <w:sz w:val="8"/>
        </w:rPr>
      </w:pPr>
      <w:r>
        <w:rPr>
          <w:rFonts w:ascii="Arial"/>
          <w:color w:val="858282"/>
          <w:sz w:val="8"/>
        </w:rPr>
        <w:t>iC: </w:t>
      </w:r>
      <w:r>
        <w:rPr>
          <w:rFonts w:ascii="Arial"/>
          <w:color w:val="595959"/>
          <w:sz w:val="8"/>
        </w:rPr>
        <w:t>2023</w:t>
      </w:r>
      <w:r>
        <w:rPr>
          <w:rFonts w:ascii="Arial"/>
          <w:color w:val="595959"/>
          <w:spacing w:val="-3"/>
          <w:sz w:val="8"/>
        </w:rPr>
        <w:t> </w:t>
      </w:r>
      <w:r>
        <w:rPr>
          <w:rFonts w:ascii="Arial"/>
          <w:color w:val="595959"/>
          <w:sz w:val="8"/>
        </w:rPr>
        <w:t>Plant</w:t>
      </w:r>
      <w:r>
        <w:rPr>
          <w:rFonts w:ascii="Arial"/>
          <w:color w:val="595959"/>
          <w:spacing w:val="-2"/>
          <w:sz w:val="8"/>
        </w:rPr>
        <w:t> </w:t>
      </w:r>
      <w:r>
        <w:rPr>
          <w:rFonts w:ascii="Arial"/>
          <w:color w:val="6B6B6B"/>
          <w:sz w:val="8"/>
        </w:rPr>
        <w:t>Core</w:t>
      </w:r>
      <w:r>
        <w:rPr>
          <w:rFonts w:ascii="Arial"/>
          <w:color w:val="6B6B6B"/>
          <w:spacing w:val="1"/>
          <w:sz w:val="8"/>
        </w:rPr>
        <w:t> </w:t>
      </w:r>
      <w:r>
        <w:rPr>
          <w:rFonts w:ascii="Arial"/>
          <w:color w:val="595959"/>
          <w:sz w:val="8"/>
        </w:rPr>
        <w:t>By ECU</w:t>
      </w:r>
      <w:r>
        <w:rPr>
          <w:rFonts w:ascii="Arial"/>
          <w:color w:val="595959"/>
          <w:spacing w:val="-2"/>
          <w:sz w:val="8"/>
        </w:rPr>
        <w:t> </w:t>
      </w:r>
      <w:r>
        <w:rPr>
          <w:rFonts w:ascii="Arial"/>
          <w:color w:val="595959"/>
          <w:spacing w:val="-5"/>
          <w:sz w:val="8"/>
        </w:rPr>
        <w:t>St.</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4"/>
        <w:rPr>
          <w:rFonts w:ascii="Arial"/>
          <w:sz w:val="8"/>
        </w:rPr>
      </w:pPr>
    </w:p>
    <w:p>
      <w:pPr>
        <w:spacing w:before="0"/>
        <w:ind w:left="1068" w:right="0" w:firstLine="0"/>
        <w:jc w:val="center"/>
        <w:rPr>
          <w:rFonts w:ascii="Arial"/>
          <w:b/>
          <w:sz w:val="12"/>
        </w:rPr>
      </w:pPr>
      <w:r>
        <w:rPr/>
        <mc:AlternateContent>
          <mc:Choice Requires="wps">
            <w:drawing>
              <wp:anchor distT="0" distB="0" distL="0" distR="0" allowOverlap="1" layoutInCell="1" locked="0" behindDoc="0" simplePos="0" relativeHeight="15801344">
                <wp:simplePos x="0" y="0"/>
                <wp:positionH relativeFrom="page">
                  <wp:posOffset>6824937</wp:posOffset>
                </wp:positionH>
                <wp:positionV relativeFrom="paragraph">
                  <wp:posOffset>138798</wp:posOffset>
                </wp:positionV>
                <wp:extent cx="1270" cy="744855"/>
                <wp:effectExtent l="0" t="0" r="0" b="0"/>
                <wp:wrapNone/>
                <wp:docPr id="513" name="Graphic 513"/>
                <wp:cNvGraphicFramePr>
                  <a:graphicFrameLocks/>
                </wp:cNvGraphicFramePr>
                <a:graphic>
                  <a:graphicData uri="http://schemas.microsoft.com/office/word/2010/wordprocessingShape">
                    <wps:wsp>
                      <wps:cNvPr id="513" name="Graphic 513"/>
                      <wps:cNvSpPr/>
                      <wps:spPr>
                        <a:xfrm>
                          <a:off x="0" y="0"/>
                          <a:ext cx="1270" cy="744855"/>
                        </a:xfrm>
                        <a:custGeom>
                          <a:avLst/>
                          <a:gdLst/>
                          <a:ahLst/>
                          <a:cxnLst/>
                          <a:rect l="l" t="t" r="r" b="b"/>
                          <a:pathLst>
                            <a:path w="0" h="744855">
                              <a:moveTo>
                                <a:pt x="0" y="744559"/>
                              </a:moveTo>
                              <a:lnTo>
                                <a:pt x="0" y="0"/>
                              </a:lnTo>
                            </a:path>
                          </a:pathLst>
                        </a:custGeom>
                        <a:ln w="305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1344" from="537.396667pt,69.555793pt" to="537.396667pt,10.929034pt" stroked="true" strokeweight=".240338pt" strokecolor="#000000">
                <v:stroke dashstyle="solid"/>
                <w10:wrap type="none"/>
              </v:line>
            </w:pict>
          </mc:Fallback>
        </mc:AlternateContent>
      </w:r>
      <w:r>
        <w:rPr>
          <w:rFonts w:ascii="Arial"/>
          <w:b/>
          <w:color w:val="1A1A1A"/>
          <w:spacing w:val="-2"/>
          <w:sz w:val="12"/>
        </w:rPr>
        <w:t>Diagnosis</w:t>
      </w:r>
    </w:p>
    <w:p>
      <w:pPr>
        <w:pStyle w:val="BodyText"/>
        <w:rPr>
          <w:rFonts w:ascii="Arial"/>
          <w:b/>
          <w:sz w:val="12"/>
        </w:rPr>
      </w:pPr>
    </w:p>
    <w:p>
      <w:pPr>
        <w:pStyle w:val="BodyText"/>
        <w:rPr>
          <w:rFonts w:ascii="Arial"/>
          <w:b/>
          <w:sz w:val="12"/>
        </w:rPr>
      </w:pPr>
    </w:p>
    <w:p>
      <w:pPr>
        <w:pStyle w:val="BodyText"/>
        <w:spacing w:before="77"/>
        <w:rPr>
          <w:rFonts w:ascii="Arial"/>
          <w:b/>
          <w:sz w:val="12"/>
        </w:rPr>
      </w:pPr>
    </w:p>
    <w:p>
      <w:pPr>
        <w:spacing w:before="1"/>
        <w:ind w:left="1068" w:right="29" w:firstLine="0"/>
        <w:jc w:val="center"/>
        <w:rPr>
          <w:rFonts w:ascii="Arial"/>
          <w:sz w:val="12"/>
        </w:rPr>
      </w:pPr>
      <w:r>
        <w:rPr>
          <w:rFonts w:ascii="Arial"/>
          <w:color w:val="1A1A1A"/>
          <w:w w:val="90"/>
          <w:sz w:val="12"/>
        </w:rPr>
        <w:t>RESULT</w:t>
      </w:r>
      <w:r>
        <w:rPr>
          <w:rFonts w:ascii="Arial"/>
          <w:color w:val="1A1A1A"/>
          <w:sz w:val="12"/>
        </w:rPr>
        <w:t> </w:t>
      </w:r>
      <w:r>
        <w:rPr>
          <w:rFonts w:ascii="Arial"/>
          <w:color w:val="0A0A0A"/>
          <w:spacing w:val="-2"/>
          <w:sz w:val="12"/>
        </w:rPr>
        <w:t>IM</w:t>
      </w:r>
      <w:r>
        <w:rPr>
          <w:rFonts w:ascii="Arial"/>
          <w:color w:val="2D2A2F"/>
          <w:spacing w:val="-2"/>
          <w:sz w:val="12"/>
        </w:rPr>
        <w:t>A</w:t>
      </w:r>
      <w:r>
        <w:rPr>
          <w:rFonts w:ascii="Arial"/>
          <w:color w:val="444444"/>
          <w:spacing w:val="-2"/>
          <w:sz w:val="12"/>
        </w:rPr>
        <w:t>GE</w:t>
      </w:r>
    </w:p>
    <w:p>
      <w:pPr>
        <w:spacing w:before="50"/>
        <w:ind w:left="1068" w:right="12" w:firstLine="0"/>
        <w:jc w:val="center"/>
        <w:rPr>
          <w:sz w:val="13"/>
        </w:rPr>
      </w:pPr>
      <w:r>
        <w:rPr>
          <w:color w:val="1A1A1A"/>
          <w:spacing w:val="-4"/>
          <w:w w:val="95"/>
          <w:sz w:val="13"/>
        </w:rPr>
        <w:t>HERE</w:t>
      </w:r>
    </w:p>
    <w:p>
      <w:pPr>
        <w:spacing w:after="0"/>
        <w:jc w:val="center"/>
        <w:rPr>
          <w:sz w:val="13"/>
        </w:rPr>
        <w:sectPr>
          <w:type w:val="continuous"/>
          <w:pgSz w:w="11910" w:h="16840"/>
          <w:pgMar w:header="658" w:footer="1400" w:top="1920" w:bottom="280" w:left="700" w:right="620"/>
          <w:cols w:num="3" w:equalWidth="0">
            <w:col w:w="3675" w:space="40"/>
            <w:col w:w="2756" w:space="39"/>
            <w:col w:w="4080"/>
          </w:cols>
        </w:sectPr>
      </w:pPr>
    </w:p>
    <w:p>
      <w:pPr>
        <w:spacing w:before="8"/>
        <w:ind w:left="3108" w:right="0" w:firstLine="0"/>
        <w:jc w:val="left"/>
        <w:rPr>
          <w:rFonts w:ascii="Arial"/>
          <w:sz w:val="11"/>
        </w:rPr>
      </w:pPr>
      <w:r>
        <w:rPr/>
        <mc:AlternateContent>
          <mc:Choice Requires="wps">
            <w:drawing>
              <wp:anchor distT="0" distB="0" distL="0" distR="0" allowOverlap="1" layoutInCell="1" locked="0" behindDoc="1" simplePos="0" relativeHeight="481621504">
                <wp:simplePos x="0" y="0"/>
                <wp:positionH relativeFrom="page">
                  <wp:posOffset>2476088</wp:posOffset>
                </wp:positionH>
                <wp:positionV relativeFrom="paragraph">
                  <wp:posOffset>-1124</wp:posOffset>
                </wp:positionV>
                <wp:extent cx="116205" cy="525780"/>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116205" cy="525780"/>
                        </a:xfrm>
                        <a:prstGeom prst="rect">
                          <a:avLst/>
                        </a:prstGeom>
                      </wps:spPr>
                      <wps:txbx>
                        <w:txbxContent>
                          <w:p>
                            <w:pPr>
                              <w:spacing w:line="827" w:lineRule="exact" w:before="0"/>
                              <w:ind w:left="0" w:right="0" w:firstLine="0"/>
                              <w:jc w:val="left"/>
                              <w:rPr>
                                <w:rFonts w:ascii="Arial"/>
                                <w:sz w:val="74"/>
                              </w:rPr>
                            </w:pPr>
                            <w:r>
                              <w:rPr>
                                <w:rFonts w:ascii="Arial"/>
                                <w:color w:val="444444"/>
                                <w:spacing w:val="-10"/>
                                <w:w w:val="70"/>
                                <w:sz w:val="74"/>
                              </w:rPr>
                              <w:t>-</w:t>
                            </w:r>
                          </w:p>
                        </w:txbxContent>
                      </wps:txbx>
                      <wps:bodyPr wrap="square" lIns="0" tIns="0" rIns="0" bIns="0" rtlCol="0">
                        <a:noAutofit/>
                      </wps:bodyPr>
                    </wps:wsp>
                  </a:graphicData>
                </a:graphic>
              </wp:anchor>
            </w:drawing>
          </mc:Choice>
          <mc:Fallback>
            <w:pict>
              <v:shape style="position:absolute;margin-left:194.967606pt;margin-top:-.088572pt;width:9.15pt;height:41.4pt;mso-position-horizontal-relative:page;mso-position-vertical-relative:paragraph;z-index:-21694976" type="#_x0000_t202" id="docshape334" filled="false" stroked="false">
                <v:textbox inset="0,0,0,0">
                  <w:txbxContent>
                    <w:p>
                      <w:pPr>
                        <w:spacing w:line="827" w:lineRule="exact" w:before="0"/>
                        <w:ind w:left="0" w:right="0" w:firstLine="0"/>
                        <w:jc w:val="left"/>
                        <w:rPr>
                          <w:rFonts w:ascii="Arial"/>
                          <w:sz w:val="74"/>
                        </w:rPr>
                      </w:pPr>
                      <w:r>
                        <w:rPr>
                          <w:rFonts w:ascii="Arial"/>
                          <w:color w:val="444444"/>
                          <w:spacing w:val="-10"/>
                          <w:w w:val="70"/>
                          <w:sz w:val="74"/>
                        </w:rPr>
                        <w:t>-</w:t>
                      </w:r>
                    </w:p>
                  </w:txbxContent>
                </v:textbox>
                <w10:wrap type="none"/>
              </v:shape>
            </w:pict>
          </mc:Fallback>
        </mc:AlternateContent>
      </w:r>
      <w:r>
        <w:rPr>
          <w:rFonts w:ascii="Arial"/>
          <w:color w:val="1A1A1A"/>
          <w:spacing w:val="-2"/>
          <w:w w:val="115"/>
          <w:sz w:val="11"/>
        </w:rPr>
        <w:t>PlontType</w:t>
      </w:r>
    </w:p>
    <w:p>
      <w:pPr>
        <w:spacing w:before="17"/>
        <w:ind w:left="3108" w:right="0" w:firstLine="0"/>
        <w:jc w:val="left"/>
        <w:rPr>
          <w:rFonts w:ascii="Arial"/>
          <w:sz w:val="8"/>
        </w:rPr>
      </w:pPr>
      <w:r>
        <w:rPr>
          <w:rFonts w:ascii="Arial"/>
          <w:color w:val="595959"/>
          <w:spacing w:val="-2"/>
          <w:w w:val="110"/>
          <w:sz w:val="8"/>
        </w:rPr>
        <w:t>5Disoaso</w:t>
      </w:r>
    </w:p>
    <w:p>
      <w:pPr>
        <w:spacing w:before="25"/>
        <w:ind w:left="0" w:right="321" w:firstLine="0"/>
        <w:jc w:val="right"/>
        <w:rPr>
          <w:rFonts w:ascii="Arial"/>
          <w:b/>
          <w:sz w:val="15"/>
        </w:rPr>
      </w:pPr>
      <w:r>
        <w:rPr>
          <w:rFonts w:ascii="Arial"/>
          <w:b/>
          <w:color w:val="0A0A0A"/>
          <w:spacing w:val="-10"/>
          <w:w w:val="110"/>
          <w:sz w:val="15"/>
        </w:rPr>
        <w:t>9</w:t>
      </w:r>
    </w:p>
    <w:p>
      <w:pPr>
        <w:spacing w:line="240" w:lineRule="auto" w:before="96"/>
        <w:rPr>
          <w:rFonts w:ascii="Arial"/>
          <w:b/>
          <w:sz w:val="15"/>
        </w:rPr>
      </w:pPr>
      <w:r>
        <w:rPr/>
        <w:br w:type="column"/>
      </w:r>
      <w:r>
        <w:rPr>
          <w:rFonts w:ascii="Arial"/>
          <w:b/>
          <w:sz w:val="15"/>
        </w:rPr>
      </w:r>
    </w:p>
    <w:p>
      <w:pPr>
        <w:spacing w:line="162" w:lineRule="exact" w:before="0"/>
        <w:ind w:left="150" w:right="0" w:firstLine="0"/>
        <w:jc w:val="center"/>
        <w:rPr>
          <w:rFonts w:ascii="Arial"/>
          <w:b/>
          <w:sz w:val="15"/>
        </w:rPr>
      </w:pPr>
      <w:r>
        <w:rPr>
          <w:rFonts w:ascii="Arial"/>
          <w:b/>
          <w:color w:val="0A0A0A"/>
          <w:spacing w:val="-10"/>
          <w:sz w:val="15"/>
        </w:rPr>
        <w:t>9</w:t>
      </w:r>
    </w:p>
    <w:p>
      <w:pPr>
        <w:tabs>
          <w:tab w:pos="2115" w:val="left" w:leader="none"/>
          <w:tab w:pos="3277" w:val="left" w:leader="none"/>
        </w:tabs>
        <w:spacing w:line="82" w:lineRule="exact" w:before="0"/>
        <w:ind w:left="1393" w:right="0" w:firstLine="0"/>
        <w:jc w:val="left"/>
        <w:rPr>
          <w:rFonts w:ascii="Arial"/>
          <w:sz w:val="8"/>
        </w:rPr>
      </w:pPr>
      <w:r>
        <w:rPr>
          <w:rFonts w:ascii="Arial"/>
          <w:color w:val="595959"/>
          <w:sz w:val="8"/>
          <w:u w:val="single" w:color="000000"/>
        </w:rPr>
        <w:tab/>
      </w:r>
      <w:r>
        <w:rPr>
          <w:rFonts w:ascii="Arial"/>
          <w:color w:val="595959"/>
          <w:spacing w:val="-2"/>
          <w:sz w:val="8"/>
          <w:u w:val="single" w:color="000000"/>
        </w:rPr>
        <w:t>Olog',otds</w:t>
      </w:r>
      <w:r>
        <w:rPr>
          <w:rFonts w:ascii="Arial"/>
          <w:color w:val="1A1A1A"/>
          <w:spacing w:val="-2"/>
          <w:sz w:val="8"/>
          <w:u w:val="single" w:color="000000"/>
        </w:rPr>
        <w:t>T</w:t>
      </w:r>
      <w:r>
        <w:rPr>
          <w:rFonts w:ascii="Arial"/>
          <w:color w:val="444444"/>
          <w:spacing w:val="-2"/>
          <w:sz w:val="8"/>
          <w:u w:val="single" w:color="000000"/>
        </w:rPr>
        <w:t>ool</w:t>
      </w:r>
      <w:r>
        <w:rPr>
          <w:rFonts w:ascii="Arial"/>
          <w:color w:val="444444"/>
          <w:sz w:val="8"/>
          <w:u w:val="single" w:color="000000"/>
        </w:rPr>
        <w:tab/>
      </w:r>
    </w:p>
    <w:p>
      <w:pPr>
        <w:pStyle w:val="BodyText"/>
        <w:spacing w:before="6"/>
        <w:rPr>
          <w:rFonts w:ascii="Arial"/>
          <w:sz w:val="18"/>
        </w:rPr>
      </w:pPr>
      <w:r>
        <w:rPr/>
        <mc:AlternateContent>
          <mc:Choice Requires="wps">
            <w:drawing>
              <wp:anchor distT="0" distB="0" distL="0" distR="0" allowOverlap="1" layoutInCell="1" locked="0" behindDoc="1" simplePos="0" relativeHeight="487656960">
                <wp:simplePos x="0" y="0"/>
                <wp:positionH relativeFrom="page">
                  <wp:posOffset>3345318</wp:posOffset>
                </wp:positionH>
                <wp:positionV relativeFrom="paragraph">
                  <wp:posOffset>151097</wp:posOffset>
                </wp:positionV>
                <wp:extent cx="989330" cy="1270"/>
                <wp:effectExtent l="0" t="0" r="0" b="0"/>
                <wp:wrapTopAndBottom/>
                <wp:docPr id="515" name="Graphic 515"/>
                <wp:cNvGraphicFramePr>
                  <a:graphicFrameLocks/>
                </wp:cNvGraphicFramePr>
                <a:graphic>
                  <a:graphicData uri="http://schemas.microsoft.com/office/word/2010/wordprocessingShape">
                    <wps:wsp>
                      <wps:cNvPr id="515" name="Graphic 515"/>
                      <wps:cNvSpPr/>
                      <wps:spPr>
                        <a:xfrm>
                          <a:off x="0" y="0"/>
                          <a:ext cx="989330" cy="1270"/>
                        </a:xfrm>
                        <a:custGeom>
                          <a:avLst/>
                          <a:gdLst/>
                          <a:ahLst/>
                          <a:cxnLst/>
                          <a:rect l="l" t="t" r="r" b="b"/>
                          <a:pathLst>
                            <a:path w="989330" h="0">
                              <a:moveTo>
                                <a:pt x="0" y="0"/>
                              </a:moveTo>
                              <a:lnTo>
                                <a:pt x="988944" y="0"/>
                              </a:lnTo>
                            </a:path>
                          </a:pathLst>
                        </a:custGeom>
                        <a:ln w="1525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63.410889pt;margin-top:11.897463pt;width:77.9pt;height:.1pt;mso-position-horizontal-relative:page;mso-position-vertical-relative:paragraph;z-index:-15659520;mso-wrap-distance-left:0;mso-wrap-distance-right:0" id="docshape335" coordorigin="5268,238" coordsize="1558,0" path="m5268,238l6826,238e" filled="false" stroked="true" strokeweight="1.201368pt" strokecolor="#000000">
                <v:path arrowok="t"/>
                <v:stroke dashstyle="solid"/>
                <w10:wrap type="topAndBottom"/>
              </v:shape>
            </w:pict>
          </mc:Fallback>
        </mc:AlternateContent>
      </w:r>
    </w:p>
    <w:p>
      <w:pPr>
        <w:spacing w:line="240" w:lineRule="auto" w:before="0"/>
        <w:rPr>
          <w:rFonts w:ascii="Arial"/>
          <w:sz w:val="9"/>
        </w:rPr>
      </w:pPr>
      <w:r>
        <w:rPr/>
        <w:br w:type="column"/>
      </w:r>
      <w:r>
        <w:rPr>
          <w:rFonts w:ascii="Arial"/>
          <w:sz w:val="9"/>
        </w:rPr>
      </w:r>
    </w:p>
    <w:p>
      <w:pPr>
        <w:pStyle w:val="BodyText"/>
        <w:rPr>
          <w:rFonts w:ascii="Arial"/>
          <w:sz w:val="9"/>
        </w:rPr>
      </w:pPr>
    </w:p>
    <w:p>
      <w:pPr>
        <w:pStyle w:val="BodyText"/>
        <w:spacing w:before="72"/>
        <w:rPr>
          <w:rFonts w:ascii="Arial"/>
          <w:sz w:val="9"/>
        </w:rPr>
      </w:pPr>
    </w:p>
    <w:p>
      <w:pPr>
        <w:spacing w:line="345" w:lineRule="auto" w:before="0"/>
        <w:ind w:left="1663" w:right="1088" w:firstLine="0"/>
        <w:jc w:val="center"/>
        <w:rPr>
          <w:rFonts w:ascii="Arial"/>
          <w:sz w:val="9"/>
        </w:rPr>
      </w:pPr>
      <w:r>
        <w:rPr>
          <w:rFonts w:ascii="Arial"/>
          <w:color w:val="2D2A2F"/>
          <w:sz w:val="9"/>
        </w:rPr>
        <w:t>Di</w:t>
      </w:r>
      <w:r>
        <w:rPr>
          <w:rFonts w:ascii="Arial"/>
          <w:color w:val="444444"/>
          <w:sz w:val="9"/>
        </w:rPr>
        <w:t>s</w:t>
      </w:r>
      <w:r>
        <w:rPr>
          <w:rFonts w:ascii="Arial"/>
          <w:color w:val="2D2A2F"/>
          <w:sz w:val="9"/>
        </w:rPr>
        <w:t>ea</w:t>
      </w:r>
      <w:r>
        <w:rPr>
          <w:rFonts w:ascii="Arial"/>
          <w:color w:val="444444"/>
          <w:sz w:val="9"/>
        </w:rPr>
        <w:t>s</w:t>
      </w:r>
      <w:r>
        <w:rPr>
          <w:rFonts w:ascii="Arial"/>
          <w:color w:val="2D2A2F"/>
          <w:sz w:val="9"/>
        </w:rPr>
        <w:t>e</w:t>
      </w:r>
      <w:r>
        <w:rPr>
          <w:rFonts w:ascii="Arial"/>
          <w:color w:val="2D2A2F"/>
          <w:spacing w:val="-7"/>
          <w:sz w:val="9"/>
        </w:rPr>
        <w:t> </w:t>
      </w:r>
      <w:r>
        <w:rPr>
          <w:rFonts w:ascii="Arial"/>
          <w:color w:val="2D2A2F"/>
          <w:sz w:val="9"/>
        </w:rPr>
        <w:t>Name</w:t>
      </w:r>
      <w:r>
        <w:rPr>
          <w:rFonts w:ascii="Arial"/>
          <w:color w:val="2D2A2F"/>
          <w:spacing w:val="40"/>
          <w:w w:val="110"/>
          <w:sz w:val="9"/>
        </w:rPr>
        <w:t> </w:t>
      </w:r>
      <w:r>
        <w:rPr>
          <w:rFonts w:ascii="Arial"/>
          <w:color w:val="2D2A2F"/>
          <w:w w:val="110"/>
          <w:sz w:val="9"/>
        </w:rPr>
        <w:t>Nome</w:t>
      </w:r>
      <w:r>
        <w:rPr>
          <w:rFonts w:ascii="Arial"/>
          <w:color w:val="2D2A2F"/>
          <w:spacing w:val="-12"/>
          <w:w w:val="110"/>
          <w:sz w:val="9"/>
        </w:rPr>
        <w:t> </w:t>
      </w:r>
      <w:r>
        <w:rPr>
          <w:rFonts w:ascii="Arial"/>
          <w:color w:val="2D2A2F"/>
          <w:w w:val="110"/>
          <w:sz w:val="9"/>
        </w:rPr>
        <w:t>He</w:t>
      </w:r>
      <w:r>
        <w:rPr>
          <w:rFonts w:ascii="Arial"/>
          <w:color w:val="444444"/>
          <w:w w:val="110"/>
          <w:sz w:val="9"/>
        </w:rPr>
        <w:t>r</w:t>
      </w:r>
      <w:r>
        <w:rPr>
          <w:rFonts w:ascii="Arial"/>
          <w:color w:val="2D2A2F"/>
          <w:w w:val="110"/>
          <w:sz w:val="9"/>
        </w:rPr>
        <w:t>e</w:t>
      </w:r>
    </w:p>
    <w:p>
      <w:pPr>
        <w:spacing w:line="77" w:lineRule="exact" w:before="0"/>
        <w:ind w:left="1663" w:right="1098" w:firstLine="0"/>
        <w:jc w:val="center"/>
        <w:rPr>
          <w:rFonts w:ascii="Arial"/>
          <w:sz w:val="8"/>
        </w:rPr>
      </w:pPr>
      <w:r>
        <w:rPr>
          <w:rFonts w:ascii="Arial"/>
          <w:color w:val="595959"/>
          <w:spacing w:val="-2"/>
          <w:sz w:val="8"/>
        </w:rPr>
        <w:t>{</w:t>
      </w:r>
      <w:r>
        <w:rPr>
          <w:rFonts w:ascii="Arial"/>
          <w:color w:val="2D2A2F"/>
          <w:spacing w:val="-2"/>
          <w:sz w:val="8"/>
        </w:rPr>
        <w:t>Dat</w:t>
      </w:r>
      <w:r>
        <w:rPr>
          <w:rFonts w:ascii="Arial"/>
          <w:color w:val="444444"/>
          <w:spacing w:val="-2"/>
          <w:sz w:val="8"/>
        </w:rPr>
        <w:t>e-:date-here)</w:t>
      </w:r>
    </w:p>
    <w:p>
      <w:pPr>
        <w:pStyle w:val="BodyText"/>
        <w:spacing w:before="11"/>
        <w:rPr>
          <w:rFonts w:ascii="Arial"/>
          <w:sz w:val="3"/>
        </w:rPr>
      </w:pPr>
    </w:p>
    <w:p>
      <w:pPr>
        <w:pStyle w:val="BodyText"/>
        <w:spacing w:line="20" w:lineRule="exact"/>
        <w:ind w:left="1209"/>
        <w:rPr>
          <w:rFonts w:ascii="Arial"/>
          <w:sz w:val="2"/>
        </w:rPr>
      </w:pPr>
      <w:r>
        <w:rPr>
          <w:rFonts w:ascii="Arial"/>
          <w:sz w:val="2"/>
        </w:rPr>
        <mc:AlternateContent>
          <mc:Choice Requires="wps">
            <w:drawing>
              <wp:inline distT="0" distB="0" distL="0" distR="0">
                <wp:extent cx="940435" cy="12700"/>
                <wp:effectExtent l="9525" t="0" r="2540" b="6350"/>
                <wp:docPr id="516" name="Group 516"/>
                <wp:cNvGraphicFramePr>
                  <a:graphicFrameLocks/>
                </wp:cNvGraphicFramePr>
                <a:graphic>
                  <a:graphicData uri="http://schemas.microsoft.com/office/word/2010/wordprocessingGroup">
                    <wpg:wgp>
                      <wpg:cNvPr id="516" name="Group 516"/>
                      <wpg:cNvGrpSpPr/>
                      <wpg:grpSpPr>
                        <a:xfrm>
                          <a:off x="0" y="0"/>
                          <a:ext cx="940435" cy="12700"/>
                          <a:chExt cx="940435" cy="12700"/>
                        </a:xfrm>
                      </wpg:grpSpPr>
                      <wps:wsp>
                        <wps:cNvPr id="517" name="Graphic 517"/>
                        <wps:cNvSpPr/>
                        <wps:spPr>
                          <a:xfrm>
                            <a:off x="0" y="6102"/>
                            <a:ext cx="940435" cy="1270"/>
                          </a:xfrm>
                          <a:custGeom>
                            <a:avLst/>
                            <a:gdLst/>
                            <a:ahLst/>
                            <a:cxnLst/>
                            <a:rect l="l" t="t" r="r" b="b"/>
                            <a:pathLst>
                              <a:path w="940435" h="0">
                                <a:moveTo>
                                  <a:pt x="0" y="0"/>
                                </a:moveTo>
                                <a:lnTo>
                                  <a:pt x="940107" y="0"/>
                                </a:lnTo>
                              </a:path>
                            </a:pathLst>
                          </a:custGeom>
                          <a:ln w="1220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4.05pt;height:1pt;mso-position-horizontal-relative:char;mso-position-vertical-relative:line" id="docshapegroup336" coordorigin="0,0" coordsize="1481,20">
                <v:line style="position:absolute" from="0,10" to="1480,10" stroked="true" strokeweight=".961094pt" strokecolor="#000000">
                  <v:stroke dashstyle="solid"/>
                </v:line>
              </v:group>
            </w:pict>
          </mc:Fallback>
        </mc:AlternateContent>
      </w:r>
      <w:r>
        <w:rPr>
          <w:rFonts w:ascii="Arial"/>
          <w:sz w:val="2"/>
        </w:rPr>
      </w:r>
    </w:p>
    <w:p>
      <w:pPr>
        <w:pStyle w:val="BodyText"/>
        <w:spacing w:before="8"/>
        <w:rPr>
          <w:rFonts w:ascii="Arial"/>
          <w:sz w:val="3"/>
        </w:rPr>
      </w:pPr>
      <w:r>
        <w:rPr/>
        <mc:AlternateContent>
          <mc:Choice Requires="wps">
            <w:drawing>
              <wp:anchor distT="0" distB="0" distL="0" distR="0" allowOverlap="1" layoutInCell="1" locked="0" behindDoc="1" simplePos="0" relativeHeight="487657984">
                <wp:simplePos x="0" y="0"/>
                <wp:positionH relativeFrom="page">
                  <wp:posOffset>5188906</wp:posOffset>
                </wp:positionH>
                <wp:positionV relativeFrom="paragraph">
                  <wp:posOffset>42346</wp:posOffset>
                </wp:positionV>
                <wp:extent cx="403225" cy="1270"/>
                <wp:effectExtent l="0" t="0" r="0" b="0"/>
                <wp:wrapTopAndBottom/>
                <wp:docPr id="518" name="Graphic 518"/>
                <wp:cNvGraphicFramePr>
                  <a:graphicFrameLocks/>
                </wp:cNvGraphicFramePr>
                <a:graphic>
                  <a:graphicData uri="http://schemas.microsoft.com/office/word/2010/wordprocessingShape">
                    <wps:wsp>
                      <wps:cNvPr id="518" name="Graphic 518"/>
                      <wps:cNvSpPr/>
                      <wps:spPr>
                        <a:xfrm>
                          <a:off x="0" y="0"/>
                          <a:ext cx="403225" cy="1270"/>
                        </a:xfrm>
                        <a:custGeom>
                          <a:avLst/>
                          <a:gdLst/>
                          <a:ahLst/>
                          <a:cxnLst/>
                          <a:rect l="l" t="t" r="r" b="b"/>
                          <a:pathLst>
                            <a:path w="403225" h="0">
                              <a:moveTo>
                                <a:pt x="0" y="0"/>
                              </a:moveTo>
                              <a:lnTo>
                                <a:pt x="402903" y="0"/>
                              </a:lnTo>
                            </a:path>
                          </a:pathLst>
                        </a:custGeom>
                        <a:ln w="1220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08.575287pt;margin-top:3.334398pt;width:31.75pt;height:.1pt;mso-position-horizontal-relative:page;mso-position-vertical-relative:paragraph;z-index:-15658496;mso-wrap-distance-left:0;mso-wrap-distance-right:0" id="docshape337" coordorigin="8172,67" coordsize="635,0" path="m8172,67l8806,67e" filled="false" stroked="true" strokeweight=".961094pt" strokecolor="#000000">
                <v:path arrowok="t"/>
                <v:stroke dashstyle="solid"/>
                <w10:wrap type="topAndBottom"/>
              </v:shape>
            </w:pict>
          </mc:Fallback>
        </mc:AlternateContent>
      </w:r>
    </w:p>
    <w:p>
      <w:pPr>
        <w:spacing w:before="11"/>
        <w:ind w:left="1663" w:right="1096" w:firstLine="0"/>
        <w:jc w:val="center"/>
        <w:rPr>
          <w:rFonts w:ascii="Arial"/>
          <w:sz w:val="9"/>
        </w:rPr>
      </w:pPr>
      <w:r>
        <w:rPr>
          <w:rFonts w:ascii="Arial"/>
          <w:color w:val="595959"/>
          <w:spacing w:val="-2"/>
          <w:w w:val="110"/>
          <w:sz w:val="9"/>
        </w:rPr>
        <w:t>Description</w:t>
      </w:r>
    </w:p>
    <w:p>
      <w:pPr>
        <w:spacing w:line="285" w:lineRule="auto" w:before="36"/>
        <w:ind w:left="1161" w:right="613" w:firstLine="2"/>
        <w:jc w:val="both"/>
        <w:rPr>
          <w:rFonts w:ascii="Arial" w:hAnsi="Arial"/>
          <w:sz w:val="9"/>
        </w:rPr>
      </w:pPr>
      <w:r>
        <w:rPr>
          <w:rFonts w:ascii="Arial" w:hAnsi="Arial"/>
          <w:color w:val="595959"/>
          <w:w w:val="110"/>
          <w:sz w:val="9"/>
        </w:rPr>
        <w:t>Praesent</w:t>
      </w:r>
      <w:r>
        <w:rPr>
          <w:rFonts w:ascii="Arial" w:hAnsi="Arial"/>
          <w:color w:val="595959"/>
          <w:w w:val="110"/>
          <w:sz w:val="9"/>
        </w:rPr>
        <w:t> </w:t>
      </w:r>
      <w:r>
        <w:rPr>
          <w:rFonts w:ascii="Arial" w:hAnsi="Arial"/>
          <w:color w:val="6B6B6B"/>
          <w:w w:val="110"/>
          <w:sz w:val="9"/>
        </w:rPr>
        <w:t>s</w:t>
      </w:r>
      <w:r>
        <w:rPr>
          <w:rFonts w:ascii="Arial" w:hAnsi="Arial"/>
          <w:color w:val="444444"/>
          <w:w w:val="110"/>
          <w:sz w:val="9"/>
        </w:rPr>
        <w:t>apien</w:t>
      </w:r>
      <w:r>
        <w:rPr>
          <w:rFonts w:ascii="Arial" w:hAnsi="Arial"/>
          <w:color w:val="444444"/>
          <w:w w:val="110"/>
          <w:sz w:val="9"/>
        </w:rPr>
        <w:t> </w:t>
      </w:r>
      <w:r>
        <w:rPr>
          <w:rFonts w:ascii="Arial" w:hAnsi="Arial"/>
          <w:color w:val="595959"/>
          <w:w w:val="110"/>
          <w:sz w:val="9"/>
        </w:rPr>
        <w:t>massa, convallis</w:t>
      </w:r>
      <w:r>
        <w:rPr>
          <w:rFonts w:ascii="Arial" w:hAnsi="Arial"/>
          <w:color w:val="595959"/>
          <w:w w:val="110"/>
          <w:sz w:val="9"/>
        </w:rPr>
        <w:t> a</w:t>
      </w:r>
      <w:r>
        <w:rPr>
          <w:rFonts w:ascii="Arial" w:hAnsi="Arial"/>
          <w:color w:val="595959"/>
          <w:spacing w:val="40"/>
          <w:w w:val="110"/>
          <w:sz w:val="9"/>
        </w:rPr>
        <w:t> </w:t>
      </w:r>
      <w:r>
        <w:rPr>
          <w:rFonts w:ascii="Arial" w:hAnsi="Arial"/>
          <w:color w:val="595959"/>
          <w:w w:val="110"/>
          <w:sz w:val="9"/>
        </w:rPr>
        <w:t>pellentesque</w:t>
      </w:r>
      <w:r>
        <w:rPr>
          <w:rFonts w:ascii="Arial" w:hAnsi="Arial"/>
          <w:color w:val="595959"/>
          <w:w w:val="110"/>
          <w:sz w:val="9"/>
        </w:rPr>
        <w:t> nee,</w:t>
      </w:r>
      <w:r>
        <w:rPr>
          <w:rFonts w:ascii="Arial" w:hAnsi="Arial"/>
          <w:color w:val="595959"/>
          <w:w w:val="110"/>
          <w:sz w:val="9"/>
        </w:rPr>
        <w:t> egestos</w:t>
      </w:r>
      <w:r>
        <w:rPr>
          <w:rFonts w:ascii="Arial" w:hAnsi="Arial"/>
          <w:color w:val="595959"/>
          <w:w w:val="110"/>
          <w:sz w:val="9"/>
        </w:rPr>
        <w:t> non</w:t>
      </w:r>
      <w:r>
        <w:rPr>
          <w:rFonts w:ascii="Arial" w:hAnsi="Arial"/>
          <w:color w:val="595959"/>
          <w:w w:val="110"/>
          <w:sz w:val="9"/>
        </w:rPr>
        <w:t> nisi.</w:t>
      </w:r>
      <w:r>
        <w:rPr>
          <w:rFonts w:ascii="Arial" w:hAnsi="Arial"/>
          <w:color w:val="595959"/>
          <w:spacing w:val="40"/>
          <w:w w:val="110"/>
          <w:sz w:val="9"/>
        </w:rPr>
        <w:t> </w:t>
      </w:r>
      <w:r>
        <w:rPr>
          <w:rFonts w:ascii="Arial" w:hAnsi="Arial"/>
          <w:color w:val="595959"/>
          <w:w w:val="110"/>
          <w:sz w:val="9"/>
        </w:rPr>
        <w:t>Curabitu</w:t>
      </w:r>
      <w:r>
        <w:rPr>
          <w:rFonts w:ascii="Arial" w:hAnsi="Arial"/>
          <w:color w:val="2D2A2F"/>
          <w:w w:val="110"/>
          <w:sz w:val="9"/>
        </w:rPr>
        <w:t>r</w:t>
      </w:r>
      <w:r>
        <w:rPr>
          <w:rFonts w:ascii="Arial" w:hAnsi="Arial"/>
          <w:color w:val="2D2A2F"/>
          <w:w w:val="110"/>
          <w:sz w:val="9"/>
        </w:rPr>
        <w:t> </w:t>
      </w:r>
      <w:r>
        <w:rPr>
          <w:rFonts w:ascii="Arial" w:hAnsi="Arial"/>
          <w:color w:val="595959"/>
          <w:w w:val="110"/>
          <w:sz w:val="9"/>
        </w:rPr>
        <w:t>orcu</w:t>
      </w:r>
      <w:r>
        <w:rPr>
          <w:rFonts w:ascii="Arial" w:hAnsi="Arial"/>
          <w:color w:val="595959"/>
          <w:w w:val="110"/>
          <w:sz w:val="9"/>
        </w:rPr>
        <w:t> erat.</w:t>
      </w:r>
      <w:r>
        <w:rPr>
          <w:rFonts w:ascii="Arial" w:hAnsi="Arial"/>
          <w:color w:val="595959"/>
          <w:w w:val="110"/>
          <w:sz w:val="9"/>
        </w:rPr>
        <w:t> occums</w:t>
      </w:r>
      <w:r>
        <w:rPr>
          <w:rFonts w:ascii="Arial" w:hAnsi="Arial"/>
          <w:color w:val="595959"/>
          <w:w w:val="110"/>
          <w:sz w:val="10"/>
        </w:rPr>
        <w:t>□</w:t>
      </w:r>
      <w:r>
        <w:rPr>
          <w:rFonts w:ascii="Arial" w:hAnsi="Arial"/>
          <w:color w:val="595959"/>
          <w:w w:val="110"/>
          <w:sz w:val="9"/>
        </w:rPr>
        <w:t>n</w:t>
      </w:r>
      <w:r>
        <w:rPr>
          <w:rFonts w:ascii="Arial" w:hAnsi="Arial"/>
          <w:color w:val="595959"/>
          <w:w w:val="110"/>
          <w:sz w:val="9"/>
        </w:rPr>
        <w:t> </w:t>
      </w:r>
      <w:r>
        <w:rPr>
          <w:rFonts w:ascii="Arial" w:hAnsi="Arial"/>
          <w:color w:val="444444"/>
          <w:w w:val="110"/>
          <w:sz w:val="9"/>
        </w:rPr>
        <w:t>id</w:t>
      </w:r>
      <w:r>
        <w:rPr>
          <w:rFonts w:ascii="Arial" w:hAnsi="Arial"/>
          <w:color w:val="444444"/>
          <w:spacing w:val="40"/>
          <w:w w:val="110"/>
          <w:sz w:val="9"/>
        </w:rPr>
        <w:t> </w:t>
      </w:r>
      <w:r>
        <w:rPr>
          <w:rFonts w:ascii="Arial" w:hAnsi="Arial"/>
          <w:color w:val="595959"/>
          <w:w w:val="110"/>
          <w:sz w:val="9"/>
        </w:rPr>
        <w:t>imperdiet</w:t>
      </w:r>
      <w:r>
        <w:rPr>
          <w:rFonts w:ascii="Arial" w:hAnsi="Arial"/>
          <w:color w:val="595959"/>
          <w:spacing w:val="40"/>
          <w:w w:val="110"/>
          <w:sz w:val="9"/>
        </w:rPr>
        <w:t> </w:t>
      </w:r>
      <w:r>
        <w:rPr>
          <w:rFonts w:ascii="Arial" w:hAnsi="Arial"/>
          <w:color w:val="595959"/>
          <w:w w:val="110"/>
          <w:sz w:val="9"/>
        </w:rPr>
        <w:t>e</w:t>
      </w:r>
      <w:r>
        <w:rPr>
          <w:rFonts w:ascii="Arial" w:hAnsi="Arial"/>
          <w:color w:val="2D2A2F"/>
          <w:w w:val="110"/>
          <w:sz w:val="9"/>
        </w:rPr>
        <w:t>t</w:t>
      </w:r>
      <w:r>
        <w:rPr>
          <w:rFonts w:ascii="Arial" w:hAnsi="Arial"/>
          <w:color w:val="6B6B6B"/>
          <w:w w:val="110"/>
          <w:sz w:val="9"/>
        </w:rPr>
        <w:t>,</w:t>
      </w:r>
      <w:r>
        <w:rPr>
          <w:rFonts w:ascii="Arial" w:hAnsi="Arial"/>
          <w:color w:val="6B6B6B"/>
          <w:spacing w:val="32"/>
          <w:w w:val="110"/>
          <w:sz w:val="9"/>
        </w:rPr>
        <w:t> </w:t>
      </w:r>
      <w:r>
        <w:rPr>
          <w:rFonts w:ascii="Arial" w:hAnsi="Arial"/>
          <w:color w:val="444444"/>
          <w:w w:val="110"/>
          <w:sz w:val="9"/>
        </w:rPr>
        <w:t>portt</w:t>
      </w:r>
      <w:r>
        <w:rPr>
          <w:rFonts w:ascii="Arial" w:hAnsi="Arial"/>
          <w:color w:val="2D2A2F"/>
          <w:w w:val="110"/>
          <w:sz w:val="9"/>
        </w:rPr>
        <w:t>i</w:t>
      </w:r>
      <w:r>
        <w:rPr>
          <w:rFonts w:ascii="Arial" w:hAnsi="Arial"/>
          <w:color w:val="595959"/>
          <w:w w:val="110"/>
          <w:sz w:val="9"/>
        </w:rPr>
        <w:t>tor</w:t>
      </w:r>
      <w:r>
        <w:rPr>
          <w:rFonts w:ascii="Arial" w:hAnsi="Arial"/>
          <w:color w:val="595959"/>
          <w:spacing w:val="41"/>
          <w:w w:val="110"/>
          <w:sz w:val="9"/>
        </w:rPr>
        <w:t> </w:t>
      </w:r>
      <w:r>
        <w:rPr>
          <w:rFonts w:ascii="Arial" w:hAnsi="Arial"/>
          <w:color w:val="595959"/>
          <w:w w:val="110"/>
          <w:sz w:val="9"/>
        </w:rPr>
        <w:t>a</w:t>
      </w:r>
      <w:r>
        <w:rPr>
          <w:rFonts w:ascii="Arial" w:hAnsi="Arial"/>
          <w:color w:val="2D2A2F"/>
          <w:w w:val="110"/>
          <w:sz w:val="9"/>
        </w:rPr>
        <w:t>t</w:t>
      </w:r>
      <w:r>
        <w:rPr>
          <w:rFonts w:ascii="Arial" w:hAnsi="Arial"/>
          <w:color w:val="2D2A2F"/>
          <w:spacing w:val="45"/>
          <w:w w:val="110"/>
          <w:sz w:val="9"/>
        </w:rPr>
        <w:t> </w:t>
      </w:r>
      <w:r>
        <w:rPr>
          <w:rFonts w:ascii="Arial" w:hAnsi="Arial"/>
          <w:color w:val="595959"/>
          <w:w w:val="110"/>
          <w:sz w:val="9"/>
        </w:rPr>
        <w:t>sem.</w:t>
      </w:r>
      <w:r>
        <w:rPr>
          <w:rFonts w:ascii="Arial" w:hAnsi="Arial"/>
          <w:color w:val="595959"/>
          <w:spacing w:val="34"/>
          <w:w w:val="110"/>
          <w:sz w:val="9"/>
        </w:rPr>
        <w:t> </w:t>
      </w:r>
      <w:r>
        <w:rPr>
          <w:rFonts w:ascii="Arial" w:hAnsi="Arial"/>
          <w:color w:val="595959"/>
          <w:spacing w:val="-2"/>
          <w:w w:val="110"/>
          <w:sz w:val="9"/>
        </w:rPr>
        <w:t>Lorem</w:t>
      </w:r>
    </w:p>
    <w:p>
      <w:pPr>
        <w:spacing w:line="111" w:lineRule="exact" w:before="0"/>
        <w:ind w:left="1165" w:right="0" w:firstLine="0"/>
        <w:jc w:val="both"/>
        <w:rPr>
          <w:rFonts w:ascii="Arial" w:hAnsi="Arial"/>
          <w:sz w:val="9"/>
        </w:rPr>
      </w:pPr>
      <w:r>
        <w:rPr>
          <w:rFonts w:ascii="Arial" w:hAnsi="Arial"/>
          <w:color w:val="595959"/>
          <w:w w:val="110"/>
          <w:sz w:val="9"/>
        </w:rPr>
        <w:t>lpsum</w:t>
      </w:r>
      <w:r>
        <w:rPr>
          <w:rFonts w:ascii="Arial" w:hAnsi="Arial"/>
          <w:color w:val="595959"/>
          <w:spacing w:val="70"/>
          <w:w w:val="110"/>
          <w:sz w:val="9"/>
        </w:rPr>
        <w:t> </w:t>
      </w:r>
      <w:r>
        <w:rPr>
          <w:rFonts w:ascii="Arial" w:hAnsi="Arial"/>
          <w:color w:val="444444"/>
          <w:w w:val="110"/>
          <w:sz w:val="9"/>
        </w:rPr>
        <w:t>dolo</w:t>
      </w:r>
      <w:r>
        <w:rPr>
          <w:rFonts w:ascii="Arial" w:hAnsi="Arial"/>
          <w:color w:val="2D2A2F"/>
          <w:w w:val="110"/>
          <w:sz w:val="9"/>
        </w:rPr>
        <w:t>r</w:t>
      </w:r>
      <w:r>
        <w:rPr>
          <w:rFonts w:ascii="Arial" w:hAnsi="Arial"/>
          <w:color w:val="2D2A2F"/>
          <w:spacing w:val="71"/>
          <w:w w:val="110"/>
          <w:sz w:val="9"/>
        </w:rPr>
        <w:t> </w:t>
      </w:r>
      <w:r>
        <w:rPr>
          <w:rFonts w:ascii="Arial" w:hAnsi="Arial"/>
          <w:color w:val="595959"/>
          <w:w w:val="110"/>
          <w:sz w:val="9"/>
        </w:rPr>
        <w:t>srt</w:t>
      </w:r>
      <w:r>
        <w:rPr>
          <w:rFonts w:ascii="Arial" w:hAnsi="Arial"/>
          <w:color w:val="595959"/>
          <w:spacing w:val="63"/>
          <w:w w:val="110"/>
          <w:sz w:val="9"/>
        </w:rPr>
        <w:t> </w:t>
      </w:r>
      <w:r>
        <w:rPr>
          <w:rFonts w:ascii="Arial" w:hAnsi="Arial"/>
          <w:color w:val="595959"/>
          <w:w w:val="110"/>
          <w:sz w:val="11"/>
        </w:rPr>
        <w:t>□</w:t>
      </w:r>
      <w:r>
        <w:rPr>
          <w:rFonts w:ascii="Arial" w:hAnsi="Arial"/>
          <w:color w:val="595959"/>
          <w:w w:val="110"/>
          <w:sz w:val="9"/>
        </w:rPr>
        <w:t>met.</w:t>
      </w:r>
      <w:r>
        <w:rPr>
          <w:rFonts w:ascii="Arial" w:hAnsi="Arial"/>
          <w:color w:val="595959"/>
          <w:spacing w:val="71"/>
          <w:w w:val="110"/>
          <w:sz w:val="9"/>
        </w:rPr>
        <w:t> </w:t>
      </w:r>
      <w:r>
        <w:rPr>
          <w:rFonts w:ascii="Arial" w:hAnsi="Arial"/>
          <w:color w:val="595959"/>
          <w:spacing w:val="-2"/>
          <w:w w:val="110"/>
          <w:sz w:val="9"/>
        </w:rPr>
        <w:t>consectetur</w:t>
      </w:r>
    </w:p>
    <w:p>
      <w:pPr>
        <w:spacing w:line="297" w:lineRule="auto" w:before="27"/>
        <w:ind w:left="1162" w:right="613" w:firstLine="0"/>
        <w:jc w:val="both"/>
        <w:rPr>
          <w:rFonts w:ascii="Arial"/>
          <w:sz w:val="9"/>
        </w:rPr>
      </w:pPr>
      <w:r>
        <w:rPr>
          <w:rFonts w:ascii="Arial"/>
          <w:color w:val="444444"/>
          <w:w w:val="110"/>
          <w:sz w:val="9"/>
        </w:rPr>
        <w:t>odipiscing</w:t>
      </w:r>
      <w:r>
        <w:rPr>
          <w:rFonts w:ascii="Arial"/>
          <w:color w:val="444444"/>
          <w:spacing w:val="-4"/>
          <w:w w:val="110"/>
          <w:sz w:val="9"/>
        </w:rPr>
        <w:t> </w:t>
      </w:r>
      <w:r>
        <w:rPr>
          <w:rFonts w:ascii="Arial"/>
          <w:color w:val="595959"/>
          <w:w w:val="110"/>
          <w:sz w:val="9"/>
        </w:rPr>
        <w:t>elit</w:t>
      </w:r>
      <w:r>
        <w:rPr>
          <w:rFonts w:ascii="Arial"/>
          <w:color w:val="858282"/>
          <w:w w:val="110"/>
          <w:sz w:val="9"/>
        </w:rPr>
        <w:t>.</w:t>
      </w:r>
      <w:r>
        <w:rPr>
          <w:rFonts w:ascii="Arial"/>
          <w:color w:val="858282"/>
          <w:spacing w:val="-7"/>
          <w:w w:val="110"/>
          <w:sz w:val="9"/>
        </w:rPr>
        <w:t> </w:t>
      </w:r>
      <w:r>
        <w:rPr>
          <w:rFonts w:ascii="Arial"/>
          <w:color w:val="595959"/>
          <w:w w:val="110"/>
          <w:sz w:val="9"/>
        </w:rPr>
        <w:t>Curabitur oliquet </w:t>
      </w:r>
      <w:r>
        <w:rPr>
          <w:rFonts w:ascii="Arial"/>
          <w:color w:val="444444"/>
          <w:w w:val="110"/>
          <w:sz w:val="9"/>
        </w:rPr>
        <w:t>quam</w:t>
      </w:r>
      <w:r>
        <w:rPr>
          <w:rFonts w:ascii="Arial"/>
          <w:color w:val="444444"/>
          <w:spacing w:val="-7"/>
          <w:w w:val="110"/>
          <w:sz w:val="9"/>
        </w:rPr>
        <w:t> </w:t>
      </w:r>
      <w:r>
        <w:rPr>
          <w:rFonts w:ascii="Arial"/>
          <w:color w:val="444444"/>
          <w:w w:val="110"/>
          <w:sz w:val="9"/>
        </w:rPr>
        <w:t>id</w:t>
      </w:r>
      <w:r>
        <w:rPr>
          <w:rFonts w:ascii="Arial"/>
          <w:color w:val="444444"/>
          <w:spacing w:val="40"/>
          <w:w w:val="110"/>
          <w:sz w:val="9"/>
        </w:rPr>
        <w:t> </w:t>
      </w:r>
      <w:r>
        <w:rPr>
          <w:rFonts w:ascii="Arial"/>
          <w:color w:val="444444"/>
          <w:w w:val="110"/>
          <w:sz w:val="9"/>
        </w:rPr>
        <w:t>du</w:t>
      </w:r>
      <w:r>
        <w:rPr>
          <w:rFonts w:ascii="Arial"/>
          <w:color w:val="6B6B6B"/>
          <w:w w:val="110"/>
          <w:sz w:val="9"/>
        </w:rPr>
        <w:t>l</w:t>
      </w:r>
      <w:r>
        <w:rPr>
          <w:rFonts w:ascii="Arial"/>
          <w:color w:val="6B6B6B"/>
          <w:w w:val="110"/>
          <w:sz w:val="9"/>
        </w:rPr>
        <w:t> </w:t>
      </w:r>
      <w:r>
        <w:rPr>
          <w:rFonts w:ascii="Arial"/>
          <w:color w:val="595959"/>
          <w:w w:val="110"/>
          <w:sz w:val="9"/>
        </w:rPr>
        <w:t>posu8fe</w:t>
      </w:r>
      <w:r>
        <w:rPr>
          <w:rFonts w:ascii="Arial"/>
          <w:color w:val="595959"/>
          <w:w w:val="110"/>
          <w:sz w:val="9"/>
        </w:rPr>
        <w:t> b</w:t>
      </w:r>
      <w:r>
        <w:rPr>
          <w:rFonts w:ascii="Arial"/>
          <w:color w:val="2D2A2F"/>
          <w:w w:val="110"/>
          <w:sz w:val="9"/>
        </w:rPr>
        <w:t>l</w:t>
      </w:r>
      <w:r>
        <w:rPr>
          <w:rFonts w:ascii="Arial"/>
          <w:color w:val="444444"/>
          <w:w w:val="110"/>
          <w:sz w:val="9"/>
        </w:rPr>
        <w:t>and</w:t>
      </w:r>
      <w:r>
        <w:rPr>
          <w:rFonts w:ascii="Arial"/>
          <w:color w:val="6B6B6B"/>
          <w:w w:val="110"/>
          <w:sz w:val="9"/>
        </w:rPr>
        <w:t>it.</w:t>
      </w:r>
      <w:r>
        <w:rPr>
          <w:rFonts w:ascii="Arial"/>
          <w:color w:val="6B6B6B"/>
          <w:w w:val="110"/>
          <w:sz w:val="9"/>
        </w:rPr>
        <w:t> </w:t>
      </w:r>
      <w:r>
        <w:rPr>
          <w:rFonts w:ascii="Arial"/>
          <w:color w:val="595959"/>
          <w:w w:val="110"/>
          <w:sz w:val="9"/>
        </w:rPr>
        <w:t>Vivomus</w:t>
      </w:r>
      <w:r>
        <w:rPr>
          <w:rFonts w:ascii="Arial"/>
          <w:color w:val="595959"/>
          <w:w w:val="110"/>
          <w:sz w:val="9"/>
        </w:rPr>
        <w:t> magna</w:t>
      </w:r>
      <w:r>
        <w:rPr>
          <w:rFonts w:ascii="Arial"/>
          <w:color w:val="595959"/>
          <w:spacing w:val="40"/>
          <w:w w:val="110"/>
          <w:sz w:val="9"/>
        </w:rPr>
        <w:t> </w:t>
      </w:r>
      <w:r>
        <w:rPr>
          <w:rFonts w:ascii="Arial"/>
          <w:color w:val="595959"/>
          <w:w w:val="110"/>
          <w:sz w:val="9"/>
        </w:rPr>
        <w:t>justo,</w:t>
      </w:r>
      <w:r>
        <w:rPr>
          <w:rFonts w:ascii="Arial"/>
          <w:color w:val="595959"/>
          <w:w w:val="110"/>
          <w:sz w:val="9"/>
        </w:rPr>
        <w:t> </w:t>
      </w:r>
      <w:r>
        <w:rPr>
          <w:rFonts w:ascii="Arial"/>
          <w:color w:val="2D2A2F"/>
          <w:w w:val="110"/>
          <w:sz w:val="9"/>
        </w:rPr>
        <w:t>l</w:t>
      </w:r>
      <w:r>
        <w:rPr>
          <w:rFonts w:ascii="Arial"/>
          <w:color w:val="595959"/>
          <w:w w:val="110"/>
          <w:sz w:val="9"/>
        </w:rPr>
        <w:t>odnio</w:t>
      </w:r>
      <w:r>
        <w:rPr>
          <w:rFonts w:ascii="Arial"/>
          <w:color w:val="595959"/>
          <w:w w:val="110"/>
          <w:sz w:val="9"/>
        </w:rPr>
        <w:t> eget</w:t>
      </w:r>
      <w:r>
        <w:rPr>
          <w:rFonts w:ascii="Arial"/>
          <w:color w:val="595959"/>
          <w:w w:val="110"/>
          <w:sz w:val="9"/>
        </w:rPr>
        <w:t> </w:t>
      </w:r>
      <w:r>
        <w:rPr>
          <w:rFonts w:ascii="Arial"/>
          <w:color w:val="6B6B6B"/>
          <w:w w:val="110"/>
          <w:sz w:val="9"/>
        </w:rPr>
        <w:t>consec</w:t>
      </w:r>
      <w:r>
        <w:rPr>
          <w:rFonts w:ascii="Arial"/>
          <w:color w:val="444444"/>
          <w:w w:val="110"/>
          <w:sz w:val="9"/>
        </w:rPr>
        <w:t>tetu</w:t>
      </w:r>
      <w:r>
        <w:rPr>
          <w:rFonts w:ascii="Arial"/>
          <w:color w:val="6B6B6B"/>
          <w:w w:val="110"/>
          <w:sz w:val="9"/>
        </w:rPr>
        <w:t>r</w:t>
      </w:r>
      <w:r>
        <w:rPr>
          <w:rFonts w:ascii="Arial"/>
          <w:color w:val="6B6B6B"/>
          <w:w w:val="110"/>
          <w:sz w:val="9"/>
        </w:rPr>
        <w:t> </w:t>
      </w:r>
      <w:r>
        <w:rPr>
          <w:rFonts w:ascii="Arial"/>
          <w:color w:val="595959"/>
          <w:w w:val="110"/>
          <w:sz w:val="9"/>
        </w:rPr>
        <w:t>sed,</w:t>
      </w:r>
      <w:r>
        <w:rPr>
          <w:rFonts w:ascii="Arial"/>
          <w:color w:val="595959"/>
          <w:spacing w:val="40"/>
          <w:w w:val="110"/>
          <w:sz w:val="9"/>
        </w:rPr>
        <w:t> </w:t>
      </w:r>
      <w:r>
        <w:rPr>
          <w:rFonts w:ascii="Arial"/>
          <w:color w:val="595959"/>
          <w:w w:val="110"/>
          <w:sz w:val="9"/>
        </w:rPr>
        <w:t>conva</w:t>
      </w:r>
      <w:r>
        <w:rPr>
          <w:rFonts w:ascii="Arial"/>
          <w:color w:val="2D2A2F"/>
          <w:w w:val="110"/>
          <w:sz w:val="9"/>
        </w:rPr>
        <w:t>l</w:t>
      </w:r>
      <w:r>
        <w:rPr>
          <w:rFonts w:ascii="Arial"/>
          <w:color w:val="595959"/>
          <w:w w:val="110"/>
          <w:sz w:val="9"/>
        </w:rPr>
        <w:t>lis</w:t>
      </w:r>
      <w:r>
        <w:rPr>
          <w:rFonts w:ascii="Arial"/>
          <w:color w:val="595959"/>
          <w:spacing w:val="-4"/>
          <w:w w:val="110"/>
          <w:sz w:val="9"/>
        </w:rPr>
        <w:t> </w:t>
      </w:r>
      <w:r>
        <w:rPr>
          <w:rFonts w:ascii="Arial"/>
          <w:color w:val="444444"/>
          <w:w w:val="110"/>
          <w:sz w:val="9"/>
        </w:rPr>
        <w:t>at </w:t>
      </w:r>
      <w:r>
        <w:rPr>
          <w:rFonts w:ascii="Arial"/>
          <w:color w:val="595959"/>
          <w:w w:val="110"/>
          <w:sz w:val="9"/>
        </w:rPr>
        <w:t>tellus.</w:t>
      </w:r>
    </w:p>
    <w:p>
      <w:pPr>
        <w:pStyle w:val="BodyText"/>
        <w:rPr>
          <w:rFonts w:ascii="Arial"/>
          <w:sz w:val="9"/>
        </w:rPr>
      </w:pPr>
    </w:p>
    <w:p>
      <w:pPr>
        <w:pStyle w:val="BodyText"/>
        <w:spacing w:before="10"/>
        <w:rPr>
          <w:rFonts w:ascii="Arial"/>
          <w:sz w:val="9"/>
        </w:rPr>
      </w:pPr>
    </w:p>
    <w:p>
      <w:pPr>
        <w:spacing w:before="0"/>
        <w:ind w:left="1663" w:right="1093" w:firstLine="0"/>
        <w:jc w:val="center"/>
        <w:rPr>
          <w:rFonts w:ascii="Arial"/>
          <w:sz w:val="9"/>
        </w:rPr>
      </w:pPr>
      <w:r>
        <w:rPr>
          <w:rFonts w:ascii="Arial"/>
          <w:color w:val="595959"/>
          <w:sz w:val="9"/>
        </w:rPr>
        <w:t>Learn</w:t>
      </w:r>
      <w:r>
        <w:rPr>
          <w:rFonts w:ascii="Arial"/>
          <w:color w:val="595959"/>
          <w:spacing w:val="-5"/>
          <w:sz w:val="9"/>
        </w:rPr>
        <w:t> </w:t>
      </w:r>
      <w:r>
        <w:rPr>
          <w:rFonts w:ascii="Arial"/>
          <w:color w:val="444444"/>
          <w:spacing w:val="-4"/>
          <w:w w:val="110"/>
          <w:sz w:val="9"/>
        </w:rPr>
        <w:t>more</w:t>
      </w:r>
    </w:p>
    <w:p>
      <w:pPr>
        <w:spacing w:after="0"/>
        <w:jc w:val="center"/>
        <w:rPr>
          <w:rFonts w:ascii="Arial"/>
          <w:sz w:val="9"/>
        </w:rPr>
        <w:sectPr>
          <w:type w:val="continuous"/>
          <w:pgSz w:w="11910" w:h="16840"/>
          <w:pgMar w:header="658" w:footer="1400" w:top="1920" w:bottom="280" w:left="700" w:right="620"/>
          <w:cols w:num="3" w:equalWidth="0">
            <w:col w:w="3674" w:space="40"/>
            <w:col w:w="3278" w:space="39"/>
            <w:col w:w="3559"/>
          </w:cols>
        </w:sectPr>
      </w:pPr>
    </w:p>
    <w:p>
      <w:pPr>
        <w:pStyle w:val="BodyText"/>
        <w:spacing w:before="29"/>
        <w:rPr>
          <w:rFonts w:ascii="Arial"/>
        </w:rPr>
      </w:pPr>
      <w:r>
        <w:rPr/>
        <w:drawing>
          <wp:anchor distT="0" distB="0" distL="0" distR="0" allowOverlap="1" layoutInCell="1" locked="0" behindDoc="0" simplePos="0" relativeHeight="15802880">
            <wp:simplePos x="0" y="0"/>
            <wp:positionH relativeFrom="page">
              <wp:posOffset>591312</wp:posOffset>
            </wp:positionH>
            <wp:positionV relativeFrom="page">
              <wp:posOffset>455676</wp:posOffset>
            </wp:positionV>
            <wp:extent cx="486156" cy="361187"/>
            <wp:effectExtent l="0" t="0" r="0" b="0"/>
            <wp:wrapNone/>
            <wp:docPr id="521" name="Image 521"/>
            <wp:cNvGraphicFramePr>
              <a:graphicFrameLocks/>
            </wp:cNvGraphicFramePr>
            <a:graphic>
              <a:graphicData uri="http://schemas.openxmlformats.org/drawingml/2006/picture">
                <pic:pic>
                  <pic:nvPicPr>
                    <pic:cNvPr id="521" name="Image 521"/>
                    <pic:cNvPicPr/>
                  </pic:nvPicPr>
                  <pic:blipFill>
                    <a:blip r:embed="rId6" cstate="print"/>
                    <a:stretch>
                      <a:fillRect/>
                    </a:stretch>
                  </pic:blipFill>
                  <pic:spPr>
                    <a:xfrm>
                      <a:off x="0" y="0"/>
                      <a:ext cx="486156" cy="361187"/>
                    </a:xfrm>
                    <a:prstGeom prst="rect">
                      <a:avLst/>
                    </a:prstGeom>
                  </pic:spPr>
                </pic:pic>
              </a:graphicData>
            </a:graphic>
          </wp:anchor>
        </w:drawing>
      </w:r>
    </w:p>
    <w:p>
      <w:pPr>
        <w:pStyle w:val="BodyText"/>
        <w:ind w:left="382"/>
        <w:jc w:val="both"/>
      </w:pPr>
      <w:r>
        <w:rPr>
          <w:color w:val="0F0F0F"/>
          <w:w w:val="105"/>
        </w:rPr>
        <w:t>Figure</w:t>
      </w:r>
      <w:r>
        <w:rPr>
          <w:color w:val="0F0F0F"/>
          <w:spacing w:val="6"/>
          <w:w w:val="105"/>
        </w:rPr>
        <w:t> </w:t>
      </w:r>
      <w:r>
        <w:rPr>
          <w:color w:val="0F0F0F"/>
          <w:w w:val="105"/>
        </w:rPr>
        <w:t>4</w:t>
      </w:r>
      <w:r>
        <w:rPr>
          <w:color w:val="0F0F0F"/>
          <w:spacing w:val="-7"/>
          <w:w w:val="105"/>
        </w:rPr>
        <w:t> </w:t>
      </w:r>
      <w:r>
        <w:rPr>
          <w:color w:val="0F0F0F"/>
          <w:w w:val="105"/>
        </w:rPr>
        <w:t>UI</w:t>
      </w:r>
      <w:r>
        <w:rPr>
          <w:color w:val="0F0F0F"/>
          <w:spacing w:val="-4"/>
          <w:w w:val="105"/>
        </w:rPr>
        <w:t> </w:t>
      </w:r>
      <w:r>
        <w:rPr>
          <w:color w:val="0F0F0F"/>
          <w:spacing w:val="-2"/>
          <w:w w:val="105"/>
        </w:rPr>
        <w:t>Wireframe</w:t>
      </w:r>
    </w:p>
    <w:p>
      <w:pPr>
        <w:pStyle w:val="BodyText"/>
        <w:spacing w:before="60"/>
      </w:pPr>
    </w:p>
    <w:p>
      <w:pPr>
        <w:pStyle w:val="BodyText"/>
        <w:spacing w:line="376" w:lineRule="auto"/>
        <w:ind w:left="380" w:right="433" w:firstLine="4"/>
        <w:jc w:val="both"/>
      </w:pPr>
      <w:r>
        <w:rPr>
          <w:color w:val="0F0F0F"/>
          <w:w w:val="105"/>
        </w:rPr>
        <w:t>There</w:t>
      </w:r>
      <w:r>
        <w:rPr>
          <w:color w:val="0F0F0F"/>
          <w:w w:val="105"/>
        </w:rPr>
        <w:t> are</w:t>
      </w:r>
      <w:r>
        <w:rPr>
          <w:color w:val="0F0F0F"/>
          <w:w w:val="105"/>
        </w:rPr>
        <w:t> four</w:t>
      </w:r>
      <w:r>
        <w:rPr>
          <w:color w:val="0F0F0F"/>
          <w:w w:val="105"/>
        </w:rPr>
        <w:t> main</w:t>
      </w:r>
      <w:r>
        <w:rPr>
          <w:color w:val="0F0F0F"/>
          <w:w w:val="105"/>
        </w:rPr>
        <w:t> screens</w:t>
      </w:r>
      <w:r>
        <w:rPr>
          <w:color w:val="0F0F0F"/>
          <w:w w:val="105"/>
        </w:rPr>
        <w:t> which</w:t>
      </w:r>
      <w:r>
        <w:rPr>
          <w:color w:val="0F0F0F"/>
          <w:w w:val="105"/>
        </w:rPr>
        <w:t> the user</w:t>
      </w:r>
      <w:r>
        <w:rPr>
          <w:color w:val="0F0F0F"/>
          <w:w w:val="105"/>
        </w:rPr>
        <w:t> will go</w:t>
      </w:r>
      <w:r>
        <w:rPr>
          <w:color w:val="0F0F0F"/>
          <w:w w:val="105"/>
        </w:rPr>
        <w:t> through,</w:t>
      </w:r>
      <w:r>
        <w:rPr>
          <w:color w:val="0F0F0F"/>
          <w:w w:val="105"/>
        </w:rPr>
        <w:t> which</w:t>
      </w:r>
      <w:r>
        <w:rPr>
          <w:color w:val="0F0F0F"/>
          <w:w w:val="105"/>
        </w:rPr>
        <w:t> are Home,</w:t>
      </w:r>
      <w:r>
        <w:rPr>
          <w:color w:val="0F0F0F"/>
          <w:w w:val="105"/>
        </w:rPr>
        <w:t> Diagnosis,</w:t>
      </w:r>
      <w:r>
        <w:rPr>
          <w:color w:val="0F0F0F"/>
          <w:w w:val="105"/>
        </w:rPr>
        <w:t> Map</w:t>
      </w:r>
      <w:r>
        <w:rPr>
          <w:color w:val="0F0F0F"/>
          <w:w w:val="105"/>
        </w:rPr>
        <w:t> and</w:t>
      </w:r>
      <w:r>
        <w:rPr>
          <w:color w:val="0F0F0F"/>
          <w:w w:val="105"/>
        </w:rPr>
        <w:t> History screens.</w:t>
      </w:r>
      <w:r>
        <w:rPr>
          <w:color w:val="0F0F0F"/>
          <w:spacing w:val="-5"/>
          <w:w w:val="105"/>
        </w:rPr>
        <w:t> </w:t>
      </w:r>
      <w:r>
        <w:rPr>
          <w:color w:val="0F0F0F"/>
          <w:w w:val="105"/>
        </w:rPr>
        <w:t>Initially user</w:t>
      </w:r>
      <w:r>
        <w:rPr>
          <w:color w:val="0F0F0F"/>
          <w:spacing w:val="-7"/>
          <w:w w:val="105"/>
        </w:rPr>
        <w:t> </w:t>
      </w:r>
      <w:r>
        <w:rPr>
          <w:color w:val="0F0F0F"/>
          <w:w w:val="105"/>
        </w:rPr>
        <w:t>is</w:t>
      </w:r>
      <w:r>
        <w:rPr>
          <w:color w:val="0F0F0F"/>
          <w:spacing w:val="-11"/>
          <w:w w:val="105"/>
        </w:rPr>
        <w:t> </w:t>
      </w:r>
      <w:r>
        <w:rPr>
          <w:color w:val="0F0F0F"/>
          <w:w w:val="105"/>
        </w:rPr>
        <w:t>navigated to</w:t>
      </w:r>
      <w:r>
        <w:rPr>
          <w:color w:val="0F0F0F"/>
          <w:spacing w:val="-11"/>
          <w:w w:val="105"/>
        </w:rPr>
        <w:t> </w:t>
      </w:r>
      <w:r>
        <w:rPr>
          <w:color w:val="0F0F0F"/>
          <w:w w:val="105"/>
        </w:rPr>
        <w:t>the</w:t>
      </w:r>
      <w:r>
        <w:rPr>
          <w:color w:val="0F0F0F"/>
          <w:spacing w:val="-7"/>
          <w:w w:val="105"/>
        </w:rPr>
        <w:t> </w:t>
      </w:r>
      <w:r>
        <w:rPr>
          <w:color w:val="0F0F0F"/>
          <w:w w:val="105"/>
        </w:rPr>
        <w:t>home</w:t>
      </w:r>
      <w:r>
        <w:rPr>
          <w:color w:val="0F0F0F"/>
          <w:spacing w:val="-8"/>
          <w:w w:val="105"/>
        </w:rPr>
        <w:t> </w:t>
      </w:r>
      <w:r>
        <w:rPr>
          <w:color w:val="0F0F0F"/>
          <w:w w:val="105"/>
        </w:rPr>
        <w:t>page</w:t>
      </w:r>
      <w:r>
        <w:rPr>
          <w:color w:val="0F0F0F"/>
          <w:spacing w:val="-3"/>
          <w:w w:val="105"/>
        </w:rPr>
        <w:t> </w:t>
      </w:r>
      <w:r>
        <w:rPr>
          <w:color w:val="0F0F0F"/>
          <w:w w:val="105"/>
        </w:rPr>
        <w:t>which</w:t>
      </w:r>
      <w:r>
        <w:rPr>
          <w:color w:val="0F0F0F"/>
          <w:spacing w:val="-6"/>
          <w:w w:val="105"/>
        </w:rPr>
        <w:t> </w:t>
      </w:r>
      <w:r>
        <w:rPr>
          <w:color w:val="0F0F0F"/>
          <w:w w:val="105"/>
        </w:rPr>
        <w:t>the</w:t>
      </w:r>
      <w:r>
        <w:rPr>
          <w:color w:val="0F0F0F"/>
          <w:spacing w:val="-11"/>
          <w:w w:val="105"/>
        </w:rPr>
        <w:t> </w:t>
      </w:r>
      <w:r>
        <w:rPr>
          <w:color w:val="0F0F0F"/>
          <w:w w:val="105"/>
        </w:rPr>
        <w:t>user</w:t>
      </w:r>
      <w:r>
        <w:rPr>
          <w:color w:val="0F0F0F"/>
          <w:spacing w:val="-7"/>
          <w:w w:val="105"/>
        </w:rPr>
        <w:t> </w:t>
      </w:r>
      <w:r>
        <w:rPr>
          <w:color w:val="0F0F0F"/>
          <w:w w:val="105"/>
        </w:rPr>
        <w:t>is</w:t>
      </w:r>
      <w:r>
        <w:rPr>
          <w:color w:val="0F0F0F"/>
          <w:spacing w:val="-14"/>
          <w:w w:val="105"/>
        </w:rPr>
        <w:t> </w:t>
      </w:r>
      <w:r>
        <w:rPr>
          <w:color w:val="0F0F0F"/>
          <w:w w:val="105"/>
        </w:rPr>
        <w:t>given</w:t>
      </w:r>
      <w:r>
        <w:rPr>
          <w:color w:val="0F0F0F"/>
          <w:spacing w:val="-6"/>
          <w:w w:val="105"/>
        </w:rPr>
        <w:t> </w:t>
      </w:r>
      <w:r>
        <w:rPr>
          <w:color w:val="0F0F0F"/>
          <w:w w:val="105"/>
        </w:rPr>
        <w:t>the</w:t>
      </w:r>
      <w:r>
        <w:rPr>
          <w:color w:val="0F0F0F"/>
          <w:spacing w:val="-8"/>
          <w:w w:val="105"/>
        </w:rPr>
        <w:t> </w:t>
      </w:r>
      <w:r>
        <w:rPr>
          <w:color w:val="0F0F0F"/>
          <w:w w:val="105"/>
        </w:rPr>
        <w:t>option</w:t>
      </w:r>
      <w:r>
        <w:rPr>
          <w:color w:val="0F0F0F"/>
          <w:spacing w:val="-6"/>
          <w:w w:val="105"/>
        </w:rPr>
        <w:t> </w:t>
      </w:r>
      <w:r>
        <w:rPr>
          <w:color w:val="0F0F0F"/>
          <w:w w:val="105"/>
        </w:rPr>
        <w:t>to</w:t>
      </w:r>
      <w:r>
        <w:rPr>
          <w:color w:val="0F0F0F"/>
          <w:spacing w:val="-13"/>
          <w:w w:val="105"/>
        </w:rPr>
        <w:t> </w:t>
      </w:r>
      <w:r>
        <w:rPr>
          <w:color w:val="0F0F0F"/>
          <w:w w:val="105"/>
        </w:rPr>
        <w:t>Login</w:t>
      </w:r>
      <w:r>
        <w:rPr>
          <w:color w:val="0F0F0F"/>
          <w:spacing w:val="-2"/>
          <w:w w:val="105"/>
        </w:rPr>
        <w:t> </w:t>
      </w:r>
      <w:r>
        <w:rPr>
          <w:color w:val="0F0F0F"/>
          <w:w w:val="105"/>
        </w:rPr>
        <w:t>with</w:t>
      </w:r>
      <w:r>
        <w:rPr>
          <w:color w:val="0F0F0F"/>
          <w:spacing w:val="-12"/>
          <w:w w:val="105"/>
        </w:rPr>
        <w:t> </w:t>
      </w:r>
      <w:r>
        <w:rPr>
          <w:color w:val="0F0F0F"/>
          <w:w w:val="105"/>
        </w:rPr>
        <w:t>an</w:t>
      </w:r>
      <w:r>
        <w:rPr>
          <w:color w:val="0F0F0F"/>
          <w:spacing w:val="-14"/>
          <w:w w:val="105"/>
        </w:rPr>
        <w:t> </w:t>
      </w:r>
      <w:r>
        <w:rPr>
          <w:color w:val="0F0F0F"/>
          <w:w w:val="105"/>
        </w:rPr>
        <w:t>existing account, sign up with google or skip the login or sign up, since if the user does not want to proceed</w:t>
      </w:r>
      <w:r>
        <w:rPr>
          <w:color w:val="0F0F0F"/>
          <w:spacing w:val="26"/>
          <w:w w:val="105"/>
        </w:rPr>
        <w:t> </w:t>
      </w:r>
      <w:r>
        <w:rPr>
          <w:color w:val="0F0F0F"/>
          <w:w w:val="105"/>
        </w:rPr>
        <w:t>with the sign up or login.</w:t>
      </w:r>
    </w:p>
    <w:p>
      <w:pPr>
        <w:pStyle w:val="BodyText"/>
        <w:spacing w:line="376" w:lineRule="auto" w:before="161"/>
        <w:ind w:left="380" w:right="423" w:firstLine="3"/>
        <w:jc w:val="both"/>
      </w:pPr>
      <w:r>
        <w:rPr>
          <w:color w:val="0F0F0F"/>
          <w:w w:val="105"/>
        </w:rPr>
        <w:t>After a successful</w:t>
      </w:r>
      <w:r>
        <w:rPr>
          <w:color w:val="0F0F0F"/>
          <w:spacing w:val="35"/>
          <w:w w:val="105"/>
        </w:rPr>
        <w:t> </w:t>
      </w:r>
      <w:r>
        <w:rPr>
          <w:color w:val="0F0F0F"/>
          <w:w w:val="105"/>
        </w:rPr>
        <w:t>login, signup or otherwise</w:t>
      </w:r>
      <w:r>
        <w:rPr>
          <w:color w:val="0F0F0F"/>
          <w:w w:val="105"/>
        </w:rPr>
        <w:t> skip, the user is directed</w:t>
      </w:r>
      <w:r>
        <w:rPr>
          <w:color w:val="0F0F0F"/>
          <w:w w:val="105"/>
        </w:rPr>
        <w:t> to the diagnosis screen</w:t>
      </w:r>
      <w:r>
        <w:rPr>
          <w:color w:val="0F0F0F"/>
          <w:w w:val="105"/>
        </w:rPr>
        <w:t> directly, which show</w:t>
      </w:r>
      <w:r>
        <w:rPr>
          <w:color w:val="0F0F0F"/>
          <w:spacing w:val="-6"/>
          <w:w w:val="105"/>
        </w:rPr>
        <w:t> </w:t>
      </w:r>
      <w:r>
        <w:rPr>
          <w:color w:val="0F0F0F"/>
          <w:w w:val="105"/>
        </w:rPr>
        <w:t>cases</w:t>
      </w:r>
      <w:r>
        <w:rPr>
          <w:color w:val="0F0F0F"/>
          <w:spacing w:val="-3"/>
          <w:w w:val="105"/>
        </w:rPr>
        <w:t> </w:t>
      </w:r>
      <w:r>
        <w:rPr>
          <w:color w:val="0F0F0F"/>
          <w:w w:val="105"/>
        </w:rPr>
        <w:t>the</w:t>
      </w:r>
      <w:r>
        <w:rPr>
          <w:color w:val="0F0F0F"/>
          <w:spacing w:val="-1"/>
          <w:w w:val="105"/>
        </w:rPr>
        <w:t> </w:t>
      </w:r>
      <w:r>
        <w:rPr>
          <w:color w:val="0F0F0F"/>
          <w:w w:val="105"/>
        </w:rPr>
        <w:t>main functionalities</w:t>
      </w:r>
      <w:r>
        <w:rPr>
          <w:color w:val="0F0F0F"/>
          <w:spacing w:val="-11"/>
          <w:w w:val="105"/>
        </w:rPr>
        <w:t> </w:t>
      </w:r>
      <w:r>
        <w:rPr>
          <w:color w:val="0F0F0F"/>
          <w:w w:val="105"/>
        </w:rPr>
        <w:t>of</w:t>
      </w:r>
      <w:r>
        <w:rPr>
          <w:color w:val="0F0F0F"/>
          <w:spacing w:val="-9"/>
          <w:w w:val="105"/>
        </w:rPr>
        <w:t> </w:t>
      </w:r>
      <w:r>
        <w:rPr>
          <w:color w:val="0F0F0F"/>
          <w:w w:val="105"/>
        </w:rPr>
        <w:t>the</w:t>
      </w:r>
      <w:r>
        <w:rPr>
          <w:color w:val="0F0F0F"/>
          <w:spacing w:val="-5"/>
          <w:w w:val="105"/>
        </w:rPr>
        <w:t> </w:t>
      </w:r>
      <w:r>
        <w:rPr>
          <w:color w:val="0F0F0F"/>
          <w:w w:val="105"/>
        </w:rPr>
        <w:t>system. Five</w:t>
      </w:r>
      <w:r>
        <w:rPr>
          <w:color w:val="0F0F0F"/>
          <w:spacing w:val="-1"/>
          <w:w w:val="105"/>
        </w:rPr>
        <w:t> </w:t>
      </w:r>
      <w:r>
        <w:rPr>
          <w:color w:val="0F0F0F"/>
          <w:w w:val="105"/>
        </w:rPr>
        <w:t>types of</w:t>
      </w:r>
      <w:r>
        <w:rPr>
          <w:color w:val="0F0F0F"/>
          <w:spacing w:val="-9"/>
          <w:w w:val="105"/>
        </w:rPr>
        <w:t> </w:t>
      </w:r>
      <w:r>
        <w:rPr>
          <w:color w:val="0F0F0F"/>
          <w:w w:val="105"/>
        </w:rPr>
        <w:t>crops</w:t>
      </w:r>
      <w:r>
        <w:rPr>
          <w:color w:val="0F0F0F"/>
          <w:spacing w:val="-1"/>
          <w:w w:val="105"/>
        </w:rPr>
        <w:t> </w:t>
      </w:r>
      <w:r>
        <w:rPr>
          <w:color w:val="0F0F0F"/>
          <w:w w:val="105"/>
        </w:rPr>
        <w:t>which are</w:t>
      </w:r>
      <w:r>
        <w:rPr>
          <w:color w:val="0F0F0F"/>
          <w:spacing w:val="-8"/>
          <w:w w:val="105"/>
        </w:rPr>
        <w:t> </w:t>
      </w:r>
      <w:r>
        <w:rPr>
          <w:color w:val="0F0F0F"/>
          <w:w w:val="105"/>
        </w:rPr>
        <w:t>cinnamon, coffee,</w:t>
      </w:r>
      <w:r>
        <w:rPr>
          <w:color w:val="0F0F0F"/>
          <w:spacing w:val="-8"/>
          <w:w w:val="105"/>
        </w:rPr>
        <w:t> </w:t>
      </w:r>
      <w:r>
        <w:rPr>
          <w:color w:val="0F0F0F"/>
          <w:w w:val="105"/>
        </w:rPr>
        <w:t>tea,</w:t>
      </w:r>
      <w:r>
        <w:rPr>
          <w:color w:val="0F0F0F"/>
          <w:spacing w:val="-7"/>
          <w:w w:val="105"/>
        </w:rPr>
        <w:t> </w:t>
      </w:r>
      <w:r>
        <w:rPr>
          <w:color w:val="0F0F0F"/>
          <w:w w:val="105"/>
        </w:rPr>
        <w:t>tomato, and rice are shown</w:t>
      </w:r>
      <w:r>
        <w:rPr>
          <w:color w:val="0F0F0F"/>
          <w:w w:val="105"/>
        </w:rPr>
        <w:t> as widgets for the user to select depending on the crop, after selection</w:t>
      </w:r>
      <w:r>
        <w:rPr>
          <w:color w:val="0F0F0F"/>
          <w:w w:val="105"/>
        </w:rPr>
        <w:t> of the crop, user is prompted with</w:t>
      </w:r>
      <w:r>
        <w:rPr>
          <w:color w:val="0F0F0F"/>
          <w:spacing w:val="-6"/>
          <w:w w:val="105"/>
        </w:rPr>
        <w:t> </w:t>
      </w:r>
      <w:r>
        <w:rPr>
          <w:color w:val="0F0F0F"/>
          <w:w w:val="105"/>
        </w:rPr>
        <w:t>two</w:t>
      </w:r>
      <w:r>
        <w:rPr>
          <w:color w:val="0F0F0F"/>
          <w:spacing w:val="-11"/>
          <w:w w:val="105"/>
        </w:rPr>
        <w:t> </w:t>
      </w:r>
      <w:r>
        <w:rPr>
          <w:color w:val="0F0F0F"/>
          <w:w w:val="105"/>
        </w:rPr>
        <w:t>options to</w:t>
      </w:r>
      <w:r>
        <w:rPr>
          <w:color w:val="0F0F0F"/>
          <w:spacing w:val="-13"/>
          <w:w w:val="105"/>
        </w:rPr>
        <w:t> </w:t>
      </w:r>
      <w:r>
        <w:rPr>
          <w:color w:val="0F0F0F"/>
          <w:w w:val="105"/>
        </w:rPr>
        <w:t>select</w:t>
      </w:r>
      <w:r>
        <w:rPr>
          <w:color w:val="0F0F0F"/>
          <w:spacing w:val="-3"/>
          <w:w w:val="105"/>
        </w:rPr>
        <w:t> </w:t>
      </w:r>
      <w:r>
        <w:rPr>
          <w:color w:val="0F0F0F"/>
          <w:w w:val="105"/>
        </w:rPr>
        <w:t>the</w:t>
      </w:r>
      <w:r>
        <w:rPr>
          <w:color w:val="0F0F0F"/>
          <w:spacing w:val="-6"/>
          <w:w w:val="105"/>
        </w:rPr>
        <w:t> </w:t>
      </w:r>
      <w:r>
        <w:rPr>
          <w:color w:val="0F0F0F"/>
          <w:w w:val="105"/>
        </w:rPr>
        <w:t>mode</w:t>
      </w:r>
      <w:r>
        <w:rPr>
          <w:color w:val="0F0F0F"/>
          <w:spacing w:val="-5"/>
          <w:w w:val="105"/>
        </w:rPr>
        <w:t> </w:t>
      </w:r>
      <w:r>
        <w:rPr>
          <w:color w:val="0F0F0F"/>
          <w:w w:val="105"/>
        </w:rPr>
        <w:t>of</w:t>
      </w:r>
      <w:r>
        <w:rPr>
          <w:color w:val="0F0F0F"/>
          <w:spacing w:val="-12"/>
          <w:w w:val="105"/>
        </w:rPr>
        <w:t> </w:t>
      </w:r>
      <w:r>
        <w:rPr>
          <w:color w:val="0F0F0F"/>
          <w:w w:val="105"/>
        </w:rPr>
        <w:t>uploading the</w:t>
      </w:r>
      <w:r>
        <w:rPr>
          <w:color w:val="0F0F0F"/>
          <w:spacing w:val="-7"/>
          <w:w w:val="105"/>
        </w:rPr>
        <w:t> </w:t>
      </w:r>
      <w:r>
        <w:rPr>
          <w:color w:val="0F0F0F"/>
          <w:w w:val="105"/>
        </w:rPr>
        <w:t>picture</w:t>
      </w:r>
      <w:r>
        <w:rPr>
          <w:color w:val="0F0F0F"/>
          <w:spacing w:val="-7"/>
          <w:w w:val="105"/>
        </w:rPr>
        <w:t> </w:t>
      </w:r>
      <w:r>
        <w:rPr>
          <w:color w:val="0F0F0F"/>
          <w:w w:val="105"/>
        </w:rPr>
        <w:t>of</w:t>
      </w:r>
      <w:r>
        <w:rPr>
          <w:color w:val="0F0F0F"/>
          <w:spacing w:val="-5"/>
          <w:w w:val="105"/>
        </w:rPr>
        <w:t> </w:t>
      </w:r>
      <w:r>
        <w:rPr>
          <w:color w:val="0F0F0F"/>
          <w:w w:val="105"/>
        </w:rPr>
        <w:t>the</w:t>
      </w:r>
      <w:r>
        <w:rPr>
          <w:color w:val="0F0F0F"/>
          <w:spacing w:val="-11"/>
          <w:w w:val="105"/>
        </w:rPr>
        <w:t> </w:t>
      </w:r>
      <w:r>
        <w:rPr>
          <w:color w:val="0F0F0F"/>
          <w:w w:val="105"/>
        </w:rPr>
        <w:t>crop</w:t>
      </w:r>
      <w:r>
        <w:rPr>
          <w:color w:val="0F0F0F"/>
          <w:spacing w:val="-10"/>
          <w:w w:val="105"/>
        </w:rPr>
        <w:t> </w:t>
      </w:r>
      <w:r>
        <w:rPr>
          <w:color w:val="0F0F0F"/>
          <w:w w:val="105"/>
        </w:rPr>
        <w:t>selected.</w:t>
      </w:r>
      <w:r>
        <w:rPr>
          <w:color w:val="0F0F0F"/>
          <w:spacing w:val="-2"/>
          <w:w w:val="105"/>
        </w:rPr>
        <w:t> </w:t>
      </w:r>
      <w:r>
        <w:rPr>
          <w:color w:val="0F0F0F"/>
          <w:w w:val="105"/>
        </w:rPr>
        <w:t>The</w:t>
      </w:r>
      <w:r>
        <w:rPr>
          <w:color w:val="0F0F0F"/>
          <w:spacing w:val="-6"/>
          <w:w w:val="105"/>
        </w:rPr>
        <w:t> </w:t>
      </w:r>
      <w:r>
        <w:rPr>
          <w:color w:val="0F0F0F"/>
          <w:w w:val="105"/>
        </w:rPr>
        <w:t>two</w:t>
      </w:r>
      <w:r>
        <w:rPr>
          <w:color w:val="0F0F0F"/>
          <w:spacing w:val="-11"/>
          <w:w w:val="105"/>
        </w:rPr>
        <w:t> </w:t>
      </w:r>
      <w:r>
        <w:rPr>
          <w:color w:val="0F0F0F"/>
          <w:w w:val="105"/>
        </w:rPr>
        <w:t>options</w:t>
      </w:r>
      <w:r>
        <w:rPr>
          <w:color w:val="0F0F0F"/>
          <w:spacing w:val="-4"/>
          <w:w w:val="105"/>
        </w:rPr>
        <w:t> </w:t>
      </w:r>
      <w:r>
        <w:rPr>
          <w:color w:val="0F0F0F"/>
          <w:w w:val="105"/>
        </w:rPr>
        <w:t>are Take a Picture or</w:t>
      </w:r>
      <w:r>
        <w:rPr>
          <w:color w:val="0F0F0F"/>
          <w:spacing w:val="-1"/>
          <w:w w:val="105"/>
        </w:rPr>
        <w:t> </w:t>
      </w:r>
      <w:r>
        <w:rPr>
          <w:color w:val="0F0F0F"/>
          <w:w w:val="105"/>
        </w:rPr>
        <w:t>Choose a</w:t>
      </w:r>
      <w:r>
        <w:rPr>
          <w:color w:val="0F0F0F"/>
          <w:spacing w:val="-5"/>
          <w:w w:val="105"/>
        </w:rPr>
        <w:t> </w:t>
      </w:r>
      <w:r>
        <w:rPr>
          <w:color w:val="0F0F0F"/>
          <w:w w:val="105"/>
        </w:rPr>
        <w:t>photo. If the</w:t>
      </w:r>
      <w:r>
        <w:rPr>
          <w:color w:val="0F0F0F"/>
          <w:spacing w:val="-3"/>
          <w:w w:val="105"/>
        </w:rPr>
        <w:t> </w:t>
      </w:r>
      <w:r>
        <w:rPr>
          <w:color w:val="0F0F0F"/>
          <w:w w:val="105"/>
        </w:rPr>
        <w:t>user</w:t>
      </w:r>
      <w:r>
        <w:rPr>
          <w:color w:val="0F0F0F"/>
          <w:spacing w:val="-1"/>
          <w:w w:val="105"/>
        </w:rPr>
        <w:t> </w:t>
      </w:r>
      <w:r>
        <w:rPr>
          <w:color w:val="0F0F0F"/>
          <w:w w:val="105"/>
        </w:rPr>
        <w:t>selects the camera the user will be</w:t>
      </w:r>
      <w:r>
        <w:rPr>
          <w:color w:val="0F0F0F"/>
          <w:spacing w:val="-3"/>
          <w:w w:val="105"/>
        </w:rPr>
        <w:t> </w:t>
      </w:r>
      <w:r>
        <w:rPr>
          <w:color w:val="0F0F0F"/>
          <w:w w:val="105"/>
        </w:rPr>
        <w:t>connected to</w:t>
      </w:r>
      <w:r>
        <w:rPr>
          <w:color w:val="0F0F0F"/>
          <w:spacing w:val="-4"/>
          <w:w w:val="105"/>
        </w:rPr>
        <w:t> </w:t>
      </w:r>
      <w:r>
        <w:rPr>
          <w:color w:val="0F0F0F"/>
          <w:w w:val="105"/>
        </w:rPr>
        <w:t>the camera API, then after</w:t>
      </w:r>
      <w:r>
        <w:rPr>
          <w:color w:val="0F0F0F"/>
          <w:spacing w:val="-3"/>
          <w:w w:val="105"/>
        </w:rPr>
        <w:t> </w:t>
      </w:r>
      <w:r>
        <w:rPr>
          <w:color w:val="0F0F0F"/>
          <w:w w:val="105"/>
        </w:rPr>
        <w:t>confirmation of</w:t>
      </w:r>
      <w:r>
        <w:rPr>
          <w:color w:val="0F0F0F"/>
          <w:spacing w:val="-4"/>
          <w:w w:val="105"/>
        </w:rPr>
        <w:t> </w:t>
      </w:r>
      <w:r>
        <w:rPr>
          <w:color w:val="0F0F0F"/>
          <w:w w:val="105"/>
        </w:rPr>
        <w:t>the image</w:t>
      </w:r>
      <w:r>
        <w:rPr>
          <w:color w:val="0F0F0F"/>
          <w:spacing w:val="-5"/>
          <w:w w:val="105"/>
        </w:rPr>
        <w:t> </w:t>
      </w:r>
      <w:r>
        <w:rPr>
          <w:color w:val="0F0F0F"/>
          <w:w w:val="105"/>
        </w:rPr>
        <w:t>captured, the image will</w:t>
      </w:r>
      <w:r>
        <w:rPr>
          <w:color w:val="0F0F0F"/>
          <w:spacing w:val="-2"/>
          <w:w w:val="105"/>
        </w:rPr>
        <w:t> </w:t>
      </w:r>
      <w:r>
        <w:rPr>
          <w:color w:val="0F0F0F"/>
          <w:w w:val="105"/>
        </w:rPr>
        <w:t>be processed, and the</w:t>
      </w:r>
      <w:r>
        <w:rPr>
          <w:color w:val="0F0F0F"/>
          <w:spacing w:val="-5"/>
          <w:w w:val="105"/>
        </w:rPr>
        <w:t> </w:t>
      </w:r>
      <w:r>
        <w:rPr>
          <w:color w:val="0F0F0F"/>
          <w:w w:val="105"/>
        </w:rPr>
        <w:t>user</w:t>
      </w:r>
      <w:r>
        <w:rPr>
          <w:color w:val="0F0F0F"/>
          <w:spacing w:val="-4"/>
          <w:w w:val="105"/>
        </w:rPr>
        <w:t> </w:t>
      </w:r>
      <w:r>
        <w:rPr>
          <w:color w:val="0F0F0F"/>
          <w:w w:val="105"/>
        </w:rPr>
        <w:t>will</w:t>
      </w:r>
      <w:r>
        <w:rPr>
          <w:color w:val="0F0F0F"/>
          <w:spacing w:val="-2"/>
          <w:w w:val="105"/>
        </w:rPr>
        <w:t> </w:t>
      </w:r>
      <w:r>
        <w:rPr>
          <w:color w:val="0F0F0F"/>
          <w:w w:val="105"/>
        </w:rPr>
        <w:t>be</w:t>
      </w:r>
      <w:r>
        <w:rPr>
          <w:color w:val="0F0F0F"/>
          <w:spacing w:val="-4"/>
          <w:w w:val="105"/>
        </w:rPr>
        <w:t> </w:t>
      </w:r>
      <w:r>
        <w:rPr>
          <w:color w:val="0F0F0F"/>
          <w:w w:val="105"/>
        </w:rPr>
        <w:t>directed to</w:t>
      </w:r>
      <w:r>
        <w:rPr>
          <w:color w:val="0F0F0F"/>
          <w:spacing w:val="-2"/>
          <w:w w:val="105"/>
        </w:rPr>
        <w:t> </w:t>
      </w:r>
      <w:r>
        <w:rPr>
          <w:color w:val="0F0F0F"/>
          <w:w w:val="105"/>
        </w:rPr>
        <w:t>the results of</w:t>
      </w:r>
      <w:r>
        <w:rPr>
          <w:color w:val="0F0F0F"/>
          <w:spacing w:val="-3"/>
          <w:w w:val="105"/>
        </w:rPr>
        <w:t> </w:t>
      </w:r>
      <w:r>
        <w:rPr>
          <w:color w:val="0F0F0F"/>
          <w:w w:val="105"/>
        </w:rPr>
        <w:t>the</w:t>
      </w:r>
      <w:r>
        <w:rPr>
          <w:color w:val="0F0F0F"/>
          <w:spacing w:val="-5"/>
          <w:w w:val="105"/>
        </w:rPr>
        <w:t> </w:t>
      </w:r>
      <w:r>
        <w:rPr>
          <w:color w:val="0F0F0F"/>
          <w:w w:val="105"/>
        </w:rPr>
        <w:t>diagnosis. Same as</w:t>
      </w:r>
      <w:r>
        <w:rPr>
          <w:color w:val="0F0F0F"/>
          <w:spacing w:val="-9"/>
          <w:w w:val="105"/>
        </w:rPr>
        <w:t> </w:t>
      </w:r>
      <w:r>
        <w:rPr>
          <w:color w:val="0F0F0F"/>
          <w:w w:val="105"/>
        </w:rPr>
        <w:t>the</w:t>
      </w:r>
      <w:r>
        <w:rPr>
          <w:color w:val="0F0F0F"/>
          <w:spacing w:val="-4"/>
          <w:w w:val="105"/>
        </w:rPr>
        <w:t> </w:t>
      </w:r>
      <w:r>
        <w:rPr>
          <w:color w:val="0F0F0F"/>
          <w:w w:val="105"/>
        </w:rPr>
        <w:t>Take</w:t>
      </w:r>
      <w:r>
        <w:rPr>
          <w:color w:val="0F0F0F"/>
          <w:spacing w:val="-2"/>
          <w:w w:val="105"/>
        </w:rPr>
        <w:t> </w:t>
      </w:r>
      <w:r>
        <w:rPr>
          <w:color w:val="0F0F0F"/>
          <w:w w:val="105"/>
        </w:rPr>
        <w:t>a</w:t>
      </w:r>
      <w:r>
        <w:rPr>
          <w:color w:val="0F0F0F"/>
          <w:spacing w:val="-5"/>
          <w:w w:val="105"/>
        </w:rPr>
        <w:t> </w:t>
      </w:r>
      <w:r>
        <w:rPr>
          <w:color w:val="0F0F0F"/>
          <w:w w:val="105"/>
        </w:rPr>
        <w:t>Picture module, if</w:t>
      </w:r>
      <w:r>
        <w:rPr>
          <w:color w:val="0F0F0F"/>
          <w:spacing w:val="-3"/>
          <w:w w:val="105"/>
        </w:rPr>
        <w:t> </w:t>
      </w:r>
      <w:r>
        <w:rPr>
          <w:color w:val="0F0F0F"/>
          <w:w w:val="105"/>
        </w:rPr>
        <w:t>the</w:t>
      </w:r>
      <w:r>
        <w:rPr>
          <w:color w:val="0F0F0F"/>
          <w:spacing w:val="-3"/>
          <w:w w:val="105"/>
        </w:rPr>
        <w:t> </w:t>
      </w:r>
      <w:r>
        <w:rPr>
          <w:color w:val="0F0F0F"/>
          <w:w w:val="105"/>
        </w:rPr>
        <w:t>user</w:t>
      </w:r>
      <w:r>
        <w:rPr>
          <w:color w:val="0F0F0F"/>
          <w:spacing w:val="-2"/>
          <w:w w:val="105"/>
        </w:rPr>
        <w:t> </w:t>
      </w:r>
      <w:r>
        <w:rPr>
          <w:color w:val="0F0F0F"/>
          <w:w w:val="105"/>
        </w:rPr>
        <w:t>chooses to</w:t>
      </w:r>
      <w:r>
        <w:rPr>
          <w:color w:val="0F0F0F"/>
          <w:spacing w:val="-2"/>
          <w:w w:val="105"/>
        </w:rPr>
        <w:t> </w:t>
      </w:r>
      <w:r>
        <w:rPr>
          <w:color w:val="0F0F0F"/>
          <w:w w:val="105"/>
        </w:rPr>
        <w:t>upload an</w:t>
      </w:r>
      <w:r>
        <w:rPr>
          <w:color w:val="0F0F0F"/>
          <w:spacing w:val="-4"/>
          <w:w w:val="105"/>
        </w:rPr>
        <w:t> </w:t>
      </w:r>
      <w:r>
        <w:rPr>
          <w:color w:val="0F0F0F"/>
          <w:w w:val="105"/>
        </w:rPr>
        <w:t>existing photo</w:t>
      </w:r>
      <w:r>
        <w:rPr>
          <w:color w:val="0F0F0F"/>
          <w:spacing w:val="-5"/>
          <w:w w:val="105"/>
        </w:rPr>
        <w:t> </w:t>
      </w:r>
      <w:r>
        <w:rPr>
          <w:color w:val="0F0F0F"/>
          <w:w w:val="105"/>
        </w:rPr>
        <w:t>for the diagnosis the user can go to</w:t>
      </w:r>
      <w:r>
        <w:rPr>
          <w:color w:val="0F0F0F"/>
          <w:spacing w:val="-2"/>
          <w:w w:val="105"/>
        </w:rPr>
        <w:t> </w:t>
      </w:r>
      <w:r>
        <w:rPr>
          <w:color w:val="0F0F0F"/>
          <w:w w:val="105"/>
        </w:rPr>
        <w:t>the file explorer and choose the image</w:t>
      </w:r>
      <w:r>
        <w:rPr>
          <w:color w:val="0F0F0F"/>
          <w:spacing w:val="-2"/>
          <w:w w:val="105"/>
        </w:rPr>
        <w:t> </w:t>
      </w:r>
      <w:r>
        <w:rPr>
          <w:color w:val="0F0F0F"/>
          <w:w w:val="105"/>
        </w:rPr>
        <w:t>and it will be processed.</w:t>
      </w:r>
    </w:p>
    <w:p>
      <w:pPr>
        <w:pStyle w:val="BodyText"/>
        <w:spacing w:line="379" w:lineRule="auto" w:before="167"/>
        <w:ind w:left="382" w:right="433" w:firstLine="2"/>
        <w:jc w:val="both"/>
      </w:pPr>
      <w:r>
        <w:rPr>
          <w:color w:val="0F0F0F"/>
          <w:w w:val="105"/>
        </w:rPr>
        <w:t>The</w:t>
      </w:r>
      <w:r>
        <w:rPr>
          <w:color w:val="0F0F0F"/>
          <w:spacing w:val="-1"/>
          <w:w w:val="105"/>
        </w:rPr>
        <w:t> </w:t>
      </w:r>
      <w:r>
        <w:rPr>
          <w:color w:val="0F0F0F"/>
          <w:w w:val="105"/>
        </w:rPr>
        <w:t>diagnosis results</w:t>
      </w:r>
      <w:r>
        <w:rPr>
          <w:color w:val="0F0F0F"/>
          <w:spacing w:val="-2"/>
          <w:w w:val="105"/>
        </w:rPr>
        <w:t> </w:t>
      </w:r>
      <w:r>
        <w:rPr>
          <w:color w:val="0F0F0F"/>
          <w:w w:val="105"/>
        </w:rPr>
        <w:t>screen will showcase the</w:t>
      </w:r>
      <w:r>
        <w:rPr>
          <w:color w:val="0F0F0F"/>
          <w:spacing w:val="-4"/>
          <w:w w:val="105"/>
        </w:rPr>
        <w:t> </w:t>
      </w:r>
      <w:r>
        <w:rPr>
          <w:color w:val="0F0F0F"/>
          <w:w w:val="105"/>
        </w:rPr>
        <w:t>results</w:t>
      </w:r>
      <w:r>
        <w:rPr>
          <w:color w:val="0F0F0F"/>
          <w:w w:val="105"/>
        </w:rPr>
        <w:t> upon processing the users uploaded picture. The</w:t>
      </w:r>
      <w:r>
        <w:rPr>
          <w:color w:val="0F0F0F"/>
          <w:spacing w:val="-4"/>
          <w:w w:val="105"/>
        </w:rPr>
        <w:t> </w:t>
      </w:r>
      <w:r>
        <w:rPr>
          <w:color w:val="0F0F0F"/>
          <w:w w:val="105"/>
        </w:rPr>
        <w:t>results page will</w:t>
      </w:r>
      <w:r>
        <w:rPr>
          <w:color w:val="0F0F0F"/>
          <w:spacing w:val="-5"/>
          <w:w w:val="105"/>
        </w:rPr>
        <w:t> </w:t>
      </w:r>
      <w:r>
        <w:rPr>
          <w:color w:val="0F0F0F"/>
          <w:w w:val="105"/>
        </w:rPr>
        <w:t>display the</w:t>
      </w:r>
      <w:r>
        <w:rPr>
          <w:color w:val="0F0F0F"/>
          <w:spacing w:val="-3"/>
          <w:w w:val="105"/>
        </w:rPr>
        <w:t> </w:t>
      </w:r>
      <w:r>
        <w:rPr>
          <w:color w:val="0F0F0F"/>
          <w:w w:val="105"/>
        </w:rPr>
        <w:t>disease name, processed date,</w:t>
      </w:r>
      <w:r>
        <w:rPr>
          <w:color w:val="0F0F0F"/>
          <w:spacing w:val="-1"/>
          <w:w w:val="105"/>
        </w:rPr>
        <w:t> </w:t>
      </w:r>
      <w:r>
        <w:rPr>
          <w:color w:val="0F0F0F"/>
          <w:w w:val="105"/>
        </w:rPr>
        <w:t>image uploaded by</w:t>
      </w:r>
      <w:r>
        <w:rPr>
          <w:color w:val="0F0F0F"/>
          <w:spacing w:val="-4"/>
          <w:w w:val="105"/>
        </w:rPr>
        <w:t> </w:t>
      </w:r>
      <w:r>
        <w:rPr>
          <w:color w:val="0F0F0F"/>
          <w:w w:val="105"/>
        </w:rPr>
        <w:t>the</w:t>
      </w:r>
      <w:r>
        <w:rPr>
          <w:color w:val="0F0F0F"/>
          <w:spacing w:val="-5"/>
          <w:w w:val="105"/>
        </w:rPr>
        <w:t> </w:t>
      </w:r>
      <w:r>
        <w:rPr>
          <w:color w:val="0F0F0F"/>
          <w:w w:val="105"/>
        </w:rPr>
        <w:t>user,</w:t>
      </w:r>
      <w:r>
        <w:rPr>
          <w:color w:val="0F0F0F"/>
          <w:spacing w:val="-3"/>
          <w:w w:val="105"/>
        </w:rPr>
        <w:t> </w:t>
      </w:r>
      <w:r>
        <w:rPr>
          <w:color w:val="0F0F0F"/>
          <w:w w:val="105"/>
        </w:rPr>
        <w:t>description of</w:t>
      </w:r>
      <w:r>
        <w:rPr>
          <w:color w:val="0F0F0F"/>
          <w:spacing w:val="-5"/>
          <w:w w:val="105"/>
        </w:rPr>
        <w:t> </w:t>
      </w:r>
      <w:r>
        <w:rPr>
          <w:color w:val="0F0F0F"/>
          <w:w w:val="105"/>
        </w:rPr>
        <w:t>the</w:t>
      </w:r>
      <w:r>
        <w:rPr>
          <w:color w:val="0F0F0F"/>
          <w:spacing w:val="-3"/>
          <w:w w:val="105"/>
        </w:rPr>
        <w:t> </w:t>
      </w:r>
      <w:r>
        <w:rPr>
          <w:color w:val="0F0F0F"/>
          <w:w w:val="105"/>
        </w:rPr>
        <w:t>disease and a learn more button which will direct the user to the source of information.</w:t>
      </w:r>
    </w:p>
    <w:p>
      <w:pPr>
        <w:pStyle w:val="BodyText"/>
        <w:spacing w:line="376" w:lineRule="auto" w:before="158"/>
        <w:ind w:left="384" w:right="426"/>
        <w:jc w:val="both"/>
      </w:pPr>
      <w:r>
        <w:rPr>
          <w:color w:val="0F0F0F"/>
          <w:w w:val="105"/>
        </w:rPr>
        <w:t>The</w:t>
      </w:r>
      <w:r>
        <w:rPr>
          <w:color w:val="0F0F0F"/>
          <w:spacing w:val="-4"/>
          <w:w w:val="105"/>
        </w:rPr>
        <w:t> </w:t>
      </w:r>
      <w:r>
        <w:rPr>
          <w:color w:val="0F0F0F"/>
          <w:w w:val="105"/>
        </w:rPr>
        <w:t>history</w:t>
      </w:r>
      <w:r>
        <w:rPr>
          <w:color w:val="0F0F0F"/>
          <w:spacing w:val="-3"/>
          <w:w w:val="105"/>
        </w:rPr>
        <w:t> </w:t>
      </w:r>
      <w:r>
        <w:rPr>
          <w:color w:val="0F0F0F"/>
          <w:w w:val="105"/>
        </w:rPr>
        <w:t>screen will</w:t>
      </w:r>
      <w:r>
        <w:rPr>
          <w:color w:val="0F0F0F"/>
          <w:spacing w:val="-6"/>
          <w:w w:val="105"/>
        </w:rPr>
        <w:t> </w:t>
      </w:r>
      <w:r>
        <w:rPr>
          <w:color w:val="0F0F0F"/>
          <w:w w:val="105"/>
        </w:rPr>
        <w:t>display</w:t>
      </w:r>
      <w:r>
        <w:rPr>
          <w:color w:val="0F0F0F"/>
          <w:spacing w:val="-1"/>
          <w:w w:val="105"/>
        </w:rPr>
        <w:t> </w:t>
      </w:r>
      <w:r>
        <w:rPr>
          <w:color w:val="0F0F0F"/>
          <w:w w:val="105"/>
        </w:rPr>
        <w:t>all</w:t>
      </w:r>
      <w:r>
        <w:rPr>
          <w:color w:val="0F0F0F"/>
          <w:spacing w:val="-6"/>
          <w:w w:val="105"/>
        </w:rPr>
        <w:t> </w:t>
      </w:r>
      <w:r>
        <w:rPr>
          <w:color w:val="0F0F0F"/>
          <w:w w:val="105"/>
        </w:rPr>
        <w:t>of</w:t>
      </w:r>
      <w:r>
        <w:rPr>
          <w:color w:val="0F0F0F"/>
          <w:spacing w:val="-3"/>
          <w:w w:val="105"/>
        </w:rPr>
        <w:t> </w:t>
      </w:r>
      <w:r>
        <w:rPr>
          <w:color w:val="0F0F0F"/>
          <w:w w:val="105"/>
        </w:rPr>
        <w:t>the</w:t>
      </w:r>
      <w:r>
        <w:rPr>
          <w:color w:val="0F0F0F"/>
          <w:spacing w:val="-4"/>
          <w:w w:val="105"/>
        </w:rPr>
        <w:t> </w:t>
      </w:r>
      <w:r>
        <w:rPr>
          <w:color w:val="0F0F0F"/>
          <w:w w:val="105"/>
        </w:rPr>
        <w:t>historical data</w:t>
      </w:r>
      <w:r>
        <w:rPr>
          <w:color w:val="0F0F0F"/>
          <w:spacing w:val="-3"/>
          <w:w w:val="105"/>
        </w:rPr>
        <w:t> </w:t>
      </w:r>
      <w:r>
        <w:rPr>
          <w:color w:val="0F0F0F"/>
          <w:w w:val="105"/>
        </w:rPr>
        <w:t>or</w:t>
      </w:r>
      <w:r>
        <w:rPr>
          <w:color w:val="0F0F0F"/>
          <w:spacing w:val="-9"/>
          <w:w w:val="105"/>
        </w:rPr>
        <w:t> </w:t>
      </w:r>
      <w:r>
        <w:rPr>
          <w:color w:val="0F0F0F"/>
          <w:w w:val="105"/>
        </w:rPr>
        <w:t>results</w:t>
      </w:r>
      <w:r>
        <w:rPr>
          <w:color w:val="0F0F0F"/>
          <w:spacing w:val="-3"/>
          <w:w w:val="105"/>
        </w:rPr>
        <w:t> </w:t>
      </w:r>
      <w:r>
        <w:rPr>
          <w:color w:val="0F0F0F"/>
          <w:w w:val="105"/>
        </w:rPr>
        <w:t>as</w:t>
      </w:r>
      <w:r>
        <w:rPr>
          <w:color w:val="0F0F0F"/>
          <w:spacing w:val="-5"/>
          <w:w w:val="105"/>
        </w:rPr>
        <w:t> </w:t>
      </w:r>
      <w:r>
        <w:rPr>
          <w:color w:val="0F0F0F"/>
          <w:w w:val="105"/>
        </w:rPr>
        <w:t>a</w:t>
      </w:r>
      <w:r>
        <w:rPr>
          <w:color w:val="0F0F0F"/>
          <w:spacing w:val="-3"/>
          <w:w w:val="105"/>
        </w:rPr>
        <w:t> </w:t>
      </w:r>
      <w:r>
        <w:rPr>
          <w:color w:val="0F0F0F"/>
          <w:w w:val="105"/>
        </w:rPr>
        <w:t>list</w:t>
      </w:r>
      <w:r>
        <w:rPr>
          <w:color w:val="0F0F0F"/>
          <w:spacing w:val="-4"/>
          <w:w w:val="105"/>
        </w:rPr>
        <w:t> </w:t>
      </w:r>
      <w:r>
        <w:rPr>
          <w:color w:val="0F0F0F"/>
          <w:w w:val="105"/>
        </w:rPr>
        <w:t>which was</w:t>
      </w:r>
      <w:r>
        <w:rPr>
          <w:color w:val="0F0F0F"/>
          <w:spacing w:val="-9"/>
          <w:w w:val="105"/>
        </w:rPr>
        <w:t> </w:t>
      </w:r>
      <w:r>
        <w:rPr>
          <w:color w:val="0F0F0F"/>
          <w:w w:val="105"/>
        </w:rPr>
        <w:t>processed for</w:t>
      </w:r>
      <w:r>
        <w:rPr>
          <w:color w:val="0F0F0F"/>
          <w:spacing w:val="-9"/>
          <w:w w:val="105"/>
        </w:rPr>
        <w:t> </w:t>
      </w:r>
      <w:r>
        <w:rPr>
          <w:color w:val="0F0F0F"/>
          <w:w w:val="105"/>
        </w:rPr>
        <w:t>the</w:t>
      </w:r>
      <w:r>
        <w:rPr>
          <w:color w:val="0F0F0F"/>
          <w:spacing w:val="-3"/>
          <w:w w:val="105"/>
        </w:rPr>
        <w:t> </w:t>
      </w:r>
      <w:r>
        <w:rPr>
          <w:color w:val="0F0F0F"/>
          <w:w w:val="105"/>
        </w:rPr>
        <w:t>user in</w:t>
      </w:r>
      <w:r>
        <w:rPr>
          <w:color w:val="0F0F0F"/>
          <w:spacing w:val="-9"/>
          <w:w w:val="105"/>
        </w:rPr>
        <w:t> </w:t>
      </w:r>
      <w:r>
        <w:rPr>
          <w:color w:val="0F0F0F"/>
          <w:w w:val="105"/>
        </w:rPr>
        <w:t>a widget</w:t>
      </w:r>
      <w:r>
        <w:rPr>
          <w:color w:val="0F0F0F"/>
          <w:w w:val="105"/>
        </w:rPr>
        <w:t> manner.</w:t>
      </w:r>
      <w:r>
        <w:rPr>
          <w:color w:val="0F0F0F"/>
          <w:w w:val="105"/>
        </w:rPr>
        <w:t> The user</w:t>
      </w:r>
      <w:r>
        <w:rPr>
          <w:color w:val="0F0F0F"/>
          <w:w w:val="105"/>
        </w:rPr>
        <w:t> can</w:t>
      </w:r>
      <w:r>
        <w:rPr>
          <w:color w:val="0F0F0F"/>
          <w:w w:val="105"/>
        </w:rPr>
        <w:t> select one result</w:t>
      </w:r>
      <w:r>
        <w:rPr>
          <w:color w:val="0F0F0F"/>
          <w:w w:val="105"/>
        </w:rPr>
        <w:t> which</w:t>
      </w:r>
      <w:r>
        <w:rPr>
          <w:color w:val="0F0F0F"/>
          <w:w w:val="105"/>
        </w:rPr>
        <w:t> will</w:t>
      </w:r>
      <w:r>
        <w:rPr>
          <w:color w:val="0F0F0F"/>
          <w:w w:val="105"/>
        </w:rPr>
        <w:t> direct</w:t>
      </w:r>
      <w:r>
        <w:rPr>
          <w:color w:val="0F0F0F"/>
          <w:w w:val="105"/>
        </w:rPr>
        <w:t> the user</w:t>
      </w:r>
      <w:r>
        <w:rPr>
          <w:color w:val="0F0F0F"/>
          <w:w w:val="105"/>
        </w:rPr>
        <w:t> to the selected result</w:t>
      </w:r>
      <w:r>
        <w:rPr>
          <w:color w:val="0F0F0F"/>
          <w:w w:val="105"/>
        </w:rPr>
        <w:t> screen. It will display the past diagnosis result with the date of the result.</w:t>
      </w:r>
    </w:p>
    <w:p>
      <w:pPr>
        <w:pStyle w:val="BodyText"/>
        <w:spacing w:line="376" w:lineRule="auto" w:before="165"/>
        <w:ind w:left="385" w:right="433"/>
        <w:jc w:val="both"/>
      </w:pPr>
      <w:r>
        <w:rPr>
          <w:color w:val="0F0F0F"/>
          <w:w w:val="105"/>
        </w:rPr>
        <w:t>In the</w:t>
      </w:r>
      <w:r>
        <w:rPr>
          <w:color w:val="0F0F0F"/>
          <w:spacing w:val="-9"/>
          <w:w w:val="105"/>
        </w:rPr>
        <w:t> </w:t>
      </w:r>
      <w:r>
        <w:rPr>
          <w:color w:val="0F0F0F"/>
          <w:w w:val="105"/>
        </w:rPr>
        <w:t>Map</w:t>
      </w:r>
      <w:r>
        <w:rPr>
          <w:color w:val="0F0F0F"/>
          <w:spacing w:val="-2"/>
          <w:w w:val="105"/>
        </w:rPr>
        <w:t> </w:t>
      </w:r>
      <w:r>
        <w:rPr>
          <w:color w:val="0F0F0F"/>
          <w:w w:val="105"/>
        </w:rPr>
        <w:t>module, the</w:t>
      </w:r>
      <w:r>
        <w:rPr>
          <w:color w:val="0F0F0F"/>
          <w:spacing w:val="-10"/>
          <w:w w:val="105"/>
        </w:rPr>
        <w:t> </w:t>
      </w:r>
      <w:r>
        <w:rPr>
          <w:color w:val="0F0F0F"/>
          <w:w w:val="105"/>
        </w:rPr>
        <w:t>user</w:t>
      </w:r>
      <w:r>
        <w:rPr>
          <w:color w:val="0F0F0F"/>
          <w:spacing w:val="-9"/>
          <w:w w:val="105"/>
        </w:rPr>
        <w:t> </w:t>
      </w:r>
      <w:r>
        <w:rPr>
          <w:color w:val="0F0F0F"/>
          <w:w w:val="105"/>
        </w:rPr>
        <w:t>will be</w:t>
      </w:r>
      <w:r>
        <w:rPr>
          <w:color w:val="0F0F0F"/>
          <w:spacing w:val="-11"/>
          <w:w w:val="105"/>
        </w:rPr>
        <w:t> </w:t>
      </w:r>
      <w:r>
        <w:rPr>
          <w:color w:val="0F0F0F"/>
          <w:w w:val="105"/>
        </w:rPr>
        <w:t>able</w:t>
      </w:r>
      <w:r>
        <w:rPr>
          <w:color w:val="0F0F0F"/>
          <w:spacing w:val="-8"/>
          <w:w w:val="105"/>
        </w:rPr>
        <w:t> </w:t>
      </w:r>
      <w:r>
        <w:rPr>
          <w:color w:val="0F0F0F"/>
          <w:w w:val="105"/>
        </w:rPr>
        <w:t>to</w:t>
      </w:r>
      <w:r>
        <w:rPr>
          <w:color w:val="0F0F0F"/>
          <w:spacing w:val="-12"/>
          <w:w w:val="105"/>
        </w:rPr>
        <w:t> </w:t>
      </w:r>
      <w:r>
        <w:rPr>
          <w:color w:val="0F0F0F"/>
          <w:w w:val="105"/>
        </w:rPr>
        <w:t>view</w:t>
      </w:r>
      <w:r>
        <w:rPr>
          <w:color w:val="0F0F0F"/>
          <w:spacing w:val="-8"/>
          <w:w w:val="105"/>
        </w:rPr>
        <w:t> </w:t>
      </w:r>
      <w:r>
        <w:rPr>
          <w:color w:val="0F0F0F"/>
          <w:w w:val="105"/>
        </w:rPr>
        <w:t>a</w:t>
      </w:r>
      <w:r>
        <w:rPr>
          <w:color w:val="0F0F0F"/>
          <w:spacing w:val="-6"/>
          <w:w w:val="105"/>
        </w:rPr>
        <w:t> </w:t>
      </w:r>
      <w:r>
        <w:rPr>
          <w:color w:val="0F0F0F"/>
          <w:w w:val="105"/>
        </w:rPr>
        <w:t>navigable and</w:t>
      </w:r>
      <w:r>
        <w:rPr>
          <w:color w:val="0F0F0F"/>
          <w:spacing w:val="-1"/>
          <w:w w:val="105"/>
        </w:rPr>
        <w:t> </w:t>
      </w:r>
      <w:r>
        <w:rPr>
          <w:color w:val="0F0F0F"/>
          <w:w w:val="105"/>
        </w:rPr>
        <w:t>interactable map</w:t>
      </w:r>
      <w:r>
        <w:rPr>
          <w:color w:val="0F0F0F"/>
          <w:spacing w:val="-12"/>
          <w:w w:val="105"/>
        </w:rPr>
        <w:t> </w:t>
      </w:r>
      <w:r>
        <w:rPr>
          <w:color w:val="0F0F0F"/>
          <w:w w:val="105"/>
        </w:rPr>
        <w:t>which spans</w:t>
      </w:r>
      <w:r>
        <w:rPr>
          <w:color w:val="0F0F0F"/>
          <w:spacing w:val="-3"/>
          <w:w w:val="105"/>
        </w:rPr>
        <w:t> </w:t>
      </w:r>
      <w:r>
        <w:rPr>
          <w:color w:val="0F0F0F"/>
          <w:w w:val="105"/>
        </w:rPr>
        <w:t>the</w:t>
      </w:r>
      <w:r>
        <w:rPr>
          <w:color w:val="0F0F0F"/>
          <w:spacing w:val="-3"/>
          <w:w w:val="105"/>
        </w:rPr>
        <w:t> </w:t>
      </w:r>
      <w:r>
        <w:rPr>
          <w:color w:val="0F0F0F"/>
          <w:w w:val="105"/>
        </w:rPr>
        <w:t>map</w:t>
      </w:r>
      <w:r>
        <w:rPr>
          <w:color w:val="0F0F0F"/>
          <w:spacing w:val="-11"/>
          <w:w w:val="105"/>
        </w:rPr>
        <w:t> </w:t>
      </w:r>
      <w:r>
        <w:rPr>
          <w:color w:val="0F0F0F"/>
          <w:w w:val="105"/>
        </w:rPr>
        <w:t>screen. It will display pins which it shows case the locations of diagnoses.</w:t>
      </w:r>
    </w:p>
    <w:p>
      <w:pPr>
        <w:pStyle w:val="BodyText"/>
        <w:spacing w:line="376" w:lineRule="auto" w:before="159"/>
        <w:ind w:left="391" w:right="447" w:hanging="7"/>
        <w:jc w:val="both"/>
      </w:pPr>
      <w:r>
        <w:rPr>
          <w:color w:val="0F0F0F"/>
          <w:w w:val="105"/>
        </w:rPr>
        <w:t>The UI will also consist with the header</w:t>
      </w:r>
      <w:r>
        <w:rPr>
          <w:color w:val="0F0F0F"/>
          <w:w w:val="105"/>
        </w:rPr>
        <w:t> which will display the application name Plant Care and the Account button which the user can select and view the user details.</w:t>
      </w:r>
    </w:p>
    <w:p>
      <w:pPr>
        <w:pStyle w:val="BodyText"/>
      </w:pPr>
    </w:p>
    <w:p>
      <w:pPr>
        <w:pStyle w:val="BodyText"/>
        <w:spacing w:before="212"/>
      </w:pPr>
    </w:p>
    <w:p>
      <w:pPr>
        <w:pStyle w:val="Heading5"/>
        <w:numPr>
          <w:ilvl w:val="1"/>
          <w:numId w:val="22"/>
        </w:numPr>
        <w:tabs>
          <w:tab w:pos="961" w:val="left" w:leader="none"/>
        </w:tabs>
        <w:spacing w:line="240" w:lineRule="auto" w:before="0" w:after="0"/>
        <w:ind w:left="961" w:right="0" w:hanging="576"/>
        <w:jc w:val="left"/>
        <w:rPr>
          <w:color w:val="0F0F0F"/>
        </w:rPr>
      </w:pPr>
      <w:bookmarkStart w:name="_TOC_250021" w:id="73"/>
      <w:r>
        <w:rPr>
          <w:color w:val="0F0F0F"/>
        </w:rPr>
        <w:t>Chapter</w:t>
      </w:r>
      <w:r>
        <w:rPr>
          <w:color w:val="0F0F0F"/>
          <w:spacing w:val="-3"/>
        </w:rPr>
        <w:t> </w:t>
      </w:r>
      <w:bookmarkEnd w:id="73"/>
      <w:r>
        <w:rPr>
          <w:color w:val="0F0F0F"/>
          <w:spacing w:val="-2"/>
        </w:rPr>
        <w:t>Summary</w:t>
      </w:r>
    </w:p>
    <w:p>
      <w:pPr>
        <w:pStyle w:val="BodyText"/>
        <w:spacing w:line="376" w:lineRule="auto" w:before="292"/>
        <w:ind w:left="384" w:right="438"/>
        <w:jc w:val="both"/>
      </w:pPr>
      <w:r>
        <w:rPr>
          <w:color w:val="0F0F0F"/>
          <w:w w:val="105"/>
        </w:rPr>
        <w:t>This</w:t>
      </w:r>
      <w:r>
        <w:rPr>
          <w:color w:val="0F0F0F"/>
          <w:w w:val="105"/>
        </w:rPr>
        <w:t> chapter</w:t>
      </w:r>
      <w:r>
        <w:rPr>
          <w:color w:val="0F0F0F"/>
          <w:w w:val="105"/>
        </w:rPr>
        <w:t> discussed</w:t>
      </w:r>
      <w:r>
        <w:rPr>
          <w:color w:val="0F0F0F"/>
          <w:w w:val="105"/>
        </w:rPr>
        <w:t> the</w:t>
      </w:r>
      <w:r>
        <w:rPr>
          <w:color w:val="0F0F0F"/>
          <w:w w:val="105"/>
        </w:rPr>
        <w:t> most</w:t>
      </w:r>
      <w:r>
        <w:rPr>
          <w:color w:val="0F0F0F"/>
          <w:w w:val="105"/>
        </w:rPr>
        <w:t> important</w:t>
      </w:r>
      <w:r>
        <w:rPr>
          <w:color w:val="0F0F0F"/>
          <w:w w:val="105"/>
        </w:rPr>
        <w:t> features</w:t>
      </w:r>
      <w:r>
        <w:rPr>
          <w:color w:val="0F0F0F"/>
          <w:w w:val="105"/>
        </w:rPr>
        <w:t> of</w:t>
      </w:r>
      <w:r>
        <w:rPr>
          <w:color w:val="0F0F0F"/>
          <w:w w:val="105"/>
        </w:rPr>
        <w:t> system</w:t>
      </w:r>
      <w:r>
        <w:rPr>
          <w:color w:val="0F0F0F"/>
          <w:w w:val="105"/>
        </w:rPr>
        <w:t> design.</w:t>
      </w:r>
      <w:r>
        <w:rPr>
          <w:color w:val="0F0F0F"/>
          <w:w w:val="105"/>
        </w:rPr>
        <w:t> This</w:t>
      </w:r>
      <w:r>
        <w:rPr>
          <w:color w:val="0F0F0F"/>
          <w:w w:val="105"/>
        </w:rPr>
        <w:t> chapter</w:t>
      </w:r>
      <w:r>
        <w:rPr>
          <w:color w:val="0F0F0F"/>
          <w:w w:val="105"/>
        </w:rPr>
        <w:t> also</w:t>
      </w:r>
      <w:r>
        <w:rPr>
          <w:color w:val="0F0F0F"/>
          <w:w w:val="105"/>
        </w:rPr>
        <w:t> includes</w:t>
      </w:r>
      <w:r>
        <w:rPr>
          <w:color w:val="0F0F0F"/>
          <w:w w:val="105"/>
        </w:rPr>
        <w:t> the</w:t>
      </w:r>
      <w:r>
        <w:rPr>
          <w:color w:val="0F0F0F"/>
          <w:w w:val="105"/>
        </w:rPr>
        <w:t> design diagrams which are high-level and low-level of the system and architecture.</w:t>
      </w:r>
    </w:p>
    <w:p>
      <w:pPr>
        <w:spacing w:after="0" w:line="376" w:lineRule="auto"/>
        <w:jc w:val="both"/>
        <w:sectPr>
          <w:headerReference w:type="default" r:id="rId102"/>
          <w:footerReference w:type="default" r:id="rId103"/>
          <w:pgSz w:w="11910" w:h="16840"/>
          <w:pgMar w:header="658" w:footer="1400" w:top="1140" w:bottom="1600" w:left="700" w:right="620"/>
        </w:sectPr>
      </w:pPr>
    </w:p>
    <w:p>
      <w:pPr>
        <w:spacing w:line="226" w:lineRule="exact" w:before="0"/>
        <w:ind w:left="106" w:right="0" w:firstLine="0"/>
        <w:jc w:val="left"/>
        <w:rPr>
          <w:sz w:val="19"/>
        </w:rPr>
      </w:pPr>
      <w:r>
        <w:rPr/>
        <w:drawing>
          <wp:anchor distT="0" distB="0" distL="0" distR="0" allowOverlap="1" layoutInCell="1" locked="0" behindDoc="1" simplePos="0" relativeHeight="487662592">
            <wp:simplePos x="0" y="0"/>
            <wp:positionH relativeFrom="page">
              <wp:posOffset>598250</wp:posOffset>
            </wp:positionH>
            <wp:positionV relativeFrom="paragraph">
              <wp:posOffset>155512</wp:posOffset>
            </wp:positionV>
            <wp:extent cx="484762" cy="48768"/>
            <wp:effectExtent l="0" t="0" r="0" b="0"/>
            <wp:wrapTopAndBottom/>
            <wp:docPr id="524" name="Image 524"/>
            <wp:cNvGraphicFramePr>
              <a:graphicFrameLocks/>
            </wp:cNvGraphicFramePr>
            <a:graphic>
              <a:graphicData uri="http://schemas.openxmlformats.org/drawingml/2006/picture">
                <pic:pic>
                  <pic:nvPicPr>
                    <pic:cNvPr id="524" name="Image 524"/>
                    <pic:cNvPicPr/>
                  </pic:nvPicPr>
                  <pic:blipFill>
                    <a:blip r:embed="rId51" cstate="print"/>
                    <a:stretch>
                      <a:fillRect/>
                    </a:stretch>
                  </pic:blipFill>
                  <pic:spPr>
                    <a:xfrm>
                      <a:off x="0" y="0"/>
                      <a:ext cx="484762" cy="48768"/>
                    </a:xfrm>
                    <a:prstGeom prst="rect">
                      <a:avLst/>
                    </a:prstGeom>
                  </pic:spPr>
                </pic:pic>
              </a:graphicData>
            </a:graphic>
          </wp:anchor>
        </w:drawing>
      </w:r>
      <w:r>
        <w:rPr/>
        <w:drawing>
          <wp:anchor distT="0" distB="0" distL="0" distR="0" allowOverlap="1" layoutInCell="1" locked="0" behindDoc="1" simplePos="0" relativeHeight="481624576">
            <wp:simplePos x="0" y="0"/>
            <wp:positionH relativeFrom="page">
              <wp:posOffset>622668</wp:posOffset>
            </wp:positionH>
            <wp:positionV relativeFrom="page">
              <wp:posOffset>442477</wp:posOffset>
            </wp:positionV>
            <wp:extent cx="460897" cy="222757"/>
            <wp:effectExtent l="0" t="0" r="0" b="0"/>
            <wp:wrapNone/>
            <wp:docPr id="525" name="Image 525"/>
            <wp:cNvGraphicFramePr>
              <a:graphicFrameLocks/>
            </wp:cNvGraphicFramePr>
            <a:graphic>
              <a:graphicData uri="http://schemas.openxmlformats.org/drawingml/2006/picture">
                <pic:pic>
                  <pic:nvPicPr>
                    <pic:cNvPr id="525" name="Image 525"/>
                    <pic:cNvPicPr/>
                  </pic:nvPicPr>
                  <pic:blipFill>
                    <a:blip r:embed="rId52" cstate="print"/>
                    <a:stretch>
                      <a:fillRect/>
                    </a:stretch>
                  </pic:blipFill>
                  <pic:spPr>
                    <a:xfrm>
                      <a:off x="0" y="0"/>
                      <a:ext cx="460897" cy="222757"/>
                    </a:xfrm>
                    <a:prstGeom prst="rect">
                      <a:avLst/>
                    </a:prstGeom>
                  </pic:spPr>
                </pic:pic>
              </a:graphicData>
            </a:graphic>
          </wp:anchor>
        </w:drawing>
      </w:r>
      <w:r>
        <w:rPr>
          <w:b/>
          <w:color w:val="13467B"/>
          <w:w w:val="150"/>
          <w:sz w:val="20"/>
        </w:rPr>
        <w:t>....,.</w:t>
      </w:r>
      <w:r>
        <w:rPr>
          <w:b/>
          <w:color w:val="64365B"/>
          <w:w w:val="150"/>
          <w:sz w:val="20"/>
        </w:rPr>
        <w:t>-4</w:t>
      </w:r>
      <w:r>
        <w:rPr>
          <w:b/>
          <w:color w:val="64365B"/>
          <w:spacing w:val="51"/>
          <w:w w:val="150"/>
          <w:sz w:val="20"/>
        </w:rPr>
        <w:t>  </w:t>
      </w:r>
      <w:r>
        <w:rPr>
          <w:b/>
          <w:color w:val="0F0F0F"/>
          <w:sz w:val="20"/>
        </w:rPr>
        <w:t>Group</w:t>
      </w:r>
      <w:r>
        <w:rPr>
          <w:b/>
          <w:color w:val="0F0F0F"/>
          <w:spacing w:val="25"/>
          <w:sz w:val="20"/>
        </w:rPr>
        <w:t> </w:t>
      </w:r>
      <w:r>
        <w:rPr>
          <w:b/>
          <w:color w:val="0F0F0F"/>
          <w:sz w:val="20"/>
        </w:rPr>
        <w:t>C</w:t>
      </w:r>
      <w:r>
        <w:rPr>
          <w:b/>
          <w:color w:val="0F0F0F"/>
          <w:spacing w:val="7"/>
          <w:sz w:val="20"/>
        </w:rPr>
        <w:t> </w:t>
      </w:r>
      <w:r>
        <w:rPr>
          <w:rFonts w:ascii="Arial"/>
          <w:color w:val="0F0F0F"/>
          <w:sz w:val="20"/>
        </w:rPr>
        <w:t>I</w:t>
      </w:r>
      <w:r>
        <w:rPr>
          <w:rFonts w:ascii="Arial"/>
          <w:color w:val="0F0F0F"/>
          <w:spacing w:val="8"/>
          <w:sz w:val="20"/>
        </w:rPr>
        <w:t> </w:t>
      </w:r>
      <w:r>
        <w:rPr>
          <w:color w:val="0F0F0F"/>
          <w:sz w:val="19"/>
        </w:rPr>
        <w:t>ML</w:t>
      </w:r>
      <w:r>
        <w:rPr>
          <w:color w:val="0F0F0F"/>
          <w:spacing w:val="17"/>
          <w:sz w:val="19"/>
        </w:rPr>
        <w:t> </w:t>
      </w:r>
      <w:r>
        <w:rPr>
          <w:color w:val="0F0F0F"/>
          <w:sz w:val="19"/>
        </w:rPr>
        <w:t>Based</w:t>
      </w:r>
      <w:r>
        <w:rPr>
          <w:color w:val="0F0F0F"/>
          <w:spacing w:val="28"/>
          <w:sz w:val="19"/>
        </w:rPr>
        <w:t> </w:t>
      </w:r>
      <w:r>
        <w:rPr>
          <w:color w:val="0F0F0F"/>
          <w:sz w:val="19"/>
        </w:rPr>
        <w:t>Plant</w:t>
      </w:r>
      <w:r>
        <w:rPr>
          <w:color w:val="0F0F0F"/>
          <w:spacing w:val="16"/>
          <w:sz w:val="19"/>
        </w:rPr>
        <w:t> </w:t>
      </w:r>
      <w:r>
        <w:rPr>
          <w:color w:val="0F0F0F"/>
          <w:sz w:val="19"/>
        </w:rPr>
        <w:t>Disease</w:t>
      </w:r>
      <w:r>
        <w:rPr>
          <w:color w:val="0F0F0F"/>
          <w:spacing w:val="27"/>
          <w:sz w:val="19"/>
        </w:rPr>
        <w:t> </w:t>
      </w:r>
      <w:r>
        <w:rPr>
          <w:color w:val="0F0F0F"/>
          <w:sz w:val="19"/>
        </w:rPr>
        <w:t>Detection</w:t>
      </w:r>
      <w:r>
        <w:rPr>
          <w:color w:val="0F0F0F"/>
          <w:spacing w:val="32"/>
          <w:sz w:val="19"/>
        </w:rPr>
        <w:t> </w:t>
      </w:r>
      <w:r>
        <w:rPr>
          <w:color w:val="0F0F0F"/>
          <w:sz w:val="19"/>
        </w:rPr>
        <w:t>Mobile</w:t>
      </w:r>
      <w:r>
        <w:rPr>
          <w:color w:val="0F0F0F"/>
          <w:spacing w:val="21"/>
          <w:sz w:val="19"/>
        </w:rPr>
        <w:t> </w:t>
      </w:r>
      <w:r>
        <w:rPr>
          <w:color w:val="0F0F0F"/>
          <w:sz w:val="19"/>
        </w:rPr>
        <w:t>App</w:t>
      </w:r>
      <w:r>
        <w:rPr>
          <w:color w:val="0F0F0F"/>
          <w:spacing w:val="14"/>
          <w:sz w:val="19"/>
        </w:rPr>
        <w:t> </w:t>
      </w:r>
      <w:r>
        <w:rPr>
          <w:color w:val="0F0F0F"/>
          <w:sz w:val="19"/>
        </w:rPr>
        <w:t>for</w:t>
      </w:r>
      <w:r>
        <w:rPr>
          <w:color w:val="0F0F0F"/>
          <w:spacing w:val="17"/>
          <w:sz w:val="19"/>
        </w:rPr>
        <w:t> </w:t>
      </w:r>
      <w:r>
        <w:rPr>
          <w:color w:val="0F0F0F"/>
          <w:sz w:val="19"/>
        </w:rPr>
        <w:t>Sri</w:t>
      </w:r>
      <w:r>
        <w:rPr>
          <w:color w:val="0F0F0F"/>
          <w:spacing w:val="11"/>
          <w:sz w:val="19"/>
        </w:rPr>
        <w:t> </w:t>
      </w:r>
      <w:r>
        <w:rPr>
          <w:color w:val="0F0F0F"/>
          <w:spacing w:val="-2"/>
          <w:sz w:val="19"/>
        </w:rPr>
        <w:t>Lanka</w:t>
      </w:r>
    </w:p>
    <w:p>
      <w:pPr>
        <w:pStyle w:val="Heading6"/>
        <w:numPr>
          <w:ilvl w:val="1"/>
          <w:numId w:val="22"/>
        </w:numPr>
        <w:tabs>
          <w:tab w:pos="962" w:val="left" w:leader="none"/>
        </w:tabs>
        <w:spacing w:line="240" w:lineRule="auto" w:before="172" w:after="0"/>
        <w:ind w:left="962" w:right="0" w:hanging="578"/>
        <w:jc w:val="left"/>
        <w:rPr>
          <w:color w:val="0F0F0F"/>
          <w:sz w:val="31"/>
        </w:rPr>
      </w:pPr>
      <w:bookmarkStart w:name="_TOC_250020" w:id="74"/>
      <w:bookmarkEnd w:id="74"/>
      <w:r>
        <w:rPr>
          <w:color w:val="0F0F0F"/>
          <w:spacing w:val="-2"/>
        </w:rPr>
        <w:t>Screenshot</w:t>
      </w:r>
    </w:p>
    <w:p>
      <w:pPr>
        <w:pStyle w:val="BodyText"/>
        <w:spacing w:before="284"/>
        <w:ind w:left="382"/>
      </w:pPr>
      <w:r>
        <w:rPr>
          <w:color w:val="0F0F0F"/>
          <w:w w:val="105"/>
        </w:rPr>
        <w:t>Screenshot</w:t>
      </w:r>
      <w:r>
        <w:rPr>
          <w:color w:val="0F0F0F"/>
          <w:spacing w:val="3"/>
          <w:w w:val="105"/>
        </w:rPr>
        <w:t> </w:t>
      </w:r>
      <w:r>
        <w:rPr>
          <w:color w:val="0F0F0F"/>
          <w:w w:val="105"/>
        </w:rPr>
        <w:t>for</w:t>
      </w:r>
      <w:r>
        <w:rPr>
          <w:color w:val="0F0F0F"/>
          <w:spacing w:val="-3"/>
          <w:w w:val="105"/>
        </w:rPr>
        <w:t> </w:t>
      </w:r>
      <w:r>
        <w:rPr>
          <w:color w:val="0F0F0F"/>
          <w:w w:val="105"/>
        </w:rPr>
        <w:t>Light mode</w:t>
      </w:r>
      <w:r>
        <w:rPr>
          <w:color w:val="0F0F0F"/>
          <w:spacing w:val="-5"/>
          <w:w w:val="105"/>
        </w:rPr>
        <w:t> </w:t>
      </w:r>
      <w:r>
        <w:rPr>
          <w:color w:val="0F0F0F"/>
          <w:w w:val="105"/>
        </w:rPr>
        <w:t>and</w:t>
      </w:r>
      <w:r>
        <w:rPr>
          <w:color w:val="0F0F0F"/>
          <w:spacing w:val="-7"/>
          <w:w w:val="105"/>
        </w:rPr>
        <w:t> </w:t>
      </w:r>
      <w:r>
        <w:rPr>
          <w:color w:val="0F0F0F"/>
          <w:w w:val="105"/>
        </w:rPr>
        <w:t>Dark</w:t>
      </w:r>
      <w:r>
        <w:rPr>
          <w:color w:val="0F0F0F"/>
          <w:spacing w:val="-6"/>
          <w:w w:val="105"/>
        </w:rPr>
        <w:t> </w:t>
      </w:r>
      <w:r>
        <w:rPr>
          <w:color w:val="0F0F0F"/>
          <w:spacing w:val="-2"/>
          <w:w w:val="105"/>
        </w:rPr>
        <w:t>mode.</w:t>
      </w:r>
    </w:p>
    <w:p>
      <w:pPr>
        <w:pStyle w:val="BodyText"/>
        <w:rPr>
          <w:sz w:val="20"/>
        </w:rPr>
      </w:pPr>
    </w:p>
    <w:p>
      <w:pPr>
        <w:pStyle w:val="BodyText"/>
        <w:rPr>
          <w:sz w:val="20"/>
        </w:rPr>
      </w:pPr>
    </w:p>
    <w:p>
      <w:pPr>
        <w:pStyle w:val="BodyText"/>
        <w:spacing w:before="96"/>
        <w:rPr>
          <w:sz w:val="20"/>
        </w:rPr>
      </w:pPr>
      <w:r>
        <w:rPr/>
        <w:drawing>
          <wp:anchor distT="0" distB="0" distL="0" distR="0" allowOverlap="1" layoutInCell="1" locked="0" behindDoc="1" simplePos="0" relativeHeight="487663104">
            <wp:simplePos x="0" y="0"/>
            <wp:positionH relativeFrom="page">
              <wp:posOffset>671505</wp:posOffset>
            </wp:positionH>
            <wp:positionV relativeFrom="paragraph">
              <wp:posOffset>222237</wp:posOffset>
            </wp:positionV>
            <wp:extent cx="3012236" cy="6461760"/>
            <wp:effectExtent l="0" t="0" r="0" b="0"/>
            <wp:wrapTopAndBottom/>
            <wp:docPr id="526" name="Image 526"/>
            <wp:cNvGraphicFramePr>
              <a:graphicFrameLocks/>
            </wp:cNvGraphicFramePr>
            <a:graphic>
              <a:graphicData uri="http://schemas.openxmlformats.org/drawingml/2006/picture">
                <pic:pic>
                  <pic:nvPicPr>
                    <pic:cNvPr id="526" name="Image 526"/>
                    <pic:cNvPicPr/>
                  </pic:nvPicPr>
                  <pic:blipFill>
                    <a:blip r:embed="rId106" cstate="print"/>
                    <a:stretch>
                      <a:fillRect/>
                    </a:stretch>
                  </pic:blipFill>
                  <pic:spPr>
                    <a:xfrm>
                      <a:off x="0" y="0"/>
                      <a:ext cx="3012236" cy="6461760"/>
                    </a:xfrm>
                    <a:prstGeom prst="rect">
                      <a:avLst/>
                    </a:prstGeom>
                  </pic:spPr>
                </pic:pic>
              </a:graphicData>
            </a:graphic>
          </wp:anchor>
        </w:drawing>
      </w:r>
      <w:r>
        <w:rPr/>
        <w:drawing>
          <wp:anchor distT="0" distB="0" distL="0" distR="0" allowOverlap="1" layoutInCell="1" locked="0" behindDoc="1" simplePos="0" relativeHeight="487663616">
            <wp:simplePos x="0" y="0"/>
            <wp:positionH relativeFrom="page">
              <wp:posOffset>3894733</wp:posOffset>
            </wp:positionH>
            <wp:positionV relativeFrom="paragraph">
              <wp:posOffset>222237</wp:posOffset>
            </wp:positionV>
            <wp:extent cx="2987845" cy="6461760"/>
            <wp:effectExtent l="0" t="0" r="0" b="0"/>
            <wp:wrapTopAndBottom/>
            <wp:docPr id="527" name="Image 527"/>
            <wp:cNvGraphicFramePr>
              <a:graphicFrameLocks/>
            </wp:cNvGraphicFramePr>
            <a:graphic>
              <a:graphicData uri="http://schemas.openxmlformats.org/drawingml/2006/picture">
                <pic:pic>
                  <pic:nvPicPr>
                    <pic:cNvPr id="527" name="Image 527"/>
                    <pic:cNvPicPr/>
                  </pic:nvPicPr>
                  <pic:blipFill>
                    <a:blip r:embed="rId107" cstate="print"/>
                    <a:stretch>
                      <a:fillRect/>
                    </a:stretch>
                  </pic:blipFill>
                  <pic:spPr>
                    <a:xfrm>
                      <a:off x="0" y="0"/>
                      <a:ext cx="2987845" cy="6461760"/>
                    </a:xfrm>
                    <a:prstGeom prst="rect">
                      <a:avLst/>
                    </a:prstGeom>
                  </pic:spPr>
                </pic:pic>
              </a:graphicData>
            </a:graphic>
          </wp:anchor>
        </w:drawing>
      </w:r>
    </w:p>
    <w:p>
      <w:pPr>
        <w:spacing w:after="0"/>
        <w:rPr>
          <w:sz w:val="20"/>
        </w:rPr>
        <w:sectPr>
          <w:headerReference w:type="default" r:id="rId104"/>
          <w:footerReference w:type="default" r:id="rId105"/>
          <w:pgSz w:w="11910" w:h="16840"/>
          <w:pgMar w:header="658" w:footer="1400" w:top="920" w:bottom="1600" w:left="700" w:right="620"/>
        </w:sectPr>
      </w:pPr>
    </w:p>
    <w:p>
      <w:pPr>
        <w:pStyle w:val="BodyText"/>
        <w:spacing w:before="9"/>
        <w:rPr>
          <w:sz w:val="12"/>
        </w:rPr>
      </w:pPr>
    </w:p>
    <w:p>
      <w:pPr>
        <w:spacing w:after="0"/>
        <w:rPr>
          <w:sz w:val="12"/>
        </w:rPr>
        <w:sectPr>
          <w:headerReference w:type="default" r:id="rId108"/>
          <w:footerReference w:type="default" r:id="rId109"/>
          <w:pgSz w:w="16840" w:h="11910" w:orient="landscape"/>
          <w:pgMar w:header="0" w:footer="0" w:top="460" w:bottom="280" w:left="80" w:right="80"/>
        </w:sectPr>
      </w:pPr>
    </w:p>
    <w:p>
      <w:pPr>
        <w:spacing w:line="177" w:lineRule="exact" w:before="92"/>
        <w:ind w:left="2075" w:right="0" w:firstLine="0"/>
        <w:jc w:val="left"/>
        <w:rPr>
          <w:sz w:val="19"/>
        </w:rPr>
      </w:pPr>
      <w:r>
        <w:rPr/>
        <mc:AlternateContent>
          <mc:Choice Requires="wps">
            <w:drawing>
              <wp:anchor distT="0" distB="0" distL="0" distR="0" allowOverlap="1" layoutInCell="1" locked="0" behindDoc="1" simplePos="0" relativeHeight="481630720">
                <wp:simplePos x="0" y="0"/>
                <wp:positionH relativeFrom="page">
                  <wp:posOffset>779646</wp:posOffset>
                </wp:positionH>
                <wp:positionV relativeFrom="paragraph">
                  <wp:posOffset>-39500</wp:posOffset>
                </wp:positionV>
                <wp:extent cx="541020" cy="554355"/>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541020" cy="554355"/>
                        </a:xfrm>
                        <a:prstGeom prst="rect">
                          <a:avLst/>
                        </a:prstGeom>
                      </wps:spPr>
                      <wps:txbx>
                        <w:txbxContent>
                          <w:p>
                            <w:pPr>
                              <w:spacing w:line="872" w:lineRule="exact" w:before="0"/>
                              <w:ind w:left="0" w:right="0" w:firstLine="0"/>
                              <w:jc w:val="left"/>
                              <w:rPr>
                                <w:rFonts w:ascii="Arial"/>
                                <w:sz w:val="78"/>
                              </w:rPr>
                            </w:pPr>
                            <w:r>
                              <w:rPr>
                                <w:rFonts w:ascii="Arial"/>
                                <w:color w:val="4B4267"/>
                                <w:spacing w:val="-4"/>
                                <w:w w:val="55"/>
                                <w:sz w:val="78"/>
                              </w:rPr>
                              <w:t>n.11</w:t>
                            </w:r>
                          </w:p>
                        </w:txbxContent>
                      </wps:txbx>
                      <wps:bodyPr wrap="square" lIns="0" tIns="0" rIns="0" bIns="0" rtlCol="0">
                        <a:noAutofit/>
                      </wps:bodyPr>
                    </wps:wsp>
                  </a:graphicData>
                </a:graphic>
              </wp:anchor>
            </w:drawing>
          </mc:Choice>
          <mc:Fallback>
            <w:pict>
              <v:shape style="position:absolute;margin-left:61.389469pt;margin-top:-3.110246pt;width:42.6pt;height:43.65pt;mso-position-horizontal-relative:page;mso-position-vertical-relative:paragraph;z-index:-21685760" type="#_x0000_t202" id="docshape342" filled="false" stroked="false">
                <v:textbox inset="0,0,0,0">
                  <w:txbxContent>
                    <w:p>
                      <w:pPr>
                        <w:spacing w:line="872" w:lineRule="exact" w:before="0"/>
                        <w:ind w:left="0" w:right="0" w:firstLine="0"/>
                        <w:jc w:val="left"/>
                        <w:rPr>
                          <w:rFonts w:ascii="Arial"/>
                          <w:sz w:val="78"/>
                        </w:rPr>
                      </w:pPr>
                      <w:r>
                        <w:rPr>
                          <w:rFonts w:ascii="Arial"/>
                          <w:color w:val="4B4267"/>
                          <w:spacing w:val="-4"/>
                          <w:w w:val="55"/>
                          <w:sz w:val="78"/>
                        </w:rPr>
                        <w:t>n.11</w:t>
                      </w:r>
                    </w:p>
                  </w:txbxContent>
                </v:textbox>
                <w10:wrap type="none"/>
              </v:shape>
            </w:pict>
          </mc:Fallback>
        </mc:AlternateContent>
      </w:r>
      <w:r>
        <w:rPr>
          <w:color w:val="111111"/>
          <w:sz w:val="19"/>
        </w:rPr>
        <w:t>Edith</w:t>
      </w:r>
      <w:r>
        <w:rPr>
          <w:color w:val="111111"/>
          <w:spacing w:val="17"/>
          <w:sz w:val="19"/>
        </w:rPr>
        <w:t> </w:t>
      </w:r>
      <w:r>
        <w:rPr>
          <w:color w:val="111111"/>
          <w:sz w:val="19"/>
        </w:rPr>
        <w:t>Cowan</w:t>
      </w:r>
      <w:r>
        <w:rPr>
          <w:color w:val="111111"/>
          <w:spacing w:val="26"/>
          <w:sz w:val="19"/>
        </w:rPr>
        <w:t> </w:t>
      </w:r>
      <w:r>
        <w:rPr>
          <w:color w:val="111111"/>
          <w:sz w:val="19"/>
        </w:rPr>
        <w:t>University</w:t>
      </w:r>
      <w:r>
        <w:rPr>
          <w:color w:val="111111"/>
          <w:spacing w:val="20"/>
          <w:sz w:val="19"/>
        </w:rPr>
        <w:t> </w:t>
      </w:r>
      <w:r>
        <w:rPr>
          <w:color w:val="010101"/>
          <w:w w:val="75"/>
          <w:sz w:val="6"/>
        </w:rPr>
        <w:t>I</w:t>
      </w:r>
      <w:r>
        <w:rPr>
          <w:color w:val="010101"/>
          <w:spacing w:val="42"/>
          <w:sz w:val="6"/>
        </w:rPr>
        <w:t>  </w:t>
      </w:r>
      <w:r>
        <w:rPr>
          <w:color w:val="111111"/>
          <w:sz w:val="19"/>
        </w:rPr>
        <w:t>Bachelor</w:t>
      </w:r>
      <w:r>
        <w:rPr>
          <w:color w:val="111111"/>
          <w:spacing w:val="28"/>
          <w:sz w:val="19"/>
        </w:rPr>
        <w:t> </w:t>
      </w:r>
      <w:r>
        <w:rPr>
          <w:color w:val="111111"/>
          <w:sz w:val="19"/>
        </w:rPr>
        <w:t>of</w:t>
      </w:r>
      <w:r>
        <w:rPr>
          <w:color w:val="111111"/>
          <w:spacing w:val="13"/>
          <w:sz w:val="19"/>
        </w:rPr>
        <w:t> </w:t>
      </w:r>
      <w:r>
        <w:rPr>
          <w:color w:val="111111"/>
          <w:sz w:val="19"/>
        </w:rPr>
        <w:t>Computer</w:t>
      </w:r>
      <w:r>
        <w:rPr>
          <w:color w:val="111111"/>
          <w:spacing w:val="24"/>
          <w:sz w:val="19"/>
        </w:rPr>
        <w:t> </w:t>
      </w:r>
      <w:r>
        <w:rPr>
          <w:color w:val="111111"/>
          <w:sz w:val="19"/>
        </w:rPr>
        <w:t>Science</w:t>
      </w:r>
      <w:r>
        <w:rPr>
          <w:color w:val="111111"/>
          <w:spacing w:val="16"/>
          <w:sz w:val="19"/>
        </w:rPr>
        <w:t> </w:t>
      </w:r>
      <w:r>
        <w:rPr>
          <w:color w:val="010101"/>
          <w:w w:val="75"/>
          <w:sz w:val="6"/>
        </w:rPr>
        <w:t>I</w:t>
      </w:r>
      <w:r>
        <w:rPr>
          <w:color w:val="010101"/>
          <w:spacing w:val="40"/>
          <w:sz w:val="6"/>
        </w:rPr>
        <w:t>  </w:t>
      </w:r>
      <w:r>
        <w:rPr>
          <w:color w:val="111111"/>
          <w:spacing w:val="-5"/>
          <w:sz w:val="19"/>
        </w:rPr>
        <w:t>U65</w:t>
      </w:r>
    </w:p>
    <w:p>
      <w:pPr>
        <w:spacing w:line="428" w:lineRule="exact" w:before="0"/>
        <w:ind w:left="2076" w:right="0" w:firstLine="0"/>
        <w:jc w:val="left"/>
        <w:rPr>
          <w:sz w:val="19"/>
        </w:rPr>
      </w:pPr>
      <w:r>
        <w:rPr/>
        <mc:AlternateContent>
          <mc:Choice Requires="wps">
            <w:drawing>
              <wp:anchor distT="0" distB="0" distL="0" distR="0" allowOverlap="1" layoutInCell="1" locked="0" behindDoc="1" simplePos="0" relativeHeight="481627136">
                <wp:simplePos x="0" y="0"/>
                <wp:positionH relativeFrom="page">
                  <wp:posOffset>2489125</wp:posOffset>
                </wp:positionH>
                <wp:positionV relativeFrom="paragraph">
                  <wp:posOffset>183636</wp:posOffset>
                </wp:positionV>
                <wp:extent cx="1090930" cy="2350770"/>
                <wp:effectExtent l="0" t="0" r="0" b="0"/>
                <wp:wrapNone/>
                <wp:docPr id="529" name="Group 529"/>
                <wp:cNvGraphicFramePr>
                  <a:graphicFrameLocks/>
                </wp:cNvGraphicFramePr>
                <a:graphic>
                  <a:graphicData uri="http://schemas.microsoft.com/office/word/2010/wordprocessingGroup">
                    <wpg:wgp>
                      <wpg:cNvPr id="529" name="Group 529"/>
                      <wpg:cNvGrpSpPr/>
                      <wpg:grpSpPr>
                        <a:xfrm>
                          <a:off x="0" y="0"/>
                          <a:ext cx="1090930" cy="2350770"/>
                          <a:chExt cx="1090930" cy="2350770"/>
                        </a:xfrm>
                      </wpg:grpSpPr>
                      <pic:pic>
                        <pic:nvPicPr>
                          <pic:cNvPr id="530" name="Image 530"/>
                          <pic:cNvPicPr/>
                        </pic:nvPicPr>
                        <pic:blipFill>
                          <a:blip r:embed="rId110" cstate="print"/>
                          <a:stretch>
                            <a:fillRect/>
                          </a:stretch>
                        </pic:blipFill>
                        <pic:spPr>
                          <a:xfrm>
                            <a:off x="3055" y="0"/>
                            <a:ext cx="1087274" cy="811991"/>
                          </a:xfrm>
                          <a:prstGeom prst="rect">
                            <a:avLst/>
                          </a:prstGeom>
                        </pic:spPr>
                      </pic:pic>
                      <pic:pic>
                        <pic:nvPicPr>
                          <pic:cNvPr id="531" name="Image 531"/>
                          <pic:cNvPicPr/>
                        </pic:nvPicPr>
                        <pic:blipFill>
                          <a:blip r:embed="rId111" cstate="print"/>
                          <a:stretch>
                            <a:fillRect/>
                          </a:stretch>
                        </pic:blipFill>
                        <pic:spPr>
                          <a:xfrm>
                            <a:off x="3055" y="1471352"/>
                            <a:ext cx="1087274" cy="879148"/>
                          </a:xfrm>
                          <a:prstGeom prst="rect">
                            <a:avLst/>
                          </a:prstGeom>
                        </pic:spPr>
                      </pic:pic>
                      <wps:wsp>
                        <wps:cNvPr id="532" name="Graphic 532"/>
                        <wps:cNvSpPr/>
                        <wps:spPr>
                          <a:xfrm>
                            <a:off x="51920" y="811990"/>
                            <a:ext cx="974725" cy="659765"/>
                          </a:xfrm>
                          <a:custGeom>
                            <a:avLst/>
                            <a:gdLst/>
                            <a:ahLst/>
                            <a:cxnLst/>
                            <a:rect l="l" t="t" r="r" b="b"/>
                            <a:pathLst>
                              <a:path w="974725" h="659765">
                                <a:moveTo>
                                  <a:pt x="0" y="659360"/>
                                </a:moveTo>
                                <a:lnTo>
                                  <a:pt x="0" y="0"/>
                                </a:lnTo>
                              </a:path>
                              <a:path w="974725" h="659765">
                                <a:moveTo>
                                  <a:pt x="974271" y="659360"/>
                                </a:moveTo>
                                <a:lnTo>
                                  <a:pt x="974271" y="0"/>
                                </a:lnTo>
                              </a:path>
                            </a:pathLst>
                          </a:custGeom>
                          <a:ln w="103814">
                            <a:solidFill>
                              <a:srgbClr val="000000"/>
                            </a:solidFill>
                            <a:prstDash val="solid"/>
                          </a:ln>
                        </wps:spPr>
                        <wps:bodyPr wrap="square" lIns="0" tIns="0" rIns="0" bIns="0" rtlCol="0">
                          <a:prstTxWarp prst="textNoShape">
                            <a:avLst/>
                          </a:prstTxWarp>
                          <a:noAutofit/>
                        </wps:bodyPr>
                      </wps:wsp>
                      <wps:wsp>
                        <wps:cNvPr id="533" name="Textbox 533"/>
                        <wps:cNvSpPr txBox="1"/>
                        <wps:spPr>
                          <a:xfrm>
                            <a:off x="0" y="0"/>
                            <a:ext cx="1090930" cy="2350770"/>
                          </a:xfrm>
                          <a:prstGeom prst="rect">
                            <a:avLst/>
                          </a:prstGeom>
                        </wps:spPr>
                        <wps:txbx>
                          <w:txbxContent>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26"/>
                                <w:rPr>
                                  <w:sz w:val="9"/>
                                </w:rPr>
                              </w:pPr>
                            </w:p>
                            <w:p>
                              <w:pPr>
                                <w:spacing w:before="0"/>
                                <w:ind w:left="262" w:right="0" w:firstLine="0"/>
                                <w:jc w:val="left"/>
                                <w:rPr>
                                  <w:rFonts w:ascii="Arial"/>
                                  <w:sz w:val="9"/>
                                </w:rPr>
                              </w:pPr>
                              <w:r>
                                <w:rPr>
                                  <w:rFonts w:ascii="Arial"/>
                                  <w:color w:val="494D46"/>
                                  <w:w w:val="105"/>
                                  <w:sz w:val="9"/>
                                </w:rPr>
                                <w:t>D</w:t>
                              </w:r>
                              <w:r>
                                <w:rPr>
                                  <w:rFonts w:ascii="Arial"/>
                                  <w:color w:val="757774"/>
                                  <w:w w:val="105"/>
                                  <w:sz w:val="9"/>
                                </w:rPr>
                                <w:t>IAGNOS</w:t>
                              </w:r>
                              <w:r>
                                <w:rPr>
                                  <w:rFonts w:ascii="Arial"/>
                                  <w:color w:val="383B36"/>
                                  <w:w w:val="105"/>
                                  <w:sz w:val="9"/>
                                </w:rPr>
                                <w:t>I</w:t>
                              </w:r>
                              <w:r>
                                <w:rPr>
                                  <w:rFonts w:ascii="Arial"/>
                                  <w:color w:val="626460"/>
                                  <w:w w:val="105"/>
                                  <w:sz w:val="9"/>
                                </w:rPr>
                                <w:t>S</w:t>
                              </w:r>
                              <w:r>
                                <w:rPr>
                                  <w:rFonts w:ascii="Arial"/>
                                  <w:color w:val="626460"/>
                                  <w:spacing w:val="3"/>
                                  <w:w w:val="105"/>
                                  <w:sz w:val="9"/>
                                </w:rPr>
                                <w:t> </w:t>
                              </w:r>
                              <w:r>
                                <w:rPr>
                                  <w:rFonts w:ascii="Arial"/>
                                  <w:color w:val="626460"/>
                                  <w:spacing w:val="-4"/>
                                  <w:w w:val="105"/>
                                  <w:sz w:val="9"/>
                                </w:rPr>
                                <w:t>TOOL</w:t>
                              </w:r>
                            </w:p>
                            <w:p>
                              <w:pPr>
                                <w:spacing w:before="84"/>
                                <w:ind w:left="267" w:right="0" w:firstLine="0"/>
                                <w:jc w:val="left"/>
                                <w:rPr>
                                  <w:rFonts w:ascii="Arial"/>
                                  <w:sz w:val="7"/>
                                </w:rPr>
                              </w:pPr>
                              <w:r>
                                <w:rPr>
                                  <w:rFonts w:ascii="Arial"/>
                                  <w:color w:val="757774"/>
                                  <w:w w:val="115"/>
                                  <w:sz w:val="7"/>
                                </w:rPr>
                                <w:t>To</w:t>
                              </w:r>
                              <w:r>
                                <w:rPr>
                                  <w:rFonts w:ascii="Arial"/>
                                  <w:color w:val="757774"/>
                                  <w:spacing w:val="41"/>
                                  <w:w w:val="115"/>
                                  <w:sz w:val="7"/>
                                </w:rPr>
                                <w:t> </w:t>
                              </w:r>
                              <w:r>
                                <w:rPr>
                                  <w:rFonts w:ascii="Arial"/>
                                  <w:color w:val="939E9A"/>
                                  <w:w w:val="115"/>
                                  <w:sz w:val="7"/>
                                </w:rPr>
                                <w:t>/</w:t>
                              </w:r>
                              <w:r>
                                <w:rPr>
                                  <w:rFonts w:ascii="Arial"/>
                                  <w:color w:val="939E9A"/>
                                  <w:spacing w:val="9"/>
                                  <w:w w:val="120"/>
                                  <w:sz w:val="7"/>
                                </w:rPr>
                                <w:t> </w:t>
                              </w:r>
                              <w:r>
                                <w:rPr>
                                  <w:rFonts w:ascii="Arial"/>
                                  <w:color w:val="757774"/>
                                  <w:w w:val="120"/>
                                  <w:sz w:val="7"/>
                                </w:rPr>
                                <w:t>IIH:t </w:t>
                              </w:r>
                              <w:r>
                                <w:rPr>
                                  <w:rFonts w:ascii="Arial"/>
                                  <w:color w:val="757774"/>
                                  <w:w w:val="115"/>
                                  <w:sz w:val="7"/>
                                </w:rPr>
                                <w:t>n</w:t>
                              </w:r>
                              <w:r>
                                <w:rPr>
                                  <w:rFonts w:ascii="Arial"/>
                                  <w:color w:val="757774"/>
                                  <w:spacing w:val="-7"/>
                                  <w:w w:val="115"/>
                                  <w:sz w:val="7"/>
                                </w:rPr>
                                <w:t> </w:t>
                              </w:r>
                              <w:r>
                                <w:rPr>
                                  <w:rFonts w:ascii="Arial"/>
                                  <w:color w:val="878985"/>
                                  <w:w w:val="115"/>
                                  <w:sz w:val="7"/>
                                </w:rPr>
                                <w:t>Pholo</w:t>
                              </w:r>
                              <w:r>
                                <w:rPr>
                                  <w:rFonts w:ascii="Arial"/>
                                  <w:color w:val="878985"/>
                                  <w:spacing w:val="-2"/>
                                  <w:w w:val="115"/>
                                  <w:sz w:val="7"/>
                                </w:rPr>
                                <w:t> </w:t>
                              </w:r>
                              <w:r>
                                <w:rPr>
                                  <w:rFonts w:ascii="Arial"/>
                                  <w:color w:val="757774"/>
                                  <w:w w:val="115"/>
                                  <w:sz w:val="7"/>
                                </w:rPr>
                                <w:t>of</w:t>
                              </w:r>
                              <w:r>
                                <w:rPr>
                                  <w:rFonts w:ascii="Arial"/>
                                  <w:color w:val="757774"/>
                                  <w:spacing w:val="4"/>
                                  <w:w w:val="115"/>
                                  <w:sz w:val="7"/>
                                </w:rPr>
                                <w:t> </w:t>
                              </w:r>
                              <w:r>
                                <w:rPr>
                                  <w:rFonts w:ascii="Arial"/>
                                  <w:color w:val="878985"/>
                                  <w:spacing w:val="-2"/>
                                  <w:w w:val="115"/>
                                  <w:sz w:val="7"/>
                                </w:rPr>
                                <w:t>a</w:t>
                              </w:r>
                              <w:r>
                                <w:rPr>
                                  <w:rFonts w:ascii="Arial"/>
                                  <w:color w:val="626460"/>
                                  <w:spacing w:val="-2"/>
                                  <w:w w:val="115"/>
                                  <w:sz w:val="7"/>
                                </w:rPr>
                                <w:t>t1ec1P.C:1</w:t>
                              </w:r>
                            </w:p>
                            <w:p>
                              <w:pPr>
                                <w:spacing w:before="7"/>
                                <w:ind w:left="266" w:right="0" w:firstLine="0"/>
                                <w:jc w:val="left"/>
                                <w:rPr>
                                  <w:sz w:val="8"/>
                                </w:rPr>
                              </w:pPr>
                              <w:r>
                                <w:rPr>
                                  <w:color w:val="757774"/>
                                  <w:w w:val="105"/>
                                  <w:sz w:val="8"/>
                                </w:rPr>
                                <w:t>Ci</w:t>
                              </w:r>
                              <w:r>
                                <w:rPr>
                                  <w:color w:val="939E9A"/>
                                  <w:w w:val="105"/>
                                  <w:sz w:val="8"/>
                                </w:rPr>
                                <w:t>n</w:t>
                              </w:r>
                              <w:r>
                                <w:rPr>
                                  <w:color w:val="757774"/>
                                  <w:w w:val="105"/>
                                  <w:sz w:val="8"/>
                                </w:rPr>
                                <w:t>namon</w:t>
                              </w:r>
                              <w:r>
                                <w:rPr>
                                  <w:color w:val="757774"/>
                                  <w:spacing w:val="3"/>
                                  <w:w w:val="110"/>
                                  <w:sz w:val="8"/>
                                </w:rPr>
                                <w:t> </w:t>
                              </w:r>
                              <w:r>
                                <w:rPr>
                                  <w:color w:val="878985"/>
                                  <w:spacing w:val="-2"/>
                                  <w:w w:val="110"/>
                                  <w:sz w:val="8"/>
                                </w:rPr>
                                <w:t>plant</w:t>
                              </w:r>
                            </w:p>
                            <w:p>
                              <w:pPr>
                                <w:spacing w:line="240" w:lineRule="auto" w:before="70"/>
                                <w:rPr>
                                  <w:sz w:val="8"/>
                                </w:rPr>
                              </w:pPr>
                            </w:p>
                            <w:p>
                              <w:pPr>
                                <w:spacing w:line="602" w:lineRule="auto" w:before="0"/>
                                <w:ind w:left="552" w:right="509" w:firstLine="39"/>
                                <w:jc w:val="left"/>
                                <w:rPr>
                                  <w:rFonts w:ascii="Arial" w:hAnsi="Arial"/>
                                  <w:sz w:val="7"/>
                                </w:rPr>
                              </w:pPr>
                              <w:r>
                                <w:rPr>
                                  <w:rFonts w:ascii="Arial" w:hAnsi="Arial"/>
                                  <w:color w:val="116049"/>
                                  <w:spacing w:val="-2"/>
                                  <w:w w:val="115"/>
                                  <w:sz w:val="7"/>
                                </w:rPr>
                                <w:t>r;J</w:t>
                              </w:r>
                              <w:r>
                                <w:rPr>
                                  <w:rFonts w:ascii="Arial" w:hAnsi="Arial"/>
                                  <w:color w:val="759589"/>
                                  <w:spacing w:val="-2"/>
                                  <w:w w:val="115"/>
                                  <w:sz w:val="7"/>
                                </w:rPr>
                                <w:t>r</w:t>
                              </w:r>
                              <w:r>
                                <w:rPr>
                                  <w:rFonts w:ascii="Arial" w:hAnsi="Arial"/>
                                  <w:color w:val="939E9A"/>
                                  <w:spacing w:val="-2"/>
                                  <w:w w:val="115"/>
                                  <w:sz w:val="7"/>
                                </w:rPr>
                                <w:t>:-.</w:t>
                              </w:r>
                              <w:r>
                                <w:rPr>
                                  <w:rFonts w:ascii="Arial" w:hAnsi="Arial"/>
                                  <w:color w:val="608277"/>
                                  <w:spacing w:val="-2"/>
                                  <w:w w:val="115"/>
                                  <w:sz w:val="7"/>
                                </w:rPr>
                                <w:t>t</w:t>
                              </w:r>
                              <w:r>
                                <w:rPr>
                                  <w:rFonts w:ascii="Arial" w:hAnsi="Arial"/>
                                  <w:color w:val="939E9A"/>
                                  <w:spacing w:val="-2"/>
                                  <w:w w:val="115"/>
                                  <w:sz w:val="7"/>
                                </w:rPr>
                                <w:t>•</w:t>
                              </w:r>
                              <w:r>
                                <w:rPr>
                                  <w:rFonts w:ascii="Arial" w:hAnsi="Arial"/>
                                  <w:color w:val="759589"/>
                                  <w:spacing w:val="-2"/>
                                  <w:w w:val="115"/>
                                  <w:sz w:val="7"/>
                                </w:rPr>
                                <w:t>aPl'l</w:t>
                              </w:r>
                              <w:r>
                                <w:rPr>
                                  <w:rFonts w:ascii="Arial" w:hAnsi="Arial"/>
                                  <w:color w:val="939E9A"/>
                                  <w:spacing w:val="-2"/>
                                  <w:w w:val="115"/>
                                  <w:sz w:val="7"/>
                                </w:rPr>
                                <w:t>e</w:t>
                              </w:r>
                              <w:r>
                                <w:rPr>
                                  <w:rFonts w:ascii="Arial" w:hAnsi="Arial"/>
                                  <w:color w:val="759589"/>
                                  <w:spacing w:val="-2"/>
                                  <w:w w:val="115"/>
                                  <w:sz w:val="7"/>
                                </w:rPr>
                                <w:t>r</w:t>
                              </w:r>
                              <w:r>
                                <w:rPr>
                                  <w:rFonts w:ascii="Arial" w:hAnsi="Arial"/>
                                  <w:color w:val="939E9A"/>
                                  <w:spacing w:val="-2"/>
                                  <w:w w:val="115"/>
                                  <w:sz w:val="7"/>
                                </w:rPr>
                                <w:t>e</w:t>
                              </w:r>
                              <w:r>
                                <w:rPr>
                                  <w:rFonts w:ascii="Arial" w:hAnsi="Arial"/>
                                  <w:color w:val="939E9A"/>
                                  <w:spacing w:val="40"/>
                                  <w:w w:val="115"/>
                                  <w:sz w:val="7"/>
                                </w:rPr>
                                <w:t> </w:t>
                              </w:r>
                              <w:r>
                                <w:rPr>
                                  <w:rFonts w:ascii="Arial" w:hAnsi="Arial"/>
                                  <w:color w:val="2B7560"/>
                                  <w:spacing w:val="-2"/>
                                  <w:w w:val="115"/>
                                  <w:sz w:val="7"/>
                                </w:rPr>
                                <w:t>f'l</w:t>
                              </w:r>
                              <w:r>
                                <w:rPr>
                                  <w:rFonts w:ascii="Arial" w:hAnsi="Arial"/>
                                  <w:color w:val="939E9A"/>
                                  <w:spacing w:val="-2"/>
                                  <w:w w:val="115"/>
                                  <w:sz w:val="7"/>
                                </w:rPr>
                                <w:t>et""""-'</w:t>
                              </w:r>
                              <w:r>
                                <w:rPr>
                                  <w:rFonts w:ascii="Arial" w:hAnsi="Arial"/>
                                  <w:color w:val="759589"/>
                                  <w:spacing w:val="-2"/>
                                  <w:w w:val="115"/>
                                  <w:sz w:val="7"/>
                                </w:rPr>
                                <w:t>u</w:t>
                              </w:r>
                              <w:r>
                                <w:rPr>
                                  <w:rFonts w:ascii="Arial" w:hAnsi="Arial"/>
                                  <w:color w:val="939E9A"/>
                                  <w:spacing w:val="-2"/>
                                  <w:w w:val="115"/>
                                  <w:sz w:val="7"/>
                                </w:rPr>
                                <w:t>Pll&lt;.&gt;I&lt;.&gt;</w:t>
                              </w:r>
                            </w:p>
                          </w:txbxContent>
                        </wps:txbx>
                        <wps:bodyPr wrap="square" lIns="0" tIns="0" rIns="0" bIns="0" rtlCol="0">
                          <a:noAutofit/>
                        </wps:bodyPr>
                      </wps:wsp>
                    </wpg:wgp>
                  </a:graphicData>
                </a:graphic>
              </wp:anchor>
            </w:drawing>
          </mc:Choice>
          <mc:Fallback>
            <w:pict>
              <v:group style="position:absolute;margin-left:195.994125pt;margin-top:14.459594pt;width:85.9pt;height:185.1pt;mso-position-horizontal-relative:page;mso-position-vertical-relative:paragraph;z-index:-21689344" id="docshapegroup343" coordorigin="3920,289" coordsize="1718,3702">
                <v:shape style="position:absolute;left:3924;top:289;width:1713;height:1279" type="#_x0000_t75" id="docshape344" stroked="false">
                  <v:imagedata r:id="rId110" o:title=""/>
                </v:shape>
                <v:shape style="position:absolute;left:3924;top:2606;width:1713;height:1385" type="#_x0000_t75" id="docshape345" stroked="false">
                  <v:imagedata r:id="rId111" o:title=""/>
                </v:shape>
                <v:shape style="position:absolute;left:4001;top:1567;width:1535;height:1039" id="docshape346" coordorigin="4002,1568" coordsize="1535,1039" path="m4002,2606l4002,1568m5536,2606l5536,1568e" filled="false" stroked="true" strokeweight="8.174374pt" strokecolor="#000000">
                  <v:path arrowok="t"/>
                  <v:stroke dashstyle="solid"/>
                </v:shape>
                <v:shape style="position:absolute;left:3919;top:289;width:1718;height:3702" type="#_x0000_t202" id="docshape347" filled="false" stroked="false">
                  <v:textbox inset="0,0,0,0">
                    <w:txbxContent>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0"/>
                          <w:rPr>
                            <w:sz w:val="9"/>
                          </w:rPr>
                        </w:pPr>
                      </w:p>
                      <w:p>
                        <w:pPr>
                          <w:spacing w:line="240" w:lineRule="auto" w:before="26"/>
                          <w:rPr>
                            <w:sz w:val="9"/>
                          </w:rPr>
                        </w:pPr>
                      </w:p>
                      <w:p>
                        <w:pPr>
                          <w:spacing w:before="0"/>
                          <w:ind w:left="262" w:right="0" w:firstLine="0"/>
                          <w:jc w:val="left"/>
                          <w:rPr>
                            <w:rFonts w:ascii="Arial"/>
                            <w:sz w:val="9"/>
                          </w:rPr>
                        </w:pPr>
                        <w:r>
                          <w:rPr>
                            <w:rFonts w:ascii="Arial"/>
                            <w:color w:val="494D46"/>
                            <w:w w:val="105"/>
                            <w:sz w:val="9"/>
                          </w:rPr>
                          <w:t>D</w:t>
                        </w:r>
                        <w:r>
                          <w:rPr>
                            <w:rFonts w:ascii="Arial"/>
                            <w:color w:val="757774"/>
                            <w:w w:val="105"/>
                            <w:sz w:val="9"/>
                          </w:rPr>
                          <w:t>IAGNOS</w:t>
                        </w:r>
                        <w:r>
                          <w:rPr>
                            <w:rFonts w:ascii="Arial"/>
                            <w:color w:val="383B36"/>
                            <w:w w:val="105"/>
                            <w:sz w:val="9"/>
                          </w:rPr>
                          <w:t>I</w:t>
                        </w:r>
                        <w:r>
                          <w:rPr>
                            <w:rFonts w:ascii="Arial"/>
                            <w:color w:val="626460"/>
                            <w:w w:val="105"/>
                            <w:sz w:val="9"/>
                          </w:rPr>
                          <w:t>S</w:t>
                        </w:r>
                        <w:r>
                          <w:rPr>
                            <w:rFonts w:ascii="Arial"/>
                            <w:color w:val="626460"/>
                            <w:spacing w:val="3"/>
                            <w:w w:val="105"/>
                            <w:sz w:val="9"/>
                          </w:rPr>
                          <w:t> </w:t>
                        </w:r>
                        <w:r>
                          <w:rPr>
                            <w:rFonts w:ascii="Arial"/>
                            <w:color w:val="626460"/>
                            <w:spacing w:val="-4"/>
                            <w:w w:val="105"/>
                            <w:sz w:val="9"/>
                          </w:rPr>
                          <w:t>TOOL</w:t>
                        </w:r>
                      </w:p>
                      <w:p>
                        <w:pPr>
                          <w:spacing w:before="84"/>
                          <w:ind w:left="267" w:right="0" w:firstLine="0"/>
                          <w:jc w:val="left"/>
                          <w:rPr>
                            <w:rFonts w:ascii="Arial"/>
                            <w:sz w:val="7"/>
                          </w:rPr>
                        </w:pPr>
                        <w:r>
                          <w:rPr>
                            <w:rFonts w:ascii="Arial"/>
                            <w:color w:val="757774"/>
                            <w:w w:val="115"/>
                            <w:sz w:val="7"/>
                          </w:rPr>
                          <w:t>To</w:t>
                        </w:r>
                        <w:r>
                          <w:rPr>
                            <w:rFonts w:ascii="Arial"/>
                            <w:color w:val="757774"/>
                            <w:spacing w:val="41"/>
                            <w:w w:val="115"/>
                            <w:sz w:val="7"/>
                          </w:rPr>
                          <w:t> </w:t>
                        </w:r>
                        <w:r>
                          <w:rPr>
                            <w:rFonts w:ascii="Arial"/>
                            <w:color w:val="939E9A"/>
                            <w:w w:val="115"/>
                            <w:sz w:val="7"/>
                          </w:rPr>
                          <w:t>/</w:t>
                        </w:r>
                        <w:r>
                          <w:rPr>
                            <w:rFonts w:ascii="Arial"/>
                            <w:color w:val="939E9A"/>
                            <w:spacing w:val="9"/>
                            <w:w w:val="120"/>
                            <w:sz w:val="7"/>
                          </w:rPr>
                          <w:t> </w:t>
                        </w:r>
                        <w:r>
                          <w:rPr>
                            <w:rFonts w:ascii="Arial"/>
                            <w:color w:val="757774"/>
                            <w:w w:val="120"/>
                            <w:sz w:val="7"/>
                          </w:rPr>
                          <w:t>IIH:t </w:t>
                        </w:r>
                        <w:r>
                          <w:rPr>
                            <w:rFonts w:ascii="Arial"/>
                            <w:color w:val="757774"/>
                            <w:w w:val="115"/>
                            <w:sz w:val="7"/>
                          </w:rPr>
                          <w:t>n</w:t>
                        </w:r>
                        <w:r>
                          <w:rPr>
                            <w:rFonts w:ascii="Arial"/>
                            <w:color w:val="757774"/>
                            <w:spacing w:val="-7"/>
                            <w:w w:val="115"/>
                            <w:sz w:val="7"/>
                          </w:rPr>
                          <w:t> </w:t>
                        </w:r>
                        <w:r>
                          <w:rPr>
                            <w:rFonts w:ascii="Arial"/>
                            <w:color w:val="878985"/>
                            <w:w w:val="115"/>
                            <w:sz w:val="7"/>
                          </w:rPr>
                          <w:t>Pholo</w:t>
                        </w:r>
                        <w:r>
                          <w:rPr>
                            <w:rFonts w:ascii="Arial"/>
                            <w:color w:val="878985"/>
                            <w:spacing w:val="-2"/>
                            <w:w w:val="115"/>
                            <w:sz w:val="7"/>
                          </w:rPr>
                          <w:t> </w:t>
                        </w:r>
                        <w:r>
                          <w:rPr>
                            <w:rFonts w:ascii="Arial"/>
                            <w:color w:val="757774"/>
                            <w:w w:val="115"/>
                            <w:sz w:val="7"/>
                          </w:rPr>
                          <w:t>of</w:t>
                        </w:r>
                        <w:r>
                          <w:rPr>
                            <w:rFonts w:ascii="Arial"/>
                            <w:color w:val="757774"/>
                            <w:spacing w:val="4"/>
                            <w:w w:val="115"/>
                            <w:sz w:val="7"/>
                          </w:rPr>
                          <w:t> </w:t>
                        </w:r>
                        <w:r>
                          <w:rPr>
                            <w:rFonts w:ascii="Arial"/>
                            <w:color w:val="878985"/>
                            <w:spacing w:val="-2"/>
                            <w:w w:val="115"/>
                            <w:sz w:val="7"/>
                          </w:rPr>
                          <w:t>a</w:t>
                        </w:r>
                        <w:r>
                          <w:rPr>
                            <w:rFonts w:ascii="Arial"/>
                            <w:color w:val="626460"/>
                            <w:spacing w:val="-2"/>
                            <w:w w:val="115"/>
                            <w:sz w:val="7"/>
                          </w:rPr>
                          <w:t>t1ec1P.C:1</w:t>
                        </w:r>
                      </w:p>
                      <w:p>
                        <w:pPr>
                          <w:spacing w:before="7"/>
                          <w:ind w:left="266" w:right="0" w:firstLine="0"/>
                          <w:jc w:val="left"/>
                          <w:rPr>
                            <w:sz w:val="8"/>
                          </w:rPr>
                        </w:pPr>
                        <w:r>
                          <w:rPr>
                            <w:color w:val="757774"/>
                            <w:w w:val="105"/>
                            <w:sz w:val="8"/>
                          </w:rPr>
                          <w:t>Ci</w:t>
                        </w:r>
                        <w:r>
                          <w:rPr>
                            <w:color w:val="939E9A"/>
                            <w:w w:val="105"/>
                            <w:sz w:val="8"/>
                          </w:rPr>
                          <w:t>n</w:t>
                        </w:r>
                        <w:r>
                          <w:rPr>
                            <w:color w:val="757774"/>
                            <w:w w:val="105"/>
                            <w:sz w:val="8"/>
                          </w:rPr>
                          <w:t>namon</w:t>
                        </w:r>
                        <w:r>
                          <w:rPr>
                            <w:color w:val="757774"/>
                            <w:spacing w:val="3"/>
                            <w:w w:val="110"/>
                            <w:sz w:val="8"/>
                          </w:rPr>
                          <w:t> </w:t>
                        </w:r>
                        <w:r>
                          <w:rPr>
                            <w:color w:val="878985"/>
                            <w:spacing w:val="-2"/>
                            <w:w w:val="110"/>
                            <w:sz w:val="8"/>
                          </w:rPr>
                          <w:t>plant</w:t>
                        </w:r>
                      </w:p>
                      <w:p>
                        <w:pPr>
                          <w:spacing w:line="240" w:lineRule="auto" w:before="70"/>
                          <w:rPr>
                            <w:sz w:val="8"/>
                          </w:rPr>
                        </w:pPr>
                      </w:p>
                      <w:p>
                        <w:pPr>
                          <w:spacing w:line="602" w:lineRule="auto" w:before="0"/>
                          <w:ind w:left="552" w:right="509" w:firstLine="39"/>
                          <w:jc w:val="left"/>
                          <w:rPr>
                            <w:rFonts w:ascii="Arial" w:hAnsi="Arial"/>
                            <w:sz w:val="7"/>
                          </w:rPr>
                        </w:pPr>
                        <w:r>
                          <w:rPr>
                            <w:rFonts w:ascii="Arial" w:hAnsi="Arial"/>
                            <w:color w:val="116049"/>
                            <w:spacing w:val="-2"/>
                            <w:w w:val="115"/>
                            <w:sz w:val="7"/>
                          </w:rPr>
                          <w:t>r;J</w:t>
                        </w:r>
                        <w:r>
                          <w:rPr>
                            <w:rFonts w:ascii="Arial" w:hAnsi="Arial"/>
                            <w:color w:val="759589"/>
                            <w:spacing w:val="-2"/>
                            <w:w w:val="115"/>
                            <w:sz w:val="7"/>
                          </w:rPr>
                          <w:t>r</w:t>
                        </w:r>
                        <w:r>
                          <w:rPr>
                            <w:rFonts w:ascii="Arial" w:hAnsi="Arial"/>
                            <w:color w:val="939E9A"/>
                            <w:spacing w:val="-2"/>
                            <w:w w:val="115"/>
                            <w:sz w:val="7"/>
                          </w:rPr>
                          <w:t>:-.</w:t>
                        </w:r>
                        <w:r>
                          <w:rPr>
                            <w:rFonts w:ascii="Arial" w:hAnsi="Arial"/>
                            <w:color w:val="608277"/>
                            <w:spacing w:val="-2"/>
                            <w:w w:val="115"/>
                            <w:sz w:val="7"/>
                          </w:rPr>
                          <w:t>t</w:t>
                        </w:r>
                        <w:r>
                          <w:rPr>
                            <w:rFonts w:ascii="Arial" w:hAnsi="Arial"/>
                            <w:color w:val="939E9A"/>
                            <w:spacing w:val="-2"/>
                            <w:w w:val="115"/>
                            <w:sz w:val="7"/>
                          </w:rPr>
                          <w:t>•</w:t>
                        </w:r>
                        <w:r>
                          <w:rPr>
                            <w:rFonts w:ascii="Arial" w:hAnsi="Arial"/>
                            <w:color w:val="759589"/>
                            <w:spacing w:val="-2"/>
                            <w:w w:val="115"/>
                            <w:sz w:val="7"/>
                          </w:rPr>
                          <w:t>aPl'l</w:t>
                        </w:r>
                        <w:r>
                          <w:rPr>
                            <w:rFonts w:ascii="Arial" w:hAnsi="Arial"/>
                            <w:color w:val="939E9A"/>
                            <w:spacing w:val="-2"/>
                            <w:w w:val="115"/>
                            <w:sz w:val="7"/>
                          </w:rPr>
                          <w:t>e</w:t>
                        </w:r>
                        <w:r>
                          <w:rPr>
                            <w:rFonts w:ascii="Arial" w:hAnsi="Arial"/>
                            <w:color w:val="759589"/>
                            <w:spacing w:val="-2"/>
                            <w:w w:val="115"/>
                            <w:sz w:val="7"/>
                          </w:rPr>
                          <w:t>r</w:t>
                        </w:r>
                        <w:r>
                          <w:rPr>
                            <w:rFonts w:ascii="Arial" w:hAnsi="Arial"/>
                            <w:color w:val="939E9A"/>
                            <w:spacing w:val="-2"/>
                            <w:w w:val="115"/>
                            <w:sz w:val="7"/>
                          </w:rPr>
                          <w:t>e</w:t>
                        </w:r>
                        <w:r>
                          <w:rPr>
                            <w:rFonts w:ascii="Arial" w:hAnsi="Arial"/>
                            <w:color w:val="939E9A"/>
                            <w:spacing w:val="40"/>
                            <w:w w:val="115"/>
                            <w:sz w:val="7"/>
                          </w:rPr>
                          <w:t> </w:t>
                        </w:r>
                        <w:r>
                          <w:rPr>
                            <w:rFonts w:ascii="Arial" w:hAnsi="Arial"/>
                            <w:color w:val="2B7560"/>
                            <w:spacing w:val="-2"/>
                            <w:w w:val="115"/>
                            <w:sz w:val="7"/>
                          </w:rPr>
                          <w:t>f'l</w:t>
                        </w:r>
                        <w:r>
                          <w:rPr>
                            <w:rFonts w:ascii="Arial" w:hAnsi="Arial"/>
                            <w:color w:val="939E9A"/>
                            <w:spacing w:val="-2"/>
                            <w:w w:val="115"/>
                            <w:sz w:val="7"/>
                          </w:rPr>
                          <w:t>et""""-'</w:t>
                        </w:r>
                        <w:r>
                          <w:rPr>
                            <w:rFonts w:ascii="Arial" w:hAnsi="Arial"/>
                            <w:color w:val="759589"/>
                            <w:spacing w:val="-2"/>
                            <w:w w:val="115"/>
                            <w:sz w:val="7"/>
                          </w:rPr>
                          <w:t>u</w:t>
                        </w:r>
                        <w:r>
                          <w:rPr>
                            <w:rFonts w:ascii="Arial" w:hAnsi="Arial"/>
                            <w:color w:val="939E9A"/>
                            <w:spacing w:val="-2"/>
                            <w:w w:val="115"/>
                            <w:sz w:val="7"/>
                          </w:rPr>
                          <w:t>Pll&lt;.&gt;I&lt;.&gt;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1631232">
                <wp:simplePos x="0" y="0"/>
                <wp:positionH relativeFrom="page">
                  <wp:posOffset>2241868</wp:posOffset>
                </wp:positionH>
                <wp:positionV relativeFrom="paragraph">
                  <wp:posOffset>106925</wp:posOffset>
                </wp:positionV>
                <wp:extent cx="139065" cy="14097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139065" cy="140970"/>
                        </a:xfrm>
                        <a:prstGeom prst="rect">
                          <a:avLst/>
                        </a:prstGeom>
                      </wps:spPr>
                      <wps:txbx>
                        <w:txbxContent>
                          <w:p>
                            <w:pPr>
                              <w:spacing w:line="222" w:lineRule="exact" w:before="0"/>
                              <w:ind w:left="0" w:right="0" w:firstLine="0"/>
                              <w:jc w:val="left"/>
                              <w:rPr>
                                <w:sz w:val="20"/>
                              </w:rPr>
                            </w:pPr>
                            <w:r>
                              <w:rPr>
                                <w:color w:val="626460"/>
                                <w:spacing w:val="-9"/>
                                <w:w w:val="120"/>
                                <w:sz w:val="20"/>
                              </w:rPr>
                              <w:t>.</w:t>
                            </w:r>
                            <w:r>
                              <w:rPr>
                                <w:color w:val="939E9A"/>
                                <w:spacing w:val="-9"/>
                                <w:w w:val="120"/>
                                <w:sz w:val="20"/>
                              </w:rPr>
                              <w:t>..</w:t>
                            </w:r>
                            <w:r>
                              <w:rPr>
                                <w:color w:val="626460"/>
                                <w:spacing w:val="-9"/>
                                <w:w w:val="120"/>
                                <w:sz w:val="20"/>
                              </w:rPr>
                              <w:t>,</w:t>
                            </w:r>
                          </w:p>
                        </w:txbxContent>
                      </wps:txbx>
                      <wps:bodyPr wrap="square" lIns="0" tIns="0" rIns="0" bIns="0" rtlCol="0">
                        <a:noAutofit/>
                      </wps:bodyPr>
                    </wps:wsp>
                  </a:graphicData>
                </a:graphic>
              </wp:anchor>
            </w:drawing>
          </mc:Choice>
          <mc:Fallback>
            <w:pict>
              <v:shape style="position:absolute;margin-left:176.525101pt;margin-top:8.419369pt;width:10.95pt;height:11.1pt;mso-position-horizontal-relative:page;mso-position-vertical-relative:paragraph;z-index:-21685248" type="#_x0000_t202" id="docshape348" filled="false" stroked="false">
                <v:textbox inset="0,0,0,0">
                  <w:txbxContent>
                    <w:p>
                      <w:pPr>
                        <w:spacing w:line="222" w:lineRule="exact" w:before="0"/>
                        <w:ind w:left="0" w:right="0" w:firstLine="0"/>
                        <w:jc w:val="left"/>
                        <w:rPr>
                          <w:sz w:val="20"/>
                        </w:rPr>
                      </w:pPr>
                      <w:r>
                        <w:rPr>
                          <w:color w:val="626460"/>
                          <w:spacing w:val="-9"/>
                          <w:w w:val="120"/>
                          <w:sz w:val="20"/>
                        </w:rPr>
                        <w:t>.</w:t>
                      </w:r>
                      <w:r>
                        <w:rPr>
                          <w:color w:val="939E9A"/>
                          <w:spacing w:val="-9"/>
                          <w:w w:val="120"/>
                          <w:sz w:val="20"/>
                        </w:rPr>
                        <w:t>..</w:t>
                      </w:r>
                      <w:r>
                        <w:rPr>
                          <w:color w:val="626460"/>
                          <w:spacing w:val="-9"/>
                          <w:w w:val="120"/>
                          <w:sz w:val="20"/>
                        </w:rPr>
                        <w:t>,</w:t>
                      </w:r>
                    </w:p>
                  </w:txbxContent>
                </v:textbox>
                <w10:wrap type="none"/>
              </v:shape>
            </w:pict>
          </mc:Fallback>
        </mc:AlternateContent>
      </w:r>
      <w:r>
        <w:rPr>
          <w:b/>
          <w:color w:val="111111"/>
          <w:sz w:val="19"/>
        </w:rPr>
        <w:t>Group</w:t>
      </w:r>
      <w:r>
        <w:rPr>
          <w:b/>
          <w:color w:val="111111"/>
          <w:spacing w:val="-12"/>
          <w:sz w:val="19"/>
        </w:rPr>
        <w:t> </w:t>
      </w:r>
      <w:r>
        <w:rPr>
          <w:b/>
          <w:color w:val="111111"/>
          <w:sz w:val="19"/>
        </w:rPr>
        <w:t>C</w:t>
      </w:r>
      <w:r>
        <w:rPr>
          <w:b/>
          <w:color w:val="111111"/>
          <w:spacing w:val="-12"/>
          <w:sz w:val="19"/>
        </w:rPr>
        <w:t> </w:t>
      </w:r>
      <w:r>
        <w:rPr>
          <w:color w:val="010101"/>
          <w:w w:val="75"/>
          <w:sz w:val="6"/>
        </w:rPr>
        <w:t>I</w:t>
      </w:r>
      <w:r>
        <w:rPr>
          <w:color w:val="010101"/>
          <w:spacing w:val="45"/>
          <w:sz w:val="6"/>
        </w:rPr>
        <w:t> </w:t>
      </w:r>
      <w:r>
        <w:rPr>
          <w:color w:val="111111"/>
          <w:sz w:val="19"/>
        </w:rPr>
        <w:t>ML</w:t>
      </w:r>
      <w:r>
        <w:rPr>
          <w:color w:val="111111"/>
          <w:spacing w:val="-11"/>
          <w:sz w:val="19"/>
        </w:rPr>
        <w:t> </w:t>
      </w:r>
      <w:r>
        <w:rPr>
          <w:color w:val="111111"/>
          <w:sz w:val="19"/>
        </w:rPr>
        <w:t>Based</w:t>
      </w:r>
      <w:r>
        <w:rPr>
          <w:color w:val="111111"/>
          <w:spacing w:val="-2"/>
          <w:sz w:val="19"/>
        </w:rPr>
        <w:t> </w:t>
      </w:r>
      <w:r>
        <w:rPr>
          <w:color w:val="111111"/>
          <w:sz w:val="19"/>
        </w:rPr>
        <w:t>Plant</w:t>
      </w:r>
      <w:r>
        <w:rPr>
          <w:color w:val="111111"/>
          <w:spacing w:val="-11"/>
          <w:sz w:val="19"/>
        </w:rPr>
        <w:t> </w:t>
      </w:r>
      <w:r>
        <w:rPr>
          <w:color w:val="111111"/>
          <w:sz w:val="19"/>
        </w:rPr>
        <w:t>Disease</w:t>
      </w:r>
      <w:r>
        <w:rPr>
          <w:color w:val="111111"/>
          <w:spacing w:val="-5"/>
          <w:sz w:val="19"/>
        </w:rPr>
        <w:t> </w:t>
      </w:r>
      <w:r>
        <w:rPr>
          <w:color w:val="111111"/>
          <w:sz w:val="19"/>
        </w:rPr>
        <w:t>Detection</w:t>
      </w:r>
      <w:r>
        <w:rPr>
          <w:color w:val="111111"/>
          <w:spacing w:val="-6"/>
          <w:sz w:val="19"/>
        </w:rPr>
        <w:t> </w:t>
      </w:r>
      <w:r>
        <w:rPr>
          <w:color w:val="111111"/>
          <w:sz w:val="19"/>
        </w:rPr>
        <w:t>Mobile</w:t>
      </w:r>
      <w:r>
        <w:rPr>
          <w:color w:val="111111"/>
          <w:spacing w:val="-8"/>
          <w:sz w:val="19"/>
        </w:rPr>
        <w:t> </w:t>
      </w:r>
      <w:r>
        <w:rPr>
          <w:color w:val="232423"/>
          <w:sz w:val="19"/>
        </w:rPr>
        <w:t>App</w:t>
      </w:r>
      <w:r>
        <w:rPr>
          <w:color w:val="232423"/>
          <w:spacing w:val="-9"/>
          <w:sz w:val="19"/>
        </w:rPr>
        <w:t> </w:t>
      </w:r>
      <w:r>
        <w:rPr>
          <w:color w:val="111111"/>
          <w:spacing w:val="24"/>
          <w:w w:val="114"/>
          <w:sz w:val="19"/>
        </w:rPr>
        <w:t>fo</w:t>
      </w:r>
      <w:r>
        <w:rPr>
          <w:color w:val="111111"/>
          <w:spacing w:val="3"/>
          <w:w w:val="114"/>
          <w:sz w:val="19"/>
        </w:rPr>
        <w:t>r</w:t>
      </w:r>
      <w:r>
        <w:rPr>
          <w:color w:val="626460"/>
          <w:spacing w:val="18"/>
          <w:w w:val="77"/>
          <w:position w:val="-11"/>
          <w:sz w:val="42"/>
        </w:rPr>
        <w:t>.</w:t>
      </w:r>
      <w:r>
        <w:rPr>
          <w:color w:val="111111"/>
          <w:spacing w:val="-83"/>
          <w:w w:val="115"/>
          <w:sz w:val="19"/>
        </w:rPr>
        <w:t>S</w:t>
      </w:r>
      <w:r>
        <w:rPr>
          <w:color w:val="878985"/>
          <w:spacing w:val="24"/>
          <w:w w:val="77"/>
          <w:position w:val="-11"/>
          <w:sz w:val="42"/>
        </w:rPr>
        <w:t>.</w:t>
      </w:r>
      <w:r>
        <w:rPr>
          <w:color w:val="878985"/>
          <w:spacing w:val="-13"/>
          <w:w w:val="77"/>
          <w:position w:val="-11"/>
          <w:sz w:val="42"/>
        </w:rPr>
        <w:t>.</w:t>
      </w:r>
      <w:r>
        <w:rPr>
          <w:color w:val="111111"/>
          <w:spacing w:val="-7"/>
          <w:w w:val="115"/>
          <w:sz w:val="19"/>
        </w:rPr>
        <w:t>r</w:t>
      </w:r>
      <w:r>
        <w:rPr>
          <w:color w:val="626460"/>
          <w:spacing w:val="-18"/>
          <w:w w:val="77"/>
          <w:position w:val="-11"/>
          <w:sz w:val="42"/>
        </w:rPr>
        <w:t>.</w:t>
      </w:r>
      <w:r>
        <w:rPr>
          <w:color w:val="111111"/>
          <w:spacing w:val="24"/>
          <w:w w:val="115"/>
          <w:sz w:val="19"/>
        </w:rPr>
        <w:t>i</w:t>
      </w:r>
      <w:r>
        <w:rPr>
          <w:color w:val="111111"/>
          <w:spacing w:val="-10"/>
          <w:w w:val="99"/>
          <w:sz w:val="19"/>
        </w:rPr>
        <w:t> </w:t>
      </w:r>
      <w:r>
        <w:rPr>
          <w:color w:val="111111"/>
          <w:spacing w:val="-2"/>
          <w:sz w:val="19"/>
        </w:rPr>
        <w:t>Lanka</w:t>
      </w:r>
    </w:p>
    <w:p>
      <w:pPr>
        <w:spacing w:line="553" w:lineRule="exact" w:before="145"/>
        <w:ind w:left="937" w:right="0" w:firstLine="0"/>
        <w:jc w:val="left"/>
        <w:rPr>
          <w:sz w:val="52"/>
        </w:rPr>
      </w:pPr>
      <w:r>
        <w:rPr/>
        <w:br w:type="column"/>
      </w:r>
      <w:r>
        <w:rPr>
          <w:rFonts w:ascii="Arial"/>
          <w:color w:val="626460"/>
          <w:spacing w:val="-5"/>
          <w:w w:val="80"/>
          <w:sz w:val="47"/>
        </w:rPr>
        <w:t>.</w:t>
      </w:r>
      <w:r>
        <w:rPr>
          <w:color w:val="757774"/>
          <w:spacing w:val="-5"/>
          <w:w w:val="80"/>
          <w:sz w:val="52"/>
        </w:rPr>
        <w:t>..</w:t>
      </w:r>
    </w:p>
    <w:p>
      <w:pPr>
        <w:spacing w:after="0" w:line="553" w:lineRule="exact"/>
        <w:jc w:val="left"/>
        <w:rPr>
          <w:sz w:val="52"/>
        </w:rPr>
        <w:sectPr>
          <w:type w:val="continuous"/>
          <w:pgSz w:w="16840" w:h="11910" w:orient="landscape"/>
          <w:pgMar w:header="0" w:footer="0" w:top="1920" w:bottom="280" w:left="80" w:right="80"/>
          <w:cols w:num="2" w:equalWidth="0">
            <w:col w:w="7918" w:space="40"/>
            <w:col w:w="8722"/>
          </w:cols>
        </w:sectPr>
      </w:pPr>
    </w:p>
    <w:p>
      <w:pPr>
        <w:tabs>
          <w:tab w:pos="1747" w:val="right" w:leader="none"/>
        </w:tabs>
        <w:spacing w:before="3"/>
        <w:ind w:left="783" w:right="0" w:firstLine="0"/>
        <w:jc w:val="left"/>
        <w:rPr>
          <w:b/>
          <w:sz w:val="12"/>
        </w:rPr>
      </w:pPr>
      <w:r>
        <w:rPr>
          <w:rFonts w:ascii="Arial"/>
          <w:color w:val="626460"/>
          <w:w w:val="110"/>
          <w:position w:val="1"/>
          <w:sz w:val="9"/>
        </w:rPr>
        <w:t>Pla</w:t>
      </w:r>
      <w:r>
        <w:rPr>
          <w:rFonts w:ascii="Arial"/>
          <w:color w:val="494D46"/>
          <w:w w:val="110"/>
          <w:position w:val="1"/>
          <w:sz w:val="9"/>
        </w:rPr>
        <w:t>n</w:t>
      </w:r>
      <w:r>
        <w:rPr>
          <w:rFonts w:ascii="Arial"/>
          <w:color w:val="626460"/>
          <w:w w:val="110"/>
          <w:position w:val="1"/>
          <w:sz w:val="9"/>
        </w:rPr>
        <w:t>t</w:t>
      </w:r>
      <w:r>
        <w:rPr>
          <w:rFonts w:ascii="Arial"/>
          <w:color w:val="626460"/>
          <w:spacing w:val="-4"/>
          <w:w w:val="110"/>
          <w:position w:val="1"/>
          <w:sz w:val="9"/>
        </w:rPr>
        <w:t> Co</w:t>
      </w:r>
      <w:r>
        <w:rPr>
          <w:rFonts w:ascii="Arial"/>
          <w:color w:val="494D46"/>
          <w:spacing w:val="-4"/>
          <w:w w:val="110"/>
          <w:position w:val="1"/>
          <w:sz w:val="9"/>
        </w:rPr>
        <w:t>r</w:t>
      </w:r>
      <w:r>
        <w:rPr>
          <w:rFonts w:ascii="Arial"/>
          <w:color w:val="757774"/>
          <w:spacing w:val="-4"/>
          <w:w w:val="110"/>
          <w:position w:val="1"/>
          <w:sz w:val="9"/>
        </w:rPr>
        <w:t>e</w:t>
      </w:r>
      <w:r>
        <w:rPr>
          <w:rFonts w:ascii="Arial"/>
          <w:color w:val="757774"/>
          <w:position w:val="1"/>
          <w:sz w:val="9"/>
        </w:rPr>
        <w:tab/>
      </w:r>
      <w:r>
        <w:rPr>
          <w:b/>
          <w:color w:val="494D46"/>
          <w:spacing w:val="-10"/>
          <w:w w:val="110"/>
          <w:sz w:val="12"/>
        </w:rPr>
        <w:t>9</w:t>
      </w:r>
    </w:p>
    <w:p>
      <w:pPr>
        <w:spacing w:line="105" w:lineRule="exact" w:before="12"/>
        <w:ind w:left="170" w:right="0" w:firstLine="0"/>
        <w:jc w:val="left"/>
        <w:rPr>
          <w:rFonts w:ascii="Arial"/>
          <w:sz w:val="10"/>
        </w:rPr>
      </w:pPr>
      <w:r>
        <w:rPr/>
        <w:br w:type="column"/>
      </w:r>
      <w:r>
        <w:rPr>
          <w:rFonts w:ascii="Arial"/>
          <w:color w:val="626460"/>
          <w:sz w:val="10"/>
        </w:rPr>
        <w:t>P</w:t>
      </w:r>
      <w:r>
        <w:rPr>
          <w:rFonts w:ascii="Arial"/>
          <w:color w:val="383B36"/>
          <w:sz w:val="10"/>
        </w:rPr>
        <w:t>l</w:t>
      </w:r>
      <w:r>
        <w:rPr>
          <w:rFonts w:ascii="Arial"/>
          <w:color w:val="626460"/>
          <w:sz w:val="10"/>
        </w:rPr>
        <w:t>a</w:t>
      </w:r>
      <w:r>
        <w:rPr>
          <w:rFonts w:ascii="Arial"/>
          <w:color w:val="494D46"/>
          <w:sz w:val="10"/>
        </w:rPr>
        <w:t>nt</w:t>
      </w:r>
      <w:r>
        <w:rPr>
          <w:rFonts w:ascii="Arial"/>
          <w:color w:val="494D46"/>
          <w:spacing w:val="-5"/>
          <w:sz w:val="10"/>
        </w:rPr>
        <w:t> </w:t>
      </w:r>
      <w:r>
        <w:rPr>
          <w:rFonts w:ascii="Arial"/>
          <w:color w:val="626460"/>
          <w:spacing w:val="-4"/>
          <w:w w:val="110"/>
          <w:sz w:val="10"/>
        </w:rPr>
        <w:t>core</w:t>
      </w:r>
    </w:p>
    <w:p>
      <w:pPr>
        <w:tabs>
          <w:tab w:pos="848" w:val="left" w:leader="none"/>
        </w:tabs>
        <w:spacing w:line="215" w:lineRule="exact" w:before="0"/>
        <w:ind w:left="479" w:right="0" w:firstLine="0"/>
        <w:jc w:val="left"/>
        <w:rPr>
          <w:rFonts w:ascii="Arial"/>
          <w:sz w:val="24"/>
        </w:rPr>
      </w:pPr>
      <w:r>
        <w:rPr/>
        <w:drawing>
          <wp:anchor distT="0" distB="0" distL="0" distR="0" allowOverlap="1" layoutInCell="1" locked="0" behindDoc="0" simplePos="0" relativeHeight="15806976">
            <wp:simplePos x="0" y="0"/>
            <wp:positionH relativeFrom="page">
              <wp:posOffset>158815</wp:posOffset>
            </wp:positionH>
            <wp:positionV relativeFrom="paragraph">
              <wp:posOffset>38799</wp:posOffset>
            </wp:positionV>
            <wp:extent cx="1087274" cy="1868190"/>
            <wp:effectExtent l="0" t="0" r="0" b="0"/>
            <wp:wrapNone/>
            <wp:docPr id="535" name="Image 535"/>
            <wp:cNvGraphicFramePr>
              <a:graphicFrameLocks/>
            </wp:cNvGraphicFramePr>
            <a:graphic>
              <a:graphicData uri="http://schemas.openxmlformats.org/drawingml/2006/picture">
                <pic:pic>
                  <pic:nvPicPr>
                    <pic:cNvPr id="535" name="Image 535"/>
                    <pic:cNvPicPr/>
                  </pic:nvPicPr>
                  <pic:blipFill>
                    <a:blip r:embed="rId112" cstate="print"/>
                    <a:stretch>
                      <a:fillRect/>
                    </a:stretch>
                  </pic:blipFill>
                  <pic:spPr>
                    <a:xfrm>
                      <a:off x="0" y="0"/>
                      <a:ext cx="1087274" cy="1868190"/>
                    </a:xfrm>
                    <a:prstGeom prst="rect">
                      <a:avLst/>
                    </a:prstGeom>
                  </pic:spPr>
                </pic:pic>
              </a:graphicData>
            </a:graphic>
          </wp:anchor>
        </w:drawing>
      </w:r>
      <w:r>
        <w:rPr/>
        <w:drawing>
          <wp:anchor distT="0" distB="0" distL="0" distR="0" allowOverlap="1" layoutInCell="1" locked="0" behindDoc="0" simplePos="0" relativeHeight="15808000">
            <wp:simplePos x="0" y="0"/>
            <wp:positionH relativeFrom="page">
              <wp:posOffset>3701620</wp:posOffset>
            </wp:positionH>
            <wp:positionV relativeFrom="paragraph">
              <wp:posOffset>51009</wp:posOffset>
            </wp:positionV>
            <wp:extent cx="940676" cy="549467"/>
            <wp:effectExtent l="0" t="0" r="0" b="0"/>
            <wp:wrapNone/>
            <wp:docPr id="536" name="Image 536"/>
            <wp:cNvGraphicFramePr>
              <a:graphicFrameLocks/>
            </wp:cNvGraphicFramePr>
            <a:graphic>
              <a:graphicData uri="http://schemas.openxmlformats.org/drawingml/2006/picture">
                <pic:pic>
                  <pic:nvPicPr>
                    <pic:cNvPr id="536" name="Image 536"/>
                    <pic:cNvPicPr/>
                  </pic:nvPicPr>
                  <pic:blipFill>
                    <a:blip r:embed="rId113" cstate="print"/>
                    <a:stretch>
                      <a:fillRect/>
                    </a:stretch>
                  </pic:blipFill>
                  <pic:spPr>
                    <a:xfrm>
                      <a:off x="0" y="0"/>
                      <a:ext cx="940676" cy="549467"/>
                    </a:xfrm>
                    <a:prstGeom prst="rect">
                      <a:avLst/>
                    </a:prstGeom>
                  </pic:spPr>
                </pic:pic>
              </a:graphicData>
            </a:graphic>
          </wp:anchor>
        </w:drawing>
      </w:r>
      <w:r>
        <w:rPr>
          <w:color w:val="B89575"/>
          <w:spacing w:val="-5"/>
          <w:w w:val="80"/>
          <w:sz w:val="12"/>
        </w:rPr>
        <w:t>,.</w:t>
      </w:r>
      <w:r>
        <w:rPr>
          <w:color w:val="B89575"/>
          <w:sz w:val="12"/>
        </w:rPr>
        <w:tab/>
      </w:r>
      <w:r>
        <w:rPr>
          <w:rFonts w:ascii="Arial"/>
          <w:color w:val="CCAF82"/>
          <w:w w:val="80"/>
          <w:sz w:val="19"/>
        </w:rPr>
        <w:t>.</w:t>
      </w:r>
      <w:r>
        <w:rPr>
          <w:rFonts w:ascii="Arial"/>
          <w:color w:val="CCAF82"/>
          <w:spacing w:val="57"/>
          <w:w w:val="150"/>
          <w:sz w:val="19"/>
        </w:rPr>
        <w:t> </w:t>
      </w:r>
      <w:r>
        <w:rPr>
          <w:rFonts w:ascii="Arial"/>
          <w:color w:val="CA9562"/>
          <w:spacing w:val="-25"/>
          <w:w w:val="80"/>
          <w:sz w:val="24"/>
        </w:rPr>
        <w:t>'</w:t>
      </w:r>
    </w:p>
    <w:p>
      <w:pPr>
        <w:spacing w:before="3"/>
        <w:ind w:left="-15" w:right="0" w:firstLine="0"/>
        <w:jc w:val="left"/>
        <w:rPr>
          <w:b/>
          <w:sz w:val="12"/>
        </w:rPr>
      </w:pPr>
      <w:r>
        <w:rPr/>
        <w:br w:type="column"/>
      </w:r>
      <w:r>
        <w:rPr>
          <w:b/>
          <w:color w:val="494D46"/>
          <w:spacing w:val="-10"/>
          <w:w w:val="110"/>
          <w:sz w:val="12"/>
        </w:rPr>
        <w:t>9</w:t>
      </w:r>
    </w:p>
    <w:p>
      <w:pPr>
        <w:spacing w:before="26"/>
        <w:ind w:left="170" w:right="0" w:firstLine="0"/>
        <w:jc w:val="left"/>
        <w:rPr>
          <w:rFonts w:ascii="Arial"/>
          <w:sz w:val="9"/>
        </w:rPr>
      </w:pPr>
      <w:r>
        <w:rPr/>
        <w:br w:type="column"/>
      </w:r>
      <w:r>
        <w:rPr>
          <w:rFonts w:ascii="Arial"/>
          <w:color w:val="626460"/>
          <w:w w:val="110"/>
          <w:sz w:val="9"/>
        </w:rPr>
        <w:t>Plant</w:t>
      </w:r>
      <w:r>
        <w:rPr>
          <w:rFonts w:ascii="Arial"/>
          <w:color w:val="626460"/>
          <w:spacing w:val="-6"/>
          <w:w w:val="110"/>
          <w:sz w:val="9"/>
        </w:rPr>
        <w:t> </w:t>
      </w:r>
      <w:r>
        <w:rPr>
          <w:rFonts w:ascii="Arial"/>
          <w:color w:val="626460"/>
          <w:spacing w:val="-4"/>
          <w:w w:val="110"/>
          <w:sz w:val="9"/>
        </w:rPr>
        <w:t>Co</w:t>
      </w:r>
      <w:r>
        <w:rPr>
          <w:rFonts w:ascii="Arial"/>
          <w:color w:val="383B36"/>
          <w:spacing w:val="-4"/>
          <w:w w:val="110"/>
          <w:sz w:val="9"/>
        </w:rPr>
        <w:t>r</w:t>
      </w:r>
      <w:r>
        <w:rPr>
          <w:rFonts w:ascii="Arial"/>
          <w:color w:val="626460"/>
          <w:spacing w:val="-4"/>
          <w:w w:val="110"/>
          <w:sz w:val="9"/>
        </w:rPr>
        <w:t>e</w:t>
      </w:r>
    </w:p>
    <w:p>
      <w:pPr>
        <w:tabs>
          <w:tab w:pos="560" w:val="left" w:leader="none"/>
          <w:tab w:pos="1108" w:val="left" w:leader="none"/>
        </w:tabs>
        <w:spacing w:line="155" w:lineRule="exact" w:before="0"/>
        <w:ind w:left="170" w:right="0" w:firstLine="0"/>
        <w:jc w:val="left"/>
        <w:rPr>
          <w:rFonts w:ascii="Arial"/>
          <w:sz w:val="10"/>
        </w:rPr>
      </w:pPr>
      <w:r>
        <w:rPr/>
        <w:br w:type="column"/>
      </w:r>
      <w:r>
        <w:rPr>
          <w:rFonts w:ascii="Arial"/>
          <w:b/>
          <w:color w:val="494D46"/>
          <w:spacing w:val="-10"/>
          <w:w w:val="95"/>
          <w:position w:val="1"/>
          <w:sz w:val="11"/>
        </w:rPr>
        <w:t>9</w:t>
      </w:r>
      <w:r>
        <w:rPr>
          <w:rFonts w:ascii="Arial"/>
          <w:b/>
          <w:color w:val="494D46"/>
          <w:position w:val="1"/>
          <w:sz w:val="11"/>
        </w:rPr>
        <w:tab/>
      </w:r>
      <w:r>
        <w:rPr>
          <w:color w:val="757774"/>
          <w:spacing w:val="-5"/>
          <w:w w:val="95"/>
          <w:sz w:val="14"/>
        </w:rPr>
        <w:t>&lt;-</w:t>
      </w:r>
      <w:r>
        <w:rPr>
          <w:color w:val="757774"/>
          <w:sz w:val="14"/>
        </w:rPr>
        <w:tab/>
      </w:r>
      <w:r>
        <w:rPr>
          <w:rFonts w:ascii="Arial"/>
          <w:color w:val="757774"/>
          <w:spacing w:val="-2"/>
          <w:w w:val="95"/>
          <w:position w:val="1"/>
          <w:sz w:val="10"/>
        </w:rPr>
        <w:t>D1agnosis</w:t>
      </w:r>
    </w:p>
    <w:p>
      <w:pPr>
        <w:spacing w:after="0" w:line="155" w:lineRule="exact"/>
        <w:jc w:val="left"/>
        <w:rPr>
          <w:rFonts w:ascii="Arial"/>
          <w:sz w:val="10"/>
        </w:rPr>
        <w:sectPr>
          <w:type w:val="continuous"/>
          <w:pgSz w:w="16840" w:h="11910" w:orient="landscape"/>
          <w:pgMar w:header="0" w:footer="0" w:top="1920" w:bottom="280" w:left="80" w:right="80"/>
          <w:cols w:num="5" w:equalWidth="0">
            <w:col w:w="1923" w:space="522"/>
            <w:col w:w="1050" w:space="40"/>
            <w:col w:w="90" w:space="2461"/>
            <w:col w:w="680" w:space="233"/>
            <w:col w:w="9681"/>
          </w:cols>
        </w:sectPr>
      </w:pPr>
    </w:p>
    <w:p>
      <w:pPr>
        <w:tabs>
          <w:tab w:pos="3506" w:val="left" w:leader="none"/>
        </w:tabs>
        <w:spacing w:line="89" w:lineRule="exact" w:before="0"/>
        <w:ind w:left="2134" w:right="0" w:firstLine="0"/>
        <w:jc w:val="left"/>
        <w:rPr>
          <w:rFonts w:ascii="Arial"/>
          <w:sz w:val="8"/>
        </w:rPr>
      </w:pPr>
      <w:r>
        <w:rPr>
          <w:rFonts w:ascii="Arial"/>
          <w:color w:val="CCAF82"/>
          <w:w w:val="115"/>
          <w:sz w:val="5"/>
        </w:rPr>
        <w:t>"I"</w:t>
      </w:r>
      <w:r>
        <w:rPr>
          <w:rFonts w:ascii="Arial"/>
          <w:color w:val="CA9562"/>
          <w:w w:val="115"/>
          <w:sz w:val="5"/>
        </w:rPr>
        <w:t>_....,</w:t>
      </w:r>
      <w:r>
        <w:rPr>
          <w:rFonts w:ascii="Arial"/>
          <w:color w:val="CA9562"/>
          <w:spacing w:val="13"/>
          <w:w w:val="115"/>
          <w:sz w:val="5"/>
        </w:rPr>
        <w:t> </w:t>
      </w:r>
      <w:r>
        <w:rPr>
          <w:rFonts w:ascii="Arial"/>
          <w:color w:val="CA9562"/>
          <w:spacing w:val="-5"/>
          <w:w w:val="115"/>
          <w:sz w:val="8"/>
        </w:rPr>
        <w:t>I,</w:t>
      </w:r>
      <w:r>
        <w:rPr>
          <w:rFonts w:ascii="Arial"/>
          <w:color w:val="CA9562"/>
          <w:sz w:val="8"/>
        </w:rPr>
        <w:tab/>
      </w:r>
      <w:r>
        <w:rPr>
          <w:rFonts w:ascii="Arial"/>
          <w:color w:val="C48549"/>
          <w:spacing w:val="-10"/>
          <w:w w:val="115"/>
          <w:sz w:val="8"/>
        </w:rPr>
        <w:t>,</w:t>
      </w:r>
    </w:p>
    <w:p>
      <w:pPr>
        <w:pStyle w:val="BodyText"/>
        <w:rPr>
          <w:rFonts w:ascii="Arial"/>
          <w:sz w:val="5"/>
        </w:rPr>
      </w:pPr>
    </w:p>
    <w:p>
      <w:pPr>
        <w:pStyle w:val="BodyText"/>
        <w:spacing w:before="29"/>
        <w:rPr>
          <w:rFonts w:ascii="Arial"/>
          <w:sz w:val="5"/>
        </w:rPr>
      </w:pPr>
    </w:p>
    <w:p>
      <w:pPr>
        <w:tabs>
          <w:tab w:pos="2567" w:val="left" w:leader="none"/>
          <w:tab w:pos="3085" w:val="left" w:leader="none"/>
        </w:tabs>
        <w:spacing w:before="0"/>
        <w:ind w:left="2209" w:right="0" w:firstLine="0"/>
        <w:jc w:val="left"/>
        <w:rPr>
          <w:rFonts w:ascii="Arial" w:hAnsi="Arial"/>
          <w:sz w:val="10"/>
        </w:rPr>
      </w:pPr>
      <w:r>
        <w:rPr>
          <w:rFonts w:ascii="Arial" w:hAnsi="Arial"/>
          <w:color w:val="CA9562"/>
          <w:spacing w:val="-5"/>
          <w:w w:val="135"/>
          <w:sz w:val="10"/>
        </w:rPr>
        <w:t>.•</w:t>
      </w:r>
      <w:r>
        <w:rPr>
          <w:rFonts w:ascii="Arial" w:hAnsi="Arial"/>
          <w:color w:val="CA9562"/>
          <w:sz w:val="10"/>
        </w:rPr>
        <w:tab/>
      </w:r>
      <w:r>
        <w:rPr>
          <w:rFonts w:ascii="Arial" w:hAnsi="Arial"/>
          <w:color w:val="C48549"/>
          <w:spacing w:val="-5"/>
          <w:w w:val="500"/>
          <w:sz w:val="10"/>
        </w:rPr>
        <w:t>,;</w:t>
      </w:r>
      <w:r>
        <w:rPr>
          <w:rFonts w:ascii="Arial" w:hAnsi="Arial"/>
          <w:color w:val="C48549"/>
          <w:sz w:val="10"/>
        </w:rPr>
        <w:tab/>
      </w:r>
      <w:r>
        <w:rPr>
          <w:rFonts w:ascii="Arial" w:hAnsi="Arial"/>
          <w:b/>
          <w:color w:val="CA9562"/>
          <w:w w:val="205"/>
          <w:sz w:val="10"/>
        </w:rPr>
        <w:t>;.</w:t>
      </w:r>
      <w:r>
        <w:rPr>
          <w:rFonts w:ascii="Arial" w:hAnsi="Arial"/>
          <w:b/>
          <w:color w:val="CCAF82"/>
          <w:w w:val="205"/>
          <w:sz w:val="10"/>
        </w:rPr>
        <w:t>c</w:t>
      </w:r>
      <w:r>
        <w:rPr>
          <w:rFonts w:ascii="Arial" w:hAnsi="Arial"/>
          <w:b/>
          <w:color w:val="CA9562"/>
          <w:w w:val="205"/>
          <w:sz w:val="10"/>
        </w:rPr>
        <w:t>·</w:t>
      </w:r>
      <w:r>
        <w:rPr>
          <w:rFonts w:ascii="Arial" w:hAnsi="Arial"/>
          <w:b/>
          <w:color w:val="CA9562"/>
          <w:spacing w:val="13"/>
          <w:w w:val="205"/>
          <w:sz w:val="10"/>
        </w:rPr>
        <w:t>  </w:t>
      </w:r>
      <w:r>
        <w:rPr>
          <w:rFonts w:ascii="Arial" w:hAnsi="Arial"/>
          <w:color w:val="CA9562"/>
          <w:spacing w:val="-5"/>
          <w:w w:val="205"/>
          <w:sz w:val="10"/>
        </w:rPr>
        <w:t>,.</w:t>
      </w:r>
    </w:p>
    <w:p>
      <w:pPr>
        <w:tabs>
          <w:tab w:pos="944" w:val="left" w:leader="none"/>
        </w:tabs>
        <w:spacing w:before="34"/>
        <w:ind w:left="0" w:right="11530" w:firstLine="0"/>
        <w:jc w:val="center"/>
        <w:rPr>
          <w:sz w:val="9"/>
        </w:rPr>
      </w:pPr>
      <w:r>
        <w:rPr>
          <w:color w:val="C48549"/>
          <w:spacing w:val="-10"/>
          <w:w w:val="40"/>
          <w:sz w:val="9"/>
        </w:rPr>
        <w:t>I</w:t>
      </w:r>
      <w:r>
        <w:rPr>
          <w:color w:val="C48549"/>
          <w:sz w:val="9"/>
        </w:rPr>
        <w:tab/>
      </w:r>
      <w:r>
        <w:rPr>
          <w:color w:val="B89575"/>
          <w:spacing w:val="-8"/>
          <w:w w:val="40"/>
          <w:sz w:val="9"/>
        </w:rPr>
        <w:t>'</w:t>
      </w:r>
    </w:p>
    <w:p>
      <w:pPr>
        <w:spacing w:before="46"/>
        <w:ind w:left="0" w:right="11579" w:firstLine="0"/>
        <w:jc w:val="center"/>
        <w:rPr>
          <w:sz w:val="10"/>
        </w:rPr>
      </w:pPr>
      <w:r>
        <w:rPr/>
        <w:drawing>
          <wp:anchor distT="0" distB="0" distL="0" distR="0" allowOverlap="1" layoutInCell="1" locked="0" behindDoc="1" simplePos="0" relativeHeight="481629696">
            <wp:simplePos x="0" y="0"/>
            <wp:positionH relativeFrom="page">
              <wp:posOffset>1372355</wp:posOffset>
            </wp:positionH>
            <wp:positionV relativeFrom="paragraph">
              <wp:posOffset>22411</wp:posOffset>
            </wp:positionV>
            <wp:extent cx="319834" cy="85612"/>
            <wp:effectExtent l="0" t="0" r="0" b="0"/>
            <wp:wrapNone/>
            <wp:docPr id="537" name="Image 537"/>
            <wp:cNvGraphicFramePr>
              <a:graphicFrameLocks/>
            </wp:cNvGraphicFramePr>
            <a:graphic>
              <a:graphicData uri="http://schemas.openxmlformats.org/drawingml/2006/picture">
                <pic:pic>
                  <pic:nvPicPr>
                    <pic:cNvPr id="537" name="Image 537"/>
                    <pic:cNvPicPr/>
                  </pic:nvPicPr>
                  <pic:blipFill>
                    <a:blip r:embed="rId114" cstate="print"/>
                    <a:stretch>
                      <a:fillRect/>
                    </a:stretch>
                  </pic:blipFill>
                  <pic:spPr>
                    <a:xfrm>
                      <a:off x="0" y="0"/>
                      <a:ext cx="319834" cy="85612"/>
                    </a:xfrm>
                    <a:prstGeom prst="rect">
                      <a:avLst/>
                    </a:prstGeom>
                  </pic:spPr>
                </pic:pic>
              </a:graphicData>
            </a:graphic>
          </wp:anchor>
        </w:drawing>
      </w:r>
      <w:r>
        <w:rPr>
          <w:color w:val="B8BCB6"/>
          <w:w w:val="185"/>
          <w:sz w:val="10"/>
        </w:rPr>
        <w:t>o</w:t>
      </w:r>
      <w:r>
        <w:rPr>
          <w:color w:val="B8BCB6"/>
          <w:spacing w:val="44"/>
          <w:w w:val="185"/>
          <w:sz w:val="10"/>
        </w:rPr>
        <w:t> </w:t>
      </w:r>
      <w:r>
        <w:rPr>
          <w:color w:val="D4CABA"/>
          <w:w w:val="185"/>
          <w:sz w:val="10"/>
        </w:rPr>
        <w:t>o</w:t>
      </w:r>
      <w:r>
        <w:rPr>
          <w:color w:val="F2F0E2"/>
          <w:w w:val="185"/>
          <w:sz w:val="10"/>
        </w:rPr>
        <w:t>n</w:t>
      </w:r>
      <w:r>
        <w:rPr>
          <w:color w:val="F2F0E2"/>
          <w:spacing w:val="29"/>
          <w:w w:val="185"/>
          <w:sz w:val="10"/>
        </w:rPr>
        <w:t>  </w:t>
      </w:r>
      <w:r>
        <w:rPr>
          <w:color w:val="B89575"/>
          <w:spacing w:val="-10"/>
          <w:w w:val="185"/>
          <w:sz w:val="10"/>
        </w:rPr>
        <w:t>,</w:t>
      </w:r>
    </w:p>
    <w:p>
      <w:pPr>
        <w:spacing w:after="0"/>
        <w:jc w:val="center"/>
        <w:rPr>
          <w:sz w:val="10"/>
        </w:rPr>
        <w:sectPr>
          <w:type w:val="continuous"/>
          <w:pgSz w:w="16840" w:h="11910" w:orient="landscape"/>
          <w:pgMar w:header="0" w:footer="0" w:top="1920" w:bottom="280" w:left="80" w:right="80"/>
        </w:sectPr>
      </w:pPr>
    </w:p>
    <w:p>
      <w:pPr>
        <w:pStyle w:val="BodyText"/>
        <w:spacing w:before="27"/>
        <w:rPr>
          <w:sz w:val="20"/>
        </w:rPr>
      </w:pPr>
    </w:p>
    <w:p>
      <w:pPr>
        <w:pStyle w:val="BodyText"/>
        <w:ind w:left="2093"/>
        <w:rPr>
          <w:sz w:val="20"/>
        </w:rPr>
      </w:pPr>
      <w:r>
        <w:rPr>
          <w:sz w:val="20"/>
        </w:rPr>
        <w:drawing>
          <wp:inline distT="0" distB="0" distL="0" distR="0">
            <wp:extent cx="963655" cy="548639"/>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115" cstate="print"/>
                    <a:stretch>
                      <a:fillRect/>
                    </a:stretch>
                  </pic:blipFill>
                  <pic:spPr>
                    <a:xfrm>
                      <a:off x="0" y="0"/>
                      <a:ext cx="963655" cy="548639"/>
                    </a:xfrm>
                    <a:prstGeom prst="rect">
                      <a:avLst/>
                    </a:prstGeom>
                  </pic:spPr>
                </pic:pic>
              </a:graphicData>
            </a:graphic>
          </wp:inline>
        </w:drawing>
      </w:r>
      <w:r>
        <w:rPr>
          <w:sz w:val="20"/>
        </w:rPr>
      </w:r>
    </w:p>
    <w:p>
      <w:pPr>
        <w:tabs>
          <w:tab w:pos="2344" w:val="left" w:leader="none"/>
        </w:tabs>
        <w:spacing w:before="136"/>
        <w:ind w:left="2006" w:right="0" w:firstLine="0"/>
        <w:jc w:val="left"/>
        <w:rPr>
          <w:rFonts w:ascii="Arial"/>
          <w:sz w:val="22"/>
        </w:rPr>
      </w:pPr>
      <w:r>
        <w:rPr>
          <w:rFonts w:ascii="Arial"/>
          <w:color w:val="95AF26"/>
          <w:spacing w:val="-10"/>
          <w:w w:val="155"/>
          <w:sz w:val="17"/>
        </w:rPr>
        <w:t>-</w:t>
      </w:r>
      <w:r>
        <w:rPr>
          <w:rFonts w:ascii="Arial"/>
          <w:color w:val="95AF26"/>
          <w:sz w:val="17"/>
        </w:rPr>
        <w:tab/>
      </w:r>
      <w:r>
        <w:rPr>
          <w:rFonts w:ascii="Arial"/>
          <w:i/>
          <w:color w:val="B89575"/>
          <w:w w:val="115"/>
          <w:sz w:val="17"/>
        </w:rPr>
        <w:t>jt,</w:t>
      </w:r>
      <w:r>
        <w:rPr>
          <w:rFonts w:ascii="Arial"/>
          <w:i/>
          <w:color w:val="DD7090"/>
          <w:w w:val="115"/>
          <w:sz w:val="17"/>
        </w:rPr>
        <w:t>,,</w:t>
      </w:r>
      <w:r>
        <w:rPr>
          <w:rFonts w:ascii="Arial"/>
          <w:i/>
          <w:color w:val="DD7090"/>
          <w:spacing w:val="-9"/>
          <w:w w:val="115"/>
          <w:sz w:val="17"/>
        </w:rPr>
        <w:t> </w:t>
      </w:r>
      <w:r>
        <w:rPr>
          <w:rFonts w:ascii="Arial"/>
          <w:color w:val="D37C67"/>
          <w:w w:val="115"/>
          <w:sz w:val="17"/>
        </w:rPr>
        <w:t>\</w:t>
      </w:r>
      <w:r>
        <w:rPr>
          <w:rFonts w:ascii="Arial"/>
          <w:color w:val="D37C67"/>
          <w:spacing w:val="45"/>
          <w:w w:val="130"/>
          <w:sz w:val="17"/>
        </w:rPr>
        <w:t> </w:t>
      </w:r>
      <w:r>
        <w:rPr>
          <w:rFonts w:ascii="Arial"/>
          <w:color w:val="939E9A"/>
          <w:w w:val="130"/>
          <w:sz w:val="22"/>
        </w:rPr>
        <w:t>'</w:t>
      </w:r>
      <w:r>
        <w:rPr>
          <w:rFonts w:ascii="Arial"/>
          <w:color w:val="939E9A"/>
          <w:spacing w:val="-10"/>
          <w:w w:val="130"/>
          <w:sz w:val="22"/>
        </w:rPr>
        <w:t> </w:t>
      </w:r>
      <w:r>
        <w:rPr>
          <w:rFonts w:ascii="Arial"/>
          <w:color w:val="A8C191"/>
          <w:w w:val="130"/>
          <w:sz w:val="22"/>
        </w:rPr>
        <w:t>&gt;</w:t>
      </w:r>
      <w:r>
        <w:rPr>
          <w:rFonts w:ascii="Arial"/>
          <w:color w:val="878985"/>
          <w:w w:val="130"/>
          <w:sz w:val="22"/>
        </w:rPr>
        <w:t>'</w:t>
      </w:r>
      <w:r>
        <w:rPr>
          <w:rFonts w:ascii="Arial"/>
          <w:color w:val="7B9E1A"/>
          <w:w w:val="130"/>
          <w:sz w:val="22"/>
        </w:rPr>
        <w:t>-</w:t>
      </w:r>
      <w:r>
        <w:rPr>
          <w:rFonts w:ascii="Arial"/>
          <w:color w:val="7B9E1A"/>
          <w:spacing w:val="-5"/>
          <w:w w:val="130"/>
          <w:sz w:val="22"/>
        </w:rPr>
        <w:t>'</w:t>
      </w:r>
      <w:r>
        <w:rPr>
          <w:rFonts w:ascii="Arial"/>
          <w:color w:val="ACC459"/>
          <w:spacing w:val="-5"/>
          <w:w w:val="130"/>
          <w:sz w:val="22"/>
        </w:rPr>
        <w:t>.</w:t>
      </w:r>
    </w:p>
    <w:p>
      <w:pPr>
        <w:spacing w:line="123" w:lineRule="exact" w:before="24"/>
        <w:ind w:left="2066" w:right="0" w:firstLine="0"/>
        <w:jc w:val="left"/>
        <w:rPr>
          <w:i/>
          <w:sz w:val="13"/>
        </w:rPr>
      </w:pPr>
      <w:r>
        <w:rPr>
          <w:rFonts w:ascii="Arial" w:hAnsi="Arial"/>
          <w:b/>
          <w:color w:val="939E9A"/>
          <w:w w:val="260"/>
          <w:sz w:val="14"/>
        </w:rPr>
        <w:t>.</w:t>
      </w:r>
      <w:r>
        <w:rPr>
          <w:rFonts w:ascii="Arial" w:hAnsi="Arial"/>
          <w:b/>
          <w:color w:val="D89389"/>
          <w:w w:val="260"/>
          <w:sz w:val="14"/>
        </w:rPr>
        <w:t>LJ</w:t>
      </w:r>
      <w:r>
        <w:rPr>
          <w:rFonts w:ascii="Arial" w:hAnsi="Arial"/>
          <w:b/>
          <w:color w:val="B89575"/>
          <w:w w:val="260"/>
          <w:sz w:val="14"/>
        </w:rPr>
        <w:t>-,,,;</w:t>
      </w:r>
      <w:r>
        <w:rPr>
          <w:rFonts w:ascii="Arial" w:hAnsi="Arial"/>
          <w:b/>
          <w:color w:val="B89575"/>
          <w:spacing w:val="9"/>
          <w:w w:val="260"/>
          <w:sz w:val="14"/>
        </w:rPr>
        <w:t> </w:t>
      </w:r>
      <w:r>
        <w:rPr>
          <w:i/>
          <w:color w:val="87B354"/>
          <w:spacing w:val="-5"/>
          <w:w w:val="260"/>
          <w:sz w:val="13"/>
        </w:rPr>
        <w:t>•</w:t>
      </w:r>
      <w:r>
        <w:rPr>
          <w:i/>
          <w:color w:val="ACC459"/>
          <w:spacing w:val="-5"/>
          <w:w w:val="260"/>
          <w:sz w:val="13"/>
        </w:rPr>
        <w:t>r</w:t>
      </w:r>
      <w:r>
        <w:rPr>
          <w:i/>
          <w:color w:val="87B354"/>
          <w:spacing w:val="-5"/>
          <w:w w:val="260"/>
          <w:sz w:val="13"/>
        </w:rPr>
        <w:t>,</w:t>
      </w:r>
    </w:p>
    <w:p>
      <w:pPr>
        <w:tabs>
          <w:tab w:pos="2491" w:val="left" w:leader="none"/>
        </w:tabs>
        <w:spacing w:line="226" w:lineRule="exact" w:before="0"/>
        <w:ind w:left="2101" w:right="0" w:firstLine="0"/>
        <w:jc w:val="left"/>
        <w:rPr>
          <w:sz w:val="23"/>
        </w:rPr>
      </w:pPr>
      <w:r>
        <w:rPr/>
        <mc:AlternateContent>
          <mc:Choice Requires="wps">
            <w:drawing>
              <wp:anchor distT="0" distB="0" distL="0" distR="0" allowOverlap="1" layoutInCell="1" locked="0" behindDoc="1" simplePos="0" relativeHeight="481630208">
                <wp:simplePos x="0" y="0"/>
                <wp:positionH relativeFrom="page">
                  <wp:posOffset>1440384</wp:posOffset>
                </wp:positionH>
                <wp:positionV relativeFrom="paragraph">
                  <wp:posOffset>108270</wp:posOffset>
                </wp:positionV>
                <wp:extent cx="105410" cy="69850"/>
                <wp:effectExtent l="0" t="0" r="0" b="0"/>
                <wp:wrapNone/>
                <wp:docPr id="539" name="Group 539"/>
                <wp:cNvGraphicFramePr>
                  <a:graphicFrameLocks/>
                </wp:cNvGraphicFramePr>
                <a:graphic>
                  <a:graphicData uri="http://schemas.microsoft.com/office/word/2010/wordprocessingGroup">
                    <wpg:wgp>
                      <wpg:cNvPr id="539" name="Group 539"/>
                      <wpg:cNvGrpSpPr/>
                      <wpg:grpSpPr>
                        <a:xfrm>
                          <a:off x="0" y="0"/>
                          <a:ext cx="105410" cy="69850"/>
                          <a:chExt cx="105410" cy="69850"/>
                        </a:xfrm>
                      </wpg:grpSpPr>
                      <wps:wsp>
                        <wps:cNvPr id="540" name="Graphic 540"/>
                        <wps:cNvSpPr/>
                        <wps:spPr>
                          <a:xfrm>
                            <a:off x="0" y="0"/>
                            <a:ext cx="24765" cy="69850"/>
                          </a:xfrm>
                          <a:custGeom>
                            <a:avLst/>
                            <a:gdLst/>
                            <a:ahLst/>
                            <a:cxnLst/>
                            <a:rect l="l" t="t" r="r" b="b"/>
                            <a:pathLst>
                              <a:path w="24765" h="69850">
                                <a:moveTo>
                                  <a:pt x="24433" y="69408"/>
                                </a:moveTo>
                                <a:lnTo>
                                  <a:pt x="0" y="69408"/>
                                </a:lnTo>
                                <a:lnTo>
                                  <a:pt x="0" y="0"/>
                                </a:lnTo>
                                <a:lnTo>
                                  <a:pt x="24433" y="0"/>
                                </a:lnTo>
                                <a:lnTo>
                                  <a:pt x="24433" y="69408"/>
                                </a:lnTo>
                                <a:close/>
                              </a:path>
                            </a:pathLst>
                          </a:custGeom>
                          <a:solidFill>
                            <a:srgbClr val="494823"/>
                          </a:solidFill>
                        </wps:spPr>
                        <wps:bodyPr wrap="square" lIns="0" tIns="0" rIns="0" bIns="0" rtlCol="0">
                          <a:prstTxWarp prst="textNoShape">
                            <a:avLst/>
                          </a:prstTxWarp>
                          <a:noAutofit/>
                        </wps:bodyPr>
                      </wps:wsp>
                      <wps:wsp>
                        <wps:cNvPr id="541" name="Graphic 541"/>
                        <wps:cNvSpPr/>
                        <wps:spPr>
                          <a:xfrm>
                            <a:off x="32609" y="0"/>
                            <a:ext cx="27940" cy="69850"/>
                          </a:xfrm>
                          <a:custGeom>
                            <a:avLst/>
                            <a:gdLst/>
                            <a:ahLst/>
                            <a:cxnLst/>
                            <a:rect l="l" t="t" r="r" b="b"/>
                            <a:pathLst>
                              <a:path w="27940" h="69850">
                                <a:moveTo>
                                  <a:pt x="27487" y="69408"/>
                                </a:moveTo>
                                <a:lnTo>
                                  <a:pt x="0" y="69408"/>
                                </a:lnTo>
                                <a:lnTo>
                                  <a:pt x="0" y="0"/>
                                </a:lnTo>
                                <a:lnTo>
                                  <a:pt x="27487" y="0"/>
                                </a:lnTo>
                                <a:lnTo>
                                  <a:pt x="27487" y="69408"/>
                                </a:lnTo>
                                <a:close/>
                              </a:path>
                            </a:pathLst>
                          </a:custGeom>
                          <a:solidFill>
                            <a:srgbClr val="54622A"/>
                          </a:solidFill>
                        </wps:spPr>
                        <wps:bodyPr wrap="square" lIns="0" tIns="0" rIns="0" bIns="0" rtlCol="0">
                          <a:prstTxWarp prst="textNoShape">
                            <a:avLst/>
                          </a:prstTxWarp>
                          <a:noAutofit/>
                        </wps:bodyPr>
                      </wps:wsp>
                      <wps:wsp>
                        <wps:cNvPr id="542" name="Graphic 542"/>
                        <wps:cNvSpPr/>
                        <wps:spPr>
                          <a:xfrm>
                            <a:off x="62331" y="0"/>
                            <a:ext cx="43180" cy="69850"/>
                          </a:xfrm>
                          <a:custGeom>
                            <a:avLst/>
                            <a:gdLst/>
                            <a:ahLst/>
                            <a:cxnLst/>
                            <a:rect l="l" t="t" r="r" b="b"/>
                            <a:pathLst>
                              <a:path w="43180" h="69850">
                                <a:moveTo>
                                  <a:pt x="42757" y="69408"/>
                                </a:moveTo>
                                <a:lnTo>
                                  <a:pt x="0" y="69408"/>
                                </a:lnTo>
                                <a:lnTo>
                                  <a:pt x="0" y="0"/>
                                </a:lnTo>
                                <a:lnTo>
                                  <a:pt x="42757" y="0"/>
                                </a:lnTo>
                                <a:lnTo>
                                  <a:pt x="42757" y="69408"/>
                                </a:lnTo>
                                <a:close/>
                              </a:path>
                            </a:pathLst>
                          </a:custGeom>
                          <a:solidFill>
                            <a:srgbClr val="494823"/>
                          </a:solidFill>
                        </wps:spPr>
                        <wps:bodyPr wrap="square" lIns="0" tIns="0" rIns="0" bIns="0" rtlCol="0">
                          <a:prstTxWarp prst="textNoShape">
                            <a:avLst/>
                          </a:prstTxWarp>
                          <a:noAutofit/>
                        </wps:bodyPr>
                      </wps:wsp>
                    </wpg:wgp>
                  </a:graphicData>
                </a:graphic>
              </wp:anchor>
            </w:drawing>
          </mc:Choice>
          <mc:Fallback>
            <w:pict>
              <v:group style="position:absolute;margin-left:113.416077pt;margin-top:8.52525pt;width:8.3pt;height:5.5pt;mso-position-horizontal-relative:page;mso-position-vertical-relative:paragraph;z-index:-21686272" id="docshapegroup349" coordorigin="2268,171" coordsize="166,110">
                <v:rect style="position:absolute;left:2268;top:170;width:39;height:110" id="docshape350" filled="true" fillcolor="#494823" stroked="false">
                  <v:fill type="solid"/>
                </v:rect>
                <v:rect style="position:absolute;left:2319;top:170;width:44;height:110" id="docshape351" filled="true" fillcolor="#54622a" stroked="false">
                  <v:fill type="solid"/>
                </v:rect>
                <v:rect style="position:absolute;left:2366;top:170;width:68;height:110" id="docshape352" filled="true" fillcolor="#494823" stroked="false">
                  <v:fill type="solid"/>
                </v:rect>
                <w10:wrap type="none"/>
              </v:group>
            </w:pict>
          </mc:Fallback>
        </mc:AlternateContent>
      </w:r>
      <w:r>
        <w:rPr/>
        <mc:AlternateContent>
          <mc:Choice Requires="wps">
            <w:drawing>
              <wp:anchor distT="0" distB="0" distL="0" distR="0" allowOverlap="1" layoutInCell="1" locked="0" behindDoc="1" simplePos="0" relativeHeight="481631744">
                <wp:simplePos x="0" y="0"/>
                <wp:positionH relativeFrom="page">
                  <wp:posOffset>1440384</wp:posOffset>
                </wp:positionH>
                <wp:positionV relativeFrom="paragraph">
                  <wp:posOffset>115104</wp:posOffset>
                </wp:positionV>
                <wp:extent cx="641350" cy="57150"/>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641350" cy="57150"/>
                        </a:xfrm>
                        <a:prstGeom prst="rect">
                          <a:avLst/>
                        </a:prstGeom>
                      </wps:spPr>
                      <wps:txbx>
                        <w:txbxContent>
                          <w:p>
                            <w:pPr>
                              <w:tabs>
                                <w:tab w:pos="981" w:val="left" w:leader="none"/>
                              </w:tabs>
                              <w:spacing w:line="89" w:lineRule="exact" w:before="0"/>
                              <w:ind w:left="0" w:right="0" w:firstLine="0"/>
                              <w:jc w:val="left"/>
                              <w:rPr>
                                <w:rFonts w:ascii="Arial"/>
                                <w:sz w:val="8"/>
                              </w:rPr>
                            </w:pPr>
                            <w:r>
                              <w:rPr>
                                <w:rFonts w:ascii="Arial"/>
                                <w:color w:val="F2F0E2"/>
                                <w:spacing w:val="-4"/>
                                <w:w w:val="105"/>
                                <w:sz w:val="8"/>
                              </w:rPr>
                              <w:t>T</w:t>
                            </w:r>
                            <w:r>
                              <w:rPr>
                                <w:rFonts w:ascii="Arial"/>
                                <w:color w:val="D8DFBC"/>
                                <w:spacing w:val="-4"/>
                                <w:w w:val="105"/>
                                <w:sz w:val="8"/>
                              </w:rPr>
                              <w:t>eo,</w:t>
                            </w:r>
                            <w:r>
                              <w:rPr>
                                <w:rFonts w:ascii="Arial"/>
                                <w:color w:val="D8DFBC"/>
                                <w:sz w:val="8"/>
                              </w:rPr>
                              <w:tab/>
                            </w:r>
                            <w:r>
                              <w:rPr>
                                <w:rFonts w:ascii="Arial"/>
                                <w:color w:val="808A67"/>
                                <w:spacing w:val="-10"/>
                                <w:w w:val="105"/>
                                <w:sz w:val="8"/>
                              </w:rPr>
                              <w:t>-</w:t>
                            </w:r>
                          </w:p>
                        </w:txbxContent>
                      </wps:txbx>
                      <wps:bodyPr wrap="square" lIns="0" tIns="0" rIns="0" bIns="0" rtlCol="0">
                        <a:noAutofit/>
                      </wps:bodyPr>
                    </wps:wsp>
                  </a:graphicData>
                </a:graphic>
              </wp:anchor>
            </w:drawing>
          </mc:Choice>
          <mc:Fallback>
            <w:pict>
              <v:shape style="position:absolute;margin-left:113.4161pt;margin-top:9.063322pt;width:50.5pt;height:4.5pt;mso-position-horizontal-relative:page;mso-position-vertical-relative:paragraph;z-index:-21684736" type="#_x0000_t202" id="docshape353" filled="false" stroked="false">
                <v:textbox inset="0,0,0,0">
                  <w:txbxContent>
                    <w:p>
                      <w:pPr>
                        <w:tabs>
                          <w:tab w:pos="981" w:val="left" w:leader="none"/>
                        </w:tabs>
                        <w:spacing w:line="89" w:lineRule="exact" w:before="0"/>
                        <w:ind w:left="0" w:right="0" w:firstLine="0"/>
                        <w:jc w:val="left"/>
                        <w:rPr>
                          <w:rFonts w:ascii="Arial"/>
                          <w:sz w:val="8"/>
                        </w:rPr>
                      </w:pPr>
                      <w:r>
                        <w:rPr>
                          <w:rFonts w:ascii="Arial"/>
                          <w:color w:val="F2F0E2"/>
                          <w:spacing w:val="-4"/>
                          <w:w w:val="105"/>
                          <w:sz w:val="8"/>
                        </w:rPr>
                        <w:t>T</w:t>
                      </w:r>
                      <w:r>
                        <w:rPr>
                          <w:rFonts w:ascii="Arial"/>
                          <w:color w:val="D8DFBC"/>
                          <w:spacing w:val="-4"/>
                          <w:w w:val="105"/>
                          <w:sz w:val="8"/>
                        </w:rPr>
                        <w:t>eo,</w:t>
                      </w:r>
                      <w:r>
                        <w:rPr>
                          <w:rFonts w:ascii="Arial"/>
                          <w:color w:val="D8DFBC"/>
                          <w:sz w:val="8"/>
                        </w:rPr>
                        <w:tab/>
                      </w:r>
                      <w:r>
                        <w:rPr>
                          <w:rFonts w:ascii="Arial"/>
                          <w:color w:val="808A67"/>
                          <w:spacing w:val="-10"/>
                          <w:w w:val="105"/>
                          <w:sz w:val="8"/>
                        </w:rPr>
                        <w:t>-</w:t>
                      </w:r>
                    </w:p>
                  </w:txbxContent>
                </v:textbox>
                <w10:wrap type="none"/>
              </v:shape>
            </w:pict>
          </mc:Fallback>
        </mc:AlternateContent>
      </w:r>
      <w:r>
        <w:rPr>
          <w:color w:val="D89389"/>
          <w:spacing w:val="-10"/>
          <w:w w:val="215"/>
          <w:sz w:val="23"/>
        </w:rPr>
        <w:t>i</w:t>
      </w:r>
      <w:r>
        <w:rPr>
          <w:color w:val="D89389"/>
          <w:sz w:val="23"/>
        </w:rPr>
        <w:tab/>
      </w:r>
      <w:r>
        <w:rPr>
          <w:color w:val="74A546"/>
          <w:w w:val="215"/>
          <w:sz w:val="23"/>
        </w:rPr>
        <w:t>.,</w:t>
      </w:r>
      <w:r>
        <w:rPr>
          <w:color w:val="9EA35B"/>
          <w:w w:val="215"/>
          <w:sz w:val="23"/>
        </w:rPr>
        <w:t>_.</w:t>
      </w:r>
      <w:r>
        <w:rPr>
          <w:color w:val="9EA35B"/>
          <w:spacing w:val="7"/>
          <w:w w:val="215"/>
          <w:sz w:val="23"/>
        </w:rPr>
        <w:t> </w:t>
      </w:r>
      <w:r>
        <w:rPr>
          <w:color w:val="ACC459"/>
          <w:spacing w:val="-5"/>
          <w:w w:val="215"/>
          <w:sz w:val="23"/>
        </w:rPr>
        <w:t>,,.</w:t>
      </w:r>
    </w:p>
    <w:p>
      <w:pPr>
        <w:spacing w:before="67"/>
        <w:ind w:left="2178" w:right="0" w:firstLine="0"/>
        <w:jc w:val="left"/>
        <w:rPr>
          <w:rFonts w:ascii="Arial" w:hAnsi="Arial"/>
          <w:sz w:val="5"/>
        </w:rPr>
      </w:pPr>
      <w:r>
        <w:rPr>
          <w:rFonts w:ascii="Arial" w:hAnsi="Arial"/>
          <w:color w:val="B8BCB6"/>
          <w:w w:val="240"/>
          <w:sz w:val="5"/>
        </w:rPr>
        <w:t>'</w:t>
      </w:r>
      <w:r>
        <w:rPr>
          <w:rFonts w:ascii="Arial" w:hAnsi="Arial"/>
          <w:color w:val="A8C191"/>
          <w:w w:val="240"/>
          <w:sz w:val="5"/>
        </w:rPr>
        <w:t>[l</w:t>
      </w:r>
      <w:r>
        <w:rPr>
          <w:rFonts w:ascii="Arial" w:hAnsi="Arial"/>
          <w:color w:val="A8C191"/>
          <w:spacing w:val="78"/>
          <w:w w:val="240"/>
          <w:sz w:val="5"/>
        </w:rPr>
        <w:t> </w:t>
      </w:r>
      <w:r>
        <w:rPr>
          <w:rFonts w:ascii="Arial" w:hAnsi="Arial"/>
          <w:color w:val="A8C191"/>
          <w:w w:val="170"/>
          <w:sz w:val="5"/>
        </w:rPr>
        <w:t>'"-</w:t>
      </w:r>
      <w:r>
        <w:rPr>
          <w:rFonts w:ascii="Arial" w:hAnsi="Arial"/>
          <w:color w:val="A8C191"/>
          <w:spacing w:val="-5"/>
          <w:w w:val="170"/>
          <w:sz w:val="5"/>
        </w:rPr>
        <w:t>'</w:t>
      </w:r>
      <w:r>
        <w:rPr>
          <w:rFonts w:ascii="Arial" w:hAnsi="Arial"/>
          <w:color w:val="87B379"/>
          <w:spacing w:val="-5"/>
          <w:w w:val="170"/>
          <w:sz w:val="5"/>
        </w:rPr>
        <w:t>•</w:t>
      </w:r>
    </w:p>
    <w:p>
      <w:pPr>
        <w:spacing w:line="240" w:lineRule="auto" w:before="63"/>
        <w:rPr>
          <w:rFonts w:ascii="Arial"/>
          <w:sz w:val="7"/>
        </w:rPr>
      </w:pPr>
      <w:r>
        <w:rPr/>
        <w:br w:type="column"/>
      </w:r>
      <w:r>
        <w:rPr>
          <w:rFonts w:ascii="Arial"/>
          <w:sz w:val="7"/>
        </w:rPr>
      </w:r>
    </w:p>
    <w:p>
      <w:pPr>
        <w:spacing w:line="79" w:lineRule="exact" w:before="0"/>
        <w:ind w:left="274" w:right="0" w:firstLine="0"/>
        <w:jc w:val="left"/>
        <w:rPr>
          <w:rFonts w:ascii="Arial"/>
          <w:sz w:val="6"/>
        </w:rPr>
      </w:pPr>
      <w:r>
        <w:rPr>
          <w:rFonts w:ascii="Arial"/>
          <w:color w:val="626460"/>
          <w:spacing w:val="-2"/>
          <w:w w:val="105"/>
          <w:sz w:val="7"/>
        </w:rPr>
        <w:t>uiseasc;</w:t>
      </w:r>
      <w:r>
        <w:rPr>
          <w:rFonts w:ascii="Arial"/>
          <w:color w:val="626460"/>
          <w:spacing w:val="1"/>
          <w:w w:val="105"/>
          <w:sz w:val="7"/>
        </w:rPr>
        <w:t> </w:t>
      </w:r>
      <w:r>
        <w:rPr>
          <w:rFonts w:ascii="Arial"/>
          <w:color w:val="878985"/>
          <w:spacing w:val="-2"/>
          <w:w w:val="105"/>
          <w:sz w:val="7"/>
        </w:rPr>
        <w:t>c:i</w:t>
      </w:r>
      <w:r>
        <w:rPr>
          <w:rFonts w:ascii="Arial"/>
          <w:color w:val="626460"/>
          <w:spacing w:val="-2"/>
          <w:w w:val="105"/>
          <w:sz w:val="7"/>
        </w:rPr>
        <w:t>n/'\Omon</w:t>
      </w:r>
      <w:r>
        <w:rPr>
          <w:rFonts w:ascii="Arial"/>
          <w:color w:val="626460"/>
          <w:spacing w:val="23"/>
          <w:w w:val="105"/>
          <w:sz w:val="7"/>
        </w:rPr>
        <w:t> </w:t>
      </w:r>
      <w:r>
        <w:rPr>
          <w:rFonts w:ascii="Arial"/>
          <w:color w:val="757774"/>
          <w:spacing w:val="-2"/>
          <w:w w:val="105"/>
          <w:sz w:val="7"/>
        </w:rPr>
        <w:t>Hough</w:t>
      </w:r>
      <w:r>
        <w:rPr>
          <w:rFonts w:ascii="Arial"/>
          <w:color w:val="757774"/>
          <w:spacing w:val="-11"/>
          <w:w w:val="105"/>
          <w:sz w:val="7"/>
        </w:rPr>
        <w:t> </w:t>
      </w:r>
      <w:r>
        <w:rPr>
          <w:rFonts w:ascii="Arial"/>
          <w:color w:val="757774"/>
          <w:spacing w:val="-2"/>
          <w:w w:val="105"/>
          <w:sz w:val="6"/>
        </w:rPr>
        <w:t>UOr</w:t>
      </w:r>
      <w:r>
        <w:rPr>
          <w:rFonts w:ascii="Arial"/>
          <w:color w:val="494D46"/>
          <w:spacing w:val="-2"/>
          <w:w w:val="105"/>
          <w:sz w:val="6"/>
        </w:rPr>
        <w:t>l::</w:t>
      </w:r>
    </w:p>
    <w:p>
      <w:pPr>
        <w:spacing w:line="90" w:lineRule="exact" w:before="0"/>
        <w:ind w:left="279" w:right="0" w:firstLine="0"/>
        <w:jc w:val="left"/>
        <w:rPr>
          <w:sz w:val="8"/>
        </w:rPr>
      </w:pPr>
      <w:r>
        <w:rPr>
          <w:color w:val="A8ACA8"/>
          <w:w w:val="115"/>
          <w:sz w:val="8"/>
          <w:shd w:fill="F0F2EF" w:color="auto" w:val="clear"/>
        </w:rPr>
        <w:t>u</w:t>
      </w:r>
      <w:r>
        <w:rPr>
          <w:color w:val="A8ACA8"/>
          <w:w w:val="115"/>
          <w:sz w:val="8"/>
        </w:rPr>
        <w:t>.:,</w:t>
      </w:r>
      <w:r>
        <w:rPr>
          <w:color w:val="757774"/>
          <w:w w:val="115"/>
          <w:sz w:val="8"/>
        </w:rPr>
        <w:t>1</w:t>
      </w:r>
      <w:r>
        <w:rPr>
          <w:color w:val="A8ACA8"/>
          <w:w w:val="115"/>
          <w:sz w:val="8"/>
          <w:shd w:fill="F0F2EF" w:color="auto" w:val="clear"/>
        </w:rPr>
        <w:t>.</w:t>
      </w:r>
      <w:r>
        <w:rPr>
          <w:color w:val="A8ACA8"/>
          <w:spacing w:val="-2"/>
          <w:w w:val="115"/>
          <w:sz w:val="8"/>
          <w:shd w:fill="F0F2EF" w:color="auto" w:val="clear"/>
        </w:rPr>
        <w:t> ;il/ioa</w:t>
      </w:r>
      <w:r>
        <w:rPr>
          <w:color w:val="A8ACA8"/>
          <w:spacing w:val="40"/>
          <w:w w:val="115"/>
          <w:sz w:val="8"/>
          <w:shd w:fill="F0F2EF" w:color="auto" w:val="clear"/>
        </w:rPr>
        <w:t> </w:t>
      </w:r>
    </w:p>
    <w:p>
      <w:pPr>
        <w:pStyle w:val="BodyText"/>
        <w:rPr>
          <w:sz w:val="8"/>
        </w:rPr>
      </w:pPr>
    </w:p>
    <w:p>
      <w:pPr>
        <w:pStyle w:val="BodyText"/>
        <w:rPr>
          <w:sz w:val="8"/>
        </w:rPr>
      </w:pPr>
    </w:p>
    <w:p>
      <w:pPr>
        <w:pStyle w:val="BodyText"/>
        <w:spacing w:before="81"/>
        <w:rPr>
          <w:sz w:val="8"/>
        </w:rPr>
      </w:pPr>
    </w:p>
    <w:p>
      <w:pPr>
        <w:tabs>
          <w:tab w:pos="906" w:val="left" w:leader="none"/>
        </w:tabs>
        <w:spacing w:before="0"/>
        <w:ind w:left="435" w:right="0" w:firstLine="0"/>
        <w:jc w:val="left"/>
        <w:rPr>
          <w:rFonts w:ascii="Arial" w:hAnsi="Arial"/>
          <w:sz w:val="19"/>
        </w:rPr>
      </w:pPr>
      <w:r>
        <w:rPr>
          <w:rFonts w:ascii="Arial" w:hAnsi="Arial"/>
          <w:color w:val="95AF26"/>
          <w:spacing w:val="-10"/>
          <w:w w:val="125"/>
          <w:sz w:val="19"/>
        </w:rPr>
        <w:t>·</w:t>
      </w:r>
      <w:r>
        <w:rPr>
          <w:rFonts w:ascii="Arial" w:hAnsi="Arial"/>
          <w:color w:val="95AF26"/>
          <w:sz w:val="19"/>
        </w:rPr>
        <w:tab/>
      </w:r>
      <w:r>
        <w:rPr>
          <w:rFonts w:ascii="Arial" w:hAnsi="Arial"/>
          <w:color w:val="87B354"/>
          <w:w w:val="125"/>
          <w:sz w:val="19"/>
        </w:rPr>
        <w:t>y</w:t>
      </w:r>
      <w:r>
        <w:rPr>
          <w:rFonts w:ascii="Arial" w:hAnsi="Arial"/>
          <w:color w:val="87B354"/>
          <w:spacing w:val="5"/>
          <w:w w:val="135"/>
          <w:sz w:val="19"/>
        </w:rPr>
        <w:t> </w:t>
      </w:r>
      <w:r>
        <w:rPr>
          <w:rFonts w:ascii="Arial" w:hAnsi="Arial"/>
          <w:color w:val="F66E80"/>
          <w:spacing w:val="-4"/>
          <w:w w:val="135"/>
          <w:sz w:val="19"/>
        </w:rPr>
        <w:t>·.,'</w:t>
      </w:r>
    </w:p>
    <w:p>
      <w:pPr>
        <w:tabs>
          <w:tab w:pos="826" w:val="left" w:leader="none"/>
        </w:tabs>
        <w:spacing w:line="80" w:lineRule="exact" w:before="58"/>
        <w:ind w:left="233" w:right="0" w:firstLine="0"/>
        <w:jc w:val="left"/>
        <w:rPr>
          <w:rFonts w:ascii="Arial" w:hAnsi="Arial"/>
          <w:sz w:val="7"/>
        </w:rPr>
      </w:pPr>
      <w:r>
        <w:rPr>
          <w:rFonts w:ascii="Arial" w:hAnsi="Arial"/>
          <w:color w:val="95AF26"/>
          <w:spacing w:val="-2"/>
          <w:w w:val="285"/>
          <w:sz w:val="7"/>
        </w:rPr>
        <w:t>'-</w:t>
      </w:r>
      <w:r>
        <w:rPr>
          <w:rFonts w:ascii="Arial" w:hAnsi="Arial"/>
          <w:color w:val="95AF26"/>
          <w:spacing w:val="-4"/>
          <w:w w:val="305"/>
          <w:sz w:val="7"/>
        </w:rPr>
        <w:t>."'.</w:t>
      </w:r>
      <w:r>
        <w:rPr>
          <w:rFonts w:ascii="Arial" w:hAnsi="Arial"/>
          <w:color w:val="95AF26"/>
          <w:sz w:val="7"/>
        </w:rPr>
        <w:tab/>
      </w:r>
      <w:r>
        <w:rPr>
          <w:rFonts w:ascii="Arial" w:hAnsi="Arial"/>
          <w:color w:val="F66E80"/>
          <w:w w:val="485"/>
          <w:sz w:val="7"/>
        </w:rPr>
        <w:t>·</w:t>
      </w:r>
      <w:r>
        <w:rPr>
          <w:rFonts w:ascii="Arial" w:hAnsi="Arial"/>
          <w:color w:val="F9829C"/>
          <w:w w:val="485"/>
          <w:sz w:val="7"/>
        </w:rPr>
        <w:t>:</w:t>
      </w:r>
      <w:r>
        <w:rPr>
          <w:rFonts w:ascii="Arial" w:hAnsi="Arial"/>
          <w:color w:val="F9829C"/>
          <w:spacing w:val="42"/>
          <w:w w:val="485"/>
          <w:sz w:val="7"/>
        </w:rPr>
        <w:t> </w:t>
      </w:r>
      <w:r>
        <w:rPr>
          <w:rFonts w:ascii="Arial" w:hAnsi="Arial"/>
          <w:color w:val="9A9579"/>
          <w:w w:val="485"/>
          <w:sz w:val="7"/>
        </w:rPr>
        <w:t>-</w:t>
      </w:r>
      <w:r>
        <w:rPr>
          <w:rFonts w:ascii="Arial" w:hAnsi="Arial"/>
          <w:color w:val="9A9579"/>
          <w:spacing w:val="74"/>
          <w:w w:val="485"/>
          <w:sz w:val="7"/>
        </w:rPr>
        <w:t> </w:t>
      </w:r>
      <w:r>
        <w:rPr>
          <w:rFonts w:ascii="Arial" w:hAnsi="Arial"/>
          <w:color w:val="74A546"/>
          <w:spacing w:val="-10"/>
          <w:w w:val="485"/>
          <w:sz w:val="7"/>
        </w:rPr>
        <w:t>"</w:t>
      </w:r>
    </w:p>
    <w:p>
      <w:pPr>
        <w:spacing w:line="184" w:lineRule="exact" w:before="0"/>
        <w:ind w:left="210" w:right="0" w:firstLine="0"/>
        <w:jc w:val="left"/>
        <w:rPr>
          <w:sz w:val="16"/>
        </w:rPr>
      </w:pPr>
      <w:r>
        <w:rPr/>
        <mc:AlternateContent>
          <mc:Choice Requires="wps">
            <w:drawing>
              <wp:anchor distT="0" distB="0" distL="0" distR="0" allowOverlap="1" layoutInCell="1" locked="0" behindDoc="1" simplePos="0" relativeHeight="481632256">
                <wp:simplePos x="0" y="0"/>
                <wp:positionH relativeFrom="page">
                  <wp:posOffset>3976608</wp:posOffset>
                </wp:positionH>
                <wp:positionV relativeFrom="paragraph">
                  <wp:posOffset>2304</wp:posOffset>
                </wp:positionV>
                <wp:extent cx="66675" cy="29845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66675" cy="298450"/>
                        </a:xfrm>
                        <a:prstGeom prst="rect">
                          <a:avLst/>
                        </a:prstGeom>
                      </wps:spPr>
                      <wps:txbx>
                        <w:txbxContent>
                          <w:p>
                            <w:pPr>
                              <w:spacing w:line="470" w:lineRule="exact" w:before="0"/>
                              <w:ind w:left="0" w:right="0" w:firstLine="0"/>
                              <w:jc w:val="left"/>
                              <w:rPr>
                                <w:rFonts w:ascii="Arial"/>
                                <w:sz w:val="42"/>
                              </w:rPr>
                            </w:pPr>
                            <w:r>
                              <w:rPr>
                                <w:rFonts w:ascii="Arial"/>
                                <w:color w:val="CA9562"/>
                                <w:spacing w:val="-10"/>
                                <w:w w:val="85"/>
                                <w:sz w:val="42"/>
                              </w:rPr>
                              <w:t>.</w:t>
                            </w:r>
                          </w:p>
                        </w:txbxContent>
                      </wps:txbx>
                      <wps:bodyPr wrap="square" lIns="0" tIns="0" rIns="0" bIns="0" rtlCol="0">
                        <a:noAutofit/>
                      </wps:bodyPr>
                    </wps:wsp>
                  </a:graphicData>
                </a:graphic>
              </wp:anchor>
            </w:drawing>
          </mc:Choice>
          <mc:Fallback>
            <w:pict>
              <v:shape style="position:absolute;margin-left:313.118805pt;margin-top:.181476pt;width:5.25pt;height:23.5pt;mso-position-horizontal-relative:page;mso-position-vertical-relative:paragraph;z-index:-21684224" type="#_x0000_t202" id="docshape354" filled="false" stroked="false">
                <v:textbox inset="0,0,0,0">
                  <w:txbxContent>
                    <w:p>
                      <w:pPr>
                        <w:spacing w:line="470" w:lineRule="exact" w:before="0"/>
                        <w:ind w:left="0" w:right="0" w:firstLine="0"/>
                        <w:jc w:val="left"/>
                        <w:rPr>
                          <w:rFonts w:ascii="Arial"/>
                          <w:sz w:val="42"/>
                        </w:rPr>
                      </w:pPr>
                      <w:r>
                        <w:rPr>
                          <w:rFonts w:ascii="Arial"/>
                          <w:color w:val="CA9562"/>
                          <w:spacing w:val="-10"/>
                          <w:w w:val="85"/>
                          <w:sz w:val="42"/>
                        </w:rPr>
                        <w:t>.</w:t>
                      </w:r>
                    </w:p>
                  </w:txbxContent>
                </v:textbox>
                <w10:wrap type="none"/>
              </v:shape>
            </w:pict>
          </mc:Fallback>
        </mc:AlternateContent>
      </w:r>
      <w:r>
        <w:rPr>
          <w:color w:val="87B379"/>
          <w:spacing w:val="-2"/>
          <w:w w:val="135"/>
          <w:sz w:val="16"/>
        </w:rPr>
        <w:t>,i.</w:t>
      </w:r>
      <w:r>
        <w:rPr>
          <w:color w:val="A8C191"/>
          <w:spacing w:val="-2"/>
          <w:w w:val="135"/>
          <w:sz w:val="16"/>
        </w:rPr>
        <w:t>1</w:t>
      </w:r>
      <w:r>
        <w:rPr>
          <w:color w:val="87B379"/>
          <w:spacing w:val="-2"/>
          <w:w w:val="135"/>
          <w:sz w:val="16"/>
        </w:rPr>
        <w:t>11,</w:t>
      </w:r>
      <w:r>
        <w:rPr>
          <w:color w:val="87B379"/>
          <w:spacing w:val="-27"/>
          <w:w w:val="135"/>
          <w:sz w:val="16"/>
        </w:rPr>
        <w:t> </w:t>
      </w:r>
      <w:r>
        <w:rPr>
          <w:color w:val="F9829C"/>
          <w:spacing w:val="-2"/>
          <w:w w:val="135"/>
          <w:sz w:val="16"/>
        </w:rPr>
        <w:t>::</w:t>
      </w:r>
      <w:r>
        <w:rPr>
          <w:color w:val="F9829C"/>
          <w:spacing w:val="-19"/>
          <w:w w:val="135"/>
          <w:sz w:val="16"/>
        </w:rPr>
        <w:t> </w:t>
      </w:r>
      <w:r>
        <w:rPr>
          <w:color w:val="F66E80"/>
          <w:spacing w:val="-2"/>
          <w:w w:val="180"/>
          <w:sz w:val="16"/>
        </w:rPr>
        <w:t>-</w:t>
      </w:r>
      <w:r>
        <w:rPr>
          <w:color w:val="F66E80"/>
          <w:spacing w:val="1"/>
          <w:w w:val="180"/>
          <w:sz w:val="16"/>
        </w:rPr>
        <w:t> </w:t>
      </w:r>
      <w:r>
        <w:rPr>
          <w:color w:val="74A546"/>
          <w:spacing w:val="-10"/>
          <w:w w:val="180"/>
          <w:sz w:val="16"/>
        </w:rPr>
        <w:t>"</w:t>
      </w:r>
    </w:p>
    <w:p>
      <w:pPr>
        <w:tabs>
          <w:tab w:pos="496" w:val="left" w:leader="none"/>
        </w:tabs>
        <w:spacing w:before="68"/>
        <w:ind w:left="0" w:right="609" w:firstLine="0"/>
        <w:jc w:val="center"/>
        <w:rPr>
          <w:rFonts w:ascii="Arial"/>
          <w:sz w:val="7"/>
        </w:rPr>
      </w:pPr>
      <w:r>
        <w:rPr>
          <w:rFonts w:ascii="Arial"/>
          <w:color w:val="87B379"/>
          <w:spacing w:val="-10"/>
          <w:w w:val="600"/>
          <w:sz w:val="7"/>
        </w:rPr>
        <w:t>-</w:t>
      </w:r>
      <w:r>
        <w:rPr>
          <w:rFonts w:ascii="Arial"/>
          <w:color w:val="87B379"/>
          <w:sz w:val="7"/>
        </w:rPr>
        <w:tab/>
      </w:r>
      <w:r>
        <w:rPr>
          <w:rFonts w:ascii="Arial"/>
          <w:color w:val="C48549"/>
          <w:spacing w:val="-10"/>
          <w:w w:val="600"/>
          <w:sz w:val="7"/>
        </w:rPr>
        <w:t>-</w:t>
      </w:r>
    </w:p>
    <w:p>
      <w:pPr>
        <w:pStyle w:val="BodyText"/>
        <w:rPr>
          <w:rFonts w:ascii="Arial"/>
          <w:sz w:val="7"/>
        </w:rPr>
      </w:pPr>
    </w:p>
    <w:p>
      <w:pPr>
        <w:pStyle w:val="BodyText"/>
        <w:spacing w:before="42"/>
        <w:rPr>
          <w:rFonts w:ascii="Arial"/>
          <w:sz w:val="7"/>
        </w:rPr>
      </w:pPr>
    </w:p>
    <w:p>
      <w:pPr>
        <w:spacing w:line="59" w:lineRule="exact" w:before="0"/>
        <w:ind w:left="277" w:right="0" w:firstLine="0"/>
        <w:jc w:val="left"/>
        <w:rPr>
          <w:sz w:val="6"/>
        </w:rPr>
      </w:pPr>
      <w:r>
        <w:rPr>
          <w:color w:val="626460"/>
          <w:w w:val="125"/>
          <w:sz w:val="6"/>
        </w:rPr>
        <w:t>0</w:t>
      </w:r>
      <w:r>
        <w:rPr>
          <w:color w:val="878985"/>
          <w:w w:val="125"/>
          <w:sz w:val="6"/>
        </w:rPr>
        <w:t>1\i</w:t>
      </w:r>
      <w:r>
        <w:rPr>
          <w:color w:val="878985"/>
          <w:spacing w:val="-2"/>
          <w:w w:val="125"/>
          <w:sz w:val="6"/>
        </w:rPr>
        <w:t> Se:COlliXICll&lt;'iCOSpo&lt;CI</w:t>
      </w:r>
    </w:p>
    <w:p>
      <w:pPr>
        <w:spacing w:line="93" w:lineRule="exact" w:before="0"/>
        <w:ind w:left="0" w:right="695" w:firstLine="0"/>
        <w:jc w:val="center"/>
        <w:rPr>
          <w:sz w:val="9"/>
        </w:rPr>
      </w:pPr>
      <w:r>
        <w:rPr>
          <w:color w:val="939E9A"/>
          <w:spacing w:val="-2"/>
          <w:sz w:val="9"/>
        </w:rPr>
        <w:t>r.,,,,.73/1/;aa</w:t>
      </w:r>
    </w:p>
    <w:p>
      <w:pPr>
        <w:spacing w:line="240" w:lineRule="auto" w:before="88" w:after="24"/>
        <w:rPr>
          <w:sz w:val="20"/>
        </w:rPr>
      </w:pPr>
      <w:r>
        <w:rPr/>
        <w:br w:type="column"/>
      </w:r>
      <w:r>
        <w:rPr>
          <w:sz w:val="20"/>
        </w:rPr>
      </w:r>
    </w:p>
    <w:p>
      <w:pPr>
        <w:pStyle w:val="BodyText"/>
        <w:spacing w:line="109" w:lineRule="exact"/>
        <w:ind w:left="681"/>
        <w:rPr>
          <w:sz w:val="10"/>
        </w:rPr>
      </w:pPr>
      <w:r>
        <w:rPr>
          <w:position w:val="-1"/>
          <w:sz w:val="10"/>
        </w:rPr>
        <mc:AlternateContent>
          <mc:Choice Requires="wps">
            <w:drawing>
              <wp:inline distT="0" distB="0" distL="0" distR="0">
                <wp:extent cx="345440" cy="69850"/>
                <wp:effectExtent l="0" t="0" r="0" b="0"/>
                <wp:docPr id="545" name="Textbox 545"/>
                <wp:cNvGraphicFramePr>
                  <a:graphicFrameLocks/>
                </wp:cNvGraphicFramePr>
                <a:graphic>
                  <a:graphicData uri="http://schemas.microsoft.com/office/word/2010/wordprocessingShape">
                    <wps:wsp>
                      <wps:cNvPr id="545" name="Textbox 545"/>
                      <wps:cNvSpPr txBox="1"/>
                      <wps:spPr>
                        <a:xfrm>
                          <a:off x="0" y="0"/>
                          <a:ext cx="345440" cy="69850"/>
                        </a:xfrm>
                        <a:prstGeom prst="rect">
                          <a:avLst/>
                        </a:prstGeom>
                        <a:solidFill>
                          <a:srgbClr val="DB504B"/>
                        </a:solidFill>
                      </wps:spPr>
                      <wps:txbx>
                        <w:txbxContent>
                          <w:p>
                            <w:pPr>
                              <w:spacing w:before="8"/>
                              <w:ind w:left="0" w:right="-15" w:firstLine="0"/>
                              <w:jc w:val="left"/>
                              <w:rPr>
                                <w:rFonts w:ascii="Arial"/>
                                <w:color w:val="000000"/>
                                <w:sz w:val="8"/>
                              </w:rPr>
                            </w:pPr>
                            <w:r>
                              <w:rPr>
                                <w:rFonts w:ascii="Arial"/>
                                <w:color w:val="F2BCAF"/>
                                <w:spacing w:val="-2"/>
                                <w:w w:val="115"/>
                                <w:sz w:val="8"/>
                              </w:rPr>
                              <w:t>DseosaNome</w:t>
                            </w:r>
                          </w:p>
                        </w:txbxContent>
                      </wps:txbx>
                      <wps:bodyPr wrap="square" lIns="0" tIns="0" rIns="0" bIns="0" rtlCol="0">
                        <a:noAutofit/>
                      </wps:bodyPr>
                    </wps:wsp>
                  </a:graphicData>
                </a:graphic>
              </wp:inline>
            </w:drawing>
          </mc:Choice>
          <mc:Fallback>
            <w:pict>
              <v:shape style="width:27.2pt;height:5.5pt;mso-position-horizontal-relative:char;mso-position-vertical-relative:line" type="#_x0000_t202" id="docshape355" filled="true" fillcolor="#db504b" stroked="false">
                <w10:anchorlock/>
                <v:textbox inset="0,0,0,0">
                  <w:txbxContent>
                    <w:p>
                      <w:pPr>
                        <w:spacing w:before="8"/>
                        <w:ind w:left="0" w:right="-15" w:firstLine="0"/>
                        <w:jc w:val="left"/>
                        <w:rPr>
                          <w:rFonts w:ascii="Arial"/>
                          <w:color w:val="000000"/>
                          <w:sz w:val="8"/>
                        </w:rPr>
                      </w:pPr>
                      <w:r>
                        <w:rPr>
                          <w:rFonts w:ascii="Arial"/>
                          <w:color w:val="F2BCAF"/>
                          <w:spacing w:val="-2"/>
                          <w:w w:val="115"/>
                          <w:sz w:val="8"/>
                        </w:rPr>
                        <w:t>DseosaNome</w:t>
                      </w:r>
                    </w:p>
                  </w:txbxContent>
                </v:textbox>
                <v:fill type="solid"/>
              </v:shape>
            </w:pict>
          </mc:Fallback>
        </mc:AlternateContent>
      </w:r>
      <w:r>
        <w:rPr>
          <w:position w:val="-1"/>
          <w:sz w:val="10"/>
        </w:rPr>
      </w:r>
    </w:p>
    <w:p>
      <w:pPr>
        <w:spacing w:before="9"/>
        <w:ind w:left="118" w:right="0" w:firstLine="0"/>
        <w:jc w:val="center"/>
        <w:rPr>
          <w:rFonts w:ascii="Arial"/>
          <w:sz w:val="7"/>
        </w:rPr>
      </w:pPr>
      <w:r>
        <w:rPr>
          <w:rFonts w:ascii="Arial"/>
          <w:color w:val="F4A89A"/>
          <w:w w:val="115"/>
          <w:sz w:val="7"/>
        </w:rPr>
        <w:t>Cu-,rmmon</w:t>
      </w:r>
      <w:r>
        <w:rPr>
          <w:rFonts w:ascii="Arial"/>
          <w:color w:val="F4A89A"/>
          <w:spacing w:val="-3"/>
          <w:w w:val="115"/>
          <w:sz w:val="7"/>
        </w:rPr>
        <w:t> </w:t>
      </w:r>
      <w:r>
        <w:rPr>
          <w:rFonts w:ascii="Arial"/>
          <w:color w:val="F4A89A"/>
          <w:w w:val="115"/>
          <w:sz w:val="7"/>
        </w:rPr>
        <w:t>Rough</w:t>
      </w:r>
      <w:r>
        <w:rPr>
          <w:rFonts w:ascii="Arial"/>
          <w:color w:val="F4A89A"/>
          <w:spacing w:val="-5"/>
          <w:w w:val="115"/>
          <w:sz w:val="7"/>
        </w:rPr>
        <w:t> </w:t>
      </w:r>
      <w:r>
        <w:rPr>
          <w:rFonts w:ascii="Arial"/>
          <w:color w:val="F4A89A"/>
          <w:spacing w:val="-4"/>
          <w:w w:val="115"/>
          <w:sz w:val="7"/>
        </w:rPr>
        <w:t>Flor</w:t>
      </w:r>
    </w:p>
    <w:p>
      <w:pPr>
        <w:pStyle w:val="BodyText"/>
        <w:rPr>
          <w:rFonts w:ascii="Arial"/>
          <w:sz w:val="7"/>
        </w:rPr>
      </w:pPr>
    </w:p>
    <w:p>
      <w:pPr>
        <w:pStyle w:val="BodyText"/>
        <w:spacing w:before="62"/>
        <w:rPr>
          <w:rFonts w:ascii="Arial"/>
          <w:sz w:val="7"/>
        </w:rPr>
      </w:pPr>
    </w:p>
    <w:p>
      <w:pPr>
        <w:spacing w:before="0"/>
        <w:ind w:left="118" w:right="5" w:firstLine="0"/>
        <w:jc w:val="center"/>
        <w:rPr>
          <w:rFonts w:ascii="Arial"/>
          <w:sz w:val="8"/>
        </w:rPr>
      </w:pPr>
      <w:r>
        <w:rPr>
          <w:rFonts w:ascii="Arial"/>
          <w:color w:val="494D46"/>
          <w:spacing w:val="-2"/>
          <w:w w:val="105"/>
          <w:sz w:val="8"/>
        </w:rPr>
        <w:t>O&amp;</w:t>
      </w:r>
      <w:r>
        <w:rPr>
          <w:rFonts w:ascii="Arial"/>
          <w:color w:val="626460"/>
          <w:spacing w:val="-2"/>
          <w:w w:val="105"/>
          <w:sz w:val="8"/>
        </w:rPr>
        <w:t>scr</w:t>
      </w:r>
      <w:r>
        <w:rPr>
          <w:rFonts w:ascii="Arial"/>
          <w:color w:val="383B36"/>
          <w:spacing w:val="-2"/>
          <w:w w:val="105"/>
          <w:sz w:val="8"/>
        </w:rPr>
        <w:t>iplion</w:t>
      </w:r>
    </w:p>
    <w:p>
      <w:pPr>
        <w:spacing w:line="285" w:lineRule="auto" w:before="14"/>
        <w:ind w:left="170" w:right="38" w:firstLine="1"/>
        <w:jc w:val="both"/>
        <w:rPr>
          <w:rFonts w:ascii="Arial"/>
          <w:sz w:val="7"/>
        </w:rPr>
      </w:pPr>
      <w:r>
        <w:rPr>
          <w:rFonts w:ascii="Arial"/>
          <w:color w:val="757774"/>
          <w:w w:val="110"/>
          <w:sz w:val="8"/>
        </w:rPr>
        <w:t>Rough</w:t>
      </w:r>
      <w:r>
        <w:rPr>
          <w:rFonts w:ascii="Arial"/>
          <w:color w:val="757774"/>
          <w:spacing w:val="-7"/>
          <w:w w:val="110"/>
          <w:sz w:val="8"/>
        </w:rPr>
        <w:t> </w:t>
      </w:r>
      <w:r>
        <w:rPr>
          <w:rFonts w:ascii="Arial"/>
          <w:color w:val="757774"/>
          <w:w w:val="110"/>
          <w:sz w:val="8"/>
        </w:rPr>
        <w:t>bark</w:t>
      </w:r>
      <w:r>
        <w:rPr>
          <w:rFonts w:ascii="Arial"/>
          <w:color w:val="757774"/>
          <w:spacing w:val="-6"/>
          <w:w w:val="110"/>
          <w:sz w:val="8"/>
        </w:rPr>
        <w:t> </w:t>
      </w:r>
      <w:r>
        <w:rPr>
          <w:rFonts w:ascii="Arial"/>
          <w:color w:val="626460"/>
          <w:w w:val="110"/>
          <w:sz w:val="8"/>
        </w:rPr>
        <w:t>dis</w:t>
      </w:r>
      <w:r>
        <w:rPr>
          <w:rFonts w:ascii="Arial"/>
          <w:color w:val="878985"/>
          <w:w w:val="110"/>
          <w:sz w:val="8"/>
        </w:rPr>
        <w:t>ea</w:t>
      </w:r>
      <w:r>
        <w:rPr>
          <w:rFonts w:ascii="Arial"/>
          <w:color w:val="626460"/>
          <w:w w:val="110"/>
          <w:sz w:val="8"/>
        </w:rPr>
        <w:t>se</w:t>
      </w:r>
      <w:r>
        <w:rPr>
          <w:rFonts w:ascii="Arial"/>
          <w:color w:val="626460"/>
          <w:spacing w:val="-6"/>
          <w:w w:val="110"/>
          <w:sz w:val="8"/>
        </w:rPr>
        <w:t> </w:t>
      </w:r>
      <w:r>
        <w:rPr>
          <w:rFonts w:ascii="Arial"/>
          <w:color w:val="757774"/>
          <w:w w:val="110"/>
          <w:sz w:val="8"/>
        </w:rPr>
        <w:t>is</w:t>
      </w:r>
      <w:r>
        <w:rPr>
          <w:rFonts w:ascii="Arial"/>
          <w:color w:val="757774"/>
          <w:spacing w:val="-6"/>
          <w:w w:val="110"/>
          <w:sz w:val="8"/>
        </w:rPr>
        <w:t> </w:t>
      </w:r>
      <w:r>
        <w:rPr>
          <w:rFonts w:ascii="Arial"/>
          <w:color w:val="757774"/>
          <w:w w:val="110"/>
          <w:sz w:val="8"/>
        </w:rPr>
        <w:t>the</w:t>
      </w:r>
      <w:r>
        <w:rPr>
          <w:rFonts w:ascii="Arial"/>
          <w:color w:val="757774"/>
          <w:spacing w:val="-6"/>
          <w:w w:val="110"/>
          <w:sz w:val="8"/>
        </w:rPr>
        <w:t> </w:t>
      </w:r>
      <w:r>
        <w:rPr>
          <w:rFonts w:ascii="Arial"/>
          <w:color w:val="757774"/>
          <w:w w:val="110"/>
          <w:sz w:val="8"/>
        </w:rPr>
        <w:t>most</w:t>
      </w:r>
      <w:r>
        <w:rPr>
          <w:rFonts w:ascii="Arial"/>
          <w:color w:val="757774"/>
          <w:spacing w:val="-6"/>
          <w:w w:val="110"/>
          <w:sz w:val="8"/>
        </w:rPr>
        <w:t> </w:t>
      </w:r>
      <w:r>
        <w:rPr>
          <w:rFonts w:ascii="Arial"/>
          <w:color w:val="757774"/>
          <w:w w:val="110"/>
          <w:sz w:val="8"/>
        </w:rPr>
        <w:t>common</w:t>
      </w:r>
      <w:r>
        <w:rPr>
          <w:rFonts w:ascii="Arial"/>
          <w:color w:val="757774"/>
          <w:spacing w:val="40"/>
          <w:w w:val="115"/>
          <w:sz w:val="8"/>
        </w:rPr>
        <w:t> </w:t>
      </w:r>
      <w:r>
        <w:rPr>
          <w:rFonts w:ascii="Arial"/>
          <w:color w:val="757774"/>
          <w:w w:val="115"/>
          <w:sz w:val="8"/>
        </w:rPr>
        <w:t>dls00se</w:t>
      </w:r>
      <w:r>
        <w:rPr>
          <w:rFonts w:ascii="Arial"/>
          <w:color w:val="757774"/>
          <w:w w:val="115"/>
          <w:sz w:val="8"/>
        </w:rPr>
        <w:t> or</w:t>
      </w:r>
      <w:r>
        <w:rPr>
          <w:rFonts w:ascii="Arial"/>
          <w:color w:val="757774"/>
          <w:w w:val="115"/>
          <w:sz w:val="8"/>
        </w:rPr>
        <w:t> cinnamon</w:t>
      </w:r>
      <w:r>
        <w:rPr>
          <w:rFonts w:ascii="Arial"/>
          <w:color w:val="757774"/>
          <w:w w:val="115"/>
          <w:sz w:val="8"/>
        </w:rPr>
        <w:t> </w:t>
      </w:r>
      <w:r>
        <w:rPr>
          <w:rFonts w:ascii="Arial"/>
          <w:color w:val="878985"/>
          <w:w w:val="115"/>
          <w:sz w:val="8"/>
        </w:rPr>
        <w:t>which</w:t>
      </w:r>
      <w:r>
        <w:rPr>
          <w:rFonts w:ascii="Arial"/>
          <w:color w:val="878985"/>
          <w:w w:val="115"/>
          <w:sz w:val="8"/>
        </w:rPr>
        <w:t> </w:t>
      </w:r>
      <w:r>
        <w:rPr>
          <w:rFonts w:ascii="Arial"/>
          <w:color w:val="757774"/>
          <w:w w:val="115"/>
          <w:sz w:val="8"/>
        </w:rPr>
        <w:t>allects</w:t>
      </w:r>
      <w:r>
        <w:rPr>
          <w:rFonts w:ascii="Arial"/>
          <w:color w:val="757774"/>
          <w:w w:val="115"/>
          <w:sz w:val="8"/>
        </w:rPr>
        <w:t> on</w:t>
      </w:r>
      <w:r>
        <w:rPr>
          <w:rFonts w:ascii="Arial"/>
          <w:color w:val="757774"/>
          <w:spacing w:val="40"/>
          <w:w w:val="115"/>
          <w:sz w:val="8"/>
        </w:rPr>
        <w:t> </w:t>
      </w:r>
      <w:r>
        <w:rPr>
          <w:rFonts w:ascii="Arial"/>
          <w:color w:val="757774"/>
          <w:spacing w:val="-2"/>
          <w:w w:val="110"/>
          <w:sz w:val="8"/>
        </w:rPr>
        <w:t>yO\lng</w:t>
      </w:r>
      <w:r>
        <w:rPr>
          <w:rFonts w:ascii="Arial"/>
          <w:color w:val="757774"/>
          <w:spacing w:val="-5"/>
          <w:w w:val="110"/>
          <w:sz w:val="8"/>
        </w:rPr>
        <w:t> </w:t>
      </w:r>
      <w:r>
        <w:rPr>
          <w:rFonts w:ascii="Arial"/>
          <w:color w:val="757774"/>
          <w:spacing w:val="-2"/>
          <w:w w:val="110"/>
          <w:sz w:val="8"/>
        </w:rPr>
        <w:t>bork</w:t>
      </w:r>
      <w:r>
        <w:rPr>
          <w:rFonts w:ascii="Arial"/>
          <w:color w:val="757774"/>
          <w:spacing w:val="-4"/>
          <w:w w:val="110"/>
          <w:sz w:val="8"/>
        </w:rPr>
        <w:t> </w:t>
      </w:r>
      <w:r>
        <w:rPr>
          <w:rFonts w:ascii="Arial"/>
          <w:color w:val="757774"/>
          <w:spacing w:val="-2"/>
          <w:w w:val="110"/>
          <w:sz w:val="9"/>
        </w:rPr>
        <w:t>or</w:t>
      </w:r>
      <w:r>
        <w:rPr>
          <w:rFonts w:ascii="Arial"/>
          <w:color w:val="757774"/>
          <w:spacing w:val="-5"/>
          <w:w w:val="110"/>
          <w:sz w:val="9"/>
        </w:rPr>
        <w:t> </w:t>
      </w:r>
      <w:r>
        <w:rPr>
          <w:rFonts w:ascii="Arial"/>
          <w:color w:val="626460"/>
          <w:spacing w:val="-2"/>
          <w:w w:val="110"/>
          <w:sz w:val="8"/>
        </w:rPr>
        <w:t>immature</w:t>
      </w:r>
      <w:r>
        <w:rPr>
          <w:rFonts w:ascii="Arial"/>
          <w:color w:val="626460"/>
          <w:spacing w:val="-4"/>
          <w:w w:val="110"/>
          <w:sz w:val="8"/>
        </w:rPr>
        <w:t> </w:t>
      </w:r>
      <w:r>
        <w:rPr>
          <w:rFonts w:ascii="Arial"/>
          <w:color w:val="757774"/>
          <w:spacing w:val="-2"/>
          <w:w w:val="110"/>
          <w:sz w:val="8"/>
        </w:rPr>
        <w:t>'5hool5</w:t>
      </w:r>
      <w:r>
        <w:rPr>
          <w:rFonts w:ascii="Arial"/>
          <w:color w:val="757774"/>
          <w:spacing w:val="-4"/>
          <w:w w:val="110"/>
          <w:sz w:val="8"/>
        </w:rPr>
        <w:t> </w:t>
      </w:r>
      <w:r>
        <w:rPr>
          <w:rFonts w:ascii="Arial"/>
          <w:color w:val="757774"/>
          <w:spacing w:val="-2"/>
          <w:w w:val="110"/>
          <w:sz w:val="8"/>
        </w:rPr>
        <w:t>os</w:t>
      </w:r>
      <w:r>
        <w:rPr>
          <w:rFonts w:ascii="Arial"/>
          <w:color w:val="757774"/>
          <w:spacing w:val="-4"/>
          <w:w w:val="110"/>
          <w:sz w:val="8"/>
        </w:rPr>
        <w:t> </w:t>
      </w:r>
      <w:r>
        <w:rPr>
          <w:rFonts w:ascii="Arial"/>
          <w:color w:val="757774"/>
          <w:spacing w:val="-2"/>
          <w:w w:val="110"/>
          <w:sz w:val="8"/>
        </w:rPr>
        <w:t>brown</w:t>
      </w:r>
      <w:r>
        <w:rPr>
          <w:rFonts w:ascii="Arial"/>
          <w:color w:val="757774"/>
          <w:spacing w:val="40"/>
          <w:w w:val="115"/>
          <w:sz w:val="8"/>
        </w:rPr>
        <w:t> </w:t>
      </w:r>
      <w:r>
        <w:rPr>
          <w:rFonts w:ascii="Arial"/>
          <w:color w:val="757774"/>
          <w:w w:val="115"/>
          <w:sz w:val="7"/>
        </w:rPr>
        <w:t>spots</w:t>
      </w:r>
      <w:r>
        <w:rPr>
          <w:rFonts w:ascii="Arial"/>
          <w:color w:val="757774"/>
          <w:w w:val="115"/>
          <w:sz w:val="7"/>
        </w:rPr>
        <w:t> and</w:t>
      </w:r>
      <w:r>
        <w:rPr>
          <w:rFonts w:ascii="Arial"/>
          <w:color w:val="757774"/>
          <w:w w:val="115"/>
          <w:sz w:val="7"/>
        </w:rPr>
        <w:t> spr9Cld gradually</w:t>
      </w:r>
      <w:r>
        <w:rPr>
          <w:rFonts w:ascii="Arial"/>
          <w:color w:val="757774"/>
          <w:w w:val="115"/>
          <w:sz w:val="7"/>
        </w:rPr>
        <w:t> </w:t>
      </w:r>
      <w:r>
        <w:rPr>
          <w:rFonts w:ascii="Arial"/>
          <w:color w:val="626460"/>
          <w:w w:val="115"/>
          <w:sz w:val="7"/>
        </w:rPr>
        <w:t>throughOt.J</w:t>
      </w:r>
      <w:r>
        <w:rPr>
          <w:rFonts w:ascii="Arial"/>
          <w:color w:val="494D46"/>
          <w:w w:val="115"/>
          <w:sz w:val="7"/>
        </w:rPr>
        <w:t>I</w:t>
      </w:r>
      <w:r>
        <w:rPr>
          <w:rFonts w:ascii="Arial"/>
          <w:color w:val="494D46"/>
          <w:spacing w:val="40"/>
          <w:w w:val="115"/>
          <w:sz w:val="7"/>
        </w:rPr>
        <w:t> </w:t>
      </w:r>
      <w:r>
        <w:rPr>
          <w:rFonts w:ascii="Arial"/>
          <w:color w:val="757774"/>
          <w:w w:val="115"/>
          <w:sz w:val="8"/>
        </w:rPr>
        <w:t>the</w:t>
      </w:r>
      <w:r>
        <w:rPr>
          <w:rFonts w:ascii="Arial"/>
          <w:color w:val="757774"/>
          <w:spacing w:val="-7"/>
          <w:w w:val="115"/>
          <w:sz w:val="8"/>
        </w:rPr>
        <w:t> </w:t>
      </w:r>
      <w:r>
        <w:rPr>
          <w:rFonts w:ascii="Arial"/>
          <w:color w:val="626460"/>
          <w:w w:val="115"/>
          <w:sz w:val="8"/>
        </w:rPr>
        <w:t>bork.</w:t>
      </w:r>
      <w:r>
        <w:rPr>
          <w:rFonts w:ascii="Arial"/>
          <w:color w:val="626460"/>
          <w:spacing w:val="-6"/>
          <w:w w:val="115"/>
          <w:sz w:val="8"/>
        </w:rPr>
        <w:t> </w:t>
      </w:r>
      <w:r>
        <w:rPr>
          <w:rFonts w:ascii="Arial"/>
          <w:color w:val="757774"/>
          <w:w w:val="105"/>
          <w:sz w:val="8"/>
        </w:rPr>
        <w:t>L8&lt;1ves</w:t>
      </w:r>
      <w:r>
        <w:rPr>
          <w:rFonts w:ascii="Arial"/>
          <w:color w:val="757774"/>
          <w:spacing w:val="-4"/>
          <w:w w:val="105"/>
          <w:sz w:val="8"/>
        </w:rPr>
        <w:t> </w:t>
      </w:r>
      <w:r>
        <w:rPr>
          <w:rFonts w:ascii="Arial"/>
          <w:color w:val="878985"/>
          <w:w w:val="115"/>
          <w:sz w:val="8"/>
        </w:rPr>
        <w:t>or</w:t>
      </w:r>
      <w:r>
        <w:rPr>
          <w:rFonts w:ascii="Arial"/>
          <w:color w:val="878985"/>
          <w:spacing w:val="-1"/>
          <w:w w:val="115"/>
          <w:sz w:val="8"/>
        </w:rPr>
        <w:t> </w:t>
      </w:r>
      <w:r>
        <w:rPr>
          <w:rFonts w:ascii="Arial"/>
          <w:color w:val="757774"/>
          <w:w w:val="115"/>
          <w:sz w:val="8"/>
        </w:rPr>
        <w:t>the</w:t>
      </w:r>
      <w:r>
        <w:rPr>
          <w:rFonts w:ascii="Arial"/>
          <w:color w:val="757774"/>
          <w:spacing w:val="-7"/>
          <w:w w:val="115"/>
          <w:sz w:val="8"/>
        </w:rPr>
        <w:t> </w:t>
      </w:r>
      <w:r>
        <w:rPr>
          <w:rFonts w:ascii="Arial"/>
          <w:color w:val="878985"/>
          <w:w w:val="115"/>
          <w:sz w:val="8"/>
        </w:rPr>
        <w:t>in</w:t>
      </w:r>
      <w:r>
        <w:rPr>
          <w:rFonts w:ascii="Arial"/>
          <w:color w:val="626460"/>
          <w:w w:val="115"/>
          <w:sz w:val="8"/>
        </w:rPr>
        <w:t>le</w:t>
      </w:r>
      <w:r>
        <w:rPr>
          <w:rFonts w:ascii="Arial"/>
          <w:color w:val="878985"/>
          <w:w w:val="115"/>
          <w:sz w:val="8"/>
        </w:rPr>
        <w:t>s</w:t>
      </w:r>
      <w:r>
        <w:rPr>
          <w:rFonts w:ascii="Arial"/>
          <w:color w:val="626460"/>
          <w:w w:val="115"/>
          <w:sz w:val="8"/>
        </w:rPr>
        <w:t>ted</w:t>
      </w:r>
      <w:r>
        <w:rPr>
          <w:rFonts w:ascii="Arial"/>
          <w:color w:val="626460"/>
          <w:spacing w:val="-2"/>
          <w:w w:val="115"/>
          <w:sz w:val="8"/>
        </w:rPr>
        <w:t> </w:t>
      </w:r>
      <w:r>
        <w:rPr>
          <w:rFonts w:ascii="Arial"/>
          <w:color w:val="878985"/>
          <w:w w:val="115"/>
          <w:sz w:val="8"/>
        </w:rPr>
        <w:t>plo</w:t>
      </w:r>
      <w:r>
        <w:rPr>
          <w:rFonts w:ascii="Arial"/>
          <w:color w:val="626460"/>
          <w:w w:val="115"/>
          <w:sz w:val="8"/>
        </w:rPr>
        <w:t>nt</w:t>
      </w:r>
      <w:r>
        <w:rPr>
          <w:rFonts w:ascii="Arial"/>
          <w:color w:val="878985"/>
          <w:w w:val="115"/>
          <w:sz w:val="8"/>
        </w:rPr>
        <w:t>s</w:t>
      </w:r>
      <w:r>
        <w:rPr>
          <w:rFonts w:ascii="Arial"/>
          <w:color w:val="878985"/>
          <w:spacing w:val="40"/>
          <w:w w:val="115"/>
          <w:sz w:val="8"/>
        </w:rPr>
        <w:t> </w:t>
      </w:r>
      <w:r>
        <w:rPr>
          <w:rFonts w:ascii="Arial"/>
          <w:color w:val="757774"/>
          <w:w w:val="115"/>
          <w:sz w:val="7"/>
        </w:rPr>
        <w:t>show</w:t>
      </w:r>
      <w:r>
        <w:rPr>
          <w:rFonts w:ascii="Arial"/>
          <w:color w:val="757774"/>
          <w:spacing w:val="39"/>
          <w:w w:val="115"/>
          <w:sz w:val="7"/>
        </w:rPr>
        <w:t>  </w:t>
      </w:r>
      <w:r>
        <w:rPr>
          <w:rFonts w:ascii="Arial"/>
          <w:color w:val="757774"/>
          <w:w w:val="115"/>
          <w:sz w:val="7"/>
        </w:rPr>
        <w:t>clorosis</w:t>
      </w:r>
      <w:r>
        <w:rPr>
          <w:rFonts w:ascii="Arial"/>
          <w:color w:val="757774"/>
          <w:spacing w:val="41"/>
          <w:w w:val="115"/>
          <w:sz w:val="7"/>
        </w:rPr>
        <w:t>  </w:t>
      </w:r>
      <w:r>
        <w:rPr>
          <w:rFonts w:ascii="Arial"/>
          <w:color w:val="757774"/>
          <w:w w:val="115"/>
          <w:sz w:val="7"/>
        </w:rPr>
        <w:t>and</w:t>
      </w:r>
      <w:r>
        <w:rPr>
          <w:rFonts w:ascii="Arial"/>
          <w:color w:val="757774"/>
          <w:spacing w:val="46"/>
          <w:w w:val="115"/>
          <w:sz w:val="7"/>
        </w:rPr>
        <w:t>  </w:t>
      </w:r>
      <w:r>
        <w:rPr>
          <w:rFonts w:ascii="Arial"/>
          <w:color w:val="757774"/>
          <w:w w:val="115"/>
          <w:sz w:val="7"/>
        </w:rPr>
        <w:t>under</w:t>
      </w:r>
      <w:r>
        <w:rPr>
          <w:rFonts w:ascii="Arial"/>
          <w:color w:val="757774"/>
          <w:spacing w:val="42"/>
          <w:w w:val="115"/>
          <w:sz w:val="7"/>
        </w:rPr>
        <w:t>  </w:t>
      </w:r>
      <w:r>
        <w:rPr>
          <w:rFonts w:ascii="Arial"/>
          <w:color w:val="757774"/>
          <w:spacing w:val="-2"/>
          <w:w w:val="115"/>
          <w:sz w:val="7"/>
        </w:rPr>
        <w:t>severe</w:t>
      </w:r>
    </w:p>
    <w:p>
      <w:pPr>
        <w:spacing w:line="295" w:lineRule="auto" w:before="0"/>
        <w:ind w:left="170" w:right="40" w:hanging="1"/>
        <w:jc w:val="both"/>
        <w:rPr>
          <w:rFonts w:ascii="Arial"/>
          <w:sz w:val="8"/>
        </w:rPr>
      </w:pPr>
      <w:r>
        <w:rPr/>
        <mc:AlternateContent>
          <mc:Choice Requires="wps">
            <w:drawing>
              <wp:anchor distT="0" distB="0" distL="0" distR="0" allowOverlap="1" layoutInCell="1" locked="0" behindDoc="0" simplePos="0" relativeHeight="15809024">
                <wp:simplePos x="0" y="0"/>
                <wp:positionH relativeFrom="page">
                  <wp:posOffset>3628320</wp:posOffset>
                </wp:positionH>
                <wp:positionV relativeFrom="paragraph">
                  <wp:posOffset>481212</wp:posOffset>
                </wp:positionV>
                <wp:extent cx="1087755" cy="188595"/>
                <wp:effectExtent l="0" t="0" r="0" b="0"/>
                <wp:wrapNone/>
                <wp:docPr id="546" name="Group 546"/>
                <wp:cNvGraphicFramePr>
                  <a:graphicFrameLocks/>
                </wp:cNvGraphicFramePr>
                <a:graphic>
                  <a:graphicData uri="http://schemas.microsoft.com/office/word/2010/wordprocessingGroup">
                    <wpg:wgp>
                      <wpg:cNvPr id="546" name="Group 546"/>
                      <wpg:cNvGrpSpPr/>
                      <wpg:grpSpPr>
                        <a:xfrm>
                          <a:off x="0" y="0"/>
                          <a:ext cx="1087755" cy="188595"/>
                          <a:chExt cx="1087755" cy="188595"/>
                        </a:xfrm>
                      </wpg:grpSpPr>
                      <wps:wsp>
                        <wps:cNvPr id="547" name="Graphic 547"/>
                        <wps:cNvSpPr/>
                        <wps:spPr>
                          <a:xfrm>
                            <a:off x="0" y="69218"/>
                            <a:ext cx="1087755" cy="119380"/>
                          </a:xfrm>
                          <a:custGeom>
                            <a:avLst/>
                            <a:gdLst/>
                            <a:ahLst/>
                            <a:cxnLst/>
                            <a:rect l="l" t="t" r="r" b="b"/>
                            <a:pathLst>
                              <a:path w="1087755" h="119380">
                                <a:moveTo>
                                  <a:pt x="0" y="0"/>
                                </a:moveTo>
                                <a:lnTo>
                                  <a:pt x="1087274" y="0"/>
                                </a:lnTo>
                                <a:lnTo>
                                  <a:pt x="1087274" y="119051"/>
                                </a:lnTo>
                                <a:lnTo>
                                  <a:pt x="0" y="119051"/>
                                </a:lnTo>
                                <a:lnTo>
                                  <a:pt x="0" y="0"/>
                                </a:lnTo>
                                <a:close/>
                              </a:path>
                            </a:pathLst>
                          </a:custGeom>
                          <a:solidFill>
                            <a:srgbClr val="000000"/>
                          </a:solidFill>
                        </wps:spPr>
                        <wps:bodyPr wrap="square" lIns="0" tIns="0" rIns="0" bIns="0" rtlCol="0">
                          <a:prstTxWarp prst="textNoShape">
                            <a:avLst/>
                          </a:prstTxWarp>
                          <a:noAutofit/>
                        </wps:bodyPr>
                      </wps:wsp>
                      <wps:wsp>
                        <wps:cNvPr id="548" name="Textbox 548"/>
                        <wps:cNvSpPr txBox="1"/>
                        <wps:spPr>
                          <a:xfrm>
                            <a:off x="144971" y="0"/>
                            <a:ext cx="92710" cy="114300"/>
                          </a:xfrm>
                          <a:prstGeom prst="rect">
                            <a:avLst/>
                          </a:prstGeom>
                        </wps:spPr>
                        <wps:txbx>
                          <w:txbxContent>
                            <w:p>
                              <w:pPr>
                                <w:spacing w:line="179" w:lineRule="exact" w:before="0"/>
                                <w:ind w:left="0" w:right="0" w:firstLine="0"/>
                                <w:jc w:val="left"/>
                                <w:rPr>
                                  <w:rFonts w:ascii="Arial"/>
                                  <w:sz w:val="16"/>
                                </w:rPr>
                              </w:pPr>
                              <w:r>
                                <w:rPr>
                                  <w:rFonts w:ascii="Arial"/>
                                  <w:color w:val="A8ACA8"/>
                                  <w:spacing w:val="-5"/>
                                  <w:w w:val="95"/>
                                  <w:sz w:val="16"/>
                                  <w:shd w:fill="F0F2EF" w:color="auto" w:val="clear"/>
                                </w:rPr>
                                <w:t>""</w:t>
                              </w:r>
                              <w:r>
                                <w:rPr>
                                  <w:rFonts w:ascii="Arial"/>
                                  <w:color w:val="A8ACA8"/>
                                  <w:spacing w:val="-5"/>
                                  <w:w w:val="95"/>
                                  <w:sz w:val="16"/>
                                </w:rPr>
                                <w:t>'</w:t>
                              </w:r>
                            </w:p>
                          </w:txbxContent>
                        </wps:txbx>
                        <wps:bodyPr wrap="square" lIns="0" tIns="0" rIns="0" bIns="0" rtlCol="0">
                          <a:noAutofit/>
                        </wps:bodyPr>
                      </wps:wsp>
                      <wps:wsp>
                        <wps:cNvPr id="549" name="Textbox 549"/>
                        <wps:cNvSpPr txBox="1"/>
                        <wps:spPr>
                          <a:xfrm>
                            <a:off x="427696" y="5676"/>
                            <a:ext cx="249554" cy="43180"/>
                          </a:xfrm>
                          <a:prstGeom prst="rect">
                            <a:avLst/>
                          </a:prstGeom>
                        </wps:spPr>
                        <wps:txbx>
                          <w:txbxContent>
                            <w:p>
                              <w:pPr>
                                <w:spacing w:line="67" w:lineRule="exact" w:before="0"/>
                                <w:ind w:left="0" w:right="0" w:firstLine="0"/>
                                <w:jc w:val="left"/>
                                <w:rPr>
                                  <w:rFonts w:ascii="Arial" w:hAnsi="Arial"/>
                                  <w:sz w:val="6"/>
                                </w:rPr>
                              </w:pPr>
                              <w:r>
                                <w:rPr>
                                  <w:rFonts w:ascii="Arial" w:hAnsi="Arial"/>
                                  <w:color w:val="A8ACA8"/>
                                  <w:spacing w:val="-2"/>
                                  <w:sz w:val="6"/>
                                  <w:shd w:fill="F0F2EF" w:color="auto" w:val="clear"/>
                                </w:rPr>
                                <w:t>Da.,.,.,OM"·•</w:t>
                              </w:r>
                              <w:r>
                                <w:rPr>
                                  <w:rFonts w:ascii="Arial" w:hAnsi="Arial"/>
                                  <w:color w:val="A8ACA8"/>
                                  <w:spacing w:val="-2"/>
                                  <w:sz w:val="6"/>
                                </w:rPr>
                                <w:t>··</w:t>
                              </w:r>
                            </w:p>
                          </w:txbxContent>
                        </wps:txbx>
                        <wps:bodyPr wrap="square" lIns="0" tIns="0" rIns="0" bIns="0" rtlCol="0">
                          <a:noAutofit/>
                        </wps:bodyPr>
                      </wps:wsp>
                      <wps:wsp>
                        <wps:cNvPr id="550" name="Textbox 550"/>
                        <wps:cNvSpPr txBox="1"/>
                        <wps:spPr>
                          <a:xfrm>
                            <a:off x="838822" y="2625"/>
                            <a:ext cx="142875" cy="43180"/>
                          </a:xfrm>
                          <a:prstGeom prst="rect">
                            <a:avLst/>
                          </a:prstGeom>
                        </wps:spPr>
                        <wps:txbx>
                          <w:txbxContent>
                            <w:p>
                              <w:pPr>
                                <w:spacing w:line="67" w:lineRule="exact" w:before="0"/>
                                <w:ind w:left="0" w:right="0" w:firstLine="0"/>
                                <w:jc w:val="left"/>
                                <w:rPr>
                                  <w:rFonts w:ascii="Arial"/>
                                  <w:sz w:val="6"/>
                                </w:rPr>
                              </w:pPr>
                              <w:r>
                                <w:rPr>
                                  <w:rFonts w:ascii="Arial"/>
                                  <w:color w:val="B8BCB6"/>
                                  <w:spacing w:val="-2"/>
                                  <w:sz w:val="6"/>
                                  <w:shd w:fill="F0F2EF" w:color="auto" w:val="clear"/>
                                </w:rPr>
                                <w:t>1</w:t>
                              </w:r>
                              <w:r>
                                <w:rPr>
                                  <w:rFonts w:ascii="Arial"/>
                                  <w:color w:val="B8BCB6"/>
                                  <w:spacing w:val="-2"/>
                                  <w:sz w:val="6"/>
                                </w:rPr>
                                <w:t>1</w:t>
                              </w:r>
                              <w:r>
                                <w:rPr>
                                  <w:rFonts w:ascii="Arial"/>
                                  <w:color w:val="939E9A"/>
                                  <w:spacing w:val="-2"/>
                                  <w:sz w:val="6"/>
                                </w:rPr>
                                <w:t>1t</w:t>
                              </w:r>
                              <w:r>
                                <w:rPr>
                                  <w:rFonts w:ascii="Arial"/>
                                  <w:color w:val="608277"/>
                                  <w:spacing w:val="-2"/>
                                  <w:sz w:val="6"/>
                                </w:rPr>
                                <w:t>t</w:t>
                              </w:r>
                              <w:r>
                                <w:rPr>
                                  <w:rFonts w:ascii="Arial"/>
                                  <w:color w:val="939E9A"/>
                                  <w:spacing w:val="-2"/>
                                  <w:sz w:val="6"/>
                                </w:rPr>
                                <w:t>ory</w:t>
                              </w:r>
                            </w:p>
                          </w:txbxContent>
                        </wps:txbx>
                        <wps:bodyPr wrap="square" lIns="0" tIns="0" rIns="0" bIns="0" rtlCol="0">
                          <a:noAutofit/>
                        </wps:bodyPr>
                      </wps:wsp>
                    </wpg:wgp>
                  </a:graphicData>
                </a:graphic>
              </wp:anchor>
            </w:drawing>
          </mc:Choice>
          <mc:Fallback>
            <w:pict>
              <v:group style="position:absolute;margin-left:285.694519pt;margin-top:37.890747pt;width:85.65pt;height:14.85pt;mso-position-horizontal-relative:page;mso-position-vertical-relative:paragraph;z-index:15809024" id="docshapegroup356" coordorigin="5714,758" coordsize="1713,297">
                <v:rect style="position:absolute;left:5713;top:866;width:1713;height:188" id="docshape357" filled="true" fillcolor="#000000" stroked="false">
                  <v:fill type="solid"/>
                </v:rect>
                <v:shape style="position:absolute;left:5942;top:757;width:146;height:180" type="#_x0000_t202" id="docshape358" filled="false" stroked="false">
                  <v:textbox inset="0,0,0,0">
                    <w:txbxContent>
                      <w:p>
                        <w:pPr>
                          <w:spacing w:line="179" w:lineRule="exact" w:before="0"/>
                          <w:ind w:left="0" w:right="0" w:firstLine="0"/>
                          <w:jc w:val="left"/>
                          <w:rPr>
                            <w:rFonts w:ascii="Arial"/>
                            <w:sz w:val="16"/>
                          </w:rPr>
                        </w:pPr>
                        <w:r>
                          <w:rPr>
                            <w:rFonts w:ascii="Arial"/>
                            <w:color w:val="A8ACA8"/>
                            <w:spacing w:val="-5"/>
                            <w:w w:val="95"/>
                            <w:sz w:val="16"/>
                            <w:shd w:fill="F0F2EF" w:color="auto" w:val="clear"/>
                          </w:rPr>
                          <w:t>""</w:t>
                        </w:r>
                        <w:r>
                          <w:rPr>
                            <w:rFonts w:ascii="Arial"/>
                            <w:color w:val="A8ACA8"/>
                            <w:spacing w:val="-5"/>
                            <w:w w:val="95"/>
                            <w:sz w:val="16"/>
                          </w:rPr>
                          <w:t>'</w:t>
                        </w:r>
                      </w:p>
                    </w:txbxContent>
                  </v:textbox>
                  <w10:wrap type="none"/>
                </v:shape>
                <v:shape style="position:absolute;left:6387;top:766;width:393;height:68" type="#_x0000_t202" id="docshape359" filled="false" stroked="false">
                  <v:textbox inset="0,0,0,0">
                    <w:txbxContent>
                      <w:p>
                        <w:pPr>
                          <w:spacing w:line="67" w:lineRule="exact" w:before="0"/>
                          <w:ind w:left="0" w:right="0" w:firstLine="0"/>
                          <w:jc w:val="left"/>
                          <w:rPr>
                            <w:rFonts w:ascii="Arial" w:hAnsi="Arial"/>
                            <w:sz w:val="6"/>
                          </w:rPr>
                        </w:pPr>
                        <w:r>
                          <w:rPr>
                            <w:rFonts w:ascii="Arial" w:hAnsi="Arial"/>
                            <w:color w:val="A8ACA8"/>
                            <w:spacing w:val="-2"/>
                            <w:sz w:val="6"/>
                            <w:shd w:fill="F0F2EF" w:color="auto" w:val="clear"/>
                          </w:rPr>
                          <w:t>Da.,.,.,OM"·•</w:t>
                        </w:r>
                        <w:r>
                          <w:rPr>
                            <w:rFonts w:ascii="Arial" w:hAnsi="Arial"/>
                            <w:color w:val="A8ACA8"/>
                            <w:spacing w:val="-2"/>
                            <w:sz w:val="6"/>
                          </w:rPr>
                          <w:t>··</w:t>
                        </w:r>
                      </w:p>
                    </w:txbxContent>
                  </v:textbox>
                  <w10:wrap type="none"/>
                </v:shape>
                <v:shape style="position:absolute;left:7034;top:761;width:225;height:68" type="#_x0000_t202" id="docshape360" filled="false" stroked="false">
                  <v:textbox inset="0,0,0,0">
                    <w:txbxContent>
                      <w:p>
                        <w:pPr>
                          <w:spacing w:line="67" w:lineRule="exact" w:before="0"/>
                          <w:ind w:left="0" w:right="0" w:firstLine="0"/>
                          <w:jc w:val="left"/>
                          <w:rPr>
                            <w:rFonts w:ascii="Arial"/>
                            <w:sz w:val="6"/>
                          </w:rPr>
                        </w:pPr>
                        <w:r>
                          <w:rPr>
                            <w:rFonts w:ascii="Arial"/>
                            <w:color w:val="B8BCB6"/>
                            <w:spacing w:val="-2"/>
                            <w:sz w:val="6"/>
                            <w:shd w:fill="F0F2EF" w:color="auto" w:val="clear"/>
                          </w:rPr>
                          <w:t>1</w:t>
                        </w:r>
                        <w:r>
                          <w:rPr>
                            <w:rFonts w:ascii="Arial"/>
                            <w:color w:val="B8BCB6"/>
                            <w:spacing w:val="-2"/>
                            <w:sz w:val="6"/>
                          </w:rPr>
                          <w:t>1</w:t>
                        </w:r>
                        <w:r>
                          <w:rPr>
                            <w:rFonts w:ascii="Arial"/>
                            <w:color w:val="939E9A"/>
                            <w:spacing w:val="-2"/>
                            <w:sz w:val="6"/>
                          </w:rPr>
                          <w:t>1t</w:t>
                        </w:r>
                        <w:r>
                          <w:rPr>
                            <w:rFonts w:ascii="Arial"/>
                            <w:color w:val="608277"/>
                            <w:spacing w:val="-2"/>
                            <w:sz w:val="6"/>
                          </w:rPr>
                          <w:t>t</w:t>
                        </w:r>
                        <w:r>
                          <w:rPr>
                            <w:rFonts w:ascii="Arial"/>
                            <w:color w:val="939E9A"/>
                            <w:spacing w:val="-2"/>
                            <w:sz w:val="6"/>
                          </w:rPr>
                          <w:t>ory</w:t>
                        </w:r>
                      </w:p>
                    </w:txbxContent>
                  </v:textbox>
                  <w10:wrap type="none"/>
                </v:shape>
                <w10:wrap type="none"/>
              </v:group>
            </w:pict>
          </mc:Fallback>
        </mc:AlternateContent>
      </w:r>
      <w:r>
        <w:rPr>
          <w:rFonts w:ascii="Arial"/>
          <w:color w:val="878985"/>
          <w:w w:val="120"/>
          <w:sz w:val="8"/>
        </w:rPr>
        <w:t>conditions</w:t>
      </w:r>
      <w:r>
        <w:rPr>
          <w:rFonts w:ascii="Arial"/>
          <w:color w:val="878985"/>
          <w:spacing w:val="-3"/>
          <w:w w:val="120"/>
          <w:sz w:val="8"/>
        </w:rPr>
        <w:t> </w:t>
      </w:r>
      <w:r>
        <w:rPr>
          <w:rFonts w:ascii="Arial"/>
          <w:color w:val="757774"/>
          <w:w w:val="120"/>
          <w:sz w:val="8"/>
        </w:rPr>
        <w:t>inf t8d</w:t>
      </w:r>
      <w:r>
        <w:rPr>
          <w:rFonts w:ascii="Arial"/>
          <w:color w:val="757774"/>
          <w:spacing w:val="-6"/>
          <w:w w:val="120"/>
          <w:sz w:val="8"/>
        </w:rPr>
        <w:t> </w:t>
      </w:r>
      <w:r>
        <w:rPr>
          <w:rFonts w:ascii="Arial"/>
          <w:color w:val="757774"/>
          <w:w w:val="120"/>
          <w:sz w:val="8"/>
        </w:rPr>
        <w:t>immature</w:t>
      </w:r>
      <w:r>
        <w:rPr>
          <w:rFonts w:ascii="Arial"/>
          <w:color w:val="757774"/>
          <w:spacing w:val="-7"/>
          <w:w w:val="120"/>
          <w:sz w:val="8"/>
        </w:rPr>
        <w:t> </w:t>
      </w:r>
      <w:r>
        <w:rPr>
          <w:rFonts w:ascii="Arial"/>
          <w:color w:val="757774"/>
          <w:w w:val="120"/>
          <w:sz w:val="8"/>
        </w:rPr>
        <w:t>planu</w:t>
      </w:r>
      <w:r>
        <w:rPr>
          <w:rFonts w:ascii="Arial"/>
          <w:color w:val="757774"/>
          <w:spacing w:val="-7"/>
          <w:w w:val="120"/>
          <w:sz w:val="8"/>
        </w:rPr>
        <w:t> </w:t>
      </w:r>
      <w:r>
        <w:rPr>
          <w:rFonts w:ascii="Arial"/>
          <w:color w:val="878985"/>
          <w:w w:val="120"/>
          <w:sz w:val="8"/>
        </w:rPr>
        <w:t>will</w:t>
      </w:r>
      <w:r>
        <w:rPr>
          <w:rFonts w:ascii="Arial"/>
          <w:color w:val="878985"/>
          <w:spacing w:val="40"/>
          <w:w w:val="120"/>
          <w:sz w:val="8"/>
        </w:rPr>
        <w:t> </w:t>
      </w:r>
      <w:r>
        <w:rPr>
          <w:rFonts w:ascii="Arial"/>
          <w:color w:val="757774"/>
          <w:w w:val="120"/>
          <w:sz w:val="7"/>
        </w:rPr>
        <w:t>die.</w:t>
      </w:r>
      <w:r>
        <w:rPr>
          <w:rFonts w:ascii="Arial"/>
          <w:color w:val="757774"/>
          <w:w w:val="120"/>
          <w:sz w:val="7"/>
        </w:rPr>
        <w:t> Diseased</w:t>
      </w:r>
      <w:r>
        <w:rPr>
          <w:rFonts w:ascii="Arial"/>
          <w:color w:val="757774"/>
          <w:w w:val="120"/>
          <w:sz w:val="7"/>
        </w:rPr>
        <w:t> bark</w:t>
      </w:r>
      <w:r>
        <w:rPr>
          <w:rFonts w:ascii="Arial"/>
          <w:color w:val="757774"/>
          <w:w w:val="120"/>
          <w:sz w:val="7"/>
        </w:rPr>
        <w:t> con</w:t>
      </w:r>
      <w:r>
        <w:rPr>
          <w:rFonts w:ascii="Arial"/>
          <w:color w:val="757774"/>
          <w:w w:val="120"/>
          <w:sz w:val="7"/>
        </w:rPr>
        <w:t> </w:t>
      </w:r>
      <w:r>
        <w:rPr>
          <w:rFonts w:ascii="Arial"/>
          <w:color w:val="757774"/>
          <w:w w:val="120"/>
          <w:sz w:val="8"/>
        </w:rPr>
        <w:t>not </w:t>
      </w:r>
      <w:r>
        <w:rPr>
          <w:rFonts w:ascii="Arial"/>
          <w:color w:val="626460"/>
          <w:w w:val="120"/>
          <w:sz w:val="7"/>
        </w:rPr>
        <w:t>b</w:t>
      </w:r>
      <w:r>
        <w:rPr>
          <w:rFonts w:ascii="Arial"/>
          <w:color w:val="878985"/>
          <w:w w:val="120"/>
          <w:sz w:val="7"/>
        </w:rPr>
        <w:t>e</w:t>
      </w:r>
      <w:r>
        <w:rPr>
          <w:rFonts w:ascii="Arial"/>
          <w:color w:val="878985"/>
          <w:w w:val="120"/>
          <w:sz w:val="7"/>
        </w:rPr>
        <w:t> </w:t>
      </w:r>
      <w:r>
        <w:rPr>
          <w:rFonts w:ascii="Arial"/>
          <w:color w:val="757774"/>
          <w:w w:val="120"/>
          <w:sz w:val="7"/>
        </w:rPr>
        <w:t>peeled.</w:t>
      </w:r>
      <w:r>
        <w:rPr>
          <w:rFonts w:ascii="Arial"/>
          <w:color w:val="757774"/>
          <w:spacing w:val="40"/>
          <w:w w:val="120"/>
          <w:sz w:val="7"/>
        </w:rPr>
        <w:t> </w:t>
      </w:r>
      <w:r>
        <w:rPr>
          <w:rFonts w:ascii="Arial"/>
          <w:color w:val="878985"/>
          <w:w w:val="120"/>
          <w:sz w:val="7"/>
        </w:rPr>
        <w:t>Dis</w:t>
      </w:r>
      <w:r>
        <w:rPr>
          <w:rFonts w:ascii="Arial"/>
          <w:color w:val="626460"/>
          <w:w w:val="120"/>
          <w:sz w:val="7"/>
        </w:rPr>
        <w:t>QaS9</w:t>
      </w:r>
      <w:r>
        <w:rPr>
          <w:rFonts w:ascii="Arial"/>
          <w:color w:val="626460"/>
          <w:spacing w:val="-6"/>
          <w:w w:val="120"/>
          <w:sz w:val="7"/>
        </w:rPr>
        <w:t> </w:t>
      </w:r>
      <w:r>
        <w:rPr>
          <w:rFonts w:ascii="Arial"/>
          <w:color w:val="757774"/>
          <w:w w:val="120"/>
          <w:sz w:val="7"/>
        </w:rPr>
        <w:t>can</w:t>
      </w:r>
      <w:r>
        <w:rPr>
          <w:rFonts w:ascii="Arial"/>
          <w:color w:val="757774"/>
          <w:spacing w:val="7"/>
          <w:w w:val="120"/>
          <w:sz w:val="7"/>
        </w:rPr>
        <w:t> </w:t>
      </w:r>
      <w:r>
        <w:rPr>
          <w:rFonts w:ascii="Arial"/>
          <w:color w:val="757774"/>
          <w:w w:val="120"/>
          <w:sz w:val="7"/>
        </w:rPr>
        <w:t>b9</w:t>
      </w:r>
      <w:r>
        <w:rPr>
          <w:rFonts w:ascii="Arial"/>
          <w:color w:val="757774"/>
          <w:w w:val="120"/>
          <w:sz w:val="7"/>
        </w:rPr>
        <w:t> controtkld</w:t>
      </w:r>
      <w:r>
        <w:rPr>
          <w:rFonts w:ascii="Arial"/>
          <w:color w:val="757774"/>
          <w:spacing w:val="-6"/>
          <w:w w:val="120"/>
          <w:sz w:val="7"/>
        </w:rPr>
        <w:t> </w:t>
      </w:r>
      <w:r>
        <w:rPr>
          <w:rFonts w:ascii="Arial"/>
          <w:color w:val="626460"/>
          <w:w w:val="120"/>
          <w:sz w:val="7"/>
        </w:rPr>
        <w:t>by</w:t>
      </w:r>
      <w:r>
        <w:rPr>
          <w:rFonts w:ascii="Arial"/>
          <w:color w:val="626460"/>
          <w:spacing w:val="-6"/>
          <w:w w:val="120"/>
          <w:sz w:val="7"/>
        </w:rPr>
        <w:t> </w:t>
      </w:r>
      <w:r>
        <w:rPr>
          <w:rFonts w:ascii="Arial"/>
          <w:color w:val="757774"/>
          <w:w w:val="120"/>
          <w:sz w:val="7"/>
        </w:rPr>
        <w:t>dQStroying</w:t>
      </w:r>
      <w:r>
        <w:rPr>
          <w:rFonts w:ascii="Arial"/>
          <w:color w:val="757774"/>
          <w:spacing w:val="40"/>
          <w:w w:val="120"/>
          <w:sz w:val="7"/>
        </w:rPr>
        <w:t> </w:t>
      </w:r>
      <w:r>
        <w:rPr>
          <w:rFonts w:ascii="Arial"/>
          <w:color w:val="757774"/>
          <w:spacing w:val="-2"/>
          <w:w w:val="115"/>
          <w:sz w:val="8"/>
        </w:rPr>
        <w:t>diseose&lt;I</w:t>
      </w:r>
      <w:r>
        <w:rPr>
          <w:rFonts w:ascii="Arial"/>
          <w:color w:val="757774"/>
          <w:spacing w:val="-5"/>
          <w:w w:val="115"/>
          <w:sz w:val="8"/>
        </w:rPr>
        <w:t> </w:t>
      </w:r>
      <w:r>
        <w:rPr>
          <w:rFonts w:ascii="Arial"/>
          <w:color w:val="757774"/>
          <w:spacing w:val="-2"/>
          <w:w w:val="115"/>
          <w:sz w:val="8"/>
        </w:rPr>
        <w:t>plant</w:t>
      </w:r>
      <w:r>
        <w:rPr>
          <w:rFonts w:ascii="Arial"/>
          <w:color w:val="757774"/>
          <w:spacing w:val="-4"/>
          <w:w w:val="115"/>
          <w:sz w:val="8"/>
        </w:rPr>
        <w:t> </w:t>
      </w:r>
      <w:r>
        <w:rPr>
          <w:rFonts w:ascii="Arial"/>
          <w:color w:val="757774"/>
          <w:spacing w:val="-2"/>
          <w:w w:val="115"/>
          <w:sz w:val="8"/>
        </w:rPr>
        <w:t>and</w:t>
      </w:r>
      <w:r>
        <w:rPr>
          <w:rFonts w:ascii="Arial"/>
          <w:color w:val="757774"/>
          <w:spacing w:val="-5"/>
          <w:w w:val="115"/>
          <w:sz w:val="8"/>
        </w:rPr>
        <w:t> </w:t>
      </w:r>
      <w:r>
        <w:rPr>
          <w:rFonts w:ascii="Arial"/>
          <w:color w:val="757774"/>
          <w:spacing w:val="-2"/>
          <w:w w:val="115"/>
          <w:sz w:val="8"/>
        </w:rPr>
        <w:t>lhrougt1</w:t>
      </w:r>
      <w:r>
        <w:rPr>
          <w:rFonts w:ascii="Arial"/>
          <w:color w:val="757774"/>
          <w:spacing w:val="-4"/>
          <w:w w:val="115"/>
          <w:sz w:val="8"/>
        </w:rPr>
        <w:t> </w:t>
      </w:r>
      <w:r>
        <w:rPr>
          <w:rFonts w:ascii="Arial"/>
          <w:color w:val="757774"/>
          <w:spacing w:val="-2"/>
          <w:w w:val="115"/>
          <w:sz w:val="8"/>
        </w:rPr>
        <w:t>adoption</w:t>
      </w:r>
      <w:r>
        <w:rPr>
          <w:rFonts w:ascii="Arial"/>
          <w:color w:val="757774"/>
          <w:spacing w:val="-4"/>
          <w:w w:val="115"/>
          <w:sz w:val="8"/>
        </w:rPr>
        <w:t> </w:t>
      </w:r>
      <w:r>
        <w:rPr>
          <w:rFonts w:ascii="Arial"/>
          <w:color w:val="757774"/>
          <w:spacing w:val="-2"/>
          <w:w w:val="115"/>
          <w:sz w:val="8"/>
        </w:rPr>
        <w:t>of</w:t>
      </w:r>
      <w:r>
        <w:rPr>
          <w:rFonts w:ascii="Arial"/>
          <w:color w:val="757774"/>
          <w:spacing w:val="40"/>
          <w:w w:val="120"/>
          <w:sz w:val="8"/>
        </w:rPr>
        <w:t> </w:t>
      </w:r>
      <w:r>
        <w:rPr>
          <w:rFonts w:ascii="Arial"/>
          <w:color w:val="757774"/>
          <w:w w:val="120"/>
          <w:sz w:val="7"/>
        </w:rPr>
        <w:t>carroct</w:t>
      </w:r>
      <w:r>
        <w:rPr>
          <w:rFonts w:ascii="Arial"/>
          <w:color w:val="757774"/>
          <w:w w:val="120"/>
          <w:sz w:val="7"/>
        </w:rPr>
        <w:t> cultural</w:t>
      </w:r>
      <w:r>
        <w:rPr>
          <w:rFonts w:ascii="Arial"/>
          <w:color w:val="757774"/>
          <w:w w:val="120"/>
          <w:sz w:val="7"/>
        </w:rPr>
        <w:t> procticos</w:t>
      </w:r>
      <w:r>
        <w:rPr>
          <w:rFonts w:ascii="Arial"/>
          <w:color w:val="939E9A"/>
          <w:w w:val="120"/>
          <w:sz w:val="7"/>
        </w:rPr>
        <w:t>.</w:t>
      </w:r>
      <w:r>
        <w:rPr>
          <w:rFonts w:ascii="Arial"/>
          <w:color w:val="939E9A"/>
          <w:w w:val="120"/>
          <w:sz w:val="7"/>
        </w:rPr>
        <w:t> </w:t>
      </w:r>
      <w:r>
        <w:rPr>
          <w:rFonts w:ascii="Arial"/>
          <w:color w:val="757774"/>
          <w:w w:val="120"/>
          <w:sz w:val="7"/>
        </w:rPr>
        <w:t>Harvesti</w:t>
      </w:r>
      <w:r>
        <w:rPr>
          <w:rFonts w:ascii="Arial"/>
          <w:color w:val="494D46"/>
          <w:w w:val="120"/>
          <w:sz w:val="7"/>
        </w:rPr>
        <w:t>n</w:t>
      </w:r>
      <w:r>
        <w:rPr>
          <w:rFonts w:ascii="Arial"/>
          <w:color w:val="757774"/>
          <w:w w:val="120"/>
          <w:sz w:val="7"/>
        </w:rPr>
        <w:t>g</w:t>
      </w:r>
      <w:r>
        <w:rPr>
          <w:rFonts w:ascii="Arial"/>
          <w:color w:val="757774"/>
          <w:spacing w:val="40"/>
          <w:w w:val="120"/>
          <w:sz w:val="7"/>
        </w:rPr>
        <w:t> </w:t>
      </w:r>
      <w:r>
        <w:rPr>
          <w:rFonts w:ascii="Arial"/>
          <w:color w:val="757774"/>
          <w:w w:val="115"/>
          <w:sz w:val="8"/>
        </w:rPr>
        <w:t>should</w:t>
      </w:r>
      <w:r>
        <w:rPr>
          <w:rFonts w:ascii="Arial"/>
          <w:color w:val="757774"/>
          <w:spacing w:val="-6"/>
          <w:w w:val="115"/>
          <w:sz w:val="8"/>
        </w:rPr>
        <w:t> </w:t>
      </w:r>
      <w:r>
        <w:rPr>
          <w:rFonts w:ascii="Arial"/>
          <w:color w:val="757774"/>
          <w:w w:val="115"/>
          <w:sz w:val="8"/>
        </w:rPr>
        <w:t>be</w:t>
      </w:r>
      <w:r>
        <w:rPr>
          <w:rFonts w:ascii="Arial"/>
          <w:color w:val="757774"/>
          <w:spacing w:val="-5"/>
          <w:w w:val="115"/>
          <w:sz w:val="8"/>
        </w:rPr>
        <w:t> </w:t>
      </w:r>
      <w:r>
        <w:rPr>
          <w:rFonts w:ascii="Arial"/>
          <w:color w:val="757774"/>
          <w:w w:val="115"/>
          <w:sz w:val="8"/>
        </w:rPr>
        <w:t>done</w:t>
      </w:r>
      <w:r>
        <w:rPr>
          <w:rFonts w:ascii="Arial"/>
          <w:color w:val="757774"/>
          <w:spacing w:val="-4"/>
          <w:w w:val="115"/>
          <w:sz w:val="8"/>
        </w:rPr>
        <w:t> </w:t>
      </w:r>
      <w:r>
        <w:rPr>
          <w:rFonts w:ascii="Arial"/>
          <w:color w:val="757774"/>
          <w:w w:val="115"/>
          <w:sz w:val="8"/>
        </w:rPr>
        <w:t>ot</w:t>
      </w:r>
      <w:r>
        <w:rPr>
          <w:rFonts w:ascii="Arial"/>
          <w:color w:val="757774"/>
          <w:spacing w:val="-1"/>
          <w:w w:val="115"/>
          <w:sz w:val="8"/>
        </w:rPr>
        <w:t> </w:t>
      </w:r>
      <w:r>
        <w:rPr>
          <w:rFonts w:ascii="Arial"/>
          <w:color w:val="878985"/>
          <w:w w:val="115"/>
          <w:sz w:val="8"/>
        </w:rPr>
        <w:t>correct</w:t>
      </w:r>
      <w:r>
        <w:rPr>
          <w:rFonts w:ascii="Arial"/>
          <w:color w:val="878985"/>
          <w:spacing w:val="-6"/>
          <w:w w:val="115"/>
          <w:sz w:val="8"/>
        </w:rPr>
        <w:t> </w:t>
      </w:r>
      <w:r>
        <w:rPr>
          <w:rFonts w:ascii="Arial"/>
          <w:color w:val="757774"/>
          <w:w w:val="115"/>
          <w:sz w:val="8"/>
        </w:rPr>
        <w:t>interva</w:t>
      </w:r>
      <w:r>
        <w:rPr>
          <w:rFonts w:ascii="Arial"/>
          <w:color w:val="494D46"/>
          <w:w w:val="115"/>
          <w:sz w:val="8"/>
        </w:rPr>
        <w:t>l</w:t>
      </w:r>
      <w:r>
        <w:rPr>
          <w:rFonts w:ascii="Arial"/>
          <w:color w:val="878985"/>
          <w:w w:val="115"/>
          <w:sz w:val="8"/>
        </w:rPr>
        <w:t>s</w:t>
      </w:r>
      <w:r>
        <w:rPr>
          <w:rFonts w:ascii="Arial"/>
          <w:color w:val="878985"/>
          <w:spacing w:val="-6"/>
          <w:w w:val="115"/>
          <w:sz w:val="8"/>
        </w:rPr>
        <w:t> </w:t>
      </w:r>
      <w:r>
        <w:rPr>
          <w:rFonts w:ascii="Arial"/>
          <w:color w:val="757774"/>
          <w:spacing w:val="-5"/>
          <w:w w:val="115"/>
          <w:sz w:val="8"/>
        </w:rPr>
        <w:t>cmd</w:t>
      </w:r>
    </w:p>
    <w:p>
      <w:pPr>
        <w:spacing w:line="240" w:lineRule="auto" w:before="0"/>
        <w:rPr>
          <w:rFonts w:ascii="Arial"/>
          <w:sz w:val="7"/>
        </w:rPr>
      </w:pPr>
      <w:r>
        <w:rPr/>
        <w:br w:type="column"/>
      </w:r>
      <w:r>
        <w:rPr>
          <w:rFonts w:ascii="Arial"/>
          <w:sz w:val="7"/>
        </w:rPr>
      </w: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rPr>
          <w:rFonts w:ascii="Arial"/>
          <w:sz w:val="7"/>
        </w:rPr>
      </w:pPr>
    </w:p>
    <w:p>
      <w:pPr>
        <w:pStyle w:val="BodyText"/>
        <w:spacing w:before="8"/>
        <w:rPr>
          <w:rFonts w:ascii="Arial"/>
          <w:sz w:val="7"/>
        </w:rPr>
      </w:pPr>
    </w:p>
    <w:p>
      <w:pPr>
        <w:spacing w:before="0"/>
        <w:ind w:left="170" w:right="0" w:firstLine="0"/>
        <w:jc w:val="left"/>
        <w:rPr>
          <w:sz w:val="7"/>
        </w:rPr>
      </w:pPr>
      <w:r>
        <w:rPr/>
        <mc:AlternateContent>
          <mc:Choice Requires="wps">
            <w:drawing>
              <wp:anchor distT="0" distB="0" distL="0" distR="0" allowOverlap="1" layoutInCell="1" locked="0" behindDoc="0" simplePos="0" relativeHeight="15808512">
                <wp:simplePos x="0" y="0"/>
                <wp:positionH relativeFrom="page">
                  <wp:posOffset>5955578</wp:posOffset>
                </wp:positionH>
                <wp:positionV relativeFrom="paragraph">
                  <wp:posOffset>-1896485</wp:posOffset>
                </wp:positionV>
                <wp:extent cx="4587875" cy="1795145"/>
                <wp:effectExtent l="0" t="0" r="0" b="0"/>
                <wp:wrapNone/>
                <wp:docPr id="551" name="Group 551"/>
                <wp:cNvGraphicFramePr>
                  <a:graphicFrameLocks/>
                </wp:cNvGraphicFramePr>
                <a:graphic>
                  <a:graphicData uri="http://schemas.microsoft.com/office/word/2010/wordprocessingGroup">
                    <wpg:wgp>
                      <wpg:cNvPr id="551" name="Group 551"/>
                      <wpg:cNvGrpSpPr/>
                      <wpg:grpSpPr>
                        <a:xfrm>
                          <a:off x="0" y="0"/>
                          <a:ext cx="4587875" cy="1795145"/>
                          <a:chExt cx="4587875" cy="1795145"/>
                        </a:xfrm>
                      </wpg:grpSpPr>
                      <pic:pic>
                        <pic:nvPicPr>
                          <pic:cNvPr id="552" name="Image 552"/>
                          <pic:cNvPicPr/>
                        </pic:nvPicPr>
                        <pic:blipFill>
                          <a:blip r:embed="rId116" cstate="print"/>
                          <a:stretch>
                            <a:fillRect/>
                          </a:stretch>
                        </pic:blipFill>
                        <pic:spPr>
                          <a:xfrm>
                            <a:off x="0" y="0"/>
                            <a:ext cx="4587322" cy="781465"/>
                          </a:xfrm>
                          <a:prstGeom prst="rect">
                            <a:avLst/>
                          </a:prstGeom>
                        </pic:spPr>
                      </pic:pic>
                      <wps:wsp>
                        <wps:cNvPr id="553" name="Graphic 553"/>
                        <wps:cNvSpPr/>
                        <wps:spPr>
                          <a:xfrm>
                            <a:off x="4532344" y="390731"/>
                            <a:ext cx="1270" cy="1404620"/>
                          </a:xfrm>
                          <a:custGeom>
                            <a:avLst/>
                            <a:gdLst/>
                            <a:ahLst/>
                            <a:cxnLst/>
                            <a:rect l="l" t="t" r="r" b="b"/>
                            <a:pathLst>
                              <a:path w="0" h="1404620">
                                <a:moveTo>
                                  <a:pt x="0" y="1404194"/>
                                </a:moveTo>
                                <a:lnTo>
                                  <a:pt x="0" y="0"/>
                                </a:lnTo>
                              </a:path>
                            </a:pathLst>
                          </a:custGeom>
                          <a:ln w="100786">
                            <a:solidFill>
                              <a:srgbClr val="000000"/>
                            </a:solidFill>
                            <a:prstDash val="solid"/>
                          </a:ln>
                        </wps:spPr>
                        <wps:bodyPr wrap="square" lIns="0" tIns="0" rIns="0" bIns="0" rtlCol="0">
                          <a:prstTxWarp prst="textNoShape">
                            <a:avLst/>
                          </a:prstTxWarp>
                          <a:noAutofit/>
                        </wps:bodyPr>
                      </wps:wsp>
                      <wps:wsp>
                        <wps:cNvPr id="554" name="Graphic 554"/>
                        <wps:cNvSpPr/>
                        <wps:spPr>
                          <a:xfrm>
                            <a:off x="177353" y="814554"/>
                            <a:ext cx="1687830" cy="286385"/>
                          </a:xfrm>
                          <a:custGeom>
                            <a:avLst/>
                            <a:gdLst/>
                            <a:ahLst/>
                            <a:cxnLst/>
                            <a:rect l="l" t="t" r="r" b="b"/>
                            <a:pathLst>
                              <a:path w="1687830" h="286385">
                                <a:moveTo>
                                  <a:pt x="12217" y="60604"/>
                                </a:moveTo>
                                <a:lnTo>
                                  <a:pt x="0" y="60604"/>
                                </a:lnTo>
                                <a:lnTo>
                                  <a:pt x="0" y="286181"/>
                                </a:lnTo>
                                <a:lnTo>
                                  <a:pt x="12217" y="286181"/>
                                </a:lnTo>
                                <a:lnTo>
                                  <a:pt x="12217" y="60604"/>
                                </a:lnTo>
                                <a:close/>
                              </a:path>
                              <a:path w="1687830" h="286385">
                                <a:moveTo>
                                  <a:pt x="1355725" y="0"/>
                                </a:moveTo>
                                <a:lnTo>
                                  <a:pt x="1346555" y="0"/>
                                </a:lnTo>
                                <a:lnTo>
                                  <a:pt x="1346555" y="59931"/>
                                </a:lnTo>
                                <a:lnTo>
                                  <a:pt x="1355725" y="59931"/>
                                </a:lnTo>
                                <a:lnTo>
                                  <a:pt x="1355725" y="0"/>
                                </a:lnTo>
                                <a:close/>
                              </a:path>
                              <a:path w="1687830" h="286385">
                                <a:moveTo>
                                  <a:pt x="1687347" y="61061"/>
                                </a:moveTo>
                                <a:lnTo>
                                  <a:pt x="1678178" y="61061"/>
                                </a:lnTo>
                                <a:lnTo>
                                  <a:pt x="1678178" y="121793"/>
                                </a:lnTo>
                                <a:lnTo>
                                  <a:pt x="1687347" y="121793"/>
                                </a:lnTo>
                                <a:lnTo>
                                  <a:pt x="1687347" y="61061"/>
                                </a:lnTo>
                                <a:close/>
                              </a:path>
                            </a:pathLst>
                          </a:custGeom>
                          <a:solidFill>
                            <a:srgbClr val="F0F2EF"/>
                          </a:solidFill>
                        </wps:spPr>
                        <wps:bodyPr wrap="square" lIns="0" tIns="0" rIns="0" bIns="0" rtlCol="0">
                          <a:prstTxWarp prst="textNoShape">
                            <a:avLst/>
                          </a:prstTxWarp>
                          <a:noAutofit/>
                        </wps:bodyPr>
                      </wps:wsp>
                      <wps:wsp>
                        <wps:cNvPr id="555" name="Textbox 555"/>
                        <wps:cNvSpPr txBox="1"/>
                        <wps:spPr>
                          <a:xfrm>
                            <a:off x="3682628" y="580007"/>
                            <a:ext cx="565785" cy="49530"/>
                          </a:xfrm>
                          <a:prstGeom prst="rect">
                            <a:avLst/>
                          </a:prstGeom>
                        </wps:spPr>
                        <wps:txbx>
                          <w:txbxContent>
                            <w:p>
                              <w:pPr>
                                <w:spacing w:line="78" w:lineRule="exact" w:before="0"/>
                                <w:ind w:left="0" w:right="0" w:firstLine="0"/>
                                <w:jc w:val="left"/>
                                <w:rPr>
                                  <w:sz w:val="7"/>
                                </w:rPr>
                              </w:pPr>
                              <w:r>
                                <w:rPr>
                                  <w:color w:val="757774"/>
                                  <w:w w:val="125"/>
                                  <w:sz w:val="7"/>
                                </w:rPr>
                                <w:t>Modt!wil</w:t>
                              </w:r>
                              <w:r>
                                <w:rPr>
                                  <w:color w:val="A8ACA8"/>
                                  <w:w w:val="125"/>
                                  <w:sz w:val="7"/>
                                </w:rPr>
                                <w:t>h</w:t>
                              </w:r>
                              <w:r>
                                <w:rPr>
                                  <w:color w:val="C34B4D"/>
                                  <w:w w:val="125"/>
                                  <w:sz w:val="7"/>
                                </w:rPr>
                                <w:t>.</w:t>
                              </w:r>
                              <w:r>
                                <w:rPr>
                                  <w:color w:val="C34B4D"/>
                                  <w:spacing w:val="9"/>
                                  <w:w w:val="130"/>
                                  <w:sz w:val="7"/>
                                </w:rPr>
                                <w:t> </w:t>
                              </w:r>
                              <w:r>
                                <w:rPr>
                                  <w:color w:val="939E9A"/>
                                  <w:spacing w:val="-2"/>
                                  <w:w w:val="130"/>
                                  <w:sz w:val="7"/>
                                </w:rPr>
                                <w:t>1S</w:t>
                              </w:r>
                              <w:r>
                                <w:rPr>
                                  <w:color w:val="494D46"/>
                                  <w:spacing w:val="-2"/>
                                  <w:w w:val="130"/>
                                  <w:sz w:val="7"/>
                                </w:rPr>
                                <w:t>1</w:t>
                              </w:r>
                              <w:r>
                                <w:rPr>
                                  <w:color w:val="757774"/>
                                  <w:spacing w:val="-2"/>
                                  <w:w w:val="130"/>
                                  <w:sz w:val="7"/>
                                </w:rPr>
                                <w:t>il</w:t>
                              </w:r>
                              <w:r>
                                <w:rPr>
                                  <w:color w:val="939E9A"/>
                                  <w:spacing w:val="-2"/>
                                  <w:w w:val="130"/>
                                  <w:sz w:val="7"/>
                                </w:rPr>
                                <w:t>.</w:t>
                              </w:r>
                              <w:r>
                                <w:rPr>
                                  <w:color w:val="757774"/>
                                  <w:spacing w:val="-2"/>
                                  <w:w w:val="130"/>
                                  <w:sz w:val="7"/>
                                </w:rPr>
                                <w:t>unl«.1</w:t>
                              </w:r>
                            </w:p>
                          </w:txbxContent>
                        </wps:txbx>
                        <wps:bodyPr wrap="square" lIns="0" tIns="0" rIns="0" bIns="0" rtlCol="0">
                          <a:noAutofit/>
                        </wps:bodyPr>
                      </wps:wsp>
                      <wps:wsp>
                        <wps:cNvPr id="556" name="Textbox 556"/>
                        <wps:cNvSpPr txBox="1"/>
                        <wps:spPr>
                          <a:xfrm>
                            <a:off x="177357" y="897354"/>
                            <a:ext cx="552450" cy="184785"/>
                          </a:xfrm>
                          <a:prstGeom prst="rect">
                            <a:avLst/>
                          </a:prstGeom>
                        </wps:spPr>
                        <wps:txbx>
                          <w:txbxContent>
                            <w:p>
                              <w:pPr>
                                <w:spacing w:line="291" w:lineRule="exact" w:before="0"/>
                                <w:ind w:left="0" w:right="0" w:firstLine="0"/>
                                <w:jc w:val="left"/>
                                <w:rPr>
                                  <w:sz w:val="16"/>
                                </w:rPr>
                              </w:pPr>
                              <w:r>
                                <w:rPr>
                                  <w:rFonts w:ascii="Arial" w:hAnsi="Arial"/>
                                  <w:color w:val="A8ACA8"/>
                                  <w:spacing w:val="-14"/>
                                  <w:w w:val="130"/>
                                  <w:sz w:val="26"/>
                                </w:rPr>
                                <w:t>.</w:t>
                              </w:r>
                              <w:r>
                                <w:rPr>
                                  <w:rFonts w:ascii="Arial" w:hAnsi="Arial"/>
                                  <w:color w:val="757774"/>
                                  <w:spacing w:val="-14"/>
                                  <w:w w:val="130"/>
                                  <w:sz w:val="26"/>
                                </w:rPr>
                                <w:t>....</w:t>
                              </w:r>
                              <w:r>
                                <w:rPr>
                                  <w:rFonts w:ascii="Arial" w:hAnsi="Arial"/>
                                  <w:color w:val="626460"/>
                                  <w:spacing w:val="-14"/>
                                  <w:w w:val="130"/>
                                  <w:position w:val="9"/>
                                  <w:sz w:val="8"/>
                                </w:rPr>
                                <w:t>·</w:t>
                              </w:r>
                              <w:r>
                                <w:rPr>
                                  <w:rFonts w:ascii="Arial" w:hAnsi="Arial"/>
                                  <w:color w:val="494D46"/>
                                  <w:spacing w:val="-14"/>
                                  <w:w w:val="130"/>
                                  <w:sz w:val="26"/>
                                </w:rPr>
                                <w:t>.</w:t>
                              </w:r>
                              <w:r>
                                <w:rPr>
                                  <w:rFonts w:ascii="Arial" w:hAnsi="Arial"/>
                                  <w:color w:val="626460"/>
                                  <w:spacing w:val="-14"/>
                                  <w:w w:val="130"/>
                                  <w:position w:val="9"/>
                                  <w:sz w:val="8"/>
                                </w:rPr>
                                <w:t>·-</w:t>
                              </w:r>
                              <w:r>
                                <w:rPr>
                                  <w:rFonts w:ascii="Arial" w:hAnsi="Arial"/>
                                  <w:color w:val="626460"/>
                                  <w:spacing w:val="5"/>
                                  <w:w w:val="130"/>
                                  <w:position w:val="9"/>
                                  <w:sz w:val="8"/>
                                </w:rPr>
                                <w:t> </w:t>
                              </w:r>
                              <w:r>
                                <w:rPr>
                                  <w:rFonts w:ascii="Arial" w:hAnsi="Arial"/>
                                  <w:color w:val="757774"/>
                                  <w:spacing w:val="-14"/>
                                  <w:w w:val="130"/>
                                  <w:sz w:val="26"/>
                                </w:rPr>
                                <w:t>.</w:t>
                              </w:r>
                              <w:r>
                                <w:rPr>
                                  <w:rFonts w:ascii="Arial" w:hAnsi="Arial"/>
                                  <w:color w:val="626460"/>
                                  <w:spacing w:val="-14"/>
                                  <w:w w:val="130"/>
                                  <w:position w:val="9"/>
                                  <w:sz w:val="10"/>
                                </w:rPr>
                                <w:t>-</w:t>
                              </w:r>
                              <w:r>
                                <w:rPr>
                                  <w:rFonts w:ascii="Arial" w:hAnsi="Arial"/>
                                  <w:color w:val="494D46"/>
                                  <w:spacing w:val="-14"/>
                                  <w:w w:val="130"/>
                                  <w:sz w:val="26"/>
                                </w:rPr>
                                <w:t>.</w:t>
                              </w:r>
                              <w:r>
                                <w:rPr>
                                  <w:color w:val="494D46"/>
                                  <w:spacing w:val="-14"/>
                                  <w:w w:val="130"/>
                                  <w:sz w:val="16"/>
                                </w:rPr>
                                <w:t>,</w:t>
                              </w:r>
                            </w:p>
                          </w:txbxContent>
                        </wps:txbx>
                        <wps:bodyPr wrap="square" lIns="0" tIns="0" rIns="0" bIns="0" rtlCol="0">
                          <a:noAutofit/>
                        </wps:bodyPr>
                      </wps:wsp>
                      <wps:wsp>
                        <wps:cNvPr id="557" name="Textbox 557"/>
                        <wps:cNvSpPr txBox="1"/>
                        <wps:spPr>
                          <a:xfrm>
                            <a:off x="788986" y="810747"/>
                            <a:ext cx="148590" cy="225425"/>
                          </a:xfrm>
                          <a:prstGeom prst="rect">
                            <a:avLst/>
                          </a:prstGeom>
                        </wps:spPr>
                        <wps:txbx>
                          <w:txbxContent>
                            <w:p>
                              <w:pPr>
                                <w:spacing w:line="355" w:lineRule="exact" w:before="0"/>
                                <w:ind w:left="0" w:right="0" w:firstLine="0"/>
                                <w:jc w:val="left"/>
                                <w:rPr>
                                  <w:sz w:val="32"/>
                                </w:rPr>
                              </w:pPr>
                              <w:r>
                                <w:rPr>
                                  <w:color w:val="232423"/>
                                  <w:spacing w:val="-5"/>
                                  <w:sz w:val="32"/>
                                </w:rPr>
                                <w:t>·</w:t>
                              </w:r>
                              <w:r>
                                <w:rPr>
                                  <w:color w:val="757774"/>
                                  <w:spacing w:val="-5"/>
                                  <w:sz w:val="32"/>
                                </w:rPr>
                                <w:t>-</w:t>
                              </w:r>
                            </w:p>
                          </w:txbxContent>
                        </wps:txbx>
                        <wps:bodyPr wrap="square" lIns="0" tIns="0" rIns="0" bIns="0" rtlCol="0">
                          <a:noAutofit/>
                        </wps:bodyPr>
                      </wps:wsp>
                      <wps:wsp>
                        <wps:cNvPr id="558" name="Textbox 558"/>
                        <wps:cNvSpPr txBox="1"/>
                        <wps:spPr>
                          <a:xfrm>
                            <a:off x="870901" y="899696"/>
                            <a:ext cx="89535" cy="183515"/>
                          </a:xfrm>
                          <a:prstGeom prst="rect">
                            <a:avLst/>
                          </a:prstGeom>
                        </wps:spPr>
                        <wps:txbx>
                          <w:txbxContent>
                            <w:p>
                              <w:pPr>
                                <w:spacing w:line="288" w:lineRule="exact" w:before="0"/>
                                <w:ind w:left="0" w:right="0" w:firstLine="0"/>
                                <w:jc w:val="left"/>
                                <w:rPr>
                                  <w:rFonts w:ascii="Arial"/>
                                  <w:sz w:val="16"/>
                                </w:rPr>
                              </w:pPr>
                              <w:r>
                                <w:rPr>
                                  <w:color w:val="494D46"/>
                                  <w:spacing w:val="-5"/>
                                  <w:position w:val="-8"/>
                                  <w:sz w:val="26"/>
                                </w:rPr>
                                <w:t>.</w:t>
                              </w:r>
                              <w:r>
                                <w:rPr>
                                  <w:rFonts w:ascii="Arial"/>
                                  <w:color w:val="626460"/>
                                  <w:spacing w:val="-5"/>
                                  <w:sz w:val="16"/>
                                </w:rPr>
                                <w:t>-</w:t>
                              </w:r>
                            </w:p>
                          </w:txbxContent>
                        </wps:txbx>
                        <wps:bodyPr wrap="square" lIns="0" tIns="0" rIns="0" bIns="0" rtlCol="0">
                          <a:noAutofit/>
                        </wps:bodyPr>
                      </wps:wsp>
                      <wps:wsp>
                        <wps:cNvPr id="559" name="Textbox 559"/>
                        <wps:cNvSpPr txBox="1"/>
                        <wps:spPr>
                          <a:xfrm>
                            <a:off x="1343269" y="821162"/>
                            <a:ext cx="666750" cy="292735"/>
                          </a:xfrm>
                          <a:prstGeom prst="rect">
                            <a:avLst/>
                          </a:prstGeom>
                        </wps:spPr>
                        <wps:txbx>
                          <w:txbxContent>
                            <w:p>
                              <w:pPr>
                                <w:spacing w:line="78" w:lineRule="exact" w:before="0"/>
                                <w:ind w:left="3" w:right="0" w:firstLine="0"/>
                                <w:jc w:val="left"/>
                                <w:rPr>
                                  <w:sz w:val="7"/>
                                </w:rPr>
                              </w:pPr>
                              <w:r>
                                <w:rPr>
                                  <w:color w:val="757774"/>
                                  <w:spacing w:val="-2"/>
                                  <w:sz w:val="7"/>
                                </w:rPr>
                                <w:t>Oingno1&lt;</w:t>
                              </w:r>
                              <w:r>
                                <w:rPr>
                                  <w:color w:val="A8ACA8"/>
                                  <w:spacing w:val="-2"/>
                                  <w:sz w:val="7"/>
                                </w:rPr>
                                <w:t>i</w:t>
                              </w:r>
                              <w:r>
                                <w:rPr>
                                  <w:color w:val="757774"/>
                                  <w:spacing w:val="-2"/>
                                  <w:sz w:val="7"/>
                                </w:rPr>
                                <w:t>"</w:t>
                              </w:r>
                              <w:r>
                                <w:rPr>
                                  <w:color w:val="757774"/>
                                  <w:spacing w:val="16"/>
                                  <w:sz w:val="7"/>
                                </w:rPr>
                                <w:t> </w:t>
                              </w:r>
                              <w:r>
                                <w:rPr>
                                  <w:color w:val="757774"/>
                                  <w:spacing w:val="-4"/>
                                  <w:sz w:val="7"/>
                                </w:rPr>
                                <w:t>Tnol</w:t>
                              </w:r>
                            </w:p>
                            <w:p>
                              <w:pPr>
                                <w:spacing w:before="15"/>
                                <w:ind w:left="0" w:right="0" w:firstLine="0"/>
                                <w:jc w:val="left"/>
                                <w:rPr>
                                  <w:rFonts w:ascii="Arial"/>
                                  <w:sz w:val="7"/>
                                </w:rPr>
                              </w:pPr>
                              <w:r>
                                <w:rPr>
                                  <w:rFonts w:ascii="Arial"/>
                                  <w:color w:val="626460"/>
                                  <w:spacing w:val="-2"/>
                                  <w:w w:val="115"/>
                                  <w:sz w:val="7"/>
                                </w:rPr>
                                <w:t>HO\"':tou</w:t>
                              </w:r>
                              <w:r>
                                <w:rPr>
                                  <w:rFonts w:ascii="Arial"/>
                                  <w:color w:val="878985"/>
                                  <w:spacing w:val="-2"/>
                                  <w:w w:val="115"/>
                                  <w:sz w:val="7"/>
                                </w:rPr>
                                <w:t>r.gtngci</w:t>
                              </w:r>
                              <w:r>
                                <w:rPr>
                                  <w:rFonts w:ascii="Arial"/>
                                  <w:color w:val="626460"/>
                                  <w:spacing w:val="-2"/>
                                  <w:w w:val="115"/>
                                  <w:sz w:val="7"/>
                                </w:rPr>
                                <w:t>ogno</w:t>
                              </w:r>
                              <w:r>
                                <w:rPr>
                                  <w:rFonts w:ascii="Arial"/>
                                  <w:color w:val="878985"/>
                                  <w:spacing w:val="-2"/>
                                  <w:w w:val="115"/>
                                  <w:sz w:val="7"/>
                                </w:rPr>
                                <w:t>$</w:t>
                              </w:r>
                              <w:r>
                                <w:rPr>
                                  <w:rFonts w:ascii="Arial"/>
                                  <w:color w:val="A8ACA8"/>
                                  <w:spacing w:val="-2"/>
                                  <w:w w:val="115"/>
                                  <w:sz w:val="7"/>
                                </w:rPr>
                                <w:t>!</w:t>
                              </w:r>
                              <w:r>
                                <w:rPr>
                                  <w:rFonts w:ascii="Arial"/>
                                  <w:color w:val="757774"/>
                                  <w:spacing w:val="-2"/>
                                  <w:w w:val="115"/>
                                  <w:sz w:val="7"/>
                                </w:rPr>
                                <w:t>$I00</w:t>
                              </w:r>
                              <w:r>
                                <w:rPr>
                                  <w:rFonts w:ascii="Arial"/>
                                  <w:color w:val="A8ACA8"/>
                                  <w:spacing w:val="-2"/>
                                  <w:w w:val="115"/>
                                  <w:sz w:val="7"/>
                                </w:rPr>
                                <w:t>L</w:t>
                              </w:r>
                            </w:p>
                            <w:p>
                              <w:pPr>
                                <w:spacing w:line="240" w:lineRule="auto" w:before="36"/>
                                <w:rPr>
                                  <w:rFonts w:ascii="Arial"/>
                                  <w:sz w:val="7"/>
                                </w:rPr>
                              </w:pPr>
                            </w:p>
                            <w:p>
                              <w:pPr>
                                <w:spacing w:before="0"/>
                                <w:ind w:left="6" w:right="0" w:firstLine="0"/>
                                <w:jc w:val="left"/>
                                <w:rPr>
                                  <w:sz w:val="7"/>
                                </w:rPr>
                              </w:pPr>
                              <w:r>
                                <w:rPr>
                                  <w:color w:val="626460"/>
                                  <w:w w:val="160"/>
                                  <w:sz w:val="7"/>
                                </w:rPr>
                                <w:t>St</w:t>
                              </w:r>
                              <w:r>
                                <w:rPr>
                                  <w:color w:val="626460"/>
                                  <w:spacing w:val="-3"/>
                                  <w:w w:val="160"/>
                                  <w:sz w:val="7"/>
                                </w:rPr>
                                <w:t> </w:t>
                              </w:r>
                              <w:r>
                                <w:rPr>
                                  <w:color w:val="878985"/>
                                  <w:spacing w:val="-5"/>
                                  <w:w w:val="160"/>
                                  <w:sz w:val="7"/>
                                </w:rPr>
                                <w:t>O</w:t>
                              </w:r>
                              <w:r>
                                <w:rPr>
                                  <w:color w:val="383B36"/>
                                  <w:spacing w:val="-5"/>
                                  <w:w w:val="160"/>
                                  <w:sz w:val="7"/>
                                </w:rPr>
                                <w:t>I</w:t>
                              </w:r>
                            </w:p>
                            <w:p>
                              <w:pPr>
                                <w:spacing w:before="21"/>
                                <w:ind w:left="3" w:right="0" w:firstLine="0"/>
                                <w:jc w:val="left"/>
                                <w:rPr>
                                  <w:sz w:val="6"/>
                                </w:rPr>
                              </w:pPr>
                              <w:r>
                                <w:rPr>
                                  <w:color w:val="878985"/>
                                  <w:spacing w:val="-2"/>
                                  <w:w w:val="130"/>
                                  <w:sz w:val="6"/>
                                </w:rPr>
                                <w:t>l':ho(&gt;s.ethi,COfft!C</w:t>
                              </w:r>
                              <w:r>
                                <w:rPr>
                                  <w:color w:val="626460"/>
                                  <w:spacing w:val="-2"/>
                                  <w:w w:val="130"/>
                                  <w:sz w:val="6"/>
                                </w:rPr>
                                <w:t>I</w:t>
                              </w:r>
                              <w:r>
                                <w:rPr>
                                  <w:color w:val="878985"/>
                                  <w:spacing w:val="-2"/>
                                  <w:w w:val="130"/>
                                  <w:sz w:val="6"/>
                                </w:rPr>
                                <w:t>C!op.</w:t>
                              </w:r>
                            </w:p>
                          </w:txbxContent>
                        </wps:txbx>
                        <wps:bodyPr wrap="square" lIns="0" tIns="0" rIns="0" bIns="0" rtlCol="0">
                          <a:noAutofit/>
                        </wps:bodyPr>
                      </wps:wsp>
                      <wps:wsp>
                        <wps:cNvPr id="560" name="Textbox 560"/>
                        <wps:cNvSpPr txBox="1"/>
                        <wps:spPr>
                          <a:xfrm>
                            <a:off x="2509036" y="931818"/>
                            <a:ext cx="632460" cy="238125"/>
                          </a:xfrm>
                          <a:prstGeom prst="rect">
                            <a:avLst/>
                          </a:prstGeom>
                        </wps:spPr>
                        <wps:txbx>
                          <w:txbxContent>
                            <w:p>
                              <w:pPr>
                                <w:spacing w:line="123" w:lineRule="exact" w:before="0"/>
                                <w:ind w:left="3" w:right="0" w:firstLine="0"/>
                                <w:jc w:val="left"/>
                                <w:rPr>
                                  <w:rFonts w:ascii="Arial"/>
                                  <w:sz w:val="11"/>
                                </w:rPr>
                              </w:pPr>
                              <w:r>
                                <w:rPr>
                                  <w:rFonts w:ascii="Arial"/>
                                  <w:color w:val="626460"/>
                                  <w:sz w:val="11"/>
                                </w:rPr>
                                <w:t>De</w:t>
                              </w:r>
                              <w:r>
                                <w:rPr>
                                  <w:rFonts w:ascii="Arial"/>
                                  <w:color w:val="494D46"/>
                                  <w:sz w:val="11"/>
                                </w:rPr>
                                <w:t>l</w:t>
                              </w:r>
                              <w:r>
                                <w:rPr>
                                  <w:rFonts w:ascii="Arial"/>
                                  <w:color w:val="626460"/>
                                  <w:sz w:val="11"/>
                                </w:rPr>
                                <w:t>ete</w:t>
                              </w:r>
                              <w:r>
                                <w:rPr>
                                  <w:rFonts w:ascii="Arial"/>
                                  <w:color w:val="626460"/>
                                  <w:spacing w:val="-2"/>
                                  <w:sz w:val="11"/>
                                </w:rPr>
                                <w:t> Acco</w:t>
                              </w:r>
                              <w:r>
                                <w:rPr>
                                  <w:rFonts w:ascii="Arial"/>
                                  <w:color w:val="494D46"/>
                                  <w:spacing w:val="-2"/>
                                  <w:sz w:val="11"/>
                                </w:rPr>
                                <w:t>un</w:t>
                              </w:r>
                              <w:r>
                                <w:rPr>
                                  <w:rFonts w:ascii="Arial"/>
                                  <w:color w:val="232423"/>
                                  <w:spacing w:val="-2"/>
                                  <w:sz w:val="11"/>
                                </w:rPr>
                                <w:t>t</w:t>
                              </w:r>
                            </w:p>
                            <w:p>
                              <w:pPr>
                                <w:spacing w:line="271" w:lineRule="auto" w:before="69"/>
                                <w:ind w:left="0" w:right="0" w:firstLine="11"/>
                                <w:jc w:val="left"/>
                                <w:rPr>
                                  <w:rFonts w:ascii="Arial"/>
                                  <w:sz w:val="7"/>
                                </w:rPr>
                              </w:pPr>
                              <w:r>
                                <w:rPr>
                                  <w:rFonts w:ascii="Arial"/>
                                  <w:color w:val="878985"/>
                                  <w:spacing w:val="-2"/>
                                  <w:w w:val="110"/>
                                  <w:sz w:val="7"/>
                                </w:rPr>
                                <w:t>You</w:t>
                              </w:r>
                              <w:r>
                                <w:rPr>
                                  <w:rFonts w:ascii="Arial"/>
                                  <w:color w:val="878985"/>
                                  <w:spacing w:val="-4"/>
                                  <w:w w:val="110"/>
                                  <w:sz w:val="7"/>
                                </w:rPr>
                                <w:t> </w:t>
                              </w:r>
                              <w:r>
                                <w:rPr>
                                  <w:rFonts w:ascii="Arial"/>
                                  <w:color w:val="757774"/>
                                  <w:spacing w:val="-2"/>
                                  <w:w w:val="110"/>
                                  <w:sz w:val="7"/>
                                </w:rPr>
                                <w:t>ore</w:t>
                              </w:r>
                              <w:r>
                                <w:rPr>
                                  <w:rFonts w:ascii="Arial"/>
                                  <w:color w:val="757774"/>
                                  <w:spacing w:val="-3"/>
                                  <w:w w:val="110"/>
                                  <w:sz w:val="7"/>
                                </w:rPr>
                                <w:t> </w:t>
                              </w:r>
                              <w:r>
                                <w:rPr>
                                  <w:rFonts w:ascii="Arial"/>
                                  <w:color w:val="757774"/>
                                  <w:spacing w:val="-2"/>
                                  <w:w w:val="110"/>
                                  <w:sz w:val="7"/>
                                </w:rPr>
                                <w:t>,;ibo</w:t>
                              </w:r>
                              <w:r>
                                <w:rPr>
                                  <w:rFonts w:ascii="Arial"/>
                                  <w:color w:val="939E9A"/>
                                  <w:spacing w:val="-2"/>
                                  <w:w w:val="110"/>
                                  <w:sz w:val="7"/>
                                </w:rPr>
                                <w:t>ut</w:t>
                              </w:r>
                              <w:r>
                                <w:rPr>
                                  <w:rFonts w:ascii="Arial"/>
                                  <w:color w:val="939E9A"/>
                                  <w:w w:val="110"/>
                                  <w:sz w:val="7"/>
                                </w:rPr>
                                <w:t> </w:t>
                              </w:r>
                              <w:r>
                                <w:rPr>
                                  <w:rFonts w:ascii="Arial"/>
                                  <w:color w:val="757774"/>
                                  <w:spacing w:val="-2"/>
                                  <w:w w:val="110"/>
                                  <w:sz w:val="7"/>
                                </w:rPr>
                                <w:t>to </w:t>
                              </w:r>
                              <w:r>
                                <w:rPr>
                                  <w:rFonts w:ascii="Arial"/>
                                  <w:color w:val="878985"/>
                                  <w:spacing w:val="-2"/>
                                  <w:w w:val="110"/>
                                  <w:sz w:val="7"/>
                                </w:rPr>
                                <w:t>dele</w:t>
                              </w:r>
                              <w:r>
                                <w:rPr>
                                  <w:rFonts w:ascii="Arial"/>
                                  <w:color w:val="626460"/>
                                  <w:spacing w:val="-2"/>
                                  <w:w w:val="110"/>
                                  <w:sz w:val="7"/>
                                </w:rPr>
                                <w:t>t</w:t>
                              </w:r>
                              <w:r>
                                <w:rPr>
                                  <w:rFonts w:ascii="Arial"/>
                                  <w:color w:val="939E9A"/>
                                  <w:spacing w:val="-2"/>
                                  <w:w w:val="110"/>
                                  <w:sz w:val="7"/>
                                </w:rPr>
                                <w:t>e</w:t>
                              </w:r>
                              <w:r>
                                <w:rPr>
                                  <w:rFonts w:ascii="Arial"/>
                                  <w:color w:val="939E9A"/>
                                  <w:spacing w:val="-4"/>
                                  <w:w w:val="110"/>
                                  <w:sz w:val="7"/>
                                </w:rPr>
                                <w:t> </w:t>
                              </w:r>
                              <w:r>
                                <w:rPr>
                                  <w:rFonts w:ascii="Arial"/>
                                  <w:color w:val="757774"/>
                                  <w:spacing w:val="-2"/>
                                  <w:w w:val="110"/>
                                  <w:sz w:val="7"/>
                                </w:rPr>
                                <w:t>your</w:t>
                              </w:r>
                              <w:r>
                                <w:rPr>
                                  <w:rFonts w:ascii="Arial"/>
                                  <w:color w:val="757774"/>
                                  <w:spacing w:val="40"/>
                                  <w:w w:val="110"/>
                                  <w:sz w:val="7"/>
                                </w:rPr>
                                <w:t> </w:t>
                              </w:r>
                              <w:r>
                                <w:rPr>
                                  <w:rFonts w:ascii="Arial"/>
                                  <w:color w:val="878985"/>
                                  <w:w w:val="110"/>
                                  <w:sz w:val="7"/>
                                </w:rPr>
                                <w:t>occounl,A</w:t>
                              </w:r>
                              <w:r>
                                <w:rPr>
                                  <w:rFonts w:ascii="Arial"/>
                                  <w:color w:val="626460"/>
                                  <w:w w:val="110"/>
                                  <w:sz w:val="7"/>
                                </w:rPr>
                                <w:t>r1ityo</w:t>
                              </w:r>
                              <w:r>
                                <w:rPr>
                                  <w:rFonts w:ascii="Arial"/>
                                  <w:color w:val="878985"/>
                                  <w:w w:val="110"/>
                                  <w:sz w:val="7"/>
                                </w:rPr>
                                <w:t>u</w:t>
                              </w:r>
                              <w:r>
                                <w:rPr>
                                  <w:rFonts w:ascii="Arial"/>
                                  <w:color w:val="878985"/>
                                  <w:spacing w:val="-6"/>
                                  <w:w w:val="110"/>
                                  <w:sz w:val="7"/>
                                </w:rPr>
                                <w:t> </w:t>
                              </w:r>
                              <w:r>
                                <w:rPr>
                                  <w:rFonts w:ascii="Arial"/>
                                  <w:color w:val="878985"/>
                                  <w:w w:val="110"/>
                                  <w:sz w:val="7"/>
                                </w:rPr>
                                <w:t>un&lt;'?</w:t>
                              </w:r>
                            </w:p>
                          </w:txbxContent>
                        </wps:txbx>
                        <wps:bodyPr wrap="square" lIns="0" tIns="0" rIns="0" bIns="0" rtlCol="0">
                          <a:noAutofit/>
                        </wps:bodyPr>
                      </wps:wsp>
                      <wps:wsp>
                        <wps:cNvPr id="561" name="Textbox 561"/>
                        <wps:cNvSpPr txBox="1"/>
                        <wps:spPr>
                          <a:xfrm>
                            <a:off x="3674745" y="698429"/>
                            <a:ext cx="588010" cy="478790"/>
                          </a:xfrm>
                          <a:prstGeom prst="rect">
                            <a:avLst/>
                          </a:prstGeom>
                        </wps:spPr>
                        <wps:txbx>
                          <w:txbxContent>
                            <w:p>
                              <w:pPr>
                                <w:spacing w:line="78" w:lineRule="exact" w:before="0"/>
                                <w:ind w:left="8" w:right="0" w:firstLine="0"/>
                                <w:jc w:val="left"/>
                                <w:rPr>
                                  <w:rFonts w:ascii="Arial"/>
                                  <w:sz w:val="7"/>
                                </w:rPr>
                              </w:pPr>
                              <w:r>
                                <w:rPr>
                                  <w:rFonts w:ascii="Arial"/>
                                  <w:color w:val="878985"/>
                                  <w:spacing w:val="-2"/>
                                  <w:w w:val="90"/>
                                  <w:sz w:val="7"/>
                                </w:rPr>
                                <w:t>D..,..Hl!l</w:t>
                              </w:r>
                              <w:r>
                                <w:rPr>
                                  <w:rFonts w:ascii="Arial"/>
                                  <w:color w:val="626460"/>
                                  <w:spacing w:val="-2"/>
                                  <w:w w:val="90"/>
                                  <w:sz w:val="7"/>
                                </w:rPr>
                                <w:t>fl&gt;!I"</w:t>
                              </w:r>
                              <w:r>
                                <w:rPr>
                                  <w:rFonts w:ascii="Arial"/>
                                  <w:color w:val="878985"/>
                                  <w:spacing w:val="-2"/>
                                  <w:w w:val="90"/>
                                  <w:sz w:val="7"/>
                                </w:rPr>
                                <w:t>'-</w:t>
                              </w:r>
                              <w:r>
                                <w:rPr>
                                  <w:rFonts w:ascii="Arial"/>
                                  <w:color w:val="878985"/>
                                  <w:spacing w:val="-5"/>
                                  <w:sz w:val="7"/>
                                </w:rPr>
                                <w:t>"'</w:t>
                              </w:r>
                            </w:p>
                            <w:p>
                              <w:pPr>
                                <w:spacing w:before="11"/>
                                <w:ind w:left="60" w:right="0" w:firstLine="0"/>
                                <w:jc w:val="left"/>
                                <w:rPr>
                                  <w:rFonts w:ascii="Arial"/>
                                  <w:sz w:val="8"/>
                                </w:rPr>
                              </w:pPr>
                              <w:r>
                                <w:rPr>
                                  <w:rFonts w:ascii="Arial"/>
                                  <w:color w:val="757774"/>
                                  <w:spacing w:val="-2"/>
                                  <w:w w:val="110"/>
                                  <w:sz w:val="8"/>
                                </w:rPr>
                                <w:t>NO\/ln.a</w:t>
                              </w:r>
                              <w:r>
                                <w:rPr>
                                  <w:rFonts w:ascii="Arial"/>
                                  <w:color w:val="939E9A"/>
                                  <w:spacing w:val="-2"/>
                                  <w:w w:val="110"/>
                                  <w:sz w:val="8"/>
                                </w:rPr>
                                <w:t>r</w:t>
                              </w:r>
                              <w:r>
                                <w:rPr>
                                  <w:rFonts w:ascii="Arial"/>
                                  <w:color w:val="757774"/>
                                  <w:spacing w:val="-2"/>
                                  <w:w w:val="110"/>
                                  <w:sz w:val="8"/>
                                </w:rPr>
                                <w:t>o/\.</w:t>
                              </w:r>
                              <w:r>
                                <w:rPr>
                                  <w:rFonts w:ascii="Arial"/>
                                  <w:color w:val="757774"/>
                                  <w:spacing w:val="17"/>
                                  <w:w w:val="110"/>
                                  <w:sz w:val="8"/>
                                </w:rPr>
                                <w:t> </w:t>
                              </w:r>
                              <w:r>
                                <w:rPr>
                                  <w:rFonts w:ascii="Arial"/>
                                  <w:color w:val="757774"/>
                                  <w:spacing w:val="-2"/>
                                  <w:w w:val="110"/>
                                  <w:sz w:val="8"/>
                                </w:rPr>
                                <w:t>suodera</w:t>
                              </w:r>
                              <w:r>
                                <w:rPr>
                                  <w:rFonts w:ascii="Arial"/>
                                  <w:color w:val="939E9A"/>
                                  <w:spacing w:val="-2"/>
                                  <w:w w:val="110"/>
                                  <w:sz w:val="8"/>
                                </w:rPr>
                                <w:t>.</w:t>
                              </w:r>
                            </w:p>
                            <w:p>
                              <w:pPr>
                                <w:spacing w:line="273" w:lineRule="auto" w:before="9"/>
                                <w:ind w:left="60" w:right="148" w:firstLine="0"/>
                                <w:jc w:val="left"/>
                                <w:rPr>
                                  <w:rFonts w:ascii="Arial"/>
                                  <w:sz w:val="7"/>
                                </w:rPr>
                              </w:pPr>
                              <w:r>
                                <w:rPr>
                                  <w:rFonts w:ascii="Arial"/>
                                  <w:color w:val="757774"/>
                                  <w:sz w:val="7"/>
                                </w:rPr>
                                <w:t>Mnhora</w:t>
                              </w:r>
                              <w:r>
                                <w:rPr>
                                  <w:rFonts w:ascii="Arial"/>
                                  <w:color w:val="757774"/>
                                  <w:spacing w:val="-5"/>
                                  <w:sz w:val="7"/>
                                </w:rPr>
                                <w:t> </w:t>
                              </w:r>
                              <w:r>
                                <w:rPr>
                                  <w:rFonts w:ascii="Arial"/>
                                  <w:color w:val="757774"/>
                                  <w:sz w:val="7"/>
                                </w:rPr>
                                <w:t>Moham.</w:t>
                              </w:r>
                              <w:r>
                                <w:rPr>
                                  <w:rFonts w:ascii="Arial"/>
                                  <w:color w:val="757774"/>
                                  <w:spacing w:val="40"/>
                                  <w:sz w:val="7"/>
                                </w:rPr>
                                <w:t> </w:t>
                              </w:r>
                              <w:r>
                                <w:rPr>
                                  <w:rFonts w:ascii="Arial"/>
                                  <w:color w:val="757774"/>
                                  <w:spacing w:val="-4"/>
                                  <w:sz w:val="7"/>
                                </w:rPr>
                                <w:t>HOshan</w:t>
                              </w:r>
                              <w:r>
                                <w:rPr>
                                  <w:rFonts w:ascii="Arial"/>
                                  <w:color w:val="757774"/>
                                  <w:spacing w:val="-2"/>
                                  <w:sz w:val="7"/>
                                </w:rPr>
                                <w:t> </w:t>
                              </w:r>
                              <w:r>
                                <w:rPr>
                                  <w:rFonts w:ascii="Arial"/>
                                  <w:color w:val="626460"/>
                                  <w:spacing w:val="-4"/>
                                  <w:sz w:val="8"/>
                                </w:rPr>
                                <w:t>F</w:t>
                              </w:r>
                              <w:r>
                                <w:rPr>
                                  <w:rFonts w:ascii="Arial"/>
                                  <w:color w:val="878985"/>
                                  <w:spacing w:val="-4"/>
                                  <w:sz w:val="8"/>
                                </w:rPr>
                                <w:t>11rnondo</w:t>
                              </w:r>
                              <w:r>
                                <w:rPr>
                                  <w:rFonts w:ascii="Arial"/>
                                  <w:color w:val="878985"/>
                                  <w:spacing w:val="40"/>
                                  <w:sz w:val="8"/>
                                </w:rPr>
                                <w:t> </w:t>
                              </w:r>
                              <w:r>
                                <w:rPr>
                                  <w:color w:val="757774"/>
                                  <w:spacing w:val="-2"/>
                                  <w:sz w:val="7"/>
                                </w:rPr>
                                <w:t>Adrinn.Jt</w:t>
                              </w:r>
                              <w:r>
                                <w:rPr>
                                  <w:color w:val="939E9A"/>
                                  <w:spacing w:val="-2"/>
                                  <w:sz w:val="7"/>
                                </w:rPr>
                                <w:t>t1&lt;udo1&lt;</w:t>
                              </w:r>
                              <w:r>
                                <w:rPr>
                                  <w:color w:val="757774"/>
                                  <w:spacing w:val="-2"/>
                                  <w:sz w:val="7"/>
                                </w:rPr>
                                <w:t>n</w:t>
                              </w:r>
                              <w:r>
                                <w:rPr>
                                  <w:color w:val="939E9A"/>
                                  <w:spacing w:val="-2"/>
                                  <w:sz w:val="7"/>
                                </w:rPr>
                                <w:t>r,</w:t>
                              </w:r>
                              <w:r>
                                <w:rPr>
                                  <w:color w:val="939E9A"/>
                                  <w:spacing w:val="40"/>
                                  <w:sz w:val="7"/>
                                </w:rPr>
                                <w:t> </w:t>
                              </w:r>
                              <w:r>
                                <w:rPr>
                                  <w:rFonts w:ascii="Arial"/>
                                  <w:color w:val="757774"/>
                                  <w:spacing w:val="-2"/>
                                  <w:sz w:val="7"/>
                                </w:rPr>
                                <w:t>M0IQQ</w:t>
                              </w:r>
                              <w:r>
                                <w:rPr>
                                  <w:rFonts w:ascii="Arial"/>
                                  <w:color w:val="939E9A"/>
                                  <w:spacing w:val="-2"/>
                                  <w:sz w:val="7"/>
                                </w:rPr>
                                <w:t>$hcJ</w:t>
                              </w:r>
                              <w:r>
                                <w:rPr>
                                  <w:rFonts w:ascii="Arial"/>
                                  <w:color w:val="757774"/>
                                  <w:spacing w:val="-2"/>
                                  <w:sz w:val="7"/>
                                </w:rPr>
                                <w:t>C0$I0</w:t>
                              </w:r>
                            </w:p>
                            <w:p>
                              <w:pPr>
                                <w:spacing w:line="240" w:lineRule="auto" w:before="10"/>
                                <w:rPr>
                                  <w:rFonts w:ascii="Arial"/>
                                  <w:sz w:val="7"/>
                                </w:rPr>
                              </w:pPr>
                            </w:p>
                            <w:p>
                              <w:pPr>
                                <w:spacing w:before="0"/>
                                <w:ind w:left="0" w:right="0" w:firstLine="0"/>
                                <w:jc w:val="left"/>
                                <w:rPr>
                                  <w:rFonts w:ascii="Arial"/>
                                  <w:sz w:val="8"/>
                                </w:rPr>
                              </w:pPr>
                              <w:r>
                                <w:rPr>
                                  <w:rFonts w:ascii="Arial"/>
                                  <w:color w:val="757774"/>
                                  <w:spacing w:val="-2"/>
                                  <w:w w:val="95"/>
                                  <w:sz w:val="8"/>
                                </w:rPr>
                                <w:t>11.J)pVatstlon</w:t>
                              </w:r>
                              <w:r>
                                <w:rPr>
                                  <w:rFonts w:ascii="Arial"/>
                                  <w:color w:val="939E9A"/>
                                  <w:spacing w:val="-2"/>
                                  <w:w w:val="95"/>
                                  <w:sz w:val="8"/>
                                </w:rPr>
                                <w:t>:</w:t>
                              </w:r>
                              <w:r>
                                <w:rPr>
                                  <w:rFonts w:ascii="Arial"/>
                                  <w:color w:val="757774"/>
                                  <w:spacing w:val="-2"/>
                                  <w:w w:val="95"/>
                                  <w:sz w:val="8"/>
                                </w:rPr>
                                <w:t>.,,J.3</w:t>
                              </w:r>
                              <w:r>
                                <w:rPr>
                                  <w:rFonts w:ascii="Arial"/>
                                  <w:color w:val="939E9A"/>
                                  <w:spacing w:val="-2"/>
                                  <w:w w:val="95"/>
                                  <w:sz w:val="8"/>
                                </w:rPr>
                                <w:t>.</w:t>
                              </w:r>
                              <w:r>
                                <w:rPr>
                                  <w:rFonts w:ascii="Arial"/>
                                  <w:color w:val="757774"/>
                                  <w:spacing w:val="-2"/>
                                  <w:w w:val="95"/>
                                  <w:sz w:val="8"/>
                                </w:rPr>
                                <w:t>1</w:t>
                              </w:r>
                            </w:p>
                          </w:txbxContent>
                        </wps:txbx>
                        <wps:bodyPr wrap="square" lIns="0" tIns="0" rIns="0" bIns="0" rtlCol="0">
                          <a:noAutofit/>
                        </wps:bodyPr>
                      </wps:wsp>
                      <wps:wsp>
                        <wps:cNvPr id="562" name="Textbox 562"/>
                        <wps:cNvSpPr txBox="1"/>
                        <wps:spPr>
                          <a:xfrm>
                            <a:off x="1343358" y="1186844"/>
                            <a:ext cx="1533525" cy="352425"/>
                          </a:xfrm>
                          <a:prstGeom prst="rect">
                            <a:avLst/>
                          </a:prstGeom>
                        </wps:spPr>
                        <wps:txbx>
                          <w:txbxContent>
                            <w:p>
                              <w:pPr>
                                <w:spacing w:line="78" w:lineRule="exact" w:before="0"/>
                                <w:ind w:left="2" w:right="0" w:firstLine="0"/>
                                <w:jc w:val="left"/>
                                <w:rPr>
                                  <w:rFonts w:ascii="Arial"/>
                                  <w:sz w:val="7"/>
                                </w:rPr>
                              </w:pPr>
                              <w:r>
                                <w:rPr>
                                  <w:rFonts w:ascii="Arial"/>
                                  <w:color w:val="878985"/>
                                  <w:spacing w:val="-2"/>
                                  <w:w w:val="115"/>
                                  <w:sz w:val="7"/>
                                </w:rPr>
                                <w:t>Step02</w:t>
                              </w:r>
                            </w:p>
                            <w:p>
                              <w:pPr>
                                <w:spacing w:before="11"/>
                                <w:ind w:left="3" w:right="0" w:firstLine="0"/>
                                <w:jc w:val="left"/>
                                <w:rPr>
                                  <w:rFonts w:ascii="Arial"/>
                                  <w:sz w:val="7"/>
                                </w:rPr>
                              </w:pPr>
                              <w:r>
                                <w:rPr>
                                  <w:rFonts w:ascii="Arial"/>
                                  <w:color w:val="626460"/>
                                  <w:w w:val="110"/>
                                  <w:sz w:val="7"/>
                                </w:rPr>
                                <w:t>To</w:t>
                              </w:r>
                              <w:r>
                                <w:rPr>
                                  <w:rFonts w:ascii="Arial"/>
                                  <w:color w:val="626460"/>
                                  <w:spacing w:val="-3"/>
                                  <w:w w:val="110"/>
                                  <w:sz w:val="7"/>
                                </w:rPr>
                                <w:t> </w:t>
                              </w:r>
                              <w:r>
                                <w:rPr>
                                  <w:rFonts w:ascii="Arial"/>
                                  <w:color w:val="939E9A"/>
                                  <w:w w:val="110"/>
                                  <w:sz w:val="7"/>
                                </w:rPr>
                                <w:t>g</w:t>
                              </w:r>
                              <w:r>
                                <w:rPr>
                                  <w:rFonts w:ascii="Arial"/>
                                  <w:color w:val="939E9A"/>
                                  <w:spacing w:val="-6"/>
                                  <w:w w:val="110"/>
                                  <w:sz w:val="7"/>
                                </w:rPr>
                                <w:t> </w:t>
                              </w:r>
                              <w:r>
                                <w:rPr>
                                  <w:rFonts w:ascii="Arial"/>
                                  <w:color w:val="878985"/>
                                  <w:w w:val="110"/>
                                  <w:sz w:val="5"/>
                                </w:rPr>
                                <w:t>c;o10,</w:t>
                              </w:r>
                              <w:r>
                                <w:rPr>
                                  <w:rFonts w:ascii="Arial"/>
                                  <w:color w:val="878985"/>
                                  <w:spacing w:val="3"/>
                                  <w:w w:val="110"/>
                                  <w:sz w:val="5"/>
                                </w:rPr>
                                <w:t> </w:t>
                              </w:r>
                              <w:r>
                                <w:rPr>
                                  <w:rFonts w:ascii="Arial"/>
                                  <w:color w:val="757774"/>
                                  <w:w w:val="110"/>
                                  <w:sz w:val="7"/>
                                </w:rPr>
                                <w:t>pno</w:t>
                              </w:r>
                              <w:r>
                                <w:rPr>
                                  <w:rFonts w:ascii="Arial"/>
                                  <w:color w:val="757774"/>
                                  <w:spacing w:val="-2"/>
                                  <w:w w:val="110"/>
                                  <w:sz w:val="7"/>
                                </w:rPr>
                                <w:t> </w:t>
                              </w:r>
                              <w:r>
                                <w:rPr>
                                  <w:rFonts w:ascii="Arial"/>
                                  <w:color w:val="757774"/>
                                  <w:w w:val="110"/>
                                  <w:sz w:val="7"/>
                                </w:rPr>
                                <w:t>o</w:t>
                              </w:r>
                              <w:r>
                                <w:rPr>
                                  <w:rFonts w:ascii="Arial"/>
                                  <w:color w:val="757774"/>
                                  <w:spacing w:val="-3"/>
                                  <w:w w:val="110"/>
                                  <w:sz w:val="7"/>
                                </w:rPr>
                                <w:t> </w:t>
                              </w:r>
                              <w:r>
                                <w:rPr>
                                  <w:rFonts w:ascii="Arial"/>
                                  <w:i/>
                                  <w:color w:val="757774"/>
                                  <w:w w:val="110"/>
                                  <w:sz w:val="7"/>
                                </w:rPr>
                                <w:t>at</w:t>
                              </w:r>
                              <w:r>
                                <w:rPr>
                                  <w:rFonts w:ascii="Arial"/>
                                  <w:i/>
                                  <w:color w:val="757774"/>
                                  <w:spacing w:val="-2"/>
                                  <w:w w:val="110"/>
                                  <w:sz w:val="7"/>
                                </w:rPr>
                                <w:t> </w:t>
                              </w:r>
                              <w:r>
                                <w:rPr>
                                  <w:rFonts w:ascii="Arial"/>
                                  <w:color w:val="757774"/>
                                  <w:sz w:val="7"/>
                                </w:rPr>
                                <w:t>111g</w:t>
                              </w:r>
                              <w:r>
                                <w:rPr>
                                  <w:rFonts w:ascii="Arial"/>
                                  <w:color w:val="757774"/>
                                  <w:spacing w:val="-5"/>
                                  <w:sz w:val="7"/>
                                </w:rPr>
                                <w:t> </w:t>
                              </w:r>
                              <w:r>
                                <w:rPr>
                                  <w:rFonts w:ascii="Arial"/>
                                  <w:color w:val="878985"/>
                                  <w:w w:val="110"/>
                                  <w:sz w:val="7"/>
                                </w:rPr>
                                <w:t>pion</w:t>
                              </w:r>
                              <w:r>
                                <w:rPr>
                                  <w:rFonts w:ascii="Arial"/>
                                  <w:color w:val="383B36"/>
                                  <w:w w:val="110"/>
                                  <w:sz w:val="7"/>
                                </w:rPr>
                                <w:t>t</w:t>
                              </w:r>
                              <w:r>
                                <w:rPr>
                                  <w:rFonts w:ascii="Arial"/>
                                  <w:color w:val="383B36"/>
                                  <w:spacing w:val="-4"/>
                                  <w:w w:val="110"/>
                                  <w:sz w:val="7"/>
                                </w:rPr>
                                <w:t> </w:t>
                              </w:r>
                              <w:r>
                                <w:rPr>
                                  <w:rFonts w:ascii="Arial"/>
                                  <w:color w:val="757774"/>
                                  <w:spacing w:val="-2"/>
                                  <w:w w:val="110"/>
                                  <w:sz w:val="7"/>
                                </w:rPr>
                                <w:t>lliKII.</w:t>
                              </w:r>
                            </w:p>
                            <w:p>
                              <w:pPr>
                                <w:tabs>
                                  <w:tab w:pos="1989" w:val="left" w:leader="none"/>
                                  <w:tab w:pos="2365" w:val="left" w:leader="none"/>
                                </w:tabs>
                                <w:spacing w:before="57"/>
                                <w:ind w:left="6" w:right="0" w:firstLine="0"/>
                                <w:jc w:val="left"/>
                                <w:rPr>
                                  <w:rFonts w:ascii="Arial"/>
                                  <w:sz w:val="8"/>
                                </w:rPr>
                              </w:pPr>
                              <w:r>
                                <w:rPr>
                                  <w:color w:val="757774"/>
                                  <w:w w:val="115"/>
                                  <w:sz w:val="7"/>
                                </w:rPr>
                                <w:t>Sl"f-</w:t>
                              </w:r>
                              <w:r>
                                <w:rPr>
                                  <w:color w:val="757774"/>
                                  <w:spacing w:val="-5"/>
                                  <w:w w:val="115"/>
                                  <w:sz w:val="7"/>
                                </w:rPr>
                                <w:t>'03</w:t>
                              </w:r>
                              <w:r>
                                <w:rPr>
                                  <w:color w:val="757774"/>
                                  <w:sz w:val="7"/>
                                </w:rPr>
                                <w:tab/>
                              </w:r>
                              <w:r>
                                <w:rPr>
                                  <w:rFonts w:ascii="Arial"/>
                                  <w:color w:val="939E9A"/>
                                  <w:w w:val="115"/>
                                  <w:position w:val="5"/>
                                  <w:sz w:val="8"/>
                                </w:rPr>
                                <w:t>c</w:t>
                              </w:r>
                              <w:r>
                                <w:rPr>
                                  <w:rFonts w:ascii="Arial"/>
                                  <w:color w:val="939E9A"/>
                                  <w:spacing w:val="4"/>
                                  <w:w w:val="115"/>
                                  <w:position w:val="5"/>
                                  <w:sz w:val="8"/>
                                </w:rPr>
                                <w:t> </w:t>
                              </w:r>
                              <w:r>
                                <w:rPr>
                                  <w:rFonts w:ascii="Arial"/>
                                  <w:color w:val="759589"/>
                                  <w:spacing w:val="-5"/>
                                  <w:w w:val="115"/>
                                  <w:position w:val="5"/>
                                  <w:sz w:val="8"/>
                                </w:rPr>
                                <w:t>..</w:t>
                              </w:r>
                              <w:r>
                                <w:rPr>
                                  <w:rFonts w:ascii="Arial"/>
                                  <w:color w:val="939E9A"/>
                                  <w:spacing w:val="-5"/>
                                  <w:w w:val="115"/>
                                  <w:position w:val="5"/>
                                  <w:sz w:val="8"/>
                                </w:rPr>
                                <w:t>=</w:t>
                              </w:r>
                              <w:r>
                                <w:rPr>
                                  <w:rFonts w:ascii="Arial"/>
                                  <w:color w:val="939E9A"/>
                                  <w:position w:val="5"/>
                                  <w:sz w:val="8"/>
                                </w:rPr>
                                <w:tab/>
                              </w:r>
                              <w:r>
                                <w:rPr>
                                  <w:rFonts w:ascii="Arial"/>
                                  <w:color w:val="ED443A"/>
                                  <w:spacing w:val="-10"/>
                                  <w:w w:val="115"/>
                                  <w:position w:val="5"/>
                                  <w:sz w:val="8"/>
                                </w:rPr>
                                <w:t>-</w:t>
                              </w:r>
                            </w:p>
                            <w:p>
                              <w:pPr>
                                <w:spacing w:line="261" w:lineRule="auto" w:before="0"/>
                                <w:ind w:left="0" w:right="1128" w:firstLine="4"/>
                                <w:jc w:val="left"/>
                                <w:rPr>
                                  <w:rFonts w:ascii="Arial" w:hAnsi="Arial"/>
                                  <w:sz w:val="7"/>
                                </w:rPr>
                              </w:pPr>
                              <w:r>
                                <w:rPr>
                                  <w:rFonts w:ascii="Arial" w:hAnsi="Arial"/>
                                  <w:color w:val="878985"/>
                                  <w:sz w:val="7"/>
                                </w:rPr>
                                <w:t>view</w:t>
                              </w:r>
                              <w:r>
                                <w:rPr>
                                  <w:rFonts w:ascii="Arial" w:hAnsi="Arial"/>
                                  <w:color w:val="878985"/>
                                  <w:spacing w:val="-5"/>
                                  <w:sz w:val="7"/>
                                </w:rPr>
                                <w:t> </w:t>
                              </w:r>
                              <w:r>
                                <w:rPr>
                                  <w:rFonts w:ascii="Arial" w:hAnsi="Arial"/>
                                  <w:color w:val="757774"/>
                                  <w:sz w:val="7"/>
                                </w:rPr>
                                <w:t>l«ls&lt;.1lts</w:t>
                              </w:r>
                              <w:r>
                                <w:rPr>
                                  <w:rFonts w:ascii="Arial" w:hAnsi="Arial"/>
                                  <w:color w:val="757774"/>
                                  <w:spacing w:val="-5"/>
                                  <w:sz w:val="7"/>
                                </w:rPr>
                                <w:t> </w:t>
                              </w:r>
                              <w:r>
                                <w:rPr>
                                  <w:rFonts w:ascii="Arial" w:hAnsi="Arial"/>
                                  <w:color w:val="757774"/>
                                  <w:sz w:val="7"/>
                                </w:rPr>
                                <w:t>i'</w:t>
                              </w:r>
                              <w:r>
                                <w:rPr>
                                  <w:rFonts w:ascii="Arial" w:hAnsi="Arial"/>
                                  <w:color w:val="757774"/>
                                  <w:spacing w:val="-1"/>
                                  <w:sz w:val="7"/>
                                </w:rPr>
                                <w:t> </w:t>
                              </w:r>
                              <w:r>
                                <w:rPr>
                                  <w:rFonts w:ascii="Arial" w:hAnsi="Arial"/>
                                  <w:color w:val="757774"/>
                                  <w:sz w:val="7"/>
                                </w:rPr>
                                <w:t>occ&lt;.1rncy</w:t>
                              </w:r>
                              <w:r>
                                <w:rPr>
                                  <w:rFonts w:ascii="Arial" w:hAnsi="Arial"/>
                                  <w:color w:val="757774"/>
                                  <w:spacing w:val="-5"/>
                                  <w:sz w:val="7"/>
                                </w:rPr>
                                <w:t> </w:t>
                              </w:r>
                              <w:r>
                                <w:rPr>
                                  <w:color w:val="878985"/>
                                  <w:sz w:val="8"/>
                                </w:rPr>
                                <w:t>is</w:t>
                              </w:r>
                              <w:r>
                                <w:rPr>
                                  <w:color w:val="878985"/>
                                  <w:spacing w:val="-5"/>
                                  <w:sz w:val="8"/>
                                </w:rPr>
                                <w:t> </w:t>
                              </w:r>
                              <w:r>
                                <w:rPr>
                                  <w:rFonts w:ascii="Arial" w:hAnsi="Arial"/>
                                  <w:color w:val="757774"/>
                                  <w:sz w:val="7"/>
                                </w:rPr>
                                <w:t>grcotor</w:t>
                              </w:r>
                              <w:r>
                                <w:rPr>
                                  <w:rFonts w:ascii="Arial" w:hAnsi="Arial"/>
                                  <w:color w:val="757774"/>
                                  <w:spacing w:val="40"/>
                                  <w:sz w:val="7"/>
                                </w:rPr>
                                <w:t> </w:t>
                              </w:r>
                              <w:r>
                                <w:rPr>
                                  <w:rFonts w:ascii="Arial" w:hAnsi="Arial"/>
                                  <w:color w:val="757774"/>
                                  <w:spacing w:val="-4"/>
                                  <w:sz w:val="7"/>
                                </w:rPr>
                                <w:t>RO</w:t>
                              </w:r>
                              <w:r>
                                <w:rPr>
                                  <w:rFonts w:ascii="Arial" w:hAnsi="Arial"/>
                                  <w:color w:val="939E9A"/>
                                  <w:spacing w:val="-4"/>
                                  <w:sz w:val="7"/>
                                </w:rPr>
                                <w:t>%.</w:t>
                              </w:r>
                            </w:p>
                          </w:txbxContent>
                        </wps:txbx>
                        <wps:bodyPr wrap="square" lIns="0" tIns="0" rIns="0" bIns="0" rtlCol="0">
                          <a:noAutofit/>
                        </wps:bodyPr>
                      </wps:wsp>
                      <wps:wsp>
                        <wps:cNvPr id="563" name="Textbox 563"/>
                        <wps:cNvSpPr txBox="1"/>
                        <wps:spPr>
                          <a:xfrm>
                            <a:off x="3678059" y="1550734"/>
                            <a:ext cx="585470" cy="173355"/>
                          </a:xfrm>
                          <a:prstGeom prst="rect">
                            <a:avLst/>
                          </a:prstGeom>
                        </wps:spPr>
                        <wps:txbx>
                          <w:txbxContent>
                            <w:p>
                              <w:pPr>
                                <w:spacing w:line="254" w:lineRule="auto" w:before="0"/>
                                <w:ind w:left="3" w:right="18" w:hanging="4"/>
                                <w:jc w:val="left"/>
                                <w:rPr>
                                  <w:sz w:val="8"/>
                                </w:rPr>
                              </w:pPr>
                              <w:r>
                                <w:rPr>
                                  <w:color w:val="878985"/>
                                  <w:spacing w:val="-2"/>
                                  <w:w w:val="105"/>
                                  <w:sz w:val="7"/>
                                </w:rPr>
                                <w:t>sd</w:t>
                              </w:r>
                              <w:r>
                                <w:rPr>
                                  <w:color w:val="626460"/>
                                  <w:spacing w:val="-2"/>
                                  <w:w w:val="105"/>
                                  <w:sz w:val="7"/>
                                </w:rPr>
                                <w:t>k_</w:t>
                              </w:r>
                              <w:r>
                                <w:rPr>
                                  <w:color w:val="878985"/>
                                  <w:spacing w:val="-2"/>
                                  <w:w w:val="105"/>
                                  <w:sz w:val="7"/>
                                </w:rPr>
                                <w:t>11phono_1&lt;S6_orm</w:t>
                              </w:r>
                              <w:r>
                                <w:rPr>
                                  <w:color w:val="878985"/>
                                  <w:spacing w:val="40"/>
                                  <w:w w:val="105"/>
                                  <w:sz w:val="7"/>
                                </w:rPr>
                                <w:t> </w:t>
                              </w:r>
                              <w:r>
                                <w:rPr>
                                  <w:rFonts w:ascii="Arial"/>
                                  <w:color w:val="939E9A"/>
                                  <w:w w:val="105"/>
                                  <w:sz w:val="8"/>
                                </w:rPr>
                                <w:t>V\;l!f</w:t>
                              </w:r>
                              <w:r>
                                <w:rPr>
                                  <w:rFonts w:ascii="Arial"/>
                                  <w:color w:val="626460"/>
                                  <w:w w:val="105"/>
                                  <w:sz w:val="8"/>
                                </w:rPr>
                                <w:t>d</w:t>
                              </w:r>
                              <w:r>
                                <w:rPr>
                                  <w:rFonts w:ascii="Arial"/>
                                  <w:color w:val="626460"/>
                                  <w:spacing w:val="-6"/>
                                  <w:w w:val="105"/>
                                  <w:sz w:val="8"/>
                                </w:rPr>
                                <w:t> </w:t>
                              </w:r>
                              <w:r>
                                <w:rPr>
                                  <w:rFonts w:ascii="Arial"/>
                                  <w:color w:val="626460"/>
                                  <w:w w:val="105"/>
                                  <w:sz w:val="8"/>
                                </w:rPr>
                                <w:t>g</w:t>
                              </w:r>
                              <w:r>
                                <w:rPr>
                                  <w:rFonts w:ascii="Arial"/>
                                  <w:color w:val="878985"/>
                                  <w:w w:val="105"/>
                                  <w:sz w:val="8"/>
                                </w:rPr>
                                <w:t>9PSlll.</w:t>
                              </w:r>
                              <w:r>
                                <w:rPr>
                                  <w:rFonts w:ascii="Arial"/>
                                  <w:color w:val="626460"/>
                                  <w:w w:val="105"/>
                                  <w:sz w:val="8"/>
                                </w:rPr>
                                <w:t>11</w:t>
                              </w:r>
                              <w:r>
                                <w:rPr>
                                  <w:rFonts w:ascii="Arial"/>
                                  <w:color w:val="626460"/>
                                  <w:spacing w:val="-6"/>
                                  <w:w w:val="105"/>
                                  <w:sz w:val="8"/>
                                </w:rPr>
                                <w:t> </w:t>
                              </w:r>
                              <w:r>
                                <w:rPr>
                                  <w:rFonts w:ascii="Arial"/>
                                  <w:color w:val="878985"/>
                                  <w:w w:val="105"/>
                                  <w:sz w:val="8"/>
                                </w:rPr>
                                <w:t>07'0.1"</w:t>
                              </w:r>
                              <w:r>
                                <w:rPr>
                                  <w:rFonts w:ascii="Arial"/>
                                  <w:color w:val="878985"/>
                                  <w:spacing w:val="40"/>
                                  <w:w w:val="105"/>
                                  <w:sz w:val="8"/>
                                </w:rPr>
                                <w:t> </w:t>
                              </w:r>
                              <w:r>
                                <w:rPr>
                                  <w:rFonts w:ascii="Arial"/>
                                  <w:color w:val="878985"/>
                                  <w:w w:val="105"/>
                                  <w:sz w:val="7"/>
                                </w:rPr>
                                <w:t>87367</w:t>
                              </w:r>
                              <w:r>
                                <w:rPr>
                                  <w:rFonts w:ascii="Arial"/>
                                  <w:color w:val="626460"/>
                                  <w:w w:val="105"/>
                                  <w:sz w:val="7"/>
                                </w:rPr>
                                <w:t>'-2dc</w:t>
                              </w:r>
                              <w:r>
                                <w:rPr>
                                  <w:rFonts w:ascii="Arial"/>
                                  <w:color w:val="878985"/>
                                  <w:w w:val="105"/>
                                  <w:sz w:val="7"/>
                                </w:rPr>
                                <w:t>v</w:t>
                              </w:r>
                              <w:r>
                                <w:rPr>
                                  <w:rFonts w:ascii="Arial"/>
                                  <w:color w:val="878985"/>
                                  <w:spacing w:val="22"/>
                                  <w:w w:val="105"/>
                                  <w:sz w:val="7"/>
                                </w:rPr>
                                <w:t> </w:t>
                              </w:r>
                              <w:r>
                                <w:rPr>
                                  <w:color w:val="939E9A"/>
                                  <w:w w:val="105"/>
                                  <w:sz w:val="8"/>
                                </w:rPr>
                                <w:t>key$</w:t>
                              </w:r>
                            </w:p>
                          </w:txbxContent>
                        </wps:txbx>
                        <wps:bodyPr wrap="square" lIns="0" tIns="0" rIns="0" bIns="0" rtlCol="0">
                          <a:noAutofit/>
                        </wps:bodyPr>
                      </wps:wsp>
                      <wps:wsp>
                        <wps:cNvPr id="564" name="Textbox 564"/>
                        <wps:cNvSpPr txBox="1"/>
                        <wps:spPr>
                          <a:xfrm>
                            <a:off x="141795" y="1717326"/>
                            <a:ext cx="37465" cy="77470"/>
                          </a:xfrm>
                          <a:prstGeom prst="rect">
                            <a:avLst/>
                          </a:prstGeom>
                        </wps:spPr>
                        <wps:txbx>
                          <w:txbxContent>
                            <w:p>
                              <w:pPr>
                                <w:spacing w:line="122" w:lineRule="exact" w:before="0"/>
                                <w:ind w:left="0" w:right="0" w:firstLine="0"/>
                                <w:jc w:val="left"/>
                                <w:rPr>
                                  <w:sz w:val="11"/>
                                </w:rPr>
                              </w:pPr>
                              <w:r>
                                <w:rPr>
                                  <w:color w:val="F2F0E2"/>
                                  <w:spacing w:val="-10"/>
                                  <w:w w:val="105"/>
                                  <w:sz w:val="11"/>
                                  <w:shd w:fill="363A38" w:color="auto" w:val="clear"/>
                                </w:rPr>
                                <w:t>I</w:t>
                              </w:r>
                            </w:p>
                          </w:txbxContent>
                        </wps:txbx>
                        <wps:bodyPr wrap="square" lIns="0" tIns="0" rIns="0" bIns="0" rtlCol="0">
                          <a:noAutofit/>
                        </wps:bodyPr>
                      </wps:wsp>
                      <wps:wsp>
                        <wps:cNvPr id="565" name="Textbox 565"/>
                        <wps:cNvSpPr txBox="1"/>
                        <wps:spPr>
                          <a:xfrm>
                            <a:off x="210848" y="1739996"/>
                            <a:ext cx="302260" cy="52069"/>
                          </a:xfrm>
                          <a:prstGeom prst="rect">
                            <a:avLst/>
                          </a:prstGeom>
                          <a:solidFill>
                            <a:srgbClr val="363A38"/>
                          </a:solidFill>
                        </wps:spPr>
                        <wps:txbx>
                          <w:txbxContent>
                            <w:p>
                              <w:pPr>
                                <w:spacing w:before="6"/>
                                <w:ind w:left="0" w:right="-15" w:firstLine="0"/>
                                <w:jc w:val="left"/>
                                <w:rPr>
                                  <w:rFonts w:ascii="Arial"/>
                                  <w:color w:val="000000"/>
                                  <w:sz w:val="6"/>
                                </w:rPr>
                              </w:pPr>
                              <w:r>
                                <w:rPr>
                                  <w:rFonts w:ascii="Arial"/>
                                  <w:color w:val="B8BCB6"/>
                                  <w:spacing w:val="-2"/>
                                  <w:w w:val="130"/>
                                  <w:sz w:val="6"/>
                                </w:rPr>
                                <w:t>Dol</w:t>
                              </w:r>
                              <w:r>
                                <w:rPr>
                                  <w:rFonts w:ascii="Arial"/>
                                  <w:color w:val="D1D4D4"/>
                                  <w:spacing w:val="-2"/>
                                  <w:w w:val="130"/>
                                  <w:sz w:val="6"/>
                                </w:rPr>
                                <w:t>8"'</w:t>
                              </w:r>
                              <w:r>
                                <w:rPr>
                                  <w:rFonts w:ascii="Arial"/>
                                  <w:color w:val="B8BCB6"/>
                                  <w:spacing w:val="-2"/>
                                  <w:w w:val="130"/>
                                  <w:sz w:val="6"/>
                                </w:rPr>
                                <w:t>accou</w:t>
                              </w:r>
                              <w:r>
                                <w:rPr>
                                  <w:rFonts w:ascii="Arial"/>
                                  <w:color w:val="D1D4D4"/>
                                  <w:spacing w:val="-2"/>
                                  <w:w w:val="130"/>
                                  <w:sz w:val="6"/>
                                </w:rPr>
                                <w:t>n</w:t>
                              </w:r>
                              <w:r>
                                <w:rPr>
                                  <w:rFonts w:ascii="Arial"/>
                                  <w:color w:val="B8BCB6"/>
                                  <w:spacing w:val="-2"/>
                                  <w:w w:val="130"/>
                                  <w:sz w:val="6"/>
                                </w:rPr>
                                <w:t>t</w:t>
                              </w:r>
                            </w:p>
                          </w:txbxContent>
                        </wps:txbx>
                        <wps:bodyPr wrap="square" lIns="0" tIns="0" rIns="0" bIns="0" rtlCol="0">
                          <a:noAutofit/>
                        </wps:bodyPr>
                      </wps:wsp>
                      <wps:wsp>
                        <wps:cNvPr id="566" name="Textbox 566"/>
                        <wps:cNvSpPr txBox="1"/>
                        <wps:spPr>
                          <a:xfrm>
                            <a:off x="132376" y="1561428"/>
                            <a:ext cx="167005" cy="77470"/>
                          </a:xfrm>
                          <a:prstGeom prst="rect">
                            <a:avLst/>
                          </a:prstGeom>
                          <a:solidFill>
                            <a:srgbClr val="363A38"/>
                          </a:solidFill>
                        </wps:spPr>
                        <wps:txbx>
                          <w:txbxContent>
                            <w:p>
                              <w:pPr>
                                <w:spacing w:before="9"/>
                                <w:ind w:left="0" w:right="-15" w:firstLine="0"/>
                                <w:jc w:val="left"/>
                                <w:rPr>
                                  <w:rFonts w:ascii="Arial"/>
                                  <w:color w:val="000000"/>
                                  <w:sz w:val="6"/>
                                </w:rPr>
                              </w:pPr>
                              <w:r>
                                <w:rPr>
                                  <w:color w:val="B8BCB6"/>
                                  <w:spacing w:val="-4"/>
                                  <w:sz w:val="9"/>
                                </w:rPr>
                                <w:t>Q}</w:t>
                              </w:r>
                              <w:r>
                                <w:rPr>
                                  <w:color w:val="B8BCB6"/>
                                  <w:spacing w:val="-1"/>
                                  <w:sz w:val="9"/>
                                </w:rPr>
                                <w:t> </w:t>
                              </w:r>
                              <w:r>
                                <w:rPr>
                                  <w:rFonts w:ascii="Arial"/>
                                  <w:color w:val="B8BCB6"/>
                                  <w:spacing w:val="-2"/>
                                  <w:sz w:val="6"/>
                                </w:rPr>
                                <w:t>Holf&gt;</w:t>
                              </w:r>
                            </w:p>
                          </w:txbxContent>
                        </wps:txbx>
                        <wps:bodyPr wrap="square" lIns="0" tIns="0" rIns="0" bIns="0" rtlCol="0">
                          <a:noAutofit/>
                        </wps:bodyPr>
                      </wps:wsp>
                    </wpg:wgp>
                  </a:graphicData>
                </a:graphic>
              </wp:anchor>
            </w:drawing>
          </mc:Choice>
          <mc:Fallback>
            <w:pict>
              <v:group style="position:absolute;margin-left:468.943176pt;margin-top:-149.329529pt;width:361.25pt;height:141.35pt;mso-position-horizontal-relative:page;mso-position-vertical-relative:paragraph;z-index:15808512" id="docshapegroup361" coordorigin="9379,-2987" coordsize="7225,2827">
                <v:shape style="position:absolute;left:9378;top:-2987;width:7225;height:1231" type="#_x0000_t75" id="docshape362" stroked="false">
                  <v:imagedata r:id="rId116" o:title=""/>
                </v:shape>
                <v:line style="position:absolute" from="16516,-160" to="16516,-2371" stroked="true" strokeweight="7.935959pt" strokecolor="#000000">
                  <v:stroke dashstyle="solid"/>
                </v:line>
                <v:shape style="position:absolute;left:9658;top:-1704;width:2658;height:451" id="docshape363" coordorigin="9658,-1704" coordsize="2658,451" path="m9677,-1608l9658,-1608,9658,-1253,9677,-1253,9677,-1608xm11793,-1704l11779,-1704,11779,-1609,11793,-1609,11793,-1704xm12315,-1608l12301,-1608,12301,-1512,12315,-1512,12315,-1608xe" filled="true" fillcolor="#f0f2ef" stroked="false">
                  <v:path arrowok="t"/>
                  <v:fill type="solid"/>
                </v:shape>
                <v:shape style="position:absolute;left:15178;top:-2074;width:891;height:78" type="#_x0000_t202" id="docshape364" filled="false" stroked="false">
                  <v:textbox inset="0,0,0,0">
                    <w:txbxContent>
                      <w:p>
                        <w:pPr>
                          <w:spacing w:line="78" w:lineRule="exact" w:before="0"/>
                          <w:ind w:left="0" w:right="0" w:firstLine="0"/>
                          <w:jc w:val="left"/>
                          <w:rPr>
                            <w:sz w:val="7"/>
                          </w:rPr>
                        </w:pPr>
                        <w:r>
                          <w:rPr>
                            <w:color w:val="757774"/>
                            <w:w w:val="125"/>
                            <w:sz w:val="7"/>
                          </w:rPr>
                          <w:t>Modt!wil</w:t>
                        </w:r>
                        <w:r>
                          <w:rPr>
                            <w:color w:val="A8ACA8"/>
                            <w:w w:val="125"/>
                            <w:sz w:val="7"/>
                          </w:rPr>
                          <w:t>h</w:t>
                        </w:r>
                        <w:r>
                          <w:rPr>
                            <w:color w:val="C34B4D"/>
                            <w:w w:val="125"/>
                            <w:sz w:val="7"/>
                          </w:rPr>
                          <w:t>.</w:t>
                        </w:r>
                        <w:r>
                          <w:rPr>
                            <w:color w:val="C34B4D"/>
                            <w:spacing w:val="9"/>
                            <w:w w:val="130"/>
                            <w:sz w:val="7"/>
                          </w:rPr>
                          <w:t> </w:t>
                        </w:r>
                        <w:r>
                          <w:rPr>
                            <w:color w:val="939E9A"/>
                            <w:spacing w:val="-2"/>
                            <w:w w:val="130"/>
                            <w:sz w:val="7"/>
                          </w:rPr>
                          <w:t>1S</w:t>
                        </w:r>
                        <w:r>
                          <w:rPr>
                            <w:color w:val="494D46"/>
                            <w:spacing w:val="-2"/>
                            <w:w w:val="130"/>
                            <w:sz w:val="7"/>
                          </w:rPr>
                          <w:t>1</w:t>
                        </w:r>
                        <w:r>
                          <w:rPr>
                            <w:color w:val="757774"/>
                            <w:spacing w:val="-2"/>
                            <w:w w:val="130"/>
                            <w:sz w:val="7"/>
                          </w:rPr>
                          <w:t>il</w:t>
                        </w:r>
                        <w:r>
                          <w:rPr>
                            <w:color w:val="939E9A"/>
                            <w:spacing w:val="-2"/>
                            <w:w w:val="130"/>
                            <w:sz w:val="7"/>
                          </w:rPr>
                          <w:t>.</w:t>
                        </w:r>
                        <w:r>
                          <w:rPr>
                            <w:color w:val="757774"/>
                            <w:spacing w:val="-2"/>
                            <w:w w:val="130"/>
                            <w:sz w:val="7"/>
                          </w:rPr>
                          <w:t>unl«.1</w:t>
                        </w:r>
                      </w:p>
                    </w:txbxContent>
                  </v:textbox>
                  <w10:wrap type="none"/>
                </v:shape>
                <v:shape style="position:absolute;left:9658;top:-1574;width:870;height:291" type="#_x0000_t202" id="docshape365" filled="false" stroked="false">
                  <v:textbox inset="0,0,0,0">
                    <w:txbxContent>
                      <w:p>
                        <w:pPr>
                          <w:spacing w:line="291" w:lineRule="exact" w:before="0"/>
                          <w:ind w:left="0" w:right="0" w:firstLine="0"/>
                          <w:jc w:val="left"/>
                          <w:rPr>
                            <w:sz w:val="16"/>
                          </w:rPr>
                        </w:pPr>
                        <w:r>
                          <w:rPr>
                            <w:rFonts w:ascii="Arial" w:hAnsi="Arial"/>
                            <w:color w:val="A8ACA8"/>
                            <w:spacing w:val="-14"/>
                            <w:w w:val="130"/>
                            <w:sz w:val="26"/>
                          </w:rPr>
                          <w:t>.</w:t>
                        </w:r>
                        <w:r>
                          <w:rPr>
                            <w:rFonts w:ascii="Arial" w:hAnsi="Arial"/>
                            <w:color w:val="757774"/>
                            <w:spacing w:val="-14"/>
                            <w:w w:val="130"/>
                            <w:sz w:val="26"/>
                          </w:rPr>
                          <w:t>....</w:t>
                        </w:r>
                        <w:r>
                          <w:rPr>
                            <w:rFonts w:ascii="Arial" w:hAnsi="Arial"/>
                            <w:color w:val="626460"/>
                            <w:spacing w:val="-14"/>
                            <w:w w:val="130"/>
                            <w:position w:val="9"/>
                            <w:sz w:val="8"/>
                          </w:rPr>
                          <w:t>·</w:t>
                        </w:r>
                        <w:r>
                          <w:rPr>
                            <w:rFonts w:ascii="Arial" w:hAnsi="Arial"/>
                            <w:color w:val="494D46"/>
                            <w:spacing w:val="-14"/>
                            <w:w w:val="130"/>
                            <w:sz w:val="26"/>
                          </w:rPr>
                          <w:t>.</w:t>
                        </w:r>
                        <w:r>
                          <w:rPr>
                            <w:rFonts w:ascii="Arial" w:hAnsi="Arial"/>
                            <w:color w:val="626460"/>
                            <w:spacing w:val="-14"/>
                            <w:w w:val="130"/>
                            <w:position w:val="9"/>
                            <w:sz w:val="8"/>
                          </w:rPr>
                          <w:t>·-</w:t>
                        </w:r>
                        <w:r>
                          <w:rPr>
                            <w:rFonts w:ascii="Arial" w:hAnsi="Arial"/>
                            <w:color w:val="626460"/>
                            <w:spacing w:val="5"/>
                            <w:w w:val="130"/>
                            <w:position w:val="9"/>
                            <w:sz w:val="8"/>
                          </w:rPr>
                          <w:t> </w:t>
                        </w:r>
                        <w:r>
                          <w:rPr>
                            <w:rFonts w:ascii="Arial" w:hAnsi="Arial"/>
                            <w:color w:val="757774"/>
                            <w:spacing w:val="-14"/>
                            <w:w w:val="130"/>
                            <w:sz w:val="26"/>
                          </w:rPr>
                          <w:t>.</w:t>
                        </w:r>
                        <w:r>
                          <w:rPr>
                            <w:rFonts w:ascii="Arial" w:hAnsi="Arial"/>
                            <w:color w:val="626460"/>
                            <w:spacing w:val="-14"/>
                            <w:w w:val="130"/>
                            <w:position w:val="9"/>
                            <w:sz w:val="10"/>
                          </w:rPr>
                          <w:t>-</w:t>
                        </w:r>
                        <w:r>
                          <w:rPr>
                            <w:rFonts w:ascii="Arial" w:hAnsi="Arial"/>
                            <w:color w:val="494D46"/>
                            <w:spacing w:val="-14"/>
                            <w:w w:val="130"/>
                            <w:sz w:val="26"/>
                          </w:rPr>
                          <w:t>.</w:t>
                        </w:r>
                        <w:r>
                          <w:rPr>
                            <w:color w:val="494D46"/>
                            <w:spacing w:val="-14"/>
                            <w:w w:val="130"/>
                            <w:sz w:val="16"/>
                          </w:rPr>
                          <w:t>,</w:t>
                        </w:r>
                      </w:p>
                    </w:txbxContent>
                  </v:textbox>
                  <w10:wrap type="none"/>
                </v:shape>
                <v:shape style="position:absolute;left:10621;top:-1710;width:234;height:355" type="#_x0000_t202" id="docshape366" filled="false" stroked="false">
                  <v:textbox inset="0,0,0,0">
                    <w:txbxContent>
                      <w:p>
                        <w:pPr>
                          <w:spacing w:line="355" w:lineRule="exact" w:before="0"/>
                          <w:ind w:left="0" w:right="0" w:firstLine="0"/>
                          <w:jc w:val="left"/>
                          <w:rPr>
                            <w:sz w:val="32"/>
                          </w:rPr>
                        </w:pPr>
                        <w:r>
                          <w:rPr>
                            <w:color w:val="232423"/>
                            <w:spacing w:val="-5"/>
                            <w:sz w:val="32"/>
                          </w:rPr>
                          <w:t>·</w:t>
                        </w:r>
                        <w:r>
                          <w:rPr>
                            <w:color w:val="757774"/>
                            <w:spacing w:val="-5"/>
                            <w:sz w:val="32"/>
                          </w:rPr>
                          <w:t>-</w:t>
                        </w:r>
                      </w:p>
                    </w:txbxContent>
                  </v:textbox>
                  <w10:wrap type="none"/>
                </v:shape>
                <v:shape style="position:absolute;left:10750;top:-1570;width:141;height:289" type="#_x0000_t202" id="docshape367" filled="false" stroked="false">
                  <v:textbox inset="0,0,0,0">
                    <w:txbxContent>
                      <w:p>
                        <w:pPr>
                          <w:spacing w:line="288" w:lineRule="exact" w:before="0"/>
                          <w:ind w:left="0" w:right="0" w:firstLine="0"/>
                          <w:jc w:val="left"/>
                          <w:rPr>
                            <w:rFonts w:ascii="Arial"/>
                            <w:sz w:val="16"/>
                          </w:rPr>
                        </w:pPr>
                        <w:r>
                          <w:rPr>
                            <w:color w:val="494D46"/>
                            <w:spacing w:val="-5"/>
                            <w:position w:val="-8"/>
                            <w:sz w:val="26"/>
                          </w:rPr>
                          <w:t>.</w:t>
                        </w:r>
                        <w:r>
                          <w:rPr>
                            <w:rFonts w:ascii="Arial"/>
                            <w:color w:val="626460"/>
                            <w:spacing w:val="-5"/>
                            <w:sz w:val="16"/>
                          </w:rPr>
                          <w:t>-</w:t>
                        </w:r>
                      </w:p>
                    </w:txbxContent>
                  </v:textbox>
                  <w10:wrap type="none"/>
                </v:shape>
                <v:shape style="position:absolute;left:11494;top:-1694;width:1050;height:461" type="#_x0000_t202" id="docshape368" filled="false" stroked="false">
                  <v:textbox inset="0,0,0,0">
                    <w:txbxContent>
                      <w:p>
                        <w:pPr>
                          <w:spacing w:line="78" w:lineRule="exact" w:before="0"/>
                          <w:ind w:left="3" w:right="0" w:firstLine="0"/>
                          <w:jc w:val="left"/>
                          <w:rPr>
                            <w:sz w:val="7"/>
                          </w:rPr>
                        </w:pPr>
                        <w:r>
                          <w:rPr>
                            <w:color w:val="757774"/>
                            <w:spacing w:val="-2"/>
                            <w:sz w:val="7"/>
                          </w:rPr>
                          <w:t>Oingno1&lt;</w:t>
                        </w:r>
                        <w:r>
                          <w:rPr>
                            <w:color w:val="A8ACA8"/>
                            <w:spacing w:val="-2"/>
                            <w:sz w:val="7"/>
                          </w:rPr>
                          <w:t>i</w:t>
                        </w:r>
                        <w:r>
                          <w:rPr>
                            <w:color w:val="757774"/>
                            <w:spacing w:val="-2"/>
                            <w:sz w:val="7"/>
                          </w:rPr>
                          <w:t>"</w:t>
                        </w:r>
                        <w:r>
                          <w:rPr>
                            <w:color w:val="757774"/>
                            <w:spacing w:val="16"/>
                            <w:sz w:val="7"/>
                          </w:rPr>
                          <w:t> </w:t>
                        </w:r>
                        <w:r>
                          <w:rPr>
                            <w:color w:val="757774"/>
                            <w:spacing w:val="-4"/>
                            <w:sz w:val="7"/>
                          </w:rPr>
                          <w:t>Tnol</w:t>
                        </w:r>
                      </w:p>
                      <w:p>
                        <w:pPr>
                          <w:spacing w:before="15"/>
                          <w:ind w:left="0" w:right="0" w:firstLine="0"/>
                          <w:jc w:val="left"/>
                          <w:rPr>
                            <w:rFonts w:ascii="Arial"/>
                            <w:sz w:val="7"/>
                          </w:rPr>
                        </w:pPr>
                        <w:r>
                          <w:rPr>
                            <w:rFonts w:ascii="Arial"/>
                            <w:color w:val="626460"/>
                            <w:spacing w:val="-2"/>
                            <w:w w:val="115"/>
                            <w:sz w:val="7"/>
                          </w:rPr>
                          <w:t>HO\"':tou</w:t>
                        </w:r>
                        <w:r>
                          <w:rPr>
                            <w:rFonts w:ascii="Arial"/>
                            <w:color w:val="878985"/>
                            <w:spacing w:val="-2"/>
                            <w:w w:val="115"/>
                            <w:sz w:val="7"/>
                          </w:rPr>
                          <w:t>r.gtngci</w:t>
                        </w:r>
                        <w:r>
                          <w:rPr>
                            <w:rFonts w:ascii="Arial"/>
                            <w:color w:val="626460"/>
                            <w:spacing w:val="-2"/>
                            <w:w w:val="115"/>
                            <w:sz w:val="7"/>
                          </w:rPr>
                          <w:t>ogno</w:t>
                        </w:r>
                        <w:r>
                          <w:rPr>
                            <w:rFonts w:ascii="Arial"/>
                            <w:color w:val="878985"/>
                            <w:spacing w:val="-2"/>
                            <w:w w:val="115"/>
                            <w:sz w:val="7"/>
                          </w:rPr>
                          <w:t>$</w:t>
                        </w:r>
                        <w:r>
                          <w:rPr>
                            <w:rFonts w:ascii="Arial"/>
                            <w:color w:val="A8ACA8"/>
                            <w:spacing w:val="-2"/>
                            <w:w w:val="115"/>
                            <w:sz w:val="7"/>
                          </w:rPr>
                          <w:t>!</w:t>
                        </w:r>
                        <w:r>
                          <w:rPr>
                            <w:rFonts w:ascii="Arial"/>
                            <w:color w:val="757774"/>
                            <w:spacing w:val="-2"/>
                            <w:w w:val="115"/>
                            <w:sz w:val="7"/>
                          </w:rPr>
                          <w:t>$I00</w:t>
                        </w:r>
                        <w:r>
                          <w:rPr>
                            <w:rFonts w:ascii="Arial"/>
                            <w:color w:val="A8ACA8"/>
                            <w:spacing w:val="-2"/>
                            <w:w w:val="115"/>
                            <w:sz w:val="7"/>
                          </w:rPr>
                          <w:t>L</w:t>
                        </w:r>
                      </w:p>
                      <w:p>
                        <w:pPr>
                          <w:spacing w:line="240" w:lineRule="auto" w:before="36"/>
                          <w:rPr>
                            <w:rFonts w:ascii="Arial"/>
                            <w:sz w:val="7"/>
                          </w:rPr>
                        </w:pPr>
                      </w:p>
                      <w:p>
                        <w:pPr>
                          <w:spacing w:before="0"/>
                          <w:ind w:left="6" w:right="0" w:firstLine="0"/>
                          <w:jc w:val="left"/>
                          <w:rPr>
                            <w:sz w:val="7"/>
                          </w:rPr>
                        </w:pPr>
                        <w:r>
                          <w:rPr>
                            <w:color w:val="626460"/>
                            <w:w w:val="160"/>
                            <w:sz w:val="7"/>
                          </w:rPr>
                          <w:t>St</w:t>
                        </w:r>
                        <w:r>
                          <w:rPr>
                            <w:color w:val="626460"/>
                            <w:spacing w:val="-3"/>
                            <w:w w:val="160"/>
                            <w:sz w:val="7"/>
                          </w:rPr>
                          <w:t> </w:t>
                        </w:r>
                        <w:r>
                          <w:rPr>
                            <w:color w:val="878985"/>
                            <w:spacing w:val="-5"/>
                            <w:w w:val="160"/>
                            <w:sz w:val="7"/>
                          </w:rPr>
                          <w:t>O</w:t>
                        </w:r>
                        <w:r>
                          <w:rPr>
                            <w:color w:val="383B36"/>
                            <w:spacing w:val="-5"/>
                            <w:w w:val="160"/>
                            <w:sz w:val="7"/>
                          </w:rPr>
                          <w:t>I</w:t>
                        </w:r>
                      </w:p>
                      <w:p>
                        <w:pPr>
                          <w:spacing w:before="21"/>
                          <w:ind w:left="3" w:right="0" w:firstLine="0"/>
                          <w:jc w:val="left"/>
                          <w:rPr>
                            <w:sz w:val="6"/>
                          </w:rPr>
                        </w:pPr>
                        <w:r>
                          <w:rPr>
                            <w:color w:val="878985"/>
                            <w:spacing w:val="-2"/>
                            <w:w w:val="130"/>
                            <w:sz w:val="6"/>
                          </w:rPr>
                          <w:t>l':ho(&gt;s.ethi,COfft!C</w:t>
                        </w:r>
                        <w:r>
                          <w:rPr>
                            <w:color w:val="626460"/>
                            <w:spacing w:val="-2"/>
                            <w:w w:val="130"/>
                            <w:sz w:val="6"/>
                          </w:rPr>
                          <w:t>I</w:t>
                        </w:r>
                        <w:r>
                          <w:rPr>
                            <w:color w:val="878985"/>
                            <w:spacing w:val="-2"/>
                            <w:w w:val="130"/>
                            <w:sz w:val="6"/>
                          </w:rPr>
                          <w:t>C!op.</w:t>
                        </w:r>
                      </w:p>
                    </w:txbxContent>
                  </v:textbox>
                  <w10:wrap type="none"/>
                </v:shape>
                <v:shape style="position:absolute;left:13330;top:-1520;width:996;height:375" type="#_x0000_t202" id="docshape369" filled="false" stroked="false">
                  <v:textbox inset="0,0,0,0">
                    <w:txbxContent>
                      <w:p>
                        <w:pPr>
                          <w:spacing w:line="123" w:lineRule="exact" w:before="0"/>
                          <w:ind w:left="3" w:right="0" w:firstLine="0"/>
                          <w:jc w:val="left"/>
                          <w:rPr>
                            <w:rFonts w:ascii="Arial"/>
                            <w:sz w:val="11"/>
                          </w:rPr>
                        </w:pPr>
                        <w:r>
                          <w:rPr>
                            <w:rFonts w:ascii="Arial"/>
                            <w:color w:val="626460"/>
                            <w:sz w:val="11"/>
                          </w:rPr>
                          <w:t>De</w:t>
                        </w:r>
                        <w:r>
                          <w:rPr>
                            <w:rFonts w:ascii="Arial"/>
                            <w:color w:val="494D46"/>
                            <w:sz w:val="11"/>
                          </w:rPr>
                          <w:t>l</w:t>
                        </w:r>
                        <w:r>
                          <w:rPr>
                            <w:rFonts w:ascii="Arial"/>
                            <w:color w:val="626460"/>
                            <w:sz w:val="11"/>
                          </w:rPr>
                          <w:t>ete</w:t>
                        </w:r>
                        <w:r>
                          <w:rPr>
                            <w:rFonts w:ascii="Arial"/>
                            <w:color w:val="626460"/>
                            <w:spacing w:val="-2"/>
                            <w:sz w:val="11"/>
                          </w:rPr>
                          <w:t> Acco</w:t>
                        </w:r>
                        <w:r>
                          <w:rPr>
                            <w:rFonts w:ascii="Arial"/>
                            <w:color w:val="494D46"/>
                            <w:spacing w:val="-2"/>
                            <w:sz w:val="11"/>
                          </w:rPr>
                          <w:t>un</w:t>
                        </w:r>
                        <w:r>
                          <w:rPr>
                            <w:rFonts w:ascii="Arial"/>
                            <w:color w:val="232423"/>
                            <w:spacing w:val="-2"/>
                            <w:sz w:val="11"/>
                          </w:rPr>
                          <w:t>t</w:t>
                        </w:r>
                      </w:p>
                      <w:p>
                        <w:pPr>
                          <w:spacing w:line="271" w:lineRule="auto" w:before="69"/>
                          <w:ind w:left="0" w:right="0" w:firstLine="11"/>
                          <w:jc w:val="left"/>
                          <w:rPr>
                            <w:rFonts w:ascii="Arial"/>
                            <w:sz w:val="7"/>
                          </w:rPr>
                        </w:pPr>
                        <w:r>
                          <w:rPr>
                            <w:rFonts w:ascii="Arial"/>
                            <w:color w:val="878985"/>
                            <w:spacing w:val="-2"/>
                            <w:w w:val="110"/>
                            <w:sz w:val="7"/>
                          </w:rPr>
                          <w:t>You</w:t>
                        </w:r>
                        <w:r>
                          <w:rPr>
                            <w:rFonts w:ascii="Arial"/>
                            <w:color w:val="878985"/>
                            <w:spacing w:val="-4"/>
                            <w:w w:val="110"/>
                            <w:sz w:val="7"/>
                          </w:rPr>
                          <w:t> </w:t>
                        </w:r>
                        <w:r>
                          <w:rPr>
                            <w:rFonts w:ascii="Arial"/>
                            <w:color w:val="757774"/>
                            <w:spacing w:val="-2"/>
                            <w:w w:val="110"/>
                            <w:sz w:val="7"/>
                          </w:rPr>
                          <w:t>ore</w:t>
                        </w:r>
                        <w:r>
                          <w:rPr>
                            <w:rFonts w:ascii="Arial"/>
                            <w:color w:val="757774"/>
                            <w:spacing w:val="-3"/>
                            <w:w w:val="110"/>
                            <w:sz w:val="7"/>
                          </w:rPr>
                          <w:t> </w:t>
                        </w:r>
                        <w:r>
                          <w:rPr>
                            <w:rFonts w:ascii="Arial"/>
                            <w:color w:val="757774"/>
                            <w:spacing w:val="-2"/>
                            <w:w w:val="110"/>
                            <w:sz w:val="7"/>
                          </w:rPr>
                          <w:t>,;ibo</w:t>
                        </w:r>
                        <w:r>
                          <w:rPr>
                            <w:rFonts w:ascii="Arial"/>
                            <w:color w:val="939E9A"/>
                            <w:spacing w:val="-2"/>
                            <w:w w:val="110"/>
                            <w:sz w:val="7"/>
                          </w:rPr>
                          <w:t>ut</w:t>
                        </w:r>
                        <w:r>
                          <w:rPr>
                            <w:rFonts w:ascii="Arial"/>
                            <w:color w:val="939E9A"/>
                            <w:w w:val="110"/>
                            <w:sz w:val="7"/>
                          </w:rPr>
                          <w:t> </w:t>
                        </w:r>
                        <w:r>
                          <w:rPr>
                            <w:rFonts w:ascii="Arial"/>
                            <w:color w:val="757774"/>
                            <w:spacing w:val="-2"/>
                            <w:w w:val="110"/>
                            <w:sz w:val="7"/>
                          </w:rPr>
                          <w:t>to </w:t>
                        </w:r>
                        <w:r>
                          <w:rPr>
                            <w:rFonts w:ascii="Arial"/>
                            <w:color w:val="878985"/>
                            <w:spacing w:val="-2"/>
                            <w:w w:val="110"/>
                            <w:sz w:val="7"/>
                          </w:rPr>
                          <w:t>dele</w:t>
                        </w:r>
                        <w:r>
                          <w:rPr>
                            <w:rFonts w:ascii="Arial"/>
                            <w:color w:val="626460"/>
                            <w:spacing w:val="-2"/>
                            <w:w w:val="110"/>
                            <w:sz w:val="7"/>
                          </w:rPr>
                          <w:t>t</w:t>
                        </w:r>
                        <w:r>
                          <w:rPr>
                            <w:rFonts w:ascii="Arial"/>
                            <w:color w:val="939E9A"/>
                            <w:spacing w:val="-2"/>
                            <w:w w:val="110"/>
                            <w:sz w:val="7"/>
                          </w:rPr>
                          <w:t>e</w:t>
                        </w:r>
                        <w:r>
                          <w:rPr>
                            <w:rFonts w:ascii="Arial"/>
                            <w:color w:val="939E9A"/>
                            <w:spacing w:val="-4"/>
                            <w:w w:val="110"/>
                            <w:sz w:val="7"/>
                          </w:rPr>
                          <w:t> </w:t>
                        </w:r>
                        <w:r>
                          <w:rPr>
                            <w:rFonts w:ascii="Arial"/>
                            <w:color w:val="757774"/>
                            <w:spacing w:val="-2"/>
                            <w:w w:val="110"/>
                            <w:sz w:val="7"/>
                          </w:rPr>
                          <w:t>your</w:t>
                        </w:r>
                        <w:r>
                          <w:rPr>
                            <w:rFonts w:ascii="Arial"/>
                            <w:color w:val="757774"/>
                            <w:spacing w:val="40"/>
                            <w:w w:val="110"/>
                            <w:sz w:val="7"/>
                          </w:rPr>
                          <w:t> </w:t>
                        </w:r>
                        <w:r>
                          <w:rPr>
                            <w:rFonts w:ascii="Arial"/>
                            <w:color w:val="878985"/>
                            <w:w w:val="110"/>
                            <w:sz w:val="7"/>
                          </w:rPr>
                          <w:t>occounl,A</w:t>
                        </w:r>
                        <w:r>
                          <w:rPr>
                            <w:rFonts w:ascii="Arial"/>
                            <w:color w:val="626460"/>
                            <w:w w:val="110"/>
                            <w:sz w:val="7"/>
                          </w:rPr>
                          <w:t>r1ityo</w:t>
                        </w:r>
                        <w:r>
                          <w:rPr>
                            <w:rFonts w:ascii="Arial"/>
                            <w:color w:val="878985"/>
                            <w:w w:val="110"/>
                            <w:sz w:val="7"/>
                          </w:rPr>
                          <w:t>u</w:t>
                        </w:r>
                        <w:r>
                          <w:rPr>
                            <w:rFonts w:ascii="Arial"/>
                            <w:color w:val="878985"/>
                            <w:spacing w:val="-6"/>
                            <w:w w:val="110"/>
                            <w:sz w:val="7"/>
                          </w:rPr>
                          <w:t> </w:t>
                        </w:r>
                        <w:r>
                          <w:rPr>
                            <w:rFonts w:ascii="Arial"/>
                            <w:color w:val="878985"/>
                            <w:w w:val="110"/>
                            <w:sz w:val="7"/>
                          </w:rPr>
                          <w:t>un&lt;'?</w:t>
                        </w:r>
                      </w:p>
                    </w:txbxContent>
                  </v:textbox>
                  <w10:wrap type="none"/>
                </v:shape>
                <v:shape style="position:absolute;left:15165;top:-1887;width:926;height:754" type="#_x0000_t202" id="docshape370" filled="false" stroked="false">
                  <v:textbox inset="0,0,0,0">
                    <w:txbxContent>
                      <w:p>
                        <w:pPr>
                          <w:spacing w:line="78" w:lineRule="exact" w:before="0"/>
                          <w:ind w:left="8" w:right="0" w:firstLine="0"/>
                          <w:jc w:val="left"/>
                          <w:rPr>
                            <w:rFonts w:ascii="Arial"/>
                            <w:sz w:val="7"/>
                          </w:rPr>
                        </w:pPr>
                        <w:r>
                          <w:rPr>
                            <w:rFonts w:ascii="Arial"/>
                            <w:color w:val="878985"/>
                            <w:spacing w:val="-2"/>
                            <w:w w:val="90"/>
                            <w:sz w:val="7"/>
                          </w:rPr>
                          <w:t>D..,..Hl!l</w:t>
                        </w:r>
                        <w:r>
                          <w:rPr>
                            <w:rFonts w:ascii="Arial"/>
                            <w:color w:val="626460"/>
                            <w:spacing w:val="-2"/>
                            <w:w w:val="90"/>
                            <w:sz w:val="7"/>
                          </w:rPr>
                          <w:t>fl&gt;!I"</w:t>
                        </w:r>
                        <w:r>
                          <w:rPr>
                            <w:rFonts w:ascii="Arial"/>
                            <w:color w:val="878985"/>
                            <w:spacing w:val="-2"/>
                            <w:w w:val="90"/>
                            <w:sz w:val="7"/>
                          </w:rPr>
                          <w:t>'-</w:t>
                        </w:r>
                        <w:r>
                          <w:rPr>
                            <w:rFonts w:ascii="Arial"/>
                            <w:color w:val="878985"/>
                            <w:spacing w:val="-5"/>
                            <w:sz w:val="7"/>
                          </w:rPr>
                          <w:t>"'</w:t>
                        </w:r>
                      </w:p>
                      <w:p>
                        <w:pPr>
                          <w:spacing w:before="11"/>
                          <w:ind w:left="60" w:right="0" w:firstLine="0"/>
                          <w:jc w:val="left"/>
                          <w:rPr>
                            <w:rFonts w:ascii="Arial"/>
                            <w:sz w:val="8"/>
                          </w:rPr>
                        </w:pPr>
                        <w:r>
                          <w:rPr>
                            <w:rFonts w:ascii="Arial"/>
                            <w:color w:val="757774"/>
                            <w:spacing w:val="-2"/>
                            <w:w w:val="110"/>
                            <w:sz w:val="8"/>
                          </w:rPr>
                          <w:t>NO\/ln.a</w:t>
                        </w:r>
                        <w:r>
                          <w:rPr>
                            <w:rFonts w:ascii="Arial"/>
                            <w:color w:val="939E9A"/>
                            <w:spacing w:val="-2"/>
                            <w:w w:val="110"/>
                            <w:sz w:val="8"/>
                          </w:rPr>
                          <w:t>r</w:t>
                        </w:r>
                        <w:r>
                          <w:rPr>
                            <w:rFonts w:ascii="Arial"/>
                            <w:color w:val="757774"/>
                            <w:spacing w:val="-2"/>
                            <w:w w:val="110"/>
                            <w:sz w:val="8"/>
                          </w:rPr>
                          <w:t>o/\.</w:t>
                        </w:r>
                        <w:r>
                          <w:rPr>
                            <w:rFonts w:ascii="Arial"/>
                            <w:color w:val="757774"/>
                            <w:spacing w:val="17"/>
                            <w:w w:val="110"/>
                            <w:sz w:val="8"/>
                          </w:rPr>
                          <w:t> </w:t>
                        </w:r>
                        <w:r>
                          <w:rPr>
                            <w:rFonts w:ascii="Arial"/>
                            <w:color w:val="757774"/>
                            <w:spacing w:val="-2"/>
                            <w:w w:val="110"/>
                            <w:sz w:val="8"/>
                          </w:rPr>
                          <w:t>suodera</w:t>
                        </w:r>
                        <w:r>
                          <w:rPr>
                            <w:rFonts w:ascii="Arial"/>
                            <w:color w:val="939E9A"/>
                            <w:spacing w:val="-2"/>
                            <w:w w:val="110"/>
                            <w:sz w:val="8"/>
                          </w:rPr>
                          <w:t>.</w:t>
                        </w:r>
                      </w:p>
                      <w:p>
                        <w:pPr>
                          <w:spacing w:line="273" w:lineRule="auto" w:before="9"/>
                          <w:ind w:left="60" w:right="148" w:firstLine="0"/>
                          <w:jc w:val="left"/>
                          <w:rPr>
                            <w:rFonts w:ascii="Arial"/>
                            <w:sz w:val="7"/>
                          </w:rPr>
                        </w:pPr>
                        <w:r>
                          <w:rPr>
                            <w:rFonts w:ascii="Arial"/>
                            <w:color w:val="757774"/>
                            <w:sz w:val="7"/>
                          </w:rPr>
                          <w:t>Mnhora</w:t>
                        </w:r>
                        <w:r>
                          <w:rPr>
                            <w:rFonts w:ascii="Arial"/>
                            <w:color w:val="757774"/>
                            <w:spacing w:val="-5"/>
                            <w:sz w:val="7"/>
                          </w:rPr>
                          <w:t> </w:t>
                        </w:r>
                        <w:r>
                          <w:rPr>
                            <w:rFonts w:ascii="Arial"/>
                            <w:color w:val="757774"/>
                            <w:sz w:val="7"/>
                          </w:rPr>
                          <w:t>Moham.</w:t>
                        </w:r>
                        <w:r>
                          <w:rPr>
                            <w:rFonts w:ascii="Arial"/>
                            <w:color w:val="757774"/>
                            <w:spacing w:val="40"/>
                            <w:sz w:val="7"/>
                          </w:rPr>
                          <w:t> </w:t>
                        </w:r>
                        <w:r>
                          <w:rPr>
                            <w:rFonts w:ascii="Arial"/>
                            <w:color w:val="757774"/>
                            <w:spacing w:val="-4"/>
                            <w:sz w:val="7"/>
                          </w:rPr>
                          <w:t>HOshan</w:t>
                        </w:r>
                        <w:r>
                          <w:rPr>
                            <w:rFonts w:ascii="Arial"/>
                            <w:color w:val="757774"/>
                            <w:spacing w:val="-2"/>
                            <w:sz w:val="7"/>
                          </w:rPr>
                          <w:t> </w:t>
                        </w:r>
                        <w:r>
                          <w:rPr>
                            <w:rFonts w:ascii="Arial"/>
                            <w:color w:val="626460"/>
                            <w:spacing w:val="-4"/>
                            <w:sz w:val="8"/>
                          </w:rPr>
                          <w:t>F</w:t>
                        </w:r>
                        <w:r>
                          <w:rPr>
                            <w:rFonts w:ascii="Arial"/>
                            <w:color w:val="878985"/>
                            <w:spacing w:val="-4"/>
                            <w:sz w:val="8"/>
                          </w:rPr>
                          <w:t>11rnondo</w:t>
                        </w:r>
                        <w:r>
                          <w:rPr>
                            <w:rFonts w:ascii="Arial"/>
                            <w:color w:val="878985"/>
                            <w:spacing w:val="40"/>
                            <w:sz w:val="8"/>
                          </w:rPr>
                          <w:t> </w:t>
                        </w:r>
                        <w:r>
                          <w:rPr>
                            <w:color w:val="757774"/>
                            <w:spacing w:val="-2"/>
                            <w:sz w:val="7"/>
                          </w:rPr>
                          <w:t>Adrinn.Jt</w:t>
                        </w:r>
                        <w:r>
                          <w:rPr>
                            <w:color w:val="939E9A"/>
                            <w:spacing w:val="-2"/>
                            <w:sz w:val="7"/>
                          </w:rPr>
                          <w:t>t1&lt;udo1&lt;</w:t>
                        </w:r>
                        <w:r>
                          <w:rPr>
                            <w:color w:val="757774"/>
                            <w:spacing w:val="-2"/>
                            <w:sz w:val="7"/>
                          </w:rPr>
                          <w:t>n</w:t>
                        </w:r>
                        <w:r>
                          <w:rPr>
                            <w:color w:val="939E9A"/>
                            <w:spacing w:val="-2"/>
                            <w:sz w:val="7"/>
                          </w:rPr>
                          <w:t>r,</w:t>
                        </w:r>
                        <w:r>
                          <w:rPr>
                            <w:color w:val="939E9A"/>
                            <w:spacing w:val="40"/>
                            <w:sz w:val="7"/>
                          </w:rPr>
                          <w:t> </w:t>
                        </w:r>
                        <w:r>
                          <w:rPr>
                            <w:rFonts w:ascii="Arial"/>
                            <w:color w:val="757774"/>
                            <w:spacing w:val="-2"/>
                            <w:sz w:val="7"/>
                          </w:rPr>
                          <w:t>M0IQQ</w:t>
                        </w:r>
                        <w:r>
                          <w:rPr>
                            <w:rFonts w:ascii="Arial"/>
                            <w:color w:val="939E9A"/>
                            <w:spacing w:val="-2"/>
                            <w:sz w:val="7"/>
                          </w:rPr>
                          <w:t>$hcJ</w:t>
                        </w:r>
                        <w:r>
                          <w:rPr>
                            <w:rFonts w:ascii="Arial"/>
                            <w:color w:val="757774"/>
                            <w:spacing w:val="-2"/>
                            <w:sz w:val="7"/>
                          </w:rPr>
                          <w:t>C0$I0</w:t>
                        </w:r>
                      </w:p>
                      <w:p>
                        <w:pPr>
                          <w:spacing w:line="240" w:lineRule="auto" w:before="10"/>
                          <w:rPr>
                            <w:rFonts w:ascii="Arial"/>
                            <w:sz w:val="7"/>
                          </w:rPr>
                        </w:pPr>
                      </w:p>
                      <w:p>
                        <w:pPr>
                          <w:spacing w:before="0"/>
                          <w:ind w:left="0" w:right="0" w:firstLine="0"/>
                          <w:jc w:val="left"/>
                          <w:rPr>
                            <w:rFonts w:ascii="Arial"/>
                            <w:sz w:val="8"/>
                          </w:rPr>
                        </w:pPr>
                        <w:r>
                          <w:rPr>
                            <w:rFonts w:ascii="Arial"/>
                            <w:color w:val="757774"/>
                            <w:spacing w:val="-2"/>
                            <w:w w:val="95"/>
                            <w:sz w:val="8"/>
                          </w:rPr>
                          <w:t>11.J)pVatstlon</w:t>
                        </w:r>
                        <w:r>
                          <w:rPr>
                            <w:rFonts w:ascii="Arial"/>
                            <w:color w:val="939E9A"/>
                            <w:spacing w:val="-2"/>
                            <w:w w:val="95"/>
                            <w:sz w:val="8"/>
                          </w:rPr>
                          <w:t>:</w:t>
                        </w:r>
                        <w:r>
                          <w:rPr>
                            <w:rFonts w:ascii="Arial"/>
                            <w:color w:val="757774"/>
                            <w:spacing w:val="-2"/>
                            <w:w w:val="95"/>
                            <w:sz w:val="8"/>
                          </w:rPr>
                          <w:t>.,,J.3</w:t>
                        </w:r>
                        <w:r>
                          <w:rPr>
                            <w:rFonts w:ascii="Arial"/>
                            <w:color w:val="939E9A"/>
                            <w:spacing w:val="-2"/>
                            <w:w w:val="95"/>
                            <w:sz w:val="8"/>
                          </w:rPr>
                          <w:t>.</w:t>
                        </w:r>
                        <w:r>
                          <w:rPr>
                            <w:rFonts w:ascii="Arial"/>
                            <w:color w:val="757774"/>
                            <w:spacing w:val="-2"/>
                            <w:w w:val="95"/>
                            <w:sz w:val="8"/>
                          </w:rPr>
                          <w:t>1</w:t>
                        </w:r>
                      </w:p>
                    </w:txbxContent>
                  </v:textbox>
                  <w10:wrap type="none"/>
                </v:shape>
                <v:shape style="position:absolute;left:11494;top:-1118;width:2415;height:555" type="#_x0000_t202" id="docshape371" filled="false" stroked="false">
                  <v:textbox inset="0,0,0,0">
                    <w:txbxContent>
                      <w:p>
                        <w:pPr>
                          <w:spacing w:line="78" w:lineRule="exact" w:before="0"/>
                          <w:ind w:left="2" w:right="0" w:firstLine="0"/>
                          <w:jc w:val="left"/>
                          <w:rPr>
                            <w:rFonts w:ascii="Arial"/>
                            <w:sz w:val="7"/>
                          </w:rPr>
                        </w:pPr>
                        <w:r>
                          <w:rPr>
                            <w:rFonts w:ascii="Arial"/>
                            <w:color w:val="878985"/>
                            <w:spacing w:val="-2"/>
                            <w:w w:val="115"/>
                            <w:sz w:val="7"/>
                          </w:rPr>
                          <w:t>Step02</w:t>
                        </w:r>
                      </w:p>
                      <w:p>
                        <w:pPr>
                          <w:spacing w:before="11"/>
                          <w:ind w:left="3" w:right="0" w:firstLine="0"/>
                          <w:jc w:val="left"/>
                          <w:rPr>
                            <w:rFonts w:ascii="Arial"/>
                            <w:sz w:val="7"/>
                          </w:rPr>
                        </w:pPr>
                        <w:r>
                          <w:rPr>
                            <w:rFonts w:ascii="Arial"/>
                            <w:color w:val="626460"/>
                            <w:w w:val="110"/>
                            <w:sz w:val="7"/>
                          </w:rPr>
                          <w:t>To</w:t>
                        </w:r>
                        <w:r>
                          <w:rPr>
                            <w:rFonts w:ascii="Arial"/>
                            <w:color w:val="626460"/>
                            <w:spacing w:val="-3"/>
                            <w:w w:val="110"/>
                            <w:sz w:val="7"/>
                          </w:rPr>
                          <w:t> </w:t>
                        </w:r>
                        <w:r>
                          <w:rPr>
                            <w:rFonts w:ascii="Arial"/>
                            <w:color w:val="939E9A"/>
                            <w:w w:val="110"/>
                            <w:sz w:val="7"/>
                          </w:rPr>
                          <w:t>g</w:t>
                        </w:r>
                        <w:r>
                          <w:rPr>
                            <w:rFonts w:ascii="Arial"/>
                            <w:color w:val="939E9A"/>
                            <w:spacing w:val="-6"/>
                            <w:w w:val="110"/>
                            <w:sz w:val="7"/>
                          </w:rPr>
                          <w:t> </w:t>
                        </w:r>
                        <w:r>
                          <w:rPr>
                            <w:rFonts w:ascii="Arial"/>
                            <w:color w:val="878985"/>
                            <w:w w:val="110"/>
                            <w:sz w:val="5"/>
                          </w:rPr>
                          <w:t>c;o10,</w:t>
                        </w:r>
                        <w:r>
                          <w:rPr>
                            <w:rFonts w:ascii="Arial"/>
                            <w:color w:val="878985"/>
                            <w:spacing w:val="3"/>
                            <w:w w:val="110"/>
                            <w:sz w:val="5"/>
                          </w:rPr>
                          <w:t> </w:t>
                        </w:r>
                        <w:r>
                          <w:rPr>
                            <w:rFonts w:ascii="Arial"/>
                            <w:color w:val="757774"/>
                            <w:w w:val="110"/>
                            <w:sz w:val="7"/>
                          </w:rPr>
                          <w:t>pno</w:t>
                        </w:r>
                        <w:r>
                          <w:rPr>
                            <w:rFonts w:ascii="Arial"/>
                            <w:color w:val="757774"/>
                            <w:spacing w:val="-2"/>
                            <w:w w:val="110"/>
                            <w:sz w:val="7"/>
                          </w:rPr>
                          <w:t> </w:t>
                        </w:r>
                        <w:r>
                          <w:rPr>
                            <w:rFonts w:ascii="Arial"/>
                            <w:color w:val="757774"/>
                            <w:w w:val="110"/>
                            <w:sz w:val="7"/>
                          </w:rPr>
                          <w:t>o</w:t>
                        </w:r>
                        <w:r>
                          <w:rPr>
                            <w:rFonts w:ascii="Arial"/>
                            <w:color w:val="757774"/>
                            <w:spacing w:val="-3"/>
                            <w:w w:val="110"/>
                            <w:sz w:val="7"/>
                          </w:rPr>
                          <w:t> </w:t>
                        </w:r>
                        <w:r>
                          <w:rPr>
                            <w:rFonts w:ascii="Arial"/>
                            <w:i/>
                            <w:color w:val="757774"/>
                            <w:w w:val="110"/>
                            <w:sz w:val="7"/>
                          </w:rPr>
                          <w:t>at</w:t>
                        </w:r>
                        <w:r>
                          <w:rPr>
                            <w:rFonts w:ascii="Arial"/>
                            <w:i/>
                            <w:color w:val="757774"/>
                            <w:spacing w:val="-2"/>
                            <w:w w:val="110"/>
                            <w:sz w:val="7"/>
                          </w:rPr>
                          <w:t> </w:t>
                        </w:r>
                        <w:r>
                          <w:rPr>
                            <w:rFonts w:ascii="Arial"/>
                            <w:color w:val="757774"/>
                            <w:sz w:val="7"/>
                          </w:rPr>
                          <w:t>111g</w:t>
                        </w:r>
                        <w:r>
                          <w:rPr>
                            <w:rFonts w:ascii="Arial"/>
                            <w:color w:val="757774"/>
                            <w:spacing w:val="-5"/>
                            <w:sz w:val="7"/>
                          </w:rPr>
                          <w:t> </w:t>
                        </w:r>
                        <w:r>
                          <w:rPr>
                            <w:rFonts w:ascii="Arial"/>
                            <w:color w:val="878985"/>
                            <w:w w:val="110"/>
                            <w:sz w:val="7"/>
                          </w:rPr>
                          <w:t>pion</w:t>
                        </w:r>
                        <w:r>
                          <w:rPr>
                            <w:rFonts w:ascii="Arial"/>
                            <w:color w:val="383B36"/>
                            <w:w w:val="110"/>
                            <w:sz w:val="7"/>
                          </w:rPr>
                          <w:t>t</w:t>
                        </w:r>
                        <w:r>
                          <w:rPr>
                            <w:rFonts w:ascii="Arial"/>
                            <w:color w:val="383B36"/>
                            <w:spacing w:val="-4"/>
                            <w:w w:val="110"/>
                            <w:sz w:val="7"/>
                          </w:rPr>
                          <w:t> </w:t>
                        </w:r>
                        <w:r>
                          <w:rPr>
                            <w:rFonts w:ascii="Arial"/>
                            <w:color w:val="757774"/>
                            <w:spacing w:val="-2"/>
                            <w:w w:val="110"/>
                            <w:sz w:val="7"/>
                          </w:rPr>
                          <w:t>lliKII.</w:t>
                        </w:r>
                      </w:p>
                      <w:p>
                        <w:pPr>
                          <w:tabs>
                            <w:tab w:pos="1989" w:val="left" w:leader="none"/>
                            <w:tab w:pos="2365" w:val="left" w:leader="none"/>
                          </w:tabs>
                          <w:spacing w:before="57"/>
                          <w:ind w:left="6" w:right="0" w:firstLine="0"/>
                          <w:jc w:val="left"/>
                          <w:rPr>
                            <w:rFonts w:ascii="Arial"/>
                            <w:sz w:val="8"/>
                          </w:rPr>
                        </w:pPr>
                        <w:r>
                          <w:rPr>
                            <w:color w:val="757774"/>
                            <w:w w:val="115"/>
                            <w:sz w:val="7"/>
                          </w:rPr>
                          <w:t>Sl"f-</w:t>
                        </w:r>
                        <w:r>
                          <w:rPr>
                            <w:color w:val="757774"/>
                            <w:spacing w:val="-5"/>
                            <w:w w:val="115"/>
                            <w:sz w:val="7"/>
                          </w:rPr>
                          <w:t>'03</w:t>
                        </w:r>
                        <w:r>
                          <w:rPr>
                            <w:color w:val="757774"/>
                            <w:sz w:val="7"/>
                          </w:rPr>
                          <w:tab/>
                        </w:r>
                        <w:r>
                          <w:rPr>
                            <w:rFonts w:ascii="Arial"/>
                            <w:color w:val="939E9A"/>
                            <w:w w:val="115"/>
                            <w:position w:val="5"/>
                            <w:sz w:val="8"/>
                          </w:rPr>
                          <w:t>c</w:t>
                        </w:r>
                        <w:r>
                          <w:rPr>
                            <w:rFonts w:ascii="Arial"/>
                            <w:color w:val="939E9A"/>
                            <w:spacing w:val="4"/>
                            <w:w w:val="115"/>
                            <w:position w:val="5"/>
                            <w:sz w:val="8"/>
                          </w:rPr>
                          <w:t> </w:t>
                        </w:r>
                        <w:r>
                          <w:rPr>
                            <w:rFonts w:ascii="Arial"/>
                            <w:color w:val="759589"/>
                            <w:spacing w:val="-5"/>
                            <w:w w:val="115"/>
                            <w:position w:val="5"/>
                            <w:sz w:val="8"/>
                          </w:rPr>
                          <w:t>..</w:t>
                        </w:r>
                        <w:r>
                          <w:rPr>
                            <w:rFonts w:ascii="Arial"/>
                            <w:color w:val="939E9A"/>
                            <w:spacing w:val="-5"/>
                            <w:w w:val="115"/>
                            <w:position w:val="5"/>
                            <w:sz w:val="8"/>
                          </w:rPr>
                          <w:t>=</w:t>
                        </w:r>
                        <w:r>
                          <w:rPr>
                            <w:rFonts w:ascii="Arial"/>
                            <w:color w:val="939E9A"/>
                            <w:position w:val="5"/>
                            <w:sz w:val="8"/>
                          </w:rPr>
                          <w:tab/>
                        </w:r>
                        <w:r>
                          <w:rPr>
                            <w:rFonts w:ascii="Arial"/>
                            <w:color w:val="ED443A"/>
                            <w:spacing w:val="-10"/>
                            <w:w w:val="115"/>
                            <w:position w:val="5"/>
                            <w:sz w:val="8"/>
                          </w:rPr>
                          <w:t>-</w:t>
                        </w:r>
                      </w:p>
                      <w:p>
                        <w:pPr>
                          <w:spacing w:line="261" w:lineRule="auto" w:before="0"/>
                          <w:ind w:left="0" w:right="1128" w:firstLine="4"/>
                          <w:jc w:val="left"/>
                          <w:rPr>
                            <w:rFonts w:ascii="Arial" w:hAnsi="Arial"/>
                            <w:sz w:val="7"/>
                          </w:rPr>
                        </w:pPr>
                        <w:r>
                          <w:rPr>
                            <w:rFonts w:ascii="Arial" w:hAnsi="Arial"/>
                            <w:color w:val="878985"/>
                            <w:sz w:val="7"/>
                          </w:rPr>
                          <w:t>view</w:t>
                        </w:r>
                        <w:r>
                          <w:rPr>
                            <w:rFonts w:ascii="Arial" w:hAnsi="Arial"/>
                            <w:color w:val="878985"/>
                            <w:spacing w:val="-5"/>
                            <w:sz w:val="7"/>
                          </w:rPr>
                          <w:t> </w:t>
                        </w:r>
                        <w:r>
                          <w:rPr>
                            <w:rFonts w:ascii="Arial" w:hAnsi="Arial"/>
                            <w:color w:val="757774"/>
                            <w:sz w:val="7"/>
                          </w:rPr>
                          <w:t>l«ls&lt;.1lts</w:t>
                        </w:r>
                        <w:r>
                          <w:rPr>
                            <w:rFonts w:ascii="Arial" w:hAnsi="Arial"/>
                            <w:color w:val="757774"/>
                            <w:spacing w:val="-5"/>
                            <w:sz w:val="7"/>
                          </w:rPr>
                          <w:t> </w:t>
                        </w:r>
                        <w:r>
                          <w:rPr>
                            <w:rFonts w:ascii="Arial" w:hAnsi="Arial"/>
                            <w:color w:val="757774"/>
                            <w:sz w:val="7"/>
                          </w:rPr>
                          <w:t>i'</w:t>
                        </w:r>
                        <w:r>
                          <w:rPr>
                            <w:rFonts w:ascii="Arial" w:hAnsi="Arial"/>
                            <w:color w:val="757774"/>
                            <w:spacing w:val="-1"/>
                            <w:sz w:val="7"/>
                          </w:rPr>
                          <w:t> </w:t>
                        </w:r>
                        <w:r>
                          <w:rPr>
                            <w:rFonts w:ascii="Arial" w:hAnsi="Arial"/>
                            <w:color w:val="757774"/>
                            <w:sz w:val="7"/>
                          </w:rPr>
                          <w:t>occ&lt;.1rncy</w:t>
                        </w:r>
                        <w:r>
                          <w:rPr>
                            <w:rFonts w:ascii="Arial" w:hAnsi="Arial"/>
                            <w:color w:val="757774"/>
                            <w:spacing w:val="-5"/>
                            <w:sz w:val="7"/>
                          </w:rPr>
                          <w:t> </w:t>
                        </w:r>
                        <w:r>
                          <w:rPr>
                            <w:color w:val="878985"/>
                            <w:sz w:val="8"/>
                          </w:rPr>
                          <w:t>is</w:t>
                        </w:r>
                        <w:r>
                          <w:rPr>
                            <w:color w:val="878985"/>
                            <w:spacing w:val="-5"/>
                            <w:sz w:val="8"/>
                          </w:rPr>
                          <w:t> </w:t>
                        </w:r>
                        <w:r>
                          <w:rPr>
                            <w:rFonts w:ascii="Arial" w:hAnsi="Arial"/>
                            <w:color w:val="757774"/>
                            <w:sz w:val="7"/>
                          </w:rPr>
                          <w:t>grcotor</w:t>
                        </w:r>
                        <w:r>
                          <w:rPr>
                            <w:rFonts w:ascii="Arial" w:hAnsi="Arial"/>
                            <w:color w:val="757774"/>
                            <w:spacing w:val="40"/>
                            <w:sz w:val="7"/>
                          </w:rPr>
                          <w:t> </w:t>
                        </w:r>
                        <w:r>
                          <w:rPr>
                            <w:rFonts w:ascii="Arial" w:hAnsi="Arial"/>
                            <w:color w:val="757774"/>
                            <w:spacing w:val="-4"/>
                            <w:sz w:val="7"/>
                          </w:rPr>
                          <w:t>RO</w:t>
                        </w:r>
                        <w:r>
                          <w:rPr>
                            <w:rFonts w:ascii="Arial" w:hAnsi="Arial"/>
                            <w:color w:val="939E9A"/>
                            <w:spacing w:val="-4"/>
                            <w:sz w:val="7"/>
                          </w:rPr>
                          <w:t>%.</w:t>
                        </w:r>
                      </w:p>
                    </w:txbxContent>
                  </v:textbox>
                  <w10:wrap type="none"/>
                </v:shape>
                <v:shape style="position:absolute;left:15171;top:-545;width:922;height:273" type="#_x0000_t202" id="docshape372" filled="false" stroked="false">
                  <v:textbox inset="0,0,0,0">
                    <w:txbxContent>
                      <w:p>
                        <w:pPr>
                          <w:spacing w:line="254" w:lineRule="auto" w:before="0"/>
                          <w:ind w:left="3" w:right="18" w:hanging="4"/>
                          <w:jc w:val="left"/>
                          <w:rPr>
                            <w:sz w:val="8"/>
                          </w:rPr>
                        </w:pPr>
                        <w:r>
                          <w:rPr>
                            <w:color w:val="878985"/>
                            <w:spacing w:val="-2"/>
                            <w:w w:val="105"/>
                            <w:sz w:val="7"/>
                          </w:rPr>
                          <w:t>sd</w:t>
                        </w:r>
                        <w:r>
                          <w:rPr>
                            <w:color w:val="626460"/>
                            <w:spacing w:val="-2"/>
                            <w:w w:val="105"/>
                            <w:sz w:val="7"/>
                          </w:rPr>
                          <w:t>k_</w:t>
                        </w:r>
                        <w:r>
                          <w:rPr>
                            <w:color w:val="878985"/>
                            <w:spacing w:val="-2"/>
                            <w:w w:val="105"/>
                            <w:sz w:val="7"/>
                          </w:rPr>
                          <w:t>11phono_1&lt;S6_orm</w:t>
                        </w:r>
                        <w:r>
                          <w:rPr>
                            <w:color w:val="878985"/>
                            <w:spacing w:val="40"/>
                            <w:w w:val="105"/>
                            <w:sz w:val="7"/>
                          </w:rPr>
                          <w:t> </w:t>
                        </w:r>
                        <w:r>
                          <w:rPr>
                            <w:rFonts w:ascii="Arial"/>
                            <w:color w:val="939E9A"/>
                            <w:w w:val="105"/>
                            <w:sz w:val="8"/>
                          </w:rPr>
                          <w:t>V\;l!f</w:t>
                        </w:r>
                        <w:r>
                          <w:rPr>
                            <w:rFonts w:ascii="Arial"/>
                            <w:color w:val="626460"/>
                            <w:w w:val="105"/>
                            <w:sz w:val="8"/>
                          </w:rPr>
                          <w:t>d</w:t>
                        </w:r>
                        <w:r>
                          <w:rPr>
                            <w:rFonts w:ascii="Arial"/>
                            <w:color w:val="626460"/>
                            <w:spacing w:val="-6"/>
                            <w:w w:val="105"/>
                            <w:sz w:val="8"/>
                          </w:rPr>
                          <w:t> </w:t>
                        </w:r>
                        <w:r>
                          <w:rPr>
                            <w:rFonts w:ascii="Arial"/>
                            <w:color w:val="626460"/>
                            <w:w w:val="105"/>
                            <w:sz w:val="8"/>
                          </w:rPr>
                          <w:t>g</w:t>
                        </w:r>
                        <w:r>
                          <w:rPr>
                            <w:rFonts w:ascii="Arial"/>
                            <w:color w:val="878985"/>
                            <w:w w:val="105"/>
                            <w:sz w:val="8"/>
                          </w:rPr>
                          <w:t>9PSlll.</w:t>
                        </w:r>
                        <w:r>
                          <w:rPr>
                            <w:rFonts w:ascii="Arial"/>
                            <w:color w:val="626460"/>
                            <w:w w:val="105"/>
                            <w:sz w:val="8"/>
                          </w:rPr>
                          <w:t>11</w:t>
                        </w:r>
                        <w:r>
                          <w:rPr>
                            <w:rFonts w:ascii="Arial"/>
                            <w:color w:val="626460"/>
                            <w:spacing w:val="-6"/>
                            <w:w w:val="105"/>
                            <w:sz w:val="8"/>
                          </w:rPr>
                          <w:t> </w:t>
                        </w:r>
                        <w:r>
                          <w:rPr>
                            <w:rFonts w:ascii="Arial"/>
                            <w:color w:val="878985"/>
                            <w:w w:val="105"/>
                            <w:sz w:val="8"/>
                          </w:rPr>
                          <w:t>07'0.1"</w:t>
                        </w:r>
                        <w:r>
                          <w:rPr>
                            <w:rFonts w:ascii="Arial"/>
                            <w:color w:val="878985"/>
                            <w:spacing w:val="40"/>
                            <w:w w:val="105"/>
                            <w:sz w:val="8"/>
                          </w:rPr>
                          <w:t> </w:t>
                        </w:r>
                        <w:r>
                          <w:rPr>
                            <w:rFonts w:ascii="Arial"/>
                            <w:color w:val="878985"/>
                            <w:w w:val="105"/>
                            <w:sz w:val="7"/>
                          </w:rPr>
                          <w:t>87367</w:t>
                        </w:r>
                        <w:r>
                          <w:rPr>
                            <w:rFonts w:ascii="Arial"/>
                            <w:color w:val="626460"/>
                            <w:w w:val="105"/>
                            <w:sz w:val="7"/>
                          </w:rPr>
                          <w:t>'-2dc</w:t>
                        </w:r>
                        <w:r>
                          <w:rPr>
                            <w:rFonts w:ascii="Arial"/>
                            <w:color w:val="878985"/>
                            <w:w w:val="105"/>
                            <w:sz w:val="7"/>
                          </w:rPr>
                          <w:t>v</w:t>
                        </w:r>
                        <w:r>
                          <w:rPr>
                            <w:rFonts w:ascii="Arial"/>
                            <w:color w:val="878985"/>
                            <w:spacing w:val="22"/>
                            <w:w w:val="105"/>
                            <w:sz w:val="7"/>
                          </w:rPr>
                          <w:t> </w:t>
                        </w:r>
                        <w:r>
                          <w:rPr>
                            <w:color w:val="939E9A"/>
                            <w:w w:val="105"/>
                            <w:sz w:val="8"/>
                          </w:rPr>
                          <w:t>key$</w:t>
                        </w:r>
                      </w:p>
                    </w:txbxContent>
                  </v:textbox>
                  <w10:wrap type="none"/>
                </v:shape>
                <v:shape style="position:absolute;left:9602;top:-283;width:59;height:122" type="#_x0000_t202" id="docshape373" filled="false" stroked="false">
                  <v:textbox inset="0,0,0,0">
                    <w:txbxContent>
                      <w:p>
                        <w:pPr>
                          <w:spacing w:line="122" w:lineRule="exact" w:before="0"/>
                          <w:ind w:left="0" w:right="0" w:firstLine="0"/>
                          <w:jc w:val="left"/>
                          <w:rPr>
                            <w:sz w:val="11"/>
                          </w:rPr>
                        </w:pPr>
                        <w:r>
                          <w:rPr>
                            <w:color w:val="F2F0E2"/>
                            <w:spacing w:val="-10"/>
                            <w:w w:val="105"/>
                            <w:sz w:val="11"/>
                            <w:shd w:fill="363A38" w:color="auto" w:val="clear"/>
                          </w:rPr>
                          <w:t>I</w:t>
                        </w:r>
                      </w:p>
                    </w:txbxContent>
                  </v:textbox>
                  <w10:wrap type="none"/>
                </v:shape>
                <v:shape style="position:absolute;left:9710;top:-247;width:476;height:82" type="#_x0000_t202" id="docshape374" filled="true" fillcolor="#363a38" stroked="false">
                  <v:textbox inset="0,0,0,0">
                    <w:txbxContent>
                      <w:p>
                        <w:pPr>
                          <w:spacing w:before="6"/>
                          <w:ind w:left="0" w:right="-15" w:firstLine="0"/>
                          <w:jc w:val="left"/>
                          <w:rPr>
                            <w:rFonts w:ascii="Arial"/>
                            <w:color w:val="000000"/>
                            <w:sz w:val="6"/>
                          </w:rPr>
                        </w:pPr>
                        <w:r>
                          <w:rPr>
                            <w:rFonts w:ascii="Arial"/>
                            <w:color w:val="B8BCB6"/>
                            <w:spacing w:val="-2"/>
                            <w:w w:val="130"/>
                            <w:sz w:val="6"/>
                          </w:rPr>
                          <w:t>Dol</w:t>
                        </w:r>
                        <w:r>
                          <w:rPr>
                            <w:rFonts w:ascii="Arial"/>
                            <w:color w:val="D1D4D4"/>
                            <w:spacing w:val="-2"/>
                            <w:w w:val="130"/>
                            <w:sz w:val="6"/>
                          </w:rPr>
                          <w:t>8"'</w:t>
                        </w:r>
                        <w:r>
                          <w:rPr>
                            <w:rFonts w:ascii="Arial"/>
                            <w:color w:val="B8BCB6"/>
                            <w:spacing w:val="-2"/>
                            <w:w w:val="130"/>
                            <w:sz w:val="6"/>
                          </w:rPr>
                          <w:t>accou</w:t>
                        </w:r>
                        <w:r>
                          <w:rPr>
                            <w:rFonts w:ascii="Arial"/>
                            <w:color w:val="D1D4D4"/>
                            <w:spacing w:val="-2"/>
                            <w:w w:val="130"/>
                            <w:sz w:val="6"/>
                          </w:rPr>
                          <w:t>n</w:t>
                        </w:r>
                        <w:r>
                          <w:rPr>
                            <w:rFonts w:ascii="Arial"/>
                            <w:color w:val="B8BCB6"/>
                            <w:spacing w:val="-2"/>
                            <w:w w:val="130"/>
                            <w:sz w:val="6"/>
                          </w:rPr>
                          <w:t>t</w:t>
                        </w:r>
                      </w:p>
                    </w:txbxContent>
                  </v:textbox>
                  <v:fill type="solid"/>
                  <w10:wrap type="none"/>
                </v:shape>
                <v:shape style="position:absolute;left:9587;top:-528;width:263;height:122" type="#_x0000_t202" id="docshape375" filled="true" fillcolor="#363a38" stroked="false">
                  <v:textbox inset="0,0,0,0">
                    <w:txbxContent>
                      <w:p>
                        <w:pPr>
                          <w:spacing w:before="9"/>
                          <w:ind w:left="0" w:right="-15" w:firstLine="0"/>
                          <w:jc w:val="left"/>
                          <w:rPr>
                            <w:rFonts w:ascii="Arial"/>
                            <w:color w:val="000000"/>
                            <w:sz w:val="6"/>
                          </w:rPr>
                        </w:pPr>
                        <w:r>
                          <w:rPr>
                            <w:color w:val="B8BCB6"/>
                            <w:spacing w:val="-4"/>
                            <w:sz w:val="9"/>
                          </w:rPr>
                          <w:t>Q}</w:t>
                        </w:r>
                        <w:r>
                          <w:rPr>
                            <w:color w:val="B8BCB6"/>
                            <w:spacing w:val="-1"/>
                            <w:sz w:val="9"/>
                          </w:rPr>
                          <w:t> </w:t>
                        </w:r>
                        <w:r>
                          <w:rPr>
                            <w:rFonts w:ascii="Arial"/>
                            <w:color w:val="B8BCB6"/>
                            <w:spacing w:val="-2"/>
                            <w:sz w:val="6"/>
                          </w:rPr>
                          <w:t>Holf&gt;</w:t>
                        </w:r>
                      </w:p>
                    </w:txbxContent>
                  </v:textbox>
                  <v:fill type="solid"/>
                  <w10:wrap type="none"/>
                </v:shape>
                <w10:wrap type="none"/>
              </v:group>
            </w:pict>
          </mc:Fallback>
        </mc:AlternateContent>
      </w:r>
      <w:r>
        <w:rPr>
          <w:color w:val="B8BCB6"/>
          <w:spacing w:val="-2"/>
          <w:w w:val="115"/>
          <w:sz w:val="7"/>
          <w:shd w:fill="363A38" w:color="auto" w:val="clear"/>
        </w:rPr>
        <w:t>G)</w:t>
      </w:r>
      <w:r>
        <w:rPr>
          <w:color w:val="D1D4D4"/>
          <w:spacing w:val="-2"/>
          <w:w w:val="115"/>
          <w:sz w:val="7"/>
          <w:shd w:fill="363A38" w:color="auto" w:val="clear"/>
        </w:rPr>
        <w:t>.G</w:t>
      </w:r>
      <w:r>
        <w:rPr>
          <w:color w:val="D1D4D4"/>
          <w:spacing w:val="-2"/>
          <w:w w:val="115"/>
          <w:sz w:val="7"/>
        </w:rPr>
        <w:t>.p</w:t>
      </w:r>
      <w:r>
        <w:rPr>
          <w:color w:val="B8BCB6"/>
          <w:spacing w:val="-2"/>
          <w:w w:val="115"/>
          <w:sz w:val="7"/>
          <w:shd w:fill="363A38" w:color="auto" w:val="clear"/>
        </w:rPr>
        <w:t>pl</w:t>
      </w:r>
      <w:r>
        <w:rPr>
          <w:color w:val="D1D4D4"/>
          <w:spacing w:val="-2"/>
          <w:w w:val="115"/>
          <w:sz w:val="7"/>
          <w:shd w:fill="363A38" w:color="auto" w:val="clear"/>
        </w:rPr>
        <w:t>n</w:t>
      </w:r>
      <w:r>
        <w:rPr>
          <w:color w:val="B8BCB6"/>
          <w:spacing w:val="-2"/>
          <w:w w:val="115"/>
          <w:sz w:val="7"/>
          <w:shd w:fill="363A38" w:color="auto" w:val="clear"/>
        </w:rPr>
        <w:t>l</w:t>
      </w:r>
      <w:r>
        <w:rPr>
          <w:color w:val="B8BCB6"/>
          <w:spacing w:val="-2"/>
          <w:w w:val="115"/>
          <w:sz w:val="7"/>
        </w:rPr>
        <w:t>o</w:t>
      </w:r>
    </w:p>
    <w:p>
      <w:pPr>
        <w:spacing w:after="0"/>
        <w:jc w:val="left"/>
        <w:rPr>
          <w:sz w:val="7"/>
        </w:rPr>
        <w:sectPr>
          <w:type w:val="continuous"/>
          <w:pgSz w:w="16840" w:h="11910" w:orient="landscape"/>
          <w:pgMar w:header="0" w:footer="0" w:top="1920" w:bottom="280" w:left="80" w:right="80"/>
          <w:cols w:num="4" w:equalWidth="0">
            <w:col w:w="3659" w:space="1893"/>
            <w:col w:w="1720" w:space="98"/>
            <w:col w:w="1798" w:space="170"/>
            <w:col w:w="7342"/>
          </w:cols>
        </w:sectPr>
      </w:pPr>
    </w:p>
    <w:p>
      <w:pPr>
        <w:tabs>
          <w:tab w:pos="972" w:val="left" w:leader="none"/>
          <w:tab w:pos="1513" w:val="left" w:leader="none"/>
        </w:tabs>
        <w:spacing w:line="122" w:lineRule="exact" w:before="0"/>
        <w:ind w:left="421" w:right="0" w:firstLine="0"/>
        <w:jc w:val="left"/>
        <w:rPr>
          <w:rFonts w:ascii="Arial"/>
          <w:sz w:val="10"/>
        </w:rPr>
      </w:pPr>
      <w:r>
        <w:rPr/>
        <mc:AlternateContent>
          <mc:Choice Requires="wps">
            <w:drawing>
              <wp:anchor distT="0" distB="0" distL="0" distR="0" allowOverlap="1" layoutInCell="1" locked="0" behindDoc="1" simplePos="0" relativeHeight="481629184">
                <wp:simplePos x="0" y="0"/>
                <wp:positionH relativeFrom="page">
                  <wp:posOffset>146598</wp:posOffset>
                </wp:positionH>
                <wp:positionV relativeFrom="paragraph">
                  <wp:posOffset>63406</wp:posOffset>
                </wp:positionV>
                <wp:extent cx="1099820" cy="193040"/>
                <wp:effectExtent l="0" t="0" r="0" b="0"/>
                <wp:wrapNone/>
                <wp:docPr id="567" name="Group 567"/>
                <wp:cNvGraphicFramePr>
                  <a:graphicFrameLocks/>
                </wp:cNvGraphicFramePr>
                <a:graphic>
                  <a:graphicData uri="http://schemas.microsoft.com/office/word/2010/wordprocessingGroup">
                    <wpg:wgp>
                      <wpg:cNvPr id="567" name="Group 567"/>
                      <wpg:cNvGrpSpPr/>
                      <wpg:grpSpPr>
                        <a:xfrm>
                          <a:off x="0" y="0"/>
                          <a:ext cx="1099820" cy="193040"/>
                          <a:chExt cx="1099820" cy="193040"/>
                        </a:xfrm>
                      </wpg:grpSpPr>
                      <wps:wsp>
                        <wps:cNvPr id="568" name="Graphic 568"/>
                        <wps:cNvSpPr/>
                        <wps:spPr>
                          <a:xfrm>
                            <a:off x="0" y="73883"/>
                            <a:ext cx="1099820" cy="119380"/>
                          </a:xfrm>
                          <a:custGeom>
                            <a:avLst/>
                            <a:gdLst/>
                            <a:ahLst/>
                            <a:cxnLst/>
                            <a:rect l="l" t="t" r="r" b="b"/>
                            <a:pathLst>
                              <a:path w="1099820" h="119380">
                                <a:moveTo>
                                  <a:pt x="0" y="0"/>
                                </a:moveTo>
                                <a:lnTo>
                                  <a:pt x="1099491" y="0"/>
                                </a:lnTo>
                                <a:lnTo>
                                  <a:pt x="1099491" y="119051"/>
                                </a:lnTo>
                                <a:lnTo>
                                  <a:pt x="0" y="119051"/>
                                </a:lnTo>
                                <a:lnTo>
                                  <a:pt x="0" y="0"/>
                                </a:lnTo>
                                <a:close/>
                              </a:path>
                            </a:pathLst>
                          </a:custGeom>
                          <a:solidFill>
                            <a:srgbClr val="000000"/>
                          </a:solidFill>
                        </wps:spPr>
                        <wps:bodyPr wrap="square" lIns="0" tIns="0" rIns="0" bIns="0" rtlCol="0">
                          <a:prstTxWarp prst="textNoShape">
                            <a:avLst/>
                          </a:prstTxWarp>
                          <a:noAutofit/>
                        </wps:bodyPr>
                      </wps:wsp>
                      <wps:wsp>
                        <wps:cNvPr id="569" name="Textbox 569"/>
                        <wps:cNvSpPr txBox="1"/>
                        <wps:spPr>
                          <a:xfrm>
                            <a:off x="146089" y="0"/>
                            <a:ext cx="90805" cy="113030"/>
                          </a:xfrm>
                          <a:prstGeom prst="rect">
                            <a:avLst/>
                          </a:prstGeom>
                        </wps:spPr>
                        <wps:txbx>
                          <w:txbxContent>
                            <w:p>
                              <w:pPr>
                                <w:spacing w:line="177" w:lineRule="exact" w:before="0"/>
                                <w:ind w:left="0" w:right="0" w:firstLine="0"/>
                                <w:jc w:val="left"/>
                                <w:rPr>
                                  <w:sz w:val="16"/>
                                </w:rPr>
                              </w:pPr>
                              <w:r>
                                <w:rPr>
                                  <w:color w:val="759589"/>
                                  <w:spacing w:val="-5"/>
                                  <w:sz w:val="16"/>
                                </w:rPr>
                                <w:t>"</w:t>
                              </w:r>
                              <w:r>
                                <w:rPr>
                                  <w:color w:val="939E9A"/>
                                  <w:spacing w:val="-5"/>
                                  <w:sz w:val="16"/>
                                </w:rPr>
                                <w:t>"</w:t>
                              </w:r>
                            </w:p>
                          </w:txbxContent>
                        </wps:txbx>
                        <wps:bodyPr wrap="square" lIns="0" tIns="0" rIns="0" bIns="0" rtlCol="0">
                          <a:noAutofit/>
                        </wps:bodyPr>
                      </wps:wsp>
                      <wps:wsp>
                        <wps:cNvPr id="570" name="Textbox 570"/>
                        <wps:cNvSpPr txBox="1"/>
                        <wps:spPr>
                          <a:xfrm>
                            <a:off x="432275" y="10882"/>
                            <a:ext cx="238760" cy="42545"/>
                          </a:xfrm>
                          <a:prstGeom prst="rect">
                            <a:avLst/>
                          </a:prstGeom>
                        </wps:spPr>
                        <wps:txbx>
                          <w:txbxContent>
                            <w:p>
                              <w:pPr>
                                <w:spacing w:line="67" w:lineRule="exact" w:before="0"/>
                                <w:ind w:left="0" w:right="0" w:firstLine="0"/>
                                <w:jc w:val="left"/>
                                <w:rPr>
                                  <w:sz w:val="6"/>
                                </w:rPr>
                              </w:pPr>
                              <w:r>
                                <w:rPr>
                                  <w:color w:val="A8ACA8"/>
                                  <w:spacing w:val="-2"/>
                                  <w:w w:val="135"/>
                                  <w:sz w:val="6"/>
                                  <w:shd w:fill="F0F2EF" w:color="auto" w:val="clear"/>
                                </w:rPr>
                                <w:t>C,;;inotll</w:t>
                              </w:r>
                              <w:r>
                                <w:rPr>
                                  <w:color w:val="A8ACA8"/>
                                  <w:spacing w:val="8"/>
                                  <w:w w:val="135"/>
                                  <w:sz w:val="6"/>
                                  <w:shd w:fill="F0F2EF" w:color="auto" w:val="clear"/>
                                </w:rPr>
                                <w:t> </w:t>
                              </w:r>
                              <w:r>
                                <w:rPr>
                                  <w:color w:val="A8ACA8"/>
                                  <w:spacing w:val="-5"/>
                                  <w:w w:val="135"/>
                                  <w:sz w:val="6"/>
                                </w:rPr>
                                <w:t>·.</w:t>
                              </w:r>
                            </w:p>
                          </w:txbxContent>
                        </wps:txbx>
                        <wps:bodyPr wrap="square" lIns="0" tIns="0" rIns="0" bIns="0" rtlCol="0">
                          <a:noAutofit/>
                        </wps:bodyPr>
                      </wps:wsp>
                    </wpg:wgp>
                  </a:graphicData>
                </a:graphic>
              </wp:anchor>
            </w:drawing>
          </mc:Choice>
          <mc:Fallback>
            <w:pict>
              <v:group style="position:absolute;margin-left:11.543213pt;margin-top:4.992662pt;width:86.6pt;height:15.2pt;mso-position-horizontal-relative:page;mso-position-vertical-relative:paragraph;z-index:-21687296" id="docshapegroup376" coordorigin="231,100" coordsize="1732,304">
                <v:rect style="position:absolute;left:230;top:216;width:1732;height:188" id="docshape377" filled="true" fillcolor="#000000" stroked="false">
                  <v:fill type="solid"/>
                </v:rect>
                <v:shape style="position:absolute;left:460;top:99;width:143;height:178" type="#_x0000_t202" id="docshape378" filled="false" stroked="false">
                  <v:textbox inset="0,0,0,0">
                    <w:txbxContent>
                      <w:p>
                        <w:pPr>
                          <w:spacing w:line="177" w:lineRule="exact" w:before="0"/>
                          <w:ind w:left="0" w:right="0" w:firstLine="0"/>
                          <w:jc w:val="left"/>
                          <w:rPr>
                            <w:sz w:val="16"/>
                          </w:rPr>
                        </w:pPr>
                        <w:r>
                          <w:rPr>
                            <w:color w:val="759589"/>
                            <w:spacing w:val="-5"/>
                            <w:sz w:val="16"/>
                          </w:rPr>
                          <w:t>"</w:t>
                        </w:r>
                        <w:r>
                          <w:rPr>
                            <w:color w:val="939E9A"/>
                            <w:spacing w:val="-5"/>
                            <w:sz w:val="16"/>
                          </w:rPr>
                          <w:t>"</w:t>
                        </w:r>
                      </w:p>
                    </w:txbxContent>
                  </v:textbox>
                  <w10:wrap type="none"/>
                </v:shape>
                <v:shape style="position:absolute;left:911;top:117;width:376;height:67" type="#_x0000_t202" id="docshape379" filled="false" stroked="false">
                  <v:textbox inset="0,0,0,0">
                    <w:txbxContent>
                      <w:p>
                        <w:pPr>
                          <w:spacing w:line="67" w:lineRule="exact" w:before="0"/>
                          <w:ind w:left="0" w:right="0" w:firstLine="0"/>
                          <w:jc w:val="left"/>
                          <w:rPr>
                            <w:sz w:val="6"/>
                          </w:rPr>
                        </w:pPr>
                        <w:r>
                          <w:rPr>
                            <w:color w:val="A8ACA8"/>
                            <w:spacing w:val="-2"/>
                            <w:w w:val="135"/>
                            <w:sz w:val="6"/>
                            <w:shd w:fill="F0F2EF" w:color="auto" w:val="clear"/>
                          </w:rPr>
                          <w:t>C,;;inotll</w:t>
                        </w:r>
                        <w:r>
                          <w:rPr>
                            <w:color w:val="A8ACA8"/>
                            <w:spacing w:val="8"/>
                            <w:w w:val="135"/>
                            <w:sz w:val="6"/>
                            <w:shd w:fill="F0F2EF" w:color="auto" w:val="clear"/>
                          </w:rPr>
                          <w:t> </w:t>
                        </w:r>
                        <w:r>
                          <w:rPr>
                            <w:color w:val="A8ACA8"/>
                            <w:spacing w:val="-5"/>
                            <w:w w:val="135"/>
                            <w:sz w:val="6"/>
                          </w:rPr>
                          <w:t>·.</w:t>
                        </w:r>
                      </w:p>
                    </w:txbxContent>
                  </v:textbox>
                  <w10:wrap type="none"/>
                </v:shape>
                <w10:wrap type="none"/>
              </v:group>
            </w:pict>
          </mc:Fallback>
        </mc:AlternateContent>
      </w:r>
      <w:r>
        <w:rPr>
          <w:b/>
          <w:color w:val="116049"/>
          <w:spacing w:val="-10"/>
          <w:w w:val="110"/>
          <w:sz w:val="11"/>
        </w:rPr>
        <w:t>0</w:t>
      </w:r>
      <w:r>
        <w:rPr>
          <w:b/>
          <w:color w:val="116049"/>
          <w:sz w:val="11"/>
        </w:rPr>
        <w:tab/>
      </w:r>
      <w:r>
        <w:rPr>
          <w:rFonts w:ascii="Arial"/>
          <w:color w:val="757774"/>
          <w:spacing w:val="-5"/>
          <w:w w:val="110"/>
          <w:position w:val="1"/>
          <w:sz w:val="10"/>
        </w:rPr>
        <w:t>GI</w:t>
      </w:r>
      <w:r>
        <w:rPr>
          <w:rFonts w:ascii="Arial"/>
          <w:color w:val="757774"/>
          <w:position w:val="1"/>
          <w:sz w:val="10"/>
        </w:rPr>
        <w:tab/>
      </w:r>
      <w:r>
        <w:rPr>
          <w:rFonts w:ascii="Arial"/>
          <w:color w:val="939E9A"/>
          <w:spacing w:val="-10"/>
          <w:w w:val="115"/>
          <w:sz w:val="10"/>
        </w:rPr>
        <w:t>0</w:t>
      </w:r>
    </w:p>
    <w:p>
      <w:pPr>
        <w:spacing w:before="0"/>
        <w:ind w:left="471" w:right="0" w:firstLine="0"/>
        <w:jc w:val="left"/>
        <w:rPr>
          <w:rFonts w:ascii="Arial"/>
          <w:b/>
          <w:sz w:val="10"/>
        </w:rPr>
      </w:pPr>
      <w:r>
        <w:rPr/>
        <w:br w:type="column"/>
      </w:r>
      <w:r>
        <w:rPr>
          <w:rFonts w:ascii="Arial"/>
          <w:b/>
          <w:color w:val="757774"/>
          <w:spacing w:val="-10"/>
          <w:w w:val="155"/>
          <w:sz w:val="10"/>
        </w:rPr>
        <w:t>0</w:t>
      </w:r>
    </w:p>
    <w:p>
      <w:pPr>
        <w:spacing w:before="8"/>
        <w:ind w:left="421" w:right="0" w:firstLine="0"/>
        <w:jc w:val="left"/>
        <w:rPr>
          <w:rFonts w:ascii="Arial" w:hAnsi="Arial"/>
          <w:sz w:val="5"/>
        </w:rPr>
      </w:pPr>
      <w:r>
        <w:rPr>
          <w:rFonts w:ascii="Arial" w:hAnsi="Arial"/>
          <w:color w:val="B8BCB6"/>
          <w:spacing w:val="-4"/>
          <w:w w:val="190"/>
          <w:sz w:val="5"/>
          <w:shd w:fill="F0F2EF" w:color="auto" w:val="clear"/>
        </w:rPr>
        <w:t>·,i</w:t>
      </w:r>
      <w:r>
        <w:rPr>
          <w:rFonts w:ascii="Arial" w:hAnsi="Arial"/>
          <w:color w:val="B8BCB6"/>
          <w:spacing w:val="-4"/>
          <w:w w:val="190"/>
          <w:sz w:val="5"/>
        </w:rPr>
        <w:t>p</w:t>
      </w:r>
    </w:p>
    <w:p>
      <w:pPr>
        <w:spacing w:line="110" w:lineRule="exact" w:before="0"/>
        <w:ind w:left="242" w:right="0" w:firstLine="0"/>
        <w:jc w:val="center"/>
        <w:rPr>
          <w:b/>
          <w:sz w:val="10"/>
        </w:rPr>
      </w:pPr>
      <w:r>
        <w:rPr/>
        <w:br w:type="column"/>
      </w:r>
      <w:r>
        <w:rPr>
          <w:b/>
          <w:color w:val="116049"/>
          <w:spacing w:val="-5"/>
          <w:w w:val="85"/>
          <w:sz w:val="10"/>
        </w:rPr>
        <w:t>GI</w:t>
      </w:r>
    </w:p>
    <w:p>
      <w:pPr>
        <w:spacing w:line="68" w:lineRule="exact" w:before="0"/>
        <w:ind w:left="254" w:right="0" w:firstLine="0"/>
        <w:jc w:val="center"/>
        <w:rPr>
          <w:rFonts w:ascii="Arial" w:hAnsi="Arial"/>
          <w:sz w:val="6"/>
        </w:rPr>
      </w:pPr>
      <w:r>
        <w:rPr>
          <w:rFonts w:ascii="Arial" w:hAnsi="Arial"/>
          <w:color w:val="939E9A"/>
          <w:spacing w:val="-2"/>
          <w:w w:val="125"/>
          <w:sz w:val="6"/>
        </w:rPr>
        <w:t>c•ogx,1t·oo-</w:t>
      </w:r>
      <w:r>
        <w:rPr>
          <w:rFonts w:ascii="Arial" w:hAnsi="Arial"/>
          <w:color w:val="939E9A"/>
          <w:spacing w:val="-10"/>
          <w:w w:val="125"/>
          <w:sz w:val="6"/>
        </w:rPr>
        <w:t>1</w:t>
      </w:r>
    </w:p>
    <w:p>
      <w:pPr>
        <w:spacing w:before="4"/>
        <w:ind w:left="79" w:right="0" w:firstLine="0"/>
        <w:jc w:val="center"/>
        <w:rPr>
          <w:rFonts w:ascii="Arial"/>
          <w:sz w:val="10"/>
        </w:rPr>
      </w:pPr>
      <w:r>
        <w:rPr/>
        <w:br w:type="column"/>
      </w:r>
      <w:r>
        <w:rPr>
          <w:rFonts w:ascii="Arial"/>
          <w:color w:val="939E9A"/>
          <w:spacing w:val="-10"/>
          <w:w w:val="110"/>
          <w:sz w:val="10"/>
        </w:rPr>
        <w:t>0</w:t>
      </w:r>
    </w:p>
    <w:p>
      <w:pPr>
        <w:spacing w:before="9"/>
        <w:ind w:left="166" w:right="0" w:firstLine="0"/>
        <w:jc w:val="center"/>
        <w:rPr>
          <w:rFonts w:ascii="Arial" w:hAnsi="Arial"/>
          <w:sz w:val="5"/>
        </w:rPr>
      </w:pPr>
      <w:r>
        <w:rPr>
          <w:rFonts w:ascii="Arial" w:hAnsi="Arial"/>
          <w:color w:val="A8ACA8"/>
          <w:spacing w:val="-2"/>
          <w:w w:val="185"/>
          <w:sz w:val="5"/>
          <w:shd w:fill="F0F2EF" w:color="auto" w:val="clear"/>
        </w:rPr>
        <w:t>Ill'.·</w:t>
      </w:r>
      <w:r>
        <w:rPr>
          <w:rFonts w:ascii="Arial" w:hAnsi="Arial"/>
          <w:color w:val="A8ACA8"/>
          <w:spacing w:val="-2"/>
          <w:w w:val="185"/>
          <w:sz w:val="5"/>
        </w:rPr>
        <w:t>)'</w:t>
      </w:r>
    </w:p>
    <w:p>
      <w:pPr>
        <w:tabs>
          <w:tab w:pos="977" w:val="left" w:leader="none"/>
          <w:tab w:pos="1513" w:val="left" w:leader="none"/>
        </w:tabs>
        <w:spacing w:line="122" w:lineRule="exact" w:before="0"/>
        <w:ind w:left="421" w:right="0" w:firstLine="0"/>
        <w:jc w:val="left"/>
        <w:rPr>
          <w:rFonts w:ascii="Arial"/>
          <w:sz w:val="10"/>
        </w:rPr>
      </w:pPr>
      <w:r>
        <w:rPr/>
        <w:br w:type="column"/>
      </w:r>
      <w:r>
        <w:rPr>
          <w:b/>
          <w:color w:val="757774"/>
          <w:spacing w:val="-10"/>
          <w:sz w:val="11"/>
        </w:rPr>
        <w:t>0</w:t>
      </w:r>
      <w:r>
        <w:rPr>
          <w:b/>
          <w:color w:val="757774"/>
          <w:sz w:val="11"/>
        </w:rPr>
        <w:tab/>
      </w:r>
      <w:r>
        <w:rPr>
          <w:rFonts w:ascii="Arial"/>
          <w:color w:val="757774"/>
          <w:spacing w:val="-5"/>
          <w:position w:val="1"/>
          <w:sz w:val="10"/>
        </w:rPr>
        <w:t>GI</w:t>
      </w:r>
      <w:r>
        <w:rPr>
          <w:rFonts w:ascii="Arial"/>
          <w:color w:val="757774"/>
          <w:position w:val="1"/>
          <w:sz w:val="10"/>
        </w:rPr>
        <w:tab/>
      </w:r>
      <w:r>
        <w:rPr>
          <w:rFonts w:ascii="Arial"/>
          <w:color w:val="608277"/>
          <w:spacing w:val="-10"/>
          <w:sz w:val="10"/>
        </w:rPr>
        <w:t>0</w:t>
      </w:r>
    </w:p>
    <w:p>
      <w:pPr>
        <w:spacing w:line="276" w:lineRule="auto" w:before="0"/>
        <w:ind w:left="424" w:right="38" w:hanging="4"/>
        <w:jc w:val="left"/>
        <w:rPr>
          <w:rFonts w:ascii="Arial"/>
          <w:sz w:val="8"/>
        </w:rPr>
      </w:pPr>
      <w:r>
        <w:rPr/>
        <w:br w:type="column"/>
      </w:r>
      <w:r>
        <w:rPr>
          <w:rFonts w:ascii="Arial"/>
          <w:color w:val="757774"/>
          <w:w w:val="105"/>
          <w:sz w:val="8"/>
        </w:rPr>
        <w:t>excess</w:t>
      </w:r>
      <w:r>
        <w:rPr>
          <w:rFonts w:ascii="Arial"/>
          <w:color w:val="757774"/>
          <w:w w:val="105"/>
          <w:sz w:val="8"/>
        </w:rPr>
        <w:t> lateral branches</w:t>
      </w:r>
      <w:r>
        <w:rPr>
          <w:rFonts w:ascii="Arial"/>
          <w:color w:val="757774"/>
          <w:spacing w:val="22"/>
          <w:w w:val="105"/>
          <w:sz w:val="8"/>
        </w:rPr>
        <w:t> </w:t>
      </w:r>
      <w:r>
        <w:rPr>
          <w:rFonts w:ascii="Arial"/>
          <w:color w:val="626460"/>
          <w:w w:val="105"/>
          <w:sz w:val="8"/>
        </w:rPr>
        <w:t>to</w:t>
      </w:r>
      <w:r>
        <w:rPr>
          <w:rFonts w:ascii="Arial"/>
          <w:color w:val="626460"/>
          <w:spacing w:val="20"/>
          <w:w w:val="105"/>
          <w:sz w:val="8"/>
        </w:rPr>
        <w:t> </w:t>
      </w:r>
      <w:r>
        <w:rPr>
          <w:rFonts w:ascii="Arial"/>
          <w:color w:val="757774"/>
          <w:w w:val="105"/>
          <w:sz w:val="8"/>
        </w:rPr>
        <w:t>be removed</w:t>
      </w:r>
      <w:r>
        <w:rPr>
          <w:rFonts w:ascii="Arial"/>
          <w:color w:val="939E9A"/>
          <w:w w:val="105"/>
          <w:sz w:val="8"/>
        </w:rPr>
        <w:t>.</w:t>
      </w:r>
      <w:r>
        <w:rPr>
          <w:rFonts w:ascii="Arial"/>
          <w:color w:val="939E9A"/>
          <w:spacing w:val="40"/>
          <w:w w:val="105"/>
          <w:sz w:val="8"/>
        </w:rPr>
        <w:t> </w:t>
      </w:r>
      <w:r>
        <w:rPr>
          <w:rFonts w:ascii="Arial"/>
          <w:color w:val="878985"/>
          <w:w w:val="105"/>
          <w:sz w:val="8"/>
        </w:rPr>
        <w:t>As</w:t>
      </w:r>
      <w:r>
        <w:rPr>
          <w:rFonts w:ascii="Arial"/>
          <w:color w:val="878985"/>
          <w:spacing w:val="19"/>
          <w:w w:val="105"/>
          <w:sz w:val="8"/>
        </w:rPr>
        <w:t> </w:t>
      </w:r>
      <w:r>
        <w:rPr>
          <w:rFonts w:ascii="Arial"/>
          <w:color w:val="757774"/>
          <w:w w:val="105"/>
          <w:sz w:val="8"/>
        </w:rPr>
        <w:t>o</w:t>
      </w:r>
      <w:r>
        <w:rPr>
          <w:rFonts w:ascii="Arial"/>
          <w:color w:val="757774"/>
          <w:spacing w:val="22"/>
          <w:w w:val="105"/>
          <w:sz w:val="8"/>
        </w:rPr>
        <w:t> </w:t>
      </w:r>
      <w:r>
        <w:rPr>
          <w:rFonts w:ascii="Arial"/>
          <w:color w:val="878985"/>
          <w:w w:val="105"/>
          <w:sz w:val="8"/>
        </w:rPr>
        <w:t>chi;</w:t>
      </w:r>
      <w:r>
        <w:rPr>
          <w:rFonts w:ascii="Arial"/>
          <w:color w:val="626460"/>
          <w:w w:val="105"/>
          <w:sz w:val="8"/>
        </w:rPr>
        <w:t>,rni</w:t>
      </w:r>
      <w:r>
        <w:rPr>
          <w:rFonts w:ascii="Arial"/>
          <w:color w:val="878985"/>
          <w:w w:val="105"/>
          <w:sz w:val="8"/>
        </w:rPr>
        <w:t>cal</w:t>
      </w:r>
      <w:r>
        <w:rPr>
          <w:rFonts w:ascii="Arial"/>
          <w:color w:val="878985"/>
          <w:spacing w:val="14"/>
          <w:w w:val="105"/>
          <w:sz w:val="8"/>
        </w:rPr>
        <w:t> </w:t>
      </w:r>
      <w:r>
        <w:rPr>
          <w:rFonts w:ascii="Arial"/>
          <w:color w:val="626460"/>
          <w:w w:val="105"/>
          <w:sz w:val="8"/>
        </w:rPr>
        <w:t>HEl('ll</w:t>
      </w:r>
      <w:r>
        <w:rPr>
          <w:rFonts w:ascii="Arial"/>
          <w:color w:val="878985"/>
          <w:w w:val="105"/>
          <w:sz w:val="8"/>
        </w:rPr>
        <w:t>men</w:t>
      </w:r>
      <w:r>
        <w:rPr>
          <w:rFonts w:ascii="Arial"/>
          <w:color w:val="626460"/>
          <w:w w:val="105"/>
          <w:sz w:val="8"/>
        </w:rPr>
        <w:t>r</w:t>
      </w:r>
      <w:r>
        <w:rPr>
          <w:rFonts w:ascii="Arial"/>
          <w:color w:val="626460"/>
          <w:spacing w:val="21"/>
          <w:w w:val="105"/>
          <w:sz w:val="8"/>
        </w:rPr>
        <w:t> </w:t>
      </w:r>
      <w:r>
        <w:rPr>
          <w:rFonts w:ascii="Arial"/>
          <w:color w:val="626460"/>
          <w:w w:val="105"/>
          <w:sz w:val="8"/>
        </w:rPr>
        <w:t>l</w:t>
      </w:r>
      <w:r>
        <w:rPr>
          <w:rFonts w:ascii="Arial"/>
          <w:color w:val="939E9A"/>
          <w:w w:val="105"/>
          <w:sz w:val="8"/>
        </w:rPr>
        <w:t>'l'.</w:t>
      </w:r>
      <w:r>
        <w:rPr>
          <w:rFonts w:ascii="Arial"/>
          <w:color w:val="939E9A"/>
          <w:spacing w:val="8"/>
          <w:w w:val="105"/>
          <w:sz w:val="8"/>
        </w:rPr>
        <w:t> </w:t>
      </w:r>
      <w:r>
        <w:rPr>
          <w:rFonts w:ascii="Arial"/>
          <w:color w:val="757774"/>
          <w:spacing w:val="-2"/>
          <w:w w:val="105"/>
          <w:sz w:val="8"/>
        </w:rPr>
        <w:t>Bo</w:t>
      </w:r>
      <w:r>
        <w:rPr>
          <w:rFonts w:ascii="Arial"/>
          <w:color w:val="494D46"/>
          <w:spacing w:val="-2"/>
          <w:w w:val="105"/>
          <w:sz w:val="8"/>
        </w:rPr>
        <w:t>r</w:t>
      </w:r>
      <w:r>
        <w:rPr>
          <w:rFonts w:ascii="Arial"/>
          <w:color w:val="757774"/>
          <w:spacing w:val="-2"/>
          <w:w w:val="105"/>
          <w:sz w:val="8"/>
        </w:rPr>
        <w:t>deaux</w:t>
      </w:r>
    </w:p>
    <w:p>
      <w:pPr>
        <w:spacing w:before="33"/>
        <w:ind w:left="421" w:right="0" w:firstLine="0"/>
        <w:jc w:val="left"/>
        <w:rPr>
          <w:rFonts w:ascii="Arial"/>
          <w:sz w:val="7"/>
        </w:rPr>
      </w:pPr>
      <w:r>
        <w:rPr/>
        <w:br w:type="column"/>
      </w:r>
      <w:r>
        <w:rPr>
          <w:rFonts w:ascii="Arial"/>
          <w:color w:val="F2D6C4"/>
          <w:sz w:val="8"/>
          <w:shd w:fill="DB504B" w:color="auto" w:val="clear"/>
        </w:rPr>
        <w:t>Log</w:t>
      </w:r>
      <w:r>
        <w:rPr>
          <w:rFonts w:ascii="Arial"/>
          <w:color w:val="F2D6C4"/>
          <w:spacing w:val="-7"/>
          <w:sz w:val="8"/>
          <w:shd w:fill="DB504B" w:color="auto" w:val="clear"/>
        </w:rPr>
        <w:t> </w:t>
      </w:r>
      <w:r>
        <w:rPr>
          <w:rFonts w:ascii="Arial"/>
          <w:color w:val="F2BCAF"/>
          <w:spacing w:val="-5"/>
          <w:sz w:val="7"/>
          <w:shd w:fill="DB504B" w:color="auto" w:val="clear"/>
        </w:rPr>
        <w:t>Out</w:t>
      </w:r>
      <w:r>
        <w:rPr>
          <w:rFonts w:ascii="Arial"/>
          <w:color w:val="F2BCAF"/>
          <w:spacing w:val="40"/>
          <w:sz w:val="7"/>
          <w:shd w:fill="DB504B" w:color="auto" w:val="clear"/>
        </w:rPr>
        <w:t> </w:t>
      </w:r>
    </w:p>
    <w:p>
      <w:pPr>
        <w:spacing w:after="0"/>
        <w:jc w:val="left"/>
        <w:rPr>
          <w:rFonts w:ascii="Arial"/>
          <w:sz w:val="7"/>
        </w:rPr>
        <w:sectPr>
          <w:type w:val="continuous"/>
          <w:pgSz w:w="16840" w:h="11910" w:orient="landscape"/>
          <w:pgMar w:header="0" w:footer="0" w:top="1920" w:bottom="280" w:left="80" w:right="80"/>
          <w:cols w:num="7" w:equalWidth="0">
            <w:col w:w="1629" w:space="158"/>
            <w:col w:w="559" w:space="39"/>
            <w:col w:w="699" w:space="40"/>
            <w:col w:w="436" w:space="1914"/>
            <w:col w:w="1604" w:space="42"/>
            <w:col w:w="2049" w:space="429"/>
            <w:col w:w="7082"/>
          </w:cols>
        </w:sectPr>
      </w:pPr>
    </w:p>
    <w:p>
      <w:pPr>
        <w:pStyle w:val="BodyText"/>
        <w:spacing w:line="187" w:lineRule="exact"/>
        <w:ind w:left="1997"/>
        <w:rPr>
          <w:rFonts w:ascii="Arial"/>
          <w:sz w:val="18"/>
        </w:rPr>
      </w:pPr>
      <w:r>
        <w:rPr>
          <w:rFonts w:ascii="Arial"/>
          <w:position w:val="-3"/>
          <w:sz w:val="18"/>
        </w:rPr>
        <mc:AlternateContent>
          <mc:Choice Requires="wps">
            <w:drawing>
              <wp:inline distT="0" distB="0" distL="0" distR="0">
                <wp:extent cx="1087755" cy="119380"/>
                <wp:effectExtent l="0" t="0" r="0" b="0"/>
                <wp:docPr id="571" name="Group 571"/>
                <wp:cNvGraphicFramePr>
                  <a:graphicFrameLocks/>
                </wp:cNvGraphicFramePr>
                <a:graphic>
                  <a:graphicData uri="http://schemas.microsoft.com/office/word/2010/wordprocessingGroup">
                    <wpg:wgp>
                      <wpg:cNvPr id="571" name="Group 571"/>
                      <wpg:cNvGrpSpPr/>
                      <wpg:grpSpPr>
                        <a:xfrm>
                          <a:off x="0" y="0"/>
                          <a:ext cx="1087755" cy="119380"/>
                          <a:chExt cx="1087755" cy="119380"/>
                        </a:xfrm>
                      </wpg:grpSpPr>
                      <wps:wsp>
                        <wps:cNvPr id="572" name="Graphic 572"/>
                        <wps:cNvSpPr/>
                        <wps:spPr>
                          <a:xfrm>
                            <a:off x="0" y="0"/>
                            <a:ext cx="1087755" cy="119380"/>
                          </a:xfrm>
                          <a:custGeom>
                            <a:avLst/>
                            <a:gdLst/>
                            <a:ahLst/>
                            <a:cxnLst/>
                            <a:rect l="l" t="t" r="r" b="b"/>
                            <a:pathLst>
                              <a:path w="1087755" h="119380">
                                <a:moveTo>
                                  <a:pt x="0" y="0"/>
                                </a:moveTo>
                                <a:lnTo>
                                  <a:pt x="1087274" y="0"/>
                                </a:lnTo>
                                <a:lnTo>
                                  <a:pt x="1087274" y="119051"/>
                                </a:lnTo>
                                <a:lnTo>
                                  <a:pt x="0" y="119051"/>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5.65pt;height:9.4pt;mso-position-horizontal-relative:char;mso-position-vertical-relative:line" id="docshapegroup380" coordorigin="0,0" coordsize="1713,188">
                <v:rect style="position:absolute;left:0;top:0;width:1713;height:188" id="docshape381" filled="true" fillcolor="#000000" stroked="false">
                  <v:fill type="solid"/>
                </v:rect>
              </v:group>
            </w:pict>
          </mc:Fallback>
        </mc:AlternateContent>
      </w:r>
      <w:r>
        <w:rPr>
          <w:rFonts w:ascii="Arial"/>
          <w:position w:val="-3"/>
          <w:sz w:val="18"/>
        </w:rPr>
      </w:r>
    </w:p>
    <w:p>
      <w:pPr>
        <w:pStyle w:val="BodyText"/>
        <w:rPr>
          <w:rFonts w:ascii="Arial"/>
          <w:sz w:val="20"/>
        </w:rPr>
      </w:pPr>
    </w:p>
    <w:p>
      <w:pPr>
        <w:pStyle w:val="BodyText"/>
        <w:rPr>
          <w:rFonts w:ascii="Arial"/>
          <w:sz w:val="20"/>
        </w:rPr>
      </w:pPr>
    </w:p>
    <w:p>
      <w:pPr>
        <w:pStyle w:val="BodyText"/>
        <w:rPr>
          <w:rFonts w:ascii="Arial"/>
          <w:sz w:val="20"/>
        </w:rPr>
      </w:pPr>
      <w:r>
        <w:rPr/>
        <w:drawing>
          <wp:anchor distT="0" distB="0" distL="0" distR="0" allowOverlap="1" layoutInCell="1" locked="0" behindDoc="1" simplePos="0" relativeHeight="487665664">
            <wp:simplePos x="0" y="0"/>
            <wp:positionH relativeFrom="page">
              <wp:posOffset>122165</wp:posOffset>
            </wp:positionH>
            <wp:positionV relativeFrom="paragraph">
              <wp:posOffset>161426</wp:posOffset>
            </wp:positionV>
            <wp:extent cx="10429436" cy="2365248"/>
            <wp:effectExtent l="0" t="0" r="0" b="0"/>
            <wp:wrapTopAndBottom/>
            <wp:docPr id="573" name="Image 573"/>
            <wp:cNvGraphicFramePr>
              <a:graphicFrameLocks/>
            </wp:cNvGraphicFramePr>
            <a:graphic>
              <a:graphicData uri="http://schemas.openxmlformats.org/drawingml/2006/picture">
                <pic:pic>
                  <pic:nvPicPr>
                    <pic:cNvPr id="573" name="Image 573"/>
                    <pic:cNvPicPr/>
                  </pic:nvPicPr>
                  <pic:blipFill>
                    <a:blip r:embed="rId117" cstate="print"/>
                    <a:stretch>
                      <a:fillRect/>
                    </a:stretch>
                  </pic:blipFill>
                  <pic:spPr>
                    <a:xfrm>
                      <a:off x="0" y="0"/>
                      <a:ext cx="10429436" cy="2365248"/>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5"/>
        <w:rPr>
          <w:rFonts w:ascii="Arial"/>
          <w:sz w:val="20"/>
        </w:rPr>
      </w:pPr>
    </w:p>
    <w:p>
      <w:pPr>
        <w:spacing w:before="1"/>
        <w:ind w:left="25" w:right="0" w:firstLine="0"/>
        <w:jc w:val="center"/>
        <w:rPr>
          <w:sz w:val="20"/>
        </w:rPr>
      </w:pPr>
      <w:r>
        <w:rPr>
          <w:color w:val="111111"/>
          <w:w w:val="110"/>
          <w:sz w:val="20"/>
        </w:rPr>
        <w:t>Page</w:t>
      </w:r>
      <w:r>
        <w:rPr>
          <w:color w:val="111111"/>
          <w:spacing w:val="2"/>
          <w:w w:val="110"/>
          <w:sz w:val="20"/>
        </w:rPr>
        <w:t> </w:t>
      </w:r>
      <w:r>
        <w:rPr>
          <w:color w:val="111111"/>
          <w:w w:val="110"/>
          <w:sz w:val="20"/>
        </w:rPr>
        <w:t>62 of</w:t>
      </w:r>
      <w:r>
        <w:rPr>
          <w:color w:val="111111"/>
          <w:spacing w:val="1"/>
          <w:w w:val="110"/>
          <w:sz w:val="20"/>
        </w:rPr>
        <w:t> </w:t>
      </w:r>
      <w:r>
        <w:rPr>
          <w:color w:val="111111"/>
          <w:spacing w:val="-5"/>
          <w:w w:val="110"/>
          <w:sz w:val="20"/>
        </w:rPr>
        <w:t>143</w:t>
      </w:r>
    </w:p>
    <w:p>
      <w:pPr>
        <w:spacing w:after="0"/>
        <w:jc w:val="center"/>
        <w:rPr>
          <w:sz w:val="20"/>
        </w:rPr>
        <w:sectPr>
          <w:type w:val="continuous"/>
          <w:pgSz w:w="16840" w:h="11910" w:orient="landscape"/>
          <w:pgMar w:header="0" w:footer="0" w:top="1920" w:bottom="280" w:left="80" w:right="80"/>
        </w:sectPr>
      </w:pPr>
    </w:p>
    <w:p>
      <w:pPr>
        <w:pStyle w:val="BodyText"/>
        <w:spacing w:before="23"/>
        <w:rPr>
          <w:sz w:val="31"/>
        </w:rPr>
      </w:pPr>
    </w:p>
    <w:p>
      <w:pPr>
        <w:pStyle w:val="Heading4"/>
        <w:spacing w:before="0"/>
        <w:ind w:left="439"/>
      </w:pPr>
      <w:r>
        <w:rPr>
          <w:color w:val="0E0E0E"/>
        </w:rPr>
        <w:t>CHAPTER</w:t>
      </w:r>
      <w:r>
        <w:rPr>
          <w:color w:val="0E0E0E"/>
          <w:spacing w:val="43"/>
        </w:rPr>
        <w:t> </w:t>
      </w:r>
      <w:r>
        <w:rPr>
          <w:color w:val="0E0E0E"/>
        </w:rPr>
        <w:t>6:</w:t>
      </w:r>
      <w:r>
        <w:rPr>
          <w:color w:val="0E0E0E"/>
          <w:spacing w:val="9"/>
        </w:rPr>
        <w:t> </w:t>
      </w:r>
      <w:r>
        <w:rPr>
          <w:color w:val="0E0E0E"/>
          <w:spacing w:val="-2"/>
        </w:rPr>
        <w:t>IMPLEMENTATION</w:t>
      </w:r>
    </w:p>
    <w:p>
      <w:pPr>
        <w:pStyle w:val="BodyText"/>
        <w:spacing w:before="2"/>
        <w:rPr>
          <w:b/>
          <w:sz w:val="31"/>
        </w:rPr>
      </w:pPr>
    </w:p>
    <w:p>
      <w:pPr>
        <w:pStyle w:val="Heading6"/>
        <w:numPr>
          <w:ilvl w:val="1"/>
          <w:numId w:val="23"/>
        </w:numPr>
        <w:tabs>
          <w:tab w:pos="1421" w:val="left" w:leader="none"/>
        </w:tabs>
        <w:spacing w:line="240" w:lineRule="auto" w:before="0" w:after="0"/>
        <w:ind w:left="1421" w:right="0" w:hanging="575"/>
        <w:jc w:val="left"/>
        <w:rPr>
          <w:color w:val="0E0E0E"/>
        </w:rPr>
      </w:pPr>
      <w:bookmarkStart w:name="_TOC_250019" w:id="75"/>
      <w:r>
        <w:rPr>
          <w:color w:val="0E0E0E"/>
          <w:w w:val="105"/>
        </w:rPr>
        <w:t>Chapter</w:t>
      </w:r>
      <w:r>
        <w:rPr>
          <w:color w:val="0E0E0E"/>
          <w:spacing w:val="-13"/>
          <w:w w:val="105"/>
        </w:rPr>
        <w:t> </w:t>
      </w:r>
      <w:bookmarkEnd w:id="75"/>
      <w:r>
        <w:rPr>
          <w:color w:val="0E0E0E"/>
          <w:spacing w:val="-2"/>
          <w:w w:val="105"/>
        </w:rPr>
        <w:t>Overview</w:t>
      </w:r>
    </w:p>
    <w:p>
      <w:pPr>
        <w:spacing w:line="360" w:lineRule="auto" w:before="284"/>
        <w:ind w:left="843" w:right="835" w:firstLine="0"/>
        <w:jc w:val="both"/>
        <w:rPr>
          <w:sz w:val="22"/>
        </w:rPr>
      </w:pPr>
      <w:r>
        <w:rPr>
          <w:color w:val="0E0E0E"/>
          <w:sz w:val="22"/>
        </w:rPr>
        <w:t>This</w:t>
      </w:r>
      <w:r>
        <w:rPr>
          <w:color w:val="0E0E0E"/>
          <w:spacing w:val="-2"/>
          <w:sz w:val="22"/>
        </w:rPr>
        <w:t> </w:t>
      </w:r>
      <w:r>
        <w:rPr>
          <w:color w:val="0E0E0E"/>
          <w:sz w:val="22"/>
        </w:rPr>
        <w:t>chapter delves into</w:t>
      </w:r>
      <w:r>
        <w:rPr>
          <w:color w:val="0E0E0E"/>
          <w:spacing w:val="-1"/>
          <w:sz w:val="22"/>
        </w:rPr>
        <w:t> </w:t>
      </w:r>
      <w:r>
        <w:rPr>
          <w:color w:val="0E0E0E"/>
          <w:sz w:val="22"/>
        </w:rPr>
        <w:t>the</w:t>
      </w:r>
      <w:r>
        <w:rPr>
          <w:color w:val="0E0E0E"/>
          <w:spacing w:val="-7"/>
          <w:sz w:val="22"/>
        </w:rPr>
        <w:t> </w:t>
      </w:r>
      <w:r>
        <w:rPr>
          <w:color w:val="0E0E0E"/>
          <w:sz w:val="22"/>
        </w:rPr>
        <w:t>implementation</w:t>
      </w:r>
      <w:r>
        <w:rPr>
          <w:color w:val="0E0E0E"/>
          <w:spacing w:val="-3"/>
          <w:sz w:val="22"/>
        </w:rPr>
        <w:t> </w:t>
      </w:r>
      <w:r>
        <w:rPr>
          <w:color w:val="0E0E0E"/>
          <w:sz w:val="22"/>
        </w:rPr>
        <w:t>of</w:t>
      </w:r>
      <w:r>
        <w:rPr>
          <w:color w:val="0E0E0E"/>
          <w:spacing w:val="-4"/>
          <w:sz w:val="22"/>
        </w:rPr>
        <w:t> </w:t>
      </w:r>
      <w:r>
        <w:rPr>
          <w:color w:val="0E0E0E"/>
          <w:sz w:val="22"/>
        </w:rPr>
        <w:t>the project, including</w:t>
      </w:r>
      <w:r>
        <w:rPr>
          <w:color w:val="0E0E0E"/>
          <w:spacing w:val="-1"/>
          <w:sz w:val="22"/>
        </w:rPr>
        <w:t> </w:t>
      </w:r>
      <w:r>
        <w:rPr>
          <w:color w:val="0E0E0E"/>
          <w:sz w:val="22"/>
        </w:rPr>
        <w:t>information on</w:t>
      </w:r>
      <w:r>
        <w:rPr>
          <w:color w:val="0E0E0E"/>
          <w:spacing w:val="-4"/>
          <w:sz w:val="22"/>
        </w:rPr>
        <w:t> </w:t>
      </w:r>
      <w:r>
        <w:rPr>
          <w:color w:val="0E0E0E"/>
          <w:sz w:val="22"/>
        </w:rPr>
        <w:t>the</w:t>
      </w:r>
      <w:r>
        <w:rPr>
          <w:color w:val="0E0E0E"/>
          <w:spacing w:val="-7"/>
          <w:sz w:val="22"/>
        </w:rPr>
        <w:t> </w:t>
      </w:r>
      <w:r>
        <w:rPr>
          <w:color w:val="0E0E0E"/>
          <w:sz w:val="22"/>
        </w:rPr>
        <w:t>technology, tools, and languages used, the justification for the development choices, the implementation of core features, and any difficulties encountered during the implementation process.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6"/>
        <w:rPr>
          <w:sz w:val="22"/>
        </w:rPr>
      </w:pPr>
    </w:p>
    <w:p>
      <w:pPr>
        <w:pStyle w:val="Heading6"/>
        <w:numPr>
          <w:ilvl w:val="1"/>
          <w:numId w:val="23"/>
        </w:numPr>
        <w:tabs>
          <w:tab w:pos="1423" w:val="left" w:leader="none"/>
        </w:tabs>
        <w:spacing w:line="240" w:lineRule="auto" w:before="0" w:after="0"/>
        <w:ind w:left="1423" w:right="0" w:hanging="577"/>
        <w:jc w:val="left"/>
        <w:rPr>
          <w:color w:val="0E0E0E"/>
        </w:rPr>
      </w:pPr>
      <w:bookmarkStart w:name="_TOC_250018" w:id="76"/>
      <w:r>
        <w:rPr>
          <w:color w:val="0E0E0E"/>
          <w:w w:val="105"/>
        </w:rPr>
        <w:t>Selection</w:t>
      </w:r>
      <w:r>
        <w:rPr>
          <w:color w:val="0E0E0E"/>
          <w:spacing w:val="-13"/>
          <w:w w:val="105"/>
        </w:rPr>
        <w:t> </w:t>
      </w:r>
      <w:r>
        <w:rPr>
          <w:color w:val="0E0E0E"/>
          <w:w w:val="105"/>
        </w:rPr>
        <w:t>of</w:t>
      </w:r>
      <w:r>
        <w:rPr>
          <w:color w:val="0E0E0E"/>
          <w:spacing w:val="-17"/>
          <w:w w:val="105"/>
        </w:rPr>
        <w:t> </w:t>
      </w:r>
      <w:r>
        <w:rPr>
          <w:color w:val="0E0E0E"/>
          <w:w w:val="105"/>
        </w:rPr>
        <w:t>Languages</w:t>
      </w:r>
      <w:r>
        <w:rPr>
          <w:color w:val="0E0E0E"/>
          <w:spacing w:val="-6"/>
          <w:w w:val="105"/>
        </w:rPr>
        <w:t> </w:t>
      </w:r>
      <w:r>
        <w:rPr>
          <w:color w:val="0E0E0E"/>
          <w:w w:val="105"/>
        </w:rPr>
        <w:t>&amp;</w:t>
      </w:r>
      <w:r>
        <w:rPr>
          <w:color w:val="0E0E0E"/>
          <w:spacing w:val="-18"/>
          <w:w w:val="105"/>
        </w:rPr>
        <w:t> </w:t>
      </w:r>
      <w:bookmarkEnd w:id="76"/>
      <w:r>
        <w:rPr>
          <w:color w:val="0E0E0E"/>
          <w:spacing w:val="-2"/>
          <w:w w:val="105"/>
        </w:rPr>
        <w:t>Tools</w:t>
      </w:r>
    </w:p>
    <w:p>
      <w:pPr>
        <w:pStyle w:val="BodyText"/>
        <w:spacing w:before="76"/>
        <w:rPr>
          <w:b/>
          <w:sz w:val="20"/>
        </w:rPr>
      </w:pPr>
    </w:p>
    <w:tbl>
      <w:tblPr>
        <w:tblW w:w="0" w:type="auto"/>
        <w:jc w:val="left"/>
        <w:tblInd w:w="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87"/>
        <w:gridCol w:w="1495"/>
        <w:gridCol w:w="4346"/>
      </w:tblGrid>
      <w:tr>
        <w:trPr>
          <w:trHeight w:val="381" w:hRule="atLeast"/>
        </w:trPr>
        <w:tc>
          <w:tcPr>
            <w:tcW w:w="9028" w:type="dxa"/>
            <w:gridSpan w:val="3"/>
            <w:tcBorders>
              <w:left w:val="nil"/>
              <w:right w:val="nil"/>
            </w:tcBorders>
            <w:shd w:val="clear" w:color="auto" w:fill="00AF50"/>
          </w:tcPr>
          <w:p>
            <w:pPr>
              <w:pStyle w:val="TableParagraph"/>
              <w:spacing w:line="234" w:lineRule="exact"/>
              <w:ind w:left="8"/>
              <w:jc w:val="center"/>
              <w:rPr>
                <w:b/>
                <w:sz w:val="21"/>
              </w:rPr>
            </w:pPr>
            <w:r>
              <w:rPr>
                <w:b/>
                <w:color w:val="0E0E0E"/>
                <w:spacing w:val="-2"/>
                <w:w w:val="105"/>
                <w:sz w:val="21"/>
              </w:rPr>
              <w:t>Languages</w:t>
            </w:r>
          </w:p>
        </w:tc>
      </w:tr>
      <w:tr>
        <w:trPr>
          <w:trHeight w:val="1045" w:hRule="atLeast"/>
        </w:trPr>
        <w:tc>
          <w:tcPr>
            <w:tcW w:w="3187" w:type="dxa"/>
          </w:tcPr>
          <w:p>
            <w:pPr>
              <w:pStyle w:val="TableParagraph"/>
              <w:ind w:left="996"/>
              <w:rPr>
                <w:sz w:val="20"/>
              </w:rPr>
            </w:pPr>
            <w:r>
              <w:rPr>
                <w:sz w:val="20"/>
              </w:rPr>
              <w:drawing>
                <wp:inline distT="0" distB="0" distL="0" distR="0">
                  <wp:extent cx="679912" cy="662939"/>
                  <wp:effectExtent l="0" t="0" r="0" b="0"/>
                  <wp:docPr id="577" name="Image 577"/>
                  <wp:cNvGraphicFramePr>
                    <a:graphicFrameLocks/>
                  </wp:cNvGraphicFramePr>
                  <a:graphic>
                    <a:graphicData uri="http://schemas.openxmlformats.org/drawingml/2006/picture">
                      <pic:pic>
                        <pic:nvPicPr>
                          <pic:cNvPr id="577" name="Image 577"/>
                          <pic:cNvPicPr/>
                        </pic:nvPicPr>
                        <pic:blipFill>
                          <a:blip r:embed="rId120" cstate="print"/>
                          <a:stretch>
                            <a:fillRect/>
                          </a:stretch>
                        </pic:blipFill>
                        <pic:spPr>
                          <a:xfrm>
                            <a:off x="0" y="0"/>
                            <a:ext cx="679912" cy="662939"/>
                          </a:xfrm>
                          <a:prstGeom prst="rect">
                            <a:avLst/>
                          </a:prstGeom>
                        </pic:spPr>
                      </pic:pic>
                    </a:graphicData>
                  </a:graphic>
                </wp:inline>
              </w:drawing>
            </w:r>
            <w:r>
              <w:rPr>
                <w:sz w:val="20"/>
              </w:rPr>
            </w:r>
          </w:p>
        </w:tc>
        <w:tc>
          <w:tcPr>
            <w:tcW w:w="1495" w:type="dxa"/>
          </w:tcPr>
          <w:p>
            <w:pPr>
              <w:pStyle w:val="TableParagraph"/>
              <w:spacing w:before="80"/>
              <w:rPr>
                <w:b/>
                <w:sz w:val="21"/>
              </w:rPr>
            </w:pPr>
          </w:p>
          <w:p>
            <w:pPr>
              <w:pStyle w:val="TableParagraph"/>
              <w:ind w:left="18"/>
              <w:jc w:val="center"/>
              <w:rPr>
                <w:b/>
                <w:sz w:val="21"/>
              </w:rPr>
            </w:pPr>
            <w:r>
              <w:rPr>
                <w:b/>
                <w:color w:val="0E0E0E"/>
                <w:spacing w:val="-2"/>
                <w:w w:val="105"/>
                <w:sz w:val="21"/>
              </w:rPr>
              <w:t>Python</w:t>
            </w:r>
          </w:p>
        </w:tc>
        <w:tc>
          <w:tcPr>
            <w:tcW w:w="4346" w:type="dxa"/>
          </w:tcPr>
          <w:p>
            <w:pPr>
              <w:pStyle w:val="TableParagraph"/>
              <w:spacing w:line="234" w:lineRule="exact"/>
              <w:ind w:left="113"/>
              <w:rPr>
                <w:sz w:val="22"/>
              </w:rPr>
            </w:pPr>
            <w:r>
              <w:rPr>
                <w:color w:val="0E0E0E"/>
                <w:sz w:val="22"/>
              </w:rPr>
              <w:t>Used</w:t>
            </w:r>
            <w:r>
              <w:rPr>
                <w:color w:val="0E0E0E"/>
                <w:spacing w:val="1"/>
                <w:sz w:val="22"/>
              </w:rPr>
              <w:t> </w:t>
            </w:r>
            <w:r>
              <w:rPr>
                <w:color w:val="0E0E0E"/>
                <w:sz w:val="22"/>
              </w:rPr>
              <w:t>for</w:t>
            </w:r>
            <w:r>
              <w:rPr>
                <w:color w:val="0E0E0E"/>
                <w:spacing w:val="-9"/>
                <w:sz w:val="22"/>
              </w:rPr>
              <w:t> </w:t>
            </w:r>
            <w:r>
              <w:rPr>
                <w:color w:val="0E0E0E"/>
                <w:sz w:val="22"/>
              </w:rPr>
              <w:t>data</w:t>
            </w:r>
            <w:r>
              <w:rPr>
                <w:color w:val="0E0E0E"/>
                <w:spacing w:val="-5"/>
                <w:sz w:val="22"/>
              </w:rPr>
              <w:t> </w:t>
            </w:r>
            <w:r>
              <w:rPr>
                <w:color w:val="0E0E0E"/>
                <w:sz w:val="22"/>
              </w:rPr>
              <w:t>analysis,</w:t>
            </w:r>
            <w:r>
              <w:rPr>
                <w:color w:val="0E0E0E"/>
                <w:spacing w:val="-3"/>
                <w:sz w:val="22"/>
              </w:rPr>
              <w:t> </w:t>
            </w:r>
            <w:r>
              <w:rPr>
                <w:color w:val="0E0E0E"/>
                <w:sz w:val="22"/>
              </w:rPr>
              <w:t>building,</w:t>
            </w:r>
            <w:r>
              <w:rPr>
                <w:color w:val="0E0E0E"/>
                <w:spacing w:val="-5"/>
                <w:sz w:val="22"/>
              </w:rPr>
              <w:t> </w:t>
            </w:r>
            <w:r>
              <w:rPr>
                <w:color w:val="0E0E0E"/>
                <w:sz w:val="22"/>
              </w:rPr>
              <w:t>and</w:t>
            </w:r>
            <w:r>
              <w:rPr>
                <w:color w:val="0E0E0E"/>
                <w:spacing w:val="-5"/>
                <w:sz w:val="22"/>
              </w:rPr>
              <w:t> </w:t>
            </w:r>
            <w:r>
              <w:rPr>
                <w:color w:val="0E0E0E"/>
                <w:spacing w:val="-2"/>
                <w:sz w:val="22"/>
              </w:rPr>
              <w:t>deploying</w:t>
            </w:r>
          </w:p>
          <w:p>
            <w:pPr>
              <w:pStyle w:val="TableParagraph"/>
              <w:spacing w:before="126"/>
              <w:ind w:left="112"/>
              <w:rPr>
                <w:sz w:val="22"/>
              </w:rPr>
            </w:pPr>
            <w:r>
              <w:rPr>
                <w:color w:val="0E0E0E"/>
                <w:sz w:val="22"/>
              </w:rPr>
              <w:t>models in</w:t>
            </w:r>
            <w:r>
              <w:rPr>
                <w:color w:val="0E0E0E"/>
                <w:spacing w:val="-12"/>
                <w:sz w:val="22"/>
              </w:rPr>
              <w:t> </w:t>
            </w:r>
            <w:r>
              <w:rPr>
                <w:color w:val="0E0E0E"/>
                <w:sz w:val="22"/>
              </w:rPr>
              <w:t>machine</w:t>
            </w:r>
            <w:r>
              <w:rPr>
                <w:color w:val="0E0E0E"/>
                <w:spacing w:val="7"/>
                <w:sz w:val="22"/>
              </w:rPr>
              <w:t> </w:t>
            </w:r>
            <w:r>
              <w:rPr>
                <w:color w:val="0E0E0E"/>
                <w:spacing w:val="-2"/>
                <w:sz w:val="22"/>
              </w:rPr>
              <w:t>learning.</w:t>
            </w:r>
          </w:p>
        </w:tc>
      </w:tr>
      <w:tr>
        <w:trPr>
          <w:trHeight w:val="1029" w:hRule="atLeast"/>
        </w:trPr>
        <w:tc>
          <w:tcPr>
            <w:tcW w:w="3187" w:type="dxa"/>
            <w:tcBorders>
              <w:right w:val="single" w:sz="2" w:space="0" w:color="000000"/>
            </w:tcBorders>
          </w:tcPr>
          <w:p>
            <w:pPr>
              <w:pStyle w:val="TableParagraph"/>
              <w:rPr>
                <w:b/>
                <w:sz w:val="10"/>
              </w:rPr>
            </w:pPr>
          </w:p>
          <w:p>
            <w:pPr>
              <w:pStyle w:val="TableParagraph"/>
              <w:ind w:left="495"/>
              <w:rPr>
                <w:sz w:val="20"/>
              </w:rPr>
            </w:pPr>
            <w:r>
              <w:rPr>
                <w:sz w:val="20"/>
              </w:rPr>
              <w:drawing>
                <wp:inline distT="0" distB="0" distL="0" distR="0">
                  <wp:extent cx="1389115" cy="463296"/>
                  <wp:effectExtent l="0" t="0" r="0" b="0"/>
                  <wp:docPr id="578" name="Image 578"/>
                  <wp:cNvGraphicFramePr>
                    <a:graphicFrameLocks/>
                  </wp:cNvGraphicFramePr>
                  <a:graphic>
                    <a:graphicData uri="http://schemas.openxmlformats.org/drawingml/2006/picture">
                      <pic:pic>
                        <pic:nvPicPr>
                          <pic:cNvPr id="578" name="Image 578"/>
                          <pic:cNvPicPr/>
                        </pic:nvPicPr>
                        <pic:blipFill>
                          <a:blip r:embed="rId121" cstate="print"/>
                          <a:stretch>
                            <a:fillRect/>
                          </a:stretch>
                        </pic:blipFill>
                        <pic:spPr>
                          <a:xfrm>
                            <a:off x="0" y="0"/>
                            <a:ext cx="1389115" cy="463296"/>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spacing w:before="76"/>
              <w:rPr>
                <w:b/>
                <w:sz w:val="21"/>
              </w:rPr>
            </w:pPr>
          </w:p>
          <w:p>
            <w:pPr>
              <w:pStyle w:val="TableParagraph"/>
              <w:ind w:left="23" w:right="2"/>
              <w:jc w:val="center"/>
              <w:rPr>
                <w:b/>
                <w:sz w:val="21"/>
              </w:rPr>
            </w:pPr>
            <w:r>
              <w:rPr>
                <w:b/>
                <w:color w:val="0E0E0E"/>
                <w:spacing w:val="-4"/>
                <w:w w:val="105"/>
                <w:sz w:val="21"/>
              </w:rPr>
              <w:t>Dart</w:t>
            </w:r>
          </w:p>
        </w:tc>
        <w:tc>
          <w:tcPr>
            <w:tcW w:w="4346" w:type="dxa"/>
            <w:tcBorders>
              <w:left w:val="single" w:sz="2" w:space="0" w:color="000000"/>
            </w:tcBorders>
          </w:tcPr>
          <w:p>
            <w:pPr>
              <w:pStyle w:val="TableParagraph"/>
              <w:spacing w:line="235" w:lineRule="exact"/>
              <w:ind w:left="114"/>
              <w:rPr>
                <w:sz w:val="22"/>
              </w:rPr>
            </w:pPr>
            <w:r>
              <w:rPr>
                <w:color w:val="0E0E0E"/>
                <w:sz w:val="22"/>
              </w:rPr>
              <w:t>Client</w:t>
            </w:r>
            <w:r>
              <w:rPr>
                <w:color w:val="0E0E0E"/>
                <w:spacing w:val="16"/>
                <w:sz w:val="22"/>
              </w:rPr>
              <w:t> </w:t>
            </w:r>
            <w:r>
              <w:rPr>
                <w:color w:val="0E0E0E"/>
                <w:sz w:val="22"/>
              </w:rPr>
              <w:t>optimized</w:t>
            </w:r>
            <w:r>
              <w:rPr>
                <w:color w:val="0E0E0E"/>
                <w:spacing w:val="23"/>
                <w:sz w:val="22"/>
              </w:rPr>
              <w:t> </w:t>
            </w:r>
            <w:r>
              <w:rPr>
                <w:color w:val="0E0E0E"/>
                <w:sz w:val="22"/>
              </w:rPr>
              <w:t>programming</w:t>
            </w:r>
            <w:r>
              <w:rPr>
                <w:color w:val="0E0E0E"/>
                <w:spacing w:val="35"/>
                <w:sz w:val="22"/>
              </w:rPr>
              <w:t> </w:t>
            </w:r>
            <w:r>
              <w:rPr>
                <w:color w:val="0E0E0E"/>
                <w:sz w:val="22"/>
              </w:rPr>
              <w:t>language</w:t>
            </w:r>
            <w:r>
              <w:rPr>
                <w:color w:val="0E0E0E"/>
                <w:spacing w:val="18"/>
                <w:sz w:val="22"/>
              </w:rPr>
              <w:t> </w:t>
            </w:r>
            <w:r>
              <w:rPr>
                <w:color w:val="0E0E0E"/>
                <w:spacing w:val="-4"/>
                <w:sz w:val="22"/>
              </w:rPr>
              <w:t>used</w:t>
            </w:r>
          </w:p>
          <w:p>
            <w:pPr>
              <w:pStyle w:val="TableParagraph"/>
              <w:spacing w:before="126"/>
              <w:ind w:left="120"/>
              <w:rPr>
                <w:sz w:val="22"/>
              </w:rPr>
            </w:pPr>
            <w:r>
              <w:rPr>
                <w:color w:val="0E0E0E"/>
                <w:sz w:val="22"/>
              </w:rPr>
              <w:t>to build</w:t>
            </w:r>
            <w:r>
              <w:rPr>
                <w:color w:val="0E0E0E"/>
                <w:spacing w:val="-4"/>
                <w:sz w:val="22"/>
              </w:rPr>
              <w:t> </w:t>
            </w:r>
            <w:r>
              <w:rPr>
                <w:color w:val="0E0E0E"/>
                <w:sz w:val="22"/>
              </w:rPr>
              <w:t>the</w:t>
            </w:r>
            <w:r>
              <w:rPr>
                <w:color w:val="0E0E0E"/>
                <w:spacing w:val="-5"/>
                <w:sz w:val="22"/>
              </w:rPr>
              <w:t> </w:t>
            </w:r>
            <w:r>
              <w:rPr>
                <w:color w:val="0E0E0E"/>
                <w:sz w:val="22"/>
              </w:rPr>
              <w:t>mobile</w:t>
            </w:r>
            <w:r>
              <w:rPr>
                <w:color w:val="0E0E0E"/>
                <w:spacing w:val="1"/>
                <w:sz w:val="22"/>
              </w:rPr>
              <w:t> </w:t>
            </w:r>
            <w:r>
              <w:rPr>
                <w:color w:val="0E0E0E"/>
                <w:spacing w:val="-2"/>
                <w:sz w:val="22"/>
              </w:rPr>
              <w:t>application.</w:t>
            </w:r>
          </w:p>
        </w:tc>
      </w:tr>
      <w:tr>
        <w:trPr>
          <w:trHeight w:val="1139" w:hRule="atLeast"/>
        </w:trPr>
        <w:tc>
          <w:tcPr>
            <w:tcW w:w="3187" w:type="dxa"/>
            <w:tcBorders>
              <w:right w:val="single" w:sz="2" w:space="0" w:color="000000"/>
            </w:tcBorders>
          </w:tcPr>
          <w:p>
            <w:pPr>
              <w:pStyle w:val="TableParagraph"/>
              <w:ind w:left="1114"/>
              <w:rPr>
                <w:sz w:val="20"/>
              </w:rPr>
            </w:pPr>
            <w:r>
              <w:rPr>
                <w:sz w:val="20"/>
              </w:rPr>
              <w:drawing>
                <wp:inline distT="0" distB="0" distL="0" distR="0">
                  <wp:extent cx="670203" cy="664368"/>
                  <wp:effectExtent l="0" t="0" r="0" b="0"/>
                  <wp:docPr id="579" name="Image 579"/>
                  <wp:cNvGraphicFramePr>
                    <a:graphicFrameLocks/>
                  </wp:cNvGraphicFramePr>
                  <a:graphic>
                    <a:graphicData uri="http://schemas.openxmlformats.org/drawingml/2006/picture">
                      <pic:pic>
                        <pic:nvPicPr>
                          <pic:cNvPr id="579" name="Image 579"/>
                          <pic:cNvPicPr/>
                        </pic:nvPicPr>
                        <pic:blipFill>
                          <a:blip r:embed="rId122" cstate="print"/>
                          <a:stretch>
                            <a:fillRect/>
                          </a:stretch>
                        </pic:blipFill>
                        <pic:spPr>
                          <a:xfrm>
                            <a:off x="0" y="0"/>
                            <a:ext cx="670203" cy="664368"/>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spacing w:before="133"/>
              <w:rPr>
                <w:b/>
                <w:sz w:val="21"/>
              </w:rPr>
            </w:pPr>
          </w:p>
          <w:p>
            <w:pPr>
              <w:pStyle w:val="TableParagraph"/>
              <w:ind w:left="23" w:right="2"/>
              <w:jc w:val="center"/>
              <w:rPr>
                <w:b/>
                <w:sz w:val="21"/>
              </w:rPr>
            </w:pPr>
            <w:r>
              <w:rPr>
                <w:b/>
                <w:color w:val="0E0E0E"/>
                <w:w w:val="105"/>
                <w:sz w:val="21"/>
              </w:rPr>
              <w:t>Java</w:t>
            </w:r>
            <w:r>
              <w:rPr>
                <w:b/>
                <w:color w:val="0E0E0E"/>
                <w:spacing w:val="5"/>
                <w:w w:val="105"/>
                <w:sz w:val="21"/>
              </w:rPr>
              <w:t> </w:t>
            </w:r>
            <w:r>
              <w:rPr>
                <w:b/>
                <w:color w:val="0E0E0E"/>
                <w:spacing w:val="-5"/>
                <w:w w:val="105"/>
                <w:sz w:val="21"/>
              </w:rPr>
              <w:t>19</w:t>
            </w:r>
          </w:p>
        </w:tc>
        <w:tc>
          <w:tcPr>
            <w:tcW w:w="4346" w:type="dxa"/>
            <w:tcBorders>
              <w:left w:val="single" w:sz="2" w:space="0" w:color="000000"/>
            </w:tcBorders>
          </w:tcPr>
          <w:p>
            <w:pPr>
              <w:pStyle w:val="TableParagraph"/>
              <w:spacing w:line="239" w:lineRule="exact"/>
              <w:ind w:left="125"/>
              <w:rPr>
                <w:sz w:val="22"/>
              </w:rPr>
            </w:pPr>
            <w:r>
              <w:rPr>
                <w:color w:val="0E0E0E"/>
                <w:sz w:val="22"/>
              </w:rPr>
              <w:t>A</w:t>
            </w:r>
            <w:r>
              <w:rPr>
                <w:color w:val="0E0E0E"/>
                <w:spacing w:val="56"/>
                <w:w w:val="150"/>
                <w:sz w:val="22"/>
              </w:rPr>
              <w:t> </w:t>
            </w:r>
            <w:r>
              <w:rPr>
                <w:color w:val="0E0E0E"/>
                <w:sz w:val="22"/>
              </w:rPr>
              <w:t>programming</w:t>
            </w:r>
            <w:r>
              <w:rPr>
                <w:color w:val="0E0E0E"/>
                <w:spacing w:val="75"/>
                <w:w w:val="150"/>
                <w:sz w:val="22"/>
              </w:rPr>
              <w:t> </w:t>
            </w:r>
            <w:r>
              <w:rPr>
                <w:color w:val="0E0E0E"/>
                <w:sz w:val="22"/>
              </w:rPr>
              <w:t>language</w:t>
            </w:r>
            <w:r>
              <w:rPr>
                <w:color w:val="0E0E0E"/>
                <w:spacing w:val="68"/>
                <w:w w:val="150"/>
                <w:sz w:val="22"/>
              </w:rPr>
              <w:t> </w:t>
            </w:r>
            <w:r>
              <w:rPr>
                <w:color w:val="0E0E0E"/>
                <w:sz w:val="22"/>
              </w:rPr>
              <w:t>that</w:t>
            </w:r>
            <w:r>
              <w:rPr>
                <w:color w:val="0E0E0E"/>
                <w:spacing w:val="74"/>
                <w:sz w:val="22"/>
              </w:rPr>
              <w:t> </w:t>
            </w:r>
            <w:r>
              <w:rPr>
                <w:color w:val="0E0E0E"/>
                <w:sz w:val="22"/>
              </w:rPr>
              <w:t>1s</w:t>
            </w:r>
            <w:r>
              <w:rPr>
                <w:color w:val="0E0E0E"/>
                <w:spacing w:val="60"/>
                <w:w w:val="150"/>
                <w:sz w:val="22"/>
              </w:rPr>
              <w:t> </w:t>
            </w:r>
            <w:r>
              <w:rPr>
                <w:color w:val="0E0E0E"/>
                <w:sz w:val="22"/>
              </w:rPr>
              <w:t>used</w:t>
            </w:r>
            <w:r>
              <w:rPr>
                <w:color w:val="0E0E0E"/>
                <w:spacing w:val="63"/>
                <w:w w:val="150"/>
                <w:sz w:val="22"/>
              </w:rPr>
              <w:t> </w:t>
            </w:r>
            <w:r>
              <w:rPr>
                <w:color w:val="0E0E0E"/>
                <w:spacing w:val="-7"/>
                <w:sz w:val="22"/>
              </w:rPr>
              <w:t>in</w:t>
            </w:r>
          </w:p>
          <w:p>
            <w:pPr>
              <w:pStyle w:val="TableParagraph"/>
              <w:spacing w:line="380" w:lineRule="atLeast"/>
              <w:ind w:left="114" w:firstLine="5"/>
              <w:rPr>
                <w:sz w:val="22"/>
              </w:rPr>
            </w:pPr>
            <w:r>
              <w:rPr>
                <w:color w:val="0E0E0E"/>
                <w:sz w:val="22"/>
              </w:rPr>
              <w:t>machine</w:t>
            </w:r>
            <w:r>
              <w:rPr>
                <w:color w:val="0E0E0E"/>
                <w:spacing w:val="40"/>
                <w:sz w:val="22"/>
              </w:rPr>
              <w:t> </w:t>
            </w:r>
            <w:r>
              <w:rPr>
                <w:color w:val="0E0E0E"/>
                <w:sz w:val="22"/>
              </w:rPr>
              <w:t>learning</w:t>
            </w:r>
            <w:r>
              <w:rPr>
                <w:color w:val="0E0E0E"/>
                <w:spacing w:val="40"/>
                <w:sz w:val="22"/>
              </w:rPr>
              <w:t> </w:t>
            </w:r>
            <w:r>
              <w:rPr>
                <w:color w:val="0E0E0E"/>
                <w:sz w:val="22"/>
              </w:rPr>
              <w:t>primarily</w:t>
            </w:r>
            <w:r>
              <w:rPr>
                <w:color w:val="0E0E0E"/>
                <w:spacing w:val="40"/>
                <w:sz w:val="22"/>
              </w:rPr>
              <w:t> </w:t>
            </w:r>
            <w:r>
              <w:rPr>
                <w:color w:val="0E0E0E"/>
                <w:sz w:val="22"/>
              </w:rPr>
              <w:t>for</w:t>
            </w:r>
            <w:r>
              <w:rPr>
                <w:color w:val="0E0E0E"/>
                <w:spacing w:val="38"/>
                <w:sz w:val="22"/>
              </w:rPr>
              <w:t> </w:t>
            </w:r>
            <w:r>
              <w:rPr>
                <w:color w:val="0E0E0E"/>
                <w:sz w:val="22"/>
              </w:rPr>
              <w:t>building</w:t>
            </w:r>
            <w:r>
              <w:rPr>
                <w:color w:val="0E0E0E"/>
                <w:spacing w:val="40"/>
                <w:sz w:val="22"/>
              </w:rPr>
              <w:t> </w:t>
            </w:r>
            <w:r>
              <w:rPr>
                <w:color w:val="0E0E0E"/>
                <w:sz w:val="22"/>
              </w:rPr>
              <w:t>and deploying models.</w:t>
            </w:r>
          </w:p>
        </w:tc>
      </w:tr>
      <w:tr>
        <w:trPr>
          <w:trHeight w:val="1259" w:hRule="atLeast"/>
        </w:trPr>
        <w:tc>
          <w:tcPr>
            <w:tcW w:w="3187" w:type="dxa"/>
            <w:tcBorders>
              <w:right w:val="single" w:sz="2" w:space="0" w:color="000000"/>
            </w:tcBorders>
          </w:tcPr>
          <w:p>
            <w:pPr>
              <w:pStyle w:val="TableParagraph"/>
              <w:ind w:left="598"/>
              <w:rPr>
                <w:sz w:val="20"/>
              </w:rPr>
            </w:pPr>
            <w:r>
              <w:rPr>
                <w:sz w:val="20"/>
              </w:rPr>
              <w:drawing>
                <wp:inline distT="0" distB="0" distL="0" distR="0">
                  <wp:extent cx="1270562" cy="750093"/>
                  <wp:effectExtent l="0" t="0" r="0" b="0"/>
                  <wp:docPr id="580" name="Image 580"/>
                  <wp:cNvGraphicFramePr>
                    <a:graphicFrameLocks/>
                  </wp:cNvGraphicFramePr>
                  <a:graphic>
                    <a:graphicData uri="http://schemas.openxmlformats.org/drawingml/2006/picture">
                      <pic:pic>
                        <pic:nvPicPr>
                          <pic:cNvPr id="580" name="Image 580"/>
                          <pic:cNvPicPr/>
                        </pic:nvPicPr>
                        <pic:blipFill>
                          <a:blip r:embed="rId123" cstate="print"/>
                          <a:stretch>
                            <a:fillRect/>
                          </a:stretch>
                        </pic:blipFill>
                        <pic:spPr>
                          <a:xfrm>
                            <a:off x="0" y="0"/>
                            <a:ext cx="1270562" cy="750093"/>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spacing w:before="194"/>
              <w:rPr>
                <w:b/>
                <w:sz w:val="21"/>
              </w:rPr>
            </w:pPr>
          </w:p>
          <w:p>
            <w:pPr>
              <w:pStyle w:val="TableParagraph"/>
              <w:ind w:left="23" w:right="9"/>
              <w:jc w:val="center"/>
              <w:rPr>
                <w:b/>
                <w:sz w:val="21"/>
              </w:rPr>
            </w:pPr>
            <w:r>
              <w:rPr>
                <w:b/>
                <w:color w:val="0E0E0E"/>
                <w:spacing w:val="-2"/>
                <w:w w:val="105"/>
                <w:sz w:val="21"/>
              </w:rPr>
              <w:t>NodeJS</w:t>
            </w:r>
          </w:p>
        </w:tc>
        <w:tc>
          <w:tcPr>
            <w:tcW w:w="4346" w:type="dxa"/>
            <w:tcBorders>
              <w:left w:val="single" w:sz="2" w:space="0" w:color="000000"/>
            </w:tcBorders>
          </w:tcPr>
          <w:p>
            <w:pPr>
              <w:pStyle w:val="TableParagraph"/>
              <w:spacing w:line="237" w:lineRule="exact"/>
              <w:ind w:left="116"/>
              <w:rPr>
                <w:sz w:val="22"/>
              </w:rPr>
            </w:pPr>
            <w:r>
              <w:rPr>
                <w:color w:val="0E0E0E"/>
                <w:sz w:val="22"/>
              </w:rPr>
              <w:t>Used</w:t>
            </w:r>
            <w:r>
              <w:rPr>
                <w:color w:val="0E0E0E"/>
                <w:spacing w:val="15"/>
                <w:sz w:val="22"/>
              </w:rPr>
              <w:t> </w:t>
            </w:r>
            <w:r>
              <w:rPr>
                <w:color w:val="0E0E0E"/>
                <w:sz w:val="22"/>
              </w:rPr>
              <w:t>for</w:t>
            </w:r>
            <w:r>
              <w:rPr>
                <w:color w:val="0E0E0E"/>
                <w:spacing w:val="10"/>
                <w:sz w:val="22"/>
              </w:rPr>
              <w:t> </w:t>
            </w:r>
            <w:r>
              <w:rPr>
                <w:color w:val="0E0E0E"/>
                <w:sz w:val="22"/>
              </w:rPr>
              <w:t>training</w:t>
            </w:r>
            <w:r>
              <w:rPr>
                <w:color w:val="0E0E0E"/>
                <w:spacing w:val="13"/>
                <w:sz w:val="22"/>
              </w:rPr>
              <w:t> </w:t>
            </w:r>
            <w:r>
              <w:rPr>
                <w:color w:val="0E0E0E"/>
                <w:sz w:val="22"/>
              </w:rPr>
              <w:t>and</w:t>
            </w:r>
            <w:r>
              <w:rPr>
                <w:color w:val="0E0E0E"/>
                <w:spacing w:val="16"/>
                <w:sz w:val="22"/>
              </w:rPr>
              <w:t> </w:t>
            </w:r>
            <w:r>
              <w:rPr>
                <w:color w:val="0E0E0E"/>
                <w:sz w:val="22"/>
              </w:rPr>
              <w:t>deploying</w:t>
            </w:r>
            <w:r>
              <w:rPr>
                <w:color w:val="0E0E0E"/>
                <w:spacing w:val="25"/>
                <w:sz w:val="22"/>
              </w:rPr>
              <w:t> </w:t>
            </w:r>
            <w:r>
              <w:rPr>
                <w:color w:val="0E0E0E"/>
                <w:sz w:val="22"/>
              </w:rPr>
              <w:t>models</w:t>
            </w:r>
            <w:r>
              <w:rPr>
                <w:color w:val="0E0E0E"/>
                <w:spacing w:val="16"/>
                <w:sz w:val="22"/>
              </w:rPr>
              <w:t> </w:t>
            </w:r>
            <w:r>
              <w:rPr>
                <w:color w:val="0E0E0E"/>
                <w:spacing w:val="-2"/>
                <w:sz w:val="22"/>
              </w:rPr>
              <w:t>using</w:t>
            </w:r>
          </w:p>
          <w:p>
            <w:pPr>
              <w:pStyle w:val="TableParagraph"/>
              <w:spacing w:line="364" w:lineRule="auto" w:before="126"/>
              <w:ind w:left="120" w:hanging="3"/>
              <w:rPr>
                <w:sz w:val="22"/>
              </w:rPr>
            </w:pPr>
            <w:r>
              <w:rPr>
                <w:color w:val="0E0E0E"/>
                <w:sz w:val="22"/>
              </w:rPr>
              <w:t>JavaScript</w:t>
            </w:r>
            <w:r>
              <w:rPr>
                <w:color w:val="0E0E0E"/>
                <w:spacing w:val="80"/>
                <w:sz w:val="22"/>
              </w:rPr>
              <w:t> </w:t>
            </w:r>
            <w:r>
              <w:rPr>
                <w:color w:val="0E0E0E"/>
                <w:sz w:val="22"/>
              </w:rPr>
              <w:t>libraries</w:t>
            </w:r>
            <w:r>
              <w:rPr>
                <w:color w:val="0E0E0E"/>
                <w:spacing w:val="80"/>
                <w:sz w:val="22"/>
              </w:rPr>
              <w:t> </w:t>
            </w:r>
            <w:r>
              <w:rPr>
                <w:color w:val="0E0E0E"/>
                <w:sz w:val="22"/>
              </w:rPr>
              <w:t>like</w:t>
            </w:r>
            <w:r>
              <w:rPr>
                <w:color w:val="0E0E0E"/>
                <w:spacing w:val="80"/>
                <w:sz w:val="22"/>
              </w:rPr>
              <w:t> </w:t>
            </w:r>
            <w:r>
              <w:rPr>
                <w:color w:val="0E0E0E"/>
                <w:sz w:val="22"/>
              </w:rPr>
              <w:t>TensorFlow.js</w:t>
            </w:r>
            <w:r>
              <w:rPr>
                <w:color w:val="0E0E0E"/>
                <w:spacing w:val="80"/>
                <w:sz w:val="22"/>
              </w:rPr>
              <w:t> </w:t>
            </w:r>
            <w:r>
              <w:rPr>
                <w:color w:val="0E0E0E"/>
                <w:sz w:val="22"/>
              </w:rPr>
              <w:t>in machine learning.</w:t>
            </w:r>
          </w:p>
        </w:tc>
      </w:tr>
      <w:tr>
        <w:trPr>
          <w:trHeight w:val="1526" w:hRule="atLeast"/>
        </w:trPr>
        <w:tc>
          <w:tcPr>
            <w:tcW w:w="3187" w:type="dxa"/>
            <w:tcBorders>
              <w:right w:val="single" w:sz="2" w:space="0" w:color="000000"/>
            </w:tcBorders>
          </w:tcPr>
          <w:p>
            <w:pPr>
              <w:pStyle w:val="TableParagraph"/>
              <w:spacing w:before="5"/>
              <w:rPr>
                <w:b/>
                <w:sz w:val="11"/>
              </w:rPr>
            </w:pPr>
          </w:p>
          <w:p>
            <w:pPr>
              <w:pStyle w:val="TableParagraph"/>
              <w:ind w:left="953"/>
              <w:rPr>
                <w:sz w:val="20"/>
              </w:rPr>
            </w:pPr>
            <w:r>
              <w:rPr>
                <w:sz w:val="20"/>
              </w:rPr>
              <w:drawing>
                <wp:inline distT="0" distB="0" distL="0" distR="0">
                  <wp:extent cx="682746" cy="829056"/>
                  <wp:effectExtent l="0" t="0" r="0" b="0"/>
                  <wp:docPr id="581" name="Image 581"/>
                  <wp:cNvGraphicFramePr>
                    <a:graphicFrameLocks/>
                  </wp:cNvGraphicFramePr>
                  <a:graphic>
                    <a:graphicData uri="http://schemas.openxmlformats.org/drawingml/2006/picture">
                      <pic:pic>
                        <pic:nvPicPr>
                          <pic:cNvPr id="581" name="Image 581"/>
                          <pic:cNvPicPr/>
                        </pic:nvPicPr>
                        <pic:blipFill>
                          <a:blip r:embed="rId124" cstate="print"/>
                          <a:stretch>
                            <a:fillRect/>
                          </a:stretch>
                        </pic:blipFill>
                        <pic:spPr>
                          <a:xfrm>
                            <a:off x="0" y="0"/>
                            <a:ext cx="682746" cy="829056"/>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rPr>
                <w:b/>
                <w:sz w:val="21"/>
              </w:rPr>
            </w:pPr>
          </w:p>
          <w:p>
            <w:pPr>
              <w:pStyle w:val="TableParagraph"/>
              <w:spacing w:before="86"/>
              <w:rPr>
                <w:b/>
                <w:sz w:val="21"/>
              </w:rPr>
            </w:pPr>
          </w:p>
          <w:p>
            <w:pPr>
              <w:pStyle w:val="TableParagraph"/>
              <w:ind w:left="23" w:right="9"/>
              <w:jc w:val="center"/>
              <w:rPr>
                <w:b/>
                <w:sz w:val="21"/>
              </w:rPr>
            </w:pPr>
            <w:r>
              <w:rPr>
                <w:b/>
                <w:color w:val="0E0E0E"/>
                <w:spacing w:val="-2"/>
                <w:w w:val="105"/>
                <w:sz w:val="21"/>
              </w:rPr>
              <w:t>Flutter</w:t>
            </w:r>
          </w:p>
        </w:tc>
        <w:tc>
          <w:tcPr>
            <w:tcW w:w="4346" w:type="dxa"/>
            <w:tcBorders>
              <w:left w:val="single" w:sz="2" w:space="0" w:color="000000"/>
            </w:tcBorders>
          </w:tcPr>
          <w:p>
            <w:pPr>
              <w:pStyle w:val="TableParagraph"/>
              <w:spacing w:line="360" w:lineRule="auto"/>
              <w:ind w:left="113" w:right="86"/>
              <w:jc w:val="both"/>
              <w:rPr>
                <w:sz w:val="22"/>
              </w:rPr>
            </w:pPr>
            <w:r>
              <w:rPr>
                <w:color w:val="0E0E0E"/>
                <w:sz w:val="22"/>
              </w:rPr>
              <w:t>Cross platform mobile app development framework used for machine learning tasks, </w:t>
            </w:r>
            <w:r>
              <w:rPr>
                <w:color w:val="212121"/>
                <w:sz w:val="22"/>
              </w:rPr>
              <w:t>such</w:t>
            </w:r>
            <w:r>
              <w:rPr>
                <w:color w:val="212121"/>
                <w:spacing w:val="65"/>
                <w:sz w:val="22"/>
              </w:rPr>
              <w:t> </w:t>
            </w:r>
            <w:r>
              <w:rPr>
                <w:color w:val="0E0E0E"/>
                <w:sz w:val="22"/>
              </w:rPr>
              <w:t>as</w:t>
            </w:r>
            <w:r>
              <w:rPr>
                <w:color w:val="0E0E0E"/>
                <w:spacing w:val="56"/>
                <w:sz w:val="22"/>
              </w:rPr>
              <w:t> </w:t>
            </w:r>
            <w:r>
              <w:rPr>
                <w:color w:val="0E0E0E"/>
                <w:sz w:val="22"/>
              </w:rPr>
              <w:t>image</w:t>
            </w:r>
            <w:r>
              <w:rPr>
                <w:color w:val="0E0E0E"/>
                <w:spacing w:val="61"/>
                <w:sz w:val="22"/>
              </w:rPr>
              <w:t> </w:t>
            </w:r>
            <w:r>
              <w:rPr>
                <w:color w:val="0E0E0E"/>
                <w:sz w:val="22"/>
              </w:rPr>
              <w:t>classification,</w:t>
            </w:r>
            <w:r>
              <w:rPr>
                <w:color w:val="0E0E0E"/>
                <w:spacing w:val="68"/>
                <w:sz w:val="22"/>
              </w:rPr>
              <w:t> </w:t>
            </w:r>
            <w:r>
              <w:rPr>
                <w:color w:val="0E0E0E"/>
                <w:sz w:val="22"/>
              </w:rPr>
              <w:t>using</w:t>
            </w:r>
            <w:r>
              <w:rPr>
                <w:color w:val="0E0E0E"/>
                <w:spacing w:val="64"/>
                <w:sz w:val="22"/>
              </w:rPr>
              <w:t> </w:t>
            </w:r>
            <w:r>
              <w:rPr>
                <w:color w:val="0E0E0E"/>
                <w:spacing w:val="-2"/>
                <w:sz w:val="22"/>
              </w:rPr>
              <w:t>libraries</w:t>
            </w:r>
          </w:p>
          <w:p>
            <w:pPr>
              <w:pStyle w:val="TableParagraph"/>
              <w:ind w:left="116"/>
              <w:jc w:val="both"/>
              <w:rPr>
                <w:sz w:val="22"/>
              </w:rPr>
            </w:pPr>
            <w:r>
              <w:rPr>
                <w:color w:val="0E0E0E"/>
                <w:sz w:val="22"/>
              </w:rPr>
              <w:t>such</w:t>
            </w:r>
            <w:r>
              <w:rPr>
                <w:color w:val="0E0E0E"/>
                <w:spacing w:val="-6"/>
                <w:sz w:val="22"/>
              </w:rPr>
              <w:t> </w:t>
            </w:r>
            <w:r>
              <w:rPr>
                <w:color w:val="0E0E0E"/>
                <w:sz w:val="22"/>
              </w:rPr>
              <w:t>as</w:t>
            </w:r>
            <w:r>
              <w:rPr>
                <w:color w:val="0E0E0E"/>
                <w:spacing w:val="-5"/>
                <w:sz w:val="22"/>
              </w:rPr>
              <w:t> </w:t>
            </w:r>
            <w:r>
              <w:rPr>
                <w:color w:val="0E0E0E"/>
                <w:sz w:val="22"/>
              </w:rPr>
              <w:t>TensorFlow</w:t>
            </w:r>
            <w:r>
              <w:rPr>
                <w:color w:val="0E0E0E"/>
                <w:spacing w:val="6"/>
                <w:sz w:val="22"/>
              </w:rPr>
              <w:t> </w:t>
            </w:r>
            <w:r>
              <w:rPr>
                <w:color w:val="0E0E0E"/>
                <w:spacing w:val="-2"/>
                <w:sz w:val="22"/>
              </w:rPr>
              <w:t>Lite.</w:t>
            </w:r>
          </w:p>
        </w:tc>
      </w:tr>
      <w:tr>
        <w:trPr>
          <w:trHeight w:val="1393" w:hRule="atLeast"/>
        </w:trPr>
        <w:tc>
          <w:tcPr>
            <w:tcW w:w="3187" w:type="dxa"/>
          </w:tcPr>
          <w:p>
            <w:pPr>
              <w:pStyle w:val="TableParagraph"/>
              <w:ind w:left="790"/>
              <w:rPr>
                <w:sz w:val="20"/>
              </w:rPr>
            </w:pPr>
            <w:r>
              <w:rPr>
                <w:sz w:val="20"/>
              </w:rPr>
              <w:drawing>
                <wp:inline distT="0" distB="0" distL="0" distR="0">
                  <wp:extent cx="1082040" cy="874776"/>
                  <wp:effectExtent l="0" t="0" r="0" b="0"/>
                  <wp:docPr id="582" name="Image 582"/>
                  <wp:cNvGraphicFramePr>
                    <a:graphicFrameLocks/>
                  </wp:cNvGraphicFramePr>
                  <a:graphic>
                    <a:graphicData uri="http://schemas.openxmlformats.org/drawingml/2006/picture">
                      <pic:pic>
                        <pic:nvPicPr>
                          <pic:cNvPr id="582" name="Image 582"/>
                          <pic:cNvPicPr/>
                        </pic:nvPicPr>
                        <pic:blipFill>
                          <a:blip r:embed="rId125" cstate="print"/>
                          <a:stretch>
                            <a:fillRect/>
                          </a:stretch>
                        </pic:blipFill>
                        <pic:spPr>
                          <a:xfrm>
                            <a:off x="0" y="0"/>
                            <a:ext cx="1082040" cy="874776"/>
                          </a:xfrm>
                          <a:prstGeom prst="rect">
                            <a:avLst/>
                          </a:prstGeom>
                        </pic:spPr>
                      </pic:pic>
                    </a:graphicData>
                  </a:graphic>
                </wp:inline>
              </w:drawing>
            </w:r>
            <w:r>
              <w:rPr>
                <w:sz w:val="20"/>
              </w:rPr>
            </w:r>
          </w:p>
        </w:tc>
        <w:tc>
          <w:tcPr>
            <w:tcW w:w="1495" w:type="dxa"/>
          </w:tcPr>
          <w:p>
            <w:pPr>
              <w:pStyle w:val="TableParagraph"/>
              <w:rPr>
                <w:b/>
                <w:sz w:val="21"/>
              </w:rPr>
            </w:pPr>
          </w:p>
          <w:p>
            <w:pPr>
              <w:pStyle w:val="TableParagraph"/>
              <w:spacing w:before="21"/>
              <w:rPr>
                <w:b/>
                <w:sz w:val="21"/>
              </w:rPr>
            </w:pPr>
          </w:p>
          <w:p>
            <w:pPr>
              <w:pStyle w:val="TableParagraph"/>
              <w:ind w:left="18" w:right="1"/>
              <w:jc w:val="center"/>
              <w:rPr>
                <w:b/>
                <w:sz w:val="21"/>
              </w:rPr>
            </w:pPr>
            <w:r>
              <w:rPr>
                <w:b/>
                <w:color w:val="0E0E0E"/>
                <w:spacing w:val="-2"/>
                <w:w w:val="105"/>
                <w:sz w:val="21"/>
              </w:rPr>
              <w:t>Gradle</w:t>
            </w:r>
          </w:p>
        </w:tc>
        <w:tc>
          <w:tcPr>
            <w:tcW w:w="4346" w:type="dxa"/>
          </w:tcPr>
          <w:p>
            <w:pPr>
              <w:pStyle w:val="TableParagraph"/>
              <w:spacing w:line="360" w:lineRule="auto"/>
              <w:ind w:left="112" w:right="86" w:firstLine="1"/>
              <w:jc w:val="both"/>
              <w:rPr>
                <w:sz w:val="22"/>
              </w:rPr>
            </w:pPr>
            <w:r>
              <w:rPr>
                <w:color w:val="0E0E0E"/>
                <w:sz w:val="22"/>
              </w:rPr>
              <w:t>Used to manage dependencies and build machine learning models using libraries such as TensorFlow and PyTorch.</w:t>
            </w:r>
          </w:p>
        </w:tc>
      </w:tr>
    </w:tbl>
    <w:p>
      <w:pPr>
        <w:spacing w:after="0" w:line="360" w:lineRule="auto"/>
        <w:jc w:val="both"/>
        <w:rPr>
          <w:sz w:val="22"/>
        </w:rPr>
        <w:sectPr>
          <w:headerReference w:type="default" r:id="rId118"/>
          <w:footerReference w:type="default" r:id="rId119"/>
          <w:pgSz w:w="11910" w:h="16840"/>
          <w:pgMar w:header="658" w:footer="1409" w:top="1280" w:bottom="1600" w:left="240" w:right="220"/>
          <w:pgNumType w:start="63"/>
        </w:sectPr>
      </w:pPr>
    </w:p>
    <w:p>
      <w:pPr>
        <w:pStyle w:val="BodyText"/>
        <w:spacing w:before="8" w:after="1"/>
        <w:rPr>
          <w:b/>
          <w:sz w:val="13"/>
        </w:rPr>
      </w:pPr>
    </w:p>
    <w:tbl>
      <w:tblPr>
        <w:tblW w:w="0" w:type="auto"/>
        <w:jc w:val="left"/>
        <w:tblInd w:w="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86"/>
        <w:gridCol w:w="1493"/>
        <w:gridCol w:w="4350"/>
      </w:tblGrid>
      <w:tr>
        <w:trPr>
          <w:trHeight w:val="381" w:hRule="atLeast"/>
        </w:trPr>
        <w:tc>
          <w:tcPr>
            <w:tcW w:w="9029" w:type="dxa"/>
            <w:gridSpan w:val="3"/>
            <w:tcBorders>
              <w:left w:val="nil"/>
              <w:right w:val="nil"/>
            </w:tcBorders>
            <w:shd w:val="clear" w:color="auto" w:fill="00AF50"/>
          </w:tcPr>
          <w:p>
            <w:pPr>
              <w:pStyle w:val="TableParagraph"/>
              <w:spacing w:line="225" w:lineRule="exact"/>
              <w:ind w:left="22"/>
              <w:jc w:val="center"/>
              <w:rPr>
                <w:b/>
                <w:sz w:val="21"/>
              </w:rPr>
            </w:pPr>
            <w:r>
              <w:rPr>
                <w:b/>
                <w:color w:val="0F0F0F"/>
                <w:spacing w:val="-4"/>
                <w:w w:val="105"/>
                <w:sz w:val="21"/>
              </w:rPr>
              <w:t>Tools</w:t>
            </w:r>
          </w:p>
        </w:tc>
      </w:tr>
      <w:tr>
        <w:trPr>
          <w:trHeight w:val="1895" w:hRule="atLeast"/>
        </w:trPr>
        <w:tc>
          <w:tcPr>
            <w:tcW w:w="3186" w:type="dxa"/>
          </w:tcPr>
          <w:p>
            <w:pPr>
              <w:pStyle w:val="TableParagraph"/>
              <w:spacing w:before="9" w:after="1"/>
              <w:rPr>
                <w:b/>
                <w:sz w:val="20"/>
              </w:rPr>
            </w:pPr>
          </w:p>
          <w:p>
            <w:pPr>
              <w:pStyle w:val="TableParagraph"/>
              <w:ind w:left="946"/>
              <w:rPr>
                <w:sz w:val="20"/>
              </w:rPr>
            </w:pPr>
            <w:r>
              <w:rPr>
                <w:sz w:val="20"/>
              </w:rPr>
              <w:drawing>
                <wp:inline distT="0" distB="0" distL="0" distR="0">
                  <wp:extent cx="822959" cy="819912"/>
                  <wp:effectExtent l="0" t="0" r="0" b="0"/>
                  <wp:docPr id="583" name="Image 583"/>
                  <wp:cNvGraphicFramePr>
                    <a:graphicFrameLocks/>
                  </wp:cNvGraphicFramePr>
                  <a:graphic>
                    <a:graphicData uri="http://schemas.openxmlformats.org/drawingml/2006/picture">
                      <pic:pic>
                        <pic:nvPicPr>
                          <pic:cNvPr id="583" name="Image 583"/>
                          <pic:cNvPicPr/>
                        </pic:nvPicPr>
                        <pic:blipFill>
                          <a:blip r:embed="rId126" cstate="print"/>
                          <a:stretch>
                            <a:fillRect/>
                          </a:stretch>
                        </pic:blipFill>
                        <pic:spPr>
                          <a:xfrm>
                            <a:off x="0" y="0"/>
                            <a:ext cx="822959" cy="819912"/>
                          </a:xfrm>
                          <a:prstGeom prst="rect">
                            <a:avLst/>
                          </a:prstGeom>
                        </pic:spPr>
                      </pic:pic>
                    </a:graphicData>
                  </a:graphic>
                </wp:inline>
              </w:drawing>
            </w:r>
            <w:r>
              <w:rPr>
                <w:sz w:val="20"/>
              </w:rPr>
            </w:r>
          </w:p>
        </w:tc>
        <w:tc>
          <w:tcPr>
            <w:tcW w:w="1493" w:type="dxa"/>
          </w:tcPr>
          <w:p>
            <w:pPr>
              <w:pStyle w:val="TableParagraph"/>
              <w:rPr>
                <w:b/>
                <w:sz w:val="21"/>
              </w:rPr>
            </w:pPr>
          </w:p>
          <w:p>
            <w:pPr>
              <w:pStyle w:val="TableParagraph"/>
              <w:rPr>
                <w:b/>
                <w:sz w:val="21"/>
              </w:rPr>
            </w:pPr>
          </w:p>
          <w:p>
            <w:pPr>
              <w:pStyle w:val="TableParagraph"/>
              <w:spacing w:before="20"/>
              <w:rPr>
                <w:b/>
                <w:sz w:val="21"/>
              </w:rPr>
            </w:pPr>
          </w:p>
          <w:p>
            <w:pPr>
              <w:pStyle w:val="TableParagraph"/>
              <w:spacing w:before="1"/>
              <w:ind w:left="22"/>
              <w:jc w:val="center"/>
              <w:rPr>
                <w:b/>
                <w:sz w:val="21"/>
              </w:rPr>
            </w:pPr>
            <w:r>
              <w:rPr>
                <w:b/>
                <w:color w:val="0F0F0F"/>
                <w:w w:val="105"/>
                <w:sz w:val="21"/>
              </w:rPr>
              <w:t>VS</w:t>
            </w:r>
            <w:r>
              <w:rPr>
                <w:b/>
                <w:color w:val="0F0F0F"/>
                <w:spacing w:val="1"/>
                <w:w w:val="105"/>
                <w:sz w:val="21"/>
              </w:rPr>
              <w:t> </w:t>
            </w:r>
            <w:r>
              <w:rPr>
                <w:b/>
                <w:color w:val="0F0F0F"/>
                <w:spacing w:val="-4"/>
                <w:w w:val="105"/>
                <w:sz w:val="21"/>
              </w:rPr>
              <w:t>Code</w:t>
            </w:r>
          </w:p>
        </w:tc>
        <w:tc>
          <w:tcPr>
            <w:tcW w:w="4350" w:type="dxa"/>
          </w:tcPr>
          <w:p>
            <w:pPr>
              <w:pStyle w:val="TableParagraph"/>
              <w:spacing w:line="225" w:lineRule="exact"/>
              <w:ind w:left="121"/>
              <w:jc w:val="both"/>
              <w:rPr>
                <w:sz w:val="22"/>
              </w:rPr>
            </w:pPr>
            <w:r>
              <w:rPr>
                <w:color w:val="0F0F0F"/>
                <w:sz w:val="22"/>
              </w:rPr>
              <w:t>A</w:t>
            </w:r>
            <w:r>
              <w:rPr>
                <w:color w:val="0F0F0F"/>
                <w:spacing w:val="28"/>
                <w:sz w:val="22"/>
              </w:rPr>
              <w:t>  </w:t>
            </w:r>
            <w:r>
              <w:rPr>
                <w:color w:val="0F0F0F"/>
                <w:sz w:val="22"/>
              </w:rPr>
              <w:t>code</w:t>
            </w:r>
            <w:r>
              <w:rPr>
                <w:color w:val="0F0F0F"/>
                <w:spacing w:val="27"/>
                <w:sz w:val="22"/>
              </w:rPr>
              <w:t>  </w:t>
            </w:r>
            <w:r>
              <w:rPr>
                <w:color w:val="0F0F0F"/>
                <w:sz w:val="22"/>
              </w:rPr>
              <w:t>editor</w:t>
            </w:r>
            <w:r>
              <w:rPr>
                <w:color w:val="0F0F0F"/>
                <w:spacing w:val="28"/>
                <w:sz w:val="22"/>
              </w:rPr>
              <w:t>  </w:t>
            </w:r>
            <w:r>
              <w:rPr>
                <w:color w:val="0F0F0F"/>
                <w:sz w:val="22"/>
              </w:rPr>
              <w:t>mainly</w:t>
            </w:r>
            <w:r>
              <w:rPr>
                <w:color w:val="0F0F0F"/>
                <w:spacing w:val="35"/>
                <w:sz w:val="22"/>
              </w:rPr>
              <w:t>  </w:t>
            </w:r>
            <w:r>
              <w:rPr>
                <w:color w:val="0F0F0F"/>
                <w:sz w:val="22"/>
              </w:rPr>
              <w:t>used</w:t>
            </w:r>
            <w:r>
              <w:rPr>
                <w:color w:val="0F0F0F"/>
                <w:spacing w:val="29"/>
                <w:sz w:val="22"/>
              </w:rPr>
              <w:t>  </w:t>
            </w:r>
            <w:r>
              <w:rPr>
                <w:color w:val="0F0F0F"/>
                <w:sz w:val="22"/>
              </w:rPr>
              <w:t>for</w:t>
            </w:r>
            <w:r>
              <w:rPr>
                <w:color w:val="0F0F0F"/>
                <w:spacing w:val="26"/>
                <w:sz w:val="22"/>
              </w:rPr>
              <w:t>  </w:t>
            </w:r>
            <w:r>
              <w:rPr>
                <w:color w:val="0F0F0F"/>
                <w:spacing w:val="-2"/>
                <w:sz w:val="22"/>
              </w:rPr>
              <w:t>software</w:t>
            </w:r>
          </w:p>
          <w:p>
            <w:pPr>
              <w:pStyle w:val="TableParagraph"/>
              <w:spacing w:line="360" w:lineRule="auto" w:before="131"/>
              <w:ind w:left="114" w:right="82"/>
              <w:jc w:val="both"/>
              <w:rPr>
                <w:sz w:val="22"/>
              </w:rPr>
            </w:pPr>
            <w:r>
              <w:rPr>
                <w:color w:val="0F0F0F"/>
                <w:sz w:val="22"/>
              </w:rPr>
              <w:t>development, but it can also be used for machine learning tasks, it has vanous extensions and plugins that support machine learning development.</w:t>
            </w:r>
          </w:p>
        </w:tc>
      </w:tr>
      <w:tr>
        <w:trPr>
          <w:trHeight w:val="1554" w:hRule="atLeast"/>
        </w:trPr>
        <w:tc>
          <w:tcPr>
            <w:tcW w:w="3186" w:type="dxa"/>
            <w:tcBorders>
              <w:right w:val="single" w:sz="2" w:space="0" w:color="000000"/>
            </w:tcBorders>
          </w:tcPr>
          <w:p>
            <w:pPr>
              <w:pStyle w:val="TableParagraph"/>
              <w:spacing w:before="5"/>
              <w:rPr>
                <w:b/>
                <w:sz w:val="11"/>
              </w:rPr>
            </w:pPr>
          </w:p>
          <w:p>
            <w:pPr>
              <w:pStyle w:val="TableParagraph"/>
              <w:ind w:left="1181"/>
              <w:rPr>
                <w:sz w:val="20"/>
              </w:rPr>
            </w:pPr>
            <w:r>
              <w:rPr>
                <w:sz w:val="20"/>
              </w:rPr>
              <w:drawing>
                <wp:inline distT="0" distB="0" distL="0" distR="0">
                  <wp:extent cx="731508" cy="877824"/>
                  <wp:effectExtent l="0" t="0" r="0" b="0"/>
                  <wp:docPr id="584" name="Image 584"/>
                  <wp:cNvGraphicFramePr>
                    <a:graphicFrameLocks/>
                  </wp:cNvGraphicFramePr>
                  <a:graphic>
                    <a:graphicData uri="http://schemas.openxmlformats.org/drawingml/2006/picture">
                      <pic:pic>
                        <pic:nvPicPr>
                          <pic:cNvPr id="584" name="Image 584"/>
                          <pic:cNvPicPr/>
                        </pic:nvPicPr>
                        <pic:blipFill>
                          <a:blip r:embed="rId127" cstate="print"/>
                          <a:stretch>
                            <a:fillRect/>
                          </a:stretch>
                        </pic:blipFill>
                        <pic:spPr>
                          <a:xfrm>
                            <a:off x="0" y="0"/>
                            <a:ext cx="731508" cy="877824"/>
                          </a:xfrm>
                          <a:prstGeom prst="rect">
                            <a:avLst/>
                          </a:prstGeom>
                        </pic:spPr>
                      </pic:pic>
                    </a:graphicData>
                  </a:graphic>
                </wp:inline>
              </w:drawing>
            </w:r>
            <w:r>
              <w:rPr>
                <w:sz w:val="20"/>
              </w:rPr>
            </w:r>
          </w:p>
        </w:tc>
        <w:tc>
          <w:tcPr>
            <w:tcW w:w="1493" w:type="dxa"/>
            <w:tcBorders>
              <w:left w:val="single" w:sz="2" w:space="0" w:color="000000"/>
              <w:right w:val="single" w:sz="2" w:space="0" w:color="000000"/>
            </w:tcBorders>
          </w:tcPr>
          <w:p>
            <w:pPr>
              <w:pStyle w:val="TableParagraph"/>
              <w:spacing w:before="140"/>
              <w:rPr>
                <w:b/>
                <w:sz w:val="21"/>
              </w:rPr>
            </w:pPr>
          </w:p>
          <w:p>
            <w:pPr>
              <w:pStyle w:val="TableParagraph"/>
              <w:spacing w:line="381" w:lineRule="auto" w:before="1"/>
              <w:ind w:left="448" w:hanging="87"/>
              <w:rPr>
                <w:b/>
                <w:sz w:val="21"/>
              </w:rPr>
            </w:pPr>
            <w:r>
              <w:rPr>
                <w:b/>
                <w:color w:val="0F0F0F"/>
                <w:spacing w:val="-2"/>
                <w:sz w:val="21"/>
              </w:rPr>
              <w:t>Android </w:t>
            </w:r>
            <w:r>
              <w:rPr>
                <w:b/>
                <w:color w:val="0F0F0F"/>
                <w:spacing w:val="-2"/>
                <w:w w:val="105"/>
                <w:sz w:val="21"/>
              </w:rPr>
              <w:t>Studio</w:t>
            </w:r>
          </w:p>
        </w:tc>
        <w:tc>
          <w:tcPr>
            <w:tcW w:w="4350" w:type="dxa"/>
            <w:tcBorders>
              <w:left w:val="single" w:sz="2" w:space="0" w:color="000000"/>
            </w:tcBorders>
          </w:tcPr>
          <w:p>
            <w:pPr>
              <w:pStyle w:val="TableParagraph"/>
              <w:spacing w:line="232" w:lineRule="exact"/>
              <w:ind w:left="123"/>
              <w:jc w:val="both"/>
              <w:rPr>
                <w:sz w:val="22"/>
              </w:rPr>
            </w:pPr>
            <w:r>
              <w:rPr>
                <w:color w:val="0F0F0F"/>
                <w:sz w:val="22"/>
              </w:rPr>
              <w:t>An</w:t>
            </w:r>
            <w:r>
              <w:rPr>
                <w:color w:val="0F0F0F"/>
                <w:spacing w:val="33"/>
                <w:sz w:val="22"/>
              </w:rPr>
              <w:t> </w:t>
            </w:r>
            <w:r>
              <w:rPr>
                <w:color w:val="0F0F0F"/>
                <w:sz w:val="22"/>
              </w:rPr>
              <w:t>IDE</w:t>
            </w:r>
            <w:r>
              <w:rPr>
                <w:color w:val="0F0F0F"/>
                <w:spacing w:val="29"/>
                <w:sz w:val="22"/>
              </w:rPr>
              <w:t> </w:t>
            </w:r>
            <w:r>
              <w:rPr>
                <w:color w:val="0F0F0F"/>
                <w:sz w:val="22"/>
              </w:rPr>
              <w:t>mainly</w:t>
            </w:r>
            <w:r>
              <w:rPr>
                <w:color w:val="0F0F0F"/>
                <w:spacing w:val="31"/>
                <w:sz w:val="22"/>
              </w:rPr>
              <w:t> </w:t>
            </w:r>
            <w:r>
              <w:rPr>
                <w:color w:val="0F0F0F"/>
                <w:sz w:val="22"/>
              </w:rPr>
              <w:t>used</w:t>
            </w:r>
            <w:r>
              <w:rPr>
                <w:color w:val="0F0F0F"/>
                <w:spacing w:val="29"/>
                <w:sz w:val="22"/>
              </w:rPr>
              <w:t> </w:t>
            </w:r>
            <w:r>
              <w:rPr>
                <w:color w:val="0F0F0F"/>
                <w:sz w:val="22"/>
              </w:rPr>
              <w:t>for</w:t>
            </w:r>
            <w:r>
              <w:rPr>
                <w:color w:val="0F0F0F"/>
                <w:spacing w:val="18"/>
                <w:sz w:val="22"/>
              </w:rPr>
              <w:t> </w:t>
            </w:r>
            <w:r>
              <w:rPr>
                <w:color w:val="0F0F0F"/>
                <w:sz w:val="22"/>
              </w:rPr>
              <w:t>developing</w:t>
            </w:r>
            <w:r>
              <w:rPr>
                <w:color w:val="0F0F0F"/>
                <w:spacing w:val="35"/>
                <w:sz w:val="22"/>
              </w:rPr>
              <w:t> </w:t>
            </w:r>
            <w:r>
              <w:rPr>
                <w:color w:val="0F0F0F"/>
                <w:spacing w:val="-2"/>
                <w:sz w:val="22"/>
              </w:rPr>
              <w:t>Android</w:t>
            </w:r>
          </w:p>
          <w:p>
            <w:pPr>
              <w:pStyle w:val="TableParagraph"/>
              <w:spacing w:line="362" w:lineRule="auto" w:before="126"/>
              <w:ind w:left="123" w:right="91" w:hanging="6"/>
              <w:jc w:val="both"/>
              <w:rPr>
                <w:sz w:val="22"/>
              </w:rPr>
            </w:pPr>
            <w:r>
              <w:rPr>
                <w:color w:val="0F0F0F"/>
                <w:sz w:val="22"/>
              </w:rPr>
              <w:t>apps, but it can also be used for machine learning tasks such as building and </w:t>
            </w:r>
            <w:r>
              <w:rPr>
                <w:color w:val="0F0F0F"/>
                <w:sz w:val="22"/>
              </w:rPr>
              <w:t>deploying models on Android using TensorFlow Lite.</w:t>
            </w:r>
          </w:p>
        </w:tc>
      </w:tr>
      <w:tr>
        <w:trPr>
          <w:trHeight w:val="1518" w:hRule="atLeast"/>
        </w:trPr>
        <w:tc>
          <w:tcPr>
            <w:tcW w:w="3186" w:type="dxa"/>
            <w:tcBorders>
              <w:right w:val="single" w:sz="2" w:space="0" w:color="000000"/>
            </w:tcBorders>
          </w:tcPr>
          <w:p>
            <w:pPr>
              <w:pStyle w:val="TableParagraph"/>
              <w:spacing w:before="8"/>
              <w:rPr>
                <w:b/>
                <w:sz w:val="17"/>
              </w:rPr>
            </w:pPr>
          </w:p>
          <w:p>
            <w:pPr>
              <w:pStyle w:val="TableParagraph"/>
              <w:ind w:left="492"/>
              <w:rPr>
                <w:sz w:val="20"/>
              </w:rPr>
            </w:pPr>
            <w:r>
              <w:rPr>
                <w:sz w:val="20"/>
              </w:rPr>
              <w:drawing>
                <wp:inline distT="0" distB="0" distL="0" distR="0">
                  <wp:extent cx="1536189" cy="772668"/>
                  <wp:effectExtent l="0" t="0" r="0" b="0"/>
                  <wp:docPr id="585" name="Image 585"/>
                  <wp:cNvGraphicFramePr>
                    <a:graphicFrameLocks/>
                  </wp:cNvGraphicFramePr>
                  <a:graphic>
                    <a:graphicData uri="http://schemas.openxmlformats.org/drawingml/2006/picture">
                      <pic:pic>
                        <pic:nvPicPr>
                          <pic:cNvPr id="585" name="Image 585"/>
                          <pic:cNvPicPr/>
                        </pic:nvPicPr>
                        <pic:blipFill>
                          <a:blip r:embed="rId128" cstate="print"/>
                          <a:stretch>
                            <a:fillRect/>
                          </a:stretch>
                        </pic:blipFill>
                        <pic:spPr>
                          <a:xfrm>
                            <a:off x="0" y="0"/>
                            <a:ext cx="1536189" cy="772668"/>
                          </a:xfrm>
                          <a:prstGeom prst="rect">
                            <a:avLst/>
                          </a:prstGeom>
                        </pic:spPr>
                      </pic:pic>
                    </a:graphicData>
                  </a:graphic>
                </wp:inline>
              </w:drawing>
            </w:r>
            <w:r>
              <w:rPr>
                <w:sz w:val="20"/>
              </w:rPr>
            </w:r>
          </w:p>
        </w:tc>
        <w:tc>
          <w:tcPr>
            <w:tcW w:w="1493" w:type="dxa"/>
            <w:tcBorders>
              <w:left w:val="single" w:sz="2" w:space="0" w:color="000000"/>
              <w:right w:val="single" w:sz="2" w:space="0" w:color="000000"/>
            </w:tcBorders>
          </w:tcPr>
          <w:p>
            <w:pPr>
              <w:pStyle w:val="TableParagraph"/>
              <w:spacing w:before="128"/>
              <w:rPr>
                <w:b/>
                <w:sz w:val="21"/>
              </w:rPr>
            </w:pPr>
          </w:p>
          <w:p>
            <w:pPr>
              <w:pStyle w:val="TableParagraph"/>
              <w:spacing w:line="376" w:lineRule="auto"/>
              <w:ind w:left="128" w:firstLine="151"/>
              <w:rPr>
                <w:b/>
                <w:sz w:val="21"/>
              </w:rPr>
            </w:pPr>
            <w:r>
              <w:rPr>
                <w:b/>
                <w:color w:val="0F0F0F"/>
                <w:spacing w:val="-2"/>
                <w:w w:val="105"/>
                <w:sz w:val="21"/>
              </w:rPr>
              <w:t>Anaconda </w:t>
            </w:r>
            <w:r>
              <w:rPr>
                <w:b/>
                <w:color w:val="0F0F0F"/>
                <w:spacing w:val="-2"/>
                <w:sz w:val="21"/>
              </w:rPr>
              <w:t>Environment</w:t>
            </w:r>
          </w:p>
        </w:tc>
        <w:tc>
          <w:tcPr>
            <w:tcW w:w="4350" w:type="dxa"/>
            <w:tcBorders>
              <w:left w:val="single" w:sz="2" w:space="0" w:color="000000"/>
            </w:tcBorders>
          </w:tcPr>
          <w:p>
            <w:pPr>
              <w:pStyle w:val="TableParagraph"/>
              <w:spacing w:line="234" w:lineRule="exact"/>
              <w:ind w:left="128"/>
              <w:jc w:val="both"/>
              <w:rPr>
                <w:sz w:val="22"/>
              </w:rPr>
            </w:pPr>
            <w:r>
              <w:rPr>
                <w:color w:val="0F0F0F"/>
                <w:sz w:val="22"/>
              </w:rPr>
              <w:t>A</w:t>
            </w:r>
            <w:r>
              <w:rPr>
                <w:color w:val="0F0F0F"/>
                <w:spacing w:val="71"/>
                <w:w w:val="150"/>
                <w:sz w:val="22"/>
              </w:rPr>
              <w:t> </w:t>
            </w:r>
            <w:r>
              <w:rPr>
                <w:color w:val="0F0F0F"/>
                <w:sz w:val="22"/>
              </w:rPr>
              <w:t>distribution</w:t>
            </w:r>
            <w:r>
              <w:rPr>
                <w:color w:val="0F0F0F"/>
                <w:spacing w:val="28"/>
                <w:sz w:val="22"/>
              </w:rPr>
              <w:t>  </w:t>
            </w:r>
            <w:r>
              <w:rPr>
                <w:color w:val="0F0F0F"/>
                <w:sz w:val="22"/>
              </w:rPr>
              <w:t>that</w:t>
            </w:r>
            <w:r>
              <w:rPr>
                <w:color w:val="0F0F0F"/>
                <w:spacing w:val="73"/>
                <w:w w:val="150"/>
                <w:sz w:val="22"/>
              </w:rPr>
              <w:t> </w:t>
            </w:r>
            <w:r>
              <w:rPr>
                <w:color w:val="0F0F0F"/>
                <w:sz w:val="22"/>
              </w:rPr>
              <w:t>provides</w:t>
            </w:r>
            <w:r>
              <w:rPr>
                <w:color w:val="0F0F0F"/>
                <w:spacing w:val="27"/>
                <w:sz w:val="22"/>
              </w:rPr>
              <w:t>  </w:t>
            </w:r>
            <w:r>
              <w:rPr>
                <w:color w:val="0F0F0F"/>
                <w:sz w:val="22"/>
              </w:rPr>
              <w:t>a</w:t>
            </w:r>
            <w:r>
              <w:rPr>
                <w:color w:val="0F0F0F"/>
                <w:spacing w:val="66"/>
                <w:w w:val="150"/>
                <w:sz w:val="22"/>
              </w:rPr>
              <w:t> </w:t>
            </w:r>
            <w:r>
              <w:rPr>
                <w:color w:val="0F0F0F"/>
                <w:spacing w:val="-2"/>
                <w:sz w:val="22"/>
              </w:rPr>
              <w:t>convenient</w:t>
            </w:r>
          </w:p>
          <w:p>
            <w:pPr>
              <w:pStyle w:val="TableParagraph"/>
              <w:spacing w:line="360" w:lineRule="auto" w:before="126"/>
              <w:ind w:left="116" w:right="91"/>
              <w:jc w:val="both"/>
              <w:rPr>
                <w:sz w:val="22"/>
              </w:rPr>
            </w:pPr>
            <w:r>
              <w:rPr>
                <w:color w:val="1F1F1F"/>
                <w:sz w:val="22"/>
              </w:rPr>
              <w:t>environment </w:t>
            </w:r>
            <w:r>
              <w:rPr>
                <w:color w:val="0F0F0F"/>
                <w:sz w:val="22"/>
              </w:rPr>
              <w:t>for managmg packages, dependencies and running Jupyter Notebook for machine learning tasks.</w:t>
            </w:r>
          </w:p>
        </w:tc>
      </w:tr>
      <w:tr>
        <w:trPr>
          <w:trHeight w:val="1897" w:hRule="atLeast"/>
        </w:trPr>
        <w:tc>
          <w:tcPr>
            <w:tcW w:w="3186" w:type="dxa"/>
            <w:tcBorders>
              <w:right w:val="single" w:sz="2" w:space="0" w:color="000000"/>
            </w:tcBorders>
          </w:tcPr>
          <w:p>
            <w:pPr>
              <w:pStyle w:val="TableParagraph"/>
              <w:spacing w:before="3" w:after="1"/>
              <w:rPr>
                <w:b/>
                <w:sz w:val="13"/>
              </w:rPr>
            </w:pPr>
          </w:p>
          <w:p>
            <w:pPr>
              <w:pStyle w:val="TableParagraph"/>
              <w:ind w:left="934"/>
              <w:rPr>
                <w:sz w:val="20"/>
              </w:rPr>
            </w:pPr>
            <w:r>
              <w:rPr>
                <w:sz w:val="20"/>
              </w:rPr>
              <w:drawing>
                <wp:inline distT="0" distB="0" distL="0" distR="0">
                  <wp:extent cx="878027" cy="1031748"/>
                  <wp:effectExtent l="0" t="0" r="0" b="0"/>
                  <wp:docPr id="586" name="Image 586"/>
                  <wp:cNvGraphicFramePr>
                    <a:graphicFrameLocks/>
                  </wp:cNvGraphicFramePr>
                  <a:graphic>
                    <a:graphicData uri="http://schemas.openxmlformats.org/drawingml/2006/picture">
                      <pic:pic>
                        <pic:nvPicPr>
                          <pic:cNvPr id="586" name="Image 586"/>
                          <pic:cNvPicPr/>
                        </pic:nvPicPr>
                        <pic:blipFill>
                          <a:blip r:embed="rId129" cstate="print"/>
                          <a:stretch>
                            <a:fillRect/>
                          </a:stretch>
                        </pic:blipFill>
                        <pic:spPr>
                          <a:xfrm>
                            <a:off x="0" y="0"/>
                            <a:ext cx="878027" cy="1031748"/>
                          </a:xfrm>
                          <a:prstGeom prst="rect">
                            <a:avLst/>
                          </a:prstGeom>
                        </pic:spPr>
                      </pic:pic>
                    </a:graphicData>
                  </a:graphic>
                </wp:inline>
              </w:drawing>
            </w:r>
            <w:r>
              <w:rPr>
                <w:sz w:val="20"/>
              </w:rPr>
            </w:r>
          </w:p>
        </w:tc>
        <w:tc>
          <w:tcPr>
            <w:tcW w:w="1493" w:type="dxa"/>
            <w:tcBorders>
              <w:left w:val="single" w:sz="2" w:space="0" w:color="000000"/>
              <w:right w:val="single" w:sz="2" w:space="0" w:color="000000"/>
            </w:tcBorders>
          </w:tcPr>
          <w:p>
            <w:pPr>
              <w:pStyle w:val="TableParagraph"/>
              <w:rPr>
                <w:b/>
                <w:sz w:val="21"/>
              </w:rPr>
            </w:pPr>
          </w:p>
          <w:p>
            <w:pPr>
              <w:pStyle w:val="TableParagraph"/>
              <w:spacing w:before="78"/>
              <w:rPr>
                <w:b/>
                <w:sz w:val="21"/>
              </w:rPr>
            </w:pPr>
          </w:p>
          <w:p>
            <w:pPr>
              <w:pStyle w:val="TableParagraph"/>
              <w:spacing w:line="376" w:lineRule="auto"/>
              <w:ind w:left="308" w:firstLine="77"/>
              <w:rPr>
                <w:b/>
                <w:sz w:val="21"/>
              </w:rPr>
            </w:pPr>
            <w:r>
              <w:rPr>
                <w:b/>
                <w:color w:val="0F0F0F"/>
                <w:spacing w:val="-2"/>
                <w:w w:val="105"/>
                <w:sz w:val="21"/>
              </w:rPr>
              <w:t>Jupyter </w:t>
            </w:r>
            <w:r>
              <w:rPr>
                <w:b/>
                <w:color w:val="0F0F0F"/>
                <w:spacing w:val="-2"/>
                <w:sz w:val="21"/>
              </w:rPr>
              <w:t>Notebook</w:t>
            </w:r>
          </w:p>
        </w:tc>
        <w:tc>
          <w:tcPr>
            <w:tcW w:w="4350" w:type="dxa"/>
            <w:tcBorders>
              <w:left w:val="single" w:sz="2" w:space="0" w:color="000000"/>
            </w:tcBorders>
          </w:tcPr>
          <w:p>
            <w:pPr>
              <w:pStyle w:val="TableParagraph"/>
              <w:spacing w:line="233" w:lineRule="exact"/>
              <w:ind w:left="123"/>
              <w:jc w:val="both"/>
              <w:rPr>
                <w:sz w:val="22"/>
              </w:rPr>
            </w:pPr>
            <w:r>
              <w:rPr>
                <w:color w:val="0F0F0F"/>
                <w:sz w:val="22"/>
              </w:rPr>
              <w:t>An</w:t>
            </w:r>
            <w:r>
              <w:rPr>
                <w:color w:val="0F0F0F"/>
                <w:spacing w:val="2"/>
                <w:sz w:val="22"/>
              </w:rPr>
              <w:t> </w:t>
            </w:r>
            <w:r>
              <w:rPr>
                <w:color w:val="0F0F0F"/>
                <w:sz w:val="22"/>
              </w:rPr>
              <w:t>interactive</w:t>
            </w:r>
            <w:r>
              <w:rPr>
                <w:color w:val="0F0F0F"/>
                <w:spacing w:val="12"/>
                <w:sz w:val="22"/>
              </w:rPr>
              <w:t> </w:t>
            </w:r>
            <w:r>
              <w:rPr>
                <w:color w:val="0F0F0F"/>
                <w:sz w:val="22"/>
              </w:rPr>
              <w:t>web-based</w:t>
            </w:r>
            <w:r>
              <w:rPr>
                <w:color w:val="0F0F0F"/>
                <w:spacing w:val="13"/>
                <w:sz w:val="22"/>
              </w:rPr>
              <w:t> </w:t>
            </w:r>
            <w:r>
              <w:rPr>
                <w:color w:val="0F0F0F"/>
                <w:sz w:val="22"/>
              </w:rPr>
              <w:t>platform</w:t>
            </w:r>
            <w:r>
              <w:rPr>
                <w:color w:val="0F0F0F"/>
                <w:spacing w:val="9"/>
                <w:sz w:val="22"/>
              </w:rPr>
              <w:t> </w:t>
            </w:r>
            <w:r>
              <w:rPr>
                <w:color w:val="0F0F0F"/>
                <w:sz w:val="22"/>
              </w:rPr>
              <w:t>that</w:t>
            </w:r>
            <w:r>
              <w:rPr>
                <w:color w:val="0F0F0F"/>
                <w:spacing w:val="-1"/>
                <w:sz w:val="22"/>
              </w:rPr>
              <w:t> </w:t>
            </w:r>
            <w:r>
              <w:rPr>
                <w:color w:val="0F0F0F"/>
                <w:spacing w:val="-2"/>
                <w:sz w:val="22"/>
              </w:rPr>
              <w:t>allows</w:t>
            </w:r>
          </w:p>
          <w:p>
            <w:pPr>
              <w:pStyle w:val="TableParagraph"/>
              <w:spacing w:line="357" w:lineRule="auto" w:before="131"/>
              <w:ind w:left="117" w:right="83" w:firstLine="6"/>
              <w:jc w:val="both"/>
              <w:rPr>
                <w:sz w:val="22"/>
              </w:rPr>
            </w:pPr>
            <w:r>
              <w:rPr>
                <w:color w:val="0F0F0F"/>
                <w:sz w:val="22"/>
              </w:rPr>
              <w:t>writing,</w:t>
            </w:r>
            <w:r>
              <w:rPr>
                <w:color w:val="0F0F0F"/>
                <w:spacing w:val="-14"/>
                <w:sz w:val="22"/>
              </w:rPr>
              <w:t> </w:t>
            </w:r>
            <w:r>
              <w:rPr>
                <w:color w:val="0F0F0F"/>
                <w:sz w:val="22"/>
              </w:rPr>
              <w:t>executing</w:t>
            </w:r>
            <w:r>
              <w:rPr>
                <w:color w:val="0F0F0F"/>
                <w:spacing w:val="-14"/>
                <w:sz w:val="22"/>
              </w:rPr>
              <w:t> </w:t>
            </w:r>
            <w:r>
              <w:rPr>
                <w:color w:val="0F0F0F"/>
                <w:sz w:val="22"/>
              </w:rPr>
              <w:t>and</w:t>
            </w:r>
            <w:r>
              <w:rPr>
                <w:color w:val="0F0F0F"/>
                <w:spacing w:val="-14"/>
                <w:sz w:val="22"/>
              </w:rPr>
              <w:t> </w:t>
            </w:r>
            <w:r>
              <w:rPr>
                <w:color w:val="0F0F0F"/>
                <w:sz w:val="22"/>
              </w:rPr>
              <w:t>visualizing</w:t>
            </w:r>
            <w:r>
              <w:rPr>
                <w:color w:val="0F0F0F"/>
                <w:spacing w:val="-13"/>
                <w:sz w:val="22"/>
              </w:rPr>
              <w:t> </w:t>
            </w:r>
            <w:r>
              <w:rPr>
                <w:color w:val="0F0F0F"/>
                <w:sz w:val="22"/>
              </w:rPr>
              <w:t>code,</w:t>
            </w:r>
            <w:r>
              <w:rPr>
                <w:color w:val="0F0F0F"/>
                <w:spacing w:val="-14"/>
                <w:sz w:val="22"/>
              </w:rPr>
              <w:t> </w:t>
            </w:r>
            <w:r>
              <w:rPr>
                <w:color w:val="0F0F0F"/>
                <w:sz w:val="22"/>
              </w:rPr>
              <w:t>used</w:t>
            </w:r>
            <w:r>
              <w:rPr>
                <w:color w:val="0F0F0F"/>
                <w:spacing w:val="-14"/>
                <w:sz w:val="22"/>
              </w:rPr>
              <w:t> </w:t>
            </w:r>
            <w:r>
              <w:rPr>
                <w:color w:val="0F0F0F"/>
                <w:sz w:val="22"/>
              </w:rPr>
              <w:t>in machine learning for prototyping, development, documentation of models and </w:t>
            </w:r>
            <w:r>
              <w:rPr>
                <w:color w:val="0F0F0F"/>
                <w:spacing w:val="-2"/>
                <w:sz w:val="22"/>
              </w:rPr>
              <w:t>experiments.</w:t>
            </w:r>
          </w:p>
        </w:tc>
      </w:tr>
      <w:tr>
        <w:trPr>
          <w:trHeight w:val="1139" w:hRule="atLeast"/>
        </w:trPr>
        <w:tc>
          <w:tcPr>
            <w:tcW w:w="3186" w:type="dxa"/>
            <w:tcBorders>
              <w:right w:val="single" w:sz="2" w:space="0" w:color="000000"/>
            </w:tcBorders>
          </w:tcPr>
          <w:p>
            <w:pPr>
              <w:pStyle w:val="TableParagraph"/>
              <w:spacing w:before="2"/>
              <w:rPr>
                <w:b/>
                <w:sz w:val="20"/>
              </w:rPr>
            </w:pPr>
          </w:p>
          <w:p>
            <w:pPr>
              <w:pStyle w:val="TableParagraph"/>
              <w:ind w:left="769"/>
              <w:rPr>
                <w:sz w:val="20"/>
              </w:rPr>
            </w:pPr>
            <w:r>
              <w:rPr>
                <w:sz w:val="20"/>
              </w:rPr>
              <w:drawing>
                <wp:inline distT="0" distB="0" distL="0" distR="0">
                  <wp:extent cx="1172949" cy="493775"/>
                  <wp:effectExtent l="0" t="0" r="0" b="0"/>
                  <wp:docPr id="587" name="Image 587"/>
                  <wp:cNvGraphicFramePr>
                    <a:graphicFrameLocks/>
                  </wp:cNvGraphicFramePr>
                  <a:graphic>
                    <a:graphicData uri="http://schemas.openxmlformats.org/drawingml/2006/picture">
                      <pic:pic>
                        <pic:nvPicPr>
                          <pic:cNvPr id="587" name="Image 587"/>
                          <pic:cNvPicPr/>
                        </pic:nvPicPr>
                        <pic:blipFill>
                          <a:blip r:embed="rId130" cstate="print"/>
                          <a:stretch>
                            <a:fillRect/>
                          </a:stretch>
                        </pic:blipFill>
                        <pic:spPr>
                          <a:xfrm>
                            <a:off x="0" y="0"/>
                            <a:ext cx="1172949" cy="493775"/>
                          </a:xfrm>
                          <a:prstGeom prst="rect">
                            <a:avLst/>
                          </a:prstGeom>
                        </pic:spPr>
                      </pic:pic>
                    </a:graphicData>
                  </a:graphic>
                </wp:inline>
              </w:drawing>
            </w:r>
            <w:r>
              <w:rPr>
                <w:sz w:val="20"/>
              </w:rPr>
            </w:r>
          </w:p>
        </w:tc>
        <w:tc>
          <w:tcPr>
            <w:tcW w:w="1493" w:type="dxa"/>
            <w:tcBorders>
              <w:left w:val="single" w:sz="2" w:space="0" w:color="000000"/>
              <w:right w:val="single" w:sz="2" w:space="0" w:color="000000"/>
            </w:tcBorders>
          </w:tcPr>
          <w:p>
            <w:pPr>
              <w:pStyle w:val="TableParagraph"/>
              <w:spacing w:before="132"/>
              <w:rPr>
                <w:b/>
                <w:sz w:val="21"/>
              </w:rPr>
            </w:pPr>
          </w:p>
          <w:p>
            <w:pPr>
              <w:pStyle w:val="TableParagraph"/>
              <w:ind w:left="31"/>
              <w:jc w:val="center"/>
              <w:rPr>
                <w:b/>
                <w:sz w:val="21"/>
              </w:rPr>
            </w:pPr>
            <w:r>
              <w:rPr>
                <w:b/>
                <w:color w:val="0F0F0F"/>
                <w:spacing w:val="-5"/>
                <w:w w:val="105"/>
                <w:sz w:val="21"/>
              </w:rPr>
              <w:t>Git</w:t>
            </w:r>
          </w:p>
        </w:tc>
        <w:tc>
          <w:tcPr>
            <w:tcW w:w="4350" w:type="dxa"/>
            <w:tcBorders>
              <w:left w:val="single" w:sz="2" w:space="0" w:color="000000"/>
            </w:tcBorders>
          </w:tcPr>
          <w:p>
            <w:pPr>
              <w:pStyle w:val="TableParagraph"/>
              <w:spacing w:line="233" w:lineRule="exact"/>
              <w:ind w:left="123"/>
              <w:rPr>
                <w:sz w:val="22"/>
              </w:rPr>
            </w:pPr>
            <w:r>
              <w:rPr>
                <w:color w:val="0F0F0F"/>
                <w:sz w:val="22"/>
              </w:rPr>
              <w:t>A</w:t>
            </w:r>
            <w:r>
              <w:rPr>
                <w:color w:val="0F0F0F"/>
                <w:spacing w:val="64"/>
                <w:w w:val="150"/>
                <w:sz w:val="22"/>
              </w:rPr>
              <w:t> </w:t>
            </w:r>
            <w:r>
              <w:rPr>
                <w:color w:val="0F0F0F"/>
                <w:sz w:val="22"/>
              </w:rPr>
              <w:t>version</w:t>
            </w:r>
            <w:r>
              <w:rPr>
                <w:color w:val="0F0F0F"/>
                <w:spacing w:val="73"/>
                <w:w w:val="150"/>
                <w:sz w:val="22"/>
              </w:rPr>
              <w:t> </w:t>
            </w:r>
            <w:r>
              <w:rPr>
                <w:color w:val="0F0F0F"/>
                <w:sz w:val="22"/>
              </w:rPr>
              <w:t>control</w:t>
            </w:r>
            <w:r>
              <w:rPr>
                <w:color w:val="0F0F0F"/>
                <w:spacing w:val="77"/>
                <w:w w:val="150"/>
                <w:sz w:val="22"/>
              </w:rPr>
              <w:t> </w:t>
            </w:r>
            <w:r>
              <w:rPr>
                <w:color w:val="1F1F1F"/>
                <w:sz w:val="22"/>
              </w:rPr>
              <w:t>system</w:t>
            </w:r>
            <w:r>
              <w:rPr>
                <w:color w:val="1F1F1F"/>
                <w:spacing w:val="76"/>
                <w:w w:val="150"/>
                <w:sz w:val="22"/>
              </w:rPr>
              <w:t> </w:t>
            </w:r>
            <w:r>
              <w:rPr>
                <w:color w:val="0F0F0F"/>
                <w:sz w:val="22"/>
              </w:rPr>
              <w:t>that</w:t>
            </w:r>
            <w:r>
              <w:rPr>
                <w:color w:val="0F0F0F"/>
                <w:spacing w:val="61"/>
                <w:w w:val="150"/>
                <w:sz w:val="22"/>
              </w:rPr>
              <w:t> </w:t>
            </w:r>
            <w:r>
              <w:rPr>
                <w:color w:val="0F0F0F"/>
                <w:sz w:val="22"/>
              </w:rPr>
              <w:t>allows</w:t>
            </w:r>
            <w:r>
              <w:rPr>
                <w:color w:val="0F0F0F"/>
                <w:spacing w:val="62"/>
                <w:w w:val="150"/>
                <w:sz w:val="22"/>
              </w:rPr>
              <w:t> </w:t>
            </w:r>
            <w:r>
              <w:rPr>
                <w:color w:val="0F0F0F"/>
                <w:spacing w:val="-5"/>
                <w:sz w:val="22"/>
              </w:rPr>
              <w:t>for</w:t>
            </w:r>
          </w:p>
          <w:p>
            <w:pPr>
              <w:pStyle w:val="TableParagraph"/>
              <w:spacing w:line="384" w:lineRule="exact" w:before="25"/>
              <w:ind w:left="123"/>
              <w:rPr>
                <w:sz w:val="22"/>
              </w:rPr>
            </w:pPr>
            <w:r>
              <w:rPr>
                <w:color w:val="0F0F0F"/>
                <w:sz w:val="22"/>
              </w:rPr>
              <w:t>tracking</w:t>
            </w:r>
            <w:r>
              <w:rPr>
                <w:color w:val="0F0F0F"/>
                <w:spacing w:val="-4"/>
                <w:sz w:val="22"/>
              </w:rPr>
              <w:t> </w:t>
            </w:r>
            <w:r>
              <w:rPr>
                <w:color w:val="0F0F0F"/>
                <w:sz w:val="22"/>
              </w:rPr>
              <w:t>changes,</w:t>
            </w:r>
            <w:r>
              <w:rPr>
                <w:color w:val="0F0F0F"/>
                <w:spacing w:val="-1"/>
                <w:sz w:val="22"/>
              </w:rPr>
              <w:t> </w:t>
            </w:r>
            <w:r>
              <w:rPr>
                <w:color w:val="0F0F0F"/>
                <w:sz w:val="22"/>
              </w:rPr>
              <w:t>collaborating,</w:t>
            </w:r>
            <w:r>
              <w:rPr>
                <w:color w:val="0F0F0F"/>
                <w:spacing w:val="-14"/>
                <w:sz w:val="22"/>
              </w:rPr>
              <w:t> </w:t>
            </w:r>
            <w:r>
              <w:rPr>
                <w:color w:val="0F0F0F"/>
                <w:sz w:val="22"/>
              </w:rPr>
              <w:t>and </w:t>
            </w:r>
            <w:r>
              <w:rPr>
                <w:color w:val="0F0F0F"/>
                <w:sz w:val="22"/>
              </w:rPr>
              <w:t>managing the source code of the project.</w:t>
            </w:r>
          </w:p>
        </w:tc>
      </w:tr>
      <w:tr>
        <w:trPr>
          <w:trHeight w:val="1629" w:hRule="atLeast"/>
        </w:trPr>
        <w:tc>
          <w:tcPr>
            <w:tcW w:w="3186" w:type="dxa"/>
            <w:tcBorders>
              <w:right w:val="single" w:sz="2" w:space="0" w:color="000000"/>
            </w:tcBorders>
          </w:tcPr>
          <w:p>
            <w:pPr>
              <w:pStyle w:val="TableParagraph"/>
              <w:spacing w:before="6"/>
              <w:rPr>
                <w:b/>
                <w:sz w:val="3"/>
              </w:rPr>
            </w:pPr>
          </w:p>
          <w:p>
            <w:pPr>
              <w:pStyle w:val="TableParagraph"/>
              <w:ind w:left="1011"/>
              <w:rPr>
                <w:sz w:val="20"/>
              </w:rPr>
            </w:pPr>
            <w:r>
              <w:rPr>
                <w:sz w:val="20"/>
              </w:rPr>
              <w:drawing>
                <wp:inline distT="0" distB="0" distL="0" distR="0">
                  <wp:extent cx="957071" cy="987551"/>
                  <wp:effectExtent l="0" t="0" r="0" b="0"/>
                  <wp:docPr id="588" name="Image 588"/>
                  <wp:cNvGraphicFramePr>
                    <a:graphicFrameLocks/>
                  </wp:cNvGraphicFramePr>
                  <a:graphic>
                    <a:graphicData uri="http://schemas.openxmlformats.org/drawingml/2006/picture">
                      <pic:pic>
                        <pic:nvPicPr>
                          <pic:cNvPr id="588" name="Image 588"/>
                          <pic:cNvPicPr/>
                        </pic:nvPicPr>
                        <pic:blipFill>
                          <a:blip r:embed="rId131" cstate="print"/>
                          <a:stretch>
                            <a:fillRect/>
                          </a:stretch>
                        </pic:blipFill>
                        <pic:spPr>
                          <a:xfrm>
                            <a:off x="0" y="0"/>
                            <a:ext cx="957071" cy="987551"/>
                          </a:xfrm>
                          <a:prstGeom prst="rect">
                            <a:avLst/>
                          </a:prstGeom>
                        </pic:spPr>
                      </pic:pic>
                    </a:graphicData>
                  </a:graphic>
                </wp:inline>
              </w:drawing>
            </w:r>
            <w:r>
              <w:rPr>
                <w:sz w:val="20"/>
              </w:rPr>
            </w:r>
          </w:p>
        </w:tc>
        <w:tc>
          <w:tcPr>
            <w:tcW w:w="1493" w:type="dxa"/>
            <w:tcBorders>
              <w:left w:val="single" w:sz="2" w:space="0" w:color="000000"/>
              <w:right w:val="single" w:sz="2" w:space="0" w:color="000000"/>
            </w:tcBorders>
          </w:tcPr>
          <w:p>
            <w:pPr>
              <w:pStyle w:val="TableParagraph"/>
              <w:rPr>
                <w:b/>
                <w:sz w:val="21"/>
              </w:rPr>
            </w:pPr>
          </w:p>
          <w:p>
            <w:pPr>
              <w:pStyle w:val="TableParagraph"/>
              <w:spacing w:before="134"/>
              <w:rPr>
                <w:b/>
                <w:sz w:val="21"/>
              </w:rPr>
            </w:pPr>
          </w:p>
          <w:p>
            <w:pPr>
              <w:pStyle w:val="TableParagraph"/>
              <w:ind w:left="31" w:right="14"/>
              <w:jc w:val="center"/>
              <w:rPr>
                <w:b/>
                <w:sz w:val="21"/>
              </w:rPr>
            </w:pPr>
            <w:r>
              <w:rPr>
                <w:b/>
                <w:color w:val="0F0F0F"/>
                <w:spacing w:val="-4"/>
                <w:w w:val="105"/>
                <w:sz w:val="21"/>
              </w:rPr>
              <w:t>XCode</w:t>
            </w:r>
          </w:p>
        </w:tc>
        <w:tc>
          <w:tcPr>
            <w:tcW w:w="4350" w:type="dxa"/>
            <w:tcBorders>
              <w:left w:val="single" w:sz="2" w:space="0" w:color="000000"/>
            </w:tcBorders>
          </w:tcPr>
          <w:p>
            <w:pPr>
              <w:pStyle w:val="TableParagraph"/>
              <w:spacing w:line="237" w:lineRule="exact"/>
              <w:ind w:left="119"/>
              <w:jc w:val="both"/>
              <w:rPr>
                <w:sz w:val="22"/>
              </w:rPr>
            </w:pPr>
            <w:r>
              <w:rPr>
                <w:color w:val="0F0F0F"/>
                <w:sz w:val="22"/>
              </w:rPr>
              <w:t>Used</w:t>
            </w:r>
            <w:r>
              <w:rPr>
                <w:color w:val="0F0F0F"/>
                <w:spacing w:val="-9"/>
                <w:sz w:val="22"/>
              </w:rPr>
              <w:t> </w:t>
            </w:r>
            <w:r>
              <w:rPr>
                <w:color w:val="0F0F0F"/>
                <w:sz w:val="22"/>
              </w:rPr>
              <w:t>for</w:t>
            </w:r>
            <w:r>
              <w:rPr>
                <w:color w:val="0F0F0F"/>
                <w:spacing w:val="-14"/>
                <w:sz w:val="22"/>
              </w:rPr>
              <w:t> </w:t>
            </w:r>
            <w:r>
              <w:rPr>
                <w:color w:val="0F0F0F"/>
                <w:sz w:val="22"/>
              </w:rPr>
              <w:t>developing</w:t>
            </w:r>
            <w:r>
              <w:rPr>
                <w:color w:val="0F0F0F"/>
                <w:spacing w:val="3"/>
                <w:sz w:val="22"/>
              </w:rPr>
              <w:t> </w:t>
            </w:r>
            <w:r>
              <w:rPr>
                <w:color w:val="0F0F0F"/>
                <w:sz w:val="22"/>
              </w:rPr>
              <w:t>iOS,</w:t>
            </w:r>
            <w:r>
              <w:rPr>
                <w:color w:val="0F0F0F"/>
                <w:spacing w:val="-13"/>
                <w:sz w:val="22"/>
              </w:rPr>
              <w:t> </w:t>
            </w:r>
            <w:r>
              <w:rPr>
                <w:color w:val="0F0F0F"/>
                <w:sz w:val="22"/>
              </w:rPr>
              <w:t>macOS</w:t>
            </w:r>
            <w:r>
              <w:rPr>
                <w:color w:val="0F0F0F"/>
                <w:spacing w:val="-12"/>
                <w:sz w:val="22"/>
              </w:rPr>
              <w:t> </w:t>
            </w:r>
            <w:r>
              <w:rPr>
                <w:color w:val="0F0F0F"/>
                <w:sz w:val="22"/>
              </w:rPr>
              <w:t>apps,</w:t>
            </w:r>
            <w:r>
              <w:rPr>
                <w:color w:val="0F0F0F"/>
                <w:spacing w:val="-13"/>
                <w:sz w:val="22"/>
              </w:rPr>
              <w:t> </w:t>
            </w:r>
            <w:r>
              <w:rPr>
                <w:color w:val="0F0F0F"/>
                <w:sz w:val="22"/>
              </w:rPr>
              <w:t>and</w:t>
            </w:r>
            <w:r>
              <w:rPr>
                <w:color w:val="0F0F0F"/>
                <w:spacing w:val="-11"/>
                <w:sz w:val="22"/>
              </w:rPr>
              <w:t> </w:t>
            </w:r>
            <w:r>
              <w:rPr>
                <w:color w:val="0F0F0F"/>
                <w:spacing w:val="-5"/>
                <w:sz w:val="22"/>
              </w:rPr>
              <w:t>can</w:t>
            </w:r>
          </w:p>
          <w:p>
            <w:pPr>
              <w:pStyle w:val="TableParagraph"/>
              <w:spacing w:line="360" w:lineRule="auto" w:before="126"/>
              <w:ind w:left="123" w:right="82" w:hanging="6"/>
              <w:jc w:val="both"/>
              <w:rPr>
                <w:sz w:val="22"/>
              </w:rPr>
            </w:pPr>
            <w:r>
              <w:rPr>
                <w:color w:val="0F0F0F"/>
                <w:sz w:val="22"/>
              </w:rPr>
              <w:t>also</w:t>
            </w:r>
            <w:r>
              <w:rPr>
                <w:color w:val="0F0F0F"/>
                <w:spacing w:val="-9"/>
                <w:sz w:val="22"/>
              </w:rPr>
              <w:t> </w:t>
            </w:r>
            <w:r>
              <w:rPr>
                <w:color w:val="0F0F0F"/>
                <w:sz w:val="22"/>
              </w:rPr>
              <w:t>be</w:t>
            </w:r>
            <w:r>
              <w:rPr>
                <w:color w:val="0F0F0F"/>
                <w:spacing w:val="-12"/>
                <w:sz w:val="22"/>
              </w:rPr>
              <w:t> </w:t>
            </w:r>
            <w:r>
              <w:rPr>
                <w:color w:val="0F0F0F"/>
                <w:sz w:val="22"/>
              </w:rPr>
              <w:t>used</w:t>
            </w:r>
            <w:r>
              <w:rPr>
                <w:color w:val="0F0F0F"/>
                <w:spacing w:val="-6"/>
                <w:sz w:val="22"/>
              </w:rPr>
              <w:t> </w:t>
            </w:r>
            <w:r>
              <w:rPr>
                <w:color w:val="0F0F0F"/>
                <w:sz w:val="22"/>
              </w:rPr>
              <w:t>for</w:t>
            </w:r>
            <w:r>
              <w:rPr>
                <w:color w:val="0F0F0F"/>
                <w:spacing w:val="-10"/>
                <w:sz w:val="22"/>
              </w:rPr>
              <w:t> </w:t>
            </w:r>
            <w:r>
              <w:rPr>
                <w:color w:val="0F0F0F"/>
                <w:sz w:val="22"/>
              </w:rPr>
              <w:t>machine learning</w:t>
            </w:r>
            <w:r>
              <w:rPr>
                <w:color w:val="0F0F0F"/>
                <w:spacing w:val="-4"/>
                <w:sz w:val="22"/>
              </w:rPr>
              <w:t> </w:t>
            </w:r>
            <w:r>
              <w:rPr>
                <w:color w:val="0F0F0F"/>
                <w:sz w:val="22"/>
              </w:rPr>
              <w:t>tasks</w:t>
            </w:r>
            <w:r>
              <w:rPr>
                <w:color w:val="0F0F0F"/>
                <w:spacing w:val="-8"/>
                <w:sz w:val="22"/>
              </w:rPr>
              <w:t> </w:t>
            </w:r>
            <w:r>
              <w:rPr>
                <w:color w:val="0F0F0F"/>
                <w:sz w:val="22"/>
              </w:rPr>
              <w:t>such</w:t>
            </w:r>
            <w:r>
              <w:rPr>
                <w:color w:val="0F0F0F"/>
                <w:spacing w:val="-8"/>
                <w:sz w:val="22"/>
              </w:rPr>
              <w:t> </w:t>
            </w:r>
            <w:r>
              <w:rPr>
                <w:color w:val="0F0F0F"/>
                <w:sz w:val="22"/>
              </w:rPr>
              <w:t>as building and deploying models on iOS and macOS using Core ML.</w:t>
            </w:r>
          </w:p>
        </w:tc>
      </w:tr>
      <w:tr>
        <w:trPr>
          <w:trHeight w:val="378" w:hRule="atLeast"/>
        </w:trPr>
        <w:tc>
          <w:tcPr>
            <w:tcW w:w="9029" w:type="dxa"/>
            <w:gridSpan w:val="3"/>
            <w:tcBorders>
              <w:right w:val="nil"/>
            </w:tcBorders>
            <w:shd w:val="clear" w:color="auto" w:fill="00AF50"/>
          </w:tcPr>
          <w:p>
            <w:pPr>
              <w:pStyle w:val="TableParagraph"/>
              <w:spacing w:line="239" w:lineRule="exact"/>
              <w:ind w:left="22" w:right="2"/>
              <w:jc w:val="center"/>
              <w:rPr>
                <w:b/>
                <w:sz w:val="21"/>
              </w:rPr>
            </w:pPr>
            <w:r>
              <w:rPr>
                <w:b/>
                <w:color w:val="0F0F0F"/>
                <w:spacing w:val="-2"/>
                <w:w w:val="105"/>
                <w:sz w:val="21"/>
              </w:rPr>
              <w:t>Toolkit</w:t>
            </w:r>
          </w:p>
        </w:tc>
      </w:tr>
      <w:tr>
        <w:trPr>
          <w:trHeight w:val="1521" w:hRule="atLeast"/>
        </w:trPr>
        <w:tc>
          <w:tcPr>
            <w:tcW w:w="3186" w:type="dxa"/>
          </w:tcPr>
          <w:p>
            <w:pPr>
              <w:pStyle w:val="TableParagraph"/>
              <w:spacing w:before="9"/>
              <w:rPr>
                <w:b/>
                <w:sz w:val="20"/>
              </w:rPr>
            </w:pPr>
          </w:p>
          <w:p>
            <w:pPr>
              <w:pStyle w:val="TableParagraph"/>
              <w:ind w:left="772"/>
              <w:rPr>
                <w:sz w:val="20"/>
              </w:rPr>
            </w:pPr>
            <w:r>
              <w:rPr>
                <w:sz w:val="20"/>
              </w:rPr>
              <w:drawing>
                <wp:inline distT="0" distB="0" distL="0" distR="0">
                  <wp:extent cx="1285023" cy="740663"/>
                  <wp:effectExtent l="0" t="0" r="0" b="0"/>
                  <wp:docPr id="589" name="Image 589"/>
                  <wp:cNvGraphicFramePr>
                    <a:graphicFrameLocks/>
                  </wp:cNvGraphicFramePr>
                  <a:graphic>
                    <a:graphicData uri="http://schemas.openxmlformats.org/drawingml/2006/picture">
                      <pic:pic>
                        <pic:nvPicPr>
                          <pic:cNvPr id="589" name="Image 589"/>
                          <pic:cNvPicPr/>
                        </pic:nvPicPr>
                        <pic:blipFill>
                          <a:blip r:embed="rId132" cstate="print"/>
                          <a:stretch>
                            <a:fillRect/>
                          </a:stretch>
                        </pic:blipFill>
                        <pic:spPr>
                          <a:xfrm>
                            <a:off x="0" y="0"/>
                            <a:ext cx="1285023" cy="740663"/>
                          </a:xfrm>
                          <a:prstGeom prst="rect">
                            <a:avLst/>
                          </a:prstGeom>
                        </pic:spPr>
                      </pic:pic>
                    </a:graphicData>
                  </a:graphic>
                </wp:inline>
              </w:drawing>
            </w:r>
            <w:r>
              <w:rPr>
                <w:sz w:val="20"/>
              </w:rPr>
            </w:r>
          </w:p>
        </w:tc>
        <w:tc>
          <w:tcPr>
            <w:tcW w:w="1493" w:type="dxa"/>
          </w:tcPr>
          <w:p>
            <w:pPr>
              <w:pStyle w:val="TableParagraph"/>
              <w:spacing w:before="135"/>
              <w:rPr>
                <w:b/>
                <w:sz w:val="21"/>
              </w:rPr>
            </w:pPr>
          </w:p>
          <w:p>
            <w:pPr>
              <w:pStyle w:val="TableParagraph"/>
              <w:ind w:left="434"/>
              <w:rPr>
                <w:b/>
                <w:sz w:val="21"/>
              </w:rPr>
            </w:pPr>
            <w:r>
              <w:rPr>
                <w:b/>
                <w:color w:val="0F0F0F"/>
                <w:spacing w:val="-4"/>
                <w:w w:val="105"/>
                <w:sz w:val="21"/>
              </w:rPr>
              <w:t>CUDA</w:t>
            </w:r>
          </w:p>
          <w:p>
            <w:pPr>
              <w:pStyle w:val="TableParagraph"/>
              <w:spacing w:before="139"/>
              <w:ind w:left="453"/>
              <w:rPr>
                <w:b/>
                <w:sz w:val="21"/>
              </w:rPr>
            </w:pPr>
            <w:r>
              <w:rPr>
                <w:b/>
                <w:color w:val="0F0F0F"/>
                <w:spacing w:val="-2"/>
                <w:w w:val="105"/>
                <w:sz w:val="21"/>
              </w:rPr>
              <w:t>toolkit</w:t>
            </w:r>
          </w:p>
        </w:tc>
        <w:tc>
          <w:tcPr>
            <w:tcW w:w="4350" w:type="dxa"/>
          </w:tcPr>
          <w:p>
            <w:pPr>
              <w:pStyle w:val="TableParagraph"/>
              <w:spacing w:line="236" w:lineRule="exact"/>
              <w:ind w:left="121"/>
              <w:rPr>
                <w:sz w:val="22"/>
              </w:rPr>
            </w:pPr>
            <w:r>
              <w:rPr>
                <w:color w:val="0F0F0F"/>
                <w:sz w:val="22"/>
              </w:rPr>
              <w:t>A</w:t>
            </w:r>
            <w:r>
              <w:rPr>
                <w:color w:val="0F0F0F"/>
                <w:spacing w:val="31"/>
                <w:sz w:val="22"/>
              </w:rPr>
              <w:t> </w:t>
            </w:r>
            <w:r>
              <w:rPr>
                <w:color w:val="0F0F0F"/>
                <w:sz w:val="22"/>
              </w:rPr>
              <w:t>parallel</w:t>
            </w:r>
            <w:r>
              <w:rPr>
                <w:color w:val="0F0F0F"/>
                <w:spacing w:val="45"/>
                <w:sz w:val="22"/>
              </w:rPr>
              <w:t> </w:t>
            </w:r>
            <w:r>
              <w:rPr>
                <w:color w:val="0F0F0F"/>
                <w:sz w:val="22"/>
              </w:rPr>
              <w:t>computing</w:t>
            </w:r>
            <w:r>
              <w:rPr>
                <w:color w:val="0F0F0F"/>
                <w:spacing w:val="45"/>
                <w:sz w:val="22"/>
              </w:rPr>
              <w:t> </w:t>
            </w:r>
            <w:r>
              <w:rPr>
                <w:color w:val="0F0F0F"/>
                <w:sz w:val="22"/>
              </w:rPr>
              <w:t>platform</w:t>
            </w:r>
            <w:r>
              <w:rPr>
                <w:color w:val="0F0F0F"/>
                <w:spacing w:val="42"/>
                <w:sz w:val="22"/>
              </w:rPr>
              <w:t> </w:t>
            </w:r>
            <w:r>
              <w:rPr>
                <w:color w:val="0F0F0F"/>
                <w:sz w:val="22"/>
              </w:rPr>
              <w:t>developed</w:t>
            </w:r>
            <w:r>
              <w:rPr>
                <w:color w:val="0F0F0F"/>
                <w:spacing w:val="47"/>
                <w:sz w:val="22"/>
              </w:rPr>
              <w:t> </w:t>
            </w:r>
            <w:r>
              <w:rPr>
                <w:color w:val="0F0F0F"/>
                <w:spacing w:val="-5"/>
                <w:sz w:val="22"/>
              </w:rPr>
              <w:t>by</w:t>
            </w:r>
          </w:p>
          <w:p>
            <w:pPr>
              <w:pStyle w:val="TableParagraph"/>
              <w:spacing w:line="355" w:lineRule="auto" w:before="131"/>
              <w:ind w:left="120" w:hanging="1"/>
              <w:rPr>
                <w:sz w:val="22"/>
              </w:rPr>
            </w:pPr>
            <w:r>
              <w:rPr>
                <w:color w:val="0F0F0F"/>
                <w:sz w:val="22"/>
              </w:rPr>
              <w:t>NVIDIA,</w:t>
            </w:r>
            <w:r>
              <w:rPr>
                <w:color w:val="0F0F0F"/>
                <w:spacing w:val="40"/>
                <w:sz w:val="22"/>
              </w:rPr>
              <w:t> </w:t>
            </w:r>
            <w:r>
              <w:rPr>
                <w:color w:val="0F0F0F"/>
                <w:sz w:val="22"/>
              </w:rPr>
              <w:t>used</w:t>
            </w:r>
            <w:r>
              <w:rPr>
                <w:color w:val="0F0F0F"/>
                <w:spacing w:val="35"/>
                <w:sz w:val="22"/>
              </w:rPr>
              <w:t> </w:t>
            </w:r>
            <w:r>
              <w:rPr>
                <w:color w:val="0F0F0F"/>
                <w:sz w:val="22"/>
              </w:rPr>
              <w:t>to</w:t>
            </w:r>
            <w:r>
              <w:rPr>
                <w:color w:val="0F0F0F"/>
                <w:spacing w:val="28"/>
                <w:sz w:val="22"/>
              </w:rPr>
              <w:t> </w:t>
            </w:r>
            <w:r>
              <w:rPr>
                <w:color w:val="0F0F0F"/>
                <w:sz w:val="22"/>
              </w:rPr>
              <w:t>accelerate</w:t>
            </w:r>
            <w:r>
              <w:rPr>
                <w:color w:val="0F0F0F"/>
                <w:spacing w:val="39"/>
                <w:sz w:val="22"/>
              </w:rPr>
              <w:t> </w:t>
            </w:r>
            <w:r>
              <w:rPr>
                <w:color w:val="0F0F0F"/>
                <w:sz w:val="22"/>
              </w:rPr>
              <w:t>the</w:t>
            </w:r>
            <w:r>
              <w:rPr>
                <w:color w:val="0F0F0F"/>
                <w:spacing w:val="34"/>
                <w:sz w:val="22"/>
              </w:rPr>
              <w:t> </w:t>
            </w:r>
            <w:r>
              <w:rPr>
                <w:color w:val="0F0F0F"/>
                <w:sz w:val="22"/>
              </w:rPr>
              <w:t>training</w:t>
            </w:r>
            <w:r>
              <w:rPr>
                <w:color w:val="0F0F0F"/>
                <w:spacing w:val="28"/>
                <w:sz w:val="22"/>
              </w:rPr>
              <w:t> </w:t>
            </w:r>
            <w:r>
              <w:rPr>
                <w:color w:val="0F0F0F"/>
                <w:sz w:val="22"/>
              </w:rPr>
              <w:t>and inference</w:t>
            </w:r>
            <w:r>
              <w:rPr>
                <w:color w:val="0F0F0F"/>
                <w:spacing w:val="33"/>
                <w:sz w:val="22"/>
              </w:rPr>
              <w:t>  </w:t>
            </w:r>
            <w:r>
              <w:rPr>
                <w:color w:val="0F0F0F"/>
                <w:sz w:val="22"/>
              </w:rPr>
              <w:t>of</w:t>
            </w:r>
            <w:r>
              <w:rPr>
                <w:color w:val="0F0F0F"/>
                <w:spacing w:val="30"/>
                <w:sz w:val="22"/>
              </w:rPr>
              <w:t>  </w:t>
            </w:r>
            <w:r>
              <w:rPr>
                <w:color w:val="0F0F0F"/>
                <w:sz w:val="22"/>
              </w:rPr>
              <w:t>deep</w:t>
            </w:r>
            <w:r>
              <w:rPr>
                <w:color w:val="0F0F0F"/>
                <w:spacing w:val="29"/>
                <w:sz w:val="22"/>
              </w:rPr>
              <w:t>  </w:t>
            </w:r>
            <w:r>
              <w:rPr>
                <w:color w:val="0F0F0F"/>
                <w:sz w:val="22"/>
              </w:rPr>
              <w:t>learning</w:t>
            </w:r>
            <w:r>
              <w:rPr>
                <w:color w:val="0F0F0F"/>
                <w:spacing w:val="31"/>
                <w:sz w:val="22"/>
              </w:rPr>
              <w:t>  </w:t>
            </w:r>
            <w:r>
              <w:rPr>
                <w:color w:val="0F0F0F"/>
                <w:sz w:val="22"/>
              </w:rPr>
              <w:t>models</w:t>
            </w:r>
            <w:r>
              <w:rPr>
                <w:color w:val="0F0F0F"/>
                <w:spacing w:val="36"/>
                <w:sz w:val="22"/>
              </w:rPr>
              <w:t>  </w:t>
            </w:r>
            <w:r>
              <w:rPr>
                <w:color w:val="0F0F0F"/>
                <w:spacing w:val="-2"/>
                <w:sz w:val="22"/>
              </w:rPr>
              <w:t>using</w:t>
            </w:r>
          </w:p>
          <w:p>
            <w:pPr>
              <w:pStyle w:val="TableParagraph"/>
              <w:spacing w:before="11"/>
              <w:ind w:left="120"/>
              <w:rPr>
                <w:sz w:val="22"/>
              </w:rPr>
            </w:pPr>
            <w:r>
              <w:rPr>
                <w:color w:val="0F0F0F"/>
                <w:sz w:val="22"/>
              </w:rPr>
              <w:t>libraries</w:t>
            </w:r>
            <w:r>
              <w:rPr>
                <w:color w:val="0F0F0F"/>
                <w:spacing w:val="6"/>
                <w:sz w:val="22"/>
              </w:rPr>
              <w:t> </w:t>
            </w:r>
            <w:r>
              <w:rPr>
                <w:color w:val="0F0F0F"/>
                <w:sz w:val="22"/>
              </w:rPr>
              <w:t>such</w:t>
            </w:r>
            <w:r>
              <w:rPr>
                <w:color w:val="0F0F0F"/>
                <w:spacing w:val="2"/>
                <w:sz w:val="22"/>
              </w:rPr>
              <w:t> </w:t>
            </w:r>
            <w:r>
              <w:rPr>
                <w:color w:val="0F0F0F"/>
                <w:sz w:val="22"/>
              </w:rPr>
              <w:t>as</w:t>
            </w:r>
            <w:r>
              <w:rPr>
                <w:color w:val="0F0F0F"/>
                <w:spacing w:val="-3"/>
                <w:sz w:val="22"/>
              </w:rPr>
              <w:t> </w:t>
            </w:r>
            <w:r>
              <w:rPr>
                <w:color w:val="0F0F0F"/>
                <w:sz w:val="22"/>
              </w:rPr>
              <w:t>Tensorflow</w:t>
            </w:r>
            <w:r>
              <w:rPr>
                <w:color w:val="0F0F0F"/>
                <w:spacing w:val="20"/>
                <w:sz w:val="22"/>
              </w:rPr>
              <w:t> </w:t>
            </w:r>
            <w:r>
              <w:rPr>
                <w:color w:val="0F0F0F"/>
                <w:sz w:val="22"/>
              </w:rPr>
              <w:t>and</w:t>
            </w:r>
            <w:r>
              <w:rPr>
                <w:color w:val="0F0F0F"/>
                <w:spacing w:val="6"/>
                <w:sz w:val="22"/>
              </w:rPr>
              <w:t> </w:t>
            </w:r>
            <w:r>
              <w:rPr>
                <w:color w:val="0F0F0F"/>
                <w:spacing w:val="-2"/>
                <w:sz w:val="22"/>
              </w:rPr>
              <w:t>PyTorch.</w:t>
            </w:r>
          </w:p>
        </w:tc>
      </w:tr>
      <w:tr>
        <w:trPr>
          <w:trHeight w:val="376" w:hRule="atLeast"/>
        </w:trPr>
        <w:tc>
          <w:tcPr>
            <w:tcW w:w="9029" w:type="dxa"/>
            <w:gridSpan w:val="3"/>
            <w:tcBorders>
              <w:left w:val="nil"/>
              <w:right w:val="nil"/>
            </w:tcBorders>
            <w:shd w:val="clear" w:color="auto" w:fill="00AF50"/>
          </w:tcPr>
          <w:p>
            <w:pPr>
              <w:pStyle w:val="TableParagraph"/>
              <w:spacing w:line="236" w:lineRule="exact"/>
              <w:ind w:left="22" w:right="3"/>
              <w:jc w:val="center"/>
              <w:rPr>
                <w:b/>
                <w:sz w:val="21"/>
              </w:rPr>
            </w:pPr>
            <w:r>
              <w:rPr>
                <w:b/>
                <w:color w:val="0F0F0F"/>
                <w:w w:val="105"/>
                <w:sz w:val="21"/>
              </w:rPr>
              <w:t>Deep</w:t>
            </w:r>
            <w:r>
              <w:rPr>
                <w:b/>
                <w:color w:val="0F0F0F"/>
                <w:spacing w:val="-5"/>
                <w:w w:val="105"/>
                <w:sz w:val="21"/>
              </w:rPr>
              <w:t> </w:t>
            </w:r>
            <w:r>
              <w:rPr>
                <w:b/>
                <w:color w:val="0F0F0F"/>
                <w:w w:val="105"/>
                <w:sz w:val="21"/>
              </w:rPr>
              <w:t>Learning </w:t>
            </w:r>
            <w:r>
              <w:rPr>
                <w:b/>
                <w:color w:val="0F0F0F"/>
                <w:spacing w:val="-2"/>
                <w:w w:val="105"/>
                <w:sz w:val="21"/>
              </w:rPr>
              <w:t>Libraries</w:t>
            </w:r>
          </w:p>
        </w:tc>
      </w:tr>
      <w:tr>
        <w:trPr>
          <w:trHeight w:val="1139" w:hRule="atLeast"/>
        </w:trPr>
        <w:tc>
          <w:tcPr>
            <w:tcW w:w="3186" w:type="dxa"/>
          </w:tcPr>
          <w:p>
            <w:pPr>
              <w:pStyle w:val="TableParagraph"/>
              <w:rPr>
                <w:b/>
                <w:sz w:val="20"/>
              </w:rPr>
            </w:pPr>
          </w:p>
          <w:p>
            <w:pPr>
              <w:pStyle w:val="TableParagraph"/>
              <w:spacing w:before="65"/>
              <w:rPr>
                <w:b/>
                <w:sz w:val="20"/>
              </w:rPr>
            </w:pPr>
          </w:p>
          <w:p>
            <w:pPr>
              <w:pStyle w:val="TableParagraph"/>
              <w:ind w:left="353"/>
              <w:rPr>
                <w:sz w:val="20"/>
              </w:rPr>
            </w:pPr>
            <w:r>
              <w:rPr>
                <w:sz w:val="20"/>
              </w:rPr>
              <w:drawing>
                <wp:inline distT="0" distB="0" distL="0" distR="0">
                  <wp:extent cx="1612302" cy="316992"/>
                  <wp:effectExtent l="0" t="0" r="0" b="0"/>
                  <wp:docPr id="590" name="Image 590"/>
                  <wp:cNvGraphicFramePr>
                    <a:graphicFrameLocks/>
                  </wp:cNvGraphicFramePr>
                  <a:graphic>
                    <a:graphicData uri="http://schemas.openxmlformats.org/drawingml/2006/picture">
                      <pic:pic>
                        <pic:nvPicPr>
                          <pic:cNvPr id="590" name="Image 590"/>
                          <pic:cNvPicPr/>
                        </pic:nvPicPr>
                        <pic:blipFill>
                          <a:blip r:embed="rId133" cstate="print"/>
                          <a:stretch>
                            <a:fillRect/>
                          </a:stretch>
                        </pic:blipFill>
                        <pic:spPr>
                          <a:xfrm>
                            <a:off x="0" y="0"/>
                            <a:ext cx="1612302" cy="316992"/>
                          </a:xfrm>
                          <a:prstGeom prst="rect">
                            <a:avLst/>
                          </a:prstGeom>
                        </pic:spPr>
                      </pic:pic>
                    </a:graphicData>
                  </a:graphic>
                </wp:inline>
              </w:drawing>
            </w:r>
            <w:r>
              <w:rPr>
                <w:sz w:val="20"/>
              </w:rPr>
            </w:r>
          </w:p>
        </w:tc>
        <w:tc>
          <w:tcPr>
            <w:tcW w:w="1493" w:type="dxa"/>
          </w:tcPr>
          <w:p>
            <w:pPr>
              <w:pStyle w:val="TableParagraph"/>
              <w:spacing w:before="135"/>
              <w:rPr>
                <w:b/>
                <w:sz w:val="21"/>
              </w:rPr>
            </w:pPr>
          </w:p>
          <w:p>
            <w:pPr>
              <w:pStyle w:val="TableParagraph"/>
              <w:ind w:left="22" w:right="8"/>
              <w:jc w:val="center"/>
              <w:rPr>
                <w:b/>
                <w:sz w:val="21"/>
              </w:rPr>
            </w:pPr>
            <w:r>
              <w:rPr>
                <w:b/>
                <w:color w:val="0F0F0F"/>
                <w:spacing w:val="-2"/>
                <w:w w:val="105"/>
                <w:sz w:val="21"/>
              </w:rPr>
              <w:t>TensorFlow</w:t>
            </w:r>
          </w:p>
        </w:tc>
        <w:tc>
          <w:tcPr>
            <w:tcW w:w="4350" w:type="dxa"/>
          </w:tcPr>
          <w:p>
            <w:pPr>
              <w:pStyle w:val="TableParagraph"/>
              <w:spacing w:line="360" w:lineRule="auto"/>
              <w:ind w:left="118" w:firstLine="2"/>
              <w:rPr>
                <w:sz w:val="22"/>
              </w:rPr>
            </w:pPr>
            <w:r>
              <w:rPr>
                <w:color w:val="0F0F0F"/>
                <w:sz w:val="22"/>
              </w:rPr>
              <w:t>An</w:t>
            </w:r>
            <w:r>
              <w:rPr>
                <w:color w:val="0F0F0F"/>
                <w:spacing w:val="15"/>
                <w:sz w:val="22"/>
              </w:rPr>
              <w:t> </w:t>
            </w:r>
            <w:r>
              <w:rPr>
                <w:color w:val="0F0F0F"/>
                <w:sz w:val="22"/>
              </w:rPr>
              <w:t>open-source</w:t>
            </w:r>
            <w:r>
              <w:rPr>
                <w:color w:val="0F0F0F"/>
                <w:spacing w:val="20"/>
                <w:sz w:val="22"/>
              </w:rPr>
              <w:t> </w:t>
            </w:r>
            <w:r>
              <w:rPr>
                <w:color w:val="0F0F0F"/>
                <w:sz w:val="22"/>
              </w:rPr>
              <w:t>machine</w:t>
            </w:r>
            <w:r>
              <w:rPr>
                <w:color w:val="0F0F0F"/>
                <w:spacing w:val="23"/>
                <w:sz w:val="22"/>
              </w:rPr>
              <w:t> </w:t>
            </w:r>
            <w:r>
              <w:rPr>
                <w:color w:val="0F0F0F"/>
                <w:sz w:val="22"/>
              </w:rPr>
              <w:t>learning</w:t>
            </w:r>
            <w:r>
              <w:rPr>
                <w:color w:val="0F0F0F"/>
                <w:spacing w:val="20"/>
                <w:sz w:val="22"/>
              </w:rPr>
              <w:t> </w:t>
            </w:r>
            <w:r>
              <w:rPr>
                <w:color w:val="0F0F0F"/>
                <w:sz w:val="22"/>
              </w:rPr>
              <w:t>library</w:t>
            </w:r>
            <w:r>
              <w:rPr>
                <w:color w:val="0F0F0F"/>
                <w:spacing w:val="14"/>
                <w:sz w:val="22"/>
              </w:rPr>
              <w:t> </w:t>
            </w:r>
            <w:r>
              <w:rPr>
                <w:color w:val="0F0F0F"/>
                <w:sz w:val="22"/>
              </w:rPr>
              <w:t>that provides</w:t>
            </w:r>
            <w:r>
              <w:rPr>
                <w:color w:val="0F0F0F"/>
                <w:spacing w:val="75"/>
                <w:sz w:val="22"/>
              </w:rPr>
              <w:t> </w:t>
            </w:r>
            <w:r>
              <w:rPr>
                <w:color w:val="0F0F0F"/>
                <w:sz w:val="22"/>
              </w:rPr>
              <w:t>a</w:t>
            </w:r>
            <w:r>
              <w:rPr>
                <w:color w:val="0F0F0F"/>
                <w:spacing w:val="60"/>
                <w:sz w:val="22"/>
              </w:rPr>
              <w:t> </w:t>
            </w:r>
            <w:r>
              <w:rPr>
                <w:color w:val="0F0F0F"/>
                <w:sz w:val="22"/>
              </w:rPr>
              <w:t>flexible</w:t>
            </w:r>
            <w:r>
              <w:rPr>
                <w:color w:val="0F0F0F"/>
                <w:spacing w:val="69"/>
                <w:sz w:val="22"/>
              </w:rPr>
              <w:t> </w:t>
            </w:r>
            <w:r>
              <w:rPr>
                <w:color w:val="0F0F0F"/>
                <w:sz w:val="22"/>
              </w:rPr>
              <w:t>ecosystem</w:t>
            </w:r>
            <w:r>
              <w:rPr>
                <w:color w:val="0F0F0F"/>
                <w:spacing w:val="76"/>
                <w:sz w:val="22"/>
              </w:rPr>
              <w:t> </w:t>
            </w:r>
            <w:r>
              <w:rPr>
                <w:color w:val="0F0F0F"/>
                <w:sz w:val="22"/>
              </w:rPr>
              <w:t>for</w:t>
            </w:r>
            <w:r>
              <w:rPr>
                <w:color w:val="0F0F0F"/>
                <w:spacing w:val="69"/>
                <w:sz w:val="22"/>
              </w:rPr>
              <w:t> </w:t>
            </w:r>
            <w:r>
              <w:rPr>
                <w:color w:val="0F0F0F"/>
                <w:spacing w:val="-2"/>
                <w:sz w:val="22"/>
              </w:rPr>
              <w:t>building,</w:t>
            </w:r>
          </w:p>
          <w:p>
            <w:pPr>
              <w:pStyle w:val="TableParagraph"/>
              <w:ind w:left="120"/>
              <w:rPr>
                <w:sz w:val="22"/>
              </w:rPr>
            </w:pPr>
            <w:r>
              <w:rPr>
                <w:color w:val="0F0F0F"/>
                <w:sz w:val="22"/>
              </w:rPr>
              <w:t>training,</w:t>
            </w:r>
            <w:r>
              <w:rPr>
                <w:color w:val="0F0F0F"/>
                <w:spacing w:val="-14"/>
                <w:sz w:val="22"/>
              </w:rPr>
              <w:t> </w:t>
            </w:r>
            <w:r>
              <w:rPr>
                <w:color w:val="0F0F0F"/>
                <w:sz w:val="22"/>
              </w:rPr>
              <w:t>and</w:t>
            </w:r>
            <w:r>
              <w:rPr>
                <w:color w:val="0F0F0F"/>
                <w:spacing w:val="-14"/>
                <w:sz w:val="22"/>
              </w:rPr>
              <w:t> </w:t>
            </w:r>
            <w:r>
              <w:rPr>
                <w:color w:val="0F0F0F"/>
                <w:sz w:val="22"/>
              </w:rPr>
              <w:t>deploying</w:t>
            </w:r>
            <w:r>
              <w:rPr>
                <w:color w:val="0F0F0F"/>
                <w:spacing w:val="-12"/>
                <w:sz w:val="22"/>
              </w:rPr>
              <w:t> </w:t>
            </w:r>
            <w:r>
              <w:rPr>
                <w:color w:val="0F0F0F"/>
                <w:sz w:val="22"/>
              </w:rPr>
              <w:t>a</w:t>
            </w:r>
            <w:r>
              <w:rPr>
                <w:color w:val="0F0F0F"/>
                <w:spacing w:val="-14"/>
                <w:sz w:val="22"/>
              </w:rPr>
              <w:t> </w:t>
            </w:r>
            <w:r>
              <w:rPr>
                <w:color w:val="0F0F0F"/>
                <w:sz w:val="22"/>
              </w:rPr>
              <w:t>wide</w:t>
            </w:r>
            <w:r>
              <w:rPr>
                <w:color w:val="0F0F0F"/>
                <w:spacing w:val="-5"/>
                <w:sz w:val="22"/>
              </w:rPr>
              <w:t> </w:t>
            </w:r>
            <w:r>
              <w:rPr>
                <w:color w:val="0F0F0F"/>
                <w:sz w:val="22"/>
              </w:rPr>
              <w:t>range</w:t>
            </w:r>
            <w:r>
              <w:rPr>
                <w:color w:val="0F0F0F"/>
                <w:spacing w:val="-14"/>
                <w:sz w:val="22"/>
              </w:rPr>
              <w:t> </w:t>
            </w:r>
            <w:r>
              <w:rPr>
                <w:color w:val="0F0F0F"/>
                <w:sz w:val="22"/>
              </w:rPr>
              <w:t>of</w:t>
            </w:r>
            <w:r>
              <w:rPr>
                <w:color w:val="0F0F0F"/>
                <w:spacing w:val="-13"/>
                <w:sz w:val="22"/>
              </w:rPr>
              <w:t> </w:t>
            </w:r>
            <w:r>
              <w:rPr>
                <w:color w:val="0F0F0F"/>
                <w:spacing w:val="-2"/>
                <w:sz w:val="22"/>
              </w:rPr>
              <w:t>models,</w:t>
            </w:r>
          </w:p>
        </w:tc>
      </w:tr>
    </w:tbl>
    <w:p>
      <w:pPr>
        <w:spacing w:after="0"/>
        <w:rPr>
          <w:sz w:val="22"/>
        </w:rPr>
        <w:sectPr>
          <w:pgSz w:w="11910" w:h="16840"/>
          <w:pgMar w:header="658" w:footer="1409" w:top="1280" w:bottom="1600" w:left="240" w:right="220"/>
        </w:sectPr>
      </w:pPr>
    </w:p>
    <w:p>
      <w:pPr>
        <w:pStyle w:val="BodyText"/>
        <w:spacing w:before="8" w:after="1"/>
        <w:rPr>
          <w:b/>
          <w:sz w:val="13"/>
        </w:rPr>
      </w:pPr>
    </w:p>
    <w:tbl>
      <w:tblPr>
        <w:tblW w:w="0" w:type="auto"/>
        <w:jc w:val="left"/>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87"/>
        <w:gridCol w:w="1495"/>
        <w:gridCol w:w="4348"/>
      </w:tblGrid>
      <w:tr>
        <w:trPr>
          <w:trHeight w:val="760" w:hRule="atLeast"/>
        </w:trPr>
        <w:tc>
          <w:tcPr>
            <w:tcW w:w="3187" w:type="dxa"/>
            <w:tcBorders>
              <w:right w:val="single" w:sz="2" w:space="0" w:color="000000"/>
            </w:tcBorders>
          </w:tcPr>
          <w:p>
            <w:pPr>
              <w:pStyle w:val="TableParagraph"/>
              <w:rPr>
                <w:sz w:val="20"/>
              </w:rPr>
            </w:pPr>
          </w:p>
        </w:tc>
        <w:tc>
          <w:tcPr>
            <w:tcW w:w="1495" w:type="dxa"/>
            <w:tcBorders>
              <w:left w:val="single" w:sz="2" w:space="0" w:color="000000"/>
              <w:right w:val="single" w:sz="2" w:space="0" w:color="000000"/>
            </w:tcBorders>
          </w:tcPr>
          <w:p>
            <w:pPr>
              <w:pStyle w:val="TableParagraph"/>
              <w:rPr>
                <w:sz w:val="20"/>
              </w:rPr>
            </w:pPr>
          </w:p>
        </w:tc>
        <w:tc>
          <w:tcPr>
            <w:tcW w:w="4348" w:type="dxa"/>
            <w:tcBorders>
              <w:left w:val="single" w:sz="2" w:space="0" w:color="000000"/>
            </w:tcBorders>
          </w:tcPr>
          <w:p>
            <w:pPr>
              <w:pStyle w:val="TableParagraph"/>
              <w:spacing w:line="227" w:lineRule="exact"/>
              <w:ind w:left="126"/>
              <w:rPr>
                <w:sz w:val="22"/>
              </w:rPr>
            </w:pPr>
            <w:r>
              <w:rPr>
                <w:color w:val="0F0F0F"/>
                <w:sz w:val="22"/>
              </w:rPr>
              <w:t>used</w:t>
            </w:r>
            <w:r>
              <w:rPr>
                <w:color w:val="0F0F0F"/>
                <w:spacing w:val="5"/>
                <w:sz w:val="22"/>
              </w:rPr>
              <w:t> </w:t>
            </w:r>
            <w:r>
              <w:rPr>
                <w:color w:val="0F0F0F"/>
                <w:sz w:val="22"/>
              </w:rPr>
              <w:t>for</w:t>
            </w:r>
            <w:r>
              <w:rPr>
                <w:color w:val="0F0F0F"/>
                <w:spacing w:val="-4"/>
                <w:sz w:val="22"/>
              </w:rPr>
              <w:t> </w:t>
            </w:r>
            <w:r>
              <w:rPr>
                <w:color w:val="0F0F0F"/>
                <w:sz w:val="22"/>
              </w:rPr>
              <w:t>deep</w:t>
            </w:r>
            <w:r>
              <w:rPr>
                <w:color w:val="0F0F0F"/>
                <w:spacing w:val="4"/>
                <w:sz w:val="22"/>
              </w:rPr>
              <w:t> </w:t>
            </w:r>
            <w:r>
              <w:rPr>
                <w:color w:val="0F0F0F"/>
                <w:sz w:val="22"/>
              </w:rPr>
              <w:t>learning,</w:t>
            </w:r>
            <w:r>
              <w:rPr>
                <w:color w:val="0F0F0F"/>
                <w:spacing w:val="6"/>
                <w:sz w:val="22"/>
              </w:rPr>
              <w:t> </w:t>
            </w:r>
            <w:r>
              <w:rPr>
                <w:color w:val="0F0F0F"/>
                <w:sz w:val="22"/>
              </w:rPr>
              <w:t>image</w:t>
            </w:r>
            <w:r>
              <w:rPr>
                <w:color w:val="0F0F0F"/>
                <w:spacing w:val="2"/>
                <w:sz w:val="22"/>
              </w:rPr>
              <w:t> </w:t>
            </w:r>
            <w:r>
              <w:rPr>
                <w:color w:val="0F0F0F"/>
                <w:sz w:val="22"/>
              </w:rPr>
              <w:t>recognition,</w:t>
            </w:r>
            <w:r>
              <w:rPr>
                <w:color w:val="0F0F0F"/>
                <w:spacing w:val="9"/>
                <w:sz w:val="22"/>
              </w:rPr>
              <w:t> </w:t>
            </w:r>
            <w:r>
              <w:rPr>
                <w:color w:val="0F0F0F"/>
                <w:spacing w:val="-5"/>
                <w:sz w:val="22"/>
              </w:rPr>
              <w:t>and</w:t>
            </w:r>
          </w:p>
          <w:p>
            <w:pPr>
              <w:pStyle w:val="TableParagraph"/>
              <w:spacing w:before="126"/>
              <w:ind w:left="120"/>
              <w:rPr>
                <w:sz w:val="22"/>
              </w:rPr>
            </w:pPr>
            <w:r>
              <w:rPr>
                <w:color w:val="0F0F0F"/>
                <w:sz w:val="22"/>
              </w:rPr>
              <w:t>natural</w:t>
            </w:r>
            <w:r>
              <w:rPr>
                <w:color w:val="0F0F0F"/>
                <w:spacing w:val="-7"/>
                <w:sz w:val="22"/>
              </w:rPr>
              <w:t> </w:t>
            </w:r>
            <w:r>
              <w:rPr>
                <w:color w:val="0F0F0F"/>
                <w:sz w:val="22"/>
              </w:rPr>
              <w:t>language</w:t>
            </w:r>
            <w:r>
              <w:rPr>
                <w:color w:val="0F0F0F"/>
                <w:spacing w:val="-7"/>
                <w:sz w:val="22"/>
              </w:rPr>
              <w:t> </w:t>
            </w:r>
            <w:r>
              <w:rPr>
                <w:color w:val="0F0F0F"/>
                <w:spacing w:val="-2"/>
                <w:sz w:val="22"/>
              </w:rPr>
              <w:t>processing.</w:t>
            </w:r>
          </w:p>
        </w:tc>
      </w:tr>
      <w:tr>
        <w:trPr>
          <w:trHeight w:val="1516" w:hRule="atLeast"/>
        </w:trPr>
        <w:tc>
          <w:tcPr>
            <w:tcW w:w="3187" w:type="dxa"/>
            <w:tcBorders>
              <w:right w:val="single" w:sz="2" w:space="0" w:color="000000"/>
            </w:tcBorders>
          </w:tcPr>
          <w:p>
            <w:pPr>
              <w:pStyle w:val="TableParagraph"/>
              <w:spacing w:before="218"/>
              <w:rPr>
                <w:b/>
                <w:sz w:val="20"/>
              </w:rPr>
            </w:pPr>
          </w:p>
          <w:p>
            <w:pPr>
              <w:pStyle w:val="TableParagraph"/>
              <w:ind w:left="106"/>
              <w:rPr>
                <w:sz w:val="20"/>
              </w:rPr>
            </w:pPr>
            <w:r>
              <w:rPr>
                <w:sz w:val="20"/>
              </w:rPr>
              <w:drawing>
                <wp:inline distT="0" distB="0" distL="0" distR="0">
                  <wp:extent cx="1746300" cy="536448"/>
                  <wp:effectExtent l="0" t="0" r="0" b="0"/>
                  <wp:docPr id="591" name="Image 591"/>
                  <wp:cNvGraphicFramePr>
                    <a:graphicFrameLocks/>
                  </wp:cNvGraphicFramePr>
                  <a:graphic>
                    <a:graphicData uri="http://schemas.openxmlformats.org/drawingml/2006/picture">
                      <pic:pic>
                        <pic:nvPicPr>
                          <pic:cNvPr id="591" name="Image 591"/>
                          <pic:cNvPicPr/>
                        </pic:nvPicPr>
                        <pic:blipFill>
                          <a:blip r:embed="rId134" cstate="print"/>
                          <a:stretch>
                            <a:fillRect/>
                          </a:stretch>
                        </pic:blipFill>
                        <pic:spPr>
                          <a:xfrm>
                            <a:off x="0" y="0"/>
                            <a:ext cx="1746300" cy="536448"/>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rPr>
                <w:b/>
                <w:sz w:val="21"/>
              </w:rPr>
            </w:pPr>
          </w:p>
          <w:p>
            <w:pPr>
              <w:pStyle w:val="TableParagraph"/>
              <w:spacing w:before="75"/>
              <w:rPr>
                <w:b/>
                <w:sz w:val="21"/>
              </w:rPr>
            </w:pPr>
          </w:p>
          <w:p>
            <w:pPr>
              <w:pStyle w:val="TableParagraph"/>
              <w:ind w:left="23"/>
              <w:jc w:val="center"/>
              <w:rPr>
                <w:b/>
                <w:sz w:val="21"/>
              </w:rPr>
            </w:pPr>
            <w:r>
              <w:rPr>
                <w:b/>
                <w:color w:val="0F0F0F"/>
                <w:spacing w:val="-4"/>
                <w:w w:val="105"/>
                <w:sz w:val="21"/>
              </w:rPr>
              <w:t>Karas</w:t>
            </w:r>
          </w:p>
        </w:tc>
        <w:tc>
          <w:tcPr>
            <w:tcW w:w="4348" w:type="dxa"/>
            <w:tcBorders>
              <w:left w:val="single" w:sz="2" w:space="0" w:color="000000"/>
            </w:tcBorders>
          </w:tcPr>
          <w:p>
            <w:pPr>
              <w:pStyle w:val="TableParagraph"/>
              <w:spacing w:line="230" w:lineRule="exact"/>
              <w:ind w:left="120"/>
              <w:jc w:val="both"/>
              <w:rPr>
                <w:sz w:val="22"/>
              </w:rPr>
            </w:pPr>
            <w:r>
              <w:rPr>
                <w:color w:val="0F0F0F"/>
                <w:sz w:val="22"/>
              </w:rPr>
              <w:t>An</w:t>
            </w:r>
            <w:r>
              <w:rPr>
                <w:color w:val="0F0F0F"/>
                <w:spacing w:val="-7"/>
                <w:sz w:val="22"/>
              </w:rPr>
              <w:t> </w:t>
            </w:r>
            <w:r>
              <w:rPr>
                <w:color w:val="0F0F0F"/>
                <w:sz w:val="22"/>
              </w:rPr>
              <w:t>open-source</w:t>
            </w:r>
            <w:r>
              <w:rPr>
                <w:color w:val="0F0F0F"/>
                <w:spacing w:val="15"/>
                <w:sz w:val="22"/>
              </w:rPr>
              <w:t> </w:t>
            </w:r>
            <w:r>
              <w:rPr>
                <w:color w:val="0F0F0F"/>
                <w:sz w:val="22"/>
              </w:rPr>
              <w:t>neural</w:t>
            </w:r>
            <w:r>
              <w:rPr>
                <w:color w:val="0F0F0F"/>
                <w:spacing w:val="3"/>
                <w:sz w:val="22"/>
              </w:rPr>
              <w:t> </w:t>
            </w:r>
            <w:r>
              <w:rPr>
                <w:color w:val="0F0F0F"/>
                <w:sz w:val="22"/>
              </w:rPr>
              <w:t>network</w:t>
            </w:r>
            <w:r>
              <w:rPr>
                <w:color w:val="0F0F0F"/>
                <w:spacing w:val="-1"/>
                <w:sz w:val="22"/>
              </w:rPr>
              <w:t> </w:t>
            </w:r>
            <w:r>
              <w:rPr>
                <w:color w:val="0F0F0F"/>
                <w:sz w:val="22"/>
              </w:rPr>
              <w:t>library</w:t>
            </w:r>
            <w:r>
              <w:rPr>
                <w:color w:val="0F0F0F"/>
                <w:spacing w:val="12"/>
                <w:sz w:val="22"/>
              </w:rPr>
              <w:t> </w:t>
            </w:r>
            <w:r>
              <w:rPr>
                <w:color w:val="0F0F0F"/>
                <w:spacing w:val="-2"/>
                <w:sz w:val="22"/>
              </w:rPr>
              <w:t>written</w:t>
            </w:r>
          </w:p>
          <w:p>
            <w:pPr>
              <w:pStyle w:val="TableParagraph"/>
              <w:spacing w:line="360" w:lineRule="auto" w:before="126"/>
              <w:ind w:left="118" w:right="79" w:firstLine="2"/>
              <w:jc w:val="both"/>
              <w:rPr>
                <w:sz w:val="22"/>
              </w:rPr>
            </w:pPr>
            <w:r>
              <w:rPr>
                <w:color w:val="0F0F0F"/>
                <w:sz w:val="22"/>
              </w:rPr>
              <w:t>in Python used in machine learning as an interface to run Tensorflow and other </w:t>
            </w:r>
            <w:r>
              <w:rPr>
                <w:color w:val="0F0F0F"/>
                <w:spacing w:val="-2"/>
                <w:sz w:val="22"/>
              </w:rPr>
              <w:t>backends.</w:t>
            </w:r>
          </w:p>
        </w:tc>
      </w:tr>
      <w:tr>
        <w:trPr>
          <w:trHeight w:val="1261" w:hRule="atLeast"/>
        </w:trPr>
        <w:tc>
          <w:tcPr>
            <w:tcW w:w="3187" w:type="dxa"/>
            <w:tcBorders>
              <w:right w:val="single" w:sz="2" w:space="0" w:color="000000"/>
            </w:tcBorders>
          </w:tcPr>
          <w:p>
            <w:pPr>
              <w:pStyle w:val="TableParagraph"/>
              <w:spacing w:before="3"/>
              <w:rPr>
                <w:b/>
                <w:sz w:val="3"/>
              </w:rPr>
            </w:pPr>
          </w:p>
          <w:p>
            <w:pPr>
              <w:pStyle w:val="TableParagraph"/>
              <w:ind w:left="1047"/>
              <w:rPr>
                <w:sz w:val="20"/>
              </w:rPr>
            </w:pPr>
            <w:r>
              <w:rPr>
                <w:sz w:val="20"/>
              </w:rPr>
              <w:drawing>
                <wp:inline distT="0" distB="0" distL="0" distR="0">
                  <wp:extent cx="803091" cy="772668"/>
                  <wp:effectExtent l="0" t="0" r="0" b="0"/>
                  <wp:docPr id="592" name="Image 592"/>
                  <wp:cNvGraphicFramePr>
                    <a:graphicFrameLocks/>
                  </wp:cNvGraphicFramePr>
                  <a:graphic>
                    <a:graphicData uri="http://schemas.openxmlformats.org/drawingml/2006/picture">
                      <pic:pic>
                        <pic:nvPicPr>
                          <pic:cNvPr id="592" name="Image 592"/>
                          <pic:cNvPicPr/>
                        </pic:nvPicPr>
                        <pic:blipFill>
                          <a:blip r:embed="rId135" cstate="print"/>
                          <a:stretch>
                            <a:fillRect/>
                          </a:stretch>
                        </pic:blipFill>
                        <pic:spPr>
                          <a:xfrm>
                            <a:off x="0" y="0"/>
                            <a:ext cx="803091" cy="772668"/>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spacing w:before="184"/>
              <w:rPr>
                <w:b/>
                <w:sz w:val="21"/>
              </w:rPr>
            </w:pPr>
          </w:p>
          <w:p>
            <w:pPr>
              <w:pStyle w:val="TableParagraph"/>
              <w:ind w:left="23" w:right="9"/>
              <w:jc w:val="center"/>
              <w:rPr>
                <w:b/>
                <w:sz w:val="21"/>
              </w:rPr>
            </w:pPr>
            <w:r>
              <w:rPr>
                <w:b/>
                <w:color w:val="0F0F0F"/>
                <w:spacing w:val="-2"/>
                <w:w w:val="105"/>
                <w:sz w:val="21"/>
              </w:rPr>
              <w:t>SciPy</w:t>
            </w:r>
          </w:p>
        </w:tc>
        <w:tc>
          <w:tcPr>
            <w:tcW w:w="4348" w:type="dxa"/>
            <w:tcBorders>
              <w:left w:val="single" w:sz="2" w:space="0" w:color="000000"/>
            </w:tcBorders>
          </w:tcPr>
          <w:p>
            <w:pPr>
              <w:pStyle w:val="TableParagraph"/>
              <w:spacing w:line="232" w:lineRule="exact"/>
              <w:ind w:left="120"/>
              <w:rPr>
                <w:sz w:val="22"/>
              </w:rPr>
            </w:pPr>
            <w:r>
              <w:rPr>
                <w:color w:val="0F0F0F"/>
                <w:sz w:val="22"/>
              </w:rPr>
              <w:t>A</w:t>
            </w:r>
            <w:r>
              <w:rPr>
                <w:color w:val="0F0F0F"/>
                <w:spacing w:val="34"/>
                <w:sz w:val="22"/>
              </w:rPr>
              <w:t> </w:t>
            </w:r>
            <w:r>
              <w:rPr>
                <w:color w:val="0F0F0F"/>
                <w:sz w:val="22"/>
              </w:rPr>
              <w:t>Python</w:t>
            </w:r>
            <w:r>
              <w:rPr>
                <w:color w:val="0F0F0F"/>
                <w:spacing w:val="49"/>
                <w:sz w:val="22"/>
              </w:rPr>
              <w:t> </w:t>
            </w:r>
            <w:r>
              <w:rPr>
                <w:color w:val="0F0F0F"/>
                <w:sz w:val="22"/>
              </w:rPr>
              <w:t>library</w:t>
            </w:r>
            <w:r>
              <w:rPr>
                <w:color w:val="0F0F0F"/>
                <w:spacing w:val="41"/>
                <w:sz w:val="22"/>
              </w:rPr>
              <w:t> </w:t>
            </w:r>
            <w:r>
              <w:rPr>
                <w:color w:val="0F0F0F"/>
                <w:sz w:val="22"/>
              </w:rPr>
              <w:t>that</w:t>
            </w:r>
            <w:r>
              <w:rPr>
                <w:color w:val="0F0F0F"/>
                <w:spacing w:val="36"/>
                <w:sz w:val="22"/>
              </w:rPr>
              <w:t> </w:t>
            </w:r>
            <w:r>
              <w:rPr>
                <w:color w:val="0F0F0F"/>
                <w:sz w:val="22"/>
              </w:rPr>
              <w:t>provides</w:t>
            </w:r>
            <w:r>
              <w:rPr>
                <w:color w:val="0F0F0F"/>
                <w:spacing w:val="41"/>
                <w:sz w:val="22"/>
              </w:rPr>
              <w:t> </w:t>
            </w:r>
            <w:r>
              <w:rPr>
                <w:color w:val="0F0F0F"/>
                <w:sz w:val="22"/>
              </w:rPr>
              <w:t>functions</w:t>
            </w:r>
            <w:r>
              <w:rPr>
                <w:color w:val="0F0F0F"/>
                <w:spacing w:val="47"/>
                <w:sz w:val="22"/>
              </w:rPr>
              <w:t> </w:t>
            </w:r>
            <w:r>
              <w:rPr>
                <w:color w:val="0F0F0F"/>
                <w:spacing w:val="-5"/>
                <w:sz w:val="22"/>
              </w:rPr>
              <w:t>for</w:t>
            </w:r>
          </w:p>
          <w:p>
            <w:pPr>
              <w:pStyle w:val="TableParagraph"/>
              <w:spacing w:line="360" w:lineRule="auto" w:before="126"/>
              <w:ind w:left="114"/>
              <w:rPr>
                <w:sz w:val="22"/>
              </w:rPr>
            </w:pPr>
            <w:r>
              <w:rPr>
                <w:color w:val="0F0F0F"/>
                <w:sz w:val="22"/>
              </w:rPr>
              <w:t>optimization,</w:t>
            </w:r>
            <w:r>
              <w:rPr>
                <w:color w:val="0F0F0F"/>
                <w:spacing w:val="-3"/>
                <w:sz w:val="22"/>
              </w:rPr>
              <w:t> </w:t>
            </w:r>
            <w:r>
              <w:rPr>
                <w:color w:val="0F0F0F"/>
                <w:sz w:val="22"/>
              </w:rPr>
              <w:t>signal</w:t>
            </w:r>
            <w:r>
              <w:rPr>
                <w:color w:val="0F0F0F"/>
                <w:spacing w:val="-11"/>
                <w:sz w:val="22"/>
              </w:rPr>
              <w:t> </w:t>
            </w:r>
            <w:r>
              <w:rPr>
                <w:color w:val="0F0F0F"/>
                <w:sz w:val="22"/>
              </w:rPr>
              <w:t>and</w:t>
            </w:r>
            <w:r>
              <w:rPr>
                <w:color w:val="0F0F0F"/>
                <w:spacing w:val="-9"/>
                <w:sz w:val="22"/>
              </w:rPr>
              <w:t> </w:t>
            </w:r>
            <w:r>
              <w:rPr>
                <w:color w:val="0F0F0F"/>
                <w:sz w:val="22"/>
              </w:rPr>
              <w:t>image</w:t>
            </w:r>
            <w:r>
              <w:rPr>
                <w:color w:val="0F0F0F"/>
                <w:spacing w:val="-13"/>
                <w:sz w:val="22"/>
              </w:rPr>
              <w:t> </w:t>
            </w:r>
            <w:r>
              <w:rPr>
                <w:color w:val="0F0F0F"/>
                <w:sz w:val="22"/>
              </w:rPr>
              <w:t>processing,</w:t>
            </w:r>
            <w:r>
              <w:rPr>
                <w:color w:val="0F0F0F"/>
                <w:spacing w:val="-6"/>
                <w:sz w:val="22"/>
              </w:rPr>
              <w:t> </w:t>
            </w:r>
            <w:r>
              <w:rPr>
                <w:color w:val="0F0F0F"/>
                <w:sz w:val="22"/>
              </w:rPr>
              <w:t>and other tasks that are used in machine learning.</w:t>
            </w:r>
          </w:p>
        </w:tc>
      </w:tr>
      <w:tr>
        <w:trPr>
          <w:trHeight w:val="1204" w:hRule="atLeast"/>
        </w:trPr>
        <w:tc>
          <w:tcPr>
            <w:tcW w:w="3187" w:type="dxa"/>
            <w:tcBorders>
              <w:right w:val="single" w:sz="2" w:space="0" w:color="000000"/>
            </w:tcBorders>
          </w:tcPr>
          <w:p>
            <w:pPr>
              <w:pStyle w:val="TableParagraph"/>
              <w:ind w:left="1097"/>
              <w:rPr>
                <w:sz w:val="20"/>
              </w:rPr>
            </w:pPr>
            <w:r>
              <w:rPr>
                <w:sz w:val="20"/>
              </w:rPr>
              <w:drawing>
                <wp:inline distT="0" distB="0" distL="0" distR="0">
                  <wp:extent cx="789432" cy="762000"/>
                  <wp:effectExtent l="0" t="0" r="0" b="0"/>
                  <wp:docPr id="593" name="Image 593"/>
                  <wp:cNvGraphicFramePr>
                    <a:graphicFrameLocks/>
                  </wp:cNvGraphicFramePr>
                  <a:graphic>
                    <a:graphicData uri="http://schemas.openxmlformats.org/drawingml/2006/picture">
                      <pic:pic>
                        <pic:nvPicPr>
                          <pic:cNvPr id="593" name="Image 593"/>
                          <pic:cNvPicPr/>
                        </pic:nvPicPr>
                        <pic:blipFill>
                          <a:blip r:embed="rId136" cstate="print"/>
                          <a:stretch>
                            <a:fillRect/>
                          </a:stretch>
                        </pic:blipFill>
                        <pic:spPr>
                          <a:xfrm>
                            <a:off x="0" y="0"/>
                            <a:ext cx="789432" cy="762000"/>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spacing w:before="161"/>
              <w:rPr>
                <w:b/>
                <w:sz w:val="21"/>
              </w:rPr>
            </w:pPr>
          </w:p>
          <w:p>
            <w:pPr>
              <w:pStyle w:val="TableParagraph"/>
              <w:ind w:left="23" w:right="12"/>
              <w:jc w:val="center"/>
              <w:rPr>
                <w:b/>
                <w:sz w:val="21"/>
              </w:rPr>
            </w:pPr>
            <w:r>
              <w:rPr>
                <w:b/>
                <w:color w:val="0F0F0F"/>
                <w:spacing w:val="-2"/>
                <w:w w:val="105"/>
                <w:sz w:val="21"/>
              </w:rPr>
              <w:t>Matplotlib</w:t>
            </w:r>
          </w:p>
        </w:tc>
        <w:tc>
          <w:tcPr>
            <w:tcW w:w="4348" w:type="dxa"/>
            <w:tcBorders>
              <w:left w:val="single" w:sz="2" w:space="0" w:color="000000"/>
            </w:tcBorders>
          </w:tcPr>
          <w:p>
            <w:pPr>
              <w:pStyle w:val="TableParagraph"/>
              <w:spacing w:line="233" w:lineRule="exact"/>
              <w:ind w:left="120"/>
              <w:rPr>
                <w:sz w:val="22"/>
              </w:rPr>
            </w:pPr>
            <w:r>
              <w:rPr>
                <w:color w:val="0F0F0F"/>
                <w:sz w:val="22"/>
              </w:rPr>
              <w:t>A</w:t>
            </w:r>
            <w:r>
              <w:rPr>
                <w:color w:val="0F0F0F"/>
                <w:spacing w:val="41"/>
                <w:sz w:val="22"/>
              </w:rPr>
              <w:t> </w:t>
            </w:r>
            <w:r>
              <w:rPr>
                <w:color w:val="0F0F0F"/>
                <w:sz w:val="22"/>
              </w:rPr>
              <w:t>plotting</w:t>
            </w:r>
            <w:r>
              <w:rPr>
                <w:color w:val="0F0F0F"/>
                <w:spacing w:val="49"/>
                <w:sz w:val="22"/>
              </w:rPr>
              <w:t> </w:t>
            </w:r>
            <w:r>
              <w:rPr>
                <w:color w:val="0F0F0F"/>
                <w:sz w:val="22"/>
              </w:rPr>
              <w:t>library</w:t>
            </w:r>
            <w:r>
              <w:rPr>
                <w:color w:val="0F0F0F"/>
                <w:spacing w:val="33"/>
                <w:sz w:val="22"/>
              </w:rPr>
              <w:t> </w:t>
            </w:r>
            <w:r>
              <w:rPr>
                <w:color w:val="0F0F0F"/>
                <w:sz w:val="22"/>
              </w:rPr>
              <w:t>for</w:t>
            </w:r>
            <w:r>
              <w:rPr>
                <w:color w:val="0F0F0F"/>
                <w:spacing w:val="33"/>
                <w:sz w:val="22"/>
              </w:rPr>
              <w:t> </w:t>
            </w:r>
            <w:r>
              <w:rPr>
                <w:color w:val="0F0F0F"/>
                <w:sz w:val="22"/>
              </w:rPr>
              <w:t>Python</w:t>
            </w:r>
            <w:r>
              <w:rPr>
                <w:color w:val="0F0F0F"/>
                <w:spacing w:val="53"/>
                <w:sz w:val="22"/>
              </w:rPr>
              <w:t> </w:t>
            </w:r>
            <w:r>
              <w:rPr>
                <w:color w:val="0F0F0F"/>
                <w:sz w:val="22"/>
              </w:rPr>
              <w:t>that</w:t>
            </w:r>
            <w:r>
              <w:rPr>
                <w:color w:val="0F0F0F"/>
                <w:spacing w:val="39"/>
                <w:sz w:val="22"/>
              </w:rPr>
              <w:t> </w:t>
            </w:r>
            <w:r>
              <w:rPr>
                <w:color w:val="0F0F0F"/>
                <w:sz w:val="22"/>
              </w:rPr>
              <w:t>is</w:t>
            </w:r>
            <w:r>
              <w:rPr>
                <w:color w:val="0F0F0F"/>
                <w:spacing w:val="35"/>
                <w:sz w:val="22"/>
              </w:rPr>
              <w:t> </w:t>
            </w:r>
            <w:r>
              <w:rPr>
                <w:color w:val="0F0F0F"/>
                <w:sz w:val="22"/>
              </w:rPr>
              <w:t>used</w:t>
            </w:r>
            <w:r>
              <w:rPr>
                <w:color w:val="0F0F0F"/>
                <w:spacing w:val="47"/>
                <w:sz w:val="22"/>
              </w:rPr>
              <w:t> </w:t>
            </w:r>
            <w:r>
              <w:rPr>
                <w:color w:val="0F0F0F"/>
                <w:spacing w:val="-5"/>
                <w:sz w:val="22"/>
              </w:rPr>
              <w:t>in</w:t>
            </w:r>
          </w:p>
          <w:p>
            <w:pPr>
              <w:pStyle w:val="TableParagraph"/>
              <w:spacing w:line="360" w:lineRule="auto" w:before="126"/>
              <w:ind w:left="114" w:firstLine="5"/>
              <w:rPr>
                <w:sz w:val="22"/>
              </w:rPr>
            </w:pPr>
            <w:r>
              <w:rPr>
                <w:color w:val="0F0F0F"/>
                <w:sz w:val="22"/>
              </w:rPr>
              <w:t>machine learning to</w:t>
            </w:r>
            <w:r>
              <w:rPr>
                <w:color w:val="0F0F0F"/>
                <w:spacing w:val="-10"/>
                <w:sz w:val="22"/>
              </w:rPr>
              <w:t> </w:t>
            </w:r>
            <w:r>
              <w:rPr>
                <w:color w:val="0F0F0F"/>
                <w:sz w:val="22"/>
              </w:rPr>
              <w:t>visualize and analyse data and results of models.</w:t>
            </w:r>
          </w:p>
        </w:tc>
      </w:tr>
      <w:tr>
        <w:trPr>
          <w:trHeight w:val="1895" w:hRule="atLeast"/>
        </w:trPr>
        <w:tc>
          <w:tcPr>
            <w:tcW w:w="3187" w:type="dxa"/>
            <w:tcBorders>
              <w:right w:val="single" w:sz="2" w:space="0" w:color="000000"/>
            </w:tcBorders>
          </w:tcPr>
          <w:p>
            <w:pPr>
              <w:pStyle w:val="TableParagraph"/>
              <w:spacing w:before="170"/>
              <w:rPr>
                <w:b/>
                <w:sz w:val="20"/>
              </w:rPr>
            </w:pPr>
          </w:p>
          <w:p>
            <w:pPr>
              <w:pStyle w:val="TableParagraph"/>
              <w:ind w:left="543"/>
              <w:rPr>
                <w:sz w:val="20"/>
              </w:rPr>
            </w:pPr>
            <w:r>
              <w:rPr>
                <w:sz w:val="20"/>
              </w:rPr>
              <w:drawing>
                <wp:inline distT="0" distB="0" distL="0" distR="0">
                  <wp:extent cx="1402079" cy="752856"/>
                  <wp:effectExtent l="0" t="0" r="0" b="0"/>
                  <wp:docPr id="594" name="Image 594"/>
                  <wp:cNvGraphicFramePr>
                    <a:graphicFrameLocks/>
                  </wp:cNvGraphicFramePr>
                  <a:graphic>
                    <a:graphicData uri="http://schemas.openxmlformats.org/drawingml/2006/picture">
                      <pic:pic>
                        <pic:nvPicPr>
                          <pic:cNvPr id="594" name="Image 594"/>
                          <pic:cNvPicPr/>
                        </pic:nvPicPr>
                        <pic:blipFill>
                          <a:blip r:embed="rId137" cstate="print"/>
                          <a:stretch>
                            <a:fillRect/>
                          </a:stretch>
                        </pic:blipFill>
                        <pic:spPr>
                          <a:xfrm>
                            <a:off x="0" y="0"/>
                            <a:ext cx="1402079" cy="752856"/>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rPr>
                <w:b/>
                <w:sz w:val="21"/>
              </w:rPr>
            </w:pPr>
          </w:p>
          <w:p>
            <w:pPr>
              <w:pStyle w:val="TableParagraph"/>
              <w:rPr>
                <w:b/>
                <w:sz w:val="21"/>
              </w:rPr>
            </w:pPr>
          </w:p>
          <w:p>
            <w:pPr>
              <w:pStyle w:val="TableParagraph"/>
              <w:spacing w:before="25"/>
              <w:rPr>
                <w:b/>
                <w:sz w:val="21"/>
              </w:rPr>
            </w:pPr>
          </w:p>
          <w:p>
            <w:pPr>
              <w:pStyle w:val="TableParagraph"/>
              <w:spacing w:before="1"/>
              <w:ind w:left="23" w:right="8"/>
              <w:jc w:val="center"/>
              <w:rPr>
                <w:b/>
                <w:sz w:val="21"/>
              </w:rPr>
            </w:pPr>
            <w:r>
              <w:rPr>
                <w:b/>
                <w:color w:val="0F0F0F"/>
                <w:sz w:val="21"/>
              </w:rPr>
              <w:t>scikit-</w:t>
            </w:r>
            <w:r>
              <w:rPr>
                <w:b/>
                <w:color w:val="0F0F0F"/>
                <w:spacing w:val="-2"/>
                <w:sz w:val="21"/>
              </w:rPr>
              <w:t>learn</w:t>
            </w:r>
          </w:p>
        </w:tc>
        <w:tc>
          <w:tcPr>
            <w:tcW w:w="4348" w:type="dxa"/>
            <w:tcBorders>
              <w:left w:val="single" w:sz="2" w:space="0" w:color="000000"/>
            </w:tcBorders>
          </w:tcPr>
          <w:p>
            <w:pPr>
              <w:pStyle w:val="TableParagraph"/>
              <w:spacing w:line="235" w:lineRule="exact"/>
              <w:ind w:left="120"/>
              <w:jc w:val="both"/>
              <w:rPr>
                <w:sz w:val="22"/>
              </w:rPr>
            </w:pPr>
            <w:r>
              <w:rPr>
                <w:color w:val="0F0F0F"/>
                <w:sz w:val="22"/>
              </w:rPr>
              <w:t>A</w:t>
            </w:r>
            <w:r>
              <w:rPr>
                <w:color w:val="0F0F0F"/>
                <w:spacing w:val="57"/>
                <w:sz w:val="22"/>
              </w:rPr>
              <w:t> </w:t>
            </w:r>
            <w:r>
              <w:rPr>
                <w:color w:val="0F0F0F"/>
                <w:sz w:val="22"/>
              </w:rPr>
              <w:t>machine</w:t>
            </w:r>
            <w:r>
              <w:rPr>
                <w:color w:val="0F0F0F"/>
                <w:spacing w:val="64"/>
                <w:sz w:val="22"/>
              </w:rPr>
              <w:t> </w:t>
            </w:r>
            <w:r>
              <w:rPr>
                <w:color w:val="0F0F0F"/>
                <w:sz w:val="22"/>
              </w:rPr>
              <w:t>learning</w:t>
            </w:r>
            <w:r>
              <w:rPr>
                <w:color w:val="0F0F0F"/>
                <w:spacing w:val="64"/>
                <w:sz w:val="22"/>
              </w:rPr>
              <w:t> </w:t>
            </w:r>
            <w:r>
              <w:rPr>
                <w:color w:val="0F0F0F"/>
                <w:sz w:val="22"/>
              </w:rPr>
              <w:t>library</w:t>
            </w:r>
            <w:r>
              <w:rPr>
                <w:color w:val="0F0F0F"/>
                <w:spacing w:val="60"/>
                <w:sz w:val="22"/>
              </w:rPr>
              <w:t> </w:t>
            </w:r>
            <w:r>
              <w:rPr>
                <w:color w:val="0F0F0F"/>
                <w:sz w:val="22"/>
              </w:rPr>
              <w:t>for</w:t>
            </w:r>
            <w:r>
              <w:rPr>
                <w:color w:val="0F0F0F"/>
                <w:spacing w:val="60"/>
                <w:sz w:val="22"/>
              </w:rPr>
              <w:t> </w:t>
            </w:r>
            <w:r>
              <w:rPr>
                <w:color w:val="0F0F0F"/>
                <w:sz w:val="22"/>
              </w:rPr>
              <w:t>Python</w:t>
            </w:r>
            <w:r>
              <w:rPr>
                <w:color w:val="0F0F0F"/>
                <w:spacing w:val="67"/>
                <w:sz w:val="22"/>
              </w:rPr>
              <w:t> </w:t>
            </w:r>
            <w:r>
              <w:rPr>
                <w:color w:val="0F0F0F"/>
                <w:spacing w:val="-4"/>
                <w:sz w:val="22"/>
              </w:rPr>
              <w:t>that</w:t>
            </w:r>
          </w:p>
          <w:p>
            <w:pPr>
              <w:pStyle w:val="TableParagraph"/>
              <w:spacing w:line="380" w:lineRule="atLeast"/>
              <w:ind w:left="114" w:right="82" w:firstLine="3"/>
              <w:jc w:val="both"/>
              <w:rPr>
                <w:sz w:val="22"/>
              </w:rPr>
            </w:pPr>
            <w:r>
              <w:rPr>
                <w:color w:val="0F0F0F"/>
                <w:sz w:val="22"/>
              </w:rPr>
              <w:t>provides a consistent interface for various algorithms and tools for tasks such as classification,</w:t>
            </w:r>
            <w:r>
              <w:rPr>
                <w:color w:val="0F0F0F"/>
                <w:spacing w:val="-14"/>
                <w:sz w:val="22"/>
              </w:rPr>
              <w:t> </w:t>
            </w:r>
            <w:r>
              <w:rPr>
                <w:color w:val="0F0F0F"/>
                <w:sz w:val="22"/>
              </w:rPr>
              <w:t>regression,</w:t>
            </w:r>
            <w:r>
              <w:rPr>
                <w:color w:val="0F0F0F"/>
                <w:spacing w:val="-2"/>
                <w:sz w:val="22"/>
              </w:rPr>
              <w:t> </w:t>
            </w:r>
            <w:r>
              <w:rPr>
                <w:color w:val="0F0F0F"/>
                <w:sz w:val="22"/>
              </w:rPr>
              <w:t>clustering</w:t>
            </w:r>
            <w:r>
              <w:rPr>
                <w:color w:val="0F0F0F"/>
                <w:spacing w:val="-3"/>
                <w:sz w:val="22"/>
              </w:rPr>
              <w:t> </w:t>
            </w:r>
            <w:r>
              <w:rPr>
                <w:color w:val="0F0F0F"/>
                <w:sz w:val="22"/>
              </w:rPr>
              <w:t>and</w:t>
            </w:r>
            <w:r>
              <w:rPr>
                <w:color w:val="0F0F0F"/>
                <w:spacing w:val="-7"/>
                <w:sz w:val="22"/>
              </w:rPr>
              <w:t> </w:t>
            </w:r>
            <w:r>
              <w:rPr>
                <w:color w:val="0F0F0F"/>
                <w:sz w:val="22"/>
              </w:rPr>
              <w:t>model </w:t>
            </w:r>
            <w:r>
              <w:rPr>
                <w:color w:val="0F0F0F"/>
                <w:spacing w:val="-2"/>
                <w:sz w:val="22"/>
              </w:rPr>
              <w:t>selection.</w:t>
            </w:r>
          </w:p>
        </w:tc>
      </w:tr>
      <w:tr>
        <w:trPr>
          <w:trHeight w:val="1562" w:hRule="atLeast"/>
        </w:trPr>
        <w:tc>
          <w:tcPr>
            <w:tcW w:w="3187" w:type="dxa"/>
            <w:tcBorders>
              <w:right w:val="single" w:sz="2" w:space="0" w:color="000000"/>
            </w:tcBorders>
          </w:tcPr>
          <w:p>
            <w:pPr>
              <w:pStyle w:val="TableParagraph"/>
              <w:spacing w:before="6"/>
              <w:rPr>
                <w:b/>
                <w:sz w:val="3"/>
              </w:rPr>
            </w:pPr>
          </w:p>
          <w:p>
            <w:pPr>
              <w:pStyle w:val="TableParagraph"/>
              <w:ind w:left="1006"/>
              <w:rPr>
                <w:sz w:val="20"/>
              </w:rPr>
            </w:pPr>
            <w:r>
              <w:rPr>
                <w:sz w:val="20"/>
              </w:rPr>
              <w:drawing>
                <wp:inline distT="0" distB="0" distL="0" distR="0">
                  <wp:extent cx="870501" cy="964691"/>
                  <wp:effectExtent l="0" t="0" r="0" b="0"/>
                  <wp:docPr id="595" name="Image 595"/>
                  <wp:cNvGraphicFramePr>
                    <a:graphicFrameLocks/>
                  </wp:cNvGraphicFramePr>
                  <a:graphic>
                    <a:graphicData uri="http://schemas.openxmlformats.org/drawingml/2006/picture">
                      <pic:pic>
                        <pic:nvPicPr>
                          <pic:cNvPr id="595" name="Image 595"/>
                          <pic:cNvPicPr/>
                        </pic:nvPicPr>
                        <pic:blipFill>
                          <a:blip r:embed="rId138" cstate="print"/>
                          <a:stretch>
                            <a:fillRect/>
                          </a:stretch>
                        </pic:blipFill>
                        <pic:spPr>
                          <a:xfrm>
                            <a:off x="0" y="0"/>
                            <a:ext cx="870501" cy="964691"/>
                          </a:xfrm>
                          <a:prstGeom prst="rect">
                            <a:avLst/>
                          </a:prstGeom>
                        </pic:spPr>
                      </pic:pic>
                    </a:graphicData>
                  </a:graphic>
                </wp:inline>
              </w:drawing>
            </w:r>
            <w:r>
              <w:rPr>
                <w:sz w:val="20"/>
              </w:rPr>
            </w:r>
          </w:p>
        </w:tc>
        <w:tc>
          <w:tcPr>
            <w:tcW w:w="1495" w:type="dxa"/>
            <w:tcBorders>
              <w:left w:val="single" w:sz="2" w:space="0" w:color="000000"/>
              <w:right w:val="single" w:sz="2" w:space="0" w:color="000000"/>
            </w:tcBorders>
          </w:tcPr>
          <w:p>
            <w:pPr>
              <w:pStyle w:val="TableParagraph"/>
              <w:rPr>
                <w:b/>
                <w:sz w:val="21"/>
              </w:rPr>
            </w:pPr>
          </w:p>
          <w:p>
            <w:pPr>
              <w:pStyle w:val="TableParagraph"/>
              <w:spacing w:before="101"/>
              <w:rPr>
                <w:b/>
                <w:sz w:val="21"/>
              </w:rPr>
            </w:pPr>
          </w:p>
          <w:p>
            <w:pPr>
              <w:pStyle w:val="TableParagraph"/>
              <w:ind w:left="23" w:right="13"/>
              <w:jc w:val="center"/>
              <w:rPr>
                <w:b/>
                <w:sz w:val="21"/>
              </w:rPr>
            </w:pPr>
            <w:r>
              <w:rPr>
                <w:b/>
                <w:color w:val="0F0F0F"/>
                <w:spacing w:val="-2"/>
                <w:w w:val="105"/>
                <w:sz w:val="21"/>
              </w:rPr>
              <w:t>seaborn</w:t>
            </w:r>
          </w:p>
        </w:tc>
        <w:tc>
          <w:tcPr>
            <w:tcW w:w="4348" w:type="dxa"/>
            <w:tcBorders>
              <w:left w:val="single" w:sz="2" w:space="0" w:color="000000"/>
            </w:tcBorders>
          </w:tcPr>
          <w:p>
            <w:pPr>
              <w:pStyle w:val="TableParagraph"/>
              <w:spacing w:line="237" w:lineRule="exact"/>
              <w:ind w:left="120"/>
              <w:rPr>
                <w:sz w:val="22"/>
              </w:rPr>
            </w:pPr>
            <w:r>
              <w:rPr>
                <w:color w:val="0F0F0F"/>
                <w:sz w:val="22"/>
              </w:rPr>
              <w:t>A</w:t>
            </w:r>
            <w:r>
              <w:rPr>
                <w:color w:val="0F0F0F"/>
                <w:spacing w:val="26"/>
                <w:sz w:val="22"/>
              </w:rPr>
              <w:t> </w:t>
            </w:r>
            <w:r>
              <w:rPr>
                <w:color w:val="0F0F0F"/>
                <w:sz w:val="22"/>
              </w:rPr>
              <w:t>data</w:t>
            </w:r>
            <w:r>
              <w:rPr>
                <w:color w:val="0F0F0F"/>
                <w:spacing w:val="30"/>
                <w:sz w:val="22"/>
              </w:rPr>
              <w:t> </w:t>
            </w:r>
            <w:r>
              <w:rPr>
                <w:color w:val="0F0F0F"/>
                <w:sz w:val="22"/>
              </w:rPr>
              <w:t>visualization</w:t>
            </w:r>
            <w:r>
              <w:rPr>
                <w:color w:val="0F0F0F"/>
                <w:spacing w:val="46"/>
                <w:sz w:val="22"/>
              </w:rPr>
              <w:t> </w:t>
            </w:r>
            <w:r>
              <w:rPr>
                <w:color w:val="0F0F0F"/>
                <w:sz w:val="22"/>
              </w:rPr>
              <w:t>library</w:t>
            </w:r>
            <w:r>
              <w:rPr>
                <w:color w:val="0F0F0F"/>
                <w:spacing w:val="33"/>
                <w:sz w:val="22"/>
              </w:rPr>
              <w:t> </w:t>
            </w:r>
            <w:r>
              <w:rPr>
                <w:color w:val="0F0F0F"/>
                <w:sz w:val="22"/>
              </w:rPr>
              <w:t>in</w:t>
            </w:r>
            <w:r>
              <w:rPr>
                <w:color w:val="0F0F0F"/>
                <w:spacing w:val="29"/>
                <w:sz w:val="22"/>
              </w:rPr>
              <w:t> </w:t>
            </w:r>
            <w:r>
              <w:rPr>
                <w:color w:val="0F0F0F"/>
                <w:sz w:val="22"/>
              </w:rPr>
              <w:t>Python</w:t>
            </w:r>
            <w:r>
              <w:rPr>
                <w:color w:val="0F0F0F"/>
                <w:spacing w:val="40"/>
                <w:sz w:val="22"/>
              </w:rPr>
              <w:t> </w:t>
            </w:r>
            <w:r>
              <w:rPr>
                <w:color w:val="0F0F0F"/>
                <w:sz w:val="22"/>
              </w:rPr>
              <w:t>that</w:t>
            </w:r>
            <w:r>
              <w:rPr>
                <w:color w:val="0F0F0F"/>
                <w:spacing w:val="26"/>
                <w:sz w:val="22"/>
              </w:rPr>
              <w:t> </w:t>
            </w:r>
            <w:r>
              <w:rPr>
                <w:color w:val="0F0F0F"/>
                <w:spacing w:val="-5"/>
                <w:sz w:val="22"/>
              </w:rPr>
              <w:t>is</w:t>
            </w:r>
          </w:p>
          <w:p>
            <w:pPr>
              <w:pStyle w:val="TableParagraph"/>
              <w:spacing w:line="360" w:lineRule="auto" w:before="126"/>
              <w:ind w:left="114" w:firstLine="2"/>
              <w:rPr>
                <w:sz w:val="22"/>
              </w:rPr>
            </w:pPr>
            <w:r>
              <w:rPr>
                <w:color w:val="0F0F0F"/>
                <w:sz w:val="22"/>
              </w:rPr>
              <w:t>used</w:t>
            </w:r>
            <w:r>
              <w:rPr>
                <w:color w:val="0F0F0F"/>
                <w:spacing w:val="31"/>
                <w:sz w:val="22"/>
              </w:rPr>
              <w:t> </w:t>
            </w:r>
            <w:r>
              <w:rPr>
                <w:color w:val="0F0F0F"/>
                <w:sz w:val="22"/>
              </w:rPr>
              <w:t>in</w:t>
            </w:r>
            <w:r>
              <w:rPr>
                <w:color w:val="0F0F0F"/>
                <w:spacing w:val="29"/>
                <w:sz w:val="22"/>
              </w:rPr>
              <w:t> </w:t>
            </w:r>
            <w:r>
              <w:rPr>
                <w:color w:val="0F0F0F"/>
                <w:sz w:val="22"/>
              </w:rPr>
              <w:t>machine</w:t>
            </w:r>
            <w:r>
              <w:rPr>
                <w:color w:val="0F0F0F"/>
                <w:spacing w:val="40"/>
                <w:sz w:val="22"/>
              </w:rPr>
              <w:t> </w:t>
            </w:r>
            <w:r>
              <w:rPr>
                <w:color w:val="0F0F0F"/>
                <w:sz w:val="22"/>
              </w:rPr>
              <w:t>learning</w:t>
            </w:r>
            <w:r>
              <w:rPr>
                <w:color w:val="0F0F0F"/>
                <w:spacing w:val="28"/>
                <w:sz w:val="22"/>
              </w:rPr>
              <w:t> </w:t>
            </w:r>
            <w:r>
              <w:rPr>
                <w:color w:val="0F0F0F"/>
                <w:sz w:val="22"/>
              </w:rPr>
              <w:t>to</w:t>
            </w:r>
            <w:r>
              <w:rPr>
                <w:color w:val="0F0F0F"/>
                <w:spacing w:val="22"/>
                <w:sz w:val="22"/>
              </w:rPr>
              <w:t> </w:t>
            </w:r>
            <w:r>
              <w:rPr>
                <w:color w:val="0F0F0F"/>
                <w:sz w:val="22"/>
              </w:rPr>
              <w:t>explore</w:t>
            </w:r>
            <w:r>
              <w:rPr>
                <w:color w:val="0F0F0F"/>
                <w:spacing w:val="31"/>
                <w:sz w:val="22"/>
              </w:rPr>
              <w:t> </w:t>
            </w:r>
            <w:r>
              <w:rPr>
                <w:color w:val="0F0F0F"/>
                <w:sz w:val="22"/>
              </w:rPr>
              <w:t>the</w:t>
            </w:r>
            <w:r>
              <w:rPr>
                <w:color w:val="0F0F0F"/>
                <w:spacing w:val="20"/>
                <w:sz w:val="22"/>
              </w:rPr>
              <w:t> </w:t>
            </w:r>
            <w:r>
              <w:rPr>
                <w:color w:val="0F0F0F"/>
                <w:sz w:val="22"/>
              </w:rPr>
              <w:t>data and detect patterns and outliers.</w:t>
            </w:r>
          </w:p>
        </w:tc>
      </w:tr>
      <w:tr>
        <w:trPr>
          <w:trHeight w:val="378" w:hRule="atLeast"/>
        </w:trPr>
        <w:tc>
          <w:tcPr>
            <w:tcW w:w="9030" w:type="dxa"/>
            <w:gridSpan w:val="3"/>
            <w:tcBorders>
              <w:right w:val="nil"/>
            </w:tcBorders>
            <w:shd w:val="clear" w:color="auto" w:fill="00AF50"/>
          </w:tcPr>
          <w:p>
            <w:pPr>
              <w:pStyle w:val="TableParagraph"/>
              <w:spacing w:line="234" w:lineRule="exact"/>
              <w:ind w:left="2"/>
              <w:jc w:val="center"/>
              <w:rPr>
                <w:b/>
                <w:sz w:val="21"/>
              </w:rPr>
            </w:pPr>
            <w:r>
              <w:rPr>
                <w:b/>
                <w:color w:val="0F0F0F"/>
                <w:w w:val="105"/>
                <w:sz w:val="21"/>
              </w:rPr>
              <w:t>Flutter</w:t>
            </w:r>
            <w:r>
              <w:rPr>
                <w:b/>
                <w:color w:val="0F0F0F"/>
                <w:spacing w:val="-4"/>
                <w:w w:val="105"/>
                <w:sz w:val="21"/>
              </w:rPr>
              <w:t> </w:t>
            </w:r>
            <w:r>
              <w:rPr>
                <w:b/>
                <w:color w:val="0F0F0F"/>
                <w:spacing w:val="-2"/>
                <w:w w:val="105"/>
                <w:sz w:val="21"/>
              </w:rPr>
              <w:t>Dependencies</w:t>
            </w:r>
          </w:p>
        </w:tc>
      </w:tr>
      <w:tr>
        <w:trPr>
          <w:trHeight w:val="762" w:hRule="atLeast"/>
        </w:trPr>
        <w:tc>
          <w:tcPr>
            <w:tcW w:w="3187" w:type="dxa"/>
          </w:tcPr>
          <w:p>
            <w:pPr>
              <w:pStyle w:val="TableParagraph"/>
              <w:spacing w:line="242" w:lineRule="exact"/>
              <w:ind w:left="113"/>
              <w:rPr>
                <w:sz w:val="22"/>
              </w:rPr>
            </w:pPr>
            <w:r>
              <w:rPr>
                <w:color w:val="0F0F0F"/>
                <w:spacing w:val="-2"/>
                <w:sz w:val="22"/>
              </w:rPr>
              <w:t>image_picker</w:t>
            </w:r>
          </w:p>
        </w:tc>
        <w:tc>
          <w:tcPr>
            <w:tcW w:w="5843" w:type="dxa"/>
            <w:gridSpan w:val="2"/>
          </w:tcPr>
          <w:p>
            <w:pPr>
              <w:pStyle w:val="TableParagraph"/>
              <w:spacing w:line="242" w:lineRule="exact"/>
              <w:ind w:left="116"/>
              <w:rPr>
                <w:sz w:val="22"/>
              </w:rPr>
            </w:pPr>
            <w:r>
              <w:rPr>
                <w:color w:val="0F0F0F"/>
                <w:sz w:val="22"/>
              </w:rPr>
              <w:t>Picking</w:t>
            </w:r>
            <w:r>
              <w:rPr>
                <w:color w:val="0F0F0F"/>
                <w:spacing w:val="58"/>
                <w:sz w:val="22"/>
              </w:rPr>
              <w:t> </w:t>
            </w:r>
            <w:r>
              <w:rPr>
                <w:color w:val="0F0F0F"/>
                <w:sz w:val="22"/>
              </w:rPr>
              <w:t>images</w:t>
            </w:r>
            <w:r>
              <w:rPr>
                <w:color w:val="0F0F0F"/>
                <w:spacing w:val="56"/>
                <w:sz w:val="22"/>
              </w:rPr>
              <w:t> </w:t>
            </w:r>
            <w:r>
              <w:rPr>
                <w:color w:val="0F0F0F"/>
                <w:sz w:val="22"/>
              </w:rPr>
              <w:t>from</w:t>
            </w:r>
            <w:r>
              <w:rPr>
                <w:color w:val="0F0F0F"/>
                <w:spacing w:val="61"/>
                <w:sz w:val="22"/>
              </w:rPr>
              <w:t> </w:t>
            </w:r>
            <w:r>
              <w:rPr>
                <w:color w:val="0F0F0F"/>
                <w:sz w:val="22"/>
              </w:rPr>
              <w:t>the</w:t>
            </w:r>
            <w:r>
              <w:rPr>
                <w:color w:val="0F0F0F"/>
                <w:spacing w:val="46"/>
                <w:sz w:val="22"/>
              </w:rPr>
              <w:t> </w:t>
            </w:r>
            <w:r>
              <w:rPr>
                <w:color w:val="0F0F0F"/>
                <w:sz w:val="22"/>
              </w:rPr>
              <w:t>image</w:t>
            </w:r>
            <w:r>
              <w:rPr>
                <w:color w:val="0F0F0F"/>
                <w:spacing w:val="56"/>
                <w:sz w:val="22"/>
              </w:rPr>
              <w:t> </w:t>
            </w:r>
            <w:r>
              <w:rPr>
                <w:color w:val="0F0F0F"/>
                <w:sz w:val="22"/>
              </w:rPr>
              <w:t>library</w:t>
            </w:r>
            <w:r>
              <w:rPr>
                <w:color w:val="0F0F0F"/>
                <w:spacing w:val="54"/>
                <w:sz w:val="22"/>
              </w:rPr>
              <w:t> </w:t>
            </w:r>
            <w:r>
              <w:rPr>
                <w:color w:val="0F0F0F"/>
                <w:sz w:val="22"/>
              </w:rPr>
              <w:t>or</w:t>
            </w:r>
            <w:r>
              <w:rPr>
                <w:color w:val="0F0F0F"/>
                <w:spacing w:val="50"/>
                <w:sz w:val="22"/>
              </w:rPr>
              <w:t> </w:t>
            </w:r>
            <w:r>
              <w:rPr>
                <w:color w:val="0F0F0F"/>
                <w:sz w:val="22"/>
              </w:rPr>
              <w:t>usmg</w:t>
            </w:r>
            <w:r>
              <w:rPr>
                <w:color w:val="0F0F0F"/>
                <w:spacing w:val="56"/>
                <w:sz w:val="22"/>
              </w:rPr>
              <w:t> </w:t>
            </w:r>
            <w:r>
              <w:rPr>
                <w:color w:val="0F0F0F"/>
                <w:sz w:val="22"/>
              </w:rPr>
              <w:t>the</w:t>
            </w:r>
            <w:r>
              <w:rPr>
                <w:color w:val="0F0F0F"/>
                <w:spacing w:val="52"/>
                <w:sz w:val="22"/>
              </w:rPr>
              <w:t> </w:t>
            </w:r>
            <w:r>
              <w:rPr>
                <w:color w:val="0F0F0F"/>
                <w:spacing w:val="-2"/>
                <w:sz w:val="22"/>
              </w:rPr>
              <w:t>device</w:t>
            </w:r>
          </w:p>
          <w:p>
            <w:pPr>
              <w:pStyle w:val="TableParagraph"/>
              <w:spacing w:before="126"/>
              <w:ind w:left="112"/>
              <w:rPr>
                <w:sz w:val="22"/>
              </w:rPr>
            </w:pPr>
            <w:r>
              <w:rPr>
                <w:color w:val="0F0F0F"/>
                <w:spacing w:val="-2"/>
                <w:sz w:val="22"/>
              </w:rPr>
              <w:t>camera.</w:t>
            </w:r>
          </w:p>
        </w:tc>
      </w:tr>
      <w:tr>
        <w:trPr>
          <w:trHeight w:val="757" w:hRule="atLeast"/>
        </w:trPr>
        <w:tc>
          <w:tcPr>
            <w:tcW w:w="3187" w:type="dxa"/>
            <w:tcBorders>
              <w:right w:val="single" w:sz="2" w:space="0" w:color="000000"/>
            </w:tcBorders>
          </w:tcPr>
          <w:p>
            <w:pPr>
              <w:pStyle w:val="TableParagraph"/>
              <w:spacing w:line="238" w:lineRule="exact"/>
              <w:ind w:left="112"/>
              <w:rPr>
                <w:sz w:val="22"/>
              </w:rPr>
            </w:pPr>
            <w:r>
              <w:rPr>
                <w:color w:val="0F0F0F"/>
                <w:spacing w:val="-2"/>
                <w:sz w:val="22"/>
              </w:rPr>
              <w:t>tflite</w:t>
            </w:r>
          </w:p>
        </w:tc>
        <w:tc>
          <w:tcPr>
            <w:tcW w:w="5843" w:type="dxa"/>
            <w:gridSpan w:val="2"/>
            <w:tcBorders>
              <w:left w:val="single" w:sz="2" w:space="0" w:color="000000"/>
            </w:tcBorders>
          </w:tcPr>
          <w:p>
            <w:pPr>
              <w:pStyle w:val="TableParagraph"/>
              <w:spacing w:line="238" w:lineRule="exact"/>
              <w:ind w:left="120"/>
              <w:rPr>
                <w:sz w:val="22"/>
              </w:rPr>
            </w:pPr>
            <w:r>
              <w:rPr>
                <w:color w:val="0F0F0F"/>
                <w:sz w:val="22"/>
              </w:rPr>
              <w:t>Accessing</w:t>
            </w:r>
            <w:r>
              <w:rPr>
                <w:color w:val="0F0F0F"/>
                <w:spacing w:val="2"/>
                <w:sz w:val="22"/>
              </w:rPr>
              <w:t> </w:t>
            </w:r>
            <w:r>
              <w:rPr>
                <w:color w:val="0F0F0F"/>
                <w:sz w:val="22"/>
              </w:rPr>
              <w:t>TensorFlow</w:t>
            </w:r>
            <w:r>
              <w:rPr>
                <w:color w:val="0F0F0F"/>
                <w:spacing w:val="11"/>
                <w:sz w:val="22"/>
              </w:rPr>
              <w:t> </w:t>
            </w:r>
            <w:r>
              <w:rPr>
                <w:color w:val="0F0F0F"/>
                <w:sz w:val="22"/>
              </w:rPr>
              <w:t>Lite</w:t>
            </w:r>
            <w:r>
              <w:rPr>
                <w:color w:val="0F0F0F"/>
                <w:spacing w:val="-5"/>
                <w:sz w:val="22"/>
              </w:rPr>
              <w:t> </w:t>
            </w:r>
            <w:r>
              <w:rPr>
                <w:color w:val="0F0F0F"/>
                <w:sz w:val="22"/>
              </w:rPr>
              <w:t>API,</w:t>
            </w:r>
            <w:r>
              <w:rPr>
                <w:color w:val="0F0F0F"/>
                <w:spacing w:val="-3"/>
                <w:sz w:val="22"/>
              </w:rPr>
              <w:t> </w:t>
            </w:r>
            <w:r>
              <w:rPr>
                <w:color w:val="0F0F0F"/>
                <w:sz w:val="22"/>
              </w:rPr>
              <w:t>Supports image</w:t>
            </w:r>
            <w:r>
              <w:rPr>
                <w:color w:val="0F0F0F"/>
                <w:spacing w:val="-4"/>
                <w:sz w:val="22"/>
              </w:rPr>
              <w:t> </w:t>
            </w:r>
            <w:r>
              <w:rPr>
                <w:color w:val="0F0F0F"/>
                <w:spacing w:val="-2"/>
                <w:sz w:val="22"/>
              </w:rPr>
              <w:t>classification,</w:t>
            </w:r>
          </w:p>
          <w:p>
            <w:pPr>
              <w:pStyle w:val="TableParagraph"/>
              <w:spacing w:before="126"/>
              <w:ind w:left="114"/>
              <w:rPr>
                <w:sz w:val="22"/>
              </w:rPr>
            </w:pPr>
            <w:r>
              <w:rPr>
                <w:color w:val="0F0F0F"/>
                <w:sz w:val="22"/>
              </w:rPr>
              <w:t>object</w:t>
            </w:r>
            <w:r>
              <w:rPr>
                <w:color w:val="0F0F0F"/>
                <w:spacing w:val="3"/>
                <w:sz w:val="22"/>
              </w:rPr>
              <w:t> </w:t>
            </w:r>
            <w:r>
              <w:rPr>
                <w:color w:val="0F0F0F"/>
                <w:spacing w:val="-2"/>
                <w:sz w:val="22"/>
              </w:rPr>
              <w:t>detection</w:t>
            </w:r>
            <w:r>
              <w:rPr>
                <w:color w:val="4F4F4F"/>
                <w:spacing w:val="-2"/>
                <w:sz w:val="22"/>
              </w:rPr>
              <w:t>.</w:t>
            </w:r>
          </w:p>
        </w:tc>
      </w:tr>
      <w:tr>
        <w:trPr>
          <w:trHeight w:val="378" w:hRule="atLeast"/>
        </w:trPr>
        <w:tc>
          <w:tcPr>
            <w:tcW w:w="3187" w:type="dxa"/>
            <w:tcBorders>
              <w:right w:val="single" w:sz="2" w:space="0" w:color="000000"/>
            </w:tcBorders>
          </w:tcPr>
          <w:p>
            <w:pPr>
              <w:pStyle w:val="TableParagraph"/>
              <w:spacing w:line="238" w:lineRule="exact"/>
              <w:ind w:left="111"/>
              <w:rPr>
                <w:sz w:val="22"/>
              </w:rPr>
            </w:pPr>
            <w:r>
              <w:rPr>
                <w:color w:val="0F0F0F"/>
                <w:spacing w:val="-2"/>
                <w:sz w:val="22"/>
              </w:rPr>
              <w:t>provider</w:t>
            </w:r>
          </w:p>
        </w:tc>
        <w:tc>
          <w:tcPr>
            <w:tcW w:w="5843" w:type="dxa"/>
            <w:gridSpan w:val="2"/>
            <w:tcBorders>
              <w:left w:val="single" w:sz="2" w:space="0" w:color="000000"/>
              <w:right w:val="single" w:sz="2" w:space="0" w:color="000000"/>
            </w:tcBorders>
          </w:tcPr>
          <w:p>
            <w:pPr>
              <w:pStyle w:val="TableParagraph"/>
              <w:spacing w:line="238" w:lineRule="exact"/>
              <w:ind w:left="116"/>
              <w:rPr>
                <w:sz w:val="22"/>
              </w:rPr>
            </w:pPr>
            <w:r>
              <w:rPr>
                <w:color w:val="0F0F0F"/>
                <w:sz w:val="22"/>
              </w:rPr>
              <w:t>Used</w:t>
            </w:r>
            <w:r>
              <w:rPr>
                <w:color w:val="0F0F0F"/>
                <w:spacing w:val="9"/>
                <w:sz w:val="22"/>
              </w:rPr>
              <w:t> </w:t>
            </w:r>
            <w:r>
              <w:rPr>
                <w:color w:val="0F0F0F"/>
                <w:sz w:val="22"/>
              </w:rPr>
              <w:t>for</w:t>
            </w:r>
            <w:r>
              <w:rPr>
                <w:color w:val="0F0F0F"/>
                <w:spacing w:val="-6"/>
                <w:sz w:val="22"/>
              </w:rPr>
              <w:t> </w:t>
            </w:r>
            <w:r>
              <w:rPr>
                <w:color w:val="0F0F0F"/>
                <w:sz w:val="22"/>
              </w:rPr>
              <w:t>managing</w:t>
            </w:r>
            <w:r>
              <w:rPr>
                <w:color w:val="0F0F0F"/>
                <w:spacing w:val="7"/>
                <w:sz w:val="22"/>
              </w:rPr>
              <w:t> </w:t>
            </w:r>
            <w:r>
              <w:rPr>
                <w:color w:val="0F0F0F"/>
                <w:sz w:val="22"/>
              </w:rPr>
              <w:t>a</w:t>
            </w:r>
            <w:r>
              <w:rPr>
                <w:color w:val="0F0F0F"/>
                <w:spacing w:val="-7"/>
                <w:sz w:val="22"/>
              </w:rPr>
              <w:t> </w:t>
            </w:r>
            <w:r>
              <w:rPr>
                <w:color w:val="0F0F0F"/>
                <w:sz w:val="22"/>
              </w:rPr>
              <w:t>piece</w:t>
            </w:r>
            <w:r>
              <w:rPr>
                <w:color w:val="0F0F0F"/>
                <w:spacing w:val="-7"/>
                <w:sz w:val="22"/>
              </w:rPr>
              <w:t> </w:t>
            </w:r>
            <w:r>
              <w:rPr>
                <w:color w:val="0F0F0F"/>
                <w:sz w:val="22"/>
              </w:rPr>
              <w:t>of</w:t>
            </w:r>
            <w:r>
              <w:rPr>
                <w:color w:val="0F0F0F"/>
                <w:spacing w:val="-5"/>
                <w:sz w:val="22"/>
              </w:rPr>
              <w:t> </w:t>
            </w:r>
            <w:r>
              <w:rPr>
                <w:color w:val="0F0F0F"/>
                <w:sz w:val="22"/>
              </w:rPr>
              <w:t>data</w:t>
            </w:r>
            <w:r>
              <w:rPr>
                <w:color w:val="0F0F0F"/>
                <w:spacing w:val="2"/>
                <w:sz w:val="22"/>
              </w:rPr>
              <w:t> </w:t>
            </w:r>
            <w:r>
              <w:rPr>
                <w:color w:val="0F0F0F"/>
                <w:sz w:val="22"/>
              </w:rPr>
              <w:t>around</w:t>
            </w:r>
            <w:r>
              <w:rPr>
                <w:color w:val="0F0F0F"/>
                <w:spacing w:val="5"/>
                <w:sz w:val="22"/>
              </w:rPr>
              <w:t> </w:t>
            </w:r>
            <w:r>
              <w:rPr>
                <w:color w:val="0F0F0F"/>
                <w:sz w:val="22"/>
              </w:rPr>
              <w:t>the</w:t>
            </w:r>
            <w:r>
              <w:rPr>
                <w:color w:val="0F0F0F"/>
                <w:spacing w:val="-8"/>
                <w:sz w:val="22"/>
              </w:rPr>
              <w:t> </w:t>
            </w:r>
            <w:r>
              <w:rPr>
                <w:color w:val="0F0F0F"/>
                <w:spacing w:val="-5"/>
                <w:sz w:val="22"/>
              </w:rPr>
              <w:t>app</w:t>
            </w:r>
          </w:p>
        </w:tc>
      </w:tr>
      <w:tr>
        <w:trPr>
          <w:trHeight w:val="381" w:hRule="atLeast"/>
        </w:trPr>
        <w:tc>
          <w:tcPr>
            <w:tcW w:w="3187" w:type="dxa"/>
            <w:tcBorders>
              <w:right w:val="single" w:sz="2" w:space="0" w:color="000000"/>
            </w:tcBorders>
          </w:tcPr>
          <w:p>
            <w:pPr>
              <w:pStyle w:val="TableParagraph"/>
              <w:spacing w:line="244" w:lineRule="exact"/>
              <w:ind w:left="118"/>
              <w:rPr>
                <w:sz w:val="22"/>
              </w:rPr>
            </w:pPr>
            <w:r>
              <w:rPr>
                <w:color w:val="0F0F0F"/>
                <w:spacing w:val="-4"/>
                <w:sz w:val="22"/>
              </w:rPr>
              <w:t>hive</w:t>
            </w:r>
          </w:p>
        </w:tc>
        <w:tc>
          <w:tcPr>
            <w:tcW w:w="5843" w:type="dxa"/>
            <w:gridSpan w:val="2"/>
            <w:tcBorders>
              <w:left w:val="single" w:sz="2" w:space="0" w:color="000000"/>
              <w:right w:val="single" w:sz="2" w:space="0" w:color="000000"/>
            </w:tcBorders>
          </w:tcPr>
          <w:p>
            <w:pPr>
              <w:pStyle w:val="TableParagraph"/>
              <w:spacing w:line="244" w:lineRule="exact"/>
              <w:ind w:left="117"/>
              <w:rPr>
                <w:sz w:val="22"/>
              </w:rPr>
            </w:pPr>
            <w:r>
              <w:rPr>
                <w:color w:val="0F0F0F"/>
                <w:sz w:val="22"/>
              </w:rPr>
              <w:t>Local</w:t>
            </w:r>
            <w:r>
              <w:rPr>
                <w:color w:val="0F0F0F"/>
                <w:spacing w:val="-1"/>
                <w:sz w:val="22"/>
              </w:rPr>
              <w:t> </w:t>
            </w:r>
            <w:r>
              <w:rPr>
                <w:color w:val="0F0F0F"/>
                <w:sz w:val="22"/>
              </w:rPr>
              <w:t>database</w:t>
            </w:r>
            <w:r>
              <w:rPr>
                <w:color w:val="0F0F0F"/>
                <w:spacing w:val="3"/>
                <w:sz w:val="22"/>
              </w:rPr>
              <w:t> </w:t>
            </w:r>
            <w:r>
              <w:rPr>
                <w:color w:val="0F0F0F"/>
                <w:sz w:val="22"/>
              </w:rPr>
              <w:t>for</w:t>
            </w:r>
            <w:r>
              <w:rPr>
                <w:color w:val="0F0F0F"/>
                <w:spacing w:val="-7"/>
                <w:sz w:val="22"/>
              </w:rPr>
              <w:t> </w:t>
            </w:r>
            <w:r>
              <w:rPr>
                <w:color w:val="0F0F0F"/>
                <w:sz w:val="22"/>
              </w:rPr>
              <w:t>the</w:t>
            </w:r>
            <w:r>
              <w:rPr>
                <w:color w:val="0F0F0F"/>
                <w:spacing w:val="-4"/>
                <w:sz w:val="22"/>
              </w:rPr>
              <w:t> </w:t>
            </w:r>
            <w:r>
              <w:rPr>
                <w:color w:val="0F0F0F"/>
                <w:spacing w:val="-5"/>
                <w:sz w:val="22"/>
              </w:rPr>
              <w:t>app</w:t>
            </w:r>
          </w:p>
        </w:tc>
      </w:tr>
      <w:tr>
        <w:trPr>
          <w:trHeight w:val="378" w:hRule="atLeast"/>
        </w:trPr>
        <w:tc>
          <w:tcPr>
            <w:tcW w:w="3187" w:type="dxa"/>
            <w:tcBorders>
              <w:right w:val="single" w:sz="2" w:space="0" w:color="000000"/>
            </w:tcBorders>
          </w:tcPr>
          <w:p>
            <w:pPr>
              <w:pStyle w:val="TableParagraph"/>
              <w:spacing w:line="242" w:lineRule="exact"/>
              <w:ind w:left="113"/>
              <w:rPr>
                <w:sz w:val="22"/>
              </w:rPr>
            </w:pPr>
            <w:r>
              <w:rPr>
                <w:color w:val="0F0F0F"/>
                <w:sz w:val="22"/>
              </w:rPr>
              <w:t>hive</w:t>
            </w:r>
            <w:r>
              <w:rPr>
                <w:color w:val="0F0F0F"/>
                <w:spacing w:val="51"/>
                <w:sz w:val="22"/>
              </w:rPr>
              <w:t> </w:t>
            </w:r>
            <w:r>
              <w:rPr>
                <w:color w:val="0F0F0F"/>
                <w:spacing w:val="-2"/>
                <w:sz w:val="22"/>
              </w:rPr>
              <w:t>flutter</w:t>
            </w:r>
          </w:p>
        </w:tc>
        <w:tc>
          <w:tcPr>
            <w:tcW w:w="5843" w:type="dxa"/>
            <w:gridSpan w:val="2"/>
            <w:tcBorders>
              <w:left w:val="single" w:sz="2" w:space="0" w:color="000000"/>
              <w:right w:val="single" w:sz="2" w:space="0" w:color="000000"/>
            </w:tcBorders>
          </w:tcPr>
          <w:p>
            <w:pPr>
              <w:pStyle w:val="TableParagraph"/>
              <w:spacing w:line="237" w:lineRule="exact"/>
              <w:ind w:left="119"/>
              <w:rPr>
                <w:sz w:val="22"/>
              </w:rPr>
            </w:pPr>
            <w:r>
              <w:rPr>
                <w:color w:val="0F0F0F"/>
                <w:sz w:val="22"/>
              </w:rPr>
              <w:t>Makes</w:t>
            </w:r>
            <w:r>
              <w:rPr>
                <w:color w:val="0F0F0F"/>
                <w:spacing w:val="4"/>
                <w:sz w:val="22"/>
              </w:rPr>
              <w:t> </w:t>
            </w:r>
            <w:r>
              <w:rPr>
                <w:color w:val="0F0F0F"/>
                <w:sz w:val="22"/>
              </w:rPr>
              <w:t>it</w:t>
            </w:r>
            <w:r>
              <w:rPr>
                <w:color w:val="0F0F0F"/>
                <w:spacing w:val="-1"/>
                <w:sz w:val="22"/>
              </w:rPr>
              <w:t> </w:t>
            </w:r>
            <w:r>
              <w:rPr>
                <w:color w:val="0F0F0F"/>
                <w:sz w:val="22"/>
              </w:rPr>
              <w:t>easier to</w:t>
            </w:r>
            <w:r>
              <w:rPr>
                <w:color w:val="0F0F0F"/>
                <w:spacing w:val="-5"/>
                <w:sz w:val="22"/>
              </w:rPr>
              <w:t> </w:t>
            </w:r>
            <w:r>
              <w:rPr>
                <w:color w:val="0F0F0F"/>
                <w:sz w:val="22"/>
              </w:rPr>
              <w:t>use</w:t>
            </w:r>
            <w:r>
              <w:rPr>
                <w:color w:val="0F0F0F"/>
                <w:spacing w:val="-3"/>
                <w:sz w:val="22"/>
              </w:rPr>
              <w:t> </w:t>
            </w:r>
            <w:r>
              <w:rPr>
                <w:color w:val="0F0F0F"/>
                <w:sz w:val="22"/>
              </w:rPr>
              <w:t>with</w:t>
            </w:r>
            <w:r>
              <w:rPr>
                <w:color w:val="0F0F0F"/>
                <w:spacing w:val="-2"/>
                <w:sz w:val="22"/>
              </w:rPr>
              <w:t> flutter</w:t>
            </w:r>
          </w:p>
        </w:tc>
      </w:tr>
      <w:tr>
        <w:trPr>
          <w:trHeight w:val="757" w:hRule="atLeast"/>
        </w:trPr>
        <w:tc>
          <w:tcPr>
            <w:tcW w:w="3187" w:type="dxa"/>
          </w:tcPr>
          <w:p>
            <w:pPr>
              <w:pStyle w:val="TableParagraph"/>
              <w:spacing w:line="242" w:lineRule="exact"/>
              <w:ind w:left="110"/>
              <w:rPr>
                <w:sz w:val="22"/>
              </w:rPr>
            </w:pPr>
            <w:r>
              <w:rPr>
                <w:color w:val="0F0F0F"/>
                <w:sz w:val="22"/>
              </w:rPr>
              <w:t>url</w:t>
            </w:r>
            <w:r>
              <w:rPr>
                <w:color w:val="0F0F0F"/>
                <w:spacing w:val="57"/>
                <w:sz w:val="22"/>
              </w:rPr>
              <w:t> </w:t>
            </w:r>
            <w:r>
              <w:rPr>
                <w:color w:val="0F0F0F"/>
                <w:spacing w:val="-2"/>
                <w:sz w:val="22"/>
              </w:rPr>
              <w:t>launcher</w:t>
            </w:r>
          </w:p>
        </w:tc>
        <w:tc>
          <w:tcPr>
            <w:tcW w:w="5843" w:type="dxa"/>
            <w:gridSpan w:val="2"/>
          </w:tcPr>
          <w:p>
            <w:pPr>
              <w:pStyle w:val="TableParagraph"/>
              <w:spacing w:line="242" w:lineRule="exact"/>
              <w:ind w:left="118"/>
              <w:rPr>
                <w:sz w:val="22"/>
              </w:rPr>
            </w:pPr>
            <w:r>
              <w:rPr>
                <w:color w:val="0F0F0F"/>
                <w:sz w:val="22"/>
              </w:rPr>
              <w:t>Allows</w:t>
            </w:r>
            <w:r>
              <w:rPr>
                <w:color w:val="0F0F0F"/>
                <w:spacing w:val="28"/>
                <w:sz w:val="22"/>
              </w:rPr>
              <w:t> </w:t>
            </w:r>
            <w:r>
              <w:rPr>
                <w:color w:val="0F0F0F"/>
                <w:sz w:val="22"/>
              </w:rPr>
              <w:t>to</w:t>
            </w:r>
            <w:r>
              <w:rPr>
                <w:color w:val="0F0F0F"/>
                <w:spacing w:val="13"/>
                <w:sz w:val="22"/>
              </w:rPr>
              <w:t> </w:t>
            </w:r>
            <w:r>
              <w:rPr>
                <w:color w:val="0F0F0F"/>
                <w:sz w:val="22"/>
              </w:rPr>
              <w:t>open</w:t>
            </w:r>
            <w:r>
              <w:rPr>
                <w:color w:val="0F0F0F"/>
                <w:spacing w:val="20"/>
                <w:sz w:val="22"/>
              </w:rPr>
              <w:t> </w:t>
            </w:r>
            <w:r>
              <w:rPr>
                <w:color w:val="0F0F0F"/>
                <w:sz w:val="22"/>
              </w:rPr>
              <w:t>the</w:t>
            </w:r>
            <w:r>
              <w:rPr>
                <w:color w:val="0F0F0F"/>
                <w:spacing w:val="20"/>
                <w:sz w:val="22"/>
              </w:rPr>
              <w:t> </w:t>
            </w:r>
            <w:r>
              <w:rPr>
                <w:color w:val="0F0F0F"/>
                <w:sz w:val="22"/>
              </w:rPr>
              <w:t>web</w:t>
            </w:r>
            <w:r>
              <w:rPr>
                <w:color w:val="0F0F0F"/>
                <w:spacing w:val="23"/>
                <w:sz w:val="22"/>
              </w:rPr>
              <w:t> </w:t>
            </w:r>
            <w:r>
              <w:rPr>
                <w:color w:val="0F0F0F"/>
                <w:sz w:val="22"/>
              </w:rPr>
              <w:t>browser,</w:t>
            </w:r>
            <w:r>
              <w:rPr>
                <w:color w:val="0F0F0F"/>
                <w:spacing w:val="25"/>
                <w:sz w:val="22"/>
              </w:rPr>
              <w:t> </w:t>
            </w:r>
            <w:r>
              <w:rPr>
                <w:color w:val="0F0F0F"/>
                <w:sz w:val="22"/>
              </w:rPr>
              <w:t>map</w:t>
            </w:r>
            <w:r>
              <w:rPr>
                <w:color w:val="0F0F0F"/>
                <w:spacing w:val="24"/>
                <w:sz w:val="22"/>
              </w:rPr>
              <w:t> </w:t>
            </w:r>
            <w:r>
              <w:rPr>
                <w:color w:val="0F0F0F"/>
                <w:sz w:val="22"/>
              </w:rPr>
              <w:t>applications</w:t>
            </w:r>
            <w:r>
              <w:rPr>
                <w:color w:val="0F0F0F"/>
                <w:spacing w:val="38"/>
                <w:sz w:val="22"/>
              </w:rPr>
              <w:t> </w:t>
            </w:r>
            <w:r>
              <w:rPr>
                <w:color w:val="0F0F0F"/>
                <w:sz w:val="22"/>
              </w:rPr>
              <w:t>as</w:t>
            </w:r>
            <w:r>
              <w:rPr>
                <w:color w:val="0F0F0F"/>
                <w:spacing w:val="15"/>
                <w:sz w:val="22"/>
              </w:rPr>
              <w:t> </w:t>
            </w:r>
            <w:r>
              <w:rPr>
                <w:color w:val="0F0F0F"/>
                <w:sz w:val="22"/>
              </w:rPr>
              <w:t>well</w:t>
            </w:r>
            <w:r>
              <w:rPr>
                <w:color w:val="0F0F0F"/>
                <w:spacing w:val="20"/>
                <w:sz w:val="22"/>
              </w:rPr>
              <w:t> </w:t>
            </w:r>
            <w:r>
              <w:rPr>
                <w:color w:val="0F0F0F"/>
                <w:spacing w:val="-5"/>
                <w:sz w:val="22"/>
              </w:rPr>
              <w:t>as</w:t>
            </w:r>
          </w:p>
          <w:p>
            <w:pPr>
              <w:pStyle w:val="TableParagraph"/>
              <w:spacing w:before="126"/>
              <w:ind w:left="116"/>
              <w:rPr>
                <w:sz w:val="22"/>
              </w:rPr>
            </w:pPr>
            <w:r>
              <w:rPr>
                <w:color w:val="0F0F0F"/>
                <w:sz w:val="22"/>
              </w:rPr>
              <w:t>email,</w:t>
            </w:r>
            <w:r>
              <w:rPr>
                <w:color w:val="0F0F0F"/>
                <w:spacing w:val="1"/>
                <w:sz w:val="22"/>
              </w:rPr>
              <w:t> </w:t>
            </w:r>
            <w:r>
              <w:rPr>
                <w:color w:val="0F0F0F"/>
                <w:spacing w:val="-4"/>
                <w:sz w:val="22"/>
              </w:rPr>
              <w:t>etc.</w:t>
            </w:r>
          </w:p>
        </w:tc>
      </w:tr>
      <w:tr>
        <w:trPr>
          <w:trHeight w:val="381" w:hRule="atLeast"/>
        </w:trPr>
        <w:tc>
          <w:tcPr>
            <w:tcW w:w="3187" w:type="dxa"/>
          </w:tcPr>
          <w:p>
            <w:pPr>
              <w:pStyle w:val="TableParagraph"/>
              <w:spacing w:line="243" w:lineRule="exact"/>
              <w:ind w:left="111"/>
              <w:rPr>
                <w:sz w:val="22"/>
              </w:rPr>
            </w:pPr>
            <w:r>
              <w:rPr>
                <w:color w:val="0F0F0F"/>
                <w:spacing w:val="-2"/>
                <w:sz w:val="22"/>
              </w:rPr>
              <w:t>flutter_map</w:t>
            </w:r>
          </w:p>
        </w:tc>
        <w:tc>
          <w:tcPr>
            <w:tcW w:w="5843" w:type="dxa"/>
            <w:gridSpan w:val="2"/>
            <w:tcBorders>
              <w:right w:val="nil"/>
            </w:tcBorders>
          </w:tcPr>
          <w:p>
            <w:pPr>
              <w:pStyle w:val="TableParagraph"/>
              <w:spacing w:line="243" w:lineRule="exact"/>
              <w:ind w:left="116"/>
              <w:rPr>
                <w:sz w:val="22"/>
              </w:rPr>
            </w:pPr>
            <w:r>
              <w:rPr>
                <w:color w:val="0F0F0F"/>
                <w:sz w:val="22"/>
              </w:rPr>
              <w:t>Provides</w:t>
            </w:r>
            <w:r>
              <w:rPr>
                <w:color w:val="0F0F0F"/>
                <w:spacing w:val="1"/>
                <w:sz w:val="22"/>
              </w:rPr>
              <w:t> </w:t>
            </w:r>
            <w:r>
              <w:rPr>
                <w:color w:val="0F0F0F"/>
                <w:sz w:val="22"/>
              </w:rPr>
              <w:t>the</w:t>
            </w:r>
            <w:r>
              <w:rPr>
                <w:color w:val="0F0F0F"/>
                <w:spacing w:val="-4"/>
                <w:sz w:val="22"/>
              </w:rPr>
              <w:t> </w:t>
            </w:r>
            <w:r>
              <w:rPr>
                <w:color w:val="0F0F0F"/>
                <w:sz w:val="22"/>
              </w:rPr>
              <w:t>mapping</w:t>
            </w:r>
            <w:r>
              <w:rPr>
                <w:color w:val="0F0F0F"/>
                <w:spacing w:val="-4"/>
                <w:sz w:val="22"/>
              </w:rPr>
              <w:t> </w:t>
            </w:r>
            <w:r>
              <w:rPr>
                <w:color w:val="0F0F0F"/>
                <w:sz w:val="22"/>
              </w:rPr>
              <w:t>interface</w:t>
            </w:r>
            <w:r>
              <w:rPr>
                <w:color w:val="0F0F0F"/>
                <w:spacing w:val="5"/>
                <w:sz w:val="22"/>
              </w:rPr>
              <w:t> </w:t>
            </w:r>
            <w:r>
              <w:rPr>
                <w:color w:val="0F0F0F"/>
                <w:sz w:val="22"/>
              </w:rPr>
              <w:t>for</w:t>
            </w:r>
            <w:r>
              <w:rPr>
                <w:color w:val="0F0F0F"/>
                <w:spacing w:val="-5"/>
                <w:sz w:val="22"/>
              </w:rPr>
              <w:t> </w:t>
            </w:r>
            <w:r>
              <w:rPr>
                <w:color w:val="0F0F0F"/>
                <w:sz w:val="22"/>
              </w:rPr>
              <w:t>the</w:t>
            </w:r>
            <w:r>
              <w:rPr>
                <w:color w:val="0F0F0F"/>
                <w:spacing w:val="-10"/>
                <w:sz w:val="22"/>
              </w:rPr>
              <w:t> </w:t>
            </w:r>
            <w:r>
              <w:rPr>
                <w:color w:val="0F0F0F"/>
                <w:spacing w:val="-2"/>
                <w:sz w:val="22"/>
              </w:rPr>
              <w:t>application.</w:t>
            </w:r>
          </w:p>
        </w:tc>
      </w:tr>
      <w:tr>
        <w:trPr>
          <w:trHeight w:val="758" w:hRule="atLeast"/>
        </w:trPr>
        <w:tc>
          <w:tcPr>
            <w:tcW w:w="3187" w:type="dxa"/>
          </w:tcPr>
          <w:p>
            <w:pPr>
              <w:pStyle w:val="TableParagraph"/>
              <w:spacing w:line="241" w:lineRule="exact"/>
              <w:ind w:left="113"/>
              <w:rPr>
                <w:sz w:val="22"/>
              </w:rPr>
            </w:pPr>
            <w:r>
              <w:rPr>
                <w:color w:val="0F0F0F"/>
                <w:spacing w:val="-2"/>
                <w:sz w:val="22"/>
              </w:rPr>
              <w:t>latlong2</w:t>
            </w:r>
          </w:p>
        </w:tc>
        <w:tc>
          <w:tcPr>
            <w:tcW w:w="5843" w:type="dxa"/>
            <w:gridSpan w:val="2"/>
          </w:tcPr>
          <w:p>
            <w:pPr>
              <w:pStyle w:val="TableParagraph"/>
              <w:spacing w:line="241" w:lineRule="exact"/>
              <w:ind w:left="118"/>
              <w:rPr>
                <w:sz w:val="22"/>
              </w:rPr>
            </w:pPr>
            <w:r>
              <w:rPr>
                <w:color w:val="0F0F0F"/>
                <w:sz w:val="22"/>
              </w:rPr>
              <w:t>A</w:t>
            </w:r>
            <w:r>
              <w:rPr>
                <w:color w:val="0F0F0F"/>
                <w:spacing w:val="60"/>
                <w:w w:val="150"/>
                <w:sz w:val="22"/>
              </w:rPr>
              <w:t> </w:t>
            </w:r>
            <w:r>
              <w:rPr>
                <w:color w:val="0F0F0F"/>
                <w:sz w:val="22"/>
              </w:rPr>
              <w:t>lightweight</w:t>
            </w:r>
            <w:r>
              <w:rPr>
                <w:color w:val="0F0F0F"/>
                <w:spacing w:val="74"/>
                <w:w w:val="150"/>
                <w:sz w:val="22"/>
              </w:rPr>
              <w:t> </w:t>
            </w:r>
            <w:r>
              <w:rPr>
                <w:color w:val="0F0F0F"/>
                <w:sz w:val="22"/>
              </w:rPr>
              <w:t>library</w:t>
            </w:r>
            <w:r>
              <w:rPr>
                <w:color w:val="0F0F0F"/>
                <w:spacing w:val="55"/>
                <w:w w:val="150"/>
                <w:sz w:val="22"/>
              </w:rPr>
              <w:t> </w:t>
            </w:r>
            <w:r>
              <w:rPr>
                <w:color w:val="0F0F0F"/>
                <w:sz w:val="22"/>
              </w:rPr>
              <w:t>for</w:t>
            </w:r>
            <w:r>
              <w:rPr>
                <w:color w:val="0F0F0F"/>
                <w:spacing w:val="56"/>
                <w:w w:val="150"/>
                <w:sz w:val="22"/>
              </w:rPr>
              <w:t> </w:t>
            </w:r>
            <w:r>
              <w:rPr>
                <w:color w:val="0F0F0F"/>
                <w:sz w:val="22"/>
              </w:rPr>
              <w:t>common</w:t>
            </w:r>
            <w:r>
              <w:rPr>
                <w:color w:val="0F0F0F"/>
                <w:spacing w:val="75"/>
                <w:w w:val="150"/>
                <w:sz w:val="22"/>
              </w:rPr>
              <w:t> </w:t>
            </w:r>
            <w:r>
              <w:rPr>
                <w:color w:val="0F0F0F"/>
                <w:sz w:val="22"/>
              </w:rPr>
              <w:t>latitude</w:t>
            </w:r>
            <w:r>
              <w:rPr>
                <w:color w:val="0F0F0F"/>
                <w:spacing w:val="67"/>
                <w:w w:val="150"/>
                <w:sz w:val="22"/>
              </w:rPr>
              <w:t> </w:t>
            </w:r>
            <w:r>
              <w:rPr>
                <w:color w:val="0F0F0F"/>
                <w:sz w:val="22"/>
              </w:rPr>
              <w:t>and</w:t>
            </w:r>
            <w:r>
              <w:rPr>
                <w:color w:val="0F0F0F"/>
                <w:spacing w:val="64"/>
                <w:w w:val="150"/>
                <w:sz w:val="22"/>
              </w:rPr>
              <w:t> </w:t>
            </w:r>
            <w:r>
              <w:rPr>
                <w:color w:val="0F0F0F"/>
                <w:spacing w:val="-2"/>
                <w:sz w:val="22"/>
              </w:rPr>
              <w:t>longitude</w:t>
            </w:r>
          </w:p>
          <w:p>
            <w:pPr>
              <w:pStyle w:val="TableParagraph"/>
              <w:spacing w:before="126"/>
              <w:ind w:left="112"/>
              <w:rPr>
                <w:sz w:val="22"/>
              </w:rPr>
            </w:pPr>
            <w:r>
              <w:rPr>
                <w:color w:val="0F0F0F"/>
                <w:spacing w:val="-2"/>
                <w:sz w:val="22"/>
              </w:rPr>
              <w:t>calculation</w:t>
            </w:r>
          </w:p>
        </w:tc>
      </w:tr>
    </w:tbl>
    <w:p>
      <w:pPr>
        <w:spacing w:after="0"/>
        <w:rPr>
          <w:sz w:val="22"/>
        </w:rPr>
        <w:sectPr>
          <w:pgSz w:w="11910" w:h="16840"/>
          <w:pgMar w:header="658" w:footer="1409" w:top="1280" w:bottom="1600" w:left="240" w:right="220"/>
        </w:sectPr>
      </w:pPr>
    </w:p>
    <w:p>
      <w:pPr>
        <w:pStyle w:val="BodyText"/>
        <w:spacing w:before="8" w:after="1"/>
        <w:rPr>
          <w:b/>
          <w:sz w:val="13"/>
        </w:rPr>
      </w:pPr>
    </w:p>
    <w:tbl>
      <w:tblPr>
        <w:tblW w:w="0" w:type="auto"/>
        <w:jc w:val="left"/>
        <w:tblInd w:w="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86"/>
        <w:gridCol w:w="1492"/>
        <w:gridCol w:w="4351"/>
      </w:tblGrid>
      <w:tr>
        <w:trPr>
          <w:trHeight w:val="760" w:hRule="atLeast"/>
        </w:trPr>
        <w:tc>
          <w:tcPr>
            <w:tcW w:w="3186" w:type="dxa"/>
            <w:tcBorders>
              <w:right w:val="single" w:sz="2" w:space="0" w:color="000000"/>
            </w:tcBorders>
          </w:tcPr>
          <w:p>
            <w:pPr>
              <w:pStyle w:val="TableParagraph"/>
              <w:spacing w:line="227" w:lineRule="exact"/>
              <w:ind w:left="108"/>
              <w:rPr>
                <w:sz w:val="22"/>
              </w:rPr>
            </w:pPr>
            <w:r>
              <w:rPr>
                <w:color w:val="0F0F0F"/>
                <w:spacing w:val="-2"/>
                <w:sz w:val="22"/>
              </w:rPr>
              <w:t>geolocator</w:t>
            </w:r>
          </w:p>
        </w:tc>
        <w:tc>
          <w:tcPr>
            <w:tcW w:w="5843" w:type="dxa"/>
            <w:gridSpan w:val="2"/>
            <w:tcBorders>
              <w:left w:val="single" w:sz="2" w:space="0" w:color="000000"/>
            </w:tcBorders>
          </w:tcPr>
          <w:p>
            <w:pPr>
              <w:pStyle w:val="TableParagraph"/>
              <w:spacing w:line="227" w:lineRule="exact"/>
              <w:ind w:left="116"/>
              <w:rPr>
                <w:sz w:val="22"/>
              </w:rPr>
            </w:pPr>
            <w:r>
              <w:rPr>
                <w:color w:val="0F0F0F"/>
                <w:sz w:val="22"/>
              </w:rPr>
              <w:t>This</w:t>
            </w:r>
            <w:r>
              <w:rPr>
                <w:color w:val="0F0F0F"/>
                <w:spacing w:val="-8"/>
                <w:sz w:val="22"/>
              </w:rPr>
              <w:t> </w:t>
            </w:r>
            <w:r>
              <w:rPr>
                <w:color w:val="0F0F0F"/>
                <w:sz w:val="22"/>
              </w:rPr>
              <w:t>plugin</w:t>
            </w:r>
            <w:r>
              <w:rPr>
                <w:color w:val="0F0F0F"/>
                <w:spacing w:val="-1"/>
                <w:sz w:val="22"/>
              </w:rPr>
              <w:t> </w:t>
            </w:r>
            <w:r>
              <w:rPr>
                <w:color w:val="0F0F0F"/>
                <w:sz w:val="22"/>
              </w:rPr>
              <w:t>provides</w:t>
            </w:r>
            <w:r>
              <w:rPr>
                <w:color w:val="0F0F0F"/>
                <w:spacing w:val="2"/>
                <w:sz w:val="22"/>
              </w:rPr>
              <w:t> </w:t>
            </w:r>
            <w:r>
              <w:rPr>
                <w:color w:val="0F0F0F"/>
                <w:sz w:val="22"/>
              </w:rPr>
              <w:t>a</w:t>
            </w:r>
            <w:r>
              <w:rPr>
                <w:color w:val="0F0F0F"/>
                <w:spacing w:val="-12"/>
                <w:sz w:val="22"/>
              </w:rPr>
              <w:t> </w:t>
            </w:r>
            <w:r>
              <w:rPr>
                <w:color w:val="0F0F0F"/>
                <w:sz w:val="22"/>
              </w:rPr>
              <w:t>cross-platform</w:t>
            </w:r>
            <w:r>
              <w:rPr>
                <w:color w:val="0F0F0F"/>
                <w:spacing w:val="-16"/>
                <w:sz w:val="22"/>
              </w:rPr>
              <w:t> </w:t>
            </w:r>
            <w:r>
              <w:rPr>
                <w:color w:val="0F0F0F"/>
                <w:sz w:val="22"/>
              </w:rPr>
              <w:t>(iOS,</w:t>
            </w:r>
            <w:r>
              <w:rPr>
                <w:color w:val="0F0F0F"/>
                <w:spacing w:val="-4"/>
                <w:sz w:val="22"/>
              </w:rPr>
              <w:t> </w:t>
            </w:r>
            <w:r>
              <w:rPr>
                <w:color w:val="0F0F0F"/>
                <w:sz w:val="22"/>
              </w:rPr>
              <w:t>Android)</w:t>
            </w:r>
            <w:r>
              <w:rPr>
                <w:color w:val="0F0F0F"/>
                <w:spacing w:val="-3"/>
                <w:sz w:val="22"/>
              </w:rPr>
              <w:t> </w:t>
            </w:r>
            <w:r>
              <w:rPr>
                <w:color w:val="0F0F0F"/>
                <w:sz w:val="22"/>
              </w:rPr>
              <w:t>API</w:t>
            </w:r>
            <w:r>
              <w:rPr>
                <w:color w:val="0F0F0F"/>
                <w:spacing w:val="-3"/>
                <w:sz w:val="22"/>
              </w:rPr>
              <w:t> </w:t>
            </w:r>
            <w:r>
              <w:rPr>
                <w:color w:val="0F0F0F"/>
                <w:sz w:val="22"/>
              </w:rPr>
              <w:t>to</w:t>
            </w:r>
            <w:r>
              <w:rPr>
                <w:color w:val="0F0F0F"/>
                <w:spacing w:val="-12"/>
                <w:sz w:val="22"/>
              </w:rPr>
              <w:t> </w:t>
            </w:r>
            <w:r>
              <w:rPr>
                <w:color w:val="0F0F0F"/>
                <w:spacing w:val="-5"/>
                <w:sz w:val="22"/>
              </w:rPr>
              <w:t>get</w:t>
            </w:r>
          </w:p>
          <w:p>
            <w:pPr>
              <w:pStyle w:val="TableParagraph"/>
              <w:spacing w:before="126"/>
              <w:ind w:left="121"/>
              <w:rPr>
                <w:sz w:val="22"/>
              </w:rPr>
            </w:pPr>
            <w:r>
              <w:rPr>
                <w:color w:val="0F0F0F"/>
                <w:sz w:val="22"/>
              </w:rPr>
              <w:t>the</w:t>
            </w:r>
            <w:r>
              <w:rPr>
                <w:color w:val="0F0F0F"/>
                <w:spacing w:val="-5"/>
                <w:sz w:val="22"/>
              </w:rPr>
              <w:t> </w:t>
            </w:r>
            <w:r>
              <w:rPr>
                <w:color w:val="0F0F0F"/>
                <w:sz w:val="22"/>
              </w:rPr>
              <w:t>generic</w:t>
            </w:r>
            <w:r>
              <w:rPr>
                <w:color w:val="0F0F0F"/>
                <w:spacing w:val="-2"/>
                <w:sz w:val="22"/>
              </w:rPr>
              <w:t> </w:t>
            </w:r>
            <w:r>
              <w:rPr>
                <w:color w:val="0F0F0F"/>
                <w:sz w:val="22"/>
              </w:rPr>
              <w:t>location</w:t>
            </w:r>
            <w:r>
              <w:rPr>
                <w:color w:val="0F0F0F"/>
                <w:spacing w:val="-3"/>
                <w:sz w:val="22"/>
              </w:rPr>
              <w:t> </w:t>
            </w:r>
            <w:r>
              <w:rPr>
                <w:color w:val="0F0F0F"/>
                <w:spacing w:val="-4"/>
                <w:sz w:val="22"/>
              </w:rPr>
              <w:t>(GPS)</w:t>
            </w:r>
          </w:p>
        </w:tc>
      </w:tr>
      <w:tr>
        <w:trPr>
          <w:trHeight w:val="760" w:hRule="atLeast"/>
        </w:trPr>
        <w:tc>
          <w:tcPr>
            <w:tcW w:w="3186" w:type="dxa"/>
            <w:tcBorders>
              <w:right w:val="single" w:sz="2" w:space="0" w:color="000000"/>
            </w:tcBorders>
          </w:tcPr>
          <w:p>
            <w:pPr>
              <w:pStyle w:val="TableParagraph"/>
              <w:spacing w:line="230" w:lineRule="exact"/>
              <w:ind w:left="108"/>
              <w:rPr>
                <w:sz w:val="22"/>
              </w:rPr>
            </w:pPr>
            <w:r>
              <w:rPr>
                <w:color w:val="0F0F0F"/>
                <w:spacing w:val="-2"/>
                <w:sz w:val="22"/>
              </w:rPr>
              <w:t>geocoding</w:t>
            </w:r>
          </w:p>
        </w:tc>
        <w:tc>
          <w:tcPr>
            <w:tcW w:w="5843" w:type="dxa"/>
            <w:gridSpan w:val="2"/>
            <w:tcBorders>
              <w:left w:val="single" w:sz="2" w:space="0" w:color="000000"/>
            </w:tcBorders>
          </w:tcPr>
          <w:p>
            <w:pPr>
              <w:pStyle w:val="TableParagraph"/>
              <w:spacing w:line="230" w:lineRule="exact"/>
              <w:ind w:left="116"/>
              <w:rPr>
                <w:sz w:val="22"/>
              </w:rPr>
            </w:pPr>
            <w:r>
              <w:rPr>
                <w:color w:val="0F0F0F"/>
                <w:sz w:val="22"/>
              </w:rPr>
              <w:t>A</w:t>
            </w:r>
            <w:r>
              <w:rPr>
                <w:color w:val="0F0F0F"/>
                <w:spacing w:val="-13"/>
                <w:sz w:val="22"/>
              </w:rPr>
              <w:t> </w:t>
            </w:r>
            <w:r>
              <w:rPr>
                <w:color w:val="0F0F0F"/>
                <w:sz w:val="22"/>
              </w:rPr>
              <w:t>Flutter Geocoding</w:t>
            </w:r>
            <w:r>
              <w:rPr>
                <w:color w:val="0F0F0F"/>
                <w:spacing w:val="-1"/>
                <w:sz w:val="22"/>
              </w:rPr>
              <w:t> </w:t>
            </w:r>
            <w:r>
              <w:rPr>
                <w:color w:val="0F0F0F"/>
                <w:sz w:val="22"/>
              </w:rPr>
              <w:t>plugin</w:t>
            </w:r>
            <w:r>
              <w:rPr>
                <w:color w:val="0F0F0F"/>
                <w:spacing w:val="2"/>
                <w:sz w:val="22"/>
              </w:rPr>
              <w:t> </w:t>
            </w:r>
            <w:r>
              <w:rPr>
                <w:color w:val="0F0F0F"/>
                <w:sz w:val="22"/>
              </w:rPr>
              <w:t>which</w:t>
            </w:r>
            <w:r>
              <w:rPr>
                <w:color w:val="0F0F0F"/>
                <w:spacing w:val="-2"/>
                <w:sz w:val="22"/>
              </w:rPr>
              <w:t> </w:t>
            </w:r>
            <w:r>
              <w:rPr>
                <w:color w:val="0F0F0F"/>
                <w:sz w:val="22"/>
              </w:rPr>
              <w:t>provides</w:t>
            </w:r>
            <w:r>
              <w:rPr>
                <w:color w:val="0F0F0F"/>
                <w:spacing w:val="1"/>
                <w:sz w:val="22"/>
              </w:rPr>
              <w:t> </w:t>
            </w:r>
            <w:r>
              <w:rPr>
                <w:color w:val="0F0F0F"/>
                <w:sz w:val="22"/>
              </w:rPr>
              <w:t>easy</w:t>
            </w:r>
            <w:r>
              <w:rPr>
                <w:color w:val="0F0F0F"/>
                <w:spacing w:val="-2"/>
                <w:sz w:val="22"/>
              </w:rPr>
              <w:t> </w:t>
            </w:r>
            <w:r>
              <w:rPr>
                <w:color w:val="0F0F0F"/>
                <w:sz w:val="22"/>
              </w:rPr>
              <w:t>geocoding</w:t>
            </w:r>
            <w:r>
              <w:rPr>
                <w:color w:val="0F0F0F"/>
                <w:spacing w:val="-1"/>
                <w:sz w:val="22"/>
              </w:rPr>
              <w:t> </w:t>
            </w:r>
            <w:r>
              <w:rPr>
                <w:color w:val="0F0F0F"/>
                <w:spacing w:val="-5"/>
                <w:sz w:val="22"/>
              </w:rPr>
              <w:t>and</w:t>
            </w:r>
          </w:p>
          <w:p>
            <w:pPr>
              <w:pStyle w:val="TableParagraph"/>
              <w:spacing w:before="126"/>
              <w:ind w:left="117"/>
              <w:rPr>
                <w:sz w:val="22"/>
              </w:rPr>
            </w:pPr>
            <w:r>
              <w:rPr>
                <w:color w:val="0F0F0F"/>
                <w:sz w:val="22"/>
              </w:rPr>
              <w:t>reverse-geocoding</w:t>
            </w:r>
            <w:r>
              <w:rPr>
                <w:color w:val="0F0F0F"/>
                <w:spacing w:val="2"/>
                <w:sz w:val="22"/>
              </w:rPr>
              <w:t> </w:t>
            </w:r>
            <w:r>
              <w:rPr>
                <w:color w:val="0F0F0F"/>
                <w:spacing w:val="-2"/>
                <w:sz w:val="22"/>
              </w:rPr>
              <w:t>features</w:t>
            </w:r>
          </w:p>
        </w:tc>
      </w:tr>
      <w:tr>
        <w:trPr>
          <w:trHeight w:val="755" w:hRule="atLeast"/>
        </w:trPr>
        <w:tc>
          <w:tcPr>
            <w:tcW w:w="3186" w:type="dxa"/>
            <w:tcBorders>
              <w:right w:val="single" w:sz="2" w:space="0" w:color="000000"/>
            </w:tcBorders>
          </w:tcPr>
          <w:p>
            <w:pPr>
              <w:pStyle w:val="TableParagraph"/>
              <w:spacing w:line="229" w:lineRule="exact"/>
              <w:ind w:left="111"/>
              <w:rPr>
                <w:sz w:val="22"/>
              </w:rPr>
            </w:pPr>
            <w:r>
              <w:rPr>
                <w:color w:val="0F0F0F"/>
                <w:sz w:val="22"/>
              </w:rPr>
              <w:t>firebase</w:t>
            </w:r>
            <w:r>
              <w:rPr>
                <w:color w:val="0F0F0F"/>
                <w:spacing w:val="50"/>
                <w:sz w:val="22"/>
              </w:rPr>
              <w:t> </w:t>
            </w:r>
            <w:r>
              <w:rPr>
                <w:color w:val="0F0F0F"/>
                <w:spacing w:val="-4"/>
                <w:sz w:val="22"/>
              </w:rPr>
              <w:t>core</w:t>
            </w:r>
          </w:p>
        </w:tc>
        <w:tc>
          <w:tcPr>
            <w:tcW w:w="5843" w:type="dxa"/>
            <w:gridSpan w:val="2"/>
            <w:tcBorders>
              <w:left w:val="single" w:sz="2" w:space="0" w:color="000000"/>
            </w:tcBorders>
          </w:tcPr>
          <w:p>
            <w:pPr>
              <w:pStyle w:val="TableParagraph"/>
              <w:spacing w:line="229" w:lineRule="exact"/>
              <w:ind w:left="119"/>
              <w:rPr>
                <w:sz w:val="22"/>
              </w:rPr>
            </w:pPr>
            <w:r>
              <w:rPr>
                <w:color w:val="0F0F0F"/>
                <w:sz w:val="22"/>
              </w:rPr>
              <w:t>Responsible</w:t>
            </w:r>
            <w:r>
              <w:rPr>
                <w:color w:val="0F0F0F"/>
                <w:spacing w:val="71"/>
                <w:sz w:val="22"/>
              </w:rPr>
              <w:t> </w:t>
            </w:r>
            <w:r>
              <w:rPr>
                <w:color w:val="0F0F0F"/>
                <w:sz w:val="22"/>
              </w:rPr>
              <w:t>for</w:t>
            </w:r>
            <w:r>
              <w:rPr>
                <w:color w:val="0F0F0F"/>
                <w:spacing w:val="63"/>
                <w:sz w:val="22"/>
              </w:rPr>
              <w:t> </w:t>
            </w:r>
            <w:r>
              <w:rPr>
                <w:color w:val="0F0F0F"/>
                <w:sz w:val="22"/>
              </w:rPr>
              <w:t>connecting</w:t>
            </w:r>
            <w:r>
              <w:rPr>
                <w:color w:val="0F0F0F"/>
                <w:spacing w:val="70"/>
                <w:sz w:val="22"/>
              </w:rPr>
              <w:t> </w:t>
            </w:r>
            <w:r>
              <w:rPr>
                <w:color w:val="0F0F0F"/>
                <w:sz w:val="22"/>
              </w:rPr>
              <w:t>the</w:t>
            </w:r>
            <w:r>
              <w:rPr>
                <w:color w:val="0F0F0F"/>
                <w:spacing w:val="61"/>
                <w:sz w:val="22"/>
              </w:rPr>
              <w:t> </w:t>
            </w:r>
            <w:r>
              <w:rPr>
                <w:color w:val="0F0F0F"/>
                <w:sz w:val="22"/>
              </w:rPr>
              <w:t>Flutter</w:t>
            </w:r>
            <w:r>
              <w:rPr>
                <w:color w:val="0F0F0F"/>
                <w:spacing w:val="66"/>
                <w:sz w:val="22"/>
              </w:rPr>
              <w:t> </w:t>
            </w:r>
            <w:r>
              <w:rPr>
                <w:color w:val="0F0F0F"/>
                <w:sz w:val="22"/>
              </w:rPr>
              <w:t>app</w:t>
            </w:r>
            <w:r>
              <w:rPr>
                <w:color w:val="0F0F0F"/>
                <w:spacing w:val="62"/>
                <w:sz w:val="22"/>
              </w:rPr>
              <w:t> </w:t>
            </w:r>
            <w:r>
              <w:rPr>
                <w:color w:val="0F0F0F"/>
                <w:sz w:val="22"/>
              </w:rPr>
              <w:t>to</w:t>
            </w:r>
            <w:r>
              <w:rPr>
                <w:color w:val="0F0F0F"/>
                <w:spacing w:val="58"/>
                <w:sz w:val="22"/>
              </w:rPr>
              <w:t> </w:t>
            </w:r>
            <w:r>
              <w:rPr>
                <w:color w:val="0F0F0F"/>
                <w:sz w:val="22"/>
              </w:rPr>
              <w:t>the</w:t>
            </w:r>
            <w:r>
              <w:rPr>
                <w:color w:val="0F0F0F"/>
                <w:spacing w:val="56"/>
                <w:sz w:val="22"/>
              </w:rPr>
              <w:t> </w:t>
            </w:r>
            <w:r>
              <w:rPr>
                <w:color w:val="0F0F0F"/>
                <w:spacing w:val="-2"/>
                <w:sz w:val="22"/>
              </w:rPr>
              <w:t>Firebase</w:t>
            </w:r>
          </w:p>
          <w:p>
            <w:pPr>
              <w:pStyle w:val="TableParagraph"/>
              <w:spacing w:before="126"/>
              <w:ind w:left="119"/>
              <w:rPr>
                <w:sz w:val="22"/>
              </w:rPr>
            </w:pPr>
            <w:r>
              <w:rPr>
                <w:color w:val="0F0F0F"/>
                <w:spacing w:val="-2"/>
                <w:sz w:val="22"/>
              </w:rPr>
              <w:t>project.</w:t>
            </w:r>
          </w:p>
        </w:tc>
      </w:tr>
      <w:tr>
        <w:trPr>
          <w:trHeight w:val="762" w:hRule="atLeast"/>
        </w:trPr>
        <w:tc>
          <w:tcPr>
            <w:tcW w:w="3186" w:type="dxa"/>
            <w:tcBorders>
              <w:right w:val="single" w:sz="2" w:space="0" w:color="000000"/>
            </w:tcBorders>
          </w:tcPr>
          <w:p>
            <w:pPr>
              <w:pStyle w:val="TableParagraph"/>
              <w:spacing w:line="232" w:lineRule="exact"/>
              <w:ind w:left="111"/>
              <w:rPr>
                <w:sz w:val="22"/>
              </w:rPr>
            </w:pPr>
            <w:r>
              <w:rPr>
                <w:color w:val="0F0F0F"/>
                <w:sz w:val="22"/>
              </w:rPr>
              <w:t>firebase</w:t>
            </w:r>
            <w:r>
              <w:rPr>
                <w:color w:val="0F0F0F"/>
                <w:spacing w:val="50"/>
                <w:sz w:val="22"/>
              </w:rPr>
              <w:t> </w:t>
            </w:r>
            <w:r>
              <w:rPr>
                <w:color w:val="0F0F0F"/>
                <w:spacing w:val="-4"/>
                <w:sz w:val="22"/>
              </w:rPr>
              <w:t>auth</w:t>
            </w:r>
          </w:p>
        </w:tc>
        <w:tc>
          <w:tcPr>
            <w:tcW w:w="5843" w:type="dxa"/>
            <w:gridSpan w:val="2"/>
            <w:tcBorders>
              <w:left w:val="single" w:sz="2" w:space="0" w:color="000000"/>
            </w:tcBorders>
          </w:tcPr>
          <w:p>
            <w:pPr>
              <w:pStyle w:val="TableParagraph"/>
              <w:spacing w:line="232" w:lineRule="exact"/>
              <w:ind w:left="118"/>
              <w:rPr>
                <w:sz w:val="22"/>
              </w:rPr>
            </w:pPr>
            <w:r>
              <w:rPr>
                <w:color w:val="0F0F0F"/>
                <w:sz w:val="22"/>
              </w:rPr>
              <w:t>Enables</w:t>
            </w:r>
            <w:r>
              <w:rPr>
                <w:color w:val="0F0F0F"/>
                <w:spacing w:val="-14"/>
                <w:sz w:val="22"/>
              </w:rPr>
              <w:t> </w:t>
            </w:r>
            <w:r>
              <w:rPr>
                <w:color w:val="0F0F0F"/>
                <w:sz w:val="22"/>
              </w:rPr>
              <w:t>Android</w:t>
            </w:r>
            <w:r>
              <w:rPr>
                <w:color w:val="0F0F0F"/>
                <w:spacing w:val="-8"/>
                <w:sz w:val="22"/>
              </w:rPr>
              <w:t> </w:t>
            </w:r>
            <w:r>
              <w:rPr>
                <w:color w:val="0F0F0F"/>
                <w:sz w:val="22"/>
              </w:rPr>
              <w:t>and</w:t>
            </w:r>
            <w:r>
              <w:rPr>
                <w:color w:val="0F0F0F"/>
                <w:spacing w:val="-14"/>
                <w:sz w:val="22"/>
              </w:rPr>
              <w:t> </w:t>
            </w:r>
            <w:r>
              <w:rPr>
                <w:color w:val="0F0F0F"/>
                <w:sz w:val="22"/>
              </w:rPr>
              <w:t>iOS</w:t>
            </w:r>
            <w:r>
              <w:rPr>
                <w:color w:val="0F0F0F"/>
                <w:spacing w:val="-14"/>
                <w:sz w:val="22"/>
              </w:rPr>
              <w:t> </w:t>
            </w:r>
            <w:r>
              <w:rPr>
                <w:color w:val="0F0F0F"/>
                <w:sz w:val="22"/>
              </w:rPr>
              <w:t>authentication</w:t>
            </w:r>
            <w:r>
              <w:rPr>
                <w:color w:val="0F0F0F"/>
                <w:spacing w:val="-25"/>
                <w:sz w:val="22"/>
              </w:rPr>
              <w:t> </w:t>
            </w:r>
            <w:r>
              <w:rPr>
                <w:color w:val="0F0F0F"/>
                <w:sz w:val="22"/>
              </w:rPr>
              <w:t>using</w:t>
            </w:r>
            <w:r>
              <w:rPr>
                <w:color w:val="0F0F0F"/>
                <w:spacing w:val="-13"/>
                <w:sz w:val="22"/>
              </w:rPr>
              <w:t> </w:t>
            </w:r>
            <w:r>
              <w:rPr>
                <w:color w:val="0F0F0F"/>
                <w:sz w:val="22"/>
              </w:rPr>
              <w:t>passwords,</w:t>
            </w:r>
            <w:r>
              <w:rPr>
                <w:color w:val="0F0F0F"/>
                <w:spacing w:val="-6"/>
                <w:sz w:val="22"/>
              </w:rPr>
              <w:t> </w:t>
            </w:r>
            <w:r>
              <w:rPr>
                <w:color w:val="0F0F0F"/>
                <w:spacing w:val="-2"/>
                <w:sz w:val="22"/>
              </w:rPr>
              <w:t>phone</w:t>
            </w:r>
          </w:p>
          <w:p>
            <w:pPr>
              <w:pStyle w:val="TableParagraph"/>
              <w:spacing w:before="126"/>
              <w:ind w:left="122"/>
              <w:rPr>
                <w:sz w:val="22"/>
              </w:rPr>
            </w:pPr>
            <w:r>
              <w:rPr>
                <w:color w:val="0F0F0F"/>
                <w:sz w:val="22"/>
              </w:rPr>
              <w:t>numbers</w:t>
            </w:r>
            <w:r>
              <w:rPr>
                <w:color w:val="0F0F0F"/>
                <w:spacing w:val="-1"/>
                <w:sz w:val="22"/>
              </w:rPr>
              <w:t> </w:t>
            </w:r>
            <w:r>
              <w:rPr>
                <w:color w:val="0F0F0F"/>
                <w:sz w:val="22"/>
              </w:rPr>
              <w:t>for</w:t>
            </w:r>
            <w:r>
              <w:rPr>
                <w:color w:val="0F0F0F"/>
                <w:spacing w:val="-5"/>
                <w:sz w:val="22"/>
              </w:rPr>
              <w:t> </w:t>
            </w:r>
            <w:r>
              <w:rPr>
                <w:color w:val="0F0F0F"/>
                <w:sz w:val="22"/>
              </w:rPr>
              <w:t>user</w:t>
            </w:r>
            <w:r>
              <w:rPr>
                <w:color w:val="0F0F0F"/>
                <w:spacing w:val="-2"/>
                <w:sz w:val="22"/>
              </w:rPr>
              <w:t> identity.</w:t>
            </w:r>
          </w:p>
        </w:tc>
      </w:tr>
      <w:tr>
        <w:trPr>
          <w:trHeight w:val="758" w:hRule="atLeast"/>
        </w:trPr>
        <w:tc>
          <w:tcPr>
            <w:tcW w:w="3186" w:type="dxa"/>
            <w:tcBorders>
              <w:right w:val="single" w:sz="2" w:space="0" w:color="000000"/>
            </w:tcBorders>
          </w:tcPr>
          <w:p>
            <w:pPr>
              <w:pStyle w:val="TableParagraph"/>
              <w:spacing w:line="228" w:lineRule="exact"/>
              <w:ind w:left="112"/>
              <w:rPr>
                <w:sz w:val="22"/>
              </w:rPr>
            </w:pPr>
            <w:r>
              <w:rPr>
                <w:color w:val="0F0F0F"/>
                <w:sz w:val="22"/>
              </w:rPr>
              <w:t>cloud</w:t>
            </w:r>
            <w:r>
              <w:rPr>
                <w:color w:val="0F0F0F"/>
                <w:spacing w:val="55"/>
                <w:sz w:val="22"/>
              </w:rPr>
              <w:t> </w:t>
            </w:r>
            <w:r>
              <w:rPr>
                <w:color w:val="0F0F0F"/>
                <w:spacing w:val="-2"/>
                <w:sz w:val="22"/>
              </w:rPr>
              <w:t>firestore</w:t>
            </w:r>
          </w:p>
        </w:tc>
        <w:tc>
          <w:tcPr>
            <w:tcW w:w="5843" w:type="dxa"/>
            <w:gridSpan w:val="2"/>
            <w:tcBorders>
              <w:left w:val="single" w:sz="2" w:space="0" w:color="000000"/>
            </w:tcBorders>
          </w:tcPr>
          <w:p>
            <w:pPr>
              <w:pStyle w:val="TableParagraph"/>
              <w:spacing w:line="228" w:lineRule="exact"/>
              <w:ind w:left="121"/>
              <w:rPr>
                <w:sz w:val="22"/>
              </w:rPr>
            </w:pPr>
            <w:r>
              <w:rPr>
                <w:color w:val="0F0F0F"/>
                <w:sz w:val="22"/>
              </w:rPr>
              <w:t>A</w:t>
            </w:r>
            <w:r>
              <w:rPr>
                <w:color w:val="0F0F0F"/>
                <w:spacing w:val="13"/>
                <w:sz w:val="22"/>
              </w:rPr>
              <w:t> </w:t>
            </w:r>
            <w:r>
              <w:rPr>
                <w:color w:val="0F0F0F"/>
                <w:sz w:val="22"/>
              </w:rPr>
              <w:t>NoSQL</w:t>
            </w:r>
            <w:r>
              <w:rPr>
                <w:color w:val="0F0F0F"/>
                <w:spacing w:val="27"/>
                <w:sz w:val="22"/>
              </w:rPr>
              <w:t> </w:t>
            </w:r>
            <w:r>
              <w:rPr>
                <w:color w:val="0F0F0F"/>
                <w:sz w:val="22"/>
              </w:rPr>
              <w:t>document</w:t>
            </w:r>
            <w:r>
              <w:rPr>
                <w:color w:val="0F0F0F"/>
                <w:spacing w:val="33"/>
                <w:sz w:val="22"/>
              </w:rPr>
              <w:t> </w:t>
            </w:r>
            <w:r>
              <w:rPr>
                <w:color w:val="0F0F0F"/>
                <w:sz w:val="22"/>
              </w:rPr>
              <w:t>database</w:t>
            </w:r>
            <w:r>
              <w:rPr>
                <w:color w:val="0F0F0F"/>
                <w:spacing w:val="32"/>
                <w:sz w:val="22"/>
              </w:rPr>
              <w:t> </w:t>
            </w:r>
            <w:r>
              <w:rPr>
                <w:color w:val="0F0F0F"/>
                <w:sz w:val="22"/>
              </w:rPr>
              <w:t>that</w:t>
            </w:r>
            <w:r>
              <w:rPr>
                <w:color w:val="0F0F0F"/>
                <w:spacing w:val="26"/>
                <w:sz w:val="22"/>
              </w:rPr>
              <w:t> </w:t>
            </w:r>
            <w:r>
              <w:rPr>
                <w:color w:val="0F0F0F"/>
                <w:sz w:val="22"/>
              </w:rPr>
              <w:t>can</w:t>
            </w:r>
            <w:r>
              <w:rPr>
                <w:color w:val="0F0F0F"/>
                <w:spacing w:val="23"/>
                <w:sz w:val="22"/>
              </w:rPr>
              <w:t> </w:t>
            </w:r>
            <w:r>
              <w:rPr>
                <w:color w:val="0F0F0F"/>
                <w:sz w:val="22"/>
              </w:rPr>
              <w:t>easily</w:t>
            </w:r>
            <w:r>
              <w:rPr>
                <w:color w:val="0F0F0F"/>
                <w:spacing w:val="26"/>
                <w:sz w:val="22"/>
              </w:rPr>
              <w:t> </w:t>
            </w:r>
            <w:r>
              <w:rPr>
                <w:color w:val="0F0F0F"/>
                <w:sz w:val="22"/>
              </w:rPr>
              <w:t>store,</w:t>
            </w:r>
            <w:r>
              <w:rPr>
                <w:color w:val="0F0F0F"/>
                <w:spacing w:val="25"/>
                <w:sz w:val="22"/>
              </w:rPr>
              <w:t> </w:t>
            </w:r>
            <w:r>
              <w:rPr>
                <w:color w:val="0F0F0F"/>
                <w:sz w:val="22"/>
              </w:rPr>
              <w:t>sync,</w:t>
            </w:r>
            <w:r>
              <w:rPr>
                <w:color w:val="0F0F0F"/>
                <w:spacing w:val="19"/>
                <w:sz w:val="22"/>
              </w:rPr>
              <w:t> </w:t>
            </w:r>
            <w:r>
              <w:rPr>
                <w:color w:val="0F0F0F"/>
                <w:spacing w:val="-5"/>
                <w:sz w:val="22"/>
              </w:rPr>
              <w:t>and</w:t>
            </w:r>
          </w:p>
          <w:p>
            <w:pPr>
              <w:pStyle w:val="TableParagraph"/>
              <w:spacing w:before="131"/>
              <w:ind w:left="116"/>
              <w:rPr>
                <w:sz w:val="22"/>
              </w:rPr>
            </w:pPr>
            <w:r>
              <w:rPr>
                <w:color w:val="0F0F0F"/>
                <w:sz w:val="22"/>
              </w:rPr>
              <w:t>query</w:t>
            </w:r>
            <w:r>
              <w:rPr>
                <w:color w:val="0F0F0F"/>
                <w:spacing w:val="-1"/>
                <w:sz w:val="22"/>
              </w:rPr>
              <w:t> </w:t>
            </w:r>
            <w:r>
              <w:rPr>
                <w:color w:val="0F0F0F"/>
                <w:sz w:val="22"/>
              </w:rPr>
              <w:t>data</w:t>
            </w:r>
            <w:r>
              <w:rPr>
                <w:color w:val="0F0F0F"/>
                <w:spacing w:val="-5"/>
                <w:sz w:val="22"/>
              </w:rPr>
              <w:t> </w:t>
            </w:r>
            <w:r>
              <w:rPr>
                <w:color w:val="0F0F0F"/>
                <w:sz w:val="22"/>
              </w:rPr>
              <w:t>for the</w:t>
            </w:r>
            <w:r>
              <w:rPr>
                <w:color w:val="0F0F0F"/>
                <w:spacing w:val="-2"/>
                <w:sz w:val="22"/>
              </w:rPr>
              <w:t> </w:t>
            </w:r>
            <w:r>
              <w:rPr>
                <w:color w:val="0F0F0F"/>
                <w:sz w:val="22"/>
              </w:rPr>
              <w:t>mobile</w:t>
            </w:r>
            <w:r>
              <w:rPr>
                <w:color w:val="0F0F0F"/>
                <w:spacing w:val="2"/>
                <w:sz w:val="22"/>
              </w:rPr>
              <w:t> </w:t>
            </w:r>
            <w:r>
              <w:rPr>
                <w:color w:val="0F0F0F"/>
                <w:spacing w:val="-4"/>
                <w:sz w:val="22"/>
              </w:rPr>
              <w:t>app.</w:t>
            </w:r>
          </w:p>
        </w:tc>
      </w:tr>
      <w:tr>
        <w:trPr>
          <w:trHeight w:val="378" w:hRule="atLeast"/>
        </w:trPr>
        <w:tc>
          <w:tcPr>
            <w:tcW w:w="9029" w:type="dxa"/>
            <w:gridSpan w:val="3"/>
            <w:tcBorders>
              <w:right w:val="nil"/>
            </w:tcBorders>
            <w:shd w:val="clear" w:color="auto" w:fill="00AF50"/>
          </w:tcPr>
          <w:p>
            <w:pPr>
              <w:pStyle w:val="TableParagraph"/>
              <w:spacing w:line="231" w:lineRule="exact"/>
              <w:ind w:left="22"/>
              <w:jc w:val="center"/>
              <w:rPr>
                <w:b/>
                <w:sz w:val="21"/>
              </w:rPr>
            </w:pPr>
            <w:r>
              <w:rPr>
                <w:b/>
                <w:color w:val="0F0F0F"/>
                <w:spacing w:val="-5"/>
                <w:sz w:val="21"/>
              </w:rPr>
              <w:t>API</w:t>
            </w:r>
          </w:p>
        </w:tc>
      </w:tr>
      <w:tr>
        <w:trPr>
          <w:trHeight w:val="1141" w:hRule="atLeast"/>
        </w:trPr>
        <w:tc>
          <w:tcPr>
            <w:tcW w:w="3186" w:type="dxa"/>
          </w:tcPr>
          <w:p>
            <w:pPr>
              <w:pStyle w:val="TableParagraph"/>
              <w:spacing w:before="5"/>
              <w:rPr>
                <w:b/>
                <w:sz w:val="20"/>
              </w:rPr>
            </w:pPr>
          </w:p>
          <w:p>
            <w:pPr>
              <w:pStyle w:val="TableParagraph"/>
              <w:ind w:left="413"/>
              <w:rPr>
                <w:sz w:val="20"/>
              </w:rPr>
            </w:pPr>
            <w:r>
              <w:rPr>
                <w:sz w:val="20"/>
              </w:rPr>
              <w:drawing>
                <wp:inline distT="0" distB="0" distL="0" distR="0">
                  <wp:extent cx="1483745" cy="336803"/>
                  <wp:effectExtent l="0" t="0" r="0" b="0"/>
                  <wp:docPr id="596" name="Image 596"/>
                  <wp:cNvGraphicFramePr>
                    <a:graphicFrameLocks/>
                  </wp:cNvGraphicFramePr>
                  <a:graphic>
                    <a:graphicData uri="http://schemas.openxmlformats.org/drawingml/2006/picture">
                      <pic:pic>
                        <pic:nvPicPr>
                          <pic:cNvPr id="596" name="Image 596"/>
                          <pic:cNvPicPr/>
                        </pic:nvPicPr>
                        <pic:blipFill>
                          <a:blip r:embed="rId139" cstate="print"/>
                          <a:stretch>
                            <a:fillRect/>
                          </a:stretch>
                        </pic:blipFill>
                        <pic:spPr>
                          <a:xfrm>
                            <a:off x="0" y="0"/>
                            <a:ext cx="1483745" cy="336803"/>
                          </a:xfrm>
                          <a:prstGeom prst="rect">
                            <a:avLst/>
                          </a:prstGeom>
                        </pic:spPr>
                      </pic:pic>
                    </a:graphicData>
                  </a:graphic>
                </wp:inline>
              </w:drawing>
            </w:r>
            <w:r>
              <w:rPr>
                <w:sz w:val="20"/>
              </w:rPr>
            </w:r>
          </w:p>
        </w:tc>
        <w:tc>
          <w:tcPr>
            <w:tcW w:w="1492" w:type="dxa"/>
          </w:tcPr>
          <w:p>
            <w:pPr>
              <w:pStyle w:val="TableParagraph"/>
              <w:spacing w:before="107"/>
              <w:rPr>
                <w:b/>
                <w:sz w:val="22"/>
              </w:rPr>
            </w:pPr>
          </w:p>
          <w:p>
            <w:pPr>
              <w:pStyle w:val="TableParagraph"/>
              <w:ind w:right="366"/>
              <w:jc w:val="right"/>
              <w:rPr>
                <w:sz w:val="22"/>
              </w:rPr>
            </w:pPr>
            <w:r>
              <w:rPr>
                <w:color w:val="0F0F0F"/>
                <w:spacing w:val="-2"/>
                <w:sz w:val="22"/>
              </w:rPr>
              <w:t>Mapbox</w:t>
            </w:r>
          </w:p>
        </w:tc>
        <w:tc>
          <w:tcPr>
            <w:tcW w:w="4351" w:type="dxa"/>
          </w:tcPr>
          <w:p>
            <w:pPr>
              <w:pStyle w:val="TableParagraph"/>
              <w:spacing w:line="234" w:lineRule="exact"/>
              <w:ind w:left="117"/>
              <w:rPr>
                <w:sz w:val="22"/>
              </w:rPr>
            </w:pPr>
            <w:r>
              <w:rPr>
                <w:color w:val="0F0F0F"/>
                <w:sz w:val="22"/>
              </w:rPr>
              <w:t>Used</w:t>
            </w:r>
            <w:r>
              <w:rPr>
                <w:color w:val="0F0F0F"/>
                <w:spacing w:val="52"/>
                <w:w w:val="150"/>
                <w:sz w:val="22"/>
              </w:rPr>
              <w:t> </w:t>
            </w:r>
            <w:r>
              <w:rPr>
                <w:color w:val="0F0F0F"/>
                <w:sz w:val="22"/>
              </w:rPr>
              <w:t>for</w:t>
            </w:r>
            <w:r>
              <w:rPr>
                <w:color w:val="0F0F0F"/>
                <w:spacing w:val="77"/>
                <w:sz w:val="22"/>
              </w:rPr>
              <w:t> </w:t>
            </w:r>
            <w:r>
              <w:rPr>
                <w:color w:val="0F0F0F"/>
                <w:sz w:val="22"/>
              </w:rPr>
              <w:t>adding</w:t>
            </w:r>
            <w:r>
              <w:rPr>
                <w:color w:val="0F0F0F"/>
                <w:spacing w:val="77"/>
                <w:sz w:val="22"/>
              </w:rPr>
              <w:t> </w:t>
            </w:r>
            <w:r>
              <w:rPr>
                <w:color w:val="0F0F0F"/>
                <w:sz w:val="22"/>
              </w:rPr>
              <w:t>location-based</w:t>
            </w:r>
            <w:r>
              <w:rPr>
                <w:color w:val="0F0F0F"/>
                <w:spacing w:val="77"/>
                <w:sz w:val="22"/>
              </w:rPr>
              <w:t> </w:t>
            </w:r>
            <w:r>
              <w:rPr>
                <w:color w:val="0F0F0F"/>
                <w:sz w:val="22"/>
              </w:rPr>
              <w:t>features</w:t>
            </w:r>
            <w:r>
              <w:rPr>
                <w:color w:val="0F0F0F"/>
                <w:spacing w:val="54"/>
                <w:w w:val="150"/>
                <w:sz w:val="22"/>
              </w:rPr>
              <w:t> </w:t>
            </w:r>
            <w:r>
              <w:rPr>
                <w:color w:val="0F0F0F"/>
                <w:spacing w:val="-5"/>
                <w:sz w:val="22"/>
              </w:rPr>
              <w:t>to</w:t>
            </w:r>
          </w:p>
          <w:p>
            <w:pPr>
              <w:pStyle w:val="TableParagraph"/>
              <w:spacing w:line="360" w:lineRule="auto" w:before="126"/>
              <w:ind w:left="115" w:right="85"/>
              <w:rPr>
                <w:sz w:val="22"/>
              </w:rPr>
            </w:pPr>
            <w:r>
              <w:rPr>
                <w:color w:val="0F0F0F"/>
                <w:sz w:val="22"/>
              </w:rPr>
              <w:t>application,</w:t>
            </w:r>
            <w:r>
              <w:rPr>
                <w:color w:val="0F0F0F"/>
                <w:spacing w:val="-14"/>
                <w:sz w:val="22"/>
              </w:rPr>
              <w:t> </w:t>
            </w:r>
            <w:r>
              <w:rPr>
                <w:color w:val="0F0F0F"/>
                <w:sz w:val="22"/>
              </w:rPr>
              <w:t>it</w:t>
            </w:r>
            <w:r>
              <w:rPr>
                <w:color w:val="0F0F0F"/>
                <w:spacing w:val="-14"/>
                <w:sz w:val="22"/>
              </w:rPr>
              <w:t> </w:t>
            </w:r>
            <w:r>
              <w:rPr>
                <w:color w:val="0F0F0F"/>
                <w:sz w:val="22"/>
              </w:rPr>
              <w:t>has</w:t>
            </w:r>
            <w:r>
              <w:rPr>
                <w:color w:val="0F0F0F"/>
                <w:spacing w:val="-15"/>
                <w:sz w:val="22"/>
              </w:rPr>
              <w:t> </w:t>
            </w:r>
            <w:r>
              <w:rPr>
                <w:color w:val="0F0F0F"/>
                <w:sz w:val="22"/>
              </w:rPr>
              <w:t>machine</w:t>
            </w:r>
            <w:r>
              <w:rPr>
                <w:color w:val="0F0F0F"/>
                <w:spacing w:val="-14"/>
                <w:sz w:val="22"/>
              </w:rPr>
              <w:t> </w:t>
            </w:r>
            <w:r>
              <w:rPr>
                <w:color w:val="0F0F0F"/>
                <w:sz w:val="22"/>
              </w:rPr>
              <w:t>learning</w:t>
            </w:r>
            <w:r>
              <w:rPr>
                <w:color w:val="0F0F0F"/>
                <w:spacing w:val="-13"/>
                <w:sz w:val="22"/>
              </w:rPr>
              <w:t> </w:t>
            </w:r>
            <w:r>
              <w:rPr>
                <w:color w:val="0F0F0F"/>
                <w:sz w:val="22"/>
              </w:rPr>
              <w:t>capabilities for geospatial data analysis.</w:t>
            </w:r>
          </w:p>
        </w:tc>
      </w:tr>
      <w:tr>
        <w:trPr>
          <w:trHeight w:val="378" w:hRule="atLeast"/>
        </w:trPr>
        <w:tc>
          <w:tcPr>
            <w:tcW w:w="9029" w:type="dxa"/>
            <w:gridSpan w:val="3"/>
            <w:tcBorders>
              <w:left w:val="nil"/>
              <w:right w:val="nil"/>
            </w:tcBorders>
            <w:shd w:val="clear" w:color="auto" w:fill="00AF50"/>
          </w:tcPr>
          <w:p>
            <w:pPr>
              <w:pStyle w:val="TableParagraph"/>
              <w:spacing w:line="228" w:lineRule="exact"/>
              <w:ind w:left="22" w:right="5"/>
              <w:jc w:val="center"/>
              <w:rPr>
                <w:b/>
                <w:sz w:val="21"/>
              </w:rPr>
            </w:pPr>
            <w:r>
              <w:rPr>
                <w:b/>
                <w:color w:val="0F0F0F"/>
                <w:spacing w:val="-2"/>
                <w:w w:val="105"/>
                <w:sz w:val="21"/>
              </w:rPr>
              <w:t>Database</w:t>
            </w:r>
          </w:p>
        </w:tc>
      </w:tr>
      <w:tr>
        <w:trPr>
          <w:trHeight w:val="1898" w:hRule="atLeast"/>
        </w:trPr>
        <w:tc>
          <w:tcPr>
            <w:tcW w:w="3186" w:type="dxa"/>
          </w:tcPr>
          <w:p>
            <w:pPr>
              <w:pStyle w:val="TableParagraph"/>
              <w:rPr>
                <w:b/>
                <w:sz w:val="20"/>
              </w:rPr>
            </w:pPr>
          </w:p>
          <w:p>
            <w:pPr>
              <w:pStyle w:val="TableParagraph"/>
              <w:spacing w:before="79" w:after="1"/>
              <w:rPr>
                <w:b/>
                <w:sz w:val="20"/>
              </w:rPr>
            </w:pPr>
          </w:p>
          <w:p>
            <w:pPr>
              <w:pStyle w:val="TableParagraph"/>
              <w:ind w:left="466"/>
              <w:rPr>
                <w:sz w:val="20"/>
              </w:rPr>
            </w:pPr>
            <w:r>
              <w:rPr>
                <w:sz w:val="20"/>
              </w:rPr>
              <w:drawing>
                <wp:inline distT="0" distB="0" distL="0" distR="0">
                  <wp:extent cx="1429319" cy="438912"/>
                  <wp:effectExtent l="0" t="0" r="0" b="0"/>
                  <wp:docPr id="597" name="Image 597"/>
                  <wp:cNvGraphicFramePr>
                    <a:graphicFrameLocks/>
                  </wp:cNvGraphicFramePr>
                  <a:graphic>
                    <a:graphicData uri="http://schemas.openxmlformats.org/drawingml/2006/picture">
                      <pic:pic>
                        <pic:nvPicPr>
                          <pic:cNvPr id="597" name="Image 597"/>
                          <pic:cNvPicPr/>
                        </pic:nvPicPr>
                        <pic:blipFill>
                          <a:blip r:embed="rId140" cstate="print"/>
                          <a:stretch>
                            <a:fillRect/>
                          </a:stretch>
                        </pic:blipFill>
                        <pic:spPr>
                          <a:xfrm>
                            <a:off x="0" y="0"/>
                            <a:ext cx="1429319" cy="438912"/>
                          </a:xfrm>
                          <a:prstGeom prst="rect">
                            <a:avLst/>
                          </a:prstGeom>
                        </pic:spPr>
                      </pic:pic>
                    </a:graphicData>
                  </a:graphic>
                </wp:inline>
              </w:drawing>
            </w:r>
            <w:r>
              <w:rPr>
                <w:sz w:val="20"/>
              </w:rPr>
            </w:r>
          </w:p>
        </w:tc>
        <w:tc>
          <w:tcPr>
            <w:tcW w:w="1492" w:type="dxa"/>
          </w:tcPr>
          <w:p>
            <w:pPr>
              <w:pStyle w:val="TableParagraph"/>
              <w:rPr>
                <w:b/>
                <w:sz w:val="22"/>
              </w:rPr>
            </w:pPr>
          </w:p>
          <w:p>
            <w:pPr>
              <w:pStyle w:val="TableParagraph"/>
              <w:spacing w:before="231"/>
              <w:rPr>
                <w:b/>
                <w:sz w:val="22"/>
              </w:rPr>
            </w:pPr>
          </w:p>
          <w:p>
            <w:pPr>
              <w:pStyle w:val="TableParagraph"/>
              <w:ind w:right="360"/>
              <w:jc w:val="right"/>
              <w:rPr>
                <w:sz w:val="22"/>
              </w:rPr>
            </w:pPr>
            <w:r>
              <w:rPr>
                <w:color w:val="0F0F0F"/>
                <w:spacing w:val="-2"/>
                <w:sz w:val="22"/>
              </w:rPr>
              <w:t>Firebase</w:t>
            </w:r>
          </w:p>
        </w:tc>
        <w:tc>
          <w:tcPr>
            <w:tcW w:w="4351" w:type="dxa"/>
          </w:tcPr>
          <w:p>
            <w:pPr>
              <w:pStyle w:val="TableParagraph"/>
              <w:spacing w:line="236" w:lineRule="exact"/>
              <w:ind w:left="122"/>
              <w:jc w:val="both"/>
              <w:rPr>
                <w:sz w:val="22"/>
              </w:rPr>
            </w:pPr>
            <w:r>
              <w:rPr>
                <w:color w:val="0F0F0F"/>
                <w:sz w:val="22"/>
              </w:rPr>
              <w:t>A</w:t>
            </w:r>
            <w:r>
              <w:rPr>
                <w:color w:val="0F0F0F"/>
                <w:spacing w:val="53"/>
                <w:sz w:val="22"/>
              </w:rPr>
              <w:t> </w:t>
            </w:r>
            <w:r>
              <w:rPr>
                <w:color w:val="0F0F0F"/>
                <w:sz w:val="22"/>
              </w:rPr>
              <w:t>mobile</w:t>
            </w:r>
            <w:r>
              <w:rPr>
                <w:color w:val="0F0F0F"/>
                <w:spacing w:val="58"/>
                <w:sz w:val="22"/>
              </w:rPr>
              <w:t> </w:t>
            </w:r>
            <w:r>
              <w:rPr>
                <w:color w:val="0F0F0F"/>
                <w:sz w:val="22"/>
              </w:rPr>
              <w:t>application</w:t>
            </w:r>
            <w:r>
              <w:rPr>
                <w:color w:val="0F0F0F"/>
                <w:spacing w:val="68"/>
                <w:sz w:val="22"/>
              </w:rPr>
              <w:t> </w:t>
            </w:r>
            <w:r>
              <w:rPr>
                <w:color w:val="0F0F0F"/>
                <w:sz w:val="22"/>
              </w:rPr>
              <w:t>development</w:t>
            </w:r>
            <w:r>
              <w:rPr>
                <w:color w:val="0F0F0F"/>
                <w:spacing w:val="75"/>
                <w:sz w:val="22"/>
              </w:rPr>
              <w:t> </w:t>
            </w:r>
            <w:r>
              <w:rPr>
                <w:color w:val="0F0F0F"/>
                <w:spacing w:val="-2"/>
                <w:sz w:val="22"/>
              </w:rPr>
              <w:t>platform</w:t>
            </w:r>
          </w:p>
          <w:p>
            <w:pPr>
              <w:pStyle w:val="TableParagraph"/>
              <w:spacing w:line="360" w:lineRule="auto" w:before="126"/>
              <w:ind w:left="117" w:right="83" w:firstLine="3"/>
              <w:jc w:val="both"/>
              <w:rPr>
                <w:sz w:val="22"/>
              </w:rPr>
            </w:pPr>
            <w:r>
              <w:rPr>
                <w:color w:val="0F0F0F"/>
                <w:sz w:val="22"/>
              </w:rPr>
              <w:t>that provides backend services, used in machine learning for deploying models and serving predictions</w:t>
            </w:r>
            <w:r>
              <w:rPr>
                <w:color w:val="0F0F0F"/>
                <w:spacing w:val="12"/>
                <w:sz w:val="22"/>
              </w:rPr>
              <w:t> </w:t>
            </w:r>
            <w:r>
              <w:rPr>
                <w:color w:val="0F0F0F"/>
                <w:sz w:val="22"/>
              </w:rPr>
              <w:t>in</w:t>
            </w:r>
            <w:r>
              <w:rPr>
                <w:color w:val="0F0F0F"/>
                <w:spacing w:val="8"/>
                <w:sz w:val="22"/>
              </w:rPr>
              <w:t> </w:t>
            </w:r>
            <w:r>
              <w:rPr>
                <w:color w:val="0F0F0F"/>
                <w:sz w:val="22"/>
              </w:rPr>
              <w:t>real-time</w:t>
            </w:r>
            <w:r>
              <w:rPr>
                <w:color w:val="0F0F0F"/>
                <w:spacing w:val="7"/>
                <w:sz w:val="22"/>
              </w:rPr>
              <w:t> </w:t>
            </w:r>
            <w:r>
              <w:rPr>
                <w:color w:val="0F0F0F"/>
                <w:sz w:val="22"/>
              </w:rPr>
              <w:t>using</w:t>
            </w:r>
            <w:r>
              <w:rPr>
                <w:color w:val="0F0F0F"/>
                <w:spacing w:val="-1"/>
                <w:sz w:val="22"/>
              </w:rPr>
              <w:t> </w:t>
            </w:r>
            <w:r>
              <w:rPr>
                <w:color w:val="0F0F0F"/>
                <w:spacing w:val="-2"/>
                <w:sz w:val="22"/>
              </w:rPr>
              <w:t>Firebase</w:t>
            </w:r>
          </w:p>
          <w:p>
            <w:pPr>
              <w:pStyle w:val="TableParagraph"/>
              <w:spacing w:before="1"/>
              <w:ind w:left="120"/>
              <w:jc w:val="both"/>
              <w:rPr>
                <w:sz w:val="22"/>
              </w:rPr>
            </w:pPr>
            <w:r>
              <w:rPr>
                <w:color w:val="0F0F0F"/>
                <w:sz w:val="22"/>
              </w:rPr>
              <w:t>ML</w:t>
            </w:r>
            <w:r>
              <w:rPr>
                <w:color w:val="0F0F0F"/>
                <w:spacing w:val="-3"/>
                <w:sz w:val="22"/>
              </w:rPr>
              <w:t> </w:t>
            </w:r>
            <w:r>
              <w:rPr>
                <w:color w:val="0F0F0F"/>
                <w:spacing w:val="-4"/>
                <w:sz w:val="22"/>
              </w:rPr>
              <w:t>Kit.</w:t>
            </w:r>
          </w:p>
        </w:tc>
      </w:tr>
      <w:tr>
        <w:trPr>
          <w:trHeight w:val="1146" w:hRule="atLeast"/>
        </w:trPr>
        <w:tc>
          <w:tcPr>
            <w:tcW w:w="3186" w:type="dxa"/>
          </w:tcPr>
          <w:p>
            <w:pPr>
              <w:pStyle w:val="TableParagraph"/>
              <w:ind w:left="192"/>
              <w:rPr>
                <w:sz w:val="20"/>
              </w:rPr>
            </w:pPr>
            <w:r>
              <w:rPr>
                <w:sz w:val="20"/>
              </w:rPr>
              <w:drawing>
                <wp:inline distT="0" distB="0" distL="0" distR="0">
                  <wp:extent cx="1786207" cy="633984"/>
                  <wp:effectExtent l="0" t="0" r="0" b="0"/>
                  <wp:docPr id="598" name="Image 598"/>
                  <wp:cNvGraphicFramePr>
                    <a:graphicFrameLocks/>
                  </wp:cNvGraphicFramePr>
                  <a:graphic>
                    <a:graphicData uri="http://schemas.openxmlformats.org/drawingml/2006/picture">
                      <pic:pic>
                        <pic:nvPicPr>
                          <pic:cNvPr id="598" name="Image 598"/>
                          <pic:cNvPicPr/>
                        </pic:nvPicPr>
                        <pic:blipFill>
                          <a:blip r:embed="rId141" cstate="print"/>
                          <a:stretch>
                            <a:fillRect/>
                          </a:stretch>
                        </pic:blipFill>
                        <pic:spPr>
                          <a:xfrm>
                            <a:off x="0" y="0"/>
                            <a:ext cx="1786207" cy="633984"/>
                          </a:xfrm>
                          <a:prstGeom prst="rect">
                            <a:avLst/>
                          </a:prstGeom>
                        </pic:spPr>
                      </pic:pic>
                    </a:graphicData>
                  </a:graphic>
                </wp:inline>
              </w:drawing>
            </w:r>
            <w:r>
              <w:rPr>
                <w:sz w:val="20"/>
              </w:rPr>
            </w:r>
          </w:p>
        </w:tc>
        <w:tc>
          <w:tcPr>
            <w:tcW w:w="1492" w:type="dxa"/>
          </w:tcPr>
          <w:p>
            <w:pPr>
              <w:pStyle w:val="TableParagraph"/>
              <w:spacing w:line="236" w:lineRule="exact"/>
              <w:ind w:left="117"/>
              <w:rPr>
                <w:sz w:val="22"/>
              </w:rPr>
            </w:pPr>
            <w:r>
              <w:rPr>
                <w:color w:val="0F0F0F"/>
                <w:spacing w:val="-4"/>
                <w:sz w:val="22"/>
              </w:rPr>
              <w:t>Hive</w:t>
            </w:r>
          </w:p>
        </w:tc>
        <w:tc>
          <w:tcPr>
            <w:tcW w:w="4351" w:type="dxa"/>
          </w:tcPr>
          <w:p>
            <w:pPr>
              <w:pStyle w:val="TableParagraph"/>
              <w:spacing w:line="236" w:lineRule="exact"/>
              <w:ind w:left="120"/>
              <w:rPr>
                <w:sz w:val="22"/>
              </w:rPr>
            </w:pPr>
            <w:r>
              <w:rPr>
                <w:color w:val="0F0F0F"/>
                <w:sz w:val="22"/>
              </w:rPr>
              <w:t>Offers</w:t>
            </w:r>
            <w:r>
              <w:rPr>
                <w:color w:val="0F0F0F"/>
                <w:spacing w:val="30"/>
                <w:sz w:val="22"/>
              </w:rPr>
              <w:t> </w:t>
            </w:r>
            <w:r>
              <w:rPr>
                <w:color w:val="0F0F0F"/>
                <w:sz w:val="22"/>
              </w:rPr>
              <w:t>pre</w:t>
            </w:r>
            <w:r>
              <w:rPr>
                <w:color w:val="0F0F0F"/>
                <w:spacing w:val="29"/>
                <w:sz w:val="22"/>
              </w:rPr>
              <w:t> </w:t>
            </w:r>
            <w:r>
              <w:rPr>
                <w:color w:val="0F0F0F"/>
                <w:sz w:val="22"/>
              </w:rPr>
              <w:t>trained</w:t>
            </w:r>
            <w:r>
              <w:rPr>
                <w:color w:val="0F0F0F"/>
                <w:spacing w:val="33"/>
                <w:sz w:val="22"/>
              </w:rPr>
              <w:t> </w:t>
            </w:r>
            <w:r>
              <w:rPr>
                <w:color w:val="0F0F0F"/>
                <w:sz w:val="22"/>
              </w:rPr>
              <w:t>models</w:t>
            </w:r>
            <w:r>
              <w:rPr>
                <w:color w:val="0F0F0F"/>
                <w:spacing w:val="30"/>
                <w:sz w:val="22"/>
              </w:rPr>
              <w:t> </w:t>
            </w:r>
            <w:r>
              <w:rPr>
                <w:color w:val="0F0F0F"/>
                <w:sz w:val="22"/>
              </w:rPr>
              <w:t>and</w:t>
            </w:r>
            <w:r>
              <w:rPr>
                <w:color w:val="0F0F0F"/>
                <w:spacing w:val="26"/>
                <w:sz w:val="22"/>
              </w:rPr>
              <w:t> </w:t>
            </w:r>
            <w:r>
              <w:rPr>
                <w:color w:val="0F0F0F"/>
                <w:sz w:val="22"/>
              </w:rPr>
              <w:t>custom</w:t>
            </w:r>
            <w:r>
              <w:rPr>
                <w:color w:val="0F0F0F"/>
                <w:spacing w:val="43"/>
                <w:sz w:val="22"/>
              </w:rPr>
              <w:t> </w:t>
            </w:r>
            <w:r>
              <w:rPr>
                <w:color w:val="0F0F0F"/>
                <w:spacing w:val="-2"/>
                <w:sz w:val="22"/>
              </w:rPr>
              <w:t>model</w:t>
            </w:r>
          </w:p>
          <w:p>
            <w:pPr>
              <w:pStyle w:val="TableParagraph"/>
              <w:spacing w:line="360" w:lineRule="auto" w:before="126"/>
              <w:ind w:left="116"/>
              <w:rPr>
                <w:sz w:val="22"/>
              </w:rPr>
            </w:pPr>
            <w:r>
              <w:rPr>
                <w:color w:val="0F0F0F"/>
                <w:sz w:val="22"/>
              </w:rPr>
              <w:t>development</w:t>
            </w:r>
            <w:r>
              <w:rPr>
                <w:color w:val="0F0F0F"/>
                <w:spacing w:val="40"/>
                <w:sz w:val="22"/>
              </w:rPr>
              <w:t> </w:t>
            </w:r>
            <w:r>
              <w:rPr>
                <w:color w:val="0F0F0F"/>
                <w:sz w:val="22"/>
              </w:rPr>
              <w:t>services,</w:t>
            </w:r>
            <w:r>
              <w:rPr>
                <w:color w:val="0F0F0F"/>
                <w:spacing w:val="40"/>
                <w:sz w:val="22"/>
              </w:rPr>
              <w:t> </w:t>
            </w:r>
            <w:r>
              <w:rPr>
                <w:color w:val="0F0F0F"/>
                <w:sz w:val="22"/>
              </w:rPr>
              <w:t>is</w:t>
            </w:r>
            <w:r>
              <w:rPr>
                <w:color w:val="0F0F0F"/>
                <w:spacing w:val="40"/>
                <w:sz w:val="22"/>
              </w:rPr>
              <w:t> </w:t>
            </w:r>
            <w:r>
              <w:rPr>
                <w:color w:val="0F0F0F"/>
                <w:sz w:val="22"/>
              </w:rPr>
              <w:t>better</w:t>
            </w:r>
            <w:r>
              <w:rPr>
                <w:color w:val="0F0F0F"/>
                <w:spacing w:val="40"/>
                <w:sz w:val="22"/>
              </w:rPr>
              <w:t> </w:t>
            </w:r>
            <w:r>
              <w:rPr>
                <w:color w:val="0F0F0F"/>
                <w:sz w:val="22"/>
              </w:rPr>
              <w:t>at</w:t>
            </w:r>
            <w:r>
              <w:rPr>
                <w:color w:val="0F0F0F"/>
                <w:spacing w:val="40"/>
                <w:sz w:val="22"/>
              </w:rPr>
              <w:t> </w:t>
            </w:r>
            <w:r>
              <w:rPr>
                <w:color w:val="0F0F0F"/>
                <w:sz w:val="22"/>
              </w:rPr>
              <w:t>analysing complex datasets.</w:t>
            </w:r>
          </w:p>
        </w:tc>
      </w:tr>
    </w:tbl>
    <w:p>
      <w:pPr>
        <w:spacing w:after="0" w:line="360" w:lineRule="auto"/>
        <w:rPr>
          <w:sz w:val="22"/>
        </w:rPr>
        <w:sectPr>
          <w:pgSz w:w="11910" w:h="16840"/>
          <w:pgMar w:header="658" w:footer="1409" w:top="1280" w:bottom="1600" w:left="240" w:right="220"/>
        </w:sectPr>
      </w:pPr>
    </w:p>
    <w:p>
      <w:pPr>
        <w:spacing w:line="283" w:lineRule="exact" w:before="76"/>
        <w:ind w:left="1563" w:right="0" w:firstLine="0"/>
        <w:jc w:val="left"/>
        <w:rPr>
          <w:sz w:val="19"/>
        </w:rPr>
      </w:pPr>
      <w:r>
        <w:rPr/>
        <mc:AlternateContent>
          <mc:Choice Requires="wps">
            <w:drawing>
              <wp:anchor distT="0" distB="0" distL="0" distR="0" allowOverlap="1" layoutInCell="1" locked="0" behindDoc="0" simplePos="0" relativeHeight="15813632">
                <wp:simplePos x="0" y="0"/>
                <wp:positionH relativeFrom="page">
                  <wp:posOffset>622668</wp:posOffset>
                </wp:positionH>
                <wp:positionV relativeFrom="paragraph">
                  <wp:posOffset>75193</wp:posOffset>
                </wp:positionV>
                <wp:extent cx="464184" cy="210820"/>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464184" cy="210820"/>
                          <a:chExt cx="464184" cy="210820"/>
                        </a:xfrm>
                      </wpg:grpSpPr>
                      <pic:pic>
                        <pic:nvPicPr>
                          <pic:cNvPr id="601" name="Image 601"/>
                          <pic:cNvPicPr/>
                        </pic:nvPicPr>
                        <pic:blipFill>
                          <a:blip r:embed="rId144" cstate="print"/>
                          <a:stretch>
                            <a:fillRect/>
                          </a:stretch>
                        </pic:blipFill>
                        <pic:spPr>
                          <a:xfrm>
                            <a:off x="0" y="0"/>
                            <a:ext cx="463949" cy="210551"/>
                          </a:xfrm>
                          <a:prstGeom prst="rect">
                            <a:avLst/>
                          </a:prstGeom>
                        </pic:spPr>
                      </pic:pic>
                      <wps:wsp>
                        <wps:cNvPr id="602" name="Textbox 602"/>
                        <wps:cNvSpPr txBox="1"/>
                        <wps:spPr>
                          <a:xfrm>
                            <a:off x="0" y="0"/>
                            <a:ext cx="464184" cy="210820"/>
                          </a:xfrm>
                          <a:prstGeom prst="rect">
                            <a:avLst/>
                          </a:prstGeom>
                        </wps:spPr>
                        <wps:txbx>
                          <w:txbxContent>
                            <w:p>
                              <w:pPr>
                                <w:spacing w:before="15"/>
                                <w:ind w:left="483" w:right="0" w:firstLine="0"/>
                                <w:jc w:val="left"/>
                                <w:rPr>
                                  <w:sz w:val="19"/>
                                </w:rPr>
                              </w:pPr>
                              <w:r>
                                <w:rPr>
                                  <w:color w:val="896B62"/>
                                  <w:spacing w:val="-10"/>
                                  <w:sz w:val="19"/>
                                </w:rPr>
                                <w:t>.</w:t>
                              </w:r>
                            </w:p>
                          </w:txbxContent>
                        </wps:txbx>
                        <wps:bodyPr wrap="square" lIns="0" tIns="0" rIns="0" bIns="0" rtlCol="0">
                          <a:noAutofit/>
                        </wps:bodyPr>
                      </wps:wsp>
                    </wpg:wgp>
                  </a:graphicData>
                </a:graphic>
              </wp:anchor>
            </w:drawing>
          </mc:Choice>
          <mc:Fallback>
            <w:pict>
              <v:group style="position:absolute;margin-left:49.029049pt;margin-top:5.920716pt;width:36.550pt;height:16.6pt;mso-position-horizontal-relative:page;mso-position-vertical-relative:paragraph;z-index:15813632" id="docshapegroup385" coordorigin="981,118" coordsize="731,332">
                <v:shape style="position:absolute;left:980;top:118;width:731;height:332" type="#_x0000_t75" id="docshape386" stroked="false">
                  <v:imagedata r:id="rId144" o:title=""/>
                </v:shape>
                <v:shape style="position:absolute;left:980;top:118;width:731;height:332" type="#_x0000_t202" id="docshape387" filled="false" stroked="false">
                  <v:textbox inset="0,0,0,0">
                    <w:txbxContent>
                      <w:p>
                        <w:pPr>
                          <w:spacing w:before="15"/>
                          <w:ind w:left="483" w:right="0" w:firstLine="0"/>
                          <w:jc w:val="left"/>
                          <w:rPr>
                            <w:sz w:val="19"/>
                          </w:rPr>
                        </w:pPr>
                        <w:r>
                          <w:rPr>
                            <w:color w:val="896B62"/>
                            <w:spacing w:val="-10"/>
                            <w:sz w:val="19"/>
                          </w:rPr>
                          <w:t>.</w:t>
                        </w:r>
                      </w:p>
                    </w:txbxContent>
                  </v:textbox>
                  <w10:wrap type="none"/>
                </v:shape>
                <w10:wrap type="none"/>
              </v:group>
            </w:pict>
          </mc:Fallback>
        </mc:AlternateContent>
      </w:r>
      <w:r>
        <w:rPr>
          <w:color w:val="1A1A1A"/>
          <w:sz w:val="19"/>
        </w:rPr>
        <w:t>Edith</w:t>
      </w:r>
      <w:r>
        <w:rPr>
          <w:color w:val="1A1A1A"/>
          <w:spacing w:val="21"/>
          <w:sz w:val="19"/>
        </w:rPr>
        <w:t> </w:t>
      </w:r>
      <w:r>
        <w:rPr>
          <w:color w:val="1A1A1A"/>
          <w:sz w:val="19"/>
        </w:rPr>
        <w:t>Cowan</w:t>
      </w:r>
      <w:r>
        <w:rPr>
          <w:color w:val="1A1A1A"/>
          <w:spacing w:val="26"/>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8"/>
          <w:sz w:val="19"/>
        </w:rPr>
        <w:t> </w:t>
      </w:r>
      <w:r>
        <w:rPr>
          <w:color w:val="1A1A1A"/>
          <w:sz w:val="19"/>
        </w:rPr>
        <w:t>of</w:t>
      </w:r>
      <w:r>
        <w:rPr>
          <w:color w:val="1A1A1A"/>
          <w:spacing w:val="13"/>
          <w:sz w:val="19"/>
        </w:rPr>
        <w:t> </w:t>
      </w:r>
      <w:r>
        <w:rPr>
          <w:color w:val="1A1A1A"/>
          <w:sz w:val="19"/>
        </w:rPr>
        <w:t>Computer</w:t>
      </w:r>
      <w:r>
        <w:rPr>
          <w:color w:val="1A1A1A"/>
          <w:spacing w:val="19"/>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6" w:lineRule="exact" w:before="0"/>
        <w:ind w:left="1563" w:right="0" w:firstLine="0"/>
        <w:jc w:val="left"/>
        <w:rPr>
          <w:sz w:val="19"/>
        </w:rPr>
      </w:pPr>
      <w:r>
        <w:rPr/>
        <w:drawing>
          <wp:anchor distT="0" distB="0" distL="0" distR="0" allowOverlap="1" layoutInCell="1" locked="0" behindDoc="1" simplePos="0" relativeHeight="487672320">
            <wp:simplePos x="0" y="0"/>
            <wp:positionH relativeFrom="page">
              <wp:posOffset>598250</wp:posOffset>
            </wp:positionH>
            <wp:positionV relativeFrom="paragraph">
              <wp:posOffset>155733</wp:posOffset>
            </wp:positionV>
            <wp:extent cx="487811" cy="48768"/>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145" cstate="print"/>
                    <a:stretch>
                      <a:fillRect/>
                    </a:stretch>
                  </pic:blipFill>
                  <pic:spPr>
                    <a:xfrm>
                      <a:off x="0" y="0"/>
                      <a:ext cx="487811" cy="48768"/>
                    </a:xfrm>
                    <a:prstGeom prst="rect">
                      <a:avLst/>
                    </a:prstGeom>
                  </pic:spPr>
                </pic:pic>
              </a:graphicData>
            </a:graphic>
          </wp:anchor>
        </w:drawing>
      </w:r>
      <w:r>
        <w:rPr/>
        <mc:AlternateContent>
          <mc:Choice Requires="wps">
            <w:drawing>
              <wp:anchor distT="0" distB="0" distL="0" distR="0" allowOverlap="1" layoutInCell="1" locked="0" behindDoc="1" simplePos="0" relativeHeight="481633792">
                <wp:simplePos x="0" y="0"/>
                <wp:positionH relativeFrom="page">
                  <wp:posOffset>1135455</wp:posOffset>
                </wp:positionH>
                <wp:positionV relativeFrom="paragraph">
                  <wp:posOffset>729409</wp:posOffset>
                </wp:positionV>
                <wp:extent cx="5311140" cy="7958455"/>
                <wp:effectExtent l="0" t="0" r="0" b="0"/>
                <wp:wrapNone/>
                <wp:docPr id="604" name="Group 604"/>
                <wp:cNvGraphicFramePr>
                  <a:graphicFrameLocks/>
                </wp:cNvGraphicFramePr>
                <a:graphic>
                  <a:graphicData uri="http://schemas.microsoft.com/office/word/2010/wordprocessingGroup">
                    <wpg:wgp>
                      <wpg:cNvPr id="604" name="Group 604"/>
                      <wpg:cNvGrpSpPr/>
                      <wpg:grpSpPr>
                        <a:xfrm>
                          <a:off x="0" y="0"/>
                          <a:ext cx="5311140" cy="7958455"/>
                          <a:chExt cx="5311140" cy="7958455"/>
                        </a:xfrm>
                      </wpg:grpSpPr>
                      <pic:pic>
                        <pic:nvPicPr>
                          <pic:cNvPr id="605" name="Image 605"/>
                          <pic:cNvPicPr/>
                        </pic:nvPicPr>
                        <pic:blipFill>
                          <a:blip r:embed="rId146" cstate="print"/>
                          <a:stretch>
                            <a:fillRect/>
                          </a:stretch>
                        </pic:blipFill>
                        <pic:spPr>
                          <a:xfrm>
                            <a:off x="0" y="0"/>
                            <a:ext cx="5311000" cy="7958248"/>
                          </a:xfrm>
                          <a:prstGeom prst="rect">
                            <a:avLst/>
                          </a:prstGeom>
                        </pic:spPr>
                      </pic:pic>
                      <wps:wsp>
                        <wps:cNvPr id="606" name="Graphic 606"/>
                        <wps:cNvSpPr/>
                        <wps:spPr>
                          <a:xfrm>
                            <a:off x="610459" y="3461897"/>
                            <a:ext cx="3162300" cy="125730"/>
                          </a:xfrm>
                          <a:custGeom>
                            <a:avLst/>
                            <a:gdLst/>
                            <a:ahLst/>
                            <a:cxnLst/>
                            <a:rect l="l" t="t" r="r" b="b"/>
                            <a:pathLst>
                              <a:path w="3162300" h="125730">
                                <a:moveTo>
                                  <a:pt x="0" y="0"/>
                                </a:moveTo>
                                <a:lnTo>
                                  <a:pt x="3162180" y="0"/>
                                </a:lnTo>
                                <a:lnTo>
                                  <a:pt x="3162180" y="125110"/>
                                </a:lnTo>
                                <a:lnTo>
                                  <a:pt x="0" y="125110"/>
                                </a:lnTo>
                                <a:lnTo>
                                  <a:pt x="0" y="0"/>
                                </a:lnTo>
                                <a:close/>
                              </a:path>
                            </a:pathLst>
                          </a:custGeom>
                          <a:solidFill>
                            <a:srgbClr val="000000"/>
                          </a:solidFill>
                        </wps:spPr>
                        <wps:bodyPr wrap="square" lIns="0" tIns="0" rIns="0" bIns="0" rtlCol="0">
                          <a:prstTxWarp prst="textNoShape">
                            <a:avLst/>
                          </a:prstTxWarp>
                          <a:noAutofit/>
                        </wps:bodyPr>
                      </wps:wsp>
                      <wps:wsp>
                        <wps:cNvPr id="607" name="Graphic 607"/>
                        <wps:cNvSpPr/>
                        <wps:spPr>
                          <a:xfrm>
                            <a:off x="610459" y="5312617"/>
                            <a:ext cx="4090670" cy="1270"/>
                          </a:xfrm>
                          <a:custGeom>
                            <a:avLst/>
                            <a:gdLst/>
                            <a:ahLst/>
                            <a:cxnLst/>
                            <a:rect l="l" t="t" r="r" b="b"/>
                            <a:pathLst>
                              <a:path w="4090670" h="0">
                                <a:moveTo>
                                  <a:pt x="0" y="0"/>
                                </a:moveTo>
                                <a:lnTo>
                                  <a:pt x="4090078" y="0"/>
                                </a:lnTo>
                              </a:path>
                            </a:pathLst>
                          </a:custGeom>
                          <a:ln w="1068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405922pt;margin-top:57.433853pt;width:418.2pt;height:626.65pt;mso-position-horizontal-relative:page;mso-position-vertical-relative:paragraph;z-index:-21682688" id="docshapegroup388" coordorigin="1788,1149" coordsize="8364,12533">
                <v:shape style="position:absolute;left:1788;top:1148;width:8364;height:12533" type="#_x0000_t75" id="docshape389" stroked="false">
                  <v:imagedata r:id="rId146" o:title=""/>
                </v:shape>
                <v:rect style="position:absolute;left:2749;top:6600;width:4980;height:198" id="docshape390" filled="true" fillcolor="#000000" stroked="false">
                  <v:fill type="solid"/>
                </v:rect>
                <v:line style="position:absolute" from="2749,9515" to="9191,9515" stroked="true" strokeweight="8.409576pt" strokecolor="#000000">
                  <v:stroke dashstyle="solid"/>
                </v:line>
                <w10:wrap type="none"/>
              </v:group>
            </w:pict>
          </mc:Fallback>
        </mc:AlternateContent>
      </w:r>
      <w:r>
        <w:rPr>
          <w:b/>
          <w:color w:val="0A0A0A"/>
          <w:w w:val="105"/>
          <w:sz w:val="20"/>
        </w:rPr>
        <w:t>Group</w:t>
      </w:r>
      <w:r>
        <w:rPr>
          <w:b/>
          <w:color w:val="0A0A0A"/>
          <w:spacing w:val="-8"/>
          <w:w w:val="105"/>
          <w:sz w:val="20"/>
        </w:rPr>
        <w:t> </w:t>
      </w:r>
      <w:r>
        <w:rPr>
          <w:b/>
          <w:color w:val="0A0A0A"/>
          <w:w w:val="105"/>
          <w:sz w:val="20"/>
        </w:rPr>
        <w:t>C</w:t>
      </w:r>
      <w:r>
        <w:rPr>
          <w:b/>
          <w:color w:val="0A0A0A"/>
          <w:spacing w:val="-13"/>
          <w:w w:val="105"/>
          <w:sz w:val="20"/>
        </w:rPr>
        <w:t> </w:t>
      </w:r>
      <w:r>
        <w:rPr>
          <w:rFonts w:ascii="Arial"/>
          <w:color w:val="0A0A0A"/>
          <w:w w:val="105"/>
          <w:sz w:val="20"/>
        </w:rPr>
        <w:t>I</w:t>
      </w:r>
      <w:r>
        <w:rPr>
          <w:rFonts w:ascii="Arial"/>
          <w:color w:val="0A0A0A"/>
          <w:spacing w:val="-15"/>
          <w:w w:val="105"/>
          <w:sz w:val="20"/>
        </w:rPr>
        <w:t> </w:t>
      </w:r>
      <w:r>
        <w:rPr>
          <w:color w:val="0A0A0A"/>
          <w:w w:val="105"/>
          <w:sz w:val="19"/>
        </w:rPr>
        <w:t>ML</w:t>
      </w:r>
      <w:r>
        <w:rPr>
          <w:color w:val="0A0A0A"/>
          <w:spacing w:val="-7"/>
          <w:w w:val="105"/>
          <w:sz w:val="19"/>
        </w:rPr>
        <w:t> </w:t>
      </w:r>
      <w:r>
        <w:rPr>
          <w:color w:val="0A0A0A"/>
          <w:w w:val="105"/>
          <w:sz w:val="19"/>
        </w:rPr>
        <w:t>Based</w:t>
      </w:r>
      <w:r>
        <w:rPr>
          <w:color w:val="0A0A0A"/>
          <w:spacing w:val="-1"/>
          <w:w w:val="105"/>
          <w:sz w:val="19"/>
        </w:rPr>
        <w:t> </w:t>
      </w:r>
      <w:r>
        <w:rPr>
          <w:color w:val="1A1A1A"/>
          <w:w w:val="105"/>
          <w:sz w:val="19"/>
        </w:rPr>
        <w:t>Plant</w:t>
      </w:r>
      <w:r>
        <w:rPr>
          <w:color w:val="1A1A1A"/>
          <w:spacing w:val="-7"/>
          <w:w w:val="105"/>
          <w:sz w:val="19"/>
        </w:rPr>
        <w:t> </w:t>
      </w:r>
      <w:r>
        <w:rPr>
          <w:color w:val="0A0A0A"/>
          <w:w w:val="105"/>
          <w:sz w:val="19"/>
        </w:rPr>
        <w:t>Disease</w:t>
      </w:r>
      <w:r>
        <w:rPr>
          <w:color w:val="0A0A0A"/>
          <w:spacing w:val="2"/>
          <w:w w:val="105"/>
          <w:sz w:val="19"/>
        </w:rPr>
        <w:t> </w:t>
      </w:r>
      <w:r>
        <w:rPr>
          <w:color w:val="0A0A0A"/>
          <w:w w:val="105"/>
          <w:sz w:val="19"/>
        </w:rPr>
        <w:t>Detection</w:t>
      </w:r>
      <w:r>
        <w:rPr>
          <w:color w:val="0A0A0A"/>
          <w:spacing w:val="4"/>
          <w:w w:val="105"/>
          <w:sz w:val="19"/>
        </w:rPr>
        <w:t> </w:t>
      </w:r>
      <w:r>
        <w:rPr>
          <w:color w:val="1A1A1A"/>
          <w:w w:val="105"/>
          <w:sz w:val="19"/>
        </w:rPr>
        <w:t>Mobile</w:t>
      </w:r>
      <w:r>
        <w:rPr>
          <w:color w:val="1A1A1A"/>
          <w:spacing w:val="-4"/>
          <w:w w:val="105"/>
          <w:sz w:val="19"/>
        </w:rPr>
        <w:t> </w:t>
      </w:r>
      <w:r>
        <w:rPr>
          <w:color w:val="1A1A1A"/>
          <w:w w:val="105"/>
          <w:sz w:val="19"/>
        </w:rPr>
        <w:t>App</w:t>
      </w:r>
      <w:r>
        <w:rPr>
          <w:color w:val="1A1A1A"/>
          <w:spacing w:val="-10"/>
          <w:w w:val="105"/>
          <w:sz w:val="19"/>
        </w:rPr>
        <w:t> </w:t>
      </w:r>
      <w:r>
        <w:rPr>
          <w:color w:val="1A1A1A"/>
          <w:w w:val="105"/>
          <w:sz w:val="19"/>
        </w:rPr>
        <w:t>for</w:t>
      </w:r>
      <w:r>
        <w:rPr>
          <w:color w:val="1A1A1A"/>
          <w:spacing w:val="-8"/>
          <w:w w:val="105"/>
          <w:sz w:val="19"/>
        </w:rPr>
        <w:t> </w:t>
      </w:r>
      <w:r>
        <w:rPr>
          <w:color w:val="0A0A0A"/>
          <w:w w:val="105"/>
          <w:sz w:val="19"/>
        </w:rPr>
        <w:t>Sri</w:t>
      </w:r>
      <w:r>
        <w:rPr>
          <w:color w:val="0A0A0A"/>
          <w:spacing w:val="-6"/>
          <w:w w:val="105"/>
          <w:sz w:val="19"/>
        </w:rPr>
        <w:t> </w:t>
      </w:r>
      <w:r>
        <w:rPr>
          <w:color w:val="0A0A0A"/>
          <w:spacing w:val="-2"/>
          <w:w w:val="105"/>
          <w:sz w:val="19"/>
        </w:rPr>
        <w:t>Lanka</w:t>
      </w:r>
    </w:p>
    <w:p>
      <w:pPr>
        <w:pStyle w:val="Heading6"/>
        <w:numPr>
          <w:ilvl w:val="1"/>
          <w:numId w:val="23"/>
        </w:numPr>
        <w:tabs>
          <w:tab w:pos="1422" w:val="left" w:leader="none"/>
        </w:tabs>
        <w:spacing w:line="240" w:lineRule="auto" w:before="171" w:after="0"/>
        <w:ind w:left="1422" w:right="0" w:hanging="577"/>
        <w:jc w:val="left"/>
        <w:rPr>
          <w:b w:val="0"/>
          <w:color w:val="0A0A0A"/>
        </w:rPr>
      </w:pPr>
      <w:bookmarkStart w:name="_TOC_250017" w:id="77"/>
      <w:r>
        <w:rPr>
          <w:color w:val="0A0A0A"/>
        </w:rPr>
        <w:t>Technology</w:t>
      </w:r>
      <w:r>
        <w:rPr>
          <w:color w:val="0A0A0A"/>
          <w:spacing w:val="52"/>
        </w:rPr>
        <w:t> </w:t>
      </w:r>
      <w:bookmarkEnd w:id="77"/>
      <w:r>
        <w:rPr>
          <w:color w:val="0A0A0A"/>
          <w:spacing w:val="-2"/>
        </w:rPr>
        <w:t>Selection</w:t>
      </w: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rPr>
          <w:b/>
          <w:sz w:val="27"/>
        </w:rPr>
      </w:pPr>
    </w:p>
    <w:p>
      <w:pPr>
        <w:pStyle w:val="BodyText"/>
        <w:spacing w:before="72"/>
        <w:rPr>
          <w:b/>
          <w:sz w:val="27"/>
        </w:rPr>
      </w:pPr>
    </w:p>
    <w:p>
      <w:pPr>
        <w:spacing w:before="0"/>
        <w:ind w:left="83" w:right="0" w:firstLine="0"/>
        <w:jc w:val="center"/>
        <w:rPr>
          <w:rFonts w:ascii="Arial"/>
          <w:b/>
          <w:sz w:val="39"/>
        </w:rPr>
      </w:pPr>
      <w:r>
        <w:rPr>
          <w:rFonts w:ascii="Arial"/>
          <w:b/>
          <w:color w:val="2FBA8C"/>
          <w:spacing w:val="-2"/>
          <w:w w:val="120"/>
          <w:sz w:val="39"/>
        </w:rPr>
        <w:t>FRONTEND</w:t>
      </w:r>
    </w:p>
    <w:p>
      <w:pPr>
        <w:pStyle w:val="BodyText"/>
        <w:spacing w:before="82"/>
        <w:rPr>
          <w:rFonts w:ascii="Arial"/>
          <w:b/>
          <w:sz w:val="39"/>
        </w:rPr>
      </w:pPr>
    </w:p>
    <w:p>
      <w:pPr>
        <w:pStyle w:val="Heading1"/>
        <w:spacing w:before="1"/>
        <w:ind w:left="5117"/>
      </w:pPr>
      <w:r>
        <w:rPr>
          <w:color w:val="566960"/>
          <w:spacing w:val="-2"/>
          <w:w w:val="105"/>
        </w:rPr>
        <w:t>Flutter</w:t>
      </w:r>
    </w:p>
    <w:p>
      <w:pPr>
        <w:pStyle w:val="Heading3"/>
        <w:spacing w:before="819"/>
        <w:ind w:left="5211"/>
      </w:pPr>
      <w:r>
        <w:rPr>
          <w:color w:val="2FBA8C"/>
        </w:rPr>
        <w:t>A</w:t>
      </w:r>
      <w:r>
        <w:rPr>
          <w:color w:val="2FBA8C"/>
          <w:spacing w:val="-45"/>
        </w:rPr>
        <w:t> </w:t>
      </w:r>
      <w:r>
        <w:rPr>
          <w:color w:val="2FBA8C"/>
          <w:spacing w:val="-5"/>
        </w:rPr>
        <w:t>Pis</w:t>
      </w:r>
    </w:p>
    <w:p>
      <w:pPr>
        <w:tabs>
          <w:tab w:pos="5013" w:val="left" w:leader="none"/>
        </w:tabs>
        <w:spacing w:line="758" w:lineRule="exact" w:before="447"/>
        <w:ind w:left="0" w:right="1117" w:firstLine="0"/>
        <w:jc w:val="center"/>
        <w:rPr>
          <w:sz w:val="39"/>
        </w:rPr>
      </w:pPr>
      <w:r>
        <w:rPr>
          <w:rFonts w:ascii="Arial" w:hAnsi="Arial"/>
          <w:b/>
          <w:color w:val="0A0A0A"/>
          <w:spacing w:val="-2"/>
          <w:w w:val="110"/>
          <w:sz w:val="56"/>
        </w:rPr>
        <w:t>e)mapbox</w:t>
      </w:r>
      <w:r>
        <w:rPr>
          <w:rFonts w:ascii="Arial" w:hAnsi="Arial"/>
          <w:b/>
          <w:color w:val="0A0A0A"/>
          <w:sz w:val="56"/>
        </w:rPr>
        <w:tab/>
      </w:r>
      <w:r>
        <w:rPr>
          <w:color w:val="415262"/>
          <w:spacing w:val="-10"/>
          <w:w w:val="110"/>
          <w:position w:val="-15"/>
          <w:sz w:val="39"/>
        </w:rPr>
        <w:t>®</w:t>
      </w:r>
    </w:p>
    <w:p>
      <w:pPr>
        <w:pStyle w:val="Heading3"/>
        <w:spacing w:line="448" w:lineRule="exact"/>
        <w:ind w:left="5994"/>
      </w:pPr>
      <w:r>
        <w:rPr>
          <w:color w:val="415262"/>
        </w:rPr>
        <w:t>TensorFlow</w:t>
      </w:r>
      <w:r>
        <w:rPr>
          <w:color w:val="415262"/>
          <w:spacing w:val="79"/>
        </w:rPr>
        <w:t> </w:t>
      </w:r>
      <w:r>
        <w:rPr>
          <w:color w:val="415262"/>
          <w:spacing w:val="-4"/>
        </w:rPr>
        <w:t>Lite</w:t>
      </w:r>
    </w:p>
    <w:p>
      <w:pPr>
        <w:pStyle w:val="BodyText"/>
        <w:spacing w:before="363"/>
        <w:rPr>
          <w:rFonts w:ascii="Arial"/>
          <w:sz w:val="40"/>
        </w:rPr>
      </w:pPr>
    </w:p>
    <w:p>
      <w:pPr>
        <w:spacing w:before="0"/>
        <w:ind w:left="29" w:right="0" w:firstLine="0"/>
        <w:jc w:val="center"/>
        <w:rPr>
          <w:rFonts w:ascii="Arial"/>
          <w:sz w:val="40"/>
        </w:rPr>
      </w:pPr>
      <w:r>
        <w:rPr>
          <w:rFonts w:ascii="Arial"/>
          <w:color w:val="2FBA8C"/>
          <w:w w:val="115"/>
          <w:sz w:val="40"/>
        </w:rPr>
        <w:t>BACKE</w:t>
      </w:r>
      <w:r>
        <w:rPr>
          <w:rFonts w:ascii="Arial"/>
          <w:color w:val="2FBA8C"/>
          <w:spacing w:val="-45"/>
          <w:w w:val="115"/>
          <w:sz w:val="40"/>
        </w:rPr>
        <w:t> </w:t>
      </w:r>
      <w:r>
        <w:rPr>
          <w:rFonts w:ascii="Arial"/>
          <w:color w:val="2FBA8C"/>
          <w:spacing w:val="-5"/>
          <w:w w:val="115"/>
          <w:sz w:val="40"/>
        </w:rPr>
        <w:t>ND</w:t>
      </w:r>
    </w:p>
    <w:p>
      <w:pPr>
        <w:tabs>
          <w:tab w:pos="3401" w:val="left" w:leader="none"/>
        </w:tabs>
        <w:spacing w:before="394"/>
        <w:ind w:left="2693" w:right="0" w:firstLine="0"/>
        <w:jc w:val="left"/>
        <w:rPr>
          <w:b/>
          <w:sz w:val="88"/>
        </w:rPr>
      </w:pPr>
      <w:r>
        <w:rPr>
          <w:rFonts w:ascii="Arial"/>
          <w:color w:val="707572"/>
          <w:spacing w:val="-10"/>
          <w:position w:val="-15"/>
          <w:sz w:val="46"/>
        </w:rPr>
        <w:t>0</w:t>
      </w:r>
      <w:r>
        <w:rPr>
          <w:rFonts w:ascii="Arial"/>
          <w:color w:val="707572"/>
          <w:position w:val="-15"/>
          <w:sz w:val="46"/>
        </w:rPr>
        <w:tab/>
      </w:r>
      <w:r>
        <w:rPr>
          <w:rFonts w:ascii="Arial"/>
          <w:color w:val="566960"/>
          <w:sz w:val="51"/>
        </w:rPr>
        <w:t>Cloud</w:t>
      </w:r>
      <w:r>
        <w:rPr>
          <w:rFonts w:ascii="Arial"/>
          <w:color w:val="566960"/>
          <w:spacing w:val="30"/>
          <w:sz w:val="51"/>
        </w:rPr>
        <w:t> </w:t>
      </w:r>
      <w:r>
        <w:rPr>
          <w:rFonts w:ascii="Arial"/>
          <w:color w:val="566960"/>
          <w:sz w:val="51"/>
        </w:rPr>
        <w:t>Firestore</w:t>
      </w:r>
      <w:r>
        <w:rPr>
          <w:rFonts w:ascii="Arial"/>
          <w:color w:val="566960"/>
          <w:spacing w:val="1"/>
          <w:sz w:val="51"/>
        </w:rPr>
        <w:t> </w:t>
      </w:r>
      <w:r>
        <w:rPr>
          <w:b/>
          <w:color w:val="313331"/>
          <w:spacing w:val="-10"/>
          <w:position w:val="-57"/>
          <w:sz w:val="88"/>
        </w:rPr>
        <w:t>n</w:t>
      </w:r>
    </w:p>
    <w:p>
      <w:pPr>
        <w:spacing w:line="508" w:lineRule="exact" w:before="432"/>
        <w:ind w:left="5990" w:right="0" w:firstLine="0"/>
        <w:jc w:val="left"/>
        <w:rPr>
          <w:rFonts w:ascii="Arial"/>
          <w:sz w:val="46"/>
        </w:rPr>
      </w:pPr>
      <w:r>
        <w:rPr>
          <w:rFonts w:ascii="Arial"/>
          <w:color w:val="707572"/>
          <w:spacing w:val="-2"/>
          <w:sz w:val="46"/>
        </w:rPr>
        <w:t>Firebase</w:t>
      </w:r>
    </w:p>
    <w:p>
      <w:pPr>
        <w:spacing w:line="164" w:lineRule="exact" w:before="0"/>
        <w:ind w:left="6749" w:right="0" w:firstLine="0"/>
        <w:jc w:val="left"/>
        <w:rPr>
          <w:rFonts w:ascii="Arial"/>
          <w:sz w:val="16"/>
        </w:rPr>
      </w:pPr>
      <w:r>
        <w:rPr>
          <w:rFonts w:ascii="Arial"/>
          <w:color w:val="779087"/>
          <w:spacing w:val="-2"/>
          <w:w w:val="105"/>
          <w:sz w:val="16"/>
        </w:rPr>
        <w:t>Au</w:t>
      </w:r>
      <w:r>
        <w:rPr>
          <w:rFonts w:ascii="Arial"/>
          <w:color w:val="707572"/>
          <w:spacing w:val="-2"/>
          <w:w w:val="105"/>
          <w:sz w:val="16"/>
        </w:rPr>
        <w:t>t</w:t>
      </w:r>
      <w:r>
        <w:rPr>
          <w:rFonts w:ascii="Arial"/>
          <w:color w:val="779087"/>
          <w:spacing w:val="-2"/>
          <w:w w:val="105"/>
          <w:sz w:val="16"/>
        </w:rPr>
        <w:t>hen</w:t>
      </w:r>
      <w:r>
        <w:rPr>
          <w:rFonts w:ascii="Arial"/>
          <w:color w:val="707572"/>
          <w:spacing w:val="-2"/>
          <w:w w:val="105"/>
          <w:sz w:val="16"/>
        </w:rPr>
        <w:t>t</w:t>
      </w:r>
      <w:r>
        <w:rPr>
          <w:rFonts w:ascii="Arial"/>
          <w:color w:val="779087"/>
          <w:spacing w:val="-2"/>
          <w:w w:val="105"/>
          <w:sz w:val="16"/>
        </w:rPr>
        <w:t>ica</w:t>
      </w:r>
      <w:r>
        <w:rPr>
          <w:rFonts w:ascii="Arial"/>
          <w:color w:val="566960"/>
          <w:spacing w:val="-2"/>
          <w:w w:val="105"/>
          <w:sz w:val="16"/>
        </w:rPr>
        <w:t>t</w:t>
      </w:r>
      <w:r>
        <w:rPr>
          <w:rFonts w:ascii="Arial"/>
          <w:color w:val="779087"/>
          <w:spacing w:val="-2"/>
          <w:w w:val="105"/>
          <w:sz w:val="16"/>
        </w:rPr>
        <w:t>ion</w:t>
      </w:r>
    </w:p>
    <w:p>
      <w:pPr>
        <w:spacing w:after="0" w:line="164" w:lineRule="exact"/>
        <w:jc w:val="left"/>
        <w:rPr>
          <w:rFonts w:ascii="Arial"/>
          <w:sz w:val="16"/>
        </w:rPr>
        <w:sectPr>
          <w:headerReference w:type="default" r:id="rId142"/>
          <w:footerReference w:type="default" r:id="rId143"/>
          <w:pgSz w:w="11910" w:h="16840"/>
          <w:pgMar w:header="0" w:footer="1400" w:top="560" w:bottom="1600" w:left="240" w:right="220"/>
        </w:sectPr>
      </w:pPr>
    </w:p>
    <w:p>
      <w:pPr>
        <w:pStyle w:val="Heading5"/>
        <w:numPr>
          <w:ilvl w:val="1"/>
          <w:numId w:val="23"/>
        </w:numPr>
        <w:tabs>
          <w:tab w:pos="1422" w:val="left" w:leader="none"/>
        </w:tabs>
        <w:spacing w:line="240" w:lineRule="auto" w:before="134" w:after="0"/>
        <w:ind w:left="1422" w:right="0" w:hanging="576"/>
        <w:jc w:val="left"/>
        <w:rPr>
          <w:color w:val="0E0E0E"/>
        </w:rPr>
      </w:pPr>
      <w:bookmarkStart w:name="_TOC_250016" w:id="78"/>
      <w:r>
        <w:rPr>
          <w:color w:val="0E0E0E"/>
        </w:rPr>
        <w:t>Implementation</w:t>
      </w:r>
      <w:r>
        <w:rPr>
          <w:color w:val="0E0E0E"/>
          <w:spacing w:val="-3"/>
        </w:rPr>
        <w:t> </w:t>
      </w:r>
      <w:r>
        <w:rPr>
          <w:color w:val="0E0E0E"/>
        </w:rPr>
        <w:t>of</w:t>
      </w:r>
      <w:r>
        <w:rPr>
          <w:color w:val="0E0E0E"/>
          <w:spacing w:val="-10"/>
        </w:rPr>
        <w:t> </w:t>
      </w:r>
      <w:r>
        <w:rPr>
          <w:color w:val="0E0E0E"/>
        </w:rPr>
        <w:t>Core</w:t>
      </w:r>
      <w:r>
        <w:rPr>
          <w:color w:val="0E0E0E"/>
          <w:spacing w:val="1"/>
        </w:rPr>
        <w:t> </w:t>
      </w:r>
      <w:bookmarkEnd w:id="78"/>
      <w:r>
        <w:rPr>
          <w:color w:val="0E0E0E"/>
          <w:spacing w:val="-2"/>
        </w:rPr>
        <w:t>Functionalities</w:t>
      </w:r>
    </w:p>
    <w:p>
      <w:pPr>
        <w:pStyle w:val="BodyText"/>
        <w:rPr>
          <w:b/>
          <w:sz w:val="28"/>
        </w:rPr>
      </w:pPr>
    </w:p>
    <w:p>
      <w:pPr>
        <w:pStyle w:val="ListParagraph"/>
        <w:numPr>
          <w:ilvl w:val="2"/>
          <w:numId w:val="23"/>
        </w:numPr>
        <w:tabs>
          <w:tab w:pos="2288" w:val="left" w:leader="none"/>
        </w:tabs>
        <w:spacing w:line="240" w:lineRule="auto" w:before="0" w:after="0"/>
        <w:ind w:left="2288" w:right="0" w:hanging="721"/>
        <w:jc w:val="left"/>
        <w:rPr>
          <w:b/>
          <w:color w:val="0E0E0E"/>
          <w:sz w:val="28"/>
        </w:rPr>
      </w:pPr>
      <w:r>
        <w:rPr>
          <w:b/>
          <w:color w:val="0E0E0E"/>
          <w:sz w:val="28"/>
        </w:rPr>
        <w:t>Deep</w:t>
      </w:r>
      <w:r>
        <w:rPr>
          <w:b/>
          <w:color w:val="0E0E0E"/>
          <w:spacing w:val="-2"/>
          <w:sz w:val="28"/>
        </w:rPr>
        <w:t> </w:t>
      </w:r>
      <w:r>
        <w:rPr>
          <w:b/>
          <w:color w:val="0E0E0E"/>
          <w:sz w:val="28"/>
        </w:rPr>
        <w:t>Learning</w:t>
      </w:r>
      <w:r>
        <w:rPr>
          <w:b/>
          <w:color w:val="0E0E0E"/>
          <w:spacing w:val="7"/>
          <w:sz w:val="28"/>
        </w:rPr>
        <w:t> </w:t>
      </w:r>
      <w:r>
        <w:rPr>
          <w:b/>
          <w:color w:val="0E0E0E"/>
          <w:sz w:val="28"/>
        </w:rPr>
        <w:t>Model</w:t>
      </w:r>
      <w:r>
        <w:rPr>
          <w:b/>
          <w:color w:val="0E0E0E"/>
          <w:spacing w:val="-3"/>
          <w:sz w:val="28"/>
        </w:rPr>
        <w:t> </w:t>
      </w:r>
      <w:r>
        <w:rPr>
          <w:b/>
          <w:color w:val="0E0E0E"/>
          <w:sz w:val="28"/>
        </w:rPr>
        <w:t>Training</w:t>
      </w:r>
      <w:r>
        <w:rPr>
          <w:b/>
          <w:color w:val="0E0E0E"/>
          <w:spacing w:val="3"/>
          <w:sz w:val="28"/>
        </w:rPr>
        <w:t> </w:t>
      </w:r>
      <w:r>
        <w:rPr>
          <w:b/>
          <w:color w:val="0E0E0E"/>
          <w:sz w:val="28"/>
        </w:rPr>
        <w:t>&amp;</w:t>
      </w:r>
      <w:r>
        <w:rPr>
          <w:b/>
          <w:color w:val="0E0E0E"/>
          <w:spacing w:val="-12"/>
          <w:sz w:val="28"/>
        </w:rPr>
        <w:t> </w:t>
      </w:r>
      <w:r>
        <w:rPr>
          <w:b/>
          <w:color w:val="0E0E0E"/>
          <w:spacing w:val="-2"/>
          <w:sz w:val="28"/>
        </w:rPr>
        <w:t>Implementation</w:t>
      </w:r>
    </w:p>
    <w:p>
      <w:pPr>
        <w:pStyle w:val="BodyText"/>
        <w:spacing w:before="4"/>
        <w:rPr>
          <w:b/>
          <w:sz w:val="28"/>
        </w:rPr>
      </w:pPr>
    </w:p>
    <w:p>
      <w:pPr>
        <w:pStyle w:val="Heading7"/>
        <w:numPr>
          <w:ilvl w:val="3"/>
          <w:numId w:val="23"/>
        </w:numPr>
        <w:tabs>
          <w:tab w:pos="3151" w:val="left" w:leader="none"/>
        </w:tabs>
        <w:spacing w:line="240" w:lineRule="auto" w:before="0" w:after="0"/>
        <w:ind w:left="3151" w:right="0" w:hanging="862"/>
        <w:jc w:val="both"/>
        <w:rPr>
          <w:color w:val="0E0E0E"/>
        </w:rPr>
      </w:pPr>
      <w:r>
        <w:rPr>
          <w:color w:val="0E0E0E"/>
        </w:rPr>
        <w:t>Gathering</w:t>
      </w:r>
      <w:r>
        <w:rPr>
          <w:color w:val="0E0E0E"/>
          <w:spacing w:val="1"/>
        </w:rPr>
        <w:t> </w:t>
      </w:r>
      <w:r>
        <w:rPr>
          <w:color w:val="0E0E0E"/>
          <w:spacing w:val="-2"/>
        </w:rPr>
        <w:t>Data.</w:t>
      </w:r>
    </w:p>
    <w:p>
      <w:pPr>
        <w:spacing w:line="360" w:lineRule="auto" w:before="267"/>
        <w:ind w:left="842" w:right="831" w:firstLine="0"/>
        <w:jc w:val="both"/>
        <w:rPr>
          <w:sz w:val="22"/>
        </w:rPr>
      </w:pPr>
      <w:r>
        <w:rPr>
          <w:color w:val="0E0E0E"/>
          <w:sz w:val="22"/>
        </w:rPr>
        <w:t>Data collection is a vital stage in developing a Deep learning model since the model's quality depends on the training data quality. The issue or task the model is being developed to tackle should be represented in the datasets used to train the model. A model will only produce precise predictions or judgments if trained on a wide</w:t>
      </w:r>
      <w:r>
        <w:rPr>
          <w:color w:val="0E0E0E"/>
          <w:spacing w:val="-3"/>
          <w:sz w:val="22"/>
        </w:rPr>
        <w:t> </w:t>
      </w:r>
      <w:r>
        <w:rPr>
          <w:color w:val="0E0E0E"/>
          <w:sz w:val="22"/>
        </w:rPr>
        <w:t>and varied data</w:t>
      </w:r>
      <w:r>
        <w:rPr>
          <w:color w:val="0E0E0E"/>
          <w:spacing w:val="-6"/>
          <w:sz w:val="22"/>
        </w:rPr>
        <w:t> </w:t>
      </w:r>
      <w:r>
        <w:rPr>
          <w:color w:val="0E0E0E"/>
          <w:sz w:val="22"/>
        </w:rPr>
        <w:t>collection. Furthermore, the</w:t>
      </w:r>
      <w:r>
        <w:rPr>
          <w:color w:val="0E0E0E"/>
          <w:spacing w:val="-5"/>
          <w:sz w:val="22"/>
        </w:rPr>
        <w:t> </w:t>
      </w:r>
      <w:r>
        <w:rPr>
          <w:color w:val="0E0E0E"/>
          <w:sz w:val="22"/>
        </w:rPr>
        <w:t>data must be</w:t>
      </w:r>
      <w:r>
        <w:rPr>
          <w:color w:val="0E0E0E"/>
          <w:spacing w:val="-5"/>
          <w:sz w:val="22"/>
        </w:rPr>
        <w:t> </w:t>
      </w:r>
      <w:r>
        <w:rPr>
          <w:color w:val="0E0E0E"/>
          <w:sz w:val="22"/>
        </w:rPr>
        <w:t>error-free, consistent, and devoid of</w:t>
      </w:r>
      <w:r>
        <w:rPr>
          <w:color w:val="0E0E0E"/>
          <w:spacing w:val="-5"/>
          <w:sz w:val="22"/>
        </w:rPr>
        <w:t> </w:t>
      </w:r>
      <w:r>
        <w:rPr>
          <w:color w:val="0E0E0E"/>
          <w:sz w:val="22"/>
        </w:rPr>
        <w:t>outliers. A Deep learning model cannot learn and produce accurate predictions without a </w:t>
      </w:r>
      <w:r>
        <w:rPr>
          <w:color w:val="1F1F1F"/>
          <w:sz w:val="22"/>
        </w:rPr>
        <w:t>significant </w:t>
      </w:r>
      <w:r>
        <w:rPr>
          <w:color w:val="0E0E0E"/>
          <w:sz w:val="22"/>
        </w:rPr>
        <w:t>quantity of high­ quality data</w:t>
      </w:r>
      <w:r>
        <w:rPr>
          <w:color w:val="3F3F3F"/>
          <w:sz w:val="22"/>
        </w:rPr>
        <w:t>.</w:t>
      </w:r>
    </w:p>
    <w:p>
      <w:pPr>
        <w:pStyle w:val="Heading7"/>
        <w:numPr>
          <w:ilvl w:val="3"/>
          <w:numId w:val="23"/>
        </w:numPr>
        <w:tabs>
          <w:tab w:pos="3152" w:val="left" w:leader="none"/>
        </w:tabs>
        <w:spacing w:line="240" w:lineRule="auto" w:before="166" w:after="0"/>
        <w:ind w:left="3152" w:right="0" w:hanging="863"/>
        <w:jc w:val="both"/>
        <w:rPr>
          <w:color w:val="0E0E0E"/>
        </w:rPr>
      </w:pPr>
      <w:r>
        <w:rPr>
          <w:color w:val="0E0E0E"/>
        </w:rPr>
        <w:t>Building</w:t>
      </w:r>
      <w:r>
        <w:rPr>
          <w:color w:val="0E0E0E"/>
          <w:spacing w:val="-5"/>
        </w:rPr>
        <w:t> </w:t>
      </w:r>
      <w:r>
        <w:rPr>
          <w:color w:val="0E0E0E"/>
        </w:rPr>
        <w:t>CNN</w:t>
      </w:r>
      <w:r>
        <w:rPr>
          <w:color w:val="0E0E0E"/>
          <w:spacing w:val="-1"/>
        </w:rPr>
        <w:t> </w:t>
      </w:r>
      <w:r>
        <w:rPr>
          <w:color w:val="0E0E0E"/>
        </w:rPr>
        <w:t>Model</w:t>
      </w:r>
      <w:r>
        <w:rPr>
          <w:color w:val="0E0E0E"/>
          <w:spacing w:val="1"/>
        </w:rPr>
        <w:t> </w:t>
      </w:r>
      <w:r>
        <w:rPr>
          <w:color w:val="0E0E0E"/>
        </w:rPr>
        <w:t>by</w:t>
      </w:r>
      <w:r>
        <w:rPr>
          <w:color w:val="0E0E0E"/>
          <w:spacing w:val="-9"/>
        </w:rPr>
        <w:t> </w:t>
      </w:r>
      <w:r>
        <w:rPr>
          <w:color w:val="0E0E0E"/>
        </w:rPr>
        <w:t>Adding Necessary</w:t>
      </w:r>
      <w:r>
        <w:rPr>
          <w:color w:val="0E0E0E"/>
          <w:spacing w:val="10"/>
        </w:rPr>
        <w:t> </w:t>
      </w:r>
      <w:r>
        <w:rPr>
          <w:color w:val="0E0E0E"/>
          <w:spacing w:val="-2"/>
        </w:rPr>
        <w:t>Layers</w:t>
      </w:r>
    </w:p>
    <w:p>
      <w:pPr>
        <w:spacing w:line="360" w:lineRule="auto" w:before="266"/>
        <w:ind w:left="845" w:right="836" w:hanging="2"/>
        <w:jc w:val="both"/>
        <w:rPr>
          <w:sz w:val="22"/>
        </w:rPr>
      </w:pPr>
      <w:r>
        <w:rPr>
          <w:color w:val="0E0E0E"/>
          <w:sz w:val="22"/>
        </w:rPr>
        <w:t>Wide-used open-source libraries like TensorFlow and Keras were used to construct the convolutional neural network (CNN) model, and five layers have been added.</w:t>
      </w:r>
    </w:p>
    <w:p>
      <w:pPr>
        <w:pStyle w:val="ListParagraph"/>
        <w:numPr>
          <w:ilvl w:val="0"/>
          <w:numId w:val="24"/>
        </w:numPr>
        <w:tabs>
          <w:tab w:pos="3371" w:val="left" w:leader="none"/>
        </w:tabs>
        <w:spacing w:line="240" w:lineRule="auto" w:before="164" w:after="0"/>
        <w:ind w:left="3371" w:right="0" w:hanging="360"/>
        <w:jc w:val="left"/>
        <w:rPr>
          <w:sz w:val="22"/>
        </w:rPr>
      </w:pPr>
      <w:r>
        <w:rPr>
          <w:color w:val="0E0E0E"/>
          <w:sz w:val="22"/>
        </w:rPr>
        <w:t>Convolution</w:t>
      </w:r>
      <w:r>
        <w:rPr>
          <w:color w:val="0E0E0E"/>
          <w:spacing w:val="-2"/>
          <w:sz w:val="22"/>
        </w:rPr>
        <w:t> Layer</w:t>
      </w:r>
    </w:p>
    <w:p>
      <w:pPr>
        <w:pStyle w:val="ListParagraph"/>
        <w:numPr>
          <w:ilvl w:val="0"/>
          <w:numId w:val="24"/>
        </w:numPr>
        <w:tabs>
          <w:tab w:pos="3370" w:val="left" w:leader="none"/>
        </w:tabs>
        <w:spacing w:line="240" w:lineRule="auto" w:before="55" w:after="0"/>
        <w:ind w:left="3370" w:right="0" w:hanging="360"/>
        <w:jc w:val="left"/>
        <w:rPr>
          <w:sz w:val="22"/>
        </w:rPr>
      </w:pPr>
      <w:r>
        <w:rPr>
          <w:color w:val="0E0E0E"/>
          <w:sz w:val="22"/>
        </w:rPr>
        <w:t>ReLU</w:t>
      </w:r>
      <w:r>
        <w:rPr>
          <w:color w:val="0E0E0E"/>
          <w:spacing w:val="-2"/>
          <w:sz w:val="22"/>
        </w:rPr>
        <w:t> Layer</w:t>
      </w:r>
    </w:p>
    <w:p>
      <w:pPr>
        <w:spacing w:before="50"/>
        <w:ind w:left="3003" w:right="0" w:firstLine="0"/>
        <w:jc w:val="left"/>
        <w:rPr>
          <w:sz w:val="22"/>
        </w:rPr>
      </w:pPr>
      <w:r>
        <w:rPr>
          <w:rFonts w:ascii="Courier New"/>
          <w:color w:val="0E0E0E"/>
          <w:sz w:val="17"/>
        </w:rPr>
        <w:t>C.</w:t>
      </w:r>
      <w:r>
        <w:rPr>
          <w:rFonts w:ascii="Courier New"/>
          <w:color w:val="0E0E0E"/>
          <w:spacing w:val="61"/>
          <w:sz w:val="17"/>
        </w:rPr>
        <w:t> </w:t>
      </w:r>
      <w:r>
        <w:rPr>
          <w:color w:val="0E0E0E"/>
          <w:sz w:val="22"/>
        </w:rPr>
        <w:t>Pooling</w:t>
      </w:r>
      <w:r>
        <w:rPr>
          <w:color w:val="0E0E0E"/>
          <w:spacing w:val="1"/>
          <w:sz w:val="22"/>
        </w:rPr>
        <w:t> </w:t>
      </w:r>
      <w:r>
        <w:rPr>
          <w:color w:val="0E0E0E"/>
          <w:spacing w:val="-2"/>
          <w:sz w:val="22"/>
        </w:rPr>
        <w:t>Layer</w:t>
      </w:r>
    </w:p>
    <w:p>
      <w:pPr>
        <w:pStyle w:val="ListParagraph"/>
        <w:numPr>
          <w:ilvl w:val="0"/>
          <w:numId w:val="25"/>
        </w:numPr>
        <w:tabs>
          <w:tab w:pos="3370" w:val="left" w:leader="none"/>
        </w:tabs>
        <w:spacing w:line="240" w:lineRule="auto" w:before="46" w:after="0"/>
        <w:ind w:left="3370" w:right="0" w:hanging="364"/>
        <w:jc w:val="left"/>
        <w:rPr>
          <w:sz w:val="22"/>
        </w:rPr>
      </w:pPr>
      <w:r>
        <w:rPr>
          <w:color w:val="0E0E0E"/>
          <w:sz w:val="22"/>
        </w:rPr>
        <w:t>Flattening</w:t>
      </w:r>
      <w:r>
        <w:rPr>
          <w:color w:val="0E0E0E"/>
          <w:spacing w:val="2"/>
          <w:sz w:val="22"/>
        </w:rPr>
        <w:t> </w:t>
      </w:r>
      <w:r>
        <w:rPr>
          <w:color w:val="0E0E0E"/>
          <w:spacing w:val="-4"/>
          <w:sz w:val="22"/>
        </w:rPr>
        <w:t>Layer</w:t>
      </w:r>
    </w:p>
    <w:p>
      <w:pPr>
        <w:pStyle w:val="ListParagraph"/>
        <w:numPr>
          <w:ilvl w:val="0"/>
          <w:numId w:val="25"/>
        </w:numPr>
        <w:tabs>
          <w:tab w:pos="3371" w:val="left" w:leader="none"/>
        </w:tabs>
        <w:spacing w:line="240" w:lineRule="auto" w:before="54" w:after="0"/>
        <w:ind w:left="3371" w:right="0" w:hanging="361"/>
        <w:jc w:val="left"/>
        <w:rPr>
          <w:sz w:val="22"/>
        </w:rPr>
      </w:pPr>
      <w:r>
        <w:rPr>
          <w:color w:val="0E0E0E"/>
          <w:sz w:val="22"/>
        </w:rPr>
        <w:t>Fully</w:t>
      </w:r>
      <w:r>
        <w:rPr>
          <w:color w:val="0E0E0E"/>
          <w:spacing w:val="-3"/>
          <w:sz w:val="22"/>
        </w:rPr>
        <w:t> </w:t>
      </w:r>
      <w:r>
        <w:rPr>
          <w:color w:val="0E0E0E"/>
          <w:sz w:val="22"/>
        </w:rPr>
        <w:t>Connected</w:t>
      </w:r>
      <w:r>
        <w:rPr>
          <w:color w:val="0E0E0E"/>
          <w:spacing w:val="7"/>
          <w:sz w:val="22"/>
        </w:rPr>
        <w:t> </w:t>
      </w:r>
      <w:r>
        <w:rPr>
          <w:color w:val="0E0E0E"/>
          <w:spacing w:val="-2"/>
          <w:sz w:val="22"/>
        </w:rPr>
        <w:t>Layer</w:t>
      </w:r>
    </w:p>
    <w:p>
      <w:pPr>
        <w:pStyle w:val="BodyText"/>
        <w:spacing w:before="32"/>
        <w:rPr>
          <w:sz w:val="22"/>
        </w:rPr>
      </w:pPr>
    </w:p>
    <w:p>
      <w:pPr>
        <w:spacing w:before="1"/>
        <w:ind w:left="844" w:right="0" w:firstLine="0"/>
        <w:jc w:val="both"/>
        <w:rPr>
          <w:sz w:val="22"/>
        </w:rPr>
      </w:pPr>
      <w:r>
        <w:rPr>
          <w:color w:val="0E0E0E"/>
          <w:sz w:val="22"/>
        </w:rPr>
        <w:t>These</w:t>
      </w:r>
      <w:r>
        <w:rPr>
          <w:color w:val="0E0E0E"/>
          <w:spacing w:val="-2"/>
          <w:sz w:val="22"/>
        </w:rPr>
        <w:t> </w:t>
      </w:r>
      <w:r>
        <w:rPr>
          <w:color w:val="0E0E0E"/>
          <w:sz w:val="22"/>
        </w:rPr>
        <w:t>layers</w:t>
      </w:r>
      <w:r>
        <w:rPr>
          <w:color w:val="0E0E0E"/>
          <w:spacing w:val="-4"/>
          <w:sz w:val="22"/>
        </w:rPr>
        <w:t> </w:t>
      </w:r>
      <w:r>
        <w:rPr>
          <w:color w:val="0E0E0E"/>
          <w:sz w:val="22"/>
        </w:rPr>
        <w:t>were</w:t>
      </w:r>
      <w:r>
        <w:rPr>
          <w:color w:val="0E0E0E"/>
          <w:spacing w:val="-8"/>
          <w:sz w:val="22"/>
        </w:rPr>
        <w:t> </w:t>
      </w:r>
      <w:r>
        <w:rPr>
          <w:color w:val="0E0E0E"/>
          <w:sz w:val="22"/>
        </w:rPr>
        <w:t>thoroughly</w:t>
      </w:r>
      <w:r>
        <w:rPr>
          <w:color w:val="0E0E0E"/>
          <w:spacing w:val="9"/>
          <w:sz w:val="22"/>
        </w:rPr>
        <w:t> </w:t>
      </w:r>
      <w:r>
        <w:rPr>
          <w:color w:val="0E0E0E"/>
          <w:sz w:val="22"/>
        </w:rPr>
        <w:t>explained</w:t>
      </w:r>
      <w:r>
        <w:rPr>
          <w:color w:val="0E0E0E"/>
          <w:spacing w:val="8"/>
          <w:sz w:val="22"/>
        </w:rPr>
        <w:t> </w:t>
      </w:r>
      <w:r>
        <w:rPr>
          <w:color w:val="0E0E0E"/>
          <w:sz w:val="22"/>
        </w:rPr>
        <w:t>in</w:t>
      </w:r>
      <w:r>
        <w:rPr>
          <w:color w:val="0E0E0E"/>
          <w:spacing w:val="-14"/>
          <w:sz w:val="22"/>
        </w:rPr>
        <w:t> </w:t>
      </w:r>
      <w:r>
        <w:rPr>
          <w:color w:val="1F1F1F"/>
          <w:sz w:val="22"/>
        </w:rPr>
        <w:t>a</w:t>
      </w:r>
      <w:r>
        <w:rPr>
          <w:color w:val="1F1F1F"/>
          <w:spacing w:val="-9"/>
          <w:sz w:val="22"/>
        </w:rPr>
        <w:t> </w:t>
      </w:r>
      <w:r>
        <w:rPr>
          <w:color w:val="0E0E0E"/>
          <w:sz w:val="22"/>
        </w:rPr>
        <w:t>previous</w:t>
      </w:r>
      <w:r>
        <w:rPr>
          <w:color w:val="0E0E0E"/>
          <w:spacing w:val="4"/>
          <w:sz w:val="22"/>
        </w:rPr>
        <w:t> </w:t>
      </w:r>
      <w:r>
        <w:rPr>
          <w:color w:val="0E0E0E"/>
          <w:spacing w:val="-2"/>
          <w:sz w:val="22"/>
        </w:rPr>
        <w:t>chapter.</w:t>
      </w:r>
    </w:p>
    <w:p>
      <w:pPr>
        <w:pStyle w:val="BodyText"/>
        <w:spacing w:before="38"/>
        <w:rPr>
          <w:sz w:val="22"/>
        </w:rPr>
      </w:pPr>
    </w:p>
    <w:p>
      <w:pPr>
        <w:pStyle w:val="Heading7"/>
        <w:numPr>
          <w:ilvl w:val="3"/>
          <w:numId w:val="23"/>
        </w:numPr>
        <w:tabs>
          <w:tab w:pos="3153" w:val="left" w:leader="none"/>
        </w:tabs>
        <w:spacing w:line="240" w:lineRule="auto" w:before="0" w:after="0"/>
        <w:ind w:left="3153" w:right="0" w:hanging="864"/>
        <w:jc w:val="both"/>
        <w:rPr>
          <w:color w:val="0E0E0E"/>
        </w:rPr>
      </w:pPr>
      <w:r>
        <w:rPr>
          <w:color w:val="0E0E0E"/>
        </w:rPr>
        <w:t>Training</w:t>
      </w:r>
      <w:r>
        <w:rPr>
          <w:color w:val="0E0E0E"/>
          <w:spacing w:val="3"/>
        </w:rPr>
        <w:t> </w:t>
      </w:r>
      <w:r>
        <w:rPr>
          <w:color w:val="0E0E0E"/>
        </w:rPr>
        <w:t>The</w:t>
      </w:r>
      <w:r>
        <w:rPr>
          <w:color w:val="0E0E0E"/>
          <w:spacing w:val="-6"/>
        </w:rPr>
        <w:t> </w:t>
      </w:r>
      <w:r>
        <w:rPr>
          <w:color w:val="0E0E0E"/>
          <w:spacing w:val="-2"/>
        </w:rPr>
        <w:t>Models</w:t>
      </w:r>
    </w:p>
    <w:p>
      <w:pPr>
        <w:spacing w:before="267"/>
        <w:ind w:left="842" w:right="0" w:firstLine="0"/>
        <w:jc w:val="both"/>
        <w:rPr>
          <w:sz w:val="22"/>
        </w:rPr>
      </w:pPr>
      <w:r>
        <w:rPr>
          <w:color w:val="0E0E0E"/>
          <w:sz w:val="22"/>
        </w:rPr>
        <w:t>PREREQUISITE</w:t>
      </w:r>
      <w:r>
        <w:rPr>
          <w:color w:val="0E0E0E"/>
          <w:spacing w:val="5"/>
          <w:sz w:val="22"/>
        </w:rPr>
        <w:t> </w:t>
      </w:r>
      <w:r>
        <w:rPr>
          <w:color w:val="0E0E0E"/>
          <w:sz w:val="22"/>
        </w:rPr>
        <w:t>-</w:t>
      </w:r>
      <w:r>
        <w:rPr>
          <w:color w:val="0E0E0E"/>
          <w:spacing w:val="-14"/>
          <w:sz w:val="22"/>
        </w:rPr>
        <w:t> </w:t>
      </w:r>
      <w:r>
        <w:rPr>
          <w:color w:val="0E0E0E"/>
          <w:spacing w:val="-10"/>
          <w:sz w:val="22"/>
        </w:rPr>
        <w:t>i</w:t>
      </w:r>
    </w:p>
    <w:p>
      <w:pPr>
        <w:pStyle w:val="BodyText"/>
        <w:spacing w:before="60"/>
        <w:rPr>
          <w:sz w:val="20"/>
        </w:rPr>
      </w:pPr>
      <w:r>
        <w:rPr/>
        <mc:AlternateContent>
          <mc:Choice Requires="wps">
            <w:drawing>
              <wp:anchor distT="0" distB="0" distL="0" distR="0" allowOverlap="1" layoutInCell="1" locked="0" behindDoc="1" simplePos="0" relativeHeight="487673856">
                <wp:simplePos x="0" y="0"/>
                <wp:positionH relativeFrom="page">
                  <wp:posOffset>695791</wp:posOffset>
                </wp:positionH>
                <wp:positionV relativeFrom="paragraph">
                  <wp:posOffset>199935</wp:posOffset>
                </wp:positionV>
                <wp:extent cx="5812790" cy="2021839"/>
                <wp:effectExtent l="0" t="0" r="0" b="0"/>
                <wp:wrapTopAndBottom/>
                <wp:docPr id="611" name="Group 611"/>
                <wp:cNvGraphicFramePr>
                  <a:graphicFrameLocks/>
                </wp:cNvGraphicFramePr>
                <a:graphic>
                  <a:graphicData uri="http://schemas.microsoft.com/office/word/2010/wordprocessingGroup">
                    <wpg:wgp>
                      <wpg:cNvPr id="611" name="Group 611"/>
                      <wpg:cNvGrpSpPr/>
                      <wpg:grpSpPr>
                        <a:xfrm>
                          <a:off x="0" y="0"/>
                          <a:ext cx="5812790" cy="2021839"/>
                          <a:chExt cx="5812790" cy="2021839"/>
                        </a:xfrm>
                      </wpg:grpSpPr>
                      <pic:pic>
                        <pic:nvPicPr>
                          <pic:cNvPr id="612" name="Image 612"/>
                          <pic:cNvPicPr/>
                        </pic:nvPicPr>
                        <pic:blipFill>
                          <a:blip r:embed="rId149" cstate="print"/>
                          <a:stretch>
                            <a:fillRect/>
                          </a:stretch>
                        </pic:blipFill>
                        <pic:spPr>
                          <a:xfrm>
                            <a:off x="156355" y="82719"/>
                            <a:ext cx="5568341" cy="1871067"/>
                          </a:xfrm>
                          <a:prstGeom prst="rect">
                            <a:avLst/>
                          </a:prstGeom>
                        </pic:spPr>
                      </pic:pic>
                      <wps:wsp>
                        <wps:cNvPr id="613" name="Graphic 613"/>
                        <wps:cNvSpPr/>
                        <wps:spPr>
                          <a:xfrm>
                            <a:off x="5343" y="5343"/>
                            <a:ext cx="5801995" cy="2011045"/>
                          </a:xfrm>
                          <a:custGeom>
                            <a:avLst/>
                            <a:gdLst/>
                            <a:ahLst/>
                            <a:cxnLst/>
                            <a:rect l="l" t="t" r="r" b="b"/>
                            <a:pathLst>
                              <a:path w="5801995" h="2011045">
                                <a:moveTo>
                                  <a:pt x="0" y="2010822"/>
                                </a:moveTo>
                                <a:lnTo>
                                  <a:pt x="5801963" y="2010822"/>
                                </a:lnTo>
                                <a:lnTo>
                                  <a:pt x="5801963" y="0"/>
                                </a:lnTo>
                                <a:lnTo>
                                  <a:pt x="0" y="0"/>
                                </a:lnTo>
                                <a:lnTo>
                                  <a:pt x="0" y="2010822"/>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5.74299pt;width:457.7pt;height:159.2pt;mso-position-horizontal-relative:page;mso-position-vertical-relative:paragraph;z-index:-15642624;mso-wrap-distance-left:0;mso-wrap-distance-right:0" id="docshapegroup393" coordorigin="1096,315" coordsize="9154,3184">
                <v:shape style="position:absolute;left:1341;top:445;width:8770;height:2947" type="#_x0000_t75" id="docshape394" stroked="false">
                  <v:imagedata r:id="rId149" o:title=""/>
                </v:shape>
                <v:rect style="position:absolute;left:1104;top:323;width:9137;height:3167" id="docshape395" filled="false" stroked="true" strokeweight=".8415pt" strokecolor="#000000">
                  <v:stroke dashstyle="solid"/>
                </v:rect>
                <w10:wrap type="topAndBottom"/>
              </v:group>
            </w:pict>
          </mc:Fallback>
        </mc:AlternateContent>
      </w:r>
    </w:p>
    <w:p>
      <w:pPr>
        <w:pStyle w:val="BodyText"/>
        <w:spacing w:before="37"/>
        <w:rPr>
          <w:sz w:val="22"/>
        </w:rPr>
      </w:pPr>
    </w:p>
    <w:p>
      <w:pPr>
        <w:spacing w:line="364" w:lineRule="auto" w:before="0"/>
        <w:ind w:left="842" w:right="823" w:firstLine="0"/>
        <w:jc w:val="both"/>
        <w:rPr>
          <w:sz w:val="22"/>
        </w:rPr>
      </w:pPr>
      <w:r>
        <w:rPr>
          <w:color w:val="0E0E0E"/>
          <w:sz w:val="22"/>
        </w:rPr>
        <w:t>Before</w:t>
      </w:r>
      <w:r>
        <w:rPr>
          <w:color w:val="0E0E0E"/>
          <w:spacing w:val="-1"/>
          <w:sz w:val="22"/>
        </w:rPr>
        <w:t> </w:t>
      </w:r>
      <w:r>
        <w:rPr>
          <w:color w:val="0E0E0E"/>
          <w:sz w:val="22"/>
        </w:rPr>
        <w:t>training</w:t>
      </w:r>
      <w:r>
        <w:rPr>
          <w:color w:val="0E0E0E"/>
          <w:spacing w:val="-2"/>
          <w:sz w:val="22"/>
        </w:rPr>
        <w:t> </w:t>
      </w:r>
      <w:r>
        <w:rPr>
          <w:color w:val="0E0E0E"/>
          <w:sz w:val="22"/>
        </w:rPr>
        <w:t>the</w:t>
      </w:r>
      <w:r>
        <w:rPr>
          <w:color w:val="0E0E0E"/>
          <w:spacing w:val="-9"/>
          <w:sz w:val="22"/>
        </w:rPr>
        <w:t> </w:t>
      </w:r>
      <w:r>
        <w:rPr>
          <w:color w:val="0E0E0E"/>
          <w:sz w:val="22"/>
        </w:rPr>
        <w:t>models,</w:t>
      </w:r>
      <w:r>
        <w:rPr>
          <w:color w:val="0E0E0E"/>
          <w:spacing w:val="-4"/>
          <w:sz w:val="22"/>
        </w:rPr>
        <w:t> </w:t>
      </w:r>
      <w:r>
        <w:rPr>
          <w:color w:val="0E0E0E"/>
          <w:sz w:val="22"/>
        </w:rPr>
        <w:t>a</w:t>
      </w:r>
      <w:r>
        <w:rPr>
          <w:color w:val="0E0E0E"/>
          <w:spacing w:val="-10"/>
          <w:sz w:val="22"/>
        </w:rPr>
        <w:t> </w:t>
      </w:r>
      <w:r>
        <w:rPr>
          <w:color w:val="0E0E0E"/>
          <w:sz w:val="22"/>
        </w:rPr>
        <w:t>new</w:t>
      </w:r>
      <w:r>
        <w:rPr>
          <w:color w:val="0E0E0E"/>
          <w:spacing w:val="-2"/>
          <w:sz w:val="22"/>
        </w:rPr>
        <w:t> </w:t>
      </w:r>
      <w:r>
        <w:rPr>
          <w:color w:val="0E0E0E"/>
          <w:sz w:val="22"/>
        </w:rPr>
        <w:t>anaconda</w:t>
      </w:r>
      <w:r>
        <w:rPr>
          <w:color w:val="0E0E0E"/>
          <w:spacing w:val="-2"/>
          <w:sz w:val="22"/>
        </w:rPr>
        <w:t> </w:t>
      </w:r>
      <w:r>
        <w:rPr>
          <w:color w:val="0E0E0E"/>
          <w:sz w:val="22"/>
        </w:rPr>
        <w:t>environment needs</w:t>
      </w:r>
      <w:r>
        <w:rPr>
          <w:color w:val="0E0E0E"/>
          <w:spacing w:val="-7"/>
          <w:sz w:val="22"/>
        </w:rPr>
        <w:t> </w:t>
      </w:r>
      <w:r>
        <w:rPr>
          <w:color w:val="0E0E0E"/>
          <w:sz w:val="22"/>
        </w:rPr>
        <w:t>to</w:t>
      </w:r>
      <w:r>
        <w:rPr>
          <w:color w:val="0E0E0E"/>
          <w:spacing w:val="-8"/>
          <w:sz w:val="22"/>
        </w:rPr>
        <w:t> </w:t>
      </w:r>
      <w:r>
        <w:rPr>
          <w:color w:val="0E0E0E"/>
          <w:sz w:val="22"/>
        </w:rPr>
        <w:t>be</w:t>
      </w:r>
      <w:r>
        <w:rPr>
          <w:color w:val="0E0E0E"/>
          <w:spacing w:val="-6"/>
          <w:sz w:val="22"/>
        </w:rPr>
        <w:t> </w:t>
      </w:r>
      <w:r>
        <w:rPr>
          <w:color w:val="0E0E0E"/>
          <w:sz w:val="22"/>
        </w:rPr>
        <w:t>created with</w:t>
      </w:r>
      <w:r>
        <w:rPr>
          <w:color w:val="0E0E0E"/>
          <w:spacing w:val="-4"/>
          <w:sz w:val="22"/>
        </w:rPr>
        <w:t> </w:t>
      </w:r>
      <w:r>
        <w:rPr>
          <w:color w:val="0E0E0E"/>
          <w:sz w:val="22"/>
        </w:rPr>
        <w:t>python</w:t>
      </w:r>
      <w:r>
        <w:rPr>
          <w:color w:val="0E0E0E"/>
          <w:spacing w:val="-1"/>
          <w:sz w:val="22"/>
        </w:rPr>
        <w:t> </w:t>
      </w:r>
      <w:r>
        <w:rPr>
          <w:color w:val="0E0E0E"/>
          <w:sz w:val="22"/>
        </w:rPr>
        <w:t>3.9</w:t>
      </w:r>
      <w:r>
        <w:rPr>
          <w:color w:val="0E0E0E"/>
          <w:spacing w:val="-10"/>
          <w:sz w:val="22"/>
        </w:rPr>
        <w:t> </w:t>
      </w:r>
      <w:r>
        <w:rPr>
          <w:color w:val="1F1F1F"/>
          <w:sz w:val="22"/>
        </w:rPr>
        <w:t>support </w:t>
      </w:r>
      <w:r>
        <w:rPr>
          <w:color w:val="0E0E0E"/>
          <w:sz w:val="22"/>
        </w:rPr>
        <w:t>using</w:t>
      </w:r>
      <w:r>
        <w:rPr>
          <w:color w:val="0E0E0E"/>
          <w:spacing w:val="-8"/>
          <w:sz w:val="22"/>
        </w:rPr>
        <w:t> </w:t>
      </w:r>
      <w:r>
        <w:rPr>
          <w:color w:val="0E0E0E"/>
          <w:sz w:val="22"/>
        </w:rPr>
        <w:t>the </w:t>
      </w:r>
      <w:r>
        <w:rPr>
          <w:color w:val="1F1F1F"/>
          <w:sz w:val="22"/>
        </w:rPr>
        <w:t>#1 </w:t>
      </w:r>
      <w:r>
        <w:rPr>
          <w:color w:val="0E0E0E"/>
          <w:sz w:val="22"/>
        </w:rPr>
        <w:t>code line since it removes irrelevant installed libraries that might cause conflicts/errors</w:t>
      </w:r>
      <w:r>
        <w:rPr>
          <w:color w:val="0E0E0E"/>
          <w:spacing w:val="-10"/>
          <w:sz w:val="22"/>
        </w:rPr>
        <w:t> </w:t>
      </w:r>
      <w:r>
        <w:rPr>
          <w:color w:val="0E0E0E"/>
          <w:sz w:val="22"/>
        </w:rPr>
        <w:t>in the</w:t>
      </w:r>
      <w:r>
        <w:rPr>
          <w:color w:val="0E0E0E"/>
          <w:spacing w:val="-1"/>
          <w:sz w:val="22"/>
        </w:rPr>
        <w:t> </w:t>
      </w:r>
      <w:r>
        <w:rPr>
          <w:color w:val="0E0E0E"/>
          <w:sz w:val="22"/>
        </w:rPr>
        <w:t>code.</w:t>
      </w:r>
    </w:p>
    <w:p>
      <w:pPr>
        <w:spacing w:after="0" w:line="364" w:lineRule="auto"/>
        <w:jc w:val="both"/>
        <w:rPr>
          <w:sz w:val="22"/>
        </w:rPr>
        <w:sectPr>
          <w:headerReference w:type="default" r:id="rId147"/>
          <w:footerReference w:type="default" r:id="rId148"/>
          <w:pgSz w:w="11910" w:h="16840"/>
          <w:pgMar w:header="658" w:footer="1400" w:top="1280" w:bottom="1600" w:left="240" w:right="220"/>
        </w:sectPr>
      </w:pPr>
    </w:p>
    <w:p>
      <w:pPr>
        <w:pStyle w:val="BodyText"/>
        <w:spacing w:line="367" w:lineRule="auto" w:before="142"/>
        <w:ind w:left="844" w:right="830"/>
        <w:jc w:val="both"/>
      </w:pPr>
      <w:r>
        <w:rPr>
          <w:color w:val="0F0F0F"/>
          <w:w w:val="105"/>
        </w:rPr>
        <w:t>Then</w:t>
      </w:r>
      <w:r>
        <w:rPr>
          <w:color w:val="0F0F0F"/>
          <w:spacing w:val="-8"/>
          <w:w w:val="105"/>
        </w:rPr>
        <w:t> </w:t>
      </w:r>
      <w:r>
        <w:rPr>
          <w:color w:val="0F0F0F"/>
          <w:w w:val="105"/>
        </w:rPr>
        <w:t>the</w:t>
      </w:r>
      <w:r>
        <w:rPr>
          <w:color w:val="0F0F0F"/>
          <w:spacing w:val="-9"/>
          <w:w w:val="105"/>
        </w:rPr>
        <w:t> </w:t>
      </w:r>
      <w:r>
        <w:rPr>
          <w:color w:val="0F0F0F"/>
          <w:w w:val="105"/>
        </w:rPr>
        <w:t>CUDA</w:t>
      </w:r>
      <w:r>
        <w:rPr>
          <w:color w:val="0F0F0F"/>
          <w:spacing w:val="-3"/>
          <w:w w:val="105"/>
        </w:rPr>
        <w:t> </w:t>
      </w:r>
      <w:r>
        <w:rPr>
          <w:color w:val="0F0F0F"/>
          <w:w w:val="105"/>
        </w:rPr>
        <w:t>and</w:t>
      </w:r>
      <w:r>
        <w:rPr>
          <w:color w:val="0F0F0F"/>
          <w:spacing w:val="-6"/>
          <w:w w:val="105"/>
        </w:rPr>
        <w:t> </w:t>
      </w:r>
      <w:r>
        <w:rPr>
          <w:color w:val="0F0F0F"/>
          <w:w w:val="105"/>
        </w:rPr>
        <w:t>cuDNN</w:t>
      </w:r>
      <w:r>
        <w:rPr>
          <w:color w:val="0F0F0F"/>
          <w:spacing w:val="-7"/>
          <w:w w:val="105"/>
        </w:rPr>
        <w:t> </w:t>
      </w:r>
      <w:r>
        <w:rPr>
          <w:color w:val="0F0F0F"/>
          <w:w w:val="105"/>
        </w:rPr>
        <w:t>libraries</w:t>
      </w:r>
      <w:r>
        <w:rPr>
          <w:color w:val="0F0F0F"/>
          <w:spacing w:val="-6"/>
          <w:w w:val="105"/>
        </w:rPr>
        <w:t> </w:t>
      </w:r>
      <w:r>
        <w:rPr>
          <w:color w:val="0F0F0F"/>
          <w:w w:val="105"/>
        </w:rPr>
        <w:t>can</w:t>
      </w:r>
      <w:r>
        <w:rPr>
          <w:color w:val="0F0F0F"/>
          <w:spacing w:val="-6"/>
          <w:w w:val="105"/>
        </w:rPr>
        <w:t> </w:t>
      </w:r>
      <w:r>
        <w:rPr>
          <w:color w:val="0F0F0F"/>
          <w:w w:val="105"/>
        </w:rPr>
        <w:t>be</w:t>
      </w:r>
      <w:r>
        <w:rPr>
          <w:color w:val="0F0F0F"/>
          <w:spacing w:val="-14"/>
          <w:w w:val="105"/>
        </w:rPr>
        <w:t> </w:t>
      </w:r>
      <w:r>
        <w:rPr>
          <w:color w:val="0F0F0F"/>
          <w:w w:val="105"/>
        </w:rPr>
        <w:t>installed</w:t>
      </w:r>
      <w:r>
        <w:rPr>
          <w:color w:val="0F0F0F"/>
          <w:spacing w:val="-6"/>
          <w:w w:val="105"/>
        </w:rPr>
        <w:t> </w:t>
      </w:r>
      <w:r>
        <w:rPr>
          <w:color w:val="0F0F0F"/>
          <w:w w:val="105"/>
        </w:rPr>
        <w:t>into</w:t>
      </w:r>
      <w:r>
        <w:rPr>
          <w:color w:val="0F0F0F"/>
          <w:spacing w:val="-12"/>
          <w:w w:val="105"/>
        </w:rPr>
        <w:t> </w:t>
      </w:r>
      <w:r>
        <w:rPr>
          <w:color w:val="0F0F0F"/>
          <w:w w:val="105"/>
        </w:rPr>
        <w:t>the</w:t>
      </w:r>
      <w:r>
        <w:rPr>
          <w:color w:val="0F0F0F"/>
          <w:spacing w:val="-12"/>
          <w:w w:val="105"/>
        </w:rPr>
        <w:t> </w:t>
      </w:r>
      <w:r>
        <w:rPr>
          <w:color w:val="0F0F0F"/>
          <w:w w:val="105"/>
        </w:rPr>
        <w:t>conda</w:t>
      </w:r>
      <w:r>
        <w:rPr>
          <w:color w:val="0F0F0F"/>
          <w:spacing w:val="-8"/>
          <w:w w:val="105"/>
        </w:rPr>
        <w:t> </w:t>
      </w:r>
      <w:r>
        <w:rPr>
          <w:color w:val="0F0F0F"/>
          <w:w w:val="105"/>
        </w:rPr>
        <w:t>environment</w:t>
      </w:r>
      <w:r>
        <w:rPr>
          <w:color w:val="0F0F0F"/>
          <w:spacing w:val="11"/>
          <w:w w:val="105"/>
        </w:rPr>
        <w:t> </w:t>
      </w:r>
      <w:r>
        <w:rPr>
          <w:color w:val="0F0F0F"/>
          <w:w w:val="105"/>
        </w:rPr>
        <w:t>to</w:t>
      </w:r>
      <w:r>
        <w:rPr>
          <w:color w:val="0F0F0F"/>
          <w:spacing w:val="-5"/>
          <w:w w:val="105"/>
        </w:rPr>
        <w:t> </w:t>
      </w:r>
      <w:r>
        <w:rPr>
          <w:color w:val="0F0F0F"/>
          <w:w w:val="105"/>
        </w:rPr>
        <w:t>use</w:t>
      </w:r>
      <w:r>
        <w:rPr>
          <w:color w:val="0F0F0F"/>
          <w:spacing w:val="-11"/>
          <w:w w:val="105"/>
        </w:rPr>
        <w:t> </w:t>
      </w:r>
      <w:r>
        <w:rPr>
          <w:color w:val="0F0F0F"/>
          <w:w w:val="105"/>
        </w:rPr>
        <w:t>GPU</w:t>
      </w:r>
      <w:r>
        <w:rPr>
          <w:color w:val="0F0F0F"/>
          <w:spacing w:val="-5"/>
          <w:w w:val="105"/>
        </w:rPr>
        <w:t> </w:t>
      </w:r>
      <w:r>
        <w:rPr>
          <w:color w:val="0F0F0F"/>
          <w:w w:val="105"/>
        </w:rPr>
        <w:t>and</w:t>
      </w:r>
      <w:r>
        <w:rPr>
          <w:color w:val="0F0F0F"/>
          <w:spacing w:val="-6"/>
          <w:w w:val="105"/>
        </w:rPr>
        <w:t> </w:t>
      </w:r>
      <w:r>
        <w:rPr>
          <w:color w:val="0F0F0F"/>
          <w:w w:val="105"/>
        </w:rPr>
        <w:t>speed up</w:t>
      </w:r>
      <w:r>
        <w:rPr>
          <w:color w:val="0F0F0F"/>
          <w:spacing w:val="-14"/>
          <w:w w:val="105"/>
        </w:rPr>
        <w:t> </w:t>
      </w:r>
      <w:r>
        <w:rPr>
          <w:color w:val="0F0F0F"/>
          <w:w w:val="105"/>
        </w:rPr>
        <w:t>the model training process only </w:t>
      </w:r>
      <w:r>
        <w:rPr>
          <w:b/>
          <w:color w:val="0F0F0F"/>
          <w:w w:val="105"/>
          <w:sz w:val="22"/>
        </w:rPr>
        <w:t>if</w:t>
      </w:r>
      <w:r>
        <w:rPr>
          <w:b/>
          <w:color w:val="0F0F0F"/>
          <w:spacing w:val="-4"/>
          <w:w w:val="105"/>
          <w:sz w:val="22"/>
        </w:rPr>
        <w:t> </w:t>
      </w:r>
      <w:r>
        <w:rPr>
          <w:color w:val="0F0F0F"/>
          <w:w w:val="105"/>
        </w:rPr>
        <w:t>a</w:t>
      </w:r>
      <w:r>
        <w:rPr>
          <w:color w:val="0F0F0F"/>
          <w:spacing w:val="-1"/>
          <w:w w:val="105"/>
        </w:rPr>
        <w:t> </w:t>
      </w:r>
      <w:r>
        <w:rPr>
          <w:color w:val="0F0F0F"/>
          <w:w w:val="105"/>
        </w:rPr>
        <w:t>dedicated GPU is available with CUDA support.</w:t>
      </w:r>
    </w:p>
    <w:p>
      <w:pPr>
        <w:pStyle w:val="BodyText"/>
        <w:spacing w:before="166"/>
        <w:ind w:left="844"/>
        <w:jc w:val="both"/>
      </w:pPr>
      <w:r>
        <w:rPr>
          <w:color w:val="0F0F0F"/>
          <w:w w:val="105"/>
        </w:rPr>
        <w:t>The</w:t>
      </w:r>
      <w:r>
        <w:rPr>
          <w:color w:val="0F0F0F"/>
          <w:spacing w:val="-7"/>
          <w:w w:val="105"/>
        </w:rPr>
        <w:t> </w:t>
      </w:r>
      <w:r>
        <w:rPr>
          <w:color w:val="0F0F0F"/>
          <w:w w:val="105"/>
        </w:rPr>
        <w:t>code</w:t>
      </w:r>
      <w:r>
        <w:rPr>
          <w:color w:val="0F0F0F"/>
          <w:spacing w:val="-5"/>
          <w:w w:val="105"/>
        </w:rPr>
        <w:t> </w:t>
      </w:r>
      <w:r>
        <w:rPr>
          <w:color w:val="0F0F0F"/>
          <w:w w:val="105"/>
        </w:rPr>
        <w:t>line</w:t>
      </w:r>
      <w:r>
        <w:rPr>
          <w:color w:val="0F0F0F"/>
          <w:spacing w:val="-5"/>
          <w:w w:val="105"/>
        </w:rPr>
        <w:t> </w:t>
      </w:r>
      <w:r>
        <w:rPr>
          <w:color w:val="0F0F0F"/>
          <w:w w:val="105"/>
        </w:rPr>
        <w:t>in</w:t>
      </w:r>
      <w:r>
        <w:rPr>
          <w:color w:val="0F0F0F"/>
          <w:spacing w:val="-8"/>
          <w:w w:val="105"/>
        </w:rPr>
        <w:t> </w:t>
      </w:r>
      <w:r>
        <w:rPr>
          <w:color w:val="0F0F0F"/>
          <w:w w:val="105"/>
        </w:rPr>
        <w:t>the</w:t>
      </w:r>
      <w:r>
        <w:rPr>
          <w:color w:val="0F0F0F"/>
          <w:spacing w:val="-5"/>
          <w:w w:val="105"/>
        </w:rPr>
        <w:t> </w:t>
      </w:r>
      <w:r>
        <w:rPr>
          <w:color w:val="0F0F0F"/>
          <w:w w:val="105"/>
        </w:rPr>
        <w:t>second</w:t>
      </w:r>
      <w:r>
        <w:rPr>
          <w:color w:val="0F0F0F"/>
          <w:spacing w:val="-1"/>
          <w:w w:val="105"/>
        </w:rPr>
        <w:t> </w:t>
      </w:r>
      <w:r>
        <w:rPr>
          <w:color w:val="0F0F0F"/>
          <w:w w:val="105"/>
        </w:rPr>
        <w:t>identifies</w:t>
      </w:r>
      <w:r>
        <w:rPr>
          <w:color w:val="0F0F0F"/>
          <w:spacing w:val="3"/>
          <w:w w:val="105"/>
        </w:rPr>
        <w:t> </w:t>
      </w:r>
      <w:r>
        <w:rPr>
          <w:color w:val="0F0F0F"/>
          <w:w w:val="105"/>
        </w:rPr>
        <w:t>any</w:t>
      </w:r>
      <w:r>
        <w:rPr>
          <w:color w:val="0F0F0F"/>
          <w:spacing w:val="-2"/>
          <w:w w:val="105"/>
        </w:rPr>
        <w:t> </w:t>
      </w:r>
      <w:r>
        <w:rPr>
          <w:color w:val="0F0F0F"/>
          <w:w w:val="105"/>
        </w:rPr>
        <w:t>available</w:t>
      </w:r>
      <w:r>
        <w:rPr>
          <w:color w:val="0F0F0F"/>
          <w:spacing w:val="2"/>
          <w:w w:val="105"/>
        </w:rPr>
        <w:t> </w:t>
      </w:r>
      <w:r>
        <w:rPr>
          <w:color w:val="0F0F0F"/>
          <w:w w:val="105"/>
        </w:rPr>
        <w:t>GPUs</w:t>
      </w:r>
      <w:r>
        <w:rPr>
          <w:color w:val="0F0F0F"/>
          <w:spacing w:val="7"/>
          <w:w w:val="105"/>
        </w:rPr>
        <w:t> </w:t>
      </w:r>
      <w:r>
        <w:rPr>
          <w:color w:val="0F0F0F"/>
          <w:w w:val="105"/>
        </w:rPr>
        <w:t>which</w:t>
      </w:r>
      <w:r>
        <w:rPr>
          <w:color w:val="0F0F0F"/>
          <w:spacing w:val="-1"/>
          <w:w w:val="105"/>
        </w:rPr>
        <w:t> </w:t>
      </w:r>
      <w:r>
        <w:rPr>
          <w:color w:val="0F0F0F"/>
          <w:w w:val="105"/>
        </w:rPr>
        <w:t>can</w:t>
      </w:r>
      <w:r>
        <w:rPr>
          <w:color w:val="0F0F0F"/>
          <w:spacing w:val="-4"/>
          <w:w w:val="105"/>
        </w:rPr>
        <w:t> </w:t>
      </w:r>
      <w:r>
        <w:rPr>
          <w:color w:val="0F0F0F"/>
          <w:w w:val="105"/>
        </w:rPr>
        <w:t>be</w:t>
      </w:r>
      <w:r>
        <w:rPr>
          <w:color w:val="0F0F0F"/>
          <w:spacing w:val="-7"/>
          <w:w w:val="105"/>
        </w:rPr>
        <w:t> </w:t>
      </w:r>
      <w:r>
        <w:rPr>
          <w:color w:val="0F0F0F"/>
          <w:w w:val="105"/>
        </w:rPr>
        <w:t>used</w:t>
      </w:r>
      <w:r>
        <w:rPr>
          <w:color w:val="0F0F0F"/>
          <w:spacing w:val="-2"/>
          <w:w w:val="105"/>
        </w:rPr>
        <w:t> </w:t>
      </w:r>
      <w:r>
        <w:rPr>
          <w:color w:val="0F0F0F"/>
          <w:w w:val="105"/>
        </w:rPr>
        <w:t>to</w:t>
      </w:r>
      <w:r>
        <w:rPr>
          <w:color w:val="0F0F0F"/>
          <w:spacing w:val="-9"/>
          <w:w w:val="105"/>
        </w:rPr>
        <w:t> </w:t>
      </w:r>
      <w:r>
        <w:rPr>
          <w:color w:val="0F0F0F"/>
          <w:w w:val="105"/>
        </w:rPr>
        <w:t>run</w:t>
      </w:r>
      <w:r>
        <w:rPr>
          <w:color w:val="0F0F0F"/>
          <w:spacing w:val="-2"/>
          <w:w w:val="105"/>
        </w:rPr>
        <w:t> </w:t>
      </w:r>
      <w:r>
        <w:rPr>
          <w:color w:val="0F0F0F"/>
          <w:w w:val="105"/>
        </w:rPr>
        <w:t>the</w:t>
      </w:r>
      <w:r>
        <w:rPr>
          <w:color w:val="0F0F0F"/>
          <w:spacing w:val="-2"/>
          <w:w w:val="105"/>
        </w:rPr>
        <w:t> </w:t>
      </w:r>
      <w:r>
        <w:rPr>
          <w:color w:val="0F0F0F"/>
          <w:w w:val="105"/>
        </w:rPr>
        <w:t>training</w:t>
      </w:r>
      <w:r>
        <w:rPr>
          <w:color w:val="0F0F0F"/>
          <w:spacing w:val="7"/>
          <w:w w:val="105"/>
        </w:rPr>
        <w:t> </w:t>
      </w:r>
      <w:r>
        <w:rPr>
          <w:color w:val="0F0F0F"/>
          <w:spacing w:val="-2"/>
          <w:w w:val="105"/>
        </w:rPr>
        <w:t>process.</w:t>
      </w:r>
    </w:p>
    <w:p>
      <w:pPr>
        <w:pStyle w:val="BodyText"/>
      </w:pPr>
    </w:p>
    <w:p>
      <w:pPr>
        <w:pStyle w:val="BodyText"/>
      </w:pPr>
    </w:p>
    <w:p>
      <w:pPr>
        <w:pStyle w:val="BodyText"/>
        <w:spacing w:before="110"/>
      </w:pPr>
    </w:p>
    <w:p>
      <w:pPr>
        <w:pStyle w:val="BodyText"/>
        <w:ind w:left="842"/>
      </w:pPr>
      <w:r>
        <w:rPr>
          <w:color w:val="0F0F0F"/>
        </w:rPr>
        <w:t>PREREQUISITE</w:t>
      </w:r>
      <w:r>
        <w:rPr>
          <w:color w:val="0F0F0F"/>
          <w:spacing w:val="48"/>
        </w:rPr>
        <w:t> </w:t>
      </w:r>
      <w:r>
        <w:rPr>
          <w:color w:val="0F0F0F"/>
        </w:rPr>
        <w:t>-</w:t>
      </w:r>
      <w:r>
        <w:rPr>
          <w:color w:val="0F0F0F"/>
          <w:spacing w:val="22"/>
        </w:rPr>
        <w:t> </w:t>
      </w:r>
      <w:r>
        <w:rPr>
          <w:color w:val="0F0F0F"/>
          <w:spacing w:val="-5"/>
        </w:rPr>
        <w:t>ii</w:t>
      </w:r>
    </w:p>
    <w:p>
      <w:pPr>
        <w:pStyle w:val="BodyText"/>
        <w:spacing w:before="75"/>
        <w:rPr>
          <w:sz w:val="20"/>
        </w:rPr>
      </w:pPr>
      <w:r>
        <w:rPr/>
        <mc:AlternateContent>
          <mc:Choice Requires="wps">
            <w:drawing>
              <wp:anchor distT="0" distB="0" distL="0" distR="0" allowOverlap="1" layoutInCell="1" locked="0" behindDoc="1" simplePos="0" relativeHeight="487674368">
                <wp:simplePos x="0" y="0"/>
                <wp:positionH relativeFrom="page">
                  <wp:posOffset>695791</wp:posOffset>
                </wp:positionH>
                <wp:positionV relativeFrom="paragraph">
                  <wp:posOffset>209497</wp:posOffset>
                </wp:positionV>
                <wp:extent cx="5758180" cy="978535"/>
                <wp:effectExtent l="0" t="0" r="0" b="0"/>
                <wp:wrapTopAndBottom/>
                <wp:docPr id="614" name="Group 614"/>
                <wp:cNvGraphicFramePr>
                  <a:graphicFrameLocks/>
                </wp:cNvGraphicFramePr>
                <a:graphic>
                  <a:graphicData uri="http://schemas.microsoft.com/office/word/2010/wordprocessingGroup">
                    <wpg:wgp>
                      <wpg:cNvPr id="614" name="Group 614"/>
                      <wpg:cNvGrpSpPr/>
                      <wpg:grpSpPr>
                        <a:xfrm>
                          <a:off x="0" y="0"/>
                          <a:ext cx="5758180" cy="978535"/>
                          <a:chExt cx="5758180" cy="978535"/>
                        </a:xfrm>
                      </wpg:grpSpPr>
                      <pic:pic>
                        <pic:nvPicPr>
                          <pic:cNvPr id="615" name="Image 615"/>
                          <pic:cNvPicPr/>
                        </pic:nvPicPr>
                        <pic:blipFill>
                          <a:blip r:embed="rId150" cstate="print"/>
                          <a:stretch>
                            <a:fillRect/>
                          </a:stretch>
                        </pic:blipFill>
                        <pic:spPr>
                          <a:xfrm>
                            <a:off x="83089" y="127355"/>
                            <a:ext cx="5605060" cy="726984"/>
                          </a:xfrm>
                          <a:prstGeom prst="rect">
                            <a:avLst/>
                          </a:prstGeom>
                        </pic:spPr>
                      </pic:pic>
                      <wps:wsp>
                        <wps:cNvPr id="616" name="Graphic 616"/>
                        <wps:cNvSpPr/>
                        <wps:spPr>
                          <a:xfrm>
                            <a:off x="5343" y="5343"/>
                            <a:ext cx="5747385" cy="967740"/>
                          </a:xfrm>
                          <a:custGeom>
                            <a:avLst/>
                            <a:gdLst/>
                            <a:ahLst/>
                            <a:cxnLst/>
                            <a:rect l="l" t="t" r="r" b="b"/>
                            <a:pathLst>
                              <a:path w="5747385" h="967740">
                                <a:moveTo>
                                  <a:pt x="0" y="967263"/>
                                </a:moveTo>
                                <a:lnTo>
                                  <a:pt x="5747004" y="967263"/>
                                </a:lnTo>
                                <a:lnTo>
                                  <a:pt x="5747004" y="0"/>
                                </a:lnTo>
                                <a:lnTo>
                                  <a:pt x="0" y="0"/>
                                </a:lnTo>
                                <a:lnTo>
                                  <a:pt x="0" y="967263"/>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6.495840pt;width:453.4pt;height:77.05pt;mso-position-horizontal-relative:page;mso-position-vertical-relative:paragraph;z-index:-15642112;mso-wrap-distance-left:0;mso-wrap-distance-right:0" id="docshapegroup396" coordorigin="1096,330" coordsize="9068,1541">
                <v:shape style="position:absolute;left:1226;top:530;width:8827;height:1145" type="#_x0000_t75" id="docshape397" stroked="false">
                  <v:imagedata r:id="rId150" o:title=""/>
                </v:shape>
                <v:rect style="position:absolute;left:1104;top:338;width:9051;height:1524" id="docshape398" filled="false" stroked="true" strokeweight=".8415pt" strokecolor="#000000">
                  <v:stroke dashstyle="solid"/>
                </v:rect>
                <w10:wrap type="topAndBottom"/>
              </v:group>
            </w:pict>
          </mc:Fallback>
        </mc:AlternateContent>
      </w:r>
    </w:p>
    <w:p>
      <w:pPr>
        <w:pStyle w:val="BodyText"/>
      </w:pPr>
    </w:p>
    <w:p>
      <w:pPr>
        <w:pStyle w:val="BodyText"/>
      </w:pPr>
    </w:p>
    <w:p>
      <w:pPr>
        <w:pStyle w:val="BodyText"/>
        <w:spacing w:before="95"/>
      </w:pPr>
    </w:p>
    <w:p>
      <w:pPr>
        <w:pStyle w:val="BodyText"/>
        <w:spacing w:line="379" w:lineRule="auto" w:before="1"/>
        <w:ind w:left="843" w:right="840" w:firstLine="1"/>
        <w:jc w:val="both"/>
      </w:pPr>
      <w:r>
        <w:rPr>
          <w:color w:val="0F0F0F"/>
          <w:w w:val="105"/>
        </w:rPr>
        <w:t>These</w:t>
      </w:r>
      <w:r>
        <w:rPr>
          <w:color w:val="0F0F0F"/>
          <w:spacing w:val="-1"/>
          <w:w w:val="105"/>
        </w:rPr>
        <w:t> </w:t>
      </w:r>
      <w:r>
        <w:rPr>
          <w:color w:val="0F0F0F"/>
          <w:w w:val="105"/>
        </w:rPr>
        <w:t>code</w:t>
      </w:r>
      <w:r>
        <w:rPr>
          <w:color w:val="0F0F0F"/>
          <w:spacing w:val="-1"/>
          <w:w w:val="105"/>
        </w:rPr>
        <w:t> </w:t>
      </w:r>
      <w:r>
        <w:rPr>
          <w:color w:val="0F0F0F"/>
          <w:w w:val="105"/>
        </w:rPr>
        <w:t>lines</w:t>
      </w:r>
      <w:r>
        <w:rPr>
          <w:color w:val="0F0F0F"/>
          <w:spacing w:val="-3"/>
          <w:w w:val="105"/>
        </w:rPr>
        <w:t> </w:t>
      </w:r>
      <w:r>
        <w:rPr>
          <w:color w:val="0F0F0F"/>
          <w:w w:val="105"/>
        </w:rPr>
        <w:t>install the</w:t>
      </w:r>
      <w:r>
        <w:rPr>
          <w:color w:val="0F0F0F"/>
          <w:spacing w:val="-4"/>
          <w:w w:val="105"/>
        </w:rPr>
        <w:t> </w:t>
      </w:r>
      <w:r>
        <w:rPr>
          <w:color w:val="0F0F0F"/>
          <w:w w:val="105"/>
        </w:rPr>
        <w:t>necessary packages into</w:t>
      </w:r>
      <w:r>
        <w:rPr>
          <w:color w:val="0F0F0F"/>
          <w:spacing w:val="-1"/>
          <w:w w:val="105"/>
        </w:rPr>
        <w:t> </w:t>
      </w:r>
      <w:r>
        <w:rPr>
          <w:color w:val="0F0F0F"/>
          <w:w w:val="105"/>
        </w:rPr>
        <w:t>the</w:t>
      </w:r>
      <w:r>
        <w:rPr>
          <w:color w:val="0F0F0F"/>
          <w:spacing w:val="-1"/>
          <w:w w:val="105"/>
        </w:rPr>
        <w:t> </w:t>
      </w:r>
      <w:r>
        <w:rPr>
          <w:color w:val="0F0F0F"/>
          <w:w w:val="105"/>
        </w:rPr>
        <w:t>environment;</w:t>
      </w:r>
      <w:r>
        <w:rPr>
          <w:color w:val="0F0F0F"/>
          <w:w w:val="105"/>
        </w:rPr>
        <w:t> TensorFlow and Keras are</w:t>
      </w:r>
      <w:r>
        <w:rPr>
          <w:color w:val="0F0F0F"/>
          <w:spacing w:val="-1"/>
          <w:w w:val="105"/>
        </w:rPr>
        <w:t> </w:t>
      </w:r>
      <w:r>
        <w:rPr>
          <w:color w:val="0F0F0F"/>
          <w:w w:val="105"/>
        </w:rPr>
        <w:t>used</w:t>
      </w:r>
      <w:r>
        <w:rPr>
          <w:color w:val="0F0F0F"/>
          <w:spacing w:val="-1"/>
          <w:w w:val="105"/>
        </w:rPr>
        <w:t> </w:t>
      </w:r>
      <w:r>
        <w:rPr>
          <w:color w:val="0F0F0F"/>
          <w:w w:val="105"/>
        </w:rPr>
        <w:t>to</w:t>
      </w:r>
      <w:r>
        <w:rPr>
          <w:color w:val="0F0F0F"/>
          <w:spacing w:val="-2"/>
          <w:w w:val="105"/>
        </w:rPr>
        <w:t> </w:t>
      </w:r>
      <w:r>
        <w:rPr>
          <w:color w:val="0F0F0F"/>
          <w:w w:val="105"/>
        </w:rPr>
        <w:t>build the model. Scipy is used for technical and scientific</w:t>
      </w:r>
      <w:r>
        <w:rPr>
          <w:color w:val="0F0F0F"/>
          <w:w w:val="105"/>
        </w:rPr>
        <w:t> computing(BrainStation</w:t>
      </w:r>
      <w:r>
        <w:rPr>
          <w:color w:val="3B3B3B"/>
          <w:w w:val="105"/>
        </w:rPr>
        <w:t>®</w:t>
      </w:r>
      <w:r>
        <w:rPr>
          <w:color w:val="0F0F0F"/>
          <w:w w:val="105"/>
        </w:rPr>
        <w:t>,</w:t>
      </w:r>
      <w:r>
        <w:rPr>
          <w:color w:val="0F0F0F"/>
          <w:spacing w:val="-2"/>
          <w:w w:val="105"/>
        </w:rPr>
        <w:t> </w:t>
      </w:r>
      <w:r>
        <w:rPr>
          <w:color w:val="0F0F0F"/>
          <w:w w:val="105"/>
        </w:rPr>
        <w:t>2022), and Matplotlib</w:t>
      </w:r>
      <w:r>
        <w:rPr>
          <w:color w:val="0F0F0F"/>
          <w:w w:val="105"/>
        </w:rPr>
        <w:t> is used for plotting accuracy graphs</w:t>
      </w:r>
      <w:r>
        <w:rPr>
          <w:color w:val="3B3B3B"/>
          <w:w w:val="105"/>
        </w:rPr>
        <w:t>.</w:t>
      </w:r>
    </w:p>
    <w:p>
      <w:pPr>
        <w:pStyle w:val="BodyText"/>
      </w:pPr>
    </w:p>
    <w:p>
      <w:pPr>
        <w:pStyle w:val="BodyText"/>
        <w:spacing w:before="212"/>
      </w:pPr>
    </w:p>
    <w:p>
      <w:pPr>
        <w:pStyle w:val="BodyText"/>
        <w:spacing w:before="1"/>
        <w:ind w:left="842"/>
        <w:rPr>
          <w:rFonts w:ascii="Arial"/>
          <w:b/>
          <w:sz w:val="20"/>
        </w:rPr>
      </w:pPr>
      <w:r>
        <w:rPr>
          <w:color w:val="0F0F0F"/>
        </w:rPr>
        <w:t>STEP</w:t>
      </w:r>
      <w:r>
        <w:rPr>
          <w:color w:val="0F0F0F"/>
          <w:spacing w:val="41"/>
        </w:rPr>
        <w:t> </w:t>
      </w:r>
      <w:r>
        <w:rPr>
          <w:rFonts w:ascii="Arial"/>
          <w:b/>
          <w:color w:val="0F0F0F"/>
          <w:spacing w:val="-10"/>
          <w:sz w:val="20"/>
        </w:rPr>
        <w:t>1</w:t>
      </w:r>
    </w:p>
    <w:p>
      <w:pPr>
        <w:pStyle w:val="BodyText"/>
        <w:spacing w:before="67"/>
        <w:rPr>
          <w:rFonts w:ascii="Arial"/>
          <w:b/>
          <w:sz w:val="20"/>
        </w:rPr>
      </w:pPr>
      <w:r>
        <w:rPr/>
        <mc:AlternateContent>
          <mc:Choice Requires="wps">
            <w:drawing>
              <wp:anchor distT="0" distB="0" distL="0" distR="0" allowOverlap="1" layoutInCell="1" locked="0" behindDoc="1" simplePos="0" relativeHeight="487674880">
                <wp:simplePos x="0" y="0"/>
                <wp:positionH relativeFrom="page">
                  <wp:posOffset>695791</wp:posOffset>
                </wp:positionH>
                <wp:positionV relativeFrom="paragraph">
                  <wp:posOffset>204298</wp:posOffset>
                </wp:positionV>
                <wp:extent cx="5758180" cy="1856739"/>
                <wp:effectExtent l="0" t="0" r="0" b="0"/>
                <wp:wrapTopAndBottom/>
                <wp:docPr id="617" name="Group 617"/>
                <wp:cNvGraphicFramePr>
                  <a:graphicFrameLocks/>
                </wp:cNvGraphicFramePr>
                <a:graphic>
                  <a:graphicData uri="http://schemas.microsoft.com/office/word/2010/wordprocessingGroup">
                    <wpg:wgp>
                      <wpg:cNvPr id="617" name="Group 617"/>
                      <wpg:cNvGrpSpPr/>
                      <wpg:grpSpPr>
                        <a:xfrm>
                          <a:off x="0" y="0"/>
                          <a:ext cx="5758180" cy="1856739"/>
                          <a:chExt cx="5758180" cy="1856739"/>
                        </a:xfrm>
                      </wpg:grpSpPr>
                      <pic:pic>
                        <pic:nvPicPr>
                          <pic:cNvPr id="618" name="Image 618"/>
                          <pic:cNvPicPr/>
                        </pic:nvPicPr>
                        <pic:blipFill>
                          <a:blip r:embed="rId151" cstate="print"/>
                          <a:stretch>
                            <a:fillRect/>
                          </a:stretch>
                        </pic:blipFill>
                        <pic:spPr>
                          <a:xfrm>
                            <a:off x="28137" y="83917"/>
                            <a:ext cx="5696646" cy="1723358"/>
                          </a:xfrm>
                          <a:prstGeom prst="rect">
                            <a:avLst/>
                          </a:prstGeom>
                        </pic:spPr>
                      </pic:pic>
                      <wps:wsp>
                        <wps:cNvPr id="619" name="Graphic 619"/>
                        <wps:cNvSpPr/>
                        <wps:spPr>
                          <a:xfrm>
                            <a:off x="5343" y="5343"/>
                            <a:ext cx="5747385" cy="1846580"/>
                          </a:xfrm>
                          <a:custGeom>
                            <a:avLst/>
                            <a:gdLst/>
                            <a:ahLst/>
                            <a:cxnLst/>
                            <a:rect l="l" t="t" r="r" b="b"/>
                            <a:pathLst>
                              <a:path w="5747385" h="1846580">
                                <a:moveTo>
                                  <a:pt x="0" y="1846040"/>
                                </a:moveTo>
                                <a:lnTo>
                                  <a:pt x="5747004" y="1846040"/>
                                </a:lnTo>
                                <a:lnTo>
                                  <a:pt x="5747004" y="0"/>
                                </a:lnTo>
                                <a:lnTo>
                                  <a:pt x="0" y="0"/>
                                </a:lnTo>
                                <a:lnTo>
                                  <a:pt x="0" y="1846040"/>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6.086514pt;width:453.4pt;height:146.2pt;mso-position-horizontal-relative:page;mso-position-vertical-relative:paragraph;z-index:-15641600;mso-wrap-distance-left:0;mso-wrap-distance-right:0" id="docshapegroup399" coordorigin="1096,322" coordsize="9068,2924">
                <v:shape style="position:absolute;left:1140;top:453;width:8972;height:2714" type="#_x0000_t75" id="docshape400" stroked="false">
                  <v:imagedata r:id="rId151" o:title=""/>
                </v:shape>
                <v:rect style="position:absolute;left:1104;top:330;width:9051;height:2908" id="docshape401" filled="false" stroked="true" strokeweight=".8415pt" strokecolor="#000000">
                  <v:stroke dashstyle="solid"/>
                </v:rect>
                <w10:wrap type="topAndBottom"/>
              </v:group>
            </w:pict>
          </mc:Fallback>
        </mc:AlternateContent>
      </w:r>
    </w:p>
    <w:p>
      <w:pPr>
        <w:pStyle w:val="BodyText"/>
        <w:spacing w:before="43"/>
        <w:rPr>
          <w:rFonts w:ascii="Arial"/>
          <w:b/>
        </w:rPr>
      </w:pPr>
    </w:p>
    <w:p>
      <w:pPr>
        <w:pStyle w:val="BodyText"/>
        <w:ind w:left="844"/>
        <w:jc w:val="both"/>
      </w:pPr>
      <w:r>
        <w:rPr>
          <w:color w:val="0F0F0F"/>
          <w:w w:val="105"/>
        </w:rPr>
        <w:t>The</w:t>
      </w:r>
      <w:r>
        <w:rPr>
          <w:color w:val="0F0F0F"/>
          <w:spacing w:val="-10"/>
          <w:w w:val="105"/>
        </w:rPr>
        <w:t> </w:t>
      </w:r>
      <w:r>
        <w:rPr>
          <w:color w:val="0F0F0F"/>
          <w:w w:val="105"/>
        </w:rPr>
        <w:t>first</w:t>
      </w:r>
      <w:r>
        <w:rPr>
          <w:color w:val="0F0F0F"/>
          <w:spacing w:val="-5"/>
          <w:w w:val="105"/>
        </w:rPr>
        <w:t> </w:t>
      </w:r>
      <w:r>
        <w:rPr>
          <w:color w:val="0F0F0F"/>
          <w:w w:val="105"/>
        </w:rPr>
        <w:t>code</w:t>
      </w:r>
      <w:r>
        <w:rPr>
          <w:color w:val="0F0F0F"/>
          <w:spacing w:val="-4"/>
          <w:w w:val="105"/>
        </w:rPr>
        <w:t> </w:t>
      </w:r>
      <w:r>
        <w:rPr>
          <w:color w:val="0F0F0F"/>
          <w:w w:val="105"/>
        </w:rPr>
        <w:t>cell</w:t>
      </w:r>
      <w:r>
        <w:rPr>
          <w:color w:val="0F0F0F"/>
          <w:spacing w:val="-3"/>
          <w:w w:val="105"/>
        </w:rPr>
        <w:t> </w:t>
      </w:r>
      <w:r>
        <w:rPr>
          <w:color w:val="0F0F0F"/>
          <w:w w:val="105"/>
        </w:rPr>
        <w:t>imports</w:t>
      </w:r>
      <w:r>
        <w:rPr>
          <w:color w:val="0F0F0F"/>
          <w:spacing w:val="-6"/>
          <w:w w:val="105"/>
        </w:rPr>
        <w:t> </w:t>
      </w:r>
      <w:r>
        <w:rPr>
          <w:color w:val="0F0F0F"/>
          <w:w w:val="105"/>
        </w:rPr>
        <w:t>all</w:t>
      </w:r>
      <w:r>
        <w:rPr>
          <w:color w:val="0F0F0F"/>
          <w:spacing w:val="-5"/>
          <w:w w:val="105"/>
        </w:rPr>
        <w:t> </w:t>
      </w:r>
      <w:r>
        <w:rPr>
          <w:color w:val="0F0F0F"/>
          <w:w w:val="105"/>
        </w:rPr>
        <w:t>the</w:t>
      </w:r>
      <w:r>
        <w:rPr>
          <w:color w:val="0F0F0F"/>
          <w:spacing w:val="-3"/>
          <w:w w:val="105"/>
        </w:rPr>
        <w:t> </w:t>
      </w:r>
      <w:r>
        <w:rPr>
          <w:color w:val="0F0F0F"/>
          <w:w w:val="105"/>
        </w:rPr>
        <w:t>necessary</w:t>
      </w:r>
      <w:r>
        <w:rPr>
          <w:color w:val="0F0F0F"/>
          <w:spacing w:val="6"/>
          <w:w w:val="105"/>
        </w:rPr>
        <w:t> </w:t>
      </w:r>
      <w:r>
        <w:rPr>
          <w:color w:val="0F0F0F"/>
          <w:w w:val="105"/>
        </w:rPr>
        <w:t>libraries</w:t>
      </w:r>
      <w:r>
        <w:rPr>
          <w:color w:val="0F0F0F"/>
          <w:spacing w:val="-3"/>
          <w:w w:val="105"/>
        </w:rPr>
        <w:t> </w:t>
      </w:r>
      <w:r>
        <w:rPr>
          <w:color w:val="0F0F0F"/>
          <w:w w:val="105"/>
        </w:rPr>
        <w:t>to</w:t>
      </w:r>
      <w:r>
        <w:rPr>
          <w:color w:val="0F0F0F"/>
          <w:spacing w:val="-7"/>
          <w:w w:val="105"/>
        </w:rPr>
        <w:t> </w:t>
      </w:r>
      <w:r>
        <w:rPr>
          <w:color w:val="0F0F0F"/>
          <w:w w:val="105"/>
        </w:rPr>
        <w:t>the</w:t>
      </w:r>
      <w:r>
        <w:rPr>
          <w:color w:val="0F0F0F"/>
          <w:spacing w:val="-6"/>
          <w:w w:val="105"/>
        </w:rPr>
        <w:t> </w:t>
      </w:r>
      <w:r>
        <w:rPr>
          <w:color w:val="0F0F0F"/>
          <w:w w:val="105"/>
        </w:rPr>
        <w:t>Jupyter</w:t>
      </w:r>
      <w:r>
        <w:rPr>
          <w:color w:val="0F0F0F"/>
          <w:spacing w:val="-1"/>
          <w:w w:val="105"/>
        </w:rPr>
        <w:t> </w:t>
      </w:r>
      <w:r>
        <w:rPr>
          <w:color w:val="0F0F0F"/>
          <w:w w:val="105"/>
        </w:rPr>
        <w:t>notebook's</w:t>
      </w:r>
      <w:r>
        <w:rPr>
          <w:color w:val="0F0F0F"/>
          <w:spacing w:val="2"/>
          <w:w w:val="105"/>
        </w:rPr>
        <w:t> </w:t>
      </w:r>
      <w:r>
        <w:rPr>
          <w:color w:val="0F0F0F"/>
          <w:w w:val="105"/>
        </w:rPr>
        <w:t>.ipynb</w:t>
      </w:r>
      <w:r>
        <w:rPr>
          <w:color w:val="0F0F0F"/>
          <w:spacing w:val="-8"/>
          <w:w w:val="105"/>
        </w:rPr>
        <w:t> </w:t>
      </w:r>
      <w:r>
        <w:rPr>
          <w:color w:val="0F0F0F"/>
          <w:spacing w:val="-2"/>
          <w:w w:val="105"/>
        </w:rPr>
        <w:t>file.</w:t>
      </w:r>
    </w:p>
    <w:p>
      <w:pPr>
        <w:pStyle w:val="BodyText"/>
      </w:pPr>
    </w:p>
    <w:p>
      <w:pPr>
        <w:pStyle w:val="BodyText"/>
      </w:pPr>
    </w:p>
    <w:p>
      <w:pPr>
        <w:pStyle w:val="BodyText"/>
        <w:spacing w:before="120"/>
      </w:pPr>
    </w:p>
    <w:p>
      <w:pPr>
        <w:pStyle w:val="BodyText"/>
        <w:ind w:left="842"/>
      </w:pPr>
      <w:r>
        <w:rPr>
          <w:color w:val="0F0F0F"/>
          <w:spacing w:val="-2"/>
          <w:w w:val="115"/>
        </w:rPr>
        <w:t>STEP2</w:t>
      </w:r>
    </w:p>
    <w:p>
      <w:pPr>
        <w:pStyle w:val="BodyText"/>
        <w:spacing w:before="57"/>
        <w:rPr>
          <w:sz w:val="20"/>
        </w:rPr>
      </w:pPr>
      <w:r>
        <w:rPr/>
        <mc:AlternateContent>
          <mc:Choice Requires="wps">
            <w:drawing>
              <wp:anchor distT="0" distB="0" distL="0" distR="0" allowOverlap="1" layoutInCell="1" locked="0" behindDoc="1" simplePos="0" relativeHeight="487675392">
                <wp:simplePos x="0" y="0"/>
                <wp:positionH relativeFrom="page">
                  <wp:posOffset>695791</wp:posOffset>
                </wp:positionH>
                <wp:positionV relativeFrom="paragraph">
                  <wp:posOffset>197844</wp:posOffset>
                </wp:positionV>
                <wp:extent cx="5758180" cy="708025"/>
                <wp:effectExtent l="0" t="0" r="0" b="0"/>
                <wp:wrapTopAndBottom/>
                <wp:docPr id="620" name="Group 620"/>
                <wp:cNvGraphicFramePr>
                  <a:graphicFrameLocks/>
                </wp:cNvGraphicFramePr>
                <a:graphic>
                  <a:graphicData uri="http://schemas.microsoft.com/office/word/2010/wordprocessingGroup">
                    <wpg:wgp>
                      <wpg:cNvPr id="620" name="Group 620"/>
                      <wpg:cNvGrpSpPr/>
                      <wpg:grpSpPr>
                        <a:xfrm>
                          <a:off x="0" y="0"/>
                          <a:ext cx="5758180" cy="708025"/>
                          <a:chExt cx="5758180" cy="708025"/>
                        </a:xfrm>
                      </wpg:grpSpPr>
                      <pic:pic>
                        <pic:nvPicPr>
                          <pic:cNvPr id="621" name="Image 621"/>
                          <pic:cNvPicPr/>
                        </pic:nvPicPr>
                        <pic:blipFill>
                          <a:blip r:embed="rId152" cstate="print"/>
                          <a:stretch>
                            <a:fillRect/>
                          </a:stretch>
                        </pic:blipFill>
                        <pic:spPr>
                          <a:xfrm>
                            <a:off x="83089" y="45606"/>
                            <a:ext cx="5641694" cy="551078"/>
                          </a:xfrm>
                          <a:prstGeom prst="rect">
                            <a:avLst/>
                          </a:prstGeom>
                        </pic:spPr>
                      </pic:pic>
                      <wps:wsp>
                        <wps:cNvPr id="622" name="Graphic 622"/>
                        <wps:cNvSpPr/>
                        <wps:spPr>
                          <a:xfrm>
                            <a:off x="5343" y="5343"/>
                            <a:ext cx="5747385" cy="697230"/>
                          </a:xfrm>
                          <a:custGeom>
                            <a:avLst/>
                            <a:gdLst/>
                            <a:ahLst/>
                            <a:cxnLst/>
                            <a:rect l="l" t="t" r="r" b="b"/>
                            <a:pathLst>
                              <a:path w="5747385" h="697230">
                                <a:moveTo>
                                  <a:pt x="0" y="697229"/>
                                </a:moveTo>
                                <a:lnTo>
                                  <a:pt x="5747004" y="697229"/>
                                </a:lnTo>
                                <a:lnTo>
                                  <a:pt x="5747004" y="0"/>
                                </a:lnTo>
                                <a:lnTo>
                                  <a:pt x="0" y="0"/>
                                </a:lnTo>
                                <a:lnTo>
                                  <a:pt x="0" y="697229"/>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5.578274pt;width:453.4pt;height:55.75pt;mso-position-horizontal-relative:page;mso-position-vertical-relative:paragraph;z-index:-15641088;mso-wrap-distance-left:0;mso-wrap-distance-right:0" id="docshapegroup402" coordorigin="1096,312" coordsize="9068,1115">
                <v:shape style="position:absolute;left:1226;top:383;width:8885;height:868" type="#_x0000_t75" id="docshape403" stroked="false">
                  <v:imagedata r:id="rId152" o:title=""/>
                </v:shape>
                <v:rect style="position:absolute;left:1104;top:319;width:9051;height:1098" id="docshape404" filled="false" stroked="true" strokeweight=".8415pt" strokecolor="#000000">
                  <v:stroke dashstyle="solid"/>
                </v:rect>
                <w10:wrap type="topAndBottom"/>
              </v:group>
            </w:pict>
          </mc:Fallback>
        </mc:AlternateContent>
      </w:r>
    </w:p>
    <w:p>
      <w:pPr>
        <w:spacing w:after="0"/>
        <w:rPr>
          <w:sz w:val="20"/>
        </w:rPr>
        <w:sectPr>
          <w:pgSz w:w="11910" w:h="16840"/>
          <w:pgMar w:header="658" w:footer="1400" w:top="1280" w:bottom="1600" w:left="240" w:right="220"/>
        </w:sectPr>
      </w:pPr>
    </w:p>
    <w:p>
      <w:pPr>
        <w:pStyle w:val="BodyText"/>
        <w:spacing w:before="142"/>
        <w:ind w:left="844"/>
        <w:jc w:val="both"/>
      </w:pPr>
      <w:r>
        <w:rPr>
          <w:color w:val="0F0F0F"/>
          <w:w w:val="105"/>
        </w:rPr>
        <w:t>This</w:t>
      </w:r>
      <w:r>
        <w:rPr>
          <w:color w:val="0F0F0F"/>
          <w:spacing w:val="-6"/>
          <w:w w:val="105"/>
        </w:rPr>
        <w:t> </w:t>
      </w:r>
      <w:r>
        <w:rPr>
          <w:color w:val="0F0F0F"/>
          <w:w w:val="105"/>
        </w:rPr>
        <w:t>step</w:t>
      </w:r>
      <w:r>
        <w:rPr>
          <w:color w:val="0F0F0F"/>
          <w:spacing w:val="-5"/>
          <w:w w:val="105"/>
        </w:rPr>
        <w:t> </w:t>
      </w:r>
      <w:r>
        <w:rPr>
          <w:color w:val="0F0F0F"/>
          <w:w w:val="105"/>
        </w:rPr>
        <w:t>sets</w:t>
      </w:r>
      <w:r>
        <w:rPr>
          <w:color w:val="0F0F0F"/>
          <w:spacing w:val="-7"/>
          <w:w w:val="105"/>
        </w:rPr>
        <w:t> </w:t>
      </w:r>
      <w:r>
        <w:rPr>
          <w:color w:val="0F0F0F"/>
          <w:w w:val="105"/>
        </w:rPr>
        <w:t>the</w:t>
      </w:r>
      <w:r>
        <w:rPr>
          <w:color w:val="0F0F0F"/>
          <w:spacing w:val="-5"/>
          <w:w w:val="105"/>
        </w:rPr>
        <w:t> </w:t>
      </w:r>
      <w:r>
        <w:rPr>
          <w:color w:val="0F0F0F"/>
          <w:w w:val="105"/>
        </w:rPr>
        <w:t>train_dir</w:t>
      </w:r>
      <w:r>
        <w:rPr>
          <w:color w:val="0F0F0F"/>
          <w:spacing w:val="-11"/>
          <w:w w:val="105"/>
        </w:rPr>
        <w:t> </w:t>
      </w:r>
      <w:r>
        <w:rPr>
          <w:color w:val="0F0F0F"/>
          <w:w w:val="105"/>
        </w:rPr>
        <w:t>and</w:t>
      </w:r>
      <w:r>
        <w:rPr>
          <w:color w:val="0F0F0F"/>
          <w:spacing w:val="-4"/>
          <w:w w:val="105"/>
        </w:rPr>
        <w:t> </w:t>
      </w:r>
      <w:r>
        <w:rPr>
          <w:color w:val="0F0F0F"/>
          <w:w w:val="105"/>
        </w:rPr>
        <w:t>test_dir</w:t>
      </w:r>
      <w:r>
        <w:rPr>
          <w:color w:val="0F0F0F"/>
          <w:spacing w:val="-1"/>
          <w:w w:val="105"/>
        </w:rPr>
        <w:t> </w:t>
      </w:r>
      <w:r>
        <w:rPr>
          <w:color w:val="0F0F0F"/>
          <w:w w:val="105"/>
        </w:rPr>
        <w:t>variables</w:t>
      </w:r>
      <w:r>
        <w:rPr>
          <w:color w:val="0F0F0F"/>
          <w:spacing w:val="8"/>
          <w:w w:val="105"/>
        </w:rPr>
        <w:t> </w:t>
      </w:r>
      <w:r>
        <w:rPr>
          <w:color w:val="0F0F0F"/>
          <w:w w:val="105"/>
        </w:rPr>
        <w:t>with</w:t>
      </w:r>
      <w:r>
        <w:rPr>
          <w:color w:val="0F0F0F"/>
          <w:spacing w:val="-5"/>
          <w:w w:val="105"/>
        </w:rPr>
        <w:t> </w:t>
      </w:r>
      <w:r>
        <w:rPr>
          <w:color w:val="0F0F0F"/>
          <w:w w:val="105"/>
        </w:rPr>
        <w:t>train</w:t>
      </w:r>
      <w:r>
        <w:rPr>
          <w:color w:val="0F0F0F"/>
          <w:spacing w:val="-5"/>
          <w:w w:val="105"/>
        </w:rPr>
        <w:t> </w:t>
      </w:r>
      <w:r>
        <w:rPr>
          <w:color w:val="0F0F0F"/>
          <w:w w:val="105"/>
        </w:rPr>
        <w:t>and</w:t>
      </w:r>
      <w:r>
        <w:rPr>
          <w:color w:val="0F0F0F"/>
          <w:spacing w:val="-3"/>
          <w:w w:val="105"/>
        </w:rPr>
        <w:t> </w:t>
      </w:r>
      <w:r>
        <w:rPr>
          <w:color w:val="0F0F0F"/>
          <w:w w:val="105"/>
        </w:rPr>
        <w:t>test</w:t>
      </w:r>
      <w:r>
        <w:rPr>
          <w:color w:val="0F0F0F"/>
          <w:spacing w:val="1"/>
          <w:w w:val="105"/>
        </w:rPr>
        <w:t> </w:t>
      </w:r>
      <w:r>
        <w:rPr>
          <w:color w:val="0F0F0F"/>
          <w:w w:val="105"/>
        </w:rPr>
        <w:t>dataset</w:t>
      </w:r>
      <w:r>
        <w:rPr>
          <w:color w:val="0F0F0F"/>
          <w:spacing w:val="4"/>
          <w:w w:val="105"/>
        </w:rPr>
        <w:t> </w:t>
      </w:r>
      <w:r>
        <w:rPr>
          <w:color w:val="0F0F0F"/>
          <w:w w:val="105"/>
        </w:rPr>
        <w:t>paths,</w:t>
      </w:r>
      <w:r>
        <w:rPr>
          <w:color w:val="0F0F0F"/>
          <w:spacing w:val="-3"/>
          <w:w w:val="105"/>
        </w:rPr>
        <w:t> </w:t>
      </w:r>
      <w:r>
        <w:rPr>
          <w:color w:val="0F0F0F"/>
          <w:spacing w:val="-2"/>
          <w:w w:val="105"/>
        </w:rPr>
        <w:t>respectively.</w:t>
      </w:r>
    </w:p>
    <w:p>
      <w:pPr>
        <w:pStyle w:val="BodyText"/>
      </w:pPr>
    </w:p>
    <w:p>
      <w:pPr>
        <w:pStyle w:val="BodyText"/>
      </w:pPr>
    </w:p>
    <w:p>
      <w:pPr>
        <w:pStyle w:val="BodyText"/>
        <w:spacing w:before="119"/>
      </w:pPr>
    </w:p>
    <w:p>
      <w:pPr>
        <w:pStyle w:val="BodyText"/>
        <w:spacing w:before="1"/>
        <w:ind w:left="842"/>
        <w:jc w:val="both"/>
      </w:pPr>
      <w:r>
        <w:rPr>
          <w:color w:val="0F0F0F"/>
          <w:w w:val="105"/>
        </w:rPr>
        <w:t>STEP</w:t>
      </w:r>
      <w:r>
        <w:rPr>
          <w:color w:val="0F0F0F"/>
          <w:spacing w:val="-3"/>
          <w:w w:val="105"/>
        </w:rPr>
        <w:t> </w:t>
      </w:r>
      <w:r>
        <w:rPr>
          <w:color w:val="0F0F0F"/>
          <w:spacing w:val="-10"/>
          <w:w w:val="105"/>
        </w:rPr>
        <w:t>3</w:t>
      </w:r>
    </w:p>
    <w:p>
      <w:pPr>
        <w:pStyle w:val="BodyText"/>
        <w:spacing w:before="67"/>
        <w:rPr>
          <w:sz w:val="20"/>
        </w:rPr>
      </w:pPr>
      <w:r>
        <w:rPr/>
        <mc:AlternateContent>
          <mc:Choice Requires="wps">
            <w:drawing>
              <wp:anchor distT="0" distB="0" distL="0" distR="0" allowOverlap="1" layoutInCell="1" locked="0" behindDoc="1" simplePos="0" relativeHeight="487675904">
                <wp:simplePos x="0" y="0"/>
                <wp:positionH relativeFrom="page">
                  <wp:posOffset>695791</wp:posOffset>
                </wp:positionH>
                <wp:positionV relativeFrom="paragraph">
                  <wp:posOffset>204684</wp:posOffset>
                </wp:positionV>
                <wp:extent cx="5776595" cy="2282825"/>
                <wp:effectExtent l="0" t="0" r="0" b="0"/>
                <wp:wrapTopAndBottom/>
                <wp:docPr id="623" name="Group 623"/>
                <wp:cNvGraphicFramePr>
                  <a:graphicFrameLocks/>
                </wp:cNvGraphicFramePr>
                <a:graphic>
                  <a:graphicData uri="http://schemas.microsoft.com/office/word/2010/wordprocessingGroup">
                    <wpg:wgp>
                      <wpg:cNvPr id="623" name="Group 623"/>
                      <wpg:cNvGrpSpPr/>
                      <wpg:grpSpPr>
                        <a:xfrm>
                          <a:off x="0" y="0"/>
                          <a:ext cx="5776595" cy="2282825"/>
                          <a:chExt cx="5776595" cy="2282825"/>
                        </a:xfrm>
                      </wpg:grpSpPr>
                      <pic:pic>
                        <pic:nvPicPr>
                          <pic:cNvPr id="624" name="Image 624"/>
                          <pic:cNvPicPr/>
                        </pic:nvPicPr>
                        <pic:blipFill>
                          <a:blip r:embed="rId153" cstate="print"/>
                          <a:stretch>
                            <a:fillRect/>
                          </a:stretch>
                        </pic:blipFill>
                        <pic:spPr>
                          <a:xfrm>
                            <a:off x="142718" y="9820"/>
                            <a:ext cx="5623249" cy="2264664"/>
                          </a:xfrm>
                          <a:prstGeom prst="rect">
                            <a:avLst/>
                          </a:prstGeom>
                        </pic:spPr>
                      </pic:pic>
                      <wps:wsp>
                        <wps:cNvPr id="625" name="Graphic 625"/>
                        <wps:cNvSpPr/>
                        <wps:spPr>
                          <a:xfrm>
                            <a:off x="5343" y="5343"/>
                            <a:ext cx="5765800" cy="2272030"/>
                          </a:xfrm>
                          <a:custGeom>
                            <a:avLst/>
                            <a:gdLst/>
                            <a:ahLst/>
                            <a:cxnLst/>
                            <a:rect l="l" t="t" r="r" b="b"/>
                            <a:pathLst>
                              <a:path w="5765800" h="2272030">
                                <a:moveTo>
                                  <a:pt x="0" y="2271617"/>
                                </a:moveTo>
                                <a:lnTo>
                                  <a:pt x="5765387" y="2271617"/>
                                </a:lnTo>
                                <a:lnTo>
                                  <a:pt x="5765387" y="0"/>
                                </a:lnTo>
                                <a:lnTo>
                                  <a:pt x="0" y="0"/>
                                </a:lnTo>
                                <a:lnTo>
                                  <a:pt x="0" y="2271617"/>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6.116877pt;width:454.85pt;height:179.75pt;mso-position-horizontal-relative:page;mso-position-vertical-relative:paragraph;z-index:-15640576;mso-wrap-distance-left:0;mso-wrap-distance-right:0" id="docshapegroup405" coordorigin="1096,322" coordsize="9097,3595">
                <v:shape style="position:absolute;left:1320;top:337;width:8856;height:3567" type="#_x0000_t75" id="docshape406" stroked="false">
                  <v:imagedata r:id="rId153" o:title=""/>
                </v:shape>
                <v:rect style="position:absolute;left:1104;top:330;width:9080;height:3578" id="docshape407" filled="false" stroked="true" strokeweight=".8415pt" strokecolor="#000000">
                  <v:stroke dashstyle="solid"/>
                </v:rect>
                <w10:wrap type="topAndBottom"/>
              </v:group>
            </w:pict>
          </mc:Fallback>
        </mc:AlternateContent>
      </w:r>
    </w:p>
    <w:p>
      <w:pPr>
        <w:pStyle w:val="BodyText"/>
        <w:spacing w:before="59"/>
      </w:pPr>
    </w:p>
    <w:p>
      <w:pPr>
        <w:pStyle w:val="BodyText"/>
        <w:spacing w:line="376" w:lineRule="auto" w:before="1"/>
        <w:ind w:left="844" w:right="829"/>
        <w:jc w:val="both"/>
      </w:pPr>
      <w:r>
        <w:rPr>
          <w:color w:val="0F0F0F"/>
          <w:w w:val="105"/>
        </w:rPr>
        <w:t>The</w:t>
      </w:r>
      <w:r>
        <w:rPr>
          <w:color w:val="0F0F0F"/>
          <w:spacing w:val="-6"/>
          <w:w w:val="105"/>
        </w:rPr>
        <w:t> </w:t>
      </w:r>
      <w:r>
        <w:rPr>
          <w:color w:val="0F0F0F"/>
          <w:w w:val="105"/>
        </w:rPr>
        <w:t>first</w:t>
      </w:r>
      <w:r>
        <w:rPr>
          <w:color w:val="0F0F0F"/>
          <w:spacing w:val="-2"/>
          <w:w w:val="105"/>
        </w:rPr>
        <w:t> </w:t>
      </w:r>
      <w:r>
        <w:rPr>
          <w:color w:val="0F0F0F"/>
          <w:w w:val="105"/>
        </w:rPr>
        <w:t>cell</w:t>
      </w:r>
      <w:r>
        <w:rPr>
          <w:color w:val="0F0F0F"/>
          <w:spacing w:val="-5"/>
          <w:w w:val="105"/>
        </w:rPr>
        <w:t> </w:t>
      </w:r>
      <w:r>
        <w:rPr>
          <w:color w:val="0F0F0F"/>
          <w:w w:val="105"/>
        </w:rPr>
        <w:t>code</w:t>
      </w:r>
      <w:r>
        <w:rPr>
          <w:color w:val="0F0F0F"/>
          <w:spacing w:val="-5"/>
          <w:w w:val="105"/>
        </w:rPr>
        <w:t> </w:t>
      </w:r>
      <w:r>
        <w:rPr>
          <w:color w:val="0F0F0F"/>
          <w:w w:val="105"/>
        </w:rPr>
        <w:t>defines a</w:t>
      </w:r>
      <w:r>
        <w:rPr>
          <w:color w:val="0F0F0F"/>
          <w:spacing w:val="-9"/>
          <w:w w:val="105"/>
        </w:rPr>
        <w:t> </w:t>
      </w:r>
      <w:r>
        <w:rPr>
          <w:color w:val="0F0F0F"/>
          <w:w w:val="105"/>
        </w:rPr>
        <w:t>function that</w:t>
      </w:r>
      <w:r>
        <w:rPr>
          <w:color w:val="0F0F0F"/>
          <w:spacing w:val="-6"/>
          <w:w w:val="105"/>
        </w:rPr>
        <w:t> </w:t>
      </w:r>
      <w:r>
        <w:rPr>
          <w:color w:val="0F0F0F"/>
          <w:w w:val="105"/>
        </w:rPr>
        <w:t>can</w:t>
      </w:r>
      <w:r>
        <w:rPr>
          <w:color w:val="0F0F0F"/>
          <w:spacing w:val="-6"/>
          <w:w w:val="105"/>
        </w:rPr>
        <w:t> </w:t>
      </w:r>
      <w:r>
        <w:rPr>
          <w:color w:val="0F0F0F"/>
          <w:w w:val="105"/>
        </w:rPr>
        <w:t>count</w:t>
      </w:r>
      <w:r>
        <w:rPr>
          <w:color w:val="0F0F0F"/>
          <w:spacing w:val="-2"/>
          <w:w w:val="105"/>
        </w:rPr>
        <w:t> </w:t>
      </w:r>
      <w:r>
        <w:rPr>
          <w:color w:val="0F0F0F"/>
          <w:w w:val="105"/>
        </w:rPr>
        <w:t>the</w:t>
      </w:r>
      <w:r>
        <w:rPr>
          <w:color w:val="0F0F0F"/>
          <w:spacing w:val="-5"/>
          <w:w w:val="105"/>
        </w:rPr>
        <w:t> </w:t>
      </w:r>
      <w:r>
        <w:rPr>
          <w:color w:val="0F0F0F"/>
          <w:w w:val="105"/>
        </w:rPr>
        <w:t>train</w:t>
      </w:r>
      <w:r>
        <w:rPr>
          <w:color w:val="0F0F0F"/>
          <w:spacing w:val="-4"/>
          <w:w w:val="105"/>
        </w:rPr>
        <w:t> </w:t>
      </w:r>
      <w:r>
        <w:rPr>
          <w:color w:val="0F0F0F"/>
          <w:w w:val="105"/>
        </w:rPr>
        <w:t>and test</w:t>
      </w:r>
      <w:r>
        <w:rPr>
          <w:color w:val="0F0F0F"/>
          <w:spacing w:val="-3"/>
          <w:w w:val="105"/>
        </w:rPr>
        <w:t> </w:t>
      </w:r>
      <w:r>
        <w:rPr>
          <w:color w:val="0F0F0F"/>
          <w:w w:val="105"/>
        </w:rPr>
        <w:t>dataset</w:t>
      </w:r>
      <w:r>
        <w:rPr>
          <w:color w:val="0F0F0F"/>
          <w:spacing w:val="-2"/>
          <w:w w:val="105"/>
        </w:rPr>
        <w:t> </w:t>
      </w:r>
      <w:r>
        <w:rPr>
          <w:color w:val="0F0F0F"/>
          <w:w w:val="105"/>
        </w:rPr>
        <w:t>images. The</w:t>
      </w:r>
      <w:r>
        <w:rPr>
          <w:color w:val="0F0F0F"/>
          <w:spacing w:val="-7"/>
          <w:w w:val="105"/>
        </w:rPr>
        <w:t> </w:t>
      </w:r>
      <w:r>
        <w:rPr>
          <w:color w:val="0F0F0F"/>
          <w:w w:val="105"/>
        </w:rPr>
        <w:t>second cell</w:t>
      </w:r>
      <w:r>
        <w:rPr>
          <w:color w:val="0F0F0F"/>
          <w:spacing w:val="-3"/>
          <w:w w:val="105"/>
        </w:rPr>
        <w:t> </w:t>
      </w:r>
      <w:r>
        <w:rPr>
          <w:color w:val="0F0F0F"/>
          <w:w w:val="105"/>
        </w:rPr>
        <w:t>code</w:t>
      </w:r>
      <w:r>
        <w:rPr>
          <w:color w:val="0F0F0F"/>
          <w:spacing w:val="-7"/>
          <w:w w:val="105"/>
        </w:rPr>
        <w:t> </w:t>
      </w:r>
      <w:r>
        <w:rPr>
          <w:color w:val="0F0F0F"/>
          <w:w w:val="105"/>
        </w:rPr>
        <w:t>uses that function and prints the results. According to</w:t>
      </w:r>
      <w:r>
        <w:rPr>
          <w:color w:val="0F0F0F"/>
          <w:spacing w:val="-1"/>
          <w:w w:val="105"/>
        </w:rPr>
        <w:t> </w:t>
      </w:r>
      <w:r>
        <w:rPr>
          <w:color w:val="0F0F0F"/>
          <w:w w:val="105"/>
        </w:rPr>
        <w:t>that, the dataset includes 34068 Train Images and 5575 Test </w:t>
      </w:r>
      <w:r>
        <w:rPr>
          <w:color w:val="0F0F0F"/>
          <w:spacing w:val="-2"/>
          <w:w w:val="105"/>
        </w:rPr>
        <w:t>images.</w:t>
      </w:r>
    </w:p>
    <w:p>
      <w:pPr>
        <w:spacing w:after="0" w:line="376" w:lineRule="auto"/>
        <w:jc w:val="both"/>
        <w:sectPr>
          <w:pgSz w:w="11910" w:h="16840"/>
          <w:pgMar w:header="658" w:footer="1400" w:top="1280" w:bottom="1600" w:left="240" w:right="220"/>
        </w:sectPr>
      </w:pPr>
    </w:p>
    <w:p>
      <w:pPr>
        <w:pStyle w:val="BodyText"/>
        <w:spacing w:before="99"/>
        <w:rPr>
          <w:sz w:val="20"/>
        </w:rPr>
      </w:pPr>
    </w:p>
    <w:p>
      <w:pPr>
        <w:pStyle w:val="BodyText"/>
        <w:ind w:left="855"/>
        <w:rPr>
          <w:sz w:val="20"/>
        </w:rPr>
      </w:pPr>
      <w:r>
        <w:rPr>
          <w:sz w:val="20"/>
        </w:rPr>
        <mc:AlternateContent>
          <mc:Choice Requires="wps">
            <w:drawing>
              <wp:inline distT="0" distB="0" distL="0" distR="0">
                <wp:extent cx="5756275" cy="2362200"/>
                <wp:effectExtent l="9525" t="0" r="0" b="0"/>
                <wp:docPr id="630" name="Group 630"/>
                <wp:cNvGraphicFramePr>
                  <a:graphicFrameLocks/>
                </wp:cNvGraphicFramePr>
                <a:graphic>
                  <a:graphicData uri="http://schemas.microsoft.com/office/word/2010/wordprocessingGroup">
                    <wpg:wgp>
                      <wpg:cNvPr id="630" name="Group 630"/>
                      <wpg:cNvGrpSpPr/>
                      <wpg:grpSpPr>
                        <a:xfrm>
                          <a:off x="0" y="0"/>
                          <a:ext cx="5756275" cy="2362200"/>
                          <a:chExt cx="5756275" cy="2362200"/>
                        </a:xfrm>
                      </wpg:grpSpPr>
                      <pic:pic>
                        <pic:nvPicPr>
                          <pic:cNvPr id="631" name="Image 631"/>
                          <pic:cNvPicPr/>
                        </pic:nvPicPr>
                        <pic:blipFill>
                          <a:blip r:embed="rId156" cstate="print"/>
                          <a:stretch>
                            <a:fillRect/>
                          </a:stretch>
                        </pic:blipFill>
                        <pic:spPr>
                          <a:xfrm>
                            <a:off x="142260" y="9058"/>
                            <a:ext cx="5603895" cy="2342387"/>
                          </a:xfrm>
                          <a:prstGeom prst="rect">
                            <a:avLst/>
                          </a:prstGeom>
                        </pic:spPr>
                      </pic:pic>
                      <wps:wsp>
                        <wps:cNvPr id="632" name="Graphic 632"/>
                        <wps:cNvSpPr/>
                        <wps:spPr>
                          <a:xfrm>
                            <a:off x="5343" y="5343"/>
                            <a:ext cx="5746115" cy="2351405"/>
                          </a:xfrm>
                          <a:custGeom>
                            <a:avLst/>
                            <a:gdLst/>
                            <a:ahLst/>
                            <a:cxnLst/>
                            <a:rect l="l" t="t" r="r" b="b"/>
                            <a:pathLst>
                              <a:path w="5746115" h="2351405">
                                <a:moveTo>
                                  <a:pt x="0" y="2350960"/>
                                </a:moveTo>
                                <a:lnTo>
                                  <a:pt x="5745575" y="2350960"/>
                                </a:lnTo>
                                <a:lnTo>
                                  <a:pt x="5745575" y="0"/>
                                </a:lnTo>
                                <a:lnTo>
                                  <a:pt x="0" y="0"/>
                                </a:lnTo>
                                <a:lnTo>
                                  <a:pt x="0" y="2350960"/>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186pt;mso-position-horizontal-relative:char;mso-position-vertical-relative:line" id="docshapegroup411" coordorigin="0,0" coordsize="9065,3720">
                <v:shape style="position:absolute;left:224;top:14;width:8826;height:3689" type="#_x0000_t75" id="docshape412" stroked="false">
                  <v:imagedata r:id="rId156" o:title=""/>
                </v:shape>
                <v:rect style="position:absolute;left:8;top:8;width:9049;height:3703" id="docshape413" filled="false" stroked="true" strokeweight=".8415pt" strokecolor="#000000">
                  <v:stroke dashstyle="solid"/>
                </v:rect>
              </v:group>
            </w:pict>
          </mc:Fallback>
        </mc:AlternateContent>
      </w:r>
      <w:r>
        <w:rPr>
          <w:sz w:val="20"/>
        </w:rPr>
      </w:r>
    </w:p>
    <w:p>
      <w:pPr>
        <w:pStyle w:val="BodyText"/>
        <w:spacing w:before="19"/>
      </w:pPr>
    </w:p>
    <w:p>
      <w:pPr>
        <w:pStyle w:val="BodyText"/>
        <w:spacing w:line="376" w:lineRule="auto"/>
        <w:ind w:left="843" w:right="829" w:hanging="2"/>
        <w:jc w:val="both"/>
      </w:pPr>
      <w:r>
        <w:rPr>
          <w:color w:val="0F0F0F"/>
          <w:w w:val="105"/>
        </w:rPr>
        <w:t>Data pre-processing</w:t>
      </w:r>
      <w:r>
        <w:rPr>
          <w:color w:val="0F0F0F"/>
          <w:spacing w:val="-10"/>
          <w:w w:val="105"/>
        </w:rPr>
        <w:t> </w:t>
      </w:r>
      <w:r>
        <w:rPr>
          <w:color w:val="0F0F0F"/>
          <w:w w:val="105"/>
        </w:rPr>
        <w:t>converts and arranges data into</w:t>
      </w:r>
      <w:r>
        <w:rPr>
          <w:color w:val="0F0F0F"/>
          <w:spacing w:val="-3"/>
          <w:w w:val="105"/>
        </w:rPr>
        <w:t> </w:t>
      </w:r>
      <w:r>
        <w:rPr>
          <w:color w:val="0F0F0F"/>
          <w:w w:val="105"/>
        </w:rPr>
        <w:t>an</w:t>
      </w:r>
      <w:r>
        <w:rPr>
          <w:color w:val="0F0F0F"/>
          <w:spacing w:val="-3"/>
          <w:w w:val="105"/>
        </w:rPr>
        <w:t> </w:t>
      </w:r>
      <w:r>
        <w:rPr>
          <w:color w:val="0F0F0F"/>
          <w:w w:val="105"/>
        </w:rPr>
        <w:t>appropriate format to train the</w:t>
      </w:r>
      <w:r>
        <w:rPr>
          <w:color w:val="0F0F0F"/>
          <w:spacing w:val="-1"/>
          <w:w w:val="105"/>
        </w:rPr>
        <w:t> </w:t>
      </w:r>
      <w:r>
        <w:rPr>
          <w:color w:val="0F0F0F"/>
          <w:w w:val="105"/>
        </w:rPr>
        <w:t>deep-learning model. It aims</w:t>
      </w:r>
      <w:r>
        <w:rPr>
          <w:color w:val="0F0F0F"/>
          <w:spacing w:val="-13"/>
          <w:w w:val="105"/>
        </w:rPr>
        <w:t> </w:t>
      </w:r>
      <w:r>
        <w:rPr>
          <w:color w:val="0F0F0F"/>
          <w:w w:val="105"/>
        </w:rPr>
        <w:t>to</w:t>
      </w:r>
      <w:r>
        <w:rPr>
          <w:color w:val="0F0F0F"/>
          <w:spacing w:val="-14"/>
          <w:w w:val="105"/>
        </w:rPr>
        <w:t> </w:t>
      </w:r>
      <w:r>
        <w:rPr>
          <w:color w:val="0F0F0F"/>
          <w:w w:val="105"/>
        </w:rPr>
        <w:t>eliminate</w:t>
      </w:r>
      <w:r>
        <w:rPr>
          <w:color w:val="0F0F0F"/>
          <w:spacing w:val="-2"/>
          <w:w w:val="105"/>
        </w:rPr>
        <w:t> </w:t>
      </w:r>
      <w:r>
        <w:rPr>
          <w:color w:val="0F0F0F"/>
          <w:w w:val="105"/>
        </w:rPr>
        <w:t>noises</w:t>
      </w:r>
      <w:r>
        <w:rPr>
          <w:color w:val="0F0F0F"/>
          <w:spacing w:val="-8"/>
          <w:w w:val="105"/>
        </w:rPr>
        <w:t> </w:t>
      </w:r>
      <w:r>
        <w:rPr>
          <w:color w:val="0F0F0F"/>
          <w:w w:val="105"/>
        </w:rPr>
        <w:t>and</w:t>
      </w:r>
      <w:r>
        <w:rPr>
          <w:color w:val="0F0F0F"/>
          <w:spacing w:val="-3"/>
          <w:w w:val="105"/>
        </w:rPr>
        <w:t> </w:t>
      </w:r>
      <w:r>
        <w:rPr>
          <w:color w:val="0F0F0F"/>
          <w:w w:val="105"/>
        </w:rPr>
        <w:t>inconsistencies</w:t>
      </w:r>
      <w:r>
        <w:rPr>
          <w:color w:val="0F0F0F"/>
          <w:spacing w:val="-13"/>
          <w:w w:val="105"/>
        </w:rPr>
        <w:t> </w:t>
      </w:r>
      <w:r>
        <w:rPr>
          <w:color w:val="0F0F0F"/>
          <w:w w:val="105"/>
        </w:rPr>
        <w:t>in</w:t>
      </w:r>
      <w:r>
        <w:rPr>
          <w:color w:val="0F0F0F"/>
          <w:spacing w:val="-13"/>
          <w:w w:val="105"/>
        </w:rPr>
        <w:t> </w:t>
      </w:r>
      <w:r>
        <w:rPr>
          <w:color w:val="0F0F0F"/>
          <w:w w:val="105"/>
        </w:rPr>
        <w:t>the</w:t>
      </w:r>
      <w:r>
        <w:rPr>
          <w:color w:val="0F0F0F"/>
          <w:spacing w:val="-11"/>
          <w:w w:val="105"/>
        </w:rPr>
        <w:t> </w:t>
      </w:r>
      <w:r>
        <w:rPr>
          <w:color w:val="0F0F0F"/>
          <w:w w:val="105"/>
        </w:rPr>
        <w:t>dataset.</w:t>
      </w:r>
      <w:r>
        <w:rPr>
          <w:color w:val="0F0F0F"/>
          <w:spacing w:val="-8"/>
          <w:w w:val="105"/>
        </w:rPr>
        <w:t> </w:t>
      </w:r>
      <w:r>
        <w:rPr>
          <w:color w:val="0F0F0F"/>
          <w:w w:val="105"/>
        </w:rPr>
        <w:t>Further,</w:t>
      </w:r>
      <w:r>
        <w:rPr>
          <w:color w:val="0F0F0F"/>
          <w:spacing w:val="-2"/>
          <w:w w:val="105"/>
        </w:rPr>
        <w:t> </w:t>
      </w:r>
      <w:r>
        <w:rPr>
          <w:color w:val="0F0F0F"/>
          <w:w w:val="105"/>
        </w:rPr>
        <w:t>it</w:t>
      </w:r>
      <w:r>
        <w:rPr>
          <w:color w:val="0F0F0F"/>
          <w:spacing w:val="-12"/>
          <w:w w:val="105"/>
        </w:rPr>
        <w:t> </w:t>
      </w:r>
      <w:r>
        <w:rPr>
          <w:color w:val="0F0F0F"/>
          <w:w w:val="105"/>
        </w:rPr>
        <w:t>is</w:t>
      </w:r>
      <w:r>
        <w:rPr>
          <w:color w:val="0F0F0F"/>
          <w:spacing w:val="-14"/>
          <w:w w:val="105"/>
        </w:rPr>
        <w:t> </w:t>
      </w:r>
      <w:r>
        <w:rPr>
          <w:color w:val="0F0F0F"/>
          <w:w w:val="105"/>
        </w:rPr>
        <w:t>an</w:t>
      </w:r>
      <w:r>
        <w:rPr>
          <w:color w:val="0F0F0F"/>
          <w:spacing w:val="-13"/>
          <w:w w:val="105"/>
        </w:rPr>
        <w:t> </w:t>
      </w:r>
      <w:r>
        <w:rPr>
          <w:color w:val="0F0F0F"/>
          <w:w w:val="105"/>
        </w:rPr>
        <w:t>essential stage</w:t>
      </w:r>
      <w:r>
        <w:rPr>
          <w:color w:val="0F0F0F"/>
          <w:spacing w:val="-6"/>
          <w:w w:val="105"/>
        </w:rPr>
        <w:t> </w:t>
      </w:r>
      <w:r>
        <w:rPr>
          <w:color w:val="0F0F0F"/>
          <w:w w:val="105"/>
        </w:rPr>
        <w:t>in</w:t>
      </w:r>
      <w:r>
        <w:rPr>
          <w:color w:val="0F0F0F"/>
          <w:spacing w:val="-13"/>
          <w:w w:val="105"/>
        </w:rPr>
        <w:t> </w:t>
      </w:r>
      <w:r>
        <w:rPr>
          <w:color w:val="0F0F0F"/>
          <w:w w:val="105"/>
        </w:rPr>
        <w:t>constructing a</w:t>
      </w:r>
      <w:r>
        <w:rPr>
          <w:color w:val="0F0F0F"/>
          <w:spacing w:val="-13"/>
          <w:w w:val="105"/>
        </w:rPr>
        <w:t> </w:t>
      </w:r>
      <w:r>
        <w:rPr>
          <w:color w:val="0F0F0F"/>
          <w:w w:val="105"/>
        </w:rPr>
        <w:t>deep learning model because of the enormous influence it may have on</w:t>
      </w:r>
      <w:r>
        <w:rPr>
          <w:color w:val="0F0F0F"/>
          <w:spacing w:val="-1"/>
          <w:w w:val="105"/>
        </w:rPr>
        <w:t> </w:t>
      </w:r>
      <w:r>
        <w:rPr>
          <w:color w:val="0F0F0F"/>
          <w:w w:val="105"/>
        </w:rPr>
        <w:t>the model's performance.</w:t>
      </w:r>
    </w:p>
    <w:p>
      <w:pPr>
        <w:pStyle w:val="BodyText"/>
        <w:spacing w:before="165"/>
        <w:ind w:left="842"/>
        <w:jc w:val="both"/>
      </w:pPr>
      <w:r>
        <w:rPr>
          <w:color w:val="0F0F0F"/>
          <w:w w:val="105"/>
        </w:rPr>
        <w:t>Here</w:t>
      </w:r>
      <w:r>
        <w:rPr>
          <w:color w:val="0F0F0F"/>
          <w:spacing w:val="-4"/>
          <w:w w:val="105"/>
        </w:rPr>
        <w:t> </w:t>
      </w:r>
      <w:r>
        <w:rPr>
          <w:color w:val="0F0F0F"/>
          <w:w w:val="105"/>
        </w:rPr>
        <w:t>in</w:t>
      </w:r>
      <w:r>
        <w:rPr>
          <w:color w:val="0F0F0F"/>
          <w:spacing w:val="-6"/>
          <w:w w:val="105"/>
        </w:rPr>
        <w:t> </w:t>
      </w:r>
      <w:r>
        <w:rPr>
          <w:color w:val="0F0F0F"/>
          <w:w w:val="105"/>
        </w:rPr>
        <w:t>the</w:t>
      </w:r>
      <w:r>
        <w:rPr>
          <w:color w:val="0F0F0F"/>
          <w:spacing w:val="1"/>
          <w:w w:val="105"/>
        </w:rPr>
        <w:t> </w:t>
      </w:r>
      <w:r>
        <w:rPr>
          <w:color w:val="0F0F0F"/>
          <w:w w:val="105"/>
        </w:rPr>
        <w:t>first</w:t>
      </w:r>
      <w:r>
        <w:rPr>
          <w:color w:val="0F0F0F"/>
          <w:spacing w:val="1"/>
          <w:w w:val="105"/>
        </w:rPr>
        <w:t> </w:t>
      </w:r>
      <w:r>
        <w:rPr>
          <w:color w:val="0F0F0F"/>
          <w:spacing w:val="-2"/>
          <w:w w:val="105"/>
        </w:rPr>
        <w:t>cell,</w:t>
      </w:r>
    </w:p>
    <w:p>
      <w:pPr>
        <w:pStyle w:val="BodyText"/>
        <w:spacing w:before="55"/>
      </w:pPr>
    </w:p>
    <w:p>
      <w:pPr>
        <w:pStyle w:val="BodyText"/>
        <w:spacing w:line="376" w:lineRule="auto"/>
        <w:ind w:left="845" w:right="835" w:hanging="2"/>
        <w:jc w:val="both"/>
      </w:pPr>
      <w:r>
        <w:rPr>
          <w:color w:val="0F0F0F"/>
          <w:w w:val="105"/>
        </w:rPr>
        <w:t>The</w:t>
      </w:r>
      <w:r>
        <w:rPr>
          <w:color w:val="0F0F0F"/>
          <w:spacing w:val="-7"/>
          <w:w w:val="105"/>
        </w:rPr>
        <w:t> </w:t>
      </w:r>
      <w:r>
        <w:rPr>
          <w:b/>
          <w:color w:val="0F0F0F"/>
          <w:w w:val="105"/>
          <w:sz w:val="20"/>
        </w:rPr>
        <w:t>"rescale" </w:t>
      </w:r>
      <w:r>
        <w:rPr>
          <w:color w:val="0F0F0F"/>
          <w:w w:val="105"/>
        </w:rPr>
        <w:t>property is</w:t>
      </w:r>
      <w:r>
        <w:rPr>
          <w:color w:val="0F0F0F"/>
          <w:spacing w:val="-5"/>
          <w:w w:val="105"/>
        </w:rPr>
        <w:t> </w:t>
      </w:r>
      <w:r>
        <w:rPr>
          <w:color w:val="0F0F0F"/>
          <w:w w:val="105"/>
        </w:rPr>
        <w:t>used to</w:t>
      </w:r>
      <w:r>
        <w:rPr>
          <w:color w:val="0F0F0F"/>
          <w:spacing w:val="-5"/>
          <w:w w:val="105"/>
        </w:rPr>
        <w:t> </w:t>
      </w:r>
      <w:r>
        <w:rPr>
          <w:color w:val="0F0F0F"/>
          <w:w w:val="105"/>
        </w:rPr>
        <w:t>normalize the</w:t>
      </w:r>
      <w:r>
        <w:rPr>
          <w:color w:val="0F0F0F"/>
          <w:spacing w:val="-4"/>
          <w:w w:val="105"/>
        </w:rPr>
        <w:t> </w:t>
      </w:r>
      <w:r>
        <w:rPr>
          <w:color w:val="0F0F0F"/>
          <w:w w:val="105"/>
        </w:rPr>
        <w:t>pixel values</w:t>
      </w:r>
      <w:r>
        <w:rPr>
          <w:color w:val="0F0F0F"/>
          <w:spacing w:val="-1"/>
          <w:w w:val="105"/>
        </w:rPr>
        <w:t> </w:t>
      </w:r>
      <w:r>
        <w:rPr>
          <w:color w:val="0F0F0F"/>
          <w:w w:val="105"/>
        </w:rPr>
        <w:t>of</w:t>
      </w:r>
      <w:r>
        <w:rPr>
          <w:color w:val="0F0F0F"/>
          <w:spacing w:val="-4"/>
          <w:w w:val="105"/>
        </w:rPr>
        <w:t> </w:t>
      </w:r>
      <w:r>
        <w:rPr>
          <w:color w:val="0F0F0F"/>
          <w:w w:val="105"/>
        </w:rPr>
        <w:t>the</w:t>
      </w:r>
      <w:r>
        <w:rPr>
          <w:color w:val="0F0F0F"/>
          <w:spacing w:val="-1"/>
          <w:w w:val="105"/>
        </w:rPr>
        <w:t> </w:t>
      </w:r>
      <w:r>
        <w:rPr>
          <w:color w:val="0F0F0F"/>
          <w:w w:val="105"/>
        </w:rPr>
        <w:t>images by</w:t>
      </w:r>
      <w:r>
        <w:rPr>
          <w:color w:val="0F0F0F"/>
          <w:spacing w:val="-3"/>
          <w:w w:val="105"/>
        </w:rPr>
        <w:t> </w:t>
      </w:r>
      <w:r>
        <w:rPr>
          <w:color w:val="0F0F0F"/>
          <w:w w:val="105"/>
        </w:rPr>
        <w:t>dividing all</w:t>
      </w:r>
      <w:r>
        <w:rPr>
          <w:color w:val="0F0F0F"/>
          <w:spacing w:val="-5"/>
          <w:w w:val="105"/>
        </w:rPr>
        <w:t> </w:t>
      </w:r>
      <w:r>
        <w:rPr>
          <w:color w:val="0F0F0F"/>
          <w:w w:val="105"/>
        </w:rPr>
        <w:t>pixel</w:t>
      </w:r>
      <w:r>
        <w:rPr>
          <w:color w:val="0F0F0F"/>
          <w:spacing w:val="-1"/>
          <w:w w:val="105"/>
        </w:rPr>
        <w:t> </w:t>
      </w:r>
      <w:r>
        <w:rPr>
          <w:color w:val="0F0F0F"/>
          <w:w w:val="105"/>
        </w:rPr>
        <w:t>values by 255. It scales the pixel values to the range of Oto I.</w:t>
      </w:r>
    </w:p>
    <w:p>
      <w:pPr>
        <w:pStyle w:val="BodyText"/>
        <w:spacing w:line="379" w:lineRule="auto" w:before="160"/>
        <w:ind w:left="844" w:right="829"/>
        <w:jc w:val="both"/>
      </w:pPr>
      <w:r>
        <w:rPr>
          <w:color w:val="0F0F0F"/>
          <w:w w:val="105"/>
        </w:rPr>
        <w:t>The</w:t>
      </w:r>
      <w:r>
        <w:rPr>
          <w:color w:val="0F0F0F"/>
          <w:spacing w:val="-4"/>
          <w:w w:val="105"/>
        </w:rPr>
        <w:t> </w:t>
      </w:r>
      <w:r>
        <w:rPr>
          <w:b/>
          <w:color w:val="0F0F0F"/>
          <w:w w:val="105"/>
          <w:sz w:val="20"/>
        </w:rPr>
        <w:t>"shear_range"</w:t>
      </w:r>
      <w:r>
        <w:rPr>
          <w:b/>
          <w:color w:val="0F0F0F"/>
          <w:w w:val="105"/>
          <w:sz w:val="20"/>
        </w:rPr>
        <w:t> </w:t>
      </w:r>
      <w:r>
        <w:rPr>
          <w:color w:val="0F0F0F"/>
          <w:w w:val="105"/>
        </w:rPr>
        <w:t>and</w:t>
      </w:r>
      <w:r>
        <w:rPr>
          <w:color w:val="0F0F0F"/>
          <w:spacing w:val="-2"/>
          <w:w w:val="105"/>
        </w:rPr>
        <w:t> </w:t>
      </w:r>
      <w:r>
        <w:rPr>
          <w:b/>
          <w:color w:val="0F0F0F"/>
          <w:w w:val="105"/>
          <w:sz w:val="20"/>
        </w:rPr>
        <w:t>"zoom_range"</w:t>
      </w:r>
      <w:r>
        <w:rPr>
          <w:b/>
          <w:color w:val="0F0F0F"/>
          <w:w w:val="105"/>
          <w:sz w:val="20"/>
        </w:rPr>
        <w:t> </w:t>
      </w:r>
      <w:r>
        <w:rPr>
          <w:color w:val="0F0F0F"/>
          <w:w w:val="105"/>
        </w:rPr>
        <w:t>properties randomly apply, shearing and</w:t>
      </w:r>
      <w:r>
        <w:rPr>
          <w:color w:val="0F0F0F"/>
          <w:spacing w:val="-5"/>
          <w:w w:val="105"/>
        </w:rPr>
        <w:t> </w:t>
      </w:r>
      <w:r>
        <w:rPr>
          <w:color w:val="0F0F0F"/>
          <w:w w:val="105"/>
        </w:rPr>
        <w:t>zooming to</w:t>
      </w:r>
      <w:r>
        <w:rPr>
          <w:color w:val="0F0F0F"/>
          <w:spacing w:val="-3"/>
          <w:w w:val="105"/>
        </w:rPr>
        <w:t> </w:t>
      </w:r>
      <w:r>
        <w:rPr>
          <w:color w:val="0F0F0F"/>
          <w:w w:val="105"/>
        </w:rPr>
        <w:t>the images. This helps</w:t>
      </w:r>
      <w:r>
        <w:rPr>
          <w:color w:val="0F0F0F"/>
          <w:w w:val="105"/>
        </w:rPr>
        <w:t> to</w:t>
      </w:r>
      <w:r>
        <w:rPr>
          <w:color w:val="0F0F0F"/>
          <w:w w:val="105"/>
        </w:rPr>
        <w:t> increase</w:t>
      </w:r>
      <w:r>
        <w:rPr>
          <w:color w:val="0F0F0F"/>
          <w:w w:val="105"/>
        </w:rPr>
        <w:t> the</w:t>
      </w:r>
      <w:r>
        <w:rPr>
          <w:color w:val="0F0F0F"/>
          <w:w w:val="105"/>
        </w:rPr>
        <w:t> diversity</w:t>
      </w:r>
      <w:r>
        <w:rPr>
          <w:color w:val="0F0F0F"/>
          <w:w w:val="105"/>
        </w:rPr>
        <w:t> of</w:t>
      </w:r>
      <w:r>
        <w:rPr>
          <w:color w:val="0F0F0F"/>
          <w:w w:val="105"/>
        </w:rPr>
        <w:t> the</w:t>
      </w:r>
      <w:r>
        <w:rPr>
          <w:color w:val="0F0F0F"/>
          <w:w w:val="105"/>
        </w:rPr>
        <w:t> training</w:t>
      </w:r>
      <w:r>
        <w:rPr>
          <w:color w:val="0F0F0F"/>
          <w:w w:val="105"/>
        </w:rPr>
        <w:t> set and prevent</w:t>
      </w:r>
      <w:r>
        <w:rPr>
          <w:color w:val="0F0F0F"/>
          <w:w w:val="105"/>
        </w:rPr>
        <w:t> overfitting</w:t>
      </w:r>
      <w:r>
        <w:rPr>
          <w:color w:val="0F0F0F"/>
          <w:w w:val="105"/>
        </w:rPr>
        <w:t> by</w:t>
      </w:r>
      <w:r>
        <w:rPr>
          <w:color w:val="0F0F0F"/>
          <w:w w:val="105"/>
        </w:rPr>
        <w:t> providing</w:t>
      </w:r>
      <w:r>
        <w:rPr>
          <w:color w:val="0F0F0F"/>
          <w:w w:val="105"/>
        </w:rPr>
        <w:t> the</w:t>
      </w:r>
      <w:r>
        <w:rPr>
          <w:color w:val="0F0F0F"/>
          <w:w w:val="105"/>
        </w:rPr>
        <w:t> model</w:t>
      </w:r>
      <w:r>
        <w:rPr>
          <w:color w:val="0F0F0F"/>
          <w:w w:val="105"/>
        </w:rPr>
        <w:t> with</w:t>
      </w:r>
      <w:r>
        <w:rPr>
          <w:color w:val="0F0F0F"/>
          <w:w w:val="105"/>
        </w:rPr>
        <w:t> more variations of the same image.</w:t>
      </w:r>
    </w:p>
    <w:p>
      <w:pPr>
        <w:pStyle w:val="BodyText"/>
        <w:spacing w:line="376" w:lineRule="auto" w:before="157"/>
        <w:ind w:left="844" w:right="836"/>
        <w:jc w:val="both"/>
      </w:pPr>
      <w:r>
        <w:rPr>
          <w:color w:val="0F0F0F"/>
          <w:w w:val="105"/>
        </w:rPr>
        <w:t>The</w:t>
      </w:r>
      <w:r>
        <w:rPr>
          <w:color w:val="0F0F0F"/>
          <w:spacing w:val="-3"/>
          <w:w w:val="105"/>
        </w:rPr>
        <w:t> </w:t>
      </w:r>
      <w:r>
        <w:rPr>
          <w:b/>
          <w:color w:val="0F0F0F"/>
          <w:w w:val="105"/>
          <w:sz w:val="20"/>
        </w:rPr>
        <w:t>"validation_split" </w:t>
      </w:r>
      <w:r>
        <w:rPr>
          <w:color w:val="0F0F0F"/>
          <w:w w:val="105"/>
        </w:rPr>
        <w:t>is</w:t>
      </w:r>
      <w:r>
        <w:rPr>
          <w:color w:val="0F0F0F"/>
          <w:spacing w:val="-1"/>
          <w:w w:val="105"/>
        </w:rPr>
        <w:t> </w:t>
      </w:r>
      <w:r>
        <w:rPr>
          <w:color w:val="0F0F0F"/>
          <w:w w:val="105"/>
        </w:rPr>
        <w:t>used to</w:t>
      </w:r>
      <w:r>
        <w:rPr>
          <w:color w:val="0F0F0F"/>
          <w:spacing w:val="-1"/>
          <w:w w:val="105"/>
        </w:rPr>
        <w:t> </w:t>
      </w:r>
      <w:r>
        <w:rPr>
          <w:color w:val="0F0F0F"/>
          <w:w w:val="105"/>
        </w:rPr>
        <w:t>split a</w:t>
      </w:r>
      <w:r>
        <w:rPr>
          <w:color w:val="0F0F0F"/>
          <w:spacing w:val="-3"/>
          <w:w w:val="105"/>
        </w:rPr>
        <w:t> </w:t>
      </w:r>
      <w:r>
        <w:rPr>
          <w:color w:val="0F0F0F"/>
          <w:w w:val="105"/>
        </w:rPr>
        <w:t>portion of the training data, 20% in this case, for validation.</w:t>
      </w:r>
      <w:r>
        <w:rPr>
          <w:color w:val="0F0F0F"/>
          <w:spacing w:val="18"/>
          <w:w w:val="105"/>
        </w:rPr>
        <w:t> </w:t>
      </w:r>
      <w:r>
        <w:rPr>
          <w:color w:val="0F0F0F"/>
          <w:w w:val="105"/>
        </w:rPr>
        <w:t>It assists in evaluating the performance of the model during training.</w:t>
      </w:r>
    </w:p>
    <w:p>
      <w:pPr>
        <w:pStyle w:val="BodyText"/>
        <w:spacing w:line="376" w:lineRule="auto" w:before="165"/>
        <w:ind w:left="844" w:right="835"/>
        <w:jc w:val="both"/>
      </w:pPr>
      <w:r>
        <w:rPr>
          <w:color w:val="0F0F0F"/>
          <w:w w:val="105"/>
        </w:rPr>
        <w:t>The </w:t>
      </w:r>
      <w:r>
        <w:rPr>
          <w:b/>
          <w:color w:val="0F0F0F"/>
          <w:w w:val="105"/>
          <w:sz w:val="20"/>
        </w:rPr>
        <w:t>"horizontal_flip" </w:t>
      </w:r>
      <w:r>
        <w:rPr>
          <w:color w:val="0F0F0F"/>
          <w:w w:val="105"/>
        </w:rPr>
        <w:t>is used</w:t>
      </w:r>
      <w:r>
        <w:rPr>
          <w:color w:val="0F0F0F"/>
          <w:w w:val="105"/>
        </w:rPr>
        <w:t> to randomly</w:t>
      </w:r>
      <w:r>
        <w:rPr>
          <w:color w:val="0F0F0F"/>
          <w:w w:val="105"/>
        </w:rPr>
        <w:t> flip the</w:t>
      </w:r>
      <w:r>
        <w:rPr>
          <w:color w:val="0F0F0F"/>
          <w:w w:val="105"/>
        </w:rPr>
        <w:t> images horizontally,</w:t>
      </w:r>
      <w:r>
        <w:rPr>
          <w:color w:val="0F0F0F"/>
          <w:w w:val="105"/>
        </w:rPr>
        <w:t> which</w:t>
      </w:r>
      <w:r>
        <w:rPr>
          <w:color w:val="0F0F0F"/>
          <w:w w:val="105"/>
        </w:rPr>
        <w:t> increases</w:t>
      </w:r>
      <w:r>
        <w:rPr>
          <w:color w:val="0F0F0F"/>
          <w:w w:val="105"/>
        </w:rPr>
        <w:t> the</w:t>
      </w:r>
      <w:r>
        <w:rPr>
          <w:color w:val="0F0F0F"/>
          <w:w w:val="105"/>
        </w:rPr>
        <w:t> diversity</w:t>
      </w:r>
      <w:r>
        <w:rPr>
          <w:color w:val="0F0F0F"/>
          <w:w w:val="105"/>
        </w:rPr>
        <w:t> of the training set and helps the model generalize better.</w:t>
      </w:r>
    </w:p>
    <w:p>
      <w:pPr>
        <w:pStyle w:val="BodyText"/>
        <w:spacing w:before="164"/>
        <w:ind w:left="845"/>
        <w:jc w:val="both"/>
      </w:pPr>
      <w:r>
        <w:rPr>
          <w:color w:val="0F0F0F"/>
          <w:w w:val="105"/>
        </w:rPr>
        <w:t>In</w:t>
      </w:r>
      <w:r>
        <w:rPr>
          <w:color w:val="0F0F0F"/>
          <w:spacing w:val="1"/>
          <w:w w:val="105"/>
        </w:rPr>
        <w:t> </w:t>
      </w:r>
      <w:r>
        <w:rPr>
          <w:color w:val="0F0F0F"/>
          <w:w w:val="105"/>
        </w:rPr>
        <w:t>the</w:t>
      </w:r>
      <w:r>
        <w:rPr>
          <w:color w:val="0F0F0F"/>
          <w:spacing w:val="-5"/>
          <w:w w:val="105"/>
        </w:rPr>
        <w:t> </w:t>
      </w:r>
      <w:r>
        <w:rPr>
          <w:color w:val="0F0F0F"/>
          <w:w w:val="105"/>
        </w:rPr>
        <w:t>second</w:t>
      </w:r>
      <w:r>
        <w:rPr>
          <w:color w:val="0F0F0F"/>
          <w:spacing w:val="-3"/>
          <w:w w:val="105"/>
        </w:rPr>
        <w:t> </w:t>
      </w:r>
      <w:r>
        <w:rPr>
          <w:color w:val="0F0F0F"/>
          <w:spacing w:val="-2"/>
          <w:w w:val="105"/>
        </w:rPr>
        <w:t>cell,</w:t>
      </w:r>
    </w:p>
    <w:p>
      <w:pPr>
        <w:pStyle w:val="BodyText"/>
        <w:spacing w:before="55"/>
      </w:pPr>
    </w:p>
    <w:p>
      <w:pPr>
        <w:spacing w:line="537" w:lineRule="auto" w:before="0"/>
        <w:ind w:left="843" w:right="3235" w:firstLine="0"/>
        <w:jc w:val="left"/>
        <w:rPr>
          <w:sz w:val="21"/>
        </w:rPr>
      </w:pPr>
      <w:r>
        <w:rPr>
          <w:b/>
          <w:color w:val="0F0F0F"/>
          <w:w w:val="105"/>
          <w:sz w:val="20"/>
        </w:rPr>
        <w:t>"img_width,img_height" </w:t>
      </w:r>
      <w:r>
        <w:rPr>
          <w:color w:val="0F0F0F"/>
          <w:w w:val="105"/>
          <w:sz w:val="21"/>
        </w:rPr>
        <w:t>is used to set the width and height to 256px. </w:t>
      </w:r>
      <w:r>
        <w:rPr>
          <w:b/>
          <w:color w:val="0F0F0F"/>
          <w:w w:val="105"/>
          <w:sz w:val="20"/>
        </w:rPr>
        <w:t>"input_shape"</w:t>
      </w:r>
      <w:r>
        <w:rPr>
          <w:b/>
          <w:color w:val="0F0F0F"/>
          <w:spacing w:val="36"/>
          <w:w w:val="105"/>
          <w:sz w:val="20"/>
        </w:rPr>
        <w:t> </w:t>
      </w:r>
      <w:r>
        <w:rPr>
          <w:color w:val="0F0F0F"/>
          <w:w w:val="105"/>
          <w:sz w:val="21"/>
        </w:rPr>
        <w:t>is used to set the number of channels of the input images. </w:t>
      </w:r>
      <w:r>
        <w:rPr>
          <w:b/>
          <w:color w:val="0F0F0F"/>
          <w:w w:val="105"/>
          <w:sz w:val="20"/>
        </w:rPr>
        <w:t>"batch_size" </w:t>
      </w:r>
      <w:r>
        <w:rPr>
          <w:color w:val="0F0F0F"/>
          <w:w w:val="105"/>
          <w:sz w:val="21"/>
        </w:rPr>
        <w:t>sets</w:t>
      </w:r>
      <w:r>
        <w:rPr>
          <w:color w:val="0F0F0F"/>
          <w:spacing w:val="-7"/>
          <w:w w:val="105"/>
          <w:sz w:val="21"/>
        </w:rPr>
        <w:t> </w:t>
      </w:r>
      <w:r>
        <w:rPr>
          <w:color w:val="0F0F0F"/>
          <w:w w:val="105"/>
          <w:sz w:val="21"/>
        </w:rPr>
        <w:t>the</w:t>
      </w:r>
      <w:r>
        <w:rPr>
          <w:color w:val="0F0F0F"/>
          <w:spacing w:val="-3"/>
          <w:w w:val="105"/>
          <w:sz w:val="21"/>
        </w:rPr>
        <w:t> </w:t>
      </w:r>
      <w:r>
        <w:rPr>
          <w:color w:val="0F0F0F"/>
          <w:w w:val="105"/>
          <w:sz w:val="21"/>
        </w:rPr>
        <w:t>number</w:t>
      </w:r>
      <w:r>
        <w:rPr>
          <w:color w:val="0F0F0F"/>
          <w:spacing w:val="-2"/>
          <w:w w:val="105"/>
          <w:sz w:val="21"/>
        </w:rPr>
        <w:t> </w:t>
      </w:r>
      <w:r>
        <w:rPr>
          <w:color w:val="0F0F0F"/>
          <w:w w:val="105"/>
          <w:sz w:val="21"/>
        </w:rPr>
        <w:t>of</w:t>
      </w:r>
      <w:r>
        <w:rPr>
          <w:color w:val="0F0F0F"/>
          <w:spacing w:val="-7"/>
          <w:w w:val="105"/>
          <w:sz w:val="21"/>
        </w:rPr>
        <w:t> </w:t>
      </w:r>
      <w:r>
        <w:rPr>
          <w:color w:val="0F0F0F"/>
          <w:w w:val="105"/>
          <w:sz w:val="21"/>
        </w:rPr>
        <w:t>images</w:t>
      </w:r>
      <w:r>
        <w:rPr>
          <w:color w:val="0F0F0F"/>
          <w:spacing w:val="-1"/>
          <w:w w:val="105"/>
          <w:sz w:val="21"/>
        </w:rPr>
        <w:t> </w:t>
      </w:r>
      <w:r>
        <w:rPr>
          <w:color w:val="0F0F0F"/>
          <w:w w:val="105"/>
          <w:sz w:val="21"/>
        </w:rPr>
        <w:t>to</w:t>
      </w:r>
      <w:r>
        <w:rPr>
          <w:color w:val="0F0F0F"/>
          <w:spacing w:val="-9"/>
          <w:w w:val="105"/>
          <w:sz w:val="21"/>
        </w:rPr>
        <w:t> </w:t>
      </w:r>
      <w:r>
        <w:rPr>
          <w:color w:val="0F0F0F"/>
          <w:w w:val="105"/>
          <w:sz w:val="21"/>
        </w:rPr>
        <w:t>32</w:t>
      </w:r>
      <w:r>
        <w:rPr>
          <w:color w:val="0F0F0F"/>
          <w:spacing w:val="-5"/>
          <w:w w:val="105"/>
          <w:sz w:val="21"/>
        </w:rPr>
        <w:t> </w:t>
      </w:r>
      <w:r>
        <w:rPr>
          <w:color w:val="0F0F0F"/>
          <w:w w:val="105"/>
          <w:sz w:val="21"/>
        </w:rPr>
        <w:t>to</w:t>
      </w:r>
      <w:r>
        <w:rPr>
          <w:color w:val="0F0F0F"/>
          <w:spacing w:val="-2"/>
          <w:w w:val="105"/>
          <w:sz w:val="21"/>
        </w:rPr>
        <w:t> </w:t>
      </w:r>
      <w:r>
        <w:rPr>
          <w:color w:val="0F0F0F"/>
          <w:w w:val="105"/>
          <w:sz w:val="21"/>
        </w:rPr>
        <w:t>be</w:t>
      </w:r>
      <w:r>
        <w:rPr>
          <w:color w:val="0F0F0F"/>
          <w:spacing w:val="-11"/>
          <w:w w:val="105"/>
          <w:sz w:val="21"/>
        </w:rPr>
        <w:t> </w:t>
      </w:r>
      <w:r>
        <w:rPr>
          <w:color w:val="0F0F0F"/>
          <w:w w:val="105"/>
          <w:sz w:val="21"/>
        </w:rPr>
        <w:t>processed in</w:t>
      </w:r>
      <w:r>
        <w:rPr>
          <w:color w:val="0F0F0F"/>
          <w:spacing w:val="-3"/>
          <w:w w:val="105"/>
          <w:sz w:val="21"/>
        </w:rPr>
        <w:t> </w:t>
      </w:r>
      <w:r>
        <w:rPr>
          <w:color w:val="0F0F0F"/>
          <w:w w:val="105"/>
          <w:sz w:val="21"/>
        </w:rPr>
        <w:t>one</w:t>
      </w:r>
      <w:r>
        <w:rPr>
          <w:color w:val="0F0F0F"/>
          <w:spacing w:val="-9"/>
          <w:w w:val="105"/>
          <w:sz w:val="21"/>
        </w:rPr>
        <w:t> </w:t>
      </w:r>
      <w:r>
        <w:rPr>
          <w:color w:val="0F0F0F"/>
          <w:w w:val="105"/>
          <w:sz w:val="21"/>
        </w:rPr>
        <w:t>training</w:t>
      </w:r>
      <w:r>
        <w:rPr>
          <w:color w:val="0F0F0F"/>
          <w:spacing w:val="-2"/>
          <w:w w:val="105"/>
          <w:sz w:val="21"/>
        </w:rPr>
        <w:t> </w:t>
      </w:r>
      <w:r>
        <w:rPr>
          <w:color w:val="0F0F0F"/>
          <w:w w:val="105"/>
          <w:sz w:val="21"/>
        </w:rPr>
        <w:t>step.</w:t>
      </w:r>
    </w:p>
    <w:p>
      <w:pPr>
        <w:spacing w:after="0" w:line="537" w:lineRule="auto"/>
        <w:jc w:val="left"/>
        <w:rPr>
          <w:sz w:val="21"/>
        </w:rPr>
        <w:sectPr>
          <w:headerReference w:type="default" r:id="rId154"/>
          <w:footerReference w:type="default" r:id="rId155"/>
          <w:pgSz w:w="11910" w:h="16840"/>
          <w:pgMar w:header="658" w:footer="1400" w:top="1660" w:bottom="1600" w:left="240" w:right="220"/>
        </w:sectPr>
      </w:pPr>
    </w:p>
    <w:p>
      <w:pPr>
        <w:pStyle w:val="BodyText"/>
        <w:spacing w:before="99"/>
        <w:rPr>
          <w:sz w:val="20"/>
        </w:rPr>
      </w:pPr>
    </w:p>
    <w:p>
      <w:pPr>
        <w:pStyle w:val="BodyText"/>
        <w:ind w:left="855"/>
        <w:rPr>
          <w:sz w:val="20"/>
        </w:rPr>
      </w:pPr>
      <w:r>
        <w:rPr>
          <w:sz w:val="20"/>
        </w:rPr>
        <mc:AlternateContent>
          <mc:Choice Requires="wps">
            <w:drawing>
              <wp:inline distT="0" distB="0" distL="0" distR="0">
                <wp:extent cx="5977890" cy="4566285"/>
                <wp:effectExtent l="9525" t="0" r="0" b="5714"/>
                <wp:docPr id="637" name="Group 637"/>
                <wp:cNvGraphicFramePr>
                  <a:graphicFrameLocks/>
                </wp:cNvGraphicFramePr>
                <a:graphic>
                  <a:graphicData uri="http://schemas.microsoft.com/office/word/2010/wordprocessingGroup">
                    <wpg:wgp>
                      <wpg:cNvPr id="637" name="Group 637"/>
                      <wpg:cNvGrpSpPr/>
                      <wpg:grpSpPr>
                        <a:xfrm>
                          <a:off x="0" y="0"/>
                          <a:ext cx="5977890" cy="4566285"/>
                          <a:chExt cx="5977890" cy="4566285"/>
                        </a:xfrm>
                      </wpg:grpSpPr>
                      <pic:pic>
                        <pic:nvPicPr>
                          <pic:cNvPr id="638" name="Image 638"/>
                          <pic:cNvPicPr/>
                        </pic:nvPicPr>
                        <pic:blipFill>
                          <a:blip r:embed="rId159" cstate="print"/>
                          <a:stretch>
                            <a:fillRect/>
                          </a:stretch>
                        </pic:blipFill>
                        <pic:spPr>
                          <a:xfrm>
                            <a:off x="44786" y="10582"/>
                            <a:ext cx="5922350" cy="4547615"/>
                          </a:xfrm>
                          <a:prstGeom prst="rect">
                            <a:avLst/>
                          </a:prstGeom>
                        </pic:spPr>
                      </pic:pic>
                      <wps:wsp>
                        <wps:cNvPr id="639" name="Graphic 639"/>
                        <wps:cNvSpPr/>
                        <wps:spPr>
                          <a:xfrm>
                            <a:off x="5343" y="5343"/>
                            <a:ext cx="5967095" cy="4556125"/>
                          </a:xfrm>
                          <a:custGeom>
                            <a:avLst/>
                            <a:gdLst/>
                            <a:ahLst/>
                            <a:cxnLst/>
                            <a:rect l="l" t="t" r="r" b="b"/>
                            <a:pathLst>
                              <a:path w="5967095" h="4556125">
                                <a:moveTo>
                                  <a:pt x="0" y="4555521"/>
                                </a:moveTo>
                                <a:lnTo>
                                  <a:pt x="5966840" y="4555521"/>
                                </a:lnTo>
                                <a:lnTo>
                                  <a:pt x="5966840" y="0"/>
                                </a:lnTo>
                                <a:lnTo>
                                  <a:pt x="0" y="0"/>
                                </a:lnTo>
                                <a:lnTo>
                                  <a:pt x="0" y="4555521"/>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7pt;height:359.55pt;mso-position-horizontal-relative:char;mso-position-vertical-relative:line" id="docshapegroup417" coordorigin="0,0" coordsize="9414,7191">
                <v:shape style="position:absolute;left:70;top:16;width:9327;height:7162" type="#_x0000_t75" id="docshape418" stroked="false">
                  <v:imagedata r:id="rId159" o:title=""/>
                </v:shape>
                <v:rect style="position:absolute;left:8;top:8;width:9397;height:7175" id="docshape419" filled="false" stroked="true" strokeweight=".8415pt" strokecolor="#000000">
                  <v:stroke dashstyle="solid"/>
                </v:rect>
              </v:group>
            </w:pict>
          </mc:Fallback>
        </mc:AlternateContent>
      </w:r>
      <w:r>
        <w:rPr>
          <w:sz w:val="20"/>
        </w:rPr>
      </w:r>
    </w:p>
    <w:p>
      <w:pPr>
        <w:pStyle w:val="BodyText"/>
        <w:spacing w:before="43"/>
      </w:pPr>
    </w:p>
    <w:p>
      <w:pPr>
        <w:pStyle w:val="BodyText"/>
        <w:spacing w:line="376" w:lineRule="auto"/>
        <w:ind w:left="844" w:right="844"/>
        <w:jc w:val="both"/>
      </w:pPr>
      <w:r>
        <w:rPr>
          <w:color w:val="0F0F0F"/>
          <w:w w:val="105"/>
        </w:rPr>
        <w:t>This code creates</w:t>
      </w:r>
      <w:r>
        <w:rPr>
          <w:color w:val="0F0F0F"/>
          <w:spacing w:val="-1"/>
          <w:w w:val="105"/>
        </w:rPr>
        <w:t> </w:t>
      </w:r>
      <w:r>
        <w:rPr>
          <w:color w:val="0F0F0F"/>
          <w:w w:val="105"/>
        </w:rPr>
        <w:t>a</w:t>
      </w:r>
      <w:r>
        <w:rPr>
          <w:color w:val="0F0F0F"/>
          <w:spacing w:val="-1"/>
          <w:w w:val="105"/>
        </w:rPr>
        <w:t> </w:t>
      </w:r>
      <w:r>
        <w:rPr>
          <w:color w:val="0F0F0F"/>
          <w:w w:val="105"/>
        </w:rPr>
        <w:t>CNN model by stacking layers on top</w:t>
      </w:r>
      <w:r>
        <w:rPr>
          <w:color w:val="0F0F0F"/>
          <w:spacing w:val="-4"/>
          <w:w w:val="105"/>
        </w:rPr>
        <w:t> </w:t>
      </w:r>
      <w:r>
        <w:rPr>
          <w:color w:val="0F0F0F"/>
          <w:w w:val="105"/>
        </w:rPr>
        <w:t>of each other. The</w:t>
      </w:r>
      <w:r>
        <w:rPr>
          <w:color w:val="0F0F0F"/>
          <w:spacing w:val="-1"/>
          <w:w w:val="105"/>
        </w:rPr>
        <w:t> </w:t>
      </w:r>
      <w:r>
        <w:rPr>
          <w:color w:val="0F0F0F"/>
          <w:w w:val="105"/>
        </w:rPr>
        <w:t>architecture is</w:t>
      </w:r>
      <w:r>
        <w:rPr>
          <w:color w:val="0F0F0F"/>
          <w:spacing w:val="-2"/>
          <w:w w:val="105"/>
        </w:rPr>
        <w:t> </w:t>
      </w:r>
      <w:r>
        <w:rPr>
          <w:color w:val="0F0F0F"/>
          <w:w w:val="105"/>
        </w:rPr>
        <w:t>defined by</w:t>
      </w:r>
      <w:r>
        <w:rPr>
          <w:color w:val="0F0F0F"/>
          <w:spacing w:val="-3"/>
          <w:w w:val="105"/>
        </w:rPr>
        <w:t> </w:t>
      </w:r>
      <w:r>
        <w:rPr>
          <w:color w:val="0F0F0F"/>
          <w:w w:val="105"/>
        </w:rPr>
        <w:t>adding different types of layers to the model in sequence.</w:t>
      </w:r>
    </w:p>
    <w:p>
      <w:pPr>
        <w:pStyle w:val="BodyText"/>
        <w:spacing w:line="379" w:lineRule="auto" w:before="159"/>
        <w:ind w:left="843" w:right="826" w:firstLine="1"/>
        <w:jc w:val="both"/>
      </w:pPr>
      <w:r>
        <w:rPr>
          <w:color w:val="0F0F0F"/>
          <w:w w:val="105"/>
        </w:rPr>
        <w:t>The</w:t>
      </w:r>
      <w:r>
        <w:rPr>
          <w:color w:val="0F0F0F"/>
          <w:spacing w:val="-6"/>
          <w:w w:val="105"/>
        </w:rPr>
        <w:t> </w:t>
      </w:r>
      <w:r>
        <w:rPr>
          <w:color w:val="0F0F0F"/>
          <w:w w:val="105"/>
        </w:rPr>
        <w:t>first</w:t>
      </w:r>
      <w:r>
        <w:rPr>
          <w:color w:val="0F0F0F"/>
          <w:spacing w:val="-1"/>
          <w:w w:val="105"/>
        </w:rPr>
        <w:t> </w:t>
      </w:r>
      <w:r>
        <w:rPr>
          <w:color w:val="1F1F1F"/>
          <w:w w:val="105"/>
        </w:rPr>
        <w:t>step</w:t>
      </w:r>
      <w:r>
        <w:rPr>
          <w:color w:val="1F1F1F"/>
          <w:spacing w:val="-5"/>
          <w:w w:val="105"/>
        </w:rPr>
        <w:t> </w:t>
      </w:r>
      <w:r>
        <w:rPr>
          <w:color w:val="0F0F0F"/>
          <w:w w:val="105"/>
        </w:rPr>
        <w:t>is</w:t>
      </w:r>
      <w:r>
        <w:rPr>
          <w:color w:val="0F0F0F"/>
          <w:spacing w:val="-11"/>
          <w:w w:val="105"/>
        </w:rPr>
        <w:t> </w:t>
      </w:r>
      <w:r>
        <w:rPr>
          <w:color w:val="0F0F0F"/>
          <w:w w:val="105"/>
        </w:rPr>
        <w:t>creating</w:t>
      </w:r>
      <w:r>
        <w:rPr>
          <w:color w:val="0F0F0F"/>
          <w:spacing w:val="-1"/>
          <w:w w:val="105"/>
        </w:rPr>
        <w:t> </w:t>
      </w:r>
      <w:r>
        <w:rPr>
          <w:color w:val="0F0F0F"/>
          <w:w w:val="105"/>
        </w:rPr>
        <w:t>an</w:t>
      </w:r>
      <w:r>
        <w:rPr>
          <w:color w:val="0F0F0F"/>
          <w:spacing w:val="-6"/>
          <w:w w:val="105"/>
        </w:rPr>
        <w:t> </w:t>
      </w:r>
      <w:r>
        <w:rPr>
          <w:color w:val="0F0F0F"/>
          <w:w w:val="105"/>
        </w:rPr>
        <w:t>instance of</w:t>
      </w:r>
      <w:r>
        <w:rPr>
          <w:color w:val="0F0F0F"/>
          <w:spacing w:val="-3"/>
          <w:w w:val="105"/>
        </w:rPr>
        <w:t> </w:t>
      </w:r>
      <w:r>
        <w:rPr>
          <w:color w:val="0F0F0F"/>
          <w:w w:val="105"/>
        </w:rPr>
        <w:t>the</w:t>
      </w:r>
      <w:r>
        <w:rPr>
          <w:color w:val="0F0F0F"/>
          <w:spacing w:val="-6"/>
          <w:w w:val="105"/>
        </w:rPr>
        <w:t> </w:t>
      </w:r>
      <w:r>
        <w:rPr>
          <w:color w:val="0F0F0F"/>
          <w:w w:val="105"/>
        </w:rPr>
        <w:t>Sequential class</w:t>
      </w:r>
      <w:r>
        <w:rPr>
          <w:color w:val="0F0F0F"/>
          <w:spacing w:val="-5"/>
          <w:w w:val="105"/>
        </w:rPr>
        <w:t> </w:t>
      </w:r>
      <w:r>
        <w:rPr>
          <w:color w:val="0F0F0F"/>
          <w:w w:val="105"/>
        </w:rPr>
        <w:t>called model(variable),</w:t>
      </w:r>
      <w:r>
        <w:rPr>
          <w:color w:val="0F0F0F"/>
          <w:spacing w:val="-8"/>
          <w:w w:val="105"/>
        </w:rPr>
        <w:t> </w:t>
      </w:r>
      <w:r>
        <w:rPr>
          <w:color w:val="0F0F0F"/>
          <w:w w:val="105"/>
        </w:rPr>
        <w:t>which is</w:t>
      </w:r>
      <w:r>
        <w:rPr>
          <w:color w:val="0F0F0F"/>
          <w:spacing w:val="-7"/>
          <w:w w:val="105"/>
        </w:rPr>
        <w:t> </w:t>
      </w:r>
      <w:r>
        <w:rPr>
          <w:color w:val="0F0F0F"/>
          <w:w w:val="105"/>
        </w:rPr>
        <w:t>used for</w:t>
      </w:r>
      <w:r>
        <w:rPr>
          <w:color w:val="0F0F0F"/>
          <w:spacing w:val="-9"/>
          <w:w w:val="105"/>
        </w:rPr>
        <w:t> </w:t>
      </w:r>
      <w:r>
        <w:rPr>
          <w:color w:val="0F0F0F"/>
          <w:w w:val="105"/>
        </w:rPr>
        <w:t>creating</w:t>
      </w:r>
      <w:r>
        <w:rPr>
          <w:color w:val="0F0F0F"/>
          <w:spacing w:val="-1"/>
          <w:w w:val="105"/>
        </w:rPr>
        <w:t> </w:t>
      </w:r>
      <w:r>
        <w:rPr>
          <w:color w:val="0F0F0F"/>
          <w:w w:val="105"/>
        </w:rPr>
        <w:t>a linear</w:t>
      </w:r>
      <w:r>
        <w:rPr>
          <w:color w:val="0F0F0F"/>
          <w:spacing w:val="-5"/>
          <w:w w:val="105"/>
        </w:rPr>
        <w:t> </w:t>
      </w:r>
      <w:r>
        <w:rPr>
          <w:color w:val="0F0F0F"/>
          <w:w w:val="105"/>
        </w:rPr>
        <w:t>stack</w:t>
      </w:r>
      <w:r>
        <w:rPr>
          <w:color w:val="0F0F0F"/>
          <w:spacing w:val="-3"/>
          <w:w w:val="105"/>
        </w:rPr>
        <w:t> </w:t>
      </w:r>
      <w:r>
        <w:rPr>
          <w:color w:val="0F0F0F"/>
          <w:w w:val="105"/>
        </w:rPr>
        <w:t>of</w:t>
      </w:r>
      <w:r>
        <w:rPr>
          <w:color w:val="0F0F0F"/>
          <w:spacing w:val="-4"/>
          <w:w w:val="105"/>
        </w:rPr>
        <w:t> </w:t>
      </w:r>
      <w:r>
        <w:rPr>
          <w:color w:val="0F0F0F"/>
          <w:w w:val="105"/>
        </w:rPr>
        <w:t>layers.</w:t>
      </w:r>
      <w:r>
        <w:rPr>
          <w:color w:val="0F0F0F"/>
          <w:spacing w:val="-3"/>
          <w:w w:val="105"/>
        </w:rPr>
        <w:t> </w:t>
      </w:r>
      <w:r>
        <w:rPr>
          <w:color w:val="0F0F0F"/>
          <w:w w:val="105"/>
        </w:rPr>
        <w:t>Then,</w:t>
      </w:r>
      <w:r>
        <w:rPr>
          <w:color w:val="0F0F0F"/>
          <w:spacing w:val="-3"/>
          <w:w w:val="105"/>
        </w:rPr>
        <w:t> </w:t>
      </w:r>
      <w:r>
        <w:rPr>
          <w:color w:val="0F0F0F"/>
          <w:w w:val="105"/>
        </w:rPr>
        <w:t>it</w:t>
      </w:r>
      <w:r>
        <w:rPr>
          <w:color w:val="0F0F0F"/>
          <w:spacing w:val="-8"/>
          <w:w w:val="105"/>
        </w:rPr>
        <w:t> </w:t>
      </w:r>
      <w:r>
        <w:rPr>
          <w:color w:val="0F0F0F"/>
          <w:w w:val="105"/>
        </w:rPr>
        <w:t>adds</w:t>
      </w:r>
      <w:r>
        <w:rPr>
          <w:color w:val="0F0F0F"/>
          <w:spacing w:val="-5"/>
          <w:w w:val="105"/>
        </w:rPr>
        <w:t> </w:t>
      </w:r>
      <w:r>
        <w:rPr>
          <w:color w:val="0F0F0F"/>
          <w:w w:val="105"/>
        </w:rPr>
        <w:t>a</w:t>
      </w:r>
      <w:r>
        <w:rPr>
          <w:color w:val="0F0F0F"/>
          <w:spacing w:val="-7"/>
          <w:w w:val="105"/>
        </w:rPr>
        <w:t> </w:t>
      </w:r>
      <w:r>
        <w:rPr>
          <w:color w:val="0F0F0F"/>
          <w:w w:val="105"/>
        </w:rPr>
        <w:t>2D</w:t>
      </w:r>
      <w:r>
        <w:rPr>
          <w:color w:val="0F0F0F"/>
          <w:spacing w:val="-4"/>
          <w:w w:val="105"/>
        </w:rPr>
        <w:t> </w:t>
      </w:r>
      <w:r>
        <w:rPr>
          <w:color w:val="0F0F0F"/>
          <w:w w:val="105"/>
        </w:rPr>
        <w:t>convolutional</w:t>
      </w:r>
      <w:r>
        <w:rPr>
          <w:color w:val="0F0F0F"/>
          <w:spacing w:val="17"/>
          <w:w w:val="105"/>
        </w:rPr>
        <w:t> </w:t>
      </w:r>
      <w:r>
        <w:rPr>
          <w:color w:val="0F0F0F"/>
          <w:w w:val="105"/>
        </w:rPr>
        <w:t>layer</w:t>
      </w:r>
      <w:r>
        <w:rPr>
          <w:color w:val="0F0F0F"/>
          <w:spacing w:val="-3"/>
          <w:w w:val="105"/>
        </w:rPr>
        <w:t> </w:t>
      </w:r>
      <w:r>
        <w:rPr>
          <w:color w:val="0F0F0F"/>
          <w:w w:val="105"/>
        </w:rPr>
        <w:t>to</w:t>
      </w:r>
      <w:r>
        <w:rPr>
          <w:color w:val="0F0F0F"/>
          <w:spacing w:val="-5"/>
          <w:w w:val="105"/>
        </w:rPr>
        <w:t> </w:t>
      </w:r>
      <w:r>
        <w:rPr>
          <w:color w:val="0F0F0F"/>
          <w:w w:val="105"/>
        </w:rPr>
        <w:t>the</w:t>
      </w:r>
      <w:r>
        <w:rPr>
          <w:color w:val="0F0F0F"/>
          <w:spacing w:val="-6"/>
          <w:w w:val="105"/>
        </w:rPr>
        <w:t> </w:t>
      </w:r>
      <w:r>
        <w:rPr>
          <w:color w:val="0F0F0F"/>
          <w:w w:val="105"/>
        </w:rPr>
        <w:t>model using</w:t>
      </w:r>
      <w:r>
        <w:rPr>
          <w:color w:val="0F0F0F"/>
          <w:spacing w:val="-4"/>
          <w:w w:val="105"/>
        </w:rPr>
        <w:t> </w:t>
      </w:r>
      <w:r>
        <w:rPr>
          <w:color w:val="0F0F0F"/>
          <w:w w:val="105"/>
        </w:rPr>
        <w:t>the</w:t>
      </w:r>
      <w:r>
        <w:rPr>
          <w:color w:val="0F0F0F"/>
          <w:spacing w:val="-8"/>
          <w:w w:val="105"/>
        </w:rPr>
        <w:t> </w:t>
      </w:r>
      <w:r>
        <w:rPr>
          <w:color w:val="0F0F0F"/>
          <w:w w:val="105"/>
        </w:rPr>
        <w:t>"Conv2D" layer. The</w:t>
      </w:r>
      <w:r>
        <w:rPr>
          <w:color w:val="0F0F0F"/>
          <w:spacing w:val="-5"/>
          <w:w w:val="105"/>
        </w:rPr>
        <w:t> </w:t>
      </w:r>
      <w:r>
        <w:rPr>
          <w:color w:val="0F0F0F"/>
          <w:w w:val="105"/>
        </w:rPr>
        <w:t>layer has</w:t>
      </w:r>
      <w:r>
        <w:rPr>
          <w:color w:val="0F0F0F"/>
          <w:w w:val="105"/>
        </w:rPr>
        <w:t> 32 filters</w:t>
      </w:r>
      <w:r>
        <w:rPr>
          <w:color w:val="0F0F0F"/>
          <w:w w:val="105"/>
        </w:rPr>
        <w:t> with</w:t>
      </w:r>
      <w:r>
        <w:rPr>
          <w:color w:val="0F0F0F"/>
          <w:w w:val="105"/>
        </w:rPr>
        <w:t> a kernel</w:t>
      </w:r>
      <w:r>
        <w:rPr>
          <w:color w:val="0F0F0F"/>
          <w:w w:val="105"/>
        </w:rPr>
        <w:t> size of 5x5, the</w:t>
      </w:r>
      <w:r>
        <w:rPr>
          <w:color w:val="0F0F0F"/>
          <w:w w:val="105"/>
        </w:rPr>
        <w:t> variable</w:t>
      </w:r>
      <w:r>
        <w:rPr>
          <w:color w:val="0F0F0F"/>
          <w:w w:val="105"/>
        </w:rPr>
        <w:t> input_shape</w:t>
      </w:r>
      <w:r>
        <w:rPr>
          <w:color w:val="0F0F0F"/>
          <w:w w:val="105"/>
        </w:rPr>
        <w:t> defines</w:t>
      </w:r>
      <w:r>
        <w:rPr>
          <w:color w:val="0F0F0F"/>
          <w:w w:val="105"/>
        </w:rPr>
        <w:t> the input</w:t>
      </w:r>
      <w:r>
        <w:rPr>
          <w:color w:val="0F0F0F"/>
          <w:w w:val="105"/>
        </w:rPr>
        <w:t> shape,</w:t>
      </w:r>
      <w:r>
        <w:rPr>
          <w:color w:val="0F0F0F"/>
          <w:w w:val="105"/>
        </w:rPr>
        <w:t> and</w:t>
      </w:r>
      <w:r>
        <w:rPr>
          <w:color w:val="0F0F0F"/>
          <w:w w:val="105"/>
        </w:rPr>
        <w:t> the activation function used is ReLU.</w:t>
      </w:r>
      <w:r>
        <w:rPr>
          <w:color w:val="0F0F0F"/>
          <w:w w:val="105"/>
        </w:rPr>
        <w:t> Next, it adds a Maxpooling</w:t>
      </w:r>
      <w:r>
        <w:rPr>
          <w:color w:val="0F0F0F"/>
          <w:w w:val="105"/>
        </w:rPr>
        <w:t> layer to the model</w:t>
      </w:r>
      <w:r>
        <w:rPr>
          <w:color w:val="0F0F0F"/>
          <w:w w:val="105"/>
        </w:rPr>
        <w:t> using the "MaxPooling2D" layer. The layer</w:t>
      </w:r>
      <w:r>
        <w:rPr>
          <w:color w:val="0F0F0F"/>
          <w:spacing w:val="-7"/>
          <w:w w:val="105"/>
        </w:rPr>
        <w:t> </w:t>
      </w:r>
      <w:r>
        <w:rPr>
          <w:color w:val="0F0F0F"/>
          <w:w w:val="105"/>
        </w:rPr>
        <w:t>has</w:t>
      </w:r>
      <w:r>
        <w:rPr>
          <w:color w:val="0F0F0F"/>
          <w:spacing w:val="-13"/>
          <w:w w:val="105"/>
        </w:rPr>
        <w:t> </w:t>
      </w:r>
      <w:r>
        <w:rPr>
          <w:color w:val="0F0F0F"/>
          <w:w w:val="105"/>
        </w:rPr>
        <w:t>a</w:t>
      </w:r>
      <w:r>
        <w:rPr>
          <w:color w:val="0F0F0F"/>
          <w:spacing w:val="-5"/>
          <w:w w:val="105"/>
        </w:rPr>
        <w:t> </w:t>
      </w:r>
      <w:r>
        <w:rPr>
          <w:color w:val="0F0F0F"/>
          <w:w w:val="105"/>
        </w:rPr>
        <w:t>pool</w:t>
      </w:r>
      <w:r>
        <w:rPr>
          <w:color w:val="0F0F0F"/>
          <w:spacing w:val="-10"/>
          <w:w w:val="105"/>
        </w:rPr>
        <w:t> </w:t>
      </w:r>
      <w:r>
        <w:rPr>
          <w:color w:val="1F1F1F"/>
          <w:w w:val="105"/>
        </w:rPr>
        <w:t>size</w:t>
      </w:r>
      <w:r>
        <w:rPr>
          <w:color w:val="1F1F1F"/>
          <w:spacing w:val="-10"/>
          <w:w w:val="105"/>
        </w:rPr>
        <w:t> </w:t>
      </w:r>
      <w:r>
        <w:rPr>
          <w:color w:val="0F0F0F"/>
          <w:w w:val="105"/>
        </w:rPr>
        <w:t>of</w:t>
      </w:r>
      <w:r>
        <w:rPr>
          <w:color w:val="0F0F0F"/>
          <w:spacing w:val="-13"/>
          <w:w w:val="105"/>
        </w:rPr>
        <w:t> </w:t>
      </w:r>
      <w:r>
        <w:rPr>
          <w:color w:val="0F0F0F"/>
          <w:w w:val="105"/>
        </w:rPr>
        <w:t>(3,</w:t>
      </w:r>
      <w:r>
        <w:rPr>
          <w:color w:val="0F0F0F"/>
          <w:spacing w:val="-13"/>
          <w:w w:val="105"/>
        </w:rPr>
        <w:t> </w:t>
      </w:r>
      <w:r>
        <w:rPr>
          <w:color w:val="0F0F0F"/>
          <w:w w:val="105"/>
        </w:rPr>
        <w:t>3)</w:t>
      </w:r>
      <w:r>
        <w:rPr>
          <w:color w:val="0F0F0F"/>
          <w:spacing w:val="-9"/>
          <w:w w:val="105"/>
        </w:rPr>
        <w:t> </w:t>
      </w:r>
      <w:r>
        <w:rPr>
          <w:color w:val="0F0F0F"/>
          <w:w w:val="105"/>
        </w:rPr>
        <w:t>which help</w:t>
      </w:r>
      <w:r>
        <w:rPr>
          <w:color w:val="0F0F0F"/>
          <w:spacing w:val="-6"/>
          <w:w w:val="105"/>
        </w:rPr>
        <w:t> </w:t>
      </w:r>
      <w:r>
        <w:rPr>
          <w:color w:val="0F0F0F"/>
          <w:w w:val="105"/>
        </w:rPr>
        <w:t>to</w:t>
      </w:r>
      <w:r>
        <w:rPr>
          <w:color w:val="0F0F0F"/>
          <w:spacing w:val="-13"/>
          <w:w w:val="105"/>
        </w:rPr>
        <w:t> </w:t>
      </w:r>
      <w:r>
        <w:rPr>
          <w:color w:val="0F0F0F"/>
          <w:w w:val="105"/>
        </w:rPr>
        <w:t>reduce</w:t>
      </w:r>
      <w:r>
        <w:rPr>
          <w:color w:val="0F0F0F"/>
          <w:spacing w:val="-8"/>
          <w:w w:val="105"/>
        </w:rPr>
        <w:t> </w:t>
      </w:r>
      <w:r>
        <w:rPr>
          <w:color w:val="0F0F0F"/>
          <w:w w:val="105"/>
        </w:rPr>
        <w:t>the</w:t>
      </w:r>
      <w:r>
        <w:rPr>
          <w:color w:val="0F0F0F"/>
          <w:spacing w:val="-8"/>
          <w:w w:val="105"/>
        </w:rPr>
        <w:t> </w:t>
      </w:r>
      <w:r>
        <w:rPr>
          <w:color w:val="0F0F0F"/>
          <w:w w:val="105"/>
        </w:rPr>
        <w:t>spatial dimensions</w:t>
      </w:r>
      <w:r>
        <w:rPr>
          <w:color w:val="0F0F0F"/>
          <w:spacing w:val="-4"/>
          <w:w w:val="105"/>
        </w:rPr>
        <w:t> </w:t>
      </w:r>
      <w:r>
        <w:rPr>
          <w:color w:val="0F0F0F"/>
          <w:w w:val="105"/>
        </w:rPr>
        <w:t>of</w:t>
      </w:r>
      <w:r>
        <w:rPr>
          <w:color w:val="0F0F0F"/>
          <w:spacing w:val="-13"/>
          <w:w w:val="105"/>
        </w:rPr>
        <w:t> </w:t>
      </w:r>
      <w:r>
        <w:rPr>
          <w:color w:val="0F0F0F"/>
          <w:w w:val="105"/>
        </w:rPr>
        <w:t>the</w:t>
      </w:r>
      <w:r>
        <w:rPr>
          <w:color w:val="0F0F0F"/>
          <w:spacing w:val="-10"/>
          <w:w w:val="105"/>
        </w:rPr>
        <w:t> </w:t>
      </w:r>
      <w:r>
        <w:rPr>
          <w:color w:val="0F0F0F"/>
          <w:w w:val="105"/>
        </w:rPr>
        <w:t>data</w:t>
      </w:r>
      <w:r>
        <w:rPr>
          <w:color w:val="0F0F0F"/>
          <w:spacing w:val="-6"/>
          <w:w w:val="105"/>
        </w:rPr>
        <w:t> </w:t>
      </w:r>
      <w:r>
        <w:rPr>
          <w:color w:val="0F0F0F"/>
          <w:w w:val="105"/>
        </w:rPr>
        <w:t>while</w:t>
      </w:r>
      <w:r>
        <w:rPr>
          <w:color w:val="0F0F0F"/>
          <w:spacing w:val="-12"/>
          <w:w w:val="105"/>
        </w:rPr>
        <w:t> </w:t>
      </w:r>
      <w:r>
        <w:rPr>
          <w:color w:val="0F0F0F"/>
          <w:w w:val="105"/>
        </w:rPr>
        <w:t>keeping</w:t>
      </w:r>
      <w:r>
        <w:rPr>
          <w:color w:val="0F0F0F"/>
          <w:spacing w:val="-4"/>
          <w:w w:val="105"/>
        </w:rPr>
        <w:t> </w:t>
      </w:r>
      <w:r>
        <w:rPr>
          <w:color w:val="0F0F0F"/>
          <w:w w:val="105"/>
        </w:rPr>
        <w:t>the</w:t>
      </w:r>
      <w:r>
        <w:rPr>
          <w:color w:val="0F0F0F"/>
          <w:spacing w:val="-10"/>
          <w:w w:val="105"/>
        </w:rPr>
        <w:t> </w:t>
      </w:r>
      <w:r>
        <w:rPr>
          <w:color w:val="0F0F0F"/>
          <w:w w:val="105"/>
        </w:rPr>
        <w:t>essential features. Likewise, another two convolutional</w:t>
      </w:r>
      <w:r>
        <w:rPr>
          <w:color w:val="0F0F0F"/>
          <w:w w:val="105"/>
        </w:rPr>
        <w:t> and Maxpooling layers are added.</w:t>
      </w:r>
    </w:p>
    <w:p>
      <w:pPr>
        <w:pStyle w:val="BodyText"/>
        <w:spacing w:line="376" w:lineRule="auto" w:before="152"/>
        <w:ind w:left="843" w:right="829"/>
        <w:jc w:val="both"/>
      </w:pPr>
      <w:r>
        <w:rPr>
          <w:color w:val="0F0F0F"/>
          <w:w w:val="105"/>
        </w:rPr>
        <w:t>After that,</w:t>
      </w:r>
      <w:r>
        <w:rPr>
          <w:color w:val="0F0F0F"/>
          <w:spacing w:val="-2"/>
          <w:w w:val="105"/>
        </w:rPr>
        <w:t> </w:t>
      </w:r>
      <w:r>
        <w:rPr>
          <w:color w:val="0F0F0F"/>
          <w:w w:val="105"/>
        </w:rPr>
        <w:t>it</w:t>
      </w:r>
      <w:r>
        <w:rPr>
          <w:color w:val="0F0F0F"/>
          <w:spacing w:val="-6"/>
          <w:w w:val="105"/>
        </w:rPr>
        <w:t> </w:t>
      </w:r>
      <w:r>
        <w:rPr>
          <w:color w:val="0F0F0F"/>
          <w:w w:val="105"/>
        </w:rPr>
        <w:t>adds</w:t>
      </w:r>
      <w:r>
        <w:rPr>
          <w:color w:val="0F0F0F"/>
          <w:spacing w:val="-1"/>
          <w:w w:val="105"/>
        </w:rPr>
        <w:t> </w:t>
      </w:r>
      <w:r>
        <w:rPr>
          <w:color w:val="0F0F0F"/>
          <w:w w:val="105"/>
        </w:rPr>
        <w:t>a</w:t>
      </w:r>
      <w:r>
        <w:rPr>
          <w:color w:val="0F0F0F"/>
          <w:spacing w:val="-4"/>
          <w:w w:val="105"/>
        </w:rPr>
        <w:t> </w:t>
      </w:r>
      <w:r>
        <w:rPr>
          <w:color w:val="0F0F0F"/>
          <w:w w:val="105"/>
        </w:rPr>
        <w:t>fully</w:t>
      </w:r>
      <w:r>
        <w:rPr>
          <w:color w:val="0F0F0F"/>
          <w:spacing w:val="-4"/>
          <w:w w:val="105"/>
        </w:rPr>
        <w:t> </w:t>
      </w:r>
      <w:r>
        <w:rPr>
          <w:color w:val="0F0F0F"/>
          <w:w w:val="105"/>
        </w:rPr>
        <w:t>connected layer</w:t>
      </w:r>
      <w:r>
        <w:rPr>
          <w:color w:val="0F0F0F"/>
          <w:spacing w:val="-1"/>
          <w:w w:val="105"/>
        </w:rPr>
        <w:t> </w:t>
      </w:r>
      <w:r>
        <w:rPr>
          <w:color w:val="0F0F0F"/>
          <w:w w:val="105"/>
        </w:rPr>
        <w:t>to</w:t>
      </w:r>
      <w:r>
        <w:rPr>
          <w:color w:val="0F0F0F"/>
          <w:spacing w:val="-3"/>
          <w:w w:val="105"/>
        </w:rPr>
        <w:t> </w:t>
      </w:r>
      <w:r>
        <w:rPr>
          <w:color w:val="0F0F0F"/>
          <w:w w:val="105"/>
        </w:rPr>
        <w:t>the model</w:t>
      </w:r>
      <w:r>
        <w:rPr>
          <w:color w:val="0F0F0F"/>
          <w:spacing w:val="-2"/>
          <w:w w:val="105"/>
        </w:rPr>
        <w:t> </w:t>
      </w:r>
      <w:r>
        <w:rPr>
          <w:color w:val="0F0F0F"/>
          <w:w w:val="105"/>
        </w:rPr>
        <w:t>using</w:t>
      </w:r>
      <w:r>
        <w:rPr>
          <w:color w:val="0F0F0F"/>
          <w:spacing w:val="-1"/>
          <w:w w:val="105"/>
        </w:rPr>
        <w:t> </w:t>
      </w:r>
      <w:r>
        <w:rPr>
          <w:color w:val="0F0F0F"/>
          <w:w w:val="105"/>
        </w:rPr>
        <w:t>the</w:t>
      </w:r>
      <w:r>
        <w:rPr>
          <w:color w:val="0F0F0F"/>
          <w:spacing w:val="-1"/>
          <w:w w:val="105"/>
        </w:rPr>
        <w:t> </w:t>
      </w:r>
      <w:r>
        <w:rPr>
          <w:color w:val="0F0F0F"/>
          <w:w w:val="105"/>
        </w:rPr>
        <w:t>"Dense" layer.</w:t>
      </w:r>
      <w:r>
        <w:rPr>
          <w:color w:val="0F0F0F"/>
          <w:spacing w:val="-7"/>
          <w:w w:val="105"/>
        </w:rPr>
        <w:t> </w:t>
      </w:r>
      <w:r>
        <w:rPr>
          <w:color w:val="0F0F0F"/>
          <w:w w:val="105"/>
        </w:rPr>
        <w:t>The layer has 512 neurons and an</w:t>
      </w:r>
      <w:r>
        <w:rPr>
          <w:color w:val="0F0F0F"/>
          <w:spacing w:val="-4"/>
          <w:w w:val="105"/>
        </w:rPr>
        <w:t> </w:t>
      </w:r>
      <w:r>
        <w:rPr>
          <w:color w:val="0F0F0F"/>
          <w:w w:val="105"/>
        </w:rPr>
        <w:t>activation</w:t>
      </w:r>
      <w:r>
        <w:rPr>
          <w:color w:val="0F0F0F"/>
          <w:spacing w:val="-2"/>
          <w:w w:val="105"/>
        </w:rPr>
        <w:t> </w:t>
      </w:r>
      <w:r>
        <w:rPr>
          <w:color w:val="0F0F0F"/>
          <w:w w:val="105"/>
        </w:rPr>
        <w:t>function, ReLU.</w:t>
      </w:r>
      <w:r>
        <w:rPr>
          <w:color w:val="0F0F0F"/>
          <w:spacing w:val="-5"/>
          <w:w w:val="105"/>
        </w:rPr>
        <w:t> </w:t>
      </w:r>
      <w:r>
        <w:rPr>
          <w:color w:val="0F0F0F"/>
          <w:w w:val="105"/>
        </w:rPr>
        <w:t>Then,</w:t>
      </w:r>
      <w:r>
        <w:rPr>
          <w:color w:val="0F0F0F"/>
          <w:spacing w:val="-4"/>
          <w:w w:val="105"/>
        </w:rPr>
        <w:t> </w:t>
      </w:r>
      <w:r>
        <w:rPr>
          <w:color w:val="0F0F0F"/>
          <w:w w:val="105"/>
        </w:rPr>
        <w:t>it</w:t>
      </w:r>
      <w:r>
        <w:rPr>
          <w:color w:val="0F0F0F"/>
          <w:spacing w:val="-8"/>
          <w:w w:val="105"/>
        </w:rPr>
        <w:t> </w:t>
      </w:r>
      <w:r>
        <w:rPr>
          <w:color w:val="0F0F0F"/>
          <w:w w:val="105"/>
        </w:rPr>
        <w:t>adds</w:t>
      </w:r>
      <w:r>
        <w:rPr>
          <w:color w:val="0F0F0F"/>
          <w:spacing w:val="-10"/>
          <w:w w:val="105"/>
        </w:rPr>
        <w:t> </w:t>
      </w:r>
      <w:r>
        <w:rPr>
          <w:color w:val="0F0F0F"/>
          <w:w w:val="105"/>
        </w:rPr>
        <w:t>a</w:t>
      </w:r>
      <w:r>
        <w:rPr>
          <w:color w:val="0F0F0F"/>
          <w:spacing w:val="-7"/>
          <w:w w:val="105"/>
        </w:rPr>
        <w:t> </w:t>
      </w:r>
      <w:r>
        <w:rPr>
          <w:color w:val="0F0F0F"/>
          <w:w w:val="105"/>
        </w:rPr>
        <w:t>Dropout layer</w:t>
      </w:r>
      <w:r>
        <w:rPr>
          <w:color w:val="0F0F0F"/>
          <w:spacing w:val="-4"/>
          <w:w w:val="105"/>
        </w:rPr>
        <w:t> </w:t>
      </w:r>
      <w:r>
        <w:rPr>
          <w:color w:val="0F0F0F"/>
          <w:w w:val="105"/>
        </w:rPr>
        <w:t>to</w:t>
      </w:r>
      <w:r>
        <w:rPr>
          <w:color w:val="0F0F0F"/>
          <w:spacing w:val="-14"/>
          <w:w w:val="105"/>
        </w:rPr>
        <w:t> </w:t>
      </w:r>
      <w:r>
        <w:rPr>
          <w:color w:val="0F0F0F"/>
          <w:w w:val="105"/>
        </w:rPr>
        <w:t>the</w:t>
      </w:r>
      <w:r>
        <w:rPr>
          <w:color w:val="0F0F0F"/>
          <w:spacing w:val="-6"/>
          <w:w w:val="105"/>
        </w:rPr>
        <w:t> </w:t>
      </w:r>
      <w:r>
        <w:rPr>
          <w:color w:val="0F0F0F"/>
          <w:w w:val="105"/>
        </w:rPr>
        <w:t>model, which</w:t>
      </w:r>
      <w:r>
        <w:rPr>
          <w:color w:val="0F0F0F"/>
          <w:spacing w:val="-1"/>
          <w:w w:val="105"/>
        </w:rPr>
        <w:t> </w:t>
      </w:r>
      <w:r>
        <w:rPr>
          <w:color w:val="0F0F0F"/>
          <w:w w:val="105"/>
        </w:rPr>
        <w:t>helps</w:t>
      </w:r>
      <w:r>
        <w:rPr>
          <w:color w:val="0F0F0F"/>
          <w:spacing w:val="-5"/>
          <w:w w:val="105"/>
        </w:rPr>
        <w:t> </w:t>
      </w:r>
      <w:r>
        <w:rPr>
          <w:color w:val="0F0F0F"/>
          <w:w w:val="105"/>
        </w:rPr>
        <w:t>to</w:t>
      </w:r>
      <w:r>
        <w:rPr>
          <w:color w:val="0F0F0F"/>
          <w:spacing w:val="-7"/>
          <w:w w:val="105"/>
        </w:rPr>
        <w:t> </w:t>
      </w:r>
      <w:r>
        <w:rPr>
          <w:color w:val="0F0F0F"/>
          <w:w w:val="105"/>
        </w:rPr>
        <w:t>prevent overfitting by randomly dropping </w:t>
      </w:r>
      <w:r>
        <w:rPr>
          <w:color w:val="1F1F1F"/>
          <w:w w:val="105"/>
        </w:rPr>
        <w:t>some </w:t>
      </w:r>
      <w:r>
        <w:rPr>
          <w:color w:val="0F0F0F"/>
          <w:w w:val="105"/>
        </w:rPr>
        <w:t>neurons during the training process. Another dense layer is added to</w:t>
      </w:r>
      <w:r>
        <w:rPr>
          <w:color w:val="0F0F0F"/>
          <w:spacing w:val="-3"/>
          <w:w w:val="105"/>
        </w:rPr>
        <w:t> </w:t>
      </w:r>
      <w:r>
        <w:rPr>
          <w:color w:val="0F0F0F"/>
          <w:w w:val="105"/>
        </w:rPr>
        <w:t>the model</w:t>
      </w:r>
      <w:r>
        <w:rPr>
          <w:color w:val="0F0F0F"/>
          <w:w w:val="105"/>
        </w:rPr>
        <w:t> with 128</w:t>
      </w:r>
      <w:r>
        <w:rPr>
          <w:color w:val="0F0F0F"/>
          <w:spacing w:val="-10"/>
          <w:w w:val="105"/>
        </w:rPr>
        <w:t> </w:t>
      </w:r>
      <w:r>
        <w:rPr>
          <w:color w:val="0F0F0F"/>
          <w:w w:val="105"/>
        </w:rPr>
        <w:t>neurons</w:t>
      </w:r>
      <w:r>
        <w:rPr>
          <w:color w:val="0F0F0F"/>
          <w:spacing w:val="-5"/>
          <w:w w:val="105"/>
        </w:rPr>
        <w:t> </w:t>
      </w:r>
      <w:r>
        <w:rPr>
          <w:color w:val="0F0F0F"/>
          <w:w w:val="105"/>
        </w:rPr>
        <w:t>and</w:t>
      </w:r>
      <w:r>
        <w:rPr>
          <w:color w:val="0F0F0F"/>
          <w:spacing w:val="-1"/>
          <w:w w:val="105"/>
        </w:rPr>
        <w:t> </w:t>
      </w:r>
      <w:r>
        <w:rPr>
          <w:color w:val="0F0F0F"/>
          <w:w w:val="105"/>
        </w:rPr>
        <w:t>activation</w:t>
      </w:r>
      <w:r>
        <w:rPr>
          <w:color w:val="0F0F0F"/>
          <w:spacing w:val="-4"/>
          <w:w w:val="105"/>
        </w:rPr>
        <w:t> </w:t>
      </w:r>
      <w:r>
        <w:rPr>
          <w:color w:val="0F0F0F"/>
          <w:w w:val="105"/>
        </w:rPr>
        <w:t>function</w:t>
      </w:r>
      <w:r>
        <w:rPr>
          <w:color w:val="0F0F0F"/>
          <w:spacing w:val="-4"/>
          <w:w w:val="105"/>
        </w:rPr>
        <w:t> </w:t>
      </w:r>
      <w:r>
        <w:rPr>
          <w:color w:val="0F0F0F"/>
          <w:w w:val="105"/>
        </w:rPr>
        <w:t>ReLU.</w:t>
      </w:r>
      <w:r>
        <w:rPr>
          <w:color w:val="0F0F0F"/>
          <w:spacing w:val="-3"/>
          <w:w w:val="105"/>
        </w:rPr>
        <w:t> </w:t>
      </w:r>
      <w:r>
        <w:rPr>
          <w:color w:val="0F0F0F"/>
          <w:w w:val="105"/>
        </w:rPr>
        <w:t>Lastly,</w:t>
      </w:r>
      <w:r>
        <w:rPr>
          <w:color w:val="0F0F0F"/>
          <w:spacing w:val="-3"/>
          <w:w w:val="105"/>
        </w:rPr>
        <w:t> </w:t>
      </w:r>
      <w:r>
        <w:rPr>
          <w:color w:val="0F0F0F"/>
          <w:w w:val="105"/>
        </w:rPr>
        <w:t>it</w:t>
      </w:r>
      <w:r>
        <w:rPr>
          <w:color w:val="0F0F0F"/>
          <w:spacing w:val="-14"/>
          <w:w w:val="105"/>
        </w:rPr>
        <w:t> </w:t>
      </w:r>
      <w:r>
        <w:rPr>
          <w:color w:val="0F0F0F"/>
          <w:w w:val="105"/>
        </w:rPr>
        <w:t>adds</w:t>
      </w:r>
      <w:r>
        <w:rPr>
          <w:color w:val="0F0F0F"/>
          <w:spacing w:val="-13"/>
          <w:w w:val="105"/>
        </w:rPr>
        <w:t> </w:t>
      </w:r>
      <w:r>
        <w:rPr>
          <w:color w:val="0F0F0F"/>
          <w:w w:val="105"/>
        </w:rPr>
        <w:t>the</w:t>
      </w:r>
      <w:r>
        <w:rPr>
          <w:color w:val="0F0F0F"/>
          <w:spacing w:val="-7"/>
          <w:w w:val="105"/>
        </w:rPr>
        <w:t> </w:t>
      </w:r>
      <w:r>
        <w:rPr>
          <w:color w:val="0F0F0F"/>
          <w:w w:val="105"/>
        </w:rPr>
        <w:t>output layer</w:t>
      </w:r>
      <w:r>
        <w:rPr>
          <w:color w:val="0F0F0F"/>
          <w:spacing w:val="-14"/>
          <w:w w:val="105"/>
        </w:rPr>
        <w:t> </w:t>
      </w:r>
      <w:r>
        <w:rPr>
          <w:color w:val="0F0F0F"/>
          <w:w w:val="105"/>
        </w:rPr>
        <w:t>to</w:t>
      </w:r>
      <w:r>
        <w:rPr>
          <w:color w:val="0F0F0F"/>
          <w:spacing w:val="-11"/>
          <w:w w:val="105"/>
        </w:rPr>
        <w:t> </w:t>
      </w:r>
      <w:r>
        <w:rPr>
          <w:color w:val="0F0F0F"/>
          <w:w w:val="105"/>
        </w:rPr>
        <w:t>the</w:t>
      </w:r>
      <w:r>
        <w:rPr>
          <w:color w:val="0F0F0F"/>
          <w:spacing w:val="-11"/>
          <w:w w:val="105"/>
        </w:rPr>
        <w:t> </w:t>
      </w:r>
      <w:r>
        <w:rPr>
          <w:color w:val="0F0F0F"/>
          <w:w w:val="105"/>
        </w:rPr>
        <w:t>model</w:t>
      </w:r>
      <w:r>
        <w:rPr>
          <w:color w:val="0F0F0F"/>
          <w:spacing w:val="-1"/>
          <w:w w:val="105"/>
        </w:rPr>
        <w:t> </w:t>
      </w:r>
      <w:r>
        <w:rPr>
          <w:color w:val="0F0F0F"/>
          <w:w w:val="105"/>
        </w:rPr>
        <w:t>using</w:t>
      </w:r>
      <w:r>
        <w:rPr>
          <w:color w:val="0F0F0F"/>
          <w:spacing w:val="-14"/>
          <w:w w:val="105"/>
        </w:rPr>
        <w:t> </w:t>
      </w:r>
      <w:r>
        <w:rPr>
          <w:color w:val="0F0F0F"/>
          <w:w w:val="105"/>
        </w:rPr>
        <w:t>the</w:t>
      </w:r>
      <w:r>
        <w:rPr>
          <w:color w:val="0F0F0F"/>
          <w:spacing w:val="-13"/>
          <w:w w:val="105"/>
        </w:rPr>
        <w:t> </w:t>
      </w:r>
      <w:r>
        <w:rPr>
          <w:color w:val="0F0F0F"/>
          <w:w w:val="105"/>
        </w:rPr>
        <w:t>"Dense" layer with "num</w:t>
      </w:r>
      <w:r>
        <w:rPr>
          <w:color w:val="0F0F0F"/>
          <w:spacing w:val="40"/>
          <w:w w:val="105"/>
        </w:rPr>
        <w:t> </w:t>
      </w:r>
      <w:r>
        <w:rPr>
          <w:color w:val="0F0F0F"/>
          <w:w w:val="105"/>
        </w:rPr>
        <w:t>classes" neurons and activation function "softmax".</w:t>
      </w:r>
    </w:p>
    <w:p>
      <w:pPr>
        <w:spacing w:after="0" w:line="376" w:lineRule="auto"/>
        <w:jc w:val="both"/>
        <w:sectPr>
          <w:headerReference w:type="default" r:id="rId157"/>
          <w:footerReference w:type="default" r:id="rId158"/>
          <w:pgSz w:w="11910" w:h="16840"/>
          <w:pgMar w:header="658" w:footer="1400" w:top="1660" w:bottom="1600" w:left="240" w:right="220"/>
        </w:sectPr>
      </w:pPr>
    </w:p>
    <w:p>
      <w:pPr>
        <w:spacing w:line="360" w:lineRule="auto" w:before="132"/>
        <w:ind w:left="842" w:right="827" w:firstLine="2"/>
        <w:jc w:val="both"/>
        <w:rPr>
          <w:sz w:val="22"/>
        </w:rPr>
      </w:pPr>
      <w:r>
        <w:rPr>
          <w:color w:val="0F0F0F"/>
          <w:sz w:val="22"/>
        </w:rPr>
        <w:t>The "model.summary()" function displays a summary of the model's architecture, including the number of parameters for</w:t>
      </w:r>
      <w:r>
        <w:rPr>
          <w:color w:val="0F0F0F"/>
          <w:spacing w:val="-10"/>
          <w:sz w:val="22"/>
        </w:rPr>
        <w:t> </w:t>
      </w:r>
      <w:r>
        <w:rPr>
          <w:color w:val="0F0F0F"/>
          <w:sz w:val="22"/>
        </w:rPr>
        <w:t>each layer</w:t>
      </w:r>
      <w:r>
        <w:rPr>
          <w:color w:val="0F0F0F"/>
          <w:spacing w:val="-2"/>
          <w:sz w:val="22"/>
        </w:rPr>
        <w:t> </w:t>
      </w:r>
      <w:r>
        <w:rPr>
          <w:color w:val="0F0F0F"/>
          <w:sz w:val="22"/>
        </w:rPr>
        <w:t>in</w:t>
      </w:r>
      <w:r>
        <w:rPr>
          <w:color w:val="0F0F0F"/>
          <w:spacing w:val="-3"/>
          <w:sz w:val="22"/>
        </w:rPr>
        <w:t> </w:t>
      </w:r>
      <w:r>
        <w:rPr>
          <w:color w:val="0F0F0F"/>
          <w:sz w:val="22"/>
        </w:rPr>
        <w:t>the</w:t>
      </w:r>
      <w:r>
        <w:rPr>
          <w:color w:val="0F0F0F"/>
          <w:spacing w:val="-7"/>
          <w:sz w:val="22"/>
        </w:rPr>
        <w:t> </w:t>
      </w:r>
      <w:r>
        <w:rPr>
          <w:color w:val="0F0F0F"/>
          <w:sz w:val="22"/>
        </w:rPr>
        <w:t>model.</w:t>
      </w:r>
      <w:r>
        <w:rPr>
          <w:color w:val="0F0F0F"/>
          <w:spacing w:val="-1"/>
          <w:sz w:val="22"/>
        </w:rPr>
        <w:t> </w:t>
      </w:r>
      <w:r>
        <w:rPr>
          <w:color w:val="0F0F0F"/>
          <w:sz w:val="22"/>
        </w:rPr>
        <w:t>It</w:t>
      </w:r>
      <w:r>
        <w:rPr>
          <w:color w:val="0F0F0F"/>
          <w:spacing w:val="-11"/>
          <w:sz w:val="22"/>
        </w:rPr>
        <w:t> </w:t>
      </w:r>
      <w:r>
        <w:rPr>
          <w:color w:val="0F0F0F"/>
          <w:sz w:val="22"/>
        </w:rPr>
        <w:t>gives a</w:t>
      </w:r>
      <w:r>
        <w:rPr>
          <w:color w:val="0F0F0F"/>
          <w:spacing w:val="-13"/>
          <w:sz w:val="22"/>
        </w:rPr>
        <w:t> </w:t>
      </w:r>
      <w:r>
        <w:rPr>
          <w:color w:val="0F0F0F"/>
          <w:sz w:val="22"/>
        </w:rPr>
        <w:t>quick</w:t>
      </w:r>
      <w:r>
        <w:rPr>
          <w:color w:val="0F0F0F"/>
          <w:spacing w:val="-2"/>
          <w:sz w:val="22"/>
        </w:rPr>
        <w:t> </w:t>
      </w:r>
      <w:r>
        <w:rPr>
          <w:color w:val="0F0F0F"/>
          <w:sz w:val="22"/>
        </w:rPr>
        <w:t>overview of</w:t>
      </w:r>
      <w:r>
        <w:rPr>
          <w:color w:val="0F0F0F"/>
          <w:spacing w:val="-3"/>
          <w:sz w:val="22"/>
        </w:rPr>
        <w:t> </w:t>
      </w:r>
      <w:r>
        <w:rPr>
          <w:color w:val="0F0F0F"/>
          <w:sz w:val="22"/>
        </w:rPr>
        <w:t>the</w:t>
      </w:r>
      <w:r>
        <w:rPr>
          <w:color w:val="0F0F0F"/>
          <w:spacing w:val="-2"/>
          <w:sz w:val="22"/>
        </w:rPr>
        <w:t> </w:t>
      </w:r>
      <w:r>
        <w:rPr>
          <w:color w:val="0F0F0F"/>
          <w:sz w:val="22"/>
        </w:rPr>
        <w:t>model's</w:t>
      </w:r>
      <w:r>
        <w:rPr>
          <w:color w:val="0F0F0F"/>
          <w:spacing w:val="-1"/>
          <w:sz w:val="22"/>
        </w:rPr>
        <w:t> </w:t>
      </w:r>
      <w:r>
        <w:rPr>
          <w:color w:val="0F0F0F"/>
          <w:sz w:val="22"/>
        </w:rPr>
        <w:t>architecture and the</w:t>
      </w:r>
      <w:r>
        <w:rPr>
          <w:color w:val="0F0F0F"/>
          <w:spacing w:val="-6"/>
          <w:sz w:val="22"/>
        </w:rPr>
        <w:t> </w:t>
      </w:r>
      <w:r>
        <w:rPr>
          <w:color w:val="0F0F0F"/>
          <w:sz w:val="22"/>
        </w:rPr>
        <w:t>number of parameters that need to be trained, which can help understand the model's complexity.</w:t>
      </w:r>
    </w:p>
    <w:p>
      <w:pPr>
        <w:spacing w:line="360" w:lineRule="auto" w:before="164"/>
        <w:ind w:left="843" w:right="831" w:firstLine="1"/>
        <w:jc w:val="both"/>
        <w:rPr>
          <w:sz w:val="22"/>
        </w:rPr>
      </w:pPr>
      <w:r>
        <w:rPr>
          <w:color w:val="0F0F0F"/>
          <w:sz w:val="22"/>
        </w:rPr>
        <w:t>This</w:t>
      </w:r>
      <w:r>
        <w:rPr>
          <w:color w:val="0F0F0F"/>
          <w:spacing w:val="-14"/>
          <w:sz w:val="22"/>
        </w:rPr>
        <w:t> </w:t>
      </w:r>
      <w:r>
        <w:rPr>
          <w:color w:val="0F0F0F"/>
          <w:sz w:val="22"/>
        </w:rPr>
        <w:t>architecture is</w:t>
      </w:r>
      <w:r>
        <w:rPr>
          <w:color w:val="0F0F0F"/>
          <w:spacing w:val="-12"/>
          <w:sz w:val="22"/>
        </w:rPr>
        <w:t> </w:t>
      </w:r>
      <w:r>
        <w:rPr>
          <w:color w:val="0F0F0F"/>
          <w:sz w:val="22"/>
        </w:rPr>
        <w:t>a</w:t>
      </w:r>
      <w:r>
        <w:rPr>
          <w:color w:val="0F0F0F"/>
          <w:spacing w:val="-13"/>
          <w:sz w:val="22"/>
        </w:rPr>
        <w:t> </w:t>
      </w:r>
      <w:r>
        <w:rPr>
          <w:color w:val="0F0F0F"/>
          <w:sz w:val="22"/>
        </w:rPr>
        <w:t>standard</w:t>
      </w:r>
      <w:r>
        <w:rPr>
          <w:color w:val="0F0F0F"/>
          <w:spacing w:val="-3"/>
          <w:sz w:val="22"/>
        </w:rPr>
        <w:t> </w:t>
      </w:r>
      <w:r>
        <w:rPr>
          <w:color w:val="0F0F0F"/>
          <w:sz w:val="22"/>
        </w:rPr>
        <w:t>structure</w:t>
      </w:r>
      <w:r>
        <w:rPr>
          <w:color w:val="0F0F0F"/>
          <w:spacing w:val="-4"/>
          <w:sz w:val="22"/>
        </w:rPr>
        <w:t> </w:t>
      </w:r>
      <w:r>
        <w:rPr>
          <w:color w:val="0F0F0F"/>
          <w:sz w:val="22"/>
        </w:rPr>
        <w:t>for</w:t>
      </w:r>
      <w:r>
        <w:rPr>
          <w:color w:val="0F0F0F"/>
          <w:spacing w:val="-11"/>
          <w:sz w:val="22"/>
        </w:rPr>
        <w:t> </w:t>
      </w:r>
      <w:r>
        <w:rPr>
          <w:color w:val="0F0F0F"/>
          <w:sz w:val="22"/>
        </w:rPr>
        <w:t>CNN</w:t>
      </w:r>
      <w:r>
        <w:rPr>
          <w:color w:val="0F0F0F"/>
          <w:spacing w:val="-11"/>
          <w:sz w:val="22"/>
        </w:rPr>
        <w:t> </w:t>
      </w:r>
      <w:r>
        <w:rPr>
          <w:color w:val="0F0F0F"/>
          <w:sz w:val="22"/>
        </w:rPr>
        <w:t>models,</w:t>
      </w:r>
      <w:r>
        <w:rPr>
          <w:color w:val="0F0F0F"/>
          <w:spacing w:val="-6"/>
          <w:sz w:val="22"/>
        </w:rPr>
        <w:t> </w:t>
      </w:r>
      <w:r>
        <w:rPr>
          <w:color w:val="0F0F0F"/>
          <w:sz w:val="22"/>
        </w:rPr>
        <w:t>inspired by</w:t>
      </w:r>
      <w:r>
        <w:rPr>
          <w:color w:val="0F0F0F"/>
          <w:spacing w:val="-8"/>
          <w:sz w:val="22"/>
        </w:rPr>
        <w:t> </w:t>
      </w:r>
      <w:r>
        <w:rPr>
          <w:color w:val="0F0F0F"/>
          <w:sz w:val="22"/>
        </w:rPr>
        <w:t>the</w:t>
      </w:r>
      <w:r>
        <w:rPr>
          <w:color w:val="0F0F0F"/>
          <w:spacing w:val="-10"/>
          <w:sz w:val="22"/>
        </w:rPr>
        <w:t> </w:t>
      </w:r>
      <w:r>
        <w:rPr>
          <w:color w:val="0F0F0F"/>
          <w:sz w:val="22"/>
        </w:rPr>
        <w:t>LeNet architecture.</w:t>
      </w:r>
      <w:r>
        <w:rPr>
          <w:color w:val="0F0F0F"/>
          <w:spacing w:val="-5"/>
          <w:sz w:val="22"/>
        </w:rPr>
        <w:t> </w:t>
      </w:r>
      <w:r>
        <w:rPr>
          <w:color w:val="0F0F0F"/>
          <w:sz w:val="22"/>
        </w:rPr>
        <w:t>It</w:t>
      </w:r>
      <w:r>
        <w:rPr>
          <w:color w:val="0F0F0F"/>
          <w:spacing w:val="-12"/>
          <w:sz w:val="22"/>
        </w:rPr>
        <w:t> </w:t>
      </w:r>
      <w:r>
        <w:rPr>
          <w:color w:val="0F0F0F"/>
          <w:sz w:val="22"/>
        </w:rPr>
        <w:t>includes a</w:t>
      </w:r>
      <w:r>
        <w:rPr>
          <w:color w:val="0F0F0F"/>
          <w:spacing w:val="-14"/>
          <w:sz w:val="22"/>
        </w:rPr>
        <w:t> </w:t>
      </w:r>
      <w:r>
        <w:rPr>
          <w:color w:val="0F0F0F"/>
          <w:sz w:val="22"/>
        </w:rPr>
        <w:t>series of convolutional layers to extract features from the images, followed by a series of fully connected layers to classify the images based on the extracted features. The architecture can be changed and fine-tuned based on the specific problem and dataset.</w:t>
      </w:r>
    </w:p>
    <w:p>
      <w:pPr>
        <w:pStyle w:val="BodyText"/>
        <w:rPr>
          <w:sz w:val="22"/>
        </w:rPr>
      </w:pPr>
    </w:p>
    <w:p>
      <w:pPr>
        <w:pStyle w:val="BodyText"/>
        <w:spacing w:before="196"/>
        <w:rPr>
          <w:sz w:val="22"/>
        </w:rPr>
      </w:pPr>
    </w:p>
    <w:p>
      <w:pPr>
        <w:spacing w:before="0"/>
        <w:ind w:left="842" w:right="0" w:firstLine="0"/>
        <w:jc w:val="left"/>
        <w:rPr>
          <w:sz w:val="22"/>
        </w:rPr>
      </w:pPr>
      <w:r>
        <w:rPr>
          <w:color w:val="0F0F0F"/>
          <w:spacing w:val="-4"/>
          <w:w w:val="110"/>
          <w:sz w:val="22"/>
        </w:rPr>
        <w:t>STEP6</w:t>
      </w:r>
    </w:p>
    <w:p>
      <w:pPr>
        <w:pStyle w:val="BodyText"/>
        <w:spacing w:before="68"/>
        <w:rPr>
          <w:sz w:val="20"/>
        </w:rPr>
      </w:pPr>
      <w:r>
        <w:rPr/>
        <mc:AlternateContent>
          <mc:Choice Requires="wps">
            <w:drawing>
              <wp:anchor distT="0" distB="0" distL="0" distR="0" allowOverlap="1" layoutInCell="1" locked="0" behindDoc="1" simplePos="0" relativeHeight="487677440">
                <wp:simplePos x="0" y="0"/>
                <wp:positionH relativeFrom="page">
                  <wp:posOffset>695696</wp:posOffset>
                </wp:positionH>
                <wp:positionV relativeFrom="paragraph">
                  <wp:posOffset>205152</wp:posOffset>
                </wp:positionV>
                <wp:extent cx="5757545" cy="3110865"/>
                <wp:effectExtent l="0" t="0" r="0" b="0"/>
                <wp:wrapTopAndBottom/>
                <wp:docPr id="643" name="Group 643"/>
                <wp:cNvGraphicFramePr>
                  <a:graphicFrameLocks/>
                </wp:cNvGraphicFramePr>
                <a:graphic>
                  <a:graphicData uri="http://schemas.microsoft.com/office/word/2010/wordprocessingGroup">
                    <wpg:wgp>
                      <wpg:cNvPr id="643" name="Group 643"/>
                      <wpg:cNvGrpSpPr/>
                      <wpg:grpSpPr>
                        <a:xfrm>
                          <a:off x="0" y="0"/>
                          <a:ext cx="5757545" cy="3110865"/>
                          <a:chExt cx="5757545" cy="3110865"/>
                        </a:xfrm>
                      </wpg:grpSpPr>
                      <pic:pic>
                        <pic:nvPicPr>
                          <pic:cNvPr id="644" name="Image 644"/>
                          <pic:cNvPicPr/>
                        </pic:nvPicPr>
                        <pic:blipFill>
                          <a:blip r:embed="rId162" cstate="print"/>
                          <a:stretch>
                            <a:fillRect/>
                          </a:stretch>
                        </pic:blipFill>
                        <pic:spPr>
                          <a:xfrm>
                            <a:off x="9915" y="8201"/>
                            <a:ext cx="5737859" cy="3092196"/>
                          </a:xfrm>
                          <a:prstGeom prst="rect">
                            <a:avLst/>
                          </a:prstGeom>
                        </pic:spPr>
                      </pic:pic>
                      <wps:wsp>
                        <wps:cNvPr id="645" name="Graphic 645"/>
                        <wps:cNvSpPr/>
                        <wps:spPr>
                          <a:xfrm>
                            <a:off x="5343" y="5343"/>
                            <a:ext cx="5747385" cy="3100705"/>
                          </a:xfrm>
                          <a:custGeom>
                            <a:avLst/>
                            <a:gdLst/>
                            <a:ahLst/>
                            <a:cxnLst/>
                            <a:rect l="l" t="t" r="r" b="b"/>
                            <a:pathLst>
                              <a:path w="5747385" h="3100705">
                                <a:moveTo>
                                  <a:pt x="0" y="3100101"/>
                                </a:moveTo>
                                <a:lnTo>
                                  <a:pt x="5746813" y="3100101"/>
                                </a:lnTo>
                                <a:lnTo>
                                  <a:pt x="5746813" y="0"/>
                                </a:lnTo>
                                <a:lnTo>
                                  <a:pt x="0" y="0"/>
                                </a:lnTo>
                                <a:lnTo>
                                  <a:pt x="0" y="3100101"/>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79251pt;margin-top:16.153751pt;width:453.35pt;height:244.95pt;mso-position-horizontal-relative:page;mso-position-vertical-relative:paragraph;z-index:-15639040;mso-wrap-distance-left:0;mso-wrap-distance-right:0" id="docshapegroup422" coordorigin="1096,323" coordsize="9067,4899">
                <v:shape style="position:absolute;left:1111;top:336;width:9036;height:4870" type="#_x0000_t75" id="docshape423" stroked="false">
                  <v:imagedata r:id="rId162" o:title=""/>
                </v:shape>
                <v:rect style="position:absolute;left:1104;top:331;width:9051;height:4883" id="docshape424" filled="false" stroked="true" strokeweight=".8415pt" strokecolor="#000000">
                  <v:stroke dashstyle="solid"/>
                </v:rect>
                <w10:wrap type="topAndBottom"/>
              </v:group>
            </w:pict>
          </mc:Fallback>
        </mc:AlternateContent>
      </w:r>
    </w:p>
    <w:p>
      <w:pPr>
        <w:pStyle w:val="BodyText"/>
        <w:spacing w:before="29"/>
        <w:rPr>
          <w:sz w:val="22"/>
        </w:rPr>
      </w:pPr>
    </w:p>
    <w:p>
      <w:pPr>
        <w:spacing w:line="360" w:lineRule="auto" w:before="0"/>
        <w:ind w:left="844" w:right="838" w:firstLine="1"/>
        <w:jc w:val="both"/>
        <w:rPr>
          <w:sz w:val="22"/>
        </w:rPr>
      </w:pPr>
      <w:r>
        <w:rPr>
          <w:color w:val="0F0F0F"/>
          <w:sz w:val="22"/>
        </w:rPr>
        <w:t>In</w:t>
      </w:r>
      <w:r>
        <w:rPr>
          <w:color w:val="0F0F0F"/>
          <w:spacing w:val="-3"/>
          <w:sz w:val="22"/>
        </w:rPr>
        <w:t> </w:t>
      </w:r>
      <w:r>
        <w:rPr>
          <w:color w:val="0F0F0F"/>
          <w:sz w:val="22"/>
        </w:rPr>
        <w:t>this</w:t>
      </w:r>
      <w:r>
        <w:rPr>
          <w:color w:val="0F0F0F"/>
          <w:spacing w:val="-1"/>
          <w:sz w:val="22"/>
        </w:rPr>
        <w:t> </w:t>
      </w:r>
      <w:r>
        <w:rPr>
          <w:color w:val="0F0F0F"/>
          <w:sz w:val="22"/>
        </w:rPr>
        <w:t>step, the</w:t>
      </w:r>
      <w:r>
        <w:rPr>
          <w:color w:val="0F0F0F"/>
          <w:spacing w:val="-3"/>
          <w:sz w:val="22"/>
        </w:rPr>
        <w:t> </w:t>
      </w:r>
      <w:r>
        <w:rPr>
          <w:color w:val="0F0F0F"/>
          <w:sz w:val="22"/>
        </w:rPr>
        <w:t>code selects a</w:t>
      </w:r>
      <w:r>
        <w:rPr>
          <w:color w:val="0F0F0F"/>
          <w:spacing w:val="-3"/>
          <w:sz w:val="22"/>
        </w:rPr>
        <w:t> </w:t>
      </w:r>
      <w:r>
        <w:rPr>
          <w:color w:val="0F0F0F"/>
          <w:sz w:val="22"/>
        </w:rPr>
        <w:t>specific image from the</w:t>
      </w:r>
      <w:r>
        <w:rPr>
          <w:color w:val="0F0F0F"/>
          <w:spacing w:val="-2"/>
          <w:sz w:val="22"/>
        </w:rPr>
        <w:t> </w:t>
      </w:r>
      <w:r>
        <w:rPr>
          <w:color w:val="0F0F0F"/>
          <w:sz w:val="22"/>
        </w:rPr>
        <w:t>test dataset and visualizes what happens to</w:t>
      </w:r>
      <w:r>
        <w:rPr>
          <w:color w:val="0F0F0F"/>
          <w:spacing w:val="-8"/>
          <w:sz w:val="22"/>
        </w:rPr>
        <w:t> </w:t>
      </w:r>
      <w:r>
        <w:rPr>
          <w:color w:val="0F0F0F"/>
          <w:sz w:val="22"/>
        </w:rPr>
        <w:t>that, in</w:t>
      </w:r>
      <w:r>
        <w:rPr>
          <w:color w:val="0F0F0F"/>
          <w:spacing w:val="-4"/>
          <w:sz w:val="22"/>
        </w:rPr>
        <w:t> </w:t>
      </w:r>
      <w:r>
        <w:rPr>
          <w:color w:val="0F0F0F"/>
          <w:sz w:val="22"/>
        </w:rPr>
        <w:t>each layer explained in the above step.</w:t>
      </w:r>
    </w:p>
    <w:p>
      <w:pPr>
        <w:spacing w:after="0" w:line="360" w:lineRule="auto"/>
        <w:jc w:val="both"/>
        <w:rPr>
          <w:sz w:val="22"/>
        </w:rPr>
        <w:sectPr>
          <w:headerReference w:type="default" r:id="rId160"/>
          <w:footerReference w:type="default" r:id="rId161"/>
          <w:pgSz w:w="11910" w:h="16840"/>
          <w:pgMar w:header="658" w:footer="1409" w:top="1280" w:bottom="1600" w:left="240" w:right="220"/>
        </w:sectPr>
      </w:pPr>
    </w:p>
    <w:p>
      <w:pPr>
        <w:pStyle w:val="BodyText"/>
        <w:spacing w:before="99"/>
        <w:rPr>
          <w:sz w:val="20"/>
        </w:rPr>
      </w:pPr>
    </w:p>
    <w:p>
      <w:pPr>
        <w:pStyle w:val="BodyText"/>
        <w:ind w:left="855"/>
        <w:rPr>
          <w:sz w:val="20"/>
        </w:rPr>
      </w:pPr>
      <w:r>
        <w:rPr>
          <w:sz w:val="20"/>
        </w:rPr>
        <mc:AlternateContent>
          <mc:Choice Requires="wps">
            <w:drawing>
              <wp:inline distT="0" distB="0" distL="0" distR="0">
                <wp:extent cx="5755005" cy="4893310"/>
                <wp:effectExtent l="9525" t="0" r="0" b="2539"/>
                <wp:docPr id="650" name="Group 650"/>
                <wp:cNvGraphicFramePr>
                  <a:graphicFrameLocks/>
                </wp:cNvGraphicFramePr>
                <a:graphic>
                  <a:graphicData uri="http://schemas.microsoft.com/office/word/2010/wordprocessingGroup">
                    <wpg:wgp>
                      <wpg:cNvPr id="650" name="Group 650"/>
                      <wpg:cNvGrpSpPr/>
                      <wpg:grpSpPr>
                        <a:xfrm>
                          <a:off x="0" y="0"/>
                          <a:ext cx="5755005" cy="4893310"/>
                          <a:chExt cx="5755005" cy="4893310"/>
                        </a:xfrm>
                      </wpg:grpSpPr>
                      <pic:pic>
                        <pic:nvPicPr>
                          <pic:cNvPr id="651" name="Image 651"/>
                          <pic:cNvPicPr/>
                        </pic:nvPicPr>
                        <pic:blipFill>
                          <a:blip r:embed="rId165" cstate="print"/>
                          <a:stretch>
                            <a:fillRect/>
                          </a:stretch>
                        </pic:blipFill>
                        <pic:spPr>
                          <a:xfrm>
                            <a:off x="9820" y="9058"/>
                            <a:ext cx="5736336" cy="4875275"/>
                          </a:xfrm>
                          <a:prstGeom prst="rect">
                            <a:avLst/>
                          </a:prstGeom>
                        </pic:spPr>
                      </pic:pic>
                      <wps:wsp>
                        <wps:cNvPr id="652" name="Graphic 652"/>
                        <wps:cNvSpPr/>
                        <wps:spPr>
                          <a:xfrm>
                            <a:off x="5343" y="5343"/>
                            <a:ext cx="5744210" cy="4882515"/>
                          </a:xfrm>
                          <a:custGeom>
                            <a:avLst/>
                            <a:gdLst/>
                            <a:ahLst/>
                            <a:cxnLst/>
                            <a:rect l="l" t="t" r="r" b="b"/>
                            <a:pathLst>
                              <a:path w="5744210" h="4882515">
                                <a:moveTo>
                                  <a:pt x="0" y="4882038"/>
                                </a:moveTo>
                                <a:lnTo>
                                  <a:pt x="5743956" y="4882038"/>
                                </a:lnTo>
                                <a:lnTo>
                                  <a:pt x="5743956" y="0"/>
                                </a:lnTo>
                                <a:lnTo>
                                  <a:pt x="0" y="0"/>
                                </a:lnTo>
                                <a:lnTo>
                                  <a:pt x="0" y="4882038"/>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15pt;height:385.3pt;mso-position-horizontal-relative:char;mso-position-vertical-relative:line" id="docshapegroup428" coordorigin="0,0" coordsize="9063,7706">
                <v:shape style="position:absolute;left:15;top:14;width:9034;height:7678" type="#_x0000_t75" id="docshape429" stroked="false">
                  <v:imagedata r:id="rId165" o:title=""/>
                </v:shape>
                <v:rect style="position:absolute;left:8;top:8;width:9046;height:7689" id="docshape430" filled="false" stroked="true" strokeweight=".8415pt" strokecolor="#000000">
                  <v:stroke dashstyle="solid"/>
                </v:rect>
              </v:group>
            </w:pict>
          </mc:Fallback>
        </mc:AlternateContent>
      </w:r>
      <w:r>
        <w:rPr>
          <w:sz w:val="20"/>
        </w:rPr>
      </w:r>
    </w:p>
    <w:p>
      <w:pPr>
        <w:pStyle w:val="BodyText"/>
        <w:spacing w:before="42"/>
      </w:pPr>
    </w:p>
    <w:p>
      <w:pPr>
        <w:pStyle w:val="BodyText"/>
        <w:spacing w:line="376" w:lineRule="auto"/>
        <w:ind w:left="842" w:right="835" w:firstLine="2"/>
        <w:jc w:val="both"/>
      </w:pPr>
      <w:r>
        <w:rPr>
          <w:color w:val="0F0F0F"/>
          <w:w w:val="105"/>
        </w:rPr>
        <w:t>This</w:t>
      </w:r>
      <w:r>
        <w:rPr>
          <w:color w:val="0F0F0F"/>
          <w:spacing w:val="-8"/>
          <w:w w:val="105"/>
        </w:rPr>
        <w:t> </w:t>
      </w:r>
      <w:r>
        <w:rPr>
          <w:color w:val="0F0F0F"/>
          <w:w w:val="105"/>
        </w:rPr>
        <w:t>code</w:t>
      </w:r>
      <w:r>
        <w:rPr>
          <w:color w:val="0F0F0F"/>
          <w:spacing w:val="-10"/>
          <w:w w:val="105"/>
        </w:rPr>
        <w:t> </w:t>
      </w:r>
      <w:r>
        <w:rPr>
          <w:color w:val="0F0F0F"/>
          <w:w w:val="105"/>
        </w:rPr>
        <w:t>uses</w:t>
      </w:r>
      <w:r>
        <w:rPr>
          <w:color w:val="0F0F0F"/>
          <w:spacing w:val="-3"/>
          <w:w w:val="105"/>
        </w:rPr>
        <w:t> </w:t>
      </w:r>
      <w:r>
        <w:rPr>
          <w:color w:val="0F0F0F"/>
          <w:w w:val="105"/>
        </w:rPr>
        <w:t>the</w:t>
      </w:r>
      <w:r>
        <w:rPr>
          <w:color w:val="0F0F0F"/>
          <w:spacing w:val="-3"/>
          <w:w w:val="105"/>
        </w:rPr>
        <w:t> </w:t>
      </w:r>
      <w:r>
        <w:rPr>
          <w:color w:val="0F0F0F"/>
          <w:w w:val="105"/>
        </w:rPr>
        <w:t>data</w:t>
      </w:r>
      <w:r>
        <w:rPr>
          <w:color w:val="0F0F0F"/>
          <w:spacing w:val="-10"/>
          <w:w w:val="105"/>
        </w:rPr>
        <w:t> </w:t>
      </w:r>
      <w:r>
        <w:rPr>
          <w:color w:val="0F0F0F"/>
          <w:w w:val="105"/>
        </w:rPr>
        <w:t>generators and the</w:t>
      </w:r>
      <w:r>
        <w:rPr>
          <w:color w:val="0F0F0F"/>
          <w:spacing w:val="-9"/>
          <w:w w:val="105"/>
        </w:rPr>
        <w:t> </w:t>
      </w:r>
      <w:r>
        <w:rPr>
          <w:color w:val="0F0F0F"/>
          <w:w w:val="105"/>
        </w:rPr>
        <w:t>previously defined</w:t>
      </w:r>
      <w:r>
        <w:rPr>
          <w:color w:val="0F0F0F"/>
          <w:spacing w:val="-3"/>
          <w:w w:val="105"/>
        </w:rPr>
        <w:t> </w:t>
      </w:r>
      <w:r>
        <w:rPr>
          <w:color w:val="0F0F0F"/>
          <w:w w:val="105"/>
        </w:rPr>
        <w:t>CNN</w:t>
      </w:r>
      <w:r>
        <w:rPr>
          <w:color w:val="0F0F0F"/>
          <w:spacing w:val="-8"/>
          <w:w w:val="105"/>
        </w:rPr>
        <w:t> </w:t>
      </w:r>
      <w:r>
        <w:rPr>
          <w:color w:val="0F0F0F"/>
          <w:w w:val="105"/>
        </w:rPr>
        <w:t>model</w:t>
      </w:r>
      <w:r>
        <w:rPr>
          <w:color w:val="0F0F0F"/>
          <w:spacing w:val="-3"/>
          <w:w w:val="105"/>
        </w:rPr>
        <w:t> </w:t>
      </w:r>
      <w:r>
        <w:rPr>
          <w:color w:val="0F0F0F"/>
          <w:w w:val="105"/>
        </w:rPr>
        <w:t>to</w:t>
      </w:r>
      <w:r>
        <w:rPr>
          <w:color w:val="0F0F0F"/>
          <w:spacing w:val="-6"/>
          <w:w w:val="105"/>
        </w:rPr>
        <w:t> </w:t>
      </w:r>
      <w:r>
        <w:rPr>
          <w:color w:val="0F0F0F"/>
          <w:w w:val="105"/>
        </w:rPr>
        <w:t>train</w:t>
      </w:r>
      <w:r>
        <w:rPr>
          <w:color w:val="0F0F0F"/>
          <w:spacing w:val="-3"/>
          <w:w w:val="105"/>
        </w:rPr>
        <w:t> </w:t>
      </w:r>
      <w:r>
        <w:rPr>
          <w:color w:val="0F0F0F"/>
          <w:w w:val="105"/>
        </w:rPr>
        <w:t>the</w:t>
      </w:r>
      <w:r>
        <w:rPr>
          <w:color w:val="0F0F0F"/>
          <w:spacing w:val="-2"/>
          <w:w w:val="105"/>
        </w:rPr>
        <w:t> </w:t>
      </w:r>
      <w:r>
        <w:rPr>
          <w:color w:val="0F0F0F"/>
          <w:w w:val="105"/>
        </w:rPr>
        <w:t>model</w:t>
      </w:r>
      <w:r>
        <w:rPr>
          <w:color w:val="0F0F0F"/>
          <w:spacing w:val="-6"/>
          <w:w w:val="105"/>
        </w:rPr>
        <w:t> </w:t>
      </w:r>
      <w:r>
        <w:rPr>
          <w:color w:val="0F0F0F"/>
          <w:w w:val="105"/>
        </w:rPr>
        <w:t>with</w:t>
      </w:r>
      <w:r>
        <w:rPr>
          <w:color w:val="0F0F0F"/>
          <w:spacing w:val="-1"/>
          <w:w w:val="105"/>
        </w:rPr>
        <w:t> </w:t>
      </w:r>
      <w:r>
        <w:rPr>
          <w:color w:val="0F0F0F"/>
          <w:w w:val="105"/>
        </w:rPr>
        <w:t>the</w:t>
      </w:r>
      <w:r>
        <w:rPr>
          <w:color w:val="0F0F0F"/>
          <w:spacing w:val="-5"/>
          <w:w w:val="105"/>
        </w:rPr>
        <w:t> </w:t>
      </w:r>
      <w:r>
        <w:rPr>
          <w:color w:val="0F0F0F"/>
          <w:w w:val="105"/>
        </w:rPr>
        <w:t>specified </w:t>
      </w:r>
      <w:r>
        <w:rPr>
          <w:color w:val="0F0F0F"/>
          <w:spacing w:val="-2"/>
          <w:w w:val="105"/>
        </w:rPr>
        <w:t>parameters.</w:t>
      </w:r>
    </w:p>
    <w:p>
      <w:pPr>
        <w:pStyle w:val="BodyText"/>
        <w:spacing w:line="379" w:lineRule="auto" w:before="160"/>
        <w:ind w:left="843" w:right="835" w:firstLine="1"/>
        <w:jc w:val="both"/>
      </w:pPr>
      <w:r>
        <w:rPr>
          <w:color w:val="0F0F0F"/>
          <w:w w:val="105"/>
        </w:rPr>
        <w:t>The first </w:t>
      </w:r>
      <w:r>
        <w:rPr>
          <w:color w:val="212121"/>
          <w:w w:val="105"/>
        </w:rPr>
        <w:t>step </w:t>
      </w:r>
      <w:r>
        <w:rPr>
          <w:color w:val="0F0F0F"/>
          <w:w w:val="105"/>
        </w:rPr>
        <w:t>is importing the TensorFlow</w:t>
      </w:r>
      <w:r>
        <w:rPr>
          <w:color w:val="0F0F0F"/>
          <w:w w:val="105"/>
        </w:rPr>
        <w:t> library. Then, it creates an instance of the Adam optimizer,</w:t>
      </w:r>
      <w:r>
        <w:rPr>
          <w:color w:val="0F0F0F"/>
          <w:w w:val="105"/>
        </w:rPr>
        <w:t> which adapts the learning rate</w:t>
      </w:r>
      <w:r>
        <w:rPr>
          <w:color w:val="0F0F0F"/>
          <w:spacing w:val="-2"/>
          <w:w w:val="105"/>
        </w:rPr>
        <w:t> </w:t>
      </w:r>
      <w:r>
        <w:rPr>
          <w:color w:val="0F0F0F"/>
          <w:w w:val="105"/>
        </w:rPr>
        <w:t>for</w:t>
      </w:r>
      <w:r>
        <w:rPr>
          <w:color w:val="0F0F0F"/>
          <w:spacing w:val="-6"/>
          <w:w w:val="105"/>
        </w:rPr>
        <w:t> </w:t>
      </w:r>
      <w:r>
        <w:rPr>
          <w:color w:val="0F0F0F"/>
          <w:w w:val="105"/>
        </w:rPr>
        <w:t>each parameter</w:t>
      </w:r>
      <w:r>
        <w:rPr>
          <w:color w:val="0F0F0F"/>
          <w:w w:val="105"/>
        </w:rPr>
        <w:t> with a rate of 0.001. Next, it</w:t>
      </w:r>
      <w:r>
        <w:rPr>
          <w:color w:val="0F0F0F"/>
          <w:spacing w:val="-3"/>
          <w:w w:val="105"/>
        </w:rPr>
        <w:t> </w:t>
      </w:r>
      <w:r>
        <w:rPr>
          <w:color w:val="0F0F0F"/>
          <w:w w:val="105"/>
        </w:rPr>
        <w:t>compiles the model by specifying the optimizer, loss function, and metrics.</w:t>
      </w:r>
    </w:p>
    <w:p>
      <w:pPr>
        <w:pStyle w:val="BodyText"/>
        <w:spacing w:line="376" w:lineRule="auto" w:before="157"/>
        <w:ind w:left="843" w:right="836" w:firstLine="3"/>
        <w:jc w:val="both"/>
      </w:pPr>
      <w:r>
        <w:rPr>
          <w:color w:val="0F0F0F"/>
          <w:w w:val="105"/>
        </w:rPr>
        <w:t>Lastly, it trains the</w:t>
      </w:r>
      <w:r>
        <w:rPr>
          <w:color w:val="0F0F0F"/>
          <w:spacing w:val="-2"/>
          <w:w w:val="105"/>
        </w:rPr>
        <w:t> </w:t>
      </w:r>
      <w:r>
        <w:rPr>
          <w:color w:val="0F0F0F"/>
          <w:w w:val="105"/>
        </w:rPr>
        <w:t>model using the fit_generator()</w:t>
      </w:r>
      <w:r>
        <w:rPr>
          <w:color w:val="0F0F0F"/>
          <w:spacing w:val="-2"/>
          <w:w w:val="105"/>
        </w:rPr>
        <w:t> </w:t>
      </w:r>
      <w:r>
        <w:rPr>
          <w:color w:val="0F0F0F"/>
          <w:w w:val="105"/>
        </w:rPr>
        <w:t>method, which uses the data</w:t>
      </w:r>
      <w:r>
        <w:rPr>
          <w:color w:val="0F0F0F"/>
          <w:spacing w:val="-1"/>
          <w:w w:val="105"/>
        </w:rPr>
        <w:t> </w:t>
      </w:r>
      <w:r>
        <w:rPr>
          <w:color w:val="0F0F0F"/>
          <w:w w:val="105"/>
        </w:rPr>
        <w:t>generators</w:t>
      </w:r>
      <w:r>
        <w:rPr>
          <w:color w:val="0F0F0F"/>
          <w:w w:val="105"/>
        </w:rPr>
        <w:t> defined</w:t>
      </w:r>
      <w:r>
        <w:rPr>
          <w:color w:val="0F0F0F"/>
          <w:w w:val="105"/>
        </w:rPr>
        <w:t> earlier for training</w:t>
      </w:r>
      <w:r>
        <w:rPr>
          <w:color w:val="0F0F0F"/>
          <w:spacing w:val="-14"/>
          <w:w w:val="105"/>
        </w:rPr>
        <w:t> </w:t>
      </w:r>
      <w:r>
        <w:rPr>
          <w:color w:val="0F0F0F"/>
          <w:w w:val="105"/>
        </w:rPr>
        <w:t>and</w:t>
      </w:r>
      <w:r>
        <w:rPr>
          <w:color w:val="0F0F0F"/>
          <w:spacing w:val="-14"/>
          <w:w w:val="105"/>
        </w:rPr>
        <w:t> </w:t>
      </w:r>
      <w:r>
        <w:rPr>
          <w:color w:val="0F0F0F"/>
          <w:w w:val="105"/>
        </w:rPr>
        <w:t>validation</w:t>
      </w:r>
      <w:r>
        <w:rPr>
          <w:color w:val="0F0F0F"/>
          <w:spacing w:val="-8"/>
          <w:w w:val="105"/>
        </w:rPr>
        <w:t> </w:t>
      </w:r>
      <w:r>
        <w:rPr>
          <w:color w:val="0F0F0F"/>
          <w:w w:val="105"/>
        </w:rPr>
        <w:t>data</w:t>
      </w:r>
      <w:r>
        <w:rPr>
          <w:color w:val="3D3D3D"/>
          <w:w w:val="105"/>
        </w:rPr>
        <w:t>.</w:t>
      </w:r>
      <w:r>
        <w:rPr>
          <w:color w:val="3D3D3D"/>
          <w:spacing w:val="-14"/>
          <w:w w:val="105"/>
        </w:rPr>
        <w:t> </w:t>
      </w:r>
      <w:r>
        <w:rPr>
          <w:color w:val="0F0F0F"/>
          <w:w w:val="105"/>
        </w:rPr>
        <w:t>The</w:t>
      </w:r>
      <w:r>
        <w:rPr>
          <w:color w:val="0F0F0F"/>
          <w:spacing w:val="-11"/>
          <w:w w:val="105"/>
        </w:rPr>
        <w:t> </w:t>
      </w:r>
      <w:r>
        <w:rPr>
          <w:color w:val="0F0F0F"/>
          <w:w w:val="105"/>
        </w:rPr>
        <w:t>training</w:t>
      </w:r>
      <w:r>
        <w:rPr>
          <w:color w:val="0F0F0F"/>
          <w:spacing w:val="-3"/>
          <w:w w:val="105"/>
        </w:rPr>
        <w:t> </w:t>
      </w:r>
      <w:r>
        <w:rPr>
          <w:color w:val="0F0F0F"/>
          <w:w w:val="105"/>
        </w:rPr>
        <w:t>process</w:t>
      </w:r>
      <w:r>
        <w:rPr>
          <w:color w:val="0F0F0F"/>
          <w:spacing w:val="-8"/>
          <w:w w:val="105"/>
        </w:rPr>
        <w:t> </w:t>
      </w:r>
      <w:r>
        <w:rPr>
          <w:color w:val="0F0F0F"/>
          <w:w w:val="105"/>
        </w:rPr>
        <w:t>runs</w:t>
      </w:r>
      <w:r>
        <w:rPr>
          <w:color w:val="0F0F0F"/>
          <w:spacing w:val="-12"/>
          <w:w w:val="105"/>
        </w:rPr>
        <w:t> </w:t>
      </w:r>
      <w:r>
        <w:rPr>
          <w:color w:val="0F0F0F"/>
          <w:w w:val="105"/>
        </w:rPr>
        <w:t>for</w:t>
      </w:r>
      <w:r>
        <w:rPr>
          <w:color w:val="0F0F0F"/>
          <w:spacing w:val="-14"/>
          <w:w w:val="105"/>
        </w:rPr>
        <w:t> </w:t>
      </w:r>
      <w:r>
        <w:rPr>
          <w:color w:val="0F0F0F"/>
          <w:w w:val="105"/>
        </w:rPr>
        <w:t>10</w:t>
      </w:r>
      <w:r>
        <w:rPr>
          <w:color w:val="0F0F0F"/>
          <w:spacing w:val="-14"/>
          <w:w w:val="105"/>
        </w:rPr>
        <w:t> </w:t>
      </w:r>
      <w:r>
        <w:rPr>
          <w:color w:val="0F0F0F"/>
          <w:w w:val="105"/>
        </w:rPr>
        <w:t>epochs.</w:t>
      </w:r>
      <w:r>
        <w:rPr>
          <w:color w:val="0F0F0F"/>
          <w:spacing w:val="-13"/>
          <w:w w:val="105"/>
        </w:rPr>
        <w:t> </w:t>
      </w:r>
      <w:r>
        <w:rPr>
          <w:color w:val="0F0F0F"/>
          <w:w w:val="105"/>
        </w:rPr>
        <w:t>Further,</w:t>
      </w:r>
      <w:r>
        <w:rPr>
          <w:color w:val="0F0F0F"/>
          <w:spacing w:val="-9"/>
          <w:w w:val="105"/>
        </w:rPr>
        <w:t> </w:t>
      </w:r>
      <w:r>
        <w:rPr>
          <w:color w:val="0F0F0F"/>
          <w:w w:val="105"/>
        </w:rPr>
        <w:t>the</w:t>
      </w:r>
      <w:r>
        <w:rPr>
          <w:color w:val="0F0F0F"/>
          <w:spacing w:val="-14"/>
          <w:w w:val="105"/>
        </w:rPr>
        <w:t> </w:t>
      </w:r>
      <w:r>
        <w:rPr>
          <w:color w:val="0F0F0F"/>
          <w:w w:val="105"/>
        </w:rPr>
        <w:t>number</w:t>
      </w:r>
      <w:r>
        <w:rPr>
          <w:color w:val="0F0F0F"/>
          <w:spacing w:val="-10"/>
          <w:w w:val="105"/>
        </w:rPr>
        <w:t> </w:t>
      </w:r>
      <w:r>
        <w:rPr>
          <w:color w:val="0F0F0F"/>
          <w:w w:val="105"/>
        </w:rPr>
        <w:t>of</w:t>
      </w:r>
      <w:r>
        <w:rPr>
          <w:color w:val="0F0F0F"/>
          <w:spacing w:val="-14"/>
          <w:w w:val="105"/>
        </w:rPr>
        <w:t> </w:t>
      </w:r>
      <w:r>
        <w:rPr>
          <w:color w:val="0F0F0F"/>
          <w:w w:val="105"/>
        </w:rPr>
        <w:t>batches</w:t>
      </w:r>
      <w:r>
        <w:rPr>
          <w:color w:val="0F0F0F"/>
          <w:spacing w:val="-11"/>
          <w:w w:val="105"/>
        </w:rPr>
        <w:t> </w:t>
      </w:r>
      <w:r>
        <w:rPr>
          <w:color w:val="0F0F0F"/>
          <w:w w:val="105"/>
        </w:rPr>
        <w:t>per</w:t>
      </w:r>
      <w:r>
        <w:rPr>
          <w:color w:val="0F0F0F"/>
          <w:spacing w:val="-10"/>
          <w:w w:val="105"/>
        </w:rPr>
        <w:t> </w:t>
      </w:r>
      <w:r>
        <w:rPr>
          <w:color w:val="0F0F0F"/>
          <w:w w:val="105"/>
        </w:rPr>
        <w:t>training cycle</w:t>
      </w:r>
      <w:r>
        <w:rPr>
          <w:color w:val="0F0F0F"/>
          <w:w w:val="105"/>
        </w:rPr>
        <w:t> is calculated</w:t>
      </w:r>
      <w:r>
        <w:rPr>
          <w:color w:val="0F0F0F"/>
          <w:w w:val="105"/>
        </w:rPr>
        <w:t> by dividing</w:t>
      </w:r>
      <w:r>
        <w:rPr>
          <w:color w:val="0F0F0F"/>
          <w:w w:val="105"/>
        </w:rPr>
        <w:t> the number of samples</w:t>
      </w:r>
      <w:r>
        <w:rPr>
          <w:color w:val="0F0F0F"/>
          <w:w w:val="105"/>
        </w:rPr>
        <w:t> by the batch size, and the same</w:t>
      </w:r>
      <w:r>
        <w:rPr>
          <w:color w:val="0F0F0F"/>
          <w:w w:val="105"/>
        </w:rPr>
        <w:t> is done for validation data. The training process prints out the progress to the user.</w:t>
      </w:r>
    </w:p>
    <w:p>
      <w:pPr>
        <w:pStyle w:val="BodyText"/>
        <w:spacing w:line="376" w:lineRule="auto" w:before="166"/>
        <w:ind w:left="843" w:right="832" w:firstLine="1"/>
        <w:jc w:val="both"/>
      </w:pPr>
      <w:r>
        <w:rPr>
          <w:color w:val="0F0F0F"/>
          <w:w w:val="105"/>
        </w:rPr>
        <w:t>The model's parameters</w:t>
      </w:r>
      <w:r>
        <w:rPr>
          <w:color w:val="0F0F0F"/>
          <w:w w:val="105"/>
        </w:rPr>
        <w:t> are updated using the Adam optimizer after each batch of training data. The loss and accuracy</w:t>
      </w:r>
      <w:r>
        <w:rPr>
          <w:color w:val="0F0F0F"/>
          <w:spacing w:val="-14"/>
          <w:w w:val="105"/>
        </w:rPr>
        <w:t> </w:t>
      </w:r>
      <w:r>
        <w:rPr>
          <w:color w:val="0F0F0F"/>
          <w:w w:val="105"/>
        </w:rPr>
        <w:t>are</w:t>
      </w:r>
      <w:r>
        <w:rPr>
          <w:color w:val="0F0F0F"/>
          <w:spacing w:val="-14"/>
          <w:w w:val="105"/>
        </w:rPr>
        <w:t> </w:t>
      </w:r>
      <w:r>
        <w:rPr>
          <w:color w:val="212121"/>
          <w:w w:val="105"/>
        </w:rPr>
        <w:t>calculated</w:t>
      </w:r>
      <w:r>
        <w:rPr>
          <w:color w:val="212121"/>
          <w:spacing w:val="-8"/>
          <w:w w:val="105"/>
        </w:rPr>
        <w:t> </w:t>
      </w:r>
      <w:r>
        <w:rPr>
          <w:color w:val="0F0F0F"/>
          <w:w w:val="105"/>
        </w:rPr>
        <w:t>using</w:t>
      </w:r>
      <w:r>
        <w:rPr>
          <w:color w:val="0F0F0F"/>
          <w:spacing w:val="-8"/>
          <w:w w:val="105"/>
        </w:rPr>
        <w:t> </w:t>
      </w:r>
      <w:r>
        <w:rPr>
          <w:color w:val="0F0F0F"/>
          <w:w w:val="105"/>
        </w:rPr>
        <w:t>the</w:t>
      </w:r>
      <w:r>
        <w:rPr>
          <w:color w:val="0F0F0F"/>
          <w:spacing w:val="-14"/>
          <w:w w:val="105"/>
        </w:rPr>
        <w:t> </w:t>
      </w:r>
      <w:r>
        <w:rPr>
          <w:color w:val="0F0F0F"/>
          <w:w w:val="105"/>
        </w:rPr>
        <w:t>specified</w:t>
      </w:r>
      <w:r>
        <w:rPr>
          <w:color w:val="0F0F0F"/>
          <w:spacing w:val="-3"/>
          <w:w w:val="105"/>
        </w:rPr>
        <w:t> </w:t>
      </w:r>
      <w:r>
        <w:rPr>
          <w:color w:val="0F0F0F"/>
          <w:w w:val="105"/>
        </w:rPr>
        <w:t>loss</w:t>
      </w:r>
      <w:r>
        <w:rPr>
          <w:color w:val="0F0F0F"/>
          <w:spacing w:val="-14"/>
          <w:w w:val="105"/>
        </w:rPr>
        <w:t> </w:t>
      </w:r>
      <w:r>
        <w:rPr>
          <w:color w:val="0F0F0F"/>
          <w:w w:val="105"/>
        </w:rPr>
        <w:t>function</w:t>
      </w:r>
      <w:r>
        <w:rPr>
          <w:color w:val="0F0F0F"/>
          <w:spacing w:val="-4"/>
          <w:w w:val="105"/>
        </w:rPr>
        <w:t> </w:t>
      </w:r>
      <w:r>
        <w:rPr>
          <w:color w:val="0F0F0F"/>
          <w:w w:val="105"/>
        </w:rPr>
        <w:t>and</w:t>
      </w:r>
      <w:r>
        <w:rPr>
          <w:color w:val="0F0F0F"/>
          <w:spacing w:val="-3"/>
          <w:w w:val="105"/>
        </w:rPr>
        <w:t> </w:t>
      </w:r>
      <w:r>
        <w:rPr>
          <w:color w:val="0F0F0F"/>
          <w:w w:val="105"/>
        </w:rPr>
        <w:t>metrics,</w:t>
      </w:r>
      <w:r>
        <w:rPr>
          <w:color w:val="0F0F0F"/>
          <w:spacing w:val="-9"/>
          <w:w w:val="105"/>
        </w:rPr>
        <w:t> </w:t>
      </w:r>
      <w:r>
        <w:rPr>
          <w:color w:val="0F0F0F"/>
          <w:w w:val="105"/>
        </w:rPr>
        <w:t>respectively,</w:t>
      </w:r>
      <w:r>
        <w:rPr>
          <w:color w:val="0F0F0F"/>
          <w:spacing w:val="-5"/>
          <w:w w:val="105"/>
        </w:rPr>
        <w:t> </w:t>
      </w:r>
      <w:r>
        <w:rPr>
          <w:color w:val="0F0F0F"/>
          <w:w w:val="105"/>
        </w:rPr>
        <w:t>and</w:t>
      </w:r>
      <w:r>
        <w:rPr>
          <w:color w:val="0F0F0F"/>
          <w:spacing w:val="-8"/>
          <w:w w:val="105"/>
        </w:rPr>
        <w:t> </w:t>
      </w:r>
      <w:r>
        <w:rPr>
          <w:color w:val="0F0F0F"/>
          <w:w w:val="105"/>
        </w:rPr>
        <w:t>the</w:t>
      </w:r>
      <w:r>
        <w:rPr>
          <w:color w:val="0F0F0F"/>
          <w:spacing w:val="-14"/>
          <w:w w:val="105"/>
        </w:rPr>
        <w:t> </w:t>
      </w:r>
      <w:r>
        <w:rPr>
          <w:color w:val="0F0F0F"/>
          <w:w w:val="105"/>
        </w:rPr>
        <w:t>model's</w:t>
      </w:r>
      <w:r>
        <w:rPr>
          <w:color w:val="0F0F0F"/>
          <w:spacing w:val="-11"/>
          <w:w w:val="105"/>
        </w:rPr>
        <w:t> </w:t>
      </w:r>
      <w:r>
        <w:rPr>
          <w:color w:val="0F0F0F"/>
          <w:w w:val="105"/>
        </w:rPr>
        <w:t>performance is </w:t>
      </w:r>
      <w:r>
        <w:rPr>
          <w:color w:val="212121"/>
          <w:w w:val="105"/>
        </w:rPr>
        <w:t>evaluated </w:t>
      </w:r>
      <w:r>
        <w:rPr>
          <w:color w:val="0F0F0F"/>
          <w:w w:val="105"/>
        </w:rPr>
        <w:t>using the </w:t>
      </w:r>
      <w:r>
        <w:rPr>
          <w:color w:val="212121"/>
          <w:w w:val="105"/>
        </w:rPr>
        <w:t>validation </w:t>
      </w:r>
      <w:r>
        <w:rPr>
          <w:color w:val="0F0F0F"/>
          <w:w w:val="105"/>
        </w:rPr>
        <w:t>data.</w:t>
      </w:r>
    </w:p>
    <w:p>
      <w:pPr>
        <w:spacing w:after="0" w:line="376" w:lineRule="auto"/>
        <w:jc w:val="both"/>
        <w:sectPr>
          <w:headerReference w:type="default" r:id="rId163"/>
          <w:footerReference w:type="default" r:id="rId164"/>
          <w:pgSz w:w="11910" w:h="16840"/>
          <w:pgMar w:header="658" w:footer="1400" w:top="1660" w:bottom="1600" w:left="240" w:right="220"/>
        </w:sectPr>
      </w:pPr>
    </w:p>
    <w:p>
      <w:pPr>
        <w:pStyle w:val="BodyText"/>
        <w:spacing w:before="96" w:after="1"/>
        <w:rPr>
          <w:sz w:val="20"/>
        </w:rPr>
      </w:pPr>
    </w:p>
    <w:p>
      <w:pPr>
        <w:pStyle w:val="BodyText"/>
        <w:ind w:left="855"/>
        <w:rPr>
          <w:sz w:val="20"/>
        </w:rPr>
      </w:pPr>
      <w:r>
        <w:rPr>
          <w:sz w:val="20"/>
        </w:rPr>
        <mc:AlternateContent>
          <mc:Choice Requires="wps">
            <w:drawing>
              <wp:inline distT="0" distB="0" distL="0" distR="0">
                <wp:extent cx="5753735" cy="6691630"/>
                <wp:effectExtent l="9525" t="0" r="0" b="4445"/>
                <wp:docPr id="657" name="Group 657"/>
                <wp:cNvGraphicFramePr>
                  <a:graphicFrameLocks/>
                </wp:cNvGraphicFramePr>
                <a:graphic>
                  <a:graphicData uri="http://schemas.microsoft.com/office/word/2010/wordprocessingGroup">
                    <wpg:wgp>
                      <wpg:cNvPr id="657" name="Group 657"/>
                      <wpg:cNvGrpSpPr/>
                      <wpg:grpSpPr>
                        <a:xfrm>
                          <a:off x="0" y="0"/>
                          <a:ext cx="5753735" cy="6691630"/>
                          <a:chExt cx="5753735" cy="6691630"/>
                        </a:xfrm>
                      </wpg:grpSpPr>
                      <pic:pic>
                        <pic:nvPicPr>
                          <pic:cNvPr id="658" name="Image 658"/>
                          <pic:cNvPicPr/>
                        </pic:nvPicPr>
                        <pic:blipFill>
                          <a:blip r:embed="rId168" cstate="print"/>
                          <a:stretch>
                            <a:fillRect/>
                          </a:stretch>
                        </pic:blipFill>
                        <pic:spPr>
                          <a:xfrm>
                            <a:off x="9820" y="9058"/>
                            <a:ext cx="5734812" cy="6672071"/>
                          </a:xfrm>
                          <a:prstGeom prst="rect">
                            <a:avLst/>
                          </a:prstGeom>
                        </pic:spPr>
                      </pic:pic>
                      <wps:wsp>
                        <wps:cNvPr id="659" name="Graphic 659"/>
                        <wps:cNvSpPr/>
                        <wps:spPr>
                          <a:xfrm>
                            <a:off x="5343" y="5343"/>
                            <a:ext cx="5742940" cy="6680834"/>
                          </a:xfrm>
                          <a:custGeom>
                            <a:avLst/>
                            <a:gdLst/>
                            <a:ahLst/>
                            <a:cxnLst/>
                            <a:rect l="l" t="t" r="r" b="b"/>
                            <a:pathLst>
                              <a:path w="5742940" h="6680834">
                                <a:moveTo>
                                  <a:pt x="0" y="6680739"/>
                                </a:moveTo>
                                <a:lnTo>
                                  <a:pt x="5742432" y="6680739"/>
                                </a:lnTo>
                                <a:lnTo>
                                  <a:pt x="5742432" y="0"/>
                                </a:lnTo>
                                <a:lnTo>
                                  <a:pt x="0" y="0"/>
                                </a:lnTo>
                                <a:lnTo>
                                  <a:pt x="0" y="6680739"/>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05pt;height:526.9pt;mso-position-horizontal-relative:char;mso-position-vertical-relative:line" id="docshapegroup434" coordorigin="0,0" coordsize="9061,10538">
                <v:shape style="position:absolute;left:15;top:14;width:9032;height:10508" type="#_x0000_t75" id="docshape435" stroked="false">
                  <v:imagedata r:id="rId168" o:title=""/>
                </v:shape>
                <v:rect style="position:absolute;left:8;top:8;width:9044;height:10521" id="docshape436" filled="false" stroked="true" strokeweight=".8415pt" strokecolor="#000000">
                  <v:stroke dashstyle="solid"/>
                </v:rect>
              </v:group>
            </w:pict>
          </mc:Fallback>
        </mc:AlternateContent>
      </w:r>
      <w:r>
        <w:rPr>
          <w:sz w:val="20"/>
        </w:rPr>
      </w:r>
    </w:p>
    <w:p>
      <w:pPr>
        <w:pStyle w:val="BodyText"/>
        <w:spacing w:before="7"/>
        <w:rPr>
          <w:sz w:val="22"/>
        </w:rPr>
      </w:pPr>
    </w:p>
    <w:p>
      <w:pPr>
        <w:spacing w:line="360" w:lineRule="auto" w:before="0"/>
        <w:ind w:left="843" w:right="833" w:firstLine="1"/>
        <w:jc w:val="both"/>
        <w:rPr>
          <w:sz w:val="22"/>
        </w:rPr>
      </w:pPr>
      <w:r>
        <w:rPr>
          <w:color w:val="0F0F0F"/>
          <w:sz w:val="22"/>
        </w:rPr>
        <w:t>This</w:t>
      </w:r>
      <w:r>
        <w:rPr>
          <w:color w:val="0F0F0F"/>
          <w:spacing w:val="-1"/>
          <w:sz w:val="22"/>
        </w:rPr>
        <w:t> </w:t>
      </w:r>
      <w:r>
        <w:rPr>
          <w:color w:val="0F0F0F"/>
          <w:sz w:val="22"/>
        </w:rPr>
        <w:t>code visually represents the</w:t>
      </w:r>
      <w:r>
        <w:rPr>
          <w:color w:val="0F0F0F"/>
          <w:spacing w:val="-5"/>
          <w:sz w:val="22"/>
        </w:rPr>
        <w:t> </w:t>
      </w:r>
      <w:r>
        <w:rPr>
          <w:color w:val="0F0F0F"/>
          <w:sz w:val="22"/>
        </w:rPr>
        <w:t>model's accuracy and loss</w:t>
      </w:r>
      <w:r>
        <w:rPr>
          <w:color w:val="0F0F0F"/>
          <w:spacing w:val="-1"/>
          <w:sz w:val="22"/>
        </w:rPr>
        <w:t> </w:t>
      </w:r>
      <w:r>
        <w:rPr>
          <w:color w:val="0F0F0F"/>
          <w:sz w:val="22"/>
        </w:rPr>
        <w:t>during training and validation. It</w:t>
      </w:r>
      <w:r>
        <w:rPr>
          <w:color w:val="0F0F0F"/>
          <w:spacing w:val="-6"/>
          <w:sz w:val="22"/>
        </w:rPr>
        <w:t> </w:t>
      </w:r>
      <w:r>
        <w:rPr>
          <w:color w:val="0F0F0F"/>
          <w:sz w:val="22"/>
        </w:rPr>
        <w:t>gets</w:t>
      </w:r>
      <w:r>
        <w:rPr>
          <w:color w:val="0F0F0F"/>
          <w:spacing w:val="-2"/>
          <w:sz w:val="22"/>
        </w:rPr>
        <w:t> </w:t>
      </w:r>
      <w:r>
        <w:rPr>
          <w:color w:val="0F0F0F"/>
          <w:sz w:val="22"/>
        </w:rPr>
        <w:t>the</w:t>
      </w:r>
      <w:r>
        <w:rPr>
          <w:color w:val="0F0F0F"/>
          <w:spacing w:val="-3"/>
          <w:sz w:val="22"/>
        </w:rPr>
        <w:t> </w:t>
      </w:r>
      <w:r>
        <w:rPr>
          <w:color w:val="0F0F0F"/>
          <w:sz w:val="22"/>
        </w:rPr>
        <w:t>accuracy and loss data from the training history, creates an array of the number of epochs, and plots the training and validation data on separate graphs for accuracy and loss. The training data is represented by the blue line and the</w:t>
      </w:r>
      <w:r>
        <w:rPr>
          <w:color w:val="0F0F0F"/>
          <w:spacing w:val="-6"/>
          <w:sz w:val="22"/>
        </w:rPr>
        <w:t> </w:t>
      </w:r>
      <w:r>
        <w:rPr>
          <w:color w:val="0F0F0F"/>
          <w:sz w:val="22"/>
        </w:rPr>
        <w:t>validation data by</w:t>
      </w:r>
      <w:r>
        <w:rPr>
          <w:color w:val="0F0F0F"/>
          <w:spacing w:val="-2"/>
          <w:sz w:val="22"/>
        </w:rPr>
        <w:t> </w:t>
      </w:r>
      <w:r>
        <w:rPr>
          <w:color w:val="0F0F0F"/>
          <w:sz w:val="22"/>
        </w:rPr>
        <w:t>the red</w:t>
      </w:r>
      <w:r>
        <w:rPr>
          <w:color w:val="0F0F0F"/>
          <w:spacing w:val="-1"/>
          <w:sz w:val="22"/>
        </w:rPr>
        <w:t> </w:t>
      </w:r>
      <w:r>
        <w:rPr>
          <w:color w:val="0F0F0F"/>
          <w:sz w:val="22"/>
        </w:rPr>
        <w:t>line. The goal is to</w:t>
      </w:r>
      <w:r>
        <w:rPr>
          <w:color w:val="0F0F0F"/>
          <w:spacing w:val="-7"/>
          <w:sz w:val="22"/>
        </w:rPr>
        <w:t> </w:t>
      </w:r>
      <w:r>
        <w:rPr>
          <w:color w:val="0F0F0F"/>
          <w:sz w:val="22"/>
        </w:rPr>
        <w:t>see the</w:t>
      </w:r>
      <w:r>
        <w:rPr>
          <w:color w:val="0F0F0F"/>
          <w:spacing w:val="-2"/>
          <w:sz w:val="22"/>
        </w:rPr>
        <w:t> </w:t>
      </w:r>
      <w:r>
        <w:rPr>
          <w:color w:val="0F0F0F"/>
          <w:sz w:val="22"/>
        </w:rPr>
        <w:t>accuracy increasing over time and the</w:t>
      </w:r>
      <w:r>
        <w:rPr>
          <w:color w:val="0F0F0F"/>
          <w:spacing w:val="-6"/>
          <w:sz w:val="22"/>
        </w:rPr>
        <w:t> </w:t>
      </w:r>
      <w:r>
        <w:rPr>
          <w:color w:val="0F0F0F"/>
          <w:sz w:val="22"/>
        </w:rPr>
        <w:t>loss decreasing over</w:t>
      </w:r>
      <w:r>
        <w:rPr>
          <w:color w:val="0F0F0F"/>
          <w:spacing w:val="-1"/>
          <w:sz w:val="22"/>
        </w:rPr>
        <w:t> </w:t>
      </w:r>
      <w:r>
        <w:rPr>
          <w:color w:val="0F0F0F"/>
          <w:sz w:val="22"/>
        </w:rPr>
        <w:t>time,</w:t>
      </w:r>
      <w:r>
        <w:rPr>
          <w:color w:val="0F0F0F"/>
          <w:spacing w:val="-4"/>
          <w:sz w:val="22"/>
        </w:rPr>
        <w:t> </w:t>
      </w:r>
      <w:r>
        <w:rPr>
          <w:color w:val="0F0F0F"/>
          <w:sz w:val="22"/>
        </w:rPr>
        <w:t>and also</w:t>
      </w:r>
      <w:r>
        <w:rPr>
          <w:color w:val="0F0F0F"/>
          <w:spacing w:val="-4"/>
          <w:sz w:val="22"/>
        </w:rPr>
        <w:t> </w:t>
      </w:r>
      <w:r>
        <w:rPr>
          <w:color w:val="0F0F0F"/>
          <w:sz w:val="22"/>
        </w:rPr>
        <w:t>the</w:t>
      </w:r>
      <w:r>
        <w:rPr>
          <w:color w:val="0F0F0F"/>
          <w:spacing w:val="-3"/>
          <w:sz w:val="22"/>
        </w:rPr>
        <w:t> </w:t>
      </w:r>
      <w:r>
        <w:rPr>
          <w:color w:val="0F0F0F"/>
          <w:sz w:val="22"/>
        </w:rPr>
        <w:t>validation data should be</w:t>
      </w:r>
      <w:r>
        <w:rPr>
          <w:color w:val="0F0F0F"/>
          <w:spacing w:val="-12"/>
          <w:sz w:val="22"/>
        </w:rPr>
        <w:t> </w:t>
      </w:r>
      <w:r>
        <w:rPr>
          <w:color w:val="232323"/>
          <w:sz w:val="22"/>
        </w:rPr>
        <w:t>similar</w:t>
      </w:r>
      <w:r>
        <w:rPr>
          <w:color w:val="232323"/>
          <w:spacing w:val="-1"/>
          <w:sz w:val="22"/>
        </w:rPr>
        <w:t> </w:t>
      </w:r>
      <w:r>
        <w:rPr>
          <w:color w:val="0F0F0F"/>
          <w:sz w:val="22"/>
        </w:rPr>
        <w:t>to</w:t>
      </w:r>
      <w:r>
        <w:rPr>
          <w:color w:val="0F0F0F"/>
          <w:spacing w:val="-6"/>
          <w:sz w:val="22"/>
        </w:rPr>
        <w:t> </w:t>
      </w:r>
      <w:r>
        <w:rPr>
          <w:color w:val="0F0F0F"/>
          <w:sz w:val="22"/>
        </w:rPr>
        <w:t>the</w:t>
      </w:r>
      <w:r>
        <w:rPr>
          <w:color w:val="0F0F0F"/>
          <w:spacing w:val="-8"/>
          <w:sz w:val="22"/>
        </w:rPr>
        <w:t> </w:t>
      </w:r>
      <w:r>
        <w:rPr>
          <w:color w:val="0F0F0F"/>
          <w:sz w:val="22"/>
        </w:rPr>
        <w:t>training</w:t>
      </w:r>
      <w:r>
        <w:rPr>
          <w:color w:val="0F0F0F"/>
          <w:spacing w:val="-1"/>
          <w:sz w:val="22"/>
        </w:rPr>
        <w:t> </w:t>
      </w:r>
      <w:r>
        <w:rPr>
          <w:color w:val="0F0F0F"/>
          <w:sz w:val="22"/>
        </w:rPr>
        <w:t>data.</w:t>
      </w:r>
      <w:r>
        <w:rPr>
          <w:color w:val="0F0F0F"/>
          <w:spacing w:val="-3"/>
          <w:sz w:val="22"/>
        </w:rPr>
        <w:t> </w:t>
      </w:r>
      <w:r>
        <w:rPr>
          <w:color w:val="0F0F0F"/>
          <w:sz w:val="22"/>
        </w:rPr>
        <w:t>If</w:t>
      </w:r>
      <w:r>
        <w:rPr>
          <w:color w:val="0F0F0F"/>
          <w:spacing w:val="-5"/>
          <w:sz w:val="22"/>
        </w:rPr>
        <w:t> </w:t>
      </w:r>
      <w:r>
        <w:rPr>
          <w:color w:val="0F0F0F"/>
          <w:sz w:val="22"/>
        </w:rPr>
        <w:t>the</w:t>
      </w:r>
      <w:r>
        <w:rPr>
          <w:color w:val="0F0F0F"/>
          <w:spacing w:val="-3"/>
          <w:sz w:val="22"/>
        </w:rPr>
        <w:t> </w:t>
      </w:r>
      <w:r>
        <w:rPr>
          <w:color w:val="232323"/>
          <w:sz w:val="22"/>
        </w:rPr>
        <w:t>validation </w:t>
      </w:r>
      <w:r>
        <w:rPr>
          <w:color w:val="0F0F0F"/>
          <w:sz w:val="22"/>
        </w:rPr>
        <w:t>data</w:t>
      </w:r>
      <w:r>
        <w:rPr>
          <w:color w:val="0F0F0F"/>
          <w:spacing w:val="-3"/>
          <w:sz w:val="22"/>
        </w:rPr>
        <w:t> </w:t>
      </w:r>
      <w:r>
        <w:rPr>
          <w:color w:val="0F0F0F"/>
          <w:sz w:val="22"/>
        </w:rPr>
        <w:t>is</w:t>
      </w:r>
      <w:r>
        <w:rPr>
          <w:color w:val="0F0F0F"/>
          <w:spacing w:val="-11"/>
          <w:sz w:val="22"/>
        </w:rPr>
        <w:t> </w:t>
      </w:r>
      <w:r>
        <w:rPr>
          <w:color w:val="0F0F0F"/>
          <w:sz w:val="22"/>
        </w:rPr>
        <w:t>lower</w:t>
      </w:r>
      <w:r>
        <w:rPr>
          <w:color w:val="0F0F0F"/>
          <w:spacing w:val="-2"/>
          <w:sz w:val="22"/>
        </w:rPr>
        <w:t> </w:t>
      </w:r>
      <w:r>
        <w:rPr>
          <w:color w:val="0F0F0F"/>
          <w:sz w:val="22"/>
        </w:rPr>
        <w:t>than the</w:t>
      </w:r>
      <w:r>
        <w:rPr>
          <w:color w:val="0F0F0F"/>
          <w:spacing w:val="-13"/>
          <w:sz w:val="22"/>
        </w:rPr>
        <w:t> </w:t>
      </w:r>
      <w:r>
        <w:rPr>
          <w:color w:val="0F0F0F"/>
          <w:sz w:val="22"/>
        </w:rPr>
        <w:t>training</w:t>
      </w:r>
      <w:r>
        <w:rPr>
          <w:color w:val="0F0F0F"/>
          <w:spacing w:val="-5"/>
          <w:sz w:val="22"/>
        </w:rPr>
        <w:t> </w:t>
      </w:r>
      <w:r>
        <w:rPr>
          <w:color w:val="0F0F0F"/>
          <w:sz w:val="22"/>
        </w:rPr>
        <w:t>data,</w:t>
      </w:r>
      <w:r>
        <w:rPr>
          <w:color w:val="0F0F0F"/>
          <w:spacing w:val="-3"/>
          <w:sz w:val="22"/>
        </w:rPr>
        <w:t> </w:t>
      </w:r>
      <w:r>
        <w:rPr>
          <w:color w:val="0F0F0F"/>
          <w:sz w:val="22"/>
        </w:rPr>
        <w:t>this</w:t>
      </w:r>
      <w:r>
        <w:rPr>
          <w:color w:val="0F0F0F"/>
          <w:spacing w:val="-7"/>
          <w:sz w:val="22"/>
        </w:rPr>
        <w:t> </w:t>
      </w:r>
      <w:r>
        <w:rPr>
          <w:color w:val="0F0F0F"/>
          <w:sz w:val="22"/>
        </w:rPr>
        <w:t>suggests the</w:t>
      </w:r>
      <w:r>
        <w:rPr>
          <w:color w:val="0F0F0F"/>
          <w:spacing w:val="-12"/>
          <w:sz w:val="22"/>
        </w:rPr>
        <w:t> </w:t>
      </w:r>
      <w:r>
        <w:rPr>
          <w:color w:val="0F0F0F"/>
          <w:sz w:val="22"/>
        </w:rPr>
        <w:t>model</w:t>
      </w:r>
      <w:r>
        <w:rPr>
          <w:color w:val="0F0F0F"/>
          <w:spacing w:val="-5"/>
          <w:sz w:val="22"/>
        </w:rPr>
        <w:t> </w:t>
      </w:r>
      <w:r>
        <w:rPr>
          <w:color w:val="0F0F0F"/>
          <w:sz w:val="22"/>
        </w:rPr>
        <w:t>is</w:t>
      </w:r>
      <w:r>
        <w:rPr>
          <w:color w:val="0F0F0F"/>
          <w:spacing w:val="-14"/>
          <w:sz w:val="22"/>
        </w:rPr>
        <w:t> </w:t>
      </w:r>
      <w:r>
        <w:rPr>
          <w:color w:val="0F0F0F"/>
          <w:sz w:val="22"/>
        </w:rPr>
        <w:t>overfitting, performing well</w:t>
      </w:r>
      <w:r>
        <w:rPr>
          <w:color w:val="0F0F0F"/>
          <w:spacing w:val="-6"/>
          <w:sz w:val="22"/>
        </w:rPr>
        <w:t> </w:t>
      </w:r>
      <w:r>
        <w:rPr>
          <w:color w:val="0F0F0F"/>
          <w:sz w:val="22"/>
        </w:rPr>
        <w:t>on</w:t>
      </w:r>
      <w:r>
        <w:rPr>
          <w:color w:val="0F0F0F"/>
          <w:spacing w:val="-7"/>
          <w:sz w:val="22"/>
        </w:rPr>
        <w:t> </w:t>
      </w:r>
      <w:r>
        <w:rPr>
          <w:color w:val="0F0F0F"/>
          <w:sz w:val="22"/>
        </w:rPr>
        <w:t>training</w:t>
      </w:r>
      <w:r>
        <w:rPr>
          <w:color w:val="0F0F0F"/>
          <w:spacing w:val="-9"/>
          <w:sz w:val="22"/>
        </w:rPr>
        <w:t> </w:t>
      </w:r>
      <w:r>
        <w:rPr>
          <w:color w:val="0F0F0F"/>
          <w:sz w:val="22"/>
        </w:rPr>
        <w:t>data</w:t>
      </w:r>
      <w:r>
        <w:rPr>
          <w:color w:val="0F0F0F"/>
          <w:spacing w:val="-7"/>
          <w:sz w:val="22"/>
        </w:rPr>
        <w:t> </w:t>
      </w:r>
      <w:r>
        <w:rPr>
          <w:color w:val="0F0F0F"/>
          <w:sz w:val="22"/>
        </w:rPr>
        <w:t>but</w:t>
      </w:r>
      <w:r>
        <w:rPr>
          <w:color w:val="0F0F0F"/>
          <w:spacing w:val="-3"/>
          <w:sz w:val="22"/>
        </w:rPr>
        <w:t> </w:t>
      </w:r>
      <w:r>
        <w:rPr>
          <w:color w:val="0F0F0F"/>
          <w:sz w:val="22"/>
        </w:rPr>
        <w:t>not</w:t>
      </w:r>
      <w:r>
        <w:rPr>
          <w:color w:val="0F0F0F"/>
          <w:spacing w:val="-4"/>
          <w:sz w:val="22"/>
        </w:rPr>
        <w:t> </w:t>
      </w:r>
      <w:r>
        <w:rPr>
          <w:color w:val="0F0F0F"/>
          <w:sz w:val="22"/>
        </w:rPr>
        <w:t>on</w:t>
      </w:r>
      <w:r>
        <w:rPr>
          <w:color w:val="0F0F0F"/>
          <w:spacing w:val="-14"/>
          <w:sz w:val="22"/>
        </w:rPr>
        <w:t> </w:t>
      </w:r>
      <w:r>
        <w:rPr>
          <w:color w:val="0F0F0F"/>
          <w:sz w:val="22"/>
        </w:rPr>
        <w:t>unseen</w:t>
      </w:r>
      <w:r>
        <w:rPr>
          <w:color w:val="0F0F0F"/>
          <w:spacing w:val="-1"/>
          <w:sz w:val="22"/>
        </w:rPr>
        <w:t> </w:t>
      </w:r>
      <w:r>
        <w:rPr>
          <w:color w:val="0F0F0F"/>
          <w:sz w:val="22"/>
        </w:rPr>
        <w:t>data.</w:t>
      </w:r>
    </w:p>
    <w:p>
      <w:pPr>
        <w:spacing w:after="0" w:line="360" w:lineRule="auto"/>
        <w:jc w:val="both"/>
        <w:rPr>
          <w:sz w:val="22"/>
        </w:rPr>
        <w:sectPr>
          <w:headerReference w:type="default" r:id="rId166"/>
          <w:footerReference w:type="default" r:id="rId167"/>
          <w:pgSz w:w="11910" w:h="16840"/>
          <w:pgMar w:header="658" w:footer="1409" w:top="1660" w:bottom="1600" w:left="240" w:right="220"/>
        </w:sectPr>
      </w:pPr>
    </w:p>
    <w:p>
      <w:pPr>
        <w:pStyle w:val="BodyText"/>
        <w:spacing w:before="142"/>
        <w:ind w:left="842"/>
      </w:pPr>
      <w:r>
        <w:rPr>
          <w:color w:val="0F0F0F"/>
          <w:spacing w:val="-2"/>
          <w:w w:val="115"/>
        </w:rPr>
        <w:t>STEP9</w:t>
      </w:r>
    </w:p>
    <w:p>
      <w:pPr>
        <w:pStyle w:val="BodyText"/>
        <w:spacing w:before="74"/>
        <w:rPr>
          <w:sz w:val="20"/>
        </w:rPr>
      </w:pPr>
      <w:r>
        <w:rPr/>
        <mc:AlternateContent>
          <mc:Choice Requires="wps">
            <w:drawing>
              <wp:anchor distT="0" distB="0" distL="0" distR="0" allowOverlap="1" layoutInCell="1" locked="0" behindDoc="1" simplePos="0" relativeHeight="487678976">
                <wp:simplePos x="0" y="0"/>
                <wp:positionH relativeFrom="page">
                  <wp:posOffset>695791</wp:posOffset>
                </wp:positionH>
                <wp:positionV relativeFrom="paragraph">
                  <wp:posOffset>209204</wp:posOffset>
                </wp:positionV>
                <wp:extent cx="5751830" cy="1271270"/>
                <wp:effectExtent l="0" t="0" r="0" b="0"/>
                <wp:wrapTopAndBottom/>
                <wp:docPr id="663" name="Group 663"/>
                <wp:cNvGraphicFramePr>
                  <a:graphicFrameLocks/>
                </wp:cNvGraphicFramePr>
                <a:graphic>
                  <a:graphicData uri="http://schemas.microsoft.com/office/word/2010/wordprocessingGroup">
                    <wpg:wgp>
                      <wpg:cNvPr id="663" name="Group 663"/>
                      <wpg:cNvGrpSpPr/>
                      <wpg:grpSpPr>
                        <a:xfrm>
                          <a:off x="0" y="0"/>
                          <a:ext cx="5751830" cy="1271270"/>
                          <a:chExt cx="5751830" cy="1271270"/>
                        </a:xfrm>
                      </wpg:grpSpPr>
                      <pic:pic>
                        <pic:nvPicPr>
                          <pic:cNvPr id="664" name="Image 664"/>
                          <pic:cNvPicPr/>
                        </pic:nvPicPr>
                        <pic:blipFill>
                          <a:blip r:embed="rId171" cstate="print"/>
                          <a:stretch>
                            <a:fillRect/>
                          </a:stretch>
                        </pic:blipFill>
                        <pic:spPr>
                          <a:xfrm>
                            <a:off x="9820" y="9058"/>
                            <a:ext cx="5733287" cy="1252728"/>
                          </a:xfrm>
                          <a:prstGeom prst="rect">
                            <a:avLst/>
                          </a:prstGeom>
                        </pic:spPr>
                      </pic:pic>
                      <wps:wsp>
                        <wps:cNvPr id="665" name="Graphic 665"/>
                        <wps:cNvSpPr/>
                        <wps:spPr>
                          <a:xfrm>
                            <a:off x="5343" y="5343"/>
                            <a:ext cx="5741035" cy="1260475"/>
                          </a:xfrm>
                          <a:custGeom>
                            <a:avLst/>
                            <a:gdLst/>
                            <a:ahLst/>
                            <a:cxnLst/>
                            <a:rect l="l" t="t" r="r" b="b"/>
                            <a:pathLst>
                              <a:path w="5741035" h="1260475">
                                <a:moveTo>
                                  <a:pt x="0" y="1260157"/>
                                </a:moveTo>
                                <a:lnTo>
                                  <a:pt x="5740908" y="1260157"/>
                                </a:lnTo>
                                <a:lnTo>
                                  <a:pt x="5740908" y="0"/>
                                </a:lnTo>
                                <a:lnTo>
                                  <a:pt x="0" y="0"/>
                                </a:lnTo>
                                <a:lnTo>
                                  <a:pt x="0" y="1260157"/>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6.472775pt;width:452.9pt;height:100.1pt;mso-position-horizontal-relative:page;mso-position-vertical-relative:paragraph;z-index:-15637504;mso-wrap-distance-left:0;mso-wrap-distance-right:0" id="docshapegroup439" coordorigin="1096,329" coordsize="9058,2002">
                <v:shape style="position:absolute;left:1111;top:343;width:9029;height:1973" type="#_x0000_t75" id="docshape440" stroked="false">
                  <v:imagedata r:id="rId171" o:title=""/>
                </v:shape>
                <v:rect style="position:absolute;left:1104;top:337;width:9041;height:1985" id="docshape441" filled="false" stroked="true" strokeweight=".8415pt" strokecolor="#000000">
                  <v:stroke dashstyle="solid"/>
                </v:rect>
                <w10:wrap type="topAndBottom"/>
              </v:group>
            </w:pict>
          </mc:Fallback>
        </mc:AlternateContent>
      </w:r>
    </w:p>
    <w:p>
      <w:pPr>
        <w:pStyle w:val="BodyText"/>
        <w:spacing w:before="54"/>
      </w:pPr>
    </w:p>
    <w:p>
      <w:pPr>
        <w:pStyle w:val="BodyText"/>
        <w:spacing w:before="1"/>
        <w:ind w:left="844"/>
      </w:pPr>
      <w:r>
        <w:rPr>
          <w:color w:val="0F0F0F"/>
          <w:w w:val="105"/>
        </w:rPr>
        <w:t>This</w:t>
      </w:r>
      <w:r>
        <w:rPr>
          <w:color w:val="0F0F0F"/>
          <w:spacing w:val="-8"/>
          <w:w w:val="105"/>
        </w:rPr>
        <w:t> </w:t>
      </w:r>
      <w:r>
        <w:rPr>
          <w:color w:val="0F0F0F"/>
          <w:w w:val="105"/>
        </w:rPr>
        <w:t>step</w:t>
      </w:r>
      <w:r>
        <w:rPr>
          <w:color w:val="0F0F0F"/>
          <w:spacing w:val="-4"/>
          <w:w w:val="105"/>
        </w:rPr>
        <w:t> </w:t>
      </w:r>
      <w:r>
        <w:rPr>
          <w:color w:val="0F0F0F"/>
          <w:w w:val="105"/>
        </w:rPr>
        <w:t>evaluates</w:t>
      </w:r>
      <w:r>
        <w:rPr>
          <w:color w:val="0F0F0F"/>
          <w:spacing w:val="9"/>
          <w:w w:val="105"/>
        </w:rPr>
        <w:t> </w:t>
      </w:r>
      <w:r>
        <w:rPr>
          <w:color w:val="0F0F0F"/>
          <w:w w:val="105"/>
        </w:rPr>
        <w:t>the</w:t>
      </w:r>
      <w:r>
        <w:rPr>
          <w:color w:val="0F0F0F"/>
          <w:spacing w:val="-2"/>
          <w:w w:val="105"/>
        </w:rPr>
        <w:t> </w:t>
      </w:r>
      <w:r>
        <w:rPr>
          <w:color w:val="0F0F0F"/>
          <w:w w:val="105"/>
        </w:rPr>
        <w:t>model</w:t>
      </w:r>
      <w:r>
        <w:rPr>
          <w:color w:val="0F0F0F"/>
          <w:spacing w:val="12"/>
          <w:w w:val="105"/>
        </w:rPr>
        <w:t> </w:t>
      </w:r>
      <w:r>
        <w:rPr>
          <w:color w:val="0F0F0F"/>
          <w:w w:val="105"/>
        </w:rPr>
        <w:t>by</w:t>
      </w:r>
      <w:r>
        <w:rPr>
          <w:color w:val="0F0F0F"/>
          <w:spacing w:val="-7"/>
          <w:w w:val="105"/>
        </w:rPr>
        <w:t> </w:t>
      </w:r>
      <w:r>
        <w:rPr>
          <w:color w:val="0F0F0F"/>
          <w:w w:val="105"/>
        </w:rPr>
        <w:t>using</w:t>
      </w:r>
      <w:r>
        <w:rPr>
          <w:color w:val="0F0F0F"/>
          <w:spacing w:val="-5"/>
          <w:w w:val="105"/>
        </w:rPr>
        <w:t> </w:t>
      </w:r>
      <w:r>
        <w:rPr>
          <w:color w:val="0F0F0F"/>
          <w:w w:val="105"/>
        </w:rPr>
        <w:t>the</w:t>
      </w:r>
      <w:r>
        <w:rPr>
          <w:color w:val="0F0F0F"/>
          <w:spacing w:val="-8"/>
          <w:w w:val="105"/>
        </w:rPr>
        <w:t> </w:t>
      </w:r>
      <w:r>
        <w:rPr>
          <w:color w:val="0F0F0F"/>
          <w:w w:val="105"/>
        </w:rPr>
        <w:t>test</w:t>
      </w:r>
      <w:r>
        <w:rPr>
          <w:color w:val="0F0F0F"/>
          <w:spacing w:val="-5"/>
          <w:w w:val="105"/>
        </w:rPr>
        <w:t> </w:t>
      </w:r>
      <w:r>
        <w:rPr>
          <w:color w:val="0F0F0F"/>
          <w:w w:val="105"/>
        </w:rPr>
        <w:t>dataset.</w:t>
      </w:r>
      <w:r>
        <w:rPr>
          <w:color w:val="0F0F0F"/>
          <w:spacing w:val="-6"/>
          <w:w w:val="105"/>
        </w:rPr>
        <w:t> </w:t>
      </w:r>
      <w:r>
        <w:rPr>
          <w:color w:val="0F0F0F"/>
          <w:w w:val="105"/>
        </w:rPr>
        <w:t>Here,</w:t>
      </w:r>
      <w:r>
        <w:rPr>
          <w:color w:val="0F0F0F"/>
          <w:spacing w:val="-6"/>
          <w:w w:val="105"/>
        </w:rPr>
        <w:t> </w:t>
      </w:r>
      <w:r>
        <w:rPr>
          <w:color w:val="0F0F0F"/>
          <w:w w:val="105"/>
        </w:rPr>
        <w:t>the</w:t>
      </w:r>
      <w:r>
        <w:rPr>
          <w:color w:val="0F0F0F"/>
          <w:spacing w:val="-8"/>
          <w:w w:val="105"/>
        </w:rPr>
        <w:t> </w:t>
      </w:r>
      <w:r>
        <w:rPr>
          <w:color w:val="0F0F0F"/>
          <w:w w:val="105"/>
        </w:rPr>
        <w:t>model</w:t>
      </w:r>
      <w:r>
        <w:rPr>
          <w:color w:val="0F0F0F"/>
          <w:spacing w:val="10"/>
          <w:w w:val="105"/>
        </w:rPr>
        <w:t> </w:t>
      </w:r>
      <w:r>
        <w:rPr>
          <w:color w:val="0F0F0F"/>
          <w:w w:val="105"/>
        </w:rPr>
        <w:t>has</w:t>
      </w:r>
      <w:r>
        <w:rPr>
          <w:color w:val="0F0F0F"/>
          <w:spacing w:val="-5"/>
          <w:w w:val="105"/>
        </w:rPr>
        <w:t> </w:t>
      </w:r>
      <w:r>
        <w:rPr>
          <w:color w:val="0F0F0F"/>
          <w:w w:val="105"/>
        </w:rPr>
        <w:t>got</w:t>
      </w:r>
      <w:r>
        <w:rPr>
          <w:color w:val="0F0F0F"/>
          <w:spacing w:val="-2"/>
          <w:w w:val="105"/>
        </w:rPr>
        <w:t> </w:t>
      </w:r>
      <w:r>
        <w:rPr>
          <w:color w:val="0F0F0F"/>
          <w:w w:val="105"/>
        </w:rPr>
        <w:t>a</w:t>
      </w:r>
      <w:r>
        <w:rPr>
          <w:color w:val="0F0F0F"/>
          <w:spacing w:val="-7"/>
          <w:w w:val="105"/>
        </w:rPr>
        <w:t> </w:t>
      </w:r>
      <w:r>
        <w:rPr>
          <w:color w:val="0F0F0F"/>
          <w:w w:val="105"/>
        </w:rPr>
        <w:t>0.9840</w:t>
      </w:r>
      <w:r>
        <w:rPr>
          <w:color w:val="0F0F0F"/>
          <w:spacing w:val="-2"/>
          <w:w w:val="105"/>
        </w:rPr>
        <w:t> accuracy.</w:t>
      </w:r>
    </w:p>
    <w:p>
      <w:pPr>
        <w:pStyle w:val="BodyText"/>
      </w:pPr>
    </w:p>
    <w:p>
      <w:pPr>
        <w:pStyle w:val="BodyText"/>
      </w:pPr>
    </w:p>
    <w:p>
      <w:pPr>
        <w:pStyle w:val="BodyText"/>
        <w:spacing w:before="120"/>
      </w:pPr>
    </w:p>
    <w:p>
      <w:pPr>
        <w:pStyle w:val="BodyText"/>
        <w:ind w:left="842"/>
      </w:pPr>
      <w:r>
        <w:rPr>
          <w:color w:val="0F0F0F"/>
          <w:w w:val="105"/>
        </w:rPr>
        <w:t>STEP</w:t>
      </w:r>
      <w:r>
        <w:rPr>
          <w:color w:val="0F0F0F"/>
          <w:spacing w:val="-4"/>
          <w:w w:val="105"/>
        </w:rPr>
        <w:t> </w:t>
      </w:r>
      <w:r>
        <w:rPr>
          <w:color w:val="0F0F0F"/>
          <w:spacing w:val="-5"/>
          <w:w w:val="105"/>
        </w:rPr>
        <w:t>10</w:t>
      </w:r>
    </w:p>
    <w:p>
      <w:pPr>
        <w:pStyle w:val="BodyText"/>
        <w:spacing w:before="65"/>
        <w:rPr>
          <w:sz w:val="20"/>
        </w:rPr>
      </w:pPr>
      <w:r>
        <w:rPr/>
        <mc:AlternateContent>
          <mc:Choice Requires="wps">
            <w:drawing>
              <wp:anchor distT="0" distB="0" distL="0" distR="0" allowOverlap="1" layoutInCell="1" locked="0" behindDoc="1" simplePos="0" relativeHeight="487679488">
                <wp:simplePos x="0" y="0"/>
                <wp:positionH relativeFrom="page">
                  <wp:posOffset>695791</wp:posOffset>
                </wp:positionH>
                <wp:positionV relativeFrom="paragraph">
                  <wp:posOffset>203068</wp:posOffset>
                </wp:positionV>
                <wp:extent cx="5750560" cy="1733550"/>
                <wp:effectExtent l="0" t="0" r="0" b="0"/>
                <wp:wrapTopAndBottom/>
                <wp:docPr id="666" name="Group 666"/>
                <wp:cNvGraphicFramePr>
                  <a:graphicFrameLocks/>
                </wp:cNvGraphicFramePr>
                <a:graphic>
                  <a:graphicData uri="http://schemas.microsoft.com/office/word/2010/wordprocessingGroup">
                    <wpg:wgp>
                      <wpg:cNvPr id="666" name="Group 666"/>
                      <wpg:cNvGrpSpPr/>
                      <wpg:grpSpPr>
                        <a:xfrm>
                          <a:off x="0" y="0"/>
                          <a:ext cx="5750560" cy="1733550"/>
                          <a:chExt cx="5750560" cy="1733550"/>
                        </a:xfrm>
                      </wpg:grpSpPr>
                      <pic:pic>
                        <pic:nvPicPr>
                          <pic:cNvPr id="667" name="Image 667"/>
                          <pic:cNvPicPr/>
                        </pic:nvPicPr>
                        <pic:blipFill>
                          <a:blip r:embed="rId172" cstate="print"/>
                          <a:stretch>
                            <a:fillRect/>
                          </a:stretch>
                        </pic:blipFill>
                        <pic:spPr>
                          <a:xfrm>
                            <a:off x="9820" y="9439"/>
                            <a:ext cx="5730240" cy="1714500"/>
                          </a:xfrm>
                          <a:prstGeom prst="rect">
                            <a:avLst/>
                          </a:prstGeom>
                        </pic:spPr>
                      </pic:pic>
                      <wps:wsp>
                        <wps:cNvPr id="668" name="Graphic 668"/>
                        <wps:cNvSpPr/>
                        <wps:spPr>
                          <a:xfrm>
                            <a:off x="5343" y="5343"/>
                            <a:ext cx="5739765" cy="1722755"/>
                          </a:xfrm>
                          <a:custGeom>
                            <a:avLst/>
                            <a:gdLst/>
                            <a:ahLst/>
                            <a:cxnLst/>
                            <a:rect l="l" t="t" r="r" b="b"/>
                            <a:pathLst>
                              <a:path w="5739765" h="1722755">
                                <a:moveTo>
                                  <a:pt x="0" y="1722405"/>
                                </a:moveTo>
                                <a:lnTo>
                                  <a:pt x="5739383" y="1722405"/>
                                </a:lnTo>
                                <a:lnTo>
                                  <a:pt x="5739383" y="0"/>
                                </a:lnTo>
                                <a:lnTo>
                                  <a:pt x="0" y="0"/>
                                </a:lnTo>
                                <a:lnTo>
                                  <a:pt x="0" y="1722405"/>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86751pt;margin-top:15.989653pt;width:452.8pt;height:136.5pt;mso-position-horizontal-relative:page;mso-position-vertical-relative:paragraph;z-index:-15636992;mso-wrap-distance-left:0;mso-wrap-distance-right:0" id="docshapegroup442" coordorigin="1096,320" coordsize="9056,2730">
                <v:shape style="position:absolute;left:1111;top:334;width:9024;height:2700" type="#_x0000_t75" id="docshape443" stroked="false">
                  <v:imagedata r:id="rId172" o:title=""/>
                </v:shape>
                <v:rect style="position:absolute;left:1104;top:328;width:9039;height:2713" id="docshape444" filled="false" stroked="true" strokeweight=".8415pt" strokecolor="#000000">
                  <v:stroke dashstyle="solid"/>
                </v:rect>
                <w10:wrap type="topAndBottom"/>
              </v:group>
            </w:pict>
          </mc:Fallback>
        </mc:AlternateContent>
      </w:r>
    </w:p>
    <w:p>
      <w:pPr>
        <w:pStyle w:val="BodyText"/>
        <w:spacing w:before="57"/>
      </w:pPr>
    </w:p>
    <w:p>
      <w:pPr>
        <w:pStyle w:val="BodyText"/>
        <w:ind w:left="842"/>
      </w:pPr>
      <w:r>
        <w:rPr>
          <w:color w:val="0F0F0F"/>
          <w:w w:val="105"/>
        </w:rPr>
        <w:t>Finally, the</w:t>
      </w:r>
      <w:r>
        <w:rPr>
          <w:color w:val="0F0F0F"/>
          <w:spacing w:val="-6"/>
          <w:w w:val="105"/>
        </w:rPr>
        <w:t> </w:t>
      </w:r>
      <w:r>
        <w:rPr>
          <w:color w:val="0F0F0F"/>
          <w:w w:val="105"/>
        </w:rPr>
        <w:t>trained</w:t>
      </w:r>
      <w:r>
        <w:rPr>
          <w:color w:val="0F0F0F"/>
          <w:spacing w:val="1"/>
          <w:w w:val="105"/>
        </w:rPr>
        <w:t> </w:t>
      </w:r>
      <w:r>
        <w:rPr>
          <w:color w:val="0F0F0F"/>
          <w:w w:val="105"/>
        </w:rPr>
        <w:t>model</w:t>
      </w:r>
      <w:r>
        <w:rPr>
          <w:color w:val="0F0F0F"/>
          <w:spacing w:val="7"/>
          <w:w w:val="105"/>
        </w:rPr>
        <w:t> </w:t>
      </w:r>
      <w:r>
        <w:rPr>
          <w:color w:val="0F0F0F"/>
          <w:w w:val="105"/>
        </w:rPr>
        <w:t>and</w:t>
      </w:r>
      <w:r>
        <w:rPr>
          <w:color w:val="0F0F0F"/>
          <w:spacing w:val="2"/>
          <w:w w:val="105"/>
        </w:rPr>
        <w:t> </w:t>
      </w:r>
      <w:r>
        <w:rPr>
          <w:color w:val="0F0F0F"/>
          <w:w w:val="105"/>
        </w:rPr>
        <w:t>the</w:t>
      </w:r>
      <w:r>
        <w:rPr>
          <w:color w:val="0F0F0F"/>
          <w:spacing w:val="-6"/>
          <w:w w:val="105"/>
        </w:rPr>
        <w:t> </w:t>
      </w:r>
      <w:r>
        <w:rPr>
          <w:color w:val="0F0F0F"/>
          <w:w w:val="105"/>
        </w:rPr>
        <w:t>model</w:t>
      </w:r>
      <w:r>
        <w:rPr>
          <w:color w:val="0F0F0F"/>
          <w:spacing w:val="3"/>
          <w:w w:val="105"/>
        </w:rPr>
        <w:t> </w:t>
      </w:r>
      <w:r>
        <w:rPr>
          <w:color w:val="0F0F0F"/>
          <w:w w:val="105"/>
        </w:rPr>
        <w:t>weights</w:t>
      </w:r>
      <w:r>
        <w:rPr>
          <w:color w:val="0F0F0F"/>
          <w:spacing w:val="-2"/>
          <w:w w:val="105"/>
        </w:rPr>
        <w:t> </w:t>
      </w:r>
      <w:r>
        <w:rPr>
          <w:color w:val="0F0F0F"/>
          <w:w w:val="105"/>
        </w:rPr>
        <w:t>are</w:t>
      </w:r>
      <w:r>
        <w:rPr>
          <w:color w:val="0F0F0F"/>
          <w:spacing w:val="-6"/>
          <w:w w:val="105"/>
        </w:rPr>
        <w:t> </w:t>
      </w:r>
      <w:r>
        <w:rPr>
          <w:color w:val="0F0F0F"/>
          <w:w w:val="105"/>
        </w:rPr>
        <w:t>saved</w:t>
      </w:r>
      <w:r>
        <w:rPr>
          <w:color w:val="0F0F0F"/>
          <w:spacing w:val="2"/>
          <w:w w:val="105"/>
        </w:rPr>
        <w:t> </w:t>
      </w:r>
      <w:r>
        <w:rPr>
          <w:color w:val="0F0F0F"/>
          <w:w w:val="105"/>
        </w:rPr>
        <w:t>as</w:t>
      </w:r>
      <w:r>
        <w:rPr>
          <w:color w:val="0F0F0F"/>
          <w:spacing w:val="-10"/>
          <w:w w:val="105"/>
        </w:rPr>
        <w:t> </w:t>
      </w:r>
      <w:r>
        <w:rPr>
          <w:color w:val="0F0F0F"/>
          <w:w w:val="105"/>
        </w:rPr>
        <w:t>a</w:t>
      </w:r>
      <w:r>
        <w:rPr>
          <w:color w:val="0F0F0F"/>
          <w:spacing w:val="-8"/>
          <w:w w:val="105"/>
        </w:rPr>
        <w:t> </w:t>
      </w:r>
      <w:r>
        <w:rPr>
          <w:color w:val="0F0F0F"/>
          <w:w w:val="105"/>
        </w:rPr>
        <w:t>.h5</w:t>
      </w:r>
      <w:r>
        <w:rPr>
          <w:color w:val="0F0F0F"/>
          <w:spacing w:val="-3"/>
          <w:w w:val="105"/>
        </w:rPr>
        <w:t> </w:t>
      </w:r>
      <w:r>
        <w:rPr>
          <w:color w:val="0F0F0F"/>
          <w:spacing w:val="-2"/>
          <w:w w:val="105"/>
        </w:rPr>
        <w:t>file.</w:t>
      </w:r>
    </w:p>
    <w:p>
      <w:pPr>
        <w:pStyle w:val="BodyText"/>
      </w:pPr>
    </w:p>
    <w:p>
      <w:pPr>
        <w:pStyle w:val="BodyText"/>
      </w:pPr>
    </w:p>
    <w:p>
      <w:pPr>
        <w:pStyle w:val="BodyText"/>
        <w:spacing w:before="107"/>
      </w:pPr>
    </w:p>
    <w:p>
      <w:pPr>
        <w:pStyle w:val="Heading7"/>
        <w:numPr>
          <w:ilvl w:val="3"/>
          <w:numId w:val="23"/>
        </w:numPr>
        <w:tabs>
          <w:tab w:pos="3151" w:val="left" w:leader="none"/>
        </w:tabs>
        <w:spacing w:line="240" w:lineRule="auto" w:before="0" w:after="0"/>
        <w:ind w:left="3151" w:right="0" w:hanging="862"/>
        <w:jc w:val="left"/>
        <w:rPr>
          <w:color w:val="0F0F0F"/>
        </w:rPr>
      </w:pPr>
      <w:r>
        <w:rPr>
          <w:color w:val="0F0F0F"/>
        </w:rPr>
        <w:t>Convert</w:t>
      </w:r>
      <w:r>
        <w:rPr>
          <w:color w:val="0F0F0F"/>
          <w:spacing w:val="6"/>
        </w:rPr>
        <w:t> </w:t>
      </w:r>
      <w:r>
        <w:rPr>
          <w:color w:val="0F0F0F"/>
        </w:rPr>
        <w:t>The</w:t>
      </w:r>
      <w:r>
        <w:rPr>
          <w:color w:val="0F0F0F"/>
          <w:spacing w:val="3"/>
        </w:rPr>
        <w:t> </w:t>
      </w:r>
      <w:r>
        <w:rPr>
          <w:color w:val="0F0F0F"/>
        </w:rPr>
        <w:t>Model</w:t>
      </w:r>
      <w:r>
        <w:rPr>
          <w:color w:val="0F0F0F"/>
          <w:spacing w:val="6"/>
        </w:rPr>
        <w:t> </w:t>
      </w:r>
      <w:r>
        <w:rPr>
          <w:color w:val="0F0F0F"/>
        </w:rPr>
        <w:t>into</w:t>
      </w:r>
      <w:r>
        <w:rPr>
          <w:color w:val="0F0F0F"/>
          <w:spacing w:val="1"/>
        </w:rPr>
        <w:t> </w:t>
      </w:r>
      <w:r>
        <w:rPr>
          <w:color w:val="0F0F0F"/>
        </w:rPr>
        <w:t>A Mobile-Friendly</w:t>
      </w:r>
      <w:r>
        <w:rPr>
          <w:color w:val="0F0F0F"/>
          <w:spacing w:val="-16"/>
        </w:rPr>
        <w:t> </w:t>
      </w:r>
      <w:r>
        <w:rPr>
          <w:color w:val="0F0F0F"/>
          <w:spacing w:val="-2"/>
        </w:rPr>
        <w:t>Version</w:t>
      </w:r>
    </w:p>
    <w:p>
      <w:pPr>
        <w:pStyle w:val="BodyText"/>
        <w:spacing w:line="379" w:lineRule="auto" w:before="277"/>
        <w:ind w:left="843" w:right="830" w:hanging="1"/>
        <w:jc w:val="both"/>
      </w:pPr>
      <w:r>
        <w:rPr>
          <w:color w:val="0F0F0F"/>
          <w:w w:val="105"/>
        </w:rPr>
        <w:t>Converting</w:t>
      </w:r>
      <w:r>
        <w:rPr>
          <w:color w:val="0F0F0F"/>
          <w:spacing w:val="-3"/>
          <w:w w:val="105"/>
        </w:rPr>
        <w:t> </w:t>
      </w:r>
      <w:r>
        <w:rPr>
          <w:color w:val="0F0F0F"/>
          <w:w w:val="105"/>
        </w:rPr>
        <w:t>a</w:t>
      </w:r>
      <w:r>
        <w:rPr>
          <w:color w:val="0F0F0F"/>
          <w:spacing w:val="-13"/>
          <w:w w:val="105"/>
        </w:rPr>
        <w:t> </w:t>
      </w:r>
      <w:r>
        <w:rPr>
          <w:color w:val="0F0F0F"/>
          <w:w w:val="105"/>
        </w:rPr>
        <w:t>model</w:t>
      </w:r>
      <w:r>
        <w:rPr>
          <w:color w:val="0F0F0F"/>
          <w:spacing w:val="-7"/>
          <w:w w:val="105"/>
        </w:rPr>
        <w:t> </w:t>
      </w:r>
      <w:r>
        <w:rPr>
          <w:color w:val="0F0F0F"/>
          <w:w w:val="105"/>
        </w:rPr>
        <w:t>from</w:t>
      </w:r>
      <w:r>
        <w:rPr>
          <w:color w:val="0F0F0F"/>
          <w:spacing w:val="-9"/>
          <w:w w:val="105"/>
        </w:rPr>
        <w:t> </w:t>
      </w:r>
      <w:r>
        <w:rPr>
          <w:color w:val="0F0F0F"/>
          <w:w w:val="105"/>
        </w:rPr>
        <w:t>the</w:t>
      </w:r>
      <w:r>
        <w:rPr>
          <w:color w:val="0F0F0F"/>
          <w:spacing w:val="-9"/>
          <w:w w:val="105"/>
        </w:rPr>
        <w:t> </w:t>
      </w:r>
      <w:r>
        <w:rPr>
          <w:color w:val="0F0F0F"/>
          <w:w w:val="105"/>
        </w:rPr>
        <w:t>.h5</w:t>
      </w:r>
      <w:r>
        <w:rPr>
          <w:color w:val="0F0F0F"/>
          <w:spacing w:val="-8"/>
          <w:w w:val="105"/>
        </w:rPr>
        <w:t> </w:t>
      </w:r>
      <w:r>
        <w:rPr>
          <w:color w:val="0F0F0F"/>
          <w:w w:val="105"/>
        </w:rPr>
        <w:t>format to</w:t>
      </w:r>
      <w:r>
        <w:rPr>
          <w:color w:val="0F0F0F"/>
          <w:spacing w:val="-10"/>
          <w:w w:val="105"/>
        </w:rPr>
        <w:t> </w:t>
      </w:r>
      <w:r>
        <w:rPr>
          <w:color w:val="0F0F0F"/>
          <w:w w:val="105"/>
        </w:rPr>
        <w:t>the</w:t>
      </w:r>
      <w:r>
        <w:rPr>
          <w:color w:val="0F0F0F"/>
          <w:spacing w:val="-9"/>
          <w:w w:val="105"/>
        </w:rPr>
        <w:t> </w:t>
      </w:r>
      <w:r>
        <w:rPr>
          <w:color w:val="0F0F0F"/>
          <w:w w:val="105"/>
        </w:rPr>
        <w:t>.tflite(TensorFlow</w:t>
      </w:r>
      <w:r>
        <w:rPr>
          <w:color w:val="0F0F0F"/>
          <w:spacing w:val="-12"/>
          <w:w w:val="105"/>
        </w:rPr>
        <w:t> </w:t>
      </w:r>
      <w:r>
        <w:rPr>
          <w:color w:val="0F0F0F"/>
          <w:w w:val="105"/>
        </w:rPr>
        <w:t>Lite)</w:t>
      </w:r>
      <w:r>
        <w:rPr>
          <w:color w:val="0F0F0F"/>
          <w:spacing w:val="-8"/>
          <w:w w:val="105"/>
        </w:rPr>
        <w:t> </w:t>
      </w:r>
      <w:r>
        <w:rPr>
          <w:color w:val="0F0F0F"/>
          <w:w w:val="105"/>
        </w:rPr>
        <w:t>format</w:t>
      </w:r>
      <w:r>
        <w:rPr>
          <w:color w:val="0F0F0F"/>
          <w:spacing w:val="-1"/>
          <w:w w:val="105"/>
        </w:rPr>
        <w:t> </w:t>
      </w:r>
      <w:r>
        <w:rPr>
          <w:color w:val="0F0F0F"/>
          <w:w w:val="105"/>
        </w:rPr>
        <w:t>is</w:t>
      </w:r>
      <w:r>
        <w:rPr>
          <w:color w:val="0F0F0F"/>
          <w:spacing w:val="-14"/>
          <w:w w:val="105"/>
        </w:rPr>
        <w:t> </w:t>
      </w:r>
      <w:r>
        <w:rPr>
          <w:color w:val="0F0F0F"/>
          <w:w w:val="105"/>
        </w:rPr>
        <w:t>done</w:t>
      </w:r>
      <w:r>
        <w:rPr>
          <w:color w:val="0F0F0F"/>
          <w:spacing w:val="-5"/>
          <w:w w:val="105"/>
        </w:rPr>
        <w:t> </w:t>
      </w:r>
      <w:r>
        <w:rPr>
          <w:color w:val="0F0F0F"/>
          <w:w w:val="105"/>
        </w:rPr>
        <w:t>to</w:t>
      </w:r>
      <w:r>
        <w:rPr>
          <w:color w:val="0F0F0F"/>
          <w:spacing w:val="-14"/>
          <w:w w:val="105"/>
        </w:rPr>
        <w:t> </w:t>
      </w:r>
      <w:r>
        <w:rPr>
          <w:color w:val="0F0F0F"/>
          <w:w w:val="105"/>
        </w:rPr>
        <w:t>optimize</w:t>
      </w:r>
      <w:r>
        <w:rPr>
          <w:color w:val="0F0F0F"/>
          <w:spacing w:val="-3"/>
          <w:w w:val="105"/>
        </w:rPr>
        <w:t> </w:t>
      </w:r>
      <w:r>
        <w:rPr>
          <w:color w:val="0F0F0F"/>
          <w:w w:val="105"/>
        </w:rPr>
        <w:t>the</w:t>
      </w:r>
      <w:r>
        <w:rPr>
          <w:color w:val="0F0F0F"/>
          <w:spacing w:val="-6"/>
          <w:w w:val="105"/>
        </w:rPr>
        <w:t> </w:t>
      </w:r>
      <w:r>
        <w:rPr>
          <w:color w:val="0F0F0F"/>
          <w:w w:val="105"/>
        </w:rPr>
        <w:t>model</w:t>
      </w:r>
      <w:r>
        <w:rPr>
          <w:color w:val="0F0F0F"/>
          <w:spacing w:val="-2"/>
          <w:w w:val="105"/>
        </w:rPr>
        <w:t> </w:t>
      </w:r>
      <w:r>
        <w:rPr>
          <w:color w:val="0F0F0F"/>
          <w:w w:val="105"/>
        </w:rPr>
        <w:t>for deployment on</w:t>
      </w:r>
      <w:r>
        <w:rPr>
          <w:color w:val="0F0F0F"/>
          <w:spacing w:val="-8"/>
          <w:w w:val="105"/>
        </w:rPr>
        <w:t> </w:t>
      </w:r>
      <w:r>
        <w:rPr>
          <w:color w:val="0F0F0F"/>
          <w:w w:val="105"/>
        </w:rPr>
        <w:t>resource-constrained</w:t>
      </w:r>
      <w:r>
        <w:rPr>
          <w:color w:val="0F0F0F"/>
          <w:spacing w:val="-8"/>
          <w:w w:val="105"/>
        </w:rPr>
        <w:t> </w:t>
      </w:r>
      <w:r>
        <w:rPr>
          <w:color w:val="0F0F0F"/>
          <w:w w:val="105"/>
        </w:rPr>
        <w:t>devices such</w:t>
      </w:r>
      <w:r>
        <w:rPr>
          <w:color w:val="0F0F0F"/>
          <w:spacing w:val="-7"/>
          <w:w w:val="105"/>
        </w:rPr>
        <w:t> </w:t>
      </w:r>
      <w:r>
        <w:rPr>
          <w:color w:val="0F0F0F"/>
          <w:w w:val="105"/>
        </w:rPr>
        <w:t>as</w:t>
      </w:r>
      <w:r>
        <w:rPr>
          <w:color w:val="0F0F0F"/>
          <w:spacing w:val="-11"/>
          <w:w w:val="105"/>
        </w:rPr>
        <w:t> </w:t>
      </w:r>
      <w:r>
        <w:rPr>
          <w:color w:val="0F0F0F"/>
          <w:w w:val="105"/>
        </w:rPr>
        <w:t>mobile devices.</w:t>
      </w:r>
      <w:r>
        <w:rPr>
          <w:color w:val="0F0F0F"/>
          <w:spacing w:val="-3"/>
          <w:w w:val="105"/>
        </w:rPr>
        <w:t> </w:t>
      </w:r>
      <w:r>
        <w:rPr>
          <w:color w:val="0F0F0F"/>
          <w:w w:val="105"/>
        </w:rPr>
        <w:t>The</w:t>
      </w:r>
      <w:r>
        <w:rPr>
          <w:color w:val="0F0F0F"/>
          <w:spacing w:val="-5"/>
          <w:w w:val="105"/>
        </w:rPr>
        <w:t> </w:t>
      </w:r>
      <w:r>
        <w:rPr>
          <w:color w:val="0F0F0F"/>
          <w:w w:val="105"/>
        </w:rPr>
        <w:t>.h5</w:t>
      </w:r>
      <w:r>
        <w:rPr>
          <w:color w:val="0F0F0F"/>
          <w:spacing w:val="-8"/>
          <w:w w:val="105"/>
        </w:rPr>
        <w:t> </w:t>
      </w:r>
      <w:r>
        <w:rPr>
          <w:color w:val="0F0F0F"/>
          <w:w w:val="105"/>
        </w:rPr>
        <w:t>format is</w:t>
      </w:r>
      <w:r>
        <w:rPr>
          <w:color w:val="0F0F0F"/>
          <w:spacing w:val="-7"/>
          <w:w w:val="105"/>
        </w:rPr>
        <w:t> </w:t>
      </w:r>
      <w:r>
        <w:rPr>
          <w:color w:val="0F0F0F"/>
          <w:w w:val="105"/>
        </w:rPr>
        <w:t>mainly used to</w:t>
      </w:r>
      <w:r>
        <w:rPr>
          <w:color w:val="0F0F0F"/>
          <w:spacing w:val="-5"/>
          <w:w w:val="105"/>
        </w:rPr>
        <w:t> </w:t>
      </w:r>
      <w:r>
        <w:rPr>
          <w:color w:val="0F0F0F"/>
          <w:w w:val="105"/>
        </w:rPr>
        <w:t>save</w:t>
      </w:r>
      <w:r>
        <w:rPr>
          <w:color w:val="0F0F0F"/>
          <w:spacing w:val="-4"/>
          <w:w w:val="105"/>
        </w:rPr>
        <w:t> </w:t>
      </w:r>
      <w:r>
        <w:rPr>
          <w:color w:val="0F0F0F"/>
          <w:w w:val="105"/>
        </w:rPr>
        <w:t>the model architecture,</w:t>
      </w:r>
      <w:r>
        <w:rPr>
          <w:color w:val="0F0F0F"/>
          <w:w w:val="105"/>
        </w:rPr>
        <w:t> weights, and optimizer</w:t>
      </w:r>
      <w:r>
        <w:rPr>
          <w:color w:val="0F0F0F"/>
          <w:w w:val="105"/>
        </w:rPr>
        <w:t> state, while the .tflite format is designed</w:t>
      </w:r>
      <w:r>
        <w:rPr>
          <w:color w:val="0F0F0F"/>
          <w:w w:val="105"/>
        </w:rPr>
        <w:t> to be smaller in size and more</w:t>
      </w:r>
      <w:r>
        <w:rPr>
          <w:color w:val="0F0F0F"/>
          <w:spacing w:val="-14"/>
          <w:w w:val="105"/>
        </w:rPr>
        <w:t> </w:t>
      </w:r>
      <w:r>
        <w:rPr>
          <w:color w:val="0F0F0F"/>
          <w:w w:val="105"/>
        </w:rPr>
        <w:t>efficient</w:t>
      </w:r>
      <w:r>
        <w:rPr>
          <w:color w:val="0F0F0F"/>
          <w:spacing w:val="-14"/>
          <w:w w:val="105"/>
        </w:rPr>
        <w:t> </w:t>
      </w:r>
      <w:r>
        <w:rPr>
          <w:color w:val="0F0F0F"/>
          <w:w w:val="105"/>
        </w:rPr>
        <w:t>in</w:t>
      </w:r>
      <w:r>
        <w:rPr>
          <w:color w:val="0F0F0F"/>
          <w:spacing w:val="-14"/>
          <w:w w:val="105"/>
        </w:rPr>
        <w:t> </w:t>
      </w:r>
      <w:r>
        <w:rPr>
          <w:color w:val="0F0F0F"/>
          <w:w w:val="105"/>
        </w:rPr>
        <w:t>terms</w:t>
      </w:r>
      <w:r>
        <w:rPr>
          <w:color w:val="0F0F0F"/>
          <w:spacing w:val="-14"/>
          <w:w w:val="105"/>
        </w:rPr>
        <w:t> </w:t>
      </w:r>
      <w:r>
        <w:rPr>
          <w:color w:val="0F0F0F"/>
          <w:w w:val="105"/>
        </w:rPr>
        <w:t>of</w:t>
      </w:r>
      <w:r>
        <w:rPr>
          <w:color w:val="0F0F0F"/>
          <w:spacing w:val="-13"/>
          <w:w w:val="105"/>
        </w:rPr>
        <w:t> </w:t>
      </w:r>
      <w:r>
        <w:rPr>
          <w:color w:val="0F0F0F"/>
          <w:w w:val="105"/>
        </w:rPr>
        <w:t>memory</w:t>
      </w:r>
      <w:r>
        <w:rPr>
          <w:color w:val="0F0F0F"/>
          <w:spacing w:val="-14"/>
          <w:w w:val="105"/>
        </w:rPr>
        <w:t> </w:t>
      </w:r>
      <w:r>
        <w:rPr>
          <w:color w:val="0F0F0F"/>
          <w:w w:val="105"/>
        </w:rPr>
        <w:t>and</w:t>
      </w:r>
      <w:r>
        <w:rPr>
          <w:color w:val="0F0F0F"/>
          <w:spacing w:val="-13"/>
          <w:w w:val="105"/>
        </w:rPr>
        <w:t> </w:t>
      </w:r>
      <w:r>
        <w:rPr>
          <w:color w:val="0F0F0F"/>
          <w:w w:val="105"/>
        </w:rPr>
        <w:t>computational</w:t>
      </w:r>
      <w:r>
        <w:rPr>
          <w:color w:val="0F0F0F"/>
          <w:spacing w:val="5"/>
          <w:w w:val="105"/>
        </w:rPr>
        <w:t> </w:t>
      </w:r>
      <w:r>
        <w:rPr>
          <w:color w:val="0F0F0F"/>
          <w:w w:val="105"/>
        </w:rPr>
        <w:t>resources.</w:t>
      </w:r>
      <w:r>
        <w:rPr>
          <w:color w:val="0F0F0F"/>
          <w:spacing w:val="-5"/>
          <w:w w:val="105"/>
        </w:rPr>
        <w:t> </w:t>
      </w:r>
      <w:r>
        <w:rPr>
          <w:color w:val="0F0F0F"/>
          <w:w w:val="105"/>
        </w:rPr>
        <w:t>This</w:t>
      </w:r>
      <w:r>
        <w:rPr>
          <w:color w:val="0F0F0F"/>
          <w:spacing w:val="-14"/>
          <w:w w:val="105"/>
        </w:rPr>
        <w:t> </w:t>
      </w:r>
      <w:r>
        <w:rPr>
          <w:color w:val="0F0F0F"/>
          <w:w w:val="105"/>
        </w:rPr>
        <w:t>makes</w:t>
      </w:r>
      <w:r>
        <w:rPr>
          <w:color w:val="0F0F0F"/>
          <w:spacing w:val="-12"/>
          <w:w w:val="105"/>
        </w:rPr>
        <w:t> </w:t>
      </w:r>
      <w:r>
        <w:rPr>
          <w:color w:val="0F0F0F"/>
          <w:w w:val="105"/>
        </w:rPr>
        <w:t>it</w:t>
      </w:r>
      <w:r>
        <w:rPr>
          <w:color w:val="0F0F0F"/>
          <w:spacing w:val="-14"/>
          <w:w w:val="105"/>
        </w:rPr>
        <w:t> </w:t>
      </w:r>
      <w:r>
        <w:rPr>
          <w:color w:val="0F0F0F"/>
          <w:w w:val="105"/>
        </w:rPr>
        <w:t>more</w:t>
      </w:r>
      <w:r>
        <w:rPr>
          <w:color w:val="0F0F0F"/>
          <w:spacing w:val="-13"/>
          <w:w w:val="105"/>
        </w:rPr>
        <w:t> </w:t>
      </w:r>
      <w:r>
        <w:rPr>
          <w:color w:val="0F0F0F"/>
          <w:w w:val="105"/>
        </w:rPr>
        <w:t>appropriate for</w:t>
      </w:r>
      <w:r>
        <w:rPr>
          <w:color w:val="0F0F0F"/>
          <w:spacing w:val="-14"/>
          <w:w w:val="105"/>
        </w:rPr>
        <w:t> </w:t>
      </w:r>
      <w:r>
        <w:rPr>
          <w:color w:val="0F0F0F"/>
          <w:w w:val="105"/>
        </w:rPr>
        <w:t>deployment on mobile devices, which often have limited resources compared to</w:t>
      </w:r>
      <w:r>
        <w:rPr>
          <w:color w:val="0F0F0F"/>
          <w:spacing w:val="-3"/>
          <w:w w:val="105"/>
        </w:rPr>
        <w:t> </w:t>
      </w:r>
      <w:r>
        <w:rPr>
          <w:color w:val="0F0F0F"/>
          <w:w w:val="105"/>
        </w:rPr>
        <w:t>desktop or cloud-based</w:t>
      </w:r>
      <w:r>
        <w:rPr>
          <w:color w:val="0F0F0F"/>
          <w:w w:val="105"/>
        </w:rPr>
        <w:t> systems.</w:t>
      </w:r>
    </w:p>
    <w:p>
      <w:pPr>
        <w:spacing w:after="0" w:line="379" w:lineRule="auto"/>
        <w:jc w:val="both"/>
        <w:sectPr>
          <w:headerReference w:type="default" r:id="rId169"/>
          <w:footerReference w:type="default" r:id="rId170"/>
          <w:pgSz w:w="11910" w:h="16840"/>
          <w:pgMar w:header="658" w:footer="1400" w:top="1280" w:bottom="1600" w:left="240" w:right="220"/>
        </w:sectPr>
      </w:pPr>
    </w:p>
    <w:p>
      <w:pPr>
        <w:pStyle w:val="BodyText"/>
        <w:spacing w:before="10"/>
        <w:rPr>
          <w:sz w:val="14"/>
        </w:rPr>
      </w:pPr>
    </w:p>
    <w:p>
      <w:pPr>
        <w:pStyle w:val="BodyText"/>
        <w:ind w:left="855"/>
        <w:rPr>
          <w:sz w:val="20"/>
        </w:rPr>
      </w:pPr>
      <w:r>
        <w:rPr>
          <w:sz w:val="20"/>
        </w:rPr>
        <mc:AlternateContent>
          <mc:Choice Requires="wps">
            <w:drawing>
              <wp:inline distT="0" distB="0" distL="0" distR="0">
                <wp:extent cx="5758180" cy="2553970"/>
                <wp:effectExtent l="9525" t="0" r="0" b="8255"/>
                <wp:docPr id="669" name="Group 669"/>
                <wp:cNvGraphicFramePr>
                  <a:graphicFrameLocks/>
                </wp:cNvGraphicFramePr>
                <a:graphic>
                  <a:graphicData uri="http://schemas.microsoft.com/office/word/2010/wordprocessingGroup">
                    <wpg:wgp>
                      <wpg:cNvPr id="669" name="Group 669"/>
                      <wpg:cNvGrpSpPr/>
                      <wpg:grpSpPr>
                        <a:xfrm>
                          <a:off x="0" y="0"/>
                          <a:ext cx="5758180" cy="2553970"/>
                          <a:chExt cx="5758180" cy="2553970"/>
                        </a:xfrm>
                      </wpg:grpSpPr>
                      <pic:pic>
                        <pic:nvPicPr>
                          <pic:cNvPr id="670" name="Image 670"/>
                          <pic:cNvPicPr/>
                        </pic:nvPicPr>
                        <pic:blipFill>
                          <a:blip r:embed="rId173" cstate="print"/>
                          <a:stretch>
                            <a:fillRect/>
                          </a:stretch>
                        </pic:blipFill>
                        <pic:spPr>
                          <a:xfrm>
                            <a:off x="9820" y="9439"/>
                            <a:ext cx="5737859" cy="2493164"/>
                          </a:xfrm>
                          <a:prstGeom prst="rect">
                            <a:avLst/>
                          </a:prstGeom>
                        </pic:spPr>
                      </pic:pic>
                      <wps:wsp>
                        <wps:cNvPr id="671" name="Graphic 671"/>
                        <wps:cNvSpPr/>
                        <wps:spPr>
                          <a:xfrm>
                            <a:off x="5343" y="5343"/>
                            <a:ext cx="5747385" cy="2543810"/>
                          </a:xfrm>
                          <a:custGeom>
                            <a:avLst/>
                            <a:gdLst/>
                            <a:ahLst/>
                            <a:cxnLst/>
                            <a:rect l="l" t="t" r="r" b="b"/>
                            <a:pathLst>
                              <a:path w="5747385" h="2543810">
                                <a:moveTo>
                                  <a:pt x="0" y="2543270"/>
                                </a:moveTo>
                                <a:lnTo>
                                  <a:pt x="5747004" y="2543270"/>
                                </a:lnTo>
                                <a:lnTo>
                                  <a:pt x="5747004" y="0"/>
                                </a:lnTo>
                                <a:lnTo>
                                  <a:pt x="0" y="0"/>
                                </a:lnTo>
                                <a:lnTo>
                                  <a:pt x="0" y="2543270"/>
                                </a:lnTo>
                                <a:close/>
                              </a:path>
                            </a:pathLst>
                          </a:custGeom>
                          <a:ln w="106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4pt;height:201.1pt;mso-position-horizontal-relative:char;mso-position-vertical-relative:line" id="docshapegroup445" coordorigin="0,0" coordsize="9068,4022">
                <v:shape style="position:absolute;left:15;top:14;width:9036;height:3927" type="#_x0000_t75" id="docshape446" stroked="false">
                  <v:imagedata r:id="rId173" o:title=""/>
                </v:shape>
                <v:rect style="position:absolute;left:8;top:8;width:9051;height:4006" id="docshape447" filled="false" stroked="true" strokeweight=".8415pt" strokecolor="#000000">
                  <v:stroke dashstyle="solid"/>
                </v:rect>
              </v:group>
            </w:pict>
          </mc:Fallback>
        </mc:AlternateContent>
      </w:r>
      <w:r>
        <w:rPr>
          <w:sz w:val="20"/>
        </w:rPr>
      </w:r>
    </w:p>
    <w:p>
      <w:pPr>
        <w:pStyle w:val="BodyText"/>
        <w:spacing w:before="19"/>
      </w:pPr>
    </w:p>
    <w:p>
      <w:pPr>
        <w:pStyle w:val="BodyText"/>
        <w:spacing w:line="540" w:lineRule="auto"/>
        <w:ind w:left="844" w:right="837" w:hanging="1"/>
      </w:pPr>
      <w:r>
        <w:rPr>
          <w:color w:val="0F0F0F"/>
          <w:w w:val="105"/>
        </w:rPr>
        <w:t>As</w:t>
      </w:r>
      <w:r>
        <w:rPr>
          <w:color w:val="0F0F0F"/>
          <w:spacing w:val="-12"/>
          <w:w w:val="105"/>
        </w:rPr>
        <w:t> </w:t>
      </w:r>
      <w:r>
        <w:rPr>
          <w:color w:val="0F0F0F"/>
          <w:w w:val="105"/>
        </w:rPr>
        <w:t>this</w:t>
      </w:r>
      <w:r>
        <w:rPr>
          <w:color w:val="0F0F0F"/>
          <w:spacing w:val="-11"/>
          <w:w w:val="105"/>
        </w:rPr>
        <w:t> </w:t>
      </w:r>
      <w:r>
        <w:rPr>
          <w:color w:val="0F0F0F"/>
          <w:w w:val="105"/>
        </w:rPr>
        <w:t>project</w:t>
      </w:r>
      <w:r>
        <w:rPr>
          <w:color w:val="0F0F0F"/>
          <w:spacing w:val="-5"/>
          <w:w w:val="105"/>
        </w:rPr>
        <w:t> </w:t>
      </w:r>
      <w:r>
        <w:rPr>
          <w:color w:val="0F0F0F"/>
          <w:w w:val="105"/>
        </w:rPr>
        <w:t>uses</w:t>
      </w:r>
      <w:r>
        <w:rPr>
          <w:color w:val="0F0F0F"/>
          <w:spacing w:val="-14"/>
          <w:w w:val="105"/>
        </w:rPr>
        <w:t> </w:t>
      </w:r>
      <w:r>
        <w:rPr>
          <w:color w:val="0F0F0F"/>
          <w:w w:val="105"/>
        </w:rPr>
        <w:t>six</w:t>
      </w:r>
      <w:r>
        <w:rPr>
          <w:color w:val="0F0F0F"/>
          <w:spacing w:val="-14"/>
          <w:w w:val="105"/>
        </w:rPr>
        <w:t> </w:t>
      </w:r>
      <w:r>
        <w:rPr>
          <w:color w:val="0F0F0F"/>
          <w:w w:val="105"/>
        </w:rPr>
        <w:t>models,</w:t>
      </w:r>
      <w:r>
        <w:rPr>
          <w:color w:val="0F0F0F"/>
          <w:spacing w:val="-7"/>
          <w:w w:val="105"/>
        </w:rPr>
        <w:t> </w:t>
      </w:r>
      <w:r>
        <w:rPr>
          <w:color w:val="0F0F0F"/>
          <w:w w:val="105"/>
        </w:rPr>
        <w:t>the</w:t>
      </w:r>
      <w:r>
        <w:rPr>
          <w:color w:val="0F0F0F"/>
          <w:spacing w:val="-14"/>
          <w:w w:val="105"/>
        </w:rPr>
        <w:t> </w:t>
      </w:r>
      <w:r>
        <w:rPr>
          <w:color w:val="0F0F0F"/>
          <w:w w:val="105"/>
        </w:rPr>
        <w:t>.tflit</w:t>
      </w:r>
      <w:r>
        <w:rPr>
          <w:color w:val="0F0F0F"/>
          <w:spacing w:val="-10"/>
          <w:w w:val="105"/>
        </w:rPr>
        <w:t> </w:t>
      </w:r>
      <w:r>
        <w:rPr>
          <w:color w:val="0F0F0F"/>
          <w:w w:val="105"/>
        </w:rPr>
        <w:t>files</w:t>
      </w:r>
      <w:r>
        <w:rPr>
          <w:color w:val="0F0F0F"/>
          <w:spacing w:val="-12"/>
          <w:w w:val="105"/>
        </w:rPr>
        <w:t> </w:t>
      </w:r>
      <w:r>
        <w:rPr>
          <w:color w:val="0F0F0F"/>
          <w:w w:val="105"/>
        </w:rPr>
        <w:t>have</w:t>
      </w:r>
      <w:r>
        <w:rPr>
          <w:color w:val="0F0F0F"/>
          <w:spacing w:val="-7"/>
          <w:w w:val="105"/>
        </w:rPr>
        <w:t> </w:t>
      </w:r>
      <w:r>
        <w:rPr>
          <w:color w:val="0F0F0F"/>
          <w:w w:val="105"/>
        </w:rPr>
        <w:t>been</w:t>
      </w:r>
      <w:r>
        <w:rPr>
          <w:color w:val="0F0F0F"/>
          <w:spacing w:val="-14"/>
          <w:w w:val="105"/>
        </w:rPr>
        <w:t> </w:t>
      </w:r>
      <w:r>
        <w:rPr>
          <w:color w:val="0F0F0F"/>
          <w:w w:val="105"/>
        </w:rPr>
        <w:t>further</w:t>
      </w:r>
      <w:r>
        <w:rPr>
          <w:color w:val="0F0F0F"/>
          <w:spacing w:val="-6"/>
          <w:w w:val="105"/>
        </w:rPr>
        <w:t> </w:t>
      </w:r>
      <w:r>
        <w:rPr>
          <w:color w:val="0F0F0F"/>
          <w:w w:val="105"/>
        </w:rPr>
        <w:t>reduced</w:t>
      </w:r>
      <w:r>
        <w:rPr>
          <w:color w:val="0F0F0F"/>
          <w:spacing w:val="-1"/>
          <w:w w:val="105"/>
        </w:rPr>
        <w:t> </w:t>
      </w:r>
      <w:r>
        <w:rPr>
          <w:color w:val="0F0F0F"/>
          <w:w w:val="105"/>
        </w:rPr>
        <w:t>by</w:t>
      </w:r>
      <w:r>
        <w:rPr>
          <w:color w:val="0F0F0F"/>
          <w:spacing w:val="-11"/>
          <w:w w:val="105"/>
        </w:rPr>
        <w:t> </w:t>
      </w:r>
      <w:r>
        <w:rPr>
          <w:color w:val="0F0F0F"/>
          <w:w w:val="105"/>
        </w:rPr>
        <w:t>their</w:t>
      </w:r>
      <w:r>
        <w:rPr>
          <w:color w:val="0F0F0F"/>
          <w:spacing w:val="-10"/>
          <w:w w:val="105"/>
        </w:rPr>
        <w:t> </w:t>
      </w:r>
      <w:r>
        <w:rPr>
          <w:color w:val="0F0F0F"/>
          <w:w w:val="105"/>
        </w:rPr>
        <w:t>sizes</w:t>
      </w:r>
      <w:r>
        <w:rPr>
          <w:color w:val="0F0F0F"/>
          <w:spacing w:val="-11"/>
          <w:w w:val="105"/>
        </w:rPr>
        <w:t> </w:t>
      </w:r>
      <w:r>
        <w:rPr>
          <w:color w:val="0F0F0F"/>
          <w:w w:val="105"/>
        </w:rPr>
        <w:t>using</w:t>
      </w:r>
      <w:r>
        <w:rPr>
          <w:color w:val="0F0F0F"/>
          <w:spacing w:val="-12"/>
          <w:w w:val="105"/>
        </w:rPr>
        <w:t> </w:t>
      </w:r>
      <w:r>
        <w:rPr>
          <w:color w:val="0F0F0F"/>
          <w:w w:val="105"/>
        </w:rPr>
        <w:t>model</w:t>
      </w:r>
      <w:r>
        <w:rPr>
          <w:color w:val="0F0F0F"/>
          <w:spacing w:val="-12"/>
          <w:w w:val="105"/>
        </w:rPr>
        <w:t> </w:t>
      </w:r>
      <w:r>
        <w:rPr>
          <w:color w:val="0F0F0F"/>
          <w:w w:val="105"/>
        </w:rPr>
        <w:t>optimization. The Plant Care Mobile Application's six models are as follows,</w:t>
      </w:r>
    </w:p>
    <w:p>
      <w:pPr>
        <w:pStyle w:val="Heading9"/>
        <w:numPr>
          <w:ilvl w:val="4"/>
          <w:numId w:val="23"/>
        </w:numPr>
        <w:tabs>
          <w:tab w:pos="3299" w:val="left" w:leader="none"/>
        </w:tabs>
        <w:spacing w:line="257" w:lineRule="exact" w:before="0" w:after="0"/>
        <w:ind w:left="3299" w:right="0" w:hanging="1010"/>
        <w:jc w:val="left"/>
        <w:rPr>
          <w:color w:val="0F0F0F"/>
        </w:rPr>
      </w:pPr>
      <w:r>
        <w:rPr>
          <w:color w:val="0F0F0F"/>
          <w:spacing w:val="-2"/>
        </w:rPr>
        <w:t>Validation</w:t>
      </w:r>
      <w:r>
        <w:rPr>
          <w:color w:val="0F0F0F"/>
          <w:spacing w:val="10"/>
        </w:rPr>
        <w:t> </w:t>
      </w:r>
      <w:r>
        <w:rPr>
          <w:color w:val="0F0F0F"/>
          <w:spacing w:val="-2"/>
        </w:rPr>
        <w:t>Model</w:t>
      </w:r>
    </w:p>
    <w:p>
      <w:pPr>
        <w:pStyle w:val="BodyText"/>
        <w:spacing w:line="372" w:lineRule="auto" w:before="156"/>
        <w:ind w:left="843" w:right="837" w:firstLine="1"/>
      </w:pPr>
      <w:r>
        <w:rPr>
          <w:color w:val="0F0F0F"/>
          <w:w w:val="105"/>
        </w:rPr>
        <w:t>This model works as the first layer of the disease detection</w:t>
      </w:r>
      <w:r>
        <w:rPr>
          <w:color w:val="0F0F0F"/>
          <w:spacing w:val="24"/>
          <w:w w:val="105"/>
        </w:rPr>
        <w:t> </w:t>
      </w:r>
      <w:r>
        <w:rPr>
          <w:color w:val="0F0F0F"/>
          <w:w w:val="105"/>
        </w:rPr>
        <w:t>process. It has five classes, one separate class for each crop. It identifies the input image crop and outputs the results.</w:t>
      </w:r>
    </w:p>
    <w:p>
      <w:pPr>
        <w:pStyle w:val="BodyText"/>
        <w:spacing w:before="169"/>
        <w:ind w:left="842"/>
      </w:pPr>
      <w:r>
        <w:rPr>
          <w:b/>
          <w:color w:val="0F0F0F"/>
          <w:w w:val="105"/>
        </w:rPr>
        <w:t>Classes:</w:t>
      </w:r>
      <w:r>
        <w:rPr>
          <w:b/>
          <w:color w:val="0F0F0F"/>
          <w:spacing w:val="-2"/>
          <w:w w:val="105"/>
        </w:rPr>
        <w:t> </w:t>
      </w:r>
      <w:r>
        <w:rPr>
          <w:color w:val="0F0F0F"/>
          <w:w w:val="105"/>
        </w:rPr>
        <w:t>Cinnamon,</w:t>
      </w:r>
      <w:r>
        <w:rPr>
          <w:color w:val="0F0F0F"/>
          <w:spacing w:val="7"/>
          <w:w w:val="105"/>
        </w:rPr>
        <w:t> </w:t>
      </w:r>
      <w:r>
        <w:rPr>
          <w:color w:val="0F0F0F"/>
          <w:w w:val="105"/>
        </w:rPr>
        <w:t>Coffee,</w:t>
      </w:r>
      <w:r>
        <w:rPr>
          <w:color w:val="0F0F0F"/>
          <w:spacing w:val="-2"/>
          <w:w w:val="105"/>
        </w:rPr>
        <w:t> </w:t>
      </w:r>
      <w:r>
        <w:rPr>
          <w:color w:val="0F0F0F"/>
          <w:w w:val="105"/>
        </w:rPr>
        <w:t>Rice,</w:t>
      </w:r>
      <w:r>
        <w:rPr>
          <w:color w:val="0F0F0F"/>
          <w:spacing w:val="-4"/>
          <w:w w:val="105"/>
        </w:rPr>
        <w:t> </w:t>
      </w:r>
      <w:r>
        <w:rPr>
          <w:color w:val="0F0F0F"/>
          <w:w w:val="105"/>
        </w:rPr>
        <w:t>tea,</w:t>
      </w:r>
      <w:r>
        <w:rPr>
          <w:color w:val="0F0F0F"/>
          <w:spacing w:val="-8"/>
          <w:w w:val="105"/>
        </w:rPr>
        <w:t> </w:t>
      </w:r>
      <w:r>
        <w:rPr>
          <w:color w:val="0F0F0F"/>
          <w:w w:val="105"/>
        </w:rPr>
        <w:t>Tea</w:t>
      </w:r>
      <w:r>
        <w:rPr>
          <w:color w:val="0F0F0F"/>
          <w:spacing w:val="-7"/>
          <w:w w:val="105"/>
        </w:rPr>
        <w:t> </w:t>
      </w:r>
      <w:r>
        <w:rPr>
          <w:color w:val="0F0F0F"/>
          <w:w w:val="105"/>
        </w:rPr>
        <w:t>and</w:t>
      </w:r>
      <w:r>
        <w:rPr>
          <w:color w:val="0F0F0F"/>
          <w:spacing w:val="-5"/>
          <w:w w:val="105"/>
        </w:rPr>
        <w:t> </w:t>
      </w:r>
      <w:r>
        <w:rPr>
          <w:color w:val="0F0F0F"/>
          <w:spacing w:val="-2"/>
          <w:w w:val="105"/>
        </w:rPr>
        <w:t>Tomato</w:t>
      </w:r>
    </w:p>
    <w:p>
      <w:pPr>
        <w:pStyle w:val="BodyText"/>
        <w:spacing w:before="46"/>
      </w:pPr>
    </w:p>
    <w:p>
      <w:pPr>
        <w:pStyle w:val="Heading9"/>
        <w:numPr>
          <w:ilvl w:val="4"/>
          <w:numId w:val="23"/>
        </w:numPr>
        <w:tabs>
          <w:tab w:pos="3296" w:val="left" w:leader="none"/>
        </w:tabs>
        <w:spacing w:line="240" w:lineRule="auto" w:before="1" w:after="0"/>
        <w:ind w:left="3296" w:right="0" w:hanging="1007"/>
        <w:jc w:val="left"/>
        <w:rPr>
          <w:color w:val="0F0F0F"/>
        </w:rPr>
      </w:pPr>
      <w:r>
        <w:rPr>
          <w:color w:val="0F0F0F"/>
        </w:rPr>
        <w:t>Cinnamon</w:t>
      </w:r>
      <w:r>
        <w:rPr>
          <w:color w:val="0F0F0F"/>
          <w:spacing w:val="-4"/>
        </w:rPr>
        <w:t> </w:t>
      </w:r>
      <w:r>
        <w:rPr>
          <w:color w:val="0F0F0F"/>
        </w:rPr>
        <w:t>Diseases</w:t>
      </w:r>
      <w:r>
        <w:rPr>
          <w:color w:val="0F0F0F"/>
          <w:spacing w:val="-10"/>
        </w:rPr>
        <w:t> </w:t>
      </w:r>
      <w:r>
        <w:rPr>
          <w:color w:val="0F0F0F"/>
          <w:spacing w:val="-2"/>
        </w:rPr>
        <w:t>Model</w:t>
      </w:r>
    </w:p>
    <w:p>
      <w:pPr>
        <w:pStyle w:val="BodyText"/>
        <w:spacing w:before="151"/>
        <w:ind w:left="844"/>
      </w:pPr>
      <w:r>
        <w:rPr>
          <w:color w:val="0F0F0F"/>
          <w:w w:val="105"/>
        </w:rPr>
        <w:t>The</w:t>
      </w:r>
      <w:r>
        <w:rPr>
          <w:color w:val="0F0F0F"/>
          <w:spacing w:val="-10"/>
          <w:w w:val="105"/>
        </w:rPr>
        <w:t> </w:t>
      </w:r>
      <w:r>
        <w:rPr>
          <w:color w:val="0F0F0F"/>
          <w:w w:val="105"/>
        </w:rPr>
        <w:t>model</w:t>
      </w:r>
      <w:r>
        <w:rPr>
          <w:color w:val="0F0F0F"/>
          <w:spacing w:val="3"/>
          <w:w w:val="105"/>
        </w:rPr>
        <w:t> </w:t>
      </w:r>
      <w:r>
        <w:rPr>
          <w:color w:val="0F0F0F"/>
          <w:w w:val="105"/>
        </w:rPr>
        <w:t>identifies</w:t>
      </w:r>
      <w:r>
        <w:rPr>
          <w:color w:val="0F0F0F"/>
          <w:spacing w:val="-5"/>
          <w:w w:val="105"/>
        </w:rPr>
        <w:t> </w:t>
      </w:r>
      <w:r>
        <w:rPr>
          <w:b/>
          <w:color w:val="0F0F0F"/>
          <w:w w:val="105"/>
        </w:rPr>
        <w:t>Cinnamon</w:t>
      </w:r>
      <w:r>
        <w:rPr>
          <w:b/>
          <w:color w:val="0F0F0F"/>
          <w:spacing w:val="2"/>
          <w:w w:val="105"/>
        </w:rPr>
        <w:t> </w:t>
      </w:r>
      <w:r>
        <w:rPr>
          <w:color w:val="0F0F0F"/>
          <w:w w:val="105"/>
        </w:rPr>
        <w:t>diseases</w:t>
      </w:r>
      <w:r>
        <w:rPr>
          <w:color w:val="0F0F0F"/>
          <w:spacing w:val="-3"/>
          <w:w w:val="105"/>
        </w:rPr>
        <w:t> </w:t>
      </w:r>
      <w:r>
        <w:rPr>
          <w:color w:val="0F0F0F"/>
          <w:w w:val="105"/>
        </w:rPr>
        <w:t>in</w:t>
      </w:r>
      <w:r>
        <w:rPr>
          <w:color w:val="0F0F0F"/>
          <w:spacing w:val="-12"/>
          <w:w w:val="105"/>
        </w:rPr>
        <w:t> </w:t>
      </w:r>
      <w:r>
        <w:rPr>
          <w:color w:val="0F0F0F"/>
          <w:w w:val="105"/>
        </w:rPr>
        <w:t>a</w:t>
      </w:r>
      <w:r>
        <w:rPr>
          <w:color w:val="0F0F0F"/>
          <w:spacing w:val="-13"/>
          <w:w w:val="105"/>
        </w:rPr>
        <w:t> </w:t>
      </w:r>
      <w:r>
        <w:rPr>
          <w:color w:val="0F0F0F"/>
          <w:w w:val="105"/>
        </w:rPr>
        <w:t>cinnamon</w:t>
      </w:r>
      <w:r>
        <w:rPr>
          <w:color w:val="0F0F0F"/>
          <w:spacing w:val="3"/>
          <w:w w:val="105"/>
        </w:rPr>
        <w:t> </w:t>
      </w:r>
      <w:r>
        <w:rPr>
          <w:color w:val="0F0F0F"/>
          <w:spacing w:val="-2"/>
          <w:w w:val="105"/>
        </w:rPr>
        <w:t>plant.</w:t>
      </w:r>
    </w:p>
    <w:p>
      <w:pPr>
        <w:pStyle w:val="BodyText"/>
        <w:spacing w:before="55"/>
      </w:pPr>
    </w:p>
    <w:p>
      <w:pPr>
        <w:pStyle w:val="BodyText"/>
        <w:ind w:left="842"/>
      </w:pPr>
      <w:r>
        <w:rPr>
          <w:b/>
          <w:color w:val="0F0F0F"/>
          <w:w w:val="105"/>
        </w:rPr>
        <w:t>Classes:</w:t>
      </w:r>
      <w:r>
        <w:rPr>
          <w:b/>
          <w:color w:val="0F0F0F"/>
          <w:spacing w:val="-5"/>
          <w:w w:val="105"/>
        </w:rPr>
        <w:t> </w:t>
      </w:r>
      <w:r>
        <w:rPr>
          <w:color w:val="0F0F0F"/>
          <w:w w:val="105"/>
        </w:rPr>
        <w:t>Cinnamon</w:t>
      </w:r>
      <w:r>
        <w:rPr>
          <w:color w:val="0F0F0F"/>
          <w:spacing w:val="1"/>
          <w:w w:val="105"/>
        </w:rPr>
        <w:t> </w:t>
      </w:r>
      <w:r>
        <w:rPr>
          <w:color w:val="0F0F0F"/>
          <w:w w:val="105"/>
        </w:rPr>
        <w:t>Rough</w:t>
      </w:r>
      <w:r>
        <w:rPr>
          <w:color w:val="0F0F0F"/>
          <w:spacing w:val="-6"/>
          <w:w w:val="105"/>
        </w:rPr>
        <w:t> </w:t>
      </w:r>
      <w:r>
        <w:rPr>
          <w:color w:val="0F0F0F"/>
          <w:w w:val="105"/>
        </w:rPr>
        <w:t>Bark,</w:t>
      </w:r>
      <w:r>
        <w:rPr>
          <w:color w:val="0F0F0F"/>
          <w:spacing w:val="-7"/>
          <w:w w:val="105"/>
        </w:rPr>
        <w:t> </w:t>
      </w:r>
      <w:r>
        <w:rPr>
          <w:color w:val="0F0F0F"/>
          <w:w w:val="105"/>
        </w:rPr>
        <w:t>Cinnamon</w:t>
      </w:r>
      <w:r>
        <w:rPr>
          <w:color w:val="0F0F0F"/>
          <w:spacing w:val="5"/>
          <w:w w:val="105"/>
        </w:rPr>
        <w:t> </w:t>
      </w:r>
      <w:r>
        <w:rPr>
          <w:color w:val="0F0F0F"/>
          <w:w w:val="105"/>
        </w:rPr>
        <w:t>Stripe</w:t>
      </w:r>
      <w:r>
        <w:rPr>
          <w:color w:val="0F0F0F"/>
          <w:spacing w:val="-9"/>
          <w:w w:val="105"/>
        </w:rPr>
        <w:t> </w:t>
      </w:r>
      <w:r>
        <w:rPr>
          <w:color w:val="0F0F0F"/>
          <w:w w:val="105"/>
        </w:rPr>
        <w:t>Canker</w:t>
      </w:r>
      <w:r>
        <w:rPr>
          <w:color w:val="0F0F0F"/>
          <w:spacing w:val="-5"/>
          <w:w w:val="105"/>
        </w:rPr>
        <w:t> </w:t>
      </w:r>
      <w:r>
        <w:rPr>
          <w:color w:val="0F0F0F"/>
          <w:w w:val="105"/>
        </w:rPr>
        <w:t>and</w:t>
      </w:r>
      <w:r>
        <w:rPr>
          <w:color w:val="0F0F0F"/>
          <w:spacing w:val="-4"/>
          <w:w w:val="105"/>
        </w:rPr>
        <w:t> </w:t>
      </w:r>
      <w:r>
        <w:rPr>
          <w:color w:val="0F0F0F"/>
          <w:w w:val="105"/>
        </w:rPr>
        <w:t>Cinnamon</w:t>
      </w:r>
      <w:r>
        <w:rPr>
          <w:color w:val="0F0F0F"/>
          <w:spacing w:val="5"/>
          <w:w w:val="105"/>
        </w:rPr>
        <w:t> </w:t>
      </w:r>
      <w:r>
        <w:rPr>
          <w:color w:val="0F0F0F"/>
          <w:spacing w:val="-2"/>
          <w:w w:val="105"/>
        </w:rPr>
        <w:t>Healthy.</w:t>
      </w:r>
    </w:p>
    <w:p>
      <w:pPr>
        <w:pStyle w:val="BodyText"/>
        <w:spacing w:before="46"/>
      </w:pPr>
    </w:p>
    <w:p>
      <w:pPr>
        <w:pStyle w:val="Heading9"/>
        <w:numPr>
          <w:ilvl w:val="4"/>
          <w:numId w:val="23"/>
        </w:numPr>
        <w:tabs>
          <w:tab w:pos="3296" w:val="left" w:leader="none"/>
        </w:tabs>
        <w:spacing w:line="240" w:lineRule="auto" w:before="0" w:after="0"/>
        <w:ind w:left="3296" w:right="0" w:hanging="1007"/>
        <w:jc w:val="left"/>
        <w:rPr>
          <w:color w:val="0F0F0F"/>
        </w:rPr>
      </w:pPr>
      <w:r>
        <w:rPr>
          <w:color w:val="0F0F0F"/>
        </w:rPr>
        <w:t>Rice</w:t>
      </w:r>
      <w:r>
        <w:rPr>
          <w:color w:val="0F0F0F"/>
          <w:spacing w:val="-9"/>
        </w:rPr>
        <w:t> </w:t>
      </w:r>
      <w:r>
        <w:rPr>
          <w:color w:val="0F0F0F"/>
        </w:rPr>
        <w:t>Diseases</w:t>
      </w:r>
      <w:r>
        <w:rPr>
          <w:color w:val="0F0F0F"/>
          <w:spacing w:val="2"/>
        </w:rPr>
        <w:t> </w:t>
      </w:r>
      <w:r>
        <w:rPr>
          <w:color w:val="0F0F0F"/>
          <w:spacing w:val="-2"/>
        </w:rPr>
        <w:t>Model</w:t>
      </w:r>
    </w:p>
    <w:p>
      <w:pPr>
        <w:pStyle w:val="BodyText"/>
        <w:spacing w:before="151"/>
        <w:ind w:left="844"/>
      </w:pPr>
      <w:r>
        <w:rPr>
          <w:color w:val="0F0F0F"/>
          <w:w w:val="105"/>
        </w:rPr>
        <w:t>The</w:t>
      </w:r>
      <w:r>
        <w:rPr>
          <w:color w:val="0F0F0F"/>
          <w:spacing w:val="-6"/>
          <w:w w:val="105"/>
        </w:rPr>
        <w:t> </w:t>
      </w:r>
      <w:r>
        <w:rPr>
          <w:color w:val="0F0F0F"/>
          <w:w w:val="105"/>
        </w:rPr>
        <w:t>model</w:t>
      </w:r>
      <w:r>
        <w:rPr>
          <w:color w:val="0F0F0F"/>
          <w:spacing w:val="2"/>
          <w:w w:val="105"/>
        </w:rPr>
        <w:t> </w:t>
      </w:r>
      <w:r>
        <w:rPr>
          <w:color w:val="0F0F0F"/>
          <w:w w:val="105"/>
        </w:rPr>
        <w:t>identifies</w:t>
      </w:r>
      <w:r>
        <w:rPr>
          <w:color w:val="0F0F0F"/>
          <w:spacing w:val="5"/>
          <w:w w:val="105"/>
        </w:rPr>
        <w:t> </w:t>
      </w:r>
      <w:r>
        <w:rPr>
          <w:b/>
          <w:color w:val="0F0F0F"/>
          <w:w w:val="105"/>
        </w:rPr>
        <w:t>Rice</w:t>
      </w:r>
      <w:r>
        <w:rPr>
          <w:b/>
          <w:color w:val="0F0F0F"/>
          <w:spacing w:val="-10"/>
          <w:w w:val="105"/>
        </w:rPr>
        <w:t> </w:t>
      </w:r>
      <w:r>
        <w:rPr>
          <w:color w:val="0F0F0F"/>
          <w:w w:val="105"/>
        </w:rPr>
        <w:t>diseases</w:t>
      </w:r>
      <w:r>
        <w:rPr>
          <w:color w:val="0F0F0F"/>
          <w:spacing w:val="1"/>
          <w:w w:val="105"/>
        </w:rPr>
        <w:t> </w:t>
      </w:r>
      <w:r>
        <w:rPr>
          <w:color w:val="0F0F0F"/>
          <w:w w:val="105"/>
        </w:rPr>
        <w:t>in</w:t>
      </w:r>
      <w:r>
        <w:rPr>
          <w:color w:val="0F0F0F"/>
          <w:spacing w:val="-10"/>
          <w:w w:val="105"/>
        </w:rPr>
        <w:t> </w:t>
      </w:r>
      <w:r>
        <w:rPr>
          <w:color w:val="0F0F0F"/>
          <w:w w:val="105"/>
        </w:rPr>
        <w:t>a</w:t>
      </w:r>
      <w:r>
        <w:rPr>
          <w:color w:val="0F0F0F"/>
          <w:spacing w:val="-6"/>
          <w:w w:val="105"/>
        </w:rPr>
        <w:t> </w:t>
      </w:r>
      <w:r>
        <w:rPr>
          <w:b/>
          <w:color w:val="0F0F0F"/>
          <w:w w:val="105"/>
        </w:rPr>
        <w:t>Rice</w:t>
      </w:r>
      <w:r>
        <w:rPr>
          <w:b/>
          <w:color w:val="0F0F0F"/>
          <w:spacing w:val="-7"/>
          <w:w w:val="105"/>
        </w:rPr>
        <w:t> </w:t>
      </w:r>
      <w:r>
        <w:rPr>
          <w:color w:val="0F0F0F"/>
          <w:spacing w:val="-2"/>
          <w:w w:val="105"/>
        </w:rPr>
        <w:t>plant.</w:t>
      </w:r>
    </w:p>
    <w:p>
      <w:pPr>
        <w:pStyle w:val="BodyText"/>
        <w:spacing w:before="55"/>
      </w:pPr>
    </w:p>
    <w:p>
      <w:pPr>
        <w:pStyle w:val="BodyText"/>
        <w:ind w:left="842"/>
      </w:pPr>
      <w:r>
        <w:rPr>
          <w:b/>
          <w:color w:val="0F0F0F"/>
          <w:w w:val="105"/>
        </w:rPr>
        <w:t>Classes:</w:t>
      </w:r>
      <w:r>
        <w:rPr>
          <w:b/>
          <w:color w:val="0F0F0F"/>
          <w:spacing w:val="-2"/>
          <w:w w:val="105"/>
        </w:rPr>
        <w:t> </w:t>
      </w:r>
      <w:r>
        <w:rPr>
          <w:color w:val="0F0F0F"/>
          <w:w w:val="105"/>
        </w:rPr>
        <w:t>Rice</w:t>
      </w:r>
      <w:r>
        <w:rPr>
          <w:color w:val="0F0F0F"/>
          <w:spacing w:val="-3"/>
          <w:w w:val="105"/>
        </w:rPr>
        <w:t> </w:t>
      </w:r>
      <w:r>
        <w:rPr>
          <w:color w:val="0F0F0F"/>
          <w:w w:val="105"/>
        </w:rPr>
        <w:t>Bacterial</w:t>
      </w:r>
      <w:r>
        <w:rPr>
          <w:color w:val="0F0F0F"/>
          <w:spacing w:val="2"/>
          <w:w w:val="105"/>
        </w:rPr>
        <w:t> </w:t>
      </w:r>
      <w:r>
        <w:rPr>
          <w:color w:val="0F0F0F"/>
          <w:w w:val="105"/>
        </w:rPr>
        <w:t>Blight,</w:t>
      </w:r>
      <w:r>
        <w:rPr>
          <w:color w:val="0F0F0F"/>
          <w:spacing w:val="-2"/>
          <w:w w:val="105"/>
        </w:rPr>
        <w:t> </w:t>
      </w:r>
      <w:r>
        <w:rPr>
          <w:color w:val="0F0F0F"/>
          <w:w w:val="105"/>
        </w:rPr>
        <w:t>Rice</w:t>
      </w:r>
      <w:r>
        <w:rPr>
          <w:color w:val="0F0F0F"/>
          <w:spacing w:val="-7"/>
          <w:w w:val="105"/>
        </w:rPr>
        <w:t> </w:t>
      </w:r>
      <w:r>
        <w:rPr>
          <w:color w:val="0F0F0F"/>
          <w:w w:val="105"/>
        </w:rPr>
        <w:t>Blast,</w:t>
      </w:r>
      <w:r>
        <w:rPr>
          <w:color w:val="0F0F0F"/>
          <w:spacing w:val="-6"/>
          <w:w w:val="105"/>
        </w:rPr>
        <w:t> </w:t>
      </w:r>
      <w:r>
        <w:rPr>
          <w:color w:val="0F0F0F"/>
          <w:w w:val="105"/>
        </w:rPr>
        <w:t>Rice</w:t>
      </w:r>
      <w:r>
        <w:rPr>
          <w:color w:val="0F0F0F"/>
          <w:spacing w:val="-2"/>
          <w:w w:val="105"/>
        </w:rPr>
        <w:t> </w:t>
      </w:r>
      <w:r>
        <w:rPr>
          <w:color w:val="0F0F0F"/>
          <w:w w:val="105"/>
        </w:rPr>
        <w:t>Brown</w:t>
      </w:r>
      <w:r>
        <w:rPr>
          <w:color w:val="0F0F0F"/>
          <w:spacing w:val="-5"/>
          <w:w w:val="105"/>
        </w:rPr>
        <w:t> </w:t>
      </w:r>
      <w:r>
        <w:rPr>
          <w:color w:val="0F0F0F"/>
          <w:w w:val="105"/>
        </w:rPr>
        <w:t>Spot,</w:t>
      </w:r>
      <w:r>
        <w:rPr>
          <w:color w:val="0F0F0F"/>
          <w:spacing w:val="-4"/>
          <w:w w:val="105"/>
        </w:rPr>
        <w:t> </w:t>
      </w:r>
      <w:r>
        <w:rPr>
          <w:color w:val="0F0F0F"/>
          <w:w w:val="105"/>
        </w:rPr>
        <w:t>Rice</w:t>
      </w:r>
      <w:r>
        <w:rPr>
          <w:color w:val="0F0F0F"/>
          <w:spacing w:val="-5"/>
          <w:w w:val="105"/>
        </w:rPr>
        <w:t> </w:t>
      </w:r>
      <w:r>
        <w:rPr>
          <w:color w:val="0F0F0F"/>
          <w:w w:val="105"/>
        </w:rPr>
        <w:t>Tungro,</w:t>
      </w:r>
      <w:r>
        <w:rPr>
          <w:color w:val="0F0F0F"/>
          <w:spacing w:val="-5"/>
          <w:w w:val="105"/>
        </w:rPr>
        <w:t> </w:t>
      </w:r>
      <w:r>
        <w:rPr>
          <w:color w:val="0F0F0F"/>
          <w:w w:val="105"/>
        </w:rPr>
        <w:t>Rice</w:t>
      </w:r>
      <w:r>
        <w:rPr>
          <w:color w:val="0F0F0F"/>
          <w:spacing w:val="-7"/>
          <w:w w:val="105"/>
        </w:rPr>
        <w:t> </w:t>
      </w:r>
      <w:r>
        <w:rPr>
          <w:color w:val="0F0F0F"/>
          <w:spacing w:val="-2"/>
          <w:w w:val="105"/>
        </w:rPr>
        <w:t>Healthy</w:t>
      </w:r>
    </w:p>
    <w:p>
      <w:pPr>
        <w:pStyle w:val="BodyText"/>
        <w:spacing w:before="47"/>
      </w:pPr>
    </w:p>
    <w:p>
      <w:pPr>
        <w:pStyle w:val="Heading9"/>
        <w:numPr>
          <w:ilvl w:val="4"/>
          <w:numId w:val="23"/>
        </w:numPr>
        <w:tabs>
          <w:tab w:pos="3296" w:val="left" w:leader="none"/>
        </w:tabs>
        <w:spacing w:line="240" w:lineRule="auto" w:before="0" w:after="0"/>
        <w:ind w:left="3296" w:right="0" w:hanging="1007"/>
        <w:jc w:val="left"/>
        <w:rPr>
          <w:color w:val="0F0F0F"/>
        </w:rPr>
      </w:pPr>
      <w:r>
        <w:rPr>
          <w:color w:val="0F0F0F"/>
        </w:rPr>
        <w:t>Coffee</w:t>
      </w:r>
      <w:r>
        <w:rPr>
          <w:color w:val="0F0F0F"/>
          <w:spacing w:val="-9"/>
        </w:rPr>
        <w:t> </w:t>
      </w:r>
      <w:r>
        <w:rPr>
          <w:color w:val="0F0F0F"/>
        </w:rPr>
        <w:t>Diseases </w:t>
      </w:r>
      <w:r>
        <w:rPr>
          <w:color w:val="0F0F0F"/>
          <w:spacing w:val="-2"/>
        </w:rPr>
        <w:t>Model</w:t>
      </w:r>
    </w:p>
    <w:p>
      <w:pPr>
        <w:spacing w:before="151"/>
        <w:ind w:left="844" w:right="0" w:firstLine="0"/>
        <w:jc w:val="left"/>
        <w:rPr>
          <w:sz w:val="21"/>
        </w:rPr>
      </w:pPr>
      <w:r>
        <w:rPr>
          <w:color w:val="0F0F0F"/>
          <w:w w:val="105"/>
          <w:sz w:val="21"/>
        </w:rPr>
        <w:t>The</w:t>
      </w:r>
      <w:r>
        <w:rPr>
          <w:color w:val="0F0F0F"/>
          <w:spacing w:val="-8"/>
          <w:w w:val="105"/>
          <w:sz w:val="21"/>
        </w:rPr>
        <w:t> </w:t>
      </w:r>
      <w:r>
        <w:rPr>
          <w:color w:val="0F0F0F"/>
          <w:w w:val="105"/>
          <w:sz w:val="21"/>
        </w:rPr>
        <w:t>model</w:t>
      </w:r>
      <w:r>
        <w:rPr>
          <w:color w:val="0F0F0F"/>
          <w:spacing w:val="-4"/>
          <w:w w:val="105"/>
          <w:sz w:val="21"/>
        </w:rPr>
        <w:t> </w:t>
      </w:r>
      <w:r>
        <w:rPr>
          <w:color w:val="0F0F0F"/>
          <w:w w:val="105"/>
          <w:sz w:val="21"/>
        </w:rPr>
        <w:t>identifies</w:t>
      </w:r>
      <w:r>
        <w:rPr>
          <w:color w:val="0F0F0F"/>
          <w:spacing w:val="-1"/>
          <w:w w:val="105"/>
          <w:sz w:val="21"/>
        </w:rPr>
        <w:t> </w:t>
      </w:r>
      <w:r>
        <w:rPr>
          <w:b/>
          <w:color w:val="0F0F0F"/>
          <w:w w:val="105"/>
          <w:sz w:val="21"/>
        </w:rPr>
        <w:t>Coffee</w:t>
      </w:r>
      <w:r>
        <w:rPr>
          <w:b/>
          <w:color w:val="0F0F0F"/>
          <w:spacing w:val="-1"/>
          <w:w w:val="105"/>
          <w:sz w:val="21"/>
        </w:rPr>
        <w:t> </w:t>
      </w:r>
      <w:r>
        <w:rPr>
          <w:color w:val="0F0F0F"/>
          <w:w w:val="105"/>
          <w:sz w:val="21"/>
        </w:rPr>
        <w:t>diseases</w:t>
      </w:r>
      <w:r>
        <w:rPr>
          <w:color w:val="0F0F0F"/>
          <w:spacing w:val="-2"/>
          <w:w w:val="105"/>
          <w:sz w:val="21"/>
        </w:rPr>
        <w:t> </w:t>
      </w:r>
      <w:r>
        <w:rPr>
          <w:color w:val="0F0F0F"/>
          <w:w w:val="105"/>
          <w:sz w:val="21"/>
        </w:rPr>
        <w:t>in</w:t>
      </w:r>
      <w:r>
        <w:rPr>
          <w:color w:val="0F0F0F"/>
          <w:spacing w:val="-12"/>
          <w:w w:val="105"/>
          <w:sz w:val="21"/>
        </w:rPr>
        <w:t> </w:t>
      </w:r>
      <w:r>
        <w:rPr>
          <w:color w:val="0F0F0F"/>
          <w:w w:val="105"/>
          <w:sz w:val="21"/>
        </w:rPr>
        <w:t>a</w:t>
      </w:r>
      <w:r>
        <w:rPr>
          <w:color w:val="0F0F0F"/>
          <w:spacing w:val="-8"/>
          <w:w w:val="105"/>
          <w:sz w:val="21"/>
        </w:rPr>
        <w:t> </w:t>
      </w:r>
      <w:r>
        <w:rPr>
          <w:b/>
          <w:color w:val="0F0F0F"/>
          <w:w w:val="105"/>
          <w:sz w:val="21"/>
        </w:rPr>
        <w:t>Coffee</w:t>
      </w:r>
      <w:r>
        <w:rPr>
          <w:b/>
          <w:color w:val="0F0F0F"/>
          <w:spacing w:val="2"/>
          <w:w w:val="105"/>
          <w:sz w:val="21"/>
        </w:rPr>
        <w:t> </w:t>
      </w:r>
      <w:r>
        <w:rPr>
          <w:color w:val="0F0F0F"/>
          <w:spacing w:val="-2"/>
          <w:w w:val="105"/>
          <w:sz w:val="21"/>
        </w:rPr>
        <w:t>plant.</w:t>
      </w:r>
    </w:p>
    <w:p>
      <w:pPr>
        <w:pStyle w:val="BodyText"/>
        <w:spacing w:before="60"/>
      </w:pPr>
    </w:p>
    <w:p>
      <w:pPr>
        <w:pStyle w:val="BodyText"/>
        <w:ind w:left="842"/>
      </w:pPr>
      <w:r>
        <w:rPr>
          <w:b/>
          <w:color w:val="0F0F0F"/>
          <w:w w:val="105"/>
        </w:rPr>
        <w:t>Classes:</w:t>
      </w:r>
      <w:r>
        <w:rPr>
          <w:b/>
          <w:color w:val="0F0F0F"/>
          <w:spacing w:val="-4"/>
          <w:w w:val="105"/>
        </w:rPr>
        <w:t> </w:t>
      </w:r>
      <w:r>
        <w:rPr>
          <w:color w:val="0F0F0F"/>
          <w:w w:val="105"/>
        </w:rPr>
        <w:t>Coffee</w:t>
      </w:r>
      <w:r>
        <w:rPr>
          <w:color w:val="0F0F0F"/>
          <w:spacing w:val="-2"/>
          <w:w w:val="105"/>
        </w:rPr>
        <w:t> </w:t>
      </w:r>
      <w:r>
        <w:rPr>
          <w:color w:val="0F0F0F"/>
          <w:w w:val="105"/>
        </w:rPr>
        <w:t>Cerscospora,</w:t>
      </w:r>
      <w:r>
        <w:rPr>
          <w:color w:val="0F0F0F"/>
          <w:spacing w:val="5"/>
          <w:w w:val="105"/>
        </w:rPr>
        <w:t> </w:t>
      </w:r>
      <w:r>
        <w:rPr>
          <w:color w:val="0F0F0F"/>
          <w:w w:val="105"/>
        </w:rPr>
        <w:t>Coffee</w:t>
      </w:r>
      <w:r>
        <w:rPr>
          <w:color w:val="0F0F0F"/>
          <w:spacing w:val="-2"/>
          <w:w w:val="105"/>
        </w:rPr>
        <w:t> </w:t>
      </w:r>
      <w:r>
        <w:rPr>
          <w:color w:val="0F0F0F"/>
          <w:w w:val="105"/>
        </w:rPr>
        <w:t>Phoma,</w:t>
      </w:r>
      <w:r>
        <w:rPr>
          <w:color w:val="0F0F0F"/>
          <w:spacing w:val="-7"/>
          <w:w w:val="105"/>
        </w:rPr>
        <w:t> </w:t>
      </w:r>
      <w:r>
        <w:rPr>
          <w:color w:val="0F0F0F"/>
          <w:w w:val="105"/>
        </w:rPr>
        <w:t>Coffee</w:t>
      </w:r>
      <w:r>
        <w:rPr>
          <w:color w:val="0F0F0F"/>
          <w:spacing w:val="-3"/>
          <w:w w:val="105"/>
        </w:rPr>
        <w:t> </w:t>
      </w:r>
      <w:r>
        <w:rPr>
          <w:color w:val="0F0F0F"/>
          <w:w w:val="105"/>
        </w:rPr>
        <w:t>Leaf</w:t>
      </w:r>
      <w:r>
        <w:rPr>
          <w:color w:val="0F0F0F"/>
          <w:spacing w:val="-8"/>
          <w:w w:val="105"/>
        </w:rPr>
        <w:t> </w:t>
      </w:r>
      <w:r>
        <w:rPr>
          <w:color w:val="0F0F0F"/>
          <w:w w:val="105"/>
        </w:rPr>
        <w:t>Rust</w:t>
      </w:r>
      <w:r>
        <w:rPr>
          <w:color w:val="0F0F0F"/>
          <w:spacing w:val="-3"/>
          <w:w w:val="105"/>
        </w:rPr>
        <w:t> </w:t>
      </w:r>
      <w:r>
        <w:rPr>
          <w:color w:val="0F0F0F"/>
          <w:w w:val="105"/>
        </w:rPr>
        <w:t>and</w:t>
      </w:r>
      <w:r>
        <w:rPr>
          <w:color w:val="0F0F0F"/>
          <w:spacing w:val="-9"/>
          <w:w w:val="105"/>
        </w:rPr>
        <w:t> </w:t>
      </w:r>
      <w:r>
        <w:rPr>
          <w:color w:val="0F0F0F"/>
          <w:w w:val="105"/>
        </w:rPr>
        <w:t>Coffee</w:t>
      </w:r>
      <w:r>
        <w:rPr>
          <w:color w:val="0F0F0F"/>
          <w:spacing w:val="-7"/>
          <w:w w:val="105"/>
        </w:rPr>
        <w:t> </w:t>
      </w:r>
      <w:r>
        <w:rPr>
          <w:color w:val="0F0F0F"/>
          <w:spacing w:val="-2"/>
          <w:w w:val="105"/>
        </w:rPr>
        <w:t>Healthy.</w:t>
      </w:r>
    </w:p>
    <w:p>
      <w:pPr>
        <w:pStyle w:val="BodyText"/>
        <w:spacing w:before="46"/>
      </w:pPr>
    </w:p>
    <w:p>
      <w:pPr>
        <w:pStyle w:val="Heading9"/>
        <w:numPr>
          <w:ilvl w:val="4"/>
          <w:numId w:val="23"/>
        </w:numPr>
        <w:tabs>
          <w:tab w:pos="3297" w:val="left" w:leader="none"/>
        </w:tabs>
        <w:spacing w:line="240" w:lineRule="auto" w:before="0" w:after="0"/>
        <w:ind w:left="3297" w:right="0" w:hanging="1008"/>
        <w:jc w:val="left"/>
        <w:rPr>
          <w:color w:val="0F0F0F"/>
        </w:rPr>
      </w:pPr>
      <w:r>
        <w:rPr>
          <w:color w:val="0F0F0F"/>
        </w:rPr>
        <w:t>Tomato</w:t>
      </w:r>
      <w:r>
        <w:rPr>
          <w:color w:val="0F0F0F"/>
          <w:spacing w:val="-4"/>
        </w:rPr>
        <w:t> </w:t>
      </w:r>
      <w:r>
        <w:rPr>
          <w:color w:val="0F0F0F"/>
        </w:rPr>
        <w:t>Diseases</w:t>
      </w:r>
      <w:r>
        <w:rPr>
          <w:color w:val="0F0F0F"/>
          <w:spacing w:val="-2"/>
        </w:rPr>
        <w:t> Model</w:t>
      </w:r>
    </w:p>
    <w:p>
      <w:pPr>
        <w:spacing w:before="146"/>
        <w:ind w:left="844" w:right="0" w:firstLine="0"/>
        <w:jc w:val="left"/>
        <w:rPr>
          <w:sz w:val="21"/>
        </w:rPr>
      </w:pPr>
      <w:r>
        <w:rPr>
          <w:color w:val="0F0F0F"/>
          <w:w w:val="105"/>
          <w:sz w:val="21"/>
        </w:rPr>
        <w:t>The</w:t>
      </w:r>
      <w:r>
        <w:rPr>
          <w:color w:val="0F0F0F"/>
          <w:spacing w:val="-8"/>
          <w:w w:val="105"/>
          <w:sz w:val="21"/>
        </w:rPr>
        <w:t> </w:t>
      </w:r>
      <w:r>
        <w:rPr>
          <w:color w:val="0F0F0F"/>
          <w:w w:val="105"/>
          <w:sz w:val="21"/>
        </w:rPr>
        <w:t>model</w:t>
      </w:r>
      <w:r>
        <w:rPr>
          <w:color w:val="0F0F0F"/>
          <w:spacing w:val="-3"/>
          <w:w w:val="105"/>
          <w:sz w:val="21"/>
        </w:rPr>
        <w:t> </w:t>
      </w:r>
      <w:r>
        <w:rPr>
          <w:color w:val="0F0F0F"/>
          <w:w w:val="105"/>
          <w:sz w:val="21"/>
        </w:rPr>
        <w:t>identifies</w:t>
      </w:r>
      <w:r>
        <w:rPr>
          <w:color w:val="0F0F0F"/>
          <w:spacing w:val="1"/>
          <w:w w:val="105"/>
          <w:sz w:val="21"/>
        </w:rPr>
        <w:t> </w:t>
      </w:r>
      <w:r>
        <w:rPr>
          <w:b/>
          <w:color w:val="0F0F0F"/>
          <w:w w:val="105"/>
          <w:sz w:val="21"/>
        </w:rPr>
        <w:t>Tomato</w:t>
      </w:r>
      <w:r>
        <w:rPr>
          <w:b/>
          <w:color w:val="0F0F0F"/>
          <w:spacing w:val="-4"/>
          <w:w w:val="105"/>
          <w:sz w:val="21"/>
        </w:rPr>
        <w:t> </w:t>
      </w:r>
      <w:r>
        <w:rPr>
          <w:color w:val="0F0F0F"/>
          <w:w w:val="105"/>
          <w:sz w:val="21"/>
        </w:rPr>
        <w:t>diseases</w:t>
      </w:r>
      <w:r>
        <w:rPr>
          <w:color w:val="0F0F0F"/>
          <w:spacing w:val="-1"/>
          <w:w w:val="105"/>
          <w:sz w:val="21"/>
        </w:rPr>
        <w:t> </w:t>
      </w:r>
      <w:r>
        <w:rPr>
          <w:color w:val="0F0F0F"/>
          <w:w w:val="105"/>
          <w:sz w:val="21"/>
        </w:rPr>
        <w:t>in</w:t>
      </w:r>
      <w:r>
        <w:rPr>
          <w:color w:val="0F0F0F"/>
          <w:spacing w:val="-3"/>
          <w:w w:val="105"/>
          <w:sz w:val="21"/>
        </w:rPr>
        <w:t> </w:t>
      </w:r>
      <w:r>
        <w:rPr>
          <w:color w:val="0F0F0F"/>
          <w:w w:val="105"/>
          <w:sz w:val="21"/>
        </w:rPr>
        <w:t>a</w:t>
      </w:r>
      <w:r>
        <w:rPr>
          <w:color w:val="0F0F0F"/>
          <w:spacing w:val="-7"/>
          <w:w w:val="105"/>
          <w:sz w:val="21"/>
        </w:rPr>
        <w:t> </w:t>
      </w:r>
      <w:r>
        <w:rPr>
          <w:b/>
          <w:color w:val="0F0F0F"/>
          <w:w w:val="105"/>
          <w:sz w:val="21"/>
        </w:rPr>
        <w:t>Tomato</w:t>
      </w:r>
      <w:r>
        <w:rPr>
          <w:b/>
          <w:color w:val="0F0F0F"/>
          <w:spacing w:val="-1"/>
          <w:w w:val="105"/>
          <w:sz w:val="21"/>
        </w:rPr>
        <w:t> </w:t>
      </w:r>
      <w:r>
        <w:rPr>
          <w:color w:val="0F0F0F"/>
          <w:spacing w:val="-2"/>
          <w:w w:val="105"/>
          <w:sz w:val="21"/>
        </w:rPr>
        <w:t>plant.</w:t>
      </w:r>
    </w:p>
    <w:p>
      <w:pPr>
        <w:pStyle w:val="BodyText"/>
        <w:spacing w:before="60"/>
      </w:pPr>
    </w:p>
    <w:p>
      <w:pPr>
        <w:pStyle w:val="BodyText"/>
        <w:ind w:left="842"/>
      </w:pPr>
      <w:r>
        <w:rPr>
          <w:b/>
          <w:color w:val="0F0F0F"/>
          <w:w w:val="105"/>
        </w:rPr>
        <w:t>Classes:</w:t>
      </w:r>
      <w:r>
        <w:rPr>
          <w:b/>
          <w:color w:val="0F0F0F"/>
          <w:spacing w:val="-5"/>
          <w:w w:val="105"/>
        </w:rPr>
        <w:t> </w:t>
      </w:r>
      <w:r>
        <w:rPr>
          <w:color w:val="0F0F0F"/>
          <w:w w:val="105"/>
        </w:rPr>
        <w:t>Tomato</w:t>
      </w:r>
      <w:r>
        <w:rPr>
          <w:color w:val="0F0F0F"/>
          <w:spacing w:val="-2"/>
          <w:w w:val="105"/>
        </w:rPr>
        <w:t> </w:t>
      </w:r>
      <w:r>
        <w:rPr>
          <w:color w:val="0F0F0F"/>
          <w:w w:val="105"/>
        </w:rPr>
        <w:t>Late</w:t>
      </w:r>
      <w:r>
        <w:rPr>
          <w:color w:val="0F0F0F"/>
          <w:spacing w:val="-4"/>
          <w:w w:val="105"/>
        </w:rPr>
        <w:t> </w:t>
      </w:r>
      <w:r>
        <w:rPr>
          <w:color w:val="0F0F0F"/>
          <w:w w:val="105"/>
        </w:rPr>
        <w:t>Blight,</w:t>
      </w:r>
      <w:r>
        <w:rPr>
          <w:color w:val="0F0F0F"/>
          <w:spacing w:val="-4"/>
          <w:w w:val="105"/>
        </w:rPr>
        <w:t> </w:t>
      </w:r>
      <w:r>
        <w:rPr>
          <w:color w:val="0F0F0F"/>
          <w:w w:val="105"/>
        </w:rPr>
        <w:t>Tomato</w:t>
      </w:r>
      <w:r>
        <w:rPr>
          <w:color w:val="0F0F0F"/>
          <w:spacing w:val="-2"/>
          <w:w w:val="105"/>
        </w:rPr>
        <w:t> </w:t>
      </w:r>
      <w:r>
        <w:rPr>
          <w:color w:val="0F0F0F"/>
          <w:w w:val="105"/>
        </w:rPr>
        <w:t>Leaf</w:t>
      </w:r>
      <w:r>
        <w:rPr>
          <w:color w:val="0F0F0F"/>
          <w:spacing w:val="-3"/>
          <w:w w:val="105"/>
        </w:rPr>
        <w:t> </w:t>
      </w:r>
      <w:r>
        <w:rPr>
          <w:color w:val="0F0F0F"/>
          <w:w w:val="105"/>
        </w:rPr>
        <w:t>Mold,</w:t>
      </w:r>
      <w:r>
        <w:rPr>
          <w:color w:val="0F0F0F"/>
          <w:spacing w:val="-4"/>
          <w:w w:val="105"/>
        </w:rPr>
        <w:t> </w:t>
      </w:r>
      <w:r>
        <w:rPr>
          <w:color w:val="0F0F0F"/>
          <w:w w:val="105"/>
        </w:rPr>
        <w:t>Tomato</w:t>
      </w:r>
      <w:r>
        <w:rPr>
          <w:color w:val="0F0F0F"/>
          <w:spacing w:val="-6"/>
          <w:w w:val="105"/>
        </w:rPr>
        <w:t> </w:t>
      </w:r>
      <w:r>
        <w:rPr>
          <w:color w:val="0F0F0F"/>
          <w:w w:val="105"/>
        </w:rPr>
        <w:t>Septoria</w:t>
      </w:r>
      <w:r>
        <w:rPr>
          <w:color w:val="0F0F0F"/>
          <w:spacing w:val="1"/>
          <w:w w:val="105"/>
        </w:rPr>
        <w:t> </w:t>
      </w:r>
      <w:r>
        <w:rPr>
          <w:color w:val="0F0F0F"/>
          <w:w w:val="105"/>
        </w:rPr>
        <w:t>Leaf</w:t>
      </w:r>
      <w:r>
        <w:rPr>
          <w:color w:val="0F0F0F"/>
          <w:spacing w:val="-3"/>
          <w:w w:val="105"/>
        </w:rPr>
        <w:t> </w:t>
      </w:r>
      <w:r>
        <w:rPr>
          <w:color w:val="0F0F0F"/>
          <w:spacing w:val="-2"/>
          <w:w w:val="105"/>
        </w:rPr>
        <w:t>Spot,</w:t>
      </w:r>
    </w:p>
    <w:p>
      <w:pPr>
        <w:spacing w:after="0"/>
        <w:sectPr>
          <w:pgSz w:w="11910" w:h="16840"/>
          <w:pgMar w:header="658" w:footer="1400" w:top="1280" w:bottom="1600" w:left="240" w:right="220"/>
        </w:sectPr>
      </w:pPr>
    </w:p>
    <w:p>
      <w:pPr>
        <w:pStyle w:val="BodyText"/>
        <w:rPr>
          <w:sz w:val="24"/>
        </w:rPr>
      </w:pPr>
    </w:p>
    <w:p>
      <w:pPr>
        <w:pStyle w:val="BodyText"/>
        <w:spacing w:before="119"/>
        <w:rPr>
          <w:sz w:val="24"/>
        </w:rPr>
      </w:pPr>
    </w:p>
    <w:p>
      <w:pPr>
        <w:pStyle w:val="Heading9"/>
        <w:numPr>
          <w:ilvl w:val="4"/>
          <w:numId w:val="23"/>
        </w:numPr>
        <w:tabs>
          <w:tab w:pos="3297" w:val="left" w:leader="none"/>
        </w:tabs>
        <w:spacing w:line="240" w:lineRule="auto" w:before="0" w:after="0"/>
        <w:ind w:left="3297" w:right="0" w:hanging="1008"/>
        <w:jc w:val="left"/>
        <w:rPr>
          <w:color w:val="0F0F0F"/>
        </w:rPr>
      </w:pPr>
      <w:r>
        <w:rPr>
          <w:color w:val="0F0F0F"/>
        </w:rPr>
        <w:t>Tea</w:t>
      </w:r>
      <w:r>
        <w:rPr>
          <w:color w:val="0F0F0F"/>
          <w:spacing w:val="-7"/>
        </w:rPr>
        <w:t> </w:t>
      </w:r>
      <w:r>
        <w:rPr>
          <w:color w:val="0F0F0F"/>
        </w:rPr>
        <w:t>Diseases</w:t>
      </w:r>
      <w:r>
        <w:rPr>
          <w:color w:val="0F0F0F"/>
          <w:spacing w:val="2"/>
        </w:rPr>
        <w:t> </w:t>
      </w:r>
      <w:r>
        <w:rPr>
          <w:color w:val="0F0F0F"/>
          <w:spacing w:val="-2"/>
        </w:rPr>
        <w:t>Model</w:t>
      </w:r>
    </w:p>
    <w:p>
      <w:pPr>
        <w:pStyle w:val="BodyText"/>
        <w:spacing w:before="151"/>
        <w:ind w:left="844"/>
      </w:pPr>
      <w:r>
        <w:rPr>
          <w:color w:val="0F0F0F"/>
          <w:w w:val="105"/>
        </w:rPr>
        <w:t>The</w:t>
      </w:r>
      <w:r>
        <w:rPr>
          <w:color w:val="0F0F0F"/>
          <w:spacing w:val="-7"/>
          <w:w w:val="105"/>
        </w:rPr>
        <w:t> </w:t>
      </w:r>
      <w:r>
        <w:rPr>
          <w:color w:val="0F0F0F"/>
          <w:w w:val="105"/>
        </w:rPr>
        <w:t>model</w:t>
      </w:r>
      <w:r>
        <w:rPr>
          <w:color w:val="0F0F0F"/>
          <w:spacing w:val="2"/>
          <w:w w:val="105"/>
        </w:rPr>
        <w:t> </w:t>
      </w:r>
      <w:r>
        <w:rPr>
          <w:color w:val="0F0F0F"/>
          <w:w w:val="105"/>
        </w:rPr>
        <w:t>identifies</w:t>
      </w:r>
      <w:r>
        <w:rPr>
          <w:color w:val="0F0F0F"/>
          <w:spacing w:val="5"/>
          <w:w w:val="105"/>
        </w:rPr>
        <w:t> </w:t>
      </w:r>
      <w:r>
        <w:rPr>
          <w:b/>
          <w:color w:val="0F0F0F"/>
          <w:w w:val="105"/>
        </w:rPr>
        <w:t>Tea</w:t>
      </w:r>
      <w:r>
        <w:rPr>
          <w:b/>
          <w:color w:val="0F0F0F"/>
          <w:spacing w:val="-5"/>
          <w:w w:val="105"/>
        </w:rPr>
        <w:t> </w:t>
      </w:r>
      <w:r>
        <w:rPr>
          <w:color w:val="0F0F0F"/>
          <w:w w:val="105"/>
        </w:rPr>
        <w:t>diseases</w:t>
      </w:r>
      <w:r>
        <w:rPr>
          <w:color w:val="0F0F0F"/>
          <w:spacing w:val="-5"/>
          <w:w w:val="105"/>
        </w:rPr>
        <w:t> </w:t>
      </w:r>
      <w:r>
        <w:rPr>
          <w:color w:val="0F0F0F"/>
          <w:w w:val="105"/>
        </w:rPr>
        <w:t>in</w:t>
      </w:r>
      <w:r>
        <w:rPr>
          <w:color w:val="0F0F0F"/>
          <w:spacing w:val="-6"/>
          <w:w w:val="105"/>
        </w:rPr>
        <w:t> </w:t>
      </w:r>
      <w:r>
        <w:rPr>
          <w:color w:val="0F0F0F"/>
          <w:w w:val="105"/>
        </w:rPr>
        <w:t>a</w:t>
      </w:r>
      <w:r>
        <w:rPr>
          <w:color w:val="0F0F0F"/>
          <w:spacing w:val="-6"/>
          <w:w w:val="105"/>
        </w:rPr>
        <w:t> </w:t>
      </w:r>
      <w:r>
        <w:rPr>
          <w:b/>
          <w:color w:val="0F0F0F"/>
          <w:w w:val="105"/>
        </w:rPr>
        <w:t>Tea</w:t>
      </w:r>
      <w:r>
        <w:rPr>
          <w:b/>
          <w:color w:val="0F0F0F"/>
          <w:spacing w:val="-2"/>
          <w:w w:val="105"/>
        </w:rPr>
        <w:t> </w:t>
      </w:r>
      <w:r>
        <w:rPr>
          <w:color w:val="0F0F0F"/>
          <w:spacing w:val="-2"/>
          <w:w w:val="105"/>
        </w:rPr>
        <w:t>plant.</w:t>
      </w:r>
    </w:p>
    <w:p>
      <w:pPr>
        <w:pStyle w:val="BodyText"/>
        <w:spacing w:before="55"/>
      </w:pPr>
    </w:p>
    <w:p>
      <w:pPr>
        <w:pStyle w:val="BodyText"/>
        <w:ind w:left="842"/>
      </w:pPr>
      <w:r>
        <w:rPr>
          <w:b/>
          <w:color w:val="0F0F0F"/>
          <w:w w:val="105"/>
        </w:rPr>
        <w:t>Classes:</w:t>
      </w:r>
      <w:r>
        <w:rPr>
          <w:b/>
          <w:color w:val="0F0F0F"/>
          <w:spacing w:val="-3"/>
          <w:w w:val="105"/>
        </w:rPr>
        <w:t> </w:t>
      </w:r>
      <w:r>
        <w:rPr>
          <w:color w:val="0F0F0F"/>
          <w:w w:val="105"/>
        </w:rPr>
        <w:t>Tea</w:t>
      </w:r>
      <w:r>
        <w:rPr>
          <w:color w:val="0F0F0F"/>
          <w:spacing w:val="-6"/>
          <w:w w:val="105"/>
        </w:rPr>
        <w:t> </w:t>
      </w:r>
      <w:r>
        <w:rPr>
          <w:color w:val="0F0F0F"/>
          <w:w w:val="105"/>
        </w:rPr>
        <w:t>Algal</w:t>
      </w:r>
      <w:r>
        <w:rPr>
          <w:color w:val="0F0F0F"/>
          <w:spacing w:val="3"/>
          <w:w w:val="105"/>
        </w:rPr>
        <w:t> </w:t>
      </w:r>
      <w:r>
        <w:rPr>
          <w:color w:val="0F0F0F"/>
          <w:w w:val="105"/>
        </w:rPr>
        <w:t>Leaf,</w:t>
      </w:r>
      <w:r>
        <w:rPr>
          <w:color w:val="0F0F0F"/>
          <w:spacing w:val="-5"/>
          <w:w w:val="105"/>
        </w:rPr>
        <w:t> </w:t>
      </w:r>
      <w:r>
        <w:rPr>
          <w:color w:val="0F0F0F"/>
          <w:w w:val="105"/>
        </w:rPr>
        <w:t>Tea</w:t>
      </w:r>
      <w:r>
        <w:rPr>
          <w:color w:val="0F0F0F"/>
          <w:spacing w:val="-2"/>
          <w:w w:val="105"/>
        </w:rPr>
        <w:t> </w:t>
      </w:r>
      <w:r>
        <w:rPr>
          <w:color w:val="0F0F0F"/>
          <w:w w:val="105"/>
        </w:rPr>
        <w:t>Anthracnose,</w:t>
      </w:r>
      <w:r>
        <w:rPr>
          <w:color w:val="0F0F0F"/>
          <w:spacing w:val="-1"/>
          <w:w w:val="105"/>
        </w:rPr>
        <w:t> </w:t>
      </w:r>
      <w:r>
        <w:rPr>
          <w:color w:val="0F0F0F"/>
          <w:w w:val="105"/>
        </w:rPr>
        <w:t>Tea</w:t>
      </w:r>
      <w:r>
        <w:rPr>
          <w:color w:val="0F0F0F"/>
          <w:spacing w:val="-3"/>
          <w:w w:val="105"/>
        </w:rPr>
        <w:t> </w:t>
      </w:r>
      <w:r>
        <w:rPr>
          <w:color w:val="0F0F0F"/>
          <w:w w:val="105"/>
        </w:rPr>
        <w:t>Bird</w:t>
      </w:r>
      <w:r>
        <w:rPr>
          <w:color w:val="0F0F0F"/>
          <w:spacing w:val="-1"/>
          <w:w w:val="105"/>
        </w:rPr>
        <w:t> </w:t>
      </w:r>
      <w:r>
        <w:rPr>
          <w:color w:val="0F0F0F"/>
          <w:w w:val="105"/>
        </w:rPr>
        <w:t>Eye</w:t>
      </w:r>
      <w:r>
        <w:rPr>
          <w:color w:val="0F0F0F"/>
          <w:spacing w:val="-7"/>
          <w:w w:val="105"/>
        </w:rPr>
        <w:t> </w:t>
      </w:r>
      <w:r>
        <w:rPr>
          <w:color w:val="0F0F0F"/>
          <w:w w:val="105"/>
        </w:rPr>
        <w:t>Spot,</w:t>
      </w:r>
      <w:r>
        <w:rPr>
          <w:color w:val="0F0F0F"/>
          <w:spacing w:val="-5"/>
          <w:w w:val="105"/>
        </w:rPr>
        <w:t> </w:t>
      </w:r>
      <w:r>
        <w:rPr>
          <w:color w:val="0F0F0F"/>
          <w:w w:val="105"/>
        </w:rPr>
        <w:t>Tea</w:t>
      </w:r>
      <w:r>
        <w:rPr>
          <w:color w:val="0F0F0F"/>
          <w:spacing w:val="-2"/>
          <w:w w:val="105"/>
        </w:rPr>
        <w:t> Healthy</w:t>
      </w:r>
    </w:p>
    <w:p>
      <w:pPr>
        <w:pStyle w:val="BodyText"/>
      </w:pPr>
    </w:p>
    <w:p>
      <w:pPr>
        <w:pStyle w:val="BodyText"/>
      </w:pPr>
    </w:p>
    <w:p>
      <w:pPr>
        <w:pStyle w:val="BodyText"/>
        <w:spacing w:before="115"/>
      </w:pPr>
    </w:p>
    <w:p>
      <w:pPr>
        <w:pStyle w:val="BodyText"/>
        <w:ind w:left="846"/>
      </w:pPr>
      <w:r>
        <w:rPr>
          <w:color w:val="0F0F0F"/>
          <w:w w:val="105"/>
        </w:rPr>
        <w:t>Ex:</w:t>
      </w:r>
      <w:r>
        <w:rPr>
          <w:color w:val="0F0F0F"/>
          <w:spacing w:val="-7"/>
          <w:w w:val="105"/>
        </w:rPr>
        <w:t> </w:t>
      </w:r>
      <w:r>
        <w:rPr>
          <w:color w:val="0F0F0F"/>
          <w:w w:val="105"/>
        </w:rPr>
        <w:t>Cinnamon</w:t>
      </w:r>
      <w:r>
        <w:rPr>
          <w:color w:val="0F0F0F"/>
          <w:spacing w:val="8"/>
          <w:w w:val="105"/>
        </w:rPr>
        <w:t> </w:t>
      </w:r>
      <w:r>
        <w:rPr>
          <w:color w:val="0F0F0F"/>
          <w:w w:val="105"/>
        </w:rPr>
        <w:t>Rough</w:t>
      </w:r>
      <w:r>
        <w:rPr>
          <w:color w:val="0F0F0F"/>
          <w:spacing w:val="3"/>
          <w:w w:val="105"/>
        </w:rPr>
        <w:t> </w:t>
      </w:r>
      <w:r>
        <w:rPr>
          <w:color w:val="0F0F0F"/>
          <w:w w:val="105"/>
        </w:rPr>
        <w:t>Bark</w:t>
      </w:r>
      <w:r>
        <w:rPr>
          <w:color w:val="0F0F0F"/>
          <w:spacing w:val="-2"/>
          <w:w w:val="105"/>
        </w:rPr>
        <w:t> </w:t>
      </w:r>
      <w:r>
        <w:rPr>
          <w:color w:val="0F0F0F"/>
          <w:w w:val="105"/>
        </w:rPr>
        <w:t>crop</w:t>
      </w:r>
      <w:r>
        <w:rPr>
          <w:color w:val="0F0F0F"/>
          <w:spacing w:val="-6"/>
          <w:w w:val="105"/>
        </w:rPr>
        <w:t> </w:t>
      </w:r>
      <w:r>
        <w:rPr>
          <w:color w:val="0F0F0F"/>
          <w:w w:val="105"/>
        </w:rPr>
        <w:t>is</w:t>
      </w:r>
      <w:r>
        <w:rPr>
          <w:color w:val="0F0F0F"/>
          <w:spacing w:val="-6"/>
          <w:w w:val="105"/>
        </w:rPr>
        <w:t> </w:t>
      </w:r>
      <w:r>
        <w:rPr>
          <w:color w:val="0F0F0F"/>
          <w:w w:val="105"/>
        </w:rPr>
        <w:t>given</w:t>
      </w:r>
      <w:r>
        <w:rPr>
          <w:color w:val="0F0F0F"/>
          <w:spacing w:val="7"/>
          <w:w w:val="105"/>
        </w:rPr>
        <w:t> </w:t>
      </w:r>
      <w:r>
        <w:rPr>
          <w:color w:val="0F0F0F"/>
          <w:w w:val="105"/>
        </w:rPr>
        <w:t>to</w:t>
      </w:r>
      <w:r>
        <w:rPr>
          <w:color w:val="0F0F0F"/>
          <w:spacing w:val="-6"/>
          <w:w w:val="105"/>
        </w:rPr>
        <w:t> </w:t>
      </w:r>
      <w:r>
        <w:rPr>
          <w:color w:val="0F0F0F"/>
          <w:w w:val="105"/>
        </w:rPr>
        <w:t>the</w:t>
      </w:r>
      <w:r>
        <w:rPr>
          <w:color w:val="0F0F0F"/>
          <w:spacing w:val="-3"/>
          <w:w w:val="105"/>
        </w:rPr>
        <w:t> </w:t>
      </w:r>
      <w:r>
        <w:rPr>
          <w:color w:val="0F0F0F"/>
          <w:w w:val="105"/>
        </w:rPr>
        <w:t>DL</w:t>
      </w:r>
      <w:r>
        <w:rPr>
          <w:color w:val="0F0F0F"/>
          <w:spacing w:val="-6"/>
          <w:w w:val="105"/>
        </w:rPr>
        <w:t> </w:t>
      </w:r>
      <w:r>
        <w:rPr>
          <w:color w:val="0F0F0F"/>
          <w:w w:val="105"/>
        </w:rPr>
        <w:t>model</w:t>
      </w:r>
      <w:r>
        <w:rPr>
          <w:color w:val="0F0F0F"/>
          <w:spacing w:val="5"/>
          <w:w w:val="105"/>
        </w:rPr>
        <w:t> </w:t>
      </w:r>
      <w:r>
        <w:rPr>
          <w:color w:val="0F0F0F"/>
          <w:w w:val="105"/>
        </w:rPr>
        <w:t>for</w:t>
      </w:r>
      <w:r>
        <w:rPr>
          <w:color w:val="0F0F0F"/>
          <w:spacing w:val="-5"/>
          <w:w w:val="105"/>
        </w:rPr>
        <w:t> </w:t>
      </w:r>
      <w:r>
        <w:rPr>
          <w:color w:val="0F0F0F"/>
          <w:spacing w:val="-2"/>
          <w:w w:val="105"/>
        </w:rPr>
        <w:t>identification.</w:t>
      </w:r>
    </w:p>
    <w:p>
      <w:pPr>
        <w:pStyle w:val="BodyText"/>
        <w:spacing w:before="56"/>
      </w:pPr>
    </w:p>
    <w:p>
      <w:pPr>
        <w:pStyle w:val="BodyText"/>
        <w:spacing w:line="381" w:lineRule="auto"/>
        <w:ind w:left="849" w:right="837" w:hanging="5"/>
      </w:pPr>
      <w:r>
        <w:rPr>
          <w:color w:val="0F0F0F"/>
          <w:w w:val="105"/>
        </w:rPr>
        <w:t>The first (Validation)</w:t>
      </w:r>
      <w:r>
        <w:rPr>
          <w:color w:val="0F0F0F"/>
          <w:spacing w:val="21"/>
          <w:w w:val="105"/>
        </w:rPr>
        <w:t> </w:t>
      </w:r>
      <w:r>
        <w:rPr>
          <w:color w:val="0F0F0F"/>
          <w:w w:val="105"/>
        </w:rPr>
        <w:t>model</w:t>
      </w:r>
      <w:r>
        <w:rPr>
          <w:color w:val="0F0F0F"/>
          <w:w w:val="105"/>
        </w:rPr>
        <w:t> identifies the type of</w:t>
      </w:r>
      <w:r>
        <w:rPr>
          <w:color w:val="0F0F0F"/>
          <w:spacing w:val="-2"/>
          <w:w w:val="105"/>
        </w:rPr>
        <w:t> </w:t>
      </w:r>
      <w:r>
        <w:rPr>
          <w:color w:val="0F0F0F"/>
          <w:w w:val="105"/>
        </w:rPr>
        <w:t>crop as Cinnamon. Then</w:t>
      </w:r>
      <w:r>
        <w:rPr>
          <w:color w:val="0F0F0F"/>
          <w:w w:val="105"/>
        </w:rPr>
        <w:t> the app will</w:t>
      </w:r>
      <w:r>
        <w:rPr>
          <w:color w:val="0F0F0F"/>
          <w:w w:val="105"/>
        </w:rPr>
        <w:t> redirect</w:t>
      </w:r>
      <w:r>
        <w:rPr>
          <w:color w:val="0F0F0F"/>
          <w:w w:val="105"/>
        </w:rPr>
        <w:t> the image to the cinnamon model. Finally cinnamon model identifies the specific disease.</w:t>
      </w:r>
    </w:p>
    <w:p>
      <w:pPr>
        <w:spacing w:after="0" w:line="381" w:lineRule="auto"/>
        <w:sectPr>
          <w:pgSz w:w="11910" w:h="16840"/>
          <w:pgMar w:header="658" w:footer="1400" w:top="1280" w:bottom="1600" w:left="240" w:right="220"/>
        </w:sectPr>
      </w:pPr>
    </w:p>
    <w:p>
      <w:pPr>
        <w:pStyle w:val="Heading6"/>
        <w:numPr>
          <w:ilvl w:val="2"/>
          <w:numId w:val="23"/>
        </w:numPr>
        <w:tabs>
          <w:tab w:pos="2285" w:val="left" w:leader="none"/>
        </w:tabs>
        <w:spacing w:line="240" w:lineRule="auto" w:before="143" w:after="0"/>
        <w:ind w:left="2285" w:right="0" w:hanging="718"/>
        <w:jc w:val="left"/>
        <w:rPr>
          <w:color w:val="010101"/>
        </w:rPr>
      </w:pPr>
      <w:r>
        <w:rPr/>
        <w:drawing>
          <wp:anchor distT="0" distB="0" distL="0" distR="0" allowOverlap="1" layoutInCell="1" locked="0" behindDoc="0" simplePos="0" relativeHeight="15821312">
            <wp:simplePos x="0" y="0"/>
            <wp:positionH relativeFrom="page">
              <wp:posOffset>3813047</wp:posOffset>
            </wp:positionH>
            <wp:positionV relativeFrom="page">
              <wp:posOffset>923544</wp:posOffset>
            </wp:positionV>
            <wp:extent cx="3538728" cy="8586216"/>
            <wp:effectExtent l="0" t="0" r="0" b="0"/>
            <wp:wrapNone/>
            <wp:docPr id="672" name="Image 672"/>
            <wp:cNvGraphicFramePr>
              <a:graphicFrameLocks/>
            </wp:cNvGraphicFramePr>
            <a:graphic>
              <a:graphicData uri="http://schemas.openxmlformats.org/drawingml/2006/picture">
                <pic:pic>
                  <pic:nvPicPr>
                    <pic:cNvPr id="672" name="Image 672"/>
                    <pic:cNvPicPr/>
                  </pic:nvPicPr>
                  <pic:blipFill>
                    <a:blip r:embed="rId174" cstate="print"/>
                    <a:stretch>
                      <a:fillRect/>
                    </a:stretch>
                  </pic:blipFill>
                  <pic:spPr>
                    <a:xfrm>
                      <a:off x="0" y="0"/>
                      <a:ext cx="3538728" cy="8586216"/>
                    </a:xfrm>
                    <a:prstGeom prst="rect">
                      <a:avLst/>
                    </a:prstGeom>
                  </pic:spPr>
                </pic:pic>
              </a:graphicData>
            </a:graphic>
          </wp:anchor>
        </w:drawing>
      </w:r>
      <w:bookmarkStart w:name="_TOC_250015" w:id="79"/>
      <w:r>
        <w:rPr>
          <w:color w:val="0F0F0F"/>
          <w:w w:val="105"/>
        </w:rPr>
        <w:t>Flutter</w:t>
      </w:r>
      <w:r>
        <w:rPr>
          <w:color w:val="0F0F0F"/>
          <w:spacing w:val="-7"/>
          <w:w w:val="105"/>
        </w:rPr>
        <w:t> </w:t>
      </w:r>
      <w:r>
        <w:rPr>
          <w:color w:val="010101"/>
          <w:w w:val="105"/>
        </w:rPr>
        <w:t>Project</w:t>
      </w:r>
      <w:r>
        <w:rPr>
          <w:color w:val="010101"/>
          <w:spacing w:val="-8"/>
          <w:w w:val="105"/>
        </w:rPr>
        <w:t> </w:t>
      </w:r>
      <w:r>
        <w:rPr>
          <w:color w:val="010101"/>
          <w:w w:val="105"/>
        </w:rPr>
        <w:t>&amp;</w:t>
      </w:r>
      <w:r>
        <w:rPr>
          <w:color w:val="010101"/>
          <w:spacing w:val="-16"/>
          <w:w w:val="105"/>
        </w:rPr>
        <w:t> </w:t>
      </w:r>
      <w:bookmarkEnd w:id="79"/>
      <w:r>
        <w:rPr>
          <w:color w:val="010101"/>
          <w:spacing w:val="-2"/>
          <w:w w:val="105"/>
        </w:rPr>
        <w:t>Build</w:t>
      </w:r>
    </w:p>
    <w:p>
      <w:pPr>
        <w:pStyle w:val="BodyText"/>
        <w:spacing w:before="22"/>
        <w:rPr>
          <w:b/>
          <w:sz w:val="27"/>
        </w:rPr>
      </w:pPr>
    </w:p>
    <w:p>
      <w:pPr>
        <w:pStyle w:val="Heading8"/>
        <w:numPr>
          <w:ilvl w:val="3"/>
          <w:numId w:val="23"/>
        </w:numPr>
        <w:tabs>
          <w:tab w:pos="3152" w:val="left" w:leader="none"/>
        </w:tabs>
        <w:spacing w:line="240" w:lineRule="auto" w:before="1" w:after="0"/>
        <w:ind w:left="3152" w:right="0" w:hanging="863"/>
        <w:jc w:val="left"/>
        <w:rPr>
          <w:color w:val="010101"/>
        </w:rPr>
      </w:pPr>
      <w:r>
        <w:rPr>
          <w:color w:val="0F0F0F"/>
          <w:spacing w:val="-2"/>
        </w:rPr>
        <w:t>Main.dart</w:t>
      </w:r>
    </w:p>
    <w:p>
      <w:pPr>
        <w:pStyle w:val="BodyText"/>
        <w:spacing w:before="48"/>
        <w:rPr>
          <w:b/>
          <w:sz w:val="25"/>
        </w:rPr>
      </w:pPr>
    </w:p>
    <w:p>
      <w:pPr>
        <w:spacing w:line="369" w:lineRule="auto" w:before="1"/>
        <w:ind w:left="496" w:right="5947" w:firstLine="1"/>
        <w:jc w:val="both"/>
        <w:rPr>
          <w:sz w:val="22"/>
        </w:rPr>
      </w:pPr>
      <w:r>
        <w:rPr>
          <w:color w:val="0F0F0F"/>
          <w:sz w:val="22"/>
        </w:rPr>
        <w:t>The </w:t>
      </w:r>
      <w:r>
        <w:rPr>
          <w:color w:val="010101"/>
          <w:sz w:val="22"/>
        </w:rPr>
        <w:t>main</w:t>
      </w:r>
      <w:r>
        <w:rPr>
          <w:color w:val="010101"/>
          <w:spacing w:val="-14"/>
          <w:sz w:val="22"/>
        </w:rPr>
        <w:t> </w:t>
      </w:r>
      <w:r>
        <w:rPr>
          <w:color w:val="010101"/>
          <w:sz w:val="22"/>
        </w:rPr>
        <w:t>(</w:t>
      </w:r>
      <w:r>
        <w:rPr>
          <w:color w:val="010101"/>
          <w:spacing w:val="-10"/>
          <w:sz w:val="22"/>
        </w:rPr>
        <w:t> </w:t>
      </w:r>
      <w:r>
        <w:rPr>
          <w:color w:val="0F0F0F"/>
          <w:sz w:val="22"/>
        </w:rPr>
        <w:t>) function is</w:t>
      </w:r>
      <w:r>
        <w:rPr>
          <w:color w:val="0F0F0F"/>
          <w:spacing w:val="-5"/>
          <w:sz w:val="22"/>
        </w:rPr>
        <w:t> </w:t>
      </w:r>
      <w:r>
        <w:rPr>
          <w:color w:val="0F0F0F"/>
          <w:sz w:val="22"/>
        </w:rPr>
        <w:t>a top-level function </w:t>
      </w:r>
      <w:r>
        <w:rPr>
          <w:color w:val="010101"/>
          <w:sz w:val="22"/>
        </w:rPr>
        <w:t>in </w:t>
      </w:r>
      <w:r>
        <w:rPr>
          <w:color w:val="0F0F0F"/>
          <w:sz w:val="22"/>
        </w:rPr>
        <w:t>Dart that initiates the execution of the program. the </w:t>
      </w:r>
      <w:r>
        <w:rPr>
          <w:color w:val="010101"/>
          <w:sz w:val="22"/>
        </w:rPr>
        <w:t>main() </w:t>
      </w:r>
      <w:r>
        <w:rPr>
          <w:color w:val="0F0F0F"/>
          <w:sz w:val="22"/>
        </w:rPr>
        <w:t>function can only be used once.</w:t>
      </w:r>
    </w:p>
    <w:p>
      <w:pPr>
        <w:pStyle w:val="BodyText"/>
        <w:rPr>
          <w:sz w:val="22"/>
        </w:rPr>
      </w:pPr>
    </w:p>
    <w:p>
      <w:pPr>
        <w:pStyle w:val="BodyText"/>
        <w:spacing w:before="184"/>
        <w:rPr>
          <w:sz w:val="22"/>
        </w:rPr>
      </w:pPr>
    </w:p>
    <w:p>
      <w:pPr>
        <w:spacing w:line="360" w:lineRule="auto" w:before="1"/>
        <w:ind w:left="496" w:right="5944" w:firstLine="1"/>
        <w:jc w:val="both"/>
        <w:rPr>
          <w:sz w:val="22"/>
        </w:rPr>
      </w:pPr>
      <w:r>
        <w:rPr>
          <w:b/>
          <w:color w:val="0F0F0F"/>
          <w:sz w:val="22"/>
        </w:rPr>
        <w:t>Section 1 </w:t>
      </w:r>
      <w:r>
        <w:rPr>
          <w:color w:val="010101"/>
          <w:sz w:val="22"/>
        </w:rPr>
        <w:t>-</w:t>
      </w:r>
      <w:r>
        <w:rPr>
          <w:color w:val="010101"/>
          <w:spacing w:val="40"/>
          <w:sz w:val="22"/>
        </w:rPr>
        <w:t> </w:t>
      </w:r>
      <w:r>
        <w:rPr>
          <w:color w:val="0F0F0F"/>
          <w:sz w:val="22"/>
        </w:rPr>
        <w:t>Imports all the necessary dependency and package required. Material is used as the application is developed for android and application follows material UI 3. Since the application uses Hive database to store user generated content locally, its imported here (at the highest level).</w:t>
      </w:r>
      <w:r>
        <w:rPr>
          <w:color w:val="0F0F0F"/>
          <w:spacing w:val="40"/>
          <w:sz w:val="22"/>
        </w:rPr>
        <w:t> </w:t>
      </w:r>
      <w:r>
        <w:rPr>
          <w:color w:val="0F0F0F"/>
          <w:sz w:val="22"/>
        </w:rPr>
        <w:t>The provider package provides an easy way to</w:t>
      </w:r>
      <w:r>
        <w:rPr>
          <w:color w:val="0F0F0F"/>
          <w:spacing w:val="-2"/>
          <w:sz w:val="22"/>
        </w:rPr>
        <w:t> </w:t>
      </w:r>
      <w:r>
        <w:rPr>
          <w:color w:val="0F0F0F"/>
          <w:sz w:val="22"/>
        </w:rPr>
        <w:t>a wrapper around InheritedWidget</w:t>
      </w:r>
      <w:r>
        <w:rPr>
          <w:color w:val="0F0F0F"/>
          <w:spacing w:val="-1"/>
          <w:sz w:val="22"/>
        </w:rPr>
        <w:t> </w:t>
      </w:r>
      <w:r>
        <w:rPr>
          <w:color w:val="0F0F0F"/>
          <w:sz w:val="22"/>
        </w:rPr>
        <w:t>to</w:t>
      </w:r>
      <w:r>
        <w:rPr>
          <w:color w:val="0F0F0F"/>
          <w:spacing w:val="-2"/>
          <w:sz w:val="22"/>
        </w:rPr>
        <w:t> </w:t>
      </w:r>
      <w:r>
        <w:rPr>
          <w:color w:val="0F0F0F"/>
          <w:sz w:val="22"/>
        </w:rPr>
        <w:t>make them easier to use and more reusable.</w:t>
      </w:r>
    </w:p>
    <w:p>
      <w:pPr>
        <w:pStyle w:val="BodyText"/>
        <w:rPr>
          <w:sz w:val="22"/>
        </w:rPr>
      </w:pPr>
    </w:p>
    <w:p>
      <w:pPr>
        <w:pStyle w:val="BodyText"/>
        <w:spacing w:before="201"/>
        <w:rPr>
          <w:sz w:val="22"/>
        </w:rPr>
      </w:pPr>
    </w:p>
    <w:p>
      <w:pPr>
        <w:spacing w:line="362" w:lineRule="auto" w:before="0"/>
        <w:ind w:left="498" w:right="5976" w:hanging="1"/>
        <w:jc w:val="left"/>
        <w:rPr>
          <w:sz w:val="22"/>
        </w:rPr>
      </w:pPr>
      <w:r>
        <w:rPr>
          <w:b/>
          <w:color w:val="0F0F0F"/>
          <w:sz w:val="22"/>
        </w:rPr>
        <w:t>Section</w:t>
      </w:r>
      <w:r>
        <w:rPr>
          <w:b/>
          <w:color w:val="0F0F0F"/>
          <w:spacing w:val="-4"/>
          <w:sz w:val="22"/>
        </w:rPr>
        <w:t> </w:t>
      </w:r>
      <w:r>
        <w:rPr>
          <w:b/>
          <w:color w:val="0F0F0F"/>
          <w:sz w:val="22"/>
        </w:rPr>
        <w:t>2</w:t>
      </w:r>
      <w:r>
        <w:rPr>
          <w:b/>
          <w:color w:val="0F0F0F"/>
          <w:spacing w:val="-20"/>
          <w:sz w:val="22"/>
        </w:rPr>
        <w:t> </w:t>
      </w:r>
      <w:r>
        <w:rPr>
          <w:color w:val="010101"/>
          <w:sz w:val="22"/>
        </w:rPr>
        <w:t>-</w:t>
      </w:r>
      <w:r>
        <w:rPr>
          <w:color w:val="010101"/>
          <w:spacing w:val="25"/>
          <w:sz w:val="22"/>
        </w:rPr>
        <w:t> </w:t>
      </w:r>
      <w:r>
        <w:rPr>
          <w:color w:val="0F0F0F"/>
          <w:sz w:val="22"/>
        </w:rPr>
        <w:t>contains</w:t>
      </w:r>
      <w:r>
        <w:rPr>
          <w:color w:val="0F0F0F"/>
          <w:spacing w:val="-1"/>
          <w:sz w:val="22"/>
        </w:rPr>
        <w:t> </w:t>
      </w:r>
      <w:r>
        <w:rPr>
          <w:color w:val="0F0F0F"/>
          <w:sz w:val="22"/>
        </w:rPr>
        <w:t>the</w:t>
      </w:r>
      <w:r>
        <w:rPr>
          <w:color w:val="0F0F0F"/>
          <w:spacing w:val="-13"/>
          <w:sz w:val="22"/>
        </w:rPr>
        <w:t> </w:t>
      </w:r>
      <w:r>
        <w:rPr>
          <w:color w:val="0F0F0F"/>
          <w:sz w:val="22"/>
        </w:rPr>
        <w:t>main</w:t>
      </w:r>
      <w:r>
        <w:rPr>
          <w:color w:val="0F0F0F"/>
          <w:spacing w:val="-10"/>
          <w:sz w:val="22"/>
        </w:rPr>
        <w:t> </w:t>
      </w:r>
      <w:r>
        <w:rPr>
          <w:color w:val="0F0F0F"/>
          <w:sz w:val="22"/>
        </w:rPr>
        <w:t>code</w:t>
      </w:r>
      <w:r>
        <w:rPr>
          <w:color w:val="0F0F0F"/>
          <w:spacing w:val="-11"/>
          <w:sz w:val="22"/>
        </w:rPr>
        <w:t> </w:t>
      </w:r>
      <w:r>
        <w:rPr>
          <w:color w:val="0F0F0F"/>
          <w:sz w:val="22"/>
        </w:rPr>
        <w:t>of</w:t>
      </w:r>
      <w:r>
        <w:rPr>
          <w:color w:val="0F0F0F"/>
          <w:spacing w:val="-14"/>
          <w:sz w:val="22"/>
        </w:rPr>
        <w:t> </w:t>
      </w:r>
      <w:r>
        <w:rPr>
          <w:color w:val="0F0F0F"/>
          <w:sz w:val="22"/>
        </w:rPr>
        <w:t>the</w:t>
      </w:r>
      <w:r>
        <w:rPr>
          <w:color w:val="0F0F0F"/>
          <w:spacing w:val="-14"/>
          <w:sz w:val="22"/>
        </w:rPr>
        <w:t> </w:t>
      </w:r>
      <w:r>
        <w:rPr>
          <w:color w:val="0F0F0F"/>
          <w:sz w:val="22"/>
        </w:rPr>
        <w:t>application</w:t>
      </w:r>
      <w:r>
        <w:rPr>
          <w:color w:val="0F0F0F"/>
          <w:spacing w:val="-3"/>
          <w:sz w:val="22"/>
        </w:rPr>
        <w:t> </w:t>
      </w:r>
      <w:r>
        <w:rPr>
          <w:color w:val="0F0F0F"/>
          <w:sz w:val="22"/>
        </w:rPr>
        <w:t>and </w:t>
      </w:r>
      <w:r>
        <w:rPr>
          <w:color w:val="0F0F0F"/>
          <w:spacing w:val="-2"/>
          <w:w w:val="105"/>
          <w:sz w:val="22"/>
        </w:rPr>
        <w:t>return</w:t>
      </w:r>
      <w:r>
        <w:rPr>
          <w:color w:val="0F0F0F"/>
          <w:spacing w:val="80"/>
          <w:w w:val="150"/>
          <w:sz w:val="22"/>
        </w:rPr>
        <w:t>    </w:t>
      </w:r>
      <w:r>
        <w:rPr>
          <w:color w:val="010101"/>
          <w:spacing w:val="-2"/>
          <w:w w:val="105"/>
          <w:sz w:val="22"/>
        </w:rPr>
        <w:t>ChangeNotifierProvider&lt;DiseaseProvider&gt;</w:t>
      </w:r>
      <w:r>
        <w:rPr>
          <w:color w:val="010101"/>
          <w:spacing w:val="80"/>
          <w:w w:val="150"/>
          <w:sz w:val="22"/>
        </w:rPr>
        <w:t>     </w:t>
      </w:r>
      <w:r>
        <w:rPr>
          <w:color w:val="0F0F0F"/>
          <w:w w:val="105"/>
          <w:sz w:val="22"/>
        </w:rPr>
        <w:t>this</w:t>
      </w:r>
      <w:r>
        <w:rPr>
          <w:color w:val="0F0F0F"/>
          <w:spacing w:val="-12"/>
          <w:w w:val="105"/>
          <w:sz w:val="22"/>
        </w:rPr>
        <w:t> </w:t>
      </w:r>
      <w:r>
        <w:rPr>
          <w:color w:val="0F0F0F"/>
          <w:w w:val="105"/>
          <w:sz w:val="22"/>
        </w:rPr>
        <w:t>declares</w:t>
      </w:r>
      <w:r>
        <w:rPr>
          <w:color w:val="0F0F0F"/>
          <w:spacing w:val="-6"/>
          <w:w w:val="105"/>
          <w:sz w:val="22"/>
        </w:rPr>
        <w:t> </w:t>
      </w:r>
      <w:r>
        <w:rPr>
          <w:color w:val="0F0F0F"/>
          <w:w w:val="105"/>
          <w:sz w:val="22"/>
        </w:rPr>
        <w:t>the</w:t>
      </w:r>
      <w:r>
        <w:rPr>
          <w:color w:val="0F0F0F"/>
          <w:spacing w:val="-15"/>
          <w:w w:val="105"/>
          <w:sz w:val="22"/>
        </w:rPr>
        <w:t> </w:t>
      </w:r>
      <w:r>
        <w:rPr>
          <w:color w:val="0F0F0F"/>
          <w:w w:val="105"/>
          <w:sz w:val="22"/>
        </w:rPr>
        <w:t>provider</w:t>
      </w:r>
      <w:r>
        <w:rPr>
          <w:color w:val="0F0F0F"/>
          <w:spacing w:val="-5"/>
          <w:w w:val="105"/>
          <w:sz w:val="22"/>
        </w:rPr>
        <w:t> </w:t>
      </w:r>
      <w:r>
        <w:rPr>
          <w:color w:val="0F0F0F"/>
          <w:w w:val="105"/>
          <w:sz w:val="22"/>
        </w:rPr>
        <w:t>for</w:t>
      </w:r>
      <w:r>
        <w:rPr>
          <w:color w:val="0F0F0F"/>
          <w:spacing w:val="-7"/>
          <w:w w:val="105"/>
          <w:sz w:val="22"/>
        </w:rPr>
        <w:t> </w:t>
      </w:r>
      <w:r>
        <w:rPr>
          <w:color w:val="0F0F0F"/>
          <w:w w:val="105"/>
          <w:sz w:val="22"/>
        </w:rPr>
        <w:t>the</w:t>
      </w:r>
      <w:r>
        <w:rPr>
          <w:color w:val="0F0F0F"/>
          <w:spacing w:val="-15"/>
          <w:w w:val="105"/>
          <w:sz w:val="22"/>
        </w:rPr>
        <w:t> </w:t>
      </w:r>
      <w:r>
        <w:rPr>
          <w:color w:val="0F0F0F"/>
          <w:w w:val="105"/>
          <w:sz w:val="22"/>
        </w:rPr>
        <w:t>application.</w:t>
      </w:r>
    </w:p>
    <w:p>
      <w:pPr>
        <w:pStyle w:val="BodyText"/>
        <w:rPr>
          <w:sz w:val="22"/>
        </w:rPr>
      </w:pPr>
    </w:p>
    <w:p>
      <w:pPr>
        <w:pStyle w:val="BodyText"/>
        <w:spacing w:before="191"/>
        <w:rPr>
          <w:sz w:val="22"/>
        </w:rPr>
      </w:pPr>
    </w:p>
    <w:p>
      <w:pPr>
        <w:spacing w:line="364" w:lineRule="auto" w:before="0"/>
        <w:ind w:left="501" w:right="5943" w:hanging="4"/>
        <w:jc w:val="both"/>
        <w:rPr>
          <w:sz w:val="22"/>
        </w:rPr>
      </w:pPr>
      <w:r>
        <w:rPr>
          <w:b/>
          <w:color w:val="0F0F0F"/>
          <w:w w:val="105"/>
          <w:sz w:val="22"/>
        </w:rPr>
        <w:t>Section</w:t>
      </w:r>
      <w:r>
        <w:rPr>
          <w:b/>
          <w:color w:val="0F0F0F"/>
          <w:w w:val="105"/>
          <w:sz w:val="22"/>
        </w:rPr>
        <w:t> 3</w:t>
      </w:r>
      <w:r>
        <w:rPr>
          <w:b/>
          <w:color w:val="0F0F0F"/>
          <w:w w:val="105"/>
          <w:sz w:val="22"/>
        </w:rPr>
        <w:t> </w:t>
      </w:r>
      <w:r>
        <w:rPr>
          <w:color w:val="010101"/>
          <w:w w:val="105"/>
          <w:sz w:val="22"/>
        </w:rPr>
        <w:t>-</w:t>
      </w:r>
      <w:r>
        <w:rPr>
          <w:color w:val="010101"/>
          <w:w w:val="105"/>
          <w:sz w:val="22"/>
        </w:rPr>
        <w:t> </w:t>
      </w:r>
      <w:r>
        <w:rPr>
          <w:color w:val="0F0F0F"/>
          <w:w w:val="105"/>
          <w:sz w:val="22"/>
        </w:rPr>
        <w:t>contains</w:t>
      </w:r>
      <w:r>
        <w:rPr>
          <w:color w:val="0F0F0F"/>
          <w:w w:val="105"/>
          <w:sz w:val="22"/>
        </w:rPr>
        <w:t> the</w:t>
      </w:r>
      <w:r>
        <w:rPr>
          <w:color w:val="0F0F0F"/>
          <w:w w:val="105"/>
          <w:sz w:val="22"/>
        </w:rPr>
        <w:t> mam</w:t>
      </w:r>
      <w:r>
        <w:rPr>
          <w:color w:val="0F0F0F"/>
          <w:w w:val="105"/>
          <w:sz w:val="22"/>
        </w:rPr>
        <w:t> android</w:t>
      </w:r>
      <w:r>
        <w:rPr>
          <w:color w:val="0F0F0F"/>
          <w:w w:val="105"/>
          <w:sz w:val="22"/>
        </w:rPr>
        <w:t> app </w:t>
      </w:r>
      <w:r>
        <w:rPr>
          <w:color w:val="010101"/>
          <w:w w:val="105"/>
          <w:sz w:val="22"/>
        </w:rPr>
        <w:t>MaterialApp</w:t>
      </w:r>
      <w:r>
        <w:rPr>
          <w:color w:val="010101"/>
          <w:spacing w:val="-12"/>
          <w:w w:val="105"/>
          <w:sz w:val="22"/>
        </w:rPr>
        <w:t> </w:t>
      </w:r>
      <w:r>
        <w:rPr>
          <w:color w:val="010101"/>
          <w:w w:val="105"/>
          <w:sz w:val="22"/>
        </w:rPr>
        <w:t>();</w:t>
      </w:r>
      <w:r>
        <w:rPr>
          <w:color w:val="010101"/>
          <w:spacing w:val="40"/>
          <w:w w:val="105"/>
          <w:sz w:val="22"/>
        </w:rPr>
        <w:t> </w:t>
      </w:r>
      <w:r>
        <w:rPr>
          <w:color w:val="0F0F0F"/>
          <w:w w:val="105"/>
          <w:sz w:val="22"/>
        </w:rPr>
        <w:t>if app is developed</w:t>
      </w:r>
      <w:r>
        <w:rPr>
          <w:color w:val="0F0F0F"/>
          <w:w w:val="105"/>
          <w:sz w:val="22"/>
        </w:rPr>
        <w:t> for iOS then the </w:t>
      </w:r>
      <w:r>
        <w:rPr>
          <w:color w:val="010101"/>
          <w:w w:val="105"/>
          <w:sz w:val="22"/>
        </w:rPr>
        <w:t>CupertinoApp();</w:t>
      </w:r>
      <w:r>
        <w:rPr>
          <w:color w:val="010101"/>
          <w:spacing w:val="40"/>
          <w:w w:val="105"/>
          <w:sz w:val="22"/>
        </w:rPr>
        <w:t> </w:t>
      </w:r>
      <w:r>
        <w:rPr>
          <w:color w:val="0F0F0F"/>
          <w:w w:val="105"/>
          <w:sz w:val="22"/>
        </w:rPr>
        <w:t>can</w:t>
      </w:r>
      <w:r>
        <w:rPr>
          <w:color w:val="0F0F0F"/>
          <w:spacing w:val="40"/>
          <w:w w:val="105"/>
          <w:sz w:val="22"/>
        </w:rPr>
        <w:t> </w:t>
      </w:r>
      <w:r>
        <w:rPr>
          <w:color w:val="0F0F0F"/>
          <w:w w:val="105"/>
          <w:sz w:val="22"/>
        </w:rPr>
        <w:t>be called.</w:t>
      </w:r>
    </w:p>
    <w:p>
      <w:pPr>
        <w:pStyle w:val="BodyText"/>
        <w:rPr>
          <w:sz w:val="22"/>
        </w:rPr>
      </w:pPr>
    </w:p>
    <w:p>
      <w:pPr>
        <w:pStyle w:val="BodyText"/>
        <w:spacing w:before="200"/>
        <w:rPr>
          <w:sz w:val="22"/>
        </w:rPr>
      </w:pPr>
    </w:p>
    <w:p>
      <w:pPr>
        <w:spacing w:line="364" w:lineRule="auto" w:before="0"/>
        <w:ind w:left="499" w:right="5498" w:hanging="1"/>
        <w:jc w:val="left"/>
        <w:rPr>
          <w:sz w:val="22"/>
        </w:rPr>
      </w:pPr>
      <w:r>
        <w:rPr>
          <w:b/>
          <w:color w:val="0F0F0F"/>
          <w:sz w:val="22"/>
        </w:rPr>
        <w:t>Section 4</w:t>
      </w:r>
      <w:r>
        <w:rPr>
          <w:b/>
          <w:color w:val="0F0F0F"/>
          <w:spacing w:val="-14"/>
          <w:sz w:val="22"/>
        </w:rPr>
        <w:t> </w:t>
      </w:r>
      <w:r>
        <w:rPr>
          <w:color w:val="0F0F0F"/>
          <w:sz w:val="22"/>
        </w:rPr>
        <w:t>-</w:t>
      </w:r>
      <w:r>
        <w:rPr>
          <w:color w:val="0F0F0F"/>
          <w:spacing w:val="40"/>
          <w:sz w:val="22"/>
        </w:rPr>
        <w:t> </w:t>
      </w:r>
      <w:r>
        <w:rPr>
          <w:color w:val="0F0F0F"/>
          <w:sz w:val="22"/>
        </w:rPr>
        <w:t>sets the app</w:t>
      </w:r>
      <w:r>
        <w:rPr>
          <w:color w:val="0F0F0F"/>
          <w:spacing w:val="-2"/>
          <w:sz w:val="22"/>
        </w:rPr>
        <w:t> </w:t>
      </w:r>
      <w:r>
        <w:rPr>
          <w:color w:val="0F0F0F"/>
          <w:sz w:val="22"/>
        </w:rPr>
        <w:t>navigation and set the welcome screen as the </w:t>
      </w:r>
      <w:r>
        <w:rPr>
          <w:color w:val="010101"/>
          <w:sz w:val="22"/>
        </w:rPr>
        <w:t>ini</w:t>
      </w:r>
      <w:r>
        <w:rPr>
          <w:color w:val="010101"/>
          <w:spacing w:val="40"/>
          <w:w w:val="115"/>
          <w:sz w:val="22"/>
        </w:rPr>
        <w:t> </w:t>
      </w:r>
      <w:r>
        <w:rPr>
          <w:color w:val="0F0F0F"/>
          <w:w w:val="115"/>
          <w:sz w:val="22"/>
        </w:rPr>
        <w:t>tialRoute.</w:t>
      </w:r>
    </w:p>
    <w:p>
      <w:pPr>
        <w:pStyle w:val="BodyText"/>
        <w:rPr>
          <w:sz w:val="22"/>
        </w:rPr>
      </w:pPr>
    </w:p>
    <w:p>
      <w:pPr>
        <w:pStyle w:val="BodyText"/>
        <w:spacing w:before="201"/>
        <w:rPr>
          <w:sz w:val="22"/>
        </w:rPr>
      </w:pPr>
    </w:p>
    <w:p>
      <w:pPr>
        <w:spacing w:before="0"/>
        <w:ind w:left="501" w:right="0" w:firstLine="0"/>
        <w:jc w:val="left"/>
        <w:rPr>
          <w:sz w:val="22"/>
        </w:rPr>
      </w:pPr>
      <w:r>
        <w:rPr>
          <w:color w:val="0F0F0F"/>
          <w:sz w:val="22"/>
        </w:rPr>
        <w:t>Functions</w:t>
      </w:r>
      <w:r>
        <w:rPr>
          <w:color w:val="0F0F0F"/>
          <w:spacing w:val="-1"/>
          <w:sz w:val="22"/>
        </w:rPr>
        <w:t> </w:t>
      </w:r>
      <w:r>
        <w:rPr>
          <w:color w:val="0F0F0F"/>
          <w:sz w:val="22"/>
        </w:rPr>
        <w:t>&amp;</w:t>
      </w:r>
      <w:r>
        <w:rPr>
          <w:color w:val="0F0F0F"/>
          <w:spacing w:val="-6"/>
          <w:sz w:val="22"/>
        </w:rPr>
        <w:t> </w:t>
      </w:r>
      <w:r>
        <w:rPr>
          <w:color w:val="0F0F0F"/>
          <w:spacing w:val="-2"/>
          <w:sz w:val="22"/>
        </w:rPr>
        <w:t>Features:</w:t>
      </w:r>
    </w:p>
    <w:p>
      <w:pPr>
        <w:pStyle w:val="BodyText"/>
        <w:spacing w:before="51"/>
        <w:rPr>
          <w:sz w:val="22"/>
        </w:rPr>
      </w:pPr>
    </w:p>
    <w:p>
      <w:pPr>
        <w:pStyle w:val="ListParagraph"/>
        <w:numPr>
          <w:ilvl w:val="0"/>
          <w:numId w:val="26"/>
        </w:numPr>
        <w:tabs>
          <w:tab w:pos="1222" w:val="left" w:leader="none"/>
        </w:tabs>
        <w:spacing w:line="240" w:lineRule="auto" w:before="0" w:after="0"/>
        <w:ind w:left="1222" w:right="0" w:hanging="364"/>
        <w:jc w:val="left"/>
        <w:rPr>
          <w:color w:val="010101"/>
          <w:sz w:val="22"/>
        </w:rPr>
      </w:pPr>
      <w:r>
        <w:rPr>
          <w:color w:val="0F0F0F"/>
          <w:sz w:val="22"/>
        </w:rPr>
        <w:t>Provider</w:t>
      </w:r>
      <w:r>
        <w:rPr>
          <w:color w:val="0F0F0F"/>
          <w:spacing w:val="2"/>
          <w:sz w:val="22"/>
        </w:rPr>
        <w:t> </w:t>
      </w:r>
      <w:r>
        <w:rPr>
          <w:color w:val="0F0F0F"/>
          <w:sz w:val="22"/>
        </w:rPr>
        <w:t>(Hive</w:t>
      </w:r>
      <w:r>
        <w:rPr>
          <w:color w:val="0F0F0F"/>
          <w:spacing w:val="-1"/>
          <w:sz w:val="22"/>
        </w:rPr>
        <w:t> </w:t>
      </w:r>
      <w:r>
        <w:rPr>
          <w:color w:val="0F0F0F"/>
          <w:spacing w:val="-5"/>
          <w:sz w:val="22"/>
        </w:rPr>
        <w:t>DB)</w:t>
      </w:r>
    </w:p>
    <w:p>
      <w:pPr>
        <w:pStyle w:val="ListParagraph"/>
        <w:numPr>
          <w:ilvl w:val="0"/>
          <w:numId w:val="26"/>
        </w:numPr>
        <w:tabs>
          <w:tab w:pos="1222" w:val="left" w:leader="none"/>
        </w:tabs>
        <w:spacing w:line="240" w:lineRule="auto" w:before="60" w:after="0"/>
        <w:ind w:left="1222" w:right="0" w:hanging="364"/>
        <w:jc w:val="left"/>
        <w:rPr>
          <w:color w:val="010101"/>
          <w:sz w:val="22"/>
        </w:rPr>
      </w:pPr>
      <w:r>
        <w:rPr>
          <w:color w:val="0F0F0F"/>
          <w:sz w:val="22"/>
        </w:rPr>
        <w:t>Routes</w:t>
      </w:r>
      <w:r>
        <w:rPr>
          <w:color w:val="0F0F0F"/>
          <w:spacing w:val="-2"/>
          <w:sz w:val="22"/>
        </w:rPr>
        <w:t> </w:t>
      </w:r>
      <w:r>
        <w:rPr>
          <w:color w:val="0F0F0F"/>
          <w:sz w:val="22"/>
        </w:rPr>
        <w:t>and</w:t>
      </w:r>
      <w:r>
        <w:rPr>
          <w:color w:val="0F0F0F"/>
          <w:spacing w:val="6"/>
          <w:sz w:val="22"/>
        </w:rPr>
        <w:t> </w:t>
      </w:r>
      <w:r>
        <w:rPr>
          <w:color w:val="0F0F0F"/>
          <w:spacing w:val="-2"/>
          <w:sz w:val="22"/>
        </w:rPr>
        <w:t>navitmtion</w:t>
      </w:r>
    </w:p>
    <w:p>
      <w:pPr>
        <w:spacing w:after="0" w:line="240" w:lineRule="auto"/>
        <w:jc w:val="left"/>
        <w:rPr>
          <w:sz w:val="22"/>
        </w:rPr>
        <w:sectPr>
          <w:pgSz w:w="11910" w:h="16840"/>
          <w:pgMar w:header="658" w:footer="1400" w:top="1280" w:bottom="1600" w:left="240" w:right="220"/>
        </w:sectPr>
      </w:pPr>
    </w:p>
    <w:p>
      <w:pPr>
        <w:tabs>
          <w:tab w:pos="1564" w:val="left" w:leader="none"/>
        </w:tabs>
        <w:spacing w:line="225" w:lineRule="exact" w:before="0"/>
        <w:ind w:left="582" w:right="0" w:firstLine="0"/>
        <w:jc w:val="left"/>
        <w:rPr>
          <w:sz w:val="19"/>
        </w:rPr>
      </w:pPr>
      <w:r>
        <w:rPr/>
        <w:drawing>
          <wp:anchor distT="0" distB="0" distL="0" distR="0" allowOverlap="1" layoutInCell="1" locked="0" behindDoc="1" simplePos="0" relativeHeight="487681024">
            <wp:simplePos x="0" y="0"/>
            <wp:positionH relativeFrom="page">
              <wp:posOffset>598250</wp:posOffset>
            </wp:positionH>
            <wp:positionV relativeFrom="paragraph">
              <wp:posOffset>155512</wp:posOffset>
            </wp:positionV>
            <wp:extent cx="487811" cy="48768"/>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145" cstate="print"/>
                    <a:stretch>
                      <a:fillRect/>
                    </a:stretch>
                  </pic:blipFill>
                  <pic:spPr>
                    <a:xfrm>
                      <a:off x="0" y="0"/>
                      <a:ext cx="487811" cy="48768"/>
                    </a:xfrm>
                    <a:prstGeom prst="rect">
                      <a:avLst/>
                    </a:prstGeom>
                  </pic:spPr>
                </pic:pic>
              </a:graphicData>
            </a:graphic>
          </wp:anchor>
        </w:drawing>
      </w:r>
      <w:r>
        <w:rPr/>
        <w:drawing>
          <wp:anchor distT="0" distB="0" distL="0" distR="0" allowOverlap="1" layoutInCell="1" locked="0" behindDoc="1" simplePos="0" relativeHeight="481642496">
            <wp:simplePos x="0" y="0"/>
            <wp:positionH relativeFrom="page">
              <wp:posOffset>622668</wp:posOffset>
            </wp:positionH>
            <wp:positionV relativeFrom="page">
              <wp:posOffset>442477</wp:posOffset>
            </wp:positionV>
            <wp:extent cx="463949" cy="210551"/>
            <wp:effectExtent l="0" t="0" r="0" b="0"/>
            <wp:wrapNone/>
            <wp:docPr id="676" name="Image 676"/>
            <wp:cNvGraphicFramePr>
              <a:graphicFrameLocks/>
            </wp:cNvGraphicFramePr>
            <a:graphic>
              <a:graphicData uri="http://schemas.openxmlformats.org/drawingml/2006/picture">
                <pic:pic>
                  <pic:nvPicPr>
                    <pic:cNvPr id="676" name="Image 676"/>
                    <pic:cNvPicPr/>
                  </pic:nvPicPr>
                  <pic:blipFill>
                    <a:blip r:embed="rId177" cstate="print"/>
                    <a:stretch>
                      <a:fillRect/>
                    </a:stretch>
                  </pic:blipFill>
                  <pic:spPr>
                    <a:xfrm>
                      <a:off x="0" y="0"/>
                      <a:ext cx="463949" cy="210551"/>
                    </a:xfrm>
                    <a:prstGeom prst="rect">
                      <a:avLst/>
                    </a:prstGeom>
                  </pic:spPr>
                </pic:pic>
              </a:graphicData>
            </a:graphic>
          </wp:anchor>
        </w:drawing>
      </w:r>
      <w:r>
        <w:rPr>
          <w:b/>
          <w:color w:val="13467B"/>
          <w:spacing w:val="-2"/>
          <w:w w:val="170"/>
          <w:sz w:val="19"/>
        </w:rPr>
        <w:t>;.,a.</w:t>
      </w:r>
      <w:r>
        <w:rPr>
          <w:b/>
          <w:color w:val="13467B"/>
          <w:sz w:val="19"/>
        </w:rPr>
        <w:tab/>
      </w:r>
      <w:r>
        <w:rPr>
          <w:b/>
          <w:color w:val="0A0A0A"/>
          <w:sz w:val="19"/>
        </w:rPr>
        <w:t>Group</w:t>
      </w:r>
      <w:r>
        <w:rPr>
          <w:b/>
          <w:color w:val="0A0A0A"/>
          <w:spacing w:val="20"/>
          <w:sz w:val="19"/>
        </w:rPr>
        <w:t> </w:t>
      </w:r>
      <w:r>
        <w:rPr>
          <w:b/>
          <w:color w:val="0A0A0A"/>
          <w:sz w:val="19"/>
        </w:rPr>
        <w:t>C</w:t>
      </w:r>
      <w:r>
        <w:rPr>
          <w:b/>
          <w:color w:val="0A0A0A"/>
          <w:spacing w:val="8"/>
          <w:sz w:val="19"/>
        </w:rPr>
        <w:t> </w:t>
      </w:r>
      <w:r>
        <w:rPr>
          <w:rFonts w:ascii="Arial"/>
          <w:color w:val="0A0A0A"/>
          <w:sz w:val="20"/>
        </w:rPr>
        <w:t>I</w:t>
      </w:r>
      <w:r>
        <w:rPr>
          <w:rFonts w:ascii="Arial"/>
          <w:color w:val="0A0A0A"/>
          <w:spacing w:val="8"/>
          <w:sz w:val="20"/>
        </w:rPr>
        <w:t> </w:t>
      </w:r>
      <w:r>
        <w:rPr>
          <w:color w:val="0A0A0A"/>
          <w:sz w:val="19"/>
        </w:rPr>
        <w:t>ML</w:t>
      </w:r>
      <w:r>
        <w:rPr>
          <w:color w:val="0A0A0A"/>
          <w:spacing w:val="17"/>
          <w:sz w:val="19"/>
        </w:rPr>
        <w:t> </w:t>
      </w:r>
      <w:r>
        <w:rPr>
          <w:color w:val="0A0A0A"/>
          <w:sz w:val="19"/>
        </w:rPr>
        <w:t>Based</w:t>
      </w:r>
      <w:r>
        <w:rPr>
          <w:color w:val="0A0A0A"/>
          <w:spacing w:val="28"/>
          <w:sz w:val="19"/>
        </w:rPr>
        <w:t> </w:t>
      </w:r>
      <w:r>
        <w:rPr>
          <w:color w:val="1A1A1A"/>
          <w:sz w:val="19"/>
        </w:rPr>
        <w:t>Plant</w:t>
      </w:r>
      <w:r>
        <w:rPr>
          <w:color w:val="1A1A1A"/>
          <w:spacing w:val="16"/>
          <w:sz w:val="19"/>
        </w:rPr>
        <w:t> </w:t>
      </w:r>
      <w:r>
        <w:rPr>
          <w:color w:val="0A0A0A"/>
          <w:sz w:val="19"/>
        </w:rPr>
        <w:t>Disease</w:t>
      </w:r>
      <w:r>
        <w:rPr>
          <w:color w:val="0A0A0A"/>
          <w:spacing w:val="27"/>
          <w:sz w:val="19"/>
        </w:rPr>
        <w:t> </w:t>
      </w:r>
      <w:r>
        <w:rPr>
          <w:color w:val="0A0A0A"/>
          <w:sz w:val="19"/>
        </w:rPr>
        <w:t>Detection</w:t>
      </w:r>
      <w:r>
        <w:rPr>
          <w:color w:val="0A0A0A"/>
          <w:spacing w:val="32"/>
          <w:sz w:val="19"/>
        </w:rPr>
        <w:t> </w:t>
      </w:r>
      <w:r>
        <w:rPr>
          <w:color w:val="0A0A0A"/>
          <w:sz w:val="19"/>
        </w:rPr>
        <w:t>Mobile</w:t>
      </w:r>
      <w:r>
        <w:rPr>
          <w:color w:val="0A0A0A"/>
          <w:spacing w:val="22"/>
          <w:sz w:val="19"/>
        </w:rPr>
        <w:t> </w:t>
      </w:r>
      <w:r>
        <w:rPr>
          <w:color w:val="1A1A1A"/>
          <w:sz w:val="19"/>
        </w:rPr>
        <w:t>App</w:t>
      </w:r>
      <w:r>
        <w:rPr>
          <w:color w:val="1A1A1A"/>
          <w:spacing w:val="14"/>
          <w:sz w:val="19"/>
        </w:rPr>
        <w:t> </w:t>
      </w:r>
      <w:r>
        <w:rPr>
          <w:color w:val="1A1A1A"/>
          <w:sz w:val="19"/>
        </w:rPr>
        <w:t>for</w:t>
      </w:r>
      <w:r>
        <w:rPr>
          <w:color w:val="1A1A1A"/>
          <w:spacing w:val="16"/>
          <w:sz w:val="19"/>
        </w:rPr>
        <w:t> </w:t>
      </w:r>
      <w:r>
        <w:rPr>
          <w:color w:val="1A1A1A"/>
          <w:sz w:val="19"/>
        </w:rPr>
        <w:t>Sri</w:t>
      </w:r>
      <w:r>
        <w:rPr>
          <w:color w:val="1A1A1A"/>
          <w:spacing w:val="12"/>
          <w:sz w:val="19"/>
        </w:rPr>
        <w:t> </w:t>
      </w:r>
      <w:r>
        <w:rPr>
          <w:color w:val="0A0A0A"/>
          <w:spacing w:val="-2"/>
          <w:sz w:val="19"/>
        </w:rPr>
        <w:t>Lanka</w:t>
      </w:r>
    </w:p>
    <w:p>
      <w:pPr>
        <w:pStyle w:val="Heading8"/>
        <w:numPr>
          <w:ilvl w:val="3"/>
          <w:numId w:val="23"/>
        </w:numPr>
        <w:tabs>
          <w:tab w:pos="3154" w:val="left" w:leader="none"/>
        </w:tabs>
        <w:spacing w:line="240" w:lineRule="auto" w:before="170" w:after="0"/>
        <w:ind w:left="3154" w:right="0" w:hanging="865"/>
        <w:jc w:val="left"/>
        <w:rPr>
          <w:color w:val="0A0A0A"/>
        </w:rPr>
      </w:pPr>
      <w:r>
        <w:rPr>
          <w:color w:val="0A0A0A"/>
          <w:w w:val="105"/>
        </w:rPr>
        <w:t>Welcome</w:t>
      </w:r>
      <w:r>
        <w:rPr>
          <w:color w:val="0A0A0A"/>
          <w:spacing w:val="-4"/>
          <w:w w:val="105"/>
        </w:rPr>
        <w:t> </w:t>
      </w:r>
      <w:r>
        <w:rPr>
          <w:color w:val="0A0A0A"/>
          <w:w w:val="105"/>
        </w:rPr>
        <w:t>screen</w:t>
      </w:r>
      <w:r>
        <w:rPr>
          <w:color w:val="0A0A0A"/>
          <w:spacing w:val="-7"/>
          <w:w w:val="105"/>
        </w:rPr>
        <w:t> </w:t>
      </w:r>
      <w:r>
        <w:rPr>
          <w:color w:val="0A0A0A"/>
          <w:w w:val="105"/>
        </w:rPr>
        <w:t>&amp;</w:t>
      </w:r>
      <w:r>
        <w:rPr>
          <w:color w:val="0A0A0A"/>
          <w:spacing w:val="-12"/>
          <w:w w:val="105"/>
        </w:rPr>
        <w:t> </w:t>
      </w:r>
      <w:r>
        <w:rPr>
          <w:color w:val="0A0A0A"/>
          <w:w w:val="105"/>
        </w:rPr>
        <w:t>User</w:t>
      </w:r>
      <w:r>
        <w:rPr>
          <w:color w:val="0A0A0A"/>
          <w:spacing w:val="-15"/>
          <w:w w:val="105"/>
        </w:rPr>
        <w:t> </w:t>
      </w:r>
      <w:r>
        <w:rPr>
          <w:color w:val="0A0A0A"/>
          <w:w w:val="105"/>
        </w:rPr>
        <w:t>guide</w:t>
      </w:r>
      <w:r>
        <w:rPr>
          <w:color w:val="0A0A0A"/>
          <w:spacing w:val="-13"/>
          <w:w w:val="105"/>
        </w:rPr>
        <w:t> </w:t>
      </w:r>
      <w:r>
        <w:rPr>
          <w:color w:val="0A0A0A"/>
          <w:spacing w:val="-2"/>
          <w:w w:val="105"/>
        </w:rPr>
        <w:t>screen.</w:t>
      </w:r>
    </w:p>
    <w:p>
      <w:pPr>
        <w:pStyle w:val="BodyText"/>
        <w:spacing w:before="10"/>
        <w:rPr>
          <w:b/>
          <w:sz w:val="12"/>
        </w:rPr>
      </w:pPr>
      <w:r>
        <w:rPr/>
        <w:drawing>
          <wp:anchor distT="0" distB="0" distL="0" distR="0" allowOverlap="1" layoutInCell="1" locked="0" behindDoc="1" simplePos="0" relativeHeight="487681536">
            <wp:simplePos x="0" y="0"/>
            <wp:positionH relativeFrom="page">
              <wp:posOffset>354066</wp:posOffset>
            </wp:positionH>
            <wp:positionV relativeFrom="paragraph">
              <wp:posOffset>109301</wp:posOffset>
            </wp:positionV>
            <wp:extent cx="6926924" cy="8293608"/>
            <wp:effectExtent l="0" t="0" r="0" b="0"/>
            <wp:wrapTopAndBottom/>
            <wp:docPr id="677" name="Image 677"/>
            <wp:cNvGraphicFramePr>
              <a:graphicFrameLocks/>
            </wp:cNvGraphicFramePr>
            <a:graphic>
              <a:graphicData uri="http://schemas.openxmlformats.org/drawingml/2006/picture">
                <pic:pic>
                  <pic:nvPicPr>
                    <pic:cNvPr id="677" name="Image 677"/>
                    <pic:cNvPicPr/>
                  </pic:nvPicPr>
                  <pic:blipFill>
                    <a:blip r:embed="rId178" cstate="print"/>
                    <a:stretch>
                      <a:fillRect/>
                    </a:stretch>
                  </pic:blipFill>
                  <pic:spPr>
                    <a:xfrm>
                      <a:off x="0" y="0"/>
                      <a:ext cx="6926924" cy="8293608"/>
                    </a:xfrm>
                    <a:prstGeom prst="rect">
                      <a:avLst/>
                    </a:prstGeom>
                  </pic:spPr>
                </pic:pic>
              </a:graphicData>
            </a:graphic>
          </wp:anchor>
        </w:drawing>
      </w:r>
    </w:p>
    <w:p>
      <w:pPr>
        <w:spacing w:after="0"/>
        <w:rPr>
          <w:sz w:val="12"/>
        </w:rPr>
        <w:sectPr>
          <w:headerReference w:type="default" r:id="rId175"/>
          <w:footerReference w:type="default" r:id="rId176"/>
          <w:pgSz w:w="11910" w:h="16840"/>
          <w:pgMar w:header="658" w:footer="1400" w:top="920" w:bottom="1600" w:left="240" w:right="220"/>
        </w:sectPr>
      </w:pPr>
    </w:p>
    <w:p>
      <w:pPr>
        <w:pStyle w:val="BodyText"/>
        <w:spacing w:before="29"/>
        <w:rPr>
          <w:b/>
        </w:rPr>
      </w:pPr>
    </w:p>
    <w:p>
      <w:pPr>
        <w:pStyle w:val="BodyText"/>
        <w:spacing w:line="376" w:lineRule="auto"/>
        <w:ind w:left="843" w:right="837" w:hanging="1"/>
      </w:pPr>
      <w:r>
        <w:rPr>
          <w:color w:val="0F0F0F"/>
          <w:w w:val="105"/>
        </w:rPr>
        <w:t>Provides</w:t>
      </w:r>
      <w:r>
        <w:rPr>
          <w:color w:val="0F0F0F"/>
          <w:spacing w:val="-14"/>
          <w:w w:val="105"/>
        </w:rPr>
        <w:t> </w:t>
      </w:r>
      <w:r>
        <w:rPr>
          <w:color w:val="0F0F0F"/>
          <w:w w:val="105"/>
        </w:rPr>
        <w:t>UI</w:t>
      </w:r>
      <w:r>
        <w:rPr>
          <w:color w:val="0F0F0F"/>
          <w:spacing w:val="-17"/>
          <w:w w:val="105"/>
        </w:rPr>
        <w:t> </w:t>
      </w:r>
      <w:r>
        <w:rPr>
          <w:color w:val="0F0F0F"/>
          <w:w w:val="105"/>
        </w:rPr>
        <w:t>for</w:t>
      </w:r>
      <w:r>
        <w:rPr>
          <w:color w:val="0F0F0F"/>
          <w:spacing w:val="-14"/>
          <w:w w:val="105"/>
        </w:rPr>
        <w:t> </w:t>
      </w:r>
      <w:r>
        <w:rPr>
          <w:color w:val="0F0F0F"/>
          <w:w w:val="105"/>
        </w:rPr>
        <w:t>the</w:t>
      </w:r>
      <w:r>
        <w:rPr>
          <w:color w:val="0F0F0F"/>
          <w:spacing w:val="-13"/>
          <w:w w:val="105"/>
        </w:rPr>
        <w:t> </w:t>
      </w:r>
      <w:r>
        <w:rPr>
          <w:color w:val="0F0F0F"/>
          <w:w w:val="105"/>
        </w:rPr>
        <w:t>first</w:t>
      </w:r>
      <w:r>
        <w:rPr>
          <w:color w:val="0F0F0F"/>
          <w:spacing w:val="-16"/>
          <w:w w:val="105"/>
        </w:rPr>
        <w:t> </w:t>
      </w:r>
      <w:r>
        <w:rPr>
          <w:color w:val="0F0F0F"/>
          <w:w w:val="105"/>
        </w:rPr>
        <w:t>screens</w:t>
      </w:r>
      <w:r>
        <w:rPr>
          <w:color w:val="0F0F0F"/>
          <w:spacing w:val="-14"/>
          <w:w w:val="105"/>
        </w:rPr>
        <w:t> </w:t>
      </w:r>
      <w:r>
        <w:rPr>
          <w:color w:val="0F0F0F"/>
          <w:w w:val="105"/>
        </w:rPr>
        <w:t>when</w:t>
      </w:r>
      <w:r>
        <w:rPr>
          <w:color w:val="0F0F0F"/>
          <w:spacing w:val="-14"/>
          <w:w w:val="105"/>
        </w:rPr>
        <w:t> </w:t>
      </w:r>
      <w:r>
        <w:rPr>
          <w:color w:val="0F0F0F"/>
          <w:w w:val="105"/>
        </w:rPr>
        <w:t>app</w:t>
      </w:r>
      <w:r>
        <w:rPr>
          <w:color w:val="0F0F0F"/>
          <w:spacing w:val="-13"/>
          <w:w w:val="105"/>
        </w:rPr>
        <w:t> </w:t>
      </w:r>
      <w:r>
        <w:rPr>
          <w:color w:val="0F0F0F"/>
          <w:w w:val="105"/>
        </w:rPr>
        <w:t>is</w:t>
      </w:r>
      <w:r>
        <w:rPr>
          <w:color w:val="0F0F0F"/>
          <w:spacing w:val="-15"/>
          <w:w w:val="105"/>
        </w:rPr>
        <w:t> </w:t>
      </w:r>
      <w:r>
        <w:rPr>
          <w:color w:val="0F0F0F"/>
          <w:w w:val="105"/>
        </w:rPr>
        <w:t>launched.</w:t>
      </w:r>
      <w:r>
        <w:rPr>
          <w:color w:val="0F0F0F"/>
          <w:spacing w:val="-14"/>
          <w:w w:val="105"/>
        </w:rPr>
        <w:t> </w:t>
      </w:r>
      <w:r>
        <w:rPr>
          <w:color w:val="0F0F0F"/>
          <w:w w:val="105"/>
        </w:rPr>
        <w:t>Welcome</w:t>
      </w:r>
      <w:r>
        <w:rPr>
          <w:color w:val="0F0F0F"/>
          <w:spacing w:val="-14"/>
          <w:w w:val="105"/>
        </w:rPr>
        <w:t> </w:t>
      </w:r>
      <w:r>
        <w:rPr>
          <w:color w:val="0F0F0F"/>
          <w:w w:val="105"/>
        </w:rPr>
        <w:t>screen</w:t>
      </w:r>
      <w:r>
        <w:rPr>
          <w:color w:val="0F0F0F"/>
          <w:spacing w:val="-13"/>
          <w:w w:val="105"/>
        </w:rPr>
        <w:t> </w:t>
      </w:r>
      <w:r>
        <w:rPr>
          <w:color w:val="0F0F0F"/>
          <w:w w:val="105"/>
        </w:rPr>
        <w:t>will</w:t>
      </w:r>
      <w:r>
        <w:rPr>
          <w:color w:val="0F0F0F"/>
          <w:spacing w:val="-14"/>
          <w:w w:val="105"/>
        </w:rPr>
        <w:t> </w:t>
      </w:r>
      <w:r>
        <w:rPr>
          <w:color w:val="0F0F0F"/>
          <w:w w:val="105"/>
        </w:rPr>
        <w:t>allow</w:t>
      </w:r>
      <w:r>
        <w:rPr>
          <w:color w:val="0F0F0F"/>
          <w:spacing w:val="-14"/>
          <w:w w:val="105"/>
        </w:rPr>
        <w:t> </w:t>
      </w:r>
      <w:r>
        <w:rPr>
          <w:color w:val="0F0F0F"/>
          <w:w w:val="105"/>
        </w:rPr>
        <w:t>the</w:t>
      </w:r>
      <w:r>
        <w:rPr>
          <w:color w:val="0F0F0F"/>
          <w:spacing w:val="-14"/>
          <w:w w:val="105"/>
        </w:rPr>
        <w:t> </w:t>
      </w:r>
      <w:r>
        <w:rPr>
          <w:color w:val="0F0F0F"/>
          <w:w w:val="105"/>
        </w:rPr>
        <w:t>user</w:t>
      </w:r>
      <w:r>
        <w:rPr>
          <w:color w:val="0F0F0F"/>
          <w:spacing w:val="-14"/>
          <w:w w:val="105"/>
        </w:rPr>
        <w:t> </w:t>
      </w:r>
      <w:r>
        <w:rPr>
          <w:color w:val="0F0F0F"/>
          <w:w w:val="105"/>
        </w:rPr>
        <w:t>to</w:t>
      </w:r>
      <w:r>
        <w:rPr>
          <w:color w:val="0F0F0F"/>
          <w:spacing w:val="-13"/>
          <w:w w:val="105"/>
        </w:rPr>
        <w:t> </w:t>
      </w:r>
      <w:r>
        <w:rPr>
          <w:color w:val="0F0F0F"/>
          <w:w w:val="105"/>
        </w:rPr>
        <w:t>login</w:t>
      </w:r>
      <w:r>
        <w:rPr>
          <w:color w:val="0F0F0F"/>
          <w:spacing w:val="-14"/>
          <w:w w:val="105"/>
        </w:rPr>
        <w:t> </w:t>
      </w:r>
      <w:r>
        <w:rPr>
          <w:color w:val="0F0F0F"/>
          <w:w w:val="105"/>
        </w:rPr>
        <w:t>using</w:t>
      </w:r>
      <w:r>
        <w:rPr>
          <w:color w:val="0F0F0F"/>
          <w:spacing w:val="-14"/>
          <w:w w:val="105"/>
        </w:rPr>
        <w:t> </w:t>
      </w:r>
      <w:r>
        <w:rPr>
          <w:color w:val="0F0F0F"/>
          <w:w w:val="105"/>
        </w:rPr>
        <w:t>Google account or continue without login. User guide </w:t>
      </w:r>
      <w:r>
        <w:rPr>
          <w:color w:val="212121"/>
          <w:w w:val="105"/>
        </w:rPr>
        <w:t>screen </w:t>
      </w:r>
      <w:r>
        <w:rPr>
          <w:color w:val="0F0F0F"/>
          <w:w w:val="105"/>
        </w:rPr>
        <w:t>provides a</w:t>
      </w:r>
      <w:r>
        <w:rPr>
          <w:color w:val="0F0F0F"/>
          <w:spacing w:val="-2"/>
          <w:w w:val="105"/>
        </w:rPr>
        <w:t> </w:t>
      </w:r>
      <w:r>
        <w:rPr>
          <w:color w:val="0F0F0F"/>
          <w:w w:val="105"/>
        </w:rPr>
        <w:t>quick start guide for the user to use the app.</w:t>
      </w:r>
    </w:p>
    <w:p>
      <w:pPr>
        <w:pStyle w:val="BodyText"/>
      </w:pPr>
    </w:p>
    <w:p>
      <w:pPr>
        <w:pStyle w:val="BodyText"/>
        <w:spacing w:before="220"/>
      </w:pPr>
    </w:p>
    <w:p>
      <w:pPr>
        <w:pStyle w:val="BodyText"/>
        <w:spacing w:line="535" w:lineRule="auto"/>
        <w:ind w:left="842" w:right="837"/>
      </w:pPr>
      <w:r>
        <w:rPr>
          <w:color w:val="0F0F0F"/>
          <w:w w:val="105"/>
        </w:rPr>
        <w:t>Section 1</w:t>
      </w:r>
      <w:r>
        <w:rPr>
          <w:color w:val="0F0F0F"/>
          <w:spacing w:val="-14"/>
          <w:w w:val="105"/>
        </w:rPr>
        <w:t> </w:t>
      </w:r>
      <w:r>
        <w:rPr>
          <w:color w:val="010101"/>
          <w:w w:val="105"/>
        </w:rPr>
        <w:t>-</w:t>
      </w:r>
      <w:r>
        <w:rPr>
          <w:color w:val="010101"/>
          <w:spacing w:val="28"/>
          <w:w w:val="105"/>
        </w:rPr>
        <w:t> </w:t>
      </w:r>
      <w:r>
        <w:rPr>
          <w:color w:val="0F0F0F"/>
          <w:w w:val="105"/>
        </w:rPr>
        <w:t>first</w:t>
      </w:r>
      <w:r>
        <w:rPr>
          <w:color w:val="0F0F0F"/>
          <w:spacing w:val="-1"/>
          <w:w w:val="105"/>
        </w:rPr>
        <w:t> </w:t>
      </w:r>
      <w:r>
        <w:rPr>
          <w:color w:val="0F0F0F"/>
          <w:w w:val="105"/>
        </w:rPr>
        <w:t>layer</w:t>
      </w:r>
      <w:r>
        <w:rPr>
          <w:color w:val="0F0F0F"/>
          <w:spacing w:val="-7"/>
          <w:w w:val="105"/>
        </w:rPr>
        <w:t> </w:t>
      </w:r>
      <w:r>
        <w:rPr>
          <w:color w:val="0F0F0F"/>
          <w:w w:val="105"/>
        </w:rPr>
        <w:t>of</w:t>
      </w:r>
      <w:r>
        <w:rPr>
          <w:color w:val="0F0F0F"/>
          <w:spacing w:val="-12"/>
          <w:w w:val="105"/>
        </w:rPr>
        <w:t> </w:t>
      </w:r>
      <w:r>
        <w:rPr>
          <w:color w:val="0F0F0F"/>
          <w:w w:val="105"/>
        </w:rPr>
        <w:t>stack</w:t>
      </w:r>
      <w:r>
        <w:rPr>
          <w:color w:val="0F0F0F"/>
          <w:spacing w:val="-3"/>
          <w:w w:val="105"/>
        </w:rPr>
        <w:t> </w:t>
      </w:r>
      <w:r>
        <w:rPr>
          <w:color w:val="0F0F0F"/>
          <w:w w:val="105"/>
        </w:rPr>
        <w:t>background image</w:t>
      </w:r>
      <w:r>
        <w:rPr>
          <w:color w:val="0F0F0F"/>
          <w:spacing w:val="-2"/>
          <w:w w:val="105"/>
        </w:rPr>
        <w:t> </w:t>
      </w:r>
      <w:r>
        <w:rPr>
          <w:color w:val="0F0F0F"/>
          <w:w w:val="105"/>
        </w:rPr>
        <w:t>layer,</w:t>
      </w:r>
      <w:r>
        <w:rPr>
          <w:color w:val="0F0F0F"/>
          <w:spacing w:val="-8"/>
          <w:w w:val="105"/>
        </w:rPr>
        <w:t> </w:t>
      </w:r>
      <w:r>
        <w:rPr>
          <w:color w:val="0F0F0F"/>
          <w:w w:val="105"/>
        </w:rPr>
        <w:t>followed by</w:t>
      </w:r>
      <w:r>
        <w:rPr>
          <w:color w:val="0F0F0F"/>
          <w:spacing w:val="-9"/>
          <w:w w:val="105"/>
        </w:rPr>
        <w:t> </w:t>
      </w:r>
      <w:r>
        <w:rPr>
          <w:color w:val="0F0F0F"/>
          <w:w w:val="105"/>
        </w:rPr>
        <w:t>Gradient</w:t>
      </w:r>
      <w:r>
        <w:rPr>
          <w:color w:val="0F0F0F"/>
          <w:spacing w:val="-5"/>
          <w:w w:val="105"/>
        </w:rPr>
        <w:t> </w:t>
      </w:r>
      <w:r>
        <w:rPr>
          <w:color w:val="0F0F0F"/>
          <w:w w:val="105"/>
        </w:rPr>
        <w:t>to</w:t>
      </w:r>
      <w:r>
        <w:rPr>
          <w:color w:val="0F0F0F"/>
          <w:spacing w:val="-12"/>
          <w:w w:val="105"/>
        </w:rPr>
        <w:t> </w:t>
      </w:r>
      <w:r>
        <w:rPr>
          <w:color w:val="0F0F0F"/>
          <w:w w:val="105"/>
        </w:rPr>
        <w:t>make</w:t>
      </w:r>
      <w:r>
        <w:rPr>
          <w:color w:val="0F0F0F"/>
          <w:spacing w:val="-4"/>
          <w:w w:val="105"/>
        </w:rPr>
        <w:t> </w:t>
      </w:r>
      <w:r>
        <w:rPr>
          <w:color w:val="0F0F0F"/>
          <w:w w:val="105"/>
        </w:rPr>
        <w:t>text</w:t>
      </w:r>
      <w:r>
        <w:rPr>
          <w:color w:val="0F0F0F"/>
          <w:spacing w:val="-10"/>
          <w:w w:val="105"/>
        </w:rPr>
        <w:t> </w:t>
      </w:r>
      <w:r>
        <w:rPr>
          <w:color w:val="0F0F0F"/>
          <w:w w:val="105"/>
        </w:rPr>
        <w:t>more</w:t>
      </w:r>
      <w:r>
        <w:rPr>
          <w:color w:val="0F0F0F"/>
          <w:spacing w:val="-7"/>
          <w:w w:val="105"/>
        </w:rPr>
        <w:t> </w:t>
      </w:r>
      <w:r>
        <w:rPr>
          <w:color w:val="212121"/>
          <w:w w:val="105"/>
        </w:rPr>
        <w:t>visible</w:t>
      </w:r>
      <w:r>
        <w:rPr>
          <w:color w:val="212121"/>
          <w:spacing w:val="-1"/>
          <w:w w:val="105"/>
        </w:rPr>
        <w:t> </w:t>
      </w:r>
      <w:r>
        <w:rPr>
          <w:color w:val="0F0F0F"/>
          <w:w w:val="105"/>
        </w:rPr>
        <w:t>to</w:t>
      </w:r>
      <w:r>
        <w:rPr>
          <w:color w:val="0F0F0F"/>
          <w:spacing w:val="-10"/>
          <w:w w:val="105"/>
        </w:rPr>
        <w:t> </w:t>
      </w:r>
      <w:r>
        <w:rPr>
          <w:color w:val="0F0F0F"/>
          <w:w w:val="105"/>
        </w:rPr>
        <w:t>user. Section 2 </w:t>
      </w:r>
      <w:r>
        <w:rPr>
          <w:color w:val="010101"/>
          <w:w w:val="105"/>
        </w:rPr>
        <w:t>-App </w:t>
      </w:r>
      <w:r>
        <w:rPr>
          <w:color w:val="0F0F0F"/>
          <w:w w:val="105"/>
        </w:rPr>
        <w:t>logo from app assets.</w:t>
      </w:r>
    </w:p>
    <w:p>
      <w:pPr>
        <w:pStyle w:val="BodyText"/>
        <w:spacing w:line="535" w:lineRule="auto" w:before="4"/>
        <w:ind w:left="842" w:right="8003"/>
      </w:pPr>
      <w:r>
        <w:rPr>
          <w:color w:val="0F0F0F"/>
          <w:w w:val="105"/>
        </w:rPr>
        <w:t>Section 3 </w:t>
      </w:r>
      <w:r>
        <w:rPr>
          <w:color w:val="010101"/>
          <w:w w:val="105"/>
        </w:rPr>
        <w:t>-</w:t>
      </w:r>
      <w:r>
        <w:rPr>
          <w:color w:val="010101"/>
          <w:spacing w:val="40"/>
          <w:w w:val="105"/>
        </w:rPr>
        <w:t> </w:t>
      </w:r>
      <w:r>
        <w:rPr>
          <w:color w:val="0F0F0F"/>
          <w:w w:val="105"/>
        </w:rPr>
        <w:t>App name Section</w:t>
      </w:r>
      <w:r>
        <w:rPr>
          <w:color w:val="0F0F0F"/>
          <w:spacing w:val="-10"/>
          <w:w w:val="105"/>
        </w:rPr>
        <w:t> </w:t>
      </w:r>
      <w:r>
        <w:rPr>
          <w:color w:val="0F0F0F"/>
          <w:w w:val="105"/>
        </w:rPr>
        <w:t>4</w:t>
      </w:r>
      <w:r>
        <w:rPr>
          <w:color w:val="0F0F0F"/>
          <w:spacing w:val="-14"/>
          <w:w w:val="105"/>
        </w:rPr>
        <w:t> </w:t>
      </w:r>
      <w:r>
        <w:rPr>
          <w:color w:val="010101"/>
          <w:w w:val="105"/>
        </w:rPr>
        <w:t>-</w:t>
      </w:r>
      <w:r>
        <w:rPr>
          <w:color w:val="010101"/>
          <w:spacing w:val="16"/>
          <w:w w:val="105"/>
        </w:rPr>
        <w:t> </w:t>
      </w:r>
      <w:r>
        <w:rPr>
          <w:color w:val="0F0F0F"/>
          <w:w w:val="105"/>
        </w:rPr>
        <w:t>App</w:t>
      </w:r>
      <w:r>
        <w:rPr>
          <w:color w:val="0F0F0F"/>
          <w:spacing w:val="-11"/>
          <w:w w:val="105"/>
        </w:rPr>
        <w:t> </w:t>
      </w:r>
      <w:r>
        <w:rPr>
          <w:color w:val="0F0F0F"/>
          <w:w w:val="105"/>
        </w:rPr>
        <w:t>description</w:t>
      </w:r>
    </w:p>
    <w:p>
      <w:pPr>
        <w:pStyle w:val="BodyText"/>
        <w:spacing w:before="4"/>
        <w:ind w:left="842"/>
      </w:pPr>
      <w:r>
        <w:rPr>
          <w:color w:val="0F0F0F"/>
          <w:w w:val="105"/>
        </w:rPr>
        <w:t>Section</w:t>
      </w:r>
      <w:r>
        <w:rPr>
          <w:color w:val="0F0F0F"/>
          <w:spacing w:val="4"/>
          <w:w w:val="105"/>
        </w:rPr>
        <w:t> </w:t>
      </w:r>
      <w:r>
        <w:rPr>
          <w:color w:val="0F0F0F"/>
          <w:w w:val="105"/>
        </w:rPr>
        <w:t>5</w:t>
      </w:r>
      <w:r>
        <w:rPr>
          <w:color w:val="0F0F0F"/>
          <w:spacing w:val="-13"/>
          <w:w w:val="105"/>
        </w:rPr>
        <w:t> </w:t>
      </w:r>
      <w:r>
        <w:rPr>
          <w:color w:val="010101"/>
          <w:w w:val="105"/>
        </w:rPr>
        <w:t>-</w:t>
      </w:r>
      <w:r>
        <w:rPr>
          <w:color w:val="010101"/>
          <w:spacing w:val="38"/>
          <w:w w:val="105"/>
        </w:rPr>
        <w:t> </w:t>
      </w:r>
      <w:r>
        <w:rPr>
          <w:color w:val="0F0F0F"/>
          <w:w w:val="105"/>
        </w:rPr>
        <w:t>Firebase</w:t>
      </w:r>
      <w:r>
        <w:rPr>
          <w:color w:val="0F0F0F"/>
          <w:spacing w:val="5"/>
          <w:w w:val="105"/>
        </w:rPr>
        <w:t> </w:t>
      </w:r>
      <w:r>
        <w:rPr>
          <w:color w:val="0F0F0F"/>
          <w:w w:val="105"/>
        </w:rPr>
        <w:t>auth </w:t>
      </w:r>
      <w:r>
        <w:rPr>
          <w:color w:val="212121"/>
          <w:w w:val="105"/>
        </w:rPr>
        <w:t>service, </w:t>
      </w:r>
      <w:r>
        <w:rPr>
          <w:color w:val="0F0F0F"/>
          <w:w w:val="105"/>
        </w:rPr>
        <w:t>for</w:t>
      </w:r>
      <w:r>
        <w:rPr>
          <w:color w:val="0F0F0F"/>
          <w:spacing w:val="-10"/>
          <w:w w:val="105"/>
        </w:rPr>
        <w:t> </w:t>
      </w:r>
      <w:r>
        <w:rPr>
          <w:color w:val="0F0F0F"/>
          <w:w w:val="105"/>
        </w:rPr>
        <w:t>user</w:t>
      </w:r>
      <w:r>
        <w:rPr>
          <w:color w:val="0F0F0F"/>
          <w:spacing w:val="-1"/>
          <w:w w:val="105"/>
        </w:rPr>
        <w:t> </w:t>
      </w:r>
      <w:r>
        <w:rPr>
          <w:color w:val="0F0F0F"/>
          <w:w w:val="105"/>
        </w:rPr>
        <w:t>to</w:t>
      </w:r>
      <w:r>
        <w:rPr>
          <w:color w:val="0F0F0F"/>
          <w:spacing w:val="-7"/>
          <w:w w:val="105"/>
        </w:rPr>
        <w:t> </w:t>
      </w:r>
      <w:r>
        <w:rPr>
          <w:color w:val="0F0F0F"/>
          <w:w w:val="105"/>
        </w:rPr>
        <w:t>login</w:t>
      </w:r>
      <w:r>
        <w:rPr>
          <w:color w:val="0F0F0F"/>
          <w:spacing w:val="-1"/>
          <w:w w:val="105"/>
        </w:rPr>
        <w:t> </w:t>
      </w:r>
      <w:r>
        <w:rPr>
          <w:color w:val="0F0F0F"/>
          <w:w w:val="105"/>
        </w:rPr>
        <w:t>with</w:t>
      </w:r>
      <w:r>
        <w:rPr>
          <w:color w:val="0F0F0F"/>
          <w:spacing w:val="-3"/>
          <w:w w:val="105"/>
        </w:rPr>
        <w:t> </w:t>
      </w:r>
      <w:r>
        <w:rPr>
          <w:color w:val="0F0F0F"/>
          <w:w w:val="105"/>
        </w:rPr>
        <w:t>Google</w:t>
      </w:r>
      <w:r>
        <w:rPr>
          <w:color w:val="0F0F0F"/>
          <w:spacing w:val="6"/>
          <w:w w:val="105"/>
        </w:rPr>
        <w:t> </w:t>
      </w:r>
      <w:r>
        <w:rPr>
          <w:color w:val="0F0F0F"/>
          <w:spacing w:val="-2"/>
          <w:w w:val="105"/>
        </w:rPr>
        <w:t>Account.</w:t>
      </w:r>
    </w:p>
    <w:p>
      <w:pPr>
        <w:pStyle w:val="BodyText"/>
        <w:spacing w:before="55"/>
      </w:pPr>
    </w:p>
    <w:p>
      <w:pPr>
        <w:pStyle w:val="BodyText"/>
        <w:ind w:left="842"/>
      </w:pPr>
      <w:r>
        <w:rPr>
          <w:color w:val="0F0F0F"/>
          <w:w w:val="105"/>
        </w:rPr>
        <w:t>Section</w:t>
      </w:r>
      <w:r>
        <w:rPr>
          <w:color w:val="0F0F0F"/>
          <w:spacing w:val="9"/>
          <w:w w:val="105"/>
        </w:rPr>
        <w:t> </w:t>
      </w:r>
      <w:r>
        <w:rPr>
          <w:color w:val="0F0F0F"/>
          <w:w w:val="105"/>
        </w:rPr>
        <w:t>6</w:t>
      </w:r>
      <w:r>
        <w:rPr>
          <w:color w:val="0F0F0F"/>
          <w:spacing w:val="-13"/>
          <w:w w:val="105"/>
        </w:rPr>
        <w:t> </w:t>
      </w:r>
      <w:r>
        <w:rPr>
          <w:color w:val="010101"/>
          <w:w w:val="105"/>
        </w:rPr>
        <w:t>-</w:t>
      </w:r>
      <w:r>
        <w:rPr>
          <w:color w:val="010101"/>
          <w:spacing w:val="38"/>
          <w:w w:val="105"/>
        </w:rPr>
        <w:t> </w:t>
      </w:r>
      <w:r>
        <w:rPr>
          <w:color w:val="0F0F0F"/>
          <w:w w:val="105"/>
        </w:rPr>
        <w:t>"Skip"</w:t>
      </w:r>
      <w:r>
        <w:rPr>
          <w:color w:val="0F0F0F"/>
          <w:spacing w:val="-4"/>
          <w:w w:val="105"/>
        </w:rPr>
        <w:t> </w:t>
      </w:r>
      <w:r>
        <w:rPr>
          <w:color w:val="0F0F0F"/>
          <w:w w:val="105"/>
        </w:rPr>
        <w:t>button</w:t>
      </w:r>
      <w:r>
        <w:rPr>
          <w:color w:val="0F0F0F"/>
          <w:spacing w:val="7"/>
          <w:w w:val="105"/>
        </w:rPr>
        <w:t> </w:t>
      </w:r>
      <w:r>
        <w:rPr>
          <w:color w:val="0F0F0F"/>
          <w:w w:val="105"/>
        </w:rPr>
        <w:t>for</w:t>
      </w:r>
      <w:r>
        <w:rPr>
          <w:color w:val="0F0F0F"/>
          <w:spacing w:val="-2"/>
          <w:w w:val="105"/>
        </w:rPr>
        <w:t> </w:t>
      </w:r>
      <w:r>
        <w:rPr>
          <w:color w:val="0F0F0F"/>
          <w:w w:val="105"/>
        </w:rPr>
        <w:t>user</w:t>
      </w:r>
      <w:r>
        <w:rPr>
          <w:color w:val="0F0F0F"/>
          <w:spacing w:val="3"/>
          <w:w w:val="105"/>
        </w:rPr>
        <w:t> </w:t>
      </w:r>
      <w:r>
        <w:rPr>
          <w:color w:val="0F0F0F"/>
          <w:w w:val="105"/>
        </w:rPr>
        <w:t>to</w:t>
      </w:r>
      <w:r>
        <w:rPr>
          <w:color w:val="0F0F0F"/>
          <w:spacing w:val="-2"/>
          <w:w w:val="105"/>
        </w:rPr>
        <w:t> </w:t>
      </w:r>
      <w:r>
        <w:rPr>
          <w:color w:val="0F0F0F"/>
          <w:w w:val="105"/>
        </w:rPr>
        <w:t>use app without</w:t>
      </w:r>
      <w:r>
        <w:rPr>
          <w:color w:val="0F0F0F"/>
          <w:spacing w:val="2"/>
          <w:w w:val="105"/>
        </w:rPr>
        <w:t> </w:t>
      </w:r>
      <w:r>
        <w:rPr>
          <w:color w:val="0F0F0F"/>
          <w:w w:val="105"/>
        </w:rPr>
        <w:t>authenticating.</w:t>
      </w:r>
      <w:r>
        <w:rPr>
          <w:color w:val="0F0F0F"/>
          <w:spacing w:val="-14"/>
          <w:w w:val="105"/>
        </w:rPr>
        <w:t> </w:t>
      </w:r>
      <w:r>
        <w:rPr>
          <w:color w:val="0F0F0F"/>
          <w:w w:val="105"/>
        </w:rPr>
        <w:t>(data</w:t>
      </w:r>
      <w:r>
        <w:rPr>
          <w:color w:val="0F0F0F"/>
          <w:spacing w:val="-2"/>
          <w:w w:val="105"/>
        </w:rPr>
        <w:t> </w:t>
      </w:r>
      <w:r>
        <w:rPr>
          <w:color w:val="0F0F0F"/>
          <w:w w:val="105"/>
        </w:rPr>
        <w:t>store</w:t>
      </w:r>
      <w:r>
        <w:rPr>
          <w:color w:val="0F0F0F"/>
          <w:spacing w:val="1"/>
          <w:w w:val="105"/>
        </w:rPr>
        <w:t> </w:t>
      </w:r>
      <w:r>
        <w:rPr>
          <w:color w:val="0F0F0F"/>
          <w:spacing w:val="-2"/>
          <w:w w:val="105"/>
        </w:rPr>
        <w:t>locally)</w:t>
      </w:r>
    </w:p>
    <w:p>
      <w:pPr>
        <w:pStyle w:val="BodyText"/>
      </w:pPr>
    </w:p>
    <w:p>
      <w:pPr>
        <w:pStyle w:val="BodyText"/>
      </w:pPr>
    </w:p>
    <w:p>
      <w:pPr>
        <w:pStyle w:val="BodyText"/>
        <w:spacing w:before="116"/>
      </w:pPr>
    </w:p>
    <w:p>
      <w:pPr>
        <w:pStyle w:val="BodyText"/>
        <w:ind w:left="842"/>
      </w:pPr>
      <w:r>
        <w:rPr>
          <w:color w:val="0F0F0F"/>
          <w:w w:val="105"/>
        </w:rPr>
        <w:t>Functions &amp;</w:t>
      </w:r>
      <w:r>
        <w:rPr>
          <w:color w:val="0F0F0F"/>
          <w:spacing w:val="-9"/>
          <w:w w:val="105"/>
        </w:rPr>
        <w:t> </w:t>
      </w:r>
      <w:r>
        <w:rPr>
          <w:color w:val="0F0F0F"/>
          <w:spacing w:val="-2"/>
          <w:w w:val="105"/>
        </w:rPr>
        <w:t>Features:</w:t>
      </w:r>
    </w:p>
    <w:p>
      <w:pPr>
        <w:pStyle w:val="BodyText"/>
        <w:spacing w:before="74"/>
      </w:pPr>
    </w:p>
    <w:p>
      <w:pPr>
        <w:pStyle w:val="ListParagraph"/>
        <w:numPr>
          <w:ilvl w:val="1"/>
          <w:numId w:val="26"/>
        </w:numPr>
        <w:tabs>
          <w:tab w:pos="1565" w:val="left" w:leader="none"/>
        </w:tabs>
        <w:spacing w:line="240" w:lineRule="auto" w:before="0" w:after="0"/>
        <w:ind w:left="1565" w:right="0" w:hanging="361"/>
        <w:jc w:val="left"/>
        <w:rPr>
          <w:sz w:val="21"/>
        </w:rPr>
      </w:pPr>
      <w:r>
        <w:rPr>
          <w:color w:val="0F0F0F"/>
          <w:w w:val="105"/>
          <w:sz w:val="21"/>
        </w:rPr>
        <w:t>User</w:t>
      </w:r>
      <w:r>
        <w:rPr>
          <w:color w:val="0F0F0F"/>
          <w:spacing w:val="3"/>
          <w:w w:val="105"/>
          <w:sz w:val="21"/>
        </w:rPr>
        <w:t> </w:t>
      </w:r>
      <w:r>
        <w:rPr>
          <w:color w:val="0F0F0F"/>
          <w:spacing w:val="-2"/>
          <w:w w:val="105"/>
          <w:sz w:val="21"/>
        </w:rPr>
        <w:t>Authentication</w:t>
      </w:r>
    </w:p>
    <w:p>
      <w:pPr>
        <w:pStyle w:val="BodyText"/>
        <w:spacing w:before="170"/>
        <w:rPr>
          <w:sz w:val="20"/>
        </w:rPr>
      </w:pPr>
      <w:r>
        <w:rPr/>
        <mc:AlternateContent>
          <mc:Choice Requires="wps">
            <w:drawing>
              <wp:anchor distT="0" distB="0" distL="0" distR="0" allowOverlap="1" layoutInCell="1" locked="0" behindDoc="1" simplePos="0" relativeHeight="487682560">
                <wp:simplePos x="0" y="0"/>
                <wp:positionH relativeFrom="page">
                  <wp:posOffset>685800</wp:posOffset>
                </wp:positionH>
                <wp:positionV relativeFrom="paragraph">
                  <wp:posOffset>269227</wp:posOffset>
                </wp:positionV>
                <wp:extent cx="6192520" cy="723900"/>
                <wp:effectExtent l="0" t="0" r="0" b="0"/>
                <wp:wrapTopAndBottom/>
                <wp:docPr id="681" name="Textbox 681"/>
                <wp:cNvGraphicFramePr>
                  <a:graphicFrameLocks/>
                </wp:cNvGraphicFramePr>
                <a:graphic>
                  <a:graphicData uri="http://schemas.microsoft.com/office/word/2010/wordprocessingShape">
                    <wps:wsp>
                      <wps:cNvPr id="681" name="Textbox 681"/>
                      <wps:cNvSpPr txBox="1"/>
                      <wps:spPr>
                        <a:xfrm>
                          <a:off x="0" y="0"/>
                          <a:ext cx="6192520" cy="723900"/>
                        </a:xfrm>
                        <a:prstGeom prst="rect">
                          <a:avLst/>
                        </a:prstGeom>
                        <a:solidFill>
                          <a:srgbClr val="A8CF8C"/>
                        </a:solidFill>
                      </wps:spPr>
                      <wps:txbx>
                        <w:txbxContent>
                          <w:p>
                            <w:pPr>
                              <w:pStyle w:val="BodyText"/>
                              <w:spacing w:line="235" w:lineRule="exact"/>
                              <w:ind w:left="110"/>
                              <w:rPr>
                                <w:color w:val="000000"/>
                              </w:rPr>
                            </w:pPr>
                            <w:r>
                              <w:rPr>
                                <w:color w:val="0F0F0F"/>
                                <w:spacing w:val="-4"/>
                                <w:w w:val="105"/>
                              </w:rPr>
                              <w:t>Note:</w:t>
                            </w:r>
                          </w:p>
                          <w:p>
                            <w:pPr>
                              <w:pStyle w:val="BodyText"/>
                              <w:spacing w:line="376" w:lineRule="auto" w:before="138"/>
                              <w:ind w:left="110" w:firstLine="67"/>
                              <w:rPr>
                                <w:color w:val="000000"/>
                              </w:rPr>
                            </w:pPr>
                            <w:r>
                              <w:rPr>
                                <w:color w:val="0F0F0F"/>
                                <w:w w:val="105"/>
                              </w:rPr>
                              <w:t>User</w:t>
                            </w:r>
                            <w:r>
                              <w:rPr>
                                <w:color w:val="0F0F0F"/>
                                <w:spacing w:val="-7"/>
                                <w:w w:val="105"/>
                              </w:rPr>
                              <w:t> </w:t>
                            </w:r>
                            <w:r>
                              <w:rPr>
                                <w:color w:val="0F0F0F"/>
                                <w:w w:val="105"/>
                              </w:rPr>
                              <w:t>guide</w:t>
                            </w:r>
                            <w:r>
                              <w:rPr>
                                <w:color w:val="0F0F0F"/>
                                <w:spacing w:val="-9"/>
                                <w:w w:val="105"/>
                              </w:rPr>
                              <w:t> </w:t>
                            </w:r>
                            <w:r>
                              <w:rPr>
                                <w:color w:val="0F0F0F"/>
                                <w:w w:val="105"/>
                              </w:rPr>
                              <w:t>screen only</w:t>
                            </w:r>
                            <w:r>
                              <w:rPr>
                                <w:color w:val="0F0F0F"/>
                                <w:spacing w:val="-4"/>
                                <w:w w:val="105"/>
                              </w:rPr>
                              <w:t> </w:t>
                            </w:r>
                            <w:r>
                              <w:rPr>
                                <w:color w:val="0F0F0F"/>
                                <w:w w:val="105"/>
                              </w:rPr>
                              <w:t>contains</w:t>
                            </w:r>
                            <w:r>
                              <w:rPr>
                                <w:color w:val="0F0F0F"/>
                                <w:spacing w:val="16"/>
                                <w:w w:val="105"/>
                              </w:rPr>
                              <w:t> </w:t>
                            </w:r>
                            <w:r>
                              <w:rPr>
                                <w:color w:val="0F0F0F"/>
                                <w:w w:val="105"/>
                              </w:rPr>
                              <w:t>UI</w:t>
                            </w:r>
                            <w:r>
                              <w:rPr>
                                <w:color w:val="0F0F0F"/>
                                <w:spacing w:val="-8"/>
                                <w:w w:val="105"/>
                              </w:rPr>
                              <w:t> </w:t>
                            </w:r>
                            <w:r>
                              <w:rPr>
                                <w:color w:val="0F0F0F"/>
                                <w:w w:val="105"/>
                              </w:rPr>
                              <w:t>and</w:t>
                            </w:r>
                            <w:r>
                              <w:rPr>
                                <w:color w:val="0F0F0F"/>
                                <w:spacing w:val="-1"/>
                                <w:w w:val="105"/>
                              </w:rPr>
                              <w:t> </w:t>
                            </w:r>
                            <w:r>
                              <w:rPr>
                                <w:color w:val="0F0F0F"/>
                                <w:w w:val="105"/>
                              </w:rPr>
                              <w:t>does</w:t>
                            </w:r>
                            <w:r>
                              <w:rPr>
                                <w:color w:val="0F0F0F"/>
                                <w:spacing w:val="-2"/>
                                <w:w w:val="105"/>
                              </w:rPr>
                              <w:t> </w:t>
                            </w:r>
                            <w:r>
                              <w:rPr>
                                <w:color w:val="0F0F0F"/>
                                <w:w w:val="105"/>
                              </w:rPr>
                              <w:t>not</w:t>
                            </w:r>
                            <w:r>
                              <w:rPr>
                                <w:color w:val="0F0F0F"/>
                                <w:spacing w:val="-2"/>
                                <w:w w:val="105"/>
                              </w:rPr>
                              <w:t> </w:t>
                            </w:r>
                            <w:r>
                              <w:rPr>
                                <w:color w:val="0F0F0F"/>
                                <w:w w:val="105"/>
                              </w:rPr>
                              <w:t>contain</w:t>
                            </w:r>
                            <w:r>
                              <w:rPr>
                                <w:color w:val="0F0F0F"/>
                                <w:spacing w:val="-5"/>
                                <w:w w:val="105"/>
                              </w:rPr>
                              <w:t> </w:t>
                            </w:r>
                            <w:r>
                              <w:rPr>
                                <w:color w:val="0F0F0F"/>
                                <w:w w:val="105"/>
                              </w:rPr>
                              <w:t>any</w:t>
                            </w:r>
                            <w:r>
                              <w:rPr>
                                <w:color w:val="0F0F0F"/>
                                <w:spacing w:val="-9"/>
                                <w:w w:val="105"/>
                              </w:rPr>
                              <w:t> </w:t>
                            </w:r>
                            <w:r>
                              <w:rPr>
                                <w:color w:val="0F0F0F"/>
                                <w:w w:val="105"/>
                              </w:rPr>
                              <w:t>major</w:t>
                            </w:r>
                            <w:r>
                              <w:rPr>
                                <w:color w:val="0F0F0F"/>
                                <w:spacing w:val="-3"/>
                                <w:w w:val="105"/>
                              </w:rPr>
                              <w:t> </w:t>
                            </w:r>
                            <w:r>
                              <w:rPr>
                                <w:color w:val="0F0F0F"/>
                                <w:w w:val="105"/>
                              </w:rPr>
                              <w:t>Functions or</w:t>
                            </w:r>
                            <w:r>
                              <w:rPr>
                                <w:color w:val="0F0F0F"/>
                                <w:spacing w:val="-9"/>
                                <w:w w:val="105"/>
                              </w:rPr>
                              <w:t> </w:t>
                            </w:r>
                            <w:r>
                              <w:rPr>
                                <w:color w:val="0F0F0F"/>
                                <w:w w:val="105"/>
                              </w:rPr>
                              <w:t>Features. Therefore, is</w:t>
                            </w:r>
                            <w:r>
                              <w:rPr>
                                <w:color w:val="0F0F0F"/>
                                <w:spacing w:val="-7"/>
                                <w:w w:val="105"/>
                              </w:rPr>
                              <w:t> </w:t>
                            </w:r>
                            <w:r>
                              <w:rPr>
                                <w:color w:val="0F0F0F"/>
                                <w:w w:val="105"/>
                              </w:rPr>
                              <w:t>not included in this documentation.</w:t>
                            </w:r>
                          </w:p>
                        </w:txbxContent>
                      </wps:txbx>
                      <wps:bodyPr wrap="square" lIns="0" tIns="0" rIns="0" bIns="0" rtlCol="0">
                        <a:noAutofit/>
                      </wps:bodyPr>
                    </wps:wsp>
                  </a:graphicData>
                </a:graphic>
              </wp:anchor>
            </w:drawing>
          </mc:Choice>
          <mc:Fallback>
            <w:pict>
              <v:shape style="position:absolute;margin-left:54pt;margin-top:21.199024pt;width:487.6pt;height:57pt;mso-position-horizontal-relative:page;mso-position-vertical-relative:paragraph;z-index:-15633920;mso-wrap-distance-left:0;mso-wrap-distance-right:0" type="#_x0000_t202" id="docshape452" filled="true" fillcolor="#a8cf8c" stroked="false">
                <v:textbox inset="0,0,0,0">
                  <w:txbxContent>
                    <w:p>
                      <w:pPr>
                        <w:pStyle w:val="BodyText"/>
                        <w:spacing w:line="235" w:lineRule="exact"/>
                        <w:ind w:left="110"/>
                        <w:rPr>
                          <w:color w:val="000000"/>
                        </w:rPr>
                      </w:pPr>
                      <w:r>
                        <w:rPr>
                          <w:color w:val="0F0F0F"/>
                          <w:spacing w:val="-4"/>
                          <w:w w:val="105"/>
                        </w:rPr>
                        <w:t>Note:</w:t>
                      </w:r>
                    </w:p>
                    <w:p>
                      <w:pPr>
                        <w:pStyle w:val="BodyText"/>
                        <w:spacing w:line="376" w:lineRule="auto" w:before="138"/>
                        <w:ind w:left="110" w:firstLine="67"/>
                        <w:rPr>
                          <w:color w:val="000000"/>
                        </w:rPr>
                      </w:pPr>
                      <w:r>
                        <w:rPr>
                          <w:color w:val="0F0F0F"/>
                          <w:w w:val="105"/>
                        </w:rPr>
                        <w:t>User</w:t>
                      </w:r>
                      <w:r>
                        <w:rPr>
                          <w:color w:val="0F0F0F"/>
                          <w:spacing w:val="-7"/>
                          <w:w w:val="105"/>
                        </w:rPr>
                        <w:t> </w:t>
                      </w:r>
                      <w:r>
                        <w:rPr>
                          <w:color w:val="0F0F0F"/>
                          <w:w w:val="105"/>
                        </w:rPr>
                        <w:t>guide</w:t>
                      </w:r>
                      <w:r>
                        <w:rPr>
                          <w:color w:val="0F0F0F"/>
                          <w:spacing w:val="-9"/>
                          <w:w w:val="105"/>
                        </w:rPr>
                        <w:t> </w:t>
                      </w:r>
                      <w:r>
                        <w:rPr>
                          <w:color w:val="0F0F0F"/>
                          <w:w w:val="105"/>
                        </w:rPr>
                        <w:t>screen only</w:t>
                      </w:r>
                      <w:r>
                        <w:rPr>
                          <w:color w:val="0F0F0F"/>
                          <w:spacing w:val="-4"/>
                          <w:w w:val="105"/>
                        </w:rPr>
                        <w:t> </w:t>
                      </w:r>
                      <w:r>
                        <w:rPr>
                          <w:color w:val="0F0F0F"/>
                          <w:w w:val="105"/>
                        </w:rPr>
                        <w:t>contains</w:t>
                      </w:r>
                      <w:r>
                        <w:rPr>
                          <w:color w:val="0F0F0F"/>
                          <w:spacing w:val="16"/>
                          <w:w w:val="105"/>
                        </w:rPr>
                        <w:t> </w:t>
                      </w:r>
                      <w:r>
                        <w:rPr>
                          <w:color w:val="0F0F0F"/>
                          <w:w w:val="105"/>
                        </w:rPr>
                        <w:t>UI</w:t>
                      </w:r>
                      <w:r>
                        <w:rPr>
                          <w:color w:val="0F0F0F"/>
                          <w:spacing w:val="-8"/>
                          <w:w w:val="105"/>
                        </w:rPr>
                        <w:t> </w:t>
                      </w:r>
                      <w:r>
                        <w:rPr>
                          <w:color w:val="0F0F0F"/>
                          <w:w w:val="105"/>
                        </w:rPr>
                        <w:t>and</w:t>
                      </w:r>
                      <w:r>
                        <w:rPr>
                          <w:color w:val="0F0F0F"/>
                          <w:spacing w:val="-1"/>
                          <w:w w:val="105"/>
                        </w:rPr>
                        <w:t> </w:t>
                      </w:r>
                      <w:r>
                        <w:rPr>
                          <w:color w:val="0F0F0F"/>
                          <w:w w:val="105"/>
                        </w:rPr>
                        <w:t>does</w:t>
                      </w:r>
                      <w:r>
                        <w:rPr>
                          <w:color w:val="0F0F0F"/>
                          <w:spacing w:val="-2"/>
                          <w:w w:val="105"/>
                        </w:rPr>
                        <w:t> </w:t>
                      </w:r>
                      <w:r>
                        <w:rPr>
                          <w:color w:val="0F0F0F"/>
                          <w:w w:val="105"/>
                        </w:rPr>
                        <w:t>not</w:t>
                      </w:r>
                      <w:r>
                        <w:rPr>
                          <w:color w:val="0F0F0F"/>
                          <w:spacing w:val="-2"/>
                          <w:w w:val="105"/>
                        </w:rPr>
                        <w:t> </w:t>
                      </w:r>
                      <w:r>
                        <w:rPr>
                          <w:color w:val="0F0F0F"/>
                          <w:w w:val="105"/>
                        </w:rPr>
                        <w:t>contain</w:t>
                      </w:r>
                      <w:r>
                        <w:rPr>
                          <w:color w:val="0F0F0F"/>
                          <w:spacing w:val="-5"/>
                          <w:w w:val="105"/>
                        </w:rPr>
                        <w:t> </w:t>
                      </w:r>
                      <w:r>
                        <w:rPr>
                          <w:color w:val="0F0F0F"/>
                          <w:w w:val="105"/>
                        </w:rPr>
                        <w:t>any</w:t>
                      </w:r>
                      <w:r>
                        <w:rPr>
                          <w:color w:val="0F0F0F"/>
                          <w:spacing w:val="-9"/>
                          <w:w w:val="105"/>
                        </w:rPr>
                        <w:t> </w:t>
                      </w:r>
                      <w:r>
                        <w:rPr>
                          <w:color w:val="0F0F0F"/>
                          <w:w w:val="105"/>
                        </w:rPr>
                        <w:t>major</w:t>
                      </w:r>
                      <w:r>
                        <w:rPr>
                          <w:color w:val="0F0F0F"/>
                          <w:spacing w:val="-3"/>
                          <w:w w:val="105"/>
                        </w:rPr>
                        <w:t> </w:t>
                      </w:r>
                      <w:r>
                        <w:rPr>
                          <w:color w:val="0F0F0F"/>
                          <w:w w:val="105"/>
                        </w:rPr>
                        <w:t>Functions or</w:t>
                      </w:r>
                      <w:r>
                        <w:rPr>
                          <w:color w:val="0F0F0F"/>
                          <w:spacing w:val="-9"/>
                          <w:w w:val="105"/>
                        </w:rPr>
                        <w:t> </w:t>
                      </w:r>
                      <w:r>
                        <w:rPr>
                          <w:color w:val="0F0F0F"/>
                          <w:w w:val="105"/>
                        </w:rPr>
                        <w:t>Features. Therefore, is</w:t>
                      </w:r>
                      <w:r>
                        <w:rPr>
                          <w:color w:val="0F0F0F"/>
                          <w:spacing w:val="-7"/>
                          <w:w w:val="105"/>
                        </w:rPr>
                        <w:t> </w:t>
                      </w:r>
                      <w:r>
                        <w:rPr>
                          <w:color w:val="0F0F0F"/>
                          <w:w w:val="105"/>
                        </w:rPr>
                        <w:t>not included in this documentation.</w:t>
                      </w:r>
                    </w:p>
                  </w:txbxContent>
                </v:textbox>
                <v:fill type="solid"/>
                <w10:wrap type="topAndBottom"/>
              </v:shape>
            </w:pict>
          </mc:Fallback>
        </mc:AlternateContent>
      </w:r>
    </w:p>
    <w:p>
      <w:pPr>
        <w:spacing w:after="0"/>
        <w:rPr>
          <w:sz w:val="20"/>
        </w:rPr>
        <w:sectPr>
          <w:headerReference w:type="default" r:id="rId179"/>
          <w:footerReference w:type="default" r:id="rId180"/>
          <w:pgSz w:w="11910" w:h="16840"/>
          <w:pgMar w:header="658" w:footer="1400" w:top="1140" w:bottom="1600" w:left="240" w:right="220"/>
        </w:sectPr>
      </w:pPr>
    </w:p>
    <w:p>
      <w:pPr>
        <w:pStyle w:val="Heading8"/>
        <w:numPr>
          <w:ilvl w:val="3"/>
          <w:numId w:val="23"/>
        </w:numPr>
        <w:tabs>
          <w:tab w:pos="3151" w:val="left" w:leader="none"/>
        </w:tabs>
        <w:spacing w:line="240" w:lineRule="auto" w:before="143" w:after="0"/>
        <w:ind w:left="3151" w:right="0" w:hanging="862"/>
        <w:jc w:val="left"/>
        <w:rPr>
          <w:color w:val="010101"/>
        </w:rPr>
      </w:pPr>
      <w:r>
        <w:rPr/>
        <w:drawing>
          <wp:anchor distT="0" distB="0" distL="0" distR="0" allowOverlap="1" layoutInCell="1" locked="0" behindDoc="0" simplePos="0" relativeHeight="15823872">
            <wp:simplePos x="0" y="0"/>
            <wp:positionH relativeFrom="page">
              <wp:posOffset>4456176</wp:posOffset>
            </wp:positionH>
            <wp:positionV relativeFrom="page">
              <wp:posOffset>801625</wp:posOffset>
            </wp:positionV>
            <wp:extent cx="2766059" cy="8840723"/>
            <wp:effectExtent l="0" t="0" r="0" b="0"/>
            <wp:wrapNone/>
            <wp:docPr id="682" name="Image 682"/>
            <wp:cNvGraphicFramePr>
              <a:graphicFrameLocks/>
            </wp:cNvGraphicFramePr>
            <a:graphic>
              <a:graphicData uri="http://schemas.openxmlformats.org/drawingml/2006/picture">
                <pic:pic>
                  <pic:nvPicPr>
                    <pic:cNvPr id="682" name="Image 682"/>
                    <pic:cNvPicPr/>
                  </pic:nvPicPr>
                  <pic:blipFill>
                    <a:blip r:embed="rId181" cstate="print"/>
                    <a:stretch>
                      <a:fillRect/>
                    </a:stretch>
                  </pic:blipFill>
                  <pic:spPr>
                    <a:xfrm>
                      <a:off x="0" y="0"/>
                      <a:ext cx="2766059" cy="8840723"/>
                    </a:xfrm>
                    <a:prstGeom prst="rect">
                      <a:avLst/>
                    </a:prstGeom>
                  </pic:spPr>
                </pic:pic>
              </a:graphicData>
            </a:graphic>
          </wp:anchor>
        </w:drawing>
      </w:r>
      <w:r>
        <w:rPr>
          <w:color w:val="111111"/>
          <w:w w:val="105"/>
        </w:rPr>
        <w:t>Home</w:t>
      </w:r>
      <w:r>
        <w:rPr>
          <w:color w:val="111111"/>
          <w:spacing w:val="-9"/>
          <w:w w:val="105"/>
        </w:rPr>
        <w:t> </w:t>
      </w:r>
      <w:r>
        <w:rPr>
          <w:color w:val="111111"/>
          <w:spacing w:val="-2"/>
          <w:w w:val="105"/>
        </w:rPr>
        <w:t>screen</w:t>
      </w:r>
    </w:p>
    <w:p>
      <w:pPr>
        <w:pStyle w:val="BodyText"/>
        <w:spacing w:before="91"/>
        <w:rPr>
          <w:b/>
          <w:sz w:val="25"/>
        </w:rPr>
      </w:pPr>
    </w:p>
    <w:p>
      <w:pPr>
        <w:pStyle w:val="BodyText"/>
        <w:spacing w:line="381" w:lineRule="auto" w:before="1"/>
        <w:ind w:left="994" w:right="4865" w:firstLine="1"/>
      </w:pPr>
      <w:r>
        <w:rPr>
          <w:color w:val="111111"/>
          <w:w w:val="105"/>
        </w:rPr>
        <w:t>Home</w:t>
      </w:r>
      <w:r>
        <w:rPr>
          <w:color w:val="111111"/>
          <w:spacing w:val="-5"/>
          <w:w w:val="105"/>
        </w:rPr>
        <w:t> </w:t>
      </w:r>
      <w:r>
        <w:rPr>
          <w:color w:val="111111"/>
          <w:w w:val="105"/>
        </w:rPr>
        <w:t>screen</w:t>
      </w:r>
      <w:r>
        <w:rPr>
          <w:color w:val="111111"/>
          <w:spacing w:val="-5"/>
          <w:w w:val="105"/>
        </w:rPr>
        <w:t> </w:t>
      </w:r>
      <w:r>
        <w:rPr>
          <w:color w:val="111111"/>
          <w:w w:val="105"/>
        </w:rPr>
        <w:t>of</w:t>
      </w:r>
      <w:r>
        <w:rPr>
          <w:color w:val="111111"/>
          <w:spacing w:val="-8"/>
          <w:w w:val="105"/>
        </w:rPr>
        <w:t> </w:t>
      </w:r>
      <w:r>
        <w:rPr>
          <w:color w:val="111111"/>
          <w:w w:val="105"/>
        </w:rPr>
        <w:t>the</w:t>
      </w:r>
      <w:r>
        <w:rPr>
          <w:color w:val="111111"/>
          <w:spacing w:val="-9"/>
          <w:w w:val="105"/>
        </w:rPr>
        <w:t> </w:t>
      </w:r>
      <w:r>
        <w:rPr>
          <w:color w:val="111111"/>
          <w:w w:val="105"/>
        </w:rPr>
        <w:t>app</w:t>
      </w:r>
      <w:r>
        <w:rPr>
          <w:color w:val="111111"/>
          <w:spacing w:val="-5"/>
          <w:w w:val="105"/>
        </w:rPr>
        <w:t> </w:t>
      </w:r>
      <w:r>
        <w:rPr>
          <w:color w:val="111111"/>
          <w:w w:val="105"/>
        </w:rPr>
        <w:t>is</w:t>
      </w:r>
      <w:r>
        <w:rPr>
          <w:color w:val="111111"/>
          <w:spacing w:val="-13"/>
          <w:w w:val="105"/>
        </w:rPr>
        <w:t> </w:t>
      </w:r>
      <w:r>
        <w:rPr>
          <w:color w:val="111111"/>
          <w:w w:val="105"/>
        </w:rPr>
        <w:t>the</w:t>
      </w:r>
      <w:r>
        <w:rPr>
          <w:color w:val="111111"/>
          <w:spacing w:val="-9"/>
          <w:w w:val="105"/>
        </w:rPr>
        <w:t> </w:t>
      </w:r>
      <w:r>
        <w:rPr>
          <w:color w:val="111111"/>
          <w:w w:val="105"/>
        </w:rPr>
        <w:t>default</w:t>
      </w:r>
      <w:r>
        <w:rPr>
          <w:color w:val="111111"/>
          <w:spacing w:val="-9"/>
          <w:w w:val="105"/>
        </w:rPr>
        <w:t> </w:t>
      </w:r>
      <w:r>
        <w:rPr>
          <w:color w:val="111111"/>
          <w:w w:val="105"/>
        </w:rPr>
        <w:t>focal</w:t>
      </w:r>
      <w:r>
        <w:rPr>
          <w:color w:val="111111"/>
          <w:spacing w:val="-3"/>
          <w:w w:val="105"/>
        </w:rPr>
        <w:t> </w:t>
      </w:r>
      <w:r>
        <w:rPr>
          <w:color w:val="111111"/>
          <w:w w:val="105"/>
        </w:rPr>
        <w:t>point</w:t>
      </w:r>
      <w:r>
        <w:rPr>
          <w:color w:val="111111"/>
          <w:spacing w:val="-4"/>
          <w:w w:val="105"/>
        </w:rPr>
        <w:t> </w:t>
      </w:r>
      <w:r>
        <w:rPr>
          <w:color w:val="111111"/>
          <w:w w:val="105"/>
        </w:rPr>
        <w:t>of</w:t>
      </w:r>
      <w:r>
        <w:rPr>
          <w:color w:val="111111"/>
          <w:spacing w:val="-11"/>
          <w:w w:val="105"/>
        </w:rPr>
        <w:t> </w:t>
      </w:r>
      <w:r>
        <w:rPr>
          <w:color w:val="111111"/>
          <w:w w:val="105"/>
        </w:rPr>
        <w:t>navigation system. The home screen is a placeholder for Three tabs.</w:t>
      </w:r>
    </w:p>
    <w:p>
      <w:pPr>
        <w:pStyle w:val="ListParagraph"/>
        <w:numPr>
          <w:ilvl w:val="2"/>
          <w:numId w:val="26"/>
        </w:numPr>
        <w:tabs>
          <w:tab w:pos="1717" w:val="left" w:leader="none"/>
        </w:tabs>
        <w:spacing w:line="240" w:lineRule="auto" w:before="178" w:after="0"/>
        <w:ind w:left="1717" w:right="0" w:hanging="359"/>
        <w:jc w:val="left"/>
        <w:rPr>
          <w:sz w:val="21"/>
        </w:rPr>
      </w:pPr>
      <w:r>
        <w:rPr>
          <w:color w:val="111111"/>
          <w:spacing w:val="-5"/>
          <w:w w:val="105"/>
          <w:sz w:val="21"/>
        </w:rPr>
        <w:t>Map</w:t>
      </w:r>
    </w:p>
    <w:p>
      <w:pPr>
        <w:pStyle w:val="ListParagraph"/>
        <w:numPr>
          <w:ilvl w:val="2"/>
          <w:numId w:val="26"/>
        </w:numPr>
        <w:tabs>
          <w:tab w:pos="1717" w:val="left" w:leader="none"/>
        </w:tabs>
        <w:spacing w:line="240" w:lineRule="auto" w:before="71" w:after="0"/>
        <w:ind w:left="1717" w:right="0" w:hanging="359"/>
        <w:jc w:val="left"/>
        <w:rPr>
          <w:sz w:val="21"/>
        </w:rPr>
      </w:pPr>
      <w:r>
        <w:rPr>
          <w:color w:val="111111"/>
          <w:w w:val="105"/>
          <w:sz w:val="21"/>
        </w:rPr>
        <w:t>Diagnosis</w:t>
      </w:r>
      <w:r>
        <w:rPr>
          <w:color w:val="111111"/>
          <w:spacing w:val="-8"/>
          <w:w w:val="105"/>
          <w:sz w:val="21"/>
        </w:rPr>
        <w:t> </w:t>
      </w:r>
      <w:r>
        <w:rPr>
          <w:color w:val="111111"/>
          <w:spacing w:val="-4"/>
          <w:w w:val="105"/>
          <w:sz w:val="21"/>
        </w:rPr>
        <w:t>Tool</w:t>
      </w:r>
    </w:p>
    <w:p>
      <w:pPr>
        <w:pStyle w:val="ListParagraph"/>
        <w:numPr>
          <w:ilvl w:val="2"/>
          <w:numId w:val="26"/>
        </w:numPr>
        <w:tabs>
          <w:tab w:pos="1717" w:val="left" w:leader="none"/>
        </w:tabs>
        <w:spacing w:line="240" w:lineRule="auto" w:before="81" w:after="0"/>
        <w:ind w:left="1717" w:right="0" w:hanging="359"/>
        <w:jc w:val="left"/>
        <w:rPr>
          <w:sz w:val="21"/>
        </w:rPr>
      </w:pPr>
      <w:r>
        <w:rPr>
          <w:color w:val="111111"/>
          <w:spacing w:val="-2"/>
          <w:w w:val="105"/>
          <w:sz w:val="21"/>
        </w:rPr>
        <w:t>History</w:t>
      </w:r>
    </w:p>
    <w:p>
      <w:pPr>
        <w:pStyle w:val="BodyText"/>
        <w:spacing w:before="55"/>
      </w:pPr>
    </w:p>
    <w:p>
      <w:pPr>
        <w:pStyle w:val="BodyText"/>
        <w:spacing w:line="376" w:lineRule="auto"/>
        <w:ind w:left="998" w:right="4865" w:hanging="5"/>
      </w:pPr>
      <w:r>
        <w:rPr>
          <w:b/>
          <w:color w:val="111111"/>
          <w:w w:val="105"/>
        </w:rPr>
        <w:t>Section 1</w:t>
      </w:r>
      <w:r>
        <w:rPr>
          <w:b/>
          <w:color w:val="111111"/>
          <w:spacing w:val="-14"/>
          <w:w w:val="105"/>
        </w:rPr>
        <w:t> </w:t>
      </w:r>
      <w:r>
        <w:rPr>
          <w:color w:val="010101"/>
          <w:w w:val="105"/>
        </w:rPr>
        <w:t>-</w:t>
      </w:r>
      <w:r>
        <w:rPr>
          <w:color w:val="010101"/>
          <w:spacing w:val="-6"/>
          <w:w w:val="105"/>
        </w:rPr>
        <w:t> </w:t>
      </w:r>
      <w:r>
        <w:rPr>
          <w:color w:val="111111"/>
          <w:w w:val="105"/>
        </w:rPr>
        <w:t>opens</w:t>
      </w:r>
      <w:r>
        <w:rPr>
          <w:color w:val="111111"/>
          <w:spacing w:val="-5"/>
          <w:w w:val="105"/>
        </w:rPr>
        <w:t> </w:t>
      </w:r>
      <w:r>
        <w:rPr>
          <w:color w:val="111111"/>
          <w:w w:val="105"/>
        </w:rPr>
        <w:t>the</w:t>
      </w:r>
      <w:r>
        <w:rPr>
          <w:color w:val="111111"/>
          <w:spacing w:val="-2"/>
          <w:w w:val="105"/>
        </w:rPr>
        <w:t> </w:t>
      </w:r>
      <w:r>
        <w:rPr>
          <w:color w:val="111111"/>
          <w:w w:val="105"/>
        </w:rPr>
        <w:t>hive</w:t>
      </w:r>
      <w:r>
        <w:rPr>
          <w:color w:val="111111"/>
          <w:spacing w:val="-12"/>
          <w:w w:val="105"/>
        </w:rPr>
        <w:t> </w:t>
      </w:r>
      <w:r>
        <w:rPr>
          <w:color w:val="111111"/>
          <w:w w:val="105"/>
        </w:rPr>
        <w:t>DB</w:t>
      </w:r>
      <w:r>
        <w:rPr>
          <w:color w:val="111111"/>
          <w:spacing w:val="-10"/>
          <w:w w:val="105"/>
        </w:rPr>
        <w:t> </w:t>
      </w:r>
      <w:r>
        <w:rPr>
          <w:color w:val="111111"/>
          <w:w w:val="105"/>
        </w:rPr>
        <w:t>and</w:t>
      </w:r>
      <w:r>
        <w:rPr>
          <w:color w:val="111111"/>
          <w:spacing w:val="-6"/>
          <w:w w:val="105"/>
        </w:rPr>
        <w:t> </w:t>
      </w:r>
      <w:r>
        <w:rPr>
          <w:color w:val="111111"/>
          <w:w w:val="105"/>
        </w:rPr>
        <w:t>declares</w:t>
      </w:r>
      <w:r>
        <w:rPr>
          <w:color w:val="111111"/>
          <w:spacing w:val="-1"/>
          <w:w w:val="105"/>
        </w:rPr>
        <w:t> </w:t>
      </w:r>
      <w:r>
        <w:rPr>
          <w:color w:val="111111"/>
          <w:w w:val="105"/>
        </w:rPr>
        <w:t>necessary</w:t>
      </w:r>
      <w:r>
        <w:rPr>
          <w:color w:val="111111"/>
          <w:spacing w:val="-2"/>
          <w:w w:val="105"/>
        </w:rPr>
        <w:t> </w:t>
      </w:r>
      <w:r>
        <w:rPr>
          <w:color w:val="111111"/>
          <w:w w:val="105"/>
        </w:rPr>
        <w:t>variable to store navigation </w:t>
      </w:r>
      <w:r>
        <w:rPr>
          <w:color w:val="232323"/>
          <w:w w:val="105"/>
        </w:rPr>
        <w:t>selection </w:t>
      </w:r>
      <w:r>
        <w:rPr>
          <w:color w:val="111111"/>
          <w:w w:val="105"/>
        </w:rPr>
        <w:t>information.</w:t>
      </w:r>
    </w:p>
    <w:p>
      <w:pPr>
        <w:pStyle w:val="BodyText"/>
        <w:spacing w:line="376" w:lineRule="auto" w:before="164"/>
        <w:ind w:left="993" w:right="4865"/>
      </w:pPr>
      <w:r>
        <w:rPr>
          <w:b/>
          <w:color w:val="111111"/>
          <w:w w:val="105"/>
        </w:rPr>
        <w:t>Section</w:t>
      </w:r>
      <w:r>
        <w:rPr>
          <w:b/>
          <w:color w:val="111111"/>
          <w:w w:val="105"/>
        </w:rPr>
        <w:t> 2 </w:t>
      </w:r>
      <w:r>
        <w:rPr>
          <w:color w:val="010101"/>
          <w:w w:val="105"/>
        </w:rPr>
        <w:t>-</w:t>
      </w:r>
      <w:r>
        <w:rPr>
          <w:color w:val="010101"/>
          <w:spacing w:val="40"/>
          <w:w w:val="105"/>
        </w:rPr>
        <w:t> </w:t>
      </w:r>
      <w:r>
        <w:rPr>
          <w:color w:val="111111"/>
          <w:w w:val="105"/>
        </w:rPr>
        <w:t>is the</w:t>
      </w:r>
      <w:r>
        <w:rPr>
          <w:color w:val="111111"/>
          <w:w w:val="105"/>
        </w:rPr>
        <w:t> main</w:t>
      </w:r>
      <w:r>
        <w:rPr>
          <w:color w:val="111111"/>
          <w:w w:val="105"/>
        </w:rPr>
        <w:t> Return</w:t>
      </w:r>
      <w:r>
        <w:rPr>
          <w:color w:val="111111"/>
          <w:spacing w:val="26"/>
          <w:w w:val="105"/>
        </w:rPr>
        <w:t> </w:t>
      </w:r>
      <w:r>
        <w:rPr>
          <w:color w:val="232323"/>
          <w:w w:val="105"/>
        </w:rPr>
        <w:t>widget.</w:t>
      </w:r>
      <w:r>
        <w:rPr>
          <w:color w:val="232323"/>
          <w:w w:val="105"/>
        </w:rPr>
        <w:t> </w:t>
      </w:r>
      <w:r>
        <w:rPr>
          <w:color w:val="111111"/>
          <w:w w:val="105"/>
        </w:rPr>
        <w:t>Containing</w:t>
      </w:r>
      <w:r>
        <w:rPr>
          <w:color w:val="111111"/>
          <w:w w:val="105"/>
        </w:rPr>
        <w:t> section</w:t>
      </w:r>
      <w:r>
        <w:rPr>
          <w:color w:val="111111"/>
          <w:spacing w:val="26"/>
          <w:w w:val="105"/>
        </w:rPr>
        <w:t> </w:t>
      </w:r>
      <w:r>
        <w:rPr>
          <w:color w:val="111111"/>
          <w:w w:val="105"/>
        </w:rPr>
        <w:t>3 The Scaffold.</w:t>
      </w:r>
    </w:p>
    <w:p>
      <w:pPr>
        <w:pStyle w:val="BodyText"/>
        <w:spacing w:line="376" w:lineRule="auto" w:before="165"/>
        <w:ind w:left="996" w:right="4865" w:hanging="3"/>
      </w:pPr>
      <w:r>
        <w:rPr>
          <w:b/>
          <w:color w:val="111111"/>
          <w:w w:val="105"/>
        </w:rPr>
        <w:t>Section 4</w:t>
      </w:r>
      <w:r>
        <w:rPr>
          <w:b/>
          <w:color w:val="111111"/>
          <w:spacing w:val="-12"/>
          <w:w w:val="105"/>
        </w:rPr>
        <w:t> </w:t>
      </w:r>
      <w:r>
        <w:rPr>
          <w:color w:val="010101"/>
          <w:w w:val="105"/>
        </w:rPr>
        <w:t>-</w:t>
      </w:r>
      <w:r>
        <w:rPr>
          <w:color w:val="010101"/>
          <w:spacing w:val="-13"/>
          <w:w w:val="105"/>
        </w:rPr>
        <w:t> </w:t>
      </w:r>
      <w:r>
        <w:rPr>
          <w:color w:val="111111"/>
          <w:w w:val="105"/>
        </w:rPr>
        <w:t>Bottom</w:t>
      </w:r>
      <w:r>
        <w:rPr>
          <w:color w:val="111111"/>
          <w:spacing w:val="-2"/>
          <w:w w:val="105"/>
        </w:rPr>
        <w:t> </w:t>
      </w:r>
      <w:r>
        <w:rPr>
          <w:color w:val="111111"/>
          <w:w w:val="105"/>
        </w:rPr>
        <w:t>Navigation bar</w:t>
      </w:r>
      <w:r>
        <w:rPr>
          <w:color w:val="111111"/>
          <w:spacing w:val="-5"/>
          <w:w w:val="105"/>
        </w:rPr>
        <w:t> </w:t>
      </w:r>
      <w:r>
        <w:rPr>
          <w:color w:val="111111"/>
          <w:w w:val="105"/>
        </w:rPr>
        <w:t>with</w:t>
      </w:r>
      <w:r>
        <w:rPr>
          <w:color w:val="111111"/>
          <w:spacing w:val="-4"/>
          <w:w w:val="105"/>
        </w:rPr>
        <w:t> </w:t>
      </w:r>
      <w:r>
        <w:rPr>
          <w:color w:val="111111"/>
          <w:w w:val="105"/>
        </w:rPr>
        <w:t>sliding</w:t>
      </w:r>
      <w:r>
        <w:rPr>
          <w:color w:val="111111"/>
          <w:spacing w:val="-2"/>
          <w:w w:val="105"/>
        </w:rPr>
        <w:t> </w:t>
      </w:r>
      <w:r>
        <w:rPr>
          <w:color w:val="111111"/>
          <w:w w:val="105"/>
        </w:rPr>
        <w:t>functionalities for ease of use.</w:t>
      </w:r>
    </w:p>
    <w:p>
      <w:pPr>
        <w:pStyle w:val="BodyText"/>
      </w:pPr>
    </w:p>
    <w:p>
      <w:pPr>
        <w:pStyle w:val="BodyText"/>
        <w:spacing w:before="219"/>
      </w:pPr>
    </w:p>
    <w:p>
      <w:pPr>
        <w:pStyle w:val="BodyText"/>
        <w:ind w:left="996"/>
      </w:pPr>
      <w:r>
        <w:rPr>
          <w:color w:val="111111"/>
          <w:w w:val="105"/>
        </w:rPr>
        <w:t>Functions</w:t>
      </w:r>
      <w:r>
        <w:rPr>
          <w:color w:val="111111"/>
          <w:spacing w:val="-2"/>
          <w:w w:val="105"/>
        </w:rPr>
        <w:t> </w:t>
      </w:r>
      <w:r>
        <w:rPr>
          <w:color w:val="111111"/>
          <w:w w:val="105"/>
        </w:rPr>
        <w:t>&amp;</w:t>
      </w:r>
      <w:r>
        <w:rPr>
          <w:color w:val="111111"/>
          <w:spacing w:val="-7"/>
          <w:w w:val="105"/>
        </w:rPr>
        <w:t> </w:t>
      </w:r>
      <w:r>
        <w:rPr>
          <w:color w:val="111111"/>
          <w:spacing w:val="-2"/>
          <w:w w:val="105"/>
        </w:rPr>
        <w:t>Features:</w:t>
      </w:r>
    </w:p>
    <w:p>
      <w:pPr>
        <w:pStyle w:val="BodyText"/>
        <w:spacing w:before="70"/>
      </w:pPr>
    </w:p>
    <w:p>
      <w:pPr>
        <w:pStyle w:val="ListParagraph"/>
        <w:numPr>
          <w:ilvl w:val="0"/>
          <w:numId w:val="27"/>
        </w:numPr>
        <w:tabs>
          <w:tab w:pos="1357" w:val="left" w:leader="none"/>
        </w:tabs>
        <w:spacing w:line="240" w:lineRule="auto" w:before="0" w:after="0"/>
        <w:ind w:left="1357" w:right="0" w:hanging="364"/>
        <w:jc w:val="left"/>
        <w:rPr>
          <w:sz w:val="21"/>
        </w:rPr>
      </w:pPr>
      <w:r>
        <w:rPr>
          <w:color w:val="111111"/>
          <w:w w:val="105"/>
          <w:sz w:val="21"/>
        </w:rPr>
        <w:t>Main</w:t>
      </w:r>
      <w:r>
        <w:rPr>
          <w:color w:val="111111"/>
          <w:spacing w:val="1"/>
          <w:w w:val="105"/>
          <w:sz w:val="21"/>
        </w:rPr>
        <w:t> </w:t>
      </w:r>
      <w:r>
        <w:rPr>
          <w:color w:val="111111"/>
          <w:w w:val="105"/>
          <w:sz w:val="21"/>
        </w:rPr>
        <w:t>app</w:t>
      </w:r>
      <w:r>
        <w:rPr>
          <w:color w:val="111111"/>
          <w:spacing w:val="-2"/>
          <w:w w:val="105"/>
          <w:sz w:val="21"/>
        </w:rPr>
        <w:t> navigation:</w:t>
      </w:r>
    </w:p>
    <w:p>
      <w:pPr>
        <w:pStyle w:val="ListParagraph"/>
        <w:numPr>
          <w:ilvl w:val="0"/>
          <w:numId w:val="27"/>
        </w:numPr>
        <w:tabs>
          <w:tab w:pos="1358" w:val="left" w:leader="none"/>
        </w:tabs>
        <w:spacing w:line="240" w:lineRule="auto" w:before="81" w:after="0"/>
        <w:ind w:left="1358" w:right="0" w:hanging="365"/>
        <w:jc w:val="left"/>
        <w:rPr>
          <w:sz w:val="21"/>
        </w:rPr>
      </w:pPr>
      <w:r>
        <w:rPr>
          <w:color w:val="111111"/>
          <w:w w:val="105"/>
          <w:sz w:val="21"/>
        </w:rPr>
        <w:t>Navigate</w:t>
      </w:r>
      <w:r>
        <w:rPr>
          <w:color w:val="111111"/>
          <w:spacing w:val="1"/>
          <w:w w:val="105"/>
          <w:sz w:val="21"/>
        </w:rPr>
        <w:t> </w:t>
      </w:r>
      <w:r>
        <w:rPr>
          <w:color w:val="111111"/>
          <w:w w:val="105"/>
          <w:sz w:val="21"/>
        </w:rPr>
        <w:t>to</w:t>
      </w:r>
      <w:r>
        <w:rPr>
          <w:color w:val="111111"/>
          <w:spacing w:val="-6"/>
          <w:w w:val="105"/>
          <w:sz w:val="21"/>
        </w:rPr>
        <w:t> </w:t>
      </w:r>
      <w:r>
        <w:rPr>
          <w:color w:val="111111"/>
          <w:spacing w:val="-5"/>
          <w:w w:val="105"/>
          <w:sz w:val="21"/>
        </w:rPr>
        <w:t>Map</w:t>
      </w:r>
    </w:p>
    <w:p>
      <w:pPr>
        <w:pStyle w:val="ListParagraph"/>
        <w:numPr>
          <w:ilvl w:val="0"/>
          <w:numId w:val="27"/>
        </w:numPr>
        <w:tabs>
          <w:tab w:pos="1363" w:val="left" w:leader="none"/>
        </w:tabs>
        <w:spacing w:line="240" w:lineRule="auto" w:before="75" w:after="0"/>
        <w:ind w:left="1363" w:right="0" w:hanging="370"/>
        <w:jc w:val="left"/>
        <w:rPr>
          <w:sz w:val="21"/>
        </w:rPr>
      </w:pPr>
      <w:r>
        <w:rPr>
          <w:color w:val="111111"/>
          <w:w w:val="105"/>
          <w:sz w:val="21"/>
        </w:rPr>
        <w:t>Navigate</w:t>
      </w:r>
      <w:r>
        <w:rPr>
          <w:color w:val="111111"/>
          <w:spacing w:val="-7"/>
          <w:w w:val="105"/>
          <w:sz w:val="21"/>
        </w:rPr>
        <w:t> </w:t>
      </w:r>
      <w:r>
        <w:rPr>
          <w:color w:val="111111"/>
          <w:w w:val="105"/>
          <w:sz w:val="21"/>
        </w:rPr>
        <w:t>to</w:t>
      </w:r>
      <w:r>
        <w:rPr>
          <w:color w:val="111111"/>
          <w:spacing w:val="-14"/>
          <w:w w:val="105"/>
          <w:sz w:val="21"/>
        </w:rPr>
        <w:t> </w:t>
      </w:r>
      <w:r>
        <w:rPr>
          <w:color w:val="111111"/>
          <w:w w:val="105"/>
          <w:sz w:val="21"/>
        </w:rPr>
        <w:t>Diagnosis</w:t>
      </w:r>
      <w:r>
        <w:rPr>
          <w:color w:val="111111"/>
          <w:spacing w:val="-3"/>
          <w:w w:val="105"/>
          <w:sz w:val="21"/>
        </w:rPr>
        <w:t> </w:t>
      </w:r>
      <w:r>
        <w:rPr>
          <w:color w:val="111111"/>
          <w:spacing w:val="-4"/>
          <w:w w:val="105"/>
          <w:sz w:val="21"/>
        </w:rPr>
        <w:t>Tool</w:t>
      </w:r>
    </w:p>
    <w:p>
      <w:pPr>
        <w:pStyle w:val="ListParagraph"/>
        <w:numPr>
          <w:ilvl w:val="0"/>
          <w:numId w:val="27"/>
        </w:numPr>
        <w:tabs>
          <w:tab w:pos="1358" w:val="left" w:leader="none"/>
        </w:tabs>
        <w:spacing w:line="240" w:lineRule="auto" w:before="81" w:after="0"/>
        <w:ind w:left="1358" w:right="0" w:hanging="365"/>
        <w:jc w:val="left"/>
        <w:rPr>
          <w:sz w:val="21"/>
        </w:rPr>
      </w:pPr>
      <w:r>
        <w:rPr>
          <w:color w:val="111111"/>
          <w:w w:val="105"/>
          <w:sz w:val="21"/>
        </w:rPr>
        <w:t>Navigate</w:t>
      </w:r>
      <w:r>
        <w:rPr>
          <w:color w:val="111111"/>
          <w:spacing w:val="1"/>
          <w:w w:val="105"/>
          <w:sz w:val="21"/>
        </w:rPr>
        <w:t> </w:t>
      </w:r>
      <w:r>
        <w:rPr>
          <w:color w:val="111111"/>
          <w:w w:val="105"/>
          <w:sz w:val="21"/>
        </w:rPr>
        <w:t>to</w:t>
      </w:r>
      <w:r>
        <w:rPr>
          <w:color w:val="111111"/>
          <w:spacing w:val="-7"/>
          <w:w w:val="105"/>
          <w:sz w:val="21"/>
        </w:rPr>
        <w:t> </w:t>
      </w:r>
      <w:r>
        <w:rPr>
          <w:color w:val="111111"/>
          <w:spacing w:val="-2"/>
          <w:w w:val="105"/>
          <w:sz w:val="21"/>
        </w:rPr>
        <w:t>History</w:t>
      </w:r>
    </w:p>
    <w:p>
      <w:pPr>
        <w:pStyle w:val="ListParagraph"/>
        <w:numPr>
          <w:ilvl w:val="0"/>
          <w:numId w:val="27"/>
        </w:numPr>
        <w:tabs>
          <w:tab w:pos="1358" w:val="left" w:leader="none"/>
        </w:tabs>
        <w:spacing w:line="240" w:lineRule="auto" w:before="80" w:after="0"/>
        <w:ind w:left="1358" w:right="0" w:hanging="365"/>
        <w:jc w:val="left"/>
        <w:rPr>
          <w:sz w:val="21"/>
        </w:rPr>
      </w:pPr>
      <w:r>
        <w:rPr>
          <w:color w:val="111111"/>
          <w:w w:val="105"/>
          <w:sz w:val="21"/>
        </w:rPr>
        <w:t>Navigate</w:t>
      </w:r>
      <w:r>
        <w:rPr>
          <w:color w:val="111111"/>
          <w:spacing w:val="-3"/>
          <w:w w:val="105"/>
          <w:sz w:val="21"/>
        </w:rPr>
        <w:t> </w:t>
      </w:r>
      <w:r>
        <w:rPr>
          <w:color w:val="111111"/>
          <w:w w:val="105"/>
          <w:sz w:val="21"/>
        </w:rPr>
        <w:t>to</w:t>
      </w:r>
      <w:r>
        <w:rPr>
          <w:color w:val="111111"/>
          <w:spacing w:val="-14"/>
          <w:w w:val="105"/>
          <w:sz w:val="21"/>
        </w:rPr>
        <w:t> </w:t>
      </w:r>
      <w:r>
        <w:rPr>
          <w:color w:val="111111"/>
          <w:w w:val="105"/>
          <w:sz w:val="21"/>
        </w:rPr>
        <w:t>Account</w:t>
      </w:r>
      <w:r>
        <w:rPr>
          <w:color w:val="111111"/>
          <w:spacing w:val="-1"/>
          <w:w w:val="105"/>
          <w:sz w:val="21"/>
        </w:rPr>
        <w:t> </w:t>
      </w:r>
      <w:r>
        <w:rPr>
          <w:color w:val="111111"/>
          <w:spacing w:val="-2"/>
          <w:w w:val="105"/>
          <w:sz w:val="21"/>
        </w:rPr>
        <w:t>Settings</w:t>
      </w:r>
    </w:p>
    <w:p>
      <w:pPr>
        <w:spacing w:after="0" w:line="240" w:lineRule="auto"/>
        <w:jc w:val="left"/>
        <w:rPr>
          <w:sz w:val="21"/>
        </w:rPr>
        <w:sectPr>
          <w:pgSz w:w="11910" w:h="16840"/>
          <w:pgMar w:header="658" w:footer="1400" w:top="1280" w:bottom="1600" w:left="240" w:right="220"/>
        </w:sectPr>
      </w:pPr>
    </w:p>
    <w:p>
      <w:pPr>
        <w:pStyle w:val="BodyText"/>
        <w:spacing w:before="6"/>
        <w:rPr>
          <w:sz w:val="23"/>
        </w:rPr>
      </w:pPr>
    </w:p>
    <w:p>
      <w:pPr>
        <w:numPr>
          <w:ilvl w:val="4"/>
          <w:numId w:val="23"/>
        </w:numPr>
        <w:tabs>
          <w:tab w:pos="3356" w:val="left" w:leader="none"/>
        </w:tabs>
        <w:spacing w:before="1"/>
        <w:ind w:left="3356" w:right="0" w:hanging="1066"/>
        <w:jc w:val="both"/>
        <w:rPr>
          <w:b/>
          <w:color w:val="0F0F0F"/>
          <w:sz w:val="23"/>
        </w:rPr>
      </w:pPr>
      <w:r>
        <w:rPr>
          <w:b/>
          <w:color w:val="0F0F0F"/>
          <w:spacing w:val="-2"/>
          <w:w w:val="105"/>
          <w:sz w:val="23"/>
        </w:rPr>
        <w:t>Diagnosis</w:t>
      </w:r>
      <w:r>
        <w:rPr>
          <w:b/>
          <w:color w:val="0F0F0F"/>
          <w:spacing w:val="7"/>
          <w:w w:val="105"/>
          <w:sz w:val="23"/>
        </w:rPr>
        <w:t> </w:t>
      </w:r>
      <w:r>
        <w:rPr>
          <w:b/>
          <w:color w:val="0F0F0F"/>
          <w:spacing w:val="-4"/>
          <w:w w:val="105"/>
          <w:sz w:val="23"/>
        </w:rPr>
        <w:t>Tool</w:t>
      </w:r>
    </w:p>
    <w:p>
      <w:pPr>
        <w:pStyle w:val="BodyText"/>
        <w:spacing w:line="379" w:lineRule="auto" w:before="148"/>
        <w:ind w:left="843" w:right="821" w:firstLine="1"/>
        <w:jc w:val="both"/>
      </w:pPr>
      <w:r>
        <w:rPr>
          <w:color w:val="0F0F0F"/>
          <w:w w:val="105"/>
        </w:rPr>
        <w:t>This screen is the default tab of the home screen</w:t>
      </w:r>
      <w:r>
        <w:rPr>
          <w:color w:val="0F0F0F"/>
          <w:w w:val="105"/>
        </w:rPr>
        <w:t> as it gives quick access to the core function of the app. The user can engage in the first step of using the diagnosis</w:t>
      </w:r>
      <w:r>
        <w:rPr>
          <w:color w:val="0F0F0F"/>
          <w:w w:val="105"/>
        </w:rPr>
        <w:t> tool selecting desired crop type to diagnose. A pop up will</w:t>
      </w:r>
      <w:r>
        <w:rPr>
          <w:color w:val="0F0F0F"/>
          <w:spacing w:val="-4"/>
          <w:w w:val="105"/>
        </w:rPr>
        <w:t> </w:t>
      </w:r>
      <w:r>
        <w:rPr>
          <w:color w:val="0F0F0F"/>
          <w:w w:val="105"/>
        </w:rPr>
        <w:t>then</w:t>
      </w:r>
      <w:r>
        <w:rPr>
          <w:color w:val="0F0F0F"/>
          <w:spacing w:val="-1"/>
          <w:w w:val="105"/>
        </w:rPr>
        <w:t> </w:t>
      </w:r>
      <w:r>
        <w:rPr>
          <w:color w:val="0F0F0F"/>
          <w:w w:val="105"/>
        </w:rPr>
        <w:t>let</w:t>
      </w:r>
      <w:r>
        <w:rPr>
          <w:color w:val="0F0F0F"/>
          <w:spacing w:val="-6"/>
          <w:w w:val="105"/>
        </w:rPr>
        <w:t> </w:t>
      </w:r>
      <w:r>
        <w:rPr>
          <w:color w:val="0F0F0F"/>
          <w:w w:val="105"/>
        </w:rPr>
        <w:t>the</w:t>
      </w:r>
      <w:r>
        <w:rPr>
          <w:color w:val="0F0F0F"/>
          <w:spacing w:val="-4"/>
          <w:w w:val="105"/>
        </w:rPr>
        <w:t> </w:t>
      </w:r>
      <w:r>
        <w:rPr>
          <w:color w:val="0F0F0F"/>
          <w:w w:val="105"/>
        </w:rPr>
        <w:t>user</w:t>
      </w:r>
      <w:r>
        <w:rPr>
          <w:color w:val="0F0F0F"/>
          <w:spacing w:val="-6"/>
          <w:w w:val="105"/>
        </w:rPr>
        <w:t> </w:t>
      </w:r>
      <w:r>
        <w:rPr>
          <w:color w:val="0F0F0F"/>
          <w:w w:val="105"/>
        </w:rPr>
        <w:t>select</w:t>
      </w:r>
      <w:r>
        <w:rPr>
          <w:color w:val="0F0F0F"/>
          <w:spacing w:val="-2"/>
          <w:w w:val="105"/>
        </w:rPr>
        <w:t> </w:t>
      </w:r>
      <w:r>
        <w:rPr>
          <w:color w:val="0F0F0F"/>
          <w:w w:val="105"/>
        </w:rPr>
        <w:t>diagnosis method (take</w:t>
      </w:r>
      <w:r>
        <w:rPr>
          <w:color w:val="0F0F0F"/>
          <w:spacing w:val="-3"/>
          <w:w w:val="105"/>
        </w:rPr>
        <w:t> </w:t>
      </w:r>
      <w:r>
        <w:rPr>
          <w:color w:val="0F0F0F"/>
          <w:w w:val="105"/>
        </w:rPr>
        <w:t>photo</w:t>
      </w:r>
      <w:r>
        <w:rPr>
          <w:color w:val="0F0F0F"/>
          <w:spacing w:val="-1"/>
          <w:w w:val="105"/>
        </w:rPr>
        <w:t> </w:t>
      </w:r>
      <w:r>
        <w:rPr>
          <w:color w:val="0F0F0F"/>
          <w:w w:val="105"/>
        </w:rPr>
        <w:t>or</w:t>
      </w:r>
      <w:r>
        <w:rPr>
          <w:color w:val="0F0F0F"/>
          <w:spacing w:val="-9"/>
          <w:w w:val="105"/>
        </w:rPr>
        <w:t> </w:t>
      </w:r>
      <w:r>
        <w:rPr>
          <w:color w:val="0F0F0F"/>
          <w:w w:val="105"/>
        </w:rPr>
        <w:t>select photo</w:t>
      </w:r>
      <w:r>
        <w:rPr>
          <w:color w:val="0F0F0F"/>
          <w:spacing w:val="-1"/>
          <w:w w:val="105"/>
        </w:rPr>
        <w:t> </w:t>
      </w:r>
      <w:r>
        <w:rPr>
          <w:color w:val="0F0F0F"/>
          <w:w w:val="105"/>
        </w:rPr>
        <w:t>from gallery). This</w:t>
      </w:r>
      <w:r>
        <w:rPr>
          <w:color w:val="0F0F0F"/>
          <w:spacing w:val="-10"/>
          <w:w w:val="105"/>
        </w:rPr>
        <w:t> </w:t>
      </w:r>
      <w:r>
        <w:rPr>
          <w:color w:val="0F0F0F"/>
          <w:w w:val="105"/>
        </w:rPr>
        <w:t>screen contains</w:t>
      </w:r>
      <w:r>
        <w:rPr>
          <w:color w:val="0F0F0F"/>
          <w:spacing w:val="-1"/>
          <w:w w:val="105"/>
        </w:rPr>
        <w:t> </w:t>
      </w:r>
      <w:r>
        <w:rPr>
          <w:color w:val="0F0F0F"/>
          <w:w w:val="105"/>
        </w:rPr>
        <w:t>an advance 3d effect on</w:t>
      </w:r>
      <w:r>
        <w:rPr>
          <w:color w:val="0F0F0F"/>
          <w:spacing w:val="-5"/>
          <w:w w:val="105"/>
        </w:rPr>
        <w:t> </w:t>
      </w:r>
      <w:r>
        <w:rPr>
          <w:color w:val="0F0F0F"/>
          <w:w w:val="105"/>
        </w:rPr>
        <w:t>the cards called Parallax to give the app aesthetic depth to</w:t>
      </w:r>
      <w:r>
        <w:rPr>
          <w:color w:val="0F0F0F"/>
          <w:spacing w:val="-1"/>
          <w:w w:val="105"/>
        </w:rPr>
        <w:t> </w:t>
      </w:r>
      <w:r>
        <w:rPr>
          <w:color w:val="0F0F0F"/>
          <w:w w:val="105"/>
        </w:rPr>
        <w:t>the UI.</w:t>
      </w:r>
    </w:p>
    <w:p>
      <w:pPr>
        <w:pStyle w:val="BodyText"/>
        <w:spacing w:line="376" w:lineRule="auto" w:before="156"/>
        <w:ind w:left="844" w:right="836" w:hanging="2"/>
        <w:jc w:val="both"/>
      </w:pPr>
      <w:r>
        <w:rPr/>
        <w:drawing>
          <wp:anchor distT="0" distB="0" distL="0" distR="0" allowOverlap="1" layoutInCell="1" locked="0" behindDoc="0" simplePos="0" relativeHeight="15824384">
            <wp:simplePos x="0" y="0"/>
            <wp:positionH relativeFrom="page">
              <wp:posOffset>3653028</wp:posOffset>
            </wp:positionH>
            <wp:positionV relativeFrom="paragraph">
              <wp:posOffset>685656</wp:posOffset>
            </wp:positionV>
            <wp:extent cx="3348228" cy="6675119"/>
            <wp:effectExtent l="0" t="0" r="0" b="0"/>
            <wp:wrapNone/>
            <wp:docPr id="683" name="Image 683"/>
            <wp:cNvGraphicFramePr>
              <a:graphicFrameLocks/>
            </wp:cNvGraphicFramePr>
            <a:graphic>
              <a:graphicData uri="http://schemas.openxmlformats.org/drawingml/2006/picture">
                <pic:pic>
                  <pic:nvPicPr>
                    <pic:cNvPr id="683" name="Image 683"/>
                    <pic:cNvPicPr/>
                  </pic:nvPicPr>
                  <pic:blipFill>
                    <a:blip r:embed="rId182" cstate="print"/>
                    <a:stretch>
                      <a:fillRect/>
                    </a:stretch>
                  </pic:blipFill>
                  <pic:spPr>
                    <a:xfrm>
                      <a:off x="0" y="0"/>
                      <a:ext cx="3348228" cy="6675119"/>
                    </a:xfrm>
                    <a:prstGeom prst="rect">
                      <a:avLst/>
                    </a:prstGeom>
                  </pic:spPr>
                </pic:pic>
              </a:graphicData>
            </a:graphic>
          </wp:anchor>
        </w:drawing>
      </w:r>
      <w:r>
        <w:rPr>
          <w:color w:val="0F0F0F"/>
          <w:w w:val="105"/>
        </w:rPr>
        <w:t>Code</w:t>
      </w:r>
      <w:r>
        <w:rPr>
          <w:color w:val="0F0F0F"/>
          <w:spacing w:val="-8"/>
          <w:w w:val="105"/>
        </w:rPr>
        <w:t> </w:t>
      </w:r>
      <w:r>
        <w:rPr>
          <w:color w:val="0F0F0F"/>
          <w:w w:val="105"/>
        </w:rPr>
        <w:t>for</w:t>
      </w:r>
      <w:r>
        <w:rPr>
          <w:color w:val="0F0F0F"/>
          <w:spacing w:val="-10"/>
          <w:w w:val="105"/>
        </w:rPr>
        <w:t> </w:t>
      </w:r>
      <w:r>
        <w:rPr>
          <w:color w:val="0F0F0F"/>
          <w:w w:val="105"/>
        </w:rPr>
        <w:t>Parallax</w:t>
      </w:r>
      <w:r>
        <w:rPr>
          <w:color w:val="0F0F0F"/>
          <w:spacing w:val="-2"/>
          <w:w w:val="105"/>
        </w:rPr>
        <w:t> </w:t>
      </w:r>
      <w:r>
        <w:rPr>
          <w:color w:val="0F0F0F"/>
          <w:w w:val="105"/>
        </w:rPr>
        <w:t>effect</w:t>
      </w:r>
      <w:r>
        <w:rPr>
          <w:color w:val="0F0F0F"/>
          <w:spacing w:val="-10"/>
          <w:w w:val="105"/>
        </w:rPr>
        <w:t> </w:t>
      </w:r>
      <w:r>
        <w:rPr>
          <w:color w:val="0F0F0F"/>
          <w:w w:val="105"/>
        </w:rPr>
        <w:t>(</w:t>
      </w:r>
      <w:r>
        <w:rPr>
          <w:color w:val="136BC3"/>
          <w:w w:val="105"/>
          <w:u w:val="single" w:color="0562C1"/>
        </w:rPr>
        <w:t>https:</w:t>
      </w:r>
      <w:r>
        <w:rPr>
          <w:color w:val="337ECA"/>
          <w:w w:val="105"/>
          <w:u w:val="single" w:color="0562C1"/>
        </w:rPr>
        <w:t>//</w:t>
      </w:r>
      <w:r>
        <w:rPr>
          <w:color w:val="136BC3"/>
          <w:w w:val="105"/>
          <w:u w:val="single" w:color="0562C1"/>
        </w:rPr>
        <w:t>docs.flutter.dev</w:t>
      </w:r>
      <w:r>
        <w:rPr>
          <w:color w:val="4B8CD1"/>
          <w:w w:val="105"/>
          <w:u w:val="single" w:color="0562C1"/>
        </w:rPr>
        <w:t>/</w:t>
      </w:r>
      <w:r>
        <w:rPr>
          <w:color w:val="136BC3"/>
          <w:w w:val="105"/>
          <w:u w:val="single" w:color="0562C1"/>
        </w:rPr>
        <w:t>cookbook</w:t>
      </w:r>
      <w:r>
        <w:rPr>
          <w:color w:val="337ECA"/>
          <w:w w:val="105"/>
          <w:u w:val="single" w:color="0562C1"/>
        </w:rPr>
        <w:t>/</w:t>
      </w:r>
      <w:r>
        <w:rPr>
          <w:color w:val="136BC3"/>
          <w:w w:val="105"/>
          <w:u w:val="single" w:color="0562C1"/>
        </w:rPr>
        <w:t>effects</w:t>
      </w:r>
      <w:r>
        <w:rPr>
          <w:color w:val="337ECA"/>
          <w:w w:val="105"/>
          <w:u w:val="single" w:color="0562C1"/>
        </w:rPr>
        <w:t>/</w:t>
      </w:r>
      <w:r>
        <w:rPr>
          <w:color w:val="136BC3"/>
          <w:w w:val="105"/>
          <w:u w:val="single" w:color="0562C1"/>
        </w:rPr>
        <w:t>parallax-scrolling</w:t>
      </w:r>
      <w:r>
        <w:rPr>
          <w:color w:val="0F0F0F"/>
          <w:w w:val="105"/>
        </w:rPr>
        <w:t>)</w:t>
      </w:r>
      <w:r>
        <w:rPr>
          <w:color w:val="0F0F0F"/>
          <w:spacing w:val="-13"/>
          <w:w w:val="105"/>
        </w:rPr>
        <w:t> </w:t>
      </w:r>
      <w:r>
        <w:rPr>
          <w:color w:val="0F0F0F"/>
          <w:w w:val="105"/>
        </w:rPr>
        <w:t>project</w:t>
      </w:r>
      <w:r>
        <w:rPr>
          <w:color w:val="0F0F0F"/>
          <w:spacing w:val="-4"/>
          <w:w w:val="105"/>
        </w:rPr>
        <w:t> </w:t>
      </w:r>
      <w:r>
        <w:rPr>
          <w:color w:val="0F0F0F"/>
          <w:w w:val="105"/>
        </w:rPr>
        <w:t>code</w:t>
      </w:r>
      <w:r>
        <w:rPr>
          <w:color w:val="0F0F0F"/>
          <w:spacing w:val="-3"/>
          <w:w w:val="105"/>
        </w:rPr>
        <w:t> </w:t>
      </w:r>
      <w:r>
        <w:rPr>
          <w:color w:val="0F0F0F"/>
          <w:w w:val="105"/>
        </w:rPr>
        <w:t>not</w:t>
      </w:r>
      <w:r>
        <w:rPr>
          <w:color w:val="0F0F0F"/>
          <w:spacing w:val="-8"/>
          <w:w w:val="105"/>
        </w:rPr>
        <w:t> </w:t>
      </w:r>
      <w:r>
        <w:rPr>
          <w:color w:val="0F0F0F"/>
          <w:w w:val="105"/>
        </w:rPr>
        <w:t>included in</w:t>
      </w:r>
      <w:r>
        <w:rPr>
          <w:color w:val="0F0F0F"/>
          <w:w w:val="105"/>
        </w:rPr>
        <w:t> this</w:t>
      </w:r>
      <w:r>
        <w:rPr>
          <w:color w:val="0F0F0F"/>
          <w:w w:val="105"/>
        </w:rPr>
        <w:t> document</w:t>
      </w:r>
      <w:r>
        <w:rPr>
          <w:color w:val="0F0F0F"/>
          <w:w w:val="105"/>
        </w:rPr>
        <w:t> because</w:t>
      </w:r>
      <w:r>
        <w:rPr>
          <w:color w:val="0F0F0F"/>
          <w:w w:val="105"/>
        </w:rPr>
        <w:t> there</w:t>
      </w:r>
      <w:r>
        <w:rPr>
          <w:color w:val="0F0F0F"/>
          <w:w w:val="105"/>
        </w:rPr>
        <w:t> more</w:t>
      </w:r>
      <w:r>
        <w:rPr>
          <w:color w:val="0F0F0F"/>
          <w:w w:val="105"/>
        </w:rPr>
        <w:t> than</w:t>
      </w:r>
      <w:r>
        <w:rPr>
          <w:color w:val="0F0F0F"/>
          <w:w w:val="105"/>
        </w:rPr>
        <w:t> 400</w:t>
      </w:r>
      <w:r>
        <w:rPr>
          <w:color w:val="0F0F0F"/>
          <w:w w:val="105"/>
        </w:rPr>
        <w:t> lines</w:t>
      </w:r>
      <w:r>
        <w:rPr>
          <w:color w:val="0F0F0F"/>
          <w:w w:val="105"/>
        </w:rPr>
        <w:t> of</w:t>
      </w:r>
      <w:r>
        <w:rPr>
          <w:color w:val="0F0F0F"/>
          <w:w w:val="105"/>
        </w:rPr>
        <w:t> code.</w:t>
      </w:r>
      <w:r>
        <w:rPr>
          <w:color w:val="0F0F0F"/>
          <w:w w:val="105"/>
        </w:rPr>
        <w:t> Please follow</w:t>
      </w:r>
      <w:r>
        <w:rPr>
          <w:color w:val="0F0F0F"/>
          <w:w w:val="105"/>
        </w:rPr>
        <w:t> the</w:t>
      </w:r>
      <w:r>
        <w:rPr>
          <w:color w:val="0F0F0F"/>
          <w:w w:val="105"/>
        </w:rPr>
        <w:t> link</w:t>
      </w:r>
      <w:r>
        <w:rPr>
          <w:color w:val="0F0F0F"/>
          <w:w w:val="105"/>
        </w:rPr>
        <w:t> above</w:t>
      </w:r>
      <w:r>
        <w:rPr>
          <w:color w:val="0F0F0F"/>
          <w:w w:val="105"/>
        </w:rPr>
        <w:t> to</w:t>
      </w:r>
      <w:r>
        <w:rPr>
          <w:color w:val="0F0F0F"/>
          <w:w w:val="105"/>
        </w:rPr>
        <w:t> get</w:t>
      </w:r>
      <w:r>
        <w:rPr>
          <w:color w:val="0F0F0F"/>
          <w:w w:val="105"/>
        </w:rPr>
        <w:t> more </w:t>
      </w:r>
      <w:r>
        <w:rPr>
          <w:color w:val="0F0F0F"/>
          <w:spacing w:val="-2"/>
          <w:w w:val="105"/>
        </w:rPr>
        <w:t>information.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3"/>
      </w:pPr>
    </w:p>
    <w:p>
      <w:pPr>
        <w:pStyle w:val="BodyText"/>
        <w:ind w:left="846"/>
        <w:jc w:val="both"/>
      </w:pPr>
      <w:r>
        <w:rPr>
          <w:color w:val="0F0F0F"/>
          <w:w w:val="105"/>
        </w:rPr>
        <w:t>List</w:t>
      </w:r>
      <w:r>
        <w:rPr>
          <w:color w:val="0F0F0F"/>
          <w:spacing w:val="-9"/>
          <w:w w:val="105"/>
        </w:rPr>
        <w:t> </w:t>
      </w:r>
      <w:r>
        <w:rPr>
          <w:color w:val="0F0F0F"/>
          <w:w w:val="105"/>
        </w:rPr>
        <w:t>of</w:t>
      </w:r>
      <w:r>
        <w:rPr>
          <w:color w:val="0F0F0F"/>
          <w:spacing w:val="-8"/>
          <w:w w:val="105"/>
        </w:rPr>
        <w:t> </w:t>
      </w:r>
      <w:r>
        <w:rPr>
          <w:color w:val="0F0F0F"/>
          <w:w w:val="105"/>
        </w:rPr>
        <w:t>cards</w:t>
      </w:r>
      <w:r>
        <w:rPr>
          <w:color w:val="0F0F0F"/>
          <w:spacing w:val="-4"/>
          <w:w w:val="105"/>
        </w:rPr>
        <w:t> </w:t>
      </w:r>
      <w:r>
        <w:rPr>
          <w:color w:val="0F0F0F"/>
          <w:w w:val="105"/>
        </w:rPr>
        <w:t>for</w:t>
      </w:r>
      <w:r>
        <w:rPr>
          <w:color w:val="0F0F0F"/>
          <w:spacing w:val="-7"/>
          <w:w w:val="105"/>
        </w:rPr>
        <w:t> </w:t>
      </w:r>
      <w:r>
        <w:rPr>
          <w:color w:val="0F0F0F"/>
          <w:w w:val="105"/>
        </w:rPr>
        <w:t>screen</w:t>
      </w:r>
      <w:r>
        <w:rPr>
          <w:color w:val="0F0F0F"/>
          <w:spacing w:val="9"/>
          <w:w w:val="105"/>
        </w:rPr>
        <w:t> </w:t>
      </w:r>
      <w:r>
        <w:rPr>
          <w:color w:val="0F0F0F"/>
          <w:w w:val="105"/>
        </w:rPr>
        <w:t>include</w:t>
      </w:r>
      <w:r>
        <w:rPr>
          <w:color w:val="0F0F0F"/>
          <w:spacing w:val="3"/>
          <w:w w:val="105"/>
        </w:rPr>
        <w:t> </w:t>
      </w:r>
      <w:r>
        <w:rPr>
          <w:color w:val="0F0F0F"/>
          <w:w w:val="105"/>
        </w:rPr>
        <w:t>the</w:t>
      </w:r>
      <w:r>
        <w:rPr>
          <w:color w:val="0F0F0F"/>
          <w:spacing w:val="-6"/>
          <w:w w:val="105"/>
        </w:rPr>
        <w:t> </w:t>
      </w:r>
      <w:r>
        <w:rPr>
          <w:color w:val="0F0F0F"/>
          <w:spacing w:val="-2"/>
          <w:w w:val="105"/>
        </w:rPr>
        <w:t>following=&gt;</w:t>
      </w:r>
    </w:p>
    <w:p>
      <w:pPr>
        <w:spacing w:after="0"/>
        <w:jc w:val="both"/>
        <w:sectPr>
          <w:pgSz w:w="11910" w:h="16840"/>
          <w:pgMar w:header="658" w:footer="1400" w:top="1140" w:bottom="1600" w:left="240" w:right="220"/>
        </w:sectPr>
      </w:pPr>
    </w:p>
    <w:p>
      <w:pPr>
        <w:tabs>
          <w:tab w:pos="1564" w:val="left" w:leader="none"/>
        </w:tabs>
        <w:spacing w:line="228" w:lineRule="exact" w:before="0"/>
        <w:ind w:left="582" w:right="0" w:firstLine="0"/>
        <w:jc w:val="left"/>
        <w:rPr>
          <w:sz w:val="19"/>
        </w:rPr>
      </w:pPr>
      <w:r>
        <w:rPr/>
        <w:drawing>
          <wp:anchor distT="0" distB="0" distL="0" distR="0" allowOverlap="1" layoutInCell="1" locked="0" behindDoc="1" simplePos="0" relativeHeight="487684096">
            <wp:simplePos x="0" y="0"/>
            <wp:positionH relativeFrom="page">
              <wp:posOffset>598250</wp:posOffset>
            </wp:positionH>
            <wp:positionV relativeFrom="paragraph">
              <wp:posOffset>157822</wp:posOffset>
            </wp:positionV>
            <wp:extent cx="487811" cy="48768"/>
            <wp:effectExtent l="0" t="0" r="0" b="0"/>
            <wp:wrapTopAndBottom/>
            <wp:docPr id="686" name="Image 686"/>
            <wp:cNvGraphicFramePr>
              <a:graphicFrameLocks/>
            </wp:cNvGraphicFramePr>
            <a:graphic>
              <a:graphicData uri="http://schemas.openxmlformats.org/drawingml/2006/picture">
                <pic:pic>
                  <pic:nvPicPr>
                    <pic:cNvPr id="686" name="Image 686"/>
                    <pic:cNvPicPr/>
                  </pic:nvPicPr>
                  <pic:blipFill>
                    <a:blip r:embed="rId145" cstate="print"/>
                    <a:stretch>
                      <a:fillRect/>
                    </a:stretch>
                  </pic:blipFill>
                  <pic:spPr>
                    <a:xfrm>
                      <a:off x="0" y="0"/>
                      <a:ext cx="487811" cy="48768"/>
                    </a:xfrm>
                    <a:prstGeom prst="rect">
                      <a:avLst/>
                    </a:prstGeom>
                  </pic:spPr>
                </pic:pic>
              </a:graphicData>
            </a:graphic>
          </wp:anchor>
        </w:drawing>
      </w:r>
      <w:r>
        <w:rPr/>
        <w:drawing>
          <wp:anchor distT="0" distB="0" distL="0" distR="0" allowOverlap="1" layoutInCell="1" locked="0" behindDoc="1" simplePos="0" relativeHeight="481645056">
            <wp:simplePos x="0" y="0"/>
            <wp:positionH relativeFrom="page">
              <wp:posOffset>622668</wp:posOffset>
            </wp:positionH>
            <wp:positionV relativeFrom="page">
              <wp:posOffset>442477</wp:posOffset>
            </wp:positionV>
            <wp:extent cx="463949" cy="210551"/>
            <wp:effectExtent l="0" t="0" r="0" b="0"/>
            <wp:wrapNone/>
            <wp:docPr id="687" name="Image 687"/>
            <wp:cNvGraphicFramePr>
              <a:graphicFrameLocks/>
            </wp:cNvGraphicFramePr>
            <a:graphic>
              <a:graphicData uri="http://schemas.openxmlformats.org/drawingml/2006/picture">
                <pic:pic>
                  <pic:nvPicPr>
                    <pic:cNvPr id="687" name="Image 687"/>
                    <pic:cNvPicPr/>
                  </pic:nvPicPr>
                  <pic:blipFill>
                    <a:blip r:embed="rId177" cstate="print"/>
                    <a:stretch>
                      <a:fillRect/>
                    </a:stretch>
                  </pic:blipFill>
                  <pic:spPr>
                    <a:xfrm>
                      <a:off x="0" y="0"/>
                      <a:ext cx="463949" cy="210551"/>
                    </a:xfrm>
                    <a:prstGeom prst="rect">
                      <a:avLst/>
                    </a:prstGeom>
                  </pic:spPr>
                </pic:pic>
              </a:graphicData>
            </a:graphic>
          </wp:anchor>
        </w:drawing>
      </w:r>
      <w:r>
        <w:rPr>
          <w:b/>
          <w:color w:val="13467B"/>
          <w:spacing w:val="-2"/>
          <w:w w:val="170"/>
          <w:sz w:val="19"/>
        </w:rPr>
        <w:t>;.,a.</w:t>
      </w:r>
      <w:r>
        <w:rPr>
          <w:b/>
          <w:color w:val="13467B"/>
          <w:sz w:val="19"/>
        </w:rPr>
        <w:tab/>
      </w:r>
      <w:r>
        <w:rPr>
          <w:b/>
          <w:color w:val="0F0F0F"/>
          <w:sz w:val="19"/>
        </w:rPr>
        <w:t>Group</w:t>
      </w:r>
      <w:r>
        <w:rPr>
          <w:b/>
          <w:color w:val="0F0F0F"/>
          <w:spacing w:val="19"/>
          <w:sz w:val="19"/>
        </w:rPr>
        <w:t> </w:t>
      </w:r>
      <w:r>
        <w:rPr>
          <w:b/>
          <w:color w:val="0F0F0F"/>
          <w:sz w:val="19"/>
        </w:rPr>
        <w:t>C</w:t>
      </w:r>
      <w:r>
        <w:rPr>
          <w:b/>
          <w:color w:val="0F0F0F"/>
          <w:spacing w:val="7"/>
          <w:sz w:val="19"/>
        </w:rPr>
        <w:t> </w:t>
      </w:r>
      <w:r>
        <w:rPr>
          <w:rFonts w:ascii="Arial"/>
          <w:color w:val="0F0F0F"/>
          <w:sz w:val="20"/>
        </w:rPr>
        <w:t>I</w:t>
      </w:r>
      <w:r>
        <w:rPr>
          <w:rFonts w:ascii="Arial"/>
          <w:color w:val="0F0F0F"/>
          <w:spacing w:val="8"/>
          <w:sz w:val="20"/>
        </w:rPr>
        <w:t> </w:t>
      </w:r>
      <w:r>
        <w:rPr>
          <w:color w:val="0F0F0F"/>
          <w:sz w:val="19"/>
        </w:rPr>
        <w:t>ML</w:t>
      </w:r>
      <w:r>
        <w:rPr>
          <w:color w:val="0F0F0F"/>
          <w:spacing w:val="16"/>
          <w:sz w:val="19"/>
        </w:rPr>
        <w:t> </w:t>
      </w:r>
      <w:r>
        <w:rPr>
          <w:color w:val="0F0F0F"/>
          <w:sz w:val="19"/>
        </w:rPr>
        <w:t>Based</w:t>
      </w:r>
      <w:r>
        <w:rPr>
          <w:color w:val="0F0F0F"/>
          <w:spacing w:val="27"/>
          <w:sz w:val="19"/>
        </w:rPr>
        <w:t> </w:t>
      </w:r>
      <w:r>
        <w:rPr>
          <w:color w:val="0F0F0F"/>
          <w:sz w:val="19"/>
        </w:rPr>
        <w:t>Plant</w:t>
      </w:r>
      <w:r>
        <w:rPr>
          <w:color w:val="0F0F0F"/>
          <w:spacing w:val="16"/>
          <w:sz w:val="19"/>
        </w:rPr>
        <w:t> </w:t>
      </w:r>
      <w:r>
        <w:rPr>
          <w:color w:val="0F0F0F"/>
          <w:sz w:val="19"/>
        </w:rPr>
        <w:t>Disease</w:t>
      </w:r>
      <w:r>
        <w:rPr>
          <w:color w:val="0F0F0F"/>
          <w:spacing w:val="31"/>
          <w:sz w:val="19"/>
        </w:rPr>
        <w:t> </w:t>
      </w:r>
      <w:r>
        <w:rPr>
          <w:color w:val="0F0F0F"/>
          <w:sz w:val="19"/>
        </w:rPr>
        <w:t>Detection</w:t>
      </w:r>
      <w:r>
        <w:rPr>
          <w:color w:val="0F0F0F"/>
          <w:spacing w:val="24"/>
          <w:sz w:val="19"/>
        </w:rPr>
        <w:t> </w:t>
      </w:r>
      <w:r>
        <w:rPr>
          <w:color w:val="0F0F0F"/>
          <w:sz w:val="19"/>
        </w:rPr>
        <w:t>Mobile</w:t>
      </w:r>
      <w:r>
        <w:rPr>
          <w:color w:val="0F0F0F"/>
          <w:spacing w:val="21"/>
          <w:sz w:val="19"/>
        </w:rPr>
        <w:t> </w:t>
      </w:r>
      <w:r>
        <w:rPr>
          <w:color w:val="0F0F0F"/>
          <w:sz w:val="19"/>
        </w:rPr>
        <w:t>App</w:t>
      </w:r>
      <w:r>
        <w:rPr>
          <w:color w:val="0F0F0F"/>
          <w:spacing w:val="20"/>
          <w:sz w:val="19"/>
        </w:rPr>
        <w:t> </w:t>
      </w:r>
      <w:r>
        <w:rPr>
          <w:color w:val="0F0F0F"/>
          <w:sz w:val="19"/>
        </w:rPr>
        <w:t>for</w:t>
      </w:r>
      <w:r>
        <w:rPr>
          <w:color w:val="0F0F0F"/>
          <w:spacing w:val="15"/>
          <w:sz w:val="19"/>
        </w:rPr>
        <w:t> </w:t>
      </w:r>
      <w:r>
        <w:rPr>
          <w:color w:val="0F0F0F"/>
          <w:sz w:val="19"/>
        </w:rPr>
        <w:t>Sri</w:t>
      </w:r>
      <w:r>
        <w:rPr>
          <w:color w:val="0F0F0F"/>
          <w:spacing w:val="20"/>
          <w:sz w:val="19"/>
        </w:rPr>
        <w:t> </w:t>
      </w:r>
      <w:r>
        <w:rPr>
          <w:color w:val="0F0F0F"/>
          <w:spacing w:val="-2"/>
          <w:sz w:val="19"/>
        </w:rPr>
        <w:t>Lanka</w:t>
      </w:r>
    </w:p>
    <w:p>
      <w:pPr>
        <w:spacing w:before="160"/>
        <w:ind w:left="842" w:right="0" w:firstLine="0"/>
        <w:jc w:val="left"/>
        <w:rPr>
          <w:sz w:val="22"/>
        </w:rPr>
      </w:pPr>
      <w:r>
        <w:rPr>
          <w:color w:val="0F0F0F"/>
          <w:sz w:val="22"/>
        </w:rPr>
        <w:t>Cards:</w:t>
      </w:r>
      <w:r>
        <w:rPr>
          <w:color w:val="0F0F0F"/>
          <w:spacing w:val="5"/>
          <w:sz w:val="22"/>
        </w:rPr>
        <w:t> </w:t>
      </w:r>
      <w:r>
        <w:rPr>
          <w:color w:val="0F0F0F"/>
          <w:sz w:val="22"/>
        </w:rPr>
        <w:t>a</w:t>
      </w:r>
      <w:r>
        <w:rPr>
          <w:color w:val="0F0F0F"/>
          <w:spacing w:val="-9"/>
          <w:sz w:val="22"/>
        </w:rPr>
        <w:t> </w:t>
      </w:r>
      <w:r>
        <w:rPr>
          <w:color w:val="0F0F0F"/>
          <w:sz w:val="22"/>
        </w:rPr>
        <w:t>for</w:t>
      </w:r>
      <w:r>
        <w:rPr>
          <w:color w:val="0F0F0F"/>
          <w:spacing w:val="-3"/>
          <w:sz w:val="22"/>
        </w:rPr>
        <w:t> </w:t>
      </w:r>
      <w:r>
        <w:rPr>
          <w:color w:val="0F0F0F"/>
          <w:sz w:val="22"/>
        </w:rPr>
        <w:t>loop</w:t>
      </w:r>
      <w:r>
        <w:rPr>
          <w:color w:val="0F0F0F"/>
          <w:spacing w:val="-1"/>
          <w:sz w:val="22"/>
        </w:rPr>
        <w:t> </w:t>
      </w:r>
      <w:r>
        <w:rPr>
          <w:color w:val="0F0F0F"/>
          <w:sz w:val="22"/>
        </w:rPr>
        <w:t>was</w:t>
      </w:r>
      <w:r>
        <w:rPr>
          <w:color w:val="0F0F0F"/>
          <w:spacing w:val="5"/>
          <w:sz w:val="22"/>
        </w:rPr>
        <w:t> </w:t>
      </w:r>
      <w:r>
        <w:rPr>
          <w:color w:val="0F0F0F"/>
          <w:sz w:val="22"/>
        </w:rPr>
        <w:t>used</w:t>
      </w:r>
      <w:r>
        <w:rPr>
          <w:color w:val="0F0F0F"/>
          <w:spacing w:val="2"/>
          <w:sz w:val="22"/>
        </w:rPr>
        <w:t> </w:t>
      </w:r>
      <w:r>
        <w:rPr>
          <w:color w:val="0F0F0F"/>
          <w:sz w:val="22"/>
        </w:rPr>
        <w:t>to</w:t>
      </w:r>
      <w:r>
        <w:rPr>
          <w:color w:val="0F0F0F"/>
          <w:spacing w:val="-6"/>
          <w:sz w:val="22"/>
        </w:rPr>
        <w:t> </w:t>
      </w:r>
      <w:r>
        <w:rPr>
          <w:color w:val="0F0F0F"/>
          <w:sz w:val="22"/>
        </w:rPr>
        <w:t>build</w:t>
      </w:r>
      <w:r>
        <w:rPr>
          <w:color w:val="0F0F0F"/>
          <w:spacing w:val="2"/>
          <w:sz w:val="22"/>
        </w:rPr>
        <w:t> </w:t>
      </w:r>
      <w:r>
        <w:rPr>
          <w:color w:val="0F0F0F"/>
          <w:sz w:val="22"/>
        </w:rPr>
        <w:t>a</w:t>
      </w:r>
      <w:r>
        <w:rPr>
          <w:color w:val="0F0F0F"/>
          <w:spacing w:val="-11"/>
          <w:sz w:val="22"/>
        </w:rPr>
        <w:t> </w:t>
      </w:r>
      <w:r>
        <w:rPr>
          <w:color w:val="0F0F0F"/>
          <w:sz w:val="22"/>
        </w:rPr>
        <w:t>scrollable</w:t>
      </w:r>
      <w:r>
        <w:rPr>
          <w:color w:val="0F0F0F"/>
          <w:spacing w:val="11"/>
          <w:sz w:val="22"/>
        </w:rPr>
        <w:t> </w:t>
      </w:r>
      <w:r>
        <w:rPr>
          <w:color w:val="0F0F0F"/>
          <w:sz w:val="22"/>
        </w:rPr>
        <w:t>list</w:t>
      </w:r>
      <w:r>
        <w:rPr>
          <w:color w:val="0F0F0F"/>
          <w:spacing w:val="-5"/>
          <w:sz w:val="22"/>
        </w:rPr>
        <w:t> </w:t>
      </w:r>
      <w:r>
        <w:rPr>
          <w:color w:val="0F0F0F"/>
          <w:sz w:val="22"/>
        </w:rPr>
        <w:t>of</w:t>
      </w:r>
      <w:r>
        <w:rPr>
          <w:color w:val="0F0F0F"/>
          <w:spacing w:val="-3"/>
          <w:sz w:val="22"/>
        </w:rPr>
        <w:t> </w:t>
      </w:r>
      <w:r>
        <w:rPr>
          <w:color w:val="0F0F0F"/>
          <w:sz w:val="22"/>
        </w:rPr>
        <w:t>all</w:t>
      </w:r>
      <w:r>
        <w:rPr>
          <w:color w:val="0F0F0F"/>
          <w:spacing w:val="1"/>
          <w:sz w:val="22"/>
        </w:rPr>
        <w:t> </w:t>
      </w:r>
      <w:r>
        <w:rPr>
          <w:color w:val="0F0F0F"/>
          <w:sz w:val="22"/>
        </w:rPr>
        <w:t>the</w:t>
      </w:r>
      <w:r>
        <w:rPr>
          <w:color w:val="0F0F0F"/>
          <w:spacing w:val="-3"/>
          <w:sz w:val="22"/>
        </w:rPr>
        <w:t> </w:t>
      </w:r>
      <w:r>
        <w:rPr>
          <w:color w:val="0F0F0F"/>
          <w:spacing w:val="-2"/>
          <w:sz w:val="22"/>
        </w:rPr>
        <w:t>diseases.</w:t>
      </w:r>
    </w:p>
    <w:p>
      <w:pPr>
        <w:spacing w:line="677" w:lineRule="exact" w:before="171"/>
        <w:ind w:left="1018" w:right="0" w:firstLine="0"/>
        <w:jc w:val="left"/>
        <w:rPr>
          <w:sz w:val="63"/>
        </w:rPr>
      </w:pPr>
      <w:r>
        <w:rPr>
          <w:color w:val="F45D5B"/>
          <w:spacing w:val="-5"/>
          <w:w w:val="120"/>
          <w:sz w:val="63"/>
        </w:rPr>
        <w:t>•</w:t>
      </w:r>
      <w:r>
        <w:rPr>
          <w:color w:val="F6BC34"/>
          <w:spacing w:val="-5"/>
          <w:w w:val="120"/>
          <w:sz w:val="63"/>
        </w:rPr>
        <w:t>•</w:t>
      </w:r>
      <w:r>
        <w:rPr>
          <w:color w:val="2AC844"/>
          <w:spacing w:val="-5"/>
          <w:w w:val="120"/>
          <w:sz w:val="63"/>
        </w:rPr>
        <w:t>•</w:t>
      </w:r>
    </w:p>
    <w:p>
      <w:pPr>
        <w:spacing w:line="145" w:lineRule="exact" w:before="0"/>
        <w:ind w:left="0" w:right="7084" w:firstLine="0"/>
        <w:jc w:val="right"/>
        <w:rPr>
          <w:rFonts w:ascii="Courier New"/>
          <w:i/>
          <w:sz w:val="17"/>
        </w:rPr>
      </w:pPr>
      <w:r>
        <w:rPr>
          <w:rFonts w:ascii="Courier New"/>
          <w:color w:val="CDBA95"/>
          <w:w w:val="85"/>
          <w:sz w:val="17"/>
        </w:rPr>
        <w:t>Widget</w:t>
      </w:r>
      <w:r>
        <w:rPr>
          <w:rFonts w:ascii="Courier New"/>
          <w:color w:val="CDBA95"/>
          <w:spacing w:val="-3"/>
          <w:w w:val="85"/>
          <w:sz w:val="17"/>
        </w:rPr>
        <w:t> </w:t>
      </w:r>
      <w:r>
        <w:rPr>
          <w:rFonts w:ascii="Courier New"/>
          <w:color w:val="8E9EC8"/>
          <w:w w:val="85"/>
          <w:sz w:val="17"/>
        </w:rPr>
        <w:t>huild(</w:t>
      </w:r>
      <w:r>
        <w:rPr>
          <w:rFonts w:ascii="Courier New"/>
          <w:color w:val="CDBA95"/>
          <w:w w:val="85"/>
          <w:sz w:val="17"/>
        </w:rPr>
        <w:t>BuildContext</w:t>
      </w:r>
      <w:r>
        <w:rPr>
          <w:rFonts w:ascii="Courier New"/>
          <w:color w:val="CDBA95"/>
          <w:spacing w:val="-29"/>
          <w:w w:val="85"/>
          <w:sz w:val="17"/>
        </w:rPr>
        <w:t> </w:t>
      </w:r>
      <w:r>
        <w:rPr>
          <w:rFonts w:ascii="Courier New"/>
          <w:i/>
          <w:color w:val="9EA1B5"/>
          <w:spacing w:val="-2"/>
          <w:w w:val="85"/>
          <w:sz w:val="17"/>
        </w:rPr>
        <w:t>context)</w:t>
      </w:r>
    </w:p>
    <w:p>
      <w:pPr>
        <w:spacing w:before="24"/>
        <w:ind w:left="0" w:right="7133" w:firstLine="0"/>
        <w:jc w:val="right"/>
        <w:rPr>
          <w:rFonts w:ascii="Courier New"/>
          <w:sz w:val="17"/>
        </w:rPr>
      </w:pPr>
      <w:r>
        <w:rPr>
          <w:rFonts w:ascii="Courier New"/>
          <w:i/>
          <w:color w:val="A1BFD3"/>
          <w:w w:val="85"/>
          <w:sz w:val="17"/>
          <w:shd w:fill="13182A" w:color="auto" w:val="clear"/>
        </w:rPr>
        <w:t>return</w:t>
      </w:r>
      <w:r>
        <w:rPr>
          <w:rFonts w:ascii="Courier New"/>
          <w:i/>
          <w:color w:val="A1BFD3"/>
          <w:spacing w:val="-8"/>
          <w:w w:val="85"/>
          <w:sz w:val="17"/>
        </w:rPr>
        <w:t> </w:t>
      </w:r>
      <w:r>
        <w:rPr>
          <w:rFonts w:ascii="Courier New"/>
          <w:color w:val="CDBA95"/>
          <w:spacing w:val="-2"/>
          <w:w w:val="90"/>
          <w:sz w:val="17"/>
        </w:rPr>
        <w:t>SingleChildScrollView</w:t>
      </w:r>
      <w:r>
        <w:rPr>
          <w:rFonts w:ascii="Courier New"/>
          <w:color w:val="9EA1B5"/>
          <w:spacing w:val="-2"/>
          <w:w w:val="90"/>
          <w:sz w:val="17"/>
        </w:rPr>
        <w:t>(</w:t>
      </w:r>
    </w:p>
    <w:p>
      <w:pPr>
        <w:spacing w:before="19"/>
        <w:ind w:left="0" w:right="6314" w:firstLine="0"/>
        <w:jc w:val="center"/>
        <w:rPr>
          <w:rFonts w:ascii="Courier New"/>
          <w:sz w:val="17"/>
        </w:rPr>
      </w:pPr>
      <w:r>
        <w:rPr/>
        <mc:AlternateContent>
          <mc:Choice Requires="wps">
            <w:drawing>
              <wp:anchor distT="0" distB="0" distL="0" distR="0" allowOverlap="1" layoutInCell="1" locked="0" behindDoc="1" simplePos="0" relativeHeight="481645568">
                <wp:simplePos x="0" y="0"/>
                <wp:positionH relativeFrom="page">
                  <wp:posOffset>1670427</wp:posOffset>
                </wp:positionH>
                <wp:positionV relativeFrom="paragraph">
                  <wp:posOffset>13157</wp:posOffset>
                </wp:positionV>
                <wp:extent cx="15875" cy="118110"/>
                <wp:effectExtent l="0" t="0" r="0" b="0"/>
                <wp:wrapNone/>
                <wp:docPr id="688" name="Graphic 688"/>
                <wp:cNvGraphicFramePr>
                  <a:graphicFrameLocks/>
                </wp:cNvGraphicFramePr>
                <a:graphic>
                  <a:graphicData uri="http://schemas.microsoft.com/office/word/2010/wordprocessingShape">
                    <wps:wsp>
                      <wps:cNvPr id="688" name="Graphic 688"/>
                      <wps:cNvSpPr/>
                      <wps:spPr>
                        <a:xfrm>
                          <a:off x="0" y="0"/>
                          <a:ext cx="15875" cy="118110"/>
                        </a:xfrm>
                        <a:custGeom>
                          <a:avLst/>
                          <a:gdLst/>
                          <a:ahLst/>
                          <a:cxnLst/>
                          <a:rect l="l" t="t" r="r" b="b"/>
                          <a:pathLst>
                            <a:path w="15875" h="118110">
                              <a:moveTo>
                                <a:pt x="15261" y="117683"/>
                              </a:moveTo>
                              <a:lnTo>
                                <a:pt x="0" y="117683"/>
                              </a:lnTo>
                              <a:lnTo>
                                <a:pt x="0" y="0"/>
                              </a:lnTo>
                              <a:lnTo>
                                <a:pt x="15261" y="0"/>
                              </a:lnTo>
                              <a:lnTo>
                                <a:pt x="15261" y="117683"/>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31.529694pt;margin-top:1.036012pt;width:1.201692pt;height:9.266412pt;mso-position-horizontal-relative:page;mso-position-vertical-relative:paragraph;z-index:-21670912" id="docshape455" filled="true" fillcolor="#13182a" stroked="false">
                <v:fill type="solid"/>
                <w10:wrap type="none"/>
              </v:rect>
            </w:pict>
          </mc:Fallback>
        </mc:AlternateContent>
      </w:r>
      <w:r>
        <w:rPr>
          <w:rFonts w:ascii="Arial"/>
          <w:i/>
          <w:color w:val="9EA1B5"/>
          <w:w w:val="105"/>
          <w:sz w:val="14"/>
        </w:rPr>
        <w:t>chi.Ld</w:t>
      </w:r>
      <w:r>
        <w:rPr>
          <w:rFonts w:ascii="Arial"/>
          <w:i/>
          <w:color w:val="A1BFD3"/>
          <w:w w:val="105"/>
          <w:sz w:val="14"/>
        </w:rPr>
        <w:t>:</w:t>
      </w:r>
      <w:r>
        <w:rPr>
          <w:rFonts w:ascii="Arial"/>
          <w:i/>
          <w:color w:val="A1BFD3"/>
          <w:spacing w:val="36"/>
          <w:w w:val="105"/>
          <w:sz w:val="14"/>
        </w:rPr>
        <w:t>  </w:t>
      </w:r>
      <w:r>
        <w:rPr>
          <w:rFonts w:ascii="Courier New"/>
          <w:color w:val="CDBA95"/>
          <w:spacing w:val="-2"/>
          <w:w w:val="105"/>
          <w:sz w:val="17"/>
        </w:rPr>
        <w:t>Column</w:t>
      </w:r>
      <w:r>
        <w:rPr>
          <w:rFonts w:ascii="Courier New"/>
          <w:color w:val="9EA1B5"/>
          <w:spacing w:val="-2"/>
          <w:w w:val="105"/>
          <w:sz w:val="17"/>
        </w:rPr>
        <w:t>(</w:t>
      </w:r>
    </w:p>
    <w:p>
      <w:pPr>
        <w:spacing w:before="29"/>
        <w:ind w:left="0" w:right="6291" w:firstLine="0"/>
        <w:jc w:val="center"/>
        <w:rPr>
          <w:rFonts w:ascii="Arial"/>
          <w:sz w:val="14"/>
        </w:rPr>
      </w:pPr>
      <w:r>
        <w:rPr/>
        <mc:AlternateContent>
          <mc:Choice Requires="wps">
            <w:drawing>
              <wp:anchor distT="0" distB="0" distL="0" distR="0" allowOverlap="1" layoutInCell="1" locked="0" behindDoc="1" simplePos="0" relativeHeight="481646080">
                <wp:simplePos x="0" y="0"/>
                <wp:positionH relativeFrom="page">
                  <wp:posOffset>1942395</wp:posOffset>
                </wp:positionH>
                <wp:positionV relativeFrom="paragraph">
                  <wp:posOffset>13070</wp:posOffset>
                </wp:positionV>
                <wp:extent cx="15875" cy="118110"/>
                <wp:effectExtent l="0" t="0" r="0" b="0"/>
                <wp:wrapNone/>
                <wp:docPr id="689" name="Graphic 689"/>
                <wp:cNvGraphicFramePr>
                  <a:graphicFrameLocks/>
                </wp:cNvGraphicFramePr>
                <a:graphic>
                  <a:graphicData uri="http://schemas.microsoft.com/office/word/2010/wordprocessingShape">
                    <wps:wsp>
                      <wps:cNvPr id="689" name="Graphic 689"/>
                      <wps:cNvSpPr/>
                      <wps:spPr>
                        <a:xfrm>
                          <a:off x="0" y="0"/>
                          <a:ext cx="15875" cy="118110"/>
                        </a:xfrm>
                        <a:custGeom>
                          <a:avLst/>
                          <a:gdLst/>
                          <a:ahLst/>
                          <a:cxnLst/>
                          <a:rect l="l" t="t" r="r" b="b"/>
                          <a:pathLst>
                            <a:path w="15875" h="118110">
                              <a:moveTo>
                                <a:pt x="15261" y="117683"/>
                              </a:moveTo>
                              <a:lnTo>
                                <a:pt x="0" y="117683"/>
                              </a:lnTo>
                              <a:lnTo>
                                <a:pt x="0" y="0"/>
                              </a:lnTo>
                              <a:lnTo>
                                <a:pt x="15261" y="0"/>
                              </a:lnTo>
                              <a:lnTo>
                                <a:pt x="15261" y="117683"/>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52.94455pt;margin-top:1.029144pt;width:1.201692pt;height:9.266412pt;mso-position-horizontal-relative:page;mso-position-vertical-relative:paragraph;z-index:-21670400" id="docshape456" filled="true" fillcolor="#13182a" stroked="false">
                <v:fill type="solid"/>
                <w10:wrap type="none"/>
              </v:rect>
            </w:pict>
          </mc:Fallback>
        </mc:AlternateContent>
      </w:r>
      <w:r>
        <w:rPr>
          <w:rFonts w:ascii="Arial"/>
          <w:i/>
          <w:color w:val="9EA1B5"/>
          <w:w w:val="120"/>
          <w:sz w:val="14"/>
        </w:rPr>
        <w:t>chiLdren</w:t>
      </w:r>
      <w:r>
        <w:rPr>
          <w:rFonts w:ascii="Arial"/>
          <w:i/>
          <w:color w:val="A1BFD3"/>
          <w:w w:val="120"/>
          <w:sz w:val="14"/>
        </w:rPr>
        <w:t>:</w:t>
      </w:r>
      <w:r>
        <w:rPr>
          <w:rFonts w:ascii="Arial"/>
          <w:i/>
          <w:color w:val="A1BFD3"/>
          <w:spacing w:val="43"/>
          <w:w w:val="120"/>
          <w:sz w:val="14"/>
        </w:rPr>
        <w:t>  </w:t>
      </w:r>
      <w:r>
        <w:rPr>
          <w:rFonts w:ascii="Arial"/>
          <w:color w:val="9EA1B5"/>
          <w:spacing w:val="-10"/>
          <w:w w:val="120"/>
          <w:sz w:val="14"/>
        </w:rPr>
        <w:t>[</w:t>
      </w:r>
    </w:p>
    <w:p>
      <w:pPr>
        <w:spacing w:line="264" w:lineRule="auto" w:before="45"/>
        <w:ind w:left="2453" w:right="5498" w:hanging="193"/>
        <w:jc w:val="left"/>
        <w:rPr>
          <w:rFonts w:ascii="Courier New"/>
          <w:sz w:val="17"/>
        </w:rPr>
      </w:pPr>
      <w:r>
        <w:rPr/>
        <mc:AlternateContent>
          <mc:Choice Requires="wps">
            <w:drawing>
              <wp:anchor distT="0" distB="0" distL="0" distR="0" allowOverlap="1" layoutInCell="1" locked="0" behindDoc="1" simplePos="0" relativeHeight="481647104">
                <wp:simplePos x="0" y="0"/>
                <wp:positionH relativeFrom="page">
                  <wp:posOffset>2780080</wp:posOffset>
                </wp:positionH>
                <wp:positionV relativeFrom="paragraph">
                  <wp:posOffset>276725</wp:posOffset>
                </wp:positionV>
                <wp:extent cx="127635" cy="455930"/>
                <wp:effectExtent l="0" t="0" r="0" b="0"/>
                <wp:wrapNone/>
                <wp:docPr id="690" name="Graphic 690"/>
                <wp:cNvGraphicFramePr>
                  <a:graphicFrameLocks/>
                </wp:cNvGraphicFramePr>
                <a:graphic>
                  <a:graphicData uri="http://schemas.microsoft.com/office/word/2010/wordprocessingShape">
                    <wps:wsp>
                      <wps:cNvPr id="690" name="Graphic 690"/>
                      <wps:cNvSpPr/>
                      <wps:spPr>
                        <a:xfrm>
                          <a:off x="0" y="0"/>
                          <a:ext cx="127635" cy="455930"/>
                        </a:xfrm>
                        <a:custGeom>
                          <a:avLst/>
                          <a:gdLst/>
                          <a:ahLst/>
                          <a:cxnLst/>
                          <a:rect l="l" t="t" r="r" b="b"/>
                          <a:pathLst>
                            <a:path w="127635" h="455930">
                              <a:moveTo>
                                <a:pt x="15265" y="271576"/>
                              </a:moveTo>
                              <a:lnTo>
                                <a:pt x="0" y="271576"/>
                              </a:lnTo>
                              <a:lnTo>
                                <a:pt x="0" y="455371"/>
                              </a:lnTo>
                              <a:lnTo>
                                <a:pt x="15265" y="455371"/>
                              </a:lnTo>
                              <a:lnTo>
                                <a:pt x="15265" y="271576"/>
                              </a:lnTo>
                              <a:close/>
                            </a:path>
                            <a:path w="127635" h="455930">
                              <a:moveTo>
                                <a:pt x="70548" y="0"/>
                              </a:moveTo>
                              <a:lnTo>
                                <a:pt x="55283" y="0"/>
                              </a:lnTo>
                              <a:lnTo>
                                <a:pt x="55283" y="183794"/>
                              </a:lnTo>
                              <a:lnTo>
                                <a:pt x="70548" y="183794"/>
                              </a:lnTo>
                              <a:lnTo>
                                <a:pt x="70548" y="0"/>
                              </a:lnTo>
                              <a:close/>
                            </a:path>
                            <a:path w="127635" h="455930">
                              <a:moveTo>
                                <a:pt x="127406" y="143802"/>
                              </a:moveTo>
                              <a:lnTo>
                                <a:pt x="102984" y="143802"/>
                              </a:lnTo>
                              <a:lnTo>
                                <a:pt x="102984" y="316788"/>
                              </a:lnTo>
                              <a:lnTo>
                                <a:pt x="127406" y="316788"/>
                              </a:lnTo>
                              <a:lnTo>
                                <a:pt x="127406" y="143802"/>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shape style="position:absolute;margin-left:218.904007pt;margin-top:21.789389pt;width:10.050pt;height:35.9pt;mso-position-horizontal-relative:page;mso-position-vertical-relative:paragraph;z-index:-21669376" id="docshape457" coordorigin="4378,436" coordsize="201,718" path="m4402,863l4378,863,4378,1153,4402,1153,4402,863xm4489,436l4465,436,4465,725,4489,725,4489,436xm4579,662l4540,662,4540,935,4579,935,4579,662xe" filled="true" fillcolor="#13182a" stroked="false">
                <v:path arrowok="t"/>
                <v:fill type="solid"/>
                <w10:wrap type="none"/>
              </v:shape>
            </w:pict>
          </mc:Fallback>
        </mc:AlternateContent>
      </w:r>
      <w:r>
        <w:rPr/>
        <mc:AlternateContent>
          <mc:Choice Requires="wps">
            <w:drawing>
              <wp:anchor distT="0" distB="0" distL="0" distR="0" allowOverlap="1" layoutInCell="1" locked="0" behindDoc="1" simplePos="0" relativeHeight="481647616">
                <wp:simplePos x="0" y="0"/>
                <wp:positionH relativeFrom="page">
                  <wp:posOffset>3324394</wp:posOffset>
                </wp:positionH>
                <wp:positionV relativeFrom="paragraph">
                  <wp:posOffset>276716</wp:posOffset>
                </wp:positionV>
                <wp:extent cx="21590" cy="184150"/>
                <wp:effectExtent l="0" t="0" r="0" b="0"/>
                <wp:wrapNone/>
                <wp:docPr id="691" name="Graphic 691"/>
                <wp:cNvGraphicFramePr>
                  <a:graphicFrameLocks/>
                </wp:cNvGraphicFramePr>
                <a:graphic>
                  <a:graphicData uri="http://schemas.microsoft.com/office/word/2010/wordprocessingShape">
                    <wps:wsp>
                      <wps:cNvPr id="691" name="Graphic 691"/>
                      <wps:cNvSpPr/>
                      <wps:spPr>
                        <a:xfrm>
                          <a:off x="0" y="0"/>
                          <a:ext cx="21590" cy="184150"/>
                        </a:xfrm>
                        <a:custGeom>
                          <a:avLst/>
                          <a:gdLst/>
                          <a:ahLst/>
                          <a:cxnLst/>
                          <a:rect l="l" t="t" r="r" b="b"/>
                          <a:pathLst>
                            <a:path w="21590" h="184150">
                              <a:moveTo>
                                <a:pt x="21366" y="183798"/>
                              </a:moveTo>
                              <a:lnTo>
                                <a:pt x="0" y="183798"/>
                              </a:lnTo>
                              <a:lnTo>
                                <a:pt x="0" y="0"/>
                              </a:lnTo>
                              <a:lnTo>
                                <a:pt x="21366" y="0"/>
                              </a:lnTo>
                              <a:lnTo>
                                <a:pt x="21366"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61.763367pt;margin-top:21.788683pt;width:1.682369pt;height:14.47229pt;mso-position-horizontal-relative:page;mso-position-vertical-relative:paragraph;z-index:-21668864" id="docshape458" filled="true" fillcolor="#13182a" stroked="false">
                <v:fill type="solid"/>
                <w10:wrap type="none"/>
              </v:rect>
            </w:pict>
          </mc:Fallback>
        </mc:AlternateContent>
      </w:r>
      <w:r>
        <w:rPr>
          <w:rFonts w:ascii="Courier New"/>
          <w:i/>
          <w:color w:val="A1BFD3"/>
          <w:w w:val="85"/>
          <w:sz w:val="17"/>
          <w:shd w:fill="13182A" w:color="auto" w:val="clear"/>
        </w:rPr>
        <w:t>for</w:t>
      </w:r>
      <w:r>
        <w:rPr>
          <w:rFonts w:ascii="Courier New"/>
          <w:i/>
          <w:color w:val="A1BFD3"/>
          <w:spacing w:val="-20"/>
          <w:w w:val="85"/>
          <w:sz w:val="17"/>
        </w:rPr>
        <w:t> </w:t>
      </w:r>
      <w:r>
        <w:rPr>
          <w:rFonts w:ascii="Courier New"/>
          <w:i/>
          <w:color w:val="9EA1B5"/>
          <w:w w:val="85"/>
          <w:sz w:val="17"/>
        </w:rPr>
        <w:t>(</w:t>
      </w:r>
      <w:r>
        <w:rPr>
          <w:rFonts w:ascii="Courier New"/>
          <w:i/>
          <w:color w:val="A1BFD3"/>
          <w:w w:val="85"/>
          <w:sz w:val="17"/>
          <w:shd w:fill="13182A" w:color="auto" w:val="clear"/>
        </w:rPr>
        <w:t>final</w:t>
      </w:r>
      <w:r>
        <w:rPr>
          <w:rFonts w:ascii="Courier New"/>
          <w:i/>
          <w:color w:val="A1BFD3"/>
          <w:spacing w:val="-31"/>
          <w:w w:val="85"/>
          <w:sz w:val="17"/>
        </w:rPr>
        <w:t> </w:t>
      </w:r>
      <w:r>
        <w:rPr>
          <w:rFonts w:ascii="Courier New"/>
          <w:color w:val="9EA1B5"/>
          <w:w w:val="85"/>
          <w:sz w:val="17"/>
        </w:rPr>
        <w:t>location</w:t>
      </w:r>
      <w:r>
        <w:rPr>
          <w:rFonts w:ascii="Courier New"/>
          <w:color w:val="9EA1B5"/>
          <w:sz w:val="17"/>
        </w:rPr>
        <w:t> </w:t>
      </w:r>
      <w:r>
        <w:rPr>
          <w:rFonts w:ascii="Courier New"/>
          <w:i/>
          <w:color w:val="A1BFD3"/>
          <w:w w:val="85"/>
          <w:sz w:val="17"/>
          <w:shd w:fill="13182A" w:color="auto" w:val="clear"/>
        </w:rPr>
        <w:t>in</w:t>
      </w:r>
      <w:r>
        <w:rPr>
          <w:rFonts w:ascii="Courier New"/>
          <w:i/>
          <w:color w:val="A1BFD3"/>
          <w:w w:val="85"/>
          <w:sz w:val="17"/>
        </w:rPr>
        <w:t> </w:t>
      </w:r>
      <w:r>
        <w:rPr>
          <w:rFonts w:ascii="Courier New"/>
          <w:color w:val="9EA1B5"/>
          <w:w w:val="85"/>
          <w:sz w:val="17"/>
        </w:rPr>
        <w:t>locations) </w:t>
      </w:r>
      <w:r>
        <w:rPr>
          <w:rFonts w:ascii="Courier New"/>
          <w:color w:val="CDBA95"/>
          <w:spacing w:val="-2"/>
          <w:w w:val="95"/>
          <w:sz w:val="17"/>
        </w:rPr>
        <w:t>DiseaseListitem</w:t>
      </w:r>
      <w:r>
        <w:rPr>
          <w:rFonts w:ascii="Courier New"/>
          <w:color w:val="9EA1B5"/>
          <w:spacing w:val="-2"/>
          <w:w w:val="95"/>
          <w:sz w:val="17"/>
        </w:rPr>
        <w:t>(</w:t>
      </w:r>
    </w:p>
    <w:p>
      <w:pPr>
        <w:spacing w:line="273" w:lineRule="auto" w:before="0"/>
        <w:ind w:left="2618" w:right="6054" w:firstLine="40"/>
        <w:jc w:val="left"/>
        <w:rPr>
          <w:rFonts w:ascii="Courier New"/>
          <w:sz w:val="17"/>
        </w:rPr>
      </w:pPr>
      <w:r>
        <w:rPr/>
        <mc:AlternateContent>
          <mc:Choice Requires="wps">
            <w:drawing>
              <wp:anchor distT="0" distB="0" distL="0" distR="0" allowOverlap="1" layoutInCell="1" locked="0" behindDoc="1" simplePos="0" relativeHeight="481646592">
                <wp:simplePos x="0" y="0"/>
                <wp:positionH relativeFrom="page">
                  <wp:posOffset>2280367</wp:posOffset>
                </wp:positionH>
                <wp:positionV relativeFrom="paragraph">
                  <wp:posOffset>668</wp:posOffset>
                </wp:positionV>
                <wp:extent cx="12700" cy="118110"/>
                <wp:effectExtent l="0" t="0" r="0" b="0"/>
                <wp:wrapNone/>
                <wp:docPr id="692" name="Graphic 692"/>
                <wp:cNvGraphicFramePr>
                  <a:graphicFrameLocks/>
                </wp:cNvGraphicFramePr>
                <a:graphic>
                  <a:graphicData uri="http://schemas.microsoft.com/office/word/2010/wordprocessingShape">
                    <wps:wsp>
                      <wps:cNvPr id="692" name="Graphic 692"/>
                      <wps:cNvSpPr/>
                      <wps:spPr>
                        <a:xfrm>
                          <a:off x="0" y="0"/>
                          <a:ext cx="12700" cy="118110"/>
                        </a:xfrm>
                        <a:custGeom>
                          <a:avLst/>
                          <a:gdLst/>
                          <a:ahLst/>
                          <a:cxnLst/>
                          <a:rect l="l" t="t" r="r" b="b"/>
                          <a:pathLst>
                            <a:path w="12700" h="118110">
                              <a:moveTo>
                                <a:pt x="12209" y="117683"/>
                              </a:moveTo>
                              <a:lnTo>
                                <a:pt x="0" y="117683"/>
                              </a:lnTo>
                              <a:lnTo>
                                <a:pt x="0" y="0"/>
                              </a:lnTo>
                              <a:lnTo>
                                <a:pt x="12209" y="0"/>
                              </a:lnTo>
                              <a:lnTo>
                                <a:pt x="12209" y="117683"/>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79.556519pt;margin-top:.052623pt;width:.961354pt;height:9.266412pt;mso-position-horizontal-relative:page;mso-position-vertical-relative:paragraph;z-index:-21669888" id="docshape459"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48128">
                <wp:simplePos x="0" y="0"/>
                <wp:positionH relativeFrom="page">
                  <wp:posOffset>2062437</wp:posOffset>
                </wp:positionH>
                <wp:positionV relativeFrom="paragraph">
                  <wp:posOffset>125003</wp:posOffset>
                </wp:positionV>
                <wp:extent cx="12700" cy="130175"/>
                <wp:effectExtent l="0" t="0" r="0" b="0"/>
                <wp:wrapNone/>
                <wp:docPr id="693" name="Graphic 693"/>
                <wp:cNvGraphicFramePr>
                  <a:graphicFrameLocks/>
                </wp:cNvGraphicFramePr>
                <a:graphic>
                  <a:graphicData uri="http://schemas.microsoft.com/office/word/2010/wordprocessingShape">
                    <wps:wsp>
                      <wps:cNvPr id="693" name="Graphic 693"/>
                      <wps:cNvSpPr/>
                      <wps:spPr>
                        <a:xfrm>
                          <a:off x="0" y="0"/>
                          <a:ext cx="12700" cy="130175"/>
                        </a:xfrm>
                        <a:custGeom>
                          <a:avLst/>
                          <a:gdLst/>
                          <a:ahLst/>
                          <a:cxnLst/>
                          <a:rect l="l" t="t" r="r" b="b"/>
                          <a:pathLst>
                            <a:path w="12700" h="130175">
                              <a:moveTo>
                                <a:pt x="12209" y="130075"/>
                              </a:moveTo>
                              <a:lnTo>
                                <a:pt x="0" y="130075"/>
                              </a:lnTo>
                              <a:lnTo>
                                <a:pt x="0" y="0"/>
                              </a:lnTo>
                              <a:lnTo>
                                <a:pt x="12209" y="0"/>
                              </a:lnTo>
                              <a:lnTo>
                                <a:pt x="12209" y="130075"/>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62.396652pt;margin-top:9.842771pt;width:.961354pt;height:10.242133pt;mso-position-horizontal-relative:page;mso-position-vertical-relative:paragraph;z-index:-21668352" id="docshape460"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48640">
                <wp:simplePos x="0" y="0"/>
                <wp:positionH relativeFrom="page">
                  <wp:posOffset>2570964</wp:posOffset>
                </wp:positionH>
                <wp:positionV relativeFrom="paragraph">
                  <wp:posOffset>122916</wp:posOffset>
                </wp:positionV>
                <wp:extent cx="15875" cy="173355"/>
                <wp:effectExtent l="0" t="0" r="0" b="0"/>
                <wp:wrapNone/>
                <wp:docPr id="694" name="Graphic 694"/>
                <wp:cNvGraphicFramePr>
                  <a:graphicFrameLocks/>
                </wp:cNvGraphicFramePr>
                <a:graphic>
                  <a:graphicData uri="http://schemas.microsoft.com/office/word/2010/wordprocessingShape">
                    <wps:wsp>
                      <wps:cNvPr id="694" name="Graphic 694"/>
                      <wps:cNvSpPr/>
                      <wps:spPr>
                        <a:xfrm>
                          <a:off x="0" y="0"/>
                          <a:ext cx="15875" cy="173355"/>
                        </a:xfrm>
                        <a:custGeom>
                          <a:avLst/>
                          <a:gdLst/>
                          <a:ahLst/>
                          <a:cxnLst/>
                          <a:rect l="l" t="t" r="r" b="b"/>
                          <a:pathLst>
                            <a:path w="15875" h="173355">
                              <a:moveTo>
                                <a:pt x="15261" y="172986"/>
                              </a:moveTo>
                              <a:lnTo>
                                <a:pt x="0" y="172986"/>
                              </a:lnTo>
                              <a:lnTo>
                                <a:pt x="0" y="0"/>
                              </a:lnTo>
                              <a:lnTo>
                                <a:pt x="15261" y="0"/>
                              </a:lnTo>
                              <a:lnTo>
                                <a:pt x="15261" y="172986"/>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02.438141pt;margin-top:9.678484pt;width:1.201692pt;height:13.62098pt;mso-position-horizontal-relative:page;mso-position-vertical-relative:paragraph;z-index:-21667840" id="docshape461"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49152">
                <wp:simplePos x="0" y="0"/>
                <wp:positionH relativeFrom="page">
                  <wp:posOffset>3101444</wp:posOffset>
                </wp:positionH>
                <wp:positionV relativeFrom="paragraph">
                  <wp:posOffset>250690</wp:posOffset>
                </wp:positionV>
                <wp:extent cx="24765" cy="184150"/>
                <wp:effectExtent l="0" t="0" r="0" b="0"/>
                <wp:wrapNone/>
                <wp:docPr id="695" name="Graphic 695"/>
                <wp:cNvGraphicFramePr>
                  <a:graphicFrameLocks/>
                </wp:cNvGraphicFramePr>
                <a:graphic>
                  <a:graphicData uri="http://schemas.microsoft.com/office/word/2010/wordprocessingShape">
                    <wps:wsp>
                      <wps:cNvPr id="695" name="Graphic 695"/>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44.208252pt;margin-top:19.739441pt;width:1.922707pt;height:14.47229pt;mso-position-horizontal-relative:page;mso-position-vertical-relative:paragraph;z-index:-21667328" id="docshape462" filled="true" fillcolor="#13182a" stroked="false">
                <v:fill type="solid"/>
                <w10:wrap type="none"/>
              </v:rect>
            </w:pict>
          </mc:Fallback>
        </mc:AlternateContent>
      </w:r>
      <w:r>
        <w:rPr>
          <w:rFonts w:ascii="Arial"/>
          <w:i/>
          <w:color w:val="9EA1B5"/>
          <w:spacing w:val="-6"/>
          <w:sz w:val="14"/>
        </w:rPr>
        <w:t>imageUr'L</w:t>
      </w:r>
      <w:r>
        <w:rPr>
          <w:rFonts w:ascii="Arial"/>
          <w:i/>
          <w:color w:val="C8DDED"/>
          <w:spacing w:val="-6"/>
          <w:sz w:val="14"/>
        </w:rPr>
        <w:t>:</w:t>
      </w:r>
      <w:r>
        <w:rPr>
          <w:rFonts w:ascii="Arial"/>
          <w:i/>
          <w:color w:val="C8DDED"/>
          <w:spacing w:val="28"/>
          <w:sz w:val="14"/>
        </w:rPr>
        <w:t> </w:t>
      </w:r>
      <w:r>
        <w:rPr>
          <w:rFonts w:ascii="Courier New"/>
          <w:color w:val="9EA1B5"/>
          <w:spacing w:val="-6"/>
          <w:sz w:val="17"/>
        </w:rPr>
        <w:t>location</w:t>
      </w:r>
      <w:r>
        <w:rPr>
          <w:rFonts w:ascii="Courier New"/>
          <w:color w:val="A1BFD3"/>
          <w:spacing w:val="-6"/>
          <w:sz w:val="17"/>
        </w:rPr>
        <w:t>.</w:t>
      </w:r>
      <w:r>
        <w:rPr>
          <w:rFonts w:ascii="Courier New"/>
          <w:color w:val="9EA1B5"/>
          <w:spacing w:val="-6"/>
          <w:sz w:val="17"/>
        </w:rPr>
        <w:t>imageUrl</w:t>
      </w:r>
      <w:r>
        <w:rPr>
          <w:rFonts w:ascii="Courier New"/>
          <w:color w:val="A1BFD3"/>
          <w:spacing w:val="-6"/>
          <w:sz w:val="17"/>
        </w:rPr>
        <w:t>, </w:t>
      </w:r>
      <w:r>
        <w:rPr>
          <w:rFonts w:ascii="Courier New"/>
          <w:i/>
          <w:color w:val="9EA1B5"/>
          <w:spacing w:val="-2"/>
          <w:sz w:val="16"/>
        </w:rPr>
        <w:t>name</w:t>
      </w:r>
      <w:r>
        <w:rPr>
          <w:rFonts w:ascii="Courier New"/>
          <w:i/>
          <w:color w:val="A1BFD3"/>
          <w:spacing w:val="-2"/>
          <w:sz w:val="16"/>
        </w:rPr>
        <w:t>:</w:t>
      </w:r>
      <w:r>
        <w:rPr>
          <w:rFonts w:ascii="Courier New"/>
          <w:i/>
          <w:color w:val="A1BFD3"/>
          <w:spacing w:val="-46"/>
          <w:sz w:val="16"/>
        </w:rPr>
        <w:t> </w:t>
      </w:r>
      <w:r>
        <w:rPr>
          <w:rFonts w:ascii="Courier New"/>
          <w:color w:val="9EA1B5"/>
          <w:spacing w:val="-2"/>
          <w:sz w:val="16"/>
        </w:rPr>
        <w:t>location</w:t>
      </w:r>
      <w:r>
        <w:rPr>
          <w:rFonts w:ascii="Courier New"/>
          <w:color w:val="A1BFD3"/>
          <w:spacing w:val="-2"/>
          <w:sz w:val="16"/>
        </w:rPr>
        <w:t>.</w:t>
      </w:r>
      <w:r>
        <w:rPr>
          <w:rFonts w:ascii="Courier New"/>
          <w:color w:val="9EA1B5"/>
          <w:spacing w:val="-2"/>
          <w:sz w:val="16"/>
        </w:rPr>
        <w:t>namE'</w:t>
      </w:r>
      <w:r>
        <w:rPr>
          <w:rFonts w:ascii="Courier New"/>
          <w:color w:val="A1BFD3"/>
          <w:spacing w:val="-2"/>
          <w:sz w:val="16"/>
        </w:rPr>
        <w:t>, </w:t>
      </w:r>
      <w:r>
        <w:rPr>
          <w:rFonts w:ascii="Courier New"/>
          <w:i/>
          <w:color w:val="9EA1B5"/>
          <w:w w:val="85"/>
          <w:sz w:val="17"/>
        </w:rPr>
        <w:t>countr',V: </w:t>
      </w:r>
      <w:r>
        <w:rPr>
          <w:rFonts w:ascii="Courier New"/>
          <w:color w:val="9EA1B5"/>
          <w:w w:val="85"/>
          <w:sz w:val="17"/>
        </w:rPr>
        <w:t>location</w:t>
      </w:r>
      <w:r>
        <w:rPr>
          <w:rFonts w:ascii="Courier New"/>
          <w:color w:val="A1BFD3"/>
          <w:w w:val="85"/>
          <w:sz w:val="17"/>
        </w:rPr>
        <w:t>.</w:t>
      </w:r>
      <w:r>
        <w:rPr>
          <w:rFonts w:ascii="Courier New"/>
          <w:color w:val="9EA1B5"/>
          <w:w w:val="85"/>
          <w:sz w:val="17"/>
        </w:rPr>
        <w:t>types</w:t>
      </w:r>
      <w:r>
        <w:rPr>
          <w:rFonts w:ascii="Courier New"/>
          <w:color w:val="A1BFD3"/>
          <w:w w:val="85"/>
          <w:sz w:val="17"/>
        </w:rPr>
        <w:t>,</w:t>
      </w:r>
    </w:p>
    <w:p>
      <w:pPr>
        <w:spacing w:before="8"/>
        <w:ind w:left="2477" w:right="0" w:firstLine="0"/>
        <w:jc w:val="left"/>
        <w:rPr>
          <w:sz w:val="14"/>
        </w:rPr>
      </w:pPr>
      <w:r>
        <w:rPr/>
        <mc:AlternateContent>
          <mc:Choice Requires="wps">
            <w:drawing>
              <wp:anchor distT="0" distB="0" distL="0" distR="0" allowOverlap="1" layoutInCell="1" locked="0" behindDoc="1" simplePos="0" relativeHeight="481649664">
                <wp:simplePos x="0" y="0"/>
                <wp:positionH relativeFrom="page">
                  <wp:posOffset>1768857</wp:posOffset>
                </wp:positionH>
                <wp:positionV relativeFrom="paragraph">
                  <wp:posOffset>-4193</wp:posOffset>
                </wp:positionV>
                <wp:extent cx="21590" cy="120014"/>
                <wp:effectExtent l="0" t="0" r="0" b="0"/>
                <wp:wrapNone/>
                <wp:docPr id="696" name="Graphic 696"/>
                <wp:cNvGraphicFramePr>
                  <a:graphicFrameLocks/>
                </wp:cNvGraphicFramePr>
                <a:graphic>
                  <a:graphicData uri="http://schemas.microsoft.com/office/word/2010/wordprocessingShape">
                    <wps:wsp>
                      <wps:cNvPr id="696" name="Graphic 696"/>
                      <wps:cNvSpPr/>
                      <wps:spPr>
                        <a:xfrm>
                          <a:off x="0" y="0"/>
                          <a:ext cx="21590" cy="120014"/>
                        </a:xfrm>
                        <a:custGeom>
                          <a:avLst/>
                          <a:gdLst/>
                          <a:ahLst/>
                          <a:cxnLst/>
                          <a:rect l="l" t="t" r="r" b="b"/>
                          <a:pathLst>
                            <a:path w="21590" h="120014">
                              <a:moveTo>
                                <a:pt x="21366" y="119812"/>
                              </a:moveTo>
                              <a:lnTo>
                                <a:pt x="0" y="119812"/>
                              </a:lnTo>
                              <a:lnTo>
                                <a:pt x="0" y="0"/>
                              </a:lnTo>
                              <a:lnTo>
                                <a:pt x="21366" y="0"/>
                              </a:lnTo>
                              <a:lnTo>
                                <a:pt x="21366" y="119812"/>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39.280106pt;margin-top:-.330206pt;width:1.682369pt;height:9.434083pt;mso-position-horizontal-relative:page;mso-position-vertical-relative:paragraph;z-index:-21666816" id="docshape463" filled="true" fillcolor="#13182a" stroked="false">
                <v:fill type="solid"/>
                <w10:wrap type="none"/>
              </v:rect>
            </w:pict>
          </mc:Fallback>
        </mc:AlternateContent>
      </w:r>
      <w:r>
        <w:rPr>
          <w:color w:val="9EA1B5"/>
          <w:spacing w:val="-5"/>
          <w:w w:val="145"/>
          <w:sz w:val="14"/>
        </w:rPr>
        <w:t>)</w:t>
      </w:r>
      <w:r>
        <w:rPr>
          <w:color w:val="A1BFD3"/>
          <w:spacing w:val="-5"/>
          <w:w w:val="145"/>
          <w:sz w:val="14"/>
        </w:rPr>
        <w:t>,</w:t>
      </w:r>
    </w:p>
    <w:p>
      <w:pPr>
        <w:spacing w:before="46"/>
        <w:ind w:left="2134" w:right="0" w:firstLine="0"/>
        <w:jc w:val="left"/>
        <w:rPr>
          <w:sz w:val="15"/>
        </w:rPr>
      </w:pPr>
      <w:r>
        <w:rPr>
          <w:color w:val="9EA1B5"/>
          <w:spacing w:val="-5"/>
          <w:w w:val="145"/>
          <w:sz w:val="15"/>
        </w:rPr>
        <w:t>l,</w:t>
      </w:r>
    </w:p>
    <w:p>
      <w:pPr>
        <w:spacing w:before="58"/>
        <w:ind w:left="1958" w:right="0" w:firstLine="0"/>
        <w:jc w:val="left"/>
        <w:rPr>
          <w:sz w:val="13"/>
        </w:rPr>
      </w:pPr>
      <w:r>
        <w:rPr/>
        <mc:AlternateContent>
          <mc:Choice Requires="wps">
            <w:drawing>
              <wp:anchor distT="0" distB="0" distL="0" distR="0" allowOverlap="1" layoutInCell="1" locked="0" behindDoc="1" simplePos="0" relativeHeight="481650176">
                <wp:simplePos x="0" y="0"/>
                <wp:positionH relativeFrom="page">
                  <wp:posOffset>1438378</wp:posOffset>
                </wp:positionH>
                <wp:positionV relativeFrom="paragraph">
                  <wp:posOffset>27952</wp:posOffset>
                </wp:positionV>
                <wp:extent cx="21590" cy="111760"/>
                <wp:effectExtent l="0" t="0" r="0" b="0"/>
                <wp:wrapNone/>
                <wp:docPr id="697" name="Graphic 697"/>
                <wp:cNvGraphicFramePr>
                  <a:graphicFrameLocks/>
                </wp:cNvGraphicFramePr>
                <a:graphic>
                  <a:graphicData uri="http://schemas.microsoft.com/office/word/2010/wordprocessingShape">
                    <wps:wsp>
                      <wps:cNvPr id="697" name="Graphic 697"/>
                      <wps:cNvSpPr/>
                      <wps:spPr>
                        <a:xfrm>
                          <a:off x="0" y="0"/>
                          <a:ext cx="21590" cy="111760"/>
                        </a:xfrm>
                        <a:custGeom>
                          <a:avLst/>
                          <a:gdLst/>
                          <a:ahLst/>
                          <a:cxnLst/>
                          <a:rect l="l" t="t" r="r" b="b"/>
                          <a:pathLst>
                            <a:path w="21590" h="111760">
                              <a:moveTo>
                                <a:pt x="21366" y="111254"/>
                              </a:moveTo>
                              <a:lnTo>
                                <a:pt x="0" y="111254"/>
                              </a:lnTo>
                              <a:lnTo>
                                <a:pt x="0" y="0"/>
                              </a:lnTo>
                              <a:lnTo>
                                <a:pt x="21366" y="0"/>
                              </a:lnTo>
                              <a:lnTo>
                                <a:pt x="21366" y="111254"/>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13.258171pt;margin-top:2.200953pt;width:1.682369pt;height:8.76022pt;mso-position-horizontal-relative:page;mso-position-vertical-relative:paragraph;z-index:-21666304" id="docshape464" filled="true" fillcolor="#13182a" stroked="false">
                <v:fill type="solid"/>
                <w10:wrap type="none"/>
              </v:rect>
            </w:pict>
          </mc:Fallback>
        </mc:AlternateContent>
      </w:r>
      <w:r>
        <w:rPr>
          <w:color w:val="9EA1B5"/>
          <w:spacing w:val="-5"/>
          <w:w w:val="155"/>
          <w:sz w:val="13"/>
        </w:rPr>
        <w:t>)</w:t>
      </w:r>
      <w:r>
        <w:rPr>
          <w:color w:val="A1BFD3"/>
          <w:spacing w:val="-5"/>
          <w:w w:val="155"/>
          <w:sz w:val="13"/>
        </w:rPr>
        <w:t>,</w:t>
      </w:r>
    </w:p>
    <w:p>
      <w:pPr>
        <w:spacing w:before="66"/>
        <w:ind w:left="1785" w:right="0" w:firstLine="0"/>
        <w:jc w:val="left"/>
        <w:rPr>
          <w:sz w:val="13"/>
        </w:rPr>
      </w:pPr>
      <w:r>
        <w:rPr/>
        <mc:AlternateContent>
          <mc:Choice Requires="wps">
            <w:drawing>
              <wp:anchor distT="0" distB="0" distL="0" distR="0" allowOverlap="1" layoutInCell="1" locked="0" behindDoc="1" simplePos="0" relativeHeight="481650688">
                <wp:simplePos x="0" y="0"/>
                <wp:positionH relativeFrom="page">
                  <wp:posOffset>1327820</wp:posOffset>
                </wp:positionH>
                <wp:positionV relativeFrom="paragraph">
                  <wp:posOffset>33514</wp:posOffset>
                </wp:positionV>
                <wp:extent cx="24765" cy="111760"/>
                <wp:effectExtent l="0" t="0" r="0" b="0"/>
                <wp:wrapNone/>
                <wp:docPr id="698" name="Graphic 698"/>
                <wp:cNvGraphicFramePr>
                  <a:graphicFrameLocks/>
                </wp:cNvGraphicFramePr>
                <a:graphic>
                  <a:graphicData uri="http://schemas.microsoft.com/office/word/2010/wordprocessingShape">
                    <wps:wsp>
                      <wps:cNvPr id="698" name="Graphic 698"/>
                      <wps:cNvSpPr/>
                      <wps:spPr>
                        <a:xfrm>
                          <a:off x="0" y="0"/>
                          <a:ext cx="24765" cy="111760"/>
                        </a:xfrm>
                        <a:custGeom>
                          <a:avLst/>
                          <a:gdLst/>
                          <a:ahLst/>
                          <a:cxnLst/>
                          <a:rect l="l" t="t" r="r" b="b"/>
                          <a:pathLst>
                            <a:path w="24765" h="111760">
                              <a:moveTo>
                                <a:pt x="24418" y="111254"/>
                              </a:moveTo>
                              <a:lnTo>
                                <a:pt x="0" y="111254"/>
                              </a:lnTo>
                              <a:lnTo>
                                <a:pt x="0" y="0"/>
                              </a:lnTo>
                              <a:lnTo>
                                <a:pt x="24418" y="0"/>
                              </a:lnTo>
                              <a:lnTo>
                                <a:pt x="24418" y="111254"/>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04.552811pt;margin-top:2.6389pt;width:1.922707pt;height:8.76022pt;mso-position-horizontal-relative:page;mso-position-vertical-relative:paragraph;z-index:-21665792" id="docshape465" filled="true" fillcolor="#13182a" stroked="false">
                <v:fill type="solid"/>
                <w10:wrap type="none"/>
              </v:rect>
            </w:pict>
          </mc:Fallback>
        </mc:AlternateContent>
      </w:r>
      <w:r>
        <w:rPr>
          <w:color w:val="9EA1B5"/>
          <w:spacing w:val="-5"/>
          <w:w w:val="150"/>
          <w:sz w:val="13"/>
        </w:rPr>
        <w:t>)</w:t>
      </w:r>
      <w:r>
        <w:rPr>
          <w:color w:val="A1BFD3"/>
          <w:spacing w:val="-5"/>
          <w:w w:val="150"/>
          <w:sz w:val="13"/>
        </w:rPr>
        <w:t>;</w:t>
      </w:r>
    </w:p>
    <w:p>
      <w:pPr>
        <w:pStyle w:val="BodyText"/>
        <w:spacing w:before="206"/>
        <w:rPr>
          <w:sz w:val="22"/>
        </w:rPr>
      </w:pPr>
    </w:p>
    <w:p>
      <w:pPr>
        <w:spacing w:before="0"/>
        <w:ind w:left="844" w:right="0" w:firstLine="0"/>
        <w:jc w:val="left"/>
        <w:rPr>
          <w:sz w:val="22"/>
        </w:rPr>
      </w:pPr>
      <w:r>
        <w:rPr/>
        <mc:AlternateContent>
          <mc:Choice Requires="wps">
            <w:drawing>
              <wp:anchor distT="0" distB="0" distL="0" distR="0" allowOverlap="1" layoutInCell="1" locked="0" behindDoc="1" simplePos="0" relativeHeight="481666048">
                <wp:simplePos x="0" y="0"/>
                <wp:positionH relativeFrom="page">
                  <wp:posOffset>800687</wp:posOffset>
                </wp:positionH>
                <wp:positionV relativeFrom="paragraph">
                  <wp:posOffset>190411</wp:posOffset>
                </wp:positionV>
                <wp:extent cx="535305" cy="471805"/>
                <wp:effectExtent l="0" t="0" r="0" b="0"/>
                <wp:wrapNone/>
                <wp:docPr id="699" name="Textbox 699"/>
                <wp:cNvGraphicFramePr>
                  <a:graphicFrameLocks/>
                </wp:cNvGraphicFramePr>
                <a:graphic>
                  <a:graphicData uri="http://schemas.microsoft.com/office/word/2010/wordprocessingShape">
                    <wps:wsp>
                      <wps:cNvPr id="699" name="Textbox 699"/>
                      <wps:cNvSpPr txBox="1"/>
                      <wps:spPr>
                        <a:xfrm>
                          <a:off x="0" y="0"/>
                          <a:ext cx="535305" cy="471805"/>
                        </a:xfrm>
                        <a:prstGeom prst="rect">
                          <a:avLst/>
                        </a:prstGeom>
                      </wps:spPr>
                      <wps:txbx>
                        <w:txbxContent>
                          <w:p>
                            <w:pPr>
                              <w:spacing w:line="743" w:lineRule="exact" w:before="0"/>
                              <w:ind w:left="0" w:right="0" w:firstLine="0"/>
                              <w:jc w:val="left"/>
                              <w:rPr>
                                <w:sz w:val="67"/>
                              </w:rPr>
                            </w:pPr>
                            <w:r>
                              <w:rPr>
                                <w:color w:val="F45D5B"/>
                                <w:spacing w:val="-5"/>
                                <w:w w:val="115"/>
                                <w:sz w:val="67"/>
                              </w:rPr>
                              <w:t>•</w:t>
                            </w:r>
                            <w:r>
                              <w:rPr>
                                <w:color w:val="F6BC34"/>
                                <w:spacing w:val="-5"/>
                                <w:w w:val="115"/>
                                <w:sz w:val="67"/>
                              </w:rPr>
                              <w:t>•</w:t>
                            </w:r>
                            <w:r>
                              <w:rPr>
                                <w:color w:val="2AC844"/>
                                <w:spacing w:val="-5"/>
                                <w:w w:val="115"/>
                                <w:sz w:val="67"/>
                              </w:rPr>
                              <w:t>•</w:t>
                            </w:r>
                          </w:p>
                        </w:txbxContent>
                      </wps:txbx>
                      <wps:bodyPr wrap="square" lIns="0" tIns="0" rIns="0" bIns="0" rtlCol="0">
                        <a:noAutofit/>
                      </wps:bodyPr>
                    </wps:wsp>
                  </a:graphicData>
                </a:graphic>
              </wp:anchor>
            </w:drawing>
          </mc:Choice>
          <mc:Fallback>
            <w:pict>
              <v:shape style="position:absolute;margin-left:63.046299pt;margin-top:14.993003pt;width:42.15pt;height:37.15pt;mso-position-horizontal-relative:page;mso-position-vertical-relative:paragraph;z-index:-21650432" type="#_x0000_t202" id="docshape466" filled="false" stroked="false">
                <v:textbox inset="0,0,0,0">
                  <w:txbxContent>
                    <w:p>
                      <w:pPr>
                        <w:spacing w:line="743" w:lineRule="exact" w:before="0"/>
                        <w:ind w:left="0" w:right="0" w:firstLine="0"/>
                        <w:jc w:val="left"/>
                        <w:rPr>
                          <w:sz w:val="67"/>
                        </w:rPr>
                      </w:pPr>
                      <w:r>
                        <w:rPr>
                          <w:color w:val="F45D5B"/>
                          <w:spacing w:val="-5"/>
                          <w:w w:val="115"/>
                          <w:sz w:val="67"/>
                        </w:rPr>
                        <w:t>•</w:t>
                      </w:r>
                      <w:r>
                        <w:rPr>
                          <w:color w:val="F6BC34"/>
                          <w:spacing w:val="-5"/>
                          <w:w w:val="115"/>
                          <w:sz w:val="67"/>
                        </w:rPr>
                        <w:t>•</w:t>
                      </w:r>
                      <w:r>
                        <w:rPr>
                          <w:color w:val="2AC844"/>
                          <w:spacing w:val="-5"/>
                          <w:w w:val="115"/>
                          <w:sz w:val="67"/>
                        </w:rPr>
                        <w:t>•</w:t>
                      </w:r>
                    </w:p>
                  </w:txbxContent>
                </v:textbox>
                <w10:wrap type="none"/>
              </v:shape>
            </w:pict>
          </mc:Fallback>
        </mc:AlternateContent>
      </w:r>
      <w:r>
        <w:rPr>
          <w:color w:val="0F0F0F"/>
          <w:sz w:val="22"/>
        </w:rPr>
        <w:t>A</w:t>
      </w:r>
      <w:r>
        <w:rPr>
          <w:color w:val="0F0F0F"/>
          <w:spacing w:val="-2"/>
          <w:sz w:val="22"/>
        </w:rPr>
        <w:t> </w:t>
      </w:r>
      <w:r>
        <w:rPr>
          <w:color w:val="0F0F0F"/>
          <w:sz w:val="22"/>
        </w:rPr>
        <w:t>Gesture</w:t>
      </w:r>
      <w:r>
        <w:rPr>
          <w:color w:val="0F0F0F"/>
          <w:spacing w:val="6"/>
          <w:sz w:val="22"/>
        </w:rPr>
        <w:t> </w:t>
      </w:r>
      <w:r>
        <w:rPr>
          <w:color w:val="0F0F0F"/>
          <w:sz w:val="22"/>
        </w:rPr>
        <w:t>detector</w:t>
      </w:r>
      <w:r>
        <w:rPr>
          <w:color w:val="0F0F0F"/>
          <w:spacing w:val="6"/>
          <w:sz w:val="22"/>
        </w:rPr>
        <w:t> </w:t>
      </w:r>
      <w:r>
        <w:rPr>
          <w:color w:val="0F0F0F"/>
          <w:sz w:val="22"/>
        </w:rPr>
        <w:t>was</w:t>
      </w:r>
      <w:r>
        <w:rPr>
          <w:color w:val="0F0F0F"/>
          <w:spacing w:val="-1"/>
          <w:sz w:val="22"/>
        </w:rPr>
        <w:t> </w:t>
      </w:r>
      <w:r>
        <w:rPr>
          <w:color w:val="0F0F0F"/>
          <w:sz w:val="22"/>
        </w:rPr>
        <w:t>used</w:t>
      </w:r>
      <w:r>
        <w:rPr>
          <w:color w:val="0F0F0F"/>
          <w:spacing w:val="11"/>
          <w:sz w:val="22"/>
        </w:rPr>
        <w:t> </w:t>
      </w:r>
      <w:r>
        <w:rPr>
          <w:color w:val="0F0F0F"/>
          <w:sz w:val="22"/>
        </w:rPr>
        <w:t>to react</w:t>
      </w:r>
      <w:r>
        <w:rPr>
          <w:color w:val="0F0F0F"/>
          <w:spacing w:val="3"/>
          <w:sz w:val="22"/>
        </w:rPr>
        <w:t> </w:t>
      </w:r>
      <w:r>
        <w:rPr>
          <w:color w:val="0F0F0F"/>
          <w:sz w:val="22"/>
        </w:rPr>
        <w:t>to</w:t>
      </w:r>
      <w:r>
        <w:rPr>
          <w:color w:val="0F0F0F"/>
          <w:spacing w:val="-4"/>
          <w:sz w:val="22"/>
        </w:rPr>
        <w:t> </w:t>
      </w:r>
      <w:r>
        <w:rPr>
          <w:color w:val="0F0F0F"/>
          <w:sz w:val="22"/>
        </w:rPr>
        <w:t>user</w:t>
      </w:r>
      <w:r>
        <w:rPr>
          <w:color w:val="0F0F0F"/>
          <w:spacing w:val="-2"/>
          <w:sz w:val="22"/>
        </w:rPr>
        <w:t> </w:t>
      </w:r>
      <w:r>
        <w:rPr>
          <w:color w:val="0F0F0F"/>
          <w:sz w:val="22"/>
        </w:rPr>
        <w:t>selection.</w:t>
      </w:r>
      <w:r>
        <w:rPr>
          <w:color w:val="0F0F0F"/>
          <w:spacing w:val="10"/>
          <w:sz w:val="22"/>
        </w:rPr>
        <w:t> </w:t>
      </w:r>
      <w:r>
        <w:rPr>
          <w:color w:val="0F0F0F"/>
          <w:sz w:val="22"/>
        </w:rPr>
        <w:t>OnTap()</w:t>
      </w:r>
      <w:r>
        <w:rPr>
          <w:color w:val="0F0F0F"/>
          <w:spacing w:val="61"/>
          <w:sz w:val="22"/>
        </w:rPr>
        <w:t> </w:t>
      </w:r>
      <w:r>
        <w:rPr>
          <w:color w:val="0F0F0F"/>
          <w:sz w:val="22"/>
        </w:rPr>
        <w:t>opened</w:t>
      </w:r>
      <w:r>
        <w:rPr>
          <w:color w:val="0F0F0F"/>
          <w:spacing w:val="5"/>
          <w:sz w:val="22"/>
        </w:rPr>
        <w:t> </w:t>
      </w:r>
      <w:r>
        <w:rPr>
          <w:color w:val="0F0F0F"/>
          <w:sz w:val="22"/>
        </w:rPr>
        <w:t>a</w:t>
      </w:r>
      <w:r>
        <w:rPr>
          <w:color w:val="0F0F0F"/>
          <w:spacing w:val="-6"/>
          <w:sz w:val="22"/>
        </w:rPr>
        <w:t> </w:t>
      </w:r>
      <w:r>
        <w:rPr>
          <w:color w:val="0F0F0F"/>
          <w:sz w:val="22"/>
        </w:rPr>
        <w:t>dialog </w:t>
      </w:r>
      <w:r>
        <w:rPr>
          <w:color w:val="0F0F0F"/>
          <w:spacing w:val="-4"/>
          <w:sz w:val="22"/>
        </w:rPr>
        <w:t>box.</w:t>
      </w:r>
    </w:p>
    <w:p>
      <w:pPr>
        <w:pStyle w:val="BodyText"/>
        <w:rPr>
          <w:sz w:val="22"/>
        </w:rPr>
      </w:pPr>
    </w:p>
    <w:p>
      <w:pPr>
        <w:pStyle w:val="BodyText"/>
        <w:spacing w:before="179"/>
        <w:rPr>
          <w:sz w:val="22"/>
        </w:rPr>
      </w:pPr>
    </w:p>
    <w:p>
      <w:pPr>
        <w:spacing w:line="264" w:lineRule="auto" w:before="0"/>
        <w:ind w:left="1608" w:right="8169" w:hanging="169"/>
        <w:jc w:val="left"/>
        <w:rPr>
          <w:rFonts w:ascii="Courier New"/>
          <w:i/>
          <w:sz w:val="17"/>
        </w:rPr>
      </w:pPr>
      <w:r>
        <w:rPr/>
        <mc:AlternateContent>
          <mc:Choice Requires="wps">
            <w:drawing>
              <wp:anchor distT="0" distB="0" distL="0" distR="0" allowOverlap="1" layoutInCell="1" locked="0" behindDoc="1" simplePos="0" relativeHeight="481651200">
                <wp:simplePos x="0" y="0"/>
                <wp:positionH relativeFrom="page">
                  <wp:posOffset>1870848</wp:posOffset>
                </wp:positionH>
                <wp:positionV relativeFrom="paragraph">
                  <wp:posOffset>-20009</wp:posOffset>
                </wp:positionV>
                <wp:extent cx="12700" cy="184150"/>
                <wp:effectExtent l="0" t="0" r="0" b="0"/>
                <wp:wrapNone/>
                <wp:docPr id="700" name="Graphic 700"/>
                <wp:cNvGraphicFramePr>
                  <a:graphicFrameLocks/>
                </wp:cNvGraphicFramePr>
                <a:graphic>
                  <a:graphicData uri="http://schemas.microsoft.com/office/word/2010/wordprocessingShape">
                    <wps:wsp>
                      <wps:cNvPr id="700" name="Graphic 700"/>
                      <wps:cNvSpPr/>
                      <wps:spPr>
                        <a:xfrm>
                          <a:off x="0" y="0"/>
                          <a:ext cx="12700" cy="184150"/>
                        </a:xfrm>
                        <a:custGeom>
                          <a:avLst/>
                          <a:gdLst/>
                          <a:ahLst/>
                          <a:cxnLst/>
                          <a:rect l="l" t="t" r="r" b="b"/>
                          <a:pathLst>
                            <a:path w="12700" h="184150">
                              <a:moveTo>
                                <a:pt x="12209" y="183798"/>
                              </a:moveTo>
                              <a:lnTo>
                                <a:pt x="0" y="183798"/>
                              </a:lnTo>
                              <a:lnTo>
                                <a:pt x="0" y="0"/>
                              </a:lnTo>
                              <a:lnTo>
                                <a:pt x="12209" y="0"/>
                              </a:lnTo>
                              <a:lnTo>
                                <a:pt x="1220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47.310913pt;margin-top:-1.575566pt;width:.961354pt;height:14.47229pt;mso-position-horizontal-relative:page;mso-position-vertical-relative:paragraph;z-index:-21665280" id="docshape467"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1712">
                <wp:simplePos x="0" y="0"/>
                <wp:positionH relativeFrom="page">
                  <wp:posOffset>1707427</wp:posOffset>
                </wp:positionH>
                <wp:positionV relativeFrom="paragraph">
                  <wp:posOffset>114255</wp:posOffset>
                </wp:positionV>
                <wp:extent cx="12700" cy="184150"/>
                <wp:effectExtent l="0" t="0" r="0" b="0"/>
                <wp:wrapNone/>
                <wp:docPr id="701" name="Graphic 701"/>
                <wp:cNvGraphicFramePr>
                  <a:graphicFrameLocks/>
                </wp:cNvGraphicFramePr>
                <a:graphic>
                  <a:graphicData uri="http://schemas.microsoft.com/office/word/2010/wordprocessingShape">
                    <wps:wsp>
                      <wps:cNvPr id="701" name="Graphic 701"/>
                      <wps:cNvSpPr/>
                      <wps:spPr>
                        <a:xfrm>
                          <a:off x="0" y="0"/>
                          <a:ext cx="12700" cy="184150"/>
                        </a:xfrm>
                        <a:custGeom>
                          <a:avLst/>
                          <a:gdLst/>
                          <a:ahLst/>
                          <a:cxnLst/>
                          <a:rect l="l" t="t" r="r" b="b"/>
                          <a:pathLst>
                            <a:path w="12700" h="184150">
                              <a:moveTo>
                                <a:pt x="12209" y="183798"/>
                              </a:moveTo>
                              <a:lnTo>
                                <a:pt x="0" y="183798"/>
                              </a:lnTo>
                              <a:lnTo>
                                <a:pt x="0" y="0"/>
                              </a:lnTo>
                              <a:lnTo>
                                <a:pt x="12209" y="0"/>
                              </a:lnTo>
                              <a:lnTo>
                                <a:pt x="1220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34.443100pt;margin-top:8.996472pt;width:.961354pt;height:14.47229pt;mso-position-horizontal-relative:page;mso-position-vertical-relative:paragraph;z-index:-21664768" id="docshape468" filled="true" fillcolor="#13182a" stroked="false">
                <v:fill type="solid"/>
                <w10:wrap type="none"/>
              </v:rect>
            </w:pict>
          </mc:Fallback>
        </mc:AlternateContent>
      </w:r>
      <w:r>
        <w:rPr>
          <w:rFonts w:ascii="Courier New"/>
          <w:color w:val="CDBA95"/>
          <w:spacing w:val="-2"/>
          <w:w w:val="90"/>
          <w:sz w:val="17"/>
        </w:rPr>
        <w:t>ElevatedButton</w:t>
      </w:r>
      <w:r>
        <w:rPr>
          <w:rFonts w:ascii="Courier New"/>
          <w:color w:val="A1BFD3"/>
          <w:spacing w:val="-2"/>
          <w:w w:val="90"/>
          <w:sz w:val="17"/>
        </w:rPr>
        <w:t>.</w:t>
      </w:r>
      <w:r>
        <w:rPr>
          <w:rFonts w:ascii="Courier New"/>
          <w:color w:val="8E9EC8"/>
          <w:spacing w:val="-2"/>
          <w:w w:val="90"/>
          <w:sz w:val="17"/>
        </w:rPr>
        <w:t>icon( </w:t>
      </w:r>
      <w:r>
        <w:rPr>
          <w:rFonts w:ascii="Courier New"/>
          <w:color w:val="9EA1B5"/>
          <w:w w:val="90"/>
          <w:sz w:val="17"/>
        </w:rPr>
        <w:t>onPressed</w:t>
      </w:r>
      <w:r>
        <w:rPr>
          <w:rFonts w:ascii="Courier New"/>
          <w:color w:val="A1BFD3"/>
          <w:w w:val="90"/>
          <w:sz w:val="17"/>
        </w:rPr>
        <w:t>:</w:t>
      </w:r>
      <w:r>
        <w:rPr>
          <w:rFonts w:ascii="Courier New"/>
          <w:color w:val="9EA1B5"/>
          <w:w w:val="90"/>
          <w:sz w:val="17"/>
        </w:rPr>
        <w:t>()</w:t>
      </w:r>
      <w:r>
        <w:rPr>
          <w:rFonts w:ascii="Courier New"/>
          <w:color w:val="9EA1B5"/>
          <w:spacing w:val="25"/>
          <w:sz w:val="17"/>
        </w:rPr>
        <w:t> </w:t>
      </w:r>
      <w:r>
        <w:rPr>
          <w:rFonts w:ascii="Courier New"/>
          <w:i/>
          <w:color w:val="A1BFD3"/>
          <w:spacing w:val="-2"/>
          <w:w w:val="85"/>
          <w:sz w:val="17"/>
          <w:shd w:fill="13182A" w:color="auto" w:val="clear"/>
        </w:rPr>
        <w:t>async</w:t>
      </w:r>
    </w:p>
    <w:p>
      <w:pPr>
        <w:tabs>
          <w:tab w:pos="3464" w:val="left" w:leader="none"/>
        </w:tabs>
        <w:spacing w:before="14"/>
        <w:ind w:left="1787" w:right="0" w:firstLine="0"/>
        <w:jc w:val="left"/>
        <w:rPr>
          <w:rFonts w:ascii="Courier New"/>
          <w:sz w:val="17"/>
        </w:rPr>
      </w:pPr>
      <w:r>
        <w:rPr/>
        <mc:AlternateContent>
          <mc:Choice Requires="wps">
            <w:drawing>
              <wp:anchor distT="0" distB="0" distL="0" distR="0" allowOverlap="1" layoutInCell="1" locked="0" behindDoc="0" simplePos="0" relativeHeight="15832576">
                <wp:simplePos x="0" y="0"/>
                <wp:positionH relativeFrom="page">
                  <wp:posOffset>1510982</wp:posOffset>
                </wp:positionH>
                <wp:positionV relativeFrom="paragraph">
                  <wp:posOffset>125959</wp:posOffset>
                </wp:positionV>
                <wp:extent cx="15875" cy="324485"/>
                <wp:effectExtent l="0" t="0" r="0" b="0"/>
                <wp:wrapNone/>
                <wp:docPr id="702" name="Graphic 702"/>
                <wp:cNvGraphicFramePr>
                  <a:graphicFrameLocks/>
                </wp:cNvGraphicFramePr>
                <a:graphic>
                  <a:graphicData uri="http://schemas.microsoft.com/office/word/2010/wordprocessingShape">
                    <wps:wsp>
                      <wps:cNvPr id="702" name="Graphic 702"/>
                      <wps:cNvSpPr/>
                      <wps:spPr>
                        <a:xfrm>
                          <a:off x="0" y="0"/>
                          <a:ext cx="15875" cy="324485"/>
                        </a:xfrm>
                        <a:custGeom>
                          <a:avLst/>
                          <a:gdLst/>
                          <a:ahLst/>
                          <a:cxnLst/>
                          <a:rect l="l" t="t" r="r" b="b"/>
                          <a:pathLst>
                            <a:path w="15875" h="324485">
                              <a:moveTo>
                                <a:pt x="15252" y="0"/>
                              </a:moveTo>
                              <a:lnTo>
                                <a:pt x="0" y="0"/>
                              </a:lnTo>
                              <a:lnTo>
                                <a:pt x="0" y="140373"/>
                              </a:lnTo>
                              <a:lnTo>
                                <a:pt x="0" y="183807"/>
                              </a:lnTo>
                              <a:lnTo>
                                <a:pt x="0" y="324167"/>
                              </a:lnTo>
                              <a:lnTo>
                                <a:pt x="15252" y="324167"/>
                              </a:lnTo>
                              <a:lnTo>
                                <a:pt x="15252" y="183807"/>
                              </a:lnTo>
                              <a:lnTo>
                                <a:pt x="15252" y="140373"/>
                              </a:lnTo>
                              <a:lnTo>
                                <a:pt x="15252" y="0"/>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shape style="position:absolute;margin-left:118.975006pt;margin-top:9.918036pt;width:1.25pt;height:25.55pt;mso-position-horizontal-relative:page;mso-position-vertical-relative:paragraph;z-index:15832576" id="docshape469" coordorigin="2380,198" coordsize="25,511" path="m2404,198l2380,198,2380,419,2380,488,2380,709,2404,709,2404,488,2404,419,2404,198xe" filled="true" fillcolor="#13182a" stroked="false">
                <v:path arrowok="t"/>
                <v:fill type="solid"/>
                <w10:wrap type="none"/>
              </v:shape>
            </w:pict>
          </mc:Fallback>
        </mc:AlternateContent>
      </w:r>
      <w:r>
        <w:rPr/>
        <mc:AlternateContent>
          <mc:Choice Requires="wps">
            <w:drawing>
              <wp:anchor distT="0" distB="0" distL="0" distR="0" allowOverlap="1" layoutInCell="1" locked="0" behindDoc="1" simplePos="0" relativeHeight="481652736">
                <wp:simplePos x="0" y="0"/>
                <wp:positionH relativeFrom="page">
                  <wp:posOffset>2823988</wp:posOffset>
                </wp:positionH>
                <wp:positionV relativeFrom="paragraph">
                  <wp:posOffset>125959</wp:posOffset>
                </wp:positionV>
                <wp:extent cx="15875" cy="184150"/>
                <wp:effectExtent l="0" t="0" r="0" b="0"/>
                <wp:wrapNone/>
                <wp:docPr id="703" name="Graphic 703"/>
                <wp:cNvGraphicFramePr>
                  <a:graphicFrameLocks/>
                </wp:cNvGraphicFramePr>
                <a:graphic>
                  <a:graphicData uri="http://schemas.microsoft.com/office/word/2010/wordprocessingShape">
                    <wps:wsp>
                      <wps:cNvPr id="703" name="Graphic 703"/>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22.361282pt;margin-top:9.918050pt;width:1.201692pt;height:14.47229pt;mso-position-horizontal-relative:page;mso-position-vertical-relative:paragraph;z-index:-21663744" id="docshape470"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3248">
                <wp:simplePos x="0" y="0"/>
                <wp:positionH relativeFrom="page">
                  <wp:posOffset>3223598</wp:posOffset>
                </wp:positionH>
                <wp:positionV relativeFrom="paragraph">
                  <wp:posOffset>125959</wp:posOffset>
                </wp:positionV>
                <wp:extent cx="24765" cy="184150"/>
                <wp:effectExtent l="0" t="0" r="0" b="0"/>
                <wp:wrapNone/>
                <wp:docPr id="704" name="Graphic 704"/>
                <wp:cNvGraphicFramePr>
                  <a:graphicFrameLocks/>
                </wp:cNvGraphicFramePr>
                <a:graphic>
                  <a:graphicData uri="http://schemas.microsoft.com/office/word/2010/wordprocessingShape">
                    <wps:wsp>
                      <wps:cNvPr id="704" name="Graphic 704"/>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53.826691pt;margin-top:9.918050pt;width:1.922707pt;height:14.47229pt;mso-position-horizontal-relative:page;mso-position-vertical-relative:paragraph;z-index:-21663232" id="docshape471"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3760">
                <wp:simplePos x="0" y="0"/>
                <wp:positionH relativeFrom="page">
                  <wp:posOffset>3668229</wp:posOffset>
                </wp:positionH>
                <wp:positionV relativeFrom="paragraph">
                  <wp:posOffset>125959</wp:posOffset>
                </wp:positionV>
                <wp:extent cx="15875" cy="184150"/>
                <wp:effectExtent l="0" t="0" r="0" b="0"/>
                <wp:wrapNone/>
                <wp:docPr id="705" name="Graphic 705"/>
                <wp:cNvGraphicFramePr>
                  <a:graphicFrameLocks/>
                </wp:cNvGraphicFramePr>
                <a:graphic>
                  <a:graphicData uri="http://schemas.microsoft.com/office/word/2010/wordprocessingShape">
                    <wps:wsp>
                      <wps:cNvPr id="705" name="Graphic 705"/>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88.836975pt;margin-top:9.918050pt;width:1.201692pt;height:14.47229pt;mso-position-horizontal-relative:page;mso-position-vertical-relative:paragraph;z-index:-21662720" id="docshape472" filled="true" fillcolor="#13182a" stroked="false">
                <v:fill type="solid"/>
                <w10:wrap type="none"/>
              </v:rect>
            </w:pict>
          </mc:Fallback>
        </mc:AlternateContent>
      </w:r>
      <w:r>
        <w:rPr>
          <w:rFonts w:ascii="Courier New"/>
          <w:color w:val="9EA1B5"/>
          <w:w w:val="90"/>
          <w:sz w:val="17"/>
        </w:rPr>
        <w:t>late</w:t>
      </w:r>
      <w:r>
        <w:rPr>
          <w:rFonts w:ascii="Courier New"/>
          <w:color w:val="9EA1B5"/>
          <w:spacing w:val="-15"/>
          <w:w w:val="90"/>
          <w:sz w:val="17"/>
        </w:rPr>
        <w:t> </w:t>
      </w:r>
      <w:r>
        <w:rPr>
          <w:rFonts w:ascii="Courier New"/>
          <w:color w:val="CDBA95"/>
          <w:w w:val="90"/>
          <w:sz w:val="17"/>
        </w:rPr>
        <w:t>double</w:t>
      </w:r>
      <w:r>
        <w:rPr>
          <w:rFonts w:ascii="Courier New"/>
          <w:color w:val="CDBA95"/>
          <w:spacing w:val="48"/>
          <w:sz w:val="17"/>
        </w:rPr>
        <w:t> </w:t>
      </w:r>
      <w:r>
        <w:rPr>
          <w:rFonts w:ascii="Courier New"/>
          <w:color w:val="9EA1B5"/>
          <w:spacing w:val="-5"/>
          <w:w w:val="90"/>
          <w:sz w:val="17"/>
        </w:rPr>
        <w:t>co</w:t>
      </w:r>
      <w:r>
        <w:rPr>
          <w:rFonts w:ascii="Courier New"/>
          <w:color w:val="9EA1B5"/>
          <w:sz w:val="17"/>
        </w:rPr>
        <w:tab/>
      </w:r>
      <w:r>
        <w:rPr>
          <w:rFonts w:ascii="Courier New"/>
          <w:i/>
          <w:color w:val="A1BFD3"/>
          <w:w w:val="90"/>
          <w:sz w:val="17"/>
          <w:shd w:fill="13182A" w:color="auto" w:val="clear"/>
        </w:rPr>
        <w:t>await</w:t>
      </w:r>
      <w:r>
        <w:rPr>
          <w:rFonts w:ascii="Courier New"/>
          <w:i/>
          <w:color w:val="A1BFD3"/>
          <w:spacing w:val="-11"/>
          <w:w w:val="90"/>
          <w:sz w:val="17"/>
        </w:rPr>
        <w:t> </w:t>
      </w:r>
      <w:r>
        <w:rPr>
          <w:rFonts w:ascii="Courier New"/>
          <w:color w:val="9EA1B5"/>
          <w:spacing w:val="-2"/>
          <w:w w:val="95"/>
          <w:sz w:val="17"/>
        </w:rPr>
        <w:t>classifier</w:t>
      </w:r>
    </w:p>
    <w:p>
      <w:pPr>
        <w:spacing w:before="24"/>
        <w:ind w:left="2139" w:right="0" w:firstLine="0"/>
        <w:jc w:val="left"/>
        <w:rPr>
          <w:rFonts w:ascii="Courier New"/>
          <w:sz w:val="17"/>
        </w:rPr>
      </w:pPr>
      <w:r>
        <w:rPr>
          <w:rFonts w:ascii="Courier New"/>
          <w:color w:val="A1BFD3"/>
          <w:spacing w:val="2"/>
          <w:w w:val="85"/>
          <w:sz w:val="17"/>
        </w:rPr>
        <w:t>.</w:t>
      </w:r>
      <w:r>
        <w:rPr>
          <w:rFonts w:ascii="Courier New"/>
          <w:color w:val="8E9EC8"/>
          <w:spacing w:val="2"/>
          <w:w w:val="85"/>
          <w:sz w:val="17"/>
        </w:rPr>
        <w:t>getDisease(</w:t>
      </w:r>
      <w:r>
        <w:rPr>
          <w:rFonts w:ascii="Courier New"/>
          <w:color w:val="CDBA95"/>
          <w:spacing w:val="2"/>
          <w:w w:val="85"/>
          <w:sz w:val="17"/>
        </w:rPr>
        <w:t>ImageSource</w:t>
      </w:r>
      <w:r>
        <w:rPr>
          <w:rFonts w:ascii="Courier New"/>
          <w:color w:val="A1BFD3"/>
          <w:spacing w:val="2"/>
          <w:w w:val="85"/>
          <w:sz w:val="17"/>
        </w:rPr>
        <w:t>.</w:t>
      </w:r>
      <w:r>
        <w:rPr>
          <w:rFonts w:ascii="Courier New"/>
          <w:color w:val="9EA1B5"/>
          <w:spacing w:val="2"/>
          <w:w w:val="85"/>
          <w:sz w:val="17"/>
        </w:rPr>
        <w:t>camera</w:t>
      </w:r>
      <w:r>
        <w:rPr>
          <w:rFonts w:ascii="Courier New"/>
          <w:color w:val="A1BFD3"/>
          <w:spacing w:val="2"/>
          <w:w w:val="85"/>
          <w:sz w:val="17"/>
        </w:rPr>
        <w:t>,</w:t>
      </w:r>
      <w:r>
        <w:rPr>
          <w:rFonts w:ascii="Courier New"/>
          <w:color w:val="A1BFD3"/>
          <w:spacing w:val="-13"/>
          <w:sz w:val="17"/>
        </w:rPr>
        <w:t> </w:t>
      </w:r>
      <w:r>
        <w:rPr>
          <w:rFonts w:ascii="Courier New"/>
          <w:color w:val="9EA1B5"/>
          <w:spacing w:val="-2"/>
          <w:sz w:val="17"/>
        </w:rPr>
        <w:t>widget</w:t>
      </w:r>
      <w:r>
        <w:rPr>
          <w:rFonts w:ascii="Courier New"/>
          <w:color w:val="A1BFD3"/>
          <w:spacing w:val="-2"/>
          <w:sz w:val="17"/>
        </w:rPr>
        <w:t>.</w:t>
      </w:r>
      <w:r>
        <w:rPr>
          <w:rFonts w:ascii="Courier New"/>
          <w:color w:val="9EA1B5"/>
          <w:spacing w:val="-2"/>
          <w:sz w:val="17"/>
        </w:rPr>
        <w:t>name)</w:t>
      </w:r>
    </w:p>
    <w:p>
      <w:pPr>
        <w:spacing w:line="268" w:lineRule="auto" w:before="28"/>
        <w:ind w:left="1940" w:right="8687" w:firstLine="199"/>
        <w:jc w:val="left"/>
        <w:rPr>
          <w:rFonts w:ascii="Courier New"/>
          <w:sz w:val="17"/>
        </w:rPr>
      </w:pPr>
      <w:r>
        <w:rPr/>
        <mc:AlternateContent>
          <mc:Choice Requires="wps">
            <w:drawing>
              <wp:anchor distT="0" distB="0" distL="0" distR="0" allowOverlap="1" layoutInCell="1" locked="0" behindDoc="1" simplePos="0" relativeHeight="481654272">
                <wp:simplePos x="0" y="0"/>
                <wp:positionH relativeFrom="page">
                  <wp:posOffset>2027709</wp:posOffset>
                </wp:positionH>
                <wp:positionV relativeFrom="paragraph">
                  <wp:posOffset>275307</wp:posOffset>
                </wp:positionV>
                <wp:extent cx="40005" cy="184150"/>
                <wp:effectExtent l="0" t="0" r="0" b="0"/>
                <wp:wrapNone/>
                <wp:docPr id="706" name="Graphic 706"/>
                <wp:cNvGraphicFramePr>
                  <a:graphicFrameLocks/>
                </wp:cNvGraphicFramePr>
                <a:graphic>
                  <a:graphicData uri="http://schemas.microsoft.com/office/word/2010/wordprocessingShape">
                    <wps:wsp>
                      <wps:cNvPr id="706" name="Graphic 706"/>
                      <wps:cNvSpPr/>
                      <wps:spPr>
                        <a:xfrm>
                          <a:off x="0" y="0"/>
                          <a:ext cx="40005" cy="184150"/>
                        </a:xfrm>
                        <a:custGeom>
                          <a:avLst/>
                          <a:gdLst/>
                          <a:ahLst/>
                          <a:cxnLst/>
                          <a:rect l="l" t="t" r="r" b="b"/>
                          <a:pathLst>
                            <a:path w="40005" h="184150">
                              <a:moveTo>
                                <a:pt x="39679" y="183798"/>
                              </a:moveTo>
                              <a:lnTo>
                                <a:pt x="0" y="183798"/>
                              </a:lnTo>
                              <a:lnTo>
                                <a:pt x="0" y="0"/>
                              </a:lnTo>
                              <a:lnTo>
                                <a:pt x="39679" y="0"/>
                              </a:lnTo>
                              <a:lnTo>
                                <a:pt x="3967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59.662201pt;margin-top:21.677721pt;width:3.124399pt;height:14.47229pt;mso-position-horizontal-relative:page;mso-position-vertical-relative:paragraph;z-index:-21662208" id="docshape473" filled="true" fillcolor="#13182a" stroked="false">
                <v:fill type="solid"/>
                <w10:wrap type="none"/>
              </v:rect>
            </w:pict>
          </mc:Fallback>
        </mc:AlternateContent>
      </w:r>
      <w:r>
        <w:rPr>
          <w:rFonts w:ascii="Courier New"/>
          <w:color w:val="A1BFD3"/>
          <w:spacing w:val="-2"/>
          <w:sz w:val="17"/>
        </w:rPr>
        <w:t>.</w:t>
      </w:r>
      <w:r>
        <w:rPr>
          <w:rFonts w:ascii="Courier New"/>
          <w:color w:val="8E9EC8"/>
          <w:spacing w:val="-2"/>
          <w:sz w:val="17"/>
        </w:rPr>
        <w:t>then( </w:t>
      </w:r>
      <w:r>
        <w:rPr>
          <w:rFonts w:ascii="Courier New"/>
          <w:color w:val="9EA1B5"/>
          <w:w w:val="90"/>
          <w:sz w:val="17"/>
        </w:rPr>
        <w:t>(value)</w:t>
      </w:r>
      <w:r>
        <w:rPr>
          <w:rFonts w:ascii="Courier New"/>
          <w:color w:val="9EA1B5"/>
          <w:spacing w:val="-24"/>
          <w:w w:val="90"/>
          <w:sz w:val="17"/>
        </w:rPr>
        <w:t> </w:t>
      </w:r>
      <w:r>
        <w:rPr>
          <w:rFonts w:ascii="Courier New"/>
          <w:color w:val="9EA1B5"/>
          <w:spacing w:val="-10"/>
          <w:sz w:val="17"/>
        </w:rPr>
        <w:t>{</w:t>
      </w:r>
    </w:p>
    <w:p>
      <w:pPr>
        <w:spacing w:before="6"/>
        <w:ind w:left="2229" w:right="0" w:firstLine="0"/>
        <w:jc w:val="left"/>
        <w:rPr>
          <w:rFonts w:ascii="Courier New"/>
          <w:sz w:val="17"/>
        </w:rPr>
      </w:pPr>
      <w:r>
        <w:rPr/>
        <mc:AlternateContent>
          <mc:Choice Requires="wps">
            <w:drawing>
              <wp:anchor distT="0" distB="0" distL="0" distR="0" allowOverlap="1" layoutInCell="1" locked="0" behindDoc="1" simplePos="0" relativeHeight="481654784">
                <wp:simplePos x="0" y="0"/>
                <wp:positionH relativeFrom="page">
                  <wp:posOffset>2610509</wp:posOffset>
                </wp:positionH>
                <wp:positionV relativeFrom="paragraph">
                  <wp:posOffset>120920</wp:posOffset>
                </wp:positionV>
                <wp:extent cx="976630" cy="461645"/>
                <wp:effectExtent l="0" t="0" r="0" b="0"/>
                <wp:wrapNone/>
                <wp:docPr id="707" name="Group 707"/>
                <wp:cNvGraphicFramePr>
                  <a:graphicFrameLocks/>
                </wp:cNvGraphicFramePr>
                <a:graphic>
                  <a:graphicData uri="http://schemas.microsoft.com/office/word/2010/wordprocessingGroup">
                    <wpg:wgp>
                      <wpg:cNvPr id="707" name="Group 707"/>
                      <wpg:cNvGrpSpPr/>
                      <wpg:grpSpPr>
                        <a:xfrm>
                          <a:off x="0" y="0"/>
                          <a:ext cx="976630" cy="461645"/>
                          <a:chExt cx="976630" cy="461645"/>
                        </a:xfrm>
                      </wpg:grpSpPr>
                      <wps:wsp>
                        <wps:cNvPr id="708" name="Graphic 708"/>
                        <wps:cNvSpPr/>
                        <wps:spPr>
                          <a:xfrm>
                            <a:off x="0" y="0"/>
                            <a:ext cx="140970" cy="184150"/>
                          </a:xfrm>
                          <a:custGeom>
                            <a:avLst/>
                            <a:gdLst/>
                            <a:ahLst/>
                            <a:cxnLst/>
                            <a:rect l="l" t="t" r="r" b="b"/>
                            <a:pathLst>
                              <a:path w="140970" h="184150">
                                <a:moveTo>
                                  <a:pt x="140621" y="183798"/>
                                </a:moveTo>
                                <a:lnTo>
                                  <a:pt x="0" y="183798"/>
                                </a:lnTo>
                                <a:lnTo>
                                  <a:pt x="0" y="0"/>
                                </a:lnTo>
                                <a:lnTo>
                                  <a:pt x="140621" y="0"/>
                                </a:lnTo>
                                <a:lnTo>
                                  <a:pt x="140621" y="183798"/>
                                </a:lnTo>
                                <a:close/>
                              </a:path>
                            </a:pathLst>
                          </a:custGeom>
                          <a:solidFill>
                            <a:srgbClr val="1C150C"/>
                          </a:solidFill>
                        </wps:spPr>
                        <wps:bodyPr wrap="square" lIns="0" tIns="0" rIns="0" bIns="0" rtlCol="0">
                          <a:prstTxWarp prst="textNoShape">
                            <a:avLst/>
                          </a:prstTxWarp>
                          <a:noAutofit/>
                        </wps:bodyPr>
                      </wps:wsp>
                      <wps:wsp>
                        <wps:cNvPr id="709" name="Graphic 709"/>
                        <wps:cNvSpPr/>
                        <wps:spPr>
                          <a:xfrm>
                            <a:off x="155991" y="0"/>
                            <a:ext cx="40005" cy="184150"/>
                          </a:xfrm>
                          <a:custGeom>
                            <a:avLst/>
                            <a:gdLst/>
                            <a:ahLst/>
                            <a:cxnLst/>
                            <a:rect l="l" t="t" r="r" b="b"/>
                            <a:pathLst>
                              <a:path w="40005" h="184150">
                                <a:moveTo>
                                  <a:pt x="39679" y="183798"/>
                                </a:moveTo>
                                <a:lnTo>
                                  <a:pt x="0" y="183798"/>
                                </a:lnTo>
                                <a:lnTo>
                                  <a:pt x="0" y="0"/>
                                </a:lnTo>
                                <a:lnTo>
                                  <a:pt x="39679" y="0"/>
                                </a:lnTo>
                                <a:lnTo>
                                  <a:pt x="39679" y="183798"/>
                                </a:lnTo>
                                <a:close/>
                              </a:path>
                            </a:pathLst>
                          </a:custGeom>
                          <a:solidFill>
                            <a:srgbClr val="132615"/>
                          </a:solidFill>
                        </wps:spPr>
                        <wps:bodyPr wrap="square" lIns="0" tIns="0" rIns="0" bIns="0" rtlCol="0">
                          <a:prstTxWarp prst="textNoShape">
                            <a:avLst/>
                          </a:prstTxWarp>
                          <a:noAutofit/>
                        </wps:bodyPr>
                      </wps:wsp>
                      <wps:wsp>
                        <wps:cNvPr id="710" name="Graphic 710"/>
                        <wps:cNvSpPr/>
                        <wps:spPr>
                          <a:xfrm>
                            <a:off x="207988" y="0"/>
                            <a:ext cx="147320" cy="184150"/>
                          </a:xfrm>
                          <a:custGeom>
                            <a:avLst/>
                            <a:gdLst/>
                            <a:ahLst/>
                            <a:cxnLst/>
                            <a:rect l="l" t="t" r="r" b="b"/>
                            <a:pathLst>
                              <a:path w="147320" h="184150">
                                <a:moveTo>
                                  <a:pt x="146726" y="183798"/>
                                </a:moveTo>
                                <a:lnTo>
                                  <a:pt x="0" y="183798"/>
                                </a:lnTo>
                                <a:lnTo>
                                  <a:pt x="0" y="0"/>
                                </a:lnTo>
                                <a:lnTo>
                                  <a:pt x="146726" y="0"/>
                                </a:lnTo>
                                <a:lnTo>
                                  <a:pt x="146726" y="183798"/>
                                </a:lnTo>
                                <a:close/>
                              </a:path>
                            </a:pathLst>
                          </a:custGeom>
                          <a:solidFill>
                            <a:srgbClr val="1C150C"/>
                          </a:solidFill>
                        </wps:spPr>
                        <wps:bodyPr wrap="square" lIns="0" tIns="0" rIns="0" bIns="0" rtlCol="0">
                          <a:prstTxWarp prst="textNoShape">
                            <a:avLst/>
                          </a:prstTxWarp>
                          <a:noAutofit/>
                        </wps:bodyPr>
                      </wps:wsp>
                      <wps:wsp>
                        <wps:cNvPr id="711" name="Graphic 711"/>
                        <wps:cNvSpPr/>
                        <wps:spPr>
                          <a:xfrm>
                            <a:off x="363980" y="0"/>
                            <a:ext cx="27940" cy="184150"/>
                          </a:xfrm>
                          <a:custGeom>
                            <a:avLst/>
                            <a:gdLst/>
                            <a:ahLst/>
                            <a:cxnLst/>
                            <a:rect l="l" t="t" r="r" b="b"/>
                            <a:pathLst>
                              <a:path w="27940" h="184150">
                                <a:moveTo>
                                  <a:pt x="27470" y="183798"/>
                                </a:moveTo>
                                <a:lnTo>
                                  <a:pt x="0" y="183798"/>
                                </a:lnTo>
                                <a:lnTo>
                                  <a:pt x="0" y="0"/>
                                </a:lnTo>
                                <a:lnTo>
                                  <a:pt x="27470" y="0"/>
                                </a:lnTo>
                                <a:lnTo>
                                  <a:pt x="27470" y="183798"/>
                                </a:lnTo>
                                <a:close/>
                              </a:path>
                            </a:pathLst>
                          </a:custGeom>
                          <a:solidFill>
                            <a:srgbClr val="132615"/>
                          </a:solidFill>
                        </wps:spPr>
                        <wps:bodyPr wrap="square" lIns="0" tIns="0" rIns="0" bIns="0" rtlCol="0">
                          <a:prstTxWarp prst="textNoShape">
                            <a:avLst/>
                          </a:prstTxWarp>
                          <a:noAutofit/>
                        </wps:bodyPr>
                      </wps:wsp>
                      <wps:wsp>
                        <wps:cNvPr id="712" name="Graphic 712"/>
                        <wps:cNvSpPr/>
                        <wps:spPr>
                          <a:xfrm>
                            <a:off x="320777" y="137327"/>
                            <a:ext cx="590550" cy="184150"/>
                          </a:xfrm>
                          <a:custGeom>
                            <a:avLst/>
                            <a:gdLst/>
                            <a:ahLst/>
                            <a:cxnLst/>
                            <a:rect l="l" t="t" r="r" b="b"/>
                            <a:pathLst>
                              <a:path w="590550" h="184150">
                                <a:moveTo>
                                  <a:pt x="18326" y="0"/>
                                </a:moveTo>
                                <a:lnTo>
                                  <a:pt x="0" y="0"/>
                                </a:lnTo>
                                <a:lnTo>
                                  <a:pt x="0" y="140360"/>
                                </a:lnTo>
                                <a:lnTo>
                                  <a:pt x="18326" y="140360"/>
                                </a:lnTo>
                                <a:lnTo>
                                  <a:pt x="18326" y="0"/>
                                </a:lnTo>
                                <a:close/>
                              </a:path>
                              <a:path w="590550" h="184150">
                                <a:moveTo>
                                  <a:pt x="590118" y="0"/>
                                </a:moveTo>
                                <a:lnTo>
                                  <a:pt x="571804" y="0"/>
                                </a:lnTo>
                                <a:lnTo>
                                  <a:pt x="571804" y="183794"/>
                                </a:lnTo>
                                <a:lnTo>
                                  <a:pt x="590118" y="183794"/>
                                </a:lnTo>
                                <a:lnTo>
                                  <a:pt x="590118" y="0"/>
                                </a:lnTo>
                                <a:close/>
                              </a:path>
                            </a:pathLst>
                          </a:custGeom>
                          <a:solidFill>
                            <a:srgbClr val="13182A"/>
                          </a:solidFill>
                        </wps:spPr>
                        <wps:bodyPr wrap="square" lIns="0" tIns="0" rIns="0" bIns="0" rtlCol="0">
                          <a:prstTxWarp prst="textNoShape">
                            <a:avLst/>
                          </a:prstTxWarp>
                          <a:noAutofit/>
                        </wps:bodyPr>
                      </wps:wsp>
                      <wps:wsp>
                        <wps:cNvPr id="713" name="Graphic 713"/>
                        <wps:cNvSpPr/>
                        <wps:spPr>
                          <a:xfrm>
                            <a:off x="267701" y="277684"/>
                            <a:ext cx="586105" cy="184150"/>
                          </a:xfrm>
                          <a:custGeom>
                            <a:avLst/>
                            <a:gdLst/>
                            <a:ahLst/>
                            <a:cxnLst/>
                            <a:rect l="l" t="t" r="r" b="b"/>
                            <a:pathLst>
                              <a:path w="586105" h="184150">
                                <a:moveTo>
                                  <a:pt x="585477" y="183798"/>
                                </a:moveTo>
                                <a:lnTo>
                                  <a:pt x="0" y="183798"/>
                                </a:lnTo>
                                <a:lnTo>
                                  <a:pt x="0" y="0"/>
                                </a:lnTo>
                                <a:lnTo>
                                  <a:pt x="585477" y="0"/>
                                </a:lnTo>
                                <a:lnTo>
                                  <a:pt x="585477" y="183798"/>
                                </a:lnTo>
                                <a:close/>
                              </a:path>
                            </a:pathLst>
                          </a:custGeom>
                          <a:solidFill>
                            <a:srgbClr val="1C150C"/>
                          </a:solidFill>
                        </wps:spPr>
                        <wps:bodyPr wrap="square" lIns="0" tIns="0" rIns="0" bIns="0" rtlCol="0">
                          <a:prstTxWarp prst="textNoShape">
                            <a:avLst/>
                          </a:prstTxWarp>
                          <a:noAutofit/>
                        </wps:bodyPr>
                      </wps:wsp>
                      <wps:wsp>
                        <wps:cNvPr id="714" name="Graphic 714"/>
                        <wps:cNvSpPr/>
                        <wps:spPr>
                          <a:xfrm>
                            <a:off x="951959" y="277684"/>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wpg:wgp>
                  </a:graphicData>
                </a:graphic>
              </wp:anchor>
            </w:drawing>
          </mc:Choice>
          <mc:Fallback>
            <w:pict>
              <v:group style="position:absolute;margin-left:205.551926pt;margin-top:9.521282pt;width:76.9pt;height:36.35pt;mso-position-horizontal-relative:page;mso-position-vertical-relative:paragraph;z-index:-21661696" id="docshapegroup474" coordorigin="4111,190" coordsize="1538,727">
                <v:rect style="position:absolute;left:4111;top:190;width:222;height:290" id="docshape475" filled="true" fillcolor="#1c150c" stroked="false">
                  <v:fill type="solid"/>
                </v:rect>
                <v:rect style="position:absolute;left:4356;top:190;width:63;height:290" id="docshape476" filled="true" fillcolor="#132615" stroked="false">
                  <v:fill type="solid"/>
                </v:rect>
                <v:rect style="position:absolute;left:4438;top:190;width:232;height:290" id="docshape477" filled="true" fillcolor="#1c150c" stroked="false">
                  <v:fill type="solid"/>
                </v:rect>
                <v:rect style="position:absolute;left:4684;top:190;width:44;height:290" id="docshape478" filled="true" fillcolor="#132615" stroked="false">
                  <v:fill type="solid"/>
                </v:rect>
                <v:shape style="position:absolute;left:4616;top:406;width:930;height:290" id="docshape479" coordorigin="4616,407" coordsize="930,290" path="m4645,407l4616,407,4616,628,4645,628,4645,407xm5546,407l5517,407,5517,696,5546,696,5546,407xe" filled="true" fillcolor="#13182a" stroked="false">
                  <v:path arrowok="t"/>
                  <v:fill type="solid"/>
                </v:shape>
                <v:rect style="position:absolute;left:4532;top:627;width:923;height:290" id="docshape480" filled="true" fillcolor="#1c150c" stroked="false">
                  <v:fill type="solid"/>
                </v:rect>
                <v:rect style="position:absolute;left:5610;top:627;width:39;height:290" id="docshape481" filled="true" fillcolor="#13182a" stroked="false">
                  <v:fill type="solid"/>
                </v:rect>
                <w10:wrap type="none"/>
              </v:group>
            </w:pict>
          </mc:Fallback>
        </mc:AlternateContent>
      </w:r>
      <w:r>
        <w:rPr>
          <w:rFonts w:ascii="Courier New"/>
          <w:color w:val="9EA1B5"/>
          <w:sz w:val="17"/>
        </w:rPr>
        <w:t>disease</w:t>
      </w:r>
      <w:r>
        <w:rPr>
          <w:rFonts w:ascii="Courier New"/>
          <w:color w:val="A1BFD3"/>
          <w:sz w:val="17"/>
        </w:rPr>
        <w:t>=</w:t>
      </w:r>
      <w:r>
        <w:rPr>
          <w:rFonts w:ascii="Courier New"/>
          <w:color w:val="A1BFD3"/>
          <w:spacing w:val="-34"/>
          <w:sz w:val="17"/>
        </w:rPr>
        <w:t> </w:t>
      </w:r>
      <w:r>
        <w:rPr>
          <w:rFonts w:ascii="Courier New"/>
          <w:color w:val="CDBA95"/>
          <w:spacing w:val="-2"/>
          <w:sz w:val="17"/>
        </w:rPr>
        <w:t>Disease</w:t>
      </w:r>
      <w:r>
        <w:rPr>
          <w:rFonts w:ascii="Courier New"/>
          <w:color w:val="9EA1B5"/>
          <w:spacing w:val="-2"/>
          <w:sz w:val="17"/>
        </w:rPr>
        <w:t>(</w:t>
      </w:r>
    </w:p>
    <w:p>
      <w:pPr>
        <w:spacing w:before="24"/>
        <w:ind w:left="2505" w:right="0" w:firstLine="0"/>
        <w:jc w:val="left"/>
        <w:rPr>
          <w:rFonts w:ascii="Courier New"/>
          <w:sz w:val="17"/>
        </w:rPr>
      </w:pPr>
      <w:r>
        <w:rPr/>
        <mc:AlternateContent>
          <mc:Choice Requires="wps">
            <w:drawing>
              <wp:anchor distT="0" distB="0" distL="0" distR="0" allowOverlap="1" layoutInCell="1" locked="0" behindDoc="1" simplePos="0" relativeHeight="481655296">
                <wp:simplePos x="0" y="0"/>
                <wp:positionH relativeFrom="page">
                  <wp:posOffset>2198560</wp:posOffset>
                </wp:positionH>
                <wp:positionV relativeFrom="paragraph">
                  <wp:posOffset>132150</wp:posOffset>
                </wp:positionV>
                <wp:extent cx="86360" cy="464820"/>
                <wp:effectExtent l="0" t="0" r="0" b="0"/>
                <wp:wrapNone/>
                <wp:docPr id="715" name="Graphic 715"/>
                <wp:cNvGraphicFramePr>
                  <a:graphicFrameLocks/>
                </wp:cNvGraphicFramePr>
                <a:graphic>
                  <a:graphicData uri="http://schemas.microsoft.com/office/word/2010/wordprocessingShape">
                    <wps:wsp>
                      <wps:cNvPr id="715" name="Graphic 715"/>
                      <wps:cNvSpPr/>
                      <wps:spPr>
                        <a:xfrm>
                          <a:off x="0" y="0"/>
                          <a:ext cx="86360" cy="464820"/>
                        </a:xfrm>
                        <a:custGeom>
                          <a:avLst/>
                          <a:gdLst/>
                          <a:ahLst/>
                          <a:cxnLst/>
                          <a:rect l="l" t="t" r="r" b="b"/>
                          <a:pathLst>
                            <a:path w="86360" h="464820">
                              <a:moveTo>
                                <a:pt x="39674" y="140360"/>
                              </a:moveTo>
                              <a:lnTo>
                                <a:pt x="0" y="140360"/>
                              </a:lnTo>
                              <a:lnTo>
                                <a:pt x="0" y="324154"/>
                              </a:lnTo>
                              <a:lnTo>
                                <a:pt x="14147" y="324154"/>
                              </a:lnTo>
                              <a:lnTo>
                                <a:pt x="14147" y="464527"/>
                              </a:lnTo>
                              <a:lnTo>
                                <a:pt x="32461" y="464527"/>
                              </a:lnTo>
                              <a:lnTo>
                                <a:pt x="32461" y="324154"/>
                              </a:lnTo>
                              <a:lnTo>
                                <a:pt x="39674" y="324154"/>
                              </a:lnTo>
                              <a:lnTo>
                                <a:pt x="39674" y="140360"/>
                              </a:lnTo>
                              <a:close/>
                            </a:path>
                            <a:path w="86360" h="464820">
                              <a:moveTo>
                                <a:pt x="85813" y="0"/>
                              </a:moveTo>
                              <a:lnTo>
                                <a:pt x="73609" y="0"/>
                              </a:lnTo>
                              <a:lnTo>
                                <a:pt x="73609" y="183794"/>
                              </a:lnTo>
                              <a:lnTo>
                                <a:pt x="85813" y="183794"/>
                              </a:lnTo>
                              <a:lnTo>
                                <a:pt x="85813" y="0"/>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shape style="position:absolute;margin-left:173.115005pt;margin-top:10.405569pt;width:6.8pt;height:36.6pt;mso-position-horizontal-relative:page;mso-position-vertical-relative:paragraph;z-index:-21661184" id="docshape482" coordorigin="3462,208" coordsize="136,732" path="m3525,429l3462,429,3462,719,3485,719,3485,940,3513,940,3513,719,3525,719,3525,429xm3597,208l3578,208,3578,498,3597,498,3597,208xe" filled="true" fillcolor="#13182a" stroked="false">
                <v:path arrowok="t"/>
                <v:fill type="solid"/>
                <w10:wrap type="none"/>
              </v:shape>
            </w:pict>
          </mc:Fallback>
        </mc:AlternateContent>
      </w:r>
      <w:r>
        <w:rPr/>
        <mc:AlternateContent>
          <mc:Choice Requires="wps">
            <w:drawing>
              <wp:anchor distT="0" distB="0" distL="0" distR="0" allowOverlap="1" layoutInCell="1" locked="0" behindDoc="1" simplePos="0" relativeHeight="481655808">
                <wp:simplePos x="0" y="0"/>
                <wp:positionH relativeFrom="page">
                  <wp:posOffset>3846174</wp:posOffset>
                </wp:positionH>
                <wp:positionV relativeFrom="paragraph">
                  <wp:posOffset>132139</wp:posOffset>
                </wp:positionV>
                <wp:extent cx="24765" cy="184150"/>
                <wp:effectExtent l="0" t="0" r="0" b="0"/>
                <wp:wrapNone/>
                <wp:docPr id="716" name="Graphic 716"/>
                <wp:cNvGraphicFramePr>
                  <a:graphicFrameLocks/>
                </wp:cNvGraphicFramePr>
                <a:graphic>
                  <a:graphicData uri="http://schemas.microsoft.com/office/word/2010/wordprocessingShape">
                    <wps:wsp>
                      <wps:cNvPr id="716" name="Graphic 716"/>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302.848419pt;margin-top:10.404689pt;width:1.922707pt;height:14.47229pt;mso-position-horizontal-relative:page;mso-position-vertical-relative:paragraph;z-index:-21660672" id="docshape483" filled="true" fillcolor="#13182a" stroked="false">
                <v:fill type="solid"/>
                <w10:wrap type="none"/>
              </v:rect>
            </w:pict>
          </mc:Fallback>
        </mc:AlternateContent>
      </w:r>
      <w:r>
        <w:rPr>
          <w:rFonts w:ascii="Courier New"/>
          <w:color w:val="9EA1B5"/>
          <w:w w:val="85"/>
          <w:sz w:val="17"/>
        </w:rPr>
        <w:t>name:</w:t>
      </w:r>
      <w:r>
        <w:rPr>
          <w:rFonts w:ascii="Courier New"/>
          <w:color w:val="9EA1B5"/>
          <w:spacing w:val="-8"/>
          <w:sz w:val="17"/>
        </w:rPr>
        <w:t> </w:t>
      </w:r>
      <w:r>
        <w:rPr>
          <w:rFonts w:ascii="Courier New"/>
          <w:color w:val="9EA1B5"/>
          <w:spacing w:val="-2"/>
          <w:w w:val="90"/>
          <w:sz w:val="17"/>
        </w:rPr>
        <w:t>value![</w:t>
      </w:r>
      <w:r>
        <w:rPr>
          <w:rFonts w:ascii="Courier New"/>
          <w:color w:val="C19189"/>
          <w:spacing w:val="-2"/>
          <w:w w:val="90"/>
          <w:sz w:val="17"/>
        </w:rPr>
        <w:t>0</w:t>
      </w:r>
      <w:r>
        <w:rPr>
          <w:rFonts w:ascii="Courier New"/>
          <w:color w:val="9EA1B5"/>
          <w:spacing w:val="-2"/>
          <w:w w:val="90"/>
          <w:sz w:val="17"/>
        </w:rPr>
        <w:t>][</w:t>
      </w:r>
      <w:r>
        <w:rPr>
          <w:rFonts w:ascii="Courier New"/>
          <w:color w:val="BACCAA"/>
          <w:spacing w:val="-2"/>
          <w:w w:val="90"/>
          <w:sz w:val="17"/>
        </w:rPr>
        <w:t>"'label'"</w:t>
      </w:r>
      <w:r>
        <w:rPr>
          <w:rFonts w:ascii="Courier New"/>
          <w:color w:val="9EA1B5"/>
          <w:spacing w:val="-2"/>
          <w:w w:val="90"/>
          <w:sz w:val="17"/>
        </w:rPr>
        <w:t>],</w:t>
      </w:r>
    </w:p>
    <w:p>
      <w:pPr>
        <w:spacing w:line="276" w:lineRule="auto" w:before="23"/>
        <w:ind w:left="2154" w:right="5498" w:firstLine="343"/>
        <w:jc w:val="left"/>
        <w:rPr>
          <w:rFonts w:ascii="Courier New"/>
          <w:sz w:val="17"/>
        </w:rPr>
      </w:pPr>
      <w:r>
        <w:rPr>
          <w:rFonts w:ascii="Courier New"/>
          <w:color w:val="9EA1B5"/>
          <w:w w:val="85"/>
          <w:sz w:val="17"/>
        </w:rPr>
        <w:t>imagePath</w:t>
      </w:r>
      <w:r>
        <w:rPr>
          <w:rFonts w:ascii="Courier New"/>
          <w:color w:val="A1BFD3"/>
          <w:w w:val="85"/>
          <w:sz w:val="17"/>
        </w:rPr>
        <w:t>:</w:t>
      </w:r>
      <w:r>
        <w:rPr>
          <w:rFonts w:ascii="Courier New"/>
          <w:color w:val="A1BFD3"/>
          <w:spacing w:val="-39"/>
          <w:w w:val="85"/>
          <w:sz w:val="17"/>
        </w:rPr>
        <w:t> </w:t>
      </w:r>
      <w:r>
        <w:rPr>
          <w:rFonts w:ascii="Courier New"/>
          <w:color w:val="9EA1B5"/>
          <w:w w:val="85"/>
          <w:sz w:val="17"/>
        </w:rPr>
        <w:t>classifier</w:t>
      </w:r>
      <w:r>
        <w:rPr>
          <w:rFonts w:ascii="Courier New"/>
          <w:color w:val="A1BFD3"/>
          <w:w w:val="85"/>
          <w:sz w:val="17"/>
        </w:rPr>
        <w:t>.</w:t>
      </w:r>
      <w:r>
        <w:rPr>
          <w:rFonts w:ascii="Courier New"/>
          <w:color w:val="9EA1B5"/>
          <w:w w:val="85"/>
          <w:sz w:val="17"/>
        </w:rPr>
        <w:t>imageFile</w:t>
      </w:r>
      <w:r>
        <w:rPr>
          <w:rFonts w:ascii="Courier New"/>
          <w:color w:val="A1BFD3"/>
          <w:w w:val="85"/>
          <w:sz w:val="17"/>
        </w:rPr>
        <w:t>.</w:t>
      </w:r>
      <w:r>
        <w:rPr>
          <w:rFonts w:ascii="Courier New"/>
          <w:color w:val="9EA1B5"/>
          <w:w w:val="85"/>
          <w:sz w:val="17"/>
        </w:rPr>
        <w:t>path)</w:t>
      </w:r>
      <w:r>
        <w:rPr>
          <w:rFonts w:ascii="Courier New"/>
          <w:color w:val="A1BFD3"/>
          <w:w w:val="85"/>
          <w:sz w:val="17"/>
        </w:rPr>
        <w:t>; </w:t>
      </w:r>
      <w:r>
        <w:rPr>
          <w:rFonts w:ascii="Courier New"/>
          <w:color w:val="9EA1B5"/>
          <w:spacing w:val="-6"/>
          <w:sz w:val="17"/>
        </w:rPr>
        <w:t>confidence</w:t>
      </w:r>
      <w:r>
        <w:rPr>
          <w:rFonts w:ascii="Courier New"/>
          <w:color w:val="A1BFD3"/>
          <w:spacing w:val="-6"/>
          <w:sz w:val="17"/>
        </w:rPr>
        <w:t>=</w:t>
      </w:r>
      <w:r>
        <w:rPr>
          <w:rFonts w:ascii="Courier New"/>
          <w:color w:val="A1BFD3"/>
          <w:spacing w:val="-21"/>
          <w:sz w:val="17"/>
        </w:rPr>
        <w:t> </w:t>
      </w:r>
      <w:r>
        <w:rPr>
          <w:rFonts w:ascii="Courier New"/>
          <w:color w:val="9EA1B5"/>
          <w:spacing w:val="-6"/>
          <w:sz w:val="17"/>
        </w:rPr>
        <w:t>value[</w:t>
      </w:r>
      <w:r>
        <w:rPr>
          <w:rFonts w:ascii="Courier New"/>
          <w:color w:val="C19189"/>
          <w:spacing w:val="-6"/>
          <w:sz w:val="17"/>
        </w:rPr>
        <w:t>0</w:t>
      </w:r>
      <w:r>
        <w:rPr>
          <w:rFonts w:ascii="Courier New"/>
          <w:color w:val="9EA1B5"/>
          <w:spacing w:val="-6"/>
          <w:sz w:val="17"/>
        </w:rPr>
        <w:t>][</w:t>
      </w:r>
      <w:r>
        <w:rPr>
          <w:rFonts w:ascii="Courier New"/>
          <w:color w:val="A5AE89"/>
          <w:spacing w:val="-6"/>
          <w:sz w:val="17"/>
        </w:rPr>
        <w:t>"</w:t>
      </w:r>
      <w:r>
        <w:rPr>
          <w:rFonts w:ascii="Courier New"/>
          <w:color w:val="BACCAA"/>
          <w:spacing w:val="-6"/>
          <w:sz w:val="17"/>
        </w:rPr>
        <w:t>confidence'</w:t>
      </w:r>
      <w:r>
        <w:rPr>
          <w:rFonts w:ascii="Courier New"/>
          <w:color w:val="9EA1B5"/>
          <w:spacing w:val="-6"/>
          <w:sz w:val="17"/>
        </w:rPr>
        <w:t>]</w:t>
      </w:r>
      <w:r>
        <w:rPr>
          <w:rFonts w:ascii="Courier New"/>
          <w:color w:val="A1BFD3"/>
          <w:spacing w:val="-6"/>
          <w:sz w:val="17"/>
        </w:rPr>
        <w:t>; </w:t>
      </w:r>
      <w:r>
        <w:rPr>
          <w:rFonts w:ascii="Courier New"/>
          <w:color w:val="8E9EC8"/>
          <w:spacing w:val="-2"/>
          <w:sz w:val="17"/>
        </w:rPr>
        <w:t>print(value)</w:t>
      </w:r>
      <w:r>
        <w:rPr>
          <w:rFonts w:ascii="Courier New"/>
          <w:color w:val="A1BFD3"/>
          <w:spacing w:val="-2"/>
          <w:sz w:val="17"/>
        </w:rPr>
        <w:t>;</w:t>
      </w:r>
    </w:p>
    <w:p>
      <w:pPr>
        <w:spacing w:line="169" w:lineRule="exact" w:before="0"/>
        <w:ind w:left="1972" w:right="0" w:firstLine="0"/>
        <w:jc w:val="left"/>
        <w:rPr>
          <w:sz w:val="15"/>
        </w:rPr>
      </w:pPr>
      <w:r>
        <w:rPr>
          <w:color w:val="9EA1B5"/>
          <w:spacing w:val="-5"/>
          <w:sz w:val="15"/>
        </w:rPr>
        <w:t>},</w:t>
      </w:r>
    </w:p>
    <w:p>
      <w:pPr>
        <w:spacing w:before="58"/>
        <w:ind w:left="1809" w:right="0" w:firstLine="0"/>
        <w:jc w:val="left"/>
        <w:rPr>
          <w:sz w:val="14"/>
        </w:rPr>
      </w:pPr>
      <w:r>
        <w:rPr/>
        <mc:AlternateContent>
          <mc:Choice Requires="wps">
            <w:drawing>
              <wp:anchor distT="0" distB="0" distL="0" distR="0" allowOverlap="1" layoutInCell="1" locked="0" behindDoc="1" simplePos="0" relativeHeight="481656320">
                <wp:simplePos x="0" y="0"/>
                <wp:positionH relativeFrom="page">
                  <wp:posOffset>1345627</wp:posOffset>
                </wp:positionH>
                <wp:positionV relativeFrom="paragraph">
                  <wp:posOffset>27240</wp:posOffset>
                </wp:positionV>
                <wp:extent cx="21590" cy="120014"/>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21590" cy="120014"/>
                        </a:xfrm>
                        <a:custGeom>
                          <a:avLst/>
                          <a:gdLst/>
                          <a:ahLst/>
                          <a:cxnLst/>
                          <a:rect l="l" t="t" r="r" b="b"/>
                          <a:pathLst>
                            <a:path w="21590" h="120014">
                              <a:moveTo>
                                <a:pt x="21366" y="119812"/>
                              </a:moveTo>
                              <a:lnTo>
                                <a:pt x="0" y="119812"/>
                              </a:lnTo>
                              <a:lnTo>
                                <a:pt x="0" y="0"/>
                              </a:lnTo>
                              <a:lnTo>
                                <a:pt x="21366" y="0"/>
                              </a:lnTo>
                              <a:lnTo>
                                <a:pt x="21366" y="119812"/>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05.954887pt;margin-top:2.144948pt;width:1.682369pt;height:9.434083pt;mso-position-horizontal-relative:page;mso-position-vertical-relative:paragraph;z-index:-21660160" id="docshape484" filled="true" fillcolor="#13182a" stroked="false">
                <v:fill type="solid"/>
                <w10:wrap type="none"/>
              </v:rect>
            </w:pict>
          </mc:Fallback>
        </mc:AlternateContent>
      </w:r>
      <w:r>
        <w:rPr>
          <w:color w:val="9EA1B5"/>
          <w:spacing w:val="-5"/>
          <w:w w:val="150"/>
          <w:sz w:val="14"/>
        </w:rPr>
        <w:t>)</w:t>
      </w:r>
      <w:r>
        <w:rPr>
          <w:color w:val="A1BFD3"/>
          <w:spacing w:val="-5"/>
          <w:w w:val="150"/>
          <w:sz w:val="14"/>
        </w:rPr>
        <w:t>;</w:t>
      </w:r>
    </w:p>
    <w:p>
      <w:pPr>
        <w:pStyle w:val="BodyText"/>
        <w:spacing w:before="42"/>
        <w:rPr>
          <w:sz w:val="17"/>
        </w:rPr>
      </w:pPr>
    </w:p>
    <w:p>
      <w:pPr>
        <w:spacing w:before="0"/>
        <w:ind w:left="1797" w:right="0" w:firstLine="0"/>
        <w:jc w:val="left"/>
        <w:rPr>
          <w:rFonts w:ascii="Courier New"/>
          <w:sz w:val="17"/>
        </w:rPr>
      </w:pPr>
      <w:r>
        <w:rPr>
          <w:rFonts w:ascii="Arial"/>
          <w:i/>
          <w:color w:val="A1BFD3"/>
          <w:spacing w:val="-6"/>
          <w:sz w:val="18"/>
          <w:shd w:fill="13182A" w:color="auto" w:val="clear"/>
        </w:rPr>
        <w:t>if</w:t>
      </w:r>
      <w:r>
        <w:rPr>
          <w:rFonts w:ascii="Arial"/>
          <w:i/>
          <w:color w:val="A1BFD3"/>
          <w:spacing w:val="-16"/>
          <w:sz w:val="18"/>
          <w:shd w:fill="13182A" w:color="auto" w:val="clear"/>
        </w:rPr>
        <w:t> </w:t>
      </w:r>
      <w:r>
        <w:rPr>
          <w:rFonts w:ascii="Arial"/>
          <w:i/>
          <w:color w:val="A1BFD3"/>
          <w:spacing w:val="3"/>
          <w:sz w:val="18"/>
        </w:rPr>
        <w:t> </w:t>
      </w:r>
      <w:r>
        <w:rPr>
          <w:rFonts w:ascii="Courier New"/>
          <w:color w:val="9EA1B5"/>
          <w:spacing w:val="-6"/>
          <w:sz w:val="17"/>
        </w:rPr>
        <w:t>(_confidence</w:t>
      </w:r>
      <w:r>
        <w:rPr>
          <w:rFonts w:ascii="Courier New"/>
          <w:color w:val="9EA1B5"/>
          <w:spacing w:val="-4"/>
          <w:sz w:val="17"/>
        </w:rPr>
        <w:t> </w:t>
      </w:r>
      <w:r>
        <w:rPr>
          <w:rFonts w:ascii="Courier New"/>
          <w:color w:val="8E9EC8"/>
          <w:spacing w:val="-6"/>
          <w:sz w:val="15"/>
        </w:rPr>
        <w:t>&gt;</w:t>
      </w:r>
      <w:r>
        <w:rPr>
          <w:rFonts w:ascii="Courier New"/>
          <w:color w:val="8E9EC8"/>
          <w:spacing w:val="-11"/>
          <w:sz w:val="15"/>
        </w:rPr>
        <w:t> </w:t>
      </w:r>
      <w:r>
        <w:rPr>
          <w:rFonts w:ascii="Courier New"/>
          <w:color w:val="C19189"/>
          <w:spacing w:val="-6"/>
          <w:sz w:val="17"/>
        </w:rPr>
        <w:t>0.8</w:t>
      </w:r>
      <w:r>
        <w:rPr>
          <w:rFonts w:ascii="Courier New"/>
          <w:color w:val="9EA1B5"/>
          <w:spacing w:val="-6"/>
          <w:sz w:val="17"/>
        </w:rPr>
        <w:t>)</w:t>
      </w:r>
      <w:r>
        <w:rPr>
          <w:rFonts w:ascii="Courier New"/>
          <w:color w:val="9EA1B5"/>
          <w:spacing w:val="-63"/>
          <w:sz w:val="17"/>
        </w:rPr>
        <w:t> </w:t>
      </w:r>
      <w:r>
        <w:rPr>
          <w:rFonts w:ascii="Courier New"/>
          <w:color w:val="9EA1B5"/>
          <w:spacing w:val="-12"/>
          <w:sz w:val="17"/>
        </w:rPr>
        <w:t>{</w:t>
      </w:r>
    </w:p>
    <w:p>
      <w:pPr>
        <w:spacing w:before="185"/>
        <w:ind w:left="1966" w:right="0" w:firstLine="0"/>
        <w:jc w:val="left"/>
        <w:rPr>
          <w:rFonts w:ascii="Courier New" w:hAnsi="Courier New"/>
          <w:sz w:val="17"/>
        </w:rPr>
      </w:pPr>
      <w:r>
        <w:rPr/>
        <mc:AlternateContent>
          <mc:Choice Requires="wps">
            <w:drawing>
              <wp:anchor distT="0" distB="0" distL="0" distR="0" allowOverlap="1" layoutInCell="1" locked="0" behindDoc="1" simplePos="0" relativeHeight="481656832">
                <wp:simplePos x="0" y="0"/>
                <wp:positionH relativeFrom="page">
                  <wp:posOffset>2249447</wp:posOffset>
                </wp:positionH>
                <wp:positionV relativeFrom="paragraph">
                  <wp:posOffset>132250</wp:posOffset>
                </wp:positionV>
                <wp:extent cx="12700" cy="184150"/>
                <wp:effectExtent l="0" t="0" r="0" b="0"/>
                <wp:wrapNone/>
                <wp:docPr id="718" name="Graphic 718"/>
                <wp:cNvGraphicFramePr>
                  <a:graphicFrameLocks/>
                </wp:cNvGraphicFramePr>
                <a:graphic>
                  <a:graphicData uri="http://schemas.microsoft.com/office/word/2010/wordprocessingShape">
                    <wps:wsp>
                      <wps:cNvPr id="718" name="Graphic 718"/>
                      <wps:cNvSpPr/>
                      <wps:spPr>
                        <a:xfrm>
                          <a:off x="0" y="0"/>
                          <a:ext cx="12700" cy="184150"/>
                        </a:xfrm>
                        <a:custGeom>
                          <a:avLst/>
                          <a:gdLst/>
                          <a:ahLst/>
                          <a:cxnLst/>
                          <a:rect l="l" t="t" r="r" b="b"/>
                          <a:pathLst>
                            <a:path w="12700" h="184150">
                              <a:moveTo>
                                <a:pt x="12209" y="183798"/>
                              </a:moveTo>
                              <a:lnTo>
                                <a:pt x="0" y="183798"/>
                              </a:lnTo>
                              <a:lnTo>
                                <a:pt x="0" y="0"/>
                              </a:lnTo>
                              <a:lnTo>
                                <a:pt x="12209" y="0"/>
                              </a:lnTo>
                              <a:lnTo>
                                <a:pt x="1220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77.121887pt;margin-top:10.4134pt;width:.961354pt;height:14.47229pt;mso-position-horizontal-relative:page;mso-position-vertical-relative:paragraph;z-index:-21659648" id="docshape485"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7344">
                <wp:simplePos x="0" y="0"/>
                <wp:positionH relativeFrom="page">
                  <wp:posOffset>3733856</wp:posOffset>
                </wp:positionH>
                <wp:positionV relativeFrom="paragraph">
                  <wp:posOffset>132250</wp:posOffset>
                </wp:positionV>
                <wp:extent cx="21590" cy="184150"/>
                <wp:effectExtent l="0" t="0" r="0" b="0"/>
                <wp:wrapNone/>
                <wp:docPr id="719" name="Graphic 719"/>
                <wp:cNvGraphicFramePr>
                  <a:graphicFrameLocks/>
                </wp:cNvGraphicFramePr>
                <a:graphic>
                  <a:graphicData uri="http://schemas.microsoft.com/office/word/2010/wordprocessingShape">
                    <wps:wsp>
                      <wps:cNvPr id="719" name="Graphic 719"/>
                      <wps:cNvSpPr/>
                      <wps:spPr>
                        <a:xfrm>
                          <a:off x="0" y="0"/>
                          <a:ext cx="21590" cy="184150"/>
                        </a:xfrm>
                        <a:custGeom>
                          <a:avLst/>
                          <a:gdLst/>
                          <a:ahLst/>
                          <a:cxnLst/>
                          <a:rect l="l" t="t" r="r" b="b"/>
                          <a:pathLst>
                            <a:path w="21590" h="184150">
                              <a:moveTo>
                                <a:pt x="21366" y="183798"/>
                              </a:moveTo>
                              <a:lnTo>
                                <a:pt x="0" y="183798"/>
                              </a:lnTo>
                              <a:lnTo>
                                <a:pt x="0" y="0"/>
                              </a:lnTo>
                              <a:lnTo>
                                <a:pt x="21366" y="0"/>
                              </a:lnTo>
                              <a:lnTo>
                                <a:pt x="21366"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94.004456pt;margin-top:10.4134pt;width:1.682369pt;height:14.47229pt;mso-position-horizontal-relative:page;mso-position-vertical-relative:paragraph;z-index:-21659136" id="docshape486" filled="true" fillcolor="#13182a" stroked="false">
                <v:fill type="solid"/>
                <w10:wrap type="none"/>
              </v:rect>
            </w:pict>
          </mc:Fallback>
        </mc:AlternateContent>
      </w:r>
      <w:r>
        <w:rPr>
          <w:rFonts w:ascii="Courier New" w:hAnsi="Courier New"/>
          <w:color w:val="9EA1B5"/>
          <w:spacing w:val="-2"/>
          <w:w w:val="90"/>
          <w:sz w:val="17"/>
        </w:rPr>
        <w:t>_diseaseService</w:t>
      </w:r>
      <w:r>
        <w:rPr>
          <w:rFonts w:ascii="Courier New" w:hAnsi="Courier New"/>
          <w:color w:val="A1BFD3"/>
          <w:spacing w:val="-2"/>
          <w:w w:val="90"/>
          <w:sz w:val="17"/>
        </w:rPr>
        <w:t>.</w:t>
      </w:r>
      <w:r>
        <w:rPr>
          <w:rFonts w:ascii="Courier New" w:hAnsi="Courier New"/>
          <w:color w:val="8E9EC8"/>
          <w:spacing w:val="-2"/>
          <w:w w:val="90"/>
          <w:sz w:val="17"/>
        </w:rPr>
        <w:t>set</w:t>
      </w:r>
      <w:r>
        <w:rPr>
          <w:rFonts w:ascii="Arial" w:hAnsi="Arial"/>
          <w:color w:val="8E9EC8"/>
          <w:spacing w:val="-2"/>
          <w:w w:val="90"/>
          <w:sz w:val="21"/>
        </w:rPr>
        <w:t>□</w:t>
      </w:r>
      <w:r>
        <w:rPr>
          <w:rFonts w:ascii="Courier New" w:hAnsi="Courier New"/>
          <w:color w:val="8E9EC8"/>
          <w:spacing w:val="-2"/>
          <w:w w:val="90"/>
          <w:sz w:val="17"/>
        </w:rPr>
        <w:t>iseaseValue(_disease)</w:t>
      </w:r>
      <w:r>
        <w:rPr>
          <w:rFonts w:ascii="Courier New" w:hAnsi="Courier New"/>
          <w:color w:val="A1BFD3"/>
          <w:spacing w:val="-2"/>
          <w:w w:val="90"/>
          <w:sz w:val="17"/>
        </w:rPr>
        <w:t>;</w:t>
      </w:r>
    </w:p>
    <w:p>
      <w:pPr>
        <w:pStyle w:val="BodyText"/>
        <w:spacing w:before="10"/>
        <w:rPr>
          <w:rFonts w:ascii="Courier New"/>
          <w:sz w:val="17"/>
        </w:rPr>
      </w:pPr>
    </w:p>
    <w:p>
      <w:pPr>
        <w:spacing w:line="264" w:lineRule="auto" w:before="1"/>
        <w:ind w:left="1967" w:right="5498" w:hanging="2"/>
        <w:jc w:val="left"/>
        <w:rPr>
          <w:rFonts w:ascii="Courier New" w:hAnsi="Courier New"/>
          <w:sz w:val="17"/>
        </w:rPr>
      </w:pPr>
      <w:r>
        <w:rPr/>
        <mc:AlternateContent>
          <mc:Choice Requires="wps">
            <w:drawing>
              <wp:anchor distT="0" distB="0" distL="0" distR="0" allowOverlap="1" layoutInCell="1" locked="0" behindDoc="1" simplePos="0" relativeHeight="481657856">
                <wp:simplePos x="0" y="0"/>
                <wp:positionH relativeFrom="page">
                  <wp:posOffset>2081202</wp:posOffset>
                </wp:positionH>
                <wp:positionV relativeFrom="paragraph">
                  <wp:posOffset>9376</wp:posOffset>
                </wp:positionV>
                <wp:extent cx="15875" cy="184150"/>
                <wp:effectExtent l="0" t="0" r="0" b="0"/>
                <wp:wrapNone/>
                <wp:docPr id="720" name="Graphic 720"/>
                <wp:cNvGraphicFramePr>
                  <a:graphicFrameLocks/>
                </wp:cNvGraphicFramePr>
                <a:graphic>
                  <a:graphicData uri="http://schemas.microsoft.com/office/word/2010/wordprocessingShape">
                    <wps:wsp>
                      <wps:cNvPr id="720" name="Graphic 720"/>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63.874237pt;margin-top:.738298pt;width:1.201692pt;height:14.47229pt;mso-position-horizontal-relative:page;mso-position-vertical-relative:paragraph;z-index:-21658624" id="docshape487"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8368">
                <wp:simplePos x="0" y="0"/>
                <wp:positionH relativeFrom="page">
                  <wp:posOffset>2771847</wp:posOffset>
                </wp:positionH>
                <wp:positionV relativeFrom="paragraph">
                  <wp:posOffset>9376</wp:posOffset>
                </wp:positionV>
                <wp:extent cx="52069" cy="184150"/>
                <wp:effectExtent l="0" t="0" r="0" b="0"/>
                <wp:wrapNone/>
                <wp:docPr id="721" name="Graphic 721"/>
                <wp:cNvGraphicFramePr>
                  <a:graphicFrameLocks/>
                </wp:cNvGraphicFramePr>
                <a:graphic>
                  <a:graphicData uri="http://schemas.microsoft.com/office/word/2010/wordprocessingShape">
                    <wps:wsp>
                      <wps:cNvPr id="721" name="Graphic 721"/>
                      <wps:cNvSpPr/>
                      <wps:spPr>
                        <a:xfrm>
                          <a:off x="0" y="0"/>
                          <a:ext cx="52069" cy="184150"/>
                        </a:xfrm>
                        <a:custGeom>
                          <a:avLst/>
                          <a:gdLst/>
                          <a:ahLst/>
                          <a:cxnLst/>
                          <a:rect l="l" t="t" r="r" b="b"/>
                          <a:pathLst>
                            <a:path w="52069" h="184150">
                              <a:moveTo>
                                <a:pt x="51889" y="183798"/>
                              </a:moveTo>
                              <a:lnTo>
                                <a:pt x="0" y="183798"/>
                              </a:lnTo>
                              <a:lnTo>
                                <a:pt x="0" y="0"/>
                              </a:lnTo>
                              <a:lnTo>
                                <a:pt x="51889" y="0"/>
                              </a:lnTo>
                              <a:lnTo>
                                <a:pt x="5188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18.255707pt;margin-top:.738298pt;width:4.085753pt;height:14.47229pt;mso-position-horizontal-relative:page;mso-position-vertical-relative:paragraph;z-index:-21658112" id="docshape488"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8880">
                <wp:simplePos x="0" y="0"/>
                <wp:positionH relativeFrom="page">
                  <wp:posOffset>3281995</wp:posOffset>
                </wp:positionH>
                <wp:positionV relativeFrom="paragraph">
                  <wp:posOffset>9376</wp:posOffset>
                </wp:positionV>
                <wp:extent cx="21590" cy="184150"/>
                <wp:effectExtent l="0" t="0" r="0" b="0"/>
                <wp:wrapNone/>
                <wp:docPr id="722" name="Graphic 722"/>
                <wp:cNvGraphicFramePr>
                  <a:graphicFrameLocks/>
                </wp:cNvGraphicFramePr>
                <a:graphic>
                  <a:graphicData uri="http://schemas.microsoft.com/office/word/2010/wordprocessingShape">
                    <wps:wsp>
                      <wps:cNvPr id="722" name="Graphic 722"/>
                      <wps:cNvSpPr/>
                      <wps:spPr>
                        <a:xfrm>
                          <a:off x="0" y="0"/>
                          <a:ext cx="21590" cy="184150"/>
                        </a:xfrm>
                        <a:custGeom>
                          <a:avLst/>
                          <a:gdLst/>
                          <a:ahLst/>
                          <a:cxnLst/>
                          <a:rect l="l" t="t" r="r" b="b"/>
                          <a:pathLst>
                            <a:path w="21590" h="184150">
                              <a:moveTo>
                                <a:pt x="21366" y="183798"/>
                              </a:moveTo>
                              <a:lnTo>
                                <a:pt x="0" y="183798"/>
                              </a:lnTo>
                              <a:lnTo>
                                <a:pt x="0" y="0"/>
                              </a:lnTo>
                              <a:lnTo>
                                <a:pt x="21366" y="0"/>
                              </a:lnTo>
                              <a:lnTo>
                                <a:pt x="21366"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58.424866pt;margin-top:.738298pt;width:1.682369pt;height:14.47229pt;mso-position-horizontal-relative:page;mso-position-vertical-relative:paragraph;z-index:-21657600" id="docshape489"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59392">
                <wp:simplePos x="0" y="0"/>
                <wp:positionH relativeFrom="page">
                  <wp:posOffset>1915998</wp:posOffset>
                </wp:positionH>
                <wp:positionV relativeFrom="paragraph">
                  <wp:posOffset>146703</wp:posOffset>
                </wp:positionV>
                <wp:extent cx="33655" cy="324485"/>
                <wp:effectExtent l="0" t="0" r="0" b="0"/>
                <wp:wrapNone/>
                <wp:docPr id="723" name="Graphic 723"/>
                <wp:cNvGraphicFramePr>
                  <a:graphicFrameLocks/>
                </wp:cNvGraphicFramePr>
                <a:graphic>
                  <a:graphicData uri="http://schemas.microsoft.com/office/word/2010/wordprocessingShape">
                    <wps:wsp>
                      <wps:cNvPr id="723" name="Graphic 723"/>
                      <wps:cNvSpPr/>
                      <wps:spPr>
                        <a:xfrm>
                          <a:off x="0" y="0"/>
                          <a:ext cx="33655" cy="324485"/>
                        </a:xfrm>
                        <a:custGeom>
                          <a:avLst/>
                          <a:gdLst/>
                          <a:ahLst/>
                          <a:cxnLst/>
                          <a:rect l="l" t="t" r="r" b="b"/>
                          <a:pathLst>
                            <a:path w="33655" h="324485">
                              <a:moveTo>
                                <a:pt x="33197" y="140360"/>
                              </a:moveTo>
                              <a:lnTo>
                                <a:pt x="15265" y="140360"/>
                              </a:lnTo>
                              <a:lnTo>
                                <a:pt x="15265" y="0"/>
                              </a:lnTo>
                              <a:lnTo>
                                <a:pt x="0" y="0"/>
                              </a:lnTo>
                              <a:lnTo>
                                <a:pt x="0" y="183794"/>
                              </a:lnTo>
                              <a:lnTo>
                                <a:pt x="8775" y="183794"/>
                              </a:lnTo>
                              <a:lnTo>
                                <a:pt x="8775" y="324167"/>
                              </a:lnTo>
                              <a:lnTo>
                                <a:pt x="33197" y="324167"/>
                              </a:lnTo>
                              <a:lnTo>
                                <a:pt x="33197" y="140360"/>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shape style="position:absolute;margin-left:150.866013pt;margin-top:11.551423pt;width:2.65pt;height:25.55pt;mso-position-horizontal-relative:page;mso-position-vertical-relative:paragraph;z-index:-21657088" id="docshape490" coordorigin="3017,231" coordsize="53,511" path="m3070,452l3041,452,3041,231,3017,231,3017,520,3031,520,3031,742,3070,742,3070,452xe" filled="true" fillcolor="#13182a" stroked="false">
                <v:path arrowok="t"/>
                <v:fill type="solid"/>
                <w10:wrap type="none"/>
              </v:shape>
            </w:pict>
          </mc:Fallback>
        </mc:AlternateContent>
      </w:r>
      <w:r>
        <w:rPr>
          <w:rFonts w:ascii="Courier New" w:hAnsi="Courier New"/>
          <w:color w:val="9EA1B5"/>
          <w:spacing w:val="-2"/>
          <w:w w:val="85"/>
          <w:sz w:val="17"/>
        </w:rPr>
        <w:t>_hiveService</w:t>
      </w:r>
      <w:r>
        <w:rPr>
          <w:rFonts w:ascii="Courier New" w:hAnsi="Courier New"/>
          <w:color w:val="A1BFD3"/>
          <w:spacing w:val="-2"/>
          <w:w w:val="85"/>
          <w:sz w:val="17"/>
        </w:rPr>
        <w:t>.</w:t>
      </w:r>
      <w:r>
        <w:rPr>
          <w:rFonts w:ascii="Courier New" w:hAnsi="Courier New"/>
          <w:color w:val="8E9EC8"/>
          <w:spacing w:val="-2"/>
          <w:w w:val="85"/>
          <w:sz w:val="17"/>
        </w:rPr>
        <w:t>add</w:t>
      </w:r>
      <w:r>
        <w:rPr>
          <w:rFonts w:ascii="Arial" w:hAnsi="Arial"/>
          <w:color w:val="8E9EC8"/>
          <w:spacing w:val="-2"/>
          <w:w w:val="85"/>
          <w:sz w:val="20"/>
        </w:rPr>
        <w:t>□</w:t>
      </w:r>
      <w:r>
        <w:rPr>
          <w:rFonts w:ascii="Courier New" w:hAnsi="Courier New"/>
          <w:color w:val="8E9EC8"/>
          <w:spacing w:val="-2"/>
          <w:w w:val="85"/>
          <w:sz w:val="17"/>
        </w:rPr>
        <w:t>isease(</w:t>
      </w:r>
      <w:r>
        <w:rPr>
          <w:rFonts w:ascii="Courier New" w:hAnsi="Courier New"/>
          <w:color w:val="A1BFD3"/>
          <w:spacing w:val="-2"/>
          <w:w w:val="85"/>
          <w:sz w:val="17"/>
        </w:rPr>
        <w:t>_</w:t>
      </w:r>
      <w:r>
        <w:rPr>
          <w:rFonts w:ascii="Courier New" w:hAnsi="Courier New"/>
          <w:color w:val="9EA1B5"/>
          <w:spacing w:val="-2"/>
          <w:w w:val="85"/>
          <w:sz w:val="17"/>
        </w:rPr>
        <w:t>disease)</w:t>
      </w:r>
      <w:r>
        <w:rPr>
          <w:rFonts w:ascii="Courier New" w:hAnsi="Courier New"/>
          <w:color w:val="A1BFD3"/>
          <w:spacing w:val="-2"/>
          <w:w w:val="85"/>
          <w:sz w:val="17"/>
        </w:rPr>
        <w:t>; </w:t>
      </w:r>
      <w:r>
        <w:rPr>
          <w:rFonts w:ascii="Courier New" w:hAnsi="Courier New"/>
          <w:color w:val="CDBA95"/>
          <w:spacing w:val="-2"/>
          <w:w w:val="90"/>
          <w:sz w:val="17"/>
        </w:rPr>
        <w:t>Navigator</w:t>
      </w:r>
      <w:r>
        <w:rPr>
          <w:rFonts w:ascii="Courier New" w:hAnsi="Courier New"/>
          <w:color w:val="A1BFD3"/>
          <w:spacing w:val="-2"/>
          <w:w w:val="90"/>
          <w:sz w:val="17"/>
        </w:rPr>
        <w:t>.</w:t>
      </w:r>
      <w:r>
        <w:rPr>
          <w:rFonts w:ascii="Courier New" w:hAnsi="Courier New"/>
          <w:color w:val="8E9EC8"/>
          <w:spacing w:val="-2"/>
          <w:w w:val="90"/>
          <w:sz w:val="17"/>
        </w:rPr>
        <w:t>restorablePushNamed(</w:t>
      </w:r>
    </w:p>
    <w:p>
      <w:pPr>
        <w:spacing w:line="268" w:lineRule="auto" w:before="10"/>
        <w:ind w:left="2140" w:right="6054" w:firstLine="3"/>
        <w:jc w:val="left"/>
        <w:rPr>
          <w:rFonts w:ascii="Courier New"/>
          <w:sz w:val="17"/>
        </w:rPr>
      </w:pPr>
      <w:r>
        <w:rPr/>
        <mc:AlternateContent>
          <mc:Choice Requires="wps">
            <w:drawing>
              <wp:anchor distT="0" distB="0" distL="0" distR="0" allowOverlap="1" layoutInCell="1" locked="0" behindDoc="1" simplePos="0" relativeHeight="481659904">
                <wp:simplePos x="0" y="0"/>
                <wp:positionH relativeFrom="page">
                  <wp:posOffset>2766320</wp:posOffset>
                </wp:positionH>
                <wp:positionV relativeFrom="paragraph">
                  <wp:posOffset>123081</wp:posOffset>
                </wp:positionV>
                <wp:extent cx="15875" cy="184150"/>
                <wp:effectExtent l="0" t="0" r="0" b="0"/>
                <wp:wrapNone/>
                <wp:docPr id="724" name="Graphic 724"/>
                <wp:cNvGraphicFramePr>
                  <a:graphicFrameLocks/>
                </wp:cNvGraphicFramePr>
                <a:graphic>
                  <a:graphicData uri="http://schemas.microsoft.com/office/word/2010/wordprocessingShape">
                    <wps:wsp>
                      <wps:cNvPr id="724" name="Graphic 724"/>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17.820496pt;margin-top:9.691435pt;width:1.201692pt;height:14.47229pt;mso-position-horizontal-relative:page;mso-position-vertical-relative:paragraph;z-index:-21656576" id="docshape491"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0416">
                <wp:simplePos x="0" y="0"/>
                <wp:positionH relativeFrom="page">
                  <wp:posOffset>3336593</wp:posOffset>
                </wp:positionH>
                <wp:positionV relativeFrom="paragraph">
                  <wp:posOffset>123081</wp:posOffset>
                </wp:positionV>
                <wp:extent cx="24765" cy="184150"/>
                <wp:effectExtent l="0" t="0" r="0" b="0"/>
                <wp:wrapNone/>
                <wp:docPr id="725" name="Graphic 725"/>
                <wp:cNvGraphicFramePr>
                  <a:graphicFrameLocks/>
                </wp:cNvGraphicFramePr>
                <a:graphic>
                  <a:graphicData uri="http://schemas.microsoft.com/office/word/2010/wordprocessingShape">
                    <wps:wsp>
                      <wps:cNvPr id="725" name="Graphic 725"/>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62.723907pt;margin-top:9.691435pt;width:1.922707pt;height:14.47229pt;mso-position-horizontal-relative:page;mso-position-vertical-relative:paragraph;z-index:-21656064" id="docshape492" filled="true" fillcolor="#13182a" stroked="false">
                <v:fill type="solid"/>
                <w10:wrap type="none"/>
              </v:rect>
            </w:pict>
          </mc:Fallback>
        </mc:AlternateContent>
      </w:r>
      <w:r>
        <w:rPr>
          <w:rFonts w:ascii="Courier New"/>
          <w:color w:val="9EA1B5"/>
          <w:spacing w:val="-2"/>
          <w:sz w:val="17"/>
        </w:rPr>
        <w:t>context</w:t>
      </w:r>
      <w:r>
        <w:rPr>
          <w:rFonts w:ascii="Courier New"/>
          <w:color w:val="A1BFD3"/>
          <w:spacing w:val="-2"/>
          <w:sz w:val="17"/>
        </w:rPr>
        <w:t>, </w:t>
      </w:r>
      <w:r>
        <w:rPr>
          <w:rFonts w:ascii="Courier New"/>
          <w:color w:val="CDBA95"/>
          <w:spacing w:val="-2"/>
          <w:w w:val="85"/>
          <w:sz w:val="17"/>
        </w:rPr>
        <w:t>DiagnosisDetailsScreen</w:t>
      </w:r>
      <w:r>
        <w:rPr>
          <w:rFonts w:ascii="Courier New"/>
          <w:color w:val="C8DDED"/>
          <w:spacing w:val="-2"/>
          <w:w w:val="85"/>
          <w:sz w:val="17"/>
        </w:rPr>
        <w:t>.</w:t>
      </w:r>
      <w:r>
        <w:rPr>
          <w:rFonts w:ascii="Courier New"/>
          <w:color w:val="9EA1B5"/>
          <w:spacing w:val="-2"/>
          <w:w w:val="85"/>
          <w:sz w:val="17"/>
        </w:rPr>
        <w:t>routeName</w:t>
      </w:r>
      <w:r>
        <w:rPr>
          <w:rFonts w:ascii="Courier New"/>
          <w:color w:val="A1BFD3"/>
          <w:spacing w:val="-2"/>
          <w:w w:val="85"/>
          <w:sz w:val="17"/>
        </w:rPr>
        <w:t>,</w:t>
      </w:r>
    </w:p>
    <w:p>
      <w:pPr>
        <w:spacing w:before="21"/>
        <w:ind w:left="1992" w:right="0" w:firstLine="0"/>
        <w:jc w:val="left"/>
        <w:rPr>
          <w:sz w:val="14"/>
        </w:rPr>
      </w:pPr>
      <w:r>
        <w:rPr/>
        <mc:AlternateContent>
          <mc:Choice Requires="wps">
            <w:drawing>
              <wp:anchor distT="0" distB="0" distL="0" distR="0" allowOverlap="1" layoutInCell="1" locked="0" behindDoc="1" simplePos="0" relativeHeight="481660928">
                <wp:simplePos x="0" y="0"/>
                <wp:positionH relativeFrom="page">
                  <wp:posOffset>1459948</wp:posOffset>
                </wp:positionH>
                <wp:positionV relativeFrom="paragraph">
                  <wp:posOffset>4048</wp:posOffset>
                </wp:positionV>
                <wp:extent cx="21590" cy="120014"/>
                <wp:effectExtent l="0" t="0" r="0" b="0"/>
                <wp:wrapNone/>
                <wp:docPr id="726" name="Graphic 726"/>
                <wp:cNvGraphicFramePr>
                  <a:graphicFrameLocks/>
                </wp:cNvGraphicFramePr>
                <a:graphic>
                  <a:graphicData uri="http://schemas.microsoft.com/office/word/2010/wordprocessingShape">
                    <wps:wsp>
                      <wps:cNvPr id="726" name="Graphic 726"/>
                      <wps:cNvSpPr/>
                      <wps:spPr>
                        <a:xfrm>
                          <a:off x="0" y="0"/>
                          <a:ext cx="21590" cy="120014"/>
                        </a:xfrm>
                        <a:custGeom>
                          <a:avLst/>
                          <a:gdLst/>
                          <a:ahLst/>
                          <a:cxnLst/>
                          <a:rect l="l" t="t" r="r" b="b"/>
                          <a:pathLst>
                            <a:path w="21590" h="120014">
                              <a:moveTo>
                                <a:pt x="21366" y="119812"/>
                              </a:moveTo>
                              <a:lnTo>
                                <a:pt x="0" y="119812"/>
                              </a:lnTo>
                              <a:lnTo>
                                <a:pt x="0" y="0"/>
                              </a:lnTo>
                              <a:lnTo>
                                <a:pt x="21366" y="0"/>
                              </a:lnTo>
                              <a:lnTo>
                                <a:pt x="21366" y="119812"/>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14.956558pt;margin-top:.318742pt;width:1.682369pt;height:9.434083pt;mso-position-horizontal-relative:page;mso-position-vertical-relative:paragraph;z-index:-21655552" id="docshape493" filled="true" fillcolor="#13182a" stroked="false">
                <v:fill type="solid"/>
                <w10:wrap type="none"/>
              </v:rect>
            </w:pict>
          </mc:Fallback>
        </mc:AlternateContent>
      </w:r>
      <w:r>
        <w:rPr>
          <w:color w:val="9EA1B5"/>
          <w:spacing w:val="-5"/>
          <w:w w:val="145"/>
          <w:sz w:val="14"/>
        </w:rPr>
        <w:t>)</w:t>
      </w:r>
      <w:r>
        <w:rPr>
          <w:color w:val="A1BFD3"/>
          <w:spacing w:val="-5"/>
          <w:w w:val="145"/>
          <w:sz w:val="14"/>
        </w:rPr>
        <w:t>;</w:t>
      </w:r>
    </w:p>
    <w:p>
      <w:pPr>
        <w:spacing w:line="268" w:lineRule="auto" w:before="45"/>
        <w:ind w:left="1967" w:right="7019" w:hanging="15"/>
        <w:jc w:val="left"/>
        <w:rPr>
          <w:rFonts w:ascii="Courier New"/>
          <w:sz w:val="17"/>
        </w:rPr>
      </w:pPr>
      <w:r>
        <w:rPr/>
        <mc:AlternateContent>
          <mc:Choice Requires="wps">
            <w:drawing>
              <wp:anchor distT="0" distB="0" distL="0" distR="0" allowOverlap="1" layoutInCell="1" locked="0" behindDoc="1" simplePos="0" relativeHeight="481661440">
                <wp:simplePos x="0" y="0"/>
                <wp:positionH relativeFrom="page">
                  <wp:posOffset>1916048</wp:posOffset>
                </wp:positionH>
                <wp:positionV relativeFrom="paragraph">
                  <wp:posOffset>145298</wp:posOffset>
                </wp:positionV>
                <wp:extent cx="15875" cy="184150"/>
                <wp:effectExtent l="0" t="0" r="0" b="0"/>
                <wp:wrapNone/>
                <wp:docPr id="727" name="Graphic 727"/>
                <wp:cNvGraphicFramePr>
                  <a:graphicFrameLocks/>
                </wp:cNvGraphicFramePr>
                <a:graphic>
                  <a:graphicData uri="http://schemas.microsoft.com/office/word/2010/wordprocessingShape">
                    <wps:wsp>
                      <wps:cNvPr id="727" name="Graphic 727"/>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50.869934pt;margin-top:11.440852pt;width:1.201692pt;height:14.47229pt;mso-position-horizontal-relative:page;mso-position-vertical-relative:paragraph;z-index:-21655040" id="docshape494"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1952">
                <wp:simplePos x="0" y="0"/>
                <wp:positionH relativeFrom="page">
                  <wp:posOffset>2658870</wp:posOffset>
                </wp:positionH>
                <wp:positionV relativeFrom="paragraph">
                  <wp:posOffset>145298</wp:posOffset>
                </wp:positionV>
                <wp:extent cx="24765" cy="184150"/>
                <wp:effectExtent l="0" t="0" r="0" b="0"/>
                <wp:wrapNone/>
                <wp:docPr id="728" name="Graphic 728"/>
                <wp:cNvGraphicFramePr>
                  <a:graphicFrameLocks/>
                </wp:cNvGraphicFramePr>
                <a:graphic>
                  <a:graphicData uri="http://schemas.microsoft.com/office/word/2010/wordprocessingShape">
                    <wps:wsp>
                      <wps:cNvPr id="728" name="Graphic 728"/>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09.359879pt;margin-top:11.440852pt;width:1.922707pt;height:14.47229pt;mso-position-horizontal-relative:page;mso-position-vertical-relative:paragraph;z-index:-21654528" id="docshape495" filled="true" fillcolor="#13182a" stroked="false">
                <v:fill type="solid"/>
                <w10:wrap type="none"/>
              </v:rect>
            </w:pict>
          </mc:Fallback>
        </mc:AlternateContent>
      </w:r>
      <w:r>
        <w:rPr>
          <w:rFonts w:ascii="Courier New"/>
          <w:i/>
          <w:color w:val="A1BFD3"/>
          <w:sz w:val="17"/>
          <w:shd w:fill="13182A" w:color="auto" w:val="clear"/>
        </w:rPr>
        <w:t>else</w:t>
      </w:r>
      <w:r>
        <w:rPr>
          <w:rFonts w:ascii="Courier New"/>
          <w:i/>
          <w:color w:val="A1BFD3"/>
          <w:sz w:val="17"/>
        </w:rPr>
        <w:t> </w:t>
      </w:r>
      <w:r>
        <w:rPr>
          <w:rFonts w:ascii="Courier New"/>
          <w:color w:val="9EA1B5"/>
          <w:sz w:val="17"/>
        </w:rPr>
        <w:t>{ </w:t>
      </w:r>
      <w:r>
        <w:rPr>
          <w:rFonts w:ascii="Courier New"/>
          <w:color w:val="CDBA95"/>
          <w:spacing w:val="-2"/>
          <w:w w:val="85"/>
          <w:sz w:val="17"/>
        </w:rPr>
        <w:t>Navigator</w:t>
      </w:r>
      <w:r>
        <w:rPr>
          <w:rFonts w:ascii="Courier New"/>
          <w:color w:val="A1BFD3"/>
          <w:spacing w:val="-2"/>
          <w:w w:val="85"/>
          <w:sz w:val="17"/>
        </w:rPr>
        <w:t>.</w:t>
      </w:r>
      <w:r>
        <w:rPr>
          <w:rFonts w:ascii="Courier New"/>
          <w:color w:val="8E9EC8"/>
          <w:spacing w:val="-2"/>
          <w:w w:val="85"/>
          <w:sz w:val="17"/>
        </w:rPr>
        <w:t>pop(context)</w:t>
      </w:r>
      <w:r>
        <w:rPr>
          <w:rFonts w:ascii="Courier New"/>
          <w:color w:val="A1BFD3"/>
          <w:spacing w:val="-2"/>
          <w:w w:val="85"/>
          <w:sz w:val="17"/>
        </w:rPr>
        <w:t>;</w:t>
      </w:r>
    </w:p>
    <w:p>
      <w:pPr>
        <w:pStyle w:val="BodyText"/>
        <w:spacing w:before="53"/>
        <w:rPr>
          <w:rFonts w:ascii="Courier New"/>
          <w:sz w:val="15"/>
        </w:rPr>
      </w:pPr>
    </w:p>
    <w:p>
      <w:pPr>
        <w:spacing w:before="0"/>
        <w:ind w:left="1616" w:right="0" w:firstLine="0"/>
        <w:jc w:val="left"/>
        <w:rPr>
          <w:sz w:val="15"/>
        </w:rPr>
      </w:pPr>
      <w:r>
        <w:rPr/>
        <mc:AlternateContent>
          <mc:Choice Requires="wps">
            <w:drawing>
              <wp:anchor distT="0" distB="0" distL="0" distR="0" allowOverlap="1" layoutInCell="1" locked="0" behindDoc="1" simplePos="0" relativeHeight="481662464">
                <wp:simplePos x="0" y="0"/>
                <wp:positionH relativeFrom="page">
                  <wp:posOffset>1424816</wp:posOffset>
                </wp:positionH>
                <wp:positionV relativeFrom="paragraph">
                  <wp:posOffset>116245</wp:posOffset>
                </wp:positionV>
                <wp:extent cx="12700" cy="184150"/>
                <wp:effectExtent l="0" t="0" r="0" b="0"/>
                <wp:wrapNone/>
                <wp:docPr id="729" name="Graphic 729"/>
                <wp:cNvGraphicFramePr>
                  <a:graphicFrameLocks/>
                </wp:cNvGraphicFramePr>
                <a:graphic>
                  <a:graphicData uri="http://schemas.microsoft.com/office/word/2010/wordprocessingShape">
                    <wps:wsp>
                      <wps:cNvPr id="729" name="Graphic 729"/>
                      <wps:cNvSpPr/>
                      <wps:spPr>
                        <a:xfrm>
                          <a:off x="0" y="0"/>
                          <a:ext cx="12700" cy="184150"/>
                        </a:xfrm>
                        <a:custGeom>
                          <a:avLst/>
                          <a:gdLst/>
                          <a:ahLst/>
                          <a:cxnLst/>
                          <a:rect l="l" t="t" r="r" b="b"/>
                          <a:pathLst>
                            <a:path w="12700" h="184150">
                              <a:moveTo>
                                <a:pt x="12209" y="183798"/>
                              </a:moveTo>
                              <a:lnTo>
                                <a:pt x="0" y="183798"/>
                              </a:lnTo>
                              <a:lnTo>
                                <a:pt x="0" y="0"/>
                              </a:lnTo>
                              <a:lnTo>
                                <a:pt x="12209" y="0"/>
                              </a:lnTo>
                              <a:lnTo>
                                <a:pt x="1220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12.190269pt;margin-top:9.153217pt;width:.961354pt;height:14.47229pt;mso-position-horizontal-relative:page;mso-position-vertical-relative:paragraph;z-index:-21654016" id="docshape496"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2976">
                <wp:simplePos x="0" y="0"/>
                <wp:positionH relativeFrom="page">
                  <wp:posOffset>2081859</wp:posOffset>
                </wp:positionH>
                <wp:positionV relativeFrom="paragraph">
                  <wp:posOffset>116245</wp:posOffset>
                </wp:positionV>
                <wp:extent cx="15875" cy="184150"/>
                <wp:effectExtent l="0" t="0" r="0" b="0"/>
                <wp:wrapNone/>
                <wp:docPr id="730" name="Graphic 730"/>
                <wp:cNvGraphicFramePr>
                  <a:graphicFrameLocks/>
                </wp:cNvGraphicFramePr>
                <a:graphic>
                  <a:graphicData uri="http://schemas.microsoft.com/office/word/2010/wordprocessingShape">
                    <wps:wsp>
                      <wps:cNvPr id="730" name="Graphic 730"/>
                      <wps:cNvSpPr/>
                      <wps:spPr>
                        <a:xfrm>
                          <a:off x="0" y="0"/>
                          <a:ext cx="15875" cy="184150"/>
                        </a:xfrm>
                        <a:custGeom>
                          <a:avLst/>
                          <a:gdLst/>
                          <a:ahLst/>
                          <a:cxnLst/>
                          <a:rect l="l" t="t" r="r" b="b"/>
                          <a:pathLst>
                            <a:path w="15875" h="184150">
                              <a:moveTo>
                                <a:pt x="15261" y="183798"/>
                              </a:moveTo>
                              <a:lnTo>
                                <a:pt x="0" y="183798"/>
                              </a:lnTo>
                              <a:lnTo>
                                <a:pt x="0" y="0"/>
                              </a:lnTo>
                              <a:lnTo>
                                <a:pt x="15261" y="0"/>
                              </a:lnTo>
                              <a:lnTo>
                                <a:pt x="15261"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63.925919pt;margin-top:9.153217pt;width:1.201692pt;height:14.47229pt;mso-position-horizontal-relative:page;mso-position-vertical-relative:paragraph;z-index:-21653504" id="docshape497"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3488">
                <wp:simplePos x="0" y="0"/>
                <wp:positionH relativeFrom="page">
                  <wp:posOffset>3223598</wp:posOffset>
                </wp:positionH>
                <wp:positionV relativeFrom="paragraph">
                  <wp:posOffset>116245</wp:posOffset>
                </wp:positionV>
                <wp:extent cx="24765" cy="184150"/>
                <wp:effectExtent l="0" t="0" r="0" b="0"/>
                <wp:wrapNone/>
                <wp:docPr id="731" name="Graphic 731"/>
                <wp:cNvGraphicFramePr>
                  <a:graphicFrameLocks/>
                </wp:cNvGraphicFramePr>
                <a:graphic>
                  <a:graphicData uri="http://schemas.microsoft.com/office/word/2010/wordprocessingShape">
                    <wps:wsp>
                      <wps:cNvPr id="731" name="Graphic 731"/>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53.826691pt;margin-top:9.153217pt;width:1.922707pt;height:14.47229pt;mso-position-horizontal-relative:page;mso-position-vertical-relative:paragraph;z-index:-21652992" id="docshape498" filled="true" fillcolor="#13182a" stroked="false">
                <v:fill type="solid"/>
                <w10:wrap type="none"/>
              </v:rect>
            </w:pict>
          </mc:Fallback>
        </mc:AlternateContent>
      </w:r>
      <w:r>
        <w:rPr>
          <w:color w:val="9EA1B5"/>
          <w:spacing w:val="-5"/>
          <w:sz w:val="15"/>
        </w:rPr>
        <w:t>},</w:t>
      </w:r>
    </w:p>
    <w:p>
      <w:pPr>
        <w:spacing w:line="276" w:lineRule="auto" w:before="43"/>
        <w:ind w:left="1609" w:right="6054" w:firstLine="9"/>
        <w:jc w:val="left"/>
        <w:rPr>
          <w:rFonts w:ascii="Courier New"/>
          <w:sz w:val="17"/>
        </w:rPr>
      </w:pPr>
      <w:r>
        <w:rPr/>
        <mc:AlternateContent>
          <mc:Choice Requires="wps">
            <w:drawing>
              <wp:anchor distT="0" distB="0" distL="0" distR="0" allowOverlap="1" layoutInCell="1" locked="0" behindDoc="1" simplePos="0" relativeHeight="481664000">
                <wp:simplePos x="0" y="0"/>
                <wp:positionH relativeFrom="page">
                  <wp:posOffset>1482349</wp:posOffset>
                </wp:positionH>
                <wp:positionV relativeFrom="paragraph">
                  <wp:posOffset>147085</wp:posOffset>
                </wp:positionV>
                <wp:extent cx="12700" cy="184150"/>
                <wp:effectExtent l="0" t="0" r="0" b="0"/>
                <wp:wrapNone/>
                <wp:docPr id="732" name="Graphic 732"/>
                <wp:cNvGraphicFramePr>
                  <a:graphicFrameLocks/>
                </wp:cNvGraphicFramePr>
                <a:graphic>
                  <a:graphicData uri="http://schemas.microsoft.com/office/word/2010/wordprocessingShape">
                    <wps:wsp>
                      <wps:cNvPr id="732" name="Graphic 732"/>
                      <wps:cNvSpPr/>
                      <wps:spPr>
                        <a:xfrm>
                          <a:off x="0" y="0"/>
                          <a:ext cx="12700" cy="184150"/>
                        </a:xfrm>
                        <a:custGeom>
                          <a:avLst/>
                          <a:gdLst/>
                          <a:ahLst/>
                          <a:cxnLst/>
                          <a:rect l="l" t="t" r="r" b="b"/>
                          <a:pathLst>
                            <a:path w="12700" h="184150">
                              <a:moveTo>
                                <a:pt x="12209" y="183798"/>
                              </a:moveTo>
                              <a:lnTo>
                                <a:pt x="0" y="183798"/>
                              </a:lnTo>
                              <a:lnTo>
                                <a:pt x="0" y="0"/>
                              </a:lnTo>
                              <a:lnTo>
                                <a:pt x="12209" y="0"/>
                              </a:lnTo>
                              <a:lnTo>
                                <a:pt x="12209"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116.720444pt;margin-top:11.581535pt;width:.961354pt;height:14.47229pt;mso-position-horizontal-relative:page;mso-position-vertical-relative:paragraph;z-index:-21652480" id="docshape499"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4512">
                <wp:simplePos x="0" y="0"/>
                <wp:positionH relativeFrom="page">
                  <wp:posOffset>2193603</wp:posOffset>
                </wp:positionH>
                <wp:positionV relativeFrom="paragraph">
                  <wp:posOffset>147085</wp:posOffset>
                </wp:positionV>
                <wp:extent cx="749300" cy="184150"/>
                <wp:effectExtent l="0" t="0" r="0" b="0"/>
                <wp:wrapNone/>
                <wp:docPr id="733" name="Group 733"/>
                <wp:cNvGraphicFramePr>
                  <a:graphicFrameLocks/>
                </wp:cNvGraphicFramePr>
                <a:graphic>
                  <a:graphicData uri="http://schemas.microsoft.com/office/word/2010/wordprocessingGroup">
                    <wpg:wgp>
                      <wpg:cNvPr id="733" name="Group 733"/>
                      <wpg:cNvGrpSpPr/>
                      <wpg:grpSpPr>
                        <a:xfrm>
                          <a:off x="0" y="0"/>
                          <a:ext cx="749300" cy="184150"/>
                          <a:chExt cx="749300" cy="184150"/>
                        </a:xfrm>
                      </wpg:grpSpPr>
                      <wps:wsp>
                        <wps:cNvPr id="734" name="Graphic 734"/>
                        <wps:cNvSpPr/>
                        <wps:spPr>
                          <a:xfrm>
                            <a:off x="0" y="0"/>
                            <a:ext cx="156210" cy="184150"/>
                          </a:xfrm>
                          <a:custGeom>
                            <a:avLst/>
                            <a:gdLst/>
                            <a:ahLst/>
                            <a:cxnLst/>
                            <a:rect l="l" t="t" r="r" b="b"/>
                            <a:pathLst>
                              <a:path w="156210" h="184150">
                                <a:moveTo>
                                  <a:pt x="155852" y="183798"/>
                                </a:moveTo>
                                <a:lnTo>
                                  <a:pt x="0" y="183798"/>
                                </a:lnTo>
                                <a:lnTo>
                                  <a:pt x="0" y="0"/>
                                </a:lnTo>
                                <a:lnTo>
                                  <a:pt x="155852" y="0"/>
                                </a:lnTo>
                                <a:lnTo>
                                  <a:pt x="155852" y="183798"/>
                                </a:lnTo>
                                <a:close/>
                              </a:path>
                            </a:pathLst>
                          </a:custGeom>
                          <a:solidFill>
                            <a:srgbClr val="1C150C"/>
                          </a:solidFill>
                        </wps:spPr>
                        <wps:bodyPr wrap="square" lIns="0" tIns="0" rIns="0" bIns="0" rtlCol="0">
                          <a:prstTxWarp prst="textNoShape">
                            <a:avLst/>
                          </a:prstTxWarp>
                          <a:noAutofit/>
                        </wps:bodyPr>
                      </wps:wsp>
                      <wps:wsp>
                        <wps:cNvPr id="735" name="Graphic 735"/>
                        <wps:cNvSpPr/>
                        <wps:spPr>
                          <a:xfrm>
                            <a:off x="174259" y="0"/>
                            <a:ext cx="40005" cy="184150"/>
                          </a:xfrm>
                          <a:custGeom>
                            <a:avLst/>
                            <a:gdLst/>
                            <a:ahLst/>
                            <a:cxnLst/>
                            <a:rect l="l" t="t" r="r" b="b"/>
                            <a:pathLst>
                              <a:path w="40005" h="184150">
                                <a:moveTo>
                                  <a:pt x="39679" y="183798"/>
                                </a:moveTo>
                                <a:lnTo>
                                  <a:pt x="0" y="183798"/>
                                </a:lnTo>
                                <a:lnTo>
                                  <a:pt x="0" y="0"/>
                                </a:lnTo>
                                <a:lnTo>
                                  <a:pt x="39679" y="0"/>
                                </a:lnTo>
                                <a:lnTo>
                                  <a:pt x="39679" y="183798"/>
                                </a:lnTo>
                                <a:close/>
                              </a:path>
                            </a:pathLst>
                          </a:custGeom>
                          <a:solidFill>
                            <a:srgbClr val="132615"/>
                          </a:solidFill>
                        </wps:spPr>
                        <wps:bodyPr wrap="square" lIns="0" tIns="0" rIns="0" bIns="0" rtlCol="0">
                          <a:prstTxWarp prst="textNoShape">
                            <a:avLst/>
                          </a:prstTxWarp>
                          <a:noAutofit/>
                        </wps:bodyPr>
                      </wps:wsp>
                      <wps:wsp>
                        <wps:cNvPr id="736" name="Graphic 736"/>
                        <wps:cNvSpPr/>
                        <wps:spPr>
                          <a:xfrm>
                            <a:off x="232345" y="0"/>
                            <a:ext cx="516890" cy="184150"/>
                          </a:xfrm>
                          <a:custGeom>
                            <a:avLst/>
                            <a:gdLst/>
                            <a:ahLst/>
                            <a:cxnLst/>
                            <a:rect l="l" t="t" r="r" b="b"/>
                            <a:pathLst>
                              <a:path w="516890" h="184150">
                                <a:moveTo>
                                  <a:pt x="516801" y="183798"/>
                                </a:moveTo>
                                <a:lnTo>
                                  <a:pt x="0" y="183798"/>
                                </a:lnTo>
                                <a:lnTo>
                                  <a:pt x="0" y="0"/>
                                </a:lnTo>
                                <a:lnTo>
                                  <a:pt x="516801" y="0"/>
                                </a:lnTo>
                                <a:lnTo>
                                  <a:pt x="516801" y="183798"/>
                                </a:lnTo>
                                <a:close/>
                              </a:path>
                            </a:pathLst>
                          </a:custGeom>
                          <a:solidFill>
                            <a:srgbClr val="1C150C"/>
                          </a:solidFill>
                        </wps:spPr>
                        <wps:bodyPr wrap="square" lIns="0" tIns="0" rIns="0" bIns="0" rtlCol="0">
                          <a:prstTxWarp prst="textNoShape">
                            <a:avLst/>
                          </a:prstTxWarp>
                          <a:noAutofit/>
                        </wps:bodyPr>
                      </wps:wsp>
                    </wpg:wgp>
                  </a:graphicData>
                </a:graphic>
              </wp:anchor>
            </w:drawing>
          </mc:Choice>
          <mc:Fallback>
            <w:pict>
              <v:group style="position:absolute;margin-left:172.724701pt;margin-top:11.581535pt;width:59pt;height:14.5pt;mso-position-horizontal-relative:page;mso-position-vertical-relative:paragraph;z-index:-21651968" id="docshapegroup500" coordorigin="3454,232" coordsize="1180,290">
                <v:rect style="position:absolute;left:3454;top:231;width:246;height:290" id="docshape501" filled="true" fillcolor="#1c150c" stroked="false">
                  <v:fill type="solid"/>
                </v:rect>
                <v:rect style="position:absolute;left:3728;top:231;width:63;height:290" id="docshape502" filled="true" fillcolor="#132615" stroked="false">
                  <v:fill type="solid"/>
                </v:rect>
                <v:rect style="position:absolute;left:3820;top:231;width:814;height:290" id="docshape503" filled="true" fillcolor="#1c150c" stroked="false">
                  <v:fill type="solid"/>
                </v:rect>
                <w10:wrap type="none"/>
              </v:group>
            </w:pict>
          </mc:Fallback>
        </mc:AlternateContent>
      </w:r>
      <w:r>
        <w:rPr/>
        <mc:AlternateContent>
          <mc:Choice Requires="wps">
            <w:drawing>
              <wp:anchor distT="0" distB="0" distL="0" distR="0" allowOverlap="1" layoutInCell="1" locked="0" behindDoc="1" simplePos="0" relativeHeight="481665024">
                <wp:simplePos x="0" y="0"/>
                <wp:positionH relativeFrom="page">
                  <wp:posOffset>3051036</wp:posOffset>
                </wp:positionH>
                <wp:positionV relativeFrom="paragraph">
                  <wp:posOffset>147085</wp:posOffset>
                </wp:positionV>
                <wp:extent cx="24765" cy="184150"/>
                <wp:effectExtent l="0" t="0" r="0" b="0"/>
                <wp:wrapNone/>
                <wp:docPr id="737" name="Graphic 737"/>
                <wp:cNvGraphicFramePr>
                  <a:graphicFrameLocks/>
                </wp:cNvGraphicFramePr>
                <a:graphic>
                  <a:graphicData uri="http://schemas.microsoft.com/office/word/2010/wordprocessingShape">
                    <wps:wsp>
                      <wps:cNvPr id="737" name="Graphic 737"/>
                      <wps:cNvSpPr/>
                      <wps:spPr>
                        <a:xfrm>
                          <a:off x="0" y="0"/>
                          <a:ext cx="24765" cy="184150"/>
                        </a:xfrm>
                        <a:custGeom>
                          <a:avLst/>
                          <a:gdLst/>
                          <a:ahLst/>
                          <a:cxnLst/>
                          <a:rect l="l" t="t" r="r" b="b"/>
                          <a:pathLst>
                            <a:path w="24765" h="184150">
                              <a:moveTo>
                                <a:pt x="24418" y="183798"/>
                              </a:moveTo>
                              <a:lnTo>
                                <a:pt x="0" y="183798"/>
                              </a:lnTo>
                              <a:lnTo>
                                <a:pt x="0" y="0"/>
                              </a:lnTo>
                              <a:lnTo>
                                <a:pt x="24418" y="0"/>
                              </a:lnTo>
                              <a:lnTo>
                                <a:pt x="24418" y="183798"/>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240.239059pt;margin-top:11.581535pt;width:1.922707pt;height:14.47229pt;mso-position-horizontal-relative:page;mso-position-vertical-relative:paragraph;z-index:-21651456" id="docshape504" filled="true" fillcolor="#13182a" stroked="false">
                <v:fill type="solid"/>
                <w10:wrap type="none"/>
              </v:rect>
            </w:pict>
          </mc:Fallback>
        </mc:AlternateContent>
      </w:r>
      <w:r>
        <w:rPr/>
        <mc:AlternateContent>
          <mc:Choice Requires="wps">
            <w:drawing>
              <wp:anchor distT="0" distB="0" distL="0" distR="0" allowOverlap="1" layoutInCell="1" locked="0" behindDoc="1" simplePos="0" relativeHeight="481665536">
                <wp:simplePos x="0" y="0"/>
                <wp:positionH relativeFrom="page">
                  <wp:posOffset>1120461</wp:posOffset>
                </wp:positionH>
                <wp:positionV relativeFrom="paragraph">
                  <wp:posOffset>305273</wp:posOffset>
                </wp:positionV>
                <wp:extent cx="21590" cy="120014"/>
                <wp:effectExtent l="0" t="0" r="0" b="0"/>
                <wp:wrapNone/>
                <wp:docPr id="738" name="Graphic 738"/>
                <wp:cNvGraphicFramePr>
                  <a:graphicFrameLocks/>
                </wp:cNvGraphicFramePr>
                <a:graphic>
                  <a:graphicData uri="http://schemas.microsoft.com/office/word/2010/wordprocessingShape">
                    <wps:wsp>
                      <wps:cNvPr id="738" name="Graphic 738"/>
                      <wps:cNvSpPr/>
                      <wps:spPr>
                        <a:xfrm>
                          <a:off x="0" y="0"/>
                          <a:ext cx="21590" cy="120014"/>
                        </a:xfrm>
                        <a:custGeom>
                          <a:avLst/>
                          <a:gdLst/>
                          <a:ahLst/>
                          <a:cxnLst/>
                          <a:rect l="l" t="t" r="r" b="b"/>
                          <a:pathLst>
                            <a:path w="21590" h="120014">
                              <a:moveTo>
                                <a:pt x="21366" y="119812"/>
                              </a:moveTo>
                              <a:lnTo>
                                <a:pt x="0" y="119812"/>
                              </a:lnTo>
                              <a:lnTo>
                                <a:pt x="0" y="0"/>
                              </a:lnTo>
                              <a:lnTo>
                                <a:pt x="21366" y="0"/>
                              </a:lnTo>
                              <a:lnTo>
                                <a:pt x="21366" y="119812"/>
                              </a:lnTo>
                              <a:close/>
                            </a:path>
                          </a:pathLst>
                        </a:custGeom>
                        <a:solidFill>
                          <a:srgbClr val="13182A"/>
                        </a:solidFill>
                      </wps:spPr>
                      <wps:bodyPr wrap="square" lIns="0" tIns="0" rIns="0" bIns="0" rtlCol="0">
                        <a:prstTxWarp prst="textNoShape">
                          <a:avLst/>
                        </a:prstTxWarp>
                        <a:noAutofit/>
                      </wps:bodyPr>
                    </wps:wsp>
                  </a:graphicData>
                </a:graphic>
              </wp:anchor>
            </w:drawing>
          </mc:Choice>
          <mc:Fallback>
            <w:pict>
              <v:rect style="position:absolute;margin-left:88.225281pt;margin-top:24.037319pt;width:1.682369pt;height:9.434083pt;mso-position-horizontal-relative:page;mso-position-vertical-relative:paragraph;z-index:-21650944" id="docshape505" filled="true" fillcolor="#13182a" stroked="false">
                <v:fill type="solid"/>
                <w10:wrap type="none"/>
              </v:rect>
            </w:pict>
          </mc:Fallback>
        </mc:AlternateContent>
      </w:r>
      <w:r>
        <w:rPr>
          <w:rFonts w:ascii="Courier New"/>
          <w:color w:val="9EA1B5"/>
          <w:spacing w:val="-2"/>
          <w:w w:val="90"/>
          <w:sz w:val="17"/>
        </w:rPr>
        <w:t>icon</w:t>
      </w:r>
      <w:r>
        <w:rPr>
          <w:rFonts w:ascii="Courier New"/>
          <w:color w:val="A1BFD3"/>
          <w:spacing w:val="-2"/>
          <w:w w:val="90"/>
          <w:sz w:val="17"/>
        </w:rPr>
        <w:t>:</w:t>
      </w:r>
      <w:r>
        <w:rPr>
          <w:rFonts w:ascii="Courier New"/>
          <w:color w:val="A1BFD3"/>
          <w:spacing w:val="-53"/>
          <w:w w:val="90"/>
          <w:sz w:val="17"/>
        </w:rPr>
        <w:t> </w:t>
      </w:r>
      <w:r>
        <w:rPr>
          <w:rFonts w:ascii="Courier New"/>
          <w:color w:val="CDBA95"/>
          <w:spacing w:val="-2"/>
          <w:w w:val="90"/>
          <w:sz w:val="17"/>
        </w:rPr>
        <w:t>Icon</w:t>
      </w:r>
      <w:r>
        <w:rPr>
          <w:rFonts w:ascii="Courier New"/>
          <w:color w:val="9EA1B5"/>
          <w:spacing w:val="-2"/>
          <w:w w:val="90"/>
          <w:sz w:val="17"/>
        </w:rPr>
        <w:t>(</w:t>
      </w:r>
      <w:r>
        <w:rPr>
          <w:rFonts w:ascii="Courier New"/>
          <w:color w:val="CDBA95"/>
          <w:spacing w:val="-2"/>
          <w:w w:val="90"/>
          <w:sz w:val="17"/>
        </w:rPr>
        <w:t>Icons</w:t>
      </w:r>
      <w:r>
        <w:rPr>
          <w:rFonts w:ascii="Courier New"/>
          <w:color w:val="A1BFD3"/>
          <w:spacing w:val="-2"/>
          <w:w w:val="90"/>
          <w:sz w:val="17"/>
        </w:rPr>
        <w:t>.</w:t>
      </w:r>
      <w:r>
        <w:rPr>
          <w:rFonts w:ascii="Courier New"/>
          <w:color w:val="9EA1B5"/>
          <w:spacing w:val="-2"/>
          <w:w w:val="90"/>
          <w:sz w:val="17"/>
        </w:rPr>
        <w:t>camera_alt_rounded)</w:t>
      </w:r>
      <w:r>
        <w:rPr>
          <w:rFonts w:ascii="Courier New"/>
          <w:color w:val="A1BFD3"/>
          <w:spacing w:val="-2"/>
          <w:w w:val="90"/>
          <w:sz w:val="17"/>
        </w:rPr>
        <w:t>, </w:t>
      </w:r>
      <w:r>
        <w:rPr>
          <w:rFonts w:ascii="Courier New"/>
          <w:color w:val="9EA1B5"/>
          <w:spacing w:val="-6"/>
          <w:sz w:val="17"/>
        </w:rPr>
        <w:t>label</w:t>
      </w:r>
      <w:r>
        <w:rPr>
          <w:rFonts w:ascii="Courier New"/>
          <w:color w:val="A1BFD3"/>
          <w:spacing w:val="-6"/>
          <w:sz w:val="17"/>
        </w:rPr>
        <w:t>:</w:t>
      </w:r>
      <w:r>
        <w:rPr>
          <w:rFonts w:ascii="Courier New"/>
          <w:color w:val="A1BFD3"/>
          <w:spacing w:val="-57"/>
          <w:sz w:val="17"/>
        </w:rPr>
        <w:t> </w:t>
      </w:r>
      <w:r>
        <w:rPr>
          <w:rFonts w:ascii="Courier New"/>
          <w:color w:val="9EA1B5"/>
          <w:spacing w:val="-6"/>
          <w:sz w:val="17"/>
        </w:rPr>
        <w:t>const </w:t>
      </w:r>
      <w:r>
        <w:rPr>
          <w:rFonts w:ascii="Courier New"/>
          <w:color w:val="CDBA95"/>
          <w:spacing w:val="-6"/>
          <w:sz w:val="17"/>
        </w:rPr>
        <w:t>Text</w:t>
      </w:r>
      <w:r>
        <w:rPr>
          <w:rFonts w:ascii="Courier New"/>
          <w:color w:val="9EA1B5"/>
          <w:spacing w:val="-6"/>
          <w:sz w:val="17"/>
        </w:rPr>
        <w:t>(</w:t>
      </w:r>
      <w:r>
        <w:rPr>
          <w:rFonts w:ascii="Courier New"/>
          <w:color w:val="BACCAA"/>
          <w:spacing w:val="-6"/>
          <w:sz w:val="17"/>
        </w:rPr>
        <w:t>'Take</w:t>
      </w:r>
      <w:r>
        <w:rPr>
          <w:rFonts w:ascii="Courier New"/>
          <w:color w:val="BACCAA"/>
          <w:spacing w:val="-35"/>
          <w:sz w:val="17"/>
        </w:rPr>
        <w:t> </w:t>
      </w:r>
      <w:r>
        <w:rPr>
          <w:rFonts w:ascii="Courier New"/>
          <w:color w:val="BACCAA"/>
          <w:spacing w:val="-6"/>
          <w:sz w:val="17"/>
        </w:rPr>
        <w:t>a</w:t>
      </w:r>
      <w:r>
        <w:rPr>
          <w:rFonts w:ascii="Courier New"/>
          <w:color w:val="BACCAA"/>
          <w:spacing w:val="-18"/>
          <w:sz w:val="17"/>
        </w:rPr>
        <w:t> </w:t>
      </w:r>
      <w:r>
        <w:rPr>
          <w:rFonts w:ascii="Courier New"/>
          <w:color w:val="BACCAA"/>
          <w:spacing w:val="-6"/>
          <w:sz w:val="17"/>
        </w:rPr>
        <w:t>Photo'</w:t>
      </w:r>
      <w:r>
        <w:rPr>
          <w:rFonts w:ascii="Courier New"/>
          <w:color w:val="9EA1B5"/>
          <w:spacing w:val="-6"/>
          <w:sz w:val="17"/>
        </w:rPr>
        <w:t>)</w:t>
      </w:r>
      <w:r>
        <w:rPr>
          <w:rFonts w:ascii="Courier New"/>
          <w:color w:val="A1BFD3"/>
          <w:spacing w:val="-6"/>
          <w:sz w:val="17"/>
        </w:rPr>
        <w:t>,</w:t>
      </w:r>
    </w:p>
    <w:p>
      <w:pPr>
        <w:spacing w:before="10"/>
        <w:ind w:left="1453" w:right="0" w:firstLine="0"/>
        <w:jc w:val="left"/>
        <w:rPr>
          <w:sz w:val="14"/>
        </w:rPr>
      </w:pPr>
      <w:r>
        <w:rPr>
          <w:color w:val="9EA1B5"/>
          <w:spacing w:val="-5"/>
          <w:w w:val="150"/>
          <w:sz w:val="14"/>
        </w:rPr>
        <w:t>)</w:t>
      </w:r>
      <w:r>
        <w:rPr>
          <w:color w:val="A1BFD3"/>
          <w:spacing w:val="-5"/>
          <w:w w:val="150"/>
          <w:sz w:val="14"/>
        </w:rPr>
        <w:t>,</w:t>
      </w:r>
    </w:p>
    <w:p>
      <w:pPr>
        <w:spacing w:before="240"/>
        <w:ind w:left="842" w:right="0" w:firstLine="0"/>
        <w:jc w:val="left"/>
        <w:rPr>
          <w:sz w:val="22"/>
        </w:rPr>
      </w:pPr>
      <w:r>
        <w:rPr>
          <w:color w:val="0F0F0F"/>
          <w:sz w:val="22"/>
        </w:rPr>
        <w:t>Functions</w:t>
      </w:r>
      <w:r>
        <w:rPr>
          <w:color w:val="0F0F0F"/>
          <w:spacing w:val="2"/>
          <w:sz w:val="22"/>
        </w:rPr>
        <w:t> </w:t>
      </w:r>
      <w:r>
        <w:rPr>
          <w:color w:val="0F0F0F"/>
          <w:sz w:val="22"/>
        </w:rPr>
        <w:t>&amp;</w:t>
      </w:r>
      <w:r>
        <w:rPr>
          <w:color w:val="0F0F0F"/>
          <w:spacing w:val="-4"/>
          <w:sz w:val="22"/>
        </w:rPr>
        <w:t> </w:t>
      </w:r>
      <w:r>
        <w:rPr>
          <w:color w:val="0F0F0F"/>
          <w:spacing w:val="-2"/>
          <w:sz w:val="22"/>
        </w:rPr>
        <w:t>Features:</w:t>
      </w:r>
    </w:p>
    <w:p>
      <w:pPr>
        <w:pStyle w:val="BodyText"/>
        <w:spacing w:before="56"/>
        <w:rPr>
          <w:sz w:val="22"/>
        </w:rPr>
      </w:pPr>
    </w:p>
    <w:p>
      <w:pPr>
        <w:pStyle w:val="ListParagraph"/>
        <w:numPr>
          <w:ilvl w:val="0"/>
          <w:numId w:val="26"/>
        </w:numPr>
        <w:tabs>
          <w:tab w:pos="1207" w:val="left" w:leader="none"/>
        </w:tabs>
        <w:spacing w:line="240" w:lineRule="auto" w:before="0" w:after="0"/>
        <w:ind w:left="1207" w:right="0" w:hanging="364"/>
        <w:jc w:val="left"/>
        <w:rPr>
          <w:color w:val="0F0F0F"/>
          <w:sz w:val="22"/>
        </w:rPr>
      </w:pPr>
      <w:r>
        <w:rPr>
          <w:color w:val="0F0F0F"/>
          <w:sz w:val="22"/>
        </w:rPr>
        <w:t>Select</w:t>
      </w:r>
      <w:r>
        <w:rPr>
          <w:color w:val="0F0F0F"/>
          <w:spacing w:val="-1"/>
          <w:sz w:val="22"/>
        </w:rPr>
        <w:t> </w:t>
      </w:r>
      <w:r>
        <w:rPr>
          <w:color w:val="0F0F0F"/>
          <w:spacing w:val="-2"/>
          <w:sz w:val="22"/>
        </w:rPr>
        <w:t>crop.</w:t>
      </w:r>
    </w:p>
    <w:p>
      <w:pPr>
        <w:pStyle w:val="ListParagraph"/>
        <w:numPr>
          <w:ilvl w:val="0"/>
          <w:numId w:val="26"/>
        </w:numPr>
        <w:tabs>
          <w:tab w:pos="1203" w:val="left" w:leader="none"/>
        </w:tabs>
        <w:spacing w:line="240" w:lineRule="auto" w:before="64" w:after="0"/>
        <w:ind w:left="1203" w:right="0" w:hanging="360"/>
        <w:jc w:val="left"/>
        <w:rPr>
          <w:color w:val="0F0F0F"/>
          <w:sz w:val="22"/>
        </w:rPr>
      </w:pPr>
      <w:r>
        <w:rPr>
          <w:color w:val="0F0F0F"/>
          <w:sz w:val="22"/>
        </w:rPr>
        <w:t>Pass</w:t>
      </w:r>
      <w:r>
        <w:rPr>
          <w:color w:val="0F0F0F"/>
          <w:spacing w:val="2"/>
          <w:sz w:val="22"/>
        </w:rPr>
        <w:t> </w:t>
      </w:r>
      <w:r>
        <w:rPr>
          <w:color w:val="0F0F0F"/>
          <w:sz w:val="22"/>
        </w:rPr>
        <w:t>crop</w:t>
      </w:r>
      <w:r>
        <w:rPr>
          <w:color w:val="0F0F0F"/>
          <w:spacing w:val="1"/>
          <w:sz w:val="22"/>
        </w:rPr>
        <w:t> </w:t>
      </w:r>
      <w:r>
        <w:rPr>
          <w:color w:val="0F0F0F"/>
          <w:sz w:val="22"/>
        </w:rPr>
        <w:t>type to</w:t>
      </w:r>
      <w:r>
        <w:rPr>
          <w:color w:val="0F0F0F"/>
          <w:spacing w:val="-7"/>
          <w:sz w:val="22"/>
        </w:rPr>
        <w:t> </w:t>
      </w:r>
      <w:r>
        <w:rPr>
          <w:color w:val="0F0F0F"/>
          <w:sz w:val="22"/>
        </w:rPr>
        <w:t>image</w:t>
      </w:r>
      <w:r>
        <w:rPr>
          <w:color w:val="0F0F0F"/>
          <w:spacing w:val="-1"/>
          <w:sz w:val="22"/>
        </w:rPr>
        <w:t> </w:t>
      </w:r>
      <w:r>
        <w:rPr>
          <w:color w:val="0F0F0F"/>
          <w:spacing w:val="-2"/>
          <w:sz w:val="22"/>
        </w:rPr>
        <w:t>classifier.</w:t>
      </w:r>
    </w:p>
    <w:p>
      <w:pPr>
        <w:pStyle w:val="ListParagraph"/>
        <w:numPr>
          <w:ilvl w:val="0"/>
          <w:numId w:val="26"/>
        </w:numPr>
        <w:tabs>
          <w:tab w:pos="1203" w:val="left" w:leader="none"/>
        </w:tabs>
        <w:spacing w:line="240" w:lineRule="auto" w:before="64" w:after="0"/>
        <w:ind w:left="1203" w:right="0" w:hanging="360"/>
        <w:jc w:val="left"/>
        <w:rPr>
          <w:color w:val="0F0F0F"/>
          <w:sz w:val="22"/>
        </w:rPr>
      </w:pPr>
      <w:r>
        <w:rPr>
          <w:color w:val="0F0F0F"/>
          <w:spacing w:val="-2"/>
          <w:sz w:val="22"/>
        </w:rPr>
        <w:t>DialogBox</w:t>
      </w:r>
    </w:p>
    <w:p>
      <w:pPr>
        <w:spacing w:after="0" w:line="240" w:lineRule="auto"/>
        <w:jc w:val="left"/>
        <w:rPr>
          <w:sz w:val="22"/>
        </w:rPr>
        <w:sectPr>
          <w:headerReference w:type="default" r:id="rId183"/>
          <w:footerReference w:type="default" r:id="rId184"/>
          <w:pgSz w:w="11910" w:h="16840"/>
          <w:pgMar w:header="658" w:footer="1400" w:top="920" w:bottom="1600" w:left="240" w:right="220"/>
        </w:sectPr>
      </w:pPr>
    </w:p>
    <w:p>
      <w:pPr>
        <w:spacing w:line="224" w:lineRule="exact" w:before="0"/>
        <w:ind w:left="1564" w:right="0" w:firstLine="0"/>
        <w:jc w:val="left"/>
        <w:rPr>
          <w:sz w:val="19"/>
        </w:rPr>
      </w:pPr>
      <w:r>
        <w:rPr/>
        <w:drawing>
          <wp:anchor distT="0" distB="0" distL="0" distR="0" allowOverlap="1" layoutInCell="1" locked="0" behindDoc="0" simplePos="0" relativeHeight="15847424">
            <wp:simplePos x="0" y="0"/>
            <wp:positionH relativeFrom="page">
              <wp:posOffset>591312</wp:posOffset>
            </wp:positionH>
            <wp:positionV relativeFrom="page">
              <wp:posOffset>455676</wp:posOffset>
            </wp:positionV>
            <wp:extent cx="486156" cy="361187"/>
            <wp:effectExtent l="0" t="0" r="0" b="0"/>
            <wp:wrapNone/>
            <wp:docPr id="739" name="Image 739"/>
            <wp:cNvGraphicFramePr>
              <a:graphicFrameLocks/>
            </wp:cNvGraphicFramePr>
            <a:graphic>
              <a:graphicData uri="http://schemas.openxmlformats.org/drawingml/2006/picture">
                <pic:pic>
                  <pic:nvPicPr>
                    <pic:cNvPr id="739" name="Image 739"/>
                    <pic:cNvPicPr/>
                  </pic:nvPicPr>
                  <pic:blipFill>
                    <a:blip r:embed="rId6" cstate="print"/>
                    <a:stretch>
                      <a:fillRect/>
                    </a:stretch>
                  </pic:blipFill>
                  <pic:spPr>
                    <a:xfrm>
                      <a:off x="0" y="0"/>
                      <a:ext cx="486156" cy="361187"/>
                    </a:xfrm>
                    <a:prstGeom prst="rect">
                      <a:avLst/>
                    </a:prstGeom>
                  </pic:spPr>
                </pic:pic>
              </a:graphicData>
            </a:graphic>
          </wp:anchor>
        </w:drawing>
      </w:r>
      <w:r>
        <w:rPr>
          <w:b/>
          <w:color w:val="111111"/>
          <w:w w:val="105"/>
          <w:sz w:val="19"/>
        </w:rPr>
        <w:t>Group</w:t>
      </w:r>
      <w:r>
        <w:rPr>
          <w:b/>
          <w:color w:val="111111"/>
          <w:spacing w:val="-2"/>
          <w:w w:val="105"/>
          <w:sz w:val="19"/>
        </w:rPr>
        <w:t> </w:t>
      </w:r>
      <w:r>
        <w:rPr>
          <w:b/>
          <w:color w:val="111111"/>
          <w:w w:val="105"/>
          <w:sz w:val="19"/>
        </w:rPr>
        <w:t>C</w:t>
      </w:r>
      <w:r>
        <w:rPr>
          <w:b/>
          <w:color w:val="111111"/>
          <w:spacing w:val="-10"/>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4"/>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3"/>
          <w:w w:val="105"/>
          <w:sz w:val="19"/>
        </w:rPr>
        <w:t> </w:t>
      </w:r>
      <w:r>
        <w:rPr>
          <w:color w:val="111111"/>
          <w:w w:val="105"/>
          <w:sz w:val="19"/>
        </w:rPr>
        <w:t>Detection</w:t>
      </w:r>
      <w:r>
        <w:rPr>
          <w:color w:val="111111"/>
          <w:spacing w:val="7"/>
          <w:w w:val="105"/>
          <w:sz w:val="19"/>
        </w:rPr>
        <w:t> </w:t>
      </w:r>
      <w:r>
        <w:rPr>
          <w:color w:val="111111"/>
          <w:w w:val="105"/>
          <w:sz w:val="19"/>
        </w:rPr>
        <w:t>Mobile App</w:t>
      </w:r>
      <w:r>
        <w:rPr>
          <w:color w:val="111111"/>
          <w:spacing w:val="-6"/>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p>
      <w:pPr>
        <w:pStyle w:val="BodyText"/>
        <w:spacing w:before="53"/>
        <w:rPr>
          <w:sz w:val="19"/>
        </w:rPr>
      </w:pPr>
    </w:p>
    <w:p>
      <w:pPr>
        <w:numPr>
          <w:ilvl w:val="4"/>
          <w:numId w:val="28"/>
        </w:numPr>
        <w:tabs>
          <w:tab w:pos="1854" w:val="left" w:leader="none"/>
        </w:tabs>
        <w:spacing w:before="0"/>
        <w:ind w:left="1854" w:right="0" w:hanging="1011"/>
        <w:jc w:val="left"/>
        <w:rPr>
          <w:b/>
          <w:sz w:val="23"/>
        </w:rPr>
      </w:pPr>
      <w:r>
        <w:rPr>
          <w:b/>
          <w:color w:val="111111"/>
          <w:spacing w:val="-5"/>
          <w:w w:val="105"/>
          <w:sz w:val="23"/>
        </w:rPr>
        <w:t>Map</w:t>
      </w:r>
    </w:p>
    <w:p>
      <w:pPr>
        <w:pStyle w:val="BodyText"/>
        <w:spacing w:before="4"/>
        <w:rPr>
          <w:b/>
          <w:sz w:val="12"/>
        </w:rPr>
      </w:pPr>
      <w:r>
        <w:rPr/>
        <w:drawing>
          <wp:anchor distT="0" distB="0" distL="0" distR="0" allowOverlap="1" layoutInCell="1" locked="0" behindDoc="1" simplePos="0" relativeHeight="487706112">
            <wp:simplePos x="0" y="0"/>
            <wp:positionH relativeFrom="page">
              <wp:posOffset>685800</wp:posOffset>
            </wp:positionH>
            <wp:positionV relativeFrom="paragraph">
              <wp:posOffset>105897</wp:posOffset>
            </wp:positionV>
            <wp:extent cx="6190540" cy="3739896"/>
            <wp:effectExtent l="0" t="0" r="0" b="0"/>
            <wp:wrapTopAndBottom/>
            <wp:docPr id="740" name="Image 740"/>
            <wp:cNvGraphicFramePr>
              <a:graphicFrameLocks/>
            </wp:cNvGraphicFramePr>
            <a:graphic>
              <a:graphicData uri="http://schemas.openxmlformats.org/drawingml/2006/picture">
                <pic:pic>
                  <pic:nvPicPr>
                    <pic:cNvPr id="740" name="Image 740"/>
                    <pic:cNvPicPr/>
                  </pic:nvPicPr>
                  <pic:blipFill>
                    <a:blip r:embed="rId185" cstate="print"/>
                    <a:stretch>
                      <a:fillRect/>
                    </a:stretch>
                  </pic:blipFill>
                  <pic:spPr>
                    <a:xfrm>
                      <a:off x="0" y="0"/>
                      <a:ext cx="6190540" cy="3739896"/>
                    </a:xfrm>
                    <a:prstGeom prst="rect">
                      <a:avLst/>
                    </a:prstGeom>
                  </pic:spPr>
                </pic:pic>
              </a:graphicData>
            </a:graphic>
          </wp:anchor>
        </w:drawing>
      </w:r>
    </w:p>
    <w:p>
      <w:pPr>
        <w:pStyle w:val="BodyText"/>
        <w:spacing w:before="12"/>
        <w:rPr>
          <w:b/>
          <w:sz w:val="23"/>
        </w:rPr>
      </w:pPr>
    </w:p>
    <w:p>
      <w:pPr>
        <w:spacing w:before="0"/>
        <w:ind w:left="843" w:right="0" w:firstLine="0"/>
        <w:jc w:val="left"/>
        <w:rPr>
          <w:sz w:val="22"/>
        </w:rPr>
      </w:pPr>
      <w:r>
        <w:rPr>
          <w:color w:val="111111"/>
          <w:sz w:val="22"/>
        </w:rPr>
        <w:t>Map</w:t>
      </w:r>
      <w:r>
        <w:rPr>
          <w:color w:val="111111"/>
          <w:spacing w:val="-2"/>
          <w:sz w:val="22"/>
        </w:rPr>
        <w:t> </w:t>
      </w:r>
      <w:r>
        <w:rPr>
          <w:color w:val="111111"/>
          <w:sz w:val="22"/>
        </w:rPr>
        <w:t>show the</w:t>
      </w:r>
      <w:r>
        <w:rPr>
          <w:color w:val="111111"/>
          <w:spacing w:val="-10"/>
          <w:sz w:val="22"/>
        </w:rPr>
        <w:t> </w:t>
      </w:r>
      <w:r>
        <w:rPr>
          <w:color w:val="111111"/>
          <w:sz w:val="22"/>
        </w:rPr>
        <w:t>user</w:t>
      </w:r>
      <w:r>
        <w:rPr>
          <w:color w:val="111111"/>
          <w:spacing w:val="-3"/>
          <w:sz w:val="22"/>
        </w:rPr>
        <w:t> </w:t>
      </w:r>
      <w:r>
        <w:rPr>
          <w:color w:val="111111"/>
          <w:sz w:val="22"/>
        </w:rPr>
        <w:t>the</w:t>
      </w:r>
      <w:r>
        <w:rPr>
          <w:color w:val="111111"/>
          <w:spacing w:val="-7"/>
          <w:sz w:val="22"/>
        </w:rPr>
        <w:t> </w:t>
      </w:r>
      <w:r>
        <w:rPr>
          <w:color w:val="111111"/>
          <w:sz w:val="22"/>
        </w:rPr>
        <w:t>locations</w:t>
      </w:r>
      <w:r>
        <w:rPr>
          <w:color w:val="111111"/>
          <w:spacing w:val="3"/>
          <w:sz w:val="22"/>
        </w:rPr>
        <w:t> </w:t>
      </w:r>
      <w:r>
        <w:rPr>
          <w:color w:val="111111"/>
          <w:sz w:val="22"/>
        </w:rPr>
        <w:t>where</w:t>
      </w:r>
      <w:r>
        <w:rPr>
          <w:color w:val="111111"/>
          <w:spacing w:val="-4"/>
          <w:sz w:val="22"/>
        </w:rPr>
        <w:t> </w:t>
      </w:r>
      <w:r>
        <w:rPr>
          <w:color w:val="111111"/>
          <w:sz w:val="22"/>
        </w:rPr>
        <w:t>disease</w:t>
      </w:r>
      <w:r>
        <w:rPr>
          <w:color w:val="111111"/>
          <w:spacing w:val="2"/>
          <w:sz w:val="22"/>
        </w:rPr>
        <w:t> </w:t>
      </w:r>
      <w:r>
        <w:rPr>
          <w:color w:val="111111"/>
          <w:sz w:val="22"/>
        </w:rPr>
        <w:t>have</w:t>
      </w:r>
      <w:r>
        <w:rPr>
          <w:color w:val="111111"/>
          <w:spacing w:val="1"/>
          <w:sz w:val="22"/>
        </w:rPr>
        <w:t> </w:t>
      </w:r>
      <w:r>
        <w:rPr>
          <w:color w:val="111111"/>
          <w:sz w:val="22"/>
        </w:rPr>
        <w:t>been </w:t>
      </w:r>
      <w:r>
        <w:rPr>
          <w:color w:val="111111"/>
          <w:spacing w:val="-2"/>
          <w:sz w:val="22"/>
        </w:rPr>
        <w:t>identified.</w:t>
      </w:r>
    </w:p>
    <w:p>
      <w:pPr>
        <w:pStyle w:val="BodyText"/>
        <w:rPr>
          <w:sz w:val="22"/>
        </w:rPr>
      </w:pPr>
    </w:p>
    <w:p>
      <w:pPr>
        <w:pStyle w:val="BodyText"/>
        <w:rPr>
          <w:sz w:val="22"/>
        </w:rPr>
      </w:pPr>
    </w:p>
    <w:p>
      <w:pPr>
        <w:pStyle w:val="BodyText"/>
        <w:spacing w:before="69"/>
        <w:rPr>
          <w:sz w:val="22"/>
        </w:rPr>
      </w:pPr>
    </w:p>
    <w:p>
      <w:pPr>
        <w:spacing w:line="511" w:lineRule="auto" w:before="0"/>
        <w:ind w:left="842" w:right="3688" w:firstLine="0"/>
        <w:jc w:val="left"/>
        <w:rPr>
          <w:sz w:val="22"/>
        </w:rPr>
      </w:pPr>
      <w:r>
        <w:rPr>
          <w:color w:val="111111"/>
          <w:sz w:val="22"/>
        </w:rPr>
        <w:t>Section 1</w:t>
      </w:r>
      <w:r>
        <w:rPr>
          <w:color w:val="111111"/>
          <w:spacing w:val="-3"/>
          <w:sz w:val="22"/>
        </w:rPr>
        <w:t> </w:t>
      </w:r>
      <w:r>
        <w:rPr>
          <w:color w:val="010101"/>
          <w:sz w:val="22"/>
        </w:rPr>
        <w:t>-</w:t>
      </w:r>
      <w:r>
        <w:rPr>
          <w:color w:val="010101"/>
          <w:spacing w:val="40"/>
          <w:sz w:val="22"/>
        </w:rPr>
        <w:t> </w:t>
      </w:r>
      <w:r>
        <w:rPr>
          <w:color w:val="111111"/>
          <w:sz w:val="22"/>
        </w:rPr>
        <w:t>Uses</w:t>
      </w:r>
      <w:r>
        <w:rPr>
          <w:color w:val="111111"/>
          <w:spacing w:val="-3"/>
          <w:sz w:val="22"/>
        </w:rPr>
        <w:t> </w:t>
      </w:r>
      <w:r>
        <w:rPr>
          <w:color w:val="111111"/>
          <w:sz w:val="22"/>
        </w:rPr>
        <w:t>the</w:t>
      </w:r>
      <w:r>
        <w:rPr>
          <w:color w:val="111111"/>
          <w:spacing w:val="-7"/>
          <w:sz w:val="22"/>
        </w:rPr>
        <w:t> </w:t>
      </w:r>
      <w:r>
        <w:rPr>
          <w:color w:val="111111"/>
          <w:sz w:val="22"/>
        </w:rPr>
        <w:t>flutter_map</w:t>
      </w:r>
      <w:r>
        <w:rPr>
          <w:color w:val="111111"/>
          <w:spacing w:val="-1"/>
          <w:sz w:val="22"/>
        </w:rPr>
        <w:t> </w:t>
      </w:r>
      <w:r>
        <w:rPr>
          <w:color w:val="111111"/>
          <w:sz w:val="22"/>
        </w:rPr>
        <w:t>package to</w:t>
      </w:r>
      <w:r>
        <w:rPr>
          <w:color w:val="111111"/>
          <w:spacing w:val="-3"/>
          <w:sz w:val="22"/>
        </w:rPr>
        <w:t> </w:t>
      </w:r>
      <w:r>
        <w:rPr>
          <w:color w:val="111111"/>
          <w:sz w:val="22"/>
        </w:rPr>
        <w:t>render</w:t>
      </w:r>
      <w:r>
        <w:rPr>
          <w:color w:val="111111"/>
          <w:spacing w:val="-1"/>
          <w:sz w:val="22"/>
        </w:rPr>
        <w:t> </w:t>
      </w:r>
      <w:r>
        <w:rPr>
          <w:color w:val="111111"/>
          <w:sz w:val="22"/>
        </w:rPr>
        <w:t>a</w:t>
      </w:r>
      <w:r>
        <w:rPr>
          <w:color w:val="111111"/>
          <w:spacing w:val="-8"/>
          <w:sz w:val="22"/>
        </w:rPr>
        <w:t> </w:t>
      </w:r>
      <w:r>
        <w:rPr>
          <w:color w:val="111111"/>
          <w:sz w:val="22"/>
        </w:rPr>
        <w:t>map</w:t>
      </w:r>
      <w:r>
        <w:rPr>
          <w:color w:val="111111"/>
          <w:spacing w:val="-5"/>
          <w:sz w:val="22"/>
        </w:rPr>
        <w:t> </w:t>
      </w:r>
      <w:r>
        <w:rPr>
          <w:color w:val="111111"/>
          <w:sz w:val="22"/>
        </w:rPr>
        <w:t>onto</w:t>
      </w:r>
      <w:r>
        <w:rPr>
          <w:color w:val="111111"/>
          <w:spacing w:val="-5"/>
          <w:sz w:val="22"/>
        </w:rPr>
        <w:t> </w:t>
      </w:r>
      <w:r>
        <w:rPr>
          <w:color w:val="111111"/>
          <w:sz w:val="22"/>
        </w:rPr>
        <w:t>the</w:t>
      </w:r>
      <w:r>
        <w:rPr>
          <w:color w:val="111111"/>
          <w:spacing w:val="-9"/>
          <w:sz w:val="22"/>
        </w:rPr>
        <w:t> </w:t>
      </w:r>
      <w:r>
        <w:rPr>
          <w:color w:val="111111"/>
          <w:sz w:val="22"/>
        </w:rPr>
        <w:t>screen. Section 2 </w:t>
      </w:r>
      <w:r>
        <w:rPr>
          <w:color w:val="010101"/>
          <w:sz w:val="22"/>
        </w:rPr>
        <w:t>- </w:t>
      </w:r>
      <w:r>
        <w:rPr>
          <w:color w:val="111111"/>
          <w:sz w:val="22"/>
        </w:rPr>
        <w:t>Integration of the Mapbox API and map style</w:t>
      </w:r>
    </w:p>
    <w:p>
      <w:pPr>
        <w:spacing w:line="516" w:lineRule="auto" w:before="0"/>
        <w:ind w:left="842" w:right="7019" w:hanging="1"/>
        <w:jc w:val="left"/>
        <w:rPr>
          <w:sz w:val="22"/>
        </w:rPr>
      </w:pPr>
      <w:r>
        <w:rPr>
          <w:color w:val="111111"/>
          <w:sz w:val="22"/>
        </w:rPr>
        <w:t>Section 3</w:t>
      </w:r>
      <w:r>
        <w:rPr>
          <w:color w:val="111111"/>
          <w:spacing w:val="-14"/>
          <w:sz w:val="22"/>
        </w:rPr>
        <w:t> </w:t>
      </w:r>
      <w:r>
        <w:rPr>
          <w:color w:val="010101"/>
          <w:sz w:val="22"/>
        </w:rPr>
        <w:t>-</w:t>
      </w:r>
      <w:r>
        <w:rPr>
          <w:color w:val="010101"/>
          <w:spacing w:val="36"/>
          <w:sz w:val="22"/>
        </w:rPr>
        <w:t> </w:t>
      </w:r>
      <w:r>
        <w:rPr>
          <w:color w:val="111111"/>
          <w:sz w:val="22"/>
        </w:rPr>
        <w:t>list</w:t>
      </w:r>
      <w:r>
        <w:rPr>
          <w:color w:val="111111"/>
          <w:spacing w:val="-1"/>
          <w:sz w:val="22"/>
        </w:rPr>
        <w:t> </w:t>
      </w:r>
      <w:r>
        <w:rPr>
          <w:color w:val="111111"/>
          <w:sz w:val="22"/>
        </w:rPr>
        <w:t>of</w:t>
      </w:r>
      <w:r>
        <w:rPr>
          <w:color w:val="111111"/>
          <w:spacing w:val="-3"/>
          <w:sz w:val="22"/>
        </w:rPr>
        <w:t> </w:t>
      </w:r>
      <w:r>
        <w:rPr>
          <w:color w:val="111111"/>
          <w:sz w:val="22"/>
        </w:rPr>
        <w:t>makers</w:t>
      </w:r>
      <w:r>
        <w:rPr>
          <w:color w:val="111111"/>
          <w:spacing w:val="-4"/>
          <w:sz w:val="22"/>
        </w:rPr>
        <w:t> </w:t>
      </w:r>
      <w:r>
        <w:rPr>
          <w:color w:val="111111"/>
          <w:sz w:val="22"/>
        </w:rPr>
        <w:t>on</w:t>
      </w:r>
      <w:r>
        <w:rPr>
          <w:color w:val="111111"/>
          <w:spacing w:val="-1"/>
          <w:sz w:val="22"/>
        </w:rPr>
        <w:t> </w:t>
      </w:r>
      <w:r>
        <w:rPr>
          <w:color w:val="111111"/>
          <w:sz w:val="22"/>
        </w:rPr>
        <w:t>the</w:t>
      </w:r>
      <w:r>
        <w:rPr>
          <w:color w:val="111111"/>
          <w:spacing w:val="-7"/>
          <w:sz w:val="22"/>
        </w:rPr>
        <w:t> </w:t>
      </w:r>
      <w:r>
        <w:rPr>
          <w:color w:val="111111"/>
          <w:sz w:val="22"/>
        </w:rPr>
        <w:t>map Functions &amp; Features:</w:t>
      </w:r>
    </w:p>
    <w:p>
      <w:pPr>
        <w:pStyle w:val="ListParagraph"/>
        <w:numPr>
          <w:ilvl w:val="5"/>
          <w:numId w:val="28"/>
        </w:numPr>
        <w:tabs>
          <w:tab w:pos="1203" w:val="left" w:leader="none"/>
        </w:tabs>
        <w:spacing w:line="240" w:lineRule="auto" w:before="12" w:after="0"/>
        <w:ind w:left="1203" w:right="0" w:hanging="360"/>
        <w:jc w:val="left"/>
        <w:rPr>
          <w:sz w:val="22"/>
        </w:rPr>
      </w:pPr>
      <w:r>
        <w:rPr>
          <w:color w:val="111111"/>
          <w:sz w:val="22"/>
        </w:rPr>
        <w:t>Display</w:t>
      </w:r>
      <w:r>
        <w:rPr>
          <w:color w:val="111111"/>
          <w:spacing w:val="4"/>
          <w:sz w:val="22"/>
        </w:rPr>
        <w:t> </w:t>
      </w:r>
      <w:r>
        <w:rPr>
          <w:color w:val="111111"/>
          <w:sz w:val="22"/>
        </w:rPr>
        <w:t>all</w:t>
      </w:r>
      <w:r>
        <w:rPr>
          <w:color w:val="111111"/>
          <w:spacing w:val="-7"/>
          <w:sz w:val="22"/>
        </w:rPr>
        <w:t> </w:t>
      </w:r>
      <w:r>
        <w:rPr>
          <w:color w:val="111111"/>
          <w:sz w:val="22"/>
        </w:rPr>
        <w:t>location</w:t>
      </w:r>
      <w:r>
        <w:rPr>
          <w:color w:val="111111"/>
          <w:spacing w:val="5"/>
          <w:sz w:val="22"/>
        </w:rPr>
        <w:t> </w:t>
      </w:r>
      <w:r>
        <w:rPr>
          <w:color w:val="111111"/>
          <w:sz w:val="22"/>
        </w:rPr>
        <w:t>where</w:t>
      </w:r>
      <w:r>
        <w:rPr>
          <w:color w:val="111111"/>
          <w:spacing w:val="-4"/>
          <w:sz w:val="22"/>
        </w:rPr>
        <w:t> </w:t>
      </w:r>
      <w:r>
        <w:rPr>
          <w:color w:val="111111"/>
          <w:sz w:val="22"/>
        </w:rPr>
        <w:t>disease</w:t>
      </w:r>
      <w:r>
        <w:rPr>
          <w:color w:val="111111"/>
          <w:spacing w:val="1"/>
          <w:sz w:val="22"/>
        </w:rPr>
        <w:t> </w:t>
      </w:r>
      <w:r>
        <w:rPr>
          <w:color w:val="111111"/>
          <w:sz w:val="22"/>
        </w:rPr>
        <w:t>have been</w:t>
      </w:r>
      <w:r>
        <w:rPr>
          <w:color w:val="111111"/>
          <w:spacing w:val="-5"/>
          <w:sz w:val="22"/>
        </w:rPr>
        <w:t> </w:t>
      </w:r>
      <w:r>
        <w:rPr>
          <w:color w:val="111111"/>
          <w:sz w:val="22"/>
        </w:rPr>
        <w:t>identified</w:t>
      </w:r>
      <w:r>
        <w:rPr>
          <w:color w:val="111111"/>
          <w:spacing w:val="6"/>
          <w:sz w:val="22"/>
        </w:rPr>
        <w:t> </w:t>
      </w:r>
      <w:r>
        <w:rPr>
          <w:color w:val="111111"/>
          <w:sz w:val="22"/>
        </w:rPr>
        <w:t>form data</w:t>
      </w:r>
      <w:r>
        <w:rPr>
          <w:color w:val="111111"/>
          <w:spacing w:val="-4"/>
          <w:sz w:val="22"/>
        </w:rPr>
        <w:t> </w:t>
      </w:r>
      <w:r>
        <w:rPr>
          <w:color w:val="111111"/>
          <w:sz w:val="22"/>
        </w:rPr>
        <w:t>reived</w:t>
      </w:r>
      <w:r>
        <w:rPr>
          <w:color w:val="111111"/>
          <w:spacing w:val="-4"/>
          <w:sz w:val="22"/>
        </w:rPr>
        <w:t> </w:t>
      </w:r>
      <w:r>
        <w:rPr>
          <w:color w:val="111111"/>
          <w:sz w:val="22"/>
        </w:rPr>
        <w:t>from</w:t>
      </w:r>
      <w:r>
        <w:rPr>
          <w:color w:val="111111"/>
          <w:spacing w:val="-5"/>
          <w:sz w:val="22"/>
        </w:rPr>
        <w:t> </w:t>
      </w:r>
      <w:r>
        <w:rPr>
          <w:color w:val="111111"/>
          <w:sz w:val="22"/>
        </w:rPr>
        <w:t>firebase</w:t>
      </w:r>
      <w:r>
        <w:rPr>
          <w:color w:val="111111"/>
          <w:spacing w:val="-2"/>
          <w:sz w:val="22"/>
        </w:rPr>
        <w:t> </w:t>
      </w:r>
      <w:r>
        <w:rPr>
          <w:color w:val="111111"/>
          <w:sz w:val="22"/>
        </w:rPr>
        <w:t>and</w:t>
      </w:r>
      <w:r>
        <w:rPr>
          <w:color w:val="111111"/>
          <w:spacing w:val="-2"/>
          <w:sz w:val="22"/>
        </w:rPr>
        <w:t> hive.</w:t>
      </w:r>
    </w:p>
    <w:p>
      <w:pPr>
        <w:pStyle w:val="ListParagraph"/>
        <w:numPr>
          <w:ilvl w:val="5"/>
          <w:numId w:val="28"/>
        </w:numPr>
        <w:tabs>
          <w:tab w:pos="1203" w:val="left" w:leader="none"/>
        </w:tabs>
        <w:spacing w:line="240" w:lineRule="auto" w:before="69" w:after="0"/>
        <w:ind w:left="1203" w:right="0" w:hanging="360"/>
        <w:jc w:val="left"/>
        <w:rPr>
          <w:sz w:val="22"/>
        </w:rPr>
      </w:pPr>
      <w:r>
        <w:rPr>
          <w:color w:val="111111"/>
          <w:sz w:val="22"/>
        </w:rPr>
        <w:t>Map</w:t>
      </w:r>
      <w:r>
        <w:rPr>
          <w:color w:val="111111"/>
          <w:spacing w:val="4"/>
          <w:sz w:val="22"/>
        </w:rPr>
        <w:t> </w:t>
      </w:r>
      <w:r>
        <w:rPr>
          <w:color w:val="111111"/>
          <w:spacing w:val="-2"/>
          <w:sz w:val="22"/>
        </w:rPr>
        <w:t>navigation</w:t>
      </w:r>
    </w:p>
    <w:p>
      <w:pPr>
        <w:spacing w:after="0" w:line="240" w:lineRule="auto"/>
        <w:jc w:val="left"/>
        <w:rPr>
          <w:sz w:val="22"/>
        </w:rPr>
        <w:sectPr>
          <w:pgSz w:w="11910" w:h="16840"/>
          <w:pgMar w:header="658" w:footer="1400" w:top="920" w:bottom="1600" w:left="240" w:right="220"/>
        </w:sectPr>
      </w:pPr>
    </w:p>
    <w:p>
      <w:pPr>
        <w:tabs>
          <w:tab w:pos="1564" w:val="left" w:leader="none"/>
        </w:tabs>
        <w:spacing w:line="225" w:lineRule="exact" w:before="0"/>
        <w:ind w:left="582" w:right="0" w:firstLine="0"/>
        <w:jc w:val="left"/>
        <w:rPr>
          <w:sz w:val="19"/>
        </w:rPr>
      </w:pPr>
      <w:r>
        <w:rPr/>
        <w:drawing>
          <wp:anchor distT="0" distB="0" distL="0" distR="0" allowOverlap="1" layoutInCell="1" locked="0" behindDoc="1" simplePos="0" relativeHeight="487707136">
            <wp:simplePos x="0" y="0"/>
            <wp:positionH relativeFrom="page">
              <wp:posOffset>598250</wp:posOffset>
            </wp:positionH>
            <wp:positionV relativeFrom="paragraph">
              <wp:posOffset>155512</wp:posOffset>
            </wp:positionV>
            <wp:extent cx="487811" cy="48768"/>
            <wp:effectExtent l="0" t="0" r="0" b="0"/>
            <wp:wrapTopAndBottom/>
            <wp:docPr id="741" name="Image 741"/>
            <wp:cNvGraphicFramePr>
              <a:graphicFrameLocks/>
            </wp:cNvGraphicFramePr>
            <a:graphic>
              <a:graphicData uri="http://schemas.openxmlformats.org/drawingml/2006/picture">
                <pic:pic>
                  <pic:nvPicPr>
                    <pic:cNvPr id="741" name="Image 741"/>
                    <pic:cNvPicPr/>
                  </pic:nvPicPr>
                  <pic:blipFill>
                    <a:blip r:embed="rId145" cstate="print"/>
                    <a:stretch>
                      <a:fillRect/>
                    </a:stretch>
                  </pic:blipFill>
                  <pic:spPr>
                    <a:xfrm>
                      <a:off x="0" y="0"/>
                      <a:ext cx="487811" cy="48768"/>
                    </a:xfrm>
                    <a:prstGeom prst="rect">
                      <a:avLst/>
                    </a:prstGeom>
                  </pic:spPr>
                </pic:pic>
              </a:graphicData>
            </a:graphic>
          </wp:anchor>
        </w:drawing>
      </w:r>
      <w:r>
        <w:rPr/>
        <w:drawing>
          <wp:anchor distT="0" distB="0" distL="0" distR="0" allowOverlap="1" layoutInCell="1" locked="0" behindDoc="1" simplePos="0" relativeHeight="481668096">
            <wp:simplePos x="0" y="0"/>
            <wp:positionH relativeFrom="page">
              <wp:posOffset>622668</wp:posOffset>
            </wp:positionH>
            <wp:positionV relativeFrom="page">
              <wp:posOffset>442477</wp:posOffset>
            </wp:positionV>
            <wp:extent cx="463949" cy="210551"/>
            <wp:effectExtent l="0" t="0" r="0" b="0"/>
            <wp:wrapNone/>
            <wp:docPr id="742" name="Image 742"/>
            <wp:cNvGraphicFramePr>
              <a:graphicFrameLocks/>
            </wp:cNvGraphicFramePr>
            <a:graphic>
              <a:graphicData uri="http://schemas.openxmlformats.org/drawingml/2006/picture">
                <pic:pic>
                  <pic:nvPicPr>
                    <pic:cNvPr id="742" name="Image 742"/>
                    <pic:cNvPicPr/>
                  </pic:nvPicPr>
                  <pic:blipFill>
                    <a:blip r:embed="rId177" cstate="print"/>
                    <a:stretch>
                      <a:fillRect/>
                    </a:stretch>
                  </pic:blipFill>
                  <pic:spPr>
                    <a:xfrm>
                      <a:off x="0" y="0"/>
                      <a:ext cx="463949" cy="210551"/>
                    </a:xfrm>
                    <a:prstGeom prst="rect">
                      <a:avLst/>
                    </a:prstGeom>
                  </pic:spPr>
                </pic:pic>
              </a:graphicData>
            </a:graphic>
          </wp:anchor>
        </w:drawing>
      </w:r>
      <w:r>
        <w:rPr/>
        <w:drawing>
          <wp:anchor distT="0" distB="0" distL="0" distR="0" allowOverlap="1" layoutInCell="1" locked="0" behindDoc="0" simplePos="0" relativeHeight="15848960">
            <wp:simplePos x="0" y="0"/>
            <wp:positionH relativeFrom="page">
              <wp:posOffset>3397208</wp:posOffset>
            </wp:positionH>
            <wp:positionV relativeFrom="page">
              <wp:posOffset>1083287</wp:posOffset>
            </wp:positionV>
            <wp:extent cx="3488777" cy="8419021"/>
            <wp:effectExtent l="0" t="0" r="0" b="0"/>
            <wp:wrapNone/>
            <wp:docPr id="743" name="Image 743"/>
            <wp:cNvGraphicFramePr>
              <a:graphicFrameLocks/>
            </wp:cNvGraphicFramePr>
            <a:graphic>
              <a:graphicData uri="http://schemas.openxmlformats.org/drawingml/2006/picture">
                <pic:pic>
                  <pic:nvPicPr>
                    <pic:cNvPr id="743" name="Image 743"/>
                    <pic:cNvPicPr/>
                  </pic:nvPicPr>
                  <pic:blipFill>
                    <a:blip r:embed="rId186" cstate="print"/>
                    <a:stretch>
                      <a:fillRect/>
                    </a:stretch>
                  </pic:blipFill>
                  <pic:spPr>
                    <a:xfrm>
                      <a:off x="0" y="0"/>
                      <a:ext cx="3488777" cy="8419021"/>
                    </a:xfrm>
                    <a:prstGeom prst="rect">
                      <a:avLst/>
                    </a:prstGeom>
                  </pic:spPr>
                </pic:pic>
              </a:graphicData>
            </a:graphic>
          </wp:anchor>
        </w:drawing>
      </w:r>
      <w:r>
        <w:rPr>
          <w:b/>
          <w:color w:val="13467B"/>
          <w:spacing w:val="-2"/>
          <w:w w:val="170"/>
          <w:sz w:val="19"/>
        </w:rPr>
        <w:t>;.,a.</w:t>
      </w:r>
      <w:r>
        <w:rPr>
          <w:b/>
          <w:color w:val="13467B"/>
          <w:sz w:val="19"/>
        </w:rPr>
        <w:tab/>
      </w:r>
      <w:r>
        <w:rPr>
          <w:b/>
          <w:color w:val="0F0F0F"/>
          <w:sz w:val="19"/>
        </w:rPr>
        <w:t>Group</w:t>
      </w:r>
      <w:r>
        <w:rPr>
          <w:b/>
          <w:color w:val="0F0F0F"/>
          <w:spacing w:val="20"/>
          <w:sz w:val="19"/>
        </w:rPr>
        <w:t> </w:t>
      </w:r>
      <w:r>
        <w:rPr>
          <w:b/>
          <w:color w:val="0F0F0F"/>
          <w:sz w:val="19"/>
        </w:rPr>
        <w:t>C</w:t>
      </w:r>
      <w:r>
        <w:rPr>
          <w:b/>
          <w:color w:val="0F0F0F"/>
          <w:spacing w:val="8"/>
          <w:sz w:val="19"/>
        </w:rPr>
        <w:t> </w:t>
      </w:r>
      <w:r>
        <w:rPr>
          <w:rFonts w:ascii="Arial"/>
          <w:color w:val="0F0F0F"/>
          <w:sz w:val="20"/>
        </w:rPr>
        <w:t>I</w:t>
      </w:r>
      <w:r>
        <w:rPr>
          <w:rFonts w:ascii="Arial"/>
          <w:color w:val="0F0F0F"/>
          <w:spacing w:val="8"/>
          <w:sz w:val="20"/>
        </w:rPr>
        <w:t> </w:t>
      </w:r>
      <w:r>
        <w:rPr>
          <w:color w:val="0F0F0F"/>
          <w:sz w:val="19"/>
        </w:rPr>
        <w:t>ML</w:t>
      </w:r>
      <w:r>
        <w:rPr>
          <w:color w:val="0F0F0F"/>
          <w:spacing w:val="17"/>
          <w:sz w:val="19"/>
        </w:rPr>
        <w:t> </w:t>
      </w:r>
      <w:r>
        <w:rPr>
          <w:color w:val="0F0F0F"/>
          <w:sz w:val="19"/>
        </w:rPr>
        <w:t>Based</w:t>
      </w:r>
      <w:r>
        <w:rPr>
          <w:color w:val="0F0F0F"/>
          <w:spacing w:val="28"/>
          <w:sz w:val="19"/>
        </w:rPr>
        <w:t> </w:t>
      </w:r>
      <w:r>
        <w:rPr>
          <w:color w:val="0F0F0F"/>
          <w:sz w:val="19"/>
        </w:rPr>
        <w:t>Plant</w:t>
      </w:r>
      <w:r>
        <w:rPr>
          <w:color w:val="0F0F0F"/>
          <w:spacing w:val="16"/>
          <w:sz w:val="19"/>
        </w:rPr>
        <w:t> </w:t>
      </w:r>
      <w:r>
        <w:rPr>
          <w:color w:val="0F0F0F"/>
          <w:sz w:val="19"/>
        </w:rPr>
        <w:t>Disease</w:t>
      </w:r>
      <w:r>
        <w:rPr>
          <w:color w:val="0F0F0F"/>
          <w:spacing w:val="27"/>
          <w:sz w:val="19"/>
        </w:rPr>
        <w:t> </w:t>
      </w:r>
      <w:r>
        <w:rPr>
          <w:color w:val="0F0F0F"/>
          <w:sz w:val="19"/>
        </w:rPr>
        <w:t>Detection</w:t>
      </w:r>
      <w:r>
        <w:rPr>
          <w:color w:val="0F0F0F"/>
          <w:spacing w:val="32"/>
          <w:sz w:val="19"/>
        </w:rPr>
        <w:t> </w:t>
      </w:r>
      <w:r>
        <w:rPr>
          <w:color w:val="0F0F0F"/>
          <w:sz w:val="19"/>
        </w:rPr>
        <w:t>Mobile</w:t>
      </w:r>
      <w:r>
        <w:rPr>
          <w:color w:val="0F0F0F"/>
          <w:spacing w:val="22"/>
          <w:sz w:val="19"/>
        </w:rPr>
        <w:t> </w:t>
      </w:r>
      <w:r>
        <w:rPr>
          <w:color w:val="0F0F0F"/>
          <w:sz w:val="19"/>
        </w:rPr>
        <w:t>App</w:t>
      </w:r>
      <w:r>
        <w:rPr>
          <w:color w:val="0F0F0F"/>
          <w:spacing w:val="14"/>
          <w:sz w:val="19"/>
        </w:rPr>
        <w:t> </w:t>
      </w:r>
      <w:r>
        <w:rPr>
          <w:color w:val="0F0F0F"/>
          <w:sz w:val="19"/>
        </w:rPr>
        <w:t>for</w:t>
      </w:r>
      <w:r>
        <w:rPr>
          <w:color w:val="0F0F0F"/>
          <w:spacing w:val="16"/>
          <w:sz w:val="19"/>
        </w:rPr>
        <w:t> </w:t>
      </w:r>
      <w:r>
        <w:rPr>
          <w:color w:val="0F0F0F"/>
          <w:sz w:val="19"/>
        </w:rPr>
        <w:t>Sri</w:t>
      </w:r>
      <w:r>
        <w:rPr>
          <w:color w:val="0F0F0F"/>
          <w:spacing w:val="12"/>
          <w:sz w:val="19"/>
        </w:rPr>
        <w:t> </w:t>
      </w:r>
      <w:r>
        <w:rPr>
          <w:color w:val="0F0F0F"/>
          <w:spacing w:val="-2"/>
          <w:sz w:val="19"/>
        </w:rPr>
        <w:t>Lanka</w:t>
      </w:r>
    </w:p>
    <w:p>
      <w:pPr>
        <w:numPr>
          <w:ilvl w:val="4"/>
          <w:numId w:val="23"/>
        </w:numPr>
        <w:tabs>
          <w:tab w:pos="3296" w:val="left" w:leader="none"/>
        </w:tabs>
        <w:spacing w:before="169"/>
        <w:ind w:left="3296" w:right="0" w:hanging="1006"/>
        <w:jc w:val="left"/>
        <w:rPr>
          <w:b/>
          <w:color w:val="0F0F0F"/>
          <w:sz w:val="23"/>
        </w:rPr>
      </w:pPr>
      <w:r>
        <w:rPr>
          <w:b/>
          <w:color w:val="0F0F0F"/>
          <w:spacing w:val="-2"/>
          <w:w w:val="105"/>
          <w:sz w:val="23"/>
        </w:rPr>
        <w:t>History</w:t>
      </w:r>
    </w:p>
    <w:p>
      <w:pPr>
        <w:pStyle w:val="BodyText"/>
        <w:spacing w:before="120"/>
        <w:rPr>
          <w:b/>
          <w:sz w:val="23"/>
        </w:rPr>
      </w:pPr>
    </w:p>
    <w:p>
      <w:pPr>
        <w:pStyle w:val="BodyText"/>
        <w:spacing w:line="376" w:lineRule="auto"/>
        <w:ind w:left="248" w:right="6397" w:hanging="1"/>
      </w:pPr>
      <w:r>
        <w:rPr>
          <w:color w:val="0F0F0F"/>
          <w:w w:val="105"/>
        </w:rPr>
        <w:t>The</w:t>
      </w:r>
      <w:r>
        <w:rPr>
          <w:color w:val="0F0F0F"/>
          <w:spacing w:val="-14"/>
          <w:w w:val="105"/>
        </w:rPr>
        <w:t> </w:t>
      </w:r>
      <w:r>
        <w:rPr>
          <w:color w:val="0F0F0F"/>
          <w:w w:val="105"/>
        </w:rPr>
        <w:t>history</w:t>
      </w:r>
      <w:r>
        <w:rPr>
          <w:color w:val="0F0F0F"/>
          <w:spacing w:val="-14"/>
          <w:w w:val="105"/>
        </w:rPr>
        <w:t> </w:t>
      </w:r>
      <w:r>
        <w:rPr>
          <w:color w:val="0F0F0F"/>
          <w:w w:val="105"/>
        </w:rPr>
        <w:t>screen</w:t>
      </w:r>
      <w:r>
        <w:rPr>
          <w:color w:val="0F0F0F"/>
          <w:spacing w:val="-14"/>
          <w:w w:val="105"/>
        </w:rPr>
        <w:t> </w:t>
      </w:r>
      <w:r>
        <w:rPr>
          <w:color w:val="0F0F0F"/>
          <w:w w:val="105"/>
        </w:rPr>
        <w:t>will</w:t>
      </w:r>
      <w:r>
        <w:rPr>
          <w:color w:val="0F0F0F"/>
          <w:spacing w:val="-14"/>
          <w:w w:val="105"/>
        </w:rPr>
        <w:t> </w:t>
      </w:r>
      <w:r>
        <w:rPr>
          <w:color w:val="0F0F0F"/>
          <w:w w:val="105"/>
        </w:rPr>
        <w:t>display</w:t>
      </w:r>
      <w:r>
        <w:rPr>
          <w:color w:val="0F0F0F"/>
          <w:spacing w:val="-13"/>
          <w:w w:val="105"/>
        </w:rPr>
        <w:t> </w:t>
      </w:r>
      <w:r>
        <w:rPr>
          <w:color w:val="0F0F0F"/>
          <w:w w:val="105"/>
        </w:rPr>
        <w:t>all</w:t>
      </w:r>
      <w:r>
        <w:rPr>
          <w:color w:val="0F0F0F"/>
          <w:spacing w:val="-14"/>
          <w:w w:val="105"/>
        </w:rPr>
        <w:t> </w:t>
      </w:r>
      <w:r>
        <w:rPr>
          <w:color w:val="0F0F0F"/>
          <w:w w:val="105"/>
        </w:rPr>
        <w:t>passed</w:t>
      </w:r>
      <w:r>
        <w:rPr>
          <w:color w:val="0F0F0F"/>
          <w:spacing w:val="-9"/>
          <w:w w:val="105"/>
        </w:rPr>
        <w:t> </w:t>
      </w:r>
      <w:r>
        <w:rPr>
          <w:color w:val="0F0F0F"/>
          <w:w w:val="105"/>
        </w:rPr>
        <w:t>diagnosis with accuracy over 80%</w:t>
      </w:r>
    </w:p>
    <w:p>
      <w:pPr>
        <w:pStyle w:val="BodyText"/>
      </w:pPr>
    </w:p>
    <w:p>
      <w:pPr>
        <w:pStyle w:val="BodyText"/>
        <w:spacing w:before="219"/>
      </w:pPr>
    </w:p>
    <w:p>
      <w:pPr>
        <w:pStyle w:val="BodyText"/>
        <w:ind w:left="246"/>
      </w:pPr>
      <w:r>
        <w:rPr>
          <w:color w:val="0F0F0F"/>
          <w:w w:val="105"/>
        </w:rPr>
        <w:t>Functions</w:t>
      </w:r>
      <w:r>
        <w:rPr>
          <w:color w:val="0F0F0F"/>
          <w:spacing w:val="3"/>
          <w:w w:val="105"/>
        </w:rPr>
        <w:t> </w:t>
      </w:r>
      <w:r>
        <w:rPr>
          <w:color w:val="0F0F0F"/>
          <w:w w:val="105"/>
        </w:rPr>
        <w:t>&amp;</w:t>
      </w:r>
      <w:r>
        <w:rPr>
          <w:color w:val="0F0F0F"/>
          <w:spacing w:val="-7"/>
          <w:w w:val="105"/>
        </w:rPr>
        <w:t> </w:t>
      </w:r>
      <w:r>
        <w:rPr>
          <w:color w:val="0F0F0F"/>
          <w:spacing w:val="-2"/>
          <w:w w:val="105"/>
        </w:rPr>
        <w:t>Features:</w:t>
      </w:r>
    </w:p>
    <w:p>
      <w:pPr>
        <w:pStyle w:val="BodyText"/>
        <w:spacing w:before="75"/>
      </w:pPr>
    </w:p>
    <w:p>
      <w:pPr>
        <w:pStyle w:val="ListParagraph"/>
        <w:numPr>
          <w:ilvl w:val="0"/>
          <w:numId w:val="29"/>
        </w:numPr>
        <w:tabs>
          <w:tab w:pos="612" w:val="left" w:leader="none"/>
        </w:tabs>
        <w:spacing w:line="240" w:lineRule="auto" w:before="0" w:after="0"/>
        <w:ind w:left="612" w:right="0" w:hanging="364"/>
        <w:jc w:val="left"/>
        <w:rPr>
          <w:sz w:val="21"/>
        </w:rPr>
      </w:pPr>
      <w:r>
        <w:rPr>
          <w:color w:val="0F0F0F"/>
          <w:w w:val="105"/>
          <w:sz w:val="21"/>
        </w:rPr>
        <w:t>Stream</w:t>
      </w:r>
      <w:r>
        <w:rPr>
          <w:color w:val="0F0F0F"/>
          <w:spacing w:val="4"/>
          <w:w w:val="105"/>
          <w:sz w:val="21"/>
        </w:rPr>
        <w:t> </w:t>
      </w:r>
      <w:r>
        <w:rPr>
          <w:color w:val="0F0F0F"/>
          <w:w w:val="105"/>
          <w:sz w:val="21"/>
        </w:rPr>
        <w:t>Builder</w:t>
      </w:r>
      <w:r>
        <w:rPr>
          <w:color w:val="0F0F0F"/>
          <w:spacing w:val="-2"/>
          <w:w w:val="105"/>
          <w:sz w:val="21"/>
        </w:rPr>
        <w:t> </w:t>
      </w:r>
      <w:r>
        <w:rPr>
          <w:color w:val="0F0F0F"/>
          <w:w w:val="105"/>
          <w:sz w:val="21"/>
        </w:rPr>
        <w:t>for</w:t>
      </w:r>
      <w:r>
        <w:rPr>
          <w:color w:val="0F0F0F"/>
          <w:spacing w:val="-2"/>
          <w:w w:val="105"/>
          <w:sz w:val="21"/>
        </w:rPr>
        <w:t> </w:t>
      </w:r>
      <w:r>
        <w:rPr>
          <w:color w:val="0F0F0F"/>
          <w:w w:val="105"/>
          <w:sz w:val="21"/>
        </w:rPr>
        <w:t>hive</w:t>
      </w:r>
      <w:r>
        <w:rPr>
          <w:color w:val="0F0F0F"/>
          <w:spacing w:val="-1"/>
          <w:w w:val="105"/>
          <w:sz w:val="21"/>
        </w:rPr>
        <w:t> </w:t>
      </w:r>
      <w:r>
        <w:rPr>
          <w:color w:val="0F0F0F"/>
          <w:w w:val="105"/>
          <w:sz w:val="21"/>
        </w:rPr>
        <w:t>list</w:t>
      </w:r>
      <w:r>
        <w:rPr>
          <w:color w:val="0F0F0F"/>
          <w:spacing w:val="-6"/>
          <w:w w:val="105"/>
          <w:sz w:val="21"/>
        </w:rPr>
        <w:t> </w:t>
      </w:r>
      <w:r>
        <w:rPr>
          <w:color w:val="0F0F0F"/>
          <w:w w:val="105"/>
          <w:sz w:val="21"/>
        </w:rPr>
        <w:t>of</w:t>
      </w:r>
      <w:r>
        <w:rPr>
          <w:color w:val="0F0F0F"/>
          <w:spacing w:val="-7"/>
          <w:w w:val="105"/>
          <w:sz w:val="21"/>
        </w:rPr>
        <w:t> </w:t>
      </w:r>
      <w:r>
        <w:rPr>
          <w:color w:val="0F0F0F"/>
          <w:spacing w:val="-2"/>
          <w:w w:val="105"/>
          <w:sz w:val="21"/>
        </w:rPr>
        <w:t>objects</w:t>
      </w:r>
    </w:p>
    <w:p>
      <w:pPr>
        <w:pStyle w:val="ListParagraph"/>
        <w:numPr>
          <w:ilvl w:val="0"/>
          <w:numId w:val="29"/>
        </w:numPr>
        <w:tabs>
          <w:tab w:pos="612" w:val="left" w:leader="none"/>
        </w:tabs>
        <w:spacing w:line="240" w:lineRule="auto" w:before="76" w:after="0"/>
        <w:ind w:left="612" w:right="0" w:hanging="364"/>
        <w:jc w:val="left"/>
        <w:rPr>
          <w:sz w:val="21"/>
        </w:rPr>
      </w:pPr>
      <w:r>
        <w:rPr>
          <w:color w:val="0F0F0F"/>
          <w:w w:val="105"/>
          <w:sz w:val="21"/>
        </w:rPr>
        <w:t>On</w:t>
      </w:r>
      <w:r>
        <w:rPr>
          <w:color w:val="0F0F0F"/>
          <w:spacing w:val="-9"/>
          <w:w w:val="105"/>
          <w:sz w:val="21"/>
        </w:rPr>
        <w:t> </w:t>
      </w:r>
      <w:r>
        <w:rPr>
          <w:color w:val="0F0F0F"/>
          <w:w w:val="105"/>
          <w:sz w:val="21"/>
        </w:rPr>
        <w:t>press</w:t>
      </w:r>
      <w:r>
        <w:rPr>
          <w:color w:val="0F0F0F"/>
          <w:spacing w:val="-4"/>
          <w:w w:val="105"/>
          <w:sz w:val="21"/>
        </w:rPr>
        <w:t> </w:t>
      </w:r>
      <w:r>
        <w:rPr>
          <w:color w:val="0F0F0F"/>
          <w:w w:val="105"/>
          <w:sz w:val="21"/>
        </w:rPr>
        <w:t>open</w:t>
      </w:r>
      <w:r>
        <w:rPr>
          <w:color w:val="0F0F0F"/>
          <w:spacing w:val="-6"/>
          <w:w w:val="105"/>
          <w:sz w:val="21"/>
        </w:rPr>
        <w:t> </w:t>
      </w:r>
      <w:r>
        <w:rPr>
          <w:color w:val="0F0F0F"/>
          <w:w w:val="105"/>
          <w:sz w:val="21"/>
        </w:rPr>
        <w:t>diagnosis</w:t>
      </w:r>
      <w:r>
        <w:rPr>
          <w:color w:val="0F0F0F"/>
          <w:spacing w:val="-2"/>
          <w:w w:val="105"/>
          <w:sz w:val="21"/>
        </w:rPr>
        <w:t> </w:t>
      </w:r>
      <w:r>
        <w:rPr>
          <w:color w:val="0F0F0F"/>
          <w:w w:val="105"/>
          <w:sz w:val="21"/>
        </w:rPr>
        <w:t>details</w:t>
      </w:r>
      <w:r>
        <w:rPr>
          <w:color w:val="0F0F0F"/>
          <w:spacing w:val="-6"/>
          <w:w w:val="105"/>
          <w:sz w:val="21"/>
        </w:rPr>
        <w:t> </w:t>
      </w:r>
      <w:r>
        <w:rPr>
          <w:color w:val="0F0F0F"/>
          <w:spacing w:val="-2"/>
          <w:w w:val="105"/>
          <w:sz w:val="21"/>
        </w:rPr>
        <w:t>screen</w:t>
      </w:r>
    </w:p>
    <w:p>
      <w:pPr>
        <w:spacing w:after="0" w:line="240" w:lineRule="auto"/>
        <w:jc w:val="left"/>
        <w:rPr>
          <w:sz w:val="21"/>
        </w:rPr>
        <w:sectPr>
          <w:pgSz w:w="11910" w:h="16840"/>
          <w:pgMar w:header="658" w:footer="1400" w:top="920" w:bottom="1600" w:left="240" w:right="220"/>
        </w:sectPr>
      </w:pPr>
    </w:p>
    <w:p>
      <w:pPr>
        <w:pStyle w:val="Heading8"/>
        <w:numPr>
          <w:ilvl w:val="3"/>
          <w:numId w:val="23"/>
        </w:numPr>
        <w:tabs>
          <w:tab w:pos="3153" w:val="left" w:leader="none"/>
        </w:tabs>
        <w:spacing w:line="240" w:lineRule="auto" w:before="143" w:after="0"/>
        <w:ind w:left="3153" w:right="0" w:hanging="864"/>
        <w:jc w:val="left"/>
        <w:rPr>
          <w:color w:val="010101"/>
        </w:rPr>
      </w:pPr>
      <w:r>
        <w:rPr/>
        <w:drawing>
          <wp:anchor distT="0" distB="0" distL="0" distR="0" allowOverlap="1" layoutInCell="1" locked="0" behindDoc="0" simplePos="0" relativeHeight="15849472">
            <wp:simplePos x="0" y="0"/>
            <wp:positionH relativeFrom="page">
              <wp:posOffset>4099559</wp:posOffset>
            </wp:positionH>
            <wp:positionV relativeFrom="page">
              <wp:posOffset>926592</wp:posOffset>
            </wp:positionV>
            <wp:extent cx="3200400" cy="8234171"/>
            <wp:effectExtent l="0" t="0" r="0" b="0"/>
            <wp:wrapNone/>
            <wp:docPr id="747" name="Image 747"/>
            <wp:cNvGraphicFramePr>
              <a:graphicFrameLocks/>
            </wp:cNvGraphicFramePr>
            <a:graphic>
              <a:graphicData uri="http://schemas.openxmlformats.org/drawingml/2006/picture">
                <pic:pic>
                  <pic:nvPicPr>
                    <pic:cNvPr id="747" name="Image 747"/>
                    <pic:cNvPicPr/>
                  </pic:nvPicPr>
                  <pic:blipFill>
                    <a:blip r:embed="rId189" cstate="print"/>
                    <a:stretch>
                      <a:fillRect/>
                    </a:stretch>
                  </pic:blipFill>
                  <pic:spPr>
                    <a:xfrm>
                      <a:off x="0" y="0"/>
                      <a:ext cx="3200400" cy="8234171"/>
                    </a:xfrm>
                    <a:prstGeom prst="rect">
                      <a:avLst/>
                    </a:prstGeom>
                  </pic:spPr>
                </pic:pic>
              </a:graphicData>
            </a:graphic>
          </wp:anchor>
        </w:drawing>
      </w:r>
      <w:r>
        <w:rPr>
          <w:color w:val="010101"/>
        </w:rPr>
        <w:t>Diagnosis</w:t>
      </w:r>
      <w:r>
        <w:rPr>
          <w:color w:val="010101"/>
          <w:spacing w:val="34"/>
        </w:rPr>
        <w:t> </w:t>
      </w:r>
      <w:r>
        <w:rPr>
          <w:color w:val="010101"/>
        </w:rPr>
        <w:t>details</w:t>
      </w:r>
      <w:r>
        <w:rPr>
          <w:color w:val="010101"/>
          <w:spacing w:val="27"/>
        </w:rPr>
        <w:t> </w:t>
      </w:r>
      <w:r>
        <w:rPr>
          <w:color w:val="111111"/>
          <w:spacing w:val="-2"/>
        </w:rPr>
        <w:t>screen</w:t>
      </w:r>
    </w:p>
    <w:p>
      <w:pPr>
        <w:pStyle w:val="BodyText"/>
        <w:spacing w:before="111"/>
        <w:rPr>
          <w:b/>
          <w:sz w:val="25"/>
        </w:rPr>
      </w:pPr>
    </w:p>
    <w:p>
      <w:pPr>
        <w:spacing w:line="360" w:lineRule="auto" w:before="0"/>
        <w:ind w:left="387" w:right="5567" w:hanging="2"/>
        <w:jc w:val="both"/>
        <w:rPr>
          <w:sz w:val="22"/>
        </w:rPr>
      </w:pPr>
      <w:r>
        <w:rPr>
          <w:color w:val="111111"/>
          <w:sz w:val="22"/>
        </w:rPr>
        <w:t>Diagnosis details screen displays the results after model diagnoses. User can view the result and get a description of Diagnosis including a source of the information.</w:t>
      </w:r>
    </w:p>
    <w:p>
      <w:pPr>
        <w:pStyle w:val="ListParagraph"/>
        <w:numPr>
          <w:ilvl w:val="1"/>
          <w:numId w:val="29"/>
        </w:numPr>
        <w:tabs>
          <w:tab w:pos="1112" w:val="left" w:leader="none"/>
        </w:tabs>
        <w:spacing w:line="240" w:lineRule="auto" w:before="188" w:after="0"/>
        <w:ind w:left="1112" w:right="0" w:hanging="360"/>
        <w:jc w:val="left"/>
        <w:rPr>
          <w:sz w:val="22"/>
        </w:rPr>
      </w:pPr>
      <w:r>
        <w:rPr>
          <w:color w:val="111111"/>
          <w:spacing w:val="-5"/>
          <w:sz w:val="22"/>
        </w:rPr>
        <w:t>Map</w:t>
      </w:r>
    </w:p>
    <w:p>
      <w:pPr>
        <w:pStyle w:val="ListParagraph"/>
        <w:numPr>
          <w:ilvl w:val="1"/>
          <w:numId w:val="29"/>
        </w:numPr>
        <w:tabs>
          <w:tab w:pos="1111" w:val="left" w:leader="none"/>
        </w:tabs>
        <w:spacing w:line="240" w:lineRule="auto" w:before="59" w:after="0"/>
        <w:ind w:left="1111" w:right="0" w:hanging="359"/>
        <w:jc w:val="left"/>
        <w:rPr>
          <w:sz w:val="22"/>
        </w:rPr>
      </w:pPr>
      <w:r>
        <w:rPr>
          <w:color w:val="111111"/>
          <w:sz w:val="22"/>
        </w:rPr>
        <w:t>Diagnosis</w:t>
      </w:r>
      <w:r>
        <w:rPr>
          <w:color w:val="111111"/>
          <w:spacing w:val="-5"/>
          <w:sz w:val="22"/>
        </w:rPr>
        <w:t> </w:t>
      </w:r>
      <w:r>
        <w:rPr>
          <w:color w:val="111111"/>
          <w:spacing w:val="-4"/>
          <w:sz w:val="22"/>
        </w:rPr>
        <w:t>Tool</w:t>
      </w:r>
    </w:p>
    <w:p>
      <w:pPr>
        <w:pStyle w:val="ListParagraph"/>
        <w:numPr>
          <w:ilvl w:val="1"/>
          <w:numId w:val="29"/>
        </w:numPr>
        <w:tabs>
          <w:tab w:pos="1111" w:val="left" w:leader="none"/>
        </w:tabs>
        <w:spacing w:line="240" w:lineRule="auto" w:before="69" w:after="0"/>
        <w:ind w:left="1111" w:right="0" w:hanging="359"/>
        <w:jc w:val="left"/>
        <w:rPr>
          <w:sz w:val="22"/>
        </w:rPr>
      </w:pPr>
      <w:r>
        <w:rPr>
          <w:color w:val="111111"/>
          <w:spacing w:val="-2"/>
          <w:sz w:val="22"/>
        </w:rPr>
        <w:t>History</w:t>
      </w:r>
    </w:p>
    <w:p>
      <w:pPr>
        <w:pStyle w:val="BodyText"/>
        <w:rPr>
          <w:sz w:val="22"/>
        </w:rPr>
      </w:pPr>
    </w:p>
    <w:p>
      <w:pPr>
        <w:pStyle w:val="BodyText"/>
        <w:rPr>
          <w:sz w:val="22"/>
        </w:rPr>
      </w:pPr>
    </w:p>
    <w:p>
      <w:pPr>
        <w:pStyle w:val="BodyText"/>
        <w:spacing w:before="69"/>
        <w:rPr>
          <w:sz w:val="22"/>
        </w:rPr>
      </w:pPr>
    </w:p>
    <w:p>
      <w:pPr>
        <w:spacing w:line="360" w:lineRule="auto" w:before="1"/>
        <w:ind w:left="392" w:right="5572" w:hanging="4"/>
        <w:jc w:val="both"/>
        <w:rPr>
          <w:sz w:val="22"/>
        </w:rPr>
      </w:pPr>
      <w:r>
        <w:rPr>
          <w:b/>
          <w:color w:val="111111"/>
          <w:sz w:val="21"/>
        </w:rPr>
        <w:t>Section</w:t>
      </w:r>
      <w:r>
        <w:rPr>
          <w:b/>
          <w:color w:val="111111"/>
          <w:spacing w:val="-13"/>
          <w:sz w:val="21"/>
        </w:rPr>
        <w:t> </w:t>
      </w:r>
      <w:r>
        <w:rPr>
          <w:b/>
          <w:color w:val="111111"/>
          <w:sz w:val="21"/>
        </w:rPr>
        <w:t>1</w:t>
      </w:r>
      <w:r>
        <w:rPr>
          <w:b/>
          <w:color w:val="111111"/>
          <w:spacing w:val="-13"/>
          <w:sz w:val="21"/>
        </w:rPr>
        <w:t> </w:t>
      </w:r>
      <w:r>
        <w:rPr>
          <w:color w:val="010101"/>
          <w:sz w:val="21"/>
        </w:rPr>
        <w:t>-</w:t>
      </w:r>
      <w:r>
        <w:rPr>
          <w:color w:val="010101"/>
          <w:spacing w:val="31"/>
          <w:sz w:val="21"/>
        </w:rPr>
        <w:t> </w:t>
      </w:r>
      <w:r>
        <w:rPr>
          <w:color w:val="111111"/>
          <w:sz w:val="22"/>
        </w:rPr>
        <w:t>Gets</w:t>
      </w:r>
      <w:r>
        <w:rPr>
          <w:color w:val="111111"/>
          <w:spacing w:val="-14"/>
          <w:sz w:val="22"/>
        </w:rPr>
        <w:t> </w:t>
      </w:r>
      <w:r>
        <w:rPr>
          <w:color w:val="111111"/>
          <w:sz w:val="22"/>
        </w:rPr>
        <w:t>the</w:t>
      </w:r>
      <w:r>
        <w:rPr>
          <w:color w:val="111111"/>
          <w:spacing w:val="-13"/>
          <w:sz w:val="22"/>
        </w:rPr>
        <w:t> </w:t>
      </w:r>
      <w:r>
        <w:rPr>
          <w:color w:val="111111"/>
          <w:sz w:val="22"/>
        </w:rPr>
        <w:t>relevant image</w:t>
      </w:r>
      <w:r>
        <w:rPr>
          <w:color w:val="111111"/>
          <w:spacing w:val="-11"/>
          <w:sz w:val="22"/>
        </w:rPr>
        <w:t> </w:t>
      </w:r>
      <w:r>
        <w:rPr>
          <w:color w:val="111111"/>
          <w:sz w:val="22"/>
        </w:rPr>
        <w:t>for</w:t>
      </w:r>
      <w:r>
        <w:rPr>
          <w:color w:val="111111"/>
          <w:spacing w:val="-11"/>
          <w:sz w:val="22"/>
        </w:rPr>
        <w:t> </w:t>
      </w:r>
      <w:r>
        <w:rPr>
          <w:color w:val="111111"/>
          <w:sz w:val="22"/>
        </w:rPr>
        <w:t>the</w:t>
      </w:r>
      <w:r>
        <w:rPr>
          <w:color w:val="111111"/>
          <w:spacing w:val="-14"/>
          <w:sz w:val="22"/>
        </w:rPr>
        <w:t> </w:t>
      </w:r>
      <w:r>
        <w:rPr>
          <w:color w:val="111111"/>
          <w:sz w:val="22"/>
        </w:rPr>
        <w:t>selected</w:t>
      </w:r>
      <w:r>
        <w:rPr>
          <w:color w:val="111111"/>
          <w:spacing w:val="-3"/>
          <w:sz w:val="22"/>
        </w:rPr>
        <w:t> </w:t>
      </w:r>
      <w:r>
        <w:rPr>
          <w:color w:val="111111"/>
          <w:sz w:val="22"/>
        </w:rPr>
        <w:t>query from the provider. Image is set to fix the space.</w:t>
      </w:r>
    </w:p>
    <w:p>
      <w:pPr>
        <w:pStyle w:val="BodyText"/>
        <w:rPr>
          <w:sz w:val="22"/>
        </w:rPr>
      </w:pPr>
    </w:p>
    <w:p>
      <w:pPr>
        <w:pStyle w:val="BodyText"/>
        <w:spacing w:before="195"/>
        <w:rPr>
          <w:sz w:val="22"/>
        </w:rPr>
      </w:pPr>
    </w:p>
    <w:p>
      <w:pPr>
        <w:spacing w:line="360" w:lineRule="auto" w:before="1"/>
        <w:ind w:left="387" w:right="5561" w:firstLine="1"/>
        <w:jc w:val="both"/>
        <w:rPr>
          <w:sz w:val="22"/>
        </w:rPr>
      </w:pPr>
      <w:r>
        <w:rPr>
          <w:b/>
          <w:color w:val="111111"/>
          <w:sz w:val="21"/>
        </w:rPr>
        <w:t>Section 2 </w:t>
      </w:r>
      <w:r>
        <w:rPr>
          <w:color w:val="010101"/>
          <w:sz w:val="21"/>
        </w:rPr>
        <w:t>-</w:t>
      </w:r>
      <w:r>
        <w:rPr>
          <w:color w:val="010101"/>
          <w:spacing w:val="40"/>
          <w:sz w:val="21"/>
        </w:rPr>
        <w:t> </w:t>
      </w:r>
      <w:r>
        <w:rPr>
          <w:color w:val="111111"/>
          <w:sz w:val="22"/>
        </w:rPr>
        <w:t>is the main body of content Section 3 contains a quick view while section 4 contains description.</w:t>
      </w:r>
    </w:p>
    <w:p>
      <w:pPr>
        <w:pStyle w:val="BodyText"/>
        <w:rPr>
          <w:sz w:val="22"/>
        </w:rPr>
      </w:pPr>
    </w:p>
    <w:p>
      <w:pPr>
        <w:pStyle w:val="BodyText"/>
        <w:spacing w:before="195"/>
        <w:rPr>
          <w:sz w:val="22"/>
        </w:rPr>
      </w:pPr>
    </w:p>
    <w:p>
      <w:pPr>
        <w:spacing w:before="1"/>
        <w:ind w:left="390" w:right="0" w:firstLine="0"/>
        <w:jc w:val="both"/>
        <w:rPr>
          <w:sz w:val="22"/>
        </w:rPr>
      </w:pPr>
      <w:r>
        <w:rPr>
          <w:color w:val="111111"/>
          <w:sz w:val="22"/>
        </w:rPr>
        <w:t>Functions</w:t>
      </w:r>
      <w:r>
        <w:rPr>
          <w:color w:val="111111"/>
          <w:spacing w:val="-1"/>
          <w:sz w:val="22"/>
        </w:rPr>
        <w:t> </w:t>
      </w:r>
      <w:r>
        <w:rPr>
          <w:color w:val="111111"/>
          <w:sz w:val="22"/>
        </w:rPr>
        <w:t>&amp;</w:t>
      </w:r>
      <w:r>
        <w:rPr>
          <w:color w:val="111111"/>
          <w:spacing w:val="-6"/>
          <w:sz w:val="22"/>
        </w:rPr>
        <w:t> </w:t>
      </w:r>
      <w:r>
        <w:rPr>
          <w:color w:val="111111"/>
          <w:spacing w:val="-2"/>
          <w:sz w:val="22"/>
        </w:rPr>
        <w:t>Features:</w:t>
      </w:r>
    </w:p>
    <w:p>
      <w:pPr>
        <w:pStyle w:val="BodyText"/>
        <w:spacing w:before="51"/>
        <w:rPr>
          <w:sz w:val="22"/>
        </w:rPr>
      </w:pPr>
    </w:p>
    <w:p>
      <w:pPr>
        <w:pStyle w:val="ListParagraph"/>
        <w:numPr>
          <w:ilvl w:val="0"/>
          <w:numId w:val="30"/>
        </w:numPr>
        <w:tabs>
          <w:tab w:pos="751" w:val="left" w:leader="none"/>
        </w:tabs>
        <w:spacing w:line="240" w:lineRule="auto" w:before="0" w:after="0"/>
        <w:ind w:left="751" w:right="0" w:hanging="364"/>
        <w:jc w:val="left"/>
        <w:rPr>
          <w:sz w:val="22"/>
        </w:rPr>
      </w:pPr>
      <w:r>
        <w:rPr>
          <w:color w:val="111111"/>
          <w:sz w:val="22"/>
        </w:rPr>
        <w:t>Display</w:t>
      </w:r>
      <w:r>
        <w:rPr>
          <w:color w:val="111111"/>
          <w:spacing w:val="3"/>
          <w:sz w:val="22"/>
        </w:rPr>
        <w:t> </w:t>
      </w:r>
      <w:r>
        <w:rPr>
          <w:color w:val="111111"/>
          <w:sz w:val="22"/>
        </w:rPr>
        <w:t>result</w:t>
      </w:r>
      <w:r>
        <w:rPr>
          <w:color w:val="111111"/>
          <w:spacing w:val="3"/>
          <w:sz w:val="22"/>
        </w:rPr>
        <w:t> </w:t>
      </w:r>
      <w:r>
        <w:rPr>
          <w:color w:val="111111"/>
          <w:sz w:val="22"/>
        </w:rPr>
        <w:t>of</w:t>
      </w:r>
      <w:r>
        <w:rPr>
          <w:color w:val="111111"/>
          <w:spacing w:val="-8"/>
          <w:sz w:val="22"/>
        </w:rPr>
        <w:t> </w:t>
      </w:r>
      <w:r>
        <w:rPr>
          <w:color w:val="111111"/>
          <w:spacing w:val="-2"/>
          <w:sz w:val="22"/>
        </w:rPr>
        <w:t>Diagnosis:</w:t>
      </w:r>
    </w:p>
    <w:p>
      <w:pPr>
        <w:pStyle w:val="ListParagraph"/>
        <w:numPr>
          <w:ilvl w:val="0"/>
          <w:numId w:val="30"/>
        </w:numPr>
        <w:tabs>
          <w:tab w:pos="748" w:val="left" w:leader="none"/>
        </w:tabs>
        <w:spacing w:line="240" w:lineRule="auto" w:before="69" w:after="0"/>
        <w:ind w:left="748" w:right="0" w:hanging="361"/>
        <w:jc w:val="left"/>
        <w:rPr>
          <w:sz w:val="22"/>
        </w:rPr>
      </w:pPr>
      <w:r>
        <w:rPr>
          <w:color w:val="111111"/>
          <w:w w:val="110"/>
          <w:sz w:val="22"/>
        </w:rPr>
        <w:t>Use</w:t>
      </w:r>
      <w:r>
        <w:rPr>
          <w:color w:val="111111"/>
          <w:spacing w:val="23"/>
          <w:w w:val="110"/>
          <w:sz w:val="22"/>
        </w:rPr>
        <w:t> </w:t>
      </w:r>
      <w:r>
        <w:rPr>
          <w:color w:val="010101"/>
          <w:w w:val="110"/>
          <w:sz w:val="22"/>
        </w:rPr>
        <w:t>url_launcher</w:t>
      </w:r>
      <w:r>
        <w:rPr>
          <w:color w:val="010101"/>
          <w:spacing w:val="24"/>
          <w:w w:val="110"/>
          <w:sz w:val="22"/>
        </w:rPr>
        <w:t>  </w:t>
      </w:r>
      <w:r>
        <w:rPr>
          <w:color w:val="111111"/>
          <w:w w:val="110"/>
          <w:sz w:val="22"/>
        </w:rPr>
        <w:t>to open</w:t>
      </w:r>
      <w:r>
        <w:rPr>
          <w:color w:val="111111"/>
          <w:spacing w:val="21"/>
          <w:w w:val="110"/>
          <w:sz w:val="22"/>
        </w:rPr>
        <w:t> </w:t>
      </w:r>
      <w:r>
        <w:rPr>
          <w:color w:val="111111"/>
          <w:w w:val="110"/>
          <w:sz w:val="22"/>
        </w:rPr>
        <w:t>in</w:t>
      </w:r>
      <w:r>
        <w:rPr>
          <w:color w:val="111111"/>
          <w:spacing w:val="10"/>
          <w:w w:val="110"/>
          <w:sz w:val="22"/>
        </w:rPr>
        <w:t> </w:t>
      </w:r>
      <w:r>
        <w:rPr>
          <w:color w:val="111111"/>
          <w:spacing w:val="-2"/>
          <w:w w:val="110"/>
          <w:sz w:val="22"/>
        </w:rPr>
        <w:t>browser.</w:t>
      </w:r>
    </w:p>
    <w:p>
      <w:pPr>
        <w:spacing w:after="0" w:line="240" w:lineRule="auto"/>
        <w:jc w:val="left"/>
        <w:rPr>
          <w:sz w:val="22"/>
        </w:rPr>
        <w:sectPr>
          <w:headerReference w:type="default" r:id="rId187"/>
          <w:footerReference w:type="default" r:id="rId188"/>
          <w:pgSz w:w="11910" w:h="16840"/>
          <w:pgMar w:header="658" w:footer="1400" w:top="1280" w:bottom="1600" w:left="240" w:right="220"/>
        </w:sectPr>
      </w:pPr>
    </w:p>
    <w:p>
      <w:pPr>
        <w:pStyle w:val="Heading8"/>
        <w:numPr>
          <w:ilvl w:val="3"/>
          <w:numId w:val="23"/>
        </w:numPr>
        <w:tabs>
          <w:tab w:pos="3150" w:val="left" w:leader="none"/>
        </w:tabs>
        <w:spacing w:line="240" w:lineRule="auto" w:before="143" w:after="0"/>
        <w:ind w:left="3150" w:right="0" w:hanging="861"/>
        <w:jc w:val="left"/>
        <w:rPr>
          <w:color w:val="0F0F0F"/>
        </w:rPr>
      </w:pPr>
      <w:r>
        <w:rPr>
          <w:color w:val="0F0F0F"/>
          <w:w w:val="105"/>
        </w:rPr>
        <w:t>Account</w:t>
      </w:r>
      <w:r>
        <w:rPr>
          <w:color w:val="0F0F0F"/>
          <w:spacing w:val="-7"/>
          <w:w w:val="105"/>
        </w:rPr>
        <w:t> </w:t>
      </w:r>
      <w:r>
        <w:rPr>
          <w:color w:val="0F0F0F"/>
          <w:spacing w:val="-2"/>
          <w:w w:val="105"/>
        </w:rPr>
        <w:t>Settings</w:t>
      </w:r>
    </w:p>
    <w:p>
      <w:pPr>
        <w:pStyle w:val="BodyText"/>
        <w:spacing w:line="376" w:lineRule="auto" w:before="283"/>
        <w:ind w:left="844" w:right="835"/>
        <w:jc w:val="both"/>
      </w:pPr>
      <w:r>
        <w:rPr>
          <w:color w:val="0F0F0F"/>
          <w:w w:val="105"/>
        </w:rPr>
        <w:t>The account screen allows the</w:t>
      </w:r>
      <w:r>
        <w:rPr>
          <w:color w:val="0F0F0F"/>
          <w:spacing w:val="-3"/>
          <w:w w:val="105"/>
        </w:rPr>
        <w:t> </w:t>
      </w:r>
      <w:r>
        <w:rPr>
          <w:color w:val="0F0F0F"/>
          <w:w w:val="105"/>
        </w:rPr>
        <w:t>user</w:t>
      </w:r>
      <w:r>
        <w:rPr>
          <w:color w:val="0F0F0F"/>
          <w:spacing w:val="-2"/>
          <w:w w:val="105"/>
        </w:rPr>
        <w:t> </w:t>
      </w:r>
      <w:r>
        <w:rPr>
          <w:color w:val="0F0F0F"/>
          <w:w w:val="105"/>
        </w:rPr>
        <w:t>to</w:t>
      </w:r>
      <w:r>
        <w:rPr>
          <w:color w:val="0F0F0F"/>
          <w:spacing w:val="-4"/>
          <w:w w:val="105"/>
        </w:rPr>
        <w:t> </w:t>
      </w:r>
      <w:r>
        <w:rPr>
          <w:color w:val="0F0F0F"/>
          <w:w w:val="105"/>
        </w:rPr>
        <w:t>view his/her account, additionally</w:t>
      </w:r>
      <w:r>
        <w:rPr>
          <w:color w:val="0F0F0F"/>
          <w:spacing w:val="18"/>
          <w:w w:val="105"/>
        </w:rPr>
        <w:t> </w:t>
      </w:r>
      <w:r>
        <w:rPr>
          <w:color w:val="0F0F0F"/>
          <w:w w:val="105"/>
        </w:rPr>
        <w:t>this screen allows the</w:t>
      </w:r>
      <w:r>
        <w:rPr>
          <w:color w:val="0F0F0F"/>
          <w:spacing w:val="-3"/>
          <w:w w:val="105"/>
        </w:rPr>
        <w:t> </w:t>
      </w:r>
      <w:r>
        <w:rPr>
          <w:color w:val="0F0F0F"/>
          <w:w w:val="105"/>
        </w:rPr>
        <w:t>user</w:t>
      </w:r>
      <w:r>
        <w:rPr>
          <w:color w:val="0F0F0F"/>
          <w:spacing w:val="-2"/>
          <w:w w:val="105"/>
        </w:rPr>
        <w:t> </w:t>
      </w:r>
      <w:r>
        <w:rPr>
          <w:color w:val="0F0F0F"/>
          <w:w w:val="105"/>
        </w:rPr>
        <w:t>to</w:t>
      </w:r>
      <w:r>
        <w:rPr>
          <w:color w:val="0F0F0F"/>
          <w:spacing w:val="-4"/>
          <w:w w:val="105"/>
        </w:rPr>
        <w:t> </w:t>
      </w:r>
      <w:r>
        <w:rPr>
          <w:color w:val="0F0F0F"/>
          <w:w w:val="105"/>
        </w:rPr>
        <w:t>get</w:t>
      </w:r>
      <w:r>
        <w:rPr>
          <w:color w:val="0F0F0F"/>
          <w:spacing w:val="-2"/>
          <w:w w:val="105"/>
        </w:rPr>
        <w:t> </w:t>
      </w:r>
      <w:r>
        <w:rPr>
          <w:color w:val="0F0F0F"/>
          <w:w w:val="105"/>
        </w:rPr>
        <w:t>help to</w:t>
      </w:r>
      <w:r>
        <w:rPr>
          <w:color w:val="0F0F0F"/>
          <w:spacing w:val="-7"/>
          <w:w w:val="105"/>
        </w:rPr>
        <w:t> </w:t>
      </w:r>
      <w:r>
        <w:rPr>
          <w:color w:val="0F0F0F"/>
          <w:w w:val="105"/>
        </w:rPr>
        <w:t>use</w:t>
      </w:r>
      <w:r>
        <w:rPr>
          <w:color w:val="0F0F0F"/>
          <w:spacing w:val="-5"/>
          <w:w w:val="105"/>
        </w:rPr>
        <w:t> </w:t>
      </w:r>
      <w:r>
        <w:rPr>
          <w:color w:val="0F0F0F"/>
          <w:w w:val="105"/>
        </w:rPr>
        <w:t>the</w:t>
      </w:r>
      <w:r>
        <w:rPr>
          <w:color w:val="0F0F0F"/>
          <w:spacing w:val="-6"/>
          <w:w w:val="105"/>
        </w:rPr>
        <w:t> </w:t>
      </w:r>
      <w:r>
        <w:rPr>
          <w:color w:val="0F0F0F"/>
          <w:w w:val="105"/>
        </w:rPr>
        <w:t>app,</w:t>
      </w:r>
      <w:r>
        <w:rPr>
          <w:color w:val="0F0F0F"/>
          <w:spacing w:val="-6"/>
          <w:w w:val="105"/>
        </w:rPr>
        <w:t> </w:t>
      </w:r>
      <w:r>
        <w:rPr>
          <w:color w:val="0F0F0F"/>
          <w:w w:val="105"/>
        </w:rPr>
        <w:t>delete</w:t>
      </w:r>
      <w:r>
        <w:rPr>
          <w:color w:val="0F0F0F"/>
          <w:spacing w:val="-1"/>
          <w:w w:val="105"/>
        </w:rPr>
        <w:t> </w:t>
      </w:r>
      <w:r>
        <w:rPr>
          <w:color w:val="0F0F0F"/>
          <w:w w:val="105"/>
        </w:rPr>
        <w:t>account, get app</w:t>
      </w:r>
      <w:r>
        <w:rPr>
          <w:color w:val="0F0F0F"/>
          <w:spacing w:val="-5"/>
          <w:w w:val="105"/>
        </w:rPr>
        <w:t> </w:t>
      </w:r>
      <w:r>
        <w:rPr>
          <w:color w:val="0F0F0F"/>
          <w:w w:val="105"/>
        </w:rPr>
        <w:t>info</w:t>
      </w:r>
      <w:r>
        <w:rPr>
          <w:color w:val="0F0F0F"/>
          <w:spacing w:val="-5"/>
          <w:w w:val="105"/>
        </w:rPr>
        <w:t> </w:t>
      </w:r>
      <w:r>
        <w:rPr>
          <w:color w:val="0F0F0F"/>
          <w:w w:val="105"/>
        </w:rPr>
        <w:t>and logout of</w:t>
      </w:r>
      <w:r>
        <w:rPr>
          <w:color w:val="0F0F0F"/>
          <w:spacing w:val="-4"/>
          <w:w w:val="105"/>
        </w:rPr>
        <w:t> </w:t>
      </w:r>
      <w:r>
        <w:rPr>
          <w:color w:val="0F0F0F"/>
          <w:w w:val="105"/>
        </w:rPr>
        <w:t>account if</w:t>
      </w:r>
      <w:r>
        <w:rPr>
          <w:color w:val="0F0F0F"/>
          <w:spacing w:val="-3"/>
          <w:w w:val="105"/>
        </w:rPr>
        <w:t> </w:t>
      </w:r>
      <w:r>
        <w:rPr>
          <w:color w:val="0F0F0F"/>
          <w:w w:val="105"/>
        </w:rPr>
        <w:t>logged in.</w:t>
      </w:r>
      <w:r>
        <w:rPr>
          <w:color w:val="0F0F0F"/>
          <w:spacing w:val="-6"/>
          <w:w w:val="105"/>
        </w:rPr>
        <w:t> </w:t>
      </w:r>
      <w:r>
        <w:rPr>
          <w:color w:val="0F0F0F"/>
          <w:w w:val="105"/>
        </w:rPr>
        <w:t>Additionally</w:t>
      </w:r>
      <w:r>
        <w:rPr>
          <w:color w:val="3F3F3F"/>
          <w:w w:val="105"/>
        </w:rPr>
        <w:t>,</w:t>
      </w:r>
      <w:r>
        <w:rPr>
          <w:color w:val="3F3F3F"/>
          <w:spacing w:val="-8"/>
          <w:w w:val="105"/>
        </w:rPr>
        <w:t> </w:t>
      </w:r>
      <w:r>
        <w:rPr>
          <w:color w:val="0F0F0F"/>
          <w:w w:val="105"/>
        </w:rPr>
        <w:t>this</w:t>
      </w:r>
      <w:r>
        <w:rPr>
          <w:color w:val="0F0F0F"/>
          <w:spacing w:val="-4"/>
          <w:w w:val="105"/>
        </w:rPr>
        <w:t> </w:t>
      </w:r>
      <w:r>
        <w:rPr>
          <w:color w:val="0F0F0F"/>
          <w:w w:val="105"/>
        </w:rPr>
        <w:t>screen</w:t>
      </w:r>
      <w:r>
        <w:rPr>
          <w:color w:val="0F0F0F"/>
          <w:spacing w:val="-1"/>
          <w:w w:val="105"/>
        </w:rPr>
        <w:t> </w:t>
      </w:r>
      <w:r>
        <w:rPr>
          <w:color w:val="0F0F0F"/>
          <w:w w:val="105"/>
        </w:rPr>
        <w:t>can</w:t>
      </w:r>
      <w:r>
        <w:rPr>
          <w:color w:val="0F0F0F"/>
          <w:spacing w:val="-5"/>
          <w:w w:val="105"/>
        </w:rPr>
        <w:t> </w:t>
      </w:r>
      <w:r>
        <w:rPr>
          <w:color w:val="0F0F0F"/>
          <w:w w:val="105"/>
        </w:rPr>
        <w:t>get the users current location</w:t>
      </w:r>
      <w:r>
        <w:rPr>
          <w:color w:val="3F3F3F"/>
          <w:w w:val="105"/>
        </w:rPr>
        <w:t>.</w:t>
      </w:r>
      <w:r>
        <w:rPr>
          <w:color w:val="3F3F3F"/>
          <w:spacing w:val="-10"/>
          <w:w w:val="105"/>
        </w:rPr>
        <w:t> </w:t>
      </w:r>
      <w:r>
        <w:rPr>
          <w:color w:val="0F0F0F"/>
          <w:w w:val="105"/>
        </w:rPr>
        <w:t>location data is then used to identify where a disease was detected.</w:t>
      </w:r>
    </w:p>
    <w:p>
      <w:pPr>
        <w:pStyle w:val="BodyText"/>
        <w:spacing w:before="160"/>
        <w:ind w:left="842"/>
        <w:jc w:val="both"/>
      </w:pPr>
      <w:r>
        <w:rPr>
          <w:color w:val="0F0F0F"/>
          <w:w w:val="105"/>
        </w:rPr>
        <w:t>Functions &amp;</w:t>
      </w:r>
      <w:r>
        <w:rPr>
          <w:color w:val="0F0F0F"/>
          <w:spacing w:val="-4"/>
          <w:w w:val="105"/>
        </w:rPr>
        <w:t> </w:t>
      </w:r>
      <w:r>
        <w:rPr>
          <w:color w:val="0F0F0F"/>
          <w:spacing w:val="-2"/>
          <w:w w:val="105"/>
        </w:rPr>
        <w:t>Features:</w:t>
      </w:r>
    </w:p>
    <w:p>
      <w:pPr>
        <w:pStyle w:val="BodyText"/>
        <w:spacing w:before="79"/>
      </w:pPr>
    </w:p>
    <w:p>
      <w:pPr>
        <w:pStyle w:val="ListParagraph"/>
        <w:numPr>
          <w:ilvl w:val="1"/>
          <w:numId w:val="30"/>
        </w:numPr>
        <w:tabs>
          <w:tab w:pos="1207" w:val="left" w:leader="none"/>
        </w:tabs>
        <w:spacing w:line="240" w:lineRule="auto" w:before="0" w:after="0"/>
        <w:ind w:left="1207" w:right="0" w:hanging="363"/>
        <w:jc w:val="left"/>
        <w:rPr>
          <w:color w:val="0F0F0F"/>
          <w:sz w:val="21"/>
        </w:rPr>
      </w:pPr>
      <w:r>
        <w:rPr/>
        <w:drawing>
          <wp:anchor distT="0" distB="0" distL="0" distR="0" allowOverlap="1" layoutInCell="1" locked="0" behindDoc="0" simplePos="0" relativeHeight="15849984">
            <wp:simplePos x="0" y="0"/>
            <wp:positionH relativeFrom="page">
              <wp:posOffset>2823972</wp:posOffset>
            </wp:positionH>
            <wp:positionV relativeFrom="paragraph">
              <wp:posOffset>10666</wp:posOffset>
            </wp:positionV>
            <wp:extent cx="4454652" cy="6830567"/>
            <wp:effectExtent l="0" t="0" r="0" b="0"/>
            <wp:wrapNone/>
            <wp:docPr id="748" name="Image 748"/>
            <wp:cNvGraphicFramePr>
              <a:graphicFrameLocks/>
            </wp:cNvGraphicFramePr>
            <a:graphic>
              <a:graphicData uri="http://schemas.openxmlformats.org/drawingml/2006/picture">
                <pic:pic>
                  <pic:nvPicPr>
                    <pic:cNvPr id="748" name="Image 748"/>
                    <pic:cNvPicPr/>
                  </pic:nvPicPr>
                  <pic:blipFill>
                    <a:blip r:embed="rId190" cstate="print"/>
                    <a:stretch>
                      <a:fillRect/>
                    </a:stretch>
                  </pic:blipFill>
                  <pic:spPr>
                    <a:xfrm>
                      <a:off x="0" y="0"/>
                      <a:ext cx="4454652" cy="6830567"/>
                    </a:xfrm>
                    <a:prstGeom prst="rect">
                      <a:avLst/>
                    </a:prstGeom>
                  </pic:spPr>
                </pic:pic>
              </a:graphicData>
            </a:graphic>
          </wp:anchor>
        </w:drawing>
      </w:r>
      <w:r>
        <w:rPr>
          <w:color w:val="0F0F0F"/>
          <w:w w:val="105"/>
          <w:sz w:val="21"/>
        </w:rPr>
        <w:t>Logout</w:t>
      </w:r>
      <w:r>
        <w:rPr>
          <w:color w:val="0F0F0F"/>
          <w:spacing w:val="-7"/>
          <w:w w:val="105"/>
          <w:sz w:val="21"/>
        </w:rPr>
        <w:t> </w:t>
      </w:r>
      <w:r>
        <w:rPr>
          <w:color w:val="0F0F0F"/>
          <w:w w:val="105"/>
          <w:sz w:val="21"/>
        </w:rPr>
        <w:t>from</w:t>
      </w:r>
      <w:r>
        <w:rPr>
          <w:color w:val="0F0F0F"/>
          <w:spacing w:val="-3"/>
          <w:w w:val="105"/>
          <w:sz w:val="21"/>
        </w:rPr>
        <w:t> </w:t>
      </w:r>
      <w:r>
        <w:rPr>
          <w:color w:val="0F0F0F"/>
          <w:spacing w:val="-2"/>
          <w:w w:val="105"/>
          <w:sz w:val="21"/>
        </w:rPr>
        <w:t>Account</w:t>
      </w:r>
    </w:p>
    <w:p>
      <w:pPr>
        <w:pStyle w:val="ListParagraph"/>
        <w:numPr>
          <w:ilvl w:val="1"/>
          <w:numId w:val="30"/>
        </w:numPr>
        <w:tabs>
          <w:tab w:pos="1203" w:val="left" w:leader="none"/>
        </w:tabs>
        <w:spacing w:line="240" w:lineRule="auto" w:before="76" w:after="0"/>
        <w:ind w:left="1203" w:right="0" w:hanging="359"/>
        <w:jc w:val="left"/>
        <w:rPr>
          <w:color w:val="0F0F0F"/>
          <w:sz w:val="21"/>
        </w:rPr>
      </w:pPr>
      <w:r>
        <w:rPr>
          <w:color w:val="0F0F0F"/>
          <w:w w:val="105"/>
          <w:sz w:val="21"/>
        </w:rPr>
        <w:t>Delete </w:t>
      </w:r>
      <w:r>
        <w:rPr>
          <w:color w:val="0F0F0F"/>
          <w:spacing w:val="-2"/>
          <w:w w:val="105"/>
          <w:sz w:val="21"/>
        </w:rPr>
        <w:t>Account</w:t>
      </w:r>
    </w:p>
    <w:p>
      <w:pPr>
        <w:pStyle w:val="ListParagraph"/>
        <w:numPr>
          <w:ilvl w:val="1"/>
          <w:numId w:val="30"/>
        </w:numPr>
        <w:tabs>
          <w:tab w:pos="1204" w:val="left" w:leader="none"/>
        </w:tabs>
        <w:spacing w:line="240" w:lineRule="auto" w:before="76" w:after="0"/>
        <w:ind w:left="1204" w:right="0" w:hanging="360"/>
        <w:jc w:val="left"/>
        <w:rPr>
          <w:color w:val="0F0F0F"/>
          <w:sz w:val="21"/>
        </w:rPr>
      </w:pPr>
      <w:r>
        <w:rPr>
          <w:color w:val="0F0F0F"/>
          <w:w w:val="105"/>
          <w:sz w:val="21"/>
        </w:rPr>
        <w:t>Get</w:t>
      </w:r>
      <w:r>
        <w:rPr>
          <w:color w:val="0F0F0F"/>
          <w:spacing w:val="-2"/>
          <w:w w:val="105"/>
          <w:sz w:val="21"/>
        </w:rPr>
        <w:t> </w:t>
      </w:r>
      <w:r>
        <w:rPr>
          <w:color w:val="0F0F0F"/>
          <w:w w:val="105"/>
          <w:sz w:val="21"/>
        </w:rPr>
        <w:t>user</w:t>
      </w:r>
      <w:r>
        <w:rPr>
          <w:color w:val="0F0F0F"/>
          <w:spacing w:val="1"/>
          <w:w w:val="105"/>
          <w:sz w:val="21"/>
        </w:rPr>
        <w:t> </w:t>
      </w:r>
      <w:r>
        <w:rPr>
          <w:color w:val="0F0F0F"/>
          <w:spacing w:val="-2"/>
          <w:w w:val="105"/>
          <w:sz w:val="21"/>
        </w:rPr>
        <w:t>location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9"/>
      </w:pPr>
    </w:p>
    <w:p>
      <w:pPr>
        <w:pStyle w:val="BodyText"/>
        <w:ind w:left="843"/>
        <w:jc w:val="both"/>
      </w:pPr>
      <w:r>
        <w:rPr>
          <w:color w:val="0F0F0F"/>
          <w:w w:val="105"/>
        </w:rPr>
        <w:t>GetLocation()</w:t>
      </w:r>
      <w:r>
        <w:rPr>
          <w:color w:val="0F0F0F"/>
          <w:spacing w:val="-1"/>
          <w:w w:val="105"/>
        </w:rPr>
        <w:t> </w:t>
      </w:r>
      <w:r>
        <w:rPr>
          <w:color w:val="1F1F1F"/>
          <w:spacing w:val="-5"/>
          <w:w w:val="105"/>
        </w:rPr>
        <w:t>=&gt;</w:t>
      </w:r>
    </w:p>
    <w:p>
      <w:pPr>
        <w:spacing w:after="0"/>
        <w:jc w:val="both"/>
        <w:sectPr>
          <w:pgSz w:w="11910" w:h="16840"/>
          <w:pgMar w:header="658" w:footer="1400" w:top="1280" w:bottom="1600" w:left="240" w:right="220"/>
        </w:sectPr>
      </w:pPr>
    </w:p>
    <w:p>
      <w:pPr>
        <w:pStyle w:val="Heading8"/>
        <w:numPr>
          <w:ilvl w:val="3"/>
          <w:numId w:val="23"/>
        </w:numPr>
        <w:tabs>
          <w:tab w:pos="3151" w:val="left" w:leader="none"/>
        </w:tabs>
        <w:spacing w:line="240" w:lineRule="auto" w:before="143" w:after="0"/>
        <w:ind w:left="3151" w:right="0" w:hanging="862"/>
        <w:jc w:val="left"/>
        <w:rPr>
          <w:color w:val="0F0F0F"/>
        </w:rPr>
      </w:pPr>
      <w:r>
        <w:rPr/>
        <w:drawing>
          <wp:anchor distT="0" distB="0" distL="0" distR="0" allowOverlap="1" layoutInCell="1" locked="0" behindDoc="0" simplePos="0" relativeHeight="15850496">
            <wp:simplePos x="0" y="0"/>
            <wp:positionH relativeFrom="page">
              <wp:posOffset>3660647</wp:posOffset>
            </wp:positionH>
            <wp:positionV relativeFrom="page">
              <wp:posOffset>789432</wp:posOffset>
            </wp:positionV>
            <wp:extent cx="3366515" cy="8345423"/>
            <wp:effectExtent l="0" t="0" r="0" b="0"/>
            <wp:wrapNone/>
            <wp:docPr id="752" name="Image 752"/>
            <wp:cNvGraphicFramePr>
              <a:graphicFrameLocks/>
            </wp:cNvGraphicFramePr>
            <a:graphic>
              <a:graphicData uri="http://schemas.openxmlformats.org/drawingml/2006/picture">
                <pic:pic>
                  <pic:nvPicPr>
                    <pic:cNvPr id="752" name="Image 752"/>
                    <pic:cNvPicPr/>
                  </pic:nvPicPr>
                  <pic:blipFill>
                    <a:blip r:embed="rId193" cstate="print"/>
                    <a:stretch>
                      <a:fillRect/>
                    </a:stretch>
                  </pic:blipFill>
                  <pic:spPr>
                    <a:xfrm>
                      <a:off x="0" y="0"/>
                      <a:ext cx="3366515" cy="8345423"/>
                    </a:xfrm>
                    <a:prstGeom prst="rect">
                      <a:avLst/>
                    </a:prstGeom>
                  </pic:spPr>
                </pic:pic>
              </a:graphicData>
            </a:graphic>
          </wp:anchor>
        </w:drawing>
      </w:r>
      <w:r>
        <w:rPr>
          <w:color w:val="0F0F0F"/>
          <w:spacing w:val="-2"/>
        </w:rPr>
        <w:t>Classify.dart</w:t>
      </w:r>
    </w:p>
    <w:p>
      <w:pPr>
        <w:pStyle w:val="BodyText"/>
        <w:rPr>
          <w:b/>
          <w:sz w:val="25"/>
        </w:rPr>
      </w:pPr>
    </w:p>
    <w:p>
      <w:pPr>
        <w:pStyle w:val="BodyText"/>
        <w:spacing w:before="49"/>
        <w:rPr>
          <w:b/>
          <w:sz w:val="25"/>
        </w:rPr>
      </w:pPr>
    </w:p>
    <w:p>
      <w:pPr>
        <w:spacing w:line="364" w:lineRule="auto" w:before="0"/>
        <w:ind w:left="611" w:right="7255" w:firstLine="0"/>
        <w:jc w:val="both"/>
        <w:rPr>
          <w:sz w:val="22"/>
        </w:rPr>
      </w:pPr>
      <w:r>
        <w:rPr>
          <w:color w:val="0F0F0F"/>
          <w:sz w:val="22"/>
        </w:rPr>
        <w:t>Classify class is used to classify image provided and provide a result.</w:t>
      </w:r>
    </w:p>
    <w:p>
      <w:pPr>
        <w:spacing w:line="360" w:lineRule="auto" w:before="154"/>
        <w:ind w:left="608" w:right="7245" w:firstLine="2"/>
        <w:jc w:val="both"/>
        <w:rPr>
          <w:sz w:val="22"/>
        </w:rPr>
      </w:pPr>
      <w:r>
        <w:rPr>
          <w:b/>
          <w:color w:val="0F0F0F"/>
          <w:sz w:val="22"/>
        </w:rPr>
        <w:t>Line 11: </w:t>
      </w:r>
      <w:r>
        <w:rPr>
          <w:color w:val="0F0F0F"/>
          <w:sz w:val="22"/>
        </w:rPr>
        <w:t>specifies the source of the image, options include the camera or device file directory.</w:t>
      </w:r>
    </w:p>
    <w:p>
      <w:pPr>
        <w:pStyle w:val="BodyText"/>
        <w:rPr>
          <w:sz w:val="22"/>
        </w:rPr>
      </w:pPr>
    </w:p>
    <w:p>
      <w:pPr>
        <w:pStyle w:val="BodyText"/>
        <w:spacing w:before="196"/>
        <w:rPr>
          <w:sz w:val="22"/>
        </w:rPr>
      </w:pPr>
    </w:p>
    <w:p>
      <w:pPr>
        <w:spacing w:line="369" w:lineRule="auto" w:before="0"/>
        <w:ind w:left="611" w:right="7251" w:hanging="1"/>
        <w:jc w:val="both"/>
        <w:rPr>
          <w:sz w:val="22"/>
        </w:rPr>
      </w:pPr>
      <w:r>
        <w:rPr>
          <w:b/>
          <w:color w:val="0F0F0F"/>
          <w:sz w:val="22"/>
        </w:rPr>
        <w:t>Line 14: </w:t>
      </w:r>
      <w:r>
        <w:rPr>
          <w:color w:val="0F0F0F"/>
          <w:sz w:val="22"/>
        </w:rPr>
        <w:t>if</w:t>
      </w:r>
      <w:r>
        <w:rPr>
          <w:color w:val="0F0F0F"/>
          <w:spacing w:val="40"/>
          <w:sz w:val="22"/>
        </w:rPr>
        <w:t> </w:t>
      </w:r>
      <w:r>
        <w:rPr>
          <w:color w:val="0F0F0F"/>
          <w:sz w:val="22"/>
        </w:rPr>
        <w:t>condition check if image path is valid. Exception handling.</w:t>
      </w:r>
    </w:p>
    <w:p>
      <w:pPr>
        <w:pStyle w:val="BodyText"/>
        <w:rPr>
          <w:sz w:val="22"/>
        </w:rPr>
      </w:pPr>
    </w:p>
    <w:p>
      <w:pPr>
        <w:pStyle w:val="BodyText"/>
        <w:spacing w:before="185"/>
        <w:rPr>
          <w:sz w:val="22"/>
        </w:rPr>
      </w:pPr>
    </w:p>
    <w:p>
      <w:pPr>
        <w:spacing w:line="364" w:lineRule="auto" w:before="0"/>
        <w:ind w:left="609" w:right="7246" w:firstLine="1"/>
        <w:jc w:val="both"/>
        <w:rPr>
          <w:sz w:val="22"/>
        </w:rPr>
      </w:pPr>
      <w:r>
        <w:rPr>
          <w:b/>
          <w:color w:val="0F0F0F"/>
          <w:sz w:val="22"/>
        </w:rPr>
        <w:t>Line 16: </w:t>
      </w:r>
      <w:r>
        <w:rPr>
          <w:color w:val="0F0F0F"/>
          <w:sz w:val="22"/>
        </w:rPr>
        <w:t>switch statement loads the relevant model for user selected crop </w:t>
      </w:r>
      <w:r>
        <w:rPr>
          <w:color w:val="0F0F0F"/>
          <w:spacing w:val="-2"/>
          <w:sz w:val="22"/>
        </w:rPr>
        <w:t>type.</w:t>
      </w:r>
    </w:p>
    <w:p>
      <w:pPr>
        <w:pStyle w:val="BodyText"/>
        <w:rPr>
          <w:sz w:val="22"/>
        </w:rPr>
      </w:pPr>
    </w:p>
    <w:p>
      <w:pPr>
        <w:pStyle w:val="BodyText"/>
        <w:rPr>
          <w:sz w:val="22"/>
        </w:rPr>
      </w:pPr>
    </w:p>
    <w:p>
      <w:pPr>
        <w:pStyle w:val="BodyText"/>
        <w:rPr>
          <w:sz w:val="22"/>
        </w:rPr>
      </w:pPr>
    </w:p>
    <w:p>
      <w:pPr>
        <w:pStyle w:val="BodyText"/>
        <w:spacing w:before="228"/>
        <w:rPr>
          <w:sz w:val="22"/>
        </w:rPr>
      </w:pPr>
    </w:p>
    <w:p>
      <w:pPr>
        <w:spacing w:before="0"/>
        <w:ind w:left="612" w:right="0" w:firstLine="0"/>
        <w:jc w:val="both"/>
        <w:rPr>
          <w:sz w:val="22"/>
        </w:rPr>
      </w:pPr>
      <w:r>
        <w:rPr>
          <w:color w:val="0F0F0F"/>
          <w:sz w:val="22"/>
        </w:rPr>
        <w:t>Functions</w:t>
      </w:r>
      <w:r>
        <w:rPr>
          <w:color w:val="0F0F0F"/>
          <w:spacing w:val="-1"/>
          <w:sz w:val="22"/>
        </w:rPr>
        <w:t> </w:t>
      </w:r>
      <w:r>
        <w:rPr>
          <w:color w:val="0F0F0F"/>
          <w:sz w:val="22"/>
        </w:rPr>
        <w:t>&amp;</w:t>
      </w:r>
      <w:r>
        <w:rPr>
          <w:color w:val="0F0F0F"/>
          <w:spacing w:val="-6"/>
          <w:sz w:val="22"/>
        </w:rPr>
        <w:t> </w:t>
      </w:r>
      <w:r>
        <w:rPr>
          <w:color w:val="0F0F0F"/>
          <w:spacing w:val="-2"/>
          <w:sz w:val="22"/>
        </w:rPr>
        <w:t>Features:</w:t>
      </w:r>
    </w:p>
    <w:p>
      <w:pPr>
        <w:pStyle w:val="BodyText"/>
        <w:spacing w:before="47"/>
        <w:rPr>
          <w:sz w:val="22"/>
        </w:rPr>
      </w:pPr>
    </w:p>
    <w:p>
      <w:pPr>
        <w:pStyle w:val="ListParagraph"/>
        <w:numPr>
          <w:ilvl w:val="0"/>
          <w:numId w:val="31"/>
        </w:numPr>
        <w:tabs>
          <w:tab w:pos="972" w:val="left" w:leader="none"/>
          <w:tab w:pos="978" w:val="left" w:leader="none"/>
        </w:tabs>
        <w:spacing w:line="292" w:lineRule="auto" w:before="0" w:after="0"/>
        <w:ind w:left="978" w:right="7249" w:hanging="366"/>
        <w:jc w:val="left"/>
        <w:rPr>
          <w:sz w:val="22"/>
        </w:rPr>
      </w:pPr>
      <w:r>
        <w:rPr>
          <w:color w:val="0F0F0F"/>
          <w:sz w:val="22"/>
        </w:rPr>
        <w:t>Classify</w:t>
      </w:r>
      <w:r>
        <w:rPr>
          <w:color w:val="0F0F0F"/>
          <w:spacing w:val="-4"/>
          <w:sz w:val="22"/>
        </w:rPr>
        <w:t> </w:t>
      </w:r>
      <w:r>
        <w:rPr>
          <w:color w:val="0F0F0F"/>
          <w:sz w:val="22"/>
        </w:rPr>
        <w:t>image</w:t>
      </w:r>
      <w:r>
        <w:rPr>
          <w:color w:val="0F0F0F"/>
          <w:spacing w:val="-7"/>
          <w:sz w:val="22"/>
        </w:rPr>
        <w:t> </w:t>
      </w:r>
      <w:r>
        <w:rPr>
          <w:color w:val="0F0F0F"/>
          <w:sz w:val="22"/>
        </w:rPr>
        <w:t>based</w:t>
      </w:r>
      <w:r>
        <w:rPr>
          <w:color w:val="0F0F0F"/>
          <w:spacing w:val="-2"/>
          <w:sz w:val="22"/>
        </w:rPr>
        <w:t> </w:t>
      </w:r>
      <w:r>
        <w:rPr>
          <w:color w:val="0F0F0F"/>
          <w:sz w:val="22"/>
        </w:rPr>
        <w:t>on</w:t>
      </w:r>
      <w:r>
        <w:rPr>
          <w:color w:val="0F0F0F"/>
          <w:spacing w:val="-10"/>
          <w:sz w:val="22"/>
        </w:rPr>
        <w:t> </w:t>
      </w:r>
      <w:r>
        <w:rPr>
          <w:color w:val="0F0F0F"/>
          <w:sz w:val="22"/>
        </w:rPr>
        <w:t>provide</w:t>
      </w:r>
      <w:r>
        <w:rPr>
          <w:color w:val="0F0F0F"/>
          <w:spacing w:val="-10"/>
          <w:sz w:val="22"/>
        </w:rPr>
        <w:t> </w:t>
      </w:r>
      <w:r>
        <w:rPr>
          <w:color w:val="0F0F0F"/>
          <w:sz w:val="22"/>
        </w:rPr>
        <w:t>DL </w:t>
      </w:r>
      <w:r>
        <w:rPr>
          <w:color w:val="0F0F0F"/>
          <w:spacing w:val="-2"/>
          <w:sz w:val="22"/>
        </w:rPr>
        <w:t>model.</w:t>
      </w:r>
    </w:p>
    <w:p>
      <w:pPr>
        <w:pStyle w:val="ListParagraph"/>
        <w:numPr>
          <w:ilvl w:val="0"/>
          <w:numId w:val="31"/>
        </w:numPr>
        <w:tabs>
          <w:tab w:pos="972" w:val="left" w:leader="none"/>
        </w:tabs>
        <w:spacing w:line="240" w:lineRule="auto" w:before="7" w:after="0"/>
        <w:ind w:left="972" w:right="0" w:hanging="359"/>
        <w:jc w:val="left"/>
        <w:rPr>
          <w:sz w:val="22"/>
        </w:rPr>
      </w:pPr>
      <w:r>
        <w:rPr>
          <w:color w:val="0F0F0F"/>
          <w:sz w:val="22"/>
        </w:rPr>
        <w:t>Check</w:t>
      </w:r>
      <w:r>
        <w:rPr>
          <w:color w:val="0F0F0F"/>
          <w:spacing w:val="5"/>
          <w:sz w:val="22"/>
        </w:rPr>
        <w:t> </w:t>
      </w:r>
      <w:r>
        <w:rPr>
          <w:color w:val="0F0F0F"/>
          <w:sz w:val="22"/>
        </w:rPr>
        <w:t>if</w:t>
      </w:r>
      <w:r>
        <w:rPr>
          <w:color w:val="0F0F0F"/>
          <w:spacing w:val="-4"/>
          <w:sz w:val="22"/>
        </w:rPr>
        <w:t> </w:t>
      </w:r>
      <w:r>
        <w:rPr>
          <w:color w:val="0F0F0F"/>
          <w:sz w:val="22"/>
        </w:rPr>
        <w:t>accuracy</w:t>
      </w:r>
      <w:r>
        <w:rPr>
          <w:color w:val="0F0F0F"/>
          <w:spacing w:val="3"/>
          <w:sz w:val="22"/>
        </w:rPr>
        <w:t> </w:t>
      </w:r>
      <w:r>
        <w:rPr>
          <w:color w:val="0F0F0F"/>
          <w:sz w:val="22"/>
        </w:rPr>
        <w:t>is</w:t>
      </w:r>
      <w:r>
        <w:rPr>
          <w:color w:val="0F0F0F"/>
          <w:spacing w:val="-4"/>
          <w:sz w:val="22"/>
        </w:rPr>
        <w:t> </w:t>
      </w:r>
      <w:r>
        <w:rPr>
          <w:color w:val="0F0F0F"/>
          <w:sz w:val="22"/>
        </w:rPr>
        <w:t>over</w:t>
      </w:r>
      <w:r>
        <w:rPr>
          <w:color w:val="0F0F0F"/>
          <w:spacing w:val="-5"/>
          <w:sz w:val="22"/>
        </w:rPr>
        <w:t> 80%</w:t>
      </w:r>
    </w:p>
    <w:p>
      <w:pPr>
        <w:spacing w:after="0" w:line="240" w:lineRule="auto"/>
        <w:jc w:val="left"/>
        <w:rPr>
          <w:sz w:val="22"/>
        </w:rPr>
        <w:sectPr>
          <w:headerReference w:type="default" r:id="rId191"/>
          <w:footerReference w:type="default" r:id="rId192"/>
          <w:pgSz w:w="11910" w:h="16840"/>
          <w:pgMar w:header="658" w:footer="1400" w:top="1280" w:bottom="1600" w:left="240" w:right="220"/>
        </w:sectPr>
      </w:pPr>
    </w:p>
    <w:p>
      <w:pPr>
        <w:pStyle w:val="Heading5"/>
        <w:numPr>
          <w:ilvl w:val="1"/>
          <w:numId w:val="23"/>
        </w:numPr>
        <w:tabs>
          <w:tab w:pos="1421" w:val="left" w:leader="none"/>
        </w:tabs>
        <w:spacing w:line="240" w:lineRule="auto" w:before="134" w:after="0"/>
        <w:ind w:left="1421" w:right="0" w:hanging="575"/>
        <w:jc w:val="left"/>
        <w:rPr>
          <w:color w:val="0F0F0F"/>
        </w:rPr>
      </w:pPr>
      <w:bookmarkStart w:name="_TOC_250014" w:id="80"/>
      <w:r>
        <w:rPr>
          <w:color w:val="0F0F0F"/>
        </w:rPr>
        <w:t>Chapter</w:t>
      </w:r>
      <w:r>
        <w:rPr>
          <w:color w:val="0F0F0F"/>
          <w:spacing w:val="-3"/>
        </w:rPr>
        <w:t> </w:t>
      </w:r>
      <w:bookmarkEnd w:id="80"/>
      <w:r>
        <w:rPr>
          <w:color w:val="0F0F0F"/>
          <w:spacing w:val="-2"/>
        </w:rPr>
        <w:t>Summary</w:t>
      </w:r>
    </w:p>
    <w:p>
      <w:pPr>
        <w:pStyle w:val="BodyText"/>
        <w:spacing w:line="376" w:lineRule="auto" w:before="291"/>
        <w:ind w:left="842" w:right="826" w:firstLine="1"/>
        <w:jc w:val="both"/>
      </w:pPr>
      <w:r>
        <w:rPr>
          <w:color w:val="0F0F0F"/>
          <w:w w:val="105"/>
        </w:rPr>
        <w:t>This chapter</w:t>
      </w:r>
      <w:r>
        <w:rPr>
          <w:color w:val="0F0F0F"/>
          <w:w w:val="105"/>
        </w:rPr>
        <w:t> covered all the aspects when it comes to implementation</w:t>
      </w:r>
      <w:r>
        <w:rPr>
          <w:color w:val="0F0F0F"/>
          <w:spacing w:val="-7"/>
          <w:w w:val="105"/>
        </w:rPr>
        <w:t> </w:t>
      </w:r>
      <w:r>
        <w:rPr>
          <w:color w:val="0F0F0F"/>
          <w:w w:val="105"/>
        </w:rPr>
        <w:t>of the project.</w:t>
      </w:r>
      <w:r>
        <w:rPr>
          <w:color w:val="0F0F0F"/>
          <w:w w:val="105"/>
        </w:rPr>
        <w:t> Starting from the front­ end,</w:t>
      </w:r>
      <w:r>
        <w:rPr>
          <w:color w:val="0F0F0F"/>
          <w:spacing w:val="-8"/>
          <w:w w:val="105"/>
        </w:rPr>
        <w:t> </w:t>
      </w:r>
      <w:r>
        <w:rPr>
          <w:color w:val="0F0F0F"/>
          <w:w w:val="105"/>
        </w:rPr>
        <w:t>the</w:t>
      </w:r>
      <w:r>
        <w:rPr>
          <w:color w:val="0F0F0F"/>
          <w:spacing w:val="-6"/>
          <w:w w:val="105"/>
        </w:rPr>
        <w:t> </w:t>
      </w:r>
      <w:r>
        <w:rPr>
          <w:color w:val="0F0F0F"/>
          <w:w w:val="105"/>
        </w:rPr>
        <w:t>user</w:t>
      </w:r>
      <w:r>
        <w:rPr>
          <w:color w:val="0F0F0F"/>
          <w:spacing w:val="-3"/>
          <w:w w:val="105"/>
        </w:rPr>
        <w:t> </w:t>
      </w:r>
      <w:r>
        <w:rPr>
          <w:color w:val="0F0F0F"/>
          <w:w w:val="105"/>
        </w:rPr>
        <w:t>interface (UI)</w:t>
      </w:r>
      <w:r>
        <w:rPr>
          <w:color w:val="0F0F0F"/>
          <w:spacing w:val="-2"/>
          <w:w w:val="105"/>
        </w:rPr>
        <w:t> </w:t>
      </w:r>
      <w:r>
        <w:rPr>
          <w:color w:val="0F0F0F"/>
          <w:w w:val="105"/>
        </w:rPr>
        <w:t>was</w:t>
      </w:r>
      <w:r>
        <w:rPr>
          <w:color w:val="0F0F0F"/>
          <w:spacing w:val="-7"/>
          <w:w w:val="105"/>
        </w:rPr>
        <w:t> </w:t>
      </w:r>
      <w:r>
        <w:rPr>
          <w:color w:val="0F0F0F"/>
          <w:w w:val="105"/>
        </w:rPr>
        <w:t>built</w:t>
      </w:r>
      <w:r>
        <w:rPr>
          <w:color w:val="0F0F0F"/>
          <w:spacing w:val="-1"/>
          <w:w w:val="105"/>
        </w:rPr>
        <w:t> </w:t>
      </w:r>
      <w:r>
        <w:rPr>
          <w:color w:val="0F0F0F"/>
          <w:w w:val="105"/>
        </w:rPr>
        <w:t>with</w:t>
      </w:r>
      <w:r>
        <w:rPr>
          <w:color w:val="0F0F0F"/>
          <w:spacing w:val="-9"/>
          <w:w w:val="105"/>
        </w:rPr>
        <w:t> </w:t>
      </w:r>
      <w:r>
        <w:rPr>
          <w:color w:val="0F0F0F"/>
          <w:w w:val="105"/>
        </w:rPr>
        <w:t>Flutter</w:t>
      </w:r>
      <w:r>
        <w:rPr>
          <w:color w:val="0F0F0F"/>
          <w:spacing w:val="-7"/>
          <w:w w:val="105"/>
        </w:rPr>
        <w:t> </w:t>
      </w:r>
      <w:r>
        <w:rPr>
          <w:color w:val="0F0F0F"/>
          <w:w w:val="105"/>
        </w:rPr>
        <w:t>combining few</w:t>
      </w:r>
      <w:r>
        <w:rPr>
          <w:color w:val="0F0F0F"/>
          <w:spacing w:val="-10"/>
          <w:w w:val="105"/>
        </w:rPr>
        <w:t> </w:t>
      </w:r>
      <w:r>
        <w:rPr>
          <w:color w:val="0F0F0F"/>
          <w:w w:val="105"/>
        </w:rPr>
        <w:t>of</w:t>
      </w:r>
      <w:r>
        <w:rPr>
          <w:color w:val="0F0F0F"/>
          <w:spacing w:val="-10"/>
          <w:w w:val="105"/>
        </w:rPr>
        <w:t> </w:t>
      </w:r>
      <w:r>
        <w:rPr>
          <w:color w:val="0F0F0F"/>
          <w:w w:val="105"/>
        </w:rPr>
        <w:t>the</w:t>
      </w:r>
      <w:r>
        <w:rPr>
          <w:color w:val="0F0F0F"/>
          <w:spacing w:val="-1"/>
          <w:w w:val="105"/>
        </w:rPr>
        <w:t> </w:t>
      </w:r>
      <w:r>
        <w:rPr>
          <w:color w:val="0F0F0F"/>
          <w:w w:val="105"/>
        </w:rPr>
        <w:t>powerful features</w:t>
      </w:r>
      <w:r>
        <w:rPr>
          <w:color w:val="0F0F0F"/>
          <w:spacing w:val="-4"/>
          <w:w w:val="105"/>
        </w:rPr>
        <w:t> </w:t>
      </w:r>
      <w:r>
        <w:rPr>
          <w:color w:val="0F0F0F"/>
          <w:w w:val="105"/>
        </w:rPr>
        <w:t>and</w:t>
      </w:r>
      <w:r>
        <w:rPr>
          <w:color w:val="0F0F0F"/>
          <w:spacing w:val="-11"/>
          <w:w w:val="105"/>
        </w:rPr>
        <w:t> </w:t>
      </w:r>
      <w:r>
        <w:rPr>
          <w:color w:val="0F0F0F"/>
          <w:w w:val="105"/>
        </w:rPr>
        <w:t>tools</w:t>
      </w:r>
      <w:r>
        <w:rPr>
          <w:color w:val="0F0F0F"/>
          <w:spacing w:val="-8"/>
          <w:w w:val="105"/>
        </w:rPr>
        <w:t> </w:t>
      </w:r>
      <w:r>
        <w:rPr>
          <w:color w:val="0F0F0F"/>
          <w:w w:val="105"/>
        </w:rPr>
        <w:t>available in Flutter.</w:t>
      </w:r>
      <w:r>
        <w:rPr>
          <w:color w:val="0F0F0F"/>
          <w:spacing w:val="-8"/>
          <w:w w:val="105"/>
        </w:rPr>
        <w:t> </w:t>
      </w:r>
      <w:r>
        <w:rPr>
          <w:color w:val="0F0F0F"/>
          <w:w w:val="105"/>
        </w:rPr>
        <w:t>Together</w:t>
      </w:r>
      <w:r>
        <w:rPr>
          <w:color w:val="0F0F0F"/>
          <w:spacing w:val="-4"/>
          <w:w w:val="105"/>
        </w:rPr>
        <w:t> </w:t>
      </w:r>
      <w:r>
        <w:rPr>
          <w:color w:val="0F0F0F"/>
          <w:w w:val="105"/>
        </w:rPr>
        <w:t>with</w:t>
      </w:r>
      <w:r>
        <w:rPr>
          <w:color w:val="0F0F0F"/>
          <w:spacing w:val="-9"/>
          <w:w w:val="105"/>
        </w:rPr>
        <w:t> </w:t>
      </w:r>
      <w:r>
        <w:rPr>
          <w:color w:val="0F0F0F"/>
          <w:w w:val="105"/>
        </w:rPr>
        <w:t>Hive</w:t>
      </w:r>
      <w:r>
        <w:rPr>
          <w:color w:val="0F0F0F"/>
          <w:spacing w:val="-7"/>
          <w:w w:val="105"/>
        </w:rPr>
        <w:t> </w:t>
      </w:r>
      <w:r>
        <w:rPr>
          <w:color w:val="0F0F0F"/>
          <w:w w:val="105"/>
        </w:rPr>
        <w:t>which</w:t>
      </w:r>
      <w:r>
        <w:rPr>
          <w:color w:val="0F0F0F"/>
          <w:spacing w:val="-4"/>
          <w:w w:val="105"/>
        </w:rPr>
        <w:t> </w:t>
      </w:r>
      <w:r>
        <w:rPr>
          <w:color w:val="0F0F0F"/>
          <w:w w:val="105"/>
        </w:rPr>
        <w:t>is</w:t>
      </w:r>
      <w:r>
        <w:rPr>
          <w:color w:val="0F0F0F"/>
          <w:spacing w:val="-14"/>
          <w:w w:val="105"/>
        </w:rPr>
        <w:t> </w:t>
      </w:r>
      <w:r>
        <w:rPr>
          <w:color w:val="0F0F0F"/>
          <w:w w:val="105"/>
        </w:rPr>
        <w:t>a</w:t>
      </w:r>
      <w:r>
        <w:rPr>
          <w:color w:val="0F0F0F"/>
          <w:spacing w:val="-14"/>
          <w:w w:val="105"/>
        </w:rPr>
        <w:t> </w:t>
      </w:r>
      <w:r>
        <w:rPr>
          <w:color w:val="0F0F0F"/>
          <w:w w:val="105"/>
        </w:rPr>
        <w:t>fast</w:t>
      </w:r>
      <w:r>
        <w:rPr>
          <w:color w:val="0F0F0F"/>
          <w:spacing w:val="-9"/>
          <w:w w:val="105"/>
        </w:rPr>
        <w:t> </w:t>
      </w:r>
      <w:r>
        <w:rPr>
          <w:color w:val="0F0F0F"/>
          <w:w w:val="105"/>
        </w:rPr>
        <w:t>key-value database</w:t>
      </w:r>
      <w:r>
        <w:rPr>
          <w:color w:val="0F0F0F"/>
          <w:spacing w:val="-4"/>
          <w:w w:val="105"/>
        </w:rPr>
        <w:t> </w:t>
      </w:r>
      <w:r>
        <w:rPr>
          <w:color w:val="0F0F0F"/>
          <w:w w:val="105"/>
        </w:rPr>
        <w:t>written</w:t>
      </w:r>
      <w:r>
        <w:rPr>
          <w:color w:val="0F0F0F"/>
          <w:spacing w:val="-2"/>
          <w:w w:val="105"/>
        </w:rPr>
        <w:t> </w:t>
      </w:r>
      <w:r>
        <w:rPr>
          <w:color w:val="0F0F0F"/>
          <w:w w:val="105"/>
        </w:rPr>
        <w:t>in</w:t>
      </w:r>
      <w:r>
        <w:rPr>
          <w:color w:val="0F0F0F"/>
          <w:spacing w:val="-10"/>
          <w:w w:val="105"/>
        </w:rPr>
        <w:t> </w:t>
      </w:r>
      <w:r>
        <w:rPr>
          <w:color w:val="0F0F0F"/>
          <w:w w:val="105"/>
        </w:rPr>
        <w:t>pure</w:t>
      </w:r>
      <w:r>
        <w:rPr>
          <w:color w:val="0F0F0F"/>
          <w:spacing w:val="-9"/>
          <w:w w:val="105"/>
        </w:rPr>
        <w:t> </w:t>
      </w:r>
      <w:r>
        <w:rPr>
          <w:color w:val="0F0F0F"/>
          <w:w w:val="105"/>
        </w:rPr>
        <w:t>dart</w:t>
      </w:r>
      <w:r>
        <w:rPr>
          <w:color w:val="0F0F0F"/>
          <w:spacing w:val="-11"/>
          <w:w w:val="105"/>
        </w:rPr>
        <w:t> </w:t>
      </w:r>
      <w:r>
        <w:rPr>
          <w:color w:val="0F0F0F"/>
          <w:w w:val="105"/>
        </w:rPr>
        <w:t>which</w:t>
      </w:r>
      <w:r>
        <w:rPr>
          <w:color w:val="0F0F0F"/>
          <w:spacing w:val="-4"/>
          <w:w w:val="105"/>
        </w:rPr>
        <w:t> </w:t>
      </w:r>
      <w:r>
        <w:rPr>
          <w:color w:val="0F0F0F"/>
          <w:w w:val="105"/>
        </w:rPr>
        <w:t>was</w:t>
      </w:r>
      <w:r>
        <w:rPr>
          <w:color w:val="0F0F0F"/>
          <w:spacing w:val="-13"/>
          <w:w w:val="105"/>
        </w:rPr>
        <w:t> </w:t>
      </w:r>
      <w:r>
        <w:rPr>
          <w:color w:val="0F0F0F"/>
          <w:w w:val="105"/>
        </w:rPr>
        <w:t>used</w:t>
      </w:r>
      <w:r>
        <w:rPr>
          <w:color w:val="0F0F0F"/>
          <w:spacing w:val="-7"/>
          <w:w w:val="105"/>
        </w:rPr>
        <w:t> </w:t>
      </w:r>
      <w:r>
        <w:rPr>
          <w:color w:val="0F0F0F"/>
          <w:w w:val="105"/>
        </w:rPr>
        <w:t>to</w:t>
      </w:r>
      <w:r>
        <w:rPr>
          <w:color w:val="0F0F0F"/>
          <w:spacing w:val="-14"/>
          <w:w w:val="105"/>
        </w:rPr>
        <w:t> </w:t>
      </w:r>
      <w:r>
        <w:rPr>
          <w:color w:val="0F0F0F"/>
          <w:w w:val="105"/>
        </w:rPr>
        <w:t>store</w:t>
      </w:r>
      <w:r>
        <w:rPr>
          <w:color w:val="0F0F0F"/>
          <w:spacing w:val="-8"/>
          <w:w w:val="105"/>
        </w:rPr>
        <w:t> </w:t>
      </w:r>
      <w:r>
        <w:rPr>
          <w:color w:val="0F0F0F"/>
          <w:w w:val="105"/>
        </w:rPr>
        <w:t>local data</w:t>
      </w:r>
      <w:r>
        <w:rPr>
          <w:color w:val="0F0F0F"/>
          <w:w w:val="105"/>
        </w:rPr>
        <w:t> from</w:t>
      </w:r>
      <w:r>
        <w:rPr>
          <w:color w:val="0F0F0F"/>
          <w:w w:val="105"/>
        </w:rPr>
        <w:t> the</w:t>
      </w:r>
      <w:r>
        <w:rPr>
          <w:color w:val="0F0F0F"/>
          <w:w w:val="105"/>
        </w:rPr>
        <w:t> diagnosis</w:t>
      </w:r>
      <w:r>
        <w:rPr>
          <w:color w:val="0F0F0F"/>
          <w:w w:val="105"/>
        </w:rPr>
        <w:t> functionality.</w:t>
      </w:r>
      <w:r>
        <w:rPr>
          <w:color w:val="0F0F0F"/>
          <w:w w:val="105"/>
        </w:rPr>
        <w:t> For</w:t>
      </w:r>
      <w:r>
        <w:rPr>
          <w:color w:val="0F0F0F"/>
          <w:w w:val="105"/>
        </w:rPr>
        <w:t> training</w:t>
      </w:r>
      <w:r>
        <w:rPr>
          <w:color w:val="0F0F0F"/>
          <w:w w:val="105"/>
        </w:rPr>
        <w:t> the</w:t>
      </w:r>
      <w:r>
        <w:rPr>
          <w:color w:val="0F0F0F"/>
          <w:w w:val="105"/>
        </w:rPr>
        <w:t> machine</w:t>
      </w:r>
      <w:r>
        <w:rPr>
          <w:color w:val="0F0F0F"/>
          <w:w w:val="105"/>
        </w:rPr>
        <w:t> learning</w:t>
      </w:r>
      <w:r>
        <w:rPr>
          <w:color w:val="0F0F0F"/>
          <w:w w:val="105"/>
        </w:rPr>
        <w:t> models with</w:t>
      </w:r>
      <w:r>
        <w:rPr>
          <w:color w:val="0F0F0F"/>
          <w:w w:val="105"/>
        </w:rPr>
        <w:t> deep</w:t>
      </w:r>
      <w:r>
        <w:rPr>
          <w:color w:val="0F0F0F"/>
          <w:w w:val="105"/>
        </w:rPr>
        <w:t> learning</w:t>
      </w:r>
      <w:r>
        <w:rPr>
          <w:color w:val="0F0F0F"/>
          <w:w w:val="105"/>
        </w:rPr>
        <w:t> CNN algorithms</w:t>
      </w:r>
      <w:r>
        <w:rPr>
          <w:color w:val="0F0F0F"/>
          <w:spacing w:val="-10"/>
          <w:w w:val="105"/>
        </w:rPr>
        <w:t> </w:t>
      </w:r>
      <w:r>
        <w:rPr>
          <w:color w:val="0F0F0F"/>
          <w:w w:val="105"/>
        </w:rPr>
        <w:t>using</w:t>
      </w:r>
      <w:r>
        <w:rPr>
          <w:color w:val="0F0F0F"/>
          <w:spacing w:val="-10"/>
          <w:w w:val="105"/>
        </w:rPr>
        <w:t> </w:t>
      </w:r>
      <w:r>
        <w:rPr>
          <w:color w:val="0F0F0F"/>
          <w:w w:val="105"/>
        </w:rPr>
        <w:t>TensorFlow </w:t>
      </w:r>
      <w:r>
        <w:rPr>
          <w:color w:val="1D1D1D"/>
          <w:w w:val="105"/>
        </w:rPr>
        <w:t>which </w:t>
      </w:r>
      <w:r>
        <w:rPr>
          <w:color w:val="0F0F0F"/>
          <w:w w:val="105"/>
        </w:rPr>
        <w:t>is</w:t>
      </w:r>
      <w:r>
        <w:rPr>
          <w:color w:val="0F0F0F"/>
          <w:spacing w:val="-14"/>
          <w:w w:val="105"/>
        </w:rPr>
        <w:t> </w:t>
      </w:r>
      <w:r>
        <w:rPr>
          <w:color w:val="0F0F0F"/>
          <w:w w:val="105"/>
        </w:rPr>
        <w:t>a</w:t>
      </w:r>
      <w:r>
        <w:rPr>
          <w:color w:val="0F0F0F"/>
          <w:spacing w:val="-12"/>
          <w:w w:val="105"/>
        </w:rPr>
        <w:t> </w:t>
      </w:r>
      <w:r>
        <w:rPr>
          <w:color w:val="0F0F0F"/>
          <w:w w:val="105"/>
        </w:rPr>
        <w:t>free</w:t>
      </w:r>
      <w:r>
        <w:rPr>
          <w:color w:val="0F0F0F"/>
          <w:spacing w:val="-8"/>
          <w:w w:val="105"/>
        </w:rPr>
        <w:t> </w:t>
      </w:r>
      <w:r>
        <w:rPr>
          <w:color w:val="0F0F0F"/>
          <w:w w:val="105"/>
        </w:rPr>
        <w:t>and</w:t>
      </w:r>
      <w:r>
        <w:rPr>
          <w:color w:val="0F0F0F"/>
          <w:spacing w:val="-7"/>
          <w:w w:val="105"/>
        </w:rPr>
        <w:t> </w:t>
      </w:r>
      <w:r>
        <w:rPr>
          <w:color w:val="0F0F0F"/>
          <w:w w:val="105"/>
        </w:rPr>
        <w:t>open-source</w:t>
      </w:r>
      <w:r>
        <w:rPr>
          <w:color w:val="0F0F0F"/>
          <w:spacing w:val="-4"/>
          <w:w w:val="105"/>
        </w:rPr>
        <w:t> </w:t>
      </w:r>
      <w:r>
        <w:rPr>
          <w:color w:val="0F0F0F"/>
          <w:w w:val="105"/>
        </w:rPr>
        <w:t>software library</w:t>
      </w:r>
      <w:r>
        <w:rPr>
          <w:color w:val="0F0F0F"/>
          <w:spacing w:val="-3"/>
          <w:w w:val="105"/>
        </w:rPr>
        <w:t> </w:t>
      </w:r>
      <w:r>
        <w:rPr>
          <w:color w:val="0F0F0F"/>
          <w:w w:val="105"/>
        </w:rPr>
        <w:t>for</w:t>
      </w:r>
      <w:r>
        <w:rPr>
          <w:color w:val="0F0F0F"/>
          <w:spacing w:val="-12"/>
          <w:w w:val="105"/>
        </w:rPr>
        <w:t> </w:t>
      </w:r>
      <w:r>
        <w:rPr>
          <w:color w:val="0F0F0F"/>
          <w:w w:val="105"/>
        </w:rPr>
        <w:t>machine learning</w:t>
      </w:r>
      <w:r>
        <w:rPr>
          <w:color w:val="0F0F0F"/>
          <w:spacing w:val="-3"/>
          <w:w w:val="105"/>
        </w:rPr>
        <w:t> </w:t>
      </w:r>
      <w:r>
        <w:rPr>
          <w:color w:val="0F0F0F"/>
          <w:w w:val="105"/>
        </w:rPr>
        <w:t>and</w:t>
      </w:r>
      <w:r>
        <w:rPr>
          <w:color w:val="0F0F0F"/>
          <w:spacing w:val="-11"/>
          <w:w w:val="105"/>
        </w:rPr>
        <w:t> </w:t>
      </w:r>
      <w:r>
        <w:rPr>
          <w:color w:val="0F0F0F"/>
          <w:w w:val="105"/>
        </w:rPr>
        <w:t>AI.</w:t>
      </w:r>
      <w:r>
        <w:rPr>
          <w:color w:val="0F0F0F"/>
          <w:spacing w:val="-10"/>
          <w:w w:val="105"/>
        </w:rPr>
        <w:t> </w:t>
      </w:r>
      <w:r>
        <w:rPr>
          <w:color w:val="0F0F0F"/>
          <w:w w:val="105"/>
        </w:rPr>
        <w:t>By gathering</w:t>
      </w:r>
      <w:r>
        <w:rPr>
          <w:color w:val="0F0F0F"/>
          <w:w w:val="105"/>
        </w:rPr>
        <w:t> and</w:t>
      </w:r>
      <w:r>
        <w:rPr>
          <w:color w:val="0F0F0F"/>
          <w:w w:val="105"/>
        </w:rPr>
        <w:t> combining</w:t>
      </w:r>
      <w:r>
        <w:rPr>
          <w:color w:val="0F0F0F"/>
          <w:w w:val="105"/>
        </w:rPr>
        <w:t> multiple</w:t>
      </w:r>
      <w:r>
        <w:rPr>
          <w:color w:val="0F0F0F"/>
          <w:w w:val="105"/>
        </w:rPr>
        <w:t> data sets</w:t>
      </w:r>
      <w:r>
        <w:rPr>
          <w:color w:val="0F0F0F"/>
          <w:w w:val="105"/>
        </w:rPr>
        <w:t> which</w:t>
      </w:r>
      <w:r>
        <w:rPr>
          <w:color w:val="0F0F0F"/>
          <w:w w:val="105"/>
        </w:rPr>
        <w:t> contains</w:t>
      </w:r>
      <w:r>
        <w:rPr>
          <w:color w:val="0F0F0F"/>
          <w:w w:val="105"/>
        </w:rPr>
        <w:t> more</w:t>
      </w:r>
      <w:r>
        <w:rPr>
          <w:color w:val="0F0F0F"/>
          <w:w w:val="105"/>
        </w:rPr>
        <w:t> than</w:t>
      </w:r>
      <w:r>
        <w:rPr>
          <w:color w:val="0F0F0F"/>
          <w:w w:val="105"/>
        </w:rPr>
        <w:t> 20000</w:t>
      </w:r>
      <w:r>
        <w:rPr>
          <w:color w:val="0F0F0F"/>
          <w:w w:val="105"/>
        </w:rPr>
        <w:t> images</w:t>
      </w:r>
      <w:r>
        <w:rPr>
          <w:color w:val="0F0F0F"/>
          <w:w w:val="105"/>
        </w:rPr>
        <w:t> were used</w:t>
      </w:r>
      <w:r>
        <w:rPr>
          <w:color w:val="0F0F0F"/>
          <w:w w:val="105"/>
        </w:rPr>
        <w:t> to</w:t>
      </w:r>
      <w:r>
        <w:rPr>
          <w:color w:val="0F0F0F"/>
          <w:w w:val="105"/>
        </w:rPr>
        <w:t> train</w:t>
      </w:r>
      <w:r>
        <w:rPr>
          <w:color w:val="0F0F0F"/>
          <w:w w:val="105"/>
        </w:rPr>
        <w:t> the models. For</w:t>
      </w:r>
      <w:r>
        <w:rPr>
          <w:color w:val="0F0F0F"/>
          <w:spacing w:val="-2"/>
          <w:w w:val="105"/>
        </w:rPr>
        <w:t> </w:t>
      </w:r>
      <w:r>
        <w:rPr>
          <w:color w:val="0F0F0F"/>
          <w:w w:val="105"/>
        </w:rPr>
        <w:t>the</w:t>
      </w:r>
      <w:r>
        <w:rPr>
          <w:color w:val="0F0F0F"/>
          <w:spacing w:val="-1"/>
          <w:w w:val="105"/>
        </w:rPr>
        <w:t> </w:t>
      </w:r>
      <w:r>
        <w:rPr>
          <w:color w:val="0F0F0F"/>
          <w:w w:val="105"/>
        </w:rPr>
        <w:t>cloud-based</w:t>
      </w:r>
      <w:r>
        <w:rPr>
          <w:color w:val="0F0F0F"/>
          <w:w w:val="105"/>
        </w:rPr>
        <w:t> applications, firebase was</w:t>
      </w:r>
      <w:r>
        <w:rPr>
          <w:color w:val="0F0F0F"/>
          <w:spacing w:val="-5"/>
          <w:w w:val="105"/>
        </w:rPr>
        <w:t> </w:t>
      </w:r>
      <w:r>
        <w:rPr>
          <w:color w:val="0F0F0F"/>
          <w:w w:val="105"/>
        </w:rPr>
        <w:t>utilized, which are</w:t>
      </w:r>
      <w:r>
        <w:rPr>
          <w:color w:val="0F0F0F"/>
          <w:spacing w:val="-3"/>
          <w:w w:val="105"/>
        </w:rPr>
        <w:t> </w:t>
      </w:r>
      <w:r>
        <w:rPr>
          <w:color w:val="0F0F0F"/>
          <w:w w:val="105"/>
        </w:rPr>
        <w:t>for</w:t>
      </w:r>
      <w:r>
        <w:rPr>
          <w:color w:val="0F0F0F"/>
          <w:spacing w:val="-4"/>
          <w:w w:val="105"/>
        </w:rPr>
        <w:t> </w:t>
      </w:r>
      <w:r>
        <w:rPr>
          <w:color w:val="0F0F0F"/>
          <w:w w:val="105"/>
        </w:rPr>
        <w:t>the</w:t>
      </w:r>
      <w:r>
        <w:rPr>
          <w:color w:val="0F0F0F"/>
          <w:spacing w:val="-6"/>
          <w:w w:val="105"/>
        </w:rPr>
        <w:t> </w:t>
      </w:r>
      <w:r>
        <w:rPr>
          <w:color w:val="0F0F0F"/>
          <w:w w:val="105"/>
        </w:rPr>
        <w:t>firebase authenticator</w:t>
      </w:r>
      <w:r>
        <w:rPr>
          <w:color w:val="0F0F0F"/>
          <w:w w:val="105"/>
        </w:rPr>
        <w:t> which was</w:t>
      </w:r>
      <w:r>
        <w:rPr>
          <w:color w:val="0F0F0F"/>
          <w:spacing w:val="-10"/>
          <w:w w:val="105"/>
        </w:rPr>
        <w:t> </w:t>
      </w:r>
      <w:r>
        <w:rPr>
          <w:color w:val="0F0F0F"/>
          <w:w w:val="105"/>
        </w:rPr>
        <w:t>used</w:t>
      </w:r>
      <w:r>
        <w:rPr>
          <w:color w:val="0F0F0F"/>
          <w:spacing w:val="-7"/>
          <w:w w:val="105"/>
        </w:rPr>
        <w:t> </w:t>
      </w:r>
      <w:r>
        <w:rPr>
          <w:color w:val="0F0F0F"/>
          <w:w w:val="105"/>
        </w:rPr>
        <w:t>for</w:t>
      </w:r>
      <w:r>
        <w:rPr>
          <w:color w:val="0F0F0F"/>
          <w:spacing w:val="-14"/>
          <w:w w:val="105"/>
        </w:rPr>
        <w:t> </w:t>
      </w:r>
      <w:r>
        <w:rPr>
          <w:color w:val="0F0F0F"/>
          <w:w w:val="105"/>
        </w:rPr>
        <w:t>the</w:t>
      </w:r>
      <w:r>
        <w:rPr>
          <w:color w:val="0F0F0F"/>
          <w:spacing w:val="-14"/>
          <w:w w:val="105"/>
        </w:rPr>
        <w:t> </w:t>
      </w:r>
      <w:r>
        <w:rPr>
          <w:color w:val="0F0F0F"/>
          <w:w w:val="105"/>
        </w:rPr>
        <w:t>account</w:t>
      </w:r>
      <w:r>
        <w:rPr>
          <w:color w:val="0F0F0F"/>
          <w:spacing w:val="-8"/>
          <w:w w:val="105"/>
        </w:rPr>
        <w:t> </w:t>
      </w:r>
      <w:r>
        <w:rPr>
          <w:color w:val="0F0F0F"/>
          <w:w w:val="105"/>
        </w:rPr>
        <w:t>authentication</w:t>
      </w:r>
      <w:r>
        <w:rPr>
          <w:color w:val="0F0F0F"/>
          <w:spacing w:val="-14"/>
          <w:w w:val="105"/>
        </w:rPr>
        <w:t> </w:t>
      </w:r>
      <w:r>
        <w:rPr>
          <w:color w:val="0F0F0F"/>
          <w:w w:val="105"/>
        </w:rPr>
        <w:t>functionalities</w:t>
      </w:r>
      <w:r>
        <w:rPr>
          <w:color w:val="0F0F0F"/>
          <w:spacing w:val="-14"/>
          <w:w w:val="105"/>
        </w:rPr>
        <w:t> </w:t>
      </w:r>
      <w:r>
        <w:rPr>
          <w:color w:val="0F0F0F"/>
          <w:w w:val="105"/>
        </w:rPr>
        <w:t>and</w:t>
      </w:r>
      <w:r>
        <w:rPr>
          <w:color w:val="0F0F0F"/>
          <w:spacing w:val="-8"/>
          <w:w w:val="105"/>
        </w:rPr>
        <w:t> </w:t>
      </w:r>
      <w:r>
        <w:rPr>
          <w:color w:val="0F0F0F"/>
          <w:w w:val="105"/>
        </w:rPr>
        <w:t>firebase</w:t>
      </w:r>
      <w:r>
        <w:rPr>
          <w:color w:val="0F0F0F"/>
          <w:spacing w:val="-3"/>
          <w:w w:val="105"/>
        </w:rPr>
        <w:t> </w:t>
      </w:r>
      <w:r>
        <w:rPr>
          <w:color w:val="0F0F0F"/>
          <w:w w:val="105"/>
        </w:rPr>
        <w:t>store</w:t>
      </w:r>
      <w:r>
        <w:rPr>
          <w:color w:val="0F0F0F"/>
          <w:spacing w:val="-7"/>
          <w:w w:val="105"/>
        </w:rPr>
        <w:t> </w:t>
      </w:r>
      <w:r>
        <w:rPr>
          <w:color w:val="0F0F0F"/>
          <w:w w:val="105"/>
        </w:rPr>
        <w:t>for</w:t>
      </w:r>
      <w:r>
        <w:rPr>
          <w:color w:val="0F0F0F"/>
          <w:spacing w:val="-14"/>
          <w:w w:val="105"/>
        </w:rPr>
        <w:t> </w:t>
      </w:r>
      <w:r>
        <w:rPr>
          <w:color w:val="0F0F0F"/>
          <w:w w:val="105"/>
        </w:rPr>
        <w:t>cloud</w:t>
      </w:r>
      <w:r>
        <w:rPr>
          <w:color w:val="0F0F0F"/>
          <w:spacing w:val="-10"/>
          <w:w w:val="105"/>
        </w:rPr>
        <w:t> </w:t>
      </w:r>
      <w:r>
        <w:rPr>
          <w:color w:val="1D1D1D"/>
          <w:w w:val="105"/>
        </w:rPr>
        <w:t>storage,</w:t>
      </w:r>
      <w:r>
        <w:rPr>
          <w:color w:val="1D1D1D"/>
          <w:spacing w:val="-13"/>
          <w:w w:val="105"/>
        </w:rPr>
        <w:t> </w:t>
      </w:r>
      <w:r>
        <w:rPr>
          <w:color w:val="0F0F0F"/>
          <w:w w:val="105"/>
        </w:rPr>
        <w:t>storage</w:t>
      </w:r>
      <w:r>
        <w:rPr>
          <w:color w:val="0F0F0F"/>
          <w:spacing w:val="-3"/>
          <w:w w:val="105"/>
        </w:rPr>
        <w:t> </w:t>
      </w:r>
      <w:r>
        <w:rPr>
          <w:color w:val="0F0F0F"/>
          <w:w w:val="105"/>
        </w:rPr>
        <w:t>utilities</w:t>
      </w:r>
      <w:r>
        <w:rPr>
          <w:color w:val="0F0F0F"/>
          <w:spacing w:val="-9"/>
          <w:w w:val="105"/>
        </w:rPr>
        <w:t> </w:t>
      </w:r>
      <w:r>
        <w:rPr>
          <w:color w:val="0F0F0F"/>
          <w:w w:val="105"/>
        </w:rPr>
        <w:t>used for</w:t>
      </w:r>
      <w:r>
        <w:rPr>
          <w:color w:val="0F0F0F"/>
          <w:spacing w:val="-4"/>
          <w:w w:val="105"/>
        </w:rPr>
        <w:t> </w:t>
      </w:r>
      <w:r>
        <w:rPr>
          <w:color w:val="0F0F0F"/>
          <w:w w:val="105"/>
        </w:rPr>
        <w:t>diagnosis data</w:t>
      </w:r>
      <w:r>
        <w:rPr>
          <w:color w:val="0F0F0F"/>
          <w:spacing w:val="-2"/>
          <w:w w:val="105"/>
        </w:rPr>
        <w:t> </w:t>
      </w:r>
      <w:r>
        <w:rPr>
          <w:color w:val="0F0F0F"/>
          <w:w w:val="105"/>
        </w:rPr>
        <w:t>under </w:t>
      </w:r>
      <w:r>
        <w:rPr>
          <w:color w:val="1D1D1D"/>
          <w:w w:val="105"/>
        </w:rPr>
        <w:t>account </w:t>
      </w:r>
      <w:r>
        <w:rPr>
          <w:color w:val="0F0F0F"/>
          <w:w w:val="105"/>
        </w:rPr>
        <w:t>as</w:t>
      </w:r>
      <w:r>
        <w:rPr>
          <w:color w:val="0F0F0F"/>
          <w:spacing w:val="-3"/>
          <w:w w:val="105"/>
        </w:rPr>
        <w:t> </w:t>
      </w:r>
      <w:r>
        <w:rPr>
          <w:color w:val="0F0F0F"/>
          <w:w w:val="105"/>
        </w:rPr>
        <w:t>such. Mapbox was</w:t>
      </w:r>
      <w:r>
        <w:rPr>
          <w:color w:val="0F0F0F"/>
          <w:spacing w:val="-5"/>
          <w:w w:val="105"/>
        </w:rPr>
        <w:t> </w:t>
      </w:r>
      <w:r>
        <w:rPr>
          <w:color w:val="0F0F0F"/>
          <w:w w:val="105"/>
        </w:rPr>
        <w:t>used as</w:t>
      </w:r>
      <w:r>
        <w:rPr>
          <w:color w:val="0F0F0F"/>
          <w:spacing w:val="-5"/>
          <w:w w:val="105"/>
        </w:rPr>
        <w:t> </w:t>
      </w:r>
      <w:r>
        <w:rPr>
          <w:color w:val="0F0F0F"/>
          <w:w w:val="105"/>
        </w:rPr>
        <w:t>the map API</w:t>
      </w:r>
      <w:r>
        <w:rPr>
          <w:color w:val="0F0F0F"/>
          <w:spacing w:val="-7"/>
          <w:w w:val="105"/>
        </w:rPr>
        <w:t> </w:t>
      </w:r>
      <w:r>
        <w:rPr>
          <w:color w:val="0F0F0F"/>
          <w:w w:val="105"/>
        </w:rPr>
        <w:t>utilizing </w:t>
      </w:r>
      <w:r>
        <w:rPr>
          <w:color w:val="1D1D1D"/>
          <w:w w:val="105"/>
        </w:rPr>
        <w:t>services </w:t>
      </w:r>
      <w:r>
        <w:rPr>
          <w:color w:val="0F0F0F"/>
          <w:w w:val="105"/>
        </w:rPr>
        <w:t>such as the atlas and pin</w:t>
      </w:r>
      <w:r>
        <w:rPr>
          <w:color w:val="0F0F0F"/>
          <w:w w:val="105"/>
        </w:rPr>
        <w:t> module.</w:t>
      </w:r>
      <w:r>
        <w:rPr>
          <w:color w:val="0F0F0F"/>
          <w:w w:val="105"/>
        </w:rPr>
        <w:t> All</w:t>
      </w:r>
      <w:r>
        <w:rPr>
          <w:color w:val="0F0F0F"/>
          <w:w w:val="105"/>
        </w:rPr>
        <w:t> implementation aspects such</w:t>
      </w:r>
      <w:r>
        <w:rPr>
          <w:color w:val="0F0F0F"/>
          <w:w w:val="105"/>
        </w:rPr>
        <w:t> as online</w:t>
      </w:r>
      <w:r>
        <w:rPr>
          <w:color w:val="0F0F0F"/>
          <w:w w:val="105"/>
        </w:rPr>
        <w:t> processes</w:t>
      </w:r>
      <w:r>
        <w:rPr>
          <w:color w:val="0F0F0F"/>
          <w:w w:val="105"/>
        </w:rPr>
        <w:t> involved</w:t>
      </w:r>
      <w:r>
        <w:rPr>
          <w:color w:val="0F0F0F"/>
          <w:w w:val="105"/>
        </w:rPr>
        <w:t> and offline</w:t>
      </w:r>
      <w:r>
        <w:rPr>
          <w:color w:val="0F0F0F"/>
          <w:w w:val="105"/>
        </w:rPr>
        <w:t> processes</w:t>
      </w:r>
      <w:r>
        <w:rPr>
          <w:color w:val="0F0F0F"/>
          <w:w w:val="105"/>
        </w:rPr>
        <w:t> used to build up the</w:t>
      </w:r>
      <w:r>
        <w:rPr>
          <w:color w:val="0F0F0F"/>
          <w:spacing w:val="-1"/>
          <w:w w:val="105"/>
        </w:rPr>
        <w:t> </w:t>
      </w:r>
      <w:r>
        <w:rPr>
          <w:color w:val="1D1D1D"/>
          <w:w w:val="105"/>
        </w:rPr>
        <w:t>system </w:t>
      </w:r>
      <w:r>
        <w:rPr>
          <w:color w:val="0F0F0F"/>
          <w:w w:val="105"/>
        </w:rPr>
        <w:t>were documented in this chapter. All problems and challenges</w:t>
      </w:r>
      <w:r>
        <w:rPr>
          <w:color w:val="0F0F0F"/>
          <w:w w:val="105"/>
        </w:rPr>
        <w:t> faced while implementing the product was documented in this chapter.</w:t>
      </w:r>
    </w:p>
    <w:p>
      <w:pPr>
        <w:spacing w:after="0" w:line="376" w:lineRule="auto"/>
        <w:jc w:val="both"/>
        <w:sectPr>
          <w:pgSz w:w="11910" w:h="16840"/>
          <w:pgMar w:header="658" w:footer="1400" w:top="1280" w:bottom="1600" w:left="240" w:right="220"/>
        </w:sectPr>
      </w:pPr>
    </w:p>
    <w:p>
      <w:pPr>
        <w:pStyle w:val="Heading4"/>
        <w:ind w:left="425"/>
      </w:pPr>
      <w:r>
        <w:rPr>
          <w:color w:val="0F0F0F"/>
        </w:rPr>
        <w:t>CHAPTER</w:t>
      </w:r>
      <w:r>
        <w:rPr>
          <w:color w:val="0F0F0F"/>
          <w:spacing w:val="46"/>
        </w:rPr>
        <w:t> </w:t>
      </w:r>
      <w:r>
        <w:rPr>
          <w:color w:val="0F0F0F"/>
        </w:rPr>
        <w:t>7:</w:t>
      </w:r>
      <w:r>
        <w:rPr>
          <w:color w:val="0F0F0F"/>
          <w:spacing w:val="7"/>
        </w:rPr>
        <w:t> </w:t>
      </w:r>
      <w:r>
        <w:rPr>
          <w:color w:val="0F0F0F"/>
          <w:spacing w:val="-2"/>
        </w:rPr>
        <w:t>TESTING</w:t>
      </w:r>
    </w:p>
    <w:p>
      <w:pPr>
        <w:pStyle w:val="BodyText"/>
        <w:spacing w:before="27"/>
        <w:rPr>
          <w:b/>
          <w:sz w:val="28"/>
        </w:rPr>
      </w:pPr>
    </w:p>
    <w:p>
      <w:pPr>
        <w:pStyle w:val="Heading5"/>
        <w:numPr>
          <w:ilvl w:val="1"/>
          <w:numId w:val="32"/>
        </w:numPr>
        <w:tabs>
          <w:tab w:pos="1421" w:val="left" w:leader="none"/>
        </w:tabs>
        <w:spacing w:line="240" w:lineRule="auto" w:before="1" w:after="0"/>
        <w:ind w:left="1421" w:right="0" w:hanging="575"/>
        <w:jc w:val="left"/>
        <w:rPr>
          <w:color w:val="0F0F0F"/>
        </w:rPr>
      </w:pPr>
      <w:bookmarkStart w:name="_TOC_250013" w:id="81"/>
      <w:r>
        <w:rPr>
          <w:color w:val="0F0F0F"/>
        </w:rPr>
        <w:t>Chapter</w:t>
      </w:r>
      <w:r>
        <w:rPr>
          <w:color w:val="0F0F0F"/>
          <w:spacing w:val="1"/>
        </w:rPr>
        <w:t> </w:t>
      </w:r>
      <w:bookmarkEnd w:id="81"/>
      <w:r>
        <w:rPr>
          <w:color w:val="0F0F0F"/>
          <w:spacing w:val="-2"/>
        </w:rPr>
        <w:t>Overview</w:t>
      </w:r>
    </w:p>
    <w:p>
      <w:pPr>
        <w:pStyle w:val="BodyText"/>
        <w:spacing w:line="376" w:lineRule="auto" w:before="291"/>
        <w:ind w:left="840" w:right="832" w:firstLine="4"/>
        <w:jc w:val="both"/>
      </w:pPr>
      <w:r>
        <w:rPr>
          <w:color w:val="0F0F0F"/>
          <w:w w:val="105"/>
        </w:rPr>
        <w:t>This</w:t>
      </w:r>
      <w:r>
        <w:rPr>
          <w:color w:val="0F0F0F"/>
          <w:w w:val="105"/>
        </w:rPr>
        <w:t> chapter</w:t>
      </w:r>
      <w:r>
        <w:rPr>
          <w:color w:val="0F0F0F"/>
          <w:w w:val="105"/>
        </w:rPr>
        <w:t> describes</w:t>
      </w:r>
      <w:r>
        <w:rPr>
          <w:color w:val="0F0F0F"/>
          <w:w w:val="105"/>
        </w:rPr>
        <w:t> the</w:t>
      </w:r>
      <w:r>
        <w:rPr>
          <w:color w:val="0F0F0F"/>
          <w:w w:val="105"/>
        </w:rPr>
        <w:t> testing</w:t>
      </w:r>
      <w:r>
        <w:rPr>
          <w:color w:val="0F0F0F"/>
          <w:w w:val="105"/>
        </w:rPr>
        <w:t> performed</w:t>
      </w:r>
      <w:r>
        <w:rPr>
          <w:color w:val="0F0F0F"/>
          <w:w w:val="105"/>
        </w:rPr>
        <w:t> on</w:t>
      </w:r>
      <w:r>
        <w:rPr>
          <w:color w:val="0F0F0F"/>
          <w:w w:val="105"/>
        </w:rPr>
        <w:t> the</w:t>
      </w:r>
      <w:r>
        <w:rPr>
          <w:color w:val="0F0F0F"/>
          <w:w w:val="105"/>
        </w:rPr>
        <w:t> system</w:t>
      </w:r>
      <w:r>
        <w:rPr>
          <w:color w:val="0F0F0F"/>
          <w:w w:val="105"/>
        </w:rPr>
        <w:t> to</w:t>
      </w:r>
      <w:r>
        <w:rPr>
          <w:color w:val="0F0F0F"/>
          <w:w w:val="105"/>
        </w:rPr>
        <w:t> ensure</w:t>
      </w:r>
      <w:r>
        <w:rPr>
          <w:color w:val="0F0F0F"/>
          <w:w w:val="105"/>
        </w:rPr>
        <w:t> it</w:t>
      </w:r>
      <w:r>
        <w:rPr>
          <w:color w:val="0F0F0F"/>
          <w:w w:val="105"/>
        </w:rPr>
        <w:t> is</w:t>
      </w:r>
      <w:r>
        <w:rPr>
          <w:color w:val="0F0F0F"/>
          <w:w w:val="105"/>
        </w:rPr>
        <w:t> functioning</w:t>
      </w:r>
      <w:r>
        <w:rPr>
          <w:color w:val="0F0F0F"/>
          <w:w w:val="105"/>
        </w:rPr>
        <w:t> properly</w:t>
      </w:r>
      <w:r>
        <w:rPr>
          <w:color w:val="0F0F0F"/>
          <w:w w:val="105"/>
        </w:rPr>
        <w:t> and</w:t>
      </w:r>
      <w:r>
        <w:rPr>
          <w:color w:val="0F0F0F"/>
          <w:w w:val="105"/>
        </w:rPr>
        <w:t> meets specified</w:t>
      </w:r>
      <w:r>
        <w:rPr>
          <w:color w:val="0F0F0F"/>
          <w:w w:val="105"/>
        </w:rPr>
        <w:t> requirements.</w:t>
      </w:r>
      <w:r>
        <w:rPr>
          <w:color w:val="0F0F0F"/>
          <w:w w:val="105"/>
        </w:rPr>
        <w:t> The testing includes</w:t>
      </w:r>
      <w:r>
        <w:rPr>
          <w:color w:val="0F0F0F"/>
          <w:w w:val="105"/>
        </w:rPr>
        <w:t> both functional</w:t>
      </w:r>
      <w:r>
        <w:rPr>
          <w:color w:val="0F0F0F"/>
          <w:w w:val="105"/>
        </w:rPr>
        <w:t> and non-functional testing methods,</w:t>
      </w:r>
      <w:r>
        <w:rPr>
          <w:color w:val="0F0F0F"/>
          <w:w w:val="105"/>
        </w:rPr>
        <w:t> using</w:t>
      </w:r>
      <w:r>
        <w:rPr>
          <w:color w:val="0F0F0F"/>
          <w:w w:val="105"/>
        </w:rPr>
        <w:t> black box</w:t>
      </w:r>
      <w:r>
        <w:rPr>
          <w:color w:val="0F0F0F"/>
          <w:w w:val="105"/>
        </w:rPr>
        <w:t> techniques.</w:t>
      </w:r>
      <w:r>
        <w:rPr>
          <w:color w:val="0F0F0F"/>
          <w:w w:val="105"/>
        </w:rPr>
        <w:t> The</w:t>
      </w:r>
      <w:r>
        <w:rPr>
          <w:color w:val="0F0F0F"/>
          <w:w w:val="105"/>
        </w:rPr>
        <w:t> test</w:t>
      </w:r>
      <w:r>
        <w:rPr>
          <w:color w:val="0F0F0F"/>
          <w:w w:val="105"/>
        </w:rPr>
        <w:t> plan,</w:t>
      </w:r>
      <w:r>
        <w:rPr>
          <w:color w:val="0F0F0F"/>
          <w:w w:val="105"/>
        </w:rPr>
        <w:t> including</w:t>
      </w:r>
      <w:r>
        <w:rPr>
          <w:color w:val="0F0F0F"/>
          <w:w w:val="105"/>
        </w:rPr>
        <w:t> the</w:t>
      </w:r>
      <w:r>
        <w:rPr>
          <w:color w:val="0F0F0F"/>
          <w:w w:val="105"/>
        </w:rPr>
        <w:t> objectives</w:t>
      </w:r>
      <w:r>
        <w:rPr>
          <w:color w:val="0F0F0F"/>
          <w:w w:val="105"/>
        </w:rPr>
        <w:t> and</w:t>
      </w:r>
      <w:r>
        <w:rPr>
          <w:color w:val="0F0F0F"/>
          <w:w w:val="105"/>
        </w:rPr>
        <w:t> criteria</w:t>
      </w:r>
      <w:r>
        <w:rPr>
          <w:color w:val="0F0F0F"/>
          <w:w w:val="105"/>
        </w:rPr>
        <w:t> followed,</w:t>
      </w:r>
      <w:r>
        <w:rPr>
          <w:color w:val="0F0F0F"/>
          <w:w w:val="105"/>
        </w:rPr>
        <w:t> is outlined.</w:t>
      </w:r>
      <w:r>
        <w:rPr>
          <w:color w:val="0F0F0F"/>
          <w:w w:val="105"/>
        </w:rPr>
        <w:t> Additionally,</w:t>
      </w:r>
      <w:r>
        <w:rPr>
          <w:color w:val="0F0F0F"/>
          <w:w w:val="105"/>
        </w:rPr>
        <w:t> unit testing</w:t>
      </w:r>
      <w:r>
        <w:rPr>
          <w:color w:val="0F0F0F"/>
          <w:w w:val="105"/>
        </w:rPr>
        <w:t> and</w:t>
      </w:r>
      <w:r>
        <w:rPr>
          <w:color w:val="0F0F0F"/>
          <w:w w:val="105"/>
        </w:rPr>
        <w:t> integration</w:t>
      </w:r>
      <w:r>
        <w:rPr>
          <w:color w:val="0F0F0F"/>
          <w:w w:val="105"/>
        </w:rPr>
        <w:t> testing</w:t>
      </w:r>
      <w:r>
        <w:rPr>
          <w:color w:val="0F0F0F"/>
          <w:w w:val="105"/>
        </w:rPr>
        <w:t> done</w:t>
      </w:r>
      <w:r>
        <w:rPr>
          <w:color w:val="0F0F0F"/>
          <w:w w:val="105"/>
        </w:rPr>
        <w:t> on</w:t>
      </w:r>
      <w:r>
        <w:rPr>
          <w:color w:val="0F0F0F"/>
          <w:w w:val="105"/>
        </w:rPr>
        <w:t> the</w:t>
      </w:r>
      <w:r>
        <w:rPr>
          <w:color w:val="0F0F0F"/>
          <w:w w:val="105"/>
        </w:rPr>
        <w:t> codebase</w:t>
      </w:r>
      <w:r>
        <w:rPr>
          <w:color w:val="0F0F0F"/>
          <w:w w:val="105"/>
        </w:rPr>
        <w:t> are</w:t>
      </w:r>
      <w:r>
        <w:rPr>
          <w:color w:val="0F0F0F"/>
          <w:w w:val="105"/>
        </w:rPr>
        <w:t> documented.</w:t>
      </w:r>
      <w:r>
        <w:rPr>
          <w:color w:val="0F0F0F"/>
          <w:w w:val="105"/>
        </w:rPr>
        <w:t> The</w:t>
      </w:r>
      <w:r>
        <w:rPr>
          <w:color w:val="0F0F0F"/>
          <w:w w:val="105"/>
        </w:rPr>
        <w:t> chapter</w:t>
      </w:r>
      <w:r>
        <w:rPr>
          <w:color w:val="0F0F0F"/>
          <w:w w:val="105"/>
        </w:rPr>
        <w:t> concludes</w:t>
      </w:r>
      <w:r>
        <w:rPr>
          <w:color w:val="0F0F0F"/>
          <w:w w:val="105"/>
        </w:rPr>
        <w:t> with</w:t>
      </w:r>
      <w:r>
        <w:rPr>
          <w:color w:val="0F0F0F"/>
          <w:w w:val="105"/>
        </w:rPr>
        <w:t> the presentation of benchmarking result.</w:t>
      </w:r>
    </w:p>
    <w:p>
      <w:pPr>
        <w:pStyle w:val="BodyText"/>
      </w:pPr>
    </w:p>
    <w:p>
      <w:pPr>
        <w:pStyle w:val="BodyText"/>
        <w:spacing w:before="184"/>
      </w:pPr>
    </w:p>
    <w:p>
      <w:pPr>
        <w:pStyle w:val="Heading5"/>
        <w:numPr>
          <w:ilvl w:val="1"/>
          <w:numId w:val="32"/>
        </w:numPr>
        <w:tabs>
          <w:tab w:pos="1421" w:val="left" w:leader="none"/>
        </w:tabs>
        <w:spacing w:line="240" w:lineRule="auto" w:before="0" w:after="0"/>
        <w:ind w:left="1421" w:right="0" w:hanging="575"/>
        <w:jc w:val="left"/>
        <w:rPr>
          <w:color w:val="0F0F0F"/>
        </w:rPr>
      </w:pPr>
      <w:bookmarkStart w:name="_TOC_250012" w:id="82"/>
      <w:r>
        <w:rPr>
          <w:color w:val="0F0F0F"/>
        </w:rPr>
        <w:t>Goals</w:t>
      </w:r>
      <w:r>
        <w:rPr>
          <w:color w:val="0F0F0F"/>
          <w:spacing w:val="-3"/>
        </w:rPr>
        <w:t> </w:t>
      </w:r>
      <w:r>
        <w:rPr>
          <w:color w:val="0F0F0F"/>
        </w:rPr>
        <w:t>and</w:t>
      </w:r>
      <w:r>
        <w:rPr>
          <w:color w:val="0F0F0F"/>
          <w:spacing w:val="-10"/>
        </w:rPr>
        <w:t> </w:t>
      </w:r>
      <w:r>
        <w:rPr>
          <w:color w:val="0F0F0F"/>
        </w:rPr>
        <w:t>Objectives</w:t>
      </w:r>
      <w:r>
        <w:rPr>
          <w:color w:val="0F0F0F"/>
          <w:spacing w:val="12"/>
        </w:rPr>
        <w:t> </w:t>
      </w:r>
      <w:r>
        <w:rPr>
          <w:color w:val="0F0F0F"/>
        </w:rPr>
        <w:t>of</w:t>
      </w:r>
      <w:r>
        <w:rPr>
          <w:color w:val="0F0F0F"/>
          <w:spacing w:val="-8"/>
        </w:rPr>
        <w:t> </w:t>
      </w:r>
      <w:bookmarkEnd w:id="82"/>
      <w:r>
        <w:rPr>
          <w:color w:val="0F0F0F"/>
          <w:spacing w:val="-2"/>
        </w:rPr>
        <w:t>Testing</w:t>
      </w:r>
    </w:p>
    <w:p>
      <w:pPr>
        <w:pStyle w:val="BodyText"/>
        <w:spacing w:line="271" w:lineRule="auto" w:before="292"/>
        <w:ind w:left="840" w:right="893" w:firstLine="4"/>
        <w:jc w:val="both"/>
      </w:pPr>
      <w:r>
        <w:rPr>
          <w:color w:val="0F0F0F"/>
          <w:w w:val="105"/>
        </w:rPr>
        <w:t>Testing</w:t>
      </w:r>
      <w:r>
        <w:rPr>
          <w:color w:val="0F0F0F"/>
          <w:spacing w:val="-2"/>
          <w:w w:val="105"/>
        </w:rPr>
        <w:t> </w:t>
      </w:r>
      <w:r>
        <w:rPr>
          <w:color w:val="0F0F0F"/>
          <w:w w:val="105"/>
        </w:rPr>
        <w:t>is</w:t>
      </w:r>
      <w:r>
        <w:rPr>
          <w:color w:val="0F0F0F"/>
          <w:spacing w:val="-11"/>
          <w:w w:val="105"/>
        </w:rPr>
        <w:t> </w:t>
      </w:r>
      <w:r>
        <w:rPr>
          <w:color w:val="0F0F0F"/>
          <w:w w:val="105"/>
        </w:rPr>
        <w:t>the</w:t>
      </w:r>
      <w:r>
        <w:rPr>
          <w:color w:val="0F0F0F"/>
          <w:spacing w:val="-3"/>
          <w:w w:val="105"/>
        </w:rPr>
        <w:t> </w:t>
      </w:r>
      <w:r>
        <w:rPr>
          <w:color w:val="0F0F0F"/>
          <w:w w:val="105"/>
        </w:rPr>
        <w:t>process</w:t>
      </w:r>
      <w:r>
        <w:rPr>
          <w:color w:val="0F0F0F"/>
          <w:spacing w:val="-4"/>
          <w:w w:val="105"/>
        </w:rPr>
        <w:t> </w:t>
      </w:r>
      <w:r>
        <w:rPr>
          <w:color w:val="0F0F0F"/>
          <w:w w:val="105"/>
        </w:rPr>
        <w:t>of</w:t>
      </w:r>
      <w:r>
        <w:rPr>
          <w:color w:val="0F0F0F"/>
          <w:spacing w:val="-5"/>
          <w:w w:val="105"/>
        </w:rPr>
        <w:t> </w:t>
      </w:r>
      <w:r>
        <w:rPr>
          <w:color w:val="0F0F0F"/>
          <w:w w:val="105"/>
        </w:rPr>
        <w:t>evaluating a</w:t>
      </w:r>
      <w:r>
        <w:rPr>
          <w:color w:val="0F0F0F"/>
          <w:spacing w:val="-8"/>
          <w:w w:val="105"/>
        </w:rPr>
        <w:t> </w:t>
      </w:r>
      <w:r>
        <w:rPr>
          <w:color w:val="0F0F0F"/>
          <w:w w:val="105"/>
        </w:rPr>
        <w:t>system or</w:t>
      </w:r>
      <w:r>
        <w:rPr>
          <w:color w:val="0F0F0F"/>
          <w:spacing w:val="-5"/>
          <w:w w:val="105"/>
        </w:rPr>
        <w:t> </w:t>
      </w:r>
      <w:r>
        <w:rPr>
          <w:color w:val="0F0F0F"/>
          <w:w w:val="105"/>
        </w:rPr>
        <w:t>its</w:t>
      </w:r>
      <w:r>
        <w:rPr>
          <w:color w:val="0F0F0F"/>
          <w:spacing w:val="-6"/>
          <w:w w:val="105"/>
        </w:rPr>
        <w:t> </w:t>
      </w:r>
      <w:r>
        <w:rPr>
          <w:color w:val="0F0F0F"/>
          <w:w w:val="105"/>
        </w:rPr>
        <w:t>component(s) with the</w:t>
      </w:r>
      <w:r>
        <w:rPr>
          <w:color w:val="0F0F0F"/>
          <w:spacing w:val="-5"/>
          <w:w w:val="105"/>
        </w:rPr>
        <w:t> </w:t>
      </w:r>
      <w:r>
        <w:rPr>
          <w:color w:val="0F0F0F"/>
          <w:w w:val="105"/>
        </w:rPr>
        <w:t>intent to</w:t>
      </w:r>
      <w:r>
        <w:rPr>
          <w:color w:val="0F0F0F"/>
          <w:spacing w:val="-6"/>
          <w:w w:val="105"/>
        </w:rPr>
        <w:t> </w:t>
      </w:r>
      <w:r>
        <w:rPr>
          <w:color w:val="0F0F0F"/>
          <w:w w:val="105"/>
        </w:rPr>
        <w:t>find</w:t>
      </w:r>
      <w:r>
        <w:rPr>
          <w:color w:val="0F0F0F"/>
          <w:spacing w:val="-3"/>
          <w:w w:val="105"/>
        </w:rPr>
        <w:t> </w:t>
      </w:r>
      <w:r>
        <w:rPr>
          <w:color w:val="0F0F0F"/>
          <w:w w:val="105"/>
        </w:rPr>
        <w:t>whether</w:t>
      </w:r>
      <w:r>
        <w:rPr>
          <w:color w:val="0F0F0F"/>
          <w:spacing w:val="-2"/>
          <w:w w:val="105"/>
        </w:rPr>
        <w:t> </w:t>
      </w:r>
      <w:r>
        <w:rPr>
          <w:color w:val="0F0F0F"/>
          <w:w w:val="105"/>
        </w:rPr>
        <w:t>it</w:t>
      </w:r>
      <w:r>
        <w:rPr>
          <w:color w:val="0F0F0F"/>
          <w:spacing w:val="-6"/>
          <w:w w:val="105"/>
        </w:rPr>
        <w:t> </w:t>
      </w:r>
      <w:r>
        <w:rPr>
          <w:color w:val="0F0F0F"/>
          <w:w w:val="105"/>
        </w:rPr>
        <w:t>satisfies the specified requirements or not. The goals and objectives of testing can include:</w:t>
      </w:r>
    </w:p>
    <w:p>
      <w:pPr>
        <w:pStyle w:val="ListParagraph"/>
        <w:numPr>
          <w:ilvl w:val="2"/>
          <w:numId w:val="32"/>
        </w:numPr>
        <w:tabs>
          <w:tab w:pos="1565" w:val="left" w:leader="none"/>
        </w:tabs>
        <w:spacing w:line="240" w:lineRule="auto" w:before="175" w:after="0"/>
        <w:ind w:left="1565" w:right="0" w:hanging="361"/>
        <w:jc w:val="left"/>
        <w:rPr>
          <w:sz w:val="21"/>
        </w:rPr>
      </w:pPr>
      <w:r>
        <w:rPr>
          <w:color w:val="0F0F0F"/>
          <w:w w:val="105"/>
          <w:sz w:val="21"/>
        </w:rPr>
        <w:t>To</w:t>
      </w:r>
      <w:r>
        <w:rPr>
          <w:color w:val="0F0F0F"/>
          <w:spacing w:val="-2"/>
          <w:w w:val="105"/>
          <w:sz w:val="21"/>
        </w:rPr>
        <w:t> </w:t>
      </w:r>
      <w:r>
        <w:rPr>
          <w:color w:val="0F0F0F"/>
          <w:w w:val="105"/>
          <w:sz w:val="21"/>
        </w:rPr>
        <w:t>identify</w:t>
      </w:r>
      <w:r>
        <w:rPr>
          <w:color w:val="0F0F0F"/>
          <w:spacing w:val="6"/>
          <w:w w:val="105"/>
          <w:sz w:val="21"/>
        </w:rPr>
        <w:t> </w:t>
      </w:r>
      <w:r>
        <w:rPr>
          <w:color w:val="0F0F0F"/>
          <w:w w:val="105"/>
          <w:sz w:val="21"/>
        </w:rPr>
        <w:t>defects</w:t>
      </w:r>
      <w:r>
        <w:rPr>
          <w:color w:val="0F0F0F"/>
          <w:spacing w:val="-2"/>
          <w:w w:val="105"/>
          <w:sz w:val="21"/>
        </w:rPr>
        <w:t> </w:t>
      </w:r>
      <w:r>
        <w:rPr>
          <w:color w:val="0F0F0F"/>
          <w:w w:val="105"/>
          <w:sz w:val="21"/>
        </w:rPr>
        <w:t>or</w:t>
      </w:r>
      <w:r>
        <w:rPr>
          <w:color w:val="0F0F0F"/>
          <w:spacing w:val="-6"/>
          <w:w w:val="105"/>
          <w:sz w:val="21"/>
        </w:rPr>
        <w:t> </w:t>
      </w:r>
      <w:r>
        <w:rPr>
          <w:color w:val="0F0F0F"/>
          <w:w w:val="105"/>
          <w:sz w:val="21"/>
        </w:rPr>
        <w:t>bugs</w:t>
      </w:r>
      <w:r>
        <w:rPr>
          <w:color w:val="0F0F0F"/>
          <w:spacing w:val="-4"/>
          <w:w w:val="105"/>
          <w:sz w:val="21"/>
        </w:rPr>
        <w:t> </w:t>
      </w:r>
      <w:r>
        <w:rPr>
          <w:color w:val="0F0F0F"/>
          <w:w w:val="105"/>
          <w:sz w:val="21"/>
        </w:rPr>
        <w:t>in</w:t>
      </w:r>
      <w:r>
        <w:rPr>
          <w:color w:val="0F0F0F"/>
          <w:spacing w:val="-2"/>
          <w:w w:val="105"/>
          <w:sz w:val="21"/>
        </w:rPr>
        <w:t> </w:t>
      </w:r>
      <w:r>
        <w:rPr>
          <w:color w:val="0F0F0F"/>
          <w:w w:val="105"/>
          <w:sz w:val="21"/>
        </w:rPr>
        <w:t>the</w:t>
      </w:r>
      <w:r>
        <w:rPr>
          <w:color w:val="0F0F0F"/>
          <w:spacing w:val="-3"/>
          <w:w w:val="105"/>
          <w:sz w:val="21"/>
        </w:rPr>
        <w:t> </w:t>
      </w:r>
      <w:r>
        <w:rPr>
          <w:color w:val="0F0F0F"/>
          <w:spacing w:val="-2"/>
          <w:w w:val="105"/>
          <w:sz w:val="21"/>
        </w:rPr>
        <w:t>system.</w:t>
      </w:r>
    </w:p>
    <w:p>
      <w:pPr>
        <w:pStyle w:val="ListParagraph"/>
        <w:numPr>
          <w:ilvl w:val="2"/>
          <w:numId w:val="32"/>
        </w:numPr>
        <w:tabs>
          <w:tab w:pos="1565" w:val="left" w:leader="none"/>
        </w:tabs>
        <w:spacing w:line="240" w:lineRule="auto" w:before="157" w:after="0"/>
        <w:ind w:left="1565" w:right="0" w:hanging="361"/>
        <w:jc w:val="left"/>
        <w:rPr>
          <w:sz w:val="21"/>
        </w:rPr>
      </w:pPr>
      <w:r>
        <w:rPr>
          <w:color w:val="0F0F0F"/>
          <w:w w:val="105"/>
          <w:sz w:val="21"/>
        </w:rPr>
        <w:t>To</w:t>
      </w:r>
      <w:r>
        <w:rPr>
          <w:color w:val="0F0F0F"/>
          <w:spacing w:val="-6"/>
          <w:w w:val="105"/>
          <w:sz w:val="21"/>
        </w:rPr>
        <w:t> </w:t>
      </w:r>
      <w:r>
        <w:rPr>
          <w:color w:val="0F0F0F"/>
          <w:w w:val="105"/>
          <w:sz w:val="21"/>
        </w:rPr>
        <w:t>ensure</w:t>
      </w:r>
      <w:r>
        <w:rPr>
          <w:color w:val="0F0F0F"/>
          <w:spacing w:val="-2"/>
          <w:w w:val="105"/>
          <w:sz w:val="21"/>
        </w:rPr>
        <w:t> </w:t>
      </w:r>
      <w:r>
        <w:rPr>
          <w:color w:val="0F0F0F"/>
          <w:w w:val="105"/>
          <w:sz w:val="21"/>
        </w:rPr>
        <w:t>that the</w:t>
      </w:r>
      <w:r>
        <w:rPr>
          <w:color w:val="0F0F0F"/>
          <w:spacing w:val="-10"/>
          <w:w w:val="105"/>
          <w:sz w:val="21"/>
        </w:rPr>
        <w:t> </w:t>
      </w:r>
      <w:r>
        <w:rPr>
          <w:color w:val="0F0F0F"/>
          <w:w w:val="105"/>
          <w:sz w:val="21"/>
        </w:rPr>
        <w:t>system</w:t>
      </w:r>
      <w:r>
        <w:rPr>
          <w:color w:val="0F0F0F"/>
          <w:spacing w:val="2"/>
          <w:w w:val="105"/>
          <w:sz w:val="21"/>
        </w:rPr>
        <w:t> </w:t>
      </w:r>
      <w:r>
        <w:rPr>
          <w:color w:val="0F0F0F"/>
          <w:w w:val="105"/>
          <w:sz w:val="21"/>
        </w:rPr>
        <w:t>meets the</w:t>
      </w:r>
      <w:r>
        <w:rPr>
          <w:color w:val="0F0F0F"/>
          <w:spacing w:val="-10"/>
          <w:w w:val="105"/>
          <w:sz w:val="21"/>
        </w:rPr>
        <w:t> </w:t>
      </w:r>
      <w:r>
        <w:rPr>
          <w:color w:val="0F0F0F"/>
          <w:w w:val="105"/>
          <w:sz w:val="21"/>
        </w:rPr>
        <w:t>specified</w:t>
      </w:r>
      <w:r>
        <w:rPr>
          <w:color w:val="0F0F0F"/>
          <w:spacing w:val="2"/>
          <w:w w:val="105"/>
          <w:sz w:val="21"/>
        </w:rPr>
        <w:t> </w:t>
      </w:r>
      <w:r>
        <w:rPr>
          <w:color w:val="0F0F0F"/>
          <w:spacing w:val="-2"/>
          <w:w w:val="105"/>
          <w:sz w:val="21"/>
        </w:rPr>
        <w:t>requirements.</w:t>
      </w:r>
    </w:p>
    <w:p>
      <w:pPr>
        <w:pStyle w:val="ListParagraph"/>
        <w:numPr>
          <w:ilvl w:val="2"/>
          <w:numId w:val="32"/>
        </w:numPr>
        <w:tabs>
          <w:tab w:pos="1565" w:val="left" w:leader="none"/>
        </w:tabs>
        <w:spacing w:line="240" w:lineRule="auto" w:before="153" w:after="0"/>
        <w:ind w:left="1565" w:right="0" w:hanging="361"/>
        <w:jc w:val="left"/>
        <w:rPr>
          <w:sz w:val="21"/>
        </w:rPr>
      </w:pPr>
      <w:r>
        <w:rPr>
          <w:color w:val="0F0F0F"/>
          <w:w w:val="105"/>
          <w:sz w:val="21"/>
        </w:rPr>
        <w:t>To</w:t>
      </w:r>
      <w:r>
        <w:rPr>
          <w:color w:val="0F0F0F"/>
          <w:spacing w:val="-10"/>
          <w:w w:val="105"/>
          <w:sz w:val="21"/>
        </w:rPr>
        <w:t> </w:t>
      </w:r>
      <w:r>
        <w:rPr>
          <w:color w:val="0F0F0F"/>
          <w:w w:val="105"/>
          <w:sz w:val="21"/>
        </w:rPr>
        <w:t>evaluate the</w:t>
      </w:r>
      <w:r>
        <w:rPr>
          <w:color w:val="0F0F0F"/>
          <w:spacing w:val="-5"/>
          <w:w w:val="105"/>
          <w:sz w:val="21"/>
        </w:rPr>
        <w:t> </w:t>
      </w:r>
      <w:r>
        <w:rPr>
          <w:color w:val="1D1D1D"/>
          <w:w w:val="105"/>
          <w:sz w:val="21"/>
        </w:rPr>
        <w:t>system's</w:t>
      </w:r>
      <w:r>
        <w:rPr>
          <w:color w:val="1D1D1D"/>
          <w:spacing w:val="-6"/>
          <w:w w:val="105"/>
          <w:sz w:val="21"/>
        </w:rPr>
        <w:t> </w:t>
      </w:r>
      <w:r>
        <w:rPr>
          <w:color w:val="0F0F0F"/>
          <w:w w:val="105"/>
          <w:sz w:val="21"/>
        </w:rPr>
        <w:t>compliance</w:t>
      </w:r>
      <w:r>
        <w:rPr>
          <w:color w:val="0F0F0F"/>
          <w:spacing w:val="-1"/>
          <w:w w:val="105"/>
          <w:sz w:val="21"/>
        </w:rPr>
        <w:t> </w:t>
      </w:r>
      <w:r>
        <w:rPr>
          <w:color w:val="0F0F0F"/>
          <w:w w:val="105"/>
          <w:sz w:val="21"/>
        </w:rPr>
        <w:t>with</w:t>
      </w:r>
      <w:r>
        <w:rPr>
          <w:color w:val="0F0F0F"/>
          <w:spacing w:val="-2"/>
          <w:w w:val="105"/>
          <w:sz w:val="21"/>
        </w:rPr>
        <w:t> </w:t>
      </w:r>
      <w:r>
        <w:rPr>
          <w:color w:val="0F0F0F"/>
          <w:w w:val="105"/>
          <w:sz w:val="21"/>
        </w:rPr>
        <w:t>industry</w:t>
      </w:r>
      <w:r>
        <w:rPr>
          <w:color w:val="0F0F0F"/>
          <w:spacing w:val="-1"/>
          <w:w w:val="105"/>
          <w:sz w:val="21"/>
        </w:rPr>
        <w:t> </w:t>
      </w:r>
      <w:r>
        <w:rPr>
          <w:color w:val="1D1D1D"/>
          <w:w w:val="105"/>
          <w:sz w:val="21"/>
        </w:rPr>
        <w:t>standards</w:t>
      </w:r>
      <w:r>
        <w:rPr>
          <w:color w:val="1D1D1D"/>
          <w:spacing w:val="-5"/>
          <w:w w:val="105"/>
          <w:sz w:val="21"/>
        </w:rPr>
        <w:t> </w:t>
      </w:r>
      <w:r>
        <w:rPr>
          <w:color w:val="0F0F0F"/>
          <w:w w:val="105"/>
          <w:sz w:val="21"/>
        </w:rPr>
        <w:t>and</w:t>
      </w:r>
      <w:r>
        <w:rPr>
          <w:color w:val="0F0F0F"/>
          <w:spacing w:val="-8"/>
          <w:w w:val="105"/>
          <w:sz w:val="21"/>
        </w:rPr>
        <w:t> </w:t>
      </w:r>
      <w:r>
        <w:rPr>
          <w:color w:val="0F0F0F"/>
          <w:spacing w:val="-2"/>
          <w:w w:val="105"/>
          <w:sz w:val="21"/>
        </w:rPr>
        <w:t>regulations.</w:t>
      </w:r>
    </w:p>
    <w:p>
      <w:pPr>
        <w:pStyle w:val="ListParagraph"/>
        <w:numPr>
          <w:ilvl w:val="2"/>
          <w:numId w:val="32"/>
        </w:numPr>
        <w:tabs>
          <w:tab w:pos="1565" w:val="left" w:leader="none"/>
        </w:tabs>
        <w:spacing w:line="240" w:lineRule="auto" w:before="152" w:after="0"/>
        <w:ind w:left="1565" w:right="0" w:hanging="361"/>
        <w:jc w:val="left"/>
        <w:rPr>
          <w:sz w:val="21"/>
        </w:rPr>
      </w:pPr>
      <w:r>
        <w:rPr>
          <w:color w:val="0F0F0F"/>
          <w:w w:val="105"/>
          <w:sz w:val="21"/>
        </w:rPr>
        <w:t>To</w:t>
      </w:r>
      <w:r>
        <w:rPr>
          <w:color w:val="0F0F0F"/>
          <w:spacing w:val="-8"/>
          <w:w w:val="105"/>
          <w:sz w:val="21"/>
        </w:rPr>
        <w:t> </w:t>
      </w:r>
      <w:r>
        <w:rPr>
          <w:color w:val="0F0F0F"/>
          <w:w w:val="105"/>
          <w:sz w:val="21"/>
        </w:rPr>
        <w:t>measure</w:t>
      </w:r>
      <w:r>
        <w:rPr>
          <w:color w:val="0F0F0F"/>
          <w:spacing w:val="-5"/>
          <w:w w:val="105"/>
          <w:sz w:val="21"/>
        </w:rPr>
        <w:t> </w:t>
      </w:r>
      <w:r>
        <w:rPr>
          <w:color w:val="0F0F0F"/>
          <w:w w:val="105"/>
          <w:sz w:val="21"/>
        </w:rPr>
        <w:t>the</w:t>
      </w:r>
      <w:r>
        <w:rPr>
          <w:color w:val="0F0F0F"/>
          <w:spacing w:val="-7"/>
          <w:w w:val="105"/>
          <w:sz w:val="21"/>
        </w:rPr>
        <w:t> </w:t>
      </w:r>
      <w:r>
        <w:rPr>
          <w:color w:val="0F0F0F"/>
          <w:w w:val="105"/>
          <w:sz w:val="21"/>
        </w:rPr>
        <w:t>system's</w:t>
      </w:r>
      <w:r>
        <w:rPr>
          <w:color w:val="0F0F0F"/>
          <w:spacing w:val="-3"/>
          <w:w w:val="105"/>
          <w:sz w:val="21"/>
        </w:rPr>
        <w:t> </w:t>
      </w:r>
      <w:r>
        <w:rPr>
          <w:color w:val="0F0F0F"/>
          <w:w w:val="105"/>
          <w:sz w:val="21"/>
        </w:rPr>
        <w:t>performance and</w:t>
      </w:r>
      <w:r>
        <w:rPr>
          <w:color w:val="0F0F0F"/>
          <w:spacing w:val="-7"/>
          <w:w w:val="105"/>
          <w:sz w:val="21"/>
        </w:rPr>
        <w:t> </w:t>
      </w:r>
      <w:r>
        <w:rPr>
          <w:color w:val="1D1D1D"/>
          <w:spacing w:val="-2"/>
          <w:w w:val="105"/>
          <w:sz w:val="21"/>
        </w:rPr>
        <w:t>scalability.</w:t>
      </w:r>
    </w:p>
    <w:p>
      <w:pPr>
        <w:pStyle w:val="ListParagraph"/>
        <w:numPr>
          <w:ilvl w:val="2"/>
          <w:numId w:val="32"/>
        </w:numPr>
        <w:tabs>
          <w:tab w:pos="1565" w:val="left" w:leader="none"/>
        </w:tabs>
        <w:spacing w:line="240" w:lineRule="auto" w:before="153" w:after="0"/>
        <w:ind w:left="1565" w:right="0" w:hanging="361"/>
        <w:jc w:val="left"/>
        <w:rPr>
          <w:sz w:val="21"/>
        </w:rPr>
      </w:pPr>
      <w:r>
        <w:rPr>
          <w:color w:val="0F0F0F"/>
          <w:w w:val="105"/>
          <w:sz w:val="21"/>
        </w:rPr>
        <w:t>To</w:t>
      </w:r>
      <w:r>
        <w:rPr>
          <w:color w:val="0F0F0F"/>
          <w:spacing w:val="-3"/>
          <w:w w:val="105"/>
          <w:sz w:val="21"/>
        </w:rPr>
        <w:t> </w:t>
      </w:r>
      <w:r>
        <w:rPr>
          <w:color w:val="0F0F0F"/>
          <w:w w:val="105"/>
          <w:sz w:val="21"/>
        </w:rPr>
        <w:t>improve</w:t>
      </w:r>
      <w:r>
        <w:rPr>
          <w:color w:val="0F0F0F"/>
          <w:spacing w:val="1"/>
          <w:w w:val="105"/>
          <w:sz w:val="21"/>
        </w:rPr>
        <w:t> </w:t>
      </w:r>
      <w:r>
        <w:rPr>
          <w:color w:val="0F0F0F"/>
          <w:w w:val="105"/>
          <w:sz w:val="21"/>
        </w:rPr>
        <w:t>the</w:t>
      </w:r>
      <w:r>
        <w:rPr>
          <w:color w:val="0F0F0F"/>
          <w:spacing w:val="-4"/>
          <w:w w:val="105"/>
          <w:sz w:val="21"/>
        </w:rPr>
        <w:t> </w:t>
      </w:r>
      <w:r>
        <w:rPr>
          <w:color w:val="0F0F0F"/>
          <w:w w:val="105"/>
          <w:sz w:val="21"/>
        </w:rPr>
        <w:t>overall</w:t>
      </w:r>
      <w:r>
        <w:rPr>
          <w:color w:val="0F0F0F"/>
          <w:spacing w:val="7"/>
          <w:w w:val="105"/>
          <w:sz w:val="21"/>
        </w:rPr>
        <w:t> </w:t>
      </w:r>
      <w:r>
        <w:rPr>
          <w:color w:val="0F0F0F"/>
          <w:w w:val="105"/>
          <w:sz w:val="21"/>
        </w:rPr>
        <w:t>quality</w:t>
      </w:r>
      <w:r>
        <w:rPr>
          <w:color w:val="0F0F0F"/>
          <w:spacing w:val="1"/>
          <w:w w:val="105"/>
          <w:sz w:val="21"/>
        </w:rPr>
        <w:t> </w:t>
      </w:r>
      <w:r>
        <w:rPr>
          <w:color w:val="0F0F0F"/>
          <w:w w:val="105"/>
          <w:sz w:val="21"/>
        </w:rPr>
        <w:t>of</w:t>
      </w:r>
      <w:r>
        <w:rPr>
          <w:color w:val="0F0F0F"/>
          <w:spacing w:val="-12"/>
          <w:w w:val="105"/>
          <w:sz w:val="21"/>
        </w:rPr>
        <w:t> </w:t>
      </w:r>
      <w:r>
        <w:rPr>
          <w:color w:val="0F0F0F"/>
          <w:w w:val="105"/>
          <w:sz w:val="21"/>
        </w:rPr>
        <w:t>the</w:t>
      </w:r>
      <w:r>
        <w:rPr>
          <w:color w:val="0F0F0F"/>
          <w:spacing w:val="-11"/>
          <w:w w:val="105"/>
          <w:sz w:val="21"/>
        </w:rPr>
        <w:t> </w:t>
      </w:r>
      <w:r>
        <w:rPr>
          <w:color w:val="0F0F0F"/>
          <w:spacing w:val="-2"/>
          <w:w w:val="105"/>
          <w:sz w:val="21"/>
        </w:rPr>
        <w:t>system.</w:t>
      </w:r>
    </w:p>
    <w:p>
      <w:pPr>
        <w:pStyle w:val="ListParagraph"/>
        <w:numPr>
          <w:ilvl w:val="2"/>
          <w:numId w:val="32"/>
        </w:numPr>
        <w:tabs>
          <w:tab w:pos="1565" w:val="left" w:leader="none"/>
        </w:tabs>
        <w:spacing w:line="240" w:lineRule="auto" w:before="152" w:after="0"/>
        <w:ind w:left="1565" w:right="0" w:hanging="361"/>
        <w:jc w:val="left"/>
        <w:rPr>
          <w:sz w:val="21"/>
        </w:rPr>
      </w:pPr>
      <w:r>
        <w:rPr>
          <w:color w:val="0F0F0F"/>
          <w:w w:val="105"/>
          <w:sz w:val="21"/>
        </w:rPr>
        <w:t>To</w:t>
      </w:r>
      <w:r>
        <w:rPr>
          <w:color w:val="0F0F0F"/>
          <w:spacing w:val="-8"/>
          <w:w w:val="105"/>
          <w:sz w:val="21"/>
        </w:rPr>
        <w:t> </w:t>
      </w:r>
      <w:r>
        <w:rPr>
          <w:color w:val="0F0F0F"/>
          <w:w w:val="105"/>
          <w:sz w:val="21"/>
        </w:rPr>
        <w:t>provide</w:t>
      </w:r>
      <w:r>
        <w:rPr>
          <w:color w:val="0F0F0F"/>
          <w:spacing w:val="-6"/>
          <w:w w:val="105"/>
          <w:sz w:val="21"/>
        </w:rPr>
        <w:t> </w:t>
      </w:r>
      <w:r>
        <w:rPr>
          <w:color w:val="0F0F0F"/>
          <w:w w:val="105"/>
          <w:sz w:val="21"/>
        </w:rPr>
        <w:t>information</w:t>
      </w:r>
      <w:r>
        <w:rPr>
          <w:color w:val="0F0F0F"/>
          <w:spacing w:val="13"/>
          <w:w w:val="105"/>
          <w:sz w:val="21"/>
        </w:rPr>
        <w:t> </w:t>
      </w:r>
      <w:r>
        <w:rPr>
          <w:color w:val="0F0F0F"/>
          <w:w w:val="105"/>
          <w:sz w:val="21"/>
        </w:rPr>
        <w:t>to</w:t>
      </w:r>
      <w:r>
        <w:rPr>
          <w:color w:val="0F0F0F"/>
          <w:spacing w:val="-14"/>
          <w:w w:val="105"/>
          <w:sz w:val="21"/>
        </w:rPr>
        <w:t> </w:t>
      </w:r>
      <w:r>
        <w:rPr>
          <w:color w:val="0F0F0F"/>
          <w:w w:val="105"/>
          <w:sz w:val="21"/>
        </w:rPr>
        <w:t>stakeholders</w:t>
      </w:r>
      <w:r>
        <w:rPr>
          <w:color w:val="0F0F0F"/>
          <w:spacing w:val="-3"/>
          <w:w w:val="105"/>
          <w:sz w:val="21"/>
        </w:rPr>
        <w:t> </w:t>
      </w:r>
      <w:r>
        <w:rPr>
          <w:color w:val="0F0F0F"/>
          <w:w w:val="105"/>
          <w:sz w:val="21"/>
        </w:rPr>
        <w:t>on the</w:t>
      </w:r>
      <w:r>
        <w:rPr>
          <w:color w:val="0F0F0F"/>
          <w:spacing w:val="-12"/>
          <w:w w:val="105"/>
          <w:sz w:val="21"/>
        </w:rPr>
        <w:t> </w:t>
      </w:r>
      <w:r>
        <w:rPr>
          <w:color w:val="0F0F0F"/>
          <w:w w:val="105"/>
          <w:sz w:val="21"/>
        </w:rPr>
        <w:t>system's</w:t>
      </w:r>
      <w:r>
        <w:rPr>
          <w:color w:val="0F0F0F"/>
          <w:spacing w:val="-2"/>
          <w:w w:val="105"/>
          <w:sz w:val="21"/>
        </w:rPr>
        <w:t> </w:t>
      </w:r>
      <w:r>
        <w:rPr>
          <w:color w:val="0F0F0F"/>
          <w:w w:val="105"/>
          <w:sz w:val="21"/>
        </w:rPr>
        <w:t>readiness for</w:t>
      </w:r>
      <w:r>
        <w:rPr>
          <w:color w:val="0F0F0F"/>
          <w:spacing w:val="-9"/>
          <w:w w:val="105"/>
          <w:sz w:val="21"/>
        </w:rPr>
        <w:t> </w:t>
      </w:r>
      <w:r>
        <w:rPr>
          <w:color w:val="0F0F0F"/>
          <w:spacing w:val="-2"/>
          <w:w w:val="105"/>
          <w:sz w:val="21"/>
        </w:rPr>
        <w:t>release.</w:t>
      </w:r>
    </w:p>
    <w:p>
      <w:pPr>
        <w:pStyle w:val="ListParagraph"/>
        <w:numPr>
          <w:ilvl w:val="2"/>
          <w:numId w:val="32"/>
        </w:numPr>
        <w:tabs>
          <w:tab w:pos="1565" w:val="left" w:leader="none"/>
        </w:tabs>
        <w:spacing w:line="240" w:lineRule="auto" w:before="158" w:after="0"/>
        <w:ind w:left="1565" w:right="0" w:hanging="361"/>
        <w:jc w:val="left"/>
        <w:rPr>
          <w:sz w:val="21"/>
        </w:rPr>
      </w:pPr>
      <w:r>
        <w:rPr>
          <w:color w:val="0F0F0F"/>
          <w:w w:val="105"/>
          <w:sz w:val="21"/>
        </w:rPr>
        <w:t>To</w:t>
      </w:r>
      <w:r>
        <w:rPr>
          <w:color w:val="0F0F0F"/>
          <w:spacing w:val="-9"/>
          <w:w w:val="105"/>
          <w:sz w:val="21"/>
        </w:rPr>
        <w:t> </w:t>
      </w:r>
      <w:r>
        <w:rPr>
          <w:color w:val="0F0F0F"/>
          <w:w w:val="105"/>
          <w:sz w:val="21"/>
        </w:rPr>
        <w:t>support the</w:t>
      </w:r>
      <w:r>
        <w:rPr>
          <w:color w:val="0F0F0F"/>
          <w:spacing w:val="-4"/>
          <w:w w:val="105"/>
          <w:sz w:val="21"/>
        </w:rPr>
        <w:t> </w:t>
      </w:r>
      <w:r>
        <w:rPr>
          <w:color w:val="0F0F0F"/>
          <w:w w:val="105"/>
          <w:sz w:val="21"/>
        </w:rPr>
        <w:t>maintenance</w:t>
      </w:r>
      <w:r>
        <w:rPr>
          <w:color w:val="0F0F0F"/>
          <w:spacing w:val="10"/>
          <w:w w:val="105"/>
          <w:sz w:val="21"/>
        </w:rPr>
        <w:t> </w:t>
      </w:r>
      <w:r>
        <w:rPr>
          <w:color w:val="0F0F0F"/>
          <w:w w:val="105"/>
          <w:sz w:val="21"/>
        </w:rPr>
        <w:t>and</w:t>
      </w:r>
      <w:r>
        <w:rPr>
          <w:color w:val="0F0F0F"/>
          <w:spacing w:val="-2"/>
          <w:w w:val="105"/>
          <w:sz w:val="21"/>
        </w:rPr>
        <w:t> </w:t>
      </w:r>
      <w:r>
        <w:rPr>
          <w:color w:val="0F0F0F"/>
          <w:w w:val="105"/>
          <w:sz w:val="21"/>
        </w:rPr>
        <w:t>evolution</w:t>
      </w:r>
      <w:r>
        <w:rPr>
          <w:color w:val="0F0F0F"/>
          <w:spacing w:val="2"/>
          <w:w w:val="105"/>
          <w:sz w:val="21"/>
        </w:rPr>
        <w:t> </w:t>
      </w:r>
      <w:r>
        <w:rPr>
          <w:color w:val="0F0F0F"/>
          <w:w w:val="105"/>
          <w:sz w:val="21"/>
        </w:rPr>
        <w:t>of</w:t>
      </w:r>
      <w:r>
        <w:rPr>
          <w:color w:val="0F0F0F"/>
          <w:spacing w:val="-10"/>
          <w:w w:val="105"/>
          <w:sz w:val="21"/>
        </w:rPr>
        <w:t> </w:t>
      </w:r>
      <w:r>
        <w:rPr>
          <w:color w:val="0F0F0F"/>
          <w:w w:val="105"/>
          <w:sz w:val="21"/>
        </w:rPr>
        <w:t>the</w:t>
      </w:r>
      <w:r>
        <w:rPr>
          <w:color w:val="0F0F0F"/>
          <w:spacing w:val="-10"/>
          <w:w w:val="105"/>
          <w:sz w:val="21"/>
        </w:rPr>
        <w:t> </w:t>
      </w:r>
      <w:r>
        <w:rPr>
          <w:color w:val="1D1D1D"/>
          <w:spacing w:val="-2"/>
          <w:w w:val="105"/>
          <w:sz w:val="21"/>
        </w:rPr>
        <w:t>system.</w:t>
      </w:r>
    </w:p>
    <w:p>
      <w:pPr>
        <w:pStyle w:val="ListParagraph"/>
        <w:numPr>
          <w:ilvl w:val="2"/>
          <w:numId w:val="32"/>
        </w:numPr>
        <w:tabs>
          <w:tab w:pos="1565" w:val="left" w:leader="none"/>
        </w:tabs>
        <w:spacing w:line="240" w:lineRule="auto" w:before="157" w:after="0"/>
        <w:ind w:left="1565" w:right="0" w:hanging="361"/>
        <w:jc w:val="left"/>
        <w:rPr>
          <w:sz w:val="21"/>
        </w:rPr>
      </w:pPr>
      <w:r>
        <w:rPr>
          <w:color w:val="0F0F0F"/>
          <w:w w:val="105"/>
          <w:sz w:val="21"/>
        </w:rPr>
        <w:t>To</w:t>
      </w:r>
      <w:r>
        <w:rPr>
          <w:color w:val="0F0F0F"/>
          <w:spacing w:val="-5"/>
          <w:w w:val="105"/>
          <w:sz w:val="21"/>
        </w:rPr>
        <w:t> </w:t>
      </w:r>
      <w:r>
        <w:rPr>
          <w:color w:val="0F0F0F"/>
          <w:w w:val="105"/>
          <w:sz w:val="21"/>
        </w:rPr>
        <w:t>detect</w:t>
      </w:r>
      <w:r>
        <w:rPr>
          <w:color w:val="0F0F0F"/>
          <w:spacing w:val="-1"/>
          <w:w w:val="105"/>
          <w:sz w:val="21"/>
        </w:rPr>
        <w:t> </w:t>
      </w:r>
      <w:r>
        <w:rPr>
          <w:color w:val="0F0F0F"/>
          <w:w w:val="105"/>
          <w:sz w:val="21"/>
        </w:rPr>
        <w:t>any</w:t>
      </w:r>
      <w:r>
        <w:rPr>
          <w:color w:val="0F0F0F"/>
          <w:spacing w:val="-11"/>
          <w:w w:val="105"/>
          <w:sz w:val="21"/>
        </w:rPr>
        <w:t> </w:t>
      </w:r>
      <w:r>
        <w:rPr>
          <w:color w:val="0F0F0F"/>
          <w:w w:val="105"/>
          <w:sz w:val="21"/>
        </w:rPr>
        <w:t>security</w:t>
      </w:r>
      <w:r>
        <w:rPr>
          <w:color w:val="0F0F0F"/>
          <w:spacing w:val="4"/>
          <w:w w:val="105"/>
          <w:sz w:val="21"/>
        </w:rPr>
        <w:t> </w:t>
      </w:r>
      <w:r>
        <w:rPr>
          <w:color w:val="0F0F0F"/>
          <w:w w:val="105"/>
          <w:sz w:val="21"/>
        </w:rPr>
        <w:t>vulnerabilities</w:t>
      </w:r>
      <w:r>
        <w:rPr>
          <w:color w:val="0F0F0F"/>
          <w:spacing w:val="-11"/>
          <w:w w:val="105"/>
          <w:sz w:val="21"/>
        </w:rPr>
        <w:t> </w:t>
      </w:r>
      <w:r>
        <w:rPr>
          <w:color w:val="0F0F0F"/>
          <w:w w:val="105"/>
          <w:sz w:val="21"/>
        </w:rPr>
        <w:t>in</w:t>
      </w:r>
      <w:r>
        <w:rPr>
          <w:color w:val="0F0F0F"/>
          <w:spacing w:val="5"/>
          <w:w w:val="105"/>
          <w:sz w:val="21"/>
        </w:rPr>
        <w:t> </w:t>
      </w:r>
      <w:r>
        <w:rPr>
          <w:color w:val="0F0F0F"/>
          <w:w w:val="105"/>
          <w:sz w:val="21"/>
        </w:rPr>
        <w:t>the</w:t>
      </w:r>
      <w:r>
        <w:rPr>
          <w:color w:val="0F0F0F"/>
          <w:spacing w:val="-4"/>
          <w:w w:val="105"/>
          <w:sz w:val="21"/>
        </w:rPr>
        <w:t> </w:t>
      </w:r>
      <w:r>
        <w:rPr>
          <w:color w:val="0F0F0F"/>
          <w:spacing w:val="-2"/>
          <w:w w:val="105"/>
          <w:sz w:val="21"/>
        </w:rPr>
        <w:t>system.</w:t>
      </w:r>
    </w:p>
    <w:p>
      <w:pPr>
        <w:pStyle w:val="BodyText"/>
        <w:spacing w:before="137"/>
      </w:pPr>
    </w:p>
    <w:p>
      <w:pPr>
        <w:pStyle w:val="BodyText"/>
        <w:spacing w:line="271" w:lineRule="auto"/>
        <w:ind w:left="843" w:right="1402" w:firstLine="1"/>
        <w:jc w:val="both"/>
      </w:pPr>
      <w:r>
        <w:rPr>
          <w:color w:val="0F0F0F"/>
          <w:w w:val="105"/>
        </w:rPr>
        <w:t>The</w:t>
      </w:r>
      <w:r>
        <w:rPr>
          <w:color w:val="0F0F0F"/>
          <w:spacing w:val="-3"/>
          <w:w w:val="105"/>
        </w:rPr>
        <w:t> </w:t>
      </w:r>
      <w:r>
        <w:rPr>
          <w:color w:val="0F0F0F"/>
          <w:w w:val="105"/>
        </w:rPr>
        <w:t>main</w:t>
      </w:r>
      <w:r>
        <w:rPr>
          <w:color w:val="0F0F0F"/>
          <w:spacing w:val="-2"/>
          <w:w w:val="105"/>
        </w:rPr>
        <w:t> </w:t>
      </w:r>
      <w:r>
        <w:rPr>
          <w:color w:val="0F0F0F"/>
          <w:w w:val="105"/>
        </w:rPr>
        <w:t>objective of</w:t>
      </w:r>
      <w:r>
        <w:rPr>
          <w:color w:val="0F0F0F"/>
          <w:spacing w:val="-2"/>
          <w:w w:val="105"/>
        </w:rPr>
        <w:t> </w:t>
      </w:r>
      <w:r>
        <w:rPr>
          <w:color w:val="0F0F0F"/>
          <w:w w:val="105"/>
        </w:rPr>
        <w:t>testing is</w:t>
      </w:r>
      <w:r>
        <w:rPr>
          <w:color w:val="0F0F0F"/>
          <w:spacing w:val="-4"/>
          <w:w w:val="105"/>
        </w:rPr>
        <w:t> </w:t>
      </w:r>
      <w:r>
        <w:rPr>
          <w:color w:val="0F0F0F"/>
          <w:w w:val="105"/>
        </w:rPr>
        <w:t>to</w:t>
      </w:r>
      <w:r>
        <w:rPr>
          <w:color w:val="0F0F0F"/>
          <w:spacing w:val="-3"/>
          <w:w w:val="105"/>
        </w:rPr>
        <w:t> </w:t>
      </w:r>
      <w:r>
        <w:rPr>
          <w:color w:val="0F0F0F"/>
          <w:w w:val="105"/>
        </w:rPr>
        <w:t>identify any defects or</w:t>
      </w:r>
      <w:r>
        <w:rPr>
          <w:color w:val="0F0F0F"/>
          <w:spacing w:val="-3"/>
          <w:w w:val="105"/>
        </w:rPr>
        <w:t> </w:t>
      </w:r>
      <w:r>
        <w:rPr>
          <w:color w:val="0F0F0F"/>
          <w:w w:val="105"/>
        </w:rPr>
        <w:t>issues in</w:t>
      </w:r>
      <w:r>
        <w:rPr>
          <w:color w:val="0F0F0F"/>
          <w:spacing w:val="-2"/>
          <w:w w:val="105"/>
        </w:rPr>
        <w:t> </w:t>
      </w:r>
      <w:r>
        <w:rPr>
          <w:color w:val="0F0F0F"/>
          <w:w w:val="105"/>
        </w:rPr>
        <w:t>the</w:t>
      </w:r>
      <w:r>
        <w:rPr>
          <w:color w:val="0F0F0F"/>
          <w:spacing w:val="-2"/>
          <w:w w:val="105"/>
        </w:rPr>
        <w:t> </w:t>
      </w:r>
      <w:r>
        <w:rPr>
          <w:color w:val="0F0F0F"/>
          <w:w w:val="105"/>
        </w:rPr>
        <w:t>system as</w:t>
      </w:r>
      <w:r>
        <w:rPr>
          <w:color w:val="0F0F0F"/>
          <w:spacing w:val="-4"/>
          <w:w w:val="105"/>
        </w:rPr>
        <w:t> </w:t>
      </w:r>
      <w:r>
        <w:rPr>
          <w:color w:val="1D1D1D"/>
          <w:w w:val="105"/>
        </w:rPr>
        <w:t>early</w:t>
      </w:r>
      <w:r>
        <w:rPr>
          <w:color w:val="1D1D1D"/>
          <w:spacing w:val="-5"/>
          <w:w w:val="105"/>
        </w:rPr>
        <w:t> </w:t>
      </w:r>
      <w:r>
        <w:rPr>
          <w:color w:val="0F0F0F"/>
          <w:w w:val="105"/>
        </w:rPr>
        <w:t>as</w:t>
      </w:r>
      <w:r>
        <w:rPr>
          <w:color w:val="0F0F0F"/>
          <w:spacing w:val="-6"/>
          <w:w w:val="105"/>
        </w:rPr>
        <w:t> </w:t>
      </w:r>
      <w:r>
        <w:rPr>
          <w:color w:val="0F0F0F"/>
          <w:w w:val="105"/>
        </w:rPr>
        <w:t>possible in the development process,</w:t>
      </w:r>
      <w:r>
        <w:rPr>
          <w:color w:val="0F0F0F"/>
          <w:spacing w:val="-1"/>
          <w:w w:val="105"/>
        </w:rPr>
        <w:t> </w:t>
      </w:r>
      <w:r>
        <w:rPr>
          <w:color w:val="0F0F0F"/>
          <w:w w:val="105"/>
        </w:rPr>
        <w:t>so</w:t>
      </w:r>
      <w:r>
        <w:rPr>
          <w:color w:val="0F0F0F"/>
          <w:spacing w:val="-7"/>
          <w:w w:val="105"/>
        </w:rPr>
        <w:t> </w:t>
      </w:r>
      <w:r>
        <w:rPr>
          <w:color w:val="0F0F0F"/>
          <w:w w:val="105"/>
        </w:rPr>
        <w:t>that they</w:t>
      </w:r>
      <w:r>
        <w:rPr>
          <w:color w:val="0F0F0F"/>
          <w:spacing w:val="-6"/>
          <w:w w:val="105"/>
        </w:rPr>
        <w:t> </w:t>
      </w:r>
      <w:r>
        <w:rPr>
          <w:color w:val="0F0F0F"/>
          <w:w w:val="105"/>
        </w:rPr>
        <w:t>can</w:t>
      </w:r>
      <w:r>
        <w:rPr>
          <w:color w:val="0F0F0F"/>
          <w:spacing w:val="-5"/>
          <w:w w:val="105"/>
        </w:rPr>
        <w:t> </w:t>
      </w:r>
      <w:r>
        <w:rPr>
          <w:color w:val="0F0F0F"/>
          <w:w w:val="105"/>
        </w:rPr>
        <w:t>be</w:t>
      </w:r>
      <w:r>
        <w:rPr>
          <w:color w:val="0F0F0F"/>
          <w:spacing w:val="-6"/>
          <w:w w:val="105"/>
        </w:rPr>
        <w:t> </w:t>
      </w:r>
      <w:r>
        <w:rPr>
          <w:color w:val="0F0F0F"/>
          <w:w w:val="105"/>
        </w:rPr>
        <w:t>fixed before the</w:t>
      </w:r>
      <w:r>
        <w:rPr>
          <w:color w:val="0F0F0F"/>
          <w:spacing w:val="-5"/>
          <w:w w:val="105"/>
        </w:rPr>
        <w:t> </w:t>
      </w:r>
      <w:r>
        <w:rPr>
          <w:color w:val="0F0F0F"/>
          <w:w w:val="105"/>
        </w:rPr>
        <w:t>system</w:t>
      </w:r>
      <w:r>
        <w:rPr>
          <w:color w:val="0F0F0F"/>
          <w:spacing w:val="-2"/>
          <w:w w:val="105"/>
        </w:rPr>
        <w:t> </w:t>
      </w:r>
      <w:r>
        <w:rPr>
          <w:color w:val="0F0F0F"/>
          <w:w w:val="105"/>
        </w:rPr>
        <w:t>is</w:t>
      </w:r>
      <w:r>
        <w:rPr>
          <w:color w:val="0F0F0F"/>
          <w:spacing w:val="-6"/>
          <w:w w:val="105"/>
        </w:rPr>
        <w:t> </w:t>
      </w:r>
      <w:r>
        <w:rPr>
          <w:color w:val="0F0F0F"/>
          <w:w w:val="105"/>
        </w:rPr>
        <w:t>released.</w:t>
      </w:r>
      <w:r>
        <w:rPr>
          <w:color w:val="0F0F0F"/>
          <w:spacing w:val="-2"/>
          <w:w w:val="105"/>
        </w:rPr>
        <w:t> </w:t>
      </w:r>
      <w:r>
        <w:rPr>
          <w:color w:val="0F0F0F"/>
          <w:w w:val="105"/>
        </w:rPr>
        <w:t>This</w:t>
      </w:r>
      <w:r>
        <w:rPr>
          <w:color w:val="0F0F0F"/>
          <w:spacing w:val="-5"/>
          <w:w w:val="105"/>
        </w:rPr>
        <w:t> </w:t>
      </w:r>
      <w:r>
        <w:rPr>
          <w:color w:val="0F0F0F"/>
          <w:w w:val="105"/>
        </w:rPr>
        <w:t>can</w:t>
      </w:r>
      <w:r>
        <w:rPr>
          <w:color w:val="0F0F0F"/>
          <w:spacing w:val="-7"/>
          <w:w w:val="105"/>
        </w:rPr>
        <w:t> </w:t>
      </w:r>
      <w:r>
        <w:rPr>
          <w:color w:val="0F0F0F"/>
          <w:w w:val="105"/>
        </w:rPr>
        <w:t>help</w:t>
      </w:r>
      <w:r>
        <w:rPr>
          <w:color w:val="0F0F0F"/>
          <w:spacing w:val="-2"/>
          <w:w w:val="105"/>
        </w:rPr>
        <w:t> </w:t>
      </w:r>
      <w:r>
        <w:rPr>
          <w:color w:val="0F0F0F"/>
          <w:w w:val="105"/>
        </w:rPr>
        <w:t>to</w:t>
      </w:r>
      <w:r>
        <w:rPr>
          <w:color w:val="0F0F0F"/>
          <w:spacing w:val="-6"/>
          <w:w w:val="105"/>
        </w:rPr>
        <w:t> </w:t>
      </w:r>
      <w:r>
        <w:rPr>
          <w:color w:val="0F0F0F"/>
          <w:w w:val="105"/>
        </w:rPr>
        <w:t>reduce the overall time of development</w:t>
      </w:r>
      <w:r>
        <w:rPr>
          <w:color w:val="0F0F0F"/>
          <w:spacing w:val="30"/>
          <w:w w:val="105"/>
        </w:rPr>
        <w:t> </w:t>
      </w:r>
      <w:r>
        <w:rPr>
          <w:color w:val="0F0F0F"/>
          <w:w w:val="105"/>
        </w:rPr>
        <w:t>and increase the chances of delivering a high-quality product.</w:t>
      </w:r>
    </w:p>
    <w:p>
      <w:pPr>
        <w:spacing w:after="0" w:line="271" w:lineRule="auto"/>
        <w:jc w:val="both"/>
        <w:sectPr>
          <w:pgSz w:w="11910" w:h="16840"/>
          <w:pgMar w:header="658" w:footer="1400" w:top="1280" w:bottom="1600" w:left="240" w:right="220"/>
        </w:sectPr>
      </w:pPr>
    </w:p>
    <w:p>
      <w:pPr>
        <w:pStyle w:val="Heading6"/>
        <w:numPr>
          <w:ilvl w:val="1"/>
          <w:numId w:val="32"/>
        </w:numPr>
        <w:tabs>
          <w:tab w:pos="1421" w:val="left" w:leader="none"/>
        </w:tabs>
        <w:spacing w:line="240" w:lineRule="auto" w:before="143" w:after="0"/>
        <w:ind w:left="1421" w:right="0" w:hanging="575"/>
        <w:jc w:val="left"/>
      </w:pPr>
      <w:bookmarkStart w:name="_TOC_250011" w:id="83"/>
      <w:r>
        <w:rPr>
          <w:color w:val="0F0F0F"/>
        </w:rPr>
        <w:t>Functional</w:t>
      </w:r>
      <w:r>
        <w:rPr>
          <w:color w:val="0F0F0F"/>
          <w:spacing w:val="44"/>
        </w:rPr>
        <w:t> </w:t>
      </w:r>
      <w:bookmarkEnd w:id="83"/>
      <w:r>
        <w:rPr>
          <w:spacing w:val="-2"/>
        </w:rPr>
        <w:t>Testing</w:t>
      </w:r>
    </w:p>
    <w:p>
      <w:pPr>
        <w:spacing w:before="284"/>
        <w:ind w:left="844" w:right="0" w:firstLine="0"/>
        <w:jc w:val="left"/>
        <w:rPr>
          <w:sz w:val="22"/>
        </w:rPr>
      </w:pPr>
      <w:r>
        <w:rPr>
          <w:color w:val="0F0F0F"/>
          <w:sz w:val="22"/>
        </w:rPr>
        <w:t>The</w:t>
      </w:r>
      <w:r>
        <w:rPr>
          <w:color w:val="0F0F0F"/>
          <w:spacing w:val="2"/>
          <w:sz w:val="22"/>
        </w:rPr>
        <w:t> </w:t>
      </w:r>
      <w:r>
        <w:rPr>
          <w:color w:val="0F0F0F"/>
          <w:sz w:val="22"/>
        </w:rPr>
        <w:t>test</w:t>
      </w:r>
      <w:r>
        <w:rPr>
          <w:color w:val="0F0F0F"/>
          <w:spacing w:val="1"/>
          <w:sz w:val="22"/>
        </w:rPr>
        <w:t> </w:t>
      </w:r>
      <w:r>
        <w:rPr>
          <w:color w:val="0F0F0F"/>
          <w:sz w:val="22"/>
        </w:rPr>
        <w:t>plan</w:t>
      </w:r>
      <w:r>
        <w:rPr>
          <w:color w:val="0F0F0F"/>
          <w:spacing w:val="-4"/>
          <w:sz w:val="22"/>
        </w:rPr>
        <w:t> </w:t>
      </w:r>
      <w:r>
        <w:rPr>
          <w:color w:val="0F0F0F"/>
          <w:sz w:val="22"/>
        </w:rPr>
        <w:t>of</w:t>
      </w:r>
      <w:r>
        <w:rPr>
          <w:color w:val="0F0F0F"/>
          <w:spacing w:val="-1"/>
          <w:sz w:val="22"/>
        </w:rPr>
        <w:t> </w:t>
      </w:r>
      <w:r>
        <w:rPr>
          <w:color w:val="0F0F0F"/>
          <w:sz w:val="22"/>
        </w:rPr>
        <w:t>the</w:t>
      </w:r>
      <w:r>
        <w:rPr>
          <w:color w:val="0F0F0F"/>
          <w:spacing w:val="-7"/>
          <w:sz w:val="22"/>
        </w:rPr>
        <w:t> </w:t>
      </w:r>
      <w:r>
        <w:rPr>
          <w:color w:val="0F0F0F"/>
          <w:sz w:val="22"/>
        </w:rPr>
        <w:t>black</w:t>
      </w:r>
      <w:r>
        <w:rPr>
          <w:color w:val="0F0F0F"/>
          <w:spacing w:val="2"/>
          <w:sz w:val="22"/>
        </w:rPr>
        <w:t> </w:t>
      </w:r>
      <w:r>
        <w:rPr>
          <w:color w:val="0F0F0F"/>
          <w:sz w:val="22"/>
        </w:rPr>
        <w:t>box</w:t>
      </w:r>
      <w:r>
        <w:rPr>
          <w:color w:val="0F0F0F"/>
          <w:spacing w:val="-5"/>
          <w:sz w:val="22"/>
        </w:rPr>
        <w:t> </w:t>
      </w:r>
      <w:r>
        <w:rPr>
          <w:color w:val="0F0F0F"/>
          <w:sz w:val="22"/>
        </w:rPr>
        <w:t>testing</w:t>
      </w:r>
      <w:r>
        <w:rPr>
          <w:color w:val="0F0F0F"/>
          <w:spacing w:val="2"/>
          <w:sz w:val="22"/>
        </w:rPr>
        <w:t> </w:t>
      </w:r>
      <w:r>
        <w:rPr>
          <w:color w:val="0F0F0F"/>
          <w:sz w:val="22"/>
        </w:rPr>
        <w:t>and</w:t>
      </w:r>
      <w:r>
        <w:rPr>
          <w:color w:val="0F0F0F"/>
          <w:spacing w:val="-1"/>
          <w:sz w:val="22"/>
        </w:rPr>
        <w:t> </w:t>
      </w:r>
      <w:r>
        <w:rPr>
          <w:color w:val="0F0F0F"/>
          <w:sz w:val="22"/>
        </w:rPr>
        <w:t>its</w:t>
      </w:r>
      <w:r>
        <w:rPr>
          <w:color w:val="0F0F0F"/>
          <w:spacing w:val="-2"/>
          <w:sz w:val="22"/>
        </w:rPr>
        <w:t> </w:t>
      </w:r>
      <w:r>
        <w:rPr>
          <w:color w:val="0F0F0F"/>
          <w:sz w:val="22"/>
        </w:rPr>
        <w:t>results</w:t>
      </w:r>
      <w:r>
        <w:rPr>
          <w:color w:val="0F0F0F"/>
          <w:spacing w:val="5"/>
          <w:sz w:val="22"/>
        </w:rPr>
        <w:t> </w:t>
      </w:r>
      <w:r>
        <w:rPr>
          <w:color w:val="0F0F0F"/>
          <w:sz w:val="22"/>
        </w:rPr>
        <w:t>are</w:t>
      </w:r>
      <w:r>
        <w:rPr>
          <w:color w:val="0F0F0F"/>
          <w:spacing w:val="-5"/>
          <w:sz w:val="22"/>
        </w:rPr>
        <w:t> </w:t>
      </w:r>
      <w:r>
        <w:rPr>
          <w:color w:val="0F0F0F"/>
          <w:sz w:val="22"/>
        </w:rPr>
        <w:t>as</w:t>
      </w:r>
      <w:r>
        <w:rPr>
          <w:color w:val="0F0F0F"/>
          <w:spacing w:val="-4"/>
          <w:sz w:val="22"/>
        </w:rPr>
        <w:t> </w:t>
      </w:r>
      <w:r>
        <w:rPr>
          <w:color w:val="0F0F0F"/>
          <w:spacing w:val="-2"/>
          <w:sz w:val="22"/>
        </w:rPr>
        <w:t>follows,</w:t>
      </w:r>
    </w:p>
    <w:p>
      <w:pPr>
        <w:pStyle w:val="BodyText"/>
        <w:spacing w:before="82"/>
        <w:rPr>
          <w:sz w:val="20"/>
        </w:rPr>
      </w:pPr>
    </w:p>
    <w:tbl>
      <w:tblPr>
        <w:tblW w:w="0" w:type="auto"/>
        <w:jc w:val="left"/>
        <w:tblInd w:w="281"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CellMar>
          <w:top w:w="0" w:type="dxa"/>
          <w:left w:w="0" w:type="dxa"/>
          <w:bottom w:w="0" w:type="dxa"/>
          <w:right w:w="0" w:type="dxa"/>
        </w:tblCellMar>
        <w:tblLook w:val="01E0"/>
      </w:tblPr>
      <w:tblGrid>
        <w:gridCol w:w="1272"/>
        <w:gridCol w:w="2400"/>
        <w:gridCol w:w="1817"/>
        <w:gridCol w:w="2098"/>
        <w:gridCol w:w="2350"/>
        <w:gridCol w:w="922"/>
      </w:tblGrid>
      <w:tr>
        <w:trPr>
          <w:trHeight w:val="575" w:hRule="atLeast"/>
        </w:trPr>
        <w:tc>
          <w:tcPr>
            <w:tcW w:w="1272" w:type="dxa"/>
            <w:shd w:val="clear" w:color="auto" w:fill="00AF50"/>
          </w:tcPr>
          <w:p>
            <w:pPr>
              <w:pStyle w:val="TableParagraph"/>
              <w:spacing w:before="136"/>
              <w:ind w:left="211"/>
              <w:rPr>
                <w:b/>
                <w:sz w:val="22"/>
              </w:rPr>
            </w:pPr>
            <w:r>
              <w:rPr>
                <w:b/>
                <w:color w:val="0F0F0F"/>
                <w:spacing w:val="-2"/>
                <w:w w:val="105"/>
                <w:sz w:val="22"/>
              </w:rPr>
              <w:t>Testcase#</w:t>
            </w:r>
          </w:p>
        </w:tc>
        <w:tc>
          <w:tcPr>
            <w:tcW w:w="2400" w:type="dxa"/>
            <w:shd w:val="clear" w:color="auto" w:fill="00AF50"/>
          </w:tcPr>
          <w:p>
            <w:pPr>
              <w:pStyle w:val="TableParagraph"/>
              <w:spacing w:before="136"/>
              <w:ind w:left="679"/>
              <w:rPr>
                <w:b/>
                <w:sz w:val="22"/>
              </w:rPr>
            </w:pPr>
            <w:r>
              <w:rPr>
                <w:b/>
                <w:spacing w:val="-2"/>
                <w:w w:val="105"/>
                <w:sz w:val="22"/>
              </w:rPr>
              <w:t>Description</w:t>
            </w:r>
          </w:p>
        </w:tc>
        <w:tc>
          <w:tcPr>
            <w:tcW w:w="1817" w:type="dxa"/>
            <w:shd w:val="clear" w:color="auto" w:fill="00AF50"/>
          </w:tcPr>
          <w:p>
            <w:pPr>
              <w:pStyle w:val="TableParagraph"/>
              <w:spacing w:before="11"/>
              <w:ind w:left="661" w:hanging="538"/>
              <w:rPr>
                <w:b/>
                <w:sz w:val="22"/>
              </w:rPr>
            </w:pPr>
            <w:r>
              <w:rPr>
                <w:b/>
                <w:color w:val="0F0F0F"/>
                <w:w w:val="105"/>
                <w:sz w:val="22"/>
              </w:rPr>
              <w:t>Input</w:t>
            </w:r>
            <w:r>
              <w:rPr>
                <w:b/>
                <w:color w:val="0F0F0F"/>
                <w:spacing w:val="-13"/>
                <w:w w:val="105"/>
                <w:sz w:val="22"/>
              </w:rPr>
              <w:t> </w:t>
            </w:r>
            <w:r>
              <w:rPr>
                <w:b/>
                <w:w w:val="105"/>
                <w:sz w:val="22"/>
              </w:rPr>
              <w:t>Data</w:t>
            </w:r>
            <w:r>
              <w:rPr>
                <w:b/>
                <w:spacing w:val="-15"/>
                <w:w w:val="105"/>
                <w:sz w:val="22"/>
              </w:rPr>
              <w:t> </w:t>
            </w:r>
            <w:r>
              <w:rPr>
                <w:b/>
                <w:color w:val="0F0F0F"/>
                <w:w w:val="105"/>
                <w:sz w:val="22"/>
              </w:rPr>
              <w:t>/User </w:t>
            </w:r>
            <w:r>
              <w:rPr>
                <w:b/>
                <w:color w:val="0F0F0F"/>
                <w:spacing w:val="-2"/>
                <w:w w:val="105"/>
                <w:sz w:val="22"/>
              </w:rPr>
              <w:t>action</w:t>
            </w:r>
          </w:p>
        </w:tc>
        <w:tc>
          <w:tcPr>
            <w:tcW w:w="2098" w:type="dxa"/>
            <w:shd w:val="clear" w:color="auto" w:fill="00AF50"/>
          </w:tcPr>
          <w:p>
            <w:pPr>
              <w:pStyle w:val="TableParagraph"/>
              <w:spacing w:before="136"/>
              <w:ind w:left="248"/>
              <w:rPr>
                <w:b/>
                <w:sz w:val="22"/>
              </w:rPr>
            </w:pPr>
            <w:r>
              <w:rPr>
                <w:b/>
                <w:color w:val="0F0F0F"/>
                <w:spacing w:val="-2"/>
                <w:w w:val="105"/>
                <w:sz w:val="22"/>
              </w:rPr>
              <w:t>Expectedoutcome</w:t>
            </w:r>
          </w:p>
        </w:tc>
        <w:tc>
          <w:tcPr>
            <w:tcW w:w="2350" w:type="dxa"/>
            <w:shd w:val="clear" w:color="auto" w:fill="00AF50"/>
          </w:tcPr>
          <w:p>
            <w:pPr>
              <w:pStyle w:val="TableParagraph"/>
              <w:spacing w:before="136"/>
              <w:ind w:left="470"/>
              <w:rPr>
                <w:b/>
                <w:sz w:val="22"/>
              </w:rPr>
            </w:pPr>
            <w:r>
              <w:rPr>
                <w:b/>
                <w:color w:val="0F0F0F"/>
                <w:sz w:val="22"/>
              </w:rPr>
              <w:t>Actual</w:t>
            </w:r>
            <w:r>
              <w:rPr>
                <w:b/>
                <w:color w:val="0F0F0F"/>
                <w:spacing w:val="11"/>
                <w:sz w:val="22"/>
              </w:rPr>
              <w:t> </w:t>
            </w:r>
            <w:r>
              <w:rPr>
                <w:b/>
                <w:spacing w:val="-2"/>
                <w:sz w:val="22"/>
              </w:rPr>
              <w:t>outcome</w:t>
            </w:r>
          </w:p>
        </w:tc>
        <w:tc>
          <w:tcPr>
            <w:tcW w:w="922" w:type="dxa"/>
            <w:tcBorders>
              <w:right w:val="nil"/>
            </w:tcBorders>
            <w:shd w:val="clear" w:color="auto" w:fill="00AF50"/>
          </w:tcPr>
          <w:p>
            <w:pPr>
              <w:pStyle w:val="TableParagraph"/>
              <w:spacing w:before="136"/>
              <w:ind w:left="215"/>
              <w:rPr>
                <w:b/>
                <w:sz w:val="22"/>
              </w:rPr>
            </w:pPr>
            <w:r>
              <w:rPr>
                <w:b/>
                <w:color w:val="0F0F0F"/>
                <w:spacing w:val="-2"/>
                <w:w w:val="105"/>
                <w:sz w:val="22"/>
              </w:rPr>
              <w:t>Status</w:t>
            </w:r>
          </w:p>
        </w:tc>
      </w:tr>
    </w:tbl>
    <w:p>
      <w:pPr>
        <w:spacing w:before="0"/>
        <w:ind w:left="62" w:right="0" w:firstLine="0"/>
        <w:jc w:val="center"/>
        <w:rPr>
          <w:sz w:val="22"/>
        </w:rPr>
      </w:pPr>
      <w:r>
        <w:rPr>
          <w:color w:val="0F0F0F"/>
          <w:sz w:val="22"/>
        </w:rPr>
        <w:t>Testing</w:t>
      </w:r>
      <w:r>
        <w:rPr>
          <w:color w:val="0F0F0F"/>
          <w:spacing w:val="15"/>
          <w:sz w:val="22"/>
        </w:rPr>
        <w:t> </w:t>
      </w:r>
      <w:r>
        <w:rPr>
          <w:color w:val="0F0F0F"/>
          <w:sz w:val="22"/>
        </w:rPr>
        <w:t>base</w:t>
      </w:r>
      <w:r>
        <w:rPr>
          <w:color w:val="0F0F0F"/>
          <w:spacing w:val="6"/>
          <w:sz w:val="22"/>
        </w:rPr>
        <w:t> </w:t>
      </w:r>
      <w:r>
        <w:rPr>
          <w:color w:val="0F0F0F"/>
          <w:spacing w:val="-2"/>
          <w:sz w:val="22"/>
        </w:rPr>
        <w:t>workflows</w:t>
      </w:r>
    </w:p>
    <w:tbl>
      <w:tblPr>
        <w:tblW w:w="0" w:type="auto"/>
        <w:jc w:val="left"/>
        <w:tblInd w:w="283"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CellMar>
          <w:top w:w="0" w:type="dxa"/>
          <w:left w:w="0" w:type="dxa"/>
          <w:bottom w:w="0" w:type="dxa"/>
          <w:right w:w="0" w:type="dxa"/>
        </w:tblCellMar>
        <w:tblLook w:val="01E0"/>
      </w:tblPr>
      <w:tblGrid>
        <w:gridCol w:w="1272"/>
        <w:gridCol w:w="2400"/>
        <w:gridCol w:w="1817"/>
        <w:gridCol w:w="2098"/>
        <w:gridCol w:w="2350"/>
        <w:gridCol w:w="927"/>
      </w:tblGrid>
      <w:tr>
        <w:trPr>
          <w:trHeight w:val="1014" w:hRule="atLeast"/>
        </w:trPr>
        <w:tc>
          <w:tcPr>
            <w:tcW w:w="1272" w:type="dxa"/>
          </w:tcPr>
          <w:p>
            <w:pPr>
              <w:pStyle w:val="TableParagraph"/>
              <w:rPr>
                <w:sz w:val="22"/>
              </w:rPr>
            </w:pPr>
          </w:p>
        </w:tc>
        <w:tc>
          <w:tcPr>
            <w:tcW w:w="2400" w:type="dxa"/>
          </w:tcPr>
          <w:p>
            <w:pPr>
              <w:pStyle w:val="TableParagraph"/>
              <w:spacing w:before="228"/>
              <w:ind w:left="858" w:right="272" w:hanging="484"/>
              <w:rPr>
                <w:sz w:val="22"/>
              </w:rPr>
            </w:pPr>
            <w:r>
              <w:rPr>
                <w:color w:val="0F0F0F"/>
                <w:sz w:val="22"/>
              </w:rPr>
              <w:t>Login with </w:t>
            </w:r>
            <w:r>
              <w:rPr>
                <w:color w:val="0F0F0F"/>
                <w:sz w:val="22"/>
              </w:rPr>
              <w:t>Google </w:t>
            </w:r>
            <w:r>
              <w:rPr>
                <w:color w:val="0F0F0F"/>
                <w:spacing w:val="-2"/>
                <w:sz w:val="22"/>
              </w:rPr>
              <w:t>Account</w:t>
            </w:r>
          </w:p>
        </w:tc>
        <w:tc>
          <w:tcPr>
            <w:tcW w:w="1817" w:type="dxa"/>
          </w:tcPr>
          <w:p>
            <w:pPr>
              <w:pStyle w:val="TableParagraph"/>
              <w:spacing w:before="103"/>
              <w:ind w:left="126" w:right="11"/>
              <w:jc w:val="center"/>
              <w:rPr>
                <w:sz w:val="22"/>
              </w:rPr>
            </w:pPr>
            <w:r>
              <w:rPr>
                <w:color w:val="0F0F0F"/>
                <w:spacing w:val="-2"/>
                <w:w w:val="105"/>
                <w:sz w:val="22"/>
              </w:rPr>
              <w:t>Clicks</w:t>
            </w:r>
            <w:r>
              <w:rPr>
                <w:color w:val="0F0F0F"/>
                <w:spacing w:val="-13"/>
                <w:w w:val="105"/>
                <w:sz w:val="22"/>
              </w:rPr>
              <w:t> </w:t>
            </w:r>
            <w:r>
              <w:rPr>
                <w:color w:val="0F0F0F"/>
                <w:spacing w:val="-2"/>
                <w:w w:val="105"/>
                <w:sz w:val="22"/>
              </w:rPr>
              <w:t>Continue </w:t>
            </w:r>
            <w:r>
              <w:rPr>
                <w:color w:val="0F0F0F"/>
                <w:w w:val="105"/>
                <w:sz w:val="22"/>
              </w:rPr>
              <w:t>with Google Account button</w:t>
            </w:r>
          </w:p>
        </w:tc>
        <w:tc>
          <w:tcPr>
            <w:tcW w:w="2098" w:type="dxa"/>
          </w:tcPr>
          <w:p>
            <w:pPr>
              <w:pStyle w:val="TableParagraph"/>
              <w:spacing w:line="227" w:lineRule="exact"/>
              <w:ind w:left="144" w:right="21"/>
              <w:jc w:val="center"/>
              <w:rPr>
                <w:sz w:val="22"/>
              </w:rPr>
            </w:pPr>
            <w:r>
              <w:rPr>
                <w:color w:val="0F0F0F"/>
                <w:w w:val="105"/>
                <w:sz w:val="22"/>
              </w:rPr>
              <w:t>User</w:t>
            </w:r>
            <w:r>
              <w:rPr>
                <w:color w:val="0F0F0F"/>
                <w:spacing w:val="-2"/>
                <w:w w:val="105"/>
                <w:sz w:val="22"/>
              </w:rPr>
              <w:t> </w:t>
            </w:r>
            <w:r>
              <w:rPr>
                <w:color w:val="0F0F0F"/>
                <w:w w:val="105"/>
                <w:sz w:val="22"/>
              </w:rPr>
              <w:t>is</w:t>
            </w:r>
            <w:r>
              <w:rPr>
                <w:color w:val="0F0F0F"/>
                <w:spacing w:val="-9"/>
                <w:w w:val="105"/>
                <w:sz w:val="22"/>
              </w:rPr>
              <w:t> </w:t>
            </w:r>
            <w:r>
              <w:rPr>
                <w:color w:val="0F0F0F"/>
                <w:w w:val="105"/>
                <w:sz w:val="22"/>
              </w:rPr>
              <w:t>directed</w:t>
            </w:r>
            <w:r>
              <w:rPr>
                <w:color w:val="0F0F0F"/>
                <w:spacing w:val="8"/>
                <w:w w:val="105"/>
                <w:sz w:val="22"/>
              </w:rPr>
              <w:t> </w:t>
            </w:r>
            <w:r>
              <w:rPr>
                <w:color w:val="0F0F0F"/>
                <w:spacing w:val="-5"/>
                <w:w w:val="105"/>
                <w:sz w:val="22"/>
              </w:rPr>
              <w:t>to</w:t>
            </w:r>
          </w:p>
          <w:p>
            <w:pPr>
              <w:pStyle w:val="TableParagraph"/>
              <w:spacing w:before="1"/>
              <w:ind w:left="137" w:right="21"/>
              <w:jc w:val="center"/>
              <w:rPr>
                <w:sz w:val="22"/>
              </w:rPr>
            </w:pPr>
            <w:r>
              <w:rPr>
                <w:color w:val="0F0F0F"/>
                <w:w w:val="105"/>
                <w:sz w:val="22"/>
              </w:rPr>
              <w:t>the</w:t>
            </w:r>
            <w:r>
              <w:rPr>
                <w:color w:val="0F0F0F"/>
                <w:spacing w:val="-15"/>
                <w:w w:val="105"/>
                <w:sz w:val="22"/>
              </w:rPr>
              <w:t> </w:t>
            </w:r>
            <w:r>
              <w:rPr>
                <w:color w:val="0F0F0F"/>
                <w:w w:val="105"/>
                <w:sz w:val="22"/>
              </w:rPr>
              <w:t>Firebase</w:t>
            </w:r>
            <w:r>
              <w:rPr>
                <w:color w:val="0F0F0F"/>
                <w:spacing w:val="-14"/>
                <w:w w:val="105"/>
                <w:sz w:val="22"/>
              </w:rPr>
              <w:t> </w:t>
            </w:r>
            <w:r>
              <w:rPr>
                <w:color w:val="0F0F0F"/>
                <w:w w:val="105"/>
                <w:sz w:val="22"/>
              </w:rPr>
              <w:t>auth service Google </w:t>
            </w:r>
            <w:r>
              <w:rPr>
                <w:color w:val="0F0F0F"/>
                <w:spacing w:val="-2"/>
                <w:w w:val="105"/>
                <w:sz w:val="22"/>
              </w:rPr>
              <w:t>account</w:t>
            </w:r>
          </w:p>
        </w:tc>
        <w:tc>
          <w:tcPr>
            <w:tcW w:w="2350" w:type="dxa"/>
          </w:tcPr>
          <w:p>
            <w:pPr>
              <w:pStyle w:val="TableParagraph"/>
              <w:spacing w:before="103"/>
              <w:ind w:left="129"/>
              <w:jc w:val="center"/>
              <w:rPr>
                <w:sz w:val="22"/>
              </w:rPr>
            </w:pPr>
            <w:r>
              <w:rPr>
                <w:color w:val="0F0F0F"/>
                <w:w w:val="105"/>
                <w:sz w:val="22"/>
              </w:rPr>
              <w:t>User</w:t>
            </w:r>
            <w:r>
              <w:rPr>
                <w:color w:val="0F0F0F"/>
                <w:spacing w:val="-11"/>
                <w:w w:val="105"/>
                <w:sz w:val="22"/>
              </w:rPr>
              <w:t> </w:t>
            </w:r>
            <w:r>
              <w:rPr>
                <w:color w:val="0F0F0F"/>
                <w:w w:val="105"/>
                <w:sz w:val="22"/>
              </w:rPr>
              <w:t>is</w:t>
            </w:r>
            <w:r>
              <w:rPr>
                <w:color w:val="0F0F0F"/>
                <w:spacing w:val="-13"/>
                <w:w w:val="105"/>
                <w:sz w:val="22"/>
              </w:rPr>
              <w:t> </w:t>
            </w:r>
            <w:r>
              <w:rPr>
                <w:color w:val="0F0F0F"/>
                <w:w w:val="105"/>
                <w:sz w:val="22"/>
              </w:rPr>
              <w:t>directed</w:t>
            </w:r>
            <w:r>
              <w:rPr>
                <w:color w:val="0F0F0F"/>
                <w:spacing w:val="-2"/>
                <w:w w:val="105"/>
                <w:sz w:val="22"/>
              </w:rPr>
              <w:t> </w:t>
            </w:r>
            <w:r>
              <w:rPr>
                <w:color w:val="0F0F0F"/>
                <w:w w:val="105"/>
                <w:sz w:val="22"/>
              </w:rPr>
              <w:t>to</w:t>
            </w:r>
            <w:r>
              <w:rPr>
                <w:color w:val="0F0F0F"/>
                <w:spacing w:val="-15"/>
                <w:w w:val="105"/>
                <w:sz w:val="22"/>
              </w:rPr>
              <w:t> </w:t>
            </w:r>
            <w:r>
              <w:rPr>
                <w:color w:val="0F0F0F"/>
                <w:w w:val="105"/>
                <w:sz w:val="22"/>
              </w:rPr>
              <w:t>the Firebase auth service Google account</w:t>
            </w:r>
          </w:p>
        </w:tc>
        <w:tc>
          <w:tcPr>
            <w:tcW w:w="927" w:type="dxa"/>
          </w:tcPr>
          <w:p>
            <w:pPr>
              <w:pStyle w:val="TableParagraph"/>
              <w:spacing w:before="100"/>
              <w:rPr>
                <w:sz w:val="22"/>
              </w:rPr>
            </w:pPr>
          </w:p>
          <w:p>
            <w:pPr>
              <w:pStyle w:val="TableParagraph"/>
              <w:ind w:right="186"/>
              <w:jc w:val="right"/>
              <w:rPr>
                <w:sz w:val="22"/>
              </w:rPr>
            </w:pPr>
            <w:r>
              <w:rPr>
                <w:color w:val="0F0F0F"/>
                <w:spacing w:val="-4"/>
                <w:w w:val="105"/>
                <w:sz w:val="22"/>
              </w:rPr>
              <w:t>Pass</w:t>
            </w:r>
          </w:p>
        </w:tc>
      </w:tr>
      <w:tr>
        <w:trPr>
          <w:trHeight w:val="1012" w:hRule="atLeast"/>
        </w:trPr>
        <w:tc>
          <w:tcPr>
            <w:tcW w:w="1272" w:type="dxa"/>
            <w:tcBorders>
              <w:left w:val="nil"/>
              <w:right w:val="nil"/>
            </w:tcBorders>
          </w:tcPr>
          <w:p>
            <w:pPr>
              <w:pStyle w:val="TableParagraph"/>
              <w:spacing w:before="144"/>
              <w:rPr>
                <w:sz w:val="20"/>
              </w:rPr>
            </w:pPr>
          </w:p>
          <w:p>
            <w:pPr>
              <w:pStyle w:val="TableParagraph"/>
              <w:ind w:right="522"/>
              <w:jc w:val="right"/>
              <w:rPr>
                <w:rFonts w:ascii="Arial"/>
                <w:sz w:val="20"/>
              </w:rPr>
            </w:pPr>
            <w:r>
              <w:rPr>
                <w:rFonts w:ascii="Arial"/>
                <w:color w:val="0F0F0F"/>
                <w:spacing w:val="-10"/>
                <w:w w:val="105"/>
                <w:sz w:val="20"/>
              </w:rPr>
              <w:t>2</w:t>
            </w:r>
          </w:p>
        </w:tc>
        <w:tc>
          <w:tcPr>
            <w:tcW w:w="2400" w:type="dxa"/>
            <w:tcBorders>
              <w:left w:val="nil"/>
              <w:right w:val="nil"/>
            </w:tcBorders>
          </w:tcPr>
          <w:p>
            <w:pPr>
              <w:pStyle w:val="TableParagraph"/>
              <w:spacing w:line="226" w:lineRule="exact"/>
              <w:ind w:left="101" w:right="3"/>
              <w:jc w:val="center"/>
              <w:rPr>
                <w:sz w:val="22"/>
              </w:rPr>
            </w:pPr>
            <w:r>
              <w:rPr>
                <w:color w:val="0F0F0F"/>
                <w:w w:val="105"/>
                <w:sz w:val="22"/>
              </w:rPr>
              <w:t>Pressing</w:t>
            </w:r>
            <w:r>
              <w:rPr>
                <w:color w:val="0F0F0F"/>
                <w:spacing w:val="5"/>
                <w:w w:val="105"/>
                <w:sz w:val="22"/>
              </w:rPr>
              <w:t> </w:t>
            </w:r>
            <w:r>
              <w:rPr>
                <w:color w:val="0F0F0F"/>
                <w:w w:val="105"/>
                <w:sz w:val="22"/>
              </w:rPr>
              <w:t>skip</w:t>
            </w:r>
            <w:r>
              <w:rPr>
                <w:color w:val="0F0F0F"/>
                <w:spacing w:val="1"/>
                <w:w w:val="105"/>
                <w:sz w:val="22"/>
              </w:rPr>
              <w:t> </w:t>
            </w:r>
            <w:r>
              <w:rPr>
                <w:color w:val="0F0F0F"/>
                <w:spacing w:val="-2"/>
                <w:w w:val="105"/>
                <w:sz w:val="22"/>
              </w:rPr>
              <w:t>button</w:t>
            </w:r>
          </w:p>
          <w:p>
            <w:pPr>
              <w:pStyle w:val="TableParagraph"/>
              <w:spacing w:before="1"/>
              <w:ind w:left="123" w:right="26" w:firstLine="17"/>
              <w:jc w:val="center"/>
              <w:rPr>
                <w:sz w:val="22"/>
              </w:rPr>
            </w:pPr>
            <w:r>
              <w:rPr>
                <w:color w:val="0F0F0F"/>
                <w:w w:val="105"/>
                <w:sz w:val="22"/>
              </w:rPr>
              <w:t>should direct user to User</w:t>
            </w:r>
            <w:r>
              <w:rPr>
                <w:color w:val="0F0F0F"/>
                <w:spacing w:val="-15"/>
                <w:w w:val="105"/>
                <w:sz w:val="22"/>
              </w:rPr>
              <w:t> </w:t>
            </w:r>
            <w:r>
              <w:rPr>
                <w:color w:val="0F0F0F"/>
                <w:w w:val="105"/>
                <w:sz w:val="22"/>
              </w:rPr>
              <w:t>guide</w:t>
            </w:r>
            <w:r>
              <w:rPr>
                <w:color w:val="0F0F0F"/>
                <w:spacing w:val="-14"/>
                <w:w w:val="105"/>
                <w:sz w:val="22"/>
              </w:rPr>
              <w:t> </w:t>
            </w:r>
            <w:r>
              <w:rPr>
                <w:color w:val="0F0F0F"/>
                <w:w w:val="105"/>
                <w:sz w:val="22"/>
              </w:rPr>
              <w:t>page</w:t>
            </w:r>
            <w:r>
              <w:rPr>
                <w:color w:val="0F0F0F"/>
                <w:spacing w:val="-15"/>
                <w:w w:val="105"/>
                <w:sz w:val="22"/>
              </w:rPr>
              <w:t> </w:t>
            </w:r>
            <w:r>
              <w:rPr>
                <w:color w:val="0F0F0F"/>
                <w:w w:val="105"/>
                <w:sz w:val="22"/>
              </w:rPr>
              <w:t>without </w:t>
            </w:r>
            <w:r>
              <w:rPr>
                <w:color w:val="0F0F0F"/>
                <w:spacing w:val="-2"/>
                <w:w w:val="105"/>
                <w:sz w:val="22"/>
              </w:rPr>
              <w:t>authenticating</w:t>
            </w:r>
          </w:p>
        </w:tc>
        <w:tc>
          <w:tcPr>
            <w:tcW w:w="1817" w:type="dxa"/>
            <w:tcBorders>
              <w:left w:val="nil"/>
              <w:right w:val="nil"/>
            </w:tcBorders>
          </w:tcPr>
          <w:p>
            <w:pPr>
              <w:pStyle w:val="TableParagraph"/>
              <w:spacing w:before="227"/>
              <w:ind w:left="677" w:right="308" w:hanging="245"/>
              <w:rPr>
                <w:sz w:val="22"/>
              </w:rPr>
            </w:pPr>
            <w:r>
              <w:rPr>
                <w:color w:val="0F0F0F"/>
                <w:w w:val="105"/>
                <w:sz w:val="22"/>
              </w:rPr>
              <w:t>Clicks</w:t>
            </w:r>
            <w:r>
              <w:rPr>
                <w:color w:val="0F0F0F"/>
                <w:spacing w:val="-15"/>
                <w:w w:val="105"/>
                <w:sz w:val="22"/>
              </w:rPr>
              <w:t> </w:t>
            </w:r>
            <w:r>
              <w:rPr>
                <w:color w:val="0F0F0F"/>
                <w:w w:val="105"/>
                <w:sz w:val="22"/>
              </w:rPr>
              <w:t>Skip </w:t>
            </w:r>
            <w:r>
              <w:rPr>
                <w:color w:val="0F0F0F"/>
                <w:spacing w:val="-2"/>
                <w:w w:val="105"/>
                <w:sz w:val="22"/>
              </w:rPr>
              <w:t>button</w:t>
            </w:r>
          </w:p>
        </w:tc>
        <w:tc>
          <w:tcPr>
            <w:tcW w:w="2098" w:type="dxa"/>
            <w:tcBorders>
              <w:left w:val="nil"/>
              <w:right w:val="nil"/>
            </w:tcBorders>
          </w:tcPr>
          <w:p>
            <w:pPr>
              <w:pStyle w:val="TableParagraph"/>
              <w:spacing w:before="227"/>
              <w:ind w:left="188" w:firstLine="77"/>
              <w:rPr>
                <w:sz w:val="22"/>
              </w:rPr>
            </w:pPr>
            <w:r>
              <w:rPr>
                <w:color w:val="0F0F0F"/>
                <w:w w:val="105"/>
                <w:sz w:val="22"/>
              </w:rPr>
              <w:t>User is directed to the</w:t>
            </w:r>
            <w:r>
              <w:rPr>
                <w:color w:val="0F0F0F"/>
                <w:spacing w:val="-15"/>
                <w:w w:val="105"/>
                <w:sz w:val="22"/>
              </w:rPr>
              <w:t> </w:t>
            </w:r>
            <w:r>
              <w:rPr>
                <w:color w:val="0F0F0F"/>
                <w:w w:val="105"/>
                <w:sz w:val="22"/>
              </w:rPr>
              <w:t>User</w:t>
            </w:r>
            <w:r>
              <w:rPr>
                <w:color w:val="0F0F0F"/>
                <w:spacing w:val="-12"/>
                <w:w w:val="105"/>
                <w:sz w:val="22"/>
              </w:rPr>
              <w:t> </w:t>
            </w:r>
            <w:r>
              <w:rPr>
                <w:color w:val="0F0F0F"/>
                <w:w w:val="105"/>
                <w:sz w:val="22"/>
              </w:rPr>
              <w:t>guide</w:t>
            </w:r>
            <w:r>
              <w:rPr>
                <w:color w:val="0F0F0F"/>
                <w:spacing w:val="-14"/>
                <w:w w:val="105"/>
                <w:sz w:val="22"/>
              </w:rPr>
              <w:t> </w:t>
            </w:r>
            <w:r>
              <w:rPr>
                <w:color w:val="0F0F0F"/>
                <w:w w:val="105"/>
                <w:sz w:val="22"/>
              </w:rPr>
              <w:t>page</w:t>
            </w:r>
          </w:p>
        </w:tc>
        <w:tc>
          <w:tcPr>
            <w:tcW w:w="2350" w:type="dxa"/>
            <w:tcBorders>
              <w:left w:val="nil"/>
              <w:right w:val="nil"/>
            </w:tcBorders>
          </w:tcPr>
          <w:p>
            <w:pPr>
              <w:pStyle w:val="TableParagraph"/>
              <w:spacing w:before="227"/>
              <w:ind w:left="490" w:hanging="265"/>
              <w:rPr>
                <w:sz w:val="22"/>
              </w:rPr>
            </w:pPr>
            <w:r>
              <w:rPr>
                <w:color w:val="0F0F0F"/>
                <w:w w:val="105"/>
                <w:sz w:val="22"/>
              </w:rPr>
              <w:t>User</w:t>
            </w:r>
            <w:r>
              <w:rPr>
                <w:color w:val="0F0F0F"/>
                <w:spacing w:val="-9"/>
                <w:w w:val="105"/>
                <w:sz w:val="22"/>
              </w:rPr>
              <w:t> </w:t>
            </w:r>
            <w:r>
              <w:rPr>
                <w:color w:val="0F0F0F"/>
                <w:w w:val="105"/>
                <w:sz w:val="22"/>
              </w:rPr>
              <w:t>is</w:t>
            </w:r>
            <w:r>
              <w:rPr>
                <w:color w:val="0F0F0F"/>
                <w:spacing w:val="-13"/>
                <w:w w:val="105"/>
                <w:sz w:val="22"/>
              </w:rPr>
              <w:t> </w:t>
            </w:r>
            <w:r>
              <w:rPr>
                <w:color w:val="0F0F0F"/>
                <w:w w:val="105"/>
                <w:sz w:val="22"/>
              </w:rPr>
              <w:t>directed</w:t>
            </w:r>
            <w:r>
              <w:rPr>
                <w:color w:val="0F0F0F"/>
                <w:spacing w:val="-3"/>
                <w:w w:val="105"/>
                <w:sz w:val="22"/>
              </w:rPr>
              <w:t> </w:t>
            </w:r>
            <w:r>
              <w:rPr>
                <w:color w:val="0F0F0F"/>
                <w:w w:val="105"/>
                <w:sz w:val="22"/>
              </w:rPr>
              <w:t>to</w:t>
            </w:r>
            <w:r>
              <w:rPr>
                <w:color w:val="0F0F0F"/>
                <w:spacing w:val="-15"/>
                <w:w w:val="105"/>
                <w:sz w:val="22"/>
              </w:rPr>
              <w:t> </w:t>
            </w:r>
            <w:r>
              <w:rPr>
                <w:color w:val="0F0F0F"/>
                <w:w w:val="105"/>
                <w:sz w:val="22"/>
              </w:rPr>
              <w:t>the User guide page</w:t>
            </w:r>
          </w:p>
        </w:tc>
        <w:tc>
          <w:tcPr>
            <w:tcW w:w="927" w:type="dxa"/>
            <w:tcBorders>
              <w:left w:val="nil"/>
            </w:tcBorders>
          </w:tcPr>
          <w:p>
            <w:pPr>
              <w:pStyle w:val="TableParagraph"/>
              <w:spacing w:before="103"/>
              <w:rPr>
                <w:sz w:val="22"/>
              </w:rPr>
            </w:pPr>
          </w:p>
          <w:p>
            <w:pPr>
              <w:pStyle w:val="TableParagraph"/>
              <w:spacing w:before="1"/>
              <w:ind w:right="187"/>
              <w:jc w:val="right"/>
              <w:rPr>
                <w:sz w:val="22"/>
              </w:rPr>
            </w:pPr>
            <w:r>
              <w:rPr>
                <w:color w:val="0F0F0F"/>
                <w:spacing w:val="-4"/>
                <w:w w:val="105"/>
                <w:sz w:val="22"/>
              </w:rPr>
              <w:t>Pass</w:t>
            </w:r>
          </w:p>
        </w:tc>
      </w:tr>
      <w:tr>
        <w:trPr>
          <w:trHeight w:val="959" w:hRule="atLeast"/>
        </w:trPr>
        <w:tc>
          <w:tcPr>
            <w:tcW w:w="1272" w:type="dxa"/>
            <w:tcBorders>
              <w:left w:val="nil"/>
              <w:right w:val="nil"/>
            </w:tcBorders>
          </w:tcPr>
          <w:p>
            <w:pPr>
              <w:pStyle w:val="TableParagraph"/>
              <w:spacing w:before="81"/>
              <w:rPr>
                <w:sz w:val="22"/>
              </w:rPr>
            </w:pPr>
          </w:p>
          <w:p>
            <w:pPr>
              <w:pStyle w:val="TableParagraph"/>
              <w:ind w:right="517"/>
              <w:jc w:val="right"/>
              <w:rPr>
                <w:sz w:val="22"/>
              </w:rPr>
            </w:pPr>
            <w:r>
              <w:rPr>
                <w:color w:val="0F0F0F"/>
                <w:spacing w:val="-10"/>
                <w:w w:val="110"/>
                <w:sz w:val="22"/>
              </w:rPr>
              <w:t>3</w:t>
            </w:r>
          </w:p>
        </w:tc>
        <w:tc>
          <w:tcPr>
            <w:tcW w:w="2400" w:type="dxa"/>
            <w:tcBorders>
              <w:left w:val="nil"/>
              <w:right w:val="nil"/>
            </w:tcBorders>
          </w:tcPr>
          <w:p>
            <w:pPr>
              <w:pStyle w:val="TableParagraph"/>
              <w:spacing w:before="74"/>
              <w:ind w:left="101"/>
              <w:jc w:val="center"/>
              <w:rPr>
                <w:sz w:val="22"/>
              </w:rPr>
            </w:pPr>
            <w:r>
              <w:rPr>
                <w:color w:val="0F0F0F"/>
                <w:w w:val="105"/>
                <w:sz w:val="22"/>
              </w:rPr>
              <w:t>Pressing</w:t>
            </w:r>
            <w:r>
              <w:rPr>
                <w:color w:val="0F0F0F"/>
                <w:spacing w:val="-11"/>
                <w:w w:val="105"/>
                <w:sz w:val="22"/>
              </w:rPr>
              <w:t> </w:t>
            </w:r>
            <w:r>
              <w:rPr>
                <w:color w:val="0F0F0F"/>
                <w:w w:val="105"/>
                <w:sz w:val="22"/>
              </w:rPr>
              <w:t>continue</w:t>
            </w:r>
            <w:r>
              <w:rPr>
                <w:color w:val="0F0F0F"/>
                <w:spacing w:val="-7"/>
                <w:w w:val="105"/>
                <w:sz w:val="22"/>
              </w:rPr>
              <w:t> </w:t>
            </w:r>
            <w:r>
              <w:rPr>
                <w:color w:val="0F0F0F"/>
                <w:w w:val="105"/>
                <w:sz w:val="22"/>
              </w:rPr>
              <w:t>button will direct user to home </w:t>
            </w:r>
            <w:r>
              <w:rPr>
                <w:color w:val="0F0F0F"/>
                <w:spacing w:val="-4"/>
                <w:w w:val="105"/>
                <w:sz w:val="22"/>
              </w:rPr>
              <w:t>page</w:t>
            </w:r>
          </w:p>
        </w:tc>
        <w:tc>
          <w:tcPr>
            <w:tcW w:w="1817" w:type="dxa"/>
            <w:tcBorders>
              <w:left w:val="nil"/>
              <w:right w:val="nil"/>
            </w:tcBorders>
          </w:tcPr>
          <w:p>
            <w:pPr>
              <w:pStyle w:val="TableParagraph"/>
              <w:spacing w:before="74"/>
              <w:ind w:left="135" w:right="20"/>
              <w:jc w:val="center"/>
              <w:rPr>
                <w:sz w:val="22"/>
              </w:rPr>
            </w:pPr>
            <w:r>
              <w:rPr>
                <w:color w:val="0F0F0F"/>
                <w:spacing w:val="-2"/>
                <w:w w:val="105"/>
                <w:sz w:val="22"/>
              </w:rPr>
              <w:t>Clicks</w:t>
            </w:r>
            <w:r>
              <w:rPr>
                <w:color w:val="0F0F0F"/>
                <w:spacing w:val="-13"/>
                <w:w w:val="105"/>
                <w:sz w:val="22"/>
              </w:rPr>
              <w:t> </w:t>
            </w:r>
            <w:r>
              <w:rPr>
                <w:color w:val="0F0F0F"/>
                <w:spacing w:val="-2"/>
                <w:w w:val="105"/>
                <w:sz w:val="22"/>
              </w:rPr>
              <w:t>Continue </w:t>
            </w:r>
            <w:r>
              <w:rPr>
                <w:color w:val="0F0F0F"/>
                <w:w w:val="105"/>
                <w:sz w:val="22"/>
              </w:rPr>
              <w:t>button in User guide page</w:t>
            </w:r>
          </w:p>
        </w:tc>
        <w:tc>
          <w:tcPr>
            <w:tcW w:w="2098" w:type="dxa"/>
            <w:tcBorders>
              <w:left w:val="nil"/>
              <w:right w:val="nil"/>
            </w:tcBorders>
          </w:tcPr>
          <w:p>
            <w:pPr>
              <w:pStyle w:val="TableParagraph"/>
              <w:spacing w:before="204"/>
              <w:ind w:left="607" w:hanging="342"/>
              <w:rPr>
                <w:sz w:val="22"/>
              </w:rPr>
            </w:pPr>
            <w:r>
              <w:rPr>
                <w:color w:val="0F0F0F"/>
                <w:w w:val="105"/>
                <w:sz w:val="22"/>
              </w:rPr>
              <w:t>User</w:t>
            </w:r>
            <w:r>
              <w:rPr>
                <w:color w:val="0F0F0F"/>
                <w:spacing w:val="-15"/>
                <w:w w:val="105"/>
                <w:sz w:val="22"/>
              </w:rPr>
              <w:t> </w:t>
            </w:r>
            <w:r>
              <w:rPr>
                <w:color w:val="0F0F0F"/>
                <w:w w:val="105"/>
                <w:sz w:val="22"/>
              </w:rPr>
              <w:t>is</w:t>
            </w:r>
            <w:r>
              <w:rPr>
                <w:color w:val="0F0F0F"/>
                <w:spacing w:val="-14"/>
                <w:w w:val="105"/>
                <w:sz w:val="22"/>
              </w:rPr>
              <w:t> </w:t>
            </w:r>
            <w:r>
              <w:rPr>
                <w:color w:val="0F0F0F"/>
                <w:w w:val="105"/>
                <w:sz w:val="22"/>
              </w:rPr>
              <w:t>directed</w:t>
            </w:r>
            <w:r>
              <w:rPr>
                <w:color w:val="0F0F0F"/>
                <w:spacing w:val="-7"/>
                <w:w w:val="105"/>
                <w:sz w:val="22"/>
              </w:rPr>
              <w:t> </w:t>
            </w:r>
            <w:r>
              <w:rPr>
                <w:color w:val="0F0F0F"/>
                <w:w w:val="105"/>
                <w:sz w:val="22"/>
              </w:rPr>
              <w:t>to home page</w:t>
            </w:r>
          </w:p>
        </w:tc>
        <w:tc>
          <w:tcPr>
            <w:tcW w:w="2350" w:type="dxa"/>
            <w:tcBorders>
              <w:left w:val="nil"/>
              <w:right w:val="nil"/>
            </w:tcBorders>
          </w:tcPr>
          <w:p>
            <w:pPr>
              <w:pStyle w:val="TableParagraph"/>
              <w:spacing w:before="204"/>
              <w:ind w:left="735" w:hanging="342"/>
              <w:rPr>
                <w:sz w:val="22"/>
              </w:rPr>
            </w:pPr>
            <w:r>
              <w:rPr>
                <w:color w:val="0F0F0F"/>
                <w:w w:val="105"/>
                <w:sz w:val="22"/>
              </w:rPr>
              <w:t>User</w:t>
            </w:r>
            <w:r>
              <w:rPr>
                <w:color w:val="0F0F0F"/>
                <w:spacing w:val="-13"/>
                <w:w w:val="105"/>
                <w:sz w:val="22"/>
              </w:rPr>
              <w:t> </w:t>
            </w:r>
            <w:r>
              <w:rPr>
                <w:color w:val="0F0F0F"/>
                <w:w w:val="105"/>
                <w:sz w:val="22"/>
              </w:rPr>
              <w:t>is</w:t>
            </w:r>
            <w:r>
              <w:rPr>
                <w:color w:val="0F0F0F"/>
                <w:spacing w:val="-14"/>
                <w:w w:val="105"/>
                <w:sz w:val="22"/>
              </w:rPr>
              <w:t> </w:t>
            </w:r>
            <w:r>
              <w:rPr>
                <w:color w:val="0F0F0F"/>
                <w:w w:val="105"/>
                <w:sz w:val="22"/>
              </w:rPr>
              <w:t>directed</w:t>
            </w:r>
            <w:r>
              <w:rPr>
                <w:color w:val="0F0F0F"/>
                <w:spacing w:val="-9"/>
                <w:w w:val="105"/>
                <w:sz w:val="22"/>
              </w:rPr>
              <w:t> </w:t>
            </w:r>
            <w:r>
              <w:rPr>
                <w:color w:val="0F0F0F"/>
                <w:w w:val="105"/>
                <w:sz w:val="22"/>
              </w:rPr>
              <w:t>to home page</w:t>
            </w:r>
          </w:p>
        </w:tc>
        <w:tc>
          <w:tcPr>
            <w:tcW w:w="927" w:type="dxa"/>
            <w:tcBorders>
              <w:left w:val="nil"/>
            </w:tcBorders>
          </w:tcPr>
          <w:p>
            <w:pPr>
              <w:pStyle w:val="TableParagraph"/>
              <w:spacing w:before="76"/>
              <w:rPr>
                <w:sz w:val="22"/>
              </w:rPr>
            </w:pPr>
          </w:p>
          <w:p>
            <w:pPr>
              <w:pStyle w:val="TableParagraph"/>
              <w:ind w:right="186"/>
              <w:jc w:val="right"/>
              <w:rPr>
                <w:sz w:val="22"/>
              </w:rPr>
            </w:pPr>
            <w:r>
              <w:rPr>
                <w:color w:val="0F0F0F"/>
                <w:spacing w:val="-4"/>
                <w:w w:val="105"/>
                <w:sz w:val="22"/>
              </w:rPr>
              <w:t>Pass</w:t>
            </w:r>
          </w:p>
        </w:tc>
      </w:tr>
      <w:tr>
        <w:trPr>
          <w:trHeight w:val="1012" w:hRule="atLeast"/>
        </w:trPr>
        <w:tc>
          <w:tcPr>
            <w:tcW w:w="1272" w:type="dxa"/>
            <w:tcBorders>
              <w:left w:val="nil"/>
              <w:right w:val="nil"/>
            </w:tcBorders>
          </w:tcPr>
          <w:p>
            <w:pPr>
              <w:pStyle w:val="TableParagraph"/>
              <w:spacing w:before="106"/>
              <w:rPr>
                <w:sz w:val="22"/>
              </w:rPr>
            </w:pPr>
          </w:p>
          <w:p>
            <w:pPr>
              <w:pStyle w:val="TableParagraph"/>
              <w:ind w:right="520"/>
              <w:jc w:val="right"/>
              <w:rPr>
                <w:sz w:val="22"/>
              </w:rPr>
            </w:pPr>
            <w:r>
              <w:rPr>
                <w:color w:val="0F0F0F"/>
                <w:spacing w:val="-10"/>
                <w:w w:val="105"/>
                <w:sz w:val="22"/>
              </w:rPr>
              <w:t>4</w:t>
            </w:r>
          </w:p>
        </w:tc>
        <w:tc>
          <w:tcPr>
            <w:tcW w:w="2400" w:type="dxa"/>
            <w:tcBorders>
              <w:left w:val="nil"/>
              <w:right w:val="nil"/>
            </w:tcBorders>
          </w:tcPr>
          <w:p>
            <w:pPr>
              <w:pStyle w:val="TableParagraph"/>
              <w:spacing w:before="229"/>
              <w:ind w:left="623" w:right="107" w:hanging="416"/>
              <w:rPr>
                <w:sz w:val="22"/>
              </w:rPr>
            </w:pPr>
            <w:r>
              <w:rPr>
                <w:color w:val="0F0F0F"/>
                <w:w w:val="105"/>
                <w:sz w:val="22"/>
              </w:rPr>
              <w:t>Pressing</w:t>
            </w:r>
            <w:r>
              <w:rPr>
                <w:color w:val="0F0F0F"/>
                <w:spacing w:val="-11"/>
                <w:w w:val="105"/>
                <w:sz w:val="22"/>
              </w:rPr>
              <w:t> </w:t>
            </w:r>
            <w:r>
              <w:rPr>
                <w:color w:val="0F0F0F"/>
                <w:w w:val="105"/>
                <w:sz w:val="22"/>
              </w:rPr>
              <w:t>on</w:t>
            </w:r>
            <w:r>
              <w:rPr>
                <w:color w:val="0F0F0F"/>
                <w:spacing w:val="-15"/>
                <w:w w:val="105"/>
                <w:sz w:val="22"/>
              </w:rPr>
              <w:t> </w:t>
            </w:r>
            <w:r>
              <w:rPr>
                <w:color w:val="0F0F0F"/>
                <w:w w:val="105"/>
                <w:sz w:val="22"/>
              </w:rPr>
              <w:t>Cinnamon widget button</w:t>
            </w:r>
          </w:p>
        </w:tc>
        <w:tc>
          <w:tcPr>
            <w:tcW w:w="1817" w:type="dxa"/>
            <w:tcBorders>
              <w:left w:val="nil"/>
              <w:right w:val="nil"/>
            </w:tcBorders>
          </w:tcPr>
          <w:p>
            <w:pPr>
              <w:pStyle w:val="TableParagraph"/>
              <w:spacing w:before="104"/>
              <w:ind w:left="144" w:right="34" w:firstLine="16"/>
              <w:jc w:val="center"/>
              <w:rPr>
                <w:sz w:val="22"/>
              </w:rPr>
            </w:pPr>
            <w:r>
              <w:rPr>
                <w:color w:val="0F0F0F"/>
                <w:sz w:val="22"/>
              </w:rPr>
              <w:t>Clicks the Cinnamon </w:t>
            </w:r>
            <w:r>
              <w:rPr>
                <w:color w:val="0F0F0F"/>
                <w:sz w:val="22"/>
              </w:rPr>
              <w:t>widget </w:t>
            </w:r>
            <w:r>
              <w:rPr>
                <w:color w:val="0F0F0F"/>
                <w:spacing w:val="-2"/>
                <w:sz w:val="22"/>
              </w:rPr>
              <w:t>button</w:t>
            </w:r>
          </w:p>
        </w:tc>
        <w:tc>
          <w:tcPr>
            <w:tcW w:w="2098" w:type="dxa"/>
            <w:tcBorders>
              <w:left w:val="nil"/>
              <w:right w:val="nil"/>
            </w:tcBorders>
          </w:tcPr>
          <w:p>
            <w:pPr>
              <w:pStyle w:val="TableParagraph"/>
              <w:spacing w:line="231" w:lineRule="exact"/>
              <w:ind w:left="127"/>
              <w:jc w:val="center"/>
              <w:rPr>
                <w:sz w:val="22"/>
              </w:rPr>
            </w:pPr>
            <w:r>
              <w:rPr>
                <w:color w:val="0F0F0F"/>
                <w:w w:val="105"/>
                <w:sz w:val="22"/>
              </w:rPr>
              <w:t>User</w:t>
            </w:r>
            <w:r>
              <w:rPr>
                <w:color w:val="0F0F0F"/>
                <w:spacing w:val="1"/>
                <w:w w:val="105"/>
                <w:sz w:val="22"/>
              </w:rPr>
              <w:t> </w:t>
            </w:r>
            <w:r>
              <w:rPr>
                <w:color w:val="0F0F0F"/>
                <w:w w:val="105"/>
                <w:sz w:val="22"/>
              </w:rPr>
              <w:t>is</w:t>
            </w:r>
            <w:r>
              <w:rPr>
                <w:color w:val="0F0F0F"/>
                <w:spacing w:val="-4"/>
                <w:w w:val="105"/>
                <w:sz w:val="22"/>
              </w:rPr>
              <w:t> </w:t>
            </w:r>
            <w:r>
              <w:rPr>
                <w:color w:val="0F0F0F"/>
                <w:w w:val="105"/>
                <w:sz w:val="22"/>
              </w:rPr>
              <w:t>made</w:t>
            </w:r>
            <w:r>
              <w:rPr>
                <w:color w:val="0F0F0F"/>
                <w:spacing w:val="-4"/>
                <w:w w:val="105"/>
                <w:sz w:val="22"/>
              </w:rPr>
              <w:t> </w:t>
            </w:r>
            <w:r>
              <w:rPr>
                <w:color w:val="0F0F0F"/>
                <w:spacing w:val="-10"/>
                <w:w w:val="105"/>
                <w:sz w:val="22"/>
              </w:rPr>
              <w:t>a</w:t>
            </w:r>
          </w:p>
          <w:p>
            <w:pPr>
              <w:pStyle w:val="TableParagraph"/>
              <w:ind w:left="196" w:right="72"/>
              <w:jc w:val="center"/>
              <w:rPr>
                <w:sz w:val="22"/>
              </w:rPr>
            </w:pPr>
            <w:r>
              <w:rPr>
                <w:color w:val="0F0F0F"/>
                <w:w w:val="105"/>
                <w:sz w:val="22"/>
              </w:rPr>
              <w:t>prompt</w:t>
            </w:r>
            <w:r>
              <w:rPr>
                <w:color w:val="0F0F0F"/>
                <w:spacing w:val="-13"/>
                <w:w w:val="105"/>
                <w:sz w:val="22"/>
              </w:rPr>
              <w:t> </w:t>
            </w:r>
            <w:r>
              <w:rPr>
                <w:color w:val="0F0F0F"/>
                <w:w w:val="105"/>
                <w:sz w:val="22"/>
              </w:rPr>
              <w:t>to</w:t>
            </w:r>
            <w:r>
              <w:rPr>
                <w:color w:val="0F0F0F"/>
                <w:spacing w:val="-14"/>
                <w:w w:val="105"/>
                <w:sz w:val="22"/>
              </w:rPr>
              <w:t> </w:t>
            </w:r>
            <w:r>
              <w:rPr>
                <w:color w:val="0F0F0F"/>
                <w:w w:val="105"/>
                <w:sz w:val="22"/>
              </w:rPr>
              <w:t>select</w:t>
            </w:r>
            <w:r>
              <w:rPr>
                <w:color w:val="0F0F0F"/>
                <w:spacing w:val="-12"/>
                <w:w w:val="105"/>
                <w:sz w:val="22"/>
              </w:rPr>
              <w:t> </w:t>
            </w:r>
            <w:r>
              <w:rPr>
                <w:color w:val="0F0F0F"/>
                <w:w w:val="105"/>
                <w:sz w:val="22"/>
              </w:rPr>
              <w:t>the mode of uploading the image</w:t>
            </w:r>
          </w:p>
        </w:tc>
        <w:tc>
          <w:tcPr>
            <w:tcW w:w="2350" w:type="dxa"/>
            <w:tcBorders>
              <w:left w:val="nil"/>
              <w:right w:val="nil"/>
            </w:tcBorders>
          </w:tcPr>
          <w:p>
            <w:pPr>
              <w:pStyle w:val="TableParagraph"/>
              <w:spacing w:before="104"/>
              <w:ind w:left="277" w:hanging="86"/>
              <w:rPr>
                <w:sz w:val="22"/>
              </w:rPr>
            </w:pPr>
            <w:r>
              <w:rPr>
                <w:color w:val="0F0F0F"/>
                <w:w w:val="105"/>
                <w:sz w:val="22"/>
              </w:rPr>
              <w:t>User</w:t>
            </w:r>
            <w:r>
              <w:rPr>
                <w:color w:val="0F0F0F"/>
                <w:spacing w:val="-8"/>
                <w:w w:val="105"/>
                <w:sz w:val="22"/>
              </w:rPr>
              <w:t> </w:t>
            </w:r>
            <w:r>
              <w:rPr>
                <w:color w:val="0F0F0F"/>
                <w:w w:val="105"/>
                <w:sz w:val="22"/>
              </w:rPr>
              <w:t>is</w:t>
            </w:r>
            <w:r>
              <w:rPr>
                <w:color w:val="0F0F0F"/>
                <w:spacing w:val="-11"/>
                <w:w w:val="105"/>
                <w:sz w:val="22"/>
              </w:rPr>
              <w:t> </w:t>
            </w:r>
            <w:r>
              <w:rPr>
                <w:color w:val="0F0F0F"/>
                <w:w w:val="105"/>
                <w:sz w:val="22"/>
              </w:rPr>
              <w:t>made</w:t>
            </w:r>
            <w:r>
              <w:rPr>
                <w:color w:val="0F0F0F"/>
                <w:spacing w:val="-11"/>
                <w:w w:val="105"/>
                <w:sz w:val="22"/>
              </w:rPr>
              <w:t> </w:t>
            </w:r>
            <w:r>
              <w:rPr>
                <w:color w:val="0F0F0F"/>
                <w:w w:val="105"/>
                <w:sz w:val="22"/>
              </w:rPr>
              <w:t>a</w:t>
            </w:r>
            <w:r>
              <w:rPr>
                <w:color w:val="0F0F0F"/>
                <w:spacing w:val="-15"/>
                <w:w w:val="105"/>
                <w:sz w:val="22"/>
              </w:rPr>
              <w:t> </w:t>
            </w:r>
            <w:r>
              <w:rPr>
                <w:color w:val="0F0F0F"/>
                <w:w w:val="105"/>
                <w:sz w:val="22"/>
              </w:rPr>
              <w:t>prompt to select the mode of uploading the image</w:t>
            </w:r>
          </w:p>
        </w:tc>
        <w:tc>
          <w:tcPr>
            <w:tcW w:w="927" w:type="dxa"/>
            <w:tcBorders>
              <w:left w:val="nil"/>
            </w:tcBorders>
          </w:tcPr>
          <w:p>
            <w:pPr>
              <w:pStyle w:val="TableParagraph"/>
              <w:spacing w:before="106"/>
              <w:rPr>
                <w:sz w:val="22"/>
              </w:rPr>
            </w:pPr>
          </w:p>
          <w:p>
            <w:pPr>
              <w:pStyle w:val="TableParagraph"/>
              <w:ind w:right="186"/>
              <w:jc w:val="right"/>
              <w:rPr>
                <w:sz w:val="22"/>
              </w:rPr>
            </w:pPr>
            <w:r>
              <w:rPr>
                <w:color w:val="0F0F0F"/>
                <w:spacing w:val="-4"/>
                <w:w w:val="105"/>
                <w:sz w:val="22"/>
              </w:rPr>
              <w:t>Pass</w:t>
            </w:r>
          </w:p>
        </w:tc>
      </w:tr>
      <w:tr>
        <w:trPr>
          <w:trHeight w:val="1010" w:hRule="atLeast"/>
        </w:trPr>
        <w:tc>
          <w:tcPr>
            <w:tcW w:w="1272" w:type="dxa"/>
            <w:tcBorders>
              <w:left w:val="nil"/>
              <w:right w:val="nil"/>
            </w:tcBorders>
          </w:tcPr>
          <w:p>
            <w:pPr>
              <w:pStyle w:val="TableParagraph"/>
              <w:spacing w:before="107"/>
              <w:rPr>
                <w:sz w:val="22"/>
              </w:rPr>
            </w:pPr>
          </w:p>
          <w:p>
            <w:pPr>
              <w:pStyle w:val="TableParagraph"/>
              <w:ind w:right="522"/>
              <w:jc w:val="right"/>
              <w:rPr>
                <w:sz w:val="22"/>
              </w:rPr>
            </w:pPr>
            <w:r>
              <w:rPr>
                <w:color w:val="0F0F0F"/>
                <w:spacing w:val="-10"/>
                <w:w w:val="105"/>
                <w:sz w:val="22"/>
              </w:rPr>
              <w:t>5</w:t>
            </w:r>
          </w:p>
        </w:tc>
        <w:tc>
          <w:tcPr>
            <w:tcW w:w="2400" w:type="dxa"/>
            <w:tcBorders>
              <w:left w:val="nil"/>
              <w:right w:val="nil"/>
            </w:tcBorders>
          </w:tcPr>
          <w:p>
            <w:pPr>
              <w:pStyle w:val="TableParagraph"/>
              <w:spacing w:before="230"/>
              <w:ind w:left="618" w:hanging="243"/>
              <w:rPr>
                <w:sz w:val="22"/>
              </w:rPr>
            </w:pPr>
            <w:r>
              <w:rPr>
                <w:color w:val="0F0F0F"/>
                <w:sz w:val="22"/>
              </w:rPr>
              <w:t>Pressing on Coffee widget button</w:t>
            </w:r>
          </w:p>
        </w:tc>
        <w:tc>
          <w:tcPr>
            <w:tcW w:w="1817" w:type="dxa"/>
            <w:tcBorders>
              <w:left w:val="nil"/>
              <w:right w:val="nil"/>
            </w:tcBorders>
          </w:tcPr>
          <w:p>
            <w:pPr>
              <w:pStyle w:val="TableParagraph"/>
              <w:spacing w:line="237" w:lineRule="auto" w:before="237"/>
              <w:ind w:left="333" w:right="85" w:hanging="137"/>
              <w:rPr>
                <w:sz w:val="22"/>
              </w:rPr>
            </w:pPr>
            <w:r>
              <w:rPr>
                <w:color w:val="0F0F0F"/>
                <w:spacing w:val="-2"/>
                <w:w w:val="105"/>
                <w:sz w:val="22"/>
              </w:rPr>
              <w:t>Clicks</w:t>
            </w:r>
            <w:r>
              <w:rPr>
                <w:color w:val="0F0F0F"/>
                <w:spacing w:val="-13"/>
                <w:w w:val="105"/>
                <w:sz w:val="22"/>
              </w:rPr>
              <w:t> </w:t>
            </w:r>
            <w:r>
              <w:rPr>
                <w:color w:val="0F0F0F"/>
                <w:spacing w:val="-2"/>
                <w:w w:val="105"/>
                <w:sz w:val="22"/>
              </w:rPr>
              <w:t>theCoffee </w:t>
            </w:r>
            <w:r>
              <w:rPr>
                <w:color w:val="0F0F0F"/>
                <w:w w:val="105"/>
                <w:sz w:val="22"/>
              </w:rPr>
              <w:t>widget button</w:t>
            </w:r>
          </w:p>
        </w:tc>
        <w:tc>
          <w:tcPr>
            <w:tcW w:w="2098" w:type="dxa"/>
            <w:tcBorders>
              <w:left w:val="nil"/>
              <w:right w:val="nil"/>
            </w:tcBorders>
          </w:tcPr>
          <w:p>
            <w:pPr>
              <w:pStyle w:val="TableParagraph"/>
              <w:spacing w:line="234" w:lineRule="exact"/>
              <w:ind w:left="127"/>
              <w:jc w:val="center"/>
              <w:rPr>
                <w:sz w:val="22"/>
              </w:rPr>
            </w:pPr>
            <w:r>
              <w:rPr>
                <w:color w:val="0F0F0F"/>
                <w:w w:val="105"/>
                <w:sz w:val="22"/>
              </w:rPr>
              <w:t>User</w:t>
            </w:r>
            <w:r>
              <w:rPr>
                <w:color w:val="0F0F0F"/>
                <w:spacing w:val="1"/>
                <w:w w:val="105"/>
                <w:sz w:val="22"/>
              </w:rPr>
              <w:t> </w:t>
            </w:r>
            <w:r>
              <w:rPr>
                <w:color w:val="0F0F0F"/>
                <w:w w:val="105"/>
                <w:sz w:val="22"/>
              </w:rPr>
              <w:t>is</w:t>
            </w:r>
            <w:r>
              <w:rPr>
                <w:color w:val="0F0F0F"/>
                <w:spacing w:val="-4"/>
                <w:w w:val="105"/>
                <w:sz w:val="22"/>
              </w:rPr>
              <w:t> </w:t>
            </w:r>
            <w:r>
              <w:rPr>
                <w:color w:val="0F0F0F"/>
                <w:w w:val="105"/>
                <w:sz w:val="22"/>
              </w:rPr>
              <w:t>made</w:t>
            </w:r>
            <w:r>
              <w:rPr>
                <w:color w:val="0F0F0F"/>
                <w:spacing w:val="-4"/>
                <w:w w:val="105"/>
                <w:sz w:val="22"/>
              </w:rPr>
              <w:t> </w:t>
            </w:r>
            <w:r>
              <w:rPr>
                <w:color w:val="0F0F0F"/>
                <w:spacing w:val="-10"/>
                <w:w w:val="105"/>
                <w:sz w:val="22"/>
              </w:rPr>
              <w:t>a</w:t>
            </w:r>
          </w:p>
          <w:p>
            <w:pPr>
              <w:pStyle w:val="TableParagraph"/>
              <w:spacing w:line="237" w:lineRule="auto" w:before="3"/>
              <w:ind w:left="129"/>
              <w:jc w:val="center"/>
              <w:rPr>
                <w:sz w:val="22"/>
              </w:rPr>
            </w:pPr>
            <w:r>
              <w:rPr>
                <w:color w:val="0F0F0F"/>
                <w:w w:val="105"/>
                <w:sz w:val="22"/>
              </w:rPr>
              <w:t>prompt</w:t>
            </w:r>
            <w:r>
              <w:rPr>
                <w:color w:val="0F0F0F"/>
                <w:spacing w:val="-13"/>
                <w:w w:val="105"/>
                <w:sz w:val="22"/>
              </w:rPr>
              <w:t> </w:t>
            </w:r>
            <w:r>
              <w:rPr>
                <w:color w:val="0F0F0F"/>
                <w:w w:val="105"/>
                <w:sz w:val="22"/>
              </w:rPr>
              <w:t>to</w:t>
            </w:r>
            <w:r>
              <w:rPr>
                <w:color w:val="0F0F0F"/>
                <w:spacing w:val="-15"/>
                <w:w w:val="105"/>
                <w:sz w:val="22"/>
              </w:rPr>
              <w:t> </w:t>
            </w:r>
            <w:r>
              <w:rPr>
                <w:color w:val="0F0F0F"/>
                <w:w w:val="105"/>
                <w:sz w:val="22"/>
              </w:rPr>
              <w:t>select</w:t>
            </w:r>
            <w:r>
              <w:rPr>
                <w:color w:val="0F0F0F"/>
                <w:spacing w:val="-14"/>
                <w:w w:val="105"/>
                <w:sz w:val="22"/>
              </w:rPr>
              <w:t> </w:t>
            </w:r>
            <w:r>
              <w:rPr>
                <w:color w:val="0F0F0F"/>
                <w:w w:val="105"/>
                <w:sz w:val="22"/>
              </w:rPr>
              <w:t>the mode of uploading</w:t>
            </w:r>
          </w:p>
          <w:p>
            <w:pPr>
              <w:pStyle w:val="TableParagraph"/>
              <w:spacing w:line="250" w:lineRule="exact" w:before="2"/>
              <w:ind w:left="122"/>
              <w:jc w:val="center"/>
              <w:rPr>
                <w:sz w:val="22"/>
              </w:rPr>
            </w:pPr>
            <w:r>
              <w:rPr>
                <w:color w:val="0F0F0F"/>
                <w:w w:val="105"/>
                <w:sz w:val="22"/>
              </w:rPr>
              <w:t>the</w:t>
            </w:r>
            <w:r>
              <w:rPr>
                <w:color w:val="0F0F0F"/>
                <w:spacing w:val="-11"/>
                <w:w w:val="105"/>
                <w:sz w:val="22"/>
              </w:rPr>
              <w:t> </w:t>
            </w:r>
            <w:r>
              <w:rPr>
                <w:color w:val="0F0F0F"/>
                <w:spacing w:val="-2"/>
                <w:w w:val="105"/>
                <w:sz w:val="22"/>
              </w:rPr>
              <w:t>image</w:t>
            </w:r>
          </w:p>
        </w:tc>
        <w:tc>
          <w:tcPr>
            <w:tcW w:w="2350" w:type="dxa"/>
            <w:tcBorders>
              <w:left w:val="nil"/>
              <w:right w:val="nil"/>
            </w:tcBorders>
          </w:tcPr>
          <w:p>
            <w:pPr>
              <w:pStyle w:val="TableParagraph"/>
              <w:spacing w:before="105"/>
              <w:ind w:left="277" w:hanging="86"/>
              <w:rPr>
                <w:sz w:val="22"/>
              </w:rPr>
            </w:pPr>
            <w:r>
              <w:rPr>
                <w:color w:val="0F0F0F"/>
                <w:w w:val="105"/>
                <w:sz w:val="22"/>
              </w:rPr>
              <w:t>User</w:t>
            </w:r>
            <w:r>
              <w:rPr>
                <w:color w:val="0F0F0F"/>
                <w:spacing w:val="-11"/>
                <w:w w:val="105"/>
                <w:sz w:val="22"/>
              </w:rPr>
              <w:t> </w:t>
            </w:r>
            <w:r>
              <w:rPr>
                <w:color w:val="0F0F0F"/>
                <w:w w:val="105"/>
                <w:sz w:val="22"/>
              </w:rPr>
              <w:t>is</w:t>
            </w:r>
            <w:r>
              <w:rPr>
                <w:color w:val="0F0F0F"/>
                <w:spacing w:val="-12"/>
                <w:w w:val="105"/>
                <w:sz w:val="22"/>
              </w:rPr>
              <w:t> </w:t>
            </w:r>
            <w:r>
              <w:rPr>
                <w:color w:val="0F0F0F"/>
                <w:w w:val="105"/>
                <w:sz w:val="22"/>
              </w:rPr>
              <w:t>made</w:t>
            </w:r>
            <w:r>
              <w:rPr>
                <w:color w:val="0F0F0F"/>
                <w:spacing w:val="-12"/>
                <w:w w:val="105"/>
                <w:sz w:val="22"/>
              </w:rPr>
              <w:t> </w:t>
            </w:r>
            <w:r>
              <w:rPr>
                <w:color w:val="0F0F0F"/>
                <w:w w:val="105"/>
                <w:sz w:val="22"/>
              </w:rPr>
              <w:t>a</w:t>
            </w:r>
            <w:r>
              <w:rPr>
                <w:color w:val="0F0F0F"/>
                <w:spacing w:val="-15"/>
                <w:w w:val="105"/>
                <w:sz w:val="22"/>
              </w:rPr>
              <w:t> </w:t>
            </w:r>
            <w:r>
              <w:rPr>
                <w:color w:val="0F0F0F"/>
                <w:w w:val="105"/>
                <w:sz w:val="22"/>
              </w:rPr>
              <w:t>prompt to select the mode of uploading the image</w:t>
            </w:r>
          </w:p>
        </w:tc>
        <w:tc>
          <w:tcPr>
            <w:tcW w:w="927" w:type="dxa"/>
            <w:tcBorders>
              <w:left w:val="nil"/>
            </w:tcBorders>
          </w:tcPr>
          <w:p>
            <w:pPr>
              <w:pStyle w:val="TableParagraph"/>
              <w:spacing w:before="107"/>
              <w:rPr>
                <w:sz w:val="22"/>
              </w:rPr>
            </w:pPr>
          </w:p>
          <w:p>
            <w:pPr>
              <w:pStyle w:val="TableParagraph"/>
              <w:ind w:right="186"/>
              <w:jc w:val="right"/>
              <w:rPr>
                <w:sz w:val="22"/>
              </w:rPr>
            </w:pPr>
            <w:r>
              <w:rPr>
                <w:color w:val="0F0F0F"/>
                <w:spacing w:val="-4"/>
                <w:w w:val="105"/>
                <w:sz w:val="22"/>
              </w:rPr>
              <w:t>Pass</w:t>
            </w:r>
          </w:p>
        </w:tc>
      </w:tr>
      <w:tr>
        <w:trPr>
          <w:trHeight w:val="1014" w:hRule="atLeast"/>
        </w:trPr>
        <w:tc>
          <w:tcPr>
            <w:tcW w:w="1272" w:type="dxa"/>
            <w:tcBorders>
              <w:left w:val="nil"/>
              <w:right w:val="nil"/>
            </w:tcBorders>
          </w:tcPr>
          <w:p>
            <w:pPr>
              <w:pStyle w:val="TableParagraph"/>
              <w:spacing w:before="151"/>
              <w:rPr>
                <w:sz w:val="20"/>
              </w:rPr>
            </w:pPr>
          </w:p>
          <w:p>
            <w:pPr>
              <w:pStyle w:val="TableParagraph"/>
              <w:ind w:right="518"/>
              <w:jc w:val="right"/>
              <w:rPr>
                <w:rFonts w:ascii="Arial"/>
                <w:sz w:val="20"/>
              </w:rPr>
            </w:pPr>
            <w:r>
              <w:rPr>
                <w:rFonts w:ascii="Arial"/>
                <w:color w:val="0F0F0F"/>
                <w:spacing w:val="-10"/>
                <w:w w:val="105"/>
                <w:sz w:val="20"/>
              </w:rPr>
              <w:t>6</w:t>
            </w:r>
          </w:p>
        </w:tc>
        <w:tc>
          <w:tcPr>
            <w:tcW w:w="2400" w:type="dxa"/>
            <w:tcBorders>
              <w:left w:val="nil"/>
              <w:right w:val="nil"/>
            </w:tcBorders>
          </w:tcPr>
          <w:p>
            <w:pPr>
              <w:pStyle w:val="TableParagraph"/>
              <w:spacing w:before="234"/>
              <w:ind w:left="966" w:hanging="793"/>
              <w:rPr>
                <w:sz w:val="22"/>
              </w:rPr>
            </w:pPr>
            <w:r>
              <w:rPr>
                <w:color w:val="0F0F0F"/>
                <w:sz w:val="22"/>
              </w:rPr>
              <w:t>Pressing on Tea widget </w:t>
            </w:r>
            <w:r>
              <w:rPr>
                <w:color w:val="0F0F0F"/>
                <w:spacing w:val="-2"/>
                <w:sz w:val="22"/>
              </w:rPr>
              <w:t>button</w:t>
            </w:r>
          </w:p>
        </w:tc>
        <w:tc>
          <w:tcPr>
            <w:tcW w:w="1817" w:type="dxa"/>
            <w:tcBorders>
              <w:left w:val="nil"/>
              <w:right w:val="nil"/>
            </w:tcBorders>
          </w:tcPr>
          <w:p>
            <w:pPr>
              <w:pStyle w:val="TableParagraph"/>
              <w:spacing w:before="234"/>
              <w:ind w:left="333" w:right="85" w:firstLine="7"/>
              <w:rPr>
                <w:sz w:val="22"/>
              </w:rPr>
            </w:pPr>
            <w:r>
              <w:rPr>
                <w:color w:val="0F0F0F"/>
                <w:sz w:val="22"/>
              </w:rPr>
              <w:t>Clicks theTea widget</w:t>
            </w:r>
            <w:r>
              <w:rPr>
                <w:color w:val="0F0F0F"/>
                <w:spacing w:val="29"/>
                <w:sz w:val="22"/>
              </w:rPr>
              <w:t> </w:t>
            </w:r>
            <w:r>
              <w:rPr>
                <w:color w:val="0F0F0F"/>
                <w:spacing w:val="-2"/>
                <w:sz w:val="22"/>
              </w:rPr>
              <w:t>button</w:t>
            </w:r>
          </w:p>
        </w:tc>
        <w:tc>
          <w:tcPr>
            <w:tcW w:w="2098" w:type="dxa"/>
            <w:tcBorders>
              <w:left w:val="nil"/>
              <w:right w:val="nil"/>
            </w:tcBorders>
          </w:tcPr>
          <w:p>
            <w:pPr>
              <w:pStyle w:val="TableParagraph"/>
              <w:spacing w:line="233" w:lineRule="exact"/>
              <w:ind w:left="122"/>
              <w:jc w:val="center"/>
              <w:rPr>
                <w:sz w:val="22"/>
              </w:rPr>
            </w:pPr>
            <w:r>
              <w:rPr>
                <w:color w:val="0F0F0F"/>
                <w:sz w:val="22"/>
              </w:rPr>
              <w:t>User</w:t>
            </w:r>
            <w:r>
              <w:rPr>
                <w:color w:val="0F0F0F"/>
                <w:spacing w:val="20"/>
                <w:sz w:val="22"/>
              </w:rPr>
              <w:t> </w:t>
            </w:r>
            <w:r>
              <w:rPr>
                <w:color w:val="0F0F0F"/>
                <w:sz w:val="22"/>
              </w:rPr>
              <w:t>is</w:t>
            </w:r>
            <w:r>
              <w:rPr>
                <w:color w:val="0F0F0F"/>
                <w:spacing w:val="18"/>
                <w:sz w:val="22"/>
              </w:rPr>
              <w:t> </w:t>
            </w:r>
            <w:r>
              <w:rPr>
                <w:color w:val="0F0F0F"/>
                <w:sz w:val="22"/>
              </w:rPr>
              <w:t>made</w:t>
            </w:r>
            <w:r>
              <w:rPr>
                <w:color w:val="0F0F0F"/>
                <w:spacing w:val="15"/>
                <w:sz w:val="22"/>
              </w:rPr>
              <w:t> </w:t>
            </w:r>
            <w:r>
              <w:rPr>
                <w:color w:val="0F0F0F"/>
                <w:spacing w:val="-10"/>
                <w:sz w:val="22"/>
              </w:rPr>
              <w:t>a</w:t>
            </w:r>
          </w:p>
          <w:p>
            <w:pPr>
              <w:pStyle w:val="TableParagraph"/>
              <w:spacing w:line="237" w:lineRule="auto" w:before="8"/>
              <w:ind w:left="196" w:right="72"/>
              <w:jc w:val="center"/>
              <w:rPr>
                <w:sz w:val="22"/>
              </w:rPr>
            </w:pPr>
            <w:r>
              <w:rPr>
                <w:color w:val="0F0F0F"/>
                <w:w w:val="105"/>
                <w:sz w:val="22"/>
              </w:rPr>
              <w:t>prompt</w:t>
            </w:r>
            <w:r>
              <w:rPr>
                <w:color w:val="0F0F0F"/>
                <w:spacing w:val="-11"/>
                <w:w w:val="105"/>
                <w:sz w:val="22"/>
              </w:rPr>
              <w:t> </w:t>
            </w:r>
            <w:r>
              <w:rPr>
                <w:color w:val="0F0F0F"/>
                <w:w w:val="105"/>
                <w:sz w:val="22"/>
              </w:rPr>
              <w:t>to</w:t>
            </w:r>
            <w:r>
              <w:rPr>
                <w:color w:val="0F0F0F"/>
                <w:spacing w:val="-14"/>
                <w:w w:val="105"/>
                <w:sz w:val="22"/>
              </w:rPr>
              <w:t> </w:t>
            </w:r>
            <w:r>
              <w:rPr>
                <w:color w:val="0F0F0F"/>
                <w:w w:val="105"/>
                <w:sz w:val="22"/>
              </w:rPr>
              <w:t>select</w:t>
            </w:r>
            <w:r>
              <w:rPr>
                <w:color w:val="0F0F0F"/>
                <w:spacing w:val="-14"/>
                <w:w w:val="105"/>
                <w:sz w:val="22"/>
              </w:rPr>
              <w:t> </w:t>
            </w:r>
            <w:r>
              <w:rPr>
                <w:color w:val="0F0F0F"/>
                <w:w w:val="105"/>
                <w:sz w:val="22"/>
              </w:rPr>
              <w:t>the mode of uploading the image</w:t>
            </w:r>
          </w:p>
        </w:tc>
        <w:tc>
          <w:tcPr>
            <w:tcW w:w="2350" w:type="dxa"/>
            <w:tcBorders>
              <w:left w:val="nil"/>
              <w:right w:val="nil"/>
            </w:tcBorders>
          </w:tcPr>
          <w:p>
            <w:pPr>
              <w:pStyle w:val="TableParagraph"/>
              <w:spacing w:line="242" w:lineRule="auto" w:before="109"/>
              <w:ind w:left="282" w:hanging="91"/>
              <w:rPr>
                <w:sz w:val="22"/>
              </w:rPr>
            </w:pPr>
            <w:r>
              <w:rPr>
                <w:color w:val="0F0F0F"/>
                <w:w w:val="105"/>
                <w:sz w:val="22"/>
              </w:rPr>
              <w:t>User</w:t>
            </w:r>
            <w:r>
              <w:rPr>
                <w:color w:val="0F0F0F"/>
                <w:spacing w:val="-8"/>
                <w:w w:val="105"/>
                <w:sz w:val="22"/>
              </w:rPr>
              <w:t> </w:t>
            </w:r>
            <w:r>
              <w:rPr>
                <w:color w:val="0F0F0F"/>
                <w:w w:val="105"/>
                <w:sz w:val="22"/>
              </w:rPr>
              <w:t>is</w:t>
            </w:r>
            <w:r>
              <w:rPr>
                <w:color w:val="0F0F0F"/>
                <w:spacing w:val="-12"/>
                <w:w w:val="105"/>
                <w:sz w:val="22"/>
              </w:rPr>
              <w:t> </w:t>
            </w:r>
            <w:r>
              <w:rPr>
                <w:color w:val="0F0F0F"/>
                <w:w w:val="105"/>
                <w:sz w:val="22"/>
              </w:rPr>
              <w:t>made</w:t>
            </w:r>
            <w:r>
              <w:rPr>
                <w:color w:val="0F0F0F"/>
                <w:spacing w:val="-11"/>
                <w:w w:val="105"/>
                <w:sz w:val="22"/>
              </w:rPr>
              <w:t> </w:t>
            </w:r>
            <w:r>
              <w:rPr>
                <w:color w:val="0F0F0F"/>
                <w:w w:val="105"/>
                <w:sz w:val="22"/>
              </w:rPr>
              <w:t>a</w:t>
            </w:r>
            <w:r>
              <w:rPr>
                <w:color w:val="0F0F0F"/>
                <w:spacing w:val="-13"/>
                <w:w w:val="105"/>
                <w:sz w:val="22"/>
              </w:rPr>
              <w:t> </w:t>
            </w:r>
            <w:r>
              <w:rPr>
                <w:color w:val="0F0F0F"/>
                <w:w w:val="105"/>
                <w:sz w:val="22"/>
              </w:rPr>
              <w:t>prompt to select the mode of uploading the image</w:t>
            </w:r>
          </w:p>
        </w:tc>
        <w:tc>
          <w:tcPr>
            <w:tcW w:w="927" w:type="dxa"/>
            <w:tcBorders>
              <w:left w:val="nil"/>
            </w:tcBorders>
          </w:tcPr>
          <w:p>
            <w:pPr>
              <w:pStyle w:val="TableParagraph"/>
              <w:spacing w:before="111"/>
              <w:rPr>
                <w:sz w:val="22"/>
              </w:rPr>
            </w:pPr>
          </w:p>
          <w:p>
            <w:pPr>
              <w:pStyle w:val="TableParagraph"/>
              <w:ind w:right="186"/>
              <w:jc w:val="right"/>
              <w:rPr>
                <w:sz w:val="22"/>
              </w:rPr>
            </w:pPr>
            <w:r>
              <w:rPr>
                <w:color w:val="0F0F0F"/>
                <w:spacing w:val="-4"/>
                <w:w w:val="105"/>
                <w:sz w:val="22"/>
              </w:rPr>
              <w:t>Pass</w:t>
            </w:r>
          </w:p>
        </w:tc>
      </w:tr>
      <w:tr>
        <w:trPr>
          <w:trHeight w:val="1012" w:hRule="atLeast"/>
        </w:trPr>
        <w:tc>
          <w:tcPr>
            <w:tcW w:w="1272" w:type="dxa"/>
            <w:tcBorders>
              <w:left w:val="nil"/>
              <w:right w:val="nil"/>
            </w:tcBorders>
          </w:tcPr>
          <w:p>
            <w:pPr>
              <w:pStyle w:val="TableParagraph"/>
              <w:spacing w:before="150"/>
              <w:rPr>
                <w:sz w:val="20"/>
              </w:rPr>
            </w:pPr>
          </w:p>
          <w:p>
            <w:pPr>
              <w:pStyle w:val="TableParagraph"/>
              <w:ind w:right="517"/>
              <w:jc w:val="right"/>
              <w:rPr>
                <w:rFonts w:ascii="Arial"/>
                <w:sz w:val="20"/>
              </w:rPr>
            </w:pPr>
            <w:r>
              <w:rPr>
                <w:rFonts w:ascii="Arial"/>
                <w:color w:val="0F0F0F"/>
                <w:spacing w:val="-10"/>
                <w:w w:val="105"/>
                <w:sz w:val="20"/>
              </w:rPr>
              <w:t>7</w:t>
            </w:r>
          </w:p>
        </w:tc>
        <w:tc>
          <w:tcPr>
            <w:tcW w:w="2400" w:type="dxa"/>
            <w:tcBorders>
              <w:left w:val="nil"/>
              <w:right w:val="nil"/>
            </w:tcBorders>
          </w:tcPr>
          <w:p>
            <w:pPr>
              <w:pStyle w:val="TableParagraph"/>
              <w:spacing w:before="233"/>
              <w:ind w:left="962" w:hanging="827"/>
              <w:rPr>
                <w:sz w:val="22"/>
              </w:rPr>
            </w:pPr>
            <w:r>
              <w:rPr>
                <w:color w:val="0F0F0F"/>
                <w:w w:val="105"/>
                <w:sz w:val="22"/>
              </w:rPr>
              <w:t>Pressing</w:t>
            </w:r>
            <w:r>
              <w:rPr>
                <w:color w:val="0F0F0F"/>
                <w:spacing w:val="-11"/>
                <w:w w:val="105"/>
                <w:sz w:val="22"/>
              </w:rPr>
              <w:t> </w:t>
            </w:r>
            <w:r>
              <w:rPr>
                <w:color w:val="0F0F0F"/>
                <w:w w:val="105"/>
                <w:sz w:val="22"/>
              </w:rPr>
              <w:t>on</w:t>
            </w:r>
            <w:r>
              <w:rPr>
                <w:color w:val="0F0F0F"/>
                <w:spacing w:val="-15"/>
                <w:w w:val="105"/>
                <w:sz w:val="22"/>
              </w:rPr>
              <w:t> </w:t>
            </w:r>
            <w:r>
              <w:rPr>
                <w:color w:val="0F0F0F"/>
                <w:w w:val="105"/>
                <w:sz w:val="22"/>
              </w:rPr>
              <w:t>Rice</w:t>
            </w:r>
            <w:r>
              <w:rPr>
                <w:color w:val="0F0F0F"/>
                <w:spacing w:val="-14"/>
                <w:w w:val="105"/>
                <w:sz w:val="22"/>
              </w:rPr>
              <w:t> </w:t>
            </w:r>
            <w:r>
              <w:rPr>
                <w:color w:val="0F0F0F"/>
                <w:w w:val="105"/>
                <w:sz w:val="22"/>
              </w:rPr>
              <w:t>widget </w:t>
            </w:r>
            <w:r>
              <w:rPr>
                <w:color w:val="0F0F0F"/>
                <w:spacing w:val="-2"/>
                <w:w w:val="105"/>
                <w:sz w:val="22"/>
              </w:rPr>
              <w:t>button</w:t>
            </w:r>
          </w:p>
        </w:tc>
        <w:tc>
          <w:tcPr>
            <w:tcW w:w="1817" w:type="dxa"/>
            <w:tcBorders>
              <w:left w:val="nil"/>
              <w:right w:val="nil"/>
            </w:tcBorders>
          </w:tcPr>
          <w:p>
            <w:pPr>
              <w:pStyle w:val="TableParagraph"/>
              <w:spacing w:before="233"/>
              <w:ind w:left="333" w:right="85" w:hanging="36"/>
              <w:rPr>
                <w:sz w:val="22"/>
              </w:rPr>
            </w:pPr>
            <w:r>
              <w:rPr>
                <w:color w:val="0F0F0F"/>
                <w:spacing w:val="-2"/>
                <w:w w:val="105"/>
                <w:sz w:val="22"/>
              </w:rPr>
              <w:t>Clicks</w:t>
            </w:r>
            <w:r>
              <w:rPr>
                <w:color w:val="0F0F0F"/>
                <w:spacing w:val="-13"/>
                <w:w w:val="105"/>
                <w:sz w:val="22"/>
              </w:rPr>
              <w:t> </w:t>
            </w:r>
            <w:r>
              <w:rPr>
                <w:color w:val="0F0F0F"/>
                <w:spacing w:val="-2"/>
                <w:w w:val="105"/>
                <w:sz w:val="22"/>
              </w:rPr>
              <w:t>theRice </w:t>
            </w:r>
            <w:r>
              <w:rPr>
                <w:color w:val="0F0F0F"/>
                <w:w w:val="105"/>
                <w:sz w:val="22"/>
              </w:rPr>
              <w:t>widget</w:t>
            </w:r>
            <w:r>
              <w:rPr>
                <w:color w:val="0F0F0F"/>
                <w:spacing w:val="-8"/>
                <w:w w:val="105"/>
                <w:sz w:val="22"/>
              </w:rPr>
              <w:t> </w:t>
            </w:r>
            <w:r>
              <w:rPr>
                <w:color w:val="0F0F0F"/>
                <w:spacing w:val="-2"/>
                <w:w w:val="105"/>
                <w:sz w:val="22"/>
              </w:rPr>
              <w:t>button</w:t>
            </w:r>
          </w:p>
        </w:tc>
        <w:tc>
          <w:tcPr>
            <w:tcW w:w="2098" w:type="dxa"/>
            <w:tcBorders>
              <w:left w:val="nil"/>
              <w:right w:val="nil"/>
            </w:tcBorders>
          </w:tcPr>
          <w:p>
            <w:pPr>
              <w:pStyle w:val="TableParagraph"/>
              <w:spacing w:line="235" w:lineRule="exact"/>
              <w:ind w:left="122"/>
              <w:jc w:val="center"/>
              <w:rPr>
                <w:sz w:val="22"/>
              </w:rPr>
            </w:pPr>
            <w:r>
              <w:rPr>
                <w:color w:val="0F0F0F"/>
                <w:sz w:val="22"/>
              </w:rPr>
              <w:t>User</w:t>
            </w:r>
            <w:r>
              <w:rPr>
                <w:color w:val="0F0F0F"/>
                <w:spacing w:val="23"/>
                <w:sz w:val="22"/>
              </w:rPr>
              <w:t> </w:t>
            </w:r>
            <w:r>
              <w:rPr>
                <w:color w:val="0F0F0F"/>
                <w:sz w:val="22"/>
              </w:rPr>
              <w:t>is</w:t>
            </w:r>
            <w:r>
              <w:rPr>
                <w:color w:val="0F0F0F"/>
                <w:spacing w:val="16"/>
                <w:sz w:val="22"/>
              </w:rPr>
              <w:t> </w:t>
            </w:r>
            <w:r>
              <w:rPr>
                <w:color w:val="0F0F0F"/>
                <w:sz w:val="22"/>
              </w:rPr>
              <w:t>made</w:t>
            </w:r>
            <w:r>
              <w:rPr>
                <w:color w:val="0F0F0F"/>
                <w:spacing w:val="13"/>
                <w:sz w:val="22"/>
              </w:rPr>
              <w:t> </w:t>
            </w:r>
            <w:r>
              <w:rPr>
                <w:color w:val="0F0F0F"/>
                <w:spacing w:val="-10"/>
                <w:sz w:val="22"/>
              </w:rPr>
              <w:t>a</w:t>
            </w:r>
          </w:p>
          <w:p>
            <w:pPr>
              <w:pStyle w:val="TableParagraph"/>
              <w:spacing w:line="254" w:lineRule="exact"/>
              <w:ind w:left="196" w:right="72"/>
              <w:jc w:val="center"/>
              <w:rPr>
                <w:sz w:val="22"/>
              </w:rPr>
            </w:pPr>
            <w:r>
              <w:rPr>
                <w:color w:val="0F0F0F"/>
                <w:w w:val="105"/>
                <w:sz w:val="22"/>
              </w:rPr>
              <w:t>prompt</w:t>
            </w:r>
            <w:r>
              <w:rPr>
                <w:color w:val="0F0F0F"/>
                <w:spacing w:val="-13"/>
                <w:w w:val="105"/>
                <w:sz w:val="22"/>
              </w:rPr>
              <w:t> </w:t>
            </w:r>
            <w:r>
              <w:rPr>
                <w:color w:val="0F0F0F"/>
                <w:w w:val="105"/>
                <w:sz w:val="22"/>
              </w:rPr>
              <w:t>to</w:t>
            </w:r>
            <w:r>
              <w:rPr>
                <w:color w:val="0F0F0F"/>
                <w:spacing w:val="-14"/>
                <w:w w:val="105"/>
                <w:sz w:val="22"/>
              </w:rPr>
              <w:t> </w:t>
            </w:r>
            <w:r>
              <w:rPr>
                <w:color w:val="0F0F0F"/>
                <w:w w:val="105"/>
                <w:sz w:val="22"/>
              </w:rPr>
              <w:t>select</w:t>
            </w:r>
            <w:r>
              <w:rPr>
                <w:color w:val="0F0F0F"/>
                <w:spacing w:val="-12"/>
                <w:w w:val="105"/>
                <w:sz w:val="22"/>
              </w:rPr>
              <w:t> </w:t>
            </w:r>
            <w:r>
              <w:rPr>
                <w:color w:val="0F0F0F"/>
                <w:w w:val="105"/>
                <w:sz w:val="22"/>
              </w:rPr>
              <w:t>the mode of uploading the image</w:t>
            </w:r>
          </w:p>
        </w:tc>
        <w:tc>
          <w:tcPr>
            <w:tcW w:w="2350" w:type="dxa"/>
            <w:tcBorders>
              <w:left w:val="nil"/>
              <w:right w:val="nil"/>
            </w:tcBorders>
          </w:tcPr>
          <w:p>
            <w:pPr>
              <w:pStyle w:val="TableParagraph"/>
              <w:spacing w:before="108"/>
              <w:ind w:left="282" w:hanging="91"/>
              <w:rPr>
                <w:sz w:val="22"/>
              </w:rPr>
            </w:pPr>
            <w:r>
              <w:rPr>
                <w:color w:val="0F0F0F"/>
                <w:w w:val="105"/>
                <w:sz w:val="22"/>
              </w:rPr>
              <w:t>User</w:t>
            </w:r>
            <w:r>
              <w:rPr>
                <w:color w:val="0F0F0F"/>
                <w:spacing w:val="-8"/>
                <w:w w:val="105"/>
                <w:sz w:val="22"/>
              </w:rPr>
              <w:t> </w:t>
            </w:r>
            <w:r>
              <w:rPr>
                <w:color w:val="0F0F0F"/>
                <w:w w:val="105"/>
                <w:sz w:val="22"/>
              </w:rPr>
              <w:t>is</w:t>
            </w:r>
            <w:r>
              <w:rPr>
                <w:color w:val="0F0F0F"/>
                <w:spacing w:val="-12"/>
                <w:w w:val="105"/>
                <w:sz w:val="22"/>
              </w:rPr>
              <w:t> </w:t>
            </w:r>
            <w:r>
              <w:rPr>
                <w:color w:val="0F0F0F"/>
                <w:w w:val="105"/>
                <w:sz w:val="22"/>
              </w:rPr>
              <w:t>made</w:t>
            </w:r>
            <w:r>
              <w:rPr>
                <w:color w:val="0F0F0F"/>
                <w:spacing w:val="-11"/>
                <w:w w:val="105"/>
                <w:sz w:val="22"/>
              </w:rPr>
              <w:t> </w:t>
            </w:r>
            <w:r>
              <w:rPr>
                <w:color w:val="0F0F0F"/>
                <w:w w:val="105"/>
                <w:sz w:val="22"/>
              </w:rPr>
              <w:t>a</w:t>
            </w:r>
            <w:r>
              <w:rPr>
                <w:color w:val="0F0F0F"/>
                <w:spacing w:val="-13"/>
                <w:w w:val="105"/>
                <w:sz w:val="22"/>
              </w:rPr>
              <w:t> </w:t>
            </w:r>
            <w:r>
              <w:rPr>
                <w:color w:val="0F0F0F"/>
                <w:w w:val="105"/>
                <w:sz w:val="22"/>
              </w:rPr>
              <w:t>prompt to select the mode of uploading the image</w:t>
            </w:r>
          </w:p>
        </w:tc>
        <w:tc>
          <w:tcPr>
            <w:tcW w:w="927" w:type="dxa"/>
            <w:tcBorders>
              <w:left w:val="nil"/>
            </w:tcBorders>
          </w:tcPr>
          <w:p>
            <w:pPr>
              <w:pStyle w:val="TableParagraph"/>
              <w:spacing w:before="109"/>
              <w:rPr>
                <w:sz w:val="22"/>
              </w:rPr>
            </w:pPr>
          </w:p>
          <w:p>
            <w:pPr>
              <w:pStyle w:val="TableParagraph"/>
              <w:ind w:right="187"/>
              <w:jc w:val="right"/>
              <w:rPr>
                <w:sz w:val="22"/>
              </w:rPr>
            </w:pPr>
            <w:r>
              <w:rPr>
                <w:color w:val="0F0F0F"/>
                <w:spacing w:val="-4"/>
                <w:w w:val="105"/>
                <w:sz w:val="22"/>
              </w:rPr>
              <w:t>Pass</w:t>
            </w:r>
          </w:p>
        </w:tc>
      </w:tr>
      <w:tr>
        <w:trPr>
          <w:trHeight w:val="1012" w:hRule="atLeast"/>
        </w:trPr>
        <w:tc>
          <w:tcPr>
            <w:tcW w:w="1272" w:type="dxa"/>
            <w:tcBorders>
              <w:left w:val="nil"/>
              <w:right w:val="nil"/>
            </w:tcBorders>
          </w:tcPr>
          <w:p>
            <w:pPr>
              <w:pStyle w:val="TableParagraph"/>
              <w:spacing w:before="115"/>
              <w:rPr>
                <w:sz w:val="22"/>
              </w:rPr>
            </w:pPr>
          </w:p>
          <w:p>
            <w:pPr>
              <w:pStyle w:val="TableParagraph"/>
              <w:ind w:right="519"/>
              <w:jc w:val="right"/>
              <w:rPr>
                <w:sz w:val="22"/>
              </w:rPr>
            </w:pPr>
            <w:r>
              <w:rPr>
                <w:color w:val="0F0F0F"/>
                <w:spacing w:val="-10"/>
                <w:w w:val="105"/>
                <w:sz w:val="22"/>
              </w:rPr>
              <w:t>8</w:t>
            </w:r>
          </w:p>
        </w:tc>
        <w:tc>
          <w:tcPr>
            <w:tcW w:w="2400" w:type="dxa"/>
            <w:tcBorders>
              <w:left w:val="nil"/>
              <w:right w:val="nil"/>
            </w:tcBorders>
          </w:tcPr>
          <w:p>
            <w:pPr>
              <w:pStyle w:val="TableParagraph"/>
              <w:spacing w:before="234"/>
              <w:ind w:left="618" w:hanging="286"/>
              <w:rPr>
                <w:sz w:val="22"/>
              </w:rPr>
            </w:pPr>
            <w:r>
              <w:rPr>
                <w:color w:val="0F0F0F"/>
                <w:w w:val="105"/>
                <w:sz w:val="22"/>
              </w:rPr>
              <w:t>Pressing</w:t>
            </w:r>
            <w:r>
              <w:rPr>
                <w:color w:val="0F0F0F"/>
                <w:spacing w:val="-15"/>
                <w:w w:val="105"/>
                <w:sz w:val="22"/>
              </w:rPr>
              <w:t> </w:t>
            </w:r>
            <w:r>
              <w:rPr>
                <w:color w:val="0F0F0F"/>
                <w:w w:val="105"/>
                <w:sz w:val="22"/>
              </w:rPr>
              <w:t>on</w:t>
            </w:r>
            <w:r>
              <w:rPr>
                <w:color w:val="0F0F0F"/>
                <w:spacing w:val="-14"/>
                <w:w w:val="105"/>
                <w:sz w:val="22"/>
              </w:rPr>
              <w:t> </w:t>
            </w:r>
            <w:r>
              <w:rPr>
                <w:color w:val="0F0F0F"/>
                <w:w w:val="105"/>
                <w:sz w:val="22"/>
              </w:rPr>
              <w:t>Tomato widget button</w:t>
            </w:r>
          </w:p>
        </w:tc>
        <w:tc>
          <w:tcPr>
            <w:tcW w:w="1817" w:type="dxa"/>
            <w:tcBorders>
              <w:left w:val="nil"/>
              <w:right w:val="nil"/>
            </w:tcBorders>
          </w:tcPr>
          <w:p>
            <w:pPr>
              <w:pStyle w:val="TableParagraph"/>
              <w:spacing w:before="234"/>
              <w:ind w:left="333" w:right="38" w:hanging="180"/>
              <w:rPr>
                <w:sz w:val="22"/>
              </w:rPr>
            </w:pPr>
            <w:r>
              <w:rPr>
                <w:color w:val="0F0F0F"/>
                <w:spacing w:val="-2"/>
                <w:w w:val="105"/>
                <w:sz w:val="22"/>
              </w:rPr>
              <w:t>Clicks</w:t>
            </w:r>
            <w:r>
              <w:rPr>
                <w:color w:val="0F0F0F"/>
                <w:spacing w:val="-13"/>
                <w:w w:val="105"/>
                <w:sz w:val="22"/>
              </w:rPr>
              <w:t> </w:t>
            </w:r>
            <w:r>
              <w:rPr>
                <w:color w:val="0F0F0F"/>
                <w:spacing w:val="-2"/>
                <w:w w:val="105"/>
                <w:sz w:val="22"/>
              </w:rPr>
              <w:t>theTomato </w:t>
            </w:r>
            <w:r>
              <w:rPr>
                <w:color w:val="0F0F0F"/>
                <w:w w:val="105"/>
                <w:sz w:val="22"/>
              </w:rPr>
              <w:t>widget button</w:t>
            </w:r>
          </w:p>
        </w:tc>
        <w:tc>
          <w:tcPr>
            <w:tcW w:w="2098" w:type="dxa"/>
            <w:tcBorders>
              <w:left w:val="nil"/>
              <w:right w:val="nil"/>
            </w:tcBorders>
          </w:tcPr>
          <w:p>
            <w:pPr>
              <w:pStyle w:val="TableParagraph"/>
              <w:spacing w:line="236" w:lineRule="exact"/>
              <w:ind w:left="127"/>
              <w:jc w:val="center"/>
              <w:rPr>
                <w:sz w:val="22"/>
              </w:rPr>
            </w:pPr>
            <w:r>
              <w:rPr>
                <w:color w:val="0F0F0F"/>
                <w:w w:val="105"/>
                <w:sz w:val="22"/>
              </w:rPr>
              <w:t>User</w:t>
            </w:r>
            <w:r>
              <w:rPr>
                <w:color w:val="0F0F0F"/>
                <w:spacing w:val="1"/>
                <w:w w:val="105"/>
                <w:sz w:val="22"/>
              </w:rPr>
              <w:t> </w:t>
            </w:r>
            <w:r>
              <w:rPr>
                <w:color w:val="0F0F0F"/>
                <w:w w:val="105"/>
                <w:sz w:val="22"/>
              </w:rPr>
              <w:t>is</w:t>
            </w:r>
            <w:r>
              <w:rPr>
                <w:color w:val="0F0F0F"/>
                <w:spacing w:val="-4"/>
                <w:w w:val="105"/>
                <w:sz w:val="22"/>
              </w:rPr>
              <w:t> </w:t>
            </w:r>
            <w:r>
              <w:rPr>
                <w:color w:val="0F0F0F"/>
                <w:w w:val="105"/>
                <w:sz w:val="22"/>
              </w:rPr>
              <w:t>made</w:t>
            </w:r>
            <w:r>
              <w:rPr>
                <w:color w:val="0F0F0F"/>
                <w:spacing w:val="-4"/>
                <w:w w:val="105"/>
                <w:sz w:val="22"/>
              </w:rPr>
              <w:t> </w:t>
            </w:r>
            <w:r>
              <w:rPr>
                <w:color w:val="0F0F0F"/>
                <w:spacing w:val="-10"/>
                <w:w w:val="105"/>
                <w:sz w:val="22"/>
              </w:rPr>
              <w:t>a</w:t>
            </w:r>
          </w:p>
          <w:p>
            <w:pPr>
              <w:pStyle w:val="TableParagraph"/>
              <w:spacing w:line="254" w:lineRule="exact"/>
              <w:ind w:left="196" w:right="72"/>
              <w:jc w:val="center"/>
              <w:rPr>
                <w:sz w:val="22"/>
              </w:rPr>
            </w:pPr>
            <w:r>
              <w:rPr>
                <w:color w:val="0F0F0F"/>
                <w:w w:val="105"/>
                <w:sz w:val="22"/>
              </w:rPr>
              <w:t>prompt</w:t>
            </w:r>
            <w:r>
              <w:rPr>
                <w:color w:val="0F0F0F"/>
                <w:spacing w:val="-13"/>
                <w:w w:val="105"/>
                <w:sz w:val="22"/>
              </w:rPr>
              <w:t> </w:t>
            </w:r>
            <w:r>
              <w:rPr>
                <w:color w:val="0F0F0F"/>
                <w:w w:val="105"/>
                <w:sz w:val="22"/>
              </w:rPr>
              <w:t>to</w:t>
            </w:r>
            <w:r>
              <w:rPr>
                <w:color w:val="0F0F0F"/>
                <w:spacing w:val="-14"/>
                <w:w w:val="105"/>
                <w:sz w:val="22"/>
              </w:rPr>
              <w:t> </w:t>
            </w:r>
            <w:r>
              <w:rPr>
                <w:color w:val="0F0F0F"/>
                <w:w w:val="105"/>
                <w:sz w:val="22"/>
              </w:rPr>
              <w:t>select</w:t>
            </w:r>
            <w:r>
              <w:rPr>
                <w:color w:val="0F0F0F"/>
                <w:spacing w:val="-12"/>
                <w:w w:val="105"/>
                <w:sz w:val="22"/>
              </w:rPr>
              <w:t> </w:t>
            </w:r>
            <w:r>
              <w:rPr>
                <w:color w:val="0F0F0F"/>
                <w:w w:val="105"/>
                <w:sz w:val="22"/>
              </w:rPr>
              <w:t>the mode of uploading the image</w:t>
            </w:r>
          </w:p>
        </w:tc>
        <w:tc>
          <w:tcPr>
            <w:tcW w:w="2350" w:type="dxa"/>
            <w:tcBorders>
              <w:left w:val="nil"/>
              <w:right w:val="nil"/>
            </w:tcBorders>
          </w:tcPr>
          <w:p>
            <w:pPr>
              <w:pStyle w:val="TableParagraph"/>
              <w:spacing w:before="109"/>
              <w:ind w:left="277" w:hanging="86"/>
              <w:rPr>
                <w:sz w:val="22"/>
              </w:rPr>
            </w:pPr>
            <w:r>
              <w:rPr>
                <w:color w:val="0F0F0F"/>
                <w:w w:val="105"/>
                <w:sz w:val="22"/>
              </w:rPr>
              <w:t>User</w:t>
            </w:r>
            <w:r>
              <w:rPr>
                <w:color w:val="0F0F0F"/>
                <w:spacing w:val="-8"/>
                <w:w w:val="105"/>
                <w:sz w:val="22"/>
              </w:rPr>
              <w:t> </w:t>
            </w:r>
            <w:r>
              <w:rPr>
                <w:color w:val="0F0F0F"/>
                <w:w w:val="105"/>
                <w:sz w:val="22"/>
              </w:rPr>
              <w:t>is</w:t>
            </w:r>
            <w:r>
              <w:rPr>
                <w:color w:val="0F0F0F"/>
                <w:spacing w:val="-11"/>
                <w:w w:val="105"/>
                <w:sz w:val="22"/>
              </w:rPr>
              <w:t> </w:t>
            </w:r>
            <w:r>
              <w:rPr>
                <w:color w:val="0F0F0F"/>
                <w:w w:val="105"/>
                <w:sz w:val="22"/>
              </w:rPr>
              <w:t>made</w:t>
            </w:r>
            <w:r>
              <w:rPr>
                <w:color w:val="0F0F0F"/>
                <w:spacing w:val="-11"/>
                <w:w w:val="105"/>
                <w:sz w:val="22"/>
              </w:rPr>
              <w:t> </w:t>
            </w:r>
            <w:r>
              <w:rPr>
                <w:color w:val="0F0F0F"/>
                <w:w w:val="105"/>
                <w:sz w:val="22"/>
              </w:rPr>
              <w:t>a</w:t>
            </w:r>
            <w:r>
              <w:rPr>
                <w:color w:val="0F0F0F"/>
                <w:spacing w:val="-15"/>
                <w:w w:val="105"/>
                <w:sz w:val="22"/>
              </w:rPr>
              <w:t> </w:t>
            </w:r>
            <w:r>
              <w:rPr>
                <w:color w:val="0F0F0F"/>
                <w:w w:val="105"/>
                <w:sz w:val="22"/>
              </w:rPr>
              <w:t>prompt to select the mode of uploading the image</w:t>
            </w:r>
          </w:p>
        </w:tc>
        <w:tc>
          <w:tcPr>
            <w:tcW w:w="927" w:type="dxa"/>
            <w:tcBorders>
              <w:left w:val="nil"/>
            </w:tcBorders>
          </w:tcPr>
          <w:p>
            <w:pPr>
              <w:pStyle w:val="TableParagraph"/>
              <w:spacing w:before="110"/>
              <w:rPr>
                <w:sz w:val="22"/>
              </w:rPr>
            </w:pPr>
          </w:p>
          <w:p>
            <w:pPr>
              <w:pStyle w:val="TableParagraph"/>
              <w:spacing w:before="1"/>
              <w:ind w:right="186"/>
              <w:jc w:val="right"/>
              <w:rPr>
                <w:sz w:val="22"/>
              </w:rPr>
            </w:pPr>
            <w:r>
              <w:rPr>
                <w:color w:val="0F0F0F"/>
                <w:spacing w:val="-4"/>
                <w:w w:val="105"/>
                <w:sz w:val="22"/>
              </w:rPr>
              <w:t>Pass</w:t>
            </w:r>
          </w:p>
        </w:tc>
      </w:tr>
      <w:tr>
        <w:trPr>
          <w:trHeight w:val="971" w:hRule="atLeast"/>
        </w:trPr>
        <w:tc>
          <w:tcPr>
            <w:tcW w:w="1272" w:type="dxa"/>
            <w:tcBorders>
              <w:left w:val="nil"/>
              <w:right w:val="nil"/>
            </w:tcBorders>
          </w:tcPr>
          <w:p>
            <w:pPr>
              <w:pStyle w:val="TableParagraph"/>
              <w:spacing w:before="133"/>
              <w:rPr>
                <w:sz w:val="20"/>
              </w:rPr>
            </w:pPr>
          </w:p>
          <w:p>
            <w:pPr>
              <w:pStyle w:val="TableParagraph"/>
              <w:ind w:right="519"/>
              <w:jc w:val="right"/>
              <w:rPr>
                <w:rFonts w:ascii="Arial"/>
                <w:sz w:val="20"/>
              </w:rPr>
            </w:pPr>
            <w:r>
              <w:rPr>
                <w:rFonts w:ascii="Arial"/>
                <w:color w:val="0F0F0F"/>
                <w:spacing w:val="-10"/>
                <w:w w:val="105"/>
                <w:sz w:val="20"/>
              </w:rPr>
              <w:t>9</w:t>
            </w:r>
          </w:p>
        </w:tc>
        <w:tc>
          <w:tcPr>
            <w:tcW w:w="2400" w:type="dxa"/>
            <w:tcBorders>
              <w:left w:val="nil"/>
              <w:right w:val="nil"/>
            </w:tcBorders>
          </w:tcPr>
          <w:p>
            <w:pPr>
              <w:pStyle w:val="TableParagraph"/>
              <w:spacing w:before="216"/>
              <w:ind w:left="188" w:hanging="1"/>
              <w:rPr>
                <w:sz w:val="22"/>
              </w:rPr>
            </w:pPr>
            <w:r>
              <w:rPr>
                <w:color w:val="0F0F0F"/>
                <w:w w:val="105"/>
                <w:sz w:val="22"/>
              </w:rPr>
              <w:t>Selecting</w:t>
            </w:r>
            <w:r>
              <w:rPr>
                <w:color w:val="0F0F0F"/>
                <w:spacing w:val="-14"/>
                <w:w w:val="105"/>
                <w:sz w:val="22"/>
              </w:rPr>
              <w:t> </w:t>
            </w:r>
            <w:r>
              <w:rPr>
                <w:color w:val="0F0F0F"/>
                <w:w w:val="105"/>
                <w:sz w:val="22"/>
              </w:rPr>
              <w:t>Take</w:t>
            </w:r>
            <w:r>
              <w:rPr>
                <w:color w:val="0F0F0F"/>
                <w:spacing w:val="-15"/>
                <w:w w:val="105"/>
                <w:sz w:val="22"/>
              </w:rPr>
              <w:t> </w:t>
            </w:r>
            <w:r>
              <w:rPr>
                <w:color w:val="0F0F0F"/>
                <w:w w:val="105"/>
                <w:sz w:val="22"/>
              </w:rPr>
              <w:t>a</w:t>
            </w:r>
            <w:r>
              <w:rPr>
                <w:color w:val="0F0F0F"/>
                <w:spacing w:val="-13"/>
                <w:w w:val="105"/>
                <w:sz w:val="22"/>
              </w:rPr>
              <w:t> </w:t>
            </w:r>
            <w:r>
              <w:rPr>
                <w:color w:val="0F0F0F"/>
                <w:w w:val="105"/>
                <w:sz w:val="22"/>
              </w:rPr>
              <w:t>Photo from</w:t>
            </w:r>
            <w:r>
              <w:rPr>
                <w:color w:val="0F0F0F"/>
                <w:spacing w:val="-6"/>
                <w:w w:val="105"/>
                <w:sz w:val="22"/>
              </w:rPr>
              <w:t> </w:t>
            </w:r>
            <w:r>
              <w:rPr>
                <w:color w:val="0F0F0F"/>
                <w:w w:val="105"/>
                <w:sz w:val="22"/>
              </w:rPr>
              <w:t>prompted</w:t>
            </w:r>
            <w:r>
              <w:rPr>
                <w:color w:val="0F0F0F"/>
                <w:spacing w:val="3"/>
                <w:w w:val="105"/>
                <w:sz w:val="22"/>
              </w:rPr>
              <w:t> </w:t>
            </w:r>
            <w:r>
              <w:rPr>
                <w:color w:val="0F0F0F"/>
                <w:spacing w:val="-2"/>
                <w:w w:val="105"/>
                <w:sz w:val="22"/>
              </w:rPr>
              <w:t>options</w:t>
            </w:r>
          </w:p>
        </w:tc>
        <w:tc>
          <w:tcPr>
            <w:tcW w:w="1817" w:type="dxa"/>
            <w:tcBorders>
              <w:left w:val="nil"/>
              <w:right w:val="nil"/>
            </w:tcBorders>
          </w:tcPr>
          <w:p>
            <w:pPr>
              <w:pStyle w:val="TableParagraph"/>
              <w:spacing w:before="91"/>
              <w:ind w:left="158" w:right="39" w:firstLine="5"/>
              <w:jc w:val="center"/>
              <w:rPr>
                <w:sz w:val="22"/>
              </w:rPr>
            </w:pPr>
            <w:r>
              <w:rPr>
                <w:color w:val="0F0F0F"/>
                <w:w w:val="105"/>
                <w:sz w:val="22"/>
              </w:rPr>
              <w:t>Clicks</w:t>
            </w:r>
            <w:r>
              <w:rPr>
                <w:color w:val="0F0F0F"/>
                <w:spacing w:val="-15"/>
                <w:w w:val="105"/>
                <w:sz w:val="22"/>
              </w:rPr>
              <w:t> </w:t>
            </w:r>
            <w:r>
              <w:rPr>
                <w:color w:val="0F0F0F"/>
                <w:w w:val="105"/>
                <w:sz w:val="22"/>
              </w:rPr>
              <w:t>the</w:t>
            </w:r>
            <w:r>
              <w:rPr>
                <w:color w:val="0F0F0F"/>
                <w:spacing w:val="-14"/>
                <w:w w:val="105"/>
                <w:sz w:val="22"/>
              </w:rPr>
              <w:t> </w:t>
            </w:r>
            <w:r>
              <w:rPr>
                <w:color w:val="0F0F0F"/>
                <w:w w:val="105"/>
                <w:sz w:val="22"/>
              </w:rPr>
              <w:t>Take</w:t>
            </w:r>
            <w:r>
              <w:rPr>
                <w:color w:val="0F0F0F"/>
                <w:spacing w:val="-7"/>
                <w:w w:val="105"/>
                <w:sz w:val="22"/>
              </w:rPr>
              <w:t> </w:t>
            </w:r>
            <w:r>
              <w:rPr>
                <w:color w:val="0F0F0F"/>
                <w:w w:val="105"/>
                <w:sz w:val="22"/>
              </w:rPr>
              <w:t>a Photo from </w:t>
            </w:r>
            <w:r>
              <w:rPr>
                <w:color w:val="0F0F0F"/>
                <w:spacing w:val="-2"/>
                <w:w w:val="105"/>
                <w:sz w:val="22"/>
              </w:rPr>
              <w:t>prompted</w:t>
            </w:r>
            <w:r>
              <w:rPr>
                <w:color w:val="0F0F0F"/>
                <w:spacing w:val="-11"/>
                <w:w w:val="105"/>
                <w:sz w:val="22"/>
              </w:rPr>
              <w:t> </w:t>
            </w:r>
            <w:r>
              <w:rPr>
                <w:color w:val="0F0F0F"/>
                <w:spacing w:val="-2"/>
                <w:w w:val="105"/>
                <w:sz w:val="22"/>
              </w:rPr>
              <w:t>options</w:t>
            </w:r>
          </w:p>
        </w:tc>
        <w:tc>
          <w:tcPr>
            <w:tcW w:w="2098" w:type="dxa"/>
            <w:tcBorders>
              <w:left w:val="nil"/>
              <w:right w:val="nil"/>
            </w:tcBorders>
          </w:tcPr>
          <w:p>
            <w:pPr>
              <w:pStyle w:val="TableParagraph"/>
              <w:spacing w:before="91"/>
              <w:ind w:left="596" w:hanging="422"/>
              <w:rPr>
                <w:sz w:val="22"/>
              </w:rPr>
            </w:pPr>
            <w:r>
              <w:rPr>
                <w:color w:val="0F0F0F"/>
                <w:w w:val="105"/>
                <w:sz w:val="22"/>
              </w:rPr>
              <w:t>User</w:t>
            </w:r>
            <w:r>
              <w:rPr>
                <w:color w:val="0F0F0F"/>
                <w:spacing w:val="-15"/>
                <w:w w:val="105"/>
                <w:sz w:val="22"/>
              </w:rPr>
              <w:t> </w:t>
            </w:r>
            <w:r>
              <w:rPr>
                <w:color w:val="0F0F0F"/>
                <w:w w:val="105"/>
                <w:sz w:val="22"/>
              </w:rPr>
              <w:t>is</w:t>
            </w:r>
            <w:r>
              <w:rPr>
                <w:color w:val="0F0F0F"/>
                <w:spacing w:val="-14"/>
                <w:w w:val="105"/>
                <w:sz w:val="22"/>
              </w:rPr>
              <w:t> </w:t>
            </w:r>
            <w:r>
              <w:rPr>
                <w:color w:val="0F0F0F"/>
                <w:w w:val="105"/>
                <w:sz w:val="22"/>
              </w:rPr>
              <w:t>redirected</w:t>
            </w:r>
            <w:r>
              <w:rPr>
                <w:color w:val="0F0F0F"/>
                <w:spacing w:val="-3"/>
                <w:w w:val="105"/>
                <w:sz w:val="22"/>
              </w:rPr>
              <w:t> </w:t>
            </w:r>
            <w:r>
              <w:rPr>
                <w:color w:val="0F0F0F"/>
                <w:w w:val="105"/>
                <w:sz w:val="22"/>
              </w:rPr>
              <w:t>to the camera </w:t>
            </w:r>
            <w:r>
              <w:rPr>
                <w:color w:val="0F0F0F"/>
                <w:spacing w:val="-2"/>
                <w:w w:val="105"/>
                <w:sz w:val="22"/>
              </w:rPr>
              <w:t>application</w:t>
            </w:r>
          </w:p>
        </w:tc>
        <w:tc>
          <w:tcPr>
            <w:tcW w:w="2350" w:type="dxa"/>
            <w:tcBorders>
              <w:left w:val="nil"/>
              <w:right w:val="nil"/>
            </w:tcBorders>
          </w:tcPr>
          <w:p>
            <w:pPr>
              <w:pStyle w:val="TableParagraph"/>
              <w:spacing w:before="216"/>
              <w:ind w:left="363" w:hanging="230"/>
              <w:rPr>
                <w:sz w:val="22"/>
              </w:rPr>
            </w:pPr>
            <w:r>
              <w:rPr>
                <w:color w:val="0F0F0F"/>
                <w:w w:val="105"/>
                <w:sz w:val="22"/>
              </w:rPr>
              <w:t>User</w:t>
            </w:r>
            <w:r>
              <w:rPr>
                <w:color w:val="0F0F0F"/>
                <w:spacing w:val="-15"/>
                <w:w w:val="105"/>
                <w:sz w:val="22"/>
              </w:rPr>
              <w:t> </w:t>
            </w:r>
            <w:r>
              <w:rPr>
                <w:color w:val="0F0F0F"/>
                <w:w w:val="105"/>
                <w:sz w:val="22"/>
              </w:rPr>
              <w:t>is</w:t>
            </w:r>
            <w:r>
              <w:rPr>
                <w:color w:val="0F0F0F"/>
                <w:spacing w:val="-14"/>
                <w:w w:val="105"/>
                <w:sz w:val="22"/>
              </w:rPr>
              <w:t> </w:t>
            </w:r>
            <w:r>
              <w:rPr>
                <w:color w:val="0F0F0F"/>
                <w:w w:val="105"/>
                <w:sz w:val="22"/>
              </w:rPr>
              <w:t>redirected</w:t>
            </w:r>
            <w:r>
              <w:rPr>
                <w:color w:val="0F0F0F"/>
                <w:spacing w:val="3"/>
                <w:w w:val="105"/>
                <w:sz w:val="22"/>
              </w:rPr>
              <w:t> </w:t>
            </w:r>
            <w:r>
              <w:rPr>
                <w:color w:val="0F0F0F"/>
                <w:w w:val="105"/>
                <w:sz w:val="22"/>
              </w:rPr>
              <w:t>to</w:t>
            </w:r>
            <w:r>
              <w:rPr>
                <w:color w:val="0F0F0F"/>
                <w:spacing w:val="-15"/>
                <w:w w:val="105"/>
                <w:sz w:val="22"/>
              </w:rPr>
              <w:t> </w:t>
            </w:r>
            <w:r>
              <w:rPr>
                <w:color w:val="0F0F0F"/>
                <w:w w:val="105"/>
                <w:sz w:val="22"/>
              </w:rPr>
              <w:t>the camera application</w:t>
            </w:r>
          </w:p>
        </w:tc>
        <w:tc>
          <w:tcPr>
            <w:tcW w:w="927" w:type="dxa"/>
            <w:tcBorders>
              <w:left w:val="nil"/>
            </w:tcBorders>
          </w:tcPr>
          <w:p>
            <w:pPr>
              <w:pStyle w:val="TableParagraph"/>
              <w:spacing w:before="92"/>
              <w:rPr>
                <w:sz w:val="22"/>
              </w:rPr>
            </w:pPr>
          </w:p>
          <w:p>
            <w:pPr>
              <w:pStyle w:val="TableParagraph"/>
              <w:spacing w:before="1"/>
              <w:ind w:right="186"/>
              <w:jc w:val="right"/>
              <w:rPr>
                <w:sz w:val="22"/>
              </w:rPr>
            </w:pPr>
            <w:r>
              <w:rPr>
                <w:color w:val="0F0F0F"/>
                <w:spacing w:val="-4"/>
                <w:w w:val="105"/>
                <w:sz w:val="22"/>
              </w:rPr>
              <w:t>Pass</w:t>
            </w:r>
          </w:p>
        </w:tc>
      </w:tr>
      <w:tr>
        <w:trPr>
          <w:trHeight w:val="971" w:hRule="atLeast"/>
        </w:trPr>
        <w:tc>
          <w:tcPr>
            <w:tcW w:w="1272" w:type="dxa"/>
            <w:tcBorders>
              <w:left w:val="nil"/>
              <w:right w:val="nil"/>
            </w:tcBorders>
          </w:tcPr>
          <w:p>
            <w:pPr>
              <w:pStyle w:val="TableParagraph"/>
              <w:spacing w:before="91"/>
              <w:rPr>
                <w:sz w:val="22"/>
              </w:rPr>
            </w:pPr>
          </w:p>
          <w:p>
            <w:pPr>
              <w:pStyle w:val="TableParagraph"/>
              <w:ind w:right="464"/>
              <w:jc w:val="right"/>
              <w:rPr>
                <w:sz w:val="22"/>
              </w:rPr>
            </w:pPr>
            <w:r>
              <w:rPr>
                <w:color w:val="0F0F0F"/>
                <w:spacing w:val="-5"/>
                <w:w w:val="105"/>
                <w:sz w:val="22"/>
              </w:rPr>
              <w:t>10</w:t>
            </w:r>
          </w:p>
        </w:tc>
        <w:tc>
          <w:tcPr>
            <w:tcW w:w="2400" w:type="dxa"/>
            <w:tcBorders>
              <w:left w:val="nil"/>
              <w:right w:val="nil"/>
            </w:tcBorders>
          </w:tcPr>
          <w:p>
            <w:pPr>
              <w:pStyle w:val="TableParagraph"/>
              <w:spacing w:before="90"/>
              <w:ind w:left="260" w:right="162" w:firstLine="17"/>
              <w:jc w:val="center"/>
              <w:rPr>
                <w:sz w:val="22"/>
              </w:rPr>
            </w:pPr>
            <w:r>
              <w:rPr>
                <w:color w:val="0F0F0F"/>
                <w:w w:val="105"/>
                <w:sz w:val="22"/>
              </w:rPr>
              <w:t>Selecting Choose a Photo</w:t>
            </w:r>
            <w:r>
              <w:rPr>
                <w:color w:val="0F0F0F"/>
                <w:spacing w:val="-15"/>
                <w:w w:val="105"/>
                <w:sz w:val="22"/>
              </w:rPr>
              <w:t> </w:t>
            </w:r>
            <w:r>
              <w:rPr>
                <w:color w:val="0F0F0F"/>
                <w:w w:val="105"/>
                <w:sz w:val="22"/>
              </w:rPr>
              <w:t>from</w:t>
            </w:r>
            <w:r>
              <w:rPr>
                <w:color w:val="0F0F0F"/>
                <w:spacing w:val="-14"/>
                <w:w w:val="105"/>
                <w:sz w:val="22"/>
              </w:rPr>
              <w:t> </w:t>
            </w:r>
            <w:r>
              <w:rPr>
                <w:color w:val="0F0F0F"/>
                <w:w w:val="105"/>
                <w:sz w:val="22"/>
              </w:rPr>
              <w:t>prompted </w:t>
            </w:r>
            <w:r>
              <w:rPr>
                <w:color w:val="0F0F0F"/>
                <w:spacing w:val="-2"/>
                <w:w w:val="105"/>
                <w:sz w:val="22"/>
              </w:rPr>
              <w:t>options</w:t>
            </w:r>
          </w:p>
        </w:tc>
        <w:tc>
          <w:tcPr>
            <w:tcW w:w="1817" w:type="dxa"/>
            <w:tcBorders>
              <w:left w:val="nil"/>
              <w:right w:val="nil"/>
            </w:tcBorders>
          </w:tcPr>
          <w:p>
            <w:pPr>
              <w:pStyle w:val="TableParagraph"/>
              <w:spacing w:before="90"/>
              <w:ind w:left="136" w:right="20"/>
              <w:jc w:val="center"/>
              <w:rPr>
                <w:sz w:val="22"/>
              </w:rPr>
            </w:pPr>
            <w:r>
              <w:rPr>
                <w:color w:val="0F0F0F"/>
                <w:spacing w:val="-2"/>
                <w:w w:val="105"/>
                <w:sz w:val="22"/>
              </w:rPr>
              <w:t>Clicks</w:t>
            </w:r>
            <w:r>
              <w:rPr>
                <w:color w:val="0F0F0F"/>
                <w:spacing w:val="-13"/>
                <w:w w:val="105"/>
                <w:sz w:val="22"/>
              </w:rPr>
              <w:t> </w:t>
            </w:r>
            <w:r>
              <w:rPr>
                <w:color w:val="0F0F0F"/>
                <w:spacing w:val="-2"/>
                <w:w w:val="105"/>
                <w:sz w:val="22"/>
              </w:rPr>
              <w:t>the</w:t>
            </w:r>
            <w:r>
              <w:rPr>
                <w:color w:val="0F0F0F"/>
                <w:spacing w:val="-12"/>
                <w:w w:val="105"/>
                <w:sz w:val="22"/>
              </w:rPr>
              <w:t> </w:t>
            </w:r>
            <w:r>
              <w:rPr>
                <w:color w:val="0F0F0F"/>
                <w:spacing w:val="-2"/>
                <w:w w:val="105"/>
                <w:sz w:val="22"/>
              </w:rPr>
              <w:t>Choose </w:t>
            </w:r>
            <w:r>
              <w:rPr>
                <w:color w:val="0F0F0F"/>
                <w:w w:val="105"/>
                <w:sz w:val="22"/>
              </w:rPr>
              <w:t>a Photo from prompted</w:t>
            </w:r>
            <w:r>
              <w:rPr>
                <w:color w:val="0F0F0F"/>
                <w:spacing w:val="-9"/>
                <w:w w:val="105"/>
                <w:sz w:val="22"/>
              </w:rPr>
              <w:t> </w:t>
            </w:r>
            <w:r>
              <w:rPr>
                <w:color w:val="0F0F0F"/>
                <w:w w:val="105"/>
                <w:sz w:val="22"/>
              </w:rPr>
              <w:t>options</w:t>
            </w:r>
          </w:p>
        </w:tc>
        <w:tc>
          <w:tcPr>
            <w:tcW w:w="2098" w:type="dxa"/>
            <w:tcBorders>
              <w:left w:val="nil"/>
              <w:right w:val="nil"/>
            </w:tcBorders>
          </w:tcPr>
          <w:p>
            <w:pPr>
              <w:pStyle w:val="TableParagraph"/>
              <w:spacing w:before="90"/>
              <w:ind w:left="222" w:right="99" w:firstLine="6"/>
              <w:jc w:val="center"/>
              <w:rPr>
                <w:sz w:val="22"/>
              </w:rPr>
            </w:pPr>
            <w:r>
              <w:rPr>
                <w:color w:val="0F0F0F"/>
                <w:w w:val="105"/>
                <w:sz w:val="22"/>
              </w:rPr>
              <w:t>User redirected</w:t>
            </w:r>
            <w:r>
              <w:rPr>
                <w:color w:val="0F0F0F"/>
                <w:w w:val="105"/>
                <w:sz w:val="22"/>
              </w:rPr>
              <w:t> to the</w:t>
            </w:r>
            <w:r>
              <w:rPr>
                <w:color w:val="0F0F0F"/>
                <w:spacing w:val="-15"/>
                <w:w w:val="105"/>
                <w:sz w:val="22"/>
              </w:rPr>
              <w:t> </w:t>
            </w:r>
            <w:r>
              <w:rPr>
                <w:color w:val="0F0F0F"/>
                <w:w w:val="105"/>
                <w:sz w:val="22"/>
              </w:rPr>
              <w:t>image</w:t>
            </w:r>
            <w:r>
              <w:rPr>
                <w:color w:val="0F0F0F"/>
                <w:spacing w:val="-13"/>
                <w:w w:val="105"/>
                <w:sz w:val="22"/>
              </w:rPr>
              <w:t> </w:t>
            </w:r>
            <w:r>
              <w:rPr>
                <w:color w:val="0F0F0F"/>
                <w:w w:val="105"/>
                <w:sz w:val="22"/>
              </w:rPr>
              <w:t>picker</w:t>
            </w:r>
            <w:r>
              <w:rPr>
                <w:color w:val="0F0F0F"/>
                <w:spacing w:val="-12"/>
                <w:w w:val="105"/>
                <w:sz w:val="22"/>
              </w:rPr>
              <w:t> </w:t>
            </w:r>
            <w:r>
              <w:rPr>
                <w:color w:val="0F0F0F"/>
                <w:w w:val="105"/>
                <w:sz w:val="22"/>
              </w:rPr>
              <w:t>in the files</w:t>
            </w:r>
          </w:p>
        </w:tc>
        <w:tc>
          <w:tcPr>
            <w:tcW w:w="2350" w:type="dxa"/>
            <w:tcBorders>
              <w:left w:val="nil"/>
              <w:right w:val="nil"/>
            </w:tcBorders>
          </w:tcPr>
          <w:p>
            <w:pPr>
              <w:pStyle w:val="TableParagraph"/>
              <w:spacing w:before="219"/>
              <w:ind w:left="124" w:firstLine="115"/>
              <w:rPr>
                <w:sz w:val="22"/>
              </w:rPr>
            </w:pPr>
            <w:r>
              <w:rPr>
                <w:color w:val="0F0F0F"/>
                <w:w w:val="105"/>
                <w:sz w:val="22"/>
              </w:rPr>
              <w:t>User redirected to the image</w:t>
            </w:r>
            <w:r>
              <w:rPr>
                <w:color w:val="0F0F0F"/>
                <w:spacing w:val="-7"/>
                <w:w w:val="105"/>
                <w:sz w:val="22"/>
              </w:rPr>
              <w:t> </w:t>
            </w:r>
            <w:r>
              <w:rPr>
                <w:color w:val="0F0F0F"/>
                <w:w w:val="105"/>
                <w:sz w:val="22"/>
              </w:rPr>
              <w:t>picker</w:t>
            </w:r>
            <w:r>
              <w:rPr>
                <w:color w:val="0F0F0F"/>
                <w:spacing w:val="-12"/>
                <w:w w:val="105"/>
                <w:sz w:val="22"/>
              </w:rPr>
              <w:t> </w:t>
            </w:r>
            <w:r>
              <w:rPr>
                <w:color w:val="0F0F0F"/>
                <w:w w:val="105"/>
                <w:sz w:val="22"/>
              </w:rPr>
              <w:t>in</w:t>
            </w:r>
            <w:r>
              <w:rPr>
                <w:color w:val="0F0F0F"/>
                <w:spacing w:val="-14"/>
                <w:w w:val="105"/>
                <w:sz w:val="22"/>
              </w:rPr>
              <w:t> </w:t>
            </w:r>
            <w:r>
              <w:rPr>
                <w:color w:val="0F0F0F"/>
                <w:w w:val="105"/>
                <w:sz w:val="22"/>
              </w:rPr>
              <w:t>the</w:t>
            </w:r>
            <w:r>
              <w:rPr>
                <w:color w:val="0F0F0F"/>
                <w:spacing w:val="-15"/>
                <w:w w:val="105"/>
                <w:sz w:val="22"/>
              </w:rPr>
              <w:t> </w:t>
            </w:r>
            <w:r>
              <w:rPr>
                <w:color w:val="0F0F0F"/>
                <w:w w:val="105"/>
                <w:sz w:val="22"/>
              </w:rPr>
              <w:t>files</w:t>
            </w:r>
          </w:p>
        </w:tc>
        <w:tc>
          <w:tcPr>
            <w:tcW w:w="927" w:type="dxa"/>
            <w:tcBorders>
              <w:left w:val="nil"/>
            </w:tcBorders>
          </w:tcPr>
          <w:p>
            <w:pPr>
              <w:pStyle w:val="TableParagraph"/>
              <w:spacing w:before="91"/>
              <w:rPr>
                <w:sz w:val="22"/>
              </w:rPr>
            </w:pPr>
          </w:p>
          <w:p>
            <w:pPr>
              <w:pStyle w:val="TableParagraph"/>
              <w:ind w:right="186"/>
              <w:jc w:val="right"/>
              <w:rPr>
                <w:sz w:val="22"/>
              </w:rPr>
            </w:pPr>
            <w:r>
              <w:rPr>
                <w:color w:val="0F0F0F"/>
                <w:spacing w:val="-4"/>
                <w:w w:val="105"/>
                <w:sz w:val="22"/>
              </w:rPr>
              <w:t>Pass</w:t>
            </w:r>
          </w:p>
        </w:tc>
      </w:tr>
      <w:tr>
        <w:trPr>
          <w:trHeight w:val="1518" w:hRule="atLeast"/>
        </w:trPr>
        <w:tc>
          <w:tcPr>
            <w:tcW w:w="1272" w:type="dxa"/>
          </w:tcPr>
          <w:p>
            <w:pPr>
              <w:pStyle w:val="TableParagraph"/>
              <w:rPr>
                <w:sz w:val="22"/>
              </w:rPr>
            </w:pPr>
          </w:p>
          <w:p>
            <w:pPr>
              <w:pStyle w:val="TableParagraph"/>
              <w:spacing w:before="116"/>
              <w:rPr>
                <w:sz w:val="22"/>
              </w:rPr>
            </w:pPr>
          </w:p>
          <w:p>
            <w:pPr>
              <w:pStyle w:val="TableParagraph"/>
              <w:ind w:right="464"/>
              <w:jc w:val="right"/>
              <w:rPr>
                <w:sz w:val="22"/>
              </w:rPr>
            </w:pPr>
            <w:r>
              <w:rPr>
                <w:color w:val="0F0F0F"/>
                <w:spacing w:val="-5"/>
                <w:sz w:val="22"/>
              </w:rPr>
              <w:t>11</w:t>
            </w:r>
          </w:p>
        </w:tc>
        <w:tc>
          <w:tcPr>
            <w:tcW w:w="2400" w:type="dxa"/>
          </w:tcPr>
          <w:p>
            <w:pPr>
              <w:pStyle w:val="TableParagraph"/>
              <w:spacing w:before="239"/>
              <w:rPr>
                <w:sz w:val="22"/>
              </w:rPr>
            </w:pPr>
          </w:p>
          <w:p>
            <w:pPr>
              <w:pStyle w:val="TableParagraph"/>
              <w:ind w:left="356" w:hanging="142"/>
              <w:rPr>
                <w:sz w:val="22"/>
              </w:rPr>
            </w:pPr>
            <w:r>
              <w:rPr>
                <w:color w:val="0F0F0F"/>
                <w:w w:val="105"/>
                <w:sz w:val="22"/>
              </w:rPr>
              <w:t>User</w:t>
            </w:r>
            <w:r>
              <w:rPr>
                <w:color w:val="0F0F0F"/>
                <w:spacing w:val="-15"/>
                <w:w w:val="105"/>
                <w:sz w:val="22"/>
              </w:rPr>
              <w:t> </w:t>
            </w:r>
            <w:r>
              <w:rPr>
                <w:color w:val="0F0F0F"/>
                <w:w w:val="105"/>
                <w:sz w:val="22"/>
              </w:rPr>
              <w:t>selects</w:t>
            </w:r>
            <w:r>
              <w:rPr>
                <w:color w:val="0F0F0F"/>
                <w:spacing w:val="-14"/>
                <w:w w:val="105"/>
                <w:sz w:val="22"/>
              </w:rPr>
              <w:t> </w:t>
            </w:r>
            <w:r>
              <w:rPr>
                <w:color w:val="0F0F0F"/>
                <w:w w:val="105"/>
                <w:sz w:val="22"/>
              </w:rPr>
              <w:t>the</w:t>
            </w:r>
            <w:r>
              <w:rPr>
                <w:color w:val="0F0F0F"/>
                <w:spacing w:val="-15"/>
                <w:w w:val="105"/>
                <w:sz w:val="22"/>
              </w:rPr>
              <w:t> </w:t>
            </w:r>
            <w:r>
              <w:rPr>
                <w:color w:val="0F0F0F"/>
                <w:w w:val="105"/>
                <w:sz w:val="22"/>
              </w:rPr>
              <w:t>image from imager picker</w:t>
            </w:r>
          </w:p>
        </w:tc>
        <w:tc>
          <w:tcPr>
            <w:tcW w:w="1817" w:type="dxa"/>
          </w:tcPr>
          <w:p>
            <w:pPr>
              <w:pStyle w:val="TableParagraph"/>
              <w:spacing w:before="114"/>
              <w:rPr>
                <w:sz w:val="22"/>
              </w:rPr>
            </w:pPr>
          </w:p>
          <w:p>
            <w:pPr>
              <w:pStyle w:val="TableParagraph"/>
              <w:ind w:left="126" w:right="7"/>
              <w:jc w:val="center"/>
              <w:rPr>
                <w:sz w:val="22"/>
              </w:rPr>
            </w:pPr>
            <w:r>
              <w:rPr>
                <w:color w:val="0F0F0F"/>
                <w:w w:val="105"/>
                <w:sz w:val="22"/>
              </w:rPr>
              <w:t>Selects</w:t>
            </w:r>
            <w:r>
              <w:rPr>
                <w:color w:val="0F0F0F"/>
                <w:spacing w:val="-13"/>
                <w:w w:val="105"/>
                <w:sz w:val="22"/>
              </w:rPr>
              <w:t> </w:t>
            </w:r>
            <w:r>
              <w:rPr>
                <w:color w:val="0F0F0F"/>
                <w:w w:val="105"/>
                <w:sz w:val="22"/>
              </w:rPr>
              <w:t>the</w:t>
            </w:r>
            <w:r>
              <w:rPr>
                <w:color w:val="0F0F0F"/>
                <w:spacing w:val="-14"/>
                <w:w w:val="105"/>
                <w:sz w:val="22"/>
              </w:rPr>
              <w:t> </w:t>
            </w:r>
            <w:r>
              <w:rPr>
                <w:color w:val="0F0F0F"/>
                <w:w w:val="105"/>
                <w:sz w:val="22"/>
              </w:rPr>
              <w:t>image from imager </w:t>
            </w:r>
            <w:r>
              <w:rPr>
                <w:color w:val="0F0F0F"/>
                <w:spacing w:val="-2"/>
                <w:w w:val="105"/>
                <w:sz w:val="22"/>
              </w:rPr>
              <w:t>picker</w:t>
            </w:r>
          </w:p>
        </w:tc>
        <w:tc>
          <w:tcPr>
            <w:tcW w:w="2098" w:type="dxa"/>
          </w:tcPr>
          <w:p>
            <w:pPr>
              <w:pStyle w:val="TableParagraph"/>
              <w:ind w:left="141" w:right="33" w:firstLine="16"/>
              <w:jc w:val="center"/>
              <w:rPr>
                <w:sz w:val="22"/>
              </w:rPr>
            </w:pPr>
            <w:r>
              <w:rPr>
                <w:color w:val="0F0F0F"/>
                <w:w w:val="105"/>
                <w:sz w:val="22"/>
              </w:rPr>
              <w:t>User</w:t>
            </w:r>
            <w:r>
              <w:rPr>
                <w:color w:val="0F0F0F"/>
                <w:spacing w:val="-1"/>
                <w:w w:val="105"/>
                <w:sz w:val="22"/>
              </w:rPr>
              <w:t> </w:t>
            </w:r>
            <w:r>
              <w:rPr>
                <w:w w:val="105"/>
                <w:sz w:val="22"/>
              </w:rPr>
              <w:t>is</w:t>
            </w:r>
            <w:r>
              <w:rPr>
                <w:spacing w:val="-9"/>
                <w:w w:val="105"/>
                <w:sz w:val="22"/>
              </w:rPr>
              <w:t> </w:t>
            </w:r>
            <w:r>
              <w:rPr>
                <w:color w:val="0F0F0F"/>
                <w:w w:val="105"/>
                <w:sz w:val="22"/>
              </w:rPr>
              <w:t>redirected to the</w:t>
            </w:r>
            <w:r>
              <w:rPr>
                <w:color w:val="0F0F0F"/>
                <w:spacing w:val="-3"/>
                <w:w w:val="105"/>
                <w:sz w:val="22"/>
              </w:rPr>
              <w:t> </w:t>
            </w:r>
            <w:r>
              <w:rPr>
                <w:color w:val="0F0F0F"/>
                <w:w w:val="105"/>
                <w:sz w:val="22"/>
              </w:rPr>
              <w:t>diagnosis results screen</w:t>
            </w:r>
            <w:r>
              <w:rPr>
                <w:color w:val="0F0F0F"/>
                <w:spacing w:val="-11"/>
                <w:w w:val="105"/>
                <w:sz w:val="22"/>
              </w:rPr>
              <w:t> </w:t>
            </w:r>
            <w:r>
              <w:rPr>
                <w:color w:val="0F0F0F"/>
                <w:w w:val="105"/>
                <w:sz w:val="22"/>
              </w:rPr>
              <w:t>and</w:t>
            </w:r>
            <w:r>
              <w:rPr>
                <w:color w:val="0F0F0F"/>
                <w:spacing w:val="-15"/>
                <w:w w:val="105"/>
                <w:sz w:val="22"/>
              </w:rPr>
              <w:t> </w:t>
            </w:r>
            <w:r>
              <w:rPr>
                <w:color w:val="0F0F0F"/>
                <w:w w:val="105"/>
                <w:sz w:val="22"/>
              </w:rPr>
              <w:t>displayed with the disease name, date and</w:t>
            </w:r>
          </w:p>
          <w:p>
            <w:pPr>
              <w:pStyle w:val="TableParagraph"/>
              <w:spacing w:line="246" w:lineRule="exact"/>
              <w:ind w:left="133" w:right="29"/>
              <w:jc w:val="center"/>
              <w:rPr>
                <w:sz w:val="22"/>
              </w:rPr>
            </w:pPr>
            <w:r>
              <w:rPr>
                <w:color w:val="0F0F0F"/>
                <w:spacing w:val="-2"/>
                <w:w w:val="105"/>
                <w:sz w:val="22"/>
              </w:rPr>
              <w:t>description</w:t>
            </w:r>
          </w:p>
        </w:tc>
        <w:tc>
          <w:tcPr>
            <w:tcW w:w="2350" w:type="dxa"/>
          </w:tcPr>
          <w:p>
            <w:pPr>
              <w:pStyle w:val="TableParagraph"/>
              <w:spacing w:before="112"/>
              <w:ind w:left="129" w:right="5"/>
              <w:jc w:val="center"/>
              <w:rPr>
                <w:sz w:val="22"/>
              </w:rPr>
            </w:pPr>
            <w:r>
              <w:rPr>
                <w:color w:val="0F0F0F"/>
                <w:w w:val="105"/>
                <w:sz w:val="22"/>
              </w:rPr>
              <w:t>User</w:t>
            </w:r>
            <w:r>
              <w:rPr>
                <w:color w:val="0F0F0F"/>
                <w:spacing w:val="-12"/>
                <w:w w:val="105"/>
                <w:sz w:val="22"/>
              </w:rPr>
              <w:t> </w:t>
            </w:r>
            <w:r>
              <w:rPr>
                <w:color w:val="0F0F0F"/>
                <w:w w:val="105"/>
                <w:sz w:val="22"/>
              </w:rPr>
              <w:t>is</w:t>
            </w:r>
            <w:r>
              <w:rPr>
                <w:color w:val="0F0F0F"/>
                <w:spacing w:val="-14"/>
                <w:w w:val="105"/>
                <w:sz w:val="22"/>
              </w:rPr>
              <w:t> </w:t>
            </w:r>
            <w:r>
              <w:rPr>
                <w:color w:val="0F0F0F"/>
                <w:w w:val="105"/>
                <w:sz w:val="22"/>
              </w:rPr>
              <w:t>redirected</w:t>
            </w:r>
            <w:r>
              <w:rPr>
                <w:color w:val="0F0F0F"/>
                <w:spacing w:val="-1"/>
                <w:w w:val="105"/>
                <w:sz w:val="22"/>
              </w:rPr>
              <w:t> </w:t>
            </w:r>
            <w:r>
              <w:rPr>
                <w:color w:val="0F0F0F"/>
                <w:w w:val="105"/>
                <w:sz w:val="22"/>
              </w:rPr>
              <w:t>to</w:t>
            </w:r>
            <w:r>
              <w:rPr>
                <w:color w:val="0F0F0F"/>
                <w:spacing w:val="-15"/>
                <w:w w:val="105"/>
                <w:sz w:val="22"/>
              </w:rPr>
              <w:t> </w:t>
            </w:r>
            <w:r>
              <w:rPr>
                <w:color w:val="0F0F0F"/>
                <w:w w:val="105"/>
                <w:sz w:val="22"/>
              </w:rPr>
              <w:t>the diagnosis</w:t>
            </w:r>
            <w:r>
              <w:rPr>
                <w:color w:val="0F0F0F"/>
                <w:spacing w:val="-5"/>
                <w:w w:val="105"/>
                <w:sz w:val="22"/>
              </w:rPr>
              <w:t> </w:t>
            </w:r>
            <w:r>
              <w:rPr>
                <w:color w:val="0F0F0F"/>
                <w:w w:val="105"/>
                <w:sz w:val="22"/>
              </w:rPr>
              <w:t>results</w:t>
            </w:r>
            <w:r>
              <w:rPr>
                <w:color w:val="0F0F0F"/>
                <w:spacing w:val="-12"/>
                <w:w w:val="105"/>
                <w:sz w:val="22"/>
              </w:rPr>
              <w:t> </w:t>
            </w:r>
            <w:r>
              <w:rPr>
                <w:color w:val="0F0F0F"/>
                <w:w w:val="105"/>
                <w:sz w:val="22"/>
              </w:rPr>
              <w:t>screen and displayed with the disease name, date and </w:t>
            </w:r>
            <w:r>
              <w:rPr>
                <w:color w:val="0F0F0F"/>
                <w:spacing w:val="-2"/>
                <w:w w:val="105"/>
                <w:sz w:val="22"/>
              </w:rPr>
              <w:t>description</w:t>
            </w:r>
          </w:p>
        </w:tc>
        <w:tc>
          <w:tcPr>
            <w:tcW w:w="927" w:type="dxa"/>
          </w:tcPr>
          <w:p>
            <w:pPr>
              <w:pStyle w:val="TableParagraph"/>
              <w:rPr>
                <w:sz w:val="22"/>
              </w:rPr>
            </w:pPr>
          </w:p>
          <w:p>
            <w:pPr>
              <w:pStyle w:val="TableParagraph"/>
              <w:spacing w:before="116"/>
              <w:rPr>
                <w:sz w:val="22"/>
              </w:rPr>
            </w:pPr>
          </w:p>
          <w:p>
            <w:pPr>
              <w:pStyle w:val="TableParagraph"/>
              <w:ind w:right="186"/>
              <w:jc w:val="right"/>
              <w:rPr>
                <w:sz w:val="22"/>
              </w:rPr>
            </w:pPr>
            <w:r>
              <w:rPr>
                <w:color w:val="0F0F0F"/>
                <w:spacing w:val="-4"/>
                <w:w w:val="105"/>
                <w:sz w:val="22"/>
              </w:rPr>
              <w:t>Pass</w:t>
            </w:r>
          </w:p>
        </w:tc>
      </w:tr>
    </w:tbl>
    <w:p>
      <w:pPr>
        <w:spacing w:after="0"/>
        <w:jc w:val="right"/>
        <w:rPr>
          <w:sz w:val="22"/>
        </w:rPr>
        <w:sectPr>
          <w:pgSz w:w="11910" w:h="16840"/>
          <w:pgMar w:header="658" w:footer="1400" w:top="1280" w:bottom="1600" w:left="240" w:right="220"/>
        </w:sectPr>
      </w:pPr>
    </w:p>
    <w:p>
      <w:pPr>
        <w:pStyle w:val="BodyText"/>
        <w:spacing w:before="8" w:after="1"/>
        <w:rPr>
          <w:sz w:val="13"/>
        </w:rPr>
      </w:pPr>
    </w:p>
    <w:tbl>
      <w:tblPr>
        <w:tblW w:w="0" w:type="auto"/>
        <w:jc w:val="left"/>
        <w:tblInd w:w="283"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CellMar>
          <w:top w:w="0" w:type="dxa"/>
          <w:left w:w="0" w:type="dxa"/>
          <w:bottom w:w="0" w:type="dxa"/>
          <w:right w:w="0" w:type="dxa"/>
        </w:tblCellMar>
        <w:tblLook w:val="01E0"/>
      </w:tblPr>
      <w:tblGrid>
        <w:gridCol w:w="1272"/>
        <w:gridCol w:w="2400"/>
        <w:gridCol w:w="1817"/>
        <w:gridCol w:w="2098"/>
        <w:gridCol w:w="2350"/>
        <w:gridCol w:w="927"/>
      </w:tblGrid>
      <w:tr>
        <w:trPr>
          <w:trHeight w:val="1014" w:hRule="atLeast"/>
        </w:trPr>
        <w:tc>
          <w:tcPr>
            <w:tcW w:w="1272" w:type="dxa"/>
            <w:tcBorders>
              <w:left w:val="nil"/>
              <w:right w:val="nil"/>
            </w:tcBorders>
          </w:tcPr>
          <w:p>
            <w:pPr>
              <w:pStyle w:val="TableParagraph"/>
              <w:spacing w:before="100"/>
              <w:rPr>
                <w:sz w:val="22"/>
              </w:rPr>
            </w:pPr>
          </w:p>
          <w:p>
            <w:pPr>
              <w:pStyle w:val="TableParagraph"/>
              <w:ind w:right="466"/>
              <w:jc w:val="right"/>
              <w:rPr>
                <w:sz w:val="22"/>
              </w:rPr>
            </w:pPr>
            <w:r>
              <w:rPr>
                <w:color w:val="0F0F0F"/>
                <w:spacing w:val="-5"/>
                <w:sz w:val="22"/>
              </w:rPr>
              <w:t>12</w:t>
            </w:r>
          </w:p>
        </w:tc>
        <w:tc>
          <w:tcPr>
            <w:tcW w:w="2400" w:type="dxa"/>
            <w:tcBorders>
              <w:left w:val="nil"/>
              <w:right w:val="nil"/>
            </w:tcBorders>
          </w:tcPr>
          <w:p>
            <w:pPr>
              <w:pStyle w:val="TableParagraph"/>
              <w:spacing w:line="237" w:lineRule="auto" w:before="230"/>
              <w:ind w:left="344" w:hanging="190"/>
              <w:rPr>
                <w:sz w:val="22"/>
              </w:rPr>
            </w:pPr>
            <w:r>
              <w:rPr>
                <w:color w:val="0F0F0F"/>
                <w:w w:val="105"/>
                <w:sz w:val="22"/>
              </w:rPr>
              <w:t>Pressing</w:t>
            </w:r>
            <w:r>
              <w:rPr>
                <w:color w:val="0F0F0F"/>
                <w:spacing w:val="-11"/>
                <w:w w:val="105"/>
                <w:sz w:val="22"/>
              </w:rPr>
              <w:t> </w:t>
            </w:r>
            <w:r>
              <w:rPr>
                <w:color w:val="0F0F0F"/>
                <w:w w:val="105"/>
                <w:sz w:val="22"/>
              </w:rPr>
              <w:t>on</w:t>
            </w:r>
            <w:r>
              <w:rPr>
                <w:color w:val="0F0F0F"/>
                <w:spacing w:val="-15"/>
                <w:w w:val="105"/>
                <w:sz w:val="22"/>
              </w:rPr>
              <w:t> </w:t>
            </w:r>
            <w:r>
              <w:rPr>
                <w:color w:val="0F0F0F"/>
                <w:w w:val="105"/>
                <w:sz w:val="22"/>
              </w:rPr>
              <w:t>Learn</w:t>
            </w:r>
            <w:r>
              <w:rPr>
                <w:color w:val="0F0F0F"/>
                <w:spacing w:val="-14"/>
                <w:w w:val="105"/>
                <w:sz w:val="22"/>
              </w:rPr>
              <w:t> </w:t>
            </w:r>
            <w:r>
              <w:rPr>
                <w:color w:val="0F0F0F"/>
                <w:w w:val="105"/>
                <w:sz w:val="22"/>
              </w:rPr>
              <w:t>more in the results screen</w:t>
            </w:r>
          </w:p>
        </w:tc>
        <w:tc>
          <w:tcPr>
            <w:tcW w:w="1817" w:type="dxa"/>
            <w:tcBorders>
              <w:left w:val="nil"/>
              <w:right w:val="nil"/>
            </w:tcBorders>
          </w:tcPr>
          <w:p>
            <w:pPr>
              <w:pStyle w:val="TableParagraph"/>
              <w:spacing w:before="99"/>
              <w:ind w:left="121" w:hanging="6"/>
              <w:jc w:val="center"/>
              <w:rPr>
                <w:sz w:val="22"/>
              </w:rPr>
            </w:pPr>
            <w:r>
              <w:rPr>
                <w:color w:val="0F0F0F"/>
                <w:w w:val="105"/>
                <w:sz w:val="22"/>
              </w:rPr>
              <w:t>Clicks </w:t>
            </w:r>
            <w:r>
              <w:rPr>
                <w:w w:val="105"/>
                <w:sz w:val="22"/>
              </w:rPr>
              <w:t>the </w:t>
            </w:r>
            <w:r>
              <w:rPr>
                <w:color w:val="0F0F0F"/>
                <w:w w:val="105"/>
                <w:sz w:val="22"/>
              </w:rPr>
              <w:t>Learn more</w:t>
            </w:r>
            <w:r>
              <w:rPr>
                <w:color w:val="0F0F0F"/>
                <w:spacing w:val="-15"/>
                <w:w w:val="105"/>
                <w:sz w:val="22"/>
              </w:rPr>
              <w:t> </w:t>
            </w:r>
            <w:r>
              <w:rPr>
                <w:color w:val="0F0F0F"/>
                <w:w w:val="105"/>
                <w:sz w:val="22"/>
              </w:rPr>
              <w:t>button</w:t>
            </w:r>
            <w:r>
              <w:rPr>
                <w:color w:val="0F0F0F"/>
                <w:spacing w:val="-14"/>
                <w:w w:val="105"/>
                <w:sz w:val="22"/>
              </w:rPr>
              <w:t> </w:t>
            </w:r>
            <w:r>
              <w:rPr>
                <w:color w:val="0F0F0F"/>
                <w:w w:val="105"/>
                <w:sz w:val="22"/>
              </w:rPr>
              <w:t>in</w:t>
            </w:r>
            <w:r>
              <w:rPr>
                <w:color w:val="0F0F0F"/>
                <w:spacing w:val="-15"/>
                <w:w w:val="105"/>
                <w:sz w:val="22"/>
              </w:rPr>
              <w:t> </w:t>
            </w:r>
            <w:r>
              <w:rPr>
                <w:color w:val="0F0F0F"/>
                <w:w w:val="105"/>
                <w:sz w:val="22"/>
              </w:rPr>
              <w:t>the results screen</w:t>
            </w:r>
          </w:p>
        </w:tc>
        <w:tc>
          <w:tcPr>
            <w:tcW w:w="2098" w:type="dxa"/>
            <w:tcBorders>
              <w:left w:val="nil"/>
              <w:right w:val="nil"/>
            </w:tcBorders>
          </w:tcPr>
          <w:p>
            <w:pPr>
              <w:pStyle w:val="TableParagraph"/>
              <w:spacing w:line="227" w:lineRule="exact"/>
              <w:ind w:left="123"/>
              <w:jc w:val="center"/>
              <w:rPr>
                <w:sz w:val="22"/>
              </w:rPr>
            </w:pPr>
            <w:r>
              <w:rPr>
                <w:color w:val="0F0F0F"/>
                <w:w w:val="105"/>
                <w:sz w:val="22"/>
              </w:rPr>
              <w:t>Web</w:t>
            </w:r>
            <w:r>
              <w:rPr>
                <w:color w:val="0F0F0F"/>
                <w:spacing w:val="-2"/>
                <w:w w:val="105"/>
                <w:sz w:val="22"/>
              </w:rPr>
              <w:t> </w:t>
            </w:r>
            <w:r>
              <w:rPr>
                <w:color w:val="0F0F0F"/>
                <w:w w:val="105"/>
                <w:sz w:val="22"/>
              </w:rPr>
              <w:t>browser</w:t>
            </w:r>
            <w:r>
              <w:rPr>
                <w:color w:val="0F0F0F"/>
                <w:spacing w:val="-2"/>
                <w:w w:val="105"/>
                <w:sz w:val="22"/>
              </w:rPr>
              <w:t> </w:t>
            </w:r>
            <w:r>
              <w:rPr>
                <w:color w:val="0F0F0F"/>
                <w:spacing w:val="-5"/>
                <w:w w:val="105"/>
                <w:sz w:val="22"/>
              </w:rPr>
              <w:t>is</w:t>
            </w:r>
          </w:p>
          <w:p>
            <w:pPr>
              <w:pStyle w:val="TableParagraph"/>
              <w:spacing w:before="1"/>
              <w:ind w:left="124"/>
              <w:jc w:val="center"/>
              <w:rPr>
                <w:sz w:val="22"/>
              </w:rPr>
            </w:pPr>
            <w:r>
              <w:rPr>
                <w:color w:val="0F0F0F"/>
                <w:w w:val="105"/>
                <w:sz w:val="22"/>
              </w:rPr>
              <w:t>opened</w:t>
            </w:r>
            <w:r>
              <w:rPr>
                <w:color w:val="0F0F0F"/>
                <w:spacing w:val="-12"/>
                <w:w w:val="105"/>
                <w:sz w:val="22"/>
              </w:rPr>
              <w:t> </w:t>
            </w:r>
            <w:r>
              <w:rPr>
                <w:color w:val="0F0F0F"/>
                <w:w w:val="105"/>
                <w:sz w:val="22"/>
              </w:rPr>
              <w:t>redirecting</w:t>
            </w:r>
            <w:r>
              <w:rPr>
                <w:color w:val="0F0F0F"/>
                <w:spacing w:val="-13"/>
                <w:w w:val="105"/>
                <w:sz w:val="22"/>
              </w:rPr>
              <w:t> </w:t>
            </w:r>
            <w:r>
              <w:rPr>
                <w:color w:val="0F0F0F"/>
                <w:w w:val="105"/>
                <w:sz w:val="22"/>
              </w:rPr>
              <w:t>to the result source or </w:t>
            </w:r>
            <w:r>
              <w:rPr>
                <w:color w:val="0F0F0F"/>
                <w:spacing w:val="-2"/>
                <w:w w:val="105"/>
                <w:sz w:val="22"/>
              </w:rPr>
              <w:t>information</w:t>
            </w:r>
          </w:p>
        </w:tc>
        <w:tc>
          <w:tcPr>
            <w:tcW w:w="2350" w:type="dxa"/>
            <w:tcBorders>
              <w:left w:val="nil"/>
              <w:right w:val="nil"/>
            </w:tcBorders>
          </w:tcPr>
          <w:p>
            <w:pPr>
              <w:pStyle w:val="TableParagraph"/>
              <w:spacing w:before="99"/>
              <w:ind w:left="167" w:right="31" w:hanging="16"/>
              <w:jc w:val="both"/>
              <w:rPr>
                <w:sz w:val="22"/>
              </w:rPr>
            </w:pPr>
            <w:r>
              <w:rPr>
                <w:color w:val="0F0F0F"/>
                <w:w w:val="105"/>
                <w:sz w:val="22"/>
              </w:rPr>
              <w:t>Web</w:t>
            </w:r>
            <w:r>
              <w:rPr>
                <w:color w:val="0F0F0F"/>
                <w:spacing w:val="-15"/>
                <w:w w:val="105"/>
                <w:sz w:val="22"/>
              </w:rPr>
              <w:t> </w:t>
            </w:r>
            <w:r>
              <w:rPr>
                <w:color w:val="0F0F0F"/>
                <w:w w:val="105"/>
                <w:sz w:val="22"/>
              </w:rPr>
              <w:t>browser</w:t>
            </w:r>
            <w:r>
              <w:rPr>
                <w:color w:val="0F0F0F"/>
                <w:spacing w:val="-14"/>
                <w:w w:val="105"/>
                <w:sz w:val="22"/>
              </w:rPr>
              <w:t> </w:t>
            </w:r>
            <w:r>
              <w:rPr>
                <w:color w:val="0F0F0F"/>
                <w:w w:val="105"/>
                <w:sz w:val="22"/>
              </w:rPr>
              <w:t>is</w:t>
            </w:r>
            <w:r>
              <w:rPr>
                <w:color w:val="0F0F0F"/>
                <w:spacing w:val="-15"/>
                <w:w w:val="105"/>
                <w:sz w:val="22"/>
              </w:rPr>
              <w:t> </w:t>
            </w:r>
            <w:r>
              <w:rPr>
                <w:color w:val="0F0F0F"/>
                <w:w w:val="105"/>
                <w:sz w:val="22"/>
              </w:rPr>
              <w:t>opened redirecting</w:t>
            </w:r>
            <w:r>
              <w:rPr>
                <w:color w:val="0F0F0F"/>
                <w:spacing w:val="-9"/>
                <w:w w:val="105"/>
                <w:sz w:val="22"/>
              </w:rPr>
              <w:t> </w:t>
            </w:r>
            <w:r>
              <w:rPr>
                <w:color w:val="0F0F0F"/>
                <w:w w:val="105"/>
                <w:sz w:val="22"/>
              </w:rPr>
              <w:t>to</w:t>
            </w:r>
            <w:r>
              <w:rPr>
                <w:color w:val="0F0F0F"/>
                <w:spacing w:val="-14"/>
                <w:w w:val="105"/>
                <w:sz w:val="22"/>
              </w:rPr>
              <w:t> </w:t>
            </w:r>
            <w:r>
              <w:rPr>
                <w:color w:val="0F0F0F"/>
                <w:w w:val="105"/>
                <w:sz w:val="22"/>
              </w:rPr>
              <w:t>the</w:t>
            </w:r>
            <w:r>
              <w:rPr>
                <w:color w:val="0F0F0F"/>
                <w:spacing w:val="-15"/>
                <w:w w:val="105"/>
                <w:sz w:val="22"/>
              </w:rPr>
              <w:t> </w:t>
            </w:r>
            <w:r>
              <w:rPr>
                <w:color w:val="0F0F0F"/>
                <w:w w:val="105"/>
                <w:sz w:val="22"/>
              </w:rPr>
              <w:t>result source or information</w:t>
            </w:r>
          </w:p>
        </w:tc>
        <w:tc>
          <w:tcPr>
            <w:tcW w:w="927" w:type="dxa"/>
            <w:tcBorders>
              <w:left w:val="nil"/>
            </w:tcBorders>
          </w:tcPr>
          <w:p>
            <w:pPr>
              <w:pStyle w:val="TableParagraph"/>
              <w:spacing w:before="100"/>
              <w:rPr>
                <w:sz w:val="22"/>
              </w:rPr>
            </w:pPr>
          </w:p>
          <w:p>
            <w:pPr>
              <w:pStyle w:val="TableParagraph"/>
              <w:ind w:right="186"/>
              <w:jc w:val="right"/>
              <w:rPr>
                <w:sz w:val="22"/>
              </w:rPr>
            </w:pPr>
            <w:r>
              <w:rPr>
                <w:color w:val="0F0F0F"/>
                <w:spacing w:val="-4"/>
                <w:w w:val="105"/>
                <w:sz w:val="22"/>
              </w:rPr>
              <w:t>Pass</w:t>
            </w:r>
          </w:p>
        </w:tc>
      </w:tr>
      <w:tr>
        <w:trPr>
          <w:trHeight w:val="1262" w:hRule="atLeast"/>
        </w:trPr>
        <w:tc>
          <w:tcPr>
            <w:tcW w:w="1272" w:type="dxa"/>
            <w:tcBorders>
              <w:left w:val="nil"/>
              <w:right w:val="nil"/>
            </w:tcBorders>
          </w:tcPr>
          <w:p>
            <w:pPr>
              <w:pStyle w:val="TableParagraph"/>
              <w:spacing w:before="229"/>
              <w:rPr>
                <w:sz w:val="22"/>
              </w:rPr>
            </w:pPr>
          </w:p>
          <w:p>
            <w:pPr>
              <w:pStyle w:val="TableParagraph"/>
              <w:ind w:right="466"/>
              <w:jc w:val="right"/>
              <w:rPr>
                <w:sz w:val="22"/>
              </w:rPr>
            </w:pPr>
            <w:r>
              <w:rPr>
                <w:color w:val="0F0F0F"/>
                <w:spacing w:val="-5"/>
                <w:sz w:val="22"/>
              </w:rPr>
              <w:t>13</w:t>
            </w:r>
          </w:p>
        </w:tc>
        <w:tc>
          <w:tcPr>
            <w:tcW w:w="2400" w:type="dxa"/>
            <w:tcBorders>
              <w:left w:val="nil"/>
              <w:right w:val="nil"/>
            </w:tcBorders>
          </w:tcPr>
          <w:p>
            <w:pPr>
              <w:pStyle w:val="TableParagraph"/>
              <w:spacing w:before="227"/>
              <w:ind w:left="101" w:right="9"/>
              <w:jc w:val="center"/>
              <w:rPr>
                <w:sz w:val="22"/>
              </w:rPr>
            </w:pPr>
            <w:r>
              <w:rPr>
                <w:color w:val="0F0F0F"/>
                <w:w w:val="105"/>
                <w:sz w:val="22"/>
              </w:rPr>
              <w:t>User</w:t>
            </w:r>
            <w:r>
              <w:rPr>
                <w:color w:val="0F0F0F"/>
                <w:spacing w:val="-15"/>
                <w:w w:val="105"/>
                <w:sz w:val="22"/>
              </w:rPr>
              <w:t> </w:t>
            </w:r>
            <w:r>
              <w:rPr>
                <w:color w:val="0F0F0F"/>
                <w:w w:val="105"/>
                <w:sz w:val="22"/>
              </w:rPr>
              <w:t>selects</w:t>
            </w:r>
            <w:r>
              <w:rPr>
                <w:color w:val="0F0F0F"/>
                <w:spacing w:val="-14"/>
                <w:w w:val="105"/>
                <w:sz w:val="22"/>
              </w:rPr>
              <w:t> </w:t>
            </w:r>
            <w:r>
              <w:rPr>
                <w:color w:val="0F0F0F"/>
                <w:w w:val="105"/>
                <w:sz w:val="22"/>
              </w:rPr>
              <w:t>a</w:t>
            </w:r>
            <w:r>
              <w:rPr>
                <w:color w:val="0F0F0F"/>
                <w:spacing w:val="-15"/>
                <w:w w:val="105"/>
                <w:sz w:val="22"/>
              </w:rPr>
              <w:t> </w:t>
            </w:r>
            <w:r>
              <w:rPr>
                <w:color w:val="0F0F0F"/>
                <w:w w:val="105"/>
                <w:sz w:val="22"/>
              </w:rPr>
              <w:t>historical result from History </w:t>
            </w:r>
            <w:r>
              <w:rPr>
                <w:color w:val="0F0F0F"/>
                <w:spacing w:val="-2"/>
                <w:w w:val="105"/>
                <w:sz w:val="22"/>
              </w:rPr>
              <w:t>screen</w:t>
            </w:r>
          </w:p>
        </w:tc>
        <w:tc>
          <w:tcPr>
            <w:tcW w:w="1817" w:type="dxa"/>
            <w:tcBorders>
              <w:left w:val="nil"/>
              <w:right w:val="nil"/>
            </w:tcBorders>
          </w:tcPr>
          <w:p>
            <w:pPr>
              <w:pStyle w:val="TableParagraph"/>
              <w:spacing w:before="227"/>
              <w:ind w:left="123" w:right="20"/>
              <w:jc w:val="center"/>
              <w:rPr>
                <w:sz w:val="22"/>
              </w:rPr>
            </w:pPr>
            <w:r>
              <w:rPr>
                <w:color w:val="0F0F0F"/>
                <w:spacing w:val="-2"/>
                <w:w w:val="105"/>
                <w:sz w:val="22"/>
              </w:rPr>
              <w:t>Clicks</w:t>
            </w:r>
            <w:r>
              <w:rPr>
                <w:color w:val="0F0F0F"/>
                <w:spacing w:val="-13"/>
                <w:w w:val="105"/>
                <w:sz w:val="22"/>
              </w:rPr>
              <w:t> </w:t>
            </w:r>
            <w:r>
              <w:rPr>
                <w:color w:val="0F0F0F"/>
                <w:spacing w:val="-2"/>
                <w:w w:val="105"/>
                <w:sz w:val="22"/>
              </w:rPr>
              <w:t>a</w:t>
            </w:r>
            <w:r>
              <w:rPr>
                <w:color w:val="0F0F0F"/>
                <w:spacing w:val="-12"/>
                <w:w w:val="105"/>
                <w:sz w:val="22"/>
              </w:rPr>
              <w:t> </w:t>
            </w:r>
            <w:r>
              <w:rPr>
                <w:color w:val="0F0F0F"/>
                <w:spacing w:val="-2"/>
                <w:w w:val="105"/>
                <w:sz w:val="22"/>
              </w:rPr>
              <w:t>historical </w:t>
            </w:r>
            <w:r>
              <w:rPr>
                <w:color w:val="0F0F0F"/>
                <w:w w:val="105"/>
                <w:sz w:val="22"/>
              </w:rPr>
              <w:t>result from History screen</w:t>
            </w:r>
          </w:p>
        </w:tc>
        <w:tc>
          <w:tcPr>
            <w:tcW w:w="2098" w:type="dxa"/>
            <w:tcBorders>
              <w:left w:val="nil"/>
              <w:right w:val="nil"/>
            </w:tcBorders>
          </w:tcPr>
          <w:p>
            <w:pPr>
              <w:pStyle w:val="TableParagraph"/>
              <w:spacing w:line="226" w:lineRule="exact"/>
              <w:ind w:left="123"/>
              <w:jc w:val="center"/>
              <w:rPr>
                <w:sz w:val="22"/>
              </w:rPr>
            </w:pPr>
            <w:r>
              <w:rPr>
                <w:color w:val="0F0F0F"/>
                <w:w w:val="105"/>
                <w:sz w:val="22"/>
              </w:rPr>
              <w:t>User</w:t>
            </w:r>
            <w:r>
              <w:rPr>
                <w:color w:val="0F0F0F"/>
                <w:spacing w:val="-2"/>
                <w:w w:val="105"/>
                <w:sz w:val="22"/>
              </w:rPr>
              <w:t> </w:t>
            </w:r>
            <w:r>
              <w:rPr>
                <w:color w:val="0F0F0F"/>
                <w:w w:val="105"/>
                <w:sz w:val="22"/>
              </w:rPr>
              <w:t>redirected</w:t>
            </w:r>
            <w:r>
              <w:rPr>
                <w:color w:val="0F0F0F"/>
                <w:spacing w:val="3"/>
                <w:w w:val="105"/>
                <w:sz w:val="22"/>
              </w:rPr>
              <w:t> </w:t>
            </w:r>
            <w:r>
              <w:rPr>
                <w:color w:val="0F0F0F"/>
                <w:spacing w:val="-5"/>
                <w:w w:val="105"/>
                <w:sz w:val="22"/>
              </w:rPr>
              <w:t>to</w:t>
            </w:r>
          </w:p>
          <w:p>
            <w:pPr>
              <w:pStyle w:val="TableParagraph"/>
              <w:spacing w:before="1"/>
              <w:ind w:left="265" w:right="146" w:hanging="2"/>
              <w:jc w:val="center"/>
              <w:rPr>
                <w:sz w:val="22"/>
              </w:rPr>
            </w:pPr>
            <w:r>
              <w:rPr>
                <w:color w:val="0F0F0F"/>
                <w:w w:val="105"/>
                <w:sz w:val="22"/>
              </w:rPr>
              <w:t>specific result displaying</w:t>
            </w:r>
            <w:r>
              <w:rPr>
                <w:color w:val="0F0F0F"/>
                <w:spacing w:val="-13"/>
                <w:w w:val="105"/>
                <w:sz w:val="22"/>
              </w:rPr>
              <w:t> </w:t>
            </w:r>
            <w:r>
              <w:rPr>
                <w:color w:val="0F0F0F"/>
                <w:w w:val="105"/>
                <w:sz w:val="22"/>
              </w:rPr>
              <w:t>disease name, date and </w:t>
            </w:r>
            <w:r>
              <w:rPr>
                <w:color w:val="0F0F0F"/>
                <w:spacing w:val="-2"/>
                <w:w w:val="105"/>
                <w:sz w:val="22"/>
              </w:rPr>
              <w:t>description</w:t>
            </w:r>
          </w:p>
        </w:tc>
        <w:tc>
          <w:tcPr>
            <w:tcW w:w="2350" w:type="dxa"/>
            <w:tcBorders>
              <w:left w:val="nil"/>
              <w:right w:val="nil"/>
            </w:tcBorders>
          </w:tcPr>
          <w:p>
            <w:pPr>
              <w:pStyle w:val="TableParagraph"/>
              <w:spacing w:line="226" w:lineRule="exact"/>
              <w:ind w:left="165" w:right="34"/>
              <w:jc w:val="center"/>
              <w:rPr>
                <w:sz w:val="22"/>
              </w:rPr>
            </w:pPr>
            <w:r>
              <w:rPr>
                <w:color w:val="0F0F0F"/>
                <w:w w:val="105"/>
                <w:sz w:val="22"/>
              </w:rPr>
              <w:t>User</w:t>
            </w:r>
            <w:r>
              <w:rPr>
                <w:color w:val="0F0F0F"/>
                <w:spacing w:val="-12"/>
                <w:w w:val="105"/>
                <w:sz w:val="22"/>
              </w:rPr>
              <w:t> </w:t>
            </w:r>
            <w:r>
              <w:rPr>
                <w:color w:val="0F0F0F"/>
                <w:w w:val="105"/>
                <w:sz w:val="22"/>
              </w:rPr>
              <w:t>redirected</w:t>
            </w:r>
            <w:r>
              <w:rPr>
                <w:color w:val="0F0F0F"/>
                <w:spacing w:val="8"/>
                <w:w w:val="105"/>
                <w:sz w:val="22"/>
              </w:rPr>
              <w:t> </w:t>
            </w:r>
            <w:r>
              <w:rPr>
                <w:color w:val="0F0F0F"/>
                <w:spacing w:val="-5"/>
                <w:w w:val="105"/>
                <w:sz w:val="22"/>
              </w:rPr>
              <w:t>to</w:t>
            </w:r>
          </w:p>
          <w:p>
            <w:pPr>
              <w:pStyle w:val="TableParagraph"/>
              <w:spacing w:before="1"/>
              <w:ind w:left="154" w:right="34"/>
              <w:jc w:val="center"/>
              <w:rPr>
                <w:sz w:val="22"/>
              </w:rPr>
            </w:pPr>
            <w:r>
              <w:rPr>
                <w:color w:val="0F0F0F"/>
                <w:w w:val="105"/>
                <w:sz w:val="22"/>
              </w:rPr>
              <w:t>specific result </w:t>
            </w:r>
            <w:r>
              <w:rPr>
                <w:color w:val="0F0F0F"/>
                <w:spacing w:val="-2"/>
                <w:w w:val="105"/>
                <w:sz w:val="22"/>
              </w:rPr>
              <w:t>displaying</w:t>
            </w:r>
            <w:r>
              <w:rPr>
                <w:color w:val="0F0F0F"/>
                <w:spacing w:val="-11"/>
                <w:w w:val="105"/>
                <w:sz w:val="22"/>
              </w:rPr>
              <w:t> </w:t>
            </w:r>
            <w:r>
              <w:rPr>
                <w:color w:val="0F0F0F"/>
                <w:spacing w:val="-2"/>
                <w:w w:val="105"/>
                <w:sz w:val="22"/>
              </w:rPr>
              <w:t>disease </w:t>
            </w:r>
            <w:r>
              <w:rPr>
                <w:color w:val="0F0F0F"/>
                <w:w w:val="105"/>
                <w:sz w:val="22"/>
              </w:rPr>
              <w:t>name, date and </w:t>
            </w:r>
            <w:r>
              <w:rPr>
                <w:color w:val="0F0F0F"/>
                <w:spacing w:val="-2"/>
                <w:w w:val="105"/>
                <w:sz w:val="22"/>
              </w:rPr>
              <w:t>description</w:t>
            </w:r>
          </w:p>
        </w:tc>
        <w:tc>
          <w:tcPr>
            <w:tcW w:w="927" w:type="dxa"/>
            <w:tcBorders>
              <w:left w:val="nil"/>
            </w:tcBorders>
          </w:tcPr>
          <w:p>
            <w:pPr>
              <w:pStyle w:val="TableParagraph"/>
              <w:spacing w:before="229"/>
              <w:rPr>
                <w:sz w:val="22"/>
              </w:rPr>
            </w:pPr>
          </w:p>
          <w:p>
            <w:pPr>
              <w:pStyle w:val="TableParagraph"/>
              <w:ind w:right="186"/>
              <w:jc w:val="right"/>
              <w:rPr>
                <w:sz w:val="22"/>
              </w:rPr>
            </w:pPr>
            <w:r>
              <w:rPr>
                <w:color w:val="0F0F0F"/>
                <w:spacing w:val="-4"/>
                <w:w w:val="105"/>
                <w:sz w:val="22"/>
              </w:rPr>
              <w:t>Pass</w:t>
            </w:r>
          </w:p>
        </w:tc>
      </w:tr>
      <w:tr>
        <w:trPr>
          <w:trHeight w:val="827" w:hRule="atLeast"/>
        </w:trPr>
        <w:tc>
          <w:tcPr>
            <w:tcW w:w="1272" w:type="dxa"/>
            <w:tcBorders>
              <w:left w:val="nil"/>
              <w:right w:val="nil"/>
            </w:tcBorders>
          </w:tcPr>
          <w:p>
            <w:pPr>
              <w:pStyle w:val="TableParagraph"/>
              <w:spacing w:before="9"/>
              <w:rPr>
                <w:sz w:val="22"/>
              </w:rPr>
            </w:pPr>
          </w:p>
          <w:p>
            <w:pPr>
              <w:pStyle w:val="TableParagraph"/>
              <w:ind w:right="464"/>
              <w:jc w:val="right"/>
              <w:rPr>
                <w:sz w:val="22"/>
              </w:rPr>
            </w:pPr>
            <w:r>
              <w:rPr>
                <w:color w:val="0F0F0F"/>
                <w:spacing w:val="-5"/>
                <w:w w:val="105"/>
                <w:sz w:val="22"/>
              </w:rPr>
              <w:t>14</w:t>
            </w:r>
          </w:p>
        </w:tc>
        <w:tc>
          <w:tcPr>
            <w:tcW w:w="2400" w:type="dxa"/>
            <w:tcBorders>
              <w:left w:val="nil"/>
              <w:right w:val="nil"/>
            </w:tcBorders>
          </w:tcPr>
          <w:p>
            <w:pPr>
              <w:pStyle w:val="TableParagraph"/>
              <w:spacing w:before="132"/>
              <w:ind w:left="469" w:right="49" w:hanging="262"/>
              <w:rPr>
                <w:sz w:val="22"/>
              </w:rPr>
            </w:pPr>
            <w:r>
              <w:rPr>
                <w:color w:val="0F0F0F"/>
                <w:sz w:val="22"/>
              </w:rPr>
              <w:t>Pressing Delete </w:t>
            </w:r>
            <w:r>
              <w:rPr>
                <w:color w:val="0F0F0F"/>
                <w:sz w:val="22"/>
              </w:rPr>
              <w:t>button in History screen</w:t>
            </w:r>
          </w:p>
        </w:tc>
        <w:tc>
          <w:tcPr>
            <w:tcW w:w="1817" w:type="dxa"/>
            <w:tcBorders>
              <w:left w:val="nil"/>
              <w:right w:val="nil"/>
            </w:tcBorders>
          </w:tcPr>
          <w:p>
            <w:pPr>
              <w:pStyle w:val="TableParagraph"/>
              <w:spacing w:before="7"/>
              <w:ind w:left="182" w:right="67" w:firstLine="3"/>
              <w:jc w:val="center"/>
              <w:rPr>
                <w:sz w:val="22"/>
              </w:rPr>
            </w:pPr>
            <w:r>
              <w:rPr>
                <w:color w:val="0F0F0F"/>
                <w:w w:val="105"/>
                <w:sz w:val="22"/>
              </w:rPr>
              <w:t>Clicking Delete button</w:t>
            </w:r>
            <w:r>
              <w:rPr>
                <w:color w:val="0F0F0F"/>
                <w:spacing w:val="-15"/>
                <w:w w:val="105"/>
                <w:sz w:val="22"/>
              </w:rPr>
              <w:t> </w:t>
            </w:r>
            <w:r>
              <w:rPr>
                <w:color w:val="0F0F0F"/>
                <w:w w:val="105"/>
                <w:sz w:val="22"/>
              </w:rPr>
              <w:t>in</w:t>
            </w:r>
            <w:r>
              <w:rPr>
                <w:color w:val="0F0F0F"/>
                <w:spacing w:val="-14"/>
                <w:w w:val="105"/>
                <w:sz w:val="22"/>
              </w:rPr>
              <w:t> </w:t>
            </w:r>
            <w:r>
              <w:rPr>
                <w:color w:val="0F0F0F"/>
                <w:w w:val="105"/>
                <w:sz w:val="22"/>
              </w:rPr>
              <w:t>History </w:t>
            </w:r>
            <w:r>
              <w:rPr>
                <w:color w:val="0F0F0F"/>
                <w:spacing w:val="-2"/>
                <w:w w:val="105"/>
                <w:sz w:val="22"/>
              </w:rPr>
              <w:t>screen</w:t>
            </w:r>
          </w:p>
        </w:tc>
        <w:tc>
          <w:tcPr>
            <w:tcW w:w="2098" w:type="dxa"/>
            <w:tcBorders>
              <w:left w:val="nil"/>
              <w:right w:val="nil"/>
            </w:tcBorders>
          </w:tcPr>
          <w:p>
            <w:pPr>
              <w:pStyle w:val="TableParagraph"/>
              <w:spacing w:before="132"/>
              <w:ind w:left="679" w:right="34" w:hanging="534"/>
              <w:rPr>
                <w:sz w:val="22"/>
              </w:rPr>
            </w:pPr>
            <w:r>
              <w:rPr>
                <w:color w:val="0F0F0F"/>
                <w:sz w:val="22"/>
              </w:rPr>
              <w:t>The historical record is deleted</w:t>
            </w:r>
          </w:p>
        </w:tc>
        <w:tc>
          <w:tcPr>
            <w:tcW w:w="2350" w:type="dxa"/>
            <w:tcBorders>
              <w:left w:val="nil"/>
              <w:right w:val="nil"/>
            </w:tcBorders>
          </w:tcPr>
          <w:p>
            <w:pPr>
              <w:pStyle w:val="TableParagraph"/>
              <w:spacing w:before="132"/>
              <w:ind w:left="907" w:hanging="735"/>
              <w:rPr>
                <w:sz w:val="22"/>
              </w:rPr>
            </w:pPr>
            <w:r>
              <w:rPr>
                <w:color w:val="0F0F0F"/>
                <w:w w:val="105"/>
                <w:sz w:val="22"/>
              </w:rPr>
              <w:t>The</w:t>
            </w:r>
            <w:r>
              <w:rPr>
                <w:color w:val="0F0F0F"/>
                <w:spacing w:val="-15"/>
                <w:w w:val="105"/>
                <w:sz w:val="22"/>
              </w:rPr>
              <w:t> </w:t>
            </w:r>
            <w:r>
              <w:rPr>
                <w:color w:val="0F0F0F"/>
                <w:w w:val="105"/>
                <w:sz w:val="22"/>
              </w:rPr>
              <w:t>historical</w:t>
            </w:r>
            <w:r>
              <w:rPr>
                <w:color w:val="0F0F0F"/>
                <w:spacing w:val="-4"/>
                <w:w w:val="105"/>
                <w:sz w:val="22"/>
              </w:rPr>
              <w:t> </w:t>
            </w:r>
            <w:r>
              <w:rPr>
                <w:color w:val="0F0F0F"/>
                <w:w w:val="105"/>
                <w:sz w:val="22"/>
              </w:rPr>
              <w:t>record</w:t>
            </w:r>
            <w:r>
              <w:rPr>
                <w:color w:val="0F0F0F"/>
                <w:spacing w:val="-9"/>
                <w:w w:val="105"/>
                <w:sz w:val="22"/>
              </w:rPr>
              <w:t> </w:t>
            </w:r>
            <w:r>
              <w:rPr>
                <w:color w:val="0F0F0F"/>
                <w:w w:val="105"/>
                <w:sz w:val="22"/>
              </w:rPr>
              <w:t>is </w:t>
            </w:r>
            <w:r>
              <w:rPr>
                <w:color w:val="0F0F0F"/>
                <w:spacing w:val="-2"/>
                <w:w w:val="105"/>
                <w:sz w:val="22"/>
              </w:rPr>
              <w:t>deleted</w:t>
            </w:r>
          </w:p>
        </w:tc>
        <w:tc>
          <w:tcPr>
            <w:tcW w:w="927" w:type="dxa"/>
            <w:tcBorders>
              <w:left w:val="nil"/>
            </w:tcBorders>
          </w:tcPr>
          <w:p>
            <w:pPr>
              <w:pStyle w:val="TableParagraph"/>
              <w:spacing w:before="9"/>
              <w:rPr>
                <w:sz w:val="22"/>
              </w:rPr>
            </w:pPr>
          </w:p>
          <w:p>
            <w:pPr>
              <w:pStyle w:val="TableParagraph"/>
              <w:ind w:right="186"/>
              <w:jc w:val="right"/>
              <w:rPr>
                <w:sz w:val="22"/>
              </w:rPr>
            </w:pPr>
            <w:r>
              <w:rPr>
                <w:color w:val="0F0F0F"/>
                <w:spacing w:val="-4"/>
                <w:w w:val="105"/>
                <w:sz w:val="22"/>
              </w:rPr>
              <w:t>Pass</w:t>
            </w:r>
          </w:p>
        </w:tc>
      </w:tr>
      <w:tr>
        <w:trPr>
          <w:trHeight w:val="969" w:hRule="atLeast"/>
        </w:trPr>
        <w:tc>
          <w:tcPr>
            <w:tcW w:w="1272" w:type="dxa"/>
            <w:tcBorders>
              <w:left w:val="nil"/>
              <w:right w:val="nil"/>
            </w:tcBorders>
          </w:tcPr>
          <w:p>
            <w:pPr>
              <w:pStyle w:val="TableParagraph"/>
              <w:spacing w:before="80"/>
              <w:rPr>
                <w:sz w:val="22"/>
              </w:rPr>
            </w:pPr>
          </w:p>
          <w:p>
            <w:pPr>
              <w:pStyle w:val="TableParagraph"/>
              <w:ind w:right="466"/>
              <w:jc w:val="right"/>
              <w:rPr>
                <w:sz w:val="22"/>
              </w:rPr>
            </w:pPr>
            <w:r>
              <w:rPr>
                <w:color w:val="0F0F0F"/>
                <w:spacing w:val="-5"/>
                <w:sz w:val="22"/>
              </w:rPr>
              <w:t>15</w:t>
            </w:r>
          </w:p>
        </w:tc>
        <w:tc>
          <w:tcPr>
            <w:tcW w:w="2400" w:type="dxa"/>
            <w:tcBorders>
              <w:left w:val="nil"/>
              <w:right w:val="nil"/>
            </w:tcBorders>
          </w:tcPr>
          <w:p>
            <w:pPr>
              <w:pStyle w:val="TableParagraph"/>
              <w:spacing w:before="80"/>
              <w:rPr>
                <w:sz w:val="22"/>
              </w:rPr>
            </w:pPr>
          </w:p>
          <w:p>
            <w:pPr>
              <w:pStyle w:val="TableParagraph"/>
              <w:ind w:left="193"/>
              <w:rPr>
                <w:sz w:val="22"/>
              </w:rPr>
            </w:pPr>
            <w:r>
              <w:rPr>
                <w:color w:val="0F0F0F"/>
                <w:w w:val="105"/>
                <w:sz w:val="22"/>
              </w:rPr>
              <w:t>Selects</w:t>
            </w:r>
            <w:r>
              <w:rPr>
                <w:color w:val="0F0F0F"/>
                <w:spacing w:val="1"/>
                <w:w w:val="105"/>
                <w:sz w:val="22"/>
              </w:rPr>
              <w:t> </w:t>
            </w:r>
            <w:r>
              <w:rPr>
                <w:color w:val="0F0F0F"/>
                <w:w w:val="105"/>
                <w:sz w:val="22"/>
              </w:rPr>
              <w:t>the</w:t>
            </w:r>
            <w:r>
              <w:rPr>
                <w:color w:val="0F0F0F"/>
                <w:spacing w:val="-9"/>
                <w:w w:val="105"/>
                <w:sz w:val="22"/>
              </w:rPr>
              <w:t> </w:t>
            </w:r>
            <w:r>
              <w:rPr>
                <w:color w:val="0F0F0F"/>
                <w:w w:val="105"/>
                <w:sz w:val="22"/>
              </w:rPr>
              <w:t>Map</w:t>
            </w:r>
            <w:r>
              <w:rPr>
                <w:color w:val="0F0F0F"/>
                <w:spacing w:val="-3"/>
                <w:w w:val="105"/>
                <w:sz w:val="22"/>
              </w:rPr>
              <w:t> </w:t>
            </w:r>
            <w:r>
              <w:rPr>
                <w:color w:val="0F0F0F"/>
                <w:spacing w:val="-2"/>
                <w:w w:val="105"/>
                <w:sz w:val="22"/>
              </w:rPr>
              <w:t>option</w:t>
            </w:r>
          </w:p>
        </w:tc>
        <w:tc>
          <w:tcPr>
            <w:tcW w:w="1817" w:type="dxa"/>
            <w:tcBorders>
              <w:left w:val="nil"/>
              <w:right w:val="nil"/>
            </w:tcBorders>
          </w:tcPr>
          <w:p>
            <w:pPr>
              <w:pStyle w:val="TableParagraph"/>
              <w:spacing w:before="208"/>
              <w:ind w:left="673" w:right="85" w:hanging="400"/>
              <w:rPr>
                <w:sz w:val="22"/>
              </w:rPr>
            </w:pPr>
            <w:r>
              <w:rPr>
                <w:color w:val="0F0F0F"/>
                <w:sz w:val="22"/>
              </w:rPr>
              <w:t>Clicks the Map </w:t>
            </w:r>
            <w:r>
              <w:rPr>
                <w:color w:val="0F0F0F"/>
                <w:spacing w:val="-2"/>
                <w:sz w:val="22"/>
              </w:rPr>
              <w:t>option</w:t>
            </w:r>
          </w:p>
        </w:tc>
        <w:tc>
          <w:tcPr>
            <w:tcW w:w="2098" w:type="dxa"/>
            <w:tcBorders>
              <w:left w:val="nil"/>
              <w:right w:val="nil"/>
            </w:tcBorders>
          </w:tcPr>
          <w:p>
            <w:pPr>
              <w:pStyle w:val="TableParagraph"/>
              <w:spacing w:before="83"/>
              <w:ind w:left="217" w:right="107" w:firstLine="9"/>
              <w:jc w:val="center"/>
              <w:rPr>
                <w:sz w:val="22"/>
              </w:rPr>
            </w:pPr>
            <w:r>
              <w:rPr>
                <w:color w:val="0F0F0F"/>
                <w:w w:val="105"/>
                <w:sz w:val="22"/>
              </w:rPr>
              <w:t>The Mapbox API </w:t>
            </w:r>
            <w:r>
              <w:rPr>
                <w:w w:val="105"/>
                <w:sz w:val="22"/>
              </w:rPr>
              <w:t>loads</w:t>
            </w:r>
            <w:r>
              <w:rPr>
                <w:spacing w:val="-15"/>
                <w:w w:val="105"/>
                <w:sz w:val="22"/>
              </w:rPr>
              <w:t> </w:t>
            </w:r>
            <w:r>
              <w:rPr>
                <w:color w:val="0F0F0F"/>
                <w:w w:val="105"/>
                <w:sz w:val="22"/>
              </w:rPr>
              <w:t>the</w:t>
            </w:r>
            <w:r>
              <w:rPr>
                <w:color w:val="0F0F0F"/>
                <w:spacing w:val="-14"/>
                <w:w w:val="105"/>
                <w:sz w:val="22"/>
              </w:rPr>
              <w:t> </w:t>
            </w:r>
            <w:r>
              <w:rPr>
                <w:color w:val="0F0F0F"/>
                <w:w w:val="105"/>
                <w:sz w:val="22"/>
              </w:rPr>
              <w:t>navigable map with pins</w:t>
            </w:r>
          </w:p>
        </w:tc>
        <w:tc>
          <w:tcPr>
            <w:tcW w:w="2350" w:type="dxa"/>
            <w:tcBorders>
              <w:left w:val="nil"/>
              <w:right w:val="nil"/>
            </w:tcBorders>
          </w:tcPr>
          <w:p>
            <w:pPr>
              <w:pStyle w:val="TableParagraph"/>
              <w:spacing w:before="83"/>
              <w:ind w:left="157" w:right="31" w:hanging="2"/>
              <w:jc w:val="center"/>
              <w:rPr>
                <w:sz w:val="22"/>
              </w:rPr>
            </w:pPr>
            <w:r>
              <w:rPr>
                <w:color w:val="0F0F0F"/>
                <w:w w:val="105"/>
                <w:sz w:val="22"/>
              </w:rPr>
              <w:t>The</w:t>
            </w:r>
            <w:r>
              <w:rPr>
                <w:color w:val="0F0F0F"/>
                <w:spacing w:val="-15"/>
                <w:w w:val="105"/>
                <w:sz w:val="22"/>
              </w:rPr>
              <w:t> </w:t>
            </w:r>
            <w:r>
              <w:rPr>
                <w:color w:val="0F0F0F"/>
                <w:w w:val="105"/>
                <w:sz w:val="22"/>
              </w:rPr>
              <w:t>Mapbox</w:t>
            </w:r>
            <w:r>
              <w:rPr>
                <w:color w:val="0F0F0F"/>
                <w:spacing w:val="-9"/>
                <w:w w:val="105"/>
                <w:sz w:val="22"/>
              </w:rPr>
              <w:t> </w:t>
            </w:r>
            <w:r>
              <w:rPr>
                <w:color w:val="0F0F0F"/>
                <w:w w:val="105"/>
                <w:sz w:val="22"/>
              </w:rPr>
              <w:t>API</w:t>
            </w:r>
            <w:r>
              <w:rPr>
                <w:color w:val="0F0F0F"/>
                <w:spacing w:val="-15"/>
                <w:w w:val="105"/>
                <w:sz w:val="22"/>
              </w:rPr>
              <w:t> </w:t>
            </w:r>
            <w:r>
              <w:rPr>
                <w:color w:val="0F0F0F"/>
                <w:w w:val="105"/>
                <w:sz w:val="22"/>
              </w:rPr>
              <w:t>loads the</w:t>
            </w:r>
            <w:r>
              <w:rPr>
                <w:color w:val="0F0F0F"/>
                <w:spacing w:val="-15"/>
                <w:w w:val="105"/>
                <w:sz w:val="22"/>
              </w:rPr>
              <w:t> </w:t>
            </w:r>
            <w:r>
              <w:rPr>
                <w:color w:val="0F0F0F"/>
                <w:w w:val="105"/>
                <w:sz w:val="22"/>
              </w:rPr>
              <w:t>navigable</w:t>
            </w:r>
            <w:r>
              <w:rPr>
                <w:color w:val="0F0F0F"/>
                <w:spacing w:val="-9"/>
                <w:w w:val="105"/>
                <w:sz w:val="22"/>
              </w:rPr>
              <w:t> </w:t>
            </w:r>
            <w:r>
              <w:rPr>
                <w:color w:val="0F0F0F"/>
                <w:w w:val="105"/>
                <w:sz w:val="22"/>
              </w:rPr>
              <w:t>map</w:t>
            </w:r>
            <w:r>
              <w:rPr>
                <w:color w:val="0F0F0F"/>
                <w:spacing w:val="-14"/>
                <w:w w:val="105"/>
                <w:sz w:val="22"/>
              </w:rPr>
              <w:t> </w:t>
            </w:r>
            <w:r>
              <w:rPr>
                <w:color w:val="0F0F0F"/>
                <w:w w:val="105"/>
                <w:sz w:val="22"/>
              </w:rPr>
              <w:t>with </w:t>
            </w:r>
            <w:r>
              <w:rPr>
                <w:color w:val="0F0F0F"/>
                <w:spacing w:val="-4"/>
                <w:w w:val="105"/>
                <w:sz w:val="22"/>
              </w:rPr>
              <w:t>pms</w:t>
            </w:r>
          </w:p>
        </w:tc>
        <w:tc>
          <w:tcPr>
            <w:tcW w:w="927" w:type="dxa"/>
            <w:tcBorders>
              <w:left w:val="nil"/>
            </w:tcBorders>
          </w:tcPr>
          <w:p>
            <w:pPr>
              <w:pStyle w:val="TableParagraph"/>
              <w:spacing w:before="80"/>
              <w:rPr>
                <w:sz w:val="22"/>
              </w:rPr>
            </w:pPr>
          </w:p>
          <w:p>
            <w:pPr>
              <w:pStyle w:val="TableParagraph"/>
              <w:ind w:right="186"/>
              <w:jc w:val="right"/>
              <w:rPr>
                <w:sz w:val="22"/>
              </w:rPr>
            </w:pPr>
            <w:r>
              <w:rPr>
                <w:color w:val="0F0F0F"/>
                <w:spacing w:val="-4"/>
                <w:w w:val="105"/>
                <w:sz w:val="22"/>
              </w:rPr>
              <w:t>Pass</w:t>
            </w:r>
          </w:p>
        </w:tc>
      </w:tr>
      <w:tr>
        <w:trPr>
          <w:trHeight w:val="974" w:hRule="atLeast"/>
        </w:trPr>
        <w:tc>
          <w:tcPr>
            <w:tcW w:w="1272" w:type="dxa"/>
            <w:tcBorders>
              <w:left w:val="nil"/>
              <w:right w:val="nil"/>
            </w:tcBorders>
          </w:tcPr>
          <w:p>
            <w:pPr>
              <w:pStyle w:val="TableParagraph"/>
              <w:spacing w:before="86"/>
              <w:rPr>
                <w:sz w:val="22"/>
              </w:rPr>
            </w:pPr>
          </w:p>
          <w:p>
            <w:pPr>
              <w:pStyle w:val="TableParagraph"/>
              <w:ind w:right="469"/>
              <w:jc w:val="right"/>
              <w:rPr>
                <w:sz w:val="22"/>
              </w:rPr>
            </w:pPr>
            <w:r>
              <w:rPr>
                <w:color w:val="0F0F0F"/>
                <w:spacing w:val="-5"/>
                <w:sz w:val="22"/>
              </w:rPr>
              <w:t>16</w:t>
            </w:r>
          </w:p>
        </w:tc>
        <w:tc>
          <w:tcPr>
            <w:tcW w:w="2400" w:type="dxa"/>
            <w:tcBorders>
              <w:left w:val="nil"/>
              <w:right w:val="nil"/>
            </w:tcBorders>
          </w:tcPr>
          <w:p>
            <w:pPr>
              <w:pStyle w:val="TableParagraph"/>
              <w:spacing w:before="209"/>
              <w:ind w:left="885" w:right="237" w:hanging="548"/>
              <w:rPr>
                <w:sz w:val="22"/>
              </w:rPr>
            </w:pPr>
            <w:r>
              <w:rPr>
                <w:color w:val="0F0F0F"/>
                <w:w w:val="105"/>
                <w:sz w:val="22"/>
              </w:rPr>
              <w:t>Selects</w:t>
            </w:r>
            <w:r>
              <w:rPr>
                <w:color w:val="0F0F0F"/>
                <w:spacing w:val="-15"/>
                <w:w w:val="105"/>
                <w:sz w:val="22"/>
              </w:rPr>
              <w:t> </w:t>
            </w:r>
            <w:r>
              <w:rPr>
                <w:color w:val="0F0F0F"/>
                <w:w w:val="105"/>
                <w:sz w:val="22"/>
              </w:rPr>
              <w:t>the</w:t>
            </w:r>
            <w:r>
              <w:rPr>
                <w:color w:val="0F0F0F"/>
                <w:spacing w:val="-14"/>
                <w:w w:val="105"/>
                <w:sz w:val="22"/>
              </w:rPr>
              <w:t> </w:t>
            </w:r>
            <w:r>
              <w:rPr>
                <w:color w:val="0F0F0F"/>
                <w:w w:val="105"/>
                <w:sz w:val="22"/>
              </w:rPr>
              <w:t>Account </w:t>
            </w:r>
            <w:r>
              <w:rPr>
                <w:color w:val="0F0F0F"/>
                <w:spacing w:val="-2"/>
                <w:w w:val="105"/>
                <w:sz w:val="22"/>
              </w:rPr>
              <w:t>Settings</w:t>
            </w:r>
          </w:p>
        </w:tc>
        <w:tc>
          <w:tcPr>
            <w:tcW w:w="1817" w:type="dxa"/>
            <w:tcBorders>
              <w:left w:val="nil"/>
              <w:right w:val="nil"/>
            </w:tcBorders>
          </w:tcPr>
          <w:p>
            <w:pPr>
              <w:pStyle w:val="TableParagraph"/>
              <w:spacing w:before="209"/>
              <w:ind w:left="174" w:right="38" w:firstLine="330"/>
              <w:rPr>
                <w:sz w:val="22"/>
              </w:rPr>
            </w:pPr>
            <w:r>
              <w:rPr>
                <w:color w:val="0F0F0F"/>
                <w:w w:val="105"/>
                <w:sz w:val="22"/>
              </w:rPr>
              <w:t>Clicks the </w:t>
            </w:r>
            <w:r>
              <w:rPr>
                <w:color w:val="0F0F0F"/>
                <w:spacing w:val="-2"/>
                <w:w w:val="105"/>
                <w:sz w:val="22"/>
              </w:rPr>
              <w:t>Account</w:t>
            </w:r>
            <w:r>
              <w:rPr>
                <w:color w:val="0F0F0F"/>
                <w:spacing w:val="-9"/>
                <w:w w:val="105"/>
                <w:sz w:val="22"/>
              </w:rPr>
              <w:t> </w:t>
            </w:r>
            <w:r>
              <w:rPr>
                <w:color w:val="0F0F0F"/>
                <w:spacing w:val="-2"/>
                <w:w w:val="105"/>
                <w:sz w:val="22"/>
              </w:rPr>
              <w:t>Settings</w:t>
            </w:r>
          </w:p>
        </w:tc>
        <w:tc>
          <w:tcPr>
            <w:tcW w:w="2098" w:type="dxa"/>
            <w:tcBorders>
              <w:left w:val="nil"/>
              <w:right w:val="nil"/>
            </w:tcBorders>
          </w:tcPr>
          <w:p>
            <w:pPr>
              <w:pStyle w:val="TableParagraph"/>
              <w:spacing w:before="209"/>
              <w:ind w:left="338" w:hanging="197"/>
              <w:rPr>
                <w:sz w:val="22"/>
              </w:rPr>
            </w:pPr>
            <w:r>
              <w:rPr>
                <w:color w:val="0F0F0F"/>
                <w:w w:val="105"/>
                <w:sz w:val="22"/>
              </w:rPr>
              <w:t>User</w:t>
            </w:r>
            <w:r>
              <w:rPr>
                <w:color w:val="0F0F0F"/>
                <w:spacing w:val="-13"/>
                <w:w w:val="105"/>
                <w:sz w:val="22"/>
              </w:rPr>
              <w:t> </w:t>
            </w:r>
            <w:r>
              <w:rPr>
                <w:color w:val="0F0F0F"/>
                <w:w w:val="105"/>
                <w:sz w:val="22"/>
              </w:rPr>
              <w:t>is</w:t>
            </w:r>
            <w:r>
              <w:rPr>
                <w:color w:val="0F0F0F"/>
                <w:spacing w:val="-15"/>
                <w:w w:val="105"/>
                <w:sz w:val="22"/>
              </w:rPr>
              <w:t> </w:t>
            </w:r>
            <w:r>
              <w:rPr>
                <w:color w:val="0F0F0F"/>
                <w:w w:val="105"/>
                <w:sz w:val="22"/>
              </w:rPr>
              <w:t>displayed</w:t>
            </w:r>
            <w:r>
              <w:rPr>
                <w:color w:val="0F0F0F"/>
                <w:spacing w:val="-6"/>
                <w:w w:val="105"/>
                <w:sz w:val="22"/>
              </w:rPr>
              <w:t> </w:t>
            </w:r>
            <w:r>
              <w:rPr>
                <w:color w:val="0F0F0F"/>
                <w:w w:val="105"/>
                <w:sz w:val="22"/>
              </w:rPr>
              <w:t>the Account settings</w:t>
            </w:r>
          </w:p>
        </w:tc>
        <w:tc>
          <w:tcPr>
            <w:tcW w:w="2350" w:type="dxa"/>
            <w:tcBorders>
              <w:left w:val="nil"/>
              <w:right w:val="nil"/>
            </w:tcBorders>
          </w:tcPr>
          <w:p>
            <w:pPr>
              <w:pStyle w:val="TableParagraph"/>
              <w:spacing w:before="209"/>
              <w:ind w:left="465" w:hanging="192"/>
              <w:rPr>
                <w:sz w:val="22"/>
              </w:rPr>
            </w:pPr>
            <w:r>
              <w:rPr>
                <w:color w:val="0F0F0F"/>
                <w:w w:val="105"/>
                <w:sz w:val="22"/>
              </w:rPr>
              <w:t>User</w:t>
            </w:r>
            <w:r>
              <w:rPr>
                <w:color w:val="0F0F0F"/>
                <w:spacing w:val="-15"/>
                <w:w w:val="105"/>
                <w:sz w:val="22"/>
              </w:rPr>
              <w:t> </w:t>
            </w:r>
            <w:r>
              <w:rPr>
                <w:color w:val="0F0F0F"/>
                <w:w w:val="105"/>
                <w:sz w:val="22"/>
              </w:rPr>
              <w:t>is</w:t>
            </w:r>
            <w:r>
              <w:rPr>
                <w:color w:val="0F0F0F"/>
                <w:spacing w:val="-14"/>
                <w:w w:val="105"/>
                <w:sz w:val="22"/>
              </w:rPr>
              <w:t> </w:t>
            </w:r>
            <w:r>
              <w:rPr>
                <w:color w:val="0F0F0F"/>
                <w:w w:val="105"/>
                <w:sz w:val="22"/>
              </w:rPr>
              <w:t>displayed</w:t>
            </w:r>
            <w:r>
              <w:rPr>
                <w:color w:val="0F0F0F"/>
                <w:spacing w:val="-10"/>
                <w:w w:val="105"/>
                <w:sz w:val="22"/>
              </w:rPr>
              <w:t> </w:t>
            </w:r>
            <w:r>
              <w:rPr>
                <w:color w:val="0F0F0F"/>
                <w:w w:val="105"/>
                <w:sz w:val="22"/>
              </w:rPr>
              <w:t>the Account settings</w:t>
            </w:r>
          </w:p>
        </w:tc>
        <w:tc>
          <w:tcPr>
            <w:tcW w:w="927" w:type="dxa"/>
            <w:tcBorders>
              <w:left w:val="nil"/>
            </w:tcBorders>
          </w:tcPr>
          <w:p>
            <w:pPr>
              <w:pStyle w:val="TableParagraph"/>
              <w:spacing w:before="86"/>
              <w:rPr>
                <w:sz w:val="22"/>
              </w:rPr>
            </w:pPr>
          </w:p>
          <w:p>
            <w:pPr>
              <w:pStyle w:val="TableParagraph"/>
              <w:ind w:right="186"/>
              <w:jc w:val="right"/>
              <w:rPr>
                <w:sz w:val="22"/>
              </w:rPr>
            </w:pPr>
            <w:r>
              <w:rPr>
                <w:color w:val="0F0F0F"/>
                <w:spacing w:val="-4"/>
                <w:w w:val="105"/>
                <w:sz w:val="22"/>
              </w:rPr>
              <w:t>Pass</w:t>
            </w:r>
          </w:p>
        </w:tc>
      </w:tr>
      <w:tr>
        <w:trPr>
          <w:trHeight w:val="971" w:hRule="atLeast"/>
        </w:trPr>
        <w:tc>
          <w:tcPr>
            <w:tcW w:w="1272" w:type="dxa"/>
            <w:tcBorders>
              <w:left w:val="nil"/>
              <w:right w:val="nil"/>
            </w:tcBorders>
          </w:tcPr>
          <w:p>
            <w:pPr>
              <w:pStyle w:val="TableParagraph"/>
              <w:spacing w:before="87"/>
              <w:rPr>
                <w:sz w:val="22"/>
              </w:rPr>
            </w:pPr>
          </w:p>
          <w:p>
            <w:pPr>
              <w:pStyle w:val="TableParagraph"/>
              <w:ind w:right="466"/>
              <w:jc w:val="right"/>
              <w:rPr>
                <w:sz w:val="22"/>
              </w:rPr>
            </w:pPr>
            <w:r>
              <w:rPr>
                <w:color w:val="0F0F0F"/>
                <w:spacing w:val="-5"/>
                <w:sz w:val="22"/>
              </w:rPr>
              <w:t>17</w:t>
            </w:r>
          </w:p>
        </w:tc>
        <w:tc>
          <w:tcPr>
            <w:tcW w:w="2400" w:type="dxa"/>
            <w:tcBorders>
              <w:left w:val="nil"/>
              <w:right w:val="nil"/>
            </w:tcBorders>
          </w:tcPr>
          <w:p>
            <w:pPr>
              <w:pStyle w:val="TableParagraph"/>
              <w:spacing w:before="210"/>
              <w:ind w:left="464" w:hanging="334"/>
              <w:rPr>
                <w:sz w:val="22"/>
              </w:rPr>
            </w:pPr>
            <w:r>
              <w:rPr>
                <w:color w:val="0F0F0F"/>
                <w:w w:val="105"/>
                <w:sz w:val="22"/>
              </w:rPr>
              <w:t>Selecting</w:t>
            </w:r>
            <w:r>
              <w:rPr>
                <w:color w:val="0F0F0F"/>
                <w:spacing w:val="-11"/>
                <w:w w:val="105"/>
                <w:sz w:val="22"/>
              </w:rPr>
              <w:t> </w:t>
            </w:r>
            <w:r>
              <w:rPr>
                <w:color w:val="0F0F0F"/>
                <w:w w:val="105"/>
                <w:sz w:val="22"/>
              </w:rPr>
              <w:t>Help</w:t>
            </w:r>
            <w:r>
              <w:rPr>
                <w:color w:val="0F0F0F"/>
                <w:spacing w:val="-12"/>
                <w:w w:val="105"/>
                <w:sz w:val="22"/>
              </w:rPr>
              <w:t> </w:t>
            </w:r>
            <w:r>
              <w:rPr>
                <w:color w:val="0F0F0F"/>
                <w:w w:val="105"/>
                <w:sz w:val="22"/>
              </w:rPr>
              <w:t>button</w:t>
            </w:r>
            <w:r>
              <w:rPr>
                <w:color w:val="0F0F0F"/>
                <w:spacing w:val="-14"/>
                <w:w w:val="105"/>
                <w:sz w:val="22"/>
              </w:rPr>
              <w:t> </w:t>
            </w:r>
            <w:r>
              <w:rPr>
                <w:color w:val="0F0F0F"/>
                <w:w w:val="105"/>
                <w:sz w:val="22"/>
              </w:rPr>
              <w:t>in Account Settings</w:t>
            </w:r>
          </w:p>
        </w:tc>
        <w:tc>
          <w:tcPr>
            <w:tcW w:w="1817" w:type="dxa"/>
            <w:tcBorders>
              <w:left w:val="nil"/>
              <w:right w:val="nil"/>
            </w:tcBorders>
          </w:tcPr>
          <w:p>
            <w:pPr>
              <w:pStyle w:val="TableParagraph"/>
              <w:spacing w:before="85"/>
              <w:ind w:left="143" w:right="26" w:firstLine="3"/>
              <w:jc w:val="center"/>
              <w:rPr>
                <w:sz w:val="22"/>
              </w:rPr>
            </w:pPr>
            <w:r>
              <w:rPr>
                <w:color w:val="0F0F0F"/>
                <w:w w:val="105"/>
                <w:sz w:val="22"/>
              </w:rPr>
              <w:t>Clicking Help </w:t>
            </w:r>
            <w:r>
              <w:rPr>
                <w:color w:val="0F0F0F"/>
                <w:spacing w:val="-2"/>
                <w:w w:val="105"/>
                <w:sz w:val="22"/>
              </w:rPr>
              <w:t>button</w:t>
            </w:r>
            <w:r>
              <w:rPr>
                <w:color w:val="0F0F0F"/>
                <w:spacing w:val="-13"/>
                <w:w w:val="105"/>
                <w:sz w:val="22"/>
              </w:rPr>
              <w:t> </w:t>
            </w:r>
            <w:r>
              <w:rPr>
                <w:color w:val="0F0F0F"/>
                <w:spacing w:val="-2"/>
                <w:w w:val="105"/>
                <w:sz w:val="22"/>
              </w:rPr>
              <w:t>in</w:t>
            </w:r>
            <w:r>
              <w:rPr>
                <w:color w:val="0F0F0F"/>
                <w:spacing w:val="-12"/>
                <w:w w:val="105"/>
                <w:sz w:val="22"/>
              </w:rPr>
              <w:t> </w:t>
            </w:r>
            <w:r>
              <w:rPr>
                <w:color w:val="0F0F0F"/>
                <w:spacing w:val="-2"/>
                <w:w w:val="105"/>
                <w:sz w:val="22"/>
              </w:rPr>
              <w:t>Account Settings</w:t>
            </w:r>
          </w:p>
        </w:tc>
        <w:tc>
          <w:tcPr>
            <w:tcW w:w="2098" w:type="dxa"/>
            <w:tcBorders>
              <w:left w:val="nil"/>
              <w:right w:val="nil"/>
            </w:tcBorders>
          </w:tcPr>
          <w:p>
            <w:pPr>
              <w:pStyle w:val="TableParagraph"/>
              <w:spacing w:before="210"/>
              <w:ind w:left="783" w:hanging="611"/>
              <w:rPr>
                <w:sz w:val="22"/>
              </w:rPr>
            </w:pPr>
            <w:r>
              <w:rPr>
                <w:color w:val="0F0F0F"/>
                <w:w w:val="105"/>
                <w:sz w:val="22"/>
              </w:rPr>
              <w:t>Prompted</w:t>
            </w:r>
            <w:r>
              <w:rPr>
                <w:color w:val="0F0F0F"/>
                <w:spacing w:val="-6"/>
                <w:w w:val="105"/>
                <w:sz w:val="22"/>
              </w:rPr>
              <w:t> </w:t>
            </w:r>
            <w:r>
              <w:rPr>
                <w:color w:val="0F0F0F"/>
                <w:w w:val="105"/>
                <w:sz w:val="22"/>
              </w:rPr>
              <w:t>with</w:t>
            </w:r>
            <w:r>
              <w:rPr>
                <w:color w:val="0F0F0F"/>
                <w:spacing w:val="-14"/>
                <w:w w:val="105"/>
                <w:sz w:val="22"/>
              </w:rPr>
              <w:t> </w:t>
            </w:r>
            <w:r>
              <w:rPr>
                <w:color w:val="0F0F0F"/>
                <w:w w:val="105"/>
                <w:sz w:val="22"/>
              </w:rPr>
              <w:t>Help </w:t>
            </w:r>
            <w:r>
              <w:rPr>
                <w:color w:val="0F0F0F"/>
                <w:spacing w:val="-2"/>
                <w:w w:val="105"/>
                <w:sz w:val="22"/>
              </w:rPr>
              <w:t>prompt</w:t>
            </w:r>
          </w:p>
        </w:tc>
        <w:tc>
          <w:tcPr>
            <w:tcW w:w="2350" w:type="dxa"/>
            <w:tcBorders>
              <w:left w:val="nil"/>
              <w:right w:val="nil"/>
            </w:tcBorders>
          </w:tcPr>
          <w:p>
            <w:pPr>
              <w:pStyle w:val="TableParagraph"/>
              <w:spacing w:before="210"/>
              <w:ind w:left="905" w:hanging="606"/>
              <w:rPr>
                <w:sz w:val="22"/>
              </w:rPr>
            </w:pPr>
            <w:r>
              <w:rPr>
                <w:color w:val="0F0F0F"/>
                <w:w w:val="105"/>
                <w:sz w:val="22"/>
              </w:rPr>
              <w:t>Prompted</w:t>
            </w:r>
            <w:r>
              <w:rPr>
                <w:color w:val="0F0F0F"/>
                <w:spacing w:val="-6"/>
                <w:w w:val="105"/>
                <w:sz w:val="22"/>
              </w:rPr>
              <w:t> </w:t>
            </w:r>
            <w:r>
              <w:rPr>
                <w:color w:val="0F0F0F"/>
                <w:w w:val="105"/>
                <w:sz w:val="22"/>
              </w:rPr>
              <w:t>with</w:t>
            </w:r>
            <w:r>
              <w:rPr>
                <w:color w:val="0F0F0F"/>
                <w:spacing w:val="-14"/>
                <w:w w:val="105"/>
                <w:sz w:val="22"/>
              </w:rPr>
              <w:t> </w:t>
            </w:r>
            <w:r>
              <w:rPr>
                <w:color w:val="0F0F0F"/>
                <w:w w:val="105"/>
                <w:sz w:val="22"/>
              </w:rPr>
              <w:t>Help </w:t>
            </w:r>
            <w:r>
              <w:rPr>
                <w:color w:val="0F0F0F"/>
                <w:spacing w:val="-2"/>
                <w:w w:val="105"/>
                <w:sz w:val="22"/>
              </w:rPr>
              <w:t>prompt</w:t>
            </w:r>
          </w:p>
        </w:tc>
        <w:tc>
          <w:tcPr>
            <w:tcW w:w="927" w:type="dxa"/>
            <w:tcBorders>
              <w:left w:val="nil"/>
            </w:tcBorders>
          </w:tcPr>
          <w:p>
            <w:pPr>
              <w:pStyle w:val="TableParagraph"/>
              <w:spacing w:before="87"/>
              <w:rPr>
                <w:sz w:val="22"/>
              </w:rPr>
            </w:pPr>
          </w:p>
          <w:p>
            <w:pPr>
              <w:pStyle w:val="TableParagraph"/>
              <w:ind w:right="186"/>
              <w:jc w:val="right"/>
              <w:rPr>
                <w:sz w:val="22"/>
              </w:rPr>
            </w:pPr>
            <w:r>
              <w:rPr>
                <w:color w:val="0F0F0F"/>
                <w:spacing w:val="-4"/>
                <w:w w:val="105"/>
                <w:sz w:val="22"/>
              </w:rPr>
              <w:t>Pass</w:t>
            </w:r>
          </w:p>
        </w:tc>
      </w:tr>
      <w:tr>
        <w:trPr>
          <w:trHeight w:val="969" w:hRule="atLeast"/>
        </w:trPr>
        <w:tc>
          <w:tcPr>
            <w:tcW w:w="1272" w:type="dxa"/>
            <w:tcBorders>
              <w:left w:val="nil"/>
              <w:right w:val="nil"/>
            </w:tcBorders>
          </w:tcPr>
          <w:p>
            <w:pPr>
              <w:pStyle w:val="TableParagraph"/>
              <w:spacing w:before="85"/>
              <w:rPr>
                <w:sz w:val="22"/>
              </w:rPr>
            </w:pPr>
          </w:p>
          <w:p>
            <w:pPr>
              <w:pStyle w:val="TableParagraph"/>
              <w:spacing w:before="1"/>
              <w:ind w:right="469"/>
              <w:jc w:val="right"/>
              <w:rPr>
                <w:sz w:val="22"/>
              </w:rPr>
            </w:pPr>
            <w:r>
              <w:rPr>
                <w:color w:val="0F0F0F"/>
                <w:spacing w:val="-5"/>
                <w:sz w:val="22"/>
              </w:rPr>
              <w:t>18</w:t>
            </w:r>
          </w:p>
        </w:tc>
        <w:tc>
          <w:tcPr>
            <w:tcW w:w="2400" w:type="dxa"/>
            <w:tcBorders>
              <w:left w:val="nil"/>
              <w:right w:val="nil"/>
            </w:tcBorders>
          </w:tcPr>
          <w:p>
            <w:pPr>
              <w:pStyle w:val="TableParagraph"/>
              <w:spacing w:before="209"/>
              <w:ind w:left="541" w:right="379" w:hanging="46"/>
              <w:rPr>
                <w:sz w:val="22"/>
              </w:rPr>
            </w:pPr>
            <w:r>
              <w:rPr>
                <w:color w:val="0F0F0F"/>
                <w:w w:val="105"/>
                <w:sz w:val="22"/>
              </w:rPr>
              <w:t>Selecting</w:t>
            </w:r>
            <w:r>
              <w:rPr>
                <w:color w:val="0F0F0F"/>
                <w:spacing w:val="-15"/>
                <w:w w:val="105"/>
                <w:sz w:val="22"/>
              </w:rPr>
              <w:t> </w:t>
            </w:r>
            <w:r>
              <w:rPr>
                <w:color w:val="0F0F0F"/>
                <w:w w:val="105"/>
                <w:sz w:val="22"/>
              </w:rPr>
              <w:t>Delete Account</w:t>
            </w:r>
            <w:r>
              <w:rPr>
                <w:color w:val="0F0F0F"/>
                <w:spacing w:val="-8"/>
                <w:w w:val="105"/>
                <w:sz w:val="22"/>
              </w:rPr>
              <w:t> </w:t>
            </w:r>
            <w:r>
              <w:rPr>
                <w:color w:val="0F0F0F"/>
                <w:spacing w:val="-2"/>
                <w:w w:val="105"/>
                <w:sz w:val="22"/>
              </w:rPr>
              <w:t>button</w:t>
            </w:r>
          </w:p>
        </w:tc>
        <w:tc>
          <w:tcPr>
            <w:tcW w:w="1817" w:type="dxa"/>
            <w:tcBorders>
              <w:left w:val="nil"/>
              <w:right w:val="nil"/>
            </w:tcBorders>
          </w:tcPr>
          <w:p>
            <w:pPr>
              <w:pStyle w:val="TableParagraph"/>
              <w:spacing w:before="209"/>
              <w:ind w:left="256" w:right="116" w:hanging="17"/>
              <w:rPr>
                <w:sz w:val="22"/>
              </w:rPr>
            </w:pPr>
            <w:r>
              <w:rPr>
                <w:color w:val="0F0F0F"/>
                <w:w w:val="105"/>
                <w:sz w:val="22"/>
              </w:rPr>
              <w:t>Clicking</w:t>
            </w:r>
            <w:r>
              <w:rPr>
                <w:color w:val="0F0F0F"/>
                <w:spacing w:val="-15"/>
                <w:w w:val="105"/>
                <w:sz w:val="22"/>
              </w:rPr>
              <w:t> </w:t>
            </w:r>
            <w:r>
              <w:rPr>
                <w:color w:val="0F0F0F"/>
                <w:w w:val="105"/>
                <w:sz w:val="22"/>
              </w:rPr>
              <w:t>Delete Account</w:t>
            </w:r>
            <w:r>
              <w:rPr>
                <w:color w:val="0F0F0F"/>
                <w:spacing w:val="-8"/>
                <w:w w:val="105"/>
                <w:sz w:val="22"/>
              </w:rPr>
              <w:t> </w:t>
            </w:r>
            <w:r>
              <w:rPr>
                <w:color w:val="0F0F0F"/>
                <w:spacing w:val="-2"/>
                <w:w w:val="105"/>
                <w:sz w:val="22"/>
              </w:rPr>
              <w:t>button</w:t>
            </w:r>
          </w:p>
        </w:tc>
        <w:tc>
          <w:tcPr>
            <w:tcW w:w="2098" w:type="dxa"/>
            <w:tcBorders>
              <w:left w:val="nil"/>
              <w:right w:val="nil"/>
            </w:tcBorders>
          </w:tcPr>
          <w:p>
            <w:pPr>
              <w:pStyle w:val="TableParagraph"/>
              <w:spacing w:line="237" w:lineRule="auto" w:before="216"/>
              <w:ind w:left="779" w:hanging="379"/>
              <w:rPr>
                <w:sz w:val="22"/>
              </w:rPr>
            </w:pPr>
            <w:r>
              <w:rPr>
                <w:color w:val="0F0F0F"/>
                <w:w w:val="105"/>
                <w:sz w:val="22"/>
              </w:rPr>
              <w:t>User</w:t>
            </w:r>
            <w:r>
              <w:rPr>
                <w:color w:val="0F0F0F"/>
                <w:spacing w:val="-15"/>
                <w:w w:val="105"/>
                <w:sz w:val="22"/>
              </w:rPr>
              <w:t> </w:t>
            </w:r>
            <w:r>
              <w:rPr>
                <w:color w:val="0F0F0F"/>
                <w:w w:val="105"/>
                <w:sz w:val="22"/>
              </w:rPr>
              <w:t>account</w:t>
            </w:r>
            <w:r>
              <w:rPr>
                <w:color w:val="0F0F0F"/>
                <w:spacing w:val="-12"/>
                <w:w w:val="105"/>
                <w:sz w:val="22"/>
              </w:rPr>
              <w:t> </w:t>
            </w:r>
            <w:r>
              <w:rPr>
                <w:color w:val="0F0F0F"/>
                <w:w w:val="105"/>
                <w:sz w:val="22"/>
              </w:rPr>
              <w:t>is </w:t>
            </w:r>
            <w:r>
              <w:rPr>
                <w:color w:val="0F0F0F"/>
                <w:spacing w:val="-2"/>
                <w:w w:val="105"/>
                <w:sz w:val="22"/>
              </w:rPr>
              <w:t>deleted</w:t>
            </w:r>
          </w:p>
        </w:tc>
        <w:tc>
          <w:tcPr>
            <w:tcW w:w="2350" w:type="dxa"/>
            <w:tcBorders>
              <w:left w:val="nil"/>
              <w:right w:val="nil"/>
            </w:tcBorders>
          </w:tcPr>
          <w:p>
            <w:pPr>
              <w:pStyle w:val="TableParagraph"/>
              <w:spacing w:before="85"/>
              <w:rPr>
                <w:sz w:val="22"/>
              </w:rPr>
            </w:pPr>
          </w:p>
          <w:p>
            <w:pPr>
              <w:pStyle w:val="TableParagraph"/>
              <w:spacing w:before="1"/>
              <w:ind w:left="163"/>
              <w:rPr>
                <w:sz w:val="22"/>
              </w:rPr>
            </w:pPr>
            <w:r>
              <w:rPr>
                <w:color w:val="0F0F0F"/>
                <w:w w:val="105"/>
                <w:sz w:val="22"/>
              </w:rPr>
              <w:t>User</w:t>
            </w:r>
            <w:r>
              <w:rPr>
                <w:color w:val="0F0F0F"/>
                <w:spacing w:val="-2"/>
                <w:w w:val="105"/>
                <w:sz w:val="22"/>
              </w:rPr>
              <w:t> </w:t>
            </w:r>
            <w:r>
              <w:rPr>
                <w:color w:val="0F0F0F"/>
                <w:w w:val="105"/>
                <w:sz w:val="22"/>
              </w:rPr>
              <w:t>account</w:t>
            </w:r>
            <w:r>
              <w:rPr>
                <w:color w:val="0F0F0F"/>
                <w:spacing w:val="3"/>
                <w:w w:val="105"/>
                <w:sz w:val="22"/>
              </w:rPr>
              <w:t> </w:t>
            </w:r>
            <w:r>
              <w:rPr>
                <w:color w:val="0F0F0F"/>
                <w:w w:val="105"/>
                <w:sz w:val="22"/>
              </w:rPr>
              <w:t>is</w:t>
            </w:r>
            <w:r>
              <w:rPr>
                <w:color w:val="0F0F0F"/>
                <w:spacing w:val="-8"/>
                <w:w w:val="105"/>
                <w:sz w:val="22"/>
              </w:rPr>
              <w:t> </w:t>
            </w:r>
            <w:r>
              <w:rPr>
                <w:color w:val="0F0F0F"/>
                <w:spacing w:val="-2"/>
                <w:w w:val="105"/>
                <w:sz w:val="22"/>
              </w:rPr>
              <w:t>deleted</w:t>
            </w:r>
          </w:p>
        </w:tc>
        <w:tc>
          <w:tcPr>
            <w:tcW w:w="927" w:type="dxa"/>
            <w:tcBorders>
              <w:left w:val="nil"/>
            </w:tcBorders>
          </w:tcPr>
          <w:p>
            <w:pPr>
              <w:pStyle w:val="TableParagraph"/>
              <w:spacing w:before="85"/>
              <w:rPr>
                <w:sz w:val="22"/>
              </w:rPr>
            </w:pPr>
          </w:p>
          <w:p>
            <w:pPr>
              <w:pStyle w:val="TableParagraph"/>
              <w:spacing w:before="1"/>
              <w:ind w:right="186"/>
              <w:jc w:val="right"/>
              <w:rPr>
                <w:sz w:val="22"/>
              </w:rPr>
            </w:pPr>
            <w:r>
              <w:rPr>
                <w:color w:val="0F0F0F"/>
                <w:spacing w:val="-4"/>
                <w:w w:val="105"/>
                <w:sz w:val="22"/>
              </w:rPr>
              <w:t>Pass</w:t>
            </w:r>
          </w:p>
        </w:tc>
      </w:tr>
      <w:tr>
        <w:trPr>
          <w:trHeight w:val="971" w:hRule="atLeast"/>
        </w:trPr>
        <w:tc>
          <w:tcPr>
            <w:tcW w:w="1272" w:type="dxa"/>
          </w:tcPr>
          <w:p>
            <w:pPr>
              <w:pStyle w:val="TableParagraph"/>
              <w:spacing w:before="86"/>
              <w:rPr>
                <w:sz w:val="22"/>
              </w:rPr>
            </w:pPr>
          </w:p>
          <w:p>
            <w:pPr>
              <w:pStyle w:val="TableParagraph"/>
              <w:spacing w:before="1"/>
              <w:ind w:right="461"/>
              <w:jc w:val="right"/>
              <w:rPr>
                <w:sz w:val="22"/>
              </w:rPr>
            </w:pPr>
            <w:r>
              <w:rPr>
                <w:color w:val="0F0F0F"/>
                <w:spacing w:val="-5"/>
                <w:sz w:val="22"/>
              </w:rPr>
              <w:t>19</w:t>
            </w:r>
          </w:p>
        </w:tc>
        <w:tc>
          <w:tcPr>
            <w:tcW w:w="2400" w:type="dxa"/>
          </w:tcPr>
          <w:p>
            <w:pPr>
              <w:pStyle w:val="TableParagraph"/>
              <w:spacing w:before="215"/>
              <w:ind w:left="966" w:hanging="760"/>
              <w:rPr>
                <w:sz w:val="22"/>
              </w:rPr>
            </w:pPr>
            <w:r>
              <w:rPr>
                <w:color w:val="0F0F0F"/>
                <w:w w:val="105"/>
                <w:sz w:val="22"/>
              </w:rPr>
              <w:t>Selecting</w:t>
            </w:r>
            <w:r>
              <w:rPr>
                <w:color w:val="0F0F0F"/>
                <w:spacing w:val="-12"/>
                <w:w w:val="105"/>
                <w:sz w:val="22"/>
              </w:rPr>
              <w:t> </w:t>
            </w:r>
            <w:r>
              <w:rPr>
                <w:color w:val="0F0F0F"/>
                <w:w w:val="105"/>
                <w:sz w:val="22"/>
              </w:rPr>
              <w:t>the</w:t>
            </w:r>
            <w:r>
              <w:rPr>
                <w:color w:val="0F0F0F"/>
                <w:spacing w:val="-14"/>
                <w:w w:val="105"/>
                <w:sz w:val="22"/>
              </w:rPr>
              <w:t> </w:t>
            </w:r>
            <w:r>
              <w:rPr>
                <w:color w:val="0F0F0F"/>
                <w:w w:val="105"/>
                <w:sz w:val="22"/>
              </w:rPr>
              <w:t>App</w:t>
            </w:r>
            <w:r>
              <w:rPr>
                <w:color w:val="0F0F0F"/>
                <w:spacing w:val="-15"/>
                <w:w w:val="105"/>
                <w:sz w:val="22"/>
              </w:rPr>
              <w:t> </w:t>
            </w:r>
            <w:r>
              <w:rPr>
                <w:color w:val="0F0F0F"/>
                <w:w w:val="105"/>
                <w:sz w:val="22"/>
              </w:rPr>
              <w:t>info </w:t>
            </w:r>
            <w:r>
              <w:rPr>
                <w:color w:val="0F0F0F"/>
                <w:spacing w:val="-2"/>
                <w:w w:val="105"/>
                <w:sz w:val="22"/>
              </w:rPr>
              <w:t>button</w:t>
            </w:r>
          </w:p>
        </w:tc>
        <w:tc>
          <w:tcPr>
            <w:tcW w:w="1817" w:type="dxa"/>
          </w:tcPr>
          <w:p>
            <w:pPr>
              <w:pStyle w:val="TableParagraph"/>
              <w:spacing w:before="215"/>
              <w:ind w:left="458" w:hanging="290"/>
              <w:rPr>
                <w:sz w:val="22"/>
              </w:rPr>
            </w:pPr>
            <w:r>
              <w:rPr>
                <w:color w:val="0F0F0F"/>
                <w:w w:val="105"/>
                <w:sz w:val="22"/>
              </w:rPr>
              <w:t>Clicking</w:t>
            </w:r>
            <w:r>
              <w:rPr>
                <w:color w:val="0F0F0F"/>
                <w:spacing w:val="-15"/>
                <w:w w:val="105"/>
                <w:sz w:val="22"/>
              </w:rPr>
              <w:t> </w:t>
            </w:r>
            <w:r>
              <w:rPr>
                <w:color w:val="0F0F0F"/>
                <w:w w:val="105"/>
                <w:sz w:val="22"/>
              </w:rPr>
              <w:t>the</w:t>
            </w:r>
            <w:r>
              <w:rPr>
                <w:color w:val="0F0F0F"/>
                <w:spacing w:val="-14"/>
                <w:w w:val="105"/>
                <w:sz w:val="22"/>
              </w:rPr>
              <w:t> </w:t>
            </w:r>
            <w:r>
              <w:rPr>
                <w:color w:val="0F0F0F"/>
                <w:w w:val="105"/>
                <w:sz w:val="22"/>
              </w:rPr>
              <w:t>App info button</w:t>
            </w:r>
          </w:p>
        </w:tc>
        <w:tc>
          <w:tcPr>
            <w:tcW w:w="2098" w:type="dxa"/>
          </w:tcPr>
          <w:p>
            <w:pPr>
              <w:pStyle w:val="TableParagraph"/>
              <w:spacing w:before="90"/>
              <w:ind w:left="133" w:right="21"/>
              <w:jc w:val="center"/>
              <w:rPr>
                <w:sz w:val="22"/>
              </w:rPr>
            </w:pPr>
            <w:r>
              <w:rPr>
                <w:color w:val="0F0F0F"/>
                <w:w w:val="105"/>
                <w:sz w:val="22"/>
              </w:rPr>
              <w:t>User</w:t>
            </w:r>
            <w:r>
              <w:rPr>
                <w:color w:val="0F0F0F"/>
                <w:spacing w:val="-15"/>
                <w:w w:val="105"/>
                <w:sz w:val="22"/>
              </w:rPr>
              <w:t> </w:t>
            </w:r>
            <w:r>
              <w:rPr>
                <w:color w:val="0F0F0F"/>
                <w:w w:val="105"/>
                <w:sz w:val="22"/>
              </w:rPr>
              <w:t>is</w:t>
            </w:r>
            <w:r>
              <w:rPr>
                <w:color w:val="0F0F0F"/>
                <w:spacing w:val="-14"/>
                <w:w w:val="105"/>
                <w:sz w:val="22"/>
              </w:rPr>
              <w:t> </w:t>
            </w:r>
            <w:r>
              <w:rPr>
                <w:color w:val="0F0F0F"/>
                <w:w w:val="105"/>
                <w:sz w:val="22"/>
              </w:rPr>
              <w:t>prompted with the version </w:t>
            </w:r>
            <w:r>
              <w:rPr>
                <w:color w:val="0F0F0F"/>
                <w:spacing w:val="-2"/>
                <w:w w:val="105"/>
                <w:sz w:val="22"/>
              </w:rPr>
              <w:t>information</w:t>
            </w:r>
          </w:p>
        </w:tc>
        <w:tc>
          <w:tcPr>
            <w:tcW w:w="2350" w:type="dxa"/>
          </w:tcPr>
          <w:p>
            <w:pPr>
              <w:pStyle w:val="TableParagraph"/>
              <w:spacing w:line="237" w:lineRule="auto" w:before="217"/>
              <w:ind w:left="152" w:firstLine="63"/>
              <w:rPr>
                <w:sz w:val="22"/>
              </w:rPr>
            </w:pPr>
            <w:r>
              <w:rPr>
                <w:color w:val="0F0F0F"/>
                <w:w w:val="105"/>
                <w:sz w:val="22"/>
              </w:rPr>
              <w:t>User</w:t>
            </w:r>
            <w:r>
              <w:rPr>
                <w:color w:val="0F0F0F"/>
                <w:spacing w:val="-12"/>
                <w:w w:val="105"/>
                <w:sz w:val="22"/>
              </w:rPr>
              <w:t> </w:t>
            </w:r>
            <w:r>
              <w:rPr>
                <w:color w:val="0F0F0F"/>
                <w:w w:val="105"/>
                <w:sz w:val="22"/>
              </w:rPr>
              <w:t>is</w:t>
            </w:r>
            <w:r>
              <w:rPr>
                <w:color w:val="0F0F0F"/>
                <w:spacing w:val="-15"/>
                <w:w w:val="105"/>
                <w:sz w:val="22"/>
              </w:rPr>
              <w:t> </w:t>
            </w:r>
            <w:r>
              <w:rPr>
                <w:color w:val="0F0F0F"/>
                <w:w w:val="105"/>
                <w:sz w:val="22"/>
              </w:rPr>
              <w:t>prompted with </w:t>
            </w:r>
            <w:r>
              <w:rPr>
                <w:color w:val="0F0F0F"/>
                <w:sz w:val="22"/>
              </w:rPr>
              <w:t>the</w:t>
            </w:r>
            <w:r>
              <w:rPr>
                <w:color w:val="0F0F0F"/>
                <w:spacing w:val="12"/>
                <w:sz w:val="22"/>
              </w:rPr>
              <w:t> </w:t>
            </w:r>
            <w:r>
              <w:rPr>
                <w:color w:val="0F0F0F"/>
                <w:sz w:val="22"/>
              </w:rPr>
              <w:t>version</w:t>
            </w:r>
            <w:r>
              <w:rPr>
                <w:color w:val="0F0F0F"/>
                <w:spacing w:val="34"/>
                <w:sz w:val="22"/>
              </w:rPr>
              <w:t> </w:t>
            </w:r>
            <w:r>
              <w:rPr>
                <w:color w:val="0F0F0F"/>
                <w:spacing w:val="-2"/>
                <w:sz w:val="22"/>
              </w:rPr>
              <w:t>information</w:t>
            </w:r>
          </w:p>
        </w:tc>
        <w:tc>
          <w:tcPr>
            <w:tcW w:w="927" w:type="dxa"/>
          </w:tcPr>
          <w:p>
            <w:pPr>
              <w:pStyle w:val="TableParagraph"/>
              <w:spacing w:before="86"/>
              <w:rPr>
                <w:sz w:val="22"/>
              </w:rPr>
            </w:pPr>
          </w:p>
          <w:p>
            <w:pPr>
              <w:pStyle w:val="TableParagraph"/>
              <w:spacing w:before="1"/>
              <w:ind w:right="186"/>
              <w:jc w:val="right"/>
              <w:rPr>
                <w:sz w:val="22"/>
              </w:rPr>
            </w:pPr>
            <w:r>
              <w:rPr>
                <w:color w:val="0F0F0F"/>
                <w:spacing w:val="-4"/>
                <w:w w:val="105"/>
                <w:sz w:val="22"/>
              </w:rPr>
              <w:t>Pass</w:t>
            </w:r>
          </w:p>
        </w:tc>
      </w:tr>
    </w:tbl>
    <w:p>
      <w:pPr>
        <w:spacing w:before="0"/>
        <w:ind w:left="1565" w:right="0" w:firstLine="0"/>
        <w:jc w:val="left"/>
        <w:rPr>
          <w:sz w:val="22"/>
        </w:rPr>
      </w:pPr>
      <w:r>
        <w:rPr>
          <w:color w:val="0F0F0F"/>
          <w:sz w:val="22"/>
        </w:rPr>
        <w:t>Table:</w:t>
      </w:r>
      <w:r>
        <w:rPr>
          <w:color w:val="0F0F0F"/>
          <w:spacing w:val="-7"/>
          <w:sz w:val="22"/>
        </w:rPr>
        <w:t> </w:t>
      </w:r>
      <w:r>
        <w:rPr>
          <w:color w:val="0F0F0F"/>
          <w:sz w:val="22"/>
        </w:rPr>
        <w:t>Functional</w:t>
      </w:r>
      <w:r>
        <w:rPr>
          <w:color w:val="0F0F0F"/>
          <w:spacing w:val="4"/>
          <w:sz w:val="22"/>
        </w:rPr>
        <w:t> </w:t>
      </w:r>
      <w:r>
        <w:rPr>
          <w:color w:val="0F0F0F"/>
          <w:sz w:val="22"/>
        </w:rPr>
        <w:t>Testing</w:t>
      </w:r>
      <w:r>
        <w:rPr>
          <w:color w:val="0F0F0F"/>
          <w:spacing w:val="-7"/>
          <w:sz w:val="22"/>
        </w:rPr>
        <w:t> </w:t>
      </w:r>
      <w:r>
        <w:rPr>
          <w:color w:val="0F0F0F"/>
          <w:spacing w:val="-4"/>
          <w:sz w:val="22"/>
        </w:rPr>
        <w:t>Plan</w:t>
      </w:r>
    </w:p>
    <w:p>
      <w:pPr>
        <w:pStyle w:val="BodyText"/>
        <w:spacing w:before="104"/>
        <w:rPr>
          <w:sz w:val="22"/>
        </w:rPr>
      </w:pPr>
    </w:p>
    <w:p>
      <w:pPr>
        <w:spacing w:before="0"/>
        <w:ind w:left="1241" w:right="0" w:firstLine="0"/>
        <w:jc w:val="left"/>
        <w:rPr>
          <w:sz w:val="22"/>
        </w:rPr>
      </w:pPr>
      <w:r>
        <w:rPr>
          <w:color w:val="0F0F0F"/>
          <w:sz w:val="22"/>
        </w:rPr>
        <w:t>Functional</w:t>
      </w:r>
      <w:r>
        <w:rPr>
          <w:color w:val="0F0F0F"/>
          <w:spacing w:val="22"/>
          <w:sz w:val="22"/>
        </w:rPr>
        <w:t> </w:t>
      </w:r>
      <w:r>
        <w:rPr>
          <w:color w:val="0F0F0F"/>
          <w:sz w:val="22"/>
        </w:rPr>
        <w:t>test</w:t>
      </w:r>
      <w:r>
        <w:rPr>
          <w:color w:val="0F0F0F"/>
          <w:spacing w:val="8"/>
          <w:sz w:val="22"/>
        </w:rPr>
        <w:t> </w:t>
      </w:r>
      <w:r>
        <w:rPr>
          <w:color w:val="0F0F0F"/>
          <w:sz w:val="22"/>
        </w:rPr>
        <w:t>pass</w:t>
      </w:r>
      <w:r>
        <w:rPr>
          <w:color w:val="0F0F0F"/>
          <w:spacing w:val="7"/>
          <w:sz w:val="22"/>
        </w:rPr>
        <w:t> </w:t>
      </w:r>
      <w:r>
        <w:rPr>
          <w:color w:val="0F0F0F"/>
          <w:sz w:val="22"/>
        </w:rPr>
        <w:t>rate=</w:t>
      </w:r>
      <w:r>
        <w:rPr>
          <w:color w:val="0F0F0F"/>
          <w:spacing w:val="10"/>
          <w:sz w:val="22"/>
        </w:rPr>
        <w:t> </w:t>
      </w:r>
      <w:r>
        <w:rPr>
          <w:color w:val="0F0F0F"/>
          <w:sz w:val="22"/>
        </w:rPr>
        <w:t>Number</w:t>
      </w:r>
      <w:r>
        <w:rPr>
          <w:color w:val="0F0F0F"/>
          <w:spacing w:val="15"/>
          <w:sz w:val="22"/>
        </w:rPr>
        <w:t> </w:t>
      </w:r>
      <w:r>
        <w:rPr>
          <w:color w:val="0F0F0F"/>
          <w:sz w:val="22"/>
        </w:rPr>
        <w:t>of</w:t>
      </w:r>
      <w:r>
        <w:rPr>
          <w:color w:val="0F0F0F"/>
          <w:spacing w:val="9"/>
          <w:sz w:val="22"/>
        </w:rPr>
        <w:t> </w:t>
      </w:r>
      <w:r>
        <w:rPr>
          <w:color w:val="0F0F0F"/>
          <w:sz w:val="22"/>
        </w:rPr>
        <w:t>tests</w:t>
      </w:r>
      <w:r>
        <w:rPr>
          <w:color w:val="0F0F0F"/>
          <w:spacing w:val="4"/>
          <w:sz w:val="22"/>
        </w:rPr>
        <w:t> </w:t>
      </w:r>
      <w:r>
        <w:rPr>
          <w:color w:val="0F0F0F"/>
          <w:sz w:val="22"/>
        </w:rPr>
        <w:t>passed/</w:t>
      </w:r>
      <w:r>
        <w:rPr>
          <w:color w:val="0F0F0F"/>
          <w:spacing w:val="26"/>
          <w:sz w:val="22"/>
        </w:rPr>
        <w:t> </w:t>
      </w:r>
      <w:r>
        <w:rPr>
          <w:color w:val="0F0F0F"/>
          <w:sz w:val="22"/>
        </w:rPr>
        <w:t>Number</w:t>
      </w:r>
      <w:r>
        <w:rPr>
          <w:color w:val="0F0F0F"/>
          <w:spacing w:val="15"/>
          <w:sz w:val="22"/>
        </w:rPr>
        <w:t> </w:t>
      </w:r>
      <w:r>
        <w:rPr>
          <w:color w:val="0F0F0F"/>
          <w:sz w:val="22"/>
        </w:rPr>
        <w:t>of</w:t>
      </w:r>
      <w:r>
        <w:rPr>
          <w:color w:val="0F0F0F"/>
          <w:spacing w:val="3"/>
          <w:sz w:val="22"/>
        </w:rPr>
        <w:t> </w:t>
      </w:r>
      <w:r>
        <w:rPr>
          <w:sz w:val="22"/>
        </w:rPr>
        <w:t>tests</w:t>
      </w:r>
      <w:r>
        <w:rPr>
          <w:spacing w:val="7"/>
          <w:sz w:val="22"/>
        </w:rPr>
        <w:t> </w:t>
      </w:r>
      <w:r>
        <w:rPr>
          <w:color w:val="0F0F0F"/>
          <w:sz w:val="22"/>
        </w:rPr>
        <w:t>performed</w:t>
      </w:r>
      <w:r>
        <w:rPr>
          <w:color w:val="0F0F0F"/>
          <w:spacing w:val="44"/>
          <w:sz w:val="22"/>
        </w:rPr>
        <w:t>  </w:t>
      </w:r>
      <w:r>
        <w:rPr>
          <w:color w:val="0F0F0F"/>
          <w:sz w:val="22"/>
        </w:rPr>
        <w:t>=</w:t>
      </w:r>
      <w:r>
        <w:rPr>
          <w:color w:val="0F0F0F"/>
          <w:spacing w:val="10"/>
          <w:sz w:val="22"/>
        </w:rPr>
        <w:t> </w:t>
      </w:r>
      <w:r>
        <w:rPr>
          <w:color w:val="0F0F0F"/>
          <w:sz w:val="22"/>
        </w:rPr>
        <w:t>19/19</w:t>
      </w:r>
      <w:r>
        <w:rPr>
          <w:color w:val="0F0F0F"/>
          <w:spacing w:val="10"/>
          <w:sz w:val="22"/>
        </w:rPr>
        <w:t> </w:t>
      </w:r>
      <w:r>
        <w:rPr>
          <w:color w:val="0F0F0F"/>
          <w:sz w:val="22"/>
        </w:rPr>
        <w:t>=</w:t>
      </w:r>
      <w:r>
        <w:rPr>
          <w:color w:val="0F0F0F"/>
          <w:spacing w:val="2"/>
          <w:sz w:val="22"/>
        </w:rPr>
        <w:t> </w:t>
      </w:r>
      <w:r>
        <w:rPr>
          <w:color w:val="0F0F0F"/>
          <w:spacing w:val="-4"/>
          <w:sz w:val="22"/>
        </w:rPr>
        <w:t>Pass</w:t>
      </w:r>
    </w:p>
    <w:p>
      <w:pPr>
        <w:spacing w:after="0"/>
        <w:jc w:val="left"/>
        <w:rPr>
          <w:sz w:val="22"/>
        </w:rPr>
        <w:sectPr>
          <w:pgSz w:w="11910" w:h="16840"/>
          <w:pgMar w:header="658" w:footer="1400" w:top="1280" w:bottom="1600" w:left="240" w:right="220"/>
        </w:sectPr>
      </w:pPr>
    </w:p>
    <w:p>
      <w:pPr>
        <w:spacing w:line="226" w:lineRule="exact" w:before="0"/>
        <w:ind w:left="683" w:right="0" w:firstLine="0"/>
        <w:jc w:val="left"/>
        <w:rPr>
          <w:sz w:val="19"/>
        </w:rPr>
      </w:pPr>
      <w:r>
        <w:rPr/>
        <w:drawing>
          <wp:anchor distT="0" distB="0" distL="0" distR="0" allowOverlap="1" layoutInCell="1" locked="0" behindDoc="1" simplePos="0" relativeHeight="487710208">
            <wp:simplePos x="0" y="0"/>
            <wp:positionH relativeFrom="page">
              <wp:posOffset>598250</wp:posOffset>
            </wp:positionH>
            <wp:positionV relativeFrom="paragraph">
              <wp:posOffset>155512</wp:posOffset>
            </wp:positionV>
            <wp:extent cx="484762" cy="48768"/>
            <wp:effectExtent l="0" t="0" r="0" b="0"/>
            <wp:wrapTopAndBottom/>
            <wp:docPr id="755" name="Image 755"/>
            <wp:cNvGraphicFramePr>
              <a:graphicFrameLocks/>
            </wp:cNvGraphicFramePr>
            <a:graphic>
              <a:graphicData uri="http://schemas.openxmlformats.org/drawingml/2006/picture">
                <pic:pic>
                  <pic:nvPicPr>
                    <pic:cNvPr id="755" name="Image 755"/>
                    <pic:cNvPicPr/>
                  </pic:nvPicPr>
                  <pic:blipFill>
                    <a:blip r:embed="rId51" cstate="print"/>
                    <a:stretch>
                      <a:fillRect/>
                    </a:stretch>
                  </pic:blipFill>
                  <pic:spPr>
                    <a:xfrm>
                      <a:off x="0" y="0"/>
                      <a:ext cx="484762" cy="48768"/>
                    </a:xfrm>
                    <a:prstGeom prst="rect">
                      <a:avLst/>
                    </a:prstGeom>
                  </pic:spPr>
                </pic:pic>
              </a:graphicData>
            </a:graphic>
          </wp:anchor>
        </w:drawing>
      </w:r>
      <w:r>
        <w:rPr/>
        <w:drawing>
          <wp:anchor distT="0" distB="0" distL="0" distR="0" allowOverlap="1" layoutInCell="1" locked="0" behindDoc="1" simplePos="0" relativeHeight="481671680">
            <wp:simplePos x="0" y="0"/>
            <wp:positionH relativeFrom="page">
              <wp:posOffset>622668</wp:posOffset>
            </wp:positionH>
            <wp:positionV relativeFrom="page">
              <wp:posOffset>442477</wp:posOffset>
            </wp:positionV>
            <wp:extent cx="460897" cy="222757"/>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52" cstate="print"/>
                    <a:stretch>
                      <a:fillRect/>
                    </a:stretch>
                  </pic:blipFill>
                  <pic:spPr>
                    <a:xfrm>
                      <a:off x="0" y="0"/>
                      <a:ext cx="460897" cy="222757"/>
                    </a:xfrm>
                    <a:prstGeom prst="rect">
                      <a:avLst/>
                    </a:prstGeom>
                  </pic:spPr>
                </pic:pic>
              </a:graphicData>
            </a:graphic>
          </wp:anchor>
        </w:drawing>
      </w:r>
      <w:r>
        <w:rPr>
          <w:b/>
          <w:color w:val="154679"/>
          <w:sz w:val="20"/>
        </w:rPr>
        <w:t>....1</w:t>
      </w:r>
      <w:r>
        <w:rPr>
          <w:b/>
          <w:color w:val="154679"/>
          <w:spacing w:val="-13"/>
          <w:sz w:val="20"/>
        </w:rPr>
        <w:t> </w:t>
      </w:r>
      <w:r>
        <w:rPr>
          <w:b/>
          <w:color w:val="154679"/>
          <w:sz w:val="20"/>
        </w:rPr>
        <w:t>11,,,,,1</w:t>
      </w:r>
      <w:r>
        <w:rPr>
          <w:b/>
          <w:color w:val="9E2A44"/>
          <w:sz w:val="20"/>
        </w:rPr>
        <w:t>1:1</w:t>
      </w:r>
      <w:r>
        <w:rPr>
          <w:b/>
          <w:color w:val="0A0A0A"/>
          <w:sz w:val="20"/>
        </w:rPr>
        <w:t>Group</w:t>
      </w:r>
      <w:r>
        <w:rPr>
          <w:b/>
          <w:color w:val="0A0A0A"/>
          <w:spacing w:val="-12"/>
          <w:sz w:val="20"/>
        </w:rPr>
        <w:t> </w:t>
      </w:r>
      <w:r>
        <w:rPr>
          <w:b/>
          <w:color w:val="0A0A0A"/>
          <w:sz w:val="20"/>
        </w:rPr>
        <w:t>C</w:t>
      </w:r>
      <w:r>
        <w:rPr>
          <w:b/>
          <w:color w:val="0A0A0A"/>
          <w:spacing w:val="-13"/>
          <w:sz w:val="20"/>
        </w:rPr>
        <w:t> </w:t>
      </w:r>
      <w:r>
        <w:rPr>
          <w:rFonts w:ascii="Arial"/>
          <w:color w:val="0A0A0A"/>
          <w:sz w:val="20"/>
        </w:rPr>
        <w:t>I</w:t>
      </w:r>
      <w:r>
        <w:rPr>
          <w:rFonts w:ascii="Arial"/>
          <w:color w:val="0A0A0A"/>
          <w:spacing w:val="-14"/>
          <w:sz w:val="20"/>
        </w:rPr>
        <w:t> </w:t>
      </w:r>
      <w:r>
        <w:rPr>
          <w:color w:val="0A0A0A"/>
          <w:sz w:val="19"/>
        </w:rPr>
        <w:t>ML</w:t>
      </w:r>
      <w:r>
        <w:rPr>
          <w:color w:val="0A0A0A"/>
          <w:spacing w:val="-12"/>
          <w:sz w:val="19"/>
        </w:rPr>
        <w:t> </w:t>
      </w:r>
      <w:r>
        <w:rPr>
          <w:color w:val="0A0A0A"/>
          <w:sz w:val="19"/>
        </w:rPr>
        <w:t>Based</w:t>
      </w:r>
      <w:r>
        <w:rPr>
          <w:color w:val="0A0A0A"/>
          <w:spacing w:val="-2"/>
          <w:sz w:val="19"/>
        </w:rPr>
        <w:t> </w:t>
      </w:r>
      <w:r>
        <w:rPr>
          <w:color w:val="1A1A1A"/>
          <w:sz w:val="19"/>
        </w:rPr>
        <w:t>Plant</w:t>
      </w:r>
      <w:r>
        <w:rPr>
          <w:color w:val="1A1A1A"/>
          <w:spacing w:val="-8"/>
          <w:sz w:val="19"/>
        </w:rPr>
        <w:t> </w:t>
      </w:r>
      <w:r>
        <w:rPr>
          <w:color w:val="0A0A0A"/>
          <w:sz w:val="19"/>
        </w:rPr>
        <w:t>Disease</w:t>
      </w:r>
      <w:r>
        <w:rPr>
          <w:color w:val="0A0A0A"/>
          <w:spacing w:val="-2"/>
          <w:sz w:val="19"/>
        </w:rPr>
        <w:t> </w:t>
      </w:r>
      <w:r>
        <w:rPr>
          <w:color w:val="0A0A0A"/>
          <w:sz w:val="19"/>
        </w:rPr>
        <w:t>Detection</w:t>
      </w:r>
      <w:r>
        <w:rPr>
          <w:color w:val="0A0A0A"/>
          <w:spacing w:val="1"/>
          <w:sz w:val="19"/>
        </w:rPr>
        <w:t> </w:t>
      </w:r>
      <w:r>
        <w:rPr>
          <w:color w:val="0A0A0A"/>
          <w:sz w:val="19"/>
        </w:rPr>
        <w:t>Mobile</w:t>
      </w:r>
      <w:r>
        <w:rPr>
          <w:color w:val="0A0A0A"/>
          <w:spacing w:val="-5"/>
          <w:sz w:val="19"/>
        </w:rPr>
        <w:t> </w:t>
      </w:r>
      <w:r>
        <w:rPr>
          <w:color w:val="1A1A1A"/>
          <w:sz w:val="19"/>
        </w:rPr>
        <w:t>App</w:t>
      </w:r>
      <w:r>
        <w:rPr>
          <w:color w:val="1A1A1A"/>
          <w:spacing w:val="-10"/>
          <w:sz w:val="19"/>
        </w:rPr>
        <w:t> </w:t>
      </w:r>
      <w:r>
        <w:rPr>
          <w:color w:val="1A1A1A"/>
          <w:sz w:val="19"/>
        </w:rPr>
        <w:t>for</w:t>
      </w:r>
      <w:r>
        <w:rPr>
          <w:color w:val="1A1A1A"/>
          <w:spacing w:val="-8"/>
          <w:sz w:val="19"/>
        </w:rPr>
        <w:t> </w:t>
      </w:r>
      <w:r>
        <w:rPr>
          <w:color w:val="1A1A1A"/>
          <w:sz w:val="19"/>
        </w:rPr>
        <w:t>Sri</w:t>
      </w:r>
      <w:r>
        <w:rPr>
          <w:color w:val="1A1A1A"/>
          <w:spacing w:val="-12"/>
          <w:sz w:val="19"/>
        </w:rPr>
        <w:t> </w:t>
      </w:r>
      <w:r>
        <w:rPr>
          <w:color w:val="0A0A0A"/>
          <w:spacing w:val="-2"/>
          <w:sz w:val="19"/>
        </w:rPr>
        <w:t>Lanka</w:t>
      </w:r>
    </w:p>
    <w:p>
      <w:pPr>
        <w:pStyle w:val="Heading5"/>
        <w:numPr>
          <w:ilvl w:val="1"/>
          <w:numId w:val="32"/>
        </w:numPr>
        <w:tabs>
          <w:tab w:pos="1419" w:val="left" w:leader="none"/>
        </w:tabs>
        <w:spacing w:line="240" w:lineRule="auto" w:before="161" w:after="0"/>
        <w:ind w:left="1419" w:right="0" w:hanging="573"/>
        <w:jc w:val="left"/>
        <w:rPr>
          <w:color w:val="0A0A0A"/>
        </w:rPr>
      </w:pPr>
      <w:bookmarkStart w:name="_TOC_250010" w:id="84"/>
      <w:r>
        <w:rPr>
          <w:color w:val="0A0A0A"/>
        </w:rPr>
        <w:t>Non-Functional</w:t>
      </w:r>
      <w:r>
        <w:rPr>
          <w:color w:val="0A0A0A"/>
          <w:spacing w:val="-6"/>
        </w:rPr>
        <w:t> </w:t>
      </w:r>
      <w:bookmarkEnd w:id="84"/>
      <w:r>
        <w:rPr>
          <w:color w:val="0A0A0A"/>
          <w:spacing w:val="-2"/>
        </w:rPr>
        <w:t>Testing</w:t>
      </w:r>
    </w:p>
    <w:p>
      <w:pPr>
        <w:pStyle w:val="BodyText"/>
        <w:spacing w:before="32"/>
        <w:rPr>
          <w:b/>
          <w:sz w:val="20"/>
        </w:rPr>
      </w:pPr>
      <w:r>
        <w:rPr/>
        <w:drawing>
          <wp:anchor distT="0" distB="0" distL="0" distR="0" allowOverlap="1" layoutInCell="1" locked="0" behindDoc="1" simplePos="0" relativeHeight="487710720">
            <wp:simplePos x="0" y="0"/>
            <wp:positionH relativeFrom="page">
              <wp:posOffset>689819</wp:posOffset>
            </wp:positionH>
            <wp:positionV relativeFrom="paragraph">
              <wp:posOffset>181603</wp:posOffset>
            </wp:positionV>
            <wp:extent cx="6201304" cy="4495800"/>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196" cstate="print"/>
                    <a:stretch>
                      <a:fillRect/>
                    </a:stretch>
                  </pic:blipFill>
                  <pic:spPr>
                    <a:xfrm>
                      <a:off x="0" y="0"/>
                      <a:ext cx="6201304" cy="4495800"/>
                    </a:xfrm>
                    <a:prstGeom prst="rect">
                      <a:avLst/>
                    </a:prstGeom>
                  </pic:spPr>
                </pic:pic>
              </a:graphicData>
            </a:graphic>
          </wp:anchor>
        </w:drawing>
      </w:r>
    </w:p>
    <w:p>
      <w:pPr>
        <w:spacing w:after="0"/>
        <w:rPr>
          <w:sz w:val="20"/>
        </w:rPr>
        <w:sectPr>
          <w:headerReference w:type="default" r:id="rId194"/>
          <w:footerReference w:type="default" r:id="rId195"/>
          <w:pgSz w:w="11910" w:h="16840"/>
          <w:pgMar w:header="658" w:footer="1400" w:top="920" w:bottom="1600" w:left="240" w:right="220"/>
        </w:sectPr>
      </w:pPr>
    </w:p>
    <w:p>
      <w:pPr>
        <w:pStyle w:val="BodyText"/>
        <w:spacing w:before="25"/>
        <w:rPr>
          <w:b/>
          <w:sz w:val="20"/>
        </w:rPr>
      </w:pPr>
      <w:r>
        <w:rPr/>
        <w:drawing>
          <wp:anchor distT="0" distB="0" distL="0" distR="0" allowOverlap="1" layoutInCell="1" locked="0" behindDoc="0" simplePos="0" relativeHeight="15852544">
            <wp:simplePos x="0" y="0"/>
            <wp:positionH relativeFrom="page">
              <wp:posOffset>598250</wp:posOffset>
            </wp:positionH>
            <wp:positionV relativeFrom="page">
              <wp:posOffset>442477</wp:posOffset>
            </wp:positionV>
            <wp:extent cx="485315" cy="357022"/>
            <wp:effectExtent l="0" t="0" r="0" b="0"/>
            <wp:wrapNone/>
            <wp:docPr id="760" name="Image 760"/>
            <wp:cNvGraphicFramePr>
              <a:graphicFrameLocks/>
            </wp:cNvGraphicFramePr>
            <a:graphic>
              <a:graphicData uri="http://schemas.openxmlformats.org/drawingml/2006/picture">
                <pic:pic>
                  <pic:nvPicPr>
                    <pic:cNvPr id="760" name="Image 760"/>
                    <pic:cNvPicPr/>
                  </pic:nvPicPr>
                  <pic:blipFill>
                    <a:blip r:embed="rId56" cstate="print"/>
                    <a:stretch>
                      <a:fillRect/>
                    </a:stretch>
                  </pic:blipFill>
                  <pic:spPr>
                    <a:xfrm>
                      <a:off x="0" y="0"/>
                      <a:ext cx="485315" cy="357022"/>
                    </a:xfrm>
                    <a:prstGeom prst="rect">
                      <a:avLst/>
                    </a:prstGeom>
                  </pic:spPr>
                </pic:pic>
              </a:graphicData>
            </a:graphic>
          </wp:anchor>
        </w:drawing>
      </w:r>
    </w:p>
    <w:p>
      <w:pPr>
        <w:pStyle w:val="BodyText"/>
        <w:ind w:left="841"/>
        <w:rPr>
          <w:sz w:val="20"/>
        </w:rPr>
      </w:pPr>
      <w:r>
        <w:rPr>
          <w:sz w:val="20"/>
        </w:rPr>
        <w:drawing>
          <wp:inline distT="0" distB="0" distL="0" distR="0">
            <wp:extent cx="6204353" cy="4498848"/>
            <wp:effectExtent l="0" t="0" r="0" b="0"/>
            <wp:docPr id="761" name="Image 761"/>
            <wp:cNvGraphicFramePr>
              <a:graphicFrameLocks/>
            </wp:cNvGraphicFramePr>
            <a:graphic>
              <a:graphicData uri="http://schemas.openxmlformats.org/drawingml/2006/picture">
                <pic:pic>
                  <pic:nvPicPr>
                    <pic:cNvPr id="761" name="Image 761"/>
                    <pic:cNvPicPr/>
                  </pic:nvPicPr>
                  <pic:blipFill>
                    <a:blip r:embed="rId199" cstate="print"/>
                    <a:stretch>
                      <a:fillRect/>
                    </a:stretch>
                  </pic:blipFill>
                  <pic:spPr>
                    <a:xfrm>
                      <a:off x="0" y="0"/>
                      <a:ext cx="6204353" cy="4498848"/>
                    </a:xfrm>
                    <a:prstGeom prst="rect">
                      <a:avLst/>
                    </a:prstGeom>
                  </pic:spPr>
                </pic:pic>
              </a:graphicData>
            </a:graphic>
          </wp:inline>
        </w:drawing>
      </w:r>
      <w:r>
        <w:rPr>
          <w:sz w:val="20"/>
        </w:rPr>
      </w:r>
    </w:p>
    <w:p>
      <w:pPr>
        <w:spacing w:after="0"/>
        <w:rPr>
          <w:sz w:val="20"/>
        </w:rPr>
        <w:sectPr>
          <w:headerReference w:type="default" r:id="rId197"/>
          <w:footerReference w:type="default" r:id="rId198"/>
          <w:pgSz w:w="11910" w:h="16840"/>
          <w:pgMar w:header="658" w:footer="1400" w:top="1140" w:bottom="1600" w:left="240" w:right="220"/>
        </w:sectPr>
      </w:pPr>
    </w:p>
    <w:p>
      <w:pPr>
        <w:pStyle w:val="BodyText"/>
        <w:rPr>
          <w:b/>
          <w:sz w:val="28"/>
        </w:rPr>
      </w:pPr>
      <w:r>
        <w:rPr/>
        <w:drawing>
          <wp:anchor distT="0" distB="0" distL="0" distR="0" allowOverlap="1" layoutInCell="1" locked="0" behindDoc="0" simplePos="0" relativeHeight="15853056">
            <wp:simplePos x="0" y="0"/>
            <wp:positionH relativeFrom="page">
              <wp:posOffset>591312</wp:posOffset>
            </wp:positionH>
            <wp:positionV relativeFrom="page">
              <wp:posOffset>455676</wp:posOffset>
            </wp:positionV>
            <wp:extent cx="486156" cy="361187"/>
            <wp:effectExtent l="0" t="0" r="0" b="0"/>
            <wp:wrapNone/>
            <wp:docPr id="762" name="Image 762"/>
            <wp:cNvGraphicFramePr>
              <a:graphicFrameLocks/>
            </wp:cNvGraphicFramePr>
            <a:graphic>
              <a:graphicData uri="http://schemas.openxmlformats.org/drawingml/2006/picture">
                <pic:pic>
                  <pic:nvPicPr>
                    <pic:cNvPr id="762" name="Image 762"/>
                    <pic:cNvPicPr/>
                  </pic:nvPicPr>
                  <pic:blipFill>
                    <a:blip r:embed="rId6" cstate="print"/>
                    <a:stretch>
                      <a:fillRect/>
                    </a:stretch>
                  </pic:blipFill>
                  <pic:spPr>
                    <a:xfrm>
                      <a:off x="0" y="0"/>
                      <a:ext cx="486156" cy="361187"/>
                    </a:xfrm>
                    <a:prstGeom prst="rect">
                      <a:avLst/>
                    </a:prstGeom>
                  </pic:spPr>
                </pic:pic>
              </a:graphicData>
            </a:graphic>
          </wp:anchor>
        </w:drawing>
      </w:r>
    </w:p>
    <w:p>
      <w:pPr>
        <w:pStyle w:val="BodyText"/>
        <w:spacing w:before="123"/>
        <w:rPr>
          <w:b/>
          <w:sz w:val="28"/>
        </w:rPr>
      </w:pPr>
    </w:p>
    <w:p>
      <w:pPr>
        <w:pStyle w:val="Heading5"/>
        <w:numPr>
          <w:ilvl w:val="1"/>
          <w:numId w:val="32"/>
        </w:numPr>
        <w:tabs>
          <w:tab w:pos="1422" w:val="left" w:leader="none"/>
        </w:tabs>
        <w:spacing w:line="240" w:lineRule="auto" w:before="1" w:after="0"/>
        <w:ind w:left="1422" w:right="0" w:hanging="576"/>
        <w:jc w:val="left"/>
        <w:rPr>
          <w:color w:val="010101"/>
        </w:rPr>
      </w:pPr>
      <w:bookmarkStart w:name="_TOC_250009" w:id="85"/>
      <w:r>
        <w:rPr>
          <w:color w:val="0F0F0F"/>
        </w:rPr>
        <w:t>Model</w:t>
      </w:r>
      <w:r>
        <w:rPr>
          <w:color w:val="0F0F0F"/>
          <w:spacing w:val="-1"/>
        </w:rPr>
        <w:t> </w:t>
      </w:r>
      <w:bookmarkEnd w:id="85"/>
      <w:r>
        <w:rPr>
          <w:color w:val="0F0F0F"/>
          <w:spacing w:val="-2"/>
        </w:rPr>
        <w:t>Testing</w:t>
      </w:r>
    </w:p>
    <w:p>
      <w:pPr>
        <w:spacing w:before="296"/>
        <w:ind w:left="843" w:right="0" w:firstLine="0"/>
        <w:jc w:val="both"/>
        <w:rPr>
          <w:b/>
          <w:sz w:val="21"/>
        </w:rPr>
      </w:pPr>
      <w:r>
        <w:rPr>
          <w:b/>
          <w:color w:val="0F0F0F"/>
          <w:w w:val="105"/>
          <w:sz w:val="21"/>
        </w:rPr>
        <w:t>Deep</w:t>
      </w:r>
      <w:r>
        <w:rPr>
          <w:b/>
          <w:color w:val="0F0F0F"/>
          <w:spacing w:val="-7"/>
          <w:w w:val="105"/>
          <w:sz w:val="21"/>
        </w:rPr>
        <w:t> </w:t>
      </w:r>
      <w:r>
        <w:rPr>
          <w:b/>
          <w:color w:val="0F0F0F"/>
          <w:w w:val="105"/>
          <w:sz w:val="21"/>
        </w:rPr>
        <w:t>Learning Models</w:t>
      </w:r>
      <w:r>
        <w:rPr>
          <w:b/>
          <w:color w:val="0F0F0F"/>
          <w:spacing w:val="-4"/>
          <w:w w:val="105"/>
          <w:sz w:val="21"/>
        </w:rPr>
        <w:t> </w:t>
      </w:r>
      <w:r>
        <w:rPr>
          <w:b/>
          <w:color w:val="0F0F0F"/>
          <w:spacing w:val="-2"/>
          <w:w w:val="105"/>
          <w:sz w:val="21"/>
        </w:rPr>
        <w:t>Testing</w:t>
      </w:r>
    </w:p>
    <w:p>
      <w:pPr>
        <w:pStyle w:val="BodyText"/>
        <w:spacing w:before="45"/>
        <w:rPr>
          <w:b/>
        </w:rPr>
      </w:pPr>
    </w:p>
    <w:p>
      <w:pPr>
        <w:spacing w:line="360" w:lineRule="auto" w:before="0"/>
        <w:ind w:left="842" w:right="823" w:firstLine="3"/>
        <w:jc w:val="both"/>
        <w:rPr>
          <w:sz w:val="22"/>
        </w:rPr>
      </w:pPr>
      <w:r>
        <w:rPr>
          <w:color w:val="0F0F0F"/>
          <w:sz w:val="22"/>
        </w:rPr>
        <w:t>In order to determine a deep learning model's accuracy in classifying, predicting, or creating new data, performance on data</w:t>
      </w:r>
      <w:r>
        <w:rPr>
          <w:color w:val="0F0F0F"/>
          <w:spacing w:val="-5"/>
          <w:sz w:val="22"/>
        </w:rPr>
        <w:t> </w:t>
      </w:r>
      <w:r>
        <w:rPr>
          <w:color w:val="0F0F0F"/>
          <w:sz w:val="22"/>
        </w:rPr>
        <w:t>that has</w:t>
      </w:r>
      <w:r>
        <w:rPr>
          <w:color w:val="0F0F0F"/>
          <w:spacing w:val="-3"/>
          <w:sz w:val="22"/>
        </w:rPr>
        <w:t> </w:t>
      </w:r>
      <w:r>
        <w:rPr>
          <w:color w:val="0F0F0F"/>
          <w:sz w:val="22"/>
        </w:rPr>
        <w:t>never</w:t>
      </w:r>
      <w:r>
        <w:rPr>
          <w:color w:val="0F0F0F"/>
          <w:spacing w:val="-2"/>
          <w:sz w:val="22"/>
        </w:rPr>
        <w:t> </w:t>
      </w:r>
      <w:r>
        <w:rPr>
          <w:color w:val="0F0F0F"/>
          <w:sz w:val="22"/>
        </w:rPr>
        <w:t>been seen before is</w:t>
      </w:r>
      <w:r>
        <w:rPr>
          <w:color w:val="0F0F0F"/>
          <w:spacing w:val="-9"/>
          <w:sz w:val="22"/>
        </w:rPr>
        <w:t> </w:t>
      </w:r>
      <w:r>
        <w:rPr>
          <w:color w:val="0F0F0F"/>
          <w:sz w:val="22"/>
        </w:rPr>
        <w:t>used</w:t>
      </w:r>
      <w:r>
        <w:rPr>
          <w:color w:val="0F0F0F"/>
          <w:spacing w:val="-3"/>
          <w:sz w:val="22"/>
        </w:rPr>
        <w:t> </w:t>
      </w:r>
      <w:r>
        <w:rPr>
          <w:color w:val="0F0F0F"/>
          <w:sz w:val="22"/>
        </w:rPr>
        <w:t>to</w:t>
      </w:r>
      <w:r>
        <w:rPr>
          <w:color w:val="0F0F0F"/>
          <w:spacing w:val="-10"/>
          <w:sz w:val="22"/>
        </w:rPr>
        <w:t> </w:t>
      </w:r>
      <w:r>
        <w:rPr>
          <w:color w:val="0F0F0F"/>
          <w:sz w:val="22"/>
        </w:rPr>
        <w:t>test</w:t>
      </w:r>
      <w:r>
        <w:rPr>
          <w:color w:val="0F0F0F"/>
          <w:spacing w:val="-3"/>
          <w:sz w:val="22"/>
        </w:rPr>
        <w:t> </w:t>
      </w:r>
      <w:r>
        <w:rPr>
          <w:color w:val="0F0F0F"/>
          <w:sz w:val="22"/>
        </w:rPr>
        <w:t>the</w:t>
      </w:r>
      <w:r>
        <w:rPr>
          <w:color w:val="0F0F0F"/>
          <w:spacing w:val="-3"/>
          <w:sz w:val="22"/>
        </w:rPr>
        <w:t> </w:t>
      </w:r>
      <w:r>
        <w:rPr>
          <w:color w:val="0F0F0F"/>
          <w:sz w:val="22"/>
        </w:rPr>
        <w:t>model. Typically,</w:t>
      </w:r>
      <w:r>
        <w:rPr>
          <w:color w:val="0F0F0F"/>
          <w:spacing w:val="-1"/>
          <w:sz w:val="22"/>
        </w:rPr>
        <w:t> </w:t>
      </w:r>
      <w:r>
        <w:rPr>
          <w:color w:val="0F0F0F"/>
          <w:sz w:val="22"/>
        </w:rPr>
        <w:t>this</w:t>
      </w:r>
      <w:r>
        <w:rPr>
          <w:color w:val="0F0F0F"/>
          <w:spacing w:val="-7"/>
          <w:sz w:val="22"/>
        </w:rPr>
        <w:t> </w:t>
      </w:r>
      <w:r>
        <w:rPr>
          <w:color w:val="0F0F0F"/>
          <w:sz w:val="22"/>
        </w:rPr>
        <w:t>stage</w:t>
      </w:r>
      <w:r>
        <w:rPr>
          <w:color w:val="0F0F0F"/>
          <w:spacing w:val="-2"/>
          <w:sz w:val="22"/>
        </w:rPr>
        <w:t> </w:t>
      </w:r>
      <w:r>
        <w:rPr>
          <w:color w:val="0F0F0F"/>
          <w:sz w:val="22"/>
        </w:rPr>
        <w:t>comes after the</w:t>
      </w:r>
      <w:r>
        <w:rPr>
          <w:color w:val="0F0F0F"/>
          <w:spacing w:val="-4"/>
          <w:sz w:val="22"/>
        </w:rPr>
        <w:t> </w:t>
      </w:r>
      <w:r>
        <w:rPr>
          <w:color w:val="0F0F0F"/>
          <w:sz w:val="22"/>
        </w:rPr>
        <w:t>model's training process but before it</w:t>
      </w:r>
      <w:r>
        <w:rPr>
          <w:color w:val="0F0F0F"/>
          <w:spacing w:val="-6"/>
          <w:sz w:val="22"/>
        </w:rPr>
        <w:t> </w:t>
      </w:r>
      <w:r>
        <w:rPr>
          <w:color w:val="0F0F0F"/>
          <w:sz w:val="22"/>
        </w:rPr>
        <w:t>is</w:t>
      </w:r>
      <w:r>
        <w:rPr>
          <w:color w:val="0F0F0F"/>
          <w:spacing w:val="-8"/>
          <w:sz w:val="22"/>
        </w:rPr>
        <w:t> </w:t>
      </w:r>
      <w:r>
        <w:rPr>
          <w:color w:val="0F0F0F"/>
          <w:sz w:val="22"/>
        </w:rPr>
        <w:t>used in</w:t>
      </w:r>
      <w:r>
        <w:rPr>
          <w:color w:val="0F0F0F"/>
          <w:spacing w:val="-3"/>
          <w:sz w:val="22"/>
        </w:rPr>
        <w:t> </w:t>
      </w:r>
      <w:r>
        <w:rPr>
          <w:color w:val="0F0F0F"/>
          <w:sz w:val="22"/>
        </w:rPr>
        <w:t>production. By</w:t>
      </w:r>
      <w:r>
        <w:rPr>
          <w:color w:val="0F0F0F"/>
          <w:spacing w:val="-6"/>
          <w:sz w:val="22"/>
        </w:rPr>
        <w:t> </w:t>
      </w:r>
      <w:r>
        <w:rPr>
          <w:color w:val="0F0F0F"/>
          <w:sz w:val="22"/>
        </w:rPr>
        <w:t>contrasting the</w:t>
      </w:r>
      <w:r>
        <w:rPr>
          <w:color w:val="0F0F0F"/>
          <w:spacing w:val="-4"/>
          <w:sz w:val="22"/>
        </w:rPr>
        <w:t> </w:t>
      </w:r>
      <w:r>
        <w:rPr>
          <w:color w:val="0F0F0F"/>
          <w:sz w:val="22"/>
        </w:rPr>
        <w:t>model's predictions with the real values of</w:t>
      </w:r>
      <w:r>
        <w:rPr>
          <w:color w:val="0F0F0F"/>
          <w:spacing w:val="-8"/>
          <w:sz w:val="22"/>
        </w:rPr>
        <w:t> </w:t>
      </w:r>
      <w:r>
        <w:rPr>
          <w:color w:val="0F0F0F"/>
          <w:sz w:val="22"/>
        </w:rPr>
        <w:t>the</w:t>
      </w:r>
      <w:r>
        <w:rPr>
          <w:color w:val="0F0F0F"/>
          <w:spacing w:val="-10"/>
          <w:sz w:val="22"/>
        </w:rPr>
        <w:t> </w:t>
      </w:r>
      <w:r>
        <w:rPr>
          <w:color w:val="0F0F0F"/>
          <w:sz w:val="22"/>
        </w:rPr>
        <w:t>test</w:t>
      </w:r>
      <w:r>
        <w:rPr>
          <w:color w:val="0F0F0F"/>
          <w:spacing w:val="-7"/>
          <w:sz w:val="22"/>
        </w:rPr>
        <w:t> </w:t>
      </w:r>
      <w:r>
        <w:rPr>
          <w:color w:val="0F0F0F"/>
          <w:sz w:val="22"/>
        </w:rPr>
        <w:t>data,</w:t>
      </w:r>
      <w:r>
        <w:rPr>
          <w:color w:val="0F0F0F"/>
          <w:spacing w:val="-11"/>
          <w:sz w:val="22"/>
        </w:rPr>
        <w:t> </w:t>
      </w:r>
      <w:r>
        <w:rPr>
          <w:color w:val="0F0F0F"/>
          <w:sz w:val="22"/>
        </w:rPr>
        <w:t>testing aims</w:t>
      </w:r>
      <w:r>
        <w:rPr>
          <w:color w:val="0F0F0F"/>
          <w:spacing w:val="-6"/>
          <w:sz w:val="22"/>
        </w:rPr>
        <w:t> </w:t>
      </w:r>
      <w:r>
        <w:rPr>
          <w:color w:val="0F0F0F"/>
          <w:sz w:val="22"/>
        </w:rPr>
        <w:t>to</w:t>
      </w:r>
      <w:r>
        <w:rPr>
          <w:color w:val="0F0F0F"/>
          <w:spacing w:val="-5"/>
          <w:sz w:val="22"/>
        </w:rPr>
        <w:t> </w:t>
      </w:r>
      <w:r>
        <w:rPr>
          <w:color w:val="0F0F0F"/>
          <w:sz w:val="22"/>
        </w:rPr>
        <w:t>determine how</w:t>
      </w:r>
      <w:r>
        <w:rPr>
          <w:color w:val="0F0F0F"/>
          <w:spacing w:val="-11"/>
          <w:sz w:val="22"/>
        </w:rPr>
        <w:t> </w:t>
      </w:r>
      <w:r>
        <w:rPr>
          <w:color w:val="0F0F0F"/>
          <w:sz w:val="22"/>
        </w:rPr>
        <w:t>accurate the</w:t>
      </w:r>
      <w:r>
        <w:rPr>
          <w:color w:val="0F0F0F"/>
          <w:spacing w:val="-7"/>
          <w:sz w:val="22"/>
        </w:rPr>
        <w:t> </w:t>
      </w:r>
      <w:r>
        <w:rPr>
          <w:color w:val="0F0F0F"/>
          <w:sz w:val="22"/>
        </w:rPr>
        <w:t>model is.</w:t>
      </w:r>
      <w:r>
        <w:rPr>
          <w:color w:val="0F0F0F"/>
          <w:spacing w:val="-7"/>
          <w:sz w:val="22"/>
        </w:rPr>
        <w:t> </w:t>
      </w:r>
      <w:r>
        <w:rPr>
          <w:color w:val="0F0F0F"/>
          <w:sz w:val="22"/>
        </w:rPr>
        <w:t>The</w:t>
      </w:r>
      <w:r>
        <w:rPr>
          <w:color w:val="0F0F0F"/>
          <w:spacing w:val="-10"/>
          <w:sz w:val="22"/>
        </w:rPr>
        <w:t> </w:t>
      </w:r>
      <w:r>
        <w:rPr>
          <w:color w:val="0F0F0F"/>
          <w:sz w:val="22"/>
        </w:rPr>
        <w:t>effectiveness of</w:t>
      </w:r>
      <w:r>
        <w:rPr>
          <w:color w:val="0F0F0F"/>
          <w:spacing w:val="-4"/>
          <w:sz w:val="22"/>
        </w:rPr>
        <w:t> </w:t>
      </w:r>
      <w:r>
        <w:rPr>
          <w:color w:val="0F0F0F"/>
          <w:sz w:val="22"/>
        </w:rPr>
        <w:t>the</w:t>
      </w:r>
      <w:r>
        <w:rPr>
          <w:color w:val="0F0F0F"/>
          <w:spacing w:val="-3"/>
          <w:sz w:val="22"/>
        </w:rPr>
        <w:t> </w:t>
      </w:r>
      <w:r>
        <w:rPr>
          <w:color w:val="0F0F0F"/>
          <w:sz w:val="22"/>
        </w:rPr>
        <w:t>model can be</w:t>
      </w:r>
      <w:r>
        <w:rPr>
          <w:color w:val="0F0F0F"/>
          <w:spacing w:val="-10"/>
          <w:sz w:val="22"/>
        </w:rPr>
        <w:t> </w:t>
      </w:r>
      <w:r>
        <w:rPr>
          <w:color w:val="0F0F0F"/>
          <w:sz w:val="22"/>
        </w:rPr>
        <w:t>assessed in this manner using</w:t>
      </w:r>
      <w:r>
        <w:rPr>
          <w:color w:val="0F0F0F"/>
          <w:spacing w:val="-5"/>
          <w:sz w:val="22"/>
        </w:rPr>
        <w:t> </w:t>
      </w:r>
      <w:r>
        <w:rPr>
          <w:color w:val="0F0F0F"/>
          <w:sz w:val="22"/>
        </w:rPr>
        <w:t>a</w:t>
      </w:r>
      <w:r>
        <w:rPr>
          <w:color w:val="0F0F0F"/>
          <w:spacing w:val="-7"/>
          <w:sz w:val="22"/>
        </w:rPr>
        <w:t> </w:t>
      </w:r>
      <w:r>
        <w:rPr>
          <w:color w:val="0F0F0F"/>
          <w:sz w:val="22"/>
        </w:rPr>
        <w:t>variety of</w:t>
      </w:r>
      <w:r>
        <w:rPr>
          <w:color w:val="0F0F0F"/>
          <w:spacing w:val="-1"/>
          <w:sz w:val="22"/>
        </w:rPr>
        <w:t> </w:t>
      </w:r>
      <w:r>
        <w:rPr>
          <w:color w:val="0F0F0F"/>
          <w:sz w:val="22"/>
        </w:rPr>
        <w:t>measures, including accuracy, precision, recall, fl</w:t>
      </w:r>
      <w:r>
        <w:rPr>
          <w:color w:val="0F0F0F"/>
          <w:spacing w:val="40"/>
          <w:sz w:val="22"/>
        </w:rPr>
        <w:t> </w:t>
      </w:r>
      <w:r>
        <w:rPr>
          <w:color w:val="0F0F0F"/>
          <w:sz w:val="22"/>
        </w:rPr>
        <w:t>score, and confusion matrix. Before the model is</w:t>
      </w:r>
      <w:r>
        <w:rPr>
          <w:color w:val="0F0F0F"/>
          <w:spacing w:val="-2"/>
          <w:sz w:val="22"/>
        </w:rPr>
        <w:t> </w:t>
      </w:r>
      <w:r>
        <w:rPr>
          <w:color w:val="0F0F0F"/>
          <w:sz w:val="22"/>
        </w:rPr>
        <w:t>implemented, this might assist in finding potential improvement </w:t>
      </w:r>
      <w:r>
        <w:rPr>
          <w:color w:val="1F1F1F"/>
          <w:sz w:val="22"/>
        </w:rPr>
        <w:t>areas.</w:t>
      </w:r>
    </w:p>
    <w:p>
      <w:pPr>
        <w:spacing w:line="360" w:lineRule="auto" w:before="165"/>
        <w:ind w:left="840" w:right="824" w:firstLine="4"/>
        <w:jc w:val="both"/>
        <w:rPr>
          <w:sz w:val="22"/>
        </w:rPr>
      </w:pPr>
      <w:r>
        <w:rPr>
          <w:color w:val="0F0F0F"/>
          <w:sz w:val="22"/>
        </w:rPr>
        <w:t>A model's accuracy is</w:t>
      </w:r>
      <w:r>
        <w:rPr>
          <w:color w:val="0F0F0F"/>
          <w:spacing w:val="-2"/>
          <w:sz w:val="22"/>
        </w:rPr>
        <w:t> </w:t>
      </w:r>
      <w:r>
        <w:rPr>
          <w:color w:val="0F0F0F"/>
          <w:sz w:val="22"/>
        </w:rPr>
        <w:t>the percentage ofright predictions it makes from all the ones produced. Although it is</w:t>
      </w:r>
      <w:r>
        <w:rPr>
          <w:color w:val="0F0F0F"/>
          <w:spacing w:val="-3"/>
          <w:sz w:val="22"/>
        </w:rPr>
        <w:t> </w:t>
      </w:r>
      <w:r>
        <w:rPr>
          <w:color w:val="0F0F0F"/>
          <w:sz w:val="22"/>
        </w:rPr>
        <w:t>a </w:t>
      </w:r>
      <w:r>
        <w:rPr>
          <w:color w:val="1F1F1F"/>
          <w:sz w:val="22"/>
        </w:rPr>
        <w:t>straightforward </w:t>
      </w:r>
      <w:r>
        <w:rPr>
          <w:color w:val="0F0F0F"/>
          <w:sz w:val="22"/>
        </w:rPr>
        <w:t>and often used </w:t>
      </w:r>
      <w:r>
        <w:rPr>
          <w:color w:val="1F1F1F"/>
          <w:sz w:val="22"/>
        </w:rPr>
        <w:t>statistic, </w:t>
      </w:r>
      <w:r>
        <w:rPr>
          <w:color w:val="0F0F0F"/>
          <w:sz w:val="22"/>
        </w:rPr>
        <w:t>an unbalanced dataset might cause it to be inaccurate. A model's precision is, from all correct predictions made, the percentage of genuine positive predictions produced. It evaluates the</w:t>
      </w:r>
      <w:r>
        <w:rPr>
          <w:color w:val="0F0F0F"/>
          <w:spacing w:val="-13"/>
          <w:sz w:val="22"/>
        </w:rPr>
        <w:t> </w:t>
      </w:r>
      <w:r>
        <w:rPr>
          <w:color w:val="0F0F0F"/>
          <w:sz w:val="22"/>
        </w:rPr>
        <w:t>model's</w:t>
      </w:r>
      <w:r>
        <w:rPr>
          <w:color w:val="0F0F0F"/>
          <w:spacing w:val="-1"/>
          <w:sz w:val="22"/>
        </w:rPr>
        <w:t> </w:t>
      </w:r>
      <w:r>
        <w:rPr>
          <w:color w:val="0F0F0F"/>
          <w:sz w:val="22"/>
        </w:rPr>
        <w:t>ability</w:t>
      </w:r>
      <w:r>
        <w:rPr>
          <w:color w:val="0F0F0F"/>
          <w:spacing w:val="-4"/>
          <w:sz w:val="22"/>
        </w:rPr>
        <w:t> </w:t>
      </w:r>
      <w:r>
        <w:rPr>
          <w:color w:val="0F0F0F"/>
          <w:sz w:val="22"/>
        </w:rPr>
        <w:t>to</w:t>
      </w:r>
      <w:r>
        <w:rPr>
          <w:color w:val="0F0F0F"/>
          <w:spacing w:val="-11"/>
          <w:sz w:val="22"/>
        </w:rPr>
        <w:t> </w:t>
      </w:r>
      <w:r>
        <w:rPr>
          <w:color w:val="0F0F0F"/>
          <w:sz w:val="22"/>
        </w:rPr>
        <w:t>correctly identify</w:t>
      </w:r>
      <w:r>
        <w:rPr>
          <w:color w:val="0F0F0F"/>
          <w:spacing w:val="-2"/>
          <w:sz w:val="22"/>
        </w:rPr>
        <w:t> </w:t>
      </w:r>
      <w:r>
        <w:rPr>
          <w:color w:val="0F0F0F"/>
          <w:sz w:val="22"/>
        </w:rPr>
        <w:t>positive</w:t>
      </w:r>
      <w:r>
        <w:rPr>
          <w:color w:val="0F0F0F"/>
          <w:spacing w:val="-1"/>
          <w:sz w:val="22"/>
        </w:rPr>
        <w:t> </w:t>
      </w:r>
      <w:r>
        <w:rPr>
          <w:color w:val="0F0F0F"/>
          <w:sz w:val="22"/>
        </w:rPr>
        <w:t>instances</w:t>
      </w:r>
      <w:r>
        <w:rPr>
          <w:color w:val="0F0F0F"/>
          <w:spacing w:val="-7"/>
          <w:sz w:val="22"/>
        </w:rPr>
        <w:t> </w:t>
      </w:r>
      <w:r>
        <w:rPr>
          <w:color w:val="0F0F0F"/>
          <w:sz w:val="22"/>
        </w:rPr>
        <w:t>among</w:t>
      </w:r>
      <w:r>
        <w:rPr>
          <w:color w:val="0F0F0F"/>
          <w:spacing w:val="-4"/>
          <w:sz w:val="22"/>
        </w:rPr>
        <w:t> </w:t>
      </w:r>
      <w:r>
        <w:rPr>
          <w:color w:val="0F0F0F"/>
          <w:sz w:val="22"/>
        </w:rPr>
        <w:t>all</w:t>
      </w:r>
      <w:r>
        <w:rPr>
          <w:color w:val="0F0F0F"/>
          <w:spacing w:val="-9"/>
          <w:sz w:val="22"/>
        </w:rPr>
        <w:t> </w:t>
      </w:r>
      <w:r>
        <w:rPr>
          <w:color w:val="0F0F0F"/>
          <w:sz w:val="22"/>
        </w:rPr>
        <w:t>positive</w:t>
      </w:r>
      <w:r>
        <w:rPr>
          <w:color w:val="0F0F0F"/>
          <w:spacing w:val="-3"/>
          <w:sz w:val="22"/>
        </w:rPr>
        <w:t> </w:t>
      </w:r>
      <w:r>
        <w:rPr>
          <w:color w:val="0F0F0F"/>
          <w:sz w:val="22"/>
        </w:rPr>
        <w:t>predictions.</w:t>
      </w:r>
      <w:r>
        <w:rPr>
          <w:color w:val="0F0F0F"/>
          <w:spacing w:val="-3"/>
          <w:sz w:val="22"/>
        </w:rPr>
        <w:t> </w:t>
      </w:r>
      <w:r>
        <w:rPr>
          <w:color w:val="0F0F0F"/>
          <w:sz w:val="22"/>
        </w:rPr>
        <w:t>The</w:t>
      </w:r>
      <w:r>
        <w:rPr>
          <w:color w:val="0F0F0F"/>
          <w:spacing w:val="-10"/>
          <w:sz w:val="22"/>
        </w:rPr>
        <w:t> </w:t>
      </w:r>
      <w:r>
        <w:rPr>
          <w:color w:val="0F0F0F"/>
          <w:sz w:val="22"/>
        </w:rPr>
        <w:t>recall</w:t>
      </w:r>
      <w:r>
        <w:rPr>
          <w:color w:val="0F0F0F"/>
          <w:spacing w:val="-12"/>
          <w:sz w:val="22"/>
        </w:rPr>
        <w:t> </w:t>
      </w:r>
      <w:r>
        <w:rPr>
          <w:color w:val="0F0F0F"/>
          <w:sz w:val="22"/>
        </w:rPr>
        <w:t>is the percentage of correct predictions a model produced from all real positive events. It assesses the model's capacity to</w:t>
      </w:r>
      <w:r>
        <w:rPr>
          <w:color w:val="0F0F0F"/>
          <w:spacing w:val="-1"/>
          <w:sz w:val="22"/>
        </w:rPr>
        <w:t> </w:t>
      </w:r>
      <w:r>
        <w:rPr>
          <w:color w:val="0F0F0F"/>
          <w:sz w:val="22"/>
        </w:rPr>
        <w:t>find every occurrence of positivity. The fl-score is</w:t>
      </w:r>
      <w:r>
        <w:rPr>
          <w:color w:val="0F0F0F"/>
          <w:spacing w:val="-1"/>
          <w:sz w:val="22"/>
        </w:rPr>
        <w:t> </w:t>
      </w:r>
      <w:r>
        <w:rPr>
          <w:color w:val="0F0F0F"/>
          <w:sz w:val="22"/>
        </w:rPr>
        <w:t>the harmonic mean ofrecall and </w:t>
      </w:r>
      <w:r>
        <w:rPr>
          <w:color w:val="1F1F1F"/>
          <w:sz w:val="22"/>
        </w:rPr>
        <w:t>accuracy. </w:t>
      </w:r>
      <w:r>
        <w:rPr>
          <w:color w:val="0F0F0F"/>
          <w:sz w:val="22"/>
        </w:rPr>
        <w:t>This testing method often applies to unbalanced datasets and balances accuracy and recall (Korstanje, 2021).</w:t>
      </w:r>
    </w:p>
    <w:p>
      <w:pPr>
        <w:spacing w:line="362" w:lineRule="auto" w:before="164"/>
        <w:ind w:left="843" w:right="830" w:firstLine="1"/>
        <w:jc w:val="both"/>
        <w:rPr>
          <w:sz w:val="22"/>
        </w:rPr>
      </w:pPr>
      <w:r>
        <w:rPr>
          <w:color w:val="0F0F0F"/>
          <w:sz w:val="22"/>
        </w:rPr>
        <w:t>The confusion matrix is a</w:t>
      </w:r>
      <w:r>
        <w:rPr>
          <w:color w:val="0F0F0F"/>
          <w:spacing w:val="-3"/>
          <w:sz w:val="22"/>
        </w:rPr>
        <w:t> </w:t>
      </w:r>
      <w:r>
        <w:rPr>
          <w:color w:val="0F0F0F"/>
          <w:sz w:val="22"/>
        </w:rPr>
        <w:t>table that</w:t>
      </w:r>
      <w:r>
        <w:rPr>
          <w:color w:val="0F0F0F"/>
          <w:spacing w:val="-1"/>
          <w:sz w:val="22"/>
        </w:rPr>
        <w:t> </w:t>
      </w:r>
      <w:r>
        <w:rPr>
          <w:color w:val="0F0F0F"/>
          <w:sz w:val="22"/>
        </w:rPr>
        <w:t>illustrates how well a classification method performs. For every class, it lists the proportion of accurate forecasts and inaccurate guesses. Values on the crosswise indicate the times when the forecasted class matches the actual class, while those on the diagonal reflect instances where the classifier made an incorrect labelling decision (Narkhede, 2018). The fl-score, recall, and other perfonnance indicators are computed using this confusion matrix.</w:t>
      </w:r>
    </w:p>
    <w:p>
      <w:pPr>
        <w:spacing w:line="362" w:lineRule="auto" w:before="152"/>
        <w:ind w:left="842" w:right="831" w:firstLine="2"/>
        <w:jc w:val="both"/>
        <w:rPr>
          <w:sz w:val="22"/>
        </w:rPr>
      </w:pPr>
      <w:r>
        <w:rPr>
          <w:color w:val="0F0F0F"/>
          <w:sz w:val="22"/>
        </w:rPr>
        <w:t>The primary purpose of the</w:t>
      </w:r>
      <w:r>
        <w:rPr>
          <w:color w:val="0F0F0F"/>
          <w:spacing w:val="-1"/>
          <w:sz w:val="22"/>
        </w:rPr>
        <w:t> </w:t>
      </w:r>
      <w:r>
        <w:rPr>
          <w:color w:val="0F0F0F"/>
          <w:sz w:val="22"/>
        </w:rPr>
        <w:t>accuracy vs epochs graph is to</w:t>
      </w:r>
      <w:r>
        <w:rPr>
          <w:color w:val="0F0F0F"/>
          <w:spacing w:val="-2"/>
          <w:sz w:val="22"/>
        </w:rPr>
        <w:t> </w:t>
      </w:r>
      <w:r>
        <w:rPr>
          <w:color w:val="0F0F0F"/>
          <w:sz w:val="22"/>
        </w:rPr>
        <w:t>show the model's performance during the training time</w:t>
      </w:r>
      <w:r>
        <w:rPr>
          <w:color w:val="0F0F0F"/>
          <w:spacing w:val="-12"/>
          <w:sz w:val="22"/>
        </w:rPr>
        <w:t> </w:t>
      </w:r>
      <w:r>
        <w:rPr>
          <w:color w:val="0F0F0F"/>
          <w:sz w:val="22"/>
        </w:rPr>
        <w:t>duration. It</w:t>
      </w:r>
      <w:r>
        <w:rPr>
          <w:color w:val="0F0F0F"/>
          <w:spacing w:val="-11"/>
          <w:sz w:val="22"/>
        </w:rPr>
        <w:t> </w:t>
      </w:r>
      <w:r>
        <w:rPr>
          <w:color w:val="0F0F0F"/>
          <w:sz w:val="22"/>
        </w:rPr>
        <w:t>demonstrates</w:t>
      </w:r>
      <w:r>
        <w:rPr>
          <w:color w:val="0F0F0F"/>
          <w:spacing w:val="-1"/>
          <w:sz w:val="22"/>
        </w:rPr>
        <w:t> </w:t>
      </w:r>
      <w:r>
        <w:rPr>
          <w:color w:val="0F0F0F"/>
          <w:sz w:val="22"/>
        </w:rPr>
        <w:t>how</w:t>
      </w:r>
      <w:r>
        <w:rPr>
          <w:color w:val="0F0F0F"/>
          <w:spacing w:val="-6"/>
          <w:sz w:val="22"/>
        </w:rPr>
        <w:t> </w:t>
      </w:r>
      <w:r>
        <w:rPr>
          <w:color w:val="0F0F0F"/>
          <w:sz w:val="22"/>
        </w:rPr>
        <w:t>the</w:t>
      </w:r>
      <w:r>
        <w:rPr>
          <w:color w:val="0F0F0F"/>
          <w:spacing w:val="-7"/>
          <w:sz w:val="22"/>
        </w:rPr>
        <w:t> </w:t>
      </w:r>
      <w:r>
        <w:rPr>
          <w:color w:val="0F0F0F"/>
          <w:sz w:val="22"/>
        </w:rPr>
        <w:t>model's</w:t>
      </w:r>
      <w:r>
        <w:rPr>
          <w:color w:val="0F0F0F"/>
          <w:spacing w:val="-4"/>
          <w:sz w:val="22"/>
        </w:rPr>
        <w:t> </w:t>
      </w:r>
      <w:r>
        <w:rPr>
          <w:color w:val="0F0F0F"/>
          <w:sz w:val="22"/>
        </w:rPr>
        <w:t>accuracy rises</w:t>
      </w:r>
      <w:r>
        <w:rPr>
          <w:color w:val="0F0F0F"/>
          <w:spacing w:val="-7"/>
          <w:sz w:val="22"/>
        </w:rPr>
        <w:t> </w:t>
      </w:r>
      <w:r>
        <w:rPr>
          <w:color w:val="0F0F0F"/>
          <w:sz w:val="22"/>
        </w:rPr>
        <w:t>and</w:t>
      </w:r>
      <w:r>
        <w:rPr>
          <w:color w:val="0F0F0F"/>
          <w:spacing w:val="-10"/>
          <w:sz w:val="22"/>
        </w:rPr>
        <w:t> </w:t>
      </w:r>
      <w:r>
        <w:rPr>
          <w:color w:val="0F0F0F"/>
          <w:sz w:val="22"/>
        </w:rPr>
        <w:t>lowers</w:t>
      </w:r>
      <w:r>
        <w:rPr>
          <w:color w:val="0F0F0F"/>
          <w:spacing w:val="-8"/>
          <w:sz w:val="22"/>
        </w:rPr>
        <w:t> </w:t>
      </w:r>
      <w:r>
        <w:rPr>
          <w:color w:val="0F0F0F"/>
          <w:sz w:val="22"/>
        </w:rPr>
        <w:t>with</w:t>
      </w:r>
      <w:r>
        <w:rPr>
          <w:color w:val="0F0F0F"/>
          <w:spacing w:val="-12"/>
          <w:sz w:val="22"/>
        </w:rPr>
        <w:t> </w:t>
      </w:r>
      <w:r>
        <w:rPr>
          <w:color w:val="0F0F0F"/>
          <w:sz w:val="22"/>
        </w:rPr>
        <w:t>the</w:t>
      </w:r>
      <w:r>
        <w:rPr>
          <w:color w:val="0F0F0F"/>
          <w:spacing w:val="-14"/>
          <w:sz w:val="22"/>
        </w:rPr>
        <w:t> </w:t>
      </w:r>
      <w:r>
        <w:rPr>
          <w:color w:val="0F0F0F"/>
          <w:sz w:val="22"/>
        </w:rPr>
        <w:t>number</w:t>
      </w:r>
      <w:r>
        <w:rPr>
          <w:color w:val="0F0F0F"/>
          <w:spacing w:val="-3"/>
          <w:sz w:val="22"/>
        </w:rPr>
        <w:t> </w:t>
      </w:r>
      <w:r>
        <w:rPr>
          <w:color w:val="0F0F0F"/>
          <w:sz w:val="22"/>
        </w:rPr>
        <w:t>of</w:t>
      </w:r>
      <w:r>
        <w:rPr>
          <w:color w:val="0F0F0F"/>
          <w:spacing w:val="-13"/>
          <w:sz w:val="22"/>
        </w:rPr>
        <w:t> </w:t>
      </w:r>
      <w:r>
        <w:rPr>
          <w:color w:val="0F0F0F"/>
          <w:sz w:val="22"/>
        </w:rPr>
        <w:t>training</w:t>
      </w:r>
      <w:r>
        <w:rPr>
          <w:color w:val="0F0F0F"/>
          <w:spacing w:val="-4"/>
          <w:sz w:val="22"/>
        </w:rPr>
        <w:t> </w:t>
      </w:r>
      <w:r>
        <w:rPr>
          <w:color w:val="0F0F0F"/>
          <w:sz w:val="22"/>
        </w:rPr>
        <w:t>iterations. This graph can spot trends like overfitting or underfitting and determine how many epochs are best for a particular model.</w:t>
      </w:r>
    </w:p>
    <w:p>
      <w:pPr>
        <w:spacing w:line="360" w:lineRule="auto" w:before="154"/>
        <w:ind w:left="844" w:right="834" w:hanging="2"/>
        <w:jc w:val="both"/>
        <w:rPr>
          <w:sz w:val="22"/>
        </w:rPr>
      </w:pPr>
      <w:r>
        <w:rPr>
          <w:color w:val="0F0F0F"/>
          <w:sz w:val="22"/>
        </w:rPr>
        <w:t>For each model, accuracy vs epochs graph, model evaluation, confusion matrix, precision, recall and fl</w:t>
      </w:r>
      <w:r>
        <w:rPr>
          <w:color w:val="0F0F0F"/>
          <w:spacing w:val="40"/>
          <w:sz w:val="22"/>
        </w:rPr>
        <w:t> </w:t>
      </w:r>
      <w:r>
        <w:rPr>
          <w:color w:val="0F0F0F"/>
          <w:sz w:val="22"/>
        </w:rPr>
        <w:t>score indicators were generated, and the screen grabs are added below.</w:t>
      </w:r>
    </w:p>
    <w:p>
      <w:pPr>
        <w:spacing w:after="0" w:line="360" w:lineRule="auto"/>
        <w:jc w:val="both"/>
        <w:rPr>
          <w:sz w:val="22"/>
        </w:rPr>
        <w:sectPr>
          <w:pgSz w:w="11910" w:h="16840"/>
          <w:pgMar w:header="658" w:footer="1400" w:top="1140" w:bottom="1600" w:left="240" w:right="220"/>
        </w:sectPr>
      </w:pPr>
    </w:p>
    <w:p>
      <w:pPr>
        <w:pStyle w:val="BodyText"/>
      </w:pPr>
      <w:r>
        <w:rPr/>
        <w:drawing>
          <wp:anchor distT="0" distB="0" distL="0" distR="0" allowOverlap="1" layoutInCell="1" locked="0" behindDoc="0" simplePos="0" relativeHeight="15855104">
            <wp:simplePos x="0" y="0"/>
            <wp:positionH relativeFrom="page">
              <wp:posOffset>598250</wp:posOffset>
            </wp:positionH>
            <wp:positionV relativeFrom="page">
              <wp:posOffset>442477</wp:posOffset>
            </wp:positionV>
            <wp:extent cx="488367" cy="357022"/>
            <wp:effectExtent l="0" t="0" r="0" b="0"/>
            <wp:wrapNone/>
            <wp:docPr id="764" name="Image 764"/>
            <wp:cNvGraphicFramePr>
              <a:graphicFrameLocks/>
            </wp:cNvGraphicFramePr>
            <a:graphic>
              <a:graphicData uri="http://schemas.openxmlformats.org/drawingml/2006/picture">
                <pic:pic>
                  <pic:nvPicPr>
                    <pic:cNvPr id="764" name="Image 764"/>
                    <pic:cNvPicPr/>
                  </pic:nvPicPr>
                  <pic:blipFill>
                    <a:blip r:embed="rId202" cstate="print"/>
                    <a:stretch>
                      <a:fillRect/>
                    </a:stretch>
                  </pic:blipFill>
                  <pic:spPr>
                    <a:xfrm>
                      <a:off x="0" y="0"/>
                      <a:ext cx="488367" cy="357022"/>
                    </a:xfrm>
                    <a:prstGeom prst="rect">
                      <a:avLst/>
                    </a:prstGeom>
                  </pic:spPr>
                </pic:pic>
              </a:graphicData>
            </a:graphic>
          </wp:anchor>
        </w:drawing>
      </w:r>
    </w:p>
    <w:p>
      <w:pPr>
        <w:pStyle w:val="BodyText"/>
        <w:spacing w:before="167"/>
      </w:pPr>
    </w:p>
    <w:p>
      <w:pPr>
        <w:spacing w:before="0"/>
        <w:ind w:left="563" w:right="0" w:firstLine="0"/>
        <w:jc w:val="left"/>
        <w:rPr>
          <w:b/>
          <w:sz w:val="21"/>
        </w:rPr>
      </w:pPr>
      <w:r>
        <w:rPr>
          <w:b/>
          <w:color w:val="131313"/>
          <w:w w:val="105"/>
          <w:sz w:val="21"/>
        </w:rPr>
        <w:t>1</w:t>
      </w:r>
      <w:r>
        <w:rPr>
          <w:b/>
          <w:color w:val="131313"/>
          <w:w w:val="105"/>
          <w:sz w:val="21"/>
          <w:vertAlign w:val="superscript"/>
        </w:rPr>
        <w:t>st</w:t>
      </w:r>
      <w:r>
        <w:rPr>
          <w:b/>
          <w:color w:val="131313"/>
          <w:spacing w:val="-9"/>
          <w:w w:val="105"/>
          <w:sz w:val="21"/>
          <w:vertAlign w:val="baseline"/>
        </w:rPr>
        <w:t> </w:t>
      </w:r>
      <w:r>
        <w:rPr>
          <w:b/>
          <w:color w:val="131313"/>
          <w:w w:val="105"/>
          <w:sz w:val="21"/>
          <w:vertAlign w:val="baseline"/>
        </w:rPr>
        <w:t>model</w:t>
      </w:r>
      <w:r>
        <w:rPr>
          <w:b/>
          <w:color w:val="131313"/>
          <w:spacing w:val="-11"/>
          <w:w w:val="105"/>
          <w:sz w:val="21"/>
          <w:vertAlign w:val="baseline"/>
        </w:rPr>
        <w:t> </w:t>
      </w:r>
      <w:r>
        <w:rPr>
          <w:color w:val="131313"/>
          <w:w w:val="105"/>
          <w:sz w:val="21"/>
          <w:vertAlign w:val="baseline"/>
        </w:rPr>
        <w:t>-</w:t>
      </w:r>
      <w:r>
        <w:rPr>
          <w:color w:val="131313"/>
          <w:spacing w:val="33"/>
          <w:w w:val="105"/>
          <w:sz w:val="21"/>
          <w:vertAlign w:val="baseline"/>
        </w:rPr>
        <w:t> </w:t>
      </w:r>
      <w:r>
        <w:rPr>
          <w:b/>
          <w:color w:val="131313"/>
          <w:w w:val="105"/>
          <w:sz w:val="21"/>
          <w:vertAlign w:val="baseline"/>
        </w:rPr>
        <w:t>Crop</w:t>
      </w:r>
      <w:r>
        <w:rPr>
          <w:b/>
          <w:color w:val="131313"/>
          <w:spacing w:val="-10"/>
          <w:w w:val="105"/>
          <w:sz w:val="21"/>
          <w:vertAlign w:val="baseline"/>
        </w:rPr>
        <w:t> </w:t>
      </w:r>
      <w:r>
        <w:rPr>
          <w:b/>
          <w:color w:val="131313"/>
          <w:w w:val="105"/>
          <w:sz w:val="21"/>
          <w:vertAlign w:val="baseline"/>
        </w:rPr>
        <w:t>Validation</w:t>
      </w:r>
      <w:r>
        <w:rPr>
          <w:b/>
          <w:color w:val="131313"/>
          <w:spacing w:val="4"/>
          <w:w w:val="105"/>
          <w:sz w:val="21"/>
          <w:vertAlign w:val="baseline"/>
        </w:rPr>
        <w:t> </w:t>
      </w:r>
      <w:r>
        <w:rPr>
          <w:b/>
          <w:color w:val="131313"/>
          <w:spacing w:val="-4"/>
          <w:w w:val="105"/>
          <w:sz w:val="21"/>
          <w:vertAlign w:val="baseline"/>
        </w:rPr>
        <w:t>Model</w:t>
      </w:r>
    </w:p>
    <w:p>
      <w:pPr>
        <w:pStyle w:val="BodyText"/>
        <w:spacing w:before="138"/>
        <w:ind w:left="558"/>
      </w:pPr>
      <w:r>
        <w:rPr>
          <w:color w:val="131313"/>
          <w:w w:val="105"/>
        </w:rPr>
        <w:t>(Cinnamon,</w:t>
      </w:r>
      <w:r>
        <w:rPr>
          <w:color w:val="131313"/>
          <w:spacing w:val="5"/>
          <w:w w:val="105"/>
        </w:rPr>
        <w:t> </w:t>
      </w:r>
      <w:r>
        <w:rPr>
          <w:color w:val="131313"/>
          <w:w w:val="105"/>
        </w:rPr>
        <w:t>Coffee,</w:t>
      </w:r>
      <w:r>
        <w:rPr>
          <w:color w:val="131313"/>
          <w:spacing w:val="-1"/>
          <w:w w:val="105"/>
        </w:rPr>
        <w:t> </w:t>
      </w:r>
      <w:r>
        <w:rPr>
          <w:color w:val="131313"/>
          <w:w w:val="105"/>
        </w:rPr>
        <w:t>Rice,</w:t>
      </w:r>
      <w:r>
        <w:rPr>
          <w:color w:val="131313"/>
          <w:spacing w:val="-6"/>
          <w:w w:val="105"/>
        </w:rPr>
        <w:t> </w:t>
      </w:r>
      <w:r>
        <w:rPr>
          <w:color w:val="131313"/>
          <w:w w:val="105"/>
        </w:rPr>
        <w:t>Tea</w:t>
      </w:r>
      <w:r>
        <w:rPr>
          <w:color w:val="131313"/>
          <w:spacing w:val="-1"/>
          <w:w w:val="105"/>
        </w:rPr>
        <w:t> </w:t>
      </w:r>
      <w:r>
        <w:rPr>
          <w:color w:val="131313"/>
          <w:w w:val="105"/>
        </w:rPr>
        <w:t>and</w:t>
      </w:r>
      <w:r>
        <w:rPr>
          <w:color w:val="131313"/>
          <w:spacing w:val="-3"/>
          <w:w w:val="105"/>
        </w:rPr>
        <w:t> </w:t>
      </w:r>
      <w:r>
        <w:rPr>
          <w:color w:val="131313"/>
          <w:spacing w:val="-2"/>
          <w:w w:val="105"/>
        </w:rPr>
        <w:t>Tomato)</w:t>
      </w:r>
    </w:p>
    <w:p>
      <w:pPr>
        <w:pStyle w:val="BodyText"/>
        <w:spacing w:before="60"/>
      </w:pPr>
    </w:p>
    <w:p>
      <w:pPr>
        <w:spacing w:before="0"/>
        <w:ind w:left="558" w:right="0" w:firstLine="0"/>
        <w:jc w:val="left"/>
        <w:rPr>
          <w:i/>
          <w:sz w:val="21"/>
        </w:rPr>
      </w:pPr>
      <w:r>
        <w:rPr>
          <w:i/>
          <w:color w:val="131313"/>
          <w:w w:val="105"/>
          <w:sz w:val="21"/>
        </w:rPr>
        <w:t>Accuracy</w:t>
      </w:r>
      <w:r>
        <w:rPr>
          <w:i/>
          <w:color w:val="131313"/>
          <w:spacing w:val="6"/>
          <w:w w:val="105"/>
          <w:sz w:val="21"/>
        </w:rPr>
        <w:t> </w:t>
      </w:r>
      <w:r>
        <w:rPr>
          <w:i/>
          <w:color w:val="131313"/>
          <w:w w:val="105"/>
          <w:sz w:val="21"/>
        </w:rPr>
        <w:t>vs</w:t>
      </w:r>
      <w:r>
        <w:rPr>
          <w:i/>
          <w:color w:val="131313"/>
          <w:spacing w:val="-13"/>
          <w:w w:val="105"/>
          <w:sz w:val="21"/>
        </w:rPr>
        <w:t> </w:t>
      </w:r>
      <w:r>
        <w:rPr>
          <w:i/>
          <w:color w:val="232424"/>
          <w:w w:val="105"/>
          <w:sz w:val="21"/>
        </w:rPr>
        <w:t>epochs</w:t>
      </w:r>
      <w:r>
        <w:rPr>
          <w:i/>
          <w:color w:val="232424"/>
          <w:spacing w:val="-5"/>
          <w:w w:val="105"/>
          <w:sz w:val="21"/>
        </w:rPr>
        <w:t> </w:t>
      </w:r>
      <w:r>
        <w:rPr>
          <w:i/>
          <w:color w:val="131313"/>
          <w:spacing w:val="-2"/>
          <w:w w:val="105"/>
          <w:sz w:val="21"/>
        </w:rPr>
        <w:t>graph</w:t>
      </w:r>
    </w:p>
    <w:p>
      <w:pPr>
        <w:pStyle w:val="BodyText"/>
        <w:spacing w:before="22"/>
        <w:rPr>
          <w:i/>
          <w:sz w:val="20"/>
        </w:rPr>
      </w:pPr>
      <w:r>
        <w:rPr/>
        <mc:AlternateContent>
          <mc:Choice Requires="wps">
            <w:drawing>
              <wp:anchor distT="0" distB="0" distL="0" distR="0" allowOverlap="1" layoutInCell="1" locked="0" behindDoc="1" simplePos="0" relativeHeight="487712768">
                <wp:simplePos x="0" y="0"/>
                <wp:positionH relativeFrom="page">
                  <wp:posOffset>512785</wp:posOffset>
                </wp:positionH>
                <wp:positionV relativeFrom="paragraph">
                  <wp:posOffset>182202</wp:posOffset>
                </wp:positionV>
                <wp:extent cx="2661920" cy="3344545"/>
                <wp:effectExtent l="0" t="0" r="0" b="0"/>
                <wp:wrapTopAndBottom/>
                <wp:docPr id="765" name="Group 765"/>
                <wp:cNvGraphicFramePr>
                  <a:graphicFrameLocks/>
                </wp:cNvGraphicFramePr>
                <a:graphic>
                  <a:graphicData uri="http://schemas.microsoft.com/office/word/2010/wordprocessingGroup">
                    <wpg:wgp>
                      <wpg:cNvPr id="765" name="Group 765"/>
                      <wpg:cNvGrpSpPr/>
                      <wpg:grpSpPr>
                        <a:xfrm>
                          <a:off x="0" y="0"/>
                          <a:ext cx="2661920" cy="3344545"/>
                          <a:chExt cx="2661920" cy="3344545"/>
                        </a:xfrm>
                      </wpg:grpSpPr>
                      <pic:pic>
                        <pic:nvPicPr>
                          <pic:cNvPr id="766" name="Image 766"/>
                          <pic:cNvPicPr/>
                        </pic:nvPicPr>
                        <pic:blipFill>
                          <a:blip r:embed="rId203" cstate="print"/>
                          <a:stretch>
                            <a:fillRect/>
                          </a:stretch>
                        </pic:blipFill>
                        <pic:spPr>
                          <a:xfrm>
                            <a:off x="354066" y="15258"/>
                            <a:ext cx="2051145" cy="1510480"/>
                          </a:xfrm>
                          <a:prstGeom prst="rect">
                            <a:avLst/>
                          </a:prstGeom>
                        </pic:spPr>
                      </pic:pic>
                      <pic:pic>
                        <pic:nvPicPr>
                          <pic:cNvPr id="767" name="Image 767"/>
                          <pic:cNvPicPr/>
                        </pic:nvPicPr>
                        <pic:blipFill>
                          <a:blip r:embed="rId204" cstate="print"/>
                          <a:stretch>
                            <a:fillRect/>
                          </a:stretch>
                        </pic:blipFill>
                        <pic:spPr>
                          <a:xfrm>
                            <a:off x="488367" y="1772907"/>
                            <a:ext cx="1904634" cy="1425039"/>
                          </a:xfrm>
                          <a:prstGeom prst="rect">
                            <a:avLst/>
                          </a:prstGeom>
                        </pic:spPr>
                      </pic:pic>
                      <wps:wsp>
                        <wps:cNvPr id="768" name="Graphic 768"/>
                        <wps:cNvSpPr/>
                        <wps:spPr>
                          <a:xfrm>
                            <a:off x="6104" y="0"/>
                            <a:ext cx="1270" cy="3344545"/>
                          </a:xfrm>
                          <a:custGeom>
                            <a:avLst/>
                            <a:gdLst/>
                            <a:ahLst/>
                            <a:cxnLst/>
                            <a:rect l="l" t="t" r="r" b="b"/>
                            <a:pathLst>
                              <a:path w="0" h="3344545">
                                <a:moveTo>
                                  <a:pt x="0" y="3344416"/>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769" name="Graphic 769"/>
                        <wps:cNvSpPr/>
                        <wps:spPr>
                          <a:xfrm>
                            <a:off x="2377739" y="280735"/>
                            <a:ext cx="1270" cy="2649220"/>
                          </a:xfrm>
                          <a:custGeom>
                            <a:avLst/>
                            <a:gdLst/>
                            <a:ahLst/>
                            <a:cxnLst/>
                            <a:rect l="l" t="t" r="r" b="b"/>
                            <a:pathLst>
                              <a:path w="0" h="2649220">
                                <a:moveTo>
                                  <a:pt x="0" y="2648680"/>
                                </a:moveTo>
                                <a:lnTo>
                                  <a:pt x="0" y="1501325"/>
                                </a:lnTo>
                              </a:path>
                              <a:path w="0" h="2649220">
                                <a:moveTo>
                                  <a:pt x="0" y="1232795"/>
                                </a:moveTo>
                                <a:lnTo>
                                  <a:pt x="0" y="0"/>
                                </a:lnTo>
                              </a:path>
                            </a:pathLst>
                          </a:custGeom>
                          <a:ln w="6103">
                            <a:solidFill>
                              <a:srgbClr val="000000"/>
                            </a:solidFill>
                            <a:prstDash val="solid"/>
                          </a:ln>
                        </wps:spPr>
                        <wps:bodyPr wrap="square" lIns="0" tIns="0" rIns="0" bIns="0" rtlCol="0">
                          <a:prstTxWarp prst="textNoShape">
                            <a:avLst/>
                          </a:prstTxWarp>
                          <a:noAutofit/>
                        </wps:bodyPr>
                      </wps:wsp>
                      <wps:wsp>
                        <wps:cNvPr id="770" name="Graphic 770"/>
                        <wps:cNvSpPr/>
                        <wps:spPr>
                          <a:xfrm>
                            <a:off x="2652446" y="0"/>
                            <a:ext cx="1270" cy="3344545"/>
                          </a:xfrm>
                          <a:custGeom>
                            <a:avLst/>
                            <a:gdLst/>
                            <a:ahLst/>
                            <a:cxnLst/>
                            <a:rect l="l" t="t" r="r" b="b"/>
                            <a:pathLst>
                              <a:path w="0" h="3344545">
                                <a:moveTo>
                                  <a:pt x="0" y="3344416"/>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771" name="Graphic 771"/>
                        <wps:cNvSpPr/>
                        <wps:spPr>
                          <a:xfrm>
                            <a:off x="1550567" y="1498274"/>
                            <a:ext cx="842644" cy="283845"/>
                          </a:xfrm>
                          <a:custGeom>
                            <a:avLst/>
                            <a:gdLst/>
                            <a:ahLst/>
                            <a:cxnLst/>
                            <a:rect l="l" t="t" r="r" b="b"/>
                            <a:pathLst>
                              <a:path w="842644" h="283845">
                                <a:moveTo>
                                  <a:pt x="0" y="0"/>
                                </a:moveTo>
                                <a:lnTo>
                                  <a:pt x="842434" y="0"/>
                                </a:lnTo>
                              </a:path>
                              <a:path w="842644" h="283845">
                                <a:moveTo>
                                  <a:pt x="244183" y="283787"/>
                                </a:moveTo>
                                <a:lnTo>
                                  <a:pt x="842434" y="283787"/>
                                </a:lnTo>
                              </a:path>
                            </a:pathLst>
                          </a:custGeom>
                          <a:ln w="6103">
                            <a:solidFill>
                              <a:srgbClr val="000000"/>
                            </a:solidFill>
                            <a:prstDash val="solid"/>
                          </a:ln>
                        </wps:spPr>
                        <wps:bodyPr wrap="square" lIns="0" tIns="0" rIns="0" bIns="0" rtlCol="0">
                          <a:prstTxWarp prst="textNoShape">
                            <a:avLst/>
                          </a:prstTxWarp>
                          <a:noAutofit/>
                        </wps:bodyPr>
                      </wps:wsp>
                      <wps:wsp>
                        <wps:cNvPr id="772" name="Graphic 772"/>
                        <wps:cNvSpPr/>
                        <wps:spPr>
                          <a:xfrm>
                            <a:off x="0" y="3329158"/>
                            <a:ext cx="2661920" cy="1270"/>
                          </a:xfrm>
                          <a:custGeom>
                            <a:avLst/>
                            <a:gdLst/>
                            <a:ahLst/>
                            <a:cxnLst/>
                            <a:rect l="l" t="t" r="r" b="b"/>
                            <a:pathLst>
                              <a:path w="2661920" h="0">
                                <a:moveTo>
                                  <a:pt x="0" y="0"/>
                                </a:moveTo>
                                <a:lnTo>
                                  <a:pt x="2661603" y="0"/>
                                </a:lnTo>
                              </a:path>
                            </a:pathLst>
                          </a:custGeom>
                          <a:ln w="12205">
                            <a:solidFill>
                              <a:srgbClr val="000000"/>
                            </a:solidFill>
                            <a:prstDash val="solid"/>
                          </a:ln>
                        </wps:spPr>
                        <wps:bodyPr wrap="square" lIns="0" tIns="0" rIns="0" bIns="0" rtlCol="0">
                          <a:prstTxWarp prst="textNoShape">
                            <a:avLst/>
                          </a:prstTxWarp>
                          <a:noAutofit/>
                        </wps:bodyPr>
                      </wps:wsp>
                      <wps:wsp>
                        <wps:cNvPr id="773" name="Textbox 773"/>
                        <wps:cNvSpPr txBox="1"/>
                        <wps:spPr>
                          <a:xfrm>
                            <a:off x="357767" y="381515"/>
                            <a:ext cx="128905" cy="64135"/>
                          </a:xfrm>
                          <a:prstGeom prst="rect">
                            <a:avLst/>
                          </a:prstGeom>
                        </wps:spPr>
                        <wps:txbx>
                          <w:txbxContent>
                            <w:p>
                              <w:pPr>
                                <w:spacing w:line="101" w:lineRule="exact" w:before="0"/>
                                <w:ind w:left="0" w:right="0" w:firstLine="0"/>
                                <w:jc w:val="left"/>
                                <w:rPr>
                                  <w:rFonts w:ascii="Arial"/>
                                  <w:sz w:val="9"/>
                                </w:rPr>
                              </w:pPr>
                              <w:r>
                                <w:rPr>
                                  <w:rFonts w:ascii="Arial"/>
                                  <w:color w:val="797979"/>
                                  <w:spacing w:val="-4"/>
                                  <w:w w:val="105"/>
                                  <w:sz w:val="9"/>
                                </w:rPr>
                                <w:t>0.98</w:t>
                              </w:r>
                            </w:p>
                          </w:txbxContent>
                        </wps:txbx>
                        <wps:bodyPr wrap="square" lIns="0" tIns="0" rIns="0" bIns="0" rtlCol="0">
                          <a:noAutofit/>
                        </wps:bodyPr>
                      </wps:wsp>
                      <wps:wsp>
                        <wps:cNvPr id="774" name="Textbox 774"/>
                        <wps:cNvSpPr txBox="1"/>
                        <wps:spPr>
                          <a:xfrm>
                            <a:off x="357767" y="674457"/>
                            <a:ext cx="128905" cy="64135"/>
                          </a:xfrm>
                          <a:prstGeom prst="rect">
                            <a:avLst/>
                          </a:prstGeom>
                        </wps:spPr>
                        <wps:txbx>
                          <w:txbxContent>
                            <w:p>
                              <w:pPr>
                                <w:spacing w:line="101" w:lineRule="exact" w:before="0"/>
                                <w:ind w:left="0" w:right="0" w:firstLine="0"/>
                                <w:jc w:val="left"/>
                                <w:rPr>
                                  <w:rFonts w:ascii="Arial"/>
                                  <w:sz w:val="9"/>
                                </w:rPr>
                              </w:pPr>
                              <w:r>
                                <w:rPr>
                                  <w:rFonts w:ascii="Arial"/>
                                  <w:color w:val="797979"/>
                                  <w:spacing w:val="-4"/>
                                  <w:w w:val="105"/>
                                  <w:sz w:val="9"/>
                                </w:rPr>
                                <w:t>0.96</w:t>
                              </w:r>
                            </w:p>
                          </w:txbxContent>
                        </wps:txbx>
                        <wps:bodyPr wrap="square" lIns="0" tIns="0" rIns="0" bIns="0" rtlCol="0">
                          <a:noAutofit/>
                        </wps:bodyPr>
                      </wps:wsp>
                      <wps:wsp>
                        <wps:cNvPr id="775" name="Textbox 775"/>
                        <wps:cNvSpPr txBox="1"/>
                        <wps:spPr>
                          <a:xfrm>
                            <a:off x="357767" y="964346"/>
                            <a:ext cx="126364" cy="64135"/>
                          </a:xfrm>
                          <a:prstGeom prst="rect">
                            <a:avLst/>
                          </a:prstGeom>
                        </wps:spPr>
                        <wps:txbx>
                          <w:txbxContent>
                            <w:p>
                              <w:pPr>
                                <w:spacing w:line="101" w:lineRule="exact" w:before="0"/>
                                <w:ind w:left="0" w:right="0" w:firstLine="0"/>
                                <w:jc w:val="left"/>
                                <w:rPr>
                                  <w:rFonts w:ascii="Arial"/>
                                  <w:sz w:val="9"/>
                                </w:rPr>
                              </w:pPr>
                              <w:r>
                                <w:rPr>
                                  <w:rFonts w:ascii="Arial"/>
                                  <w:color w:val="797979"/>
                                  <w:spacing w:val="-4"/>
                                  <w:sz w:val="9"/>
                                </w:rPr>
                                <w:t>0.94</w:t>
                              </w:r>
                            </w:p>
                          </w:txbxContent>
                        </wps:txbx>
                        <wps:bodyPr wrap="square" lIns="0" tIns="0" rIns="0" bIns="0" rtlCol="0">
                          <a:noAutofit/>
                        </wps:bodyPr>
                      </wps:wsp>
                      <wps:wsp>
                        <wps:cNvPr id="776" name="Textbox 776"/>
                        <wps:cNvSpPr txBox="1"/>
                        <wps:spPr>
                          <a:xfrm>
                            <a:off x="358111" y="1261150"/>
                            <a:ext cx="126364" cy="63500"/>
                          </a:xfrm>
                          <a:prstGeom prst="rect">
                            <a:avLst/>
                          </a:prstGeom>
                        </wps:spPr>
                        <wps:txbx>
                          <w:txbxContent>
                            <w:p>
                              <w:pPr>
                                <w:spacing w:line="100" w:lineRule="exact" w:before="0"/>
                                <w:ind w:left="0" w:right="0" w:firstLine="0"/>
                                <w:jc w:val="left"/>
                                <w:rPr>
                                  <w:sz w:val="9"/>
                                </w:rPr>
                              </w:pPr>
                              <w:r>
                                <w:rPr>
                                  <w:color w:val="696969"/>
                                  <w:spacing w:val="-4"/>
                                  <w:w w:val="115"/>
                                  <w:sz w:val="9"/>
                                </w:rPr>
                                <w:t>0.92</w:t>
                              </w:r>
                            </w:p>
                          </w:txbxContent>
                        </wps:txbx>
                        <wps:bodyPr wrap="square" lIns="0" tIns="0" rIns="0" bIns="0" rtlCol="0">
                          <a:noAutofit/>
                        </wps:bodyPr>
                      </wps:wsp>
                      <wps:wsp>
                        <wps:cNvPr id="777" name="Textbox 777"/>
                        <wps:cNvSpPr txBox="1"/>
                        <wps:spPr>
                          <a:xfrm>
                            <a:off x="1011901" y="1312214"/>
                            <a:ext cx="1329690" cy="453390"/>
                          </a:xfrm>
                          <a:prstGeom prst="rect">
                            <a:avLst/>
                          </a:prstGeom>
                        </wps:spPr>
                        <wps:txbx>
                          <w:txbxContent>
                            <w:p>
                              <w:pPr>
                                <w:numPr>
                                  <w:ilvl w:val="0"/>
                                  <w:numId w:val="33"/>
                                </w:numPr>
                                <w:tabs>
                                  <w:tab w:pos="1264" w:val="left" w:leader="none"/>
                                </w:tabs>
                                <w:spacing w:line="101" w:lineRule="exact" w:before="0"/>
                                <w:ind w:left="1264" w:right="0" w:hanging="236"/>
                                <w:jc w:val="left"/>
                                <w:rPr>
                                  <w:rFonts w:ascii="Arial"/>
                                  <w:color w:val="6250CF"/>
                                  <w:sz w:val="9"/>
                                </w:rPr>
                              </w:pPr>
                              <w:r>
                                <w:rPr>
                                  <w:rFonts w:ascii="Arial"/>
                                  <w:color w:val="878E8C"/>
                                  <w:w w:val="90"/>
                                  <w:sz w:val="9"/>
                                </w:rPr>
                                <w:t>Tl"</w:t>
                              </w:r>
                              <w:r>
                                <w:rPr>
                                  <w:rFonts w:ascii="Arial"/>
                                  <w:color w:val="696969"/>
                                  <w:w w:val="90"/>
                                  <w:sz w:val="9"/>
                                </w:rPr>
                                <w:t>,ijining</w:t>
                              </w:r>
                              <w:r>
                                <w:rPr>
                                  <w:rFonts w:ascii="Arial"/>
                                  <w:color w:val="696969"/>
                                  <w:spacing w:val="-2"/>
                                  <w:w w:val="90"/>
                                  <w:sz w:val="9"/>
                                </w:rPr>
                                <w:t> </w:t>
                              </w:r>
                              <w:r>
                                <w:rPr>
                                  <w:rFonts w:ascii="Arial"/>
                                  <w:color w:val="696969"/>
                                  <w:w w:val="90"/>
                                  <w:sz w:val="9"/>
                                </w:rPr>
                                <w:t>.f</w:t>
                              </w:r>
                              <w:r>
                                <w:rPr>
                                  <w:rFonts w:ascii="Arial"/>
                                  <w:color w:val="696969"/>
                                  <w:spacing w:val="4"/>
                                  <w:sz w:val="9"/>
                                </w:rPr>
                                <w:t> </w:t>
                              </w:r>
                              <w:r>
                                <w:rPr>
                                  <w:rFonts w:ascii="Arial"/>
                                  <w:color w:val="696969"/>
                                  <w:spacing w:val="-2"/>
                                  <w:w w:val="90"/>
                                  <w:sz w:val="9"/>
                                </w:rPr>
                                <w:t>cur;,,</w:t>
                              </w:r>
                              <w:r>
                                <w:rPr>
                                  <w:rFonts w:ascii="Arial"/>
                                  <w:color w:val="878E8C"/>
                                  <w:spacing w:val="-2"/>
                                  <w:w w:val="90"/>
                                  <w:sz w:val="9"/>
                                </w:rPr>
                                <w:t>,:</w:t>
                              </w:r>
                            </w:p>
                            <w:p>
                              <w:pPr>
                                <w:numPr>
                                  <w:ilvl w:val="0"/>
                                  <w:numId w:val="33"/>
                                </w:numPr>
                                <w:tabs>
                                  <w:tab w:pos="1270" w:val="left" w:leader="none"/>
                                </w:tabs>
                                <w:spacing w:before="31"/>
                                <w:ind w:left="1270" w:right="0" w:hanging="242"/>
                                <w:jc w:val="left"/>
                                <w:rPr>
                                  <w:rFonts w:ascii="Arial"/>
                                  <w:color w:val="E67C83"/>
                                  <w:sz w:val="8"/>
                                </w:rPr>
                              </w:pPr>
                              <w:r>
                                <w:rPr>
                                  <w:rFonts w:ascii="Arial"/>
                                  <w:color w:val="696969"/>
                                  <w:spacing w:val="-2"/>
                                  <w:sz w:val="8"/>
                                </w:rPr>
                                <w:t>va,licfei1iori</w:t>
                              </w:r>
                              <w:r>
                                <w:rPr>
                                  <w:rFonts w:ascii="Arial"/>
                                  <w:color w:val="696969"/>
                                  <w:spacing w:val="9"/>
                                  <w:sz w:val="8"/>
                                </w:rPr>
                                <w:t> </w:t>
                              </w:r>
                              <w:r>
                                <w:rPr>
                                  <w:rFonts w:ascii="Arial"/>
                                  <w:color w:val="797979"/>
                                  <w:spacing w:val="-2"/>
                                  <w:sz w:val="8"/>
                                </w:rPr>
                                <w:t>actur;t,c:y</w:t>
                              </w:r>
                            </w:p>
                            <w:p>
                              <w:pPr>
                                <w:spacing w:line="240" w:lineRule="auto" w:before="27"/>
                                <w:rPr>
                                  <w:rFonts w:ascii="Arial"/>
                                  <w:sz w:val="8"/>
                                </w:rPr>
                              </w:pPr>
                            </w:p>
                            <w:p>
                              <w:pPr>
                                <w:spacing w:before="1"/>
                                <w:ind w:left="0" w:right="26" w:firstLine="0"/>
                                <w:jc w:val="right"/>
                                <w:rPr>
                                  <w:sz w:val="9"/>
                                </w:rPr>
                              </w:pPr>
                              <w:r>
                                <w:rPr>
                                  <w:color w:val="696969"/>
                                  <w:spacing w:val="-5"/>
                                  <w:w w:val="105"/>
                                  <w:sz w:val="9"/>
                                </w:rPr>
                                <w:t>1</w:t>
                              </w:r>
                              <w:r>
                                <w:rPr>
                                  <w:color w:val="878E8C"/>
                                  <w:spacing w:val="-5"/>
                                  <w:w w:val="105"/>
                                  <w:sz w:val="9"/>
                                </w:rPr>
                                <w:t>0</w:t>
                              </w:r>
                            </w:p>
                            <w:p>
                              <w:pPr>
                                <w:spacing w:line="240" w:lineRule="auto" w:before="47"/>
                                <w:rPr>
                                  <w:sz w:val="9"/>
                                </w:rPr>
                              </w:pPr>
                            </w:p>
                            <w:p>
                              <w:pPr>
                                <w:spacing w:before="0"/>
                                <w:ind w:left="0" w:right="0" w:firstLine="0"/>
                                <w:jc w:val="left"/>
                                <w:rPr>
                                  <w:rFonts w:ascii="Arial"/>
                                  <w:sz w:val="10"/>
                                </w:rPr>
                              </w:pPr>
                              <w:r>
                                <w:rPr>
                                  <w:rFonts w:ascii="Arial"/>
                                  <w:color w:val="696969"/>
                                  <w:sz w:val="10"/>
                                </w:rPr>
                                <w:t>Tram</w:t>
                              </w:r>
                              <w:r>
                                <w:rPr>
                                  <w:rFonts w:ascii="Arial"/>
                                  <w:color w:val="505052"/>
                                  <w:sz w:val="10"/>
                                </w:rPr>
                                <w:t>mg</w:t>
                              </w:r>
                              <w:r>
                                <w:rPr>
                                  <w:rFonts w:ascii="Arial"/>
                                  <w:color w:val="505052"/>
                                  <w:spacing w:val="7"/>
                                  <w:sz w:val="10"/>
                                </w:rPr>
                                <w:t> </w:t>
                              </w:r>
                              <w:r>
                                <w:rPr>
                                  <w:rFonts w:ascii="Arial"/>
                                  <w:color w:val="505052"/>
                                  <w:sz w:val="10"/>
                                </w:rPr>
                                <w:t>and</w:t>
                              </w:r>
                              <w:r>
                                <w:rPr>
                                  <w:rFonts w:ascii="Arial"/>
                                  <w:color w:val="505052"/>
                                  <w:spacing w:val="15"/>
                                  <w:sz w:val="10"/>
                                </w:rPr>
                                <w:t> </w:t>
                              </w:r>
                              <w:r>
                                <w:rPr>
                                  <w:rFonts w:ascii="Arial"/>
                                  <w:color w:val="505052"/>
                                  <w:sz w:val="10"/>
                                </w:rPr>
                                <w:t>Va</w:t>
                              </w:r>
                              <w:r>
                                <w:rPr>
                                  <w:rFonts w:ascii="Arial"/>
                                  <w:color w:val="696969"/>
                                  <w:sz w:val="10"/>
                                </w:rPr>
                                <w:t>l</w:t>
                              </w:r>
                              <w:r>
                                <w:rPr>
                                  <w:rFonts w:ascii="Arial"/>
                                  <w:color w:val="505052"/>
                                  <w:sz w:val="10"/>
                                </w:rPr>
                                <w:t>1da</w:t>
                              </w:r>
                              <w:r>
                                <w:rPr>
                                  <w:rFonts w:ascii="Arial"/>
                                  <w:color w:val="363636"/>
                                  <w:sz w:val="10"/>
                                </w:rPr>
                                <w:t>t1</w:t>
                              </w:r>
                              <w:r>
                                <w:rPr>
                                  <w:rFonts w:ascii="Arial"/>
                                  <w:color w:val="505052"/>
                                  <w:sz w:val="10"/>
                                </w:rPr>
                                <w:t>on</w:t>
                              </w:r>
                              <w:r>
                                <w:rPr>
                                  <w:rFonts w:ascii="Arial"/>
                                  <w:color w:val="505052"/>
                                  <w:spacing w:val="4"/>
                                  <w:sz w:val="10"/>
                                </w:rPr>
                                <w:t> </w:t>
                              </w:r>
                              <w:r>
                                <w:rPr>
                                  <w:rFonts w:ascii="Arial"/>
                                  <w:color w:val="696969"/>
                                  <w:spacing w:val="-4"/>
                                  <w:sz w:val="10"/>
                                </w:rPr>
                                <w:t>los</w:t>
                              </w:r>
                              <w:r>
                                <w:rPr>
                                  <w:rFonts w:ascii="Arial"/>
                                  <w:color w:val="505052"/>
                                  <w:spacing w:val="-4"/>
                                  <w:sz w:val="10"/>
                                </w:rPr>
                                <w:t>s</w:t>
                              </w:r>
                            </w:p>
                          </w:txbxContent>
                        </wps:txbx>
                        <wps:bodyPr wrap="square" lIns="0" tIns="0" rIns="0" bIns="0" rtlCol="0">
                          <a:noAutofit/>
                        </wps:bodyPr>
                      </wps:wsp>
                      <wps:wsp>
                        <wps:cNvPr id="778" name="Textbox 778"/>
                        <wps:cNvSpPr txBox="1"/>
                        <wps:spPr>
                          <a:xfrm>
                            <a:off x="357882" y="1850523"/>
                            <a:ext cx="127000" cy="70485"/>
                          </a:xfrm>
                          <a:prstGeom prst="rect">
                            <a:avLst/>
                          </a:prstGeom>
                        </wps:spPr>
                        <wps:txbx>
                          <w:txbxContent>
                            <w:p>
                              <w:pPr>
                                <w:spacing w:line="111" w:lineRule="exact" w:before="0"/>
                                <w:ind w:left="0" w:right="0" w:firstLine="0"/>
                                <w:jc w:val="left"/>
                                <w:rPr>
                                  <w:sz w:val="10"/>
                                </w:rPr>
                              </w:pPr>
                              <w:r>
                                <w:rPr>
                                  <w:color w:val="797979"/>
                                  <w:spacing w:val="-4"/>
                                  <w:sz w:val="10"/>
                                </w:rPr>
                                <w:t>0.2&gt;</w:t>
                              </w:r>
                            </w:p>
                          </w:txbxContent>
                        </wps:txbx>
                        <wps:bodyPr wrap="square" lIns="0" tIns="0" rIns="0" bIns="0" rtlCol="0">
                          <a:noAutofit/>
                        </wps:bodyPr>
                      </wps:wsp>
                      <wps:wsp>
                        <wps:cNvPr id="779" name="Textbox 779"/>
                        <wps:cNvSpPr txBox="1"/>
                        <wps:spPr>
                          <a:xfrm>
                            <a:off x="1798249" y="1824515"/>
                            <a:ext cx="543560" cy="145415"/>
                          </a:xfrm>
                          <a:prstGeom prst="rect">
                            <a:avLst/>
                          </a:prstGeom>
                        </wps:spPr>
                        <wps:txbx>
                          <w:txbxContent>
                            <w:p>
                              <w:pPr>
                                <w:numPr>
                                  <w:ilvl w:val="0"/>
                                  <w:numId w:val="34"/>
                                </w:numPr>
                                <w:tabs>
                                  <w:tab w:pos="242" w:val="left" w:leader="none"/>
                                </w:tabs>
                                <w:spacing w:line="89" w:lineRule="exact" w:before="0"/>
                                <w:ind w:left="242" w:right="0" w:hanging="241"/>
                                <w:jc w:val="left"/>
                                <w:rPr>
                                  <w:rFonts w:ascii="Arial"/>
                                  <w:color w:val="3D24E4"/>
                                  <w:sz w:val="8"/>
                                </w:rPr>
                              </w:pPr>
                              <w:r>
                                <w:rPr>
                                  <w:rFonts w:ascii="Arial"/>
                                  <w:color w:val="696969"/>
                                  <w:w w:val="85"/>
                                  <w:sz w:val="8"/>
                                </w:rPr>
                                <w:t>Tr,t11</w:t>
                              </w:r>
                              <w:r>
                                <w:rPr>
                                  <w:rFonts w:ascii="Arial"/>
                                  <w:color w:val="8CA5A3"/>
                                  <w:w w:val="85"/>
                                  <w:sz w:val="8"/>
                                </w:rPr>
                                <w:t>lni</w:t>
                              </w:r>
                              <w:r>
                                <w:rPr>
                                  <w:rFonts w:ascii="Arial"/>
                                  <w:color w:val="696969"/>
                                  <w:w w:val="85"/>
                                  <w:sz w:val="8"/>
                                </w:rPr>
                                <w:t>ng</w:t>
                              </w:r>
                              <w:r>
                                <w:rPr>
                                  <w:rFonts w:ascii="Arial"/>
                                  <w:color w:val="696969"/>
                                  <w:spacing w:val="3"/>
                                  <w:sz w:val="8"/>
                                </w:rPr>
                                <w:t> </w:t>
                              </w:r>
                              <w:r>
                                <w:rPr>
                                  <w:rFonts w:ascii="Arial"/>
                                  <w:color w:val="696969"/>
                                  <w:spacing w:val="-4"/>
                                  <w:sz w:val="8"/>
                                </w:rPr>
                                <w:t>l</w:t>
                              </w:r>
                              <w:r>
                                <w:rPr>
                                  <w:rFonts w:ascii="Arial"/>
                                  <w:color w:val="878E8C"/>
                                  <w:spacing w:val="-4"/>
                                  <w:sz w:val="8"/>
                                </w:rPr>
                                <w:t>oss</w:t>
                              </w:r>
                            </w:p>
                            <w:p>
                              <w:pPr>
                                <w:numPr>
                                  <w:ilvl w:val="0"/>
                                  <w:numId w:val="34"/>
                                </w:numPr>
                                <w:tabs>
                                  <w:tab w:pos="243" w:val="left" w:leader="none"/>
                                </w:tabs>
                                <w:spacing w:before="24"/>
                                <w:ind w:left="243" w:right="0" w:hanging="243"/>
                                <w:jc w:val="left"/>
                                <w:rPr>
                                  <w:color w:val="E41118"/>
                                  <w:sz w:val="10"/>
                                </w:rPr>
                              </w:pPr>
                              <w:r>
                                <w:rPr>
                                  <w:color w:val="696969"/>
                                  <w:sz w:val="10"/>
                                </w:rPr>
                                <w:t>va</w:t>
                              </w:r>
                              <w:r>
                                <w:rPr>
                                  <w:color w:val="878E8C"/>
                                  <w:sz w:val="10"/>
                                </w:rPr>
                                <w:t>lid</w:t>
                              </w:r>
                              <w:r>
                                <w:rPr>
                                  <w:color w:val="696969"/>
                                  <w:sz w:val="10"/>
                                </w:rPr>
                                <w:t>ation</w:t>
                              </w:r>
                              <w:r>
                                <w:rPr>
                                  <w:color w:val="696969"/>
                                  <w:spacing w:val="4"/>
                                  <w:sz w:val="10"/>
                                </w:rPr>
                                <w:t> </w:t>
                              </w:r>
                              <w:r>
                                <w:rPr>
                                  <w:color w:val="878E8C"/>
                                  <w:spacing w:val="-4"/>
                                  <w:sz w:val="10"/>
                                </w:rPr>
                                <w:t>l</w:t>
                              </w:r>
                              <w:r>
                                <w:rPr>
                                  <w:color w:val="696969"/>
                                  <w:spacing w:val="-4"/>
                                  <w:sz w:val="10"/>
                                </w:rPr>
                                <w:t>oss</w:t>
                              </w:r>
                            </w:p>
                          </w:txbxContent>
                        </wps:txbx>
                        <wps:bodyPr wrap="square" lIns="0" tIns="0" rIns="0" bIns="0" rtlCol="0">
                          <a:noAutofit/>
                        </wps:bodyPr>
                      </wps:wsp>
                      <wps:wsp>
                        <wps:cNvPr id="780" name="Textbox 780"/>
                        <wps:cNvSpPr txBox="1"/>
                        <wps:spPr>
                          <a:xfrm>
                            <a:off x="357882" y="2112949"/>
                            <a:ext cx="128905" cy="70485"/>
                          </a:xfrm>
                          <a:prstGeom prst="rect">
                            <a:avLst/>
                          </a:prstGeom>
                        </wps:spPr>
                        <wps:txbx>
                          <w:txbxContent>
                            <w:p>
                              <w:pPr>
                                <w:spacing w:line="111" w:lineRule="exact" w:before="0"/>
                                <w:ind w:left="0" w:right="0" w:firstLine="0"/>
                                <w:jc w:val="left"/>
                                <w:rPr>
                                  <w:sz w:val="10"/>
                                </w:rPr>
                              </w:pPr>
                              <w:r>
                                <w:rPr>
                                  <w:color w:val="797979"/>
                                  <w:spacing w:val="-4"/>
                                  <w:w w:val="105"/>
                                  <w:sz w:val="10"/>
                                </w:rPr>
                                <w:t>0.20</w:t>
                              </w:r>
                            </w:p>
                          </w:txbxContent>
                        </wps:txbx>
                        <wps:bodyPr wrap="square" lIns="0" tIns="0" rIns="0" bIns="0" rtlCol="0">
                          <a:noAutofit/>
                        </wps:bodyPr>
                      </wps:wsp>
                      <wps:wsp>
                        <wps:cNvPr id="781" name="Textbox 781"/>
                        <wps:cNvSpPr txBox="1"/>
                        <wps:spPr>
                          <a:xfrm>
                            <a:off x="358168" y="2374939"/>
                            <a:ext cx="128270" cy="63500"/>
                          </a:xfrm>
                          <a:prstGeom prst="rect">
                            <a:avLst/>
                          </a:prstGeom>
                        </wps:spPr>
                        <wps:txbx>
                          <w:txbxContent>
                            <w:p>
                              <w:pPr>
                                <w:spacing w:line="100" w:lineRule="exact" w:before="0"/>
                                <w:ind w:left="0" w:right="0" w:firstLine="0"/>
                                <w:jc w:val="left"/>
                                <w:rPr>
                                  <w:sz w:val="9"/>
                                </w:rPr>
                              </w:pPr>
                              <w:r>
                                <w:rPr>
                                  <w:color w:val="696969"/>
                                  <w:spacing w:val="-4"/>
                                  <w:w w:val="110"/>
                                  <w:sz w:val="9"/>
                                </w:rPr>
                                <w:t>O</w:t>
                              </w:r>
                              <w:r>
                                <w:rPr>
                                  <w:color w:val="878E8C"/>
                                  <w:spacing w:val="-4"/>
                                  <w:w w:val="110"/>
                                  <w:sz w:val="9"/>
                                </w:rPr>
                                <w:t>.</w:t>
                              </w:r>
                              <w:r>
                                <w:rPr>
                                  <w:color w:val="505052"/>
                                  <w:spacing w:val="-4"/>
                                  <w:w w:val="110"/>
                                  <w:sz w:val="9"/>
                                </w:rPr>
                                <w:t>l</w:t>
                              </w:r>
                              <w:r>
                                <w:rPr>
                                  <w:color w:val="696969"/>
                                  <w:spacing w:val="-4"/>
                                  <w:w w:val="110"/>
                                  <w:sz w:val="9"/>
                                </w:rPr>
                                <w:t>S</w:t>
                              </w:r>
                            </w:p>
                          </w:txbxContent>
                        </wps:txbx>
                        <wps:bodyPr wrap="square" lIns="0" tIns="0" rIns="0" bIns="0" rtlCol="0">
                          <a:noAutofit/>
                        </wps:bodyPr>
                      </wps:wsp>
                      <wps:wsp>
                        <wps:cNvPr id="782" name="Textbox 782"/>
                        <wps:cNvSpPr txBox="1"/>
                        <wps:spPr>
                          <a:xfrm>
                            <a:off x="357767" y="2630453"/>
                            <a:ext cx="128905" cy="64135"/>
                          </a:xfrm>
                          <a:prstGeom prst="rect">
                            <a:avLst/>
                          </a:prstGeom>
                        </wps:spPr>
                        <wps:txbx>
                          <w:txbxContent>
                            <w:p>
                              <w:pPr>
                                <w:spacing w:line="101" w:lineRule="exact" w:before="0"/>
                                <w:ind w:left="0" w:right="0" w:firstLine="0"/>
                                <w:jc w:val="left"/>
                                <w:rPr>
                                  <w:rFonts w:ascii="Arial"/>
                                  <w:sz w:val="9"/>
                                </w:rPr>
                              </w:pPr>
                              <w:r>
                                <w:rPr>
                                  <w:rFonts w:ascii="Arial"/>
                                  <w:color w:val="797979"/>
                                  <w:spacing w:val="-4"/>
                                  <w:w w:val="105"/>
                                  <w:sz w:val="9"/>
                                </w:rPr>
                                <w:t>0.10</w:t>
                              </w:r>
                            </w:p>
                          </w:txbxContent>
                        </wps:txbx>
                        <wps:bodyPr wrap="square" lIns="0" tIns="0" rIns="0" bIns="0" rtlCol="0">
                          <a:noAutofit/>
                        </wps:bodyPr>
                      </wps:wsp>
                      <wps:wsp>
                        <wps:cNvPr id="783" name="Textbox 783"/>
                        <wps:cNvSpPr txBox="1"/>
                        <wps:spPr>
                          <a:xfrm>
                            <a:off x="357882" y="2888024"/>
                            <a:ext cx="127635" cy="70485"/>
                          </a:xfrm>
                          <a:prstGeom prst="rect">
                            <a:avLst/>
                          </a:prstGeom>
                        </wps:spPr>
                        <wps:txbx>
                          <w:txbxContent>
                            <w:p>
                              <w:pPr>
                                <w:spacing w:line="111" w:lineRule="exact" w:before="0"/>
                                <w:ind w:left="0" w:right="0" w:firstLine="0"/>
                                <w:jc w:val="left"/>
                                <w:rPr>
                                  <w:sz w:val="10"/>
                                </w:rPr>
                              </w:pPr>
                              <w:r>
                                <w:rPr>
                                  <w:color w:val="797979"/>
                                  <w:spacing w:val="-5"/>
                                  <w:w w:val="145"/>
                                  <w:sz w:val="10"/>
                                </w:rPr>
                                <w:t>0.0</w:t>
                              </w:r>
                            </w:p>
                          </w:txbxContent>
                        </wps:txbx>
                        <wps:bodyPr wrap="square" lIns="0" tIns="0" rIns="0" bIns="0" rtlCol="0">
                          <a:noAutofit/>
                        </wps:bodyPr>
                      </wps:wsp>
                      <wps:wsp>
                        <wps:cNvPr id="784" name="Textbox 784"/>
                        <wps:cNvSpPr txBox="1"/>
                        <wps:spPr>
                          <a:xfrm>
                            <a:off x="2264272" y="3207991"/>
                            <a:ext cx="70485" cy="63500"/>
                          </a:xfrm>
                          <a:prstGeom prst="rect">
                            <a:avLst/>
                          </a:prstGeom>
                        </wps:spPr>
                        <wps:txbx>
                          <w:txbxContent>
                            <w:p>
                              <w:pPr>
                                <w:spacing w:line="100" w:lineRule="exact" w:before="0"/>
                                <w:ind w:left="0" w:right="0" w:firstLine="0"/>
                                <w:jc w:val="left"/>
                                <w:rPr>
                                  <w:sz w:val="9"/>
                                </w:rPr>
                              </w:pPr>
                              <w:r>
                                <w:rPr>
                                  <w:color w:val="696969"/>
                                  <w:spacing w:val="-5"/>
                                  <w:sz w:val="9"/>
                                </w:rPr>
                                <w:t>10</w:t>
                              </w:r>
                            </w:p>
                          </w:txbxContent>
                        </wps:txbx>
                        <wps:bodyPr wrap="square" lIns="0" tIns="0" rIns="0" bIns="0" rtlCol="0">
                          <a:noAutofit/>
                        </wps:bodyPr>
                      </wps:wsp>
                    </wpg:wgp>
                  </a:graphicData>
                </a:graphic>
              </wp:anchor>
            </w:drawing>
          </mc:Choice>
          <mc:Fallback>
            <w:pict>
              <v:group style="position:absolute;margin-left:40.376850pt;margin-top:14.346638pt;width:209.6pt;height:263.350pt;mso-position-horizontal-relative:page;mso-position-vertical-relative:paragraph;z-index:-15603712;mso-wrap-distance-left:0;mso-wrap-distance-right:0" id="docshapegroup515" coordorigin="808,287" coordsize="4192,5267">
                <v:shape style="position:absolute;left:1365;top:310;width:3231;height:2379" type="#_x0000_t75" id="docshape516" stroked="false">
                  <v:imagedata r:id="rId203" o:title=""/>
                </v:shape>
                <v:shape style="position:absolute;left:1576;top:3078;width:3000;height:2245" type="#_x0000_t75" id="docshape517" stroked="false">
                  <v:imagedata r:id="rId204" o:title=""/>
                </v:shape>
                <v:line style="position:absolute" from="817,5554" to="817,287" stroked="true" strokeweight=".961354pt" strokecolor="#000000">
                  <v:stroke dashstyle="solid"/>
                </v:line>
                <v:shape style="position:absolute;left:4552;top:729;width:2;height:4172" id="docshape518" coordorigin="4552,729" coordsize="0,4172" path="m4552,4900l4552,3093m4552,2670l4552,729e" filled="false" stroked="true" strokeweight=".480612pt" strokecolor="#000000">
                  <v:path arrowok="t"/>
                  <v:stroke dashstyle="solid"/>
                </v:shape>
                <v:line style="position:absolute" from="4985,5554" to="4985,287" stroked="true" strokeweight=".721015pt" strokecolor="#000000">
                  <v:stroke dashstyle="solid"/>
                </v:line>
                <v:shape style="position:absolute;left:3249;top:2646;width:1327;height:447" id="docshape519" coordorigin="3249,2646" coordsize="1327,447" path="m3249,2646l4576,2646m3634,3093l4576,3093e" filled="false" stroked="true" strokeweight=".480612pt" strokecolor="#000000">
                  <v:path arrowok="t"/>
                  <v:stroke dashstyle="solid"/>
                </v:shape>
                <v:line style="position:absolute" from="808,5530" to="4999,5530" stroked="true" strokeweight=".961094pt" strokecolor="#000000">
                  <v:stroke dashstyle="solid"/>
                </v:line>
                <v:shape style="position:absolute;left:1370;top:887;width:203;height:101" type="#_x0000_t202" id="docshape520" filled="false" stroked="false">
                  <v:textbox inset="0,0,0,0">
                    <w:txbxContent>
                      <w:p>
                        <w:pPr>
                          <w:spacing w:line="101" w:lineRule="exact" w:before="0"/>
                          <w:ind w:left="0" w:right="0" w:firstLine="0"/>
                          <w:jc w:val="left"/>
                          <w:rPr>
                            <w:rFonts w:ascii="Arial"/>
                            <w:sz w:val="9"/>
                          </w:rPr>
                        </w:pPr>
                        <w:r>
                          <w:rPr>
                            <w:rFonts w:ascii="Arial"/>
                            <w:color w:val="797979"/>
                            <w:spacing w:val="-4"/>
                            <w:w w:val="105"/>
                            <w:sz w:val="9"/>
                          </w:rPr>
                          <w:t>0.98</w:t>
                        </w:r>
                      </w:p>
                    </w:txbxContent>
                  </v:textbox>
                  <w10:wrap type="none"/>
                </v:shape>
                <v:shape style="position:absolute;left:1370;top:1349;width:203;height:101" type="#_x0000_t202" id="docshape521" filled="false" stroked="false">
                  <v:textbox inset="0,0,0,0">
                    <w:txbxContent>
                      <w:p>
                        <w:pPr>
                          <w:spacing w:line="101" w:lineRule="exact" w:before="0"/>
                          <w:ind w:left="0" w:right="0" w:firstLine="0"/>
                          <w:jc w:val="left"/>
                          <w:rPr>
                            <w:rFonts w:ascii="Arial"/>
                            <w:sz w:val="9"/>
                          </w:rPr>
                        </w:pPr>
                        <w:r>
                          <w:rPr>
                            <w:rFonts w:ascii="Arial"/>
                            <w:color w:val="797979"/>
                            <w:spacing w:val="-4"/>
                            <w:w w:val="105"/>
                            <w:sz w:val="9"/>
                          </w:rPr>
                          <w:t>0.96</w:t>
                        </w:r>
                      </w:p>
                    </w:txbxContent>
                  </v:textbox>
                  <w10:wrap type="none"/>
                </v:shape>
                <v:shape style="position:absolute;left:1370;top:1805;width:199;height:101" type="#_x0000_t202" id="docshape522" filled="false" stroked="false">
                  <v:textbox inset="0,0,0,0">
                    <w:txbxContent>
                      <w:p>
                        <w:pPr>
                          <w:spacing w:line="101" w:lineRule="exact" w:before="0"/>
                          <w:ind w:left="0" w:right="0" w:firstLine="0"/>
                          <w:jc w:val="left"/>
                          <w:rPr>
                            <w:rFonts w:ascii="Arial"/>
                            <w:sz w:val="9"/>
                          </w:rPr>
                        </w:pPr>
                        <w:r>
                          <w:rPr>
                            <w:rFonts w:ascii="Arial"/>
                            <w:color w:val="797979"/>
                            <w:spacing w:val="-4"/>
                            <w:sz w:val="9"/>
                          </w:rPr>
                          <w:t>0.94</w:t>
                        </w:r>
                      </w:p>
                    </w:txbxContent>
                  </v:textbox>
                  <w10:wrap type="none"/>
                </v:shape>
                <v:shape style="position:absolute;left:1371;top:2273;width:199;height:100" type="#_x0000_t202" id="docshape523" filled="false" stroked="false">
                  <v:textbox inset="0,0,0,0">
                    <w:txbxContent>
                      <w:p>
                        <w:pPr>
                          <w:spacing w:line="100" w:lineRule="exact" w:before="0"/>
                          <w:ind w:left="0" w:right="0" w:firstLine="0"/>
                          <w:jc w:val="left"/>
                          <w:rPr>
                            <w:sz w:val="9"/>
                          </w:rPr>
                        </w:pPr>
                        <w:r>
                          <w:rPr>
                            <w:color w:val="696969"/>
                            <w:spacing w:val="-4"/>
                            <w:w w:val="115"/>
                            <w:sz w:val="9"/>
                          </w:rPr>
                          <w:t>0.92</w:t>
                        </w:r>
                      </w:p>
                    </w:txbxContent>
                  </v:textbox>
                  <w10:wrap type="none"/>
                </v:shape>
                <v:shape style="position:absolute;left:2401;top:2353;width:2094;height:714" type="#_x0000_t202" id="docshape524" filled="false" stroked="false">
                  <v:textbox inset="0,0,0,0">
                    <w:txbxContent>
                      <w:p>
                        <w:pPr>
                          <w:numPr>
                            <w:ilvl w:val="0"/>
                            <w:numId w:val="33"/>
                          </w:numPr>
                          <w:tabs>
                            <w:tab w:pos="1264" w:val="left" w:leader="none"/>
                          </w:tabs>
                          <w:spacing w:line="101" w:lineRule="exact" w:before="0"/>
                          <w:ind w:left="1264" w:right="0" w:hanging="236"/>
                          <w:jc w:val="left"/>
                          <w:rPr>
                            <w:rFonts w:ascii="Arial"/>
                            <w:color w:val="6250CF"/>
                            <w:sz w:val="9"/>
                          </w:rPr>
                        </w:pPr>
                        <w:r>
                          <w:rPr>
                            <w:rFonts w:ascii="Arial"/>
                            <w:color w:val="878E8C"/>
                            <w:w w:val="90"/>
                            <w:sz w:val="9"/>
                          </w:rPr>
                          <w:t>Tl"</w:t>
                        </w:r>
                        <w:r>
                          <w:rPr>
                            <w:rFonts w:ascii="Arial"/>
                            <w:color w:val="696969"/>
                            <w:w w:val="90"/>
                            <w:sz w:val="9"/>
                          </w:rPr>
                          <w:t>,ijining</w:t>
                        </w:r>
                        <w:r>
                          <w:rPr>
                            <w:rFonts w:ascii="Arial"/>
                            <w:color w:val="696969"/>
                            <w:spacing w:val="-2"/>
                            <w:w w:val="90"/>
                            <w:sz w:val="9"/>
                          </w:rPr>
                          <w:t> </w:t>
                        </w:r>
                        <w:r>
                          <w:rPr>
                            <w:rFonts w:ascii="Arial"/>
                            <w:color w:val="696969"/>
                            <w:w w:val="90"/>
                            <w:sz w:val="9"/>
                          </w:rPr>
                          <w:t>.f</w:t>
                        </w:r>
                        <w:r>
                          <w:rPr>
                            <w:rFonts w:ascii="Arial"/>
                            <w:color w:val="696969"/>
                            <w:spacing w:val="4"/>
                            <w:sz w:val="9"/>
                          </w:rPr>
                          <w:t> </w:t>
                        </w:r>
                        <w:r>
                          <w:rPr>
                            <w:rFonts w:ascii="Arial"/>
                            <w:color w:val="696969"/>
                            <w:spacing w:val="-2"/>
                            <w:w w:val="90"/>
                            <w:sz w:val="9"/>
                          </w:rPr>
                          <w:t>cur;,,</w:t>
                        </w:r>
                        <w:r>
                          <w:rPr>
                            <w:rFonts w:ascii="Arial"/>
                            <w:color w:val="878E8C"/>
                            <w:spacing w:val="-2"/>
                            <w:w w:val="90"/>
                            <w:sz w:val="9"/>
                          </w:rPr>
                          <w:t>,:</w:t>
                        </w:r>
                      </w:p>
                      <w:p>
                        <w:pPr>
                          <w:numPr>
                            <w:ilvl w:val="0"/>
                            <w:numId w:val="33"/>
                          </w:numPr>
                          <w:tabs>
                            <w:tab w:pos="1270" w:val="left" w:leader="none"/>
                          </w:tabs>
                          <w:spacing w:before="31"/>
                          <w:ind w:left="1270" w:right="0" w:hanging="242"/>
                          <w:jc w:val="left"/>
                          <w:rPr>
                            <w:rFonts w:ascii="Arial"/>
                            <w:color w:val="E67C83"/>
                            <w:sz w:val="8"/>
                          </w:rPr>
                        </w:pPr>
                        <w:r>
                          <w:rPr>
                            <w:rFonts w:ascii="Arial"/>
                            <w:color w:val="696969"/>
                            <w:spacing w:val="-2"/>
                            <w:sz w:val="8"/>
                          </w:rPr>
                          <w:t>va,licfei1iori</w:t>
                        </w:r>
                        <w:r>
                          <w:rPr>
                            <w:rFonts w:ascii="Arial"/>
                            <w:color w:val="696969"/>
                            <w:spacing w:val="9"/>
                            <w:sz w:val="8"/>
                          </w:rPr>
                          <w:t> </w:t>
                        </w:r>
                        <w:r>
                          <w:rPr>
                            <w:rFonts w:ascii="Arial"/>
                            <w:color w:val="797979"/>
                            <w:spacing w:val="-2"/>
                            <w:sz w:val="8"/>
                          </w:rPr>
                          <w:t>actur;t,c:y</w:t>
                        </w:r>
                      </w:p>
                      <w:p>
                        <w:pPr>
                          <w:spacing w:line="240" w:lineRule="auto" w:before="27"/>
                          <w:rPr>
                            <w:rFonts w:ascii="Arial"/>
                            <w:sz w:val="8"/>
                          </w:rPr>
                        </w:pPr>
                      </w:p>
                      <w:p>
                        <w:pPr>
                          <w:spacing w:before="1"/>
                          <w:ind w:left="0" w:right="26" w:firstLine="0"/>
                          <w:jc w:val="right"/>
                          <w:rPr>
                            <w:sz w:val="9"/>
                          </w:rPr>
                        </w:pPr>
                        <w:r>
                          <w:rPr>
                            <w:color w:val="696969"/>
                            <w:spacing w:val="-5"/>
                            <w:w w:val="105"/>
                            <w:sz w:val="9"/>
                          </w:rPr>
                          <w:t>1</w:t>
                        </w:r>
                        <w:r>
                          <w:rPr>
                            <w:color w:val="878E8C"/>
                            <w:spacing w:val="-5"/>
                            <w:w w:val="105"/>
                            <w:sz w:val="9"/>
                          </w:rPr>
                          <w:t>0</w:t>
                        </w:r>
                      </w:p>
                      <w:p>
                        <w:pPr>
                          <w:spacing w:line="240" w:lineRule="auto" w:before="47"/>
                          <w:rPr>
                            <w:sz w:val="9"/>
                          </w:rPr>
                        </w:pPr>
                      </w:p>
                      <w:p>
                        <w:pPr>
                          <w:spacing w:before="0"/>
                          <w:ind w:left="0" w:right="0" w:firstLine="0"/>
                          <w:jc w:val="left"/>
                          <w:rPr>
                            <w:rFonts w:ascii="Arial"/>
                            <w:sz w:val="10"/>
                          </w:rPr>
                        </w:pPr>
                        <w:r>
                          <w:rPr>
                            <w:rFonts w:ascii="Arial"/>
                            <w:color w:val="696969"/>
                            <w:sz w:val="10"/>
                          </w:rPr>
                          <w:t>Tram</w:t>
                        </w:r>
                        <w:r>
                          <w:rPr>
                            <w:rFonts w:ascii="Arial"/>
                            <w:color w:val="505052"/>
                            <w:sz w:val="10"/>
                          </w:rPr>
                          <w:t>mg</w:t>
                        </w:r>
                        <w:r>
                          <w:rPr>
                            <w:rFonts w:ascii="Arial"/>
                            <w:color w:val="505052"/>
                            <w:spacing w:val="7"/>
                            <w:sz w:val="10"/>
                          </w:rPr>
                          <w:t> </w:t>
                        </w:r>
                        <w:r>
                          <w:rPr>
                            <w:rFonts w:ascii="Arial"/>
                            <w:color w:val="505052"/>
                            <w:sz w:val="10"/>
                          </w:rPr>
                          <w:t>and</w:t>
                        </w:r>
                        <w:r>
                          <w:rPr>
                            <w:rFonts w:ascii="Arial"/>
                            <w:color w:val="505052"/>
                            <w:spacing w:val="15"/>
                            <w:sz w:val="10"/>
                          </w:rPr>
                          <w:t> </w:t>
                        </w:r>
                        <w:r>
                          <w:rPr>
                            <w:rFonts w:ascii="Arial"/>
                            <w:color w:val="505052"/>
                            <w:sz w:val="10"/>
                          </w:rPr>
                          <w:t>Va</w:t>
                        </w:r>
                        <w:r>
                          <w:rPr>
                            <w:rFonts w:ascii="Arial"/>
                            <w:color w:val="696969"/>
                            <w:sz w:val="10"/>
                          </w:rPr>
                          <w:t>l</w:t>
                        </w:r>
                        <w:r>
                          <w:rPr>
                            <w:rFonts w:ascii="Arial"/>
                            <w:color w:val="505052"/>
                            <w:sz w:val="10"/>
                          </w:rPr>
                          <w:t>1da</w:t>
                        </w:r>
                        <w:r>
                          <w:rPr>
                            <w:rFonts w:ascii="Arial"/>
                            <w:color w:val="363636"/>
                            <w:sz w:val="10"/>
                          </w:rPr>
                          <w:t>t1</w:t>
                        </w:r>
                        <w:r>
                          <w:rPr>
                            <w:rFonts w:ascii="Arial"/>
                            <w:color w:val="505052"/>
                            <w:sz w:val="10"/>
                          </w:rPr>
                          <w:t>on</w:t>
                        </w:r>
                        <w:r>
                          <w:rPr>
                            <w:rFonts w:ascii="Arial"/>
                            <w:color w:val="505052"/>
                            <w:spacing w:val="4"/>
                            <w:sz w:val="10"/>
                          </w:rPr>
                          <w:t> </w:t>
                        </w:r>
                        <w:r>
                          <w:rPr>
                            <w:rFonts w:ascii="Arial"/>
                            <w:color w:val="696969"/>
                            <w:spacing w:val="-4"/>
                            <w:sz w:val="10"/>
                          </w:rPr>
                          <w:t>los</w:t>
                        </w:r>
                        <w:r>
                          <w:rPr>
                            <w:rFonts w:ascii="Arial"/>
                            <w:color w:val="505052"/>
                            <w:spacing w:val="-4"/>
                            <w:sz w:val="10"/>
                          </w:rPr>
                          <w:t>s</w:t>
                        </w:r>
                      </w:p>
                    </w:txbxContent>
                  </v:textbox>
                  <w10:wrap type="none"/>
                </v:shape>
                <v:shape style="position:absolute;left:1371;top:3201;width:200;height:111" type="#_x0000_t202" id="docshape525" filled="false" stroked="false">
                  <v:textbox inset="0,0,0,0">
                    <w:txbxContent>
                      <w:p>
                        <w:pPr>
                          <w:spacing w:line="111" w:lineRule="exact" w:before="0"/>
                          <w:ind w:left="0" w:right="0" w:firstLine="0"/>
                          <w:jc w:val="left"/>
                          <w:rPr>
                            <w:sz w:val="10"/>
                          </w:rPr>
                        </w:pPr>
                        <w:r>
                          <w:rPr>
                            <w:color w:val="797979"/>
                            <w:spacing w:val="-4"/>
                            <w:sz w:val="10"/>
                          </w:rPr>
                          <w:t>0.2&gt;</w:t>
                        </w:r>
                      </w:p>
                    </w:txbxContent>
                  </v:textbox>
                  <w10:wrap type="none"/>
                </v:shape>
                <v:shape style="position:absolute;left:3639;top:3160;width:856;height:229" type="#_x0000_t202" id="docshape526" filled="false" stroked="false">
                  <v:textbox inset="0,0,0,0">
                    <w:txbxContent>
                      <w:p>
                        <w:pPr>
                          <w:numPr>
                            <w:ilvl w:val="0"/>
                            <w:numId w:val="34"/>
                          </w:numPr>
                          <w:tabs>
                            <w:tab w:pos="242" w:val="left" w:leader="none"/>
                          </w:tabs>
                          <w:spacing w:line="89" w:lineRule="exact" w:before="0"/>
                          <w:ind w:left="242" w:right="0" w:hanging="241"/>
                          <w:jc w:val="left"/>
                          <w:rPr>
                            <w:rFonts w:ascii="Arial"/>
                            <w:color w:val="3D24E4"/>
                            <w:sz w:val="8"/>
                          </w:rPr>
                        </w:pPr>
                        <w:r>
                          <w:rPr>
                            <w:rFonts w:ascii="Arial"/>
                            <w:color w:val="696969"/>
                            <w:w w:val="85"/>
                            <w:sz w:val="8"/>
                          </w:rPr>
                          <w:t>Tr,t11</w:t>
                        </w:r>
                        <w:r>
                          <w:rPr>
                            <w:rFonts w:ascii="Arial"/>
                            <w:color w:val="8CA5A3"/>
                            <w:w w:val="85"/>
                            <w:sz w:val="8"/>
                          </w:rPr>
                          <w:t>lni</w:t>
                        </w:r>
                        <w:r>
                          <w:rPr>
                            <w:rFonts w:ascii="Arial"/>
                            <w:color w:val="696969"/>
                            <w:w w:val="85"/>
                            <w:sz w:val="8"/>
                          </w:rPr>
                          <w:t>ng</w:t>
                        </w:r>
                        <w:r>
                          <w:rPr>
                            <w:rFonts w:ascii="Arial"/>
                            <w:color w:val="696969"/>
                            <w:spacing w:val="3"/>
                            <w:sz w:val="8"/>
                          </w:rPr>
                          <w:t> </w:t>
                        </w:r>
                        <w:r>
                          <w:rPr>
                            <w:rFonts w:ascii="Arial"/>
                            <w:color w:val="696969"/>
                            <w:spacing w:val="-4"/>
                            <w:sz w:val="8"/>
                          </w:rPr>
                          <w:t>l</w:t>
                        </w:r>
                        <w:r>
                          <w:rPr>
                            <w:rFonts w:ascii="Arial"/>
                            <w:color w:val="878E8C"/>
                            <w:spacing w:val="-4"/>
                            <w:sz w:val="8"/>
                          </w:rPr>
                          <w:t>oss</w:t>
                        </w:r>
                      </w:p>
                      <w:p>
                        <w:pPr>
                          <w:numPr>
                            <w:ilvl w:val="0"/>
                            <w:numId w:val="34"/>
                          </w:numPr>
                          <w:tabs>
                            <w:tab w:pos="243" w:val="left" w:leader="none"/>
                          </w:tabs>
                          <w:spacing w:before="24"/>
                          <w:ind w:left="243" w:right="0" w:hanging="243"/>
                          <w:jc w:val="left"/>
                          <w:rPr>
                            <w:color w:val="E41118"/>
                            <w:sz w:val="10"/>
                          </w:rPr>
                        </w:pPr>
                        <w:r>
                          <w:rPr>
                            <w:color w:val="696969"/>
                            <w:sz w:val="10"/>
                          </w:rPr>
                          <w:t>va</w:t>
                        </w:r>
                        <w:r>
                          <w:rPr>
                            <w:color w:val="878E8C"/>
                            <w:sz w:val="10"/>
                          </w:rPr>
                          <w:t>lid</w:t>
                        </w:r>
                        <w:r>
                          <w:rPr>
                            <w:color w:val="696969"/>
                            <w:sz w:val="10"/>
                          </w:rPr>
                          <w:t>ation</w:t>
                        </w:r>
                        <w:r>
                          <w:rPr>
                            <w:color w:val="696969"/>
                            <w:spacing w:val="4"/>
                            <w:sz w:val="10"/>
                          </w:rPr>
                          <w:t> </w:t>
                        </w:r>
                        <w:r>
                          <w:rPr>
                            <w:color w:val="878E8C"/>
                            <w:spacing w:val="-4"/>
                            <w:sz w:val="10"/>
                          </w:rPr>
                          <w:t>l</w:t>
                        </w:r>
                        <w:r>
                          <w:rPr>
                            <w:color w:val="696969"/>
                            <w:spacing w:val="-4"/>
                            <w:sz w:val="10"/>
                          </w:rPr>
                          <w:t>oss</w:t>
                        </w:r>
                      </w:p>
                    </w:txbxContent>
                  </v:textbox>
                  <w10:wrap type="none"/>
                </v:shape>
                <v:shape style="position:absolute;left:1371;top:3614;width:203;height:111" type="#_x0000_t202" id="docshape527" filled="false" stroked="false">
                  <v:textbox inset="0,0,0,0">
                    <w:txbxContent>
                      <w:p>
                        <w:pPr>
                          <w:spacing w:line="111" w:lineRule="exact" w:before="0"/>
                          <w:ind w:left="0" w:right="0" w:firstLine="0"/>
                          <w:jc w:val="left"/>
                          <w:rPr>
                            <w:sz w:val="10"/>
                          </w:rPr>
                        </w:pPr>
                        <w:r>
                          <w:rPr>
                            <w:color w:val="797979"/>
                            <w:spacing w:val="-4"/>
                            <w:w w:val="105"/>
                            <w:sz w:val="10"/>
                          </w:rPr>
                          <w:t>0.20</w:t>
                        </w:r>
                      </w:p>
                    </w:txbxContent>
                  </v:textbox>
                  <w10:wrap type="none"/>
                </v:shape>
                <v:shape style="position:absolute;left:1371;top:4027;width:202;height:100" type="#_x0000_t202" id="docshape528" filled="false" stroked="false">
                  <v:textbox inset="0,0,0,0">
                    <w:txbxContent>
                      <w:p>
                        <w:pPr>
                          <w:spacing w:line="100" w:lineRule="exact" w:before="0"/>
                          <w:ind w:left="0" w:right="0" w:firstLine="0"/>
                          <w:jc w:val="left"/>
                          <w:rPr>
                            <w:sz w:val="9"/>
                          </w:rPr>
                        </w:pPr>
                        <w:r>
                          <w:rPr>
                            <w:color w:val="696969"/>
                            <w:spacing w:val="-4"/>
                            <w:w w:val="110"/>
                            <w:sz w:val="9"/>
                          </w:rPr>
                          <w:t>O</w:t>
                        </w:r>
                        <w:r>
                          <w:rPr>
                            <w:color w:val="878E8C"/>
                            <w:spacing w:val="-4"/>
                            <w:w w:val="110"/>
                            <w:sz w:val="9"/>
                          </w:rPr>
                          <w:t>.</w:t>
                        </w:r>
                        <w:r>
                          <w:rPr>
                            <w:color w:val="505052"/>
                            <w:spacing w:val="-4"/>
                            <w:w w:val="110"/>
                            <w:sz w:val="9"/>
                          </w:rPr>
                          <w:t>l</w:t>
                        </w:r>
                        <w:r>
                          <w:rPr>
                            <w:color w:val="696969"/>
                            <w:spacing w:val="-4"/>
                            <w:w w:val="110"/>
                            <w:sz w:val="9"/>
                          </w:rPr>
                          <w:t>S</w:t>
                        </w:r>
                      </w:p>
                    </w:txbxContent>
                  </v:textbox>
                  <w10:wrap type="none"/>
                </v:shape>
                <v:shape style="position:absolute;left:1370;top:4429;width:203;height:101" type="#_x0000_t202" id="docshape529" filled="false" stroked="false">
                  <v:textbox inset="0,0,0,0">
                    <w:txbxContent>
                      <w:p>
                        <w:pPr>
                          <w:spacing w:line="101" w:lineRule="exact" w:before="0"/>
                          <w:ind w:left="0" w:right="0" w:firstLine="0"/>
                          <w:jc w:val="left"/>
                          <w:rPr>
                            <w:rFonts w:ascii="Arial"/>
                            <w:sz w:val="9"/>
                          </w:rPr>
                        </w:pPr>
                        <w:r>
                          <w:rPr>
                            <w:rFonts w:ascii="Arial"/>
                            <w:color w:val="797979"/>
                            <w:spacing w:val="-4"/>
                            <w:w w:val="105"/>
                            <w:sz w:val="9"/>
                          </w:rPr>
                          <w:t>0.10</w:t>
                        </w:r>
                      </w:p>
                    </w:txbxContent>
                  </v:textbox>
                  <w10:wrap type="none"/>
                </v:shape>
                <v:shape style="position:absolute;left:1371;top:4835;width:201;height:111" type="#_x0000_t202" id="docshape530" filled="false" stroked="false">
                  <v:textbox inset="0,0,0,0">
                    <w:txbxContent>
                      <w:p>
                        <w:pPr>
                          <w:spacing w:line="111" w:lineRule="exact" w:before="0"/>
                          <w:ind w:left="0" w:right="0" w:firstLine="0"/>
                          <w:jc w:val="left"/>
                          <w:rPr>
                            <w:sz w:val="10"/>
                          </w:rPr>
                        </w:pPr>
                        <w:r>
                          <w:rPr>
                            <w:color w:val="797979"/>
                            <w:spacing w:val="-5"/>
                            <w:w w:val="145"/>
                            <w:sz w:val="10"/>
                          </w:rPr>
                          <w:t>0.0</w:t>
                        </w:r>
                      </w:p>
                    </w:txbxContent>
                  </v:textbox>
                  <w10:wrap type="none"/>
                </v:shape>
                <v:shape style="position:absolute;left:4373;top:5338;width:111;height:100" type="#_x0000_t202" id="docshape531" filled="false" stroked="false">
                  <v:textbox inset="0,0,0,0">
                    <w:txbxContent>
                      <w:p>
                        <w:pPr>
                          <w:spacing w:line="100" w:lineRule="exact" w:before="0"/>
                          <w:ind w:left="0" w:right="0" w:firstLine="0"/>
                          <w:jc w:val="left"/>
                          <w:rPr>
                            <w:sz w:val="9"/>
                          </w:rPr>
                        </w:pPr>
                        <w:r>
                          <w:rPr>
                            <w:color w:val="696969"/>
                            <w:spacing w:val="-5"/>
                            <w:sz w:val="9"/>
                          </w:rPr>
                          <w:t>10</w:t>
                        </w:r>
                      </w:p>
                    </w:txbxContent>
                  </v:textbox>
                  <w10:wrap type="none"/>
                </v:shape>
                <w10:wrap type="topAndBottom"/>
              </v:group>
            </w:pict>
          </mc:Fallback>
        </mc:AlternateContent>
      </w:r>
    </w:p>
    <w:p>
      <w:pPr>
        <w:pStyle w:val="BodyText"/>
        <w:rPr>
          <w:i/>
        </w:rPr>
      </w:pPr>
    </w:p>
    <w:p>
      <w:pPr>
        <w:pStyle w:val="BodyText"/>
        <w:spacing w:before="8"/>
        <w:rPr>
          <w:i/>
        </w:rPr>
      </w:pPr>
    </w:p>
    <w:p>
      <w:pPr>
        <w:spacing w:before="0"/>
        <w:ind w:left="552" w:right="0" w:firstLine="0"/>
        <w:jc w:val="left"/>
        <w:rPr>
          <w:i/>
          <w:sz w:val="21"/>
        </w:rPr>
      </w:pPr>
      <w:r>
        <w:rPr>
          <w:i/>
          <w:color w:val="131313"/>
          <w:w w:val="105"/>
          <w:sz w:val="21"/>
        </w:rPr>
        <w:t>Model</w:t>
      </w:r>
      <w:r>
        <w:rPr>
          <w:i/>
          <w:color w:val="131313"/>
          <w:spacing w:val="13"/>
          <w:w w:val="105"/>
          <w:sz w:val="21"/>
        </w:rPr>
        <w:t> </w:t>
      </w:r>
      <w:r>
        <w:rPr>
          <w:i/>
          <w:color w:val="131313"/>
          <w:spacing w:val="-2"/>
          <w:w w:val="105"/>
          <w:sz w:val="21"/>
        </w:rPr>
        <w:t>Accuracy</w:t>
      </w:r>
    </w:p>
    <w:p>
      <w:pPr>
        <w:pStyle w:val="BodyText"/>
        <w:spacing w:before="6"/>
        <w:rPr>
          <w:i/>
          <w:sz w:val="18"/>
        </w:rPr>
      </w:pPr>
      <w:r>
        <w:rPr/>
        <mc:AlternateContent>
          <mc:Choice Requires="wps">
            <w:drawing>
              <wp:anchor distT="0" distB="0" distL="0" distR="0" allowOverlap="1" layoutInCell="1" locked="0" behindDoc="1" simplePos="0" relativeHeight="487713280">
                <wp:simplePos x="0" y="0"/>
                <wp:positionH relativeFrom="page">
                  <wp:posOffset>512785</wp:posOffset>
                </wp:positionH>
                <wp:positionV relativeFrom="paragraph">
                  <wp:posOffset>157402</wp:posOffset>
                </wp:positionV>
                <wp:extent cx="3895090" cy="1123315"/>
                <wp:effectExtent l="0" t="0" r="0" b="0"/>
                <wp:wrapTopAndBottom/>
                <wp:docPr id="785" name="Group 785"/>
                <wp:cNvGraphicFramePr>
                  <a:graphicFrameLocks/>
                </wp:cNvGraphicFramePr>
                <a:graphic>
                  <a:graphicData uri="http://schemas.microsoft.com/office/word/2010/wordprocessingGroup">
                    <wpg:wgp>
                      <wpg:cNvPr id="785" name="Group 785"/>
                      <wpg:cNvGrpSpPr/>
                      <wpg:grpSpPr>
                        <a:xfrm>
                          <a:off x="0" y="0"/>
                          <a:ext cx="3895090" cy="1123315"/>
                          <a:chExt cx="3895090" cy="1123315"/>
                        </a:xfrm>
                      </wpg:grpSpPr>
                      <wps:wsp>
                        <wps:cNvPr id="786" name="Graphic 786"/>
                        <wps:cNvSpPr/>
                        <wps:spPr>
                          <a:xfrm>
                            <a:off x="6104" y="0"/>
                            <a:ext cx="3879850" cy="1123315"/>
                          </a:xfrm>
                          <a:custGeom>
                            <a:avLst/>
                            <a:gdLst/>
                            <a:ahLst/>
                            <a:cxnLst/>
                            <a:rect l="l" t="t" r="r" b="b"/>
                            <a:pathLst>
                              <a:path w="3879850" h="1123315">
                                <a:moveTo>
                                  <a:pt x="0" y="1122942"/>
                                </a:moveTo>
                                <a:lnTo>
                                  <a:pt x="0" y="0"/>
                                </a:lnTo>
                              </a:path>
                              <a:path w="3879850" h="1123315">
                                <a:moveTo>
                                  <a:pt x="3879470" y="1122942"/>
                                </a:moveTo>
                                <a:lnTo>
                                  <a:pt x="3879470" y="0"/>
                                </a:lnTo>
                              </a:path>
                            </a:pathLst>
                          </a:custGeom>
                          <a:ln w="12207">
                            <a:solidFill>
                              <a:srgbClr val="000000"/>
                            </a:solidFill>
                            <a:prstDash val="solid"/>
                          </a:ln>
                        </wps:spPr>
                        <wps:bodyPr wrap="square" lIns="0" tIns="0" rIns="0" bIns="0" rtlCol="0">
                          <a:prstTxWarp prst="textNoShape">
                            <a:avLst/>
                          </a:prstTxWarp>
                          <a:noAutofit/>
                        </wps:bodyPr>
                      </wps:wsp>
                      <wps:wsp>
                        <wps:cNvPr id="787" name="Graphic 787"/>
                        <wps:cNvSpPr/>
                        <wps:spPr>
                          <a:xfrm>
                            <a:off x="0" y="12205"/>
                            <a:ext cx="3895090" cy="1270"/>
                          </a:xfrm>
                          <a:custGeom>
                            <a:avLst/>
                            <a:gdLst/>
                            <a:ahLst/>
                            <a:cxnLst/>
                            <a:rect l="l" t="t" r="r" b="b"/>
                            <a:pathLst>
                              <a:path w="3895090" h="0">
                                <a:moveTo>
                                  <a:pt x="0" y="0"/>
                                </a:moveTo>
                                <a:lnTo>
                                  <a:pt x="3894731" y="0"/>
                                </a:lnTo>
                              </a:path>
                            </a:pathLst>
                          </a:custGeom>
                          <a:ln w="9154">
                            <a:solidFill>
                              <a:srgbClr val="000000"/>
                            </a:solidFill>
                            <a:prstDash val="solid"/>
                          </a:ln>
                        </wps:spPr>
                        <wps:bodyPr wrap="square" lIns="0" tIns="0" rIns="0" bIns="0" rtlCol="0">
                          <a:prstTxWarp prst="textNoShape">
                            <a:avLst/>
                          </a:prstTxWarp>
                          <a:noAutofit/>
                        </wps:bodyPr>
                      </wps:wsp>
                      <wps:wsp>
                        <wps:cNvPr id="788" name="Graphic 788"/>
                        <wps:cNvSpPr/>
                        <wps:spPr>
                          <a:xfrm>
                            <a:off x="0" y="1107685"/>
                            <a:ext cx="3895090" cy="1270"/>
                          </a:xfrm>
                          <a:custGeom>
                            <a:avLst/>
                            <a:gdLst/>
                            <a:ahLst/>
                            <a:cxnLst/>
                            <a:rect l="l" t="t" r="r" b="b"/>
                            <a:pathLst>
                              <a:path w="3895090" h="0">
                                <a:moveTo>
                                  <a:pt x="0" y="0"/>
                                </a:moveTo>
                                <a:lnTo>
                                  <a:pt x="3894731" y="0"/>
                                </a:lnTo>
                              </a:path>
                            </a:pathLst>
                          </a:custGeom>
                          <a:ln w="12205">
                            <a:solidFill>
                              <a:srgbClr val="000000"/>
                            </a:solidFill>
                            <a:prstDash val="solid"/>
                          </a:ln>
                        </wps:spPr>
                        <wps:bodyPr wrap="square" lIns="0" tIns="0" rIns="0" bIns="0" rtlCol="0">
                          <a:prstTxWarp prst="textNoShape">
                            <a:avLst/>
                          </a:prstTxWarp>
                          <a:noAutofit/>
                        </wps:bodyPr>
                      </wps:wsp>
                      <wps:wsp>
                        <wps:cNvPr id="789" name="Textbox 789"/>
                        <wps:cNvSpPr txBox="1"/>
                        <wps:spPr>
                          <a:xfrm>
                            <a:off x="86348" y="119150"/>
                            <a:ext cx="2797810" cy="386080"/>
                          </a:xfrm>
                          <a:prstGeom prst="rect">
                            <a:avLst/>
                          </a:prstGeom>
                        </wps:spPr>
                        <wps:txbx>
                          <w:txbxContent>
                            <w:p>
                              <w:pPr>
                                <w:spacing w:before="0"/>
                                <w:ind w:left="531" w:right="0" w:firstLine="0"/>
                                <w:jc w:val="left"/>
                                <w:rPr>
                                  <w:rFonts w:ascii="Courier New"/>
                                  <w:b/>
                                  <w:sz w:val="19"/>
                                </w:rPr>
                              </w:pPr>
                              <w:r>
                                <w:rPr>
                                  <w:rFonts w:ascii="Courier New"/>
                                  <w:b/>
                                  <w:color w:val="131313"/>
                                  <w:w w:val="90"/>
                                  <w:sz w:val="19"/>
                                </w:rPr>
                                <w:t>9.Evaluating</w:t>
                              </w:r>
                              <w:r>
                                <w:rPr>
                                  <w:rFonts w:ascii="Courier New"/>
                                  <w:b/>
                                  <w:color w:val="131313"/>
                                  <w:spacing w:val="-4"/>
                                  <w:w w:val="90"/>
                                  <w:sz w:val="19"/>
                                </w:rPr>
                                <w:t> </w:t>
                              </w:r>
                              <w:r>
                                <w:rPr>
                                  <w:rFonts w:ascii="Courier New"/>
                                  <w:b/>
                                  <w:color w:val="131313"/>
                                  <w:w w:val="90"/>
                                  <w:sz w:val="19"/>
                                </w:rPr>
                                <w:t>the</w:t>
                              </w:r>
                              <w:r>
                                <w:rPr>
                                  <w:rFonts w:ascii="Courier New"/>
                                  <w:b/>
                                  <w:color w:val="131313"/>
                                  <w:spacing w:val="-10"/>
                                  <w:w w:val="90"/>
                                  <w:sz w:val="19"/>
                                </w:rPr>
                                <w:t> </w:t>
                              </w:r>
                              <w:r>
                                <w:rPr>
                                  <w:rFonts w:ascii="Courier New"/>
                                  <w:b/>
                                  <w:color w:val="131313"/>
                                  <w:w w:val="90"/>
                                  <w:sz w:val="19"/>
                                </w:rPr>
                                <w:t>model</w:t>
                              </w:r>
                              <w:r>
                                <w:rPr>
                                  <w:rFonts w:ascii="Courier New"/>
                                  <w:b/>
                                  <w:color w:val="131313"/>
                                  <w:spacing w:val="-14"/>
                                  <w:w w:val="90"/>
                                  <w:sz w:val="19"/>
                                </w:rPr>
                                <w:t> </w:t>
                              </w:r>
                              <w:r>
                                <w:rPr>
                                  <w:rFonts w:ascii="Courier New"/>
                                  <w:b/>
                                  <w:color w:val="232424"/>
                                  <w:w w:val="90"/>
                                  <w:sz w:val="19"/>
                                </w:rPr>
                                <w:t>using</w:t>
                              </w:r>
                              <w:r>
                                <w:rPr>
                                  <w:rFonts w:ascii="Courier New"/>
                                  <w:b/>
                                  <w:color w:val="232424"/>
                                  <w:spacing w:val="-17"/>
                                  <w:w w:val="90"/>
                                  <w:sz w:val="19"/>
                                </w:rPr>
                                <w:t> </w:t>
                              </w:r>
                              <w:r>
                                <w:rPr>
                                  <w:rFonts w:ascii="Courier New"/>
                                  <w:b/>
                                  <w:color w:val="131313"/>
                                  <w:w w:val="90"/>
                                  <w:sz w:val="19"/>
                                </w:rPr>
                                <w:t>Test</w:t>
                              </w:r>
                              <w:r>
                                <w:rPr>
                                  <w:rFonts w:ascii="Courier New"/>
                                  <w:b/>
                                  <w:color w:val="131313"/>
                                  <w:spacing w:val="-10"/>
                                  <w:w w:val="90"/>
                                  <w:sz w:val="19"/>
                                </w:rPr>
                                <w:t> </w:t>
                              </w:r>
                              <w:r>
                                <w:rPr>
                                  <w:rFonts w:ascii="Courier New"/>
                                  <w:b/>
                                  <w:color w:val="131313"/>
                                  <w:spacing w:val="-4"/>
                                  <w:w w:val="90"/>
                                  <w:sz w:val="19"/>
                                </w:rPr>
                                <w:t>data</w:t>
                              </w:r>
                            </w:p>
                            <w:p>
                              <w:pPr>
                                <w:spacing w:before="148"/>
                                <w:ind w:left="0" w:right="0" w:firstLine="0"/>
                                <w:jc w:val="left"/>
                                <w:rPr>
                                  <w:i/>
                                  <w:sz w:val="11"/>
                                </w:rPr>
                              </w:pPr>
                              <w:r>
                                <w:rPr>
                                  <w:color w:val="797979"/>
                                  <w:w w:val="105"/>
                                  <w:sz w:val="11"/>
                                </w:rPr>
                                <w:t>ln</w:t>
                              </w:r>
                              <w:r>
                                <w:rPr>
                                  <w:color w:val="797979"/>
                                  <w:spacing w:val="64"/>
                                  <w:w w:val="105"/>
                                  <w:sz w:val="11"/>
                                </w:rPr>
                                <w:t> </w:t>
                              </w:r>
                              <w:r>
                                <w:rPr>
                                  <w:color w:val="878E8C"/>
                                  <w:w w:val="105"/>
                                  <w:sz w:val="11"/>
                                </w:rPr>
                                <w:t>[14]:</w:t>
                              </w:r>
                              <w:r>
                                <w:rPr>
                                  <w:color w:val="878E8C"/>
                                  <w:spacing w:val="55"/>
                                  <w:w w:val="105"/>
                                  <w:sz w:val="11"/>
                                </w:rPr>
                                <w:t> </w:t>
                              </w:r>
                              <w:r>
                                <w:rPr>
                                  <w:rFonts w:ascii="Arial"/>
                                  <w:color w:val="878E8C"/>
                                  <w:w w:val="105"/>
                                  <w:sz w:val="9"/>
                                </w:rPr>
                                <w:t>#</w:t>
                              </w:r>
                              <w:r>
                                <w:rPr>
                                  <w:rFonts w:ascii="Arial"/>
                                  <w:color w:val="878E8C"/>
                                  <w:spacing w:val="34"/>
                                  <w:w w:val="105"/>
                                  <w:sz w:val="9"/>
                                </w:rPr>
                                <w:t> </w:t>
                              </w:r>
                              <w:r>
                                <w:rPr>
                                  <w:i/>
                                  <w:color w:val="8CA5A3"/>
                                  <w:w w:val="105"/>
                                  <w:sz w:val="11"/>
                                </w:rPr>
                                <w:t>fr-om</w:t>
                              </w:r>
                              <w:r>
                                <w:rPr>
                                  <w:i/>
                                  <w:color w:val="8CA5A3"/>
                                  <w:spacing w:val="17"/>
                                  <w:w w:val="105"/>
                                  <w:sz w:val="11"/>
                                </w:rPr>
                                <w:t> </w:t>
                              </w:r>
                              <w:r>
                                <w:rPr>
                                  <w:i/>
                                  <w:color w:val="8CA5A3"/>
                                  <w:w w:val="105"/>
                                  <w:sz w:val="11"/>
                                </w:rPr>
                                <w:t>tensor-flow</w:t>
                              </w:r>
                              <w:r>
                                <w:rPr>
                                  <w:i/>
                                  <w:color w:val="8CA5A3"/>
                                  <w:spacing w:val="23"/>
                                  <w:w w:val="105"/>
                                  <w:sz w:val="11"/>
                                </w:rPr>
                                <w:t> </w:t>
                              </w:r>
                              <w:r>
                                <w:rPr>
                                  <w:i/>
                                  <w:color w:val="8CA5A3"/>
                                  <w:w w:val="105"/>
                                  <w:sz w:val="11"/>
                                </w:rPr>
                                <w:t>import</w:t>
                              </w:r>
                              <w:r>
                                <w:rPr>
                                  <w:i/>
                                  <w:color w:val="8CA5A3"/>
                                  <w:spacing w:val="32"/>
                                  <w:w w:val="105"/>
                                  <w:sz w:val="11"/>
                                </w:rPr>
                                <w:t> </w:t>
                              </w:r>
                              <w:r>
                                <w:rPr>
                                  <w:i/>
                                  <w:color w:val="878E8C"/>
                                  <w:spacing w:val="-4"/>
                                  <w:w w:val="105"/>
                                  <w:sz w:val="11"/>
                                </w:rPr>
                                <w:t>Rera</w:t>
                              </w:r>
                              <w:r>
                                <w:rPr>
                                  <w:i/>
                                  <w:color w:val="A5AAB5"/>
                                  <w:spacing w:val="-4"/>
                                  <w:w w:val="105"/>
                                  <w:sz w:val="11"/>
                                </w:rPr>
                                <w:t>s</w:t>
                              </w:r>
                            </w:p>
                            <w:p>
                              <w:pPr>
                                <w:spacing w:before="2"/>
                                <w:ind w:left="508" w:right="0" w:firstLine="0"/>
                                <w:jc w:val="left"/>
                                <w:rPr>
                                  <w:rFonts w:ascii="Arial" w:hAnsi="Arial"/>
                                  <w:i/>
                                  <w:sz w:val="10"/>
                                </w:rPr>
                              </w:pPr>
                              <w:r>
                                <w:rPr>
                                  <w:i/>
                                  <w:color w:val="878E8C"/>
                                  <w:w w:val="110"/>
                                  <w:sz w:val="10"/>
                                </w:rPr>
                                <w:t>tt</w:t>
                              </w:r>
                              <w:r>
                                <w:rPr>
                                  <w:i/>
                                  <w:color w:val="878E8C"/>
                                  <w:spacing w:val="13"/>
                                  <w:w w:val="110"/>
                                  <w:sz w:val="10"/>
                                </w:rPr>
                                <w:t> </w:t>
                              </w:r>
                              <w:r>
                                <w:rPr>
                                  <w:rFonts w:ascii="Arial" w:hAnsi="Arial"/>
                                  <w:i/>
                                  <w:color w:val="8CA5A3"/>
                                  <w:w w:val="110"/>
                                  <w:sz w:val="10"/>
                                </w:rPr>
                                <w:t>model•</w:t>
                              </w:r>
                              <w:r>
                                <w:rPr>
                                  <w:rFonts w:ascii="Arial" w:hAnsi="Arial"/>
                                  <w:i/>
                                  <w:color w:val="8CA5A3"/>
                                  <w:spacing w:val="19"/>
                                  <w:w w:val="110"/>
                                  <w:sz w:val="10"/>
                                </w:rPr>
                                <w:t> </w:t>
                              </w:r>
                              <w:r>
                                <w:rPr>
                                  <w:rFonts w:ascii="Arial" w:hAnsi="Arial"/>
                                  <w:i/>
                                  <w:color w:val="878E8C"/>
                                  <w:w w:val="110"/>
                                  <w:sz w:val="10"/>
                                </w:rPr>
                                <w:t>Reras.lfOdels.l.oad</w:t>
                              </w:r>
                              <w:r>
                                <w:rPr>
                                  <w:rFonts w:ascii="Arial" w:hAnsi="Arial"/>
                                  <w:i/>
                                  <w:color w:val="878E8C"/>
                                  <w:spacing w:val="10"/>
                                  <w:w w:val="110"/>
                                  <w:sz w:val="10"/>
                                </w:rPr>
                                <w:t> </w:t>
                              </w:r>
                              <w:r>
                                <w:rPr>
                                  <w:rFonts w:ascii="Arial" w:hAnsi="Arial"/>
                                  <w:i/>
                                  <w:color w:val="8CA5A3"/>
                                  <w:w w:val="110"/>
                                  <w:sz w:val="10"/>
                                </w:rPr>
                                <w:t>trtOdel('Models</w:t>
                              </w:r>
                              <w:r>
                                <w:rPr>
                                  <w:rFonts w:ascii="Arial" w:hAnsi="Arial"/>
                                  <w:i/>
                                  <w:color w:val="8CA5A3"/>
                                  <w:spacing w:val="17"/>
                                  <w:w w:val="110"/>
                                  <w:sz w:val="10"/>
                                </w:rPr>
                                <w:t> </w:t>
                              </w:r>
                              <w:r>
                                <w:rPr>
                                  <w:rFonts w:ascii="Arial" w:hAnsi="Arial"/>
                                  <w:i/>
                                  <w:color w:val="878E8C"/>
                                  <w:spacing w:val="-2"/>
                                  <w:w w:val="110"/>
                                  <w:sz w:val="10"/>
                                </w:rPr>
                                <w:t>h5/eodel2.h5')</w:t>
                              </w:r>
                            </w:p>
                          </w:txbxContent>
                        </wps:txbx>
                        <wps:bodyPr wrap="square" lIns="0" tIns="0" rIns="0" bIns="0" rtlCol="0">
                          <a:noAutofit/>
                        </wps:bodyPr>
                      </wps:wsp>
                      <wps:wsp>
                        <wps:cNvPr id="790" name="Textbox 790"/>
                        <wps:cNvSpPr txBox="1"/>
                        <wps:spPr>
                          <a:xfrm>
                            <a:off x="412340" y="527949"/>
                            <a:ext cx="1346200" cy="147955"/>
                          </a:xfrm>
                          <a:prstGeom prst="rect">
                            <a:avLst/>
                          </a:prstGeom>
                        </wps:spPr>
                        <wps:txbx>
                          <w:txbxContent>
                            <w:p>
                              <w:pPr>
                                <w:spacing w:line="233" w:lineRule="exact" w:before="0"/>
                                <w:ind w:left="0" w:right="0" w:firstLine="0"/>
                                <w:jc w:val="left"/>
                                <w:rPr>
                                  <w:sz w:val="11"/>
                                </w:rPr>
                              </w:pPr>
                              <w:r>
                                <w:rPr>
                                  <w:color w:val="878E8C"/>
                                  <w:w w:val="115"/>
                                  <w:sz w:val="11"/>
                                </w:rPr>
                                <w:t>printC</w:t>
                              </w:r>
                              <w:r>
                                <w:rPr>
                                  <w:color w:val="B39091"/>
                                  <w:w w:val="115"/>
                                  <w:sz w:val="11"/>
                                </w:rPr>
                                <w:t>Test</w:t>
                              </w:r>
                              <w:r>
                                <w:rPr>
                                  <w:color w:val="B39091"/>
                                  <w:spacing w:val="57"/>
                                  <w:w w:val="115"/>
                                  <w:sz w:val="11"/>
                                </w:rPr>
                                <w:t> </w:t>
                              </w:r>
                              <w:r>
                                <w:rPr>
                                  <w:color w:val="B39091"/>
                                  <w:w w:val="115"/>
                                  <w:sz w:val="11"/>
                                </w:rPr>
                                <w:t>score</w:t>
                              </w:r>
                              <w:r>
                                <w:rPr>
                                  <w:color w:val="B39091"/>
                                  <w:spacing w:val="40"/>
                                  <w:w w:val="115"/>
                                  <w:sz w:val="11"/>
                                </w:rPr>
                                <w:t> </w:t>
                              </w:r>
                              <w:r>
                                <w:rPr>
                                  <w:color w:val="B39091"/>
                                  <w:w w:val="115"/>
                                  <w:sz w:val="11"/>
                                </w:rPr>
                                <w:t>is</w:t>
                              </w:r>
                              <w:r>
                                <w:rPr>
                                  <w:color w:val="B39091"/>
                                  <w:spacing w:val="45"/>
                                  <w:w w:val="115"/>
                                  <w:sz w:val="11"/>
                                </w:rPr>
                                <w:t> </w:t>
                              </w:r>
                              <w:r>
                                <w:rPr>
                                  <w:color w:val="B39091"/>
                                  <w:spacing w:val="-2"/>
                                  <w:w w:val="115"/>
                                  <w:sz w:val="21"/>
                                </w:rPr>
                                <w:t>o</w:t>
                              </w:r>
                              <w:r>
                                <w:rPr>
                                  <w:color w:val="99757C"/>
                                  <w:spacing w:val="-2"/>
                                  <w:w w:val="115"/>
                                  <w:sz w:val="21"/>
                                </w:rPr>
                                <w:t>·</w:t>
                              </w:r>
                              <w:r>
                                <w:rPr>
                                  <w:color w:val="505052"/>
                                  <w:spacing w:val="-2"/>
                                  <w:w w:val="115"/>
                                  <w:sz w:val="11"/>
                                </w:rPr>
                                <w:t>,</w:t>
                              </w:r>
                              <w:r>
                                <w:rPr>
                                  <w:color w:val="696969"/>
                                  <w:spacing w:val="-2"/>
                                  <w:w w:val="115"/>
                                  <w:sz w:val="11"/>
                                </w:rPr>
                                <w:t>fonRat(s</w:t>
                              </w:r>
                              <w:r>
                                <w:rPr>
                                  <w:color w:val="878E8C"/>
                                  <w:spacing w:val="-2"/>
                                  <w:w w:val="115"/>
                                  <w:sz w:val="11"/>
                                </w:rPr>
                                <w:t>c</w:t>
                              </w:r>
                              <w:r>
                                <w:rPr>
                                  <w:color w:val="696969"/>
                                  <w:spacing w:val="-2"/>
                                  <w:w w:val="115"/>
                                  <w:sz w:val="11"/>
                                </w:rPr>
                                <w:t>ore))</w:t>
                              </w:r>
                            </w:p>
                          </w:txbxContent>
                        </wps:txbx>
                        <wps:bodyPr wrap="square" lIns="0" tIns="0" rIns="0" bIns="0" rtlCol="0">
                          <a:noAutofit/>
                        </wps:bodyPr>
                      </wps:wsp>
                      <wps:wsp>
                        <wps:cNvPr id="791" name="Textbox 791"/>
                        <wps:cNvSpPr txBox="1"/>
                        <wps:spPr>
                          <a:xfrm>
                            <a:off x="413141" y="510026"/>
                            <a:ext cx="1946275" cy="71120"/>
                          </a:xfrm>
                          <a:prstGeom prst="rect">
                            <a:avLst/>
                          </a:prstGeom>
                        </wps:spPr>
                        <wps:txbx>
                          <w:txbxContent>
                            <w:p>
                              <w:pPr>
                                <w:spacing w:line="112" w:lineRule="exact" w:before="0"/>
                                <w:ind w:left="0" w:right="0" w:firstLine="0"/>
                                <w:jc w:val="left"/>
                                <w:rPr>
                                  <w:rFonts w:ascii="Arial"/>
                                  <w:sz w:val="10"/>
                                </w:rPr>
                              </w:pPr>
                              <w:r>
                                <w:rPr>
                                  <w:rFonts w:ascii="Arial"/>
                                  <w:color w:val="797979"/>
                                  <w:spacing w:val="2"/>
                                  <w:sz w:val="10"/>
                                </w:rPr>
                                <w:t>score</w:t>
                              </w:r>
                              <w:r>
                                <w:rPr>
                                  <w:rFonts w:ascii="Arial"/>
                                  <w:color w:val="505052"/>
                                  <w:spacing w:val="2"/>
                                  <w:sz w:val="10"/>
                                </w:rPr>
                                <w:t>,</w:t>
                              </w:r>
                              <w:r>
                                <w:rPr>
                                  <w:rFonts w:ascii="Arial"/>
                                  <w:color w:val="505052"/>
                                  <w:spacing w:val="-7"/>
                                  <w:sz w:val="10"/>
                                </w:rPr>
                                <w:t> </w:t>
                              </w:r>
                              <w:r>
                                <w:rPr>
                                  <w:rFonts w:ascii="Arial"/>
                                  <w:color w:val="696969"/>
                                  <w:spacing w:val="2"/>
                                  <w:sz w:val="10"/>
                                </w:rPr>
                                <w:t>a</w:t>
                              </w:r>
                              <w:r>
                                <w:rPr>
                                  <w:rFonts w:ascii="Arial"/>
                                  <w:color w:val="878E8C"/>
                                  <w:spacing w:val="2"/>
                                  <w:sz w:val="10"/>
                                </w:rPr>
                                <w:t>c</w:t>
                              </w:r>
                              <w:r>
                                <w:rPr>
                                  <w:rFonts w:ascii="Arial"/>
                                  <w:color w:val="696969"/>
                                  <w:spacing w:val="2"/>
                                  <w:sz w:val="10"/>
                                </w:rPr>
                                <w:t>curac</w:t>
                              </w:r>
                              <w:r>
                                <w:rPr>
                                  <w:rFonts w:ascii="Arial"/>
                                  <w:color w:val="505052"/>
                                  <w:spacing w:val="2"/>
                                  <w:sz w:val="10"/>
                                </w:rPr>
                                <w:t>y</w:t>
                              </w:r>
                              <w:r>
                                <w:rPr>
                                  <w:rFonts w:ascii="Arial"/>
                                  <w:color w:val="505052"/>
                                  <w:spacing w:val="44"/>
                                  <w:sz w:val="10"/>
                                </w:rPr>
                                <w:t> </w:t>
                              </w:r>
                              <w:r>
                                <w:rPr>
                                  <w:rFonts w:ascii="Arial"/>
                                  <w:color w:val="9569AC"/>
                                  <w:spacing w:val="2"/>
                                  <w:sz w:val="10"/>
                                </w:rPr>
                                <w:t>=</w:t>
                              </w:r>
                              <w:r>
                                <w:rPr>
                                  <w:rFonts w:ascii="Arial"/>
                                  <w:color w:val="797979"/>
                                  <w:spacing w:val="2"/>
                                  <w:sz w:val="10"/>
                                </w:rPr>
                                <w:t>mode</w:t>
                              </w:r>
                              <w:r>
                                <w:rPr>
                                  <w:rFonts w:ascii="Arial"/>
                                  <w:color w:val="696969"/>
                                  <w:spacing w:val="2"/>
                                  <w:sz w:val="10"/>
                                </w:rPr>
                                <w:t>1</w:t>
                              </w:r>
                              <w:r>
                                <w:rPr>
                                  <w:rFonts w:ascii="Arial"/>
                                  <w:color w:val="878E8C"/>
                                  <w:spacing w:val="2"/>
                                  <w:sz w:val="10"/>
                                </w:rPr>
                                <w:t>.</w:t>
                              </w:r>
                              <w:r>
                                <w:rPr>
                                  <w:rFonts w:ascii="Arial"/>
                                  <w:color w:val="878E8C"/>
                                  <w:spacing w:val="-12"/>
                                  <w:sz w:val="10"/>
                                </w:rPr>
                                <w:t> </w:t>
                              </w:r>
                              <w:r>
                                <w:rPr>
                                  <w:rFonts w:ascii="Arial"/>
                                  <w:color w:val="797979"/>
                                  <w:spacing w:val="2"/>
                                  <w:sz w:val="10"/>
                                </w:rPr>
                                <w:t>evalu"ate(</w:t>
                              </w:r>
                              <w:r>
                                <w:rPr>
                                  <w:rFonts w:ascii="Arial"/>
                                  <w:color w:val="797979"/>
                                  <w:spacing w:val="-12"/>
                                  <w:sz w:val="10"/>
                                </w:rPr>
                                <w:t> </w:t>
                              </w:r>
                              <w:r>
                                <w:rPr>
                                  <w:rFonts w:ascii="Arial"/>
                                  <w:color w:val="696969"/>
                                  <w:spacing w:val="2"/>
                                  <w:sz w:val="10"/>
                                </w:rPr>
                                <w:t>test_gene</w:t>
                              </w:r>
                              <w:r>
                                <w:rPr>
                                  <w:rFonts w:ascii="Arial"/>
                                  <w:color w:val="505052"/>
                                  <w:spacing w:val="2"/>
                                  <w:sz w:val="10"/>
                                </w:rPr>
                                <w:t>r</w:t>
                              </w:r>
                              <w:r>
                                <w:rPr>
                                  <w:rFonts w:ascii="Arial"/>
                                  <w:color w:val="797979"/>
                                  <w:spacing w:val="2"/>
                                  <w:sz w:val="10"/>
                                </w:rPr>
                                <w:t>"'ato</w:t>
                              </w:r>
                              <w:r>
                                <w:rPr>
                                  <w:rFonts w:ascii="Arial"/>
                                  <w:color w:val="505052"/>
                                  <w:spacing w:val="2"/>
                                  <w:sz w:val="10"/>
                                </w:rPr>
                                <w:t>r</w:t>
                              </w:r>
                              <w:r>
                                <w:rPr>
                                  <w:rFonts w:ascii="Arial"/>
                                  <w:color w:val="696969"/>
                                  <w:spacing w:val="2"/>
                                  <w:sz w:val="10"/>
                                </w:rPr>
                                <w:t>,</w:t>
                              </w:r>
                              <w:r>
                                <w:rPr>
                                  <w:rFonts w:ascii="Arial"/>
                                  <w:color w:val="696969"/>
                                  <w:spacing w:val="-2"/>
                                  <w:sz w:val="10"/>
                                </w:rPr>
                                <w:t> verbos</w:t>
                              </w:r>
                              <w:r>
                                <w:rPr>
                                  <w:rFonts w:ascii="Arial"/>
                                  <w:color w:val="878E8C"/>
                                  <w:spacing w:val="-2"/>
                                  <w:sz w:val="10"/>
                                </w:rPr>
                                <w:t>e</w:t>
                              </w:r>
                              <w:r>
                                <w:rPr>
                                  <w:rFonts w:ascii="Arial"/>
                                  <w:color w:val="9569AC"/>
                                  <w:spacing w:val="-2"/>
                                  <w:sz w:val="10"/>
                                </w:rPr>
                                <w:t>=</w:t>
                              </w:r>
                              <w:r>
                                <w:rPr>
                                  <w:rFonts w:ascii="Arial"/>
                                  <w:color w:val="628E62"/>
                                  <w:spacing w:val="-2"/>
                                  <w:sz w:val="10"/>
                                </w:rPr>
                                <w:t>1)</w:t>
                              </w:r>
                            </w:p>
                          </w:txbxContent>
                        </wps:txbx>
                        <wps:bodyPr wrap="square" lIns="0" tIns="0" rIns="0" bIns="0" rtlCol="0">
                          <a:noAutofit/>
                        </wps:bodyPr>
                      </wps:wsp>
                      <wps:wsp>
                        <wps:cNvPr id="792" name="Textbox 792"/>
                        <wps:cNvSpPr txBox="1"/>
                        <wps:spPr>
                          <a:xfrm>
                            <a:off x="410788" y="655221"/>
                            <a:ext cx="3180080" cy="365760"/>
                          </a:xfrm>
                          <a:prstGeom prst="rect">
                            <a:avLst/>
                          </a:prstGeom>
                        </wps:spPr>
                        <wps:txbx>
                          <w:txbxContent>
                            <w:p>
                              <w:pPr>
                                <w:spacing w:line="133" w:lineRule="exact" w:before="0"/>
                                <w:ind w:left="7" w:right="0" w:firstLine="0"/>
                                <w:jc w:val="left"/>
                                <w:rPr>
                                  <w:sz w:val="12"/>
                                </w:rPr>
                              </w:pPr>
                              <w:r>
                                <w:rPr>
                                  <w:color w:val="878E8C"/>
                                  <w:sz w:val="12"/>
                                </w:rPr>
                                <w:t>printC</w:t>
                              </w:r>
                              <w:r>
                                <w:rPr>
                                  <w:color w:val="B39091"/>
                                  <w:sz w:val="12"/>
                                </w:rPr>
                                <w:t>Test</w:t>
                              </w:r>
                              <w:r>
                                <w:rPr>
                                  <w:color w:val="B39091"/>
                                  <w:spacing w:val="64"/>
                                  <w:sz w:val="12"/>
                                </w:rPr>
                                <w:t> </w:t>
                              </w:r>
                              <w:r>
                                <w:rPr>
                                  <w:color w:val="B39091"/>
                                  <w:sz w:val="12"/>
                                </w:rPr>
                                <w:t>accur</w:t>
                              </w:r>
                              <w:r>
                                <w:rPr>
                                  <w:color w:val="99757C"/>
                                  <w:sz w:val="12"/>
                                </w:rPr>
                                <w:t>a</w:t>
                              </w:r>
                              <w:r>
                                <w:rPr>
                                  <w:color w:val="B39091"/>
                                  <w:sz w:val="12"/>
                                </w:rPr>
                                <w:t>cy</w:t>
                              </w:r>
                              <w:r>
                                <w:rPr>
                                  <w:color w:val="B39091"/>
                                  <w:spacing w:val="45"/>
                                  <w:sz w:val="12"/>
                                </w:rPr>
                                <w:t> </w:t>
                              </w:r>
                              <w:r>
                                <w:rPr>
                                  <w:color w:val="B39091"/>
                                  <w:sz w:val="12"/>
                                </w:rPr>
                                <w:t>is</w:t>
                              </w:r>
                              <w:r>
                                <w:rPr>
                                  <w:color w:val="B39091"/>
                                  <w:spacing w:val="50"/>
                                  <w:sz w:val="12"/>
                                </w:rPr>
                                <w:t> </w:t>
                              </w:r>
                              <w:r>
                                <w:rPr>
                                  <w:color w:val="B39091"/>
                                  <w:sz w:val="12"/>
                                </w:rPr>
                                <w:t>{}"</w:t>
                              </w:r>
                              <w:r>
                                <w:rPr>
                                  <w:color w:val="B39091"/>
                                  <w:spacing w:val="-13"/>
                                  <w:sz w:val="12"/>
                                </w:rPr>
                                <w:t> </w:t>
                              </w:r>
                              <w:r>
                                <w:rPr>
                                  <w:color w:val="363636"/>
                                  <w:sz w:val="12"/>
                                </w:rPr>
                                <w:t>.</w:t>
                              </w:r>
                              <w:r>
                                <w:rPr>
                                  <w:color w:val="696969"/>
                                  <w:sz w:val="12"/>
                                </w:rPr>
                                <w:t>for-.::at(a</w:t>
                              </w:r>
                              <w:r>
                                <w:rPr>
                                  <w:color w:val="878E8C"/>
                                  <w:sz w:val="12"/>
                                </w:rPr>
                                <w:t>ccu</w:t>
                              </w:r>
                              <w:r>
                                <w:rPr>
                                  <w:color w:val="696969"/>
                                  <w:sz w:val="12"/>
                                </w:rPr>
                                <w:t>.-</w:t>
                              </w:r>
                              <w:r>
                                <w:rPr>
                                  <w:color w:val="696969"/>
                                  <w:spacing w:val="-2"/>
                                  <w:sz w:val="12"/>
                                </w:rPr>
                                <w:t>acy))</w:t>
                              </w:r>
                            </w:p>
                            <w:p>
                              <w:pPr>
                                <w:spacing w:line="113" w:lineRule="exact" w:before="92"/>
                                <w:ind w:left="0" w:right="0" w:firstLine="0"/>
                                <w:jc w:val="left"/>
                                <w:rPr>
                                  <w:sz w:val="10"/>
                                </w:rPr>
                              </w:pPr>
                              <w:r>
                                <w:rPr>
                                  <w:color w:val="505052"/>
                                  <w:w w:val="120"/>
                                  <w:sz w:val="10"/>
                                </w:rPr>
                                <w:t>1</w:t>
                              </w:r>
                              <w:r>
                                <w:rPr>
                                  <w:color w:val="696969"/>
                                  <w:w w:val="120"/>
                                  <w:sz w:val="10"/>
                                </w:rPr>
                                <w:t>7S/</w:t>
                              </w:r>
                              <w:r>
                                <w:rPr>
                                  <w:color w:val="505052"/>
                                  <w:w w:val="120"/>
                                  <w:sz w:val="10"/>
                                </w:rPr>
                                <w:t>1</w:t>
                              </w:r>
                              <w:r>
                                <w:rPr>
                                  <w:color w:val="696969"/>
                                  <w:w w:val="120"/>
                                  <w:sz w:val="10"/>
                                </w:rPr>
                                <w:t>75</w:t>
                              </w:r>
                              <w:r>
                                <w:rPr>
                                  <w:color w:val="696969"/>
                                  <w:spacing w:val="12"/>
                                  <w:w w:val="120"/>
                                  <w:sz w:val="10"/>
                                </w:rPr>
                                <w:t> </w:t>
                              </w:r>
                              <w:r>
                                <w:rPr>
                                  <w:rFonts w:ascii="Arial"/>
                                  <w:color w:val="797979"/>
                                  <w:w w:val="120"/>
                                  <w:sz w:val="9"/>
                                </w:rPr>
                                <w:t>[===-="""'"'="'=""=</w:t>
                              </w:r>
                              <w:r>
                                <w:rPr>
                                  <w:rFonts w:ascii="Arial"/>
                                  <w:color w:val="8CA5A3"/>
                                  <w:w w:val="120"/>
                                  <w:sz w:val="9"/>
                                </w:rPr>
                                <w:t>=="'"'"""'"'""'"'"'"'""="'=</w:t>
                              </w:r>
                              <w:r>
                                <w:rPr>
                                  <w:rFonts w:ascii="Arial"/>
                                  <w:color w:val="505052"/>
                                  <w:w w:val="120"/>
                                  <w:sz w:val="9"/>
                                </w:rPr>
                                <w:t>]</w:t>
                              </w:r>
                              <w:r>
                                <w:rPr>
                                  <w:rFonts w:ascii="Arial"/>
                                  <w:color w:val="505052"/>
                                  <w:spacing w:val="31"/>
                                  <w:w w:val="120"/>
                                  <w:sz w:val="9"/>
                                </w:rPr>
                                <w:t> </w:t>
                              </w:r>
                              <w:r>
                                <w:rPr>
                                  <w:rFonts w:ascii="Arial"/>
                                  <w:color w:val="505052"/>
                                  <w:w w:val="120"/>
                                  <w:sz w:val="9"/>
                                </w:rPr>
                                <w:t>-</w:t>
                              </w:r>
                              <w:r>
                                <w:rPr>
                                  <w:rFonts w:ascii="Arial"/>
                                  <w:color w:val="505052"/>
                                  <w:spacing w:val="18"/>
                                  <w:w w:val="120"/>
                                  <w:sz w:val="9"/>
                                </w:rPr>
                                <w:t> </w:t>
                              </w:r>
                              <w:r>
                                <w:rPr>
                                  <w:color w:val="696969"/>
                                  <w:w w:val="120"/>
                                  <w:sz w:val="10"/>
                                </w:rPr>
                                <w:t>21s</w:t>
                              </w:r>
                              <w:r>
                                <w:rPr>
                                  <w:color w:val="696969"/>
                                  <w:spacing w:val="14"/>
                                  <w:w w:val="120"/>
                                  <w:sz w:val="10"/>
                                </w:rPr>
                                <w:t> </w:t>
                              </w:r>
                              <w:r>
                                <w:rPr>
                                  <w:rFonts w:ascii="Arial"/>
                                  <w:color w:val="797979"/>
                                  <w:w w:val="120"/>
                                  <w:sz w:val="9"/>
                                </w:rPr>
                                <w:t>121.tns/step</w:t>
                              </w:r>
                              <w:r>
                                <w:rPr>
                                  <w:rFonts w:ascii="Arial"/>
                                  <w:color w:val="797979"/>
                                  <w:spacing w:val="17"/>
                                  <w:w w:val="120"/>
                                  <w:sz w:val="9"/>
                                </w:rPr>
                                <w:t> </w:t>
                              </w:r>
                              <w:r>
                                <w:rPr>
                                  <w:rFonts w:ascii="Arial"/>
                                  <w:color w:val="696969"/>
                                  <w:w w:val="120"/>
                                  <w:sz w:val="9"/>
                                </w:rPr>
                                <w:t>-</w:t>
                              </w:r>
                              <w:r>
                                <w:rPr>
                                  <w:rFonts w:ascii="Arial"/>
                                  <w:color w:val="696969"/>
                                  <w:spacing w:val="20"/>
                                  <w:w w:val="120"/>
                                  <w:sz w:val="9"/>
                                </w:rPr>
                                <w:t> </w:t>
                              </w:r>
                              <w:r>
                                <w:rPr>
                                  <w:color w:val="878E8C"/>
                                  <w:w w:val="120"/>
                                  <w:sz w:val="10"/>
                                </w:rPr>
                                <w:t>l</w:t>
                              </w:r>
                              <w:r>
                                <w:rPr>
                                  <w:color w:val="696969"/>
                                  <w:w w:val="120"/>
                                  <w:sz w:val="10"/>
                                </w:rPr>
                                <w:t>oss:</w:t>
                              </w:r>
                              <w:r>
                                <w:rPr>
                                  <w:color w:val="696969"/>
                                  <w:spacing w:val="12"/>
                                  <w:w w:val="120"/>
                                  <w:sz w:val="10"/>
                                </w:rPr>
                                <w:t> </w:t>
                              </w:r>
                              <w:r>
                                <w:rPr>
                                  <w:color w:val="696969"/>
                                  <w:w w:val="120"/>
                                  <w:sz w:val="10"/>
                                </w:rPr>
                                <w:t>0</w:t>
                              </w:r>
                              <w:r>
                                <w:rPr>
                                  <w:color w:val="505052"/>
                                  <w:w w:val="120"/>
                                  <w:sz w:val="10"/>
                                </w:rPr>
                                <w:t>.</w:t>
                              </w:r>
                              <w:r>
                                <w:rPr>
                                  <w:color w:val="797979"/>
                                  <w:w w:val="120"/>
                                  <w:sz w:val="10"/>
                                </w:rPr>
                                <w:t>0951</w:t>
                              </w:r>
                              <w:r>
                                <w:rPr>
                                  <w:color w:val="797979"/>
                                  <w:spacing w:val="13"/>
                                  <w:w w:val="120"/>
                                  <w:sz w:val="10"/>
                                </w:rPr>
                                <w:t> </w:t>
                              </w:r>
                              <w:r>
                                <w:rPr>
                                  <w:color w:val="696969"/>
                                  <w:w w:val="120"/>
                                  <w:sz w:val="10"/>
                                </w:rPr>
                                <w:t>-</w:t>
                              </w:r>
                              <w:r>
                                <w:rPr>
                                  <w:color w:val="696969"/>
                                  <w:spacing w:val="13"/>
                                  <w:w w:val="120"/>
                                  <w:sz w:val="10"/>
                                </w:rPr>
                                <w:t> </w:t>
                              </w:r>
                              <w:r>
                                <w:rPr>
                                  <w:color w:val="505052"/>
                                  <w:w w:val="120"/>
                                  <w:sz w:val="10"/>
                                </w:rPr>
                                <w:t>a</w:t>
                              </w:r>
                              <w:r>
                                <w:rPr>
                                  <w:color w:val="878E8C"/>
                                  <w:w w:val="120"/>
                                  <w:sz w:val="10"/>
                                </w:rPr>
                                <w:t>cc</w:t>
                              </w:r>
                              <w:r>
                                <w:rPr>
                                  <w:color w:val="505052"/>
                                  <w:w w:val="120"/>
                                  <w:sz w:val="10"/>
                                </w:rPr>
                                <w:t>u</w:t>
                              </w:r>
                              <w:r>
                                <w:rPr>
                                  <w:color w:val="696969"/>
                                  <w:w w:val="120"/>
                                  <w:sz w:val="10"/>
                                </w:rPr>
                                <w:t>racy</w:t>
                              </w:r>
                              <w:r>
                                <w:rPr>
                                  <w:color w:val="878E8C"/>
                                  <w:w w:val="120"/>
                                  <w:sz w:val="10"/>
                                </w:rPr>
                                <w:t>:</w:t>
                              </w:r>
                              <w:r>
                                <w:rPr>
                                  <w:color w:val="878E8C"/>
                                  <w:spacing w:val="12"/>
                                  <w:w w:val="120"/>
                                  <w:sz w:val="10"/>
                                </w:rPr>
                                <w:t> </w:t>
                              </w:r>
                              <w:r>
                                <w:rPr>
                                  <w:color w:val="696969"/>
                                  <w:spacing w:val="-2"/>
                                  <w:w w:val="120"/>
                                  <w:sz w:val="10"/>
                                </w:rPr>
                                <w:t>0.9840</w:t>
                              </w:r>
                            </w:p>
                            <w:p>
                              <w:pPr>
                                <w:spacing w:line="113" w:lineRule="exact" w:before="0"/>
                                <w:ind w:left="4" w:right="0" w:firstLine="0"/>
                                <w:jc w:val="left"/>
                                <w:rPr>
                                  <w:rFonts w:ascii="Arial"/>
                                  <w:sz w:val="10"/>
                                </w:rPr>
                              </w:pPr>
                              <w:r>
                                <w:rPr>
                                  <w:rFonts w:ascii="Arial"/>
                                  <w:color w:val="797979"/>
                                  <w:w w:val="110"/>
                                  <w:sz w:val="10"/>
                                </w:rPr>
                                <w:t>Test</w:t>
                              </w:r>
                              <w:r>
                                <w:rPr>
                                  <w:rFonts w:ascii="Arial"/>
                                  <w:color w:val="797979"/>
                                  <w:spacing w:val="24"/>
                                  <w:w w:val="110"/>
                                  <w:sz w:val="10"/>
                                </w:rPr>
                                <w:t> </w:t>
                              </w:r>
                              <w:r>
                                <w:rPr>
                                  <w:rFonts w:ascii="Arial"/>
                                  <w:color w:val="797979"/>
                                  <w:w w:val="110"/>
                                  <w:sz w:val="10"/>
                                </w:rPr>
                                <w:t>score</w:t>
                              </w:r>
                              <w:r>
                                <w:rPr>
                                  <w:rFonts w:ascii="Arial"/>
                                  <w:color w:val="797979"/>
                                  <w:spacing w:val="29"/>
                                  <w:w w:val="110"/>
                                  <w:sz w:val="10"/>
                                </w:rPr>
                                <w:t> </w:t>
                              </w:r>
                              <w:r>
                                <w:rPr>
                                  <w:rFonts w:ascii="Arial"/>
                                  <w:color w:val="797979"/>
                                  <w:w w:val="110"/>
                                  <w:sz w:val="10"/>
                                </w:rPr>
                                <w:t>is</w:t>
                              </w:r>
                              <w:r>
                                <w:rPr>
                                  <w:rFonts w:ascii="Arial"/>
                                  <w:color w:val="797979"/>
                                  <w:spacing w:val="39"/>
                                  <w:w w:val="110"/>
                                  <w:sz w:val="10"/>
                                </w:rPr>
                                <w:t> </w:t>
                              </w:r>
                              <w:r>
                                <w:rPr>
                                  <w:rFonts w:ascii="Arial"/>
                                  <w:color w:val="696969"/>
                                  <w:spacing w:val="-2"/>
                                  <w:w w:val="110"/>
                                  <w:sz w:val="10"/>
                                </w:rPr>
                                <w:t>e</w:t>
                              </w:r>
                              <w:r>
                                <w:rPr>
                                  <w:rFonts w:ascii="Arial"/>
                                  <w:color w:val="505052"/>
                                  <w:spacing w:val="-2"/>
                                  <w:w w:val="110"/>
                                  <w:sz w:val="10"/>
                                </w:rPr>
                                <w:t>.</w:t>
                              </w:r>
                              <w:r>
                                <w:rPr>
                                  <w:rFonts w:ascii="Arial"/>
                                  <w:color w:val="797979"/>
                                  <w:spacing w:val="-2"/>
                                  <w:w w:val="110"/>
                                  <w:sz w:val="10"/>
                                </w:rPr>
                                <w:t>0950638800859</w:t>
                              </w:r>
                              <w:r>
                                <w:rPr>
                                  <w:rFonts w:ascii="Arial"/>
                                  <w:color w:val="505052"/>
                                  <w:spacing w:val="-2"/>
                                  <w:w w:val="110"/>
                                  <w:sz w:val="10"/>
                                </w:rPr>
                                <w:t>4</w:t>
                              </w:r>
                              <w:r>
                                <w:rPr>
                                  <w:rFonts w:ascii="Arial"/>
                                  <w:color w:val="797979"/>
                                  <w:spacing w:val="-2"/>
                                  <w:w w:val="110"/>
                                  <w:sz w:val="10"/>
                                </w:rPr>
                                <w:t>513</w:t>
                              </w:r>
                            </w:p>
                            <w:p>
                              <w:pPr>
                                <w:spacing w:before="10"/>
                                <w:ind w:left="3" w:right="0" w:firstLine="0"/>
                                <w:jc w:val="left"/>
                                <w:rPr>
                                  <w:sz w:val="10"/>
                                </w:rPr>
                              </w:pPr>
                              <w:r>
                                <w:rPr>
                                  <w:color w:val="797979"/>
                                  <w:w w:val="120"/>
                                  <w:sz w:val="10"/>
                                </w:rPr>
                                <w:t>Test</w:t>
                              </w:r>
                              <w:r>
                                <w:rPr>
                                  <w:color w:val="797979"/>
                                  <w:spacing w:val="27"/>
                                  <w:w w:val="120"/>
                                  <w:sz w:val="10"/>
                                </w:rPr>
                                <w:t> </w:t>
                              </w:r>
                              <w:r>
                                <w:rPr>
                                  <w:color w:val="696969"/>
                                  <w:w w:val="120"/>
                                  <w:sz w:val="10"/>
                                </w:rPr>
                                <w:t>ac</w:t>
                              </w:r>
                              <w:r>
                                <w:rPr>
                                  <w:color w:val="878E8C"/>
                                  <w:w w:val="120"/>
                                  <w:sz w:val="10"/>
                                </w:rPr>
                                <w:t>c</w:t>
                              </w:r>
                              <w:r>
                                <w:rPr>
                                  <w:color w:val="696969"/>
                                  <w:w w:val="120"/>
                                  <w:sz w:val="10"/>
                                </w:rPr>
                                <w:t>u</w:t>
                              </w:r>
                              <w:r>
                                <w:rPr>
                                  <w:color w:val="878E8C"/>
                                  <w:w w:val="120"/>
                                  <w:sz w:val="10"/>
                                </w:rPr>
                                <w:t>r</w:t>
                              </w:r>
                              <w:r>
                                <w:rPr>
                                  <w:color w:val="696969"/>
                                  <w:w w:val="120"/>
                                  <w:sz w:val="10"/>
                                </w:rPr>
                                <w:t>a</w:t>
                              </w:r>
                              <w:r>
                                <w:rPr>
                                  <w:color w:val="878E8C"/>
                                  <w:w w:val="120"/>
                                  <w:sz w:val="10"/>
                                </w:rPr>
                                <w:t>c</w:t>
                              </w:r>
                              <w:r>
                                <w:rPr>
                                  <w:color w:val="696969"/>
                                  <w:w w:val="120"/>
                                  <w:sz w:val="10"/>
                                </w:rPr>
                                <w:t>y</w:t>
                              </w:r>
                              <w:r>
                                <w:rPr>
                                  <w:color w:val="696969"/>
                                  <w:spacing w:val="40"/>
                                  <w:w w:val="120"/>
                                  <w:sz w:val="10"/>
                                </w:rPr>
                                <w:t> </w:t>
                              </w:r>
                              <w:r>
                                <w:rPr>
                                  <w:color w:val="797979"/>
                                  <w:w w:val="120"/>
                                  <w:sz w:val="10"/>
                                </w:rPr>
                                <w:t>is</w:t>
                              </w:r>
                              <w:r>
                                <w:rPr>
                                  <w:color w:val="797979"/>
                                  <w:spacing w:val="50"/>
                                  <w:w w:val="120"/>
                                  <w:sz w:val="10"/>
                                </w:rPr>
                                <w:t> </w:t>
                              </w:r>
                              <w:r>
                                <w:rPr>
                                  <w:color w:val="696969"/>
                                  <w:spacing w:val="-2"/>
                                  <w:w w:val="120"/>
                                  <w:sz w:val="10"/>
                                </w:rPr>
                                <w:t>0.</w:t>
                              </w:r>
                              <w:r>
                                <w:rPr>
                                  <w:color w:val="878E8C"/>
                                  <w:spacing w:val="-2"/>
                                  <w:w w:val="120"/>
                                  <w:sz w:val="10"/>
                                </w:rPr>
                                <w:t>9</w:t>
                              </w:r>
                              <w:r>
                                <w:rPr>
                                  <w:color w:val="696969"/>
                                  <w:spacing w:val="-2"/>
                                  <w:w w:val="120"/>
                                  <w:sz w:val="10"/>
                                </w:rPr>
                                <w:t>8403584957l228</w:t>
                              </w:r>
                            </w:p>
                          </w:txbxContent>
                        </wps:txbx>
                        <wps:bodyPr wrap="square" lIns="0" tIns="0" rIns="0" bIns="0" rtlCol="0">
                          <a:noAutofit/>
                        </wps:bodyPr>
                      </wps:wsp>
                    </wpg:wgp>
                  </a:graphicData>
                </a:graphic>
              </wp:anchor>
            </w:drawing>
          </mc:Choice>
          <mc:Fallback>
            <w:pict>
              <v:group style="position:absolute;margin-left:40.376850pt;margin-top:12.39389pt;width:306.7pt;height:88.45pt;mso-position-horizontal-relative:page;mso-position-vertical-relative:paragraph;z-index:-15603200;mso-wrap-distance-left:0;mso-wrap-distance-right:0" id="docshapegroup532" coordorigin="808,248" coordsize="6134,1769">
                <v:shape style="position:absolute;left:817;top:247;width:6110;height:1769" id="docshape533" coordorigin="817,248" coordsize="6110,1769" path="m817,2016l817,248m6927,2016l6927,248e" filled="false" stroked="true" strokeweight=".961224pt" strokecolor="#000000">
                  <v:path arrowok="t"/>
                  <v:stroke dashstyle="solid"/>
                </v:shape>
                <v:line style="position:absolute" from="808,267" to="6941,267" stroked="true" strokeweight=".720821pt" strokecolor="#000000">
                  <v:stroke dashstyle="solid"/>
                </v:line>
                <v:line style="position:absolute" from="808,1992" to="6941,1992" stroked="true" strokeweight=".961094pt" strokecolor="#000000">
                  <v:stroke dashstyle="solid"/>
                </v:line>
                <v:shape style="position:absolute;left:943;top:435;width:4406;height:608" type="#_x0000_t202" id="docshape534" filled="false" stroked="false">
                  <v:textbox inset="0,0,0,0">
                    <w:txbxContent>
                      <w:p>
                        <w:pPr>
                          <w:spacing w:before="0"/>
                          <w:ind w:left="531" w:right="0" w:firstLine="0"/>
                          <w:jc w:val="left"/>
                          <w:rPr>
                            <w:rFonts w:ascii="Courier New"/>
                            <w:b/>
                            <w:sz w:val="19"/>
                          </w:rPr>
                        </w:pPr>
                        <w:r>
                          <w:rPr>
                            <w:rFonts w:ascii="Courier New"/>
                            <w:b/>
                            <w:color w:val="131313"/>
                            <w:w w:val="90"/>
                            <w:sz w:val="19"/>
                          </w:rPr>
                          <w:t>9.Evaluating</w:t>
                        </w:r>
                        <w:r>
                          <w:rPr>
                            <w:rFonts w:ascii="Courier New"/>
                            <w:b/>
                            <w:color w:val="131313"/>
                            <w:spacing w:val="-4"/>
                            <w:w w:val="90"/>
                            <w:sz w:val="19"/>
                          </w:rPr>
                          <w:t> </w:t>
                        </w:r>
                        <w:r>
                          <w:rPr>
                            <w:rFonts w:ascii="Courier New"/>
                            <w:b/>
                            <w:color w:val="131313"/>
                            <w:w w:val="90"/>
                            <w:sz w:val="19"/>
                          </w:rPr>
                          <w:t>the</w:t>
                        </w:r>
                        <w:r>
                          <w:rPr>
                            <w:rFonts w:ascii="Courier New"/>
                            <w:b/>
                            <w:color w:val="131313"/>
                            <w:spacing w:val="-10"/>
                            <w:w w:val="90"/>
                            <w:sz w:val="19"/>
                          </w:rPr>
                          <w:t> </w:t>
                        </w:r>
                        <w:r>
                          <w:rPr>
                            <w:rFonts w:ascii="Courier New"/>
                            <w:b/>
                            <w:color w:val="131313"/>
                            <w:w w:val="90"/>
                            <w:sz w:val="19"/>
                          </w:rPr>
                          <w:t>model</w:t>
                        </w:r>
                        <w:r>
                          <w:rPr>
                            <w:rFonts w:ascii="Courier New"/>
                            <w:b/>
                            <w:color w:val="131313"/>
                            <w:spacing w:val="-14"/>
                            <w:w w:val="90"/>
                            <w:sz w:val="19"/>
                          </w:rPr>
                          <w:t> </w:t>
                        </w:r>
                        <w:r>
                          <w:rPr>
                            <w:rFonts w:ascii="Courier New"/>
                            <w:b/>
                            <w:color w:val="232424"/>
                            <w:w w:val="90"/>
                            <w:sz w:val="19"/>
                          </w:rPr>
                          <w:t>using</w:t>
                        </w:r>
                        <w:r>
                          <w:rPr>
                            <w:rFonts w:ascii="Courier New"/>
                            <w:b/>
                            <w:color w:val="232424"/>
                            <w:spacing w:val="-17"/>
                            <w:w w:val="90"/>
                            <w:sz w:val="19"/>
                          </w:rPr>
                          <w:t> </w:t>
                        </w:r>
                        <w:r>
                          <w:rPr>
                            <w:rFonts w:ascii="Courier New"/>
                            <w:b/>
                            <w:color w:val="131313"/>
                            <w:w w:val="90"/>
                            <w:sz w:val="19"/>
                          </w:rPr>
                          <w:t>Test</w:t>
                        </w:r>
                        <w:r>
                          <w:rPr>
                            <w:rFonts w:ascii="Courier New"/>
                            <w:b/>
                            <w:color w:val="131313"/>
                            <w:spacing w:val="-10"/>
                            <w:w w:val="90"/>
                            <w:sz w:val="19"/>
                          </w:rPr>
                          <w:t> </w:t>
                        </w:r>
                        <w:r>
                          <w:rPr>
                            <w:rFonts w:ascii="Courier New"/>
                            <w:b/>
                            <w:color w:val="131313"/>
                            <w:spacing w:val="-4"/>
                            <w:w w:val="90"/>
                            <w:sz w:val="19"/>
                          </w:rPr>
                          <w:t>data</w:t>
                        </w:r>
                      </w:p>
                      <w:p>
                        <w:pPr>
                          <w:spacing w:before="148"/>
                          <w:ind w:left="0" w:right="0" w:firstLine="0"/>
                          <w:jc w:val="left"/>
                          <w:rPr>
                            <w:i/>
                            <w:sz w:val="11"/>
                          </w:rPr>
                        </w:pPr>
                        <w:r>
                          <w:rPr>
                            <w:color w:val="797979"/>
                            <w:w w:val="105"/>
                            <w:sz w:val="11"/>
                          </w:rPr>
                          <w:t>ln</w:t>
                        </w:r>
                        <w:r>
                          <w:rPr>
                            <w:color w:val="797979"/>
                            <w:spacing w:val="64"/>
                            <w:w w:val="105"/>
                            <w:sz w:val="11"/>
                          </w:rPr>
                          <w:t> </w:t>
                        </w:r>
                        <w:r>
                          <w:rPr>
                            <w:color w:val="878E8C"/>
                            <w:w w:val="105"/>
                            <w:sz w:val="11"/>
                          </w:rPr>
                          <w:t>[14]:</w:t>
                        </w:r>
                        <w:r>
                          <w:rPr>
                            <w:color w:val="878E8C"/>
                            <w:spacing w:val="55"/>
                            <w:w w:val="105"/>
                            <w:sz w:val="11"/>
                          </w:rPr>
                          <w:t> </w:t>
                        </w:r>
                        <w:r>
                          <w:rPr>
                            <w:rFonts w:ascii="Arial"/>
                            <w:color w:val="878E8C"/>
                            <w:w w:val="105"/>
                            <w:sz w:val="9"/>
                          </w:rPr>
                          <w:t>#</w:t>
                        </w:r>
                        <w:r>
                          <w:rPr>
                            <w:rFonts w:ascii="Arial"/>
                            <w:color w:val="878E8C"/>
                            <w:spacing w:val="34"/>
                            <w:w w:val="105"/>
                            <w:sz w:val="9"/>
                          </w:rPr>
                          <w:t> </w:t>
                        </w:r>
                        <w:r>
                          <w:rPr>
                            <w:i/>
                            <w:color w:val="8CA5A3"/>
                            <w:w w:val="105"/>
                            <w:sz w:val="11"/>
                          </w:rPr>
                          <w:t>fr-om</w:t>
                        </w:r>
                        <w:r>
                          <w:rPr>
                            <w:i/>
                            <w:color w:val="8CA5A3"/>
                            <w:spacing w:val="17"/>
                            <w:w w:val="105"/>
                            <w:sz w:val="11"/>
                          </w:rPr>
                          <w:t> </w:t>
                        </w:r>
                        <w:r>
                          <w:rPr>
                            <w:i/>
                            <w:color w:val="8CA5A3"/>
                            <w:w w:val="105"/>
                            <w:sz w:val="11"/>
                          </w:rPr>
                          <w:t>tensor-flow</w:t>
                        </w:r>
                        <w:r>
                          <w:rPr>
                            <w:i/>
                            <w:color w:val="8CA5A3"/>
                            <w:spacing w:val="23"/>
                            <w:w w:val="105"/>
                            <w:sz w:val="11"/>
                          </w:rPr>
                          <w:t> </w:t>
                        </w:r>
                        <w:r>
                          <w:rPr>
                            <w:i/>
                            <w:color w:val="8CA5A3"/>
                            <w:w w:val="105"/>
                            <w:sz w:val="11"/>
                          </w:rPr>
                          <w:t>import</w:t>
                        </w:r>
                        <w:r>
                          <w:rPr>
                            <w:i/>
                            <w:color w:val="8CA5A3"/>
                            <w:spacing w:val="32"/>
                            <w:w w:val="105"/>
                            <w:sz w:val="11"/>
                          </w:rPr>
                          <w:t> </w:t>
                        </w:r>
                        <w:r>
                          <w:rPr>
                            <w:i/>
                            <w:color w:val="878E8C"/>
                            <w:spacing w:val="-4"/>
                            <w:w w:val="105"/>
                            <w:sz w:val="11"/>
                          </w:rPr>
                          <w:t>Rera</w:t>
                        </w:r>
                        <w:r>
                          <w:rPr>
                            <w:i/>
                            <w:color w:val="A5AAB5"/>
                            <w:spacing w:val="-4"/>
                            <w:w w:val="105"/>
                            <w:sz w:val="11"/>
                          </w:rPr>
                          <w:t>s</w:t>
                        </w:r>
                      </w:p>
                      <w:p>
                        <w:pPr>
                          <w:spacing w:before="2"/>
                          <w:ind w:left="508" w:right="0" w:firstLine="0"/>
                          <w:jc w:val="left"/>
                          <w:rPr>
                            <w:rFonts w:ascii="Arial" w:hAnsi="Arial"/>
                            <w:i/>
                            <w:sz w:val="10"/>
                          </w:rPr>
                        </w:pPr>
                        <w:r>
                          <w:rPr>
                            <w:i/>
                            <w:color w:val="878E8C"/>
                            <w:w w:val="110"/>
                            <w:sz w:val="10"/>
                          </w:rPr>
                          <w:t>tt</w:t>
                        </w:r>
                        <w:r>
                          <w:rPr>
                            <w:i/>
                            <w:color w:val="878E8C"/>
                            <w:spacing w:val="13"/>
                            <w:w w:val="110"/>
                            <w:sz w:val="10"/>
                          </w:rPr>
                          <w:t> </w:t>
                        </w:r>
                        <w:r>
                          <w:rPr>
                            <w:rFonts w:ascii="Arial" w:hAnsi="Arial"/>
                            <w:i/>
                            <w:color w:val="8CA5A3"/>
                            <w:w w:val="110"/>
                            <w:sz w:val="10"/>
                          </w:rPr>
                          <w:t>model•</w:t>
                        </w:r>
                        <w:r>
                          <w:rPr>
                            <w:rFonts w:ascii="Arial" w:hAnsi="Arial"/>
                            <w:i/>
                            <w:color w:val="8CA5A3"/>
                            <w:spacing w:val="19"/>
                            <w:w w:val="110"/>
                            <w:sz w:val="10"/>
                          </w:rPr>
                          <w:t> </w:t>
                        </w:r>
                        <w:r>
                          <w:rPr>
                            <w:rFonts w:ascii="Arial" w:hAnsi="Arial"/>
                            <w:i/>
                            <w:color w:val="878E8C"/>
                            <w:w w:val="110"/>
                            <w:sz w:val="10"/>
                          </w:rPr>
                          <w:t>Reras.lfOdels.l.oad</w:t>
                        </w:r>
                        <w:r>
                          <w:rPr>
                            <w:rFonts w:ascii="Arial" w:hAnsi="Arial"/>
                            <w:i/>
                            <w:color w:val="878E8C"/>
                            <w:spacing w:val="10"/>
                            <w:w w:val="110"/>
                            <w:sz w:val="10"/>
                          </w:rPr>
                          <w:t> </w:t>
                        </w:r>
                        <w:r>
                          <w:rPr>
                            <w:rFonts w:ascii="Arial" w:hAnsi="Arial"/>
                            <w:i/>
                            <w:color w:val="8CA5A3"/>
                            <w:w w:val="110"/>
                            <w:sz w:val="10"/>
                          </w:rPr>
                          <w:t>trtOdel('Models</w:t>
                        </w:r>
                        <w:r>
                          <w:rPr>
                            <w:rFonts w:ascii="Arial" w:hAnsi="Arial"/>
                            <w:i/>
                            <w:color w:val="8CA5A3"/>
                            <w:spacing w:val="17"/>
                            <w:w w:val="110"/>
                            <w:sz w:val="10"/>
                          </w:rPr>
                          <w:t> </w:t>
                        </w:r>
                        <w:r>
                          <w:rPr>
                            <w:rFonts w:ascii="Arial" w:hAnsi="Arial"/>
                            <w:i/>
                            <w:color w:val="878E8C"/>
                            <w:spacing w:val="-2"/>
                            <w:w w:val="110"/>
                            <w:sz w:val="10"/>
                          </w:rPr>
                          <w:t>h5/eodel2.h5')</w:t>
                        </w:r>
                      </w:p>
                    </w:txbxContent>
                  </v:textbox>
                  <w10:wrap type="none"/>
                </v:shape>
                <v:shape style="position:absolute;left:1456;top:1079;width:2120;height:233" type="#_x0000_t202" id="docshape535" filled="false" stroked="false">
                  <v:textbox inset="0,0,0,0">
                    <w:txbxContent>
                      <w:p>
                        <w:pPr>
                          <w:spacing w:line="233" w:lineRule="exact" w:before="0"/>
                          <w:ind w:left="0" w:right="0" w:firstLine="0"/>
                          <w:jc w:val="left"/>
                          <w:rPr>
                            <w:sz w:val="11"/>
                          </w:rPr>
                        </w:pPr>
                        <w:r>
                          <w:rPr>
                            <w:color w:val="878E8C"/>
                            <w:w w:val="115"/>
                            <w:sz w:val="11"/>
                          </w:rPr>
                          <w:t>printC</w:t>
                        </w:r>
                        <w:r>
                          <w:rPr>
                            <w:color w:val="B39091"/>
                            <w:w w:val="115"/>
                            <w:sz w:val="11"/>
                          </w:rPr>
                          <w:t>Test</w:t>
                        </w:r>
                        <w:r>
                          <w:rPr>
                            <w:color w:val="B39091"/>
                            <w:spacing w:val="57"/>
                            <w:w w:val="115"/>
                            <w:sz w:val="11"/>
                          </w:rPr>
                          <w:t> </w:t>
                        </w:r>
                        <w:r>
                          <w:rPr>
                            <w:color w:val="B39091"/>
                            <w:w w:val="115"/>
                            <w:sz w:val="11"/>
                          </w:rPr>
                          <w:t>score</w:t>
                        </w:r>
                        <w:r>
                          <w:rPr>
                            <w:color w:val="B39091"/>
                            <w:spacing w:val="40"/>
                            <w:w w:val="115"/>
                            <w:sz w:val="11"/>
                          </w:rPr>
                          <w:t> </w:t>
                        </w:r>
                        <w:r>
                          <w:rPr>
                            <w:color w:val="B39091"/>
                            <w:w w:val="115"/>
                            <w:sz w:val="11"/>
                          </w:rPr>
                          <w:t>is</w:t>
                        </w:r>
                        <w:r>
                          <w:rPr>
                            <w:color w:val="B39091"/>
                            <w:spacing w:val="45"/>
                            <w:w w:val="115"/>
                            <w:sz w:val="11"/>
                          </w:rPr>
                          <w:t> </w:t>
                        </w:r>
                        <w:r>
                          <w:rPr>
                            <w:color w:val="B39091"/>
                            <w:spacing w:val="-2"/>
                            <w:w w:val="115"/>
                            <w:sz w:val="21"/>
                          </w:rPr>
                          <w:t>o</w:t>
                        </w:r>
                        <w:r>
                          <w:rPr>
                            <w:color w:val="99757C"/>
                            <w:spacing w:val="-2"/>
                            <w:w w:val="115"/>
                            <w:sz w:val="21"/>
                          </w:rPr>
                          <w:t>·</w:t>
                        </w:r>
                        <w:r>
                          <w:rPr>
                            <w:color w:val="505052"/>
                            <w:spacing w:val="-2"/>
                            <w:w w:val="115"/>
                            <w:sz w:val="11"/>
                          </w:rPr>
                          <w:t>,</w:t>
                        </w:r>
                        <w:r>
                          <w:rPr>
                            <w:color w:val="696969"/>
                            <w:spacing w:val="-2"/>
                            <w:w w:val="115"/>
                            <w:sz w:val="11"/>
                          </w:rPr>
                          <w:t>fonRat(s</w:t>
                        </w:r>
                        <w:r>
                          <w:rPr>
                            <w:color w:val="878E8C"/>
                            <w:spacing w:val="-2"/>
                            <w:w w:val="115"/>
                            <w:sz w:val="11"/>
                          </w:rPr>
                          <w:t>c</w:t>
                        </w:r>
                        <w:r>
                          <w:rPr>
                            <w:color w:val="696969"/>
                            <w:spacing w:val="-2"/>
                            <w:w w:val="115"/>
                            <w:sz w:val="11"/>
                          </w:rPr>
                          <w:t>ore))</w:t>
                        </w:r>
                      </w:p>
                    </w:txbxContent>
                  </v:textbox>
                  <w10:wrap type="none"/>
                </v:shape>
                <v:shape style="position:absolute;left:1458;top:1051;width:3065;height:112" type="#_x0000_t202" id="docshape536" filled="false" stroked="false">
                  <v:textbox inset="0,0,0,0">
                    <w:txbxContent>
                      <w:p>
                        <w:pPr>
                          <w:spacing w:line="112" w:lineRule="exact" w:before="0"/>
                          <w:ind w:left="0" w:right="0" w:firstLine="0"/>
                          <w:jc w:val="left"/>
                          <w:rPr>
                            <w:rFonts w:ascii="Arial"/>
                            <w:sz w:val="10"/>
                          </w:rPr>
                        </w:pPr>
                        <w:r>
                          <w:rPr>
                            <w:rFonts w:ascii="Arial"/>
                            <w:color w:val="797979"/>
                            <w:spacing w:val="2"/>
                            <w:sz w:val="10"/>
                          </w:rPr>
                          <w:t>score</w:t>
                        </w:r>
                        <w:r>
                          <w:rPr>
                            <w:rFonts w:ascii="Arial"/>
                            <w:color w:val="505052"/>
                            <w:spacing w:val="2"/>
                            <w:sz w:val="10"/>
                          </w:rPr>
                          <w:t>,</w:t>
                        </w:r>
                        <w:r>
                          <w:rPr>
                            <w:rFonts w:ascii="Arial"/>
                            <w:color w:val="505052"/>
                            <w:spacing w:val="-7"/>
                            <w:sz w:val="10"/>
                          </w:rPr>
                          <w:t> </w:t>
                        </w:r>
                        <w:r>
                          <w:rPr>
                            <w:rFonts w:ascii="Arial"/>
                            <w:color w:val="696969"/>
                            <w:spacing w:val="2"/>
                            <w:sz w:val="10"/>
                          </w:rPr>
                          <w:t>a</w:t>
                        </w:r>
                        <w:r>
                          <w:rPr>
                            <w:rFonts w:ascii="Arial"/>
                            <w:color w:val="878E8C"/>
                            <w:spacing w:val="2"/>
                            <w:sz w:val="10"/>
                          </w:rPr>
                          <w:t>c</w:t>
                        </w:r>
                        <w:r>
                          <w:rPr>
                            <w:rFonts w:ascii="Arial"/>
                            <w:color w:val="696969"/>
                            <w:spacing w:val="2"/>
                            <w:sz w:val="10"/>
                          </w:rPr>
                          <w:t>curac</w:t>
                        </w:r>
                        <w:r>
                          <w:rPr>
                            <w:rFonts w:ascii="Arial"/>
                            <w:color w:val="505052"/>
                            <w:spacing w:val="2"/>
                            <w:sz w:val="10"/>
                          </w:rPr>
                          <w:t>y</w:t>
                        </w:r>
                        <w:r>
                          <w:rPr>
                            <w:rFonts w:ascii="Arial"/>
                            <w:color w:val="505052"/>
                            <w:spacing w:val="44"/>
                            <w:sz w:val="10"/>
                          </w:rPr>
                          <w:t> </w:t>
                        </w:r>
                        <w:r>
                          <w:rPr>
                            <w:rFonts w:ascii="Arial"/>
                            <w:color w:val="9569AC"/>
                            <w:spacing w:val="2"/>
                            <w:sz w:val="10"/>
                          </w:rPr>
                          <w:t>=</w:t>
                        </w:r>
                        <w:r>
                          <w:rPr>
                            <w:rFonts w:ascii="Arial"/>
                            <w:color w:val="797979"/>
                            <w:spacing w:val="2"/>
                            <w:sz w:val="10"/>
                          </w:rPr>
                          <w:t>mode</w:t>
                        </w:r>
                        <w:r>
                          <w:rPr>
                            <w:rFonts w:ascii="Arial"/>
                            <w:color w:val="696969"/>
                            <w:spacing w:val="2"/>
                            <w:sz w:val="10"/>
                          </w:rPr>
                          <w:t>1</w:t>
                        </w:r>
                        <w:r>
                          <w:rPr>
                            <w:rFonts w:ascii="Arial"/>
                            <w:color w:val="878E8C"/>
                            <w:spacing w:val="2"/>
                            <w:sz w:val="10"/>
                          </w:rPr>
                          <w:t>.</w:t>
                        </w:r>
                        <w:r>
                          <w:rPr>
                            <w:rFonts w:ascii="Arial"/>
                            <w:color w:val="878E8C"/>
                            <w:spacing w:val="-12"/>
                            <w:sz w:val="10"/>
                          </w:rPr>
                          <w:t> </w:t>
                        </w:r>
                        <w:r>
                          <w:rPr>
                            <w:rFonts w:ascii="Arial"/>
                            <w:color w:val="797979"/>
                            <w:spacing w:val="2"/>
                            <w:sz w:val="10"/>
                          </w:rPr>
                          <w:t>evalu"ate(</w:t>
                        </w:r>
                        <w:r>
                          <w:rPr>
                            <w:rFonts w:ascii="Arial"/>
                            <w:color w:val="797979"/>
                            <w:spacing w:val="-12"/>
                            <w:sz w:val="10"/>
                          </w:rPr>
                          <w:t> </w:t>
                        </w:r>
                        <w:r>
                          <w:rPr>
                            <w:rFonts w:ascii="Arial"/>
                            <w:color w:val="696969"/>
                            <w:spacing w:val="2"/>
                            <w:sz w:val="10"/>
                          </w:rPr>
                          <w:t>test_gene</w:t>
                        </w:r>
                        <w:r>
                          <w:rPr>
                            <w:rFonts w:ascii="Arial"/>
                            <w:color w:val="505052"/>
                            <w:spacing w:val="2"/>
                            <w:sz w:val="10"/>
                          </w:rPr>
                          <w:t>r</w:t>
                        </w:r>
                        <w:r>
                          <w:rPr>
                            <w:rFonts w:ascii="Arial"/>
                            <w:color w:val="797979"/>
                            <w:spacing w:val="2"/>
                            <w:sz w:val="10"/>
                          </w:rPr>
                          <w:t>"'ato</w:t>
                        </w:r>
                        <w:r>
                          <w:rPr>
                            <w:rFonts w:ascii="Arial"/>
                            <w:color w:val="505052"/>
                            <w:spacing w:val="2"/>
                            <w:sz w:val="10"/>
                          </w:rPr>
                          <w:t>r</w:t>
                        </w:r>
                        <w:r>
                          <w:rPr>
                            <w:rFonts w:ascii="Arial"/>
                            <w:color w:val="696969"/>
                            <w:spacing w:val="2"/>
                            <w:sz w:val="10"/>
                          </w:rPr>
                          <w:t>,</w:t>
                        </w:r>
                        <w:r>
                          <w:rPr>
                            <w:rFonts w:ascii="Arial"/>
                            <w:color w:val="696969"/>
                            <w:spacing w:val="-2"/>
                            <w:sz w:val="10"/>
                          </w:rPr>
                          <w:t> verbos</w:t>
                        </w:r>
                        <w:r>
                          <w:rPr>
                            <w:rFonts w:ascii="Arial"/>
                            <w:color w:val="878E8C"/>
                            <w:spacing w:val="-2"/>
                            <w:sz w:val="10"/>
                          </w:rPr>
                          <w:t>e</w:t>
                        </w:r>
                        <w:r>
                          <w:rPr>
                            <w:rFonts w:ascii="Arial"/>
                            <w:color w:val="9569AC"/>
                            <w:spacing w:val="-2"/>
                            <w:sz w:val="10"/>
                          </w:rPr>
                          <w:t>=</w:t>
                        </w:r>
                        <w:r>
                          <w:rPr>
                            <w:rFonts w:ascii="Arial"/>
                            <w:color w:val="628E62"/>
                            <w:spacing w:val="-2"/>
                            <w:sz w:val="10"/>
                          </w:rPr>
                          <w:t>1)</w:t>
                        </w:r>
                      </w:p>
                    </w:txbxContent>
                  </v:textbox>
                  <w10:wrap type="none"/>
                </v:shape>
                <v:shape style="position:absolute;left:1454;top:1279;width:5008;height:576" type="#_x0000_t202" id="docshape537" filled="false" stroked="false">
                  <v:textbox inset="0,0,0,0">
                    <w:txbxContent>
                      <w:p>
                        <w:pPr>
                          <w:spacing w:line="133" w:lineRule="exact" w:before="0"/>
                          <w:ind w:left="7" w:right="0" w:firstLine="0"/>
                          <w:jc w:val="left"/>
                          <w:rPr>
                            <w:sz w:val="12"/>
                          </w:rPr>
                        </w:pPr>
                        <w:r>
                          <w:rPr>
                            <w:color w:val="878E8C"/>
                            <w:sz w:val="12"/>
                          </w:rPr>
                          <w:t>printC</w:t>
                        </w:r>
                        <w:r>
                          <w:rPr>
                            <w:color w:val="B39091"/>
                            <w:sz w:val="12"/>
                          </w:rPr>
                          <w:t>Test</w:t>
                        </w:r>
                        <w:r>
                          <w:rPr>
                            <w:color w:val="B39091"/>
                            <w:spacing w:val="64"/>
                            <w:sz w:val="12"/>
                          </w:rPr>
                          <w:t> </w:t>
                        </w:r>
                        <w:r>
                          <w:rPr>
                            <w:color w:val="B39091"/>
                            <w:sz w:val="12"/>
                          </w:rPr>
                          <w:t>accur</w:t>
                        </w:r>
                        <w:r>
                          <w:rPr>
                            <w:color w:val="99757C"/>
                            <w:sz w:val="12"/>
                          </w:rPr>
                          <w:t>a</w:t>
                        </w:r>
                        <w:r>
                          <w:rPr>
                            <w:color w:val="B39091"/>
                            <w:sz w:val="12"/>
                          </w:rPr>
                          <w:t>cy</w:t>
                        </w:r>
                        <w:r>
                          <w:rPr>
                            <w:color w:val="B39091"/>
                            <w:spacing w:val="45"/>
                            <w:sz w:val="12"/>
                          </w:rPr>
                          <w:t> </w:t>
                        </w:r>
                        <w:r>
                          <w:rPr>
                            <w:color w:val="B39091"/>
                            <w:sz w:val="12"/>
                          </w:rPr>
                          <w:t>is</w:t>
                        </w:r>
                        <w:r>
                          <w:rPr>
                            <w:color w:val="B39091"/>
                            <w:spacing w:val="50"/>
                            <w:sz w:val="12"/>
                          </w:rPr>
                          <w:t> </w:t>
                        </w:r>
                        <w:r>
                          <w:rPr>
                            <w:color w:val="B39091"/>
                            <w:sz w:val="12"/>
                          </w:rPr>
                          <w:t>{}"</w:t>
                        </w:r>
                        <w:r>
                          <w:rPr>
                            <w:color w:val="B39091"/>
                            <w:spacing w:val="-13"/>
                            <w:sz w:val="12"/>
                          </w:rPr>
                          <w:t> </w:t>
                        </w:r>
                        <w:r>
                          <w:rPr>
                            <w:color w:val="363636"/>
                            <w:sz w:val="12"/>
                          </w:rPr>
                          <w:t>.</w:t>
                        </w:r>
                        <w:r>
                          <w:rPr>
                            <w:color w:val="696969"/>
                            <w:sz w:val="12"/>
                          </w:rPr>
                          <w:t>for-.::at(a</w:t>
                        </w:r>
                        <w:r>
                          <w:rPr>
                            <w:color w:val="878E8C"/>
                            <w:sz w:val="12"/>
                          </w:rPr>
                          <w:t>ccu</w:t>
                        </w:r>
                        <w:r>
                          <w:rPr>
                            <w:color w:val="696969"/>
                            <w:sz w:val="12"/>
                          </w:rPr>
                          <w:t>.-</w:t>
                        </w:r>
                        <w:r>
                          <w:rPr>
                            <w:color w:val="696969"/>
                            <w:spacing w:val="-2"/>
                            <w:sz w:val="12"/>
                          </w:rPr>
                          <w:t>acy))</w:t>
                        </w:r>
                      </w:p>
                      <w:p>
                        <w:pPr>
                          <w:spacing w:line="113" w:lineRule="exact" w:before="92"/>
                          <w:ind w:left="0" w:right="0" w:firstLine="0"/>
                          <w:jc w:val="left"/>
                          <w:rPr>
                            <w:sz w:val="10"/>
                          </w:rPr>
                        </w:pPr>
                        <w:r>
                          <w:rPr>
                            <w:color w:val="505052"/>
                            <w:w w:val="120"/>
                            <w:sz w:val="10"/>
                          </w:rPr>
                          <w:t>1</w:t>
                        </w:r>
                        <w:r>
                          <w:rPr>
                            <w:color w:val="696969"/>
                            <w:w w:val="120"/>
                            <w:sz w:val="10"/>
                          </w:rPr>
                          <w:t>7S/</w:t>
                        </w:r>
                        <w:r>
                          <w:rPr>
                            <w:color w:val="505052"/>
                            <w:w w:val="120"/>
                            <w:sz w:val="10"/>
                          </w:rPr>
                          <w:t>1</w:t>
                        </w:r>
                        <w:r>
                          <w:rPr>
                            <w:color w:val="696969"/>
                            <w:w w:val="120"/>
                            <w:sz w:val="10"/>
                          </w:rPr>
                          <w:t>75</w:t>
                        </w:r>
                        <w:r>
                          <w:rPr>
                            <w:color w:val="696969"/>
                            <w:spacing w:val="12"/>
                            <w:w w:val="120"/>
                            <w:sz w:val="10"/>
                          </w:rPr>
                          <w:t> </w:t>
                        </w:r>
                        <w:r>
                          <w:rPr>
                            <w:rFonts w:ascii="Arial"/>
                            <w:color w:val="797979"/>
                            <w:w w:val="120"/>
                            <w:sz w:val="9"/>
                          </w:rPr>
                          <w:t>[===-="""'"'="'=""=</w:t>
                        </w:r>
                        <w:r>
                          <w:rPr>
                            <w:rFonts w:ascii="Arial"/>
                            <w:color w:val="8CA5A3"/>
                            <w:w w:val="120"/>
                            <w:sz w:val="9"/>
                          </w:rPr>
                          <w:t>=="'"'"""'"'""'"'"'"'""="'=</w:t>
                        </w:r>
                        <w:r>
                          <w:rPr>
                            <w:rFonts w:ascii="Arial"/>
                            <w:color w:val="505052"/>
                            <w:w w:val="120"/>
                            <w:sz w:val="9"/>
                          </w:rPr>
                          <w:t>]</w:t>
                        </w:r>
                        <w:r>
                          <w:rPr>
                            <w:rFonts w:ascii="Arial"/>
                            <w:color w:val="505052"/>
                            <w:spacing w:val="31"/>
                            <w:w w:val="120"/>
                            <w:sz w:val="9"/>
                          </w:rPr>
                          <w:t> </w:t>
                        </w:r>
                        <w:r>
                          <w:rPr>
                            <w:rFonts w:ascii="Arial"/>
                            <w:color w:val="505052"/>
                            <w:w w:val="120"/>
                            <w:sz w:val="9"/>
                          </w:rPr>
                          <w:t>-</w:t>
                        </w:r>
                        <w:r>
                          <w:rPr>
                            <w:rFonts w:ascii="Arial"/>
                            <w:color w:val="505052"/>
                            <w:spacing w:val="18"/>
                            <w:w w:val="120"/>
                            <w:sz w:val="9"/>
                          </w:rPr>
                          <w:t> </w:t>
                        </w:r>
                        <w:r>
                          <w:rPr>
                            <w:color w:val="696969"/>
                            <w:w w:val="120"/>
                            <w:sz w:val="10"/>
                          </w:rPr>
                          <w:t>21s</w:t>
                        </w:r>
                        <w:r>
                          <w:rPr>
                            <w:color w:val="696969"/>
                            <w:spacing w:val="14"/>
                            <w:w w:val="120"/>
                            <w:sz w:val="10"/>
                          </w:rPr>
                          <w:t> </w:t>
                        </w:r>
                        <w:r>
                          <w:rPr>
                            <w:rFonts w:ascii="Arial"/>
                            <w:color w:val="797979"/>
                            <w:w w:val="120"/>
                            <w:sz w:val="9"/>
                          </w:rPr>
                          <w:t>121.tns/step</w:t>
                        </w:r>
                        <w:r>
                          <w:rPr>
                            <w:rFonts w:ascii="Arial"/>
                            <w:color w:val="797979"/>
                            <w:spacing w:val="17"/>
                            <w:w w:val="120"/>
                            <w:sz w:val="9"/>
                          </w:rPr>
                          <w:t> </w:t>
                        </w:r>
                        <w:r>
                          <w:rPr>
                            <w:rFonts w:ascii="Arial"/>
                            <w:color w:val="696969"/>
                            <w:w w:val="120"/>
                            <w:sz w:val="9"/>
                          </w:rPr>
                          <w:t>-</w:t>
                        </w:r>
                        <w:r>
                          <w:rPr>
                            <w:rFonts w:ascii="Arial"/>
                            <w:color w:val="696969"/>
                            <w:spacing w:val="20"/>
                            <w:w w:val="120"/>
                            <w:sz w:val="9"/>
                          </w:rPr>
                          <w:t> </w:t>
                        </w:r>
                        <w:r>
                          <w:rPr>
                            <w:color w:val="878E8C"/>
                            <w:w w:val="120"/>
                            <w:sz w:val="10"/>
                          </w:rPr>
                          <w:t>l</w:t>
                        </w:r>
                        <w:r>
                          <w:rPr>
                            <w:color w:val="696969"/>
                            <w:w w:val="120"/>
                            <w:sz w:val="10"/>
                          </w:rPr>
                          <w:t>oss:</w:t>
                        </w:r>
                        <w:r>
                          <w:rPr>
                            <w:color w:val="696969"/>
                            <w:spacing w:val="12"/>
                            <w:w w:val="120"/>
                            <w:sz w:val="10"/>
                          </w:rPr>
                          <w:t> </w:t>
                        </w:r>
                        <w:r>
                          <w:rPr>
                            <w:color w:val="696969"/>
                            <w:w w:val="120"/>
                            <w:sz w:val="10"/>
                          </w:rPr>
                          <w:t>0</w:t>
                        </w:r>
                        <w:r>
                          <w:rPr>
                            <w:color w:val="505052"/>
                            <w:w w:val="120"/>
                            <w:sz w:val="10"/>
                          </w:rPr>
                          <w:t>.</w:t>
                        </w:r>
                        <w:r>
                          <w:rPr>
                            <w:color w:val="797979"/>
                            <w:w w:val="120"/>
                            <w:sz w:val="10"/>
                          </w:rPr>
                          <w:t>0951</w:t>
                        </w:r>
                        <w:r>
                          <w:rPr>
                            <w:color w:val="797979"/>
                            <w:spacing w:val="13"/>
                            <w:w w:val="120"/>
                            <w:sz w:val="10"/>
                          </w:rPr>
                          <w:t> </w:t>
                        </w:r>
                        <w:r>
                          <w:rPr>
                            <w:color w:val="696969"/>
                            <w:w w:val="120"/>
                            <w:sz w:val="10"/>
                          </w:rPr>
                          <w:t>-</w:t>
                        </w:r>
                        <w:r>
                          <w:rPr>
                            <w:color w:val="696969"/>
                            <w:spacing w:val="13"/>
                            <w:w w:val="120"/>
                            <w:sz w:val="10"/>
                          </w:rPr>
                          <w:t> </w:t>
                        </w:r>
                        <w:r>
                          <w:rPr>
                            <w:color w:val="505052"/>
                            <w:w w:val="120"/>
                            <w:sz w:val="10"/>
                          </w:rPr>
                          <w:t>a</w:t>
                        </w:r>
                        <w:r>
                          <w:rPr>
                            <w:color w:val="878E8C"/>
                            <w:w w:val="120"/>
                            <w:sz w:val="10"/>
                          </w:rPr>
                          <w:t>cc</w:t>
                        </w:r>
                        <w:r>
                          <w:rPr>
                            <w:color w:val="505052"/>
                            <w:w w:val="120"/>
                            <w:sz w:val="10"/>
                          </w:rPr>
                          <w:t>u</w:t>
                        </w:r>
                        <w:r>
                          <w:rPr>
                            <w:color w:val="696969"/>
                            <w:w w:val="120"/>
                            <w:sz w:val="10"/>
                          </w:rPr>
                          <w:t>racy</w:t>
                        </w:r>
                        <w:r>
                          <w:rPr>
                            <w:color w:val="878E8C"/>
                            <w:w w:val="120"/>
                            <w:sz w:val="10"/>
                          </w:rPr>
                          <w:t>:</w:t>
                        </w:r>
                        <w:r>
                          <w:rPr>
                            <w:color w:val="878E8C"/>
                            <w:spacing w:val="12"/>
                            <w:w w:val="120"/>
                            <w:sz w:val="10"/>
                          </w:rPr>
                          <w:t> </w:t>
                        </w:r>
                        <w:r>
                          <w:rPr>
                            <w:color w:val="696969"/>
                            <w:spacing w:val="-2"/>
                            <w:w w:val="120"/>
                            <w:sz w:val="10"/>
                          </w:rPr>
                          <w:t>0.9840</w:t>
                        </w:r>
                      </w:p>
                      <w:p>
                        <w:pPr>
                          <w:spacing w:line="113" w:lineRule="exact" w:before="0"/>
                          <w:ind w:left="4" w:right="0" w:firstLine="0"/>
                          <w:jc w:val="left"/>
                          <w:rPr>
                            <w:rFonts w:ascii="Arial"/>
                            <w:sz w:val="10"/>
                          </w:rPr>
                        </w:pPr>
                        <w:r>
                          <w:rPr>
                            <w:rFonts w:ascii="Arial"/>
                            <w:color w:val="797979"/>
                            <w:w w:val="110"/>
                            <w:sz w:val="10"/>
                          </w:rPr>
                          <w:t>Test</w:t>
                        </w:r>
                        <w:r>
                          <w:rPr>
                            <w:rFonts w:ascii="Arial"/>
                            <w:color w:val="797979"/>
                            <w:spacing w:val="24"/>
                            <w:w w:val="110"/>
                            <w:sz w:val="10"/>
                          </w:rPr>
                          <w:t> </w:t>
                        </w:r>
                        <w:r>
                          <w:rPr>
                            <w:rFonts w:ascii="Arial"/>
                            <w:color w:val="797979"/>
                            <w:w w:val="110"/>
                            <w:sz w:val="10"/>
                          </w:rPr>
                          <w:t>score</w:t>
                        </w:r>
                        <w:r>
                          <w:rPr>
                            <w:rFonts w:ascii="Arial"/>
                            <w:color w:val="797979"/>
                            <w:spacing w:val="29"/>
                            <w:w w:val="110"/>
                            <w:sz w:val="10"/>
                          </w:rPr>
                          <w:t> </w:t>
                        </w:r>
                        <w:r>
                          <w:rPr>
                            <w:rFonts w:ascii="Arial"/>
                            <w:color w:val="797979"/>
                            <w:w w:val="110"/>
                            <w:sz w:val="10"/>
                          </w:rPr>
                          <w:t>is</w:t>
                        </w:r>
                        <w:r>
                          <w:rPr>
                            <w:rFonts w:ascii="Arial"/>
                            <w:color w:val="797979"/>
                            <w:spacing w:val="39"/>
                            <w:w w:val="110"/>
                            <w:sz w:val="10"/>
                          </w:rPr>
                          <w:t> </w:t>
                        </w:r>
                        <w:r>
                          <w:rPr>
                            <w:rFonts w:ascii="Arial"/>
                            <w:color w:val="696969"/>
                            <w:spacing w:val="-2"/>
                            <w:w w:val="110"/>
                            <w:sz w:val="10"/>
                          </w:rPr>
                          <w:t>e</w:t>
                        </w:r>
                        <w:r>
                          <w:rPr>
                            <w:rFonts w:ascii="Arial"/>
                            <w:color w:val="505052"/>
                            <w:spacing w:val="-2"/>
                            <w:w w:val="110"/>
                            <w:sz w:val="10"/>
                          </w:rPr>
                          <w:t>.</w:t>
                        </w:r>
                        <w:r>
                          <w:rPr>
                            <w:rFonts w:ascii="Arial"/>
                            <w:color w:val="797979"/>
                            <w:spacing w:val="-2"/>
                            <w:w w:val="110"/>
                            <w:sz w:val="10"/>
                          </w:rPr>
                          <w:t>0950638800859</w:t>
                        </w:r>
                        <w:r>
                          <w:rPr>
                            <w:rFonts w:ascii="Arial"/>
                            <w:color w:val="505052"/>
                            <w:spacing w:val="-2"/>
                            <w:w w:val="110"/>
                            <w:sz w:val="10"/>
                          </w:rPr>
                          <w:t>4</w:t>
                        </w:r>
                        <w:r>
                          <w:rPr>
                            <w:rFonts w:ascii="Arial"/>
                            <w:color w:val="797979"/>
                            <w:spacing w:val="-2"/>
                            <w:w w:val="110"/>
                            <w:sz w:val="10"/>
                          </w:rPr>
                          <w:t>513</w:t>
                        </w:r>
                      </w:p>
                      <w:p>
                        <w:pPr>
                          <w:spacing w:before="10"/>
                          <w:ind w:left="3" w:right="0" w:firstLine="0"/>
                          <w:jc w:val="left"/>
                          <w:rPr>
                            <w:sz w:val="10"/>
                          </w:rPr>
                        </w:pPr>
                        <w:r>
                          <w:rPr>
                            <w:color w:val="797979"/>
                            <w:w w:val="120"/>
                            <w:sz w:val="10"/>
                          </w:rPr>
                          <w:t>Test</w:t>
                        </w:r>
                        <w:r>
                          <w:rPr>
                            <w:color w:val="797979"/>
                            <w:spacing w:val="27"/>
                            <w:w w:val="120"/>
                            <w:sz w:val="10"/>
                          </w:rPr>
                          <w:t> </w:t>
                        </w:r>
                        <w:r>
                          <w:rPr>
                            <w:color w:val="696969"/>
                            <w:w w:val="120"/>
                            <w:sz w:val="10"/>
                          </w:rPr>
                          <w:t>ac</w:t>
                        </w:r>
                        <w:r>
                          <w:rPr>
                            <w:color w:val="878E8C"/>
                            <w:w w:val="120"/>
                            <w:sz w:val="10"/>
                          </w:rPr>
                          <w:t>c</w:t>
                        </w:r>
                        <w:r>
                          <w:rPr>
                            <w:color w:val="696969"/>
                            <w:w w:val="120"/>
                            <w:sz w:val="10"/>
                          </w:rPr>
                          <w:t>u</w:t>
                        </w:r>
                        <w:r>
                          <w:rPr>
                            <w:color w:val="878E8C"/>
                            <w:w w:val="120"/>
                            <w:sz w:val="10"/>
                          </w:rPr>
                          <w:t>r</w:t>
                        </w:r>
                        <w:r>
                          <w:rPr>
                            <w:color w:val="696969"/>
                            <w:w w:val="120"/>
                            <w:sz w:val="10"/>
                          </w:rPr>
                          <w:t>a</w:t>
                        </w:r>
                        <w:r>
                          <w:rPr>
                            <w:color w:val="878E8C"/>
                            <w:w w:val="120"/>
                            <w:sz w:val="10"/>
                          </w:rPr>
                          <w:t>c</w:t>
                        </w:r>
                        <w:r>
                          <w:rPr>
                            <w:color w:val="696969"/>
                            <w:w w:val="120"/>
                            <w:sz w:val="10"/>
                          </w:rPr>
                          <w:t>y</w:t>
                        </w:r>
                        <w:r>
                          <w:rPr>
                            <w:color w:val="696969"/>
                            <w:spacing w:val="40"/>
                            <w:w w:val="120"/>
                            <w:sz w:val="10"/>
                          </w:rPr>
                          <w:t> </w:t>
                        </w:r>
                        <w:r>
                          <w:rPr>
                            <w:color w:val="797979"/>
                            <w:w w:val="120"/>
                            <w:sz w:val="10"/>
                          </w:rPr>
                          <w:t>is</w:t>
                        </w:r>
                        <w:r>
                          <w:rPr>
                            <w:color w:val="797979"/>
                            <w:spacing w:val="50"/>
                            <w:w w:val="120"/>
                            <w:sz w:val="10"/>
                          </w:rPr>
                          <w:t> </w:t>
                        </w:r>
                        <w:r>
                          <w:rPr>
                            <w:color w:val="696969"/>
                            <w:spacing w:val="-2"/>
                            <w:w w:val="120"/>
                            <w:sz w:val="10"/>
                          </w:rPr>
                          <w:t>0.</w:t>
                        </w:r>
                        <w:r>
                          <w:rPr>
                            <w:color w:val="878E8C"/>
                            <w:spacing w:val="-2"/>
                            <w:w w:val="120"/>
                            <w:sz w:val="10"/>
                          </w:rPr>
                          <w:t>9</w:t>
                        </w:r>
                        <w:r>
                          <w:rPr>
                            <w:color w:val="696969"/>
                            <w:spacing w:val="-2"/>
                            <w:w w:val="120"/>
                            <w:sz w:val="10"/>
                          </w:rPr>
                          <w:t>8403584957l228</w:t>
                        </w:r>
                      </w:p>
                    </w:txbxContent>
                  </v:textbox>
                  <w10:wrap type="none"/>
                </v:shape>
                <w10:wrap type="topAndBottom"/>
              </v:group>
            </w:pict>
          </mc:Fallback>
        </mc:AlternateContent>
      </w:r>
    </w:p>
    <w:p>
      <w:pPr>
        <w:pStyle w:val="BodyText"/>
        <w:rPr>
          <w:i/>
        </w:rPr>
      </w:pPr>
    </w:p>
    <w:p>
      <w:pPr>
        <w:pStyle w:val="BodyText"/>
        <w:spacing w:before="17"/>
        <w:rPr>
          <w:i/>
        </w:rPr>
      </w:pPr>
    </w:p>
    <w:p>
      <w:pPr>
        <w:spacing w:before="0"/>
        <w:ind w:left="563" w:right="0" w:firstLine="0"/>
        <w:jc w:val="left"/>
        <w:rPr>
          <w:i/>
          <w:sz w:val="21"/>
        </w:rPr>
      </w:pPr>
      <w:r>
        <w:rPr/>
        <mc:AlternateContent>
          <mc:Choice Requires="wps">
            <w:drawing>
              <wp:anchor distT="0" distB="0" distL="0" distR="0" allowOverlap="1" layoutInCell="1" locked="0" behindDoc="1" simplePos="0" relativeHeight="481674240">
                <wp:simplePos x="0" y="0"/>
                <wp:positionH relativeFrom="page">
                  <wp:posOffset>4820114</wp:posOffset>
                </wp:positionH>
                <wp:positionV relativeFrom="paragraph">
                  <wp:posOffset>468523</wp:posOffset>
                </wp:positionV>
                <wp:extent cx="25400" cy="77470"/>
                <wp:effectExtent l="0" t="0" r="0" b="0"/>
                <wp:wrapNone/>
                <wp:docPr id="793" name="Textbox 793"/>
                <wp:cNvGraphicFramePr>
                  <a:graphicFrameLocks/>
                </wp:cNvGraphicFramePr>
                <a:graphic>
                  <a:graphicData uri="http://schemas.microsoft.com/office/word/2010/wordprocessingShape">
                    <wps:wsp>
                      <wps:cNvPr id="793" name="Textbox 793"/>
                      <wps:cNvSpPr txBox="1"/>
                      <wps:spPr>
                        <a:xfrm>
                          <a:off x="0" y="0"/>
                          <a:ext cx="25400" cy="77470"/>
                        </a:xfrm>
                        <a:prstGeom prst="rect">
                          <a:avLst/>
                        </a:prstGeom>
                      </wps:spPr>
                      <wps:txbx>
                        <w:txbxContent>
                          <w:p>
                            <w:pPr>
                              <w:spacing w:line="122" w:lineRule="exact" w:before="0"/>
                              <w:ind w:left="0" w:right="0" w:firstLine="0"/>
                              <w:jc w:val="left"/>
                              <w:rPr>
                                <w:sz w:val="11"/>
                              </w:rPr>
                            </w:pPr>
                            <w:r>
                              <w:rPr>
                                <w:color w:val="A5AAB5"/>
                                <w:spacing w:val="-10"/>
                                <w:w w:val="70"/>
                                <w:sz w:val="11"/>
                              </w:rPr>
                              <w:t>0</w:t>
                            </w:r>
                          </w:p>
                        </w:txbxContent>
                      </wps:txbx>
                      <wps:bodyPr wrap="square" lIns="0" tIns="0" rIns="0" bIns="0" rtlCol="0">
                        <a:noAutofit/>
                      </wps:bodyPr>
                    </wps:wsp>
                  </a:graphicData>
                </a:graphic>
              </wp:anchor>
            </w:drawing>
          </mc:Choice>
          <mc:Fallback>
            <w:pict>
              <v:shape style="position:absolute;margin-left:379.536591pt;margin-top:36.891636pt;width:2pt;height:6.1pt;mso-position-horizontal-relative:page;mso-position-vertical-relative:paragraph;z-index:-21642240" type="#_x0000_t202" id="docshape538" filled="false" stroked="false">
                <v:textbox inset="0,0,0,0">
                  <w:txbxContent>
                    <w:p>
                      <w:pPr>
                        <w:spacing w:line="122" w:lineRule="exact" w:before="0"/>
                        <w:ind w:left="0" w:right="0" w:firstLine="0"/>
                        <w:jc w:val="left"/>
                        <w:rPr>
                          <w:sz w:val="11"/>
                        </w:rPr>
                      </w:pPr>
                      <w:r>
                        <w:rPr>
                          <w:color w:val="A5AAB5"/>
                          <w:spacing w:val="-10"/>
                          <w:w w:val="70"/>
                          <w:sz w:val="11"/>
                        </w:rPr>
                        <w:t>0</w:t>
                      </w:r>
                    </w:p>
                  </w:txbxContent>
                </v:textbox>
                <w10:wrap type="none"/>
              </v:shape>
            </w:pict>
          </mc:Fallback>
        </mc:AlternateContent>
      </w:r>
      <w:r>
        <w:rPr>
          <w:i/>
          <w:color w:val="131313"/>
          <w:w w:val="105"/>
          <w:sz w:val="21"/>
        </w:rPr>
        <w:t>Confusion</w:t>
      </w:r>
      <w:r>
        <w:rPr>
          <w:i/>
          <w:color w:val="131313"/>
          <w:spacing w:val="-13"/>
          <w:w w:val="105"/>
          <w:sz w:val="21"/>
        </w:rPr>
        <w:t> </w:t>
      </w:r>
      <w:r>
        <w:rPr>
          <w:i/>
          <w:color w:val="131313"/>
          <w:spacing w:val="-2"/>
          <w:w w:val="105"/>
          <w:sz w:val="21"/>
        </w:rPr>
        <w:t>Matrix</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59"/>
        <w:rPr>
          <w:i/>
          <w:sz w:val="14"/>
        </w:rPr>
      </w:pPr>
    </w:p>
    <w:p>
      <w:pPr>
        <w:spacing w:before="0"/>
        <w:ind w:left="268" w:right="0" w:firstLine="0"/>
        <w:jc w:val="center"/>
        <w:rPr>
          <w:rFonts w:ascii="Arial"/>
          <w:b/>
          <w:sz w:val="14"/>
        </w:rPr>
      </w:pPr>
      <w:r>
        <w:rPr/>
        <mc:AlternateContent>
          <mc:Choice Requires="wps">
            <w:drawing>
              <wp:anchor distT="0" distB="0" distL="0" distR="0" allowOverlap="1" layoutInCell="1" locked="0" behindDoc="0" simplePos="0" relativeHeight="15855616">
                <wp:simplePos x="0" y="0"/>
                <wp:positionH relativeFrom="page">
                  <wp:posOffset>509733</wp:posOffset>
                </wp:positionH>
                <wp:positionV relativeFrom="paragraph">
                  <wp:posOffset>-2015745</wp:posOffset>
                </wp:positionV>
                <wp:extent cx="3300095" cy="2233930"/>
                <wp:effectExtent l="0" t="0" r="0" b="0"/>
                <wp:wrapNone/>
                <wp:docPr id="794" name="Group 794"/>
                <wp:cNvGraphicFramePr>
                  <a:graphicFrameLocks/>
                </wp:cNvGraphicFramePr>
                <a:graphic>
                  <a:graphicData uri="http://schemas.microsoft.com/office/word/2010/wordprocessingGroup">
                    <wpg:wgp>
                      <wpg:cNvPr id="794" name="Group 794"/>
                      <wpg:cNvGrpSpPr/>
                      <wpg:grpSpPr>
                        <a:xfrm>
                          <a:off x="0" y="0"/>
                          <a:ext cx="3300095" cy="2233930"/>
                          <a:chExt cx="3300095" cy="2233930"/>
                        </a:xfrm>
                      </wpg:grpSpPr>
                      <wps:wsp>
                        <wps:cNvPr id="795" name="Graphic 795"/>
                        <wps:cNvSpPr/>
                        <wps:spPr>
                          <a:xfrm>
                            <a:off x="3052" y="0"/>
                            <a:ext cx="3296920" cy="2233930"/>
                          </a:xfrm>
                          <a:custGeom>
                            <a:avLst/>
                            <a:gdLst/>
                            <a:ahLst/>
                            <a:cxnLst/>
                            <a:rect l="l" t="t" r="r" b="b"/>
                            <a:pathLst>
                              <a:path w="3296920" h="2233930">
                                <a:moveTo>
                                  <a:pt x="3052" y="2233679"/>
                                </a:moveTo>
                                <a:lnTo>
                                  <a:pt x="3052" y="0"/>
                                </a:lnTo>
                              </a:path>
                              <a:path w="3296920" h="2233930">
                                <a:moveTo>
                                  <a:pt x="3287324" y="2233679"/>
                                </a:moveTo>
                                <a:lnTo>
                                  <a:pt x="3287324" y="0"/>
                                </a:lnTo>
                              </a:path>
                              <a:path w="3296920" h="2233930">
                                <a:moveTo>
                                  <a:pt x="0" y="12205"/>
                                </a:moveTo>
                                <a:lnTo>
                                  <a:pt x="3296481" y="12205"/>
                                </a:lnTo>
                              </a:path>
                              <a:path w="3296920" h="2233930">
                                <a:moveTo>
                                  <a:pt x="0" y="2221473"/>
                                </a:moveTo>
                                <a:lnTo>
                                  <a:pt x="3296481" y="2221473"/>
                                </a:lnTo>
                              </a:path>
                            </a:pathLst>
                          </a:custGeom>
                          <a:ln w="12207">
                            <a:solidFill>
                              <a:srgbClr val="000000"/>
                            </a:solidFill>
                            <a:prstDash val="solid"/>
                          </a:ln>
                        </wps:spPr>
                        <wps:bodyPr wrap="square" lIns="0" tIns="0" rIns="0" bIns="0" rtlCol="0">
                          <a:prstTxWarp prst="textNoShape">
                            <a:avLst/>
                          </a:prstTxWarp>
                          <a:noAutofit/>
                        </wps:bodyPr>
                      </wps:wsp>
                      <wps:wsp>
                        <wps:cNvPr id="796" name="Textbox 796"/>
                        <wps:cNvSpPr txBox="1"/>
                        <wps:spPr>
                          <a:xfrm>
                            <a:off x="97317" y="52329"/>
                            <a:ext cx="1250950" cy="56515"/>
                          </a:xfrm>
                          <a:prstGeom prst="rect">
                            <a:avLst/>
                          </a:prstGeom>
                        </wps:spPr>
                        <wps:txbx>
                          <w:txbxContent>
                            <w:p>
                              <w:pPr>
                                <w:spacing w:line="89" w:lineRule="exact" w:before="0"/>
                                <w:ind w:left="0" w:right="0" w:firstLine="0"/>
                                <w:jc w:val="left"/>
                                <w:rPr>
                                  <w:sz w:val="8"/>
                                </w:rPr>
                              </w:pPr>
                              <w:r>
                                <w:rPr>
                                  <w:color w:val="8CA5A3"/>
                                  <w:w w:val="130"/>
                                  <w:sz w:val="8"/>
                                </w:rPr>
                                <w:t>rn</w:t>
                              </w:r>
                              <w:r>
                                <w:rPr>
                                  <w:color w:val="8CA5A3"/>
                                  <w:spacing w:val="23"/>
                                  <w:w w:val="130"/>
                                  <w:sz w:val="8"/>
                                </w:rPr>
                                <w:t> </w:t>
                              </w:r>
                              <w:r>
                                <w:rPr>
                                  <w:color w:val="878E8C"/>
                                  <w:w w:val="130"/>
                                  <w:sz w:val="8"/>
                                </w:rPr>
                                <w:t>[</w:t>
                              </w:r>
                              <w:r>
                                <w:rPr>
                                  <w:color w:val="A5AAB5"/>
                                  <w:w w:val="130"/>
                                  <w:sz w:val="8"/>
                                </w:rPr>
                                <w:t>ll</w:t>
                              </w:r>
                              <w:r>
                                <w:rPr>
                                  <w:color w:val="8CA5A3"/>
                                  <w:w w:val="130"/>
                                  <w:sz w:val="8"/>
                                </w:rPr>
                                <w:t>)</w:t>
                              </w:r>
                              <w:r>
                                <w:rPr>
                                  <w:color w:val="A5AAB5"/>
                                  <w:w w:val="130"/>
                                  <w:sz w:val="8"/>
                                </w:rPr>
                                <w:t>:</w:t>
                              </w:r>
                              <w:r>
                                <w:rPr>
                                  <w:color w:val="A5AAB5"/>
                                  <w:spacing w:val="33"/>
                                  <w:w w:val="130"/>
                                  <w:sz w:val="8"/>
                                </w:rPr>
                                <w:t> </w:t>
                              </w:r>
                              <w:r>
                                <w:rPr>
                                  <w:color w:val="696969"/>
                                  <w:w w:val="130"/>
                                  <w:sz w:val="8"/>
                                </w:rPr>
                                <w:t>;,i_</w:t>
                              </w:r>
                              <w:r>
                                <w:rPr>
                                  <w:color w:val="878E8C"/>
                                  <w:w w:val="130"/>
                                  <w:sz w:val="8"/>
                                </w:rPr>
                                <w:t>test,</w:t>
                              </w:r>
                              <w:r>
                                <w:rPr>
                                  <w:color w:val="878E8C"/>
                                  <w:spacing w:val="26"/>
                                  <w:w w:val="130"/>
                                  <w:sz w:val="8"/>
                                </w:rPr>
                                <w:t> </w:t>
                              </w:r>
                              <w:r>
                                <w:rPr>
                                  <w:color w:val="696969"/>
                                  <w:w w:val="130"/>
                                  <w:sz w:val="8"/>
                                </w:rPr>
                                <w:t>y_t</w:t>
                              </w:r>
                              <w:r>
                                <w:rPr>
                                  <w:color w:val="878E8C"/>
                                  <w:w w:val="130"/>
                                  <w:sz w:val="8"/>
                                </w:rPr>
                                <w:t>e</w:t>
                              </w:r>
                              <w:r>
                                <w:rPr>
                                  <w:color w:val="878E8C"/>
                                  <w:spacing w:val="-2"/>
                                  <w:w w:val="130"/>
                                  <w:sz w:val="8"/>
                                </w:rPr>
                                <w:t> </w:t>
                              </w:r>
                              <w:r>
                                <w:rPr>
                                  <w:color w:val="878E8C"/>
                                  <w:w w:val="130"/>
                                  <w:sz w:val="8"/>
                                </w:rPr>
                                <w:t>t</w:t>
                              </w:r>
                              <w:r>
                                <w:rPr>
                                  <w:color w:val="878E8C"/>
                                  <w:spacing w:val="24"/>
                                  <w:w w:val="130"/>
                                  <w:sz w:val="8"/>
                                </w:rPr>
                                <w:t> </w:t>
                              </w:r>
                              <w:r>
                                <w:rPr>
                                  <w:color w:val="AA85C3"/>
                                  <w:spacing w:val="-2"/>
                                  <w:w w:val="130"/>
                                  <w:sz w:val="8"/>
                                </w:rPr>
                                <w:t>"'</w:t>
                              </w:r>
                              <w:r>
                                <w:rPr>
                                  <w:color w:val="8CA5A3"/>
                                  <w:spacing w:val="-2"/>
                                  <w:w w:val="130"/>
                                  <w:sz w:val="8"/>
                                </w:rPr>
                                <w:t>neirt</w:t>
                              </w:r>
                              <w:r>
                                <w:rPr>
                                  <w:color w:val="696969"/>
                                  <w:spacing w:val="-2"/>
                                  <w:w w:val="130"/>
                                  <w:sz w:val="8"/>
                                </w:rPr>
                                <w:t>(</w:t>
                              </w:r>
                              <w:r>
                                <w:rPr>
                                  <w:color w:val="878E8C"/>
                                  <w:spacing w:val="-2"/>
                                  <w:w w:val="130"/>
                                  <w:sz w:val="8"/>
                                </w:rPr>
                                <w:t>train_genera</w:t>
                              </w:r>
                              <w:r>
                                <w:rPr>
                                  <w:color w:val="696969"/>
                                  <w:spacing w:val="-2"/>
                                  <w:w w:val="130"/>
                                  <w:sz w:val="8"/>
                                </w:rPr>
                                <w:t>t</w:t>
                              </w:r>
                              <w:r>
                                <w:rPr>
                                  <w:color w:val="878E8C"/>
                                  <w:spacing w:val="-2"/>
                                  <w:w w:val="130"/>
                                  <w:sz w:val="8"/>
                                </w:rPr>
                                <w:t>or)</w:t>
                              </w:r>
                            </w:p>
                          </w:txbxContent>
                        </wps:txbx>
                        <wps:bodyPr wrap="square" lIns="0" tIns="0" rIns="0" bIns="0" rtlCol="0">
                          <a:noAutofit/>
                        </wps:bodyPr>
                      </wps:wsp>
                      <wps:wsp>
                        <wps:cNvPr id="797" name="Textbox 797"/>
                        <wps:cNvSpPr txBox="1"/>
                        <wps:spPr>
                          <a:xfrm>
                            <a:off x="96401" y="195749"/>
                            <a:ext cx="756285" cy="169545"/>
                          </a:xfrm>
                          <a:prstGeom prst="rect">
                            <a:avLst/>
                          </a:prstGeom>
                        </wps:spPr>
                        <wps:txbx>
                          <w:txbxContent>
                            <w:p>
                              <w:pPr>
                                <w:spacing w:line="86" w:lineRule="exact" w:before="0"/>
                                <w:ind w:left="0" w:right="0" w:firstLine="0"/>
                                <w:jc w:val="left"/>
                                <w:rPr>
                                  <w:sz w:val="8"/>
                                </w:rPr>
                              </w:pPr>
                              <w:r>
                                <w:rPr>
                                  <w:color w:val="A5AAB5"/>
                                  <w:w w:val="120"/>
                                  <w:sz w:val="8"/>
                                </w:rPr>
                                <w:t>I</w:t>
                              </w:r>
                              <w:r>
                                <w:rPr>
                                  <w:color w:val="878E8C"/>
                                  <w:w w:val="120"/>
                                  <w:sz w:val="8"/>
                                </w:rPr>
                                <w:t>ll</w:t>
                              </w:r>
                              <w:r>
                                <w:rPr>
                                  <w:color w:val="878E8C"/>
                                  <w:spacing w:val="14"/>
                                  <w:w w:val="125"/>
                                  <w:sz w:val="8"/>
                                </w:rPr>
                                <w:t> </w:t>
                              </w:r>
                              <w:r>
                                <w:rPr>
                                  <w:color w:val="878E8C"/>
                                  <w:w w:val="125"/>
                                  <w:sz w:val="8"/>
                                </w:rPr>
                                <w:t>[</w:t>
                              </w:r>
                              <w:r>
                                <w:rPr>
                                  <w:color w:val="A5AAB5"/>
                                  <w:w w:val="125"/>
                                  <w:sz w:val="8"/>
                                </w:rPr>
                                <w:t>H</w:t>
                              </w:r>
                              <w:r>
                                <w:rPr>
                                  <w:color w:val="8CA5A3"/>
                                  <w:w w:val="125"/>
                                  <w:sz w:val="8"/>
                                </w:rPr>
                                <w:t>)</w:t>
                              </w:r>
                              <w:r>
                                <w:rPr>
                                  <w:color w:val="A5AAB5"/>
                                  <w:w w:val="125"/>
                                  <w:sz w:val="8"/>
                                </w:rPr>
                                <w:t>:</w:t>
                              </w:r>
                              <w:r>
                                <w:rPr>
                                  <w:color w:val="A5AAB5"/>
                                  <w:spacing w:val="34"/>
                                  <w:w w:val="125"/>
                                  <w:sz w:val="8"/>
                                </w:rPr>
                                <w:t> </w:t>
                              </w:r>
                              <w:r>
                                <w:rPr>
                                  <w:color w:val="628E62"/>
                                  <w:w w:val="120"/>
                                  <w:sz w:val="8"/>
                                </w:rPr>
                                <w:t>:iapart</w:t>
                              </w:r>
                              <w:r>
                                <w:rPr>
                                  <w:color w:val="628E62"/>
                                  <w:spacing w:val="21"/>
                                  <w:w w:val="120"/>
                                  <w:sz w:val="8"/>
                                </w:rPr>
                                <w:t> </w:t>
                              </w:r>
                              <w:r>
                                <w:rPr>
                                  <w:color w:val="878E8C"/>
                                  <w:w w:val="120"/>
                                  <w:sz w:val="8"/>
                                </w:rPr>
                                <w:t>s</w:t>
                              </w:r>
                              <w:r>
                                <w:rPr>
                                  <w:color w:val="696969"/>
                                  <w:w w:val="120"/>
                                  <w:sz w:val="8"/>
                                </w:rPr>
                                <w:t>k</w:t>
                              </w:r>
                              <w:r>
                                <w:rPr>
                                  <w:color w:val="878E8C"/>
                                  <w:w w:val="120"/>
                                  <w:sz w:val="8"/>
                                </w:rPr>
                                <w:t>le</w:t>
                              </w:r>
                              <w:r>
                                <w:rPr>
                                  <w:color w:val="696969"/>
                                  <w:w w:val="120"/>
                                  <w:sz w:val="8"/>
                                </w:rPr>
                                <w:t>-</w:t>
                              </w:r>
                              <w:r>
                                <w:rPr>
                                  <w:color w:val="696969"/>
                                  <w:spacing w:val="-5"/>
                                  <w:w w:val="120"/>
                                  <w:sz w:val="8"/>
                                </w:rPr>
                                <w:t>1rn</w:t>
                              </w:r>
                            </w:p>
                            <w:p>
                              <w:pPr>
                                <w:spacing w:line="89" w:lineRule="exact" w:before="0"/>
                                <w:ind w:left="383" w:right="0" w:firstLine="0"/>
                                <w:jc w:val="left"/>
                                <w:rPr>
                                  <w:sz w:val="8"/>
                                </w:rPr>
                              </w:pPr>
                              <w:r>
                                <w:rPr>
                                  <w:color w:val="628E62"/>
                                  <w:w w:val="120"/>
                                  <w:sz w:val="8"/>
                                </w:rPr>
                                <w:t>fr•</w:t>
                              </w:r>
                              <w:r>
                                <w:rPr>
                                  <w:color w:val="628E62"/>
                                  <w:spacing w:val="35"/>
                                  <w:w w:val="120"/>
                                  <w:sz w:val="8"/>
                                </w:rPr>
                                <w:t> </w:t>
                              </w:r>
                              <w:r>
                                <w:rPr>
                                  <w:color w:val="505052"/>
                                  <w:spacing w:val="-2"/>
                                  <w:w w:val="120"/>
                                  <w:sz w:val="8"/>
                                </w:rPr>
                                <w:t>ld</w:t>
                              </w:r>
                              <w:r>
                                <w:rPr>
                                  <w:color w:val="797979"/>
                                  <w:spacing w:val="-2"/>
                                  <w:w w:val="120"/>
                                  <w:sz w:val="8"/>
                                </w:rPr>
                                <w:t>!'larn</w:t>
                              </w:r>
                              <w:r>
                                <w:rPr>
                                  <w:color w:val="505052"/>
                                  <w:spacing w:val="-2"/>
                                  <w:w w:val="120"/>
                                  <w:sz w:val="8"/>
                                </w:rPr>
                                <w:t>.</w:t>
                              </w:r>
                              <w:r>
                                <w:rPr>
                                  <w:rFonts w:ascii="Arial" w:hAnsi="Arial"/>
                                  <w:color w:val="878E8C"/>
                                  <w:spacing w:val="-2"/>
                                  <w:w w:val="120"/>
                                  <w:sz w:val="8"/>
                                </w:rPr>
                                <w:t>■</w:t>
                              </w:r>
                              <w:r>
                                <w:rPr>
                                  <w:color w:val="696969"/>
                                  <w:spacing w:val="-2"/>
                                  <w:w w:val="120"/>
                                  <w:sz w:val="8"/>
                                </w:rPr>
                                <w:t>l!!</w:t>
                              </w:r>
                              <w:r>
                                <w:rPr>
                                  <w:color w:val="505052"/>
                                  <w:spacing w:val="-2"/>
                                  <w:w w:val="120"/>
                                  <w:sz w:val="8"/>
                                </w:rPr>
                                <w:t>t</w:t>
                              </w:r>
                              <w:r>
                                <w:rPr>
                                  <w:color w:val="232424"/>
                                  <w:spacing w:val="-2"/>
                                  <w:w w:val="120"/>
                                  <w:sz w:val="8"/>
                                </w:rPr>
                                <w:t>r</w:t>
                              </w:r>
                              <w:r>
                                <w:rPr>
                                  <w:color w:val="505052"/>
                                  <w:spacing w:val="-2"/>
                                  <w:w w:val="120"/>
                                  <w:sz w:val="8"/>
                                </w:rPr>
                                <w:t>i</w:t>
                              </w:r>
                              <w:r>
                                <w:rPr>
                                  <w:color w:val="696969"/>
                                  <w:spacing w:val="-2"/>
                                  <w:w w:val="120"/>
                                  <w:sz w:val="8"/>
                                </w:rPr>
                                <w:t>n</w:t>
                              </w:r>
                            </w:p>
                            <w:p>
                              <w:pPr>
                                <w:spacing w:line="91" w:lineRule="exact" w:before="0"/>
                                <w:ind w:left="379" w:right="0" w:firstLine="0"/>
                                <w:jc w:val="left"/>
                                <w:rPr>
                                  <w:rFonts w:ascii="Arial"/>
                                  <w:sz w:val="8"/>
                                </w:rPr>
                              </w:pPr>
                              <w:r>
                                <w:rPr>
                                  <w:rFonts w:ascii="Arial"/>
                                  <w:color w:val="628E62"/>
                                  <w:spacing w:val="-2"/>
                                  <w:w w:val="125"/>
                                  <w:sz w:val="8"/>
                                </w:rPr>
                                <w:t>:laport</w:t>
                              </w:r>
                              <w:r>
                                <w:rPr>
                                  <w:rFonts w:ascii="Arial"/>
                                  <w:color w:val="696969"/>
                                  <w:spacing w:val="-2"/>
                                  <w:w w:val="125"/>
                                  <w:sz w:val="8"/>
                                </w:rPr>
                                <w:t>nt.nl)y</w:t>
                              </w:r>
                              <w:r>
                                <w:rPr>
                                  <w:rFonts w:ascii="Arial"/>
                                  <w:color w:val="628E62"/>
                                  <w:spacing w:val="-2"/>
                                  <w:w w:val="125"/>
                                  <w:sz w:val="8"/>
                                </w:rPr>
                                <w:t>es</w:t>
                              </w:r>
                              <w:r>
                                <w:rPr>
                                  <w:rFonts w:ascii="Arial"/>
                                  <w:color w:val="696969"/>
                                  <w:spacing w:val="-2"/>
                                  <w:w w:val="125"/>
                                  <w:sz w:val="8"/>
                                </w:rPr>
                                <w:t>np</w:t>
                              </w:r>
                            </w:p>
                          </w:txbxContent>
                        </wps:txbx>
                        <wps:bodyPr wrap="square" lIns="0" tIns="0" rIns="0" bIns="0" rtlCol="0">
                          <a:noAutofit/>
                        </wps:bodyPr>
                      </wps:wsp>
                      <wps:wsp>
                        <wps:cNvPr id="798" name="Textbox 798"/>
                        <wps:cNvSpPr txBox="1"/>
                        <wps:spPr>
                          <a:xfrm>
                            <a:off x="1075680" y="250675"/>
                            <a:ext cx="430530" cy="56515"/>
                          </a:xfrm>
                          <a:prstGeom prst="rect">
                            <a:avLst/>
                          </a:prstGeom>
                        </wps:spPr>
                        <wps:txbx>
                          <w:txbxContent>
                            <w:p>
                              <w:pPr>
                                <w:spacing w:line="89" w:lineRule="exact" w:before="0"/>
                                <w:ind w:left="0" w:right="0" w:firstLine="0"/>
                                <w:jc w:val="left"/>
                                <w:rPr>
                                  <w:sz w:val="8"/>
                                </w:rPr>
                              </w:pPr>
                              <w:r>
                                <w:rPr>
                                  <w:color w:val="878E8C"/>
                                  <w:spacing w:val="-2"/>
                                  <w:w w:val="120"/>
                                  <w:sz w:val="8"/>
                                </w:rPr>
                                <w:t>con</w:t>
                              </w:r>
                              <w:r>
                                <w:rPr>
                                  <w:color w:val="696969"/>
                                  <w:spacing w:val="-2"/>
                                  <w:w w:val="120"/>
                                  <w:sz w:val="8"/>
                                </w:rPr>
                                <w:t>f</w:t>
                              </w:r>
                              <w:r>
                                <w:rPr>
                                  <w:color w:val="878E8C"/>
                                  <w:spacing w:val="-2"/>
                                  <w:w w:val="120"/>
                                  <w:sz w:val="8"/>
                                </w:rPr>
                                <w:t>ulion_!l.l</w:t>
                              </w:r>
                              <w:r>
                                <w:rPr>
                                  <w:color w:val="363636"/>
                                  <w:spacing w:val="-2"/>
                                  <w:w w:val="120"/>
                                  <w:sz w:val="8"/>
                                </w:rPr>
                                <w:t>t</w:t>
                              </w:r>
                              <w:r>
                                <w:rPr>
                                  <w:color w:val="797979"/>
                                  <w:spacing w:val="-2"/>
                                  <w:w w:val="120"/>
                                  <w:sz w:val="8"/>
                                </w:rPr>
                                <w:t>rix</w:t>
                              </w:r>
                            </w:p>
                          </w:txbxContent>
                        </wps:txbx>
                        <wps:bodyPr wrap="square" lIns="0" tIns="0" rIns="0" bIns="0" rtlCol="0">
                          <a:noAutofit/>
                        </wps:bodyPr>
                      </wps:wsp>
                      <wps:wsp>
                        <wps:cNvPr id="799" name="Textbox 799"/>
                        <wps:cNvSpPr txBox="1"/>
                        <wps:spPr>
                          <a:xfrm>
                            <a:off x="89788" y="412379"/>
                            <a:ext cx="3070225" cy="1777364"/>
                          </a:xfrm>
                          <a:prstGeom prst="rect">
                            <a:avLst/>
                          </a:prstGeom>
                        </wps:spPr>
                        <wps:txbx>
                          <w:txbxContent>
                            <w:p>
                              <w:pPr>
                                <w:spacing w:line="112" w:lineRule="exact" w:before="0"/>
                                <w:ind w:left="390" w:right="0" w:firstLine="0"/>
                                <w:jc w:val="left"/>
                                <w:rPr>
                                  <w:sz w:val="8"/>
                                </w:rPr>
                              </w:pPr>
                              <w:r>
                                <w:rPr>
                                  <w:color w:val="797979"/>
                                  <w:w w:val="110"/>
                                  <w:sz w:val="8"/>
                                </w:rPr>
                                <w:t>IIOde</w:t>
                              </w:r>
                              <w:r>
                                <w:rPr>
                                  <w:color w:val="505052"/>
                                  <w:w w:val="110"/>
                                  <w:sz w:val="8"/>
                                </w:rPr>
                                <w:t>l</w:t>
                              </w:r>
                              <w:r>
                                <w:rPr>
                                  <w:color w:val="505052"/>
                                  <w:spacing w:val="22"/>
                                  <w:w w:val="110"/>
                                  <w:sz w:val="8"/>
                                </w:rPr>
                                <w:t> </w:t>
                              </w:r>
                              <w:r>
                                <w:rPr>
                                  <w:rFonts w:ascii="Arial" w:hAnsi="Arial"/>
                                  <w:i/>
                                  <w:color w:val="AA85C3"/>
                                  <w:w w:val="110"/>
                                  <w:sz w:val="10"/>
                                </w:rPr>
                                <w:t>=</w:t>
                              </w:r>
                              <w:r>
                                <w:rPr>
                                  <w:rFonts w:ascii="Arial" w:hAnsi="Arial"/>
                                  <w:i/>
                                  <w:color w:val="AA85C3"/>
                                  <w:spacing w:val="15"/>
                                  <w:w w:val="110"/>
                                  <w:sz w:val="10"/>
                                </w:rPr>
                                <w:t> </w:t>
                              </w:r>
                              <w:r>
                                <w:rPr>
                                  <w:color w:val="797979"/>
                                  <w:w w:val="110"/>
                                  <w:sz w:val="8"/>
                                </w:rPr>
                                <w:t>tf.kerils.,IIKJdeh.lo</w:t>
                              </w:r>
                              <w:r>
                                <w:rPr>
                                  <w:color w:val="797979"/>
                                  <w:spacing w:val="3"/>
                                  <w:w w:val="110"/>
                                  <w:sz w:val="8"/>
                                </w:rPr>
                                <w:t> </w:t>
                              </w:r>
                              <w:r>
                                <w:rPr>
                                  <w:color w:val="C3C8C6"/>
                                  <w:w w:val="110"/>
                                  <w:sz w:val="8"/>
                                </w:rPr>
                                <w:t>_</w:t>
                              </w:r>
                              <w:r>
                                <w:rPr>
                                  <w:rFonts w:ascii="Arial" w:hAnsi="Arial"/>
                                  <w:color w:val="878E8C"/>
                                  <w:w w:val="110"/>
                                  <w:sz w:val="8"/>
                                </w:rPr>
                                <w:t>■</w:t>
                              </w:r>
                              <w:r>
                                <w:rPr>
                                  <w:color w:val="696969"/>
                                  <w:w w:val="110"/>
                                  <w:sz w:val="8"/>
                                </w:rPr>
                                <w:t>od!!l(</w:t>
                              </w:r>
                              <w:r>
                                <w:rPr>
                                  <w:color w:val="99757C"/>
                                  <w:w w:val="110"/>
                                  <w:sz w:val="8"/>
                                </w:rPr>
                                <w:t>.</w:t>
                              </w:r>
                              <w:r>
                                <w:rPr>
                                  <w:color w:val="B39091"/>
                                  <w:w w:val="110"/>
                                  <w:sz w:val="8"/>
                                </w:rPr>
                                <w:t>M(]deh</w:t>
                              </w:r>
                              <w:r>
                                <w:rPr>
                                  <w:color w:val="B39091"/>
                                  <w:spacing w:val="58"/>
                                  <w:w w:val="110"/>
                                  <w:sz w:val="8"/>
                                </w:rPr>
                                <w:t> </w:t>
                              </w:r>
                              <w:r>
                                <w:rPr>
                                  <w:color w:val="B39091"/>
                                  <w:spacing w:val="-2"/>
                                  <w:w w:val="110"/>
                                  <w:sz w:val="8"/>
                                </w:rPr>
                                <w:t>M/IIOdelAll.</w:t>
                              </w:r>
                              <w:r>
                                <w:rPr>
                                  <w:color w:val="99757C"/>
                                  <w:spacing w:val="-2"/>
                                  <w:w w:val="110"/>
                                  <w:sz w:val="8"/>
                                </w:rPr>
                                <w:t>h</w:t>
                              </w:r>
                              <w:r>
                                <w:rPr>
                                  <w:color w:val="B39091"/>
                                  <w:spacing w:val="-2"/>
                                  <w:w w:val="110"/>
                                  <w:sz w:val="8"/>
                                </w:rPr>
                                <w:t>';i</w:t>
                              </w:r>
                              <w:r>
                                <w:rPr>
                                  <w:color w:val="99757C"/>
                                  <w:spacing w:val="-2"/>
                                  <w:w w:val="110"/>
                                  <w:sz w:val="8"/>
                                </w:rPr>
                                <w:t>"</w:t>
                              </w:r>
                              <w:r>
                                <w:rPr>
                                  <w:color w:val="797979"/>
                                  <w:spacing w:val="-2"/>
                                  <w:w w:val="110"/>
                                  <w:sz w:val="8"/>
                                </w:rPr>
                                <w:t>)</w:t>
                              </w:r>
                            </w:p>
                            <w:p>
                              <w:pPr>
                                <w:spacing w:line="144" w:lineRule="exact" w:before="40"/>
                                <w:ind w:left="349" w:right="0" w:firstLine="0"/>
                                <w:jc w:val="left"/>
                                <w:rPr>
                                  <w:i/>
                                  <w:sz w:val="8"/>
                                </w:rPr>
                              </w:pPr>
                              <w:r>
                                <w:rPr>
                                  <w:i/>
                                  <w:color w:val="A5AAB5"/>
                                  <w:w w:val="115"/>
                                  <w:sz w:val="13"/>
                                </w:rPr>
                                <w:t>*</w:t>
                              </w:r>
                              <w:r>
                                <w:rPr>
                                  <w:i/>
                                  <w:color w:val="A5AAB5"/>
                                  <w:spacing w:val="37"/>
                                  <w:w w:val="115"/>
                                  <w:sz w:val="13"/>
                                </w:rPr>
                                <w:t> </w:t>
                              </w:r>
                              <w:r>
                                <w:rPr>
                                  <w:rFonts w:ascii="Arial"/>
                                  <w:color w:val="8CA5A3"/>
                                  <w:w w:val="115"/>
                                  <w:sz w:val="7"/>
                                </w:rPr>
                                <w:t>Ge!M:'rlltl'</w:t>
                              </w:r>
                              <w:r>
                                <w:rPr>
                                  <w:rFonts w:ascii="Arial"/>
                                  <w:color w:val="8CA5A3"/>
                                  <w:spacing w:val="10"/>
                                  <w:w w:val="115"/>
                                  <w:sz w:val="7"/>
                                </w:rPr>
                                <w:t> </w:t>
                              </w:r>
                              <w:r>
                                <w:rPr>
                                  <w:rFonts w:ascii="Arial"/>
                                  <w:color w:val="878E8C"/>
                                  <w:w w:val="115"/>
                                  <w:sz w:val="7"/>
                                </w:rPr>
                                <w:t>predi&lt;:ttotl,;</w:t>
                              </w:r>
                              <w:r>
                                <w:rPr>
                                  <w:rFonts w:ascii="Arial"/>
                                  <w:color w:val="878E8C"/>
                                  <w:spacing w:val="21"/>
                                  <w:w w:val="115"/>
                                  <w:sz w:val="7"/>
                                </w:rPr>
                                <w:t> </w:t>
                              </w:r>
                              <w:r>
                                <w:rPr>
                                  <w:i/>
                                  <w:color w:val="A5AAB5"/>
                                  <w:w w:val="115"/>
                                  <w:sz w:val="8"/>
                                </w:rPr>
                                <w:t>far</w:t>
                              </w:r>
                              <w:r>
                                <w:rPr>
                                  <w:i/>
                                  <w:color w:val="A5AAB5"/>
                                  <w:spacing w:val="21"/>
                                  <w:w w:val="115"/>
                                  <w:sz w:val="8"/>
                                </w:rPr>
                                <w:t> </w:t>
                              </w:r>
                              <w:r>
                                <w:rPr>
                                  <w:i/>
                                  <w:color w:val="878E8C"/>
                                  <w:w w:val="115"/>
                                  <w:sz w:val="9"/>
                                </w:rPr>
                                <w:t>the</w:t>
                              </w:r>
                              <w:r>
                                <w:rPr>
                                  <w:i/>
                                  <w:color w:val="878E8C"/>
                                  <w:spacing w:val="1"/>
                                  <w:w w:val="115"/>
                                  <w:sz w:val="9"/>
                                </w:rPr>
                                <w:t> </w:t>
                              </w:r>
                              <w:r>
                                <w:rPr>
                                  <w:rFonts w:ascii="Arial"/>
                                  <w:color w:val="8CA5A3"/>
                                  <w:w w:val="115"/>
                                  <w:sz w:val="7"/>
                                </w:rPr>
                                <w:t>te.i;t</w:t>
                              </w:r>
                              <w:r>
                                <w:rPr>
                                  <w:rFonts w:ascii="Arial"/>
                                  <w:color w:val="8CA5A3"/>
                                  <w:spacing w:val="12"/>
                                  <w:w w:val="115"/>
                                  <w:sz w:val="7"/>
                                </w:rPr>
                                <w:t> </w:t>
                              </w:r>
                              <w:r>
                                <w:rPr>
                                  <w:i/>
                                  <w:color w:val="A5AAB5"/>
                                  <w:spacing w:val="-4"/>
                                  <w:w w:val="115"/>
                                  <w:sz w:val="8"/>
                                </w:rPr>
                                <w:t>.i;</w:t>
                              </w:r>
                              <w:r>
                                <w:rPr>
                                  <w:i/>
                                  <w:color w:val="878E8C"/>
                                  <w:spacing w:val="-4"/>
                                  <w:w w:val="115"/>
                                  <w:sz w:val="8"/>
                                </w:rPr>
                                <w:t>et</w:t>
                              </w:r>
                            </w:p>
                            <w:p>
                              <w:pPr>
                                <w:spacing w:line="86" w:lineRule="exact" w:before="0"/>
                                <w:ind w:left="390" w:right="0" w:firstLine="0"/>
                                <w:jc w:val="left"/>
                                <w:rPr>
                                  <w:sz w:val="8"/>
                                </w:rPr>
                              </w:pPr>
                              <w:r>
                                <w:rPr>
                                  <w:color w:val="696969"/>
                                  <w:spacing w:val="-2"/>
                                  <w:w w:val="115"/>
                                  <w:sz w:val="8"/>
                                </w:rPr>
                                <w:t>:5Cor</w:t>
                              </w:r>
                              <w:r>
                                <w:rPr>
                                  <w:color w:val="878E8C"/>
                                  <w:spacing w:val="-2"/>
                                  <w:w w:val="115"/>
                                  <w:sz w:val="8"/>
                                </w:rPr>
                                <w:t>e</w:t>
                              </w:r>
                              <w:r>
                                <w:rPr>
                                  <w:color w:val="696969"/>
                                  <w:spacing w:val="-2"/>
                                  <w:w w:val="115"/>
                                  <w:sz w:val="8"/>
                                </w:rPr>
                                <w:t>,</w:t>
                              </w:r>
                              <w:r>
                                <w:rPr>
                                  <w:color w:val="696969"/>
                                  <w:spacing w:val="50"/>
                                  <w:w w:val="115"/>
                                  <w:sz w:val="8"/>
                                </w:rPr>
                                <w:t> </w:t>
                              </w:r>
                              <w:r>
                                <w:rPr>
                                  <w:color w:val="797979"/>
                                  <w:spacing w:val="-2"/>
                                  <w:w w:val="115"/>
                                  <w:sz w:val="8"/>
                                </w:rPr>
                                <w:t>y_pred</w:t>
                              </w:r>
                              <w:r>
                                <w:rPr>
                                  <w:color w:val="797979"/>
                                  <w:spacing w:val="48"/>
                                  <w:w w:val="115"/>
                                  <w:sz w:val="8"/>
                                </w:rPr>
                                <w:t> </w:t>
                              </w:r>
                              <w:r>
                                <w:rPr>
                                  <w:rFonts w:ascii="Arial" w:hAnsi="Arial"/>
                                  <w:color w:val="AA85C3"/>
                                  <w:spacing w:val="-2"/>
                                  <w:w w:val="115"/>
                                  <w:sz w:val="5"/>
                                </w:rPr>
                                <w:t>a.</w:t>
                              </w:r>
                              <w:r>
                                <w:rPr>
                                  <w:rFonts w:ascii="Arial" w:hAnsi="Arial"/>
                                  <w:color w:val="AA85C3"/>
                                  <w:spacing w:val="24"/>
                                  <w:w w:val="115"/>
                                  <w:sz w:val="5"/>
                                </w:rPr>
                                <w:t> </w:t>
                              </w:r>
                              <w:r>
                                <w:rPr>
                                  <w:rFonts w:ascii="Arial" w:hAnsi="Arial"/>
                                  <w:color w:val="797979"/>
                                  <w:spacing w:val="-2"/>
                                  <w:w w:val="115"/>
                                  <w:sz w:val="8"/>
                                </w:rPr>
                                <w:t>■</w:t>
                              </w:r>
                              <w:r>
                                <w:rPr>
                                  <w:color w:val="797979"/>
                                  <w:spacing w:val="-2"/>
                                  <w:w w:val="115"/>
                                  <w:sz w:val="8"/>
                                </w:rPr>
                                <w:t>o</w:t>
                              </w:r>
                              <w:r>
                                <w:rPr>
                                  <w:color w:val="505052"/>
                                  <w:spacing w:val="-2"/>
                                  <w:w w:val="115"/>
                                  <w:sz w:val="8"/>
                                </w:rPr>
                                <w:t>d</w:t>
                              </w:r>
                              <w:r>
                                <w:rPr>
                                  <w:color w:val="696969"/>
                                  <w:spacing w:val="-2"/>
                                  <w:w w:val="115"/>
                                  <w:sz w:val="8"/>
                                </w:rPr>
                                <w:t>e</w:t>
                              </w:r>
                              <w:r>
                                <w:rPr>
                                  <w:color w:val="505052"/>
                                  <w:spacing w:val="-2"/>
                                  <w:w w:val="115"/>
                                  <w:sz w:val="8"/>
                                </w:rPr>
                                <w:t>l</w:t>
                              </w:r>
                              <w:r>
                                <w:rPr>
                                  <w:color w:val="797979"/>
                                  <w:spacing w:val="-2"/>
                                  <w:w w:val="115"/>
                                  <w:sz w:val="8"/>
                                </w:rPr>
                                <w:t>.l!Villuil</w:t>
                              </w:r>
                              <w:r>
                                <w:rPr>
                                  <w:color w:val="505052"/>
                                  <w:spacing w:val="-2"/>
                                  <w:w w:val="115"/>
                                  <w:sz w:val="8"/>
                                </w:rPr>
                                <w:t>t</w:t>
                              </w:r>
                              <w:r>
                                <w:rPr>
                                  <w:color w:val="696969"/>
                                  <w:spacing w:val="-2"/>
                                  <w:w w:val="115"/>
                                  <w:sz w:val="8"/>
                                </w:rPr>
                                <w:t>e_g</w:t>
                              </w:r>
                              <w:r>
                                <w:rPr>
                                  <w:color w:val="878E8C"/>
                                  <w:spacing w:val="-2"/>
                                  <w:w w:val="115"/>
                                  <w:sz w:val="8"/>
                                </w:rPr>
                                <w:t>e</w:t>
                              </w:r>
                              <w:r>
                                <w:rPr>
                                  <w:color w:val="696969"/>
                                  <w:spacing w:val="-2"/>
                                  <w:w w:val="115"/>
                                  <w:sz w:val="8"/>
                                </w:rPr>
                                <w:t>nerator(t</w:t>
                              </w:r>
                              <w:r>
                                <w:rPr>
                                  <w:color w:val="878E8C"/>
                                  <w:spacing w:val="-2"/>
                                  <w:w w:val="115"/>
                                  <w:sz w:val="8"/>
                                </w:rPr>
                                <w:t>e</w:t>
                              </w:r>
                              <w:r>
                                <w:rPr>
                                  <w:color w:val="696969"/>
                                  <w:spacing w:val="-2"/>
                                  <w:w w:val="115"/>
                                  <w:sz w:val="8"/>
                                </w:rPr>
                                <w:t>s.</w:t>
                              </w:r>
                              <w:r>
                                <w:rPr>
                                  <w:color w:val="505052"/>
                                  <w:spacing w:val="-2"/>
                                  <w:w w:val="115"/>
                                  <w:sz w:val="8"/>
                                </w:rPr>
                                <w:t>t</w:t>
                              </w:r>
                              <w:r>
                                <w:rPr>
                                  <w:color w:val="797979"/>
                                  <w:spacing w:val="-2"/>
                                  <w:w w:val="115"/>
                                  <w:sz w:val="8"/>
                                </w:rPr>
                                <w:t>_ge-nerator)</w:t>
                              </w:r>
                            </w:p>
                            <w:p>
                              <w:pPr>
                                <w:spacing w:line="92" w:lineRule="exact" w:before="90"/>
                                <w:ind w:left="396" w:right="0" w:firstLine="0"/>
                                <w:jc w:val="left"/>
                                <w:rPr>
                                  <w:sz w:val="8"/>
                                </w:rPr>
                              </w:pPr>
                              <w:r>
                                <w:rPr>
                                  <w:color w:val="797979"/>
                                  <w:w w:val="125"/>
                                  <w:sz w:val="8"/>
                                </w:rPr>
                                <w:t>y_t</w:t>
                              </w:r>
                              <w:r>
                                <w:rPr>
                                  <w:color w:val="797979"/>
                                  <w:spacing w:val="-2"/>
                                  <w:w w:val="125"/>
                                  <w:sz w:val="8"/>
                                </w:rPr>
                                <w:t> </w:t>
                              </w:r>
                              <w:r>
                                <w:rPr>
                                  <w:color w:val="797979"/>
                                  <w:w w:val="125"/>
                                  <w:sz w:val="8"/>
                                </w:rPr>
                                <w:t>st</w:t>
                              </w:r>
                              <w:r>
                                <w:rPr>
                                  <w:color w:val="9569AC"/>
                                  <w:w w:val="125"/>
                                  <w:sz w:val="8"/>
                                </w:rPr>
                                <w:t>:</w:t>
                              </w:r>
                              <w:r>
                                <w:rPr>
                                  <w:color w:val="9569AC"/>
                                  <w:spacing w:val="64"/>
                                  <w:w w:val="125"/>
                                  <w:sz w:val="8"/>
                                </w:rPr>
                                <w:t> </w:t>
                              </w:r>
                              <w:r>
                                <w:rPr>
                                  <w:color w:val="696969"/>
                                  <w:w w:val="125"/>
                                  <w:sz w:val="8"/>
                                </w:rPr>
                                <w:t>np</w:t>
                              </w:r>
                              <w:r>
                                <w:rPr>
                                  <w:color w:val="505052"/>
                                  <w:w w:val="125"/>
                                  <w:sz w:val="8"/>
                                </w:rPr>
                                <w:t>.</w:t>
                              </w:r>
                              <w:r>
                                <w:rPr>
                                  <w:color w:val="696969"/>
                                  <w:w w:val="125"/>
                                  <w:sz w:val="8"/>
                                </w:rPr>
                                <w:t>aq;i•,;1-(y</w:t>
                              </w:r>
                              <w:r>
                                <w:rPr>
                                  <w:color w:val="878E8C"/>
                                  <w:w w:val="125"/>
                                  <w:sz w:val="8"/>
                                </w:rPr>
                                <w:t>_</w:t>
                              </w:r>
                              <w:r>
                                <w:rPr>
                                  <w:color w:val="696969"/>
                                  <w:w w:val="125"/>
                                  <w:sz w:val="8"/>
                                </w:rPr>
                                <w:t>t</w:t>
                              </w:r>
                              <w:r>
                                <w:rPr>
                                  <w:color w:val="696969"/>
                                  <w:spacing w:val="-5"/>
                                  <w:w w:val="125"/>
                                  <w:sz w:val="8"/>
                                </w:rPr>
                                <w:t> </w:t>
                              </w:r>
                              <w:r>
                                <w:rPr>
                                  <w:color w:val="696969"/>
                                  <w:w w:val="125"/>
                                  <w:sz w:val="8"/>
                                </w:rPr>
                                <w:t>s</w:t>
                              </w:r>
                              <w:r>
                                <w:rPr>
                                  <w:color w:val="505052"/>
                                  <w:w w:val="125"/>
                                  <w:sz w:val="8"/>
                                </w:rPr>
                                <w:t>t</w:t>
                              </w:r>
                              <w:r>
                                <w:rPr>
                                  <w:color w:val="878E8C"/>
                                  <w:w w:val="125"/>
                                  <w:sz w:val="8"/>
                                </w:rPr>
                                <w:t>,</w:t>
                              </w:r>
                              <w:r>
                                <w:rPr>
                                  <w:color w:val="878E8C"/>
                                  <w:spacing w:val="21"/>
                                  <w:w w:val="125"/>
                                  <w:sz w:val="8"/>
                                </w:rPr>
                                <w:t> </w:t>
                              </w:r>
                              <w:r>
                                <w:rPr>
                                  <w:color w:val="797979"/>
                                  <w:spacing w:val="-2"/>
                                  <w:w w:val="125"/>
                                  <w:sz w:val="8"/>
                                </w:rPr>
                                <w:t>,u:i:;</w:t>
                              </w:r>
                              <w:r>
                                <w:rPr>
                                  <w:color w:val="9569AC"/>
                                  <w:spacing w:val="-2"/>
                                  <w:w w:val="125"/>
                                  <w:sz w:val="8"/>
                                </w:rPr>
                                <w:t>:</w:t>
                              </w:r>
                              <w:r>
                                <w:rPr>
                                  <w:color w:val="8CA5A3"/>
                                  <w:spacing w:val="-2"/>
                                  <w:w w:val="125"/>
                                  <w:sz w:val="8"/>
                                </w:rPr>
                                <w:t>J</w:t>
                              </w:r>
                              <w:r>
                                <w:rPr>
                                  <w:color w:val="696969"/>
                                  <w:spacing w:val="-2"/>
                                  <w:w w:val="125"/>
                                  <w:sz w:val="8"/>
                                </w:rPr>
                                <w:t>)</w:t>
                              </w:r>
                            </w:p>
                            <w:p>
                              <w:pPr>
                                <w:spacing w:line="92" w:lineRule="exact" w:before="0"/>
                                <w:ind w:left="391" w:right="0" w:firstLine="0"/>
                                <w:jc w:val="left"/>
                                <w:rPr>
                                  <w:sz w:val="8"/>
                                </w:rPr>
                              </w:pPr>
                              <w:r>
                                <w:rPr>
                                  <w:color w:val="797979"/>
                                  <w:w w:val="120"/>
                                  <w:sz w:val="8"/>
                                </w:rPr>
                                <w:t>y_pred</w:t>
                              </w:r>
                              <w:r>
                                <w:rPr>
                                  <w:color w:val="797979"/>
                                  <w:spacing w:val="21"/>
                                  <w:w w:val="120"/>
                                  <w:sz w:val="8"/>
                                </w:rPr>
                                <w:t> </w:t>
                              </w:r>
                              <w:r>
                                <w:rPr>
                                  <w:color w:val="AA85C3"/>
                                  <w:w w:val="120"/>
                                  <w:sz w:val="8"/>
                                </w:rPr>
                                <w:t>*</w:t>
                              </w:r>
                              <w:r>
                                <w:rPr>
                                  <w:color w:val="AA85C3"/>
                                  <w:spacing w:val="11"/>
                                  <w:w w:val="120"/>
                                  <w:sz w:val="8"/>
                                </w:rPr>
                                <w:t> </w:t>
                              </w:r>
                              <w:r>
                                <w:rPr>
                                  <w:color w:val="696969"/>
                                  <w:w w:val="120"/>
                                  <w:sz w:val="8"/>
                                </w:rPr>
                                <w:t>np.a</w:t>
                              </w:r>
                              <w:r>
                                <w:rPr>
                                  <w:color w:val="505052"/>
                                  <w:w w:val="120"/>
                                  <w:sz w:val="8"/>
                                </w:rPr>
                                <w:t>r</w:t>
                              </w:r>
                              <w:r>
                                <w:rPr>
                                  <w:color w:val="797979"/>
                                  <w:w w:val="120"/>
                                  <w:sz w:val="8"/>
                                </w:rPr>
                                <w:t>g,a,ax(aidel.predict(x</w:t>
                              </w:r>
                              <w:r>
                                <w:rPr>
                                  <w:color w:val="A5AAB5"/>
                                  <w:w w:val="120"/>
                                  <w:sz w:val="8"/>
                                </w:rPr>
                                <w:t>_</w:t>
                              </w:r>
                              <w:r>
                                <w:rPr>
                                  <w:color w:val="505052"/>
                                  <w:w w:val="120"/>
                                  <w:sz w:val="8"/>
                                </w:rPr>
                                <w:t>t</w:t>
                              </w:r>
                              <w:r>
                                <w:rPr>
                                  <w:color w:val="797979"/>
                                  <w:w w:val="120"/>
                                  <w:sz w:val="8"/>
                                </w:rPr>
                                <w:t>es.t),</w:t>
                              </w:r>
                              <w:r>
                                <w:rPr>
                                  <w:color w:val="797979"/>
                                  <w:spacing w:val="24"/>
                                  <w:w w:val="120"/>
                                  <w:sz w:val="8"/>
                                </w:rPr>
                                <w:t> </w:t>
                              </w:r>
                              <w:r>
                                <w:rPr>
                                  <w:color w:val="878E8C"/>
                                  <w:spacing w:val="-2"/>
                                  <w:w w:val="120"/>
                                  <w:sz w:val="8"/>
                                </w:rPr>
                                <w:t>;u:h</w:t>
                              </w:r>
                              <w:r>
                                <w:rPr>
                                  <w:color w:val="AA85C3"/>
                                  <w:spacing w:val="-2"/>
                                  <w:w w:val="120"/>
                                  <w:sz w:val="8"/>
                                </w:rPr>
                                <w:t>=</w:t>
                              </w:r>
                              <w:r>
                                <w:rPr>
                                  <w:color w:val="A5AAB5"/>
                                  <w:spacing w:val="-2"/>
                                  <w:w w:val="120"/>
                                  <w:sz w:val="8"/>
                                </w:rPr>
                                <w:t>1</w:t>
                              </w:r>
                              <w:r>
                                <w:rPr>
                                  <w:color w:val="797979"/>
                                  <w:spacing w:val="-2"/>
                                  <w:w w:val="120"/>
                                  <w:sz w:val="8"/>
                                </w:rPr>
                                <w:t>)</w:t>
                              </w:r>
                            </w:p>
                            <w:p>
                              <w:pPr>
                                <w:spacing w:line="240" w:lineRule="auto" w:before="81"/>
                                <w:rPr>
                                  <w:sz w:val="8"/>
                                </w:rPr>
                              </w:pPr>
                            </w:p>
                            <w:p>
                              <w:pPr>
                                <w:spacing w:line="97" w:lineRule="exact" w:before="0"/>
                                <w:ind w:left="392" w:right="0" w:firstLine="0"/>
                                <w:jc w:val="left"/>
                                <w:rPr>
                                  <w:sz w:val="6"/>
                                </w:rPr>
                              </w:pPr>
                              <w:r>
                                <w:rPr>
                                  <w:color w:val="8CA5A3"/>
                                  <w:w w:val="115"/>
                                  <w:sz w:val="8"/>
                                </w:rPr>
                                <w:t>,,</w:t>
                              </w:r>
                              <w:r>
                                <w:rPr>
                                  <w:color w:val="8CA5A3"/>
                                  <w:spacing w:val="7"/>
                                  <w:w w:val="115"/>
                                  <w:sz w:val="8"/>
                                </w:rPr>
                                <w:t> </w:t>
                              </w:r>
                              <w:r>
                                <w:rPr>
                                  <w:color w:val="8CA5A3"/>
                                  <w:w w:val="115"/>
                                  <w:sz w:val="8"/>
                                </w:rPr>
                                <w:t>(</w:t>
                              </w:r>
                              <w:r>
                                <w:rPr>
                                  <w:color w:val="C3C8C6"/>
                                  <w:w w:val="115"/>
                                  <w:sz w:val="8"/>
                                </w:rPr>
                                <w:t>'</w:t>
                              </w:r>
                              <w:r>
                                <w:rPr>
                                  <w:color w:val="8CA5A3"/>
                                  <w:w w:val="115"/>
                                  <w:sz w:val="8"/>
                                </w:rPr>
                                <w:t>w,1(tte</w:t>
                              </w:r>
                              <w:r>
                                <w:rPr>
                                  <w:color w:val="8CA5A3"/>
                                  <w:spacing w:val="19"/>
                                  <w:w w:val="115"/>
                                  <w:sz w:val="8"/>
                                </w:rPr>
                                <w:t> </w:t>
                              </w:r>
                              <w:r>
                                <w:rPr>
                                  <w:rFonts w:ascii="Arial"/>
                                  <w:i/>
                                  <w:color w:val="8CA5A3"/>
                                  <w:w w:val="115"/>
                                  <w:sz w:val="8"/>
                                </w:rPr>
                                <w:t>the</w:t>
                              </w:r>
                              <w:r>
                                <w:rPr>
                                  <w:rFonts w:ascii="Arial"/>
                                  <w:i/>
                                  <w:color w:val="8CA5A3"/>
                                  <w:spacing w:val="16"/>
                                  <w:w w:val="115"/>
                                  <w:sz w:val="8"/>
                                </w:rPr>
                                <w:t> </w:t>
                              </w:r>
                              <w:r>
                                <w:rPr>
                                  <w:color w:val="A5AAB5"/>
                                  <w:w w:val="115"/>
                                  <w:sz w:val="9"/>
                                </w:rPr>
                                <w:t>rmfusim</w:t>
                              </w:r>
                              <w:r>
                                <w:rPr>
                                  <w:color w:val="A5AAB5"/>
                                  <w:spacing w:val="6"/>
                                  <w:w w:val="115"/>
                                  <w:sz w:val="9"/>
                                </w:rPr>
                                <w:t> </w:t>
                              </w:r>
                              <w:r>
                                <w:rPr>
                                  <w:color w:val="8CA5A3"/>
                                  <w:spacing w:val="-2"/>
                                  <w:w w:val="115"/>
                                  <w:sz w:val="6"/>
                                </w:rPr>
                                <w:t>'11!1triic</w:t>
                              </w:r>
                            </w:p>
                            <w:p>
                              <w:pPr>
                                <w:spacing w:line="97" w:lineRule="exact" w:before="0"/>
                                <w:ind w:left="393" w:right="0" w:firstLine="0"/>
                                <w:jc w:val="left"/>
                                <w:rPr>
                                  <w:sz w:val="9"/>
                                </w:rPr>
                              </w:pPr>
                              <w:r>
                                <w:rPr>
                                  <w:color w:val="878E8C"/>
                                  <w:w w:val="110"/>
                                  <w:sz w:val="9"/>
                                </w:rPr>
                                <w:t>c•</w:t>
                              </w:r>
                              <w:r>
                                <w:rPr>
                                  <w:color w:val="AA85C3"/>
                                  <w:w w:val="110"/>
                                  <w:sz w:val="9"/>
                                </w:rPr>
                                <w:t>"'</w:t>
                              </w:r>
                              <w:r>
                                <w:rPr>
                                  <w:color w:val="AA85C3"/>
                                  <w:spacing w:val="8"/>
                                  <w:w w:val="110"/>
                                  <w:sz w:val="9"/>
                                </w:rPr>
                                <w:t> </w:t>
                              </w:r>
                              <w:r>
                                <w:rPr>
                                  <w:color w:val="878E8C"/>
                                  <w:w w:val="110"/>
                                  <w:sz w:val="9"/>
                                </w:rPr>
                                <w:t>con</w:t>
                              </w:r>
                              <w:r>
                                <w:rPr>
                                  <w:color w:val="505052"/>
                                  <w:w w:val="110"/>
                                  <w:sz w:val="9"/>
                                </w:rPr>
                                <w:t>f</w:t>
                              </w:r>
                              <w:r>
                                <w:rPr>
                                  <w:color w:val="797979"/>
                                  <w:w w:val="110"/>
                                  <w:sz w:val="9"/>
                                </w:rPr>
                                <w:t>usion_!llitr.b:(y_tHt,</w:t>
                              </w:r>
                              <w:r>
                                <w:rPr>
                                  <w:color w:val="797979"/>
                                  <w:spacing w:val="21"/>
                                  <w:w w:val="110"/>
                                  <w:sz w:val="9"/>
                                </w:rPr>
                                <w:t> </w:t>
                              </w:r>
                              <w:r>
                                <w:rPr>
                                  <w:color w:val="878E8C"/>
                                  <w:spacing w:val="-2"/>
                                  <w:w w:val="110"/>
                                  <w:sz w:val="9"/>
                                </w:rPr>
                                <w:t>y_pred)</w:t>
                              </w:r>
                            </w:p>
                            <w:p>
                              <w:pPr>
                                <w:spacing w:before="93"/>
                                <w:ind w:left="397" w:right="2970" w:hanging="9"/>
                                <w:jc w:val="left"/>
                                <w:rPr>
                                  <w:rFonts w:ascii="Arial" w:hAnsi="Arial"/>
                                  <w:sz w:val="8"/>
                                </w:rPr>
                              </w:pPr>
                              <w:r>
                                <w:rPr>
                                  <w:i/>
                                  <w:color w:val="8CA5A3"/>
                                  <w:w w:val="125"/>
                                  <w:sz w:val="8"/>
                                </w:rPr>
                                <w:t>ttPrint</w:t>
                              </w:r>
                              <w:r>
                                <w:rPr>
                                  <w:i/>
                                  <w:color w:val="8CA5A3"/>
                                  <w:spacing w:val="9"/>
                                  <w:w w:val="125"/>
                                  <w:sz w:val="8"/>
                                </w:rPr>
                                <w:t> </w:t>
                              </w:r>
                              <w:r>
                                <w:rPr>
                                  <w:color w:val="8CA5A3"/>
                                  <w:w w:val="125"/>
                                  <w:sz w:val="8"/>
                                </w:rPr>
                                <w:t>tlff'('(Jil/usioollllirl.l/</w:t>
                              </w:r>
                              <w:r>
                                <w:rPr>
                                  <w:color w:val="8CA5A3"/>
                                  <w:spacing w:val="40"/>
                                  <w:w w:val="125"/>
                                  <w:sz w:val="8"/>
                                </w:rPr>
                                <w:t> </w:t>
                              </w:r>
                              <w:r>
                                <w:rPr>
                                  <w:color w:val="878E8C"/>
                                  <w:spacing w:val="-2"/>
                                  <w:w w:val="125"/>
                                  <w:sz w:val="8"/>
                                </w:rPr>
                                <w:t>print{</w:t>
                              </w:r>
                              <w:r>
                                <w:rPr>
                                  <w:color w:val="696969"/>
                                  <w:spacing w:val="-2"/>
                                  <w:w w:val="125"/>
                                  <w:sz w:val="8"/>
                                </w:rPr>
                                <w:t>c</w:t>
                              </w:r>
                              <w:r>
                                <w:rPr>
                                  <w:rFonts w:ascii="Arial" w:hAnsi="Arial"/>
                                  <w:color w:val="696969"/>
                                  <w:spacing w:val="-2"/>
                                  <w:w w:val="125"/>
                                  <w:sz w:val="8"/>
                                </w:rPr>
                                <w:t>■)</w:t>
                              </w:r>
                            </w:p>
                            <w:p>
                              <w:pPr>
                                <w:spacing w:line="125" w:lineRule="exact" w:before="43"/>
                                <w:ind w:left="403" w:right="0" w:firstLine="0"/>
                                <w:jc w:val="left"/>
                                <w:rPr>
                                  <w:sz w:val="11"/>
                                </w:rPr>
                              </w:pPr>
                              <w:r>
                                <w:rPr>
                                  <w:color w:val="696969"/>
                                  <w:sz w:val="11"/>
                                </w:rPr>
                                <w:t>I</w:t>
                              </w:r>
                              <w:r>
                                <w:rPr>
                                  <w:color w:val="505052"/>
                                  <w:sz w:val="11"/>
                                </w:rPr>
                                <w:t>I</w:t>
                              </w:r>
                              <w:r>
                                <w:rPr>
                                  <w:color w:val="505052"/>
                                  <w:spacing w:val="16"/>
                                  <w:sz w:val="11"/>
                                </w:rPr>
                                <w:t> </w:t>
                              </w:r>
                              <w:r>
                                <w:rPr>
                                  <w:color w:val="797979"/>
                                  <w:sz w:val="7"/>
                                </w:rPr>
                                <w:t>I</w:t>
                              </w:r>
                              <w:r>
                                <w:rPr>
                                  <w:color w:val="797979"/>
                                  <w:spacing w:val="70"/>
                                  <w:sz w:val="7"/>
                                </w:rPr>
                                <w:t> </w:t>
                              </w:r>
                              <w:r>
                                <w:rPr>
                                  <w:color w:val="797979"/>
                                  <w:sz w:val="11"/>
                                </w:rPr>
                                <w:t>o</w:t>
                              </w:r>
                              <w:r>
                                <w:rPr>
                                  <w:color w:val="797979"/>
                                  <w:spacing w:val="43"/>
                                  <w:sz w:val="11"/>
                                </w:rPr>
                                <w:t> </w:t>
                              </w:r>
                              <w:r>
                                <w:rPr>
                                  <w:color w:val="797979"/>
                                  <w:sz w:val="11"/>
                                </w:rPr>
                                <w:t>o</w:t>
                              </w:r>
                              <w:r>
                                <w:rPr>
                                  <w:color w:val="797979"/>
                                  <w:spacing w:val="42"/>
                                  <w:sz w:val="11"/>
                                </w:rPr>
                                <w:t> </w:t>
                              </w:r>
                              <w:r>
                                <w:rPr>
                                  <w:color w:val="797979"/>
                                  <w:sz w:val="11"/>
                                </w:rPr>
                                <w:t>o</w:t>
                              </w:r>
                              <w:r>
                                <w:rPr>
                                  <w:color w:val="797979"/>
                                  <w:spacing w:val="44"/>
                                  <w:sz w:val="11"/>
                                </w:rPr>
                                <w:t> </w:t>
                              </w:r>
                              <w:r>
                                <w:rPr>
                                  <w:color w:val="797979"/>
                                  <w:spacing w:val="-5"/>
                                  <w:sz w:val="11"/>
                                </w:rPr>
                                <w:t>e]</w:t>
                              </w:r>
                            </w:p>
                            <w:p>
                              <w:pPr>
                                <w:spacing w:line="71" w:lineRule="exact" w:before="0"/>
                                <w:ind w:left="444" w:right="0" w:firstLine="0"/>
                                <w:jc w:val="left"/>
                                <w:rPr>
                                  <w:sz w:val="7"/>
                                </w:rPr>
                              </w:pPr>
                              <w:r>
                                <w:rPr>
                                  <w:color w:val="505052"/>
                                  <w:w w:val="105"/>
                                  <w:sz w:val="7"/>
                                </w:rPr>
                                <w:t>[</w:t>
                              </w:r>
                              <w:r>
                                <w:rPr>
                                  <w:color w:val="505052"/>
                                  <w:spacing w:val="31"/>
                                  <w:w w:val="105"/>
                                  <w:sz w:val="7"/>
                                </w:rPr>
                                <w:t> </w:t>
                              </w:r>
                              <w:r>
                                <w:rPr>
                                  <w:color w:val="797979"/>
                                  <w:w w:val="105"/>
                                  <w:sz w:val="7"/>
                                </w:rPr>
                                <w:t>9</w:t>
                              </w:r>
                              <w:r>
                                <w:rPr>
                                  <w:color w:val="797979"/>
                                  <w:spacing w:val="26"/>
                                  <w:w w:val="105"/>
                                  <w:sz w:val="7"/>
                                </w:rPr>
                                <w:t> </w:t>
                              </w:r>
                              <w:r>
                                <w:rPr>
                                  <w:color w:val="797979"/>
                                  <w:w w:val="105"/>
                                  <w:sz w:val="7"/>
                                </w:rPr>
                                <w:t>16</w:t>
                              </w:r>
                              <w:r>
                                <w:rPr>
                                  <w:color w:val="797979"/>
                                  <w:spacing w:val="77"/>
                                  <w:w w:val="105"/>
                                  <w:sz w:val="7"/>
                                </w:rPr>
                                <w:t> </w:t>
                              </w:r>
                              <w:r>
                                <w:rPr>
                                  <w:color w:val="696969"/>
                                  <w:w w:val="105"/>
                                  <w:sz w:val="7"/>
                                </w:rPr>
                                <w:t>0</w:t>
                              </w:r>
                              <w:r>
                                <w:rPr>
                                  <w:color w:val="696969"/>
                                  <w:spacing w:val="68"/>
                                  <w:w w:val="105"/>
                                  <w:sz w:val="7"/>
                                </w:rPr>
                                <w:t> </w:t>
                              </w:r>
                              <w:r>
                                <w:rPr>
                                  <w:color w:val="696969"/>
                                  <w:w w:val="105"/>
                                  <w:sz w:val="7"/>
                                </w:rPr>
                                <w:t>9</w:t>
                              </w:r>
                              <w:r>
                                <w:rPr>
                                  <w:color w:val="696969"/>
                                  <w:spacing w:val="66"/>
                                  <w:w w:val="105"/>
                                  <w:sz w:val="7"/>
                                </w:rPr>
                                <w:t> </w:t>
                              </w:r>
                              <w:r>
                                <w:rPr>
                                  <w:color w:val="797979"/>
                                  <w:spacing w:val="-5"/>
                                  <w:w w:val="105"/>
                                  <w:sz w:val="7"/>
                                </w:rPr>
                                <w:t>DJ</w:t>
                              </w:r>
                            </w:p>
                            <w:p>
                              <w:pPr>
                                <w:tabs>
                                  <w:tab w:pos="1012" w:val="left" w:leader="none"/>
                                </w:tabs>
                                <w:spacing w:line="100" w:lineRule="exact" w:before="0"/>
                                <w:ind w:left="447" w:right="0" w:firstLine="0"/>
                                <w:jc w:val="left"/>
                                <w:rPr>
                                  <w:sz w:val="11"/>
                                </w:rPr>
                              </w:pPr>
                              <w:r>
                                <w:rPr>
                                  <w:color w:val="505052"/>
                                  <w:w w:val="95"/>
                                  <w:sz w:val="11"/>
                                </w:rPr>
                                <w:t>I</w:t>
                              </w:r>
                              <w:r>
                                <w:rPr>
                                  <w:color w:val="505052"/>
                                  <w:spacing w:val="15"/>
                                  <w:sz w:val="11"/>
                                </w:rPr>
                                <w:t> </w:t>
                              </w:r>
                              <w:r>
                                <w:rPr>
                                  <w:color w:val="797979"/>
                                  <w:sz w:val="11"/>
                                </w:rPr>
                                <w:t>o</w:t>
                              </w:r>
                              <w:r>
                                <w:rPr>
                                  <w:color w:val="797979"/>
                                  <w:spacing w:val="34"/>
                                  <w:sz w:val="11"/>
                                </w:rPr>
                                <w:t> </w:t>
                              </w:r>
                              <w:r>
                                <w:rPr>
                                  <w:color w:val="696969"/>
                                  <w:spacing w:val="-10"/>
                                  <w:sz w:val="11"/>
                                </w:rPr>
                                <w:t>o</w:t>
                              </w:r>
                              <w:r>
                                <w:rPr>
                                  <w:color w:val="696969"/>
                                  <w:sz w:val="11"/>
                                </w:rPr>
                                <w:tab/>
                              </w:r>
                              <w:r>
                                <w:rPr>
                                  <w:color w:val="696969"/>
                                  <w:spacing w:val="-5"/>
                                  <w:sz w:val="11"/>
                                </w:rPr>
                                <w:t>e</w:t>
                              </w:r>
                              <w:r>
                                <w:rPr>
                                  <w:color w:val="878E8C"/>
                                  <w:spacing w:val="-5"/>
                                  <w:sz w:val="11"/>
                                </w:rPr>
                                <w:t>l</w:t>
                              </w:r>
                            </w:p>
                            <w:p>
                              <w:pPr>
                                <w:tabs>
                                  <w:tab w:pos="1102" w:val="right" w:leader="none"/>
                                </w:tabs>
                                <w:spacing w:line="103" w:lineRule="exact" w:before="0"/>
                                <w:ind w:left="447" w:right="0" w:firstLine="0"/>
                                <w:jc w:val="left"/>
                                <w:rPr>
                                  <w:sz w:val="11"/>
                                </w:rPr>
                              </w:pPr>
                              <w:r>
                                <w:rPr>
                                  <w:color w:val="505052"/>
                                  <w:sz w:val="11"/>
                                </w:rPr>
                                <w:t>I</w:t>
                              </w:r>
                              <w:r>
                                <w:rPr>
                                  <w:color w:val="505052"/>
                                  <w:spacing w:val="14"/>
                                  <w:sz w:val="11"/>
                                </w:rPr>
                                <w:t> </w:t>
                              </w:r>
                              <w:r>
                                <w:rPr>
                                  <w:color w:val="878E8C"/>
                                  <w:sz w:val="11"/>
                                </w:rPr>
                                <w:t>0</w:t>
                              </w:r>
                              <w:r>
                                <w:rPr>
                                  <w:color w:val="878E8C"/>
                                  <w:spacing w:val="33"/>
                                  <w:sz w:val="11"/>
                                </w:rPr>
                                <w:t> </w:t>
                              </w:r>
                              <w:r>
                                <w:rPr>
                                  <w:color w:val="878E8C"/>
                                  <w:spacing w:val="-10"/>
                                  <w:sz w:val="11"/>
                                </w:rPr>
                                <w:t>o</w:t>
                              </w:r>
                              <w:r>
                                <w:rPr>
                                  <w:color w:val="878E8C"/>
                                  <w:sz w:val="11"/>
                                </w:rPr>
                                <w:tab/>
                              </w:r>
                              <w:r>
                                <w:rPr>
                                  <w:color w:val="797979"/>
                                  <w:spacing w:val="-5"/>
                                  <w:sz w:val="11"/>
                                </w:rPr>
                                <w:t>01</w:t>
                              </w:r>
                            </w:p>
                            <w:p>
                              <w:pPr>
                                <w:tabs>
                                  <w:tab w:pos="1018" w:val="left" w:leader="none"/>
                                </w:tabs>
                                <w:spacing w:line="86" w:lineRule="exact" w:before="0"/>
                                <w:ind w:left="443" w:right="0" w:firstLine="0"/>
                                <w:jc w:val="left"/>
                                <w:rPr>
                                  <w:sz w:val="8"/>
                                </w:rPr>
                              </w:pPr>
                              <w:r>
                                <w:rPr>
                                  <w:color w:val="505052"/>
                                  <w:w w:val="90"/>
                                  <w:sz w:val="8"/>
                                </w:rPr>
                                <w:t>[</w:t>
                              </w:r>
                              <w:r>
                                <w:rPr>
                                  <w:color w:val="505052"/>
                                  <w:spacing w:val="31"/>
                                  <w:sz w:val="8"/>
                                </w:rPr>
                                <w:t> </w:t>
                              </w:r>
                              <w:r>
                                <w:rPr>
                                  <w:color w:val="797979"/>
                                  <w:w w:val="90"/>
                                  <w:sz w:val="8"/>
                                </w:rPr>
                                <w:t>0</w:t>
                              </w:r>
                              <w:r>
                                <w:rPr>
                                  <w:color w:val="797979"/>
                                  <w:spacing w:val="69"/>
                                  <w:sz w:val="8"/>
                                </w:rPr>
                                <w:t> </w:t>
                              </w:r>
                              <w:r>
                                <w:rPr>
                                  <w:color w:val="878E8C"/>
                                  <w:w w:val="90"/>
                                  <w:sz w:val="8"/>
                                </w:rPr>
                                <w:t>0</w:t>
                              </w:r>
                              <w:r>
                                <w:rPr>
                                  <w:color w:val="878E8C"/>
                                  <w:spacing w:val="68"/>
                                  <w:sz w:val="8"/>
                                </w:rPr>
                                <w:t> </w:t>
                              </w:r>
                              <w:r>
                                <w:rPr>
                                  <w:color w:val="696969"/>
                                  <w:spacing w:val="-10"/>
                                  <w:w w:val="90"/>
                                  <w:sz w:val="8"/>
                                </w:rPr>
                                <w:t>0</w:t>
                              </w:r>
                              <w:r>
                                <w:rPr>
                                  <w:color w:val="696969"/>
                                  <w:sz w:val="8"/>
                                </w:rPr>
                                <w:tab/>
                              </w:r>
                              <w:r>
                                <w:rPr>
                                  <w:color w:val="878E8C"/>
                                  <w:spacing w:val="-5"/>
                                  <w:w w:val="90"/>
                                  <w:sz w:val="8"/>
                                </w:rPr>
                                <w:t>7}]</w:t>
                              </w:r>
                            </w:p>
                            <w:p>
                              <w:pPr>
                                <w:spacing w:line="240" w:lineRule="auto" w:before="32"/>
                                <w:rPr>
                                  <w:sz w:val="8"/>
                                </w:rPr>
                              </w:pPr>
                            </w:p>
                            <w:p>
                              <w:pPr>
                                <w:spacing w:line="95" w:lineRule="exact" w:before="0"/>
                                <w:ind w:left="9" w:right="0" w:firstLine="0"/>
                                <w:jc w:val="left"/>
                                <w:rPr>
                                  <w:sz w:val="9"/>
                                </w:rPr>
                              </w:pPr>
                              <w:r>
                                <w:rPr>
                                  <w:color w:val="878E8C"/>
                                  <w:sz w:val="9"/>
                                </w:rPr>
                                <w:t>ln</w:t>
                              </w:r>
                              <w:r>
                                <w:rPr>
                                  <w:color w:val="878E8C"/>
                                  <w:spacing w:val="41"/>
                                  <w:sz w:val="9"/>
                                </w:rPr>
                                <w:t> </w:t>
                              </w:r>
                              <w:r>
                                <w:rPr>
                                  <w:color w:val="878E8C"/>
                                  <w:sz w:val="9"/>
                                </w:rPr>
                                <w:t>[lA)</w:t>
                              </w:r>
                              <w:r>
                                <w:rPr>
                                  <w:color w:val="A5AAB5"/>
                                  <w:sz w:val="9"/>
                                </w:rPr>
                                <w:t>:</w:t>
                              </w:r>
                              <w:r>
                                <w:rPr>
                                  <w:color w:val="A5AAB5"/>
                                  <w:spacing w:val="35"/>
                                  <w:sz w:val="9"/>
                                </w:rPr>
                                <w:t> </w:t>
                              </w:r>
                              <w:r>
                                <w:rPr>
                                  <w:color w:val="8CA5A3"/>
                                  <w:sz w:val="9"/>
                                </w:rPr>
                                <w:t>#Get</w:t>
                              </w:r>
                              <w:r>
                                <w:rPr>
                                  <w:color w:val="8CA5A3"/>
                                  <w:spacing w:val="22"/>
                                  <w:sz w:val="9"/>
                                </w:rPr>
                                <w:t> </w:t>
                              </w:r>
                              <w:r>
                                <w:rPr>
                                  <w:rFonts w:ascii="Arial" w:hAnsi="Arial"/>
                                  <w:i/>
                                  <w:color w:val="8CA5A3"/>
                                  <w:sz w:val="8"/>
                                </w:rPr>
                                <w:t>the</w:t>
                              </w:r>
                              <w:r>
                                <w:rPr>
                                  <w:rFonts w:ascii="Arial" w:hAnsi="Arial"/>
                                  <w:i/>
                                  <w:color w:val="8CA5A3"/>
                                  <w:spacing w:val="37"/>
                                  <w:sz w:val="8"/>
                                </w:rPr>
                                <w:t> </w:t>
                              </w:r>
                              <w:r>
                                <w:rPr>
                                  <w:color w:val="8CA5A3"/>
                                  <w:sz w:val="9"/>
                                </w:rPr>
                                <w:t>£lrlss</w:t>
                              </w:r>
                              <w:r>
                                <w:rPr>
                                  <w:color w:val="8CA5A3"/>
                                  <w:spacing w:val="15"/>
                                  <w:sz w:val="9"/>
                                </w:rPr>
                                <w:t> </w:t>
                              </w:r>
                              <w:r>
                                <w:rPr>
                                  <w:color w:val="8CA5A3"/>
                                  <w:spacing w:val="-10"/>
                                  <w:sz w:val="9"/>
                                </w:rPr>
                                <w:t>-</w:t>
                              </w:r>
                            </w:p>
                            <w:p>
                              <w:pPr>
                                <w:spacing w:line="95" w:lineRule="exact" w:before="0"/>
                                <w:ind w:left="393" w:right="0" w:firstLine="0"/>
                                <w:jc w:val="left"/>
                                <w:rPr>
                                  <w:sz w:val="9"/>
                                </w:rPr>
                              </w:pPr>
                              <w:r>
                                <w:rPr>
                                  <w:color w:val="878E8C"/>
                                  <w:w w:val="110"/>
                                  <w:sz w:val="9"/>
                                </w:rPr>
                                <w:t>c</w:t>
                              </w:r>
                              <w:r>
                                <w:rPr>
                                  <w:color w:val="505052"/>
                                  <w:w w:val="110"/>
                                  <w:sz w:val="9"/>
                                </w:rPr>
                                <w:t>l</w:t>
                              </w:r>
                              <w:r>
                                <w:rPr>
                                  <w:color w:val="696969"/>
                                  <w:w w:val="110"/>
                                  <w:sz w:val="9"/>
                                </w:rPr>
                                <w:t>a</w:t>
                              </w:r>
                              <w:r>
                                <w:rPr>
                                  <w:color w:val="878E8C"/>
                                  <w:w w:val="110"/>
                                  <w:sz w:val="9"/>
                                </w:rPr>
                                <w:t>ss_</w:t>
                              </w:r>
                              <w:r>
                                <w:rPr>
                                  <w:color w:val="696969"/>
                                  <w:w w:val="110"/>
                                  <w:sz w:val="9"/>
                                </w:rPr>
                                <w:t>naae</w:t>
                              </w:r>
                              <w:r>
                                <w:rPr>
                                  <w:color w:val="878E8C"/>
                                  <w:w w:val="110"/>
                                  <w:sz w:val="9"/>
                                </w:rPr>
                                <w:t>s</w:t>
                              </w:r>
                              <w:r>
                                <w:rPr>
                                  <w:color w:val="878E8C"/>
                                  <w:spacing w:val="7"/>
                                  <w:w w:val="110"/>
                                  <w:sz w:val="9"/>
                                </w:rPr>
                                <w:t> </w:t>
                              </w:r>
                              <w:r>
                                <w:rPr>
                                  <w:color w:val="C19ADF"/>
                                  <w:w w:val="110"/>
                                  <w:sz w:val="9"/>
                                </w:rPr>
                                <w:t>•</w:t>
                              </w:r>
                              <w:r>
                                <w:rPr>
                                  <w:color w:val="C19ADF"/>
                                  <w:spacing w:val="26"/>
                                  <w:w w:val="110"/>
                                  <w:sz w:val="9"/>
                                </w:rPr>
                                <w:t> </w:t>
                              </w:r>
                              <w:r>
                                <w:rPr>
                                  <w:color w:val="797979"/>
                                  <w:spacing w:val="-2"/>
                                  <w:w w:val="110"/>
                                  <w:sz w:val="9"/>
                                </w:rPr>
                                <w:t>test_generator.class_indices.</w:t>
                              </w:r>
                            </w:p>
                            <w:p>
                              <w:pPr>
                                <w:spacing w:line="240" w:lineRule="auto" w:before="0"/>
                                <w:rPr>
                                  <w:sz w:val="9"/>
                                </w:rPr>
                              </w:pPr>
                            </w:p>
                            <w:p>
                              <w:pPr>
                                <w:spacing w:line="240" w:lineRule="auto" w:before="6"/>
                                <w:rPr>
                                  <w:sz w:val="9"/>
                                </w:rPr>
                              </w:pPr>
                            </w:p>
                            <w:p>
                              <w:pPr>
                                <w:spacing w:line="92" w:lineRule="exact" w:before="0"/>
                                <w:ind w:left="10" w:right="0" w:firstLine="0"/>
                                <w:jc w:val="left"/>
                                <w:rPr>
                                  <w:sz w:val="7"/>
                                </w:rPr>
                              </w:pPr>
                              <w:r>
                                <w:rPr>
                                  <w:color w:val="878E8C"/>
                                  <w:w w:val="120"/>
                                  <w:sz w:val="7"/>
                                </w:rPr>
                                <w:t>l</w:t>
                              </w:r>
                              <w:r>
                                <w:rPr>
                                  <w:color w:val="A5AAB5"/>
                                  <w:w w:val="120"/>
                                  <w:sz w:val="7"/>
                                </w:rPr>
                                <w:t>n</w:t>
                              </w:r>
                              <w:r>
                                <w:rPr>
                                  <w:color w:val="A5AAB5"/>
                                  <w:spacing w:val="22"/>
                                  <w:w w:val="120"/>
                                  <w:sz w:val="7"/>
                                </w:rPr>
                                <w:t> </w:t>
                              </w:r>
                              <w:r>
                                <w:rPr>
                                  <w:color w:val="878E8C"/>
                                  <w:w w:val="120"/>
                                  <w:sz w:val="7"/>
                                </w:rPr>
                                <w:t>[</w:t>
                              </w:r>
                              <w:r>
                                <w:rPr>
                                  <w:color w:val="A5AAB5"/>
                                  <w:w w:val="120"/>
                                  <w:sz w:val="7"/>
                                </w:rPr>
                                <w:t>15</w:t>
                              </w:r>
                              <w:r>
                                <w:rPr>
                                  <w:color w:val="8CA5A3"/>
                                  <w:w w:val="120"/>
                                  <w:sz w:val="7"/>
                                </w:rPr>
                                <w:t>)</w:t>
                              </w:r>
                              <w:r>
                                <w:rPr>
                                  <w:color w:val="A5AAB5"/>
                                  <w:w w:val="120"/>
                                  <w:sz w:val="7"/>
                                </w:rPr>
                                <w:t>:</w:t>
                              </w:r>
                              <w:r>
                                <w:rPr>
                                  <w:color w:val="A5AAB5"/>
                                  <w:spacing w:val="30"/>
                                  <w:w w:val="120"/>
                                  <w:sz w:val="7"/>
                                </w:rPr>
                                <w:t> </w:t>
                              </w:r>
                              <w:r>
                                <w:rPr>
                                  <w:rFonts w:ascii="Arial"/>
                                  <w:color w:val="628E62"/>
                                  <w:w w:val="120"/>
                                  <w:sz w:val="8"/>
                                </w:rPr>
                                <w:t>:fjr,p0rt</w:t>
                              </w:r>
                              <w:r>
                                <w:rPr>
                                  <w:rFonts w:ascii="Arial"/>
                                  <w:color w:val="628E62"/>
                                  <w:spacing w:val="13"/>
                                  <w:w w:val="120"/>
                                  <w:sz w:val="8"/>
                                </w:rPr>
                                <w:t> </w:t>
                              </w:r>
                              <w:r>
                                <w:rPr>
                                  <w:color w:val="797979"/>
                                  <w:w w:val="120"/>
                                  <w:sz w:val="7"/>
                                </w:rPr>
                                <w:t>Sl!llborn</w:t>
                              </w:r>
                              <w:r>
                                <w:rPr>
                                  <w:color w:val="797979"/>
                                  <w:spacing w:val="19"/>
                                  <w:w w:val="120"/>
                                  <w:sz w:val="7"/>
                                </w:rPr>
                                <w:t> </w:t>
                              </w:r>
                              <w:r>
                                <w:rPr>
                                  <w:color w:val="628E62"/>
                                  <w:w w:val="120"/>
                                  <w:sz w:val="7"/>
                                </w:rPr>
                                <w:t>H</w:t>
                              </w:r>
                              <w:r>
                                <w:rPr>
                                  <w:color w:val="628E62"/>
                                  <w:spacing w:val="34"/>
                                  <w:w w:val="120"/>
                                  <w:sz w:val="7"/>
                                </w:rPr>
                                <w:t> </w:t>
                              </w:r>
                              <w:r>
                                <w:rPr>
                                  <w:color w:val="797979"/>
                                  <w:spacing w:val="-5"/>
                                  <w:w w:val="120"/>
                                  <w:sz w:val="7"/>
                                </w:rPr>
                                <w:t>snl</w:t>
                              </w:r>
                            </w:p>
                            <w:p>
                              <w:pPr>
                                <w:spacing w:line="89" w:lineRule="exact" w:before="0"/>
                                <w:ind w:left="394" w:right="0" w:firstLine="0"/>
                                <w:jc w:val="left"/>
                                <w:rPr>
                                  <w:sz w:val="8"/>
                                </w:rPr>
                              </w:pPr>
                              <w:r>
                                <w:rPr>
                                  <w:color w:val="797979"/>
                                  <w:w w:val="115"/>
                                  <w:sz w:val="8"/>
                                </w:rPr>
                                <w:t>annot_kws</w:t>
                              </w:r>
                              <w:r>
                                <w:rPr>
                                  <w:color w:val="797979"/>
                                  <w:spacing w:val="14"/>
                                  <w:w w:val="120"/>
                                  <w:sz w:val="8"/>
                                </w:rPr>
                                <w:t> </w:t>
                              </w:r>
                              <w:r>
                                <w:rPr>
                                  <w:i/>
                                  <w:color w:val="AA85C3"/>
                                  <w:w w:val="120"/>
                                  <w:sz w:val="7"/>
                                </w:rPr>
                                <w:t>o</w:t>
                              </w:r>
                              <w:r>
                                <w:rPr>
                                  <w:i/>
                                  <w:color w:val="AA85C3"/>
                                  <w:spacing w:val="5"/>
                                  <w:w w:val="120"/>
                                  <w:sz w:val="7"/>
                                </w:rPr>
                                <w:t> </w:t>
                              </w:r>
                              <w:r>
                                <w:rPr>
                                  <w:color w:val="878E8C"/>
                                  <w:w w:val="120"/>
                                  <w:sz w:val="8"/>
                                </w:rPr>
                                <w:t>{</w:t>
                              </w:r>
                              <w:r>
                                <w:rPr>
                                  <w:color w:val="B39091"/>
                                  <w:w w:val="120"/>
                                  <w:sz w:val="8"/>
                                </w:rPr>
                                <w:t>"haM</w:t>
                              </w:r>
                              <w:r>
                                <w:rPr>
                                  <w:color w:val="363636"/>
                                  <w:w w:val="120"/>
                                  <w:sz w:val="8"/>
                                </w:rPr>
                                <w:t>:</w:t>
                              </w:r>
                              <w:r>
                                <w:rPr>
                                  <w:color w:val="363636"/>
                                  <w:spacing w:val="25"/>
                                  <w:w w:val="120"/>
                                  <w:sz w:val="8"/>
                                </w:rPr>
                                <w:t> </w:t>
                              </w:r>
                              <w:r>
                                <w:rPr>
                                  <w:color w:val="B39091"/>
                                  <w:w w:val="120"/>
                                  <w:sz w:val="8"/>
                                </w:rPr>
                                <w:t>'center</w:t>
                              </w:r>
                              <w:r>
                                <w:rPr>
                                  <w:color w:val="878E8C"/>
                                  <w:w w:val="120"/>
                                  <w:sz w:val="8"/>
                                </w:rPr>
                                <w:t>·</w:t>
                              </w:r>
                              <w:r>
                                <w:rPr>
                                  <w:color w:val="878E8C"/>
                                  <w:spacing w:val="-12"/>
                                  <w:w w:val="120"/>
                                  <w:sz w:val="8"/>
                                </w:rPr>
                                <w:t> </w:t>
                              </w:r>
                              <w:r>
                                <w:rPr>
                                  <w:color w:val="232424"/>
                                  <w:w w:val="120"/>
                                  <w:sz w:val="8"/>
                                </w:rPr>
                                <w:t>,</w:t>
                              </w:r>
                              <w:r>
                                <w:rPr>
                                  <w:color w:val="B39091"/>
                                  <w:w w:val="120"/>
                                  <w:sz w:val="8"/>
                                </w:rPr>
                                <w:t>·vii·</w:t>
                              </w:r>
                              <w:r>
                                <w:rPr>
                                  <w:color w:val="797979"/>
                                  <w:w w:val="120"/>
                                  <w:sz w:val="8"/>
                                </w:rPr>
                                <w:t>:</w:t>
                              </w:r>
                              <w:r>
                                <w:rPr>
                                  <w:color w:val="797979"/>
                                  <w:spacing w:val="12"/>
                                  <w:w w:val="120"/>
                                  <w:sz w:val="8"/>
                                </w:rPr>
                                <w:t> </w:t>
                              </w:r>
                              <w:r>
                                <w:rPr>
                                  <w:color w:val="A5AAB5"/>
                                  <w:spacing w:val="-2"/>
                                  <w:w w:val="120"/>
                                  <w:sz w:val="8"/>
                                </w:rPr>
                                <w:t>·</w:t>
                              </w:r>
                              <w:r>
                                <w:rPr>
                                  <w:color w:val="B39091"/>
                                  <w:spacing w:val="-2"/>
                                  <w:w w:val="120"/>
                                  <w:sz w:val="8"/>
                                </w:rPr>
                                <w:t>center"</w:t>
                              </w:r>
                              <w:r>
                                <w:rPr>
                                  <w:color w:val="878E8C"/>
                                  <w:spacing w:val="-2"/>
                                  <w:w w:val="120"/>
                                  <w:sz w:val="8"/>
                                </w:rPr>
                                <w:t>)</w:t>
                              </w:r>
                            </w:p>
                            <w:p>
                              <w:pPr>
                                <w:spacing w:line="101" w:lineRule="exact" w:before="0"/>
                                <w:ind w:left="392" w:right="0" w:firstLine="0"/>
                                <w:jc w:val="left"/>
                                <w:rPr>
                                  <w:sz w:val="9"/>
                                </w:rPr>
                              </w:pPr>
                              <w:r>
                                <w:rPr>
                                  <w:color w:val="878E8C"/>
                                  <w:sz w:val="9"/>
                                </w:rPr>
                                <w:t>sn</w:t>
                              </w:r>
                              <w:r>
                                <w:rPr>
                                  <w:color w:val="696969"/>
                                  <w:sz w:val="9"/>
                                </w:rPr>
                                <w:t>s</w:t>
                              </w:r>
                              <w:r>
                                <w:rPr>
                                  <w:color w:val="505052"/>
                                  <w:sz w:val="9"/>
                                </w:rPr>
                                <w:t>.</w:t>
                              </w:r>
                              <w:r>
                                <w:rPr>
                                  <w:color w:val="797979"/>
                                  <w:sz w:val="9"/>
                                </w:rPr>
                                <w:t>heataap{c</w:t>
                              </w:r>
                              <w:r>
                                <w:rPr>
                                  <w:rFonts w:ascii="Arial" w:hAnsi="Arial"/>
                                  <w:color w:val="797979"/>
                                  <w:sz w:val="9"/>
                                </w:rPr>
                                <w:t>■</w:t>
                              </w:r>
                              <w:r>
                                <w:rPr>
                                  <w:rFonts w:ascii="Arial" w:hAnsi="Arial"/>
                                  <w:color w:val="505052"/>
                                  <w:sz w:val="9"/>
                                </w:rPr>
                                <w:t>,</w:t>
                              </w:r>
                              <w:r>
                                <w:rPr>
                                  <w:rFonts w:ascii="Arial" w:hAnsi="Arial"/>
                                  <w:color w:val="505052"/>
                                  <w:spacing w:val="44"/>
                                  <w:sz w:val="9"/>
                                </w:rPr>
                                <w:t> </w:t>
                              </w:r>
                              <w:r>
                                <w:rPr>
                                  <w:color w:val="797979"/>
                                  <w:sz w:val="9"/>
                                </w:rPr>
                                <w:t>anoot</w:t>
                              </w:r>
                              <w:r>
                                <w:rPr>
                                  <w:color w:val="C19ADF"/>
                                  <w:sz w:val="9"/>
                                </w:rPr>
                                <w:t>•</w:t>
                              </w:r>
                              <w:r>
                                <w:rPr>
                                  <w:color w:val="628E62"/>
                                  <w:sz w:val="9"/>
                                </w:rPr>
                                <w:t>True</w:t>
                              </w:r>
                              <w:r>
                                <w:rPr>
                                  <w:color w:val="696969"/>
                                  <w:sz w:val="9"/>
                                </w:rPr>
                                <w:t>,</w:t>
                              </w:r>
                              <w:r>
                                <w:rPr>
                                  <w:color w:val="696969"/>
                                  <w:spacing w:val="61"/>
                                  <w:sz w:val="9"/>
                                </w:rPr>
                                <w:t> </w:t>
                              </w:r>
                              <w:r>
                                <w:rPr>
                                  <w:color w:val="797979"/>
                                  <w:sz w:val="9"/>
                                </w:rPr>
                                <w:t>anoot</w:t>
                              </w:r>
                              <w:r>
                                <w:rPr>
                                  <w:color w:val="363636"/>
                                  <w:sz w:val="9"/>
                                </w:rPr>
                                <w:t>_</w:t>
                              </w:r>
                              <w:r>
                                <w:rPr>
                                  <w:color w:val="797979"/>
                                  <w:sz w:val="9"/>
                                </w:rPr>
                                <w:t>l&lt;Ws</w:t>
                              </w:r>
                              <w:r>
                                <w:rPr>
                                  <w:color w:val="C19ADF"/>
                                  <w:sz w:val="9"/>
                                </w:rPr>
                                <w:t>,.</w:t>
                              </w:r>
                              <w:r>
                                <w:rPr>
                                  <w:color w:val="797979"/>
                                  <w:sz w:val="9"/>
                                </w:rPr>
                                <w:t>annot</w:t>
                              </w:r>
                              <w:r>
                                <w:rPr>
                                  <w:color w:val="363636"/>
                                  <w:sz w:val="9"/>
                                </w:rPr>
                                <w:t>_</w:t>
                              </w:r>
                              <w:r>
                                <w:rPr>
                                  <w:color w:val="797979"/>
                                  <w:sz w:val="9"/>
                                </w:rPr>
                                <w:t>k:.,s,</w:t>
                              </w:r>
                              <w:r>
                                <w:rPr>
                                  <w:color w:val="797979"/>
                                  <w:spacing w:val="63"/>
                                  <w:sz w:val="9"/>
                                </w:rPr>
                                <w:t> </w:t>
                              </w:r>
                              <w:r>
                                <w:rPr>
                                  <w:color w:val="797979"/>
                                  <w:sz w:val="9"/>
                                </w:rPr>
                                <w:t>xticKl.mels</w:t>
                              </w:r>
                              <w:r>
                                <w:rPr>
                                  <w:color w:val="C19ADF"/>
                                  <w:sz w:val="9"/>
                                </w:rPr>
                                <w:t>-"</w:t>
                              </w:r>
                              <w:r>
                                <w:rPr>
                                  <w:color w:val="878E8C"/>
                                  <w:sz w:val="9"/>
                                </w:rPr>
                                <w:t>Cl</w:t>
                              </w:r>
                              <w:r>
                                <w:rPr>
                                  <w:color w:val="696969"/>
                                  <w:sz w:val="9"/>
                                </w:rPr>
                                <w:t>a</w:t>
                              </w:r>
                              <w:r>
                                <w:rPr>
                                  <w:color w:val="878E8C"/>
                                  <w:sz w:val="9"/>
                                </w:rPr>
                                <w:t>s,;</w:t>
                              </w:r>
                              <w:r>
                                <w:rPr>
                                  <w:color w:val="363636"/>
                                  <w:sz w:val="9"/>
                                </w:rPr>
                                <w:t>_</w:t>
                              </w:r>
                              <w:r>
                                <w:rPr>
                                  <w:color w:val="797979"/>
                                  <w:sz w:val="9"/>
                                </w:rPr>
                                <w:t>n.wes</w:t>
                              </w:r>
                              <w:r>
                                <w:rPr>
                                  <w:color w:val="505052"/>
                                  <w:sz w:val="9"/>
                                </w:rPr>
                                <w:t>,</w:t>
                              </w:r>
                              <w:r>
                                <w:rPr>
                                  <w:color w:val="505052"/>
                                  <w:spacing w:val="55"/>
                                  <w:sz w:val="9"/>
                                </w:rPr>
                                <w:t> </w:t>
                              </w:r>
                              <w:r>
                                <w:rPr>
                                  <w:color w:val="797979"/>
                                  <w:sz w:val="9"/>
                                </w:rPr>
                                <w:t>ytictlabds</w:t>
                              </w:r>
                              <w:r>
                                <w:rPr>
                                  <w:color w:val="AA85C3"/>
                                  <w:sz w:val="9"/>
                                </w:rPr>
                                <w:t>.,</w:t>
                              </w:r>
                              <w:r>
                                <w:rPr>
                                  <w:color w:val="878E8C"/>
                                  <w:sz w:val="9"/>
                                </w:rPr>
                                <w:t>class</w:t>
                              </w:r>
                              <w:r>
                                <w:rPr>
                                  <w:color w:val="363636"/>
                                  <w:sz w:val="9"/>
                                </w:rPr>
                                <w:t>_</w:t>
                              </w:r>
                              <w:r>
                                <w:rPr>
                                  <w:color w:val="797979"/>
                                  <w:sz w:val="9"/>
                                </w:rPr>
                                <w:t>n</w:t>
                              </w:r>
                              <w:r>
                                <w:rPr>
                                  <w:color w:val="797979"/>
                                  <w:spacing w:val="31"/>
                                  <w:sz w:val="9"/>
                                </w:rPr>
                                <w:t> </w:t>
                              </w:r>
                              <w:r>
                                <w:rPr>
                                  <w:color w:val="797979"/>
                                  <w:sz w:val="9"/>
                                </w:rPr>
                                <w:t>s,</w:t>
                              </w:r>
                              <w:r>
                                <w:rPr>
                                  <w:color w:val="797979"/>
                                  <w:spacing w:val="77"/>
                                  <w:sz w:val="9"/>
                                </w:rPr>
                                <w:t> </w:t>
                              </w:r>
                              <w:r>
                                <w:rPr>
                                  <w:color w:val="797979"/>
                                  <w:spacing w:val="-2"/>
                                  <w:sz w:val="9"/>
                                </w:rPr>
                                <w:t>f'</w:t>
                              </w:r>
                              <w:r>
                                <w:rPr>
                                  <w:rFonts w:ascii="Arial" w:hAnsi="Arial"/>
                                  <w:color w:val="797979"/>
                                  <w:spacing w:val="-2"/>
                                  <w:sz w:val="9"/>
                                </w:rPr>
                                <w:t>■</w:t>
                              </w:r>
                              <w:r>
                                <w:rPr>
                                  <w:color w:val="797979"/>
                                  <w:spacing w:val="-2"/>
                                  <w:sz w:val="9"/>
                                </w:rPr>
                                <w:t>t</w:t>
                              </w:r>
                              <w:r>
                                <w:rPr>
                                  <w:color w:val="AA85C3"/>
                                  <w:spacing w:val="-2"/>
                                  <w:sz w:val="9"/>
                                </w:rPr>
                                <w:t>,,</w:t>
                              </w:r>
                              <w:r>
                                <w:rPr>
                                  <w:color w:val="A5AAB5"/>
                                  <w:spacing w:val="-2"/>
                                  <w:sz w:val="9"/>
                                </w:rPr>
                                <w:t>•</w:t>
                              </w:r>
                              <w:r>
                                <w:rPr>
                                  <w:color w:val="B39091"/>
                                  <w:spacing w:val="-2"/>
                                  <w:sz w:val="9"/>
                                </w:rPr>
                                <w:t>11</w:t>
                              </w:r>
                              <w:r>
                                <w:rPr>
                                  <w:color w:val="878E8C"/>
                                  <w:spacing w:val="-2"/>
                                  <w:sz w:val="9"/>
                                </w:rPr>
                                <w:t>·)</w:t>
                              </w:r>
                            </w:p>
                            <w:p>
                              <w:pPr>
                                <w:spacing w:before="46"/>
                                <w:ind w:left="0" w:right="0" w:firstLine="0"/>
                                <w:jc w:val="left"/>
                                <w:rPr>
                                  <w:sz w:val="10"/>
                                </w:rPr>
                              </w:pPr>
                              <w:r>
                                <w:rPr>
                                  <w:color w:val="B39091"/>
                                  <w:sz w:val="8"/>
                                </w:rPr>
                                <w:t>OUt[l</w:t>
                              </w:r>
                              <w:r>
                                <w:rPr>
                                  <w:color w:val="CAACAA"/>
                                  <w:sz w:val="8"/>
                                </w:rPr>
                                <w:t>S</w:t>
                              </w:r>
                              <w:r>
                                <w:rPr>
                                  <w:color w:val="B39091"/>
                                  <w:sz w:val="8"/>
                                </w:rPr>
                                <w:t>)</w:t>
                              </w:r>
                              <w:r>
                                <w:rPr>
                                  <w:color w:val="CAACAA"/>
                                  <w:sz w:val="8"/>
                                </w:rPr>
                                <w:t>:</w:t>
                              </w:r>
                              <w:r>
                                <w:rPr>
                                  <w:color w:val="CAACAA"/>
                                  <w:spacing w:val="57"/>
                                  <w:sz w:val="8"/>
                                </w:rPr>
                                <w:t> </w:t>
                              </w:r>
                              <w:r>
                                <w:rPr>
                                  <w:color w:val="797979"/>
                                  <w:sz w:val="8"/>
                                </w:rPr>
                                <w:t>&lt;AAeSSliD!)lOt;</w:t>
                              </w:r>
                              <w:r>
                                <w:rPr>
                                  <w:color w:val="797979"/>
                                  <w:spacing w:val="31"/>
                                  <w:sz w:val="8"/>
                                </w:rPr>
                                <w:t> </w:t>
                              </w:r>
                              <w:r>
                                <w:rPr>
                                  <w:color w:val="797979"/>
                                  <w:spacing w:val="-10"/>
                                  <w:sz w:val="10"/>
                                </w:rPr>
                                <w:t>&gt;</w:t>
                              </w:r>
                            </w:p>
                          </w:txbxContent>
                        </wps:txbx>
                        <wps:bodyPr wrap="square" lIns="0" tIns="0" rIns="0" bIns="0" rtlCol="0">
                          <a:noAutofit/>
                        </wps:bodyPr>
                      </wps:wsp>
                    </wpg:wgp>
                  </a:graphicData>
                </a:graphic>
              </wp:anchor>
            </w:drawing>
          </mc:Choice>
          <mc:Fallback>
            <w:pict>
              <v:group style="position:absolute;margin-left:40.136513pt;margin-top:-158.720093pt;width:259.8500pt;height:175.9pt;mso-position-horizontal-relative:page;mso-position-vertical-relative:paragraph;z-index:15855616" id="docshapegroup539" coordorigin="803,-3174" coordsize="5197,3518">
                <v:shape style="position:absolute;left:807;top:-3175;width:5192;height:3518" id="docshape540" coordorigin="808,-3174" coordsize="5192,3518" path="m812,343l812,-3174m5984,343l5984,-3174m808,-3155l5999,-3155m808,324l5999,324e" filled="false" stroked="true" strokeweight=".961224pt" strokecolor="#000000">
                  <v:path arrowok="t"/>
                  <v:stroke dashstyle="solid"/>
                </v:shape>
                <v:shape style="position:absolute;left:955;top:-3092;width:1970;height:89" type="#_x0000_t202" id="docshape541" filled="false" stroked="false">
                  <v:textbox inset="0,0,0,0">
                    <w:txbxContent>
                      <w:p>
                        <w:pPr>
                          <w:spacing w:line="89" w:lineRule="exact" w:before="0"/>
                          <w:ind w:left="0" w:right="0" w:firstLine="0"/>
                          <w:jc w:val="left"/>
                          <w:rPr>
                            <w:sz w:val="8"/>
                          </w:rPr>
                        </w:pPr>
                        <w:r>
                          <w:rPr>
                            <w:color w:val="8CA5A3"/>
                            <w:w w:val="130"/>
                            <w:sz w:val="8"/>
                          </w:rPr>
                          <w:t>rn</w:t>
                        </w:r>
                        <w:r>
                          <w:rPr>
                            <w:color w:val="8CA5A3"/>
                            <w:spacing w:val="23"/>
                            <w:w w:val="130"/>
                            <w:sz w:val="8"/>
                          </w:rPr>
                          <w:t> </w:t>
                        </w:r>
                        <w:r>
                          <w:rPr>
                            <w:color w:val="878E8C"/>
                            <w:w w:val="130"/>
                            <w:sz w:val="8"/>
                          </w:rPr>
                          <w:t>[</w:t>
                        </w:r>
                        <w:r>
                          <w:rPr>
                            <w:color w:val="A5AAB5"/>
                            <w:w w:val="130"/>
                            <w:sz w:val="8"/>
                          </w:rPr>
                          <w:t>ll</w:t>
                        </w:r>
                        <w:r>
                          <w:rPr>
                            <w:color w:val="8CA5A3"/>
                            <w:w w:val="130"/>
                            <w:sz w:val="8"/>
                          </w:rPr>
                          <w:t>)</w:t>
                        </w:r>
                        <w:r>
                          <w:rPr>
                            <w:color w:val="A5AAB5"/>
                            <w:w w:val="130"/>
                            <w:sz w:val="8"/>
                          </w:rPr>
                          <w:t>:</w:t>
                        </w:r>
                        <w:r>
                          <w:rPr>
                            <w:color w:val="A5AAB5"/>
                            <w:spacing w:val="33"/>
                            <w:w w:val="130"/>
                            <w:sz w:val="8"/>
                          </w:rPr>
                          <w:t> </w:t>
                        </w:r>
                        <w:r>
                          <w:rPr>
                            <w:color w:val="696969"/>
                            <w:w w:val="130"/>
                            <w:sz w:val="8"/>
                          </w:rPr>
                          <w:t>;,i_</w:t>
                        </w:r>
                        <w:r>
                          <w:rPr>
                            <w:color w:val="878E8C"/>
                            <w:w w:val="130"/>
                            <w:sz w:val="8"/>
                          </w:rPr>
                          <w:t>test,</w:t>
                        </w:r>
                        <w:r>
                          <w:rPr>
                            <w:color w:val="878E8C"/>
                            <w:spacing w:val="26"/>
                            <w:w w:val="130"/>
                            <w:sz w:val="8"/>
                          </w:rPr>
                          <w:t> </w:t>
                        </w:r>
                        <w:r>
                          <w:rPr>
                            <w:color w:val="696969"/>
                            <w:w w:val="130"/>
                            <w:sz w:val="8"/>
                          </w:rPr>
                          <w:t>y_t</w:t>
                        </w:r>
                        <w:r>
                          <w:rPr>
                            <w:color w:val="878E8C"/>
                            <w:w w:val="130"/>
                            <w:sz w:val="8"/>
                          </w:rPr>
                          <w:t>e</w:t>
                        </w:r>
                        <w:r>
                          <w:rPr>
                            <w:color w:val="878E8C"/>
                            <w:spacing w:val="-2"/>
                            <w:w w:val="130"/>
                            <w:sz w:val="8"/>
                          </w:rPr>
                          <w:t> </w:t>
                        </w:r>
                        <w:r>
                          <w:rPr>
                            <w:color w:val="878E8C"/>
                            <w:w w:val="130"/>
                            <w:sz w:val="8"/>
                          </w:rPr>
                          <w:t>t</w:t>
                        </w:r>
                        <w:r>
                          <w:rPr>
                            <w:color w:val="878E8C"/>
                            <w:spacing w:val="24"/>
                            <w:w w:val="130"/>
                            <w:sz w:val="8"/>
                          </w:rPr>
                          <w:t> </w:t>
                        </w:r>
                        <w:r>
                          <w:rPr>
                            <w:color w:val="AA85C3"/>
                            <w:spacing w:val="-2"/>
                            <w:w w:val="130"/>
                            <w:sz w:val="8"/>
                          </w:rPr>
                          <w:t>"'</w:t>
                        </w:r>
                        <w:r>
                          <w:rPr>
                            <w:color w:val="8CA5A3"/>
                            <w:spacing w:val="-2"/>
                            <w:w w:val="130"/>
                            <w:sz w:val="8"/>
                          </w:rPr>
                          <w:t>neirt</w:t>
                        </w:r>
                        <w:r>
                          <w:rPr>
                            <w:color w:val="696969"/>
                            <w:spacing w:val="-2"/>
                            <w:w w:val="130"/>
                            <w:sz w:val="8"/>
                          </w:rPr>
                          <w:t>(</w:t>
                        </w:r>
                        <w:r>
                          <w:rPr>
                            <w:color w:val="878E8C"/>
                            <w:spacing w:val="-2"/>
                            <w:w w:val="130"/>
                            <w:sz w:val="8"/>
                          </w:rPr>
                          <w:t>train_genera</w:t>
                        </w:r>
                        <w:r>
                          <w:rPr>
                            <w:color w:val="696969"/>
                            <w:spacing w:val="-2"/>
                            <w:w w:val="130"/>
                            <w:sz w:val="8"/>
                          </w:rPr>
                          <w:t>t</w:t>
                        </w:r>
                        <w:r>
                          <w:rPr>
                            <w:color w:val="878E8C"/>
                            <w:spacing w:val="-2"/>
                            <w:w w:val="130"/>
                            <w:sz w:val="8"/>
                          </w:rPr>
                          <w:t>or)</w:t>
                        </w:r>
                      </w:p>
                    </w:txbxContent>
                  </v:textbox>
                  <w10:wrap type="none"/>
                </v:shape>
                <v:shape style="position:absolute;left:954;top:-2867;width:1191;height:267" type="#_x0000_t202" id="docshape542" filled="false" stroked="false">
                  <v:textbox inset="0,0,0,0">
                    <w:txbxContent>
                      <w:p>
                        <w:pPr>
                          <w:spacing w:line="86" w:lineRule="exact" w:before="0"/>
                          <w:ind w:left="0" w:right="0" w:firstLine="0"/>
                          <w:jc w:val="left"/>
                          <w:rPr>
                            <w:sz w:val="8"/>
                          </w:rPr>
                        </w:pPr>
                        <w:r>
                          <w:rPr>
                            <w:color w:val="A5AAB5"/>
                            <w:w w:val="120"/>
                            <w:sz w:val="8"/>
                          </w:rPr>
                          <w:t>I</w:t>
                        </w:r>
                        <w:r>
                          <w:rPr>
                            <w:color w:val="878E8C"/>
                            <w:w w:val="120"/>
                            <w:sz w:val="8"/>
                          </w:rPr>
                          <w:t>ll</w:t>
                        </w:r>
                        <w:r>
                          <w:rPr>
                            <w:color w:val="878E8C"/>
                            <w:spacing w:val="14"/>
                            <w:w w:val="125"/>
                            <w:sz w:val="8"/>
                          </w:rPr>
                          <w:t> </w:t>
                        </w:r>
                        <w:r>
                          <w:rPr>
                            <w:color w:val="878E8C"/>
                            <w:w w:val="125"/>
                            <w:sz w:val="8"/>
                          </w:rPr>
                          <w:t>[</w:t>
                        </w:r>
                        <w:r>
                          <w:rPr>
                            <w:color w:val="A5AAB5"/>
                            <w:w w:val="125"/>
                            <w:sz w:val="8"/>
                          </w:rPr>
                          <w:t>H</w:t>
                        </w:r>
                        <w:r>
                          <w:rPr>
                            <w:color w:val="8CA5A3"/>
                            <w:w w:val="125"/>
                            <w:sz w:val="8"/>
                          </w:rPr>
                          <w:t>)</w:t>
                        </w:r>
                        <w:r>
                          <w:rPr>
                            <w:color w:val="A5AAB5"/>
                            <w:w w:val="125"/>
                            <w:sz w:val="8"/>
                          </w:rPr>
                          <w:t>:</w:t>
                        </w:r>
                        <w:r>
                          <w:rPr>
                            <w:color w:val="A5AAB5"/>
                            <w:spacing w:val="34"/>
                            <w:w w:val="125"/>
                            <w:sz w:val="8"/>
                          </w:rPr>
                          <w:t> </w:t>
                        </w:r>
                        <w:r>
                          <w:rPr>
                            <w:color w:val="628E62"/>
                            <w:w w:val="120"/>
                            <w:sz w:val="8"/>
                          </w:rPr>
                          <w:t>:iapart</w:t>
                        </w:r>
                        <w:r>
                          <w:rPr>
                            <w:color w:val="628E62"/>
                            <w:spacing w:val="21"/>
                            <w:w w:val="120"/>
                            <w:sz w:val="8"/>
                          </w:rPr>
                          <w:t> </w:t>
                        </w:r>
                        <w:r>
                          <w:rPr>
                            <w:color w:val="878E8C"/>
                            <w:w w:val="120"/>
                            <w:sz w:val="8"/>
                          </w:rPr>
                          <w:t>s</w:t>
                        </w:r>
                        <w:r>
                          <w:rPr>
                            <w:color w:val="696969"/>
                            <w:w w:val="120"/>
                            <w:sz w:val="8"/>
                          </w:rPr>
                          <w:t>k</w:t>
                        </w:r>
                        <w:r>
                          <w:rPr>
                            <w:color w:val="878E8C"/>
                            <w:w w:val="120"/>
                            <w:sz w:val="8"/>
                          </w:rPr>
                          <w:t>le</w:t>
                        </w:r>
                        <w:r>
                          <w:rPr>
                            <w:color w:val="696969"/>
                            <w:w w:val="120"/>
                            <w:sz w:val="8"/>
                          </w:rPr>
                          <w:t>-</w:t>
                        </w:r>
                        <w:r>
                          <w:rPr>
                            <w:color w:val="696969"/>
                            <w:spacing w:val="-5"/>
                            <w:w w:val="120"/>
                            <w:sz w:val="8"/>
                          </w:rPr>
                          <w:t>1rn</w:t>
                        </w:r>
                      </w:p>
                      <w:p>
                        <w:pPr>
                          <w:spacing w:line="89" w:lineRule="exact" w:before="0"/>
                          <w:ind w:left="383" w:right="0" w:firstLine="0"/>
                          <w:jc w:val="left"/>
                          <w:rPr>
                            <w:sz w:val="8"/>
                          </w:rPr>
                        </w:pPr>
                        <w:r>
                          <w:rPr>
                            <w:color w:val="628E62"/>
                            <w:w w:val="120"/>
                            <w:sz w:val="8"/>
                          </w:rPr>
                          <w:t>fr•</w:t>
                        </w:r>
                        <w:r>
                          <w:rPr>
                            <w:color w:val="628E62"/>
                            <w:spacing w:val="35"/>
                            <w:w w:val="120"/>
                            <w:sz w:val="8"/>
                          </w:rPr>
                          <w:t> </w:t>
                        </w:r>
                        <w:r>
                          <w:rPr>
                            <w:color w:val="505052"/>
                            <w:spacing w:val="-2"/>
                            <w:w w:val="120"/>
                            <w:sz w:val="8"/>
                          </w:rPr>
                          <w:t>ld</w:t>
                        </w:r>
                        <w:r>
                          <w:rPr>
                            <w:color w:val="797979"/>
                            <w:spacing w:val="-2"/>
                            <w:w w:val="120"/>
                            <w:sz w:val="8"/>
                          </w:rPr>
                          <w:t>!'larn</w:t>
                        </w:r>
                        <w:r>
                          <w:rPr>
                            <w:color w:val="505052"/>
                            <w:spacing w:val="-2"/>
                            <w:w w:val="120"/>
                            <w:sz w:val="8"/>
                          </w:rPr>
                          <w:t>.</w:t>
                        </w:r>
                        <w:r>
                          <w:rPr>
                            <w:rFonts w:ascii="Arial" w:hAnsi="Arial"/>
                            <w:color w:val="878E8C"/>
                            <w:spacing w:val="-2"/>
                            <w:w w:val="120"/>
                            <w:sz w:val="8"/>
                          </w:rPr>
                          <w:t>■</w:t>
                        </w:r>
                        <w:r>
                          <w:rPr>
                            <w:color w:val="696969"/>
                            <w:spacing w:val="-2"/>
                            <w:w w:val="120"/>
                            <w:sz w:val="8"/>
                          </w:rPr>
                          <w:t>l!!</w:t>
                        </w:r>
                        <w:r>
                          <w:rPr>
                            <w:color w:val="505052"/>
                            <w:spacing w:val="-2"/>
                            <w:w w:val="120"/>
                            <w:sz w:val="8"/>
                          </w:rPr>
                          <w:t>t</w:t>
                        </w:r>
                        <w:r>
                          <w:rPr>
                            <w:color w:val="232424"/>
                            <w:spacing w:val="-2"/>
                            <w:w w:val="120"/>
                            <w:sz w:val="8"/>
                          </w:rPr>
                          <w:t>r</w:t>
                        </w:r>
                        <w:r>
                          <w:rPr>
                            <w:color w:val="505052"/>
                            <w:spacing w:val="-2"/>
                            <w:w w:val="120"/>
                            <w:sz w:val="8"/>
                          </w:rPr>
                          <w:t>i</w:t>
                        </w:r>
                        <w:r>
                          <w:rPr>
                            <w:color w:val="696969"/>
                            <w:spacing w:val="-2"/>
                            <w:w w:val="120"/>
                            <w:sz w:val="8"/>
                          </w:rPr>
                          <w:t>n</w:t>
                        </w:r>
                      </w:p>
                      <w:p>
                        <w:pPr>
                          <w:spacing w:line="91" w:lineRule="exact" w:before="0"/>
                          <w:ind w:left="379" w:right="0" w:firstLine="0"/>
                          <w:jc w:val="left"/>
                          <w:rPr>
                            <w:rFonts w:ascii="Arial"/>
                            <w:sz w:val="8"/>
                          </w:rPr>
                        </w:pPr>
                        <w:r>
                          <w:rPr>
                            <w:rFonts w:ascii="Arial"/>
                            <w:color w:val="628E62"/>
                            <w:spacing w:val="-2"/>
                            <w:w w:val="125"/>
                            <w:sz w:val="8"/>
                          </w:rPr>
                          <w:t>:laport</w:t>
                        </w:r>
                        <w:r>
                          <w:rPr>
                            <w:rFonts w:ascii="Arial"/>
                            <w:color w:val="696969"/>
                            <w:spacing w:val="-2"/>
                            <w:w w:val="125"/>
                            <w:sz w:val="8"/>
                          </w:rPr>
                          <w:t>nt.nl)y</w:t>
                        </w:r>
                        <w:r>
                          <w:rPr>
                            <w:rFonts w:ascii="Arial"/>
                            <w:color w:val="628E62"/>
                            <w:spacing w:val="-2"/>
                            <w:w w:val="125"/>
                            <w:sz w:val="8"/>
                          </w:rPr>
                          <w:t>es</w:t>
                        </w:r>
                        <w:r>
                          <w:rPr>
                            <w:rFonts w:ascii="Arial"/>
                            <w:color w:val="696969"/>
                            <w:spacing w:val="-2"/>
                            <w:w w:val="125"/>
                            <w:sz w:val="8"/>
                          </w:rPr>
                          <w:t>np</w:t>
                        </w:r>
                      </w:p>
                    </w:txbxContent>
                  </v:textbox>
                  <w10:wrap type="none"/>
                </v:shape>
                <v:shape style="position:absolute;left:2496;top:-2780;width:678;height:89" type="#_x0000_t202" id="docshape543" filled="false" stroked="false">
                  <v:textbox inset="0,0,0,0">
                    <w:txbxContent>
                      <w:p>
                        <w:pPr>
                          <w:spacing w:line="89" w:lineRule="exact" w:before="0"/>
                          <w:ind w:left="0" w:right="0" w:firstLine="0"/>
                          <w:jc w:val="left"/>
                          <w:rPr>
                            <w:sz w:val="8"/>
                          </w:rPr>
                        </w:pPr>
                        <w:r>
                          <w:rPr>
                            <w:color w:val="878E8C"/>
                            <w:spacing w:val="-2"/>
                            <w:w w:val="120"/>
                            <w:sz w:val="8"/>
                          </w:rPr>
                          <w:t>con</w:t>
                        </w:r>
                        <w:r>
                          <w:rPr>
                            <w:color w:val="696969"/>
                            <w:spacing w:val="-2"/>
                            <w:w w:val="120"/>
                            <w:sz w:val="8"/>
                          </w:rPr>
                          <w:t>f</w:t>
                        </w:r>
                        <w:r>
                          <w:rPr>
                            <w:color w:val="878E8C"/>
                            <w:spacing w:val="-2"/>
                            <w:w w:val="120"/>
                            <w:sz w:val="8"/>
                          </w:rPr>
                          <w:t>ulion_!l.l</w:t>
                        </w:r>
                        <w:r>
                          <w:rPr>
                            <w:color w:val="363636"/>
                            <w:spacing w:val="-2"/>
                            <w:w w:val="120"/>
                            <w:sz w:val="8"/>
                          </w:rPr>
                          <w:t>t</w:t>
                        </w:r>
                        <w:r>
                          <w:rPr>
                            <w:color w:val="797979"/>
                            <w:spacing w:val="-2"/>
                            <w:w w:val="120"/>
                            <w:sz w:val="8"/>
                          </w:rPr>
                          <w:t>rix</w:t>
                        </w:r>
                      </w:p>
                    </w:txbxContent>
                  </v:textbox>
                  <w10:wrap type="none"/>
                </v:shape>
                <v:shape style="position:absolute;left:944;top:-2525;width:4835;height:2799" type="#_x0000_t202" id="docshape544" filled="false" stroked="false">
                  <v:textbox inset="0,0,0,0">
                    <w:txbxContent>
                      <w:p>
                        <w:pPr>
                          <w:spacing w:line="112" w:lineRule="exact" w:before="0"/>
                          <w:ind w:left="390" w:right="0" w:firstLine="0"/>
                          <w:jc w:val="left"/>
                          <w:rPr>
                            <w:sz w:val="8"/>
                          </w:rPr>
                        </w:pPr>
                        <w:r>
                          <w:rPr>
                            <w:color w:val="797979"/>
                            <w:w w:val="110"/>
                            <w:sz w:val="8"/>
                          </w:rPr>
                          <w:t>IIOde</w:t>
                        </w:r>
                        <w:r>
                          <w:rPr>
                            <w:color w:val="505052"/>
                            <w:w w:val="110"/>
                            <w:sz w:val="8"/>
                          </w:rPr>
                          <w:t>l</w:t>
                        </w:r>
                        <w:r>
                          <w:rPr>
                            <w:color w:val="505052"/>
                            <w:spacing w:val="22"/>
                            <w:w w:val="110"/>
                            <w:sz w:val="8"/>
                          </w:rPr>
                          <w:t> </w:t>
                        </w:r>
                        <w:r>
                          <w:rPr>
                            <w:rFonts w:ascii="Arial" w:hAnsi="Arial"/>
                            <w:i/>
                            <w:color w:val="AA85C3"/>
                            <w:w w:val="110"/>
                            <w:sz w:val="10"/>
                          </w:rPr>
                          <w:t>=</w:t>
                        </w:r>
                        <w:r>
                          <w:rPr>
                            <w:rFonts w:ascii="Arial" w:hAnsi="Arial"/>
                            <w:i/>
                            <w:color w:val="AA85C3"/>
                            <w:spacing w:val="15"/>
                            <w:w w:val="110"/>
                            <w:sz w:val="10"/>
                          </w:rPr>
                          <w:t> </w:t>
                        </w:r>
                        <w:r>
                          <w:rPr>
                            <w:color w:val="797979"/>
                            <w:w w:val="110"/>
                            <w:sz w:val="8"/>
                          </w:rPr>
                          <w:t>tf.kerils.,IIKJdeh.lo</w:t>
                        </w:r>
                        <w:r>
                          <w:rPr>
                            <w:color w:val="797979"/>
                            <w:spacing w:val="3"/>
                            <w:w w:val="110"/>
                            <w:sz w:val="8"/>
                          </w:rPr>
                          <w:t> </w:t>
                        </w:r>
                        <w:r>
                          <w:rPr>
                            <w:color w:val="C3C8C6"/>
                            <w:w w:val="110"/>
                            <w:sz w:val="8"/>
                          </w:rPr>
                          <w:t>_</w:t>
                        </w:r>
                        <w:r>
                          <w:rPr>
                            <w:rFonts w:ascii="Arial" w:hAnsi="Arial"/>
                            <w:color w:val="878E8C"/>
                            <w:w w:val="110"/>
                            <w:sz w:val="8"/>
                          </w:rPr>
                          <w:t>■</w:t>
                        </w:r>
                        <w:r>
                          <w:rPr>
                            <w:color w:val="696969"/>
                            <w:w w:val="110"/>
                            <w:sz w:val="8"/>
                          </w:rPr>
                          <w:t>od!!l(</w:t>
                        </w:r>
                        <w:r>
                          <w:rPr>
                            <w:color w:val="99757C"/>
                            <w:w w:val="110"/>
                            <w:sz w:val="8"/>
                          </w:rPr>
                          <w:t>.</w:t>
                        </w:r>
                        <w:r>
                          <w:rPr>
                            <w:color w:val="B39091"/>
                            <w:w w:val="110"/>
                            <w:sz w:val="8"/>
                          </w:rPr>
                          <w:t>M(]deh</w:t>
                        </w:r>
                        <w:r>
                          <w:rPr>
                            <w:color w:val="B39091"/>
                            <w:spacing w:val="58"/>
                            <w:w w:val="110"/>
                            <w:sz w:val="8"/>
                          </w:rPr>
                          <w:t> </w:t>
                        </w:r>
                        <w:r>
                          <w:rPr>
                            <w:color w:val="B39091"/>
                            <w:spacing w:val="-2"/>
                            <w:w w:val="110"/>
                            <w:sz w:val="8"/>
                          </w:rPr>
                          <w:t>M/IIOdelAll.</w:t>
                        </w:r>
                        <w:r>
                          <w:rPr>
                            <w:color w:val="99757C"/>
                            <w:spacing w:val="-2"/>
                            <w:w w:val="110"/>
                            <w:sz w:val="8"/>
                          </w:rPr>
                          <w:t>h</w:t>
                        </w:r>
                        <w:r>
                          <w:rPr>
                            <w:color w:val="B39091"/>
                            <w:spacing w:val="-2"/>
                            <w:w w:val="110"/>
                            <w:sz w:val="8"/>
                          </w:rPr>
                          <w:t>';i</w:t>
                        </w:r>
                        <w:r>
                          <w:rPr>
                            <w:color w:val="99757C"/>
                            <w:spacing w:val="-2"/>
                            <w:w w:val="110"/>
                            <w:sz w:val="8"/>
                          </w:rPr>
                          <w:t>"</w:t>
                        </w:r>
                        <w:r>
                          <w:rPr>
                            <w:color w:val="797979"/>
                            <w:spacing w:val="-2"/>
                            <w:w w:val="110"/>
                            <w:sz w:val="8"/>
                          </w:rPr>
                          <w:t>)</w:t>
                        </w:r>
                      </w:p>
                      <w:p>
                        <w:pPr>
                          <w:spacing w:line="144" w:lineRule="exact" w:before="40"/>
                          <w:ind w:left="349" w:right="0" w:firstLine="0"/>
                          <w:jc w:val="left"/>
                          <w:rPr>
                            <w:i/>
                            <w:sz w:val="8"/>
                          </w:rPr>
                        </w:pPr>
                        <w:r>
                          <w:rPr>
                            <w:i/>
                            <w:color w:val="A5AAB5"/>
                            <w:w w:val="115"/>
                            <w:sz w:val="13"/>
                          </w:rPr>
                          <w:t>*</w:t>
                        </w:r>
                        <w:r>
                          <w:rPr>
                            <w:i/>
                            <w:color w:val="A5AAB5"/>
                            <w:spacing w:val="37"/>
                            <w:w w:val="115"/>
                            <w:sz w:val="13"/>
                          </w:rPr>
                          <w:t> </w:t>
                        </w:r>
                        <w:r>
                          <w:rPr>
                            <w:rFonts w:ascii="Arial"/>
                            <w:color w:val="8CA5A3"/>
                            <w:w w:val="115"/>
                            <w:sz w:val="7"/>
                          </w:rPr>
                          <w:t>Ge!M:'rlltl'</w:t>
                        </w:r>
                        <w:r>
                          <w:rPr>
                            <w:rFonts w:ascii="Arial"/>
                            <w:color w:val="8CA5A3"/>
                            <w:spacing w:val="10"/>
                            <w:w w:val="115"/>
                            <w:sz w:val="7"/>
                          </w:rPr>
                          <w:t> </w:t>
                        </w:r>
                        <w:r>
                          <w:rPr>
                            <w:rFonts w:ascii="Arial"/>
                            <w:color w:val="878E8C"/>
                            <w:w w:val="115"/>
                            <w:sz w:val="7"/>
                          </w:rPr>
                          <w:t>predi&lt;:ttotl,;</w:t>
                        </w:r>
                        <w:r>
                          <w:rPr>
                            <w:rFonts w:ascii="Arial"/>
                            <w:color w:val="878E8C"/>
                            <w:spacing w:val="21"/>
                            <w:w w:val="115"/>
                            <w:sz w:val="7"/>
                          </w:rPr>
                          <w:t> </w:t>
                        </w:r>
                        <w:r>
                          <w:rPr>
                            <w:i/>
                            <w:color w:val="A5AAB5"/>
                            <w:w w:val="115"/>
                            <w:sz w:val="8"/>
                          </w:rPr>
                          <w:t>far</w:t>
                        </w:r>
                        <w:r>
                          <w:rPr>
                            <w:i/>
                            <w:color w:val="A5AAB5"/>
                            <w:spacing w:val="21"/>
                            <w:w w:val="115"/>
                            <w:sz w:val="8"/>
                          </w:rPr>
                          <w:t> </w:t>
                        </w:r>
                        <w:r>
                          <w:rPr>
                            <w:i/>
                            <w:color w:val="878E8C"/>
                            <w:w w:val="115"/>
                            <w:sz w:val="9"/>
                          </w:rPr>
                          <w:t>the</w:t>
                        </w:r>
                        <w:r>
                          <w:rPr>
                            <w:i/>
                            <w:color w:val="878E8C"/>
                            <w:spacing w:val="1"/>
                            <w:w w:val="115"/>
                            <w:sz w:val="9"/>
                          </w:rPr>
                          <w:t> </w:t>
                        </w:r>
                        <w:r>
                          <w:rPr>
                            <w:rFonts w:ascii="Arial"/>
                            <w:color w:val="8CA5A3"/>
                            <w:w w:val="115"/>
                            <w:sz w:val="7"/>
                          </w:rPr>
                          <w:t>te.i;t</w:t>
                        </w:r>
                        <w:r>
                          <w:rPr>
                            <w:rFonts w:ascii="Arial"/>
                            <w:color w:val="8CA5A3"/>
                            <w:spacing w:val="12"/>
                            <w:w w:val="115"/>
                            <w:sz w:val="7"/>
                          </w:rPr>
                          <w:t> </w:t>
                        </w:r>
                        <w:r>
                          <w:rPr>
                            <w:i/>
                            <w:color w:val="A5AAB5"/>
                            <w:spacing w:val="-4"/>
                            <w:w w:val="115"/>
                            <w:sz w:val="8"/>
                          </w:rPr>
                          <w:t>.i;</w:t>
                        </w:r>
                        <w:r>
                          <w:rPr>
                            <w:i/>
                            <w:color w:val="878E8C"/>
                            <w:spacing w:val="-4"/>
                            <w:w w:val="115"/>
                            <w:sz w:val="8"/>
                          </w:rPr>
                          <w:t>et</w:t>
                        </w:r>
                      </w:p>
                      <w:p>
                        <w:pPr>
                          <w:spacing w:line="86" w:lineRule="exact" w:before="0"/>
                          <w:ind w:left="390" w:right="0" w:firstLine="0"/>
                          <w:jc w:val="left"/>
                          <w:rPr>
                            <w:sz w:val="8"/>
                          </w:rPr>
                        </w:pPr>
                        <w:r>
                          <w:rPr>
                            <w:color w:val="696969"/>
                            <w:spacing w:val="-2"/>
                            <w:w w:val="115"/>
                            <w:sz w:val="8"/>
                          </w:rPr>
                          <w:t>:5Cor</w:t>
                        </w:r>
                        <w:r>
                          <w:rPr>
                            <w:color w:val="878E8C"/>
                            <w:spacing w:val="-2"/>
                            <w:w w:val="115"/>
                            <w:sz w:val="8"/>
                          </w:rPr>
                          <w:t>e</w:t>
                        </w:r>
                        <w:r>
                          <w:rPr>
                            <w:color w:val="696969"/>
                            <w:spacing w:val="-2"/>
                            <w:w w:val="115"/>
                            <w:sz w:val="8"/>
                          </w:rPr>
                          <w:t>,</w:t>
                        </w:r>
                        <w:r>
                          <w:rPr>
                            <w:color w:val="696969"/>
                            <w:spacing w:val="50"/>
                            <w:w w:val="115"/>
                            <w:sz w:val="8"/>
                          </w:rPr>
                          <w:t> </w:t>
                        </w:r>
                        <w:r>
                          <w:rPr>
                            <w:color w:val="797979"/>
                            <w:spacing w:val="-2"/>
                            <w:w w:val="115"/>
                            <w:sz w:val="8"/>
                          </w:rPr>
                          <w:t>y_pred</w:t>
                        </w:r>
                        <w:r>
                          <w:rPr>
                            <w:color w:val="797979"/>
                            <w:spacing w:val="48"/>
                            <w:w w:val="115"/>
                            <w:sz w:val="8"/>
                          </w:rPr>
                          <w:t> </w:t>
                        </w:r>
                        <w:r>
                          <w:rPr>
                            <w:rFonts w:ascii="Arial" w:hAnsi="Arial"/>
                            <w:color w:val="AA85C3"/>
                            <w:spacing w:val="-2"/>
                            <w:w w:val="115"/>
                            <w:sz w:val="5"/>
                          </w:rPr>
                          <w:t>a.</w:t>
                        </w:r>
                        <w:r>
                          <w:rPr>
                            <w:rFonts w:ascii="Arial" w:hAnsi="Arial"/>
                            <w:color w:val="AA85C3"/>
                            <w:spacing w:val="24"/>
                            <w:w w:val="115"/>
                            <w:sz w:val="5"/>
                          </w:rPr>
                          <w:t> </w:t>
                        </w:r>
                        <w:r>
                          <w:rPr>
                            <w:rFonts w:ascii="Arial" w:hAnsi="Arial"/>
                            <w:color w:val="797979"/>
                            <w:spacing w:val="-2"/>
                            <w:w w:val="115"/>
                            <w:sz w:val="8"/>
                          </w:rPr>
                          <w:t>■</w:t>
                        </w:r>
                        <w:r>
                          <w:rPr>
                            <w:color w:val="797979"/>
                            <w:spacing w:val="-2"/>
                            <w:w w:val="115"/>
                            <w:sz w:val="8"/>
                          </w:rPr>
                          <w:t>o</w:t>
                        </w:r>
                        <w:r>
                          <w:rPr>
                            <w:color w:val="505052"/>
                            <w:spacing w:val="-2"/>
                            <w:w w:val="115"/>
                            <w:sz w:val="8"/>
                          </w:rPr>
                          <w:t>d</w:t>
                        </w:r>
                        <w:r>
                          <w:rPr>
                            <w:color w:val="696969"/>
                            <w:spacing w:val="-2"/>
                            <w:w w:val="115"/>
                            <w:sz w:val="8"/>
                          </w:rPr>
                          <w:t>e</w:t>
                        </w:r>
                        <w:r>
                          <w:rPr>
                            <w:color w:val="505052"/>
                            <w:spacing w:val="-2"/>
                            <w:w w:val="115"/>
                            <w:sz w:val="8"/>
                          </w:rPr>
                          <w:t>l</w:t>
                        </w:r>
                        <w:r>
                          <w:rPr>
                            <w:color w:val="797979"/>
                            <w:spacing w:val="-2"/>
                            <w:w w:val="115"/>
                            <w:sz w:val="8"/>
                          </w:rPr>
                          <w:t>.l!Villuil</w:t>
                        </w:r>
                        <w:r>
                          <w:rPr>
                            <w:color w:val="505052"/>
                            <w:spacing w:val="-2"/>
                            <w:w w:val="115"/>
                            <w:sz w:val="8"/>
                          </w:rPr>
                          <w:t>t</w:t>
                        </w:r>
                        <w:r>
                          <w:rPr>
                            <w:color w:val="696969"/>
                            <w:spacing w:val="-2"/>
                            <w:w w:val="115"/>
                            <w:sz w:val="8"/>
                          </w:rPr>
                          <w:t>e_g</w:t>
                        </w:r>
                        <w:r>
                          <w:rPr>
                            <w:color w:val="878E8C"/>
                            <w:spacing w:val="-2"/>
                            <w:w w:val="115"/>
                            <w:sz w:val="8"/>
                          </w:rPr>
                          <w:t>e</w:t>
                        </w:r>
                        <w:r>
                          <w:rPr>
                            <w:color w:val="696969"/>
                            <w:spacing w:val="-2"/>
                            <w:w w:val="115"/>
                            <w:sz w:val="8"/>
                          </w:rPr>
                          <w:t>nerator(t</w:t>
                        </w:r>
                        <w:r>
                          <w:rPr>
                            <w:color w:val="878E8C"/>
                            <w:spacing w:val="-2"/>
                            <w:w w:val="115"/>
                            <w:sz w:val="8"/>
                          </w:rPr>
                          <w:t>e</w:t>
                        </w:r>
                        <w:r>
                          <w:rPr>
                            <w:color w:val="696969"/>
                            <w:spacing w:val="-2"/>
                            <w:w w:val="115"/>
                            <w:sz w:val="8"/>
                          </w:rPr>
                          <w:t>s.</w:t>
                        </w:r>
                        <w:r>
                          <w:rPr>
                            <w:color w:val="505052"/>
                            <w:spacing w:val="-2"/>
                            <w:w w:val="115"/>
                            <w:sz w:val="8"/>
                          </w:rPr>
                          <w:t>t</w:t>
                        </w:r>
                        <w:r>
                          <w:rPr>
                            <w:color w:val="797979"/>
                            <w:spacing w:val="-2"/>
                            <w:w w:val="115"/>
                            <w:sz w:val="8"/>
                          </w:rPr>
                          <w:t>_ge-nerator)</w:t>
                        </w:r>
                      </w:p>
                      <w:p>
                        <w:pPr>
                          <w:spacing w:line="92" w:lineRule="exact" w:before="90"/>
                          <w:ind w:left="396" w:right="0" w:firstLine="0"/>
                          <w:jc w:val="left"/>
                          <w:rPr>
                            <w:sz w:val="8"/>
                          </w:rPr>
                        </w:pPr>
                        <w:r>
                          <w:rPr>
                            <w:color w:val="797979"/>
                            <w:w w:val="125"/>
                            <w:sz w:val="8"/>
                          </w:rPr>
                          <w:t>y_t</w:t>
                        </w:r>
                        <w:r>
                          <w:rPr>
                            <w:color w:val="797979"/>
                            <w:spacing w:val="-2"/>
                            <w:w w:val="125"/>
                            <w:sz w:val="8"/>
                          </w:rPr>
                          <w:t> </w:t>
                        </w:r>
                        <w:r>
                          <w:rPr>
                            <w:color w:val="797979"/>
                            <w:w w:val="125"/>
                            <w:sz w:val="8"/>
                          </w:rPr>
                          <w:t>st</w:t>
                        </w:r>
                        <w:r>
                          <w:rPr>
                            <w:color w:val="9569AC"/>
                            <w:w w:val="125"/>
                            <w:sz w:val="8"/>
                          </w:rPr>
                          <w:t>:</w:t>
                        </w:r>
                        <w:r>
                          <w:rPr>
                            <w:color w:val="9569AC"/>
                            <w:spacing w:val="64"/>
                            <w:w w:val="125"/>
                            <w:sz w:val="8"/>
                          </w:rPr>
                          <w:t> </w:t>
                        </w:r>
                        <w:r>
                          <w:rPr>
                            <w:color w:val="696969"/>
                            <w:w w:val="125"/>
                            <w:sz w:val="8"/>
                          </w:rPr>
                          <w:t>np</w:t>
                        </w:r>
                        <w:r>
                          <w:rPr>
                            <w:color w:val="505052"/>
                            <w:w w:val="125"/>
                            <w:sz w:val="8"/>
                          </w:rPr>
                          <w:t>.</w:t>
                        </w:r>
                        <w:r>
                          <w:rPr>
                            <w:color w:val="696969"/>
                            <w:w w:val="125"/>
                            <w:sz w:val="8"/>
                          </w:rPr>
                          <w:t>aq;i•,;1-(y</w:t>
                        </w:r>
                        <w:r>
                          <w:rPr>
                            <w:color w:val="878E8C"/>
                            <w:w w:val="125"/>
                            <w:sz w:val="8"/>
                          </w:rPr>
                          <w:t>_</w:t>
                        </w:r>
                        <w:r>
                          <w:rPr>
                            <w:color w:val="696969"/>
                            <w:w w:val="125"/>
                            <w:sz w:val="8"/>
                          </w:rPr>
                          <w:t>t</w:t>
                        </w:r>
                        <w:r>
                          <w:rPr>
                            <w:color w:val="696969"/>
                            <w:spacing w:val="-5"/>
                            <w:w w:val="125"/>
                            <w:sz w:val="8"/>
                          </w:rPr>
                          <w:t> </w:t>
                        </w:r>
                        <w:r>
                          <w:rPr>
                            <w:color w:val="696969"/>
                            <w:w w:val="125"/>
                            <w:sz w:val="8"/>
                          </w:rPr>
                          <w:t>s</w:t>
                        </w:r>
                        <w:r>
                          <w:rPr>
                            <w:color w:val="505052"/>
                            <w:w w:val="125"/>
                            <w:sz w:val="8"/>
                          </w:rPr>
                          <w:t>t</w:t>
                        </w:r>
                        <w:r>
                          <w:rPr>
                            <w:color w:val="878E8C"/>
                            <w:w w:val="125"/>
                            <w:sz w:val="8"/>
                          </w:rPr>
                          <w:t>,</w:t>
                        </w:r>
                        <w:r>
                          <w:rPr>
                            <w:color w:val="878E8C"/>
                            <w:spacing w:val="21"/>
                            <w:w w:val="125"/>
                            <w:sz w:val="8"/>
                          </w:rPr>
                          <w:t> </w:t>
                        </w:r>
                        <w:r>
                          <w:rPr>
                            <w:color w:val="797979"/>
                            <w:spacing w:val="-2"/>
                            <w:w w:val="125"/>
                            <w:sz w:val="8"/>
                          </w:rPr>
                          <w:t>,u:i:;</w:t>
                        </w:r>
                        <w:r>
                          <w:rPr>
                            <w:color w:val="9569AC"/>
                            <w:spacing w:val="-2"/>
                            <w:w w:val="125"/>
                            <w:sz w:val="8"/>
                          </w:rPr>
                          <w:t>:</w:t>
                        </w:r>
                        <w:r>
                          <w:rPr>
                            <w:color w:val="8CA5A3"/>
                            <w:spacing w:val="-2"/>
                            <w:w w:val="125"/>
                            <w:sz w:val="8"/>
                          </w:rPr>
                          <w:t>J</w:t>
                        </w:r>
                        <w:r>
                          <w:rPr>
                            <w:color w:val="696969"/>
                            <w:spacing w:val="-2"/>
                            <w:w w:val="125"/>
                            <w:sz w:val="8"/>
                          </w:rPr>
                          <w:t>)</w:t>
                        </w:r>
                      </w:p>
                      <w:p>
                        <w:pPr>
                          <w:spacing w:line="92" w:lineRule="exact" w:before="0"/>
                          <w:ind w:left="391" w:right="0" w:firstLine="0"/>
                          <w:jc w:val="left"/>
                          <w:rPr>
                            <w:sz w:val="8"/>
                          </w:rPr>
                        </w:pPr>
                        <w:r>
                          <w:rPr>
                            <w:color w:val="797979"/>
                            <w:w w:val="120"/>
                            <w:sz w:val="8"/>
                          </w:rPr>
                          <w:t>y_pred</w:t>
                        </w:r>
                        <w:r>
                          <w:rPr>
                            <w:color w:val="797979"/>
                            <w:spacing w:val="21"/>
                            <w:w w:val="120"/>
                            <w:sz w:val="8"/>
                          </w:rPr>
                          <w:t> </w:t>
                        </w:r>
                        <w:r>
                          <w:rPr>
                            <w:color w:val="AA85C3"/>
                            <w:w w:val="120"/>
                            <w:sz w:val="8"/>
                          </w:rPr>
                          <w:t>*</w:t>
                        </w:r>
                        <w:r>
                          <w:rPr>
                            <w:color w:val="AA85C3"/>
                            <w:spacing w:val="11"/>
                            <w:w w:val="120"/>
                            <w:sz w:val="8"/>
                          </w:rPr>
                          <w:t> </w:t>
                        </w:r>
                        <w:r>
                          <w:rPr>
                            <w:color w:val="696969"/>
                            <w:w w:val="120"/>
                            <w:sz w:val="8"/>
                          </w:rPr>
                          <w:t>np.a</w:t>
                        </w:r>
                        <w:r>
                          <w:rPr>
                            <w:color w:val="505052"/>
                            <w:w w:val="120"/>
                            <w:sz w:val="8"/>
                          </w:rPr>
                          <w:t>r</w:t>
                        </w:r>
                        <w:r>
                          <w:rPr>
                            <w:color w:val="797979"/>
                            <w:w w:val="120"/>
                            <w:sz w:val="8"/>
                          </w:rPr>
                          <w:t>g,a,ax(aidel.predict(x</w:t>
                        </w:r>
                        <w:r>
                          <w:rPr>
                            <w:color w:val="A5AAB5"/>
                            <w:w w:val="120"/>
                            <w:sz w:val="8"/>
                          </w:rPr>
                          <w:t>_</w:t>
                        </w:r>
                        <w:r>
                          <w:rPr>
                            <w:color w:val="505052"/>
                            <w:w w:val="120"/>
                            <w:sz w:val="8"/>
                          </w:rPr>
                          <w:t>t</w:t>
                        </w:r>
                        <w:r>
                          <w:rPr>
                            <w:color w:val="797979"/>
                            <w:w w:val="120"/>
                            <w:sz w:val="8"/>
                          </w:rPr>
                          <w:t>es.t),</w:t>
                        </w:r>
                        <w:r>
                          <w:rPr>
                            <w:color w:val="797979"/>
                            <w:spacing w:val="24"/>
                            <w:w w:val="120"/>
                            <w:sz w:val="8"/>
                          </w:rPr>
                          <w:t> </w:t>
                        </w:r>
                        <w:r>
                          <w:rPr>
                            <w:color w:val="878E8C"/>
                            <w:spacing w:val="-2"/>
                            <w:w w:val="120"/>
                            <w:sz w:val="8"/>
                          </w:rPr>
                          <w:t>;u:h</w:t>
                        </w:r>
                        <w:r>
                          <w:rPr>
                            <w:color w:val="AA85C3"/>
                            <w:spacing w:val="-2"/>
                            <w:w w:val="120"/>
                            <w:sz w:val="8"/>
                          </w:rPr>
                          <w:t>=</w:t>
                        </w:r>
                        <w:r>
                          <w:rPr>
                            <w:color w:val="A5AAB5"/>
                            <w:spacing w:val="-2"/>
                            <w:w w:val="120"/>
                            <w:sz w:val="8"/>
                          </w:rPr>
                          <w:t>1</w:t>
                        </w:r>
                        <w:r>
                          <w:rPr>
                            <w:color w:val="797979"/>
                            <w:spacing w:val="-2"/>
                            <w:w w:val="120"/>
                            <w:sz w:val="8"/>
                          </w:rPr>
                          <w:t>)</w:t>
                        </w:r>
                      </w:p>
                      <w:p>
                        <w:pPr>
                          <w:spacing w:line="240" w:lineRule="auto" w:before="81"/>
                          <w:rPr>
                            <w:sz w:val="8"/>
                          </w:rPr>
                        </w:pPr>
                      </w:p>
                      <w:p>
                        <w:pPr>
                          <w:spacing w:line="97" w:lineRule="exact" w:before="0"/>
                          <w:ind w:left="392" w:right="0" w:firstLine="0"/>
                          <w:jc w:val="left"/>
                          <w:rPr>
                            <w:sz w:val="6"/>
                          </w:rPr>
                        </w:pPr>
                        <w:r>
                          <w:rPr>
                            <w:color w:val="8CA5A3"/>
                            <w:w w:val="115"/>
                            <w:sz w:val="8"/>
                          </w:rPr>
                          <w:t>,,</w:t>
                        </w:r>
                        <w:r>
                          <w:rPr>
                            <w:color w:val="8CA5A3"/>
                            <w:spacing w:val="7"/>
                            <w:w w:val="115"/>
                            <w:sz w:val="8"/>
                          </w:rPr>
                          <w:t> </w:t>
                        </w:r>
                        <w:r>
                          <w:rPr>
                            <w:color w:val="8CA5A3"/>
                            <w:w w:val="115"/>
                            <w:sz w:val="8"/>
                          </w:rPr>
                          <w:t>(</w:t>
                        </w:r>
                        <w:r>
                          <w:rPr>
                            <w:color w:val="C3C8C6"/>
                            <w:w w:val="115"/>
                            <w:sz w:val="8"/>
                          </w:rPr>
                          <w:t>'</w:t>
                        </w:r>
                        <w:r>
                          <w:rPr>
                            <w:color w:val="8CA5A3"/>
                            <w:w w:val="115"/>
                            <w:sz w:val="8"/>
                          </w:rPr>
                          <w:t>w,1(tte</w:t>
                        </w:r>
                        <w:r>
                          <w:rPr>
                            <w:color w:val="8CA5A3"/>
                            <w:spacing w:val="19"/>
                            <w:w w:val="115"/>
                            <w:sz w:val="8"/>
                          </w:rPr>
                          <w:t> </w:t>
                        </w:r>
                        <w:r>
                          <w:rPr>
                            <w:rFonts w:ascii="Arial"/>
                            <w:i/>
                            <w:color w:val="8CA5A3"/>
                            <w:w w:val="115"/>
                            <w:sz w:val="8"/>
                          </w:rPr>
                          <w:t>the</w:t>
                        </w:r>
                        <w:r>
                          <w:rPr>
                            <w:rFonts w:ascii="Arial"/>
                            <w:i/>
                            <w:color w:val="8CA5A3"/>
                            <w:spacing w:val="16"/>
                            <w:w w:val="115"/>
                            <w:sz w:val="8"/>
                          </w:rPr>
                          <w:t> </w:t>
                        </w:r>
                        <w:r>
                          <w:rPr>
                            <w:color w:val="A5AAB5"/>
                            <w:w w:val="115"/>
                            <w:sz w:val="9"/>
                          </w:rPr>
                          <w:t>rmfusim</w:t>
                        </w:r>
                        <w:r>
                          <w:rPr>
                            <w:color w:val="A5AAB5"/>
                            <w:spacing w:val="6"/>
                            <w:w w:val="115"/>
                            <w:sz w:val="9"/>
                          </w:rPr>
                          <w:t> </w:t>
                        </w:r>
                        <w:r>
                          <w:rPr>
                            <w:color w:val="8CA5A3"/>
                            <w:spacing w:val="-2"/>
                            <w:w w:val="115"/>
                            <w:sz w:val="6"/>
                          </w:rPr>
                          <w:t>'11!1triic</w:t>
                        </w:r>
                      </w:p>
                      <w:p>
                        <w:pPr>
                          <w:spacing w:line="97" w:lineRule="exact" w:before="0"/>
                          <w:ind w:left="393" w:right="0" w:firstLine="0"/>
                          <w:jc w:val="left"/>
                          <w:rPr>
                            <w:sz w:val="9"/>
                          </w:rPr>
                        </w:pPr>
                        <w:r>
                          <w:rPr>
                            <w:color w:val="878E8C"/>
                            <w:w w:val="110"/>
                            <w:sz w:val="9"/>
                          </w:rPr>
                          <w:t>c•</w:t>
                        </w:r>
                        <w:r>
                          <w:rPr>
                            <w:color w:val="AA85C3"/>
                            <w:w w:val="110"/>
                            <w:sz w:val="9"/>
                          </w:rPr>
                          <w:t>"'</w:t>
                        </w:r>
                        <w:r>
                          <w:rPr>
                            <w:color w:val="AA85C3"/>
                            <w:spacing w:val="8"/>
                            <w:w w:val="110"/>
                            <w:sz w:val="9"/>
                          </w:rPr>
                          <w:t> </w:t>
                        </w:r>
                        <w:r>
                          <w:rPr>
                            <w:color w:val="878E8C"/>
                            <w:w w:val="110"/>
                            <w:sz w:val="9"/>
                          </w:rPr>
                          <w:t>con</w:t>
                        </w:r>
                        <w:r>
                          <w:rPr>
                            <w:color w:val="505052"/>
                            <w:w w:val="110"/>
                            <w:sz w:val="9"/>
                          </w:rPr>
                          <w:t>f</w:t>
                        </w:r>
                        <w:r>
                          <w:rPr>
                            <w:color w:val="797979"/>
                            <w:w w:val="110"/>
                            <w:sz w:val="9"/>
                          </w:rPr>
                          <w:t>usion_!llitr.b:(y_tHt,</w:t>
                        </w:r>
                        <w:r>
                          <w:rPr>
                            <w:color w:val="797979"/>
                            <w:spacing w:val="21"/>
                            <w:w w:val="110"/>
                            <w:sz w:val="9"/>
                          </w:rPr>
                          <w:t> </w:t>
                        </w:r>
                        <w:r>
                          <w:rPr>
                            <w:color w:val="878E8C"/>
                            <w:spacing w:val="-2"/>
                            <w:w w:val="110"/>
                            <w:sz w:val="9"/>
                          </w:rPr>
                          <w:t>y_pred)</w:t>
                        </w:r>
                      </w:p>
                      <w:p>
                        <w:pPr>
                          <w:spacing w:before="93"/>
                          <w:ind w:left="397" w:right="2970" w:hanging="9"/>
                          <w:jc w:val="left"/>
                          <w:rPr>
                            <w:rFonts w:ascii="Arial" w:hAnsi="Arial"/>
                            <w:sz w:val="8"/>
                          </w:rPr>
                        </w:pPr>
                        <w:r>
                          <w:rPr>
                            <w:i/>
                            <w:color w:val="8CA5A3"/>
                            <w:w w:val="125"/>
                            <w:sz w:val="8"/>
                          </w:rPr>
                          <w:t>ttPrint</w:t>
                        </w:r>
                        <w:r>
                          <w:rPr>
                            <w:i/>
                            <w:color w:val="8CA5A3"/>
                            <w:spacing w:val="9"/>
                            <w:w w:val="125"/>
                            <w:sz w:val="8"/>
                          </w:rPr>
                          <w:t> </w:t>
                        </w:r>
                        <w:r>
                          <w:rPr>
                            <w:color w:val="8CA5A3"/>
                            <w:w w:val="125"/>
                            <w:sz w:val="8"/>
                          </w:rPr>
                          <w:t>tlff'('(Jil/usioollllirl.l/</w:t>
                        </w:r>
                        <w:r>
                          <w:rPr>
                            <w:color w:val="8CA5A3"/>
                            <w:spacing w:val="40"/>
                            <w:w w:val="125"/>
                            <w:sz w:val="8"/>
                          </w:rPr>
                          <w:t> </w:t>
                        </w:r>
                        <w:r>
                          <w:rPr>
                            <w:color w:val="878E8C"/>
                            <w:spacing w:val="-2"/>
                            <w:w w:val="125"/>
                            <w:sz w:val="8"/>
                          </w:rPr>
                          <w:t>print{</w:t>
                        </w:r>
                        <w:r>
                          <w:rPr>
                            <w:color w:val="696969"/>
                            <w:spacing w:val="-2"/>
                            <w:w w:val="125"/>
                            <w:sz w:val="8"/>
                          </w:rPr>
                          <w:t>c</w:t>
                        </w:r>
                        <w:r>
                          <w:rPr>
                            <w:rFonts w:ascii="Arial" w:hAnsi="Arial"/>
                            <w:color w:val="696969"/>
                            <w:spacing w:val="-2"/>
                            <w:w w:val="125"/>
                            <w:sz w:val="8"/>
                          </w:rPr>
                          <w:t>■)</w:t>
                        </w:r>
                      </w:p>
                      <w:p>
                        <w:pPr>
                          <w:spacing w:line="125" w:lineRule="exact" w:before="43"/>
                          <w:ind w:left="403" w:right="0" w:firstLine="0"/>
                          <w:jc w:val="left"/>
                          <w:rPr>
                            <w:sz w:val="11"/>
                          </w:rPr>
                        </w:pPr>
                        <w:r>
                          <w:rPr>
                            <w:color w:val="696969"/>
                            <w:sz w:val="11"/>
                          </w:rPr>
                          <w:t>I</w:t>
                        </w:r>
                        <w:r>
                          <w:rPr>
                            <w:color w:val="505052"/>
                            <w:sz w:val="11"/>
                          </w:rPr>
                          <w:t>I</w:t>
                        </w:r>
                        <w:r>
                          <w:rPr>
                            <w:color w:val="505052"/>
                            <w:spacing w:val="16"/>
                            <w:sz w:val="11"/>
                          </w:rPr>
                          <w:t> </w:t>
                        </w:r>
                        <w:r>
                          <w:rPr>
                            <w:color w:val="797979"/>
                            <w:sz w:val="7"/>
                          </w:rPr>
                          <w:t>I</w:t>
                        </w:r>
                        <w:r>
                          <w:rPr>
                            <w:color w:val="797979"/>
                            <w:spacing w:val="70"/>
                            <w:sz w:val="7"/>
                          </w:rPr>
                          <w:t> </w:t>
                        </w:r>
                        <w:r>
                          <w:rPr>
                            <w:color w:val="797979"/>
                            <w:sz w:val="11"/>
                          </w:rPr>
                          <w:t>o</w:t>
                        </w:r>
                        <w:r>
                          <w:rPr>
                            <w:color w:val="797979"/>
                            <w:spacing w:val="43"/>
                            <w:sz w:val="11"/>
                          </w:rPr>
                          <w:t> </w:t>
                        </w:r>
                        <w:r>
                          <w:rPr>
                            <w:color w:val="797979"/>
                            <w:sz w:val="11"/>
                          </w:rPr>
                          <w:t>o</w:t>
                        </w:r>
                        <w:r>
                          <w:rPr>
                            <w:color w:val="797979"/>
                            <w:spacing w:val="42"/>
                            <w:sz w:val="11"/>
                          </w:rPr>
                          <w:t> </w:t>
                        </w:r>
                        <w:r>
                          <w:rPr>
                            <w:color w:val="797979"/>
                            <w:sz w:val="11"/>
                          </w:rPr>
                          <w:t>o</w:t>
                        </w:r>
                        <w:r>
                          <w:rPr>
                            <w:color w:val="797979"/>
                            <w:spacing w:val="44"/>
                            <w:sz w:val="11"/>
                          </w:rPr>
                          <w:t> </w:t>
                        </w:r>
                        <w:r>
                          <w:rPr>
                            <w:color w:val="797979"/>
                            <w:spacing w:val="-5"/>
                            <w:sz w:val="11"/>
                          </w:rPr>
                          <w:t>e]</w:t>
                        </w:r>
                      </w:p>
                      <w:p>
                        <w:pPr>
                          <w:spacing w:line="71" w:lineRule="exact" w:before="0"/>
                          <w:ind w:left="444" w:right="0" w:firstLine="0"/>
                          <w:jc w:val="left"/>
                          <w:rPr>
                            <w:sz w:val="7"/>
                          </w:rPr>
                        </w:pPr>
                        <w:r>
                          <w:rPr>
                            <w:color w:val="505052"/>
                            <w:w w:val="105"/>
                            <w:sz w:val="7"/>
                          </w:rPr>
                          <w:t>[</w:t>
                        </w:r>
                        <w:r>
                          <w:rPr>
                            <w:color w:val="505052"/>
                            <w:spacing w:val="31"/>
                            <w:w w:val="105"/>
                            <w:sz w:val="7"/>
                          </w:rPr>
                          <w:t> </w:t>
                        </w:r>
                        <w:r>
                          <w:rPr>
                            <w:color w:val="797979"/>
                            <w:w w:val="105"/>
                            <w:sz w:val="7"/>
                          </w:rPr>
                          <w:t>9</w:t>
                        </w:r>
                        <w:r>
                          <w:rPr>
                            <w:color w:val="797979"/>
                            <w:spacing w:val="26"/>
                            <w:w w:val="105"/>
                            <w:sz w:val="7"/>
                          </w:rPr>
                          <w:t> </w:t>
                        </w:r>
                        <w:r>
                          <w:rPr>
                            <w:color w:val="797979"/>
                            <w:w w:val="105"/>
                            <w:sz w:val="7"/>
                          </w:rPr>
                          <w:t>16</w:t>
                        </w:r>
                        <w:r>
                          <w:rPr>
                            <w:color w:val="797979"/>
                            <w:spacing w:val="77"/>
                            <w:w w:val="105"/>
                            <w:sz w:val="7"/>
                          </w:rPr>
                          <w:t> </w:t>
                        </w:r>
                        <w:r>
                          <w:rPr>
                            <w:color w:val="696969"/>
                            <w:w w:val="105"/>
                            <w:sz w:val="7"/>
                          </w:rPr>
                          <w:t>0</w:t>
                        </w:r>
                        <w:r>
                          <w:rPr>
                            <w:color w:val="696969"/>
                            <w:spacing w:val="68"/>
                            <w:w w:val="105"/>
                            <w:sz w:val="7"/>
                          </w:rPr>
                          <w:t> </w:t>
                        </w:r>
                        <w:r>
                          <w:rPr>
                            <w:color w:val="696969"/>
                            <w:w w:val="105"/>
                            <w:sz w:val="7"/>
                          </w:rPr>
                          <w:t>9</w:t>
                        </w:r>
                        <w:r>
                          <w:rPr>
                            <w:color w:val="696969"/>
                            <w:spacing w:val="66"/>
                            <w:w w:val="105"/>
                            <w:sz w:val="7"/>
                          </w:rPr>
                          <w:t> </w:t>
                        </w:r>
                        <w:r>
                          <w:rPr>
                            <w:color w:val="797979"/>
                            <w:spacing w:val="-5"/>
                            <w:w w:val="105"/>
                            <w:sz w:val="7"/>
                          </w:rPr>
                          <w:t>DJ</w:t>
                        </w:r>
                      </w:p>
                      <w:p>
                        <w:pPr>
                          <w:tabs>
                            <w:tab w:pos="1012" w:val="left" w:leader="none"/>
                          </w:tabs>
                          <w:spacing w:line="100" w:lineRule="exact" w:before="0"/>
                          <w:ind w:left="447" w:right="0" w:firstLine="0"/>
                          <w:jc w:val="left"/>
                          <w:rPr>
                            <w:sz w:val="11"/>
                          </w:rPr>
                        </w:pPr>
                        <w:r>
                          <w:rPr>
                            <w:color w:val="505052"/>
                            <w:w w:val="95"/>
                            <w:sz w:val="11"/>
                          </w:rPr>
                          <w:t>I</w:t>
                        </w:r>
                        <w:r>
                          <w:rPr>
                            <w:color w:val="505052"/>
                            <w:spacing w:val="15"/>
                            <w:sz w:val="11"/>
                          </w:rPr>
                          <w:t> </w:t>
                        </w:r>
                        <w:r>
                          <w:rPr>
                            <w:color w:val="797979"/>
                            <w:sz w:val="11"/>
                          </w:rPr>
                          <w:t>o</w:t>
                        </w:r>
                        <w:r>
                          <w:rPr>
                            <w:color w:val="797979"/>
                            <w:spacing w:val="34"/>
                            <w:sz w:val="11"/>
                          </w:rPr>
                          <w:t> </w:t>
                        </w:r>
                        <w:r>
                          <w:rPr>
                            <w:color w:val="696969"/>
                            <w:spacing w:val="-10"/>
                            <w:sz w:val="11"/>
                          </w:rPr>
                          <w:t>o</w:t>
                        </w:r>
                        <w:r>
                          <w:rPr>
                            <w:color w:val="696969"/>
                            <w:sz w:val="11"/>
                          </w:rPr>
                          <w:tab/>
                        </w:r>
                        <w:r>
                          <w:rPr>
                            <w:color w:val="696969"/>
                            <w:spacing w:val="-5"/>
                            <w:sz w:val="11"/>
                          </w:rPr>
                          <w:t>e</w:t>
                        </w:r>
                        <w:r>
                          <w:rPr>
                            <w:color w:val="878E8C"/>
                            <w:spacing w:val="-5"/>
                            <w:sz w:val="11"/>
                          </w:rPr>
                          <w:t>l</w:t>
                        </w:r>
                      </w:p>
                      <w:p>
                        <w:pPr>
                          <w:tabs>
                            <w:tab w:pos="1102" w:val="right" w:leader="none"/>
                          </w:tabs>
                          <w:spacing w:line="103" w:lineRule="exact" w:before="0"/>
                          <w:ind w:left="447" w:right="0" w:firstLine="0"/>
                          <w:jc w:val="left"/>
                          <w:rPr>
                            <w:sz w:val="11"/>
                          </w:rPr>
                        </w:pPr>
                        <w:r>
                          <w:rPr>
                            <w:color w:val="505052"/>
                            <w:sz w:val="11"/>
                          </w:rPr>
                          <w:t>I</w:t>
                        </w:r>
                        <w:r>
                          <w:rPr>
                            <w:color w:val="505052"/>
                            <w:spacing w:val="14"/>
                            <w:sz w:val="11"/>
                          </w:rPr>
                          <w:t> </w:t>
                        </w:r>
                        <w:r>
                          <w:rPr>
                            <w:color w:val="878E8C"/>
                            <w:sz w:val="11"/>
                          </w:rPr>
                          <w:t>0</w:t>
                        </w:r>
                        <w:r>
                          <w:rPr>
                            <w:color w:val="878E8C"/>
                            <w:spacing w:val="33"/>
                            <w:sz w:val="11"/>
                          </w:rPr>
                          <w:t> </w:t>
                        </w:r>
                        <w:r>
                          <w:rPr>
                            <w:color w:val="878E8C"/>
                            <w:spacing w:val="-10"/>
                            <w:sz w:val="11"/>
                          </w:rPr>
                          <w:t>o</w:t>
                        </w:r>
                        <w:r>
                          <w:rPr>
                            <w:color w:val="878E8C"/>
                            <w:sz w:val="11"/>
                          </w:rPr>
                          <w:tab/>
                        </w:r>
                        <w:r>
                          <w:rPr>
                            <w:color w:val="797979"/>
                            <w:spacing w:val="-5"/>
                            <w:sz w:val="11"/>
                          </w:rPr>
                          <w:t>01</w:t>
                        </w:r>
                      </w:p>
                      <w:p>
                        <w:pPr>
                          <w:tabs>
                            <w:tab w:pos="1018" w:val="left" w:leader="none"/>
                          </w:tabs>
                          <w:spacing w:line="86" w:lineRule="exact" w:before="0"/>
                          <w:ind w:left="443" w:right="0" w:firstLine="0"/>
                          <w:jc w:val="left"/>
                          <w:rPr>
                            <w:sz w:val="8"/>
                          </w:rPr>
                        </w:pPr>
                        <w:r>
                          <w:rPr>
                            <w:color w:val="505052"/>
                            <w:w w:val="90"/>
                            <w:sz w:val="8"/>
                          </w:rPr>
                          <w:t>[</w:t>
                        </w:r>
                        <w:r>
                          <w:rPr>
                            <w:color w:val="505052"/>
                            <w:spacing w:val="31"/>
                            <w:sz w:val="8"/>
                          </w:rPr>
                          <w:t> </w:t>
                        </w:r>
                        <w:r>
                          <w:rPr>
                            <w:color w:val="797979"/>
                            <w:w w:val="90"/>
                            <w:sz w:val="8"/>
                          </w:rPr>
                          <w:t>0</w:t>
                        </w:r>
                        <w:r>
                          <w:rPr>
                            <w:color w:val="797979"/>
                            <w:spacing w:val="69"/>
                            <w:sz w:val="8"/>
                          </w:rPr>
                          <w:t> </w:t>
                        </w:r>
                        <w:r>
                          <w:rPr>
                            <w:color w:val="878E8C"/>
                            <w:w w:val="90"/>
                            <w:sz w:val="8"/>
                          </w:rPr>
                          <w:t>0</w:t>
                        </w:r>
                        <w:r>
                          <w:rPr>
                            <w:color w:val="878E8C"/>
                            <w:spacing w:val="68"/>
                            <w:sz w:val="8"/>
                          </w:rPr>
                          <w:t> </w:t>
                        </w:r>
                        <w:r>
                          <w:rPr>
                            <w:color w:val="696969"/>
                            <w:spacing w:val="-10"/>
                            <w:w w:val="90"/>
                            <w:sz w:val="8"/>
                          </w:rPr>
                          <w:t>0</w:t>
                        </w:r>
                        <w:r>
                          <w:rPr>
                            <w:color w:val="696969"/>
                            <w:sz w:val="8"/>
                          </w:rPr>
                          <w:tab/>
                        </w:r>
                        <w:r>
                          <w:rPr>
                            <w:color w:val="878E8C"/>
                            <w:spacing w:val="-5"/>
                            <w:w w:val="90"/>
                            <w:sz w:val="8"/>
                          </w:rPr>
                          <w:t>7}]</w:t>
                        </w:r>
                      </w:p>
                      <w:p>
                        <w:pPr>
                          <w:spacing w:line="240" w:lineRule="auto" w:before="32"/>
                          <w:rPr>
                            <w:sz w:val="8"/>
                          </w:rPr>
                        </w:pPr>
                      </w:p>
                      <w:p>
                        <w:pPr>
                          <w:spacing w:line="95" w:lineRule="exact" w:before="0"/>
                          <w:ind w:left="9" w:right="0" w:firstLine="0"/>
                          <w:jc w:val="left"/>
                          <w:rPr>
                            <w:sz w:val="9"/>
                          </w:rPr>
                        </w:pPr>
                        <w:r>
                          <w:rPr>
                            <w:color w:val="878E8C"/>
                            <w:sz w:val="9"/>
                          </w:rPr>
                          <w:t>ln</w:t>
                        </w:r>
                        <w:r>
                          <w:rPr>
                            <w:color w:val="878E8C"/>
                            <w:spacing w:val="41"/>
                            <w:sz w:val="9"/>
                          </w:rPr>
                          <w:t> </w:t>
                        </w:r>
                        <w:r>
                          <w:rPr>
                            <w:color w:val="878E8C"/>
                            <w:sz w:val="9"/>
                          </w:rPr>
                          <w:t>[lA)</w:t>
                        </w:r>
                        <w:r>
                          <w:rPr>
                            <w:color w:val="A5AAB5"/>
                            <w:sz w:val="9"/>
                          </w:rPr>
                          <w:t>:</w:t>
                        </w:r>
                        <w:r>
                          <w:rPr>
                            <w:color w:val="A5AAB5"/>
                            <w:spacing w:val="35"/>
                            <w:sz w:val="9"/>
                          </w:rPr>
                          <w:t> </w:t>
                        </w:r>
                        <w:r>
                          <w:rPr>
                            <w:color w:val="8CA5A3"/>
                            <w:sz w:val="9"/>
                          </w:rPr>
                          <w:t>#Get</w:t>
                        </w:r>
                        <w:r>
                          <w:rPr>
                            <w:color w:val="8CA5A3"/>
                            <w:spacing w:val="22"/>
                            <w:sz w:val="9"/>
                          </w:rPr>
                          <w:t> </w:t>
                        </w:r>
                        <w:r>
                          <w:rPr>
                            <w:rFonts w:ascii="Arial" w:hAnsi="Arial"/>
                            <w:i/>
                            <w:color w:val="8CA5A3"/>
                            <w:sz w:val="8"/>
                          </w:rPr>
                          <w:t>the</w:t>
                        </w:r>
                        <w:r>
                          <w:rPr>
                            <w:rFonts w:ascii="Arial" w:hAnsi="Arial"/>
                            <w:i/>
                            <w:color w:val="8CA5A3"/>
                            <w:spacing w:val="37"/>
                            <w:sz w:val="8"/>
                          </w:rPr>
                          <w:t> </w:t>
                        </w:r>
                        <w:r>
                          <w:rPr>
                            <w:color w:val="8CA5A3"/>
                            <w:sz w:val="9"/>
                          </w:rPr>
                          <w:t>£lrlss</w:t>
                        </w:r>
                        <w:r>
                          <w:rPr>
                            <w:color w:val="8CA5A3"/>
                            <w:spacing w:val="15"/>
                            <w:sz w:val="9"/>
                          </w:rPr>
                          <w:t> </w:t>
                        </w:r>
                        <w:r>
                          <w:rPr>
                            <w:color w:val="8CA5A3"/>
                            <w:spacing w:val="-10"/>
                            <w:sz w:val="9"/>
                          </w:rPr>
                          <w:t>-</w:t>
                        </w:r>
                      </w:p>
                      <w:p>
                        <w:pPr>
                          <w:spacing w:line="95" w:lineRule="exact" w:before="0"/>
                          <w:ind w:left="393" w:right="0" w:firstLine="0"/>
                          <w:jc w:val="left"/>
                          <w:rPr>
                            <w:sz w:val="9"/>
                          </w:rPr>
                        </w:pPr>
                        <w:r>
                          <w:rPr>
                            <w:color w:val="878E8C"/>
                            <w:w w:val="110"/>
                            <w:sz w:val="9"/>
                          </w:rPr>
                          <w:t>c</w:t>
                        </w:r>
                        <w:r>
                          <w:rPr>
                            <w:color w:val="505052"/>
                            <w:w w:val="110"/>
                            <w:sz w:val="9"/>
                          </w:rPr>
                          <w:t>l</w:t>
                        </w:r>
                        <w:r>
                          <w:rPr>
                            <w:color w:val="696969"/>
                            <w:w w:val="110"/>
                            <w:sz w:val="9"/>
                          </w:rPr>
                          <w:t>a</w:t>
                        </w:r>
                        <w:r>
                          <w:rPr>
                            <w:color w:val="878E8C"/>
                            <w:w w:val="110"/>
                            <w:sz w:val="9"/>
                          </w:rPr>
                          <w:t>ss_</w:t>
                        </w:r>
                        <w:r>
                          <w:rPr>
                            <w:color w:val="696969"/>
                            <w:w w:val="110"/>
                            <w:sz w:val="9"/>
                          </w:rPr>
                          <w:t>naae</w:t>
                        </w:r>
                        <w:r>
                          <w:rPr>
                            <w:color w:val="878E8C"/>
                            <w:w w:val="110"/>
                            <w:sz w:val="9"/>
                          </w:rPr>
                          <w:t>s</w:t>
                        </w:r>
                        <w:r>
                          <w:rPr>
                            <w:color w:val="878E8C"/>
                            <w:spacing w:val="7"/>
                            <w:w w:val="110"/>
                            <w:sz w:val="9"/>
                          </w:rPr>
                          <w:t> </w:t>
                        </w:r>
                        <w:r>
                          <w:rPr>
                            <w:color w:val="C19ADF"/>
                            <w:w w:val="110"/>
                            <w:sz w:val="9"/>
                          </w:rPr>
                          <w:t>•</w:t>
                        </w:r>
                        <w:r>
                          <w:rPr>
                            <w:color w:val="C19ADF"/>
                            <w:spacing w:val="26"/>
                            <w:w w:val="110"/>
                            <w:sz w:val="9"/>
                          </w:rPr>
                          <w:t> </w:t>
                        </w:r>
                        <w:r>
                          <w:rPr>
                            <w:color w:val="797979"/>
                            <w:spacing w:val="-2"/>
                            <w:w w:val="110"/>
                            <w:sz w:val="9"/>
                          </w:rPr>
                          <w:t>test_generator.class_indices.</w:t>
                        </w:r>
                      </w:p>
                      <w:p>
                        <w:pPr>
                          <w:spacing w:line="240" w:lineRule="auto" w:before="0"/>
                          <w:rPr>
                            <w:sz w:val="9"/>
                          </w:rPr>
                        </w:pPr>
                      </w:p>
                      <w:p>
                        <w:pPr>
                          <w:spacing w:line="240" w:lineRule="auto" w:before="6"/>
                          <w:rPr>
                            <w:sz w:val="9"/>
                          </w:rPr>
                        </w:pPr>
                      </w:p>
                      <w:p>
                        <w:pPr>
                          <w:spacing w:line="92" w:lineRule="exact" w:before="0"/>
                          <w:ind w:left="10" w:right="0" w:firstLine="0"/>
                          <w:jc w:val="left"/>
                          <w:rPr>
                            <w:sz w:val="7"/>
                          </w:rPr>
                        </w:pPr>
                        <w:r>
                          <w:rPr>
                            <w:color w:val="878E8C"/>
                            <w:w w:val="120"/>
                            <w:sz w:val="7"/>
                          </w:rPr>
                          <w:t>l</w:t>
                        </w:r>
                        <w:r>
                          <w:rPr>
                            <w:color w:val="A5AAB5"/>
                            <w:w w:val="120"/>
                            <w:sz w:val="7"/>
                          </w:rPr>
                          <w:t>n</w:t>
                        </w:r>
                        <w:r>
                          <w:rPr>
                            <w:color w:val="A5AAB5"/>
                            <w:spacing w:val="22"/>
                            <w:w w:val="120"/>
                            <w:sz w:val="7"/>
                          </w:rPr>
                          <w:t> </w:t>
                        </w:r>
                        <w:r>
                          <w:rPr>
                            <w:color w:val="878E8C"/>
                            <w:w w:val="120"/>
                            <w:sz w:val="7"/>
                          </w:rPr>
                          <w:t>[</w:t>
                        </w:r>
                        <w:r>
                          <w:rPr>
                            <w:color w:val="A5AAB5"/>
                            <w:w w:val="120"/>
                            <w:sz w:val="7"/>
                          </w:rPr>
                          <w:t>15</w:t>
                        </w:r>
                        <w:r>
                          <w:rPr>
                            <w:color w:val="8CA5A3"/>
                            <w:w w:val="120"/>
                            <w:sz w:val="7"/>
                          </w:rPr>
                          <w:t>)</w:t>
                        </w:r>
                        <w:r>
                          <w:rPr>
                            <w:color w:val="A5AAB5"/>
                            <w:w w:val="120"/>
                            <w:sz w:val="7"/>
                          </w:rPr>
                          <w:t>:</w:t>
                        </w:r>
                        <w:r>
                          <w:rPr>
                            <w:color w:val="A5AAB5"/>
                            <w:spacing w:val="30"/>
                            <w:w w:val="120"/>
                            <w:sz w:val="7"/>
                          </w:rPr>
                          <w:t> </w:t>
                        </w:r>
                        <w:r>
                          <w:rPr>
                            <w:rFonts w:ascii="Arial"/>
                            <w:color w:val="628E62"/>
                            <w:w w:val="120"/>
                            <w:sz w:val="8"/>
                          </w:rPr>
                          <w:t>:fjr,p0rt</w:t>
                        </w:r>
                        <w:r>
                          <w:rPr>
                            <w:rFonts w:ascii="Arial"/>
                            <w:color w:val="628E62"/>
                            <w:spacing w:val="13"/>
                            <w:w w:val="120"/>
                            <w:sz w:val="8"/>
                          </w:rPr>
                          <w:t> </w:t>
                        </w:r>
                        <w:r>
                          <w:rPr>
                            <w:color w:val="797979"/>
                            <w:w w:val="120"/>
                            <w:sz w:val="7"/>
                          </w:rPr>
                          <w:t>Sl!llborn</w:t>
                        </w:r>
                        <w:r>
                          <w:rPr>
                            <w:color w:val="797979"/>
                            <w:spacing w:val="19"/>
                            <w:w w:val="120"/>
                            <w:sz w:val="7"/>
                          </w:rPr>
                          <w:t> </w:t>
                        </w:r>
                        <w:r>
                          <w:rPr>
                            <w:color w:val="628E62"/>
                            <w:w w:val="120"/>
                            <w:sz w:val="7"/>
                          </w:rPr>
                          <w:t>H</w:t>
                        </w:r>
                        <w:r>
                          <w:rPr>
                            <w:color w:val="628E62"/>
                            <w:spacing w:val="34"/>
                            <w:w w:val="120"/>
                            <w:sz w:val="7"/>
                          </w:rPr>
                          <w:t> </w:t>
                        </w:r>
                        <w:r>
                          <w:rPr>
                            <w:color w:val="797979"/>
                            <w:spacing w:val="-5"/>
                            <w:w w:val="120"/>
                            <w:sz w:val="7"/>
                          </w:rPr>
                          <w:t>snl</w:t>
                        </w:r>
                      </w:p>
                      <w:p>
                        <w:pPr>
                          <w:spacing w:line="89" w:lineRule="exact" w:before="0"/>
                          <w:ind w:left="394" w:right="0" w:firstLine="0"/>
                          <w:jc w:val="left"/>
                          <w:rPr>
                            <w:sz w:val="8"/>
                          </w:rPr>
                        </w:pPr>
                        <w:r>
                          <w:rPr>
                            <w:color w:val="797979"/>
                            <w:w w:val="115"/>
                            <w:sz w:val="8"/>
                          </w:rPr>
                          <w:t>annot_kws</w:t>
                        </w:r>
                        <w:r>
                          <w:rPr>
                            <w:color w:val="797979"/>
                            <w:spacing w:val="14"/>
                            <w:w w:val="120"/>
                            <w:sz w:val="8"/>
                          </w:rPr>
                          <w:t> </w:t>
                        </w:r>
                        <w:r>
                          <w:rPr>
                            <w:i/>
                            <w:color w:val="AA85C3"/>
                            <w:w w:val="120"/>
                            <w:sz w:val="7"/>
                          </w:rPr>
                          <w:t>o</w:t>
                        </w:r>
                        <w:r>
                          <w:rPr>
                            <w:i/>
                            <w:color w:val="AA85C3"/>
                            <w:spacing w:val="5"/>
                            <w:w w:val="120"/>
                            <w:sz w:val="7"/>
                          </w:rPr>
                          <w:t> </w:t>
                        </w:r>
                        <w:r>
                          <w:rPr>
                            <w:color w:val="878E8C"/>
                            <w:w w:val="120"/>
                            <w:sz w:val="8"/>
                          </w:rPr>
                          <w:t>{</w:t>
                        </w:r>
                        <w:r>
                          <w:rPr>
                            <w:color w:val="B39091"/>
                            <w:w w:val="120"/>
                            <w:sz w:val="8"/>
                          </w:rPr>
                          <w:t>"haM</w:t>
                        </w:r>
                        <w:r>
                          <w:rPr>
                            <w:color w:val="363636"/>
                            <w:w w:val="120"/>
                            <w:sz w:val="8"/>
                          </w:rPr>
                          <w:t>:</w:t>
                        </w:r>
                        <w:r>
                          <w:rPr>
                            <w:color w:val="363636"/>
                            <w:spacing w:val="25"/>
                            <w:w w:val="120"/>
                            <w:sz w:val="8"/>
                          </w:rPr>
                          <w:t> </w:t>
                        </w:r>
                        <w:r>
                          <w:rPr>
                            <w:color w:val="B39091"/>
                            <w:w w:val="120"/>
                            <w:sz w:val="8"/>
                          </w:rPr>
                          <w:t>'center</w:t>
                        </w:r>
                        <w:r>
                          <w:rPr>
                            <w:color w:val="878E8C"/>
                            <w:w w:val="120"/>
                            <w:sz w:val="8"/>
                          </w:rPr>
                          <w:t>·</w:t>
                        </w:r>
                        <w:r>
                          <w:rPr>
                            <w:color w:val="878E8C"/>
                            <w:spacing w:val="-12"/>
                            <w:w w:val="120"/>
                            <w:sz w:val="8"/>
                          </w:rPr>
                          <w:t> </w:t>
                        </w:r>
                        <w:r>
                          <w:rPr>
                            <w:color w:val="232424"/>
                            <w:w w:val="120"/>
                            <w:sz w:val="8"/>
                          </w:rPr>
                          <w:t>,</w:t>
                        </w:r>
                        <w:r>
                          <w:rPr>
                            <w:color w:val="B39091"/>
                            <w:w w:val="120"/>
                            <w:sz w:val="8"/>
                          </w:rPr>
                          <w:t>·vii·</w:t>
                        </w:r>
                        <w:r>
                          <w:rPr>
                            <w:color w:val="797979"/>
                            <w:w w:val="120"/>
                            <w:sz w:val="8"/>
                          </w:rPr>
                          <w:t>:</w:t>
                        </w:r>
                        <w:r>
                          <w:rPr>
                            <w:color w:val="797979"/>
                            <w:spacing w:val="12"/>
                            <w:w w:val="120"/>
                            <w:sz w:val="8"/>
                          </w:rPr>
                          <w:t> </w:t>
                        </w:r>
                        <w:r>
                          <w:rPr>
                            <w:color w:val="A5AAB5"/>
                            <w:spacing w:val="-2"/>
                            <w:w w:val="120"/>
                            <w:sz w:val="8"/>
                          </w:rPr>
                          <w:t>·</w:t>
                        </w:r>
                        <w:r>
                          <w:rPr>
                            <w:color w:val="B39091"/>
                            <w:spacing w:val="-2"/>
                            <w:w w:val="120"/>
                            <w:sz w:val="8"/>
                          </w:rPr>
                          <w:t>center"</w:t>
                        </w:r>
                        <w:r>
                          <w:rPr>
                            <w:color w:val="878E8C"/>
                            <w:spacing w:val="-2"/>
                            <w:w w:val="120"/>
                            <w:sz w:val="8"/>
                          </w:rPr>
                          <w:t>)</w:t>
                        </w:r>
                      </w:p>
                      <w:p>
                        <w:pPr>
                          <w:spacing w:line="101" w:lineRule="exact" w:before="0"/>
                          <w:ind w:left="392" w:right="0" w:firstLine="0"/>
                          <w:jc w:val="left"/>
                          <w:rPr>
                            <w:sz w:val="9"/>
                          </w:rPr>
                        </w:pPr>
                        <w:r>
                          <w:rPr>
                            <w:color w:val="878E8C"/>
                            <w:sz w:val="9"/>
                          </w:rPr>
                          <w:t>sn</w:t>
                        </w:r>
                        <w:r>
                          <w:rPr>
                            <w:color w:val="696969"/>
                            <w:sz w:val="9"/>
                          </w:rPr>
                          <w:t>s</w:t>
                        </w:r>
                        <w:r>
                          <w:rPr>
                            <w:color w:val="505052"/>
                            <w:sz w:val="9"/>
                          </w:rPr>
                          <w:t>.</w:t>
                        </w:r>
                        <w:r>
                          <w:rPr>
                            <w:color w:val="797979"/>
                            <w:sz w:val="9"/>
                          </w:rPr>
                          <w:t>heataap{c</w:t>
                        </w:r>
                        <w:r>
                          <w:rPr>
                            <w:rFonts w:ascii="Arial" w:hAnsi="Arial"/>
                            <w:color w:val="797979"/>
                            <w:sz w:val="9"/>
                          </w:rPr>
                          <w:t>■</w:t>
                        </w:r>
                        <w:r>
                          <w:rPr>
                            <w:rFonts w:ascii="Arial" w:hAnsi="Arial"/>
                            <w:color w:val="505052"/>
                            <w:sz w:val="9"/>
                          </w:rPr>
                          <w:t>,</w:t>
                        </w:r>
                        <w:r>
                          <w:rPr>
                            <w:rFonts w:ascii="Arial" w:hAnsi="Arial"/>
                            <w:color w:val="505052"/>
                            <w:spacing w:val="44"/>
                            <w:sz w:val="9"/>
                          </w:rPr>
                          <w:t> </w:t>
                        </w:r>
                        <w:r>
                          <w:rPr>
                            <w:color w:val="797979"/>
                            <w:sz w:val="9"/>
                          </w:rPr>
                          <w:t>anoot</w:t>
                        </w:r>
                        <w:r>
                          <w:rPr>
                            <w:color w:val="C19ADF"/>
                            <w:sz w:val="9"/>
                          </w:rPr>
                          <w:t>•</w:t>
                        </w:r>
                        <w:r>
                          <w:rPr>
                            <w:color w:val="628E62"/>
                            <w:sz w:val="9"/>
                          </w:rPr>
                          <w:t>True</w:t>
                        </w:r>
                        <w:r>
                          <w:rPr>
                            <w:color w:val="696969"/>
                            <w:sz w:val="9"/>
                          </w:rPr>
                          <w:t>,</w:t>
                        </w:r>
                        <w:r>
                          <w:rPr>
                            <w:color w:val="696969"/>
                            <w:spacing w:val="61"/>
                            <w:sz w:val="9"/>
                          </w:rPr>
                          <w:t> </w:t>
                        </w:r>
                        <w:r>
                          <w:rPr>
                            <w:color w:val="797979"/>
                            <w:sz w:val="9"/>
                          </w:rPr>
                          <w:t>anoot</w:t>
                        </w:r>
                        <w:r>
                          <w:rPr>
                            <w:color w:val="363636"/>
                            <w:sz w:val="9"/>
                          </w:rPr>
                          <w:t>_</w:t>
                        </w:r>
                        <w:r>
                          <w:rPr>
                            <w:color w:val="797979"/>
                            <w:sz w:val="9"/>
                          </w:rPr>
                          <w:t>l&lt;Ws</w:t>
                        </w:r>
                        <w:r>
                          <w:rPr>
                            <w:color w:val="C19ADF"/>
                            <w:sz w:val="9"/>
                          </w:rPr>
                          <w:t>,.</w:t>
                        </w:r>
                        <w:r>
                          <w:rPr>
                            <w:color w:val="797979"/>
                            <w:sz w:val="9"/>
                          </w:rPr>
                          <w:t>annot</w:t>
                        </w:r>
                        <w:r>
                          <w:rPr>
                            <w:color w:val="363636"/>
                            <w:sz w:val="9"/>
                          </w:rPr>
                          <w:t>_</w:t>
                        </w:r>
                        <w:r>
                          <w:rPr>
                            <w:color w:val="797979"/>
                            <w:sz w:val="9"/>
                          </w:rPr>
                          <w:t>k:.,s,</w:t>
                        </w:r>
                        <w:r>
                          <w:rPr>
                            <w:color w:val="797979"/>
                            <w:spacing w:val="63"/>
                            <w:sz w:val="9"/>
                          </w:rPr>
                          <w:t> </w:t>
                        </w:r>
                        <w:r>
                          <w:rPr>
                            <w:color w:val="797979"/>
                            <w:sz w:val="9"/>
                          </w:rPr>
                          <w:t>xticKl.mels</w:t>
                        </w:r>
                        <w:r>
                          <w:rPr>
                            <w:color w:val="C19ADF"/>
                            <w:sz w:val="9"/>
                          </w:rPr>
                          <w:t>-"</w:t>
                        </w:r>
                        <w:r>
                          <w:rPr>
                            <w:color w:val="878E8C"/>
                            <w:sz w:val="9"/>
                          </w:rPr>
                          <w:t>Cl</w:t>
                        </w:r>
                        <w:r>
                          <w:rPr>
                            <w:color w:val="696969"/>
                            <w:sz w:val="9"/>
                          </w:rPr>
                          <w:t>a</w:t>
                        </w:r>
                        <w:r>
                          <w:rPr>
                            <w:color w:val="878E8C"/>
                            <w:sz w:val="9"/>
                          </w:rPr>
                          <w:t>s,;</w:t>
                        </w:r>
                        <w:r>
                          <w:rPr>
                            <w:color w:val="363636"/>
                            <w:sz w:val="9"/>
                          </w:rPr>
                          <w:t>_</w:t>
                        </w:r>
                        <w:r>
                          <w:rPr>
                            <w:color w:val="797979"/>
                            <w:sz w:val="9"/>
                          </w:rPr>
                          <w:t>n.wes</w:t>
                        </w:r>
                        <w:r>
                          <w:rPr>
                            <w:color w:val="505052"/>
                            <w:sz w:val="9"/>
                          </w:rPr>
                          <w:t>,</w:t>
                        </w:r>
                        <w:r>
                          <w:rPr>
                            <w:color w:val="505052"/>
                            <w:spacing w:val="55"/>
                            <w:sz w:val="9"/>
                          </w:rPr>
                          <w:t> </w:t>
                        </w:r>
                        <w:r>
                          <w:rPr>
                            <w:color w:val="797979"/>
                            <w:sz w:val="9"/>
                          </w:rPr>
                          <w:t>ytictlabds</w:t>
                        </w:r>
                        <w:r>
                          <w:rPr>
                            <w:color w:val="AA85C3"/>
                            <w:sz w:val="9"/>
                          </w:rPr>
                          <w:t>.,</w:t>
                        </w:r>
                        <w:r>
                          <w:rPr>
                            <w:color w:val="878E8C"/>
                            <w:sz w:val="9"/>
                          </w:rPr>
                          <w:t>class</w:t>
                        </w:r>
                        <w:r>
                          <w:rPr>
                            <w:color w:val="363636"/>
                            <w:sz w:val="9"/>
                          </w:rPr>
                          <w:t>_</w:t>
                        </w:r>
                        <w:r>
                          <w:rPr>
                            <w:color w:val="797979"/>
                            <w:sz w:val="9"/>
                          </w:rPr>
                          <w:t>n</w:t>
                        </w:r>
                        <w:r>
                          <w:rPr>
                            <w:color w:val="797979"/>
                            <w:spacing w:val="31"/>
                            <w:sz w:val="9"/>
                          </w:rPr>
                          <w:t> </w:t>
                        </w:r>
                        <w:r>
                          <w:rPr>
                            <w:color w:val="797979"/>
                            <w:sz w:val="9"/>
                          </w:rPr>
                          <w:t>s,</w:t>
                        </w:r>
                        <w:r>
                          <w:rPr>
                            <w:color w:val="797979"/>
                            <w:spacing w:val="77"/>
                            <w:sz w:val="9"/>
                          </w:rPr>
                          <w:t> </w:t>
                        </w:r>
                        <w:r>
                          <w:rPr>
                            <w:color w:val="797979"/>
                            <w:spacing w:val="-2"/>
                            <w:sz w:val="9"/>
                          </w:rPr>
                          <w:t>f'</w:t>
                        </w:r>
                        <w:r>
                          <w:rPr>
                            <w:rFonts w:ascii="Arial" w:hAnsi="Arial"/>
                            <w:color w:val="797979"/>
                            <w:spacing w:val="-2"/>
                            <w:sz w:val="9"/>
                          </w:rPr>
                          <w:t>■</w:t>
                        </w:r>
                        <w:r>
                          <w:rPr>
                            <w:color w:val="797979"/>
                            <w:spacing w:val="-2"/>
                            <w:sz w:val="9"/>
                          </w:rPr>
                          <w:t>t</w:t>
                        </w:r>
                        <w:r>
                          <w:rPr>
                            <w:color w:val="AA85C3"/>
                            <w:spacing w:val="-2"/>
                            <w:sz w:val="9"/>
                          </w:rPr>
                          <w:t>,,</w:t>
                        </w:r>
                        <w:r>
                          <w:rPr>
                            <w:color w:val="A5AAB5"/>
                            <w:spacing w:val="-2"/>
                            <w:sz w:val="9"/>
                          </w:rPr>
                          <w:t>•</w:t>
                        </w:r>
                        <w:r>
                          <w:rPr>
                            <w:color w:val="B39091"/>
                            <w:spacing w:val="-2"/>
                            <w:sz w:val="9"/>
                          </w:rPr>
                          <w:t>11</w:t>
                        </w:r>
                        <w:r>
                          <w:rPr>
                            <w:color w:val="878E8C"/>
                            <w:spacing w:val="-2"/>
                            <w:sz w:val="9"/>
                          </w:rPr>
                          <w:t>·)</w:t>
                        </w:r>
                      </w:p>
                      <w:p>
                        <w:pPr>
                          <w:spacing w:before="46"/>
                          <w:ind w:left="0" w:right="0" w:firstLine="0"/>
                          <w:jc w:val="left"/>
                          <w:rPr>
                            <w:sz w:val="10"/>
                          </w:rPr>
                        </w:pPr>
                        <w:r>
                          <w:rPr>
                            <w:color w:val="B39091"/>
                            <w:sz w:val="8"/>
                          </w:rPr>
                          <w:t>OUt[l</w:t>
                        </w:r>
                        <w:r>
                          <w:rPr>
                            <w:color w:val="CAACAA"/>
                            <w:sz w:val="8"/>
                          </w:rPr>
                          <w:t>S</w:t>
                        </w:r>
                        <w:r>
                          <w:rPr>
                            <w:color w:val="B39091"/>
                            <w:sz w:val="8"/>
                          </w:rPr>
                          <w:t>)</w:t>
                        </w:r>
                        <w:r>
                          <w:rPr>
                            <w:color w:val="CAACAA"/>
                            <w:sz w:val="8"/>
                          </w:rPr>
                          <w:t>:</w:t>
                        </w:r>
                        <w:r>
                          <w:rPr>
                            <w:color w:val="CAACAA"/>
                            <w:spacing w:val="57"/>
                            <w:sz w:val="8"/>
                          </w:rPr>
                          <w:t> </w:t>
                        </w:r>
                        <w:r>
                          <w:rPr>
                            <w:color w:val="797979"/>
                            <w:sz w:val="8"/>
                          </w:rPr>
                          <w:t>&lt;AAeSSliD!)lOt;</w:t>
                        </w:r>
                        <w:r>
                          <w:rPr>
                            <w:color w:val="797979"/>
                            <w:spacing w:val="31"/>
                            <w:sz w:val="8"/>
                          </w:rPr>
                          <w:t> </w:t>
                        </w:r>
                        <w:r>
                          <w:rPr>
                            <w:color w:val="797979"/>
                            <w:spacing w:val="-10"/>
                            <w:sz w:val="10"/>
                          </w:rPr>
                          <w:t>&gt;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56128">
                <wp:simplePos x="0" y="0"/>
                <wp:positionH relativeFrom="page">
                  <wp:posOffset>3954251</wp:posOffset>
                </wp:positionH>
                <wp:positionV relativeFrom="paragraph">
                  <wp:posOffset>-2003539</wp:posOffset>
                </wp:positionV>
                <wp:extent cx="2858770" cy="2221865"/>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2858770" cy="2221865"/>
                          <a:chExt cx="2858770" cy="2221865"/>
                        </a:xfrm>
                      </wpg:grpSpPr>
                      <wps:wsp>
                        <wps:cNvPr id="801" name="Graphic 801"/>
                        <wps:cNvSpPr/>
                        <wps:spPr>
                          <a:xfrm>
                            <a:off x="4578" y="0"/>
                            <a:ext cx="1270" cy="2221865"/>
                          </a:xfrm>
                          <a:custGeom>
                            <a:avLst/>
                            <a:gdLst/>
                            <a:ahLst/>
                            <a:cxnLst/>
                            <a:rect l="l" t="t" r="r" b="b"/>
                            <a:pathLst>
                              <a:path w="0" h="2221865">
                                <a:moveTo>
                                  <a:pt x="0" y="2221473"/>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802" name="Graphic 802"/>
                        <wps:cNvSpPr/>
                        <wps:spPr>
                          <a:xfrm>
                            <a:off x="2501357" y="256323"/>
                            <a:ext cx="1270" cy="1757680"/>
                          </a:xfrm>
                          <a:custGeom>
                            <a:avLst/>
                            <a:gdLst/>
                            <a:ahLst/>
                            <a:cxnLst/>
                            <a:rect l="l" t="t" r="r" b="b"/>
                            <a:pathLst>
                              <a:path w="0" h="1757680">
                                <a:moveTo>
                                  <a:pt x="0" y="1757649"/>
                                </a:moveTo>
                                <a:lnTo>
                                  <a:pt x="0" y="0"/>
                                </a:lnTo>
                              </a:path>
                            </a:pathLst>
                          </a:custGeom>
                          <a:ln w="79359">
                            <a:solidFill>
                              <a:srgbClr val="000000"/>
                            </a:solidFill>
                            <a:prstDash val="solid"/>
                          </a:ln>
                        </wps:spPr>
                        <wps:bodyPr wrap="square" lIns="0" tIns="0" rIns="0" bIns="0" rtlCol="0">
                          <a:prstTxWarp prst="textNoShape">
                            <a:avLst/>
                          </a:prstTxWarp>
                          <a:noAutofit/>
                        </wps:bodyPr>
                      </wps:wsp>
                      <wps:wsp>
                        <wps:cNvPr id="803" name="Graphic 803"/>
                        <wps:cNvSpPr/>
                        <wps:spPr>
                          <a:xfrm>
                            <a:off x="1526" y="0"/>
                            <a:ext cx="2857500" cy="2221865"/>
                          </a:xfrm>
                          <a:custGeom>
                            <a:avLst/>
                            <a:gdLst/>
                            <a:ahLst/>
                            <a:cxnLst/>
                            <a:rect l="l" t="t" r="r" b="b"/>
                            <a:pathLst>
                              <a:path w="2857500" h="2221865">
                                <a:moveTo>
                                  <a:pt x="2844741" y="2221473"/>
                                </a:moveTo>
                                <a:lnTo>
                                  <a:pt x="2844741" y="0"/>
                                </a:lnTo>
                              </a:path>
                              <a:path w="2857500" h="2221865">
                                <a:moveTo>
                                  <a:pt x="0" y="2209267"/>
                                </a:moveTo>
                                <a:lnTo>
                                  <a:pt x="2856950" y="2209267"/>
                                </a:lnTo>
                              </a:path>
                            </a:pathLst>
                          </a:custGeom>
                          <a:ln w="12207">
                            <a:solidFill>
                              <a:srgbClr val="000000"/>
                            </a:solidFill>
                            <a:prstDash val="solid"/>
                          </a:ln>
                        </wps:spPr>
                        <wps:bodyPr wrap="square" lIns="0" tIns="0" rIns="0" bIns="0" rtlCol="0">
                          <a:prstTxWarp prst="textNoShape">
                            <a:avLst/>
                          </a:prstTxWarp>
                          <a:noAutofit/>
                        </wps:bodyPr>
                      </wps:wsp>
                      <wps:wsp>
                        <wps:cNvPr id="804" name="Graphic 804"/>
                        <wps:cNvSpPr/>
                        <wps:spPr>
                          <a:xfrm>
                            <a:off x="453562" y="226350"/>
                            <a:ext cx="1688464" cy="865505"/>
                          </a:xfrm>
                          <a:custGeom>
                            <a:avLst/>
                            <a:gdLst/>
                            <a:ahLst/>
                            <a:cxnLst/>
                            <a:rect l="l" t="t" r="r" b="b"/>
                            <a:pathLst>
                              <a:path w="1688464" h="865505">
                                <a:moveTo>
                                  <a:pt x="39687" y="762368"/>
                                </a:moveTo>
                                <a:lnTo>
                                  <a:pt x="0" y="762368"/>
                                </a:lnTo>
                                <a:lnTo>
                                  <a:pt x="0" y="865060"/>
                                </a:lnTo>
                                <a:lnTo>
                                  <a:pt x="39687" y="865060"/>
                                </a:lnTo>
                                <a:lnTo>
                                  <a:pt x="39687" y="762368"/>
                                </a:lnTo>
                                <a:close/>
                              </a:path>
                              <a:path w="1688464" h="865505">
                                <a:moveTo>
                                  <a:pt x="39687" y="380936"/>
                                </a:moveTo>
                                <a:lnTo>
                                  <a:pt x="0" y="380936"/>
                                </a:lnTo>
                                <a:lnTo>
                                  <a:pt x="0" y="483628"/>
                                </a:lnTo>
                                <a:lnTo>
                                  <a:pt x="39687" y="483628"/>
                                </a:lnTo>
                                <a:lnTo>
                                  <a:pt x="39687" y="380936"/>
                                </a:lnTo>
                                <a:close/>
                              </a:path>
                              <a:path w="1688464" h="865505">
                                <a:moveTo>
                                  <a:pt x="864031" y="387540"/>
                                </a:moveTo>
                                <a:lnTo>
                                  <a:pt x="827405" y="387540"/>
                                </a:lnTo>
                                <a:lnTo>
                                  <a:pt x="827405" y="481685"/>
                                </a:lnTo>
                                <a:lnTo>
                                  <a:pt x="864031" y="481685"/>
                                </a:lnTo>
                                <a:lnTo>
                                  <a:pt x="864031" y="387540"/>
                                </a:lnTo>
                                <a:close/>
                              </a:path>
                              <a:path w="1688464" h="865505">
                                <a:moveTo>
                                  <a:pt x="864031" y="0"/>
                                </a:moveTo>
                                <a:lnTo>
                                  <a:pt x="827405" y="0"/>
                                </a:lnTo>
                                <a:lnTo>
                                  <a:pt x="827405" y="94145"/>
                                </a:lnTo>
                                <a:lnTo>
                                  <a:pt x="864031" y="94145"/>
                                </a:lnTo>
                                <a:lnTo>
                                  <a:pt x="864031" y="0"/>
                                </a:lnTo>
                                <a:close/>
                              </a:path>
                              <a:path w="1688464" h="865505">
                                <a:moveTo>
                                  <a:pt x="1279144" y="768972"/>
                                </a:moveTo>
                                <a:lnTo>
                                  <a:pt x="1242517" y="768972"/>
                                </a:lnTo>
                                <a:lnTo>
                                  <a:pt x="1242517" y="863117"/>
                                </a:lnTo>
                                <a:lnTo>
                                  <a:pt x="1279144" y="863117"/>
                                </a:lnTo>
                                <a:lnTo>
                                  <a:pt x="1279144" y="768972"/>
                                </a:lnTo>
                                <a:close/>
                              </a:path>
                              <a:path w="1688464" h="865505">
                                <a:moveTo>
                                  <a:pt x="1688147" y="768972"/>
                                </a:moveTo>
                                <a:lnTo>
                                  <a:pt x="1651520" y="768972"/>
                                </a:lnTo>
                                <a:lnTo>
                                  <a:pt x="1651520" y="863117"/>
                                </a:lnTo>
                                <a:lnTo>
                                  <a:pt x="1688147" y="863117"/>
                                </a:lnTo>
                                <a:lnTo>
                                  <a:pt x="1688147" y="768972"/>
                                </a:lnTo>
                                <a:close/>
                              </a:path>
                            </a:pathLst>
                          </a:custGeom>
                          <a:solidFill>
                            <a:srgbClr val="0C0C1F"/>
                          </a:solidFill>
                        </wps:spPr>
                        <wps:bodyPr wrap="square" lIns="0" tIns="0" rIns="0" bIns="0" rtlCol="0">
                          <a:prstTxWarp prst="textNoShape">
                            <a:avLst/>
                          </a:prstTxWarp>
                          <a:noAutofit/>
                        </wps:bodyPr>
                      </wps:wsp>
                      <wps:wsp>
                        <wps:cNvPr id="805" name="Textbox 805"/>
                        <wps:cNvSpPr txBox="1"/>
                        <wps:spPr>
                          <a:xfrm>
                            <a:off x="2556225" y="47977"/>
                            <a:ext cx="117475" cy="85090"/>
                          </a:xfrm>
                          <a:prstGeom prst="rect">
                            <a:avLst/>
                          </a:prstGeom>
                        </wps:spPr>
                        <wps:txbx>
                          <w:txbxContent>
                            <w:p>
                              <w:pPr>
                                <w:spacing w:line="133" w:lineRule="exact" w:before="0"/>
                                <w:ind w:left="0" w:right="0" w:firstLine="0"/>
                                <w:jc w:val="left"/>
                                <w:rPr>
                                  <w:b/>
                                  <w:sz w:val="12"/>
                                </w:rPr>
                              </w:pPr>
                              <w:r>
                                <w:rPr>
                                  <w:color w:val="505052"/>
                                  <w:w w:val="80"/>
                                  <w:sz w:val="12"/>
                                </w:rPr>
                                <w:t>-</w:t>
                              </w:r>
                              <w:r>
                                <w:rPr>
                                  <w:color w:val="505052"/>
                                  <w:spacing w:val="26"/>
                                  <w:sz w:val="12"/>
                                </w:rPr>
                                <w:t> </w:t>
                              </w:r>
                              <w:r>
                                <w:rPr>
                                  <w:b/>
                                  <w:color w:val="696969"/>
                                  <w:spacing w:val="-5"/>
                                  <w:w w:val="80"/>
                                  <w:sz w:val="12"/>
                                </w:rPr>
                                <w:t>l!i</w:t>
                              </w:r>
                            </w:p>
                          </w:txbxContent>
                        </wps:txbx>
                        <wps:bodyPr wrap="square" lIns="0" tIns="0" rIns="0" bIns="0" rtlCol="0">
                          <a:noAutofit/>
                        </wps:bodyPr>
                      </wps:wsp>
                      <wps:wsp>
                        <wps:cNvPr id="806" name="Textbox 806"/>
                        <wps:cNvSpPr txBox="1"/>
                        <wps:spPr>
                          <a:xfrm>
                            <a:off x="618054" y="120822"/>
                            <a:ext cx="548640" cy="909319"/>
                          </a:xfrm>
                          <a:prstGeom prst="rect">
                            <a:avLst/>
                          </a:prstGeom>
                        </wps:spPr>
                        <wps:txbx>
                          <w:txbxContent>
                            <w:p>
                              <w:pPr>
                                <w:spacing w:line="1431" w:lineRule="exact" w:before="0"/>
                                <w:ind w:left="0" w:right="0" w:firstLine="0"/>
                                <w:jc w:val="left"/>
                                <w:rPr>
                                  <w:rFonts w:ascii="Arial" w:hAnsi="Arial"/>
                                  <w:sz w:val="128"/>
                                </w:rPr>
                              </w:pPr>
                              <w:r>
                                <w:rPr>
                                  <w:rFonts w:ascii="Arial" w:hAnsi="Arial"/>
                                  <w:color w:val="F9E9DB"/>
                                  <w:spacing w:val="-10"/>
                                  <w:w w:val="110"/>
                                  <w:sz w:val="128"/>
                                  <w:shd w:fill="0C0C1F" w:color="auto" w:val="clear"/>
                                </w:rPr>
                                <w:t>■</w:t>
                              </w:r>
                            </w:p>
                          </w:txbxContent>
                        </wps:txbx>
                        <wps:bodyPr wrap="square" lIns="0" tIns="0" rIns="0" bIns="0" rtlCol="0">
                          <a:noAutofit/>
                        </wps:bodyPr>
                      </wps:wsp>
                      <wps:wsp>
                        <wps:cNvPr id="807" name="Textbox 807"/>
                        <wps:cNvSpPr txBox="1"/>
                        <wps:spPr>
                          <a:xfrm>
                            <a:off x="1280975" y="236732"/>
                            <a:ext cx="38100" cy="77470"/>
                          </a:xfrm>
                          <a:prstGeom prst="rect">
                            <a:avLst/>
                          </a:prstGeom>
                        </wps:spPr>
                        <wps:txbx>
                          <w:txbxContent>
                            <w:p>
                              <w:pPr>
                                <w:spacing w:line="122" w:lineRule="exact" w:before="0"/>
                                <w:ind w:left="0" w:right="0" w:firstLine="0"/>
                                <w:jc w:val="left"/>
                                <w:rPr>
                                  <w:sz w:val="11"/>
                                </w:rPr>
                              </w:pPr>
                              <w:r>
                                <w:rPr>
                                  <w:color w:val="A5AAB5"/>
                                  <w:spacing w:val="-10"/>
                                  <w:w w:val="80"/>
                                  <w:sz w:val="11"/>
                                </w:rPr>
                                <w:t>0</w:t>
                              </w:r>
                            </w:p>
                          </w:txbxContent>
                        </wps:txbx>
                        <wps:bodyPr wrap="square" lIns="0" tIns="0" rIns="0" bIns="0" rtlCol="0">
                          <a:noAutofit/>
                        </wps:bodyPr>
                      </wps:wsp>
                      <wps:wsp>
                        <wps:cNvPr id="808" name="Textbox 808"/>
                        <wps:cNvSpPr txBox="1"/>
                        <wps:spPr>
                          <a:xfrm>
                            <a:off x="2605275" y="490456"/>
                            <a:ext cx="86360" cy="133985"/>
                          </a:xfrm>
                          <a:prstGeom prst="rect">
                            <a:avLst/>
                          </a:prstGeom>
                        </wps:spPr>
                        <wps:txbx>
                          <w:txbxContent>
                            <w:p>
                              <w:pPr>
                                <w:spacing w:line="211" w:lineRule="exact" w:before="0"/>
                                <w:ind w:left="0" w:right="0" w:firstLine="0"/>
                                <w:jc w:val="left"/>
                                <w:rPr>
                                  <w:b/>
                                  <w:i/>
                                  <w:sz w:val="19"/>
                                </w:rPr>
                              </w:pPr>
                              <w:r>
                                <w:rPr>
                                  <w:b/>
                                  <w:i/>
                                  <w:color w:val="696969"/>
                                  <w:spacing w:val="-10"/>
                                  <w:w w:val="110"/>
                                  <w:sz w:val="19"/>
                                </w:rPr>
                                <w:t>u</w:t>
                              </w:r>
                            </w:p>
                          </w:txbxContent>
                        </wps:txbx>
                        <wps:bodyPr wrap="square" lIns="0" tIns="0" rIns="0" bIns="0" rtlCol="0">
                          <a:noAutofit/>
                        </wps:bodyPr>
                      </wps:wsp>
                      <wps:wsp>
                        <wps:cNvPr id="809" name="Textbox 809"/>
                        <wps:cNvSpPr txBox="1"/>
                        <wps:spPr>
                          <a:xfrm>
                            <a:off x="453572" y="618603"/>
                            <a:ext cx="40005" cy="85090"/>
                          </a:xfrm>
                          <a:prstGeom prst="rect">
                            <a:avLst/>
                          </a:prstGeom>
                        </wps:spPr>
                        <wps:txbx>
                          <w:txbxContent>
                            <w:p>
                              <w:pPr>
                                <w:spacing w:line="133" w:lineRule="exact" w:before="0"/>
                                <w:ind w:left="0" w:right="0" w:firstLine="0"/>
                                <w:jc w:val="left"/>
                                <w:rPr>
                                  <w:sz w:val="12"/>
                                </w:rPr>
                              </w:pPr>
                              <w:r>
                                <w:rPr>
                                  <w:color w:val="A5AAB5"/>
                                  <w:spacing w:val="-10"/>
                                  <w:w w:val="80"/>
                                  <w:sz w:val="12"/>
                                </w:rPr>
                                <w:t>0</w:t>
                              </w:r>
                            </w:p>
                          </w:txbxContent>
                        </wps:txbx>
                        <wps:bodyPr wrap="square" lIns="0" tIns="0" rIns="0" bIns="0" rtlCol="0">
                          <a:noAutofit/>
                        </wps:bodyPr>
                      </wps:wsp>
                      <wps:wsp>
                        <wps:cNvPr id="810" name="Textbox 810"/>
                        <wps:cNvSpPr txBox="1"/>
                        <wps:spPr>
                          <a:xfrm>
                            <a:off x="1280975" y="624268"/>
                            <a:ext cx="51435" cy="77470"/>
                          </a:xfrm>
                          <a:prstGeom prst="rect">
                            <a:avLst/>
                          </a:prstGeom>
                        </wps:spPr>
                        <wps:txbx>
                          <w:txbxContent>
                            <w:p>
                              <w:pPr>
                                <w:spacing w:line="122" w:lineRule="exact" w:before="0"/>
                                <w:ind w:left="0" w:right="0" w:firstLine="0"/>
                                <w:jc w:val="left"/>
                                <w:rPr>
                                  <w:sz w:val="11"/>
                                </w:rPr>
                              </w:pPr>
                              <w:r>
                                <w:rPr>
                                  <w:color w:val="A5AAB5"/>
                                  <w:spacing w:val="-10"/>
                                  <w:w w:val="110"/>
                                  <w:sz w:val="11"/>
                                </w:rPr>
                                <w:t>0</w:t>
                              </w:r>
                            </w:p>
                          </w:txbxContent>
                        </wps:txbx>
                        <wps:bodyPr wrap="square" lIns="0" tIns="0" rIns="0" bIns="0" rtlCol="0">
                          <a:noAutofit/>
                        </wps:bodyPr>
                      </wps:wsp>
                      <wps:wsp>
                        <wps:cNvPr id="811" name="Textbox 811"/>
                        <wps:cNvSpPr txBox="1"/>
                        <wps:spPr>
                          <a:xfrm>
                            <a:off x="2609259" y="771177"/>
                            <a:ext cx="92075" cy="85090"/>
                          </a:xfrm>
                          <a:prstGeom prst="rect">
                            <a:avLst/>
                          </a:prstGeom>
                        </wps:spPr>
                        <wps:txbx>
                          <w:txbxContent>
                            <w:p>
                              <w:pPr>
                                <w:spacing w:line="133" w:lineRule="exact" w:before="0"/>
                                <w:ind w:left="0" w:right="0" w:firstLine="0"/>
                                <w:jc w:val="left"/>
                                <w:rPr>
                                  <w:b/>
                                  <w:sz w:val="12"/>
                                </w:rPr>
                              </w:pPr>
                              <w:r>
                                <w:rPr>
                                  <w:b/>
                                  <w:color w:val="505052"/>
                                  <w:spacing w:val="-5"/>
                                  <w:w w:val="105"/>
                                  <w:sz w:val="12"/>
                                </w:rPr>
                                <w:t>1</w:t>
                              </w:r>
                              <w:r>
                                <w:rPr>
                                  <w:b/>
                                  <w:color w:val="696969"/>
                                  <w:spacing w:val="-5"/>
                                  <w:w w:val="105"/>
                                  <w:sz w:val="12"/>
                                </w:rPr>
                                <w:t>0</w:t>
                              </w:r>
                            </w:p>
                          </w:txbxContent>
                        </wps:txbx>
                        <wps:bodyPr wrap="square" lIns="0" tIns="0" rIns="0" bIns="0" rtlCol="0">
                          <a:noAutofit/>
                        </wps:bodyPr>
                      </wps:wsp>
                      <wps:wsp>
                        <wps:cNvPr id="812" name="Textbox 812"/>
                        <wps:cNvSpPr txBox="1"/>
                        <wps:spPr>
                          <a:xfrm>
                            <a:off x="453572" y="1000038"/>
                            <a:ext cx="54610" cy="85090"/>
                          </a:xfrm>
                          <a:prstGeom prst="rect">
                            <a:avLst/>
                          </a:prstGeom>
                        </wps:spPr>
                        <wps:txbx>
                          <w:txbxContent>
                            <w:p>
                              <w:pPr>
                                <w:spacing w:line="133" w:lineRule="exact" w:before="0"/>
                                <w:ind w:left="0" w:right="0" w:firstLine="0"/>
                                <w:jc w:val="left"/>
                                <w:rPr>
                                  <w:sz w:val="12"/>
                                </w:rPr>
                              </w:pPr>
                              <w:r>
                                <w:rPr>
                                  <w:color w:val="A5AAB5"/>
                                  <w:spacing w:val="-10"/>
                                  <w:w w:val="110"/>
                                  <w:sz w:val="12"/>
                                </w:rPr>
                                <w:t>0</w:t>
                              </w:r>
                            </w:p>
                          </w:txbxContent>
                        </wps:txbx>
                        <wps:bodyPr wrap="square" lIns="0" tIns="0" rIns="0" bIns="0" rtlCol="0">
                          <a:noAutofit/>
                        </wps:bodyPr>
                      </wps:wsp>
                      <wps:wsp>
                        <wps:cNvPr id="813" name="Textbox 813"/>
                        <wps:cNvSpPr txBox="1"/>
                        <wps:spPr>
                          <a:xfrm>
                            <a:off x="865863" y="1005703"/>
                            <a:ext cx="51435" cy="77470"/>
                          </a:xfrm>
                          <a:prstGeom prst="rect">
                            <a:avLst/>
                          </a:prstGeom>
                        </wps:spPr>
                        <wps:txbx>
                          <w:txbxContent>
                            <w:p>
                              <w:pPr>
                                <w:spacing w:line="122" w:lineRule="exact" w:before="0"/>
                                <w:ind w:left="0" w:right="0" w:firstLine="0"/>
                                <w:jc w:val="left"/>
                                <w:rPr>
                                  <w:sz w:val="11"/>
                                </w:rPr>
                              </w:pPr>
                              <w:r>
                                <w:rPr>
                                  <w:color w:val="A5AAB5"/>
                                  <w:spacing w:val="-10"/>
                                  <w:w w:val="110"/>
                                  <w:sz w:val="11"/>
                                </w:rPr>
                                <w:t>0</w:t>
                              </w:r>
                            </w:p>
                          </w:txbxContent>
                        </wps:txbx>
                        <wps:bodyPr wrap="square" lIns="0" tIns="0" rIns="0" bIns="0" rtlCol="0">
                          <a:noAutofit/>
                        </wps:bodyPr>
                      </wps:wsp>
                      <wps:wsp>
                        <wps:cNvPr id="814" name="Textbox 814"/>
                        <wps:cNvSpPr txBox="1"/>
                        <wps:spPr>
                          <a:xfrm>
                            <a:off x="1277153" y="1004713"/>
                            <a:ext cx="55244" cy="78740"/>
                          </a:xfrm>
                          <a:prstGeom prst="rect">
                            <a:avLst/>
                          </a:prstGeom>
                        </wps:spPr>
                        <wps:txbx>
                          <w:txbxContent>
                            <w:p>
                              <w:pPr>
                                <w:spacing w:line="123" w:lineRule="exact" w:before="0"/>
                                <w:ind w:left="0" w:right="0" w:firstLine="0"/>
                                <w:jc w:val="left"/>
                                <w:rPr>
                                  <w:rFonts w:ascii="Arial"/>
                                  <w:sz w:val="11"/>
                                </w:rPr>
                              </w:pPr>
                              <w:r>
                                <w:rPr>
                                  <w:rFonts w:ascii="Arial"/>
                                  <w:color w:val="F299C8"/>
                                  <w:spacing w:val="-10"/>
                                  <w:w w:val="110"/>
                                  <w:sz w:val="11"/>
                                </w:rPr>
                                <w:t>7</w:t>
                              </w:r>
                            </w:p>
                          </w:txbxContent>
                        </wps:txbx>
                        <wps:bodyPr wrap="square" lIns="0" tIns="0" rIns="0" bIns="0" rtlCol="0">
                          <a:noAutofit/>
                        </wps:bodyPr>
                      </wps:wsp>
                      <wps:wsp>
                        <wps:cNvPr id="815" name="Textbox 815"/>
                        <wps:cNvSpPr txBox="1"/>
                        <wps:spPr>
                          <a:xfrm>
                            <a:off x="1696087" y="1005703"/>
                            <a:ext cx="51435" cy="77470"/>
                          </a:xfrm>
                          <a:prstGeom prst="rect">
                            <a:avLst/>
                          </a:prstGeom>
                        </wps:spPr>
                        <wps:txbx>
                          <w:txbxContent>
                            <w:p>
                              <w:pPr>
                                <w:spacing w:line="122" w:lineRule="exact" w:before="0"/>
                                <w:ind w:left="0" w:right="0" w:firstLine="0"/>
                                <w:jc w:val="left"/>
                                <w:rPr>
                                  <w:sz w:val="11"/>
                                </w:rPr>
                              </w:pPr>
                              <w:r>
                                <w:rPr>
                                  <w:color w:val="A5AAB5"/>
                                  <w:spacing w:val="-10"/>
                                  <w:w w:val="110"/>
                                  <w:sz w:val="11"/>
                                </w:rPr>
                                <w:t>0</w:t>
                              </w:r>
                            </w:p>
                          </w:txbxContent>
                        </wps:txbx>
                        <wps:bodyPr wrap="square" lIns="0" tIns="0" rIns="0" bIns="0" rtlCol="0">
                          <a:noAutofit/>
                        </wps:bodyPr>
                      </wps:wsp>
                      <wps:wsp>
                        <wps:cNvPr id="816" name="Textbox 816"/>
                        <wps:cNvSpPr txBox="1"/>
                        <wps:spPr>
                          <a:xfrm>
                            <a:off x="2105096" y="1005703"/>
                            <a:ext cx="51435" cy="77470"/>
                          </a:xfrm>
                          <a:prstGeom prst="rect">
                            <a:avLst/>
                          </a:prstGeom>
                        </wps:spPr>
                        <wps:txbx>
                          <w:txbxContent>
                            <w:p>
                              <w:pPr>
                                <w:spacing w:line="122" w:lineRule="exact" w:before="0"/>
                                <w:ind w:left="0" w:right="0" w:firstLine="0"/>
                                <w:jc w:val="left"/>
                                <w:rPr>
                                  <w:sz w:val="11"/>
                                </w:rPr>
                              </w:pPr>
                              <w:r>
                                <w:rPr>
                                  <w:color w:val="A5AAB5"/>
                                  <w:spacing w:val="-10"/>
                                  <w:w w:val="110"/>
                                  <w:sz w:val="11"/>
                                </w:rPr>
                                <w:t>0</w:t>
                              </w:r>
                            </w:p>
                          </w:txbxContent>
                        </wps:txbx>
                        <wps:bodyPr wrap="square" lIns="0" tIns="0" rIns="0" bIns="0" rtlCol="0">
                          <a:noAutofit/>
                        </wps:bodyPr>
                      </wps:wsp>
                      <wps:wsp>
                        <wps:cNvPr id="817" name="Textbox 817"/>
                        <wps:cNvSpPr txBox="1"/>
                        <wps:spPr>
                          <a:xfrm>
                            <a:off x="2606664" y="1012244"/>
                            <a:ext cx="52069" cy="85090"/>
                          </a:xfrm>
                          <a:prstGeom prst="rect">
                            <a:avLst/>
                          </a:prstGeom>
                        </wps:spPr>
                        <wps:txbx>
                          <w:txbxContent>
                            <w:p>
                              <w:pPr>
                                <w:spacing w:line="133" w:lineRule="exact" w:before="0"/>
                                <w:ind w:left="0" w:right="0" w:firstLine="0"/>
                                <w:jc w:val="left"/>
                                <w:rPr>
                                  <w:sz w:val="12"/>
                                </w:rPr>
                              </w:pPr>
                              <w:r>
                                <w:rPr>
                                  <w:color w:val="696969"/>
                                  <w:spacing w:val="-10"/>
                                  <w:w w:val="105"/>
                                  <w:sz w:val="12"/>
                                </w:rPr>
                                <w:t>8</w:t>
                              </w:r>
                            </w:p>
                          </w:txbxContent>
                        </wps:txbx>
                        <wps:bodyPr wrap="square" lIns="0" tIns="0" rIns="0" bIns="0" rtlCol="0">
                          <a:noAutofit/>
                        </wps:bodyPr>
                      </wps:wsp>
                      <wps:wsp>
                        <wps:cNvPr id="818" name="Textbox 818"/>
                        <wps:cNvSpPr txBox="1"/>
                        <wps:spPr>
                          <a:xfrm>
                            <a:off x="2608343" y="1255282"/>
                            <a:ext cx="59055" cy="85725"/>
                          </a:xfrm>
                          <a:prstGeom prst="rect">
                            <a:avLst/>
                          </a:prstGeom>
                        </wps:spPr>
                        <wps:txbx>
                          <w:txbxContent>
                            <w:p>
                              <w:pPr>
                                <w:spacing w:line="134" w:lineRule="exact" w:before="0"/>
                                <w:ind w:left="0" w:right="0" w:firstLine="0"/>
                                <w:jc w:val="left"/>
                                <w:rPr>
                                  <w:rFonts w:ascii="Arial"/>
                                  <w:sz w:val="12"/>
                                </w:rPr>
                              </w:pPr>
                              <w:r>
                                <w:rPr>
                                  <w:rFonts w:ascii="Arial"/>
                                  <w:color w:val="696969"/>
                                  <w:spacing w:val="-10"/>
                                  <w:w w:val="110"/>
                                  <w:sz w:val="12"/>
                                </w:rPr>
                                <w:t>6</w:t>
                              </w:r>
                            </w:p>
                          </w:txbxContent>
                        </wps:txbx>
                        <wps:bodyPr wrap="square" lIns="0" tIns="0" rIns="0" bIns="0" rtlCol="0">
                          <a:noAutofit/>
                        </wps:bodyPr>
                      </wps:wsp>
                      <wps:wsp>
                        <wps:cNvPr id="819" name="Textbox 819"/>
                        <wps:cNvSpPr txBox="1"/>
                        <wps:spPr>
                          <a:xfrm>
                            <a:off x="453649" y="1398006"/>
                            <a:ext cx="51435" cy="71120"/>
                          </a:xfrm>
                          <a:prstGeom prst="rect">
                            <a:avLst/>
                          </a:prstGeom>
                        </wps:spPr>
                        <wps:txbx>
                          <w:txbxContent>
                            <w:p>
                              <w:pPr>
                                <w:spacing w:line="112" w:lineRule="exact" w:before="0"/>
                                <w:ind w:left="0" w:right="0" w:firstLine="0"/>
                                <w:jc w:val="left"/>
                                <w:rPr>
                                  <w:rFonts w:ascii="Arial"/>
                                  <w:sz w:val="10"/>
                                </w:rPr>
                              </w:pPr>
                              <w:r>
                                <w:rPr>
                                  <w:rFonts w:ascii="Arial"/>
                                  <w:color w:val="A5AAB5"/>
                                  <w:spacing w:val="-10"/>
                                  <w:w w:val="110"/>
                                  <w:sz w:val="10"/>
                                  <w:shd w:fill="0C0C1F" w:color="auto" w:val="clear"/>
                                </w:rPr>
                                <w:t>0</w:t>
                              </w:r>
                            </w:p>
                          </w:txbxContent>
                        </wps:txbx>
                        <wps:bodyPr wrap="square" lIns="0" tIns="0" rIns="0" bIns="0" rtlCol="0">
                          <a:noAutofit/>
                        </wps:bodyPr>
                      </wps:wsp>
                      <wps:wsp>
                        <wps:cNvPr id="820" name="Textbox 820"/>
                        <wps:cNvSpPr txBox="1"/>
                        <wps:spPr>
                          <a:xfrm>
                            <a:off x="2105096" y="1393241"/>
                            <a:ext cx="51435" cy="77470"/>
                          </a:xfrm>
                          <a:prstGeom prst="rect">
                            <a:avLst/>
                          </a:prstGeom>
                        </wps:spPr>
                        <wps:txbx>
                          <w:txbxContent>
                            <w:p>
                              <w:pPr>
                                <w:spacing w:line="122" w:lineRule="exact" w:before="0"/>
                                <w:ind w:left="0" w:right="0" w:firstLine="0"/>
                                <w:jc w:val="left"/>
                                <w:rPr>
                                  <w:sz w:val="11"/>
                                </w:rPr>
                              </w:pPr>
                              <w:r>
                                <w:rPr>
                                  <w:color w:val="A5AAB5"/>
                                  <w:spacing w:val="-10"/>
                                  <w:w w:val="110"/>
                                  <w:sz w:val="11"/>
                                  <w:shd w:fill="0C0C1F" w:color="auto" w:val="clear"/>
                                </w:rPr>
                                <w:t>0</w:t>
                              </w:r>
                            </w:p>
                          </w:txbxContent>
                        </wps:txbx>
                        <wps:bodyPr wrap="square" lIns="0" tIns="0" rIns="0" bIns="0" rtlCol="0">
                          <a:noAutofit/>
                        </wps:bodyPr>
                      </wps:wsp>
                      <wps:wsp>
                        <wps:cNvPr id="821" name="Textbox 821"/>
                        <wps:cNvSpPr txBox="1"/>
                        <wps:spPr>
                          <a:xfrm>
                            <a:off x="2610124" y="1496991"/>
                            <a:ext cx="50800" cy="77470"/>
                          </a:xfrm>
                          <a:prstGeom prst="rect">
                            <a:avLst/>
                          </a:prstGeom>
                        </wps:spPr>
                        <wps:txbx>
                          <w:txbxContent>
                            <w:p>
                              <w:pPr>
                                <w:spacing w:line="122" w:lineRule="exact" w:before="0"/>
                                <w:ind w:left="0" w:right="0" w:firstLine="0"/>
                                <w:jc w:val="left"/>
                                <w:rPr>
                                  <w:sz w:val="11"/>
                                </w:rPr>
                              </w:pPr>
                              <w:r>
                                <w:rPr>
                                  <w:color w:val="505052"/>
                                  <w:spacing w:val="-10"/>
                                  <w:w w:val="110"/>
                                  <w:sz w:val="11"/>
                                </w:rPr>
                                <w:t>4</w:t>
                              </w:r>
                            </w:p>
                          </w:txbxContent>
                        </wps:txbx>
                        <wps:bodyPr wrap="square" lIns="0" tIns="0" rIns="0" bIns="0" rtlCol="0">
                          <a:noAutofit/>
                        </wps:bodyPr>
                      </wps:wsp>
                      <wps:wsp>
                        <wps:cNvPr id="822" name="Textbox 822"/>
                        <wps:cNvSpPr txBox="1"/>
                        <wps:spPr>
                          <a:xfrm>
                            <a:off x="453572" y="1772061"/>
                            <a:ext cx="54610" cy="85090"/>
                          </a:xfrm>
                          <a:prstGeom prst="rect">
                            <a:avLst/>
                          </a:prstGeom>
                        </wps:spPr>
                        <wps:txbx>
                          <w:txbxContent>
                            <w:p>
                              <w:pPr>
                                <w:spacing w:line="133" w:lineRule="exact" w:before="0"/>
                                <w:ind w:left="0" w:right="0" w:firstLine="0"/>
                                <w:jc w:val="left"/>
                                <w:rPr>
                                  <w:sz w:val="12"/>
                                </w:rPr>
                              </w:pPr>
                              <w:r>
                                <w:rPr>
                                  <w:color w:val="A5AAB5"/>
                                  <w:spacing w:val="-10"/>
                                  <w:w w:val="110"/>
                                  <w:sz w:val="12"/>
                                  <w:shd w:fill="0C0C1F" w:color="auto" w:val="clear"/>
                                </w:rPr>
                                <w:t>0</w:t>
                              </w:r>
                            </w:p>
                          </w:txbxContent>
                        </wps:txbx>
                        <wps:bodyPr wrap="square" lIns="0" tIns="0" rIns="0" bIns="0" rtlCol="0">
                          <a:noAutofit/>
                        </wps:bodyPr>
                      </wps:wsp>
                      <wps:wsp>
                        <wps:cNvPr id="823" name="Textbox 823"/>
                        <wps:cNvSpPr txBox="1"/>
                        <wps:spPr>
                          <a:xfrm>
                            <a:off x="865863" y="1777726"/>
                            <a:ext cx="51435" cy="77470"/>
                          </a:xfrm>
                          <a:prstGeom prst="rect">
                            <a:avLst/>
                          </a:prstGeom>
                        </wps:spPr>
                        <wps:txbx>
                          <w:txbxContent>
                            <w:p>
                              <w:pPr>
                                <w:spacing w:line="122" w:lineRule="exact" w:before="0"/>
                                <w:ind w:left="0" w:right="0" w:firstLine="0"/>
                                <w:jc w:val="left"/>
                                <w:rPr>
                                  <w:sz w:val="11"/>
                                </w:rPr>
                              </w:pPr>
                              <w:r>
                                <w:rPr>
                                  <w:color w:val="A5AAB5"/>
                                  <w:spacing w:val="-10"/>
                                  <w:w w:val="110"/>
                                  <w:sz w:val="11"/>
                                  <w:shd w:fill="0C0C1F" w:color="auto" w:val="clear"/>
                                </w:rPr>
                                <w:t>0</w:t>
                              </w:r>
                            </w:p>
                          </w:txbxContent>
                        </wps:txbx>
                        <wps:bodyPr wrap="square" lIns="0" tIns="0" rIns="0" bIns="0" rtlCol="0">
                          <a:noAutofit/>
                        </wps:bodyPr>
                      </wps:wsp>
                      <wps:wsp>
                        <wps:cNvPr id="824" name="Textbox 824"/>
                        <wps:cNvSpPr txBox="1"/>
                        <wps:spPr>
                          <a:xfrm>
                            <a:off x="1280975" y="1777726"/>
                            <a:ext cx="51435" cy="77470"/>
                          </a:xfrm>
                          <a:prstGeom prst="rect">
                            <a:avLst/>
                          </a:prstGeom>
                        </wps:spPr>
                        <wps:txbx>
                          <w:txbxContent>
                            <w:p>
                              <w:pPr>
                                <w:spacing w:line="122" w:lineRule="exact" w:before="0"/>
                                <w:ind w:left="0" w:right="0" w:firstLine="0"/>
                                <w:jc w:val="left"/>
                                <w:rPr>
                                  <w:sz w:val="11"/>
                                </w:rPr>
                              </w:pPr>
                              <w:r>
                                <w:rPr>
                                  <w:color w:val="A5AAB5"/>
                                  <w:spacing w:val="-10"/>
                                  <w:w w:val="110"/>
                                  <w:sz w:val="11"/>
                                  <w:shd w:fill="0C0C1F" w:color="auto" w:val="clear"/>
                                </w:rPr>
                                <w:t>0</w:t>
                              </w:r>
                            </w:p>
                          </w:txbxContent>
                        </wps:txbx>
                        <wps:bodyPr wrap="square" lIns="0" tIns="0" rIns="0" bIns="0" rtlCol="0">
                          <a:noAutofit/>
                        </wps:bodyPr>
                      </wps:wsp>
                      <wps:wsp>
                        <wps:cNvPr id="825" name="Textbox 825"/>
                        <wps:cNvSpPr txBox="1"/>
                        <wps:spPr>
                          <a:xfrm>
                            <a:off x="1692807" y="1772061"/>
                            <a:ext cx="54610" cy="85090"/>
                          </a:xfrm>
                          <a:prstGeom prst="rect">
                            <a:avLst/>
                          </a:prstGeom>
                        </wps:spPr>
                        <wps:txbx>
                          <w:txbxContent>
                            <w:p>
                              <w:pPr>
                                <w:spacing w:line="133" w:lineRule="exact" w:before="0"/>
                                <w:ind w:left="0" w:right="0" w:firstLine="0"/>
                                <w:jc w:val="left"/>
                                <w:rPr>
                                  <w:sz w:val="12"/>
                                </w:rPr>
                              </w:pPr>
                              <w:r>
                                <w:rPr>
                                  <w:color w:val="A5AAB5"/>
                                  <w:spacing w:val="-10"/>
                                  <w:w w:val="110"/>
                                  <w:sz w:val="12"/>
                                  <w:shd w:fill="0C0C1F" w:color="auto" w:val="clear"/>
                                </w:rPr>
                                <w:t>0</w:t>
                              </w:r>
                            </w:p>
                          </w:txbxContent>
                        </wps:txbx>
                        <wps:bodyPr wrap="square" lIns="0" tIns="0" rIns="0" bIns="0" rtlCol="0">
                          <a:noAutofit/>
                        </wps:bodyPr>
                      </wps:wsp>
                      <wps:wsp>
                        <wps:cNvPr id="826" name="Textbox 826"/>
                        <wps:cNvSpPr txBox="1"/>
                        <wps:spPr>
                          <a:xfrm>
                            <a:off x="2553173" y="1973459"/>
                            <a:ext cx="106680" cy="85090"/>
                          </a:xfrm>
                          <a:prstGeom prst="rect">
                            <a:avLst/>
                          </a:prstGeom>
                        </wps:spPr>
                        <wps:txbx>
                          <w:txbxContent>
                            <w:p>
                              <w:pPr>
                                <w:spacing w:line="133" w:lineRule="exact" w:before="0"/>
                                <w:ind w:left="0" w:right="0" w:firstLine="0"/>
                                <w:jc w:val="left"/>
                                <w:rPr>
                                  <w:sz w:val="12"/>
                                </w:rPr>
                              </w:pPr>
                              <w:r>
                                <w:rPr>
                                  <w:color w:val="A5AAB5"/>
                                  <w:sz w:val="12"/>
                                </w:rPr>
                                <w:t>-</w:t>
                              </w:r>
                              <w:r>
                                <w:rPr>
                                  <w:color w:val="A5AAB5"/>
                                  <w:spacing w:val="16"/>
                                  <w:sz w:val="12"/>
                                </w:rPr>
                                <w:t> </w:t>
                              </w:r>
                              <w:r>
                                <w:rPr>
                                  <w:color w:val="505052"/>
                                  <w:spacing w:val="-10"/>
                                  <w:sz w:val="12"/>
                                </w:rPr>
                                <w:t>0</w:t>
                              </w:r>
                            </w:p>
                          </w:txbxContent>
                        </wps:txbx>
                        <wps:bodyPr wrap="square" lIns="0" tIns="0" rIns="0" bIns="0" rtlCol="0">
                          <a:noAutofit/>
                        </wps:bodyPr>
                      </wps:wsp>
                      <wps:wsp>
                        <wps:cNvPr id="827" name="Textbox 827"/>
                        <wps:cNvSpPr txBox="1"/>
                        <wps:spPr>
                          <a:xfrm>
                            <a:off x="290733" y="2051717"/>
                            <a:ext cx="720725" cy="85725"/>
                          </a:xfrm>
                          <a:prstGeom prst="rect">
                            <a:avLst/>
                          </a:prstGeom>
                        </wps:spPr>
                        <wps:txbx>
                          <w:txbxContent>
                            <w:p>
                              <w:pPr>
                                <w:spacing w:line="134" w:lineRule="exact" w:before="0"/>
                                <w:ind w:left="0" w:right="0" w:firstLine="0"/>
                                <w:jc w:val="left"/>
                                <w:rPr>
                                  <w:rFonts w:ascii="Arial"/>
                                  <w:sz w:val="12"/>
                                </w:rPr>
                              </w:pPr>
                              <w:r>
                                <w:rPr>
                                  <w:rFonts w:ascii="Arial"/>
                                  <w:color w:val="696969"/>
                                  <w:w w:val="105"/>
                                  <w:sz w:val="12"/>
                                </w:rPr>
                                <w:t>Ci</w:t>
                              </w:r>
                              <w:r>
                                <w:rPr>
                                  <w:rFonts w:ascii="Arial"/>
                                  <w:color w:val="505052"/>
                                  <w:w w:val="105"/>
                                  <w:sz w:val="12"/>
                                </w:rPr>
                                <w:t>n</w:t>
                              </w:r>
                              <w:r>
                                <w:rPr>
                                  <w:rFonts w:ascii="Arial"/>
                                  <w:color w:val="363636"/>
                                  <w:w w:val="105"/>
                                  <w:sz w:val="12"/>
                                </w:rPr>
                                <w:t>n</w:t>
                              </w:r>
                              <w:r>
                                <w:rPr>
                                  <w:rFonts w:ascii="Arial"/>
                                  <w:color w:val="505052"/>
                                  <w:w w:val="105"/>
                                  <w:sz w:val="12"/>
                                </w:rPr>
                                <w:t>am</w:t>
                              </w:r>
                              <w:r>
                                <w:rPr>
                                  <w:rFonts w:ascii="Arial"/>
                                  <w:color w:val="696969"/>
                                  <w:w w:val="105"/>
                                  <w:sz w:val="12"/>
                                </w:rPr>
                                <w:t>on</w:t>
                              </w:r>
                              <w:r>
                                <w:rPr>
                                  <w:rFonts w:ascii="Arial"/>
                                  <w:color w:val="696969"/>
                                  <w:spacing w:val="53"/>
                                  <w:w w:val="105"/>
                                  <w:sz w:val="12"/>
                                </w:rPr>
                                <w:t>  </w:t>
                              </w:r>
                              <w:r>
                                <w:rPr>
                                  <w:rFonts w:ascii="Arial"/>
                                  <w:color w:val="505052"/>
                                  <w:spacing w:val="-2"/>
                                  <w:w w:val="105"/>
                                  <w:sz w:val="12"/>
                                </w:rPr>
                                <w:t>C</w:t>
                              </w:r>
                              <w:r>
                                <w:rPr>
                                  <w:rFonts w:ascii="Arial"/>
                                  <w:color w:val="696969"/>
                                  <w:spacing w:val="-2"/>
                                  <w:w w:val="105"/>
                                  <w:sz w:val="12"/>
                                </w:rPr>
                                <w:t>offee</w:t>
                              </w:r>
                            </w:p>
                          </w:txbxContent>
                        </wps:txbx>
                        <wps:bodyPr wrap="square" lIns="0" tIns="0" rIns="0" bIns="0" rtlCol="0">
                          <a:noAutofit/>
                        </wps:bodyPr>
                      </wps:wsp>
                      <wps:wsp>
                        <wps:cNvPr id="828" name="Textbox 828"/>
                        <wps:cNvSpPr txBox="1"/>
                        <wps:spPr>
                          <a:xfrm>
                            <a:off x="1219471" y="2051717"/>
                            <a:ext cx="164465" cy="85725"/>
                          </a:xfrm>
                          <a:prstGeom prst="rect">
                            <a:avLst/>
                          </a:prstGeom>
                        </wps:spPr>
                        <wps:txbx>
                          <w:txbxContent>
                            <w:p>
                              <w:pPr>
                                <w:spacing w:line="134" w:lineRule="exact" w:before="0"/>
                                <w:ind w:left="0" w:right="0" w:firstLine="0"/>
                                <w:jc w:val="left"/>
                                <w:rPr>
                                  <w:rFonts w:ascii="Arial"/>
                                  <w:sz w:val="12"/>
                                </w:rPr>
                              </w:pPr>
                              <w:r>
                                <w:rPr>
                                  <w:rFonts w:ascii="Arial"/>
                                  <w:color w:val="505052"/>
                                  <w:spacing w:val="-4"/>
                                  <w:sz w:val="12"/>
                                </w:rPr>
                                <w:t>R</w:t>
                              </w:r>
                              <w:r>
                                <w:rPr>
                                  <w:rFonts w:ascii="Arial"/>
                                  <w:color w:val="797979"/>
                                  <w:spacing w:val="-4"/>
                                  <w:sz w:val="12"/>
                                </w:rPr>
                                <w:t>ice</w:t>
                              </w:r>
                            </w:p>
                          </w:txbxContent>
                        </wps:txbx>
                        <wps:bodyPr wrap="square" lIns="0" tIns="0" rIns="0" bIns="0" rtlCol="0">
                          <a:noAutofit/>
                        </wps:bodyPr>
                      </wps:wsp>
                      <wps:wsp>
                        <wps:cNvPr id="829" name="Textbox 829"/>
                        <wps:cNvSpPr txBox="1"/>
                        <wps:spPr>
                          <a:xfrm>
                            <a:off x="1651066" y="2051717"/>
                            <a:ext cx="138430" cy="85725"/>
                          </a:xfrm>
                          <a:prstGeom prst="rect">
                            <a:avLst/>
                          </a:prstGeom>
                        </wps:spPr>
                        <wps:txbx>
                          <w:txbxContent>
                            <w:p>
                              <w:pPr>
                                <w:spacing w:line="134" w:lineRule="exact" w:before="0"/>
                                <w:ind w:left="0" w:right="0" w:firstLine="0"/>
                                <w:jc w:val="left"/>
                                <w:rPr>
                                  <w:rFonts w:ascii="Arial"/>
                                  <w:sz w:val="12"/>
                                </w:rPr>
                              </w:pPr>
                              <w:r>
                                <w:rPr>
                                  <w:rFonts w:ascii="Arial"/>
                                  <w:color w:val="696969"/>
                                  <w:spacing w:val="-5"/>
                                  <w:sz w:val="12"/>
                                </w:rPr>
                                <w:t>T</w:t>
                              </w:r>
                              <w:r>
                                <w:rPr>
                                  <w:rFonts w:ascii="Arial"/>
                                  <w:color w:val="505052"/>
                                  <w:spacing w:val="-5"/>
                                  <w:sz w:val="12"/>
                                </w:rPr>
                                <w:t>ea</w:t>
                              </w:r>
                            </w:p>
                          </w:txbxContent>
                        </wps:txbx>
                        <wps:bodyPr wrap="square" lIns="0" tIns="0" rIns="0" bIns="0" rtlCol="0">
                          <a:noAutofit/>
                        </wps:bodyPr>
                      </wps:wsp>
                      <wps:wsp>
                        <wps:cNvPr id="830" name="Textbox 830"/>
                        <wps:cNvSpPr txBox="1"/>
                        <wps:spPr>
                          <a:xfrm>
                            <a:off x="1989871" y="2051717"/>
                            <a:ext cx="275590" cy="85725"/>
                          </a:xfrm>
                          <a:prstGeom prst="rect">
                            <a:avLst/>
                          </a:prstGeom>
                        </wps:spPr>
                        <wps:txbx>
                          <w:txbxContent>
                            <w:p>
                              <w:pPr>
                                <w:spacing w:line="134" w:lineRule="exact" w:before="0"/>
                                <w:ind w:left="0" w:right="0" w:firstLine="0"/>
                                <w:jc w:val="left"/>
                                <w:rPr>
                                  <w:rFonts w:ascii="Arial"/>
                                  <w:sz w:val="12"/>
                                </w:rPr>
                              </w:pPr>
                              <w:r>
                                <w:rPr>
                                  <w:rFonts w:ascii="Arial"/>
                                  <w:color w:val="696969"/>
                                  <w:spacing w:val="-2"/>
                                  <w:sz w:val="12"/>
                                </w:rPr>
                                <w:t>To</w:t>
                              </w:r>
                              <w:r>
                                <w:rPr>
                                  <w:rFonts w:ascii="Arial"/>
                                  <w:color w:val="505052"/>
                                  <w:spacing w:val="-2"/>
                                  <w:sz w:val="12"/>
                                </w:rPr>
                                <w:t>ma</w:t>
                              </w:r>
                              <w:r>
                                <w:rPr>
                                  <w:rFonts w:ascii="Arial"/>
                                  <w:color w:val="696969"/>
                                  <w:spacing w:val="-2"/>
                                  <w:sz w:val="12"/>
                                </w:rPr>
                                <w:t>to</w:t>
                              </w:r>
                            </w:p>
                          </w:txbxContent>
                        </wps:txbx>
                        <wps:bodyPr wrap="square" lIns="0" tIns="0" rIns="0" bIns="0" rtlCol="0">
                          <a:noAutofit/>
                        </wps:bodyPr>
                      </wps:wsp>
                    </wpg:wgp>
                  </a:graphicData>
                </a:graphic>
              </wp:anchor>
            </w:drawing>
          </mc:Choice>
          <mc:Fallback>
            <w:pict>
              <v:group style="position:absolute;margin-left:311.358398pt;margin-top:-157.759003pt;width:225.1pt;height:174.95pt;mso-position-horizontal-relative:page;mso-position-vertical-relative:paragraph;z-index:15856128" id="docshapegroup545" coordorigin="6227,-3155" coordsize="4502,3499">
                <v:line style="position:absolute" from="6234,343" to="6234,-3155" stroked="true" strokeweight=".721015pt" strokecolor="#000000">
                  <v:stroke dashstyle="solid"/>
                </v:line>
                <v:line style="position:absolute" from="10166,16" to="10166,-2752" stroked="true" strokeweight="6.248798pt" strokecolor="#000000">
                  <v:stroke dashstyle="solid"/>
                </v:line>
                <v:shape style="position:absolute;left:6229;top:-3156;width:4500;height:3499" id="docshape546" coordorigin="6230,-3155" coordsize="4500,3499" path="m10709,343l10709,-3155m6230,324l10729,324e" filled="false" stroked="true" strokeweight=".961224pt" strokecolor="#000000">
                  <v:path arrowok="t"/>
                  <v:stroke dashstyle="solid"/>
                </v:shape>
                <v:shape style="position:absolute;left:6941;top:-2799;width:2659;height:1363" id="docshape547" coordorigin="6941,-2799" coordsize="2659,1363" path="m7004,-1598l6941,-1598,6941,-1436,7004,-1436,7004,-1598xm7004,-2199l6941,-2199,6941,-2037,7004,-2037,7004,-2199xm8302,-2188l8244,-2188,8244,-2040,8302,-2040,8302,-2188xm8302,-2799l8244,-2799,8244,-2650,8302,-2650,8302,-2799xm8956,-1588l8898,-1588,8898,-1439,8956,-1439,8956,-1588xm9600,-1588l9542,-1588,9542,-1439,9600,-1439,9600,-1588xe" filled="true" fillcolor="#0c0c1f" stroked="false">
                  <v:path arrowok="t"/>
                  <v:fill type="solid"/>
                </v:shape>
                <v:shape style="position:absolute;left:10252;top:-3080;width:185;height:134" type="#_x0000_t202" id="docshape548" filled="false" stroked="false">
                  <v:textbox inset="0,0,0,0">
                    <w:txbxContent>
                      <w:p>
                        <w:pPr>
                          <w:spacing w:line="133" w:lineRule="exact" w:before="0"/>
                          <w:ind w:left="0" w:right="0" w:firstLine="0"/>
                          <w:jc w:val="left"/>
                          <w:rPr>
                            <w:b/>
                            <w:sz w:val="12"/>
                          </w:rPr>
                        </w:pPr>
                        <w:r>
                          <w:rPr>
                            <w:color w:val="505052"/>
                            <w:w w:val="80"/>
                            <w:sz w:val="12"/>
                          </w:rPr>
                          <w:t>-</w:t>
                        </w:r>
                        <w:r>
                          <w:rPr>
                            <w:color w:val="505052"/>
                            <w:spacing w:val="26"/>
                            <w:sz w:val="12"/>
                          </w:rPr>
                          <w:t> </w:t>
                        </w:r>
                        <w:r>
                          <w:rPr>
                            <w:b/>
                            <w:color w:val="696969"/>
                            <w:spacing w:val="-5"/>
                            <w:w w:val="80"/>
                            <w:sz w:val="12"/>
                          </w:rPr>
                          <w:t>l!i</w:t>
                        </w:r>
                      </w:p>
                    </w:txbxContent>
                  </v:textbox>
                  <w10:wrap type="none"/>
                </v:shape>
                <v:shape style="position:absolute;left:7200;top:-2965;width:864;height:1432" type="#_x0000_t202" id="docshape549" filled="false" stroked="false">
                  <v:textbox inset="0,0,0,0">
                    <w:txbxContent>
                      <w:p>
                        <w:pPr>
                          <w:spacing w:line="1431" w:lineRule="exact" w:before="0"/>
                          <w:ind w:left="0" w:right="0" w:firstLine="0"/>
                          <w:jc w:val="left"/>
                          <w:rPr>
                            <w:rFonts w:ascii="Arial" w:hAnsi="Arial"/>
                            <w:sz w:val="128"/>
                          </w:rPr>
                        </w:pPr>
                        <w:r>
                          <w:rPr>
                            <w:rFonts w:ascii="Arial" w:hAnsi="Arial"/>
                            <w:color w:val="F9E9DB"/>
                            <w:spacing w:val="-10"/>
                            <w:w w:val="110"/>
                            <w:sz w:val="128"/>
                            <w:shd w:fill="0C0C1F" w:color="auto" w:val="clear"/>
                          </w:rPr>
                          <w:t>■</w:t>
                        </w:r>
                      </w:p>
                    </w:txbxContent>
                  </v:textbox>
                  <w10:wrap type="none"/>
                </v:shape>
                <v:shape style="position:absolute;left:8244;top:-2783;width:60;height:122" type="#_x0000_t202" id="docshape550" filled="false" stroked="false">
                  <v:textbox inset="0,0,0,0">
                    <w:txbxContent>
                      <w:p>
                        <w:pPr>
                          <w:spacing w:line="122" w:lineRule="exact" w:before="0"/>
                          <w:ind w:left="0" w:right="0" w:firstLine="0"/>
                          <w:jc w:val="left"/>
                          <w:rPr>
                            <w:sz w:val="11"/>
                          </w:rPr>
                        </w:pPr>
                        <w:r>
                          <w:rPr>
                            <w:color w:val="A5AAB5"/>
                            <w:spacing w:val="-10"/>
                            <w:w w:val="80"/>
                            <w:sz w:val="11"/>
                          </w:rPr>
                          <w:t>0</w:t>
                        </w:r>
                      </w:p>
                    </w:txbxContent>
                  </v:textbox>
                  <w10:wrap type="none"/>
                </v:shape>
                <v:shape style="position:absolute;left:10329;top:-2383;width:136;height:211" type="#_x0000_t202" id="docshape551" filled="false" stroked="false">
                  <v:textbox inset="0,0,0,0">
                    <w:txbxContent>
                      <w:p>
                        <w:pPr>
                          <w:spacing w:line="211" w:lineRule="exact" w:before="0"/>
                          <w:ind w:left="0" w:right="0" w:firstLine="0"/>
                          <w:jc w:val="left"/>
                          <w:rPr>
                            <w:b/>
                            <w:i/>
                            <w:sz w:val="19"/>
                          </w:rPr>
                        </w:pPr>
                        <w:r>
                          <w:rPr>
                            <w:b/>
                            <w:i/>
                            <w:color w:val="696969"/>
                            <w:spacing w:val="-10"/>
                            <w:w w:val="110"/>
                            <w:sz w:val="19"/>
                          </w:rPr>
                          <w:t>u</w:t>
                        </w:r>
                      </w:p>
                    </w:txbxContent>
                  </v:textbox>
                  <w10:wrap type="none"/>
                </v:shape>
                <v:shape style="position:absolute;left:6941;top:-2181;width:63;height:134" type="#_x0000_t202" id="docshape552" filled="false" stroked="false">
                  <v:textbox inset="0,0,0,0">
                    <w:txbxContent>
                      <w:p>
                        <w:pPr>
                          <w:spacing w:line="133" w:lineRule="exact" w:before="0"/>
                          <w:ind w:left="0" w:right="0" w:firstLine="0"/>
                          <w:jc w:val="left"/>
                          <w:rPr>
                            <w:sz w:val="12"/>
                          </w:rPr>
                        </w:pPr>
                        <w:r>
                          <w:rPr>
                            <w:color w:val="A5AAB5"/>
                            <w:spacing w:val="-10"/>
                            <w:w w:val="80"/>
                            <w:sz w:val="12"/>
                          </w:rPr>
                          <w:t>0</w:t>
                        </w:r>
                      </w:p>
                    </w:txbxContent>
                  </v:textbox>
                  <w10:wrap type="none"/>
                </v:shape>
                <v:shape style="position:absolute;left:8244;top:-2173;width:81;height:122" type="#_x0000_t202" id="docshape553" filled="false" stroked="false">
                  <v:textbox inset="0,0,0,0">
                    <w:txbxContent>
                      <w:p>
                        <w:pPr>
                          <w:spacing w:line="122" w:lineRule="exact" w:before="0"/>
                          <w:ind w:left="0" w:right="0" w:firstLine="0"/>
                          <w:jc w:val="left"/>
                          <w:rPr>
                            <w:sz w:val="11"/>
                          </w:rPr>
                        </w:pPr>
                        <w:r>
                          <w:rPr>
                            <w:color w:val="A5AAB5"/>
                            <w:spacing w:val="-10"/>
                            <w:w w:val="110"/>
                            <w:sz w:val="11"/>
                          </w:rPr>
                          <w:t>0</w:t>
                        </w:r>
                      </w:p>
                    </w:txbxContent>
                  </v:textbox>
                  <w10:wrap type="none"/>
                </v:shape>
                <v:shape style="position:absolute;left:10336;top:-1941;width:145;height:134" type="#_x0000_t202" id="docshape554" filled="false" stroked="false">
                  <v:textbox inset="0,0,0,0">
                    <w:txbxContent>
                      <w:p>
                        <w:pPr>
                          <w:spacing w:line="133" w:lineRule="exact" w:before="0"/>
                          <w:ind w:left="0" w:right="0" w:firstLine="0"/>
                          <w:jc w:val="left"/>
                          <w:rPr>
                            <w:b/>
                            <w:sz w:val="12"/>
                          </w:rPr>
                        </w:pPr>
                        <w:r>
                          <w:rPr>
                            <w:b/>
                            <w:color w:val="505052"/>
                            <w:spacing w:val="-5"/>
                            <w:w w:val="105"/>
                            <w:sz w:val="12"/>
                          </w:rPr>
                          <w:t>1</w:t>
                        </w:r>
                        <w:r>
                          <w:rPr>
                            <w:b/>
                            <w:color w:val="696969"/>
                            <w:spacing w:val="-5"/>
                            <w:w w:val="105"/>
                            <w:sz w:val="12"/>
                          </w:rPr>
                          <w:t>0</w:t>
                        </w:r>
                      </w:p>
                    </w:txbxContent>
                  </v:textbox>
                  <w10:wrap type="none"/>
                </v:shape>
                <v:shape style="position:absolute;left:6941;top:-1581;width:86;height:134" type="#_x0000_t202" id="docshape555" filled="false" stroked="false">
                  <v:textbox inset="0,0,0,0">
                    <w:txbxContent>
                      <w:p>
                        <w:pPr>
                          <w:spacing w:line="133" w:lineRule="exact" w:before="0"/>
                          <w:ind w:left="0" w:right="0" w:firstLine="0"/>
                          <w:jc w:val="left"/>
                          <w:rPr>
                            <w:sz w:val="12"/>
                          </w:rPr>
                        </w:pPr>
                        <w:r>
                          <w:rPr>
                            <w:color w:val="A5AAB5"/>
                            <w:spacing w:val="-10"/>
                            <w:w w:val="110"/>
                            <w:sz w:val="12"/>
                          </w:rPr>
                          <w:t>0</w:t>
                        </w:r>
                      </w:p>
                    </w:txbxContent>
                  </v:textbox>
                  <w10:wrap type="none"/>
                </v:shape>
                <v:shape style="position:absolute;left:7590;top:-1572;width:81;height:122" type="#_x0000_t202" id="docshape556" filled="false" stroked="false">
                  <v:textbox inset="0,0,0,0">
                    <w:txbxContent>
                      <w:p>
                        <w:pPr>
                          <w:spacing w:line="122" w:lineRule="exact" w:before="0"/>
                          <w:ind w:left="0" w:right="0" w:firstLine="0"/>
                          <w:jc w:val="left"/>
                          <w:rPr>
                            <w:sz w:val="11"/>
                          </w:rPr>
                        </w:pPr>
                        <w:r>
                          <w:rPr>
                            <w:color w:val="A5AAB5"/>
                            <w:spacing w:val="-10"/>
                            <w:w w:val="110"/>
                            <w:sz w:val="11"/>
                          </w:rPr>
                          <w:t>0</w:t>
                        </w:r>
                      </w:p>
                    </w:txbxContent>
                  </v:textbox>
                  <w10:wrap type="none"/>
                </v:shape>
                <v:shape style="position:absolute;left:8238;top:-1573;width:87;height:124" type="#_x0000_t202" id="docshape557" filled="false" stroked="false">
                  <v:textbox inset="0,0,0,0">
                    <w:txbxContent>
                      <w:p>
                        <w:pPr>
                          <w:spacing w:line="123" w:lineRule="exact" w:before="0"/>
                          <w:ind w:left="0" w:right="0" w:firstLine="0"/>
                          <w:jc w:val="left"/>
                          <w:rPr>
                            <w:rFonts w:ascii="Arial"/>
                            <w:sz w:val="11"/>
                          </w:rPr>
                        </w:pPr>
                        <w:r>
                          <w:rPr>
                            <w:rFonts w:ascii="Arial"/>
                            <w:color w:val="F299C8"/>
                            <w:spacing w:val="-10"/>
                            <w:w w:val="110"/>
                            <w:sz w:val="11"/>
                          </w:rPr>
                          <w:t>7</w:t>
                        </w:r>
                      </w:p>
                    </w:txbxContent>
                  </v:textbox>
                  <w10:wrap type="none"/>
                </v:shape>
                <v:shape style="position:absolute;left:8898;top:-1572;width:81;height:122" type="#_x0000_t202" id="docshape558" filled="false" stroked="false">
                  <v:textbox inset="0,0,0,0">
                    <w:txbxContent>
                      <w:p>
                        <w:pPr>
                          <w:spacing w:line="122" w:lineRule="exact" w:before="0"/>
                          <w:ind w:left="0" w:right="0" w:firstLine="0"/>
                          <w:jc w:val="left"/>
                          <w:rPr>
                            <w:sz w:val="11"/>
                          </w:rPr>
                        </w:pPr>
                        <w:r>
                          <w:rPr>
                            <w:color w:val="A5AAB5"/>
                            <w:spacing w:val="-10"/>
                            <w:w w:val="110"/>
                            <w:sz w:val="11"/>
                          </w:rPr>
                          <w:t>0</w:t>
                        </w:r>
                      </w:p>
                    </w:txbxContent>
                  </v:textbox>
                  <w10:wrap type="none"/>
                </v:shape>
                <v:shape style="position:absolute;left:9542;top:-1572;width:81;height:122" type="#_x0000_t202" id="docshape559" filled="false" stroked="false">
                  <v:textbox inset="0,0,0,0">
                    <w:txbxContent>
                      <w:p>
                        <w:pPr>
                          <w:spacing w:line="122" w:lineRule="exact" w:before="0"/>
                          <w:ind w:left="0" w:right="0" w:firstLine="0"/>
                          <w:jc w:val="left"/>
                          <w:rPr>
                            <w:sz w:val="11"/>
                          </w:rPr>
                        </w:pPr>
                        <w:r>
                          <w:rPr>
                            <w:color w:val="A5AAB5"/>
                            <w:spacing w:val="-10"/>
                            <w:w w:val="110"/>
                            <w:sz w:val="11"/>
                          </w:rPr>
                          <w:t>0</w:t>
                        </w:r>
                      </w:p>
                    </w:txbxContent>
                  </v:textbox>
                  <w10:wrap type="none"/>
                </v:shape>
                <v:shape style="position:absolute;left:10332;top:-1562;width:82;height:134" type="#_x0000_t202" id="docshape560" filled="false" stroked="false">
                  <v:textbox inset="0,0,0,0">
                    <w:txbxContent>
                      <w:p>
                        <w:pPr>
                          <w:spacing w:line="133" w:lineRule="exact" w:before="0"/>
                          <w:ind w:left="0" w:right="0" w:firstLine="0"/>
                          <w:jc w:val="left"/>
                          <w:rPr>
                            <w:sz w:val="12"/>
                          </w:rPr>
                        </w:pPr>
                        <w:r>
                          <w:rPr>
                            <w:color w:val="696969"/>
                            <w:spacing w:val="-10"/>
                            <w:w w:val="105"/>
                            <w:sz w:val="12"/>
                          </w:rPr>
                          <w:t>8</w:t>
                        </w:r>
                      </w:p>
                    </w:txbxContent>
                  </v:textbox>
                  <w10:wrap type="none"/>
                </v:shape>
                <v:shape style="position:absolute;left:10334;top:-1179;width:93;height:135" type="#_x0000_t202" id="docshape561" filled="false" stroked="false">
                  <v:textbox inset="0,0,0,0">
                    <w:txbxContent>
                      <w:p>
                        <w:pPr>
                          <w:spacing w:line="134" w:lineRule="exact" w:before="0"/>
                          <w:ind w:left="0" w:right="0" w:firstLine="0"/>
                          <w:jc w:val="left"/>
                          <w:rPr>
                            <w:rFonts w:ascii="Arial"/>
                            <w:sz w:val="12"/>
                          </w:rPr>
                        </w:pPr>
                        <w:r>
                          <w:rPr>
                            <w:rFonts w:ascii="Arial"/>
                            <w:color w:val="696969"/>
                            <w:spacing w:val="-10"/>
                            <w:w w:val="110"/>
                            <w:sz w:val="12"/>
                          </w:rPr>
                          <w:t>6</w:t>
                        </w:r>
                      </w:p>
                    </w:txbxContent>
                  </v:textbox>
                  <w10:wrap type="none"/>
                </v:shape>
                <v:shape style="position:absolute;left:6941;top:-954;width:81;height:112" type="#_x0000_t202" id="docshape562" filled="false" stroked="false">
                  <v:textbox inset="0,0,0,0">
                    <w:txbxContent>
                      <w:p>
                        <w:pPr>
                          <w:spacing w:line="112" w:lineRule="exact" w:before="0"/>
                          <w:ind w:left="0" w:right="0" w:firstLine="0"/>
                          <w:jc w:val="left"/>
                          <w:rPr>
                            <w:rFonts w:ascii="Arial"/>
                            <w:sz w:val="10"/>
                          </w:rPr>
                        </w:pPr>
                        <w:r>
                          <w:rPr>
                            <w:rFonts w:ascii="Arial"/>
                            <w:color w:val="A5AAB5"/>
                            <w:spacing w:val="-10"/>
                            <w:w w:val="110"/>
                            <w:sz w:val="10"/>
                            <w:shd w:fill="0C0C1F" w:color="auto" w:val="clear"/>
                          </w:rPr>
                          <w:t>0</w:t>
                        </w:r>
                      </w:p>
                    </w:txbxContent>
                  </v:textbox>
                  <w10:wrap type="none"/>
                </v:shape>
                <v:shape style="position:absolute;left:9542;top:-962;width:81;height:122" type="#_x0000_t202" id="docshape563" filled="false" stroked="false">
                  <v:textbox inset="0,0,0,0">
                    <w:txbxContent>
                      <w:p>
                        <w:pPr>
                          <w:spacing w:line="122" w:lineRule="exact" w:before="0"/>
                          <w:ind w:left="0" w:right="0" w:firstLine="0"/>
                          <w:jc w:val="left"/>
                          <w:rPr>
                            <w:sz w:val="11"/>
                          </w:rPr>
                        </w:pPr>
                        <w:r>
                          <w:rPr>
                            <w:color w:val="A5AAB5"/>
                            <w:spacing w:val="-10"/>
                            <w:w w:val="110"/>
                            <w:sz w:val="11"/>
                            <w:shd w:fill="0C0C1F" w:color="auto" w:val="clear"/>
                          </w:rPr>
                          <w:t>0</w:t>
                        </w:r>
                      </w:p>
                    </w:txbxContent>
                  </v:textbox>
                  <w10:wrap type="none"/>
                </v:shape>
                <v:shape style="position:absolute;left:10337;top:-798;width:80;height:122" type="#_x0000_t202" id="docshape564" filled="false" stroked="false">
                  <v:textbox inset="0,0,0,0">
                    <w:txbxContent>
                      <w:p>
                        <w:pPr>
                          <w:spacing w:line="122" w:lineRule="exact" w:before="0"/>
                          <w:ind w:left="0" w:right="0" w:firstLine="0"/>
                          <w:jc w:val="left"/>
                          <w:rPr>
                            <w:sz w:val="11"/>
                          </w:rPr>
                        </w:pPr>
                        <w:r>
                          <w:rPr>
                            <w:color w:val="505052"/>
                            <w:spacing w:val="-10"/>
                            <w:w w:val="110"/>
                            <w:sz w:val="11"/>
                          </w:rPr>
                          <w:t>4</w:t>
                        </w:r>
                      </w:p>
                    </w:txbxContent>
                  </v:textbox>
                  <w10:wrap type="none"/>
                </v:shape>
                <v:shape style="position:absolute;left:6941;top:-365;width:86;height:134" type="#_x0000_t202" id="docshape565" filled="false" stroked="false">
                  <v:textbox inset="0,0,0,0">
                    <w:txbxContent>
                      <w:p>
                        <w:pPr>
                          <w:spacing w:line="133" w:lineRule="exact" w:before="0"/>
                          <w:ind w:left="0" w:right="0" w:firstLine="0"/>
                          <w:jc w:val="left"/>
                          <w:rPr>
                            <w:sz w:val="12"/>
                          </w:rPr>
                        </w:pPr>
                        <w:r>
                          <w:rPr>
                            <w:color w:val="A5AAB5"/>
                            <w:spacing w:val="-10"/>
                            <w:w w:val="110"/>
                            <w:sz w:val="12"/>
                            <w:shd w:fill="0C0C1F" w:color="auto" w:val="clear"/>
                          </w:rPr>
                          <w:t>0</w:t>
                        </w:r>
                      </w:p>
                    </w:txbxContent>
                  </v:textbox>
                  <w10:wrap type="none"/>
                </v:shape>
                <v:shape style="position:absolute;left:7590;top:-356;width:81;height:122" type="#_x0000_t202" id="docshape566" filled="false" stroked="false">
                  <v:textbox inset="0,0,0,0">
                    <w:txbxContent>
                      <w:p>
                        <w:pPr>
                          <w:spacing w:line="122" w:lineRule="exact" w:before="0"/>
                          <w:ind w:left="0" w:right="0" w:firstLine="0"/>
                          <w:jc w:val="left"/>
                          <w:rPr>
                            <w:sz w:val="11"/>
                          </w:rPr>
                        </w:pPr>
                        <w:r>
                          <w:rPr>
                            <w:color w:val="A5AAB5"/>
                            <w:spacing w:val="-10"/>
                            <w:w w:val="110"/>
                            <w:sz w:val="11"/>
                            <w:shd w:fill="0C0C1F" w:color="auto" w:val="clear"/>
                          </w:rPr>
                          <w:t>0</w:t>
                        </w:r>
                      </w:p>
                    </w:txbxContent>
                  </v:textbox>
                  <w10:wrap type="none"/>
                </v:shape>
                <v:shape style="position:absolute;left:8244;top:-356;width:81;height:122" type="#_x0000_t202" id="docshape567" filled="false" stroked="false">
                  <v:textbox inset="0,0,0,0">
                    <w:txbxContent>
                      <w:p>
                        <w:pPr>
                          <w:spacing w:line="122" w:lineRule="exact" w:before="0"/>
                          <w:ind w:left="0" w:right="0" w:firstLine="0"/>
                          <w:jc w:val="left"/>
                          <w:rPr>
                            <w:sz w:val="11"/>
                          </w:rPr>
                        </w:pPr>
                        <w:r>
                          <w:rPr>
                            <w:color w:val="A5AAB5"/>
                            <w:spacing w:val="-10"/>
                            <w:w w:val="110"/>
                            <w:sz w:val="11"/>
                            <w:shd w:fill="0C0C1F" w:color="auto" w:val="clear"/>
                          </w:rPr>
                          <w:t>0</w:t>
                        </w:r>
                      </w:p>
                    </w:txbxContent>
                  </v:textbox>
                  <w10:wrap type="none"/>
                </v:shape>
                <v:shape style="position:absolute;left:8893;top:-365;width:86;height:134" type="#_x0000_t202" id="docshape568" filled="false" stroked="false">
                  <v:textbox inset="0,0,0,0">
                    <w:txbxContent>
                      <w:p>
                        <w:pPr>
                          <w:spacing w:line="133" w:lineRule="exact" w:before="0"/>
                          <w:ind w:left="0" w:right="0" w:firstLine="0"/>
                          <w:jc w:val="left"/>
                          <w:rPr>
                            <w:sz w:val="12"/>
                          </w:rPr>
                        </w:pPr>
                        <w:r>
                          <w:rPr>
                            <w:color w:val="A5AAB5"/>
                            <w:spacing w:val="-10"/>
                            <w:w w:val="110"/>
                            <w:sz w:val="12"/>
                            <w:shd w:fill="0C0C1F" w:color="auto" w:val="clear"/>
                          </w:rPr>
                          <w:t>0</w:t>
                        </w:r>
                      </w:p>
                    </w:txbxContent>
                  </v:textbox>
                  <w10:wrap type="none"/>
                </v:shape>
                <v:shape style="position:absolute;left:10247;top:-48;width:168;height:134" type="#_x0000_t202" id="docshape569" filled="false" stroked="false">
                  <v:textbox inset="0,0,0,0">
                    <w:txbxContent>
                      <w:p>
                        <w:pPr>
                          <w:spacing w:line="133" w:lineRule="exact" w:before="0"/>
                          <w:ind w:left="0" w:right="0" w:firstLine="0"/>
                          <w:jc w:val="left"/>
                          <w:rPr>
                            <w:sz w:val="12"/>
                          </w:rPr>
                        </w:pPr>
                        <w:r>
                          <w:rPr>
                            <w:color w:val="A5AAB5"/>
                            <w:sz w:val="12"/>
                          </w:rPr>
                          <w:t>-</w:t>
                        </w:r>
                        <w:r>
                          <w:rPr>
                            <w:color w:val="A5AAB5"/>
                            <w:spacing w:val="16"/>
                            <w:sz w:val="12"/>
                          </w:rPr>
                          <w:t> </w:t>
                        </w:r>
                        <w:r>
                          <w:rPr>
                            <w:color w:val="505052"/>
                            <w:spacing w:val="-10"/>
                            <w:sz w:val="12"/>
                          </w:rPr>
                          <w:t>0</w:t>
                        </w:r>
                      </w:p>
                    </w:txbxContent>
                  </v:textbox>
                  <w10:wrap type="none"/>
                </v:shape>
                <v:shape style="position:absolute;left:6685;top:75;width:1135;height:135" type="#_x0000_t202" id="docshape570" filled="false" stroked="false">
                  <v:textbox inset="0,0,0,0">
                    <w:txbxContent>
                      <w:p>
                        <w:pPr>
                          <w:spacing w:line="134" w:lineRule="exact" w:before="0"/>
                          <w:ind w:left="0" w:right="0" w:firstLine="0"/>
                          <w:jc w:val="left"/>
                          <w:rPr>
                            <w:rFonts w:ascii="Arial"/>
                            <w:sz w:val="12"/>
                          </w:rPr>
                        </w:pPr>
                        <w:r>
                          <w:rPr>
                            <w:rFonts w:ascii="Arial"/>
                            <w:color w:val="696969"/>
                            <w:w w:val="105"/>
                            <w:sz w:val="12"/>
                          </w:rPr>
                          <w:t>Ci</w:t>
                        </w:r>
                        <w:r>
                          <w:rPr>
                            <w:rFonts w:ascii="Arial"/>
                            <w:color w:val="505052"/>
                            <w:w w:val="105"/>
                            <w:sz w:val="12"/>
                          </w:rPr>
                          <w:t>n</w:t>
                        </w:r>
                        <w:r>
                          <w:rPr>
                            <w:rFonts w:ascii="Arial"/>
                            <w:color w:val="363636"/>
                            <w:w w:val="105"/>
                            <w:sz w:val="12"/>
                          </w:rPr>
                          <w:t>n</w:t>
                        </w:r>
                        <w:r>
                          <w:rPr>
                            <w:rFonts w:ascii="Arial"/>
                            <w:color w:val="505052"/>
                            <w:w w:val="105"/>
                            <w:sz w:val="12"/>
                          </w:rPr>
                          <w:t>am</w:t>
                        </w:r>
                        <w:r>
                          <w:rPr>
                            <w:rFonts w:ascii="Arial"/>
                            <w:color w:val="696969"/>
                            <w:w w:val="105"/>
                            <w:sz w:val="12"/>
                          </w:rPr>
                          <w:t>on</w:t>
                        </w:r>
                        <w:r>
                          <w:rPr>
                            <w:rFonts w:ascii="Arial"/>
                            <w:color w:val="696969"/>
                            <w:spacing w:val="53"/>
                            <w:w w:val="105"/>
                            <w:sz w:val="12"/>
                          </w:rPr>
                          <w:t>  </w:t>
                        </w:r>
                        <w:r>
                          <w:rPr>
                            <w:rFonts w:ascii="Arial"/>
                            <w:color w:val="505052"/>
                            <w:spacing w:val="-2"/>
                            <w:w w:val="105"/>
                            <w:sz w:val="12"/>
                          </w:rPr>
                          <w:t>C</w:t>
                        </w:r>
                        <w:r>
                          <w:rPr>
                            <w:rFonts w:ascii="Arial"/>
                            <w:color w:val="696969"/>
                            <w:spacing w:val="-2"/>
                            <w:w w:val="105"/>
                            <w:sz w:val="12"/>
                          </w:rPr>
                          <w:t>offee</w:t>
                        </w:r>
                      </w:p>
                    </w:txbxContent>
                  </v:textbox>
                  <w10:wrap type="none"/>
                </v:shape>
                <v:shape style="position:absolute;left:8147;top:75;width:259;height:135" type="#_x0000_t202" id="docshape571" filled="false" stroked="false">
                  <v:textbox inset="0,0,0,0">
                    <w:txbxContent>
                      <w:p>
                        <w:pPr>
                          <w:spacing w:line="134" w:lineRule="exact" w:before="0"/>
                          <w:ind w:left="0" w:right="0" w:firstLine="0"/>
                          <w:jc w:val="left"/>
                          <w:rPr>
                            <w:rFonts w:ascii="Arial"/>
                            <w:sz w:val="12"/>
                          </w:rPr>
                        </w:pPr>
                        <w:r>
                          <w:rPr>
                            <w:rFonts w:ascii="Arial"/>
                            <w:color w:val="505052"/>
                            <w:spacing w:val="-4"/>
                            <w:sz w:val="12"/>
                          </w:rPr>
                          <w:t>R</w:t>
                        </w:r>
                        <w:r>
                          <w:rPr>
                            <w:rFonts w:ascii="Arial"/>
                            <w:color w:val="797979"/>
                            <w:spacing w:val="-4"/>
                            <w:sz w:val="12"/>
                          </w:rPr>
                          <w:t>ice</w:t>
                        </w:r>
                      </w:p>
                    </w:txbxContent>
                  </v:textbox>
                  <w10:wrap type="none"/>
                </v:shape>
                <v:shape style="position:absolute;left:8827;top:75;width:218;height:135" type="#_x0000_t202" id="docshape572" filled="false" stroked="false">
                  <v:textbox inset="0,0,0,0">
                    <w:txbxContent>
                      <w:p>
                        <w:pPr>
                          <w:spacing w:line="134" w:lineRule="exact" w:before="0"/>
                          <w:ind w:left="0" w:right="0" w:firstLine="0"/>
                          <w:jc w:val="left"/>
                          <w:rPr>
                            <w:rFonts w:ascii="Arial"/>
                            <w:sz w:val="12"/>
                          </w:rPr>
                        </w:pPr>
                        <w:r>
                          <w:rPr>
                            <w:rFonts w:ascii="Arial"/>
                            <w:color w:val="696969"/>
                            <w:spacing w:val="-5"/>
                            <w:sz w:val="12"/>
                          </w:rPr>
                          <w:t>T</w:t>
                        </w:r>
                        <w:r>
                          <w:rPr>
                            <w:rFonts w:ascii="Arial"/>
                            <w:color w:val="505052"/>
                            <w:spacing w:val="-5"/>
                            <w:sz w:val="12"/>
                          </w:rPr>
                          <w:t>ea</w:t>
                        </w:r>
                      </w:p>
                    </w:txbxContent>
                  </v:textbox>
                  <w10:wrap type="none"/>
                </v:shape>
                <v:shape style="position:absolute;left:9360;top:75;width:434;height:135" type="#_x0000_t202" id="docshape573" filled="false" stroked="false">
                  <v:textbox inset="0,0,0,0">
                    <w:txbxContent>
                      <w:p>
                        <w:pPr>
                          <w:spacing w:line="134" w:lineRule="exact" w:before="0"/>
                          <w:ind w:left="0" w:right="0" w:firstLine="0"/>
                          <w:jc w:val="left"/>
                          <w:rPr>
                            <w:rFonts w:ascii="Arial"/>
                            <w:sz w:val="12"/>
                          </w:rPr>
                        </w:pPr>
                        <w:r>
                          <w:rPr>
                            <w:rFonts w:ascii="Arial"/>
                            <w:color w:val="696969"/>
                            <w:spacing w:val="-2"/>
                            <w:sz w:val="12"/>
                          </w:rPr>
                          <w:t>To</w:t>
                        </w:r>
                        <w:r>
                          <w:rPr>
                            <w:rFonts w:ascii="Arial"/>
                            <w:color w:val="505052"/>
                            <w:spacing w:val="-2"/>
                            <w:sz w:val="12"/>
                          </w:rPr>
                          <w:t>ma</w:t>
                        </w:r>
                        <w:r>
                          <w:rPr>
                            <w:rFonts w:ascii="Arial"/>
                            <w:color w:val="696969"/>
                            <w:spacing w:val="-2"/>
                            <w:sz w:val="12"/>
                          </w:rPr>
                          <w:t>to</w:t>
                        </w:r>
                      </w:p>
                    </w:txbxContent>
                  </v:textbox>
                  <w10:wrap type="none"/>
                </v:shape>
                <w10:wrap type="none"/>
              </v:group>
            </w:pict>
          </mc:Fallback>
        </mc:AlternateContent>
      </w:r>
      <w:r>
        <w:rPr>
          <w:rFonts w:ascii="Arial"/>
          <w:b/>
          <w:color w:val="131313"/>
          <w:spacing w:val="-10"/>
          <w:w w:val="80"/>
          <w:sz w:val="14"/>
        </w:rPr>
        <w:t>0</w:t>
      </w:r>
    </w:p>
    <w:p>
      <w:pPr>
        <w:spacing w:after="0"/>
        <w:jc w:val="center"/>
        <w:rPr>
          <w:rFonts w:ascii="Arial"/>
          <w:sz w:val="14"/>
        </w:rPr>
        <w:sectPr>
          <w:headerReference w:type="default" r:id="rId200"/>
          <w:footerReference w:type="default" r:id="rId201"/>
          <w:pgSz w:w="11910" w:h="16840"/>
          <w:pgMar w:header="658" w:footer="0" w:top="1140" w:bottom="280" w:left="240" w:right="220"/>
        </w:sectPr>
      </w:pPr>
    </w:p>
    <w:p>
      <w:pPr>
        <w:spacing w:before="135"/>
        <w:ind w:left="562" w:right="0" w:firstLine="0"/>
        <w:jc w:val="left"/>
        <w:rPr>
          <w:i/>
          <w:sz w:val="22"/>
        </w:rPr>
      </w:pPr>
      <w:r>
        <w:rPr/>
        <mc:AlternateContent>
          <mc:Choice Requires="wps">
            <w:drawing>
              <wp:anchor distT="0" distB="0" distL="0" distR="0" allowOverlap="1" layoutInCell="1" locked="0" behindDoc="1" simplePos="0" relativeHeight="481676800">
                <wp:simplePos x="0" y="0"/>
                <wp:positionH relativeFrom="page">
                  <wp:posOffset>509733</wp:posOffset>
                </wp:positionH>
                <wp:positionV relativeFrom="paragraph">
                  <wp:posOffset>363125</wp:posOffset>
                </wp:positionV>
                <wp:extent cx="3604895" cy="1590040"/>
                <wp:effectExtent l="0" t="0" r="0" b="0"/>
                <wp:wrapNone/>
                <wp:docPr id="834" name="Group 834"/>
                <wp:cNvGraphicFramePr>
                  <a:graphicFrameLocks/>
                </wp:cNvGraphicFramePr>
                <a:graphic>
                  <a:graphicData uri="http://schemas.microsoft.com/office/word/2010/wordprocessingGroup">
                    <wpg:wgp>
                      <wpg:cNvPr id="834" name="Group 834"/>
                      <wpg:cNvGrpSpPr/>
                      <wpg:grpSpPr>
                        <a:xfrm>
                          <a:off x="0" y="0"/>
                          <a:ext cx="3604895" cy="1590040"/>
                          <a:chExt cx="3604895" cy="1590040"/>
                        </a:xfrm>
                      </wpg:grpSpPr>
                      <wps:wsp>
                        <wps:cNvPr id="835" name="Graphic 835"/>
                        <wps:cNvSpPr/>
                        <wps:spPr>
                          <a:xfrm>
                            <a:off x="3052" y="3051"/>
                            <a:ext cx="3601720" cy="1586865"/>
                          </a:xfrm>
                          <a:custGeom>
                            <a:avLst/>
                            <a:gdLst/>
                            <a:ahLst/>
                            <a:cxnLst/>
                            <a:rect l="l" t="t" r="r" b="b"/>
                            <a:pathLst>
                              <a:path w="3601720" h="1586865">
                                <a:moveTo>
                                  <a:pt x="3052" y="1586766"/>
                                </a:moveTo>
                                <a:lnTo>
                                  <a:pt x="3052" y="0"/>
                                </a:lnTo>
                              </a:path>
                              <a:path w="3601720" h="1586865">
                                <a:moveTo>
                                  <a:pt x="3586449" y="1586766"/>
                                </a:moveTo>
                                <a:lnTo>
                                  <a:pt x="3586449" y="0"/>
                                </a:lnTo>
                              </a:path>
                              <a:path w="3601720" h="1586865">
                                <a:moveTo>
                                  <a:pt x="0" y="3051"/>
                                </a:moveTo>
                                <a:lnTo>
                                  <a:pt x="3601711" y="3051"/>
                                </a:lnTo>
                              </a:path>
                              <a:path w="3601720" h="1586865">
                                <a:moveTo>
                                  <a:pt x="0" y="1568458"/>
                                </a:moveTo>
                                <a:lnTo>
                                  <a:pt x="3601711" y="1568458"/>
                                </a:lnTo>
                              </a:path>
                            </a:pathLst>
                          </a:custGeom>
                          <a:ln w="12207">
                            <a:solidFill>
                              <a:srgbClr val="000000"/>
                            </a:solidFill>
                            <a:prstDash val="solid"/>
                          </a:ln>
                        </wps:spPr>
                        <wps:bodyPr wrap="square" lIns="0" tIns="0" rIns="0" bIns="0" rtlCol="0">
                          <a:prstTxWarp prst="textNoShape">
                            <a:avLst/>
                          </a:prstTxWarp>
                          <a:noAutofit/>
                        </wps:bodyPr>
                      </wps:wsp>
                      <wps:wsp>
                        <wps:cNvPr id="836" name="Textbox 836"/>
                        <wps:cNvSpPr txBox="1"/>
                        <wps:spPr>
                          <a:xfrm>
                            <a:off x="0" y="0"/>
                            <a:ext cx="3604895" cy="1590040"/>
                          </a:xfrm>
                          <a:prstGeom prst="rect">
                            <a:avLst/>
                          </a:prstGeom>
                        </wps:spPr>
                        <wps:txbx>
                          <w:txbxContent>
                            <w:p>
                              <w:pPr>
                                <w:spacing w:line="240" w:lineRule="auto" w:before="70"/>
                                <w:rPr>
                                  <w:i/>
                                  <w:sz w:val="13"/>
                                </w:rPr>
                              </w:pPr>
                            </w:p>
                            <w:p>
                              <w:pPr>
                                <w:spacing w:before="0"/>
                                <w:ind w:left="136" w:right="0" w:firstLine="0"/>
                                <w:jc w:val="left"/>
                                <w:rPr>
                                  <w:sz w:val="13"/>
                                </w:rPr>
                              </w:pPr>
                              <w:r>
                                <w:rPr>
                                  <w:color w:val="707070"/>
                                  <w:w w:val="115"/>
                                  <w:sz w:val="13"/>
                                </w:rPr>
                                <w:t>In</w:t>
                              </w:r>
                              <w:r>
                                <w:rPr>
                                  <w:color w:val="707070"/>
                                  <w:spacing w:val="41"/>
                                  <w:w w:val="115"/>
                                  <w:sz w:val="13"/>
                                </w:rPr>
                                <w:t> </w:t>
                              </w:r>
                              <w:r>
                                <w:rPr>
                                  <w:color w:val="878787"/>
                                  <w:w w:val="115"/>
                                  <w:sz w:val="13"/>
                                </w:rPr>
                                <w:t>[17]:</w:t>
                              </w:r>
                              <w:r>
                                <w:rPr>
                                  <w:color w:val="878787"/>
                                  <w:spacing w:val="58"/>
                                  <w:w w:val="115"/>
                                  <w:sz w:val="13"/>
                                </w:rPr>
                                <w:t> </w:t>
                              </w:r>
                              <w:r>
                                <w:rPr>
                                  <w:b/>
                                  <w:color w:val="4D7B4D"/>
                                  <w:w w:val="115"/>
                                  <w:sz w:val="12"/>
                                </w:rPr>
                                <w:t>from</w:t>
                              </w:r>
                              <w:r>
                                <w:rPr>
                                  <w:b/>
                                  <w:color w:val="4D7B4D"/>
                                  <w:spacing w:val="34"/>
                                  <w:w w:val="115"/>
                                  <w:sz w:val="12"/>
                                </w:rPr>
                                <w:t> </w:t>
                              </w:r>
                              <w:r>
                                <w:rPr>
                                  <w:color w:val="595959"/>
                                  <w:w w:val="115"/>
                                  <w:sz w:val="13"/>
                                </w:rPr>
                                <w:t>sklearn.met</w:t>
                              </w:r>
                              <w:r>
                                <w:rPr>
                                  <w:color w:val="343434"/>
                                  <w:w w:val="115"/>
                                  <w:sz w:val="13"/>
                                </w:rPr>
                                <w:t>r</w:t>
                              </w:r>
                              <w:r>
                                <w:rPr>
                                  <w:color w:val="707070"/>
                                  <w:w w:val="115"/>
                                  <w:sz w:val="13"/>
                                </w:rPr>
                                <w:t>ics</w:t>
                              </w:r>
                              <w:r>
                                <w:rPr>
                                  <w:color w:val="707070"/>
                                  <w:spacing w:val="36"/>
                                  <w:w w:val="115"/>
                                  <w:sz w:val="13"/>
                                </w:rPr>
                                <w:t> </w:t>
                              </w:r>
                              <w:r>
                                <w:rPr>
                                  <w:b/>
                                  <w:color w:val="4D7B4D"/>
                                  <w:w w:val="115"/>
                                  <w:sz w:val="12"/>
                                </w:rPr>
                                <w:t>import</w:t>
                              </w:r>
                              <w:r>
                                <w:rPr>
                                  <w:b/>
                                  <w:color w:val="4D7B4D"/>
                                  <w:spacing w:val="46"/>
                                  <w:w w:val="115"/>
                                  <w:sz w:val="12"/>
                                </w:rPr>
                                <w:t> </w:t>
                              </w:r>
                              <w:r>
                                <w:rPr>
                                  <w:color w:val="595959"/>
                                  <w:spacing w:val="-2"/>
                                  <w:w w:val="115"/>
                                  <w:sz w:val="13"/>
                                </w:rPr>
                                <w:t>c</w:t>
                              </w:r>
                              <w:r>
                                <w:rPr>
                                  <w:color w:val="343434"/>
                                  <w:spacing w:val="-2"/>
                                  <w:w w:val="115"/>
                                  <w:sz w:val="13"/>
                                </w:rPr>
                                <w:t>l</w:t>
                              </w:r>
                              <w:r>
                                <w:rPr>
                                  <w:color w:val="595959"/>
                                  <w:spacing w:val="-2"/>
                                  <w:w w:val="115"/>
                                  <w:sz w:val="13"/>
                                </w:rPr>
                                <w:t>assification_report</w:t>
                              </w:r>
                            </w:p>
                            <w:p>
                              <w:pPr>
                                <w:spacing w:before="130"/>
                                <w:ind w:left="750" w:right="0" w:firstLine="0"/>
                                <w:jc w:val="left"/>
                                <w:rPr>
                                  <w:sz w:val="13"/>
                                </w:rPr>
                              </w:pPr>
                              <w:r>
                                <w:rPr>
                                  <w:color w:val="4D7B4D"/>
                                  <w:w w:val="120"/>
                                  <w:sz w:val="13"/>
                                </w:rPr>
                                <w:t>p</w:t>
                              </w:r>
                              <w:r>
                                <w:rPr>
                                  <w:color w:val="6E8372"/>
                                  <w:w w:val="120"/>
                                  <w:sz w:val="13"/>
                                </w:rPr>
                                <w:t>rint</w:t>
                              </w:r>
                              <w:r>
                                <w:rPr>
                                  <w:color w:val="595959"/>
                                  <w:w w:val="120"/>
                                  <w:sz w:val="13"/>
                                </w:rPr>
                                <w:t>(</w:t>
                              </w:r>
                              <w:r>
                                <w:rPr>
                                  <w:color w:val="595959"/>
                                  <w:spacing w:val="-23"/>
                                  <w:w w:val="120"/>
                                  <w:sz w:val="13"/>
                                </w:rPr>
                                <w:t> </w:t>
                              </w:r>
                              <w:r>
                                <w:rPr>
                                  <w:color w:val="595959"/>
                                  <w:w w:val="120"/>
                                  <w:sz w:val="13"/>
                                </w:rPr>
                                <w:t>classi</w:t>
                              </w:r>
                              <w:r>
                                <w:rPr>
                                  <w:color w:val="464646"/>
                                  <w:w w:val="120"/>
                                  <w:sz w:val="13"/>
                                </w:rPr>
                                <w:t>ficati</w:t>
                              </w:r>
                              <w:r>
                                <w:rPr>
                                  <w:color w:val="707070"/>
                                  <w:w w:val="120"/>
                                  <w:sz w:val="13"/>
                                </w:rPr>
                                <w:t>on_r</w:t>
                              </w:r>
                              <w:r>
                                <w:rPr>
                                  <w:color w:val="464646"/>
                                  <w:w w:val="120"/>
                                  <w:sz w:val="13"/>
                                </w:rPr>
                                <w:t>eport(y_test,</w:t>
                              </w:r>
                              <w:r>
                                <w:rPr>
                                  <w:color w:val="464646"/>
                                  <w:spacing w:val="32"/>
                                  <w:w w:val="120"/>
                                  <w:sz w:val="13"/>
                                </w:rPr>
                                <w:t>  </w:t>
                              </w:r>
                              <w:r>
                                <w:rPr>
                                  <w:i/>
                                  <w:color w:val="464646"/>
                                  <w:w w:val="120"/>
                                  <w:sz w:val="14"/>
                                </w:rPr>
                                <w:t>y</w:t>
                              </w:r>
                              <w:r>
                                <w:rPr>
                                  <w:color w:val="464646"/>
                                  <w:w w:val="120"/>
                                  <w:sz w:val="13"/>
                                </w:rPr>
                                <w:t>_pred,</w:t>
                              </w:r>
                              <w:r>
                                <w:rPr>
                                  <w:color w:val="464646"/>
                                  <w:spacing w:val="74"/>
                                  <w:w w:val="150"/>
                                  <w:sz w:val="13"/>
                                </w:rPr>
                                <w:t> </w:t>
                              </w:r>
                              <w:r>
                                <w:rPr>
                                  <w:color w:val="464646"/>
                                  <w:spacing w:val="-2"/>
                                  <w:w w:val="120"/>
                                  <w:sz w:val="13"/>
                                </w:rPr>
                                <w:t>ta</w:t>
                              </w:r>
                              <w:r>
                                <w:rPr>
                                  <w:color w:val="707070"/>
                                  <w:spacing w:val="-2"/>
                                  <w:w w:val="120"/>
                                  <w:sz w:val="13"/>
                                </w:rPr>
                                <w:t>r</w:t>
                              </w:r>
                              <w:r>
                                <w:rPr>
                                  <w:color w:val="464646"/>
                                  <w:spacing w:val="-2"/>
                                  <w:w w:val="120"/>
                                  <w:sz w:val="13"/>
                                </w:rPr>
                                <w:t>get_names</w:t>
                              </w:r>
                              <w:r>
                                <w:rPr>
                                  <w:color w:val="855D87"/>
                                  <w:spacing w:val="-2"/>
                                  <w:w w:val="120"/>
                                  <w:sz w:val="13"/>
                                </w:rPr>
                                <w:t>=</w:t>
                              </w:r>
                              <w:r>
                                <w:rPr>
                                  <w:color w:val="595959"/>
                                  <w:spacing w:val="-2"/>
                                  <w:w w:val="120"/>
                                  <w:sz w:val="13"/>
                                </w:rPr>
                                <w:t>class_names))</w:t>
                              </w:r>
                            </w:p>
                          </w:txbxContent>
                        </wps:txbx>
                        <wps:bodyPr wrap="square" lIns="0" tIns="0" rIns="0" bIns="0" rtlCol="0">
                          <a:noAutofit/>
                        </wps:bodyPr>
                      </wps:wsp>
                    </wpg:wgp>
                  </a:graphicData>
                </a:graphic>
              </wp:anchor>
            </w:drawing>
          </mc:Choice>
          <mc:Fallback>
            <w:pict>
              <v:group style="position:absolute;margin-left:40.136513pt;margin-top:28.592546pt;width:283.850pt;height:125.2pt;mso-position-horizontal-relative:page;mso-position-vertical-relative:paragraph;z-index:-21639680" id="docshapegroup576" coordorigin="803,572" coordsize="5677,2504">
                <v:shape style="position:absolute;left:807;top:576;width:5672;height:2499" id="docshape577" coordorigin="808,577" coordsize="5672,2499" path="m812,3076l812,577m6455,3076l6455,577m808,581l6480,581m808,3047l6480,3047e" filled="false" stroked="true" strokeweight=".961224pt" strokecolor="#000000">
                  <v:path arrowok="t"/>
                  <v:stroke dashstyle="solid"/>
                </v:shape>
                <v:shape style="position:absolute;left:802;top:571;width:5677;height:2504" type="#_x0000_t202" id="docshape578" filled="false" stroked="false">
                  <v:textbox inset="0,0,0,0">
                    <w:txbxContent>
                      <w:p>
                        <w:pPr>
                          <w:spacing w:line="240" w:lineRule="auto" w:before="70"/>
                          <w:rPr>
                            <w:i/>
                            <w:sz w:val="13"/>
                          </w:rPr>
                        </w:pPr>
                      </w:p>
                      <w:p>
                        <w:pPr>
                          <w:spacing w:before="0"/>
                          <w:ind w:left="136" w:right="0" w:firstLine="0"/>
                          <w:jc w:val="left"/>
                          <w:rPr>
                            <w:sz w:val="13"/>
                          </w:rPr>
                        </w:pPr>
                        <w:r>
                          <w:rPr>
                            <w:color w:val="707070"/>
                            <w:w w:val="115"/>
                            <w:sz w:val="13"/>
                          </w:rPr>
                          <w:t>In</w:t>
                        </w:r>
                        <w:r>
                          <w:rPr>
                            <w:color w:val="707070"/>
                            <w:spacing w:val="41"/>
                            <w:w w:val="115"/>
                            <w:sz w:val="13"/>
                          </w:rPr>
                          <w:t> </w:t>
                        </w:r>
                        <w:r>
                          <w:rPr>
                            <w:color w:val="878787"/>
                            <w:w w:val="115"/>
                            <w:sz w:val="13"/>
                          </w:rPr>
                          <w:t>[17]:</w:t>
                        </w:r>
                        <w:r>
                          <w:rPr>
                            <w:color w:val="878787"/>
                            <w:spacing w:val="58"/>
                            <w:w w:val="115"/>
                            <w:sz w:val="13"/>
                          </w:rPr>
                          <w:t> </w:t>
                        </w:r>
                        <w:r>
                          <w:rPr>
                            <w:b/>
                            <w:color w:val="4D7B4D"/>
                            <w:w w:val="115"/>
                            <w:sz w:val="12"/>
                          </w:rPr>
                          <w:t>from</w:t>
                        </w:r>
                        <w:r>
                          <w:rPr>
                            <w:b/>
                            <w:color w:val="4D7B4D"/>
                            <w:spacing w:val="34"/>
                            <w:w w:val="115"/>
                            <w:sz w:val="12"/>
                          </w:rPr>
                          <w:t> </w:t>
                        </w:r>
                        <w:r>
                          <w:rPr>
                            <w:color w:val="595959"/>
                            <w:w w:val="115"/>
                            <w:sz w:val="13"/>
                          </w:rPr>
                          <w:t>sklearn.met</w:t>
                        </w:r>
                        <w:r>
                          <w:rPr>
                            <w:color w:val="343434"/>
                            <w:w w:val="115"/>
                            <w:sz w:val="13"/>
                          </w:rPr>
                          <w:t>r</w:t>
                        </w:r>
                        <w:r>
                          <w:rPr>
                            <w:color w:val="707070"/>
                            <w:w w:val="115"/>
                            <w:sz w:val="13"/>
                          </w:rPr>
                          <w:t>ics</w:t>
                        </w:r>
                        <w:r>
                          <w:rPr>
                            <w:color w:val="707070"/>
                            <w:spacing w:val="36"/>
                            <w:w w:val="115"/>
                            <w:sz w:val="13"/>
                          </w:rPr>
                          <w:t> </w:t>
                        </w:r>
                        <w:r>
                          <w:rPr>
                            <w:b/>
                            <w:color w:val="4D7B4D"/>
                            <w:w w:val="115"/>
                            <w:sz w:val="12"/>
                          </w:rPr>
                          <w:t>import</w:t>
                        </w:r>
                        <w:r>
                          <w:rPr>
                            <w:b/>
                            <w:color w:val="4D7B4D"/>
                            <w:spacing w:val="46"/>
                            <w:w w:val="115"/>
                            <w:sz w:val="12"/>
                          </w:rPr>
                          <w:t> </w:t>
                        </w:r>
                        <w:r>
                          <w:rPr>
                            <w:color w:val="595959"/>
                            <w:spacing w:val="-2"/>
                            <w:w w:val="115"/>
                            <w:sz w:val="13"/>
                          </w:rPr>
                          <w:t>c</w:t>
                        </w:r>
                        <w:r>
                          <w:rPr>
                            <w:color w:val="343434"/>
                            <w:spacing w:val="-2"/>
                            <w:w w:val="115"/>
                            <w:sz w:val="13"/>
                          </w:rPr>
                          <w:t>l</w:t>
                        </w:r>
                        <w:r>
                          <w:rPr>
                            <w:color w:val="595959"/>
                            <w:spacing w:val="-2"/>
                            <w:w w:val="115"/>
                            <w:sz w:val="13"/>
                          </w:rPr>
                          <w:t>assification_report</w:t>
                        </w:r>
                      </w:p>
                      <w:p>
                        <w:pPr>
                          <w:spacing w:before="130"/>
                          <w:ind w:left="750" w:right="0" w:firstLine="0"/>
                          <w:jc w:val="left"/>
                          <w:rPr>
                            <w:sz w:val="13"/>
                          </w:rPr>
                        </w:pPr>
                        <w:r>
                          <w:rPr>
                            <w:color w:val="4D7B4D"/>
                            <w:w w:val="120"/>
                            <w:sz w:val="13"/>
                          </w:rPr>
                          <w:t>p</w:t>
                        </w:r>
                        <w:r>
                          <w:rPr>
                            <w:color w:val="6E8372"/>
                            <w:w w:val="120"/>
                            <w:sz w:val="13"/>
                          </w:rPr>
                          <w:t>rint</w:t>
                        </w:r>
                        <w:r>
                          <w:rPr>
                            <w:color w:val="595959"/>
                            <w:w w:val="120"/>
                            <w:sz w:val="13"/>
                          </w:rPr>
                          <w:t>(</w:t>
                        </w:r>
                        <w:r>
                          <w:rPr>
                            <w:color w:val="595959"/>
                            <w:spacing w:val="-23"/>
                            <w:w w:val="120"/>
                            <w:sz w:val="13"/>
                          </w:rPr>
                          <w:t> </w:t>
                        </w:r>
                        <w:r>
                          <w:rPr>
                            <w:color w:val="595959"/>
                            <w:w w:val="120"/>
                            <w:sz w:val="13"/>
                          </w:rPr>
                          <w:t>classi</w:t>
                        </w:r>
                        <w:r>
                          <w:rPr>
                            <w:color w:val="464646"/>
                            <w:w w:val="120"/>
                            <w:sz w:val="13"/>
                          </w:rPr>
                          <w:t>ficati</w:t>
                        </w:r>
                        <w:r>
                          <w:rPr>
                            <w:color w:val="707070"/>
                            <w:w w:val="120"/>
                            <w:sz w:val="13"/>
                          </w:rPr>
                          <w:t>on_r</w:t>
                        </w:r>
                        <w:r>
                          <w:rPr>
                            <w:color w:val="464646"/>
                            <w:w w:val="120"/>
                            <w:sz w:val="13"/>
                          </w:rPr>
                          <w:t>eport(y_test,</w:t>
                        </w:r>
                        <w:r>
                          <w:rPr>
                            <w:color w:val="464646"/>
                            <w:spacing w:val="32"/>
                            <w:w w:val="120"/>
                            <w:sz w:val="13"/>
                          </w:rPr>
                          <w:t>  </w:t>
                        </w:r>
                        <w:r>
                          <w:rPr>
                            <w:i/>
                            <w:color w:val="464646"/>
                            <w:w w:val="120"/>
                            <w:sz w:val="14"/>
                          </w:rPr>
                          <w:t>y</w:t>
                        </w:r>
                        <w:r>
                          <w:rPr>
                            <w:color w:val="464646"/>
                            <w:w w:val="120"/>
                            <w:sz w:val="13"/>
                          </w:rPr>
                          <w:t>_pred,</w:t>
                        </w:r>
                        <w:r>
                          <w:rPr>
                            <w:color w:val="464646"/>
                            <w:spacing w:val="74"/>
                            <w:w w:val="150"/>
                            <w:sz w:val="13"/>
                          </w:rPr>
                          <w:t> </w:t>
                        </w:r>
                        <w:r>
                          <w:rPr>
                            <w:color w:val="464646"/>
                            <w:spacing w:val="-2"/>
                            <w:w w:val="120"/>
                            <w:sz w:val="13"/>
                          </w:rPr>
                          <w:t>ta</w:t>
                        </w:r>
                        <w:r>
                          <w:rPr>
                            <w:color w:val="707070"/>
                            <w:spacing w:val="-2"/>
                            <w:w w:val="120"/>
                            <w:sz w:val="13"/>
                          </w:rPr>
                          <w:t>r</w:t>
                        </w:r>
                        <w:r>
                          <w:rPr>
                            <w:color w:val="464646"/>
                            <w:spacing w:val="-2"/>
                            <w:w w:val="120"/>
                            <w:sz w:val="13"/>
                          </w:rPr>
                          <w:t>get_names</w:t>
                        </w:r>
                        <w:r>
                          <w:rPr>
                            <w:color w:val="855D87"/>
                            <w:spacing w:val="-2"/>
                            <w:w w:val="120"/>
                            <w:sz w:val="13"/>
                          </w:rPr>
                          <w:t>=</w:t>
                        </w:r>
                        <w:r>
                          <w:rPr>
                            <w:color w:val="595959"/>
                            <w:spacing w:val="-2"/>
                            <w:w w:val="120"/>
                            <w:sz w:val="13"/>
                          </w:rPr>
                          <w:t>class_names))</w:t>
                        </w:r>
                      </w:p>
                    </w:txbxContent>
                  </v:textbox>
                  <w10:wrap type="none"/>
                </v:shape>
                <w10:wrap type="none"/>
              </v:group>
            </w:pict>
          </mc:Fallback>
        </mc:AlternateContent>
      </w:r>
      <w:r>
        <w:rPr>
          <w:i/>
          <w:color w:val="131313"/>
          <w:sz w:val="22"/>
        </w:rPr>
        <w:t>Classification</w:t>
      </w:r>
      <w:r>
        <w:rPr>
          <w:i/>
          <w:color w:val="131313"/>
          <w:spacing w:val="-14"/>
          <w:sz w:val="22"/>
        </w:rPr>
        <w:t> </w:t>
      </w:r>
      <w:r>
        <w:rPr>
          <w:i/>
          <w:color w:val="131313"/>
          <w:sz w:val="22"/>
        </w:rPr>
        <w:t>Report</w:t>
      </w:r>
      <w:r>
        <w:rPr>
          <w:i/>
          <w:color w:val="131313"/>
          <w:spacing w:val="-5"/>
          <w:sz w:val="22"/>
        </w:rPr>
        <w:t> </w:t>
      </w:r>
      <w:r>
        <w:rPr>
          <w:sz w:val="22"/>
        </w:rPr>
        <w:t>-</w:t>
      </w:r>
      <w:r>
        <w:rPr>
          <w:spacing w:val="33"/>
          <w:sz w:val="22"/>
        </w:rPr>
        <w:t> </w:t>
      </w:r>
      <w:r>
        <w:rPr>
          <w:i/>
          <w:color w:val="131313"/>
          <w:sz w:val="22"/>
        </w:rPr>
        <w:t>Precision</w:t>
      </w:r>
      <w:r>
        <w:rPr>
          <w:i/>
          <w:color w:val="131313"/>
          <w:spacing w:val="5"/>
          <w:sz w:val="22"/>
        </w:rPr>
        <w:t> </w:t>
      </w:r>
      <w:r>
        <w:rPr>
          <w:rFonts w:ascii="Arial"/>
          <w:sz w:val="25"/>
        </w:rPr>
        <w:t>I</w:t>
      </w:r>
      <w:r>
        <w:rPr>
          <w:rFonts w:ascii="Arial"/>
          <w:spacing w:val="-17"/>
          <w:sz w:val="25"/>
        </w:rPr>
        <w:t> </w:t>
      </w:r>
      <w:r>
        <w:rPr>
          <w:i/>
          <w:color w:val="131313"/>
          <w:sz w:val="22"/>
        </w:rPr>
        <w:t>Recall</w:t>
      </w:r>
      <w:r>
        <w:rPr>
          <w:i/>
          <w:color w:val="131313"/>
          <w:spacing w:val="1"/>
          <w:sz w:val="22"/>
        </w:rPr>
        <w:t> </w:t>
      </w:r>
      <w:r>
        <w:rPr>
          <w:rFonts w:ascii="Arial"/>
          <w:color w:val="131313"/>
          <w:sz w:val="25"/>
        </w:rPr>
        <w:t>I</w:t>
      </w:r>
      <w:r>
        <w:rPr>
          <w:rFonts w:ascii="Arial"/>
          <w:color w:val="131313"/>
          <w:spacing w:val="-6"/>
          <w:sz w:val="25"/>
        </w:rPr>
        <w:t> </w:t>
      </w:r>
      <w:r>
        <w:rPr>
          <w:i/>
          <w:color w:val="131313"/>
          <w:sz w:val="22"/>
        </w:rPr>
        <w:t>fl-</w:t>
      </w:r>
      <w:r>
        <w:rPr>
          <w:i/>
          <w:color w:val="131313"/>
          <w:spacing w:val="-2"/>
          <w:sz w:val="22"/>
        </w:rPr>
        <w:t>score</w:t>
      </w:r>
    </w:p>
    <w:p>
      <w:pPr>
        <w:pStyle w:val="BodyText"/>
        <w:rPr>
          <w:i/>
          <w:sz w:val="20"/>
        </w:rPr>
      </w:pPr>
    </w:p>
    <w:p>
      <w:pPr>
        <w:pStyle w:val="BodyText"/>
        <w:rPr>
          <w:i/>
          <w:sz w:val="20"/>
        </w:rPr>
      </w:pPr>
    </w:p>
    <w:p>
      <w:pPr>
        <w:pStyle w:val="BodyText"/>
        <w:spacing w:before="222" w:after="1"/>
        <w:rPr>
          <w:i/>
          <w:sz w:val="20"/>
        </w:rPr>
      </w:pPr>
    </w:p>
    <w:tbl>
      <w:tblPr>
        <w:tblW w:w="0" w:type="auto"/>
        <w:jc w:val="left"/>
        <w:tblInd w:w="1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3"/>
        <w:gridCol w:w="777"/>
        <w:gridCol w:w="601"/>
        <w:gridCol w:w="674"/>
        <w:gridCol w:w="605"/>
      </w:tblGrid>
      <w:tr>
        <w:trPr>
          <w:trHeight w:val="218" w:hRule="atLeast"/>
        </w:trPr>
        <w:tc>
          <w:tcPr>
            <w:tcW w:w="903" w:type="dxa"/>
          </w:tcPr>
          <w:p>
            <w:pPr>
              <w:pStyle w:val="TableParagraph"/>
              <w:rPr>
                <w:sz w:val="14"/>
              </w:rPr>
            </w:pPr>
          </w:p>
        </w:tc>
        <w:tc>
          <w:tcPr>
            <w:tcW w:w="777" w:type="dxa"/>
          </w:tcPr>
          <w:p>
            <w:pPr>
              <w:pStyle w:val="TableParagraph"/>
              <w:spacing w:line="144" w:lineRule="exact"/>
              <w:ind w:right="139"/>
              <w:jc w:val="right"/>
              <w:rPr>
                <w:b/>
                <w:sz w:val="13"/>
              </w:rPr>
            </w:pPr>
            <w:r>
              <w:rPr>
                <w:b/>
                <w:color w:val="464646"/>
                <w:spacing w:val="-2"/>
                <w:w w:val="115"/>
                <w:sz w:val="13"/>
              </w:rPr>
              <w:t>precision</w:t>
            </w:r>
          </w:p>
        </w:tc>
        <w:tc>
          <w:tcPr>
            <w:tcW w:w="601" w:type="dxa"/>
          </w:tcPr>
          <w:p>
            <w:pPr>
              <w:pStyle w:val="TableParagraph"/>
              <w:spacing w:line="144" w:lineRule="exact"/>
              <w:ind w:left="16"/>
              <w:jc w:val="center"/>
              <w:rPr>
                <w:b/>
                <w:sz w:val="13"/>
              </w:rPr>
            </w:pPr>
            <w:r>
              <w:rPr>
                <w:b/>
                <w:color w:val="595959"/>
                <w:spacing w:val="-2"/>
                <w:w w:val="120"/>
                <w:sz w:val="13"/>
              </w:rPr>
              <w:t>reca</w:t>
            </w:r>
            <w:r>
              <w:rPr>
                <w:b/>
                <w:color w:val="343434"/>
                <w:spacing w:val="-2"/>
                <w:w w:val="120"/>
                <w:sz w:val="13"/>
              </w:rPr>
              <w:t>ll</w:t>
            </w:r>
          </w:p>
        </w:tc>
        <w:tc>
          <w:tcPr>
            <w:tcW w:w="674" w:type="dxa"/>
          </w:tcPr>
          <w:p>
            <w:pPr>
              <w:pStyle w:val="TableParagraph"/>
              <w:spacing w:before="4"/>
              <w:ind w:right="115"/>
              <w:jc w:val="right"/>
              <w:rPr>
                <w:b/>
                <w:sz w:val="12"/>
              </w:rPr>
            </w:pPr>
            <w:r>
              <w:rPr>
                <w:b/>
                <w:color w:val="595959"/>
                <w:spacing w:val="4"/>
                <w:w w:val="140"/>
                <w:sz w:val="12"/>
              </w:rPr>
              <w:t>f</w:t>
            </w:r>
            <w:r>
              <w:rPr>
                <w:b/>
                <w:color w:val="131313"/>
                <w:spacing w:val="4"/>
                <w:w w:val="140"/>
                <w:sz w:val="12"/>
              </w:rPr>
              <w:t>l</w:t>
            </w:r>
            <w:r>
              <w:rPr>
                <w:b/>
                <w:color w:val="9A9A9A"/>
                <w:spacing w:val="4"/>
                <w:w w:val="140"/>
                <w:sz w:val="12"/>
              </w:rPr>
              <w:t>-</w:t>
            </w:r>
            <w:r>
              <w:rPr>
                <w:b/>
                <w:color w:val="9A9A9A"/>
                <w:spacing w:val="-19"/>
                <w:w w:val="140"/>
                <w:sz w:val="12"/>
              </w:rPr>
              <w:t> </w:t>
            </w:r>
            <w:r>
              <w:rPr>
                <w:b/>
                <w:color w:val="595959"/>
                <w:spacing w:val="-2"/>
                <w:w w:val="135"/>
                <w:sz w:val="12"/>
              </w:rPr>
              <w:t>sco</w:t>
            </w:r>
            <w:r>
              <w:rPr>
                <w:b/>
                <w:color w:val="343434"/>
                <w:spacing w:val="-2"/>
                <w:w w:val="135"/>
                <w:sz w:val="12"/>
              </w:rPr>
              <w:t>r</w:t>
            </w:r>
            <w:r>
              <w:rPr>
                <w:b/>
                <w:color w:val="595959"/>
                <w:spacing w:val="-2"/>
                <w:w w:val="135"/>
                <w:sz w:val="12"/>
              </w:rPr>
              <w:t>e</w:t>
            </w:r>
          </w:p>
        </w:tc>
        <w:tc>
          <w:tcPr>
            <w:tcW w:w="605" w:type="dxa"/>
          </w:tcPr>
          <w:p>
            <w:pPr>
              <w:pStyle w:val="TableParagraph"/>
              <w:spacing w:before="4"/>
              <w:ind w:right="84"/>
              <w:jc w:val="right"/>
              <w:rPr>
                <w:b/>
                <w:sz w:val="12"/>
              </w:rPr>
            </w:pPr>
            <w:r>
              <w:rPr>
                <w:b/>
                <w:color w:val="464646"/>
                <w:spacing w:val="-2"/>
                <w:w w:val="105"/>
                <w:sz w:val="12"/>
              </w:rPr>
              <w:t>suppor</w:t>
            </w:r>
            <w:r>
              <w:rPr>
                <w:b/>
                <w:color w:val="131313"/>
                <w:spacing w:val="-2"/>
                <w:w w:val="105"/>
                <w:sz w:val="12"/>
              </w:rPr>
              <w:t>t</w:t>
            </w:r>
          </w:p>
        </w:tc>
      </w:tr>
      <w:tr>
        <w:trPr>
          <w:trHeight w:val="218" w:hRule="atLeast"/>
        </w:trPr>
        <w:tc>
          <w:tcPr>
            <w:tcW w:w="903" w:type="dxa"/>
          </w:tcPr>
          <w:p>
            <w:pPr>
              <w:pStyle w:val="TableParagraph"/>
              <w:spacing w:line="130" w:lineRule="exact" w:before="69"/>
              <w:ind w:right="63"/>
              <w:jc w:val="right"/>
              <w:rPr>
                <w:b/>
                <w:sz w:val="13"/>
              </w:rPr>
            </w:pPr>
            <w:r>
              <w:rPr>
                <w:b/>
                <w:color w:val="464646"/>
                <w:spacing w:val="-2"/>
                <w:sz w:val="13"/>
              </w:rPr>
              <w:t>C</w:t>
            </w:r>
            <w:r>
              <w:rPr>
                <w:b/>
                <w:color w:val="131313"/>
                <w:spacing w:val="-2"/>
                <w:sz w:val="13"/>
              </w:rPr>
              <w:t>i</w:t>
            </w:r>
            <w:r>
              <w:rPr>
                <w:b/>
                <w:color w:val="464646"/>
                <w:spacing w:val="-2"/>
                <w:sz w:val="13"/>
              </w:rPr>
              <w:t>nnamon</w:t>
            </w:r>
          </w:p>
        </w:tc>
        <w:tc>
          <w:tcPr>
            <w:tcW w:w="777" w:type="dxa"/>
          </w:tcPr>
          <w:p>
            <w:pPr>
              <w:pStyle w:val="TableParagraph"/>
              <w:spacing w:line="111" w:lineRule="exact" w:before="87"/>
              <w:ind w:right="124"/>
              <w:jc w:val="right"/>
              <w:rPr>
                <w:sz w:val="11"/>
              </w:rPr>
            </w:pPr>
            <w:r>
              <w:rPr>
                <w:color w:val="464646"/>
                <w:spacing w:val="-4"/>
                <w:w w:val="145"/>
                <w:sz w:val="11"/>
              </w:rPr>
              <w:t>1.00</w:t>
            </w:r>
          </w:p>
        </w:tc>
        <w:tc>
          <w:tcPr>
            <w:tcW w:w="601" w:type="dxa"/>
          </w:tcPr>
          <w:p>
            <w:pPr>
              <w:pStyle w:val="TableParagraph"/>
              <w:spacing w:line="111" w:lineRule="exact" w:before="87"/>
              <w:ind w:left="177" w:right="35"/>
              <w:jc w:val="center"/>
              <w:rPr>
                <w:sz w:val="11"/>
              </w:rPr>
            </w:pPr>
            <w:r>
              <w:rPr>
                <w:color w:val="343434"/>
                <w:spacing w:val="-4"/>
                <w:w w:val="125"/>
                <w:sz w:val="11"/>
              </w:rPr>
              <w:t>1.</w:t>
            </w:r>
            <w:r>
              <w:rPr>
                <w:color w:val="595959"/>
                <w:spacing w:val="-4"/>
                <w:w w:val="125"/>
                <w:sz w:val="11"/>
              </w:rPr>
              <w:t>00</w:t>
            </w:r>
          </w:p>
        </w:tc>
        <w:tc>
          <w:tcPr>
            <w:tcW w:w="674" w:type="dxa"/>
          </w:tcPr>
          <w:p>
            <w:pPr>
              <w:pStyle w:val="TableParagraph"/>
              <w:spacing w:line="111" w:lineRule="exact" w:before="87"/>
              <w:ind w:right="127"/>
              <w:jc w:val="right"/>
              <w:rPr>
                <w:sz w:val="11"/>
              </w:rPr>
            </w:pPr>
            <w:r>
              <w:rPr>
                <w:color w:val="595959"/>
                <w:spacing w:val="-4"/>
                <w:w w:val="130"/>
                <w:sz w:val="11"/>
              </w:rPr>
              <w:t>1</w:t>
            </w:r>
            <w:r>
              <w:rPr>
                <w:color w:val="343434"/>
                <w:spacing w:val="-4"/>
                <w:w w:val="130"/>
                <w:sz w:val="11"/>
              </w:rPr>
              <w:t>.</w:t>
            </w:r>
            <w:r>
              <w:rPr>
                <w:color w:val="595959"/>
                <w:spacing w:val="-4"/>
                <w:w w:val="130"/>
                <w:sz w:val="11"/>
              </w:rPr>
              <w:t>00</w:t>
            </w:r>
          </w:p>
        </w:tc>
        <w:tc>
          <w:tcPr>
            <w:tcW w:w="605" w:type="dxa"/>
          </w:tcPr>
          <w:p>
            <w:pPr>
              <w:pStyle w:val="TableParagraph"/>
              <w:spacing w:line="111" w:lineRule="exact" w:before="87"/>
              <w:ind w:right="64"/>
              <w:jc w:val="right"/>
              <w:rPr>
                <w:sz w:val="11"/>
              </w:rPr>
            </w:pPr>
            <w:r>
              <w:rPr>
                <w:color w:val="464646"/>
                <w:spacing w:val="-10"/>
                <w:w w:val="130"/>
                <w:sz w:val="11"/>
              </w:rPr>
              <w:t>1</w:t>
            </w:r>
          </w:p>
        </w:tc>
      </w:tr>
      <w:tr>
        <w:trPr>
          <w:trHeight w:val="285" w:hRule="atLeast"/>
        </w:trPr>
        <w:tc>
          <w:tcPr>
            <w:tcW w:w="903" w:type="dxa"/>
          </w:tcPr>
          <w:p>
            <w:pPr>
              <w:pStyle w:val="TableParagraph"/>
              <w:spacing w:line="137" w:lineRule="exact"/>
              <w:ind w:right="73"/>
              <w:jc w:val="right"/>
              <w:rPr>
                <w:sz w:val="12"/>
              </w:rPr>
            </w:pPr>
            <w:r>
              <w:rPr>
                <w:color w:val="595959"/>
                <w:spacing w:val="-2"/>
                <w:w w:val="120"/>
                <w:sz w:val="12"/>
              </w:rPr>
              <w:t>Coffee</w:t>
            </w:r>
          </w:p>
          <w:p>
            <w:pPr>
              <w:pStyle w:val="TableParagraph"/>
              <w:spacing w:line="122" w:lineRule="exact" w:before="6"/>
              <w:ind w:right="72"/>
              <w:jc w:val="right"/>
              <w:rPr>
                <w:b/>
                <w:sz w:val="12"/>
              </w:rPr>
            </w:pPr>
            <w:r>
              <w:rPr>
                <w:b/>
                <w:color w:val="464646"/>
                <w:spacing w:val="-4"/>
                <w:w w:val="115"/>
                <w:sz w:val="12"/>
              </w:rPr>
              <w:t>Rice</w:t>
            </w:r>
          </w:p>
        </w:tc>
        <w:tc>
          <w:tcPr>
            <w:tcW w:w="777" w:type="dxa"/>
          </w:tcPr>
          <w:p>
            <w:pPr>
              <w:pStyle w:val="TableParagraph"/>
              <w:spacing w:before="8"/>
              <w:ind w:left="375"/>
              <w:rPr>
                <w:sz w:val="11"/>
              </w:rPr>
            </w:pPr>
            <w:r>
              <w:rPr>
                <w:color w:val="464646"/>
                <w:spacing w:val="-4"/>
                <w:w w:val="145"/>
                <w:sz w:val="11"/>
              </w:rPr>
              <w:t>1.00</w:t>
            </w:r>
          </w:p>
          <w:p>
            <w:pPr>
              <w:pStyle w:val="TableParagraph"/>
              <w:spacing w:line="113" w:lineRule="exact" w:before="18"/>
              <w:ind w:left="375"/>
              <w:rPr>
                <w:sz w:val="11"/>
              </w:rPr>
            </w:pPr>
            <w:r>
              <w:rPr>
                <w:color w:val="595959"/>
                <w:spacing w:val="-4"/>
                <w:w w:val="125"/>
                <w:sz w:val="11"/>
              </w:rPr>
              <w:t>1</w:t>
            </w:r>
            <w:r>
              <w:rPr>
                <w:spacing w:val="-4"/>
                <w:w w:val="125"/>
                <w:sz w:val="11"/>
              </w:rPr>
              <w:t>.</w:t>
            </w:r>
            <w:r>
              <w:rPr>
                <w:color w:val="595959"/>
                <w:spacing w:val="-4"/>
                <w:w w:val="125"/>
                <w:sz w:val="11"/>
              </w:rPr>
              <w:t>00</w:t>
            </w:r>
          </w:p>
        </w:tc>
        <w:tc>
          <w:tcPr>
            <w:tcW w:w="601" w:type="dxa"/>
          </w:tcPr>
          <w:p>
            <w:pPr>
              <w:pStyle w:val="TableParagraph"/>
              <w:spacing w:line="117" w:lineRule="exact"/>
              <w:ind w:left="250"/>
              <w:rPr>
                <w:sz w:val="12"/>
              </w:rPr>
            </w:pPr>
            <w:r>
              <w:rPr>
                <w:color w:val="464646"/>
                <w:spacing w:val="-4"/>
                <w:w w:val="130"/>
                <w:sz w:val="12"/>
              </w:rPr>
              <w:t>1.00</w:t>
            </w:r>
          </w:p>
          <w:p>
            <w:pPr>
              <w:pStyle w:val="TableParagraph"/>
              <w:spacing w:line="149" w:lineRule="exact"/>
              <w:ind w:left="250"/>
              <w:rPr>
                <w:sz w:val="17"/>
              </w:rPr>
            </w:pPr>
            <w:r>
              <w:rPr>
                <w:color w:val="464646"/>
                <w:spacing w:val="-4"/>
                <w:w w:val="110"/>
                <w:sz w:val="12"/>
              </w:rPr>
              <w:t>1</w:t>
            </w:r>
            <w:r>
              <w:rPr>
                <w:spacing w:val="-4"/>
                <w:w w:val="110"/>
                <w:sz w:val="17"/>
              </w:rPr>
              <w:t>.</w:t>
            </w:r>
            <w:r>
              <w:rPr>
                <w:color w:val="595959"/>
                <w:spacing w:val="-4"/>
                <w:w w:val="110"/>
                <w:sz w:val="17"/>
              </w:rPr>
              <w:t>oo</w:t>
            </w:r>
          </w:p>
        </w:tc>
        <w:tc>
          <w:tcPr>
            <w:tcW w:w="674" w:type="dxa"/>
          </w:tcPr>
          <w:p>
            <w:pPr>
              <w:pStyle w:val="TableParagraph"/>
              <w:spacing w:before="8"/>
              <w:ind w:left="295"/>
              <w:rPr>
                <w:sz w:val="11"/>
              </w:rPr>
            </w:pPr>
            <w:r>
              <w:rPr>
                <w:color w:val="595959"/>
                <w:spacing w:val="-4"/>
                <w:w w:val="130"/>
                <w:sz w:val="11"/>
              </w:rPr>
              <w:t>1</w:t>
            </w:r>
            <w:r>
              <w:rPr>
                <w:color w:val="131313"/>
                <w:spacing w:val="-4"/>
                <w:w w:val="130"/>
                <w:sz w:val="11"/>
              </w:rPr>
              <w:t>.</w:t>
            </w:r>
            <w:r>
              <w:rPr>
                <w:color w:val="464646"/>
                <w:spacing w:val="-4"/>
                <w:w w:val="130"/>
                <w:sz w:val="11"/>
              </w:rPr>
              <w:t>00</w:t>
            </w:r>
          </w:p>
          <w:p>
            <w:pPr>
              <w:pStyle w:val="TableParagraph"/>
              <w:spacing w:line="113" w:lineRule="exact" w:before="18"/>
              <w:ind w:left="299"/>
              <w:rPr>
                <w:sz w:val="11"/>
              </w:rPr>
            </w:pPr>
            <w:r>
              <w:rPr>
                <w:color w:val="595959"/>
                <w:spacing w:val="-4"/>
                <w:w w:val="145"/>
                <w:sz w:val="11"/>
              </w:rPr>
              <w:t>1.00</w:t>
            </w:r>
          </w:p>
        </w:tc>
        <w:tc>
          <w:tcPr>
            <w:tcW w:w="605" w:type="dxa"/>
          </w:tcPr>
          <w:p>
            <w:pPr>
              <w:pStyle w:val="TableParagraph"/>
              <w:spacing w:before="8"/>
              <w:ind w:right="69"/>
              <w:jc w:val="right"/>
              <w:rPr>
                <w:sz w:val="11"/>
              </w:rPr>
            </w:pPr>
            <w:r>
              <w:rPr>
                <w:color w:val="343434"/>
                <w:spacing w:val="-5"/>
                <w:w w:val="110"/>
                <w:sz w:val="11"/>
              </w:rPr>
              <w:t>1</w:t>
            </w:r>
            <w:r>
              <w:rPr>
                <w:color w:val="595959"/>
                <w:spacing w:val="-5"/>
                <w:w w:val="110"/>
                <w:sz w:val="11"/>
              </w:rPr>
              <w:t>6</w:t>
            </w:r>
          </w:p>
          <w:p>
            <w:pPr>
              <w:pStyle w:val="TableParagraph"/>
              <w:spacing w:line="113" w:lineRule="exact" w:before="18"/>
              <w:ind w:right="47"/>
              <w:jc w:val="right"/>
              <w:rPr>
                <w:sz w:val="11"/>
              </w:rPr>
            </w:pPr>
            <w:r>
              <w:rPr>
                <w:color w:val="595959"/>
                <w:spacing w:val="-10"/>
                <w:w w:val="145"/>
                <w:sz w:val="11"/>
              </w:rPr>
              <w:t>7</w:t>
            </w:r>
          </w:p>
        </w:tc>
      </w:tr>
      <w:tr>
        <w:trPr>
          <w:trHeight w:val="145" w:hRule="atLeast"/>
        </w:trPr>
        <w:tc>
          <w:tcPr>
            <w:tcW w:w="903" w:type="dxa"/>
          </w:tcPr>
          <w:p>
            <w:pPr>
              <w:pStyle w:val="TableParagraph"/>
              <w:spacing w:line="126" w:lineRule="exact"/>
              <w:ind w:right="75"/>
              <w:jc w:val="right"/>
              <w:rPr>
                <w:sz w:val="13"/>
              </w:rPr>
            </w:pPr>
            <w:r>
              <w:rPr>
                <w:color w:val="595959"/>
                <w:spacing w:val="-5"/>
                <w:sz w:val="13"/>
              </w:rPr>
              <w:t>Tea</w:t>
            </w:r>
          </w:p>
        </w:tc>
        <w:tc>
          <w:tcPr>
            <w:tcW w:w="777" w:type="dxa"/>
          </w:tcPr>
          <w:p>
            <w:pPr>
              <w:pStyle w:val="TableParagraph"/>
              <w:spacing w:line="114" w:lineRule="exact" w:before="11"/>
              <w:ind w:right="124"/>
              <w:jc w:val="right"/>
              <w:rPr>
                <w:sz w:val="11"/>
              </w:rPr>
            </w:pPr>
            <w:r>
              <w:rPr>
                <w:color w:val="464646"/>
                <w:spacing w:val="-4"/>
                <w:w w:val="145"/>
                <w:sz w:val="11"/>
              </w:rPr>
              <w:t>1.00</w:t>
            </w:r>
          </w:p>
        </w:tc>
        <w:tc>
          <w:tcPr>
            <w:tcW w:w="601" w:type="dxa"/>
          </w:tcPr>
          <w:p>
            <w:pPr>
              <w:pStyle w:val="TableParagraph"/>
              <w:spacing w:line="124" w:lineRule="exact" w:before="2"/>
              <w:ind w:left="177" w:right="8"/>
              <w:jc w:val="center"/>
              <w:rPr>
                <w:sz w:val="12"/>
              </w:rPr>
            </w:pPr>
            <w:r>
              <w:rPr>
                <w:color w:val="464646"/>
                <w:spacing w:val="-4"/>
                <w:w w:val="130"/>
                <w:sz w:val="12"/>
              </w:rPr>
              <w:t>1.00</w:t>
            </w:r>
          </w:p>
        </w:tc>
        <w:tc>
          <w:tcPr>
            <w:tcW w:w="674" w:type="dxa"/>
          </w:tcPr>
          <w:p>
            <w:pPr>
              <w:pStyle w:val="TableParagraph"/>
              <w:spacing w:line="119" w:lineRule="exact" w:before="6"/>
              <w:ind w:right="127"/>
              <w:jc w:val="right"/>
              <w:rPr>
                <w:sz w:val="11"/>
              </w:rPr>
            </w:pPr>
            <w:r>
              <w:rPr>
                <w:color w:val="707070"/>
                <w:spacing w:val="-4"/>
                <w:w w:val="130"/>
                <w:sz w:val="11"/>
              </w:rPr>
              <w:t>1</w:t>
            </w:r>
            <w:r>
              <w:rPr>
                <w:spacing w:val="-4"/>
                <w:w w:val="130"/>
                <w:sz w:val="11"/>
              </w:rPr>
              <w:t>.</w:t>
            </w:r>
            <w:r>
              <w:rPr>
                <w:color w:val="595959"/>
                <w:spacing w:val="-4"/>
                <w:w w:val="130"/>
                <w:sz w:val="11"/>
              </w:rPr>
              <w:t>00</w:t>
            </w:r>
          </w:p>
        </w:tc>
        <w:tc>
          <w:tcPr>
            <w:tcW w:w="605" w:type="dxa"/>
          </w:tcPr>
          <w:p>
            <w:pPr>
              <w:pStyle w:val="TableParagraph"/>
              <w:spacing w:line="114" w:lineRule="exact" w:before="11"/>
              <w:ind w:right="64"/>
              <w:jc w:val="right"/>
              <w:rPr>
                <w:sz w:val="11"/>
              </w:rPr>
            </w:pPr>
            <w:r>
              <w:rPr>
                <w:color w:val="595959"/>
                <w:spacing w:val="-10"/>
                <w:w w:val="130"/>
                <w:sz w:val="11"/>
              </w:rPr>
              <w:t>1</w:t>
            </w:r>
          </w:p>
        </w:tc>
      </w:tr>
      <w:tr>
        <w:trPr>
          <w:trHeight w:val="209" w:hRule="atLeast"/>
        </w:trPr>
        <w:tc>
          <w:tcPr>
            <w:tcW w:w="903" w:type="dxa"/>
          </w:tcPr>
          <w:p>
            <w:pPr>
              <w:pStyle w:val="TableParagraph"/>
              <w:spacing w:before="19"/>
              <w:ind w:right="71"/>
              <w:jc w:val="right"/>
              <w:rPr>
                <w:rFonts w:ascii="Arial"/>
                <w:b/>
                <w:sz w:val="10"/>
              </w:rPr>
            </w:pPr>
            <w:r>
              <w:rPr>
                <w:rFonts w:ascii="Arial"/>
                <w:b/>
                <w:color w:val="464646"/>
                <w:spacing w:val="-2"/>
                <w:w w:val="105"/>
                <w:sz w:val="10"/>
              </w:rPr>
              <w:t>Tomato</w:t>
            </w:r>
          </w:p>
        </w:tc>
        <w:tc>
          <w:tcPr>
            <w:tcW w:w="777" w:type="dxa"/>
          </w:tcPr>
          <w:p>
            <w:pPr>
              <w:pStyle w:val="TableParagraph"/>
              <w:spacing w:before="10"/>
              <w:ind w:right="124"/>
              <w:jc w:val="right"/>
              <w:rPr>
                <w:sz w:val="11"/>
              </w:rPr>
            </w:pPr>
            <w:r>
              <w:rPr>
                <w:color w:val="464646"/>
                <w:spacing w:val="-4"/>
                <w:w w:val="145"/>
                <w:sz w:val="11"/>
              </w:rPr>
              <w:t>1.00</w:t>
            </w:r>
          </w:p>
        </w:tc>
        <w:tc>
          <w:tcPr>
            <w:tcW w:w="601" w:type="dxa"/>
          </w:tcPr>
          <w:p>
            <w:pPr>
              <w:pStyle w:val="TableParagraph"/>
              <w:ind w:left="177" w:right="8"/>
              <w:jc w:val="center"/>
              <w:rPr>
                <w:sz w:val="12"/>
              </w:rPr>
            </w:pPr>
            <w:r>
              <w:rPr>
                <w:color w:val="464646"/>
                <w:spacing w:val="-4"/>
                <w:w w:val="130"/>
                <w:sz w:val="12"/>
              </w:rPr>
              <w:t>1.00</w:t>
            </w:r>
          </w:p>
        </w:tc>
        <w:tc>
          <w:tcPr>
            <w:tcW w:w="674" w:type="dxa"/>
          </w:tcPr>
          <w:p>
            <w:pPr>
              <w:pStyle w:val="TableParagraph"/>
              <w:spacing w:before="10"/>
              <w:ind w:right="92"/>
              <w:jc w:val="right"/>
              <w:rPr>
                <w:sz w:val="11"/>
              </w:rPr>
            </w:pPr>
            <w:r>
              <w:rPr>
                <w:color w:val="707070"/>
                <w:spacing w:val="-4"/>
                <w:w w:val="145"/>
                <w:sz w:val="11"/>
              </w:rPr>
              <w:t>1.00</w:t>
            </w:r>
          </w:p>
        </w:tc>
        <w:tc>
          <w:tcPr>
            <w:tcW w:w="605" w:type="dxa"/>
          </w:tcPr>
          <w:p>
            <w:pPr>
              <w:pStyle w:val="TableParagraph"/>
              <w:spacing w:before="10"/>
              <w:ind w:right="47"/>
              <w:jc w:val="right"/>
              <w:rPr>
                <w:sz w:val="11"/>
              </w:rPr>
            </w:pPr>
            <w:r>
              <w:rPr>
                <w:color w:val="464646"/>
                <w:spacing w:val="-10"/>
                <w:w w:val="145"/>
                <w:sz w:val="11"/>
              </w:rPr>
              <w:t>7</w:t>
            </w:r>
          </w:p>
        </w:tc>
      </w:tr>
      <w:tr>
        <w:trPr>
          <w:trHeight w:val="220" w:hRule="atLeast"/>
        </w:trPr>
        <w:tc>
          <w:tcPr>
            <w:tcW w:w="903" w:type="dxa"/>
          </w:tcPr>
          <w:p>
            <w:pPr>
              <w:pStyle w:val="TableParagraph"/>
              <w:spacing w:line="135" w:lineRule="exact" w:before="65"/>
              <w:ind w:right="70"/>
              <w:jc w:val="right"/>
              <w:rPr>
                <w:b/>
                <w:sz w:val="13"/>
              </w:rPr>
            </w:pPr>
            <w:r>
              <w:rPr>
                <w:b/>
                <w:color w:val="343434"/>
                <w:spacing w:val="-2"/>
                <w:w w:val="105"/>
                <w:sz w:val="13"/>
              </w:rPr>
              <w:t>a</w:t>
            </w:r>
            <w:r>
              <w:rPr>
                <w:b/>
                <w:color w:val="595959"/>
                <w:spacing w:val="-2"/>
                <w:w w:val="105"/>
                <w:sz w:val="13"/>
              </w:rPr>
              <w:t>ccu</w:t>
            </w:r>
            <w:r>
              <w:rPr>
                <w:b/>
                <w:color w:val="343434"/>
                <w:spacing w:val="-2"/>
                <w:w w:val="105"/>
                <w:sz w:val="13"/>
              </w:rPr>
              <w:t>rac</w:t>
            </w:r>
            <w:r>
              <w:rPr>
                <w:b/>
                <w:color w:val="595959"/>
                <w:spacing w:val="-2"/>
                <w:w w:val="105"/>
                <w:sz w:val="13"/>
              </w:rPr>
              <w:t>y</w:t>
            </w:r>
          </w:p>
        </w:tc>
        <w:tc>
          <w:tcPr>
            <w:tcW w:w="777" w:type="dxa"/>
          </w:tcPr>
          <w:p>
            <w:pPr>
              <w:pStyle w:val="TableParagraph"/>
              <w:rPr>
                <w:sz w:val="14"/>
              </w:rPr>
            </w:pPr>
          </w:p>
        </w:tc>
        <w:tc>
          <w:tcPr>
            <w:tcW w:w="601" w:type="dxa"/>
          </w:tcPr>
          <w:p>
            <w:pPr>
              <w:pStyle w:val="TableParagraph"/>
              <w:rPr>
                <w:sz w:val="14"/>
              </w:rPr>
            </w:pPr>
          </w:p>
        </w:tc>
        <w:tc>
          <w:tcPr>
            <w:tcW w:w="674" w:type="dxa"/>
          </w:tcPr>
          <w:p>
            <w:pPr>
              <w:pStyle w:val="TableParagraph"/>
              <w:spacing w:line="112" w:lineRule="exact" w:before="89"/>
              <w:ind w:right="92"/>
              <w:jc w:val="right"/>
              <w:rPr>
                <w:sz w:val="11"/>
              </w:rPr>
            </w:pPr>
            <w:r>
              <w:rPr>
                <w:color w:val="595959"/>
                <w:spacing w:val="-4"/>
                <w:w w:val="145"/>
                <w:sz w:val="11"/>
              </w:rPr>
              <w:t>1.00</w:t>
            </w:r>
          </w:p>
        </w:tc>
        <w:tc>
          <w:tcPr>
            <w:tcW w:w="605" w:type="dxa"/>
          </w:tcPr>
          <w:p>
            <w:pPr>
              <w:pStyle w:val="TableParagraph"/>
              <w:spacing w:line="121" w:lineRule="exact" w:before="79"/>
              <w:ind w:right="61"/>
              <w:jc w:val="right"/>
              <w:rPr>
                <w:sz w:val="12"/>
              </w:rPr>
            </w:pPr>
            <w:r>
              <w:rPr>
                <w:color w:val="595959"/>
                <w:spacing w:val="-5"/>
                <w:w w:val="105"/>
                <w:sz w:val="12"/>
              </w:rPr>
              <w:t>32</w:t>
            </w:r>
          </w:p>
        </w:tc>
      </w:tr>
      <w:tr>
        <w:trPr>
          <w:trHeight w:val="142" w:hRule="atLeast"/>
        </w:trPr>
        <w:tc>
          <w:tcPr>
            <w:tcW w:w="903" w:type="dxa"/>
          </w:tcPr>
          <w:p>
            <w:pPr>
              <w:pStyle w:val="TableParagraph"/>
              <w:spacing w:line="115" w:lineRule="exact" w:before="7"/>
              <w:ind w:right="62"/>
              <w:jc w:val="right"/>
              <w:rPr>
                <w:rFonts w:ascii="Arial"/>
                <w:b/>
                <w:sz w:val="11"/>
              </w:rPr>
            </w:pPr>
            <w:r>
              <w:rPr>
                <w:rFonts w:ascii="Arial"/>
                <w:b/>
                <w:color w:val="595959"/>
                <w:sz w:val="11"/>
              </w:rPr>
              <w:t>macro</w:t>
            </w:r>
            <w:r>
              <w:rPr>
                <w:rFonts w:ascii="Arial"/>
                <w:b/>
                <w:color w:val="595959"/>
                <w:spacing w:val="30"/>
                <w:sz w:val="11"/>
              </w:rPr>
              <w:t> </w:t>
            </w:r>
            <w:r>
              <w:rPr>
                <w:rFonts w:ascii="Arial"/>
                <w:b/>
                <w:color w:val="595959"/>
                <w:spacing w:val="-5"/>
                <w:sz w:val="11"/>
              </w:rPr>
              <w:t>avg</w:t>
            </w:r>
          </w:p>
        </w:tc>
        <w:tc>
          <w:tcPr>
            <w:tcW w:w="777" w:type="dxa"/>
          </w:tcPr>
          <w:p>
            <w:pPr>
              <w:pStyle w:val="TableParagraph"/>
              <w:spacing w:line="122" w:lineRule="exact"/>
              <w:ind w:right="127"/>
              <w:jc w:val="right"/>
              <w:rPr>
                <w:b/>
                <w:sz w:val="12"/>
              </w:rPr>
            </w:pPr>
            <w:r>
              <w:rPr>
                <w:b/>
                <w:color w:val="595959"/>
                <w:spacing w:val="-4"/>
                <w:w w:val="125"/>
                <w:sz w:val="12"/>
              </w:rPr>
              <w:t>1.00</w:t>
            </w:r>
          </w:p>
        </w:tc>
        <w:tc>
          <w:tcPr>
            <w:tcW w:w="601" w:type="dxa"/>
          </w:tcPr>
          <w:p>
            <w:pPr>
              <w:pStyle w:val="TableParagraph"/>
              <w:spacing w:line="122" w:lineRule="exact"/>
              <w:ind w:left="177"/>
              <w:jc w:val="center"/>
              <w:rPr>
                <w:sz w:val="12"/>
              </w:rPr>
            </w:pPr>
            <w:r>
              <w:rPr>
                <w:color w:val="595959"/>
                <w:spacing w:val="-4"/>
                <w:w w:val="140"/>
                <w:sz w:val="12"/>
              </w:rPr>
              <w:t>l.00</w:t>
            </w:r>
          </w:p>
        </w:tc>
        <w:tc>
          <w:tcPr>
            <w:tcW w:w="674" w:type="dxa"/>
          </w:tcPr>
          <w:p>
            <w:pPr>
              <w:pStyle w:val="TableParagraph"/>
              <w:spacing w:line="122" w:lineRule="exact"/>
              <w:ind w:right="117"/>
              <w:jc w:val="right"/>
              <w:rPr>
                <w:sz w:val="12"/>
              </w:rPr>
            </w:pPr>
            <w:r>
              <w:rPr>
                <w:color w:val="707070"/>
                <w:spacing w:val="-4"/>
                <w:w w:val="135"/>
                <w:sz w:val="12"/>
              </w:rPr>
              <w:t>l</w:t>
            </w:r>
            <w:r>
              <w:rPr>
                <w:color w:val="464646"/>
                <w:spacing w:val="-4"/>
                <w:w w:val="135"/>
                <w:sz w:val="12"/>
              </w:rPr>
              <w:t>.00</w:t>
            </w:r>
          </w:p>
        </w:tc>
        <w:tc>
          <w:tcPr>
            <w:tcW w:w="605" w:type="dxa"/>
          </w:tcPr>
          <w:p>
            <w:pPr>
              <w:pStyle w:val="TableParagraph"/>
              <w:spacing w:line="119" w:lineRule="exact" w:before="3"/>
              <w:ind w:right="61"/>
              <w:jc w:val="right"/>
              <w:rPr>
                <w:sz w:val="12"/>
              </w:rPr>
            </w:pPr>
            <w:r>
              <w:rPr>
                <w:color w:val="707070"/>
                <w:spacing w:val="-5"/>
                <w:w w:val="105"/>
                <w:sz w:val="12"/>
              </w:rPr>
              <w:t>32</w:t>
            </w:r>
          </w:p>
        </w:tc>
      </w:tr>
      <w:tr>
        <w:trPr>
          <w:trHeight w:val="270" w:hRule="atLeast"/>
        </w:trPr>
        <w:tc>
          <w:tcPr>
            <w:tcW w:w="903" w:type="dxa"/>
          </w:tcPr>
          <w:p>
            <w:pPr>
              <w:pStyle w:val="TableParagraph"/>
              <w:spacing w:line="145" w:lineRule="exact"/>
              <w:ind w:right="73"/>
              <w:jc w:val="right"/>
              <w:rPr>
                <w:i/>
                <w:sz w:val="13"/>
              </w:rPr>
            </w:pPr>
            <w:r>
              <w:rPr>
                <w:color w:val="595959"/>
                <w:w w:val="105"/>
                <w:sz w:val="13"/>
              </w:rPr>
              <w:t>weighted</w:t>
            </w:r>
            <w:r>
              <w:rPr>
                <w:color w:val="595959"/>
                <w:spacing w:val="53"/>
                <w:w w:val="105"/>
                <w:sz w:val="13"/>
              </w:rPr>
              <w:t> </w:t>
            </w:r>
            <w:r>
              <w:rPr>
                <w:i/>
                <w:color w:val="595959"/>
                <w:spacing w:val="-5"/>
                <w:w w:val="105"/>
                <w:sz w:val="13"/>
              </w:rPr>
              <w:t>avg</w:t>
            </w:r>
          </w:p>
        </w:tc>
        <w:tc>
          <w:tcPr>
            <w:tcW w:w="777" w:type="dxa"/>
          </w:tcPr>
          <w:p>
            <w:pPr>
              <w:pStyle w:val="TableParagraph"/>
              <w:spacing w:before="5"/>
              <w:ind w:right="144"/>
              <w:jc w:val="right"/>
              <w:rPr>
                <w:b/>
                <w:sz w:val="12"/>
              </w:rPr>
            </w:pPr>
            <w:r>
              <w:rPr>
                <w:b/>
                <w:color w:val="595959"/>
                <w:spacing w:val="-4"/>
                <w:w w:val="120"/>
                <w:sz w:val="12"/>
              </w:rPr>
              <w:t>1</w:t>
            </w:r>
            <w:r>
              <w:rPr>
                <w:b/>
                <w:spacing w:val="-4"/>
                <w:w w:val="120"/>
                <w:sz w:val="12"/>
              </w:rPr>
              <w:t>.</w:t>
            </w:r>
            <w:r>
              <w:rPr>
                <w:b/>
                <w:color w:val="595959"/>
                <w:spacing w:val="-4"/>
                <w:w w:val="120"/>
                <w:sz w:val="12"/>
              </w:rPr>
              <w:t>00</w:t>
            </w:r>
          </w:p>
        </w:tc>
        <w:tc>
          <w:tcPr>
            <w:tcW w:w="601" w:type="dxa"/>
          </w:tcPr>
          <w:p>
            <w:pPr>
              <w:pStyle w:val="TableParagraph"/>
              <w:spacing w:before="5"/>
              <w:ind w:left="177" w:right="26"/>
              <w:jc w:val="center"/>
              <w:rPr>
                <w:sz w:val="12"/>
              </w:rPr>
            </w:pPr>
            <w:r>
              <w:rPr>
                <w:color w:val="595959"/>
                <w:spacing w:val="-4"/>
                <w:w w:val="120"/>
                <w:sz w:val="12"/>
              </w:rPr>
              <w:t>1</w:t>
            </w:r>
            <w:r>
              <w:rPr>
                <w:spacing w:val="-4"/>
                <w:w w:val="120"/>
                <w:sz w:val="12"/>
              </w:rPr>
              <w:t>.</w:t>
            </w:r>
            <w:r>
              <w:rPr>
                <w:color w:val="595959"/>
                <w:spacing w:val="-4"/>
                <w:w w:val="120"/>
                <w:sz w:val="12"/>
              </w:rPr>
              <w:t>00</w:t>
            </w:r>
          </w:p>
        </w:tc>
        <w:tc>
          <w:tcPr>
            <w:tcW w:w="674" w:type="dxa"/>
          </w:tcPr>
          <w:p>
            <w:pPr>
              <w:pStyle w:val="TableParagraph"/>
              <w:spacing w:before="14"/>
              <w:ind w:right="128"/>
              <w:jc w:val="right"/>
              <w:rPr>
                <w:sz w:val="11"/>
              </w:rPr>
            </w:pPr>
            <w:r>
              <w:rPr>
                <w:color w:val="595959"/>
                <w:spacing w:val="-4"/>
                <w:w w:val="125"/>
                <w:sz w:val="11"/>
              </w:rPr>
              <w:t>1</w:t>
            </w:r>
            <w:r>
              <w:rPr>
                <w:spacing w:val="-4"/>
                <w:w w:val="125"/>
                <w:sz w:val="11"/>
              </w:rPr>
              <w:t>.</w:t>
            </w:r>
            <w:r>
              <w:rPr>
                <w:color w:val="595959"/>
                <w:spacing w:val="-4"/>
                <w:w w:val="125"/>
                <w:sz w:val="11"/>
              </w:rPr>
              <w:t>00</w:t>
            </w:r>
          </w:p>
        </w:tc>
        <w:tc>
          <w:tcPr>
            <w:tcW w:w="605" w:type="dxa"/>
          </w:tcPr>
          <w:p>
            <w:pPr>
              <w:pStyle w:val="TableParagraph"/>
              <w:spacing w:before="10"/>
              <w:ind w:right="57"/>
              <w:jc w:val="right"/>
              <w:rPr>
                <w:sz w:val="12"/>
              </w:rPr>
            </w:pPr>
            <w:r>
              <w:rPr>
                <w:color w:val="595959"/>
                <w:spacing w:val="-5"/>
                <w:w w:val="105"/>
                <w:sz w:val="12"/>
              </w:rPr>
              <w:t>32</w:t>
            </w:r>
          </w:p>
        </w:tc>
      </w:tr>
    </w:tbl>
    <w:p>
      <w:pPr>
        <w:pStyle w:val="BodyText"/>
        <w:rPr>
          <w:i/>
          <w:sz w:val="22"/>
        </w:rPr>
      </w:pPr>
    </w:p>
    <w:p>
      <w:pPr>
        <w:pStyle w:val="BodyText"/>
        <w:rPr>
          <w:i/>
          <w:sz w:val="22"/>
        </w:rPr>
      </w:pPr>
    </w:p>
    <w:p>
      <w:pPr>
        <w:pStyle w:val="BodyText"/>
        <w:spacing w:before="140"/>
        <w:rPr>
          <w:i/>
          <w:sz w:val="22"/>
        </w:rPr>
      </w:pPr>
    </w:p>
    <w:p>
      <w:pPr>
        <w:spacing w:before="0"/>
        <w:ind w:left="562" w:right="0" w:firstLine="0"/>
        <w:jc w:val="left"/>
        <w:rPr>
          <w:b/>
          <w:sz w:val="22"/>
        </w:rPr>
      </w:pPr>
      <w:r>
        <w:rPr>
          <w:b/>
          <w:color w:val="131313"/>
          <w:sz w:val="22"/>
        </w:rPr>
        <w:t>2</w:t>
      </w:r>
      <w:r>
        <w:rPr>
          <w:b/>
          <w:color w:val="131313"/>
          <w:sz w:val="22"/>
          <w:vertAlign w:val="superscript"/>
        </w:rPr>
        <w:t>nd</w:t>
      </w:r>
      <w:r>
        <w:rPr>
          <w:b/>
          <w:color w:val="131313"/>
          <w:spacing w:val="-11"/>
          <w:sz w:val="22"/>
          <w:vertAlign w:val="baseline"/>
        </w:rPr>
        <w:t> </w:t>
      </w:r>
      <w:r>
        <w:rPr>
          <w:b/>
          <w:color w:val="131313"/>
          <w:sz w:val="22"/>
          <w:vertAlign w:val="baseline"/>
        </w:rPr>
        <w:t>Model</w:t>
      </w:r>
      <w:r>
        <w:rPr>
          <w:b/>
          <w:color w:val="131313"/>
          <w:spacing w:val="2"/>
          <w:sz w:val="22"/>
          <w:vertAlign w:val="baseline"/>
        </w:rPr>
        <w:t> </w:t>
      </w:r>
      <w:r>
        <w:rPr>
          <w:b/>
          <w:sz w:val="22"/>
          <w:vertAlign w:val="baseline"/>
        </w:rPr>
        <w:t>-</w:t>
      </w:r>
      <w:r>
        <w:rPr>
          <w:b/>
          <w:spacing w:val="-13"/>
          <w:sz w:val="22"/>
          <w:vertAlign w:val="baseline"/>
        </w:rPr>
        <w:t> </w:t>
      </w:r>
      <w:r>
        <w:rPr>
          <w:b/>
          <w:color w:val="131313"/>
          <w:sz w:val="22"/>
          <w:vertAlign w:val="baseline"/>
        </w:rPr>
        <w:t>Cinnamon</w:t>
      </w:r>
      <w:r>
        <w:rPr>
          <w:b/>
          <w:color w:val="131313"/>
          <w:spacing w:val="9"/>
          <w:sz w:val="22"/>
          <w:vertAlign w:val="baseline"/>
        </w:rPr>
        <w:t> </w:t>
      </w:r>
      <w:r>
        <w:rPr>
          <w:b/>
          <w:sz w:val="22"/>
          <w:vertAlign w:val="baseline"/>
        </w:rPr>
        <w:t>Diseases</w:t>
      </w:r>
      <w:r>
        <w:rPr>
          <w:b/>
          <w:spacing w:val="-2"/>
          <w:sz w:val="22"/>
          <w:vertAlign w:val="baseline"/>
        </w:rPr>
        <w:t> </w:t>
      </w:r>
      <w:r>
        <w:rPr>
          <w:b/>
          <w:color w:val="131313"/>
          <w:spacing w:val="-2"/>
          <w:sz w:val="22"/>
          <w:vertAlign w:val="baseline"/>
        </w:rPr>
        <w:t>Model</w:t>
      </w:r>
    </w:p>
    <w:p>
      <w:pPr>
        <w:pStyle w:val="BodyText"/>
        <w:spacing w:before="141"/>
        <w:ind w:left="616"/>
      </w:pPr>
      <w:r>
        <w:rPr>
          <w:color w:val="131313"/>
          <w:w w:val="105"/>
        </w:rPr>
        <w:t>(Cinnamon</w:t>
      </w:r>
      <w:r>
        <w:rPr>
          <w:color w:val="131313"/>
          <w:spacing w:val="1"/>
          <w:w w:val="105"/>
        </w:rPr>
        <w:t> </w:t>
      </w:r>
      <w:r>
        <w:rPr>
          <w:color w:val="131313"/>
          <w:w w:val="105"/>
        </w:rPr>
        <w:t>Rough</w:t>
      </w:r>
      <w:r>
        <w:rPr>
          <w:color w:val="131313"/>
          <w:spacing w:val="-2"/>
          <w:w w:val="105"/>
        </w:rPr>
        <w:t> </w:t>
      </w:r>
      <w:r>
        <w:rPr>
          <w:color w:val="131313"/>
          <w:w w:val="105"/>
        </w:rPr>
        <w:t>Bark,</w:t>
      </w:r>
      <w:r>
        <w:rPr>
          <w:color w:val="131313"/>
          <w:spacing w:val="-4"/>
          <w:w w:val="105"/>
        </w:rPr>
        <w:t> </w:t>
      </w:r>
      <w:r>
        <w:rPr>
          <w:color w:val="131313"/>
          <w:w w:val="105"/>
        </w:rPr>
        <w:t>Cinnamon</w:t>
      </w:r>
      <w:r>
        <w:rPr>
          <w:color w:val="131313"/>
          <w:spacing w:val="1"/>
          <w:w w:val="105"/>
        </w:rPr>
        <w:t> </w:t>
      </w:r>
      <w:r>
        <w:rPr>
          <w:color w:val="131313"/>
          <w:w w:val="105"/>
        </w:rPr>
        <w:t>Stripe</w:t>
      </w:r>
      <w:r>
        <w:rPr>
          <w:color w:val="131313"/>
          <w:spacing w:val="-6"/>
          <w:w w:val="105"/>
        </w:rPr>
        <w:t> </w:t>
      </w:r>
      <w:r>
        <w:rPr>
          <w:color w:val="131313"/>
          <w:w w:val="105"/>
        </w:rPr>
        <w:t>Canker</w:t>
      </w:r>
      <w:r>
        <w:rPr>
          <w:color w:val="131313"/>
          <w:spacing w:val="-1"/>
          <w:w w:val="105"/>
        </w:rPr>
        <w:t> </w:t>
      </w:r>
      <w:r>
        <w:rPr>
          <w:color w:val="131313"/>
          <w:w w:val="105"/>
        </w:rPr>
        <w:t>and</w:t>
      </w:r>
      <w:r>
        <w:rPr>
          <w:color w:val="131313"/>
          <w:spacing w:val="-6"/>
          <w:w w:val="105"/>
        </w:rPr>
        <w:t> </w:t>
      </w:r>
      <w:r>
        <w:rPr>
          <w:color w:val="131313"/>
          <w:w w:val="105"/>
        </w:rPr>
        <w:t>Cinnamon</w:t>
      </w:r>
      <w:r>
        <w:rPr>
          <w:color w:val="131313"/>
          <w:spacing w:val="9"/>
          <w:w w:val="105"/>
        </w:rPr>
        <w:t> </w:t>
      </w:r>
      <w:r>
        <w:rPr>
          <w:color w:val="131313"/>
          <w:spacing w:val="-2"/>
          <w:w w:val="105"/>
        </w:rPr>
        <w:t>Healthy)</w:t>
      </w:r>
    </w:p>
    <w:p>
      <w:pPr>
        <w:pStyle w:val="BodyText"/>
        <w:spacing w:before="46"/>
      </w:pPr>
    </w:p>
    <w:p>
      <w:pPr>
        <w:spacing w:before="0"/>
        <w:ind w:left="559" w:right="0" w:firstLine="0"/>
        <w:jc w:val="left"/>
        <w:rPr>
          <w:i/>
          <w:sz w:val="22"/>
        </w:rPr>
      </w:pPr>
      <w:r>
        <w:rPr>
          <w:i/>
          <w:color w:val="131313"/>
          <w:sz w:val="22"/>
        </w:rPr>
        <w:t>Accuracy</w:t>
      </w:r>
      <w:r>
        <w:rPr>
          <w:i/>
          <w:color w:val="131313"/>
          <w:spacing w:val="1"/>
          <w:sz w:val="22"/>
        </w:rPr>
        <w:t> </w:t>
      </w:r>
      <w:r>
        <w:rPr>
          <w:i/>
          <w:color w:val="131313"/>
          <w:sz w:val="22"/>
        </w:rPr>
        <w:t>vs</w:t>
      </w:r>
      <w:r>
        <w:rPr>
          <w:i/>
          <w:color w:val="131313"/>
          <w:spacing w:val="-8"/>
          <w:sz w:val="22"/>
        </w:rPr>
        <w:t> </w:t>
      </w:r>
      <w:r>
        <w:rPr>
          <w:i/>
          <w:color w:val="131313"/>
          <w:sz w:val="22"/>
        </w:rPr>
        <w:t>epochs</w:t>
      </w:r>
      <w:r>
        <w:rPr>
          <w:i/>
          <w:color w:val="131313"/>
          <w:spacing w:val="-1"/>
          <w:sz w:val="22"/>
        </w:rPr>
        <w:t> </w:t>
      </w:r>
      <w:r>
        <w:rPr>
          <w:i/>
          <w:color w:val="131313"/>
          <w:spacing w:val="-2"/>
          <w:sz w:val="22"/>
        </w:rPr>
        <w:t>graph</w:t>
      </w:r>
    </w:p>
    <w:p>
      <w:pPr>
        <w:pStyle w:val="BodyText"/>
        <w:spacing w:before="97"/>
        <w:rPr>
          <w:i/>
          <w:sz w:val="20"/>
        </w:rPr>
      </w:pPr>
      <w:r>
        <w:rPr/>
        <mc:AlternateContent>
          <mc:Choice Requires="wps">
            <w:drawing>
              <wp:anchor distT="0" distB="0" distL="0" distR="0" allowOverlap="1" layoutInCell="1" locked="0" behindDoc="1" simplePos="0" relativeHeight="487715840">
                <wp:simplePos x="0" y="0"/>
                <wp:positionH relativeFrom="page">
                  <wp:posOffset>509733</wp:posOffset>
                </wp:positionH>
                <wp:positionV relativeFrom="paragraph">
                  <wp:posOffset>229304</wp:posOffset>
                </wp:positionV>
                <wp:extent cx="2677160" cy="3869690"/>
                <wp:effectExtent l="0" t="0" r="0" b="0"/>
                <wp:wrapTopAndBottom/>
                <wp:docPr id="837" name="Group 837"/>
                <wp:cNvGraphicFramePr>
                  <a:graphicFrameLocks/>
                </wp:cNvGraphicFramePr>
                <a:graphic>
                  <a:graphicData uri="http://schemas.microsoft.com/office/word/2010/wordprocessingGroup">
                    <wpg:wgp>
                      <wpg:cNvPr id="837" name="Group 837"/>
                      <wpg:cNvGrpSpPr/>
                      <wpg:grpSpPr>
                        <a:xfrm>
                          <a:off x="0" y="0"/>
                          <a:ext cx="2677160" cy="3869690"/>
                          <a:chExt cx="2677160" cy="3869690"/>
                        </a:xfrm>
                      </wpg:grpSpPr>
                      <pic:pic>
                        <pic:nvPicPr>
                          <pic:cNvPr id="838" name="Image 838"/>
                          <pic:cNvPicPr/>
                        </pic:nvPicPr>
                        <pic:blipFill>
                          <a:blip r:embed="rId207" cstate="print"/>
                          <a:stretch>
                            <a:fillRect/>
                          </a:stretch>
                        </pic:blipFill>
                        <pic:spPr>
                          <a:xfrm>
                            <a:off x="247236" y="344818"/>
                            <a:ext cx="1574986" cy="1425039"/>
                          </a:xfrm>
                          <a:prstGeom prst="rect">
                            <a:avLst/>
                          </a:prstGeom>
                        </pic:spPr>
                      </pic:pic>
                      <pic:pic>
                        <pic:nvPicPr>
                          <pic:cNvPr id="839" name="Image 839"/>
                          <pic:cNvPicPr/>
                        </pic:nvPicPr>
                        <pic:blipFill>
                          <a:blip r:embed="rId208" cstate="print"/>
                          <a:stretch>
                            <a:fillRect/>
                          </a:stretch>
                        </pic:blipFill>
                        <pic:spPr>
                          <a:xfrm>
                            <a:off x="2029778" y="146472"/>
                            <a:ext cx="405955" cy="231912"/>
                          </a:xfrm>
                          <a:prstGeom prst="rect">
                            <a:avLst/>
                          </a:prstGeom>
                        </pic:spPr>
                      </pic:pic>
                      <pic:pic>
                        <pic:nvPicPr>
                          <pic:cNvPr id="840" name="Image 840"/>
                          <pic:cNvPicPr/>
                        </pic:nvPicPr>
                        <pic:blipFill>
                          <a:blip r:embed="rId209" cstate="print"/>
                          <a:stretch>
                            <a:fillRect/>
                          </a:stretch>
                        </pic:blipFill>
                        <pic:spPr>
                          <a:xfrm>
                            <a:off x="247236" y="2126879"/>
                            <a:ext cx="2188498" cy="1559304"/>
                          </a:xfrm>
                          <a:prstGeom prst="rect">
                            <a:avLst/>
                          </a:prstGeom>
                        </pic:spPr>
                      </pic:pic>
                      <wps:wsp>
                        <wps:cNvPr id="841" name="Graphic 841"/>
                        <wps:cNvSpPr/>
                        <wps:spPr>
                          <a:xfrm>
                            <a:off x="6104" y="0"/>
                            <a:ext cx="1270" cy="3869690"/>
                          </a:xfrm>
                          <a:custGeom>
                            <a:avLst/>
                            <a:gdLst/>
                            <a:ahLst/>
                            <a:cxnLst/>
                            <a:rect l="l" t="t" r="r" b="b"/>
                            <a:pathLst>
                              <a:path w="0" h="3869690">
                                <a:moveTo>
                                  <a:pt x="0" y="3869269"/>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842" name="Graphic 842"/>
                        <wps:cNvSpPr/>
                        <wps:spPr>
                          <a:xfrm>
                            <a:off x="2414367" y="2111620"/>
                            <a:ext cx="1270" cy="1257300"/>
                          </a:xfrm>
                          <a:custGeom>
                            <a:avLst/>
                            <a:gdLst/>
                            <a:ahLst/>
                            <a:cxnLst/>
                            <a:rect l="l" t="t" r="r" b="b"/>
                            <a:pathLst>
                              <a:path w="0" h="1257300">
                                <a:moveTo>
                                  <a:pt x="0" y="1257207"/>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843" name="Graphic 843"/>
                        <wps:cNvSpPr/>
                        <wps:spPr>
                          <a:xfrm>
                            <a:off x="2414367" y="0"/>
                            <a:ext cx="253365" cy="3869690"/>
                          </a:xfrm>
                          <a:custGeom>
                            <a:avLst/>
                            <a:gdLst/>
                            <a:ahLst/>
                            <a:cxnLst/>
                            <a:rect l="l" t="t" r="r" b="b"/>
                            <a:pathLst>
                              <a:path w="253365" h="3869690">
                                <a:moveTo>
                                  <a:pt x="0" y="1757649"/>
                                </a:moveTo>
                                <a:lnTo>
                                  <a:pt x="0" y="378382"/>
                                </a:lnTo>
                              </a:path>
                              <a:path w="253365" h="3869690">
                                <a:moveTo>
                                  <a:pt x="253340" y="3869269"/>
                                </a:moveTo>
                                <a:lnTo>
                                  <a:pt x="253340" y="0"/>
                                </a:lnTo>
                              </a:path>
                            </a:pathLst>
                          </a:custGeom>
                          <a:ln w="12207">
                            <a:solidFill>
                              <a:srgbClr val="000000"/>
                            </a:solidFill>
                            <a:prstDash val="solid"/>
                          </a:ln>
                        </wps:spPr>
                        <wps:bodyPr wrap="square" lIns="0" tIns="0" rIns="0" bIns="0" rtlCol="0">
                          <a:prstTxWarp prst="textNoShape">
                            <a:avLst/>
                          </a:prstTxWarp>
                          <a:noAutofit/>
                        </wps:bodyPr>
                      </wps:wsp>
                      <wps:wsp>
                        <wps:cNvPr id="844" name="Graphic 844"/>
                        <wps:cNvSpPr/>
                        <wps:spPr>
                          <a:xfrm>
                            <a:off x="3052" y="6102"/>
                            <a:ext cx="2673985" cy="156210"/>
                          </a:xfrm>
                          <a:custGeom>
                            <a:avLst/>
                            <a:gdLst/>
                            <a:ahLst/>
                            <a:cxnLst/>
                            <a:rect l="l" t="t" r="r" b="b"/>
                            <a:pathLst>
                              <a:path w="2673985" h="156210">
                                <a:moveTo>
                                  <a:pt x="0" y="0"/>
                                </a:moveTo>
                                <a:lnTo>
                                  <a:pt x="2673812" y="0"/>
                                </a:lnTo>
                              </a:path>
                              <a:path w="2673985" h="156210">
                                <a:moveTo>
                                  <a:pt x="244183" y="155625"/>
                                </a:moveTo>
                                <a:lnTo>
                                  <a:pt x="2026725" y="155625"/>
                                </a:lnTo>
                              </a:path>
                            </a:pathLst>
                          </a:custGeom>
                          <a:ln w="9155">
                            <a:solidFill>
                              <a:srgbClr val="000000"/>
                            </a:solidFill>
                            <a:prstDash val="solid"/>
                          </a:ln>
                        </wps:spPr>
                        <wps:bodyPr wrap="square" lIns="0" tIns="0" rIns="0" bIns="0" rtlCol="0">
                          <a:prstTxWarp prst="textNoShape">
                            <a:avLst/>
                          </a:prstTxWarp>
                          <a:noAutofit/>
                        </wps:bodyPr>
                      </wps:wsp>
                      <wps:wsp>
                        <wps:cNvPr id="845" name="Graphic 845"/>
                        <wps:cNvSpPr/>
                        <wps:spPr>
                          <a:xfrm>
                            <a:off x="3052" y="1745443"/>
                            <a:ext cx="2673985" cy="2105660"/>
                          </a:xfrm>
                          <a:custGeom>
                            <a:avLst/>
                            <a:gdLst/>
                            <a:ahLst/>
                            <a:cxnLst/>
                            <a:rect l="l" t="t" r="r" b="b"/>
                            <a:pathLst>
                              <a:path w="2673985" h="2105660">
                                <a:moveTo>
                                  <a:pt x="1819169" y="0"/>
                                </a:moveTo>
                                <a:lnTo>
                                  <a:pt x="2429628" y="0"/>
                                </a:lnTo>
                              </a:path>
                              <a:path w="2673985" h="2105660">
                                <a:moveTo>
                                  <a:pt x="0" y="2105517"/>
                                </a:moveTo>
                                <a:lnTo>
                                  <a:pt x="2673812" y="2105517"/>
                                </a:lnTo>
                              </a:path>
                            </a:pathLst>
                          </a:custGeom>
                          <a:ln w="12207">
                            <a:solidFill>
                              <a:srgbClr val="000000"/>
                            </a:solidFill>
                            <a:prstDash val="solid"/>
                          </a:ln>
                        </wps:spPr>
                        <wps:bodyPr wrap="square" lIns="0" tIns="0" rIns="0" bIns="0" rtlCol="0">
                          <a:prstTxWarp prst="textNoShape">
                            <a:avLst/>
                          </a:prstTxWarp>
                          <a:noAutofit/>
                        </wps:bodyPr>
                      </wps:wsp>
                      <wps:wsp>
                        <wps:cNvPr id="846" name="Textbox 846"/>
                        <wps:cNvSpPr txBox="1"/>
                        <wps:spPr>
                          <a:xfrm>
                            <a:off x="12209" y="10680"/>
                            <a:ext cx="2649855" cy="3834765"/>
                          </a:xfrm>
                          <a:prstGeom prst="rect">
                            <a:avLst/>
                          </a:prstGeom>
                        </wps:spPr>
                        <wps:txbx>
                          <w:txbxContent>
                            <w:p>
                              <w:pPr>
                                <w:spacing w:before="77"/>
                                <w:ind w:left="1170" w:right="0" w:firstLine="0"/>
                                <w:jc w:val="left"/>
                                <w:rPr>
                                  <w:rFonts w:ascii="Arial"/>
                                  <w:b/>
                                  <w:sz w:val="11"/>
                                </w:rPr>
                              </w:pPr>
                              <w:r>
                                <w:rPr>
                                  <w:rFonts w:ascii="Arial"/>
                                  <w:b/>
                                  <w:color w:val="595959"/>
                                  <w:w w:val="105"/>
                                  <w:sz w:val="11"/>
                                </w:rPr>
                                <w:t>Train</w:t>
                              </w:r>
                              <w:r>
                                <w:rPr>
                                  <w:rFonts w:ascii="Arial"/>
                                  <w:b/>
                                  <w:color w:val="878787"/>
                                  <w:w w:val="105"/>
                                  <w:sz w:val="11"/>
                                </w:rPr>
                                <w:t>ing</w:t>
                              </w:r>
                              <w:r>
                                <w:rPr>
                                  <w:rFonts w:ascii="Arial"/>
                                  <w:b/>
                                  <w:color w:val="878787"/>
                                  <w:spacing w:val="8"/>
                                  <w:w w:val="105"/>
                                  <w:sz w:val="11"/>
                                </w:rPr>
                                <w:t> </w:t>
                              </w:r>
                              <w:r>
                                <w:rPr>
                                  <w:rFonts w:ascii="Arial"/>
                                  <w:b/>
                                  <w:color w:val="595959"/>
                                  <w:w w:val="105"/>
                                  <w:sz w:val="11"/>
                                </w:rPr>
                                <w:t>and</w:t>
                              </w:r>
                              <w:r>
                                <w:rPr>
                                  <w:rFonts w:ascii="Arial"/>
                                  <w:b/>
                                  <w:color w:val="595959"/>
                                  <w:spacing w:val="6"/>
                                  <w:w w:val="105"/>
                                  <w:sz w:val="11"/>
                                </w:rPr>
                                <w:t> </w:t>
                              </w:r>
                              <w:r>
                                <w:rPr>
                                  <w:rFonts w:ascii="Arial"/>
                                  <w:b/>
                                  <w:color w:val="595959"/>
                                  <w:w w:val="105"/>
                                  <w:sz w:val="11"/>
                                </w:rPr>
                                <w:t>Valida</w:t>
                              </w:r>
                              <w:r>
                                <w:rPr>
                                  <w:rFonts w:ascii="Arial"/>
                                  <w:b/>
                                  <w:color w:val="878787"/>
                                  <w:w w:val="105"/>
                                  <w:sz w:val="11"/>
                                </w:rPr>
                                <w:t>ti</w:t>
                              </w:r>
                              <w:r>
                                <w:rPr>
                                  <w:rFonts w:ascii="Arial"/>
                                  <w:b/>
                                  <w:color w:val="595959"/>
                                  <w:w w:val="105"/>
                                  <w:sz w:val="11"/>
                                </w:rPr>
                                <w:t>on</w:t>
                              </w:r>
                              <w:r>
                                <w:rPr>
                                  <w:rFonts w:ascii="Arial"/>
                                  <w:b/>
                                  <w:color w:val="595959"/>
                                  <w:spacing w:val="8"/>
                                  <w:w w:val="105"/>
                                  <w:sz w:val="11"/>
                                </w:rPr>
                                <w:t> </w:t>
                              </w:r>
                              <w:r>
                                <w:rPr>
                                  <w:rFonts w:ascii="Arial"/>
                                  <w:b/>
                                  <w:color w:val="595959"/>
                                  <w:spacing w:val="-2"/>
                                  <w:w w:val="105"/>
                                  <w:sz w:val="11"/>
                                </w:rPr>
                                <w:t>accuracy</w:t>
                              </w:r>
                            </w:p>
                            <w:p>
                              <w:pPr>
                                <w:spacing w:line="101" w:lineRule="exact" w:before="12"/>
                                <w:ind w:left="194" w:right="0" w:firstLine="0"/>
                                <w:jc w:val="left"/>
                                <w:rPr>
                                  <w:rFonts w:ascii="Arial"/>
                                  <w:sz w:val="10"/>
                                </w:rPr>
                              </w:pPr>
                              <w:r>
                                <w:rPr>
                                  <w:rFonts w:ascii="Arial"/>
                                  <w:color w:val="707070"/>
                                  <w:spacing w:val="-5"/>
                                  <w:w w:val="105"/>
                                  <w:sz w:val="10"/>
                                </w:rPr>
                                <w:t>LO</w:t>
                              </w:r>
                            </w:p>
                            <w:p>
                              <w:pPr>
                                <w:numPr>
                                  <w:ilvl w:val="0"/>
                                  <w:numId w:val="35"/>
                                </w:numPr>
                                <w:tabs>
                                  <w:tab w:pos="747" w:val="left" w:leader="none"/>
                                </w:tabs>
                                <w:spacing w:line="101" w:lineRule="exact" w:before="0"/>
                                <w:ind w:left="747" w:right="0" w:hanging="270"/>
                                <w:jc w:val="left"/>
                                <w:rPr>
                                  <w:rFonts w:ascii="Arial"/>
                                  <w:color w:val="241CA8"/>
                                  <w:sz w:val="10"/>
                                </w:rPr>
                              </w:pPr>
                              <w:r>
                                <w:rPr>
                                  <w:rFonts w:ascii="Arial"/>
                                  <w:b/>
                                  <w:color w:val="707070"/>
                                  <w:spacing w:val="-2"/>
                                  <w:sz w:val="10"/>
                                </w:rPr>
                                <w:t>lta1ning</w:t>
                              </w:r>
                              <w:r>
                                <w:rPr>
                                  <w:rFonts w:ascii="Arial"/>
                                  <w:b/>
                                  <w:color w:val="707070"/>
                                  <w:spacing w:val="9"/>
                                  <w:sz w:val="10"/>
                                </w:rPr>
                                <w:t> </w:t>
                              </w:r>
                              <w:r>
                                <w:rPr>
                                  <w:rFonts w:ascii="Arial"/>
                                  <w:b/>
                                  <w:color w:val="595959"/>
                                  <w:spacing w:val="-2"/>
                                  <w:sz w:val="10"/>
                                </w:rPr>
                                <w:t>accuracy</w:t>
                              </w:r>
                            </w:p>
                            <w:p>
                              <w:pPr>
                                <w:numPr>
                                  <w:ilvl w:val="0"/>
                                  <w:numId w:val="35"/>
                                </w:numPr>
                                <w:tabs>
                                  <w:tab w:pos="750" w:val="left" w:leader="none"/>
                                </w:tabs>
                                <w:spacing w:before="30"/>
                                <w:ind w:left="750" w:right="0" w:hanging="273"/>
                                <w:jc w:val="left"/>
                                <w:rPr>
                                  <w:rFonts w:ascii="Arial" w:hAnsi="Arial"/>
                                  <w:color w:val="DF4D6E"/>
                                  <w:sz w:val="10"/>
                                </w:rPr>
                              </w:pPr>
                              <w:r>
                                <w:rPr>
                                  <w:rFonts w:ascii="Arial" w:hAnsi="Arial"/>
                                  <w:b/>
                                  <w:color w:val="707070"/>
                                  <w:sz w:val="10"/>
                                </w:rPr>
                                <w:t>¼lidaition</w:t>
                              </w:r>
                              <w:r>
                                <w:rPr>
                                  <w:rFonts w:ascii="Arial" w:hAnsi="Arial"/>
                                  <w:b/>
                                  <w:color w:val="707070"/>
                                  <w:spacing w:val="-4"/>
                                  <w:sz w:val="10"/>
                                </w:rPr>
                                <w:t> </w:t>
                              </w:r>
                              <w:r>
                                <w:rPr>
                                  <w:rFonts w:ascii="Arial" w:hAnsi="Arial"/>
                                  <w:b/>
                                  <w:color w:val="707070"/>
                                  <w:spacing w:val="-2"/>
                                  <w:sz w:val="10"/>
                                </w:rPr>
                                <w:t>accunu:y</w:t>
                              </w:r>
                            </w:p>
                            <w:p>
                              <w:pPr>
                                <w:spacing w:line="240" w:lineRule="auto" w:before="49"/>
                                <w:rPr>
                                  <w:rFonts w:ascii="Arial"/>
                                  <w:b/>
                                  <w:sz w:val="10"/>
                                </w:rPr>
                              </w:pPr>
                            </w:p>
                            <w:p>
                              <w:pPr>
                                <w:spacing w:before="0"/>
                                <w:ind w:left="197" w:right="0" w:firstLine="0"/>
                                <w:jc w:val="left"/>
                                <w:rPr>
                                  <w:b/>
                                  <w:sz w:val="11"/>
                                </w:rPr>
                              </w:pPr>
                              <w:r>
                                <w:rPr>
                                  <w:b/>
                                  <w:color w:val="707070"/>
                                  <w:spacing w:val="-5"/>
                                  <w:w w:val="105"/>
                                  <w:sz w:val="11"/>
                                </w:rPr>
                                <w:t>0.9</w:t>
                              </w:r>
                            </w:p>
                            <w:p>
                              <w:pPr>
                                <w:spacing w:line="240" w:lineRule="auto" w:before="0"/>
                                <w:rPr>
                                  <w:b/>
                                  <w:sz w:val="11"/>
                                </w:rPr>
                              </w:pPr>
                            </w:p>
                            <w:p>
                              <w:pPr>
                                <w:spacing w:line="240" w:lineRule="auto" w:before="0"/>
                                <w:rPr>
                                  <w:b/>
                                  <w:sz w:val="11"/>
                                </w:rPr>
                              </w:pPr>
                            </w:p>
                            <w:p>
                              <w:pPr>
                                <w:spacing w:line="240" w:lineRule="auto" w:before="27"/>
                                <w:rPr>
                                  <w:b/>
                                  <w:sz w:val="11"/>
                                </w:rPr>
                              </w:pPr>
                            </w:p>
                            <w:p>
                              <w:pPr>
                                <w:spacing w:before="0"/>
                                <w:ind w:left="198" w:right="0" w:firstLine="0"/>
                                <w:jc w:val="left"/>
                                <w:rPr>
                                  <w:sz w:val="9"/>
                                </w:rPr>
                              </w:pPr>
                              <w:r>
                                <w:rPr>
                                  <w:color w:val="707070"/>
                                  <w:spacing w:val="-5"/>
                                  <w:w w:val="105"/>
                                  <w:sz w:val="9"/>
                                </w:rPr>
                                <w:t>0.8</w:t>
                              </w:r>
                            </w:p>
                            <w:p>
                              <w:pPr>
                                <w:spacing w:line="240" w:lineRule="auto" w:before="0"/>
                                <w:rPr>
                                  <w:sz w:val="9"/>
                                </w:rPr>
                              </w:pPr>
                            </w:p>
                            <w:p>
                              <w:pPr>
                                <w:spacing w:line="240" w:lineRule="auto" w:before="0"/>
                                <w:rPr>
                                  <w:sz w:val="9"/>
                                </w:rPr>
                              </w:pPr>
                            </w:p>
                            <w:p>
                              <w:pPr>
                                <w:spacing w:line="240" w:lineRule="auto" w:before="91"/>
                                <w:rPr>
                                  <w:sz w:val="9"/>
                                </w:rPr>
                              </w:pPr>
                            </w:p>
                            <w:p>
                              <w:pPr>
                                <w:spacing w:before="0"/>
                                <w:ind w:left="197" w:right="0" w:firstLine="0"/>
                                <w:jc w:val="left"/>
                                <w:rPr>
                                  <w:sz w:val="11"/>
                                </w:rPr>
                              </w:pPr>
                              <w:r>
                                <w:rPr>
                                  <w:color w:val="707070"/>
                                  <w:spacing w:val="-5"/>
                                  <w:w w:val="105"/>
                                  <w:sz w:val="11"/>
                                </w:rPr>
                                <w:t>0.7</w:t>
                              </w:r>
                            </w:p>
                            <w:p>
                              <w:pPr>
                                <w:spacing w:line="240" w:lineRule="auto" w:before="0"/>
                                <w:rPr>
                                  <w:sz w:val="11"/>
                                </w:rPr>
                              </w:pPr>
                            </w:p>
                            <w:p>
                              <w:pPr>
                                <w:spacing w:line="240" w:lineRule="auto" w:before="0"/>
                                <w:rPr>
                                  <w:sz w:val="11"/>
                                </w:rPr>
                              </w:pPr>
                            </w:p>
                            <w:p>
                              <w:pPr>
                                <w:spacing w:line="240" w:lineRule="auto" w:before="13"/>
                                <w:rPr>
                                  <w:sz w:val="11"/>
                                </w:rPr>
                              </w:pPr>
                            </w:p>
                            <w:p>
                              <w:pPr>
                                <w:spacing w:before="0"/>
                                <w:ind w:left="197" w:right="0" w:firstLine="0"/>
                                <w:jc w:val="left"/>
                                <w:rPr>
                                  <w:sz w:val="11"/>
                                </w:rPr>
                              </w:pPr>
                              <w:r>
                                <w:rPr>
                                  <w:color w:val="707070"/>
                                  <w:spacing w:val="-5"/>
                                  <w:w w:val="105"/>
                                  <w:sz w:val="11"/>
                                </w:rPr>
                                <w:t>0.6</w:t>
                              </w:r>
                            </w:p>
                            <w:p>
                              <w:pPr>
                                <w:spacing w:line="240" w:lineRule="auto" w:before="0"/>
                                <w:rPr>
                                  <w:sz w:val="11"/>
                                </w:rPr>
                              </w:pPr>
                            </w:p>
                            <w:p>
                              <w:pPr>
                                <w:spacing w:line="240" w:lineRule="auto" w:before="120"/>
                                <w:rPr>
                                  <w:sz w:val="11"/>
                                </w:rPr>
                              </w:pPr>
                            </w:p>
                            <w:p>
                              <w:pPr>
                                <w:tabs>
                                  <w:tab w:pos="1134" w:val="left" w:leader="none"/>
                                  <w:tab w:pos="1543" w:val="left" w:leader="none"/>
                                  <w:tab w:pos="1918" w:val="left" w:leader="none"/>
                                  <w:tab w:pos="2314" w:val="left" w:leader="none"/>
                                </w:tabs>
                                <w:spacing w:before="0"/>
                                <w:ind w:left="733" w:right="0" w:firstLine="0"/>
                                <w:jc w:val="left"/>
                                <w:rPr>
                                  <w:sz w:val="10"/>
                                </w:rPr>
                              </w:pPr>
                              <w:r>
                                <w:rPr>
                                  <w:color w:val="878787"/>
                                  <w:spacing w:val="-5"/>
                                  <w:w w:val="115"/>
                                  <w:sz w:val="11"/>
                                </w:rPr>
                                <w:t>2</w:t>
                              </w:r>
                              <w:r>
                                <w:rPr>
                                  <w:color w:val="AAAAAA"/>
                                  <w:spacing w:val="-5"/>
                                  <w:w w:val="115"/>
                                  <w:sz w:val="11"/>
                                </w:rPr>
                                <w:t>.</w:t>
                              </w:r>
                              <w:r>
                                <w:rPr>
                                  <w:color w:val="878787"/>
                                  <w:spacing w:val="-5"/>
                                  <w:w w:val="115"/>
                                  <w:sz w:val="11"/>
                                </w:rPr>
                                <w:t>5</w:t>
                              </w:r>
                              <w:r>
                                <w:rPr>
                                  <w:color w:val="878787"/>
                                  <w:sz w:val="11"/>
                                </w:rPr>
                                <w:tab/>
                              </w:r>
                              <w:r>
                                <w:rPr>
                                  <w:color w:val="707070"/>
                                  <w:spacing w:val="-5"/>
                                  <w:w w:val="115"/>
                                  <w:sz w:val="10"/>
                                </w:rPr>
                                <w:t>5.0</w:t>
                              </w:r>
                              <w:r>
                                <w:rPr>
                                  <w:color w:val="707070"/>
                                  <w:sz w:val="10"/>
                                </w:rPr>
                                <w:tab/>
                              </w:r>
                              <w:r>
                                <w:rPr>
                                  <w:color w:val="707070"/>
                                  <w:spacing w:val="-5"/>
                                  <w:w w:val="115"/>
                                  <w:sz w:val="10"/>
                                </w:rPr>
                                <w:t>7</w:t>
                              </w:r>
                              <w:r>
                                <w:rPr>
                                  <w:color w:val="AAAAAA"/>
                                  <w:spacing w:val="-5"/>
                                  <w:w w:val="115"/>
                                  <w:sz w:val="10"/>
                                </w:rPr>
                                <w:t>.</w:t>
                              </w:r>
                              <w:r>
                                <w:rPr>
                                  <w:color w:val="707070"/>
                                  <w:spacing w:val="-5"/>
                                  <w:w w:val="115"/>
                                  <w:sz w:val="10"/>
                                </w:rPr>
                                <w:t>5</w:t>
                              </w:r>
                              <w:r>
                                <w:rPr>
                                  <w:color w:val="707070"/>
                                  <w:sz w:val="10"/>
                                </w:rPr>
                                <w:tab/>
                              </w:r>
                              <w:r>
                                <w:rPr>
                                  <w:color w:val="595959"/>
                                  <w:spacing w:val="-4"/>
                                  <w:w w:val="115"/>
                                  <w:sz w:val="10"/>
                                </w:rPr>
                                <w:t>]</w:t>
                              </w:r>
                              <w:r>
                                <w:rPr>
                                  <w:color w:val="878787"/>
                                  <w:spacing w:val="-4"/>
                                  <w:w w:val="115"/>
                                  <w:sz w:val="10"/>
                                </w:rPr>
                                <w:t>0.0</w:t>
                              </w:r>
                              <w:r>
                                <w:rPr>
                                  <w:color w:val="878787"/>
                                  <w:sz w:val="10"/>
                                </w:rPr>
                                <w:tab/>
                              </w:r>
                              <w:r>
                                <w:rPr>
                                  <w:color w:val="707070"/>
                                  <w:w w:val="115"/>
                                  <w:sz w:val="10"/>
                                </w:rPr>
                                <w:t>12</w:t>
                              </w:r>
                              <w:r>
                                <w:rPr>
                                  <w:color w:val="9A9A9A"/>
                                  <w:w w:val="115"/>
                                  <w:sz w:val="10"/>
                                </w:rPr>
                                <w:t>.</w:t>
                              </w:r>
                              <w:r>
                                <w:rPr>
                                  <w:color w:val="707070"/>
                                  <w:w w:val="115"/>
                                  <w:sz w:val="10"/>
                                </w:rPr>
                                <w:t>5</w:t>
                              </w:r>
                              <w:r>
                                <w:rPr>
                                  <w:color w:val="707070"/>
                                  <w:spacing w:val="75"/>
                                  <w:w w:val="115"/>
                                  <w:sz w:val="10"/>
                                </w:rPr>
                                <w:t>  </w:t>
                              </w:r>
                              <w:r>
                                <w:rPr>
                                  <w:color w:val="707070"/>
                                  <w:w w:val="115"/>
                                  <w:sz w:val="10"/>
                                </w:rPr>
                                <w:t>15</w:t>
                              </w:r>
                              <w:r>
                                <w:rPr>
                                  <w:color w:val="9A9A9A"/>
                                  <w:w w:val="115"/>
                                  <w:sz w:val="10"/>
                                </w:rPr>
                                <w:t>.0</w:t>
                              </w:r>
                              <w:r>
                                <w:rPr>
                                  <w:color w:val="9A9A9A"/>
                                  <w:spacing w:val="74"/>
                                  <w:w w:val="120"/>
                                  <w:sz w:val="10"/>
                                </w:rPr>
                                <w:t>  </w:t>
                              </w:r>
                              <w:r>
                                <w:rPr>
                                  <w:color w:val="707070"/>
                                  <w:w w:val="120"/>
                                  <w:sz w:val="10"/>
                                </w:rPr>
                                <w:t>!7.5</w:t>
                              </w:r>
                              <w:r>
                                <w:rPr>
                                  <w:color w:val="707070"/>
                                  <w:spacing w:val="69"/>
                                  <w:w w:val="120"/>
                                  <w:sz w:val="10"/>
                                </w:rPr>
                                <w:t>  </w:t>
                              </w:r>
                              <w:r>
                                <w:rPr>
                                  <w:color w:val="878787"/>
                                  <w:spacing w:val="-4"/>
                                  <w:w w:val="115"/>
                                  <w:sz w:val="10"/>
                                </w:rPr>
                                <w:t>20.0</w:t>
                              </w:r>
                            </w:p>
                            <w:p>
                              <w:pPr>
                                <w:spacing w:line="240" w:lineRule="auto" w:before="61"/>
                                <w:rPr>
                                  <w:sz w:val="10"/>
                                </w:rPr>
                              </w:pPr>
                            </w:p>
                            <w:p>
                              <w:pPr>
                                <w:spacing w:line="111" w:lineRule="exact" w:before="0"/>
                                <w:ind w:left="1314" w:right="0" w:firstLine="0"/>
                                <w:jc w:val="left"/>
                                <w:rPr>
                                  <w:rFonts w:ascii="Arial"/>
                                  <w:b/>
                                  <w:sz w:val="11"/>
                                </w:rPr>
                              </w:pPr>
                              <w:r>
                                <w:rPr>
                                  <w:rFonts w:ascii="Arial"/>
                                  <w:b/>
                                  <w:color w:val="707070"/>
                                  <w:w w:val="105"/>
                                  <w:sz w:val="11"/>
                                </w:rPr>
                                <w:t>Training</w:t>
                              </w:r>
                              <w:r>
                                <w:rPr>
                                  <w:rFonts w:ascii="Arial"/>
                                  <w:b/>
                                  <w:color w:val="707070"/>
                                  <w:spacing w:val="10"/>
                                  <w:w w:val="105"/>
                                  <w:sz w:val="11"/>
                                </w:rPr>
                                <w:t> </w:t>
                              </w:r>
                              <w:r>
                                <w:rPr>
                                  <w:rFonts w:ascii="Arial"/>
                                  <w:b/>
                                  <w:color w:val="595959"/>
                                  <w:w w:val="105"/>
                                  <w:sz w:val="11"/>
                                </w:rPr>
                                <w:t>and</w:t>
                              </w:r>
                              <w:r>
                                <w:rPr>
                                  <w:rFonts w:ascii="Arial"/>
                                  <w:b/>
                                  <w:color w:val="595959"/>
                                  <w:spacing w:val="2"/>
                                  <w:w w:val="105"/>
                                  <w:sz w:val="11"/>
                                </w:rPr>
                                <w:t> </w:t>
                              </w:r>
                              <w:r>
                                <w:rPr>
                                  <w:rFonts w:ascii="Arial"/>
                                  <w:b/>
                                  <w:color w:val="595959"/>
                                  <w:w w:val="105"/>
                                  <w:sz w:val="11"/>
                                </w:rPr>
                                <w:t>Va</w:t>
                              </w:r>
                              <w:r>
                                <w:rPr>
                                  <w:rFonts w:ascii="Arial"/>
                                  <w:b/>
                                  <w:color w:val="878787"/>
                                  <w:w w:val="105"/>
                                  <w:sz w:val="11"/>
                                </w:rPr>
                                <w:t>lid</w:t>
                              </w:r>
                              <w:r>
                                <w:rPr>
                                  <w:rFonts w:ascii="Arial"/>
                                  <w:b/>
                                  <w:color w:val="595959"/>
                                  <w:w w:val="105"/>
                                  <w:sz w:val="11"/>
                                </w:rPr>
                                <w:t>ation </w:t>
                              </w:r>
                              <w:r>
                                <w:rPr>
                                  <w:rFonts w:ascii="Arial"/>
                                  <w:b/>
                                  <w:color w:val="707070"/>
                                  <w:spacing w:val="-4"/>
                                  <w:w w:val="105"/>
                                  <w:sz w:val="11"/>
                                </w:rPr>
                                <w:t>loss</w:t>
                              </w:r>
                            </w:p>
                            <w:p>
                              <w:pPr>
                                <w:tabs>
                                  <w:tab w:pos="3744" w:val="left" w:leader="hyphen"/>
                                </w:tabs>
                                <w:spacing w:line="100" w:lineRule="exact" w:before="0"/>
                                <w:ind w:left="199" w:right="0" w:firstLine="0"/>
                                <w:jc w:val="left"/>
                                <w:rPr>
                                  <w:rFonts w:ascii="Arial"/>
                                  <w:sz w:val="10"/>
                                </w:rPr>
                              </w:pPr>
                              <w:r>
                                <w:rPr>
                                  <w:rFonts w:ascii="Arial"/>
                                  <w:color w:val="707070"/>
                                  <w:spacing w:val="-5"/>
                                  <w:w w:val="395"/>
                                  <w:sz w:val="10"/>
                                </w:rPr>
                                <w:t>LO,</w:t>
                              </w:r>
                              <w:r>
                                <w:rPr>
                                  <w:rFonts w:ascii="Arial"/>
                                  <w:color w:val="707070"/>
                                  <w:sz w:val="10"/>
                                </w:rPr>
                                <w:tab/>
                              </w:r>
                              <w:r>
                                <w:rPr>
                                  <w:rFonts w:ascii="Arial"/>
                                  <w:color w:val="707070"/>
                                  <w:spacing w:val="-10"/>
                                  <w:w w:val="395"/>
                                  <w:sz w:val="10"/>
                                </w:rPr>
                                <w:t>,</w:t>
                              </w:r>
                            </w:p>
                            <w:p>
                              <w:pPr>
                                <w:numPr>
                                  <w:ilvl w:val="1"/>
                                  <w:numId w:val="35"/>
                                </w:numPr>
                                <w:tabs>
                                  <w:tab w:pos="3005" w:val="left" w:leader="none"/>
                                </w:tabs>
                                <w:spacing w:before="6"/>
                                <w:ind w:left="3005" w:right="0" w:hanging="264"/>
                                <w:jc w:val="left"/>
                                <w:rPr>
                                  <w:rFonts w:ascii="Arial"/>
                                  <w:color w:val="4F44AF"/>
                                  <w:sz w:val="11"/>
                                </w:rPr>
                              </w:pPr>
                              <w:r>
                                <w:rPr>
                                  <w:rFonts w:ascii="Arial"/>
                                  <w:b/>
                                  <w:color w:val="707070"/>
                                  <w:w w:val="85"/>
                                  <w:sz w:val="11"/>
                                </w:rPr>
                                <w:t>Training</w:t>
                              </w:r>
                              <w:r>
                                <w:rPr>
                                  <w:rFonts w:ascii="Arial"/>
                                  <w:b/>
                                  <w:color w:val="707070"/>
                                  <w:sz w:val="11"/>
                                </w:rPr>
                                <w:t> </w:t>
                              </w:r>
                              <w:r>
                                <w:rPr>
                                  <w:rFonts w:ascii="Arial"/>
                                  <w:b/>
                                  <w:color w:val="595959"/>
                                  <w:spacing w:val="-4"/>
                                  <w:w w:val="90"/>
                                  <w:sz w:val="11"/>
                                </w:rPr>
                                <w:t>loss</w:t>
                              </w:r>
                            </w:p>
                            <w:p>
                              <w:pPr>
                                <w:numPr>
                                  <w:ilvl w:val="1"/>
                                  <w:numId w:val="35"/>
                                </w:numPr>
                                <w:tabs>
                                  <w:tab w:pos="3013" w:val="left" w:leader="none"/>
                                </w:tabs>
                                <w:spacing w:before="22"/>
                                <w:ind w:left="3013" w:right="0" w:hanging="272"/>
                                <w:jc w:val="left"/>
                                <w:rPr>
                                  <w:rFonts w:ascii="Arial"/>
                                  <w:color w:val="FD597B"/>
                                  <w:sz w:val="10"/>
                                </w:rPr>
                              </w:pPr>
                              <w:r>
                                <w:rPr>
                                  <w:rFonts w:ascii="Arial"/>
                                  <w:b/>
                                  <w:color w:val="707070"/>
                                  <w:spacing w:val="-2"/>
                                  <w:sz w:val="10"/>
                                </w:rPr>
                                <w:t>val</w:t>
                              </w:r>
                              <w:r>
                                <w:rPr>
                                  <w:rFonts w:ascii="Arial"/>
                                  <w:b/>
                                  <w:color w:val="9A9A9A"/>
                                  <w:spacing w:val="-2"/>
                                  <w:sz w:val="10"/>
                                </w:rPr>
                                <w:t>id</w:t>
                              </w:r>
                              <w:r>
                                <w:rPr>
                                  <w:rFonts w:ascii="Arial"/>
                                  <w:b/>
                                  <w:color w:val="707070"/>
                                  <w:spacing w:val="-2"/>
                                  <w:sz w:val="10"/>
                                </w:rPr>
                                <w:t>l'ltion</w:t>
                              </w:r>
                              <w:r>
                                <w:rPr>
                                  <w:rFonts w:ascii="Arial"/>
                                  <w:b/>
                                  <w:color w:val="707070"/>
                                  <w:spacing w:val="-1"/>
                                  <w:sz w:val="10"/>
                                </w:rPr>
                                <w:t> </w:t>
                              </w:r>
                              <w:r>
                                <w:rPr>
                                  <w:rFonts w:ascii="Arial"/>
                                  <w:b/>
                                  <w:color w:val="595959"/>
                                  <w:spacing w:val="-4"/>
                                  <w:sz w:val="10"/>
                                </w:rPr>
                                <w:t>l</w:t>
                              </w:r>
                              <w:r>
                                <w:rPr>
                                  <w:rFonts w:ascii="Arial"/>
                                  <w:b/>
                                  <w:color w:val="878787"/>
                                  <w:spacing w:val="-4"/>
                                  <w:sz w:val="10"/>
                                </w:rPr>
                                <w:t>oss</w:t>
                              </w:r>
                            </w:p>
                            <w:p>
                              <w:pPr>
                                <w:spacing w:line="240" w:lineRule="auto" w:before="25"/>
                                <w:rPr>
                                  <w:rFonts w:ascii="Arial"/>
                                  <w:b/>
                                  <w:sz w:val="10"/>
                                </w:rPr>
                              </w:pPr>
                            </w:p>
                            <w:p>
                              <w:pPr>
                                <w:spacing w:before="0"/>
                                <w:ind w:left="198" w:right="0" w:firstLine="0"/>
                                <w:jc w:val="left"/>
                                <w:rPr>
                                  <w:sz w:val="10"/>
                                </w:rPr>
                              </w:pPr>
                              <w:r>
                                <w:rPr>
                                  <w:color w:val="707070"/>
                                  <w:spacing w:val="-5"/>
                                  <w:w w:val="105"/>
                                  <w:sz w:val="10"/>
                                </w:rPr>
                                <w:t>0.8</w:t>
                              </w:r>
                            </w:p>
                            <w:p>
                              <w:pPr>
                                <w:spacing w:line="240" w:lineRule="auto" w:before="0"/>
                                <w:rPr>
                                  <w:sz w:val="10"/>
                                </w:rPr>
                              </w:pPr>
                            </w:p>
                            <w:p>
                              <w:pPr>
                                <w:spacing w:line="240" w:lineRule="auto" w:before="0"/>
                                <w:rPr>
                                  <w:sz w:val="10"/>
                                </w:rPr>
                              </w:pPr>
                            </w:p>
                            <w:p>
                              <w:pPr>
                                <w:spacing w:line="240" w:lineRule="auto" w:before="35"/>
                                <w:rPr>
                                  <w:sz w:val="10"/>
                                </w:rPr>
                              </w:pPr>
                            </w:p>
                            <w:p>
                              <w:pPr>
                                <w:spacing w:before="0"/>
                                <w:ind w:left="197" w:right="0" w:firstLine="0"/>
                                <w:jc w:val="left"/>
                                <w:rPr>
                                  <w:sz w:val="11"/>
                                </w:rPr>
                              </w:pPr>
                              <w:r>
                                <w:rPr>
                                  <w:color w:val="707070"/>
                                  <w:spacing w:val="-5"/>
                                  <w:w w:val="105"/>
                                  <w:sz w:val="11"/>
                                </w:rPr>
                                <w:t>0.6</w:t>
                              </w:r>
                            </w:p>
                            <w:p>
                              <w:pPr>
                                <w:spacing w:line="240" w:lineRule="auto" w:before="0"/>
                                <w:rPr>
                                  <w:sz w:val="11"/>
                                </w:rPr>
                              </w:pPr>
                            </w:p>
                            <w:p>
                              <w:pPr>
                                <w:spacing w:line="240" w:lineRule="auto" w:before="88"/>
                                <w:rPr>
                                  <w:sz w:val="11"/>
                                </w:rPr>
                              </w:pPr>
                            </w:p>
                            <w:p>
                              <w:pPr>
                                <w:spacing w:before="0"/>
                                <w:ind w:left="196" w:right="0" w:firstLine="0"/>
                                <w:jc w:val="left"/>
                                <w:rPr>
                                  <w:sz w:val="15"/>
                                </w:rPr>
                              </w:pPr>
                              <w:r>
                                <w:rPr>
                                  <w:color w:val="707070"/>
                                  <w:spacing w:val="-5"/>
                                  <w:w w:val="95"/>
                                  <w:sz w:val="15"/>
                                </w:rPr>
                                <w:t>o</w:t>
                              </w:r>
                              <w:r>
                                <w:rPr>
                                  <w:color w:val="9A9A9A"/>
                                  <w:spacing w:val="-5"/>
                                  <w:w w:val="95"/>
                                  <w:sz w:val="15"/>
                                </w:rPr>
                                <w:t>.</w:t>
                              </w:r>
                              <w:r>
                                <w:rPr>
                                  <w:color w:val="707070"/>
                                  <w:spacing w:val="-5"/>
                                  <w:w w:val="95"/>
                                  <w:sz w:val="15"/>
                                </w:rPr>
                                <w:t>•</w:t>
                              </w:r>
                            </w:p>
                            <w:p>
                              <w:pPr>
                                <w:spacing w:line="240" w:lineRule="auto" w:before="0"/>
                                <w:rPr>
                                  <w:sz w:val="15"/>
                                </w:rPr>
                              </w:pPr>
                            </w:p>
                            <w:p>
                              <w:pPr>
                                <w:spacing w:line="240" w:lineRule="auto" w:before="15"/>
                                <w:rPr>
                                  <w:sz w:val="15"/>
                                </w:rPr>
                              </w:pPr>
                            </w:p>
                            <w:p>
                              <w:pPr>
                                <w:spacing w:before="0"/>
                                <w:ind w:left="197" w:right="0" w:firstLine="0"/>
                                <w:jc w:val="left"/>
                                <w:rPr>
                                  <w:sz w:val="11"/>
                                </w:rPr>
                              </w:pPr>
                              <w:r>
                                <w:rPr>
                                  <w:color w:val="707070"/>
                                  <w:spacing w:val="-5"/>
                                  <w:sz w:val="11"/>
                                </w:rPr>
                                <w:t>0.2</w:t>
                              </w:r>
                            </w:p>
                            <w:p>
                              <w:pPr>
                                <w:spacing w:line="240" w:lineRule="auto" w:before="0"/>
                                <w:rPr>
                                  <w:sz w:val="11"/>
                                </w:rPr>
                              </w:pPr>
                            </w:p>
                            <w:p>
                              <w:pPr>
                                <w:spacing w:line="240" w:lineRule="auto" w:before="0"/>
                                <w:rPr>
                                  <w:sz w:val="11"/>
                                </w:rPr>
                              </w:pPr>
                            </w:p>
                            <w:p>
                              <w:pPr>
                                <w:spacing w:line="240" w:lineRule="auto" w:before="43"/>
                                <w:rPr>
                                  <w:sz w:val="11"/>
                                </w:rPr>
                              </w:pPr>
                            </w:p>
                            <w:p>
                              <w:pPr>
                                <w:tabs>
                                  <w:tab w:pos="1134" w:val="left" w:leader="none"/>
                                  <w:tab w:pos="1539" w:val="left" w:leader="none"/>
                                  <w:tab w:pos="1916" w:val="left" w:leader="none"/>
                                  <w:tab w:pos="2319" w:val="left" w:leader="none"/>
                                  <w:tab w:pos="3525" w:val="left" w:leader="none"/>
                                </w:tabs>
                                <w:spacing w:before="0"/>
                                <w:ind w:left="733" w:right="0" w:firstLine="0"/>
                                <w:jc w:val="left"/>
                                <w:rPr>
                                  <w:b/>
                                  <w:bCs/>
                                  <w:sz w:val="10"/>
                                  <w:szCs w:val="10"/>
                                </w:rPr>
                              </w:pPr>
                              <w:r>
                                <w:rPr>
                                  <w:color w:val="878787"/>
                                  <w:spacing w:val="-5"/>
                                  <w:w w:val="110"/>
                                  <w:sz w:val="11"/>
                                  <w:szCs w:val="11"/>
                                </w:rPr>
                                <w:t>2</w:t>
                              </w:r>
                              <w:r>
                                <w:rPr>
                                  <w:color w:val="AAAAAA"/>
                                  <w:spacing w:val="-5"/>
                                  <w:w w:val="110"/>
                                  <w:sz w:val="11"/>
                                  <w:szCs w:val="11"/>
                                </w:rPr>
                                <w:t>.</w:t>
                              </w:r>
                              <w:r>
                                <w:rPr>
                                  <w:color w:val="878787"/>
                                  <w:spacing w:val="-5"/>
                                  <w:w w:val="110"/>
                                  <w:sz w:val="11"/>
                                  <w:szCs w:val="11"/>
                                </w:rPr>
                                <w:t>5</w:t>
                              </w:r>
                              <w:r>
                                <w:rPr>
                                  <w:color w:val="878787"/>
                                  <w:sz w:val="11"/>
                                  <w:szCs w:val="11"/>
                                </w:rPr>
                                <w:tab/>
                              </w:r>
                              <w:r>
                                <w:rPr>
                                  <w:color w:val="707070"/>
                                  <w:spacing w:val="-5"/>
                                  <w:w w:val="110"/>
                                  <w:sz w:val="10"/>
                                  <w:szCs w:val="10"/>
                                </w:rPr>
                                <w:t>5.0</w:t>
                              </w:r>
                              <w:r>
                                <w:rPr>
                                  <w:color w:val="707070"/>
                                  <w:sz w:val="10"/>
                                  <w:szCs w:val="10"/>
                                </w:rPr>
                                <w:tab/>
                              </w:r>
                              <w:r>
                                <w:rPr>
                                  <w:b/>
                                  <w:bCs/>
                                  <w:color w:val="878787"/>
                                  <w:spacing w:val="-5"/>
                                  <w:w w:val="110"/>
                                  <w:sz w:val="10"/>
                                  <w:szCs w:val="10"/>
                                </w:rPr>
                                <w:t>7</w:t>
                              </w:r>
                              <w:r>
                                <w:rPr>
                                  <w:b/>
                                  <w:bCs/>
                                  <w:color w:val="AAAAAA"/>
                                  <w:spacing w:val="-5"/>
                                  <w:w w:val="110"/>
                                  <w:sz w:val="10"/>
                                  <w:szCs w:val="10"/>
                                </w:rPr>
                                <w:t>.</w:t>
                              </w:r>
                              <w:r>
                                <w:rPr>
                                  <w:b/>
                                  <w:bCs/>
                                  <w:color w:val="878787"/>
                                  <w:spacing w:val="-5"/>
                                  <w:w w:val="110"/>
                                  <w:sz w:val="10"/>
                                  <w:szCs w:val="10"/>
                                </w:rPr>
                                <w:t>5</w:t>
                              </w:r>
                              <w:r>
                                <w:rPr>
                                  <w:b/>
                                  <w:bCs/>
                                  <w:color w:val="878787"/>
                                  <w:sz w:val="10"/>
                                  <w:szCs w:val="10"/>
                                </w:rPr>
                                <w:tab/>
                              </w:r>
                              <w:r>
                                <w:rPr>
                                  <w:b/>
                                  <w:bCs/>
                                  <w:color w:val="595959"/>
                                  <w:spacing w:val="-4"/>
                                  <w:w w:val="110"/>
                                  <w:sz w:val="10"/>
                                  <w:szCs w:val="10"/>
                                </w:rPr>
                                <w:t>10</w:t>
                              </w:r>
                              <w:r>
                                <w:rPr>
                                  <w:b/>
                                  <w:bCs/>
                                  <w:color w:val="AAAAAA"/>
                                  <w:spacing w:val="-4"/>
                                  <w:w w:val="110"/>
                                  <w:sz w:val="10"/>
                                  <w:szCs w:val="10"/>
                                </w:rPr>
                                <w:t>.</w:t>
                              </w:r>
                              <w:r>
                                <w:rPr>
                                  <w:b/>
                                  <w:bCs/>
                                  <w:color w:val="707070"/>
                                  <w:spacing w:val="-4"/>
                                  <w:w w:val="110"/>
                                  <w:sz w:val="10"/>
                                  <w:szCs w:val="10"/>
                                </w:rPr>
                                <w:t>0</w:t>
                              </w:r>
                              <w:r>
                                <w:rPr>
                                  <w:b/>
                                  <w:bCs/>
                                  <w:color w:val="707070"/>
                                  <w:sz w:val="10"/>
                                  <w:szCs w:val="10"/>
                                </w:rPr>
                                <w:tab/>
                              </w:r>
                              <w:r>
                                <w:rPr>
                                  <w:rFonts w:ascii="Verdana" w:hAnsi="Verdana" w:cs="Verdana" w:eastAsia="Verdana"/>
                                  <w:b/>
                                  <w:bCs/>
                                  <w:i/>
                                  <w:iCs/>
                                  <w:color w:val="707070"/>
                                  <w:w w:val="110"/>
                                  <w:sz w:val="13"/>
                                  <w:szCs w:val="13"/>
                                </w:rPr>
                                <w:t>u</w:t>
                              </w:r>
                              <w:r>
                                <w:rPr>
                                  <w:rFonts w:ascii="Verdana" w:hAnsi="Verdana" w:cs="Verdana" w:eastAsia="Verdana"/>
                                  <w:b/>
                                  <w:bCs/>
                                  <w:i/>
                                  <w:iCs/>
                                  <w:color w:val="9A9A9A"/>
                                  <w:w w:val="110"/>
                                  <w:sz w:val="13"/>
                                  <w:szCs w:val="13"/>
                                </w:rPr>
                                <w:t>.</w:t>
                              </w:r>
                              <w:r>
                                <w:rPr>
                                  <w:rFonts w:ascii="Verdana" w:hAnsi="Verdana" w:cs="Verdana" w:eastAsia="Verdana"/>
                                  <w:b/>
                                  <w:bCs/>
                                  <w:i/>
                                  <w:iCs/>
                                  <w:color w:val="707070"/>
                                  <w:w w:val="110"/>
                                  <w:sz w:val="13"/>
                                  <w:szCs w:val="13"/>
                                </w:rPr>
                                <w:t>�</w:t>
                              </w:r>
                              <w:r>
                                <w:rPr>
                                  <w:rFonts w:ascii="Verdana" w:hAnsi="Verdana" w:cs="Verdana" w:eastAsia="Verdana"/>
                                  <w:b/>
                                  <w:bCs/>
                                  <w:i/>
                                  <w:iCs/>
                                  <w:color w:val="707070"/>
                                  <w:spacing w:val="63"/>
                                  <w:w w:val="150"/>
                                  <w:sz w:val="13"/>
                                  <w:szCs w:val="13"/>
                                </w:rPr>
                                <w:t> </w:t>
                              </w:r>
                              <w:r>
                                <w:rPr>
                                  <w:b/>
                                  <w:bCs/>
                                  <w:color w:val="707070"/>
                                  <w:w w:val="110"/>
                                  <w:sz w:val="15"/>
                                  <w:szCs w:val="15"/>
                                </w:rPr>
                                <w:t>u</w:t>
                              </w:r>
                              <w:r>
                                <w:rPr>
                                  <w:b/>
                                  <w:bCs/>
                                  <w:color w:val="AAAAAA"/>
                                  <w:w w:val="110"/>
                                  <w:sz w:val="15"/>
                                  <w:szCs w:val="15"/>
                                </w:rPr>
                                <w:t>.</w:t>
                              </w:r>
                              <w:r>
                                <w:rPr>
                                  <w:b/>
                                  <w:bCs/>
                                  <w:color w:val="878787"/>
                                  <w:w w:val="110"/>
                                  <w:sz w:val="15"/>
                                  <w:szCs w:val="15"/>
                                </w:rPr>
                                <w:t>o</w:t>
                              </w:r>
                              <w:r>
                                <w:rPr>
                                  <w:b/>
                                  <w:bCs/>
                                  <w:color w:val="878787"/>
                                  <w:spacing w:val="42"/>
                                  <w:w w:val="110"/>
                                  <w:sz w:val="15"/>
                                  <w:szCs w:val="15"/>
                                </w:rPr>
                                <w:t>  </w:t>
                              </w:r>
                              <w:r>
                                <w:rPr>
                                  <w:b/>
                                  <w:bCs/>
                                  <w:color w:val="707070"/>
                                  <w:spacing w:val="-4"/>
                                  <w:w w:val="110"/>
                                  <w:sz w:val="10"/>
                                  <w:szCs w:val="10"/>
                                </w:rPr>
                                <w:t>11</w:t>
                              </w:r>
                              <w:r>
                                <w:rPr>
                                  <w:b/>
                                  <w:bCs/>
                                  <w:color w:val="9A9A9A"/>
                                  <w:spacing w:val="-4"/>
                                  <w:w w:val="110"/>
                                  <w:sz w:val="10"/>
                                  <w:szCs w:val="10"/>
                                </w:rPr>
                                <w:t>.</w:t>
                              </w:r>
                              <w:r>
                                <w:rPr>
                                  <w:b/>
                                  <w:bCs/>
                                  <w:color w:val="707070"/>
                                  <w:spacing w:val="-4"/>
                                  <w:w w:val="110"/>
                                  <w:sz w:val="10"/>
                                  <w:szCs w:val="10"/>
                                </w:rPr>
                                <w:t>5</w:t>
                              </w:r>
                              <w:r>
                                <w:rPr>
                                  <w:b/>
                                  <w:bCs/>
                                  <w:color w:val="707070"/>
                                  <w:sz w:val="10"/>
                                  <w:szCs w:val="10"/>
                                </w:rPr>
                                <w:tab/>
                              </w:r>
                              <w:r>
                                <w:rPr>
                                  <w:b/>
                                  <w:bCs/>
                                  <w:color w:val="707070"/>
                                  <w:spacing w:val="-4"/>
                                  <w:w w:val="110"/>
                                  <w:sz w:val="10"/>
                                  <w:szCs w:val="10"/>
                                </w:rPr>
                                <w:t>20.0</w:t>
                              </w:r>
                            </w:p>
                          </w:txbxContent>
                        </wps:txbx>
                        <wps:bodyPr wrap="square" lIns="0" tIns="0" rIns="0" bIns="0" rtlCol="0">
                          <a:noAutofit/>
                        </wps:bodyPr>
                      </wps:wsp>
                    </wpg:wgp>
                  </a:graphicData>
                </a:graphic>
              </wp:anchor>
            </w:drawing>
          </mc:Choice>
          <mc:Fallback>
            <w:pict>
              <v:group style="position:absolute;margin-left:40.136513pt;margin-top:18.05549pt;width:210.8pt;height:304.7pt;mso-position-horizontal-relative:page;mso-position-vertical-relative:paragraph;z-index:-15600640;mso-wrap-distance-left:0;mso-wrap-distance-right:0" id="docshapegroup579" coordorigin="803,361" coordsize="4216,6094">
                <v:shape style="position:absolute;left:1192;top:904;width:2481;height:2245" type="#_x0000_t75" id="docshape580" stroked="false">
                  <v:imagedata r:id="rId207" o:title=""/>
                </v:shape>
                <v:shape style="position:absolute;left:3999;top:591;width:640;height:366" type="#_x0000_t75" id="docshape581" stroked="false">
                  <v:imagedata r:id="rId208" o:title=""/>
                </v:shape>
                <v:shape style="position:absolute;left:1192;top:3710;width:3447;height:2456" type="#_x0000_t75" id="docshape582" stroked="false">
                  <v:imagedata r:id="rId209" o:title=""/>
                </v:shape>
                <v:line style="position:absolute" from="812,6454" to="812,361" stroked="true" strokeweight=".961354pt" strokecolor="#000000">
                  <v:stroke dashstyle="solid"/>
                </v:line>
                <v:line style="position:absolute" from="4605,5666" to="4605,3686" stroked="true" strokeweight=".721015pt" strokecolor="#000000">
                  <v:stroke dashstyle="solid"/>
                </v:line>
                <v:shape style="position:absolute;left:4604;top:361;width:399;height:6094" id="docshape583" coordorigin="4605,361" coordsize="399,6094" path="m4605,3129l4605,957m5004,6454l5004,361e" filled="false" stroked="true" strokeweight=".961224pt" strokecolor="#000000">
                  <v:path arrowok="t"/>
                  <v:stroke dashstyle="solid"/>
                </v:shape>
                <v:shape style="position:absolute;left:807;top:370;width:4211;height:246" id="docshape584" coordorigin="808,371" coordsize="4211,246" path="m808,371l5018,371m1192,616l3999,616e" filled="false" stroked="true" strokeweight=".720918pt" strokecolor="#000000">
                  <v:path arrowok="t"/>
                  <v:stroke dashstyle="solid"/>
                </v:shape>
                <v:shape style="position:absolute;left:807;top:3109;width:4211;height:3316" id="docshape585" coordorigin="808,3110" coordsize="4211,3316" path="m3672,3110l4634,3110m808,6426l5018,6426e" filled="false" stroked="true" strokeweight=".961224pt" strokecolor="#000000">
                  <v:path arrowok="t"/>
                  <v:stroke dashstyle="solid"/>
                </v:shape>
                <v:shape style="position:absolute;left:821;top:377;width:4173;height:6039" type="#_x0000_t202" id="docshape586" filled="false" stroked="false">
                  <v:textbox inset="0,0,0,0">
                    <w:txbxContent>
                      <w:p>
                        <w:pPr>
                          <w:spacing w:before="77"/>
                          <w:ind w:left="1170" w:right="0" w:firstLine="0"/>
                          <w:jc w:val="left"/>
                          <w:rPr>
                            <w:rFonts w:ascii="Arial"/>
                            <w:b/>
                            <w:sz w:val="11"/>
                          </w:rPr>
                        </w:pPr>
                        <w:r>
                          <w:rPr>
                            <w:rFonts w:ascii="Arial"/>
                            <w:b/>
                            <w:color w:val="595959"/>
                            <w:w w:val="105"/>
                            <w:sz w:val="11"/>
                          </w:rPr>
                          <w:t>Train</w:t>
                        </w:r>
                        <w:r>
                          <w:rPr>
                            <w:rFonts w:ascii="Arial"/>
                            <w:b/>
                            <w:color w:val="878787"/>
                            <w:w w:val="105"/>
                            <w:sz w:val="11"/>
                          </w:rPr>
                          <w:t>ing</w:t>
                        </w:r>
                        <w:r>
                          <w:rPr>
                            <w:rFonts w:ascii="Arial"/>
                            <w:b/>
                            <w:color w:val="878787"/>
                            <w:spacing w:val="8"/>
                            <w:w w:val="105"/>
                            <w:sz w:val="11"/>
                          </w:rPr>
                          <w:t> </w:t>
                        </w:r>
                        <w:r>
                          <w:rPr>
                            <w:rFonts w:ascii="Arial"/>
                            <w:b/>
                            <w:color w:val="595959"/>
                            <w:w w:val="105"/>
                            <w:sz w:val="11"/>
                          </w:rPr>
                          <w:t>and</w:t>
                        </w:r>
                        <w:r>
                          <w:rPr>
                            <w:rFonts w:ascii="Arial"/>
                            <w:b/>
                            <w:color w:val="595959"/>
                            <w:spacing w:val="6"/>
                            <w:w w:val="105"/>
                            <w:sz w:val="11"/>
                          </w:rPr>
                          <w:t> </w:t>
                        </w:r>
                        <w:r>
                          <w:rPr>
                            <w:rFonts w:ascii="Arial"/>
                            <w:b/>
                            <w:color w:val="595959"/>
                            <w:w w:val="105"/>
                            <w:sz w:val="11"/>
                          </w:rPr>
                          <w:t>Valida</w:t>
                        </w:r>
                        <w:r>
                          <w:rPr>
                            <w:rFonts w:ascii="Arial"/>
                            <w:b/>
                            <w:color w:val="878787"/>
                            <w:w w:val="105"/>
                            <w:sz w:val="11"/>
                          </w:rPr>
                          <w:t>ti</w:t>
                        </w:r>
                        <w:r>
                          <w:rPr>
                            <w:rFonts w:ascii="Arial"/>
                            <w:b/>
                            <w:color w:val="595959"/>
                            <w:w w:val="105"/>
                            <w:sz w:val="11"/>
                          </w:rPr>
                          <w:t>on</w:t>
                        </w:r>
                        <w:r>
                          <w:rPr>
                            <w:rFonts w:ascii="Arial"/>
                            <w:b/>
                            <w:color w:val="595959"/>
                            <w:spacing w:val="8"/>
                            <w:w w:val="105"/>
                            <w:sz w:val="11"/>
                          </w:rPr>
                          <w:t> </w:t>
                        </w:r>
                        <w:r>
                          <w:rPr>
                            <w:rFonts w:ascii="Arial"/>
                            <w:b/>
                            <w:color w:val="595959"/>
                            <w:spacing w:val="-2"/>
                            <w:w w:val="105"/>
                            <w:sz w:val="11"/>
                          </w:rPr>
                          <w:t>accuracy</w:t>
                        </w:r>
                      </w:p>
                      <w:p>
                        <w:pPr>
                          <w:spacing w:line="101" w:lineRule="exact" w:before="12"/>
                          <w:ind w:left="194" w:right="0" w:firstLine="0"/>
                          <w:jc w:val="left"/>
                          <w:rPr>
                            <w:rFonts w:ascii="Arial"/>
                            <w:sz w:val="10"/>
                          </w:rPr>
                        </w:pPr>
                        <w:r>
                          <w:rPr>
                            <w:rFonts w:ascii="Arial"/>
                            <w:color w:val="707070"/>
                            <w:spacing w:val="-5"/>
                            <w:w w:val="105"/>
                            <w:sz w:val="10"/>
                          </w:rPr>
                          <w:t>LO</w:t>
                        </w:r>
                      </w:p>
                      <w:p>
                        <w:pPr>
                          <w:numPr>
                            <w:ilvl w:val="0"/>
                            <w:numId w:val="35"/>
                          </w:numPr>
                          <w:tabs>
                            <w:tab w:pos="747" w:val="left" w:leader="none"/>
                          </w:tabs>
                          <w:spacing w:line="101" w:lineRule="exact" w:before="0"/>
                          <w:ind w:left="747" w:right="0" w:hanging="270"/>
                          <w:jc w:val="left"/>
                          <w:rPr>
                            <w:rFonts w:ascii="Arial"/>
                            <w:color w:val="241CA8"/>
                            <w:sz w:val="10"/>
                          </w:rPr>
                        </w:pPr>
                        <w:r>
                          <w:rPr>
                            <w:rFonts w:ascii="Arial"/>
                            <w:b/>
                            <w:color w:val="707070"/>
                            <w:spacing w:val="-2"/>
                            <w:sz w:val="10"/>
                          </w:rPr>
                          <w:t>lta1ning</w:t>
                        </w:r>
                        <w:r>
                          <w:rPr>
                            <w:rFonts w:ascii="Arial"/>
                            <w:b/>
                            <w:color w:val="707070"/>
                            <w:spacing w:val="9"/>
                            <w:sz w:val="10"/>
                          </w:rPr>
                          <w:t> </w:t>
                        </w:r>
                        <w:r>
                          <w:rPr>
                            <w:rFonts w:ascii="Arial"/>
                            <w:b/>
                            <w:color w:val="595959"/>
                            <w:spacing w:val="-2"/>
                            <w:sz w:val="10"/>
                          </w:rPr>
                          <w:t>accuracy</w:t>
                        </w:r>
                      </w:p>
                      <w:p>
                        <w:pPr>
                          <w:numPr>
                            <w:ilvl w:val="0"/>
                            <w:numId w:val="35"/>
                          </w:numPr>
                          <w:tabs>
                            <w:tab w:pos="750" w:val="left" w:leader="none"/>
                          </w:tabs>
                          <w:spacing w:before="30"/>
                          <w:ind w:left="750" w:right="0" w:hanging="273"/>
                          <w:jc w:val="left"/>
                          <w:rPr>
                            <w:rFonts w:ascii="Arial" w:hAnsi="Arial"/>
                            <w:color w:val="DF4D6E"/>
                            <w:sz w:val="10"/>
                          </w:rPr>
                        </w:pPr>
                        <w:r>
                          <w:rPr>
                            <w:rFonts w:ascii="Arial" w:hAnsi="Arial"/>
                            <w:b/>
                            <w:color w:val="707070"/>
                            <w:sz w:val="10"/>
                          </w:rPr>
                          <w:t>¼lidaition</w:t>
                        </w:r>
                        <w:r>
                          <w:rPr>
                            <w:rFonts w:ascii="Arial" w:hAnsi="Arial"/>
                            <w:b/>
                            <w:color w:val="707070"/>
                            <w:spacing w:val="-4"/>
                            <w:sz w:val="10"/>
                          </w:rPr>
                          <w:t> </w:t>
                        </w:r>
                        <w:r>
                          <w:rPr>
                            <w:rFonts w:ascii="Arial" w:hAnsi="Arial"/>
                            <w:b/>
                            <w:color w:val="707070"/>
                            <w:spacing w:val="-2"/>
                            <w:sz w:val="10"/>
                          </w:rPr>
                          <w:t>accunu:y</w:t>
                        </w:r>
                      </w:p>
                      <w:p>
                        <w:pPr>
                          <w:spacing w:line="240" w:lineRule="auto" w:before="49"/>
                          <w:rPr>
                            <w:rFonts w:ascii="Arial"/>
                            <w:b/>
                            <w:sz w:val="10"/>
                          </w:rPr>
                        </w:pPr>
                      </w:p>
                      <w:p>
                        <w:pPr>
                          <w:spacing w:before="0"/>
                          <w:ind w:left="197" w:right="0" w:firstLine="0"/>
                          <w:jc w:val="left"/>
                          <w:rPr>
                            <w:b/>
                            <w:sz w:val="11"/>
                          </w:rPr>
                        </w:pPr>
                        <w:r>
                          <w:rPr>
                            <w:b/>
                            <w:color w:val="707070"/>
                            <w:spacing w:val="-5"/>
                            <w:w w:val="105"/>
                            <w:sz w:val="11"/>
                          </w:rPr>
                          <w:t>0.9</w:t>
                        </w:r>
                      </w:p>
                      <w:p>
                        <w:pPr>
                          <w:spacing w:line="240" w:lineRule="auto" w:before="0"/>
                          <w:rPr>
                            <w:b/>
                            <w:sz w:val="11"/>
                          </w:rPr>
                        </w:pPr>
                      </w:p>
                      <w:p>
                        <w:pPr>
                          <w:spacing w:line="240" w:lineRule="auto" w:before="0"/>
                          <w:rPr>
                            <w:b/>
                            <w:sz w:val="11"/>
                          </w:rPr>
                        </w:pPr>
                      </w:p>
                      <w:p>
                        <w:pPr>
                          <w:spacing w:line="240" w:lineRule="auto" w:before="27"/>
                          <w:rPr>
                            <w:b/>
                            <w:sz w:val="11"/>
                          </w:rPr>
                        </w:pPr>
                      </w:p>
                      <w:p>
                        <w:pPr>
                          <w:spacing w:before="0"/>
                          <w:ind w:left="198" w:right="0" w:firstLine="0"/>
                          <w:jc w:val="left"/>
                          <w:rPr>
                            <w:sz w:val="9"/>
                          </w:rPr>
                        </w:pPr>
                        <w:r>
                          <w:rPr>
                            <w:color w:val="707070"/>
                            <w:spacing w:val="-5"/>
                            <w:w w:val="105"/>
                            <w:sz w:val="9"/>
                          </w:rPr>
                          <w:t>0.8</w:t>
                        </w:r>
                      </w:p>
                      <w:p>
                        <w:pPr>
                          <w:spacing w:line="240" w:lineRule="auto" w:before="0"/>
                          <w:rPr>
                            <w:sz w:val="9"/>
                          </w:rPr>
                        </w:pPr>
                      </w:p>
                      <w:p>
                        <w:pPr>
                          <w:spacing w:line="240" w:lineRule="auto" w:before="0"/>
                          <w:rPr>
                            <w:sz w:val="9"/>
                          </w:rPr>
                        </w:pPr>
                      </w:p>
                      <w:p>
                        <w:pPr>
                          <w:spacing w:line="240" w:lineRule="auto" w:before="91"/>
                          <w:rPr>
                            <w:sz w:val="9"/>
                          </w:rPr>
                        </w:pPr>
                      </w:p>
                      <w:p>
                        <w:pPr>
                          <w:spacing w:before="0"/>
                          <w:ind w:left="197" w:right="0" w:firstLine="0"/>
                          <w:jc w:val="left"/>
                          <w:rPr>
                            <w:sz w:val="11"/>
                          </w:rPr>
                        </w:pPr>
                        <w:r>
                          <w:rPr>
                            <w:color w:val="707070"/>
                            <w:spacing w:val="-5"/>
                            <w:w w:val="105"/>
                            <w:sz w:val="11"/>
                          </w:rPr>
                          <w:t>0.7</w:t>
                        </w:r>
                      </w:p>
                      <w:p>
                        <w:pPr>
                          <w:spacing w:line="240" w:lineRule="auto" w:before="0"/>
                          <w:rPr>
                            <w:sz w:val="11"/>
                          </w:rPr>
                        </w:pPr>
                      </w:p>
                      <w:p>
                        <w:pPr>
                          <w:spacing w:line="240" w:lineRule="auto" w:before="0"/>
                          <w:rPr>
                            <w:sz w:val="11"/>
                          </w:rPr>
                        </w:pPr>
                      </w:p>
                      <w:p>
                        <w:pPr>
                          <w:spacing w:line="240" w:lineRule="auto" w:before="13"/>
                          <w:rPr>
                            <w:sz w:val="11"/>
                          </w:rPr>
                        </w:pPr>
                      </w:p>
                      <w:p>
                        <w:pPr>
                          <w:spacing w:before="0"/>
                          <w:ind w:left="197" w:right="0" w:firstLine="0"/>
                          <w:jc w:val="left"/>
                          <w:rPr>
                            <w:sz w:val="11"/>
                          </w:rPr>
                        </w:pPr>
                        <w:r>
                          <w:rPr>
                            <w:color w:val="707070"/>
                            <w:spacing w:val="-5"/>
                            <w:w w:val="105"/>
                            <w:sz w:val="11"/>
                          </w:rPr>
                          <w:t>0.6</w:t>
                        </w:r>
                      </w:p>
                      <w:p>
                        <w:pPr>
                          <w:spacing w:line="240" w:lineRule="auto" w:before="0"/>
                          <w:rPr>
                            <w:sz w:val="11"/>
                          </w:rPr>
                        </w:pPr>
                      </w:p>
                      <w:p>
                        <w:pPr>
                          <w:spacing w:line="240" w:lineRule="auto" w:before="120"/>
                          <w:rPr>
                            <w:sz w:val="11"/>
                          </w:rPr>
                        </w:pPr>
                      </w:p>
                      <w:p>
                        <w:pPr>
                          <w:tabs>
                            <w:tab w:pos="1134" w:val="left" w:leader="none"/>
                            <w:tab w:pos="1543" w:val="left" w:leader="none"/>
                            <w:tab w:pos="1918" w:val="left" w:leader="none"/>
                            <w:tab w:pos="2314" w:val="left" w:leader="none"/>
                          </w:tabs>
                          <w:spacing w:before="0"/>
                          <w:ind w:left="733" w:right="0" w:firstLine="0"/>
                          <w:jc w:val="left"/>
                          <w:rPr>
                            <w:sz w:val="10"/>
                          </w:rPr>
                        </w:pPr>
                        <w:r>
                          <w:rPr>
                            <w:color w:val="878787"/>
                            <w:spacing w:val="-5"/>
                            <w:w w:val="115"/>
                            <w:sz w:val="11"/>
                          </w:rPr>
                          <w:t>2</w:t>
                        </w:r>
                        <w:r>
                          <w:rPr>
                            <w:color w:val="AAAAAA"/>
                            <w:spacing w:val="-5"/>
                            <w:w w:val="115"/>
                            <w:sz w:val="11"/>
                          </w:rPr>
                          <w:t>.</w:t>
                        </w:r>
                        <w:r>
                          <w:rPr>
                            <w:color w:val="878787"/>
                            <w:spacing w:val="-5"/>
                            <w:w w:val="115"/>
                            <w:sz w:val="11"/>
                          </w:rPr>
                          <w:t>5</w:t>
                        </w:r>
                        <w:r>
                          <w:rPr>
                            <w:color w:val="878787"/>
                            <w:sz w:val="11"/>
                          </w:rPr>
                          <w:tab/>
                        </w:r>
                        <w:r>
                          <w:rPr>
                            <w:color w:val="707070"/>
                            <w:spacing w:val="-5"/>
                            <w:w w:val="115"/>
                            <w:sz w:val="10"/>
                          </w:rPr>
                          <w:t>5.0</w:t>
                        </w:r>
                        <w:r>
                          <w:rPr>
                            <w:color w:val="707070"/>
                            <w:sz w:val="10"/>
                          </w:rPr>
                          <w:tab/>
                        </w:r>
                        <w:r>
                          <w:rPr>
                            <w:color w:val="707070"/>
                            <w:spacing w:val="-5"/>
                            <w:w w:val="115"/>
                            <w:sz w:val="10"/>
                          </w:rPr>
                          <w:t>7</w:t>
                        </w:r>
                        <w:r>
                          <w:rPr>
                            <w:color w:val="AAAAAA"/>
                            <w:spacing w:val="-5"/>
                            <w:w w:val="115"/>
                            <w:sz w:val="10"/>
                          </w:rPr>
                          <w:t>.</w:t>
                        </w:r>
                        <w:r>
                          <w:rPr>
                            <w:color w:val="707070"/>
                            <w:spacing w:val="-5"/>
                            <w:w w:val="115"/>
                            <w:sz w:val="10"/>
                          </w:rPr>
                          <w:t>5</w:t>
                        </w:r>
                        <w:r>
                          <w:rPr>
                            <w:color w:val="707070"/>
                            <w:sz w:val="10"/>
                          </w:rPr>
                          <w:tab/>
                        </w:r>
                        <w:r>
                          <w:rPr>
                            <w:color w:val="595959"/>
                            <w:spacing w:val="-4"/>
                            <w:w w:val="115"/>
                            <w:sz w:val="10"/>
                          </w:rPr>
                          <w:t>]</w:t>
                        </w:r>
                        <w:r>
                          <w:rPr>
                            <w:color w:val="878787"/>
                            <w:spacing w:val="-4"/>
                            <w:w w:val="115"/>
                            <w:sz w:val="10"/>
                          </w:rPr>
                          <w:t>0.0</w:t>
                        </w:r>
                        <w:r>
                          <w:rPr>
                            <w:color w:val="878787"/>
                            <w:sz w:val="10"/>
                          </w:rPr>
                          <w:tab/>
                        </w:r>
                        <w:r>
                          <w:rPr>
                            <w:color w:val="707070"/>
                            <w:w w:val="115"/>
                            <w:sz w:val="10"/>
                          </w:rPr>
                          <w:t>12</w:t>
                        </w:r>
                        <w:r>
                          <w:rPr>
                            <w:color w:val="9A9A9A"/>
                            <w:w w:val="115"/>
                            <w:sz w:val="10"/>
                          </w:rPr>
                          <w:t>.</w:t>
                        </w:r>
                        <w:r>
                          <w:rPr>
                            <w:color w:val="707070"/>
                            <w:w w:val="115"/>
                            <w:sz w:val="10"/>
                          </w:rPr>
                          <w:t>5</w:t>
                        </w:r>
                        <w:r>
                          <w:rPr>
                            <w:color w:val="707070"/>
                            <w:spacing w:val="75"/>
                            <w:w w:val="115"/>
                            <w:sz w:val="10"/>
                          </w:rPr>
                          <w:t>  </w:t>
                        </w:r>
                        <w:r>
                          <w:rPr>
                            <w:color w:val="707070"/>
                            <w:w w:val="115"/>
                            <w:sz w:val="10"/>
                          </w:rPr>
                          <w:t>15</w:t>
                        </w:r>
                        <w:r>
                          <w:rPr>
                            <w:color w:val="9A9A9A"/>
                            <w:w w:val="115"/>
                            <w:sz w:val="10"/>
                          </w:rPr>
                          <w:t>.0</w:t>
                        </w:r>
                        <w:r>
                          <w:rPr>
                            <w:color w:val="9A9A9A"/>
                            <w:spacing w:val="74"/>
                            <w:w w:val="120"/>
                            <w:sz w:val="10"/>
                          </w:rPr>
                          <w:t>  </w:t>
                        </w:r>
                        <w:r>
                          <w:rPr>
                            <w:color w:val="707070"/>
                            <w:w w:val="120"/>
                            <w:sz w:val="10"/>
                          </w:rPr>
                          <w:t>!7.5</w:t>
                        </w:r>
                        <w:r>
                          <w:rPr>
                            <w:color w:val="707070"/>
                            <w:spacing w:val="69"/>
                            <w:w w:val="120"/>
                            <w:sz w:val="10"/>
                          </w:rPr>
                          <w:t>  </w:t>
                        </w:r>
                        <w:r>
                          <w:rPr>
                            <w:color w:val="878787"/>
                            <w:spacing w:val="-4"/>
                            <w:w w:val="115"/>
                            <w:sz w:val="10"/>
                          </w:rPr>
                          <w:t>20.0</w:t>
                        </w:r>
                      </w:p>
                      <w:p>
                        <w:pPr>
                          <w:spacing w:line="240" w:lineRule="auto" w:before="61"/>
                          <w:rPr>
                            <w:sz w:val="10"/>
                          </w:rPr>
                        </w:pPr>
                      </w:p>
                      <w:p>
                        <w:pPr>
                          <w:spacing w:line="111" w:lineRule="exact" w:before="0"/>
                          <w:ind w:left="1314" w:right="0" w:firstLine="0"/>
                          <w:jc w:val="left"/>
                          <w:rPr>
                            <w:rFonts w:ascii="Arial"/>
                            <w:b/>
                            <w:sz w:val="11"/>
                          </w:rPr>
                        </w:pPr>
                        <w:r>
                          <w:rPr>
                            <w:rFonts w:ascii="Arial"/>
                            <w:b/>
                            <w:color w:val="707070"/>
                            <w:w w:val="105"/>
                            <w:sz w:val="11"/>
                          </w:rPr>
                          <w:t>Training</w:t>
                        </w:r>
                        <w:r>
                          <w:rPr>
                            <w:rFonts w:ascii="Arial"/>
                            <w:b/>
                            <w:color w:val="707070"/>
                            <w:spacing w:val="10"/>
                            <w:w w:val="105"/>
                            <w:sz w:val="11"/>
                          </w:rPr>
                          <w:t> </w:t>
                        </w:r>
                        <w:r>
                          <w:rPr>
                            <w:rFonts w:ascii="Arial"/>
                            <w:b/>
                            <w:color w:val="595959"/>
                            <w:w w:val="105"/>
                            <w:sz w:val="11"/>
                          </w:rPr>
                          <w:t>and</w:t>
                        </w:r>
                        <w:r>
                          <w:rPr>
                            <w:rFonts w:ascii="Arial"/>
                            <w:b/>
                            <w:color w:val="595959"/>
                            <w:spacing w:val="2"/>
                            <w:w w:val="105"/>
                            <w:sz w:val="11"/>
                          </w:rPr>
                          <w:t> </w:t>
                        </w:r>
                        <w:r>
                          <w:rPr>
                            <w:rFonts w:ascii="Arial"/>
                            <w:b/>
                            <w:color w:val="595959"/>
                            <w:w w:val="105"/>
                            <w:sz w:val="11"/>
                          </w:rPr>
                          <w:t>Va</w:t>
                        </w:r>
                        <w:r>
                          <w:rPr>
                            <w:rFonts w:ascii="Arial"/>
                            <w:b/>
                            <w:color w:val="878787"/>
                            <w:w w:val="105"/>
                            <w:sz w:val="11"/>
                          </w:rPr>
                          <w:t>lid</w:t>
                        </w:r>
                        <w:r>
                          <w:rPr>
                            <w:rFonts w:ascii="Arial"/>
                            <w:b/>
                            <w:color w:val="595959"/>
                            <w:w w:val="105"/>
                            <w:sz w:val="11"/>
                          </w:rPr>
                          <w:t>ation </w:t>
                        </w:r>
                        <w:r>
                          <w:rPr>
                            <w:rFonts w:ascii="Arial"/>
                            <w:b/>
                            <w:color w:val="707070"/>
                            <w:spacing w:val="-4"/>
                            <w:w w:val="105"/>
                            <w:sz w:val="11"/>
                          </w:rPr>
                          <w:t>loss</w:t>
                        </w:r>
                      </w:p>
                      <w:p>
                        <w:pPr>
                          <w:tabs>
                            <w:tab w:pos="3744" w:val="left" w:leader="hyphen"/>
                          </w:tabs>
                          <w:spacing w:line="100" w:lineRule="exact" w:before="0"/>
                          <w:ind w:left="199" w:right="0" w:firstLine="0"/>
                          <w:jc w:val="left"/>
                          <w:rPr>
                            <w:rFonts w:ascii="Arial"/>
                            <w:sz w:val="10"/>
                          </w:rPr>
                        </w:pPr>
                        <w:r>
                          <w:rPr>
                            <w:rFonts w:ascii="Arial"/>
                            <w:color w:val="707070"/>
                            <w:spacing w:val="-5"/>
                            <w:w w:val="395"/>
                            <w:sz w:val="10"/>
                          </w:rPr>
                          <w:t>LO,</w:t>
                        </w:r>
                        <w:r>
                          <w:rPr>
                            <w:rFonts w:ascii="Arial"/>
                            <w:color w:val="707070"/>
                            <w:sz w:val="10"/>
                          </w:rPr>
                          <w:tab/>
                        </w:r>
                        <w:r>
                          <w:rPr>
                            <w:rFonts w:ascii="Arial"/>
                            <w:color w:val="707070"/>
                            <w:spacing w:val="-10"/>
                            <w:w w:val="395"/>
                            <w:sz w:val="10"/>
                          </w:rPr>
                          <w:t>,</w:t>
                        </w:r>
                      </w:p>
                      <w:p>
                        <w:pPr>
                          <w:numPr>
                            <w:ilvl w:val="1"/>
                            <w:numId w:val="35"/>
                          </w:numPr>
                          <w:tabs>
                            <w:tab w:pos="3005" w:val="left" w:leader="none"/>
                          </w:tabs>
                          <w:spacing w:before="6"/>
                          <w:ind w:left="3005" w:right="0" w:hanging="264"/>
                          <w:jc w:val="left"/>
                          <w:rPr>
                            <w:rFonts w:ascii="Arial"/>
                            <w:color w:val="4F44AF"/>
                            <w:sz w:val="11"/>
                          </w:rPr>
                        </w:pPr>
                        <w:r>
                          <w:rPr>
                            <w:rFonts w:ascii="Arial"/>
                            <w:b/>
                            <w:color w:val="707070"/>
                            <w:w w:val="85"/>
                            <w:sz w:val="11"/>
                          </w:rPr>
                          <w:t>Training</w:t>
                        </w:r>
                        <w:r>
                          <w:rPr>
                            <w:rFonts w:ascii="Arial"/>
                            <w:b/>
                            <w:color w:val="707070"/>
                            <w:sz w:val="11"/>
                          </w:rPr>
                          <w:t> </w:t>
                        </w:r>
                        <w:r>
                          <w:rPr>
                            <w:rFonts w:ascii="Arial"/>
                            <w:b/>
                            <w:color w:val="595959"/>
                            <w:spacing w:val="-4"/>
                            <w:w w:val="90"/>
                            <w:sz w:val="11"/>
                          </w:rPr>
                          <w:t>loss</w:t>
                        </w:r>
                      </w:p>
                      <w:p>
                        <w:pPr>
                          <w:numPr>
                            <w:ilvl w:val="1"/>
                            <w:numId w:val="35"/>
                          </w:numPr>
                          <w:tabs>
                            <w:tab w:pos="3013" w:val="left" w:leader="none"/>
                          </w:tabs>
                          <w:spacing w:before="22"/>
                          <w:ind w:left="3013" w:right="0" w:hanging="272"/>
                          <w:jc w:val="left"/>
                          <w:rPr>
                            <w:rFonts w:ascii="Arial"/>
                            <w:color w:val="FD597B"/>
                            <w:sz w:val="10"/>
                          </w:rPr>
                        </w:pPr>
                        <w:r>
                          <w:rPr>
                            <w:rFonts w:ascii="Arial"/>
                            <w:b/>
                            <w:color w:val="707070"/>
                            <w:spacing w:val="-2"/>
                            <w:sz w:val="10"/>
                          </w:rPr>
                          <w:t>val</w:t>
                        </w:r>
                        <w:r>
                          <w:rPr>
                            <w:rFonts w:ascii="Arial"/>
                            <w:b/>
                            <w:color w:val="9A9A9A"/>
                            <w:spacing w:val="-2"/>
                            <w:sz w:val="10"/>
                          </w:rPr>
                          <w:t>id</w:t>
                        </w:r>
                        <w:r>
                          <w:rPr>
                            <w:rFonts w:ascii="Arial"/>
                            <w:b/>
                            <w:color w:val="707070"/>
                            <w:spacing w:val="-2"/>
                            <w:sz w:val="10"/>
                          </w:rPr>
                          <w:t>l'ltion</w:t>
                        </w:r>
                        <w:r>
                          <w:rPr>
                            <w:rFonts w:ascii="Arial"/>
                            <w:b/>
                            <w:color w:val="707070"/>
                            <w:spacing w:val="-1"/>
                            <w:sz w:val="10"/>
                          </w:rPr>
                          <w:t> </w:t>
                        </w:r>
                        <w:r>
                          <w:rPr>
                            <w:rFonts w:ascii="Arial"/>
                            <w:b/>
                            <w:color w:val="595959"/>
                            <w:spacing w:val="-4"/>
                            <w:sz w:val="10"/>
                          </w:rPr>
                          <w:t>l</w:t>
                        </w:r>
                        <w:r>
                          <w:rPr>
                            <w:rFonts w:ascii="Arial"/>
                            <w:b/>
                            <w:color w:val="878787"/>
                            <w:spacing w:val="-4"/>
                            <w:sz w:val="10"/>
                          </w:rPr>
                          <w:t>oss</w:t>
                        </w:r>
                      </w:p>
                      <w:p>
                        <w:pPr>
                          <w:spacing w:line="240" w:lineRule="auto" w:before="25"/>
                          <w:rPr>
                            <w:rFonts w:ascii="Arial"/>
                            <w:b/>
                            <w:sz w:val="10"/>
                          </w:rPr>
                        </w:pPr>
                      </w:p>
                      <w:p>
                        <w:pPr>
                          <w:spacing w:before="0"/>
                          <w:ind w:left="198" w:right="0" w:firstLine="0"/>
                          <w:jc w:val="left"/>
                          <w:rPr>
                            <w:sz w:val="10"/>
                          </w:rPr>
                        </w:pPr>
                        <w:r>
                          <w:rPr>
                            <w:color w:val="707070"/>
                            <w:spacing w:val="-5"/>
                            <w:w w:val="105"/>
                            <w:sz w:val="10"/>
                          </w:rPr>
                          <w:t>0.8</w:t>
                        </w:r>
                      </w:p>
                      <w:p>
                        <w:pPr>
                          <w:spacing w:line="240" w:lineRule="auto" w:before="0"/>
                          <w:rPr>
                            <w:sz w:val="10"/>
                          </w:rPr>
                        </w:pPr>
                      </w:p>
                      <w:p>
                        <w:pPr>
                          <w:spacing w:line="240" w:lineRule="auto" w:before="0"/>
                          <w:rPr>
                            <w:sz w:val="10"/>
                          </w:rPr>
                        </w:pPr>
                      </w:p>
                      <w:p>
                        <w:pPr>
                          <w:spacing w:line="240" w:lineRule="auto" w:before="35"/>
                          <w:rPr>
                            <w:sz w:val="10"/>
                          </w:rPr>
                        </w:pPr>
                      </w:p>
                      <w:p>
                        <w:pPr>
                          <w:spacing w:before="0"/>
                          <w:ind w:left="197" w:right="0" w:firstLine="0"/>
                          <w:jc w:val="left"/>
                          <w:rPr>
                            <w:sz w:val="11"/>
                          </w:rPr>
                        </w:pPr>
                        <w:r>
                          <w:rPr>
                            <w:color w:val="707070"/>
                            <w:spacing w:val="-5"/>
                            <w:w w:val="105"/>
                            <w:sz w:val="11"/>
                          </w:rPr>
                          <w:t>0.6</w:t>
                        </w:r>
                      </w:p>
                      <w:p>
                        <w:pPr>
                          <w:spacing w:line="240" w:lineRule="auto" w:before="0"/>
                          <w:rPr>
                            <w:sz w:val="11"/>
                          </w:rPr>
                        </w:pPr>
                      </w:p>
                      <w:p>
                        <w:pPr>
                          <w:spacing w:line="240" w:lineRule="auto" w:before="88"/>
                          <w:rPr>
                            <w:sz w:val="11"/>
                          </w:rPr>
                        </w:pPr>
                      </w:p>
                      <w:p>
                        <w:pPr>
                          <w:spacing w:before="0"/>
                          <w:ind w:left="196" w:right="0" w:firstLine="0"/>
                          <w:jc w:val="left"/>
                          <w:rPr>
                            <w:sz w:val="15"/>
                          </w:rPr>
                        </w:pPr>
                        <w:r>
                          <w:rPr>
                            <w:color w:val="707070"/>
                            <w:spacing w:val="-5"/>
                            <w:w w:val="95"/>
                            <w:sz w:val="15"/>
                          </w:rPr>
                          <w:t>o</w:t>
                        </w:r>
                        <w:r>
                          <w:rPr>
                            <w:color w:val="9A9A9A"/>
                            <w:spacing w:val="-5"/>
                            <w:w w:val="95"/>
                            <w:sz w:val="15"/>
                          </w:rPr>
                          <w:t>.</w:t>
                        </w:r>
                        <w:r>
                          <w:rPr>
                            <w:color w:val="707070"/>
                            <w:spacing w:val="-5"/>
                            <w:w w:val="95"/>
                            <w:sz w:val="15"/>
                          </w:rPr>
                          <w:t>•</w:t>
                        </w:r>
                      </w:p>
                      <w:p>
                        <w:pPr>
                          <w:spacing w:line="240" w:lineRule="auto" w:before="0"/>
                          <w:rPr>
                            <w:sz w:val="15"/>
                          </w:rPr>
                        </w:pPr>
                      </w:p>
                      <w:p>
                        <w:pPr>
                          <w:spacing w:line="240" w:lineRule="auto" w:before="15"/>
                          <w:rPr>
                            <w:sz w:val="15"/>
                          </w:rPr>
                        </w:pPr>
                      </w:p>
                      <w:p>
                        <w:pPr>
                          <w:spacing w:before="0"/>
                          <w:ind w:left="197" w:right="0" w:firstLine="0"/>
                          <w:jc w:val="left"/>
                          <w:rPr>
                            <w:sz w:val="11"/>
                          </w:rPr>
                        </w:pPr>
                        <w:r>
                          <w:rPr>
                            <w:color w:val="707070"/>
                            <w:spacing w:val="-5"/>
                            <w:sz w:val="11"/>
                          </w:rPr>
                          <w:t>0.2</w:t>
                        </w:r>
                      </w:p>
                      <w:p>
                        <w:pPr>
                          <w:spacing w:line="240" w:lineRule="auto" w:before="0"/>
                          <w:rPr>
                            <w:sz w:val="11"/>
                          </w:rPr>
                        </w:pPr>
                      </w:p>
                      <w:p>
                        <w:pPr>
                          <w:spacing w:line="240" w:lineRule="auto" w:before="0"/>
                          <w:rPr>
                            <w:sz w:val="11"/>
                          </w:rPr>
                        </w:pPr>
                      </w:p>
                      <w:p>
                        <w:pPr>
                          <w:spacing w:line="240" w:lineRule="auto" w:before="43"/>
                          <w:rPr>
                            <w:sz w:val="11"/>
                          </w:rPr>
                        </w:pPr>
                      </w:p>
                      <w:p>
                        <w:pPr>
                          <w:tabs>
                            <w:tab w:pos="1134" w:val="left" w:leader="none"/>
                            <w:tab w:pos="1539" w:val="left" w:leader="none"/>
                            <w:tab w:pos="1916" w:val="left" w:leader="none"/>
                            <w:tab w:pos="2319" w:val="left" w:leader="none"/>
                            <w:tab w:pos="3525" w:val="left" w:leader="none"/>
                          </w:tabs>
                          <w:spacing w:before="0"/>
                          <w:ind w:left="733" w:right="0" w:firstLine="0"/>
                          <w:jc w:val="left"/>
                          <w:rPr>
                            <w:b/>
                            <w:bCs/>
                            <w:sz w:val="10"/>
                            <w:szCs w:val="10"/>
                          </w:rPr>
                        </w:pPr>
                        <w:r>
                          <w:rPr>
                            <w:color w:val="878787"/>
                            <w:spacing w:val="-5"/>
                            <w:w w:val="110"/>
                            <w:sz w:val="11"/>
                            <w:szCs w:val="11"/>
                          </w:rPr>
                          <w:t>2</w:t>
                        </w:r>
                        <w:r>
                          <w:rPr>
                            <w:color w:val="AAAAAA"/>
                            <w:spacing w:val="-5"/>
                            <w:w w:val="110"/>
                            <w:sz w:val="11"/>
                            <w:szCs w:val="11"/>
                          </w:rPr>
                          <w:t>.</w:t>
                        </w:r>
                        <w:r>
                          <w:rPr>
                            <w:color w:val="878787"/>
                            <w:spacing w:val="-5"/>
                            <w:w w:val="110"/>
                            <w:sz w:val="11"/>
                            <w:szCs w:val="11"/>
                          </w:rPr>
                          <w:t>5</w:t>
                        </w:r>
                        <w:r>
                          <w:rPr>
                            <w:color w:val="878787"/>
                            <w:sz w:val="11"/>
                            <w:szCs w:val="11"/>
                          </w:rPr>
                          <w:tab/>
                        </w:r>
                        <w:r>
                          <w:rPr>
                            <w:color w:val="707070"/>
                            <w:spacing w:val="-5"/>
                            <w:w w:val="110"/>
                            <w:sz w:val="10"/>
                            <w:szCs w:val="10"/>
                          </w:rPr>
                          <w:t>5.0</w:t>
                        </w:r>
                        <w:r>
                          <w:rPr>
                            <w:color w:val="707070"/>
                            <w:sz w:val="10"/>
                            <w:szCs w:val="10"/>
                          </w:rPr>
                          <w:tab/>
                        </w:r>
                        <w:r>
                          <w:rPr>
                            <w:b/>
                            <w:bCs/>
                            <w:color w:val="878787"/>
                            <w:spacing w:val="-5"/>
                            <w:w w:val="110"/>
                            <w:sz w:val="10"/>
                            <w:szCs w:val="10"/>
                          </w:rPr>
                          <w:t>7</w:t>
                        </w:r>
                        <w:r>
                          <w:rPr>
                            <w:b/>
                            <w:bCs/>
                            <w:color w:val="AAAAAA"/>
                            <w:spacing w:val="-5"/>
                            <w:w w:val="110"/>
                            <w:sz w:val="10"/>
                            <w:szCs w:val="10"/>
                          </w:rPr>
                          <w:t>.</w:t>
                        </w:r>
                        <w:r>
                          <w:rPr>
                            <w:b/>
                            <w:bCs/>
                            <w:color w:val="878787"/>
                            <w:spacing w:val="-5"/>
                            <w:w w:val="110"/>
                            <w:sz w:val="10"/>
                            <w:szCs w:val="10"/>
                          </w:rPr>
                          <w:t>5</w:t>
                        </w:r>
                        <w:r>
                          <w:rPr>
                            <w:b/>
                            <w:bCs/>
                            <w:color w:val="878787"/>
                            <w:sz w:val="10"/>
                            <w:szCs w:val="10"/>
                          </w:rPr>
                          <w:tab/>
                        </w:r>
                        <w:r>
                          <w:rPr>
                            <w:b/>
                            <w:bCs/>
                            <w:color w:val="595959"/>
                            <w:spacing w:val="-4"/>
                            <w:w w:val="110"/>
                            <w:sz w:val="10"/>
                            <w:szCs w:val="10"/>
                          </w:rPr>
                          <w:t>10</w:t>
                        </w:r>
                        <w:r>
                          <w:rPr>
                            <w:b/>
                            <w:bCs/>
                            <w:color w:val="AAAAAA"/>
                            <w:spacing w:val="-4"/>
                            <w:w w:val="110"/>
                            <w:sz w:val="10"/>
                            <w:szCs w:val="10"/>
                          </w:rPr>
                          <w:t>.</w:t>
                        </w:r>
                        <w:r>
                          <w:rPr>
                            <w:b/>
                            <w:bCs/>
                            <w:color w:val="707070"/>
                            <w:spacing w:val="-4"/>
                            <w:w w:val="110"/>
                            <w:sz w:val="10"/>
                            <w:szCs w:val="10"/>
                          </w:rPr>
                          <w:t>0</w:t>
                        </w:r>
                        <w:r>
                          <w:rPr>
                            <w:b/>
                            <w:bCs/>
                            <w:color w:val="707070"/>
                            <w:sz w:val="10"/>
                            <w:szCs w:val="10"/>
                          </w:rPr>
                          <w:tab/>
                        </w:r>
                        <w:r>
                          <w:rPr>
                            <w:rFonts w:ascii="Verdana" w:hAnsi="Verdana" w:cs="Verdana" w:eastAsia="Verdana"/>
                            <w:b/>
                            <w:bCs/>
                            <w:i/>
                            <w:iCs/>
                            <w:color w:val="707070"/>
                            <w:w w:val="110"/>
                            <w:sz w:val="13"/>
                            <w:szCs w:val="13"/>
                          </w:rPr>
                          <w:t>u</w:t>
                        </w:r>
                        <w:r>
                          <w:rPr>
                            <w:rFonts w:ascii="Verdana" w:hAnsi="Verdana" w:cs="Verdana" w:eastAsia="Verdana"/>
                            <w:b/>
                            <w:bCs/>
                            <w:i/>
                            <w:iCs/>
                            <w:color w:val="9A9A9A"/>
                            <w:w w:val="110"/>
                            <w:sz w:val="13"/>
                            <w:szCs w:val="13"/>
                          </w:rPr>
                          <w:t>.</w:t>
                        </w:r>
                        <w:r>
                          <w:rPr>
                            <w:rFonts w:ascii="Verdana" w:hAnsi="Verdana" w:cs="Verdana" w:eastAsia="Verdana"/>
                            <w:b/>
                            <w:bCs/>
                            <w:i/>
                            <w:iCs/>
                            <w:color w:val="707070"/>
                            <w:w w:val="110"/>
                            <w:sz w:val="13"/>
                            <w:szCs w:val="13"/>
                          </w:rPr>
                          <w:t>�</w:t>
                        </w:r>
                        <w:r>
                          <w:rPr>
                            <w:rFonts w:ascii="Verdana" w:hAnsi="Verdana" w:cs="Verdana" w:eastAsia="Verdana"/>
                            <w:b/>
                            <w:bCs/>
                            <w:i/>
                            <w:iCs/>
                            <w:color w:val="707070"/>
                            <w:spacing w:val="63"/>
                            <w:w w:val="150"/>
                            <w:sz w:val="13"/>
                            <w:szCs w:val="13"/>
                          </w:rPr>
                          <w:t> </w:t>
                        </w:r>
                        <w:r>
                          <w:rPr>
                            <w:b/>
                            <w:bCs/>
                            <w:color w:val="707070"/>
                            <w:w w:val="110"/>
                            <w:sz w:val="15"/>
                            <w:szCs w:val="15"/>
                          </w:rPr>
                          <w:t>u</w:t>
                        </w:r>
                        <w:r>
                          <w:rPr>
                            <w:b/>
                            <w:bCs/>
                            <w:color w:val="AAAAAA"/>
                            <w:w w:val="110"/>
                            <w:sz w:val="15"/>
                            <w:szCs w:val="15"/>
                          </w:rPr>
                          <w:t>.</w:t>
                        </w:r>
                        <w:r>
                          <w:rPr>
                            <w:b/>
                            <w:bCs/>
                            <w:color w:val="878787"/>
                            <w:w w:val="110"/>
                            <w:sz w:val="15"/>
                            <w:szCs w:val="15"/>
                          </w:rPr>
                          <w:t>o</w:t>
                        </w:r>
                        <w:r>
                          <w:rPr>
                            <w:b/>
                            <w:bCs/>
                            <w:color w:val="878787"/>
                            <w:spacing w:val="42"/>
                            <w:w w:val="110"/>
                            <w:sz w:val="15"/>
                            <w:szCs w:val="15"/>
                          </w:rPr>
                          <w:t>  </w:t>
                        </w:r>
                        <w:r>
                          <w:rPr>
                            <w:b/>
                            <w:bCs/>
                            <w:color w:val="707070"/>
                            <w:spacing w:val="-4"/>
                            <w:w w:val="110"/>
                            <w:sz w:val="10"/>
                            <w:szCs w:val="10"/>
                          </w:rPr>
                          <w:t>11</w:t>
                        </w:r>
                        <w:r>
                          <w:rPr>
                            <w:b/>
                            <w:bCs/>
                            <w:color w:val="9A9A9A"/>
                            <w:spacing w:val="-4"/>
                            <w:w w:val="110"/>
                            <w:sz w:val="10"/>
                            <w:szCs w:val="10"/>
                          </w:rPr>
                          <w:t>.</w:t>
                        </w:r>
                        <w:r>
                          <w:rPr>
                            <w:b/>
                            <w:bCs/>
                            <w:color w:val="707070"/>
                            <w:spacing w:val="-4"/>
                            <w:w w:val="110"/>
                            <w:sz w:val="10"/>
                            <w:szCs w:val="10"/>
                          </w:rPr>
                          <w:t>5</w:t>
                        </w:r>
                        <w:r>
                          <w:rPr>
                            <w:b/>
                            <w:bCs/>
                            <w:color w:val="707070"/>
                            <w:sz w:val="10"/>
                            <w:szCs w:val="10"/>
                          </w:rPr>
                          <w:tab/>
                        </w:r>
                        <w:r>
                          <w:rPr>
                            <w:b/>
                            <w:bCs/>
                            <w:color w:val="707070"/>
                            <w:spacing w:val="-4"/>
                            <w:w w:val="110"/>
                            <w:sz w:val="10"/>
                            <w:szCs w:val="10"/>
                          </w:rPr>
                          <w:t>20.0</w:t>
                        </w:r>
                      </w:p>
                    </w:txbxContent>
                  </v:textbox>
                  <w10:wrap type="none"/>
                </v:shape>
                <w10:wrap type="topAndBottom"/>
              </v:group>
            </w:pict>
          </mc:Fallback>
        </mc:AlternateContent>
      </w:r>
    </w:p>
    <w:p>
      <w:pPr>
        <w:spacing w:after="0"/>
        <w:rPr>
          <w:sz w:val="20"/>
        </w:rPr>
        <w:sectPr>
          <w:headerReference w:type="default" r:id="rId205"/>
          <w:footerReference w:type="default" r:id="rId206"/>
          <w:pgSz w:w="11910" w:h="16840"/>
          <w:pgMar w:header="697" w:footer="1400" w:top="1240" w:bottom="1600" w:left="240" w:right="220"/>
          <w:pgNumType w:start="98"/>
        </w:sectPr>
      </w:pPr>
    </w:p>
    <w:p>
      <w:pPr>
        <w:spacing w:before="160"/>
        <w:ind w:left="836" w:right="0" w:firstLine="0"/>
        <w:jc w:val="left"/>
        <w:rPr>
          <w:i/>
          <w:sz w:val="22"/>
        </w:rPr>
      </w:pPr>
      <w:r>
        <w:rPr>
          <w:i/>
          <w:color w:val="131313"/>
          <w:sz w:val="22"/>
        </w:rPr>
        <w:t>Model</w:t>
      </w:r>
      <w:r>
        <w:rPr>
          <w:i/>
          <w:color w:val="131313"/>
          <w:spacing w:val="10"/>
          <w:sz w:val="22"/>
        </w:rPr>
        <w:t> </w:t>
      </w:r>
      <w:r>
        <w:rPr>
          <w:i/>
          <w:color w:val="131313"/>
          <w:spacing w:val="-2"/>
          <w:sz w:val="22"/>
        </w:rPr>
        <w:t>Accuracy</w:t>
      </w:r>
    </w:p>
    <w:p>
      <w:pPr>
        <w:pStyle w:val="BodyText"/>
        <w:spacing w:before="3"/>
        <w:rPr>
          <w:i/>
          <w:sz w:val="6"/>
        </w:rPr>
      </w:pPr>
      <w:r>
        <w:rPr/>
        <mc:AlternateContent>
          <mc:Choice Requires="wps">
            <w:drawing>
              <wp:anchor distT="0" distB="0" distL="0" distR="0" allowOverlap="1" layoutInCell="1" locked="0" behindDoc="1" simplePos="0" relativeHeight="487716864">
                <wp:simplePos x="0" y="0"/>
                <wp:positionH relativeFrom="page">
                  <wp:posOffset>692871</wp:posOffset>
                </wp:positionH>
                <wp:positionV relativeFrom="paragraph">
                  <wp:posOffset>64266</wp:posOffset>
                </wp:positionV>
                <wp:extent cx="4300855" cy="1309370"/>
                <wp:effectExtent l="0" t="0" r="0" b="0"/>
                <wp:wrapTopAndBottom/>
                <wp:docPr id="847" name="Group 847"/>
                <wp:cNvGraphicFramePr>
                  <a:graphicFrameLocks/>
                </wp:cNvGraphicFramePr>
                <a:graphic>
                  <a:graphicData uri="http://schemas.microsoft.com/office/word/2010/wordprocessingGroup">
                    <wpg:wgp>
                      <wpg:cNvPr id="847" name="Group 847"/>
                      <wpg:cNvGrpSpPr/>
                      <wpg:grpSpPr>
                        <a:xfrm>
                          <a:off x="0" y="0"/>
                          <a:ext cx="4300855" cy="1309370"/>
                          <a:chExt cx="4300855" cy="1309370"/>
                        </a:xfrm>
                      </wpg:grpSpPr>
                      <wps:wsp>
                        <wps:cNvPr id="848" name="Graphic 848"/>
                        <wps:cNvSpPr/>
                        <wps:spPr>
                          <a:xfrm>
                            <a:off x="6104" y="3051"/>
                            <a:ext cx="1270" cy="1306195"/>
                          </a:xfrm>
                          <a:custGeom>
                            <a:avLst/>
                            <a:gdLst/>
                            <a:ahLst/>
                            <a:cxnLst/>
                            <a:rect l="l" t="t" r="r" b="b"/>
                            <a:pathLst>
                              <a:path w="0" h="1306195">
                                <a:moveTo>
                                  <a:pt x="0" y="130603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849" name="Graphic 849"/>
                        <wps:cNvSpPr/>
                        <wps:spPr>
                          <a:xfrm>
                            <a:off x="4291530" y="3051"/>
                            <a:ext cx="1270" cy="1306195"/>
                          </a:xfrm>
                          <a:custGeom>
                            <a:avLst/>
                            <a:gdLst/>
                            <a:ahLst/>
                            <a:cxnLst/>
                            <a:rect l="l" t="t" r="r" b="b"/>
                            <a:pathLst>
                              <a:path w="0" h="1306195">
                                <a:moveTo>
                                  <a:pt x="0" y="1306031"/>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850" name="Graphic 850"/>
                        <wps:cNvSpPr/>
                        <wps:spPr>
                          <a:xfrm>
                            <a:off x="3052" y="6102"/>
                            <a:ext cx="4297680" cy="1287780"/>
                          </a:xfrm>
                          <a:custGeom>
                            <a:avLst/>
                            <a:gdLst/>
                            <a:ahLst/>
                            <a:cxnLst/>
                            <a:rect l="l" t="t" r="r" b="b"/>
                            <a:pathLst>
                              <a:path w="4297680" h="1287780">
                                <a:moveTo>
                                  <a:pt x="0" y="0"/>
                                </a:moveTo>
                                <a:lnTo>
                                  <a:pt x="4297635" y="0"/>
                                </a:lnTo>
                              </a:path>
                              <a:path w="4297680" h="1287780">
                                <a:moveTo>
                                  <a:pt x="0" y="1287722"/>
                                </a:moveTo>
                                <a:lnTo>
                                  <a:pt x="4297635" y="1287722"/>
                                </a:lnTo>
                              </a:path>
                            </a:pathLst>
                          </a:custGeom>
                          <a:ln w="12207">
                            <a:solidFill>
                              <a:srgbClr val="000000"/>
                            </a:solidFill>
                            <a:prstDash val="solid"/>
                          </a:ln>
                        </wps:spPr>
                        <wps:bodyPr wrap="square" lIns="0" tIns="0" rIns="0" bIns="0" rtlCol="0">
                          <a:prstTxWarp prst="textNoShape">
                            <a:avLst/>
                          </a:prstTxWarp>
                          <a:noAutofit/>
                        </wps:bodyPr>
                      </wps:wsp>
                      <wps:wsp>
                        <wps:cNvPr id="851" name="Textbox 851"/>
                        <wps:cNvSpPr txBox="1"/>
                        <wps:spPr>
                          <a:xfrm>
                            <a:off x="12209" y="12205"/>
                            <a:ext cx="4274820" cy="1275715"/>
                          </a:xfrm>
                          <a:prstGeom prst="rect">
                            <a:avLst/>
                          </a:prstGeom>
                        </wps:spPr>
                        <wps:txbx>
                          <w:txbxContent>
                            <w:p>
                              <w:pPr>
                                <w:spacing w:before="134"/>
                                <w:ind w:left="751" w:right="0" w:firstLine="0"/>
                                <w:jc w:val="left"/>
                                <w:rPr>
                                  <w:rFonts w:ascii="Courier New"/>
                                  <w:b/>
                                  <w:sz w:val="26"/>
                                </w:rPr>
                              </w:pPr>
                              <w:r>
                                <w:rPr>
                                  <w:rFonts w:ascii="Courier New"/>
                                  <w:b/>
                                  <w:color w:val="131313"/>
                                  <w:w w:val="80"/>
                                  <w:sz w:val="26"/>
                                </w:rPr>
                                <w:t>9.Evaluating</w:t>
                              </w:r>
                              <w:r>
                                <w:rPr>
                                  <w:rFonts w:ascii="Courier New"/>
                                  <w:b/>
                                  <w:color w:val="131313"/>
                                  <w:spacing w:val="-5"/>
                                  <w:sz w:val="26"/>
                                </w:rPr>
                                <w:t> </w:t>
                              </w:r>
                              <w:r>
                                <w:rPr>
                                  <w:rFonts w:ascii="Courier New"/>
                                  <w:b/>
                                  <w:w w:val="80"/>
                                  <w:sz w:val="26"/>
                                </w:rPr>
                                <w:t>the</w:t>
                              </w:r>
                              <w:r>
                                <w:rPr>
                                  <w:rFonts w:ascii="Courier New"/>
                                  <w:b/>
                                  <w:spacing w:val="-24"/>
                                  <w:sz w:val="26"/>
                                </w:rPr>
                                <w:t> </w:t>
                              </w:r>
                              <w:r>
                                <w:rPr>
                                  <w:rFonts w:ascii="Courier New"/>
                                  <w:b/>
                                  <w:color w:val="131313"/>
                                  <w:w w:val="80"/>
                                  <w:sz w:val="26"/>
                                </w:rPr>
                                <w:t>model</w:t>
                              </w:r>
                              <w:r>
                                <w:rPr>
                                  <w:rFonts w:ascii="Courier New"/>
                                  <w:b/>
                                  <w:color w:val="131313"/>
                                  <w:spacing w:val="-18"/>
                                  <w:sz w:val="26"/>
                                </w:rPr>
                                <w:t> </w:t>
                              </w:r>
                              <w:r>
                                <w:rPr>
                                  <w:rFonts w:ascii="Courier New"/>
                                  <w:b/>
                                  <w:w w:val="80"/>
                                  <w:sz w:val="26"/>
                                </w:rPr>
                                <w:t>using</w:t>
                              </w:r>
                              <w:r>
                                <w:rPr>
                                  <w:rFonts w:ascii="Courier New"/>
                                  <w:b/>
                                  <w:spacing w:val="-22"/>
                                  <w:sz w:val="26"/>
                                </w:rPr>
                                <w:t> </w:t>
                              </w:r>
                              <w:r>
                                <w:rPr>
                                  <w:rFonts w:ascii="Courier New"/>
                                  <w:b/>
                                  <w:color w:val="131313"/>
                                  <w:w w:val="80"/>
                                  <w:sz w:val="26"/>
                                </w:rPr>
                                <w:t>Test</w:t>
                              </w:r>
                              <w:r>
                                <w:rPr>
                                  <w:rFonts w:ascii="Courier New"/>
                                  <w:b/>
                                  <w:color w:val="131313"/>
                                  <w:spacing w:val="-16"/>
                                  <w:sz w:val="26"/>
                                </w:rPr>
                                <w:t> </w:t>
                              </w:r>
                              <w:r>
                                <w:rPr>
                                  <w:rFonts w:ascii="Courier New"/>
                                  <w:b/>
                                  <w:color w:val="131313"/>
                                  <w:spacing w:val="-4"/>
                                  <w:w w:val="80"/>
                                  <w:sz w:val="26"/>
                                </w:rPr>
                                <w:t>data</w:t>
                              </w:r>
                            </w:p>
                            <w:p>
                              <w:pPr>
                                <w:spacing w:line="188" w:lineRule="exact" w:before="153"/>
                                <w:ind w:left="88" w:right="0" w:firstLine="0"/>
                                <w:jc w:val="left"/>
                                <w:rPr>
                                  <w:rFonts w:ascii="Arial"/>
                                  <w:i/>
                                  <w:sz w:val="12"/>
                                </w:rPr>
                              </w:pPr>
                              <w:r>
                                <w:rPr>
                                  <w:color w:val="777790"/>
                                  <w:sz w:val="13"/>
                                </w:rPr>
                                <w:t>In</w:t>
                              </w:r>
                              <w:r>
                                <w:rPr>
                                  <w:color w:val="777790"/>
                                  <w:spacing w:val="32"/>
                                  <w:sz w:val="13"/>
                                </w:rPr>
                                <w:t>  </w:t>
                              </w:r>
                              <w:r>
                                <w:rPr>
                                  <w:color w:val="9795A5"/>
                                  <w:sz w:val="13"/>
                                </w:rPr>
                                <w:t>[</w:t>
                              </w:r>
                              <w:r>
                                <w:rPr>
                                  <w:color w:val="9795A5"/>
                                  <w:spacing w:val="-8"/>
                                  <w:sz w:val="13"/>
                                </w:rPr>
                                <w:t> </w:t>
                              </w:r>
                              <w:r>
                                <w:rPr>
                                  <w:color w:val="676793"/>
                                  <w:sz w:val="13"/>
                                </w:rPr>
                                <w:t>13</w:t>
                              </w:r>
                              <w:r>
                                <w:rPr>
                                  <w:color w:val="676793"/>
                                  <w:spacing w:val="18"/>
                                  <w:sz w:val="13"/>
                                </w:rPr>
                                <w:t> </w:t>
                              </w:r>
                              <w:r>
                                <w:rPr>
                                  <w:color w:val="9795A5"/>
                                  <w:sz w:val="17"/>
                                </w:rPr>
                                <w:t>J</w:t>
                              </w:r>
                              <w:r>
                                <w:rPr>
                                  <w:color w:val="9795A5"/>
                                  <w:spacing w:val="-16"/>
                                  <w:sz w:val="17"/>
                                </w:rPr>
                                <w:t> </w:t>
                              </w:r>
                              <w:r>
                                <w:rPr>
                                  <w:color w:val="575959"/>
                                  <w:w w:val="105"/>
                                  <w:sz w:val="17"/>
                                </w:rPr>
                                <w:t>:</w:t>
                              </w:r>
                              <w:r>
                                <w:rPr>
                                  <w:color w:val="575959"/>
                                  <w:spacing w:val="68"/>
                                  <w:w w:val="105"/>
                                  <w:sz w:val="17"/>
                                </w:rPr>
                                <w:t> </w:t>
                              </w:r>
                              <w:r>
                                <w:rPr>
                                  <w:color w:val="668C89"/>
                                  <w:w w:val="105"/>
                                  <w:sz w:val="13"/>
                                </w:rPr>
                                <w:t>#</w:t>
                              </w:r>
                              <w:r>
                                <w:rPr>
                                  <w:color w:val="668C89"/>
                                  <w:spacing w:val="23"/>
                                  <w:w w:val="105"/>
                                  <w:sz w:val="13"/>
                                </w:rPr>
                                <w:t> </w:t>
                              </w:r>
                              <w:r>
                                <w:rPr>
                                  <w:rFonts w:ascii="Arial"/>
                                  <w:i/>
                                  <w:color w:val="668C89"/>
                                  <w:w w:val="105"/>
                                  <w:sz w:val="12"/>
                                </w:rPr>
                                <w:t>from</w:t>
                              </w:r>
                              <w:r>
                                <w:rPr>
                                  <w:rFonts w:ascii="Arial"/>
                                  <w:i/>
                                  <w:color w:val="668C89"/>
                                  <w:spacing w:val="37"/>
                                  <w:w w:val="105"/>
                                  <w:sz w:val="12"/>
                                </w:rPr>
                                <w:t> </w:t>
                              </w:r>
                              <w:r>
                                <w:rPr>
                                  <w:rFonts w:ascii="Arial"/>
                                  <w:i/>
                                  <w:color w:val="668C89"/>
                                  <w:w w:val="105"/>
                                  <w:sz w:val="12"/>
                                </w:rPr>
                                <w:t>tensorfLow</w:t>
                              </w:r>
                              <w:r>
                                <w:rPr>
                                  <w:rFonts w:ascii="Arial"/>
                                  <w:i/>
                                  <w:color w:val="668C89"/>
                                  <w:spacing w:val="56"/>
                                  <w:w w:val="105"/>
                                  <w:sz w:val="12"/>
                                </w:rPr>
                                <w:t> </w:t>
                              </w:r>
                              <w:r>
                                <w:rPr>
                                  <w:rFonts w:ascii="Arial"/>
                                  <w:i/>
                                  <w:color w:val="668C89"/>
                                  <w:w w:val="105"/>
                                  <w:sz w:val="12"/>
                                </w:rPr>
                                <w:t>import</w:t>
                              </w:r>
                              <w:r>
                                <w:rPr>
                                  <w:rFonts w:ascii="Arial"/>
                                  <w:i/>
                                  <w:color w:val="668C89"/>
                                  <w:spacing w:val="49"/>
                                  <w:w w:val="105"/>
                                  <w:sz w:val="12"/>
                                </w:rPr>
                                <w:t> </w:t>
                              </w:r>
                              <w:r>
                                <w:rPr>
                                  <w:rFonts w:ascii="Arial"/>
                                  <w:i/>
                                  <w:color w:val="668C89"/>
                                  <w:spacing w:val="-2"/>
                                  <w:w w:val="105"/>
                                  <w:sz w:val="12"/>
                                </w:rPr>
                                <w:t>keras</w:t>
                              </w:r>
                            </w:p>
                            <w:p>
                              <w:pPr>
                                <w:spacing w:line="240" w:lineRule="auto" w:before="0"/>
                                <w:ind w:left="733" w:right="2174" w:hanging="6"/>
                                <w:jc w:val="both"/>
                                <w:rPr>
                                  <w:sz w:val="13"/>
                                </w:rPr>
                              </w:pPr>
                              <w:r>
                                <w:rPr>
                                  <w:rFonts w:ascii="Arial" w:hAnsi="Arial"/>
                                  <w:i/>
                                  <w:color w:val="668C89"/>
                                  <w:w w:val="110"/>
                                  <w:sz w:val="12"/>
                                </w:rPr>
                                <w:t>II</w:t>
                              </w:r>
                              <w:r>
                                <w:rPr>
                                  <w:rFonts w:ascii="Arial" w:hAnsi="Arial"/>
                                  <w:i/>
                                  <w:color w:val="668C89"/>
                                  <w:spacing w:val="-10"/>
                                  <w:w w:val="110"/>
                                  <w:sz w:val="12"/>
                                </w:rPr>
                                <w:t> </w:t>
                              </w:r>
                              <w:r>
                                <w:rPr>
                                  <w:rFonts w:ascii="Arial" w:hAnsi="Arial"/>
                                  <w:i/>
                                  <w:color w:val="668C89"/>
                                  <w:w w:val="110"/>
                                  <w:sz w:val="12"/>
                                </w:rPr>
                                <w:t>model</w:t>
                              </w:r>
                              <w:r>
                                <w:rPr>
                                  <w:rFonts w:ascii="Arial" w:hAnsi="Arial"/>
                                  <w:i/>
                                  <w:color w:val="668C89"/>
                                  <w:spacing w:val="5"/>
                                  <w:w w:val="110"/>
                                  <w:sz w:val="12"/>
                                </w:rPr>
                                <w:t> </w:t>
                              </w:r>
                              <w:r>
                                <w:rPr>
                                  <w:rFonts w:ascii="Arial" w:hAnsi="Arial"/>
                                  <w:color w:val="668C89"/>
                                  <w:w w:val="110"/>
                                  <w:sz w:val="13"/>
                                </w:rPr>
                                <w:t>=</w:t>
                              </w:r>
                              <w:r>
                                <w:rPr>
                                  <w:rFonts w:ascii="Arial" w:hAnsi="Arial"/>
                                  <w:color w:val="668C89"/>
                                  <w:w w:val="110"/>
                                  <w:sz w:val="13"/>
                                </w:rPr>
                                <w:t> </w:t>
                              </w:r>
                              <w:r>
                                <w:rPr>
                                  <w:rFonts w:ascii="Arial" w:hAnsi="Arial"/>
                                  <w:i/>
                                  <w:color w:val="668C89"/>
                                  <w:w w:val="110"/>
                                  <w:sz w:val="12"/>
                                </w:rPr>
                                <w:t>!&lt;eras.models.</w:t>
                              </w:r>
                              <w:r>
                                <w:rPr>
                                  <w:rFonts w:ascii="Arial" w:hAnsi="Arial"/>
                                  <w:i/>
                                  <w:color w:val="668C89"/>
                                  <w:spacing w:val="-10"/>
                                  <w:w w:val="110"/>
                                  <w:sz w:val="12"/>
                                </w:rPr>
                                <w:t> </w:t>
                              </w:r>
                              <w:r>
                                <w:rPr>
                                  <w:rFonts w:ascii="Arial" w:hAnsi="Arial"/>
                                  <w:i/>
                                  <w:color w:val="668C89"/>
                                  <w:w w:val="110"/>
                                  <w:sz w:val="12"/>
                                </w:rPr>
                                <w:t>Load</w:t>
                              </w:r>
                              <w:r>
                                <w:rPr>
                                  <w:rFonts w:ascii="Arial" w:hAnsi="Arial"/>
                                  <w:i/>
                                  <w:color w:val="90ACA8"/>
                                  <w:w w:val="110"/>
                                  <w:sz w:val="12"/>
                                </w:rPr>
                                <w:t>_</w:t>
                              </w:r>
                              <w:r>
                                <w:rPr>
                                  <w:rFonts w:ascii="Arial" w:hAnsi="Arial"/>
                                  <w:i/>
                                  <w:color w:val="668C89"/>
                                  <w:w w:val="110"/>
                                  <w:sz w:val="12"/>
                                </w:rPr>
                                <w:t>model(</w:t>
                              </w:r>
                              <w:r>
                                <w:rPr>
                                  <w:rFonts w:ascii="Arial" w:hAnsi="Arial"/>
                                  <w:i/>
                                  <w:color w:val="668C89"/>
                                  <w:spacing w:val="-8"/>
                                  <w:w w:val="110"/>
                                  <w:sz w:val="12"/>
                                </w:rPr>
                                <w:t> </w:t>
                              </w:r>
                              <w:r>
                                <w:rPr>
                                  <w:rFonts w:ascii="Arial" w:hAnsi="Arial"/>
                                  <w:i/>
                                  <w:color w:val="668C89"/>
                                  <w:w w:val="110"/>
                                  <w:sz w:val="12"/>
                                </w:rPr>
                                <w:t>'Models</w:t>
                              </w:r>
                              <w:r>
                                <w:rPr>
                                  <w:rFonts w:ascii="Arial" w:hAnsi="Arial"/>
                                  <w:i/>
                                  <w:color w:val="90ACA8"/>
                                  <w:w w:val="110"/>
                                  <w:sz w:val="12"/>
                                </w:rPr>
                                <w:t>_</w:t>
                              </w:r>
                              <w:r>
                                <w:rPr>
                                  <w:rFonts w:ascii="Arial" w:hAnsi="Arial"/>
                                  <w:i/>
                                  <w:color w:val="668C89"/>
                                  <w:w w:val="110"/>
                                  <w:sz w:val="12"/>
                                </w:rPr>
                                <w:t>h5/model2.</w:t>
                              </w:r>
                              <w:r>
                                <w:rPr>
                                  <w:rFonts w:ascii="Arial" w:hAnsi="Arial"/>
                                  <w:i/>
                                  <w:color w:val="668C89"/>
                                  <w:spacing w:val="-10"/>
                                  <w:w w:val="110"/>
                                  <w:sz w:val="12"/>
                                </w:rPr>
                                <w:t> </w:t>
                              </w:r>
                              <w:r>
                                <w:rPr>
                                  <w:rFonts w:ascii="Arial" w:hAnsi="Arial"/>
                                  <w:i/>
                                  <w:color w:val="668C89"/>
                                  <w:w w:val="110"/>
                                  <w:sz w:val="12"/>
                                </w:rPr>
                                <w:t>h5</w:t>
                              </w:r>
                              <w:r>
                                <w:rPr>
                                  <w:rFonts w:ascii="Arial" w:hAnsi="Arial"/>
                                  <w:i/>
                                  <w:color w:val="668C89"/>
                                  <w:spacing w:val="-9"/>
                                  <w:w w:val="110"/>
                                  <w:sz w:val="12"/>
                                </w:rPr>
                                <w:t> </w:t>
                              </w:r>
                              <w:r>
                                <w:rPr>
                                  <w:rFonts w:ascii="Arial" w:hAnsi="Arial"/>
                                  <w:i/>
                                  <w:color w:val="668C89"/>
                                  <w:w w:val="110"/>
                                  <w:sz w:val="12"/>
                                </w:rPr>
                                <w:t>·)</w:t>
                              </w:r>
                              <w:r>
                                <w:rPr>
                                  <w:rFonts w:ascii="Arial" w:hAnsi="Arial"/>
                                  <w:i/>
                                  <w:color w:val="668C89"/>
                                  <w:spacing w:val="40"/>
                                  <w:w w:val="115"/>
                                  <w:sz w:val="12"/>
                                </w:rPr>
                                <w:t> </w:t>
                              </w:r>
                              <w:r>
                                <w:rPr>
                                  <w:color w:val="424242"/>
                                  <w:w w:val="115"/>
                                  <w:sz w:val="13"/>
                                </w:rPr>
                                <w:t>score,</w:t>
                              </w:r>
                              <w:r>
                                <w:rPr>
                                  <w:color w:val="424242"/>
                                  <w:spacing w:val="-10"/>
                                  <w:w w:val="115"/>
                                  <w:sz w:val="13"/>
                                </w:rPr>
                                <w:t> </w:t>
                              </w:r>
                              <w:r>
                                <w:rPr>
                                  <w:color w:val="424242"/>
                                  <w:w w:val="115"/>
                                  <w:sz w:val="13"/>
                                </w:rPr>
                                <w:t>accuracy</w:t>
                              </w:r>
                              <w:r>
                                <w:rPr>
                                  <w:color w:val="424242"/>
                                  <w:w w:val="115"/>
                                  <w:sz w:val="13"/>
                                </w:rPr>
                                <w:t> </w:t>
                              </w:r>
                              <w:r>
                                <w:rPr>
                                  <w:color w:val="9767C8"/>
                                  <w:w w:val="115"/>
                                  <w:sz w:val="13"/>
                                </w:rPr>
                                <w:t>=</w:t>
                              </w:r>
                              <w:r>
                                <w:rPr>
                                  <w:color w:val="424242"/>
                                  <w:w w:val="115"/>
                                  <w:sz w:val="13"/>
                                </w:rPr>
                                <w:t>model.</w:t>
                              </w:r>
                              <w:r>
                                <w:rPr>
                                  <w:color w:val="424242"/>
                                  <w:spacing w:val="-10"/>
                                  <w:w w:val="115"/>
                                  <w:sz w:val="13"/>
                                </w:rPr>
                                <w:t> </w:t>
                              </w:r>
                              <w:r>
                                <w:rPr>
                                  <w:color w:val="424242"/>
                                  <w:w w:val="115"/>
                                  <w:sz w:val="13"/>
                                </w:rPr>
                                <w:t>evaluate(test</w:t>
                              </w:r>
                              <w:r>
                                <w:rPr>
                                  <w:color w:val="424242"/>
                                  <w:spacing w:val="130"/>
                                  <w:w w:val="115"/>
                                  <w:sz w:val="13"/>
                                  <w:u w:val="single" w:color="414141"/>
                                </w:rPr>
                                <w:t> </w:t>
                              </w:r>
                              <w:r>
                                <w:rPr>
                                  <w:color w:val="424242"/>
                                  <w:w w:val="115"/>
                                  <w:sz w:val="13"/>
                                </w:rPr>
                                <w:t>generator,verbose</w:t>
                              </w:r>
                              <w:r>
                                <w:rPr>
                                  <w:color w:val="A35DE4"/>
                                  <w:w w:val="115"/>
                                  <w:sz w:val="13"/>
                                </w:rPr>
                                <w:t>=</w:t>
                              </w:r>
                              <w:r>
                                <w:rPr>
                                  <w:color w:val="4B774B"/>
                                  <w:w w:val="115"/>
                                  <w:sz w:val="13"/>
                                </w:rPr>
                                <w:t>l</w:t>
                              </w:r>
                              <w:r>
                                <w:rPr>
                                  <w:color w:val="575959"/>
                                  <w:w w:val="115"/>
                                  <w:sz w:val="13"/>
                                </w:rPr>
                                <w:t>)</w:t>
                              </w:r>
                              <w:r>
                                <w:rPr>
                                  <w:color w:val="575959"/>
                                  <w:spacing w:val="40"/>
                                  <w:w w:val="115"/>
                                  <w:sz w:val="13"/>
                                </w:rPr>
                                <w:t> </w:t>
                              </w:r>
                              <w:r>
                                <w:rPr>
                                  <w:color w:val="4B774B"/>
                                  <w:w w:val="115"/>
                                  <w:sz w:val="13"/>
                                </w:rPr>
                                <w:t>print</w:t>
                              </w:r>
                              <w:r>
                                <w:rPr>
                                  <w:color w:val="575959"/>
                                  <w:w w:val="115"/>
                                  <w:sz w:val="13"/>
                                </w:rPr>
                                <w:t>(</w:t>
                              </w:r>
                              <w:r>
                                <w:rPr>
                                  <w:color w:val="915B60"/>
                                  <w:w w:val="115"/>
                                  <w:sz w:val="13"/>
                                </w:rPr>
                                <w:t>"Test</w:t>
                              </w:r>
                              <w:r>
                                <w:rPr>
                                  <w:color w:val="915B60"/>
                                  <w:spacing w:val="80"/>
                                  <w:w w:val="115"/>
                                  <w:sz w:val="13"/>
                                </w:rPr>
                                <w:t> </w:t>
                              </w:r>
                              <w:r>
                                <w:rPr>
                                  <w:color w:val="915B60"/>
                                  <w:w w:val="115"/>
                                  <w:sz w:val="13"/>
                                </w:rPr>
                                <w:t>score</w:t>
                              </w:r>
                              <w:r>
                                <w:rPr>
                                  <w:color w:val="915B60"/>
                                  <w:spacing w:val="80"/>
                                  <w:w w:val="115"/>
                                  <w:sz w:val="13"/>
                                </w:rPr>
                                <w:t> </w:t>
                              </w:r>
                              <w:r>
                                <w:rPr>
                                  <w:color w:val="9E6E72"/>
                                  <w:w w:val="115"/>
                                  <w:sz w:val="13"/>
                                </w:rPr>
                                <w:t>is</w:t>
                              </w:r>
                              <w:r>
                                <w:rPr>
                                  <w:color w:val="9E6E72"/>
                                  <w:spacing w:val="80"/>
                                  <w:w w:val="115"/>
                                  <w:sz w:val="13"/>
                                </w:rPr>
                                <w:t> </w:t>
                              </w:r>
                              <w:r>
                                <w:rPr>
                                  <w:color w:val="9E6E72"/>
                                  <w:w w:val="115"/>
                                  <w:sz w:val="13"/>
                                </w:rPr>
                                <w:t>{}</w:t>
                              </w:r>
                              <w:r>
                                <w:rPr>
                                  <w:color w:val="C4808C"/>
                                  <w:w w:val="115"/>
                                  <w:sz w:val="13"/>
                                </w:rPr>
                                <w:t>" </w:t>
                              </w:r>
                              <w:r>
                                <w:rPr>
                                  <w:color w:val="424242"/>
                                  <w:w w:val="115"/>
                                  <w:sz w:val="13"/>
                                </w:rPr>
                                <w:t>.format</w:t>
                              </w:r>
                              <w:r>
                                <w:rPr>
                                  <w:color w:val="6B6B6B"/>
                                  <w:w w:val="115"/>
                                  <w:sz w:val="13"/>
                                </w:rPr>
                                <w:t>(</w:t>
                              </w:r>
                              <w:r>
                                <w:rPr>
                                  <w:color w:val="424242"/>
                                  <w:w w:val="115"/>
                                  <w:sz w:val="13"/>
                                </w:rPr>
                                <w:t>score))</w:t>
                              </w:r>
                            </w:p>
                            <w:p>
                              <w:pPr>
                                <w:spacing w:before="0"/>
                                <w:ind w:left="735" w:right="0" w:firstLine="0"/>
                                <w:jc w:val="both"/>
                                <w:rPr>
                                  <w:sz w:val="13"/>
                                </w:rPr>
                              </w:pPr>
                              <w:r>
                                <w:rPr>
                                  <w:color w:val="4B774B"/>
                                  <w:w w:val="120"/>
                                  <w:sz w:val="13"/>
                                </w:rPr>
                                <w:t>print</w:t>
                              </w:r>
                              <w:r>
                                <w:rPr>
                                  <w:color w:val="4B774B"/>
                                  <w:spacing w:val="-16"/>
                                  <w:w w:val="120"/>
                                  <w:sz w:val="13"/>
                                </w:rPr>
                                <w:t> </w:t>
                              </w:r>
                              <w:r>
                                <w:rPr>
                                  <w:color w:val="424242"/>
                                  <w:w w:val="120"/>
                                  <w:sz w:val="13"/>
                                </w:rPr>
                                <w:t>(</w:t>
                              </w:r>
                              <w:r>
                                <w:rPr>
                                  <w:color w:val="424242"/>
                                  <w:spacing w:val="-25"/>
                                  <w:w w:val="120"/>
                                  <w:sz w:val="13"/>
                                </w:rPr>
                                <w:t> </w:t>
                              </w:r>
                              <w:r>
                                <w:rPr>
                                  <w:color w:val="915B60"/>
                                  <w:w w:val="120"/>
                                  <w:sz w:val="13"/>
                                </w:rPr>
                                <w:t>"Test</w:t>
                              </w:r>
                              <w:r>
                                <w:rPr>
                                  <w:color w:val="915B60"/>
                                  <w:spacing w:val="39"/>
                                  <w:w w:val="120"/>
                                  <w:sz w:val="13"/>
                                </w:rPr>
                                <w:t> </w:t>
                              </w:r>
                              <w:r>
                                <w:rPr>
                                  <w:color w:val="915B60"/>
                                  <w:w w:val="120"/>
                                  <w:sz w:val="13"/>
                                </w:rPr>
                                <w:t>accuracy</w:t>
                              </w:r>
                              <w:r>
                                <w:rPr>
                                  <w:color w:val="915B60"/>
                                  <w:spacing w:val="44"/>
                                  <w:w w:val="120"/>
                                  <w:sz w:val="13"/>
                                </w:rPr>
                                <w:t> </w:t>
                              </w:r>
                              <w:r>
                                <w:rPr>
                                  <w:color w:val="9E6E72"/>
                                  <w:w w:val="120"/>
                                  <w:sz w:val="13"/>
                                </w:rPr>
                                <w:t>is</w:t>
                              </w:r>
                              <w:r>
                                <w:rPr>
                                  <w:color w:val="9E6E72"/>
                                  <w:spacing w:val="52"/>
                                  <w:w w:val="120"/>
                                  <w:sz w:val="13"/>
                                </w:rPr>
                                <w:t> </w:t>
                              </w:r>
                              <w:r>
                                <w:rPr>
                                  <w:color w:val="9E6E72"/>
                                  <w:w w:val="120"/>
                                  <w:sz w:val="13"/>
                                </w:rPr>
                                <w:t>{}"</w:t>
                              </w:r>
                              <w:r>
                                <w:rPr>
                                  <w:color w:val="424242"/>
                                  <w:w w:val="120"/>
                                  <w:sz w:val="13"/>
                                </w:rPr>
                                <w:t>.</w:t>
                              </w:r>
                              <w:r>
                                <w:rPr>
                                  <w:color w:val="424242"/>
                                  <w:spacing w:val="-23"/>
                                  <w:w w:val="120"/>
                                  <w:sz w:val="13"/>
                                </w:rPr>
                                <w:t> </w:t>
                              </w:r>
                              <w:r>
                                <w:rPr>
                                  <w:color w:val="575959"/>
                                  <w:spacing w:val="-2"/>
                                  <w:w w:val="120"/>
                                  <w:sz w:val="13"/>
                                </w:rPr>
                                <w:t>format(accuracy))</w:t>
                              </w:r>
                            </w:p>
                            <w:p>
                              <w:pPr>
                                <w:tabs>
                                  <w:tab w:pos="3412" w:val="left" w:leader="none"/>
                                </w:tabs>
                                <w:spacing w:line="193" w:lineRule="exact" w:before="83"/>
                                <w:ind w:left="737" w:right="0" w:firstLine="0"/>
                                <w:jc w:val="left"/>
                                <w:rPr>
                                  <w:sz w:val="13"/>
                                </w:rPr>
                              </w:pPr>
                              <w:r>
                                <w:rPr>
                                  <w:color w:val="424242"/>
                                  <w:spacing w:val="-2"/>
                                  <w:w w:val="90"/>
                                  <w:sz w:val="13"/>
                                </w:rPr>
                                <w:t>2/2</w:t>
                              </w:r>
                              <w:r>
                                <w:rPr>
                                  <w:color w:val="424242"/>
                                  <w:spacing w:val="45"/>
                                  <w:sz w:val="13"/>
                                </w:rPr>
                                <w:t> </w:t>
                              </w:r>
                              <w:r>
                                <w:rPr>
                                  <w:color w:val="575959"/>
                                  <w:spacing w:val="-2"/>
                                  <w:w w:val="90"/>
                                  <w:sz w:val="13"/>
                                </w:rPr>
                                <w:t>[</w:t>
                              </w:r>
                              <w:r>
                                <w:rPr>
                                  <w:color w:val="575959"/>
                                  <w:spacing w:val="-10"/>
                                  <w:w w:val="90"/>
                                  <w:sz w:val="13"/>
                                </w:rPr>
                                <w:t> </w:t>
                              </w:r>
                              <w:r>
                                <w:rPr>
                                  <w:color w:val="424242"/>
                                  <w:spacing w:val="-2"/>
                                  <w:w w:val="90"/>
                                  <w:sz w:val="14"/>
                                </w:rPr>
                                <w:t>==============================</w:t>
                              </w:r>
                              <w:r>
                                <w:rPr>
                                  <w:color w:val="424242"/>
                                  <w:spacing w:val="-4"/>
                                  <w:w w:val="90"/>
                                  <w:sz w:val="14"/>
                                </w:rPr>
                                <w:t> </w:t>
                              </w:r>
                              <w:r>
                                <w:rPr>
                                  <w:color w:val="6B6B6B"/>
                                  <w:spacing w:val="-10"/>
                                  <w:w w:val="90"/>
                                  <w:sz w:val="17"/>
                                </w:rPr>
                                <w:t>J</w:t>
                              </w:r>
                              <w:r>
                                <w:rPr>
                                  <w:color w:val="6B6B6B"/>
                                  <w:sz w:val="17"/>
                                </w:rPr>
                                <w:tab/>
                              </w:r>
                              <w:r>
                                <w:rPr>
                                  <w:color w:val="424242"/>
                                  <w:sz w:val="13"/>
                                </w:rPr>
                                <w:t>3s</w:t>
                              </w:r>
                              <w:r>
                                <w:rPr>
                                  <w:color w:val="424242"/>
                                  <w:spacing w:val="56"/>
                                  <w:sz w:val="13"/>
                                </w:rPr>
                                <w:t>  </w:t>
                              </w:r>
                              <w:r>
                                <w:rPr>
                                  <w:color w:val="2A2A2A"/>
                                  <w:sz w:val="13"/>
                                </w:rPr>
                                <w:t>840</w:t>
                              </w:r>
                              <w:r>
                                <w:rPr>
                                  <w:color w:val="575959"/>
                                  <w:sz w:val="13"/>
                                </w:rPr>
                                <w:t>ms/step</w:t>
                              </w:r>
                              <w:r>
                                <w:rPr>
                                  <w:color w:val="575959"/>
                                  <w:spacing w:val="73"/>
                                  <w:sz w:val="13"/>
                                </w:rPr>
                                <w:t> </w:t>
                              </w:r>
                              <w:r>
                                <w:rPr>
                                  <w:color w:val="6B6B6B"/>
                                  <w:sz w:val="13"/>
                                </w:rPr>
                                <w:t>-</w:t>
                              </w:r>
                              <w:r>
                                <w:rPr>
                                  <w:color w:val="6B6B6B"/>
                                  <w:spacing w:val="79"/>
                                  <w:w w:val="150"/>
                                  <w:sz w:val="13"/>
                                </w:rPr>
                                <w:t> </w:t>
                              </w:r>
                              <w:r>
                                <w:rPr>
                                  <w:color w:val="2A2A2A"/>
                                  <w:w w:val="110"/>
                                  <w:sz w:val="13"/>
                                </w:rPr>
                                <w:t>lo</w:t>
                              </w:r>
                              <w:r>
                                <w:rPr>
                                  <w:color w:val="575959"/>
                                  <w:w w:val="110"/>
                                  <w:sz w:val="13"/>
                                </w:rPr>
                                <w:t>ss:</w:t>
                              </w:r>
                              <w:r>
                                <w:rPr>
                                  <w:color w:val="575959"/>
                                  <w:spacing w:val="69"/>
                                  <w:w w:val="110"/>
                                  <w:sz w:val="13"/>
                                </w:rPr>
                                <w:t> </w:t>
                              </w:r>
                              <w:r>
                                <w:rPr>
                                  <w:color w:val="424242"/>
                                  <w:sz w:val="13"/>
                                </w:rPr>
                                <w:t>0.3840</w:t>
                              </w:r>
                              <w:r>
                                <w:rPr>
                                  <w:color w:val="424242"/>
                                  <w:spacing w:val="69"/>
                                  <w:w w:val="150"/>
                                  <w:sz w:val="13"/>
                                </w:rPr>
                                <w:t> </w:t>
                              </w:r>
                              <w:r>
                                <w:rPr>
                                  <w:color w:val="131313"/>
                                  <w:sz w:val="13"/>
                                </w:rPr>
                                <w:t>-</w:t>
                              </w:r>
                              <w:r>
                                <w:rPr>
                                  <w:color w:val="131313"/>
                                  <w:spacing w:val="70"/>
                                  <w:w w:val="150"/>
                                  <w:sz w:val="13"/>
                                </w:rPr>
                                <w:t> </w:t>
                              </w:r>
                              <w:r>
                                <w:rPr>
                                  <w:color w:val="575959"/>
                                  <w:sz w:val="13"/>
                                </w:rPr>
                                <w:t>accuracy:</w:t>
                              </w:r>
                              <w:r>
                                <w:rPr>
                                  <w:color w:val="575959"/>
                                  <w:spacing w:val="34"/>
                                  <w:sz w:val="13"/>
                                </w:rPr>
                                <w:t>  </w:t>
                              </w:r>
                              <w:r>
                                <w:rPr>
                                  <w:color w:val="424242"/>
                                  <w:sz w:val="13"/>
                                </w:rPr>
                                <w:t>0.</w:t>
                              </w:r>
                              <w:r>
                                <w:rPr>
                                  <w:color w:val="424242"/>
                                  <w:spacing w:val="-11"/>
                                  <w:sz w:val="13"/>
                                </w:rPr>
                                <w:t> </w:t>
                              </w:r>
                              <w:r>
                                <w:rPr>
                                  <w:color w:val="424242"/>
                                  <w:spacing w:val="-4"/>
                                  <w:sz w:val="13"/>
                                </w:rPr>
                                <w:t>809S</w:t>
                              </w:r>
                            </w:p>
                            <w:p>
                              <w:pPr>
                                <w:spacing w:line="240" w:lineRule="auto" w:before="0"/>
                                <w:ind w:left="736" w:right="3511" w:firstLine="0"/>
                                <w:jc w:val="left"/>
                                <w:rPr>
                                  <w:sz w:val="13"/>
                                </w:rPr>
                              </w:pPr>
                              <w:r>
                                <w:rPr>
                                  <w:color w:val="424242"/>
                                  <w:w w:val="115"/>
                                  <w:sz w:val="13"/>
                                </w:rPr>
                                <w:t>Test</w:t>
                              </w:r>
                              <w:r>
                                <w:rPr>
                                  <w:color w:val="424242"/>
                                  <w:spacing w:val="40"/>
                                  <w:w w:val="115"/>
                                  <w:sz w:val="13"/>
                                </w:rPr>
                                <w:t> </w:t>
                              </w:r>
                              <w:r>
                                <w:rPr>
                                  <w:color w:val="424242"/>
                                  <w:w w:val="115"/>
                                  <w:sz w:val="13"/>
                                </w:rPr>
                                <w:t>score</w:t>
                              </w:r>
                              <w:r>
                                <w:rPr>
                                  <w:color w:val="424242"/>
                                  <w:spacing w:val="40"/>
                                  <w:w w:val="115"/>
                                  <w:sz w:val="13"/>
                                </w:rPr>
                                <w:t> </w:t>
                              </w:r>
                              <w:r>
                                <w:rPr>
                                  <w:color w:val="2A2A2A"/>
                                  <w:w w:val="115"/>
                                  <w:sz w:val="13"/>
                                </w:rPr>
                                <w:t>is</w:t>
                              </w:r>
                              <w:r>
                                <w:rPr>
                                  <w:color w:val="2A2A2A"/>
                                  <w:spacing w:val="40"/>
                                  <w:w w:val="115"/>
                                  <w:sz w:val="13"/>
                                </w:rPr>
                                <w:t> </w:t>
                              </w:r>
                              <w:r>
                                <w:rPr>
                                  <w:color w:val="575959"/>
                                  <w:w w:val="115"/>
                                  <w:sz w:val="13"/>
                                </w:rPr>
                                <w:t>0.</w:t>
                              </w:r>
                              <w:r>
                                <w:rPr>
                                  <w:color w:val="575959"/>
                                  <w:spacing w:val="-11"/>
                                  <w:w w:val="115"/>
                                  <w:sz w:val="13"/>
                                </w:rPr>
                                <w:t> </w:t>
                              </w:r>
                              <w:r>
                                <w:rPr>
                                  <w:color w:val="424242"/>
                                  <w:w w:val="115"/>
                                  <w:sz w:val="13"/>
                                </w:rPr>
                                <w:t>383976310491S619</w:t>
                              </w:r>
                              <w:r>
                                <w:rPr>
                                  <w:color w:val="424242"/>
                                  <w:spacing w:val="40"/>
                                  <w:w w:val="115"/>
                                  <w:sz w:val="13"/>
                                </w:rPr>
                                <w:t> </w:t>
                              </w:r>
                              <w:r>
                                <w:rPr>
                                  <w:color w:val="2A2A2A"/>
                                  <w:w w:val="115"/>
                                  <w:sz w:val="13"/>
                                </w:rPr>
                                <w:t>Test</w:t>
                              </w:r>
                              <w:r>
                                <w:rPr>
                                  <w:color w:val="2A2A2A"/>
                                  <w:spacing w:val="18"/>
                                  <w:w w:val="115"/>
                                  <w:sz w:val="13"/>
                                </w:rPr>
                                <w:t> </w:t>
                              </w:r>
                              <w:r>
                                <w:rPr>
                                  <w:color w:val="575959"/>
                                  <w:w w:val="115"/>
                                  <w:sz w:val="13"/>
                                </w:rPr>
                                <w:t>ac</w:t>
                              </w:r>
                              <w:r>
                                <w:rPr>
                                  <w:color w:val="2A2A2A"/>
                                  <w:w w:val="115"/>
                                  <w:sz w:val="13"/>
                                </w:rPr>
                                <w:t>curacy</w:t>
                              </w:r>
                              <w:r>
                                <w:rPr>
                                  <w:color w:val="2A2A2A"/>
                                  <w:spacing w:val="12"/>
                                  <w:w w:val="115"/>
                                  <w:sz w:val="13"/>
                                </w:rPr>
                                <w:t> </w:t>
                              </w:r>
                              <w:r>
                                <w:rPr>
                                  <w:color w:val="424242"/>
                                  <w:w w:val="115"/>
                                  <w:sz w:val="13"/>
                                </w:rPr>
                                <w:t>is</w:t>
                              </w:r>
                              <w:r>
                                <w:rPr>
                                  <w:color w:val="424242"/>
                                  <w:spacing w:val="24"/>
                                  <w:w w:val="115"/>
                                  <w:sz w:val="13"/>
                                </w:rPr>
                                <w:t> </w:t>
                              </w:r>
                              <w:r>
                                <w:rPr>
                                  <w:color w:val="424242"/>
                                  <w:w w:val="115"/>
                                  <w:sz w:val="13"/>
                                </w:rPr>
                                <w:t>0</w:t>
                              </w:r>
                              <w:r>
                                <w:rPr>
                                  <w:color w:val="6B6B6B"/>
                                  <w:w w:val="115"/>
                                  <w:sz w:val="13"/>
                                </w:rPr>
                                <w:t>.</w:t>
                              </w:r>
                              <w:r>
                                <w:rPr>
                                  <w:color w:val="424242"/>
                                  <w:w w:val="115"/>
                                  <w:sz w:val="13"/>
                                </w:rPr>
                                <w:t>809S238208770752</w:t>
                              </w:r>
                            </w:p>
                          </w:txbxContent>
                        </wps:txbx>
                        <wps:bodyPr wrap="square" lIns="0" tIns="0" rIns="0" bIns="0" rtlCol="0">
                          <a:noAutofit/>
                        </wps:bodyPr>
                      </wps:wsp>
                    </wpg:wgp>
                  </a:graphicData>
                </a:graphic>
              </wp:anchor>
            </w:drawing>
          </mc:Choice>
          <mc:Fallback>
            <w:pict>
              <v:group style="position:absolute;margin-left:54.556816pt;margin-top:5.060338pt;width:338.65pt;height:103.1pt;mso-position-horizontal-relative:page;mso-position-vertical-relative:paragraph;z-index:-15599616;mso-wrap-distance-left:0;mso-wrap-distance-right:0" id="docshapegroup587" coordorigin="1091,101" coordsize="6773,2062">
                <v:line style="position:absolute" from="1101,2163" to="1101,106" stroked="true" strokeweight=".961354pt" strokecolor="#000000">
                  <v:stroke dashstyle="solid"/>
                </v:line>
                <v:line style="position:absolute" from="7849,2163" to="7849,106" stroked="true" strokeweight=".721015pt" strokecolor="#000000">
                  <v:stroke dashstyle="solid"/>
                </v:line>
                <v:shape style="position:absolute;left:1095;top:110;width:6768;height:2028" id="docshape588" coordorigin="1096,111" coordsize="6768,2028" path="m1096,111l7864,111m1096,2139l7864,2139e" filled="false" stroked="true" strokeweight=".961224pt" strokecolor="#000000">
                  <v:path arrowok="t"/>
                  <v:stroke dashstyle="solid"/>
                </v:shape>
                <v:shape style="position:absolute;left:1110;top:120;width:6732;height:2009" type="#_x0000_t202" id="docshape589" filled="false" stroked="false">
                  <v:textbox inset="0,0,0,0">
                    <w:txbxContent>
                      <w:p>
                        <w:pPr>
                          <w:spacing w:before="134"/>
                          <w:ind w:left="751" w:right="0" w:firstLine="0"/>
                          <w:jc w:val="left"/>
                          <w:rPr>
                            <w:rFonts w:ascii="Courier New"/>
                            <w:b/>
                            <w:sz w:val="26"/>
                          </w:rPr>
                        </w:pPr>
                        <w:r>
                          <w:rPr>
                            <w:rFonts w:ascii="Courier New"/>
                            <w:b/>
                            <w:color w:val="131313"/>
                            <w:w w:val="80"/>
                            <w:sz w:val="26"/>
                          </w:rPr>
                          <w:t>9.Evaluating</w:t>
                        </w:r>
                        <w:r>
                          <w:rPr>
                            <w:rFonts w:ascii="Courier New"/>
                            <w:b/>
                            <w:color w:val="131313"/>
                            <w:spacing w:val="-5"/>
                            <w:sz w:val="26"/>
                          </w:rPr>
                          <w:t> </w:t>
                        </w:r>
                        <w:r>
                          <w:rPr>
                            <w:rFonts w:ascii="Courier New"/>
                            <w:b/>
                            <w:w w:val="80"/>
                            <w:sz w:val="26"/>
                          </w:rPr>
                          <w:t>the</w:t>
                        </w:r>
                        <w:r>
                          <w:rPr>
                            <w:rFonts w:ascii="Courier New"/>
                            <w:b/>
                            <w:spacing w:val="-24"/>
                            <w:sz w:val="26"/>
                          </w:rPr>
                          <w:t> </w:t>
                        </w:r>
                        <w:r>
                          <w:rPr>
                            <w:rFonts w:ascii="Courier New"/>
                            <w:b/>
                            <w:color w:val="131313"/>
                            <w:w w:val="80"/>
                            <w:sz w:val="26"/>
                          </w:rPr>
                          <w:t>model</w:t>
                        </w:r>
                        <w:r>
                          <w:rPr>
                            <w:rFonts w:ascii="Courier New"/>
                            <w:b/>
                            <w:color w:val="131313"/>
                            <w:spacing w:val="-18"/>
                            <w:sz w:val="26"/>
                          </w:rPr>
                          <w:t> </w:t>
                        </w:r>
                        <w:r>
                          <w:rPr>
                            <w:rFonts w:ascii="Courier New"/>
                            <w:b/>
                            <w:w w:val="80"/>
                            <w:sz w:val="26"/>
                          </w:rPr>
                          <w:t>using</w:t>
                        </w:r>
                        <w:r>
                          <w:rPr>
                            <w:rFonts w:ascii="Courier New"/>
                            <w:b/>
                            <w:spacing w:val="-22"/>
                            <w:sz w:val="26"/>
                          </w:rPr>
                          <w:t> </w:t>
                        </w:r>
                        <w:r>
                          <w:rPr>
                            <w:rFonts w:ascii="Courier New"/>
                            <w:b/>
                            <w:color w:val="131313"/>
                            <w:w w:val="80"/>
                            <w:sz w:val="26"/>
                          </w:rPr>
                          <w:t>Test</w:t>
                        </w:r>
                        <w:r>
                          <w:rPr>
                            <w:rFonts w:ascii="Courier New"/>
                            <w:b/>
                            <w:color w:val="131313"/>
                            <w:spacing w:val="-16"/>
                            <w:sz w:val="26"/>
                          </w:rPr>
                          <w:t> </w:t>
                        </w:r>
                        <w:r>
                          <w:rPr>
                            <w:rFonts w:ascii="Courier New"/>
                            <w:b/>
                            <w:color w:val="131313"/>
                            <w:spacing w:val="-4"/>
                            <w:w w:val="80"/>
                            <w:sz w:val="26"/>
                          </w:rPr>
                          <w:t>data</w:t>
                        </w:r>
                      </w:p>
                      <w:p>
                        <w:pPr>
                          <w:spacing w:line="188" w:lineRule="exact" w:before="153"/>
                          <w:ind w:left="88" w:right="0" w:firstLine="0"/>
                          <w:jc w:val="left"/>
                          <w:rPr>
                            <w:rFonts w:ascii="Arial"/>
                            <w:i/>
                            <w:sz w:val="12"/>
                          </w:rPr>
                        </w:pPr>
                        <w:r>
                          <w:rPr>
                            <w:color w:val="777790"/>
                            <w:sz w:val="13"/>
                          </w:rPr>
                          <w:t>In</w:t>
                        </w:r>
                        <w:r>
                          <w:rPr>
                            <w:color w:val="777790"/>
                            <w:spacing w:val="32"/>
                            <w:sz w:val="13"/>
                          </w:rPr>
                          <w:t>  </w:t>
                        </w:r>
                        <w:r>
                          <w:rPr>
                            <w:color w:val="9795A5"/>
                            <w:sz w:val="13"/>
                          </w:rPr>
                          <w:t>[</w:t>
                        </w:r>
                        <w:r>
                          <w:rPr>
                            <w:color w:val="9795A5"/>
                            <w:spacing w:val="-8"/>
                            <w:sz w:val="13"/>
                          </w:rPr>
                          <w:t> </w:t>
                        </w:r>
                        <w:r>
                          <w:rPr>
                            <w:color w:val="676793"/>
                            <w:sz w:val="13"/>
                          </w:rPr>
                          <w:t>13</w:t>
                        </w:r>
                        <w:r>
                          <w:rPr>
                            <w:color w:val="676793"/>
                            <w:spacing w:val="18"/>
                            <w:sz w:val="13"/>
                          </w:rPr>
                          <w:t> </w:t>
                        </w:r>
                        <w:r>
                          <w:rPr>
                            <w:color w:val="9795A5"/>
                            <w:sz w:val="17"/>
                          </w:rPr>
                          <w:t>J</w:t>
                        </w:r>
                        <w:r>
                          <w:rPr>
                            <w:color w:val="9795A5"/>
                            <w:spacing w:val="-16"/>
                            <w:sz w:val="17"/>
                          </w:rPr>
                          <w:t> </w:t>
                        </w:r>
                        <w:r>
                          <w:rPr>
                            <w:color w:val="575959"/>
                            <w:w w:val="105"/>
                            <w:sz w:val="17"/>
                          </w:rPr>
                          <w:t>:</w:t>
                        </w:r>
                        <w:r>
                          <w:rPr>
                            <w:color w:val="575959"/>
                            <w:spacing w:val="68"/>
                            <w:w w:val="105"/>
                            <w:sz w:val="17"/>
                          </w:rPr>
                          <w:t> </w:t>
                        </w:r>
                        <w:r>
                          <w:rPr>
                            <w:color w:val="668C89"/>
                            <w:w w:val="105"/>
                            <w:sz w:val="13"/>
                          </w:rPr>
                          <w:t>#</w:t>
                        </w:r>
                        <w:r>
                          <w:rPr>
                            <w:color w:val="668C89"/>
                            <w:spacing w:val="23"/>
                            <w:w w:val="105"/>
                            <w:sz w:val="13"/>
                          </w:rPr>
                          <w:t> </w:t>
                        </w:r>
                        <w:r>
                          <w:rPr>
                            <w:rFonts w:ascii="Arial"/>
                            <w:i/>
                            <w:color w:val="668C89"/>
                            <w:w w:val="105"/>
                            <w:sz w:val="12"/>
                          </w:rPr>
                          <w:t>from</w:t>
                        </w:r>
                        <w:r>
                          <w:rPr>
                            <w:rFonts w:ascii="Arial"/>
                            <w:i/>
                            <w:color w:val="668C89"/>
                            <w:spacing w:val="37"/>
                            <w:w w:val="105"/>
                            <w:sz w:val="12"/>
                          </w:rPr>
                          <w:t> </w:t>
                        </w:r>
                        <w:r>
                          <w:rPr>
                            <w:rFonts w:ascii="Arial"/>
                            <w:i/>
                            <w:color w:val="668C89"/>
                            <w:w w:val="105"/>
                            <w:sz w:val="12"/>
                          </w:rPr>
                          <w:t>tensorfLow</w:t>
                        </w:r>
                        <w:r>
                          <w:rPr>
                            <w:rFonts w:ascii="Arial"/>
                            <w:i/>
                            <w:color w:val="668C89"/>
                            <w:spacing w:val="56"/>
                            <w:w w:val="105"/>
                            <w:sz w:val="12"/>
                          </w:rPr>
                          <w:t> </w:t>
                        </w:r>
                        <w:r>
                          <w:rPr>
                            <w:rFonts w:ascii="Arial"/>
                            <w:i/>
                            <w:color w:val="668C89"/>
                            <w:w w:val="105"/>
                            <w:sz w:val="12"/>
                          </w:rPr>
                          <w:t>import</w:t>
                        </w:r>
                        <w:r>
                          <w:rPr>
                            <w:rFonts w:ascii="Arial"/>
                            <w:i/>
                            <w:color w:val="668C89"/>
                            <w:spacing w:val="49"/>
                            <w:w w:val="105"/>
                            <w:sz w:val="12"/>
                          </w:rPr>
                          <w:t> </w:t>
                        </w:r>
                        <w:r>
                          <w:rPr>
                            <w:rFonts w:ascii="Arial"/>
                            <w:i/>
                            <w:color w:val="668C89"/>
                            <w:spacing w:val="-2"/>
                            <w:w w:val="105"/>
                            <w:sz w:val="12"/>
                          </w:rPr>
                          <w:t>keras</w:t>
                        </w:r>
                      </w:p>
                      <w:p>
                        <w:pPr>
                          <w:spacing w:line="240" w:lineRule="auto" w:before="0"/>
                          <w:ind w:left="733" w:right="2174" w:hanging="6"/>
                          <w:jc w:val="both"/>
                          <w:rPr>
                            <w:sz w:val="13"/>
                          </w:rPr>
                        </w:pPr>
                        <w:r>
                          <w:rPr>
                            <w:rFonts w:ascii="Arial" w:hAnsi="Arial"/>
                            <w:i/>
                            <w:color w:val="668C89"/>
                            <w:w w:val="110"/>
                            <w:sz w:val="12"/>
                          </w:rPr>
                          <w:t>II</w:t>
                        </w:r>
                        <w:r>
                          <w:rPr>
                            <w:rFonts w:ascii="Arial" w:hAnsi="Arial"/>
                            <w:i/>
                            <w:color w:val="668C89"/>
                            <w:spacing w:val="-10"/>
                            <w:w w:val="110"/>
                            <w:sz w:val="12"/>
                          </w:rPr>
                          <w:t> </w:t>
                        </w:r>
                        <w:r>
                          <w:rPr>
                            <w:rFonts w:ascii="Arial" w:hAnsi="Arial"/>
                            <w:i/>
                            <w:color w:val="668C89"/>
                            <w:w w:val="110"/>
                            <w:sz w:val="12"/>
                          </w:rPr>
                          <w:t>model</w:t>
                        </w:r>
                        <w:r>
                          <w:rPr>
                            <w:rFonts w:ascii="Arial" w:hAnsi="Arial"/>
                            <w:i/>
                            <w:color w:val="668C89"/>
                            <w:spacing w:val="5"/>
                            <w:w w:val="110"/>
                            <w:sz w:val="12"/>
                          </w:rPr>
                          <w:t> </w:t>
                        </w:r>
                        <w:r>
                          <w:rPr>
                            <w:rFonts w:ascii="Arial" w:hAnsi="Arial"/>
                            <w:color w:val="668C89"/>
                            <w:w w:val="110"/>
                            <w:sz w:val="13"/>
                          </w:rPr>
                          <w:t>=</w:t>
                        </w:r>
                        <w:r>
                          <w:rPr>
                            <w:rFonts w:ascii="Arial" w:hAnsi="Arial"/>
                            <w:color w:val="668C89"/>
                            <w:w w:val="110"/>
                            <w:sz w:val="13"/>
                          </w:rPr>
                          <w:t> </w:t>
                        </w:r>
                        <w:r>
                          <w:rPr>
                            <w:rFonts w:ascii="Arial" w:hAnsi="Arial"/>
                            <w:i/>
                            <w:color w:val="668C89"/>
                            <w:w w:val="110"/>
                            <w:sz w:val="12"/>
                          </w:rPr>
                          <w:t>!&lt;eras.models.</w:t>
                        </w:r>
                        <w:r>
                          <w:rPr>
                            <w:rFonts w:ascii="Arial" w:hAnsi="Arial"/>
                            <w:i/>
                            <w:color w:val="668C89"/>
                            <w:spacing w:val="-10"/>
                            <w:w w:val="110"/>
                            <w:sz w:val="12"/>
                          </w:rPr>
                          <w:t> </w:t>
                        </w:r>
                        <w:r>
                          <w:rPr>
                            <w:rFonts w:ascii="Arial" w:hAnsi="Arial"/>
                            <w:i/>
                            <w:color w:val="668C89"/>
                            <w:w w:val="110"/>
                            <w:sz w:val="12"/>
                          </w:rPr>
                          <w:t>Load</w:t>
                        </w:r>
                        <w:r>
                          <w:rPr>
                            <w:rFonts w:ascii="Arial" w:hAnsi="Arial"/>
                            <w:i/>
                            <w:color w:val="90ACA8"/>
                            <w:w w:val="110"/>
                            <w:sz w:val="12"/>
                          </w:rPr>
                          <w:t>_</w:t>
                        </w:r>
                        <w:r>
                          <w:rPr>
                            <w:rFonts w:ascii="Arial" w:hAnsi="Arial"/>
                            <w:i/>
                            <w:color w:val="668C89"/>
                            <w:w w:val="110"/>
                            <w:sz w:val="12"/>
                          </w:rPr>
                          <w:t>model(</w:t>
                        </w:r>
                        <w:r>
                          <w:rPr>
                            <w:rFonts w:ascii="Arial" w:hAnsi="Arial"/>
                            <w:i/>
                            <w:color w:val="668C89"/>
                            <w:spacing w:val="-8"/>
                            <w:w w:val="110"/>
                            <w:sz w:val="12"/>
                          </w:rPr>
                          <w:t> </w:t>
                        </w:r>
                        <w:r>
                          <w:rPr>
                            <w:rFonts w:ascii="Arial" w:hAnsi="Arial"/>
                            <w:i/>
                            <w:color w:val="668C89"/>
                            <w:w w:val="110"/>
                            <w:sz w:val="12"/>
                          </w:rPr>
                          <w:t>'Models</w:t>
                        </w:r>
                        <w:r>
                          <w:rPr>
                            <w:rFonts w:ascii="Arial" w:hAnsi="Arial"/>
                            <w:i/>
                            <w:color w:val="90ACA8"/>
                            <w:w w:val="110"/>
                            <w:sz w:val="12"/>
                          </w:rPr>
                          <w:t>_</w:t>
                        </w:r>
                        <w:r>
                          <w:rPr>
                            <w:rFonts w:ascii="Arial" w:hAnsi="Arial"/>
                            <w:i/>
                            <w:color w:val="668C89"/>
                            <w:w w:val="110"/>
                            <w:sz w:val="12"/>
                          </w:rPr>
                          <w:t>h5/model2.</w:t>
                        </w:r>
                        <w:r>
                          <w:rPr>
                            <w:rFonts w:ascii="Arial" w:hAnsi="Arial"/>
                            <w:i/>
                            <w:color w:val="668C89"/>
                            <w:spacing w:val="-10"/>
                            <w:w w:val="110"/>
                            <w:sz w:val="12"/>
                          </w:rPr>
                          <w:t> </w:t>
                        </w:r>
                        <w:r>
                          <w:rPr>
                            <w:rFonts w:ascii="Arial" w:hAnsi="Arial"/>
                            <w:i/>
                            <w:color w:val="668C89"/>
                            <w:w w:val="110"/>
                            <w:sz w:val="12"/>
                          </w:rPr>
                          <w:t>h5</w:t>
                        </w:r>
                        <w:r>
                          <w:rPr>
                            <w:rFonts w:ascii="Arial" w:hAnsi="Arial"/>
                            <w:i/>
                            <w:color w:val="668C89"/>
                            <w:spacing w:val="-9"/>
                            <w:w w:val="110"/>
                            <w:sz w:val="12"/>
                          </w:rPr>
                          <w:t> </w:t>
                        </w:r>
                        <w:r>
                          <w:rPr>
                            <w:rFonts w:ascii="Arial" w:hAnsi="Arial"/>
                            <w:i/>
                            <w:color w:val="668C89"/>
                            <w:w w:val="110"/>
                            <w:sz w:val="12"/>
                          </w:rPr>
                          <w:t>·)</w:t>
                        </w:r>
                        <w:r>
                          <w:rPr>
                            <w:rFonts w:ascii="Arial" w:hAnsi="Arial"/>
                            <w:i/>
                            <w:color w:val="668C89"/>
                            <w:spacing w:val="40"/>
                            <w:w w:val="115"/>
                            <w:sz w:val="12"/>
                          </w:rPr>
                          <w:t> </w:t>
                        </w:r>
                        <w:r>
                          <w:rPr>
                            <w:color w:val="424242"/>
                            <w:w w:val="115"/>
                            <w:sz w:val="13"/>
                          </w:rPr>
                          <w:t>score,</w:t>
                        </w:r>
                        <w:r>
                          <w:rPr>
                            <w:color w:val="424242"/>
                            <w:spacing w:val="-10"/>
                            <w:w w:val="115"/>
                            <w:sz w:val="13"/>
                          </w:rPr>
                          <w:t> </w:t>
                        </w:r>
                        <w:r>
                          <w:rPr>
                            <w:color w:val="424242"/>
                            <w:w w:val="115"/>
                            <w:sz w:val="13"/>
                          </w:rPr>
                          <w:t>accuracy</w:t>
                        </w:r>
                        <w:r>
                          <w:rPr>
                            <w:color w:val="424242"/>
                            <w:w w:val="115"/>
                            <w:sz w:val="13"/>
                          </w:rPr>
                          <w:t> </w:t>
                        </w:r>
                        <w:r>
                          <w:rPr>
                            <w:color w:val="9767C8"/>
                            <w:w w:val="115"/>
                            <w:sz w:val="13"/>
                          </w:rPr>
                          <w:t>=</w:t>
                        </w:r>
                        <w:r>
                          <w:rPr>
                            <w:color w:val="424242"/>
                            <w:w w:val="115"/>
                            <w:sz w:val="13"/>
                          </w:rPr>
                          <w:t>model.</w:t>
                        </w:r>
                        <w:r>
                          <w:rPr>
                            <w:color w:val="424242"/>
                            <w:spacing w:val="-10"/>
                            <w:w w:val="115"/>
                            <w:sz w:val="13"/>
                          </w:rPr>
                          <w:t> </w:t>
                        </w:r>
                        <w:r>
                          <w:rPr>
                            <w:color w:val="424242"/>
                            <w:w w:val="115"/>
                            <w:sz w:val="13"/>
                          </w:rPr>
                          <w:t>evaluate(test</w:t>
                        </w:r>
                        <w:r>
                          <w:rPr>
                            <w:color w:val="424242"/>
                            <w:spacing w:val="130"/>
                            <w:w w:val="115"/>
                            <w:sz w:val="13"/>
                            <w:u w:val="single" w:color="414141"/>
                          </w:rPr>
                          <w:t> </w:t>
                        </w:r>
                        <w:r>
                          <w:rPr>
                            <w:color w:val="424242"/>
                            <w:w w:val="115"/>
                            <w:sz w:val="13"/>
                          </w:rPr>
                          <w:t>generator,verbose</w:t>
                        </w:r>
                        <w:r>
                          <w:rPr>
                            <w:color w:val="A35DE4"/>
                            <w:w w:val="115"/>
                            <w:sz w:val="13"/>
                          </w:rPr>
                          <w:t>=</w:t>
                        </w:r>
                        <w:r>
                          <w:rPr>
                            <w:color w:val="4B774B"/>
                            <w:w w:val="115"/>
                            <w:sz w:val="13"/>
                          </w:rPr>
                          <w:t>l</w:t>
                        </w:r>
                        <w:r>
                          <w:rPr>
                            <w:color w:val="575959"/>
                            <w:w w:val="115"/>
                            <w:sz w:val="13"/>
                          </w:rPr>
                          <w:t>)</w:t>
                        </w:r>
                        <w:r>
                          <w:rPr>
                            <w:color w:val="575959"/>
                            <w:spacing w:val="40"/>
                            <w:w w:val="115"/>
                            <w:sz w:val="13"/>
                          </w:rPr>
                          <w:t> </w:t>
                        </w:r>
                        <w:r>
                          <w:rPr>
                            <w:color w:val="4B774B"/>
                            <w:w w:val="115"/>
                            <w:sz w:val="13"/>
                          </w:rPr>
                          <w:t>print</w:t>
                        </w:r>
                        <w:r>
                          <w:rPr>
                            <w:color w:val="575959"/>
                            <w:w w:val="115"/>
                            <w:sz w:val="13"/>
                          </w:rPr>
                          <w:t>(</w:t>
                        </w:r>
                        <w:r>
                          <w:rPr>
                            <w:color w:val="915B60"/>
                            <w:w w:val="115"/>
                            <w:sz w:val="13"/>
                          </w:rPr>
                          <w:t>"Test</w:t>
                        </w:r>
                        <w:r>
                          <w:rPr>
                            <w:color w:val="915B60"/>
                            <w:spacing w:val="80"/>
                            <w:w w:val="115"/>
                            <w:sz w:val="13"/>
                          </w:rPr>
                          <w:t> </w:t>
                        </w:r>
                        <w:r>
                          <w:rPr>
                            <w:color w:val="915B60"/>
                            <w:w w:val="115"/>
                            <w:sz w:val="13"/>
                          </w:rPr>
                          <w:t>score</w:t>
                        </w:r>
                        <w:r>
                          <w:rPr>
                            <w:color w:val="915B60"/>
                            <w:spacing w:val="80"/>
                            <w:w w:val="115"/>
                            <w:sz w:val="13"/>
                          </w:rPr>
                          <w:t> </w:t>
                        </w:r>
                        <w:r>
                          <w:rPr>
                            <w:color w:val="9E6E72"/>
                            <w:w w:val="115"/>
                            <w:sz w:val="13"/>
                          </w:rPr>
                          <w:t>is</w:t>
                        </w:r>
                        <w:r>
                          <w:rPr>
                            <w:color w:val="9E6E72"/>
                            <w:spacing w:val="80"/>
                            <w:w w:val="115"/>
                            <w:sz w:val="13"/>
                          </w:rPr>
                          <w:t> </w:t>
                        </w:r>
                        <w:r>
                          <w:rPr>
                            <w:color w:val="9E6E72"/>
                            <w:w w:val="115"/>
                            <w:sz w:val="13"/>
                          </w:rPr>
                          <w:t>{}</w:t>
                        </w:r>
                        <w:r>
                          <w:rPr>
                            <w:color w:val="C4808C"/>
                            <w:w w:val="115"/>
                            <w:sz w:val="13"/>
                          </w:rPr>
                          <w:t>" </w:t>
                        </w:r>
                        <w:r>
                          <w:rPr>
                            <w:color w:val="424242"/>
                            <w:w w:val="115"/>
                            <w:sz w:val="13"/>
                          </w:rPr>
                          <w:t>.format</w:t>
                        </w:r>
                        <w:r>
                          <w:rPr>
                            <w:color w:val="6B6B6B"/>
                            <w:w w:val="115"/>
                            <w:sz w:val="13"/>
                          </w:rPr>
                          <w:t>(</w:t>
                        </w:r>
                        <w:r>
                          <w:rPr>
                            <w:color w:val="424242"/>
                            <w:w w:val="115"/>
                            <w:sz w:val="13"/>
                          </w:rPr>
                          <w:t>score))</w:t>
                        </w:r>
                      </w:p>
                      <w:p>
                        <w:pPr>
                          <w:spacing w:before="0"/>
                          <w:ind w:left="735" w:right="0" w:firstLine="0"/>
                          <w:jc w:val="both"/>
                          <w:rPr>
                            <w:sz w:val="13"/>
                          </w:rPr>
                        </w:pPr>
                        <w:r>
                          <w:rPr>
                            <w:color w:val="4B774B"/>
                            <w:w w:val="120"/>
                            <w:sz w:val="13"/>
                          </w:rPr>
                          <w:t>print</w:t>
                        </w:r>
                        <w:r>
                          <w:rPr>
                            <w:color w:val="4B774B"/>
                            <w:spacing w:val="-16"/>
                            <w:w w:val="120"/>
                            <w:sz w:val="13"/>
                          </w:rPr>
                          <w:t> </w:t>
                        </w:r>
                        <w:r>
                          <w:rPr>
                            <w:color w:val="424242"/>
                            <w:w w:val="120"/>
                            <w:sz w:val="13"/>
                          </w:rPr>
                          <w:t>(</w:t>
                        </w:r>
                        <w:r>
                          <w:rPr>
                            <w:color w:val="424242"/>
                            <w:spacing w:val="-25"/>
                            <w:w w:val="120"/>
                            <w:sz w:val="13"/>
                          </w:rPr>
                          <w:t> </w:t>
                        </w:r>
                        <w:r>
                          <w:rPr>
                            <w:color w:val="915B60"/>
                            <w:w w:val="120"/>
                            <w:sz w:val="13"/>
                          </w:rPr>
                          <w:t>"Test</w:t>
                        </w:r>
                        <w:r>
                          <w:rPr>
                            <w:color w:val="915B60"/>
                            <w:spacing w:val="39"/>
                            <w:w w:val="120"/>
                            <w:sz w:val="13"/>
                          </w:rPr>
                          <w:t> </w:t>
                        </w:r>
                        <w:r>
                          <w:rPr>
                            <w:color w:val="915B60"/>
                            <w:w w:val="120"/>
                            <w:sz w:val="13"/>
                          </w:rPr>
                          <w:t>accuracy</w:t>
                        </w:r>
                        <w:r>
                          <w:rPr>
                            <w:color w:val="915B60"/>
                            <w:spacing w:val="44"/>
                            <w:w w:val="120"/>
                            <w:sz w:val="13"/>
                          </w:rPr>
                          <w:t> </w:t>
                        </w:r>
                        <w:r>
                          <w:rPr>
                            <w:color w:val="9E6E72"/>
                            <w:w w:val="120"/>
                            <w:sz w:val="13"/>
                          </w:rPr>
                          <w:t>is</w:t>
                        </w:r>
                        <w:r>
                          <w:rPr>
                            <w:color w:val="9E6E72"/>
                            <w:spacing w:val="52"/>
                            <w:w w:val="120"/>
                            <w:sz w:val="13"/>
                          </w:rPr>
                          <w:t> </w:t>
                        </w:r>
                        <w:r>
                          <w:rPr>
                            <w:color w:val="9E6E72"/>
                            <w:w w:val="120"/>
                            <w:sz w:val="13"/>
                          </w:rPr>
                          <w:t>{}"</w:t>
                        </w:r>
                        <w:r>
                          <w:rPr>
                            <w:color w:val="424242"/>
                            <w:w w:val="120"/>
                            <w:sz w:val="13"/>
                          </w:rPr>
                          <w:t>.</w:t>
                        </w:r>
                        <w:r>
                          <w:rPr>
                            <w:color w:val="424242"/>
                            <w:spacing w:val="-23"/>
                            <w:w w:val="120"/>
                            <w:sz w:val="13"/>
                          </w:rPr>
                          <w:t> </w:t>
                        </w:r>
                        <w:r>
                          <w:rPr>
                            <w:color w:val="575959"/>
                            <w:spacing w:val="-2"/>
                            <w:w w:val="120"/>
                            <w:sz w:val="13"/>
                          </w:rPr>
                          <w:t>format(accuracy))</w:t>
                        </w:r>
                      </w:p>
                      <w:p>
                        <w:pPr>
                          <w:tabs>
                            <w:tab w:pos="3412" w:val="left" w:leader="none"/>
                          </w:tabs>
                          <w:spacing w:line="193" w:lineRule="exact" w:before="83"/>
                          <w:ind w:left="737" w:right="0" w:firstLine="0"/>
                          <w:jc w:val="left"/>
                          <w:rPr>
                            <w:sz w:val="13"/>
                          </w:rPr>
                        </w:pPr>
                        <w:r>
                          <w:rPr>
                            <w:color w:val="424242"/>
                            <w:spacing w:val="-2"/>
                            <w:w w:val="90"/>
                            <w:sz w:val="13"/>
                          </w:rPr>
                          <w:t>2/2</w:t>
                        </w:r>
                        <w:r>
                          <w:rPr>
                            <w:color w:val="424242"/>
                            <w:spacing w:val="45"/>
                            <w:sz w:val="13"/>
                          </w:rPr>
                          <w:t> </w:t>
                        </w:r>
                        <w:r>
                          <w:rPr>
                            <w:color w:val="575959"/>
                            <w:spacing w:val="-2"/>
                            <w:w w:val="90"/>
                            <w:sz w:val="13"/>
                          </w:rPr>
                          <w:t>[</w:t>
                        </w:r>
                        <w:r>
                          <w:rPr>
                            <w:color w:val="575959"/>
                            <w:spacing w:val="-10"/>
                            <w:w w:val="90"/>
                            <w:sz w:val="13"/>
                          </w:rPr>
                          <w:t> </w:t>
                        </w:r>
                        <w:r>
                          <w:rPr>
                            <w:color w:val="424242"/>
                            <w:spacing w:val="-2"/>
                            <w:w w:val="90"/>
                            <w:sz w:val="14"/>
                          </w:rPr>
                          <w:t>==============================</w:t>
                        </w:r>
                        <w:r>
                          <w:rPr>
                            <w:color w:val="424242"/>
                            <w:spacing w:val="-4"/>
                            <w:w w:val="90"/>
                            <w:sz w:val="14"/>
                          </w:rPr>
                          <w:t> </w:t>
                        </w:r>
                        <w:r>
                          <w:rPr>
                            <w:color w:val="6B6B6B"/>
                            <w:spacing w:val="-10"/>
                            <w:w w:val="90"/>
                            <w:sz w:val="17"/>
                          </w:rPr>
                          <w:t>J</w:t>
                        </w:r>
                        <w:r>
                          <w:rPr>
                            <w:color w:val="6B6B6B"/>
                            <w:sz w:val="17"/>
                          </w:rPr>
                          <w:tab/>
                        </w:r>
                        <w:r>
                          <w:rPr>
                            <w:color w:val="424242"/>
                            <w:sz w:val="13"/>
                          </w:rPr>
                          <w:t>3s</w:t>
                        </w:r>
                        <w:r>
                          <w:rPr>
                            <w:color w:val="424242"/>
                            <w:spacing w:val="56"/>
                            <w:sz w:val="13"/>
                          </w:rPr>
                          <w:t>  </w:t>
                        </w:r>
                        <w:r>
                          <w:rPr>
                            <w:color w:val="2A2A2A"/>
                            <w:sz w:val="13"/>
                          </w:rPr>
                          <w:t>840</w:t>
                        </w:r>
                        <w:r>
                          <w:rPr>
                            <w:color w:val="575959"/>
                            <w:sz w:val="13"/>
                          </w:rPr>
                          <w:t>ms/step</w:t>
                        </w:r>
                        <w:r>
                          <w:rPr>
                            <w:color w:val="575959"/>
                            <w:spacing w:val="73"/>
                            <w:sz w:val="13"/>
                          </w:rPr>
                          <w:t> </w:t>
                        </w:r>
                        <w:r>
                          <w:rPr>
                            <w:color w:val="6B6B6B"/>
                            <w:sz w:val="13"/>
                          </w:rPr>
                          <w:t>-</w:t>
                        </w:r>
                        <w:r>
                          <w:rPr>
                            <w:color w:val="6B6B6B"/>
                            <w:spacing w:val="79"/>
                            <w:w w:val="150"/>
                            <w:sz w:val="13"/>
                          </w:rPr>
                          <w:t> </w:t>
                        </w:r>
                        <w:r>
                          <w:rPr>
                            <w:color w:val="2A2A2A"/>
                            <w:w w:val="110"/>
                            <w:sz w:val="13"/>
                          </w:rPr>
                          <w:t>lo</w:t>
                        </w:r>
                        <w:r>
                          <w:rPr>
                            <w:color w:val="575959"/>
                            <w:w w:val="110"/>
                            <w:sz w:val="13"/>
                          </w:rPr>
                          <w:t>ss:</w:t>
                        </w:r>
                        <w:r>
                          <w:rPr>
                            <w:color w:val="575959"/>
                            <w:spacing w:val="69"/>
                            <w:w w:val="110"/>
                            <w:sz w:val="13"/>
                          </w:rPr>
                          <w:t> </w:t>
                        </w:r>
                        <w:r>
                          <w:rPr>
                            <w:color w:val="424242"/>
                            <w:sz w:val="13"/>
                          </w:rPr>
                          <w:t>0.3840</w:t>
                        </w:r>
                        <w:r>
                          <w:rPr>
                            <w:color w:val="424242"/>
                            <w:spacing w:val="69"/>
                            <w:w w:val="150"/>
                            <w:sz w:val="13"/>
                          </w:rPr>
                          <w:t> </w:t>
                        </w:r>
                        <w:r>
                          <w:rPr>
                            <w:color w:val="131313"/>
                            <w:sz w:val="13"/>
                          </w:rPr>
                          <w:t>-</w:t>
                        </w:r>
                        <w:r>
                          <w:rPr>
                            <w:color w:val="131313"/>
                            <w:spacing w:val="70"/>
                            <w:w w:val="150"/>
                            <w:sz w:val="13"/>
                          </w:rPr>
                          <w:t> </w:t>
                        </w:r>
                        <w:r>
                          <w:rPr>
                            <w:color w:val="575959"/>
                            <w:sz w:val="13"/>
                          </w:rPr>
                          <w:t>accuracy:</w:t>
                        </w:r>
                        <w:r>
                          <w:rPr>
                            <w:color w:val="575959"/>
                            <w:spacing w:val="34"/>
                            <w:sz w:val="13"/>
                          </w:rPr>
                          <w:t>  </w:t>
                        </w:r>
                        <w:r>
                          <w:rPr>
                            <w:color w:val="424242"/>
                            <w:sz w:val="13"/>
                          </w:rPr>
                          <w:t>0.</w:t>
                        </w:r>
                        <w:r>
                          <w:rPr>
                            <w:color w:val="424242"/>
                            <w:spacing w:val="-11"/>
                            <w:sz w:val="13"/>
                          </w:rPr>
                          <w:t> </w:t>
                        </w:r>
                        <w:r>
                          <w:rPr>
                            <w:color w:val="424242"/>
                            <w:spacing w:val="-4"/>
                            <w:sz w:val="13"/>
                          </w:rPr>
                          <w:t>809S</w:t>
                        </w:r>
                      </w:p>
                      <w:p>
                        <w:pPr>
                          <w:spacing w:line="240" w:lineRule="auto" w:before="0"/>
                          <w:ind w:left="736" w:right="3511" w:firstLine="0"/>
                          <w:jc w:val="left"/>
                          <w:rPr>
                            <w:sz w:val="13"/>
                          </w:rPr>
                        </w:pPr>
                        <w:r>
                          <w:rPr>
                            <w:color w:val="424242"/>
                            <w:w w:val="115"/>
                            <w:sz w:val="13"/>
                          </w:rPr>
                          <w:t>Test</w:t>
                        </w:r>
                        <w:r>
                          <w:rPr>
                            <w:color w:val="424242"/>
                            <w:spacing w:val="40"/>
                            <w:w w:val="115"/>
                            <w:sz w:val="13"/>
                          </w:rPr>
                          <w:t> </w:t>
                        </w:r>
                        <w:r>
                          <w:rPr>
                            <w:color w:val="424242"/>
                            <w:w w:val="115"/>
                            <w:sz w:val="13"/>
                          </w:rPr>
                          <w:t>score</w:t>
                        </w:r>
                        <w:r>
                          <w:rPr>
                            <w:color w:val="424242"/>
                            <w:spacing w:val="40"/>
                            <w:w w:val="115"/>
                            <w:sz w:val="13"/>
                          </w:rPr>
                          <w:t> </w:t>
                        </w:r>
                        <w:r>
                          <w:rPr>
                            <w:color w:val="2A2A2A"/>
                            <w:w w:val="115"/>
                            <w:sz w:val="13"/>
                          </w:rPr>
                          <w:t>is</w:t>
                        </w:r>
                        <w:r>
                          <w:rPr>
                            <w:color w:val="2A2A2A"/>
                            <w:spacing w:val="40"/>
                            <w:w w:val="115"/>
                            <w:sz w:val="13"/>
                          </w:rPr>
                          <w:t> </w:t>
                        </w:r>
                        <w:r>
                          <w:rPr>
                            <w:color w:val="575959"/>
                            <w:w w:val="115"/>
                            <w:sz w:val="13"/>
                          </w:rPr>
                          <w:t>0.</w:t>
                        </w:r>
                        <w:r>
                          <w:rPr>
                            <w:color w:val="575959"/>
                            <w:spacing w:val="-11"/>
                            <w:w w:val="115"/>
                            <w:sz w:val="13"/>
                          </w:rPr>
                          <w:t> </w:t>
                        </w:r>
                        <w:r>
                          <w:rPr>
                            <w:color w:val="424242"/>
                            <w:w w:val="115"/>
                            <w:sz w:val="13"/>
                          </w:rPr>
                          <w:t>383976310491S619</w:t>
                        </w:r>
                        <w:r>
                          <w:rPr>
                            <w:color w:val="424242"/>
                            <w:spacing w:val="40"/>
                            <w:w w:val="115"/>
                            <w:sz w:val="13"/>
                          </w:rPr>
                          <w:t> </w:t>
                        </w:r>
                        <w:r>
                          <w:rPr>
                            <w:color w:val="2A2A2A"/>
                            <w:w w:val="115"/>
                            <w:sz w:val="13"/>
                          </w:rPr>
                          <w:t>Test</w:t>
                        </w:r>
                        <w:r>
                          <w:rPr>
                            <w:color w:val="2A2A2A"/>
                            <w:spacing w:val="18"/>
                            <w:w w:val="115"/>
                            <w:sz w:val="13"/>
                          </w:rPr>
                          <w:t> </w:t>
                        </w:r>
                        <w:r>
                          <w:rPr>
                            <w:color w:val="575959"/>
                            <w:w w:val="115"/>
                            <w:sz w:val="13"/>
                          </w:rPr>
                          <w:t>ac</w:t>
                        </w:r>
                        <w:r>
                          <w:rPr>
                            <w:color w:val="2A2A2A"/>
                            <w:w w:val="115"/>
                            <w:sz w:val="13"/>
                          </w:rPr>
                          <w:t>curacy</w:t>
                        </w:r>
                        <w:r>
                          <w:rPr>
                            <w:color w:val="2A2A2A"/>
                            <w:spacing w:val="12"/>
                            <w:w w:val="115"/>
                            <w:sz w:val="13"/>
                          </w:rPr>
                          <w:t> </w:t>
                        </w:r>
                        <w:r>
                          <w:rPr>
                            <w:color w:val="424242"/>
                            <w:w w:val="115"/>
                            <w:sz w:val="13"/>
                          </w:rPr>
                          <w:t>is</w:t>
                        </w:r>
                        <w:r>
                          <w:rPr>
                            <w:color w:val="424242"/>
                            <w:spacing w:val="24"/>
                            <w:w w:val="115"/>
                            <w:sz w:val="13"/>
                          </w:rPr>
                          <w:t> </w:t>
                        </w:r>
                        <w:r>
                          <w:rPr>
                            <w:color w:val="424242"/>
                            <w:w w:val="115"/>
                            <w:sz w:val="13"/>
                          </w:rPr>
                          <w:t>0</w:t>
                        </w:r>
                        <w:r>
                          <w:rPr>
                            <w:color w:val="6B6B6B"/>
                            <w:w w:val="115"/>
                            <w:sz w:val="13"/>
                          </w:rPr>
                          <w:t>.</w:t>
                        </w:r>
                        <w:r>
                          <w:rPr>
                            <w:color w:val="424242"/>
                            <w:w w:val="115"/>
                            <w:sz w:val="13"/>
                          </w:rPr>
                          <w:t>809S238208770752</w:t>
                        </w:r>
                      </w:p>
                    </w:txbxContent>
                  </v:textbox>
                  <w10:wrap type="none"/>
                </v:shape>
                <w10:wrap type="topAndBottom"/>
              </v:group>
            </w:pict>
          </mc:Fallback>
        </mc:AlternateContent>
      </w:r>
    </w:p>
    <w:p>
      <w:pPr>
        <w:pStyle w:val="BodyText"/>
        <w:spacing w:before="31"/>
        <w:rPr>
          <w:i/>
          <w:sz w:val="22"/>
        </w:rPr>
      </w:pPr>
    </w:p>
    <w:p>
      <w:pPr>
        <w:spacing w:before="0"/>
        <w:ind w:left="845" w:right="0" w:firstLine="0"/>
        <w:jc w:val="left"/>
        <w:rPr>
          <w:i/>
          <w:sz w:val="22"/>
        </w:rPr>
      </w:pPr>
      <w:r>
        <w:rPr/>
        <w:drawing>
          <wp:anchor distT="0" distB="0" distL="0" distR="0" allowOverlap="1" layoutInCell="1" locked="0" behindDoc="1" simplePos="0" relativeHeight="481678848">
            <wp:simplePos x="0" y="0"/>
            <wp:positionH relativeFrom="page">
              <wp:posOffset>1086618</wp:posOffset>
            </wp:positionH>
            <wp:positionV relativeFrom="paragraph">
              <wp:posOffset>506255</wp:posOffset>
            </wp:positionV>
            <wp:extent cx="2743939" cy="2545079"/>
            <wp:effectExtent l="0" t="0" r="0" b="0"/>
            <wp:wrapNone/>
            <wp:docPr id="852" name="Image 852"/>
            <wp:cNvGraphicFramePr>
              <a:graphicFrameLocks/>
            </wp:cNvGraphicFramePr>
            <a:graphic>
              <a:graphicData uri="http://schemas.openxmlformats.org/drawingml/2006/picture">
                <pic:pic>
                  <pic:nvPicPr>
                    <pic:cNvPr id="852" name="Image 852"/>
                    <pic:cNvPicPr/>
                  </pic:nvPicPr>
                  <pic:blipFill>
                    <a:blip r:embed="rId210" cstate="print"/>
                    <a:stretch>
                      <a:fillRect/>
                    </a:stretch>
                  </pic:blipFill>
                  <pic:spPr>
                    <a:xfrm>
                      <a:off x="0" y="0"/>
                      <a:ext cx="2743939" cy="2545079"/>
                    </a:xfrm>
                    <a:prstGeom prst="rect">
                      <a:avLst/>
                    </a:prstGeom>
                  </pic:spPr>
                </pic:pic>
              </a:graphicData>
            </a:graphic>
          </wp:anchor>
        </w:drawing>
      </w:r>
      <w:r>
        <w:rPr>
          <w:i/>
          <w:color w:val="131313"/>
          <w:sz w:val="22"/>
        </w:rPr>
        <w:t>Confusion</w:t>
      </w:r>
      <w:r>
        <w:rPr>
          <w:i/>
          <w:color w:val="131313"/>
          <w:spacing w:val="-11"/>
          <w:sz w:val="22"/>
        </w:rPr>
        <w:t> </w:t>
      </w:r>
      <w:r>
        <w:rPr>
          <w:i/>
          <w:color w:val="131313"/>
          <w:spacing w:val="-2"/>
          <w:sz w:val="22"/>
        </w:rPr>
        <w:t>Matrix</w:t>
      </w:r>
    </w:p>
    <w:p>
      <w:pPr>
        <w:pStyle w:val="BodyText"/>
        <w:spacing w:before="25"/>
        <w:rPr>
          <w:i/>
          <w:sz w:val="20"/>
        </w:rPr>
      </w:pPr>
      <w:r>
        <w:rPr/>
        <mc:AlternateContent>
          <mc:Choice Requires="wps">
            <w:drawing>
              <wp:anchor distT="0" distB="0" distL="0" distR="0" allowOverlap="1" layoutInCell="1" locked="0" behindDoc="1" simplePos="0" relativeHeight="487717376">
                <wp:simplePos x="0" y="0"/>
                <wp:positionH relativeFrom="page">
                  <wp:posOffset>692871</wp:posOffset>
                </wp:positionH>
                <wp:positionV relativeFrom="paragraph">
                  <wp:posOffset>183885</wp:posOffset>
                </wp:positionV>
                <wp:extent cx="3800475" cy="2966085"/>
                <wp:effectExtent l="0" t="0" r="0" b="0"/>
                <wp:wrapTopAndBottom/>
                <wp:docPr id="853" name="Group 853"/>
                <wp:cNvGraphicFramePr>
                  <a:graphicFrameLocks/>
                </wp:cNvGraphicFramePr>
                <a:graphic>
                  <a:graphicData uri="http://schemas.microsoft.com/office/word/2010/wordprocessingGroup">
                    <wpg:wgp>
                      <wpg:cNvPr id="853" name="Group 853"/>
                      <wpg:cNvGrpSpPr/>
                      <wpg:grpSpPr>
                        <a:xfrm>
                          <a:off x="0" y="0"/>
                          <a:ext cx="3800475" cy="2966085"/>
                          <a:chExt cx="3800475" cy="2966085"/>
                        </a:xfrm>
                      </wpg:grpSpPr>
                      <wps:wsp>
                        <wps:cNvPr id="854" name="Graphic 854"/>
                        <wps:cNvSpPr/>
                        <wps:spPr>
                          <a:xfrm>
                            <a:off x="6104" y="0"/>
                            <a:ext cx="1270" cy="2966085"/>
                          </a:xfrm>
                          <a:custGeom>
                            <a:avLst/>
                            <a:gdLst/>
                            <a:ahLst/>
                            <a:cxnLst/>
                            <a:rect l="l" t="t" r="r" b="b"/>
                            <a:pathLst>
                              <a:path w="0" h="2966085">
                                <a:moveTo>
                                  <a:pt x="0" y="2966033"/>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855" name="Graphic 855"/>
                        <wps:cNvSpPr/>
                        <wps:spPr>
                          <a:xfrm>
                            <a:off x="3357527" y="292941"/>
                            <a:ext cx="1270" cy="2392680"/>
                          </a:xfrm>
                          <a:custGeom>
                            <a:avLst/>
                            <a:gdLst/>
                            <a:ahLst/>
                            <a:cxnLst/>
                            <a:rect l="l" t="t" r="r" b="b"/>
                            <a:pathLst>
                              <a:path w="0" h="2392680">
                                <a:moveTo>
                                  <a:pt x="0" y="2392356"/>
                                </a:moveTo>
                                <a:lnTo>
                                  <a:pt x="0" y="0"/>
                                </a:lnTo>
                              </a:path>
                            </a:pathLst>
                          </a:custGeom>
                          <a:ln w="100725">
                            <a:solidFill>
                              <a:srgbClr val="000000"/>
                            </a:solidFill>
                            <a:prstDash val="solid"/>
                          </a:ln>
                        </wps:spPr>
                        <wps:bodyPr wrap="square" lIns="0" tIns="0" rIns="0" bIns="0" rtlCol="0">
                          <a:prstTxWarp prst="textNoShape">
                            <a:avLst/>
                          </a:prstTxWarp>
                          <a:noAutofit/>
                        </wps:bodyPr>
                      </wps:wsp>
                      <wps:wsp>
                        <wps:cNvPr id="856" name="Graphic 856"/>
                        <wps:cNvSpPr/>
                        <wps:spPr>
                          <a:xfrm>
                            <a:off x="3781796" y="0"/>
                            <a:ext cx="1270" cy="2966085"/>
                          </a:xfrm>
                          <a:custGeom>
                            <a:avLst/>
                            <a:gdLst/>
                            <a:ahLst/>
                            <a:cxnLst/>
                            <a:rect l="l" t="t" r="r" b="b"/>
                            <a:pathLst>
                              <a:path w="0" h="2966085">
                                <a:moveTo>
                                  <a:pt x="0" y="2966033"/>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857" name="Graphic 857"/>
                        <wps:cNvSpPr/>
                        <wps:spPr>
                          <a:xfrm>
                            <a:off x="3052" y="12205"/>
                            <a:ext cx="3797300" cy="2941955"/>
                          </a:xfrm>
                          <a:custGeom>
                            <a:avLst/>
                            <a:gdLst/>
                            <a:ahLst/>
                            <a:cxnLst/>
                            <a:rect l="l" t="t" r="r" b="b"/>
                            <a:pathLst>
                              <a:path w="3797300" h="2941955">
                                <a:moveTo>
                                  <a:pt x="0" y="0"/>
                                </a:moveTo>
                                <a:lnTo>
                                  <a:pt x="3797058" y="0"/>
                                </a:lnTo>
                              </a:path>
                              <a:path w="3797300" h="2941955">
                                <a:moveTo>
                                  <a:pt x="0" y="2941621"/>
                                </a:moveTo>
                                <a:lnTo>
                                  <a:pt x="3797058" y="2941621"/>
                                </a:lnTo>
                              </a:path>
                            </a:pathLst>
                          </a:custGeom>
                          <a:ln w="9155">
                            <a:solidFill>
                              <a:srgbClr val="000000"/>
                            </a:solidFill>
                            <a:prstDash val="solid"/>
                          </a:ln>
                        </wps:spPr>
                        <wps:bodyPr wrap="square" lIns="0" tIns="0" rIns="0" bIns="0" rtlCol="0">
                          <a:prstTxWarp prst="textNoShape">
                            <a:avLst/>
                          </a:prstTxWarp>
                          <a:noAutofit/>
                        </wps:bodyPr>
                      </wps:wsp>
                      <wps:wsp>
                        <wps:cNvPr id="858" name="Textbox 858"/>
                        <wps:cNvSpPr txBox="1"/>
                        <wps:spPr>
                          <a:xfrm>
                            <a:off x="3423560" y="104654"/>
                            <a:ext cx="200025" cy="113030"/>
                          </a:xfrm>
                          <a:prstGeom prst="rect">
                            <a:avLst/>
                          </a:prstGeom>
                        </wps:spPr>
                        <wps:txbx>
                          <w:txbxContent>
                            <w:p>
                              <w:pPr>
                                <w:spacing w:line="177" w:lineRule="exact" w:before="0"/>
                                <w:ind w:left="0" w:right="0" w:firstLine="0"/>
                                <w:jc w:val="left"/>
                                <w:rPr>
                                  <w:b/>
                                  <w:sz w:val="16"/>
                                </w:rPr>
                              </w:pPr>
                              <w:r>
                                <w:rPr>
                                  <w:color w:val="6B6B6B"/>
                                  <w:w w:val="105"/>
                                  <w:sz w:val="16"/>
                                </w:rPr>
                                <w:t>-</w:t>
                              </w:r>
                              <w:r>
                                <w:rPr>
                                  <w:color w:val="6B6B6B"/>
                                  <w:spacing w:val="22"/>
                                  <w:w w:val="105"/>
                                  <w:sz w:val="16"/>
                                </w:rPr>
                                <w:t> </w:t>
                              </w:r>
                              <w:r>
                                <w:rPr>
                                  <w:b/>
                                  <w:color w:val="424242"/>
                                  <w:spacing w:val="-5"/>
                                  <w:w w:val="105"/>
                                  <w:sz w:val="16"/>
                                </w:rPr>
                                <w:t>16</w:t>
                              </w:r>
                            </w:p>
                          </w:txbxContent>
                        </wps:txbx>
                        <wps:bodyPr wrap="square" lIns="0" tIns="0" rIns="0" bIns="0" rtlCol="0">
                          <a:noAutofit/>
                        </wps:bodyPr>
                      </wps:wsp>
                      <wps:wsp>
                        <wps:cNvPr id="859" name="Textbox 859"/>
                        <wps:cNvSpPr txBox="1"/>
                        <wps:spPr>
                          <a:xfrm>
                            <a:off x="245519" y="238176"/>
                            <a:ext cx="89535" cy="128270"/>
                          </a:xfrm>
                          <a:prstGeom prst="rect">
                            <a:avLst/>
                          </a:prstGeom>
                        </wps:spPr>
                        <wps:txbx>
                          <w:txbxContent>
                            <w:p>
                              <w:pPr>
                                <w:spacing w:line="201" w:lineRule="exact" w:before="0"/>
                                <w:ind w:left="0" w:right="0" w:firstLine="0"/>
                                <w:jc w:val="left"/>
                                <w:rPr>
                                  <w:rFonts w:ascii="Arial"/>
                                  <w:b/>
                                  <w:sz w:val="18"/>
                                </w:rPr>
                              </w:pPr>
                              <w:r>
                                <w:rPr>
                                  <w:rFonts w:ascii="Arial"/>
                                  <w:b/>
                                  <w:color w:val="6B6B6B"/>
                                  <w:spacing w:val="-5"/>
                                  <w:sz w:val="18"/>
                                </w:rPr>
                                <w:t>t:</w:t>
                              </w:r>
                            </w:p>
                          </w:txbxContent>
                        </wps:txbx>
                        <wps:bodyPr wrap="square" lIns="0" tIns="0" rIns="0" bIns="0" rtlCol="0">
                          <a:noAutofit/>
                        </wps:bodyPr>
                      </wps:wsp>
                      <wps:wsp>
                        <wps:cNvPr id="860" name="Textbox 860"/>
                        <wps:cNvSpPr txBox="1"/>
                        <wps:spPr>
                          <a:xfrm>
                            <a:off x="245812" y="380551"/>
                            <a:ext cx="93345" cy="209550"/>
                          </a:xfrm>
                          <a:prstGeom prst="rect">
                            <a:avLst/>
                          </a:prstGeom>
                        </wps:spPr>
                        <wps:txbx>
                          <w:txbxContent>
                            <w:p>
                              <w:pPr>
                                <w:spacing w:line="156" w:lineRule="exact" w:before="0"/>
                                <w:ind w:left="5" w:right="0" w:firstLine="0"/>
                                <w:jc w:val="left"/>
                                <w:rPr>
                                  <w:rFonts w:ascii="Arial"/>
                                  <w:b/>
                                  <w:sz w:val="15"/>
                                </w:rPr>
                              </w:pPr>
                              <w:r>
                                <w:rPr>
                                  <w:rFonts w:ascii="Arial"/>
                                  <w:b/>
                                  <w:color w:val="575959"/>
                                  <w:spacing w:val="-5"/>
                                  <w:w w:val="80"/>
                                  <w:sz w:val="15"/>
                                </w:rPr>
                                <w:t>co</w:t>
                              </w:r>
                            </w:p>
                            <w:p>
                              <w:pPr>
                                <w:spacing w:line="173" w:lineRule="exact" w:before="0"/>
                                <w:ind w:left="0" w:right="0" w:firstLine="0"/>
                                <w:jc w:val="left"/>
                                <w:rPr>
                                  <w:b/>
                                  <w:sz w:val="16"/>
                                </w:rPr>
                              </w:pPr>
                              <w:r>
                                <w:rPr>
                                  <w:b/>
                                  <w:color w:val="575959"/>
                                  <w:spacing w:val="-5"/>
                                  <w:w w:val="80"/>
                                  <w:sz w:val="16"/>
                                </w:rPr>
                                <w:t>.c'</w:t>
                              </w:r>
                            </w:p>
                          </w:txbxContent>
                        </wps:txbx>
                        <wps:bodyPr wrap="square" lIns="0" tIns="0" rIns="0" bIns="0" rtlCol="0">
                          <a:noAutofit/>
                        </wps:bodyPr>
                      </wps:wsp>
                      <wps:wsp>
                        <wps:cNvPr id="861" name="Textbox 861"/>
                        <wps:cNvSpPr txBox="1"/>
                        <wps:spPr>
                          <a:xfrm>
                            <a:off x="264221" y="340480"/>
                            <a:ext cx="74930" cy="77470"/>
                          </a:xfrm>
                          <a:prstGeom prst="rect">
                            <a:avLst/>
                          </a:prstGeom>
                        </wps:spPr>
                        <wps:txbx>
                          <w:txbxContent>
                            <w:p>
                              <w:pPr>
                                <w:spacing w:line="122" w:lineRule="exact" w:before="0"/>
                                <w:ind w:left="0" w:right="0" w:firstLine="0"/>
                                <w:jc w:val="left"/>
                                <w:rPr>
                                  <w:b/>
                                  <w:sz w:val="11"/>
                                </w:rPr>
                              </w:pPr>
                              <w:r>
                                <w:rPr>
                                  <w:b/>
                                  <w:color w:val="575959"/>
                                  <w:spacing w:val="-5"/>
                                  <w:w w:val="90"/>
                                  <w:sz w:val="11"/>
                                </w:rPr>
                                <w:t>RI</w:t>
                              </w:r>
                            </w:p>
                          </w:txbxContent>
                        </wps:txbx>
                        <wps:bodyPr wrap="square" lIns="0" tIns="0" rIns="0" bIns="0" rtlCol="0">
                          <a:noAutofit/>
                        </wps:bodyPr>
                      </wps:wsp>
                      <wps:wsp>
                        <wps:cNvPr id="862" name="Textbox 862"/>
                        <wps:cNvSpPr txBox="1"/>
                        <wps:spPr>
                          <a:xfrm>
                            <a:off x="3417455" y="418956"/>
                            <a:ext cx="203835" cy="113030"/>
                          </a:xfrm>
                          <a:prstGeom prst="rect">
                            <a:avLst/>
                          </a:prstGeom>
                        </wps:spPr>
                        <wps:txbx>
                          <w:txbxContent>
                            <w:p>
                              <w:pPr>
                                <w:spacing w:line="177" w:lineRule="exact" w:before="0"/>
                                <w:ind w:left="0" w:right="0" w:firstLine="0"/>
                                <w:jc w:val="left"/>
                                <w:rPr>
                                  <w:b/>
                                  <w:sz w:val="16"/>
                                </w:rPr>
                              </w:pPr>
                              <w:r>
                                <w:rPr>
                                  <w:color w:val="6B6B6B"/>
                                  <w:w w:val="105"/>
                                  <w:sz w:val="16"/>
                                </w:rPr>
                                <w:t>-</w:t>
                              </w:r>
                              <w:r>
                                <w:rPr>
                                  <w:color w:val="6B6B6B"/>
                                  <w:spacing w:val="31"/>
                                  <w:w w:val="105"/>
                                  <w:sz w:val="16"/>
                                </w:rPr>
                                <w:t> </w:t>
                              </w:r>
                              <w:r>
                                <w:rPr>
                                  <w:b/>
                                  <w:color w:val="575959"/>
                                  <w:spacing w:val="-5"/>
                                  <w:w w:val="105"/>
                                  <w:sz w:val="16"/>
                                </w:rPr>
                                <w:t>14</w:t>
                              </w:r>
                            </w:p>
                          </w:txbxContent>
                        </wps:txbx>
                        <wps:bodyPr wrap="square" lIns="0" tIns="0" rIns="0" bIns="0" rtlCol="0">
                          <a:noAutofit/>
                        </wps:bodyPr>
                      </wps:wsp>
                      <wps:wsp>
                        <wps:cNvPr id="863" name="Textbox 863"/>
                        <wps:cNvSpPr txBox="1"/>
                        <wps:spPr>
                          <a:xfrm>
                            <a:off x="242071" y="582564"/>
                            <a:ext cx="164465" cy="415290"/>
                          </a:xfrm>
                          <a:prstGeom prst="rect">
                            <a:avLst/>
                          </a:prstGeom>
                        </wps:spPr>
                        <wps:txbx>
                          <w:txbxContent>
                            <w:p>
                              <w:pPr>
                                <w:spacing w:line="64" w:lineRule="exact" w:before="0"/>
                                <w:ind w:left="33" w:right="0" w:firstLine="0"/>
                                <w:jc w:val="left"/>
                                <w:rPr>
                                  <w:rFonts w:ascii="Arial"/>
                                  <w:b/>
                                  <w:sz w:val="8"/>
                                </w:rPr>
                              </w:pPr>
                              <w:r>
                                <w:rPr>
                                  <w:rFonts w:ascii="Arial"/>
                                  <w:b/>
                                  <w:color w:val="575959"/>
                                  <w:spacing w:val="-5"/>
                                  <w:w w:val="80"/>
                                  <w:sz w:val="8"/>
                                </w:rPr>
                                <w:t>C,</w:t>
                              </w:r>
                            </w:p>
                            <w:p>
                              <w:pPr>
                                <w:spacing w:line="124" w:lineRule="exact" w:before="0"/>
                                <w:ind w:left="25" w:right="0" w:firstLine="0"/>
                                <w:jc w:val="left"/>
                                <w:rPr>
                                  <w:sz w:val="13"/>
                                </w:rPr>
                              </w:pPr>
                              <w:r>
                                <w:rPr>
                                  <w:color w:val="6B6B6B"/>
                                  <w:spacing w:val="-5"/>
                                  <w:w w:val="110"/>
                                  <w:sz w:val="13"/>
                                </w:rPr>
                                <w:t>::,</w:t>
                              </w:r>
                            </w:p>
                            <w:p>
                              <w:pPr>
                                <w:spacing w:before="61"/>
                                <w:ind w:left="14" w:right="0" w:firstLine="0"/>
                                <w:jc w:val="left"/>
                                <w:rPr>
                                  <w:sz w:val="12"/>
                                </w:rPr>
                              </w:pPr>
                              <w:r>
                                <w:rPr>
                                  <w:b/>
                                  <w:color w:val="575959"/>
                                  <w:w w:val="70"/>
                                  <w:sz w:val="12"/>
                                </w:rPr>
                                <w:t>12::</w:t>
                              </w:r>
                              <w:r>
                                <w:rPr>
                                  <w:b/>
                                  <w:color w:val="575959"/>
                                  <w:spacing w:val="29"/>
                                  <w:sz w:val="12"/>
                                </w:rPr>
                                <w:t> </w:t>
                              </w:r>
                              <w:r>
                                <w:rPr>
                                  <w:color w:val="89898C"/>
                                  <w:spacing w:val="-10"/>
                                  <w:w w:val="70"/>
                                  <w:sz w:val="12"/>
                                </w:rPr>
                                <w:t>-</w:t>
                              </w:r>
                            </w:p>
                            <w:p>
                              <w:pPr>
                                <w:spacing w:line="151" w:lineRule="exact" w:before="8"/>
                                <w:ind w:left="28" w:right="0" w:firstLine="0"/>
                                <w:jc w:val="left"/>
                                <w:rPr>
                                  <w:rFonts w:ascii="Courier New"/>
                                  <w:b/>
                                  <w:sz w:val="15"/>
                                </w:rPr>
                              </w:pPr>
                              <w:r>
                                <w:rPr>
                                  <w:rFonts w:ascii="Courier New"/>
                                  <w:b/>
                                  <w:color w:val="6B6B6B"/>
                                  <w:spacing w:val="-5"/>
                                  <w:sz w:val="15"/>
                                </w:rPr>
                                <w:t>c'</w:t>
                              </w:r>
                            </w:p>
                            <w:p>
                              <w:pPr>
                                <w:spacing w:line="108" w:lineRule="exact" w:before="0"/>
                                <w:ind w:left="0" w:right="0" w:firstLine="0"/>
                                <w:jc w:val="left"/>
                                <w:rPr>
                                  <w:rFonts w:ascii="Arial"/>
                                  <w:b/>
                                  <w:sz w:val="11"/>
                                </w:rPr>
                              </w:pPr>
                              <w:r>
                                <w:rPr>
                                  <w:rFonts w:ascii="Arial"/>
                                  <w:b/>
                                  <w:color w:val="575959"/>
                                  <w:spacing w:val="-10"/>
                                  <w:sz w:val="11"/>
                                </w:rPr>
                                <w:t>0</w:t>
                              </w:r>
                            </w:p>
                          </w:txbxContent>
                        </wps:txbx>
                        <wps:bodyPr wrap="square" lIns="0" tIns="0" rIns="0" bIns="0" rtlCol="0">
                          <a:noAutofit/>
                        </wps:bodyPr>
                      </wps:wsp>
                      <wps:wsp>
                        <wps:cNvPr id="864" name="Textbox 864"/>
                        <wps:cNvSpPr txBox="1"/>
                        <wps:spPr>
                          <a:xfrm>
                            <a:off x="244205" y="696164"/>
                            <a:ext cx="51435" cy="71120"/>
                          </a:xfrm>
                          <a:prstGeom prst="rect">
                            <a:avLst/>
                          </a:prstGeom>
                        </wps:spPr>
                        <wps:txbx>
                          <w:txbxContent>
                            <w:p>
                              <w:pPr>
                                <w:spacing w:line="112" w:lineRule="exact" w:before="0"/>
                                <w:ind w:left="0" w:right="0" w:firstLine="0"/>
                                <w:jc w:val="left"/>
                                <w:rPr>
                                  <w:rFonts w:ascii="Arial"/>
                                  <w:b/>
                                  <w:sz w:val="10"/>
                                </w:rPr>
                              </w:pPr>
                              <w:r>
                                <w:rPr>
                                  <w:rFonts w:ascii="Arial"/>
                                  <w:b/>
                                  <w:color w:val="6B6B6B"/>
                                  <w:spacing w:val="-10"/>
                                  <w:w w:val="110"/>
                                  <w:sz w:val="10"/>
                                </w:rPr>
                                <w:t>0</w:t>
                              </w:r>
                            </w:p>
                          </w:txbxContent>
                        </wps:txbx>
                        <wps:bodyPr wrap="square" lIns="0" tIns="0" rIns="0" bIns="0" rtlCol="0">
                          <a:noAutofit/>
                        </wps:bodyPr>
                      </wps:wsp>
                      <wps:wsp>
                        <wps:cNvPr id="865" name="Textbox 865"/>
                        <wps:cNvSpPr txBox="1"/>
                        <wps:spPr>
                          <a:xfrm>
                            <a:off x="1034118" y="730208"/>
                            <a:ext cx="94615" cy="113030"/>
                          </a:xfrm>
                          <a:prstGeom prst="rect">
                            <a:avLst/>
                          </a:prstGeom>
                        </wps:spPr>
                        <wps:txbx>
                          <w:txbxContent>
                            <w:p>
                              <w:pPr>
                                <w:spacing w:line="177" w:lineRule="exact" w:before="0"/>
                                <w:ind w:left="0" w:right="0" w:firstLine="0"/>
                                <w:jc w:val="left"/>
                                <w:rPr>
                                  <w:b/>
                                  <w:sz w:val="16"/>
                                </w:rPr>
                              </w:pPr>
                              <w:r>
                                <w:rPr>
                                  <w:b/>
                                  <w:color w:val="6B6B6B"/>
                                  <w:spacing w:val="-5"/>
                                  <w:w w:val="90"/>
                                  <w:sz w:val="16"/>
                                </w:rPr>
                                <w:t>16</w:t>
                              </w:r>
                            </w:p>
                          </w:txbxContent>
                        </wps:txbx>
                        <wps:bodyPr wrap="square" lIns="0" tIns="0" rIns="0" bIns="0" rtlCol="0">
                          <a:noAutofit/>
                        </wps:bodyPr>
                      </wps:wsp>
                      <wps:wsp>
                        <wps:cNvPr id="866" name="Textbox 866"/>
                        <wps:cNvSpPr txBox="1"/>
                        <wps:spPr>
                          <a:xfrm>
                            <a:off x="3499054" y="737922"/>
                            <a:ext cx="118110" cy="113664"/>
                          </a:xfrm>
                          <a:prstGeom prst="rect">
                            <a:avLst/>
                          </a:prstGeom>
                        </wps:spPr>
                        <wps:txbx>
                          <w:txbxContent>
                            <w:p>
                              <w:pPr>
                                <w:spacing w:line="179" w:lineRule="exact" w:before="0"/>
                                <w:ind w:left="0" w:right="0" w:firstLine="0"/>
                                <w:jc w:val="left"/>
                                <w:rPr>
                                  <w:rFonts w:ascii="Arial"/>
                                  <w:b/>
                                  <w:sz w:val="16"/>
                                </w:rPr>
                              </w:pPr>
                              <w:r>
                                <w:rPr>
                                  <w:rFonts w:ascii="Arial"/>
                                  <w:b/>
                                  <w:color w:val="575959"/>
                                  <w:spacing w:val="-5"/>
                                  <w:sz w:val="16"/>
                                </w:rPr>
                                <w:t>12</w:t>
                              </w:r>
                            </w:p>
                          </w:txbxContent>
                        </wps:txbx>
                        <wps:bodyPr wrap="square" lIns="0" tIns="0" rIns="0" bIns="0" rtlCol="0">
                          <a:noAutofit/>
                        </wps:bodyPr>
                      </wps:wsp>
                      <wps:wsp>
                        <wps:cNvPr id="867" name="Textbox 867"/>
                        <wps:cNvSpPr txBox="1"/>
                        <wps:spPr>
                          <a:xfrm>
                            <a:off x="257658" y="973232"/>
                            <a:ext cx="3366135" cy="294640"/>
                          </a:xfrm>
                          <a:prstGeom prst="rect">
                            <a:avLst/>
                          </a:prstGeom>
                        </wps:spPr>
                        <wps:txbx>
                          <w:txbxContent>
                            <w:p>
                              <w:pPr>
                                <w:spacing w:line="160" w:lineRule="exact" w:before="0"/>
                                <w:ind w:left="0" w:right="0" w:firstLine="0"/>
                                <w:jc w:val="left"/>
                                <w:rPr>
                                  <w:rFonts w:ascii="Arial"/>
                                  <w:b/>
                                  <w:sz w:val="17"/>
                                </w:rPr>
                              </w:pPr>
                              <w:r>
                                <w:rPr>
                                  <w:rFonts w:ascii="Arial"/>
                                  <w:b/>
                                  <w:color w:val="575959"/>
                                  <w:spacing w:val="-10"/>
                                  <w:sz w:val="17"/>
                                </w:rPr>
                                <w:t>E</w:t>
                              </w:r>
                            </w:p>
                            <w:p>
                              <w:pPr>
                                <w:tabs>
                                  <w:tab w:pos="5280" w:val="right" w:leader="none"/>
                                </w:tabs>
                                <w:spacing w:line="115" w:lineRule="exact" w:before="0"/>
                                <w:ind w:left="10" w:right="0" w:firstLine="0"/>
                                <w:jc w:val="left"/>
                                <w:rPr>
                                  <w:rFonts w:ascii="Arial"/>
                                  <w:b/>
                                  <w:sz w:val="15"/>
                                </w:rPr>
                              </w:pPr>
                              <w:r>
                                <w:rPr>
                                  <w:b/>
                                  <w:color w:val="575959"/>
                                  <w:spacing w:val="-5"/>
                                  <w:sz w:val="11"/>
                                </w:rPr>
                                <w:t>RI</w:t>
                              </w:r>
                              <w:r>
                                <w:rPr>
                                  <w:b/>
                                  <w:color w:val="575959"/>
                                  <w:sz w:val="11"/>
                                </w:rPr>
                                <w:tab/>
                              </w:r>
                              <w:r>
                                <w:rPr>
                                  <w:rFonts w:ascii="Arial"/>
                                  <w:b/>
                                  <w:color w:val="575959"/>
                                  <w:spacing w:val="-5"/>
                                  <w:position w:val="-1"/>
                                  <w:sz w:val="15"/>
                                </w:rPr>
                                <w:t>10</w:t>
                              </w:r>
                            </w:p>
                            <w:p>
                              <w:pPr>
                                <w:spacing w:line="81" w:lineRule="exact" w:before="0"/>
                                <w:ind w:left="8" w:right="0" w:firstLine="0"/>
                                <w:jc w:val="left"/>
                                <w:rPr>
                                  <w:b/>
                                  <w:sz w:val="10"/>
                                </w:rPr>
                              </w:pPr>
                              <w:r>
                                <w:rPr>
                                  <w:b/>
                                  <w:color w:val="575959"/>
                                  <w:spacing w:val="-10"/>
                                  <w:w w:val="90"/>
                                  <w:sz w:val="10"/>
                                </w:rPr>
                                <w:t>C</w:t>
                              </w:r>
                            </w:p>
                            <w:p>
                              <w:pPr>
                                <w:spacing w:line="108" w:lineRule="exact" w:before="0"/>
                                <w:ind w:left="7" w:right="0" w:firstLine="0"/>
                                <w:jc w:val="left"/>
                                <w:rPr>
                                  <w:rFonts w:ascii="Arial"/>
                                  <w:sz w:val="10"/>
                                </w:rPr>
                              </w:pPr>
                              <w:r>
                                <w:rPr>
                                  <w:rFonts w:ascii="Arial"/>
                                  <w:color w:val="575959"/>
                                  <w:spacing w:val="-10"/>
                                  <w:w w:val="90"/>
                                  <w:sz w:val="10"/>
                                </w:rPr>
                                <w:t>C</w:t>
                              </w:r>
                            </w:p>
                          </w:txbxContent>
                        </wps:txbx>
                        <wps:bodyPr wrap="square" lIns="0" tIns="0" rIns="0" bIns="0" rtlCol="0">
                          <a:noAutofit/>
                        </wps:bodyPr>
                      </wps:wsp>
                      <wps:wsp>
                        <wps:cNvPr id="868" name="Textbox 868"/>
                        <wps:cNvSpPr txBox="1"/>
                        <wps:spPr>
                          <a:xfrm>
                            <a:off x="244947" y="1243727"/>
                            <a:ext cx="93345" cy="282575"/>
                          </a:xfrm>
                          <a:prstGeom prst="rect">
                            <a:avLst/>
                          </a:prstGeom>
                        </wps:spPr>
                        <wps:txbx>
                          <w:txbxContent>
                            <w:p>
                              <w:pPr>
                                <w:spacing w:before="0"/>
                                <w:ind w:left="0" w:right="0" w:firstLine="0"/>
                                <w:jc w:val="left"/>
                                <w:rPr>
                                  <w:rFonts w:ascii="Verdana"/>
                                  <w:b/>
                                  <w:i/>
                                  <w:sz w:val="15"/>
                                </w:rPr>
                              </w:pPr>
                              <w:r>
                                <w:rPr>
                                  <w:rFonts w:ascii="Verdana"/>
                                  <w:b/>
                                  <w:i/>
                                  <w:color w:val="6B6B6B"/>
                                  <w:spacing w:val="-10"/>
                                  <w:w w:val="90"/>
                                  <w:sz w:val="15"/>
                                </w:rPr>
                                <w:t>0</w:t>
                              </w:r>
                            </w:p>
                            <w:p>
                              <w:pPr>
                                <w:spacing w:before="32"/>
                                <w:ind w:left="18" w:right="0" w:firstLine="0"/>
                                <w:jc w:val="left"/>
                                <w:rPr>
                                  <w:sz w:val="20"/>
                                </w:rPr>
                              </w:pPr>
                              <w:r>
                                <w:rPr>
                                  <w:color w:val="6B6B6B"/>
                                  <w:spacing w:val="-4"/>
                                  <w:w w:val="60"/>
                                  <w:sz w:val="20"/>
                                </w:rPr>
                                <w:t>....</w:t>
                              </w:r>
                            </w:p>
                          </w:txbxContent>
                        </wps:txbx>
                        <wps:bodyPr wrap="square" lIns="0" tIns="0" rIns="0" bIns="0" rtlCol="0">
                          <a:noAutofit/>
                        </wps:bodyPr>
                      </wps:wsp>
                      <wps:wsp>
                        <wps:cNvPr id="869" name="Textbox 869"/>
                        <wps:cNvSpPr txBox="1"/>
                        <wps:spPr>
                          <a:xfrm>
                            <a:off x="3497337" y="1378035"/>
                            <a:ext cx="64769" cy="99695"/>
                          </a:xfrm>
                          <a:prstGeom prst="rect">
                            <a:avLst/>
                          </a:prstGeom>
                        </wps:spPr>
                        <wps:txbx>
                          <w:txbxContent>
                            <w:p>
                              <w:pPr>
                                <w:spacing w:line="157" w:lineRule="exact" w:before="0"/>
                                <w:ind w:left="0" w:right="0" w:firstLine="0"/>
                                <w:jc w:val="left"/>
                                <w:rPr>
                                  <w:rFonts w:ascii="Arial"/>
                                  <w:b/>
                                  <w:sz w:val="14"/>
                                </w:rPr>
                              </w:pPr>
                              <w:r>
                                <w:rPr>
                                  <w:rFonts w:ascii="Arial"/>
                                  <w:b/>
                                  <w:color w:val="575959"/>
                                  <w:spacing w:val="-10"/>
                                  <w:w w:val="105"/>
                                  <w:sz w:val="14"/>
                                </w:rPr>
                                <w:t>8</w:t>
                              </w:r>
                            </w:p>
                          </w:txbxContent>
                        </wps:txbx>
                        <wps:bodyPr wrap="square" lIns="0" tIns="0" rIns="0" bIns="0" rtlCol="0">
                          <a:noAutofit/>
                        </wps:bodyPr>
                      </wps:wsp>
                      <wps:wsp>
                        <wps:cNvPr id="870" name="Textbox 870"/>
                        <wps:cNvSpPr txBox="1"/>
                        <wps:spPr>
                          <a:xfrm>
                            <a:off x="262262" y="1608904"/>
                            <a:ext cx="82550" cy="78740"/>
                          </a:xfrm>
                          <a:prstGeom prst="rect">
                            <a:avLst/>
                          </a:prstGeom>
                        </wps:spPr>
                        <wps:txbx>
                          <w:txbxContent>
                            <w:p>
                              <w:pPr>
                                <w:spacing w:line="123" w:lineRule="exact" w:before="0"/>
                                <w:ind w:left="0" w:right="0" w:firstLine="0"/>
                                <w:jc w:val="left"/>
                                <w:rPr>
                                  <w:rFonts w:ascii="Arial"/>
                                  <w:b/>
                                  <w:sz w:val="11"/>
                                </w:rPr>
                              </w:pPr>
                              <w:r>
                                <w:rPr>
                                  <w:rFonts w:ascii="Arial"/>
                                  <w:b/>
                                  <w:color w:val="6B6B6B"/>
                                  <w:spacing w:val="-5"/>
                                  <w:sz w:val="11"/>
                                </w:rPr>
                                <w:t>C:</w:t>
                              </w:r>
                            </w:p>
                          </w:txbxContent>
                        </wps:txbx>
                        <wps:bodyPr wrap="square" lIns="0" tIns="0" rIns="0" bIns="0" rtlCol="0">
                          <a:noAutofit/>
                        </wps:bodyPr>
                      </wps:wsp>
                      <wps:wsp>
                        <wps:cNvPr id="871" name="Textbox 871"/>
                        <wps:cNvSpPr txBox="1"/>
                        <wps:spPr>
                          <a:xfrm>
                            <a:off x="236858" y="1873239"/>
                            <a:ext cx="119380" cy="239395"/>
                          </a:xfrm>
                          <a:prstGeom prst="rect">
                            <a:avLst/>
                          </a:prstGeom>
                        </wps:spPr>
                        <wps:txbx>
                          <w:txbxContent>
                            <w:p>
                              <w:pPr>
                                <w:spacing w:line="377" w:lineRule="exact" w:before="0"/>
                                <w:ind w:left="0" w:right="0" w:firstLine="0"/>
                                <w:jc w:val="left"/>
                                <w:rPr>
                                  <w:b/>
                                  <w:sz w:val="16"/>
                                </w:rPr>
                              </w:pPr>
                              <w:r>
                                <w:rPr>
                                  <w:b/>
                                  <w:color w:val="89898C"/>
                                  <w:spacing w:val="-26"/>
                                  <w:w w:val="70"/>
                                  <w:sz w:val="16"/>
                                </w:rPr>
                                <w:t>·</w:t>
                              </w:r>
                              <w:r>
                                <w:rPr>
                                  <w:color w:val="575959"/>
                                  <w:spacing w:val="-26"/>
                                  <w:w w:val="70"/>
                                  <w:position w:val="-6"/>
                                  <w:sz w:val="34"/>
                                </w:rPr>
                                <w:t>.</w:t>
                              </w:r>
                              <w:r>
                                <w:rPr>
                                  <w:rFonts w:ascii="Arial" w:hAnsi="Arial"/>
                                  <w:b/>
                                  <w:color w:val="575959"/>
                                  <w:spacing w:val="-26"/>
                                  <w:w w:val="70"/>
                                  <w:position w:val="10"/>
                                  <w:sz w:val="10"/>
                                </w:rPr>
                                <w:t>Q</w:t>
                              </w:r>
                              <w:r>
                                <w:rPr>
                                  <w:color w:val="575959"/>
                                  <w:spacing w:val="-26"/>
                                  <w:w w:val="70"/>
                                  <w:position w:val="-6"/>
                                  <w:sz w:val="34"/>
                                </w:rPr>
                                <w:t>.</w:t>
                              </w:r>
                              <w:r>
                                <w:rPr>
                                  <w:b/>
                                  <w:color w:val="575959"/>
                                  <w:spacing w:val="-26"/>
                                  <w:w w:val="70"/>
                                  <w:sz w:val="16"/>
                                </w:rPr>
                                <w:t>c</w:t>
                              </w:r>
                              <w:r>
                                <w:rPr>
                                  <w:rFonts w:ascii="Arial" w:hAnsi="Arial"/>
                                  <w:b/>
                                  <w:color w:val="575959"/>
                                  <w:spacing w:val="-26"/>
                                  <w:w w:val="70"/>
                                  <w:sz w:val="16"/>
                                  <w:vertAlign w:val="superscript"/>
                                </w:rPr>
                                <w:t>.</w:t>
                              </w:r>
                              <w:r>
                                <w:rPr>
                                  <w:color w:val="575959"/>
                                  <w:spacing w:val="-26"/>
                                  <w:w w:val="70"/>
                                  <w:position w:val="-6"/>
                                  <w:sz w:val="34"/>
                                  <w:vertAlign w:val="baseline"/>
                                </w:rPr>
                                <w:t>.</w:t>
                              </w:r>
                              <w:r>
                                <w:rPr>
                                  <w:b/>
                                  <w:color w:val="575959"/>
                                  <w:spacing w:val="-26"/>
                                  <w:w w:val="70"/>
                                  <w:sz w:val="16"/>
                                  <w:vertAlign w:val="baseline"/>
                                </w:rPr>
                                <w:t>:</w:t>
                              </w:r>
                            </w:p>
                          </w:txbxContent>
                        </wps:txbx>
                        <wps:bodyPr wrap="square" lIns="0" tIns="0" rIns="0" bIns="0" rtlCol="0">
                          <a:noAutofit/>
                        </wps:bodyPr>
                      </wps:wsp>
                      <wps:wsp>
                        <wps:cNvPr id="872" name="Textbox 872"/>
                        <wps:cNvSpPr txBox="1"/>
                        <wps:spPr>
                          <a:xfrm>
                            <a:off x="253582" y="1662235"/>
                            <a:ext cx="111760" cy="243840"/>
                          </a:xfrm>
                          <a:prstGeom prst="rect">
                            <a:avLst/>
                          </a:prstGeom>
                        </wps:spPr>
                        <wps:txbx>
                          <w:txbxContent>
                            <w:p>
                              <w:pPr>
                                <w:spacing w:line="288" w:lineRule="exact" w:before="0"/>
                                <w:ind w:left="0" w:right="0" w:firstLine="0"/>
                                <w:jc w:val="left"/>
                                <w:rPr>
                                  <w:sz w:val="26"/>
                                </w:rPr>
                              </w:pPr>
                              <w:r>
                                <w:rPr>
                                  <w:color w:val="6B6B6B"/>
                                  <w:spacing w:val="-5"/>
                                  <w:w w:val="70"/>
                                  <w:sz w:val="26"/>
                                </w:rPr>
                                <w:t>B,</w:t>
                              </w:r>
                            </w:p>
                            <w:p>
                              <w:pPr>
                                <w:spacing w:before="3"/>
                                <w:ind w:left="14" w:right="0" w:firstLine="0"/>
                                <w:jc w:val="left"/>
                                <w:rPr>
                                  <w:rFonts w:ascii="Arial"/>
                                  <w:b/>
                                  <w:sz w:val="8"/>
                                </w:rPr>
                              </w:pPr>
                              <w:r>
                                <w:rPr>
                                  <w:rFonts w:ascii="Arial"/>
                                  <w:b/>
                                  <w:color w:val="575959"/>
                                  <w:spacing w:val="-5"/>
                                  <w:w w:val="75"/>
                                  <w:sz w:val="8"/>
                                </w:rPr>
                                <w:t>(I)</w:t>
                              </w:r>
                            </w:p>
                          </w:txbxContent>
                        </wps:txbx>
                        <wps:bodyPr wrap="square" lIns="0" tIns="0" rIns="0" bIns="0" rtlCol="0">
                          <a:noAutofit/>
                        </wps:bodyPr>
                      </wps:wsp>
                      <wps:wsp>
                        <wps:cNvPr id="873" name="Textbox 873"/>
                        <wps:cNvSpPr txBox="1"/>
                        <wps:spPr>
                          <a:xfrm>
                            <a:off x="3496243" y="1689634"/>
                            <a:ext cx="69215" cy="413384"/>
                          </a:xfrm>
                          <a:prstGeom prst="rect">
                            <a:avLst/>
                          </a:prstGeom>
                        </wps:spPr>
                        <wps:txbx>
                          <w:txbxContent>
                            <w:p>
                              <w:pPr>
                                <w:spacing w:line="168" w:lineRule="exact" w:before="0"/>
                                <w:ind w:left="1" w:right="0" w:firstLine="0"/>
                                <w:jc w:val="left"/>
                                <w:rPr>
                                  <w:rFonts w:ascii="Arial"/>
                                  <w:b/>
                                  <w:sz w:val="15"/>
                                </w:rPr>
                              </w:pPr>
                              <w:r>
                                <w:rPr>
                                  <w:rFonts w:ascii="Arial"/>
                                  <w:b/>
                                  <w:color w:val="575959"/>
                                  <w:spacing w:val="-10"/>
                                  <w:w w:val="105"/>
                                  <w:sz w:val="15"/>
                                </w:rPr>
                                <w:t>6</w:t>
                              </w:r>
                            </w:p>
                            <w:p>
                              <w:pPr>
                                <w:spacing w:line="240" w:lineRule="auto" w:before="149"/>
                                <w:rPr>
                                  <w:rFonts w:ascii="Arial"/>
                                  <w:b/>
                                  <w:sz w:val="15"/>
                                </w:rPr>
                              </w:pPr>
                            </w:p>
                            <w:p>
                              <w:pPr>
                                <w:spacing w:before="0"/>
                                <w:ind w:left="0" w:right="0" w:firstLine="0"/>
                                <w:jc w:val="left"/>
                                <w:rPr>
                                  <w:rFonts w:ascii="Arial"/>
                                  <w:b/>
                                  <w:sz w:val="14"/>
                                </w:rPr>
                              </w:pPr>
                              <w:r>
                                <w:rPr>
                                  <w:rFonts w:ascii="Arial"/>
                                  <w:b/>
                                  <w:color w:val="575959"/>
                                  <w:spacing w:val="-10"/>
                                  <w:w w:val="105"/>
                                  <w:sz w:val="14"/>
                                </w:rPr>
                                <w:t>4</w:t>
                              </w:r>
                            </w:p>
                          </w:txbxContent>
                        </wps:txbx>
                        <wps:bodyPr wrap="square" lIns="0" tIns="0" rIns="0" bIns="0" rtlCol="0">
                          <a:noAutofit/>
                        </wps:bodyPr>
                      </wps:wsp>
                      <wps:wsp>
                        <wps:cNvPr id="874" name="Textbox 874"/>
                        <wps:cNvSpPr txBox="1"/>
                        <wps:spPr>
                          <a:xfrm>
                            <a:off x="244205" y="2237160"/>
                            <a:ext cx="43180" cy="71120"/>
                          </a:xfrm>
                          <a:prstGeom prst="rect">
                            <a:avLst/>
                          </a:prstGeom>
                        </wps:spPr>
                        <wps:txbx>
                          <w:txbxContent>
                            <w:p>
                              <w:pPr>
                                <w:spacing w:line="112" w:lineRule="exact" w:before="0"/>
                                <w:ind w:left="0" w:right="0" w:firstLine="0"/>
                                <w:jc w:val="left"/>
                                <w:rPr>
                                  <w:rFonts w:ascii="Arial"/>
                                  <w:b/>
                                  <w:sz w:val="10"/>
                                </w:rPr>
                              </w:pPr>
                              <w:r>
                                <w:rPr>
                                  <w:rFonts w:ascii="Arial"/>
                                  <w:b/>
                                  <w:color w:val="575959"/>
                                  <w:spacing w:val="-10"/>
                                  <w:w w:val="95"/>
                                  <w:sz w:val="10"/>
                                </w:rPr>
                                <w:t>0</w:t>
                              </w:r>
                            </w:p>
                          </w:txbxContent>
                        </wps:txbx>
                        <wps:bodyPr wrap="square" lIns="0" tIns="0" rIns="0" bIns="0" rtlCol="0">
                          <a:noAutofit/>
                        </wps:bodyPr>
                      </wps:wsp>
                      <wps:wsp>
                        <wps:cNvPr id="875" name="Textbox 875"/>
                        <wps:cNvSpPr txBox="1"/>
                        <wps:spPr>
                          <a:xfrm>
                            <a:off x="251776" y="2064563"/>
                            <a:ext cx="114935" cy="457200"/>
                          </a:xfrm>
                          <a:prstGeom prst="rect">
                            <a:avLst/>
                          </a:prstGeom>
                        </wps:spPr>
                        <wps:txbx>
                          <w:txbxContent>
                            <w:p>
                              <w:pPr>
                                <w:spacing w:line="112" w:lineRule="exact" w:before="0"/>
                                <w:ind w:left="0" w:right="0" w:firstLine="0"/>
                                <w:jc w:val="left"/>
                                <w:rPr>
                                  <w:b/>
                                  <w:sz w:val="11"/>
                                </w:rPr>
                              </w:pPr>
                              <w:r>
                                <w:rPr>
                                  <w:b/>
                                  <w:color w:val="6B6B6B"/>
                                  <w:spacing w:val="-5"/>
                                  <w:w w:val="95"/>
                                  <w:sz w:val="11"/>
                                </w:rPr>
                                <w:t>1/1</w:t>
                              </w:r>
                            </w:p>
                            <w:p>
                              <w:pPr>
                                <w:spacing w:line="174" w:lineRule="exact" w:before="0"/>
                                <w:ind w:left="15" w:right="0" w:firstLine="0"/>
                                <w:jc w:val="left"/>
                                <w:rPr>
                                  <w:b/>
                                  <w:sz w:val="16"/>
                                </w:rPr>
                              </w:pPr>
                              <w:r>
                                <w:rPr>
                                  <w:b/>
                                  <w:color w:val="575959"/>
                                  <w:spacing w:val="-5"/>
                                  <w:w w:val="95"/>
                                  <w:sz w:val="16"/>
                                </w:rPr>
                                <w:t>c:'</w:t>
                              </w:r>
                            </w:p>
                            <w:p>
                              <w:pPr>
                                <w:spacing w:line="179" w:lineRule="exact" w:before="56"/>
                                <w:ind w:left="9" w:right="0" w:firstLine="0"/>
                                <w:jc w:val="left"/>
                                <w:rPr>
                                  <w:rFonts w:ascii="Arial"/>
                                  <w:b/>
                                  <w:sz w:val="17"/>
                                </w:rPr>
                              </w:pPr>
                              <w:r>
                                <w:rPr>
                                  <w:rFonts w:ascii="Arial"/>
                                  <w:b/>
                                  <w:color w:val="575959"/>
                                  <w:spacing w:val="-10"/>
                                  <w:sz w:val="17"/>
                                </w:rPr>
                                <w:t>E</w:t>
                              </w:r>
                            </w:p>
                            <w:p>
                              <w:pPr>
                                <w:spacing w:line="80" w:lineRule="exact" w:before="0"/>
                                <w:ind w:left="14" w:right="0" w:firstLine="0"/>
                                <w:jc w:val="left"/>
                                <w:rPr>
                                  <w:rFonts w:ascii="Arial"/>
                                  <w:b/>
                                  <w:sz w:val="10"/>
                                </w:rPr>
                              </w:pPr>
                              <w:r>
                                <w:rPr>
                                  <w:rFonts w:ascii="Arial"/>
                                  <w:b/>
                                  <w:color w:val="575959"/>
                                  <w:spacing w:val="-5"/>
                                  <w:w w:val="110"/>
                                  <w:sz w:val="10"/>
                                </w:rPr>
                                <w:t>RI</w:t>
                              </w:r>
                            </w:p>
                            <w:p>
                              <w:pPr>
                                <w:spacing w:line="119" w:lineRule="exact" w:before="0"/>
                                <w:ind w:left="16" w:right="0" w:firstLine="0"/>
                                <w:jc w:val="left"/>
                                <w:rPr>
                                  <w:b/>
                                  <w:sz w:val="12"/>
                                </w:rPr>
                              </w:pPr>
                              <w:r>
                                <w:rPr>
                                  <w:b/>
                                  <w:color w:val="575959"/>
                                  <w:spacing w:val="-10"/>
                                  <w:w w:val="110"/>
                                  <w:sz w:val="12"/>
                                </w:rPr>
                                <w:t>C</w:t>
                              </w:r>
                            </w:p>
                          </w:txbxContent>
                        </wps:txbx>
                        <wps:bodyPr wrap="square" lIns="0" tIns="0" rIns="0" bIns="0" rtlCol="0">
                          <a:noAutofit/>
                        </wps:bodyPr>
                      </wps:wsp>
                      <wps:wsp>
                        <wps:cNvPr id="876" name="Textbox 876"/>
                        <wps:cNvSpPr txBox="1"/>
                        <wps:spPr>
                          <a:xfrm>
                            <a:off x="3498601" y="2315186"/>
                            <a:ext cx="67945" cy="106680"/>
                          </a:xfrm>
                          <a:prstGeom prst="rect">
                            <a:avLst/>
                          </a:prstGeom>
                        </wps:spPr>
                        <wps:txbx>
                          <w:txbxContent>
                            <w:p>
                              <w:pPr>
                                <w:spacing w:line="168" w:lineRule="exact" w:before="0"/>
                                <w:ind w:left="0" w:right="0" w:firstLine="0"/>
                                <w:jc w:val="left"/>
                                <w:rPr>
                                  <w:rFonts w:ascii="Arial"/>
                                  <w:b/>
                                  <w:sz w:val="15"/>
                                </w:rPr>
                              </w:pPr>
                              <w:r>
                                <w:rPr>
                                  <w:rFonts w:ascii="Arial"/>
                                  <w:b/>
                                  <w:color w:val="6B6B6B"/>
                                  <w:spacing w:val="-10"/>
                                  <w:w w:val="105"/>
                                  <w:sz w:val="15"/>
                                </w:rPr>
                                <w:t>2</w:t>
                              </w:r>
                            </w:p>
                          </w:txbxContent>
                        </wps:txbx>
                        <wps:bodyPr wrap="square" lIns="0" tIns="0" rIns="0" bIns="0" rtlCol="0">
                          <a:noAutofit/>
                        </wps:bodyPr>
                      </wps:wsp>
                      <wps:wsp>
                        <wps:cNvPr id="877" name="Textbox 877"/>
                        <wps:cNvSpPr txBox="1"/>
                        <wps:spPr>
                          <a:xfrm>
                            <a:off x="239561" y="2500925"/>
                            <a:ext cx="91440" cy="173990"/>
                          </a:xfrm>
                          <a:prstGeom prst="rect">
                            <a:avLst/>
                          </a:prstGeom>
                        </wps:spPr>
                        <wps:txbx>
                          <w:txbxContent>
                            <w:p>
                              <w:pPr>
                                <w:spacing w:line="100" w:lineRule="exact" w:before="0"/>
                                <w:ind w:left="36" w:right="0" w:firstLine="0"/>
                                <w:jc w:val="left"/>
                                <w:rPr>
                                  <w:b/>
                                  <w:sz w:val="11"/>
                                </w:rPr>
                              </w:pPr>
                              <w:r>
                                <w:rPr>
                                  <w:b/>
                                  <w:color w:val="6B6B6B"/>
                                  <w:spacing w:val="-10"/>
                                  <w:w w:val="110"/>
                                  <w:sz w:val="11"/>
                                </w:rPr>
                                <w:t>C</w:t>
                              </w:r>
                            </w:p>
                            <w:p>
                              <w:pPr>
                                <w:spacing w:line="174" w:lineRule="exact" w:before="0"/>
                                <w:ind w:left="0" w:right="0" w:firstLine="0"/>
                                <w:jc w:val="left"/>
                                <w:rPr>
                                  <w:rFonts w:ascii="Arial"/>
                                  <w:i/>
                                  <w:sz w:val="17"/>
                                </w:rPr>
                              </w:pPr>
                              <w:r>
                                <w:rPr>
                                  <w:rFonts w:ascii="Arial"/>
                                  <w:i/>
                                  <w:color w:val="575959"/>
                                  <w:spacing w:val="-10"/>
                                  <w:w w:val="110"/>
                                  <w:sz w:val="17"/>
                                </w:rPr>
                                <w:t>0</w:t>
                              </w:r>
                            </w:p>
                          </w:txbxContent>
                        </wps:txbx>
                        <wps:bodyPr wrap="square" lIns="0" tIns="0" rIns="0" bIns="0" rtlCol="0">
                          <a:noAutofit/>
                        </wps:bodyPr>
                      </wps:wsp>
                      <wps:wsp>
                        <wps:cNvPr id="878" name="Textbox 878"/>
                        <wps:cNvSpPr txBox="1"/>
                        <wps:spPr>
                          <a:xfrm>
                            <a:off x="3503352" y="2641346"/>
                            <a:ext cx="66675" cy="99695"/>
                          </a:xfrm>
                          <a:prstGeom prst="rect">
                            <a:avLst/>
                          </a:prstGeom>
                        </wps:spPr>
                        <wps:txbx>
                          <w:txbxContent>
                            <w:p>
                              <w:pPr>
                                <w:spacing w:line="157" w:lineRule="exact" w:before="0"/>
                                <w:ind w:left="0" w:right="0" w:firstLine="0"/>
                                <w:jc w:val="left"/>
                                <w:rPr>
                                  <w:rFonts w:ascii="Arial"/>
                                  <w:b/>
                                  <w:sz w:val="14"/>
                                </w:rPr>
                              </w:pPr>
                              <w:r>
                                <w:rPr>
                                  <w:rFonts w:ascii="Arial"/>
                                  <w:b/>
                                  <w:color w:val="575959"/>
                                  <w:spacing w:val="-10"/>
                                  <w:w w:val="110"/>
                                  <w:sz w:val="14"/>
                                </w:rPr>
                                <w:t>0</w:t>
                              </w:r>
                            </w:p>
                          </w:txbxContent>
                        </wps:txbx>
                        <wps:bodyPr wrap="square" lIns="0" tIns="0" rIns="0" bIns="0" rtlCol="0">
                          <a:noAutofit/>
                        </wps:bodyPr>
                      </wps:wsp>
                      <wps:wsp>
                        <wps:cNvPr id="879" name="Textbox 879"/>
                        <wps:cNvSpPr txBox="1"/>
                        <wps:spPr>
                          <a:xfrm>
                            <a:off x="547926" y="2727831"/>
                            <a:ext cx="2522220" cy="121285"/>
                          </a:xfrm>
                          <a:prstGeom prst="rect">
                            <a:avLst/>
                          </a:prstGeom>
                        </wps:spPr>
                        <wps:txbx>
                          <w:txbxContent>
                            <w:p>
                              <w:pPr>
                                <w:tabs>
                                  <w:tab w:pos="2066" w:val="left" w:leader="none"/>
                                </w:tabs>
                                <w:spacing w:line="190" w:lineRule="exact" w:before="0"/>
                                <w:ind w:left="0" w:right="0" w:firstLine="0"/>
                                <w:jc w:val="left"/>
                                <w:rPr>
                                  <w:rFonts w:ascii="Arial"/>
                                  <w:b/>
                                  <w:sz w:val="17"/>
                                </w:rPr>
                              </w:pPr>
                              <w:r>
                                <w:rPr>
                                  <w:rFonts w:ascii="Arial"/>
                                  <w:b/>
                                  <w:color w:val="6B6B6B"/>
                                  <w:spacing w:val="-2"/>
                                  <w:sz w:val="17"/>
                                </w:rPr>
                                <w:t>cinnamon_Rough_Bark</w:t>
                              </w:r>
                              <w:r>
                                <w:rPr>
                                  <w:rFonts w:ascii="Arial"/>
                                  <w:b/>
                                  <w:color w:val="6B6B6B"/>
                                  <w:sz w:val="17"/>
                                </w:rPr>
                                <w:tab/>
                              </w:r>
                              <w:r>
                                <w:rPr>
                                  <w:rFonts w:ascii="Arial"/>
                                  <w:b/>
                                  <w:color w:val="6B6B6B"/>
                                  <w:spacing w:val="-6"/>
                                  <w:sz w:val="17"/>
                                </w:rPr>
                                <w:t>cinnamon_stripe_canker</w:t>
                              </w:r>
                            </w:p>
                          </w:txbxContent>
                        </wps:txbx>
                        <wps:bodyPr wrap="square" lIns="0" tIns="0" rIns="0" bIns="0" rtlCol="0">
                          <a:noAutofit/>
                        </wps:bodyPr>
                      </wps:wsp>
                    </wpg:wgp>
                  </a:graphicData>
                </a:graphic>
              </wp:anchor>
            </w:drawing>
          </mc:Choice>
          <mc:Fallback>
            <w:pict>
              <v:group style="position:absolute;margin-left:54.556816pt;margin-top:14.479208pt;width:299.25pt;height:233.55pt;mso-position-horizontal-relative:page;mso-position-vertical-relative:paragraph;z-index:-15599104;mso-wrap-distance-left:0;mso-wrap-distance-right:0" id="docshapegroup590" coordorigin="1091,290" coordsize="5985,4671">
                <v:line style="position:absolute" from="1101,4961" to="1101,290" stroked="true" strokeweight=".961354pt" strokecolor="#000000">
                  <v:stroke dashstyle="solid"/>
                </v:line>
                <v:line style="position:absolute" from="6379,4518" to="6379,751" stroked="true" strokeweight="7.931167pt" strokecolor="#000000">
                  <v:stroke dashstyle="solid"/>
                </v:line>
                <v:line style="position:absolute" from="7047,4961" to="7047,290" stroked="true" strokeweight=".961354pt" strokecolor="#000000">
                  <v:stroke dashstyle="solid"/>
                </v:line>
                <v:shape style="position:absolute;left:1095;top:308;width:5980;height:4633" id="docshape591" coordorigin="1096,309" coordsize="5980,4633" path="m1096,309l7076,309m1096,4941l7076,4941e" filled="false" stroked="true" strokeweight=".720918pt" strokecolor="#000000">
                  <v:path arrowok="t"/>
                  <v:stroke dashstyle="solid"/>
                </v:shape>
                <v:shape style="position:absolute;left:6482;top:454;width:315;height:178" type="#_x0000_t202" id="docshape592" filled="false" stroked="false">
                  <v:textbox inset="0,0,0,0">
                    <w:txbxContent>
                      <w:p>
                        <w:pPr>
                          <w:spacing w:line="177" w:lineRule="exact" w:before="0"/>
                          <w:ind w:left="0" w:right="0" w:firstLine="0"/>
                          <w:jc w:val="left"/>
                          <w:rPr>
                            <w:b/>
                            <w:sz w:val="16"/>
                          </w:rPr>
                        </w:pPr>
                        <w:r>
                          <w:rPr>
                            <w:color w:val="6B6B6B"/>
                            <w:w w:val="105"/>
                            <w:sz w:val="16"/>
                          </w:rPr>
                          <w:t>-</w:t>
                        </w:r>
                        <w:r>
                          <w:rPr>
                            <w:color w:val="6B6B6B"/>
                            <w:spacing w:val="22"/>
                            <w:w w:val="105"/>
                            <w:sz w:val="16"/>
                          </w:rPr>
                          <w:t> </w:t>
                        </w:r>
                        <w:r>
                          <w:rPr>
                            <w:b/>
                            <w:color w:val="424242"/>
                            <w:spacing w:val="-5"/>
                            <w:w w:val="105"/>
                            <w:sz w:val="16"/>
                          </w:rPr>
                          <w:t>16</w:t>
                        </w:r>
                      </w:p>
                    </w:txbxContent>
                  </v:textbox>
                  <w10:wrap type="none"/>
                </v:shape>
                <v:shape style="position:absolute;left:1477;top:664;width:141;height:202" type="#_x0000_t202" id="docshape593" filled="false" stroked="false">
                  <v:textbox inset="0,0,0,0">
                    <w:txbxContent>
                      <w:p>
                        <w:pPr>
                          <w:spacing w:line="201" w:lineRule="exact" w:before="0"/>
                          <w:ind w:left="0" w:right="0" w:firstLine="0"/>
                          <w:jc w:val="left"/>
                          <w:rPr>
                            <w:rFonts w:ascii="Arial"/>
                            <w:b/>
                            <w:sz w:val="18"/>
                          </w:rPr>
                        </w:pPr>
                        <w:r>
                          <w:rPr>
                            <w:rFonts w:ascii="Arial"/>
                            <w:b/>
                            <w:color w:val="6B6B6B"/>
                            <w:spacing w:val="-5"/>
                            <w:sz w:val="18"/>
                          </w:rPr>
                          <w:t>t:</w:t>
                        </w:r>
                      </w:p>
                    </w:txbxContent>
                  </v:textbox>
                  <w10:wrap type="none"/>
                </v:shape>
                <v:shape style="position:absolute;left:1478;top:888;width:147;height:330" type="#_x0000_t202" id="docshape594" filled="false" stroked="false">
                  <v:textbox inset="0,0,0,0">
                    <w:txbxContent>
                      <w:p>
                        <w:pPr>
                          <w:spacing w:line="156" w:lineRule="exact" w:before="0"/>
                          <w:ind w:left="5" w:right="0" w:firstLine="0"/>
                          <w:jc w:val="left"/>
                          <w:rPr>
                            <w:rFonts w:ascii="Arial"/>
                            <w:b/>
                            <w:sz w:val="15"/>
                          </w:rPr>
                        </w:pPr>
                        <w:r>
                          <w:rPr>
                            <w:rFonts w:ascii="Arial"/>
                            <w:b/>
                            <w:color w:val="575959"/>
                            <w:spacing w:val="-5"/>
                            <w:w w:val="80"/>
                            <w:sz w:val="15"/>
                          </w:rPr>
                          <w:t>co</w:t>
                        </w:r>
                      </w:p>
                      <w:p>
                        <w:pPr>
                          <w:spacing w:line="173" w:lineRule="exact" w:before="0"/>
                          <w:ind w:left="0" w:right="0" w:firstLine="0"/>
                          <w:jc w:val="left"/>
                          <w:rPr>
                            <w:b/>
                            <w:sz w:val="16"/>
                          </w:rPr>
                        </w:pPr>
                        <w:r>
                          <w:rPr>
                            <w:b/>
                            <w:color w:val="575959"/>
                            <w:spacing w:val="-5"/>
                            <w:w w:val="80"/>
                            <w:sz w:val="16"/>
                          </w:rPr>
                          <w:t>.c'</w:t>
                        </w:r>
                      </w:p>
                    </w:txbxContent>
                  </v:textbox>
                  <w10:wrap type="none"/>
                </v:shape>
                <v:shape style="position:absolute;left:1507;top:825;width:118;height:122" type="#_x0000_t202" id="docshape595" filled="false" stroked="false">
                  <v:textbox inset="0,0,0,0">
                    <w:txbxContent>
                      <w:p>
                        <w:pPr>
                          <w:spacing w:line="122" w:lineRule="exact" w:before="0"/>
                          <w:ind w:left="0" w:right="0" w:firstLine="0"/>
                          <w:jc w:val="left"/>
                          <w:rPr>
                            <w:b/>
                            <w:sz w:val="11"/>
                          </w:rPr>
                        </w:pPr>
                        <w:r>
                          <w:rPr>
                            <w:b/>
                            <w:color w:val="575959"/>
                            <w:spacing w:val="-5"/>
                            <w:w w:val="90"/>
                            <w:sz w:val="11"/>
                          </w:rPr>
                          <w:t>RI</w:t>
                        </w:r>
                      </w:p>
                    </w:txbxContent>
                  </v:textbox>
                  <w10:wrap type="none"/>
                </v:shape>
                <v:shape style="position:absolute;left:6472;top:949;width:321;height:178" type="#_x0000_t202" id="docshape596" filled="false" stroked="false">
                  <v:textbox inset="0,0,0,0">
                    <w:txbxContent>
                      <w:p>
                        <w:pPr>
                          <w:spacing w:line="177" w:lineRule="exact" w:before="0"/>
                          <w:ind w:left="0" w:right="0" w:firstLine="0"/>
                          <w:jc w:val="left"/>
                          <w:rPr>
                            <w:b/>
                            <w:sz w:val="16"/>
                          </w:rPr>
                        </w:pPr>
                        <w:r>
                          <w:rPr>
                            <w:color w:val="6B6B6B"/>
                            <w:w w:val="105"/>
                            <w:sz w:val="16"/>
                          </w:rPr>
                          <w:t>-</w:t>
                        </w:r>
                        <w:r>
                          <w:rPr>
                            <w:color w:val="6B6B6B"/>
                            <w:spacing w:val="31"/>
                            <w:w w:val="105"/>
                            <w:sz w:val="16"/>
                          </w:rPr>
                          <w:t> </w:t>
                        </w:r>
                        <w:r>
                          <w:rPr>
                            <w:b/>
                            <w:color w:val="575959"/>
                            <w:spacing w:val="-5"/>
                            <w:w w:val="105"/>
                            <w:sz w:val="16"/>
                          </w:rPr>
                          <w:t>14</w:t>
                        </w:r>
                      </w:p>
                    </w:txbxContent>
                  </v:textbox>
                  <w10:wrap type="none"/>
                </v:shape>
                <v:shape style="position:absolute;left:1472;top:1207;width:259;height:654" type="#_x0000_t202" id="docshape597" filled="false" stroked="false">
                  <v:textbox inset="0,0,0,0">
                    <w:txbxContent>
                      <w:p>
                        <w:pPr>
                          <w:spacing w:line="64" w:lineRule="exact" w:before="0"/>
                          <w:ind w:left="33" w:right="0" w:firstLine="0"/>
                          <w:jc w:val="left"/>
                          <w:rPr>
                            <w:rFonts w:ascii="Arial"/>
                            <w:b/>
                            <w:sz w:val="8"/>
                          </w:rPr>
                        </w:pPr>
                        <w:r>
                          <w:rPr>
                            <w:rFonts w:ascii="Arial"/>
                            <w:b/>
                            <w:color w:val="575959"/>
                            <w:spacing w:val="-5"/>
                            <w:w w:val="80"/>
                            <w:sz w:val="8"/>
                          </w:rPr>
                          <w:t>C,</w:t>
                        </w:r>
                      </w:p>
                      <w:p>
                        <w:pPr>
                          <w:spacing w:line="124" w:lineRule="exact" w:before="0"/>
                          <w:ind w:left="25" w:right="0" w:firstLine="0"/>
                          <w:jc w:val="left"/>
                          <w:rPr>
                            <w:sz w:val="13"/>
                          </w:rPr>
                        </w:pPr>
                        <w:r>
                          <w:rPr>
                            <w:color w:val="6B6B6B"/>
                            <w:spacing w:val="-5"/>
                            <w:w w:val="110"/>
                            <w:sz w:val="13"/>
                          </w:rPr>
                          <w:t>::,</w:t>
                        </w:r>
                      </w:p>
                      <w:p>
                        <w:pPr>
                          <w:spacing w:before="61"/>
                          <w:ind w:left="14" w:right="0" w:firstLine="0"/>
                          <w:jc w:val="left"/>
                          <w:rPr>
                            <w:sz w:val="12"/>
                          </w:rPr>
                        </w:pPr>
                        <w:r>
                          <w:rPr>
                            <w:b/>
                            <w:color w:val="575959"/>
                            <w:w w:val="70"/>
                            <w:sz w:val="12"/>
                          </w:rPr>
                          <w:t>12::</w:t>
                        </w:r>
                        <w:r>
                          <w:rPr>
                            <w:b/>
                            <w:color w:val="575959"/>
                            <w:spacing w:val="29"/>
                            <w:sz w:val="12"/>
                          </w:rPr>
                          <w:t> </w:t>
                        </w:r>
                        <w:r>
                          <w:rPr>
                            <w:color w:val="89898C"/>
                            <w:spacing w:val="-10"/>
                            <w:w w:val="70"/>
                            <w:sz w:val="12"/>
                          </w:rPr>
                          <w:t>-</w:t>
                        </w:r>
                      </w:p>
                      <w:p>
                        <w:pPr>
                          <w:spacing w:line="151" w:lineRule="exact" w:before="8"/>
                          <w:ind w:left="28" w:right="0" w:firstLine="0"/>
                          <w:jc w:val="left"/>
                          <w:rPr>
                            <w:rFonts w:ascii="Courier New"/>
                            <w:b/>
                            <w:sz w:val="15"/>
                          </w:rPr>
                        </w:pPr>
                        <w:r>
                          <w:rPr>
                            <w:rFonts w:ascii="Courier New"/>
                            <w:b/>
                            <w:color w:val="6B6B6B"/>
                            <w:spacing w:val="-5"/>
                            <w:sz w:val="15"/>
                          </w:rPr>
                          <w:t>c'</w:t>
                        </w:r>
                      </w:p>
                      <w:p>
                        <w:pPr>
                          <w:spacing w:line="108" w:lineRule="exact" w:before="0"/>
                          <w:ind w:left="0" w:right="0" w:firstLine="0"/>
                          <w:jc w:val="left"/>
                          <w:rPr>
                            <w:rFonts w:ascii="Arial"/>
                            <w:b/>
                            <w:sz w:val="11"/>
                          </w:rPr>
                        </w:pPr>
                        <w:r>
                          <w:rPr>
                            <w:rFonts w:ascii="Arial"/>
                            <w:b/>
                            <w:color w:val="575959"/>
                            <w:spacing w:val="-10"/>
                            <w:sz w:val="11"/>
                          </w:rPr>
                          <w:t>0</w:t>
                        </w:r>
                      </w:p>
                    </w:txbxContent>
                  </v:textbox>
                  <w10:wrap type="none"/>
                </v:shape>
                <v:shape style="position:absolute;left:1475;top:1385;width:81;height:112" type="#_x0000_t202" id="docshape598" filled="false" stroked="false">
                  <v:textbox inset="0,0,0,0">
                    <w:txbxContent>
                      <w:p>
                        <w:pPr>
                          <w:spacing w:line="112" w:lineRule="exact" w:before="0"/>
                          <w:ind w:left="0" w:right="0" w:firstLine="0"/>
                          <w:jc w:val="left"/>
                          <w:rPr>
                            <w:rFonts w:ascii="Arial"/>
                            <w:b/>
                            <w:sz w:val="10"/>
                          </w:rPr>
                        </w:pPr>
                        <w:r>
                          <w:rPr>
                            <w:rFonts w:ascii="Arial"/>
                            <w:b/>
                            <w:color w:val="6B6B6B"/>
                            <w:spacing w:val="-10"/>
                            <w:w w:val="110"/>
                            <w:sz w:val="10"/>
                          </w:rPr>
                          <w:t>0</w:t>
                        </w:r>
                      </w:p>
                    </w:txbxContent>
                  </v:textbox>
                  <w10:wrap type="none"/>
                </v:shape>
                <v:shape style="position:absolute;left:2719;top:1439;width:149;height:178" type="#_x0000_t202" id="docshape599" filled="false" stroked="false">
                  <v:textbox inset="0,0,0,0">
                    <w:txbxContent>
                      <w:p>
                        <w:pPr>
                          <w:spacing w:line="177" w:lineRule="exact" w:before="0"/>
                          <w:ind w:left="0" w:right="0" w:firstLine="0"/>
                          <w:jc w:val="left"/>
                          <w:rPr>
                            <w:b/>
                            <w:sz w:val="16"/>
                          </w:rPr>
                        </w:pPr>
                        <w:r>
                          <w:rPr>
                            <w:b/>
                            <w:color w:val="6B6B6B"/>
                            <w:spacing w:val="-5"/>
                            <w:w w:val="90"/>
                            <w:sz w:val="16"/>
                          </w:rPr>
                          <w:t>16</w:t>
                        </w:r>
                      </w:p>
                    </w:txbxContent>
                  </v:textbox>
                  <w10:wrap type="none"/>
                </v:shape>
                <v:shape style="position:absolute;left:6601;top:1451;width:186;height:179" type="#_x0000_t202" id="docshape600" filled="false" stroked="false">
                  <v:textbox inset="0,0,0,0">
                    <w:txbxContent>
                      <w:p>
                        <w:pPr>
                          <w:spacing w:line="179" w:lineRule="exact" w:before="0"/>
                          <w:ind w:left="0" w:right="0" w:firstLine="0"/>
                          <w:jc w:val="left"/>
                          <w:rPr>
                            <w:rFonts w:ascii="Arial"/>
                            <w:b/>
                            <w:sz w:val="16"/>
                          </w:rPr>
                        </w:pPr>
                        <w:r>
                          <w:rPr>
                            <w:rFonts w:ascii="Arial"/>
                            <w:b/>
                            <w:color w:val="575959"/>
                            <w:spacing w:val="-5"/>
                            <w:sz w:val="16"/>
                          </w:rPr>
                          <w:t>12</w:t>
                        </w:r>
                      </w:p>
                    </w:txbxContent>
                  </v:textbox>
                  <w10:wrap type="none"/>
                </v:shape>
                <v:shape style="position:absolute;left:1496;top:1822;width:5301;height:464" type="#_x0000_t202" id="docshape601" filled="false" stroked="false">
                  <v:textbox inset="0,0,0,0">
                    <w:txbxContent>
                      <w:p>
                        <w:pPr>
                          <w:spacing w:line="160" w:lineRule="exact" w:before="0"/>
                          <w:ind w:left="0" w:right="0" w:firstLine="0"/>
                          <w:jc w:val="left"/>
                          <w:rPr>
                            <w:rFonts w:ascii="Arial"/>
                            <w:b/>
                            <w:sz w:val="17"/>
                          </w:rPr>
                        </w:pPr>
                        <w:r>
                          <w:rPr>
                            <w:rFonts w:ascii="Arial"/>
                            <w:b/>
                            <w:color w:val="575959"/>
                            <w:spacing w:val="-10"/>
                            <w:sz w:val="17"/>
                          </w:rPr>
                          <w:t>E</w:t>
                        </w:r>
                      </w:p>
                      <w:p>
                        <w:pPr>
                          <w:tabs>
                            <w:tab w:pos="5280" w:val="right" w:leader="none"/>
                          </w:tabs>
                          <w:spacing w:line="115" w:lineRule="exact" w:before="0"/>
                          <w:ind w:left="10" w:right="0" w:firstLine="0"/>
                          <w:jc w:val="left"/>
                          <w:rPr>
                            <w:rFonts w:ascii="Arial"/>
                            <w:b/>
                            <w:sz w:val="15"/>
                          </w:rPr>
                        </w:pPr>
                        <w:r>
                          <w:rPr>
                            <w:b/>
                            <w:color w:val="575959"/>
                            <w:spacing w:val="-5"/>
                            <w:sz w:val="11"/>
                          </w:rPr>
                          <w:t>RI</w:t>
                        </w:r>
                        <w:r>
                          <w:rPr>
                            <w:b/>
                            <w:color w:val="575959"/>
                            <w:sz w:val="11"/>
                          </w:rPr>
                          <w:tab/>
                        </w:r>
                        <w:r>
                          <w:rPr>
                            <w:rFonts w:ascii="Arial"/>
                            <w:b/>
                            <w:color w:val="575959"/>
                            <w:spacing w:val="-5"/>
                            <w:position w:val="-1"/>
                            <w:sz w:val="15"/>
                          </w:rPr>
                          <w:t>10</w:t>
                        </w:r>
                      </w:p>
                      <w:p>
                        <w:pPr>
                          <w:spacing w:line="81" w:lineRule="exact" w:before="0"/>
                          <w:ind w:left="8" w:right="0" w:firstLine="0"/>
                          <w:jc w:val="left"/>
                          <w:rPr>
                            <w:b/>
                            <w:sz w:val="10"/>
                          </w:rPr>
                        </w:pPr>
                        <w:r>
                          <w:rPr>
                            <w:b/>
                            <w:color w:val="575959"/>
                            <w:spacing w:val="-10"/>
                            <w:w w:val="90"/>
                            <w:sz w:val="10"/>
                          </w:rPr>
                          <w:t>C</w:t>
                        </w:r>
                      </w:p>
                      <w:p>
                        <w:pPr>
                          <w:spacing w:line="108" w:lineRule="exact" w:before="0"/>
                          <w:ind w:left="7" w:right="0" w:firstLine="0"/>
                          <w:jc w:val="left"/>
                          <w:rPr>
                            <w:rFonts w:ascii="Arial"/>
                            <w:sz w:val="10"/>
                          </w:rPr>
                        </w:pPr>
                        <w:r>
                          <w:rPr>
                            <w:rFonts w:ascii="Arial"/>
                            <w:color w:val="575959"/>
                            <w:spacing w:val="-10"/>
                            <w:w w:val="90"/>
                            <w:sz w:val="10"/>
                          </w:rPr>
                          <w:t>C</w:t>
                        </w:r>
                      </w:p>
                    </w:txbxContent>
                  </v:textbox>
                  <w10:wrap type="none"/>
                </v:shape>
                <v:shape style="position:absolute;left:1476;top:2248;width:147;height:445" type="#_x0000_t202" id="docshape602" filled="false" stroked="false">
                  <v:textbox inset="0,0,0,0">
                    <w:txbxContent>
                      <w:p>
                        <w:pPr>
                          <w:spacing w:before="0"/>
                          <w:ind w:left="0" w:right="0" w:firstLine="0"/>
                          <w:jc w:val="left"/>
                          <w:rPr>
                            <w:rFonts w:ascii="Verdana"/>
                            <w:b/>
                            <w:i/>
                            <w:sz w:val="15"/>
                          </w:rPr>
                        </w:pPr>
                        <w:r>
                          <w:rPr>
                            <w:rFonts w:ascii="Verdana"/>
                            <w:b/>
                            <w:i/>
                            <w:color w:val="6B6B6B"/>
                            <w:spacing w:val="-10"/>
                            <w:w w:val="90"/>
                            <w:sz w:val="15"/>
                          </w:rPr>
                          <w:t>0</w:t>
                        </w:r>
                      </w:p>
                      <w:p>
                        <w:pPr>
                          <w:spacing w:before="32"/>
                          <w:ind w:left="18" w:right="0" w:firstLine="0"/>
                          <w:jc w:val="left"/>
                          <w:rPr>
                            <w:sz w:val="20"/>
                          </w:rPr>
                        </w:pPr>
                        <w:r>
                          <w:rPr>
                            <w:color w:val="6B6B6B"/>
                            <w:spacing w:val="-4"/>
                            <w:w w:val="60"/>
                            <w:sz w:val="20"/>
                          </w:rPr>
                          <w:t>....</w:t>
                        </w:r>
                      </w:p>
                    </w:txbxContent>
                  </v:textbox>
                  <w10:wrap type="none"/>
                </v:shape>
                <v:shape style="position:absolute;left:6598;top:2459;width:102;height:157" type="#_x0000_t202" id="docshape603" filled="false" stroked="false">
                  <v:textbox inset="0,0,0,0">
                    <w:txbxContent>
                      <w:p>
                        <w:pPr>
                          <w:spacing w:line="157" w:lineRule="exact" w:before="0"/>
                          <w:ind w:left="0" w:right="0" w:firstLine="0"/>
                          <w:jc w:val="left"/>
                          <w:rPr>
                            <w:rFonts w:ascii="Arial"/>
                            <w:b/>
                            <w:sz w:val="14"/>
                          </w:rPr>
                        </w:pPr>
                        <w:r>
                          <w:rPr>
                            <w:rFonts w:ascii="Arial"/>
                            <w:b/>
                            <w:color w:val="575959"/>
                            <w:spacing w:val="-10"/>
                            <w:w w:val="105"/>
                            <w:sz w:val="14"/>
                          </w:rPr>
                          <w:t>8</w:t>
                        </w:r>
                      </w:p>
                    </w:txbxContent>
                  </v:textbox>
                  <w10:wrap type="none"/>
                </v:shape>
                <v:shape style="position:absolute;left:1504;top:2823;width:130;height:124" type="#_x0000_t202" id="docshape604" filled="false" stroked="false">
                  <v:textbox inset="0,0,0,0">
                    <w:txbxContent>
                      <w:p>
                        <w:pPr>
                          <w:spacing w:line="123" w:lineRule="exact" w:before="0"/>
                          <w:ind w:left="0" w:right="0" w:firstLine="0"/>
                          <w:jc w:val="left"/>
                          <w:rPr>
                            <w:rFonts w:ascii="Arial"/>
                            <w:b/>
                            <w:sz w:val="11"/>
                          </w:rPr>
                        </w:pPr>
                        <w:r>
                          <w:rPr>
                            <w:rFonts w:ascii="Arial"/>
                            <w:b/>
                            <w:color w:val="6B6B6B"/>
                            <w:spacing w:val="-5"/>
                            <w:sz w:val="11"/>
                          </w:rPr>
                          <w:t>C:</w:t>
                        </w:r>
                      </w:p>
                    </w:txbxContent>
                  </v:textbox>
                  <w10:wrap type="none"/>
                </v:shape>
                <v:shape style="position:absolute;left:1464;top:3239;width:188;height:377" type="#_x0000_t202" id="docshape605" filled="false" stroked="false">
                  <v:textbox inset="0,0,0,0">
                    <w:txbxContent>
                      <w:p>
                        <w:pPr>
                          <w:spacing w:line="377" w:lineRule="exact" w:before="0"/>
                          <w:ind w:left="0" w:right="0" w:firstLine="0"/>
                          <w:jc w:val="left"/>
                          <w:rPr>
                            <w:b/>
                            <w:sz w:val="16"/>
                          </w:rPr>
                        </w:pPr>
                        <w:r>
                          <w:rPr>
                            <w:b/>
                            <w:color w:val="89898C"/>
                            <w:spacing w:val="-26"/>
                            <w:w w:val="70"/>
                            <w:sz w:val="16"/>
                          </w:rPr>
                          <w:t>·</w:t>
                        </w:r>
                        <w:r>
                          <w:rPr>
                            <w:color w:val="575959"/>
                            <w:spacing w:val="-26"/>
                            <w:w w:val="70"/>
                            <w:position w:val="-6"/>
                            <w:sz w:val="34"/>
                          </w:rPr>
                          <w:t>.</w:t>
                        </w:r>
                        <w:r>
                          <w:rPr>
                            <w:rFonts w:ascii="Arial" w:hAnsi="Arial"/>
                            <w:b/>
                            <w:color w:val="575959"/>
                            <w:spacing w:val="-26"/>
                            <w:w w:val="70"/>
                            <w:position w:val="10"/>
                            <w:sz w:val="10"/>
                          </w:rPr>
                          <w:t>Q</w:t>
                        </w:r>
                        <w:r>
                          <w:rPr>
                            <w:color w:val="575959"/>
                            <w:spacing w:val="-26"/>
                            <w:w w:val="70"/>
                            <w:position w:val="-6"/>
                            <w:sz w:val="34"/>
                          </w:rPr>
                          <w:t>.</w:t>
                        </w:r>
                        <w:r>
                          <w:rPr>
                            <w:b/>
                            <w:color w:val="575959"/>
                            <w:spacing w:val="-26"/>
                            <w:w w:val="70"/>
                            <w:sz w:val="16"/>
                          </w:rPr>
                          <w:t>c</w:t>
                        </w:r>
                        <w:r>
                          <w:rPr>
                            <w:rFonts w:ascii="Arial" w:hAnsi="Arial"/>
                            <w:b/>
                            <w:color w:val="575959"/>
                            <w:spacing w:val="-26"/>
                            <w:w w:val="70"/>
                            <w:sz w:val="16"/>
                            <w:vertAlign w:val="superscript"/>
                          </w:rPr>
                          <w:t>.</w:t>
                        </w:r>
                        <w:r>
                          <w:rPr>
                            <w:color w:val="575959"/>
                            <w:spacing w:val="-26"/>
                            <w:w w:val="70"/>
                            <w:position w:val="-6"/>
                            <w:sz w:val="34"/>
                            <w:vertAlign w:val="baseline"/>
                          </w:rPr>
                          <w:t>.</w:t>
                        </w:r>
                        <w:r>
                          <w:rPr>
                            <w:b/>
                            <w:color w:val="575959"/>
                            <w:spacing w:val="-26"/>
                            <w:w w:val="70"/>
                            <w:sz w:val="16"/>
                            <w:vertAlign w:val="baseline"/>
                          </w:rPr>
                          <w:t>:</w:t>
                        </w:r>
                      </w:p>
                    </w:txbxContent>
                  </v:textbox>
                  <w10:wrap type="none"/>
                </v:shape>
                <v:shape style="position:absolute;left:1490;top:2907;width:176;height:384" type="#_x0000_t202" id="docshape606" filled="false" stroked="false">
                  <v:textbox inset="0,0,0,0">
                    <w:txbxContent>
                      <w:p>
                        <w:pPr>
                          <w:spacing w:line="288" w:lineRule="exact" w:before="0"/>
                          <w:ind w:left="0" w:right="0" w:firstLine="0"/>
                          <w:jc w:val="left"/>
                          <w:rPr>
                            <w:sz w:val="26"/>
                          </w:rPr>
                        </w:pPr>
                        <w:r>
                          <w:rPr>
                            <w:color w:val="6B6B6B"/>
                            <w:spacing w:val="-5"/>
                            <w:w w:val="70"/>
                            <w:sz w:val="26"/>
                          </w:rPr>
                          <w:t>B,</w:t>
                        </w:r>
                      </w:p>
                      <w:p>
                        <w:pPr>
                          <w:spacing w:before="3"/>
                          <w:ind w:left="14" w:right="0" w:firstLine="0"/>
                          <w:jc w:val="left"/>
                          <w:rPr>
                            <w:rFonts w:ascii="Arial"/>
                            <w:b/>
                            <w:sz w:val="8"/>
                          </w:rPr>
                        </w:pPr>
                        <w:r>
                          <w:rPr>
                            <w:rFonts w:ascii="Arial"/>
                            <w:b/>
                            <w:color w:val="575959"/>
                            <w:spacing w:val="-5"/>
                            <w:w w:val="75"/>
                            <w:sz w:val="8"/>
                          </w:rPr>
                          <w:t>(I)</w:t>
                        </w:r>
                      </w:p>
                    </w:txbxContent>
                  </v:textbox>
                  <w10:wrap type="none"/>
                </v:shape>
                <v:shape style="position:absolute;left:6597;top:2950;width:109;height:651" type="#_x0000_t202" id="docshape607" filled="false" stroked="false">
                  <v:textbox inset="0,0,0,0">
                    <w:txbxContent>
                      <w:p>
                        <w:pPr>
                          <w:spacing w:line="168" w:lineRule="exact" w:before="0"/>
                          <w:ind w:left="1" w:right="0" w:firstLine="0"/>
                          <w:jc w:val="left"/>
                          <w:rPr>
                            <w:rFonts w:ascii="Arial"/>
                            <w:b/>
                            <w:sz w:val="15"/>
                          </w:rPr>
                        </w:pPr>
                        <w:r>
                          <w:rPr>
                            <w:rFonts w:ascii="Arial"/>
                            <w:b/>
                            <w:color w:val="575959"/>
                            <w:spacing w:val="-10"/>
                            <w:w w:val="105"/>
                            <w:sz w:val="15"/>
                          </w:rPr>
                          <w:t>6</w:t>
                        </w:r>
                      </w:p>
                      <w:p>
                        <w:pPr>
                          <w:spacing w:line="240" w:lineRule="auto" w:before="149"/>
                          <w:rPr>
                            <w:rFonts w:ascii="Arial"/>
                            <w:b/>
                            <w:sz w:val="15"/>
                          </w:rPr>
                        </w:pPr>
                      </w:p>
                      <w:p>
                        <w:pPr>
                          <w:spacing w:before="0"/>
                          <w:ind w:left="0" w:right="0" w:firstLine="0"/>
                          <w:jc w:val="left"/>
                          <w:rPr>
                            <w:rFonts w:ascii="Arial"/>
                            <w:b/>
                            <w:sz w:val="14"/>
                          </w:rPr>
                        </w:pPr>
                        <w:r>
                          <w:rPr>
                            <w:rFonts w:ascii="Arial"/>
                            <w:b/>
                            <w:color w:val="575959"/>
                            <w:spacing w:val="-10"/>
                            <w:w w:val="105"/>
                            <w:sz w:val="14"/>
                          </w:rPr>
                          <w:t>4</w:t>
                        </w:r>
                      </w:p>
                    </w:txbxContent>
                  </v:textbox>
                  <w10:wrap type="none"/>
                </v:shape>
                <v:shape style="position:absolute;left:1475;top:3812;width:68;height:112" type="#_x0000_t202" id="docshape608" filled="false" stroked="false">
                  <v:textbox inset="0,0,0,0">
                    <w:txbxContent>
                      <w:p>
                        <w:pPr>
                          <w:spacing w:line="112" w:lineRule="exact" w:before="0"/>
                          <w:ind w:left="0" w:right="0" w:firstLine="0"/>
                          <w:jc w:val="left"/>
                          <w:rPr>
                            <w:rFonts w:ascii="Arial"/>
                            <w:b/>
                            <w:sz w:val="10"/>
                          </w:rPr>
                        </w:pPr>
                        <w:r>
                          <w:rPr>
                            <w:rFonts w:ascii="Arial"/>
                            <w:b/>
                            <w:color w:val="575959"/>
                            <w:spacing w:val="-10"/>
                            <w:w w:val="95"/>
                            <w:sz w:val="10"/>
                          </w:rPr>
                          <w:t>0</w:t>
                        </w:r>
                      </w:p>
                    </w:txbxContent>
                  </v:textbox>
                  <w10:wrap type="none"/>
                </v:shape>
                <v:shape style="position:absolute;left:1487;top:3540;width:181;height:720" type="#_x0000_t202" id="docshape609" filled="false" stroked="false">
                  <v:textbox inset="0,0,0,0">
                    <w:txbxContent>
                      <w:p>
                        <w:pPr>
                          <w:spacing w:line="112" w:lineRule="exact" w:before="0"/>
                          <w:ind w:left="0" w:right="0" w:firstLine="0"/>
                          <w:jc w:val="left"/>
                          <w:rPr>
                            <w:b/>
                            <w:sz w:val="11"/>
                          </w:rPr>
                        </w:pPr>
                        <w:r>
                          <w:rPr>
                            <w:b/>
                            <w:color w:val="6B6B6B"/>
                            <w:spacing w:val="-5"/>
                            <w:w w:val="95"/>
                            <w:sz w:val="11"/>
                          </w:rPr>
                          <w:t>1/1</w:t>
                        </w:r>
                      </w:p>
                      <w:p>
                        <w:pPr>
                          <w:spacing w:line="174" w:lineRule="exact" w:before="0"/>
                          <w:ind w:left="15" w:right="0" w:firstLine="0"/>
                          <w:jc w:val="left"/>
                          <w:rPr>
                            <w:b/>
                            <w:sz w:val="16"/>
                          </w:rPr>
                        </w:pPr>
                        <w:r>
                          <w:rPr>
                            <w:b/>
                            <w:color w:val="575959"/>
                            <w:spacing w:val="-5"/>
                            <w:w w:val="95"/>
                            <w:sz w:val="16"/>
                          </w:rPr>
                          <w:t>c:'</w:t>
                        </w:r>
                      </w:p>
                      <w:p>
                        <w:pPr>
                          <w:spacing w:line="179" w:lineRule="exact" w:before="56"/>
                          <w:ind w:left="9" w:right="0" w:firstLine="0"/>
                          <w:jc w:val="left"/>
                          <w:rPr>
                            <w:rFonts w:ascii="Arial"/>
                            <w:b/>
                            <w:sz w:val="17"/>
                          </w:rPr>
                        </w:pPr>
                        <w:r>
                          <w:rPr>
                            <w:rFonts w:ascii="Arial"/>
                            <w:b/>
                            <w:color w:val="575959"/>
                            <w:spacing w:val="-10"/>
                            <w:sz w:val="17"/>
                          </w:rPr>
                          <w:t>E</w:t>
                        </w:r>
                      </w:p>
                      <w:p>
                        <w:pPr>
                          <w:spacing w:line="80" w:lineRule="exact" w:before="0"/>
                          <w:ind w:left="14" w:right="0" w:firstLine="0"/>
                          <w:jc w:val="left"/>
                          <w:rPr>
                            <w:rFonts w:ascii="Arial"/>
                            <w:b/>
                            <w:sz w:val="10"/>
                          </w:rPr>
                        </w:pPr>
                        <w:r>
                          <w:rPr>
                            <w:rFonts w:ascii="Arial"/>
                            <w:b/>
                            <w:color w:val="575959"/>
                            <w:spacing w:val="-5"/>
                            <w:w w:val="110"/>
                            <w:sz w:val="10"/>
                          </w:rPr>
                          <w:t>RI</w:t>
                        </w:r>
                      </w:p>
                      <w:p>
                        <w:pPr>
                          <w:spacing w:line="119" w:lineRule="exact" w:before="0"/>
                          <w:ind w:left="16" w:right="0" w:firstLine="0"/>
                          <w:jc w:val="left"/>
                          <w:rPr>
                            <w:b/>
                            <w:sz w:val="12"/>
                          </w:rPr>
                        </w:pPr>
                        <w:r>
                          <w:rPr>
                            <w:b/>
                            <w:color w:val="575959"/>
                            <w:spacing w:val="-10"/>
                            <w:w w:val="110"/>
                            <w:sz w:val="12"/>
                          </w:rPr>
                          <w:t>C</w:t>
                        </w:r>
                      </w:p>
                    </w:txbxContent>
                  </v:textbox>
                  <w10:wrap type="none"/>
                </v:shape>
                <v:shape style="position:absolute;left:6600;top:3935;width:107;height:168" type="#_x0000_t202" id="docshape610" filled="false" stroked="false">
                  <v:textbox inset="0,0,0,0">
                    <w:txbxContent>
                      <w:p>
                        <w:pPr>
                          <w:spacing w:line="168" w:lineRule="exact" w:before="0"/>
                          <w:ind w:left="0" w:right="0" w:firstLine="0"/>
                          <w:jc w:val="left"/>
                          <w:rPr>
                            <w:rFonts w:ascii="Arial"/>
                            <w:b/>
                            <w:sz w:val="15"/>
                          </w:rPr>
                        </w:pPr>
                        <w:r>
                          <w:rPr>
                            <w:rFonts w:ascii="Arial"/>
                            <w:b/>
                            <w:color w:val="6B6B6B"/>
                            <w:spacing w:val="-10"/>
                            <w:w w:val="105"/>
                            <w:sz w:val="15"/>
                          </w:rPr>
                          <w:t>2</w:t>
                        </w:r>
                      </w:p>
                    </w:txbxContent>
                  </v:textbox>
                  <w10:wrap type="none"/>
                </v:shape>
                <v:shape style="position:absolute;left:1468;top:4228;width:144;height:274" type="#_x0000_t202" id="docshape611" filled="false" stroked="false">
                  <v:textbox inset="0,0,0,0">
                    <w:txbxContent>
                      <w:p>
                        <w:pPr>
                          <w:spacing w:line="100" w:lineRule="exact" w:before="0"/>
                          <w:ind w:left="36" w:right="0" w:firstLine="0"/>
                          <w:jc w:val="left"/>
                          <w:rPr>
                            <w:b/>
                            <w:sz w:val="11"/>
                          </w:rPr>
                        </w:pPr>
                        <w:r>
                          <w:rPr>
                            <w:b/>
                            <w:color w:val="6B6B6B"/>
                            <w:spacing w:val="-10"/>
                            <w:w w:val="110"/>
                            <w:sz w:val="11"/>
                          </w:rPr>
                          <w:t>C</w:t>
                        </w:r>
                      </w:p>
                      <w:p>
                        <w:pPr>
                          <w:spacing w:line="174" w:lineRule="exact" w:before="0"/>
                          <w:ind w:left="0" w:right="0" w:firstLine="0"/>
                          <w:jc w:val="left"/>
                          <w:rPr>
                            <w:rFonts w:ascii="Arial"/>
                            <w:i/>
                            <w:sz w:val="17"/>
                          </w:rPr>
                        </w:pPr>
                        <w:r>
                          <w:rPr>
                            <w:rFonts w:ascii="Arial"/>
                            <w:i/>
                            <w:color w:val="575959"/>
                            <w:spacing w:val="-10"/>
                            <w:w w:val="110"/>
                            <w:sz w:val="17"/>
                          </w:rPr>
                          <w:t>0</w:t>
                        </w:r>
                      </w:p>
                    </w:txbxContent>
                  </v:textbox>
                  <w10:wrap type="none"/>
                </v:shape>
                <v:shape style="position:absolute;left:6608;top:4449;width:105;height:157" type="#_x0000_t202" id="docshape612" filled="false" stroked="false">
                  <v:textbox inset="0,0,0,0">
                    <w:txbxContent>
                      <w:p>
                        <w:pPr>
                          <w:spacing w:line="157" w:lineRule="exact" w:before="0"/>
                          <w:ind w:left="0" w:right="0" w:firstLine="0"/>
                          <w:jc w:val="left"/>
                          <w:rPr>
                            <w:rFonts w:ascii="Arial"/>
                            <w:b/>
                            <w:sz w:val="14"/>
                          </w:rPr>
                        </w:pPr>
                        <w:r>
                          <w:rPr>
                            <w:rFonts w:ascii="Arial"/>
                            <w:b/>
                            <w:color w:val="575959"/>
                            <w:spacing w:val="-10"/>
                            <w:w w:val="110"/>
                            <w:sz w:val="14"/>
                          </w:rPr>
                          <w:t>0</w:t>
                        </w:r>
                      </w:p>
                    </w:txbxContent>
                  </v:textbox>
                  <w10:wrap type="none"/>
                </v:shape>
                <v:shape style="position:absolute;left:1954;top:4585;width:3972;height:191" type="#_x0000_t202" id="docshape613" filled="false" stroked="false">
                  <v:textbox inset="0,0,0,0">
                    <w:txbxContent>
                      <w:p>
                        <w:pPr>
                          <w:tabs>
                            <w:tab w:pos="2066" w:val="left" w:leader="none"/>
                          </w:tabs>
                          <w:spacing w:line="190" w:lineRule="exact" w:before="0"/>
                          <w:ind w:left="0" w:right="0" w:firstLine="0"/>
                          <w:jc w:val="left"/>
                          <w:rPr>
                            <w:rFonts w:ascii="Arial"/>
                            <w:b/>
                            <w:sz w:val="17"/>
                          </w:rPr>
                        </w:pPr>
                        <w:r>
                          <w:rPr>
                            <w:rFonts w:ascii="Arial"/>
                            <w:b/>
                            <w:color w:val="6B6B6B"/>
                            <w:spacing w:val="-2"/>
                            <w:sz w:val="17"/>
                          </w:rPr>
                          <w:t>cinnamon_Rough_Bark</w:t>
                        </w:r>
                        <w:r>
                          <w:rPr>
                            <w:rFonts w:ascii="Arial"/>
                            <w:b/>
                            <w:color w:val="6B6B6B"/>
                            <w:sz w:val="17"/>
                          </w:rPr>
                          <w:tab/>
                        </w:r>
                        <w:r>
                          <w:rPr>
                            <w:rFonts w:ascii="Arial"/>
                            <w:b/>
                            <w:color w:val="6B6B6B"/>
                            <w:spacing w:val="-6"/>
                            <w:sz w:val="17"/>
                          </w:rPr>
                          <w:t>cinnamon_stripe_canker</w:t>
                        </w:r>
                      </w:p>
                    </w:txbxContent>
                  </v:textbox>
                  <w10:wrap type="none"/>
                </v:shape>
                <w10:wrap type="topAndBottom"/>
              </v:group>
            </w:pict>
          </mc:Fallback>
        </mc:AlternateContent>
      </w:r>
    </w:p>
    <w:p>
      <w:pPr>
        <w:pStyle w:val="BodyText"/>
        <w:rPr>
          <w:i/>
          <w:sz w:val="22"/>
        </w:rPr>
      </w:pPr>
    </w:p>
    <w:p>
      <w:pPr>
        <w:pStyle w:val="BodyText"/>
        <w:rPr>
          <w:i/>
          <w:sz w:val="22"/>
        </w:rPr>
      </w:pPr>
    </w:p>
    <w:p>
      <w:pPr>
        <w:pStyle w:val="BodyText"/>
        <w:spacing w:before="88"/>
        <w:rPr>
          <w:i/>
          <w:sz w:val="22"/>
        </w:rPr>
      </w:pPr>
    </w:p>
    <w:p>
      <w:pPr>
        <w:spacing w:before="0"/>
        <w:ind w:left="845" w:right="0" w:firstLine="0"/>
        <w:jc w:val="left"/>
        <w:rPr>
          <w:i/>
          <w:sz w:val="22"/>
        </w:rPr>
      </w:pPr>
      <w:r>
        <w:rPr>
          <w:i/>
          <w:color w:val="131313"/>
          <w:sz w:val="22"/>
        </w:rPr>
        <w:t>Classification</w:t>
      </w:r>
      <w:r>
        <w:rPr>
          <w:i/>
          <w:color w:val="131313"/>
          <w:spacing w:val="-14"/>
          <w:sz w:val="22"/>
        </w:rPr>
        <w:t> </w:t>
      </w:r>
      <w:r>
        <w:rPr>
          <w:i/>
          <w:color w:val="131313"/>
          <w:sz w:val="22"/>
        </w:rPr>
        <w:t>Report</w:t>
      </w:r>
      <w:r>
        <w:rPr>
          <w:i/>
          <w:color w:val="131313"/>
          <w:spacing w:val="-8"/>
          <w:sz w:val="22"/>
        </w:rPr>
        <w:t> </w:t>
      </w:r>
      <w:r>
        <w:rPr>
          <w:sz w:val="22"/>
        </w:rPr>
        <w:t>-</w:t>
      </w:r>
      <w:r>
        <w:rPr>
          <w:spacing w:val="45"/>
          <w:sz w:val="22"/>
        </w:rPr>
        <w:t> </w:t>
      </w:r>
      <w:r>
        <w:rPr>
          <w:i/>
          <w:color w:val="131313"/>
          <w:sz w:val="22"/>
        </w:rPr>
        <w:t>Precision</w:t>
      </w:r>
      <w:r>
        <w:rPr>
          <w:i/>
          <w:color w:val="131313"/>
          <w:spacing w:val="10"/>
          <w:sz w:val="22"/>
        </w:rPr>
        <w:t> </w:t>
      </w:r>
      <w:r>
        <w:rPr>
          <w:color w:val="131313"/>
          <w:w w:val="75"/>
          <w:sz w:val="6"/>
        </w:rPr>
        <w:t>I</w:t>
      </w:r>
      <w:r>
        <w:rPr>
          <w:color w:val="131313"/>
          <w:spacing w:val="79"/>
          <w:w w:val="150"/>
          <w:sz w:val="6"/>
        </w:rPr>
        <w:t> </w:t>
      </w:r>
      <w:r>
        <w:rPr>
          <w:i/>
          <w:color w:val="131313"/>
          <w:sz w:val="22"/>
        </w:rPr>
        <w:t>Recall</w:t>
      </w:r>
      <w:r>
        <w:rPr>
          <w:i/>
          <w:color w:val="131313"/>
          <w:spacing w:val="7"/>
          <w:sz w:val="22"/>
        </w:rPr>
        <w:t> </w:t>
      </w:r>
      <w:r>
        <w:rPr>
          <w:color w:val="131313"/>
          <w:w w:val="75"/>
          <w:sz w:val="6"/>
        </w:rPr>
        <w:t>I</w:t>
      </w:r>
      <w:r>
        <w:rPr>
          <w:color w:val="131313"/>
          <w:spacing w:val="78"/>
          <w:w w:val="150"/>
          <w:sz w:val="6"/>
        </w:rPr>
        <w:t> </w:t>
      </w:r>
      <w:r>
        <w:rPr>
          <w:i/>
          <w:color w:val="131313"/>
          <w:sz w:val="22"/>
        </w:rPr>
        <w:t>fl-</w:t>
      </w:r>
      <w:r>
        <w:rPr>
          <w:i/>
          <w:color w:val="131313"/>
          <w:spacing w:val="-2"/>
          <w:sz w:val="22"/>
        </w:rPr>
        <w:t>score</w:t>
      </w:r>
    </w:p>
    <w:p>
      <w:pPr>
        <w:pStyle w:val="BodyText"/>
        <w:spacing w:before="20"/>
        <w:rPr>
          <w:i/>
          <w:sz w:val="20"/>
        </w:rPr>
      </w:pPr>
      <w:r>
        <w:rPr/>
        <mc:AlternateContent>
          <mc:Choice Requires="wps">
            <w:drawing>
              <wp:anchor distT="0" distB="0" distL="0" distR="0" allowOverlap="1" layoutInCell="1" locked="0" behindDoc="1" simplePos="0" relativeHeight="487717888">
                <wp:simplePos x="0" y="0"/>
                <wp:positionH relativeFrom="page">
                  <wp:posOffset>692871</wp:posOffset>
                </wp:positionH>
                <wp:positionV relativeFrom="paragraph">
                  <wp:posOffset>180379</wp:posOffset>
                </wp:positionV>
                <wp:extent cx="4105910" cy="1452880"/>
                <wp:effectExtent l="0" t="0" r="0" b="0"/>
                <wp:wrapTopAndBottom/>
                <wp:docPr id="880" name="Group 880"/>
                <wp:cNvGraphicFramePr>
                  <a:graphicFrameLocks/>
                </wp:cNvGraphicFramePr>
                <a:graphic>
                  <a:graphicData uri="http://schemas.microsoft.com/office/word/2010/wordprocessingGroup">
                    <wpg:wgp>
                      <wpg:cNvPr id="880" name="Group 880"/>
                      <wpg:cNvGrpSpPr/>
                      <wpg:grpSpPr>
                        <a:xfrm>
                          <a:off x="0" y="0"/>
                          <a:ext cx="4105910" cy="1452880"/>
                          <a:chExt cx="4105910" cy="1452880"/>
                        </a:xfrm>
                      </wpg:grpSpPr>
                      <wps:wsp>
                        <wps:cNvPr id="881" name="Graphic 881"/>
                        <wps:cNvSpPr/>
                        <wps:spPr>
                          <a:xfrm>
                            <a:off x="6104" y="0"/>
                            <a:ext cx="1270" cy="1452880"/>
                          </a:xfrm>
                          <a:custGeom>
                            <a:avLst/>
                            <a:gdLst/>
                            <a:ahLst/>
                            <a:cxnLst/>
                            <a:rect l="l" t="t" r="r" b="b"/>
                            <a:pathLst>
                              <a:path w="0" h="1452880">
                                <a:moveTo>
                                  <a:pt x="0" y="145250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882" name="Graphic 882"/>
                        <wps:cNvSpPr/>
                        <wps:spPr>
                          <a:xfrm>
                            <a:off x="4090079" y="0"/>
                            <a:ext cx="1270" cy="1452880"/>
                          </a:xfrm>
                          <a:custGeom>
                            <a:avLst/>
                            <a:gdLst/>
                            <a:ahLst/>
                            <a:cxnLst/>
                            <a:rect l="l" t="t" r="r" b="b"/>
                            <a:pathLst>
                              <a:path w="0" h="1452880">
                                <a:moveTo>
                                  <a:pt x="0" y="1452501"/>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883" name="Graphic 883"/>
                        <wps:cNvSpPr/>
                        <wps:spPr>
                          <a:xfrm>
                            <a:off x="3052" y="9154"/>
                            <a:ext cx="4102735" cy="1431290"/>
                          </a:xfrm>
                          <a:custGeom>
                            <a:avLst/>
                            <a:gdLst/>
                            <a:ahLst/>
                            <a:cxnLst/>
                            <a:rect l="l" t="t" r="r" b="b"/>
                            <a:pathLst>
                              <a:path w="4102735" h="1431290">
                                <a:moveTo>
                                  <a:pt x="0" y="0"/>
                                </a:moveTo>
                                <a:lnTo>
                                  <a:pt x="4102288" y="0"/>
                                </a:lnTo>
                              </a:path>
                              <a:path w="4102735" h="1431290">
                                <a:moveTo>
                                  <a:pt x="0" y="1431141"/>
                                </a:moveTo>
                                <a:lnTo>
                                  <a:pt x="4102288" y="1431141"/>
                                </a:lnTo>
                              </a:path>
                            </a:pathLst>
                          </a:custGeom>
                          <a:ln w="12207">
                            <a:solidFill>
                              <a:srgbClr val="000000"/>
                            </a:solidFill>
                            <a:prstDash val="solid"/>
                          </a:ln>
                        </wps:spPr>
                        <wps:bodyPr wrap="square" lIns="0" tIns="0" rIns="0" bIns="0" rtlCol="0">
                          <a:prstTxWarp prst="textNoShape">
                            <a:avLst/>
                          </a:prstTxWarp>
                          <a:noAutofit/>
                        </wps:bodyPr>
                      </wps:wsp>
                      <wps:wsp>
                        <wps:cNvPr id="884" name="Graphic 884"/>
                        <wps:cNvSpPr/>
                        <wps:spPr>
                          <a:xfrm>
                            <a:off x="563313" y="728830"/>
                            <a:ext cx="3175" cy="113030"/>
                          </a:xfrm>
                          <a:custGeom>
                            <a:avLst/>
                            <a:gdLst/>
                            <a:ahLst/>
                            <a:cxnLst/>
                            <a:rect l="l" t="t" r="r" b="b"/>
                            <a:pathLst>
                              <a:path w="3175" h="113030">
                                <a:moveTo>
                                  <a:pt x="3052" y="112747"/>
                                </a:moveTo>
                                <a:lnTo>
                                  <a:pt x="0" y="112747"/>
                                </a:lnTo>
                                <a:lnTo>
                                  <a:pt x="0" y="0"/>
                                </a:lnTo>
                                <a:lnTo>
                                  <a:pt x="3052" y="0"/>
                                </a:lnTo>
                                <a:lnTo>
                                  <a:pt x="3052" y="112747"/>
                                </a:lnTo>
                                <a:close/>
                              </a:path>
                            </a:pathLst>
                          </a:custGeom>
                          <a:solidFill>
                            <a:srgbClr val="E4E2E1"/>
                          </a:solidFill>
                        </wps:spPr>
                        <wps:bodyPr wrap="square" lIns="0" tIns="0" rIns="0" bIns="0" rtlCol="0">
                          <a:prstTxWarp prst="textNoShape">
                            <a:avLst/>
                          </a:prstTxWarp>
                          <a:noAutofit/>
                        </wps:bodyPr>
                      </wps:wsp>
                      <wps:wsp>
                        <wps:cNvPr id="885" name="Textbox 885"/>
                        <wps:cNvSpPr txBox="1"/>
                        <wps:spPr>
                          <a:xfrm>
                            <a:off x="48932" y="116424"/>
                            <a:ext cx="3810635" cy="513715"/>
                          </a:xfrm>
                          <a:prstGeom prst="rect">
                            <a:avLst/>
                          </a:prstGeom>
                        </wps:spPr>
                        <wps:txbx>
                          <w:txbxContent>
                            <w:p>
                              <w:pPr>
                                <w:spacing w:line="166" w:lineRule="exact" w:before="0"/>
                                <w:ind w:left="0" w:right="0" w:firstLine="0"/>
                                <w:jc w:val="left"/>
                                <w:rPr>
                                  <w:sz w:val="15"/>
                                </w:rPr>
                              </w:pPr>
                              <w:r>
                                <w:rPr>
                                  <w:color w:val="777790"/>
                                  <w:w w:val="110"/>
                                  <w:sz w:val="15"/>
                                </w:rPr>
                                <w:t>l</w:t>
                              </w:r>
                              <w:r>
                                <w:rPr>
                                  <w:color w:val="9795A5"/>
                                  <w:w w:val="110"/>
                                  <w:sz w:val="15"/>
                                </w:rPr>
                                <w:t>n</w:t>
                              </w:r>
                              <w:r>
                                <w:rPr>
                                  <w:color w:val="9795A5"/>
                                  <w:spacing w:val="44"/>
                                  <w:w w:val="110"/>
                                  <w:sz w:val="15"/>
                                </w:rPr>
                                <w:t> </w:t>
                              </w:r>
                              <w:r>
                                <w:rPr>
                                  <w:color w:val="89898C"/>
                                  <w:w w:val="110"/>
                                  <w:sz w:val="15"/>
                                </w:rPr>
                                <w:t>(27]:</w:t>
                              </w:r>
                              <w:r>
                                <w:rPr>
                                  <w:color w:val="89898C"/>
                                  <w:spacing w:val="72"/>
                                  <w:w w:val="150"/>
                                  <w:sz w:val="15"/>
                                </w:rPr>
                                <w:t> </w:t>
                              </w:r>
                              <w:r>
                                <w:rPr>
                                  <w:b/>
                                  <w:color w:val="5B8C59"/>
                                  <w:w w:val="110"/>
                                  <w:sz w:val="15"/>
                                </w:rPr>
                                <w:t>fr011</w:t>
                              </w:r>
                              <w:r>
                                <w:rPr>
                                  <w:b/>
                                  <w:color w:val="5B8C59"/>
                                  <w:spacing w:val="36"/>
                                  <w:w w:val="110"/>
                                  <w:sz w:val="15"/>
                                </w:rPr>
                                <w:t> </w:t>
                              </w:r>
                              <w:r>
                                <w:rPr>
                                  <w:color w:val="575959"/>
                                  <w:w w:val="110"/>
                                  <w:sz w:val="15"/>
                                </w:rPr>
                                <w:t>sklearn</w:t>
                              </w:r>
                              <w:r>
                                <w:rPr>
                                  <w:color w:val="89898C"/>
                                  <w:w w:val="110"/>
                                  <w:sz w:val="15"/>
                                </w:rPr>
                                <w:t>.</w:t>
                              </w:r>
                              <w:r>
                                <w:rPr>
                                  <w:color w:val="6B6B6B"/>
                                  <w:w w:val="110"/>
                                  <w:sz w:val="15"/>
                                </w:rPr>
                                <w:t>metrics</w:t>
                              </w:r>
                              <w:r>
                                <w:rPr>
                                  <w:color w:val="6B6B6B"/>
                                  <w:spacing w:val="45"/>
                                  <w:w w:val="110"/>
                                  <w:sz w:val="15"/>
                                </w:rPr>
                                <w:t> </w:t>
                              </w:r>
                              <w:r>
                                <w:rPr>
                                  <w:b/>
                                  <w:color w:val="5B8C59"/>
                                  <w:w w:val="110"/>
                                  <w:sz w:val="15"/>
                                </w:rPr>
                                <w:t>i11port</w:t>
                              </w:r>
                              <w:r>
                                <w:rPr>
                                  <w:b/>
                                  <w:color w:val="5B8C59"/>
                                  <w:spacing w:val="48"/>
                                  <w:w w:val="110"/>
                                  <w:sz w:val="15"/>
                                </w:rPr>
                                <w:t> </w:t>
                              </w:r>
                              <w:r>
                                <w:rPr>
                                  <w:color w:val="575959"/>
                                  <w:spacing w:val="-2"/>
                                  <w:w w:val="110"/>
                                  <w:sz w:val="15"/>
                                </w:rPr>
                                <w:t>class.ific;iticm_r1rpon:</w:t>
                              </w:r>
                            </w:p>
                            <w:p>
                              <w:pPr>
                                <w:spacing w:before="168"/>
                                <w:ind w:left="709" w:right="0" w:firstLine="0"/>
                                <w:jc w:val="left"/>
                                <w:rPr>
                                  <w:sz w:val="15"/>
                                </w:rPr>
                              </w:pPr>
                              <w:r>
                                <w:rPr>
                                  <w:color w:val="699C67"/>
                                  <w:w w:val="120"/>
                                  <w:sz w:val="15"/>
                                </w:rPr>
                                <w:t>?</w:t>
                              </w:r>
                              <w:r>
                                <w:rPr>
                                  <w:color w:val="829C82"/>
                                  <w:w w:val="120"/>
                                  <w:sz w:val="15"/>
                                </w:rPr>
                                <w:t>rint</w:t>
                              </w:r>
                              <w:r>
                                <w:rPr>
                                  <w:color w:val="6B6B6B"/>
                                  <w:w w:val="120"/>
                                  <w:sz w:val="15"/>
                                </w:rPr>
                                <w:t>(chlisification</w:t>
                              </w:r>
                              <w:r>
                                <w:rPr>
                                  <w:color w:val="89898C"/>
                                  <w:w w:val="120"/>
                                  <w:sz w:val="15"/>
                                </w:rPr>
                                <w:t>_</w:t>
                              </w:r>
                              <w:r>
                                <w:rPr>
                                  <w:color w:val="6B6B6B"/>
                                  <w:w w:val="120"/>
                                  <w:sz w:val="15"/>
                                </w:rPr>
                                <w:t>re?or-t(</w:t>
                              </w:r>
                              <w:r>
                                <w:rPr>
                                  <w:color w:val="6B6B6B"/>
                                  <w:spacing w:val="17"/>
                                  <w:w w:val="120"/>
                                  <w:sz w:val="15"/>
                                </w:rPr>
                                <w:t> </w:t>
                              </w:r>
                              <w:r>
                                <w:rPr>
                                  <w:color w:val="89898C"/>
                                  <w:w w:val="120"/>
                                  <w:sz w:val="15"/>
                                </w:rPr>
                                <w:t>_</w:t>
                              </w:r>
                              <w:r>
                                <w:rPr>
                                  <w:color w:val="575959"/>
                                  <w:w w:val="120"/>
                                  <w:sz w:val="15"/>
                                </w:rPr>
                                <w:t>t-est,</w:t>
                              </w:r>
                              <w:r>
                                <w:rPr>
                                  <w:color w:val="575959"/>
                                  <w:spacing w:val="25"/>
                                  <w:w w:val="120"/>
                                  <w:sz w:val="15"/>
                                </w:rPr>
                                <w:t>  </w:t>
                              </w:r>
                              <w:r>
                                <w:rPr>
                                  <w:color w:val="6B6B6B"/>
                                  <w:w w:val="120"/>
                                  <w:sz w:val="15"/>
                                </w:rPr>
                                <w:t>y</w:t>
                              </w:r>
                              <w:r>
                                <w:rPr>
                                  <w:color w:val="89898C"/>
                                  <w:w w:val="120"/>
                                  <w:sz w:val="15"/>
                                </w:rPr>
                                <w:t>_</w:t>
                              </w:r>
                              <w:r>
                                <w:rPr>
                                  <w:color w:val="575959"/>
                                  <w:w w:val="120"/>
                                  <w:sz w:val="15"/>
                                </w:rPr>
                                <w:t>pred,</w:t>
                              </w:r>
                              <w:r>
                                <w:rPr>
                                  <w:color w:val="575959"/>
                                  <w:spacing w:val="24"/>
                                  <w:w w:val="120"/>
                                  <w:sz w:val="15"/>
                                </w:rPr>
                                <w:t>  </w:t>
                              </w:r>
                              <w:r>
                                <w:rPr>
                                  <w:color w:val="6B6B6B"/>
                                  <w:spacing w:val="-2"/>
                                  <w:w w:val="110"/>
                                  <w:sz w:val="15"/>
                                </w:rPr>
                                <w:t>tareet</w:t>
                              </w:r>
                              <w:r>
                                <w:rPr>
                                  <w:color w:val="89898C"/>
                                  <w:spacing w:val="-2"/>
                                  <w:w w:val="110"/>
                                  <w:sz w:val="15"/>
                                </w:rPr>
                                <w:t>_</w:t>
                              </w:r>
                              <w:r>
                                <w:rPr>
                                  <w:color w:val="6B6B6B"/>
                                  <w:spacing w:val="-2"/>
                                  <w:w w:val="110"/>
                                  <w:sz w:val="15"/>
                                </w:rPr>
                                <w:t>na:mes;</w:t>
                              </w:r>
                              <w:r>
                                <w:rPr>
                                  <w:color w:val="9795A5"/>
                                  <w:spacing w:val="-2"/>
                                  <w:w w:val="110"/>
                                  <w:sz w:val="15"/>
                                </w:rPr>
                                <w:t>o</w:t>
                              </w:r>
                              <w:r>
                                <w:rPr>
                                  <w:color w:val="6B6B6B"/>
                                  <w:spacing w:val="-2"/>
                                  <w:w w:val="110"/>
                                  <w:sz w:val="15"/>
                                </w:rPr>
                                <w:t>dass</w:t>
                              </w:r>
                              <w:r>
                                <w:rPr>
                                  <w:color w:val="9795A5"/>
                                  <w:spacing w:val="-2"/>
                                  <w:w w:val="110"/>
                                  <w:sz w:val="15"/>
                                </w:rPr>
                                <w:t>_</w:t>
                              </w:r>
                              <w:r>
                                <w:rPr>
                                  <w:color w:val="6B6B6B"/>
                                  <w:spacing w:val="-2"/>
                                  <w:w w:val="110"/>
                                  <w:sz w:val="15"/>
                                </w:rPr>
                                <w:t>m1mes))</w:t>
                              </w:r>
                            </w:p>
                            <w:p>
                              <w:pPr>
                                <w:tabs>
                                  <w:tab w:pos="3507" w:val="left" w:leader="none"/>
                                </w:tabs>
                                <w:spacing w:before="116"/>
                                <w:ind w:left="2520" w:right="0" w:firstLine="0"/>
                                <w:jc w:val="left"/>
                                <w:rPr>
                                  <w:rFonts w:ascii="Arial"/>
                                  <w:sz w:val="13"/>
                                </w:rPr>
                              </w:pPr>
                              <w:r>
                                <w:rPr>
                                  <w:rFonts w:ascii="Courier New"/>
                                  <w:color w:val="6B6B6B"/>
                                  <w:spacing w:val="-2"/>
                                  <w:sz w:val="15"/>
                                </w:rPr>
                                <w:t>precision</w:t>
                              </w:r>
                              <w:r>
                                <w:rPr>
                                  <w:rFonts w:ascii="Courier New"/>
                                  <w:color w:val="6B6B6B"/>
                                  <w:sz w:val="15"/>
                                </w:rPr>
                                <w:tab/>
                              </w:r>
                              <w:r>
                                <w:rPr>
                                  <w:color w:val="6B6B6B"/>
                                  <w:w w:val="110"/>
                                  <w:sz w:val="15"/>
                                </w:rPr>
                                <w:t>recall</w:t>
                              </w:r>
                              <w:r>
                                <w:rPr>
                                  <w:color w:val="6B6B6B"/>
                                  <w:spacing w:val="28"/>
                                  <w:w w:val="110"/>
                                  <w:sz w:val="15"/>
                                </w:rPr>
                                <w:t>  </w:t>
                              </w:r>
                              <w:r>
                                <w:rPr>
                                  <w:rFonts w:ascii="Courier New"/>
                                  <w:color w:val="6B6B6B"/>
                                  <w:sz w:val="15"/>
                                </w:rPr>
                                <w:t>fl</w:t>
                              </w:r>
                              <w:r>
                                <w:rPr>
                                  <w:rFonts w:ascii="Courier New"/>
                                  <w:color w:val="9795A5"/>
                                  <w:sz w:val="15"/>
                                </w:rPr>
                                <w:t>-</w:t>
                              </w:r>
                              <w:r>
                                <w:rPr>
                                  <w:rFonts w:ascii="Courier New"/>
                                  <w:color w:val="6B6B6B"/>
                                  <w:sz w:val="15"/>
                                </w:rPr>
                                <w:t>score</w:t>
                              </w:r>
                              <w:r>
                                <w:rPr>
                                  <w:rFonts w:ascii="Courier New"/>
                                  <w:color w:val="6B6B6B"/>
                                  <w:spacing w:val="66"/>
                                  <w:w w:val="150"/>
                                  <w:sz w:val="15"/>
                                </w:rPr>
                                <w:t> </w:t>
                              </w:r>
                              <w:r>
                                <w:rPr>
                                  <w:rFonts w:ascii="Arial"/>
                                  <w:color w:val="6B6B6B"/>
                                  <w:spacing w:val="-2"/>
                                  <w:w w:val="110"/>
                                  <w:sz w:val="13"/>
                                </w:rPr>
                                <w:t>support</w:t>
                              </w:r>
                            </w:p>
                          </w:txbxContent>
                        </wps:txbx>
                        <wps:bodyPr wrap="square" lIns="0" tIns="0" rIns="0" bIns="0" rtlCol="0">
                          <a:noAutofit/>
                        </wps:bodyPr>
                      </wps:wsp>
                      <wps:wsp>
                        <wps:cNvPr id="886" name="Textbox 886"/>
                        <wps:cNvSpPr txBox="1"/>
                        <wps:spPr>
                          <a:xfrm>
                            <a:off x="494548" y="728420"/>
                            <a:ext cx="1095375" cy="640080"/>
                          </a:xfrm>
                          <a:prstGeom prst="rect">
                            <a:avLst/>
                          </a:prstGeom>
                        </wps:spPr>
                        <wps:txbx>
                          <w:txbxContent>
                            <w:p>
                              <w:pPr>
                                <w:spacing w:line="163" w:lineRule="exact" w:before="0"/>
                                <w:ind w:left="108" w:right="0" w:firstLine="0"/>
                                <w:jc w:val="left"/>
                                <w:rPr>
                                  <w:sz w:val="12"/>
                                </w:rPr>
                              </w:pPr>
                              <w:r>
                                <w:rPr>
                                  <w:rFonts w:ascii="Arial"/>
                                  <w:color w:val="BCBCBC"/>
                                  <w:w w:val="90"/>
                                  <w:sz w:val="13"/>
                                </w:rPr>
                                <w:t>,</w:t>
                              </w:r>
                              <w:r>
                                <w:rPr>
                                  <w:rFonts w:ascii="Arial"/>
                                  <w:color w:val="6B6B6B"/>
                                  <w:w w:val="90"/>
                                  <w:sz w:val="13"/>
                                </w:rPr>
                                <w:t>c:</w:t>
                              </w:r>
                              <w:r>
                                <w:rPr>
                                  <w:rFonts w:ascii="Arial"/>
                                  <w:color w:val="89898C"/>
                                  <w:w w:val="90"/>
                                  <w:sz w:val="15"/>
                                </w:rPr>
                                <w:t>i</w:t>
                              </w:r>
                              <w:r>
                                <w:rPr>
                                  <w:rFonts w:ascii="Arial"/>
                                  <w:color w:val="89898C"/>
                                  <w:spacing w:val="34"/>
                                  <w:sz w:val="15"/>
                                </w:rPr>
                                <w:t> </w:t>
                              </w:r>
                              <w:r>
                                <w:rPr>
                                  <w:rFonts w:ascii="Arial"/>
                                  <w:color w:val="6B6B6B"/>
                                  <w:w w:val="90"/>
                                  <w:sz w:val="13"/>
                                </w:rPr>
                                <w:t>n&lt;1111Qn</w:t>
                              </w:r>
                              <w:r>
                                <w:rPr>
                                  <w:rFonts w:ascii="Arial"/>
                                  <w:color w:val="89898C"/>
                                  <w:w w:val="90"/>
                                  <w:sz w:val="13"/>
                                </w:rPr>
                                <w:t>_</w:t>
                              </w:r>
                              <w:r>
                                <w:rPr>
                                  <w:rFonts w:ascii="Arial"/>
                                  <w:color w:val="6B6B6B"/>
                                  <w:w w:val="90"/>
                                  <w:sz w:val="13"/>
                                </w:rPr>
                                <w:t>Rou1h_Ba</w:t>
                              </w:r>
                              <w:r>
                                <w:rPr>
                                  <w:rFonts w:ascii="Arial"/>
                                  <w:color w:val="6B6B6B"/>
                                  <w:spacing w:val="-19"/>
                                  <w:w w:val="90"/>
                                  <w:sz w:val="13"/>
                                </w:rPr>
                                <w:t> </w:t>
                              </w:r>
                              <w:r>
                                <w:rPr>
                                  <w:color w:val="575959"/>
                                  <w:spacing w:val="-5"/>
                                  <w:w w:val="90"/>
                                  <w:sz w:val="12"/>
                                </w:rPr>
                                <w:t>r-</w:t>
                              </w:r>
                            </w:p>
                            <w:p>
                              <w:pPr>
                                <w:spacing w:line="188" w:lineRule="exact" w:before="0"/>
                                <w:ind w:left="0" w:right="18" w:firstLine="0"/>
                                <w:jc w:val="right"/>
                                <w:rPr>
                                  <w:rFonts w:ascii="Courier New" w:hAnsi="Courier New"/>
                                  <w:sz w:val="17"/>
                                </w:rPr>
                              </w:pPr>
                              <w:r>
                                <w:rPr>
                                  <w:rFonts w:ascii="Courier New" w:hAnsi="Courier New"/>
                                  <w:color w:val="575959"/>
                                  <w:w w:val="80"/>
                                  <w:sz w:val="17"/>
                                </w:rPr>
                                <w:t>c</w:t>
                              </w:r>
                              <w:r>
                                <w:rPr>
                                  <w:rFonts w:ascii="Courier New" w:hAnsi="Courier New"/>
                                  <w:color w:val="89898C"/>
                                  <w:w w:val="80"/>
                                  <w:sz w:val="17"/>
                                </w:rPr>
                                <w:t>i</w:t>
                              </w:r>
                              <w:r>
                                <w:rPr>
                                  <w:rFonts w:ascii="Courier New" w:hAnsi="Courier New"/>
                                  <w:color w:val="89898C"/>
                                  <w:spacing w:val="59"/>
                                  <w:sz w:val="17"/>
                                </w:rPr>
                                <w:t> </w:t>
                              </w:r>
                              <w:r>
                                <w:rPr>
                                  <w:rFonts w:ascii="Courier New" w:hAnsi="Courier New"/>
                                  <w:color w:val="6B6B6B"/>
                                  <w:w w:val="80"/>
                                  <w:sz w:val="17"/>
                                </w:rPr>
                                <w:t>r®n</w:t>
                              </w:r>
                              <w:r>
                                <w:rPr>
                                  <w:rFonts w:ascii="Courier New" w:hAnsi="Courier New"/>
                                  <w:color w:val="89898C"/>
                                  <w:w w:val="80"/>
                                  <w:sz w:val="17"/>
                                </w:rPr>
                                <w:t>_</w:t>
                              </w:r>
                              <w:r>
                                <w:rPr>
                                  <w:rFonts w:ascii="Courier New" w:hAnsi="Courier New"/>
                                  <w:color w:val="6B6B6B"/>
                                  <w:w w:val="80"/>
                                  <w:sz w:val="17"/>
                                </w:rPr>
                                <w:t>str</w:t>
                              </w:r>
                              <w:r>
                                <w:rPr>
                                  <w:rFonts w:ascii="Courier New" w:hAnsi="Courier New"/>
                                  <w:color w:val="89898C"/>
                                  <w:w w:val="80"/>
                                  <w:sz w:val="17"/>
                                </w:rPr>
                                <w:t>i</w:t>
                              </w:r>
                              <w:r>
                                <w:rPr>
                                  <w:rFonts w:ascii="Courier New" w:hAnsi="Courier New"/>
                                  <w:color w:val="6B6B6B"/>
                                  <w:w w:val="80"/>
                                  <w:sz w:val="17"/>
                                </w:rPr>
                                <w:t>pe</w:t>
                              </w:r>
                              <w:r>
                                <w:rPr>
                                  <w:rFonts w:ascii="Courier New" w:hAnsi="Courier New"/>
                                  <w:color w:val="9795A5"/>
                                  <w:w w:val="80"/>
                                  <w:sz w:val="17"/>
                                </w:rPr>
                                <w:t>_</w:t>
                              </w:r>
                              <w:r>
                                <w:rPr>
                                  <w:rFonts w:ascii="Courier New" w:hAnsi="Courier New"/>
                                  <w:color w:val="6B6B6B"/>
                                  <w:w w:val="80"/>
                                  <w:sz w:val="17"/>
                                </w:rPr>
                                <w:t>c</w:t>
                              </w:r>
                              <w:r>
                                <w:rPr>
                                  <w:rFonts w:ascii="Courier New" w:hAnsi="Courier New"/>
                                  <w:color w:val="6B6B6B"/>
                                  <w:spacing w:val="-5"/>
                                  <w:w w:val="80"/>
                                  <w:sz w:val="17"/>
                                </w:rPr>
                                <w:t> </w:t>
                              </w:r>
                              <w:r>
                                <w:rPr>
                                  <w:rFonts w:ascii="Courier New" w:hAnsi="Courier New"/>
                                  <w:color w:val="6B6B6B"/>
                                  <w:spacing w:val="-4"/>
                                  <w:w w:val="75"/>
                                  <w:sz w:val="17"/>
                                </w:rPr>
                                <w:t>nker</w:t>
                              </w:r>
                            </w:p>
                            <w:p>
                              <w:pPr>
                                <w:spacing w:before="135"/>
                                <w:ind w:left="1066" w:right="0" w:firstLine="0"/>
                                <w:jc w:val="left"/>
                                <w:rPr>
                                  <w:sz w:val="15"/>
                                </w:rPr>
                              </w:pPr>
                              <w:r>
                                <w:rPr>
                                  <w:color w:val="6B6B6B"/>
                                  <w:spacing w:val="-2"/>
                                  <w:w w:val="110"/>
                                  <w:sz w:val="15"/>
                                </w:rPr>
                                <w:t>accu</w:t>
                              </w:r>
                              <w:r>
                                <w:rPr>
                                  <w:color w:val="89898C"/>
                                  <w:spacing w:val="-2"/>
                                  <w:w w:val="110"/>
                                  <w:sz w:val="15"/>
                                </w:rPr>
                                <w:t>r</w:t>
                              </w:r>
                              <w:r>
                                <w:rPr>
                                  <w:color w:val="575959"/>
                                  <w:spacing w:val="-2"/>
                                  <w:w w:val="110"/>
                                  <w:sz w:val="15"/>
                                </w:rPr>
                                <w:t>acy</w:t>
                              </w:r>
                            </w:p>
                            <w:p>
                              <w:pPr>
                                <w:spacing w:line="169" w:lineRule="exact" w:before="11"/>
                                <w:ind w:left="0" w:right="56" w:firstLine="0"/>
                                <w:jc w:val="right"/>
                                <w:rPr>
                                  <w:rFonts w:ascii="Courier New"/>
                                  <w:sz w:val="15"/>
                                </w:rPr>
                              </w:pPr>
                              <w:r>
                                <w:rPr>
                                  <w:rFonts w:ascii="Courier New"/>
                                  <w:color w:val="6B6B6B"/>
                                  <w:spacing w:val="-2"/>
                                  <w:w w:val="85"/>
                                  <w:sz w:val="15"/>
                                </w:rPr>
                                <w:t>macro</w:t>
                              </w:r>
                              <w:r>
                                <w:rPr>
                                  <w:rFonts w:ascii="Courier New"/>
                                  <w:color w:val="6B6B6B"/>
                                  <w:spacing w:val="-7"/>
                                  <w:w w:val="85"/>
                                  <w:sz w:val="15"/>
                                </w:rPr>
                                <w:t> </w:t>
                              </w:r>
                              <w:r>
                                <w:rPr>
                                  <w:rFonts w:ascii="Courier New"/>
                                  <w:color w:val="575959"/>
                                  <w:spacing w:val="-5"/>
                                  <w:w w:val="95"/>
                                  <w:sz w:val="15"/>
                                </w:rPr>
                                <w:t>avg</w:t>
                              </w:r>
                            </w:p>
                            <w:p>
                              <w:pPr>
                                <w:spacing w:line="169" w:lineRule="exact" w:before="0"/>
                                <w:ind w:left="0" w:right="56" w:firstLine="0"/>
                                <w:jc w:val="right"/>
                                <w:rPr>
                                  <w:rFonts w:ascii="Courier New"/>
                                  <w:sz w:val="15"/>
                                </w:rPr>
                              </w:pPr>
                              <w:r>
                                <w:rPr>
                                  <w:rFonts w:ascii="Courier New"/>
                                  <w:color w:val="6B6B6B"/>
                                  <w:w w:val="75"/>
                                  <w:sz w:val="15"/>
                                </w:rPr>
                                <w:t>,;eighted</w:t>
                              </w:r>
                              <w:r>
                                <w:rPr>
                                  <w:rFonts w:ascii="Courier New"/>
                                  <w:color w:val="6B6B6B"/>
                                  <w:spacing w:val="-8"/>
                                  <w:sz w:val="15"/>
                                </w:rPr>
                                <w:t> </w:t>
                              </w:r>
                              <w:r>
                                <w:rPr>
                                  <w:rFonts w:ascii="Courier New"/>
                                  <w:color w:val="6B6B6B"/>
                                  <w:spacing w:val="-5"/>
                                  <w:w w:val="90"/>
                                  <w:sz w:val="15"/>
                                </w:rPr>
                                <w:t>avg</w:t>
                              </w:r>
                            </w:p>
                          </w:txbxContent>
                        </wps:txbx>
                        <wps:bodyPr wrap="square" lIns="0" tIns="0" rIns="0" bIns="0" rtlCol="0">
                          <a:noAutofit/>
                        </wps:bodyPr>
                      </wps:wsp>
                      <wps:wsp>
                        <wps:cNvPr id="887" name="Textbox 887"/>
                        <wps:cNvSpPr txBox="1"/>
                        <wps:spPr>
                          <a:xfrm>
                            <a:off x="1886798" y="732383"/>
                            <a:ext cx="224790" cy="215265"/>
                          </a:xfrm>
                          <a:prstGeom prst="rect">
                            <a:avLst/>
                          </a:prstGeom>
                        </wps:spPr>
                        <wps:txbx>
                          <w:txbxContent>
                            <w:p>
                              <w:pPr>
                                <w:spacing w:line="155" w:lineRule="exact" w:before="0"/>
                                <w:ind w:left="3" w:right="0" w:firstLine="0"/>
                                <w:jc w:val="left"/>
                                <w:rPr>
                                  <w:sz w:val="14"/>
                                </w:rPr>
                              </w:pPr>
                              <w:r>
                                <w:rPr>
                                  <w:color w:val="575959"/>
                                  <w:spacing w:val="-4"/>
                                  <w:w w:val="120"/>
                                  <w:sz w:val="14"/>
                                </w:rPr>
                                <w:t>0</w:t>
                              </w:r>
                              <w:r>
                                <w:rPr>
                                  <w:color w:val="89898C"/>
                                  <w:spacing w:val="-4"/>
                                  <w:w w:val="120"/>
                                  <w:sz w:val="14"/>
                                </w:rPr>
                                <w:t>,</w:t>
                              </w:r>
                              <w:r>
                                <w:rPr>
                                  <w:color w:val="6B6B6B"/>
                                  <w:spacing w:val="-4"/>
                                  <w:w w:val="120"/>
                                  <w:sz w:val="14"/>
                                </w:rPr>
                                <w:t>73</w:t>
                              </w:r>
                            </w:p>
                            <w:p>
                              <w:pPr>
                                <w:spacing w:before="13"/>
                                <w:ind w:left="0" w:right="0" w:firstLine="0"/>
                                <w:jc w:val="left"/>
                                <w:rPr>
                                  <w:rFonts w:ascii="Courier New"/>
                                  <w:sz w:val="15"/>
                                </w:rPr>
                              </w:pPr>
                              <w:r>
                                <w:rPr>
                                  <w:rFonts w:ascii="Courier New"/>
                                  <w:color w:val="6B6B6B"/>
                                  <w:spacing w:val="-6"/>
                                  <w:sz w:val="15"/>
                                </w:rPr>
                                <w:t>l</w:t>
                              </w:r>
                              <w:r>
                                <w:rPr>
                                  <w:rFonts w:ascii="Courier New"/>
                                  <w:color w:val="89898C"/>
                                  <w:spacing w:val="-6"/>
                                  <w:sz w:val="15"/>
                                </w:rPr>
                                <w:t>,</w:t>
                              </w:r>
                              <w:r>
                                <w:rPr>
                                  <w:rFonts w:ascii="Courier New"/>
                                  <w:color w:val="6B6B6B"/>
                                  <w:spacing w:val="-6"/>
                                  <w:sz w:val="15"/>
                                </w:rPr>
                                <w:t>0e</w:t>
                              </w:r>
                            </w:p>
                          </w:txbxContent>
                        </wps:txbx>
                        <wps:bodyPr wrap="square" lIns="0" tIns="0" rIns="0" bIns="0" rtlCol="0">
                          <a:noAutofit/>
                        </wps:bodyPr>
                      </wps:wsp>
                      <wps:wsp>
                        <wps:cNvPr id="888" name="Textbox 888"/>
                        <wps:cNvSpPr txBox="1"/>
                        <wps:spPr>
                          <a:xfrm>
                            <a:off x="2367414" y="738487"/>
                            <a:ext cx="213995" cy="201295"/>
                          </a:xfrm>
                          <a:prstGeom prst="rect">
                            <a:avLst/>
                          </a:prstGeom>
                        </wps:spPr>
                        <wps:txbx>
                          <w:txbxContent>
                            <w:p>
                              <w:pPr>
                                <w:spacing w:line="155" w:lineRule="exact" w:before="0"/>
                                <w:ind w:left="0" w:right="0" w:firstLine="0"/>
                                <w:jc w:val="left"/>
                                <w:rPr>
                                  <w:sz w:val="14"/>
                                </w:rPr>
                              </w:pPr>
                              <w:r>
                                <w:rPr>
                                  <w:color w:val="6B6B6B"/>
                                  <w:spacing w:val="-4"/>
                                  <w:w w:val="130"/>
                                  <w:sz w:val="14"/>
                                </w:rPr>
                                <w:t>1.00</w:t>
                              </w:r>
                            </w:p>
                            <w:p>
                              <w:pPr>
                                <w:spacing w:before="11"/>
                                <w:ind w:left="5" w:right="0" w:firstLine="0"/>
                                <w:jc w:val="left"/>
                                <w:rPr>
                                  <w:sz w:val="13"/>
                                </w:rPr>
                              </w:pPr>
                              <w:r>
                                <w:rPr>
                                  <w:color w:val="6B6B6B"/>
                                  <w:w w:val="120"/>
                                  <w:sz w:val="13"/>
                                </w:rPr>
                                <w:t>tl-</w:t>
                              </w:r>
                              <w:r>
                                <w:rPr>
                                  <w:color w:val="6B6B6B"/>
                                  <w:spacing w:val="-5"/>
                                  <w:w w:val="120"/>
                                  <w:sz w:val="13"/>
                                </w:rPr>
                                <w:t>62</w:t>
                              </w:r>
                            </w:p>
                          </w:txbxContent>
                        </wps:txbx>
                        <wps:bodyPr wrap="square" lIns="0" tIns="0" rIns="0" bIns="0" rtlCol="0">
                          <a:noAutofit/>
                        </wps:bodyPr>
                      </wps:wsp>
                      <wps:wsp>
                        <wps:cNvPr id="889" name="Textbox 889"/>
                        <wps:cNvSpPr txBox="1"/>
                        <wps:spPr>
                          <a:xfrm>
                            <a:off x="2847642" y="732383"/>
                            <a:ext cx="208279" cy="205740"/>
                          </a:xfrm>
                          <a:prstGeom prst="rect">
                            <a:avLst/>
                          </a:prstGeom>
                        </wps:spPr>
                        <wps:txbx>
                          <w:txbxContent>
                            <w:p>
                              <w:pPr>
                                <w:spacing w:line="155" w:lineRule="exact" w:before="0"/>
                                <w:ind w:left="0" w:right="0" w:firstLine="0"/>
                                <w:jc w:val="left"/>
                                <w:rPr>
                                  <w:sz w:val="14"/>
                                </w:rPr>
                              </w:pPr>
                              <w:r>
                                <w:rPr>
                                  <w:color w:val="575959"/>
                                  <w:spacing w:val="-4"/>
                                  <w:w w:val="120"/>
                                  <w:sz w:val="14"/>
                                </w:rPr>
                                <w:t>0</w:t>
                              </w:r>
                              <w:r>
                                <w:rPr>
                                  <w:color w:val="9795A5"/>
                                  <w:spacing w:val="-4"/>
                                  <w:w w:val="120"/>
                                  <w:sz w:val="14"/>
                                </w:rPr>
                                <w:t>,</w:t>
                              </w:r>
                              <w:r>
                                <w:rPr>
                                  <w:color w:val="575959"/>
                                  <w:spacing w:val="-4"/>
                                  <w:w w:val="120"/>
                                  <w:sz w:val="14"/>
                                </w:rPr>
                                <w:t>S4</w:t>
                              </w:r>
                            </w:p>
                            <w:p>
                              <w:pPr>
                                <w:spacing w:before="7"/>
                                <w:ind w:left="0" w:right="0" w:firstLine="0"/>
                                <w:jc w:val="left"/>
                                <w:rPr>
                                  <w:sz w:val="14"/>
                                </w:rPr>
                              </w:pPr>
                              <w:r>
                                <w:rPr>
                                  <w:color w:val="575959"/>
                                  <w:spacing w:val="-4"/>
                                  <w:w w:val="120"/>
                                  <w:sz w:val="14"/>
                                </w:rPr>
                                <w:t>0</w:t>
                              </w:r>
                              <w:r>
                                <w:rPr>
                                  <w:color w:val="89898C"/>
                                  <w:spacing w:val="-4"/>
                                  <w:w w:val="120"/>
                                  <w:sz w:val="14"/>
                                </w:rPr>
                                <w:t>,</w:t>
                              </w:r>
                              <w:r>
                                <w:rPr>
                                  <w:color w:val="6B6B6B"/>
                                  <w:spacing w:val="-4"/>
                                  <w:w w:val="120"/>
                                  <w:sz w:val="14"/>
                                </w:rPr>
                                <w:t>77</w:t>
                              </w:r>
                            </w:p>
                          </w:txbxContent>
                        </wps:txbx>
                        <wps:bodyPr wrap="square" lIns="0" tIns="0" rIns="0" bIns="0" rtlCol="0">
                          <a:noAutofit/>
                        </wps:bodyPr>
                      </wps:wsp>
                      <wps:wsp>
                        <wps:cNvPr id="890" name="Textbox 890"/>
                        <wps:cNvSpPr txBox="1"/>
                        <wps:spPr>
                          <a:xfrm>
                            <a:off x="1878690" y="1156462"/>
                            <a:ext cx="219075" cy="205740"/>
                          </a:xfrm>
                          <a:prstGeom prst="rect">
                            <a:avLst/>
                          </a:prstGeom>
                        </wps:spPr>
                        <wps:txbx>
                          <w:txbxContent>
                            <w:p>
                              <w:pPr>
                                <w:spacing w:line="166" w:lineRule="exact" w:before="0"/>
                                <w:ind w:left="0" w:right="0" w:firstLine="0"/>
                                <w:jc w:val="left"/>
                                <w:rPr>
                                  <w:rFonts w:ascii="Courier New"/>
                                  <w:sz w:val="15"/>
                                </w:rPr>
                              </w:pPr>
                              <w:r>
                                <w:rPr>
                                  <w:rFonts w:ascii="Courier New"/>
                                  <w:color w:val="575959"/>
                                  <w:spacing w:val="-8"/>
                                  <w:sz w:val="15"/>
                                </w:rPr>
                                <w:t>0.86</w:t>
                              </w:r>
                            </w:p>
                            <w:p>
                              <w:pPr>
                                <w:spacing w:line="157" w:lineRule="exact" w:before="0"/>
                                <w:ind w:left="1" w:right="0" w:firstLine="0"/>
                                <w:jc w:val="left"/>
                                <w:rPr>
                                  <w:sz w:val="14"/>
                                </w:rPr>
                              </w:pPr>
                              <w:r>
                                <w:rPr>
                                  <w:color w:val="575959"/>
                                  <w:spacing w:val="-2"/>
                                  <w:w w:val="120"/>
                                  <w:sz w:val="14"/>
                                </w:rPr>
                                <w:t>!l.S6</w:t>
                              </w:r>
                            </w:p>
                          </w:txbxContent>
                        </wps:txbx>
                        <wps:bodyPr wrap="square" lIns="0" tIns="0" rIns="0" bIns="0" rtlCol="0">
                          <a:noAutofit/>
                        </wps:bodyPr>
                      </wps:wsp>
                      <wps:wsp>
                        <wps:cNvPr id="891" name="Textbox 891"/>
                        <wps:cNvSpPr txBox="1"/>
                        <wps:spPr>
                          <a:xfrm>
                            <a:off x="2366295" y="1156539"/>
                            <a:ext cx="217170" cy="201295"/>
                          </a:xfrm>
                          <a:prstGeom prst="rect">
                            <a:avLst/>
                          </a:prstGeom>
                        </wps:spPr>
                        <wps:txbx>
                          <w:txbxContent>
                            <w:p>
                              <w:pPr>
                                <w:spacing w:line="155" w:lineRule="exact" w:before="0"/>
                                <w:ind w:left="0" w:right="0" w:firstLine="0"/>
                                <w:jc w:val="left"/>
                                <w:rPr>
                                  <w:sz w:val="14"/>
                                </w:rPr>
                              </w:pPr>
                              <w:r>
                                <w:rPr>
                                  <w:color w:val="6B6B6B"/>
                                  <w:spacing w:val="-4"/>
                                  <w:w w:val="130"/>
                                  <w:sz w:val="14"/>
                                </w:rPr>
                                <w:t>8.81</w:t>
                              </w:r>
                            </w:p>
                            <w:p>
                              <w:pPr>
                                <w:spacing w:before="11"/>
                                <w:ind w:left="3" w:right="0" w:firstLine="0"/>
                                <w:jc w:val="left"/>
                                <w:rPr>
                                  <w:sz w:val="13"/>
                                </w:rPr>
                              </w:pPr>
                              <w:r>
                                <w:rPr>
                                  <w:color w:val="6B6B6B"/>
                                  <w:spacing w:val="-4"/>
                                  <w:w w:val="130"/>
                                  <w:sz w:val="13"/>
                                </w:rPr>
                                <w:t>0</w:t>
                              </w:r>
                              <w:r>
                                <w:rPr>
                                  <w:color w:val="2A2A2A"/>
                                  <w:spacing w:val="-4"/>
                                  <w:w w:val="130"/>
                                  <w:sz w:val="13"/>
                                </w:rPr>
                                <w:t>.</w:t>
                              </w:r>
                              <w:r>
                                <w:rPr>
                                  <w:color w:val="6B6B6B"/>
                                  <w:spacing w:val="-4"/>
                                  <w:w w:val="130"/>
                                  <w:sz w:val="13"/>
                                </w:rPr>
                                <w:t>81</w:t>
                              </w:r>
                            </w:p>
                          </w:txbxContent>
                        </wps:txbx>
                        <wps:bodyPr wrap="square" lIns="0" tIns="0" rIns="0" bIns="0" rtlCol="0">
                          <a:noAutofit/>
                        </wps:bodyPr>
                      </wps:wsp>
                      <wps:wsp>
                        <wps:cNvPr id="892" name="Textbox 892"/>
                        <wps:cNvSpPr txBox="1"/>
                        <wps:spPr>
                          <a:xfrm>
                            <a:off x="2847642" y="1049737"/>
                            <a:ext cx="218440" cy="309245"/>
                          </a:xfrm>
                          <a:prstGeom prst="rect">
                            <a:avLst/>
                          </a:prstGeom>
                        </wps:spPr>
                        <wps:txbx>
                          <w:txbxContent>
                            <w:p>
                              <w:pPr>
                                <w:spacing w:line="155" w:lineRule="exact" w:before="0"/>
                                <w:ind w:left="0" w:right="0" w:firstLine="0"/>
                                <w:jc w:val="left"/>
                                <w:rPr>
                                  <w:sz w:val="14"/>
                                </w:rPr>
                              </w:pPr>
                              <w:r>
                                <w:rPr>
                                  <w:color w:val="575959"/>
                                  <w:spacing w:val="-4"/>
                                  <w:w w:val="130"/>
                                  <w:sz w:val="14"/>
                                </w:rPr>
                                <w:t>0.81</w:t>
                              </w:r>
                            </w:p>
                            <w:p>
                              <w:pPr>
                                <w:spacing w:before="7"/>
                                <w:ind w:left="0" w:right="0" w:firstLine="0"/>
                                <w:jc w:val="left"/>
                                <w:rPr>
                                  <w:sz w:val="14"/>
                                </w:rPr>
                              </w:pPr>
                              <w:r>
                                <w:rPr>
                                  <w:color w:val="575959"/>
                                  <w:spacing w:val="-4"/>
                                  <w:w w:val="130"/>
                                  <w:sz w:val="14"/>
                                </w:rPr>
                                <w:t>0.81</w:t>
                              </w:r>
                            </w:p>
                            <w:p>
                              <w:pPr>
                                <w:spacing w:before="2"/>
                                <w:ind w:left="0" w:right="0" w:firstLine="0"/>
                                <w:jc w:val="left"/>
                                <w:rPr>
                                  <w:sz w:val="14"/>
                                </w:rPr>
                              </w:pPr>
                              <w:r>
                                <w:rPr>
                                  <w:color w:val="575959"/>
                                  <w:spacing w:val="-4"/>
                                  <w:w w:val="115"/>
                                  <w:sz w:val="14"/>
                                </w:rPr>
                                <w:t>0</w:t>
                              </w:r>
                              <w:r>
                                <w:rPr>
                                  <w:color w:val="2A2A2A"/>
                                  <w:spacing w:val="-4"/>
                                  <w:w w:val="115"/>
                                  <w:sz w:val="14"/>
                                </w:rPr>
                                <w:t>.</w:t>
                              </w:r>
                              <w:r>
                                <w:rPr>
                                  <w:color w:val="6B6B6B"/>
                                  <w:spacing w:val="-4"/>
                                  <w:w w:val="115"/>
                                  <w:sz w:val="14"/>
                                </w:rPr>
                                <w:t>Bl</w:t>
                              </w:r>
                            </w:p>
                          </w:txbxContent>
                        </wps:txbx>
                        <wps:bodyPr wrap="square" lIns="0" tIns="0" rIns="0" bIns="0" rtlCol="0">
                          <a:noAutofit/>
                        </wps:bodyPr>
                      </wps:wsp>
                      <wps:wsp>
                        <wps:cNvPr id="893" name="Textbox 893"/>
                        <wps:cNvSpPr txBox="1"/>
                        <wps:spPr>
                          <a:xfrm>
                            <a:off x="3415090" y="738048"/>
                            <a:ext cx="128905" cy="420370"/>
                          </a:xfrm>
                          <a:prstGeom prst="rect">
                            <a:avLst/>
                          </a:prstGeom>
                        </wps:spPr>
                        <wps:txbx>
                          <w:txbxContent>
                            <w:p>
                              <w:pPr>
                                <w:spacing w:line="144" w:lineRule="exact" w:before="0"/>
                                <w:ind w:left="0" w:right="0" w:firstLine="0"/>
                                <w:jc w:val="left"/>
                                <w:rPr>
                                  <w:sz w:val="13"/>
                                </w:rPr>
                              </w:pPr>
                              <w:r>
                                <w:rPr>
                                  <w:color w:val="6B6B6B"/>
                                  <w:spacing w:val="-5"/>
                                  <w:w w:val="105"/>
                                  <w:sz w:val="13"/>
                                </w:rPr>
                                <w:t>16,</w:t>
                              </w:r>
                            </w:p>
                            <w:p>
                              <w:pPr>
                                <w:spacing w:before="18"/>
                                <w:ind w:left="0" w:right="0" w:firstLine="0"/>
                                <w:jc w:val="left"/>
                                <w:rPr>
                                  <w:sz w:val="13"/>
                                </w:rPr>
                              </w:pPr>
                              <w:r>
                                <w:rPr>
                                  <w:color w:val="89898C"/>
                                  <w:spacing w:val="-5"/>
                                  <w:w w:val="110"/>
                                  <w:sz w:val="13"/>
                                </w:rPr>
                                <w:t>1</w:t>
                              </w:r>
                              <w:r>
                                <w:rPr>
                                  <w:color w:val="6B6B6B"/>
                                  <w:spacing w:val="-5"/>
                                  <w:w w:val="110"/>
                                  <w:sz w:val="13"/>
                                </w:rPr>
                                <w:t>6,</w:t>
                              </w:r>
                            </w:p>
                            <w:p>
                              <w:pPr>
                                <w:spacing w:before="108"/>
                                <w:ind w:left="7" w:right="0" w:firstLine="0"/>
                                <w:jc w:val="left"/>
                                <w:rPr>
                                  <w:i/>
                                  <w:sz w:val="21"/>
                                </w:rPr>
                              </w:pPr>
                              <w:r>
                                <w:rPr>
                                  <w:i/>
                                  <w:color w:val="ACACAC"/>
                                  <w:spacing w:val="-5"/>
                                  <w:w w:val="85"/>
                                  <w:sz w:val="21"/>
                                </w:rPr>
                                <w:t>.</w:t>
                              </w:r>
                              <w:r>
                                <w:rPr>
                                  <w:i/>
                                  <w:color w:val="6B6B6B"/>
                                  <w:spacing w:val="-5"/>
                                  <w:w w:val="85"/>
                                  <w:sz w:val="21"/>
                                </w:rPr>
                                <w:t>n</w:t>
                              </w:r>
                            </w:p>
                          </w:txbxContent>
                        </wps:txbx>
                        <wps:bodyPr wrap="square" lIns="0" tIns="0" rIns="0" bIns="0" rtlCol="0">
                          <a:noAutofit/>
                        </wps:bodyPr>
                      </wps:wsp>
                      <wps:wsp>
                        <wps:cNvPr id="894" name="Textbox 894"/>
                        <wps:cNvSpPr txBox="1"/>
                        <wps:spPr>
                          <a:xfrm>
                            <a:off x="3420132" y="1161034"/>
                            <a:ext cx="113030" cy="92710"/>
                          </a:xfrm>
                          <a:prstGeom prst="rect">
                            <a:avLst/>
                          </a:prstGeom>
                        </wps:spPr>
                        <wps:txbx>
                          <w:txbxContent>
                            <w:p>
                              <w:pPr>
                                <w:spacing w:line="145" w:lineRule="exact" w:before="0"/>
                                <w:ind w:left="0" w:right="0" w:firstLine="0"/>
                                <w:jc w:val="left"/>
                                <w:rPr>
                                  <w:rFonts w:ascii="Arial"/>
                                  <w:i/>
                                  <w:sz w:val="13"/>
                                </w:rPr>
                              </w:pPr>
                              <w:r>
                                <w:rPr>
                                  <w:rFonts w:ascii="Arial"/>
                                  <w:i/>
                                  <w:color w:val="6B6B6B"/>
                                  <w:spacing w:val="-5"/>
                                  <w:w w:val="110"/>
                                  <w:sz w:val="13"/>
                                </w:rPr>
                                <w:t>32</w:t>
                              </w:r>
                            </w:p>
                          </w:txbxContent>
                        </wps:txbx>
                        <wps:bodyPr wrap="square" lIns="0" tIns="0" rIns="0" bIns="0" rtlCol="0">
                          <a:noAutofit/>
                        </wps:bodyPr>
                      </wps:wsp>
                      <wps:wsp>
                        <wps:cNvPr id="895" name="Textbox 895"/>
                        <wps:cNvSpPr txBox="1"/>
                        <wps:spPr>
                          <a:xfrm>
                            <a:off x="3422008" y="1223686"/>
                            <a:ext cx="89535" cy="147955"/>
                          </a:xfrm>
                          <a:prstGeom prst="rect">
                            <a:avLst/>
                          </a:prstGeom>
                        </wps:spPr>
                        <wps:txbx>
                          <w:txbxContent>
                            <w:p>
                              <w:pPr>
                                <w:spacing w:line="233" w:lineRule="exact" w:before="0"/>
                                <w:ind w:left="0" w:right="0" w:firstLine="0"/>
                                <w:jc w:val="left"/>
                                <w:rPr>
                                  <w:i/>
                                  <w:sz w:val="21"/>
                                </w:rPr>
                              </w:pPr>
                              <w:r>
                                <w:rPr>
                                  <w:i/>
                                  <w:color w:val="6B6B6B"/>
                                  <w:spacing w:val="-10"/>
                                  <w:w w:val="115"/>
                                  <w:sz w:val="21"/>
                                </w:rPr>
                                <w:t>n</w:t>
                              </w:r>
                            </w:p>
                          </w:txbxContent>
                        </wps:txbx>
                        <wps:bodyPr wrap="square" lIns="0" tIns="0" rIns="0" bIns="0" rtlCol="0">
                          <a:noAutofit/>
                        </wps:bodyPr>
                      </wps:wsp>
                    </wpg:wgp>
                  </a:graphicData>
                </a:graphic>
              </wp:anchor>
            </w:drawing>
          </mc:Choice>
          <mc:Fallback>
            <w:pict>
              <v:group style="position:absolute;margin-left:54.556816pt;margin-top:14.203094pt;width:323.3pt;height:114.4pt;mso-position-horizontal-relative:page;mso-position-vertical-relative:paragraph;z-index:-15598592;mso-wrap-distance-left:0;mso-wrap-distance-right:0" id="docshapegroup614" coordorigin="1091,284" coordsize="6466,2288">
                <v:line style="position:absolute" from="1101,2571" to="1101,284" stroked="true" strokeweight=".961354pt" strokecolor="#000000">
                  <v:stroke dashstyle="solid"/>
                </v:line>
                <v:line style="position:absolute" from="7532,2571" to="7532,284" stroked="true" strokeweight=".721015pt" strokecolor="#000000">
                  <v:stroke dashstyle="solid"/>
                </v:line>
                <v:shape style="position:absolute;left:1095;top:298;width:6461;height:2254" id="docshape615" coordorigin="1096,298" coordsize="6461,2254" path="m1096,298l7556,298m1096,2552l7556,2552e" filled="false" stroked="true" strokeweight=".961224pt" strokecolor="#000000">
                  <v:path arrowok="t"/>
                  <v:stroke dashstyle="solid"/>
                </v:shape>
                <v:rect style="position:absolute;left:1978;top:1431;width:5;height:178" id="docshape616" filled="true" fillcolor="#e4e2e1" stroked="false">
                  <v:fill type="solid"/>
                </v:rect>
                <v:shape style="position:absolute;left:1168;top:467;width:6001;height:809" type="#_x0000_t202" id="docshape617" filled="false" stroked="false">
                  <v:textbox inset="0,0,0,0">
                    <w:txbxContent>
                      <w:p>
                        <w:pPr>
                          <w:spacing w:line="166" w:lineRule="exact" w:before="0"/>
                          <w:ind w:left="0" w:right="0" w:firstLine="0"/>
                          <w:jc w:val="left"/>
                          <w:rPr>
                            <w:sz w:val="15"/>
                          </w:rPr>
                        </w:pPr>
                        <w:r>
                          <w:rPr>
                            <w:color w:val="777790"/>
                            <w:w w:val="110"/>
                            <w:sz w:val="15"/>
                          </w:rPr>
                          <w:t>l</w:t>
                        </w:r>
                        <w:r>
                          <w:rPr>
                            <w:color w:val="9795A5"/>
                            <w:w w:val="110"/>
                            <w:sz w:val="15"/>
                          </w:rPr>
                          <w:t>n</w:t>
                        </w:r>
                        <w:r>
                          <w:rPr>
                            <w:color w:val="9795A5"/>
                            <w:spacing w:val="44"/>
                            <w:w w:val="110"/>
                            <w:sz w:val="15"/>
                          </w:rPr>
                          <w:t> </w:t>
                        </w:r>
                        <w:r>
                          <w:rPr>
                            <w:color w:val="89898C"/>
                            <w:w w:val="110"/>
                            <w:sz w:val="15"/>
                          </w:rPr>
                          <w:t>(27]:</w:t>
                        </w:r>
                        <w:r>
                          <w:rPr>
                            <w:color w:val="89898C"/>
                            <w:spacing w:val="72"/>
                            <w:w w:val="150"/>
                            <w:sz w:val="15"/>
                          </w:rPr>
                          <w:t> </w:t>
                        </w:r>
                        <w:r>
                          <w:rPr>
                            <w:b/>
                            <w:color w:val="5B8C59"/>
                            <w:w w:val="110"/>
                            <w:sz w:val="15"/>
                          </w:rPr>
                          <w:t>fr011</w:t>
                        </w:r>
                        <w:r>
                          <w:rPr>
                            <w:b/>
                            <w:color w:val="5B8C59"/>
                            <w:spacing w:val="36"/>
                            <w:w w:val="110"/>
                            <w:sz w:val="15"/>
                          </w:rPr>
                          <w:t> </w:t>
                        </w:r>
                        <w:r>
                          <w:rPr>
                            <w:color w:val="575959"/>
                            <w:w w:val="110"/>
                            <w:sz w:val="15"/>
                          </w:rPr>
                          <w:t>sklearn</w:t>
                        </w:r>
                        <w:r>
                          <w:rPr>
                            <w:color w:val="89898C"/>
                            <w:w w:val="110"/>
                            <w:sz w:val="15"/>
                          </w:rPr>
                          <w:t>.</w:t>
                        </w:r>
                        <w:r>
                          <w:rPr>
                            <w:color w:val="6B6B6B"/>
                            <w:w w:val="110"/>
                            <w:sz w:val="15"/>
                          </w:rPr>
                          <w:t>metrics</w:t>
                        </w:r>
                        <w:r>
                          <w:rPr>
                            <w:color w:val="6B6B6B"/>
                            <w:spacing w:val="45"/>
                            <w:w w:val="110"/>
                            <w:sz w:val="15"/>
                          </w:rPr>
                          <w:t> </w:t>
                        </w:r>
                        <w:r>
                          <w:rPr>
                            <w:b/>
                            <w:color w:val="5B8C59"/>
                            <w:w w:val="110"/>
                            <w:sz w:val="15"/>
                          </w:rPr>
                          <w:t>i11port</w:t>
                        </w:r>
                        <w:r>
                          <w:rPr>
                            <w:b/>
                            <w:color w:val="5B8C59"/>
                            <w:spacing w:val="48"/>
                            <w:w w:val="110"/>
                            <w:sz w:val="15"/>
                          </w:rPr>
                          <w:t> </w:t>
                        </w:r>
                        <w:r>
                          <w:rPr>
                            <w:color w:val="575959"/>
                            <w:spacing w:val="-2"/>
                            <w:w w:val="110"/>
                            <w:sz w:val="15"/>
                          </w:rPr>
                          <w:t>class.ific;iticm_r1rpon:</w:t>
                        </w:r>
                      </w:p>
                      <w:p>
                        <w:pPr>
                          <w:spacing w:before="168"/>
                          <w:ind w:left="709" w:right="0" w:firstLine="0"/>
                          <w:jc w:val="left"/>
                          <w:rPr>
                            <w:sz w:val="15"/>
                          </w:rPr>
                        </w:pPr>
                        <w:r>
                          <w:rPr>
                            <w:color w:val="699C67"/>
                            <w:w w:val="120"/>
                            <w:sz w:val="15"/>
                          </w:rPr>
                          <w:t>?</w:t>
                        </w:r>
                        <w:r>
                          <w:rPr>
                            <w:color w:val="829C82"/>
                            <w:w w:val="120"/>
                            <w:sz w:val="15"/>
                          </w:rPr>
                          <w:t>rint</w:t>
                        </w:r>
                        <w:r>
                          <w:rPr>
                            <w:color w:val="6B6B6B"/>
                            <w:w w:val="120"/>
                            <w:sz w:val="15"/>
                          </w:rPr>
                          <w:t>(chlisification</w:t>
                        </w:r>
                        <w:r>
                          <w:rPr>
                            <w:color w:val="89898C"/>
                            <w:w w:val="120"/>
                            <w:sz w:val="15"/>
                          </w:rPr>
                          <w:t>_</w:t>
                        </w:r>
                        <w:r>
                          <w:rPr>
                            <w:color w:val="6B6B6B"/>
                            <w:w w:val="120"/>
                            <w:sz w:val="15"/>
                          </w:rPr>
                          <w:t>re?or-t(</w:t>
                        </w:r>
                        <w:r>
                          <w:rPr>
                            <w:color w:val="6B6B6B"/>
                            <w:spacing w:val="17"/>
                            <w:w w:val="120"/>
                            <w:sz w:val="15"/>
                          </w:rPr>
                          <w:t> </w:t>
                        </w:r>
                        <w:r>
                          <w:rPr>
                            <w:color w:val="89898C"/>
                            <w:w w:val="120"/>
                            <w:sz w:val="15"/>
                          </w:rPr>
                          <w:t>_</w:t>
                        </w:r>
                        <w:r>
                          <w:rPr>
                            <w:color w:val="575959"/>
                            <w:w w:val="120"/>
                            <w:sz w:val="15"/>
                          </w:rPr>
                          <w:t>t-est,</w:t>
                        </w:r>
                        <w:r>
                          <w:rPr>
                            <w:color w:val="575959"/>
                            <w:spacing w:val="25"/>
                            <w:w w:val="120"/>
                            <w:sz w:val="15"/>
                          </w:rPr>
                          <w:t>  </w:t>
                        </w:r>
                        <w:r>
                          <w:rPr>
                            <w:color w:val="6B6B6B"/>
                            <w:w w:val="120"/>
                            <w:sz w:val="15"/>
                          </w:rPr>
                          <w:t>y</w:t>
                        </w:r>
                        <w:r>
                          <w:rPr>
                            <w:color w:val="89898C"/>
                            <w:w w:val="120"/>
                            <w:sz w:val="15"/>
                          </w:rPr>
                          <w:t>_</w:t>
                        </w:r>
                        <w:r>
                          <w:rPr>
                            <w:color w:val="575959"/>
                            <w:w w:val="120"/>
                            <w:sz w:val="15"/>
                          </w:rPr>
                          <w:t>pred,</w:t>
                        </w:r>
                        <w:r>
                          <w:rPr>
                            <w:color w:val="575959"/>
                            <w:spacing w:val="24"/>
                            <w:w w:val="120"/>
                            <w:sz w:val="15"/>
                          </w:rPr>
                          <w:t>  </w:t>
                        </w:r>
                        <w:r>
                          <w:rPr>
                            <w:color w:val="6B6B6B"/>
                            <w:spacing w:val="-2"/>
                            <w:w w:val="110"/>
                            <w:sz w:val="15"/>
                          </w:rPr>
                          <w:t>tareet</w:t>
                        </w:r>
                        <w:r>
                          <w:rPr>
                            <w:color w:val="89898C"/>
                            <w:spacing w:val="-2"/>
                            <w:w w:val="110"/>
                            <w:sz w:val="15"/>
                          </w:rPr>
                          <w:t>_</w:t>
                        </w:r>
                        <w:r>
                          <w:rPr>
                            <w:color w:val="6B6B6B"/>
                            <w:spacing w:val="-2"/>
                            <w:w w:val="110"/>
                            <w:sz w:val="15"/>
                          </w:rPr>
                          <w:t>na:mes;</w:t>
                        </w:r>
                        <w:r>
                          <w:rPr>
                            <w:color w:val="9795A5"/>
                            <w:spacing w:val="-2"/>
                            <w:w w:val="110"/>
                            <w:sz w:val="15"/>
                          </w:rPr>
                          <w:t>o</w:t>
                        </w:r>
                        <w:r>
                          <w:rPr>
                            <w:color w:val="6B6B6B"/>
                            <w:spacing w:val="-2"/>
                            <w:w w:val="110"/>
                            <w:sz w:val="15"/>
                          </w:rPr>
                          <w:t>dass</w:t>
                        </w:r>
                        <w:r>
                          <w:rPr>
                            <w:color w:val="9795A5"/>
                            <w:spacing w:val="-2"/>
                            <w:w w:val="110"/>
                            <w:sz w:val="15"/>
                          </w:rPr>
                          <w:t>_</w:t>
                        </w:r>
                        <w:r>
                          <w:rPr>
                            <w:color w:val="6B6B6B"/>
                            <w:spacing w:val="-2"/>
                            <w:w w:val="110"/>
                            <w:sz w:val="15"/>
                          </w:rPr>
                          <w:t>m1mes))</w:t>
                        </w:r>
                      </w:p>
                      <w:p>
                        <w:pPr>
                          <w:tabs>
                            <w:tab w:pos="3507" w:val="left" w:leader="none"/>
                          </w:tabs>
                          <w:spacing w:before="116"/>
                          <w:ind w:left="2520" w:right="0" w:firstLine="0"/>
                          <w:jc w:val="left"/>
                          <w:rPr>
                            <w:rFonts w:ascii="Arial"/>
                            <w:sz w:val="13"/>
                          </w:rPr>
                        </w:pPr>
                        <w:r>
                          <w:rPr>
                            <w:rFonts w:ascii="Courier New"/>
                            <w:color w:val="6B6B6B"/>
                            <w:spacing w:val="-2"/>
                            <w:sz w:val="15"/>
                          </w:rPr>
                          <w:t>precision</w:t>
                        </w:r>
                        <w:r>
                          <w:rPr>
                            <w:rFonts w:ascii="Courier New"/>
                            <w:color w:val="6B6B6B"/>
                            <w:sz w:val="15"/>
                          </w:rPr>
                          <w:tab/>
                        </w:r>
                        <w:r>
                          <w:rPr>
                            <w:color w:val="6B6B6B"/>
                            <w:w w:val="110"/>
                            <w:sz w:val="15"/>
                          </w:rPr>
                          <w:t>recall</w:t>
                        </w:r>
                        <w:r>
                          <w:rPr>
                            <w:color w:val="6B6B6B"/>
                            <w:spacing w:val="28"/>
                            <w:w w:val="110"/>
                            <w:sz w:val="15"/>
                          </w:rPr>
                          <w:t>  </w:t>
                        </w:r>
                        <w:r>
                          <w:rPr>
                            <w:rFonts w:ascii="Courier New"/>
                            <w:color w:val="6B6B6B"/>
                            <w:sz w:val="15"/>
                          </w:rPr>
                          <w:t>fl</w:t>
                        </w:r>
                        <w:r>
                          <w:rPr>
                            <w:rFonts w:ascii="Courier New"/>
                            <w:color w:val="9795A5"/>
                            <w:sz w:val="15"/>
                          </w:rPr>
                          <w:t>-</w:t>
                        </w:r>
                        <w:r>
                          <w:rPr>
                            <w:rFonts w:ascii="Courier New"/>
                            <w:color w:val="6B6B6B"/>
                            <w:sz w:val="15"/>
                          </w:rPr>
                          <w:t>score</w:t>
                        </w:r>
                        <w:r>
                          <w:rPr>
                            <w:rFonts w:ascii="Courier New"/>
                            <w:color w:val="6B6B6B"/>
                            <w:spacing w:val="66"/>
                            <w:w w:val="150"/>
                            <w:sz w:val="15"/>
                          </w:rPr>
                          <w:t> </w:t>
                        </w:r>
                        <w:r>
                          <w:rPr>
                            <w:rFonts w:ascii="Arial"/>
                            <w:color w:val="6B6B6B"/>
                            <w:spacing w:val="-2"/>
                            <w:w w:val="110"/>
                            <w:sz w:val="13"/>
                          </w:rPr>
                          <w:t>support</w:t>
                        </w:r>
                      </w:p>
                    </w:txbxContent>
                  </v:textbox>
                  <w10:wrap type="none"/>
                </v:shape>
                <v:shape style="position:absolute;left:1869;top:1431;width:1725;height:1008" type="#_x0000_t202" id="docshape618" filled="false" stroked="false">
                  <v:textbox inset="0,0,0,0">
                    <w:txbxContent>
                      <w:p>
                        <w:pPr>
                          <w:spacing w:line="163" w:lineRule="exact" w:before="0"/>
                          <w:ind w:left="108" w:right="0" w:firstLine="0"/>
                          <w:jc w:val="left"/>
                          <w:rPr>
                            <w:sz w:val="12"/>
                          </w:rPr>
                        </w:pPr>
                        <w:r>
                          <w:rPr>
                            <w:rFonts w:ascii="Arial"/>
                            <w:color w:val="BCBCBC"/>
                            <w:w w:val="90"/>
                            <w:sz w:val="13"/>
                          </w:rPr>
                          <w:t>,</w:t>
                        </w:r>
                        <w:r>
                          <w:rPr>
                            <w:rFonts w:ascii="Arial"/>
                            <w:color w:val="6B6B6B"/>
                            <w:w w:val="90"/>
                            <w:sz w:val="13"/>
                          </w:rPr>
                          <w:t>c:</w:t>
                        </w:r>
                        <w:r>
                          <w:rPr>
                            <w:rFonts w:ascii="Arial"/>
                            <w:color w:val="89898C"/>
                            <w:w w:val="90"/>
                            <w:sz w:val="15"/>
                          </w:rPr>
                          <w:t>i</w:t>
                        </w:r>
                        <w:r>
                          <w:rPr>
                            <w:rFonts w:ascii="Arial"/>
                            <w:color w:val="89898C"/>
                            <w:spacing w:val="34"/>
                            <w:sz w:val="15"/>
                          </w:rPr>
                          <w:t> </w:t>
                        </w:r>
                        <w:r>
                          <w:rPr>
                            <w:rFonts w:ascii="Arial"/>
                            <w:color w:val="6B6B6B"/>
                            <w:w w:val="90"/>
                            <w:sz w:val="13"/>
                          </w:rPr>
                          <w:t>n&lt;1111Qn</w:t>
                        </w:r>
                        <w:r>
                          <w:rPr>
                            <w:rFonts w:ascii="Arial"/>
                            <w:color w:val="89898C"/>
                            <w:w w:val="90"/>
                            <w:sz w:val="13"/>
                          </w:rPr>
                          <w:t>_</w:t>
                        </w:r>
                        <w:r>
                          <w:rPr>
                            <w:rFonts w:ascii="Arial"/>
                            <w:color w:val="6B6B6B"/>
                            <w:w w:val="90"/>
                            <w:sz w:val="13"/>
                          </w:rPr>
                          <w:t>Rou1h_Ba</w:t>
                        </w:r>
                        <w:r>
                          <w:rPr>
                            <w:rFonts w:ascii="Arial"/>
                            <w:color w:val="6B6B6B"/>
                            <w:spacing w:val="-19"/>
                            <w:w w:val="90"/>
                            <w:sz w:val="13"/>
                          </w:rPr>
                          <w:t> </w:t>
                        </w:r>
                        <w:r>
                          <w:rPr>
                            <w:color w:val="575959"/>
                            <w:spacing w:val="-5"/>
                            <w:w w:val="90"/>
                            <w:sz w:val="12"/>
                          </w:rPr>
                          <w:t>r-</w:t>
                        </w:r>
                      </w:p>
                      <w:p>
                        <w:pPr>
                          <w:spacing w:line="188" w:lineRule="exact" w:before="0"/>
                          <w:ind w:left="0" w:right="18" w:firstLine="0"/>
                          <w:jc w:val="right"/>
                          <w:rPr>
                            <w:rFonts w:ascii="Courier New" w:hAnsi="Courier New"/>
                            <w:sz w:val="17"/>
                          </w:rPr>
                        </w:pPr>
                        <w:r>
                          <w:rPr>
                            <w:rFonts w:ascii="Courier New" w:hAnsi="Courier New"/>
                            <w:color w:val="575959"/>
                            <w:w w:val="80"/>
                            <w:sz w:val="17"/>
                          </w:rPr>
                          <w:t>c</w:t>
                        </w:r>
                        <w:r>
                          <w:rPr>
                            <w:rFonts w:ascii="Courier New" w:hAnsi="Courier New"/>
                            <w:color w:val="89898C"/>
                            <w:w w:val="80"/>
                            <w:sz w:val="17"/>
                          </w:rPr>
                          <w:t>i</w:t>
                        </w:r>
                        <w:r>
                          <w:rPr>
                            <w:rFonts w:ascii="Courier New" w:hAnsi="Courier New"/>
                            <w:color w:val="89898C"/>
                            <w:spacing w:val="59"/>
                            <w:sz w:val="17"/>
                          </w:rPr>
                          <w:t> </w:t>
                        </w:r>
                        <w:r>
                          <w:rPr>
                            <w:rFonts w:ascii="Courier New" w:hAnsi="Courier New"/>
                            <w:color w:val="6B6B6B"/>
                            <w:w w:val="80"/>
                            <w:sz w:val="17"/>
                          </w:rPr>
                          <w:t>r®n</w:t>
                        </w:r>
                        <w:r>
                          <w:rPr>
                            <w:rFonts w:ascii="Courier New" w:hAnsi="Courier New"/>
                            <w:color w:val="89898C"/>
                            <w:w w:val="80"/>
                            <w:sz w:val="17"/>
                          </w:rPr>
                          <w:t>_</w:t>
                        </w:r>
                        <w:r>
                          <w:rPr>
                            <w:rFonts w:ascii="Courier New" w:hAnsi="Courier New"/>
                            <w:color w:val="6B6B6B"/>
                            <w:w w:val="80"/>
                            <w:sz w:val="17"/>
                          </w:rPr>
                          <w:t>str</w:t>
                        </w:r>
                        <w:r>
                          <w:rPr>
                            <w:rFonts w:ascii="Courier New" w:hAnsi="Courier New"/>
                            <w:color w:val="89898C"/>
                            <w:w w:val="80"/>
                            <w:sz w:val="17"/>
                          </w:rPr>
                          <w:t>i</w:t>
                        </w:r>
                        <w:r>
                          <w:rPr>
                            <w:rFonts w:ascii="Courier New" w:hAnsi="Courier New"/>
                            <w:color w:val="6B6B6B"/>
                            <w:w w:val="80"/>
                            <w:sz w:val="17"/>
                          </w:rPr>
                          <w:t>pe</w:t>
                        </w:r>
                        <w:r>
                          <w:rPr>
                            <w:rFonts w:ascii="Courier New" w:hAnsi="Courier New"/>
                            <w:color w:val="9795A5"/>
                            <w:w w:val="80"/>
                            <w:sz w:val="17"/>
                          </w:rPr>
                          <w:t>_</w:t>
                        </w:r>
                        <w:r>
                          <w:rPr>
                            <w:rFonts w:ascii="Courier New" w:hAnsi="Courier New"/>
                            <w:color w:val="6B6B6B"/>
                            <w:w w:val="80"/>
                            <w:sz w:val="17"/>
                          </w:rPr>
                          <w:t>c</w:t>
                        </w:r>
                        <w:r>
                          <w:rPr>
                            <w:rFonts w:ascii="Courier New" w:hAnsi="Courier New"/>
                            <w:color w:val="6B6B6B"/>
                            <w:spacing w:val="-5"/>
                            <w:w w:val="80"/>
                            <w:sz w:val="17"/>
                          </w:rPr>
                          <w:t> </w:t>
                        </w:r>
                        <w:r>
                          <w:rPr>
                            <w:rFonts w:ascii="Courier New" w:hAnsi="Courier New"/>
                            <w:color w:val="6B6B6B"/>
                            <w:spacing w:val="-4"/>
                            <w:w w:val="75"/>
                            <w:sz w:val="17"/>
                          </w:rPr>
                          <w:t>nker</w:t>
                        </w:r>
                      </w:p>
                      <w:p>
                        <w:pPr>
                          <w:spacing w:before="135"/>
                          <w:ind w:left="1066" w:right="0" w:firstLine="0"/>
                          <w:jc w:val="left"/>
                          <w:rPr>
                            <w:sz w:val="15"/>
                          </w:rPr>
                        </w:pPr>
                        <w:r>
                          <w:rPr>
                            <w:color w:val="6B6B6B"/>
                            <w:spacing w:val="-2"/>
                            <w:w w:val="110"/>
                            <w:sz w:val="15"/>
                          </w:rPr>
                          <w:t>accu</w:t>
                        </w:r>
                        <w:r>
                          <w:rPr>
                            <w:color w:val="89898C"/>
                            <w:spacing w:val="-2"/>
                            <w:w w:val="110"/>
                            <w:sz w:val="15"/>
                          </w:rPr>
                          <w:t>r</w:t>
                        </w:r>
                        <w:r>
                          <w:rPr>
                            <w:color w:val="575959"/>
                            <w:spacing w:val="-2"/>
                            <w:w w:val="110"/>
                            <w:sz w:val="15"/>
                          </w:rPr>
                          <w:t>acy</w:t>
                        </w:r>
                      </w:p>
                      <w:p>
                        <w:pPr>
                          <w:spacing w:line="169" w:lineRule="exact" w:before="11"/>
                          <w:ind w:left="0" w:right="56" w:firstLine="0"/>
                          <w:jc w:val="right"/>
                          <w:rPr>
                            <w:rFonts w:ascii="Courier New"/>
                            <w:sz w:val="15"/>
                          </w:rPr>
                        </w:pPr>
                        <w:r>
                          <w:rPr>
                            <w:rFonts w:ascii="Courier New"/>
                            <w:color w:val="6B6B6B"/>
                            <w:spacing w:val="-2"/>
                            <w:w w:val="85"/>
                            <w:sz w:val="15"/>
                          </w:rPr>
                          <w:t>macro</w:t>
                        </w:r>
                        <w:r>
                          <w:rPr>
                            <w:rFonts w:ascii="Courier New"/>
                            <w:color w:val="6B6B6B"/>
                            <w:spacing w:val="-7"/>
                            <w:w w:val="85"/>
                            <w:sz w:val="15"/>
                          </w:rPr>
                          <w:t> </w:t>
                        </w:r>
                        <w:r>
                          <w:rPr>
                            <w:rFonts w:ascii="Courier New"/>
                            <w:color w:val="575959"/>
                            <w:spacing w:val="-5"/>
                            <w:w w:val="95"/>
                            <w:sz w:val="15"/>
                          </w:rPr>
                          <w:t>avg</w:t>
                        </w:r>
                      </w:p>
                      <w:p>
                        <w:pPr>
                          <w:spacing w:line="169" w:lineRule="exact" w:before="0"/>
                          <w:ind w:left="0" w:right="56" w:firstLine="0"/>
                          <w:jc w:val="right"/>
                          <w:rPr>
                            <w:rFonts w:ascii="Courier New"/>
                            <w:sz w:val="15"/>
                          </w:rPr>
                        </w:pPr>
                        <w:r>
                          <w:rPr>
                            <w:rFonts w:ascii="Courier New"/>
                            <w:color w:val="6B6B6B"/>
                            <w:w w:val="75"/>
                            <w:sz w:val="15"/>
                          </w:rPr>
                          <w:t>,;eighted</w:t>
                        </w:r>
                        <w:r>
                          <w:rPr>
                            <w:rFonts w:ascii="Courier New"/>
                            <w:color w:val="6B6B6B"/>
                            <w:spacing w:val="-8"/>
                            <w:sz w:val="15"/>
                          </w:rPr>
                          <w:t> </w:t>
                        </w:r>
                        <w:r>
                          <w:rPr>
                            <w:rFonts w:ascii="Courier New"/>
                            <w:color w:val="6B6B6B"/>
                            <w:spacing w:val="-5"/>
                            <w:w w:val="90"/>
                            <w:sz w:val="15"/>
                          </w:rPr>
                          <w:t>avg</w:t>
                        </w:r>
                      </w:p>
                    </w:txbxContent>
                  </v:textbox>
                  <w10:wrap type="none"/>
                </v:shape>
                <v:shape style="position:absolute;left:4062;top:1437;width:354;height:339" type="#_x0000_t202" id="docshape619" filled="false" stroked="false">
                  <v:textbox inset="0,0,0,0">
                    <w:txbxContent>
                      <w:p>
                        <w:pPr>
                          <w:spacing w:line="155" w:lineRule="exact" w:before="0"/>
                          <w:ind w:left="3" w:right="0" w:firstLine="0"/>
                          <w:jc w:val="left"/>
                          <w:rPr>
                            <w:sz w:val="14"/>
                          </w:rPr>
                        </w:pPr>
                        <w:r>
                          <w:rPr>
                            <w:color w:val="575959"/>
                            <w:spacing w:val="-4"/>
                            <w:w w:val="120"/>
                            <w:sz w:val="14"/>
                          </w:rPr>
                          <w:t>0</w:t>
                        </w:r>
                        <w:r>
                          <w:rPr>
                            <w:color w:val="89898C"/>
                            <w:spacing w:val="-4"/>
                            <w:w w:val="120"/>
                            <w:sz w:val="14"/>
                          </w:rPr>
                          <w:t>,</w:t>
                        </w:r>
                        <w:r>
                          <w:rPr>
                            <w:color w:val="6B6B6B"/>
                            <w:spacing w:val="-4"/>
                            <w:w w:val="120"/>
                            <w:sz w:val="14"/>
                          </w:rPr>
                          <w:t>73</w:t>
                        </w:r>
                      </w:p>
                      <w:p>
                        <w:pPr>
                          <w:spacing w:before="13"/>
                          <w:ind w:left="0" w:right="0" w:firstLine="0"/>
                          <w:jc w:val="left"/>
                          <w:rPr>
                            <w:rFonts w:ascii="Courier New"/>
                            <w:sz w:val="15"/>
                          </w:rPr>
                        </w:pPr>
                        <w:r>
                          <w:rPr>
                            <w:rFonts w:ascii="Courier New"/>
                            <w:color w:val="6B6B6B"/>
                            <w:spacing w:val="-6"/>
                            <w:sz w:val="15"/>
                          </w:rPr>
                          <w:t>l</w:t>
                        </w:r>
                        <w:r>
                          <w:rPr>
                            <w:rFonts w:ascii="Courier New"/>
                            <w:color w:val="89898C"/>
                            <w:spacing w:val="-6"/>
                            <w:sz w:val="15"/>
                          </w:rPr>
                          <w:t>,</w:t>
                        </w:r>
                        <w:r>
                          <w:rPr>
                            <w:rFonts w:ascii="Courier New"/>
                            <w:color w:val="6B6B6B"/>
                            <w:spacing w:val="-6"/>
                            <w:sz w:val="15"/>
                          </w:rPr>
                          <w:t>0e</w:t>
                        </w:r>
                      </w:p>
                    </w:txbxContent>
                  </v:textbox>
                  <w10:wrap type="none"/>
                </v:shape>
                <v:shape style="position:absolute;left:4819;top:1447;width:337;height:317" type="#_x0000_t202" id="docshape620" filled="false" stroked="false">
                  <v:textbox inset="0,0,0,0">
                    <w:txbxContent>
                      <w:p>
                        <w:pPr>
                          <w:spacing w:line="155" w:lineRule="exact" w:before="0"/>
                          <w:ind w:left="0" w:right="0" w:firstLine="0"/>
                          <w:jc w:val="left"/>
                          <w:rPr>
                            <w:sz w:val="14"/>
                          </w:rPr>
                        </w:pPr>
                        <w:r>
                          <w:rPr>
                            <w:color w:val="6B6B6B"/>
                            <w:spacing w:val="-4"/>
                            <w:w w:val="130"/>
                            <w:sz w:val="14"/>
                          </w:rPr>
                          <w:t>1.00</w:t>
                        </w:r>
                      </w:p>
                      <w:p>
                        <w:pPr>
                          <w:spacing w:before="11"/>
                          <w:ind w:left="5" w:right="0" w:firstLine="0"/>
                          <w:jc w:val="left"/>
                          <w:rPr>
                            <w:sz w:val="13"/>
                          </w:rPr>
                        </w:pPr>
                        <w:r>
                          <w:rPr>
                            <w:color w:val="6B6B6B"/>
                            <w:w w:val="120"/>
                            <w:sz w:val="13"/>
                          </w:rPr>
                          <w:t>tl-</w:t>
                        </w:r>
                        <w:r>
                          <w:rPr>
                            <w:color w:val="6B6B6B"/>
                            <w:spacing w:val="-5"/>
                            <w:w w:val="120"/>
                            <w:sz w:val="13"/>
                          </w:rPr>
                          <w:t>62</w:t>
                        </w:r>
                      </w:p>
                    </w:txbxContent>
                  </v:textbox>
                  <w10:wrap type="none"/>
                </v:shape>
                <v:shape style="position:absolute;left:5575;top:1437;width:328;height:324" type="#_x0000_t202" id="docshape621" filled="false" stroked="false">
                  <v:textbox inset="0,0,0,0">
                    <w:txbxContent>
                      <w:p>
                        <w:pPr>
                          <w:spacing w:line="155" w:lineRule="exact" w:before="0"/>
                          <w:ind w:left="0" w:right="0" w:firstLine="0"/>
                          <w:jc w:val="left"/>
                          <w:rPr>
                            <w:sz w:val="14"/>
                          </w:rPr>
                        </w:pPr>
                        <w:r>
                          <w:rPr>
                            <w:color w:val="575959"/>
                            <w:spacing w:val="-4"/>
                            <w:w w:val="120"/>
                            <w:sz w:val="14"/>
                          </w:rPr>
                          <w:t>0</w:t>
                        </w:r>
                        <w:r>
                          <w:rPr>
                            <w:color w:val="9795A5"/>
                            <w:spacing w:val="-4"/>
                            <w:w w:val="120"/>
                            <w:sz w:val="14"/>
                          </w:rPr>
                          <w:t>,</w:t>
                        </w:r>
                        <w:r>
                          <w:rPr>
                            <w:color w:val="575959"/>
                            <w:spacing w:val="-4"/>
                            <w:w w:val="120"/>
                            <w:sz w:val="14"/>
                          </w:rPr>
                          <w:t>S4</w:t>
                        </w:r>
                      </w:p>
                      <w:p>
                        <w:pPr>
                          <w:spacing w:before="7"/>
                          <w:ind w:left="0" w:right="0" w:firstLine="0"/>
                          <w:jc w:val="left"/>
                          <w:rPr>
                            <w:sz w:val="14"/>
                          </w:rPr>
                        </w:pPr>
                        <w:r>
                          <w:rPr>
                            <w:color w:val="575959"/>
                            <w:spacing w:val="-4"/>
                            <w:w w:val="120"/>
                            <w:sz w:val="14"/>
                          </w:rPr>
                          <w:t>0</w:t>
                        </w:r>
                        <w:r>
                          <w:rPr>
                            <w:color w:val="89898C"/>
                            <w:spacing w:val="-4"/>
                            <w:w w:val="120"/>
                            <w:sz w:val="14"/>
                          </w:rPr>
                          <w:t>,</w:t>
                        </w:r>
                        <w:r>
                          <w:rPr>
                            <w:color w:val="6B6B6B"/>
                            <w:spacing w:val="-4"/>
                            <w:w w:val="120"/>
                            <w:sz w:val="14"/>
                          </w:rPr>
                          <w:t>77</w:t>
                        </w:r>
                      </w:p>
                    </w:txbxContent>
                  </v:textbox>
                  <w10:wrap type="none"/>
                </v:shape>
                <v:shape style="position:absolute;left:4049;top:2105;width:345;height:324" type="#_x0000_t202" id="docshape622" filled="false" stroked="false">
                  <v:textbox inset="0,0,0,0">
                    <w:txbxContent>
                      <w:p>
                        <w:pPr>
                          <w:spacing w:line="166" w:lineRule="exact" w:before="0"/>
                          <w:ind w:left="0" w:right="0" w:firstLine="0"/>
                          <w:jc w:val="left"/>
                          <w:rPr>
                            <w:rFonts w:ascii="Courier New"/>
                            <w:sz w:val="15"/>
                          </w:rPr>
                        </w:pPr>
                        <w:r>
                          <w:rPr>
                            <w:rFonts w:ascii="Courier New"/>
                            <w:color w:val="575959"/>
                            <w:spacing w:val="-8"/>
                            <w:sz w:val="15"/>
                          </w:rPr>
                          <w:t>0.86</w:t>
                        </w:r>
                      </w:p>
                      <w:p>
                        <w:pPr>
                          <w:spacing w:line="157" w:lineRule="exact" w:before="0"/>
                          <w:ind w:left="1" w:right="0" w:firstLine="0"/>
                          <w:jc w:val="left"/>
                          <w:rPr>
                            <w:sz w:val="14"/>
                          </w:rPr>
                        </w:pPr>
                        <w:r>
                          <w:rPr>
                            <w:color w:val="575959"/>
                            <w:spacing w:val="-2"/>
                            <w:w w:val="120"/>
                            <w:sz w:val="14"/>
                          </w:rPr>
                          <w:t>!l.S6</w:t>
                        </w:r>
                      </w:p>
                    </w:txbxContent>
                  </v:textbox>
                  <w10:wrap type="none"/>
                </v:shape>
                <v:shape style="position:absolute;left:4817;top:2105;width:342;height:317" type="#_x0000_t202" id="docshape623" filled="false" stroked="false">
                  <v:textbox inset="0,0,0,0">
                    <w:txbxContent>
                      <w:p>
                        <w:pPr>
                          <w:spacing w:line="155" w:lineRule="exact" w:before="0"/>
                          <w:ind w:left="0" w:right="0" w:firstLine="0"/>
                          <w:jc w:val="left"/>
                          <w:rPr>
                            <w:sz w:val="14"/>
                          </w:rPr>
                        </w:pPr>
                        <w:r>
                          <w:rPr>
                            <w:color w:val="6B6B6B"/>
                            <w:spacing w:val="-4"/>
                            <w:w w:val="130"/>
                            <w:sz w:val="14"/>
                          </w:rPr>
                          <w:t>8.81</w:t>
                        </w:r>
                      </w:p>
                      <w:p>
                        <w:pPr>
                          <w:spacing w:before="11"/>
                          <w:ind w:left="3" w:right="0" w:firstLine="0"/>
                          <w:jc w:val="left"/>
                          <w:rPr>
                            <w:sz w:val="13"/>
                          </w:rPr>
                        </w:pPr>
                        <w:r>
                          <w:rPr>
                            <w:color w:val="6B6B6B"/>
                            <w:spacing w:val="-4"/>
                            <w:w w:val="130"/>
                            <w:sz w:val="13"/>
                          </w:rPr>
                          <w:t>0</w:t>
                        </w:r>
                        <w:r>
                          <w:rPr>
                            <w:color w:val="2A2A2A"/>
                            <w:spacing w:val="-4"/>
                            <w:w w:val="130"/>
                            <w:sz w:val="13"/>
                          </w:rPr>
                          <w:t>.</w:t>
                        </w:r>
                        <w:r>
                          <w:rPr>
                            <w:color w:val="6B6B6B"/>
                            <w:spacing w:val="-4"/>
                            <w:w w:val="130"/>
                            <w:sz w:val="13"/>
                          </w:rPr>
                          <w:t>81</w:t>
                        </w:r>
                      </w:p>
                    </w:txbxContent>
                  </v:textbox>
                  <w10:wrap type="none"/>
                </v:shape>
                <v:shape style="position:absolute;left:5575;top:1937;width:344;height:487" type="#_x0000_t202" id="docshape624" filled="false" stroked="false">
                  <v:textbox inset="0,0,0,0">
                    <w:txbxContent>
                      <w:p>
                        <w:pPr>
                          <w:spacing w:line="155" w:lineRule="exact" w:before="0"/>
                          <w:ind w:left="0" w:right="0" w:firstLine="0"/>
                          <w:jc w:val="left"/>
                          <w:rPr>
                            <w:sz w:val="14"/>
                          </w:rPr>
                        </w:pPr>
                        <w:r>
                          <w:rPr>
                            <w:color w:val="575959"/>
                            <w:spacing w:val="-4"/>
                            <w:w w:val="130"/>
                            <w:sz w:val="14"/>
                          </w:rPr>
                          <w:t>0.81</w:t>
                        </w:r>
                      </w:p>
                      <w:p>
                        <w:pPr>
                          <w:spacing w:before="7"/>
                          <w:ind w:left="0" w:right="0" w:firstLine="0"/>
                          <w:jc w:val="left"/>
                          <w:rPr>
                            <w:sz w:val="14"/>
                          </w:rPr>
                        </w:pPr>
                        <w:r>
                          <w:rPr>
                            <w:color w:val="575959"/>
                            <w:spacing w:val="-4"/>
                            <w:w w:val="130"/>
                            <w:sz w:val="14"/>
                          </w:rPr>
                          <w:t>0.81</w:t>
                        </w:r>
                      </w:p>
                      <w:p>
                        <w:pPr>
                          <w:spacing w:before="2"/>
                          <w:ind w:left="0" w:right="0" w:firstLine="0"/>
                          <w:jc w:val="left"/>
                          <w:rPr>
                            <w:sz w:val="14"/>
                          </w:rPr>
                        </w:pPr>
                        <w:r>
                          <w:rPr>
                            <w:color w:val="575959"/>
                            <w:spacing w:val="-4"/>
                            <w:w w:val="115"/>
                            <w:sz w:val="14"/>
                          </w:rPr>
                          <w:t>0</w:t>
                        </w:r>
                        <w:r>
                          <w:rPr>
                            <w:color w:val="2A2A2A"/>
                            <w:spacing w:val="-4"/>
                            <w:w w:val="115"/>
                            <w:sz w:val="14"/>
                          </w:rPr>
                          <w:t>.</w:t>
                        </w:r>
                        <w:r>
                          <w:rPr>
                            <w:color w:val="6B6B6B"/>
                            <w:spacing w:val="-4"/>
                            <w:w w:val="115"/>
                            <w:sz w:val="14"/>
                          </w:rPr>
                          <w:t>Bl</w:t>
                        </w:r>
                      </w:p>
                    </w:txbxContent>
                  </v:textbox>
                  <w10:wrap type="none"/>
                </v:shape>
                <v:shape style="position:absolute;left:6469;top:1446;width:203;height:662" type="#_x0000_t202" id="docshape625" filled="false" stroked="false">
                  <v:textbox inset="0,0,0,0">
                    <w:txbxContent>
                      <w:p>
                        <w:pPr>
                          <w:spacing w:line="144" w:lineRule="exact" w:before="0"/>
                          <w:ind w:left="0" w:right="0" w:firstLine="0"/>
                          <w:jc w:val="left"/>
                          <w:rPr>
                            <w:sz w:val="13"/>
                          </w:rPr>
                        </w:pPr>
                        <w:r>
                          <w:rPr>
                            <w:color w:val="6B6B6B"/>
                            <w:spacing w:val="-5"/>
                            <w:w w:val="105"/>
                            <w:sz w:val="13"/>
                          </w:rPr>
                          <w:t>16,</w:t>
                        </w:r>
                      </w:p>
                      <w:p>
                        <w:pPr>
                          <w:spacing w:before="18"/>
                          <w:ind w:left="0" w:right="0" w:firstLine="0"/>
                          <w:jc w:val="left"/>
                          <w:rPr>
                            <w:sz w:val="13"/>
                          </w:rPr>
                        </w:pPr>
                        <w:r>
                          <w:rPr>
                            <w:color w:val="89898C"/>
                            <w:spacing w:val="-5"/>
                            <w:w w:val="110"/>
                            <w:sz w:val="13"/>
                          </w:rPr>
                          <w:t>1</w:t>
                        </w:r>
                        <w:r>
                          <w:rPr>
                            <w:color w:val="6B6B6B"/>
                            <w:spacing w:val="-5"/>
                            <w:w w:val="110"/>
                            <w:sz w:val="13"/>
                          </w:rPr>
                          <w:t>6,</w:t>
                        </w:r>
                      </w:p>
                      <w:p>
                        <w:pPr>
                          <w:spacing w:before="108"/>
                          <w:ind w:left="7" w:right="0" w:firstLine="0"/>
                          <w:jc w:val="left"/>
                          <w:rPr>
                            <w:i/>
                            <w:sz w:val="21"/>
                          </w:rPr>
                        </w:pPr>
                        <w:r>
                          <w:rPr>
                            <w:i/>
                            <w:color w:val="ACACAC"/>
                            <w:spacing w:val="-5"/>
                            <w:w w:val="85"/>
                            <w:sz w:val="21"/>
                          </w:rPr>
                          <w:t>.</w:t>
                        </w:r>
                        <w:r>
                          <w:rPr>
                            <w:i/>
                            <w:color w:val="6B6B6B"/>
                            <w:spacing w:val="-5"/>
                            <w:w w:val="85"/>
                            <w:sz w:val="21"/>
                          </w:rPr>
                          <w:t>n</w:t>
                        </w:r>
                      </w:p>
                    </w:txbxContent>
                  </v:textbox>
                  <w10:wrap type="none"/>
                </v:shape>
                <v:shape style="position:absolute;left:6477;top:2112;width:178;height:146" type="#_x0000_t202" id="docshape626" filled="false" stroked="false">
                  <v:textbox inset="0,0,0,0">
                    <w:txbxContent>
                      <w:p>
                        <w:pPr>
                          <w:spacing w:line="145" w:lineRule="exact" w:before="0"/>
                          <w:ind w:left="0" w:right="0" w:firstLine="0"/>
                          <w:jc w:val="left"/>
                          <w:rPr>
                            <w:rFonts w:ascii="Arial"/>
                            <w:i/>
                            <w:sz w:val="13"/>
                          </w:rPr>
                        </w:pPr>
                        <w:r>
                          <w:rPr>
                            <w:rFonts w:ascii="Arial"/>
                            <w:i/>
                            <w:color w:val="6B6B6B"/>
                            <w:spacing w:val="-5"/>
                            <w:w w:val="110"/>
                            <w:sz w:val="13"/>
                          </w:rPr>
                          <w:t>32</w:t>
                        </w:r>
                      </w:p>
                    </w:txbxContent>
                  </v:textbox>
                  <w10:wrap type="none"/>
                </v:shape>
                <v:shape style="position:absolute;left:6480;top:2211;width:141;height:233" type="#_x0000_t202" id="docshape627" filled="false" stroked="false">
                  <v:textbox inset="0,0,0,0">
                    <w:txbxContent>
                      <w:p>
                        <w:pPr>
                          <w:spacing w:line="233" w:lineRule="exact" w:before="0"/>
                          <w:ind w:left="0" w:right="0" w:firstLine="0"/>
                          <w:jc w:val="left"/>
                          <w:rPr>
                            <w:i/>
                            <w:sz w:val="21"/>
                          </w:rPr>
                        </w:pPr>
                        <w:r>
                          <w:rPr>
                            <w:i/>
                            <w:color w:val="6B6B6B"/>
                            <w:spacing w:val="-10"/>
                            <w:w w:val="115"/>
                            <w:sz w:val="21"/>
                          </w:rPr>
                          <w:t>n</w:t>
                        </w:r>
                      </w:p>
                    </w:txbxContent>
                  </v:textbox>
                  <w10:wrap type="none"/>
                </v:shape>
                <w10:wrap type="topAndBottom"/>
              </v:group>
            </w:pict>
          </mc:Fallback>
        </mc:AlternateContent>
      </w:r>
    </w:p>
    <w:p>
      <w:pPr>
        <w:spacing w:after="0"/>
        <w:rPr>
          <w:sz w:val="20"/>
        </w:rPr>
        <w:sectPr>
          <w:pgSz w:w="11910" w:h="16840"/>
          <w:pgMar w:header="697" w:footer="1400" w:top="1240" w:bottom="1600" w:left="240" w:right="220"/>
        </w:sectPr>
      </w:pPr>
    </w:p>
    <w:p>
      <w:pPr>
        <w:spacing w:line="283" w:lineRule="exact" w:before="71"/>
        <w:ind w:left="1563" w:right="0" w:firstLine="0"/>
        <w:jc w:val="left"/>
        <w:rPr>
          <w:sz w:val="19"/>
        </w:rPr>
      </w:pPr>
      <w:r>
        <w:rPr/>
        <w:drawing>
          <wp:anchor distT="0" distB="0" distL="0" distR="0" allowOverlap="1" layoutInCell="1" locked="0" behindDoc="0" simplePos="0" relativeHeight="15860736">
            <wp:simplePos x="0" y="0"/>
            <wp:positionH relativeFrom="page">
              <wp:posOffset>598250</wp:posOffset>
            </wp:positionH>
            <wp:positionV relativeFrom="paragraph">
              <wp:posOffset>75193</wp:posOffset>
            </wp:positionV>
            <wp:extent cx="488367" cy="357022"/>
            <wp:effectExtent l="0" t="0" r="0" b="0"/>
            <wp:wrapNone/>
            <wp:docPr id="897" name="Image 897"/>
            <wp:cNvGraphicFramePr>
              <a:graphicFrameLocks/>
            </wp:cNvGraphicFramePr>
            <a:graphic>
              <a:graphicData uri="http://schemas.openxmlformats.org/drawingml/2006/picture">
                <pic:pic>
                  <pic:nvPicPr>
                    <pic:cNvPr id="897" name="Image 897"/>
                    <pic:cNvPicPr/>
                  </pic:nvPicPr>
                  <pic:blipFill>
                    <a:blip r:embed="rId202" cstate="print"/>
                    <a:stretch>
                      <a:fillRect/>
                    </a:stretch>
                  </pic:blipFill>
                  <pic:spPr>
                    <a:xfrm>
                      <a:off x="0" y="0"/>
                      <a:ext cx="488367" cy="357022"/>
                    </a:xfrm>
                    <a:prstGeom prst="rect">
                      <a:avLst/>
                    </a:prstGeom>
                  </pic:spPr>
                </pic:pic>
              </a:graphicData>
            </a:graphic>
          </wp:anchor>
        </w:drawing>
      </w:r>
      <w:r>
        <w:rPr>
          <w:color w:val="1C1C1C"/>
          <w:sz w:val="19"/>
        </w:rPr>
        <w:t>Edith</w:t>
      </w:r>
      <w:r>
        <w:rPr>
          <w:color w:val="1C1C1C"/>
          <w:spacing w:val="22"/>
          <w:sz w:val="19"/>
        </w:rPr>
        <w:t> </w:t>
      </w:r>
      <w:r>
        <w:rPr>
          <w:color w:val="1C1C1C"/>
          <w:sz w:val="19"/>
        </w:rPr>
        <w:t>Cowan</w:t>
      </w:r>
      <w:r>
        <w:rPr>
          <w:color w:val="1C1C1C"/>
          <w:spacing w:val="26"/>
          <w:sz w:val="19"/>
        </w:rPr>
        <w:t> </w:t>
      </w:r>
      <w:r>
        <w:rPr>
          <w:color w:val="1C1C1C"/>
          <w:sz w:val="19"/>
        </w:rPr>
        <w:t>University</w:t>
      </w:r>
      <w:r>
        <w:rPr>
          <w:color w:val="1C1C1C"/>
          <w:spacing w:val="20"/>
          <w:sz w:val="19"/>
        </w:rPr>
        <w:t> </w:t>
      </w:r>
      <w:r>
        <w:rPr>
          <w:rFonts w:ascii="Arial"/>
          <w:color w:val="0C0C0C"/>
          <w:sz w:val="25"/>
        </w:rPr>
        <w:t>I</w:t>
      </w:r>
      <w:r>
        <w:rPr>
          <w:rFonts w:ascii="Arial"/>
          <w:color w:val="0C0C0C"/>
          <w:spacing w:val="-14"/>
          <w:sz w:val="25"/>
        </w:rPr>
        <w:t> </w:t>
      </w:r>
      <w:r>
        <w:rPr>
          <w:color w:val="0C0C0C"/>
          <w:sz w:val="19"/>
        </w:rPr>
        <w:t>Bachelor</w:t>
      </w:r>
      <w:r>
        <w:rPr>
          <w:color w:val="0C0C0C"/>
          <w:spacing w:val="26"/>
          <w:sz w:val="19"/>
        </w:rPr>
        <w:t> </w:t>
      </w:r>
      <w:r>
        <w:rPr>
          <w:color w:val="1C1C1C"/>
          <w:sz w:val="19"/>
        </w:rPr>
        <w:t>of</w:t>
      </w:r>
      <w:r>
        <w:rPr>
          <w:color w:val="1C1C1C"/>
          <w:spacing w:val="13"/>
          <w:sz w:val="19"/>
        </w:rPr>
        <w:t> </w:t>
      </w:r>
      <w:r>
        <w:rPr>
          <w:color w:val="1C1C1C"/>
          <w:sz w:val="19"/>
        </w:rPr>
        <w:t>Computer</w:t>
      </w:r>
      <w:r>
        <w:rPr>
          <w:color w:val="1C1C1C"/>
          <w:spacing w:val="23"/>
          <w:sz w:val="19"/>
        </w:rPr>
        <w:t> </w:t>
      </w:r>
      <w:r>
        <w:rPr>
          <w:color w:val="0C0C0C"/>
          <w:sz w:val="19"/>
        </w:rPr>
        <w:t>Science</w:t>
      </w:r>
      <w:r>
        <w:rPr>
          <w:color w:val="0C0C0C"/>
          <w:spacing w:val="15"/>
          <w:sz w:val="19"/>
        </w:rPr>
        <w:t> </w:t>
      </w:r>
      <w:r>
        <w:rPr>
          <w:rFonts w:ascii="Arial"/>
          <w:color w:val="1C1C1C"/>
          <w:sz w:val="25"/>
        </w:rPr>
        <w:t>I</w:t>
      </w:r>
      <w:r>
        <w:rPr>
          <w:rFonts w:ascii="Arial"/>
          <w:color w:val="1C1C1C"/>
          <w:spacing w:val="-5"/>
          <w:sz w:val="25"/>
        </w:rPr>
        <w:t> </w:t>
      </w:r>
      <w:r>
        <w:rPr>
          <w:color w:val="1C1C1C"/>
          <w:spacing w:val="-5"/>
          <w:sz w:val="19"/>
        </w:rPr>
        <w:t>U65</w:t>
      </w:r>
    </w:p>
    <w:p>
      <w:pPr>
        <w:spacing w:line="225" w:lineRule="exact" w:before="0"/>
        <w:ind w:left="1564" w:right="0" w:firstLine="0"/>
        <w:jc w:val="left"/>
        <w:rPr>
          <w:sz w:val="19"/>
        </w:rPr>
      </w:pPr>
      <w:r>
        <w:rPr>
          <w:b/>
          <w:color w:val="0C0C0C"/>
          <w:w w:val="105"/>
          <w:sz w:val="19"/>
        </w:rPr>
        <w:t>Group</w:t>
      </w:r>
      <w:r>
        <w:rPr>
          <w:b/>
          <w:color w:val="0C0C0C"/>
          <w:spacing w:val="-1"/>
          <w:w w:val="105"/>
          <w:sz w:val="19"/>
        </w:rPr>
        <w:t> </w:t>
      </w:r>
      <w:r>
        <w:rPr>
          <w:b/>
          <w:color w:val="0C0C0C"/>
          <w:w w:val="105"/>
          <w:sz w:val="19"/>
        </w:rPr>
        <w:t>C</w:t>
      </w:r>
      <w:r>
        <w:rPr>
          <w:b/>
          <w:color w:val="0C0C0C"/>
          <w:spacing w:val="-10"/>
          <w:w w:val="105"/>
          <w:sz w:val="19"/>
        </w:rPr>
        <w:t> </w:t>
      </w:r>
      <w:r>
        <w:rPr>
          <w:rFonts w:ascii="Arial"/>
          <w:color w:val="0C0C0C"/>
          <w:w w:val="105"/>
          <w:sz w:val="20"/>
        </w:rPr>
        <w:t>I</w:t>
      </w:r>
      <w:r>
        <w:rPr>
          <w:rFonts w:ascii="Arial"/>
          <w:color w:val="0C0C0C"/>
          <w:spacing w:val="-12"/>
          <w:w w:val="105"/>
          <w:sz w:val="20"/>
        </w:rPr>
        <w:t> </w:t>
      </w:r>
      <w:r>
        <w:rPr>
          <w:color w:val="0C0C0C"/>
          <w:w w:val="105"/>
          <w:sz w:val="19"/>
        </w:rPr>
        <w:t>ML</w:t>
      </w:r>
      <w:r>
        <w:rPr>
          <w:color w:val="0C0C0C"/>
          <w:spacing w:val="-4"/>
          <w:w w:val="105"/>
          <w:sz w:val="19"/>
        </w:rPr>
        <w:t> </w:t>
      </w:r>
      <w:r>
        <w:rPr>
          <w:color w:val="0C0C0C"/>
          <w:w w:val="105"/>
          <w:sz w:val="19"/>
        </w:rPr>
        <w:t>Based</w:t>
      </w:r>
      <w:r>
        <w:rPr>
          <w:color w:val="0C0C0C"/>
          <w:spacing w:val="5"/>
          <w:w w:val="105"/>
          <w:sz w:val="19"/>
        </w:rPr>
        <w:t> </w:t>
      </w:r>
      <w:r>
        <w:rPr>
          <w:color w:val="0C0C0C"/>
          <w:w w:val="105"/>
          <w:sz w:val="19"/>
        </w:rPr>
        <w:t>Plant</w:t>
      </w:r>
      <w:r>
        <w:rPr>
          <w:color w:val="0C0C0C"/>
          <w:spacing w:val="-4"/>
          <w:w w:val="105"/>
          <w:sz w:val="19"/>
        </w:rPr>
        <w:t> </w:t>
      </w:r>
      <w:r>
        <w:rPr>
          <w:color w:val="0C0C0C"/>
          <w:w w:val="105"/>
          <w:sz w:val="19"/>
        </w:rPr>
        <w:t>Disease</w:t>
      </w:r>
      <w:r>
        <w:rPr>
          <w:color w:val="0C0C0C"/>
          <w:spacing w:val="8"/>
          <w:w w:val="105"/>
          <w:sz w:val="19"/>
        </w:rPr>
        <w:t> </w:t>
      </w:r>
      <w:r>
        <w:rPr>
          <w:color w:val="0C0C0C"/>
          <w:w w:val="105"/>
          <w:sz w:val="19"/>
        </w:rPr>
        <w:t>Detection</w:t>
      </w:r>
      <w:r>
        <w:rPr>
          <w:color w:val="0C0C0C"/>
          <w:spacing w:val="2"/>
          <w:w w:val="105"/>
          <w:sz w:val="19"/>
        </w:rPr>
        <w:t> </w:t>
      </w:r>
      <w:r>
        <w:rPr>
          <w:color w:val="1C1C1C"/>
          <w:w w:val="105"/>
          <w:sz w:val="19"/>
        </w:rPr>
        <w:t>Mobile App</w:t>
      </w:r>
      <w:r>
        <w:rPr>
          <w:color w:val="1C1C1C"/>
          <w:spacing w:val="-5"/>
          <w:w w:val="105"/>
          <w:sz w:val="19"/>
        </w:rPr>
        <w:t> </w:t>
      </w:r>
      <w:r>
        <w:rPr>
          <w:color w:val="0C0C0C"/>
          <w:w w:val="105"/>
          <w:sz w:val="19"/>
        </w:rPr>
        <w:t>for</w:t>
      </w:r>
      <w:r>
        <w:rPr>
          <w:color w:val="0C0C0C"/>
          <w:spacing w:val="-8"/>
          <w:w w:val="105"/>
          <w:sz w:val="19"/>
        </w:rPr>
        <w:t> </w:t>
      </w:r>
      <w:r>
        <w:rPr>
          <w:color w:val="1C1C1C"/>
          <w:w w:val="105"/>
          <w:sz w:val="19"/>
        </w:rPr>
        <w:t>Sri</w:t>
      </w:r>
      <w:r>
        <w:rPr>
          <w:color w:val="1C1C1C"/>
          <w:spacing w:val="-3"/>
          <w:w w:val="105"/>
          <w:sz w:val="19"/>
        </w:rPr>
        <w:t> </w:t>
      </w:r>
      <w:r>
        <w:rPr>
          <w:color w:val="0C0C0C"/>
          <w:spacing w:val="-2"/>
          <w:w w:val="105"/>
          <w:sz w:val="19"/>
        </w:rPr>
        <w:t>Lanka</w:t>
      </w:r>
    </w:p>
    <w:p>
      <w:pPr>
        <w:pStyle w:val="BodyText"/>
        <w:spacing w:before="29"/>
      </w:pPr>
    </w:p>
    <w:p>
      <w:pPr>
        <w:spacing w:before="0"/>
        <w:ind w:left="842" w:right="0" w:firstLine="0"/>
        <w:jc w:val="left"/>
        <w:rPr>
          <w:b/>
          <w:sz w:val="21"/>
        </w:rPr>
      </w:pPr>
      <w:r>
        <w:rPr>
          <w:b/>
          <w:color w:val="0C0C0C"/>
          <w:w w:val="105"/>
          <w:sz w:val="21"/>
        </w:rPr>
        <w:t>3</w:t>
      </w:r>
      <w:r>
        <w:rPr>
          <w:b/>
          <w:color w:val="0C0C0C"/>
          <w:w w:val="105"/>
          <w:sz w:val="21"/>
          <w:vertAlign w:val="superscript"/>
        </w:rPr>
        <w:t>rd</w:t>
      </w:r>
      <w:r>
        <w:rPr>
          <w:b/>
          <w:color w:val="0C0C0C"/>
          <w:spacing w:val="39"/>
          <w:w w:val="105"/>
          <w:sz w:val="21"/>
          <w:vertAlign w:val="baseline"/>
        </w:rPr>
        <w:t> </w:t>
      </w:r>
      <w:r>
        <w:rPr>
          <w:b/>
          <w:color w:val="0C0C0C"/>
          <w:w w:val="105"/>
          <w:sz w:val="21"/>
          <w:vertAlign w:val="baseline"/>
        </w:rPr>
        <w:t>Model</w:t>
      </w:r>
      <w:r>
        <w:rPr>
          <w:b/>
          <w:color w:val="0C0C0C"/>
          <w:spacing w:val="-2"/>
          <w:w w:val="105"/>
          <w:sz w:val="21"/>
          <w:vertAlign w:val="baseline"/>
        </w:rPr>
        <w:t> </w:t>
      </w:r>
      <w:r>
        <w:rPr>
          <w:color w:val="0C0C0C"/>
          <w:w w:val="105"/>
          <w:sz w:val="21"/>
          <w:vertAlign w:val="baseline"/>
        </w:rPr>
        <w:t>- </w:t>
      </w:r>
      <w:r>
        <w:rPr>
          <w:b/>
          <w:color w:val="0C0C0C"/>
          <w:w w:val="105"/>
          <w:sz w:val="21"/>
          <w:vertAlign w:val="baseline"/>
        </w:rPr>
        <w:t>Rice</w:t>
      </w:r>
      <w:r>
        <w:rPr>
          <w:b/>
          <w:color w:val="0C0C0C"/>
          <w:spacing w:val="-5"/>
          <w:w w:val="105"/>
          <w:sz w:val="21"/>
          <w:vertAlign w:val="baseline"/>
        </w:rPr>
        <w:t> </w:t>
      </w:r>
      <w:r>
        <w:rPr>
          <w:b/>
          <w:color w:val="0C0C0C"/>
          <w:w w:val="105"/>
          <w:sz w:val="21"/>
          <w:vertAlign w:val="baseline"/>
        </w:rPr>
        <w:t>Diseases</w:t>
      </w:r>
      <w:r>
        <w:rPr>
          <w:b/>
          <w:color w:val="0C0C0C"/>
          <w:spacing w:val="1"/>
          <w:w w:val="105"/>
          <w:sz w:val="21"/>
          <w:vertAlign w:val="baseline"/>
        </w:rPr>
        <w:t> </w:t>
      </w:r>
      <w:r>
        <w:rPr>
          <w:b/>
          <w:color w:val="0C0C0C"/>
          <w:spacing w:val="-4"/>
          <w:w w:val="105"/>
          <w:sz w:val="21"/>
          <w:vertAlign w:val="baseline"/>
        </w:rPr>
        <w:t>Model</w:t>
      </w:r>
    </w:p>
    <w:p>
      <w:pPr>
        <w:pStyle w:val="BodyText"/>
        <w:spacing w:before="60"/>
        <w:rPr>
          <w:b/>
        </w:rPr>
      </w:pPr>
    </w:p>
    <w:p>
      <w:pPr>
        <w:pStyle w:val="BodyText"/>
        <w:spacing w:before="1"/>
        <w:ind w:left="842"/>
      </w:pPr>
      <w:r>
        <w:rPr>
          <w:color w:val="0C0C0C"/>
          <w:w w:val="105"/>
        </w:rPr>
        <w:t>(Rice</w:t>
      </w:r>
      <w:r>
        <w:rPr>
          <w:color w:val="0C0C0C"/>
          <w:spacing w:val="-6"/>
          <w:w w:val="105"/>
        </w:rPr>
        <w:t> </w:t>
      </w:r>
      <w:r>
        <w:rPr>
          <w:color w:val="0C0C0C"/>
          <w:w w:val="105"/>
        </w:rPr>
        <w:t>Bacterial</w:t>
      </w:r>
      <w:r>
        <w:rPr>
          <w:color w:val="0C0C0C"/>
          <w:spacing w:val="5"/>
          <w:w w:val="105"/>
        </w:rPr>
        <w:t> </w:t>
      </w:r>
      <w:r>
        <w:rPr>
          <w:color w:val="0C0C0C"/>
          <w:w w:val="105"/>
        </w:rPr>
        <w:t>Blight,</w:t>
      </w:r>
      <w:r>
        <w:rPr>
          <w:color w:val="0C0C0C"/>
          <w:spacing w:val="-5"/>
          <w:w w:val="105"/>
        </w:rPr>
        <w:t> </w:t>
      </w:r>
      <w:r>
        <w:rPr>
          <w:color w:val="0C0C0C"/>
          <w:w w:val="105"/>
        </w:rPr>
        <w:t>Rice</w:t>
      </w:r>
      <w:r>
        <w:rPr>
          <w:color w:val="0C0C0C"/>
          <w:spacing w:val="-6"/>
          <w:w w:val="105"/>
        </w:rPr>
        <w:t> </w:t>
      </w:r>
      <w:r>
        <w:rPr>
          <w:color w:val="0C0C0C"/>
          <w:w w:val="105"/>
        </w:rPr>
        <w:t>Blast,</w:t>
      </w:r>
      <w:r>
        <w:rPr>
          <w:color w:val="0C0C0C"/>
          <w:spacing w:val="-4"/>
          <w:w w:val="105"/>
        </w:rPr>
        <w:t> </w:t>
      </w:r>
      <w:r>
        <w:rPr>
          <w:color w:val="0C0C0C"/>
          <w:w w:val="105"/>
        </w:rPr>
        <w:t>Rice</w:t>
      </w:r>
      <w:r>
        <w:rPr>
          <w:color w:val="0C0C0C"/>
          <w:spacing w:val="-1"/>
          <w:w w:val="105"/>
        </w:rPr>
        <w:t> </w:t>
      </w:r>
      <w:r>
        <w:rPr>
          <w:color w:val="0C0C0C"/>
          <w:w w:val="105"/>
        </w:rPr>
        <w:t>Brown</w:t>
      </w:r>
      <w:r>
        <w:rPr>
          <w:color w:val="0C0C0C"/>
          <w:spacing w:val="-3"/>
          <w:w w:val="105"/>
        </w:rPr>
        <w:t> </w:t>
      </w:r>
      <w:r>
        <w:rPr>
          <w:color w:val="0C0C0C"/>
          <w:w w:val="105"/>
        </w:rPr>
        <w:t>Spot,</w:t>
      </w:r>
      <w:r>
        <w:rPr>
          <w:color w:val="0C0C0C"/>
          <w:spacing w:val="-3"/>
          <w:w w:val="105"/>
        </w:rPr>
        <w:t> </w:t>
      </w:r>
      <w:r>
        <w:rPr>
          <w:color w:val="0C0C0C"/>
          <w:w w:val="105"/>
        </w:rPr>
        <w:t>Rice</w:t>
      </w:r>
      <w:r>
        <w:rPr>
          <w:color w:val="0C0C0C"/>
          <w:spacing w:val="-4"/>
          <w:w w:val="105"/>
        </w:rPr>
        <w:t> </w:t>
      </w:r>
      <w:r>
        <w:rPr>
          <w:color w:val="0C0C0C"/>
          <w:w w:val="105"/>
        </w:rPr>
        <w:t>Tungro,</w:t>
      </w:r>
      <w:r>
        <w:rPr>
          <w:color w:val="0C0C0C"/>
          <w:spacing w:val="1"/>
          <w:w w:val="105"/>
        </w:rPr>
        <w:t> </w:t>
      </w:r>
      <w:r>
        <w:rPr>
          <w:color w:val="0C0C0C"/>
          <w:w w:val="105"/>
        </w:rPr>
        <w:t>Rice</w:t>
      </w:r>
      <w:r>
        <w:rPr>
          <w:color w:val="0C0C0C"/>
          <w:spacing w:val="-2"/>
          <w:w w:val="105"/>
        </w:rPr>
        <w:t> </w:t>
      </w:r>
      <w:r>
        <w:rPr>
          <w:color w:val="1C1C1C"/>
          <w:spacing w:val="-2"/>
          <w:w w:val="105"/>
        </w:rPr>
        <w:t>Healthy)</w:t>
      </w:r>
    </w:p>
    <w:p>
      <w:pPr>
        <w:pStyle w:val="BodyText"/>
      </w:pPr>
    </w:p>
    <w:p>
      <w:pPr>
        <w:pStyle w:val="BodyText"/>
        <w:spacing w:before="34"/>
      </w:pPr>
    </w:p>
    <w:p>
      <w:pPr>
        <w:spacing w:before="0"/>
        <w:ind w:left="842" w:right="0" w:firstLine="0"/>
        <w:jc w:val="left"/>
        <w:rPr>
          <w:i/>
          <w:sz w:val="21"/>
        </w:rPr>
      </w:pPr>
      <w:r>
        <w:rPr>
          <w:i/>
          <w:color w:val="0C0C0C"/>
          <w:w w:val="105"/>
          <w:sz w:val="21"/>
        </w:rPr>
        <w:t>Accuracy</w:t>
      </w:r>
      <w:r>
        <w:rPr>
          <w:i/>
          <w:color w:val="0C0C0C"/>
          <w:spacing w:val="4"/>
          <w:w w:val="105"/>
          <w:sz w:val="21"/>
        </w:rPr>
        <w:t> </w:t>
      </w:r>
      <w:r>
        <w:rPr>
          <w:i/>
          <w:color w:val="1C1C1C"/>
          <w:w w:val="105"/>
          <w:sz w:val="21"/>
        </w:rPr>
        <w:t>vs</w:t>
      </w:r>
      <w:r>
        <w:rPr>
          <w:i/>
          <w:color w:val="1C1C1C"/>
          <w:spacing w:val="-10"/>
          <w:w w:val="105"/>
          <w:sz w:val="21"/>
        </w:rPr>
        <w:t> </w:t>
      </w:r>
      <w:r>
        <w:rPr>
          <w:i/>
          <w:color w:val="1C1C1C"/>
          <w:w w:val="105"/>
          <w:sz w:val="21"/>
        </w:rPr>
        <w:t>epochs</w:t>
      </w:r>
      <w:r>
        <w:rPr>
          <w:i/>
          <w:color w:val="1C1C1C"/>
          <w:spacing w:val="-6"/>
          <w:w w:val="105"/>
          <w:sz w:val="21"/>
        </w:rPr>
        <w:t> </w:t>
      </w:r>
      <w:r>
        <w:rPr>
          <w:i/>
          <w:color w:val="1C1C1C"/>
          <w:spacing w:val="-4"/>
          <w:w w:val="105"/>
          <w:sz w:val="21"/>
        </w:rPr>
        <w:t>graph</w:t>
      </w:r>
    </w:p>
    <w:p>
      <w:pPr>
        <w:pStyle w:val="BodyText"/>
        <w:spacing w:before="22"/>
        <w:rPr>
          <w:i/>
          <w:sz w:val="20"/>
        </w:rPr>
      </w:pPr>
      <w:r>
        <w:rPr/>
        <mc:AlternateContent>
          <mc:Choice Requires="wps">
            <w:drawing>
              <wp:anchor distT="0" distB="0" distL="0" distR="0" allowOverlap="1" layoutInCell="1" locked="0" behindDoc="1" simplePos="0" relativeHeight="487718912">
                <wp:simplePos x="0" y="0"/>
                <wp:positionH relativeFrom="page">
                  <wp:posOffset>692871</wp:posOffset>
                </wp:positionH>
                <wp:positionV relativeFrom="paragraph">
                  <wp:posOffset>182138</wp:posOffset>
                </wp:positionV>
                <wp:extent cx="3141345" cy="4504055"/>
                <wp:effectExtent l="0" t="0" r="0" b="0"/>
                <wp:wrapTopAndBottom/>
                <wp:docPr id="898" name="Group 898"/>
                <wp:cNvGraphicFramePr>
                  <a:graphicFrameLocks/>
                </wp:cNvGraphicFramePr>
                <a:graphic>
                  <a:graphicData uri="http://schemas.microsoft.com/office/word/2010/wordprocessingGroup">
                    <wpg:wgp>
                      <wpg:cNvPr id="898" name="Group 898"/>
                      <wpg:cNvGrpSpPr/>
                      <wpg:grpSpPr>
                        <a:xfrm>
                          <a:off x="0" y="0"/>
                          <a:ext cx="3141345" cy="4504055"/>
                          <a:chExt cx="3141345" cy="4504055"/>
                        </a:xfrm>
                      </wpg:grpSpPr>
                      <pic:pic>
                        <pic:nvPicPr>
                          <pic:cNvPr id="899" name="Image 899"/>
                          <pic:cNvPicPr/>
                        </pic:nvPicPr>
                        <pic:blipFill>
                          <a:blip r:embed="rId213" cstate="print"/>
                          <a:stretch>
                            <a:fillRect/>
                          </a:stretch>
                        </pic:blipFill>
                        <pic:spPr>
                          <a:xfrm>
                            <a:off x="454792" y="161728"/>
                            <a:ext cx="2551722" cy="1840039"/>
                          </a:xfrm>
                          <a:prstGeom prst="rect">
                            <a:avLst/>
                          </a:prstGeom>
                        </pic:spPr>
                      </pic:pic>
                      <pic:pic>
                        <pic:nvPicPr>
                          <pic:cNvPr id="900" name="Image 900"/>
                          <pic:cNvPicPr/>
                        </pic:nvPicPr>
                        <pic:blipFill>
                          <a:blip r:embed="rId214" cstate="print"/>
                          <a:stretch>
                            <a:fillRect/>
                          </a:stretch>
                        </pic:blipFill>
                        <pic:spPr>
                          <a:xfrm>
                            <a:off x="274707" y="2407615"/>
                            <a:ext cx="2682970" cy="1986510"/>
                          </a:xfrm>
                          <a:prstGeom prst="rect">
                            <a:avLst/>
                          </a:prstGeom>
                        </pic:spPr>
                      </pic:pic>
                      <wps:wsp>
                        <wps:cNvPr id="901" name="Graphic 901"/>
                        <wps:cNvSpPr/>
                        <wps:spPr>
                          <a:xfrm>
                            <a:off x="6104" y="0"/>
                            <a:ext cx="1270" cy="4504055"/>
                          </a:xfrm>
                          <a:custGeom>
                            <a:avLst/>
                            <a:gdLst/>
                            <a:ahLst/>
                            <a:cxnLst/>
                            <a:rect l="l" t="t" r="r" b="b"/>
                            <a:pathLst>
                              <a:path w="0" h="4504055">
                                <a:moveTo>
                                  <a:pt x="0" y="4503976"/>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902" name="Graphic 902"/>
                        <wps:cNvSpPr/>
                        <wps:spPr>
                          <a:xfrm>
                            <a:off x="2936310" y="2416767"/>
                            <a:ext cx="1270" cy="1367155"/>
                          </a:xfrm>
                          <a:custGeom>
                            <a:avLst/>
                            <a:gdLst/>
                            <a:ahLst/>
                            <a:cxnLst/>
                            <a:rect l="l" t="t" r="r" b="b"/>
                            <a:pathLst>
                              <a:path w="0" h="1367155">
                                <a:moveTo>
                                  <a:pt x="0" y="1367060"/>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903" name="Graphic 903"/>
                        <wps:cNvSpPr/>
                        <wps:spPr>
                          <a:xfrm>
                            <a:off x="2979042" y="537059"/>
                            <a:ext cx="1270" cy="1464945"/>
                          </a:xfrm>
                          <a:custGeom>
                            <a:avLst/>
                            <a:gdLst/>
                            <a:ahLst/>
                            <a:cxnLst/>
                            <a:rect l="l" t="t" r="r" b="b"/>
                            <a:pathLst>
                              <a:path w="0" h="1464945">
                                <a:moveTo>
                                  <a:pt x="0" y="1464707"/>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904" name="Graphic 904"/>
                        <wps:cNvSpPr/>
                        <wps:spPr>
                          <a:xfrm>
                            <a:off x="3052" y="0"/>
                            <a:ext cx="3138170" cy="4504055"/>
                          </a:xfrm>
                          <a:custGeom>
                            <a:avLst/>
                            <a:gdLst/>
                            <a:ahLst/>
                            <a:cxnLst/>
                            <a:rect l="l" t="t" r="r" b="b"/>
                            <a:pathLst>
                              <a:path w="3138170" h="4504055">
                                <a:moveTo>
                                  <a:pt x="3125552" y="4503976"/>
                                </a:moveTo>
                                <a:lnTo>
                                  <a:pt x="3125552" y="0"/>
                                </a:lnTo>
                              </a:path>
                              <a:path w="3138170" h="4504055">
                                <a:moveTo>
                                  <a:pt x="0" y="12205"/>
                                </a:moveTo>
                                <a:lnTo>
                                  <a:pt x="3137762" y="12205"/>
                                </a:lnTo>
                              </a:path>
                            </a:pathLst>
                          </a:custGeom>
                          <a:ln w="12207">
                            <a:solidFill>
                              <a:srgbClr val="000000"/>
                            </a:solidFill>
                            <a:prstDash val="solid"/>
                          </a:ln>
                        </wps:spPr>
                        <wps:bodyPr wrap="square" lIns="0" tIns="0" rIns="0" bIns="0" rtlCol="0">
                          <a:prstTxWarp prst="textNoShape">
                            <a:avLst/>
                          </a:prstTxWarp>
                          <a:noAutofit/>
                        </wps:bodyPr>
                      </wps:wsp>
                      <wps:wsp>
                        <wps:cNvPr id="905" name="Graphic 905"/>
                        <wps:cNvSpPr/>
                        <wps:spPr>
                          <a:xfrm>
                            <a:off x="2151869" y="2416767"/>
                            <a:ext cx="793750" cy="1270"/>
                          </a:xfrm>
                          <a:custGeom>
                            <a:avLst/>
                            <a:gdLst/>
                            <a:ahLst/>
                            <a:cxnLst/>
                            <a:rect l="l" t="t" r="r" b="b"/>
                            <a:pathLst>
                              <a:path w="793750" h="0">
                                <a:moveTo>
                                  <a:pt x="0" y="0"/>
                                </a:moveTo>
                                <a:lnTo>
                                  <a:pt x="793597" y="0"/>
                                </a:lnTo>
                              </a:path>
                            </a:pathLst>
                          </a:custGeom>
                          <a:ln w="6102">
                            <a:solidFill>
                              <a:srgbClr val="000000"/>
                            </a:solidFill>
                            <a:prstDash val="solid"/>
                          </a:ln>
                        </wps:spPr>
                        <wps:bodyPr wrap="square" lIns="0" tIns="0" rIns="0" bIns="0" rtlCol="0">
                          <a:prstTxWarp prst="textNoShape">
                            <a:avLst/>
                          </a:prstTxWarp>
                          <a:noAutofit/>
                        </wps:bodyPr>
                      </wps:wsp>
                      <wps:wsp>
                        <wps:cNvPr id="906" name="Graphic 906"/>
                        <wps:cNvSpPr/>
                        <wps:spPr>
                          <a:xfrm>
                            <a:off x="3052" y="4488719"/>
                            <a:ext cx="3138170" cy="1270"/>
                          </a:xfrm>
                          <a:custGeom>
                            <a:avLst/>
                            <a:gdLst/>
                            <a:ahLst/>
                            <a:cxnLst/>
                            <a:rect l="l" t="t" r="r" b="b"/>
                            <a:pathLst>
                              <a:path w="3138170" h="0">
                                <a:moveTo>
                                  <a:pt x="0" y="0"/>
                                </a:moveTo>
                                <a:lnTo>
                                  <a:pt x="3137762" y="0"/>
                                </a:lnTo>
                              </a:path>
                            </a:pathLst>
                          </a:custGeom>
                          <a:ln w="12205">
                            <a:solidFill>
                              <a:srgbClr val="000000"/>
                            </a:solidFill>
                            <a:prstDash val="solid"/>
                          </a:ln>
                        </wps:spPr>
                        <wps:bodyPr wrap="square" lIns="0" tIns="0" rIns="0" bIns="0" rtlCol="0">
                          <a:prstTxWarp prst="textNoShape">
                            <a:avLst/>
                          </a:prstTxWarp>
                          <a:noAutofit/>
                        </wps:bodyPr>
                      </wps:wsp>
                      <wps:wsp>
                        <wps:cNvPr id="907" name="Graphic 907"/>
                        <wps:cNvSpPr/>
                        <wps:spPr>
                          <a:xfrm>
                            <a:off x="2448314" y="1775992"/>
                            <a:ext cx="3175" cy="104139"/>
                          </a:xfrm>
                          <a:custGeom>
                            <a:avLst/>
                            <a:gdLst/>
                            <a:ahLst/>
                            <a:cxnLst/>
                            <a:rect l="l" t="t" r="r" b="b"/>
                            <a:pathLst>
                              <a:path w="3175" h="104139">
                                <a:moveTo>
                                  <a:pt x="3052" y="104074"/>
                                </a:moveTo>
                                <a:lnTo>
                                  <a:pt x="0" y="104074"/>
                                </a:lnTo>
                                <a:lnTo>
                                  <a:pt x="0" y="0"/>
                                </a:lnTo>
                                <a:lnTo>
                                  <a:pt x="3052" y="0"/>
                                </a:lnTo>
                                <a:lnTo>
                                  <a:pt x="3052" y="104074"/>
                                </a:lnTo>
                                <a:close/>
                              </a:path>
                            </a:pathLst>
                          </a:custGeom>
                          <a:solidFill>
                            <a:srgbClr val="D6D8DB"/>
                          </a:solidFill>
                        </wps:spPr>
                        <wps:bodyPr wrap="square" lIns="0" tIns="0" rIns="0" bIns="0" rtlCol="0">
                          <a:prstTxWarp prst="textNoShape">
                            <a:avLst/>
                          </a:prstTxWarp>
                          <a:noAutofit/>
                        </wps:bodyPr>
                      </wps:wsp>
                      <wps:wsp>
                        <wps:cNvPr id="908" name="Textbox 908"/>
                        <wps:cNvSpPr txBox="1"/>
                        <wps:spPr>
                          <a:xfrm>
                            <a:off x="1032828" y="59450"/>
                            <a:ext cx="1377315" cy="92710"/>
                          </a:xfrm>
                          <a:prstGeom prst="rect">
                            <a:avLst/>
                          </a:prstGeom>
                        </wps:spPr>
                        <wps:txbx>
                          <w:txbxContent>
                            <w:p>
                              <w:pPr>
                                <w:spacing w:line="145" w:lineRule="exact" w:before="0"/>
                                <w:ind w:left="0" w:right="0" w:firstLine="0"/>
                                <w:jc w:val="left"/>
                                <w:rPr>
                                  <w:rFonts w:ascii="Arial"/>
                                  <w:sz w:val="13"/>
                                </w:rPr>
                              </w:pPr>
                              <w:r>
                                <w:rPr>
                                  <w:rFonts w:ascii="Arial"/>
                                  <w:color w:val="666666"/>
                                  <w:sz w:val="13"/>
                                </w:rPr>
                                <w:t>Tra,lning1</w:t>
                              </w:r>
                              <w:r>
                                <w:rPr>
                                  <w:rFonts w:ascii="Arial"/>
                                  <w:color w:val="666666"/>
                                  <w:spacing w:val="-11"/>
                                  <w:sz w:val="13"/>
                                </w:rPr>
                                <w:t> </w:t>
                              </w:r>
                              <w:r>
                                <w:rPr>
                                  <w:rFonts w:ascii="Arial"/>
                                  <w:color w:val="666666"/>
                                  <w:sz w:val="13"/>
                                </w:rPr>
                                <w:t>and</w:t>
                              </w:r>
                              <w:r>
                                <w:rPr>
                                  <w:rFonts w:ascii="Arial"/>
                                  <w:color w:val="666666"/>
                                  <w:spacing w:val="43"/>
                                  <w:sz w:val="13"/>
                                </w:rPr>
                                <w:t> </w:t>
                              </w:r>
                              <w:r>
                                <w:rPr>
                                  <w:rFonts w:ascii="Arial"/>
                                  <w:color w:val="4F4F4F"/>
                                  <w:sz w:val="13"/>
                                </w:rPr>
                                <w:t>Vallda</w:t>
                              </w:r>
                              <w:r>
                                <w:rPr>
                                  <w:rFonts w:ascii="Arial"/>
                                  <w:color w:val="BABABA"/>
                                  <w:sz w:val="13"/>
                                </w:rPr>
                                <w:t>,</w:t>
                              </w:r>
                              <w:r>
                                <w:rPr>
                                  <w:rFonts w:ascii="Arial"/>
                                  <w:color w:val="666666"/>
                                  <w:sz w:val="13"/>
                                </w:rPr>
                                <w:t>tion</w:t>
                              </w:r>
                              <w:r>
                                <w:rPr>
                                  <w:rFonts w:ascii="Arial"/>
                                  <w:color w:val="666666"/>
                                  <w:spacing w:val="5"/>
                                  <w:sz w:val="13"/>
                                </w:rPr>
                                <w:t> </w:t>
                              </w:r>
                              <w:r>
                                <w:rPr>
                                  <w:rFonts w:ascii="Arial"/>
                                  <w:color w:val="666666"/>
                                  <w:spacing w:val="-2"/>
                                  <w:sz w:val="13"/>
                                </w:rPr>
                                <w:t>accuracy</w:t>
                              </w:r>
                            </w:p>
                          </w:txbxContent>
                        </wps:txbx>
                        <wps:bodyPr wrap="square" lIns="0" tIns="0" rIns="0" bIns="0" rtlCol="0">
                          <a:noAutofit/>
                        </wps:bodyPr>
                      </wps:wsp>
                      <wps:wsp>
                        <wps:cNvPr id="909" name="Textbox 909"/>
                        <wps:cNvSpPr txBox="1"/>
                        <wps:spPr>
                          <a:xfrm>
                            <a:off x="262803" y="160880"/>
                            <a:ext cx="174625" cy="1674495"/>
                          </a:xfrm>
                          <a:prstGeom prst="rect">
                            <a:avLst/>
                          </a:prstGeom>
                        </wps:spPr>
                        <wps:txbx>
                          <w:txbxContent>
                            <w:p>
                              <w:pPr>
                                <w:spacing w:line="133" w:lineRule="exact" w:before="0"/>
                                <w:ind w:left="0" w:right="0" w:firstLine="0"/>
                                <w:jc w:val="left"/>
                                <w:rPr>
                                  <w:sz w:val="12"/>
                                </w:rPr>
                              </w:pPr>
                              <w:r>
                                <w:rPr>
                                  <w:color w:val="666666"/>
                                  <w:spacing w:val="-4"/>
                                  <w:w w:val="120"/>
                                  <w:sz w:val="12"/>
                                </w:rPr>
                                <w:t>1.00</w:t>
                              </w:r>
                            </w:p>
                            <w:p>
                              <w:pPr>
                                <w:spacing w:line="240" w:lineRule="auto" w:before="84"/>
                                <w:rPr>
                                  <w:sz w:val="12"/>
                                </w:rPr>
                              </w:pPr>
                            </w:p>
                            <w:p>
                              <w:pPr>
                                <w:spacing w:before="0"/>
                                <w:ind w:left="9" w:right="0" w:firstLine="0"/>
                                <w:jc w:val="left"/>
                                <w:rPr>
                                  <w:sz w:val="12"/>
                                </w:rPr>
                              </w:pPr>
                              <w:r>
                                <w:rPr>
                                  <w:color w:val="666666"/>
                                  <w:spacing w:val="-4"/>
                                  <w:w w:val="115"/>
                                  <w:sz w:val="12"/>
                                </w:rPr>
                                <w:t>0.95</w:t>
                              </w:r>
                            </w:p>
                            <w:p>
                              <w:pPr>
                                <w:spacing w:line="240" w:lineRule="auto" w:before="84"/>
                                <w:rPr>
                                  <w:sz w:val="12"/>
                                </w:rPr>
                              </w:pPr>
                            </w:p>
                            <w:p>
                              <w:pPr>
                                <w:spacing w:before="1"/>
                                <w:ind w:left="9" w:right="0" w:firstLine="0"/>
                                <w:jc w:val="left"/>
                                <w:rPr>
                                  <w:sz w:val="12"/>
                                </w:rPr>
                              </w:pPr>
                              <w:r>
                                <w:rPr>
                                  <w:color w:val="666666"/>
                                  <w:spacing w:val="-5"/>
                                  <w:w w:val="115"/>
                                  <w:sz w:val="12"/>
                                </w:rPr>
                                <w:t>090</w:t>
                              </w:r>
                            </w:p>
                            <w:p>
                              <w:pPr>
                                <w:spacing w:line="240" w:lineRule="auto" w:before="79"/>
                                <w:rPr>
                                  <w:sz w:val="12"/>
                                </w:rPr>
                              </w:pPr>
                            </w:p>
                            <w:p>
                              <w:pPr>
                                <w:spacing w:before="0"/>
                                <w:ind w:left="9" w:right="0" w:firstLine="0"/>
                                <w:jc w:val="left"/>
                                <w:rPr>
                                  <w:sz w:val="12"/>
                                </w:rPr>
                              </w:pPr>
                              <w:r>
                                <w:rPr>
                                  <w:color w:val="7C7E7C"/>
                                  <w:spacing w:val="-4"/>
                                  <w:w w:val="115"/>
                                  <w:sz w:val="12"/>
                                </w:rPr>
                                <w:t>0</w:t>
                              </w:r>
                              <w:r>
                                <w:rPr>
                                  <w:color w:val="909A9C"/>
                                  <w:spacing w:val="-4"/>
                                  <w:w w:val="115"/>
                                  <w:sz w:val="12"/>
                                </w:rPr>
                                <w:t>.</w:t>
                              </w:r>
                              <w:r>
                                <w:rPr>
                                  <w:color w:val="7C7E7C"/>
                                  <w:spacing w:val="-4"/>
                                  <w:w w:val="115"/>
                                  <w:sz w:val="12"/>
                                </w:rPr>
                                <w:t>85</w:t>
                              </w:r>
                            </w:p>
                            <w:p>
                              <w:pPr>
                                <w:spacing w:line="240" w:lineRule="auto" w:before="84"/>
                                <w:rPr>
                                  <w:sz w:val="12"/>
                                </w:rPr>
                              </w:pPr>
                            </w:p>
                            <w:p>
                              <w:pPr>
                                <w:spacing w:before="1"/>
                                <w:ind w:left="9" w:right="0" w:firstLine="0"/>
                                <w:jc w:val="left"/>
                                <w:rPr>
                                  <w:sz w:val="12"/>
                                </w:rPr>
                              </w:pPr>
                              <w:r>
                                <w:rPr>
                                  <w:color w:val="7C7E7C"/>
                                  <w:spacing w:val="-4"/>
                                  <w:w w:val="110"/>
                                  <w:sz w:val="12"/>
                                </w:rPr>
                                <w:t>0</w:t>
                              </w:r>
                              <w:r>
                                <w:rPr>
                                  <w:color w:val="909A9C"/>
                                  <w:spacing w:val="-4"/>
                                  <w:w w:val="110"/>
                                  <w:sz w:val="12"/>
                                </w:rPr>
                                <w:t>.</w:t>
                              </w:r>
                              <w:r>
                                <w:rPr>
                                  <w:color w:val="666666"/>
                                  <w:spacing w:val="-4"/>
                                  <w:w w:val="110"/>
                                  <w:sz w:val="12"/>
                                </w:rPr>
                                <w:t>80</w:t>
                              </w:r>
                            </w:p>
                            <w:p>
                              <w:pPr>
                                <w:spacing w:line="240" w:lineRule="auto" w:before="79"/>
                                <w:rPr>
                                  <w:sz w:val="12"/>
                                </w:rPr>
                              </w:pPr>
                            </w:p>
                            <w:p>
                              <w:pPr>
                                <w:spacing w:before="0"/>
                                <w:ind w:left="9" w:right="0" w:firstLine="0"/>
                                <w:jc w:val="left"/>
                                <w:rPr>
                                  <w:sz w:val="12"/>
                                </w:rPr>
                              </w:pPr>
                              <w:r>
                                <w:rPr>
                                  <w:color w:val="666666"/>
                                  <w:spacing w:val="-4"/>
                                  <w:w w:val="105"/>
                                  <w:sz w:val="12"/>
                                </w:rPr>
                                <w:t>0</w:t>
                              </w:r>
                              <w:r>
                                <w:rPr>
                                  <w:color w:val="909A9C"/>
                                  <w:spacing w:val="-4"/>
                                  <w:w w:val="105"/>
                                  <w:sz w:val="12"/>
                                </w:rPr>
                                <w:t>.</w:t>
                              </w:r>
                              <w:r>
                                <w:rPr>
                                  <w:color w:val="666666"/>
                                  <w:spacing w:val="-4"/>
                                  <w:w w:val="105"/>
                                  <w:sz w:val="12"/>
                                </w:rPr>
                                <w:t>75</w:t>
                              </w:r>
                            </w:p>
                            <w:p>
                              <w:pPr>
                                <w:spacing w:line="240" w:lineRule="auto" w:before="80"/>
                                <w:rPr>
                                  <w:sz w:val="12"/>
                                </w:rPr>
                              </w:pPr>
                            </w:p>
                            <w:p>
                              <w:pPr>
                                <w:spacing w:before="0"/>
                                <w:ind w:left="9" w:right="0" w:firstLine="0"/>
                                <w:jc w:val="left"/>
                                <w:rPr>
                                  <w:sz w:val="12"/>
                                </w:rPr>
                              </w:pPr>
                              <w:r>
                                <w:rPr>
                                  <w:color w:val="666666"/>
                                  <w:spacing w:val="-4"/>
                                  <w:w w:val="115"/>
                                  <w:sz w:val="12"/>
                                </w:rPr>
                                <w:t>0.70</w:t>
                              </w:r>
                            </w:p>
                            <w:p>
                              <w:pPr>
                                <w:spacing w:line="240" w:lineRule="auto" w:before="79"/>
                                <w:rPr>
                                  <w:sz w:val="12"/>
                                </w:rPr>
                              </w:pPr>
                            </w:p>
                            <w:p>
                              <w:pPr>
                                <w:spacing w:before="1"/>
                                <w:ind w:left="9" w:right="0" w:firstLine="0"/>
                                <w:jc w:val="left"/>
                                <w:rPr>
                                  <w:sz w:val="12"/>
                                </w:rPr>
                              </w:pPr>
                              <w:r>
                                <w:rPr>
                                  <w:color w:val="666666"/>
                                  <w:spacing w:val="-4"/>
                                  <w:w w:val="115"/>
                                  <w:sz w:val="12"/>
                                </w:rPr>
                                <w:t>0.65</w:t>
                              </w:r>
                            </w:p>
                          </w:txbxContent>
                        </wps:txbx>
                        <wps:bodyPr wrap="square" lIns="0" tIns="0" rIns="0" bIns="0" rtlCol="0">
                          <a:noAutofit/>
                        </wps:bodyPr>
                      </wps:wsp>
                      <wps:wsp>
                        <wps:cNvPr id="910" name="Textbox 910"/>
                        <wps:cNvSpPr txBox="1"/>
                        <wps:spPr>
                          <a:xfrm>
                            <a:off x="2021308" y="1786237"/>
                            <a:ext cx="901065" cy="192405"/>
                          </a:xfrm>
                          <a:prstGeom prst="rect">
                            <a:avLst/>
                          </a:prstGeom>
                        </wps:spPr>
                        <wps:txbx>
                          <w:txbxContent>
                            <w:p>
                              <w:pPr>
                                <w:numPr>
                                  <w:ilvl w:val="0"/>
                                  <w:numId w:val="36"/>
                                </w:numPr>
                                <w:tabs>
                                  <w:tab w:pos="307" w:val="left" w:leader="none"/>
                                </w:tabs>
                                <w:spacing w:line="134" w:lineRule="exact" w:before="0"/>
                                <w:ind w:left="307" w:right="0" w:hanging="307"/>
                                <w:jc w:val="left"/>
                                <w:rPr>
                                  <w:rFonts w:ascii="Arial"/>
                                  <w:color w:val="1F0CB6"/>
                                  <w:sz w:val="12"/>
                                </w:rPr>
                              </w:pPr>
                              <w:r>
                                <w:rPr>
                                  <w:rFonts w:ascii="Arial"/>
                                  <w:color w:val="7C7E7C"/>
                                  <w:w w:val="90"/>
                                  <w:sz w:val="12"/>
                                </w:rPr>
                                <w:t>1l'ain1n</w:t>
                              </w:r>
                              <w:r>
                                <w:rPr>
                                  <w:rFonts w:ascii="Arial"/>
                                  <w:color w:val="BABABA"/>
                                  <w:w w:val="90"/>
                                  <w:sz w:val="12"/>
                                </w:rPr>
                                <w:t>,</w:t>
                              </w:r>
                              <w:r>
                                <w:rPr>
                                  <w:rFonts w:ascii="Arial"/>
                                  <w:color w:val="666666"/>
                                  <w:w w:val="90"/>
                                  <w:sz w:val="12"/>
                                </w:rPr>
                                <w:t>g</w:t>
                              </w:r>
                              <w:r>
                                <w:rPr>
                                  <w:rFonts w:ascii="Arial"/>
                                  <w:color w:val="666666"/>
                                  <w:spacing w:val="-5"/>
                                  <w:w w:val="90"/>
                                  <w:sz w:val="12"/>
                                </w:rPr>
                                <w:t> </w:t>
                              </w:r>
                              <w:r>
                                <w:rPr>
                                  <w:rFonts w:ascii="Arial"/>
                                  <w:color w:val="666666"/>
                                  <w:spacing w:val="-2"/>
                                  <w:w w:val="95"/>
                                  <w:sz w:val="12"/>
                                </w:rPr>
                                <w:t>aocuracy</w:t>
                              </w:r>
                            </w:p>
                            <w:p>
                              <w:pPr>
                                <w:numPr>
                                  <w:ilvl w:val="0"/>
                                  <w:numId w:val="36"/>
                                </w:numPr>
                                <w:tabs>
                                  <w:tab w:pos="320" w:val="left" w:leader="none"/>
                                </w:tabs>
                                <w:spacing w:before="30"/>
                                <w:ind w:left="320" w:right="0" w:hanging="320"/>
                                <w:jc w:val="left"/>
                                <w:rPr>
                                  <w:rFonts w:ascii="Arial"/>
                                  <w:color w:val="E62F56"/>
                                  <w:sz w:val="12"/>
                                </w:rPr>
                              </w:pPr>
                              <w:r>
                                <w:rPr>
                                  <w:rFonts w:ascii="Arial"/>
                                  <w:color w:val="666666"/>
                                  <w:w w:val="90"/>
                                  <w:sz w:val="12"/>
                                </w:rPr>
                                <w:t>Vahdat:Jon</w:t>
                              </w:r>
                              <w:r>
                                <w:rPr>
                                  <w:rFonts w:ascii="Arial"/>
                                  <w:color w:val="666666"/>
                                  <w:spacing w:val="-2"/>
                                  <w:sz w:val="12"/>
                                </w:rPr>
                                <w:t> accuracy</w:t>
                              </w:r>
                            </w:p>
                          </w:txbxContent>
                        </wps:txbx>
                        <wps:bodyPr wrap="square" lIns="0" tIns="0" rIns="0" bIns="0" rtlCol="0">
                          <a:noAutofit/>
                        </wps:bodyPr>
                      </wps:wsp>
                      <wps:wsp>
                        <wps:cNvPr id="911" name="Textbox 911"/>
                        <wps:cNvSpPr txBox="1"/>
                        <wps:spPr>
                          <a:xfrm>
                            <a:off x="268907" y="1994817"/>
                            <a:ext cx="2745105" cy="832485"/>
                          </a:xfrm>
                          <a:prstGeom prst="rect">
                            <a:avLst/>
                          </a:prstGeom>
                        </wps:spPr>
                        <wps:txbx>
                          <w:txbxContent>
                            <w:p>
                              <w:pPr>
                                <w:spacing w:line="119" w:lineRule="exact" w:before="0"/>
                                <w:ind w:left="0" w:right="0" w:firstLine="0"/>
                                <w:jc w:val="left"/>
                                <w:rPr>
                                  <w:sz w:val="12"/>
                                </w:rPr>
                              </w:pPr>
                              <w:r>
                                <w:rPr>
                                  <w:color w:val="666666"/>
                                  <w:spacing w:val="-4"/>
                                  <w:w w:val="115"/>
                                  <w:sz w:val="12"/>
                                </w:rPr>
                                <w:t>0.6{)</w:t>
                              </w:r>
                              <w:r>
                                <w:rPr>
                                  <w:color w:val="666666"/>
                                  <w:spacing w:val="-26"/>
                                  <w:w w:val="385"/>
                                  <w:sz w:val="12"/>
                                </w:rPr>
                                <w:t> </w:t>
                              </w:r>
                              <w:r>
                                <w:rPr>
                                  <w:color w:val="7C7E7C"/>
                                  <w:spacing w:val="-4"/>
                                  <w:w w:val="385"/>
                                  <w:sz w:val="12"/>
                                </w:rPr>
                                <w:t>------.--</w:t>
                              </w:r>
                              <w:r>
                                <w:rPr>
                                  <w:color w:val="7C7E7C"/>
                                  <w:spacing w:val="-4"/>
                                  <w:w w:val="155"/>
                                  <w:sz w:val="12"/>
                                </w:rPr>
                                <w:t>.......-</w:t>
                              </w:r>
                              <w:r>
                                <w:rPr>
                                  <w:color w:val="7C7E7C"/>
                                  <w:spacing w:val="-4"/>
                                  <w:w w:val="345"/>
                                  <w:sz w:val="12"/>
                                </w:rPr>
                                <w:t>-.---</w:t>
                              </w:r>
                              <w:r>
                                <w:rPr>
                                  <w:color w:val="7C7E7C"/>
                                  <w:spacing w:val="-4"/>
                                  <w:w w:val="155"/>
                                  <w:sz w:val="12"/>
                                </w:rPr>
                                <w:t>......-</w:t>
                              </w:r>
                              <w:r>
                                <w:rPr>
                                  <w:color w:val="7C7E7C"/>
                                  <w:spacing w:val="-4"/>
                                  <w:w w:val="295"/>
                                  <w:sz w:val="12"/>
                                </w:rPr>
                                <w:t>-...----,---</w:t>
                              </w:r>
                              <w:r>
                                <w:rPr>
                                  <w:color w:val="7C7E7C"/>
                                  <w:spacing w:val="-10"/>
                                  <w:w w:val="295"/>
                                  <w:sz w:val="12"/>
                                </w:rPr>
                                <w:t>'</w:t>
                              </w:r>
                            </w:p>
                            <w:p>
                              <w:pPr>
                                <w:tabs>
                                  <w:tab w:pos="2257" w:val="left" w:leader="none"/>
                                  <w:tab w:pos="2739" w:val="left" w:leader="none"/>
                                  <w:tab w:pos="3249" w:val="left" w:leader="none"/>
                                </w:tabs>
                                <w:spacing w:line="159" w:lineRule="exact" w:before="0"/>
                                <w:ind w:left="721" w:right="0" w:firstLine="0"/>
                                <w:jc w:val="left"/>
                                <w:rPr>
                                  <w:sz w:val="12"/>
                                </w:rPr>
                              </w:pPr>
                              <w:r>
                                <w:rPr>
                                  <w:rFonts w:ascii="Arial"/>
                                  <w:color w:val="666666"/>
                                  <w:spacing w:val="-10"/>
                                  <w:sz w:val="12"/>
                                </w:rPr>
                                <w:t>2</w:t>
                              </w:r>
                              <w:r>
                                <w:rPr>
                                  <w:rFonts w:ascii="Arial"/>
                                  <w:color w:val="666666"/>
                                  <w:sz w:val="12"/>
                                </w:rPr>
                                <w:tab/>
                              </w:r>
                              <w:r>
                                <w:rPr>
                                  <w:rFonts w:ascii="Arial"/>
                                  <w:color w:val="666666"/>
                                  <w:spacing w:val="-10"/>
                                  <w:sz w:val="15"/>
                                </w:rPr>
                                <w:t>e</w:t>
                              </w:r>
                              <w:r>
                                <w:rPr>
                                  <w:rFonts w:ascii="Arial"/>
                                  <w:color w:val="666666"/>
                                  <w:sz w:val="15"/>
                                </w:rPr>
                                <w:tab/>
                              </w:r>
                              <w:r>
                                <w:rPr>
                                  <w:color w:val="666666"/>
                                  <w:spacing w:val="-5"/>
                                  <w:sz w:val="12"/>
                                </w:rPr>
                                <w:t>10</w:t>
                              </w:r>
                              <w:r>
                                <w:rPr>
                                  <w:color w:val="666666"/>
                                  <w:sz w:val="12"/>
                                </w:rPr>
                                <w:tab/>
                              </w:r>
                              <w:r>
                                <w:rPr>
                                  <w:color w:val="7C7E7C"/>
                                  <w:spacing w:val="-5"/>
                                  <w:sz w:val="12"/>
                                </w:rPr>
                                <w:t>l2</w:t>
                              </w:r>
                            </w:p>
                            <w:p>
                              <w:pPr>
                                <w:spacing w:line="240" w:lineRule="auto" w:before="59"/>
                                <w:rPr>
                                  <w:sz w:val="12"/>
                                </w:rPr>
                              </w:pPr>
                            </w:p>
                            <w:p>
                              <w:pPr>
                                <w:spacing w:before="0"/>
                                <w:ind w:left="1308" w:right="0" w:firstLine="0"/>
                                <w:jc w:val="left"/>
                                <w:rPr>
                                  <w:rFonts w:ascii="Arial"/>
                                  <w:sz w:val="13"/>
                                </w:rPr>
                              </w:pPr>
                              <w:r>
                                <w:rPr>
                                  <w:rFonts w:ascii="Arial"/>
                                  <w:color w:val="666666"/>
                                  <w:w w:val="115"/>
                                  <w:sz w:val="13"/>
                                </w:rPr>
                                <w:t>Training</w:t>
                              </w:r>
                              <w:r>
                                <w:rPr>
                                  <w:rFonts w:ascii="Arial"/>
                                  <w:color w:val="666666"/>
                                  <w:spacing w:val="-11"/>
                                  <w:w w:val="115"/>
                                  <w:sz w:val="13"/>
                                </w:rPr>
                                <w:t> </w:t>
                              </w:r>
                              <w:r>
                                <w:rPr>
                                  <w:rFonts w:ascii="Arial"/>
                                  <w:color w:val="666666"/>
                                  <w:w w:val="115"/>
                                  <w:sz w:val="13"/>
                                </w:rPr>
                                <w:t>and</w:t>
                              </w:r>
                              <w:r>
                                <w:rPr>
                                  <w:rFonts w:ascii="Arial"/>
                                  <w:color w:val="666666"/>
                                  <w:spacing w:val="-8"/>
                                  <w:w w:val="115"/>
                                  <w:sz w:val="13"/>
                                </w:rPr>
                                <w:t> </w:t>
                              </w:r>
                              <w:r>
                                <w:rPr>
                                  <w:rFonts w:ascii="Arial"/>
                                  <w:color w:val="4F4F4F"/>
                                  <w:w w:val="115"/>
                                  <w:sz w:val="13"/>
                                </w:rPr>
                                <w:t>Validation</w:t>
                              </w:r>
                              <w:r>
                                <w:rPr>
                                  <w:rFonts w:ascii="Arial"/>
                                  <w:color w:val="4F4F4F"/>
                                  <w:spacing w:val="-6"/>
                                  <w:w w:val="115"/>
                                  <w:sz w:val="13"/>
                                </w:rPr>
                                <w:t> </w:t>
                              </w:r>
                              <w:r>
                                <w:rPr>
                                  <w:rFonts w:ascii="Arial"/>
                                  <w:color w:val="4F4F4F"/>
                                  <w:spacing w:val="-4"/>
                                  <w:w w:val="115"/>
                                  <w:sz w:val="13"/>
                                </w:rPr>
                                <w:t>loss</w:t>
                              </w:r>
                            </w:p>
                            <w:p>
                              <w:pPr>
                                <w:numPr>
                                  <w:ilvl w:val="0"/>
                                  <w:numId w:val="37"/>
                                </w:numPr>
                                <w:tabs>
                                  <w:tab w:pos="3288" w:val="left" w:leader="none"/>
                                </w:tabs>
                                <w:spacing w:before="105"/>
                                <w:ind w:left="3288" w:right="0" w:hanging="303"/>
                                <w:jc w:val="left"/>
                                <w:rPr>
                                  <w:rFonts w:ascii="Arial"/>
                                  <w:color w:val="493BE1"/>
                                  <w:sz w:val="13"/>
                                </w:rPr>
                              </w:pPr>
                              <w:r>
                                <w:rPr>
                                  <w:rFonts w:ascii="Arial"/>
                                  <w:color w:val="666666"/>
                                  <w:w w:val="105"/>
                                  <w:sz w:val="13"/>
                                </w:rPr>
                                <w:t>lhl,mng</w:t>
                              </w:r>
                              <w:r>
                                <w:rPr>
                                  <w:rFonts w:ascii="Arial"/>
                                  <w:color w:val="666666"/>
                                  <w:spacing w:val="-5"/>
                                  <w:w w:val="105"/>
                                  <w:sz w:val="13"/>
                                </w:rPr>
                                <w:t> </w:t>
                              </w:r>
                              <w:r>
                                <w:rPr>
                                  <w:rFonts w:ascii="Arial"/>
                                  <w:color w:val="7C7E7C"/>
                                  <w:spacing w:val="-4"/>
                                  <w:w w:val="105"/>
                                  <w:sz w:val="13"/>
                                </w:rPr>
                                <w:t>loss</w:t>
                              </w:r>
                            </w:p>
                            <w:p>
                              <w:pPr>
                                <w:numPr>
                                  <w:ilvl w:val="0"/>
                                  <w:numId w:val="37"/>
                                </w:numPr>
                                <w:tabs>
                                  <w:tab w:pos="3301" w:val="left" w:leader="none"/>
                                </w:tabs>
                                <w:spacing w:before="37"/>
                                <w:ind w:left="3301" w:right="0" w:hanging="320"/>
                                <w:jc w:val="left"/>
                                <w:rPr>
                                  <w:rFonts w:ascii="Arial"/>
                                  <w:color w:val="BD232B"/>
                                  <w:sz w:val="11"/>
                                </w:rPr>
                              </w:pPr>
                              <w:r>
                                <w:rPr>
                                  <w:rFonts w:ascii="Arial"/>
                                  <w:b/>
                                  <w:color w:val="666666"/>
                                  <w:spacing w:val="-2"/>
                                  <w:sz w:val="11"/>
                                </w:rPr>
                                <w:t>Vahdat10n</w:t>
                              </w:r>
                              <w:r>
                                <w:rPr>
                                  <w:rFonts w:ascii="Arial"/>
                                  <w:b/>
                                  <w:color w:val="666666"/>
                                  <w:spacing w:val="1"/>
                                  <w:sz w:val="11"/>
                                </w:rPr>
                                <w:t> </w:t>
                              </w:r>
                              <w:r>
                                <w:rPr>
                                  <w:rFonts w:ascii="Arial"/>
                                  <w:b/>
                                  <w:color w:val="7C7E7C"/>
                                  <w:spacing w:val="-4"/>
                                  <w:sz w:val="11"/>
                                </w:rPr>
                                <w:t>loss</w:t>
                              </w:r>
                            </w:p>
                            <w:p>
                              <w:pPr>
                                <w:spacing w:line="240" w:lineRule="auto" w:before="3"/>
                                <w:rPr>
                                  <w:rFonts w:ascii="Arial"/>
                                  <w:b/>
                                  <w:sz w:val="11"/>
                                </w:rPr>
                              </w:pPr>
                            </w:p>
                            <w:p>
                              <w:pPr>
                                <w:spacing w:before="0"/>
                                <w:ind w:left="0" w:right="0" w:firstLine="0"/>
                                <w:jc w:val="left"/>
                                <w:rPr>
                                  <w:sz w:val="12"/>
                                </w:rPr>
                              </w:pPr>
                              <w:r>
                                <w:rPr>
                                  <w:color w:val="7C7E7C"/>
                                  <w:spacing w:val="-5"/>
                                  <w:sz w:val="12"/>
                                </w:rPr>
                                <w:t>O</w:t>
                              </w:r>
                              <w:r>
                                <w:rPr>
                                  <w:color w:val="909A9C"/>
                                  <w:spacing w:val="-5"/>
                                  <w:sz w:val="12"/>
                                </w:rPr>
                                <w:t>.</w:t>
                              </w:r>
                              <w:r>
                                <w:rPr>
                                  <w:color w:val="666666"/>
                                  <w:spacing w:val="-5"/>
                                  <w:sz w:val="12"/>
                                </w:rPr>
                                <w:t>B</w:t>
                              </w:r>
                            </w:p>
                          </w:txbxContent>
                        </wps:txbx>
                        <wps:bodyPr wrap="square" lIns="0" tIns="0" rIns="0" bIns="0" rtlCol="0">
                          <a:noAutofit/>
                        </wps:bodyPr>
                      </wps:wsp>
                      <wps:wsp>
                        <wps:cNvPr id="912" name="Textbox 912"/>
                        <wps:cNvSpPr txBox="1"/>
                        <wps:spPr>
                          <a:xfrm>
                            <a:off x="268907" y="3114709"/>
                            <a:ext cx="103505" cy="85090"/>
                          </a:xfrm>
                          <a:prstGeom prst="rect">
                            <a:avLst/>
                          </a:prstGeom>
                        </wps:spPr>
                        <wps:txbx>
                          <w:txbxContent>
                            <w:p>
                              <w:pPr>
                                <w:spacing w:line="133" w:lineRule="exact" w:before="0"/>
                                <w:ind w:left="0" w:right="0" w:firstLine="0"/>
                                <w:jc w:val="left"/>
                                <w:rPr>
                                  <w:sz w:val="12"/>
                                </w:rPr>
                              </w:pPr>
                              <w:r>
                                <w:rPr>
                                  <w:color w:val="666666"/>
                                  <w:spacing w:val="-5"/>
                                  <w:sz w:val="12"/>
                                </w:rPr>
                                <w:t>0.6</w:t>
                              </w:r>
                            </w:p>
                          </w:txbxContent>
                        </wps:txbx>
                        <wps:bodyPr wrap="square" lIns="0" tIns="0" rIns="0" bIns="0" rtlCol="0">
                          <a:noAutofit/>
                        </wps:bodyPr>
                      </wps:wsp>
                      <wps:wsp>
                        <wps:cNvPr id="913" name="Textbox 913"/>
                        <wps:cNvSpPr txBox="1"/>
                        <wps:spPr>
                          <a:xfrm>
                            <a:off x="268449" y="3482858"/>
                            <a:ext cx="118745" cy="85725"/>
                          </a:xfrm>
                          <a:prstGeom prst="rect">
                            <a:avLst/>
                          </a:prstGeom>
                        </wps:spPr>
                        <wps:txbx>
                          <w:txbxContent>
                            <w:p>
                              <w:pPr>
                                <w:spacing w:line="134" w:lineRule="exact" w:before="0"/>
                                <w:ind w:left="0" w:right="0" w:firstLine="0"/>
                                <w:jc w:val="left"/>
                                <w:rPr>
                                  <w:rFonts w:ascii="Arial"/>
                                  <w:sz w:val="12"/>
                                </w:rPr>
                              </w:pPr>
                              <w:r>
                                <w:rPr>
                                  <w:rFonts w:ascii="Arial"/>
                                  <w:color w:val="666666"/>
                                  <w:spacing w:val="-5"/>
                                  <w:sz w:val="12"/>
                                </w:rPr>
                                <w:t>0.4</w:t>
                              </w:r>
                            </w:p>
                          </w:txbxContent>
                        </wps:txbx>
                        <wps:bodyPr wrap="square" lIns="0" tIns="0" rIns="0" bIns="0" rtlCol="0">
                          <a:noAutofit/>
                        </wps:bodyPr>
                      </wps:wsp>
                      <wps:wsp>
                        <wps:cNvPr id="914" name="Textbox 914"/>
                        <wps:cNvSpPr txBox="1"/>
                        <wps:spPr>
                          <a:xfrm>
                            <a:off x="268907" y="3850115"/>
                            <a:ext cx="108585" cy="85090"/>
                          </a:xfrm>
                          <a:prstGeom prst="rect">
                            <a:avLst/>
                          </a:prstGeom>
                        </wps:spPr>
                        <wps:txbx>
                          <w:txbxContent>
                            <w:p>
                              <w:pPr>
                                <w:spacing w:line="133" w:lineRule="exact" w:before="0"/>
                                <w:ind w:left="0" w:right="0" w:firstLine="0"/>
                                <w:jc w:val="left"/>
                                <w:rPr>
                                  <w:sz w:val="12"/>
                                </w:rPr>
                              </w:pPr>
                              <w:r>
                                <w:rPr>
                                  <w:color w:val="7C7E7C"/>
                                  <w:spacing w:val="-5"/>
                                  <w:sz w:val="12"/>
                                </w:rPr>
                                <w:t>0.2</w:t>
                              </w:r>
                            </w:p>
                          </w:txbxContent>
                        </wps:txbx>
                        <wps:bodyPr wrap="square" lIns="0" tIns="0" rIns="0" bIns="0" rtlCol="0">
                          <a:noAutofit/>
                        </wps:bodyPr>
                      </wps:wsp>
                      <wps:wsp>
                        <wps:cNvPr id="915" name="Textbox 915"/>
                        <wps:cNvSpPr txBox="1"/>
                        <wps:spPr>
                          <a:xfrm>
                            <a:off x="1334007" y="4283438"/>
                            <a:ext cx="380365" cy="133985"/>
                          </a:xfrm>
                          <a:prstGeom prst="rect">
                            <a:avLst/>
                          </a:prstGeom>
                        </wps:spPr>
                        <wps:txbx>
                          <w:txbxContent>
                            <w:p>
                              <w:pPr>
                                <w:tabs>
                                  <w:tab w:pos="506" w:val="left" w:leader="none"/>
                                </w:tabs>
                                <w:spacing w:line="211" w:lineRule="exact" w:before="0"/>
                                <w:ind w:left="0" w:right="0" w:firstLine="0"/>
                                <w:jc w:val="left"/>
                                <w:rPr>
                                  <w:sz w:val="19"/>
                                </w:rPr>
                              </w:pPr>
                              <w:r>
                                <w:rPr>
                                  <w:rFonts w:ascii="Arial"/>
                                  <w:color w:val="666666"/>
                                  <w:spacing w:val="-10"/>
                                  <w:sz w:val="12"/>
                                </w:rPr>
                                <w:t>6</w:t>
                              </w:r>
                              <w:r>
                                <w:rPr>
                                  <w:rFonts w:ascii="Arial"/>
                                  <w:color w:val="666666"/>
                                  <w:sz w:val="12"/>
                                </w:rPr>
                                <w:tab/>
                              </w:r>
                              <w:r>
                                <w:rPr>
                                  <w:color w:val="666666"/>
                                  <w:spacing w:val="-10"/>
                                  <w:sz w:val="19"/>
                                </w:rPr>
                                <w:t>e</w:t>
                              </w:r>
                            </w:p>
                          </w:txbxContent>
                        </wps:txbx>
                        <wps:bodyPr wrap="square" lIns="0" tIns="0" rIns="0" bIns="0" rtlCol="0">
                          <a:noAutofit/>
                        </wps:bodyPr>
                      </wps:wsp>
                      <wps:wsp>
                        <wps:cNvPr id="916" name="Textbox 916"/>
                        <wps:cNvSpPr txBox="1"/>
                        <wps:spPr>
                          <a:xfrm>
                            <a:off x="1962195" y="4317428"/>
                            <a:ext cx="426084" cy="92075"/>
                          </a:xfrm>
                          <a:prstGeom prst="rect">
                            <a:avLst/>
                          </a:prstGeom>
                        </wps:spPr>
                        <wps:txbx>
                          <w:txbxContent>
                            <w:p>
                              <w:pPr>
                                <w:tabs>
                                  <w:tab w:pos="509" w:val="left" w:leader="none"/>
                                </w:tabs>
                                <w:spacing w:line="144" w:lineRule="exact" w:before="0"/>
                                <w:ind w:left="0" w:right="0" w:firstLine="0"/>
                                <w:jc w:val="left"/>
                                <w:rPr>
                                  <w:sz w:val="13"/>
                                </w:rPr>
                              </w:pPr>
                              <w:r>
                                <w:rPr>
                                  <w:color w:val="666666"/>
                                  <w:spacing w:val="-5"/>
                                  <w:w w:val="110"/>
                                  <w:sz w:val="13"/>
                                </w:rPr>
                                <w:t>10</w:t>
                              </w:r>
                              <w:r>
                                <w:rPr>
                                  <w:color w:val="666666"/>
                                  <w:sz w:val="13"/>
                                </w:rPr>
                                <w:tab/>
                              </w:r>
                              <w:r>
                                <w:rPr>
                                  <w:color w:val="666666"/>
                                  <w:spacing w:val="-7"/>
                                  <w:w w:val="110"/>
                                  <w:sz w:val="13"/>
                                </w:rPr>
                                <w:t>12</w:t>
                              </w:r>
                            </w:p>
                          </w:txbxContent>
                        </wps:txbx>
                        <wps:bodyPr wrap="square" lIns="0" tIns="0" rIns="0" bIns="0" rtlCol="0">
                          <a:noAutofit/>
                        </wps:bodyPr>
                      </wps:wsp>
                    </wpg:wgp>
                  </a:graphicData>
                </a:graphic>
              </wp:anchor>
            </w:drawing>
          </mc:Choice>
          <mc:Fallback>
            <w:pict>
              <v:group style="position:absolute;margin-left:54.556816pt;margin-top:14.341583pt;width:247.35pt;height:354.65pt;mso-position-horizontal-relative:page;mso-position-vertical-relative:paragraph;z-index:-15597568;mso-wrap-distance-left:0;mso-wrap-distance-right:0" id="docshapegroup629" coordorigin="1091,287" coordsize="4947,7093">
                <v:shape style="position:absolute;left:1807;top:541;width:4019;height:2898" type="#_x0000_t75" id="docshape630" stroked="false">
                  <v:imagedata r:id="rId213" o:title=""/>
                </v:shape>
                <v:shape style="position:absolute;left:1523;top:4078;width:4226;height:3129" type="#_x0000_t75" id="docshape631" stroked="false">
                  <v:imagedata r:id="rId214" o:title=""/>
                </v:shape>
                <v:line style="position:absolute" from="1101,7380" to="1101,287" stroked="true" strokeweight=".961354pt" strokecolor="#000000">
                  <v:stroke dashstyle="solid"/>
                </v:line>
                <v:line style="position:absolute" from="5715,6246" to="5715,4093" stroked="true" strokeweight=".721015pt" strokecolor="#000000">
                  <v:stroke dashstyle="solid"/>
                </v:line>
                <v:line style="position:absolute" from="5783,3439" to="5783,1133" stroked="true" strokeweight=".480677pt" strokecolor="#000000">
                  <v:stroke dashstyle="solid"/>
                </v:line>
                <v:shape style="position:absolute;left:1095;top:286;width:4942;height:7093" id="docshape632" coordorigin="1096,287" coordsize="4942,7093" path="m6018,7380l6018,287m1096,306l6037,306e" filled="false" stroked="true" strokeweight=".961224pt" strokecolor="#000000">
                  <v:path arrowok="t"/>
                  <v:stroke dashstyle="solid"/>
                </v:shape>
                <v:line style="position:absolute" from="4480,4093" to="5730,4093" stroked="true" strokeweight=".480547pt" strokecolor="#000000">
                  <v:stroke dashstyle="solid"/>
                </v:line>
                <v:line style="position:absolute" from="1096,7356" to="6037,7356" stroked="true" strokeweight=".961094pt" strokecolor="#000000">
                  <v:stroke dashstyle="solid"/>
                </v:line>
                <v:rect style="position:absolute;left:4946;top:3083;width:5;height:164" id="docshape633" filled="true" fillcolor="#d6d8db" stroked="false">
                  <v:fill type="solid"/>
                </v:rect>
                <v:shape style="position:absolute;left:2717;top:380;width:2169;height:146" type="#_x0000_t202" id="docshape634" filled="false" stroked="false">
                  <v:textbox inset="0,0,0,0">
                    <w:txbxContent>
                      <w:p>
                        <w:pPr>
                          <w:spacing w:line="145" w:lineRule="exact" w:before="0"/>
                          <w:ind w:left="0" w:right="0" w:firstLine="0"/>
                          <w:jc w:val="left"/>
                          <w:rPr>
                            <w:rFonts w:ascii="Arial"/>
                            <w:sz w:val="13"/>
                          </w:rPr>
                        </w:pPr>
                        <w:r>
                          <w:rPr>
                            <w:rFonts w:ascii="Arial"/>
                            <w:color w:val="666666"/>
                            <w:sz w:val="13"/>
                          </w:rPr>
                          <w:t>Tra,lning1</w:t>
                        </w:r>
                        <w:r>
                          <w:rPr>
                            <w:rFonts w:ascii="Arial"/>
                            <w:color w:val="666666"/>
                            <w:spacing w:val="-11"/>
                            <w:sz w:val="13"/>
                          </w:rPr>
                          <w:t> </w:t>
                        </w:r>
                        <w:r>
                          <w:rPr>
                            <w:rFonts w:ascii="Arial"/>
                            <w:color w:val="666666"/>
                            <w:sz w:val="13"/>
                          </w:rPr>
                          <w:t>and</w:t>
                        </w:r>
                        <w:r>
                          <w:rPr>
                            <w:rFonts w:ascii="Arial"/>
                            <w:color w:val="666666"/>
                            <w:spacing w:val="43"/>
                            <w:sz w:val="13"/>
                          </w:rPr>
                          <w:t> </w:t>
                        </w:r>
                        <w:r>
                          <w:rPr>
                            <w:rFonts w:ascii="Arial"/>
                            <w:color w:val="4F4F4F"/>
                            <w:sz w:val="13"/>
                          </w:rPr>
                          <w:t>Vallda</w:t>
                        </w:r>
                        <w:r>
                          <w:rPr>
                            <w:rFonts w:ascii="Arial"/>
                            <w:color w:val="BABABA"/>
                            <w:sz w:val="13"/>
                          </w:rPr>
                          <w:t>,</w:t>
                        </w:r>
                        <w:r>
                          <w:rPr>
                            <w:rFonts w:ascii="Arial"/>
                            <w:color w:val="666666"/>
                            <w:sz w:val="13"/>
                          </w:rPr>
                          <w:t>tion</w:t>
                        </w:r>
                        <w:r>
                          <w:rPr>
                            <w:rFonts w:ascii="Arial"/>
                            <w:color w:val="666666"/>
                            <w:spacing w:val="5"/>
                            <w:sz w:val="13"/>
                          </w:rPr>
                          <w:t> </w:t>
                        </w:r>
                        <w:r>
                          <w:rPr>
                            <w:rFonts w:ascii="Arial"/>
                            <w:color w:val="666666"/>
                            <w:spacing w:val="-2"/>
                            <w:sz w:val="13"/>
                          </w:rPr>
                          <w:t>accuracy</w:t>
                        </w:r>
                      </w:p>
                    </w:txbxContent>
                  </v:textbox>
                  <w10:wrap type="none"/>
                </v:shape>
                <v:shape style="position:absolute;left:1505;top:540;width:275;height:2637" type="#_x0000_t202" id="docshape635" filled="false" stroked="false">
                  <v:textbox inset="0,0,0,0">
                    <w:txbxContent>
                      <w:p>
                        <w:pPr>
                          <w:spacing w:line="133" w:lineRule="exact" w:before="0"/>
                          <w:ind w:left="0" w:right="0" w:firstLine="0"/>
                          <w:jc w:val="left"/>
                          <w:rPr>
                            <w:sz w:val="12"/>
                          </w:rPr>
                        </w:pPr>
                        <w:r>
                          <w:rPr>
                            <w:color w:val="666666"/>
                            <w:spacing w:val="-4"/>
                            <w:w w:val="120"/>
                            <w:sz w:val="12"/>
                          </w:rPr>
                          <w:t>1.00</w:t>
                        </w:r>
                      </w:p>
                      <w:p>
                        <w:pPr>
                          <w:spacing w:line="240" w:lineRule="auto" w:before="84"/>
                          <w:rPr>
                            <w:sz w:val="12"/>
                          </w:rPr>
                        </w:pPr>
                      </w:p>
                      <w:p>
                        <w:pPr>
                          <w:spacing w:before="0"/>
                          <w:ind w:left="9" w:right="0" w:firstLine="0"/>
                          <w:jc w:val="left"/>
                          <w:rPr>
                            <w:sz w:val="12"/>
                          </w:rPr>
                        </w:pPr>
                        <w:r>
                          <w:rPr>
                            <w:color w:val="666666"/>
                            <w:spacing w:val="-4"/>
                            <w:w w:val="115"/>
                            <w:sz w:val="12"/>
                          </w:rPr>
                          <w:t>0.95</w:t>
                        </w:r>
                      </w:p>
                      <w:p>
                        <w:pPr>
                          <w:spacing w:line="240" w:lineRule="auto" w:before="84"/>
                          <w:rPr>
                            <w:sz w:val="12"/>
                          </w:rPr>
                        </w:pPr>
                      </w:p>
                      <w:p>
                        <w:pPr>
                          <w:spacing w:before="1"/>
                          <w:ind w:left="9" w:right="0" w:firstLine="0"/>
                          <w:jc w:val="left"/>
                          <w:rPr>
                            <w:sz w:val="12"/>
                          </w:rPr>
                        </w:pPr>
                        <w:r>
                          <w:rPr>
                            <w:color w:val="666666"/>
                            <w:spacing w:val="-5"/>
                            <w:w w:val="115"/>
                            <w:sz w:val="12"/>
                          </w:rPr>
                          <w:t>090</w:t>
                        </w:r>
                      </w:p>
                      <w:p>
                        <w:pPr>
                          <w:spacing w:line="240" w:lineRule="auto" w:before="79"/>
                          <w:rPr>
                            <w:sz w:val="12"/>
                          </w:rPr>
                        </w:pPr>
                      </w:p>
                      <w:p>
                        <w:pPr>
                          <w:spacing w:before="0"/>
                          <w:ind w:left="9" w:right="0" w:firstLine="0"/>
                          <w:jc w:val="left"/>
                          <w:rPr>
                            <w:sz w:val="12"/>
                          </w:rPr>
                        </w:pPr>
                        <w:r>
                          <w:rPr>
                            <w:color w:val="7C7E7C"/>
                            <w:spacing w:val="-4"/>
                            <w:w w:val="115"/>
                            <w:sz w:val="12"/>
                          </w:rPr>
                          <w:t>0</w:t>
                        </w:r>
                        <w:r>
                          <w:rPr>
                            <w:color w:val="909A9C"/>
                            <w:spacing w:val="-4"/>
                            <w:w w:val="115"/>
                            <w:sz w:val="12"/>
                          </w:rPr>
                          <w:t>.</w:t>
                        </w:r>
                        <w:r>
                          <w:rPr>
                            <w:color w:val="7C7E7C"/>
                            <w:spacing w:val="-4"/>
                            <w:w w:val="115"/>
                            <w:sz w:val="12"/>
                          </w:rPr>
                          <w:t>85</w:t>
                        </w:r>
                      </w:p>
                      <w:p>
                        <w:pPr>
                          <w:spacing w:line="240" w:lineRule="auto" w:before="84"/>
                          <w:rPr>
                            <w:sz w:val="12"/>
                          </w:rPr>
                        </w:pPr>
                      </w:p>
                      <w:p>
                        <w:pPr>
                          <w:spacing w:before="1"/>
                          <w:ind w:left="9" w:right="0" w:firstLine="0"/>
                          <w:jc w:val="left"/>
                          <w:rPr>
                            <w:sz w:val="12"/>
                          </w:rPr>
                        </w:pPr>
                        <w:r>
                          <w:rPr>
                            <w:color w:val="7C7E7C"/>
                            <w:spacing w:val="-4"/>
                            <w:w w:val="110"/>
                            <w:sz w:val="12"/>
                          </w:rPr>
                          <w:t>0</w:t>
                        </w:r>
                        <w:r>
                          <w:rPr>
                            <w:color w:val="909A9C"/>
                            <w:spacing w:val="-4"/>
                            <w:w w:val="110"/>
                            <w:sz w:val="12"/>
                          </w:rPr>
                          <w:t>.</w:t>
                        </w:r>
                        <w:r>
                          <w:rPr>
                            <w:color w:val="666666"/>
                            <w:spacing w:val="-4"/>
                            <w:w w:val="110"/>
                            <w:sz w:val="12"/>
                          </w:rPr>
                          <w:t>80</w:t>
                        </w:r>
                      </w:p>
                      <w:p>
                        <w:pPr>
                          <w:spacing w:line="240" w:lineRule="auto" w:before="79"/>
                          <w:rPr>
                            <w:sz w:val="12"/>
                          </w:rPr>
                        </w:pPr>
                      </w:p>
                      <w:p>
                        <w:pPr>
                          <w:spacing w:before="0"/>
                          <w:ind w:left="9" w:right="0" w:firstLine="0"/>
                          <w:jc w:val="left"/>
                          <w:rPr>
                            <w:sz w:val="12"/>
                          </w:rPr>
                        </w:pPr>
                        <w:r>
                          <w:rPr>
                            <w:color w:val="666666"/>
                            <w:spacing w:val="-4"/>
                            <w:w w:val="105"/>
                            <w:sz w:val="12"/>
                          </w:rPr>
                          <w:t>0</w:t>
                        </w:r>
                        <w:r>
                          <w:rPr>
                            <w:color w:val="909A9C"/>
                            <w:spacing w:val="-4"/>
                            <w:w w:val="105"/>
                            <w:sz w:val="12"/>
                          </w:rPr>
                          <w:t>.</w:t>
                        </w:r>
                        <w:r>
                          <w:rPr>
                            <w:color w:val="666666"/>
                            <w:spacing w:val="-4"/>
                            <w:w w:val="105"/>
                            <w:sz w:val="12"/>
                          </w:rPr>
                          <w:t>75</w:t>
                        </w:r>
                      </w:p>
                      <w:p>
                        <w:pPr>
                          <w:spacing w:line="240" w:lineRule="auto" w:before="80"/>
                          <w:rPr>
                            <w:sz w:val="12"/>
                          </w:rPr>
                        </w:pPr>
                      </w:p>
                      <w:p>
                        <w:pPr>
                          <w:spacing w:before="0"/>
                          <w:ind w:left="9" w:right="0" w:firstLine="0"/>
                          <w:jc w:val="left"/>
                          <w:rPr>
                            <w:sz w:val="12"/>
                          </w:rPr>
                        </w:pPr>
                        <w:r>
                          <w:rPr>
                            <w:color w:val="666666"/>
                            <w:spacing w:val="-4"/>
                            <w:w w:val="115"/>
                            <w:sz w:val="12"/>
                          </w:rPr>
                          <w:t>0.70</w:t>
                        </w:r>
                      </w:p>
                      <w:p>
                        <w:pPr>
                          <w:spacing w:line="240" w:lineRule="auto" w:before="79"/>
                          <w:rPr>
                            <w:sz w:val="12"/>
                          </w:rPr>
                        </w:pPr>
                      </w:p>
                      <w:p>
                        <w:pPr>
                          <w:spacing w:before="1"/>
                          <w:ind w:left="9" w:right="0" w:firstLine="0"/>
                          <w:jc w:val="left"/>
                          <w:rPr>
                            <w:sz w:val="12"/>
                          </w:rPr>
                        </w:pPr>
                        <w:r>
                          <w:rPr>
                            <w:color w:val="666666"/>
                            <w:spacing w:val="-4"/>
                            <w:w w:val="115"/>
                            <w:sz w:val="12"/>
                          </w:rPr>
                          <w:t>0.65</w:t>
                        </w:r>
                      </w:p>
                    </w:txbxContent>
                  </v:textbox>
                  <w10:wrap type="none"/>
                </v:shape>
                <v:shape style="position:absolute;left:4274;top:3099;width:1419;height:303" type="#_x0000_t202" id="docshape636" filled="false" stroked="false">
                  <v:textbox inset="0,0,0,0">
                    <w:txbxContent>
                      <w:p>
                        <w:pPr>
                          <w:numPr>
                            <w:ilvl w:val="0"/>
                            <w:numId w:val="36"/>
                          </w:numPr>
                          <w:tabs>
                            <w:tab w:pos="307" w:val="left" w:leader="none"/>
                          </w:tabs>
                          <w:spacing w:line="134" w:lineRule="exact" w:before="0"/>
                          <w:ind w:left="307" w:right="0" w:hanging="307"/>
                          <w:jc w:val="left"/>
                          <w:rPr>
                            <w:rFonts w:ascii="Arial"/>
                            <w:color w:val="1F0CB6"/>
                            <w:sz w:val="12"/>
                          </w:rPr>
                        </w:pPr>
                        <w:r>
                          <w:rPr>
                            <w:rFonts w:ascii="Arial"/>
                            <w:color w:val="7C7E7C"/>
                            <w:w w:val="90"/>
                            <w:sz w:val="12"/>
                          </w:rPr>
                          <w:t>1l'ain1n</w:t>
                        </w:r>
                        <w:r>
                          <w:rPr>
                            <w:rFonts w:ascii="Arial"/>
                            <w:color w:val="BABABA"/>
                            <w:w w:val="90"/>
                            <w:sz w:val="12"/>
                          </w:rPr>
                          <w:t>,</w:t>
                        </w:r>
                        <w:r>
                          <w:rPr>
                            <w:rFonts w:ascii="Arial"/>
                            <w:color w:val="666666"/>
                            <w:w w:val="90"/>
                            <w:sz w:val="12"/>
                          </w:rPr>
                          <w:t>g</w:t>
                        </w:r>
                        <w:r>
                          <w:rPr>
                            <w:rFonts w:ascii="Arial"/>
                            <w:color w:val="666666"/>
                            <w:spacing w:val="-5"/>
                            <w:w w:val="90"/>
                            <w:sz w:val="12"/>
                          </w:rPr>
                          <w:t> </w:t>
                        </w:r>
                        <w:r>
                          <w:rPr>
                            <w:rFonts w:ascii="Arial"/>
                            <w:color w:val="666666"/>
                            <w:spacing w:val="-2"/>
                            <w:w w:val="95"/>
                            <w:sz w:val="12"/>
                          </w:rPr>
                          <w:t>aocuracy</w:t>
                        </w:r>
                      </w:p>
                      <w:p>
                        <w:pPr>
                          <w:numPr>
                            <w:ilvl w:val="0"/>
                            <w:numId w:val="36"/>
                          </w:numPr>
                          <w:tabs>
                            <w:tab w:pos="320" w:val="left" w:leader="none"/>
                          </w:tabs>
                          <w:spacing w:before="30"/>
                          <w:ind w:left="320" w:right="0" w:hanging="320"/>
                          <w:jc w:val="left"/>
                          <w:rPr>
                            <w:rFonts w:ascii="Arial"/>
                            <w:color w:val="E62F56"/>
                            <w:sz w:val="12"/>
                          </w:rPr>
                        </w:pPr>
                        <w:r>
                          <w:rPr>
                            <w:rFonts w:ascii="Arial"/>
                            <w:color w:val="666666"/>
                            <w:w w:val="90"/>
                            <w:sz w:val="12"/>
                          </w:rPr>
                          <w:t>Vahdat:Jon</w:t>
                        </w:r>
                        <w:r>
                          <w:rPr>
                            <w:rFonts w:ascii="Arial"/>
                            <w:color w:val="666666"/>
                            <w:spacing w:val="-2"/>
                            <w:sz w:val="12"/>
                          </w:rPr>
                          <w:t> accuracy</w:t>
                        </w:r>
                      </w:p>
                    </w:txbxContent>
                  </v:textbox>
                  <w10:wrap type="none"/>
                </v:shape>
                <v:shape style="position:absolute;left:1514;top:3428;width:4323;height:1311" type="#_x0000_t202" id="docshape637" filled="false" stroked="false">
                  <v:textbox inset="0,0,0,0">
                    <w:txbxContent>
                      <w:p>
                        <w:pPr>
                          <w:spacing w:line="119" w:lineRule="exact" w:before="0"/>
                          <w:ind w:left="0" w:right="0" w:firstLine="0"/>
                          <w:jc w:val="left"/>
                          <w:rPr>
                            <w:sz w:val="12"/>
                          </w:rPr>
                        </w:pPr>
                        <w:r>
                          <w:rPr>
                            <w:color w:val="666666"/>
                            <w:spacing w:val="-4"/>
                            <w:w w:val="115"/>
                            <w:sz w:val="12"/>
                          </w:rPr>
                          <w:t>0.6{)</w:t>
                        </w:r>
                        <w:r>
                          <w:rPr>
                            <w:color w:val="666666"/>
                            <w:spacing w:val="-26"/>
                            <w:w w:val="385"/>
                            <w:sz w:val="12"/>
                          </w:rPr>
                          <w:t> </w:t>
                        </w:r>
                        <w:r>
                          <w:rPr>
                            <w:color w:val="7C7E7C"/>
                            <w:spacing w:val="-4"/>
                            <w:w w:val="385"/>
                            <w:sz w:val="12"/>
                          </w:rPr>
                          <w:t>------.--</w:t>
                        </w:r>
                        <w:r>
                          <w:rPr>
                            <w:color w:val="7C7E7C"/>
                            <w:spacing w:val="-4"/>
                            <w:w w:val="155"/>
                            <w:sz w:val="12"/>
                          </w:rPr>
                          <w:t>.......-</w:t>
                        </w:r>
                        <w:r>
                          <w:rPr>
                            <w:color w:val="7C7E7C"/>
                            <w:spacing w:val="-4"/>
                            <w:w w:val="345"/>
                            <w:sz w:val="12"/>
                          </w:rPr>
                          <w:t>-.---</w:t>
                        </w:r>
                        <w:r>
                          <w:rPr>
                            <w:color w:val="7C7E7C"/>
                            <w:spacing w:val="-4"/>
                            <w:w w:val="155"/>
                            <w:sz w:val="12"/>
                          </w:rPr>
                          <w:t>......-</w:t>
                        </w:r>
                        <w:r>
                          <w:rPr>
                            <w:color w:val="7C7E7C"/>
                            <w:spacing w:val="-4"/>
                            <w:w w:val="295"/>
                            <w:sz w:val="12"/>
                          </w:rPr>
                          <w:t>-...----,---</w:t>
                        </w:r>
                        <w:r>
                          <w:rPr>
                            <w:color w:val="7C7E7C"/>
                            <w:spacing w:val="-10"/>
                            <w:w w:val="295"/>
                            <w:sz w:val="12"/>
                          </w:rPr>
                          <w:t>'</w:t>
                        </w:r>
                      </w:p>
                      <w:p>
                        <w:pPr>
                          <w:tabs>
                            <w:tab w:pos="2257" w:val="left" w:leader="none"/>
                            <w:tab w:pos="2739" w:val="left" w:leader="none"/>
                            <w:tab w:pos="3249" w:val="left" w:leader="none"/>
                          </w:tabs>
                          <w:spacing w:line="159" w:lineRule="exact" w:before="0"/>
                          <w:ind w:left="721" w:right="0" w:firstLine="0"/>
                          <w:jc w:val="left"/>
                          <w:rPr>
                            <w:sz w:val="12"/>
                          </w:rPr>
                        </w:pPr>
                        <w:r>
                          <w:rPr>
                            <w:rFonts w:ascii="Arial"/>
                            <w:color w:val="666666"/>
                            <w:spacing w:val="-10"/>
                            <w:sz w:val="12"/>
                          </w:rPr>
                          <w:t>2</w:t>
                        </w:r>
                        <w:r>
                          <w:rPr>
                            <w:rFonts w:ascii="Arial"/>
                            <w:color w:val="666666"/>
                            <w:sz w:val="12"/>
                          </w:rPr>
                          <w:tab/>
                        </w:r>
                        <w:r>
                          <w:rPr>
                            <w:rFonts w:ascii="Arial"/>
                            <w:color w:val="666666"/>
                            <w:spacing w:val="-10"/>
                            <w:sz w:val="15"/>
                          </w:rPr>
                          <w:t>e</w:t>
                        </w:r>
                        <w:r>
                          <w:rPr>
                            <w:rFonts w:ascii="Arial"/>
                            <w:color w:val="666666"/>
                            <w:sz w:val="15"/>
                          </w:rPr>
                          <w:tab/>
                        </w:r>
                        <w:r>
                          <w:rPr>
                            <w:color w:val="666666"/>
                            <w:spacing w:val="-5"/>
                            <w:sz w:val="12"/>
                          </w:rPr>
                          <w:t>10</w:t>
                        </w:r>
                        <w:r>
                          <w:rPr>
                            <w:color w:val="666666"/>
                            <w:sz w:val="12"/>
                          </w:rPr>
                          <w:tab/>
                        </w:r>
                        <w:r>
                          <w:rPr>
                            <w:color w:val="7C7E7C"/>
                            <w:spacing w:val="-5"/>
                            <w:sz w:val="12"/>
                          </w:rPr>
                          <w:t>l2</w:t>
                        </w:r>
                      </w:p>
                      <w:p>
                        <w:pPr>
                          <w:spacing w:line="240" w:lineRule="auto" w:before="59"/>
                          <w:rPr>
                            <w:sz w:val="12"/>
                          </w:rPr>
                        </w:pPr>
                      </w:p>
                      <w:p>
                        <w:pPr>
                          <w:spacing w:before="0"/>
                          <w:ind w:left="1308" w:right="0" w:firstLine="0"/>
                          <w:jc w:val="left"/>
                          <w:rPr>
                            <w:rFonts w:ascii="Arial"/>
                            <w:sz w:val="13"/>
                          </w:rPr>
                        </w:pPr>
                        <w:r>
                          <w:rPr>
                            <w:rFonts w:ascii="Arial"/>
                            <w:color w:val="666666"/>
                            <w:w w:val="115"/>
                            <w:sz w:val="13"/>
                          </w:rPr>
                          <w:t>Training</w:t>
                        </w:r>
                        <w:r>
                          <w:rPr>
                            <w:rFonts w:ascii="Arial"/>
                            <w:color w:val="666666"/>
                            <w:spacing w:val="-11"/>
                            <w:w w:val="115"/>
                            <w:sz w:val="13"/>
                          </w:rPr>
                          <w:t> </w:t>
                        </w:r>
                        <w:r>
                          <w:rPr>
                            <w:rFonts w:ascii="Arial"/>
                            <w:color w:val="666666"/>
                            <w:w w:val="115"/>
                            <w:sz w:val="13"/>
                          </w:rPr>
                          <w:t>and</w:t>
                        </w:r>
                        <w:r>
                          <w:rPr>
                            <w:rFonts w:ascii="Arial"/>
                            <w:color w:val="666666"/>
                            <w:spacing w:val="-8"/>
                            <w:w w:val="115"/>
                            <w:sz w:val="13"/>
                          </w:rPr>
                          <w:t> </w:t>
                        </w:r>
                        <w:r>
                          <w:rPr>
                            <w:rFonts w:ascii="Arial"/>
                            <w:color w:val="4F4F4F"/>
                            <w:w w:val="115"/>
                            <w:sz w:val="13"/>
                          </w:rPr>
                          <w:t>Validation</w:t>
                        </w:r>
                        <w:r>
                          <w:rPr>
                            <w:rFonts w:ascii="Arial"/>
                            <w:color w:val="4F4F4F"/>
                            <w:spacing w:val="-6"/>
                            <w:w w:val="115"/>
                            <w:sz w:val="13"/>
                          </w:rPr>
                          <w:t> </w:t>
                        </w:r>
                        <w:r>
                          <w:rPr>
                            <w:rFonts w:ascii="Arial"/>
                            <w:color w:val="4F4F4F"/>
                            <w:spacing w:val="-4"/>
                            <w:w w:val="115"/>
                            <w:sz w:val="13"/>
                          </w:rPr>
                          <w:t>loss</w:t>
                        </w:r>
                      </w:p>
                      <w:p>
                        <w:pPr>
                          <w:numPr>
                            <w:ilvl w:val="0"/>
                            <w:numId w:val="37"/>
                          </w:numPr>
                          <w:tabs>
                            <w:tab w:pos="3288" w:val="left" w:leader="none"/>
                          </w:tabs>
                          <w:spacing w:before="105"/>
                          <w:ind w:left="3288" w:right="0" w:hanging="303"/>
                          <w:jc w:val="left"/>
                          <w:rPr>
                            <w:rFonts w:ascii="Arial"/>
                            <w:color w:val="493BE1"/>
                            <w:sz w:val="13"/>
                          </w:rPr>
                        </w:pPr>
                        <w:r>
                          <w:rPr>
                            <w:rFonts w:ascii="Arial"/>
                            <w:color w:val="666666"/>
                            <w:w w:val="105"/>
                            <w:sz w:val="13"/>
                          </w:rPr>
                          <w:t>lhl,mng</w:t>
                        </w:r>
                        <w:r>
                          <w:rPr>
                            <w:rFonts w:ascii="Arial"/>
                            <w:color w:val="666666"/>
                            <w:spacing w:val="-5"/>
                            <w:w w:val="105"/>
                            <w:sz w:val="13"/>
                          </w:rPr>
                          <w:t> </w:t>
                        </w:r>
                        <w:r>
                          <w:rPr>
                            <w:rFonts w:ascii="Arial"/>
                            <w:color w:val="7C7E7C"/>
                            <w:spacing w:val="-4"/>
                            <w:w w:val="105"/>
                            <w:sz w:val="13"/>
                          </w:rPr>
                          <w:t>loss</w:t>
                        </w:r>
                      </w:p>
                      <w:p>
                        <w:pPr>
                          <w:numPr>
                            <w:ilvl w:val="0"/>
                            <w:numId w:val="37"/>
                          </w:numPr>
                          <w:tabs>
                            <w:tab w:pos="3301" w:val="left" w:leader="none"/>
                          </w:tabs>
                          <w:spacing w:before="37"/>
                          <w:ind w:left="3301" w:right="0" w:hanging="320"/>
                          <w:jc w:val="left"/>
                          <w:rPr>
                            <w:rFonts w:ascii="Arial"/>
                            <w:color w:val="BD232B"/>
                            <w:sz w:val="11"/>
                          </w:rPr>
                        </w:pPr>
                        <w:r>
                          <w:rPr>
                            <w:rFonts w:ascii="Arial"/>
                            <w:b/>
                            <w:color w:val="666666"/>
                            <w:spacing w:val="-2"/>
                            <w:sz w:val="11"/>
                          </w:rPr>
                          <w:t>Vahdat10n</w:t>
                        </w:r>
                        <w:r>
                          <w:rPr>
                            <w:rFonts w:ascii="Arial"/>
                            <w:b/>
                            <w:color w:val="666666"/>
                            <w:spacing w:val="1"/>
                            <w:sz w:val="11"/>
                          </w:rPr>
                          <w:t> </w:t>
                        </w:r>
                        <w:r>
                          <w:rPr>
                            <w:rFonts w:ascii="Arial"/>
                            <w:b/>
                            <w:color w:val="7C7E7C"/>
                            <w:spacing w:val="-4"/>
                            <w:sz w:val="11"/>
                          </w:rPr>
                          <w:t>loss</w:t>
                        </w:r>
                      </w:p>
                      <w:p>
                        <w:pPr>
                          <w:spacing w:line="240" w:lineRule="auto" w:before="3"/>
                          <w:rPr>
                            <w:rFonts w:ascii="Arial"/>
                            <w:b/>
                            <w:sz w:val="11"/>
                          </w:rPr>
                        </w:pPr>
                      </w:p>
                      <w:p>
                        <w:pPr>
                          <w:spacing w:before="0"/>
                          <w:ind w:left="0" w:right="0" w:firstLine="0"/>
                          <w:jc w:val="left"/>
                          <w:rPr>
                            <w:sz w:val="12"/>
                          </w:rPr>
                        </w:pPr>
                        <w:r>
                          <w:rPr>
                            <w:color w:val="7C7E7C"/>
                            <w:spacing w:val="-5"/>
                            <w:sz w:val="12"/>
                          </w:rPr>
                          <w:t>O</w:t>
                        </w:r>
                        <w:r>
                          <w:rPr>
                            <w:color w:val="909A9C"/>
                            <w:spacing w:val="-5"/>
                            <w:sz w:val="12"/>
                          </w:rPr>
                          <w:t>.</w:t>
                        </w:r>
                        <w:r>
                          <w:rPr>
                            <w:color w:val="666666"/>
                            <w:spacing w:val="-5"/>
                            <w:sz w:val="12"/>
                          </w:rPr>
                          <w:t>B</w:t>
                        </w:r>
                      </w:p>
                    </w:txbxContent>
                  </v:textbox>
                  <w10:wrap type="none"/>
                </v:shape>
                <v:shape style="position:absolute;left:1514;top:5191;width:163;height:134" type="#_x0000_t202" id="docshape638" filled="false" stroked="false">
                  <v:textbox inset="0,0,0,0">
                    <w:txbxContent>
                      <w:p>
                        <w:pPr>
                          <w:spacing w:line="133" w:lineRule="exact" w:before="0"/>
                          <w:ind w:left="0" w:right="0" w:firstLine="0"/>
                          <w:jc w:val="left"/>
                          <w:rPr>
                            <w:sz w:val="12"/>
                          </w:rPr>
                        </w:pPr>
                        <w:r>
                          <w:rPr>
                            <w:color w:val="666666"/>
                            <w:spacing w:val="-5"/>
                            <w:sz w:val="12"/>
                          </w:rPr>
                          <w:t>0.6</w:t>
                        </w:r>
                      </w:p>
                    </w:txbxContent>
                  </v:textbox>
                  <w10:wrap type="none"/>
                </v:shape>
                <v:shape style="position:absolute;left:1513;top:5771;width:187;height:135" type="#_x0000_t202" id="docshape639" filled="false" stroked="false">
                  <v:textbox inset="0,0,0,0">
                    <w:txbxContent>
                      <w:p>
                        <w:pPr>
                          <w:spacing w:line="134" w:lineRule="exact" w:before="0"/>
                          <w:ind w:left="0" w:right="0" w:firstLine="0"/>
                          <w:jc w:val="left"/>
                          <w:rPr>
                            <w:rFonts w:ascii="Arial"/>
                            <w:sz w:val="12"/>
                          </w:rPr>
                        </w:pPr>
                        <w:r>
                          <w:rPr>
                            <w:rFonts w:ascii="Arial"/>
                            <w:color w:val="666666"/>
                            <w:spacing w:val="-5"/>
                            <w:sz w:val="12"/>
                          </w:rPr>
                          <w:t>0.4</w:t>
                        </w:r>
                      </w:p>
                    </w:txbxContent>
                  </v:textbox>
                  <w10:wrap type="none"/>
                </v:shape>
                <v:shape style="position:absolute;left:1514;top:6350;width:171;height:134" type="#_x0000_t202" id="docshape640" filled="false" stroked="false">
                  <v:textbox inset="0,0,0,0">
                    <w:txbxContent>
                      <w:p>
                        <w:pPr>
                          <w:spacing w:line="133" w:lineRule="exact" w:before="0"/>
                          <w:ind w:left="0" w:right="0" w:firstLine="0"/>
                          <w:jc w:val="left"/>
                          <w:rPr>
                            <w:sz w:val="12"/>
                          </w:rPr>
                        </w:pPr>
                        <w:r>
                          <w:rPr>
                            <w:color w:val="7C7E7C"/>
                            <w:spacing w:val="-5"/>
                            <w:sz w:val="12"/>
                          </w:rPr>
                          <w:t>0.2</w:t>
                        </w:r>
                      </w:p>
                    </w:txbxContent>
                  </v:textbox>
                  <w10:wrap type="none"/>
                </v:shape>
                <v:shape style="position:absolute;left:3191;top:7032;width:599;height:211" type="#_x0000_t202" id="docshape641" filled="false" stroked="false">
                  <v:textbox inset="0,0,0,0">
                    <w:txbxContent>
                      <w:p>
                        <w:pPr>
                          <w:tabs>
                            <w:tab w:pos="506" w:val="left" w:leader="none"/>
                          </w:tabs>
                          <w:spacing w:line="211" w:lineRule="exact" w:before="0"/>
                          <w:ind w:left="0" w:right="0" w:firstLine="0"/>
                          <w:jc w:val="left"/>
                          <w:rPr>
                            <w:sz w:val="19"/>
                          </w:rPr>
                        </w:pPr>
                        <w:r>
                          <w:rPr>
                            <w:rFonts w:ascii="Arial"/>
                            <w:color w:val="666666"/>
                            <w:spacing w:val="-10"/>
                            <w:sz w:val="12"/>
                          </w:rPr>
                          <w:t>6</w:t>
                        </w:r>
                        <w:r>
                          <w:rPr>
                            <w:rFonts w:ascii="Arial"/>
                            <w:color w:val="666666"/>
                            <w:sz w:val="12"/>
                          </w:rPr>
                          <w:tab/>
                        </w:r>
                        <w:r>
                          <w:rPr>
                            <w:color w:val="666666"/>
                            <w:spacing w:val="-10"/>
                            <w:sz w:val="19"/>
                          </w:rPr>
                          <w:t>e</w:t>
                        </w:r>
                      </w:p>
                    </w:txbxContent>
                  </v:textbox>
                  <w10:wrap type="none"/>
                </v:shape>
                <v:shape style="position:absolute;left:4181;top:7085;width:671;height:145" type="#_x0000_t202" id="docshape642" filled="false" stroked="false">
                  <v:textbox inset="0,0,0,0">
                    <w:txbxContent>
                      <w:p>
                        <w:pPr>
                          <w:tabs>
                            <w:tab w:pos="509" w:val="left" w:leader="none"/>
                          </w:tabs>
                          <w:spacing w:line="144" w:lineRule="exact" w:before="0"/>
                          <w:ind w:left="0" w:right="0" w:firstLine="0"/>
                          <w:jc w:val="left"/>
                          <w:rPr>
                            <w:sz w:val="13"/>
                          </w:rPr>
                        </w:pPr>
                        <w:r>
                          <w:rPr>
                            <w:color w:val="666666"/>
                            <w:spacing w:val="-5"/>
                            <w:w w:val="110"/>
                            <w:sz w:val="13"/>
                          </w:rPr>
                          <w:t>10</w:t>
                        </w:r>
                        <w:r>
                          <w:rPr>
                            <w:color w:val="666666"/>
                            <w:sz w:val="13"/>
                          </w:rPr>
                          <w:tab/>
                        </w:r>
                        <w:r>
                          <w:rPr>
                            <w:color w:val="666666"/>
                            <w:spacing w:val="-7"/>
                            <w:w w:val="110"/>
                            <w:sz w:val="13"/>
                          </w:rPr>
                          <w:t>12</w:t>
                        </w:r>
                      </w:p>
                    </w:txbxContent>
                  </v:textbox>
                  <w10:wrap type="none"/>
                </v:shape>
                <w10:wrap type="topAndBottom"/>
              </v:group>
            </w:pict>
          </mc:Fallback>
        </mc:AlternateContent>
      </w:r>
    </w:p>
    <w:p>
      <w:pPr>
        <w:pStyle w:val="BodyText"/>
        <w:rPr>
          <w:i/>
        </w:rPr>
      </w:pPr>
    </w:p>
    <w:p>
      <w:pPr>
        <w:pStyle w:val="BodyText"/>
        <w:rPr>
          <w:i/>
        </w:rPr>
      </w:pPr>
    </w:p>
    <w:p>
      <w:pPr>
        <w:pStyle w:val="BodyText"/>
        <w:spacing w:before="112"/>
        <w:rPr>
          <w:i/>
        </w:rPr>
      </w:pPr>
    </w:p>
    <w:p>
      <w:pPr>
        <w:spacing w:before="0"/>
        <w:ind w:left="836" w:right="0" w:firstLine="0"/>
        <w:jc w:val="left"/>
        <w:rPr>
          <w:i/>
          <w:sz w:val="21"/>
        </w:rPr>
      </w:pPr>
      <w:r>
        <w:rPr>
          <w:i/>
          <w:color w:val="1C1C1C"/>
          <w:w w:val="105"/>
          <w:sz w:val="21"/>
        </w:rPr>
        <w:t>Model</w:t>
      </w:r>
      <w:r>
        <w:rPr>
          <w:i/>
          <w:color w:val="1C1C1C"/>
          <w:spacing w:val="8"/>
          <w:w w:val="105"/>
          <w:sz w:val="21"/>
        </w:rPr>
        <w:t> </w:t>
      </w:r>
      <w:r>
        <w:rPr>
          <w:i/>
          <w:color w:val="1C1C1C"/>
          <w:spacing w:val="-2"/>
          <w:w w:val="105"/>
          <w:sz w:val="21"/>
        </w:rPr>
        <w:t>Accuracy</w:t>
      </w:r>
    </w:p>
    <w:p>
      <w:pPr>
        <w:pStyle w:val="BodyText"/>
        <w:spacing w:before="42"/>
        <w:rPr>
          <w:i/>
          <w:sz w:val="20"/>
        </w:rPr>
      </w:pPr>
      <w:r>
        <w:rPr/>
        <mc:AlternateContent>
          <mc:Choice Requires="wps">
            <w:drawing>
              <wp:anchor distT="0" distB="0" distL="0" distR="0" allowOverlap="1" layoutInCell="1" locked="0" behindDoc="1" simplePos="0" relativeHeight="487719424">
                <wp:simplePos x="0" y="0"/>
                <wp:positionH relativeFrom="page">
                  <wp:posOffset>692871</wp:posOffset>
                </wp:positionH>
                <wp:positionV relativeFrom="paragraph">
                  <wp:posOffset>188242</wp:posOffset>
                </wp:positionV>
                <wp:extent cx="4981575" cy="1565910"/>
                <wp:effectExtent l="0" t="0" r="0" b="0"/>
                <wp:wrapTopAndBottom/>
                <wp:docPr id="917" name="Group 917"/>
                <wp:cNvGraphicFramePr>
                  <a:graphicFrameLocks/>
                </wp:cNvGraphicFramePr>
                <a:graphic>
                  <a:graphicData uri="http://schemas.microsoft.com/office/word/2010/wordprocessingGroup">
                    <wpg:wgp>
                      <wpg:cNvPr id="917" name="Group 917"/>
                      <wpg:cNvGrpSpPr/>
                      <wpg:grpSpPr>
                        <a:xfrm>
                          <a:off x="0" y="0"/>
                          <a:ext cx="4981575" cy="1565910"/>
                          <a:chExt cx="4981575" cy="1565910"/>
                        </a:xfrm>
                      </wpg:grpSpPr>
                      <wps:wsp>
                        <wps:cNvPr id="918" name="Graphic 918"/>
                        <wps:cNvSpPr/>
                        <wps:spPr>
                          <a:xfrm>
                            <a:off x="2727572" y="705955"/>
                            <a:ext cx="3175" cy="137160"/>
                          </a:xfrm>
                          <a:custGeom>
                            <a:avLst/>
                            <a:gdLst/>
                            <a:ahLst/>
                            <a:cxnLst/>
                            <a:rect l="l" t="t" r="r" b="b"/>
                            <a:pathLst>
                              <a:path w="3175" h="137160">
                                <a:moveTo>
                                  <a:pt x="3052" y="136928"/>
                                </a:moveTo>
                                <a:lnTo>
                                  <a:pt x="0" y="136928"/>
                                </a:lnTo>
                                <a:lnTo>
                                  <a:pt x="0" y="0"/>
                                </a:lnTo>
                                <a:lnTo>
                                  <a:pt x="3052" y="0"/>
                                </a:lnTo>
                                <a:lnTo>
                                  <a:pt x="3052" y="136928"/>
                                </a:lnTo>
                                <a:close/>
                              </a:path>
                            </a:pathLst>
                          </a:custGeom>
                          <a:solidFill>
                            <a:srgbClr val="D6D8DB"/>
                          </a:solidFill>
                        </wps:spPr>
                        <wps:bodyPr wrap="square" lIns="0" tIns="0" rIns="0" bIns="0" rtlCol="0">
                          <a:prstTxWarp prst="textNoShape">
                            <a:avLst/>
                          </a:prstTxWarp>
                          <a:noAutofit/>
                        </wps:bodyPr>
                      </wps:wsp>
                      <wps:wsp>
                        <wps:cNvPr id="919" name="Textbox 919"/>
                        <wps:cNvSpPr txBox="1"/>
                        <wps:spPr>
                          <a:xfrm>
                            <a:off x="6104" y="6104"/>
                            <a:ext cx="4969510" cy="1553210"/>
                          </a:xfrm>
                          <a:prstGeom prst="rect">
                            <a:avLst/>
                          </a:prstGeom>
                          <a:ln w="12209">
                            <a:solidFill>
                              <a:srgbClr val="000000"/>
                            </a:solidFill>
                            <a:prstDash val="solid"/>
                          </a:ln>
                        </wps:spPr>
                        <wps:txbx>
                          <w:txbxContent>
                            <w:p>
                              <w:pPr>
                                <w:spacing w:before="270"/>
                                <w:ind w:left="769" w:right="0" w:firstLine="0"/>
                                <w:jc w:val="left"/>
                                <w:rPr>
                                  <w:rFonts w:ascii="Courier New"/>
                                  <w:b/>
                                  <w:sz w:val="27"/>
                                </w:rPr>
                              </w:pPr>
                              <w:r>
                                <w:rPr>
                                  <w:rFonts w:ascii="Courier New"/>
                                  <w:b/>
                                  <w:color w:val="1C1C1C"/>
                                  <w:w w:val="90"/>
                                  <w:sz w:val="27"/>
                                </w:rPr>
                                <w:t>9.Evaluating</w:t>
                              </w:r>
                              <w:r>
                                <w:rPr>
                                  <w:rFonts w:ascii="Courier New"/>
                                  <w:b/>
                                  <w:color w:val="1C1C1C"/>
                                  <w:spacing w:val="-7"/>
                                  <w:w w:val="90"/>
                                  <w:sz w:val="27"/>
                                </w:rPr>
                                <w:t> </w:t>
                              </w:r>
                              <w:r>
                                <w:rPr>
                                  <w:rFonts w:ascii="Courier New"/>
                                  <w:b/>
                                  <w:color w:val="1C1C1C"/>
                                  <w:w w:val="90"/>
                                  <w:sz w:val="27"/>
                                </w:rPr>
                                <w:t>the</w:t>
                              </w:r>
                              <w:r>
                                <w:rPr>
                                  <w:rFonts w:ascii="Courier New"/>
                                  <w:b/>
                                  <w:color w:val="1C1C1C"/>
                                  <w:spacing w:val="-18"/>
                                  <w:w w:val="90"/>
                                  <w:sz w:val="27"/>
                                </w:rPr>
                                <w:t> </w:t>
                              </w:r>
                              <w:r>
                                <w:rPr>
                                  <w:rFonts w:ascii="Courier New"/>
                                  <w:b/>
                                  <w:color w:val="1C1C1C"/>
                                  <w:w w:val="90"/>
                                  <w:sz w:val="27"/>
                                </w:rPr>
                                <w:t>model</w:t>
                              </w:r>
                              <w:r>
                                <w:rPr>
                                  <w:rFonts w:ascii="Courier New"/>
                                  <w:b/>
                                  <w:color w:val="1C1C1C"/>
                                  <w:spacing w:val="-13"/>
                                  <w:w w:val="90"/>
                                  <w:sz w:val="27"/>
                                </w:rPr>
                                <w:t> </w:t>
                              </w:r>
                              <w:r>
                                <w:rPr>
                                  <w:rFonts w:ascii="Courier New"/>
                                  <w:b/>
                                  <w:color w:val="1C1C1C"/>
                                  <w:w w:val="90"/>
                                  <w:sz w:val="27"/>
                                </w:rPr>
                                <w:t>using</w:t>
                              </w:r>
                              <w:r>
                                <w:rPr>
                                  <w:rFonts w:ascii="Courier New"/>
                                  <w:b/>
                                  <w:color w:val="1C1C1C"/>
                                  <w:spacing w:val="-24"/>
                                  <w:w w:val="90"/>
                                  <w:sz w:val="27"/>
                                </w:rPr>
                                <w:t> </w:t>
                              </w:r>
                              <w:r>
                                <w:rPr>
                                  <w:rFonts w:ascii="Courier New"/>
                                  <w:b/>
                                  <w:color w:val="1C1C1C"/>
                                  <w:w w:val="90"/>
                                  <w:sz w:val="27"/>
                                </w:rPr>
                                <w:t>Test</w:t>
                              </w:r>
                              <w:r>
                                <w:rPr>
                                  <w:rFonts w:ascii="Courier New"/>
                                  <w:b/>
                                  <w:color w:val="1C1C1C"/>
                                  <w:spacing w:val="-19"/>
                                  <w:w w:val="90"/>
                                  <w:sz w:val="27"/>
                                </w:rPr>
                                <w:t> </w:t>
                              </w:r>
                              <w:r>
                                <w:rPr>
                                  <w:rFonts w:ascii="Courier New"/>
                                  <w:b/>
                                  <w:color w:val="1C1C1C"/>
                                  <w:spacing w:val="-4"/>
                                  <w:w w:val="90"/>
                                  <w:sz w:val="27"/>
                                </w:rPr>
                                <w:t>data</w:t>
                              </w:r>
                            </w:p>
                            <w:p>
                              <w:pPr>
                                <w:spacing w:line="243" w:lineRule="exact" w:before="146"/>
                                <w:ind w:left="7" w:right="0" w:firstLine="0"/>
                                <w:jc w:val="left"/>
                                <w:rPr>
                                  <w:i/>
                                  <w:sz w:val="17"/>
                                </w:rPr>
                              </w:pPr>
                              <w:r>
                                <w:rPr>
                                  <w:color w:val="7C7E7C"/>
                                  <w:sz w:val="14"/>
                                </w:rPr>
                                <w:t>1</w:t>
                              </w:r>
                              <w:r>
                                <w:rPr>
                                  <w:color w:val="7C7E7C"/>
                                  <w:spacing w:val="-9"/>
                                  <w:sz w:val="14"/>
                                </w:rPr>
                                <w:t> </w:t>
                              </w:r>
                              <w:r>
                                <w:rPr>
                                  <w:color w:val="7C7E7C"/>
                                  <w:sz w:val="13"/>
                                </w:rPr>
                                <w:t>n</w:t>
                              </w:r>
                              <w:r>
                                <w:rPr>
                                  <w:color w:val="7C7E7C"/>
                                  <w:spacing w:val="24"/>
                                  <w:sz w:val="13"/>
                                </w:rPr>
                                <w:t> </w:t>
                              </w:r>
                              <w:r>
                                <w:rPr>
                                  <w:color w:val="7C7E7C"/>
                                  <w:sz w:val="13"/>
                                </w:rPr>
                                <w:t>[</w:t>
                              </w:r>
                              <w:r>
                                <w:rPr>
                                  <w:color w:val="7C7E7C"/>
                                  <w:spacing w:val="-12"/>
                                  <w:sz w:val="13"/>
                                </w:rPr>
                                <w:t> </w:t>
                              </w:r>
                              <w:r>
                                <w:rPr>
                                  <w:color w:val="909A9C"/>
                                  <w:sz w:val="14"/>
                                </w:rPr>
                                <w:t>1</w:t>
                              </w:r>
                              <w:r>
                                <w:rPr>
                                  <w:color w:val="7C7E7C"/>
                                  <w:sz w:val="14"/>
                                </w:rPr>
                                <w:t>4</w:t>
                              </w:r>
                              <w:r>
                                <w:rPr>
                                  <w:color w:val="7C7E7C"/>
                                  <w:spacing w:val="-17"/>
                                  <w:sz w:val="14"/>
                                </w:rPr>
                                <w:t> </w:t>
                              </w:r>
                              <w:r>
                                <w:rPr>
                                  <w:color w:val="909A9C"/>
                                  <w:spacing w:val="11"/>
                                  <w:sz w:val="22"/>
                                </w:rPr>
                                <w:t>J</w:t>
                              </w:r>
                              <w:r>
                                <w:rPr>
                                  <w:color w:val="666666"/>
                                  <w:spacing w:val="11"/>
                                  <w:sz w:val="22"/>
                                </w:rPr>
                                <w:t>:</w:t>
                              </w:r>
                              <w:r>
                                <w:rPr>
                                  <w:color w:val="666666"/>
                                  <w:spacing w:val="54"/>
                                  <w:sz w:val="22"/>
                                </w:rPr>
                                <w:t> </w:t>
                              </w:r>
                              <w:r>
                                <w:rPr>
                                  <w:b/>
                                  <w:i/>
                                  <w:color w:val="779390"/>
                                  <w:sz w:val="16"/>
                                </w:rPr>
                                <w:t>tt</w:t>
                              </w:r>
                              <w:r>
                                <w:rPr>
                                  <w:b/>
                                  <w:i/>
                                  <w:color w:val="779390"/>
                                  <w:spacing w:val="37"/>
                                  <w:sz w:val="16"/>
                                </w:rPr>
                                <w:t> </w:t>
                              </w:r>
                              <w:r>
                                <w:rPr>
                                  <w:i/>
                                  <w:color w:val="779390"/>
                                  <w:sz w:val="17"/>
                                </w:rPr>
                                <w:t>from</w:t>
                              </w:r>
                              <w:r>
                                <w:rPr>
                                  <w:i/>
                                  <w:color w:val="779390"/>
                                  <w:spacing w:val="14"/>
                                  <w:sz w:val="17"/>
                                </w:rPr>
                                <w:t> </w:t>
                              </w:r>
                              <w:r>
                                <w:rPr>
                                  <w:i/>
                                  <w:color w:val="909A9C"/>
                                  <w:sz w:val="17"/>
                                </w:rPr>
                                <w:t>tensorjLcxv</w:t>
                              </w:r>
                              <w:r>
                                <w:rPr>
                                  <w:i/>
                                  <w:color w:val="909A9C"/>
                                  <w:spacing w:val="28"/>
                                  <w:sz w:val="17"/>
                                </w:rPr>
                                <w:t> </w:t>
                              </w:r>
                              <w:r>
                                <w:rPr>
                                  <w:i/>
                                  <w:color w:val="779390"/>
                                  <w:sz w:val="17"/>
                                </w:rPr>
                                <w:t>import</w:t>
                              </w:r>
                              <w:r>
                                <w:rPr>
                                  <w:i/>
                                  <w:color w:val="779390"/>
                                  <w:spacing w:val="21"/>
                                  <w:sz w:val="17"/>
                                </w:rPr>
                                <w:t> </w:t>
                              </w:r>
                              <w:r>
                                <w:rPr>
                                  <w:i/>
                                  <w:color w:val="779390"/>
                                  <w:spacing w:val="-2"/>
                                  <w:sz w:val="17"/>
                                </w:rPr>
                                <w:t>keras</w:t>
                              </w:r>
                            </w:p>
                            <w:p>
                              <w:pPr>
                                <w:spacing w:line="211" w:lineRule="auto" w:before="6"/>
                                <w:ind w:left="737" w:right="2700" w:hanging="15"/>
                                <w:jc w:val="both"/>
                                <w:rPr>
                                  <w:sz w:val="16"/>
                                </w:rPr>
                              </w:pPr>
                              <w:r>
                                <w:rPr>
                                  <w:rFonts w:ascii="Courier New" w:hAnsi="Courier New"/>
                                  <w:i/>
                                  <w:color w:val="779390"/>
                                  <w:w w:val="75"/>
                                  <w:sz w:val="14"/>
                                </w:rPr>
                                <w:t>tt</w:t>
                              </w:r>
                              <w:r>
                                <w:rPr>
                                  <w:rFonts w:ascii="Courier New" w:hAnsi="Courier New"/>
                                  <w:i/>
                                  <w:color w:val="779390"/>
                                  <w:spacing w:val="27"/>
                                  <w:sz w:val="14"/>
                                </w:rPr>
                                <w:t> </w:t>
                              </w:r>
                              <w:r>
                                <w:rPr>
                                  <w:rFonts w:ascii="Courier New" w:hAnsi="Courier New"/>
                                  <w:i/>
                                  <w:color w:val="779390"/>
                                  <w:w w:val="75"/>
                                  <w:sz w:val="17"/>
                                </w:rPr>
                                <w:t>model=</w:t>
                              </w:r>
                              <w:r>
                                <w:rPr>
                                  <w:rFonts w:ascii="Courier New" w:hAnsi="Courier New"/>
                                  <w:i/>
                                  <w:color w:val="779390"/>
                                  <w:sz w:val="17"/>
                                </w:rPr>
                                <w:t> </w:t>
                              </w:r>
                              <w:r>
                                <w:rPr>
                                  <w:rFonts w:ascii="Courier New" w:hAnsi="Courier New"/>
                                  <w:i/>
                                  <w:color w:val="779390"/>
                                  <w:w w:val="75"/>
                                  <w:sz w:val="17"/>
                                </w:rPr>
                                <w:t>keros</w:t>
                              </w:r>
                              <w:r>
                                <w:rPr>
                                  <w:rFonts w:ascii="Courier New" w:hAnsi="Courier New"/>
                                  <w:i/>
                                  <w:color w:val="666666"/>
                                  <w:w w:val="75"/>
                                  <w:sz w:val="17"/>
                                </w:rPr>
                                <w:t>.</w:t>
                              </w:r>
                              <w:r>
                                <w:rPr>
                                  <w:rFonts w:ascii="Courier New" w:hAnsi="Courier New"/>
                                  <w:i/>
                                  <w:color w:val="779390"/>
                                  <w:w w:val="75"/>
                                  <w:sz w:val="17"/>
                                </w:rPr>
                                <w:t>models</w:t>
                              </w:r>
                              <w:r>
                                <w:rPr>
                                  <w:rFonts w:ascii="Courier New" w:hAnsi="Courier New"/>
                                  <w:i/>
                                  <w:color w:val="666666"/>
                                  <w:w w:val="75"/>
                                  <w:sz w:val="17"/>
                                </w:rPr>
                                <w:t>.</w:t>
                              </w:r>
                              <w:r>
                                <w:rPr>
                                  <w:rFonts w:ascii="Courier New" w:hAnsi="Courier New"/>
                                  <w:i/>
                                  <w:color w:val="779390"/>
                                  <w:w w:val="75"/>
                                  <w:sz w:val="17"/>
                                </w:rPr>
                                <w:t>Lood model(</w:t>
                              </w:r>
                              <w:r>
                                <w:rPr>
                                  <w:rFonts w:ascii="Courier New" w:hAnsi="Courier New"/>
                                  <w:i/>
                                  <w:color w:val="666666"/>
                                  <w:w w:val="75"/>
                                  <w:sz w:val="17"/>
                                </w:rPr>
                                <w:t>'</w:t>
                              </w:r>
                              <w:r>
                                <w:rPr>
                                  <w:rFonts w:ascii="Courier New" w:hAnsi="Courier New"/>
                                  <w:i/>
                                  <w:color w:val="779390"/>
                                  <w:w w:val="75"/>
                                  <w:sz w:val="17"/>
                                </w:rPr>
                                <w:t>ModeLs h5/model2</w:t>
                              </w:r>
                              <w:r>
                                <w:rPr>
                                  <w:rFonts w:ascii="Courier New" w:hAnsi="Courier New"/>
                                  <w:i/>
                                  <w:color w:val="666666"/>
                                  <w:w w:val="75"/>
                                  <w:sz w:val="17"/>
                                </w:rPr>
                                <w:t>.</w:t>
                              </w:r>
                              <w:r>
                                <w:rPr>
                                  <w:rFonts w:ascii="Courier New" w:hAnsi="Courier New"/>
                                  <w:i/>
                                  <w:color w:val="779390"/>
                                  <w:w w:val="75"/>
                                  <w:sz w:val="17"/>
                                </w:rPr>
                                <w:t>h5')</w:t>
                              </w:r>
                              <w:r>
                                <w:rPr>
                                  <w:rFonts w:ascii="Courier New" w:hAnsi="Courier New"/>
                                  <w:i/>
                                  <w:color w:val="779390"/>
                                  <w:w w:val="75"/>
                                  <w:sz w:val="17"/>
                                </w:rPr>
                                <w:t> </w:t>
                              </w:r>
                              <w:r>
                                <w:rPr>
                                  <w:color w:val="4F4F4F"/>
                                  <w:sz w:val="16"/>
                                </w:rPr>
                                <w:t>score,</w:t>
                              </w:r>
                              <w:r>
                                <w:rPr>
                                  <w:color w:val="4F4F4F"/>
                                  <w:spacing w:val="-8"/>
                                  <w:sz w:val="16"/>
                                </w:rPr>
                                <w:t> </w:t>
                              </w:r>
                              <w:r>
                                <w:rPr>
                                  <w:color w:val="3F3D3D"/>
                                  <w:sz w:val="16"/>
                                </w:rPr>
                                <w:t>a</w:t>
                              </w:r>
                              <w:r>
                                <w:rPr>
                                  <w:color w:val="666666"/>
                                  <w:sz w:val="16"/>
                                </w:rPr>
                                <w:t>ccuracy</w:t>
                              </w:r>
                              <w:r>
                                <w:rPr>
                                  <w:color w:val="666666"/>
                                  <w:spacing w:val="69"/>
                                  <w:w w:val="150"/>
                                  <w:sz w:val="16"/>
                                </w:rPr>
                                <w:t> </w:t>
                              </w:r>
                              <w:r>
                                <w:rPr>
                                  <w:color w:val="7B4D8E"/>
                                  <w:sz w:val="16"/>
                                </w:rPr>
                                <w:t>•</w:t>
                              </w:r>
                              <w:r>
                                <w:rPr>
                                  <w:color w:val="666666"/>
                                  <w:sz w:val="16"/>
                                </w:rPr>
                                <w:t>model</w:t>
                              </w:r>
                              <w:r>
                                <w:rPr>
                                  <w:color w:val="1C1C1C"/>
                                  <w:sz w:val="16"/>
                                </w:rPr>
                                <w:t>.</w:t>
                              </w:r>
                              <w:r>
                                <w:rPr>
                                  <w:color w:val="4F4F4F"/>
                                  <w:sz w:val="16"/>
                                </w:rPr>
                                <w:t>evaluate(test_generator</w:t>
                              </w:r>
                              <w:r>
                                <w:rPr>
                                  <w:color w:val="666666"/>
                                  <w:sz w:val="16"/>
                                </w:rPr>
                                <w:t>,</w:t>
                              </w:r>
                              <w:r>
                                <w:rPr>
                                  <w:color w:val="AAAAAA"/>
                                  <w:sz w:val="16"/>
                                </w:rPr>
                                <w:t>,</w:t>
                              </w:r>
                              <w:r>
                                <w:rPr>
                                  <w:color w:val="666666"/>
                                  <w:sz w:val="16"/>
                                </w:rPr>
                                <w:t>verbose</w:t>
                              </w:r>
                              <w:r>
                                <w:rPr>
                                  <w:color w:val="7B4D8E"/>
                                  <w:sz w:val="16"/>
                                </w:rPr>
                                <w:t>a:</w:t>
                              </w:r>
                              <w:r>
                                <w:rPr>
                                  <w:color w:val="5D7E67"/>
                                  <w:sz w:val="16"/>
                                </w:rPr>
                                <w:t>1</w:t>
                              </w:r>
                              <w:r>
                                <w:rPr>
                                  <w:color w:val="4F4F4F"/>
                                  <w:sz w:val="16"/>
                                </w:rPr>
                                <w:t>)</w:t>
                              </w:r>
                              <w:r>
                                <w:rPr>
                                  <w:color w:val="4F4F4F"/>
                                  <w:spacing w:val="80"/>
                                  <w:w w:val="105"/>
                                  <w:sz w:val="16"/>
                                </w:rPr>
                                <w:t> </w:t>
                              </w:r>
                              <w:r>
                                <w:rPr>
                                  <w:color w:val="7C7E7C"/>
                                  <w:w w:val="105"/>
                                  <w:sz w:val="16"/>
                                </w:rPr>
                                <w:t>p</w:t>
                              </w:r>
                              <w:r>
                                <w:rPr>
                                  <w:color w:val="5D7E67"/>
                                  <w:w w:val="105"/>
                                  <w:sz w:val="16"/>
                                </w:rPr>
                                <w:t>r</w:t>
                              </w:r>
                              <w:r>
                                <w:rPr>
                                  <w:color w:val="7C7E7C"/>
                                  <w:w w:val="105"/>
                                  <w:sz w:val="16"/>
                                </w:rPr>
                                <w:t>int</w:t>
                              </w:r>
                              <w:r>
                                <w:rPr>
                                  <w:color w:val="4F4F4F"/>
                                  <w:w w:val="105"/>
                                  <w:sz w:val="16"/>
                                </w:rPr>
                                <w:t>(</w:t>
                              </w:r>
                              <w:r>
                                <w:rPr>
                                  <w:color w:val="4F4F4F"/>
                                  <w:spacing w:val="-16"/>
                                  <w:w w:val="105"/>
                                  <w:sz w:val="16"/>
                                </w:rPr>
                                <w:t> </w:t>
                              </w:r>
                              <w:r>
                                <w:rPr>
                                  <w:color w:val="8C7072"/>
                                  <w:sz w:val="16"/>
                                </w:rPr>
                                <w:t>"Test</w:t>
                              </w:r>
                              <w:r>
                                <w:rPr>
                                  <w:color w:val="8C7072"/>
                                  <w:spacing w:val="80"/>
                                  <w:sz w:val="16"/>
                                </w:rPr>
                                <w:t> </w:t>
                              </w:r>
                              <w:r>
                                <w:rPr>
                                  <w:color w:val="9C8283"/>
                                  <w:sz w:val="16"/>
                                </w:rPr>
                                <w:t>score</w:t>
                              </w:r>
                              <w:r>
                                <w:rPr>
                                  <w:color w:val="9C8283"/>
                                  <w:spacing w:val="80"/>
                                  <w:sz w:val="16"/>
                                </w:rPr>
                                <w:t> </w:t>
                              </w:r>
                              <w:r>
                                <w:rPr>
                                  <w:color w:val="9C8283"/>
                                  <w:sz w:val="16"/>
                                </w:rPr>
                                <w:t>is</w:t>
                              </w:r>
                              <w:r>
                                <w:rPr>
                                  <w:color w:val="9C8283"/>
                                  <w:spacing w:val="80"/>
                                  <w:w w:val="150"/>
                                  <w:sz w:val="16"/>
                                </w:rPr>
                                <w:t> </w:t>
                              </w:r>
                              <w:r>
                                <w:rPr>
                                  <w:color w:val="8C7072"/>
                                  <w:sz w:val="16"/>
                                </w:rPr>
                                <w:t>{}"</w:t>
                              </w:r>
                              <w:r>
                                <w:rPr>
                                  <w:color w:val="666666"/>
                                  <w:sz w:val="16"/>
                                </w:rPr>
                                <w:t>.</w:t>
                              </w:r>
                              <w:r>
                                <w:rPr>
                                  <w:color w:val="4F4F4F"/>
                                  <w:sz w:val="16"/>
                                </w:rPr>
                                <w:t>format</w:t>
                              </w:r>
                              <w:r>
                                <w:rPr>
                                  <w:color w:val="4F4F4F"/>
                                  <w:spacing w:val="17"/>
                                  <w:w w:val="105"/>
                                  <w:sz w:val="16"/>
                                </w:rPr>
                                <w:t> </w:t>
                              </w:r>
                              <w:r>
                                <w:rPr>
                                  <w:color w:val="4F4F4F"/>
                                  <w:w w:val="105"/>
                                  <w:sz w:val="16"/>
                                </w:rPr>
                                <w:t>(score))</w:t>
                              </w:r>
                            </w:p>
                            <w:p>
                              <w:pPr>
                                <w:spacing w:line="180" w:lineRule="exact" w:before="0"/>
                                <w:ind w:left="745" w:right="0" w:firstLine="0"/>
                                <w:jc w:val="both"/>
                                <w:rPr>
                                  <w:sz w:val="16"/>
                                </w:rPr>
                              </w:pPr>
                              <w:r>
                                <w:rPr>
                                  <w:color w:val="7C7E7C"/>
                                  <w:w w:val="105"/>
                                  <w:sz w:val="16"/>
                                </w:rPr>
                                <w:t>print(''rest</w:t>
                              </w:r>
                              <w:r>
                                <w:rPr>
                                  <w:color w:val="7C7E7C"/>
                                  <w:spacing w:val="33"/>
                                  <w:w w:val="105"/>
                                  <w:sz w:val="16"/>
                                </w:rPr>
                                <w:t>  </w:t>
                              </w:r>
                              <w:r>
                                <w:rPr>
                                  <w:color w:val="9C8283"/>
                                  <w:w w:val="105"/>
                                  <w:sz w:val="16"/>
                                </w:rPr>
                                <w:t>accuracy</w:t>
                              </w:r>
                              <w:r>
                                <w:rPr>
                                  <w:color w:val="9C8283"/>
                                  <w:spacing w:val="28"/>
                                  <w:w w:val="105"/>
                                  <w:sz w:val="16"/>
                                </w:rPr>
                                <w:t>  </w:t>
                              </w:r>
                              <w:r>
                                <w:rPr>
                                  <w:color w:val="9C8283"/>
                                  <w:w w:val="105"/>
                                  <w:sz w:val="16"/>
                                </w:rPr>
                                <w:t>is</w:t>
                              </w:r>
                              <w:r>
                                <w:rPr>
                                  <w:color w:val="9C8283"/>
                                  <w:spacing w:val="34"/>
                                  <w:w w:val="105"/>
                                  <w:sz w:val="16"/>
                                </w:rPr>
                                <w:t>  </w:t>
                              </w:r>
                              <w:r>
                                <w:rPr>
                                  <w:color w:val="9C8283"/>
                                  <w:spacing w:val="-2"/>
                                  <w:w w:val="105"/>
                                  <w:sz w:val="16"/>
                                </w:rPr>
                                <w:t>{}</w:t>
                              </w:r>
                              <w:r>
                                <w:rPr>
                                  <w:color w:val="3F3D3D"/>
                                  <w:spacing w:val="-2"/>
                                  <w:w w:val="105"/>
                                  <w:sz w:val="16"/>
                                </w:rPr>
                                <w:t>·</w:t>
                              </w:r>
                              <w:r>
                                <w:rPr>
                                  <w:color w:val="8C7072"/>
                                  <w:spacing w:val="-2"/>
                                  <w:w w:val="105"/>
                                  <w:sz w:val="16"/>
                                </w:rPr>
                                <w:t>•</w:t>
                              </w:r>
                              <w:r>
                                <w:rPr>
                                  <w:color w:val="1C1C1C"/>
                                  <w:spacing w:val="-2"/>
                                  <w:w w:val="105"/>
                                  <w:sz w:val="16"/>
                                </w:rPr>
                                <w:t>.</w:t>
                              </w:r>
                              <w:r>
                                <w:rPr>
                                  <w:color w:val="666666"/>
                                  <w:spacing w:val="-2"/>
                                  <w:w w:val="105"/>
                                  <w:sz w:val="16"/>
                                </w:rPr>
                                <w:t>for111.at(accuracy</w:t>
                              </w:r>
                              <w:r>
                                <w:rPr>
                                  <w:color w:val="3F3D3D"/>
                                  <w:spacing w:val="-2"/>
                                  <w:w w:val="105"/>
                                  <w:sz w:val="16"/>
                                </w:rPr>
                                <w:t>))</w:t>
                              </w:r>
                            </w:p>
                            <w:p>
                              <w:pPr>
                                <w:spacing w:line="233" w:lineRule="exact" w:before="82"/>
                                <w:ind w:left="748" w:right="0" w:firstLine="0"/>
                                <w:jc w:val="left"/>
                                <w:rPr>
                                  <w:sz w:val="16"/>
                                </w:rPr>
                              </w:pPr>
                              <w:r>
                                <w:rPr>
                                  <w:color w:val="4F4F4F"/>
                                  <w:w w:val="80"/>
                                  <w:sz w:val="16"/>
                                </w:rPr>
                                <w:t>34/34</w:t>
                              </w:r>
                              <w:r>
                                <w:rPr>
                                  <w:color w:val="4F4F4F"/>
                                  <w:spacing w:val="-2"/>
                                  <w:w w:val="80"/>
                                  <w:sz w:val="16"/>
                                </w:rPr>
                                <w:t> </w:t>
                              </w:r>
                              <w:r>
                                <w:rPr>
                                  <w:rFonts w:ascii="Courier New"/>
                                  <w:color w:val="3F3D3D"/>
                                  <w:w w:val="80"/>
                                  <w:sz w:val="23"/>
                                </w:rPr>
                                <w:t>[</w:t>
                              </w:r>
                              <w:r>
                                <w:rPr>
                                  <w:rFonts w:ascii="Courier New"/>
                                  <w:color w:val="7C7E7C"/>
                                  <w:w w:val="80"/>
                                  <w:sz w:val="23"/>
                                </w:rPr>
                                <w:t>==================:===========]</w:t>
                              </w:r>
                              <w:r>
                                <w:rPr>
                                  <w:rFonts w:ascii="Courier New"/>
                                  <w:color w:val="666666"/>
                                  <w:w w:val="80"/>
                                  <w:sz w:val="23"/>
                                </w:rPr>
                                <w:t>-</w:t>
                              </w:r>
                              <w:r>
                                <w:rPr>
                                  <w:rFonts w:ascii="Courier New"/>
                                  <w:color w:val="666666"/>
                                  <w:spacing w:val="-29"/>
                                  <w:w w:val="80"/>
                                  <w:sz w:val="23"/>
                                </w:rPr>
                                <w:t> </w:t>
                              </w:r>
                              <w:r>
                                <w:rPr>
                                  <w:color w:val="666666"/>
                                  <w:w w:val="80"/>
                                  <w:sz w:val="16"/>
                                </w:rPr>
                                <w:t>12s</w:t>
                              </w:r>
                              <w:r>
                                <w:rPr>
                                  <w:color w:val="666666"/>
                                  <w:spacing w:val="13"/>
                                  <w:sz w:val="16"/>
                                </w:rPr>
                                <w:t> </w:t>
                              </w:r>
                              <w:r>
                                <w:rPr>
                                  <w:color w:val="4F4F4F"/>
                                  <w:w w:val="80"/>
                                  <w:sz w:val="16"/>
                                </w:rPr>
                                <w:t>340ms/step</w:t>
                              </w:r>
                              <w:r>
                                <w:rPr>
                                  <w:color w:val="4F4F4F"/>
                                  <w:spacing w:val="18"/>
                                  <w:sz w:val="16"/>
                                </w:rPr>
                                <w:t> </w:t>
                              </w:r>
                              <w:r>
                                <w:rPr>
                                  <w:color w:val="666666"/>
                                  <w:w w:val="80"/>
                                  <w:sz w:val="16"/>
                                </w:rPr>
                                <w:t>-</w:t>
                              </w:r>
                              <w:r>
                                <w:rPr>
                                  <w:color w:val="666666"/>
                                  <w:spacing w:val="28"/>
                                  <w:sz w:val="16"/>
                                </w:rPr>
                                <w:t> </w:t>
                              </w:r>
                              <w:r>
                                <w:rPr>
                                  <w:color w:val="666666"/>
                                  <w:w w:val="80"/>
                                  <w:sz w:val="16"/>
                                </w:rPr>
                                <w:t>loss</w:t>
                              </w:r>
                              <w:r>
                                <w:rPr>
                                  <w:color w:val="3F3D3D"/>
                                  <w:w w:val="80"/>
                                  <w:sz w:val="16"/>
                                </w:rPr>
                                <w:t>:</w:t>
                              </w:r>
                              <w:r>
                                <w:rPr>
                                  <w:color w:val="3F3D3D"/>
                                  <w:spacing w:val="20"/>
                                  <w:sz w:val="16"/>
                                </w:rPr>
                                <w:t> </w:t>
                              </w:r>
                              <w:r>
                                <w:rPr>
                                  <w:color w:val="4F4F4F"/>
                                  <w:w w:val="80"/>
                                  <w:sz w:val="16"/>
                                </w:rPr>
                                <w:t>0.1674</w:t>
                              </w:r>
                              <w:r>
                                <w:rPr>
                                  <w:color w:val="4F4F4F"/>
                                  <w:spacing w:val="23"/>
                                  <w:sz w:val="16"/>
                                </w:rPr>
                                <w:t> </w:t>
                              </w:r>
                              <w:r>
                                <w:rPr>
                                  <w:color w:val="4F4F4F"/>
                                  <w:w w:val="80"/>
                                  <w:sz w:val="16"/>
                                </w:rPr>
                                <w:t>-</w:t>
                              </w:r>
                              <w:r>
                                <w:rPr>
                                  <w:color w:val="4F4F4F"/>
                                  <w:spacing w:val="23"/>
                                  <w:sz w:val="16"/>
                                </w:rPr>
                                <w:t> </w:t>
                              </w:r>
                              <w:r>
                                <w:rPr>
                                  <w:color w:val="4F4F4F"/>
                                  <w:w w:val="80"/>
                                  <w:sz w:val="16"/>
                                </w:rPr>
                                <w:t>accuracy:</w:t>
                              </w:r>
                              <w:r>
                                <w:rPr>
                                  <w:color w:val="4F4F4F"/>
                                  <w:spacing w:val="34"/>
                                  <w:sz w:val="16"/>
                                </w:rPr>
                                <w:t> </w:t>
                              </w:r>
                              <w:r>
                                <w:rPr>
                                  <w:color w:val="4F4F4F"/>
                                  <w:spacing w:val="-2"/>
                                  <w:w w:val="80"/>
                                  <w:sz w:val="16"/>
                                </w:rPr>
                                <w:t>0.9660</w:t>
                              </w:r>
                            </w:p>
                            <w:p>
                              <w:pPr>
                                <w:spacing w:line="149" w:lineRule="exact" w:before="0"/>
                                <w:ind w:left="745" w:right="0" w:firstLine="0"/>
                                <w:jc w:val="both"/>
                                <w:rPr>
                                  <w:sz w:val="16"/>
                                </w:rPr>
                              </w:pPr>
                              <w:r>
                                <w:rPr>
                                  <w:color w:val="666666"/>
                                  <w:w w:val="110"/>
                                  <w:sz w:val="16"/>
                                </w:rPr>
                                <w:t>Test</w:t>
                              </w:r>
                              <w:r>
                                <w:rPr>
                                  <w:color w:val="666666"/>
                                  <w:spacing w:val="41"/>
                                  <w:w w:val="110"/>
                                  <w:sz w:val="16"/>
                                </w:rPr>
                                <w:t> </w:t>
                              </w:r>
                              <w:r>
                                <w:rPr>
                                  <w:color w:val="666666"/>
                                  <w:w w:val="110"/>
                                  <w:sz w:val="16"/>
                                </w:rPr>
                                <w:t>score</w:t>
                              </w:r>
                              <w:r>
                                <w:rPr>
                                  <w:color w:val="666666"/>
                                  <w:spacing w:val="37"/>
                                  <w:w w:val="110"/>
                                  <w:sz w:val="16"/>
                                </w:rPr>
                                <w:t> </w:t>
                              </w:r>
                              <w:r>
                                <w:rPr>
                                  <w:color w:val="4F4F4F"/>
                                  <w:w w:val="110"/>
                                  <w:sz w:val="16"/>
                                </w:rPr>
                                <w:t>is</w:t>
                              </w:r>
                              <w:r>
                                <w:rPr>
                                  <w:color w:val="4F4F4F"/>
                                  <w:spacing w:val="68"/>
                                  <w:w w:val="110"/>
                                  <w:sz w:val="16"/>
                                </w:rPr>
                                <w:t> </w:t>
                              </w:r>
                              <w:r>
                                <w:rPr>
                                  <w:color w:val="666666"/>
                                  <w:spacing w:val="-2"/>
                                  <w:w w:val="110"/>
                                  <w:sz w:val="16"/>
                                </w:rPr>
                                <w:t>0</w:t>
                              </w:r>
                              <w:r>
                                <w:rPr>
                                  <w:color w:val="3F3D3D"/>
                                  <w:spacing w:val="-2"/>
                                  <w:w w:val="110"/>
                                  <w:sz w:val="16"/>
                                </w:rPr>
                                <w:t>.1</w:t>
                              </w:r>
                              <w:r>
                                <w:rPr>
                                  <w:color w:val="666666"/>
                                  <w:spacing w:val="-2"/>
                                  <w:w w:val="110"/>
                                  <w:sz w:val="16"/>
                                </w:rPr>
                                <w:t>673703</w:t>
                              </w:r>
                              <w:r>
                                <w:rPr>
                                  <w:color w:val="3F3D3D"/>
                                  <w:spacing w:val="-2"/>
                                  <w:w w:val="110"/>
                                  <w:sz w:val="16"/>
                                </w:rPr>
                                <w:t>1</w:t>
                              </w:r>
                              <w:r>
                                <w:rPr>
                                  <w:color w:val="666666"/>
                                  <w:spacing w:val="-2"/>
                                  <w:w w:val="110"/>
                                  <w:sz w:val="16"/>
                                </w:rPr>
                                <w:t>936645508</w:t>
                              </w:r>
                            </w:p>
                            <w:p>
                              <w:pPr>
                                <w:spacing w:line="176" w:lineRule="exact" w:before="0"/>
                                <w:ind w:left="749" w:right="0" w:firstLine="0"/>
                                <w:jc w:val="both"/>
                                <w:rPr>
                                  <w:sz w:val="16"/>
                                </w:rPr>
                              </w:pPr>
                              <w:r>
                                <w:rPr>
                                  <w:color w:val="666666"/>
                                  <w:w w:val="105"/>
                                  <w:sz w:val="16"/>
                                </w:rPr>
                                <w:t>Test</w:t>
                              </w:r>
                              <w:r>
                                <w:rPr>
                                  <w:color w:val="666666"/>
                                  <w:spacing w:val="46"/>
                                  <w:w w:val="105"/>
                                  <w:sz w:val="16"/>
                                </w:rPr>
                                <w:t> </w:t>
                              </w:r>
                              <w:r>
                                <w:rPr>
                                  <w:color w:val="666666"/>
                                  <w:w w:val="105"/>
                                  <w:sz w:val="16"/>
                                </w:rPr>
                                <w:t>accuracy</w:t>
                              </w:r>
                              <w:r>
                                <w:rPr>
                                  <w:color w:val="666666"/>
                                  <w:spacing w:val="51"/>
                                  <w:w w:val="105"/>
                                  <w:sz w:val="16"/>
                                </w:rPr>
                                <w:t> </w:t>
                              </w:r>
                              <w:r>
                                <w:rPr>
                                  <w:color w:val="666666"/>
                                  <w:w w:val="105"/>
                                  <w:sz w:val="16"/>
                                </w:rPr>
                                <w:t>is</w:t>
                              </w:r>
                              <w:r>
                                <w:rPr>
                                  <w:color w:val="666666"/>
                                  <w:spacing w:val="79"/>
                                  <w:w w:val="105"/>
                                  <w:sz w:val="16"/>
                                </w:rPr>
                                <w:t> </w:t>
                              </w:r>
                              <w:r>
                                <w:rPr>
                                  <w:color w:val="666666"/>
                                  <w:spacing w:val="-2"/>
                                  <w:w w:val="105"/>
                                  <w:sz w:val="16"/>
                                </w:rPr>
                                <w:t>0,9660377502441400</w:t>
                              </w:r>
                              <w:r>
                                <w:rPr>
                                  <w:color w:val="BABABA"/>
                                  <w:spacing w:val="-2"/>
                                  <w:w w:val="105"/>
                                  <w:sz w:val="16"/>
                                </w:rPr>
                                <w:t>,</w:t>
                              </w:r>
                            </w:p>
                          </w:txbxContent>
                        </wps:txbx>
                        <wps:bodyPr wrap="square" lIns="0" tIns="0" rIns="0" bIns="0" rtlCol="0">
                          <a:noAutofit/>
                        </wps:bodyPr>
                      </wps:wsp>
                    </wpg:wgp>
                  </a:graphicData>
                </a:graphic>
              </wp:anchor>
            </w:drawing>
          </mc:Choice>
          <mc:Fallback>
            <w:pict>
              <v:group style="position:absolute;margin-left:54.556816pt;margin-top:14.822222pt;width:392.25pt;height:123.3pt;mso-position-horizontal-relative:page;mso-position-vertical-relative:paragraph;z-index:-15597056;mso-wrap-distance-left:0;mso-wrap-distance-right:0" id="docshapegroup643" coordorigin="1091,296" coordsize="7845,2466">
                <v:rect style="position:absolute;left:5386;top:1408;width:5;height:216" id="docshape644" filled="true" fillcolor="#d6d8db" stroked="false">
                  <v:fill type="solid"/>
                </v:rect>
                <v:shape style="position:absolute;left:1100;top:306;width:7826;height:2446" type="#_x0000_t202" id="docshape645" filled="false" stroked="true" strokeweight=".961354pt" strokecolor="#000000">
                  <v:textbox inset="0,0,0,0">
                    <w:txbxContent>
                      <w:p>
                        <w:pPr>
                          <w:spacing w:before="270"/>
                          <w:ind w:left="769" w:right="0" w:firstLine="0"/>
                          <w:jc w:val="left"/>
                          <w:rPr>
                            <w:rFonts w:ascii="Courier New"/>
                            <w:b/>
                            <w:sz w:val="27"/>
                          </w:rPr>
                        </w:pPr>
                        <w:r>
                          <w:rPr>
                            <w:rFonts w:ascii="Courier New"/>
                            <w:b/>
                            <w:color w:val="1C1C1C"/>
                            <w:w w:val="90"/>
                            <w:sz w:val="27"/>
                          </w:rPr>
                          <w:t>9.Evaluating</w:t>
                        </w:r>
                        <w:r>
                          <w:rPr>
                            <w:rFonts w:ascii="Courier New"/>
                            <w:b/>
                            <w:color w:val="1C1C1C"/>
                            <w:spacing w:val="-7"/>
                            <w:w w:val="90"/>
                            <w:sz w:val="27"/>
                          </w:rPr>
                          <w:t> </w:t>
                        </w:r>
                        <w:r>
                          <w:rPr>
                            <w:rFonts w:ascii="Courier New"/>
                            <w:b/>
                            <w:color w:val="1C1C1C"/>
                            <w:w w:val="90"/>
                            <w:sz w:val="27"/>
                          </w:rPr>
                          <w:t>the</w:t>
                        </w:r>
                        <w:r>
                          <w:rPr>
                            <w:rFonts w:ascii="Courier New"/>
                            <w:b/>
                            <w:color w:val="1C1C1C"/>
                            <w:spacing w:val="-18"/>
                            <w:w w:val="90"/>
                            <w:sz w:val="27"/>
                          </w:rPr>
                          <w:t> </w:t>
                        </w:r>
                        <w:r>
                          <w:rPr>
                            <w:rFonts w:ascii="Courier New"/>
                            <w:b/>
                            <w:color w:val="1C1C1C"/>
                            <w:w w:val="90"/>
                            <w:sz w:val="27"/>
                          </w:rPr>
                          <w:t>model</w:t>
                        </w:r>
                        <w:r>
                          <w:rPr>
                            <w:rFonts w:ascii="Courier New"/>
                            <w:b/>
                            <w:color w:val="1C1C1C"/>
                            <w:spacing w:val="-13"/>
                            <w:w w:val="90"/>
                            <w:sz w:val="27"/>
                          </w:rPr>
                          <w:t> </w:t>
                        </w:r>
                        <w:r>
                          <w:rPr>
                            <w:rFonts w:ascii="Courier New"/>
                            <w:b/>
                            <w:color w:val="1C1C1C"/>
                            <w:w w:val="90"/>
                            <w:sz w:val="27"/>
                          </w:rPr>
                          <w:t>using</w:t>
                        </w:r>
                        <w:r>
                          <w:rPr>
                            <w:rFonts w:ascii="Courier New"/>
                            <w:b/>
                            <w:color w:val="1C1C1C"/>
                            <w:spacing w:val="-24"/>
                            <w:w w:val="90"/>
                            <w:sz w:val="27"/>
                          </w:rPr>
                          <w:t> </w:t>
                        </w:r>
                        <w:r>
                          <w:rPr>
                            <w:rFonts w:ascii="Courier New"/>
                            <w:b/>
                            <w:color w:val="1C1C1C"/>
                            <w:w w:val="90"/>
                            <w:sz w:val="27"/>
                          </w:rPr>
                          <w:t>Test</w:t>
                        </w:r>
                        <w:r>
                          <w:rPr>
                            <w:rFonts w:ascii="Courier New"/>
                            <w:b/>
                            <w:color w:val="1C1C1C"/>
                            <w:spacing w:val="-19"/>
                            <w:w w:val="90"/>
                            <w:sz w:val="27"/>
                          </w:rPr>
                          <w:t> </w:t>
                        </w:r>
                        <w:r>
                          <w:rPr>
                            <w:rFonts w:ascii="Courier New"/>
                            <w:b/>
                            <w:color w:val="1C1C1C"/>
                            <w:spacing w:val="-4"/>
                            <w:w w:val="90"/>
                            <w:sz w:val="27"/>
                          </w:rPr>
                          <w:t>data</w:t>
                        </w:r>
                      </w:p>
                      <w:p>
                        <w:pPr>
                          <w:spacing w:line="243" w:lineRule="exact" w:before="146"/>
                          <w:ind w:left="7" w:right="0" w:firstLine="0"/>
                          <w:jc w:val="left"/>
                          <w:rPr>
                            <w:i/>
                            <w:sz w:val="17"/>
                          </w:rPr>
                        </w:pPr>
                        <w:r>
                          <w:rPr>
                            <w:color w:val="7C7E7C"/>
                            <w:sz w:val="14"/>
                          </w:rPr>
                          <w:t>1</w:t>
                        </w:r>
                        <w:r>
                          <w:rPr>
                            <w:color w:val="7C7E7C"/>
                            <w:spacing w:val="-9"/>
                            <w:sz w:val="14"/>
                          </w:rPr>
                          <w:t> </w:t>
                        </w:r>
                        <w:r>
                          <w:rPr>
                            <w:color w:val="7C7E7C"/>
                            <w:sz w:val="13"/>
                          </w:rPr>
                          <w:t>n</w:t>
                        </w:r>
                        <w:r>
                          <w:rPr>
                            <w:color w:val="7C7E7C"/>
                            <w:spacing w:val="24"/>
                            <w:sz w:val="13"/>
                          </w:rPr>
                          <w:t> </w:t>
                        </w:r>
                        <w:r>
                          <w:rPr>
                            <w:color w:val="7C7E7C"/>
                            <w:sz w:val="13"/>
                          </w:rPr>
                          <w:t>[</w:t>
                        </w:r>
                        <w:r>
                          <w:rPr>
                            <w:color w:val="7C7E7C"/>
                            <w:spacing w:val="-12"/>
                            <w:sz w:val="13"/>
                          </w:rPr>
                          <w:t> </w:t>
                        </w:r>
                        <w:r>
                          <w:rPr>
                            <w:color w:val="909A9C"/>
                            <w:sz w:val="14"/>
                          </w:rPr>
                          <w:t>1</w:t>
                        </w:r>
                        <w:r>
                          <w:rPr>
                            <w:color w:val="7C7E7C"/>
                            <w:sz w:val="14"/>
                          </w:rPr>
                          <w:t>4</w:t>
                        </w:r>
                        <w:r>
                          <w:rPr>
                            <w:color w:val="7C7E7C"/>
                            <w:spacing w:val="-17"/>
                            <w:sz w:val="14"/>
                          </w:rPr>
                          <w:t> </w:t>
                        </w:r>
                        <w:r>
                          <w:rPr>
                            <w:color w:val="909A9C"/>
                            <w:spacing w:val="11"/>
                            <w:sz w:val="22"/>
                          </w:rPr>
                          <w:t>J</w:t>
                        </w:r>
                        <w:r>
                          <w:rPr>
                            <w:color w:val="666666"/>
                            <w:spacing w:val="11"/>
                            <w:sz w:val="22"/>
                          </w:rPr>
                          <w:t>:</w:t>
                        </w:r>
                        <w:r>
                          <w:rPr>
                            <w:color w:val="666666"/>
                            <w:spacing w:val="54"/>
                            <w:sz w:val="22"/>
                          </w:rPr>
                          <w:t> </w:t>
                        </w:r>
                        <w:r>
                          <w:rPr>
                            <w:b/>
                            <w:i/>
                            <w:color w:val="779390"/>
                            <w:sz w:val="16"/>
                          </w:rPr>
                          <w:t>tt</w:t>
                        </w:r>
                        <w:r>
                          <w:rPr>
                            <w:b/>
                            <w:i/>
                            <w:color w:val="779390"/>
                            <w:spacing w:val="37"/>
                            <w:sz w:val="16"/>
                          </w:rPr>
                          <w:t> </w:t>
                        </w:r>
                        <w:r>
                          <w:rPr>
                            <w:i/>
                            <w:color w:val="779390"/>
                            <w:sz w:val="17"/>
                          </w:rPr>
                          <w:t>from</w:t>
                        </w:r>
                        <w:r>
                          <w:rPr>
                            <w:i/>
                            <w:color w:val="779390"/>
                            <w:spacing w:val="14"/>
                            <w:sz w:val="17"/>
                          </w:rPr>
                          <w:t> </w:t>
                        </w:r>
                        <w:r>
                          <w:rPr>
                            <w:i/>
                            <w:color w:val="909A9C"/>
                            <w:sz w:val="17"/>
                          </w:rPr>
                          <w:t>tensorjLcxv</w:t>
                        </w:r>
                        <w:r>
                          <w:rPr>
                            <w:i/>
                            <w:color w:val="909A9C"/>
                            <w:spacing w:val="28"/>
                            <w:sz w:val="17"/>
                          </w:rPr>
                          <w:t> </w:t>
                        </w:r>
                        <w:r>
                          <w:rPr>
                            <w:i/>
                            <w:color w:val="779390"/>
                            <w:sz w:val="17"/>
                          </w:rPr>
                          <w:t>import</w:t>
                        </w:r>
                        <w:r>
                          <w:rPr>
                            <w:i/>
                            <w:color w:val="779390"/>
                            <w:spacing w:val="21"/>
                            <w:sz w:val="17"/>
                          </w:rPr>
                          <w:t> </w:t>
                        </w:r>
                        <w:r>
                          <w:rPr>
                            <w:i/>
                            <w:color w:val="779390"/>
                            <w:spacing w:val="-2"/>
                            <w:sz w:val="17"/>
                          </w:rPr>
                          <w:t>keras</w:t>
                        </w:r>
                      </w:p>
                      <w:p>
                        <w:pPr>
                          <w:spacing w:line="211" w:lineRule="auto" w:before="6"/>
                          <w:ind w:left="737" w:right="2700" w:hanging="15"/>
                          <w:jc w:val="both"/>
                          <w:rPr>
                            <w:sz w:val="16"/>
                          </w:rPr>
                        </w:pPr>
                        <w:r>
                          <w:rPr>
                            <w:rFonts w:ascii="Courier New" w:hAnsi="Courier New"/>
                            <w:i/>
                            <w:color w:val="779390"/>
                            <w:w w:val="75"/>
                            <w:sz w:val="14"/>
                          </w:rPr>
                          <w:t>tt</w:t>
                        </w:r>
                        <w:r>
                          <w:rPr>
                            <w:rFonts w:ascii="Courier New" w:hAnsi="Courier New"/>
                            <w:i/>
                            <w:color w:val="779390"/>
                            <w:spacing w:val="27"/>
                            <w:sz w:val="14"/>
                          </w:rPr>
                          <w:t> </w:t>
                        </w:r>
                        <w:r>
                          <w:rPr>
                            <w:rFonts w:ascii="Courier New" w:hAnsi="Courier New"/>
                            <w:i/>
                            <w:color w:val="779390"/>
                            <w:w w:val="75"/>
                            <w:sz w:val="17"/>
                          </w:rPr>
                          <w:t>model=</w:t>
                        </w:r>
                        <w:r>
                          <w:rPr>
                            <w:rFonts w:ascii="Courier New" w:hAnsi="Courier New"/>
                            <w:i/>
                            <w:color w:val="779390"/>
                            <w:sz w:val="17"/>
                          </w:rPr>
                          <w:t> </w:t>
                        </w:r>
                        <w:r>
                          <w:rPr>
                            <w:rFonts w:ascii="Courier New" w:hAnsi="Courier New"/>
                            <w:i/>
                            <w:color w:val="779390"/>
                            <w:w w:val="75"/>
                            <w:sz w:val="17"/>
                          </w:rPr>
                          <w:t>keros</w:t>
                        </w:r>
                        <w:r>
                          <w:rPr>
                            <w:rFonts w:ascii="Courier New" w:hAnsi="Courier New"/>
                            <w:i/>
                            <w:color w:val="666666"/>
                            <w:w w:val="75"/>
                            <w:sz w:val="17"/>
                          </w:rPr>
                          <w:t>.</w:t>
                        </w:r>
                        <w:r>
                          <w:rPr>
                            <w:rFonts w:ascii="Courier New" w:hAnsi="Courier New"/>
                            <w:i/>
                            <w:color w:val="779390"/>
                            <w:w w:val="75"/>
                            <w:sz w:val="17"/>
                          </w:rPr>
                          <w:t>models</w:t>
                        </w:r>
                        <w:r>
                          <w:rPr>
                            <w:rFonts w:ascii="Courier New" w:hAnsi="Courier New"/>
                            <w:i/>
                            <w:color w:val="666666"/>
                            <w:w w:val="75"/>
                            <w:sz w:val="17"/>
                          </w:rPr>
                          <w:t>.</w:t>
                        </w:r>
                        <w:r>
                          <w:rPr>
                            <w:rFonts w:ascii="Courier New" w:hAnsi="Courier New"/>
                            <w:i/>
                            <w:color w:val="779390"/>
                            <w:w w:val="75"/>
                            <w:sz w:val="17"/>
                          </w:rPr>
                          <w:t>Lood model(</w:t>
                        </w:r>
                        <w:r>
                          <w:rPr>
                            <w:rFonts w:ascii="Courier New" w:hAnsi="Courier New"/>
                            <w:i/>
                            <w:color w:val="666666"/>
                            <w:w w:val="75"/>
                            <w:sz w:val="17"/>
                          </w:rPr>
                          <w:t>'</w:t>
                        </w:r>
                        <w:r>
                          <w:rPr>
                            <w:rFonts w:ascii="Courier New" w:hAnsi="Courier New"/>
                            <w:i/>
                            <w:color w:val="779390"/>
                            <w:w w:val="75"/>
                            <w:sz w:val="17"/>
                          </w:rPr>
                          <w:t>ModeLs h5/model2</w:t>
                        </w:r>
                        <w:r>
                          <w:rPr>
                            <w:rFonts w:ascii="Courier New" w:hAnsi="Courier New"/>
                            <w:i/>
                            <w:color w:val="666666"/>
                            <w:w w:val="75"/>
                            <w:sz w:val="17"/>
                          </w:rPr>
                          <w:t>.</w:t>
                        </w:r>
                        <w:r>
                          <w:rPr>
                            <w:rFonts w:ascii="Courier New" w:hAnsi="Courier New"/>
                            <w:i/>
                            <w:color w:val="779390"/>
                            <w:w w:val="75"/>
                            <w:sz w:val="17"/>
                          </w:rPr>
                          <w:t>h5')</w:t>
                        </w:r>
                        <w:r>
                          <w:rPr>
                            <w:rFonts w:ascii="Courier New" w:hAnsi="Courier New"/>
                            <w:i/>
                            <w:color w:val="779390"/>
                            <w:w w:val="75"/>
                            <w:sz w:val="17"/>
                          </w:rPr>
                          <w:t> </w:t>
                        </w:r>
                        <w:r>
                          <w:rPr>
                            <w:color w:val="4F4F4F"/>
                            <w:sz w:val="16"/>
                          </w:rPr>
                          <w:t>score,</w:t>
                        </w:r>
                        <w:r>
                          <w:rPr>
                            <w:color w:val="4F4F4F"/>
                            <w:spacing w:val="-8"/>
                            <w:sz w:val="16"/>
                          </w:rPr>
                          <w:t> </w:t>
                        </w:r>
                        <w:r>
                          <w:rPr>
                            <w:color w:val="3F3D3D"/>
                            <w:sz w:val="16"/>
                          </w:rPr>
                          <w:t>a</w:t>
                        </w:r>
                        <w:r>
                          <w:rPr>
                            <w:color w:val="666666"/>
                            <w:sz w:val="16"/>
                          </w:rPr>
                          <w:t>ccuracy</w:t>
                        </w:r>
                        <w:r>
                          <w:rPr>
                            <w:color w:val="666666"/>
                            <w:spacing w:val="69"/>
                            <w:w w:val="150"/>
                            <w:sz w:val="16"/>
                          </w:rPr>
                          <w:t> </w:t>
                        </w:r>
                        <w:r>
                          <w:rPr>
                            <w:color w:val="7B4D8E"/>
                            <w:sz w:val="16"/>
                          </w:rPr>
                          <w:t>•</w:t>
                        </w:r>
                        <w:r>
                          <w:rPr>
                            <w:color w:val="666666"/>
                            <w:sz w:val="16"/>
                          </w:rPr>
                          <w:t>model</w:t>
                        </w:r>
                        <w:r>
                          <w:rPr>
                            <w:color w:val="1C1C1C"/>
                            <w:sz w:val="16"/>
                          </w:rPr>
                          <w:t>.</w:t>
                        </w:r>
                        <w:r>
                          <w:rPr>
                            <w:color w:val="4F4F4F"/>
                            <w:sz w:val="16"/>
                          </w:rPr>
                          <w:t>evaluate(test_generator</w:t>
                        </w:r>
                        <w:r>
                          <w:rPr>
                            <w:color w:val="666666"/>
                            <w:sz w:val="16"/>
                          </w:rPr>
                          <w:t>,</w:t>
                        </w:r>
                        <w:r>
                          <w:rPr>
                            <w:color w:val="AAAAAA"/>
                            <w:sz w:val="16"/>
                          </w:rPr>
                          <w:t>,</w:t>
                        </w:r>
                        <w:r>
                          <w:rPr>
                            <w:color w:val="666666"/>
                            <w:sz w:val="16"/>
                          </w:rPr>
                          <w:t>verbose</w:t>
                        </w:r>
                        <w:r>
                          <w:rPr>
                            <w:color w:val="7B4D8E"/>
                            <w:sz w:val="16"/>
                          </w:rPr>
                          <w:t>a:</w:t>
                        </w:r>
                        <w:r>
                          <w:rPr>
                            <w:color w:val="5D7E67"/>
                            <w:sz w:val="16"/>
                          </w:rPr>
                          <w:t>1</w:t>
                        </w:r>
                        <w:r>
                          <w:rPr>
                            <w:color w:val="4F4F4F"/>
                            <w:sz w:val="16"/>
                          </w:rPr>
                          <w:t>)</w:t>
                        </w:r>
                        <w:r>
                          <w:rPr>
                            <w:color w:val="4F4F4F"/>
                            <w:spacing w:val="80"/>
                            <w:w w:val="105"/>
                            <w:sz w:val="16"/>
                          </w:rPr>
                          <w:t> </w:t>
                        </w:r>
                        <w:r>
                          <w:rPr>
                            <w:color w:val="7C7E7C"/>
                            <w:w w:val="105"/>
                            <w:sz w:val="16"/>
                          </w:rPr>
                          <w:t>p</w:t>
                        </w:r>
                        <w:r>
                          <w:rPr>
                            <w:color w:val="5D7E67"/>
                            <w:w w:val="105"/>
                            <w:sz w:val="16"/>
                          </w:rPr>
                          <w:t>r</w:t>
                        </w:r>
                        <w:r>
                          <w:rPr>
                            <w:color w:val="7C7E7C"/>
                            <w:w w:val="105"/>
                            <w:sz w:val="16"/>
                          </w:rPr>
                          <w:t>int</w:t>
                        </w:r>
                        <w:r>
                          <w:rPr>
                            <w:color w:val="4F4F4F"/>
                            <w:w w:val="105"/>
                            <w:sz w:val="16"/>
                          </w:rPr>
                          <w:t>(</w:t>
                        </w:r>
                        <w:r>
                          <w:rPr>
                            <w:color w:val="4F4F4F"/>
                            <w:spacing w:val="-16"/>
                            <w:w w:val="105"/>
                            <w:sz w:val="16"/>
                          </w:rPr>
                          <w:t> </w:t>
                        </w:r>
                        <w:r>
                          <w:rPr>
                            <w:color w:val="8C7072"/>
                            <w:sz w:val="16"/>
                          </w:rPr>
                          <w:t>"Test</w:t>
                        </w:r>
                        <w:r>
                          <w:rPr>
                            <w:color w:val="8C7072"/>
                            <w:spacing w:val="80"/>
                            <w:sz w:val="16"/>
                          </w:rPr>
                          <w:t> </w:t>
                        </w:r>
                        <w:r>
                          <w:rPr>
                            <w:color w:val="9C8283"/>
                            <w:sz w:val="16"/>
                          </w:rPr>
                          <w:t>score</w:t>
                        </w:r>
                        <w:r>
                          <w:rPr>
                            <w:color w:val="9C8283"/>
                            <w:spacing w:val="80"/>
                            <w:sz w:val="16"/>
                          </w:rPr>
                          <w:t> </w:t>
                        </w:r>
                        <w:r>
                          <w:rPr>
                            <w:color w:val="9C8283"/>
                            <w:sz w:val="16"/>
                          </w:rPr>
                          <w:t>is</w:t>
                        </w:r>
                        <w:r>
                          <w:rPr>
                            <w:color w:val="9C8283"/>
                            <w:spacing w:val="80"/>
                            <w:w w:val="150"/>
                            <w:sz w:val="16"/>
                          </w:rPr>
                          <w:t> </w:t>
                        </w:r>
                        <w:r>
                          <w:rPr>
                            <w:color w:val="8C7072"/>
                            <w:sz w:val="16"/>
                          </w:rPr>
                          <w:t>{}"</w:t>
                        </w:r>
                        <w:r>
                          <w:rPr>
                            <w:color w:val="666666"/>
                            <w:sz w:val="16"/>
                          </w:rPr>
                          <w:t>.</w:t>
                        </w:r>
                        <w:r>
                          <w:rPr>
                            <w:color w:val="4F4F4F"/>
                            <w:sz w:val="16"/>
                          </w:rPr>
                          <w:t>format</w:t>
                        </w:r>
                        <w:r>
                          <w:rPr>
                            <w:color w:val="4F4F4F"/>
                            <w:spacing w:val="17"/>
                            <w:w w:val="105"/>
                            <w:sz w:val="16"/>
                          </w:rPr>
                          <w:t> </w:t>
                        </w:r>
                        <w:r>
                          <w:rPr>
                            <w:color w:val="4F4F4F"/>
                            <w:w w:val="105"/>
                            <w:sz w:val="16"/>
                          </w:rPr>
                          <w:t>(score))</w:t>
                        </w:r>
                      </w:p>
                      <w:p>
                        <w:pPr>
                          <w:spacing w:line="180" w:lineRule="exact" w:before="0"/>
                          <w:ind w:left="745" w:right="0" w:firstLine="0"/>
                          <w:jc w:val="both"/>
                          <w:rPr>
                            <w:sz w:val="16"/>
                          </w:rPr>
                        </w:pPr>
                        <w:r>
                          <w:rPr>
                            <w:color w:val="7C7E7C"/>
                            <w:w w:val="105"/>
                            <w:sz w:val="16"/>
                          </w:rPr>
                          <w:t>print(''rest</w:t>
                        </w:r>
                        <w:r>
                          <w:rPr>
                            <w:color w:val="7C7E7C"/>
                            <w:spacing w:val="33"/>
                            <w:w w:val="105"/>
                            <w:sz w:val="16"/>
                          </w:rPr>
                          <w:t>  </w:t>
                        </w:r>
                        <w:r>
                          <w:rPr>
                            <w:color w:val="9C8283"/>
                            <w:w w:val="105"/>
                            <w:sz w:val="16"/>
                          </w:rPr>
                          <w:t>accuracy</w:t>
                        </w:r>
                        <w:r>
                          <w:rPr>
                            <w:color w:val="9C8283"/>
                            <w:spacing w:val="28"/>
                            <w:w w:val="105"/>
                            <w:sz w:val="16"/>
                          </w:rPr>
                          <w:t>  </w:t>
                        </w:r>
                        <w:r>
                          <w:rPr>
                            <w:color w:val="9C8283"/>
                            <w:w w:val="105"/>
                            <w:sz w:val="16"/>
                          </w:rPr>
                          <w:t>is</w:t>
                        </w:r>
                        <w:r>
                          <w:rPr>
                            <w:color w:val="9C8283"/>
                            <w:spacing w:val="34"/>
                            <w:w w:val="105"/>
                            <w:sz w:val="16"/>
                          </w:rPr>
                          <w:t>  </w:t>
                        </w:r>
                        <w:r>
                          <w:rPr>
                            <w:color w:val="9C8283"/>
                            <w:spacing w:val="-2"/>
                            <w:w w:val="105"/>
                            <w:sz w:val="16"/>
                          </w:rPr>
                          <w:t>{}</w:t>
                        </w:r>
                        <w:r>
                          <w:rPr>
                            <w:color w:val="3F3D3D"/>
                            <w:spacing w:val="-2"/>
                            <w:w w:val="105"/>
                            <w:sz w:val="16"/>
                          </w:rPr>
                          <w:t>·</w:t>
                        </w:r>
                        <w:r>
                          <w:rPr>
                            <w:color w:val="8C7072"/>
                            <w:spacing w:val="-2"/>
                            <w:w w:val="105"/>
                            <w:sz w:val="16"/>
                          </w:rPr>
                          <w:t>•</w:t>
                        </w:r>
                        <w:r>
                          <w:rPr>
                            <w:color w:val="1C1C1C"/>
                            <w:spacing w:val="-2"/>
                            <w:w w:val="105"/>
                            <w:sz w:val="16"/>
                          </w:rPr>
                          <w:t>.</w:t>
                        </w:r>
                        <w:r>
                          <w:rPr>
                            <w:color w:val="666666"/>
                            <w:spacing w:val="-2"/>
                            <w:w w:val="105"/>
                            <w:sz w:val="16"/>
                          </w:rPr>
                          <w:t>for111.at(accuracy</w:t>
                        </w:r>
                        <w:r>
                          <w:rPr>
                            <w:color w:val="3F3D3D"/>
                            <w:spacing w:val="-2"/>
                            <w:w w:val="105"/>
                            <w:sz w:val="16"/>
                          </w:rPr>
                          <w:t>))</w:t>
                        </w:r>
                      </w:p>
                      <w:p>
                        <w:pPr>
                          <w:spacing w:line="233" w:lineRule="exact" w:before="82"/>
                          <w:ind w:left="748" w:right="0" w:firstLine="0"/>
                          <w:jc w:val="left"/>
                          <w:rPr>
                            <w:sz w:val="16"/>
                          </w:rPr>
                        </w:pPr>
                        <w:r>
                          <w:rPr>
                            <w:color w:val="4F4F4F"/>
                            <w:w w:val="80"/>
                            <w:sz w:val="16"/>
                          </w:rPr>
                          <w:t>34/34</w:t>
                        </w:r>
                        <w:r>
                          <w:rPr>
                            <w:color w:val="4F4F4F"/>
                            <w:spacing w:val="-2"/>
                            <w:w w:val="80"/>
                            <w:sz w:val="16"/>
                          </w:rPr>
                          <w:t> </w:t>
                        </w:r>
                        <w:r>
                          <w:rPr>
                            <w:rFonts w:ascii="Courier New"/>
                            <w:color w:val="3F3D3D"/>
                            <w:w w:val="80"/>
                            <w:sz w:val="23"/>
                          </w:rPr>
                          <w:t>[</w:t>
                        </w:r>
                        <w:r>
                          <w:rPr>
                            <w:rFonts w:ascii="Courier New"/>
                            <w:color w:val="7C7E7C"/>
                            <w:w w:val="80"/>
                            <w:sz w:val="23"/>
                          </w:rPr>
                          <w:t>==================:===========]</w:t>
                        </w:r>
                        <w:r>
                          <w:rPr>
                            <w:rFonts w:ascii="Courier New"/>
                            <w:color w:val="666666"/>
                            <w:w w:val="80"/>
                            <w:sz w:val="23"/>
                          </w:rPr>
                          <w:t>-</w:t>
                        </w:r>
                        <w:r>
                          <w:rPr>
                            <w:rFonts w:ascii="Courier New"/>
                            <w:color w:val="666666"/>
                            <w:spacing w:val="-29"/>
                            <w:w w:val="80"/>
                            <w:sz w:val="23"/>
                          </w:rPr>
                          <w:t> </w:t>
                        </w:r>
                        <w:r>
                          <w:rPr>
                            <w:color w:val="666666"/>
                            <w:w w:val="80"/>
                            <w:sz w:val="16"/>
                          </w:rPr>
                          <w:t>12s</w:t>
                        </w:r>
                        <w:r>
                          <w:rPr>
                            <w:color w:val="666666"/>
                            <w:spacing w:val="13"/>
                            <w:sz w:val="16"/>
                          </w:rPr>
                          <w:t> </w:t>
                        </w:r>
                        <w:r>
                          <w:rPr>
                            <w:color w:val="4F4F4F"/>
                            <w:w w:val="80"/>
                            <w:sz w:val="16"/>
                          </w:rPr>
                          <w:t>340ms/step</w:t>
                        </w:r>
                        <w:r>
                          <w:rPr>
                            <w:color w:val="4F4F4F"/>
                            <w:spacing w:val="18"/>
                            <w:sz w:val="16"/>
                          </w:rPr>
                          <w:t> </w:t>
                        </w:r>
                        <w:r>
                          <w:rPr>
                            <w:color w:val="666666"/>
                            <w:w w:val="80"/>
                            <w:sz w:val="16"/>
                          </w:rPr>
                          <w:t>-</w:t>
                        </w:r>
                        <w:r>
                          <w:rPr>
                            <w:color w:val="666666"/>
                            <w:spacing w:val="28"/>
                            <w:sz w:val="16"/>
                          </w:rPr>
                          <w:t> </w:t>
                        </w:r>
                        <w:r>
                          <w:rPr>
                            <w:color w:val="666666"/>
                            <w:w w:val="80"/>
                            <w:sz w:val="16"/>
                          </w:rPr>
                          <w:t>loss</w:t>
                        </w:r>
                        <w:r>
                          <w:rPr>
                            <w:color w:val="3F3D3D"/>
                            <w:w w:val="80"/>
                            <w:sz w:val="16"/>
                          </w:rPr>
                          <w:t>:</w:t>
                        </w:r>
                        <w:r>
                          <w:rPr>
                            <w:color w:val="3F3D3D"/>
                            <w:spacing w:val="20"/>
                            <w:sz w:val="16"/>
                          </w:rPr>
                          <w:t> </w:t>
                        </w:r>
                        <w:r>
                          <w:rPr>
                            <w:color w:val="4F4F4F"/>
                            <w:w w:val="80"/>
                            <w:sz w:val="16"/>
                          </w:rPr>
                          <w:t>0.1674</w:t>
                        </w:r>
                        <w:r>
                          <w:rPr>
                            <w:color w:val="4F4F4F"/>
                            <w:spacing w:val="23"/>
                            <w:sz w:val="16"/>
                          </w:rPr>
                          <w:t> </w:t>
                        </w:r>
                        <w:r>
                          <w:rPr>
                            <w:color w:val="4F4F4F"/>
                            <w:w w:val="80"/>
                            <w:sz w:val="16"/>
                          </w:rPr>
                          <w:t>-</w:t>
                        </w:r>
                        <w:r>
                          <w:rPr>
                            <w:color w:val="4F4F4F"/>
                            <w:spacing w:val="23"/>
                            <w:sz w:val="16"/>
                          </w:rPr>
                          <w:t> </w:t>
                        </w:r>
                        <w:r>
                          <w:rPr>
                            <w:color w:val="4F4F4F"/>
                            <w:w w:val="80"/>
                            <w:sz w:val="16"/>
                          </w:rPr>
                          <w:t>accuracy:</w:t>
                        </w:r>
                        <w:r>
                          <w:rPr>
                            <w:color w:val="4F4F4F"/>
                            <w:spacing w:val="34"/>
                            <w:sz w:val="16"/>
                          </w:rPr>
                          <w:t> </w:t>
                        </w:r>
                        <w:r>
                          <w:rPr>
                            <w:color w:val="4F4F4F"/>
                            <w:spacing w:val="-2"/>
                            <w:w w:val="80"/>
                            <w:sz w:val="16"/>
                          </w:rPr>
                          <w:t>0.9660</w:t>
                        </w:r>
                      </w:p>
                      <w:p>
                        <w:pPr>
                          <w:spacing w:line="149" w:lineRule="exact" w:before="0"/>
                          <w:ind w:left="745" w:right="0" w:firstLine="0"/>
                          <w:jc w:val="both"/>
                          <w:rPr>
                            <w:sz w:val="16"/>
                          </w:rPr>
                        </w:pPr>
                        <w:r>
                          <w:rPr>
                            <w:color w:val="666666"/>
                            <w:w w:val="110"/>
                            <w:sz w:val="16"/>
                          </w:rPr>
                          <w:t>Test</w:t>
                        </w:r>
                        <w:r>
                          <w:rPr>
                            <w:color w:val="666666"/>
                            <w:spacing w:val="41"/>
                            <w:w w:val="110"/>
                            <w:sz w:val="16"/>
                          </w:rPr>
                          <w:t> </w:t>
                        </w:r>
                        <w:r>
                          <w:rPr>
                            <w:color w:val="666666"/>
                            <w:w w:val="110"/>
                            <w:sz w:val="16"/>
                          </w:rPr>
                          <w:t>score</w:t>
                        </w:r>
                        <w:r>
                          <w:rPr>
                            <w:color w:val="666666"/>
                            <w:spacing w:val="37"/>
                            <w:w w:val="110"/>
                            <w:sz w:val="16"/>
                          </w:rPr>
                          <w:t> </w:t>
                        </w:r>
                        <w:r>
                          <w:rPr>
                            <w:color w:val="4F4F4F"/>
                            <w:w w:val="110"/>
                            <w:sz w:val="16"/>
                          </w:rPr>
                          <w:t>is</w:t>
                        </w:r>
                        <w:r>
                          <w:rPr>
                            <w:color w:val="4F4F4F"/>
                            <w:spacing w:val="68"/>
                            <w:w w:val="110"/>
                            <w:sz w:val="16"/>
                          </w:rPr>
                          <w:t> </w:t>
                        </w:r>
                        <w:r>
                          <w:rPr>
                            <w:color w:val="666666"/>
                            <w:spacing w:val="-2"/>
                            <w:w w:val="110"/>
                            <w:sz w:val="16"/>
                          </w:rPr>
                          <w:t>0</w:t>
                        </w:r>
                        <w:r>
                          <w:rPr>
                            <w:color w:val="3F3D3D"/>
                            <w:spacing w:val="-2"/>
                            <w:w w:val="110"/>
                            <w:sz w:val="16"/>
                          </w:rPr>
                          <w:t>.1</w:t>
                        </w:r>
                        <w:r>
                          <w:rPr>
                            <w:color w:val="666666"/>
                            <w:spacing w:val="-2"/>
                            <w:w w:val="110"/>
                            <w:sz w:val="16"/>
                          </w:rPr>
                          <w:t>673703</w:t>
                        </w:r>
                        <w:r>
                          <w:rPr>
                            <w:color w:val="3F3D3D"/>
                            <w:spacing w:val="-2"/>
                            <w:w w:val="110"/>
                            <w:sz w:val="16"/>
                          </w:rPr>
                          <w:t>1</w:t>
                        </w:r>
                        <w:r>
                          <w:rPr>
                            <w:color w:val="666666"/>
                            <w:spacing w:val="-2"/>
                            <w:w w:val="110"/>
                            <w:sz w:val="16"/>
                          </w:rPr>
                          <w:t>936645508</w:t>
                        </w:r>
                      </w:p>
                      <w:p>
                        <w:pPr>
                          <w:spacing w:line="176" w:lineRule="exact" w:before="0"/>
                          <w:ind w:left="749" w:right="0" w:firstLine="0"/>
                          <w:jc w:val="both"/>
                          <w:rPr>
                            <w:sz w:val="16"/>
                          </w:rPr>
                        </w:pPr>
                        <w:r>
                          <w:rPr>
                            <w:color w:val="666666"/>
                            <w:w w:val="105"/>
                            <w:sz w:val="16"/>
                          </w:rPr>
                          <w:t>Test</w:t>
                        </w:r>
                        <w:r>
                          <w:rPr>
                            <w:color w:val="666666"/>
                            <w:spacing w:val="46"/>
                            <w:w w:val="105"/>
                            <w:sz w:val="16"/>
                          </w:rPr>
                          <w:t> </w:t>
                        </w:r>
                        <w:r>
                          <w:rPr>
                            <w:color w:val="666666"/>
                            <w:w w:val="105"/>
                            <w:sz w:val="16"/>
                          </w:rPr>
                          <w:t>accuracy</w:t>
                        </w:r>
                        <w:r>
                          <w:rPr>
                            <w:color w:val="666666"/>
                            <w:spacing w:val="51"/>
                            <w:w w:val="105"/>
                            <w:sz w:val="16"/>
                          </w:rPr>
                          <w:t> </w:t>
                        </w:r>
                        <w:r>
                          <w:rPr>
                            <w:color w:val="666666"/>
                            <w:w w:val="105"/>
                            <w:sz w:val="16"/>
                          </w:rPr>
                          <w:t>is</w:t>
                        </w:r>
                        <w:r>
                          <w:rPr>
                            <w:color w:val="666666"/>
                            <w:spacing w:val="79"/>
                            <w:w w:val="105"/>
                            <w:sz w:val="16"/>
                          </w:rPr>
                          <w:t> </w:t>
                        </w:r>
                        <w:r>
                          <w:rPr>
                            <w:color w:val="666666"/>
                            <w:spacing w:val="-2"/>
                            <w:w w:val="105"/>
                            <w:sz w:val="16"/>
                          </w:rPr>
                          <w:t>0,9660377502441400</w:t>
                        </w:r>
                        <w:r>
                          <w:rPr>
                            <w:color w:val="BABABA"/>
                            <w:spacing w:val="-2"/>
                            <w:w w:val="105"/>
                            <w:sz w:val="16"/>
                          </w:rPr>
                          <w:t>,</w:t>
                        </w:r>
                      </w:p>
                    </w:txbxContent>
                  </v:textbox>
                  <v:stroke dashstyle="solid"/>
                  <w10:wrap type="none"/>
                </v:shape>
                <w10:wrap type="topAndBottom"/>
              </v:group>
            </w:pict>
          </mc:Fallback>
        </mc:AlternateContent>
      </w:r>
    </w:p>
    <w:p>
      <w:pPr>
        <w:spacing w:after="0"/>
        <w:rPr>
          <w:sz w:val="20"/>
        </w:rPr>
        <w:sectPr>
          <w:headerReference w:type="default" r:id="rId211"/>
          <w:footerReference w:type="default" r:id="rId212"/>
          <w:pgSz w:w="11910" w:h="16840"/>
          <w:pgMar w:header="0" w:footer="1400" w:top="560" w:bottom="1600" w:left="240" w:right="220"/>
        </w:sectPr>
      </w:pPr>
    </w:p>
    <w:p>
      <w:pPr>
        <w:spacing w:line="196" w:lineRule="exact" w:before="68"/>
        <w:ind w:left="1563" w:right="0" w:firstLine="0"/>
        <w:jc w:val="left"/>
        <w:rPr>
          <w:sz w:val="19"/>
        </w:rPr>
      </w:pPr>
      <w:r>
        <w:rPr/>
        <w:drawing>
          <wp:anchor distT="0" distB="0" distL="0" distR="0" allowOverlap="1" layoutInCell="1" locked="0" behindDoc="0" simplePos="0" relativeHeight="15861760">
            <wp:simplePos x="0" y="0"/>
            <wp:positionH relativeFrom="page">
              <wp:posOffset>598250</wp:posOffset>
            </wp:positionH>
            <wp:positionV relativeFrom="paragraph">
              <wp:posOffset>37093</wp:posOffset>
            </wp:positionV>
            <wp:extent cx="488367" cy="357022"/>
            <wp:effectExtent l="0" t="0" r="0" b="0"/>
            <wp:wrapNone/>
            <wp:docPr id="921" name="Image 921"/>
            <wp:cNvGraphicFramePr>
              <a:graphicFrameLocks/>
            </wp:cNvGraphicFramePr>
            <a:graphic>
              <a:graphicData uri="http://schemas.openxmlformats.org/drawingml/2006/picture">
                <pic:pic>
                  <pic:nvPicPr>
                    <pic:cNvPr id="921" name="Image 921"/>
                    <pic:cNvPicPr/>
                  </pic:nvPicPr>
                  <pic:blipFill>
                    <a:blip r:embed="rId202" cstate="print"/>
                    <a:stretch>
                      <a:fillRect/>
                    </a:stretch>
                  </pic:blipFill>
                  <pic:spPr>
                    <a:xfrm>
                      <a:off x="0" y="0"/>
                      <a:ext cx="488367" cy="357022"/>
                    </a:xfrm>
                    <a:prstGeom prst="rect">
                      <a:avLst/>
                    </a:prstGeom>
                  </pic:spPr>
                </pic:pic>
              </a:graphicData>
            </a:graphic>
          </wp:anchor>
        </w:drawing>
      </w:r>
      <w:r>
        <w:rPr>
          <w:color w:val="131313"/>
          <w:sz w:val="19"/>
        </w:rPr>
        <w:t>Edith</w:t>
      </w:r>
      <w:r>
        <w:rPr>
          <w:color w:val="131313"/>
          <w:spacing w:val="22"/>
          <w:sz w:val="19"/>
        </w:rPr>
        <w:t> </w:t>
      </w:r>
      <w:r>
        <w:rPr>
          <w:color w:val="131313"/>
          <w:sz w:val="19"/>
        </w:rPr>
        <w:t>Cowan</w:t>
      </w:r>
      <w:r>
        <w:rPr>
          <w:color w:val="131313"/>
          <w:spacing w:val="27"/>
          <w:sz w:val="19"/>
        </w:rPr>
        <w:t> </w:t>
      </w:r>
      <w:r>
        <w:rPr>
          <w:color w:val="131313"/>
          <w:sz w:val="19"/>
        </w:rPr>
        <w:t>University</w:t>
      </w:r>
      <w:r>
        <w:rPr>
          <w:color w:val="131313"/>
          <w:spacing w:val="30"/>
          <w:sz w:val="19"/>
        </w:rPr>
        <w:t> </w:t>
      </w:r>
      <w:r>
        <w:rPr>
          <w:color w:val="131313"/>
          <w:w w:val="75"/>
          <w:sz w:val="6"/>
        </w:rPr>
        <w:t>I</w:t>
      </w:r>
      <w:r>
        <w:rPr>
          <w:color w:val="131313"/>
          <w:spacing w:val="39"/>
          <w:sz w:val="6"/>
        </w:rPr>
        <w:t>  </w:t>
      </w:r>
      <w:r>
        <w:rPr>
          <w:color w:val="131313"/>
          <w:sz w:val="19"/>
        </w:rPr>
        <w:t>Bachelor</w:t>
      </w:r>
      <w:r>
        <w:rPr>
          <w:color w:val="131313"/>
          <w:spacing w:val="27"/>
          <w:sz w:val="19"/>
        </w:rPr>
        <w:t> </w:t>
      </w:r>
      <w:r>
        <w:rPr>
          <w:color w:val="131313"/>
          <w:sz w:val="19"/>
        </w:rPr>
        <w:t>of</w:t>
      </w:r>
      <w:r>
        <w:rPr>
          <w:color w:val="131313"/>
          <w:spacing w:val="13"/>
          <w:sz w:val="19"/>
        </w:rPr>
        <w:t> </w:t>
      </w:r>
      <w:r>
        <w:rPr>
          <w:color w:val="131313"/>
          <w:sz w:val="19"/>
        </w:rPr>
        <w:t>Computer</w:t>
      </w:r>
      <w:r>
        <w:rPr>
          <w:color w:val="131313"/>
          <w:spacing w:val="24"/>
          <w:sz w:val="19"/>
        </w:rPr>
        <w:t> </w:t>
      </w:r>
      <w:r>
        <w:rPr>
          <w:color w:val="131313"/>
          <w:sz w:val="19"/>
        </w:rPr>
        <w:t>Science</w:t>
      </w:r>
      <w:r>
        <w:rPr>
          <w:color w:val="131313"/>
          <w:spacing w:val="17"/>
          <w:sz w:val="19"/>
        </w:rPr>
        <w:t> </w:t>
      </w:r>
      <w:r>
        <w:rPr>
          <w:color w:val="131313"/>
          <w:w w:val="75"/>
          <w:sz w:val="6"/>
        </w:rPr>
        <w:t>I</w:t>
      </w:r>
      <w:r>
        <w:rPr>
          <w:color w:val="131313"/>
          <w:spacing w:val="40"/>
          <w:sz w:val="6"/>
        </w:rPr>
        <w:t>  </w:t>
      </w:r>
      <w:r>
        <w:rPr>
          <w:color w:val="131313"/>
          <w:spacing w:val="-5"/>
          <w:sz w:val="19"/>
        </w:rPr>
        <w:t>U65</w:t>
      </w:r>
    </w:p>
    <w:p>
      <w:pPr>
        <w:spacing w:line="265" w:lineRule="exact" w:before="0"/>
        <w:ind w:left="1564" w:right="0" w:firstLine="0"/>
        <w:jc w:val="left"/>
        <w:rPr>
          <w:sz w:val="19"/>
        </w:rPr>
      </w:pPr>
      <w:r>
        <w:rPr>
          <w:b/>
          <w:color w:val="131313"/>
          <w:w w:val="105"/>
          <w:sz w:val="19"/>
        </w:rPr>
        <w:t>Group</w:t>
      </w:r>
      <w:r>
        <w:rPr>
          <w:b/>
          <w:color w:val="131313"/>
          <w:spacing w:val="-8"/>
          <w:w w:val="105"/>
          <w:sz w:val="19"/>
        </w:rPr>
        <w:t> </w:t>
      </w:r>
      <w:r>
        <w:rPr>
          <w:b/>
          <w:color w:val="131313"/>
          <w:w w:val="105"/>
          <w:sz w:val="19"/>
        </w:rPr>
        <w:t>C</w:t>
      </w:r>
      <w:r>
        <w:rPr>
          <w:b/>
          <w:color w:val="131313"/>
          <w:spacing w:val="-13"/>
          <w:w w:val="105"/>
          <w:sz w:val="19"/>
        </w:rPr>
        <w:t> </w:t>
      </w:r>
      <w:r>
        <w:rPr>
          <w:rFonts w:ascii="Arial"/>
          <w:w w:val="105"/>
          <w:sz w:val="25"/>
        </w:rPr>
        <w:t>I</w:t>
      </w:r>
      <w:r>
        <w:rPr>
          <w:rFonts w:ascii="Arial"/>
          <w:spacing w:val="-31"/>
          <w:w w:val="105"/>
          <w:sz w:val="25"/>
        </w:rPr>
        <w:t> </w:t>
      </w:r>
      <w:r>
        <w:rPr>
          <w:color w:val="131313"/>
          <w:w w:val="105"/>
          <w:sz w:val="19"/>
        </w:rPr>
        <w:t>ML Based</w:t>
      </w:r>
      <w:r>
        <w:rPr>
          <w:color w:val="131313"/>
          <w:spacing w:val="3"/>
          <w:w w:val="105"/>
          <w:sz w:val="19"/>
        </w:rPr>
        <w:t> </w:t>
      </w:r>
      <w:r>
        <w:rPr>
          <w:color w:val="131313"/>
          <w:w w:val="105"/>
          <w:sz w:val="19"/>
        </w:rPr>
        <w:t>Plant Disease</w:t>
      </w:r>
      <w:r>
        <w:rPr>
          <w:color w:val="131313"/>
          <w:spacing w:val="3"/>
          <w:w w:val="105"/>
          <w:sz w:val="19"/>
        </w:rPr>
        <w:t> </w:t>
      </w:r>
      <w:r>
        <w:rPr>
          <w:color w:val="131313"/>
          <w:w w:val="105"/>
          <w:sz w:val="19"/>
        </w:rPr>
        <w:t>Detection</w:t>
      </w:r>
      <w:r>
        <w:rPr>
          <w:color w:val="131313"/>
          <w:spacing w:val="3"/>
          <w:w w:val="105"/>
          <w:sz w:val="19"/>
        </w:rPr>
        <w:t> </w:t>
      </w:r>
      <w:r>
        <w:rPr>
          <w:color w:val="131313"/>
          <w:w w:val="105"/>
          <w:sz w:val="19"/>
        </w:rPr>
        <w:t>Mobile</w:t>
      </w:r>
      <w:r>
        <w:rPr>
          <w:color w:val="131313"/>
          <w:spacing w:val="-1"/>
          <w:w w:val="105"/>
          <w:sz w:val="19"/>
        </w:rPr>
        <w:t> </w:t>
      </w:r>
      <w:r>
        <w:rPr>
          <w:color w:val="131313"/>
          <w:w w:val="105"/>
          <w:sz w:val="19"/>
        </w:rPr>
        <w:t>App</w:t>
      </w:r>
      <w:r>
        <w:rPr>
          <w:color w:val="131313"/>
          <w:spacing w:val="-4"/>
          <w:w w:val="105"/>
          <w:sz w:val="19"/>
        </w:rPr>
        <w:t> </w:t>
      </w:r>
      <w:r>
        <w:rPr>
          <w:color w:val="131313"/>
          <w:w w:val="105"/>
          <w:sz w:val="19"/>
        </w:rPr>
        <w:t>for</w:t>
      </w:r>
      <w:r>
        <w:rPr>
          <w:color w:val="131313"/>
          <w:spacing w:val="-4"/>
          <w:w w:val="105"/>
          <w:sz w:val="19"/>
        </w:rPr>
        <w:t> </w:t>
      </w:r>
      <w:r>
        <w:rPr>
          <w:color w:val="131313"/>
          <w:w w:val="105"/>
          <w:sz w:val="19"/>
        </w:rPr>
        <w:t>Sri</w:t>
      </w:r>
      <w:r>
        <w:rPr>
          <w:color w:val="131313"/>
          <w:spacing w:val="-8"/>
          <w:w w:val="105"/>
          <w:sz w:val="19"/>
        </w:rPr>
        <w:t> </w:t>
      </w:r>
      <w:r>
        <w:rPr>
          <w:color w:val="131313"/>
          <w:spacing w:val="-2"/>
          <w:w w:val="105"/>
          <w:sz w:val="19"/>
        </w:rPr>
        <w:t>Lanka</w:t>
      </w:r>
    </w:p>
    <w:p>
      <w:pPr>
        <w:pStyle w:val="BodyText"/>
        <w:rPr>
          <w:sz w:val="22"/>
        </w:rPr>
      </w:pPr>
    </w:p>
    <w:p>
      <w:pPr>
        <w:pStyle w:val="BodyText"/>
        <w:rPr>
          <w:sz w:val="22"/>
        </w:rPr>
      </w:pPr>
    </w:p>
    <w:p>
      <w:pPr>
        <w:pStyle w:val="BodyText"/>
        <w:spacing w:before="35"/>
        <w:rPr>
          <w:sz w:val="22"/>
        </w:rPr>
      </w:pPr>
    </w:p>
    <w:p>
      <w:pPr>
        <w:spacing w:before="0"/>
        <w:ind w:left="845" w:right="0" w:firstLine="0"/>
        <w:jc w:val="left"/>
        <w:rPr>
          <w:i/>
          <w:sz w:val="22"/>
        </w:rPr>
      </w:pPr>
      <w:r>
        <w:rPr/>
        <w:drawing>
          <wp:anchor distT="0" distB="0" distL="0" distR="0" allowOverlap="1" layoutInCell="1" locked="0" behindDoc="1" simplePos="0" relativeHeight="481681920">
            <wp:simplePos x="0" y="0"/>
            <wp:positionH relativeFrom="page">
              <wp:posOffset>2185446</wp:posOffset>
            </wp:positionH>
            <wp:positionV relativeFrom="paragraph">
              <wp:posOffset>469479</wp:posOffset>
            </wp:positionV>
            <wp:extent cx="1853683" cy="48768"/>
            <wp:effectExtent l="0" t="0" r="0" b="0"/>
            <wp:wrapNone/>
            <wp:docPr id="922" name="Image 922"/>
            <wp:cNvGraphicFramePr>
              <a:graphicFrameLocks/>
            </wp:cNvGraphicFramePr>
            <a:graphic>
              <a:graphicData uri="http://schemas.openxmlformats.org/drawingml/2006/picture">
                <pic:pic>
                  <pic:nvPicPr>
                    <pic:cNvPr id="922" name="Image 922"/>
                    <pic:cNvPicPr/>
                  </pic:nvPicPr>
                  <pic:blipFill>
                    <a:blip r:embed="rId217" cstate="print"/>
                    <a:stretch>
                      <a:fillRect/>
                    </a:stretch>
                  </pic:blipFill>
                  <pic:spPr>
                    <a:xfrm>
                      <a:off x="0" y="0"/>
                      <a:ext cx="1853683" cy="48768"/>
                    </a:xfrm>
                    <a:prstGeom prst="rect">
                      <a:avLst/>
                    </a:prstGeom>
                  </pic:spPr>
                </pic:pic>
              </a:graphicData>
            </a:graphic>
          </wp:anchor>
        </w:drawing>
      </w:r>
      <w:r>
        <w:rPr>
          <w:i/>
          <w:color w:val="131313"/>
          <w:sz w:val="22"/>
        </w:rPr>
        <w:t>Confusion</w:t>
      </w:r>
      <w:r>
        <w:rPr>
          <w:i/>
          <w:color w:val="131313"/>
          <w:spacing w:val="-11"/>
          <w:sz w:val="22"/>
        </w:rPr>
        <w:t> </w:t>
      </w:r>
      <w:r>
        <w:rPr>
          <w:i/>
          <w:color w:val="131313"/>
          <w:spacing w:val="-2"/>
          <w:sz w:val="22"/>
        </w:rPr>
        <w:t>Matrix</w:t>
      </w:r>
    </w:p>
    <w:p>
      <w:pPr>
        <w:pStyle w:val="BodyText"/>
        <w:spacing w:before="30"/>
        <w:rPr>
          <w:i/>
          <w:sz w:val="20"/>
        </w:rPr>
      </w:pPr>
      <w:r>
        <w:rPr/>
        <mc:AlternateContent>
          <mc:Choice Requires="wps">
            <w:drawing>
              <wp:anchor distT="0" distB="0" distL="0" distR="0" allowOverlap="1" layoutInCell="1" locked="0" behindDoc="1" simplePos="0" relativeHeight="487720448">
                <wp:simplePos x="0" y="0"/>
                <wp:positionH relativeFrom="page">
                  <wp:posOffset>692871</wp:posOffset>
                </wp:positionH>
                <wp:positionV relativeFrom="paragraph">
                  <wp:posOffset>186778</wp:posOffset>
                </wp:positionV>
                <wp:extent cx="3922395" cy="3271520"/>
                <wp:effectExtent l="0" t="0" r="0" b="0"/>
                <wp:wrapTopAndBottom/>
                <wp:docPr id="923" name="Group 923"/>
                <wp:cNvGraphicFramePr>
                  <a:graphicFrameLocks/>
                </wp:cNvGraphicFramePr>
                <a:graphic>
                  <a:graphicData uri="http://schemas.microsoft.com/office/word/2010/wordprocessingGroup">
                    <wpg:wgp>
                      <wpg:cNvPr id="923" name="Group 923"/>
                      <wpg:cNvGrpSpPr/>
                      <wpg:grpSpPr>
                        <a:xfrm>
                          <a:off x="0" y="0"/>
                          <a:ext cx="3922395" cy="3271520"/>
                          <a:chExt cx="3922395" cy="3271520"/>
                        </a:xfrm>
                      </wpg:grpSpPr>
                      <wps:wsp>
                        <wps:cNvPr id="924" name="Graphic 924"/>
                        <wps:cNvSpPr/>
                        <wps:spPr>
                          <a:xfrm>
                            <a:off x="3052" y="0"/>
                            <a:ext cx="3919220" cy="3271520"/>
                          </a:xfrm>
                          <a:custGeom>
                            <a:avLst/>
                            <a:gdLst/>
                            <a:ahLst/>
                            <a:cxnLst/>
                            <a:rect l="l" t="t" r="r" b="b"/>
                            <a:pathLst>
                              <a:path w="3919220" h="3271520">
                                <a:moveTo>
                                  <a:pt x="3052" y="3271180"/>
                                </a:moveTo>
                                <a:lnTo>
                                  <a:pt x="3052" y="0"/>
                                </a:lnTo>
                              </a:path>
                              <a:path w="3919220" h="3271520">
                                <a:moveTo>
                                  <a:pt x="3903888" y="3271180"/>
                                </a:moveTo>
                                <a:lnTo>
                                  <a:pt x="3903888" y="0"/>
                                </a:lnTo>
                              </a:path>
                              <a:path w="3919220" h="3271520">
                                <a:moveTo>
                                  <a:pt x="0" y="3262026"/>
                                </a:moveTo>
                                <a:lnTo>
                                  <a:pt x="3919150" y="3262026"/>
                                </a:lnTo>
                              </a:path>
                            </a:pathLst>
                          </a:custGeom>
                          <a:ln w="12207">
                            <a:solidFill>
                              <a:srgbClr val="000000"/>
                            </a:solidFill>
                            <a:prstDash val="solid"/>
                          </a:ln>
                        </wps:spPr>
                        <wps:bodyPr wrap="square" lIns="0" tIns="0" rIns="0" bIns="0" rtlCol="0">
                          <a:prstTxWarp prst="textNoShape">
                            <a:avLst/>
                          </a:prstTxWarp>
                          <a:noAutofit/>
                        </wps:bodyPr>
                      </wps:wsp>
                      <wps:wsp>
                        <wps:cNvPr id="925" name="Graphic 925"/>
                        <wps:cNvSpPr/>
                        <wps:spPr>
                          <a:xfrm>
                            <a:off x="3537613" y="234963"/>
                            <a:ext cx="1270" cy="656590"/>
                          </a:xfrm>
                          <a:custGeom>
                            <a:avLst/>
                            <a:gdLst/>
                            <a:ahLst/>
                            <a:cxnLst/>
                            <a:rect l="l" t="t" r="r" b="b"/>
                            <a:pathLst>
                              <a:path w="0" h="656590">
                                <a:moveTo>
                                  <a:pt x="0" y="656067"/>
                                </a:moveTo>
                                <a:lnTo>
                                  <a:pt x="0" y="0"/>
                                </a:lnTo>
                              </a:path>
                            </a:pathLst>
                          </a:custGeom>
                          <a:ln w="18313">
                            <a:solidFill>
                              <a:srgbClr val="000000"/>
                            </a:solidFill>
                            <a:prstDash val="solid"/>
                          </a:ln>
                        </wps:spPr>
                        <wps:bodyPr wrap="square" lIns="0" tIns="0" rIns="0" bIns="0" rtlCol="0">
                          <a:prstTxWarp prst="textNoShape">
                            <a:avLst/>
                          </a:prstTxWarp>
                          <a:noAutofit/>
                        </wps:bodyPr>
                      </wps:wsp>
                      <wps:wsp>
                        <wps:cNvPr id="926" name="Graphic 926"/>
                        <wps:cNvSpPr/>
                        <wps:spPr>
                          <a:xfrm>
                            <a:off x="3537613" y="891030"/>
                            <a:ext cx="1270" cy="1290955"/>
                          </a:xfrm>
                          <a:custGeom>
                            <a:avLst/>
                            <a:gdLst/>
                            <a:ahLst/>
                            <a:cxnLst/>
                            <a:rect l="l" t="t" r="r" b="b"/>
                            <a:pathLst>
                              <a:path w="0" h="1290955">
                                <a:moveTo>
                                  <a:pt x="0" y="1290773"/>
                                </a:moveTo>
                                <a:lnTo>
                                  <a:pt x="0" y="0"/>
                                </a:lnTo>
                              </a:path>
                            </a:pathLst>
                          </a:custGeom>
                          <a:ln w="94621">
                            <a:solidFill>
                              <a:srgbClr val="000000"/>
                            </a:solidFill>
                            <a:prstDash val="solid"/>
                          </a:ln>
                        </wps:spPr>
                        <wps:bodyPr wrap="square" lIns="0" tIns="0" rIns="0" bIns="0" rtlCol="0">
                          <a:prstTxWarp prst="textNoShape">
                            <a:avLst/>
                          </a:prstTxWarp>
                          <a:noAutofit/>
                        </wps:bodyPr>
                      </wps:wsp>
                      <wps:wsp>
                        <wps:cNvPr id="927" name="Graphic 927"/>
                        <wps:cNvSpPr/>
                        <wps:spPr>
                          <a:xfrm>
                            <a:off x="3537613" y="2181804"/>
                            <a:ext cx="1270" cy="146685"/>
                          </a:xfrm>
                          <a:custGeom>
                            <a:avLst/>
                            <a:gdLst/>
                            <a:ahLst/>
                            <a:cxnLst/>
                            <a:rect l="l" t="t" r="r" b="b"/>
                            <a:pathLst>
                              <a:path w="0" h="146685">
                                <a:moveTo>
                                  <a:pt x="0" y="146470"/>
                                </a:moveTo>
                                <a:lnTo>
                                  <a:pt x="0" y="0"/>
                                </a:lnTo>
                              </a:path>
                            </a:pathLst>
                          </a:custGeom>
                          <a:ln w="64098">
                            <a:solidFill>
                              <a:srgbClr val="000000"/>
                            </a:solidFill>
                            <a:prstDash val="solid"/>
                          </a:ln>
                        </wps:spPr>
                        <wps:bodyPr wrap="square" lIns="0" tIns="0" rIns="0" bIns="0" rtlCol="0">
                          <a:prstTxWarp prst="textNoShape">
                            <a:avLst/>
                          </a:prstTxWarp>
                          <a:noAutofit/>
                        </wps:bodyPr>
                      </wps:wsp>
                      <wps:wsp>
                        <wps:cNvPr id="928" name="Textbox 928"/>
                        <wps:cNvSpPr txBox="1"/>
                        <wps:spPr>
                          <a:xfrm>
                            <a:off x="3591958" y="79367"/>
                            <a:ext cx="170180" cy="99060"/>
                          </a:xfrm>
                          <a:prstGeom prst="rect">
                            <a:avLst/>
                          </a:prstGeom>
                        </wps:spPr>
                        <wps:txbx>
                          <w:txbxContent>
                            <w:p>
                              <w:pPr>
                                <w:spacing w:line="155" w:lineRule="exact" w:before="0"/>
                                <w:ind w:left="0" w:right="0" w:firstLine="0"/>
                                <w:jc w:val="left"/>
                                <w:rPr>
                                  <w:sz w:val="14"/>
                                </w:rPr>
                              </w:pPr>
                              <w:r>
                                <w:rPr>
                                  <w:color w:val="9C9C9C"/>
                                  <w:w w:val="130"/>
                                  <w:sz w:val="14"/>
                                </w:rPr>
                                <w:t>-</w:t>
                              </w:r>
                              <w:r>
                                <w:rPr>
                                  <w:color w:val="4F4F4F"/>
                                  <w:spacing w:val="-5"/>
                                  <w:w w:val="130"/>
                                  <w:sz w:val="14"/>
                                </w:rPr>
                                <w:t>10</w:t>
                              </w:r>
                            </w:p>
                          </w:txbxContent>
                        </wps:txbx>
                        <wps:bodyPr wrap="square" lIns="0" tIns="0" rIns="0" bIns="0" rtlCol="0">
                          <a:noAutofit/>
                        </wps:bodyPr>
                      </wps:wsp>
                      <wps:wsp>
                        <wps:cNvPr id="929" name="Textbox 929"/>
                        <wps:cNvSpPr txBox="1"/>
                        <wps:spPr>
                          <a:xfrm>
                            <a:off x="124718" y="289918"/>
                            <a:ext cx="1196340" cy="100330"/>
                          </a:xfrm>
                          <a:prstGeom prst="rect">
                            <a:avLst/>
                          </a:prstGeom>
                        </wps:spPr>
                        <wps:txbx>
                          <w:txbxContent>
                            <w:p>
                              <w:pPr>
                                <w:tabs>
                                  <w:tab w:pos="1714" w:val="left" w:leader="none"/>
                                </w:tabs>
                                <w:spacing w:line="157" w:lineRule="exact" w:before="0"/>
                                <w:ind w:left="0" w:right="0" w:firstLine="0"/>
                                <w:jc w:val="left"/>
                                <w:rPr>
                                  <w:sz w:val="14"/>
                                </w:rPr>
                              </w:pPr>
                              <w:r>
                                <w:rPr>
                                  <w:rFonts w:ascii="Arial"/>
                                  <w:color w:val="4F4F4F"/>
                                  <w:w w:val="105"/>
                                  <w:sz w:val="13"/>
                                </w:rPr>
                                <w:t>R</w:t>
                              </w:r>
                              <w:r>
                                <w:rPr>
                                  <w:rFonts w:ascii="Arial"/>
                                  <w:color w:val="878789"/>
                                  <w:w w:val="105"/>
                                  <w:sz w:val="13"/>
                                </w:rPr>
                                <w:t>i</w:t>
                              </w:r>
                              <w:r>
                                <w:rPr>
                                  <w:rFonts w:ascii="Arial"/>
                                  <w:color w:val="696969"/>
                                  <w:w w:val="105"/>
                                  <w:sz w:val="13"/>
                                </w:rPr>
                                <w:t>ce</w:t>
                              </w:r>
                              <w:r>
                                <w:rPr>
                                  <w:rFonts w:ascii="Arial"/>
                                  <w:color w:val="4F4F4F"/>
                                  <w:w w:val="105"/>
                                  <w:sz w:val="13"/>
                                </w:rPr>
                                <w:t>_Ba</w:t>
                              </w:r>
                              <w:r>
                                <w:rPr>
                                  <w:rFonts w:ascii="Arial"/>
                                  <w:color w:val="696969"/>
                                  <w:w w:val="105"/>
                                  <w:sz w:val="13"/>
                                </w:rPr>
                                <w:t>c</w:t>
                              </w:r>
                              <w:r>
                                <w:rPr>
                                  <w:rFonts w:ascii="Arial"/>
                                  <w:color w:val="4F4F4F"/>
                                  <w:w w:val="105"/>
                                  <w:sz w:val="13"/>
                                </w:rPr>
                                <w:t>t</w:t>
                              </w:r>
                              <w:r>
                                <w:rPr>
                                  <w:rFonts w:ascii="Arial"/>
                                  <w:color w:val="696969"/>
                                  <w:w w:val="105"/>
                                  <w:sz w:val="13"/>
                                </w:rPr>
                                <w:t>e</w:t>
                              </w:r>
                              <w:r>
                                <w:rPr>
                                  <w:rFonts w:ascii="Arial"/>
                                  <w:color w:val="4F4F4F"/>
                                  <w:w w:val="105"/>
                                  <w:sz w:val="13"/>
                                </w:rPr>
                                <w:t>ri</w:t>
                              </w:r>
                              <w:r>
                                <w:rPr>
                                  <w:rFonts w:ascii="Arial"/>
                                  <w:color w:val="696969"/>
                                  <w:w w:val="105"/>
                                  <w:sz w:val="13"/>
                                </w:rPr>
                                <w:t>a</w:t>
                              </w:r>
                              <w:r>
                                <w:rPr>
                                  <w:rFonts w:ascii="Arial"/>
                                  <w:color w:val="4F4F4F"/>
                                  <w:w w:val="105"/>
                                  <w:sz w:val="13"/>
                                </w:rPr>
                                <w:t>l_Bl</w:t>
                              </w:r>
                              <w:r>
                                <w:rPr>
                                  <w:rFonts w:ascii="Arial"/>
                                  <w:color w:val="878789"/>
                                  <w:w w:val="105"/>
                                  <w:sz w:val="13"/>
                                </w:rPr>
                                <w:t>i</w:t>
                              </w:r>
                              <w:r>
                                <w:rPr>
                                  <w:rFonts w:ascii="Arial"/>
                                  <w:color w:val="4F4F4F"/>
                                  <w:w w:val="105"/>
                                  <w:sz w:val="13"/>
                                </w:rPr>
                                <w:t>g</w:t>
                              </w:r>
                              <w:r>
                                <w:rPr>
                                  <w:rFonts w:ascii="Arial"/>
                                  <w:color w:val="696969"/>
                                  <w:w w:val="105"/>
                                  <w:sz w:val="13"/>
                                </w:rPr>
                                <w:t>h</w:t>
                              </w:r>
                              <w:r>
                                <w:rPr>
                                  <w:rFonts w:ascii="Arial"/>
                                  <w:color w:val="4F4F4F"/>
                                  <w:w w:val="105"/>
                                  <w:sz w:val="13"/>
                                </w:rPr>
                                <w:t>t</w:t>
                              </w:r>
                              <w:r>
                                <w:rPr>
                                  <w:rFonts w:ascii="Arial"/>
                                  <w:color w:val="4F4F4F"/>
                                  <w:spacing w:val="39"/>
                                  <w:w w:val="105"/>
                                  <w:sz w:val="13"/>
                                </w:rPr>
                                <w:t> </w:t>
                              </w:r>
                              <w:r>
                                <w:rPr>
                                  <w:rFonts w:ascii="Arial"/>
                                  <w:color w:val="696969"/>
                                  <w:spacing w:val="-10"/>
                                  <w:w w:val="105"/>
                                  <w:sz w:val="13"/>
                                </w:rPr>
                                <w:t>-</w:t>
                              </w:r>
                              <w:r>
                                <w:rPr>
                                  <w:rFonts w:ascii="Arial"/>
                                  <w:color w:val="696969"/>
                                  <w:sz w:val="13"/>
                                </w:rPr>
                                <w:tab/>
                              </w:r>
                              <w:r>
                                <w:rPr>
                                  <w:color w:val="696969"/>
                                  <w:spacing w:val="-5"/>
                                  <w:w w:val="105"/>
                                  <w:sz w:val="14"/>
                                </w:rPr>
                                <w:t>10</w:t>
                              </w:r>
                            </w:p>
                          </w:txbxContent>
                        </wps:txbx>
                        <wps:bodyPr wrap="square" lIns="0" tIns="0" rIns="0" bIns="0" rtlCol="0">
                          <a:noAutofit/>
                        </wps:bodyPr>
                      </wps:wsp>
                      <wps:wsp>
                        <wps:cNvPr id="930" name="Textbox 930"/>
                        <wps:cNvSpPr txBox="1"/>
                        <wps:spPr>
                          <a:xfrm>
                            <a:off x="3653671" y="520223"/>
                            <a:ext cx="64769" cy="92710"/>
                          </a:xfrm>
                          <a:prstGeom prst="rect">
                            <a:avLst/>
                          </a:prstGeom>
                        </wps:spPr>
                        <wps:txbx>
                          <w:txbxContent>
                            <w:p>
                              <w:pPr>
                                <w:spacing w:line="145" w:lineRule="exact" w:before="0"/>
                                <w:ind w:left="0" w:right="0" w:firstLine="0"/>
                                <w:jc w:val="left"/>
                                <w:rPr>
                                  <w:rFonts w:ascii="Arial"/>
                                  <w:sz w:val="13"/>
                                </w:rPr>
                              </w:pPr>
                              <w:r>
                                <w:rPr>
                                  <w:rFonts w:ascii="Arial"/>
                                  <w:color w:val="696969"/>
                                  <w:spacing w:val="-10"/>
                                  <w:sz w:val="13"/>
                                </w:rPr>
                                <w:t>B</w:t>
                              </w:r>
                            </w:p>
                          </w:txbxContent>
                        </wps:txbx>
                        <wps:bodyPr wrap="square" lIns="0" tIns="0" rIns="0" bIns="0" rtlCol="0">
                          <a:noAutofit/>
                        </wps:bodyPr>
                      </wps:wsp>
                      <wps:wsp>
                        <wps:cNvPr id="931" name="Textbox 931"/>
                        <wps:cNvSpPr txBox="1"/>
                        <wps:spPr>
                          <a:xfrm>
                            <a:off x="558144" y="721619"/>
                            <a:ext cx="420370" cy="92710"/>
                          </a:xfrm>
                          <a:prstGeom prst="rect">
                            <a:avLst/>
                          </a:prstGeom>
                        </wps:spPr>
                        <wps:txbx>
                          <w:txbxContent>
                            <w:p>
                              <w:pPr>
                                <w:spacing w:line="145" w:lineRule="exact" w:before="0"/>
                                <w:ind w:left="0" w:right="0" w:firstLine="0"/>
                                <w:jc w:val="left"/>
                                <w:rPr>
                                  <w:rFonts w:ascii="Arial"/>
                                  <w:sz w:val="13"/>
                                </w:rPr>
                              </w:pPr>
                              <w:r>
                                <w:rPr>
                                  <w:rFonts w:ascii="Arial"/>
                                  <w:color w:val="696969"/>
                                  <w:spacing w:val="-2"/>
                                  <w:w w:val="105"/>
                                  <w:sz w:val="13"/>
                                </w:rPr>
                                <w:t>Ri</w:t>
                              </w:r>
                              <w:r>
                                <w:rPr>
                                  <w:rFonts w:ascii="Arial"/>
                                  <w:color w:val="4F4F4F"/>
                                  <w:spacing w:val="-2"/>
                                  <w:w w:val="105"/>
                                  <w:sz w:val="13"/>
                                </w:rPr>
                                <w:t>ce</w:t>
                              </w:r>
                              <w:r>
                                <w:rPr>
                                  <w:rFonts w:ascii="Arial"/>
                                  <w:color w:val="9C9C9C"/>
                                  <w:spacing w:val="-2"/>
                                  <w:w w:val="105"/>
                                  <w:sz w:val="13"/>
                                </w:rPr>
                                <w:t>_</w:t>
                              </w:r>
                              <w:r>
                                <w:rPr>
                                  <w:rFonts w:ascii="Arial"/>
                                  <w:color w:val="4F4F4F"/>
                                  <w:spacing w:val="-2"/>
                                  <w:w w:val="105"/>
                                  <w:sz w:val="13"/>
                                </w:rPr>
                                <w:t>B</w:t>
                              </w:r>
                              <w:r>
                                <w:rPr>
                                  <w:rFonts w:ascii="Arial"/>
                                  <w:color w:val="696969"/>
                                  <w:spacing w:val="-2"/>
                                  <w:w w:val="105"/>
                                  <w:sz w:val="13"/>
                                </w:rPr>
                                <w:t>l</w:t>
                              </w:r>
                              <w:r>
                                <w:rPr>
                                  <w:rFonts w:ascii="Arial"/>
                                  <w:color w:val="4F4F4F"/>
                                  <w:spacing w:val="-2"/>
                                  <w:w w:val="105"/>
                                  <w:sz w:val="13"/>
                                </w:rPr>
                                <w:t>ast</w:t>
                              </w:r>
                            </w:p>
                          </w:txbxContent>
                        </wps:txbx>
                        <wps:bodyPr wrap="square" lIns="0" tIns="0" rIns="0" bIns="0" rtlCol="0">
                          <a:noAutofit/>
                        </wps:bodyPr>
                      </wps:wsp>
                      <wps:wsp>
                        <wps:cNvPr id="932" name="Textbox 932"/>
                        <wps:cNvSpPr txBox="1"/>
                        <wps:spPr>
                          <a:xfrm>
                            <a:off x="3655878" y="949037"/>
                            <a:ext cx="59055" cy="99060"/>
                          </a:xfrm>
                          <a:prstGeom prst="rect">
                            <a:avLst/>
                          </a:prstGeom>
                        </wps:spPr>
                        <wps:txbx>
                          <w:txbxContent>
                            <w:p>
                              <w:pPr>
                                <w:spacing w:line="155" w:lineRule="exact" w:before="0"/>
                                <w:ind w:left="0" w:right="0" w:firstLine="0"/>
                                <w:jc w:val="left"/>
                                <w:rPr>
                                  <w:sz w:val="14"/>
                                </w:rPr>
                              </w:pPr>
                              <w:r>
                                <w:rPr>
                                  <w:color w:val="4F4F4F"/>
                                  <w:spacing w:val="-10"/>
                                  <w:w w:val="105"/>
                                  <w:sz w:val="14"/>
                                </w:rPr>
                                <w:t>6</w:t>
                              </w:r>
                            </w:p>
                          </w:txbxContent>
                        </wps:txbx>
                        <wps:bodyPr wrap="square" lIns="0" tIns="0" rIns="0" bIns="0" rtlCol="0">
                          <a:noAutofit/>
                        </wps:bodyPr>
                      </wps:wsp>
                      <wps:wsp>
                        <wps:cNvPr id="933" name="Textbox 933"/>
                        <wps:cNvSpPr txBox="1"/>
                        <wps:spPr>
                          <a:xfrm>
                            <a:off x="277333" y="1154929"/>
                            <a:ext cx="706755" cy="92710"/>
                          </a:xfrm>
                          <a:prstGeom prst="rect">
                            <a:avLst/>
                          </a:prstGeom>
                        </wps:spPr>
                        <wps:txbx>
                          <w:txbxContent>
                            <w:p>
                              <w:pPr>
                                <w:spacing w:line="145" w:lineRule="exact" w:before="0"/>
                                <w:ind w:left="0" w:right="0" w:firstLine="0"/>
                                <w:jc w:val="left"/>
                                <w:rPr>
                                  <w:rFonts w:ascii="Arial"/>
                                  <w:sz w:val="13"/>
                                </w:rPr>
                              </w:pPr>
                              <w:r>
                                <w:rPr>
                                  <w:rFonts w:ascii="Arial"/>
                                  <w:color w:val="4F4F4F"/>
                                  <w:spacing w:val="-2"/>
                                  <w:w w:val="105"/>
                                  <w:sz w:val="13"/>
                                </w:rPr>
                                <w:t>Rice_Brown_Spot</w:t>
                              </w:r>
                            </w:p>
                          </w:txbxContent>
                        </wps:txbx>
                        <wps:bodyPr wrap="square" lIns="0" tIns="0" rIns="0" bIns="0" rtlCol="0">
                          <a:noAutofit/>
                        </wps:bodyPr>
                      </wps:wsp>
                      <wps:wsp>
                        <wps:cNvPr id="934" name="Textbox 934"/>
                        <wps:cNvSpPr txBox="1"/>
                        <wps:spPr>
                          <a:xfrm>
                            <a:off x="3658281" y="1376243"/>
                            <a:ext cx="55880" cy="99060"/>
                          </a:xfrm>
                          <a:prstGeom prst="rect">
                            <a:avLst/>
                          </a:prstGeom>
                        </wps:spPr>
                        <wps:txbx>
                          <w:txbxContent>
                            <w:p>
                              <w:pPr>
                                <w:spacing w:line="155" w:lineRule="exact" w:before="0"/>
                                <w:ind w:left="0" w:right="0" w:firstLine="0"/>
                                <w:jc w:val="left"/>
                                <w:rPr>
                                  <w:sz w:val="14"/>
                                </w:rPr>
                              </w:pPr>
                              <w:r>
                                <w:rPr>
                                  <w:color w:val="4F4F4F"/>
                                  <w:spacing w:val="-10"/>
                                  <w:sz w:val="14"/>
                                </w:rPr>
                                <w:t>4</w:t>
                              </w:r>
                            </w:p>
                          </w:txbxContent>
                        </wps:txbx>
                        <wps:bodyPr wrap="square" lIns="0" tIns="0" rIns="0" bIns="0" rtlCol="0">
                          <a:noAutofit/>
                        </wps:bodyPr>
                      </wps:wsp>
                      <wps:wsp>
                        <wps:cNvPr id="935" name="Textbox 935"/>
                        <wps:cNvSpPr txBox="1"/>
                        <wps:spPr>
                          <a:xfrm>
                            <a:off x="451314" y="1585188"/>
                            <a:ext cx="530225" cy="92710"/>
                          </a:xfrm>
                          <a:prstGeom prst="rect">
                            <a:avLst/>
                          </a:prstGeom>
                        </wps:spPr>
                        <wps:txbx>
                          <w:txbxContent>
                            <w:p>
                              <w:pPr>
                                <w:spacing w:line="145" w:lineRule="exact" w:before="0"/>
                                <w:ind w:left="0" w:right="0" w:firstLine="0"/>
                                <w:jc w:val="left"/>
                                <w:rPr>
                                  <w:rFonts w:ascii="Arial"/>
                                  <w:sz w:val="13"/>
                                </w:rPr>
                              </w:pPr>
                              <w:r>
                                <w:rPr>
                                  <w:rFonts w:ascii="Arial"/>
                                  <w:color w:val="4F4F4F"/>
                                  <w:spacing w:val="-2"/>
                                  <w:w w:val="105"/>
                                  <w:sz w:val="13"/>
                                </w:rPr>
                                <w:t>R</w:t>
                              </w:r>
                              <w:r>
                                <w:rPr>
                                  <w:rFonts w:ascii="Arial"/>
                                  <w:color w:val="878789"/>
                                  <w:spacing w:val="-2"/>
                                  <w:w w:val="105"/>
                                  <w:sz w:val="13"/>
                                </w:rPr>
                                <w:t>i</w:t>
                              </w:r>
                              <w:r>
                                <w:rPr>
                                  <w:rFonts w:ascii="Arial"/>
                                  <w:color w:val="696969"/>
                                  <w:spacing w:val="-2"/>
                                  <w:w w:val="105"/>
                                  <w:sz w:val="13"/>
                                </w:rPr>
                                <w:t>c</w:t>
                              </w:r>
                              <w:r>
                                <w:rPr>
                                  <w:rFonts w:ascii="Arial"/>
                                  <w:color w:val="4F4F4F"/>
                                  <w:spacing w:val="-2"/>
                                  <w:w w:val="105"/>
                                  <w:sz w:val="13"/>
                                </w:rPr>
                                <w:t>e_H</w:t>
                              </w:r>
                              <w:r>
                                <w:rPr>
                                  <w:rFonts w:ascii="Arial"/>
                                  <w:color w:val="696969"/>
                                  <w:spacing w:val="-2"/>
                                  <w:w w:val="105"/>
                                  <w:sz w:val="13"/>
                                </w:rPr>
                                <w:t>ea</w:t>
                              </w:r>
                              <w:r>
                                <w:rPr>
                                  <w:rFonts w:ascii="Arial"/>
                                  <w:color w:val="4F4F4F"/>
                                  <w:spacing w:val="-2"/>
                                  <w:w w:val="105"/>
                                  <w:sz w:val="13"/>
                                </w:rPr>
                                <w:t>l</w:t>
                              </w:r>
                              <w:r>
                                <w:rPr>
                                  <w:rFonts w:ascii="Arial"/>
                                  <w:color w:val="696969"/>
                                  <w:spacing w:val="-2"/>
                                  <w:w w:val="105"/>
                                  <w:sz w:val="13"/>
                                </w:rPr>
                                <w:t>th</w:t>
                              </w:r>
                              <w:r>
                                <w:rPr>
                                  <w:rFonts w:ascii="Arial"/>
                                  <w:color w:val="4F4F4F"/>
                                  <w:spacing w:val="-2"/>
                                  <w:w w:val="105"/>
                                  <w:sz w:val="13"/>
                                </w:rPr>
                                <w:t>y</w:t>
                              </w:r>
                            </w:p>
                          </w:txbxContent>
                        </wps:txbx>
                        <wps:bodyPr wrap="square" lIns="0" tIns="0" rIns="0" bIns="0" rtlCol="0">
                          <a:noAutofit/>
                        </wps:bodyPr>
                      </wps:wsp>
                      <wps:wsp>
                        <wps:cNvPr id="936" name="Textbox 936"/>
                        <wps:cNvSpPr txBox="1"/>
                        <wps:spPr>
                          <a:xfrm>
                            <a:off x="3657837" y="1809553"/>
                            <a:ext cx="57785" cy="99060"/>
                          </a:xfrm>
                          <a:prstGeom prst="rect">
                            <a:avLst/>
                          </a:prstGeom>
                        </wps:spPr>
                        <wps:txbx>
                          <w:txbxContent>
                            <w:p>
                              <w:pPr>
                                <w:spacing w:line="155" w:lineRule="exact" w:before="0"/>
                                <w:ind w:left="0" w:right="0" w:firstLine="0"/>
                                <w:jc w:val="left"/>
                                <w:rPr>
                                  <w:sz w:val="14"/>
                                </w:rPr>
                              </w:pPr>
                              <w:r>
                                <w:rPr>
                                  <w:color w:val="4F4F4F"/>
                                  <w:spacing w:val="-10"/>
                                  <w:sz w:val="14"/>
                                </w:rPr>
                                <w:t>2</w:t>
                              </w:r>
                            </w:p>
                          </w:txbxContent>
                        </wps:txbx>
                        <wps:bodyPr wrap="square" lIns="0" tIns="0" rIns="0" bIns="0" rtlCol="0">
                          <a:noAutofit/>
                        </wps:bodyPr>
                      </wps:wsp>
                      <wps:wsp>
                        <wps:cNvPr id="937" name="Textbox 937"/>
                        <wps:cNvSpPr txBox="1"/>
                        <wps:spPr>
                          <a:xfrm>
                            <a:off x="490994" y="2012394"/>
                            <a:ext cx="486409" cy="92710"/>
                          </a:xfrm>
                          <a:prstGeom prst="rect">
                            <a:avLst/>
                          </a:prstGeom>
                        </wps:spPr>
                        <wps:txbx>
                          <w:txbxContent>
                            <w:p>
                              <w:pPr>
                                <w:spacing w:line="145" w:lineRule="exact" w:before="0"/>
                                <w:ind w:left="0" w:right="0" w:firstLine="0"/>
                                <w:jc w:val="left"/>
                                <w:rPr>
                                  <w:rFonts w:ascii="Arial"/>
                                  <w:sz w:val="13"/>
                                </w:rPr>
                              </w:pPr>
                              <w:r>
                                <w:rPr>
                                  <w:rFonts w:ascii="Arial"/>
                                  <w:color w:val="4F4F4F"/>
                                  <w:spacing w:val="-2"/>
                                  <w:sz w:val="13"/>
                                </w:rPr>
                                <w:t>Rice_Tungro</w:t>
                              </w:r>
                            </w:p>
                          </w:txbxContent>
                        </wps:txbx>
                        <wps:bodyPr wrap="square" lIns="0" tIns="0" rIns="0" bIns="0" rtlCol="0">
                          <a:noAutofit/>
                        </wps:bodyPr>
                      </wps:wsp>
                      <wps:wsp>
                        <wps:cNvPr id="938" name="Textbox 938"/>
                        <wps:cNvSpPr txBox="1"/>
                        <wps:spPr>
                          <a:xfrm>
                            <a:off x="3659554" y="2236759"/>
                            <a:ext cx="57785" cy="99060"/>
                          </a:xfrm>
                          <a:prstGeom prst="rect">
                            <a:avLst/>
                          </a:prstGeom>
                        </wps:spPr>
                        <wps:txbx>
                          <w:txbxContent>
                            <w:p>
                              <w:pPr>
                                <w:spacing w:line="155" w:lineRule="exact" w:before="0"/>
                                <w:ind w:left="0" w:right="0" w:firstLine="0"/>
                                <w:jc w:val="left"/>
                                <w:rPr>
                                  <w:sz w:val="14"/>
                                </w:rPr>
                              </w:pPr>
                              <w:r>
                                <w:rPr>
                                  <w:color w:val="4F4F4F"/>
                                  <w:spacing w:val="-10"/>
                                  <w:sz w:val="14"/>
                                </w:rPr>
                                <w:t>0</w:t>
                              </w:r>
                            </w:p>
                          </w:txbxContent>
                        </wps:txbx>
                        <wps:bodyPr wrap="square" lIns="0" tIns="0" rIns="0" bIns="0" rtlCol="0">
                          <a:noAutofit/>
                        </wps:bodyPr>
                      </wps:wsp>
                      <wps:wsp>
                        <wps:cNvPr id="939" name="Textbox 939"/>
                        <wps:cNvSpPr txBox="1"/>
                        <wps:spPr>
                          <a:xfrm>
                            <a:off x="1214714" y="2342997"/>
                            <a:ext cx="93345" cy="113664"/>
                          </a:xfrm>
                          <a:prstGeom prst="rect">
                            <a:avLst/>
                          </a:prstGeom>
                        </wps:spPr>
                        <wps:txbx>
                          <w:txbxContent>
                            <w:p>
                              <w:pPr>
                                <w:spacing w:line="179" w:lineRule="exact" w:before="0"/>
                                <w:ind w:left="0" w:right="0" w:firstLine="0"/>
                                <w:jc w:val="left"/>
                                <w:rPr>
                                  <w:rFonts w:ascii="Arial"/>
                                  <w:sz w:val="16"/>
                                </w:rPr>
                              </w:pPr>
                              <w:r>
                                <w:rPr>
                                  <w:rFonts w:ascii="Arial"/>
                                  <w:color w:val="696969"/>
                                  <w:spacing w:val="-5"/>
                                  <w:w w:val="95"/>
                                  <w:sz w:val="16"/>
                                </w:rPr>
                                <w:t>.E</w:t>
                              </w:r>
                            </w:p>
                          </w:txbxContent>
                        </wps:txbx>
                        <wps:bodyPr wrap="square" lIns="0" tIns="0" rIns="0" bIns="0" rtlCol="0">
                          <a:noAutofit/>
                        </wps:bodyPr>
                      </wps:wsp>
                      <wps:wsp>
                        <wps:cNvPr id="940" name="Textbox 940"/>
                        <wps:cNvSpPr txBox="1"/>
                        <wps:spPr>
                          <a:xfrm>
                            <a:off x="1685448" y="2272516"/>
                            <a:ext cx="78105" cy="133985"/>
                          </a:xfrm>
                          <a:prstGeom prst="rect">
                            <a:avLst/>
                          </a:prstGeom>
                        </wps:spPr>
                        <wps:txbx>
                          <w:txbxContent>
                            <w:p>
                              <w:pPr>
                                <w:spacing w:line="211" w:lineRule="exact" w:before="0"/>
                                <w:ind w:left="0" w:right="0" w:firstLine="0"/>
                                <w:jc w:val="left"/>
                                <w:rPr>
                                  <w:sz w:val="19"/>
                                </w:rPr>
                              </w:pPr>
                              <w:r>
                                <w:rPr>
                                  <w:color w:val="4F4F4F"/>
                                  <w:spacing w:val="-4"/>
                                  <w:w w:val="60"/>
                                  <w:sz w:val="19"/>
                                </w:rPr>
                                <w:t>....</w:t>
                              </w:r>
                            </w:p>
                          </w:txbxContent>
                        </wps:txbx>
                        <wps:bodyPr wrap="square" lIns="0" tIns="0" rIns="0" bIns="0" rtlCol="0">
                          <a:noAutofit/>
                        </wps:bodyPr>
                      </wps:wsp>
                      <wps:wsp>
                        <wps:cNvPr id="941" name="Textbox 941"/>
                        <wps:cNvSpPr txBox="1"/>
                        <wps:spPr>
                          <a:xfrm>
                            <a:off x="1217651" y="2425951"/>
                            <a:ext cx="115570" cy="175260"/>
                          </a:xfrm>
                          <a:prstGeom prst="rect">
                            <a:avLst/>
                          </a:prstGeom>
                        </wps:spPr>
                        <wps:txbx>
                          <w:txbxContent>
                            <w:p>
                              <w:pPr>
                                <w:spacing w:line="135" w:lineRule="exact" w:before="0"/>
                                <w:ind w:left="0" w:right="0" w:firstLine="0"/>
                                <w:jc w:val="left"/>
                                <w:rPr>
                                  <w:sz w:val="14"/>
                                </w:rPr>
                              </w:pPr>
                              <w:r>
                                <w:rPr>
                                  <w:color w:val="696969"/>
                                  <w:spacing w:val="-5"/>
                                  <w:sz w:val="14"/>
                                </w:rPr>
                                <w:t>.21</w:t>
                              </w:r>
                            </w:p>
                            <w:p>
                              <w:pPr>
                                <w:spacing w:line="141" w:lineRule="exact" w:before="0"/>
                                <w:ind w:left="5" w:right="0" w:firstLine="0"/>
                                <w:jc w:val="left"/>
                                <w:rPr>
                                  <w:sz w:val="14"/>
                                </w:rPr>
                              </w:pPr>
                              <w:r>
                                <w:rPr>
                                  <w:color w:val="4F4F4F"/>
                                  <w:spacing w:val="-5"/>
                                  <w:w w:val="105"/>
                                  <w:sz w:val="14"/>
                                </w:rPr>
                                <w:t>in</w:t>
                              </w:r>
                            </w:p>
                          </w:txbxContent>
                        </wps:txbx>
                        <wps:bodyPr wrap="square" lIns="0" tIns="0" rIns="0" bIns="0" rtlCol="0">
                          <a:noAutofit/>
                        </wps:bodyPr>
                      </wps:wsp>
                      <wps:wsp>
                        <wps:cNvPr id="942" name="Textbox 942"/>
                        <wps:cNvSpPr txBox="1"/>
                        <wps:spPr>
                          <a:xfrm>
                            <a:off x="1685250" y="2468672"/>
                            <a:ext cx="78740" cy="99060"/>
                          </a:xfrm>
                          <a:prstGeom prst="rect">
                            <a:avLst/>
                          </a:prstGeom>
                        </wps:spPr>
                        <wps:txbx>
                          <w:txbxContent>
                            <w:p>
                              <w:pPr>
                                <w:spacing w:line="155" w:lineRule="exact" w:before="0"/>
                                <w:ind w:left="0" w:right="0" w:firstLine="0"/>
                                <w:jc w:val="left"/>
                                <w:rPr>
                                  <w:sz w:val="14"/>
                                </w:rPr>
                              </w:pPr>
                              <w:r>
                                <w:rPr>
                                  <w:color w:val="4F4F4F"/>
                                  <w:spacing w:val="-5"/>
                                  <w:sz w:val="14"/>
                                </w:rPr>
                                <w:t>in</w:t>
                              </w:r>
                            </w:p>
                          </w:txbxContent>
                        </wps:txbx>
                        <wps:bodyPr wrap="square" lIns="0" tIns="0" rIns="0" bIns="0" rtlCol="0">
                          <a:noAutofit/>
                        </wps:bodyPr>
                      </wps:wsp>
                      <wps:wsp>
                        <wps:cNvPr id="943" name="Textbox 943"/>
                        <wps:cNvSpPr txBox="1"/>
                        <wps:spPr>
                          <a:xfrm>
                            <a:off x="1691228" y="2353543"/>
                            <a:ext cx="77470" cy="202565"/>
                          </a:xfrm>
                          <a:prstGeom prst="rect">
                            <a:avLst/>
                          </a:prstGeom>
                        </wps:spPr>
                        <wps:txbx>
                          <w:txbxContent>
                            <w:p>
                              <w:pPr>
                                <w:spacing w:line="192" w:lineRule="auto" w:before="19"/>
                                <w:ind w:left="0" w:right="0" w:firstLine="0"/>
                                <w:jc w:val="left"/>
                                <w:rPr>
                                  <w:rFonts w:ascii="Arial"/>
                                  <w:sz w:val="20"/>
                                </w:rPr>
                              </w:pPr>
                              <w:r>
                                <w:rPr>
                                  <w:rFonts w:ascii="Arial"/>
                                  <w:color w:val="4F4F4F"/>
                                  <w:spacing w:val="-28"/>
                                  <w:w w:val="90"/>
                                  <w:sz w:val="20"/>
                                </w:rPr>
                                <w:t>"</w:t>
                              </w:r>
                              <w:r>
                                <w:rPr>
                                  <w:rFonts w:ascii="Arial"/>
                                  <w:color w:val="4F4F4F"/>
                                  <w:spacing w:val="-28"/>
                                  <w:w w:val="90"/>
                                  <w:position w:val="-8"/>
                                  <w:sz w:val="24"/>
                                </w:rPr>
                                <w:t>"'</w:t>
                              </w:r>
                              <w:r>
                                <w:rPr>
                                  <w:rFonts w:ascii="Arial"/>
                                  <w:color w:val="4F4F4F"/>
                                  <w:spacing w:val="-28"/>
                                  <w:w w:val="90"/>
                                  <w:sz w:val="20"/>
                                </w:rPr>
                                <w:t>'</w:t>
                              </w:r>
                            </w:p>
                          </w:txbxContent>
                        </wps:txbx>
                        <wps:bodyPr wrap="square" lIns="0" tIns="0" rIns="0" bIns="0" rtlCol="0">
                          <a:noAutofit/>
                        </wps:bodyPr>
                      </wps:wsp>
                      <wps:wsp>
                        <wps:cNvPr id="944" name="Textbox 944"/>
                        <wps:cNvSpPr txBox="1"/>
                        <wps:spPr>
                          <a:xfrm>
                            <a:off x="2153702" y="2339945"/>
                            <a:ext cx="43815" cy="113664"/>
                          </a:xfrm>
                          <a:prstGeom prst="rect">
                            <a:avLst/>
                          </a:prstGeom>
                        </wps:spPr>
                        <wps:txbx>
                          <w:txbxContent>
                            <w:p>
                              <w:pPr>
                                <w:spacing w:line="179" w:lineRule="exact" w:before="0"/>
                                <w:ind w:left="0" w:right="0" w:firstLine="0"/>
                                <w:jc w:val="left"/>
                                <w:rPr>
                                  <w:rFonts w:ascii="Arial"/>
                                  <w:sz w:val="16"/>
                                </w:rPr>
                              </w:pPr>
                              <w:r>
                                <w:rPr>
                                  <w:rFonts w:ascii="Arial"/>
                                  <w:color w:val="4F4F4F"/>
                                  <w:spacing w:val="-10"/>
                                  <w:w w:val="65"/>
                                  <w:sz w:val="16"/>
                                </w:rPr>
                                <w:t>0</w:t>
                              </w:r>
                            </w:p>
                          </w:txbxContent>
                        </wps:txbx>
                        <wps:bodyPr wrap="square" lIns="0" tIns="0" rIns="0" bIns="0" rtlCol="0">
                          <a:noAutofit/>
                        </wps:bodyPr>
                      </wps:wsp>
                      <wps:wsp>
                        <wps:cNvPr id="945" name="Textbox 945"/>
                        <wps:cNvSpPr txBox="1"/>
                        <wps:spPr>
                          <a:xfrm>
                            <a:off x="2624468" y="2331755"/>
                            <a:ext cx="42545" cy="71120"/>
                          </a:xfrm>
                          <a:prstGeom prst="rect">
                            <a:avLst/>
                          </a:prstGeom>
                        </wps:spPr>
                        <wps:txbx>
                          <w:txbxContent>
                            <w:p>
                              <w:pPr>
                                <w:spacing w:line="112" w:lineRule="exact" w:before="0"/>
                                <w:ind w:left="0" w:right="0" w:firstLine="0"/>
                                <w:jc w:val="left"/>
                                <w:rPr>
                                  <w:rFonts w:ascii="Arial"/>
                                  <w:sz w:val="10"/>
                                </w:rPr>
                              </w:pPr>
                              <w:r>
                                <w:rPr>
                                  <w:rFonts w:ascii="Arial"/>
                                  <w:color w:val="696969"/>
                                  <w:spacing w:val="-5"/>
                                  <w:w w:val="65"/>
                                  <w:sz w:val="10"/>
                                </w:rPr>
                                <w:t>&gt;,</w:t>
                              </w:r>
                            </w:p>
                          </w:txbxContent>
                        </wps:txbx>
                        <wps:bodyPr wrap="square" lIns="0" tIns="0" rIns="0" bIns="0" rtlCol="0">
                          <a:noAutofit/>
                        </wps:bodyPr>
                      </wps:wsp>
                      <wps:wsp>
                        <wps:cNvPr id="946" name="Textbox 946"/>
                        <wps:cNvSpPr txBox="1"/>
                        <wps:spPr>
                          <a:xfrm>
                            <a:off x="2164671" y="2429054"/>
                            <a:ext cx="57150" cy="187325"/>
                          </a:xfrm>
                          <a:prstGeom prst="rect">
                            <a:avLst/>
                          </a:prstGeom>
                        </wps:spPr>
                        <wps:txbx>
                          <w:txbxContent>
                            <w:p>
                              <w:pPr>
                                <w:spacing w:line="101" w:lineRule="exact" w:before="0"/>
                                <w:ind w:left="0" w:right="0" w:firstLine="0"/>
                                <w:jc w:val="left"/>
                                <w:rPr>
                                  <w:rFonts w:ascii="Arial"/>
                                  <w:sz w:val="9"/>
                                </w:rPr>
                              </w:pPr>
                              <w:r>
                                <w:rPr>
                                  <w:rFonts w:ascii="Arial"/>
                                  <w:color w:val="4F4F4F"/>
                                  <w:spacing w:val="-5"/>
                                  <w:w w:val="85"/>
                                  <w:sz w:val="9"/>
                                </w:rPr>
                                <w:t>Q.</w:t>
                              </w:r>
                            </w:p>
                            <w:p>
                              <w:pPr>
                                <w:spacing w:before="79"/>
                                <w:ind w:left="15" w:right="0" w:firstLine="0"/>
                                <w:jc w:val="left"/>
                                <w:rPr>
                                  <w:rFonts w:ascii="Arial"/>
                                  <w:sz w:val="10"/>
                                </w:rPr>
                              </w:pPr>
                              <w:r>
                                <w:rPr>
                                  <w:rFonts w:ascii="Arial"/>
                                  <w:color w:val="4F4F4F"/>
                                  <w:spacing w:val="-10"/>
                                  <w:sz w:val="10"/>
                                </w:rPr>
                                <w:t>I</w:t>
                              </w:r>
                            </w:p>
                          </w:txbxContent>
                        </wps:txbx>
                        <wps:bodyPr wrap="square" lIns="0" tIns="0" rIns="0" bIns="0" rtlCol="0">
                          <a:noAutofit/>
                        </wps:bodyPr>
                      </wps:wsp>
                      <wps:wsp>
                        <wps:cNvPr id="947" name="Textbox 947"/>
                        <wps:cNvSpPr txBox="1"/>
                        <wps:spPr>
                          <a:xfrm>
                            <a:off x="2603611" y="2388769"/>
                            <a:ext cx="90805" cy="113664"/>
                          </a:xfrm>
                          <a:prstGeom prst="rect">
                            <a:avLst/>
                          </a:prstGeom>
                        </wps:spPr>
                        <wps:txbx>
                          <w:txbxContent>
                            <w:p>
                              <w:pPr>
                                <w:spacing w:line="179" w:lineRule="exact" w:before="0"/>
                                <w:ind w:left="0" w:right="0" w:firstLine="0"/>
                                <w:jc w:val="left"/>
                                <w:rPr>
                                  <w:rFonts w:ascii="Arial"/>
                                  <w:sz w:val="16"/>
                                </w:rPr>
                              </w:pPr>
                              <w:r>
                                <w:rPr>
                                  <w:rFonts w:ascii="Arial"/>
                                  <w:color w:val="4F4F4F"/>
                                  <w:spacing w:val="-5"/>
                                  <w:sz w:val="16"/>
                                </w:rPr>
                                <w:t>:5</w:t>
                              </w:r>
                            </w:p>
                          </w:txbxContent>
                        </wps:txbx>
                        <wps:bodyPr wrap="square" lIns="0" tIns="0" rIns="0" bIns="0" rtlCol="0">
                          <a:noAutofit/>
                        </wps:bodyPr>
                      </wps:wsp>
                      <wps:wsp>
                        <wps:cNvPr id="948" name="Textbox 948"/>
                        <wps:cNvSpPr txBox="1"/>
                        <wps:spPr>
                          <a:xfrm>
                            <a:off x="3086097" y="2287350"/>
                            <a:ext cx="75565" cy="176530"/>
                          </a:xfrm>
                          <a:prstGeom prst="rect">
                            <a:avLst/>
                          </a:prstGeom>
                        </wps:spPr>
                        <wps:txbx>
                          <w:txbxContent>
                            <w:p>
                              <w:pPr>
                                <w:spacing w:line="277" w:lineRule="exact" w:before="0"/>
                                <w:ind w:left="0" w:right="0" w:firstLine="0"/>
                                <w:jc w:val="left"/>
                                <w:rPr>
                                  <w:sz w:val="25"/>
                                </w:rPr>
                              </w:pPr>
                              <w:r>
                                <w:rPr>
                                  <w:color w:val="696969"/>
                                  <w:spacing w:val="-10"/>
                                  <w:sz w:val="25"/>
                                </w:rPr>
                                <w:t>e</w:t>
                              </w:r>
                            </w:p>
                          </w:txbxContent>
                        </wps:txbx>
                        <wps:bodyPr wrap="square" lIns="0" tIns="0" rIns="0" bIns="0" rtlCol="0">
                          <a:noAutofit/>
                        </wps:bodyPr>
                      </wps:wsp>
                      <wps:wsp>
                        <wps:cNvPr id="949" name="Textbox 949"/>
                        <wps:cNvSpPr txBox="1"/>
                        <wps:spPr>
                          <a:xfrm>
                            <a:off x="2606187" y="2453852"/>
                            <a:ext cx="83820" cy="106045"/>
                          </a:xfrm>
                          <a:prstGeom prst="rect">
                            <a:avLst/>
                          </a:prstGeom>
                        </wps:spPr>
                        <wps:txbx>
                          <w:txbxContent>
                            <w:p>
                              <w:pPr>
                                <w:spacing w:line="166" w:lineRule="exact" w:before="0"/>
                                <w:ind w:left="0" w:right="0" w:firstLine="0"/>
                                <w:jc w:val="left"/>
                                <w:rPr>
                                  <w:sz w:val="15"/>
                                </w:rPr>
                              </w:pPr>
                              <w:r>
                                <w:rPr>
                                  <w:color w:val="4F4F4F"/>
                                  <w:spacing w:val="-4"/>
                                  <w:w w:val="75"/>
                                  <w:sz w:val="15"/>
                                </w:rPr>
                                <w:t>;:;;</w:t>
                              </w:r>
                            </w:p>
                          </w:txbxContent>
                        </wps:txbx>
                        <wps:bodyPr wrap="square" lIns="0" tIns="0" rIns="0" bIns="0" rtlCol="0">
                          <a:noAutofit/>
                        </wps:bodyPr>
                      </wps:wsp>
                      <wps:wsp>
                        <wps:cNvPr id="950" name="Textbox 950"/>
                        <wps:cNvSpPr txBox="1"/>
                        <wps:spPr>
                          <a:xfrm>
                            <a:off x="1212271" y="2658740"/>
                            <a:ext cx="111760" cy="113030"/>
                          </a:xfrm>
                          <a:prstGeom prst="rect">
                            <a:avLst/>
                          </a:prstGeom>
                        </wps:spPr>
                        <wps:txbx>
                          <w:txbxContent>
                            <w:p>
                              <w:pPr>
                                <w:spacing w:line="177" w:lineRule="exact" w:before="0"/>
                                <w:ind w:left="0" w:right="0" w:firstLine="0"/>
                                <w:jc w:val="left"/>
                                <w:rPr>
                                  <w:sz w:val="16"/>
                                </w:rPr>
                              </w:pPr>
                              <w:r>
                                <w:rPr>
                                  <w:color w:val="9C9C9C"/>
                                  <w:spacing w:val="-5"/>
                                  <w:sz w:val="16"/>
                                </w:rPr>
                                <w:t>·</w:t>
                              </w:r>
                              <w:r>
                                <w:rPr>
                                  <w:color w:val="696969"/>
                                  <w:spacing w:val="-5"/>
                                  <w:sz w:val="16"/>
                                </w:rPr>
                                <w:t>c:</w:t>
                              </w:r>
                            </w:p>
                          </w:txbxContent>
                        </wps:txbx>
                        <wps:bodyPr wrap="square" lIns="0" tIns="0" rIns="0" bIns="0" rtlCol="0">
                          <a:noAutofit/>
                        </wps:bodyPr>
                      </wps:wsp>
                      <wps:wsp>
                        <wps:cNvPr id="951" name="Textbox 951"/>
                        <wps:cNvSpPr txBox="1"/>
                        <wps:spPr>
                          <a:xfrm>
                            <a:off x="1216951" y="2575873"/>
                            <a:ext cx="101600" cy="134620"/>
                          </a:xfrm>
                          <a:prstGeom prst="rect">
                            <a:avLst/>
                          </a:prstGeom>
                        </wps:spPr>
                        <wps:txbx>
                          <w:txbxContent>
                            <w:p>
                              <w:pPr>
                                <w:spacing w:before="27"/>
                                <w:ind w:left="0" w:right="0" w:firstLine="0"/>
                                <w:jc w:val="left"/>
                                <w:rPr>
                                  <w:rFonts w:ascii="Arial"/>
                                  <w:sz w:val="16"/>
                                </w:rPr>
                              </w:pPr>
                              <w:r>
                                <w:rPr>
                                  <w:color w:val="696969"/>
                                  <w:spacing w:val="-2"/>
                                  <w:w w:val="75"/>
                                  <w:sz w:val="16"/>
                                </w:rPr>
                                <w:t>;:;;</w:t>
                              </w:r>
                              <w:r>
                                <w:rPr>
                                  <w:rFonts w:ascii="Arial"/>
                                  <w:color w:val="4F4F4F"/>
                                  <w:spacing w:val="-2"/>
                                  <w:w w:val="75"/>
                                  <w:sz w:val="16"/>
                                  <w:vertAlign w:val="superscript"/>
                                </w:rPr>
                                <w:t>I</w:t>
                              </w:r>
                            </w:p>
                          </w:txbxContent>
                        </wps:txbx>
                        <wps:bodyPr wrap="square" lIns="0" tIns="0" rIns="0" bIns="0" rtlCol="0">
                          <a:noAutofit/>
                        </wps:bodyPr>
                      </wps:wsp>
                      <wps:wsp>
                        <wps:cNvPr id="952" name="Textbox 952"/>
                        <wps:cNvSpPr txBox="1"/>
                        <wps:spPr>
                          <a:xfrm>
                            <a:off x="1695806" y="2573722"/>
                            <a:ext cx="87630" cy="70485"/>
                          </a:xfrm>
                          <a:prstGeom prst="rect">
                            <a:avLst/>
                          </a:prstGeom>
                        </wps:spPr>
                        <wps:txbx>
                          <w:txbxContent>
                            <w:p>
                              <w:pPr>
                                <w:spacing w:line="111" w:lineRule="exact" w:before="0"/>
                                <w:ind w:left="0" w:right="0" w:firstLine="0"/>
                                <w:jc w:val="left"/>
                                <w:rPr>
                                  <w:sz w:val="10"/>
                                </w:rPr>
                              </w:pPr>
                              <w:r>
                                <w:rPr>
                                  <w:color w:val="4F4F4F"/>
                                  <w:spacing w:val="-4"/>
                                  <w:w w:val="80"/>
                                  <w:sz w:val="10"/>
                                </w:rPr>
                                <w:t>111'</w:t>
                              </w:r>
                            </w:p>
                          </w:txbxContent>
                        </wps:txbx>
                        <wps:bodyPr wrap="square" lIns="0" tIns="0" rIns="0" bIns="0" rtlCol="0">
                          <a:noAutofit/>
                        </wps:bodyPr>
                      </wps:wsp>
                      <wps:wsp>
                        <wps:cNvPr id="953" name="Textbox 953"/>
                        <wps:cNvSpPr txBox="1"/>
                        <wps:spPr>
                          <a:xfrm>
                            <a:off x="2626439" y="2546258"/>
                            <a:ext cx="62865" cy="70485"/>
                          </a:xfrm>
                          <a:prstGeom prst="rect">
                            <a:avLst/>
                          </a:prstGeom>
                        </wps:spPr>
                        <wps:txbx>
                          <w:txbxContent>
                            <w:p>
                              <w:pPr>
                                <w:spacing w:line="111" w:lineRule="exact" w:before="0"/>
                                <w:ind w:left="0" w:right="0" w:firstLine="0"/>
                                <w:jc w:val="left"/>
                                <w:rPr>
                                  <w:sz w:val="10"/>
                                </w:rPr>
                              </w:pPr>
                              <w:r>
                                <w:rPr>
                                  <w:color w:val="4F4F4F"/>
                                  <w:spacing w:val="-5"/>
                                  <w:sz w:val="10"/>
                                </w:rPr>
                                <w:t>Ill</w:t>
                              </w:r>
                            </w:p>
                          </w:txbxContent>
                        </wps:txbx>
                        <wps:bodyPr wrap="square" lIns="0" tIns="0" rIns="0" bIns="0" rtlCol="0">
                          <a:noAutofit/>
                        </wps:bodyPr>
                      </wps:wsp>
                      <wps:wsp>
                        <wps:cNvPr id="954" name="Textbox 954"/>
                        <wps:cNvSpPr txBox="1"/>
                        <wps:spPr>
                          <a:xfrm>
                            <a:off x="1697001" y="2617318"/>
                            <a:ext cx="39370" cy="85090"/>
                          </a:xfrm>
                          <a:prstGeom prst="rect">
                            <a:avLst/>
                          </a:prstGeom>
                        </wps:spPr>
                        <wps:txbx>
                          <w:txbxContent>
                            <w:p>
                              <w:pPr>
                                <w:spacing w:line="133" w:lineRule="exact" w:before="0"/>
                                <w:ind w:left="0" w:right="0" w:firstLine="0"/>
                                <w:jc w:val="left"/>
                                <w:rPr>
                                  <w:sz w:val="12"/>
                                </w:rPr>
                              </w:pPr>
                              <w:r>
                                <w:rPr>
                                  <w:color w:val="696969"/>
                                  <w:spacing w:val="-10"/>
                                  <w:w w:val="80"/>
                                  <w:sz w:val="12"/>
                                </w:rPr>
                                <w:t>u</w:t>
                              </w:r>
                            </w:p>
                          </w:txbxContent>
                        </wps:txbx>
                        <wps:bodyPr wrap="square" lIns="0" tIns="0" rIns="0" bIns="0" rtlCol="0">
                          <a:noAutofit/>
                        </wps:bodyPr>
                      </wps:wsp>
                      <wps:wsp>
                        <wps:cNvPr id="955" name="Textbox 955"/>
                        <wps:cNvSpPr txBox="1"/>
                        <wps:spPr>
                          <a:xfrm>
                            <a:off x="3079197" y="2394603"/>
                            <a:ext cx="99695" cy="377825"/>
                          </a:xfrm>
                          <a:prstGeom prst="rect">
                            <a:avLst/>
                          </a:prstGeom>
                        </wps:spPr>
                        <wps:txbx>
                          <w:txbxContent>
                            <w:p>
                              <w:pPr>
                                <w:spacing w:line="236" w:lineRule="exact" w:before="0"/>
                                <w:ind w:left="5" w:right="0" w:firstLine="0"/>
                                <w:jc w:val="left"/>
                                <w:rPr>
                                  <w:rFonts w:ascii="Arial" w:hAnsi="Arial"/>
                                  <w:sz w:val="24"/>
                                </w:rPr>
                              </w:pPr>
                              <w:r>
                                <w:rPr>
                                  <w:rFonts w:ascii="Arial" w:hAnsi="Arial"/>
                                  <w:color w:val="4F4F4F"/>
                                  <w:spacing w:val="-24"/>
                                  <w:sz w:val="24"/>
                                </w:rPr>
                                <w:t>°</w:t>
                              </w:r>
                              <w:r>
                                <w:rPr>
                                  <w:rFonts w:ascii="Arial" w:hAnsi="Arial"/>
                                  <w:color w:val="696969"/>
                                  <w:spacing w:val="-24"/>
                                  <w:sz w:val="9"/>
                                </w:rPr>
                                <w:t>C:</w:t>
                              </w:r>
                              <w:r>
                                <w:rPr>
                                  <w:rFonts w:ascii="Arial" w:hAnsi="Arial"/>
                                  <w:color w:val="4F4F4F"/>
                                  <w:spacing w:val="-24"/>
                                  <w:sz w:val="24"/>
                                </w:rPr>
                                <w:t>'</w:t>
                              </w:r>
                            </w:p>
                            <w:p>
                              <w:pPr>
                                <w:spacing w:line="186" w:lineRule="exact" w:before="0"/>
                                <w:ind w:left="0" w:right="0" w:firstLine="0"/>
                                <w:jc w:val="left"/>
                                <w:rPr>
                                  <w:sz w:val="19"/>
                                </w:rPr>
                              </w:pPr>
                              <w:r>
                                <w:rPr>
                                  <w:color w:val="4F4F4F"/>
                                  <w:spacing w:val="-5"/>
                                  <w:w w:val="75"/>
                                  <w:sz w:val="19"/>
                                </w:rPr>
                                <w:t>i=,</w:t>
                              </w:r>
                            </w:p>
                            <w:p>
                              <w:pPr>
                                <w:spacing w:line="57" w:lineRule="exact" w:before="0"/>
                                <w:ind w:left="17" w:right="0" w:firstLine="0"/>
                                <w:jc w:val="left"/>
                                <w:rPr>
                                  <w:sz w:val="7"/>
                                </w:rPr>
                              </w:pPr>
                              <w:r>
                                <w:rPr>
                                  <w:color w:val="696969"/>
                                  <w:spacing w:val="-4"/>
                                  <w:sz w:val="7"/>
                                </w:rPr>
                                <w:t>(I.I</w:t>
                              </w:r>
                            </w:p>
                            <w:p>
                              <w:pPr>
                                <w:spacing w:line="115" w:lineRule="exact" w:before="0"/>
                                <w:ind w:left="20" w:right="0" w:firstLine="0"/>
                                <w:jc w:val="left"/>
                                <w:rPr>
                                  <w:sz w:val="12"/>
                                </w:rPr>
                              </w:pPr>
                              <w:r>
                                <w:rPr>
                                  <w:color w:val="696969"/>
                                  <w:spacing w:val="-10"/>
                                  <w:sz w:val="12"/>
                                </w:rPr>
                                <w:t>u</w:t>
                              </w:r>
                            </w:p>
                          </w:txbxContent>
                        </wps:txbx>
                        <wps:bodyPr wrap="square" lIns="0" tIns="0" rIns="0" bIns="0" rtlCol="0">
                          <a:noAutofit/>
                        </wps:bodyPr>
                      </wps:wsp>
                      <wps:wsp>
                        <wps:cNvPr id="956" name="Textbox 956"/>
                        <wps:cNvSpPr txBox="1"/>
                        <wps:spPr>
                          <a:xfrm>
                            <a:off x="2155622" y="2769016"/>
                            <a:ext cx="79375" cy="70485"/>
                          </a:xfrm>
                          <a:prstGeom prst="rect">
                            <a:avLst/>
                          </a:prstGeom>
                        </wps:spPr>
                        <wps:txbx>
                          <w:txbxContent>
                            <w:p>
                              <w:pPr>
                                <w:spacing w:line="111" w:lineRule="exact" w:before="0"/>
                                <w:ind w:left="0" w:right="0" w:firstLine="0"/>
                                <w:jc w:val="left"/>
                                <w:rPr>
                                  <w:sz w:val="10"/>
                                </w:rPr>
                              </w:pPr>
                              <w:r>
                                <w:rPr>
                                  <w:color w:val="4F4F4F"/>
                                  <w:spacing w:val="-5"/>
                                  <w:w w:val="85"/>
                                  <w:sz w:val="10"/>
                                </w:rPr>
                                <w:t>CD</w:t>
                              </w:r>
                            </w:p>
                          </w:txbxContent>
                        </wps:txbx>
                        <wps:bodyPr wrap="square" lIns="0" tIns="0" rIns="0" bIns="0" rtlCol="0">
                          <a:noAutofit/>
                        </wps:bodyPr>
                      </wps:wsp>
                      <wps:wsp>
                        <wps:cNvPr id="957" name="Textbox 957"/>
                        <wps:cNvSpPr txBox="1"/>
                        <wps:spPr>
                          <a:xfrm>
                            <a:off x="2162426" y="2655639"/>
                            <a:ext cx="76200" cy="142240"/>
                          </a:xfrm>
                          <a:prstGeom prst="rect">
                            <a:avLst/>
                          </a:prstGeom>
                        </wps:spPr>
                        <wps:txbx>
                          <w:txbxContent>
                            <w:p>
                              <w:pPr>
                                <w:spacing w:line="224" w:lineRule="exact" w:before="0"/>
                                <w:ind w:left="0" w:right="0" w:firstLine="0"/>
                                <w:jc w:val="left"/>
                                <w:rPr>
                                  <w:rFonts w:ascii="Arial"/>
                                  <w:sz w:val="20"/>
                                </w:rPr>
                              </w:pPr>
                              <w:r>
                                <w:rPr>
                                  <w:rFonts w:ascii="Arial"/>
                                  <w:color w:val="4F4F4F"/>
                                  <w:spacing w:val="-10"/>
                                  <w:sz w:val="20"/>
                                </w:rPr>
                                <w:t>e</w:t>
                              </w:r>
                            </w:p>
                          </w:txbxContent>
                        </wps:txbx>
                        <wps:bodyPr wrap="square" lIns="0" tIns="0" rIns="0" bIns="0" rtlCol="0">
                          <a:noAutofit/>
                        </wps:bodyPr>
                      </wps:wsp>
                      <wps:wsp>
                        <wps:cNvPr id="958" name="Textbox 958"/>
                        <wps:cNvSpPr txBox="1"/>
                        <wps:spPr>
                          <a:xfrm>
                            <a:off x="2608380" y="2583020"/>
                            <a:ext cx="98425" cy="174625"/>
                          </a:xfrm>
                          <a:prstGeom prst="rect">
                            <a:avLst/>
                          </a:prstGeom>
                        </wps:spPr>
                        <wps:txbx>
                          <w:txbxContent>
                            <w:p>
                              <w:pPr>
                                <w:spacing w:line="145" w:lineRule="exact" w:before="0"/>
                                <w:ind w:left="0" w:right="0" w:firstLine="0"/>
                                <w:jc w:val="left"/>
                                <w:rPr>
                                  <w:rFonts w:ascii="Arial"/>
                                  <w:sz w:val="13"/>
                                </w:rPr>
                              </w:pPr>
                              <w:r>
                                <w:rPr>
                                  <w:rFonts w:ascii="Arial"/>
                                  <w:color w:val="696969"/>
                                  <w:spacing w:val="-5"/>
                                  <w:w w:val="105"/>
                                  <w:sz w:val="13"/>
                                </w:rPr>
                                <w:t>:c</w:t>
                              </w:r>
                            </w:p>
                            <w:p>
                              <w:pPr>
                                <w:spacing w:before="13"/>
                                <w:ind w:left="19" w:right="0" w:firstLine="0"/>
                                <w:jc w:val="left"/>
                                <w:rPr>
                                  <w:sz w:val="10"/>
                                </w:rPr>
                              </w:pPr>
                              <w:r>
                                <w:rPr>
                                  <w:color w:val="4F4F4F"/>
                                  <w:spacing w:val="-4"/>
                                  <w:w w:val="80"/>
                                  <w:sz w:val="10"/>
                                </w:rPr>
                                <w:t>111</w:t>
                              </w:r>
                              <w:r>
                                <w:rPr>
                                  <w:color w:val="878789"/>
                                  <w:spacing w:val="-4"/>
                                  <w:w w:val="80"/>
                                  <w:sz w:val="10"/>
                                </w:rPr>
                                <w:t>'</w:t>
                              </w:r>
                            </w:p>
                          </w:txbxContent>
                        </wps:txbx>
                        <wps:bodyPr wrap="square" lIns="0" tIns="0" rIns="0" bIns="0" rtlCol="0">
                          <a:noAutofit/>
                        </wps:bodyPr>
                      </wps:wsp>
                      <wps:wsp>
                        <wps:cNvPr id="959" name="Textbox 959"/>
                        <wps:cNvSpPr txBox="1"/>
                        <wps:spPr>
                          <a:xfrm>
                            <a:off x="1214930" y="2831124"/>
                            <a:ext cx="57785" cy="298450"/>
                          </a:xfrm>
                          <a:prstGeom prst="rect">
                            <a:avLst/>
                          </a:prstGeom>
                        </wps:spPr>
                        <wps:txbx>
                          <w:txbxContent>
                            <w:p>
                              <w:pPr>
                                <w:spacing w:line="470" w:lineRule="exact" w:before="0"/>
                                <w:ind w:left="0" w:right="0" w:firstLine="0"/>
                                <w:jc w:val="left"/>
                                <w:rPr>
                                  <w:rFonts w:ascii="Arial"/>
                                  <w:sz w:val="42"/>
                                </w:rPr>
                              </w:pPr>
                              <w:r>
                                <w:rPr>
                                  <w:rFonts w:ascii="Arial"/>
                                  <w:color w:val="696969"/>
                                  <w:spacing w:val="-31"/>
                                  <w:w w:val="60"/>
                                  <w:sz w:val="42"/>
                                </w:rPr>
                                <w:t>..</w:t>
                              </w:r>
                            </w:p>
                          </w:txbxContent>
                        </wps:txbx>
                        <wps:bodyPr wrap="square" lIns="0" tIns="0" rIns="0" bIns="0" rtlCol="0">
                          <a:noAutofit/>
                        </wps:bodyPr>
                      </wps:wsp>
                      <wps:wsp>
                        <wps:cNvPr id="960" name="Textbox 960"/>
                        <wps:cNvSpPr txBox="1"/>
                        <wps:spPr>
                          <a:xfrm>
                            <a:off x="2550459" y="2732837"/>
                            <a:ext cx="116839" cy="136525"/>
                          </a:xfrm>
                          <a:prstGeom prst="rect">
                            <a:avLst/>
                          </a:prstGeom>
                        </wps:spPr>
                        <wps:txbx>
                          <w:txbxContent>
                            <w:p>
                              <w:pPr>
                                <w:spacing w:line="99" w:lineRule="exact" w:before="0"/>
                                <w:ind w:left="122" w:right="0" w:firstLine="0"/>
                                <w:jc w:val="left"/>
                                <w:rPr>
                                  <w:sz w:val="11"/>
                                </w:rPr>
                              </w:pPr>
                              <w:r>
                                <w:rPr>
                                  <w:color w:val="4F4F4F"/>
                                  <w:spacing w:val="-10"/>
                                  <w:w w:val="85"/>
                                  <w:sz w:val="11"/>
                                </w:rPr>
                                <w:t>u</w:t>
                              </w:r>
                            </w:p>
                            <w:p>
                              <w:pPr>
                                <w:spacing w:line="115" w:lineRule="exact" w:before="0"/>
                                <w:ind w:left="0" w:right="0" w:firstLine="0"/>
                                <w:jc w:val="left"/>
                                <w:rPr>
                                  <w:rFonts w:ascii="Arial"/>
                                  <w:sz w:val="12"/>
                                </w:rPr>
                              </w:pPr>
                              <w:r>
                                <w:rPr>
                                  <w:rFonts w:ascii="Arial"/>
                                  <w:color w:val="BABABA"/>
                                  <w:spacing w:val="-10"/>
                                  <w:w w:val="185"/>
                                  <w:sz w:val="12"/>
                                </w:rPr>
                                <w:t>-</w:t>
                              </w:r>
                            </w:p>
                          </w:txbxContent>
                        </wps:txbx>
                        <wps:bodyPr wrap="square" lIns="0" tIns="0" rIns="0" bIns="0" rtlCol="0">
                          <a:noAutofit/>
                        </wps:bodyPr>
                      </wps:wsp>
                      <wps:wsp>
                        <wps:cNvPr id="961" name="Textbox 961"/>
                        <wps:cNvSpPr txBox="1"/>
                        <wps:spPr>
                          <a:xfrm>
                            <a:off x="3020513" y="2744400"/>
                            <a:ext cx="58419" cy="85725"/>
                          </a:xfrm>
                          <a:prstGeom prst="rect">
                            <a:avLst/>
                          </a:prstGeom>
                        </wps:spPr>
                        <wps:txbx>
                          <w:txbxContent>
                            <w:p>
                              <w:pPr>
                                <w:spacing w:line="134" w:lineRule="exact" w:before="0"/>
                                <w:ind w:left="0" w:right="0" w:firstLine="0"/>
                                <w:jc w:val="left"/>
                                <w:rPr>
                                  <w:rFonts w:ascii="Arial"/>
                                  <w:sz w:val="12"/>
                                </w:rPr>
                              </w:pPr>
                              <w:r>
                                <w:rPr>
                                  <w:rFonts w:ascii="Arial"/>
                                  <w:color w:val="878789"/>
                                  <w:spacing w:val="-10"/>
                                  <w:w w:val="180"/>
                                  <w:sz w:val="12"/>
                                </w:rPr>
                                <w:t>-</w:t>
                              </w:r>
                            </w:p>
                          </w:txbxContent>
                        </wps:txbx>
                        <wps:bodyPr wrap="square" lIns="0" tIns="0" rIns="0" bIns="0" rtlCol="0">
                          <a:noAutofit/>
                        </wps:bodyPr>
                      </wps:wsp>
                      <wps:wsp>
                        <wps:cNvPr id="962" name="Textbox 962"/>
                        <wps:cNvSpPr txBox="1"/>
                        <wps:spPr>
                          <a:xfrm>
                            <a:off x="1227723" y="2927692"/>
                            <a:ext cx="17780" cy="70485"/>
                          </a:xfrm>
                          <a:prstGeom prst="rect">
                            <a:avLst/>
                          </a:prstGeom>
                        </wps:spPr>
                        <wps:txbx>
                          <w:txbxContent>
                            <w:p>
                              <w:pPr>
                                <w:spacing w:line="111" w:lineRule="exact" w:before="0"/>
                                <w:ind w:left="0" w:right="0" w:firstLine="0"/>
                                <w:jc w:val="left"/>
                                <w:rPr>
                                  <w:sz w:val="10"/>
                                </w:rPr>
                              </w:pPr>
                              <w:r>
                                <w:rPr>
                                  <w:color w:val="4F4F4F"/>
                                  <w:spacing w:val="-40"/>
                                  <w:w w:val="85"/>
                                  <w:sz w:val="10"/>
                                </w:rPr>
                                <w:t>C</w:t>
                              </w:r>
                            </w:p>
                          </w:txbxContent>
                        </wps:txbx>
                        <wps:bodyPr wrap="square" lIns="0" tIns="0" rIns="0" bIns="0" rtlCol="0">
                          <a:noAutofit/>
                        </wps:bodyPr>
                      </wps:wsp>
                      <wps:wsp>
                        <wps:cNvPr id="963" name="Textbox 963"/>
                        <wps:cNvSpPr txBox="1"/>
                        <wps:spPr>
                          <a:xfrm>
                            <a:off x="1232213" y="2843171"/>
                            <a:ext cx="54610" cy="170815"/>
                          </a:xfrm>
                          <a:prstGeom prst="rect">
                            <a:avLst/>
                          </a:prstGeom>
                        </wps:spPr>
                        <wps:txbx>
                          <w:txbxContent>
                            <w:p>
                              <w:pPr>
                                <w:spacing w:line="268" w:lineRule="exact" w:before="0"/>
                                <w:ind w:left="0" w:right="0" w:firstLine="0"/>
                                <w:jc w:val="left"/>
                                <w:rPr>
                                  <w:sz w:val="10"/>
                                </w:rPr>
                              </w:pPr>
                              <w:r>
                                <w:rPr>
                                  <w:rFonts w:ascii="Arial"/>
                                  <w:color w:val="696969"/>
                                  <w:spacing w:val="-30"/>
                                  <w:w w:val="85"/>
                                  <w:sz w:val="24"/>
                                </w:rPr>
                                <w:t>"</w:t>
                              </w:r>
                              <w:r>
                                <w:rPr>
                                  <w:color w:val="4F4F4F"/>
                                  <w:spacing w:val="-30"/>
                                  <w:w w:val="85"/>
                                  <w:sz w:val="10"/>
                                </w:rPr>
                                <w:t>D</w:t>
                              </w:r>
                            </w:p>
                          </w:txbxContent>
                        </wps:txbx>
                        <wps:bodyPr wrap="square" lIns="0" tIns="0" rIns="0" bIns="0" rtlCol="0">
                          <a:noAutofit/>
                        </wps:bodyPr>
                      </wps:wsp>
                      <wps:wsp>
                        <wps:cNvPr id="964" name="Textbox 964"/>
                        <wps:cNvSpPr txBox="1"/>
                        <wps:spPr>
                          <a:xfrm>
                            <a:off x="1239157" y="2815664"/>
                            <a:ext cx="80645" cy="85090"/>
                          </a:xfrm>
                          <a:prstGeom prst="rect">
                            <a:avLst/>
                          </a:prstGeom>
                        </wps:spPr>
                        <wps:txbx>
                          <w:txbxContent>
                            <w:p>
                              <w:pPr>
                                <w:spacing w:line="133" w:lineRule="exact" w:before="0"/>
                                <w:ind w:left="0" w:right="0" w:firstLine="0"/>
                                <w:jc w:val="left"/>
                                <w:rPr>
                                  <w:sz w:val="12"/>
                                </w:rPr>
                              </w:pPr>
                              <w:r>
                                <w:rPr>
                                  <w:color w:val="696969"/>
                                  <w:spacing w:val="-10"/>
                                  <w:w w:val="180"/>
                                  <w:sz w:val="12"/>
                                </w:rPr>
                                <w:t>u</w:t>
                              </w:r>
                            </w:p>
                          </w:txbxContent>
                        </wps:txbx>
                        <wps:bodyPr wrap="square" lIns="0" tIns="0" rIns="0" bIns="0" rtlCol="0">
                          <a:noAutofit/>
                        </wps:bodyPr>
                      </wps:wsp>
                      <wps:wsp>
                        <wps:cNvPr id="965" name="Textbox 965"/>
                        <wps:cNvSpPr txBox="1"/>
                        <wps:spPr>
                          <a:xfrm>
                            <a:off x="1273820" y="2843171"/>
                            <a:ext cx="35560" cy="170815"/>
                          </a:xfrm>
                          <a:prstGeom prst="rect">
                            <a:avLst/>
                          </a:prstGeom>
                        </wps:spPr>
                        <wps:txbx>
                          <w:txbxContent>
                            <w:p>
                              <w:pPr>
                                <w:spacing w:line="268" w:lineRule="exact" w:before="0"/>
                                <w:ind w:left="0" w:right="0" w:firstLine="0"/>
                                <w:jc w:val="left"/>
                                <w:rPr>
                                  <w:rFonts w:ascii="Arial"/>
                                  <w:sz w:val="24"/>
                                </w:rPr>
                              </w:pPr>
                              <w:r>
                                <w:rPr>
                                  <w:rFonts w:ascii="Arial"/>
                                  <w:color w:val="696969"/>
                                  <w:spacing w:val="-10"/>
                                  <w:w w:val="85"/>
                                  <w:sz w:val="24"/>
                                </w:rPr>
                                <w:t>'</w:t>
                              </w:r>
                            </w:p>
                          </w:txbxContent>
                        </wps:txbx>
                        <wps:bodyPr wrap="square" lIns="0" tIns="0" rIns="0" bIns="0" rtlCol="0">
                          <a:noAutofit/>
                        </wps:bodyPr>
                      </wps:wsp>
                      <wps:wsp>
                        <wps:cNvPr id="966" name="Textbox 966"/>
                        <wps:cNvSpPr txBox="1"/>
                        <wps:spPr>
                          <a:xfrm>
                            <a:off x="2162617" y="2836149"/>
                            <a:ext cx="126364" cy="70485"/>
                          </a:xfrm>
                          <a:prstGeom prst="rect">
                            <a:avLst/>
                          </a:prstGeom>
                        </wps:spPr>
                        <wps:txbx>
                          <w:txbxContent>
                            <w:p>
                              <w:pPr>
                                <w:spacing w:line="111" w:lineRule="exact" w:before="0"/>
                                <w:ind w:left="0" w:right="0" w:firstLine="0"/>
                                <w:jc w:val="left"/>
                                <w:rPr>
                                  <w:sz w:val="10"/>
                                </w:rPr>
                              </w:pPr>
                              <w:r>
                                <w:rPr>
                                  <w:color w:val="696969"/>
                                  <w:spacing w:val="-5"/>
                                  <w:w w:val="180"/>
                                  <w:sz w:val="10"/>
                                </w:rPr>
                                <w:t>.,1</w:t>
                              </w:r>
                            </w:p>
                          </w:txbxContent>
                        </wps:txbx>
                        <wps:bodyPr wrap="square" lIns="0" tIns="0" rIns="0" bIns="0" rtlCol="0">
                          <a:noAutofit/>
                        </wps:bodyPr>
                      </wps:wsp>
                      <wps:wsp>
                        <wps:cNvPr id="967" name="Textbox 967"/>
                        <wps:cNvSpPr txBox="1"/>
                        <wps:spPr>
                          <a:xfrm>
                            <a:off x="1294365" y="2975616"/>
                            <a:ext cx="22225" cy="71120"/>
                          </a:xfrm>
                          <a:prstGeom prst="rect">
                            <a:avLst/>
                          </a:prstGeom>
                        </wps:spPr>
                        <wps:txbx>
                          <w:txbxContent>
                            <w:p>
                              <w:pPr>
                                <w:spacing w:line="112" w:lineRule="exact" w:before="0"/>
                                <w:ind w:left="0" w:right="0" w:firstLine="0"/>
                                <w:jc w:val="left"/>
                                <w:rPr>
                                  <w:rFonts w:ascii="Arial"/>
                                  <w:sz w:val="10"/>
                                </w:rPr>
                              </w:pPr>
                              <w:r>
                                <w:rPr>
                                  <w:rFonts w:ascii="Arial"/>
                                  <w:color w:val="4F4F4F"/>
                                  <w:spacing w:val="-10"/>
                                  <w:w w:val="65"/>
                                  <w:sz w:val="10"/>
                                </w:rPr>
                                <w:t>I</w:t>
                              </w:r>
                            </w:p>
                          </w:txbxContent>
                        </wps:txbx>
                        <wps:bodyPr wrap="square" lIns="0" tIns="0" rIns="0" bIns="0" rtlCol="0">
                          <a:noAutofit/>
                        </wps:bodyPr>
                      </wps:wsp>
                      <wps:wsp>
                        <wps:cNvPr id="968" name="Textbox 968"/>
                        <wps:cNvSpPr txBox="1"/>
                        <wps:spPr>
                          <a:xfrm>
                            <a:off x="2143444" y="2898054"/>
                            <a:ext cx="93980" cy="150495"/>
                          </a:xfrm>
                          <a:prstGeom prst="rect">
                            <a:avLst/>
                          </a:prstGeom>
                        </wps:spPr>
                        <wps:txbx>
                          <w:txbxContent>
                            <w:p>
                              <w:pPr>
                                <w:spacing w:line="110" w:lineRule="exact" w:before="0"/>
                                <w:ind w:left="37" w:right="0" w:firstLine="0"/>
                                <w:jc w:val="left"/>
                                <w:rPr>
                                  <w:sz w:val="12"/>
                                </w:rPr>
                              </w:pPr>
                              <w:r>
                                <w:rPr>
                                  <w:color w:val="696969"/>
                                  <w:spacing w:val="-10"/>
                                  <w:w w:val="85"/>
                                  <w:sz w:val="12"/>
                                </w:rPr>
                                <w:t>u</w:t>
                              </w:r>
                            </w:p>
                            <w:p>
                              <w:pPr>
                                <w:spacing w:line="126" w:lineRule="exact" w:before="0"/>
                                <w:ind w:left="0" w:right="0" w:firstLine="0"/>
                                <w:jc w:val="left"/>
                                <w:rPr>
                                  <w:sz w:val="13"/>
                                </w:rPr>
                              </w:pPr>
                              <w:r>
                                <w:rPr>
                                  <w:color w:val="878789"/>
                                  <w:spacing w:val="-4"/>
                                  <w:w w:val="90"/>
                                  <w:sz w:val="13"/>
                                </w:rPr>
                                <w:t>"</w:t>
                              </w:r>
                              <w:r>
                                <w:rPr>
                                  <w:color w:val="4F4F4F"/>
                                  <w:spacing w:val="-4"/>
                                  <w:w w:val="90"/>
                                  <w:sz w:val="13"/>
                                </w:rPr>
                                <w:t>ii:</w:t>
                              </w:r>
                            </w:p>
                          </w:txbxContent>
                        </wps:txbx>
                        <wps:bodyPr wrap="square" lIns="0" tIns="0" rIns="0" bIns="0" rtlCol="0">
                          <a:noAutofit/>
                        </wps:bodyPr>
                      </wps:wsp>
                      <wps:wsp>
                        <wps:cNvPr id="969" name="Textbox 969"/>
                        <wps:cNvSpPr txBox="1"/>
                        <wps:spPr>
                          <a:xfrm>
                            <a:off x="1167767" y="3110578"/>
                            <a:ext cx="58419" cy="85725"/>
                          </a:xfrm>
                          <a:prstGeom prst="rect">
                            <a:avLst/>
                          </a:prstGeom>
                        </wps:spPr>
                        <wps:txbx>
                          <w:txbxContent>
                            <w:p>
                              <w:pPr>
                                <w:spacing w:line="134" w:lineRule="exact" w:before="0"/>
                                <w:ind w:left="0" w:right="0" w:firstLine="0"/>
                                <w:jc w:val="left"/>
                                <w:rPr>
                                  <w:rFonts w:ascii="Arial"/>
                                  <w:sz w:val="12"/>
                                </w:rPr>
                              </w:pPr>
                              <w:r>
                                <w:rPr>
                                  <w:rFonts w:ascii="Arial"/>
                                  <w:color w:val="9C9C9C"/>
                                  <w:spacing w:val="-10"/>
                                  <w:w w:val="180"/>
                                  <w:sz w:val="12"/>
                                </w:rPr>
                                <w:t>-</w:t>
                              </w:r>
                            </w:p>
                          </w:txbxContent>
                        </wps:txbx>
                        <wps:bodyPr wrap="square" lIns="0" tIns="0" rIns="0" bIns="0" rtlCol="0">
                          <a:noAutofit/>
                        </wps:bodyPr>
                      </wps:wsp>
                      <wps:wsp>
                        <wps:cNvPr id="970" name="Textbox 970"/>
                        <wps:cNvSpPr txBox="1"/>
                        <wps:spPr>
                          <a:xfrm>
                            <a:off x="1239164" y="3059345"/>
                            <a:ext cx="40640" cy="77470"/>
                          </a:xfrm>
                          <a:prstGeom prst="rect">
                            <a:avLst/>
                          </a:prstGeom>
                        </wps:spPr>
                        <wps:txbx>
                          <w:txbxContent>
                            <w:p>
                              <w:pPr>
                                <w:spacing w:line="122" w:lineRule="exact" w:before="0"/>
                                <w:ind w:left="0" w:right="0" w:firstLine="0"/>
                                <w:jc w:val="left"/>
                                <w:rPr>
                                  <w:sz w:val="11"/>
                                </w:rPr>
                              </w:pPr>
                              <w:r>
                                <w:rPr>
                                  <w:color w:val="696969"/>
                                  <w:spacing w:val="-10"/>
                                  <w:w w:val="90"/>
                                  <w:sz w:val="11"/>
                                </w:rPr>
                                <w:t>u</w:t>
                              </w:r>
                            </w:p>
                          </w:txbxContent>
                        </wps:txbx>
                        <wps:bodyPr wrap="square" lIns="0" tIns="0" rIns="0" bIns="0" rtlCol="0">
                          <a:noAutofit/>
                        </wps:bodyPr>
                      </wps:wsp>
                    </wpg:wgp>
                  </a:graphicData>
                </a:graphic>
              </wp:anchor>
            </w:drawing>
          </mc:Choice>
          <mc:Fallback>
            <w:pict>
              <v:group style="position:absolute;margin-left:54.556816pt;margin-top:14.706949pt;width:308.850pt;height:257.6pt;mso-position-horizontal-relative:page;mso-position-vertical-relative:paragraph;z-index:-15596032;mso-wrap-distance-left:0;mso-wrap-distance-right:0" id="docshapegroup647" coordorigin="1091,294" coordsize="6177,5152">
                <v:shape style="position:absolute;left:1095;top:294;width:6172;height:5152" id="docshape648" coordorigin="1096,294" coordsize="6172,5152" path="m1101,5446l1101,294m7244,5446l7244,294m1096,5431l7268,5431e" filled="false" stroked="true" strokeweight=".961224pt" strokecolor="#000000">
                  <v:path arrowok="t"/>
                  <v:stroke dashstyle="solid"/>
                </v:shape>
                <v:line style="position:absolute" from="6662,1697" to="6662,664" stroked="true" strokeweight="1.44203pt" strokecolor="#000000">
                  <v:stroke dashstyle="solid"/>
                </v:line>
                <v:line style="position:absolute" from="6662,3730" to="6662,1697" stroked="true" strokeweight="7.45049pt" strokecolor="#000000">
                  <v:stroke dashstyle="solid"/>
                </v:line>
                <v:line style="position:absolute" from="6662,3961" to="6662,3730" stroked="true" strokeweight="5.047106pt" strokecolor="#000000">
                  <v:stroke dashstyle="solid"/>
                </v:line>
                <v:shape style="position:absolute;left:6747;top:419;width:268;height:156" type="#_x0000_t202" id="docshape649" filled="false" stroked="false">
                  <v:textbox inset="0,0,0,0">
                    <w:txbxContent>
                      <w:p>
                        <w:pPr>
                          <w:spacing w:line="155" w:lineRule="exact" w:before="0"/>
                          <w:ind w:left="0" w:right="0" w:firstLine="0"/>
                          <w:jc w:val="left"/>
                          <w:rPr>
                            <w:sz w:val="14"/>
                          </w:rPr>
                        </w:pPr>
                        <w:r>
                          <w:rPr>
                            <w:color w:val="9C9C9C"/>
                            <w:w w:val="130"/>
                            <w:sz w:val="14"/>
                          </w:rPr>
                          <w:t>-</w:t>
                        </w:r>
                        <w:r>
                          <w:rPr>
                            <w:color w:val="4F4F4F"/>
                            <w:spacing w:val="-5"/>
                            <w:w w:val="130"/>
                            <w:sz w:val="14"/>
                          </w:rPr>
                          <w:t>10</w:t>
                        </w:r>
                      </w:p>
                    </w:txbxContent>
                  </v:textbox>
                  <w10:wrap type="none"/>
                </v:shape>
                <v:shape style="position:absolute;left:1287;top:750;width:1884;height:158" type="#_x0000_t202" id="docshape650" filled="false" stroked="false">
                  <v:textbox inset="0,0,0,0">
                    <w:txbxContent>
                      <w:p>
                        <w:pPr>
                          <w:tabs>
                            <w:tab w:pos="1714" w:val="left" w:leader="none"/>
                          </w:tabs>
                          <w:spacing w:line="157" w:lineRule="exact" w:before="0"/>
                          <w:ind w:left="0" w:right="0" w:firstLine="0"/>
                          <w:jc w:val="left"/>
                          <w:rPr>
                            <w:sz w:val="14"/>
                          </w:rPr>
                        </w:pPr>
                        <w:r>
                          <w:rPr>
                            <w:rFonts w:ascii="Arial"/>
                            <w:color w:val="4F4F4F"/>
                            <w:w w:val="105"/>
                            <w:sz w:val="13"/>
                          </w:rPr>
                          <w:t>R</w:t>
                        </w:r>
                        <w:r>
                          <w:rPr>
                            <w:rFonts w:ascii="Arial"/>
                            <w:color w:val="878789"/>
                            <w:w w:val="105"/>
                            <w:sz w:val="13"/>
                          </w:rPr>
                          <w:t>i</w:t>
                        </w:r>
                        <w:r>
                          <w:rPr>
                            <w:rFonts w:ascii="Arial"/>
                            <w:color w:val="696969"/>
                            <w:w w:val="105"/>
                            <w:sz w:val="13"/>
                          </w:rPr>
                          <w:t>ce</w:t>
                        </w:r>
                        <w:r>
                          <w:rPr>
                            <w:rFonts w:ascii="Arial"/>
                            <w:color w:val="4F4F4F"/>
                            <w:w w:val="105"/>
                            <w:sz w:val="13"/>
                          </w:rPr>
                          <w:t>_Ba</w:t>
                        </w:r>
                        <w:r>
                          <w:rPr>
                            <w:rFonts w:ascii="Arial"/>
                            <w:color w:val="696969"/>
                            <w:w w:val="105"/>
                            <w:sz w:val="13"/>
                          </w:rPr>
                          <w:t>c</w:t>
                        </w:r>
                        <w:r>
                          <w:rPr>
                            <w:rFonts w:ascii="Arial"/>
                            <w:color w:val="4F4F4F"/>
                            <w:w w:val="105"/>
                            <w:sz w:val="13"/>
                          </w:rPr>
                          <w:t>t</w:t>
                        </w:r>
                        <w:r>
                          <w:rPr>
                            <w:rFonts w:ascii="Arial"/>
                            <w:color w:val="696969"/>
                            <w:w w:val="105"/>
                            <w:sz w:val="13"/>
                          </w:rPr>
                          <w:t>e</w:t>
                        </w:r>
                        <w:r>
                          <w:rPr>
                            <w:rFonts w:ascii="Arial"/>
                            <w:color w:val="4F4F4F"/>
                            <w:w w:val="105"/>
                            <w:sz w:val="13"/>
                          </w:rPr>
                          <w:t>ri</w:t>
                        </w:r>
                        <w:r>
                          <w:rPr>
                            <w:rFonts w:ascii="Arial"/>
                            <w:color w:val="696969"/>
                            <w:w w:val="105"/>
                            <w:sz w:val="13"/>
                          </w:rPr>
                          <w:t>a</w:t>
                        </w:r>
                        <w:r>
                          <w:rPr>
                            <w:rFonts w:ascii="Arial"/>
                            <w:color w:val="4F4F4F"/>
                            <w:w w:val="105"/>
                            <w:sz w:val="13"/>
                          </w:rPr>
                          <w:t>l_Bl</w:t>
                        </w:r>
                        <w:r>
                          <w:rPr>
                            <w:rFonts w:ascii="Arial"/>
                            <w:color w:val="878789"/>
                            <w:w w:val="105"/>
                            <w:sz w:val="13"/>
                          </w:rPr>
                          <w:t>i</w:t>
                        </w:r>
                        <w:r>
                          <w:rPr>
                            <w:rFonts w:ascii="Arial"/>
                            <w:color w:val="4F4F4F"/>
                            <w:w w:val="105"/>
                            <w:sz w:val="13"/>
                          </w:rPr>
                          <w:t>g</w:t>
                        </w:r>
                        <w:r>
                          <w:rPr>
                            <w:rFonts w:ascii="Arial"/>
                            <w:color w:val="696969"/>
                            <w:w w:val="105"/>
                            <w:sz w:val="13"/>
                          </w:rPr>
                          <w:t>h</w:t>
                        </w:r>
                        <w:r>
                          <w:rPr>
                            <w:rFonts w:ascii="Arial"/>
                            <w:color w:val="4F4F4F"/>
                            <w:w w:val="105"/>
                            <w:sz w:val="13"/>
                          </w:rPr>
                          <w:t>t</w:t>
                        </w:r>
                        <w:r>
                          <w:rPr>
                            <w:rFonts w:ascii="Arial"/>
                            <w:color w:val="4F4F4F"/>
                            <w:spacing w:val="39"/>
                            <w:w w:val="105"/>
                            <w:sz w:val="13"/>
                          </w:rPr>
                          <w:t> </w:t>
                        </w:r>
                        <w:r>
                          <w:rPr>
                            <w:rFonts w:ascii="Arial"/>
                            <w:color w:val="696969"/>
                            <w:spacing w:val="-10"/>
                            <w:w w:val="105"/>
                            <w:sz w:val="13"/>
                          </w:rPr>
                          <w:t>-</w:t>
                        </w:r>
                        <w:r>
                          <w:rPr>
                            <w:rFonts w:ascii="Arial"/>
                            <w:color w:val="696969"/>
                            <w:sz w:val="13"/>
                          </w:rPr>
                          <w:tab/>
                        </w:r>
                        <w:r>
                          <w:rPr>
                            <w:color w:val="696969"/>
                            <w:spacing w:val="-5"/>
                            <w:w w:val="105"/>
                            <w:sz w:val="14"/>
                          </w:rPr>
                          <w:t>10</w:t>
                        </w:r>
                      </w:p>
                    </w:txbxContent>
                  </v:textbox>
                  <w10:wrap type="none"/>
                </v:shape>
                <v:shape style="position:absolute;left:6844;top:1113;width:102;height:146" type="#_x0000_t202" id="docshape651" filled="false" stroked="false">
                  <v:textbox inset="0,0,0,0">
                    <w:txbxContent>
                      <w:p>
                        <w:pPr>
                          <w:spacing w:line="145" w:lineRule="exact" w:before="0"/>
                          <w:ind w:left="0" w:right="0" w:firstLine="0"/>
                          <w:jc w:val="left"/>
                          <w:rPr>
                            <w:rFonts w:ascii="Arial"/>
                            <w:sz w:val="13"/>
                          </w:rPr>
                        </w:pPr>
                        <w:r>
                          <w:rPr>
                            <w:rFonts w:ascii="Arial"/>
                            <w:color w:val="696969"/>
                            <w:spacing w:val="-10"/>
                            <w:sz w:val="13"/>
                          </w:rPr>
                          <w:t>B</w:t>
                        </w:r>
                      </w:p>
                    </w:txbxContent>
                  </v:textbox>
                  <w10:wrap type="none"/>
                </v:shape>
                <v:shape style="position:absolute;left:1970;top:1430;width:662;height:146" type="#_x0000_t202" id="docshape652" filled="false" stroked="false">
                  <v:textbox inset="0,0,0,0">
                    <w:txbxContent>
                      <w:p>
                        <w:pPr>
                          <w:spacing w:line="145" w:lineRule="exact" w:before="0"/>
                          <w:ind w:left="0" w:right="0" w:firstLine="0"/>
                          <w:jc w:val="left"/>
                          <w:rPr>
                            <w:rFonts w:ascii="Arial"/>
                            <w:sz w:val="13"/>
                          </w:rPr>
                        </w:pPr>
                        <w:r>
                          <w:rPr>
                            <w:rFonts w:ascii="Arial"/>
                            <w:color w:val="696969"/>
                            <w:spacing w:val="-2"/>
                            <w:w w:val="105"/>
                            <w:sz w:val="13"/>
                          </w:rPr>
                          <w:t>Ri</w:t>
                        </w:r>
                        <w:r>
                          <w:rPr>
                            <w:rFonts w:ascii="Arial"/>
                            <w:color w:val="4F4F4F"/>
                            <w:spacing w:val="-2"/>
                            <w:w w:val="105"/>
                            <w:sz w:val="13"/>
                          </w:rPr>
                          <w:t>ce</w:t>
                        </w:r>
                        <w:r>
                          <w:rPr>
                            <w:rFonts w:ascii="Arial"/>
                            <w:color w:val="9C9C9C"/>
                            <w:spacing w:val="-2"/>
                            <w:w w:val="105"/>
                            <w:sz w:val="13"/>
                          </w:rPr>
                          <w:t>_</w:t>
                        </w:r>
                        <w:r>
                          <w:rPr>
                            <w:rFonts w:ascii="Arial"/>
                            <w:color w:val="4F4F4F"/>
                            <w:spacing w:val="-2"/>
                            <w:w w:val="105"/>
                            <w:sz w:val="13"/>
                          </w:rPr>
                          <w:t>B</w:t>
                        </w:r>
                        <w:r>
                          <w:rPr>
                            <w:rFonts w:ascii="Arial"/>
                            <w:color w:val="696969"/>
                            <w:spacing w:val="-2"/>
                            <w:w w:val="105"/>
                            <w:sz w:val="13"/>
                          </w:rPr>
                          <w:t>l</w:t>
                        </w:r>
                        <w:r>
                          <w:rPr>
                            <w:rFonts w:ascii="Arial"/>
                            <w:color w:val="4F4F4F"/>
                            <w:spacing w:val="-2"/>
                            <w:w w:val="105"/>
                            <w:sz w:val="13"/>
                          </w:rPr>
                          <w:t>ast</w:t>
                        </w:r>
                      </w:p>
                    </w:txbxContent>
                  </v:textbox>
                  <w10:wrap type="none"/>
                </v:shape>
                <v:shape style="position:absolute;left:6848;top:1788;width:93;height:156" type="#_x0000_t202" id="docshape653" filled="false" stroked="false">
                  <v:textbox inset="0,0,0,0">
                    <w:txbxContent>
                      <w:p>
                        <w:pPr>
                          <w:spacing w:line="155" w:lineRule="exact" w:before="0"/>
                          <w:ind w:left="0" w:right="0" w:firstLine="0"/>
                          <w:jc w:val="left"/>
                          <w:rPr>
                            <w:sz w:val="14"/>
                          </w:rPr>
                        </w:pPr>
                        <w:r>
                          <w:rPr>
                            <w:color w:val="4F4F4F"/>
                            <w:spacing w:val="-10"/>
                            <w:w w:val="105"/>
                            <w:sz w:val="14"/>
                          </w:rPr>
                          <w:t>6</w:t>
                        </w:r>
                      </w:p>
                    </w:txbxContent>
                  </v:textbox>
                  <w10:wrap type="none"/>
                </v:shape>
                <v:shape style="position:absolute;left:1527;top:2112;width:1113;height:146" type="#_x0000_t202" id="docshape654" filled="false" stroked="false">
                  <v:textbox inset="0,0,0,0">
                    <w:txbxContent>
                      <w:p>
                        <w:pPr>
                          <w:spacing w:line="145" w:lineRule="exact" w:before="0"/>
                          <w:ind w:left="0" w:right="0" w:firstLine="0"/>
                          <w:jc w:val="left"/>
                          <w:rPr>
                            <w:rFonts w:ascii="Arial"/>
                            <w:sz w:val="13"/>
                          </w:rPr>
                        </w:pPr>
                        <w:r>
                          <w:rPr>
                            <w:rFonts w:ascii="Arial"/>
                            <w:color w:val="4F4F4F"/>
                            <w:spacing w:val="-2"/>
                            <w:w w:val="105"/>
                            <w:sz w:val="13"/>
                          </w:rPr>
                          <w:t>Rice_Brown_Spot</w:t>
                        </w:r>
                      </w:p>
                    </w:txbxContent>
                  </v:textbox>
                  <w10:wrap type="none"/>
                </v:shape>
                <v:shape style="position:absolute;left:6852;top:2461;width:88;height:156" type="#_x0000_t202" id="docshape655" filled="false" stroked="false">
                  <v:textbox inset="0,0,0,0">
                    <w:txbxContent>
                      <w:p>
                        <w:pPr>
                          <w:spacing w:line="155" w:lineRule="exact" w:before="0"/>
                          <w:ind w:left="0" w:right="0" w:firstLine="0"/>
                          <w:jc w:val="left"/>
                          <w:rPr>
                            <w:sz w:val="14"/>
                          </w:rPr>
                        </w:pPr>
                        <w:r>
                          <w:rPr>
                            <w:color w:val="4F4F4F"/>
                            <w:spacing w:val="-10"/>
                            <w:sz w:val="14"/>
                          </w:rPr>
                          <w:t>4</w:t>
                        </w:r>
                      </w:p>
                    </w:txbxContent>
                  </v:textbox>
                  <w10:wrap type="none"/>
                </v:shape>
                <v:shape style="position:absolute;left:1801;top:2790;width:835;height:146" type="#_x0000_t202" id="docshape656" filled="false" stroked="false">
                  <v:textbox inset="0,0,0,0">
                    <w:txbxContent>
                      <w:p>
                        <w:pPr>
                          <w:spacing w:line="145" w:lineRule="exact" w:before="0"/>
                          <w:ind w:left="0" w:right="0" w:firstLine="0"/>
                          <w:jc w:val="left"/>
                          <w:rPr>
                            <w:rFonts w:ascii="Arial"/>
                            <w:sz w:val="13"/>
                          </w:rPr>
                        </w:pPr>
                        <w:r>
                          <w:rPr>
                            <w:rFonts w:ascii="Arial"/>
                            <w:color w:val="4F4F4F"/>
                            <w:spacing w:val="-2"/>
                            <w:w w:val="105"/>
                            <w:sz w:val="13"/>
                          </w:rPr>
                          <w:t>R</w:t>
                        </w:r>
                        <w:r>
                          <w:rPr>
                            <w:rFonts w:ascii="Arial"/>
                            <w:color w:val="878789"/>
                            <w:spacing w:val="-2"/>
                            <w:w w:val="105"/>
                            <w:sz w:val="13"/>
                          </w:rPr>
                          <w:t>i</w:t>
                        </w:r>
                        <w:r>
                          <w:rPr>
                            <w:rFonts w:ascii="Arial"/>
                            <w:color w:val="696969"/>
                            <w:spacing w:val="-2"/>
                            <w:w w:val="105"/>
                            <w:sz w:val="13"/>
                          </w:rPr>
                          <w:t>c</w:t>
                        </w:r>
                        <w:r>
                          <w:rPr>
                            <w:rFonts w:ascii="Arial"/>
                            <w:color w:val="4F4F4F"/>
                            <w:spacing w:val="-2"/>
                            <w:w w:val="105"/>
                            <w:sz w:val="13"/>
                          </w:rPr>
                          <w:t>e_H</w:t>
                        </w:r>
                        <w:r>
                          <w:rPr>
                            <w:rFonts w:ascii="Arial"/>
                            <w:color w:val="696969"/>
                            <w:spacing w:val="-2"/>
                            <w:w w:val="105"/>
                            <w:sz w:val="13"/>
                          </w:rPr>
                          <w:t>ea</w:t>
                        </w:r>
                        <w:r>
                          <w:rPr>
                            <w:rFonts w:ascii="Arial"/>
                            <w:color w:val="4F4F4F"/>
                            <w:spacing w:val="-2"/>
                            <w:w w:val="105"/>
                            <w:sz w:val="13"/>
                          </w:rPr>
                          <w:t>l</w:t>
                        </w:r>
                        <w:r>
                          <w:rPr>
                            <w:rFonts w:ascii="Arial"/>
                            <w:color w:val="696969"/>
                            <w:spacing w:val="-2"/>
                            <w:w w:val="105"/>
                            <w:sz w:val="13"/>
                          </w:rPr>
                          <w:t>th</w:t>
                        </w:r>
                        <w:r>
                          <w:rPr>
                            <w:rFonts w:ascii="Arial"/>
                            <w:color w:val="4F4F4F"/>
                            <w:spacing w:val="-2"/>
                            <w:w w:val="105"/>
                            <w:sz w:val="13"/>
                          </w:rPr>
                          <w:t>y</w:t>
                        </w:r>
                      </w:p>
                    </w:txbxContent>
                  </v:textbox>
                  <w10:wrap type="none"/>
                </v:shape>
                <v:shape style="position:absolute;left:6851;top:3143;width:91;height:156" type="#_x0000_t202" id="docshape657" filled="false" stroked="false">
                  <v:textbox inset="0,0,0,0">
                    <w:txbxContent>
                      <w:p>
                        <w:pPr>
                          <w:spacing w:line="155" w:lineRule="exact" w:before="0"/>
                          <w:ind w:left="0" w:right="0" w:firstLine="0"/>
                          <w:jc w:val="left"/>
                          <w:rPr>
                            <w:sz w:val="14"/>
                          </w:rPr>
                        </w:pPr>
                        <w:r>
                          <w:rPr>
                            <w:color w:val="4F4F4F"/>
                            <w:spacing w:val="-10"/>
                            <w:sz w:val="14"/>
                          </w:rPr>
                          <w:t>2</w:t>
                        </w:r>
                      </w:p>
                    </w:txbxContent>
                  </v:textbox>
                  <w10:wrap type="none"/>
                </v:shape>
                <v:shape style="position:absolute;left:1864;top:3463;width:766;height:146" type="#_x0000_t202" id="docshape658" filled="false" stroked="false">
                  <v:textbox inset="0,0,0,0">
                    <w:txbxContent>
                      <w:p>
                        <w:pPr>
                          <w:spacing w:line="145" w:lineRule="exact" w:before="0"/>
                          <w:ind w:left="0" w:right="0" w:firstLine="0"/>
                          <w:jc w:val="left"/>
                          <w:rPr>
                            <w:rFonts w:ascii="Arial"/>
                            <w:sz w:val="13"/>
                          </w:rPr>
                        </w:pPr>
                        <w:r>
                          <w:rPr>
                            <w:rFonts w:ascii="Arial"/>
                            <w:color w:val="4F4F4F"/>
                            <w:spacing w:val="-2"/>
                            <w:sz w:val="13"/>
                          </w:rPr>
                          <w:t>Rice_Tungro</w:t>
                        </w:r>
                      </w:p>
                    </w:txbxContent>
                  </v:textbox>
                  <w10:wrap type="none"/>
                </v:shape>
                <v:shape style="position:absolute;left:6854;top:3816;width:91;height:156" type="#_x0000_t202" id="docshape659" filled="false" stroked="false">
                  <v:textbox inset="0,0,0,0">
                    <w:txbxContent>
                      <w:p>
                        <w:pPr>
                          <w:spacing w:line="155" w:lineRule="exact" w:before="0"/>
                          <w:ind w:left="0" w:right="0" w:firstLine="0"/>
                          <w:jc w:val="left"/>
                          <w:rPr>
                            <w:sz w:val="14"/>
                          </w:rPr>
                        </w:pPr>
                        <w:r>
                          <w:rPr>
                            <w:color w:val="4F4F4F"/>
                            <w:spacing w:val="-10"/>
                            <w:sz w:val="14"/>
                          </w:rPr>
                          <w:t>0</w:t>
                        </w:r>
                      </w:p>
                    </w:txbxContent>
                  </v:textbox>
                  <w10:wrap type="none"/>
                </v:shape>
                <v:shape style="position:absolute;left:3004;top:3983;width:147;height:179" type="#_x0000_t202" id="docshape660" filled="false" stroked="false">
                  <v:textbox inset="0,0,0,0">
                    <w:txbxContent>
                      <w:p>
                        <w:pPr>
                          <w:spacing w:line="179" w:lineRule="exact" w:before="0"/>
                          <w:ind w:left="0" w:right="0" w:firstLine="0"/>
                          <w:jc w:val="left"/>
                          <w:rPr>
                            <w:rFonts w:ascii="Arial"/>
                            <w:sz w:val="16"/>
                          </w:rPr>
                        </w:pPr>
                        <w:r>
                          <w:rPr>
                            <w:rFonts w:ascii="Arial"/>
                            <w:color w:val="696969"/>
                            <w:spacing w:val="-5"/>
                            <w:w w:val="95"/>
                            <w:sz w:val="16"/>
                          </w:rPr>
                          <w:t>.E</w:t>
                        </w:r>
                      </w:p>
                    </w:txbxContent>
                  </v:textbox>
                  <w10:wrap type="none"/>
                </v:shape>
                <v:shape style="position:absolute;left:3745;top:3872;width:123;height:211" type="#_x0000_t202" id="docshape661" filled="false" stroked="false">
                  <v:textbox inset="0,0,0,0">
                    <w:txbxContent>
                      <w:p>
                        <w:pPr>
                          <w:spacing w:line="211" w:lineRule="exact" w:before="0"/>
                          <w:ind w:left="0" w:right="0" w:firstLine="0"/>
                          <w:jc w:val="left"/>
                          <w:rPr>
                            <w:sz w:val="19"/>
                          </w:rPr>
                        </w:pPr>
                        <w:r>
                          <w:rPr>
                            <w:color w:val="4F4F4F"/>
                            <w:spacing w:val="-4"/>
                            <w:w w:val="60"/>
                            <w:sz w:val="19"/>
                          </w:rPr>
                          <w:t>....</w:t>
                        </w:r>
                      </w:p>
                    </w:txbxContent>
                  </v:textbox>
                  <w10:wrap type="none"/>
                </v:shape>
                <v:shape style="position:absolute;left:3008;top:4114;width:182;height:276" type="#_x0000_t202" id="docshape662" filled="false" stroked="false">
                  <v:textbox inset="0,0,0,0">
                    <w:txbxContent>
                      <w:p>
                        <w:pPr>
                          <w:spacing w:line="135" w:lineRule="exact" w:before="0"/>
                          <w:ind w:left="0" w:right="0" w:firstLine="0"/>
                          <w:jc w:val="left"/>
                          <w:rPr>
                            <w:sz w:val="14"/>
                          </w:rPr>
                        </w:pPr>
                        <w:r>
                          <w:rPr>
                            <w:color w:val="696969"/>
                            <w:spacing w:val="-5"/>
                            <w:sz w:val="14"/>
                          </w:rPr>
                          <w:t>.21</w:t>
                        </w:r>
                      </w:p>
                      <w:p>
                        <w:pPr>
                          <w:spacing w:line="141" w:lineRule="exact" w:before="0"/>
                          <w:ind w:left="5" w:right="0" w:firstLine="0"/>
                          <w:jc w:val="left"/>
                          <w:rPr>
                            <w:sz w:val="14"/>
                          </w:rPr>
                        </w:pPr>
                        <w:r>
                          <w:rPr>
                            <w:color w:val="4F4F4F"/>
                            <w:spacing w:val="-5"/>
                            <w:w w:val="105"/>
                            <w:sz w:val="14"/>
                          </w:rPr>
                          <w:t>in</w:t>
                        </w:r>
                      </w:p>
                    </w:txbxContent>
                  </v:textbox>
                  <w10:wrap type="none"/>
                </v:shape>
                <v:shape style="position:absolute;left:3745;top:4181;width:124;height:156" type="#_x0000_t202" id="docshape663" filled="false" stroked="false">
                  <v:textbox inset="0,0,0,0">
                    <w:txbxContent>
                      <w:p>
                        <w:pPr>
                          <w:spacing w:line="155" w:lineRule="exact" w:before="0"/>
                          <w:ind w:left="0" w:right="0" w:firstLine="0"/>
                          <w:jc w:val="left"/>
                          <w:rPr>
                            <w:sz w:val="14"/>
                          </w:rPr>
                        </w:pPr>
                        <w:r>
                          <w:rPr>
                            <w:color w:val="4F4F4F"/>
                            <w:spacing w:val="-5"/>
                            <w:sz w:val="14"/>
                          </w:rPr>
                          <w:t>in</w:t>
                        </w:r>
                      </w:p>
                    </w:txbxContent>
                  </v:textbox>
                  <w10:wrap type="none"/>
                </v:shape>
                <v:shape style="position:absolute;left:3754;top:4000;width:122;height:319" type="#_x0000_t202" id="docshape664" filled="false" stroked="false">
                  <v:textbox inset="0,0,0,0">
                    <w:txbxContent>
                      <w:p>
                        <w:pPr>
                          <w:spacing w:line="192" w:lineRule="auto" w:before="19"/>
                          <w:ind w:left="0" w:right="0" w:firstLine="0"/>
                          <w:jc w:val="left"/>
                          <w:rPr>
                            <w:rFonts w:ascii="Arial"/>
                            <w:sz w:val="20"/>
                          </w:rPr>
                        </w:pPr>
                        <w:r>
                          <w:rPr>
                            <w:rFonts w:ascii="Arial"/>
                            <w:color w:val="4F4F4F"/>
                            <w:spacing w:val="-28"/>
                            <w:w w:val="90"/>
                            <w:sz w:val="20"/>
                          </w:rPr>
                          <w:t>"</w:t>
                        </w:r>
                        <w:r>
                          <w:rPr>
                            <w:rFonts w:ascii="Arial"/>
                            <w:color w:val="4F4F4F"/>
                            <w:spacing w:val="-28"/>
                            <w:w w:val="90"/>
                            <w:position w:val="-8"/>
                            <w:sz w:val="24"/>
                          </w:rPr>
                          <w:t>"'</w:t>
                        </w:r>
                        <w:r>
                          <w:rPr>
                            <w:rFonts w:ascii="Arial"/>
                            <w:color w:val="4F4F4F"/>
                            <w:spacing w:val="-28"/>
                            <w:w w:val="90"/>
                            <w:sz w:val="20"/>
                          </w:rPr>
                          <w:t>'</w:t>
                        </w:r>
                      </w:p>
                    </w:txbxContent>
                  </v:textbox>
                  <w10:wrap type="none"/>
                </v:shape>
                <v:shape style="position:absolute;left:4482;top:3979;width:69;height:179" type="#_x0000_t202" id="docshape665" filled="false" stroked="false">
                  <v:textbox inset="0,0,0,0">
                    <w:txbxContent>
                      <w:p>
                        <w:pPr>
                          <w:spacing w:line="179" w:lineRule="exact" w:before="0"/>
                          <w:ind w:left="0" w:right="0" w:firstLine="0"/>
                          <w:jc w:val="left"/>
                          <w:rPr>
                            <w:rFonts w:ascii="Arial"/>
                            <w:sz w:val="16"/>
                          </w:rPr>
                        </w:pPr>
                        <w:r>
                          <w:rPr>
                            <w:rFonts w:ascii="Arial"/>
                            <w:color w:val="4F4F4F"/>
                            <w:spacing w:val="-10"/>
                            <w:w w:val="65"/>
                            <w:sz w:val="16"/>
                          </w:rPr>
                          <w:t>0</w:t>
                        </w:r>
                      </w:p>
                    </w:txbxContent>
                  </v:textbox>
                  <w10:wrap type="none"/>
                </v:shape>
                <v:shape style="position:absolute;left:5224;top:3966;width:67;height:112" type="#_x0000_t202" id="docshape666" filled="false" stroked="false">
                  <v:textbox inset="0,0,0,0">
                    <w:txbxContent>
                      <w:p>
                        <w:pPr>
                          <w:spacing w:line="112" w:lineRule="exact" w:before="0"/>
                          <w:ind w:left="0" w:right="0" w:firstLine="0"/>
                          <w:jc w:val="left"/>
                          <w:rPr>
                            <w:rFonts w:ascii="Arial"/>
                            <w:sz w:val="10"/>
                          </w:rPr>
                        </w:pPr>
                        <w:r>
                          <w:rPr>
                            <w:rFonts w:ascii="Arial"/>
                            <w:color w:val="696969"/>
                            <w:spacing w:val="-5"/>
                            <w:w w:val="65"/>
                            <w:sz w:val="10"/>
                          </w:rPr>
                          <w:t>&gt;,</w:t>
                        </w:r>
                      </w:p>
                    </w:txbxContent>
                  </v:textbox>
                  <w10:wrap type="none"/>
                </v:shape>
                <v:shape style="position:absolute;left:4500;top:4119;width:90;height:295" type="#_x0000_t202" id="docshape667" filled="false" stroked="false">
                  <v:textbox inset="0,0,0,0">
                    <w:txbxContent>
                      <w:p>
                        <w:pPr>
                          <w:spacing w:line="101" w:lineRule="exact" w:before="0"/>
                          <w:ind w:left="0" w:right="0" w:firstLine="0"/>
                          <w:jc w:val="left"/>
                          <w:rPr>
                            <w:rFonts w:ascii="Arial"/>
                            <w:sz w:val="9"/>
                          </w:rPr>
                        </w:pPr>
                        <w:r>
                          <w:rPr>
                            <w:rFonts w:ascii="Arial"/>
                            <w:color w:val="4F4F4F"/>
                            <w:spacing w:val="-5"/>
                            <w:w w:val="85"/>
                            <w:sz w:val="9"/>
                          </w:rPr>
                          <w:t>Q.</w:t>
                        </w:r>
                      </w:p>
                      <w:p>
                        <w:pPr>
                          <w:spacing w:before="79"/>
                          <w:ind w:left="15" w:right="0" w:firstLine="0"/>
                          <w:jc w:val="left"/>
                          <w:rPr>
                            <w:rFonts w:ascii="Arial"/>
                            <w:sz w:val="10"/>
                          </w:rPr>
                        </w:pPr>
                        <w:r>
                          <w:rPr>
                            <w:rFonts w:ascii="Arial"/>
                            <w:color w:val="4F4F4F"/>
                            <w:spacing w:val="-10"/>
                            <w:sz w:val="10"/>
                          </w:rPr>
                          <w:t>I</w:t>
                        </w:r>
                      </w:p>
                    </w:txbxContent>
                  </v:textbox>
                  <w10:wrap type="none"/>
                </v:shape>
                <v:shape style="position:absolute;left:5191;top:4055;width:143;height:179" type="#_x0000_t202" id="docshape668" filled="false" stroked="false">
                  <v:textbox inset="0,0,0,0">
                    <w:txbxContent>
                      <w:p>
                        <w:pPr>
                          <w:spacing w:line="179" w:lineRule="exact" w:before="0"/>
                          <w:ind w:left="0" w:right="0" w:firstLine="0"/>
                          <w:jc w:val="left"/>
                          <w:rPr>
                            <w:rFonts w:ascii="Arial"/>
                            <w:sz w:val="16"/>
                          </w:rPr>
                        </w:pPr>
                        <w:r>
                          <w:rPr>
                            <w:rFonts w:ascii="Arial"/>
                            <w:color w:val="4F4F4F"/>
                            <w:spacing w:val="-5"/>
                            <w:sz w:val="16"/>
                          </w:rPr>
                          <w:t>:5</w:t>
                        </w:r>
                      </w:p>
                    </w:txbxContent>
                  </v:textbox>
                  <w10:wrap type="none"/>
                </v:shape>
                <v:shape style="position:absolute;left:5951;top:3896;width:119;height:278" type="#_x0000_t202" id="docshape669" filled="false" stroked="false">
                  <v:textbox inset="0,0,0,0">
                    <w:txbxContent>
                      <w:p>
                        <w:pPr>
                          <w:spacing w:line="277" w:lineRule="exact" w:before="0"/>
                          <w:ind w:left="0" w:right="0" w:firstLine="0"/>
                          <w:jc w:val="left"/>
                          <w:rPr>
                            <w:sz w:val="25"/>
                          </w:rPr>
                        </w:pPr>
                        <w:r>
                          <w:rPr>
                            <w:color w:val="696969"/>
                            <w:spacing w:val="-10"/>
                            <w:sz w:val="25"/>
                          </w:rPr>
                          <w:t>e</w:t>
                        </w:r>
                      </w:p>
                    </w:txbxContent>
                  </v:textbox>
                  <w10:wrap type="none"/>
                </v:shape>
                <v:shape style="position:absolute;left:5195;top:4158;width:132;height:167" type="#_x0000_t202" id="docshape670" filled="false" stroked="false">
                  <v:textbox inset="0,0,0,0">
                    <w:txbxContent>
                      <w:p>
                        <w:pPr>
                          <w:spacing w:line="166" w:lineRule="exact" w:before="0"/>
                          <w:ind w:left="0" w:right="0" w:firstLine="0"/>
                          <w:jc w:val="left"/>
                          <w:rPr>
                            <w:sz w:val="15"/>
                          </w:rPr>
                        </w:pPr>
                        <w:r>
                          <w:rPr>
                            <w:color w:val="4F4F4F"/>
                            <w:spacing w:val="-4"/>
                            <w:w w:val="75"/>
                            <w:sz w:val="15"/>
                          </w:rPr>
                          <w:t>;:;;</w:t>
                        </w:r>
                      </w:p>
                    </w:txbxContent>
                  </v:textbox>
                  <w10:wrap type="none"/>
                </v:shape>
                <v:shape style="position:absolute;left:3000;top:4481;width:176;height:178" type="#_x0000_t202" id="docshape671" filled="false" stroked="false">
                  <v:textbox inset="0,0,0,0">
                    <w:txbxContent>
                      <w:p>
                        <w:pPr>
                          <w:spacing w:line="177" w:lineRule="exact" w:before="0"/>
                          <w:ind w:left="0" w:right="0" w:firstLine="0"/>
                          <w:jc w:val="left"/>
                          <w:rPr>
                            <w:sz w:val="16"/>
                          </w:rPr>
                        </w:pPr>
                        <w:r>
                          <w:rPr>
                            <w:color w:val="9C9C9C"/>
                            <w:spacing w:val="-5"/>
                            <w:sz w:val="16"/>
                          </w:rPr>
                          <w:t>·</w:t>
                        </w:r>
                        <w:r>
                          <w:rPr>
                            <w:color w:val="696969"/>
                            <w:spacing w:val="-5"/>
                            <w:sz w:val="16"/>
                          </w:rPr>
                          <w:t>c:</w:t>
                        </w:r>
                      </w:p>
                    </w:txbxContent>
                  </v:textbox>
                  <w10:wrap type="none"/>
                </v:shape>
                <v:shape style="position:absolute;left:3007;top:4350;width:160;height:212" type="#_x0000_t202" id="docshape672" filled="false" stroked="false">
                  <v:textbox inset="0,0,0,0">
                    <w:txbxContent>
                      <w:p>
                        <w:pPr>
                          <w:spacing w:before="27"/>
                          <w:ind w:left="0" w:right="0" w:firstLine="0"/>
                          <w:jc w:val="left"/>
                          <w:rPr>
                            <w:rFonts w:ascii="Arial"/>
                            <w:sz w:val="16"/>
                          </w:rPr>
                        </w:pPr>
                        <w:r>
                          <w:rPr>
                            <w:color w:val="696969"/>
                            <w:spacing w:val="-2"/>
                            <w:w w:val="75"/>
                            <w:sz w:val="16"/>
                          </w:rPr>
                          <w:t>;:;;</w:t>
                        </w:r>
                        <w:r>
                          <w:rPr>
                            <w:rFonts w:ascii="Arial"/>
                            <w:color w:val="4F4F4F"/>
                            <w:spacing w:val="-2"/>
                            <w:w w:val="75"/>
                            <w:sz w:val="16"/>
                            <w:vertAlign w:val="superscript"/>
                          </w:rPr>
                          <w:t>I</w:t>
                        </w:r>
                      </w:p>
                    </w:txbxContent>
                  </v:textbox>
                  <w10:wrap type="none"/>
                </v:shape>
                <v:shape style="position:absolute;left:3761;top:4347;width:138;height:111" type="#_x0000_t202" id="docshape673" filled="false" stroked="false">
                  <v:textbox inset="0,0,0,0">
                    <w:txbxContent>
                      <w:p>
                        <w:pPr>
                          <w:spacing w:line="111" w:lineRule="exact" w:before="0"/>
                          <w:ind w:left="0" w:right="0" w:firstLine="0"/>
                          <w:jc w:val="left"/>
                          <w:rPr>
                            <w:sz w:val="10"/>
                          </w:rPr>
                        </w:pPr>
                        <w:r>
                          <w:rPr>
                            <w:color w:val="4F4F4F"/>
                            <w:spacing w:val="-4"/>
                            <w:w w:val="80"/>
                            <w:sz w:val="10"/>
                          </w:rPr>
                          <w:t>111'</w:t>
                        </w:r>
                      </w:p>
                    </w:txbxContent>
                  </v:textbox>
                  <w10:wrap type="none"/>
                </v:shape>
                <v:shape style="position:absolute;left:5227;top:4304;width:99;height:111" type="#_x0000_t202" id="docshape674" filled="false" stroked="false">
                  <v:textbox inset="0,0,0,0">
                    <w:txbxContent>
                      <w:p>
                        <w:pPr>
                          <w:spacing w:line="111" w:lineRule="exact" w:before="0"/>
                          <w:ind w:left="0" w:right="0" w:firstLine="0"/>
                          <w:jc w:val="left"/>
                          <w:rPr>
                            <w:sz w:val="10"/>
                          </w:rPr>
                        </w:pPr>
                        <w:r>
                          <w:rPr>
                            <w:color w:val="4F4F4F"/>
                            <w:spacing w:val="-5"/>
                            <w:sz w:val="10"/>
                          </w:rPr>
                          <w:t>Ill</w:t>
                        </w:r>
                      </w:p>
                    </w:txbxContent>
                  </v:textbox>
                  <w10:wrap type="none"/>
                </v:shape>
                <v:shape style="position:absolute;left:3763;top:4415;width:62;height:134" type="#_x0000_t202" id="docshape675" filled="false" stroked="false">
                  <v:textbox inset="0,0,0,0">
                    <w:txbxContent>
                      <w:p>
                        <w:pPr>
                          <w:spacing w:line="133" w:lineRule="exact" w:before="0"/>
                          <w:ind w:left="0" w:right="0" w:firstLine="0"/>
                          <w:jc w:val="left"/>
                          <w:rPr>
                            <w:sz w:val="12"/>
                          </w:rPr>
                        </w:pPr>
                        <w:r>
                          <w:rPr>
                            <w:color w:val="696969"/>
                            <w:spacing w:val="-10"/>
                            <w:w w:val="80"/>
                            <w:sz w:val="12"/>
                          </w:rPr>
                          <w:t>u</w:t>
                        </w:r>
                      </w:p>
                    </w:txbxContent>
                  </v:textbox>
                  <w10:wrap type="none"/>
                </v:shape>
                <v:shape style="position:absolute;left:5940;top:4065;width:157;height:595" type="#_x0000_t202" id="docshape676" filled="false" stroked="false">
                  <v:textbox inset="0,0,0,0">
                    <w:txbxContent>
                      <w:p>
                        <w:pPr>
                          <w:spacing w:line="236" w:lineRule="exact" w:before="0"/>
                          <w:ind w:left="5" w:right="0" w:firstLine="0"/>
                          <w:jc w:val="left"/>
                          <w:rPr>
                            <w:rFonts w:ascii="Arial" w:hAnsi="Arial"/>
                            <w:sz w:val="24"/>
                          </w:rPr>
                        </w:pPr>
                        <w:r>
                          <w:rPr>
                            <w:rFonts w:ascii="Arial" w:hAnsi="Arial"/>
                            <w:color w:val="4F4F4F"/>
                            <w:spacing w:val="-24"/>
                            <w:sz w:val="24"/>
                          </w:rPr>
                          <w:t>°</w:t>
                        </w:r>
                        <w:r>
                          <w:rPr>
                            <w:rFonts w:ascii="Arial" w:hAnsi="Arial"/>
                            <w:color w:val="696969"/>
                            <w:spacing w:val="-24"/>
                            <w:sz w:val="9"/>
                          </w:rPr>
                          <w:t>C:</w:t>
                        </w:r>
                        <w:r>
                          <w:rPr>
                            <w:rFonts w:ascii="Arial" w:hAnsi="Arial"/>
                            <w:color w:val="4F4F4F"/>
                            <w:spacing w:val="-24"/>
                            <w:sz w:val="24"/>
                          </w:rPr>
                          <w:t>'</w:t>
                        </w:r>
                      </w:p>
                      <w:p>
                        <w:pPr>
                          <w:spacing w:line="186" w:lineRule="exact" w:before="0"/>
                          <w:ind w:left="0" w:right="0" w:firstLine="0"/>
                          <w:jc w:val="left"/>
                          <w:rPr>
                            <w:sz w:val="19"/>
                          </w:rPr>
                        </w:pPr>
                        <w:r>
                          <w:rPr>
                            <w:color w:val="4F4F4F"/>
                            <w:spacing w:val="-5"/>
                            <w:w w:val="75"/>
                            <w:sz w:val="19"/>
                          </w:rPr>
                          <w:t>i=,</w:t>
                        </w:r>
                      </w:p>
                      <w:p>
                        <w:pPr>
                          <w:spacing w:line="57" w:lineRule="exact" w:before="0"/>
                          <w:ind w:left="17" w:right="0" w:firstLine="0"/>
                          <w:jc w:val="left"/>
                          <w:rPr>
                            <w:sz w:val="7"/>
                          </w:rPr>
                        </w:pPr>
                        <w:r>
                          <w:rPr>
                            <w:color w:val="696969"/>
                            <w:spacing w:val="-4"/>
                            <w:sz w:val="7"/>
                          </w:rPr>
                          <w:t>(I.I</w:t>
                        </w:r>
                      </w:p>
                      <w:p>
                        <w:pPr>
                          <w:spacing w:line="115" w:lineRule="exact" w:before="0"/>
                          <w:ind w:left="20" w:right="0" w:firstLine="0"/>
                          <w:jc w:val="left"/>
                          <w:rPr>
                            <w:sz w:val="12"/>
                          </w:rPr>
                        </w:pPr>
                        <w:r>
                          <w:rPr>
                            <w:color w:val="696969"/>
                            <w:spacing w:val="-10"/>
                            <w:sz w:val="12"/>
                          </w:rPr>
                          <w:t>u</w:t>
                        </w:r>
                      </w:p>
                    </w:txbxContent>
                  </v:textbox>
                  <w10:wrap type="none"/>
                </v:shape>
                <v:shape style="position:absolute;left:4485;top:4654;width:125;height:111" type="#_x0000_t202" id="docshape677" filled="false" stroked="false">
                  <v:textbox inset="0,0,0,0">
                    <w:txbxContent>
                      <w:p>
                        <w:pPr>
                          <w:spacing w:line="111" w:lineRule="exact" w:before="0"/>
                          <w:ind w:left="0" w:right="0" w:firstLine="0"/>
                          <w:jc w:val="left"/>
                          <w:rPr>
                            <w:sz w:val="10"/>
                          </w:rPr>
                        </w:pPr>
                        <w:r>
                          <w:rPr>
                            <w:color w:val="4F4F4F"/>
                            <w:spacing w:val="-5"/>
                            <w:w w:val="85"/>
                            <w:sz w:val="10"/>
                          </w:rPr>
                          <w:t>CD</w:t>
                        </w:r>
                      </w:p>
                    </w:txbxContent>
                  </v:textbox>
                  <w10:wrap type="none"/>
                </v:shape>
                <v:shape style="position:absolute;left:4496;top:4476;width:120;height:224" type="#_x0000_t202" id="docshape678" filled="false" stroked="false">
                  <v:textbox inset="0,0,0,0">
                    <w:txbxContent>
                      <w:p>
                        <w:pPr>
                          <w:spacing w:line="224" w:lineRule="exact" w:before="0"/>
                          <w:ind w:left="0" w:right="0" w:firstLine="0"/>
                          <w:jc w:val="left"/>
                          <w:rPr>
                            <w:rFonts w:ascii="Arial"/>
                            <w:sz w:val="20"/>
                          </w:rPr>
                        </w:pPr>
                        <w:r>
                          <w:rPr>
                            <w:rFonts w:ascii="Arial"/>
                            <w:color w:val="4F4F4F"/>
                            <w:spacing w:val="-10"/>
                            <w:sz w:val="20"/>
                          </w:rPr>
                          <w:t>e</w:t>
                        </w:r>
                      </w:p>
                    </w:txbxContent>
                  </v:textbox>
                  <w10:wrap type="none"/>
                </v:shape>
                <v:shape style="position:absolute;left:5198;top:4361;width:155;height:275" type="#_x0000_t202" id="docshape679" filled="false" stroked="false">
                  <v:textbox inset="0,0,0,0">
                    <w:txbxContent>
                      <w:p>
                        <w:pPr>
                          <w:spacing w:line="145" w:lineRule="exact" w:before="0"/>
                          <w:ind w:left="0" w:right="0" w:firstLine="0"/>
                          <w:jc w:val="left"/>
                          <w:rPr>
                            <w:rFonts w:ascii="Arial"/>
                            <w:sz w:val="13"/>
                          </w:rPr>
                        </w:pPr>
                        <w:r>
                          <w:rPr>
                            <w:rFonts w:ascii="Arial"/>
                            <w:color w:val="696969"/>
                            <w:spacing w:val="-5"/>
                            <w:w w:val="105"/>
                            <w:sz w:val="13"/>
                          </w:rPr>
                          <w:t>:c</w:t>
                        </w:r>
                      </w:p>
                      <w:p>
                        <w:pPr>
                          <w:spacing w:before="13"/>
                          <w:ind w:left="19" w:right="0" w:firstLine="0"/>
                          <w:jc w:val="left"/>
                          <w:rPr>
                            <w:sz w:val="10"/>
                          </w:rPr>
                        </w:pPr>
                        <w:r>
                          <w:rPr>
                            <w:color w:val="4F4F4F"/>
                            <w:spacing w:val="-4"/>
                            <w:w w:val="80"/>
                            <w:sz w:val="10"/>
                          </w:rPr>
                          <w:t>111</w:t>
                        </w:r>
                        <w:r>
                          <w:rPr>
                            <w:color w:val="878789"/>
                            <w:spacing w:val="-4"/>
                            <w:w w:val="80"/>
                            <w:sz w:val="10"/>
                          </w:rPr>
                          <w:t>'</w:t>
                        </w:r>
                      </w:p>
                    </w:txbxContent>
                  </v:textbox>
                  <w10:wrap type="none"/>
                </v:shape>
                <v:shape style="position:absolute;left:3004;top:4752;width:91;height:470" type="#_x0000_t202" id="docshape680" filled="false" stroked="false">
                  <v:textbox inset="0,0,0,0">
                    <w:txbxContent>
                      <w:p>
                        <w:pPr>
                          <w:spacing w:line="470" w:lineRule="exact" w:before="0"/>
                          <w:ind w:left="0" w:right="0" w:firstLine="0"/>
                          <w:jc w:val="left"/>
                          <w:rPr>
                            <w:rFonts w:ascii="Arial"/>
                            <w:sz w:val="42"/>
                          </w:rPr>
                        </w:pPr>
                        <w:r>
                          <w:rPr>
                            <w:rFonts w:ascii="Arial"/>
                            <w:color w:val="696969"/>
                            <w:spacing w:val="-31"/>
                            <w:w w:val="60"/>
                            <w:sz w:val="42"/>
                          </w:rPr>
                          <w:t>..</w:t>
                        </w:r>
                      </w:p>
                    </w:txbxContent>
                  </v:textbox>
                  <w10:wrap type="none"/>
                </v:shape>
                <v:shape style="position:absolute;left:5107;top:4597;width:184;height:215" type="#_x0000_t202" id="docshape681" filled="false" stroked="false">
                  <v:textbox inset="0,0,0,0">
                    <w:txbxContent>
                      <w:p>
                        <w:pPr>
                          <w:spacing w:line="99" w:lineRule="exact" w:before="0"/>
                          <w:ind w:left="122" w:right="0" w:firstLine="0"/>
                          <w:jc w:val="left"/>
                          <w:rPr>
                            <w:sz w:val="11"/>
                          </w:rPr>
                        </w:pPr>
                        <w:r>
                          <w:rPr>
                            <w:color w:val="4F4F4F"/>
                            <w:spacing w:val="-10"/>
                            <w:w w:val="85"/>
                            <w:sz w:val="11"/>
                          </w:rPr>
                          <w:t>u</w:t>
                        </w:r>
                      </w:p>
                      <w:p>
                        <w:pPr>
                          <w:spacing w:line="115" w:lineRule="exact" w:before="0"/>
                          <w:ind w:left="0" w:right="0" w:firstLine="0"/>
                          <w:jc w:val="left"/>
                          <w:rPr>
                            <w:rFonts w:ascii="Arial"/>
                            <w:sz w:val="12"/>
                          </w:rPr>
                        </w:pPr>
                        <w:r>
                          <w:rPr>
                            <w:rFonts w:ascii="Arial"/>
                            <w:color w:val="BABABA"/>
                            <w:spacing w:val="-10"/>
                            <w:w w:val="185"/>
                            <w:sz w:val="12"/>
                          </w:rPr>
                          <w:t>-</w:t>
                        </w:r>
                      </w:p>
                    </w:txbxContent>
                  </v:textbox>
                  <w10:wrap type="none"/>
                </v:shape>
                <v:shape style="position:absolute;left:5847;top:4616;width:92;height:135" type="#_x0000_t202" id="docshape682" filled="false" stroked="false">
                  <v:textbox inset="0,0,0,0">
                    <w:txbxContent>
                      <w:p>
                        <w:pPr>
                          <w:spacing w:line="134" w:lineRule="exact" w:before="0"/>
                          <w:ind w:left="0" w:right="0" w:firstLine="0"/>
                          <w:jc w:val="left"/>
                          <w:rPr>
                            <w:rFonts w:ascii="Arial"/>
                            <w:sz w:val="12"/>
                          </w:rPr>
                        </w:pPr>
                        <w:r>
                          <w:rPr>
                            <w:rFonts w:ascii="Arial"/>
                            <w:color w:val="878789"/>
                            <w:spacing w:val="-10"/>
                            <w:w w:val="180"/>
                            <w:sz w:val="12"/>
                          </w:rPr>
                          <w:t>-</w:t>
                        </w:r>
                      </w:p>
                    </w:txbxContent>
                  </v:textbox>
                  <w10:wrap type="none"/>
                </v:shape>
                <v:shape style="position:absolute;left:3024;top:4904;width:28;height:111" type="#_x0000_t202" id="docshape683" filled="false" stroked="false">
                  <v:textbox inset="0,0,0,0">
                    <w:txbxContent>
                      <w:p>
                        <w:pPr>
                          <w:spacing w:line="111" w:lineRule="exact" w:before="0"/>
                          <w:ind w:left="0" w:right="0" w:firstLine="0"/>
                          <w:jc w:val="left"/>
                          <w:rPr>
                            <w:sz w:val="10"/>
                          </w:rPr>
                        </w:pPr>
                        <w:r>
                          <w:rPr>
                            <w:color w:val="4F4F4F"/>
                            <w:spacing w:val="-40"/>
                            <w:w w:val="85"/>
                            <w:sz w:val="10"/>
                          </w:rPr>
                          <w:t>C</w:t>
                        </w:r>
                      </w:p>
                    </w:txbxContent>
                  </v:textbox>
                  <w10:wrap type="none"/>
                </v:shape>
                <v:shape style="position:absolute;left:3031;top:4771;width:86;height:269" type="#_x0000_t202" id="docshape684" filled="false" stroked="false">
                  <v:textbox inset="0,0,0,0">
                    <w:txbxContent>
                      <w:p>
                        <w:pPr>
                          <w:spacing w:line="268" w:lineRule="exact" w:before="0"/>
                          <w:ind w:left="0" w:right="0" w:firstLine="0"/>
                          <w:jc w:val="left"/>
                          <w:rPr>
                            <w:sz w:val="10"/>
                          </w:rPr>
                        </w:pPr>
                        <w:r>
                          <w:rPr>
                            <w:rFonts w:ascii="Arial"/>
                            <w:color w:val="696969"/>
                            <w:spacing w:val="-30"/>
                            <w:w w:val="85"/>
                            <w:sz w:val="24"/>
                          </w:rPr>
                          <w:t>"</w:t>
                        </w:r>
                        <w:r>
                          <w:rPr>
                            <w:color w:val="4F4F4F"/>
                            <w:spacing w:val="-30"/>
                            <w:w w:val="85"/>
                            <w:sz w:val="10"/>
                          </w:rPr>
                          <w:t>D</w:t>
                        </w:r>
                      </w:p>
                    </w:txbxContent>
                  </v:textbox>
                  <w10:wrap type="none"/>
                </v:shape>
                <v:shape style="position:absolute;left:3042;top:4728;width:127;height:134" type="#_x0000_t202" id="docshape685" filled="false" stroked="false">
                  <v:textbox inset="0,0,0,0">
                    <w:txbxContent>
                      <w:p>
                        <w:pPr>
                          <w:spacing w:line="133" w:lineRule="exact" w:before="0"/>
                          <w:ind w:left="0" w:right="0" w:firstLine="0"/>
                          <w:jc w:val="left"/>
                          <w:rPr>
                            <w:sz w:val="12"/>
                          </w:rPr>
                        </w:pPr>
                        <w:r>
                          <w:rPr>
                            <w:color w:val="696969"/>
                            <w:spacing w:val="-10"/>
                            <w:w w:val="180"/>
                            <w:sz w:val="12"/>
                          </w:rPr>
                          <w:t>u</w:t>
                        </w:r>
                      </w:p>
                    </w:txbxContent>
                  </v:textbox>
                  <w10:wrap type="none"/>
                </v:shape>
                <v:shape style="position:absolute;left:3097;top:4771;width:56;height:269" type="#_x0000_t202" id="docshape686" filled="false" stroked="false">
                  <v:textbox inset="0,0,0,0">
                    <w:txbxContent>
                      <w:p>
                        <w:pPr>
                          <w:spacing w:line="268" w:lineRule="exact" w:before="0"/>
                          <w:ind w:left="0" w:right="0" w:firstLine="0"/>
                          <w:jc w:val="left"/>
                          <w:rPr>
                            <w:rFonts w:ascii="Arial"/>
                            <w:sz w:val="24"/>
                          </w:rPr>
                        </w:pPr>
                        <w:r>
                          <w:rPr>
                            <w:rFonts w:ascii="Arial"/>
                            <w:color w:val="696969"/>
                            <w:spacing w:val="-10"/>
                            <w:w w:val="85"/>
                            <w:sz w:val="24"/>
                          </w:rPr>
                          <w:t>'</w:t>
                        </w:r>
                      </w:p>
                    </w:txbxContent>
                  </v:textbox>
                  <w10:wrap type="none"/>
                </v:shape>
                <v:shape style="position:absolute;left:4496;top:4760;width:199;height:111" type="#_x0000_t202" id="docshape687" filled="false" stroked="false">
                  <v:textbox inset="0,0,0,0">
                    <w:txbxContent>
                      <w:p>
                        <w:pPr>
                          <w:spacing w:line="111" w:lineRule="exact" w:before="0"/>
                          <w:ind w:left="0" w:right="0" w:firstLine="0"/>
                          <w:jc w:val="left"/>
                          <w:rPr>
                            <w:sz w:val="10"/>
                          </w:rPr>
                        </w:pPr>
                        <w:r>
                          <w:rPr>
                            <w:color w:val="696969"/>
                            <w:spacing w:val="-5"/>
                            <w:w w:val="180"/>
                            <w:sz w:val="10"/>
                          </w:rPr>
                          <w:t>.,1</w:t>
                        </w:r>
                      </w:p>
                    </w:txbxContent>
                  </v:textbox>
                  <w10:wrap type="none"/>
                </v:shape>
                <v:shape style="position:absolute;left:3129;top:4980;width:35;height:112" type="#_x0000_t202" id="docshape688" filled="false" stroked="false">
                  <v:textbox inset="0,0,0,0">
                    <w:txbxContent>
                      <w:p>
                        <w:pPr>
                          <w:spacing w:line="112" w:lineRule="exact" w:before="0"/>
                          <w:ind w:left="0" w:right="0" w:firstLine="0"/>
                          <w:jc w:val="left"/>
                          <w:rPr>
                            <w:rFonts w:ascii="Arial"/>
                            <w:sz w:val="10"/>
                          </w:rPr>
                        </w:pPr>
                        <w:r>
                          <w:rPr>
                            <w:rFonts w:ascii="Arial"/>
                            <w:color w:val="4F4F4F"/>
                            <w:spacing w:val="-10"/>
                            <w:w w:val="65"/>
                            <w:sz w:val="10"/>
                          </w:rPr>
                          <w:t>I</w:t>
                        </w:r>
                      </w:p>
                    </w:txbxContent>
                  </v:textbox>
                  <w10:wrap type="none"/>
                </v:shape>
                <v:shape style="position:absolute;left:4466;top:4858;width:148;height:237" type="#_x0000_t202" id="docshape689" filled="false" stroked="false">
                  <v:textbox inset="0,0,0,0">
                    <w:txbxContent>
                      <w:p>
                        <w:pPr>
                          <w:spacing w:line="110" w:lineRule="exact" w:before="0"/>
                          <w:ind w:left="37" w:right="0" w:firstLine="0"/>
                          <w:jc w:val="left"/>
                          <w:rPr>
                            <w:sz w:val="12"/>
                          </w:rPr>
                        </w:pPr>
                        <w:r>
                          <w:rPr>
                            <w:color w:val="696969"/>
                            <w:spacing w:val="-10"/>
                            <w:w w:val="85"/>
                            <w:sz w:val="12"/>
                          </w:rPr>
                          <w:t>u</w:t>
                        </w:r>
                      </w:p>
                      <w:p>
                        <w:pPr>
                          <w:spacing w:line="126" w:lineRule="exact" w:before="0"/>
                          <w:ind w:left="0" w:right="0" w:firstLine="0"/>
                          <w:jc w:val="left"/>
                          <w:rPr>
                            <w:sz w:val="13"/>
                          </w:rPr>
                        </w:pPr>
                        <w:r>
                          <w:rPr>
                            <w:color w:val="878789"/>
                            <w:spacing w:val="-4"/>
                            <w:w w:val="90"/>
                            <w:sz w:val="13"/>
                          </w:rPr>
                          <w:t>"</w:t>
                        </w:r>
                        <w:r>
                          <w:rPr>
                            <w:color w:val="4F4F4F"/>
                            <w:spacing w:val="-4"/>
                            <w:w w:val="90"/>
                            <w:sz w:val="13"/>
                          </w:rPr>
                          <w:t>ii:</w:t>
                        </w:r>
                      </w:p>
                    </w:txbxContent>
                  </v:textbox>
                  <w10:wrap type="none"/>
                </v:shape>
                <v:shape style="position:absolute;left:2930;top:5192;width:92;height:135" type="#_x0000_t202" id="docshape690" filled="false" stroked="false">
                  <v:textbox inset="0,0,0,0">
                    <w:txbxContent>
                      <w:p>
                        <w:pPr>
                          <w:spacing w:line="134" w:lineRule="exact" w:before="0"/>
                          <w:ind w:left="0" w:right="0" w:firstLine="0"/>
                          <w:jc w:val="left"/>
                          <w:rPr>
                            <w:rFonts w:ascii="Arial"/>
                            <w:sz w:val="12"/>
                          </w:rPr>
                        </w:pPr>
                        <w:r>
                          <w:rPr>
                            <w:rFonts w:ascii="Arial"/>
                            <w:color w:val="9C9C9C"/>
                            <w:spacing w:val="-10"/>
                            <w:w w:val="180"/>
                            <w:sz w:val="12"/>
                          </w:rPr>
                          <w:t>-</w:t>
                        </w:r>
                      </w:p>
                    </w:txbxContent>
                  </v:textbox>
                  <w10:wrap type="none"/>
                </v:shape>
                <v:shape style="position:absolute;left:3042;top:5112;width:64;height:122" type="#_x0000_t202" id="docshape691" filled="false" stroked="false">
                  <v:textbox inset="0,0,0,0">
                    <w:txbxContent>
                      <w:p>
                        <w:pPr>
                          <w:spacing w:line="122" w:lineRule="exact" w:before="0"/>
                          <w:ind w:left="0" w:right="0" w:firstLine="0"/>
                          <w:jc w:val="left"/>
                          <w:rPr>
                            <w:sz w:val="11"/>
                          </w:rPr>
                        </w:pPr>
                        <w:r>
                          <w:rPr>
                            <w:color w:val="696969"/>
                            <w:spacing w:val="-10"/>
                            <w:w w:val="90"/>
                            <w:sz w:val="11"/>
                          </w:rPr>
                          <w:t>u</w:t>
                        </w:r>
                      </w:p>
                    </w:txbxContent>
                  </v:textbox>
                  <w10:wrap type="none"/>
                </v:shape>
                <w10:wrap type="topAndBottom"/>
              </v:group>
            </w:pict>
          </mc:Fallback>
        </mc:AlternateContent>
      </w:r>
    </w:p>
    <w:p>
      <w:pPr>
        <w:pStyle w:val="BodyText"/>
        <w:rPr>
          <w:i/>
          <w:sz w:val="22"/>
        </w:rPr>
      </w:pPr>
    </w:p>
    <w:p>
      <w:pPr>
        <w:pStyle w:val="BodyText"/>
        <w:rPr>
          <w:i/>
          <w:sz w:val="22"/>
        </w:rPr>
      </w:pPr>
    </w:p>
    <w:p>
      <w:pPr>
        <w:pStyle w:val="BodyText"/>
        <w:spacing w:before="78"/>
        <w:rPr>
          <w:i/>
          <w:sz w:val="22"/>
        </w:rPr>
      </w:pPr>
    </w:p>
    <w:p>
      <w:pPr>
        <w:spacing w:before="0"/>
        <w:ind w:left="845" w:right="0" w:firstLine="0"/>
        <w:jc w:val="left"/>
        <w:rPr>
          <w:i/>
          <w:sz w:val="22"/>
        </w:rPr>
      </w:pPr>
      <w:r>
        <w:rPr/>
        <mc:AlternateContent>
          <mc:Choice Requires="wps">
            <w:drawing>
              <wp:anchor distT="0" distB="0" distL="0" distR="0" allowOverlap="1" layoutInCell="1" locked="0" behindDoc="1" simplePos="0" relativeHeight="481682432">
                <wp:simplePos x="0" y="0"/>
                <wp:positionH relativeFrom="page">
                  <wp:posOffset>692871</wp:posOffset>
                </wp:positionH>
                <wp:positionV relativeFrom="paragraph">
                  <wp:posOffset>347370</wp:posOffset>
                </wp:positionV>
                <wp:extent cx="4166870" cy="1843405"/>
                <wp:effectExtent l="0" t="0" r="0" b="0"/>
                <wp:wrapNone/>
                <wp:docPr id="971" name="Group 971"/>
                <wp:cNvGraphicFramePr>
                  <a:graphicFrameLocks/>
                </wp:cNvGraphicFramePr>
                <a:graphic>
                  <a:graphicData uri="http://schemas.microsoft.com/office/word/2010/wordprocessingGroup">
                    <wpg:wgp>
                      <wpg:cNvPr id="971" name="Group 971"/>
                      <wpg:cNvGrpSpPr/>
                      <wpg:grpSpPr>
                        <a:xfrm>
                          <a:off x="0" y="0"/>
                          <a:ext cx="4166870" cy="1843405"/>
                          <a:chExt cx="4166870" cy="1843405"/>
                        </a:xfrm>
                      </wpg:grpSpPr>
                      <wps:wsp>
                        <wps:cNvPr id="972" name="Graphic 972"/>
                        <wps:cNvSpPr/>
                        <wps:spPr>
                          <a:xfrm>
                            <a:off x="3052" y="0"/>
                            <a:ext cx="4163695" cy="1843405"/>
                          </a:xfrm>
                          <a:custGeom>
                            <a:avLst/>
                            <a:gdLst/>
                            <a:ahLst/>
                            <a:cxnLst/>
                            <a:rect l="l" t="t" r="r" b="b"/>
                            <a:pathLst>
                              <a:path w="4163695" h="1843405">
                                <a:moveTo>
                                  <a:pt x="3052" y="1843090"/>
                                </a:moveTo>
                                <a:lnTo>
                                  <a:pt x="3052" y="0"/>
                                </a:lnTo>
                              </a:path>
                              <a:path w="4163695" h="1843405">
                                <a:moveTo>
                                  <a:pt x="4151124" y="1843090"/>
                                </a:moveTo>
                                <a:lnTo>
                                  <a:pt x="4151124" y="0"/>
                                </a:lnTo>
                              </a:path>
                              <a:path w="4163695" h="1843405">
                                <a:moveTo>
                                  <a:pt x="0" y="6102"/>
                                </a:moveTo>
                                <a:lnTo>
                                  <a:pt x="4163334" y="6102"/>
                                </a:lnTo>
                              </a:path>
                            </a:pathLst>
                          </a:custGeom>
                          <a:ln w="12207">
                            <a:solidFill>
                              <a:srgbClr val="000000"/>
                            </a:solidFill>
                            <a:prstDash val="solid"/>
                          </a:ln>
                        </wps:spPr>
                        <wps:bodyPr wrap="square" lIns="0" tIns="0" rIns="0" bIns="0" rtlCol="0">
                          <a:prstTxWarp prst="textNoShape">
                            <a:avLst/>
                          </a:prstTxWarp>
                          <a:noAutofit/>
                        </wps:bodyPr>
                      </wps:wsp>
                      <wps:wsp>
                        <wps:cNvPr id="973" name="Graphic 973"/>
                        <wps:cNvSpPr/>
                        <wps:spPr>
                          <a:xfrm>
                            <a:off x="3052" y="1824781"/>
                            <a:ext cx="4163695" cy="1270"/>
                          </a:xfrm>
                          <a:custGeom>
                            <a:avLst/>
                            <a:gdLst/>
                            <a:ahLst/>
                            <a:cxnLst/>
                            <a:rect l="l" t="t" r="r" b="b"/>
                            <a:pathLst>
                              <a:path w="4163695" h="0">
                                <a:moveTo>
                                  <a:pt x="0" y="0"/>
                                </a:moveTo>
                                <a:lnTo>
                                  <a:pt x="4163334" y="0"/>
                                </a:lnTo>
                              </a:path>
                            </a:pathLst>
                          </a:custGeom>
                          <a:ln w="9154">
                            <a:solidFill>
                              <a:srgbClr val="000000"/>
                            </a:solidFill>
                            <a:prstDash val="solid"/>
                          </a:ln>
                        </wps:spPr>
                        <wps:bodyPr wrap="square" lIns="0" tIns="0" rIns="0" bIns="0" rtlCol="0">
                          <a:prstTxWarp prst="textNoShape">
                            <a:avLst/>
                          </a:prstTxWarp>
                          <a:noAutofit/>
                        </wps:bodyPr>
                      </wps:wsp>
                      <wps:wsp>
                        <wps:cNvPr id="974" name="Textbox 974"/>
                        <wps:cNvSpPr txBox="1"/>
                        <wps:spPr>
                          <a:xfrm>
                            <a:off x="0" y="0"/>
                            <a:ext cx="4166870" cy="1843405"/>
                          </a:xfrm>
                          <a:prstGeom prst="rect">
                            <a:avLst/>
                          </a:prstGeom>
                        </wps:spPr>
                        <wps:txbx>
                          <w:txbxContent>
                            <w:p>
                              <w:pPr>
                                <w:spacing w:line="240" w:lineRule="auto" w:before="4"/>
                                <w:rPr>
                                  <w:i/>
                                  <w:sz w:val="17"/>
                                </w:rPr>
                              </w:pPr>
                            </w:p>
                            <w:p>
                              <w:pPr>
                                <w:spacing w:before="0"/>
                                <w:ind w:left="81" w:right="0" w:firstLine="0"/>
                                <w:jc w:val="left"/>
                                <w:rPr>
                                  <w:rFonts w:ascii="Courier New"/>
                                  <w:sz w:val="17"/>
                                </w:rPr>
                              </w:pPr>
                              <w:r>
                                <w:rPr>
                                  <w:rFonts w:ascii="Courier New"/>
                                  <w:color w:val="878789"/>
                                  <w:w w:val="75"/>
                                  <w:sz w:val="17"/>
                                </w:rPr>
                                <w:t>In</w:t>
                              </w:r>
                              <w:r>
                                <w:rPr>
                                  <w:rFonts w:ascii="Courier New"/>
                                  <w:color w:val="878789"/>
                                  <w:spacing w:val="-4"/>
                                  <w:w w:val="75"/>
                                  <w:sz w:val="17"/>
                                </w:rPr>
                                <w:t> </w:t>
                              </w:r>
                              <w:r>
                                <w:rPr>
                                  <w:rFonts w:ascii="Courier New"/>
                                  <w:color w:val="696969"/>
                                  <w:w w:val="75"/>
                                  <w:sz w:val="17"/>
                                </w:rPr>
                                <w:t>[2</w:t>
                              </w:r>
                              <w:r>
                                <w:rPr>
                                  <w:rFonts w:ascii="Courier New"/>
                                  <w:color w:val="878789"/>
                                  <w:w w:val="75"/>
                                  <w:sz w:val="17"/>
                                </w:rPr>
                                <w:t>7</w:t>
                              </w:r>
                              <w:r>
                                <w:rPr>
                                  <w:rFonts w:ascii="Courier New"/>
                                  <w:color w:val="696969"/>
                                  <w:w w:val="75"/>
                                  <w:sz w:val="17"/>
                                </w:rPr>
                                <w:t>]</w:t>
                              </w:r>
                              <w:r>
                                <w:rPr>
                                  <w:rFonts w:ascii="Courier New"/>
                                  <w:color w:val="878789"/>
                                  <w:w w:val="75"/>
                                  <w:sz w:val="17"/>
                                </w:rPr>
                                <w:t>:</w:t>
                              </w:r>
                              <w:r>
                                <w:rPr>
                                  <w:rFonts w:ascii="Courier New"/>
                                  <w:color w:val="878789"/>
                                  <w:spacing w:val="-8"/>
                                  <w:w w:val="75"/>
                                  <w:sz w:val="17"/>
                                </w:rPr>
                                <w:t> </w:t>
                              </w:r>
                              <w:r>
                                <w:rPr>
                                  <w:rFonts w:ascii="Courier New"/>
                                  <w:b/>
                                  <w:color w:val="4F774F"/>
                                  <w:w w:val="75"/>
                                  <w:sz w:val="17"/>
                                </w:rPr>
                                <w:t>from</w:t>
                              </w:r>
                              <w:r>
                                <w:rPr>
                                  <w:rFonts w:ascii="Courier New"/>
                                  <w:b/>
                                  <w:color w:val="4F774F"/>
                                  <w:spacing w:val="-7"/>
                                  <w:sz w:val="17"/>
                                </w:rPr>
                                <w:t> </w:t>
                              </w:r>
                              <w:r>
                                <w:rPr>
                                  <w:rFonts w:ascii="Courier New"/>
                                  <w:color w:val="4F4F4F"/>
                                  <w:w w:val="75"/>
                                  <w:sz w:val="17"/>
                                </w:rPr>
                                <w:t>sklearn.metrics</w:t>
                              </w:r>
                              <w:r>
                                <w:rPr>
                                  <w:rFonts w:ascii="Courier New"/>
                                  <w:color w:val="4F4F4F"/>
                                  <w:spacing w:val="-14"/>
                                  <w:sz w:val="17"/>
                                </w:rPr>
                                <w:t> </w:t>
                              </w:r>
                              <w:r>
                                <w:rPr>
                                  <w:rFonts w:ascii="Courier New"/>
                                  <w:b/>
                                  <w:color w:val="4F774F"/>
                                  <w:w w:val="75"/>
                                  <w:sz w:val="17"/>
                                </w:rPr>
                                <w:t>import</w:t>
                              </w:r>
                              <w:r>
                                <w:rPr>
                                  <w:rFonts w:ascii="Courier New"/>
                                  <w:b/>
                                  <w:color w:val="4F774F"/>
                                  <w:spacing w:val="9"/>
                                  <w:sz w:val="17"/>
                                </w:rPr>
                                <w:t> </w:t>
                              </w:r>
                              <w:r>
                                <w:rPr>
                                  <w:rFonts w:ascii="Courier New"/>
                                  <w:color w:val="4F4F4F"/>
                                  <w:spacing w:val="-2"/>
                                  <w:w w:val="75"/>
                                  <w:sz w:val="17"/>
                                </w:rPr>
                                <w:t>classification_report</w:t>
                              </w:r>
                            </w:p>
                            <w:p>
                              <w:pPr>
                                <w:spacing w:before="141"/>
                                <w:ind w:left="827" w:right="0" w:firstLine="0"/>
                                <w:jc w:val="left"/>
                                <w:rPr>
                                  <w:sz w:val="16"/>
                                </w:rPr>
                              </w:pPr>
                              <w:r>
                                <w:rPr>
                                  <w:color w:val="728970"/>
                                  <w:w w:val="115"/>
                                  <w:sz w:val="16"/>
                                </w:rPr>
                                <w:t>print</w:t>
                              </w:r>
                              <w:r>
                                <w:rPr>
                                  <w:color w:val="4F4F4F"/>
                                  <w:w w:val="115"/>
                                  <w:sz w:val="16"/>
                                </w:rPr>
                                <w:t>(</w:t>
                              </w:r>
                              <w:r>
                                <w:rPr>
                                  <w:color w:val="4F4F4F"/>
                                  <w:spacing w:val="-27"/>
                                  <w:w w:val="115"/>
                                  <w:sz w:val="16"/>
                                </w:rPr>
                                <w:t> </w:t>
                              </w:r>
                              <w:r>
                                <w:rPr>
                                  <w:color w:val="4F4F4F"/>
                                  <w:w w:val="115"/>
                                  <w:sz w:val="16"/>
                                </w:rPr>
                                <w:t>classification_r,eport(y_test,</w:t>
                              </w:r>
                              <w:r>
                                <w:rPr>
                                  <w:color w:val="4F4F4F"/>
                                  <w:spacing w:val="68"/>
                                  <w:w w:val="150"/>
                                  <w:sz w:val="16"/>
                                </w:rPr>
                                <w:t> </w:t>
                              </w:r>
                              <w:r>
                                <w:rPr>
                                  <w:color w:val="4F4F4F"/>
                                  <w:w w:val="115"/>
                                  <w:sz w:val="16"/>
                                </w:rPr>
                                <w:t>y_pr,ed,</w:t>
                              </w:r>
                              <w:r>
                                <w:rPr>
                                  <w:color w:val="4F4F4F"/>
                                  <w:spacing w:val="75"/>
                                  <w:w w:val="150"/>
                                  <w:sz w:val="16"/>
                                </w:rPr>
                                <w:t> </w:t>
                              </w:r>
                              <w:r>
                                <w:rPr>
                                  <w:color w:val="383838"/>
                                  <w:spacing w:val="-2"/>
                                  <w:w w:val="115"/>
                                  <w:sz w:val="16"/>
                                </w:rPr>
                                <w:t>target_names</w:t>
                              </w:r>
                              <w:r>
                                <w:rPr>
                                  <w:color w:val="7C5989"/>
                                  <w:spacing w:val="-2"/>
                                  <w:w w:val="115"/>
                                  <w:sz w:val="16"/>
                                </w:rPr>
                                <w:t>=</w:t>
                              </w:r>
                              <w:r>
                                <w:rPr>
                                  <w:color w:val="696969"/>
                                  <w:spacing w:val="-2"/>
                                  <w:w w:val="115"/>
                                  <w:sz w:val="16"/>
                                </w:rPr>
                                <w:t>cl</w:t>
                              </w:r>
                              <w:r>
                                <w:rPr>
                                  <w:color w:val="4F4F4F"/>
                                  <w:spacing w:val="-2"/>
                                  <w:w w:val="115"/>
                                  <w:sz w:val="16"/>
                                </w:rPr>
                                <w:t>ass</w:t>
                              </w:r>
                              <w:r>
                                <w:rPr>
                                  <w:color w:val="282828"/>
                                  <w:spacing w:val="-2"/>
                                  <w:w w:val="115"/>
                                  <w:sz w:val="16"/>
                                </w:rPr>
                                <w:t>_</w:t>
                              </w:r>
                              <w:r>
                                <w:rPr>
                                  <w:color w:val="4F4F4F"/>
                                  <w:spacing w:val="-2"/>
                                  <w:w w:val="115"/>
                                  <w:sz w:val="16"/>
                                </w:rPr>
                                <w:t>names))</w:t>
                              </w:r>
                            </w:p>
                          </w:txbxContent>
                        </wps:txbx>
                        <wps:bodyPr wrap="square" lIns="0" tIns="0" rIns="0" bIns="0" rtlCol="0">
                          <a:noAutofit/>
                        </wps:bodyPr>
                      </wps:wsp>
                    </wpg:wgp>
                  </a:graphicData>
                </a:graphic>
              </wp:anchor>
            </w:drawing>
          </mc:Choice>
          <mc:Fallback>
            <w:pict>
              <v:group style="position:absolute;margin-left:54.556816pt;margin-top:27.35202pt;width:328.1pt;height:145.15pt;mso-position-horizontal-relative:page;mso-position-vertical-relative:paragraph;z-index:-21634048" id="docshapegroup692" coordorigin="1091,547" coordsize="6562,2903">
                <v:shape style="position:absolute;left:1095;top:547;width:6557;height:2903" id="docshape693" coordorigin="1096,547" coordsize="6557,2903" path="m1101,3450l1101,547m7633,3450l7633,547m1096,557l7652,557e" filled="false" stroked="true" strokeweight=".961224pt" strokecolor="#000000">
                  <v:path arrowok="t"/>
                  <v:stroke dashstyle="solid"/>
                </v:shape>
                <v:line style="position:absolute" from="1096,3421" to="7652,3421" stroked="true" strokeweight=".720821pt" strokecolor="#000000">
                  <v:stroke dashstyle="solid"/>
                </v:line>
                <v:shape style="position:absolute;left:1091;top:547;width:6562;height:2903" type="#_x0000_t202" id="docshape694" filled="false" stroked="false">
                  <v:textbox inset="0,0,0,0">
                    <w:txbxContent>
                      <w:p>
                        <w:pPr>
                          <w:spacing w:line="240" w:lineRule="auto" w:before="4"/>
                          <w:rPr>
                            <w:i/>
                            <w:sz w:val="17"/>
                          </w:rPr>
                        </w:pPr>
                      </w:p>
                      <w:p>
                        <w:pPr>
                          <w:spacing w:before="0"/>
                          <w:ind w:left="81" w:right="0" w:firstLine="0"/>
                          <w:jc w:val="left"/>
                          <w:rPr>
                            <w:rFonts w:ascii="Courier New"/>
                            <w:sz w:val="17"/>
                          </w:rPr>
                        </w:pPr>
                        <w:r>
                          <w:rPr>
                            <w:rFonts w:ascii="Courier New"/>
                            <w:color w:val="878789"/>
                            <w:w w:val="75"/>
                            <w:sz w:val="17"/>
                          </w:rPr>
                          <w:t>In</w:t>
                        </w:r>
                        <w:r>
                          <w:rPr>
                            <w:rFonts w:ascii="Courier New"/>
                            <w:color w:val="878789"/>
                            <w:spacing w:val="-4"/>
                            <w:w w:val="75"/>
                            <w:sz w:val="17"/>
                          </w:rPr>
                          <w:t> </w:t>
                        </w:r>
                        <w:r>
                          <w:rPr>
                            <w:rFonts w:ascii="Courier New"/>
                            <w:color w:val="696969"/>
                            <w:w w:val="75"/>
                            <w:sz w:val="17"/>
                          </w:rPr>
                          <w:t>[2</w:t>
                        </w:r>
                        <w:r>
                          <w:rPr>
                            <w:rFonts w:ascii="Courier New"/>
                            <w:color w:val="878789"/>
                            <w:w w:val="75"/>
                            <w:sz w:val="17"/>
                          </w:rPr>
                          <w:t>7</w:t>
                        </w:r>
                        <w:r>
                          <w:rPr>
                            <w:rFonts w:ascii="Courier New"/>
                            <w:color w:val="696969"/>
                            <w:w w:val="75"/>
                            <w:sz w:val="17"/>
                          </w:rPr>
                          <w:t>]</w:t>
                        </w:r>
                        <w:r>
                          <w:rPr>
                            <w:rFonts w:ascii="Courier New"/>
                            <w:color w:val="878789"/>
                            <w:w w:val="75"/>
                            <w:sz w:val="17"/>
                          </w:rPr>
                          <w:t>:</w:t>
                        </w:r>
                        <w:r>
                          <w:rPr>
                            <w:rFonts w:ascii="Courier New"/>
                            <w:color w:val="878789"/>
                            <w:spacing w:val="-8"/>
                            <w:w w:val="75"/>
                            <w:sz w:val="17"/>
                          </w:rPr>
                          <w:t> </w:t>
                        </w:r>
                        <w:r>
                          <w:rPr>
                            <w:rFonts w:ascii="Courier New"/>
                            <w:b/>
                            <w:color w:val="4F774F"/>
                            <w:w w:val="75"/>
                            <w:sz w:val="17"/>
                          </w:rPr>
                          <w:t>from</w:t>
                        </w:r>
                        <w:r>
                          <w:rPr>
                            <w:rFonts w:ascii="Courier New"/>
                            <w:b/>
                            <w:color w:val="4F774F"/>
                            <w:spacing w:val="-7"/>
                            <w:sz w:val="17"/>
                          </w:rPr>
                          <w:t> </w:t>
                        </w:r>
                        <w:r>
                          <w:rPr>
                            <w:rFonts w:ascii="Courier New"/>
                            <w:color w:val="4F4F4F"/>
                            <w:w w:val="75"/>
                            <w:sz w:val="17"/>
                          </w:rPr>
                          <w:t>sklearn.metrics</w:t>
                        </w:r>
                        <w:r>
                          <w:rPr>
                            <w:rFonts w:ascii="Courier New"/>
                            <w:color w:val="4F4F4F"/>
                            <w:spacing w:val="-14"/>
                            <w:sz w:val="17"/>
                          </w:rPr>
                          <w:t> </w:t>
                        </w:r>
                        <w:r>
                          <w:rPr>
                            <w:rFonts w:ascii="Courier New"/>
                            <w:b/>
                            <w:color w:val="4F774F"/>
                            <w:w w:val="75"/>
                            <w:sz w:val="17"/>
                          </w:rPr>
                          <w:t>import</w:t>
                        </w:r>
                        <w:r>
                          <w:rPr>
                            <w:rFonts w:ascii="Courier New"/>
                            <w:b/>
                            <w:color w:val="4F774F"/>
                            <w:spacing w:val="9"/>
                            <w:sz w:val="17"/>
                          </w:rPr>
                          <w:t> </w:t>
                        </w:r>
                        <w:r>
                          <w:rPr>
                            <w:rFonts w:ascii="Courier New"/>
                            <w:color w:val="4F4F4F"/>
                            <w:spacing w:val="-2"/>
                            <w:w w:val="75"/>
                            <w:sz w:val="17"/>
                          </w:rPr>
                          <w:t>classification_report</w:t>
                        </w:r>
                      </w:p>
                      <w:p>
                        <w:pPr>
                          <w:spacing w:before="141"/>
                          <w:ind w:left="827" w:right="0" w:firstLine="0"/>
                          <w:jc w:val="left"/>
                          <w:rPr>
                            <w:sz w:val="16"/>
                          </w:rPr>
                        </w:pPr>
                        <w:r>
                          <w:rPr>
                            <w:color w:val="728970"/>
                            <w:w w:val="115"/>
                            <w:sz w:val="16"/>
                          </w:rPr>
                          <w:t>print</w:t>
                        </w:r>
                        <w:r>
                          <w:rPr>
                            <w:color w:val="4F4F4F"/>
                            <w:w w:val="115"/>
                            <w:sz w:val="16"/>
                          </w:rPr>
                          <w:t>(</w:t>
                        </w:r>
                        <w:r>
                          <w:rPr>
                            <w:color w:val="4F4F4F"/>
                            <w:spacing w:val="-27"/>
                            <w:w w:val="115"/>
                            <w:sz w:val="16"/>
                          </w:rPr>
                          <w:t> </w:t>
                        </w:r>
                        <w:r>
                          <w:rPr>
                            <w:color w:val="4F4F4F"/>
                            <w:w w:val="115"/>
                            <w:sz w:val="16"/>
                          </w:rPr>
                          <w:t>classification_r,eport(y_test,</w:t>
                        </w:r>
                        <w:r>
                          <w:rPr>
                            <w:color w:val="4F4F4F"/>
                            <w:spacing w:val="68"/>
                            <w:w w:val="150"/>
                            <w:sz w:val="16"/>
                          </w:rPr>
                          <w:t> </w:t>
                        </w:r>
                        <w:r>
                          <w:rPr>
                            <w:color w:val="4F4F4F"/>
                            <w:w w:val="115"/>
                            <w:sz w:val="16"/>
                          </w:rPr>
                          <w:t>y_pr,ed,</w:t>
                        </w:r>
                        <w:r>
                          <w:rPr>
                            <w:color w:val="4F4F4F"/>
                            <w:spacing w:val="75"/>
                            <w:w w:val="150"/>
                            <w:sz w:val="16"/>
                          </w:rPr>
                          <w:t> </w:t>
                        </w:r>
                        <w:r>
                          <w:rPr>
                            <w:color w:val="383838"/>
                            <w:spacing w:val="-2"/>
                            <w:w w:val="115"/>
                            <w:sz w:val="16"/>
                          </w:rPr>
                          <w:t>target_names</w:t>
                        </w:r>
                        <w:r>
                          <w:rPr>
                            <w:color w:val="7C5989"/>
                            <w:spacing w:val="-2"/>
                            <w:w w:val="115"/>
                            <w:sz w:val="16"/>
                          </w:rPr>
                          <w:t>=</w:t>
                        </w:r>
                        <w:r>
                          <w:rPr>
                            <w:color w:val="696969"/>
                            <w:spacing w:val="-2"/>
                            <w:w w:val="115"/>
                            <w:sz w:val="16"/>
                          </w:rPr>
                          <w:t>cl</w:t>
                        </w:r>
                        <w:r>
                          <w:rPr>
                            <w:color w:val="4F4F4F"/>
                            <w:spacing w:val="-2"/>
                            <w:w w:val="115"/>
                            <w:sz w:val="16"/>
                          </w:rPr>
                          <w:t>ass</w:t>
                        </w:r>
                        <w:r>
                          <w:rPr>
                            <w:color w:val="282828"/>
                            <w:spacing w:val="-2"/>
                            <w:w w:val="115"/>
                            <w:sz w:val="16"/>
                          </w:rPr>
                          <w:t>_</w:t>
                        </w:r>
                        <w:r>
                          <w:rPr>
                            <w:color w:val="4F4F4F"/>
                            <w:spacing w:val="-2"/>
                            <w:w w:val="115"/>
                            <w:sz w:val="16"/>
                          </w:rPr>
                          <w:t>names))</w:t>
                        </w:r>
                      </w:p>
                    </w:txbxContent>
                  </v:textbox>
                  <w10:wrap type="none"/>
                </v:shape>
                <w10:wrap type="none"/>
              </v:group>
            </w:pict>
          </mc:Fallback>
        </mc:AlternateContent>
      </w:r>
      <w:r>
        <w:rPr>
          <w:i/>
          <w:color w:val="131313"/>
          <w:sz w:val="22"/>
        </w:rPr>
        <w:t>Classification</w:t>
      </w:r>
      <w:r>
        <w:rPr>
          <w:i/>
          <w:color w:val="131313"/>
          <w:spacing w:val="-12"/>
          <w:sz w:val="22"/>
        </w:rPr>
        <w:t> </w:t>
      </w:r>
      <w:r>
        <w:rPr>
          <w:i/>
          <w:color w:val="131313"/>
          <w:sz w:val="22"/>
        </w:rPr>
        <w:t>Report</w:t>
      </w:r>
      <w:r>
        <w:rPr>
          <w:i/>
          <w:color w:val="131313"/>
          <w:spacing w:val="-2"/>
          <w:sz w:val="22"/>
        </w:rPr>
        <w:t> </w:t>
      </w:r>
      <w:r>
        <w:rPr>
          <w:sz w:val="22"/>
        </w:rPr>
        <w:t>-</w:t>
      </w:r>
      <w:r>
        <w:rPr>
          <w:spacing w:val="43"/>
          <w:sz w:val="22"/>
        </w:rPr>
        <w:t> </w:t>
      </w:r>
      <w:r>
        <w:rPr>
          <w:i/>
          <w:color w:val="131313"/>
          <w:sz w:val="22"/>
        </w:rPr>
        <w:t>Precision</w:t>
      </w:r>
      <w:r>
        <w:rPr>
          <w:i/>
          <w:color w:val="131313"/>
          <w:spacing w:val="4"/>
          <w:sz w:val="22"/>
        </w:rPr>
        <w:t> </w:t>
      </w:r>
      <w:r>
        <w:rPr>
          <w:color w:val="131313"/>
          <w:w w:val="75"/>
          <w:sz w:val="6"/>
        </w:rPr>
        <w:t>I</w:t>
      </w:r>
      <w:r>
        <w:rPr>
          <w:color w:val="131313"/>
          <w:spacing w:val="36"/>
          <w:sz w:val="6"/>
        </w:rPr>
        <w:t>  </w:t>
      </w:r>
      <w:r>
        <w:rPr>
          <w:i/>
          <w:color w:val="131313"/>
          <w:sz w:val="22"/>
        </w:rPr>
        <w:t>Recall</w:t>
      </w:r>
      <w:r>
        <w:rPr>
          <w:i/>
          <w:color w:val="131313"/>
          <w:spacing w:val="7"/>
          <w:sz w:val="22"/>
        </w:rPr>
        <w:t> </w:t>
      </w:r>
      <w:r>
        <w:rPr>
          <w:color w:val="131313"/>
          <w:w w:val="75"/>
          <w:sz w:val="6"/>
        </w:rPr>
        <w:t>I</w:t>
      </w:r>
      <w:r>
        <w:rPr>
          <w:color w:val="131313"/>
          <w:spacing w:val="76"/>
          <w:w w:val="150"/>
          <w:sz w:val="6"/>
        </w:rPr>
        <w:t> </w:t>
      </w:r>
      <w:r>
        <w:rPr>
          <w:i/>
          <w:color w:val="131313"/>
          <w:sz w:val="22"/>
        </w:rPr>
        <w:t>fl-</w:t>
      </w:r>
      <w:r>
        <w:rPr>
          <w:i/>
          <w:color w:val="131313"/>
          <w:spacing w:val="-2"/>
          <w:sz w:val="22"/>
        </w:rPr>
        <w:t>score</w:t>
      </w:r>
    </w:p>
    <w:p>
      <w:pPr>
        <w:pStyle w:val="BodyText"/>
        <w:rPr>
          <w:i/>
          <w:sz w:val="20"/>
        </w:rPr>
      </w:pPr>
    </w:p>
    <w:p>
      <w:pPr>
        <w:pStyle w:val="BodyText"/>
        <w:rPr>
          <w:i/>
          <w:sz w:val="20"/>
        </w:rPr>
      </w:pPr>
    </w:p>
    <w:p>
      <w:pPr>
        <w:pStyle w:val="BodyText"/>
        <w:rPr>
          <w:i/>
          <w:sz w:val="20"/>
        </w:rPr>
      </w:pPr>
    </w:p>
    <w:p>
      <w:pPr>
        <w:pStyle w:val="BodyText"/>
        <w:spacing w:before="222"/>
        <w:rPr>
          <w:i/>
          <w:sz w:val="20"/>
        </w:rPr>
      </w:pPr>
    </w:p>
    <w:tbl>
      <w:tblPr>
        <w:tblW w:w="0" w:type="auto"/>
        <w:jc w:val="left"/>
        <w:tblInd w:w="1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3"/>
        <w:gridCol w:w="926"/>
        <w:gridCol w:w="693"/>
        <w:gridCol w:w="835"/>
        <w:gridCol w:w="738"/>
      </w:tblGrid>
      <w:tr>
        <w:trPr>
          <w:trHeight w:val="266" w:hRule="atLeast"/>
        </w:trPr>
        <w:tc>
          <w:tcPr>
            <w:tcW w:w="1773" w:type="dxa"/>
          </w:tcPr>
          <w:p>
            <w:pPr>
              <w:pStyle w:val="TableParagraph"/>
              <w:rPr>
                <w:sz w:val="16"/>
              </w:rPr>
            </w:pPr>
          </w:p>
        </w:tc>
        <w:tc>
          <w:tcPr>
            <w:tcW w:w="926" w:type="dxa"/>
          </w:tcPr>
          <w:p>
            <w:pPr>
              <w:pStyle w:val="TableParagraph"/>
              <w:ind w:right="175"/>
              <w:jc w:val="right"/>
              <w:rPr>
                <w:rFonts w:ascii="Courier New"/>
                <w:sz w:val="17"/>
              </w:rPr>
            </w:pPr>
            <w:r>
              <w:rPr>
                <w:rFonts w:ascii="Courier New"/>
                <w:color w:val="4F4F4F"/>
                <w:spacing w:val="-2"/>
                <w:w w:val="80"/>
                <w:sz w:val="17"/>
              </w:rPr>
              <w:t>precision</w:t>
            </w:r>
          </w:p>
        </w:tc>
        <w:tc>
          <w:tcPr>
            <w:tcW w:w="693" w:type="dxa"/>
          </w:tcPr>
          <w:p>
            <w:pPr>
              <w:pStyle w:val="TableParagraph"/>
              <w:ind w:right="79"/>
              <w:jc w:val="right"/>
              <w:rPr>
                <w:rFonts w:ascii="Courier New"/>
                <w:sz w:val="17"/>
              </w:rPr>
            </w:pPr>
            <w:r>
              <w:rPr>
                <w:rFonts w:ascii="Courier New"/>
                <w:color w:val="4F4F4F"/>
                <w:spacing w:val="-2"/>
                <w:w w:val="85"/>
                <w:sz w:val="17"/>
              </w:rPr>
              <w:t>recall</w:t>
            </w:r>
          </w:p>
        </w:tc>
        <w:tc>
          <w:tcPr>
            <w:tcW w:w="835" w:type="dxa"/>
          </w:tcPr>
          <w:p>
            <w:pPr>
              <w:pStyle w:val="TableParagraph"/>
              <w:ind w:right="97"/>
              <w:jc w:val="right"/>
              <w:rPr>
                <w:rFonts w:ascii="Courier New"/>
                <w:sz w:val="17"/>
              </w:rPr>
            </w:pPr>
            <w:r>
              <w:rPr>
                <w:rFonts w:ascii="Courier New"/>
                <w:color w:val="4F4F4F"/>
                <w:w w:val="80"/>
                <w:sz w:val="17"/>
              </w:rPr>
              <w:t>fl</w:t>
            </w:r>
            <w:r>
              <w:rPr>
                <w:rFonts w:ascii="Courier New"/>
                <w:color w:val="878789"/>
                <w:w w:val="80"/>
                <w:sz w:val="17"/>
              </w:rPr>
              <w:t>-</w:t>
            </w:r>
            <w:r>
              <w:rPr>
                <w:rFonts w:ascii="Courier New"/>
                <w:color w:val="4F4F4F"/>
                <w:spacing w:val="-2"/>
                <w:w w:val="85"/>
                <w:sz w:val="17"/>
              </w:rPr>
              <w:t>s</w:t>
            </w:r>
            <w:r>
              <w:rPr>
                <w:rFonts w:ascii="Courier New"/>
                <w:color w:val="696969"/>
                <w:spacing w:val="-2"/>
                <w:w w:val="85"/>
                <w:sz w:val="17"/>
              </w:rPr>
              <w:t>c</w:t>
            </w:r>
            <w:r>
              <w:rPr>
                <w:rFonts w:ascii="Courier New"/>
                <w:color w:val="4F4F4F"/>
                <w:spacing w:val="-2"/>
                <w:w w:val="85"/>
                <w:sz w:val="17"/>
              </w:rPr>
              <w:t>o</w:t>
            </w:r>
            <w:r>
              <w:rPr>
                <w:rFonts w:ascii="Courier New"/>
                <w:color w:val="696969"/>
                <w:spacing w:val="-2"/>
                <w:w w:val="85"/>
                <w:sz w:val="17"/>
              </w:rPr>
              <w:t>r</w:t>
            </w:r>
            <w:r>
              <w:rPr>
                <w:rFonts w:ascii="Courier New"/>
                <w:color w:val="4F4F4F"/>
                <w:spacing w:val="-2"/>
                <w:w w:val="85"/>
                <w:sz w:val="17"/>
              </w:rPr>
              <w:t>e</w:t>
            </w:r>
          </w:p>
        </w:tc>
        <w:tc>
          <w:tcPr>
            <w:tcW w:w="738" w:type="dxa"/>
          </w:tcPr>
          <w:p>
            <w:pPr>
              <w:pStyle w:val="TableParagraph"/>
              <w:ind w:right="111"/>
              <w:jc w:val="right"/>
              <w:rPr>
                <w:rFonts w:ascii="Courier New"/>
                <w:sz w:val="17"/>
              </w:rPr>
            </w:pPr>
            <w:r>
              <w:rPr>
                <w:rFonts w:ascii="Courier New"/>
                <w:color w:val="4F4F4F"/>
                <w:spacing w:val="-2"/>
                <w:w w:val="85"/>
                <w:sz w:val="17"/>
              </w:rPr>
              <w:t>support</w:t>
            </w:r>
          </w:p>
        </w:tc>
      </w:tr>
      <w:tr>
        <w:trPr>
          <w:trHeight w:val="252" w:hRule="atLeast"/>
        </w:trPr>
        <w:tc>
          <w:tcPr>
            <w:tcW w:w="1773" w:type="dxa"/>
          </w:tcPr>
          <w:p>
            <w:pPr>
              <w:pStyle w:val="TableParagraph"/>
              <w:spacing w:line="158" w:lineRule="exact" w:before="74"/>
              <w:ind w:right="90"/>
              <w:jc w:val="right"/>
              <w:rPr>
                <w:rFonts w:ascii="Courier New"/>
                <w:sz w:val="17"/>
              </w:rPr>
            </w:pPr>
            <w:r>
              <w:rPr>
                <w:rFonts w:ascii="Courier New"/>
                <w:color w:val="4F4F4F"/>
                <w:spacing w:val="-2"/>
                <w:w w:val="75"/>
                <w:sz w:val="17"/>
              </w:rPr>
              <w:t>Rice_Bacterial_Blight</w:t>
            </w:r>
          </w:p>
        </w:tc>
        <w:tc>
          <w:tcPr>
            <w:tcW w:w="926" w:type="dxa"/>
          </w:tcPr>
          <w:p>
            <w:pPr>
              <w:pStyle w:val="TableParagraph"/>
              <w:spacing w:line="136" w:lineRule="exact" w:before="96"/>
              <w:ind w:right="144"/>
              <w:jc w:val="right"/>
              <w:rPr>
                <w:rFonts w:ascii="Courier New"/>
                <w:sz w:val="15"/>
              </w:rPr>
            </w:pPr>
            <w:r>
              <w:rPr>
                <w:rFonts w:ascii="Courier New"/>
                <w:color w:val="4F4F4F"/>
                <w:spacing w:val="-4"/>
                <w:sz w:val="15"/>
              </w:rPr>
              <w:t>1.00</w:t>
            </w:r>
          </w:p>
        </w:tc>
        <w:tc>
          <w:tcPr>
            <w:tcW w:w="693" w:type="dxa"/>
          </w:tcPr>
          <w:p>
            <w:pPr>
              <w:pStyle w:val="TableParagraph"/>
              <w:spacing w:line="136" w:lineRule="exact" w:before="96"/>
              <w:ind w:right="70"/>
              <w:jc w:val="right"/>
              <w:rPr>
                <w:rFonts w:ascii="Courier New"/>
                <w:b/>
                <w:sz w:val="15"/>
              </w:rPr>
            </w:pPr>
            <w:r>
              <w:rPr>
                <w:rFonts w:ascii="Courier New"/>
                <w:b/>
                <w:color w:val="4F4F4F"/>
                <w:spacing w:val="-4"/>
                <w:sz w:val="15"/>
              </w:rPr>
              <w:t>1.00</w:t>
            </w:r>
          </w:p>
        </w:tc>
        <w:tc>
          <w:tcPr>
            <w:tcW w:w="835" w:type="dxa"/>
          </w:tcPr>
          <w:p>
            <w:pPr>
              <w:pStyle w:val="TableParagraph"/>
              <w:spacing w:line="142" w:lineRule="exact" w:before="90"/>
              <w:ind w:right="118"/>
              <w:jc w:val="right"/>
              <w:rPr>
                <w:sz w:val="14"/>
              </w:rPr>
            </w:pPr>
            <w:r>
              <w:rPr>
                <w:color w:val="4F4F4F"/>
                <w:spacing w:val="-4"/>
                <w:w w:val="135"/>
                <w:sz w:val="14"/>
              </w:rPr>
              <w:t>1.00</w:t>
            </w:r>
          </w:p>
        </w:tc>
        <w:tc>
          <w:tcPr>
            <w:tcW w:w="738" w:type="dxa"/>
          </w:tcPr>
          <w:p>
            <w:pPr>
              <w:pStyle w:val="TableParagraph"/>
              <w:spacing w:line="136" w:lineRule="exact" w:before="96"/>
              <w:ind w:right="81"/>
              <w:jc w:val="right"/>
              <w:rPr>
                <w:rFonts w:ascii="Courier New"/>
                <w:b/>
                <w:sz w:val="15"/>
              </w:rPr>
            </w:pPr>
            <w:r>
              <w:rPr>
                <w:rFonts w:ascii="Courier New"/>
                <w:b/>
                <w:color w:val="4F4F4F"/>
                <w:spacing w:val="-5"/>
                <w:sz w:val="15"/>
              </w:rPr>
              <w:t>10</w:t>
            </w:r>
          </w:p>
        </w:tc>
      </w:tr>
      <w:tr>
        <w:trPr>
          <w:trHeight w:val="170" w:hRule="atLeast"/>
        </w:trPr>
        <w:tc>
          <w:tcPr>
            <w:tcW w:w="1773" w:type="dxa"/>
          </w:tcPr>
          <w:p>
            <w:pPr>
              <w:pStyle w:val="TableParagraph"/>
              <w:spacing w:line="151" w:lineRule="exact"/>
              <w:ind w:right="114"/>
              <w:jc w:val="right"/>
              <w:rPr>
                <w:rFonts w:ascii="Courier New"/>
                <w:sz w:val="17"/>
              </w:rPr>
            </w:pPr>
            <w:r>
              <w:rPr>
                <w:rFonts w:ascii="Courier New"/>
                <w:color w:val="4F4F4F"/>
                <w:spacing w:val="-2"/>
                <w:w w:val="85"/>
                <w:sz w:val="17"/>
              </w:rPr>
              <w:t>Rice_Blast</w:t>
            </w:r>
          </w:p>
        </w:tc>
        <w:tc>
          <w:tcPr>
            <w:tcW w:w="926" w:type="dxa"/>
          </w:tcPr>
          <w:p>
            <w:pPr>
              <w:pStyle w:val="TableParagraph"/>
              <w:spacing w:line="131" w:lineRule="exact" w:before="19"/>
              <w:ind w:right="145"/>
              <w:jc w:val="right"/>
              <w:rPr>
                <w:rFonts w:ascii="Arial"/>
                <w:sz w:val="12"/>
              </w:rPr>
            </w:pPr>
            <w:r>
              <w:rPr>
                <w:rFonts w:ascii="Arial"/>
                <w:color w:val="383838"/>
                <w:spacing w:val="-4"/>
                <w:w w:val="145"/>
                <w:sz w:val="12"/>
              </w:rPr>
              <w:t>1.00</w:t>
            </w:r>
          </w:p>
        </w:tc>
        <w:tc>
          <w:tcPr>
            <w:tcW w:w="693" w:type="dxa"/>
          </w:tcPr>
          <w:p>
            <w:pPr>
              <w:pStyle w:val="TableParagraph"/>
              <w:spacing w:line="131" w:lineRule="exact" w:before="19"/>
              <w:ind w:right="64"/>
              <w:jc w:val="right"/>
              <w:rPr>
                <w:rFonts w:ascii="Arial"/>
                <w:sz w:val="12"/>
              </w:rPr>
            </w:pPr>
            <w:r>
              <w:rPr>
                <w:rFonts w:ascii="Arial"/>
                <w:color w:val="4F4F4F"/>
                <w:spacing w:val="-4"/>
                <w:w w:val="135"/>
                <w:sz w:val="12"/>
              </w:rPr>
              <w:t>1.00</w:t>
            </w:r>
          </w:p>
        </w:tc>
        <w:tc>
          <w:tcPr>
            <w:tcW w:w="835" w:type="dxa"/>
          </w:tcPr>
          <w:p>
            <w:pPr>
              <w:pStyle w:val="TableParagraph"/>
              <w:spacing w:line="131" w:lineRule="exact" w:before="19"/>
              <w:ind w:right="116"/>
              <w:jc w:val="right"/>
              <w:rPr>
                <w:rFonts w:ascii="Arial"/>
                <w:sz w:val="12"/>
              </w:rPr>
            </w:pPr>
            <w:r>
              <w:rPr>
                <w:rFonts w:ascii="Arial"/>
                <w:color w:val="383838"/>
                <w:spacing w:val="-4"/>
                <w:w w:val="140"/>
                <w:sz w:val="12"/>
              </w:rPr>
              <w:t>1.00</w:t>
            </w:r>
          </w:p>
        </w:tc>
        <w:tc>
          <w:tcPr>
            <w:tcW w:w="738" w:type="dxa"/>
          </w:tcPr>
          <w:p>
            <w:pPr>
              <w:pStyle w:val="TableParagraph"/>
              <w:spacing w:line="131" w:lineRule="exact" w:before="19"/>
              <w:ind w:right="71"/>
              <w:jc w:val="right"/>
              <w:rPr>
                <w:rFonts w:ascii="Arial"/>
                <w:sz w:val="12"/>
              </w:rPr>
            </w:pPr>
            <w:r>
              <w:rPr>
                <w:rFonts w:ascii="Arial"/>
                <w:color w:val="4F4F4F"/>
                <w:spacing w:val="-10"/>
                <w:w w:val="140"/>
                <w:sz w:val="12"/>
              </w:rPr>
              <w:t>6</w:t>
            </w:r>
          </w:p>
        </w:tc>
      </w:tr>
      <w:tr>
        <w:trPr>
          <w:trHeight w:val="177" w:hRule="atLeast"/>
        </w:trPr>
        <w:tc>
          <w:tcPr>
            <w:tcW w:w="1773" w:type="dxa"/>
          </w:tcPr>
          <w:p>
            <w:pPr>
              <w:pStyle w:val="TableParagraph"/>
              <w:spacing w:line="158" w:lineRule="exact"/>
              <w:ind w:right="66"/>
              <w:jc w:val="right"/>
              <w:rPr>
                <w:rFonts w:ascii="Courier New"/>
                <w:sz w:val="17"/>
              </w:rPr>
            </w:pPr>
            <w:r>
              <w:rPr>
                <w:rFonts w:ascii="Courier New"/>
                <w:color w:val="282828"/>
                <w:spacing w:val="-2"/>
                <w:w w:val="85"/>
                <w:sz w:val="17"/>
              </w:rPr>
              <w:t>R</w:t>
            </w:r>
            <w:r>
              <w:rPr>
                <w:rFonts w:ascii="Courier New"/>
                <w:color w:val="4F4F4F"/>
                <w:spacing w:val="-2"/>
                <w:w w:val="85"/>
                <w:sz w:val="17"/>
              </w:rPr>
              <w:t>ice</w:t>
            </w:r>
            <w:r>
              <w:rPr>
                <w:rFonts w:ascii="Courier New"/>
                <w:color w:val="878789"/>
                <w:spacing w:val="-2"/>
                <w:w w:val="85"/>
                <w:sz w:val="17"/>
              </w:rPr>
              <w:t>_</w:t>
            </w:r>
            <w:r>
              <w:rPr>
                <w:rFonts w:ascii="Courier New"/>
                <w:color w:val="4F4F4F"/>
                <w:spacing w:val="-2"/>
                <w:w w:val="85"/>
                <w:sz w:val="17"/>
              </w:rPr>
              <w:t>Brown</w:t>
            </w:r>
            <w:r>
              <w:rPr>
                <w:rFonts w:ascii="Courier New"/>
                <w:color w:val="878789"/>
                <w:spacing w:val="-2"/>
                <w:w w:val="85"/>
                <w:sz w:val="17"/>
              </w:rPr>
              <w:t>_</w:t>
            </w:r>
            <w:r>
              <w:rPr>
                <w:rFonts w:ascii="Courier New"/>
                <w:color w:val="4F4F4F"/>
                <w:spacing w:val="-2"/>
                <w:w w:val="85"/>
                <w:sz w:val="17"/>
              </w:rPr>
              <w:t>spot</w:t>
            </w:r>
          </w:p>
        </w:tc>
        <w:tc>
          <w:tcPr>
            <w:tcW w:w="926" w:type="dxa"/>
          </w:tcPr>
          <w:p>
            <w:pPr>
              <w:pStyle w:val="TableParagraph"/>
              <w:spacing w:line="131" w:lineRule="exact" w:before="26"/>
              <w:ind w:right="145"/>
              <w:jc w:val="right"/>
              <w:rPr>
                <w:rFonts w:ascii="Arial"/>
                <w:sz w:val="12"/>
              </w:rPr>
            </w:pPr>
            <w:r>
              <w:rPr>
                <w:rFonts w:ascii="Arial"/>
                <w:color w:val="383838"/>
                <w:spacing w:val="-4"/>
                <w:w w:val="145"/>
                <w:sz w:val="12"/>
              </w:rPr>
              <w:t>1.00</w:t>
            </w:r>
          </w:p>
        </w:tc>
        <w:tc>
          <w:tcPr>
            <w:tcW w:w="693" w:type="dxa"/>
          </w:tcPr>
          <w:p>
            <w:pPr>
              <w:pStyle w:val="TableParagraph"/>
              <w:spacing w:line="131" w:lineRule="exact" w:before="26"/>
              <w:ind w:right="64"/>
              <w:jc w:val="right"/>
              <w:rPr>
                <w:rFonts w:ascii="Arial"/>
                <w:sz w:val="12"/>
              </w:rPr>
            </w:pPr>
            <w:r>
              <w:rPr>
                <w:rFonts w:ascii="Arial"/>
                <w:color w:val="4F4F4F"/>
                <w:spacing w:val="-4"/>
                <w:w w:val="135"/>
                <w:sz w:val="12"/>
              </w:rPr>
              <w:t>1.00</w:t>
            </w:r>
          </w:p>
        </w:tc>
        <w:tc>
          <w:tcPr>
            <w:tcW w:w="835" w:type="dxa"/>
          </w:tcPr>
          <w:p>
            <w:pPr>
              <w:pStyle w:val="TableParagraph"/>
              <w:spacing w:line="131" w:lineRule="exact" w:before="26"/>
              <w:ind w:right="116"/>
              <w:jc w:val="right"/>
              <w:rPr>
                <w:rFonts w:ascii="Arial"/>
                <w:sz w:val="12"/>
              </w:rPr>
            </w:pPr>
            <w:r>
              <w:rPr>
                <w:rFonts w:ascii="Arial"/>
                <w:color w:val="383838"/>
                <w:spacing w:val="-4"/>
                <w:w w:val="140"/>
                <w:sz w:val="12"/>
              </w:rPr>
              <w:t>1.00</w:t>
            </w:r>
          </w:p>
        </w:tc>
        <w:tc>
          <w:tcPr>
            <w:tcW w:w="738" w:type="dxa"/>
          </w:tcPr>
          <w:p>
            <w:pPr>
              <w:pStyle w:val="TableParagraph"/>
              <w:spacing w:line="131" w:lineRule="exact" w:before="26"/>
              <w:ind w:right="71"/>
              <w:jc w:val="right"/>
              <w:rPr>
                <w:rFonts w:ascii="Arial"/>
                <w:sz w:val="12"/>
              </w:rPr>
            </w:pPr>
            <w:r>
              <w:rPr>
                <w:rFonts w:ascii="Arial"/>
                <w:color w:val="4F4F4F"/>
                <w:spacing w:val="-10"/>
                <w:w w:val="140"/>
                <w:sz w:val="12"/>
              </w:rPr>
              <w:t>6</w:t>
            </w:r>
          </w:p>
        </w:tc>
      </w:tr>
      <w:tr>
        <w:trPr>
          <w:trHeight w:val="170" w:hRule="atLeast"/>
        </w:trPr>
        <w:tc>
          <w:tcPr>
            <w:tcW w:w="1773" w:type="dxa"/>
          </w:tcPr>
          <w:p>
            <w:pPr>
              <w:pStyle w:val="TableParagraph"/>
              <w:spacing w:line="151" w:lineRule="exact"/>
              <w:ind w:right="116"/>
              <w:jc w:val="right"/>
              <w:rPr>
                <w:rFonts w:ascii="Courier New"/>
                <w:sz w:val="17"/>
              </w:rPr>
            </w:pPr>
            <w:r>
              <w:rPr>
                <w:rFonts w:ascii="Courier New"/>
                <w:color w:val="4F4F4F"/>
                <w:spacing w:val="-2"/>
                <w:w w:val="85"/>
                <w:sz w:val="17"/>
              </w:rPr>
              <w:t>Rice_Healthy</w:t>
            </w:r>
          </w:p>
        </w:tc>
        <w:tc>
          <w:tcPr>
            <w:tcW w:w="926" w:type="dxa"/>
          </w:tcPr>
          <w:p>
            <w:pPr>
              <w:pStyle w:val="TableParagraph"/>
              <w:spacing w:line="124" w:lineRule="exact" w:before="26"/>
              <w:ind w:right="145"/>
              <w:jc w:val="right"/>
              <w:rPr>
                <w:rFonts w:ascii="Arial"/>
                <w:sz w:val="12"/>
              </w:rPr>
            </w:pPr>
            <w:r>
              <w:rPr>
                <w:rFonts w:ascii="Arial"/>
                <w:color w:val="4F4F4F"/>
                <w:spacing w:val="-4"/>
                <w:w w:val="145"/>
                <w:sz w:val="12"/>
              </w:rPr>
              <w:t>1.00</w:t>
            </w:r>
          </w:p>
        </w:tc>
        <w:tc>
          <w:tcPr>
            <w:tcW w:w="693" w:type="dxa"/>
          </w:tcPr>
          <w:p>
            <w:pPr>
              <w:pStyle w:val="TableParagraph"/>
              <w:spacing w:line="141" w:lineRule="exact" w:before="9"/>
              <w:ind w:right="70"/>
              <w:jc w:val="right"/>
              <w:rPr>
                <w:rFonts w:ascii="Courier New"/>
                <w:b/>
                <w:sz w:val="15"/>
              </w:rPr>
            </w:pPr>
            <w:r>
              <w:rPr>
                <w:rFonts w:ascii="Courier New"/>
                <w:b/>
                <w:color w:val="696969"/>
                <w:spacing w:val="-4"/>
                <w:sz w:val="15"/>
              </w:rPr>
              <w:t>1.00</w:t>
            </w:r>
          </w:p>
        </w:tc>
        <w:tc>
          <w:tcPr>
            <w:tcW w:w="835" w:type="dxa"/>
          </w:tcPr>
          <w:p>
            <w:pPr>
              <w:pStyle w:val="TableParagraph"/>
              <w:spacing w:line="124" w:lineRule="exact" w:before="26"/>
              <w:ind w:right="116"/>
              <w:jc w:val="right"/>
              <w:rPr>
                <w:rFonts w:ascii="Arial"/>
                <w:sz w:val="12"/>
              </w:rPr>
            </w:pPr>
            <w:r>
              <w:rPr>
                <w:rFonts w:ascii="Arial"/>
                <w:color w:val="4F4F4F"/>
                <w:spacing w:val="-4"/>
                <w:w w:val="140"/>
                <w:sz w:val="12"/>
              </w:rPr>
              <w:t>1.00</w:t>
            </w:r>
          </w:p>
        </w:tc>
        <w:tc>
          <w:tcPr>
            <w:tcW w:w="738" w:type="dxa"/>
          </w:tcPr>
          <w:p>
            <w:pPr>
              <w:pStyle w:val="TableParagraph"/>
              <w:spacing w:line="151" w:lineRule="exact"/>
              <w:ind w:right="63"/>
              <w:jc w:val="right"/>
              <w:rPr>
                <w:sz w:val="15"/>
              </w:rPr>
            </w:pPr>
            <w:r>
              <w:rPr>
                <w:color w:val="4F4F4F"/>
                <w:spacing w:val="-10"/>
                <w:w w:val="140"/>
                <w:sz w:val="15"/>
              </w:rPr>
              <w:t>1</w:t>
            </w:r>
          </w:p>
        </w:tc>
      </w:tr>
      <w:tr>
        <w:trPr>
          <w:trHeight w:val="257" w:hRule="atLeast"/>
        </w:trPr>
        <w:tc>
          <w:tcPr>
            <w:tcW w:w="1773" w:type="dxa"/>
          </w:tcPr>
          <w:p>
            <w:pPr>
              <w:pStyle w:val="TableParagraph"/>
              <w:spacing w:line="178" w:lineRule="exact"/>
              <w:ind w:right="104"/>
              <w:jc w:val="right"/>
              <w:rPr>
                <w:rFonts w:ascii="Courier New"/>
                <w:sz w:val="17"/>
              </w:rPr>
            </w:pPr>
            <w:r>
              <w:rPr>
                <w:rFonts w:ascii="Courier New"/>
                <w:color w:val="4F4F4F"/>
                <w:spacing w:val="-2"/>
                <w:w w:val="85"/>
                <w:sz w:val="17"/>
              </w:rPr>
              <w:t>Rice_Tungro</w:t>
            </w:r>
          </w:p>
        </w:tc>
        <w:tc>
          <w:tcPr>
            <w:tcW w:w="926" w:type="dxa"/>
          </w:tcPr>
          <w:p>
            <w:pPr>
              <w:pStyle w:val="TableParagraph"/>
              <w:spacing w:before="19"/>
              <w:ind w:right="145"/>
              <w:jc w:val="right"/>
              <w:rPr>
                <w:rFonts w:ascii="Arial"/>
                <w:sz w:val="12"/>
              </w:rPr>
            </w:pPr>
            <w:r>
              <w:rPr>
                <w:rFonts w:ascii="Arial"/>
                <w:color w:val="383838"/>
                <w:spacing w:val="-4"/>
                <w:w w:val="145"/>
                <w:sz w:val="12"/>
              </w:rPr>
              <w:t>1.00</w:t>
            </w:r>
          </w:p>
        </w:tc>
        <w:tc>
          <w:tcPr>
            <w:tcW w:w="693" w:type="dxa"/>
          </w:tcPr>
          <w:p>
            <w:pPr>
              <w:pStyle w:val="TableParagraph"/>
              <w:spacing w:before="1"/>
              <w:ind w:right="66"/>
              <w:jc w:val="right"/>
              <w:rPr>
                <w:sz w:val="14"/>
              </w:rPr>
            </w:pPr>
            <w:r>
              <w:rPr>
                <w:color w:val="4F4F4F"/>
                <w:spacing w:val="-4"/>
                <w:w w:val="135"/>
                <w:sz w:val="14"/>
              </w:rPr>
              <w:t>1.00</w:t>
            </w:r>
          </w:p>
        </w:tc>
        <w:tc>
          <w:tcPr>
            <w:tcW w:w="835" w:type="dxa"/>
          </w:tcPr>
          <w:p>
            <w:pPr>
              <w:pStyle w:val="TableParagraph"/>
              <w:spacing w:before="1"/>
              <w:ind w:right="118"/>
              <w:jc w:val="right"/>
              <w:rPr>
                <w:sz w:val="14"/>
              </w:rPr>
            </w:pPr>
            <w:r>
              <w:rPr>
                <w:color w:val="383838"/>
                <w:spacing w:val="-4"/>
                <w:w w:val="135"/>
                <w:sz w:val="14"/>
              </w:rPr>
              <w:t>1.00</w:t>
            </w:r>
          </w:p>
        </w:tc>
        <w:tc>
          <w:tcPr>
            <w:tcW w:w="738" w:type="dxa"/>
          </w:tcPr>
          <w:p>
            <w:pPr>
              <w:pStyle w:val="TableParagraph"/>
              <w:spacing w:before="10"/>
              <w:ind w:right="69"/>
              <w:jc w:val="right"/>
              <w:rPr>
                <w:rFonts w:ascii="Arial"/>
                <w:sz w:val="13"/>
              </w:rPr>
            </w:pPr>
            <w:r>
              <w:rPr>
                <w:rFonts w:ascii="Arial"/>
                <w:color w:val="4F4F4F"/>
                <w:spacing w:val="-10"/>
                <w:w w:val="135"/>
                <w:sz w:val="13"/>
              </w:rPr>
              <w:t>9</w:t>
            </w:r>
          </w:p>
        </w:tc>
      </w:tr>
      <w:tr>
        <w:trPr>
          <w:trHeight w:val="259" w:hRule="atLeast"/>
        </w:trPr>
        <w:tc>
          <w:tcPr>
            <w:tcW w:w="1773" w:type="dxa"/>
          </w:tcPr>
          <w:p>
            <w:pPr>
              <w:pStyle w:val="TableParagraph"/>
              <w:spacing w:line="160" w:lineRule="exact" w:before="79"/>
              <w:ind w:right="111"/>
              <w:jc w:val="right"/>
              <w:rPr>
                <w:rFonts w:ascii="Courier New"/>
                <w:sz w:val="17"/>
              </w:rPr>
            </w:pPr>
            <w:r>
              <w:rPr>
                <w:rFonts w:ascii="Courier New"/>
                <w:color w:val="4F4F4F"/>
                <w:spacing w:val="-2"/>
                <w:w w:val="85"/>
                <w:sz w:val="17"/>
              </w:rPr>
              <w:t>accuracy</w:t>
            </w:r>
          </w:p>
        </w:tc>
        <w:tc>
          <w:tcPr>
            <w:tcW w:w="926" w:type="dxa"/>
          </w:tcPr>
          <w:p>
            <w:pPr>
              <w:pStyle w:val="TableParagraph"/>
              <w:rPr>
                <w:sz w:val="16"/>
              </w:rPr>
            </w:pPr>
          </w:p>
        </w:tc>
        <w:tc>
          <w:tcPr>
            <w:tcW w:w="693" w:type="dxa"/>
          </w:tcPr>
          <w:p>
            <w:pPr>
              <w:pStyle w:val="TableParagraph"/>
              <w:rPr>
                <w:sz w:val="16"/>
              </w:rPr>
            </w:pPr>
          </w:p>
        </w:tc>
        <w:tc>
          <w:tcPr>
            <w:tcW w:w="835" w:type="dxa"/>
          </w:tcPr>
          <w:p>
            <w:pPr>
              <w:pStyle w:val="TableParagraph"/>
              <w:spacing w:line="131" w:lineRule="exact" w:before="108"/>
              <w:ind w:right="116"/>
              <w:jc w:val="right"/>
              <w:rPr>
                <w:rFonts w:ascii="Arial"/>
                <w:sz w:val="12"/>
              </w:rPr>
            </w:pPr>
            <w:r>
              <w:rPr>
                <w:rFonts w:ascii="Arial"/>
                <w:color w:val="383838"/>
                <w:spacing w:val="-4"/>
                <w:w w:val="140"/>
                <w:sz w:val="12"/>
              </w:rPr>
              <w:t>1.00</w:t>
            </w:r>
          </w:p>
        </w:tc>
        <w:tc>
          <w:tcPr>
            <w:tcW w:w="738" w:type="dxa"/>
          </w:tcPr>
          <w:p>
            <w:pPr>
              <w:pStyle w:val="TableParagraph"/>
              <w:spacing w:line="131" w:lineRule="exact" w:before="108"/>
              <w:ind w:right="50"/>
              <w:jc w:val="right"/>
              <w:rPr>
                <w:rFonts w:ascii="Arial"/>
                <w:sz w:val="12"/>
              </w:rPr>
            </w:pPr>
            <w:r>
              <w:rPr>
                <w:rFonts w:ascii="Arial"/>
                <w:color w:val="4F4F4F"/>
                <w:spacing w:val="-5"/>
                <w:w w:val="140"/>
                <w:sz w:val="12"/>
              </w:rPr>
              <w:t>32</w:t>
            </w:r>
          </w:p>
        </w:tc>
      </w:tr>
      <w:tr>
        <w:trPr>
          <w:trHeight w:val="170" w:hRule="atLeast"/>
        </w:trPr>
        <w:tc>
          <w:tcPr>
            <w:tcW w:w="1773" w:type="dxa"/>
          </w:tcPr>
          <w:p>
            <w:pPr>
              <w:pStyle w:val="TableParagraph"/>
              <w:spacing w:line="151" w:lineRule="exact"/>
              <w:ind w:right="97"/>
              <w:jc w:val="right"/>
              <w:rPr>
                <w:rFonts w:ascii="Courier New"/>
                <w:sz w:val="17"/>
              </w:rPr>
            </w:pPr>
            <w:r>
              <w:rPr>
                <w:rFonts w:ascii="Courier New"/>
                <w:color w:val="282828"/>
                <w:w w:val="75"/>
                <w:sz w:val="17"/>
              </w:rPr>
              <w:t>macro</w:t>
            </w:r>
            <w:r>
              <w:rPr>
                <w:rFonts w:ascii="Courier New"/>
                <w:color w:val="282828"/>
                <w:spacing w:val="-4"/>
                <w:w w:val="75"/>
                <w:sz w:val="17"/>
              </w:rPr>
              <w:t> </w:t>
            </w:r>
            <w:r>
              <w:rPr>
                <w:rFonts w:ascii="Courier New"/>
                <w:color w:val="4F4F4F"/>
                <w:spacing w:val="-5"/>
                <w:w w:val="85"/>
                <w:sz w:val="17"/>
              </w:rPr>
              <w:t>avg</w:t>
            </w:r>
          </w:p>
        </w:tc>
        <w:tc>
          <w:tcPr>
            <w:tcW w:w="926" w:type="dxa"/>
          </w:tcPr>
          <w:p>
            <w:pPr>
              <w:pStyle w:val="TableParagraph"/>
              <w:spacing w:line="129" w:lineRule="exact" w:before="21"/>
              <w:ind w:right="145"/>
              <w:jc w:val="right"/>
              <w:rPr>
                <w:rFonts w:ascii="Arial"/>
                <w:sz w:val="12"/>
              </w:rPr>
            </w:pPr>
            <w:r>
              <w:rPr>
                <w:rFonts w:ascii="Arial"/>
                <w:color w:val="4F4F4F"/>
                <w:spacing w:val="-4"/>
                <w:w w:val="145"/>
                <w:sz w:val="12"/>
              </w:rPr>
              <w:t>1.00</w:t>
            </w:r>
          </w:p>
        </w:tc>
        <w:tc>
          <w:tcPr>
            <w:tcW w:w="693" w:type="dxa"/>
          </w:tcPr>
          <w:p>
            <w:pPr>
              <w:pStyle w:val="TableParagraph"/>
              <w:spacing w:line="146" w:lineRule="exact" w:before="4"/>
              <w:ind w:right="66"/>
              <w:jc w:val="right"/>
              <w:rPr>
                <w:rFonts w:ascii="Courier New"/>
                <w:b/>
                <w:sz w:val="15"/>
              </w:rPr>
            </w:pPr>
            <w:r>
              <w:rPr>
                <w:rFonts w:ascii="Courier New"/>
                <w:b/>
                <w:color w:val="696969"/>
                <w:spacing w:val="-4"/>
                <w:sz w:val="15"/>
              </w:rPr>
              <w:t>1.00</w:t>
            </w:r>
          </w:p>
        </w:tc>
        <w:tc>
          <w:tcPr>
            <w:tcW w:w="835" w:type="dxa"/>
          </w:tcPr>
          <w:p>
            <w:pPr>
              <w:pStyle w:val="TableParagraph"/>
              <w:spacing w:line="129" w:lineRule="exact" w:before="21"/>
              <w:ind w:right="113"/>
              <w:jc w:val="right"/>
              <w:rPr>
                <w:rFonts w:ascii="Courier New"/>
                <w:sz w:val="13"/>
              </w:rPr>
            </w:pPr>
            <w:r>
              <w:rPr>
                <w:rFonts w:ascii="Courier New"/>
                <w:color w:val="4F4F4F"/>
                <w:spacing w:val="-4"/>
                <w:w w:val="105"/>
                <w:sz w:val="13"/>
              </w:rPr>
              <w:t>1.00</w:t>
            </w:r>
          </w:p>
        </w:tc>
        <w:tc>
          <w:tcPr>
            <w:tcW w:w="738" w:type="dxa"/>
          </w:tcPr>
          <w:p>
            <w:pPr>
              <w:pStyle w:val="TableParagraph"/>
              <w:spacing w:line="147" w:lineRule="exact" w:before="3"/>
              <w:ind w:right="85"/>
              <w:jc w:val="right"/>
              <w:rPr>
                <w:sz w:val="14"/>
              </w:rPr>
            </w:pPr>
            <w:r>
              <w:rPr>
                <w:color w:val="696969"/>
                <w:spacing w:val="-5"/>
                <w:w w:val="110"/>
                <w:sz w:val="14"/>
              </w:rPr>
              <w:t>32</w:t>
            </w:r>
          </w:p>
        </w:tc>
      </w:tr>
      <w:tr>
        <w:trPr>
          <w:trHeight w:val="299" w:hRule="atLeast"/>
        </w:trPr>
        <w:tc>
          <w:tcPr>
            <w:tcW w:w="1773" w:type="dxa"/>
          </w:tcPr>
          <w:p>
            <w:pPr>
              <w:pStyle w:val="TableParagraph"/>
              <w:spacing w:line="183" w:lineRule="exact"/>
              <w:ind w:right="97"/>
              <w:jc w:val="right"/>
              <w:rPr>
                <w:rFonts w:ascii="Courier New"/>
                <w:sz w:val="17"/>
              </w:rPr>
            </w:pPr>
            <w:r>
              <w:rPr>
                <w:rFonts w:ascii="Courier New"/>
                <w:color w:val="4F4F4F"/>
                <w:w w:val="75"/>
                <w:sz w:val="17"/>
              </w:rPr>
              <w:t>weighted</w:t>
            </w:r>
            <w:r>
              <w:rPr>
                <w:rFonts w:ascii="Courier New"/>
                <w:color w:val="4F4F4F"/>
                <w:spacing w:val="-12"/>
                <w:sz w:val="17"/>
              </w:rPr>
              <w:t> </w:t>
            </w:r>
            <w:r>
              <w:rPr>
                <w:rFonts w:ascii="Courier New"/>
                <w:color w:val="4F4F4F"/>
                <w:spacing w:val="-5"/>
                <w:w w:val="85"/>
                <w:sz w:val="17"/>
              </w:rPr>
              <w:t>avg</w:t>
            </w:r>
          </w:p>
        </w:tc>
        <w:tc>
          <w:tcPr>
            <w:tcW w:w="926" w:type="dxa"/>
          </w:tcPr>
          <w:p>
            <w:pPr>
              <w:pStyle w:val="TableParagraph"/>
              <w:spacing w:before="19"/>
              <w:ind w:right="145"/>
              <w:jc w:val="right"/>
              <w:rPr>
                <w:rFonts w:ascii="Arial"/>
                <w:sz w:val="12"/>
              </w:rPr>
            </w:pPr>
            <w:r>
              <w:rPr>
                <w:rFonts w:ascii="Arial"/>
                <w:color w:val="383838"/>
                <w:spacing w:val="-4"/>
                <w:w w:val="145"/>
                <w:sz w:val="12"/>
              </w:rPr>
              <w:t>1.00</w:t>
            </w:r>
          </w:p>
        </w:tc>
        <w:tc>
          <w:tcPr>
            <w:tcW w:w="693" w:type="dxa"/>
          </w:tcPr>
          <w:p>
            <w:pPr>
              <w:pStyle w:val="TableParagraph"/>
              <w:spacing w:before="19"/>
              <w:ind w:right="64"/>
              <w:jc w:val="right"/>
              <w:rPr>
                <w:rFonts w:ascii="Arial"/>
                <w:sz w:val="12"/>
              </w:rPr>
            </w:pPr>
            <w:r>
              <w:rPr>
                <w:rFonts w:ascii="Arial"/>
                <w:color w:val="4F4F4F"/>
                <w:spacing w:val="-4"/>
                <w:w w:val="135"/>
                <w:sz w:val="12"/>
              </w:rPr>
              <w:t>1.00</w:t>
            </w:r>
          </w:p>
        </w:tc>
        <w:tc>
          <w:tcPr>
            <w:tcW w:w="835" w:type="dxa"/>
          </w:tcPr>
          <w:p>
            <w:pPr>
              <w:pStyle w:val="TableParagraph"/>
              <w:spacing w:before="19"/>
              <w:ind w:right="116"/>
              <w:jc w:val="right"/>
              <w:rPr>
                <w:rFonts w:ascii="Arial"/>
                <w:sz w:val="12"/>
              </w:rPr>
            </w:pPr>
            <w:r>
              <w:rPr>
                <w:rFonts w:ascii="Arial"/>
                <w:color w:val="383838"/>
                <w:spacing w:val="-4"/>
                <w:w w:val="140"/>
                <w:sz w:val="12"/>
              </w:rPr>
              <w:t>1.00</w:t>
            </w:r>
          </w:p>
        </w:tc>
        <w:tc>
          <w:tcPr>
            <w:tcW w:w="738" w:type="dxa"/>
          </w:tcPr>
          <w:p>
            <w:pPr>
              <w:pStyle w:val="TableParagraph"/>
              <w:spacing w:before="10"/>
              <w:ind w:right="90"/>
              <w:jc w:val="right"/>
              <w:rPr>
                <w:rFonts w:ascii="Arial"/>
                <w:sz w:val="13"/>
              </w:rPr>
            </w:pPr>
            <w:r>
              <w:rPr>
                <w:rFonts w:ascii="Arial"/>
                <w:color w:val="4F4F4F"/>
                <w:spacing w:val="-5"/>
                <w:w w:val="105"/>
                <w:sz w:val="13"/>
              </w:rPr>
              <w:t>32</w:t>
            </w:r>
          </w:p>
        </w:tc>
      </w:tr>
    </w:tbl>
    <w:p>
      <w:pPr>
        <w:spacing w:after="0"/>
        <w:jc w:val="right"/>
        <w:rPr>
          <w:rFonts w:ascii="Arial"/>
          <w:sz w:val="13"/>
        </w:rPr>
        <w:sectPr>
          <w:headerReference w:type="default" r:id="rId215"/>
          <w:footerReference w:type="default" r:id="rId216"/>
          <w:pgSz w:w="11910" w:h="16840"/>
          <w:pgMar w:header="0" w:footer="1400" w:top="620" w:bottom="1600" w:left="240" w:right="220"/>
        </w:sectPr>
      </w:pPr>
    </w:p>
    <w:p>
      <w:pPr>
        <w:spacing w:before="68"/>
        <w:ind w:left="1563" w:right="0" w:firstLine="0"/>
        <w:jc w:val="left"/>
        <w:rPr>
          <w:sz w:val="19"/>
        </w:rPr>
      </w:pPr>
      <w:r>
        <w:rPr/>
        <w:drawing>
          <wp:anchor distT="0" distB="0" distL="0" distR="0" allowOverlap="1" layoutInCell="1" locked="0" behindDoc="0" simplePos="0" relativeHeight="15864320">
            <wp:simplePos x="0" y="0"/>
            <wp:positionH relativeFrom="page">
              <wp:posOffset>598250</wp:posOffset>
            </wp:positionH>
            <wp:positionV relativeFrom="paragraph">
              <wp:posOffset>37093</wp:posOffset>
            </wp:positionV>
            <wp:extent cx="488367" cy="357022"/>
            <wp:effectExtent l="0" t="0" r="0" b="0"/>
            <wp:wrapNone/>
            <wp:docPr id="976" name="Image 976"/>
            <wp:cNvGraphicFramePr>
              <a:graphicFrameLocks/>
            </wp:cNvGraphicFramePr>
            <a:graphic>
              <a:graphicData uri="http://schemas.openxmlformats.org/drawingml/2006/picture">
                <pic:pic>
                  <pic:nvPicPr>
                    <pic:cNvPr id="976" name="Image 976"/>
                    <pic:cNvPicPr/>
                  </pic:nvPicPr>
                  <pic:blipFill>
                    <a:blip r:embed="rId202" cstate="print"/>
                    <a:stretch>
                      <a:fillRect/>
                    </a:stretch>
                  </pic:blipFill>
                  <pic:spPr>
                    <a:xfrm>
                      <a:off x="0" y="0"/>
                      <a:ext cx="488367" cy="357022"/>
                    </a:xfrm>
                    <a:prstGeom prst="rect">
                      <a:avLst/>
                    </a:prstGeom>
                  </pic:spPr>
                </pic:pic>
              </a:graphicData>
            </a:graphic>
          </wp:anchor>
        </w:drawing>
      </w:r>
      <w:r>
        <w:rPr>
          <w:color w:val="131313"/>
          <w:sz w:val="19"/>
        </w:rPr>
        <w:t>Edith</w:t>
      </w:r>
      <w:r>
        <w:rPr>
          <w:color w:val="131313"/>
          <w:spacing w:val="23"/>
          <w:sz w:val="19"/>
        </w:rPr>
        <w:t> </w:t>
      </w:r>
      <w:r>
        <w:rPr>
          <w:color w:val="131313"/>
          <w:sz w:val="19"/>
        </w:rPr>
        <w:t>Cowan</w:t>
      </w:r>
      <w:r>
        <w:rPr>
          <w:color w:val="131313"/>
          <w:spacing w:val="26"/>
          <w:sz w:val="19"/>
        </w:rPr>
        <w:t> </w:t>
      </w:r>
      <w:r>
        <w:rPr>
          <w:color w:val="131313"/>
          <w:sz w:val="19"/>
        </w:rPr>
        <w:t>University</w:t>
      </w:r>
      <w:r>
        <w:rPr>
          <w:color w:val="131313"/>
          <w:spacing w:val="27"/>
          <w:sz w:val="19"/>
        </w:rPr>
        <w:t> </w:t>
      </w:r>
      <w:r>
        <w:rPr>
          <w:color w:val="131313"/>
          <w:w w:val="75"/>
          <w:sz w:val="6"/>
        </w:rPr>
        <w:t>I</w:t>
      </w:r>
      <w:r>
        <w:rPr>
          <w:color w:val="131313"/>
          <w:spacing w:val="40"/>
          <w:sz w:val="6"/>
        </w:rPr>
        <w:t>  </w:t>
      </w:r>
      <w:r>
        <w:rPr>
          <w:color w:val="131313"/>
          <w:sz w:val="19"/>
        </w:rPr>
        <w:t>Bachelor</w:t>
      </w:r>
      <w:r>
        <w:rPr>
          <w:color w:val="131313"/>
          <w:spacing w:val="26"/>
          <w:sz w:val="19"/>
        </w:rPr>
        <w:t> </w:t>
      </w:r>
      <w:r>
        <w:rPr>
          <w:color w:val="131313"/>
          <w:sz w:val="19"/>
        </w:rPr>
        <w:t>of</w:t>
      </w:r>
      <w:r>
        <w:rPr>
          <w:color w:val="131313"/>
          <w:spacing w:val="14"/>
          <w:sz w:val="19"/>
        </w:rPr>
        <w:t> </w:t>
      </w:r>
      <w:r>
        <w:rPr>
          <w:color w:val="131313"/>
          <w:sz w:val="19"/>
        </w:rPr>
        <w:t>Computer</w:t>
      </w:r>
      <w:r>
        <w:rPr>
          <w:color w:val="131313"/>
          <w:spacing w:val="24"/>
          <w:sz w:val="19"/>
        </w:rPr>
        <w:t> </w:t>
      </w:r>
      <w:r>
        <w:rPr>
          <w:color w:val="131313"/>
          <w:sz w:val="19"/>
        </w:rPr>
        <w:t>Science</w:t>
      </w:r>
      <w:r>
        <w:rPr>
          <w:color w:val="131313"/>
          <w:spacing w:val="17"/>
          <w:sz w:val="19"/>
        </w:rPr>
        <w:t> </w:t>
      </w:r>
      <w:r>
        <w:rPr>
          <w:color w:val="131313"/>
          <w:w w:val="75"/>
          <w:sz w:val="6"/>
        </w:rPr>
        <w:t>I</w:t>
      </w:r>
      <w:r>
        <w:rPr>
          <w:color w:val="131313"/>
          <w:spacing w:val="41"/>
          <w:sz w:val="6"/>
        </w:rPr>
        <w:t>  </w:t>
      </w:r>
      <w:r>
        <w:rPr>
          <w:color w:val="131313"/>
          <w:spacing w:val="-5"/>
          <w:sz w:val="19"/>
        </w:rPr>
        <w:t>U65</w:t>
      </w:r>
    </w:p>
    <w:p>
      <w:pPr>
        <w:spacing w:before="12"/>
        <w:ind w:left="1564" w:right="0" w:firstLine="0"/>
        <w:jc w:val="left"/>
        <w:rPr>
          <w:sz w:val="19"/>
        </w:rPr>
      </w:pPr>
      <w:r>
        <w:rPr>
          <w:b/>
          <w:color w:val="131313"/>
          <w:sz w:val="19"/>
        </w:rPr>
        <w:t>Group</w:t>
      </w:r>
      <w:r>
        <w:rPr>
          <w:b/>
          <w:color w:val="131313"/>
          <w:spacing w:val="18"/>
          <w:sz w:val="19"/>
        </w:rPr>
        <w:t> </w:t>
      </w:r>
      <w:r>
        <w:rPr>
          <w:b/>
          <w:color w:val="131313"/>
          <w:sz w:val="19"/>
        </w:rPr>
        <w:t>C</w:t>
      </w:r>
      <w:r>
        <w:rPr>
          <w:b/>
          <w:color w:val="131313"/>
          <w:spacing w:val="2"/>
          <w:sz w:val="19"/>
        </w:rPr>
        <w:t> </w:t>
      </w:r>
      <w:r>
        <w:rPr>
          <w:color w:val="131313"/>
          <w:w w:val="75"/>
          <w:sz w:val="6"/>
        </w:rPr>
        <w:t>I</w:t>
      </w:r>
      <w:r>
        <w:rPr>
          <w:color w:val="131313"/>
          <w:spacing w:val="40"/>
          <w:sz w:val="6"/>
        </w:rPr>
        <w:t>  </w:t>
      </w:r>
      <w:r>
        <w:rPr>
          <w:color w:val="131313"/>
          <w:sz w:val="19"/>
        </w:rPr>
        <w:t>ML</w:t>
      </w:r>
      <w:r>
        <w:rPr>
          <w:color w:val="131313"/>
          <w:spacing w:val="22"/>
          <w:sz w:val="19"/>
        </w:rPr>
        <w:t> </w:t>
      </w:r>
      <w:r>
        <w:rPr>
          <w:color w:val="131313"/>
          <w:sz w:val="19"/>
        </w:rPr>
        <w:t>Based</w:t>
      </w:r>
      <w:r>
        <w:rPr>
          <w:color w:val="131313"/>
          <w:spacing w:val="25"/>
          <w:sz w:val="19"/>
        </w:rPr>
        <w:t> </w:t>
      </w:r>
      <w:r>
        <w:rPr>
          <w:color w:val="131313"/>
          <w:sz w:val="19"/>
        </w:rPr>
        <w:t>Plant</w:t>
      </w:r>
      <w:r>
        <w:rPr>
          <w:color w:val="131313"/>
          <w:spacing w:val="22"/>
          <w:sz w:val="19"/>
        </w:rPr>
        <w:t> </w:t>
      </w:r>
      <w:r>
        <w:rPr>
          <w:color w:val="131313"/>
          <w:sz w:val="19"/>
        </w:rPr>
        <w:t>Disease</w:t>
      </w:r>
      <w:r>
        <w:rPr>
          <w:color w:val="131313"/>
          <w:spacing w:val="25"/>
          <w:sz w:val="19"/>
        </w:rPr>
        <w:t> </w:t>
      </w:r>
      <w:r>
        <w:rPr>
          <w:color w:val="131313"/>
          <w:sz w:val="19"/>
        </w:rPr>
        <w:t>Detection</w:t>
      </w:r>
      <w:r>
        <w:rPr>
          <w:color w:val="131313"/>
          <w:spacing w:val="24"/>
          <w:sz w:val="19"/>
        </w:rPr>
        <w:t> </w:t>
      </w:r>
      <w:r>
        <w:rPr>
          <w:color w:val="131313"/>
          <w:sz w:val="19"/>
        </w:rPr>
        <w:t>Mobile</w:t>
      </w:r>
      <w:r>
        <w:rPr>
          <w:color w:val="131313"/>
          <w:spacing w:val="20"/>
          <w:sz w:val="19"/>
        </w:rPr>
        <w:t> </w:t>
      </w:r>
      <w:r>
        <w:rPr>
          <w:color w:val="131313"/>
          <w:sz w:val="19"/>
        </w:rPr>
        <w:t>App</w:t>
      </w:r>
      <w:r>
        <w:rPr>
          <w:color w:val="131313"/>
          <w:spacing w:val="19"/>
          <w:sz w:val="19"/>
        </w:rPr>
        <w:t> </w:t>
      </w:r>
      <w:r>
        <w:rPr>
          <w:color w:val="131313"/>
          <w:sz w:val="19"/>
        </w:rPr>
        <w:t>for</w:t>
      </w:r>
      <w:r>
        <w:rPr>
          <w:color w:val="131313"/>
          <w:spacing w:val="15"/>
          <w:sz w:val="19"/>
        </w:rPr>
        <w:t> </w:t>
      </w:r>
      <w:r>
        <w:rPr>
          <w:color w:val="131313"/>
          <w:sz w:val="19"/>
        </w:rPr>
        <w:t>Sri</w:t>
      </w:r>
      <w:r>
        <w:rPr>
          <w:color w:val="131313"/>
          <w:spacing w:val="19"/>
          <w:sz w:val="19"/>
        </w:rPr>
        <w:t> </w:t>
      </w:r>
      <w:r>
        <w:rPr>
          <w:color w:val="131313"/>
          <w:spacing w:val="-2"/>
          <w:sz w:val="19"/>
        </w:rPr>
        <w:t>Lanka</w:t>
      </w:r>
    </w:p>
    <w:p>
      <w:pPr>
        <w:pStyle w:val="BodyText"/>
        <w:spacing w:before="30"/>
      </w:pPr>
    </w:p>
    <w:p>
      <w:pPr>
        <w:spacing w:before="0"/>
        <w:ind w:left="845" w:right="0" w:firstLine="0"/>
        <w:jc w:val="left"/>
        <w:rPr>
          <w:b/>
          <w:sz w:val="21"/>
        </w:rPr>
      </w:pPr>
      <w:r>
        <w:rPr>
          <w:b/>
          <w:color w:val="030303"/>
          <w:w w:val="105"/>
          <w:sz w:val="21"/>
        </w:rPr>
        <w:t>4</w:t>
      </w:r>
      <w:r>
        <w:rPr>
          <w:rFonts w:ascii="Arial"/>
          <w:b/>
          <w:color w:val="030303"/>
          <w:w w:val="105"/>
          <w:sz w:val="21"/>
          <w:vertAlign w:val="superscript"/>
        </w:rPr>
        <w:t>th</w:t>
      </w:r>
      <w:r>
        <w:rPr>
          <w:rFonts w:ascii="Arial"/>
          <w:b/>
          <w:color w:val="030303"/>
          <w:spacing w:val="-16"/>
          <w:w w:val="105"/>
          <w:sz w:val="21"/>
          <w:vertAlign w:val="baseline"/>
        </w:rPr>
        <w:t> </w:t>
      </w:r>
      <w:r>
        <w:rPr>
          <w:b/>
          <w:color w:val="131313"/>
          <w:w w:val="105"/>
          <w:sz w:val="21"/>
          <w:vertAlign w:val="baseline"/>
        </w:rPr>
        <w:t>Model</w:t>
      </w:r>
      <w:r>
        <w:rPr>
          <w:b/>
          <w:color w:val="131313"/>
          <w:spacing w:val="-4"/>
          <w:w w:val="105"/>
          <w:sz w:val="21"/>
          <w:vertAlign w:val="baseline"/>
        </w:rPr>
        <w:t> </w:t>
      </w:r>
      <w:r>
        <w:rPr>
          <w:b/>
          <w:color w:val="030303"/>
          <w:w w:val="105"/>
          <w:sz w:val="21"/>
          <w:vertAlign w:val="baseline"/>
        </w:rPr>
        <w:t>-</w:t>
      </w:r>
      <w:r>
        <w:rPr>
          <w:b/>
          <w:color w:val="030303"/>
          <w:spacing w:val="-13"/>
          <w:w w:val="105"/>
          <w:sz w:val="21"/>
          <w:vertAlign w:val="baseline"/>
        </w:rPr>
        <w:t> </w:t>
      </w:r>
      <w:r>
        <w:rPr>
          <w:b/>
          <w:color w:val="131313"/>
          <w:w w:val="105"/>
          <w:sz w:val="21"/>
          <w:vertAlign w:val="baseline"/>
        </w:rPr>
        <w:t>Coffee</w:t>
      </w:r>
      <w:r>
        <w:rPr>
          <w:b/>
          <w:color w:val="131313"/>
          <w:spacing w:val="-6"/>
          <w:w w:val="105"/>
          <w:sz w:val="21"/>
          <w:vertAlign w:val="baseline"/>
        </w:rPr>
        <w:t> </w:t>
      </w:r>
      <w:r>
        <w:rPr>
          <w:b/>
          <w:color w:val="030303"/>
          <w:w w:val="105"/>
          <w:sz w:val="21"/>
          <w:vertAlign w:val="baseline"/>
        </w:rPr>
        <w:t>Diseases </w:t>
      </w:r>
      <w:r>
        <w:rPr>
          <w:b/>
          <w:color w:val="131313"/>
          <w:spacing w:val="-4"/>
          <w:w w:val="105"/>
          <w:sz w:val="21"/>
          <w:vertAlign w:val="baseline"/>
        </w:rPr>
        <w:t>Model</w:t>
      </w:r>
    </w:p>
    <w:p>
      <w:pPr>
        <w:pStyle w:val="BodyText"/>
        <w:spacing w:before="138"/>
        <w:ind w:left="842"/>
      </w:pPr>
      <w:r>
        <w:rPr>
          <w:color w:val="131313"/>
          <w:w w:val="105"/>
        </w:rPr>
        <w:t>(Coffee</w:t>
      </w:r>
      <w:r>
        <w:rPr>
          <w:color w:val="131313"/>
          <w:spacing w:val="-3"/>
          <w:w w:val="105"/>
        </w:rPr>
        <w:t> </w:t>
      </w:r>
      <w:r>
        <w:rPr>
          <w:color w:val="131313"/>
          <w:w w:val="105"/>
        </w:rPr>
        <w:t>Cerscospora,</w:t>
      </w:r>
      <w:r>
        <w:rPr>
          <w:color w:val="131313"/>
          <w:spacing w:val="2"/>
          <w:w w:val="105"/>
        </w:rPr>
        <w:t> </w:t>
      </w:r>
      <w:r>
        <w:rPr>
          <w:color w:val="131313"/>
          <w:w w:val="105"/>
        </w:rPr>
        <w:t>Coffee</w:t>
      </w:r>
      <w:r>
        <w:rPr>
          <w:color w:val="131313"/>
          <w:spacing w:val="-3"/>
          <w:w w:val="105"/>
        </w:rPr>
        <w:t> </w:t>
      </w:r>
      <w:r>
        <w:rPr>
          <w:color w:val="131313"/>
          <w:w w:val="105"/>
        </w:rPr>
        <w:t>Phoma,</w:t>
      </w:r>
      <w:r>
        <w:rPr>
          <w:color w:val="131313"/>
          <w:spacing w:val="-8"/>
          <w:w w:val="105"/>
        </w:rPr>
        <w:t> </w:t>
      </w:r>
      <w:r>
        <w:rPr>
          <w:color w:val="131313"/>
          <w:w w:val="105"/>
        </w:rPr>
        <w:t>Coffee</w:t>
      </w:r>
      <w:r>
        <w:rPr>
          <w:color w:val="131313"/>
          <w:spacing w:val="-4"/>
          <w:w w:val="105"/>
        </w:rPr>
        <w:t> </w:t>
      </w:r>
      <w:r>
        <w:rPr>
          <w:color w:val="131313"/>
          <w:w w:val="105"/>
        </w:rPr>
        <w:t>Leaf</w:t>
      </w:r>
      <w:r>
        <w:rPr>
          <w:color w:val="131313"/>
          <w:spacing w:val="-1"/>
          <w:w w:val="105"/>
        </w:rPr>
        <w:t> </w:t>
      </w:r>
      <w:r>
        <w:rPr>
          <w:color w:val="131313"/>
          <w:w w:val="105"/>
        </w:rPr>
        <w:t>Rust</w:t>
      </w:r>
      <w:r>
        <w:rPr>
          <w:color w:val="131313"/>
          <w:spacing w:val="-6"/>
          <w:w w:val="105"/>
        </w:rPr>
        <w:t> </w:t>
      </w:r>
      <w:r>
        <w:rPr>
          <w:color w:val="131313"/>
          <w:w w:val="105"/>
        </w:rPr>
        <w:t>and</w:t>
      </w:r>
      <w:r>
        <w:rPr>
          <w:color w:val="131313"/>
          <w:spacing w:val="-1"/>
          <w:w w:val="105"/>
        </w:rPr>
        <w:t> </w:t>
      </w:r>
      <w:r>
        <w:rPr>
          <w:color w:val="131313"/>
          <w:w w:val="105"/>
        </w:rPr>
        <w:t>Coffee</w:t>
      </w:r>
      <w:r>
        <w:rPr>
          <w:color w:val="131313"/>
          <w:spacing w:val="1"/>
          <w:w w:val="105"/>
        </w:rPr>
        <w:t> </w:t>
      </w:r>
      <w:r>
        <w:rPr>
          <w:color w:val="131313"/>
          <w:spacing w:val="-2"/>
          <w:w w:val="105"/>
        </w:rPr>
        <w:t>Healthy)</w:t>
      </w:r>
    </w:p>
    <w:p>
      <w:pPr>
        <w:pStyle w:val="BodyText"/>
      </w:pPr>
    </w:p>
    <w:p>
      <w:pPr>
        <w:pStyle w:val="BodyText"/>
      </w:pPr>
    </w:p>
    <w:p>
      <w:pPr>
        <w:pStyle w:val="BodyText"/>
        <w:spacing w:before="115"/>
      </w:pPr>
    </w:p>
    <w:p>
      <w:pPr>
        <w:spacing w:before="1"/>
        <w:ind w:left="847" w:right="0" w:firstLine="0"/>
        <w:jc w:val="left"/>
        <w:rPr>
          <w:i/>
          <w:sz w:val="21"/>
        </w:rPr>
      </w:pPr>
      <w:r>
        <w:rPr>
          <w:i/>
          <w:color w:val="131313"/>
          <w:w w:val="105"/>
          <w:sz w:val="21"/>
        </w:rPr>
        <w:t>Accuracy vs</w:t>
      </w:r>
      <w:r>
        <w:rPr>
          <w:i/>
          <w:color w:val="131313"/>
          <w:spacing w:val="-11"/>
          <w:w w:val="105"/>
          <w:sz w:val="21"/>
        </w:rPr>
        <w:t> </w:t>
      </w:r>
      <w:r>
        <w:rPr>
          <w:i/>
          <w:color w:val="232323"/>
          <w:w w:val="105"/>
          <w:sz w:val="21"/>
        </w:rPr>
        <w:t>epochs</w:t>
      </w:r>
      <w:r>
        <w:rPr>
          <w:i/>
          <w:color w:val="232323"/>
          <w:spacing w:val="-5"/>
          <w:w w:val="105"/>
          <w:sz w:val="21"/>
        </w:rPr>
        <w:t> </w:t>
      </w:r>
      <w:r>
        <w:rPr>
          <w:i/>
          <w:color w:val="131313"/>
          <w:spacing w:val="-4"/>
          <w:w w:val="105"/>
          <w:sz w:val="21"/>
        </w:rPr>
        <w:t>graph</w:t>
      </w:r>
    </w:p>
    <w:p>
      <w:pPr>
        <w:pStyle w:val="BodyText"/>
        <w:spacing w:before="36"/>
        <w:rPr>
          <w:i/>
          <w:sz w:val="20"/>
        </w:rPr>
      </w:pPr>
      <w:r>
        <w:rPr/>
        <mc:AlternateContent>
          <mc:Choice Requires="wps">
            <w:drawing>
              <wp:anchor distT="0" distB="0" distL="0" distR="0" allowOverlap="1" layoutInCell="1" locked="0" behindDoc="1" simplePos="0" relativeHeight="487722496">
                <wp:simplePos x="0" y="0"/>
                <wp:positionH relativeFrom="page">
                  <wp:posOffset>692871</wp:posOffset>
                </wp:positionH>
                <wp:positionV relativeFrom="paragraph">
                  <wp:posOffset>187756</wp:posOffset>
                </wp:positionV>
                <wp:extent cx="3300095" cy="4617085"/>
                <wp:effectExtent l="0" t="0" r="0" b="0"/>
                <wp:wrapTopAndBottom/>
                <wp:docPr id="977" name="Group 977"/>
                <wp:cNvGraphicFramePr>
                  <a:graphicFrameLocks/>
                </wp:cNvGraphicFramePr>
                <a:graphic>
                  <a:graphicData uri="http://schemas.microsoft.com/office/word/2010/wordprocessingGroup">
                    <wpg:wgp>
                      <wpg:cNvPr id="977" name="Group 977"/>
                      <wpg:cNvGrpSpPr/>
                      <wpg:grpSpPr>
                        <a:xfrm>
                          <a:off x="0" y="0"/>
                          <a:ext cx="3300095" cy="4617085"/>
                          <a:chExt cx="3300095" cy="4617085"/>
                        </a:xfrm>
                      </wpg:grpSpPr>
                      <pic:pic>
                        <pic:nvPicPr>
                          <pic:cNvPr id="978" name="Image 978"/>
                          <pic:cNvPicPr/>
                        </pic:nvPicPr>
                        <pic:blipFill>
                          <a:blip r:embed="rId220" cstate="print"/>
                          <a:stretch>
                            <a:fillRect/>
                          </a:stretch>
                        </pic:blipFill>
                        <pic:spPr>
                          <a:xfrm>
                            <a:off x="381537" y="152574"/>
                            <a:ext cx="2490675" cy="1962098"/>
                          </a:xfrm>
                          <a:prstGeom prst="rect">
                            <a:avLst/>
                          </a:prstGeom>
                        </pic:spPr>
                      </pic:pic>
                      <pic:pic>
                        <pic:nvPicPr>
                          <pic:cNvPr id="979" name="Image 979"/>
                          <pic:cNvPicPr/>
                        </pic:nvPicPr>
                        <pic:blipFill>
                          <a:blip r:embed="rId221" cstate="print"/>
                          <a:stretch>
                            <a:fillRect/>
                          </a:stretch>
                        </pic:blipFill>
                        <pic:spPr>
                          <a:xfrm>
                            <a:off x="381537" y="2471696"/>
                            <a:ext cx="2478467" cy="1949892"/>
                          </a:xfrm>
                          <a:prstGeom prst="rect">
                            <a:avLst/>
                          </a:prstGeom>
                        </pic:spPr>
                      </pic:pic>
                      <wps:wsp>
                        <wps:cNvPr id="980" name="Graphic 980"/>
                        <wps:cNvSpPr/>
                        <wps:spPr>
                          <a:xfrm>
                            <a:off x="3052" y="3051"/>
                            <a:ext cx="3296920" cy="4613910"/>
                          </a:xfrm>
                          <a:custGeom>
                            <a:avLst/>
                            <a:gdLst/>
                            <a:ahLst/>
                            <a:cxnLst/>
                            <a:rect l="l" t="t" r="r" b="b"/>
                            <a:pathLst>
                              <a:path w="3296920" h="4613910">
                                <a:moveTo>
                                  <a:pt x="3052" y="4613829"/>
                                </a:moveTo>
                                <a:lnTo>
                                  <a:pt x="3052" y="0"/>
                                </a:lnTo>
                              </a:path>
                              <a:path w="3296920" h="4613910">
                                <a:moveTo>
                                  <a:pt x="2988199" y="4418535"/>
                                </a:moveTo>
                                <a:lnTo>
                                  <a:pt x="2988199" y="2477797"/>
                                </a:lnTo>
                              </a:path>
                              <a:path w="3296920" h="4613910">
                                <a:moveTo>
                                  <a:pt x="2988199" y="2099414"/>
                                </a:moveTo>
                                <a:lnTo>
                                  <a:pt x="2988199" y="158676"/>
                                </a:lnTo>
                              </a:path>
                              <a:path w="3296920" h="4613910">
                                <a:moveTo>
                                  <a:pt x="3281220" y="4613829"/>
                                </a:moveTo>
                                <a:lnTo>
                                  <a:pt x="3281220" y="0"/>
                                </a:lnTo>
                              </a:path>
                              <a:path w="3296920" h="4613910">
                                <a:moveTo>
                                  <a:pt x="0" y="3051"/>
                                </a:moveTo>
                                <a:lnTo>
                                  <a:pt x="3296481" y="3051"/>
                                </a:lnTo>
                              </a:path>
                            </a:pathLst>
                          </a:custGeom>
                          <a:ln w="12207">
                            <a:solidFill>
                              <a:srgbClr val="000000"/>
                            </a:solidFill>
                            <a:prstDash val="solid"/>
                          </a:ln>
                        </wps:spPr>
                        <wps:bodyPr wrap="square" lIns="0" tIns="0" rIns="0" bIns="0" rtlCol="0">
                          <a:prstTxWarp prst="textNoShape">
                            <a:avLst/>
                          </a:prstTxWarp>
                          <a:noAutofit/>
                        </wps:bodyPr>
                      </wps:wsp>
                      <wps:wsp>
                        <wps:cNvPr id="981" name="Graphic 981"/>
                        <wps:cNvSpPr/>
                        <wps:spPr>
                          <a:xfrm>
                            <a:off x="857695" y="2093311"/>
                            <a:ext cx="2148840" cy="391160"/>
                          </a:xfrm>
                          <a:custGeom>
                            <a:avLst/>
                            <a:gdLst/>
                            <a:ahLst/>
                            <a:cxnLst/>
                            <a:rect l="l" t="t" r="r" b="b"/>
                            <a:pathLst>
                              <a:path w="2148840" h="391160">
                                <a:moveTo>
                                  <a:pt x="0" y="0"/>
                                </a:moveTo>
                                <a:lnTo>
                                  <a:pt x="2148817" y="0"/>
                                </a:lnTo>
                              </a:path>
                              <a:path w="2148840" h="391160">
                                <a:moveTo>
                                  <a:pt x="1330801" y="390588"/>
                                </a:moveTo>
                                <a:lnTo>
                                  <a:pt x="2148817" y="390588"/>
                                </a:lnTo>
                              </a:path>
                            </a:pathLst>
                          </a:custGeom>
                          <a:ln w="6103">
                            <a:solidFill>
                              <a:srgbClr val="000000"/>
                            </a:solidFill>
                            <a:prstDash val="solid"/>
                          </a:ln>
                        </wps:spPr>
                        <wps:bodyPr wrap="square" lIns="0" tIns="0" rIns="0" bIns="0" rtlCol="0">
                          <a:prstTxWarp prst="textNoShape">
                            <a:avLst/>
                          </a:prstTxWarp>
                          <a:noAutofit/>
                        </wps:bodyPr>
                      </wps:wsp>
                      <wps:wsp>
                        <wps:cNvPr id="982" name="Graphic 982"/>
                        <wps:cNvSpPr/>
                        <wps:spPr>
                          <a:xfrm>
                            <a:off x="3052" y="4607726"/>
                            <a:ext cx="3296920" cy="1270"/>
                          </a:xfrm>
                          <a:custGeom>
                            <a:avLst/>
                            <a:gdLst/>
                            <a:ahLst/>
                            <a:cxnLst/>
                            <a:rect l="l" t="t" r="r" b="b"/>
                            <a:pathLst>
                              <a:path w="3296920" h="0">
                                <a:moveTo>
                                  <a:pt x="0" y="0"/>
                                </a:moveTo>
                                <a:lnTo>
                                  <a:pt x="3296481" y="0"/>
                                </a:lnTo>
                              </a:path>
                            </a:pathLst>
                          </a:custGeom>
                          <a:ln w="12205">
                            <a:solidFill>
                              <a:srgbClr val="000000"/>
                            </a:solidFill>
                            <a:prstDash val="solid"/>
                          </a:ln>
                        </wps:spPr>
                        <wps:bodyPr wrap="square" lIns="0" tIns="0" rIns="0" bIns="0" rtlCol="0">
                          <a:prstTxWarp prst="textNoShape">
                            <a:avLst/>
                          </a:prstTxWarp>
                          <a:noAutofit/>
                        </wps:bodyPr>
                      </wps:wsp>
                      <wps:wsp>
                        <wps:cNvPr id="983" name="Textbox 983"/>
                        <wps:cNvSpPr txBox="1"/>
                        <wps:spPr>
                          <a:xfrm>
                            <a:off x="983844" y="50644"/>
                            <a:ext cx="1421765" cy="99695"/>
                          </a:xfrm>
                          <a:prstGeom prst="rect">
                            <a:avLst/>
                          </a:prstGeom>
                        </wps:spPr>
                        <wps:txbx>
                          <w:txbxContent>
                            <w:p>
                              <w:pPr>
                                <w:spacing w:line="157" w:lineRule="exact" w:before="0"/>
                                <w:ind w:left="0" w:right="0" w:firstLine="0"/>
                                <w:jc w:val="left"/>
                                <w:rPr>
                                  <w:rFonts w:ascii="Arial"/>
                                  <w:sz w:val="14"/>
                                </w:rPr>
                              </w:pPr>
                              <w:r>
                                <w:rPr>
                                  <w:rFonts w:ascii="Arial"/>
                                  <w:color w:val="525252"/>
                                  <w:w w:val="110"/>
                                  <w:sz w:val="14"/>
                                </w:rPr>
                                <w:t>Train</w:t>
                              </w:r>
                              <w:r>
                                <w:rPr>
                                  <w:rFonts w:ascii="Arial"/>
                                  <w:color w:val="808080"/>
                                  <w:w w:val="110"/>
                                  <w:sz w:val="14"/>
                                </w:rPr>
                                <w:t>i</w:t>
                              </w:r>
                              <w:r>
                                <w:rPr>
                                  <w:rFonts w:ascii="Arial"/>
                                  <w:color w:val="525252"/>
                                  <w:w w:val="110"/>
                                  <w:sz w:val="14"/>
                                </w:rPr>
                                <w:t>ng</w:t>
                              </w:r>
                              <w:r>
                                <w:rPr>
                                  <w:rFonts w:ascii="Arial"/>
                                  <w:color w:val="525252"/>
                                  <w:spacing w:val="-11"/>
                                  <w:w w:val="110"/>
                                  <w:sz w:val="14"/>
                                </w:rPr>
                                <w:t> </w:t>
                              </w:r>
                              <w:r>
                                <w:rPr>
                                  <w:rFonts w:ascii="Arial"/>
                                  <w:color w:val="676767"/>
                                  <w:w w:val="110"/>
                                  <w:sz w:val="14"/>
                                </w:rPr>
                                <w:t>and</w:t>
                              </w:r>
                              <w:r>
                                <w:rPr>
                                  <w:rFonts w:ascii="Arial"/>
                                  <w:color w:val="676767"/>
                                  <w:spacing w:val="-4"/>
                                  <w:w w:val="110"/>
                                  <w:sz w:val="14"/>
                                </w:rPr>
                                <w:t> </w:t>
                              </w:r>
                              <w:r>
                                <w:rPr>
                                  <w:rFonts w:ascii="Arial"/>
                                  <w:color w:val="525252"/>
                                  <w:w w:val="110"/>
                                  <w:sz w:val="14"/>
                                </w:rPr>
                                <w:t>Validation</w:t>
                              </w:r>
                              <w:r>
                                <w:rPr>
                                  <w:rFonts w:ascii="Arial"/>
                                  <w:color w:val="525252"/>
                                  <w:spacing w:val="-2"/>
                                  <w:w w:val="110"/>
                                  <w:sz w:val="14"/>
                                </w:rPr>
                                <w:t> accuracy</w:t>
                              </w:r>
                            </w:p>
                          </w:txbxContent>
                        </wps:txbx>
                        <wps:bodyPr wrap="square" lIns="0" tIns="0" rIns="0" bIns="0" rtlCol="0">
                          <a:noAutofit/>
                        </wps:bodyPr>
                      </wps:wsp>
                      <wps:wsp>
                        <wps:cNvPr id="984" name="Textbox 984"/>
                        <wps:cNvSpPr txBox="1"/>
                        <wps:spPr>
                          <a:xfrm>
                            <a:off x="202978" y="221910"/>
                            <a:ext cx="175260" cy="85090"/>
                          </a:xfrm>
                          <a:prstGeom prst="rect">
                            <a:avLst/>
                          </a:prstGeom>
                        </wps:spPr>
                        <wps:txbx>
                          <w:txbxContent>
                            <w:p>
                              <w:pPr>
                                <w:spacing w:line="133" w:lineRule="exact" w:before="0"/>
                                <w:ind w:left="0" w:right="0" w:firstLine="0"/>
                                <w:jc w:val="left"/>
                                <w:rPr>
                                  <w:sz w:val="12"/>
                                </w:rPr>
                              </w:pPr>
                              <w:r>
                                <w:rPr>
                                  <w:color w:val="808080"/>
                                  <w:spacing w:val="-5"/>
                                  <w:w w:val="105"/>
                                  <w:sz w:val="12"/>
                                </w:rPr>
                                <w:t>L</w:t>
                              </w:r>
                              <w:r>
                                <w:rPr>
                                  <w:color w:val="676767"/>
                                  <w:spacing w:val="-5"/>
                                  <w:w w:val="105"/>
                                  <w:sz w:val="12"/>
                                </w:rPr>
                                <w:t>OO</w:t>
                              </w:r>
                            </w:p>
                          </w:txbxContent>
                        </wps:txbx>
                        <wps:bodyPr wrap="square" lIns="0" tIns="0" rIns="0" bIns="0" rtlCol="0">
                          <a:noAutofit/>
                        </wps:bodyPr>
                      </wps:wsp>
                      <wps:wsp>
                        <wps:cNvPr id="985" name="Textbox 985"/>
                        <wps:cNvSpPr txBox="1"/>
                        <wps:spPr>
                          <a:xfrm>
                            <a:off x="195652" y="639961"/>
                            <a:ext cx="165735" cy="85090"/>
                          </a:xfrm>
                          <a:prstGeom prst="rect">
                            <a:avLst/>
                          </a:prstGeom>
                        </wps:spPr>
                        <wps:txbx>
                          <w:txbxContent>
                            <w:p>
                              <w:pPr>
                                <w:spacing w:line="133" w:lineRule="exact" w:before="0"/>
                                <w:ind w:left="0" w:right="0" w:firstLine="0"/>
                                <w:jc w:val="left"/>
                                <w:rPr>
                                  <w:b/>
                                  <w:sz w:val="12"/>
                                </w:rPr>
                              </w:pPr>
                              <w:r>
                                <w:rPr>
                                  <w:b/>
                                  <w:color w:val="676767"/>
                                  <w:spacing w:val="-4"/>
                                  <w:w w:val="115"/>
                                  <w:sz w:val="12"/>
                                </w:rPr>
                                <w:t>0</w:t>
                              </w:r>
                              <w:r>
                                <w:rPr>
                                  <w:b/>
                                  <w:color w:val="808080"/>
                                  <w:spacing w:val="-4"/>
                                  <w:w w:val="115"/>
                                  <w:sz w:val="12"/>
                                </w:rPr>
                                <w:t>.</w:t>
                              </w:r>
                              <w:r>
                                <w:rPr>
                                  <w:b/>
                                  <w:color w:val="676767"/>
                                  <w:spacing w:val="-4"/>
                                  <w:w w:val="115"/>
                                  <w:sz w:val="12"/>
                                </w:rPr>
                                <w:t>98</w:t>
                              </w:r>
                            </w:p>
                          </w:txbxContent>
                        </wps:txbx>
                        <wps:bodyPr wrap="square" lIns="0" tIns="0" rIns="0" bIns="0" rtlCol="0">
                          <a:noAutofit/>
                        </wps:bodyPr>
                      </wps:wsp>
                      <wps:wsp>
                        <wps:cNvPr id="986" name="Textbox 986"/>
                        <wps:cNvSpPr txBox="1"/>
                        <wps:spPr>
                          <a:xfrm>
                            <a:off x="195652" y="1054963"/>
                            <a:ext cx="165735" cy="85090"/>
                          </a:xfrm>
                          <a:prstGeom prst="rect">
                            <a:avLst/>
                          </a:prstGeom>
                        </wps:spPr>
                        <wps:txbx>
                          <w:txbxContent>
                            <w:p>
                              <w:pPr>
                                <w:spacing w:line="133" w:lineRule="exact" w:before="0"/>
                                <w:ind w:left="0" w:right="0" w:firstLine="0"/>
                                <w:jc w:val="left"/>
                                <w:rPr>
                                  <w:b/>
                                  <w:sz w:val="12"/>
                                </w:rPr>
                              </w:pPr>
                              <w:r>
                                <w:rPr>
                                  <w:b/>
                                  <w:color w:val="676767"/>
                                  <w:spacing w:val="-4"/>
                                  <w:w w:val="115"/>
                                  <w:sz w:val="12"/>
                                </w:rPr>
                                <w:t>0</w:t>
                              </w:r>
                              <w:r>
                                <w:rPr>
                                  <w:b/>
                                  <w:color w:val="808080"/>
                                  <w:spacing w:val="-4"/>
                                  <w:w w:val="115"/>
                                  <w:sz w:val="12"/>
                                </w:rPr>
                                <w:t>.</w:t>
                              </w:r>
                              <w:r>
                                <w:rPr>
                                  <w:b/>
                                  <w:color w:val="676767"/>
                                  <w:spacing w:val="-4"/>
                                  <w:w w:val="115"/>
                                  <w:sz w:val="12"/>
                                </w:rPr>
                                <w:t>96</w:t>
                              </w:r>
                            </w:p>
                          </w:txbxContent>
                        </wps:txbx>
                        <wps:bodyPr wrap="square" lIns="0" tIns="0" rIns="0" bIns="0" rtlCol="0">
                          <a:noAutofit/>
                        </wps:bodyPr>
                      </wps:wsp>
                      <wps:wsp>
                        <wps:cNvPr id="987" name="Textbox 987"/>
                        <wps:cNvSpPr txBox="1"/>
                        <wps:spPr>
                          <a:xfrm>
                            <a:off x="195652" y="1473015"/>
                            <a:ext cx="165735" cy="85090"/>
                          </a:xfrm>
                          <a:prstGeom prst="rect">
                            <a:avLst/>
                          </a:prstGeom>
                        </wps:spPr>
                        <wps:txbx>
                          <w:txbxContent>
                            <w:p>
                              <w:pPr>
                                <w:spacing w:line="133" w:lineRule="exact" w:before="0"/>
                                <w:ind w:left="0" w:right="0" w:firstLine="0"/>
                                <w:jc w:val="left"/>
                                <w:rPr>
                                  <w:b/>
                                  <w:sz w:val="12"/>
                                </w:rPr>
                              </w:pPr>
                              <w:r>
                                <w:rPr>
                                  <w:b/>
                                  <w:color w:val="676767"/>
                                  <w:spacing w:val="-4"/>
                                  <w:w w:val="115"/>
                                  <w:sz w:val="12"/>
                                </w:rPr>
                                <w:t>0</w:t>
                              </w:r>
                              <w:r>
                                <w:rPr>
                                  <w:b/>
                                  <w:color w:val="7B9390"/>
                                  <w:spacing w:val="-4"/>
                                  <w:w w:val="115"/>
                                  <w:sz w:val="12"/>
                                </w:rPr>
                                <w:t>.</w:t>
                              </w:r>
                              <w:r>
                                <w:rPr>
                                  <w:b/>
                                  <w:color w:val="676767"/>
                                  <w:spacing w:val="-4"/>
                                  <w:w w:val="115"/>
                                  <w:sz w:val="12"/>
                                </w:rPr>
                                <w:t>94</w:t>
                              </w:r>
                            </w:p>
                          </w:txbxContent>
                        </wps:txbx>
                        <wps:bodyPr wrap="square" lIns="0" tIns="0" rIns="0" bIns="0" rtlCol="0">
                          <a:noAutofit/>
                        </wps:bodyPr>
                      </wps:wsp>
                      <wps:wsp>
                        <wps:cNvPr id="988" name="Textbox 988"/>
                        <wps:cNvSpPr txBox="1"/>
                        <wps:spPr>
                          <a:xfrm>
                            <a:off x="195652" y="1888016"/>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92</w:t>
                              </w:r>
                            </w:p>
                          </w:txbxContent>
                        </wps:txbx>
                        <wps:bodyPr wrap="square" lIns="0" tIns="0" rIns="0" bIns="0" rtlCol="0">
                          <a:noAutofit/>
                        </wps:bodyPr>
                      </wps:wsp>
                      <wps:wsp>
                        <wps:cNvPr id="989" name="Textbox 989"/>
                        <wps:cNvSpPr txBox="1"/>
                        <wps:spPr>
                          <a:xfrm>
                            <a:off x="1102884" y="1829306"/>
                            <a:ext cx="1837689" cy="907415"/>
                          </a:xfrm>
                          <a:prstGeom prst="rect">
                            <a:avLst/>
                          </a:prstGeom>
                        </wps:spPr>
                        <wps:txbx>
                          <w:txbxContent>
                            <w:p>
                              <w:pPr>
                                <w:numPr>
                                  <w:ilvl w:val="0"/>
                                  <w:numId w:val="38"/>
                                </w:numPr>
                                <w:tabs>
                                  <w:tab w:pos="1749" w:val="left" w:leader="none"/>
                                </w:tabs>
                                <w:spacing w:line="145" w:lineRule="exact" w:before="0"/>
                                <w:ind w:left="1749" w:right="0" w:hanging="332"/>
                                <w:jc w:val="left"/>
                                <w:rPr>
                                  <w:rFonts w:ascii="Arial"/>
                                  <w:color w:val="3426CF"/>
                                  <w:sz w:val="13"/>
                                </w:rPr>
                              </w:pPr>
                              <w:r>
                                <w:rPr>
                                  <w:rFonts w:ascii="Arial"/>
                                  <w:color w:val="676767"/>
                                  <w:spacing w:val="-4"/>
                                  <w:sz w:val="13"/>
                                </w:rPr>
                                <w:t>Training</w:t>
                              </w:r>
                              <w:r>
                                <w:rPr>
                                  <w:rFonts w:ascii="Arial"/>
                                  <w:color w:val="676767"/>
                                  <w:spacing w:val="7"/>
                                  <w:sz w:val="13"/>
                                </w:rPr>
                                <w:t> </w:t>
                              </w:r>
                              <w:r>
                                <w:rPr>
                                  <w:rFonts w:ascii="Arial"/>
                                  <w:color w:val="676767"/>
                                  <w:spacing w:val="-2"/>
                                  <w:sz w:val="13"/>
                                </w:rPr>
                                <w:t>accuracy</w:t>
                              </w:r>
                            </w:p>
                            <w:p>
                              <w:pPr>
                                <w:numPr>
                                  <w:ilvl w:val="0"/>
                                  <w:numId w:val="38"/>
                                </w:numPr>
                                <w:tabs>
                                  <w:tab w:pos="1752" w:val="left" w:leader="none"/>
                                </w:tabs>
                                <w:spacing w:before="28"/>
                                <w:ind w:left="1752" w:right="0" w:hanging="335"/>
                                <w:jc w:val="left"/>
                                <w:rPr>
                                  <w:rFonts w:ascii="Arial"/>
                                  <w:color w:val="BD212F"/>
                                  <w:sz w:val="13"/>
                                </w:rPr>
                              </w:pPr>
                              <w:r>
                                <w:rPr>
                                  <w:rFonts w:ascii="Arial"/>
                                  <w:color w:val="676767"/>
                                  <w:spacing w:val="-2"/>
                                  <w:sz w:val="13"/>
                                </w:rPr>
                                <w:t>Validation</w:t>
                              </w:r>
                              <w:r>
                                <w:rPr>
                                  <w:rFonts w:ascii="Arial"/>
                                  <w:color w:val="676767"/>
                                  <w:spacing w:val="-1"/>
                                  <w:sz w:val="13"/>
                                </w:rPr>
                                <w:t> </w:t>
                              </w:r>
                              <w:r>
                                <w:rPr>
                                  <w:rFonts w:ascii="Arial"/>
                                  <w:color w:val="676767"/>
                                  <w:spacing w:val="-2"/>
                                  <w:sz w:val="13"/>
                                </w:rPr>
                                <w:t>accuracy</w:t>
                              </w:r>
                            </w:p>
                            <w:p>
                              <w:pPr>
                                <w:spacing w:line="240" w:lineRule="auto" w:before="0"/>
                                <w:rPr>
                                  <w:rFonts w:ascii="Arial"/>
                                  <w:sz w:val="13"/>
                                </w:rPr>
                              </w:pPr>
                            </w:p>
                            <w:p>
                              <w:pPr>
                                <w:tabs>
                                  <w:tab w:pos="733" w:val="left" w:leader="none"/>
                                  <w:tab w:pos="1406" w:val="left" w:leader="none"/>
                                  <w:tab w:pos="2039" w:val="left" w:leader="none"/>
                                  <w:tab w:pos="2721" w:val="left" w:leader="none"/>
                                </w:tabs>
                                <w:spacing w:before="0"/>
                                <w:ind w:left="59" w:right="0" w:firstLine="0"/>
                                <w:jc w:val="left"/>
                                <w:rPr>
                                  <w:sz w:val="14"/>
                                </w:rPr>
                              </w:pPr>
                              <w:r>
                                <w:rPr>
                                  <w:rFonts w:ascii="Arial"/>
                                  <w:color w:val="676767"/>
                                  <w:spacing w:val="-10"/>
                                  <w:w w:val="105"/>
                                  <w:position w:val="1"/>
                                  <w:sz w:val="12"/>
                                </w:rPr>
                                <w:t>4</w:t>
                              </w:r>
                              <w:r>
                                <w:rPr>
                                  <w:rFonts w:ascii="Arial"/>
                                  <w:color w:val="676767"/>
                                  <w:position w:val="1"/>
                                  <w:sz w:val="12"/>
                                </w:rPr>
                                <w:tab/>
                              </w:r>
                              <w:r>
                                <w:rPr>
                                  <w:b/>
                                  <w:color w:val="676767"/>
                                  <w:spacing w:val="-10"/>
                                  <w:w w:val="105"/>
                                  <w:sz w:val="14"/>
                                </w:rPr>
                                <w:t>6</w:t>
                              </w:r>
                              <w:r>
                                <w:rPr>
                                  <w:b/>
                                  <w:color w:val="676767"/>
                                  <w:sz w:val="14"/>
                                </w:rPr>
                                <w:tab/>
                              </w:r>
                              <w:r>
                                <w:rPr>
                                  <w:b/>
                                  <w:color w:val="676767"/>
                                  <w:spacing w:val="-10"/>
                                  <w:w w:val="105"/>
                                  <w:sz w:val="14"/>
                                </w:rPr>
                                <w:t>8</w:t>
                              </w:r>
                              <w:r>
                                <w:rPr>
                                  <w:b/>
                                  <w:color w:val="676767"/>
                                  <w:sz w:val="14"/>
                                </w:rPr>
                                <w:tab/>
                              </w:r>
                              <w:r>
                                <w:rPr>
                                  <w:color w:val="676767"/>
                                  <w:spacing w:val="-5"/>
                                  <w:w w:val="105"/>
                                  <w:sz w:val="14"/>
                                </w:rPr>
                                <w:t>10</w:t>
                              </w:r>
                              <w:r>
                                <w:rPr>
                                  <w:color w:val="676767"/>
                                  <w:sz w:val="14"/>
                                </w:rPr>
                                <w:tab/>
                              </w:r>
                              <w:r>
                                <w:rPr>
                                  <w:color w:val="525252"/>
                                  <w:spacing w:val="-5"/>
                                  <w:w w:val="105"/>
                                  <w:sz w:val="14"/>
                                </w:rPr>
                                <w:t>12</w:t>
                              </w:r>
                            </w:p>
                            <w:p>
                              <w:pPr>
                                <w:spacing w:line="240" w:lineRule="auto" w:before="37"/>
                                <w:rPr>
                                  <w:sz w:val="14"/>
                                </w:rPr>
                              </w:pPr>
                            </w:p>
                            <w:p>
                              <w:pPr>
                                <w:spacing w:before="1"/>
                                <w:ind w:left="0" w:right="0" w:firstLine="0"/>
                                <w:jc w:val="left"/>
                                <w:rPr>
                                  <w:rFonts w:ascii="Arial"/>
                                  <w:sz w:val="13"/>
                                </w:rPr>
                              </w:pPr>
                              <w:r>
                                <w:rPr>
                                  <w:rFonts w:ascii="Arial"/>
                                  <w:color w:val="676767"/>
                                  <w:spacing w:val="-2"/>
                                  <w:w w:val="110"/>
                                  <w:sz w:val="14"/>
                                </w:rPr>
                                <w:t>Training</w:t>
                              </w:r>
                              <w:r>
                                <w:rPr>
                                  <w:rFonts w:ascii="Arial"/>
                                  <w:color w:val="676767"/>
                                  <w:spacing w:val="-4"/>
                                  <w:w w:val="110"/>
                                  <w:sz w:val="14"/>
                                </w:rPr>
                                <w:t> </w:t>
                              </w:r>
                              <w:r>
                                <w:rPr>
                                  <w:rFonts w:ascii="Arial"/>
                                  <w:color w:val="525252"/>
                                  <w:spacing w:val="-2"/>
                                  <w:w w:val="110"/>
                                  <w:sz w:val="14"/>
                                </w:rPr>
                                <w:t>and</w:t>
                              </w:r>
                              <w:r>
                                <w:rPr>
                                  <w:rFonts w:ascii="Arial"/>
                                  <w:color w:val="525252"/>
                                  <w:spacing w:val="5"/>
                                  <w:w w:val="110"/>
                                  <w:sz w:val="14"/>
                                </w:rPr>
                                <w:t> </w:t>
                              </w:r>
                              <w:r>
                                <w:rPr>
                                  <w:rFonts w:ascii="Arial"/>
                                  <w:color w:val="525252"/>
                                  <w:spacing w:val="-2"/>
                                  <w:w w:val="110"/>
                                  <w:sz w:val="14"/>
                                </w:rPr>
                                <w:t>Validation</w:t>
                              </w:r>
                              <w:r>
                                <w:rPr>
                                  <w:rFonts w:ascii="Arial"/>
                                  <w:color w:val="525252"/>
                                  <w:spacing w:val="11"/>
                                  <w:w w:val="110"/>
                                  <w:sz w:val="14"/>
                                </w:rPr>
                                <w:t> </w:t>
                              </w:r>
                              <w:r>
                                <w:rPr>
                                  <w:rFonts w:ascii="Arial"/>
                                  <w:color w:val="676767"/>
                                  <w:spacing w:val="-4"/>
                                  <w:w w:val="110"/>
                                  <w:sz w:val="13"/>
                                </w:rPr>
                                <w:t>loss</w:t>
                              </w:r>
                            </w:p>
                            <w:p>
                              <w:pPr>
                                <w:numPr>
                                  <w:ilvl w:val="1"/>
                                  <w:numId w:val="38"/>
                                </w:numPr>
                                <w:tabs>
                                  <w:tab w:pos="2043" w:val="left" w:leader="none"/>
                                </w:tabs>
                                <w:spacing w:before="126"/>
                                <w:ind w:left="2043" w:right="0" w:hanging="328"/>
                                <w:jc w:val="left"/>
                                <w:rPr>
                                  <w:rFonts w:ascii="Arial"/>
                                  <w:color w:val="3B3AA7"/>
                                  <w:sz w:val="11"/>
                                </w:rPr>
                              </w:pPr>
                              <w:r>
                                <w:rPr>
                                  <w:rFonts w:ascii="Arial"/>
                                  <w:b/>
                                  <w:color w:val="676767"/>
                                  <w:w w:val="105"/>
                                  <w:sz w:val="11"/>
                                </w:rPr>
                                <w:t>Tra</w:t>
                              </w:r>
                              <w:r>
                                <w:rPr>
                                  <w:rFonts w:ascii="Arial"/>
                                  <w:b/>
                                  <w:color w:val="808080"/>
                                  <w:w w:val="105"/>
                                  <w:sz w:val="11"/>
                                </w:rPr>
                                <w:t>i</w:t>
                              </w:r>
                              <w:r>
                                <w:rPr>
                                  <w:rFonts w:ascii="Arial"/>
                                  <w:b/>
                                  <w:color w:val="525252"/>
                                  <w:w w:val="105"/>
                                  <w:sz w:val="11"/>
                                </w:rPr>
                                <w:t>ning</w:t>
                              </w:r>
                              <w:r>
                                <w:rPr>
                                  <w:rFonts w:ascii="Arial"/>
                                  <w:b/>
                                  <w:color w:val="525252"/>
                                  <w:spacing w:val="-2"/>
                                  <w:w w:val="105"/>
                                  <w:sz w:val="11"/>
                                </w:rPr>
                                <w:t> </w:t>
                              </w:r>
                              <w:r>
                                <w:rPr>
                                  <w:rFonts w:ascii="Arial"/>
                                  <w:b/>
                                  <w:color w:val="676767"/>
                                  <w:spacing w:val="-4"/>
                                  <w:w w:val="105"/>
                                  <w:sz w:val="11"/>
                                </w:rPr>
                                <w:t>loss</w:t>
                              </w:r>
                            </w:p>
                            <w:p>
                              <w:pPr>
                                <w:numPr>
                                  <w:ilvl w:val="1"/>
                                  <w:numId w:val="38"/>
                                </w:numPr>
                                <w:tabs>
                                  <w:tab w:pos="2044" w:val="left" w:leader="none"/>
                                </w:tabs>
                                <w:spacing w:before="33"/>
                                <w:ind w:left="2044" w:right="0" w:hanging="329"/>
                                <w:jc w:val="left"/>
                                <w:rPr>
                                  <w:rFonts w:ascii="Arial"/>
                                  <w:color w:val="BD212F"/>
                                  <w:sz w:val="13"/>
                                </w:rPr>
                              </w:pPr>
                              <w:r>
                                <w:rPr>
                                  <w:rFonts w:ascii="Arial"/>
                                  <w:color w:val="676767"/>
                                  <w:sz w:val="13"/>
                                </w:rPr>
                                <w:t>validation</w:t>
                              </w:r>
                              <w:r>
                                <w:rPr>
                                  <w:rFonts w:ascii="Arial"/>
                                  <w:color w:val="676767"/>
                                  <w:spacing w:val="3"/>
                                  <w:sz w:val="13"/>
                                </w:rPr>
                                <w:t> </w:t>
                              </w:r>
                              <w:r>
                                <w:rPr>
                                  <w:rFonts w:ascii="Arial"/>
                                  <w:color w:val="808080"/>
                                  <w:spacing w:val="-4"/>
                                  <w:sz w:val="13"/>
                                </w:rPr>
                                <w:t>l</w:t>
                              </w:r>
                              <w:r>
                                <w:rPr>
                                  <w:rFonts w:ascii="Arial"/>
                                  <w:color w:val="676767"/>
                                  <w:spacing w:val="-4"/>
                                  <w:sz w:val="13"/>
                                </w:rPr>
                                <w:t>o</w:t>
                              </w:r>
                              <w:r>
                                <w:rPr>
                                  <w:rFonts w:ascii="Arial"/>
                                  <w:color w:val="808080"/>
                                  <w:spacing w:val="-4"/>
                                  <w:sz w:val="13"/>
                                </w:rPr>
                                <w:t>s</w:t>
                              </w:r>
                              <w:r>
                                <w:rPr>
                                  <w:rFonts w:ascii="Arial"/>
                                  <w:color w:val="676767"/>
                                  <w:spacing w:val="-4"/>
                                  <w:sz w:val="13"/>
                                </w:rPr>
                                <w:t>s</w:t>
                              </w:r>
                            </w:p>
                          </w:txbxContent>
                        </wps:txbx>
                        <wps:bodyPr wrap="square" lIns="0" tIns="0" rIns="0" bIns="0" rtlCol="0">
                          <a:noAutofit/>
                        </wps:bodyPr>
                      </wps:wsp>
                      <wps:wsp>
                        <wps:cNvPr id="990" name="Textbox 990"/>
                        <wps:cNvSpPr txBox="1"/>
                        <wps:spPr>
                          <a:xfrm>
                            <a:off x="195652" y="2739378"/>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20</w:t>
                              </w:r>
                            </w:p>
                          </w:txbxContent>
                        </wps:txbx>
                        <wps:bodyPr wrap="square" lIns="0" tIns="0" rIns="0" bIns="0" rtlCol="0">
                          <a:noAutofit/>
                        </wps:bodyPr>
                      </wps:wsp>
                      <wps:wsp>
                        <wps:cNvPr id="991" name="Textbox 991"/>
                        <wps:cNvSpPr txBox="1"/>
                        <wps:spPr>
                          <a:xfrm>
                            <a:off x="195652" y="3123863"/>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525252"/>
                                  <w:spacing w:val="-4"/>
                                  <w:w w:val="115"/>
                                  <w:sz w:val="12"/>
                                </w:rPr>
                                <w:t>15</w:t>
                              </w:r>
                            </w:p>
                          </w:txbxContent>
                        </wps:txbx>
                        <wps:bodyPr wrap="square" lIns="0" tIns="0" rIns="0" bIns="0" rtlCol="0">
                          <a:noAutofit/>
                        </wps:bodyPr>
                      </wps:wsp>
                      <wps:wsp>
                        <wps:cNvPr id="992" name="Textbox 992"/>
                        <wps:cNvSpPr txBox="1"/>
                        <wps:spPr>
                          <a:xfrm>
                            <a:off x="195652" y="3508349"/>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525252"/>
                                  <w:spacing w:val="-4"/>
                                  <w:w w:val="115"/>
                                  <w:sz w:val="12"/>
                                </w:rPr>
                                <w:t>10</w:t>
                              </w:r>
                            </w:p>
                          </w:txbxContent>
                        </wps:txbx>
                        <wps:bodyPr wrap="square" lIns="0" tIns="0" rIns="0" bIns="0" rtlCol="0">
                          <a:noAutofit/>
                        </wps:bodyPr>
                      </wps:wsp>
                      <wps:wsp>
                        <wps:cNvPr id="993" name="Textbox 993"/>
                        <wps:cNvSpPr txBox="1"/>
                        <wps:spPr>
                          <a:xfrm>
                            <a:off x="195652" y="3898939"/>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05</w:t>
                              </w:r>
                            </w:p>
                          </w:txbxContent>
                        </wps:txbx>
                        <wps:bodyPr wrap="square" lIns="0" tIns="0" rIns="0" bIns="0" rtlCol="0">
                          <a:noAutofit/>
                        </wps:bodyPr>
                      </wps:wsp>
                      <wps:wsp>
                        <wps:cNvPr id="994" name="Textbox 994"/>
                        <wps:cNvSpPr txBox="1"/>
                        <wps:spPr>
                          <a:xfrm>
                            <a:off x="195652" y="4283424"/>
                            <a:ext cx="165735" cy="85090"/>
                          </a:xfrm>
                          <a:prstGeom prst="rect">
                            <a:avLst/>
                          </a:prstGeom>
                        </wps:spPr>
                        <wps:txbx>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00</w:t>
                              </w:r>
                            </w:p>
                          </w:txbxContent>
                        </wps:txbx>
                        <wps:bodyPr wrap="square" lIns="0" tIns="0" rIns="0" bIns="0" rtlCol="0">
                          <a:noAutofit/>
                        </wps:bodyPr>
                      </wps:wsp>
                      <wps:wsp>
                        <wps:cNvPr id="995" name="Textbox 995"/>
                        <wps:cNvSpPr txBox="1"/>
                        <wps:spPr>
                          <a:xfrm>
                            <a:off x="1140231" y="4452878"/>
                            <a:ext cx="51435" cy="78740"/>
                          </a:xfrm>
                          <a:prstGeom prst="rect">
                            <a:avLst/>
                          </a:prstGeom>
                        </wps:spPr>
                        <wps:txbx>
                          <w:txbxContent>
                            <w:p>
                              <w:pPr>
                                <w:spacing w:line="123" w:lineRule="exact" w:before="0"/>
                                <w:ind w:left="0" w:right="0" w:firstLine="0"/>
                                <w:jc w:val="left"/>
                                <w:rPr>
                                  <w:rFonts w:ascii="Arial"/>
                                  <w:b/>
                                  <w:sz w:val="11"/>
                                </w:rPr>
                              </w:pPr>
                              <w:r>
                                <w:rPr>
                                  <w:rFonts w:ascii="Arial"/>
                                  <w:b/>
                                  <w:color w:val="676767"/>
                                  <w:spacing w:val="-10"/>
                                  <w:sz w:val="11"/>
                                </w:rPr>
                                <w:t>4</w:t>
                              </w:r>
                            </w:p>
                          </w:txbxContent>
                        </wps:txbx>
                        <wps:bodyPr wrap="square" lIns="0" tIns="0" rIns="0" bIns="0" rtlCol="0">
                          <a:noAutofit/>
                        </wps:bodyPr>
                      </wps:wsp>
                      <wps:wsp>
                        <wps:cNvPr id="996" name="Textbox 996"/>
                        <wps:cNvSpPr txBox="1"/>
                        <wps:spPr>
                          <a:xfrm>
                            <a:off x="1569276" y="4452878"/>
                            <a:ext cx="51435" cy="78740"/>
                          </a:xfrm>
                          <a:prstGeom prst="rect">
                            <a:avLst/>
                          </a:prstGeom>
                        </wps:spPr>
                        <wps:txbx>
                          <w:txbxContent>
                            <w:p>
                              <w:pPr>
                                <w:spacing w:line="123" w:lineRule="exact" w:before="0"/>
                                <w:ind w:left="0" w:right="0" w:firstLine="0"/>
                                <w:jc w:val="left"/>
                                <w:rPr>
                                  <w:rFonts w:ascii="Arial"/>
                                  <w:sz w:val="11"/>
                                </w:rPr>
                              </w:pPr>
                              <w:r>
                                <w:rPr>
                                  <w:rFonts w:ascii="Arial"/>
                                  <w:color w:val="676767"/>
                                  <w:spacing w:val="-10"/>
                                  <w:sz w:val="11"/>
                                </w:rPr>
                                <w:t>6</w:t>
                              </w:r>
                            </w:p>
                          </w:txbxContent>
                        </wps:txbx>
                        <wps:bodyPr wrap="square" lIns="0" tIns="0" rIns="0" bIns="0" rtlCol="0">
                          <a:noAutofit/>
                        </wps:bodyPr>
                      </wps:wsp>
                      <wps:wsp>
                        <wps:cNvPr id="997" name="Textbox 997"/>
                        <wps:cNvSpPr txBox="1"/>
                        <wps:spPr>
                          <a:xfrm>
                            <a:off x="1996387" y="4452878"/>
                            <a:ext cx="51435" cy="78740"/>
                          </a:xfrm>
                          <a:prstGeom prst="rect">
                            <a:avLst/>
                          </a:prstGeom>
                        </wps:spPr>
                        <wps:txbx>
                          <w:txbxContent>
                            <w:p>
                              <w:pPr>
                                <w:spacing w:line="123" w:lineRule="exact" w:before="0"/>
                                <w:ind w:left="0" w:right="0" w:firstLine="0"/>
                                <w:jc w:val="left"/>
                                <w:rPr>
                                  <w:rFonts w:ascii="Arial"/>
                                  <w:b/>
                                  <w:sz w:val="11"/>
                                </w:rPr>
                              </w:pPr>
                              <w:r>
                                <w:rPr>
                                  <w:rFonts w:ascii="Arial"/>
                                  <w:b/>
                                  <w:color w:val="676767"/>
                                  <w:spacing w:val="-10"/>
                                  <w:sz w:val="11"/>
                                </w:rPr>
                                <w:t>8</w:t>
                              </w:r>
                            </w:p>
                          </w:txbxContent>
                        </wps:txbx>
                        <wps:bodyPr wrap="square" lIns="0" tIns="0" rIns="0" bIns="0" rtlCol="0">
                          <a:noAutofit/>
                        </wps:bodyPr>
                      </wps:wsp>
                      <wps:wsp>
                        <wps:cNvPr id="998" name="Textbox 998"/>
                        <wps:cNvSpPr txBox="1"/>
                        <wps:spPr>
                          <a:xfrm>
                            <a:off x="2399412" y="4448204"/>
                            <a:ext cx="88265" cy="85090"/>
                          </a:xfrm>
                          <a:prstGeom prst="rect">
                            <a:avLst/>
                          </a:prstGeom>
                        </wps:spPr>
                        <wps:txbx>
                          <w:txbxContent>
                            <w:p>
                              <w:pPr>
                                <w:spacing w:line="133" w:lineRule="exact" w:before="0"/>
                                <w:ind w:left="0" w:right="0" w:firstLine="0"/>
                                <w:jc w:val="left"/>
                                <w:rPr>
                                  <w:sz w:val="12"/>
                                </w:rPr>
                              </w:pPr>
                              <w:r>
                                <w:rPr>
                                  <w:color w:val="676767"/>
                                  <w:spacing w:val="-5"/>
                                  <w:sz w:val="12"/>
                                </w:rPr>
                                <w:t>10</w:t>
                              </w:r>
                            </w:p>
                          </w:txbxContent>
                        </wps:txbx>
                        <wps:bodyPr wrap="square" lIns="0" tIns="0" rIns="0" bIns="0" rtlCol="0">
                          <a:noAutofit/>
                        </wps:bodyPr>
                      </wps:wsp>
                      <wps:wsp>
                        <wps:cNvPr id="999" name="Textbox 999"/>
                        <wps:cNvSpPr txBox="1"/>
                        <wps:spPr>
                          <a:xfrm>
                            <a:off x="2836273" y="4448204"/>
                            <a:ext cx="71755" cy="85090"/>
                          </a:xfrm>
                          <a:prstGeom prst="rect">
                            <a:avLst/>
                          </a:prstGeom>
                        </wps:spPr>
                        <wps:txbx>
                          <w:txbxContent>
                            <w:p>
                              <w:pPr>
                                <w:spacing w:line="133" w:lineRule="exact" w:before="0"/>
                                <w:ind w:left="0" w:right="0" w:firstLine="0"/>
                                <w:jc w:val="left"/>
                                <w:rPr>
                                  <w:sz w:val="12"/>
                                </w:rPr>
                              </w:pPr>
                              <w:r>
                                <w:rPr>
                                  <w:color w:val="676767"/>
                                  <w:spacing w:val="-5"/>
                                  <w:sz w:val="12"/>
                                </w:rPr>
                                <w:t>l2</w:t>
                              </w:r>
                            </w:p>
                          </w:txbxContent>
                        </wps:txbx>
                        <wps:bodyPr wrap="square" lIns="0" tIns="0" rIns="0" bIns="0" rtlCol="0">
                          <a:noAutofit/>
                        </wps:bodyPr>
                      </wps:wsp>
                    </wpg:wgp>
                  </a:graphicData>
                </a:graphic>
              </wp:anchor>
            </w:drawing>
          </mc:Choice>
          <mc:Fallback>
            <w:pict>
              <v:group style="position:absolute;margin-left:54.556816pt;margin-top:14.784009pt;width:259.8500pt;height:363.55pt;mso-position-horizontal-relative:page;mso-position-vertical-relative:paragraph;z-index:-15593984;mso-wrap-distance-left:0;mso-wrap-distance-right:0" id="docshapegroup696" coordorigin="1091,296" coordsize="5197,7271">
                <v:shape style="position:absolute;left:1691;top:535;width:3923;height:3090" type="#_x0000_t75" id="docshape697" stroked="false">
                  <v:imagedata r:id="rId220" o:title=""/>
                </v:shape>
                <v:shape style="position:absolute;left:1691;top:4188;width:3904;height:3071" type="#_x0000_t75" id="docshape698" stroked="false">
                  <v:imagedata r:id="rId221" o:title=""/>
                </v:shape>
                <v:shape style="position:absolute;left:1095;top:300;width:5192;height:7266" id="docshape699" coordorigin="1096,300" coordsize="5192,7266" path="m1101,7566l1101,300m5802,7259l5802,4203m5802,3607l5802,550m6263,7566l6263,300m1096,305l6287,305e" filled="false" stroked="true" strokeweight=".961224pt" strokecolor="#000000">
                  <v:path arrowok="t"/>
                  <v:stroke dashstyle="solid"/>
                </v:shape>
                <v:shape style="position:absolute;left:2441;top:3592;width:3384;height:616" id="docshape700" coordorigin="2442,3592" coordsize="3384,616" path="m2442,3592l5826,3592m4538,4207l5826,4207e" filled="false" stroked="true" strokeweight=".480612pt" strokecolor="#000000">
                  <v:path arrowok="t"/>
                  <v:stroke dashstyle="solid"/>
                </v:shape>
                <v:line style="position:absolute" from="1096,7552" to="6287,7552" stroked="true" strokeweight=".961094pt" strokecolor="#000000">
                  <v:stroke dashstyle="solid"/>
                </v:line>
                <v:shape style="position:absolute;left:2640;top:375;width:2239;height:157" type="#_x0000_t202" id="docshape701" filled="false" stroked="false">
                  <v:textbox inset="0,0,0,0">
                    <w:txbxContent>
                      <w:p>
                        <w:pPr>
                          <w:spacing w:line="157" w:lineRule="exact" w:before="0"/>
                          <w:ind w:left="0" w:right="0" w:firstLine="0"/>
                          <w:jc w:val="left"/>
                          <w:rPr>
                            <w:rFonts w:ascii="Arial"/>
                            <w:sz w:val="14"/>
                          </w:rPr>
                        </w:pPr>
                        <w:r>
                          <w:rPr>
                            <w:rFonts w:ascii="Arial"/>
                            <w:color w:val="525252"/>
                            <w:w w:val="110"/>
                            <w:sz w:val="14"/>
                          </w:rPr>
                          <w:t>Train</w:t>
                        </w:r>
                        <w:r>
                          <w:rPr>
                            <w:rFonts w:ascii="Arial"/>
                            <w:color w:val="808080"/>
                            <w:w w:val="110"/>
                            <w:sz w:val="14"/>
                          </w:rPr>
                          <w:t>i</w:t>
                        </w:r>
                        <w:r>
                          <w:rPr>
                            <w:rFonts w:ascii="Arial"/>
                            <w:color w:val="525252"/>
                            <w:w w:val="110"/>
                            <w:sz w:val="14"/>
                          </w:rPr>
                          <w:t>ng</w:t>
                        </w:r>
                        <w:r>
                          <w:rPr>
                            <w:rFonts w:ascii="Arial"/>
                            <w:color w:val="525252"/>
                            <w:spacing w:val="-11"/>
                            <w:w w:val="110"/>
                            <w:sz w:val="14"/>
                          </w:rPr>
                          <w:t> </w:t>
                        </w:r>
                        <w:r>
                          <w:rPr>
                            <w:rFonts w:ascii="Arial"/>
                            <w:color w:val="676767"/>
                            <w:w w:val="110"/>
                            <w:sz w:val="14"/>
                          </w:rPr>
                          <w:t>and</w:t>
                        </w:r>
                        <w:r>
                          <w:rPr>
                            <w:rFonts w:ascii="Arial"/>
                            <w:color w:val="676767"/>
                            <w:spacing w:val="-4"/>
                            <w:w w:val="110"/>
                            <w:sz w:val="14"/>
                          </w:rPr>
                          <w:t> </w:t>
                        </w:r>
                        <w:r>
                          <w:rPr>
                            <w:rFonts w:ascii="Arial"/>
                            <w:color w:val="525252"/>
                            <w:w w:val="110"/>
                            <w:sz w:val="14"/>
                          </w:rPr>
                          <w:t>Validation</w:t>
                        </w:r>
                        <w:r>
                          <w:rPr>
                            <w:rFonts w:ascii="Arial"/>
                            <w:color w:val="525252"/>
                            <w:spacing w:val="-2"/>
                            <w:w w:val="110"/>
                            <w:sz w:val="14"/>
                          </w:rPr>
                          <w:t> accuracy</w:t>
                        </w:r>
                      </w:p>
                    </w:txbxContent>
                  </v:textbox>
                  <w10:wrap type="none"/>
                </v:shape>
                <v:shape style="position:absolute;left:1410;top:645;width:276;height:134" type="#_x0000_t202" id="docshape702" filled="false" stroked="false">
                  <v:textbox inset="0,0,0,0">
                    <w:txbxContent>
                      <w:p>
                        <w:pPr>
                          <w:spacing w:line="133" w:lineRule="exact" w:before="0"/>
                          <w:ind w:left="0" w:right="0" w:firstLine="0"/>
                          <w:jc w:val="left"/>
                          <w:rPr>
                            <w:sz w:val="12"/>
                          </w:rPr>
                        </w:pPr>
                        <w:r>
                          <w:rPr>
                            <w:color w:val="808080"/>
                            <w:spacing w:val="-5"/>
                            <w:w w:val="105"/>
                            <w:sz w:val="12"/>
                          </w:rPr>
                          <w:t>L</w:t>
                        </w:r>
                        <w:r>
                          <w:rPr>
                            <w:color w:val="676767"/>
                            <w:spacing w:val="-5"/>
                            <w:w w:val="105"/>
                            <w:sz w:val="12"/>
                          </w:rPr>
                          <w:t>OO</w:t>
                        </w:r>
                      </w:p>
                    </w:txbxContent>
                  </v:textbox>
                  <w10:wrap type="none"/>
                </v:shape>
                <v:shape style="position:absolute;left:1399;top:1303;width:261;height:134" type="#_x0000_t202" id="docshape703" filled="false" stroked="false">
                  <v:textbox inset="0,0,0,0">
                    <w:txbxContent>
                      <w:p>
                        <w:pPr>
                          <w:spacing w:line="133" w:lineRule="exact" w:before="0"/>
                          <w:ind w:left="0" w:right="0" w:firstLine="0"/>
                          <w:jc w:val="left"/>
                          <w:rPr>
                            <w:b/>
                            <w:sz w:val="12"/>
                          </w:rPr>
                        </w:pPr>
                        <w:r>
                          <w:rPr>
                            <w:b/>
                            <w:color w:val="676767"/>
                            <w:spacing w:val="-4"/>
                            <w:w w:val="115"/>
                            <w:sz w:val="12"/>
                          </w:rPr>
                          <w:t>0</w:t>
                        </w:r>
                        <w:r>
                          <w:rPr>
                            <w:b/>
                            <w:color w:val="808080"/>
                            <w:spacing w:val="-4"/>
                            <w:w w:val="115"/>
                            <w:sz w:val="12"/>
                          </w:rPr>
                          <w:t>.</w:t>
                        </w:r>
                        <w:r>
                          <w:rPr>
                            <w:b/>
                            <w:color w:val="676767"/>
                            <w:spacing w:val="-4"/>
                            <w:w w:val="115"/>
                            <w:sz w:val="12"/>
                          </w:rPr>
                          <w:t>98</w:t>
                        </w:r>
                      </w:p>
                    </w:txbxContent>
                  </v:textbox>
                  <w10:wrap type="none"/>
                </v:shape>
                <v:shape style="position:absolute;left:1399;top:1957;width:261;height:134" type="#_x0000_t202" id="docshape704" filled="false" stroked="false">
                  <v:textbox inset="0,0,0,0">
                    <w:txbxContent>
                      <w:p>
                        <w:pPr>
                          <w:spacing w:line="133" w:lineRule="exact" w:before="0"/>
                          <w:ind w:left="0" w:right="0" w:firstLine="0"/>
                          <w:jc w:val="left"/>
                          <w:rPr>
                            <w:b/>
                            <w:sz w:val="12"/>
                          </w:rPr>
                        </w:pPr>
                        <w:r>
                          <w:rPr>
                            <w:b/>
                            <w:color w:val="676767"/>
                            <w:spacing w:val="-4"/>
                            <w:w w:val="115"/>
                            <w:sz w:val="12"/>
                          </w:rPr>
                          <w:t>0</w:t>
                        </w:r>
                        <w:r>
                          <w:rPr>
                            <w:b/>
                            <w:color w:val="808080"/>
                            <w:spacing w:val="-4"/>
                            <w:w w:val="115"/>
                            <w:sz w:val="12"/>
                          </w:rPr>
                          <w:t>.</w:t>
                        </w:r>
                        <w:r>
                          <w:rPr>
                            <w:b/>
                            <w:color w:val="676767"/>
                            <w:spacing w:val="-4"/>
                            <w:w w:val="115"/>
                            <w:sz w:val="12"/>
                          </w:rPr>
                          <w:t>96</w:t>
                        </w:r>
                      </w:p>
                    </w:txbxContent>
                  </v:textbox>
                  <w10:wrap type="none"/>
                </v:shape>
                <v:shape style="position:absolute;left:1399;top:2615;width:261;height:134" type="#_x0000_t202" id="docshape705" filled="false" stroked="false">
                  <v:textbox inset="0,0,0,0">
                    <w:txbxContent>
                      <w:p>
                        <w:pPr>
                          <w:spacing w:line="133" w:lineRule="exact" w:before="0"/>
                          <w:ind w:left="0" w:right="0" w:firstLine="0"/>
                          <w:jc w:val="left"/>
                          <w:rPr>
                            <w:b/>
                            <w:sz w:val="12"/>
                          </w:rPr>
                        </w:pPr>
                        <w:r>
                          <w:rPr>
                            <w:b/>
                            <w:color w:val="676767"/>
                            <w:spacing w:val="-4"/>
                            <w:w w:val="115"/>
                            <w:sz w:val="12"/>
                          </w:rPr>
                          <w:t>0</w:t>
                        </w:r>
                        <w:r>
                          <w:rPr>
                            <w:b/>
                            <w:color w:val="7B9390"/>
                            <w:spacing w:val="-4"/>
                            <w:w w:val="115"/>
                            <w:sz w:val="12"/>
                          </w:rPr>
                          <w:t>.</w:t>
                        </w:r>
                        <w:r>
                          <w:rPr>
                            <w:b/>
                            <w:color w:val="676767"/>
                            <w:spacing w:val="-4"/>
                            <w:w w:val="115"/>
                            <w:sz w:val="12"/>
                          </w:rPr>
                          <w:t>94</w:t>
                        </w:r>
                      </w:p>
                    </w:txbxContent>
                  </v:textbox>
                  <w10:wrap type="none"/>
                </v:shape>
                <v:shape style="position:absolute;left:1399;top:3268;width:261;height:134" type="#_x0000_t202" id="docshape706"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92</w:t>
                        </w:r>
                      </w:p>
                    </w:txbxContent>
                  </v:textbox>
                  <w10:wrap type="none"/>
                </v:shape>
                <v:shape style="position:absolute;left:2827;top:3176;width:2894;height:1429" type="#_x0000_t202" id="docshape707" filled="false" stroked="false">
                  <v:textbox inset="0,0,0,0">
                    <w:txbxContent>
                      <w:p>
                        <w:pPr>
                          <w:numPr>
                            <w:ilvl w:val="0"/>
                            <w:numId w:val="38"/>
                          </w:numPr>
                          <w:tabs>
                            <w:tab w:pos="1749" w:val="left" w:leader="none"/>
                          </w:tabs>
                          <w:spacing w:line="145" w:lineRule="exact" w:before="0"/>
                          <w:ind w:left="1749" w:right="0" w:hanging="332"/>
                          <w:jc w:val="left"/>
                          <w:rPr>
                            <w:rFonts w:ascii="Arial"/>
                            <w:color w:val="3426CF"/>
                            <w:sz w:val="13"/>
                          </w:rPr>
                        </w:pPr>
                        <w:r>
                          <w:rPr>
                            <w:rFonts w:ascii="Arial"/>
                            <w:color w:val="676767"/>
                            <w:spacing w:val="-4"/>
                            <w:sz w:val="13"/>
                          </w:rPr>
                          <w:t>Training</w:t>
                        </w:r>
                        <w:r>
                          <w:rPr>
                            <w:rFonts w:ascii="Arial"/>
                            <w:color w:val="676767"/>
                            <w:spacing w:val="7"/>
                            <w:sz w:val="13"/>
                          </w:rPr>
                          <w:t> </w:t>
                        </w:r>
                        <w:r>
                          <w:rPr>
                            <w:rFonts w:ascii="Arial"/>
                            <w:color w:val="676767"/>
                            <w:spacing w:val="-2"/>
                            <w:sz w:val="13"/>
                          </w:rPr>
                          <w:t>accuracy</w:t>
                        </w:r>
                      </w:p>
                      <w:p>
                        <w:pPr>
                          <w:numPr>
                            <w:ilvl w:val="0"/>
                            <w:numId w:val="38"/>
                          </w:numPr>
                          <w:tabs>
                            <w:tab w:pos="1752" w:val="left" w:leader="none"/>
                          </w:tabs>
                          <w:spacing w:before="28"/>
                          <w:ind w:left="1752" w:right="0" w:hanging="335"/>
                          <w:jc w:val="left"/>
                          <w:rPr>
                            <w:rFonts w:ascii="Arial"/>
                            <w:color w:val="BD212F"/>
                            <w:sz w:val="13"/>
                          </w:rPr>
                        </w:pPr>
                        <w:r>
                          <w:rPr>
                            <w:rFonts w:ascii="Arial"/>
                            <w:color w:val="676767"/>
                            <w:spacing w:val="-2"/>
                            <w:sz w:val="13"/>
                          </w:rPr>
                          <w:t>Validation</w:t>
                        </w:r>
                        <w:r>
                          <w:rPr>
                            <w:rFonts w:ascii="Arial"/>
                            <w:color w:val="676767"/>
                            <w:spacing w:val="-1"/>
                            <w:sz w:val="13"/>
                          </w:rPr>
                          <w:t> </w:t>
                        </w:r>
                        <w:r>
                          <w:rPr>
                            <w:rFonts w:ascii="Arial"/>
                            <w:color w:val="676767"/>
                            <w:spacing w:val="-2"/>
                            <w:sz w:val="13"/>
                          </w:rPr>
                          <w:t>accuracy</w:t>
                        </w:r>
                      </w:p>
                      <w:p>
                        <w:pPr>
                          <w:spacing w:line="240" w:lineRule="auto" w:before="0"/>
                          <w:rPr>
                            <w:rFonts w:ascii="Arial"/>
                            <w:sz w:val="13"/>
                          </w:rPr>
                        </w:pPr>
                      </w:p>
                      <w:p>
                        <w:pPr>
                          <w:tabs>
                            <w:tab w:pos="733" w:val="left" w:leader="none"/>
                            <w:tab w:pos="1406" w:val="left" w:leader="none"/>
                            <w:tab w:pos="2039" w:val="left" w:leader="none"/>
                            <w:tab w:pos="2721" w:val="left" w:leader="none"/>
                          </w:tabs>
                          <w:spacing w:before="0"/>
                          <w:ind w:left="59" w:right="0" w:firstLine="0"/>
                          <w:jc w:val="left"/>
                          <w:rPr>
                            <w:sz w:val="14"/>
                          </w:rPr>
                        </w:pPr>
                        <w:r>
                          <w:rPr>
                            <w:rFonts w:ascii="Arial"/>
                            <w:color w:val="676767"/>
                            <w:spacing w:val="-10"/>
                            <w:w w:val="105"/>
                            <w:position w:val="1"/>
                            <w:sz w:val="12"/>
                          </w:rPr>
                          <w:t>4</w:t>
                        </w:r>
                        <w:r>
                          <w:rPr>
                            <w:rFonts w:ascii="Arial"/>
                            <w:color w:val="676767"/>
                            <w:position w:val="1"/>
                            <w:sz w:val="12"/>
                          </w:rPr>
                          <w:tab/>
                        </w:r>
                        <w:r>
                          <w:rPr>
                            <w:b/>
                            <w:color w:val="676767"/>
                            <w:spacing w:val="-10"/>
                            <w:w w:val="105"/>
                            <w:sz w:val="14"/>
                          </w:rPr>
                          <w:t>6</w:t>
                        </w:r>
                        <w:r>
                          <w:rPr>
                            <w:b/>
                            <w:color w:val="676767"/>
                            <w:sz w:val="14"/>
                          </w:rPr>
                          <w:tab/>
                        </w:r>
                        <w:r>
                          <w:rPr>
                            <w:b/>
                            <w:color w:val="676767"/>
                            <w:spacing w:val="-10"/>
                            <w:w w:val="105"/>
                            <w:sz w:val="14"/>
                          </w:rPr>
                          <w:t>8</w:t>
                        </w:r>
                        <w:r>
                          <w:rPr>
                            <w:b/>
                            <w:color w:val="676767"/>
                            <w:sz w:val="14"/>
                          </w:rPr>
                          <w:tab/>
                        </w:r>
                        <w:r>
                          <w:rPr>
                            <w:color w:val="676767"/>
                            <w:spacing w:val="-5"/>
                            <w:w w:val="105"/>
                            <w:sz w:val="14"/>
                          </w:rPr>
                          <w:t>10</w:t>
                        </w:r>
                        <w:r>
                          <w:rPr>
                            <w:color w:val="676767"/>
                            <w:sz w:val="14"/>
                          </w:rPr>
                          <w:tab/>
                        </w:r>
                        <w:r>
                          <w:rPr>
                            <w:color w:val="525252"/>
                            <w:spacing w:val="-5"/>
                            <w:w w:val="105"/>
                            <w:sz w:val="14"/>
                          </w:rPr>
                          <w:t>12</w:t>
                        </w:r>
                      </w:p>
                      <w:p>
                        <w:pPr>
                          <w:spacing w:line="240" w:lineRule="auto" w:before="37"/>
                          <w:rPr>
                            <w:sz w:val="14"/>
                          </w:rPr>
                        </w:pPr>
                      </w:p>
                      <w:p>
                        <w:pPr>
                          <w:spacing w:before="1"/>
                          <w:ind w:left="0" w:right="0" w:firstLine="0"/>
                          <w:jc w:val="left"/>
                          <w:rPr>
                            <w:rFonts w:ascii="Arial"/>
                            <w:sz w:val="13"/>
                          </w:rPr>
                        </w:pPr>
                        <w:r>
                          <w:rPr>
                            <w:rFonts w:ascii="Arial"/>
                            <w:color w:val="676767"/>
                            <w:spacing w:val="-2"/>
                            <w:w w:val="110"/>
                            <w:sz w:val="14"/>
                          </w:rPr>
                          <w:t>Training</w:t>
                        </w:r>
                        <w:r>
                          <w:rPr>
                            <w:rFonts w:ascii="Arial"/>
                            <w:color w:val="676767"/>
                            <w:spacing w:val="-4"/>
                            <w:w w:val="110"/>
                            <w:sz w:val="14"/>
                          </w:rPr>
                          <w:t> </w:t>
                        </w:r>
                        <w:r>
                          <w:rPr>
                            <w:rFonts w:ascii="Arial"/>
                            <w:color w:val="525252"/>
                            <w:spacing w:val="-2"/>
                            <w:w w:val="110"/>
                            <w:sz w:val="14"/>
                          </w:rPr>
                          <w:t>and</w:t>
                        </w:r>
                        <w:r>
                          <w:rPr>
                            <w:rFonts w:ascii="Arial"/>
                            <w:color w:val="525252"/>
                            <w:spacing w:val="5"/>
                            <w:w w:val="110"/>
                            <w:sz w:val="14"/>
                          </w:rPr>
                          <w:t> </w:t>
                        </w:r>
                        <w:r>
                          <w:rPr>
                            <w:rFonts w:ascii="Arial"/>
                            <w:color w:val="525252"/>
                            <w:spacing w:val="-2"/>
                            <w:w w:val="110"/>
                            <w:sz w:val="14"/>
                          </w:rPr>
                          <w:t>Validation</w:t>
                        </w:r>
                        <w:r>
                          <w:rPr>
                            <w:rFonts w:ascii="Arial"/>
                            <w:color w:val="525252"/>
                            <w:spacing w:val="11"/>
                            <w:w w:val="110"/>
                            <w:sz w:val="14"/>
                          </w:rPr>
                          <w:t> </w:t>
                        </w:r>
                        <w:r>
                          <w:rPr>
                            <w:rFonts w:ascii="Arial"/>
                            <w:color w:val="676767"/>
                            <w:spacing w:val="-4"/>
                            <w:w w:val="110"/>
                            <w:sz w:val="13"/>
                          </w:rPr>
                          <w:t>loss</w:t>
                        </w:r>
                      </w:p>
                      <w:p>
                        <w:pPr>
                          <w:numPr>
                            <w:ilvl w:val="1"/>
                            <w:numId w:val="38"/>
                          </w:numPr>
                          <w:tabs>
                            <w:tab w:pos="2043" w:val="left" w:leader="none"/>
                          </w:tabs>
                          <w:spacing w:before="126"/>
                          <w:ind w:left="2043" w:right="0" w:hanging="328"/>
                          <w:jc w:val="left"/>
                          <w:rPr>
                            <w:rFonts w:ascii="Arial"/>
                            <w:color w:val="3B3AA7"/>
                            <w:sz w:val="11"/>
                          </w:rPr>
                        </w:pPr>
                        <w:r>
                          <w:rPr>
                            <w:rFonts w:ascii="Arial"/>
                            <w:b/>
                            <w:color w:val="676767"/>
                            <w:w w:val="105"/>
                            <w:sz w:val="11"/>
                          </w:rPr>
                          <w:t>Tra</w:t>
                        </w:r>
                        <w:r>
                          <w:rPr>
                            <w:rFonts w:ascii="Arial"/>
                            <w:b/>
                            <w:color w:val="808080"/>
                            <w:w w:val="105"/>
                            <w:sz w:val="11"/>
                          </w:rPr>
                          <w:t>i</w:t>
                        </w:r>
                        <w:r>
                          <w:rPr>
                            <w:rFonts w:ascii="Arial"/>
                            <w:b/>
                            <w:color w:val="525252"/>
                            <w:w w:val="105"/>
                            <w:sz w:val="11"/>
                          </w:rPr>
                          <w:t>ning</w:t>
                        </w:r>
                        <w:r>
                          <w:rPr>
                            <w:rFonts w:ascii="Arial"/>
                            <w:b/>
                            <w:color w:val="525252"/>
                            <w:spacing w:val="-2"/>
                            <w:w w:val="105"/>
                            <w:sz w:val="11"/>
                          </w:rPr>
                          <w:t> </w:t>
                        </w:r>
                        <w:r>
                          <w:rPr>
                            <w:rFonts w:ascii="Arial"/>
                            <w:b/>
                            <w:color w:val="676767"/>
                            <w:spacing w:val="-4"/>
                            <w:w w:val="105"/>
                            <w:sz w:val="11"/>
                          </w:rPr>
                          <w:t>loss</w:t>
                        </w:r>
                      </w:p>
                      <w:p>
                        <w:pPr>
                          <w:numPr>
                            <w:ilvl w:val="1"/>
                            <w:numId w:val="38"/>
                          </w:numPr>
                          <w:tabs>
                            <w:tab w:pos="2044" w:val="left" w:leader="none"/>
                          </w:tabs>
                          <w:spacing w:before="33"/>
                          <w:ind w:left="2044" w:right="0" w:hanging="329"/>
                          <w:jc w:val="left"/>
                          <w:rPr>
                            <w:rFonts w:ascii="Arial"/>
                            <w:color w:val="BD212F"/>
                            <w:sz w:val="13"/>
                          </w:rPr>
                        </w:pPr>
                        <w:r>
                          <w:rPr>
                            <w:rFonts w:ascii="Arial"/>
                            <w:color w:val="676767"/>
                            <w:sz w:val="13"/>
                          </w:rPr>
                          <w:t>validation</w:t>
                        </w:r>
                        <w:r>
                          <w:rPr>
                            <w:rFonts w:ascii="Arial"/>
                            <w:color w:val="676767"/>
                            <w:spacing w:val="3"/>
                            <w:sz w:val="13"/>
                          </w:rPr>
                          <w:t> </w:t>
                        </w:r>
                        <w:r>
                          <w:rPr>
                            <w:rFonts w:ascii="Arial"/>
                            <w:color w:val="808080"/>
                            <w:spacing w:val="-4"/>
                            <w:sz w:val="13"/>
                          </w:rPr>
                          <w:t>l</w:t>
                        </w:r>
                        <w:r>
                          <w:rPr>
                            <w:rFonts w:ascii="Arial"/>
                            <w:color w:val="676767"/>
                            <w:spacing w:val="-4"/>
                            <w:sz w:val="13"/>
                          </w:rPr>
                          <w:t>o</w:t>
                        </w:r>
                        <w:r>
                          <w:rPr>
                            <w:rFonts w:ascii="Arial"/>
                            <w:color w:val="808080"/>
                            <w:spacing w:val="-4"/>
                            <w:sz w:val="13"/>
                          </w:rPr>
                          <w:t>s</w:t>
                        </w:r>
                        <w:r>
                          <w:rPr>
                            <w:rFonts w:ascii="Arial"/>
                            <w:color w:val="676767"/>
                            <w:spacing w:val="-4"/>
                            <w:sz w:val="13"/>
                          </w:rPr>
                          <w:t>s</w:t>
                        </w:r>
                      </w:p>
                    </w:txbxContent>
                  </v:textbox>
                  <w10:wrap type="none"/>
                </v:shape>
                <v:shape style="position:absolute;left:1399;top:4609;width:261;height:134" type="#_x0000_t202" id="docshape708"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20</w:t>
                        </w:r>
                      </w:p>
                    </w:txbxContent>
                  </v:textbox>
                  <w10:wrap type="none"/>
                </v:shape>
                <v:shape style="position:absolute;left:1399;top:5215;width:261;height:134" type="#_x0000_t202" id="docshape709"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525252"/>
                            <w:spacing w:val="-4"/>
                            <w:w w:val="115"/>
                            <w:sz w:val="12"/>
                          </w:rPr>
                          <w:t>15</w:t>
                        </w:r>
                      </w:p>
                    </w:txbxContent>
                  </v:textbox>
                  <w10:wrap type="none"/>
                </v:shape>
                <v:shape style="position:absolute;left:1399;top:5820;width:261;height:134" type="#_x0000_t202" id="docshape710"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525252"/>
                            <w:spacing w:val="-4"/>
                            <w:w w:val="115"/>
                            <w:sz w:val="12"/>
                          </w:rPr>
                          <w:t>10</w:t>
                        </w:r>
                      </w:p>
                    </w:txbxContent>
                  </v:textbox>
                  <w10:wrap type="none"/>
                </v:shape>
                <v:shape style="position:absolute;left:1399;top:6435;width:261;height:134" type="#_x0000_t202" id="docshape711"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05</w:t>
                        </w:r>
                      </w:p>
                    </w:txbxContent>
                  </v:textbox>
                  <w10:wrap type="none"/>
                </v:shape>
                <v:shape style="position:absolute;left:1399;top:7041;width:261;height:134" type="#_x0000_t202" id="docshape712" filled="false" stroked="false">
                  <v:textbox inset="0,0,0,0">
                    <w:txbxContent>
                      <w:p>
                        <w:pPr>
                          <w:spacing w:line="133" w:lineRule="exact" w:before="0"/>
                          <w:ind w:left="0" w:right="0" w:firstLine="0"/>
                          <w:jc w:val="left"/>
                          <w:rPr>
                            <w:sz w:val="12"/>
                          </w:rPr>
                        </w:pPr>
                        <w:r>
                          <w:rPr>
                            <w:color w:val="676767"/>
                            <w:spacing w:val="-4"/>
                            <w:w w:val="115"/>
                            <w:sz w:val="12"/>
                          </w:rPr>
                          <w:t>0</w:t>
                        </w:r>
                        <w:r>
                          <w:rPr>
                            <w:color w:val="808080"/>
                            <w:spacing w:val="-4"/>
                            <w:w w:val="115"/>
                            <w:sz w:val="12"/>
                          </w:rPr>
                          <w:t>.</w:t>
                        </w:r>
                        <w:r>
                          <w:rPr>
                            <w:color w:val="676767"/>
                            <w:spacing w:val="-4"/>
                            <w:w w:val="115"/>
                            <w:sz w:val="12"/>
                          </w:rPr>
                          <w:t>00</w:t>
                        </w:r>
                      </w:p>
                    </w:txbxContent>
                  </v:textbox>
                  <w10:wrap type="none"/>
                </v:shape>
                <v:shape style="position:absolute;left:2886;top:7308;width:81;height:124" type="#_x0000_t202" id="docshape713" filled="false" stroked="false">
                  <v:textbox inset="0,0,0,0">
                    <w:txbxContent>
                      <w:p>
                        <w:pPr>
                          <w:spacing w:line="123" w:lineRule="exact" w:before="0"/>
                          <w:ind w:left="0" w:right="0" w:firstLine="0"/>
                          <w:jc w:val="left"/>
                          <w:rPr>
                            <w:rFonts w:ascii="Arial"/>
                            <w:b/>
                            <w:sz w:val="11"/>
                          </w:rPr>
                        </w:pPr>
                        <w:r>
                          <w:rPr>
                            <w:rFonts w:ascii="Arial"/>
                            <w:b/>
                            <w:color w:val="676767"/>
                            <w:spacing w:val="-10"/>
                            <w:sz w:val="11"/>
                          </w:rPr>
                          <w:t>4</w:t>
                        </w:r>
                      </w:p>
                    </w:txbxContent>
                  </v:textbox>
                  <w10:wrap type="none"/>
                </v:shape>
                <v:shape style="position:absolute;left:3562;top:7308;width:81;height:124" type="#_x0000_t202" id="docshape714" filled="false" stroked="false">
                  <v:textbox inset="0,0,0,0">
                    <w:txbxContent>
                      <w:p>
                        <w:pPr>
                          <w:spacing w:line="123" w:lineRule="exact" w:before="0"/>
                          <w:ind w:left="0" w:right="0" w:firstLine="0"/>
                          <w:jc w:val="left"/>
                          <w:rPr>
                            <w:rFonts w:ascii="Arial"/>
                            <w:sz w:val="11"/>
                          </w:rPr>
                        </w:pPr>
                        <w:r>
                          <w:rPr>
                            <w:rFonts w:ascii="Arial"/>
                            <w:color w:val="676767"/>
                            <w:spacing w:val="-10"/>
                            <w:sz w:val="11"/>
                          </w:rPr>
                          <w:t>6</w:t>
                        </w:r>
                      </w:p>
                    </w:txbxContent>
                  </v:textbox>
                  <w10:wrap type="none"/>
                </v:shape>
                <v:shape style="position:absolute;left:4235;top:7308;width:81;height:124" type="#_x0000_t202" id="docshape715" filled="false" stroked="false">
                  <v:textbox inset="0,0,0,0">
                    <w:txbxContent>
                      <w:p>
                        <w:pPr>
                          <w:spacing w:line="123" w:lineRule="exact" w:before="0"/>
                          <w:ind w:left="0" w:right="0" w:firstLine="0"/>
                          <w:jc w:val="left"/>
                          <w:rPr>
                            <w:rFonts w:ascii="Arial"/>
                            <w:b/>
                            <w:sz w:val="11"/>
                          </w:rPr>
                        </w:pPr>
                        <w:r>
                          <w:rPr>
                            <w:rFonts w:ascii="Arial"/>
                            <w:b/>
                            <w:color w:val="676767"/>
                            <w:spacing w:val="-10"/>
                            <w:sz w:val="11"/>
                          </w:rPr>
                          <w:t>8</w:t>
                        </w:r>
                      </w:p>
                    </w:txbxContent>
                  </v:textbox>
                  <w10:wrap type="none"/>
                </v:shape>
                <v:shape style="position:absolute;left:4869;top:7300;width:139;height:134" type="#_x0000_t202" id="docshape716" filled="false" stroked="false">
                  <v:textbox inset="0,0,0,0">
                    <w:txbxContent>
                      <w:p>
                        <w:pPr>
                          <w:spacing w:line="133" w:lineRule="exact" w:before="0"/>
                          <w:ind w:left="0" w:right="0" w:firstLine="0"/>
                          <w:jc w:val="left"/>
                          <w:rPr>
                            <w:sz w:val="12"/>
                          </w:rPr>
                        </w:pPr>
                        <w:r>
                          <w:rPr>
                            <w:color w:val="676767"/>
                            <w:spacing w:val="-5"/>
                            <w:sz w:val="12"/>
                          </w:rPr>
                          <w:t>10</w:t>
                        </w:r>
                      </w:p>
                    </w:txbxContent>
                  </v:textbox>
                  <w10:wrap type="none"/>
                </v:shape>
                <v:shape style="position:absolute;left:5557;top:7300;width:113;height:134" type="#_x0000_t202" id="docshape717" filled="false" stroked="false">
                  <v:textbox inset="0,0,0,0">
                    <w:txbxContent>
                      <w:p>
                        <w:pPr>
                          <w:spacing w:line="133" w:lineRule="exact" w:before="0"/>
                          <w:ind w:left="0" w:right="0" w:firstLine="0"/>
                          <w:jc w:val="left"/>
                          <w:rPr>
                            <w:sz w:val="12"/>
                          </w:rPr>
                        </w:pPr>
                        <w:r>
                          <w:rPr>
                            <w:color w:val="676767"/>
                            <w:spacing w:val="-5"/>
                            <w:sz w:val="12"/>
                          </w:rPr>
                          <w:t>l2</w:t>
                        </w:r>
                      </w:p>
                    </w:txbxContent>
                  </v:textbox>
                  <w10:wrap type="none"/>
                </v:shape>
                <w10:wrap type="topAndBottom"/>
              </v:group>
            </w:pict>
          </mc:Fallback>
        </mc:AlternateContent>
      </w:r>
    </w:p>
    <w:p>
      <w:pPr>
        <w:pStyle w:val="BodyText"/>
        <w:rPr>
          <w:i/>
        </w:rPr>
      </w:pPr>
    </w:p>
    <w:p>
      <w:pPr>
        <w:pStyle w:val="BodyText"/>
        <w:rPr>
          <w:i/>
        </w:rPr>
      </w:pPr>
    </w:p>
    <w:p>
      <w:pPr>
        <w:pStyle w:val="BodyText"/>
        <w:spacing w:before="136"/>
        <w:rPr>
          <w:i/>
        </w:rPr>
      </w:pPr>
    </w:p>
    <w:p>
      <w:pPr>
        <w:spacing w:before="0"/>
        <w:ind w:left="836" w:right="0" w:firstLine="0"/>
        <w:jc w:val="left"/>
        <w:rPr>
          <w:i/>
          <w:sz w:val="21"/>
        </w:rPr>
      </w:pPr>
      <w:r>
        <w:rPr>
          <w:i/>
          <w:color w:val="131313"/>
          <w:w w:val="105"/>
          <w:sz w:val="21"/>
        </w:rPr>
        <w:t>Model</w:t>
      </w:r>
      <w:r>
        <w:rPr>
          <w:i/>
          <w:color w:val="131313"/>
          <w:spacing w:val="8"/>
          <w:w w:val="105"/>
          <w:sz w:val="21"/>
        </w:rPr>
        <w:t> </w:t>
      </w:r>
      <w:r>
        <w:rPr>
          <w:i/>
          <w:color w:val="131313"/>
          <w:spacing w:val="-2"/>
          <w:w w:val="105"/>
          <w:sz w:val="21"/>
        </w:rPr>
        <w:t>Accuracy</w:t>
      </w:r>
    </w:p>
    <w:p>
      <w:pPr>
        <w:pStyle w:val="BodyText"/>
        <w:spacing w:before="37"/>
        <w:rPr>
          <w:i/>
          <w:sz w:val="20"/>
        </w:rPr>
      </w:pPr>
      <w:r>
        <w:rPr/>
        <mc:AlternateContent>
          <mc:Choice Requires="wps">
            <w:drawing>
              <wp:anchor distT="0" distB="0" distL="0" distR="0" allowOverlap="1" layoutInCell="1" locked="0" behindDoc="1" simplePos="0" relativeHeight="487723008">
                <wp:simplePos x="0" y="0"/>
                <wp:positionH relativeFrom="page">
                  <wp:posOffset>692871</wp:posOffset>
                </wp:positionH>
                <wp:positionV relativeFrom="paragraph">
                  <wp:posOffset>188071</wp:posOffset>
                </wp:positionV>
                <wp:extent cx="4581525" cy="1419225"/>
                <wp:effectExtent l="0" t="0" r="0" b="0"/>
                <wp:wrapTopAndBottom/>
                <wp:docPr id="1000" name="Group 1000"/>
                <wp:cNvGraphicFramePr>
                  <a:graphicFrameLocks/>
                </wp:cNvGraphicFramePr>
                <a:graphic>
                  <a:graphicData uri="http://schemas.microsoft.com/office/word/2010/wordprocessingGroup">
                    <wpg:wgp>
                      <wpg:cNvPr id="1000" name="Group 1000"/>
                      <wpg:cNvGrpSpPr/>
                      <wpg:grpSpPr>
                        <a:xfrm>
                          <a:off x="0" y="0"/>
                          <a:ext cx="4581525" cy="1419225"/>
                          <a:chExt cx="4581525" cy="1419225"/>
                        </a:xfrm>
                      </wpg:grpSpPr>
                      <wps:wsp>
                        <wps:cNvPr id="1001" name="Graphic 1001"/>
                        <wps:cNvSpPr/>
                        <wps:spPr>
                          <a:xfrm>
                            <a:off x="3052" y="3051"/>
                            <a:ext cx="4578985" cy="1416050"/>
                          </a:xfrm>
                          <a:custGeom>
                            <a:avLst/>
                            <a:gdLst/>
                            <a:ahLst/>
                            <a:cxnLst/>
                            <a:rect l="l" t="t" r="r" b="b"/>
                            <a:pathLst>
                              <a:path w="4578985" h="1416050">
                                <a:moveTo>
                                  <a:pt x="3052" y="1415884"/>
                                </a:moveTo>
                                <a:lnTo>
                                  <a:pt x="3052" y="0"/>
                                </a:lnTo>
                              </a:path>
                              <a:path w="4578985" h="1416050">
                                <a:moveTo>
                                  <a:pt x="4569289" y="1415884"/>
                                </a:moveTo>
                                <a:lnTo>
                                  <a:pt x="4569289" y="0"/>
                                </a:lnTo>
                              </a:path>
                              <a:path w="4578985" h="1416050">
                                <a:moveTo>
                                  <a:pt x="0" y="3051"/>
                                </a:moveTo>
                                <a:lnTo>
                                  <a:pt x="4578446" y="3051"/>
                                </a:lnTo>
                              </a:path>
                            </a:pathLst>
                          </a:custGeom>
                          <a:ln w="12207">
                            <a:solidFill>
                              <a:srgbClr val="000000"/>
                            </a:solidFill>
                            <a:prstDash val="solid"/>
                          </a:ln>
                        </wps:spPr>
                        <wps:bodyPr wrap="square" lIns="0" tIns="0" rIns="0" bIns="0" rtlCol="0">
                          <a:prstTxWarp prst="textNoShape">
                            <a:avLst/>
                          </a:prstTxWarp>
                          <a:noAutofit/>
                        </wps:bodyPr>
                      </wps:wsp>
                      <wps:wsp>
                        <wps:cNvPr id="1002" name="Graphic 1002"/>
                        <wps:cNvSpPr/>
                        <wps:spPr>
                          <a:xfrm>
                            <a:off x="3052" y="1403678"/>
                            <a:ext cx="4578985" cy="1270"/>
                          </a:xfrm>
                          <a:custGeom>
                            <a:avLst/>
                            <a:gdLst/>
                            <a:ahLst/>
                            <a:cxnLst/>
                            <a:rect l="l" t="t" r="r" b="b"/>
                            <a:pathLst>
                              <a:path w="4578985" h="0">
                                <a:moveTo>
                                  <a:pt x="0" y="0"/>
                                </a:moveTo>
                                <a:lnTo>
                                  <a:pt x="4578446" y="0"/>
                                </a:lnTo>
                              </a:path>
                            </a:pathLst>
                          </a:custGeom>
                          <a:ln w="9154">
                            <a:solidFill>
                              <a:srgbClr val="000000"/>
                            </a:solidFill>
                            <a:prstDash val="solid"/>
                          </a:ln>
                        </wps:spPr>
                        <wps:bodyPr wrap="square" lIns="0" tIns="0" rIns="0" bIns="0" rtlCol="0">
                          <a:prstTxWarp prst="textNoShape">
                            <a:avLst/>
                          </a:prstTxWarp>
                          <a:noAutofit/>
                        </wps:bodyPr>
                      </wps:wsp>
                      <wps:wsp>
                        <wps:cNvPr id="1003" name="Textbox 1003"/>
                        <wps:cNvSpPr txBox="1"/>
                        <wps:spPr>
                          <a:xfrm>
                            <a:off x="12209" y="12205"/>
                            <a:ext cx="4554220" cy="1387475"/>
                          </a:xfrm>
                          <a:prstGeom prst="rect">
                            <a:avLst/>
                          </a:prstGeom>
                        </wps:spPr>
                        <wps:txbx>
                          <w:txbxContent>
                            <w:p>
                              <w:pPr>
                                <w:spacing w:before="253"/>
                                <w:ind w:left="824" w:right="0" w:firstLine="0"/>
                                <w:jc w:val="left"/>
                                <w:rPr>
                                  <w:rFonts w:ascii="Courier New"/>
                                  <w:b/>
                                  <w:sz w:val="25"/>
                                </w:rPr>
                              </w:pPr>
                              <w:r>
                                <w:rPr>
                                  <w:rFonts w:ascii="Courier New"/>
                                  <w:b/>
                                  <w:color w:val="131313"/>
                                  <w:w w:val="85"/>
                                  <w:sz w:val="25"/>
                                </w:rPr>
                                <w:t>9.Evaluating</w:t>
                              </w:r>
                              <w:r>
                                <w:rPr>
                                  <w:rFonts w:ascii="Courier New"/>
                                  <w:b/>
                                  <w:color w:val="131313"/>
                                  <w:sz w:val="25"/>
                                </w:rPr>
                                <w:t> </w:t>
                              </w:r>
                              <w:r>
                                <w:rPr>
                                  <w:rFonts w:ascii="Courier New"/>
                                  <w:b/>
                                  <w:color w:val="131313"/>
                                  <w:w w:val="85"/>
                                  <w:sz w:val="25"/>
                                </w:rPr>
                                <w:t>the</w:t>
                              </w:r>
                              <w:r>
                                <w:rPr>
                                  <w:rFonts w:ascii="Courier New"/>
                                  <w:b/>
                                  <w:color w:val="131313"/>
                                  <w:spacing w:val="-8"/>
                                  <w:sz w:val="25"/>
                                </w:rPr>
                                <w:t> </w:t>
                              </w:r>
                              <w:r>
                                <w:rPr>
                                  <w:rFonts w:ascii="Courier New"/>
                                  <w:b/>
                                  <w:color w:val="131313"/>
                                  <w:w w:val="85"/>
                                  <w:sz w:val="25"/>
                                </w:rPr>
                                <w:t>model</w:t>
                              </w:r>
                              <w:r>
                                <w:rPr>
                                  <w:rFonts w:ascii="Courier New"/>
                                  <w:b/>
                                  <w:color w:val="131313"/>
                                  <w:spacing w:val="-2"/>
                                  <w:sz w:val="25"/>
                                </w:rPr>
                                <w:t> </w:t>
                              </w:r>
                              <w:r>
                                <w:rPr>
                                  <w:rFonts w:ascii="Courier New"/>
                                  <w:b/>
                                  <w:color w:val="131313"/>
                                  <w:w w:val="85"/>
                                  <w:sz w:val="25"/>
                                </w:rPr>
                                <w:t>using</w:t>
                              </w:r>
                              <w:r>
                                <w:rPr>
                                  <w:rFonts w:ascii="Courier New"/>
                                  <w:b/>
                                  <w:color w:val="131313"/>
                                  <w:spacing w:val="-8"/>
                                  <w:sz w:val="25"/>
                                </w:rPr>
                                <w:t> </w:t>
                              </w:r>
                              <w:r>
                                <w:rPr>
                                  <w:rFonts w:ascii="Courier New"/>
                                  <w:b/>
                                  <w:color w:val="131313"/>
                                  <w:w w:val="85"/>
                                  <w:sz w:val="25"/>
                                </w:rPr>
                                <w:t>Test</w:t>
                              </w:r>
                              <w:r>
                                <w:rPr>
                                  <w:rFonts w:ascii="Courier New"/>
                                  <w:b/>
                                  <w:color w:val="131313"/>
                                  <w:spacing w:val="-2"/>
                                  <w:sz w:val="25"/>
                                </w:rPr>
                                <w:t> </w:t>
                              </w:r>
                              <w:r>
                                <w:rPr>
                                  <w:rFonts w:ascii="Courier New"/>
                                  <w:b/>
                                  <w:color w:val="131313"/>
                                  <w:spacing w:val="-4"/>
                                  <w:w w:val="85"/>
                                  <w:sz w:val="25"/>
                                </w:rPr>
                                <w:t>data</w:t>
                              </w:r>
                            </w:p>
                            <w:p>
                              <w:pPr>
                                <w:spacing w:line="183" w:lineRule="exact" w:before="160"/>
                                <w:ind w:left="139" w:right="0" w:firstLine="0"/>
                                <w:jc w:val="left"/>
                                <w:rPr>
                                  <w:i/>
                                  <w:sz w:val="16"/>
                                </w:rPr>
                              </w:pPr>
                              <w:r>
                                <w:rPr>
                                  <w:rFonts w:ascii="Arial"/>
                                  <w:color w:val="7B9390"/>
                                  <w:w w:val="110"/>
                                  <w:sz w:val="13"/>
                                </w:rPr>
                                <w:t>Ln</w:t>
                              </w:r>
                              <w:r>
                                <w:rPr>
                                  <w:rFonts w:ascii="Arial"/>
                                  <w:color w:val="7B9390"/>
                                  <w:spacing w:val="19"/>
                                  <w:w w:val="120"/>
                                  <w:sz w:val="13"/>
                                </w:rPr>
                                <w:t> </w:t>
                              </w:r>
                              <w:r>
                                <w:rPr>
                                  <w:rFonts w:ascii="Arial"/>
                                  <w:b/>
                                  <w:color w:val="7B9390"/>
                                  <w:w w:val="120"/>
                                  <w:sz w:val="14"/>
                                </w:rPr>
                                <w:t>[U]:</w:t>
                              </w:r>
                              <w:r>
                                <w:rPr>
                                  <w:rFonts w:ascii="Arial"/>
                                  <w:b/>
                                  <w:color w:val="7B9390"/>
                                  <w:spacing w:val="35"/>
                                  <w:w w:val="120"/>
                                  <w:sz w:val="14"/>
                                </w:rPr>
                                <w:t> </w:t>
                              </w:r>
                              <w:r>
                                <w:rPr>
                                  <w:rFonts w:ascii="Arial"/>
                                  <w:i/>
                                  <w:color w:val="7B9390"/>
                                  <w:w w:val="110"/>
                                  <w:sz w:val="13"/>
                                </w:rPr>
                                <w:t>II</w:t>
                              </w:r>
                              <w:r>
                                <w:rPr>
                                  <w:rFonts w:ascii="Arial"/>
                                  <w:i/>
                                  <w:color w:val="7B9390"/>
                                  <w:spacing w:val="41"/>
                                  <w:w w:val="110"/>
                                  <w:sz w:val="13"/>
                                </w:rPr>
                                <w:t> </w:t>
                              </w:r>
                              <w:r>
                                <w:rPr>
                                  <w:i/>
                                  <w:color w:val="7B9390"/>
                                  <w:w w:val="110"/>
                                  <w:sz w:val="16"/>
                                </w:rPr>
                                <w:t>from</w:t>
                              </w:r>
                              <w:r>
                                <w:rPr>
                                  <w:i/>
                                  <w:color w:val="7B9390"/>
                                  <w:spacing w:val="20"/>
                                  <w:w w:val="110"/>
                                  <w:sz w:val="16"/>
                                </w:rPr>
                                <w:t> </w:t>
                              </w:r>
                              <w:r>
                                <w:rPr>
                                  <w:rFonts w:ascii="Arial"/>
                                  <w:i/>
                                  <w:color w:val="7B9390"/>
                                  <w:w w:val="110"/>
                                  <w:sz w:val="13"/>
                                </w:rPr>
                                <w:t>tensorflo,,1</w:t>
                              </w:r>
                              <w:r>
                                <w:rPr>
                                  <w:rFonts w:ascii="Arial"/>
                                  <w:i/>
                                  <w:color w:val="7B9390"/>
                                  <w:spacing w:val="26"/>
                                  <w:w w:val="110"/>
                                  <w:sz w:val="13"/>
                                </w:rPr>
                                <w:t> </w:t>
                              </w:r>
                              <w:r>
                                <w:rPr>
                                  <w:rFonts w:ascii="Arial"/>
                                  <w:i/>
                                  <w:color w:val="7B9390"/>
                                  <w:w w:val="110"/>
                                  <w:sz w:val="13"/>
                                </w:rPr>
                                <w:t>import</w:t>
                              </w:r>
                              <w:r>
                                <w:rPr>
                                  <w:rFonts w:ascii="Arial"/>
                                  <w:i/>
                                  <w:color w:val="7B9390"/>
                                  <w:spacing w:val="38"/>
                                  <w:w w:val="110"/>
                                  <w:sz w:val="13"/>
                                </w:rPr>
                                <w:t> </w:t>
                              </w:r>
                              <w:r>
                                <w:rPr>
                                  <w:i/>
                                  <w:color w:val="7B9390"/>
                                  <w:spacing w:val="-2"/>
                                  <w:w w:val="110"/>
                                  <w:sz w:val="16"/>
                                </w:rPr>
                                <w:t>keras</w:t>
                              </w:r>
                            </w:p>
                            <w:p>
                              <w:pPr>
                                <w:spacing w:line="218" w:lineRule="auto" w:before="9"/>
                                <w:ind w:left="803" w:right="2432" w:hanging="7"/>
                                <w:jc w:val="both"/>
                                <w:rPr>
                                  <w:sz w:val="14"/>
                                </w:rPr>
                              </w:pPr>
                              <w:r>
                                <w:rPr>
                                  <w:i/>
                                  <w:color w:val="7B9390"/>
                                  <w:w w:val="110"/>
                                  <w:sz w:val="10"/>
                                </w:rPr>
                                <w:t>11</w:t>
                              </w:r>
                              <w:r>
                                <w:rPr>
                                  <w:i/>
                                  <w:color w:val="7B9390"/>
                                  <w:spacing w:val="-7"/>
                                  <w:w w:val="110"/>
                                  <w:sz w:val="10"/>
                                </w:rPr>
                                <w:t> </w:t>
                              </w:r>
                              <w:r>
                                <w:rPr>
                                  <w:rFonts w:ascii="Arial" w:hAnsi="Arial"/>
                                  <w:i/>
                                  <w:color w:val="7B9390"/>
                                  <w:w w:val="110"/>
                                  <w:sz w:val="13"/>
                                </w:rPr>
                                <w:t>ffl()del</w:t>
                              </w:r>
                              <w:r>
                                <w:rPr>
                                  <w:rFonts w:ascii="Arial" w:hAnsi="Arial"/>
                                  <w:i/>
                                  <w:color w:val="7B9390"/>
                                  <w:spacing w:val="16"/>
                                  <w:w w:val="110"/>
                                  <w:sz w:val="13"/>
                                </w:rPr>
                                <w:t> </w:t>
                              </w:r>
                              <w:r>
                                <w:rPr>
                                  <w:rFonts w:ascii="Arial" w:hAnsi="Arial"/>
                                  <w:color w:val="7B9390"/>
                                  <w:w w:val="110"/>
                                  <w:sz w:val="12"/>
                                </w:rPr>
                                <w:t>=</w:t>
                              </w:r>
                              <w:r>
                                <w:rPr>
                                  <w:rFonts w:ascii="Arial" w:hAnsi="Arial"/>
                                  <w:color w:val="7B9390"/>
                                  <w:w w:val="110"/>
                                  <w:sz w:val="12"/>
                                </w:rPr>
                                <w:t> </w:t>
                              </w:r>
                              <w:r>
                                <w:rPr>
                                  <w:rFonts w:ascii="Arial" w:hAnsi="Arial"/>
                                  <w:i/>
                                  <w:color w:val="5B7E7C"/>
                                  <w:w w:val="110"/>
                                  <w:sz w:val="13"/>
                                </w:rPr>
                                <w:t>k</w:t>
                              </w:r>
                              <w:r>
                                <w:rPr>
                                  <w:rFonts w:ascii="Arial" w:hAnsi="Arial"/>
                                  <w:i/>
                                  <w:color w:val="7B9390"/>
                                  <w:w w:val="110"/>
                                  <w:sz w:val="13"/>
                                </w:rPr>
                                <w:t>era,</w:t>
                              </w:r>
                              <w:r>
                                <w:rPr>
                                  <w:rFonts w:ascii="Arial" w:hAnsi="Arial"/>
                                  <w:i/>
                                  <w:color w:val="676767"/>
                                  <w:w w:val="110"/>
                                  <w:sz w:val="13"/>
                                </w:rPr>
                                <w:t>.</w:t>
                              </w:r>
                              <w:r>
                                <w:rPr>
                                  <w:rFonts w:ascii="Arial" w:hAnsi="Arial"/>
                                  <w:i/>
                                  <w:color w:val="7B9390"/>
                                  <w:w w:val="110"/>
                                  <w:sz w:val="13"/>
                                </w:rPr>
                                <w:t>model</w:t>
                              </w:r>
                              <w:r>
                                <w:rPr>
                                  <w:rFonts w:ascii="Arial" w:hAnsi="Arial"/>
                                  <w:i/>
                                  <w:color w:val="97A1A1"/>
                                  <w:w w:val="110"/>
                                  <w:sz w:val="13"/>
                                </w:rPr>
                                <w:t>s</w:t>
                              </w:r>
                              <w:r>
                                <w:rPr>
                                  <w:rFonts w:ascii="Arial" w:hAnsi="Arial"/>
                                  <w:i/>
                                  <w:color w:val="525252"/>
                                  <w:w w:val="110"/>
                                  <w:sz w:val="13"/>
                                </w:rPr>
                                <w:t>.</w:t>
                              </w:r>
                              <w:r>
                                <w:rPr>
                                  <w:rFonts w:ascii="Arial" w:hAnsi="Arial"/>
                                  <w:i/>
                                  <w:color w:val="525252"/>
                                  <w:spacing w:val="-10"/>
                                  <w:w w:val="110"/>
                                  <w:sz w:val="13"/>
                                </w:rPr>
                                <w:t> </w:t>
                              </w:r>
                              <w:r>
                                <w:rPr>
                                  <w:rFonts w:ascii="Arial" w:hAnsi="Arial"/>
                                  <w:i/>
                                  <w:color w:val="7B9390"/>
                                  <w:w w:val="110"/>
                                  <w:sz w:val="13"/>
                                </w:rPr>
                                <w:t>load_model('Models_h5/llf0del2.h</w:t>
                              </w:r>
                              <w:r>
                                <w:rPr>
                                  <w:rFonts w:ascii="Arial" w:hAnsi="Arial"/>
                                  <w:i/>
                                  <w:color w:val="97A1A1"/>
                                  <w:w w:val="110"/>
                                  <w:sz w:val="13"/>
                                </w:rPr>
                                <w:t>5</w:t>
                              </w:r>
                              <w:r>
                                <w:rPr>
                                  <w:rFonts w:ascii="Arial" w:hAnsi="Arial"/>
                                  <w:i/>
                                  <w:color w:val="97A1A1"/>
                                  <w:spacing w:val="-10"/>
                                  <w:w w:val="110"/>
                                  <w:sz w:val="13"/>
                                </w:rPr>
                                <w:t> </w:t>
                              </w:r>
                              <w:r>
                                <w:rPr>
                                  <w:rFonts w:ascii="Arial" w:hAnsi="Arial"/>
                                  <w:i/>
                                  <w:color w:val="7B9390"/>
                                  <w:w w:val="110"/>
                                  <w:sz w:val="13"/>
                                </w:rPr>
                                <w:t>')</w:t>
                              </w:r>
                              <w:r>
                                <w:rPr>
                                  <w:rFonts w:ascii="Arial" w:hAnsi="Arial"/>
                                  <w:i/>
                                  <w:color w:val="7B9390"/>
                                  <w:spacing w:val="40"/>
                                  <w:w w:val="110"/>
                                  <w:sz w:val="13"/>
                                </w:rPr>
                                <w:t> </w:t>
                              </w:r>
                              <w:r>
                                <w:rPr>
                                  <w:color w:val="676767"/>
                                  <w:sz w:val="16"/>
                                </w:rPr>
                                <w:t>score,</w:t>
                              </w:r>
                              <w:r>
                                <w:rPr>
                                  <w:color w:val="676767"/>
                                  <w:spacing w:val="-9"/>
                                  <w:sz w:val="16"/>
                                </w:rPr>
                                <w:t> </w:t>
                              </w:r>
                              <w:r>
                                <w:rPr>
                                  <w:color w:val="676767"/>
                                  <w:sz w:val="16"/>
                                </w:rPr>
                                <w:t>accuracy</w:t>
                              </w:r>
                              <w:r>
                                <w:rPr>
                                  <w:color w:val="676767"/>
                                  <w:spacing w:val="40"/>
                                  <w:sz w:val="16"/>
                                </w:rPr>
                                <w:t> </w:t>
                              </w:r>
                              <w:r>
                                <w:rPr>
                                  <w:color w:val="80628A"/>
                                  <w:sz w:val="16"/>
                                </w:rPr>
                                <w:t>•</w:t>
                              </w:r>
                              <w:r>
                                <w:rPr>
                                  <w:color w:val="676767"/>
                                  <w:sz w:val="16"/>
                                </w:rPr>
                                <w:t>model.</w:t>
                              </w:r>
                              <w:r>
                                <w:rPr>
                                  <w:color w:val="525252"/>
                                  <w:sz w:val="16"/>
                                </w:rPr>
                                <w:t>e11aluate{test_generator,</w:t>
                              </w:r>
                              <w:r>
                                <w:rPr>
                                  <w:color w:val="525252"/>
                                  <w:spacing w:val="-10"/>
                                  <w:sz w:val="16"/>
                                </w:rPr>
                                <w:t> </w:t>
                              </w:r>
                              <w:r>
                                <w:rPr>
                                  <w:color w:val="676767"/>
                                  <w:sz w:val="14"/>
                                </w:rPr>
                                <w:t>verbose</w:t>
                              </w:r>
                              <w:r>
                                <w:rPr>
                                  <w:color w:val="80628A"/>
                                  <w:sz w:val="14"/>
                                </w:rPr>
                                <w:t>=</w:t>
                              </w:r>
                              <w:r>
                                <w:rPr>
                                  <w:color w:val="7B9390"/>
                                  <w:sz w:val="14"/>
                                </w:rPr>
                                <w:t>l</w:t>
                              </w:r>
                              <w:r>
                                <w:rPr>
                                  <w:color w:val="525252"/>
                                  <w:sz w:val="14"/>
                                </w:rPr>
                                <w:t>)</w:t>
                              </w:r>
                              <w:r>
                                <w:rPr>
                                  <w:color w:val="525252"/>
                                  <w:spacing w:val="40"/>
                                  <w:w w:val="110"/>
                                  <w:sz w:val="14"/>
                                </w:rPr>
                                <w:t> </w:t>
                              </w:r>
                              <w:r>
                                <w:rPr>
                                  <w:color w:val="7B9390"/>
                                  <w:w w:val="110"/>
                                  <w:sz w:val="14"/>
                                </w:rPr>
                                <w:t>print</w:t>
                              </w:r>
                              <w:r>
                                <w:rPr>
                                  <w:color w:val="676767"/>
                                  <w:w w:val="110"/>
                                  <w:sz w:val="14"/>
                                </w:rPr>
                                <w:t>(</w:t>
                              </w:r>
                              <w:r>
                                <w:rPr>
                                  <w:color w:val="9A8083"/>
                                  <w:w w:val="110"/>
                                  <w:sz w:val="14"/>
                                </w:rPr>
                                <w:t>"Test</w:t>
                              </w:r>
                              <w:r>
                                <w:rPr>
                                  <w:color w:val="9A8083"/>
                                  <w:spacing w:val="80"/>
                                  <w:w w:val="110"/>
                                  <w:sz w:val="14"/>
                                </w:rPr>
                                <w:t> </w:t>
                              </w:r>
                              <w:r>
                                <w:rPr>
                                  <w:color w:val="9A8083"/>
                                  <w:w w:val="110"/>
                                  <w:sz w:val="14"/>
                                </w:rPr>
                                <w:t>score</w:t>
                              </w:r>
                              <w:r>
                                <w:rPr>
                                  <w:color w:val="9A8083"/>
                                  <w:spacing w:val="80"/>
                                  <w:w w:val="110"/>
                                  <w:sz w:val="14"/>
                                </w:rPr>
                                <w:t> </w:t>
                              </w:r>
                              <w:r>
                                <w:rPr>
                                  <w:color w:val="9A8083"/>
                                  <w:w w:val="110"/>
                                  <w:sz w:val="14"/>
                                </w:rPr>
                                <w:t>is</w:t>
                              </w:r>
                              <w:r>
                                <w:rPr>
                                  <w:color w:val="9A8083"/>
                                  <w:spacing w:val="80"/>
                                  <w:w w:val="110"/>
                                  <w:sz w:val="14"/>
                                </w:rPr>
                                <w:t> </w:t>
                              </w:r>
                              <w:r>
                                <w:rPr>
                                  <w:color w:val="9A8083"/>
                                  <w:w w:val="110"/>
                                  <w:sz w:val="14"/>
                                </w:rPr>
                                <w:t>{}"</w:t>
                              </w:r>
                              <w:r>
                                <w:rPr>
                                  <w:color w:val="9A8083"/>
                                  <w:spacing w:val="-7"/>
                                  <w:w w:val="110"/>
                                  <w:sz w:val="14"/>
                                </w:rPr>
                                <w:t> </w:t>
                              </w:r>
                              <w:r>
                                <w:rPr>
                                  <w:color w:val="525252"/>
                                  <w:w w:val="110"/>
                                  <w:sz w:val="14"/>
                                </w:rPr>
                                <w:t>.format(score))</w:t>
                              </w:r>
                            </w:p>
                            <w:p>
                              <w:pPr>
                                <w:spacing w:line="157" w:lineRule="exact" w:before="0"/>
                                <w:ind w:left="803" w:right="0" w:firstLine="0"/>
                                <w:jc w:val="both"/>
                                <w:rPr>
                                  <w:sz w:val="14"/>
                                </w:rPr>
                              </w:pPr>
                              <w:r>
                                <w:rPr>
                                  <w:color w:val="7B9390"/>
                                  <w:w w:val="120"/>
                                  <w:sz w:val="14"/>
                                </w:rPr>
                                <w:t>print</w:t>
                              </w:r>
                              <w:r>
                                <w:rPr>
                                  <w:color w:val="676767"/>
                                  <w:w w:val="120"/>
                                  <w:sz w:val="14"/>
                                </w:rPr>
                                <w:t>(</w:t>
                              </w:r>
                              <w:r>
                                <w:rPr>
                                  <w:color w:val="9A8083"/>
                                  <w:w w:val="120"/>
                                  <w:sz w:val="14"/>
                                </w:rPr>
                                <w:t>"Test</w:t>
                              </w:r>
                              <w:r>
                                <w:rPr>
                                  <w:color w:val="9A8083"/>
                                  <w:spacing w:val="43"/>
                                  <w:w w:val="120"/>
                                  <w:sz w:val="14"/>
                                </w:rPr>
                                <w:t> </w:t>
                              </w:r>
                              <w:r>
                                <w:rPr>
                                  <w:color w:val="9A8083"/>
                                  <w:w w:val="120"/>
                                  <w:sz w:val="14"/>
                                </w:rPr>
                                <w:t>"ccuracy</w:t>
                              </w:r>
                              <w:r>
                                <w:rPr>
                                  <w:color w:val="9A8083"/>
                                  <w:spacing w:val="34"/>
                                  <w:w w:val="120"/>
                                  <w:sz w:val="14"/>
                                </w:rPr>
                                <w:t> </w:t>
                              </w:r>
                              <w:r>
                                <w:rPr>
                                  <w:color w:val="9A8083"/>
                                  <w:w w:val="120"/>
                                  <w:sz w:val="14"/>
                                </w:rPr>
                                <w:t>is</w:t>
                              </w:r>
                              <w:r>
                                <w:rPr>
                                  <w:color w:val="9A8083"/>
                                  <w:spacing w:val="37"/>
                                  <w:w w:val="120"/>
                                  <w:sz w:val="14"/>
                                </w:rPr>
                                <w:t> </w:t>
                              </w:r>
                              <w:r>
                                <w:rPr>
                                  <w:color w:val="9A8083"/>
                                  <w:w w:val="120"/>
                                  <w:sz w:val="14"/>
                                </w:rPr>
                                <w:t>{}</w:t>
                              </w:r>
                              <w:r>
                                <w:rPr>
                                  <w:color w:val="676767"/>
                                  <w:w w:val="120"/>
                                  <w:sz w:val="14"/>
                                </w:rPr>
                                <w:t>"</w:t>
                              </w:r>
                              <w:r>
                                <w:rPr>
                                  <w:color w:val="232323"/>
                                  <w:w w:val="120"/>
                                  <w:sz w:val="14"/>
                                </w:rPr>
                                <w:t>.</w:t>
                              </w:r>
                              <w:r>
                                <w:rPr>
                                  <w:color w:val="232323"/>
                                  <w:spacing w:val="-29"/>
                                  <w:w w:val="120"/>
                                  <w:sz w:val="14"/>
                                </w:rPr>
                                <w:t> </w:t>
                              </w:r>
                              <w:r>
                                <w:rPr>
                                  <w:color w:val="676767"/>
                                  <w:spacing w:val="-2"/>
                                  <w:w w:val="120"/>
                                  <w:sz w:val="14"/>
                                </w:rPr>
                                <w:t>format(accuracy))</w:t>
                              </w:r>
                            </w:p>
                            <w:p>
                              <w:pPr>
                                <w:spacing w:before="109"/>
                                <w:ind w:left="806" w:right="0" w:firstLine="0"/>
                                <w:jc w:val="left"/>
                                <w:rPr>
                                  <w:sz w:val="14"/>
                                </w:rPr>
                              </w:pPr>
                              <w:r>
                                <w:rPr>
                                  <w:color w:val="676767"/>
                                  <w:w w:val="115"/>
                                  <w:sz w:val="14"/>
                                </w:rPr>
                                <w:t>'i/6/96</w:t>
                              </w:r>
                              <w:r>
                                <w:rPr>
                                  <w:color w:val="676767"/>
                                  <w:spacing w:val="34"/>
                                  <w:w w:val="115"/>
                                  <w:sz w:val="14"/>
                                </w:rPr>
                                <w:t> </w:t>
                              </w:r>
                              <w:r>
                                <w:rPr>
                                  <w:color w:val="525252"/>
                                  <w:w w:val="115"/>
                                  <w:sz w:val="14"/>
                                </w:rPr>
                                <w:t>[</w:t>
                              </w:r>
                              <w:r>
                                <w:rPr>
                                  <w:color w:val="525252"/>
                                  <w:spacing w:val="-28"/>
                                  <w:w w:val="115"/>
                                  <w:sz w:val="14"/>
                                </w:rPr>
                                <w:t> </w:t>
                              </w:r>
                              <w:r>
                                <w:rPr>
                                  <w:rFonts w:ascii="Arial" w:hAnsi="Arial"/>
                                  <w:color w:val="525252"/>
                                  <w:w w:val="115"/>
                                  <w:sz w:val="10"/>
                                </w:rPr>
                                <w:t>=========•===-====·===========]</w:t>
                              </w:r>
                              <w:r>
                                <w:rPr>
                                  <w:rFonts w:ascii="Arial" w:hAnsi="Arial"/>
                                  <w:color w:val="525252"/>
                                  <w:spacing w:val="57"/>
                                  <w:w w:val="115"/>
                                  <w:sz w:val="10"/>
                                </w:rPr>
                                <w:t> </w:t>
                              </w:r>
                              <w:r>
                                <w:rPr>
                                  <w:rFonts w:ascii="Arial" w:hAnsi="Arial"/>
                                  <w:color w:val="97A1A1"/>
                                  <w:w w:val="115"/>
                                  <w:sz w:val="10"/>
                                </w:rPr>
                                <w:t>-</w:t>
                              </w:r>
                              <w:r>
                                <w:rPr>
                                  <w:rFonts w:ascii="Arial" w:hAnsi="Arial"/>
                                  <w:color w:val="97A1A1"/>
                                  <w:spacing w:val="56"/>
                                  <w:w w:val="115"/>
                                  <w:sz w:val="10"/>
                                </w:rPr>
                                <w:t> </w:t>
                              </w:r>
                              <w:r>
                                <w:rPr>
                                  <w:color w:val="676767"/>
                                  <w:w w:val="115"/>
                                  <w:sz w:val="14"/>
                                </w:rPr>
                                <w:t>Hs</w:t>
                              </w:r>
                              <w:r>
                                <w:rPr>
                                  <w:color w:val="676767"/>
                                  <w:spacing w:val="28"/>
                                  <w:w w:val="115"/>
                                  <w:sz w:val="14"/>
                                </w:rPr>
                                <w:t> </w:t>
                              </w:r>
                              <w:r>
                                <w:rPr>
                                  <w:color w:val="808080"/>
                                  <w:w w:val="115"/>
                                  <w:sz w:val="14"/>
                                </w:rPr>
                                <w:t>13</w:t>
                              </w:r>
                              <w:r>
                                <w:rPr>
                                  <w:color w:val="676767"/>
                                  <w:w w:val="115"/>
                                  <w:sz w:val="14"/>
                                </w:rPr>
                                <w:t>1:;m</w:t>
                              </w:r>
                              <w:r>
                                <w:rPr>
                                  <w:color w:val="676767"/>
                                  <w:spacing w:val="-5"/>
                                  <w:w w:val="115"/>
                                  <w:sz w:val="14"/>
                                </w:rPr>
                                <w:t> </w:t>
                              </w:r>
                              <w:r>
                                <w:rPr>
                                  <w:color w:val="676767"/>
                                  <w:w w:val="115"/>
                                  <w:sz w:val="14"/>
                                </w:rPr>
                                <w:t>/,tep</w:t>
                              </w:r>
                              <w:r>
                                <w:rPr>
                                  <w:color w:val="676767"/>
                                  <w:spacing w:val="31"/>
                                  <w:w w:val="115"/>
                                  <w:sz w:val="14"/>
                                </w:rPr>
                                <w:t> </w:t>
                              </w:r>
                              <w:r>
                                <w:rPr>
                                  <w:color w:val="97A1A1"/>
                                  <w:w w:val="115"/>
                                  <w:sz w:val="14"/>
                                </w:rPr>
                                <w:t>-</w:t>
                              </w:r>
                              <w:r>
                                <w:rPr>
                                  <w:color w:val="97A1A1"/>
                                  <w:spacing w:val="40"/>
                                  <w:w w:val="120"/>
                                  <w:sz w:val="14"/>
                                </w:rPr>
                                <w:t> </w:t>
                              </w:r>
                              <w:r>
                                <w:rPr>
                                  <w:color w:val="676767"/>
                                  <w:w w:val="120"/>
                                  <w:sz w:val="14"/>
                                </w:rPr>
                                <w:t>lo.s:</w:t>
                              </w:r>
                              <w:r>
                                <w:rPr>
                                  <w:color w:val="676767"/>
                                  <w:spacing w:val="21"/>
                                  <w:w w:val="120"/>
                                  <w:sz w:val="14"/>
                                </w:rPr>
                                <w:t> </w:t>
                              </w:r>
                              <w:r>
                                <w:rPr>
                                  <w:color w:val="676767"/>
                                  <w:w w:val="115"/>
                                  <w:sz w:val="14"/>
                                </w:rPr>
                                <w:t>e.03$4</w:t>
                              </w:r>
                              <w:r>
                                <w:rPr>
                                  <w:color w:val="676767"/>
                                  <w:spacing w:val="38"/>
                                  <w:w w:val="115"/>
                                  <w:sz w:val="14"/>
                                </w:rPr>
                                <w:t> </w:t>
                              </w:r>
                              <w:r>
                                <w:rPr>
                                  <w:color w:val="97A1A1"/>
                                  <w:w w:val="115"/>
                                  <w:sz w:val="14"/>
                                </w:rPr>
                                <w:t>-</w:t>
                              </w:r>
                              <w:r>
                                <w:rPr>
                                  <w:color w:val="97A1A1"/>
                                  <w:spacing w:val="37"/>
                                  <w:w w:val="115"/>
                                  <w:sz w:val="14"/>
                                </w:rPr>
                                <w:t> </w:t>
                              </w:r>
                              <w:r>
                                <w:rPr>
                                  <w:color w:val="676767"/>
                                  <w:w w:val="115"/>
                                  <w:sz w:val="14"/>
                                </w:rPr>
                                <w:t>i&gt;,,uri&gt;&lt;;y:</w:t>
                              </w:r>
                              <w:r>
                                <w:rPr>
                                  <w:color w:val="676767"/>
                                  <w:spacing w:val="50"/>
                                  <w:w w:val="115"/>
                                  <w:sz w:val="14"/>
                                </w:rPr>
                                <w:t> </w:t>
                              </w:r>
                              <w:r>
                                <w:rPr>
                                  <w:color w:val="676767"/>
                                  <w:w w:val="115"/>
                                  <w:sz w:val="14"/>
                                </w:rPr>
                                <w:t>0</w:t>
                              </w:r>
                              <w:r>
                                <w:rPr>
                                  <w:color w:val="676767"/>
                                  <w:spacing w:val="-26"/>
                                  <w:w w:val="115"/>
                                  <w:sz w:val="14"/>
                                </w:rPr>
                                <w:t> </w:t>
                              </w:r>
                              <w:r>
                                <w:rPr>
                                  <w:color w:val="525252"/>
                                  <w:spacing w:val="-4"/>
                                  <w:w w:val="120"/>
                                  <w:sz w:val="14"/>
                                </w:rPr>
                                <w:t>.9n3</w:t>
                              </w:r>
                            </w:p>
                            <w:p>
                              <w:pPr>
                                <w:spacing w:line="155" w:lineRule="exact" w:before="2"/>
                                <w:ind w:left="808" w:right="0" w:firstLine="0"/>
                                <w:jc w:val="left"/>
                                <w:rPr>
                                  <w:sz w:val="12"/>
                                </w:rPr>
                              </w:pPr>
                              <w:r>
                                <w:rPr>
                                  <w:color w:val="525252"/>
                                  <w:w w:val="115"/>
                                  <w:sz w:val="14"/>
                                </w:rPr>
                                <w:t>Test</w:t>
                              </w:r>
                              <w:r>
                                <w:rPr>
                                  <w:color w:val="525252"/>
                                  <w:spacing w:val="43"/>
                                  <w:w w:val="115"/>
                                  <w:sz w:val="14"/>
                                </w:rPr>
                                <w:t> </w:t>
                              </w:r>
                              <w:r>
                                <w:rPr>
                                  <w:color w:val="676767"/>
                                  <w:w w:val="115"/>
                                  <w:sz w:val="14"/>
                                </w:rPr>
                                <w:t>score</w:t>
                              </w:r>
                              <w:r>
                                <w:rPr>
                                  <w:color w:val="676767"/>
                                  <w:spacing w:val="36"/>
                                  <w:w w:val="115"/>
                                  <w:sz w:val="14"/>
                                </w:rPr>
                                <w:t> </w:t>
                              </w:r>
                              <w:r>
                                <w:rPr>
                                  <w:color w:val="676767"/>
                                  <w:w w:val="115"/>
                                  <w:sz w:val="14"/>
                                </w:rPr>
                                <w:t>is</w:t>
                              </w:r>
                              <w:r>
                                <w:rPr>
                                  <w:color w:val="676767"/>
                                  <w:spacing w:val="45"/>
                                  <w:w w:val="115"/>
                                  <w:sz w:val="14"/>
                                </w:rPr>
                                <w:t> </w:t>
                              </w:r>
                              <w:r>
                                <w:rPr>
                                  <w:color w:val="676767"/>
                                  <w:w w:val="115"/>
                                  <w:sz w:val="14"/>
                                </w:rPr>
                                <w:t>o.</w:t>
                              </w:r>
                              <w:r>
                                <w:rPr>
                                  <w:color w:val="676767"/>
                                  <w:spacing w:val="-15"/>
                                  <w:w w:val="115"/>
                                  <w:sz w:val="14"/>
                                </w:rPr>
                                <w:t> </w:t>
                              </w:r>
                              <w:r>
                                <w:rPr>
                                  <w:color w:val="525252"/>
                                  <w:spacing w:val="-2"/>
                                  <w:w w:val="115"/>
                                  <w:sz w:val="12"/>
                                </w:rPr>
                                <w:t>038422S845J3691406</w:t>
                              </w:r>
                            </w:p>
                            <w:p>
                              <w:pPr>
                                <w:spacing w:line="155" w:lineRule="exact" w:before="0"/>
                                <w:ind w:left="808" w:right="0" w:firstLine="0"/>
                                <w:jc w:val="left"/>
                                <w:rPr>
                                  <w:sz w:val="14"/>
                                </w:rPr>
                              </w:pPr>
                              <w:r>
                                <w:rPr>
                                  <w:color w:val="676767"/>
                                  <w:w w:val="105"/>
                                  <w:sz w:val="14"/>
                                </w:rPr>
                                <w:t>Test</w:t>
                              </w:r>
                              <w:r>
                                <w:rPr>
                                  <w:color w:val="676767"/>
                                  <w:spacing w:val="60"/>
                                  <w:w w:val="105"/>
                                  <w:sz w:val="14"/>
                                </w:rPr>
                                <w:t> </w:t>
                              </w:r>
                              <w:r>
                                <w:rPr>
                                  <w:color w:val="525252"/>
                                  <w:w w:val="105"/>
                                  <w:sz w:val="14"/>
                                </w:rPr>
                                <w:t>accuracy</w:t>
                              </w:r>
                              <w:r>
                                <w:rPr>
                                  <w:color w:val="525252"/>
                                  <w:spacing w:val="63"/>
                                  <w:w w:val="105"/>
                                  <w:sz w:val="14"/>
                                </w:rPr>
                                <w:t> </w:t>
                              </w:r>
                              <w:r>
                                <w:rPr>
                                  <w:color w:val="676767"/>
                                  <w:w w:val="105"/>
                                  <w:sz w:val="14"/>
                                </w:rPr>
                                <w:t>is</w:t>
                              </w:r>
                              <w:r>
                                <w:rPr>
                                  <w:color w:val="676767"/>
                                  <w:spacing w:val="66"/>
                                  <w:w w:val="150"/>
                                  <w:sz w:val="14"/>
                                </w:rPr>
                                <w:t> </w:t>
                              </w:r>
                              <w:r>
                                <w:rPr>
                                  <w:color w:val="676767"/>
                                  <w:spacing w:val="-2"/>
                                  <w:w w:val="105"/>
                                  <w:sz w:val="14"/>
                                </w:rPr>
                                <w:t>0.99</w:t>
                              </w:r>
                              <w:r>
                                <w:rPr>
                                  <w:color w:val="808080"/>
                                  <w:spacing w:val="-2"/>
                                  <w:w w:val="105"/>
                                  <w:sz w:val="14"/>
                                </w:rPr>
                                <w:t>1</w:t>
                              </w:r>
                              <w:r>
                                <w:rPr>
                                  <w:color w:val="676767"/>
                                  <w:spacing w:val="-2"/>
                                  <w:w w:val="105"/>
                                  <w:sz w:val="14"/>
                                </w:rPr>
                                <w:t>832H3154,2969</w:t>
                              </w:r>
                            </w:p>
                          </w:txbxContent>
                        </wps:txbx>
                        <wps:bodyPr wrap="square" lIns="0" tIns="0" rIns="0" bIns="0" rtlCol="0">
                          <a:noAutofit/>
                        </wps:bodyPr>
                      </wps:wsp>
                    </wpg:wgp>
                  </a:graphicData>
                </a:graphic>
              </wp:anchor>
            </w:drawing>
          </mc:Choice>
          <mc:Fallback>
            <w:pict>
              <v:group style="position:absolute;margin-left:54.556816pt;margin-top:14.80875pt;width:360.75pt;height:111.75pt;mso-position-horizontal-relative:page;mso-position-vertical-relative:paragraph;z-index:-15593472;mso-wrap-distance-left:0;mso-wrap-distance-right:0" id="docshapegroup718" coordorigin="1091,296" coordsize="7215,2235">
                <v:shape style="position:absolute;left:1095;top:300;width:7211;height:2230" id="docshape719" coordorigin="1096,301" coordsize="7211,2230" path="m1101,2531l1101,301m8292,2531l8292,301m1096,306l8306,306e" filled="false" stroked="true" strokeweight=".961224pt" strokecolor="#000000">
                  <v:path arrowok="t"/>
                  <v:stroke dashstyle="solid"/>
                </v:shape>
                <v:line style="position:absolute" from="1096,2507" to="8306,2507" stroked="true" strokeweight=".720821pt" strokecolor="#000000">
                  <v:stroke dashstyle="solid"/>
                </v:line>
                <v:shape style="position:absolute;left:1110;top:315;width:7172;height:2185" type="#_x0000_t202" id="docshape720" filled="false" stroked="false">
                  <v:textbox inset="0,0,0,0">
                    <w:txbxContent>
                      <w:p>
                        <w:pPr>
                          <w:spacing w:before="253"/>
                          <w:ind w:left="824" w:right="0" w:firstLine="0"/>
                          <w:jc w:val="left"/>
                          <w:rPr>
                            <w:rFonts w:ascii="Courier New"/>
                            <w:b/>
                            <w:sz w:val="25"/>
                          </w:rPr>
                        </w:pPr>
                        <w:r>
                          <w:rPr>
                            <w:rFonts w:ascii="Courier New"/>
                            <w:b/>
                            <w:color w:val="131313"/>
                            <w:w w:val="85"/>
                            <w:sz w:val="25"/>
                          </w:rPr>
                          <w:t>9.Evaluating</w:t>
                        </w:r>
                        <w:r>
                          <w:rPr>
                            <w:rFonts w:ascii="Courier New"/>
                            <w:b/>
                            <w:color w:val="131313"/>
                            <w:sz w:val="25"/>
                          </w:rPr>
                          <w:t> </w:t>
                        </w:r>
                        <w:r>
                          <w:rPr>
                            <w:rFonts w:ascii="Courier New"/>
                            <w:b/>
                            <w:color w:val="131313"/>
                            <w:w w:val="85"/>
                            <w:sz w:val="25"/>
                          </w:rPr>
                          <w:t>the</w:t>
                        </w:r>
                        <w:r>
                          <w:rPr>
                            <w:rFonts w:ascii="Courier New"/>
                            <w:b/>
                            <w:color w:val="131313"/>
                            <w:spacing w:val="-8"/>
                            <w:sz w:val="25"/>
                          </w:rPr>
                          <w:t> </w:t>
                        </w:r>
                        <w:r>
                          <w:rPr>
                            <w:rFonts w:ascii="Courier New"/>
                            <w:b/>
                            <w:color w:val="131313"/>
                            <w:w w:val="85"/>
                            <w:sz w:val="25"/>
                          </w:rPr>
                          <w:t>model</w:t>
                        </w:r>
                        <w:r>
                          <w:rPr>
                            <w:rFonts w:ascii="Courier New"/>
                            <w:b/>
                            <w:color w:val="131313"/>
                            <w:spacing w:val="-2"/>
                            <w:sz w:val="25"/>
                          </w:rPr>
                          <w:t> </w:t>
                        </w:r>
                        <w:r>
                          <w:rPr>
                            <w:rFonts w:ascii="Courier New"/>
                            <w:b/>
                            <w:color w:val="131313"/>
                            <w:w w:val="85"/>
                            <w:sz w:val="25"/>
                          </w:rPr>
                          <w:t>using</w:t>
                        </w:r>
                        <w:r>
                          <w:rPr>
                            <w:rFonts w:ascii="Courier New"/>
                            <w:b/>
                            <w:color w:val="131313"/>
                            <w:spacing w:val="-8"/>
                            <w:sz w:val="25"/>
                          </w:rPr>
                          <w:t> </w:t>
                        </w:r>
                        <w:r>
                          <w:rPr>
                            <w:rFonts w:ascii="Courier New"/>
                            <w:b/>
                            <w:color w:val="131313"/>
                            <w:w w:val="85"/>
                            <w:sz w:val="25"/>
                          </w:rPr>
                          <w:t>Test</w:t>
                        </w:r>
                        <w:r>
                          <w:rPr>
                            <w:rFonts w:ascii="Courier New"/>
                            <w:b/>
                            <w:color w:val="131313"/>
                            <w:spacing w:val="-2"/>
                            <w:sz w:val="25"/>
                          </w:rPr>
                          <w:t> </w:t>
                        </w:r>
                        <w:r>
                          <w:rPr>
                            <w:rFonts w:ascii="Courier New"/>
                            <w:b/>
                            <w:color w:val="131313"/>
                            <w:spacing w:val="-4"/>
                            <w:w w:val="85"/>
                            <w:sz w:val="25"/>
                          </w:rPr>
                          <w:t>data</w:t>
                        </w:r>
                      </w:p>
                      <w:p>
                        <w:pPr>
                          <w:spacing w:line="183" w:lineRule="exact" w:before="160"/>
                          <w:ind w:left="139" w:right="0" w:firstLine="0"/>
                          <w:jc w:val="left"/>
                          <w:rPr>
                            <w:i/>
                            <w:sz w:val="16"/>
                          </w:rPr>
                        </w:pPr>
                        <w:r>
                          <w:rPr>
                            <w:rFonts w:ascii="Arial"/>
                            <w:color w:val="7B9390"/>
                            <w:w w:val="110"/>
                            <w:sz w:val="13"/>
                          </w:rPr>
                          <w:t>Ln</w:t>
                        </w:r>
                        <w:r>
                          <w:rPr>
                            <w:rFonts w:ascii="Arial"/>
                            <w:color w:val="7B9390"/>
                            <w:spacing w:val="19"/>
                            <w:w w:val="120"/>
                            <w:sz w:val="13"/>
                          </w:rPr>
                          <w:t> </w:t>
                        </w:r>
                        <w:r>
                          <w:rPr>
                            <w:rFonts w:ascii="Arial"/>
                            <w:b/>
                            <w:color w:val="7B9390"/>
                            <w:w w:val="120"/>
                            <w:sz w:val="14"/>
                          </w:rPr>
                          <w:t>[U]:</w:t>
                        </w:r>
                        <w:r>
                          <w:rPr>
                            <w:rFonts w:ascii="Arial"/>
                            <w:b/>
                            <w:color w:val="7B9390"/>
                            <w:spacing w:val="35"/>
                            <w:w w:val="120"/>
                            <w:sz w:val="14"/>
                          </w:rPr>
                          <w:t> </w:t>
                        </w:r>
                        <w:r>
                          <w:rPr>
                            <w:rFonts w:ascii="Arial"/>
                            <w:i/>
                            <w:color w:val="7B9390"/>
                            <w:w w:val="110"/>
                            <w:sz w:val="13"/>
                          </w:rPr>
                          <w:t>II</w:t>
                        </w:r>
                        <w:r>
                          <w:rPr>
                            <w:rFonts w:ascii="Arial"/>
                            <w:i/>
                            <w:color w:val="7B9390"/>
                            <w:spacing w:val="41"/>
                            <w:w w:val="110"/>
                            <w:sz w:val="13"/>
                          </w:rPr>
                          <w:t> </w:t>
                        </w:r>
                        <w:r>
                          <w:rPr>
                            <w:i/>
                            <w:color w:val="7B9390"/>
                            <w:w w:val="110"/>
                            <w:sz w:val="16"/>
                          </w:rPr>
                          <w:t>from</w:t>
                        </w:r>
                        <w:r>
                          <w:rPr>
                            <w:i/>
                            <w:color w:val="7B9390"/>
                            <w:spacing w:val="20"/>
                            <w:w w:val="110"/>
                            <w:sz w:val="16"/>
                          </w:rPr>
                          <w:t> </w:t>
                        </w:r>
                        <w:r>
                          <w:rPr>
                            <w:rFonts w:ascii="Arial"/>
                            <w:i/>
                            <w:color w:val="7B9390"/>
                            <w:w w:val="110"/>
                            <w:sz w:val="13"/>
                          </w:rPr>
                          <w:t>tensorflo,,1</w:t>
                        </w:r>
                        <w:r>
                          <w:rPr>
                            <w:rFonts w:ascii="Arial"/>
                            <w:i/>
                            <w:color w:val="7B9390"/>
                            <w:spacing w:val="26"/>
                            <w:w w:val="110"/>
                            <w:sz w:val="13"/>
                          </w:rPr>
                          <w:t> </w:t>
                        </w:r>
                        <w:r>
                          <w:rPr>
                            <w:rFonts w:ascii="Arial"/>
                            <w:i/>
                            <w:color w:val="7B9390"/>
                            <w:w w:val="110"/>
                            <w:sz w:val="13"/>
                          </w:rPr>
                          <w:t>import</w:t>
                        </w:r>
                        <w:r>
                          <w:rPr>
                            <w:rFonts w:ascii="Arial"/>
                            <w:i/>
                            <w:color w:val="7B9390"/>
                            <w:spacing w:val="38"/>
                            <w:w w:val="110"/>
                            <w:sz w:val="13"/>
                          </w:rPr>
                          <w:t> </w:t>
                        </w:r>
                        <w:r>
                          <w:rPr>
                            <w:i/>
                            <w:color w:val="7B9390"/>
                            <w:spacing w:val="-2"/>
                            <w:w w:val="110"/>
                            <w:sz w:val="16"/>
                          </w:rPr>
                          <w:t>keras</w:t>
                        </w:r>
                      </w:p>
                      <w:p>
                        <w:pPr>
                          <w:spacing w:line="218" w:lineRule="auto" w:before="9"/>
                          <w:ind w:left="803" w:right="2432" w:hanging="7"/>
                          <w:jc w:val="both"/>
                          <w:rPr>
                            <w:sz w:val="14"/>
                          </w:rPr>
                        </w:pPr>
                        <w:r>
                          <w:rPr>
                            <w:i/>
                            <w:color w:val="7B9390"/>
                            <w:w w:val="110"/>
                            <w:sz w:val="10"/>
                          </w:rPr>
                          <w:t>11</w:t>
                        </w:r>
                        <w:r>
                          <w:rPr>
                            <w:i/>
                            <w:color w:val="7B9390"/>
                            <w:spacing w:val="-7"/>
                            <w:w w:val="110"/>
                            <w:sz w:val="10"/>
                          </w:rPr>
                          <w:t> </w:t>
                        </w:r>
                        <w:r>
                          <w:rPr>
                            <w:rFonts w:ascii="Arial" w:hAnsi="Arial"/>
                            <w:i/>
                            <w:color w:val="7B9390"/>
                            <w:w w:val="110"/>
                            <w:sz w:val="13"/>
                          </w:rPr>
                          <w:t>ffl()del</w:t>
                        </w:r>
                        <w:r>
                          <w:rPr>
                            <w:rFonts w:ascii="Arial" w:hAnsi="Arial"/>
                            <w:i/>
                            <w:color w:val="7B9390"/>
                            <w:spacing w:val="16"/>
                            <w:w w:val="110"/>
                            <w:sz w:val="13"/>
                          </w:rPr>
                          <w:t> </w:t>
                        </w:r>
                        <w:r>
                          <w:rPr>
                            <w:rFonts w:ascii="Arial" w:hAnsi="Arial"/>
                            <w:color w:val="7B9390"/>
                            <w:w w:val="110"/>
                            <w:sz w:val="12"/>
                          </w:rPr>
                          <w:t>=</w:t>
                        </w:r>
                        <w:r>
                          <w:rPr>
                            <w:rFonts w:ascii="Arial" w:hAnsi="Arial"/>
                            <w:color w:val="7B9390"/>
                            <w:w w:val="110"/>
                            <w:sz w:val="12"/>
                          </w:rPr>
                          <w:t> </w:t>
                        </w:r>
                        <w:r>
                          <w:rPr>
                            <w:rFonts w:ascii="Arial" w:hAnsi="Arial"/>
                            <w:i/>
                            <w:color w:val="5B7E7C"/>
                            <w:w w:val="110"/>
                            <w:sz w:val="13"/>
                          </w:rPr>
                          <w:t>k</w:t>
                        </w:r>
                        <w:r>
                          <w:rPr>
                            <w:rFonts w:ascii="Arial" w:hAnsi="Arial"/>
                            <w:i/>
                            <w:color w:val="7B9390"/>
                            <w:w w:val="110"/>
                            <w:sz w:val="13"/>
                          </w:rPr>
                          <w:t>era,</w:t>
                        </w:r>
                        <w:r>
                          <w:rPr>
                            <w:rFonts w:ascii="Arial" w:hAnsi="Arial"/>
                            <w:i/>
                            <w:color w:val="676767"/>
                            <w:w w:val="110"/>
                            <w:sz w:val="13"/>
                          </w:rPr>
                          <w:t>.</w:t>
                        </w:r>
                        <w:r>
                          <w:rPr>
                            <w:rFonts w:ascii="Arial" w:hAnsi="Arial"/>
                            <w:i/>
                            <w:color w:val="7B9390"/>
                            <w:w w:val="110"/>
                            <w:sz w:val="13"/>
                          </w:rPr>
                          <w:t>model</w:t>
                        </w:r>
                        <w:r>
                          <w:rPr>
                            <w:rFonts w:ascii="Arial" w:hAnsi="Arial"/>
                            <w:i/>
                            <w:color w:val="97A1A1"/>
                            <w:w w:val="110"/>
                            <w:sz w:val="13"/>
                          </w:rPr>
                          <w:t>s</w:t>
                        </w:r>
                        <w:r>
                          <w:rPr>
                            <w:rFonts w:ascii="Arial" w:hAnsi="Arial"/>
                            <w:i/>
                            <w:color w:val="525252"/>
                            <w:w w:val="110"/>
                            <w:sz w:val="13"/>
                          </w:rPr>
                          <w:t>.</w:t>
                        </w:r>
                        <w:r>
                          <w:rPr>
                            <w:rFonts w:ascii="Arial" w:hAnsi="Arial"/>
                            <w:i/>
                            <w:color w:val="525252"/>
                            <w:spacing w:val="-10"/>
                            <w:w w:val="110"/>
                            <w:sz w:val="13"/>
                          </w:rPr>
                          <w:t> </w:t>
                        </w:r>
                        <w:r>
                          <w:rPr>
                            <w:rFonts w:ascii="Arial" w:hAnsi="Arial"/>
                            <w:i/>
                            <w:color w:val="7B9390"/>
                            <w:w w:val="110"/>
                            <w:sz w:val="13"/>
                          </w:rPr>
                          <w:t>load_model('Models_h5/llf0del2.h</w:t>
                        </w:r>
                        <w:r>
                          <w:rPr>
                            <w:rFonts w:ascii="Arial" w:hAnsi="Arial"/>
                            <w:i/>
                            <w:color w:val="97A1A1"/>
                            <w:w w:val="110"/>
                            <w:sz w:val="13"/>
                          </w:rPr>
                          <w:t>5</w:t>
                        </w:r>
                        <w:r>
                          <w:rPr>
                            <w:rFonts w:ascii="Arial" w:hAnsi="Arial"/>
                            <w:i/>
                            <w:color w:val="97A1A1"/>
                            <w:spacing w:val="-10"/>
                            <w:w w:val="110"/>
                            <w:sz w:val="13"/>
                          </w:rPr>
                          <w:t> </w:t>
                        </w:r>
                        <w:r>
                          <w:rPr>
                            <w:rFonts w:ascii="Arial" w:hAnsi="Arial"/>
                            <w:i/>
                            <w:color w:val="7B9390"/>
                            <w:w w:val="110"/>
                            <w:sz w:val="13"/>
                          </w:rPr>
                          <w:t>')</w:t>
                        </w:r>
                        <w:r>
                          <w:rPr>
                            <w:rFonts w:ascii="Arial" w:hAnsi="Arial"/>
                            <w:i/>
                            <w:color w:val="7B9390"/>
                            <w:spacing w:val="40"/>
                            <w:w w:val="110"/>
                            <w:sz w:val="13"/>
                          </w:rPr>
                          <w:t> </w:t>
                        </w:r>
                        <w:r>
                          <w:rPr>
                            <w:color w:val="676767"/>
                            <w:sz w:val="16"/>
                          </w:rPr>
                          <w:t>score,</w:t>
                        </w:r>
                        <w:r>
                          <w:rPr>
                            <w:color w:val="676767"/>
                            <w:spacing w:val="-9"/>
                            <w:sz w:val="16"/>
                          </w:rPr>
                          <w:t> </w:t>
                        </w:r>
                        <w:r>
                          <w:rPr>
                            <w:color w:val="676767"/>
                            <w:sz w:val="16"/>
                          </w:rPr>
                          <w:t>accuracy</w:t>
                        </w:r>
                        <w:r>
                          <w:rPr>
                            <w:color w:val="676767"/>
                            <w:spacing w:val="40"/>
                            <w:sz w:val="16"/>
                          </w:rPr>
                          <w:t> </w:t>
                        </w:r>
                        <w:r>
                          <w:rPr>
                            <w:color w:val="80628A"/>
                            <w:sz w:val="16"/>
                          </w:rPr>
                          <w:t>•</w:t>
                        </w:r>
                        <w:r>
                          <w:rPr>
                            <w:color w:val="676767"/>
                            <w:sz w:val="16"/>
                          </w:rPr>
                          <w:t>model.</w:t>
                        </w:r>
                        <w:r>
                          <w:rPr>
                            <w:color w:val="525252"/>
                            <w:sz w:val="16"/>
                          </w:rPr>
                          <w:t>e11aluate{test_generator,</w:t>
                        </w:r>
                        <w:r>
                          <w:rPr>
                            <w:color w:val="525252"/>
                            <w:spacing w:val="-10"/>
                            <w:sz w:val="16"/>
                          </w:rPr>
                          <w:t> </w:t>
                        </w:r>
                        <w:r>
                          <w:rPr>
                            <w:color w:val="676767"/>
                            <w:sz w:val="14"/>
                          </w:rPr>
                          <w:t>verbose</w:t>
                        </w:r>
                        <w:r>
                          <w:rPr>
                            <w:color w:val="80628A"/>
                            <w:sz w:val="14"/>
                          </w:rPr>
                          <w:t>=</w:t>
                        </w:r>
                        <w:r>
                          <w:rPr>
                            <w:color w:val="7B9390"/>
                            <w:sz w:val="14"/>
                          </w:rPr>
                          <w:t>l</w:t>
                        </w:r>
                        <w:r>
                          <w:rPr>
                            <w:color w:val="525252"/>
                            <w:sz w:val="14"/>
                          </w:rPr>
                          <w:t>)</w:t>
                        </w:r>
                        <w:r>
                          <w:rPr>
                            <w:color w:val="525252"/>
                            <w:spacing w:val="40"/>
                            <w:w w:val="110"/>
                            <w:sz w:val="14"/>
                          </w:rPr>
                          <w:t> </w:t>
                        </w:r>
                        <w:r>
                          <w:rPr>
                            <w:color w:val="7B9390"/>
                            <w:w w:val="110"/>
                            <w:sz w:val="14"/>
                          </w:rPr>
                          <w:t>print</w:t>
                        </w:r>
                        <w:r>
                          <w:rPr>
                            <w:color w:val="676767"/>
                            <w:w w:val="110"/>
                            <w:sz w:val="14"/>
                          </w:rPr>
                          <w:t>(</w:t>
                        </w:r>
                        <w:r>
                          <w:rPr>
                            <w:color w:val="9A8083"/>
                            <w:w w:val="110"/>
                            <w:sz w:val="14"/>
                          </w:rPr>
                          <w:t>"Test</w:t>
                        </w:r>
                        <w:r>
                          <w:rPr>
                            <w:color w:val="9A8083"/>
                            <w:spacing w:val="80"/>
                            <w:w w:val="110"/>
                            <w:sz w:val="14"/>
                          </w:rPr>
                          <w:t> </w:t>
                        </w:r>
                        <w:r>
                          <w:rPr>
                            <w:color w:val="9A8083"/>
                            <w:w w:val="110"/>
                            <w:sz w:val="14"/>
                          </w:rPr>
                          <w:t>score</w:t>
                        </w:r>
                        <w:r>
                          <w:rPr>
                            <w:color w:val="9A8083"/>
                            <w:spacing w:val="80"/>
                            <w:w w:val="110"/>
                            <w:sz w:val="14"/>
                          </w:rPr>
                          <w:t> </w:t>
                        </w:r>
                        <w:r>
                          <w:rPr>
                            <w:color w:val="9A8083"/>
                            <w:w w:val="110"/>
                            <w:sz w:val="14"/>
                          </w:rPr>
                          <w:t>is</w:t>
                        </w:r>
                        <w:r>
                          <w:rPr>
                            <w:color w:val="9A8083"/>
                            <w:spacing w:val="80"/>
                            <w:w w:val="110"/>
                            <w:sz w:val="14"/>
                          </w:rPr>
                          <w:t> </w:t>
                        </w:r>
                        <w:r>
                          <w:rPr>
                            <w:color w:val="9A8083"/>
                            <w:w w:val="110"/>
                            <w:sz w:val="14"/>
                          </w:rPr>
                          <w:t>{}"</w:t>
                        </w:r>
                        <w:r>
                          <w:rPr>
                            <w:color w:val="9A8083"/>
                            <w:spacing w:val="-7"/>
                            <w:w w:val="110"/>
                            <w:sz w:val="14"/>
                          </w:rPr>
                          <w:t> </w:t>
                        </w:r>
                        <w:r>
                          <w:rPr>
                            <w:color w:val="525252"/>
                            <w:w w:val="110"/>
                            <w:sz w:val="14"/>
                          </w:rPr>
                          <w:t>.format(score))</w:t>
                        </w:r>
                      </w:p>
                      <w:p>
                        <w:pPr>
                          <w:spacing w:line="157" w:lineRule="exact" w:before="0"/>
                          <w:ind w:left="803" w:right="0" w:firstLine="0"/>
                          <w:jc w:val="both"/>
                          <w:rPr>
                            <w:sz w:val="14"/>
                          </w:rPr>
                        </w:pPr>
                        <w:r>
                          <w:rPr>
                            <w:color w:val="7B9390"/>
                            <w:w w:val="120"/>
                            <w:sz w:val="14"/>
                          </w:rPr>
                          <w:t>print</w:t>
                        </w:r>
                        <w:r>
                          <w:rPr>
                            <w:color w:val="676767"/>
                            <w:w w:val="120"/>
                            <w:sz w:val="14"/>
                          </w:rPr>
                          <w:t>(</w:t>
                        </w:r>
                        <w:r>
                          <w:rPr>
                            <w:color w:val="9A8083"/>
                            <w:w w:val="120"/>
                            <w:sz w:val="14"/>
                          </w:rPr>
                          <w:t>"Test</w:t>
                        </w:r>
                        <w:r>
                          <w:rPr>
                            <w:color w:val="9A8083"/>
                            <w:spacing w:val="43"/>
                            <w:w w:val="120"/>
                            <w:sz w:val="14"/>
                          </w:rPr>
                          <w:t> </w:t>
                        </w:r>
                        <w:r>
                          <w:rPr>
                            <w:color w:val="9A8083"/>
                            <w:w w:val="120"/>
                            <w:sz w:val="14"/>
                          </w:rPr>
                          <w:t>"ccuracy</w:t>
                        </w:r>
                        <w:r>
                          <w:rPr>
                            <w:color w:val="9A8083"/>
                            <w:spacing w:val="34"/>
                            <w:w w:val="120"/>
                            <w:sz w:val="14"/>
                          </w:rPr>
                          <w:t> </w:t>
                        </w:r>
                        <w:r>
                          <w:rPr>
                            <w:color w:val="9A8083"/>
                            <w:w w:val="120"/>
                            <w:sz w:val="14"/>
                          </w:rPr>
                          <w:t>is</w:t>
                        </w:r>
                        <w:r>
                          <w:rPr>
                            <w:color w:val="9A8083"/>
                            <w:spacing w:val="37"/>
                            <w:w w:val="120"/>
                            <w:sz w:val="14"/>
                          </w:rPr>
                          <w:t> </w:t>
                        </w:r>
                        <w:r>
                          <w:rPr>
                            <w:color w:val="9A8083"/>
                            <w:w w:val="120"/>
                            <w:sz w:val="14"/>
                          </w:rPr>
                          <w:t>{}</w:t>
                        </w:r>
                        <w:r>
                          <w:rPr>
                            <w:color w:val="676767"/>
                            <w:w w:val="120"/>
                            <w:sz w:val="14"/>
                          </w:rPr>
                          <w:t>"</w:t>
                        </w:r>
                        <w:r>
                          <w:rPr>
                            <w:color w:val="232323"/>
                            <w:w w:val="120"/>
                            <w:sz w:val="14"/>
                          </w:rPr>
                          <w:t>.</w:t>
                        </w:r>
                        <w:r>
                          <w:rPr>
                            <w:color w:val="232323"/>
                            <w:spacing w:val="-29"/>
                            <w:w w:val="120"/>
                            <w:sz w:val="14"/>
                          </w:rPr>
                          <w:t> </w:t>
                        </w:r>
                        <w:r>
                          <w:rPr>
                            <w:color w:val="676767"/>
                            <w:spacing w:val="-2"/>
                            <w:w w:val="120"/>
                            <w:sz w:val="14"/>
                          </w:rPr>
                          <w:t>format(accuracy))</w:t>
                        </w:r>
                      </w:p>
                      <w:p>
                        <w:pPr>
                          <w:spacing w:before="109"/>
                          <w:ind w:left="806" w:right="0" w:firstLine="0"/>
                          <w:jc w:val="left"/>
                          <w:rPr>
                            <w:sz w:val="14"/>
                          </w:rPr>
                        </w:pPr>
                        <w:r>
                          <w:rPr>
                            <w:color w:val="676767"/>
                            <w:w w:val="115"/>
                            <w:sz w:val="14"/>
                          </w:rPr>
                          <w:t>'i/6/96</w:t>
                        </w:r>
                        <w:r>
                          <w:rPr>
                            <w:color w:val="676767"/>
                            <w:spacing w:val="34"/>
                            <w:w w:val="115"/>
                            <w:sz w:val="14"/>
                          </w:rPr>
                          <w:t> </w:t>
                        </w:r>
                        <w:r>
                          <w:rPr>
                            <w:color w:val="525252"/>
                            <w:w w:val="115"/>
                            <w:sz w:val="14"/>
                          </w:rPr>
                          <w:t>[</w:t>
                        </w:r>
                        <w:r>
                          <w:rPr>
                            <w:color w:val="525252"/>
                            <w:spacing w:val="-28"/>
                            <w:w w:val="115"/>
                            <w:sz w:val="14"/>
                          </w:rPr>
                          <w:t> </w:t>
                        </w:r>
                        <w:r>
                          <w:rPr>
                            <w:rFonts w:ascii="Arial" w:hAnsi="Arial"/>
                            <w:color w:val="525252"/>
                            <w:w w:val="115"/>
                            <w:sz w:val="10"/>
                          </w:rPr>
                          <w:t>=========•===-====·===========]</w:t>
                        </w:r>
                        <w:r>
                          <w:rPr>
                            <w:rFonts w:ascii="Arial" w:hAnsi="Arial"/>
                            <w:color w:val="525252"/>
                            <w:spacing w:val="57"/>
                            <w:w w:val="115"/>
                            <w:sz w:val="10"/>
                          </w:rPr>
                          <w:t> </w:t>
                        </w:r>
                        <w:r>
                          <w:rPr>
                            <w:rFonts w:ascii="Arial" w:hAnsi="Arial"/>
                            <w:color w:val="97A1A1"/>
                            <w:w w:val="115"/>
                            <w:sz w:val="10"/>
                          </w:rPr>
                          <w:t>-</w:t>
                        </w:r>
                        <w:r>
                          <w:rPr>
                            <w:rFonts w:ascii="Arial" w:hAnsi="Arial"/>
                            <w:color w:val="97A1A1"/>
                            <w:spacing w:val="56"/>
                            <w:w w:val="115"/>
                            <w:sz w:val="10"/>
                          </w:rPr>
                          <w:t> </w:t>
                        </w:r>
                        <w:r>
                          <w:rPr>
                            <w:color w:val="676767"/>
                            <w:w w:val="115"/>
                            <w:sz w:val="14"/>
                          </w:rPr>
                          <w:t>Hs</w:t>
                        </w:r>
                        <w:r>
                          <w:rPr>
                            <w:color w:val="676767"/>
                            <w:spacing w:val="28"/>
                            <w:w w:val="115"/>
                            <w:sz w:val="14"/>
                          </w:rPr>
                          <w:t> </w:t>
                        </w:r>
                        <w:r>
                          <w:rPr>
                            <w:color w:val="808080"/>
                            <w:w w:val="115"/>
                            <w:sz w:val="14"/>
                          </w:rPr>
                          <w:t>13</w:t>
                        </w:r>
                        <w:r>
                          <w:rPr>
                            <w:color w:val="676767"/>
                            <w:w w:val="115"/>
                            <w:sz w:val="14"/>
                          </w:rPr>
                          <w:t>1:;m</w:t>
                        </w:r>
                        <w:r>
                          <w:rPr>
                            <w:color w:val="676767"/>
                            <w:spacing w:val="-5"/>
                            <w:w w:val="115"/>
                            <w:sz w:val="14"/>
                          </w:rPr>
                          <w:t> </w:t>
                        </w:r>
                        <w:r>
                          <w:rPr>
                            <w:color w:val="676767"/>
                            <w:w w:val="115"/>
                            <w:sz w:val="14"/>
                          </w:rPr>
                          <w:t>/,tep</w:t>
                        </w:r>
                        <w:r>
                          <w:rPr>
                            <w:color w:val="676767"/>
                            <w:spacing w:val="31"/>
                            <w:w w:val="115"/>
                            <w:sz w:val="14"/>
                          </w:rPr>
                          <w:t> </w:t>
                        </w:r>
                        <w:r>
                          <w:rPr>
                            <w:color w:val="97A1A1"/>
                            <w:w w:val="115"/>
                            <w:sz w:val="14"/>
                          </w:rPr>
                          <w:t>-</w:t>
                        </w:r>
                        <w:r>
                          <w:rPr>
                            <w:color w:val="97A1A1"/>
                            <w:spacing w:val="40"/>
                            <w:w w:val="120"/>
                            <w:sz w:val="14"/>
                          </w:rPr>
                          <w:t> </w:t>
                        </w:r>
                        <w:r>
                          <w:rPr>
                            <w:color w:val="676767"/>
                            <w:w w:val="120"/>
                            <w:sz w:val="14"/>
                          </w:rPr>
                          <w:t>lo.s:</w:t>
                        </w:r>
                        <w:r>
                          <w:rPr>
                            <w:color w:val="676767"/>
                            <w:spacing w:val="21"/>
                            <w:w w:val="120"/>
                            <w:sz w:val="14"/>
                          </w:rPr>
                          <w:t> </w:t>
                        </w:r>
                        <w:r>
                          <w:rPr>
                            <w:color w:val="676767"/>
                            <w:w w:val="115"/>
                            <w:sz w:val="14"/>
                          </w:rPr>
                          <w:t>e.03$4</w:t>
                        </w:r>
                        <w:r>
                          <w:rPr>
                            <w:color w:val="676767"/>
                            <w:spacing w:val="38"/>
                            <w:w w:val="115"/>
                            <w:sz w:val="14"/>
                          </w:rPr>
                          <w:t> </w:t>
                        </w:r>
                        <w:r>
                          <w:rPr>
                            <w:color w:val="97A1A1"/>
                            <w:w w:val="115"/>
                            <w:sz w:val="14"/>
                          </w:rPr>
                          <w:t>-</w:t>
                        </w:r>
                        <w:r>
                          <w:rPr>
                            <w:color w:val="97A1A1"/>
                            <w:spacing w:val="37"/>
                            <w:w w:val="115"/>
                            <w:sz w:val="14"/>
                          </w:rPr>
                          <w:t> </w:t>
                        </w:r>
                        <w:r>
                          <w:rPr>
                            <w:color w:val="676767"/>
                            <w:w w:val="115"/>
                            <w:sz w:val="14"/>
                          </w:rPr>
                          <w:t>i&gt;,,uri&gt;&lt;;y:</w:t>
                        </w:r>
                        <w:r>
                          <w:rPr>
                            <w:color w:val="676767"/>
                            <w:spacing w:val="50"/>
                            <w:w w:val="115"/>
                            <w:sz w:val="14"/>
                          </w:rPr>
                          <w:t> </w:t>
                        </w:r>
                        <w:r>
                          <w:rPr>
                            <w:color w:val="676767"/>
                            <w:w w:val="115"/>
                            <w:sz w:val="14"/>
                          </w:rPr>
                          <w:t>0</w:t>
                        </w:r>
                        <w:r>
                          <w:rPr>
                            <w:color w:val="676767"/>
                            <w:spacing w:val="-26"/>
                            <w:w w:val="115"/>
                            <w:sz w:val="14"/>
                          </w:rPr>
                          <w:t> </w:t>
                        </w:r>
                        <w:r>
                          <w:rPr>
                            <w:color w:val="525252"/>
                            <w:spacing w:val="-4"/>
                            <w:w w:val="120"/>
                            <w:sz w:val="14"/>
                          </w:rPr>
                          <w:t>.9n3</w:t>
                        </w:r>
                      </w:p>
                      <w:p>
                        <w:pPr>
                          <w:spacing w:line="155" w:lineRule="exact" w:before="2"/>
                          <w:ind w:left="808" w:right="0" w:firstLine="0"/>
                          <w:jc w:val="left"/>
                          <w:rPr>
                            <w:sz w:val="12"/>
                          </w:rPr>
                        </w:pPr>
                        <w:r>
                          <w:rPr>
                            <w:color w:val="525252"/>
                            <w:w w:val="115"/>
                            <w:sz w:val="14"/>
                          </w:rPr>
                          <w:t>Test</w:t>
                        </w:r>
                        <w:r>
                          <w:rPr>
                            <w:color w:val="525252"/>
                            <w:spacing w:val="43"/>
                            <w:w w:val="115"/>
                            <w:sz w:val="14"/>
                          </w:rPr>
                          <w:t> </w:t>
                        </w:r>
                        <w:r>
                          <w:rPr>
                            <w:color w:val="676767"/>
                            <w:w w:val="115"/>
                            <w:sz w:val="14"/>
                          </w:rPr>
                          <w:t>score</w:t>
                        </w:r>
                        <w:r>
                          <w:rPr>
                            <w:color w:val="676767"/>
                            <w:spacing w:val="36"/>
                            <w:w w:val="115"/>
                            <w:sz w:val="14"/>
                          </w:rPr>
                          <w:t> </w:t>
                        </w:r>
                        <w:r>
                          <w:rPr>
                            <w:color w:val="676767"/>
                            <w:w w:val="115"/>
                            <w:sz w:val="14"/>
                          </w:rPr>
                          <w:t>is</w:t>
                        </w:r>
                        <w:r>
                          <w:rPr>
                            <w:color w:val="676767"/>
                            <w:spacing w:val="45"/>
                            <w:w w:val="115"/>
                            <w:sz w:val="14"/>
                          </w:rPr>
                          <w:t> </w:t>
                        </w:r>
                        <w:r>
                          <w:rPr>
                            <w:color w:val="676767"/>
                            <w:w w:val="115"/>
                            <w:sz w:val="14"/>
                          </w:rPr>
                          <w:t>o.</w:t>
                        </w:r>
                        <w:r>
                          <w:rPr>
                            <w:color w:val="676767"/>
                            <w:spacing w:val="-15"/>
                            <w:w w:val="115"/>
                            <w:sz w:val="14"/>
                          </w:rPr>
                          <w:t> </w:t>
                        </w:r>
                        <w:r>
                          <w:rPr>
                            <w:color w:val="525252"/>
                            <w:spacing w:val="-2"/>
                            <w:w w:val="115"/>
                            <w:sz w:val="12"/>
                          </w:rPr>
                          <w:t>038422S845J3691406</w:t>
                        </w:r>
                      </w:p>
                      <w:p>
                        <w:pPr>
                          <w:spacing w:line="155" w:lineRule="exact" w:before="0"/>
                          <w:ind w:left="808" w:right="0" w:firstLine="0"/>
                          <w:jc w:val="left"/>
                          <w:rPr>
                            <w:sz w:val="14"/>
                          </w:rPr>
                        </w:pPr>
                        <w:r>
                          <w:rPr>
                            <w:color w:val="676767"/>
                            <w:w w:val="105"/>
                            <w:sz w:val="14"/>
                          </w:rPr>
                          <w:t>Test</w:t>
                        </w:r>
                        <w:r>
                          <w:rPr>
                            <w:color w:val="676767"/>
                            <w:spacing w:val="60"/>
                            <w:w w:val="105"/>
                            <w:sz w:val="14"/>
                          </w:rPr>
                          <w:t> </w:t>
                        </w:r>
                        <w:r>
                          <w:rPr>
                            <w:color w:val="525252"/>
                            <w:w w:val="105"/>
                            <w:sz w:val="14"/>
                          </w:rPr>
                          <w:t>accuracy</w:t>
                        </w:r>
                        <w:r>
                          <w:rPr>
                            <w:color w:val="525252"/>
                            <w:spacing w:val="63"/>
                            <w:w w:val="105"/>
                            <w:sz w:val="14"/>
                          </w:rPr>
                          <w:t> </w:t>
                        </w:r>
                        <w:r>
                          <w:rPr>
                            <w:color w:val="676767"/>
                            <w:w w:val="105"/>
                            <w:sz w:val="14"/>
                          </w:rPr>
                          <w:t>is</w:t>
                        </w:r>
                        <w:r>
                          <w:rPr>
                            <w:color w:val="676767"/>
                            <w:spacing w:val="66"/>
                            <w:w w:val="150"/>
                            <w:sz w:val="14"/>
                          </w:rPr>
                          <w:t> </w:t>
                        </w:r>
                        <w:r>
                          <w:rPr>
                            <w:color w:val="676767"/>
                            <w:spacing w:val="-2"/>
                            <w:w w:val="105"/>
                            <w:sz w:val="14"/>
                          </w:rPr>
                          <w:t>0.99</w:t>
                        </w:r>
                        <w:r>
                          <w:rPr>
                            <w:color w:val="808080"/>
                            <w:spacing w:val="-2"/>
                            <w:w w:val="105"/>
                            <w:sz w:val="14"/>
                          </w:rPr>
                          <w:t>1</w:t>
                        </w:r>
                        <w:r>
                          <w:rPr>
                            <w:color w:val="676767"/>
                            <w:spacing w:val="-2"/>
                            <w:w w:val="105"/>
                            <w:sz w:val="14"/>
                          </w:rPr>
                          <w:t>832H3154,2969</w:t>
                        </w:r>
                      </w:p>
                    </w:txbxContent>
                  </v:textbox>
                  <w10:wrap type="none"/>
                </v:shape>
                <w10:wrap type="topAndBottom"/>
              </v:group>
            </w:pict>
          </mc:Fallback>
        </mc:AlternateContent>
      </w:r>
    </w:p>
    <w:p>
      <w:pPr>
        <w:spacing w:after="0"/>
        <w:rPr>
          <w:sz w:val="20"/>
        </w:rPr>
        <w:sectPr>
          <w:headerReference w:type="default" r:id="rId218"/>
          <w:footerReference w:type="default" r:id="rId219"/>
          <w:pgSz w:w="11910" w:h="16840"/>
          <w:pgMar w:header="0" w:footer="1400" w:top="620" w:bottom="1600" w:left="240" w:right="220"/>
        </w:sectPr>
      </w:pPr>
    </w:p>
    <w:p>
      <w:pPr>
        <w:spacing w:line="196" w:lineRule="exact" w:before="68"/>
        <w:ind w:left="1563" w:right="0" w:firstLine="0"/>
        <w:jc w:val="left"/>
        <w:rPr>
          <w:sz w:val="19"/>
        </w:rPr>
      </w:pPr>
      <w:r>
        <w:rPr/>
        <w:drawing>
          <wp:anchor distT="0" distB="0" distL="0" distR="0" allowOverlap="1" layoutInCell="1" locked="0" behindDoc="0" simplePos="0" relativeHeight="15865344">
            <wp:simplePos x="0" y="0"/>
            <wp:positionH relativeFrom="page">
              <wp:posOffset>598250</wp:posOffset>
            </wp:positionH>
            <wp:positionV relativeFrom="paragraph">
              <wp:posOffset>37093</wp:posOffset>
            </wp:positionV>
            <wp:extent cx="488367" cy="357022"/>
            <wp:effectExtent l="0" t="0" r="0" b="0"/>
            <wp:wrapNone/>
            <wp:docPr id="1005" name="Image 1005"/>
            <wp:cNvGraphicFramePr>
              <a:graphicFrameLocks/>
            </wp:cNvGraphicFramePr>
            <a:graphic>
              <a:graphicData uri="http://schemas.openxmlformats.org/drawingml/2006/picture">
                <pic:pic>
                  <pic:nvPicPr>
                    <pic:cNvPr id="1005" name="Image 1005"/>
                    <pic:cNvPicPr/>
                  </pic:nvPicPr>
                  <pic:blipFill>
                    <a:blip r:embed="rId202" cstate="print"/>
                    <a:stretch>
                      <a:fillRect/>
                    </a:stretch>
                  </pic:blipFill>
                  <pic:spPr>
                    <a:xfrm>
                      <a:off x="0" y="0"/>
                      <a:ext cx="488367" cy="357022"/>
                    </a:xfrm>
                    <a:prstGeom prst="rect">
                      <a:avLst/>
                    </a:prstGeom>
                  </pic:spPr>
                </pic:pic>
              </a:graphicData>
            </a:graphic>
          </wp:anchor>
        </w:drawing>
      </w:r>
      <w:r>
        <w:rPr>
          <w:color w:val="131315"/>
          <w:sz w:val="19"/>
        </w:rPr>
        <w:t>Edith</w:t>
      </w:r>
      <w:r>
        <w:rPr>
          <w:color w:val="131315"/>
          <w:spacing w:val="22"/>
          <w:sz w:val="19"/>
        </w:rPr>
        <w:t> </w:t>
      </w:r>
      <w:r>
        <w:rPr>
          <w:color w:val="131315"/>
          <w:sz w:val="19"/>
        </w:rPr>
        <w:t>Cowan</w:t>
      </w:r>
      <w:r>
        <w:rPr>
          <w:color w:val="131315"/>
          <w:spacing w:val="27"/>
          <w:sz w:val="19"/>
        </w:rPr>
        <w:t> </w:t>
      </w:r>
      <w:r>
        <w:rPr>
          <w:color w:val="131315"/>
          <w:sz w:val="19"/>
        </w:rPr>
        <w:t>University</w:t>
      </w:r>
      <w:r>
        <w:rPr>
          <w:color w:val="131315"/>
          <w:spacing w:val="30"/>
          <w:sz w:val="19"/>
        </w:rPr>
        <w:t> </w:t>
      </w:r>
      <w:r>
        <w:rPr>
          <w:color w:val="131315"/>
          <w:w w:val="75"/>
          <w:sz w:val="6"/>
        </w:rPr>
        <w:t>I</w:t>
      </w:r>
      <w:r>
        <w:rPr>
          <w:color w:val="131315"/>
          <w:spacing w:val="39"/>
          <w:sz w:val="6"/>
        </w:rPr>
        <w:t>  </w:t>
      </w:r>
      <w:r>
        <w:rPr>
          <w:color w:val="131315"/>
          <w:sz w:val="19"/>
        </w:rPr>
        <w:t>Bachelor</w:t>
      </w:r>
      <w:r>
        <w:rPr>
          <w:color w:val="131315"/>
          <w:spacing w:val="27"/>
          <w:sz w:val="19"/>
        </w:rPr>
        <w:t> </w:t>
      </w:r>
      <w:r>
        <w:rPr>
          <w:color w:val="131315"/>
          <w:sz w:val="19"/>
        </w:rPr>
        <w:t>of</w:t>
      </w:r>
      <w:r>
        <w:rPr>
          <w:color w:val="131315"/>
          <w:spacing w:val="13"/>
          <w:sz w:val="19"/>
        </w:rPr>
        <w:t> </w:t>
      </w:r>
      <w:r>
        <w:rPr>
          <w:color w:val="131315"/>
          <w:sz w:val="19"/>
        </w:rPr>
        <w:t>Computer</w:t>
      </w:r>
      <w:r>
        <w:rPr>
          <w:color w:val="131315"/>
          <w:spacing w:val="24"/>
          <w:sz w:val="19"/>
        </w:rPr>
        <w:t> </w:t>
      </w:r>
      <w:r>
        <w:rPr>
          <w:color w:val="131315"/>
          <w:sz w:val="19"/>
        </w:rPr>
        <w:t>Science</w:t>
      </w:r>
      <w:r>
        <w:rPr>
          <w:color w:val="131315"/>
          <w:spacing w:val="17"/>
          <w:sz w:val="19"/>
        </w:rPr>
        <w:t> </w:t>
      </w:r>
      <w:r>
        <w:rPr>
          <w:color w:val="131315"/>
          <w:w w:val="75"/>
          <w:sz w:val="6"/>
        </w:rPr>
        <w:t>I</w:t>
      </w:r>
      <w:r>
        <w:rPr>
          <w:color w:val="131315"/>
          <w:spacing w:val="40"/>
          <w:sz w:val="6"/>
        </w:rPr>
        <w:t>  </w:t>
      </w:r>
      <w:r>
        <w:rPr>
          <w:color w:val="131315"/>
          <w:spacing w:val="-5"/>
          <w:sz w:val="19"/>
        </w:rPr>
        <w:t>U65</w:t>
      </w:r>
    </w:p>
    <w:p>
      <w:pPr>
        <w:spacing w:line="265" w:lineRule="exact" w:before="0"/>
        <w:ind w:left="1564" w:right="0" w:firstLine="0"/>
        <w:jc w:val="left"/>
        <w:rPr>
          <w:sz w:val="19"/>
        </w:rPr>
      </w:pPr>
      <w:r>
        <w:rPr>
          <w:b/>
          <w:color w:val="131315"/>
          <w:w w:val="105"/>
          <w:sz w:val="19"/>
        </w:rPr>
        <w:t>Group</w:t>
      </w:r>
      <w:r>
        <w:rPr>
          <w:b/>
          <w:color w:val="131315"/>
          <w:spacing w:val="-9"/>
          <w:w w:val="105"/>
          <w:sz w:val="19"/>
        </w:rPr>
        <w:t> </w:t>
      </w:r>
      <w:r>
        <w:rPr>
          <w:b/>
          <w:color w:val="131315"/>
          <w:w w:val="105"/>
          <w:sz w:val="19"/>
        </w:rPr>
        <w:t>C</w:t>
      </w:r>
      <w:r>
        <w:rPr>
          <w:b/>
          <w:color w:val="131315"/>
          <w:spacing w:val="-13"/>
          <w:w w:val="105"/>
          <w:sz w:val="19"/>
        </w:rPr>
        <w:t> </w:t>
      </w:r>
      <w:r>
        <w:rPr>
          <w:rFonts w:ascii="Arial"/>
          <w:w w:val="105"/>
          <w:sz w:val="25"/>
        </w:rPr>
        <w:t>I</w:t>
      </w:r>
      <w:r>
        <w:rPr>
          <w:rFonts w:ascii="Arial"/>
          <w:spacing w:val="-31"/>
          <w:w w:val="105"/>
          <w:sz w:val="25"/>
        </w:rPr>
        <w:t> </w:t>
      </w:r>
      <w:r>
        <w:rPr>
          <w:color w:val="131315"/>
          <w:w w:val="105"/>
          <w:sz w:val="19"/>
        </w:rPr>
        <w:t>ML Based</w:t>
      </w:r>
      <w:r>
        <w:rPr>
          <w:color w:val="131315"/>
          <w:spacing w:val="3"/>
          <w:w w:val="105"/>
          <w:sz w:val="19"/>
        </w:rPr>
        <w:t> </w:t>
      </w:r>
      <w:r>
        <w:rPr>
          <w:color w:val="131315"/>
          <w:w w:val="105"/>
          <w:sz w:val="19"/>
        </w:rPr>
        <w:t>Plant Disease</w:t>
      </w:r>
      <w:r>
        <w:rPr>
          <w:color w:val="131315"/>
          <w:spacing w:val="3"/>
          <w:w w:val="105"/>
          <w:sz w:val="19"/>
        </w:rPr>
        <w:t> </w:t>
      </w:r>
      <w:r>
        <w:rPr>
          <w:color w:val="131315"/>
          <w:w w:val="105"/>
          <w:sz w:val="19"/>
        </w:rPr>
        <w:t>Detection</w:t>
      </w:r>
      <w:r>
        <w:rPr>
          <w:color w:val="131315"/>
          <w:spacing w:val="2"/>
          <w:w w:val="105"/>
          <w:sz w:val="19"/>
        </w:rPr>
        <w:t> </w:t>
      </w:r>
      <w:r>
        <w:rPr>
          <w:color w:val="131315"/>
          <w:w w:val="105"/>
          <w:sz w:val="19"/>
        </w:rPr>
        <w:t>Mobile</w:t>
      </w:r>
      <w:r>
        <w:rPr>
          <w:color w:val="131315"/>
          <w:spacing w:val="-1"/>
          <w:w w:val="105"/>
          <w:sz w:val="19"/>
        </w:rPr>
        <w:t> </w:t>
      </w:r>
      <w:r>
        <w:rPr>
          <w:color w:val="131315"/>
          <w:w w:val="105"/>
          <w:sz w:val="19"/>
        </w:rPr>
        <w:t>App</w:t>
      </w:r>
      <w:r>
        <w:rPr>
          <w:color w:val="131315"/>
          <w:spacing w:val="-2"/>
          <w:w w:val="105"/>
          <w:sz w:val="19"/>
        </w:rPr>
        <w:t> </w:t>
      </w:r>
      <w:r>
        <w:rPr>
          <w:color w:val="131315"/>
          <w:w w:val="105"/>
          <w:sz w:val="19"/>
        </w:rPr>
        <w:t>for</w:t>
      </w:r>
      <w:r>
        <w:rPr>
          <w:color w:val="131315"/>
          <w:spacing w:val="-4"/>
          <w:w w:val="105"/>
          <w:sz w:val="19"/>
        </w:rPr>
        <w:t> </w:t>
      </w:r>
      <w:r>
        <w:rPr>
          <w:color w:val="131315"/>
          <w:w w:val="105"/>
          <w:sz w:val="19"/>
        </w:rPr>
        <w:t>Sri</w:t>
      </w:r>
      <w:r>
        <w:rPr>
          <w:color w:val="131315"/>
          <w:spacing w:val="-8"/>
          <w:w w:val="105"/>
          <w:sz w:val="19"/>
        </w:rPr>
        <w:t> </w:t>
      </w:r>
      <w:r>
        <w:rPr>
          <w:color w:val="131315"/>
          <w:spacing w:val="-2"/>
          <w:w w:val="105"/>
          <w:sz w:val="19"/>
        </w:rPr>
        <w:t>Lanka</w:t>
      </w:r>
    </w:p>
    <w:p>
      <w:pPr>
        <w:spacing w:before="251"/>
        <w:ind w:left="845" w:right="0" w:firstLine="0"/>
        <w:jc w:val="left"/>
        <w:rPr>
          <w:i/>
          <w:sz w:val="22"/>
        </w:rPr>
      </w:pPr>
      <w:r>
        <w:rPr>
          <w:i/>
          <w:color w:val="131315"/>
          <w:sz w:val="22"/>
        </w:rPr>
        <w:t>Confusion</w:t>
      </w:r>
      <w:r>
        <w:rPr>
          <w:i/>
          <w:color w:val="131315"/>
          <w:spacing w:val="-11"/>
          <w:sz w:val="22"/>
        </w:rPr>
        <w:t> </w:t>
      </w:r>
      <w:r>
        <w:rPr>
          <w:i/>
          <w:color w:val="131315"/>
          <w:spacing w:val="-2"/>
          <w:sz w:val="22"/>
        </w:rPr>
        <w:t>Matrix</w:t>
      </w:r>
    </w:p>
    <w:p>
      <w:pPr>
        <w:pStyle w:val="BodyText"/>
        <w:spacing w:before="34"/>
        <w:rPr>
          <w:i/>
          <w:sz w:val="20"/>
        </w:rPr>
      </w:pPr>
      <w:r>
        <w:rPr/>
        <mc:AlternateContent>
          <mc:Choice Requires="wps">
            <w:drawing>
              <wp:anchor distT="0" distB="0" distL="0" distR="0" allowOverlap="1" layoutInCell="1" locked="0" behindDoc="1" simplePos="0" relativeHeight="487724032">
                <wp:simplePos x="0" y="0"/>
                <wp:positionH relativeFrom="page">
                  <wp:posOffset>692871</wp:posOffset>
                </wp:positionH>
                <wp:positionV relativeFrom="paragraph">
                  <wp:posOffset>186725</wp:posOffset>
                </wp:positionV>
                <wp:extent cx="4032250" cy="3274695"/>
                <wp:effectExtent l="0" t="0" r="0" b="0"/>
                <wp:wrapTopAndBottom/>
                <wp:docPr id="1006" name="Group 1006"/>
                <wp:cNvGraphicFramePr>
                  <a:graphicFrameLocks/>
                </wp:cNvGraphicFramePr>
                <a:graphic>
                  <a:graphicData uri="http://schemas.microsoft.com/office/word/2010/wordprocessingGroup">
                    <wpg:wgp>
                      <wpg:cNvPr id="1006" name="Group 1006"/>
                      <wpg:cNvGrpSpPr/>
                      <wpg:grpSpPr>
                        <a:xfrm>
                          <a:off x="0" y="0"/>
                          <a:ext cx="4032250" cy="3274695"/>
                          <a:chExt cx="4032250" cy="3274695"/>
                        </a:xfrm>
                      </wpg:grpSpPr>
                      <pic:pic>
                        <pic:nvPicPr>
                          <pic:cNvPr id="1007" name="Image 1007"/>
                          <pic:cNvPicPr/>
                        </pic:nvPicPr>
                        <pic:blipFill>
                          <a:blip r:embed="rId224" cstate="print"/>
                          <a:stretch>
                            <a:fillRect/>
                          </a:stretch>
                        </pic:blipFill>
                        <pic:spPr>
                          <a:xfrm>
                            <a:off x="1016416" y="9154"/>
                            <a:ext cx="2417420" cy="2325224"/>
                          </a:xfrm>
                          <a:prstGeom prst="rect">
                            <a:avLst/>
                          </a:prstGeom>
                        </pic:spPr>
                      </pic:pic>
                      <wps:wsp>
                        <wps:cNvPr id="1008" name="Graphic 1008"/>
                        <wps:cNvSpPr/>
                        <wps:spPr>
                          <a:xfrm>
                            <a:off x="3052" y="3051"/>
                            <a:ext cx="4029075" cy="3271520"/>
                          </a:xfrm>
                          <a:custGeom>
                            <a:avLst/>
                            <a:gdLst/>
                            <a:ahLst/>
                            <a:cxnLst/>
                            <a:rect l="l" t="t" r="r" b="b"/>
                            <a:pathLst>
                              <a:path w="4029075" h="3271520">
                                <a:moveTo>
                                  <a:pt x="3052" y="3271180"/>
                                </a:moveTo>
                                <a:lnTo>
                                  <a:pt x="3052" y="0"/>
                                </a:lnTo>
                              </a:path>
                              <a:path w="4029075" h="3271520">
                                <a:moveTo>
                                  <a:pt x="4013771" y="3271180"/>
                                </a:moveTo>
                                <a:lnTo>
                                  <a:pt x="4013771" y="0"/>
                                </a:lnTo>
                              </a:path>
                              <a:path w="4029075" h="3271520">
                                <a:moveTo>
                                  <a:pt x="0" y="3051"/>
                                </a:moveTo>
                                <a:lnTo>
                                  <a:pt x="1013362" y="3051"/>
                                </a:lnTo>
                              </a:path>
                              <a:path w="4029075" h="3271520">
                                <a:moveTo>
                                  <a:pt x="0" y="3258974"/>
                                </a:moveTo>
                                <a:lnTo>
                                  <a:pt x="4029032" y="3258974"/>
                                </a:lnTo>
                              </a:path>
                            </a:pathLst>
                          </a:custGeom>
                          <a:ln w="12207">
                            <a:solidFill>
                              <a:srgbClr val="000000"/>
                            </a:solidFill>
                            <a:prstDash val="solid"/>
                          </a:ln>
                        </wps:spPr>
                        <wps:bodyPr wrap="square" lIns="0" tIns="0" rIns="0" bIns="0" rtlCol="0">
                          <a:prstTxWarp prst="textNoShape">
                            <a:avLst/>
                          </a:prstTxWarp>
                          <a:noAutofit/>
                        </wps:bodyPr>
                      </wps:wsp>
                      <wps:wsp>
                        <wps:cNvPr id="1009" name="Graphic 1009"/>
                        <wps:cNvSpPr/>
                        <wps:spPr>
                          <a:xfrm>
                            <a:off x="3616972" y="622500"/>
                            <a:ext cx="1270" cy="259715"/>
                          </a:xfrm>
                          <a:custGeom>
                            <a:avLst/>
                            <a:gdLst/>
                            <a:ahLst/>
                            <a:cxnLst/>
                            <a:rect l="l" t="t" r="r" b="b"/>
                            <a:pathLst>
                              <a:path w="0" h="259715">
                                <a:moveTo>
                                  <a:pt x="0" y="259375"/>
                                </a:moveTo>
                                <a:lnTo>
                                  <a:pt x="0" y="0"/>
                                </a:lnTo>
                              </a:path>
                            </a:pathLst>
                          </a:custGeom>
                          <a:ln w="18313">
                            <a:solidFill>
                              <a:srgbClr val="000000"/>
                            </a:solidFill>
                            <a:prstDash val="solid"/>
                          </a:ln>
                        </wps:spPr>
                        <wps:bodyPr wrap="square" lIns="0" tIns="0" rIns="0" bIns="0" rtlCol="0">
                          <a:prstTxWarp prst="textNoShape">
                            <a:avLst/>
                          </a:prstTxWarp>
                          <a:noAutofit/>
                        </wps:bodyPr>
                      </wps:wsp>
                      <wps:wsp>
                        <wps:cNvPr id="1010" name="Graphic 1010"/>
                        <wps:cNvSpPr/>
                        <wps:spPr>
                          <a:xfrm>
                            <a:off x="3616972" y="881876"/>
                            <a:ext cx="1270" cy="1474470"/>
                          </a:xfrm>
                          <a:custGeom>
                            <a:avLst/>
                            <a:gdLst/>
                            <a:ahLst/>
                            <a:cxnLst/>
                            <a:rect l="l" t="t" r="r" b="b"/>
                            <a:pathLst>
                              <a:path w="0" h="1474470">
                                <a:moveTo>
                                  <a:pt x="0" y="1473862"/>
                                </a:moveTo>
                                <a:lnTo>
                                  <a:pt x="0" y="0"/>
                                </a:lnTo>
                              </a:path>
                            </a:pathLst>
                          </a:custGeom>
                          <a:ln w="91568">
                            <a:solidFill>
                              <a:srgbClr val="000000"/>
                            </a:solidFill>
                            <a:prstDash val="solid"/>
                          </a:ln>
                        </wps:spPr>
                        <wps:bodyPr wrap="square" lIns="0" tIns="0" rIns="0" bIns="0" rtlCol="0">
                          <a:prstTxWarp prst="textNoShape">
                            <a:avLst/>
                          </a:prstTxWarp>
                          <a:noAutofit/>
                        </wps:bodyPr>
                      </wps:wsp>
                      <wps:wsp>
                        <wps:cNvPr id="1011" name="Textbox 1011"/>
                        <wps:cNvSpPr txBox="1"/>
                        <wps:spPr>
                          <a:xfrm>
                            <a:off x="3675458" y="181508"/>
                            <a:ext cx="207645" cy="92710"/>
                          </a:xfrm>
                          <a:prstGeom prst="rect">
                            <a:avLst/>
                          </a:prstGeom>
                        </wps:spPr>
                        <wps:txbx>
                          <w:txbxContent>
                            <w:p>
                              <w:pPr>
                                <w:spacing w:line="145" w:lineRule="exact" w:before="0"/>
                                <w:ind w:left="0" w:right="0" w:firstLine="0"/>
                                <w:jc w:val="left"/>
                                <w:rPr>
                                  <w:rFonts w:ascii="Arial"/>
                                  <w:sz w:val="13"/>
                                </w:rPr>
                              </w:pPr>
                              <w:r>
                                <w:rPr>
                                  <w:rFonts w:ascii="Arial"/>
                                  <w:color w:val="9795A1"/>
                                  <w:w w:val="125"/>
                                  <w:sz w:val="13"/>
                                </w:rPr>
                                <w:t>-</w:t>
                              </w:r>
                              <w:r>
                                <w:rPr>
                                  <w:rFonts w:ascii="Arial"/>
                                  <w:color w:val="606060"/>
                                  <w:spacing w:val="-5"/>
                                  <w:w w:val="130"/>
                                  <w:sz w:val="13"/>
                                </w:rPr>
                                <w:t>1Ci</w:t>
                              </w:r>
                            </w:p>
                          </w:txbxContent>
                        </wps:txbx>
                        <wps:bodyPr wrap="square" lIns="0" tIns="0" rIns="0" bIns="0" rtlCol="0">
                          <a:noAutofit/>
                        </wps:bodyPr>
                      </wps:wsp>
                      <wps:wsp>
                        <wps:cNvPr id="1012" name="Textbox 1012"/>
                        <wps:cNvSpPr txBox="1"/>
                        <wps:spPr>
                          <a:xfrm>
                            <a:off x="161473" y="303668"/>
                            <a:ext cx="834390" cy="122555"/>
                          </a:xfrm>
                          <a:prstGeom prst="rect">
                            <a:avLst/>
                          </a:prstGeom>
                        </wps:spPr>
                        <wps:txbx>
                          <w:txbxContent>
                            <w:p>
                              <w:pPr>
                                <w:spacing w:before="0"/>
                                <w:ind w:left="0" w:right="0" w:firstLine="0"/>
                                <w:jc w:val="left"/>
                                <w:rPr>
                                  <w:rFonts w:ascii="Arial"/>
                                  <w:b/>
                                  <w:sz w:val="13"/>
                                </w:rPr>
                              </w:pPr>
                              <w:r>
                                <w:rPr>
                                  <w:rFonts w:ascii="Courier New"/>
                                  <w:b/>
                                  <w:color w:val="606060"/>
                                  <w:spacing w:val="-2"/>
                                  <w:w w:val="85"/>
                                  <w:sz w:val="17"/>
                                </w:rPr>
                                <w:t>Coffee_</w:t>
                              </w:r>
                              <w:r>
                                <w:rPr>
                                  <w:rFonts w:ascii="Arial"/>
                                  <w:b/>
                                  <w:color w:val="707070"/>
                                  <w:spacing w:val="-2"/>
                                  <w:w w:val="85"/>
                                  <w:sz w:val="13"/>
                                </w:rPr>
                                <w:t>Cerscos</w:t>
                              </w:r>
                              <w:r>
                                <w:rPr>
                                  <w:rFonts w:ascii="Arial"/>
                                  <w:b/>
                                  <w:color w:val="494B4B"/>
                                  <w:spacing w:val="-2"/>
                                  <w:w w:val="85"/>
                                  <w:sz w:val="13"/>
                                </w:rPr>
                                <w:t>pora</w:t>
                              </w:r>
                            </w:p>
                          </w:txbxContent>
                        </wps:txbx>
                        <wps:bodyPr wrap="square" lIns="0" tIns="0" rIns="0" bIns="0" rtlCol="0">
                          <a:noAutofit/>
                        </wps:bodyPr>
                      </wps:wsp>
                      <wps:wsp>
                        <wps:cNvPr id="1013" name="Textbox 1013"/>
                        <wps:cNvSpPr txBox="1"/>
                        <wps:spPr>
                          <a:xfrm>
                            <a:off x="3671058" y="436827"/>
                            <a:ext cx="182245" cy="365125"/>
                          </a:xfrm>
                          <a:prstGeom prst="rect">
                            <a:avLst/>
                          </a:prstGeom>
                        </wps:spPr>
                        <wps:txbx>
                          <w:txbxContent>
                            <w:p>
                              <w:pPr>
                                <w:spacing w:line="166" w:lineRule="exact" w:before="0"/>
                                <w:ind w:left="0" w:right="0" w:firstLine="0"/>
                                <w:jc w:val="left"/>
                                <w:rPr>
                                  <w:sz w:val="15"/>
                                </w:rPr>
                              </w:pPr>
                              <w:r>
                                <w:rPr>
                                  <w:color w:val="707070"/>
                                  <w:w w:val="125"/>
                                  <w:sz w:val="15"/>
                                </w:rPr>
                                <w:t>-</w:t>
                              </w:r>
                              <w:r>
                                <w:rPr>
                                  <w:color w:val="707070"/>
                                  <w:spacing w:val="-5"/>
                                  <w:w w:val="130"/>
                                  <w:sz w:val="15"/>
                                </w:rPr>
                                <w:t>14</w:t>
                              </w:r>
                            </w:p>
                            <w:p>
                              <w:pPr>
                                <w:spacing w:line="240" w:lineRule="auto" w:before="63"/>
                                <w:rPr>
                                  <w:sz w:val="15"/>
                                </w:rPr>
                              </w:pPr>
                            </w:p>
                            <w:p>
                              <w:pPr>
                                <w:spacing w:before="0"/>
                                <w:ind w:left="104" w:right="0" w:firstLine="0"/>
                                <w:jc w:val="left"/>
                                <w:rPr>
                                  <w:sz w:val="15"/>
                                </w:rPr>
                              </w:pPr>
                              <w:r>
                                <w:rPr>
                                  <w:color w:val="606060"/>
                                  <w:spacing w:val="-5"/>
                                  <w:w w:val="110"/>
                                  <w:sz w:val="15"/>
                                </w:rPr>
                                <w:t>12</w:t>
                              </w:r>
                            </w:p>
                          </w:txbxContent>
                        </wps:txbx>
                        <wps:bodyPr wrap="square" lIns="0" tIns="0" rIns="0" bIns="0" rtlCol="0">
                          <a:noAutofit/>
                        </wps:bodyPr>
                      </wps:wsp>
                      <wps:wsp>
                        <wps:cNvPr id="1014" name="Textbox 1014"/>
                        <wps:cNvSpPr txBox="1"/>
                        <wps:spPr>
                          <a:xfrm>
                            <a:off x="350181" y="880297"/>
                            <a:ext cx="647065" cy="92710"/>
                          </a:xfrm>
                          <a:prstGeom prst="rect">
                            <a:avLst/>
                          </a:prstGeom>
                        </wps:spPr>
                        <wps:txbx>
                          <w:txbxContent>
                            <w:p>
                              <w:pPr>
                                <w:spacing w:line="145" w:lineRule="exact" w:before="0"/>
                                <w:ind w:left="0" w:right="0" w:firstLine="0"/>
                                <w:jc w:val="left"/>
                                <w:rPr>
                                  <w:rFonts w:ascii="Arial"/>
                                  <w:b/>
                                  <w:sz w:val="13"/>
                                </w:rPr>
                              </w:pPr>
                              <w:r>
                                <w:rPr>
                                  <w:rFonts w:ascii="Arial"/>
                                  <w:b/>
                                  <w:color w:val="707070"/>
                                  <w:spacing w:val="-2"/>
                                  <w:w w:val="105"/>
                                  <w:sz w:val="13"/>
                                </w:rPr>
                                <w:t>COffee_Healthy</w:t>
                              </w:r>
                            </w:p>
                          </w:txbxContent>
                        </wps:txbx>
                        <wps:bodyPr wrap="square" lIns="0" tIns="0" rIns="0" bIns="0" rtlCol="0">
                          <a:noAutofit/>
                        </wps:bodyPr>
                      </wps:wsp>
                      <wps:wsp>
                        <wps:cNvPr id="1015" name="Textbox 1015"/>
                        <wps:cNvSpPr txBox="1"/>
                        <wps:spPr>
                          <a:xfrm>
                            <a:off x="3740688" y="964217"/>
                            <a:ext cx="119380" cy="356870"/>
                          </a:xfrm>
                          <a:prstGeom prst="rect">
                            <a:avLst/>
                          </a:prstGeom>
                        </wps:spPr>
                        <wps:txbx>
                          <w:txbxContent>
                            <w:p>
                              <w:pPr>
                                <w:spacing w:before="0"/>
                                <w:ind w:left="0" w:right="0" w:firstLine="0"/>
                                <w:jc w:val="left"/>
                                <w:rPr>
                                  <w:rFonts w:ascii="Courier New"/>
                                  <w:sz w:val="15"/>
                                </w:rPr>
                              </w:pPr>
                              <w:r>
                                <w:rPr>
                                  <w:rFonts w:ascii="Courier New"/>
                                  <w:color w:val="606060"/>
                                  <w:spacing w:val="-5"/>
                                  <w:sz w:val="15"/>
                                </w:rPr>
                                <w:t>10</w:t>
                              </w:r>
                            </w:p>
                            <w:p>
                              <w:pPr>
                                <w:spacing w:line="240" w:lineRule="auto" w:before="71"/>
                                <w:rPr>
                                  <w:rFonts w:ascii="Courier New"/>
                                  <w:sz w:val="15"/>
                                </w:rPr>
                              </w:pPr>
                            </w:p>
                            <w:p>
                              <w:pPr>
                                <w:spacing w:before="0"/>
                                <w:ind w:left="1" w:right="0" w:firstLine="0"/>
                                <w:jc w:val="left"/>
                                <w:rPr>
                                  <w:rFonts w:ascii="Arial"/>
                                  <w:b/>
                                  <w:sz w:val="13"/>
                                </w:rPr>
                              </w:pPr>
                              <w:r>
                                <w:rPr>
                                  <w:rFonts w:ascii="Arial"/>
                                  <w:b/>
                                  <w:color w:val="606060"/>
                                  <w:spacing w:val="-10"/>
                                  <w:sz w:val="13"/>
                                </w:rPr>
                                <w:t>8</w:t>
                              </w:r>
                            </w:p>
                          </w:txbxContent>
                        </wps:txbx>
                        <wps:bodyPr wrap="square" lIns="0" tIns="0" rIns="0" bIns="0" rtlCol="0">
                          <a:noAutofit/>
                        </wps:bodyPr>
                      </wps:wsp>
                      <wps:wsp>
                        <wps:cNvPr id="1016" name="Textbox 1016"/>
                        <wps:cNvSpPr txBox="1"/>
                        <wps:spPr>
                          <a:xfrm>
                            <a:off x="276996" y="1421104"/>
                            <a:ext cx="728980" cy="106680"/>
                          </a:xfrm>
                          <a:prstGeom prst="rect">
                            <a:avLst/>
                          </a:prstGeom>
                        </wps:spPr>
                        <wps:txbx>
                          <w:txbxContent>
                            <w:p>
                              <w:pPr>
                                <w:spacing w:line="168" w:lineRule="exact" w:before="0"/>
                                <w:ind w:left="0" w:right="0" w:firstLine="0"/>
                                <w:jc w:val="left"/>
                                <w:rPr>
                                  <w:rFonts w:ascii="Arial"/>
                                  <w:sz w:val="15"/>
                                </w:rPr>
                              </w:pPr>
                              <w:r>
                                <w:rPr>
                                  <w:rFonts w:ascii="Arial"/>
                                  <w:color w:val="707070"/>
                                  <w:spacing w:val="-5"/>
                                  <w:sz w:val="15"/>
                                </w:rPr>
                                <w:t>coffee_Leaf_fl.us't</w:t>
                              </w:r>
                            </w:p>
                          </w:txbxContent>
                        </wps:txbx>
                        <wps:bodyPr wrap="square" lIns="0" tIns="0" rIns="0" bIns="0" rtlCol="0">
                          <a:noAutofit/>
                        </wps:bodyPr>
                      </wps:wsp>
                      <wps:wsp>
                        <wps:cNvPr id="1017" name="Textbox 1017"/>
                        <wps:cNvSpPr txBox="1"/>
                        <wps:spPr>
                          <a:xfrm>
                            <a:off x="3741164" y="1482132"/>
                            <a:ext cx="68580" cy="354330"/>
                          </a:xfrm>
                          <a:prstGeom prst="rect">
                            <a:avLst/>
                          </a:prstGeom>
                        </wps:spPr>
                        <wps:txbx>
                          <w:txbxContent>
                            <w:p>
                              <w:pPr>
                                <w:spacing w:line="168" w:lineRule="exact" w:before="0"/>
                                <w:ind w:left="0" w:right="0" w:firstLine="0"/>
                                <w:jc w:val="left"/>
                                <w:rPr>
                                  <w:rFonts w:ascii="Arial"/>
                                  <w:b/>
                                  <w:sz w:val="15"/>
                                </w:rPr>
                              </w:pPr>
                              <w:r>
                                <w:rPr>
                                  <w:rFonts w:ascii="Arial"/>
                                  <w:b/>
                                  <w:color w:val="707070"/>
                                  <w:spacing w:val="-10"/>
                                  <w:w w:val="105"/>
                                  <w:sz w:val="15"/>
                                </w:rPr>
                                <w:t>6</w:t>
                              </w:r>
                            </w:p>
                            <w:p>
                              <w:pPr>
                                <w:spacing w:line="240" w:lineRule="auto" w:before="67"/>
                                <w:rPr>
                                  <w:rFonts w:ascii="Arial"/>
                                  <w:b/>
                                  <w:sz w:val="15"/>
                                </w:rPr>
                              </w:pPr>
                            </w:p>
                            <w:p>
                              <w:pPr>
                                <w:spacing w:before="1"/>
                                <w:ind w:left="8" w:right="0" w:firstLine="0"/>
                                <w:jc w:val="left"/>
                                <w:rPr>
                                  <w:rFonts w:ascii="Arial"/>
                                  <w:b/>
                                  <w:sz w:val="13"/>
                                </w:rPr>
                              </w:pPr>
                              <w:r>
                                <w:rPr>
                                  <w:rFonts w:ascii="Arial"/>
                                  <w:b/>
                                  <w:color w:val="494B4B"/>
                                  <w:spacing w:val="-10"/>
                                  <w:w w:val="105"/>
                                  <w:sz w:val="13"/>
                                </w:rPr>
                                <w:t>4</w:t>
                              </w:r>
                            </w:p>
                          </w:txbxContent>
                        </wps:txbx>
                        <wps:bodyPr wrap="square" lIns="0" tIns="0" rIns="0" bIns="0" rtlCol="0">
                          <a:noAutofit/>
                        </wps:bodyPr>
                      </wps:wsp>
                      <wps:wsp>
                        <wps:cNvPr id="1018" name="Textbox 1018"/>
                        <wps:cNvSpPr txBox="1"/>
                        <wps:spPr>
                          <a:xfrm>
                            <a:off x="388977" y="1970369"/>
                            <a:ext cx="612775" cy="106680"/>
                          </a:xfrm>
                          <a:prstGeom prst="rect">
                            <a:avLst/>
                          </a:prstGeom>
                        </wps:spPr>
                        <wps:txbx>
                          <w:txbxContent>
                            <w:p>
                              <w:pPr>
                                <w:spacing w:line="168" w:lineRule="exact" w:before="0"/>
                                <w:ind w:left="0" w:right="0" w:firstLine="0"/>
                                <w:jc w:val="left"/>
                                <w:rPr>
                                  <w:rFonts w:ascii="Arial"/>
                                  <w:sz w:val="15"/>
                                </w:rPr>
                              </w:pPr>
                              <w:r>
                                <w:rPr>
                                  <w:rFonts w:ascii="Arial"/>
                                  <w:color w:val="606060"/>
                                  <w:spacing w:val="-2"/>
                                  <w:w w:val="90"/>
                                  <w:sz w:val="15"/>
                                </w:rPr>
                                <w:t>COfl</w:t>
                              </w:r>
                              <w:r>
                                <w:rPr>
                                  <w:rFonts w:ascii="Arial"/>
                                  <w:color w:val="828580"/>
                                  <w:spacing w:val="-2"/>
                                  <w:w w:val="90"/>
                                  <w:sz w:val="15"/>
                                </w:rPr>
                                <w:t>ee_</w:t>
                              </w:r>
                              <w:r>
                                <w:rPr>
                                  <w:rFonts w:ascii="Arial"/>
                                  <w:color w:val="606060"/>
                                  <w:spacing w:val="-2"/>
                                  <w:w w:val="90"/>
                                  <w:sz w:val="15"/>
                                </w:rPr>
                                <w:t>Phoma</w:t>
                              </w:r>
                            </w:p>
                          </w:txbxContent>
                        </wps:txbx>
                        <wps:bodyPr wrap="square" lIns="0" tIns="0" rIns="0" bIns="0" rtlCol="0">
                          <a:noAutofit/>
                        </wps:bodyPr>
                      </wps:wsp>
                      <wps:wsp>
                        <wps:cNvPr id="1019" name="Textbox 1019"/>
                        <wps:cNvSpPr txBox="1"/>
                        <wps:spPr>
                          <a:xfrm>
                            <a:off x="3743105" y="2012394"/>
                            <a:ext cx="61594" cy="92710"/>
                          </a:xfrm>
                          <a:prstGeom prst="rect">
                            <a:avLst/>
                          </a:prstGeom>
                        </wps:spPr>
                        <wps:txbx>
                          <w:txbxContent>
                            <w:p>
                              <w:pPr>
                                <w:spacing w:line="145" w:lineRule="exact" w:before="0"/>
                                <w:ind w:left="0" w:right="0" w:firstLine="0"/>
                                <w:jc w:val="left"/>
                                <w:rPr>
                                  <w:rFonts w:ascii="Arial"/>
                                  <w:b/>
                                  <w:sz w:val="13"/>
                                </w:rPr>
                              </w:pPr>
                              <w:r>
                                <w:rPr>
                                  <w:rFonts w:ascii="Arial"/>
                                  <w:b/>
                                  <w:color w:val="707070"/>
                                  <w:spacing w:val="-10"/>
                                  <w:w w:val="105"/>
                                  <w:sz w:val="13"/>
                                </w:rPr>
                                <w:t>2</w:t>
                              </w:r>
                            </w:p>
                          </w:txbxContent>
                        </wps:txbx>
                        <wps:bodyPr wrap="square" lIns="0" tIns="0" rIns="0" bIns="0" rtlCol="0">
                          <a:noAutofit/>
                        </wps:bodyPr>
                      </wps:wsp>
                      <wps:wsp>
                        <wps:cNvPr id="1020" name="Textbox 1020"/>
                        <wps:cNvSpPr txBox="1"/>
                        <wps:spPr>
                          <a:xfrm>
                            <a:off x="1296330" y="2462621"/>
                            <a:ext cx="42545" cy="64135"/>
                          </a:xfrm>
                          <a:prstGeom prst="rect">
                            <a:avLst/>
                          </a:prstGeom>
                        </wps:spPr>
                        <wps:txbx>
                          <w:txbxContent>
                            <w:p>
                              <w:pPr>
                                <w:spacing w:line="101" w:lineRule="exact" w:before="0"/>
                                <w:ind w:left="0" w:right="0" w:firstLine="0"/>
                                <w:jc w:val="left"/>
                                <w:rPr>
                                  <w:rFonts w:ascii="Arial"/>
                                  <w:b/>
                                  <w:sz w:val="9"/>
                                </w:rPr>
                              </w:pPr>
                              <w:r>
                                <w:rPr>
                                  <w:rFonts w:ascii="Arial"/>
                                  <w:b/>
                                  <w:color w:val="707070"/>
                                  <w:spacing w:val="-10"/>
                                  <w:sz w:val="9"/>
                                </w:rPr>
                                <w:t>0</w:t>
                              </w:r>
                            </w:p>
                          </w:txbxContent>
                        </wps:txbx>
                        <wps:bodyPr wrap="square" lIns="0" tIns="0" rIns="0" bIns="0" rtlCol="0">
                          <a:noAutofit/>
                        </wps:bodyPr>
                      </wps:wsp>
                      <wps:wsp>
                        <wps:cNvPr id="1021" name="Textbox 1021"/>
                        <wps:cNvSpPr txBox="1"/>
                        <wps:spPr>
                          <a:xfrm>
                            <a:off x="1306244" y="2369287"/>
                            <a:ext cx="82550" cy="120014"/>
                          </a:xfrm>
                          <a:prstGeom prst="rect">
                            <a:avLst/>
                          </a:prstGeom>
                        </wps:spPr>
                        <wps:txbx>
                          <w:txbxContent>
                            <w:p>
                              <w:pPr>
                                <w:spacing w:line="188" w:lineRule="exact" w:before="0"/>
                                <w:ind w:left="0" w:right="0" w:firstLine="0"/>
                                <w:jc w:val="left"/>
                                <w:rPr>
                                  <w:sz w:val="17"/>
                                </w:rPr>
                              </w:pPr>
                              <w:r>
                                <w:rPr>
                                  <w:color w:val="606060"/>
                                  <w:spacing w:val="-5"/>
                                  <w:w w:val="105"/>
                                  <w:sz w:val="17"/>
                                </w:rPr>
                                <w:t>:!</w:t>
                              </w:r>
                            </w:p>
                          </w:txbxContent>
                        </wps:txbx>
                        <wps:bodyPr wrap="square" lIns="0" tIns="0" rIns="0" bIns="0" rtlCol="0">
                          <a:noAutofit/>
                        </wps:bodyPr>
                      </wps:wsp>
                      <wps:wsp>
                        <wps:cNvPr id="1022" name="Textbox 1022"/>
                        <wps:cNvSpPr txBox="1"/>
                        <wps:spPr>
                          <a:xfrm>
                            <a:off x="1888559" y="2347051"/>
                            <a:ext cx="110489" cy="180340"/>
                          </a:xfrm>
                          <a:prstGeom prst="rect">
                            <a:avLst/>
                          </a:prstGeom>
                        </wps:spPr>
                        <wps:txbx>
                          <w:txbxContent>
                            <w:p>
                              <w:pPr>
                                <w:spacing w:line="133" w:lineRule="exact" w:before="0"/>
                                <w:ind w:left="32" w:right="0" w:firstLine="0"/>
                                <w:jc w:val="left"/>
                                <w:rPr>
                                  <w:sz w:val="15"/>
                                </w:rPr>
                              </w:pPr>
                              <w:r>
                                <w:rPr>
                                  <w:color w:val="707070"/>
                                  <w:spacing w:val="-5"/>
                                  <w:sz w:val="15"/>
                                </w:rPr>
                                <w:t>&gt;-</w:t>
                              </w:r>
                            </w:p>
                            <w:p>
                              <w:pPr>
                                <w:spacing w:line="151" w:lineRule="exact" w:before="0"/>
                                <w:ind w:left="0" w:right="0" w:firstLine="0"/>
                                <w:jc w:val="left"/>
                                <w:rPr>
                                  <w:sz w:val="16"/>
                                </w:rPr>
                              </w:pPr>
                              <w:r>
                                <w:rPr>
                                  <w:color w:val="707070"/>
                                  <w:spacing w:val="-5"/>
                                  <w:sz w:val="16"/>
                                </w:rPr>
                                <w:t>fi</w:t>
                              </w:r>
                            </w:p>
                          </w:txbxContent>
                        </wps:txbx>
                        <wps:bodyPr wrap="square" lIns="0" tIns="0" rIns="0" bIns="0" rtlCol="0">
                          <a:noAutofit/>
                        </wps:bodyPr>
                      </wps:wsp>
                      <wps:wsp>
                        <wps:cNvPr id="1023" name="Textbox 1023"/>
                        <wps:cNvSpPr txBox="1"/>
                        <wps:spPr>
                          <a:xfrm>
                            <a:off x="2485601" y="2290386"/>
                            <a:ext cx="87630" cy="161925"/>
                          </a:xfrm>
                          <a:prstGeom prst="rect">
                            <a:avLst/>
                          </a:prstGeom>
                        </wps:spPr>
                        <wps:txbx>
                          <w:txbxContent>
                            <w:p>
                              <w:pPr>
                                <w:spacing w:line="181" w:lineRule="exact" w:before="0"/>
                                <w:ind w:left="0" w:right="0" w:firstLine="0"/>
                                <w:jc w:val="left"/>
                                <w:rPr>
                                  <w:sz w:val="18"/>
                                </w:rPr>
                              </w:pPr>
                              <w:r>
                                <w:rPr>
                                  <w:color w:val="606060"/>
                                  <w:spacing w:val="-5"/>
                                  <w:w w:val="95"/>
                                  <w:sz w:val="18"/>
                                </w:rPr>
                                <w:t>..,</w:t>
                              </w:r>
                            </w:p>
                            <w:p>
                              <w:pPr>
                                <w:spacing w:line="74" w:lineRule="exact" w:before="0"/>
                                <w:ind w:left="29" w:right="0" w:firstLine="0"/>
                                <w:jc w:val="left"/>
                                <w:rPr>
                                  <w:b/>
                                  <w:sz w:val="8"/>
                                </w:rPr>
                              </w:pPr>
                              <w:r>
                                <w:rPr>
                                  <w:b/>
                                  <w:color w:val="707070"/>
                                  <w:spacing w:val="-5"/>
                                  <w:sz w:val="8"/>
                                </w:rPr>
                                <w:t>u,</w:t>
                              </w:r>
                            </w:p>
                          </w:txbxContent>
                        </wps:txbx>
                        <wps:bodyPr wrap="square" lIns="0" tIns="0" rIns="0" bIns="0" rtlCol="0">
                          <a:noAutofit/>
                        </wps:bodyPr>
                      </wps:wsp>
                      <wps:wsp>
                        <wps:cNvPr id="1024" name="Textbox 1024"/>
                        <wps:cNvSpPr txBox="1"/>
                        <wps:spPr>
                          <a:xfrm>
                            <a:off x="3087699" y="2268165"/>
                            <a:ext cx="80010" cy="161925"/>
                          </a:xfrm>
                          <a:prstGeom prst="rect">
                            <a:avLst/>
                          </a:prstGeom>
                        </wps:spPr>
                        <wps:txbx>
                          <w:txbxContent>
                            <w:p>
                              <w:pPr>
                                <w:spacing w:line="255" w:lineRule="exact" w:before="0"/>
                                <w:ind w:left="0" w:right="0" w:firstLine="0"/>
                                <w:jc w:val="left"/>
                                <w:rPr>
                                  <w:sz w:val="23"/>
                                </w:rPr>
                              </w:pPr>
                              <w:r>
                                <w:rPr>
                                  <w:color w:val="606060"/>
                                  <w:spacing w:val="-5"/>
                                  <w:sz w:val="23"/>
                                </w:rPr>
                                <w:t>.,</w:t>
                              </w:r>
                            </w:p>
                          </w:txbxContent>
                        </wps:txbx>
                        <wps:bodyPr wrap="square" lIns="0" tIns="0" rIns="0" bIns="0" rtlCol="0">
                          <a:noAutofit/>
                        </wps:bodyPr>
                      </wps:wsp>
                      <wps:wsp>
                        <wps:cNvPr id="1025" name="Textbox 1025"/>
                        <wps:cNvSpPr txBox="1"/>
                        <wps:spPr>
                          <a:xfrm>
                            <a:off x="3748070" y="2264224"/>
                            <a:ext cx="59690" cy="99060"/>
                          </a:xfrm>
                          <a:prstGeom prst="rect">
                            <a:avLst/>
                          </a:prstGeom>
                        </wps:spPr>
                        <wps:txbx>
                          <w:txbxContent>
                            <w:p>
                              <w:pPr>
                                <w:spacing w:line="155" w:lineRule="exact" w:before="0"/>
                                <w:ind w:left="0" w:right="0" w:firstLine="0"/>
                                <w:jc w:val="left"/>
                                <w:rPr>
                                  <w:b/>
                                  <w:sz w:val="14"/>
                                </w:rPr>
                              </w:pPr>
                              <w:r>
                                <w:rPr>
                                  <w:b/>
                                  <w:color w:val="707070"/>
                                  <w:spacing w:val="-10"/>
                                  <w:w w:val="105"/>
                                  <w:sz w:val="14"/>
                                </w:rPr>
                                <w:t>0</w:t>
                              </w:r>
                            </w:p>
                          </w:txbxContent>
                        </wps:txbx>
                        <wps:bodyPr wrap="square" lIns="0" tIns="0" rIns="0" bIns="0" rtlCol="0">
                          <a:noAutofit/>
                        </wps:bodyPr>
                      </wps:wsp>
                      <wps:wsp>
                        <wps:cNvPr id="1026" name="Textbox 1026"/>
                        <wps:cNvSpPr txBox="1"/>
                        <wps:spPr>
                          <a:xfrm>
                            <a:off x="3090656" y="2413181"/>
                            <a:ext cx="75565" cy="113664"/>
                          </a:xfrm>
                          <a:prstGeom prst="rect">
                            <a:avLst/>
                          </a:prstGeom>
                        </wps:spPr>
                        <wps:txbx>
                          <w:txbxContent>
                            <w:p>
                              <w:pPr>
                                <w:spacing w:line="179" w:lineRule="exact" w:before="0"/>
                                <w:ind w:left="0" w:right="0" w:firstLine="0"/>
                                <w:jc w:val="left"/>
                                <w:rPr>
                                  <w:rFonts w:ascii="Arial"/>
                                  <w:b/>
                                  <w:sz w:val="16"/>
                                </w:rPr>
                              </w:pPr>
                              <w:r>
                                <w:rPr>
                                  <w:rFonts w:ascii="Arial"/>
                                  <w:b/>
                                  <w:color w:val="606060"/>
                                  <w:spacing w:val="-10"/>
                                  <w:sz w:val="16"/>
                                </w:rPr>
                                <w:t>E</w:t>
                              </w:r>
                            </w:p>
                          </w:txbxContent>
                        </wps:txbx>
                        <wps:bodyPr wrap="square" lIns="0" tIns="0" rIns="0" bIns="0" rtlCol="0">
                          <a:noAutofit/>
                        </wps:bodyPr>
                      </wps:wsp>
                      <wps:wsp>
                        <wps:cNvPr id="1027" name="Textbox 1027"/>
                        <wps:cNvSpPr txBox="1"/>
                        <wps:spPr>
                          <a:xfrm>
                            <a:off x="1293920" y="2544973"/>
                            <a:ext cx="114935" cy="680085"/>
                          </a:xfrm>
                          <a:prstGeom prst="rect">
                            <a:avLst/>
                          </a:prstGeom>
                        </wps:spPr>
                        <wps:txbx>
                          <w:txbxContent>
                            <w:p>
                              <w:pPr>
                                <w:spacing w:line="103" w:lineRule="auto" w:before="86"/>
                                <w:ind w:left="0" w:right="0" w:firstLine="0"/>
                                <w:jc w:val="left"/>
                                <w:rPr>
                                  <w:sz w:val="21"/>
                                </w:rPr>
                              </w:pPr>
                              <w:r>
                                <w:rPr>
                                  <w:color w:val="606060"/>
                                  <w:spacing w:val="-60"/>
                                  <w:w w:val="60"/>
                                  <w:position w:val="-25"/>
                                  <w:sz w:val="46"/>
                                </w:rPr>
                                <w:t>.</w:t>
                              </w:r>
                              <w:r>
                                <w:rPr>
                                  <w:rFonts w:ascii="Arial"/>
                                  <w:b/>
                                  <w:color w:val="707070"/>
                                  <w:spacing w:val="-39"/>
                                  <w:w w:val="113"/>
                                  <w:sz w:val="10"/>
                                </w:rPr>
                                <w:t>0</w:t>
                              </w:r>
                              <w:r>
                                <w:rPr>
                                  <w:color w:val="707070"/>
                                  <w:spacing w:val="-62"/>
                                  <w:w w:val="95"/>
                                  <w:sz w:val="21"/>
                                </w:rPr>
                                <w:t>"</w:t>
                              </w:r>
                              <w:r>
                                <w:rPr>
                                  <w:b/>
                                  <w:color w:val="707070"/>
                                  <w:spacing w:val="-22"/>
                                  <w:w w:val="86"/>
                                  <w:position w:val="-6"/>
                                  <w:sz w:val="9"/>
                                </w:rPr>
                                <w:t>V</w:t>
                              </w:r>
                              <w:r>
                                <w:rPr>
                                  <w:color w:val="606060"/>
                                  <w:spacing w:val="-27"/>
                                  <w:w w:val="60"/>
                                  <w:position w:val="-25"/>
                                  <w:sz w:val="46"/>
                                </w:rPr>
                                <w:t>.</w:t>
                              </w:r>
                              <w:r>
                                <w:rPr>
                                  <w:color w:val="707070"/>
                                  <w:w w:val="95"/>
                                  <w:sz w:val="21"/>
                                </w:rPr>
                                <w:t>'</w:t>
                              </w:r>
                            </w:p>
                            <w:p>
                              <w:pPr>
                                <w:spacing w:line="240" w:lineRule="auto" w:before="54"/>
                                <w:rPr>
                                  <w:sz w:val="21"/>
                                </w:rPr>
                              </w:pPr>
                            </w:p>
                            <w:p>
                              <w:pPr>
                                <w:spacing w:before="0"/>
                                <w:ind w:left="27" w:right="0" w:firstLine="0"/>
                                <w:jc w:val="left"/>
                                <w:rPr>
                                  <w:rFonts w:ascii="Arial"/>
                                  <w:sz w:val="11"/>
                                </w:rPr>
                              </w:pPr>
                              <w:r>
                                <w:rPr>
                                  <w:rFonts w:ascii="Arial"/>
                                  <w:color w:val="828580"/>
                                  <w:spacing w:val="-10"/>
                                  <w:w w:val="435"/>
                                  <w:sz w:val="11"/>
                                </w:rPr>
                                <w:t>I</w:t>
                              </w:r>
                            </w:p>
                            <w:p>
                              <w:pPr>
                                <w:spacing w:before="73"/>
                                <w:ind w:left="0" w:right="0" w:firstLine="0"/>
                                <w:jc w:val="left"/>
                                <w:rPr>
                                  <w:rFonts w:ascii="Arial"/>
                                  <w:i/>
                                  <w:sz w:val="20"/>
                                </w:rPr>
                              </w:pPr>
                              <w:r>
                                <w:rPr>
                                  <w:rFonts w:ascii="Arial"/>
                                  <w:i/>
                                  <w:color w:val="707070"/>
                                  <w:spacing w:val="-10"/>
                                  <w:w w:val="85"/>
                                  <w:sz w:val="20"/>
                                </w:rPr>
                                <w:t>8</w:t>
                              </w:r>
                            </w:p>
                          </w:txbxContent>
                        </wps:txbx>
                        <wps:bodyPr wrap="square" lIns="0" tIns="0" rIns="0" bIns="0" rtlCol="0">
                          <a:noAutofit/>
                        </wps:bodyPr>
                      </wps:wsp>
                      <wps:wsp>
                        <wps:cNvPr id="1028" name="Textbox 1028"/>
                        <wps:cNvSpPr txBox="1"/>
                        <wps:spPr>
                          <a:xfrm>
                            <a:off x="1316359" y="2512255"/>
                            <a:ext cx="67310" cy="63500"/>
                          </a:xfrm>
                          <a:prstGeom prst="rect">
                            <a:avLst/>
                          </a:prstGeom>
                        </wps:spPr>
                        <wps:txbx>
                          <w:txbxContent>
                            <w:p>
                              <w:pPr>
                                <w:spacing w:line="100" w:lineRule="exact" w:before="0"/>
                                <w:ind w:left="0" w:right="0" w:firstLine="0"/>
                                <w:jc w:val="left"/>
                                <w:rPr>
                                  <w:b/>
                                  <w:sz w:val="9"/>
                                </w:rPr>
                              </w:pPr>
                              <w:r>
                                <w:rPr>
                                  <w:b/>
                                  <w:color w:val="606060"/>
                                  <w:spacing w:val="-5"/>
                                  <w:sz w:val="9"/>
                                </w:rPr>
                                <w:t>Q.</w:t>
                              </w:r>
                            </w:p>
                          </w:txbxContent>
                        </wps:txbx>
                        <wps:bodyPr wrap="square" lIns="0" tIns="0" rIns="0" bIns="0" rtlCol="0">
                          <a:noAutofit/>
                        </wps:bodyPr>
                      </wps:wsp>
                      <wps:wsp>
                        <wps:cNvPr id="1029" name="Textbox 1029"/>
                        <wps:cNvSpPr txBox="1"/>
                        <wps:spPr>
                          <a:xfrm>
                            <a:off x="1884693" y="2549961"/>
                            <a:ext cx="132715" cy="483234"/>
                          </a:xfrm>
                          <a:prstGeom prst="rect">
                            <a:avLst/>
                          </a:prstGeom>
                        </wps:spPr>
                        <wps:txbx>
                          <w:txbxContent>
                            <w:p>
                              <w:pPr>
                                <w:spacing w:line="360" w:lineRule="exact" w:before="0"/>
                                <w:ind w:left="0" w:right="0" w:firstLine="0"/>
                                <w:jc w:val="left"/>
                                <w:rPr>
                                  <w:rFonts w:ascii="Arial"/>
                                  <w:sz w:val="32"/>
                                </w:rPr>
                              </w:pPr>
                              <w:r>
                                <w:rPr>
                                  <w:rFonts w:ascii="Arial"/>
                                  <w:color w:val="707070"/>
                                  <w:spacing w:val="-26"/>
                                  <w:w w:val="90"/>
                                  <w:position w:val="-4"/>
                                  <w:sz w:val="32"/>
                                </w:rPr>
                                <w:t>;</w:t>
                              </w:r>
                              <w:r>
                                <w:rPr>
                                  <w:color w:val="707070"/>
                                  <w:spacing w:val="-26"/>
                                  <w:w w:val="90"/>
                                  <w:sz w:val="26"/>
                                </w:rPr>
                                <w:t>"'</w:t>
                              </w:r>
                              <w:r>
                                <w:rPr>
                                  <w:rFonts w:ascii="Arial"/>
                                  <w:color w:val="707070"/>
                                  <w:spacing w:val="-26"/>
                                  <w:w w:val="90"/>
                                  <w:position w:val="-4"/>
                                  <w:sz w:val="32"/>
                                </w:rPr>
                                <w:t>,</w:t>
                              </w:r>
                            </w:p>
                            <w:p>
                              <w:pPr>
                                <w:spacing w:before="147"/>
                                <w:ind w:left="18" w:right="0" w:firstLine="0"/>
                                <w:jc w:val="left"/>
                                <w:rPr>
                                  <w:i/>
                                  <w:sz w:val="22"/>
                                </w:rPr>
                              </w:pPr>
                              <w:r>
                                <w:rPr>
                                  <w:i/>
                                  <w:color w:val="606060"/>
                                  <w:spacing w:val="-10"/>
                                  <w:sz w:val="22"/>
                                </w:rPr>
                                <w:t>8</w:t>
                              </w:r>
                            </w:p>
                          </w:txbxContent>
                        </wps:txbx>
                        <wps:bodyPr wrap="square" lIns="0" tIns="0" rIns="0" bIns="0" rtlCol="0">
                          <a:noAutofit/>
                        </wps:bodyPr>
                      </wps:wsp>
                      <wps:wsp>
                        <wps:cNvPr id="1030" name="Textbox 1030"/>
                        <wps:cNvSpPr txBox="1"/>
                        <wps:spPr>
                          <a:xfrm>
                            <a:off x="1889468" y="2483017"/>
                            <a:ext cx="95885" cy="106680"/>
                          </a:xfrm>
                          <a:prstGeom prst="rect">
                            <a:avLst/>
                          </a:prstGeom>
                        </wps:spPr>
                        <wps:txbx>
                          <w:txbxContent>
                            <w:p>
                              <w:pPr>
                                <w:spacing w:line="168" w:lineRule="exact" w:before="0"/>
                                <w:ind w:left="0" w:right="0" w:firstLine="0"/>
                                <w:jc w:val="left"/>
                                <w:rPr>
                                  <w:rFonts w:ascii="Arial"/>
                                  <w:sz w:val="15"/>
                                </w:rPr>
                              </w:pPr>
                              <w:r>
                                <w:rPr>
                                  <w:rFonts w:ascii="Arial"/>
                                  <w:color w:val="606060"/>
                                  <w:spacing w:val="-2"/>
                                  <w:sz w:val="15"/>
                                </w:rPr>
                                <w:t>-</w:t>
                              </w:r>
                              <w:r>
                                <w:rPr>
                                  <w:rFonts w:ascii="Arial"/>
                                  <w:color w:val="606060"/>
                                  <w:spacing w:val="-7"/>
                                  <w:sz w:val="15"/>
                                </w:rPr>
                                <w:t>.;</w:t>
                              </w:r>
                            </w:p>
                          </w:txbxContent>
                        </wps:txbx>
                        <wps:bodyPr wrap="square" lIns="0" tIns="0" rIns="0" bIns="0" rtlCol="0">
                          <a:noAutofit/>
                        </wps:bodyPr>
                      </wps:wsp>
                      <wps:wsp>
                        <wps:cNvPr id="1031" name="Textbox 1031"/>
                        <wps:cNvSpPr txBox="1"/>
                        <wps:spPr>
                          <a:xfrm>
                            <a:off x="2478206" y="2551809"/>
                            <a:ext cx="115570" cy="78740"/>
                          </a:xfrm>
                          <a:prstGeom prst="rect">
                            <a:avLst/>
                          </a:prstGeom>
                        </wps:spPr>
                        <wps:txbx>
                          <w:txbxContent>
                            <w:p>
                              <w:pPr>
                                <w:spacing w:line="123" w:lineRule="exact" w:before="0"/>
                                <w:ind w:left="0" w:right="0" w:firstLine="0"/>
                                <w:jc w:val="left"/>
                                <w:rPr>
                                  <w:rFonts w:ascii="Arial"/>
                                  <w:sz w:val="11"/>
                                </w:rPr>
                              </w:pPr>
                              <w:r>
                                <w:rPr>
                                  <w:rFonts w:ascii="Arial"/>
                                  <w:color w:val="828580"/>
                                  <w:spacing w:val="-4"/>
                                  <w:w w:val="105"/>
                                  <w:sz w:val="11"/>
                                </w:rPr>
                                <w:t>.,_I</w:t>
                              </w:r>
                            </w:p>
                          </w:txbxContent>
                        </wps:txbx>
                        <wps:bodyPr wrap="square" lIns="0" tIns="0" rIns="0" bIns="0" rtlCol="0">
                          <a:noAutofit/>
                        </wps:bodyPr>
                      </wps:wsp>
                      <wps:wsp>
                        <wps:cNvPr id="1032" name="Textbox 1032"/>
                        <wps:cNvSpPr txBox="1"/>
                        <wps:spPr>
                          <a:xfrm>
                            <a:off x="3075852" y="2529702"/>
                            <a:ext cx="78105" cy="99060"/>
                          </a:xfrm>
                          <a:prstGeom prst="rect">
                            <a:avLst/>
                          </a:prstGeom>
                        </wps:spPr>
                        <wps:txbx>
                          <w:txbxContent>
                            <w:p>
                              <w:pPr>
                                <w:spacing w:line="155" w:lineRule="exact" w:before="0"/>
                                <w:ind w:left="0" w:right="0" w:firstLine="0"/>
                                <w:jc w:val="left"/>
                                <w:rPr>
                                  <w:b/>
                                  <w:sz w:val="14"/>
                                </w:rPr>
                              </w:pPr>
                              <w:r>
                                <w:rPr>
                                  <w:b/>
                                  <w:color w:val="828580"/>
                                  <w:spacing w:val="-5"/>
                                  <w:w w:val="105"/>
                                  <w:sz w:val="14"/>
                                </w:rPr>
                                <w:t>.c</w:t>
                              </w:r>
                            </w:p>
                          </w:txbxContent>
                        </wps:txbx>
                        <wps:bodyPr wrap="square" lIns="0" tIns="0" rIns="0" bIns="0" rtlCol="0">
                          <a:noAutofit/>
                        </wps:bodyPr>
                      </wps:wsp>
                      <wps:wsp>
                        <wps:cNvPr id="1033" name="Textbox 1033"/>
                        <wps:cNvSpPr txBox="1"/>
                        <wps:spPr>
                          <a:xfrm>
                            <a:off x="3076738" y="2499586"/>
                            <a:ext cx="51435" cy="71120"/>
                          </a:xfrm>
                          <a:prstGeom prst="rect">
                            <a:avLst/>
                          </a:prstGeom>
                        </wps:spPr>
                        <wps:txbx>
                          <w:txbxContent>
                            <w:p>
                              <w:pPr>
                                <w:spacing w:line="112" w:lineRule="exact" w:before="0"/>
                                <w:ind w:left="0" w:right="0" w:firstLine="0"/>
                                <w:jc w:val="left"/>
                                <w:rPr>
                                  <w:rFonts w:ascii="Arial"/>
                                  <w:b/>
                                  <w:sz w:val="10"/>
                                </w:rPr>
                              </w:pPr>
                              <w:r>
                                <w:rPr>
                                  <w:rFonts w:ascii="Arial"/>
                                  <w:b/>
                                  <w:color w:val="707070"/>
                                  <w:spacing w:val="-10"/>
                                  <w:w w:val="110"/>
                                  <w:sz w:val="10"/>
                                </w:rPr>
                                <w:t>0</w:t>
                              </w:r>
                            </w:p>
                          </w:txbxContent>
                        </wps:txbx>
                        <wps:bodyPr wrap="square" lIns="0" tIns="0" rIns="0" bIns="0" rtlCol="0">
                          <a:noAutofit/>
                        </wps:bodyPr>
                      </wps:wsp>
                      <wps:wsp>
                        <wps:cNvPr id="1034" name="Textbox 1034"/>
                        <wps:cNvSpPr txBox="1"/>
                        <wps:spPr>
                          <a:xfrm>
                            <a:off x="2497257" y="2615157"/>
                            <a:ext cx="74930" cy="147955"/>
                          </a:xfrm>
                          <a:prstGeom prst="rect">
                            <a:avLst/>
                          </a:prstGeom>
                        </wps:spPr>
                        <wps:txbx>
                          <w:txbxContent>
                            <w:p>
                              <w:pPr>
                                <w:spacing w:line="233" w:lineRule="exact" w:before="0"/>
                                <w:ind w:left="0" w:right="0" w:firstLine="0"/>
                                <w:jc w:val="left"/>
                                <w:rPr>
                                  <w:sz w:val="21"/>
                                </w:rPr>
                              </w:pPr>
                              <w:r>
                                <w:rPr>
                                  <w:color w:val="606060"/>
                                  <w:spacing w:val="-5"/>
                                  <w:w w:val="90"/>
                                  <w:sz w:val="21"/>
                                </w:rPr>
                                <w:t>"'</w:t>
                              </w:r>
                            </w:p>
                          </w:txbxContent>
                        </wps:txbx>
                        <wps:bodyPr wrap="square" lIns="0" tIns="0" rIns="0" bIns="0" rtlCol="0">
                          <a:noAutofit/>
                        </wps:bodyPr>
                      </wps:wsp>
                      <wps:wsp>
                        <wps:cNvPr id="1035" name="Textbox 1035"/>
                        <wps:cNvSpPr txBox="1"/>
                        <wps:spPr>
                          <a:xfrm>
                            <a:off x="3081301" y="2539762"/>
                            <a:ext cx="103505" cy="206375"/>
                          </a:xfrm>
                          <a:prstGeom prst="rect">
                            <a:avLst/>
                          </a:prstGeom>
                        </wps:spPr>
                        <wps:txbx>
                          <w:txbxContent>
                            <w:p>
                              <w:pPr>
                                <w:spacing w:line="324" w:lineRule="exact" w:before="0"/>
                                <w:ind w:left="0" w:right="0" w:firstLine="0"/>
                                <w:jc w:val="left"/>
                                <w:rPr>
                                  <w:rFonts w:ascii="Arial"/>
                                  <w:sz w:val="29"/>
                                </w:rPr>
                              </w:pPr>
                              <w:r>
                                <w:rPr>
                                  <w:rFonts w:ascii="Arial"/>
                                  <w:color w:val="707070"/>
                                  <w:spacing w:val="-5"/>
                                  <w:w w:val="65"/>
                                  <w:sz w:val="29"/>
                                </w:rPr>
                                <w:t>.,,</w:t>
                              </w:r>
                            </w:p>
                          </w:txbxContent>
                        </wps:txbx>
                        <wps:bodyPr wrap="square" lIns="0" tIns="0" rIns="0" bIns="0" rtlCol="0">
                          <a:noAutofit/>
                        </wps:bodyPr>
                      </wps:wsp>
                      <wps:wsp>
                        <wps:cNvPr id="1036" name="Textbox 1036"/>
                        <wps:cNvSpPr txBox="1"/>
                        <wps:spPr>
                          <a:xfrm>
                            <a:off x="3085130" y="2603799"/>
                            <a:ext cx="57150" cy="63500"/>
                          </a:xfrm>
                          <a:prstGeom prst="rect">
                            <a:avLst/>
                          </a:prstGeom>
                        </wps:spPr>
                        <wps:txbx>
                          <w:txbxContent>
                            <w:p>
                              <w:pPr>
                                <w:spacing w:line="100" w:lineRule="exact" w:before="0"/>
                                <w:ind w:left="0" w:right="0" w:firstLine="0"/>
                                <w:jc w:val="left"/>
                                <w:rPr>
                                  <w:b/>
                                  <w:sz w:val="9"/>
                                </w:rPr>
                              </w:pPr>
                              <w:r>
                                <w:rPr>
                                  <w:b/>
                                  <w:color w:val="606060"/>
                                  <w:spacing w:val="-5"/>
                                  <w:w w:val="90"/>
                                  <w:sz w:val="9"/>
                                </w:rPr>
                                <w:t>D.</w:t>
                              </w:r>
                            </w:p>
                          </w:txbxContent>
                        </wps:txbx>
                        <wps:bodyPr wrap="square" lIns="0" tIns="0" rIns="0" bIns="0" rtlCol="0">
                          <a:noAutofit/>
                        </wps:bodyPr>
                      </wps:wsp>
                      <wps:wsp>
                        <wps:cNvPr id="1037" name="Textbox 1037"/>
                        <wps:cNvSpPr txBox="1"/>
                        <wps:spPr>
                          <a:xfrm>
                            <a:off x="2479535" y="2903762"/>
                            <a:ext cx="90805" cy="225425"/>
                          </a:xfrm>
                          <a:prstGeom prst="rect">
                            <a:avLst/>
                          </a:prstGeom>
                        </wps:spPr>
                        <wps:txbx>
                          <w:txbxContent>
                            <w:p>
                              <w:pPr>
                                <w:spacing w:line="351" w:lineRule="exact" w:before="0"/>
                                <w:ind w:left="0" w:right="0" w:firstLine="0"/>
                                <w:jc w:val="left"/>
                                <w:rPr>
                                  <w:b/>
                                  <w:sz w:val="12"/>
                                </w:rPr>
                              </w:pPr>
                              <w:r>
                                <w:rPr>
                                  <w:b/>
                                  <w:color w:val="606060"/>
                                  <w:spacing w:val="-23"/>
                                  <w:w w:val="70"/>
                                  <w:sz w:val="12"/>
                                </w:rPr>
                                <w:t>1</w:t>
                              </w:r>
                              <w:r>
                                <w:rPr>
                                  <w:color w:val="606060"/>
                                  <w:spacing w:val="-23"/>
                                  <w:w w:val="70"/>
                                  <w:position w:val="-15"/>
                                  <w:sz w:val="32"/>
                                </w:rPr>
                                <w:t>a</w:t>
                              </w:r>
                              <w:r>
                                <w:rPr>
                                  <w:b/>
                                  <w:color w:val="606060"/>
                                  <w:spacing w:val="-23"/>
                                  <w:w w:val="70"/>
                                  <w:sz w:val="12"/>
                                </w:rPr>
                                <w:t>1::</w:t>
                              </w:r>
                            </w:p>
                          </w:txbxContent>
                        </wps:txbx>
                        <wps:bodyPr wrap="square" lIns="0" tIns="0" rIns="0" bIns="0" rtlCol="0">
                          <a:noAutofit/>
                        </wps:bodyPr>
                      </wps:wsp>
                      <wps:wsp>
                        <wps:cNvPr id="1038" name="Textbox 1038"/>
                        <wps:cNvSpPr txBox="1"/>
                        <wps:spPr>
                          <a:xfrm>
                            <a:off x="2486974" y="2682332"/>
                            <a:ext cx="82550" cy="295910"/>
                          </a:xfrm>
                          <a:prstGeom prst="rect">
                            <a:avLst/>
                          </a:prstGeom>
                        </wps:spPr>
                        <wps:txbx>
                          <w:txbxContent>
                            <w:p>
                              <w:pPr>
                                <w:spacing w:line="466" w:lineRule="exact" w:before="0"/>
                                <w:ind w:left="0" w:right="0" w:firstLine="0"/>
                                <w:jc w:val="left"/>
                                <w:rPr>
                                  <w:sz w:val="42"/>
                                </w:rPr>
                              </w:pPr>
                              <w:r>
                                <w:rPr>
                                  <w:color w:val="707070"/>
                                  <w:spacing w:val="-44"/>
                                  <w:w w:val="49"/>
                                  <w:sz w:val="42"/>
                                </w:rPr>
                                <w:t>.</w:t>
                              </w:r>
                              <w:r>
                                <w:rPr>
                                  <w:color w:val="828580"/>
                                  <w:spacing w:val="-93"/>
                                  <w:w w:val="395"/>
                                  <w:position w:val="19"/>
                                  <w:sz w:val="11"/>
                                </w:rPr>
                                <w:t>I</w:t>
                              </w:r>
                              <w:r>
                                <w:rPr>
                                  <w:color w:val="707070"/>
                                  <w:spacing w:val="5"/>
                                  <w:w w:val="49"/>
                                  <w:sz w:val="42"/>
                                </w:rPr>
                                <w:t>.</w:t>
                              </w:r>
                            </w:p>
                          </w:txbxContent>
                        </wps:txbx>
                        <wps:bodyPr wrap="square" lIns="0" tIns="0" rIns="0" bIns="0" rtlCol="0">
                          <a:noAutofit/>
                        </wps:bodyPr>
                      </wps:wsp>
                      <wps:wsp>
                        <wps:cNvPr id="1039" name="Textbox 1039"/>
                        <wps:cNvSpPr txBox="1"/>
                        <wps:spPr>
                          <a:xfrm>
                            <a:off x="3075955" y="2726761"/>
                            <a:ext cx="84455" cy="286385"/>
                          </a:xfrm>
                          <a:prstGeom prst="rect">
                            <a:avLst/>
                          </a:prstGeom>
                        </wps:spPr>
                        <wps:txbx>
                          <w:txbxContent>
                            <w:p>
                              <w:pPr>
                                <w:spacing w:line="177" w:lineRule="auto" w:before="24"/>
                                <w:ind w:left="0" w:right="0" w:firstLine="0"/>
                                <w:jc w:val="left"/>
                                <w:rPr>
                                  <w:i/>
                                  <w:sz w:val="25"/>
                                </w:rPr>
                              </w:pPr>
                              <w:r>
                                <w:rPr>
                                  <w:i/>
                                  <w:color w:val="606060"/>
                                  <w:spacing w:val="-42"/>
                                  <w:w w:val="70"/>
                                  <w:sz w:val="25"/>
                                </w:rPr>
                                <w:t>£</w:t>
                              </w:r>
                              <w:r>
                                <w:rPr>
                                  <w:color w:val="707070"/>
                                  <w:spacing w:val="-42"/>
                                  <w:w w:val="70"/>
                                  <w:position w:val="-15"/>
                                  <w:sz w:val="32"/>
                                </w:rPr>
                                <w:t>a</w:t>
                              </w:r>
                              <w:r>
                                <w:rPr>
                                  <w:i/>
                                  <w:color w:val="606060"/>
                                  <w:spacing w:val="-42"/>
                                  <w:w w:val="70"/>
                                  <w:sz w:val="25"/>
                                </w:rPr>
                                <w:t>!</w:t>
                              </w:r>
                            </w:p>
                          </w:txbxContent>
                        </wps:txbx>
                        <wps:bodyPr wrap="square" lIns="0" tIns="0" rIns="0" bIns="0" rtlCol="0">
                          <a:noAutofit/>
                        </wps:bodyPr>
                      </wps:wsp>
                    </wpg:wgp>
                  </a:graphicData>
                </a:graphic>
              </wp:anchor>
            </w:drawing>
          </mc:Choice>
          <mc:Fallback>
            <w:pict>
              <v:group style="position:absolute;margin-left:54.556816pt;margin-top:14.702809pt;width:317.5pt;height:257.8500pt;mso-position-horizontal-relative:page;mso-position-vertical-relative:paragraph;z-index:-15592448;mso-wrap-distance-left:0;mso-wrap-distance-right:0" id="docshapegroup722" coordorigin="1091,294" coordsize="6350,5157">
                <v:shape style="position:absolute;left:2691;top:308;width:3807;height:3662" type="#_x0000_t75" id="docshape723" stroked="false">
                  <v:imagedata r:id="rId224" o:title=""/>
                </v:shape>
                <v:shape style="position:absolute;left:1095;top:298;width:6345;height:5152" id="docshape724" coordorigin="1096,299" coordsize="6345,5152" path="m1101,5450l1101,299m7417,5450l7417,299m1096,304l2692,304m1096,5431l7441,5431e" filled="false" stroked="true" strokeweight=".961224pt" strokecolor="#000000">
                  <v:path arrowok="t"/>
                  <v:stroke dashstyle="solid"/>
                </v:shape>
                <v:line style="position:absolute" from="6787,1683" to="6787,1274" stroked="true" strokeweight="1.44203pt" strokecolor="#000000">
                  <v:stroke dashstyle="solid"/>
                </v:line>
                <v:line style="position:absolute" from="6787,4004" to="6787,1683" stroked="true" strokeweight="7.210152pt" strokecolor="#000000">
                  <v:stroke dashstyle="solid"/>
                </v:line>
                <v:shape style="position:absolute;left:6879;top:579;width:327;height:146" type="#_x0000_t202" id="docshape725" filled="false" stroked="false">
                  <v:textbox inset="0,0,0,0">
                    <w:txbxContent>
                      <w:p>
                        <w:pPr>
                          <w:spacing w:line="145" w:lineRule="exact" w:before="0"/>
                          <w:ind w:left="0" w:right="0" w:firstLine="0"/>
                          <w:jc w:val="left"/>
                          <w:rPr>
                            <w:rFonts w:ascii="Arial"/>
                            <w:sz w:val="13"/>
                          </w:rPr>
                        </w:pPr>
                        <w:r>
                          <w:rPr>
                            <w:rFonts w:ascii="Arial"/>
                            <w:color w:val="9795A1"/>
                            <w:w w:val="125"/>
                            <w:sz w:val="13"/>
                          </w:rPr>
                          <w:t>-</w:t>
                        </w:r>
                        <w:r>
                          <w:rPr>
                            <w:rFonts w:ascii="Arial"/>
                            <w:color w:val="606060"/>
                            <w:spacing w:val="-5"/>
                            <w:w w:val="130"/>
                            <w:sz w:val="13"/>
                          </w:rPr>
                          <w:t>1Ci</w:t>
                        </w:r>
                      </w:p>
                    </w:txbxContent>
                  </v:textbox>
                  <w10:wrap type="none"/>
                </v:shape>
                <v:shape style="position:absolute;left:1345;top:772;width:1314;height:193" type="#_x0000_t202" id="docshape726" filled="false" stroked="false">
                  <v:textbox inset="0,0,0,0">
                    <w:txbxContent>
                      <w:p>
                        <w:pPr>
                          <w:spacing w:before="0"/>
                          <w:ind w:left="0" w:right="0" w:firstLine="0"/>
                          <w:jc w:val="left"/>
                          <w:rPr>
                            <w:rFonts w:ascii="Arial"/>
                            <w:b/>
                            <w:sz w:val="13"/>
                          </w:rPr>
                        </w:pPr>
                        <w:r>
                          <w:rPr>
                            <w:rFonts w:ascii="Courier New"/>
                            <w:b/>
                            <w:color w:val="606060"/>
                            <w:spacing w:val="-2"/>
                            <w:w w:val="85"/>
                            <w:sz w:val="17"/>
                          </w:rPr>
                          <w:t>Coffee_</w:t>
                        </w:r>
                        <w:r>
                          <w:rPr>
                            <w:rFonts w:ascii="Arial"/>
                            <w:b/>
                            <w:color w:val="707070"/>
                            <w:spacing w:val="-2"/>
                            <w:w w:val="85"/>
                            <w:sz w:val="13"/>
                          </w:rPr>
                          <w:t>Cerscos</w:t>
                        </w:r>
                        <w:r>
                          <w:rPr>
                            <w:rFonts w:ascii="Arial"/>
                            <w:b/>
                            <w:color w:val="494B4B"/>
                            <w:spacing w:val="-2"/>
                            <w:w w:val="85"/>
                            <w:sz w:val="13"/>
                          </w:rPr>
                          <w:t>pora</w:t>
                        </w:r>
                      </w:p>
                    </w:txbxContent>
                  </v:textbox>
                  <w10:wrap type="none"/>
                </v:shape>
                <v:shape style="position:absolute;left:6872;top:981;width:287;height:575" type="#_x0000_t202" id="docshape727" filled="false" stroked="false">
                  <v:textbox inset="0,0,0,0">
                    <w:txbxContent>
                      <w:p>
                        <w:pPr>
                          <w:spacing w:line="166" w:lineRule="exact" w:before="0"/>
                          <w:ind w:left="0" w:right="0" w:firstLine="0"/>
                          <w:jc w:val="left"/>
                          <w:rPr>
                            <w:sz w:val="15"/>
                          </w:rPr>
                        </w:pPr>
                        <w:r>
                          <w:rPr>
                            <w:color w:val="707070"/>
                            <w:w w:val="125"/>
                            <w:sz w:val="15"/>
                          </w:rPr>
                          <w:t>-</w:t>
                        </w:r>
                        <w:r>
                          <w:rPr>
                            <w:color w:val="707070"/>
                            <w:spacing w:val="-5"/>
                            <w:w w:val="130"/>
                            <w:sz w:val="15"/>
                          </w:rPr>
                          <w:t>14</w:t>
                        </w:r>
                      </w:p>
                      <w:p>
                        <w:pPr>
                          <w:spacing w:line="240" w:lineRule="auto" w:before="63"/>
                          <w:rPr>
                            <w:sz w:val="15"/>
                          </w:rPr>
                        </w:pPr>
                      </w:p>
                      <w:p>
                        <w:pPr>
                          <w:spacing w:before="0"/>
                          <w:ind w:left="104" w:right="0" w:firstLine="0"/>
                          <w:jc w:val="left"/>
                          <w:rPr>
                            <w:sz w:val="15"/>
                          </w:rPr>
                        </w:pPr>
                        <w:r>
                          <w:rPr>
                            <w:color w:val="606060"/>
                            <w:spacing w:val="-5"/>
                            <w:w w:val="110"/>
                            <w:sz w:val="15"/>
                          </w:rPr>
                          <w:t>12</w:t>
                        </w:r>
                      </w:p>
                    </w:txbxContent>
                  </v:textbox>
                  <w10:wrap type="none"/>
                </v:shape>
                <v:shape style="position:absolute;left:1642;top:1680;width:1019;height:146" type="#_x0000_t202" id="docshape728" filled="false" stroked="false">
                  <v:textbox inset="0,0,0,0">
                    <w:txbxContent>
                      <w:p>
                        <w:pPr>
                          <w:spacing w:line="145" w:lineRule="exact" w:before="0"/>
                          <w:ind w:left="0" w:right="0" w:firstLine="0"/>
                          <w:jc w:val="left"/>
                          <w:rPr>
                            <w:rFonts w:ascii="Arial"/>
                            <w:b/>
                            <w:sz w:val="13"/>
                          </w:rPr>
                        </w:pPr>
                        <w:r>
                          <w:rPr>
                            <w:rFonts w:ascii="Arial"/>
                            <w:b/>
                            <w:color w:val="707070"/>
                            <w:spacing w:val="-2"/>
                            <w:w w:val="105"/>
                            <w:sz w:val="13"/>
                          </w:rPr>
                          <w:t>COffee_Healthy</w:t>
                        </w:r>
                      </w:p>
                    </w:txbxContent>
                  </v:textbox>
                  <w10:wrap type="none"/>
                </v:shape>
                <v:shape style="position:absolute;left:6981;top:1812;width:188;height:562" type="#_x0000_t202" id="docshape729" filled="false" stroked="false">
                  <v:textbox inset="0,0,0,0">
                    <w:txbxContent>
                      <w:p>
                        <w:pPr>
                          <w:spacing w:before="0"/>
                          <w:ind w:left="0" w:right="0" w:firstLine="0"/>
                          <w:jc w:val="left"/>
                          <w:rPr>
                            <w:rFonts w:ascii="Courier New"/>
                            <w:sz w:val="15"/>
                          </w:rPr>
                        </w:pPr>
                        <w:r>
                          <w:rPr>
                            <w:rFonts w:ascii="Courier New"/>
                            <w:color w:val="606060"/>
                            <w:spacing w:val="-5"/>
                            <w:sz w:val="15"/>
                          </w:rPr>
                          <w:t>10</w:t>
                        </w:r>
                      </w:p>
                      <w:p>
                        <w:pPr>
                          <w:spacing w:line="240" w:lineRule="auto" w:before="71"/>
                          <w:rPr>
                            <w:rFonts w:ascii="Courier New"/>
                            <w:sz w:val="15"/>
                          </w:rPr>
                        </w:pPr>
                      </w:p>
                      <w:p>
                        <w:pPr>
                          <w:spacing w:before="0"/>
                          <w:ind w:left="1" w:right="0" w:firstLine="0"/>
                          <w:jc w:val="left"/>
                          <w:rPr>
                            <w:rFonts w:ascii="Arial"/>
                            <w:b/>
                            <w:sz w:val="13"/>
                          </w:rPr>
                        </w:pPr>
                        <w:r>
                          <w:rPr>
                            <w:rFonts w:ascii="Arial"/>
                            <w:b/>
                            <w:color w:val="606060"/>
                            <w:spacing w:val="-10"/>
                            <w:sz w:val="13"/>
                          </w:rPr>
                          <w:t>8</w:t>
                        </w:r>
                      </w:p>
                    </w:txbxContent>
                  </v:textbox>
                  <w10:wrap type="none"/>
                </v:shape>
                <v:shape style="position:absolute;left:1527;top:2532;width:1148;height:168" type="#_x0000_t202" id="docshape730" filled="false" stroked="false">
                  <v:textbox inset="0,0,0,0">
                    <w:txbxContent>
                      <w:p>
                        <w:pPr>
                          <w:spacing w:line="168" w:lineRule="exact" w:before="0"/>
                          <w:ind w:left="0" w:right="0" w:firstLine="0"/>
                          <w:jc w:val="left"/>
                          <w:rPr>
                            <w:rFonts w:ascii="Arial"/>
                            <w:sz w:val="15"/>
                          </w:rPr>
                        </w:pPr>
                        <w:r>
                          <w:rPr>
                            <w:rFonts w:ascii="Arial"/>
                            <w:color w:val="707070"/>
                            <w:spacing w:val="-5"/>
                            <w:sz w:val="15"/>
                          </w:rPr>
                          <w:t>coffee_Leaf_fl.us't</w:t>
                        </w:r>
                      </w:p>
                    </w:txbxContent>
                  </v:textbox>
                  <w10:wrap type="none"/>
                </v:shape>
                <v:shape style="position:absolute;left:6982;top:2628;width:108;height:558" type="#_x0000_t202" id="docshape731" filled="false" stroked="false">
                  <v:textbox inset="0,0,0,0">
                    <w:txbxContent>
                      <w:p>
                        <w:pPr>
                          <w:spacing w:line="168" w:lineRule="exact" w:before="0"/>
                          <w:ind w:left="0" w:right="0" w:firstLine="0"/>
                          <w:jc w:val="left"/>
                          <w:rPr>
                            <w:rFonts w:ascii="Arial"/>
                            <w:b/>
                            <w:sz w:val="15"/>
                          </w:rPr>
                        </w:pPr>
                        <w:r>
                          <w:rPr>
                            <w:rFonts w:ascii="Arial"/>
                            <w:b/>
                            <w:color w:val="707070"/>
                            <w:spacing w:val="-10"/>
                            <w:w w:val="105"/>
                            <w:sz w:val="15"/>
                          </w:rPr>
                          <w:t>6</w:t>
                        </w:r>
                      </w:p>
                      <w:p>
                        <w:pPr>
                          <w:spacing w:line="240" w:lineRule="auto" w:before="67"/>
                          <w:rPr>
                            <w:rFonts w:ascii="Arial"/>
                            <w:b/>
                            <w:sz w:val="15"/>
                          </w:rPr>
                        </w:pPr>
                      </w:p>
                      <w:p>
                        <w:pPr>
                          <w:spacing w:before="1"/>
                          <w:ind w:left="8" w:right="0" w:firstLine="0"/>
                          <w:jc w:val="left"/>
                          <w:rPr>
                            <w:rFonts w:ascii="Arial"/>
                            <w:b/>
                            <w:sz w:val="13"/>
                          </w:rPr>
                        </w:pPr>
                        <w:r>
                          <w:rPr>
                            <w:rFonts w:ascii="Arial"/>
                            <w:b/>
                            <w:color w:val="494B4B"/>
                            <w:spacing w:val="-10"/>
                            <w:w w:val="105"/>
                            <w:sz w:val="13"/>
                          </w:rPr>
                          <w:t>4</w:t>
                        </w:r>
                      </w:p>
                    </w:txbxContent>
                  </v:textbox>
                  <w10:wrap type="none"/>
                </v:shape>
                <v:shape style="position:absolute;left:1703;top:3397;width:965;height:168" type="#_x0000_t202" id="docshape732" filled="false" stroked="false">
                  <v:textbox inset="0,0,0,0">
                    <w:txbxContent>
                      <w:p>
                        <w:pPr>
                          <w:spacing w:line="168" w:lineRule="exact" w:before="0"/>
                          <w:ind w:left="0" w:right="0" w:firstLine="0"/>
                          <w:jc w:val="left"/>
                          <w:rPr>
                            <w:rFonts w:ascii="Arial"/>
                            <w:sz w:val="15"/>
                          </w:rPr>
                        </w:pPr>
                        <w:r>
                          <w:rPr>
                            <w:rFonts w:ascii="Arial"/>
                            <w:color w:val="606060"/>
                            <w:spacing w:val="-2"/>
                            <w:w w:val="90"/>
                            <w:sz w:val="15"/>
                          </w:rPr>
                          <w:t>COfl</w:t>
                        </w:r>
                        <w:r>
                          <w:rPr>
                            <w:rFonts w:ascii="Arial"/>
                            <w:color w:val="828580"/>
                            <w:spacing w:val="-2"/>
                            <w:w w:val="90"/>
                            <w:sz w:val="15"/>
                          </w:rPr>
                          <w:t>ee_</w:t>
                        </w:r>
                        <w:r>
                          <w:rPr>
                            <w:rFonts w:ascii="Arial"/>
                            <w:color w:val="606060"/>
                            <w:spacing w:val="-2"/>
                            <w:w w:val="90"/>
                            <w:sz w:val="15"/>
                          </w:rPr>
                          <w:t>Phoma</w:t>
                        </w:r>
                      </w:p>
                    </w:txbxContent>
                  </v:textbox>
                  <w10:wrap type="none"/>
                </v:shape>
                <v:shape style="position:absolute;left:6985;top:3463;width:97;height:146" type="#_x0000_t202" id="docshape733" filled="false" stroked="false">
                  <v:textbox inset="0,0,0,0">
                    <w:txbxContent>
                      <w:p>
                        <w:pPr>
                          <w:spacing w:line="145" w:lineRule="exact" w:before="0"/>
                          <w:ind w:left="0" w:right="0" w:firstLine="0"/>
                          <w:jc w:val="left"/>
                          <w:rPr>
                            <w:rFonts w:ascii="Arial"/>
                            <w:b/>
                            <w:sz w:val="13"/>
                          </w:rPr>
                        </w:pPr>
                        <w:r>
                          <w:rPr>
                            <w:rFonts w:ascii="Arial"/>
                            <w:b/>
                            <w:color w:val="707070"/>
                            <w:spacing w:val="-10"/>
                            <w:w w:val="105"/>
                            <w:sz w:val="13"/>
                          </w:rPr>
                          <w:t>2</w:t>
                        </w:r>
                      </w:p>
                    </w:txbxContent>
                  </v:textbox>
                  <w10:wrap type="none"/>
                </v:shape>
                <v:shape style="position:absolute;left:3132;top:4172;width:67;height:101" type="#_x0000_t202" id="docshape734" filled="false" stroked="false">
                  <v:textbox inset="0,0,0,0">
                    <w:txbxContent>
                      <w:p>
                        <w:pPr>
                          <w:spacing w:line="101" w:lineRule="exact" w:before="0"/>
                          <w:ind w:left="0" w:right="0" w:firstLine="0"/>
                          <w:jc w:val="left"/>
                          <w:rPr>
                            <w:rFonts w:ascii="Arial"/>
                            <w:b/>
                            <w:sz w:val="9"/>
                          </w:rPr>
                        </w:pPr>
                        <w:r>
                          <w:rPr>
                            <w:rFonts w:ascii="Arial"/>
                            <w:b/>
                            <w:color w:val="707070"/>
                            <w:spacing w:val="-10"/>
                            <w:sz w:val="9"/>
                          </w:rPr>
                          <w:t>0</w:t>
                        </w:r>
                      </w:p>
                    </w:txbxContent>
                  </v:textbox>
                  <w10:wrap type="none"/>
                </v:shape>
                <v:shape style="position:absolute;left:3148;top:4025;width:130;height:189" type="#_x0000_t202" id="docshape735" filled="false" stroked="false">
                  <v:textbox inset="0,0,0,0">
                    <w:txbxContent>
                      <w:p>
                        <w:pPr>
                          <w:spacing w:line="188" w:lineRule="exact" w:before="0"/>
                          <w:ind w:left="0" w:right="0" w:firstLine="0"/>
                          <w:jc w:val="left"/>
                          <w:rPr>
                            <w:sz w:val="17"/>
                          </w:rPr>
                        </w:pPr>
                        <w:r>
                          <w:rPr>
                            <w:color w:val="606060"/>
                            <w:spacing w:val="-5"/>
                            <w:w w:val="105"/>
                            <w:sz w:val="17"/>
                          </w:rPr>
                          <w:t>:!</w:t>
                        </w:r>
                      </w:p>
                    </w:txbxContent>
                  </v:textbox>
                  <w10:wrap type="none"/>
                </v:shape>
                <v:shape style="position:absolute;left:4065;top:3990;width:174;height:284" type="#_x0000_t202" id="docshape736" filled="false" stroked="false">
                  <v:textbox inset="0,0,0,0">
                    <w:txbxContent>
                      <w:p>
                        <w:pPr>
                          <w:spacing w:line="133" w:lineRule="exact" w:before="0"/>
                          <w:ind w:left="32" w:right="0" w:firstLine="0"/>
                          <w:jc w:val="left"/>
                          <w:rPr>
                            <w:sz w:val="15"/>
                          </w:rPr>
                        </w:pPr>
                        <w:r>
                          <w:rPr>
                            <w:color w:val="707070"/>
                            <w:spacing w:val="-5"/>
                            <w:sz w:val="15"/>
                          </w:rPr>
                          <w:t>&gt;-</w:t>
                        </w:r>
                      </w:p>
                      <w:p>
                        <w:pPr>
                          <w:spacing w:line="151" w:lineRule="exact" w:before="0"/>
                          <w:ind w:left="0" w:right="0" w:firstLine="0"/>
                          <w:jc w:val="left"/>
                          <w:rPr>
                            <w:sz w:val="16"/>
                          </w:rPr>
                        </w:pPr>
                        <w:r>
                          <w:rPr>
                            <w:color w:val="707070"/>
                            <w:spacing w:val="-5"/>
                            <w:sz w:val="16"/>
                          </w:rPr>
                          <w:t>fi</w:t>
                        </w:r>
                      </w:p>
                    </w:txbxContent>
                  </v:textbox>
                  <w10:wrap type="none"/>
                </v:shape>
                <v:shape style="position:absolute;left:5005;top:3900;width:138;height:255" type="#_x0000_t202" id="docshape737" filled="false" stroked="false">
                  <v:textbox inset="0,0,0,0">
                    <w:txbxContent>
                      <w:p>
                        <w:pPr>
                          <w:spacing w:line="181" w:lineRule="exact" w:before="0"/>
                          <w:ind w:left="0" w:right="0" w:firstLine="0"/>
                          <w:jc w:val="left"/>
                          <w:rPr>
                            <w:sz w:val="18"/>
                          </w:rPr>
                        </w:pPr>
                        <w:r>
                          <w:rPr>
                            <w:color w:val="606060"/>
                            <w:spacing w:val="-5"/>
                            <w:w w:val="95"/>
                            <w:sz w:val="18"/>
                          </w:rPr>
                          <w:t>..,</w:t>
                        </w:r>
                      </w:p>
                      <w:p>
                        <w:pPr>
                          <w:spacing w:line="74" w:lineRule="exact" w:before="0"/>
                          <w:ind w:left="29" w:right="0" w:firstLine="0"/>
                          <w:jc w:val="left"/>
                          <w:rPr>
                            <w:b/>
                            <w:sz w:val="8"/>
                          </w:rPr>
                        </w:pPr>
                        <w:r>
                          <w:rPr>
                            <w:b/>
                            <w:color w:val="707070"/>
                            <w:spacing w:val="-5"/>
                            <w:sz w:val="8"/>
                          </w:rPr>
                          <w:t>u,</w:t>
                        </w:r>
                      </w:p>
                    </w:txbxContent>
                  </v:textbox>
                  <w10:wrap type="none"/>
                </v:shape>
                <v:shape style="position:absolute;left:5953;top:3865;width:126;height:255" type="#_x0000_t202" id="docshape738" filled="false" stroked="false">
                  <v:textbox inset="0,0,0,0">
                    <w:txbxContent>
                      <w:p>
                        <w:pPr>
                          <w:spacing w:line="255" w:lineRule="exact" w:before="0"/>
                          <w:ind w:left="0" w:right="0" w:firstLine="0"/>
                          <w:jc w:val="left"/>
                          <w:rPr>
                            <w:sz w:val="23"/>
                          </w:rPr>
                        </w:pPr>
                        <w:r>
                          <w:rPr>
                            <w:color w:val="606060"/>
                            <w:spacing w:val="-5"/>
                            <w:sz w:val="23"/>
                          </w:rPr>
                          <w:t>.,</w:t>
                        </w:r>
                      </w:p>
                    </w:txbxContent>
                  </v:textbox>
                  <w10:wrap type="none"/>
                </v:shape>
                <v:shape style="position:absolute;left:6993;top:3859;width:94;height:156" type="#_x0000_t202" id="docshape739" filled="false" stroked="false">
                  <v:textbox inset="0,0,0,0">
                    <w:txbxContent>
                      <w:p>
                        <w:pPr>
                          <w:spacing w:line="155" w:lineRule="exact" w:before="0"/>
                          <w:ind w:left="0" w:right="0" w:firstLine="0"/>
                          <w:jc w:val="left"/>
                          <w:rPr>
                            <w:b/>
                            <w:sz w:val="14"/>
                          </w:rPr>
                        </w:pPr>
                        <w:r>
                          <w:rPr>
                            <w:b/>
                            <w:color w:val="707070"/>
                            <w:spacing w:val="-10"/>
                            <w:w w:val="105"/>
                            <w:sz w:val="14"/>
                          </w:rPr>
                          <w:t>0</w:t>
                        </w:r>
                      </w:p>
                    </w:txbxContent>
                  </v:textbox>
                  <w10:wrap type="none"/>
                </v:shape>
                <v:shape style="position:absolute;left:5958;top:4094;width:119;height:179" type="#_x0000_t202" id="docshape740" filled="false" stroked="false">
                  <v:textbox inset="0,0,0,0">
                    <w:txbxContent>
                      <w:p>
                        <w:pPr>
                          <w:spacing w:line="179" w:lineRule="exact" w:before="0"/>
                          <w:ind w:left="0" w:right="0" w:firstLine="0"/>
                          <w:jc w:val="left"/>
                          <w:rPr>
                            <w:rFonts w:ascii="Arial"/>
                            <w:b/>
                            <w:sz w:val="16"/>
                          </w:rPr>
                        </w:pPr>
                        <w:r>
                          <w:rPr>
                            <w:rFonts w:ascii="Arial"/>
                            <w:b/>
                            <w:color w:val="606060"/>
                            <w:spacing w:val="-10"/>
                            <w:sz w:val="16"/>
                          </w:rPr>
                          <w:t>E</w:t>
                        </w:r>
                      </w:p>
                    </w:txbxContent>
                  </v:textbox>
                  <w10:wrap type="none"/>
                </v:shape>
                <v:shape style="position:absolute;left:3128;top:4301;width:181;height:1071" type="#_x0000_t202" id="docshape741" filled="false" stroked="false">
                  <v:textbox inset="0,0,0,0">
                    <w:txbxContent>
                      <w:p>
                        <w:pPr>
                          <w:spacing w:line="103" w:lineRule="auto" w:before="86"/>
                          <w:ind w:left="0" w:right="0" w:firstLine="0"/>
                          <w:jc w:val="left"/>
                          <w:rPr>
                            <w:sz w:val="21"/>
                          </w:rPr>
                        </w:pPr>
                        <w:r>
                          <w:rPr>
                            <w:color w:val="606060"/>
                            <w:spacing w:val="-60"/>
                            <w:w w:val="60"/>
                            <w:position w:val="-25"/>
                            <w:sz w:val="46"/>
                          </w:rPr>
                          <w:t>.</w:t>
                        </w:r>
                        <w:r>
                          <w:rPr>
                            <w:rFonts w:ascii="Arial"/>
                            <w:b/>
                            <w:color w:val="707070"/>
                            <w:spacing w:val="-39"/>
                            <w:w w:val="113"/>
                            <w:sz w:val="10"/>
                          </w:rPr>
                          <w:t>0</w:t>
                        </w:r>
                        <w:r>
                          <w:rPr>
                            <w:color w:val="707070"/>
                            <w:spacing w:val="-62"/>
                            <w:w w:val="95"/>
                            <w:sz w:val="21"/>
                          </w:rPr>
                          <w:t>"</w:t>
                        </w:r>
                        <w:r>
                          <w:rPr>
                            <w:b/>
                            <w:color w:val="707070"/>
                            <w:spacing w:val="-22"/>
                            <w:w w:val="86"/>
                            <w:position w:val="-6"/>
                            <w:sz w:val="9"/>
                          </w:rPr>
                          <w:t>V</w:t>
                        </w:r>
                        <w:r>
                          <w:rPr>
                            <w:color w:val="606060"/>
                            <w:spacing w:val="-27"/>
                            <w:w w:val="60"/>
                            <w:position w:val="-25"/>
                            <w:sz w:val="46"/>
                          </w:rPr>
                          <w:t>.</w:t>
                        </w:r>
                        <w:r>
                          <w:rPr>
                            <w:color w:val="707070"/>
                            <w:w w:val="95"/>
                            <w:sz w:val="21"/>
                          </w:rPr>
                          <w:t>'</w:t>
                        </w:r>
                      </w:p>
                      <w:p>
                        <w:pPr>
                          <w:spacing w:line="240" w:lineRule="auto" w:before="54"/>
                          <w:rPr>
                            <w:sz w:val="21"/>
                          </w:rPr>
                        </w:pPr>
                      </w:p>
                      <w:p>
                        <w:pPr>
                          <w:spacing w:before="0"/>
                          <w:ind w:left="27" w:right="0" w:firstLine="0"/>
                          <w:jc w:val="left"/>
                          <w:rPr>
                            <w:rFonts w:ascii="Arial"/>
                            <w:sz w:val="11"/>
                          </w:rPr>
                        </w:pPr>
                        <w:r>
                          <w:rPr>
                            <w:rFonts w:ascii="Arial"/>
                            <w:color w:val="828580"/>
                            <w:spacing w:val="-10"/>
                            <w:w w:val="435"/>
                            <w:sz w:val="11"/>
                          </w:rPr>
                          <w:t>I</w:t>
                        </w:r>
                      </w:p>
                      <w:p>
                        <w:pPr>
                          <w:spacing w:before="73"/>
                          <w:ind w:left="0" w:right="0" w:firstLine="0"/>
                          <w:jc w:val="left"/>
                          <w:rPr>
                            <w:rFonts w:ascii="Arial"/>
                            <w:i/>
                            <w:sz w:val="20"/>
                          </w:rPr>
                        </w:pPr>
                        <w:r>
                          <w:rPr>
                            <w:rFonts w:ascii="Arial"/>
                            <w:i/>
                            <w:color w:val="707070"/>
                            <w:spacing w:val="-10"/>
                            <w:w w:val="85"/>
                            <w:sz w:val="20"/>
                          </w:rPr>
                          <w:t>8</w:t>
                        </w:r>
                      </w:p>
                    </w:txbxContent>
                  </v:textbox>
                  <w10:wrap type="none"/>
                </v:shape>
                <v:shape style="position:absolute;left:3164;top:4250;width:106;height:100" type="#_x0000_t202" id="docshape742" filled="false" stroked="false">
                  <v:textbox inset="0,0,0,0">
                    <w:txbxContent>
                      <w:p>
                        <w:pPr>
                          <w:spacing w:line="100" w:lineRule="exact" w:before="0"/>
                          <w:ind w:left="0" w:right="0" w:firstLine="0"/>
                          <w:jc w:val="left"/>
                          <w:rPr>
                            <w:b/>
                            <w:sz w:val="9"/>
                          </w:rPr>
                        </w:pPr>
                        <w:r>
                          <w:rPr>
                            <w:b/>
                            <w:color w:val="606060"/>
                            <w:spacing w:val="-5"/>
                            <w:sz w:val="9"/>
                          </w:rPr>
                          <w:t>Q.</w:t>
                        </w:r>
                      </w:p>
                    </w:txbxContent>
                  </v:textbox>
                  <w10:wrap type="none"/>
                </v:shape>
                <v:shape style="position:absolute;left:4059;top:4309;width:209;height:761" type="#_x0000_t202" id="docshape743" filled="false" stroked="false">
                  <v:textbox inset="0,0,0,0">
                    <w:txbxContent>
                      <w:p>
                        <w:pPr>
                          <w:spacing w:line="360" w:lineRule="exact" w:before="0"/>
                          <w:ind w:left="0" w:right="0" w:firstLine="0"/>
                          <w:jc w:val="left"/>
                          <w:rPr>
                            <w:rFonts w:ascii="Arial"/>
                            <w:sz w:val="32"/>
                          </w:rPr>
                        </w:pPr>
                        <w:r>
                          <w:rPr>
                            <w:rFonts w:ascii="Arial"/>
                            <w:color w:val="707070"/>
                            <w:spacing w:val="-26"/>
                            <w:w w:val="90"/>
                            <w:position w:val="-4"/>
                            <w:sz w:val="32"/>
                          </w:rPr>
                          <w:t>;</w:t>
                        </w:r>
                        <w:r>
                          <w:rPr>
                            <w:color w:val="707070"/>
                            <w:spacing w:val="-26"/>
                            <w:w w:val="90"/>
                            <w:sz w:val="26"/>
                          </w:rPr>
                          <w:t>"'</w:t>
                        </w:r>
                        <w:r>
                          <w:rPr>
                            <w:rFonts w:ascii="Arial"/>
                            <w:color w:val="707070"/>
                            <w:spacing w:val="-26"/>
                            <w:w w:val="90"/>
                            <w:position w:val="-4"/>
                            <w:sz w:val="32"/>
                          </w:rPr>
                          <w:t>,</w:t>
                        </w:r>
                      </w:p>
                      <w:p>
                        <w:pPr>
                          <w:spacing w:before="147"/>
                          <w:ind w:left="18" w:right="0" w:firstLine="0"/>
                          <w:jc w:val="left"/>
                          <w:rPr>
                            <w:i/>
                            <w:sz w:val="22"/>
                          </w:rPr>
                        </w:pPr>
                        <w:r>
                          <w:rPr>
                            <w:i/>
                            <w:color w:val="606060"/>
                            <w:spacing w:val="-10"/>
                            <w:sz w:val="22"/>
                          </w:rPr>
                          <w:t>8</w:t>
                        </w:r>
                      </w:p>
                    </w:txbxContent>
                  </v:textbox>
                  <w10:wrap type="none"/>
                </v:shape>
                <v:shape style="position:absolute;left:4066;top:4204;width:151;height:168" type="#_x0000_t202" id="docshape744" filled="false" stroked="false">
                  <v:textbox inset="0,0,0,0">
                    <w:txbxContent>
                      <w:p>
                        <w:pPr>
                          <w:spacing w:line="168" w:lineRule="exact" w:before="0"/>
                          <w:ind w:left="0" w:right="0" w:firstLine="0"/>
                          <w:jc w:val="left"/>
                          <w:rPr>
                            <w:rFonts w:ascii="Arial"/>
                            <w:sz w:val="15"/>
                          </w:rPr>
                        </w:pPr>
                        <w:r>
                          <w:rPr>
                            <w:rFonts w:ascii="Arial"/>
                            <w:color w:val="606060"/>
                            <w:spacing w:val="-2"/>
                            <w:sz w:val="15"/>
                          </w:rPr>
                          <w:t>-</w:t>
                        </w:r>
                        <w:r>
                          <w:rPr>
                            <w:rFonts w:ascii="Arial"/>
                            <w:color w:val="606060"/>
                            <w:spacing w:val="-7"/>
                            <w:sz w:val="15"/>
                          </w:rPr>
                          <w:t>.;</w:t>
                        </w:r>
                      </w:p>
                    </w:txbxContent>
                  </v:textbox>
                  <w10:wrap type="none"/>
                </v:shape>
                <v:shape style="position:absolute;left:4993;top:4312;width:182;height:124" type="#_x0000_t202" id="docshape745" filled="false" stroked="false">
                  <v:textbox inset="0,0,0,0">
                    <w:txbxContent>
                      <w:p>
                        <w:pPr>
                          <w:spacing w:line="123" w:lineRule="exact" w:before="0"/>
                          <w:ind w:left="0" w:right="0" w:firstLine="0"/>
                          <w:jc w:val="left"/>
                          <w:rPr>
                            <w:rFonts w:ascii="Arial"/>
                            <w:sz w:val="11"/>
                          </w:rPr>
                        </w:pPr>
                        <w:r>
                          <w:rPr>
                            <w:rFonts w:ascii="Arial"/>
                            <w:color w:val="828580"/>
                            <w:spacing w:val="-4"/>
                            <w:w w:val="105"/>
                            <w:sz w:val="11"/>
                          </w:rPr>
                          <w:t>.,_I</w:t>
                        </w:r>
                      </w:p>
                    </w:txbxContent>
                  </v:textbox>
                  <w10:wrap type="none"/>
                </v:shape>
                <v:shape style="position:absolute;left:5935;top:4277;width:123;height:156" type="#_x0000_t202" id="docshape746" filled="false" stroked="false">
                  <v:textbox inset="0,0,0,0">
                    <w:txbxContent>
                      <w:p>
                        <w:pPr>
                          <w:spacing w:line="155" w:lineRule="exact" w:before="0"/>
                          <w:ind w:left="0" w:right="0" w:firstLine="0"/>
                          <w:jc w:val="left"/>
                          <w:rPr>
                            <w:b/>
                            <w:sz w:val="14"/>
                          </w:rPr>
                        </w:pPr>
                        <w:r>
                          <w:rPr>
                            <w:b/>
                            <w:color w:val="828580"/>
                            <w:spacing w:val="-5"/>
                            <w:w w:val="105"/>
                            <w:sz w:val="14"/>
                          </w:rPr>
                          <w:t>.c</w:t>
                        </w:r>
                      </w:p>
                    </w:txbxContent>
                  </v:textbox>
                  <w10:wrap type="none"/>
                </v:shape>
                <v:shape style="position:absolute;left:5936;top:4230;width:81;height:112" type="#_x0000_t202" id="docshape747" filled="false" stroked="false">
                  <v:textbox inset="0,0,0,0">
                    <w:txbxContent>
                      <w:p>
                        <w:pPr>
                          <w:spacing w:line="112" w:lineRule="exact" w:before="0"/>
                          <w:ind w:left="0" w:right="0" w:firstLine="0"/>
                          <w:jc w:val="left"/>
                          <w:rPr>
                            <w:rFonts w:ascii="Arial"/>
                            <w:b/>
                            <w:sz w:val="10"/>
                          </w:rPr>
                        </w:pPr>
                        <w:r>
                          <w:rPr>
                            <w:rFonts w:ascii="Arial"/>
                            <w:b/>
                            <w:color w:val="707070"/>
                            <w:spacing w:val="-10"/>
                            <w:w w:val="110"/>
                            <w:sz w:val="10"/>
                          </w:rPr>
                          <w:t>0</w:t>
                        </w:r>
                      </w:p>
                    </w:txbxContent>
                  </v:textbox>
                  <w10:wrap type="none"/>
                </v:shape>
                <v:shape style="position:absolute;left:5023;top:4412;width:118;height:233" type="#_x0000_t202" id="docshape748" filled="false" stroked="false">
                  <v:textbox inset="0,0,0,0">
                    <w:txbxContent>
                      <w:p>
                        <w:pPr>
                          <w:spacing w:line="233" w:lineRule="exact" w:before="0"/>
                          <w:ind w:left="0" w:right="0" w:firstLine="0"/>
                          <w:jc w:val="left"/>
                          <w:rPr>
                            <w:sz w:val="21"/>
                          </w:rPr>
                        </w:pPr>
                        <w:r>
                          <w:rPr>
                            <w:color w:val="606060"/>
                            <w:spacing w:val="-5"/>
                            <w:w w:val="90"/>
                            <w:sz w:val="21"/>
                          </w:rPr>
                          <w:t>"'</w:t>
                        </w:r>
                      </w:p>
                    </w:txbxContent>
                  </v:textbox>
                  <w10:wrap type="none"/>
                </v:shape>
                <v:shape style="position:absolute;left:5943;top:4293;width:163;height:325" type="#_x0000_t202" id="docshape749" filled="false" stroked="false">
                  <v:textbox inset="0,0,0,0">
                    <w:txbxContent>
                      <w:p>
                        <w:pPr>
                          <w:spacing w:line="324" w:lineRule="exact" w:before="0"/>
                          <w:ind w:left="0" w:right="0" w:firstLine="0"/>
                          <w:jc w:val="left"/>
                          <w:rPr>
                            <w:rFonts w:ascii="Arial"/>
                            <w:sz w:val="29"/>
                          </w:rPr>
                        </w:pPr>
                        <w:r>
                          <w:rPr>
                            <w:rFonts w:ascii="Arial"/>
                            <w:color w:val="707070"/>
                            <w:spacing w:val="-5"/>
                            <w:w w:val="65"/>
                            <w:sz w:val="29"/>
                          </w:rPr>
                          <w:t>.,,</w:t>
                        </w:r>
                      </w:p>
                    </w:txbxContent>
                  </v:textbox>
                  <w10:wrap type="none"/>
                </v:shape>
                <v:shape style="position:absolute;left:5949;top:4394;width:90;height:100" type="#_x0000_t202" id="docshape750" filled="false" stroked="false">
                  <v:textbox inset="0,0,0,0">
                    <w:txbxContent>
                      <w:p>
                        <w:pPr>
                          <w:spacing w:line="100" w:lineRule="exact" w:before="0"/>
                          <w:ind w:left="0" w:right="0" w:firstLine="0"/>
                          <w:jc w:val="left"/>
                          <w:rPr>
                            <w:b/>
                            <w:sz w:val="9"/>
                          </w:rPr>
                        </w:pPr>
                        <w:r>
                          <w:rPr>
                            <w:b/>
                            <w:color w:val="606060"/>
                            <w:spacing w:val="-5"/>
                            <w:w w:val="90"/>
                            <w:sz w:val="9"/>
                          </w:rPr>
                          <w:t>D.</w:t>
                        </w:r>
                      </w:p>
                    </w:txbxContent>
                  </v:textbox>
                  <w10:wrap type="none"/>
                </v:shape>
                <v:shape style="position:absolute;left:4995;top:4866;width:143;height:355" type="#_x0000_t202" id="docshape751" filled="false" stroked="false">
                  <v:textbox inset="0,0,0,0">
                    <w:txbxContent>
                      <w:p>
                        <w:pPr>
                          <w:spacing w:line="351" w:lineRule="exact" w:before="0"/>
                          <w:ind w:left="0" w:right="0" w:firstLine="0"/>
                          <w:jc w:val="left"/>
                          <w:rPr>
                            <w:b/>
                            <w:sz w:val="12"/>
                          </w:rPr>
                        </w:pPr>
                        <w:r>
                          <w:rPr>
                            <w:b/>
                            <w:color w:val="606060"/>
                            <w:spacing w:val="-23"/>
                            <w:w w:val="70"/>
                            <w:sz w:val="12"/>
                          </w:rPr>
                          <w:t>1</w:t>
                        </w:r>
                        <w:r>
                          <w:rPr>
                            <w:color w:val="606060"/>
                            <w:spacing w:val="-23"/>
                            <w:w w:val="70"/>
                            <w:position w:val="-15"/>
                            <w:sz w:val="32"/>
                          </w:rPr>
                          <w:t>a</w:t>
                        </w:r>
                        <w:r>
                          <w:rPr>
                            <w:b/>
                            <w:color w:val="606060"/>
                            <w:spacing w:val="-23"/>
                            <w:w w:val="70"/>
                            <w:sz w:val="12"/>
                          </w:rPr>
                          <w:t>1::</w:t>
                        </w:r>
                      </w:p>
                    </w:txbxContent>
                  </v:textbox>
                  <w10:wrap type="none"/>
                </v:shape>
                <v:shape style="position:absolute;left:5007;top:4518;width:130;height:466" type="#_x0000_t202" id="docshape752" filled="false" stroked="false">
                  <v:textbox inset="0,0,0,0">
                    <w:txbxContent>
                      <w:p>
                        <w:pPr>
                          <w:spacing w:line="466" w:lineRule="exact" w:before="0"/>
                          <w:ind w:left="0" w:right="0" w:firstLine="0"/>
                          <w:jc w:val="left"/>
                          <w:rPr>
                            <w:sz w:val="42"/>
                          </w:rPr>
                        </w:pPr>
                        <w:r>
                          <w:rPr>
                            <w:color w:val="707070"/>
                            <w:spacing w:val="-44"/>
                            <w:w w:val="49"/>
                            <w:sz w:val="42"/>
                          </w:rPr>
                          <w:t>.</w:t>
                        </w:r>
                        <w:r>
                          <w:rPr>
                            <w:color w:val="828580"/>
                            <w:spacing w:val="-93"/>
                            <w:w w:val="395"/>
                            <w:position w:val="19"/>
                            <w:sz w:val="11"/>
                          </w:rPr>
                          <w:t>I</w:t>
                        </w:r>
                        <w:r>
                          <w:rPr>
                            <w:color w:val="707070"/>
                            <w:spacing w:val="5"/>
                            <w:w w:val="49"/>
                            <w:sz w:val="42"/>
                          </w:rPr>
                          <w:t>.</w:t>
                        </w:r>
                      </w:p>
                    </w:txbxContent>
                  </v:textbox>
                  <w10:wrap type="none"/>
                </v:shape>
                <v:shape style="position:absolute;left:5935;top:4588;width:133;height:451" type="#_x0000_t202" id="docshape753" filled="false" stroked="false">
                  <v:textbox inset="0,0,0,0">
                    <w:txbxContent>
                      <w:p>
                        <w:pPr>
                          <w:spacing w:line="177" w:lineRule="auto" w:before="24"/>
                          <w:ind w:left="0" w:right="0" w:firstLine="0"/>
                          <w:jc w:val="left"/>
                          <w:rPr>
                            <w:i/>
                            <w:sz w:val="25"/>
                          </w:rPr>
                        </w:pPr>
                        <w:r>
                          <w:rPr>
                            <w:i/>
                            <w:color w:val="606060"/>
                            <w:spacing w:val="-42"/>
                            <w:w w:val="70"/>
                            <w:sz w:val="25"/>
                          </w:rPr>
                          <w:t>£</w:t>
                        </w:r>
                        <w:r>
                          <w:rPr>
                            <w:color w:val="707070"/>
                            <w:spacing w:val="-42"/>
                            <w:w w:val="70"/>
                            <w:position w:val="-15"/>
                            <w:sz w:val="32"/>
                          </w:rPr>
                          <w:t>a</w:t>
                        </w:r>
                        <w:r>
                          <w:rPr>
                            <w:i/>
                            <w:color w:val="606060"/>
                            <w:spacing w:val="-42"/>
                            <w:w w:val="70"/>
                            <w:sz w:val="25"/>
                          </w:rPr>
                          <w:t>!</w:t>
                        </w:r>
                      </w:p>
                    </w:txbxContent>
                  </v:textbox>
                  <w10:wrap type="none"/>
                </v:shape>
                <w10:wrap type="topAndBottom"/>
              </v:group>
            </w:pict>
          </mc:Fallback>
        </mc:AlternateContent>
      </w:r>
    </w:p>
    <w:p>
      <w:pPr>
        <w:pStyle w:val="BodyText"/>
        <w:rPr>
          <w:i/>
          <w:sz w:val="22"/>
        </w:rPr>
      </w:pPr>
    </w:p>
    <w:p>
      <w:pPr>
        <w:pStyle w:val="BodyText"/>
        <w:rPr>
          <w:i/>
          <w:sz w:val="22"/>
        </w:rPr>
      </w:pPr>
    </w:p>
    <w:p>
      <w:pPr>
        <w:pStyle w:val="BodyText"/>
        <w:spacing w:before="78"/>
        <w:rPr>
          <w:i/>
          <w:sz w:val="22"/>
        </w:rPr>
      </w:pPr>
    </w:p>
    <w:p>
      <w:pPr>
        <w:spacing w:before="0"/>
        <w:ind w:left="845" w:right="0" w:firstLine="0"/>
        <w:jc w:val="left"/>
        <w:rPr>
          <w:i/>
          <w:sz w:val="22"/>
        </w:rPr>
      </w:pPr>
      <w:r>
        <w:rPr/>
        <mc:AlternateContent>
          <mc:Choice Requires="wps">
            <w:drawing>
              <wp:anchor distT="0" distB="0" distL="0" distR="0" allowOverlap="1" layoutInCell="1" locked="0" behindDoc="1" simplePos="0" relativeHeight="481685504">
                <wp:simplePos x="0" y="0"/>
                <wp:positionH relativeFrom="page">
                  <wp:posOffset>692871</wp:posOffset>
                </wp:positionH>
                <wp:positionV relativeFrom="paragraph">
                  <wp:posOffset>344319</wp:posOffset>
                </wp:positionV>
                <wp:extent cx="4251960" cy="1736725"/>
                <wp:effectExtent l="0" t="0" r="0" b="0"/>
                <wp:wrapNone/>
                <wp:docPr id="1040" name="Group 1040"/>
                <wp:cNvGraphicFramePr>
                  <a:graphicFrameLocks/>
                </wp:cNvGraphicFramePr>
                <a:graphic>
                  <a:graphicData uri="http://schemas.microsoft.com/office/word/2010/wordprocessingGroup">
                    <wpg:wgp>
                      <wpg:cNvPr id="1040" name="Group 1040"/>
                      <wpg:cNvGrpSpPr/>
                      <wpg:grpSpPr>
                        <a:xfrm>
                          <a:off x="0" y="0"/>
                          <a:ext cx="4251960" cy="1736725"/>
                          <a:chExt cx="4251960" cy="1736725"/>
                        </a:xfrm>
                      </wpg:grpSpPr>
                      <wps:wsp>
                        <wps:cNvPr id="1041" name="Graphic 1041"/>
                        <wps:cNvSpPr/>
                        <wps:spPr>
                          <a:xfrm>
                            <a:off x="6104" y="3051"/>
                            <a:ext cx="1270" cy="1733550"/>
                          </a:xfrm>
                          <a:custGeom>
                            <a:avLst/>
                            <a:gdLst/>
                            <a:ahLst/>
                            <a:cxnLst/>
                            <a:rect l="l" t="t" r="r" b="b"/>
                            <a:pathLst>
                              <a:path w="0" h="1733550">
                                <a:moveTo>
                                  <a:pt x="0" y="1733237"/>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042" name="Graphic 1042"/>
                        <wps:cNvSpPr/>
                        <wps:spPr>
                          <a:xfrm>
                            <a:off x="4242693" y="3051"/>
                            <a:ext cx="1270" cy="1733550"/>
                          </a:xfrm>
                          <a:custGeom>
                            <a:avLst/>
                            <a:gdLst/>
                            <a:ahLst/>
                            <a:cxnLst/>
                            <a:rect l="l" t="t" r="r" b="b"/>
                            <a:pathLst>
                              <a:path w="0" h="1733550">
                                <a:moveTo>
                                  <a:pt x="0" y="1733237"/>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1043" name="Graphic 1043"/>
                        <wps:cNvSpPr/>
                        <wps:spPr>
                          <a:xfrm>
                            <a:off x="3052" y="6102"/>
                            <a:ext cx="4249420" cy="1715135"/>
                          </a:xfrm>
                          <a:custGeom>
                            <a:avLst/>
                            <a:gdLst/>
                            <a:ahLst/>
                            <a:cxnLst/>
                            <a:rect l="l" t="t" r="r" b="b"/>
                            <a:pathLst>
                              <a:path w="4249420" h="1715135">
                                <a:moveTo>
                                  <a:pt x="0" y="0"/>
                                </a:moveTo>
                                <a:lnTo>
                                  <a:pt x="4248798" y="0"/>
                                </a:lnTo>
                              </a:path>
                              <a:path w="4249420" h="1715135">
                                <a:moveTo>
                                  <a:pt x="0" y="1714928"/>
                                </a:moveTo>
                                <a:lnTo>
                                  <a:pt x="4248798" y="1714928"/>
                                </a:lnTo>
                              </a:path>
                            </a:pathLst>
                          </a:custGeom>
                          <a:ln w="12207">
                            <a:solidFill>
                              <a:srgbClr val="000000"/>
                            </a:solidFill>
                            <a:prstDash val="solid"/>
                          </a:ln>
                        </wps:spPr>
                        <wps:bodyPr wrap="square" lIns="0" tIns="0" rIns="0" bIns="0" rtlCol="0">
                          <a:prstTxWarp prst="textNoShape">
                            <a:avLst/>
                          </a:prstTxWarp>
                          <a:noAutofit/>
                        </wps:bodyPr>
                      </wps:wsp>
                      <wps:wsp>
                        <wps:cNvPr id="1044" name="Graphic 1044"/>
                        <wps:cNvSpPr/>
                        <wps:spPr>
                          <a:xfrm>
                            <a:off x="1845032" y="481368"/>
                            <a:ext cx="3175" cy="208915"/>
                          </a:xfrm>
                          <a:custGeom>
                            <a:avLst/>
                            <a:gdLst/>
                            <a:ahLst/>
                            <a:cxnLst/>
                            <a:rect l="l" t="t" r="r" b="b"/>
                            <a:pathLst>
                              <a:path w="3175" h="208915">
                                <a:moveTo>
                                  <a:pt x="3052" y="208758"/>
                                </a:moveTo>
                                <a:lnTo>
                                  <a:pt x="0" y="208758"/>
                                </a:lnTo>
                                <a:lnTo>
                                  <a:pt x="0" y="0"/>
                                </a:lnTo>
                                <a:lnTo>
                                  <a:pt x="3052" y="0"/>
                                </a:lnTo>
                                <a:lnTo>
                                  <a:pt x="3052" y="208758"/>
                                </a:lnTo>
                                <a:close/>
                              </a:path>
                            </a:pathLst>
                          </a:custGeom>
                          <a:solidFill>
                            <a:srgbClr val="D4D8D4"/>
                          </a:solidFill>
                        </wps:spPr>
                        <wps:bodyPr wrap="square" lIns="0" tIns="0" rIns="0" bIns="0" rtlCol="0">
                          <a:prstTxWarp prst="textNoShape">
                            <a:avLst/>
                          </a:prstTxWarp>
                          <a:noAutofit/>
                        </wps:bodyPr>
                      </wps:wsp>
                      <wps:wsp>
                        <wps:cNvPr id="1045" name="Textbox 1045"/>
                        <wps:cNvSpPr txBox="1"/>
                        <wps:spPr>
                          <a:xfrm>
                            <a:off x="0" y="0"/>
                            <a:ext cx="4251960" cy="1736725"/>
                          </a:xfrm>
                          <a:prstGeom prst="rect">
                            <a:avLst/>
                          </a:prstGeom>
                        </wps:spPr>
                        <wps:txbx>
                          <w:txbxContent>
                            <w:p>
                              <w:pPr>
                                <w:spacing w:line="420" w:lineRule="auto" w:before="158"/>
                                <w:ind w:left="804" w:right="340" w:hanging="761"/>
                                <w:jc w:val="left"/>
                                <w:rPr>
                                  <w:rFonts w:ascii="Courier New"/>
                                  <w:b/>
                                  <w:sz w:val="17"/>
                                </w:rPr>
                              </w:pPr>
                              <w:r>
                                <w:rPr>
                                  <w:rFonts w:ascii="Courier New"/>
                                  <w:color w:val="85859E"/>
                                  <w:spacing w:val="-2"/>
                                  <w:w w:val="85"/>
                                  <w:sz w:val="17"/>
                                </w:rPr>
                                <w:t>In</w:t>
                              </w:r>
                              <w:r>
                                <w:rPr>
                                  <w:rFonts w:ascii="Courier New"/>
                                  <w:color w:val="85859E"/>
                                  <w:spacing w:val="-9"/>
                                  <w:w w:val="85"/>
                                  <w:sz w:val="17"/>
                                </w:rPr>
                                <w:t> </w:t>
                              </w:r>
                              <w:r>
                                <w:rPr>
                                  <w:b/>
                                  <w:color w:val="9795A1"/>
                                  <w:spacing w:val="-2"/>
                                  <w:w w:val="85"/>
                                  <w:sz w:val="17"/>
                                </w:rPr>
                                <w:t>(49]:</w:t>
                              </w:r>
                              <w:r>
                                <w:rPr>
                                  <w:b/>
                                  <w:color w:val="9795A1"/>
                                  <w:spacing w:val="58"/>
                                  <w:sz w:val="17"/>
                                </w:rPr>
                                <w:t> </w:t>
                              </w:r>
                              <w:r>
                                <w:rPr>
                                  <w:rFonts w:ascii="Arial"/>
                                  <w:b/>
                                  <w:color w:val="548554"/>
                                  <w:spacing w:val="-2"/>
                                  <w:w w:val="85"/>
                                  <w:sz w:val="16"/>
                                </w:rPr>
                                <w:t>fl"ffl</w:t>
                              </w:r>
                              <w:r>
                                <w:rPr>
                                  <w:rFonts w:ascii="Arial"/>
                                  <w:b/>
                                  <w:color w:val="548554"/>
                                  <w:spacing w:val="6"/>
                                  <w:sz w:val="16"/>
                                </w:rPr>
                                <w:t> </w:t>
                              </w:r>
                              <w:r>
                                <w:rPr>
                                  <w:rFonts w:ascii="Courier New"/>
                                  <w:b/>
                                  <w:color w:val="606060"/>
                                  <w:spacing w:val="-2"/>
                                  <w:w w:val="85"/>
                                  <w:sz w:val="17"/>
                                </w:rPr>
                                <w:t>sklearn.metrics</w:t>
                              </w:r>
                              <w:r>
                                <w:rPr>
                                  <w:rFonts w:ascii="Courier New"/>
                                  <w:b/>
                                  <w:color w:val="606060"/>
                                  <w:spacing w:val="-21"/>
                                  <w:w w:val="85"/>
                                  <w:sz w:val="17"/>
                                </w:rPr>
                                <w:t> </w:t>
                              </w:r>
                              <w:r>
                                <w:rPr>
                                  <w:rFonts w:ascii="Courier New"/>
                                  <w:b/>
                                  <w:color w:val="548554"/>
                                  <w:spacing w:val="-2"/>
                                  <w:w w:val="85"/>
                                  <w:sz w:val="17"/>
                                </w:rPr>
                                <w:t>import</w:t>
                              </w:r>
                              <w:r>
                                <w:rPr>
                                  <w:rFonts w:ascii="Courier New"/>
                                  <w:b/>
                                  <w:color w:val="548554"/>
                                  <w:spacing w:val="-7"/>
                                  <w:w w:val="85"/>
                                  <w:sz w:val="17"/>
                                </w:rPr>
                                <w:t> </w:t>
                              </w:r>
                              <w:r>
                                <w:rPr>
                                  <w:rFonts w:ascii="Courier New"/>
                                  <w:b/>
                                  <w:color w:val="606060"/>
                                  <w:spacing w:val="-2"/>
                                  <w:w w:val="85"/>
                                  <w:sz w:val="17"/>
                                </w:rPr>
                                <w:t>classificaition_report </w:t>
                              </w:r>
                              <w:r>
                                <w:rPr>
                                  <w:rFonts w:ascii="Courier New"/>
                                  <w:b/>
                                  <w:color w:val="828580"/>
                                  <w:w w:val="75"/>
                                  <w:sz w:val="17"/>
                                </w:rPr>
                                <w:t>prin</w:t>
                              </w:r>
                              <w:r>
                                <w:rPr>
                                  <w:rFonts w:ascii="Courier New"/>
                                  <w:b/>
                                  <w:color w:val="668974"/>
                                  <w:w w:val="75"/>
                                  <w:sz w:val="17"/>
                                </w:rPr>
                                <w:t>t</w:t>
                              </w:r>
                              <w:r>
                                <w:rPr>
                                  <w:rFonts w:ascii="Courier New"/>
                                  <w:b/>
                                  <w:color w:val="606060"/>
                                  <w:w w:val="75"/>
                                  <w:sz w:val="17"/>
                                </w:rPr>
                                <w:t>(classification_report(y_test,</w:t>
                              </w:r>
                              <w:r>
                                <w:rPr>
                                  <w:rFonts w:ascii="Courier New"/>
                                  <w:b/>
                                  <w:color w:val="606060"/>
                                  <w:spacing w:val="-51"/>
                                  <w:w w:val="75"/>
                                  <w:sz w:val="17"/>
                                </w:rPr>
                                <w:t> </w:t>
                              </w:r>
                              <w:r>
                                <w:rPr>
                                  <w:rFonts w:ascii="Courier New"/>
                                  <w:b/>
                                  <w:color w:val="707070"/>
                                  <w:w w:val="75"/>
                                  <w:sz w:val="17"/>
                                </w:rPr>
                                <w:t>y_Jlretl, target_names</w:t>
                              </w:r>
                              <w:r>
                                <w:rPr>
                                  <w:rFonts w:ascii="Courier New"/>
                                  <w:b/>
                                  <w:color w:val="707070"/>
                                  <w:sz w:val="17"/>
                                </w:rPr>
                                <w:t> </w:t>
                              </w:r>
                              <w:r>
                                <w:rPr>
                                  <w:rFonts w:ascii="Courier New"/>
                                  <w:b/>
                                  <w:color w:val="707070"/>
                                  <w:w w:val="75"/>
                                  <w:sz w:val="17"/>
                                </w:rPr>
                                <w:t>class_name</w:t>
                              </w:r>
                              <w:r>
                                <w:rPr>
                                  <w:rFonts w:ascii="Courier New"/>
                                  <w:b/>
                                  <w:color w:val="494B4B"/>
                                  <w:w w:val="75"/>
                                  <w:sz w:val="17"/>
                                </w:rPr>
                                <w:t>s))</w:t>
                              </w:r>
                            </w:p>
                            <w:p>
                              <w:pPr>
                                <w:tabs>
                                  <w:tab w:pos="3413" w:val="left" w:leader="none"/>
                                </w:tabs>
                                <w:spacing w:line="170" w:lineRule="exact" w:before="0"/>
                                <w:ind w:left="2385" w:right="0" w:firstLine="0"/>
                                <w:jc w:val="left"/>
                                <w:rPr>
                                  <w:rFonts w:ascii="Courier New"/>
                                  <w:b/>
                                  <w:sz w:val="17"/>
                                </w:rPr>
                              </w:pPr>
                              <w:r>
                                <w:rPr>
                                  <w:rFonts w:ascii="Courier New"/>
                                  <w:b/>
                                  <w:color w:val="707070"/>
                                  <w:spacing w:val="-2"/>
                                  <w:w w:val="90"/>
                                  <w:sz w:val="17"/>
                                </w:rPr>
                                <w:t>precisi</w:t>
                              </w:r>
                              <w:r>
                                <w:rPr>
                                  <w:rFonts w:ascii="Courier New"/>
                                  <w:b/>
                                  <w:color w:val="C3C3C3"/>
                                  <w:spacing w:val="-2"/>
                                  <w:w w:val="90"/>
                                  <w:sz w:val="17"/>
                                </w:rPr>
                                <w:t>,</w:t>
                              </w:r>
                              <w:r>
                                <w:rPr>
                                  <w:rFonts w:ascii="Courier New"/>
                                  <w:b/>
                                  <w:color w:val="707070"/>
                                  <w:spacing w:val="-2"/>
                                  <w:w w:val="90"/>
                                  <w:sz w:val="17"/>
                                </w:rPr>
                                <w:t>on</w:t>
                              </w:r>
                              <w:r>
                                <w:rPr>
                                  <w:rFonts w:ascii="Courier New"/>
                                  <w:b/>
                                  <w:color w:val="707070"/>
                                  <w:sz w:val="17"/>
                                </w:rPr>
                                <w:tab/>
                              </w:r>
                              <w:r>
                                <w:rPr>
                                  <w:rFonts w:ascii="Courier New"/>
                                  <w:b/>
                                  <w:color w:val="828580"/>
                                  <w:w w:val="90"/>
                                  <w:sz w:val="17"/>
                                </w:rPr>
                                <w:t>rec</w:t>
                              </w:r>
                              <w:r>
                                <w:rPr>
                                  <w:rFonts w:ascii="Courier New"/>
                                  <w:b/>
                                  <w:color w:val="606060"/>
                                  <w:w w:val="90"/>
                                  <w:sz w:val="17"/>
                                </w:rPr>
                                <w:t>all</w:t>
                              </w:r>
                              <w:r>
                                <w:rPr>
                                  <w:rFonts w:ascii="Courier New"/>
                                  <w:b/>
                                  <w:color w:val="606060"/>
                                  <w:spacing w:val="-10"/>
                                  <w:w w:val="90"/>
                                  <w:sz w:val="17"/>
                                </w:rPr>
                                <w:t> </w:t>
                              </w:r>
                              <w:r>
                                <w:rPr>
                                  <w:rFonts w:ascii="Courier New"/>
                                  <w:b/>
                                  <w:color w:val="606060"/>
                                  <w:w w:val="90"/>
                                  <w:sz w:val="17"/>
                                </w:rPr>
                                <w:t>H-score</w:t>
                              </w:r>
                              <w:r>
                                <w:rPr>
                                  <w:rFonts w:ascii="Courier New"/>
                                  <w:b/>
                                  <w:color w:val="606060"/>
                                  <w:spacing w:val="48"/>
                                  <w:w w:val="150"/>
                                  <w:sz w:val="17"/>
                                </w:rPr>
                                <w:t> </w:t>
                              </w:r>
                              <w:r>
                                <w:rPr>
                                  <w:rFonts w:ascii="Courier New"/>
                                  <w:b/>
                                  <w:color w:val="707070"/>
                                  <w:spacing w:val="-2"/>
                                  <w:w w:val="90"/>
                                  <w:sz w:val="17"/>
                                </w:rPr>
                                <w:t>support</w:t>
                              </w:r>
                            </w:p>
                          </w:txbxContent>
                        </wps:txbx>
                        <wps:bodyPr wrap="square" lIns="0" tIns="0" rIns="0" bIns="0" rtlCol="0">
                          <a:noAutofit/>
                        </wps:bodyPr>
                      </wps:wsp>
                    </wpg:wgp>
                  </a:graphicData>
                </a:graphic>
              </wp:anchor>
            </w:drawing>
          </mc:Choice>
          <mc:Fallback>
            <w:pict>
              <v:group style="position:absolute;margin-left:54.556816pt;margin-top:27.111746pt;width:334.8pt;height:136.75pt;mso-position-horizontal-relative:page;mso-position-vertical-relative:paragraph;z-index:-21630976" id="docshapegroup754" coordorigin="1091,542" coordsize="6696,2735">
                <v:line style="position:absolute" from="1101,3277" to="1101,547" stroked="true" strokeweight=".961354pt" strokecolor="#000000">
                  <v:stroke dashstyle="solid"/>
                </v:line>
                <v:line style="position:absolute" from="7773,3277" to="7773,547" stroked="true" strokeweight=".721015pt" strokecolor="#000000">
                  <v:stroke dashstyle="solid"/>
                </v:line>
                <v:shape style="position:absolute;left:1095;top:551;width:6692;height:2701" id="docshape755" coordorigin="1096,552" coordsize="6692,2701" path="m1096,552l7787,552m1096,3253l7787,3253e" filled="false" stroked="true" strokeweight=".961224pt" strokecolor="#000000">
                  <v:path arrowok="t"/>
                  <v:stroke dashstyle="solid"/>
                </v:shape>
                <v:rect style="position:absolute;left:3996;top:1300;width:5;height:329" id="docshape756" filled="true" fillcolor="#d4d8d4" stroked="false">
                  <v:fill type="solid"/>
                </v:rect>
                <v:shape style="position:absolute;left:1091;top:542;width:6696;height:2735" type="#_x0000_t202" id="docshape757" filled="false" stroked="false">
                  <v:textbox inset="0,0,0,0">
                    <w:txbxContent>
                      <w:p>
                        <w:pPr>
                          <w:spacing w:line="420" w:lineRule="auto" w:before="158"/>
                          <w:ind w:left="804" w:right="340" w:hanging="761"/>
                          <w:jc w:val="left"/>
                          <w:rPr>
                            <w:rFonts w:ascii="Courier New"/>
                            <w:b/>
                            <w:sz w:val="17"/>
                          </w:rPr>
                        </w:pPr>
                        <w:r>
                          <w:rPr>
                            <w:rFonts w:ascii="Courier New"/>
                            <w:color w:val="85859E"/>
                            <w:spacing w:val="-2"/>
                            <w:w w:val="85"/>
                            <w:sz w:val="17"/>
                          </w:rPr>
                          <w:t>In</w:t>
                        </w:r>
                        <w:r>
                          <w:rPr>
                            <w:rFonts w:ascii="Courier New"/>
                            <w:color w:val="85859E"/>
                            <w:spacing w:val="-9"/>
                            <w:w w:val="85"/>
                            <w:sz w:val="17"/>
                          </w:rPr>
                          <w:t> </w:t>
                        </w:r>
                        <w:r>
                          <w:rPr>
                            <w:b/>
                            <w:color w:val="9795A1"/>
                            <w:spacing w:val="-2"/>
                            <w:w w:val="85"/>
                            <w:sz w:val="17"/>
                          </w:rPr>
                          <w:t>(49]:</w:t>
                        </w:r>
                        <w:r>
                          <w:rPr>
                            <w:b/>
                            <w:color w:val="9795A1"/>
                            <w:spacing w:val="58"/>
                            <w:sz w:val="17"/>
                          </w:rPr>
                          <w:t> </w:t>
                        </w:r>
                        <w:r>
                          <w:rPr>
                            <w:rFonts w:ascii="Arial"/>
                            <w:b/>
                            <w:color w:val="548554"/>
                            <w:spacing w:val="-2"/>
                            <w:w w:val="85"/>
                            <w:sz w:val="16"/>
                          </w:rPr>
                          <w:t>fl"ffl</w:t>
                        </w:r>
                        <w:r>
                          <w:rPr>
                            <w:rFonts w:ascii="Arial"/>
                            <w:b/>
                            <w:color w:val="548554"/>
                            <w:spacing w:val="6"/>
                            <w:sz w:val="16"/>
                          </w:rPr>
                          <w:t> </w:t>
                        </w:r>
                        <w:r>
                          <w:rPr>
                            <w:rFonts w:ascii="Courier New"/>
                            <w:b/>
                            <w:color w:val="606060"/>
                            <w:spacing w:val="-2"/>
                            <w:w w:val="85"/>
                            <w:sz w:val="17"/>
                          </w:rPr>
                          <w:t>sklearn.metrics</w:t>
                        </w:r>
                        <w:r>
                          <w:rPr>
                            <w:rFonts w:ascii="Courier New"/>
                            <w:b/>
                            <w:color w:val="606060"/>
                            <w:spacing w:val="-21"/>
                            <w:w w:val="85"/>
                            <w:sz w:val="17"/>
                          </w:rPr>
                          <w:t> </w:t>
                        </w:r>
                        <w:r>
                          <w:rPr>
                            <w:rFonts w:ascii="Courier New"/>
                            <w:b/>
                            <w:color w:val="548554"/>
                            <w:spacing w:val="-2"/>
                            <w:w w:val="85"/>
                            <w:sz w:val="17"/>
                          </w:rPr>
                          <w:t>import</w:t>
                        </w:r>
                        <w:r>
                          <w:rPr>
                            <w:rFonts w:ascii="Courier New"/>
                            <w:b/>
                            <w:color w:val="548554"/>
                            <w:spacing w:val="-7"/>
                            <w:w w:val="85"/>
                            <w:sz w:val="17"/>
                          </w:rPr>
                          <w:t> </w:t>
                        </w:r>
                        <w:r>
                          <w:rPr>
                            <w:rFonts w:ascii="Courier New"/>
                            <w:b/>
                            <w:color w:val="606060"/>
                            <w:spacing w:val="-2"/>
                            <w:w w:val="85"/>
                            <w:sz w:val="17"/>
                          </w:rPr>
                          <w:t>classificaition_report </w:t>
                        </w:r>
                        <w:r>
                          <w:rPr>
                            <w:rFonts w:ascii="Courier New"/>
                            <w:b/>
                            <w:color w:val="828580"/>
                            <w:w w:val="75"/>
                            <w:sz w:val="17"/>
                          </w:rPr>
                          <w:t>prin</w:t>
                        </w:r>
                        <w:r>
                          <w:rPr>
                            <w:rFonts w:ascii="Courier New"/>
                            <w:b/>
                            <w:color w:val="668974"/>
                            <w:w w:val="75"/>
                            <w:sz w:val="17"/>
                          </w:rPr>
                          <w:t>t</w:t>
                        </w:r>
                        <w:r>
                          <w:rPr>
                            <w:rFonts w:ascii="Courier New"/>
                            <w:b/>
                            <w:color w:val="606060"/>
                            <w:w w:val="75"/>
                            <w:sz w:val="17"/>
                          </w:rPr>
                          <w:t>(classification_report(y_test,</w:t>
                        </w:r>
                        <w:r>
                          <w:rPr>
                            <w:rFonts w:ascii="Courier New"/>
                            <w:b/>
                            <w:color w:val="606060"/>
                            <w:spacing w:val="-51"/>
                            <w:w w:val="75"/>
                            <w:sz w:val="17"/>
                          </w:rPr>
                          <w:t> </w:t>
                        </w:r>
                        <w:r>
                          <w:rPr>
                            <w:rFonts w:ascii="Courier New"/>
                            <w:b/>
                            <w:color w:val="707070"/>
                            <w:w w:val="75"/>
                            <w:sz w:val="17"/>
                          </w:rPr>
                          <w:t>y_Jlretl, target_names</w:t>
                        </w:r>
                        <w:r>
                          <w:rPr>
                            <w:rFonts w:ascii="Courier New"/>
                            <w:b/>
                            <w:color w:val="707070"/>
                            <w:sz w:val="17"/>
                          </w:rPr>
                          <w:t> </w:t>
                        </w:r>
                        <w:r>
                          <w:rPr>
                            <w:rFonts w:ascii="Courier New"/>
                            <w:b/>
                            <w:color w:val="707070"/>
                            <w:w w:val="75"/>
                            <w:sz w:val="17"/>
                          </w:rPr>
                          <w:t>class_name</w:t>
                        </w:r>
                        <w:r>
                          <w:rPr>
                            <w:rFonts w:ascii="Courier New"/>
                            <w:b/>
                            <w:color w:val="494B4B"/>
                            <w:w w:val="75"/>
                            <w:sz w:val="17"/>
                          </w:rPr>
                          <w:t>s))</w:t>
                        </w:r>
                      </w:p>
                      <w:p>
                        <w:pPr>
                          <w:tabs>
                            <w:tab w:pos="3413" w:val="left" w:leader="none"/>
                          </w:tabs>
                          <w:spacing w:line="170" w:lineRule="exact" w:before="0"/>
                          <w:ind w:left="2385" w:right="0" w:firstLine="0"/>
                          <w:jc w:val="left"/>
                          <w:rPr>
                            <w:rFonts w:ascii="Courier New"/>
                            <w:b/>
                            <w:sz w:val="17"/>
                          </w:rPr>
                        </w:pPr>
                        <w:r>
                          <w:rPr>
                            <w:rFonts w:ascii="Courier New"/>
                            <w:b/>
                            <w:color w:val="707070"/>
                            <w:spacing w:val="-2"/>
                            <w:w w:val="90"/>
                            <w:sz w:val="17"/>
                          </w:rPr>
                          <w:t>precisi</w:t>
                        </w:r>
                        <w:r>
                          <w:rPr>
                            <w:rFonts w:ascii="Courier New"/>
                            <w:b/>
                            <w:color w:val="C3C3C3"/>
                            <w:spacing w:val="-2"/>
                            <w:w w:val="90"/>
                            <w:sz w:val="17"/>
                          </w:rPr>
                          <w:t>,</w:t>
                        </w:r>
                        <w:r>
                          <w:rPr>
                            <w:rFonts w:ascii="Courier New"/>
                            <w:b/>
                            <w:color w:val="707070"/>
                            <w:spacing w:val="-2"/>
                            <w:w w:val="90"/>
                            <w:sz w:val="17"/>
                          </w:rPr>
                          <w:t>on</w:t>
                        </w:r>
                        <w:r>
                          <w:rPr>
                            <w:rFonts w:ascii="Courier New"/>
                            <w:b/>
                            <w:color w:val="707070"/>
                            <w:sz w:val="17"/>
                          </w:rPr>
                          <w:tab/>
                        </w:r>
                        <w:r>
                          <w:rPr>
                            <w:rFonts w:ascii="Courier New"/>
                            <w:b/>
                            <w:color w:val="828580"/>
                            <w:w w:val="90"/>
                            <w:sz w:val="17"/>
                          </w:rPr>
                          <w:t>rec</w:t>
                        </w:r>
                        <w:r>
                          <w:rPr>
                            <w:rFonts w:ascii="Courier New"/>
                            <w:b/>
                            <w:color w:val="606060"/>
                            <w:w w:val="90"/>
                            <w:sz w:val="17"/>
                          </w:rPr>
                          <w:t>all</w:t>
                        </w:r>
                        <w:r>
                          <w:rPr>
                            <w:rFonts w:ascii="Courier New"/>
                            <w:b/>
                            <w:color w:val="606060"/>
                            <w:spacing w:val="-10"/>
                            <w:w w:val="90"/>
                            <w:sz w:val="17"/>
                          </w:rPr>
                          <w:t> </w:t>
                        </w:r>
                        <w:r>
                          <w:rPr>
                            <w:rFonts w:ascii="Courier New"/>
                            <w:b/>
                            <w:color w:val="606060"/>
                            <w:w w:val="90"/>
                            <w:sz w:val="17"/>
                          </w:rPr>
                          <w:t>H-score</w:t>
                        </w:r>
                        <w:r>
                          <w:rPr>
                            <w:rFonts w:ascii="Courier New"/>
                            <w:b/>
                            <w:color w:val="606060"/>
                            <w:spacing w:val="48"/>
                            <w:w w:val="150"/>
                            <w:sz w:val="17"/>
                          </w:rPr>
                          <w:t> </w:t>
                        </w:r>
                        <w:r>
                          <w:rPr>
                            <w:rFonts w:ascii="Courier New"/>
                            <w:b/>
                            <w:color w:val="707070"/>
                            <w:spacing w:val="-2"/>
                            <w:w w:val="90"/>
                            <w:sz w:val="17"/>
                          </w:rPr>
                          <w:t>support</w:t>
                        </w:r>
                      </w:p>
                    </w:txbxContent>
                  </v:textbox>
                  <w10:wrap type="none"/>
                </v:shape>
                <w10:wrap type="none"/>
              </v:group>
            </w:pict>
          </mc:Fallback>
        </mc:AlternateContent>
      </w:r>
      <w:r>
        <w:rPr>
          <w:i/>
          <w:color w:val="131315"/>
          <w:sz w:val="22"/>
        </w:rPr>
        <w:t>Classification</w:t>
      </w:r>
      <w:r>
        <w:rPr>
          <w:i/>
          <w:color w:val="131315"/>
          <w:spacing w:val="-14"/>
          <w:sz w:val="22"/>
        </w:rPr>
        <w:t> </w:t>
      </w:r>
      <w:r>
        <w:rPr>
          <w:i/>
          <w:color w:val="131315"/>
          <w:sz w:val="22"/>
        </w:rPr>
        <w:t>Report</w:t>
      </w:r>
      <w:r>
        <w:rPr>
          <w:i/>
          <w:color w:val="131315"/>
          <w:spacing w:val="-13"/>
          <w:sz w:val="22"/>
        </w:rPr>
        <w:t> </w:t>
      </w:r>
      <w:r>
        <w:rPr>
          <w:color w:val="131315"/>
          <w:sz w:val="22"/>
        </w:rPr>
        <w:t>-</w:t>
      </w:r>
      <w:r>
        <w:rPr>
          <w:color w:val="131315"/>
          <w:spacing w:val="40"/>
          <w:sz w:val="22"/>
        </w:rPr>
        <w:t> </w:t>
      </w:r>
      <w:r>
        <w:rPr>
          <w:i/>
          <w:color w:val="131315"/>
          <w:sz w:val="22"/>
        </w:rPr>
        <w:t>Precision</w:t>
      </w:r>
      <w:r>
        <w:rPr>
          <w:i/>
          <w:color w:val="131315"/>
          <w:spacing w:val="7"/>
          <w:sz w:val="22"/>
        </w:rPr>
        <w:t> </w:t>
      </w:r>
      <w:r>
        <w:rPr>
          <w:color w:val="131315"/>
          <w:w w:val="75"/>
          <w:sz w:val="6"/>
        </w:rPr>
        <w:t>I</w:t>
      </w:r>
      <w:r>
        <w:rPr>
          <w:color w:val="131315"/>
          <w:spacing w:val="74"/>
          <w:w w:val="150"/>
          <w:sz w:val="6"/>
        </w:rPr>
        <w:t> </w:t>
      </w:r>
      <w:r>
        <w:rPr>
          <w:i/>
          <w:color w:val="131315"/>
          <w:sz w:val="22"/>
        </w:rPr>
        <w:t>Recall </w:t>
      </w:r>
      <w:r>
        <w:rPr>
          <w:color w:val="131315"/>
          <w:w w:val="75"/>
          <w:sz w:val="6"/>
        </w:rPr>
        <w:t>I</w:t>
      </w:r>
      <w:r>
        <w:rPr>
          <w:color w:val="131315"/>
          <w:spacing w:val="73"/>
          <w:sz w:val="6"/>
        </w:rPr>
        <w:t> </w:t>
      </w:r>
      <w:r>
        <w:rPr>
          <w:i/>
          <w:color w:val="131315"/>
          <w:w w:val="75"/>
          <w:sz w:val="22"/>
        </w:rPr>
        <w:t>fl</w:t>
      </w:r>
      <w:r>
        <w:rPr>
          <w:i/>
          <w:color w:val="131315"/>
          <w:spacing w:val="52"/>
          <w:sz w:val="22"/>
        </w:rPr>
        <w:t> </w:t>
      </w:r>
      <w:r>
        <w:rPr>
          <w:i/>
          <w:color w:val="131315"/>
          <w:sz w:val="22"/>
        </w:rPr>
        <w:t>-</w:t>
      </w:r>
      <w:r>
        <w:rPr>
          <w:i/>
          <w:color w:val="131315"/>
          <w:spacing w:val="-2"/>
          <w:sz w:val="22"/>
        </w:rPr>
        <w:t>score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9"/>
        <w:rPr>
          <w:i/>
          <w:sz w:val="20"/>
        </w:rPr>
      </w:pPr>
    </w:p>
    <w:tbl>
      <w:tblPr>
        <w:tblW w:w="0" w:type="auto"/>
        <w:jc w:val="left"/>
        <w:tblInd w:w="1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0"/>
        <w:gridCol w:w="817"/>
        <w:gridCol w:w="791"/>
        <w:gridCol w:w="860"/>
        <w:gridCol w:w="552"/>
      </w:tblGrid>
      <w:tr>
        <w:trPr>
          <w:trHeight w:val="180" w:hRule="atLeast"/>
        </w:trPr>
        <w:tc>
          <w:tcPr>
            <w:tcW w:w="1760" w:type="dxa"/>
          </w:tcPr>
          <w:p>
            <w:pPr>
              <w:pStyle w:val="TableParagraph"/>
              <w:spacing w:line="160" w:lineRule="exact"/>
              <w:ind w:right="292"/>
              <w:jc w:val="right"/>
              <w:rPr>
                <w:rFonts w:ascii="Courier New"/>
                <w:b/>
                <w:sz w:val="17"/>
              </w:rPr>
            </w:pPr>
            <w:r>
              <w:rPr>
                <w:rFonts w:ascii="Courier New"/>
                <w:b/>
                <w:color w:val="606060"/>
                <w:spacing w:val="-2"/>
                <w:w w:val="80"/>
                <w:sz w:val="17"/>
              </w:rPr>
              <w:t>coffee_Cerscospora</w:t>
            </w:r>
          </w:p>
        </w:tc>
        <w:tc>
          <w:tcPr>
            <w:tcW w:w="817" w:type="dxa"/>
          </w:tcPr>
          <w:p>
            <w:pPr>
              <w:pStyle w:val="TableParagraph"/>
              <w:spacing w:before="14"/>
              <w:ind w:left="34" w:right="30"/>
              <w:jc w:val="center"/>
              <w:rPr>
                <w:rFonts w:ascii="Arial"/>
                <w:sz w:val="12"/>
              </w:rPr>
            </w:pPr>
            <w:r>
              <w:rPr/>
              <mc:AlternateContent>
                <mc:Choice Requires="wps">
                  <w:drawing>
                    <wp:anchor distT="0" distB="0" distL="0" distR="0" allowOverlap="1" layoutInCell="1" locked="0" behindDoc="1" simplePos="0" relativeHeight="481686016">
                      <wp:simplePos x="0" y="0"/>
                      <wp:positionH relativeFrom="column">
                        <wp:posOffset>237292</wp:posOffset>
                      </wp:positionH>
                      <wp:positionV relativeFrom="paragraph">
                        <wp:posOffset>1058</wp:posOffset>
                      </wp:positionV>
                      <wp:extent cx="3175" cy="104139"/>
                      <wp:effectExtent l="0" t="0" r="0" b="0"/>
                      <wp:wrapNone/>
                      <wp:docPr id="1046" name="Group 1046"/>
                      <wp:cNvGraphicFramePr>
                        <a:graphicFrameLocks/>
                      </wp:cNvGraphicFramePr>
                      <a:graphic>
                        <a:graphicData uri="http://schemas.microsoft.com/office/word/2010/wordprocessingGroup">
                          <wpg:wgp>
                            <wpg:cNvPr id="1046" name="Group 1046"/>
                            <wpg:cNvGrpSpPr/>
                            <wpg:grpSpPr>
                              <a:xfrm>
                                <a:off x="0" y="0"/>
                                <a:ext cx="3175" cy="104139"/>
                                <a:chExt cx="3175" cy="104139"/>
                              </a:xfrm>
                            </wpg:grpSpPr>
                            <wps:wsp>
                              <wps:cNvPr id="1047" name="Graphic 1047"/>
                              <wps:cNvSpPr/>
                              <wps:spPr>
                                <a:xfrm>
                                  <a:off x="0" y="0"/>
                                  <a:ext cx="3175" cy="104139"/>
                                </a:xfrm>
                                <a:custGeom>
                                  <a:avLst/>
                                  <a:gdLst/>
                                  <a:ahLst/>
                                  <a:cxnLst/>
                                  <a:rect l="l" t="t" r="r" b="b"/>
                                  <a:pathLst>
                                    <a:path w="3175" h="104139">
                                      <a:moveTo>
                                        <a:pt x="3052" y="104074"/>
                                      </a:moveTo>
                                      <a:lnTo>
                                        <a:pt x="0" y="104074"/>
                                      </a:lnTo>
                                      <a:lnTo>
                                        <a:pt x="0" y="0"/>
                                      </a:lnTo>
                                      <a:lnTo>
                                        <a:pt x="3052" y="0"/>
                                      </a:lnTo>
                                      <a:lnTo>
                                        <a:pt x="3052" y="104074"/>
                                      </a:lnTo>
                                      <a:close/>
                                    </a:path>
                                  </a:pathLst>
                                </a:custGeom>
                                <a:solidFill>
                                  <a:srgbClr val="D4D8D4"/>
                                </a:solidFill>
                              </wps:spPr>
                              <wps:bodyPr wrap="square" lIns="0" tIns="0" rIns="0" bIns="0" rtlCol="0">
                                <a:prstTxWarp prst="textNoShape">
                                  <a:avLst/>
                                </a:prstTxWarp>
                                <a:noAutofit/>
                              </wps:bodyPr>
                            </wps:wsp>
                          </wpg:wgp>
                        </a:graphicData>
                      </a:graphic>
                    </wp:anchor>
                  </w:drawing>
                </mc:Choice>
                <mc:Fallback>
                  <w:pict>
                    <v:group style="position:absolute;margin-left:18.684465pt;margin-top:.083363pt;width:.25pt;height:8.2pt;mso-position-horizontal-relative:column;mso-position-vertical-relative:paragraph;z-index:-21630464" id="docshapegroup758" coordorigin="374,2" coordsize="5,164">
                      <v:rect style="position:absolute;left:373;top:1;width:5;height:164" id="docshape759" filled="true" fillcolor="#d4d8d4" stroked="false">
                        <v:fill type="solid"/>
                      </v:rect>
                      <w10:wrap type="none"/>
                    </v:group>
                  </w:pict>
                </mc:Fallback>
              </mc:AlternateContent>
            </w:r>
            <w:r>
              <w:rPr>
                <w:rFonts w:ascii="Arial"/>
                <w:color w:val="606060"/>
                <w:spacing w:val="-2"/>
                <w:w w:val="110"/>
                <w:sz w:val="12"/>
              </w:rPr>
              <w:t>1.</w:t>
            </w:r>
            <w:r>
              <w:rPr>
                <w:rFonts w:ascii="Arial"/>
                <w:color w:val="B3AFA7"/>
                <w:spacing w:val="-2"/>
                <w:w w:val="110"/>
                <w:sz w:val="12"/>
              </w:rPr>
              <w:t>,</w:t>
            </w:r>
            <w:r>
              <w:rPr>
                <w:rFonts w:ascii="Arial"/>
                <w:color w:val="606060"/>
                <w:spacing w:val="-2"/>
                <w:w w:val="110"/>
                <w:sz w:val="12"/>
              </w:rPr>
              <w:t>00</w:t>
            </w:r>
          </w:p>
        </w:tc>
        <w:tc>
          <w:tcPr>
            <w:tcW w:w="791" w:type="dxa"/>
          </w:tcPr>
          <w:p>
            <w:pPr>
              <w:pStyle w:val="TableParagraph"/>
              <w:spacing w:line="140" w:lineRule="exact" w:before="20"/>
              <w:ind w:left="10" w:right="5"/>
              <w:jc w:val="center"/>
              <w:rPr>
                <w:b/>
                <w:sz w:val="13"/>
              </w:rPr>
            </w:pPr>
            <w:r>
              <w:rPr>
                <w:b/>
                <w:color w:val="707070"/>
                <w:spacing w:val="-4"/>
                <w:w w:val="140"/>
                <w:sz w:val="13"/>
              </w:rPr>
              <w:t>1.00</w:t>
            </w:r>
          </w:p>
        </w:tc>
        <w:tc>
          <w:tcPr>
            <w:tcW w:w="860" w:type="dxa"/>
          </w:tcPr>
          <w:p>
            <w:pPr>
              <w:pStyle w:val="TableParagraph"/>
              <w:spacing w:line="140" w:lineRule="exact" w:before="20"/>
              <w:ind w:left="10" w:right="76"/>
              <w:jc w:val="center"/>
              <w:rPr>
                <w:b/>
                <w:sz w:val="13"/>
              </w:rPr>
            </w:pPr>
            <w:r>
              <w:rPr>
                <w:b/>
                <w:color w:val="606060"/>
                <w:spacing w:val="-4"/>
                <w:w w:val="140"/>
                <w:sz w:val="13"/>
              </w:rPr>
              <w:t>1.00</w:t>
            </w:r>
          </w:p>
        </w:tc>
        <w:tc>
          <w:tcPr>
            <w:tcW w:w="552" w:type="dxa"/>
          </w:tcPr>
          <w:p>
            <w:pPr>
              <w:pStyle w:val="TableParagraph"/>
              <w:spacing w:line="140" w:lineRule="exact" w:before="20"/>
              <w:ind w:right="82"/>
              <w:jc w:val="right"/>
              <w:rPr>
                <w:b/>
                <w:i/>
                <w:sz w:val="13"/>
              </w:rPr>
            </w:pPr>
            <w:r>
              <w:rPr>
                <w:b/>
                <w:i/>
                <w:color w:val="606060"/>
                <w:spacing w:val="-10"/>
                <w:w w:val="110"/>
                <w:sz w:val="13"/>
              </w:rPr>
              <w:t>7</w:t>
            </w:r>
          </w:p>
        </w:tc>
      </w:tr>
      <w:tr>
        <w:trPr>
          <w:trHeight w:val="171" w:hRule="atLeast"/>
        </w:trPr>
        <w:tc>
          <w:tcPr>
            <w:tcW w:w="1760" w:type="dxa"/>
          </w:tcPr>
          <w:p>
            <w:pPr>
              <w:pStyle w:val="TableParagraph"/>
              <w:spacing w:line="151" w:lineRule="exact"/>
              <w:ind w:right="287"/>
              <w:jc w:val="right"/>
              <w:rPr>
                <w:rFonts w:ascii="Courier New"/>
                <w:b/>
                <w:sz w:val="17"/>
              </w:rPr>
            </w:pPr>
            <w:r>
              <w:rPr>
                <w:rFonts w:ascii="Courier New"/>
                <w:b/>
                <w:color w:val="606060"/>
                <w:spacing w:val="-2"/>
                <w:w w:val="80"/>
                <w:sz w:val="17"/>
              </w:rPr>
              <w:t>coffee_llealthy</w:t>
            </w:r>
          </w:p>
        </w:tc>
        <w:tc>
          <w:tcPr>
            <w:tcW w:w="817" w:type="dxa"/>
          </w:tcPr>
          <w:p>
            <w:pPr>
              <w:pStyle w:val="TableParagraph"/>
              <w:spacing w:line="138" w:lineRule="exact" w:before="13"/>
              <w:ind w:left="34"/>
              <w:jc w:val="center"/>
              <w:rPr>
                <w:b/>
                <w:sz w:val="13"/>
              </w:rPr>
            </w:pPr>
            <w:r>
              <w:rPr>
                <w:b/>
                <w:color w:val="606060"/>
                <w:spacing w:val="-4"/>
                <w:w w:val="145"/>
                <w:sz w:val="13"/>
              </w:rPr>
              <w:t>1.00</w:t>
            </w:r>
          </w:p>
        </w:tc>
        <w:tc>
          <w:tcPr>
            <w:tcW w:w="791" w:type="dxa"/>
          </w:tcPr>
          <w:p>
            <w:pPr>
              <w:pStyle w:val="TableParagraph"/>
              <w:spacing w:line="138" w:lineRule="exact" w:before="13"/>
              <w:ind w:left="10" w:right="5"/>
              <w:jc w:val="center"/>
              <w:rPr>
                <w:b/>
                <w:sz w:val="13"/>
              </w:rPr>
            </w:pPr>
            <w:r>
              <w:rPr>
                <w:b/>
                <w:color w:val="707070"/>
                <w:spacing w:val="-5"/>
                <w:w w:val="105"/>
                <w:sz w:val="13"/>
              </w:rPr>
              <w:t>LOO</w:t>
            </w:r>
          </w:p>
        </w:tc>
        <w:tc>
          <w:tcPr>
            <w:tcW w:w="860" w:type="dxa"/>
          </w:tcPr>
          <w:p>
            <w:pPr>
              <w:pStyle w:val="TableParagraph"/>
              <w:spacing w:line="138" w:lineRule="exact" w:before="13"/>
              <w:ind w:left="10" w:right="76"/>
              <w:jc w:val="center"/>
              <w:rPr>
                <w:b/>
                <w:sz w:val="13"/>
              </w:rPr>
            </w:pPr>
            <w:r>
              <w:rPr>
                <w:b/>
                <w:color w:val="606060"/>
                <w:spacing w:val="-4"/>
                <w:w w:val="140"/>
                <w:sz w:val="13"/>
              </w:rPr>
              <w:t>1.00</w:t>
            </w:r>
          </w:p>
        </w:tc>
        <w:tc>
          <w:tcPr>
            <w:tcW w:w="552" w:type="dxa"/>
          </w:tcPr>
          <w:p>
            <w:pPr>
              <w:pStyle w:val="TableParagraph"/>
              <w:spacing w:line="138" w:lineRule="exact" w:before="13"/>
              <w:ind w:right="54"/>
              <w:jc w:val="right"/>
              <w:rPr>
                <w:b/>
                <w:sz w:val="13"/>
              </w:rPr>
            </w:pPr>
            <w:r>
              <w:rPr>
                <w:b/>
                <w:color w:val="606060"/>
                <w:spacing w:val="-10"/>
                <w:w w:val="140"/>
                <w:sz w:val="13"/>
              </w:rPr>
              <w:t>1</w:t>
            </w:r>
          </w:p>
        </w:tc>
      </w:tr>
      <w:tr>
        <w:trPr>
          <w:trHeight w:val="181" w:hRule="atLeast"/>
        </w:trPr>
        <w:tc>
          <w:tcPr>
            <w:tcW w:w="1760" w:type="dxa"/>
          </w:tcPr>
          <w:p>
            <w:pPr>
              <w:pStyle w:val="TableParagraph"/>
              <w:spacing w:line="161" w:lineRule="exact"/>
              <w:ind w:right="284"/>
              <w:jc w:val="right"/>
              <w:rPr>
                <w:rFonts w:ascii="Courier New"/>
                <w:sz w:val="18"/>
              </w:rPr>
            </w:pPr>
            <w:r>
              <w:rPr>
                <w:rFonts w:ascii="Courier New"/>
                <w:b/>
                <w:color w:val="606060"/>
                <w:w w:val="75"/>
                <w:sz w:val="17"/>
              </w:rPr>
              <w:t>coffee</w:t>
            </w:r>
            <w:r>
              <w:rPr>
                <w:rFonts w:ascii="Courier New"/>
                <w:b/>
                <w:color w:val="606060"/>
                <w:spacing w:val="-11"/>
                <w:sz w:val="17"/>
              </w:rPr>
              <w:t> </w:t>
            </w:r>
            <w:r>
              <w:rPr>
                <w:rFonts w:ascii="Courier New"/>
                <w:b/>
                <w:color w:val="606060"/>
                <w:w w:val="75"/>
                <w:sz w:val="17"/>
              </w:rPr>
              <w:t>Leaf</w:t>
            </w:r>
            <w:r>
              <w:rPr>
                <w:rFonts w:ascii="Courier New"/>
                <w:b/>
                <w:color w:val="606060"/>
                <w:spacing w:val="-15"/>
                <w:sz w:val="17"/>
              </w:rPr>
              <w:t> </w:t>
            </w:r>
            <w:r>
              <w:rPr>
                <w:rFonts w:ascii="Courier New"/>
                <w:color w:val="606060"/>
                <w:spacing w:val="-4"/>
                <w:w w:val="75"/>
                <w:sz w:val="18"/>
              </w:rPr>
              <w:t>Rust</w:t>
            </w:r>
          </w:p>
        </w:tc>
        <w:tc>
          <w:tcPr>
            <w:tcW w:w="817" w:type="dxa"/>
          </w:tcPr>
          <w:p>
            <w:pPr>
              <w:pStyle w:val="TableParagraph"/>
              <w:spacing w:line="142" w:lineRule="exact" w:before="19"/>
              <w:ind w:left="34" w:right="15"/>
              <w:jc w:val="center"/>
              <w:rPr>
                <w:rFonts w:ascii="Arial"/>
                <w:b/>
                <w:sz w:val="13"/>
              </w:rPr>
            </w:pPr>
            <w:r>
              <w:rPr>
                <w:rFonts w:ascii="Arial"/>
                <w:b/>
                <w:color w:val="606060"/>
                <w:spacing w:val="-2"/>
                <w:w w:val="110"/>
                <w:sz w:val="13"/>
              </w:rPr>
              <w:t>0</w:t>
            </w:r>
            <w:r>
              <w:rPr>
                <w:rFonts w:ascii="Arial"/>
                <w:b/>
                <w:color w:val="828580"/>
                <w:spacing w:val="-2"/>
                <w:w w:val="110"/>
                <w:sz w:val="13"/>
              </w:rPr>
              <w:t>.'</w:t>
            </w:r>
            <w:r>
              <w:rPr>
                <w:rFonts w:ascii="Arial"/>
                <w:b/>
                <w:color w:val="606060"/>
                <w:spacing w:val="-2"/>
                <w:w w:val="110"/>
                <w:sz w:val="13"/>
              </w:rPr>
              <w:t>94</w:t>
            </w:r>
          </w:p>
        </w:tc>
        <w:tc>
          <w:tcPr>
            <w:tcW w:w="791" w:type="dxa"/>
          </w:tcPr>
          <w:p>
            <w:pPr>
              <w:pStyle w:val="TableParagraph"/>
              <w:spacing w:line="142" w:lineRule="exact" w:before="19"/>
              <w:ind w:left="10" w:right="5"/>
              <w:jc w:val="center"/>
              <w:rPr>
                <w:b/>
                <w:sz w:val="13"/>
              </w:rPr>
            </w:pPr>
            <w:r>
              <w:rPr>
                <w:b/>
                <w:color w:val="606060"/>
                <w:spacing w:val="-5"/>
                <w:w w:val="105"/>
                <w:sz w:val="13"/>
              </w:rPr>
              <w:t>LOO</w:t>
            </w:r>
          </w:p>
        </w:tc>
        <w:tc>
          <w:tcPr>
            <w:tcW w:w="860" w:type="dxa"/>
          </w:tcPr>
          <w:p>
            <w:pPr>
              <w:pStyle w:val="TableParagraph"/>
              <w:spacing w:line="147" w:lineRule="exact" w:before="14"/>
              <w:ind w:left="7" w:right="76"/>
              <w:jc w:val="center"/>
              <w:rPr>
                <w:rFonts w:ascii="Arial"/>
                <w:b/>
                <w:sz w:val="13"/>
              </w:rPr>
            </w:pPr>
            <w:r>
              <w:rPr>
                <w:rFonts w:ascii="Arial"/>
                <w:b/>
                <w:color w:val="606060"/>
                <w:spacing w:val="-4"/>
                <w:w w:val="125"/>
                <w:sz w:val="13"/>
              </w:rPr>
              <w:t>0,97</w:t>
            </w:r>
          </w:p>
        </w:tc>
        <w:tc>
          <w:tcPr>
            <w:tcW w:w="552" w:type="dxa"/>
          </w:tcPr>
          <w:p>
            <w:pPr>
              <w:pStyle w:val="TableParagraph"/>
              <w:spacing w:line="151" w:lineRule="exact" w:before="10"/>
              <w:ind w:right="70"/>
              <w:jc w:val="right"/>
              <w:rPr>
                <w:b/>
                <w:sz w:val="14"/>
              </w:rPr>
            </w:pPr>
            <w:r>
              <w:rPr>
                <w:b/>
                <w:color w:val="606060"/>
                <w:spacing w:val="-5"/>
                <w:w w:val="125"/>
                <w:sz w:val="14"/>
              </w:rPr>
              <w:t>17</w:t>
            </w:r>
          </w:p>
        </w:tc>
      </w:tr>
      <w:tr>
        <w:trPr>
          <w:trHeight w:val="255" w:hRule="atLeast"/>
        </w:trPr>
        <w:tc>
          <w:tcPr>
            <w:tcW w:w="1760" w:type="dxa"/>
          </w:tcPr>
          <w:p>
            <w:pPr>
              <w:pStyle w:val="TableParagraph"/>
              <w:spacing w:line="179" w:lineRule="exact"/>
              <w:ind w:right="258"/>
              <w:jc w:val="right"/>
              <w:rPr>
                <w:rFonts w:ascii="Courier New"/>
                <w:b/>
                <w:sz w:val="17"/>
              </w:rPr>
            </w:pPr>
            <w:r>
              <w:rPr>
                <w:rFonts w:ascii="Courier New"/>
                <w:b/>
                <w:color w:val="828580"/>
                <w:spacing w:val="-2"/>
                <w:w w:val="90"/>
                <w:sz w:val="17"/>
              </w:rPr>
              <w:t>C</w:t>
            </w:r>
            <w:r>
              <w:rPr>
                <w:rFonts w:ascii="Courier New"/>
                <w:b/>
                <w:color w:val="606060"/>
                <w:spacing w:val="-2"/>
                <w:w w:val="90"/>
                <w:sz w:val="17"/>
              </w:rPr>
              <w:t>o</w:t>
            </w:r>
            <w:r>
              <w:rPr>
                <w:rFonts w:ascii="Courier New"/>
                <w:b/>
                <w:color w:val="828580"/>
                <w:spacing w:val="-2"/>
                <w:w w:val="90"/>
                <w:sz w:val="17"/>
              </w:rPr>
              <w:t>ff</w:t>
            </w:r>
            <w:r>
              <w:rPr>
                <w:rFonts w:ascii="Courier New"/>
                <w:b/>
                <w:color w:val="606060"/>
                <w:spacing w:val="-2"/>
                <w:w w:val="90"/>
                <w:sz w:val="17"/>
              </w:rPr>
              <w:t>ee</w:t>
            </w:r>
            <w:r>
              <w:rPr>
                <w:rFonts w:ascii="Courier New"/>
                <w:b/>
                <w:color w:val="828580"/>
                <w:spacing w:val="-2"/>
                <w:w w:val="90"/>
                <w:sz w:val="17"/>
              </w:rPr>
              <w:t>_P</w:t>
            </w:r>
            <w:r>
              <w:rPr>
                <w:rFonts w:ascii="Courier New"/>
                <w:b/>
                <w:color w:val="606060"/>
                <w:spacing w:val="-2"/>
                <w:w w:val="90"/>
                <w:sz w:val="17"/>
              </w:rPr>
              <w:t>homa</w:t>
            </w:r>
          </w:p>
        </w:tc>
        <w:tc>
          <w:tcPr>
            <w:tcW w:w="817" w:type="dxa"/>
          </w:tcPr>
          <w:p>
            <w:pPr>
              <w:pStyle w:val="TableParagraph"/>
              <w:spacing w:line="160" w:lineRule="exact"/>
              <w:ind w:left="34" w:right="10"/>
              <w:jc w:val="center"/>
              <w:rPr>
                <w:b/>
                <w:sz w:val="15"/>
              </w:rPr>
            </w:pPr>
            <w:r>
              <w:rPr>
                <w:b/>
                <w:color w:val="707070"/>
                <w:spacing w:val="-4"/>
                <w:w w:val="120"/>
                <w:sz w:val="15"/>
              </w:rPr>
              <w:t>1.00</w:t>
            </w:r>
          </w:p>
        </w:tc>
        <w:tc>
          <w:tcPr>
            <w:tcW w:w="791" w:type="dxa"/>
          </w:tcPr>
          <w:p>
            <w:pPr>
              <w:pStyle w:val="TableParagraph"/>
              <w:spacing w:line="176" w:lineRule="exact"/>
              <w:ind w:left="5" w:right="10"/>
              <w:jc w:val="center"/>
              <w:rPr>
                <w:rFonts w:ascii="Courier New"/>
                <w:sz w:val="16"/>
              </w:rPr>
            </w:pPr>
            <w:r>
              <w:rPr>
                <w:rFonts w:ascii="Courier New"/>
                <w:color w:val="606060"/>
                <w:spacing w:val="-4"/>
                <w:w w:val="95"/>
                <w:sz w:val="16"/>
              </w:rPr>
              <w:t>0.86</w:t>
            </w:r>
          </w:p>
        </w:tc>
        <w:tc>
          <w:tcPr>
            <w:tcW w:w="860" w:type="dxa"/>
          </w:tcPr>
          <w:p>
            <w:pPr>
              <w:pStyle w:val="TableParagraph"/>
              <w:spacing w:line="160" w:lineRule="exact"/>
              <w:ind w:left="9" w:right="76"/>
              <w:jc w:val="center"/>
              <w:rPr>
                <w:sz w:val="15"/>
              </w:rPr>
            </w:pPr>
            <w:r>
              <w:rPr>
                <w:color w:val="707070"/>
                <w:spacing w:val="-4"/>
                <w:w w:val="120"/>
                <w:sz w:val="15"/>
              </w:rPr>
              <w:t>0</w:t>
            </w:r>
            <w:r>
              <w:rPr>
                <w:color w:val="494B4B"/>
                <w:spacing w:val="-4"/>
                <w:w w:val="120"/>
                <w:sz w:val="15"/>
              </w:rPr>
              <w:t>.</w:t>
            </w:r>
            <w:r>
              <w:rPr>
                <w:color w:val="707070"/>
                <w:spacing w:val="-4"/>
                <w:w w:val="120"/>
                <w:sz w:val="15"/>
              </w:rPr>
              <w:t>92</w:t>
            </w:r>
          </w:p>
        </w:tc>
        <w:tc>
          <w:tcPr>
            <w:tcW w:w="552" w:type="dxa"/>
          </w:tcPr>
          <w:p>
            <w:pPr>
              <w:pStyle w:val="TableParagraph"/>
              <w:spacing w:line="165" w:lineRule="exact"/>
              <w:ind w:right="64"/>
              <w:jc w:val="right"/>
              <w:rPr>
                <w:sz w:val="15"/>
              </w:rPr>
            </w:pPr>
            <w:r>
              <w:rPr>
                <w:color w:val="828580"/>
                <w:spacing w:val="-10"/>
                <w:w w:val="105"/>
                <w:sz w:val="15"/>
              </w:rPr>
              <w:t>7</w:t>
            </w:r>
          </w:p>
        </w:tc>
      </w:tr>
      <w:tr>
        <w:trPr>
          <w:trHeight w:val="255" w:hRule="atLeast"/>
        </w:trPr>
        <w:tc>
          <w:tcPr>
            <w:tcW w:w="1760" w:type="dxa"/>
          </w:tcPr>
          <w:p>
            <w:pPr>
              <w:pStyle w:val="TableParagraph"/>
              <w:spacing w:line="166" w:lineRule="exact" w:before="69"/>
              <w:ind w:right="274"/>
              <w:jc w:val="right"/>
              <w:rPr>
                <w:sz w:val="17"/>
              </w:rPr>
            </w:pPr>
            <w:r>
              <w:rPr>
                <w:color w:val="606060"/>
                <w:spacing w:val="-2"/>
                <w:w w:val="105"/>
                <w:sz w:val="17"/>
              </w:rPr>
              <w:t>a</w:t>
            </w:r>
            <w:r>
              <w:rPr>
                <w:color w:val="828580"/>
                <w:spacing w:val="-2"/>
                <w:w w:val="105"/>
                <w:sz w:val="17"/>
              </w:rPr>
              <w:t>c</w:t>
            </w:r>
            <w:r>
              <w:rPr>
                <w:color w:val="606060"/>
                <w:spacing w:val="-2"/>
                <w:w w:val="105"/>
                <w:sz w:val="17"/>
              </w:rPr>
              <w:t>curacy</w:t>
            </w:r>
          </w:p>
        </w:tc>
        <w:tc>
          <w:tcPr>
            <w:tcW w:w="817" w:type="dxa"/>
          </w:tcPr>
          <w:p>
            <w:pPr>
              <w:pStyle w:val="TableParagraph"/>
              <w:rPr>
                <w:sz w:val="16"/>
              </w:rPr>
            </w:pPr>
          </w:p>
        </w:tc>
        <w:tc>
          <w:tcPr>
            <w:tcW w:w="791" w:type="dxa"/>
          </w:tcPr>
          <w:p>
            <w:pPr>
              <w:pStyle w:val="TableParagraph"/>
              <w:rPr>
                <w:sz w:val="16"/>
              </w:rPr>
            </w:pPr>
          </w:p>
        </w:tc>
        <w:tc>
          <w:tcPr>
            <w:tcW w:w="860" w:type="dxa"/>
          </w:tcPr>
          <w:p>
            <w:pPr>
              <w:pStyle w:val="TableParagraph"/>
              <w:spacing w:line="138" w:lineRule="exact" w:before="97"/>
              <w:ind w:right="76"/>
              <w:jc w:val="center"/>
              <w:rPr>
                <w:sz w:val="14"/>
              </w:rPr>
            </w:pPr>
            <w:r>
              <w:rPr>
                <w:color w:val="606060"/>
                <w:spacing w:val="-4"/>
                <w:w w:val="130"/>
                <w:sz w:val="14"/>
              </w:rPr>
              <w:t>0</w:t>
            </w:r>
            <w:r>
              <w:rPr>
                <w:color w:val="313338"/>
                <w:spacing w:val="-4"/>
                <w:w w:val="130"/>
                <w:sz w:val="14"/>
              </w:rPr>
              <w:t>.</w:t>
            </w:r>
            <w:r>
              <w:rPr>
                <w:color w:val="606060"/>
                <w:spacing w:val="-4"/>
                <w:w w:val="130"/>
                <w:sz w:val="14"/>
              </w:rPr>
              <w:t>97</w:t>
            </w:r>
          </w:p>
        </w:tc>
        <w:tc>
          <w:tcPr>
            <w:tcW w:w="552" w:type="dxa"/>
          </w:tcPr>
          <w:p>
            <w:pPr>
              <w:pStyle w:val="TableParagraph"/>
              <w:spacing w:line="138" w:lineRule="exact" w:before="97"/>
              <w:ind w:right="45"/>
              <w:jc w:val="right"/>
              <w:rPr>
                <w:sz w:val="14"/>
              </w:rPr>
            </w:pPr>
            <w:r>
              <w:rPr>
                <w:color w:val="606060"/>
                <w:spacing w:val="-5"/>
                <w:w w:val="130"/>
                <w:sz w:val="14"/>
              </w:rPr>
              <w:t>32</w:t>
            </w:r>
          </w:p>
        </w:tc>
      </w:tr>
      <w:tr>
        <w:trPr>
          <w:trHeight w:val="184" w:hRule="atLeast"/>
        </w:trPr>
        <w:tc>
          <w:tcPr>
            <w:tcW w:w="1760" w:type="dxa"/>
          </w:tcPr>
          <w:p>
            <w:pPr>
              <w:pStyle w:val="TableParagraph"/>
              <w:spacing w:line="165" w:lineRule="exact"/>
              <w:ind w:right="289"/>
              <w:jc w:val="right"/>
              <w:rPr>
                <w:rFonts w:ascii="Courier New"/>
                <w:sz w:val="18"/>
              </w:rPr>
            </w:pPr>
            <w:r>
              <w:rPr>
                <w:rFonts w:ascii="Courier New"/>
                <w:color w:val="606060"/>
                <w:w w:val="70"/>
                <w:sz w:val="18"/>
              </w:rPr>
              <w:t>macro</w:t>
            </w:r>
            <w:r>
              <w:rPr>
                <w:rFonts w:ascii="Courier New"/>
                <w:color w:val="606060"/>
                <w:spacing w:val="-15"/>
                <w:w w:val="85"/>
                <w:sz w:val="18"/>
              </w:rPr>
              <w:t> </w:t>
            </w:r>
            <w:r>
              <w:rPr>
                <w:rFonts w:ascii="Courier New"/>
                <w:color w:val="606060"/>
                <w:spacing w:val="-5"/>
                <w:w w:val="85"/>
                <w:sz w:val="18"/>
              </w:rPr>
              <w:t>avg</w:t>
            </w:r>
          </w:p>
        </w:tc>
        <w:tc>
          <w:tcPr>
            <w:tcW w:w="817" w:type="dxa"/>
          </w:tcPr>
          <w:p>
            <w:pPr>
              <w:pStyle w:val="TableParagraph"/>
              <w:spacing w:line="164" w:lineRule="exact"/>
              <w:ind w:left="34" w:right="13"/>
              <w:jc w:val="center"/>
              <w:rPr>
                <w:sz w:val="15"/>
              </w:rPr>
            </w:pPr>
            <w:r>
              <w:rPr>
                <w:color w:val="707070"/>
                <w:spacing w:val="-4"/>
                <w:w w:val="120"/>
                <w:sz w:val="15"/>
              </w:rPr>
              <w:t>e</w:t>
            </w:r>
            <w:r>
              <w:rPr>
                <w:color w:val="494B4B"/>
                <w:spacing w:val="-4"/>
                <w:w w:val="120"/>
                <w:sz w:val="15"/>
              </w:rPr>
              <w:t>.</w:t>
            </w:r>
            <w:r>
              <w:rPr>
                <w:color w:val="707070"/>
                <w:spacing w:val="-4"/>
                <w:w w:val="120"/>
                <w:sz w:val="15"/>
              </w:rPr>
              <w:t>99</w:t>
            </w:r>
          </w:p>
        </w:tc>
        <w:tc>
          <w:tcPr>
            <w:tcW w:w="791" w:type="dxa"/>
          </w:tcPr>
          <w:p>
            <w:pPr>
              <w:pStyle w:val="TableParagraph"/>
              <w:spacing w:line="157" w:lineRule="exact" w:before="7"/>
              <w:ind w:left="5" w:right="10"/>
              <w:jc w:val="center"/>
              <w:rPr>
                <w:rFonts w:ascii="Courier New"/>
                <w:sz w:val="16"/>
              </w:rPr>
            </w:pPr>
            <w:r>
              <w:rPr>
                <w:rFonts w:ascii="Courier New"/>
                <w:color w:val="606060"/>
                <w:spacing w:val="-4"/>
                <w:w w:val="95"/>
                <w:sz w:val="16"/>
              </w:rPr>
              <w:t>0.96</w:t>
            </w:r>
          </w:p>
        </w:tc>
        <w:tc>
          <w:tcPr>
            <w:tcW w:w="860" w:type="dxa"/>
          </w:tcPr>
          <w:p>
            <w:pPr>
              <w:pStyle w:val="TableParagraph"/>
              <w:spacing w:line="164" w:lineRule="exact"/>
              <w:ind w:left="9" w:right="76"/>
              <w:jc w:val="center"/>
              <w:rPr>
                <w:sz w:val="15"/>
              </w:rPr>
            </w:pPr>
            <w:r>
              <w:rPr>
                <w:color w:val="707070"/>
                <w:spacing w:val="-4"/>
                <w:w w:val="120"/>
                <w:sz w:val="15"/>
              </w:rPr>
              <w:t>0</w:t>
            </w:r>
            <w:r>
              <w:rPr>
                <w:color w:val="313338"/>
                <w:spacing w:val="-4"/>
                <w:w w:val="120"/>
                <w:sz w:val="15"/>
              </w:rPr>
              <w:t>.</w:t>
            </w:r>
            <w:r>
              <w:rPr>
                <w:color w:val="707070"/>
                <w:spacing w:val="-4"/>
                <w:w w:val="120"/>
                <w:sz w:val="15"/>
              </w:rPr>
              <w:t>97</w:t>
            </w:r>
          </w:p>
        </w:tc>
        <w:tc>
          <w:tcPr>
            <w:tcW w:w="552" w:type="dxa"/>
          </w:tcPr>
          <w:p>
            <w:pPr>
              <w:pStyle w:val="TableParagraph"/>
              <w:spacing w:line="160" w:lineRule="exact" w:before="5"/>
              <w:ind w:right="60"/>
              <w:jc w:val="right"/>
              <w:rPr>
                <w:rFonts w:ascii="Arial"/>
                <w:sz w:val="15"/>
              </w:rPr>
            </w:pPr>
            <w:r>
              <w:rPr>
                <w:rFonts w:ascii="Arial"/>
                <w:color w:val="828580"/>
                <w:spacing w:val="-5"/>
                <w:sz w:val="15"/>
              </w:rPr>
              <w:t>32</w:t>
            </w:r>
          </w:p>
        </w:tc>
      </w:tr>
      <w:tr>
        <w:trPr>
          <w:trHeight w:val="301" w:hRule="atLeast"/>
        </w:trPr>
        <w:tc>
          <w:tcPr>
            <w:tcW w:w="1760" w:type="dxa"/>
          </w:tcPr>
          <w:p>
            <w:pPr>
              <w:pStyle w:val="TableParagraph"/>
              <w:spacing w:line="156" w:lineRule="exact"/>
              <w:ind w:right="288"/>
              <w:jc w:val="right"/>
              <w:rPr>
                <w:sz w:val="15"/>
              </w:rPr>
            </w:pPr>
            <w:r>
              <w:rPr>
                <w:color w:val="606060"/>
                <w:sz w:val="15"/>
              </w:rPr>
              <w:t>eieign</w:t>
            </w:r>
            <w:r>
              <w:rPr>
                <w:color w:val="606060"/>
                <w:spacing w:val="-9"/>
                <w:sz w:val="15"/>
              </w:rPr>
              <w:t> </w:t>
            </w:r>
            <w:r>
              <w:rPr>
                <w:color w:val="606060"/>
                <w:sz w:val="15"/>
              </w:rPr>
              <w:t>ted</w:t>
            </w:r>
            <w:r>
              <w:rPr>
                <w:color w:val="606060"/>
                <w:spacing w:val="31"/>
                <w:sz w:val="15"/>
              </w:rPr>
              <w:t>  </w:t>
            </w:r>
            <w:r>
              <w:rPr>
                <w:color w:val="606060"/>
                <w:spacing w:val="-4"/>
                <w:sz w:val="15"/>
              </w:rPr>
              <w:t>ilVg</w:t>
            </w:r>
          </w:p>
        </w:tc>
        <w:tc>
          <w:tcPr>
            <w:tcW w:w="817" w:type="dxa"/>
          </w:tcPr>
          <w:p>
            <w:pPr>
              <w:pStyle w:val="TableParagraph"/>
              <w:spacing w:before="2"/>
              <w:ind w:left="34" w:right="1"/>
              <w:jc w:val="center"/>
              <w:rPr>
                <w:sz w:val="13"/>
              </w:rPr>
            </w:pPr>
            <w:r>
              <w:rPr>
                <w:color w:val="606060"/>
                <w:spacing w:val="-4"/>
                <w:w w:val="140"/>
                <w:sz w:val="13"/>
              </w:rPr>
              <w:t>0.97</w:t>
            </w:r>
          </w:p>
        </w:tc>
        <w:tc>
          <w:tcPr>
            <w:tcW w:w="791" w:type="dxa"/>
          </w:tcPr>
          <w:p>
            <w:pPr>
              <w:pStyle w:val="TableParagraph"/>
              <w:spacing w:before="2"/>
              <w:ind w:left="5" w:right="6"/>
              <w:jc w:val="center"/>
              <w:rPr>
                <w:sz w:val="13"/>
              </w:rPr>
            </w:pPr>
            <w:r>
              <w:rPr>
                <w:color w:val="606060"/>
                <w:spacing w:val="-4"/>
                <w:w w:val="135"/>
                <w:sz w:val="13"/>
              </w:rPr>
              <w:t>0</w:t>
            </w:r>
            <w:r>
              <w:rPr>
                <w:color w:val="313338"/>
                <w:spacing w:val="-4"/>
                <w:w w:val="135"/>
                <w:sz w:val="13"/>
              </w:rPr>
              <w:t>.</w:t>
            </w:r>
            <w:r>
              <w:rPr>
                <w:color w:val="606060"/>
                <w:spacing w:val="-4"/>
                <w:w w:val="135"/>
                <w:sz w:val="13"/>
              </w:rPr>
              <w:t>97</w:t>
            </w:r>
          </w:p>
        </w:tc>
        <w:tc>
          <w:tcPr>
            <w:tcW w:w="860" w:type="dxa"/>
          </w:tcPr>
          <w:p>
            <w:pPr>
              <w:pStyle w:val="TableParagraph"/>
              <w:spacing w:line="154" w:lineRule="exact"/>
              <w:ind w:left="5" w:right="76"/>
              <w:jc w:val="center"/>
              <w:rPr>
                <w:sz w:val="14"/>
              </w:rPr>
            </w:pPr>
            <w:r>
              <w:rPr>
                <w:color w:val="606060"/>
                <w:spacing w:val="-4"/>
                <w:w w:val="125"/>
                <w:sz w:val="14"/>
              </w:rPr>
              <w:t>0</w:t>
            </w:r>
            <w:r>
              <w:rPr>
                <w:color w:val="131315"/>
                <w:spacing w:val="-4"/>
                <w:w w:val="125"/>
                <w:sz w:val="14"/>
              </w:rPr>
              <w:t>.</w:t>
            </w:r>
            <w:r>
              <w:rPr>
                <w:color w:val="707070"/>
                <w:spacing w:val="-4"/>
                <w:w w:val="125"/>
                <w:sz w:val="14"/>
              </w:rPr>
              <w:t>97</w:t>
            </w:r>
          </w:p>
        </w:tc>
        <w:tc>
          <w:tcPr>
            <w:tcW w:w="552" w:type="dxa"/>
          </w:tcPr>
          <w:p>
            <w:pPr>
              <w:pStyle w:val="TableParagraph"/>
              <w:spacing w:before="2"/>
              <w:ind w:right="60"/>
              <w:jc w:val="right"/>
              <w:rPr>
                <w:sz w:val="13"/>
              </w:rPr>
            </w:pPr>
            <w:r>
              <w:rPr>
                <w:color w:val="707070"/>
                <w:spacing w:val="-5"/>
                <w:w w:val="125"/>
                <w:sz w:val="13"/>
              </w:rPr>
              <w:t>32</w:t>
            </w:r>
          </w:p>
        </w:tc>
      </w:tr>
    </w:tbl>
    <w:p>
      <w:pPr>
        <w:spacing w:after="0"/>
        <w:jc w:val="right"/>
        <w:rPr>
          <w:sz w:val="13"/>
        </w:rPr>
        <w:sectPr>
          <w:headerReference w:type="default" r:id="rId222"/>
          <w:footerReference w:type="default" r:id="rId223"/>
          <w:pgSz w:w="11910" w:h="16840"/>
          <w:pgMar w:header="0" w:footer="1400" w:top="620" w:bottom="1600" w:left="240" w:right="220"/>
        </w:sectPr>
      </w:pPr>
    </w:p>
    <w:p>
      <w:pPr>
        <w:spacing w:line="283" w:lineRule="exact" w:before="71"/>
        <w:ind w:left="1563" w:right="0" w:firstLine="0"/>
        <w:jc w:val="left"/>
        <w:rPr>
          <w:sz w:val="19"/>
        </w:rPr>
      </w:pPr>
      <w:r>
        <w:rPr/>
        <w:drawing>
          <wp:anchor distT="0" distB="0" distL="0" distR="0" allowOverlap="1" layoutInCell="1" locked="0" behindDoc="0" simplePos="0" relativeHeight="15867392">
            <wp:simplePos x="0" y="0"/>
            <wp:positionH relativeFrom="page">
              <wp:posOffset>598250</wp:posOffset>
            </wp:positionH>
            <wp:positionV relativeFrom="paragraph">
              <wp:posOffset>75193</wp:posOffset>
            </wp:positionV>
            <wp:extent cx="488367" cy="357022"/>
            <wp:effectExtent l="0" t="0" r="0" b="0"/>
            <wp:wrapNone/>
            <wp:docPr id="1049" name="Image 1049"/>
            <wp:cNvGraphicFramePr>
              <a:graphicFrameLocks/>
            </wp:cNvGraphicFramePr>
            <a:graphic>
              <a:graphicData uri="http://schemas.openxmlformats.org/drawingml/2006/picture">
                <pic:pic>
                  <pic:nvPicPr>
                    <pic:cNvPr id="1049" name="Image 1049"/>
                    <pic:cNvPicPr/>
                  </pic:nvPicPr>
                  <pic:blipFill>
                    <a:blip r:embed="rId202" cstate="print"/>
                    <a:stretch>
                      <a:fillRect/>
                    </a:stretch>
                  </pic:blipFill>
                  <pic:spPr>
                    <a:xfrm>
                      <a:off x="0" y="0"/>
                      <a:ext cx="488367" cy="357022"/>
                    </a:xfrm>
                    <a:prstGeom prst="rect">
                      <a:avLst/>
                    </a:prstGeom>
                  </pic:spPr>
                </pic:pic>
              </a:graphicData>
            </a:graphic>
          </wp:anchor>
        </w:drawing>
      </w:r>
      <w:r>
        <w:rPr>
          <w:color w:val="1A1A1A"/>
          <w:sz w:val="19"/>
        </w:rPr>
        <w:t>Edith</w:t>
      </w:r>
      <w:r>
        <w:rPr>
          <w:color w:val="1A1A1A"/>
          <w:spacing w:val="22"/>
          <w:sz w:val="19"/>
        </w:rPr>
        <w:t> </w:t>
      </w:r>
      <w:r>
        <w:rPr>
          <w:color w:val="1A1A1A"/>
          <w:sz w:val="19"/>
        </w:rPr>
        <w:t>Cowan</w:t>
      </w:r>
      <w:r>
        <w:rPr>
          <w:color w:val="1A1A1A"/>
          <w:spacing w:val="25"/>
          <w:sz w:val="19"/>
        </w:rPr>
        <w:t> </w:t>
      </w:r>
      <w:r>
        <w:rPr>
          <w:color w:val="1A1A1A"/>
          <w:sz w:val="19"/>
        </w:rPr>
        <w:t>University</w:t>
      </w:r>
      <w:r>
        <w:rPr>
          <w:color w:val="1A1A1A"/>
          <w:spacing w:val="20"/>
          <w:sz w:val="19"/>
        </w:rPr>
        <w:t> </w:t>
      </w:r>
      <w:r>
        <w:rPr>
          <w:rFonts w:ascii="Arial"/>
          <w:color w:val="0A0A0A"/>
          <w:sz w:val="25"/>
        </w:rPr>
        <w:t>I</w:t>
      </w:r>
      <w:r>
        <w:rPr>
          <w:rFonts w:ascii="Arial"/>
          <w:color w:val="0A0A0A"/>
          <w:spacing w:val="-13"/>
          <w:sz w:val="25"/>
        </w:rPr>
        <w:t> </w:t>
      </w:r>
      <w:r>
        <w:rPr>
          <w:color w:val="0A0A0A"/>
          <w:sz w:val="19"/>
        </w:rPr>
        <w:t>Bachelor</w:t>
      </w:r>
      <w:r>
        <w:rPr>
          <w:color w:val="0A0A0A"/>
          <w:spacing w:val="26"/>
          <w:sz w:val="19"/>
        </w:rPr>
        <w:t> </w:t>
      </w:r>
      <w:r>
        <w:rPr>
          <w:color w:val="0A0A0A"/>
          <w:sz w:val="19"/>
        </w:rPr>
        <w:t>of</w:t>
      </w:r>
      <w:r>
        <w:rPr>
          <w:color w:val="0A0A0A"/>
          <w:spacing w:val="12"/>
          <w:sz w:val="19"/>
        </w:rPr>
        <w:t> </w:t>
      </w:r>
      <w:r>
        <w:rPr>
          <w:color w:val="1A1A1A"/>
          <w:sz w:val="19"/>
        </w:rPr>
        <w:t>Computer</w:t>
      </w:r>
      <w:r>
        <w:rPr>
          <w:color w:val="1A1A1A"/>
          <w:spacing w:val="24"/>
          <w:sz w:val="19"/>
        </w:rPr>
        <w:t> </w:t>
      </w:r>
      <w:r>
        <w:rPr>
          <w:color w:val="1A1A1A"/>
          <w:sz w:val="19"/>
        </w:rPr>
        <w:t>Science</w:t>
      </w:r>
      <w:r>
        <w:rPr>
          <w:color w:val="1A1A1A"/>
          <w:spacing w:val="14"/>
          <w:sz w:val="19"/>
        </w:rPr>
        <w:t> </w:t>
      </w:r>
      <w:r>
        <w:rPr>
          <w:rFonts w:ascii="Arial"/>
          <w:color w:val="1A1A1A"/>
          <w:sz w:val="25"/>
        </w:rPr>
        <w:t>I</w:t>
      </w:r>
      <w:r>
        <w:rPr>
          <w:rFonts w:ascii="Arial"/>
          <w:color w:val="1A1A1A"/>
          <w:spacing w:val="1"/>
          <w:sz w:val="25"/>
        </w:rPr>
        <w:t> </w:t>
      </w:r>
      <w:r>
        <w:rPr>
          <w:color w:val="1A1A1A"/>
          <w:spacing w:val="-5"/>
          <w:sz w:val="19"/>
        </w:rPr>
        <w:t>U65</w:t>
      </w:r>
    </w:p>
    <w:p>
      <w:pPr>
        <w:spacing w:line="225" w:lineRule="exact" w:before="0"/>
        <w:ind w:left="1564" w:right="0" w:firstLine="0"/>
        <w:jc w:val="left"/>
        <w:rPr>
          <w:sz w:val="19"/>
        </w:rPr>
      </w:pPr>
      <w:r>
        <w:rPr>
          <w:b/>
          <w:color w:val="0A0A0A"/>
          <w:w w:val="105"/>
          <w:sz w:val="19"/>
        </w:rPr>
        <w:t>Group</w:t>
      </w:r>
      <w:r>
        <w:rPr>
          <w:b/>
          <w:color w:val="0A0A0A"/>
          <w:spacing w:val="-2"/>
          <w:w w:val="105"/>
          <w:sz w:val="19"/>
        </w:rPr>
        <w:t> </w:t>
      </w:r>
      <w:r>
        <w:rPr>
          <w:b/>
          <w:color w:val="0A0A0A"/>
          <w:w w:val="105"/>
          <w:sz w:val="19"/>
        </w:rPr>
        <w:t>C</w:t>
      </w:r>
      <w:r>
        <w:rPr>
          <w:b/>
          <w:color w:val="0A0A0A"/>
          <w:spacing w:val="-11"/>
          <w:w w:val="105"/>
          <w:sz w:val="19"/>
        </w:rPr>
        <w:t> </w:t>
      </w:r>
      <w:r>
        <w:rPr>
          <w:rFonts w:ascii="Arial"/>
          <w:color w:val="0A0A0A"/>
          <w:w w:val="105"/>
          <w:sz w:val="20"/>
        </w:rPr>
        <w:t>I</w:t>
      </w:r>
      <w:r>
        <w:rPr>
          <w:rFonts w:ascii="Arial"/>
          <w:color w:val="0A0A0A"/>
          <w:spacing w:val="-13"/>
          <w:w w:val="105"/>
          <w:sz w:val="20"/>
        </w:rPr>
        <w:t> </w:t>
      </w:r>
      <w:r>
        <w:rPr>
          <w:color w:val="0A0A0A"/>
          <w:w w:val="105"/>
          <w:sz w:val="19"/>
        </w:rPr>
        <w:t>ML</w:t>
      </w:r>
      <w:r>
        <w:rPr>
          <w:color w:val="0A0A0A"/>
          <w:spacing w:val="-4"/>
          <w:w w:val="105"/>
          <w:sz w:val="19"/>
        </w:rPr>
        <w:t> </w:t>
      </w:r>
      <w:r>
        <w:rPr>
          <w:color w:val="0A0A0A"/>
          <w:w w:val="105"/>
          <w:sz w:val="19"/>
        </w:rPr>
        <w:t>Based</w:t>
      </w:r>
      <w:r>
        <w:rPr>
          <w:color w:val="0A0A0A"/>
          <w:spacing w:val="4"/>
          <w:w w:val="105"/>
          <w:sz w:val="19"/>
        </w:rPr>
        <w:t> </w:t>
      </w:r>
      <w:r>
        <w:rPr>
          <w:color w:val="0A0A0A"/>
          <w:w w:val="105"/>
          <w:sz w:val="19"/>
        </w:rPr>
        <w:t>Plant</w:t>
      </w:r>
      <w:r>
        <w:rPr>
          <w:color w:val="0A0A0A"/>
          <w:spacing w:val="-5"/>
          <w:w w:val="105"/>
          <w:sz w:val="19"/>
        </w:rPr>
        <w:t> </w:t>
      </w:r>
      <w:r>
        <w:rPr>
          <w:color w:val="0A0A0A"/>
          <w:w w:val="105"/>
          <w:sz w:val="19"/>
        </w:rPr>
        <w:t>Disease</w:t>
      </w:r>
      <w:r>
        <w:rPr>
          <w:color w:val="0A0A0A"/>
          <w:spacing w:val="7"/>
          <w:w w:val="105"/>
          <w:sz w:val="19"/>
        </w:rPr>
        <w:t> </w:t>
      </w:r>
      <w:r>
        <w:rPr>
          <w:color w:val="0A0A0A"/>
          <w:w w:val="105"/>
          <w:sz w:val="19"/>
        </w:rPr>
        <w:t>Detection</w:t>
      </w:r>
      <w:r>
        <w:rPr>
          <w:color w:val="0A0A0A"/>
          <w:spacing w:val="2"/>
          <w:w w:val="105"/>
          <w:sz w:val="19"/>
        </w:rPr>
        <w:t> </w:t>
      </w:r>
      <w:r>
        <w:rPr>
          <w:color w:val="1A1A1A"/>
          <w:w w:val="105"/>
          <w:sz w:val="19"/>
        </w:rPr>
        <w:t>Mobile</w:t>
      </w:r>
      <w:r>
        <w:rPr>
          <w:color w:val="1A1A1A"/>
          <w:spacing w:val="-1"/>
          <w:w w:val="105"/>
          <w:sz w:val="19"/>
        </w:rPr>
        <w:t> </w:t>
      </w:r>
      <w:r>
        <w:rPr>
          <w:color w:val="1A1A1A"/>
          <w:w w:val="105"/>
          <w:sz w:val="19"/>
        </w:rPr>
        <w:t>App</w:t>
      </w:r>
      <w:r>
        <w:rPr>
          <w:color w:val="1A1A1A"/>
          <w:spacing w:val="-2"/>
          <w:w w:val="105"/>
          <w:sz w:val="19"/>
        </w:rPr>
        <w:t> </w:t>
      </w:r>
      <w:r>
        <w:rPr>
          <w:color w:val="0A0A0A"/>
          <w:w w:val="105"/>
          <w:sz w:val="19"/>
        </w:rPr>
        <w:t>for</w:t>
      </w:r>
      <w:r>
        <w:rPr>
          <w:color w:val="0A0A0A"/>
          <w:spacing w:val="-4"/>
          <w:w w:val="105"/>
          <w:sz w:val="19"/>
        </w:rPr>
        <w:t> </w:t>
      </w:r>
      <w:r>
        <w:rPr>
          <w:color w:val="1A1A1A"/>
          <w:w w:val="105"/>
          <w:sz w:val="19"/>
        </w:rPr>
        <w:t>Sri</w:t>
      </w:r>
      <w:r>
        <w:rPr>
          <w:color w:val="1A1A1A"/>
          <w:spacing w:val="-2"/>
          <w:w w:val="105"/>
          <w:sz w:val="19"/>
        </w:rPr>
        <w:t> </w:t>
      </w:r>
      <w:r>
        <w:rPr>
          <w:color w:val="0A0A0A"/>
          <w:spacing w:val="-2"/>
          <w:w w:val="105"/>
          <w:sz w:val="19"/>
        </w:rPr>
        <w:t>Lanka</w:t>
      </w:r>
    </w:p>
    <w:p>
      <w:pPr>
        <w:pStyle w:val="BodyText"/>
        <w:spacing w:before="29"/>
      </w:pPr>
    </w:p>
    <w:p>
      <w:pPr>
        <w:spacing w:before="0"/>
        <w:ind w:left="844" w:right="0" w:firstLine="0"/>
        <w:jc w:val="left"/>
        <w:rPr>
          <w:b/>
          <w:sz w:val="21"/>
        </w:rPr>
      </w:pPr>
      <w:r>
        <w:rPr>
          <w:b/>
          <w:color w:val="0A0A0A"/>
          <w:w w:val="105"/>
          <w:sz w:val="21"/>
        </w:rPr>
        <w:t>5</w:t>
      </w:r>
      <w:r>
        <w:rPr>
          <w:b/>
          <w:color w:val="0A0A0A"/>
          <w:w w:val="105"/>
          <w:sz w:val="21"/>
          <w:vertAlign w:val="superscript"/>
        </w:rPr>
        <w:t>th</w:t>
      </w:r>
      <w:r>
        <w:rPr>
          <w:b/>
          <w:color w:val="0A0A0A"/>
          <w:spacing w:val="-12"/>
          <w:w w:val="105"/>
          <w:sz w:val="21"/>
          <w:vertAlign w:val="baseline"/>
        </w:rPr>
        <w:t> </w:t>
      </w:r>
      <w:r>
        <w:rPr>
          <w:b/>
          <w:color w:val="0A0A0A"/>
          <w:w w:val="105"/>
          <w:sz w:val="21"/>
          <w:vertAlign w:val="baseline"/>
        </w:rPr>
        <w:t>Model </w:t>
      </w:r>
      <w:r>
        <w:rPr>
          <w:color w:val="0A0A0A"/>
          <w:w w:val="105"/>
          <w:sz w:val="21"/>
          <w:vertAlign w:val="baseline"/>
        </w:rPr>
        <w:t>-</w:t>
      </w:r>
      <w:r>
        <w:rPr>
          <w:color w:val="0A0A0A"/>
          <w:spacing w:val="-5"/>
          <w:w w:val="105"/>
          <w:sz w:val="21"/>
          <w:vertAlign w:val="baseline"/>
        </w:rPr>
        <w:t> </w:t>
      </w:r>
      <w:r>
        <w:rPr>
          <w:b/>
          <w:color w:val="0A0A0A"/>
          <w:w w:val="105"/>
          <w:sz w:val="21"/>
          <w:vertAlign w:val="baseline"/>
        </w:rPr>
        <w:t>Tomato</w:t>
      </w:r>
      <w:r>
        <w:rPr>
          <w:b/>
          <w:color w:val="0A0A0A"/>
          <w:spacing w:val="-5"/>
          <w:w w:val="105"/>
          <w:sz w:val="21"/>
          <w:vertAlign w:val="baseline"/>
        </w:rPr>
        <w:t> </w:t>
      </w:r>
      <w:r>
        <w:rPr>
          <w:b/>
          <w:color w:val="0A0A0A"/>
          <w:w w:val="105"/>
          <w:sz w:val="21"/>
          <w:vertAlign w:val="baseline"/>
        </w:rPr>
        <w:t>Diseases</w:t>
      </w:r>
      <w:r>
        <w:rPr>
          <w:b/>
          <w:color w:val="0A0A0A"/>
          <w:spacing w:val="-1"/>
          <w:w w:val="105"/>
          <w:sz w:val="21"/>
          <w:vertAlign w:val="baseline"/>
        </w:rPr>
        <w:t> </w:t>
      </w:r>
      <w:r>
        <w:rPr>
          <w:b/>
          <w:color w:val="0A0A0A"/>
          <w:spacing w:val="-4"/>
          <w:w w:val="105"/>
          <w:sz w:val="21"/>
          <w:vertAlign w:val="baseline"/>
        </w:rPr>
        <w:t>Model</w:t>
      </w:r>
    </w:p>
    <w:p>
      <w:pPr>
        <w:pStyle w:val="BodyText"/>
        <w:spacing w:before="139"/>
        <w:ind w:left="842"/>
      </w:pPr>
      <w:r>
        <w:rPr>
          <w:color w:val="0A0A0A"/>
          <w:w w:val="105"/>
        </w:rPr>
        <w:t>(Tomato</w:t>
      </w:r>
      <w:r>
        <w:rPr>
          <w:color w:val="0A0A0A"/>
          <w:spacing w:val="1"/>
          <w:w w:val="105"/>
        </w:rPr>
        <w:t> </w:t>
      </w:r>
      <w:r>
        <w:rPr>
          <w:color w:val="0A0A0A"/>
          <w:w w:val="105"/>
        </w:rPr>
        <w:t>Late</w:t>
      </w:r>
      <w:r>
        <w:rPr>
          <w:color w:val="0A0A0A"/>
          <w:spacing w:val="-2"/>
          <w:w w:val="105"/>
        </w:rPr>
        <w:t> </w:t>
      </w:r>
      <w:r>
        <w:rPr>
          <w:color w:val="0A0A0A"/>
          <w:w w:val="105"/>
        </w:rPr>
        <w:t>Blight,</w:t>
      </w:r>
      <w:r>
        <w:rPr>
          <w:color w:val="0A0A0A"/>
          <w:spacing w:val="-3"/>
          <w:w w:val="105"/>
        </w:rPr>
        <w:t> </w:t>
      </w:r>
      <w:r>
        <w:rPr>
          <w:color w:val="0A0A0A"/>
          <w:w w:val="105"/>
        </w:rPr>
        <w:t>Tomato Leaf Mold,</w:t>
      </w:r>
      <w:r>
        <w:rPr>
          <w:color w:val="0A0A0A"/>
          <w:spacing w:val="-3"/>
          <w:w w:val="105"/>
        </w:rPr>
        <w:t> </w:t>
      </w:r>
      <w:r>
        <w:rPr>
          <w:color w:val="0A0A0A"/>
          <w:w w:val="105"/>
        </w:rPr>
        <w:t>Tomato</w:t>
      </w:r>
      <w:r>
        <w:rPr>
          <w:color w:val="0A0A0A"/>
          <w:spacing w:val="-4"/>
          <w:w w:val="105"/>
        </w:rPr>
        <w:t> </w:t>
      </w:r>
      <w:r>
        <w:rPr>
          <w:color w:val="1A1A1A"/>
          <w:w w:val="105"/>
        </w:rPr>
        <w:t>Septoria</w:t>
      </w:r>
      <w:r>
        <w:rPr>
          <w:color w:val="1A1A1A"/>
          <w:spacing w:val="3"/>
          <w:w w:val="105"/>
        </w:rPr>
        <w:t> </w:t>
      </w:r>
      <w:r>
        <w:rPr>
          <w:color w:val="0A0A0A"/>
          <w:w w:val="105"/>
        </w:rPr>
        <w:t>Leaf</w:t>
      </w:r>
      <w:r>
        <w:rPr>
          <w:color w:val="0A0A0A"/>
          <w:spacing w:val="-1"/>
          <w:w w:val="105"/>
        </w:rPr>
        <w:t> </w:t>
      </w:r>
      <w:r>
        <w:rPr>
          <w:color w:val="1A1A1A"/>
          <w:w w:val="105"/>
        </w:rPr>
        <w:t>Spot,</w:t>
      </w:r>
      <w:r>
        <w:rPr>
          <w:color w:val="1A1A1A"/>
          <w:spacing w:val="-6"/>
          <w:w w:val="105"/>
        </w:rPr>
        <w:t> </w:t>
      </w:r>
      <w:r>
        <w:rPr>
          <w:color w:val="0A0A0A"/>
          <w:w w:val="105"/>
        </w:rPr>
        <w:t>Tomato</w:t>
      </w:r>
      <w:r>
        <w:rPr>
          <w:color w:val="0A0A0A"/>
          <w:spacing w:val="-3"/>
          <w:w w:val="105"/>
        </w:rPr>
        <w:t> </w:t>
      </w:r>
      <w:r>
        <w:rPr>
          <w:color w:val="0A0A0A"/>
          <w:spacing w:val="-2"/>
          <w:w w:val="105"/>
        </w:rPr>
        <w:t>Healthy)</w:t>
      </w:r>
    </w:p>
    <w:p>
      <w:pPr>
        <w:pStyle w:val="BodyText"/>
        <w:spacing w:before="60"/>
      </w:pPr>
    </w:p>
    <w:p>
      <w:pPr>
        <w:spacing w:before="0"/>
        <w:ind w:left="842" w:right="0" w:firstLine="0"/>
        <w:jc w:val="left"/>
        <w:rPr>
          <w:i/>
          <w:sz w:val="21"/>
        </w:rPr>
      </w:pPr>
      <w:r>
        <w:rPr>
          <w:i/>
          <w:color w:val="1A1A1A"/>
          <w:w w:val="105"/>
          <w:sz w:val="21"/>
        </w:rPr>
        <w:t>Accuracy</w:t>
      </w:r>
      <w:r>
        <w:rPr>
          <w:i/>
          <w:color w:val="1A1A1A"/>
          <w:spacing w:val="4"/>
          <w:w w:val="105"/>
          <w:sz w:val="21"/>
        </w:rPr>
        <w:t> </w:t>
      </w:r>
      <w:r>
        <w:rPr>
          <w:i/>
          <w:color w:val="1A1A1A"/>
          <w:w w:val="105"/>
          <w:sz w:val="21"/>
        </w:rPr>
        <w:t>vs</w:t>
      </w:r>
      <w:r>
        <w:rPr>
          <w:i/>
          <w:color w:val="1A1A1A"/>
          <w:spacing w:val="-10"/>
          <w:w w:val="105"/>
          <w:sz w:val="21"/>
        </w:rPr>
        <w:t> </w:t>
      </w:r>
      <w:r>
        <w:rPr>
          <w:i/>
          <w:color w:val="1A1A1A"/>
          <w:w w:val="105"/>
          <w:sz w:val="21"/>
        </w:rPr>
        <w:t>epochs</w:t>
      </w:r>
      <w:r>
        <w:rPr>
          <w:i/>
          <w:color w:val="1A1A1A"/>
          <w:spacing w:val="-6"/>
          <w:w w:val="105"/>
          <w:sz w:val="21"/>
        </w:rPr>
        <w:t> </w:t>
      </w:r>
      <w:r>
        <w:rPr>
          <w:i/>
          <w:color w:val="1A1A1A"/>
          <w:spacing w:val="-4"/>
          <w:w w:val="105"/>
          <w:sz w:val="21"/>
        </w:rPr>
        <w:t>graph</w:t>
      </w:r>
    </w:p>
    <w:p>
      <w:pPr>
        <w:pStyle w:val="BodyText"/>
        <w:spacing w:before="36"/>
        <w:rPr>
          <w:i/>
          <w:sz w:val="20"/>
        </w:rPr>
      </w:pPr>
      <w:r>
        <w:rPr/>
        <mc:AlternateContent>
          <mc:Choice Requires="wps">
            <w:drawing>
              <wp:anchor distT="0" distB="0" distL="0" distR="0" allowOverlap="1" layoutInCell="1" locked="0" behindDoc="1" simplePos="0" relativeHeight="487726080">
                <wp:simplePos x="0" y="0"/>
                <wp:positionH relativeFrom="page">
                  <wp:posOffset>683495</wp:posOffset>
                </wp:positionH>
                <wp:positionV relativeFrom="paragraph">
                  <wp:posOffset>187436</wp:posOffset>
                </wp:positionV>
                <wp:extent cx="4749800" cy="6777355"/>
                <wp:effectExtent l="0" t="0" r="0" b="0"/>
                <wp:wrapTopAndBottom/>
                <wp:docPr id="1050" name="Group 1050"/>
                <wp:cNvGraphicFramePr>
                  <a:graphicFrameLocks/>
                </wp:cNvGraphicFramePr>
                <a:graphic>
                  <a:graphicData uri="http://schemas.microsoft.com/office/word/2010/wordprocessingGroup">
                    <wpg:wgp>
                      <wpg:cNvPr id="1050" name="Group 1050"/>
                      <wpg:cNvGrpSpPr/>
                      <wpg:grpSpPr>
                        <a:xfrm>
                          <a:off x="0" y="0"/>
                          <a:ext cx="4749800" cy="6777355"/>
                          <a:chExt cx="4749800" cy="6777355"/>
                        </a:xfrm>
                      </wpg:grpSpPr>
                      <pic:pic>
                        <pic:nvPicPr>
                          <pic:cNvPr id="1051" name="Image 1051"/>
                          <pic:cNvPicPr/>
                        </pic:nvPicPr>
                        <pic:blipFill>
                          <a:blip r:embed="rId227" cstate="print"/>
                          <a:stretch>
                            <a:fillRect/>
                          </a:stretch>
                        </pic:blipFill>
                        <pic:spPr>
                          <a:xfrm>
                            <a:off x="329867" y="149522"/>
                            <a:ext cx="2002307" cy="781177"/>
                          </a:xfrm>
                          <a:prstGeom prst="rect">
                            <a:avLst/>
                          </a:prstGeom>
                        </pic:spPr>
                      </pic:pic>
                      <pic:pic>
                        <pic:nvPicPr>
                          <pic:cNvPr id="1052" name="Image 1052"/>
                          <pic:cNvPicPr/>
                        </pic:nvPicPr>
                        <pic:blipFill>
                          <a:blip r:embed="rId228" cstate="print"/>
                          <a:stretch>
                            <a:fillRect/>
                          </a:stretch>
                        </pic:blipFill>
                        <pic:spPr>
                          <a:xfrm>
                            <a:off x="183357" y="3384086"/>
                            <a:ext cx="2698231" cy="1089376"/>
                          </a:xfrm>
                          <a:prstGeom prst="rect">
                            <a:avLst/>
                          </a:prstGeom>
                        </pic:spPr>
                      </pic:pic>
                      <wps:wsp>
                        <wps:cNvPr id="1053" name="Graphic 1053"/>
                        <wps:cNvSpPr/>
                        <wps:spPr>
                          <a:xfrm>
                            <a:off x="15480" y="3051"/>
                            <a:ext cx="1270" cy="6774815"/>
                          </a:xfrm>
                          <a:custGeom>
                            <a:avLst/>
                            <a:gdLst/>
                            <a:ahLst/>
                            <a:cxnLst/>
                            <a:rect l="l" t="t" r="r" b="b"/>
                            <a:pathLst>
                              <a:path w="0" h="6774815">
                                <a:moveTo>
                                  <a:pt x="0" y="6774273"/>
                                </a:moveTo>
                                <a:lnTo>
                                  <a:pt x="0" y="5346183"/>
                                </a:lnTo>
                              </a:path>
                              <a:path w="0" h="6774815">
                                <a:moveTo>
                                  <a:pt x="0" y="4467358"/>
                                </a:moveTo>
                                <a:lnTo>
                                  <a:pt x="0" y="0"/>
                                </a:lnTo>
                              </a:path>
                            </a:pathLst>
                          </a:custGeom>
                          <a:ln w="12207">
                            <a:solidFill>
                              <a:srgbClr val="000000"/>
                            </a:solidFill>
                            <a:prstDash val="solid"/>
                          </a:ln>
                        </wps:spPr>
                        <wps:bodyPr wrap="square" lIns="0" tIns="0" rIns="0" bIns="0" rtlCol="0">
                          <a:prstTxWarp prst="textNoShape">
                            <a:avLst/>
                          </a:prstTxWarp>
                          <a:noAutofit/>
                        </wps:bodyPr>
                      </wps:wsp>
                      <wps:wsp>
                        <wps:cNvPr id="1054" name="Graphic 1054"/>
                        <wps:cNvSpPr/>
                        <wps:spPr>
                          <a:xfrm>
                            <a:off x="351233" y="930699"/>
                            <a:ext cx="1270" cy="2453640"/>
                          </a:xfrm>
                          <a:custGeom>
                            <a:avLst/>
                            <a:gdLst/>
                            <a:ahLst/>
                            <a:cxnLst/>
                            <a:rect l="l" t="t" r="r" b="b"/>
                            <a:pathLst>
                              <a:path w="0" h="2453640">
                                <a:moveTo>
                                  <a:pt x="0" y="2453385"/>
                                </a:moveTo>
                                <a:lnTo>
                                  <a:pt x="0" y="1452501"/>
                                </a:lnTo>
                              </a:path>
                              <a:path w="0" h="2453640">
                                <a:moveTo>
                                  <a:pt x="0" y="1049707"/>
                                </a:moveTo>
                                <a:lnTo>
                                  <a:pt x="0" y="0"/>
                                </a:lnTo>
                              </a:path>
                            </a:pathLst>
                          </a:custGeom>
                          <a:ln w="9155">
                            <a:solidFill>
                              <a:srgbClr val="000000"/>
                            </a:solidFill>
                            <a:prstDash val="solid"/>
                          </a:ln>
                        </wps:spPr>
                        <wps:bodyPr wrap="square" lIns="0" tIns="0" rIns="0" bIns="0" rtlCol="0">
                          <a:prstTxWarp prst="textNoShape">
                            <a:avLst/>
                          </a:prstTxWarp>
                          <a:noAutofit/>
                        </wps:bodyPr>
                      </wps:wsp>
                      <wps:wsp>
                        <wps:cNvPr id="1055" name="Graphic 1055"/>
                        <wps:cNvSpPr/>
                        <wps:spPr>
                          <a:xfrm>
                            <a:off x="500795" y="930699"/>
                            <a:ext cx="1270" cy="2453640"/>
                          </a:xfrm>
                          <a:custGeom>
                            <a:avLst/>
                            <a:gdLst/>
                            <a:ahLst/>
                            <a:cxnLst/>
                            <a:rect l="l" t="t" r="r" b="b"/>
                            <a:pathLst>
                              <a:path w="0" h="2453640">
                                <a:moveTo>
                                  <a:pt x="0" y="2453385"/>
                                </a:moveTo>
                                <a:lnTo>
                                  <a:pt x="0" y="1537943"/>
                                </a:lnTo>
                              </a:path>
                              <a:path w="0" h="2453640">
                                <a:moveTo>
                                  <a:pt x="0" y="1013089"/>
                                </a:moveTo>
                                <a:lnTo>
                                  <a:pt x="0" y="0"/>
                                </a:lnTo>
                              </a:path>
                            </a:pathLst>
                          </a:custGeom>
                          <a:ln w="12207">
                            <a:solidFill>
                              <a:srgbClr val="000000"/>
                            </a:solidFill>
                            <a:prstDash val="solid"/>
                          </a:ln>
                        </wps:spPr>
                        <wps:bodyPr wrap="square" lIns="0" tIns="0" rIns="0" bIns="0" rtlCol="0">
                          <a:prstTxWarp prst="textNoShape">
                            <a:avLst/>
                          </a:prstTxWarp>
                          <a:noAutofit/>
                        </wps:bodyPr>
                      </wps:wsp>
                      <wps:wsp>
                        <wps:cNvPr id="1056" name="Graphic 1056"/>
                        <wps:cNvSpPr/>
                        <wps:spPr>
                          <a:xfrm>
                            <a:off x="2854117" y="161728"/>
                            <a:ext cx="1270" cy="3222625"/>
                          </a:xfrm>
                          <a:custGeom>
                            <a:avLst/>
                            <a:gdLst/>
                            <a:ahLst/>
                            <a:cxnLst/>
                            <a:rect l="l" t="t" r="r" b="b"/>
                            <a:pathLst>
                              <a:path w="0" h="3222625">
                                <a:moveTo>
                                  <a:pt x="0" y="3222357"/>
                                </a:moveTo>
                                <a:lnTo>
                                  <a:pt x="0" y="2221473"/>
                                </a:lnTo>
                              </a:path>
                              <a:path w="0" h="3222625">
                                <a:moveTo>
                                  <a:pt x="0" y="1818678"/>
                                </a:moveTo>
                                <a:lnTo>
                                  <a:pt x="0" y="0"/>
                                </a:lnTo>
                              </a:path>
                            </a:pathLst>
                          </a:custGeom>
                          <a:ln w="9155">
                            <a:solidFill>
                              <a:srgbClr val="000000"/>
                            </a:solidFill>
                            <a:prstDash val="solid"/>
                          </a:ln>
                        </wps:spPr>
                        <wps:bodyPr wrap="square" lIns="0" tIns="0" rIns="0" bIns="0" rtlCol="0">
                          <a:prstTxWarp prst="textNoShape">
                            <a:avLst/>
                          </a:prstTxWarp>
                          <a:noAutofit/>
                        </wps:bodyPr>
                      </wps:wsp>
                      <wps:wsp>
                        <wps:cNvPr id="1057" name="Graphic 1057"/>
                        <wps:cNvSpPr/>
                        <wps:spPr>
                          <a:xfrm>
                            <a:off x="3098300" y="3051"/>
                            <a:ext cx="1270" cy="4467860"/>
                          </a:xfrm>
                          <a:custGeom>
                            <a:avLst/>
                            <a:gdLst/>
                            <a:ahLst/>
                            <a:cxnLst/>
                            <a:rect l="l" t="t" r="r" b="b"/>
                            <a:pathLst>
                              <a:path w="0" h="4467860">
                                <a:moveTo>
                                  <a:pt x="0" y="4467358"/>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058" name="Graphic 1058"/>
                        <wps:cNvSpPr/>
                        <wps:spPr>
                          <a:xfrm>
                            <a:off x="4731280" y="5349235"/>
                            <a:ext cx="1270" cy="1428115"/>
                          </a:xfrm>
                          <a:custGeom>
                            <a:avLst/>
                            <a:gdLst/>
                            <a:ahLst/>
                            <a:cxnLst/>
                            <a:rect l="l" t="t" r="r" b="b"/>
                            <a:pathLst>
                              <a:path w="0" h="1428115">
                                <a:moveTo>
                                  <a:pt x="0" y="1428090"/>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1059" name="Graphic 1059"/>
                        <wps:cNvSpPr/>
                        <wps:spPr>
                          <a:xfrm>
                            <a:off x="12428" y="6102"/>
                            <a:ext cx="3101340" cy="1270"/>
                          </a:xfrm>
                          <a:custGeom>
                            <a:avLst/>
                            <a:gdLst/>
                            <a:ahLst/>
                            <a:cxnLst/>
                            <a:rect l="l" t="t" r="r" b="b"/>
                            <a:pathLst>
                              <a:path w="3101340" h="0">
                                <a:moveTo>
                                  <a:pt x="0" y="0"/>
                                </a:moveTo>
                                <a:lnTo>
                                  <a:pt x="3101134" y="0"/>
                                </a:lnTo>
                              </a:path>
                            </a:pathLst>
                          </a:custGeom>
                          <a:ln w="12205">
                            <a:solidFill>
                              <a:srgbClr val="000000"/>
                            </a:solidFill>
                            <a:prstDash val="solid"/>
                          </a:ln>
                        </wps:spPr>
                        <wps:bodyPr wrap="square" lIns="0" tIns="0" rIns="0" bIns="0" rtlCol="0">
                          <a:prstTxWarp prst="textNoShape">
                            <a:avLst/>
                          </a:prstTxWarp>
                          <a:noAutofit/>
                        </wps:bodyPr>
                      </wps:wsp>
                      <wps:wsp>
                        <wps:cNvPr id="1060" name="Graphic 1060"/>
                        <wps:cNvSpPr/>
                        <wps:spPr>
                          <a:xfrm>
                            <a:off x="2332174" y="161728"/>
                            <a:ext cx="537210" cy="1270"/>
                          </a:xfrm>
                          <a:custGeom>
                            <a:avLst/>
                            <a:gdLst/>
                            <a:ahLst/>
                            <a:cxnLst/>
                            <a:rect l="l" t="t" r="r" b="b"/>
                            <a:pathLst>
                              <a:path w="537210" h="0">
                                <a:moveTo>
                                  <a:pt x="0" y="0"/>
                                </a:moveTo>
                                <a:lnTo>
                                  <a:pt x="537204" y="0"/>
                                </a:lnTo>
                              </a:path>
                            </a:pathLst>
                          </a:custGeom>
                          <a:ln w="6102">
                            <a:solidFill>
                              <a:srgbClr val="000000"/>
                            </a:solidFill>
                            <a:prstDash val="solid"/>
                          </a:ln>
                        </wps:spPr>
                        <wps:bodyPr wrap="square" lIns="0" tIns="0" rIns="0" bIns="0" rtlCol="0">
                          <a:prstTxWarp prst="textNoShape">
                            <a:avLst/>
                          </a:prstTxWarp>
                          <a:noAutofit/>
                        </wps:bodyPr>
                      </wps:wsp>
                      <wps:wsp>
                        <wps:cNvPr id="1061" name="Graphic 1061"/>
                        <wps:cNvSpPr/>
                        <wps:spPr>
                          <a:xfrm>
                            <a:off x="2332174" y="280735"/>
                            <a:ext cx="415290" cy="1270"/>
                          </a:xfrm>
                          <a:custGeom>
                            <a:avLst/>
                            <a:gdLst/>
                            <a:ahLst/>
                            <a:cxnLst/>
                            <a:rect l="l" t="t" r="r" b="b"/>
                            <a:pathLst>
                              <a:path w="415290" h="0">
                                <a:moveTo>
                                  <a:pt x="0" y="0"/>
                                </a:moveTo>
                                <a:lnTo>
                                  <a:pt x="415112" y="0"/>
                                </a:lnTo>
                              </a:path>
                            </a:pathLst>
                          </a:custGeom>
                          <a:ln w="24411">
                            <a:solidFill>
                              <a:srgbClr val="000000"/>
                            </a:solidFill>
                            <a:prstDash val="solid"/>
                          </a:ln>
                        </wps:spPr>
                        <wps:bodyPr wrap="square" lIns="0" tIns="0" rIns="0" bIns="0" rtlCol="0">
                          <a:prstTxWarp prst="textNoShape">
                            <a:avLst/>
                          </a:prstTxWarp>
                          <a:noAutofit/>
                        </wps:bodyPr>
                      </wps:wsp>
                      <wps:wsp>
                        <wps:cNvPr id="1062" name="Graphic 1062"/>
                        <wps:cNvSpPr/>
                        <wps:spPr>
                          <a:xfrm>
                            <a:off x="12428" y="2389304"/>
                            <a:ext cx="4737735" cy="2969260"/>
                          </a:xfrm>
                          <a:custGeom>
                            <a:avLst/>
                            <a:gdLst/>
                            <a:ahLst/>
                            <a:cxnLst/>
                            <a:rect l="l" t="t" r="r" b="b"/>
                            <a:pathLst>
                              <a:path w="4737735" h="2969260">
                                <a:moveTo>
                                  <a:pt x="329648" y="0"/>
                                </a:moveTo>
                                <a:lnTo>
                                  <a:pt x="2856950" y="0"/>
                                </a:lnTo>
                              </a:path>
                              <a:path w="4737735" h="2969260">
                                <a:moveTo>
                                  <a:pt x="0" y="2969084"/>
                                </a:moveTo>
                                <a:lnTo>
                                  <a:pt x="4737166" y="2969084"/>
                                </a:lnTo>
                              </a:path>
                            </a:pathLst>
                          </a:custGeom>
                          <a:ln w="12207">
                            <a:solidFill>
                              <a:srgbClr val="000000"/>
                            </a:solidFill>
                            <a:prstDash val="solid"/>
                          </a:ln>
                        </wps:spPr>
                        <wps:bodyPr wrap="square" lIns="0" tIns="0" rIns="0" bIns="0" rtlCol="0">
                          <a:prstTxWarp prst="textNoShape">
                            <a:avLst/>
                          </a:prstTxWarp>
                          <a:noAutofit/>
                        </wps:bodyPr>
                      </wps:wsp>
                      <wps:wsp>
                        <wps:cNvPr id="1063" name="Graphic 1063"/>
                        <wps:cNvSpPr/>
                        <wps:spPr>
                          <a:xfrm>
                            <a:off x="12428" y="6762067"/>
                            <a:ext cx="4737735" cy="1270"/>
                          </a:xfrm>
                          <a:custGeom>
                            <a:avLst/>
                            <a:gdLst/>
                            <a:ahLst/>
                            <a:cxnLst/>
                            <a:rect l="l" t="t" r="r" b="b"/>
                            <a:pathLst>
                              <a:path w="4737735" h="0">
                                <a:moveTo>
                                  <a:pt x="0" y="0"/>
                                </a:moveTo>
                                <a:lnTo>
                                  <a:pt x="4737166" y="0"/>
                                </a:lnTo>
                              </a:path>
                            </a:pathLst>
                          </a:custGeom>
                          <a:ln w="9154">
                            <a:solidFill>
                              <a:srgbClr val="000000"/>
                            </a:solidFill>
                            <a:prstDash val="solid"/>
                          </a:ln>
                        </wps:spPr>
                        <wps:bodyPr wrap="square" lIns="0" tIns="0" rIns="0" bIns="0" rtlCol="0">
                          <a:prstTxWarp prst="textNoShape">
                            <a:avLst/>
                          </a:prstTxWarp>
                          <a:noAutofit/>
                        </wps:bodyPr>
                      </wps:wsp>
                      <wps:wsp>
                        <wps:cNvPr id="1064" name="Graphic 1064"/>
                        <wps:cNvSpPr/>
                        <wps:spPr>
                          <a:xfrm>
                            <a:off x="236542" y="2255691"/>
                            <a:ext cx="1947545" cy="4460875"/>
                          </a:xfrm>
                          <a:custGeom>
                            <a:avLst/>
                            <a:gdLst/>
                            <a:ahLst/>
                            <a:cxnLst/>
                            <a:rect l="l" t="t" r="r" b="b"/>
                            <a:pathLst>
                              <a:path w="1947545" h="4460875">
                                <a:moveTo>
                                  <a:pt x="12204" y="633476"/>
                                </a:moveTo>
                                <a:lnTo>
                                  <a:pt x="0" y="633476"/>
                                </a:lnTo>
                                <a:lnTo>
                                  <a:pt x="0" y="733628"/>
                                </a:lnTo>
                                <a:lnTo>
                                  <a:pt x="12204" y="733628"/>
                                </a:lnTo>
                                <a:lnTo>
                                  <a:pt x="12204" y="633476"/>
                                </a:lnTo>
                                <a:close/>
                              </a:path>
                              <a:path w="1947545" h="4460875">
                                <a:moveTo>
                                  <a:pt x="1828952" y="4340631"/>
                                </a:moveTo>
                                <a:lnTo>
                                  <a:pt x="1822843" y="4340631"/>
                                </a:lnTo>
                                <a:lnTo>
                                  <a:pt x="1822843" y="4460443"/>
                                </a:lnTo>
                                <a:lnTo>
                                  <a:pt x="1828952" y="4460443"/>
                                </a:lnTo>
                                <a:lnTo>
                                  <a:pt x="1828952" y="4340631"/>
                                </a:lnTo>
                                <a:close/>
                              </a:path>
                              <a:path w="1947545" h="4460875">
                                <a:moveTo>
                                  <a:pt x="1947189" y="0"/>
                                </a:moveTo>
                                <a:lnTo>
                                  <a:pt x="1944141" y="0"/>
                                </a:lnTo>
                                <a:lnTo>
                                  <a:pt x="1944141" y="127457"/>
                                </a:lnTo>
                                <a:lnTo>
                                  <a:pt x="1947189" y="127457"/>
                                </a:lnTo>
                                <a:lnTo>
                                  <a:pt x="1947189" y="0"/>
                                </a:lnTo>
                                <a:close/>
                              </a:path>
                            </a:pathLst>
                          </a:custGeom>
                          <a:solidFill>
                            <a:srgbClr val="EBEDED"/>
                          </a:solidFill>
                        </wps:spPr>
                        <wps:bodyPr wrap="square" lIns="0" tIns="0" rIns="0" bIns="0" rtlCol="0">
                          <a:prstTxWarp prst="textNoShape">
                            <a:avLst/>
                          </a:prstTxWarp>
                          <a:noAutofit/>
                        </wps:bodyPr>
                      </wps:wsp>
                      <wps:wsp>
                        <wps:cNvPr id="1065" name="Textbox 1065"/>
                        <wps:cNvSpPr txBox="1"/>
                        <wps:spPr>
                          <a:xfrm>
                            <a:off x="0" y="5016668"/>
                            <a:ext cx="929005" cy="147955"/>
                          </a:xfrm>
                          <a:prstGeom prst="rect">
                            <a:avLst/>
                          </a:prstGeom>
                        </wps:spPr>
                        <wps:txbx>
                          <w:txbxContent>
                            <w:p>
                              <w:pPr>
                                <w:spacing w:line="233" w:lineRule="exact" w:before="0"/>
                                <w:ind w:left="0" w:right="0" w:firstLine="0"/>
                                <w:jc w:val="left"/>
                                <w:rPr>
                                  <w:i/>
                                  <w:sz w:val="21"/>
                                </w:rPr>
                              </w:pPr>
                              <w:r>
                                <w:rPr>
                                  <w:i/>
                                  <w:color w:val="1A1A1A"/>
                                  <w:w w:val="105"/>
                                  <w:sz w:val="21"/>
                                </w:rPr>
                                <w:t>Model</w:t>
                              </w:r>
                              <w:r>
                                <w:rPr>
                                  <w:i/>
                                  <w:color w:val="1A1A1A"/>
                                  <w:spacing w:val="3"/>
                                  <w:w w:val="105"/>
                                  <w:sz w:val="21"/>
                                </w:rPr>
                                <w:t> </w:t>
                              </w:r>
                              <w:r>
                                <w:rPr>
                                  <w:i/>
                                  <w:color w:val="1A1A1A"/>
                                  <w:spacing w:val="-2"/>
                                  <w:w w:val="105"/>
                                  <w:sz w:val="21"/>
                                </w:rPr>
                                <w:t>Accuracy</w:t>
                              </w:r>
                            </w:p>
                          </w:txbxContent>
                        </wps:txbx>
                        <wps:bodyPr wrap="square" lIns="0" tIns="0" rIns="0" bIns="0" rtlCol="0">
                          <a:noAutofit/>
                        </wps:bodyPr>
                      </wps:wsp>
                      <wps:wsp>
                        <wps:cNvPr id="1066" name="Textbox 1066"/>
                        <wps:cNvSpPr txBox="1"/>
                        <wps:spPr>
                          <a:xfrm>
                            <a:off x="21584" y="5364492"/>
                            <a:ext cx="4705350" cy="1393190"/>
                          </a:xfrm>
                          <a:prstGeom prst="rect">
                            <a:avLst/>
                          </a:prstGeom>
                        </wps:spPr>
                        <wps:txbx>
                          <w:txbxContent>
                            <w:p>
                              <w:pPr>
                                <w:spacing w:before="170"/>
                                <w:ind w:left="816" w:right="0" w:firstLine="0"/>
                                <w:jc w:val="left"/>
                                <w:rPr>
                                  <w:rFonts w:ascii="Courier New"/>
                                  <w:b/>
                                  <w:sz w:val="28"/>
                                </w:rPr>
                              </w:pPr>
                              <w:r>
                                <w:rPr>
                                  <w:rFonts w:ascii="Courier New"/>
                                  <w:b/>
                                  <w:color w:val="1A1A1A"/>
                                  <w:w w:val="80"/>
                                  <w:sz w:val="28"/>
                                </w:rPr>
                                <w:t>9.Evaluating</w:t>
                              </w:r>
                              <w:r>
                                <w:rPr>
                                  <w:rFonts w:ascii="Courier New"/>
                                  <w:b/>
                                  <w:color w:val="1A1A1A"/>
                                  <w:spacing w:val="-10"/>
                                  <w:sz w:val="28"/>
                                </w:rPr>
                                <w:t> </w:t>
                              </w:r>
                              <w:r>
                                <w:rPr>
                                  <w:rFonts w:ascii="Courier New"/>
                                  <w:b/>
                                  <w:color w:val="1A1A1A"/>
                                  <w:w w:val="80"/>
                                  <w:sz w:val="28"/>
                                </w:rPr>
                                <w:t>the</w:t>
                              </w:r>
                              <w:r>
                                <w:rPr>
                                  <w:rFonts w:ascii="Courier New"/>
                                  <w:b/>
                                  <w:color w:val="1A1A1A"/>
                                  <w:spacing w:val="-22"/>
                                  <w:sz w:val="28"/>
                                </w:rPr>
                                <w:t> </w:t>
                              </w:r>
                              <w:r>
                                <w:rPr>
                                  <w:rFonts w:ascii="Courier New"/>
                                  <w:b/>
                                  <w:color w:val="1A1A1A"/>
                                  <w:w w:val="80"/>
                                  <w:sz w:val="28"/>
                                </w:rPr>
                                <w:t>model</w:t>
                              </w:r>
                              <w:r>
                                <w:rPr>
                                  <w:rFonts w:ascii="Courier New"/>
                                  <w:b/>
                                  <w:color w:val="1A1A1A"/>
                                  <w:spacing w:val="-11"/>
                                  <w:sz w:val="28"/>
                                </w:rPr>
                                <w:t> </w:t>
                              </w:r>
                              <w:r>
                                <w:rPr>
                                  <w:rFonts w:ascii="Courier New"/>
                                  <w:b/>
                                  <w:color w:val="1A1A1A"/>
                                  <w:w w:val="80"/>
                                  <w:sz w:val="28"/>
                                </w:rPr>
                                <w:t>using</w:t>
                              </w:r>
                              <w:r>
                                <w:rPr>
                                  <w:rFonts w:ascii="Courier New"/>
                                  <w:b/>
                                  <w:color w:val="1A1A1A"/>
                                  <w:spacing w:val="-21"/>
                                  <w:sz w:val="28"/>
                                </w:rPr>
                                <w:t> </w:t>
                              </w:r>
                              <w:r>
                                <w:rPr>
                                  <w:rFonts w:ascii="Courier New"/>
                                  <w:b/>
                                  <w:color w:val="1A1A1A"/>
                                  <w:w w:val="80"/>
                                  <w:sz w:val="28"/>
                                </w:rPr>
                                <w:t>Test</w:t>
                              </w:r>
                              <w:r>
                                <w:rPr>
                                  <w:rFonts w:ascii="Courier New"/>
                                  <w:b/>
                                  <w:color w:val="1A1A1A"/>
                                  <w:spacing w:val="-7"/>
                                  <w:sz w:val="28"/>
                                </w:rPr>
                                <w:t> </w:t>
                              </w:r>
                              <w:r>
                                <w:rPr>
                                  <w:rFonts w:ascii="Courier New"/>
                                  <w:b/>
                                  <w:color w:val="1A1A1A"/>
                                  <w:spacing w:val="-4"/>
                                  <w:w w:val="80"/>
                                  <w:sz w:val="28"/>
                                </w:rPr>
                                <w:t>data</w:t>
                              </w:r>
                            </w:p>
                            <w:p>
                              <w:pPr>
                                <w:spacing w:line="176" w:lineRule="exact" w:before="188"/>
                                <w:ind w:left="92" w:right="0" w:firstLine="0"/>
                                <w:jc w:val="left"/>
                                <w:rPr>
                                  <w:rFonts w:ascii="Courier New"/>
                                  <w:i/>
                                  <w:sz w:val="17"/>
                                </w:rPr>
                              </w:pPr>
                              <w:r>
                                <w:rPr>
                                  <w:rFonts w:ascii="Courier New"/>
                                  <w:color w:val="696969"/>
                                  <w:w w:val="85"/>
                                  <w:sz w:val="16"/>
                                </w:rPr>
                                <w:t>I</w:t>
                              </w:r>
                              <w:r>
                                <w:rPr>
                                  <w:rFonts w:ascii="Courier New"/>
                                  <w:color w:val="75758C"/>
                                  <w:w w:val="85"/>
                                  <w:sz w:val="16"/>
                                </w:rPr>
                                <w:t>n</w:t>
                              </w:r>
                              <w:r>
                                <w:rPr>
                                  <w:rFonts w:ascii="Courier New"/>
                                  <w:color w:val="909797"/>
                                  <w:w w:val="85"/>
                                  <w:sz w:val="16"/>
                                </w:rPr>
                                <w:t>(2</w:t>
                              </w:r>
                              <w:r>
                                <w:rPr>
                                  <w:rFonts w:ascii="Courier New"/>
                                  <w:color w:val="696969"/>
                                  <w:w w:val="85"/>
                                  <w:sz w:val="16"/>
                                </w:rPr>
                                <w:t>1</w:t>
                              </w:r>
                              <w:r>
                                <w:rPr>
                                  <w:rFonts w:ascii="Courier New"/>
                                  <w:color w:val="838385"/>
                                  <w:w w:val="85"/>
                                  <w:sz w:val="16"/>
                                </w:rPr>
                                <w:t>];</w:t>
                              </w:r>
                              <w:r>
                                <w:rPr>
                                  <w:rFonts w:ascii="Courier New"/>
                                  <w:color w:val="838385"/>
                                  <w:spacing w:val="-11"/>
                                  <w:w w:val="85"/>
                                  <w:sz w:val="16"/>
                                </w:rPr>
                                <w:t> </w:t>
                              </w:r>
                              <w:r>
                                <w:rPr>
                                  <w:rFonts w:ascii="Arial"/>
                                  <w:color w:val="6E8E8E"/>
                                  <w:w w:val="85"/>
                                  <w:sz w:val="11"/>
                                </w:rPr>
                                <w:t>#</w:t>
                              </w:r>
                              <w:r>
                                <w:rPr>
                                  <w:rFonts w:ascii="Arial"/>
                                  <w:color w:val="6E8E8E"/>
                                  <w:spacing w:val="36"/>
                                  <w:sz w:val="11"/>
                                </w:rPr>
                                <w:t> </w:t>
                              </w:r>
                              <w:r>
                                <w:rPr>
                                  <w:rFonts w:ascii="Courier New"/>
                                  <w:i/>
                                  <w:color w:val="909797"/>
                                  <w:w w:val="85"/>
                                  <w:sz w:val="17"/>
                                </w:rPr>
                                <w:t>f</w:t>
                              </w:r>
                              <w:r>
                                <w:rPr>
                                  <w:rFonts w:ascii="Courier New"/>
                                  <w:i/>
                                  <w:color w:val="6E8E8E"/>
                                  <w:w w:val="85"/>
                                  <w:sz w:val="17"/>
                                </w:rPr>
                                <w:t>romensor</w:t>
                              </w:r>
                              <w:r>
                                <w:rPr>
                                  <w:rFonts w:ascii="Courier New"/>
                                  <w:i/>
                                  <w:color w:val="909797"/>
                                  <w:w w:val="85"/>
                                  <w:sz w:val="17"/>
                                </w:rPr>
                                <w:t>f</w:t>
                              </w:r>
                              <w:r>
                                <w:rPr>
                                  <w:rFonts w:ascii="Courier New"/>
                                  <w:i/>
                                  <w:color w:val="6E8E8E"/>
                                  <w:w w:val="85"/>
                                  <w:sz w:val="17"/>
                                </w:rPr>
                                <w:t>to</w:t>
                              </w:r>
                              <w:r>
                                <w:rPr>
                                  <w:rFonts w:ascii="Courier New"/>
                                  <w:i/>
                                  <w:color w:val="909797"/>
                                  <w:w w:val="85"/>
                                  <w:sz w:val="17"/>
                                </w:rPr>
                                <w:t>w</w:t>
                              </w:r>
                              <w:r>
                                <w:rPr>
                                  <w:rFonts w:ascii="Courier New"/>
                                  <w:i/>
                                  <w:color w:val="909797"/>
                                  <w:spacing w:val="-27"/>
                                  <w:w w:val="85"/>
                                  <w:sz w:val="17"/>
                                </w:rPr>
                                <w:t> </w:t>
                              </w:r>
                              <w:r>
                                <w:rPr>
                                  <w:rFonts w:ascii="Courier New"/>
                                  <w:color w:val="6E8E8E"/>
                                  <w:w w:val="85"/>
                                  <w:sz w:val="16"/>
                                </w:rPr>
                                <w:t>import</w:t>
                              </w:r>
                              <w:r>
                                <w:rPr>
                                  <w:rFonts w:ascii="Courier New"/>
                                  <w:color w:val="6E8E8E"/>
                                  <w:spacing w:val="-4"/>
                                  <w:sz w:val="16"/>
                                </w:rPr>
                                <w:t> </w:t>
                              </w:r>
                              <w:r>
                                <w:rPr>
                                  <w:rFonts w:ascii="Courier New"/>
                                  <w:i/>
                                  <w:color w:val="6E8E8E"/>
                                  <w:spacing w:val="-2"/>
                                  <w:w w:val="85"/>
                                  <w:sz w:val="17"/>
                                </w:rPr>
                                <w:t>kera</w:t>
                              </w:r>
                              <w:r>
                                <w:rPr>
                                  <w:rFonts w:ascii="Courier New"/>
                                  <w:i/>
                                  <w:color w:val="909797"/>
                                  <w:spacing w:val="-2"/>
                                  <w:w w:val="85"/>
                                  <w:sz w:val="17"/>
                                </w:rPr>
                                <w:t>s</w:t>
                              </w:r>
                            </w:p>
                            <w:p>
                              <w:pPr>
                                <w:spacing w:line="228" w:lineRule="auto" w:before="0"/>
                                <w:ind w:left="803" w:right="2443" w:hanging="24"/>
                                <w:jc w:val="both"/>
                                <w:rPr>
                                  <w:sz w:val="14"/>
                                </w:rPr>
                              </w:pPr>
                              <w:r>
                                <w:rPr>
                                  <w:rFonts w:ascii="Courier New"/>
                                  <w:i/>
                                  <w:color w:val="6E8E8E"/>
                                  <w:w w:val="70"/>
                                  <w:sz w:val="17"/>
                                </w:rPr>
                                <w:t>#mode</w:t>
                              </w:r>
                              <w:r>
                                <w:rPr>
                                  <w:rFonts w:ascii="Courier New"/>
                                  <w:i/>
                                  <w:color w:val="909797"/>
                                  <w:w w:val="70"/>
                                  <w:sz w:val="17"/>
                                </w:rPr>
                                <w:t>l</w:t>
                              </w:r>
                              <w:r>
                                <w:rPr>
                                  <w:rFonts w:ascii="Courier New"/>
                                  <w:i/>
                                  <w:color w:val="6E8E8E"/>
                                  <w:w w:val="70"/>
                                  <w:sz w:val="17"/>
                                </w:rPr>
                                <w:t>=</w:t>
                              </w:r>
                              <w:r>
                                <w:rPr>
                                  <w:rFonts w:ascii="Courier New"/>
                                  <w:i/>
                                  <w:color w:val="6E8E8E"/>
                                  <w:sz w:val="17"/>
                                </w:rPr>
                                <w:t> </w:t>
                              </w:r>
                              <w:r>
                                <w:rPr>
                                  <w:rFonts w:ascii="Courier New"/>
                                  <w:i/>
                                  <w:color w:val="6E8E8E"/>
                                  <w:w w:val="70"/>
                                  <w:sz w:val="17"/>
                                </w:rPr>
                                <w:t>ke</w:t>
                              </w:r>
                              <w:r>
                                <w:rPr>
                                  <w:rFonts w:ascii="Courier New"/>
                                  <w:i/>
                                  <w:color w:val="909797"/>
                                  <w:w w:val="70"/>
                                  <w:sz w:val="17"/>
                                </w:rPr>
                                <w:t>r</w:t>
                              </w:r>
                              <w:r>
                                <w:rPr>
                                  <w:rFonts w:ascii="Courier New"/>
                                  <w:i/>
                                  <w:color w:val="6E8E8E"/>
                                  <w:w w:val="70"/>
                                  <w:sz w:val="17"/>
                                </w:rPr>
                                <w:t>a</w:t>
                              </w:r>
                              <w:r>
                                <w:rPr>
                                  <w:rFonts w:ascii="Courier New"/>
                                  <w:i/>
                                  <w:color w:val="909797"/>
                                  <w:w w:val="70"/>
                                  <w:sz w:val="17"/>
                                </w:rPr>
                                <w:t>s.</w:t>
                              </w:r>
                              <w:r>
                                <w:rPr>
                                  <w:rFonts w:ascii="Courier New"/>
                                  <w:i/>
                                  <w:color w:val="6E8E8E"/>
                                  <w:w w:val="70"/>
                                  <w:sz w:val="17"/>
                                </w:rPr>
                                <w:t>mode</w:t>
                              </w:r>
                              <w:r>
                                <w:rPr>
                                  <w:rFonts w:ascii="Courier New"/>
                                  <w:i/>
                                  <w:color w:val="909797"/>
                                  <w:w w:val="70"/>
                                  <w:sz w:val="17"/>
                                </w:rPr>
                                <w:t>ts</w:t>
                              </w:r>
                              <w:r>
                                <w:rPr>
                                  <w:rFonts w:ascii="Courier New"/>
                                  <w:i/>
                                  <w:color w:val="696969"/>
                                  <w:w w:val="70"/>
                                  <w:sz w:val="17"/>
                                </w:rPr>
                                <w:t>.</w:t>
                              </w:r>
                              <w:r>
                                <w:rPr>
                                  <w:rFonts w:ascii="Courier New"/>
                                  <w:i/>
                                  <w:color w:val="909797"/>
                                  <w:w w:val="70"/>
                                  <w:sz w:val="17"/>
                                </w:rPr>
                                <w:t>L</w:t>
                              </w:r>
                              <w:r>
                                <w:rPr>
                                  <w:rFonts w:ascii="Courier New"/>
                                  <w:i/>
                                  <w:color w:val="6E8E8E"/>
                                  <w:w w:val="70"/>
                                  <w:sz w:val="17"/>
                                </w:rPr>
                                <w:t>oad_mode</w:t>
                              </w:r>
                              <w:r>
                                <w:rPr>
                                  <w:rFonts w:ascii="Courier New"/>
                                  <w:i/>
                                  <w:color w:val="909797"/>
                                  <w:w w:val="70"/>
                                  <w:sz w:val="17"/>
                                </w:rPr>
                                <w:t>L</w:t>
                              </w:r>
                              <w:r>
                                <w:rPr>
                                  <w:rFonts w:ascii="Courier New"/>
                                  <w:i/>
                                  <w:color w:val="6E8E8E"/>
                                  <w:w w:val="70"/>
                                  <w:sz w:val="17"/>
                                </w:rPr>
                                <w:t>('l&lt;IOde</w:t>
                              </w:r>
                              <w:r>
                                <w:rPr>
                                  <w:rFonts w:ascii="Courier New"/>
                                  <w:i/>
                                  <w:color w:val="909797"/>
                                  <w:w w:val="70"/>
                                  <w:sz w:val="17"/>
                                </w:rPr>
                                <w:t>Ls</w:t>
                              </w:r>
                              <w:r>
                                <w:rPr>
                                  <w:rFonts w:ascii="Courier New"/>
                                  <w:i/>
                                  <w:color w:val="696969"/>
                                  <w:w w:val="70"/>
                                  <w:sz w:val="17"/>
                                </w:rPr>
                                <w:t>_</w:t>
                              </w:r>
                              <w:r>
                                <w:rPr>
                                  <w:rFonts w:ascii="Courier New"/>
                                  <w:i/>
                                  <w:color w:val="6E8E8E"/>
                                  <w:w w:val="70"/>
                                  <w:sz w:val="17"/>
                                </w:rPr>
                                <w:t>h</w:t>
                              </w:r>
                              <w:r>
                                <w:rPr>
                                  <w:rFonts w:ascii="Courier New"/>
                                  <w:i/>
                                  <w:color w:val="909797"/>
                                  <w:w w:val="70"/>
                                  <w:sz w:val="17"/>
                                </w:rPr>
                                <w:t>S/</w:t>
                              </w:r>
                              <w:r>
                                <w:rPr>
                                  <w:rFonts w:ascii="Courier New"/>
                                  <w:i/>
                                  <w:color w:val="6E8E8E"/>
                                  <w:w w:val="70"/>
                                  <w:sz w:val="17"/>
                                </w:rPr>
                                <w:t>m</w:t>
                              </w:r>
                              <w:r>
                                <w:rPr>
                                  <w:rFonts w:ascii="Courier New"/>
                                  <w:i/>
                                  <w:color w:val="909797"/>
                                  <w:w w:val="70"/>
                                  <w:sz w:val="17"/>
                                </w:rPr>
                                <w:t>o</w:t>
                              </w:r>
                              <w:r>
                                <w:rPr>
                                  <w:rFonts w:ascii="Courier New"/>
                                  <w:i/>
                                  <w:color w:val="6E8E8E"/>
                                  <w:w w:val="70"/>
                                  <w:sz w:val="17"/>
                                </w:rPr>
                                <w:t>deLi</w:t>
                              </w:r>
                              <w:r>
                                <w:rPr>
                                  <w:rFonts w:ascii="Courier New"/>
                                  <w:i/>
                                  <w:color w:val="525252"/>
                                  <w:w w:val="70"/>
                                  <w:sz w:val="17"/>
                                </w:rPr>
                                <w:t>.</w:t>
                              </w:r>
                              <w:r>
                                <w:rPr>
                                  <w:rFonts w:ascii="Courier New"/>
                                  <w:i/>
                                  <w:color w:val="6E8E8E"/>
                                  <w:w w:val="70"/>
                                  <w:sz w:val="17"/>
                                </w:rPr>
                                <w:t>h</w:t>
                              </w:r>
                              <w:r>
                                <w:rPr>
                                  <w:rFonts w:ascii="Courier New"/>
                                  <w:i/>
                                  <w:color w:val="909797"/>
                                  <w:w w:val="70"/>
                                  <w:sz w:val="17"/>
                                </w:rPr>
                                <w:t>5</w:t>
                              </w:r>
                              <w:r>
                                <w:rPr>
                                  <w:rFonts w:ascii="Courier New"/>
                                  <w:i/>
                                  <w:color w:val="696969"/>
                                  <w:w w:val="70"/>
                                  <w:sz w:val="17"/>
                                </w:rPr>
                                <w:t>'</w:t>
                              </w:r>
                              <w:r>
                                <w:rPr>
                                  <w:rFonts w:ascii="Courier New"/>
                                  <w:i/>
                                  <w:color w:val="838385"/>
                                  <w:w w:val="70"/>
                                  <w:sz w:val="17"/>
                                </w:rPr>
                                <w:t>)</w:t>
                              </w:r>
                              <w:r>
                                <w:rPr>
                                  <w:rFonts w:ascii="Courier New"/>
                                  <w:i/>
                                  <w:color w:val="838385"/>
                                  <w:w w:val="70"/>
                                  <w:sz w:val="17"/>
                                </w:rPr>
                                <w:t> </w:t>
                              </w:r>
                              <w:r>
                                <w:rPr>
                                  <w:rFonts w:ascii="Arial"/>
                                  <w:color w:val="696969"/>
                                  <w:w w:val="110"/>
                                  <w:sz w:val="14"/>
                                </w:rPr>
                                <w:t>score</w:t>
                              </w:r>
                              <w:r>
                                <w:rPr>
                                  <w:rFonts w:ascii="Arial"/>
                                  <w:color w:val="909797"/>
                                  <w:w w:val="110"/>
                                  <w:sz w:val="14"/>
                                </w:rPr>
                                <w:t>-</w:t>
                              </w:r>
                              <w:r>
                                <w:rPr>
                                  <w:rFonts w:ascii="Arial"/>
                                  <w:color w:val="525252"/>
                                  <w:sz w:val="14"/>
                                </w:rPr>
                                <w:t>,</w:t>
                              </w:r>
                              <w:r>
                                <w:rPr>
                                  <w:rFonts w:ascii="Arial"/>
                                  <w:color w:val="525252"/>
                                  <w:spacing w:val="-10"/>
                                  <w:sz w:val="14"/>
                                </w:rPr>
                                <w:t> </w:t>
                              </w:r>
                              <w:r>
                                <w:rPr>
                                  <w:rFonts w:ascii="Arial"/>
                                  <w:color w:val="525252"/>
                                  <w:w w:val="110"/>
                                  <w:sz w:val="14"/>
                                </w:rPr>
                                <w:t>accuracy</w:t>
                              </w:r>
                              <w:r>
                                <w:rPr>
                                  <w:rFonts w:ascii="Arial"/>
                                  <w:color w:val="525252"/>
                                  <w:spacing w:val="40"/>
                                  <w:w w:val="110"/>
                                  <w:sz w:val="14"/>
                                </w:rPr>
                                <w:t> </w:t>
                              </w:r>
                              <w:r>
                                <w:rPr>
                                  <w:rFonts w:ascii="Arial"/>
                                  <w:color w:val="838385"/>
                                  <w:sz w:val="14"/>
                                </w:rPr>
                                <w:t>=</w:t>
                              </w:r>
                              <w:r>
                                <w:rPr>
                                  <w:rFonts w:ascii="Arial"/>
                                  <w:color w:val="696969"/>
                                  <w:sz w:val="14"/>
                                </w:rPr>
                                <w:t>model </w:t>
                              </w:r>
                              <w:r>
                                <w:rPr>
                                  <w:rFonts w:ascii="Arial"/>
                                  <w:color w:val="525252"/>
                                  <w:w w:val="110"/>
                                  <w:sz w:val="14"/>
                                </w:rPr>
                                <w:t>.evaluate(te::it enerator,verbose</w:t>
                              </w:r>
                              <w:r>
                                <w:rPr>
                                  <w:rFonts w:ascii="Arial"/>
                                  <w:color w:val="838385"/>
                                  <w:w w:val="110"/>
                                  <w:sz w:val="14"/>
                                </w:rPr>
                                <w:t>=l</w:t>
                              </w:r>
                              <w:r>
                                <w:rPr>
                                  <w:rFonts w:ascii="Arial"/>
                                  <w:color w:val="525252"/>
                                  <w:w w:val="110"/>
                                  <w:sz w:val="14"/>
                                </w:rPr>
                                <w:t>) </w:t>
                              </w:r>
                              <w:r>
                                <w:rPr>
                                  <w:color w:val="728E72"/>
                                  <w:w w:val="110"/>
                                  <w:sz w:val="14"/>
                                </w:rPr>
                                <w:t>priot</w:t>
                              </w:r>
                              <w:r>
                                <w:rPr>
                                  <w:color w:val="696969"/>
                                  <w:w w:val="110"/>
                                  <w:sz w:val="14"/>
                                </w:rPr>
                                <w:t>(</w:t>
                              </w:r>
                              <w:r>
                                <w:rPr>
                                  <w:color w:val="9A7C7E"/>
                                  <w:w w:val="110"/>
                                  <w:sz w:val="14"/>
                                </w:rPr>
                                <w:t>"'Te</w:t>
                              </w:r>
                              <w:r>
                                <w:rPr>
                                  <w:color w:val="9A7C7E"/>
                                  <w:spacing w:val="30"/>
                                  <w:w w:val="110"/>
                                  <w:sz w:val="14"/>
                                </w:rPr>
                                <w:t> </w:t>
                              </w:r>
                              <w:r>
                                <w:rPr>
                                  <w:color w:val="9A7C7E"/>
                                  <w:w w:val="110"/>
                                  <w:sz w:val="14"/>
                                </w:rPr>
                                <w:t>t</w:t>
                              </w:r>
                              <w:r>
                                <w:rPr>
                                  <w:color w:val="9A7C7E"/>
                                  <w:spacing w:val="40"/>
                                  <w:w w:val="110"/>
                                  <w:sz w:val="14"/>
                                </w:rPr>
                                <w:t>  </w:t>
                              </w:r>
                              <w:r>
                                <w:rPr>
                                  <w:rFonts w:ascii="Arial"/>
                                  <w:color w:val="9A7C7E"/>
                                  <w:w w:val="110"/>
                                  <w:sz w:val="14"/>
                                </w:rPr>
                                <w:t>,;:ore</w:t>
                              </w:r>
                              <w:r>
                                <w:rPr>
                                  <w:rFonts w:ascii="Arial"/>
                                  <w:color w:val="9A7C7E"/>
                                  <w:spacing w:val="40"/>
                                  <w:w w:val="110"/>
                                  <w:sz w:val="14"/>
                                </w:rPr>
                                <w:t> </w:t>
                              </w:r>
                              <w:r>
                                <w:rPr>
                                  <w:color w:val="9A7C7E"/>
                                  <w:sz w:val="14"/>
                                </w:rPr>
                                <w:t>i,</w:t>
                              </w:r>
                              <w:r>
                                <w:rPr>
                                  <w:color w:val="9A7C7E"/>
                                  <w:spacing w:val="80"/>
                                  <w:w w:val="150"/>
                                  <w:sz w:val="14"/>
                                </w:rPr>
                                <w:t> </w:t>
                              </w:r>
                              <w:r>
                                <w:rPr>
                                  <w:color w:val="9A7C7E"/>
                                  <w:w w:val="110"/>
                                  <w:sz w:val="14"/>
                                </w:rPr>
                                <w:t>{}"'</w:t>
                              </w:r>
                              <w:r>
                                <w:rPr>
                                  <w:color w:val="1A1A1A"/>
                                  <w:w w:val="110"/>
                                  <w:sz w:val="14"/>
                                </w:rPr>
                                <w:t>.</w:t>
                              </w:r>
                              <w:r>
                                <w:rPr>
                                  <w:color w:val="3B3B3B"/>
                                  <w:w w:val="110"/>
                                  <w:sz w:val="14"/>
                                </w:rPr>
                                <w:t>for</w:t>
                              </w:r>
                              <w:r>
                                <w:rPr>
                                  <w:color w:val="696969"/>
                                  <w:w w:val="110"/>
                                  <w:sz w:val="14"/>
                                </w:rPr>
                                <w:t>mat(s,:;ore})</w:t>
                              </w:r>
                            </w:p>
                            <w:p>
                              <w:pPr>
                                <w:spacing w:before="0"/>
                                <w:ind w:left="803" w:right="0" w:firstLine="0"/>
                                <w:jc w:val="both"/>
                                <w:rPr>
                                  <w:sz w:val="14"/>
                                </w:rPr>
                              </w:pPr>
                              <w:r>
                                <w:rPr>
                                  <w:color w:val="728E72"/>
                                  <w:w w:val="125"/>
                                  <w:sz w:val="14"/>
                                </w:rPr>
                                <w:t>print</w:t>
                              </w:r>
                              <w:r>
                                <w:rPr>
                                  <w:color w:val="696969"/>
                                  <w:w w:val="125"/>
                                  <w:sz w:val="14"/>
                                </w:rPr>
                                <w:t>('</w:t>
                              </w:r>
                              <w:r>
                                <w:rPr>
                                  <w:color w:val="9A7C7E"/>
                                  <w:w w:val="125"/>
                                  <w:sz w:val="14"/>
                                </w:rPr>
                                <w:t>Test</w:t>
                              </w:r>
                              <w:r>
                                <w:rPr>
                                  <w:color w:val="9A7C7E"/>
                                  <w:spacing w:val="49"/>
                                  <w:w w:val="125"/>
                                  <w:sz w:val="14"/>
                                </w:rPr>
                                <w:t> </w:t>
                              </w:r>
                              <w:r>
                                <w:rPr>
                                  <w:color w:val="9A7C7E"/>
                                  <w:w w:val="125"/>
                                  <w:sz w:val="14"/>
                                </w:rPr>
                                <w:t>accuracy</w:t>
                              </w:r>
                              <w:r>
                                <w:rPr>
                                  <w:color w:val="9A7C7E"/>
                                  <w:spacing w:val="54"/>
                                  <w:w w:val="125"/>
                                  <w:sz w:val="14"/>
                                </w:rPr>
                                <w:t> </w:t>
                              </w:r>
                              <w:r>
                                <w:rPr>
                                  <w:color w:val="9A7C7E"/>
                                  <w:w w:val="125"/>
                                  <w:sz w:val="14"/>
                                </w:rPr>
                                <w:t>is</w:t>
                              </w:r>
                              <w:r>
                                <w:rPr>
                                  <w:color w:val="9A7C7E"/>
                                  <w:spacing w:val="44"/>
                                  <w:w w:val="125"/>
                                  <w:sz w:val="14"/>
                                </w:rPr>
                                <w:t> </w:t>
                              </w:r>
                              <w:r>
                                <w:rPr>
                                  <w:color w:val="9A7C7E"/>
                                  <w:w w:val="125"/>
                                  <w:sz w:val="14"/>
                                </w:rPr>
                                <w:t>{}"</w:t>
                              </w:r>
                              <w:r>
                                <w:rPr>
                                  <w:color w:val="9A7C7E"/>
                                  <w:spacing w:val="-28"/>
                                  <w:w w:val="125"/>
                                  <w:sz w:val="14"/>
                                </w:rPr>
                                <w:t> </w:t>
                              </w:r>
                              <w:r>
                                <w:rPr>
                                  <w:color w:val="525252"/>
                                  <w:spacing w:val="-2"/>
                                  <w:w w:val="125"/>
                                  <w:sz w:val="14"/>
                                </w:rPr>
                                <w:t>.format(accuracy))</w:t>
                              </w:r>
                            </w:p>
                            <w:p>
                              <w:pPr>
                                <w:spacing w:line="191" w:lineRule="exact" w:before="112"/>
                                <w:ind w:left="797" w:right="0" w:firstLine="0"/>
                                <w:jc w:val="left"/>
                                <w:rPr>
                                  <w:rFonts w:ascii="Courier New" w:hAnsi="Courier New"/>
                                  <w:sz w:val="13"/>
                                </w:rPr>
                              </w:pPr>
                              <w:r>
                                <w:rPr>
                                  <w:rFonts w:ascii="Courier New" w:hAnsi="Courier New"/>
                                  <w:color w:val="3B3B3B"/>
                                  <w:w w:val="85"/>
                                  <w:sz w:val="13"/>
                                </w:rPr>
                                <w:t>1</w:t>
                              </w:r>
                              <w:r>
                                <w:rPr>
                                  <w:rFonts w:ascii="Courier New" w:hAnsi="Courier New"/>
                                  <w:color w:val="696969"/>
                                  <w:w w:val="85"/>
                                  <w:sz w:val="13"/>
                                </w:rPr>
                                <w:t>3/13</w:t>
                              </w:r>
                              <w:r>
                                <w:rPr>
                                  <w:rFonts w:ascii="Courier New" w:hAnsi="Courier New"/>
                                  <w:color w:val="696969"/>
                                  <w:spacing w:val="-37"/>
                                  <w:w w:val="85"/>
                                  <w:sz w:val="13"/>
                                </w:rPr>
                                <w:t> </w:t>
                              </w:r>
                              <w:r>
                                <w:rPr>
                                  <w:rFonts w:ascii="Courier New" w:hAnsi="Courier New"/>
                                  <w:color w:val="696969"/>
                                  <w:w w:val="85"/>
                                  <w:sz w:val="18"/>
                                </w:rPr>
                                <w:t>[</w:t>
                              </w:r>
                              <w:r>
                                <w:rPr>
                                  <w:rFonts w:ascii="Courier New" w:hAnsi="Courier New"/>
                                  <w:color w:val="3B3B3B"/>
                                  <w:w w:val="85"/>
                                  <w:sz w:val="18"/>
                                </w:rPr>
                                <w:t>===</w:t>
                              </w:r>
                              <w:r>
                                <w:rPr>
                                  <w:rFonts w:ascii="Courier New" w:hAnsi="Courier New"/>
                                  <w:color w:val="696969"/>
                                  <w:w w:val="85"/>
                                  <w:sz w:val="18"/>
                                </w:rPr>
                                <w:t>=</w:t>
                              </w:r>
                              <w:r>
                                <w:rPr>
                                  <w:rFonts w:ascii="Courier New" w:hAnsi="Courier New"/>
                                  <w:color w:val="3B3B3B"/>
                                  <w:w w:val="85"/>
                                  <w:sz w:val="18"/>
                                </w:rPr>
                                <w:t>==-========</w:t>
                              </w:r>
                              <w:r>
                                <w:rPr>
                                  <w:rFonts w:ascii="Courier New" w:hAnsi="Courier New"/>
                                  <w:color w:val="696969"/>
                                  <w:w w:val="85"/>
                                  <w:sz w:val="18"/>
                                </w:rPr>
                                <w:t>==</w:t>
                              </w:r>
                              <w:r>
                                <w:rPr>
                                  <w:rFonts w:ascii="Courier New" w:hAnsi="Courier New"/>
                                  <w:color w:val="3B3B3B"/>
                                  <w:w w:val="85"/>
                                  <w:sz w:val="18"/>
                                </w:rPr>
                                <w:t>=============]</w:t>
                              </w:r>
                              <w:r>
                                <w:rPr>
                                  <w:rFonts w:ascii="Courier New" w:hAnsi="Courier New"/>
                                  <w:color w:val="3B3B3B"/>
                                  <w:spacing w:val="-62"/>
                                  <w:w w:val="85"/>
                                  <w:sz w:val="18"/>
                                </w:rPr>
                                <w:t> </w:t>
                              </w:r>
                              <w:r>
                                <w:rPr>
                                  <w:rFonts w:ascii="Courier New" w:hAnsi="Courier New"/>
                                  <w:color w:val="909797"/>
                                  <w:w w:val="85"/>
                                  <w:sz w:val="18"/>
                                </w:rPr>
                                <w:t>-</w:t>
                              </w:r>
                              <w:r>
                                <w:rPr>
                                  <w:rFonts w:ascii="Courier New" w:hAnsi="Courier New"/>
                                  <w:color w:val="909797"/>
                                  <w:spacing w:val="-12"/>
                                  <w:w w:val="85"/>
                                  <w:sz w:val="18"/>
                                </w:rPr>
                                <w:t> </w:t>
                              </w:r>
                              <w:r>
                                <w:rPr>
                                  <w:rFonts w:ascii="Courier New" w:hAnsi="Courier New"/>
                                  <w:color w:val="696969"/>
                                  <w:w w:val="85"/>
                                  <w:sz w:val="13"/>
                                </w:rPr>
                                <w:t>25</w:t>
                              </w:r>
                              <w:r>
                                <w:rPr>
                                  <w:rFonts w:ascii="Courier New" w:hAnsi="Courier New"/>
                                  <w:color w:val="696969"/>
                                  <w:spacing w:val="-8"/>
                                  <w:w w:val="85"/>
                                  <w:sz w:val="13"/>
                                </w:rPr>
                                <w:t> </w:t>
                              </w:r>
                              <w:r>
                                <w:rPr>
                                  <w:color w:val="525252"/>
                                  <w:w w:val="85"/>
                                  <w:sz w:val="14"/>
                                </w:rPr>
                                <w:t>130</w:t>
                              </w:r>
                              <w:r>
                                <w:rPr>
                                  <w:color w:val="525252"/>
                                  <w:spacing w:val="16"/>
                                  <w:sz w:val="14"/>
                                </w:rPr>
                                <w:t> </w:t>
                              </w:r>
                              <w:r>
                                <w:rPr>
                                  <w:color w:val="525252"/>
                                  <w:w w:val="85"/>
                                  <w:sz w:val="14"/>
                                </w:rPr>
                                <w:t>s/step</w:t>
                              </w:r>
                              <w:r>
                                <w:rPr>
                                  <w:color w:val="525252"/>
                                  <w:spacing w:val="59"/>
                                  <w:sz w:val="14"/>
                                </w:rPr>
                                <w:t> </w:t>
                              </w:r>
                              <w:r>
                                <w:rPr>
                                  <w:color w:val="838385"/>
                                  <w:w w:val="85"/>
                                  <w:sz w:val="14"/>
                                </w:rPr>
                                <w:t>•</w:t>
                              </w:r>
                              <w:r>
                                <w:rPr>
                                  <w:color w:val="838385"/>
                                  <w:spacing w:val="47"/>
                                  <w:sz w:val="14"/>
                                </w:rPr>
                                <w:t> </w:t>
                              </w:r>
                              <w:r>
                                <w:rPr>
                                  <w:rFonts w:ascii="Courier New" w:hAnsi="Courier New"/>
                                  <w:color w:val="525252"/>
                                  <w:w w:val="85"/>
                                  <w:sz w:val="13"/>
                                </w:rPr>
                                <w:t>loss:</w:t>
                              </w:r>
                              <w:r>
                                <w:rPr>
                                  <w:rFonts w:ascii="Courier New" w:hAnsi="Courier New"/>
                                  <w:color w:val="525252"/>
                                  <w:spacing w:val="-4"/>
                                  <w:sz w:val="13"/>
                                </w:rPr>
                                <w:t> </w:t>
                              </w:r>
                              <w:r>
                                <w:rPr>
                                  <w:rFonts w:ascii="Courier New" w:hAnsi="Courier New"/>
                                  <w:color w:val="525252"/>
                                  <w:w w:val="85"/>
                                  <w:sz w:val="13"/>
                                </w:rPr>
                                <w:t>0.0798</w:t>
                              </w:r>
                              <w:r>
                                <w:rPr>
                                  <w:rFonts w:ascii="Courier New" w:hAnsi="Courier New"/>
                                  <w:color w:val="525252"/>
                                  <w:spacing w:val="12"/>
                                  <w:sz w:val="13"/>
                                </w:rPr>
                                <w:t> </w:t>
                              </w:r>
                              <w:r>
                                <w:rPr>
                                  <w:rFonts w:ascii="Courier New" w:hAnsi="Courier New"/>
                                  <w:color w:val="525252"/>
                                  <w:w w:val="85"/>
                                  <w:sz w:val="13"/>
                                </w:rPr>
                                <w:t>-</w:t>
                              </w:r>
                              <w:r>
                                <w:rPr>
                                  <w:rFonts w:ascii="Courier New" w:hAnsi="Courier New"/>
                                  <w:color w:val="525252"/>
                                  <w:spacing w:val="17"/>
                                  <w:sz w:val="13"/>
                                </w:rPr>
                                <w:t> </w:t>
                              </w:r>
                              <w:r>
                                <w:rPr>
                                  <w:color w:val="525252"/>
                                  <w:w w:val="85"/>
                                  <w:sz w:val="14"/>
                                </w:rPr>
                                <w:t>accuracy:</w:t>
                              </w:r>
                              <w:r>
                                <w:rPr>
                                  <w:color w:val="525252"/>
                                  <w:spacing w:val="50"/>
                                  <w:sz w:val="14"/>
                                </w:rPr>
                                <w:t> </w:t>
                              </w:r>
                              <w:r>
                                <w:rPr>
                                  <w:rFonts w:ascii="Courier New" w:hAnsi="Courier New"/>
                                  <w:color w:val="525252"/>
                                  <w:spacing w:val="-2"/>
                                  <w:w w:val="85"/>
                                  <w:sz w:val="13"/>
                                </w:rPr>
                                <w:t>0.9651</w:t>
                              </w:r>
                            </w:p>
                            <w:p>
                              <w:pPr>
                                <w:spacing w:line="153" w:lineRule="exact" w:before="0"/>
                                <w:ind w:left="798" w:right="0" w:firstLine="0"/>
                                <w:jc w:val="both"/>
                                <w:rPr>
                                  <w:rFonts w:ascii="Courier New"/>
                                  <w:sz w:val="13"/>
                                </w:rPr>
                              </w:pPr>
                              <w:r>
                                <w:rPr>
                                  <w:rFonts w:ascii="Courier New"/>
                                  <w:color w:val="3B3B3B"/>
                                  <w:sz w:val="13"/>
                                </w:rPr>
                                <w:t>Tes</w:t>
                              </w:r>
                              <w:r>
                                <w:rPr>
                                  <w:rFonts w:ascii="Courier New"/>
                                  <w:color w:val="696969"/>
                                  <w:sz w:val="13"/>
                                </w:rPr>
                                <w:t>t</w:t>
                              </w:r>
                              <w:r>
                                <w:rPr>
                                  <w:rFonts w:ascii="Courier New"/>
                                  <w:color w:val="696969"/>
                                  <w:spacing w:val="-4"/>
                                  <w:sz w:val="13"/>
                                </w:rPr>
                                <w:t> </w:t>
                              </w:r>
                              <w:r>
                                <w:rPr>
                                  <w:rFonts w:ascii="Arial"/>
                                  <w:color w:val="696969"/>
                                  <w:sz w:val="14"/>
                                </w:rPr>
                                <w:t>score</w:t>
                              </w:r>
                              <w:r>
                                <w:rPr>
                                  <w:rFonts w:ascii="Arial"/>
                                  <w:color w:val="696969"/>
                                  <w:spacing w:val="36"/>
                                  <w:sz w:val="14"/>
                                </w:rPr>
                                <w:t> </w:t>
                              </w:r>
                              <w:r>
                                <w:rPr>
                                  <w:rFonts w:ascii="Courier New"/>
                                  <w:color w:val="696969"/>
                                  <w:sz w:val="13"/>
                                </w:rPr>
                                <w:t>is</w:t>
                              </w:r>
                              <w:r>
                                <w:rPr>
                                  <w:rFonts w:ascii="Courier New"/>
                                  <w:color w:val="696969"/>
                                  <w:spacing w:val="-20"/>
                                  <w:sz w:val="13"/>
                                </w:rPr>
                                <w:t> </w:t>
                              </w:r>
                              <w:r>
                                <w:rPr>
                                  <w:rFonts w:ascii="Courier New"/>
                                  <w:color w:val="525252"/>
                                  <w:spacing w:val="-2"/>
                                  <w:sz w:val="13"/>
                                </w:rPr>
                                <w:t>0.07983490079641342</w:t>
                              </w:r>
                            </w:p>
                            <w:p>
                              <w:pPr>
                                <w:spacing w:line="158" w:lineRule="exact" w:before="0"/>
                                <w:ind w:left="809" w:right="0" w:firstLine="0"/>
                                <w:jc w:val="both"/>
                                <w:rPr>
                                  <w:sz w:val="14"/>
                                </w:rPr>
                              </w:pPr>
                              <w:r>
                                <w:rPr>
                                  <w:rFonts w:ascii="Arial"/>
                                  <w:color w:val="525252"/>
                                  <w:w w:val="105"/>
                                  <w:sz w:val="14"/>
                                </w:rPr>
                                <w:t>Test</w:t>
                              </w:r>
                              <w:r>
                                <w:rPr>
                                  <w:rFonts w:ascii="Arial"/>
                                  <w:color w:val="525252"/>
                                  <w:spacing w:val="33"/>
                                  <w:w w:val="105"/>
                                  <w:sz w:val="14"/>
                                </w:rPr>
                                <w:t> </w:t>
                              </w:r>
                              <w:r>
                                <w:rPr>
                                  <w:rFonts w:ascii="Arial"/>
                                  <w:color w:val="696969"/>
                                  <w:w w:val="105"/>
                                  <w:sz w:val="14"/>
                                </w:rPr>
                                <w:t>accuracy</w:t>
                              </w:r>
                              <w:r>
                                <w:rPr>
                                  <w:rFonts w:ascii="Arial"/>
                                  <w:color w:val="696969"/>
                                  <w:spacing w:val="47"/>
                                  <w:w w:val="105"/>
                                  <w:sz w:val="14"/>
                                </w:rPr>
                                <w:t> </w:t>
                              </w:r>
                              <w:r>
                                <w:rPr>
                                  <w:rFonts w:ascii="Arial"/>
                                  <w:color w:val="696969"/>
                                  <w:w w:val="105"/>
                                  <w:sz w:val="14"/>
                                </w:rPr>
                                <w:t>is</w:t>
                              </w:r>
                              <w:r>
                                <w:rPr>
                                  <w:rFonts w:ascii="Arial"/>
                                  <w:color w:val="696969"/>
                                  <w:spacing w:val="57"/>
                                  <w:w w:val="105"/>
                                  <w:sz w:val="14"/>
                                </w:rPr>
                                <w:t> </w:t>
                              </w:r>
                              <w:r>
                                <w:rPr>
                                  <w:color w:val="525252"/>
                                  <w:spacing w:val="-2"/>
                                  <w:w w:val="105"/>
                                  <w:sz w:val="14"/>
                                </w:rPr>
                                <w:t>0.96508729457855</w:t>
                              </w:r>
                              <w:r>
                                <w:rPr>
                                  <w:color w:val="CCCCCC"/>
                                  <w:spacing w:val="-2"/>
                                  <w:w w:val="105"/>
                                  <w:sz w:val="14"/>
                                </w:rPr>
                                <w:t>.</w:t>
                              </w:r>
                              <w:r>
                                <w:rPr>
                                  <w:color w:val="525252"/>
                                  <w:spacing w:val="-2"/>
                                  <w:w w:val="105"/>
                                  <w:sz w:val="14"/>
                                </w:rPr>
                                <w:t>22</w:t>
                              </w:r>
                            </w:p>
                          </w:txbxContent>
                        </wps:txbx>
                        <wps:bodyPr wrap="square" lIns="0" tIns="0" rIns="0" bIns="0" rtlCol="0">
                          <a:noAutofit/>
                        </wps:bodyPr>
                      </wps:wsp>
                      <wps:wsp>
                        <wps:cNvPr id="1067" name="Textbox 1067"/>
                        <wps:cNvSpPr txBox="1"/>
                        <wps:spPr>
                          <a:xfrm>
                            <a:off x="21584" y="12205"/>
                            <a:ext cx="3070860" cy="4458335"/>
                          </a:xfrm>
                          <a:prstGeom prst="rect">
                            <a:avLst/>
                          </a:prstGeom>
                        </wps:spPr>
                        <wps:txbx>
                          <w:txbxContent>
                            <w:p>
                              <w:pPr>
                                <w:spacing w:before="51"/>
                                <w:ind w:left="188" w:right="39" w:firstLine="0"/>
                                <w:jc w:val="center"/>
                                <w:rPr>
                                  <w:rFonts w:ascii="Arial"/>
                                  <w:b/>
                                  <w:sz w:val="13"/>
                                </w:rPr>
                              </w:pPr>
                              <w:r>
                                <w:rPr>
                                  <w:rFonts w:ascii="Arial"/>
                                  <w:b/>
                                  <w:color w:val="696969"/>
                                  <w:w w:val="105"/>
                                  <w:sz w:val="13"/>
                                </w:rPr>
                                <w:t>Trai</w:t>
                              </w:r>
                              <w:r>
                                <w:rPr>
                                  <w:rFonts w:ascii="Arial"/>
                                  <w:b/>
                                  <w:color w:val="838385"/>
                                  <w:w w:val="105"/>
                                  <w:sz w:val="13"/>
                                </w:rPr>
                                <w:t>n</w:t>
                              </w:r>
                              <w:r>
                                <w:rPr>
                                  <w:rFonts w:ascii="Arial"/>
                                  <w:b/>
                                  <w:color w:val="696969"/>
                                  <w:w w:val="105"/>
                                  <w:sz w:val="13"/>
                                </w:rPr>
                                <w:t>ing</w:t>
                              </w:r>
                              <w:r>
                                <w:rPr>
                                  <w:rFonts w:ascii="Arial"/>
                                  <w:b/>
                                  <w:color w:val="696969"/>
                                  <w:spacing w:val="1"/>
                                  <w:w w:val="105"/>
                                  <w:sz w:val="13"/>
                                </w:rPr>
                                <w:t> </w:t>
                              </w:r>
                              <w:r>
                                <w:rPr>
                                  <w:rFonts w:ascii="Arial"/>
                                  <w:b/>
                                  <w:color w:val="696969"/>
                                  <w:w w:val="105"/>
                                  <w:sz w:val="13"/>
                                </w:rPr>
                                <w:t>and</w:t>
                              </w:r>
                              <w:r>
                                <w:rPr>
                                  <w:rFonts w:ascii="Arial"/>
                                  <w:b/>
                                  <w:color w:val="696969"/>
                                  <w:spacing w:val="2"/>
                                  <w:w w:val="105"/>
                                  <w:sz w:val="13"/>
                                </w:rPr>
                                <w:t> </w:t>
                              </w:r>
                              <w:r>
                                <w:rPr>
                                  <w:rFonts w:ascii="Arial"/>
                                  <w:b/>
                                  <w:color w:val="696969"/>
                                  <w:w w:val="105"/>
                                  <w:sz w:val="13"/>
                                </w:rPr>
                                <w:t>Va</w:t>
                              </w:r>
                              <w:r>
                                <w:rPr>
                                  <w:rFonts w:ascii="Arial"/>
                                  <w:b/>
                                  <w:color w:val="838385"/>
                                  <w:w w:val="105"/>
                                  <w:sz w:val="13"/>
                                </w:rPr>
                                <w:t>li</w:t>
                              </w:r>
                              <w:r>
                                <w:rPr>
                                  <w:rFonts w:ascii="Arial"/>
                                  <w:b/>
                                  <w:color w:val="696969"/>
                                  <w:w w:val="105"/>
                                  <w:sz w:val="13"/>
                                </w:rPr>
                                <w:t>da</w:t>
                              </w:r>
                              <w:r>
                                <w:rPr>
                                  <w:rFonts w:ascii="Arial"/>
                                  <w:b/>
                                  <w:color w:val="838385"/>
                                  <w:w w:val="105"/>
                                  <w:sz w:val="13"/>
                                </w:rPr>
                                <w:t>a</w:t>
                              </w:r>
                              <w:r>
                                <w:rPr>
                                  <w:rFonts w:ascii="Arial"/>
                                  <w:b/>
                                  <w:color w:val="696969"/>
                                  <w:w w:val="105"/>
                                  <w:sz w:val="13"/>
                                </w:rPr>
                                <w:t>o</w:t>
                              </w:r>
                              <w:r>
                                <w:rPr>
                                  <w:rFonts w:ascii="Arial"/>
                                  <w:b/>
                                  <w:color w:val="838385"/>
                                  <w:w w:val="105"/>
                                  <w:sz w:val="13"/>
                                </w:rPr>
                                <w:t>n</w:t>
                              </w:r>
                              <w:r>
                                <w:rPr>
                                  <w:rFonts w:ascii="Arial"/>
                                  <w:b/>
                                  <w:color w:val="838385"/>
                                  <w:spacing w:val="1"/>
                                  <w:w w:val="105"/>
                                  <w:sz w:val="13"/>
                                </w:rPr>
                                <w:t> </w:t>
                              </w:r>
                              <w:r>
                                <w:rPr>
                                  <w:rFonts w:ascii="Arial"/>
                                  <w:b/>
                                  <w:color w:val="696969"/>
                                  <w:spacing w:val="-2"/>
                                  <w:w w:val="105"/>
                                  <w:sz w:val="13"/>
                                </w:rPr>
                                <w:t>acc</w:t>
                              </w:r>
                              <w:r>
                                <w:rPr>
                                  <w:rFonts w:ascii="Arial"/>
                                  <w:b/>
                                  <w:color w:val="838385"/>
                                  <w:spacing w:val="-2"/>
                                  <w:w w:val="105"/>
                                  <w:sz w:val="13"/>
                                </w:rPr>
                                <w:t>u</w:t>
                              </w:r>
                              <w:r>
                                <w:rPr>
                                  <w:rFonts w:ascii="Arial"/>
                                  <w:b/>
                                  <w:color w:val="696969"/>
                                  <w:spacing w:val="-2"/>
                                  <w:w w:val="105"/>
                                  <w:sz w:val="13"/>
                                </w:rPr>
                                <w:t>racy</w:t>
                              </w:r>
                            </w:p>
                            <w:p>
                              <w:pPr>
                                <w:spacing w:before="80"/>
                                <w:ind w:left="289" w:right="0" w:firstLine="0"/>
                                <w:jc w:val="left"/>
                                <w:rPr>
                                  <w:rFonts w:ascii="Courier New"/>
                                  <w:b/>
                                  <w:sz w:val="13"/>
                                </w:rPr>
                              </w:pPr>
                              <w:r>
                                <w:rPr>
                                  <w:rFonts w:ascii="Courier New"/>
                                  <w:b/>
                                  <w:color w:val="838385"/>
                                  <w:spacing w:val="-5"/>
                                  <w:sz w:val="13"/>
                                </w:rPr>
                                <w:t>LO</w:t>
                              </w:r>
                            </w:p>
                            <w:p>
                              <w:pPr>
                                <w:spacing w:line="240" w:lineRule="auto" w:before="0"/>
                                <w:rPr>
                                  <w:rFonts w:ascii="Courier New"/>
                                  <w:b/>
                                  <w:sz w:val="13"/>
                                </w:rPr>
                              </w:pPr>
                            </w:p>
                            <w:p>
                              <w:pPr>
                                <w:spacing w:line="240" w:lineRule="auto" w:before="107"/>
                                <w:rPr>
                                  <w:rFonts w:ascii="Courier New"/>
                                  <w:b/>
                                  <w:sz w:val="13"/>
                                </w:rPr>
                              </w:pPr>
                            </w:p>
                            <w:p>
                              <w:pPr>
                                <w:spacing w:before="0"/>
                                <w:ind w:left="274" w:right="0" w:firstLine="0"/>
                                <w:jc w:val="left"/>
                                <w:rPr>
                                  <w:b/>
                                  <w:sz w:val="12"/>
                                </w:rPr>
                              </w:pPr>
                              <w:r>
                                <w:rPr>
                                  <w:b/>
                                  <w:color w:val="838385"/>
                                  <w:spacing w:val="-5"/>
                                  <w:w w:val="105"/>
                                  <w:sz w:val="12"/>
                                </w:rPr>
                                <w:t>0.</w:t>
                              </w:r>
                              <w:r>
                                <w:rPr>
                                  <w:b/>
                                  <w:color w:val="696969"/>
                                  <w:spacing w:val="-5"/>
                                  <w:w w:val="105"/>
                                  <w:sz w:val="12"/>
                                </w:rPr>
                                <w:t>9</w:t>
                              </w:r>
                            </w:p>
                            <w:p>
                              <w:pPr>
                                <w:spacing w:line="240" w:lineRule="auto" w:before="0"/>
                                <w:rPr>
                                  <w:b/>
                                  <w:sz w:val="12"/>
                                </w:rPr>
                              </w:pPr>
                            </w:p>
                            <w:p>
                              <w:pPr>
                                <w:spacing w:line="240" w:lineRule="auto" w:before="0"/>
                                <w:rPr>
                                  <w:b/>
                                  <w:sz w:val="12"/>
                                </w:rPr>
                              </w:pPr>
                            </w:p>
                            <w:p>
                              <w:pPr>
                                <w:spacing w:line="240" w:lineRule="auto" w:before="1"/>
                                <w:rPr>
                                  <w:b/>
                                  <w:sz w:val="12"/>
                                </w:rPr>
                              </w:pPr>
                            </w:p>
                            <w:p>
                              <w:pPr>
                                <w:spacing w:before="0"/>
                                <w:ind w:left="274" w:right="0" w:firstLine="0"/>
                                <w:jc w:val="left"/>
                                <w:rPr>
                                  <w:b/>
                                  <w:sz w:val="12"/>
                                </w:rPr>
                              </w:pPr>
                              <w:r>
                                <w:rPr>
                                  <w:b/>
                                  <w:color w:val="838385"/>
                                  <w:spacing w:val="-5"/>
                                  <w:w w:val="105"/>
                                  <w:sz w:val="12"/>
                                </w:rPr>
                                <w:t>0.8</w:t>
                              </w:r>
                            </w:p>
                            <w:p>
                              <w:pPr>
                                <w:spacing w:line="240" w:lineRule="auto" w:before="0"/>
                                <w:rPr>
                                  <w:b/>
                                  <w:sz w:val="12"/>
                                </w:rPr>
                              </w:pPr>
                            </w:p>
                            <w:p>
                              <w:pPr>
                                <w:spacing w:line="240" w:lineRule="auto" w:before="0"/>
                                <w:rPr>
                                  <w:b/>
                                  <w:sz w:val="12"/>
                                </w:rPr>
                              </w:pPr>
                            </w:p>
                            <w:p>
                              <w:pPr>
                                <w:spacing w:line="240" w:lineRule="auto" w:before="14"/>
                                <w:rPr>
                                  <w:b/>
                                  <w:sz w:val="12"/>
                                </w:rPr>
                              </w:pPr>
                            </w:p>
                            <w:p>
                              <w:pPr>
                                <w:spacing w:before="0"/>
                                <w:ind w:left="274" w:right="0" w:firstLine="0"/>
                                <w:jc w:val="left"/>
                                <w:rPr>
                                  <w:rFonts w:ascii="Arial"/>
                                  <w:b/>
                                  <w:sz w:val="11"/>
                                </w:rPr>
                              </w:pPr>
                              <w:r>
                                <w:rPr>
                                  <w:rFonts w:ascii="Arial"/>
                                  <w:b/>
                                  <w:color w:val="838385"/>
                                  <w:spacing w:val="-5"/>
                                  <w:w w:val="105"/>
                                  <w:sz w:val="11"/>
                                </w:rPr>
                                <w:t>0,7</w:t>
                              </w:r>
                            </w:p>
                            <w:p>
                              <w:pPr>
                                <w:spacing w:line="240" w:lineRule="auto" w:before="0"/>
                                <w:rPr>
                                  <w:rFonts w:ascii="Arial"/>
                                  <w:b/>
                                  <w:sz w:val="11"/>
                                </w:rPr>
                              </w:pPr>
                            </w:p>
                            <w:p>
                              <w:pPr>
                                <w:spacing w:line="240" w:lineRule="auto" w:before="0"/>
                                <w:rPr>
                                  <w:rFonts w:ascii="Arial"/>
                                  <w:b/>
                                  <w:sz w:val="11"/>
                                </w:rPr>
                              </w:pPr>
                            </w:p>
                            <w:p>
                              <w:pPr>
                                <w:spacing w:line="240" w:lineRule="auto" w:before="0"/>
                                <w:rPr>
                                  <w:rFonts w:ascii="Arial"/>
                                  <w:b/>
                                  <w:sz w:val="11"/>
                                </w:rPr>
                              </w:pPr>
                            </w:p>
                            <w:p>
                              <w:pPr>
                                <w:spacing w:line="240" w:lineRule="auto" w:before="0"/>
                                <w:rPr>
                                  <w:rFonts w:ascii="Arial"/>
                                  <w:b/>
                                  <w:sz w:val="11"/>
                                </w:rPr>
                              </w:pPr>
                            </w:p>
                            <w:p>
                              <w:pPr>
                                <w:spacing w:line="240" w:lineRule="auto" w:before="21"/>
                                <w:rPr>
                                  <w:rFonts w:ascii="Arial"/>
                                  <w:b/>
                                  <w:sz w:val="11"/>
                                </w:rPr>
                              </w:pPr>
                            </w:p>
                            <w:p>
                              <w:pPr>
                                <w:numPr>
                                  <w:ilvl w:val="0"/>
                                  <w:numId w:val="39"/>
                                </w:numPr>
                                <w:tabs>
                                  <w:tab w:pos="3279" w:val="left" w:leader="none"/>
                                </w:tabs>
                                <w:spacing w:before="0"/>
                                <w:ind w:left="3279" w:right="0" w:hanging="325"/>
                                <w:jc w:val="left"/>
                                <w:rPr>
                                  <w:color w:val="6B64B8"/>
                                  <w:sz w:val="15"/>
                                </w:rPr>
                              </w:pPr>
                              <w:r>
                                <w:rPr>
                                  <w:b/>
                                  <w:color w:val="838385"/>
                                  <w:w w:val="85"/>
                                  <w:sz w:val="15"/>
                                </w:rPr>
                                <w:t>lt</w:t>
                              </w:r>
                              <w:r>
                                <w:rPr>
                                  <w:b/>
                                  <w:color w:val="696969"/>
                                  <w:w w:val="85"/>
                                  <w:sz w:val="15"/>
                                </w:rPr>
                                <w:t>d</w:t>
                              </w:r>
                              <w:r>
                                <w:rPr>
                                  <w:b/>
                                  <w:color w:val="838385"/>
                                  <w:w w:val="85"/>
                                  <w:sz w:val="15"/>
                                </w:rPr>
                                <w:t>,n</w:t>
                              </w:r>
                              <w:r>
                                <w:rPr>
                                  <w:b/>
                                  <w:color w:val="696969"/>
                                  <w:w w:val="85"/>
                                  <w:sz w:val="15"/>
                                </w:rPr>
                                <w:t>i</w:t>
                              </w:r>
                              <w:r>
                                <w:rPr>
                                  <w:b/>
                                  <w:color w:val="838385"/>
                                  <w:w w:val="85"/>
                                  <w:sz w:val="15"/>
                                </w:rPr>
                                <w:t>n</w:t>
                              </w:r>
                              <w:r>
                                <w:rPr>
                                  <w:b/>
                                  <w:color w:val="696969"/>
                                  <w:w w:val="85"/>
                                  <w:sz w:val="15"/>
                                </w:rPr>
                                <w:t>g</w:t>
                              </w:r>
                              <w:r>
                                <w:rPr>
                                  <w:b/>
                                  <w:color w:val="696969"/>
                                  <w:spacing w:val="12"/>
                                  <w:sz w:val="15"/>
                                </w:rPr>
                                <w:t> </w:t>
                              </w:r>
                              <w:r>
                                <w:rPr>
                                  <w:b/>
                                  <w:color w:val="696969"/>
                                  <w:spacing w:val="-2"/>
                                  <w:w w:val="95"/>
                                  <w:sz w:val="15"/>
                                </w:rPr>
                                <w:t>a</w:t>
                              </w:r>
                              <w:r>
                                <w:rPr>
                                  <w:b/>
                                  <w:color w:val="838385"/>
                                  <w:spacing w:val="-2"/>
                                  <w:w w:val="95"/>
                                  <w:sz w:val="15"/>
                                </w:rPr>
                                <w:t>crur</w:t>
                              </w:r>
                              <w:r>
                                <w:rPr>
                                  <w:b/>
                                  <w:color w:val="696969"/>
                                  <w:spacing w:val="-2"/>
                                  <w:w w:val="95"/>
                                  <w:sz w:val="15"/>
                                </w:rPr>
                                <w:t>a</w:t>
                              </w:r>
                              <w:r>
                                <w:rPr>
                                  <w:b/>
                                  <w:color w:val="838385"/>
                                  <w:spacing w:val="-2"/>
                                  <w:w w:val="95"/>
                                  <w:sz w:val="15"/>
                                </w:rPr>
                                <w:t>cy</w:t>
                              </w:r>
                            </w:p>
                            <w:p>
                              <w:pPr>
                                <w:numPr>
                                  <w:ilvl w:val="0"/>
                                  <w:numId w:val="39"/>
                                </w:numPr>
                                <w:tabs>
                                  <w:tab w:pos="3282" w:val="left" w:leader="none"/>
                                </w:tabs>
                                <w:spacing w:before="5"/>
                                <w:ind w:left="3282" w:right="0" w:hanging="331"/>
                                <w:jc w:val="left"/>
                                <w:rPr>
                                  <w:rFonts w:ascii="Arial"/>
                                  <w:color w:val="D15975"/>
                                  <w:sz w:val="14"/>
                                </w:rPr>
                              </w:pPr>
                              <w:r>
                                <w:rPr>
                                  <w:rFonts w:ascii="Arial"/>
                                  <w:b/>
                                  <w:color w:val="696969"/>
                                  <w:spacing w:val="-2"/>
                                  <w:w w:val="95"/>
                                  <w:sz w:val="14"/>
                                </w:rPr>
                                <w:t>V</w:t>
                              </w:r>
                              <w:r>
                                <w:rPr>
                                  <w:rFonts w:ascii="Arial"/>
                                  <w:b/>
                                  <w:color w:val="838385"/>
                                  <w:spacing w:val="-2"/>
                                  <w:w w:val="95"/>
                                  <w:sz w:val="14"/>
                                </w:rPr>
                                <w:t>a</w:t>
                              </w:r>
                              <w:r>
                                <w:rPr>
                                  <w:rFonts w:ascii="Arial"/>
                                  <w:b/>
                                  <w:color w:val="696969"/>
                                  <w:spacing w:val="-2"/>
                                  <w:w w:val="95"/>
                                  <w:sz w:val="14"/>
                                </w:rPr>
                                <w:t>l</w:t>
                              </w:r>
                              <w:r>
                                <w:rPr>
                                  <w:rFonts w:ascii="Arial"/>
                                  <w:b/>
                                  <w:color w:val="909797"/>
                                  <w:spacing w:val="-2"/>
                                  <w:w w:val="95"/>
                                  <w:sz w:val="14"/>
                                </w:rPr>
                                <w:t>,d</w:t>
                              </w:r>
                              <w:r>
                                <w:rPr>
                                  <w:rFonts w:ascii="Arial"/>
                                  <w:b/>
                                  <w:color w:val="696969"/>
                                  <w:spacing w:val="-2"/>
                                  <w:w w:val="95"/>
                                  <w:sz w:val="14"/>
                                </w:rPr>
                                <w:t>a</w:t>
                              </w:r>
                              <w:r>
                                <w:rPr>
                                  <w:rFonts w:ascii="Arial"/>
                                  <w:b/>
                                  <w:color w:val="838385"/>
                                  <w:spacing w:val="-2"/>
                                  <w:w w:val="95"/>
                                  <w:sz w:val="14"/>
                                </w:rPr>
                                <w:t>lfon</w:t>
                              </w:r>
                              <w:r>
                                <w:rPr>
                                  <w:rFonts w:ascii="Arial"/>
                                  <w:b/>
                                  <w:color w:val="838385"/>
                                  <w:spacing w:val="-2"/>
                                  <w:w w:val="95"/>
                                  <w:sz w:val="12"/>
                                </w:rPr>
                                <w:t>Mc:1.1mc</w:t>
                              </w:r>
                              <w:r>
                                <w:rPr>
                                  <w:rFonts w:ascii="Arial"/>
                                  <w:b/>
                                  <w:color w:val="696969"/>
                                  <w:spacing w:val="-2"/>
                                  <w:w w:val="95"/>
                                  <w:sz w:val="12"/>
                                </w:rPr>
                                <w:t>y</w:t>
                              </w:r>
                            </w:p>
                            <w:p>
                              <w:pPr>
                                <w:tabs>
                                  <w:tab w:pos="4163" w:val="left" w:leader="hyphen"/>
                                </w:tabs>
                                <w:spacing w:before="12"/>
                                <w:ind w:left="274" w:right="0" w:firstLine="0"/>
                                <w:jc w:val="left"/>
                                <w:rPr>
                                  <w:sz w:val="11"/>
                                </w:rPr>
                              </w:pPr>
                              <w:r>
                                <w:rPr>
                                  <w:b/>
                                  <w:color w:val="838385"/>
                                  <w:spacing w:val="-2"/>
                                  <w:w w:val="110"/>
                                  <w:sz w:val="11"/>
                                </w:rPr>
                                <w:t>O</w:t>
                              </w:r>
                              <w:r>
                                <w:rPr>
                                  <w:b/>
                                  <w:color w:val="696969"/>
                                  <w:spacing w:val="-2"/>
                                  <w:w w:val="110"/>
                                  <w:sz w:val="11"/>
                                </w:rPr>
                                <w:t>.</w:t>
                              </w:r>
                              <w:r>
                                <w:rPr>
                                  <w:b/>
                                  <w:color w:val="838385"/>
                                  <w:spacing w:val="-2"/>
                                  <w:w w:val="110"/>
                                  <w:sz w:val="11"/>
                                </w:rPr>
                                <w:t>'i</w:t>
                              </w:r>
                              <w:r>
                                <w:rPr>
                                  <w:b/>
                                  <w:color w:val="838385"/>
                                  <w:spacing w:val="5"/>
                                  <w:w w:val="280"/>
                                  <w:sz w:val="11"/>
                                </w:rPr>
                                <w:t> </w:t>
                              </w:r>
                              <w:r>
                                <w:rPr>
                                  <w:color w:val="838385"/>
                                  <w:spacing w:val="-2"/>
                                  <w:w w:val="280"/>
                                  <w:sz w:val="11"/>
                                </w:rPr>
                                <w:t>,.,_----,------,---.-----.-----</w:t>
                              </w:r>
                              <w:r>
                                <w:rPr>
                                  <w:color w:val="838385"/>
                                  <w:spacing w:val="-10"/>
                                  <w:w w:val="280"/>
                                  <w:sz w:val="11"/>
                                </w:rPr>
                                <w:t>,</w:t>
                              </w:r>
                              <w:r>
                                <w:rPr>
                                  <w:color w:val="838385"/>
                                  <w:sz w:val="11"/>
                                </w:rPr>
                                <w:tab/>
                              </w:r>
                              <w:r>
                                <w:rPr>
                                  <w:color w:val="838385"/>
                                  <w:w w:val="280"/>
                                  <w:sz w:val="11"/>
                                </w:rPr>
                                <w:t>,--</w:t>
                              </w:r>
                              <w:r>
                                <w:rPr>
                                  <w:color w:val="838385"/>
                                  <w:spacing w:val="-10"/>
                                  <w:w w:val="280"/>
                                  <w:sz w:val="11"/>
                                </w:rPr>
                                <w:t>'</w:t>
                              </w:r>
                            </w:p>
                            <w:p>
                              <w:pPr>
                                <w:tabs>
                                  <w:tab w:pos="1153" w:val="left" w:leader="none"/>
                                  <w:tab w:pos="1756" w:val="left" w:leader="none"/>
                                  <w:tab w:pos="2986" w:val="left" w:leader="none"/>
                                  <w:tab w:pos="4207" w:val="left" w:leader="none"/>
                                </w:tabs>
                                <w:spacing w:before="11"/>
                                <w:ind w:left="547" w:right="0" w:firstLine="0"/>
                                <w:jc w:val="left"/>
                                <w:rPr>
                                  <w:b/>
                                  <w:sz w:val="12"/>
                                </w:rPr>
                              </w:pPr>
                              <w:r>
                                <w:rPr>
                                  <w:rFonts w:ascii="Arial"/>
                                  <w:b/>
                                  <w:color w:val="838385"/>
                                  <w:spacing w:val="-10"/>
                                  <w:sz w:val="12"/>
                                </w:rPr>
                                <w:t>0</w:t>
                              </w:r>
                              <w:r>
                                <w:rPr>
                                  <w:rFonts w:ascii="Arial"/>
                                  <w:b/>
                                  <w:color w:val="838385"/>
                                  <w:sz w:val="12"/>
                                </w:rPr>
                                <w:tab/>
                              </w:r>
                              <w:r>
                                <w:rPr>
                                  <w:rFonts w:ascii="Arial"/>
                                  <w:b/>
                                  <w:color w:val="838385"/>
                                  <w:spacing w:val="-10"/>
                                  <w:sz w:val="12"/>
                                </w:rPr>
                                <w:t>5</w:t>
                              </w:r>
                              <w:r>
                                <w:rPr>
                                  <w:rFonts w:ascii="Arial"/>
                                  <w:b/>
                                  <w:color w:val="838385"/>
                                  <w:sz w:val="12"/>
                                </w:rPr>
                                <w:tab/>
                              </w:r>
                              <w:r>
                                <w:rPr>
                                  <w:rFonts w:ascii="Arial"/>
                                  <w:b/>
                                  <w:color w:val="838385"/>
                                  <w:spacing w:val="-4"/>
                                  <w:position w:val="2"/>
                                  <w:sz w:val="10"/>
                                </w:rPr>
                                <w:t>1.0,</w:t>
                              </w:r>
                              <w:r>
                                <w:rPr>
                                  <w:rFonts w:ascii="Arial"/>
                                  <w:b/>
                                  <w:color w:val="838385"/>
                                  <w:position w:val="2"/>
                                  <w:sz w:val="10"/>
                                </w:rPr>
                                <w:tab/>
                              </w:r>
                              <w:r>
                                <w:rPr>
                                  <w:b/>
                                  <w:color w:val="838385"/>
                                  <w:spacing w:val="-5"/>
                                  <w:sz w:val="12"/>
                                </w:rPr>
                                <w:t>20</w:t>
                              </w:r>
                              <w:r>
                                <w:rPr>
                                  <w:b/>
                                  <w:color w:val="838385"/>
                                  <w:sz w:val="12"/>
                                </w:rPr>
                                <w:tab/>
                              </w:r>
                              <w:r>
                                <w:rPr>
                                  <w:b/>
                                  <w:color w:val="838385"/>
                                  <w:spacing w:val="-5"/>
                                  <w:sz w:val="12"/>
                                </w:rPr>
                                <w:t>'!O</w:t>
                              </w:r>
                            </w:p>
                            <w:p>
                              <w:pPr>
                                <w:spacing w:line="240" w:lineRule="auto" w:before="55"/>
                                <w:rPr>
                                  <w:b/>
                                  <w:sz w:val="12"/>
                                </w:rPr>
                              </w:pPr>
                            </w:p>
                            <w:p>
                              <w:pPr>
                                <w:spacing w:before="1"/>
                                <w:ind w:left="188" w:right="0" w:firstLine="0"/>
                                <w:jc w:val="center"/>
                                <w:rPr>
                                  <w:rFonts w:ascii="Arial"/>
                                  <w:b/>
                                  <w:sz w:val="14"/>
                                </w:rPr>
                              </w:pPr>
                              <w:r>
                                <w:rPr>
                                  <w:rFonts w:ascii="Arial"/>
                                  <w:b/>
                                  <w:color w:val="696969"/>
                                  <w:sz w:val="14"/>
                                </w:rPr>
                                <w:t>T</w:t>
                              </w:r>
                              <w:r>
                                <w:rPr>
                                  <w:rFonts w:ascii="Arial"/>
                                  <w:b/>
                                  <w:color w:val="838385"/>
                                  <w:sz w:val="14"/>
                                </w:rPr>
                                <w:t>r</w:t>
                              </w:r>
                              <w:r>
                                <w:rPr>
                                  <w:rFonts w:ascii="Arial"/>
                                  <w:b/>
                                  <w:color w:val="696969"/>
                                  <w:sz w:val="14"/>
                                </w:rPr>
                                <w:t>a</w:t>
                              </w:r>
                              <w:r>
                                <w:rPr>
                                  <w:rFonts w:ascii="Arial"/>
                                  <w:b/>
                                  <w:color w:val="696969"/>
                                  <w:spacing w:val="-10"/>
                                  <w:sz w:val="14"/>
                                </w:rPr>
                                <w:t> </w:t>
                              </w:r>
                              <w:r>
                                <w:rPr>
                                  <w:rFonts w:ascii="Arial"/>
                                  <w:b/>
                                  <w:color w:val="696969"/>
                                  <w:sz w:val="14"/>
                                </w:rPr>
                                <w:t>n</w:t>
                              </w:r>
                              <w:r>
                                <w:rPr>
                                  <w:rFonts w:ascii="Arial"/>
                                  <w:b/>
                                  <w:color w:val="838385"/>
                                  <w:sz w:val="14"/>
                                </w:rPr>
                                <w:t>i</w:t>
                              </w:r>
                              <w:r>
                                <w:rPr>
                                  <w:rFonts w:ascii="Arial"/>
                                  <w:b/>
                                  <w:color w:val="696969"/>
                                  <w:sz w:val="14"/>
                                </w:rPr>
                                <w:t>ng</w:t>
                              </w:r>
                              <w:r>
                                <w:rPr>
                                  <w:rFonts w:ascii="Arial"/>
                                  <w:b/>
                                  <w:color w:val="696969"/>
                                  <w:spacing w:val="-10"/>
                                  <w:sz w:val="14"/>
                                </w:rPr>
                                <w:t> </w:t>
                              </w:r>
                              <w:r>
                                <w:rPr>
                                  <w:rFonts w:ascii="Arial"/>
                                  <w:b/>
                                  <w:color w:val="696969"/>
                                  <w:sz w:val="14"/>
                                </w:rPr>
                                <w:t>and</w:t>
                              </w:r>
                              <w:r>
                                <w:rPr>
                                  <w:rFonts w:ascii="Arial"/>
                                  <w:b/>
                                  <w:color w:val="696969"/>
                                  <w:spacing w:val="-2"/>
                                  <w:sz w:val="14"/>
                                </w:rPr>
                                <w:t> </w:t>
                              </w:r>
                              <w:r>
                                <w:rPr>
                                  <w:rFonts w:ascii="Arial"/>
                                  <w:b/>
                                  <w:color w:val="525252"/>
                                  <w:spacing w:val="-2"/>
                                  <w:sz w:val="14"/>
                                </w:rPr>
                                <w:t>Validat</w:t>
                              </w:r>
                              <w:r>
                                <w:rPr>
                                  <w:rFonts w:ascii="Arial"/>
                                  <w:b/>
                                  <w:color w:val="838385"/>
                                  <w:spacing w:val="-2"/>
                                  <w:sz w:val="14"/>
                                </w:rPr>
                                <w:t>i</w:t>
                              </w:r>
                              <w:r>
                                <w:rPr>
                                  <w:rFonts w:ascii="Arial"/>
                                  <w:b/>
                                  <w:color w:val="696969"/>
                                  <w:spacing w:val="-2"/>
                                  <w:sz w:val="14"/>
                                </w:rPr>
                                <w:t>on</w:t>
                              </w:r>
                              <w:r>
                                <w:rPr>
                                  <w:rFonts w:ascii="Arial"/>
                                  <w:b/>
                                  <w:color w:val="909797"/>
                                  <w:spacing w:val="-2"/>
                                  <w:sz w:val="14"/>
                                </w:rPr>
                                <w:t>,</w:t>
                              </w:r>
                              <w:r>
                                <w:rPr>
                                  <w:rFonts w:ascii="Arial"/>
                                  <w:b/>
                                  <w:color w:val="838385"/>
                                  <w:spacing w:val="-2"/>
                                  <w:sz w:val="14"/>
                                </w:rPr>
                                <w:t>l</w:t>
                              </w:r>
                              <w:r>
                                <w:rPr>
                                  <w:rFonts w:ascii="Arial"/>
                                  <w:b/>
                                  <w:color w:val="696969"/>
                                  <w:spacing w:val="-2"/>
                                  <w:sz w:val="14"/>
                                </w:rPr>
                                <w:t>o</w:t>
                              </w:r>
                              <w:r>
                                <w:rPr>
                                  <w:rFonts w:ascii="Arial"/>
                                  <w:b/>
                                  <w:color w:val="838385"/>
                                  <w:spacing w:val="-2"/>
                                  <w:sz w:val="14"/>
                                </w:rPr>
                                <w:t>ss</w:t>
                              </w:r>
                              <w:r>
                                <w:rPr>
                                  <w:rFonts w:ascii="Arial"/>
                                  <w:b/>
                                  <w:color w:val="B3B3B3"/>
                                  <w:spacing w:val="-2"/>
                                  <w:sz w:val="14"/>
                                </w:rPr>
                                <w:t>,</w:t>
                              </w:r>
                            </w:p>
                            <w:p>
                              <w:pPr>
                                <w:spacing w:line="240" w:lineRule="auto" w:before="0"/>
                                <w:rPr>
                                  <w:rFonts w:ascii="Arial"/>
                                  <w:b/>
                                  <w:sz w:val="14"/>
                                </w:rPr>
                              </w:pPr>
                            </w:p>
                            <w:p>
                              <w:pPr>
                                <w:spacing w:line="240" w:lineRule="auto" w:before="2"/>
                                <w:rPr>
                                  <w:rFonts w:ascii="Arial"/>
                                  <w:b/>
                                  <w:sz w:val="14"/>
                                </w:rPr>
                              </w:pPr>
                            </w:p>
                            <w:p>
                              <w:pPr>
                                <w:spacing w:before="0"/>
                                <w:ind w:left="282" w:right="0" w:firstLine="0"/>
                                <w:jc w:val="left"/>
                                <w:rPr>
                                  <w:rFonts w:ascii="Arial"/>
                                  <w:b/>
                                  <w:sz w:val="13"/>
                                </w:rPr>
                              </w:pPr>
                              <w:r>
                                <w:rPr>
                                  <w:rFonts w:ascii="Arial"/>
                                  <w:b/>
                                  <w:color w:val="838385"/>
                                  <w:spacing w:val="-5"/>
                                  <w:sz w:val="13"/>
                                </w:rPr>
                                <w:t>1.0</w:t>
                              </w:r>
                            </w:p>
                            <w:p>
                              <w:pPr>
                                <w:spacing w:line="240" w:lineRule="auto" w:before="0"/>
                                <w:rPr>
                                  <w:rFonts w:ascii="Arial"/>
                                  <w:b/>
                                  <w:sz w:val="13"/>
                                </w:rPr>
                              </w:pPr>
                            </w:p>
                            <w:p>
                              <w:pPr>
                                <w:spacing w:line="240" w:lineRule="auto" w:before="60"/>
                                <w:rPr>
                                  <w:rFonts w:ascii="Arial"/>
                                  <w:b/>
                                  <w:sz w:val="13"/>
                                </w:rPr>
                              </w:pPr>
                            </w:p>
                            <w:p>
                              <w:pPr>
                                <w:spacing w:before="0"/>
                                <w:ind w:left="274" w:right="0" w:firstLine="0"/>
                                <w:jc w:val="left"/>
                                <w:rPr>
                                  <w:rFonts w:ascii="Arial"/>
                                  <w:b/>
                                  <w:sz w:val="11"/>
                                </w:rPr>
                              </w:pPr>
                              <w:r>
                                <w:rPr>
                                  <w:rFonts w:ascii="Arial"/>
                                  <w:b/>
                                  <w:color w:val="838385"/>
                                  <w:spacing w:val="-5"/>
                                  <w:w w:val="105"/>
                                  <w:sz w:val="11"/>
                                </w:rPr>
                                <w:t>0</w:t>
                              </w:r>
                              <w:r>
                                <w:rPr>
                                  <w:rFonts w:ascii="Arial"/>
                                  <w:b/>
                                  <w:color w:val="B3B3B3"/>
                                  <w:spacing w:val="-5"/>
                                  <w:w w:val="105"/>
                                  <w:sz w:val="11"/>
                                </w:rPr>
                                <w:t>.</w:t>
                              </w:r>
                              <w:r>
                                <w:rPr>
                                  <w:rFonts w:ascii="Arial"/>
                                  <w:b/>
                                  <w:color w:val="838385"/>
                                  <w:spacing w:val="-5"/>
                                  <w:w w:val="105"/>
                                  <w:sz w:val="11"/>
                                </w:rPr>
                                <w:t>8</w:t>
                              </w:r>
                            </w:p>
                          </w:txbxContent>
                        </wps:txbx>
                        <wps:bodyPr wrap="square" lIns="0" tIns="0" rIns="0" bIns="0" rtlCol="0">
                          <a:noAutofit/>
                        </wps:bodyPr>
                      </wps:wsp>
                      <wps:wsp>
                        <wps:cNvPr id="1068" name="Textbox 1068"/>
                        <wps:cNvSpPr txBox="1"/>
                        <wps:spPr>
                          <a:xfrm>
                            <a:off x="355811" y="2395407"/>
                            <a:ext cx="2494280" cy="988694"/>
                          </a:xfrm>
                          <a:prstGeom prst="rect">
                            <a:avLst/>
                          </a:prstGeom>
                        </wps:spPr>
                        <wps:txbx>
                          <w:txbxContent>
                            <w:p>
                              <w:pPr>
                                <w:numPr>
                                  <w:ilvl w:val="0"/>
                                  <w:numId w:val="40"/>
                                </w:numPr>
                                <w:tabs>
                                  <w:tab w:pos="3039" w:val="left" w:leader="none"/>
                                </w:tabs>
                                <w:spacing w:before="56"/>
                                <w:ind w:left="3039" w:right="0" w:hanging="313"/>
                                <w:jc w:val="left"/>
                                <w:rPr>
                                  <w:color w:val="3B2FA0"/>
                                  <w:sz w:val="14"/>
                                </w:rPr>
                              </w:pPr>
                              <w:r>
                                <w:rPr>
                                  <w:b/>
                                  <w:color w:val="696969"/>
                                  <w:w w:val="85"/>
                                  <w:sz w:val="14"/>
                                </w:rPr>
                                <w:t>Tt</w:t>
                              </w:r>
                              <w:r>
                                <w:rPr>
                                  <w:b/>
                                  <w:color w:val="838385"/>
                                  <w:w w:val="85"/>
                                  <w:sz w:val="14"/>
                                </w:rPr>
                                <w:t>aming</w:t>
                              </w:r>
                              <w:r>
                                <w:rPr>
                                  <w:b/>
                                  <w:color w:val="838385"/>
                                  <w:spacing w:val="-1"/>
                                  <w:w w:val="85"/>
                                  <w:sz w:val="14"/>
                                </w:rPr>
                                <w:t> </w:t>
                              </w:r>
                              <w:r>
                                <w:rPr>
                                  <w:b/>
                                  <w:color w:val="909797"/>
                                  <w:spacing w:val="-2"/>
                                  <w:w w:val="95"/>
                                  <w:sz w:val="14"/>
                                </w:rPr>
                                <w:t>los.1</w:t>
                              </w:r>
                            </w:p>
                            <w:p>
                              <w:pPr>
                                <w:numPr>
                                  <w:ilvl w:val="0"/>
                                  <w:numId w:val="40"/>
                                </w:numPr>
                                <w:tabs>
                                  <w:tab w:pos="3044" w:val="left" w:leader="none"/>
                                </w:tabs>
                                <w:spacing w:before="12"/>
                                <w:ind w:left="3044" w:right="0" w:hanging="316"/>
                                <w:jc w:val="left"/>
                                <w:rPr>
                                  <w:rFonts w:ascii="Arial"/>
                                  <w:color w:val="C63B42"/>
                                  <w:sz w:val="13"/>
                                </w:rPr>
                              </w:pPr>
                              <w:r>
                                <w:rPr>
                                  <w:rFonts w:ascii="Arial"/>
                                  <w:b/>
                                  <w:color w:val="838385"/>
                                  <w:spacing w:val="-2"/>
                                  <w:w w:val="80"/>
                                  <w:sz w:val="13"/>
                                </w:rPr>
                                <w:t>v.t11fialion</w:t>
                              </w:r>
                              <w:r>
                                <w:rPr>
                                  <w:rFonts w:ascii="Arial"/>
                                  <w:b/>
                                  <w:color w:val="838385"/>
                                  <w:spacing w:val="-1"/>
                                  <w:sz w:val="13"/>
                                </w:rPr>
                                <w:t> </w:t>
                              </w:r>
                              <w:r>
                                <w:rPr>
                                  <w:rFonts w:ascii="Arial"/>
                                  <w:b/>
                                  <w:color w:val="838385"/>
                                  <w:spacing w:val="-2"/>
                                  <w:w w:val="85"/>
                                  <w:sz w:val="13"/>
                                </w:rPr>
                                <w:t>!o:;s</w:t>
                              </w:r>
                            </w:p>
                          </w:txbxContent>
                        </wps:txbx>
                        <wps:bodyPr wrap="square" lIns="0" tIns="0" rIns="0" bIns="0" rtlCol="0">
                          <a:noAutofit/>
                        </wps:bodyPr>
                      </wps:wsp>
                    </wpg:wgp>
                  </a:graphicData>
                </a:graphic>
              </wp:anchor>
            </w:drawing>
          </mc:Choice>
          <mc:Fallback>
            <w:pict>
              <v:group style="position:absolute;margin-left:53.818569pt;margin-top:14.75875pt;width:374pt;height:533.65pt;mso-position-horizontal-relative:page;mso-position-vertical-relative:paragraph;z-index:-15590400;mso-wrap-distance-left:0;mso-wrap-distance-right:0" id="docshapegroup761" coordorigin="1076,295" coordsize="7480,10673">
                <v:shape style="position:absolute;left:1595;top:530;width:3154;height:1231" type="#_x0000_t75" id="docshape762" stroked="false">
                  <v:imagedata r:id="rId227" o:title=""/>
                </v:shape>
                <v:shape style="position:absolute;left:1365;top:5624;width:4250;height:1716" type="#_x0000_t75" id="docshape763" stroked="false">
                  <v:imagedata r:id="rId228" o:title=""/>
                </v:shape>
                <v:shape style="position:absolute;left:1100;top:299;width:2;height:10669" id="docshape764" coordorigin="1101,300" coordsize="0,10669" path="m1101,10968l1101,8719m1101,7335l1101,300e" filled="false" stroked="true" strokeweight=".961224pt" strokecolor="#000000">
                  <v:path arrowok="t"/>
                  <v:stroke dashstyle="solid"/>
                </v:shape>
                <v:shape style="position:absolute;left:1629;top:1760;width:2;height:3864" id="docshape765" coordorigin="1629,1761" coordsize="0,3864" path="m1629,5624l1629,4048m1629,3414l1629,1761e" filled="false" stroked="true" strokeweight=".720918pt" strokecolor="#000000">
                  <v:path arrowok="t"/>
                  <v:stroke dashstyle="solid"/>
                </v:shape>
                <v:shape style="position:absolute;left:1865;top:1760;width:2;height:3864" id="docshape766" coordorigin="1865,1761" coordsize="0,3864" path="m1865,5624l1865,4183m1865,3356l1865,1761e" filled="false" stroked="true" strokeweight=".961224pt" strokecolor="#000000">
                  <v:path arrowok="t"/>
                  <v:stroke dashstyle="solid"/>
                </v:shape>
                <v:shape style="position:absolute;left:5571;top:549;width:2;height:5075" id="docshape767" coordorigin="5571,550" coordsize="0,5075" path="m5571,5624l5571,4048m5571,3414l5571,550e" filled="false" stroked="true" strokeweight=".720918pt" strokecolor="#000000">
                  <v:path arrowok="t"/>
                  <v:stroke dashstyle="solid"/>
                </v:shape>
                <v:line style="position:absolute" from="5956,7335" to="5956,300" stroked="true" strokeweight=".961354pt" strokecolor="#000000">
                  <v:stroke dashstyle="solid"/>
                </v:line>
                <v:line style="position:absolute" from="8527,10968" to="8527,8719" stroked="true" strokeweight=".721015pt" strokecolor="#000000">
                  <v:stroke dashstyle="solid"/>
                </v:line>
                <v:line style="position:absolute" from="1096,305" to="5980,305" stroked="true" strokeweight=".961094pt" strokecolor="#000000">
                  <v:stroke dashstyle="solid"/>
                </v:line>
                <v:line style="position:absolute" from="4749,550" to="5595,550" stroked="true" strokeweight=".480547pt" strokecolor="#000000">
                  <v:stroke dashstyle="solid"/>
                </v:line>
                <v:line style="position:absolute" from="4749,737" to="5403,737" stroked="true" strokeweight="1.922189pt" strokecolor="#000000">
                  <v:stroke dashstyle="solid"/>
                </v:line>
                <v:shape style="position:absolute;left:1095;top:4057;width:7461;height:4676" id="docshape768" coordorigin="1096,4058" coordsize="7461,4676" path="m1615,4058l5595,4058m1096,8734l8556,8734e" filled="false" stroked="true" strokeweight=".961224pt" strokecolor="#000000">
                  <v:path arrowok="t"/>
                  <v:stroke dashstyle="solid"/>
                </v:shape>
                <v:line style="position:absolute" from="1096,10944" to="8556,10944" stroked="true" strokeweight=".720821pt" strokecolor="#000000">
                  <v:stroke dashstyle="solid"/>
                </v:line>
                <v:shape style="position:absolute;left:1448;top:3847;width:3067;height:7025" id="docshape769" coordorigin="1449,3847" coordsize="3067,7025" path="m1468,4845l1449,4845,1449,5003,1468,5003,1468,4845xm4329,10683l4320,10683,4320,10872,4329,10872,4329,10683xm4515,3847l4511,3847,4511,4048,4515,4048,4515,3847xe" filled="true" fillcolor="#ebeded" stroked="false">
                  <v:path arrowok="t"/>
                  <v:fill type="solid"/>
                </v:shape>
                <v:shape style="position:absolute;left:1076;top:8195;width:1463;height:233" type="#_x0000_t202" id="docshape770" filled="false" stroked="false">
                  <v:textbox inset="0,0,0,0">
                    <w:txbxContent>
                      <w:p>
                        <w:pPr>
                          <w:spacing w:line="233" w:lineRule="exact" w:before="0"/>
                          <w:ind w:left="0" w:right="0" w:firstLine="0"/>
                          <w:jc w:val="left"/>
                          <w:rPr>
                            <w:i/>
                            <w:sz w:val="21"/>
                          </w:rPr>
                        </w:pPr>
                        <w:r>
                          <w:rPr>
                            <w:i/>
                            <w:color w:val="1A1A1A"/>
                            <w:w w:val="105"/>
                            <w:sz w:val="21"/>
                          </w:rPr>
                          <w:t>Model</w:t>
                        </w:r>
                        <w:r>
                          <w:rPr>
                            <w:i/>
                            <w:color w:val="1A1A1A"/>
                            <w:spacing w:val="3"/>
                            <w:w w:val="105"/>
                            <w:sz w:val="21"/>
                          </w:rPr>
                          <w:t> </w:t>
                        </w:r>
                        <w:r>
                          <w:rPr>
                            <w:i/>
                            <w:color w:val="1A1A1A"/>
                            <w:spacing w:val="-2"/>
                            <w:w w:val="105"/>
                            <w:sz w:val="21"/>
                          </w:rPr>
                          <w:t>Accuracy</w:t>
                        </w:r>
                      </w:p>
                    </w:txbxContent>
                  </v:textbox>
                  <w10:wrap type="none"/>
                </v:shape>
                <v:shape style="position:absolute;left:1110;top:8743;width:7410;height:2194" type="#_x0000_t202" id="docshape771" filled="false" stroked="false">
                  <v:textbox inset="0,0,0,0">
                    <w:txbxContent>
                      <w:p>
                        <w:pPr>
                          <w:spacing w:before="170"/>
                          <w:ind w:left="816" w:right="0" w:firstLine="0"/>
                          <w:jc w:val="left"/>
                          <w:rPr>
                            <w:rFonts w:ascii="Courier New"/>
                            <w:b/>
                            <w:sz w:val="28"/>
                          </w:rPr>
                        </w:pPr>
                        <w:r>
                          <w:rPr>
                            <w:rFonts w:ascii="Courier New"/>
                            <w:b/>
                            <w:color w:val="1A1A1A"/>
                            <w:w w:val="80"/>
                            <w:sz w:val="28"/>
                          </w:rPr>
                          <w:t>9.Evaluating</w:t>
                        </w:r>
                        <w:r>
                          <w:rPr>
                            <w:rFonts w:ascii="Courier New"/>
                            <w:b/>
                            <w:color w:val="1A1A1A"/>
                            <w:spacing w:val="-10"/>
                            <w:sz w:val="28"/>
                          </w:rPr>
                          <w:t> </w:t>
                        </w:r>
                        <w:r>
                          <w:rPr>
                            <w:rFonts w:ascii="Courier New"/>
                            <w:b/>
                            <w:color w:val="1A1A1A"/>
                            <w:w w:val="80"/>
                            <w:sz w:val="28"/>
                          </w:rPr>
                          <w:t>the</w:t>
                        </w:r>
                        <w:r>
                          <w:rPr>
                            <w:rFonts w:ascii="Courier New"/>
                            <w:b/>
                            <w:color w:val="1A1A1A"/>
                            <w:spacing w:val="-22"/>
                            <w:sz w:val="28"/>
                          </w:rPr>
                          <w:t> </w:t>
                        </w:r>
                        <w:r>
                          <w:rPr>
                            <w:rFonts w:ascii="Courier New"/>
                            <w:b/>
                            <w:color w:val="1A1A1A"/>
                            <w:w w:val="80"/>
                            <w:sz w:val="28"/>
                          </w:rPr>
                          <w:t>model</w:t>
                        </w:r>
                        <w:r>
                          <w:rPr>
                            <w:rFonts w:ascii="Courier New"/>
                            <w:b/>
                            <w:color w:val="1A1A1A"/>
                            <w:spacing w:val="-11"/>
                            <w:sz w:val="28"/>
                          </w:rPr>
                          <w:t> </w:t>
                        </w:r>
                        <w:r>
                          <w:rPr>
                            <w:rFonts w:ascii="Courier New"/>
                            <w:b/>
                            <w:color w:val="1A1A1A"/>
                            <w:w w:val="80"/>
                            <w:sz w:val="28"/>
                          </w:rPr>
                          <w:t>using</w:t>
                        </w:r>
                        <w:r>
                          <w:rPr>
                            <w:rFonts w:ascii="Courier New"/>
                            <w:b/>
                            <w:color w:val="1A1A1A"/>
                            <w:spacing w:val="-21"/>
                            <w:sz w:val="28"/>
                          </w:rPr>
                          <w:t> </w:t>
                        </w:r>
                        <w:r>
                          <w:rPr>
                            <w:rFonts w:ascii="Courier New"/>
                            <w:b/>
                            <w:color w:val="1A1A1A"/>
                            <w:w w:val="80"/>
                            <w:sz w:val="28"/>
                          </w:rPr>
                          <w:t>Test</w:t>
                        </w:r>
                        <w:r>
                          <w:rPr>
                            <w:rFonts w:ascii="Courier New"/>
                            <w:b/>
                            <w:color w:val="1A1A1A"/>
                            <w:spacing w:val="-7"/>
                            <w:sz w:val="28"/>
                          </w:rPr>
                          <w:t> </w:t>
                        </w:r>
                        <w:r>
                          <w:rPr>
                            <w:rFonts w:ascii="Courier New"/>
                            <w:b/>
                            <w:color w:val="1A1A1A"/>
                            <w:spacing w:val="-4"/>
                            <w:w w:val="80"/>
                            <w:sz w:val="28"/>
                          </w:rPr>
                          <w:t>data</w:t>
                        </w:r>
                      </w:p>
                      <w:p>
                        <w:pPr>
                          <w:spacing w:line="176" w:lineRule="exact" w:before="188"/>
                          <w:ind w:left="92" w:right="0" w:firstLine="0"/>
                          <w:jc w:val="left"/>
                          <w:rPr>
                            <w:rFonts w:ascii="Courier New"/>
                            <w:i/>
                            <w:sz w:val="17"/>
                          </w:rPr>
                        </w:pPr>
                        <w:r>
                          <w:rPr>
                            <w:rFonts w:ascii="Courier New"/>
                            <w:color w:val="696969"/>
                            <w:w w:val="85"/>
                            <w:sz w:val="16"/>
                          </w:rPr>
                          <w:t>I</w:t>
                        </w:r>
                        <w:r>
                          <w:rPr>
                            <w:rFonts w:ascii="Courier New"/>
                            <w:color w:val="75758C"/>
                            <w:w w:val="85"/>
                            <w:sz w:val="16"/>
                          </w:rPr>
                          <w:t>n</w:t>
                        </w:r>
                        <w:r>
                          <w:rPr>
                            <w:rFonts w:ascii="Courier New"/>
                            <w:color w:val="909797"/>
                            <w:w w:val="85"/>
                            <w:sz w:val="16"/>
                          </w:rPr>
                          <w:t>(2</w:t>
                        </w:r>
                        <w:r>
                          <w:rPr>
                            <w:rFonts w:ascii="Courier New"/>
                            <w:color w:val="696969"/>
                            <w:w w:val="85"/>
                            <w:sz w:val="16"/>
                          </w:rPr>
                          <w:t>1</w:t>
                        </w:r>
                        <w:r>
                          <w:rPr>
                            <w:rFonts w:ascii="Courier New"/>
                            <w:color w:val="838385"/>
                            <w:w w:val="85"/>
                            <w:sz w:val="16"/>
                          </w:rPr>
                          <w:t>];</w:t>
                        </w:r>
                        <w:r>
                          <w:rPr>
                            <w:rFonts w:ascii="Courier New"/>
                            <w:color w:val="838385"/>
                            <w:spacing w:val="-11"/>
                            <w:w w:val="85"/>
                            <w:sz w:val="16"/>
                          </w:rPr>
                          <w:t> </w:t>
                        </w:r>
                        <w:r>
                          <w:rPr>
                            <w:rFonts w:ascii="Arial"/>
                            <w:color w:val="6E8E8E"/>
                            <w:w w:val="85"/>
                            <w:sz w:val="11"/>
                          </w:rPr>
                          <w:t>#</w:t>
                        </w:r>
                        <w:r>
                          <w:rPr>
                            <w:rFonts w:ascii="Arial"/>
                            <w:color w:val="6E8E8E"/>
                            <w:spacing w:val="36"/>
                            <w:sz w:val="11"/>
                          </w:rPr>
                          <w:t> </w:t>
                        </w:r>
                        <w:r>
                          <w:rPr>
                            <w:rFonts w:ascii="Courier New"/>
                            <w:i/>
                            <w:color w:val="909797"/>
                            <w:w w:val="85"/>
                            <w:sz w:val="17"/>
                          </w:rPr>
                          <w:t>f</w:t>
                        </w:r>
                        <w:r>
                          <w:rPr>
                            <w:rFonts w:ascii="Courier New"/>
                            <w:i/>
                            <w:color w:val="6E8E8E"/>
                            <w:w w:val="85"/>
                            <w:sz w:val="17"/>
                          </w:rPr>
                          <w:t>romensor</w:t>
                        </w:r>
                        <w:r>
                          <w:rPr>
                            <w:rFonts w:ascii="Courier New"/>
                            <w:i/>
                            <w:color w:val="909797"/>
                            <w:w w:val="85"/>
                            <w:sz w:val="17"/>
                          </w:rPr>
                          <w:t>f</w:t>
                        </w:r>
                        <w:r>
                          <w:rPr>
                            <w:rFonts w:ascii="Courier New"/>
                            <w:i/>
                            <w:color w:val="6E8E8E"/>
                            <w:w w:val="85"/>
                            <w:sz w:val="17"/>
                          </w:rPr>
                          <w:t>to</w:t>
                        </w:r>
                        <w:r>
                          <w:rPr>
                            <w:rFonts w:ascii="Courier New"/>
                            <w:i/>
                            <w:color w:val="909797"/>
                            <w:w w:val="85"/>
                            <w:sz w:val="17"/>
                          </w:rPr>
                          <w:t>w</w:t>
                        </w:r>
                        <w:r>
                          <w:rPr>
                            <w:rFonts w:ascii="Courier New"/>
                            <w:i/>
                            <w:color w:val="909797"/>
                            <w:spacing w:val="-27"/>
                            <w:w w:val="85"/>
                            <w:sz w:val="17"/>
                          </w:rPr>
                          <w:t> </w:t>
                        </w:r>
                        <w:r>
                          <w:rPr>
                            <w:rFonts w:ascii="Courier New"/>
                            <w:color w:val="6E8E8E"/>
                            <w:w w:val="85"/>
                            <w:sz w:val="16"/>
                          </w:rPr>
                          <w:t>import</w:t>
                        </w:r>
                        <w:r>
                          <w:rPr>
                            <w:rFonts w:ascii="Courier New"/>
                            <w:color w:val="6E8E8E"/>
                            <w:spacing w:val="-4"/>
                            <w:sz w:val="16"/>
                          </w:rPr>
                          <w:t> </w:t>
                        </w:r>
                        <w:r>
                          <w:rPr>
                            <w:rFonts w:ascii="Courier New"/>
                            <w:i/>
                            <w:color w:val="6E8E8E"/>
                            <w:spacing w:val="-2"/>
                            <w:w w:val="85"/>
                            <w:sz w:val="17"/>
                          </w:rPr>
                          <w:t>kera</w:t>
                        </w:r>
                        <w:r>
                          <w:rPr>
                            <w:rFonts w:ascii="Courier New"/>
                            <w:i/>
                            <w:color w:val="909797"/>
                            <w:spacing w:val="-2"/>
                            <w:w w:val="85"/>
                            <w:sz w:val="17"/>
                          </w:rPr>
                          <w:t>s</w:t>
                        </w:r>
                      </w:p>
                      <w:p>
                        <w:pPr>
                          <w:spacing w:line="228" w:lineRule="auto" w:before="0"/>
                          <w:ind w:left="803" w:right="2443" w:hanging="24"/>
                          <w:jc w:val="both"/>
                          <w:rPr>
                            <w:sz w:val="14"/>
                          </w:rPr>
                        </w:pPr>
                        <w:r>
                          <w:rPr>
                            <w:rFonts w:ascii="Courier New"/>
                            <w:i/>
                            <w:color w:val="6E8E8E"/>
                            <w:w w:val="70"/>
                            <w:sz w:val="17"/>
                          </w:rPr>
                          <w:t>#mode</w:t>
                        </w:r>
                        <w:r>
                          <w:rPr>
                            <w:rFonts w:ascii="Courier New"/>
                            <w:i/>
                            <w:color w:val="909797"/>
                            <w:w w:val="70"/>
                            <w:sz w:val="17"/>
                          </w:rPr>
                          <w:t>l</w:t>
                        </w:r>
                        <w:r>
                          <w:rPr>
                            <w:rFonts w:ascii="Courier New"/>
                            <w:i/>
                            <w:color w:val="6E8E8E"/>
                            <w:w w:val="70"/>
                            <w:sz w:val="17"/>
                          </w:rPr>
                          <w:t>=</w:t>
                        </w:r>
                        <w:r>
                          <w:rPr>
                            <w:rFonts w:ascii="Courier New"/>
                            <w:i/>
                            <w:color w:val="6E8E8E"/>
                            <w:sz w:val="17"/>
                          </w:rPr>
                          <w:t> </w:t>
                        </w:r>
                        <w:r>
                          <w:rPr>
                            <w:rFonts w:ascii="Courier New"/>
                            <w:i/>
                            <w:color w:val="6E8E8E"/>
                            <w:w w:val="70"/>
                            <w:sz w:val="17"/>
                          </w:rPr>
                          <w:t>ke</w:t>
                        </w:r>
                        <w:r>
                          <w:rPr>
                            <w:rFonts w:ascii="Courier New"/>
                            <w:i/>
                            <w:color w:val="909797"/>
                            <w:w w:val="70"/>
                            <w:sz w:val="17"/>
                          </w:rPr>
                          <w:t>r</w:t>
                        </w:r>
                        <w:r>
                          <w:rPr>
                            <w:rFonts w:ascii="Courier New"/>
                            <w:i/>
                            <w:color w:val="6E8E8E"/>
                            <w:w w:val="70"/>
                            <w:sz w:val="17"/>
                          </w:rPr>
                          <w:t>a</w:t>
                        </w:r>
                        <w:r>
                          <w:rPr>
                            <w:rFonts w:ascii="Courier New"/>
                            <w:i/>
                            <w:color w:val="909797"/>
                            <w:w w:val="70"/>
                            <w:sz w:val="17"/>
                          </w:rPr>
                          <w:t>s.</w:t>
                        </w:r>
                        <w:r>
                          <w:rPr>
                            <w:rFonts w:ascii="Courier New"/>
                            <w:i/>
                            <w:color w:val="6E8E8E"/>
                            <w:w w:val="70"/>
                            <w:sz w:val="17"/>
                          </w:rPr>
                          <w:t>mode</w:t>
                        </w:r>
                        <w:r>
                          <w:rPr>
                            <w:rFonts w:ascii="Courier New"/>
                            <w:i/>
                            <w:color w:val="909797"/>
                            <w:w w:val="70"/>
                            <w:sz w:val="17"/>
                          </w:rPr>
                          <w:t>ts</w:t>
                        </w:r>
                        <w:r>
                          <w:rPr>
                            <w:rFonts w:ascii="Courier New"/>
                            <w:i/>
                            <w:color w:val="696969"/>
                            <w:w w:val="70"/>
                            <w:sz w:val="17"/>
                          </w:rPr>
                          <w:t>.</w:t>
                        </w:r>
                        <w:r>
                          <w:rPr>
                            <w:rFonts w:ascii="Courier New"/>
                            <w:i/>
                            <w:color w:val="909797"/>
                            <w:w w:val="70"/>
                            <w:sz w:val="17"/>
                          </w:rPr>
                          <w:t>L</w:t>
                        </w:r>
                        <w:r>
                          <w:rPr>
                            <w:rFonts w:ascii="Courier New"/>
                            <w:i/>
                            <w:color w:val="6E8E8E"/>
                            <w:w w:val="70"/>
                            <w:sz w:val="17"/>
                          </w:rPr>
                          <w:t>oad_mode</w:t>
                        </w:r>
                        <w:r>
                          <w:rPr>
                            <w:rFonts w:ascii="Courier New"/>
                            <w:i/>
                            <w:color w:val="909797"/>
                            <w:w w:val="70"/>
                            <w:sz w:val="17"/>
                          </w:rPr>
                          <w:t>L</w:t>
                        </w:r>
                        <w:r>
                          <w:rPr>
                            <w:rFonts w:ascii="Courier New"/>
                            <w:i/>
                            <w:color w:val="6E8E8E"/>
                            <w:w w:val="70"/>
                            <w:sz w:val="17"/>
                          </w:rPr>
                          <w:t>('l&lt;IOde</w:t>
                        </w:r>
                        <w:r>
                          <w:rPr>
                            <w:rFonts w:ascii="Courier New"/>
                            <w:i/>
                            <w:color w:val="909797"/>
                            <w:w w:val="70"/>
                            <w:sz w:val="17"/>
                          </w:rPr>
                          <w:t>Ls</w:t>
                        </w:r>
                        <w:r>
                          <w:rPr>
                            <w:rFonts w:ascii="Courier New"/>
                            <w:i/>
                            <w:color w:val="696969"/>
                            <w:w w:val="70"/>
                            <w:sz w:val="17"/>
                          </w:rPr>
                          <w:t>_</w:t>
                        </w:r>
                        <w:r>
                          <w:rPr>
                            <w:rFonts w:ascii="Courier New"/>
                            <w:i/>
                            <w:color w:val="6E8E8E"/>
                            <w:w w:val="70"/>
                            <w:sz w:val="17"/>
                          </w:rPr>
                          <w:t>h</w:t>
                        </w:r>
                        <w:r>
                          <w:rPr>
                            <w:rFonts w:ascii="Courier New"/>
                            <w:i/>
                            <w:color w:val="909797"/>
                            <w:w w:val="70"/>
                            <w:sz w:val="17"/>
                          </w:rPr>
                          <w:t>S/</w:t>
                        </w:r>
                        <w:r>
                          <w:rPr>
                            <w:rFonts w:ascii="Courier New"/>
                            <w:i/>
                            <w:color w:val="6E8E8E"/>
                            <w:w w:val="70"/>
                            <w:sz w:val="17"/>
                          </w:rPr>
                          <w:t>m</w:t>
                        </w:r>
                        <w:r>
                          <w:rPr>
                            <w:rFonts w:ascii="Courier New"/>
                            <w:i/>
                            <w:color w:val="909797"/>
                            <w:w w:val="70"/>
                            <w:sz w:val="17"/>
                          </w:rPr>
                          <w:t>o</w:t>
                        </w:r>
                        <w:r>
                          <w:rPr>
                            <w:rFonts w:ascii="Courier New"/>
                            <w:i/>
                            <w:color w:val="6E8E8E"/>
                            <w:w w:val="70"/>
                            <w:sz w:val="17"/>
                          </w:rPr>
                          <w:t>deLi</w:t>
                        </w:r>
                        <w:r>
                          <w:rPr>
                            <w:rFonts w:ascii="Courier New"/>
                            <w:i/>
                            <w:color w:val="525252"/>
                            <w:w w:val="70"/>
                            <w:sz w:val="17"/>
                          </w:rPr>
                          <w:t>.</w:t>
                        </w:r>
                        <w:r>
                          <w:rPr>
                            <w:rFonts w:ascii="Courier New"/>
                            <w:i/>
                            <w:color w:val="6E8E8E"/>
                            <w:w w:val="70"/>
                            <w:sz w:val="17"/>
                          </w:rPr>
                          <w:t>h</w:t>
                        </w:r>
                        <w:r>
                          <w:rPr>
                            <w:rFonts w:ascii="Courier New"/>
                            <w:i/>
                            <w:color w:val="909797"/>
                            <w:w w:val="70"/>
                            <w:sz w:val="17"/>
                          </w:rPr>
                          <w:t>5</w:t>
                        </w:r>
                        <w:r>
                          <w:rPr>
                            <w:rFonts w:ascii="Courier New"/>
                            <w:i/>
                            <w:color w:val="696969"/>
                            <w:w w:val="70"/>
                            <w:sz w:val="17"/>
                          </w:rPr>
                          <w:t>'</w:t>
                        </w:r>
                        <w:r>
                          <w:rPr>
                            <w:rFonts w:ascii="Courier New"/>
                            <w:i/>
                            <w:color w:val="838385"/>
                            <w:w w:val="70"/>
                            <w:sz w:val="17"/>
                          </w:rPr>
                          <w:t>)</w:t>
                        </w:r>
                        <w:r>
                          <w:rPr>
                            <w:rFonts w:ascii="Courier New"/>
                            <w:i/>
                            <w:color w:val="838385"/>
                            <w:w w:val="70"/>
                            <w:sz w:val="17"/>
                          </w:rPr>
                          <w:t> </w:t>
                        </w:r>
                        <w:r>
                          <w:rPr>
                            <w:rFonts w:ascii="Arial"/>
                            <w:color w:val="696969"/>
                            <w:w w:val="110"/>
                            <w:sz w:val="14"/>
                          </w:rPr>
                          <w:t>score</w:t>
                        </w:r>
                        <w:r>
                          <w:rPr>
                            <w:rFonts w:ascii="Arial"/>
                            <w:color w:val="909797"/>
                            <w:w w:val="110"/>
                            <w:sz w:val="14"/>
                          </w:rPr>
                          <w:t>-</w:t>
                        </w:r>
                        <w:r>
                          <w:rPr>
                            <w:rFonts w:ascii="Arial"/>
                            <w:color w:val="525252"/>
                            <w:sz w:val="14"/>
                          </w:rPr>
                          <w:t>,</w:t>
                        </w:r>
                        <w:r>
                          <w:rPr>
                            <w:rFonts w:ascii="Arial"/>
                            <w:color w:val="525252"/>
                            <w:spacing w:val="-10"/>
                            <w:sz w:val="14"/>
                          </w:rPr>
                          <w:t> </w:t>
                        </w:r>
                        <w:r>
                          <w:rPr>
                            <w:rFonts w:ascii="Arial"/>
                            <w:color w:val="525252"/>
                            <w:w w:val="110"/>
                            <w:sz w:val="14"/>
                          </w:rPr>
                          <w:t>accuracy</w:t>
                        </w:r>
                        <w:r>
                          <w:rPr>
                            <w:rFonts w:ascii="Arial"/>
                            <w:color w:val="525252"/>
                            <w:spacing w:val="40"/>
                            <w:w w:val="110"/>
                            <w:sz w:val="14"/>
                          </w:rPr>
                          <w:t> </w:t>
                        </w:r>
                        <w:r>
                          <w:rPr>
                            <w:rFonts w:ascii="Arial"/>
                            <w:color w:val="838385"/>
                            <w:sz w:val="14"/>
                          </w:rPr>
                          <w:t>=</w:t>
                        </w:r>
                        <w:r>
                          <w:rPr>
                            <w:rFonts w:ascii="Arial"/>
                            <w:color w:val="696969"/>
                            <w:sz w:val="14"/>
                          </w:rPr>
                          <w:t>model </w:t>
                        </w:r>
                        <w:r>
                          <w:rPr>
                            <w:rFonts w:ascii="Arial"/>
                            <w:color w:val="525252"/>
                            <w:w w:val="110"/>
                            <w:sz w:val="14"/>
                          </w:rPr>
                          <w:t>.evaluate(te::it enerator,verbose</w:t>
                        </w:r>
                        <w:r>
                          <w:rPr>
                            <w:rFonts w:ascii="Arial"/>
                            <w:color w:val="838385"/>
                            <w:w w:val="110"/>
                            <w:sz w:val="14"/>
                          </w:rPr>
                          <w:t>=l</w:t>
                        </w:r>
                        <w:r>
                          <w:rPr>
                            <w:rFonts w:ascii="Arial"/>
                            <w:color w:val="525252"/>
                            <w:w w:val="110"/>
                            <w:sz w:val="14"/>
                          </w:rPr>
                          <w:t>) </w:t>
                        </w:r>
                        <w:r>
                          <w:rPr>
                            <w:color w:val="728E72"/>
                            <w:w w:val="110"/>
                            <w:sz w:val="14"/>
                          </w:rPr>
                          <w:t>priot</w:t>
                        </w:r>
                        <w:r>
                          <w:rPr>
                            <w:color w:val="696969"/>
                            <w:w w:val="110"/>
                            <w:sz w:val="14"/>
                          </w:rPr>
                          <w:t>(</w:t>
                        </w:r>
                        <w:r>
                          <w:rPr>
                            <w:color w:val="9A7C7E"/>
                            <w:w w:val="110"/>
                            <w:sz w:val="14"/>
                          </w:rPr>
                          <w:t>"'Te</w:t>
                        </w:r>
                        <w:r>
                          <w:rPr>
                            <w:color w:val="9A7C7E"/>
                            <w:spacing w:val="30"/>
                            <w:w w:val="110"/>
                            <w:sz w:val="14"/>
                          </w:rPr>
                          <w:t> </w:t>
                        </w:r>
                        <w:r>
                          <w:rPr>
                            <w:color w:val="9A7C7E"/>
                            <w:w w:val="110"/>
                            <w:sz w:val="14"/>
                          </w:rPr>
                          <w:t>t</w:t>
                        </w:r>
                        <w:r>
                          <w:rPr>
                            <w:color w:val="9A7C7E"/>
                            <w:spacing w:val="40"/>
                            <w:w w:val="110"/>
                            <w:sz w:val="14"/>
                          </w:rPr>
                          <w:t>  </w:t>
                        </w:r>
                        <w:r>
                          <w:rPr>
                            <w:rFonts w:ascii="Arial"/>
                            <w:color w:val="9A7C7E"/>
                            <w:w w:val="110"/>
                            <w:sz w:val="14"/>
                          </w:rPr>
                          <w:t>,;:ore</w:t>
                        </w:r>
                        <w:r>
                          <w:rPr>
                            <w:rFonts w:ascii="Arial"/>
                            <w:color w:val="9A7C7E"/>
                            <w:spacing w:val="40"/>
                            <w:w w:val="110"/>
                            <w:sz w:val="14"/>
                          </w:rPr>
                          <w:t> </w:t>
                        </w:r>
                        <w:r>
                          <w:rPr>
                            <w:color w:val="9A7C7E"/>
                            <w:sz w:val="14"/>
                          </w:rPr>
                          <w:t>i,</w:t>
                        </w:r>
                        <w:r>
                          <w:rPr>
                            <w:color w:val="9A7C7E"/>
                            <w:spacing w:val="80"/>
                            <w:w w:val="150"/>
                            <w:sz w:val="14"/>
                          </w:rPr>
                          <w:t> </w:t>
                        </w:r>
                        <w:r>
                          <w:rPr>
                            <w:color w:val="9A7C7E"/>
                            <w:w w:val="110"/>
                            <w:sz w:val="14"/>
                          </w:rPr>
                          <w:t>{}"'</w:t>
                        </w:r>
                        <w:r>
                          <w:rPr>
                            <w:color w:val="1A1A1A"/>
                            <w:w w:val="110"/>
                            <w:sz w:val="14"/>
                          </w:rPr>
                          <w:t>.</w:t>
                        </w:r>
                        <w:r>
                          <w:rPr>
                            <w:color w:val="3B3B3B"/>
                            <w:w w:val="110"/>
                            <w:sz w:val="14"/>
                          </w:rPr>
                          <w:t>for</w:t>
                        </w:r>
                        <w:r>
                          <w:rPr>
                            <w:color w:val="696969"/>
                            <w:w w:val="110"/>
                            <w:sz w:val="14"/>
                          </w:rPr>
                          <w:t>mat(s,:;ore})</w:t>
                        </w:r>
                      </w:p>
                      <w:p>
                        <w:pPr>
                          <w:spacing w:before="0"/>
                          <w:ind w:left="803" w:right="0" w:firstLine="0"/>
                          <w:jc w:val="both"/>
                          <w:rPr>
                            <w:sz w:val="14"/>
                          </w:rPr>
                        </w:pPr>
                        <w:r>
                          <w:rPr>
                            <w:color w:val="728E72"/>
                            <w:w w:val="125"/>
                            <w:sz w:val="14"/>
                          </w:rPr>
                          <w:t>print</w:t>
                        </w:r>
                        <w:r>
                          <w:rPr>
                            <w:color w:val="696969"/>
                            <w:w w:val="125"/>
                            <w:sz w:val="14"/>
                          </w:rPr>
                          <w:t>('</w:t>
                        </w:r>
                        <w:r>
                          <w:rPr>
                            <w:color w:val="9A7C7E"/>
                            <w:w w:val="125"/>
                            <w:sz w:val="14"/>
                          </w:rPr>
                          <w:t>Test</w:t>
                        </w:r>
                        <w:r>
                          <w:rPr>
                            <w:color w:val="9A7C7E"/>
                            <w:spacing w:val="49"/>
                            <w:w w:val="125"/>
                            <w:sz w:val="14"/>
                          </w:rPr>
                          <w:t> </w:t>
                        </w:r>
                        <w:r>
                          <w:rPr>
                            <w:color w:val="9A7C7E"/>
                            <w:w w:val="125"/>
                            <w:sz w:val="14"/>
                          </w:rPr>
                          <w:t>accuracy</w:t>
                        </w:r>
                        <w:r>
                          <w:rPr>
                            <w:color w:val="9A7C7E"/>
                            <w:spacing w:val="54"/>
                            <w:w w:val="125"/>
                            <w:sz w:val="14"/>
                          </w:rPr>
                          <w:t> </w:t>
                        </w:r>
                        <w:r>
                          <w:rPr>
                            <w:color w:val="9A7C7E"/>
                            <w:w w:val="125"/>
                            <w:sz w:val="14"/>
                          </w:rPr>
                          <w:t>is</w:t>
                        </w:r>
                        <w:r>
                          <w:rPr>
                            <w:color w:val="9A7C7E"/>
                            <w:spacing w:val="44"/>
                            <w:w w:val="125"/>
                            <w:sz w:val="14"/>
                          </w:rPr>
                          <w:t> </w:t>
                        </w:r>
                        <w:r>
                          <w:rPr>
                            <w:color w:val="9A7C7E"/>
                            <w:w w:val="125"/>
                            <w:sz w:val="14"/>
                          </w:rPr>
                          <w:t>{}"</w:t>
                        </w:r>
                        <w:r>
                          <w:rPr>
                            <w:color w:val="9A7C7E"/>
                            <w:spacing w:val="-28"/>
                            <w:w w:val="125"/>
                            <w:sz w:val="14"/>
                          </w:rPr>
                          <w:t> </w:t>
                        </w:r>
                        <w:r>
                          <w:rPr>
                            <w:color w:val="525252"/>
                            <w:spacing w:val="-2"/>
                            <w:w w:val="125"/>
                            <w:sz w:val="14"/>
                          </w:rPr>
                          <w:t>.format(accuracy))</w:t>
                        </w:r>
                      </w:p>
                      <w:p>
                        <w:pPr>
                          <w:spacing w:line="191" w:lineRule="exact" w:before="112"/>
                          <w:ind w:left="797" w:right="0" w:firstLine="0"/>
                          <w:jc w:val="left"/>
                          <w:rPr>
                            <w:rFonts w:ascii="Courier New" w:hAnsi="Courier New"/>
                            <w:sz w:val="13"/>
                          </w:rPr>
                        </w:pPr>
                        <w:r>
                          <w:rPr>
                            <w:rFonts w:ascii="Courier New" w:hAnsi="Courier New"/>
                            <w:color w:val="3B3B3B"/>
                            <w:w w:val="85"/>
                            <w:sz w:val="13"/>
                          </w:rPr>
                          <w:t>1</w:t>
                        </w:r>
                        <w:r>
                          <w:rPr>
                            <w:rFonts w:ascii="Courier New" w:hAnsi="Courier New"/>
                            <w:color w:val="696969"/>
                            <w:w w:val="85"/>
                            <w:sz w:val="13"/>
                          </w:rPr>
                          <w:t>3/13</w:t>
                        </w:r>
                        <w:r>
                          <w:rPr>
                            <w:rFonts w:ascii="Courier New" w:hAnsi="Courier New"/>
                            <w:color w:val="696969"/>
                            <w:spacing w:val="-37"/>
                            <w:w w:val="85"/>
                            <w:sz w:val="13"/>
                          </w:rPr>
                          <w:t> </w:t>
                        </w:r>
                        <w:r>
                          <w:rPr>
                            <w:rFonts w:ascii="Courier New" w:hAnsi="Courier New"/>
                            <w:color w:val="696969"/>
                            <w:w w:val="85"/>
                            <w:sz w:val="18"/>
                          </w:rPr>
                          <w:t>[</w:t>
                        </w:r>
                        <w:r>
                          <w:rPr>
                            <w:rFonts w:ascii="Courier New" w:hAnsi="Courier New"/>
                            <w:color w:val="3B3B3B"/>
                            <w:w w:val="85"/>
                            <w:sz w:val="18"/>
                          </w:rPr>
                          <w:t>===</w:t>
                        </w:r>
                        <w:r>
                          <w:rPr>
                            <w:rFonts w:ascii="Courier New" w:hAnsi="Courier New"/>
                            <w:color w:val="696969"/>
                            <w:w w:val="85"/>
                            <w:sz w:val="18"/>
                          </w:rPr>
                          <w:t>=</w:t>
                        </w:r>
                        <w:r>
                          <w:rPr>
                            <w:rFonts w:ascii="Courier New" w:hAnsi="Courier New"/>
                            <w:color w:val="3B3B3B"/>
                            <w:w w:val="85"/>
                            <w:sz w:val="18"/>
                          </w:rPr>
                          <w:t>==-========</w:t>
                        </w:r>
                        <w:r>
                          <w:rPr>
                            <w:rFonts w:ascii="Courier New" w:hAnsi="Courier New"/>
                            <w:color w:val="696969"/>
                            <w:w w:val="85"/>
                            <w:sz w:val="18"/>
                          </w:rPr>
                          <w:t>==</w:t>
                        </w:r>
                        <w:r>
                          <w:rPr>
                            <w:rFonts w:ascii="Courier New" w:hAnsi="Courier New"/>
                            <w:color w:val="3B3B3B"/>
                            <w:w w:val="85"/>
                            <w:sz w:val="18"/>
                          </w:rPr>
                          <w:t>=============]</w:t>
                        </w:r>
                        <w:r>
                          <w:rPr>
                            <w:rFonts w:ascii="Courier New" w:hAnsi="Courier New"/>
                            <w:color w:val="3B3B3B"/>
                            <w:spacing w:val="-62"/>
                            <w:w w:val="85"/>
                            <w:sz w:val="18"/>
                          </w:rPr>
                          <w:t> </w:t>
                        </w:r>
                        <w:r>
                          <w:rPr>
                            <w:rFonts w:ascii="Courier New" w:hAnsi="Courier New"/>
                            <w:color w:val="909797"/>
                            <w:w w:val="85"/>
                            <w:sz w:val="18"/>
                          </w:rPr>
                          <w:t>-</w:t>
                        </w:r>
                        <w:r>
                          <w:rPr>
                            <w:rFonts w:ascii="Courier New" w:hAnsi="Courier New"/>
                            <w:color w:val="909797"/>
                            <w:spacing w:val="-12"/>
                            <w:w w:val="85"/>
                            <w:sz w:val="18"/>
                          </w:rPr>
                          <w:t> </w:t>
                        </w:r>
                        <w:r>
                          <w:rPr>
                            <w:rFonts w:ascii="Courier New" w:hAnsi="Courier New"/>
                            <w:color w:val="696969"/>
                            <w:w w:val="85"/>
                            <w:sz w:val="13"/>
                          </w:rPr>
                          <w:t>25</w:t>
                        </w:r>
                        <w:r>
                          <w:rPr>
                            <w:rFonts w:ascii="Courier New" w:hAnsi="Courier New"/>
                            <w:color w:val="696969"/>
                            <w:spacing w:val="-8"/>
                            <w:w w:val="85"/>
                            <w:sz w:val="13"/>
                          </w:rPr>
                          <w:t> </w:t>
                        </w:r>
                        <w:r>
                          <w:rPr>
                            <w:color w:val="525252"/>
                            <w:w w:val="85"/>
                            <w:sz w:val="14"/>
                          </w:rPr>
                          <w:t>130</w:t>
                        </w:r>
                        <w:r>
                          <w:rPr>
                            <w:color w:val="525252"/>
                            <w:spacing w:val="16"/>
                            <w:sz w:val="14"/>
                          </w:rPr>
                          <w:t> </w:t>
                        </w:r>
                        <w:r>
                          <w:rPr>
                            <w:color w:val="525252"/>
                            <w:w w:val="85"/>
                            <w:sz w:val="14"/>
                          </w:rPr>
                          <w:t>s/step</w:t>
                        </w:r>
                        <w:r>
                          <w:rPr>
                            <w:color w:val="525252"/>
                            <w:spacing w:val="59"/>
                            <w:sz w:val="14"/>
                          </w:rPr>
                          <w:t> </w:t>
                        </w:r>
                        <w:r>
                          <w:rPr>
                            <w:color w:val="838385"/>
                            <w:w w:val="85"/>
                            <w:sz w:val="14"/>
                          </w:rPr>
                          <w:t>•</w:t>
                        </w:r>
                        <w:r>
                          <w:rPr>
                            <w:color w:val="838385"/>
                            <w:spacing w:val="47"/>
                            <w:sz w:val="14"/>
                          </w:rPr>
                          <w:t> </w:t>
                        </w:r>
                        <w:r>
                          <w:rPr>
                            <w:rFonts w:ascii="Courier New" w:hAnsi="Courier New"/>
                            <w:color w:val="525252"/>
                            <w:w w:val="85"/>
                            <w:sz w:val="13"/>
                          </w:rPr>
                          <w:t>loss:</w:t>
                        </w:r>
                        <w:r>
                          <w:rPr>
                            <w:rFonts w:ascii="Courier New" w:hAnsi="Courier New"/>
                            <w:color w:val="525252"/>
                            <w:spacing w:val="-4"/>
                            <w:sz w:val="13"/>
                          </w:rPr>
                          <w:t> </w:t>
                        </w:r>
                        <w:r>
                          <w:rPr>
                            <w:rFonts w:ascii="Courier New" w:hAnsi="Courier New"/>
                            <w:color w:val="525252"/>
                            <w:w w:val="85"/>
                            <w:sz w:val="13"/>
                          </w:rPr>
                          <w:t>0.0798</w:t>
                        </w:r>
                        <w:r>
                          <w:rPr>
                            <w:rFonts w:ascii="Courier New" w:hAnsi="Courier New"/>
                            <w:color w:val="525252"/>
                            <w:spacing w:val="12"/>
                            <w:sz w:val="13"/>
                          </w:rPr>
                          <w:t> </w:t>
                        </w:r>
                        <w:r>
                          <w:rPr>
                            <w:rFonts w:ascii="Courier New" w:hAnsi="Courier New"/>
                            <w:color w:val="525252"/>
                            <w:w w:val="85"/>
                            <w:sz w:val="13"/>
                          </w:rPr>
                          <w:t>-</w:t>
                        </w:r>
                        <w:r>
                          <w:rPr>
                            <w:rFonts w:ascii="Courier New" w:hAnsi="Courier New"/>
                            <w:color w:val="525252"/>
                            <w:spacing w:val="17"/>
                            <w:sz w:val="13"/>
                          </w:rPr>
                          <w:t> </w:t>
                        </w:r>
                        <w:r>
                          <w:rPr>
                            <w:color w:val="525252"/>
                            <w:w w:val="85"/>
                            <w:sz w:val="14"/>
                          </w:rPr>
                          <w:t>accuracy:</w:t>
                        </w:r>
                        <w:r>
                          <w:rPr>
                            <w:color w:val="525252"/>
                            <w:spacing w:val="50"/>
                            <w:sz w:val="14"/>
                          </w:rPr>
                          <w:t> </w:t>
                        </w:r>
                        <w:r>
                          <w:rPr>
                            <w:rFonts w:ascii="Courier New" w:hAnsi="Courier New"/>
                            <w:color w:val="525252"/>
                            <w:spacing w:val="-2"/>
                            <w:w w:val="85"/>
                            <w:sz w:val="13"/>
                          </w:rPr>
                          <w:t>0.9651</w:t>
                        </w:r>
                      </w:p>
                      <w:p>
                        <w:pPr>
                          <w:spacing w:line="153" w:lineRule="exact" w:before="0"/>
                          <w:ind w:left="798" w:right="0" w:firstLine="0"/>
                          <w:jc w:val="both"/>
                          <w:rPr>
                            <w:rFonts w:ascii="Courier New"/>
                            <w:sz w:val="13"/>
                          </w:rPr>
                        </w:pPr>
                        <w:r>
                          <w:rPr>
                            <w:rFonts w:ascii="Courier New"/>
                            <w:color w:val="3B3B3B"/>
                            <w:sz w:val="13"/>
                          </w:rPr>
                          <w:t>Tes</w:t>
                        </w:r>
                        <w:r>
                          <w:rPr>
                            <w:rFonts w:ascii="Courier New"/>
                            <w:color w:val="696969"/>
                            <w:sz w:val="13"/>
                          </w:rPr>
                          <w:t>t</w:t>
                        </w:r>
                        <w:r>
                          <w:rPr>
                            <w:rFonts w:ascii="Courier New"/>
                            <w:color w:val="696969"/>
                            <w:spacing w:val="-4"/>
                            <w:sz w:val="13"/>
                          </w:rPr>
                          <w:t> </w:t>
                        </w:r>
                        <w:r>
                          <w:rPr>
                            <w:rFonts w:ascii="Arial"/>
                            <w:color w:val="696969"/>
                            <w:sz w:val="14"/>
                          </w:rPr>
                          <w:t>score</w:t>
                        </w:r>
                        <w:r>
                          <w:rPr>
                            <w:rFonts w:ascii="Arial"/>
                            <w:color w:val="696969"/>
                            <w:spacing w:val="36"/>
                            <w:sz w:val="14"/>
                          </w:rPr>
                          <w:t> </w:t>
                        </w:r>
                        <w:r>
                          <w:rPr>
                            <w:rFonts w:ascii="Courier New"/>
                            <w:color w:val="696969"/>
                            <w:sz w:val="13"/>
                          </w:rPr>
                          <w:t>is</w:t>
                        </w:r>
                        <w:r>
                          <w:rPr>
                            <w:rFonts w:ascii="Courier New"/>
                            <w:color w:val="696969"/>
                            <w:spacing w:val="-20"/>
                            <w:sz w:val="13"/>
                          </w:rPr>
                          <w:t> </w:t>
                        </w:r>
                        <w:r>
                          <w:rPr>
                            <w:rFonts w:ascii="Courier New"/>
                            <w:color w:val="525252"/>
                            <w:spacing w:val="-2"/>
                            <w:sz w:val="13"/>
                          </w:rPr>
                          <w:t>0.07983490079641342</w:t>
                        </w:r>
                      </w:p>
                      <w:p>
                        <w:pPr>
                          <w:spacing w:line="158" w:lineRule="exact" w:before="0"/>
                          <w:ind w:left="809" w:right="0" w:firstLine="0"/>
                          <w:jc w:val="both"/>
                          <w:rPr>
                            <w:sz w:val="14"/>
                          </w:rPr>
                        </w:pPr>
                        <w:r>
                          <w:rPr>
                            <w:rFonts w:ascii="Arial"/>
                            <w:color w:val="525252"/>
                            <w:w w:val="105"/>
                            <w:sz w:val="14"/>
                          </w:rPr>
                          <w:t>Test</w:t>
                        </w:r>
                        <w:r>
                          <w:rPr>
                            <w:rFonts w:ascii="Arial"/>
                            <w:color w:val="525252"/>
                            <w:spacing w:val="33"/>
                            <w:w w:val="105"/>
                            <w:sz w:val="14"/>
                          </w:rPr>
                          <w:t> </w:t>
                        </w:r>
                        <w:r>
                          <w:rPr>
                            <w:rFonts w:ascii="Arial"/>
                            <w:color w:val="696969"/>
                            <w:w w:val="105"/>
                            <w:sz w:val="14"/>
                          </w:rPr>
                          <w:t>accuracy</w:t>
                        </w:r>
                        <w:r>
                          <w:rPr>
                            <w:rFonts w:ascii="Arial"/>
                            <w:color w:val="696969"/>
                            <w:spacing w:val="47"/>
                            <w:w w:val="105"/>
                            <w:sz w:val="14"/>
                          </w:rPr>
                          <w:t> </w:t>
                        </w:r>
                        <w:r>
                          <w:rPr>
                            <w:rFonts w:ascii="Arial"/>
                            <w:color w:val="696969"/>
                            <w:w w:val="105"/>
                            <w:sz w:val="14"/>
                          </w:rPr>
                          <w:t>is</w:t>
                        </w:r>
                        <w:r>
                          <w:rPr>
                            <w:rFonts w:ascii="Arial"/>
                            <w:color w:val="696969"/>
                            <w:spacing w:val="57"/>
                            <w:w w:val="105"/>
                            <w:sz w:val="14"/>
                          </w:rPr>
                          <w:t> </w:t>
                        </w:r>
                        <w:r>
                          <w:rPr>
                            <w:color w:val="525252"/>
                            <w:spacing w:val="-2"/>
                            <w:w w:val="105"/>
                            <w:sz w:val="14"/>
                          </w:rPr>
                          <w:t>0.96508729457855</w:t>
                        </w:r>
                        <w:r>
                          <w:rPr>
                            <w:color w:val="CCCCCC"/>
                            <w:spacing w:val="-2"/>
                            <w:w w:val="105"/>
                            <w:sz w:val="14"/>
                          </w:rPr>
                          <w:t>.</w:t>
                        </w:r>
                        <w:r>
                          <w:rPr>
                            <w:color w:val="525252"/>
                            <w:spacing w:val="-2"/>
                            <w:w w:val="105"/>
                            <w:sz w:val="14"/>
                          </w:rPr>
                          <w:t>22</w:t>
                        </w:r>
                      </w:p>
                    </w:txbxContent>
                  </v:textbox>
                  <w10:wrap type="none"/>
                </v:shape>
                <v:shape style="position:absolute;left:1110;top:314;width:4836;height:7021" type="#_x0000_t202" id="docshape772" filled="false" stroked="false">
                  <v:textbox inset="0,0,0,0">
                    <w:txbxContent>
                      <w:p>
                        <w:pPr>
                          <w:spacing w:before="51"/>
                          <w:ind w:left="188" w:right="39" w:firstLine="0"/>
                          <w:jc w:val="center"/>
                          <w:rPr>
                            <w:rFonts w:ascii="Arial"/>
                            <w:b/>
                            <w:sz w:val="13"/>
                          </w:rPr>
                        </w:pPr>
                        <w:r>
                          <w:rPr>
                            <w:rFonts w:ascii="Arial"/>
                            <w:b/>
                            <w:color w:val="696969"/>
                            <w:w w:val="105"/>
                            <w:sz w:val="13"/>
                          </w:rPr>
                          <w:t>Trai</w:t>
                        </w:r>
                        <w:r>
                          <w:rPr>
                            <w:rFonts w:ascii="Arial"/>
                            <w:b/>
                            <w:color w:val="838385"/>
                            <w:w w:val="105"/>
                            <w:sz w:val="13"/>
                          </w:rPr>
                          <w:t>n</w:t>
                        </w:r>
                        <w:r>
                          <w:rPr>
                            <w:rFonts w:ascii="Arial"/>
                            <w:b/>
                            <w:color w:val="696969"/>
                            <w:w w:val="105"/>
                            <w:sz w:val="13"/>
                          </w:rPr>
                          <w:t>ing</w:t>
                        </w:r>
                        <w:r>
                          <w:rPr>
                            <w:rFonts w:ascii="Arial"/>
                            <w:b/>
                            <w:color w:val="696969"/>
                            <w:spacing w:val="1"/>
                            <w:w w:val="105"/>
                            <w:sz w:val="13"/>
                          </w:rPr>
                          <w:t> </w:t>
                        </w:r>
                        <w:r>
                          <w:rPr>
                            <w:rFonts w:ascii="Arial"/>
                            <w:b/>
                            <w:color w:val="696969"/>
                            <w:w w:val="105"/>
                            <w:sz w:val="13"/>
                          </w:rPr>
                          <w:t>and</w:t>
                        </w:r>
                        <w:r>
                          <w:rPr>
                            <w:rFonts w:ascii="Arial"/>
                            <w:b/>
                            <w:color w:val="696969"/>
                            <w:spacing w:val="2"/>
                            <w:w w:val="105"/>
                            <w:sz w:val="13"/>
                          </w:rPr>
                          <w:t> </w:t>
                        </w:r>
                        <w:r>
                          <w:rPr>
                            <w:rFonts w:ascii="Arial"/>
                            <w:b/>
                            <w:color w:val="696969"/>
                            <w:w w:val="105"/>
                            <w:sz w:val="13"/>
                          </w:rPr>
                          <w:t>Va</w:t>
                        </w:r>
                        <w:r>
                          <w:rPr>
                            <w:rFonts w:ascii="Arial"/>
                            <w:b/>
                            <w:color w:val="838385"/>
                            <w:w w:val="105"/>
                            <w:sz w:val="13"/>
                          </w:rPr>
                          <w:t>li</w:t>
                        </w:r>
                        <w:r>
                          <w:rPr>
                            <w:rFonts w:ascii="Arial"/>
                            <w:b/>
                            <w:color w:val="696969"/>
                            <w:w w:val="105"/>
                            <w:sz w:val="13"/>
                          </w:rPr>
                          <w:t>da</w:t>
                        </w:r>
                        <w:r>
                          <w:rPr>
                            <w:rFonts w:ascii="Arial"/>
                            <w:b/>
                            <w:color w:val="838385"/>
                            <w:w w:val="105"/>
                            <w:sz w:val="13"/>
                          </w:rPr>
                          <w:t>a</w:t>
                        </w:r>
                        <w:r>
                          <w:rPr>
                            <w:rFonts w:ascii="Arial"/>
                            <w:b/>
                            <w:color w:val="696969"/>
                            <w:w w:val="105"/>
                            <w:sz w:val="13"/>
                          </w:rPr>
                          <w:t>o</w:t>
                        </w:r>
                        <w:r>
                          <w:rPr>
                            <w:rFonts w:ascii="Arial"/>
                            <w:b/>
                            <w:color w:val="838385"/>
                            <w:w w:val="105"/>
                            <w:sz w:val="13"/>
                          </w:rPr>
                          <w:t>n</w:t>
                        </w:r>
                        <w:r>
                          <w:rPr>
                            <w:rFonts w:ascii="Arial"/>
                            <w:b/>
                            <w:color w:val="838385"/>
                            <w:spacing w:val="1"/>
                            <w:w w:val="105"/>
                            <w:sz w:val="13"/>
                          </w:rPr>
                          <w:t> </w:t>
                        </w:r>
                        <w:r>
                          <w:rPr>
                            <w:rFonts w:ascii="Arial"/>
                            <w:b/>
                            <w:color w:val="696969"/>
                            <w:spacing w:val="-2"/>
                            <w:w w:val="105"/>
                            <w:sz w:val="13"/>
                          </w:rPr>
                          <w:t>acc</w:t>
                        </w:r>
                        <w:r>
                          <w:rPr>
                            <w:rFonts w:ascii="Arial"/>
                            <w:b/>
                            <w:color w:val="838385"/>
                            <w:spacing w:val="-2"/>
                            <w:w w:val="105"/>
                            <w:sz w:val="13"/>
                          </w:rPr>
                          <w:t>u</w:t>
                        </w:r>
                        <w:r>
                          <w:rPr>
                            <w:rFonts w:ascii="Arial"/>
                            <w:b/>
                            <w:color w:val="696969"/>
                            <w:spacing w:val="-2"/>
                            <w:w w:val="105"/>
                            <w:sz w:val="13"/>
                          </w:rPr>
                          <w:t>racy</w:t>
                        </w:r>
                      </w:p>
                      <w:p>
                        <w:pPr>
                          <w:spacing w:before="80"/>
                          <w:ind w:left="289" w:right="0" w:firstLine="0"/>
                          <w:jc w:val="left"/>
                          <w:rPr>
                            <w:rFonts w:ascii="Courier New"/>
                            <w:b/>
                            <w:sz w:val="13"/>
                          </w:rPr>
                        </w:pPr>
                        <w:r>
                          <w:rPr>
                            <w:rFonts w:ascii="Courier New"/>
                            <w:b/>
                            <w:color w:val="838385"/>
                            <w:spacing w:val="-5"/>
                            <w:sz w:val="13"/>
                          </w:rPr>
                          <w:t>LO</w:t>
                        </w:r>
                      </w:p>
                      <w:p>
                        <w:pPr>
                          <w:spacing w:line="240" w:lineRule="auto" w:before="0"/>
                          <w:rPr>
                            <w:rFonts w:ascii="Courier New"/>
                            <w:b/>
                            <w:sz w:val="13"/>
                          </w:rPr>
                        </w:pPr>
                      </w:p>
                      <w:p>
                        <w:pPr>
                          <w:spacing w:line="240" w:lineRule="auto" w:before="107"/>
                          <w:rPr>
                            <w:rFonts w:ascii="Courier New"/>
                            <w:b/>
                            <w:sz w:val="13"/>
                          </w:rPr>
                        </w:pPr>
                      </w:p>
                      <w:p>
                        <w:pPr>
                          <w:spacing w:before="0"/>
                          <w:ind w:left="274" w:right="0" w:firstLine="0"/>
                          <w:jc w:val="left"/>
                          <w:rPr>
                            <w:b/>
                            <w:sz w:val="12"/>
                          </w:rPr>
                        </w:pPr>
                        <w:r>
                          <w:rPr>
                            <w:b/>
                            <w:color w:val="838385"/>
                            <w:spacing w:val="-5"/>
                            <w:w w:val="105"/>
                            <w:sz w:val="12"/>
                          </w:rPr>
                          <w:t>0.</w:t>
                        </w:r>
                        <w:r>
                          <w:rPr>
                            <w:b/>
                            <w:color w:val="696969"/>
                            <w:spacing w:val="-5"/>
                            <w:w w:val="105"/>
                            <w:sz w:val="12"/>
                          </w:rPr>
                          <w:t>9</w:t>
                        </w:r>
                      </w:p>
                      <w:p>
                        <w:pPr>
                          <w:spacing w:line="240" w:lineRule="auto" w:before="0"/>
                          <w:rPr>
                            <w:b/>
                            <w:sz w:val="12"/>
                          </w:rPr>
                        </w:pPr>
                      </w:p>
                      <w:p>
                        <w:pPr>
                          <w:spacing w:line="240" w:lineRule="auto" w:before="0"/>
                          <w:rPr>
                            <w:b/>
                            <w:sz w:val="12"/>
                          </w:rPr>
                        </w:pPr>
                      </w:p>
                      <w:p>
                        <w:pPr>
                          <w:spacing w:line="240" w:lineRule="auto" w:before="1"/>
                          <w:rPr>
                            <w:b/>
                            <w:sz w:val="12"/>
                          </w:rPr>
                        </w:pPr>
                      </w:p>
                      <w:p>
                        <w:pPr>
                          <w:spacing w:before="0"/>
                          <w:ind w:left="274" w:right="0" w:firstLine="0"/>
                          <w:jc w:val="left"/>
                          <w:rPr>
                            <w:b/>
                            <w:sz w:val="12"/>
                          </w:rPr>
                        </w:pPr>
                        <w:r>
                          <w:rPr>
                            <w:b/>
                            <w:color w:val="838385"/>
                            <w:spacing w:val="-5"/>
                            <w:w w:val="105"/>
                            <w:sz w:val="12"/>
                          </w:rPr>
                          <w:t>0.8</w:t>
                        </w:r>
                      </w:p>
                      <w:p>
                        <w:pPr>
                          <w:spacing w:line="240" w:lineRule="auto" w:before="0"/>
                          <w:rPr>
                            <w:b/>
                            <w:sz w:val="12"/>
                          </w:rPr>
                        </w:pPr>
                      </w:p>
                      <w:p>
                        <w:pPr>
                          <w:spacing w:line="240" w:lineRule="auto" w:before="0"/>
                          <w:rPr>
                            <w:b/>
                            <w:sz w:val="12"/>
                          </w:rPr>
                        </w:pPr>
                      </w:p>
                      <w:p>
                        <w:pPr>
                          <w:spacing w:line="240" w:lineRule="auto" w:before="14"/>
                          <w:rPr>
                            <w:b/>
                            <w:sz w:val="12"/>
                          </w:rPr>
                        </w:pPr>
                      </w:p>
                      <w:p>
                        <w:pPr>
                          <w:spacing w:before="0"/>
                          <w:ind w:left="274" w:right="0" w:firstLine="0"/>
                          <w:jc w:val="left"/>
                          <w:rPr>
                            <w:rFonts w:ascii="Arial"/>
                            <w:b/>
                            <w:sz w:val="11"/>
                          </w:rPr>
                        </w:pPr>
                        <w:r>
                          <w:rPr>
                            <w:rFonts w:ascii="Arial"/>
                            <w:b/>
                            <w:color w:val="838385"/>
                            <w:spacing w:val="-5"/>
                            <w:w w:val="105"/>
                            <w:sz w:val="11"/>
                          </w:rPr>
                          <w:t>0,7</w:t>
                        </w:r>
                      </w:p>
                      <w:p>
                        <w:pPr>
                          <w:spacing w:line="240" w:lineRule="auto" w:before="0"/>
                          <w:rPr>
                            <w:rFonts w:ascii="Arial"/>
                            <w:b/>
                            <w:sz w:val="11"/>
                          </w:rPr>
                        </w:pPr>
                      </w:p>
                      <w:p>
                        <w:pPr>
                          <w:spacing w:line="240" w:lineRule="auto" w:before="0"/>
                          <w:rPr>
                            <w:rFonts w:ascii="Arial"/>
                            <w:b/>
                            <w:sz w:val="11"/>
                          </w:rPr>
                        </w:pPr>
                      </w:p>
                      <w:p>
                        <w:pPr>
                          <w:spacing w:line="240" w:lineRule="auto" w:before="0"/>
                          <w:rPr>
                            <w:rFonts w:ascii="Arial"/>
                            <w:b/>
                            <w:sz w:val="11"/>
                          </w:rPr>
                        </w:pPr>
                      </w:p>
                      <w:p>
                        <w:pPr>
                          <w:spacing w:line="240" w:lineRule="auto" w:before="0"/>
                          <w:rPr>
                            <w:rFonts w:ascii="Arial"/>
                            <w:b/>
                            <w:sz w:val="11"/>
                          </w:rPr>
                        </w:pPr>
                      </w:p>
                      <w:p>
                        <w:pPr>
                          <w:spacing w:line="240" w:lineRule="auto" w:before="21"/>
                          <w:rPr>
                            <w:rFonts w:ascii="Arial"/>
                            <w:b/>
                            <w:sz w:val="11"/>
                          </w:rPr>
                        </w:pPr>
                      </w:p>
                      <w:p>
                        <w:pPr>
                          <w:numPr>
                            <w:ilvl w:val="0"/>
                            <w:numId w:val="39"/>
                          </w:numPr>
                          <w:tabs>
                            <w:tab w:pos="3279" w:val="left" w:leader="none"/>
                          </w:tabs>
                          <w:spacing w:before="0"/>
                          <w:ind w:left="3279" w:right="0" w:hanging="325"/>
                          <w:jc w:val="left"/>
                          <w:rPr>
                            <w:color w:val="6B64B8"/>
                            <w:sz w:val="15"/>
                          </w:rPr>
                        </w:pPr>
                        <w:r>
                          <w:rPr>
                            <w:b/>
                            <w:color w:val="838385"/>
                            <w:w w:val="85"/>
                            <w:sz w:val="15"/>
                          </w:rPr>
                          <w:t>lt</w:t>
                        </w:r>
                        <w:r>
                          <w:rPr>
                            <w:b/>
                            <w:color w:val="696969"/>
                            <w:w w:val="85"/>
                            <w:sz w:val="15"/>
                          </w:rPr>
                          <w:t>d</w:t>
                        </w:r>
                        <w:r>
                          <w:rPr>
                            <w:b/>
                            <w:color w:val="838385"/>
                            <w:w w:val="85"/>
                            <w:sz w:val="15"/>
                          </w:rPr>
                          <w:t>,n</w:t>
                        </w:r>
                        <w:r>
                          <w:rPr>
                            <w:b/>
                            <w:color w:val="696969"/>
                            <w:w w:val="85"/>
                            <w:sz w:val="15"/>
                          </w:rPr>
                          <w:t>i</w:t>
                        </w:r>
                        <w:r>
                          <w:rPr>
                            <w:b/>
                            <w:color w:val="838385"/>
                            <w:w w:val="85"/>
                            <w:sz w:val="15"/>
                          </w:rPr>
                          <w:t>n</w:t>
                        </w:r>
                        <w:r>
                          <w:rPr>
                            <w:b/>
                            <w:color w:val="696969"/>
                            <w:w w:val="85"/>
                            <w:sz w:val="15"/>
                          </w:rPr>
                          <w:t>g</w:t>
                        </w:r>
                        <w:r>
                          <w:rPr>
                            <w:b/>
                            <w:color w:val="696969"/>
                            <w:spacing w:val="12"/>
                            <w:sz w:val="15"/>
                          </w:rPr>
                          <w:t> </w:t>
                        </w:r>
                        <w:r>
                          <w:rPr>
                            <w:b/>
                            <w:color w:val="696969"/>
                            <w:spacing w:val="-2"/>
                            <w:w w:val="95"/>
                            <w:sz w:val="15"/>
                          </w:rPr>
                          <w:t>a</w:t>
                        </w:r>
                        <w:r>
                          <w:rPr>
                            <w:b/>
                            <w:color w:val="838385"/>
                            <w:spacing w:val="-2"/>
                            <w:w w:val="95"/>
                            <w:sz w:val="15"/>
                          </w:rPr>
                          <w:t>crur</w:t>
                        </w:r>
                        <w:r>
                          <w:rPr>
                            <w:b/>
                            <w:color w:val="696969"/>
                            <w:spacing w:val="-2"/>
                            <w:w w:val="95"/>
                            <w:sz w:val="15"/>
                          </w:rPr>
                          <w:t>a</w:t>
                        </w:r>
                        <w:r>
                          <w:rPr>
                            <w:b/>
                            <w:color w:val="838385"/>
                            <w:spacing w:val="-2"/>
                            <w:w w:val="95"/>
                            <w:sz w:val="15"/>
                          </w:rPr>
                          <w:t>cy</w:t>
                        </w:r>
                      </w:p>
                      <w:p>
                        <w:pPr>
                          <w:numPr>
                            <w:ilvl w:val="0"/>
                            <w:numId w:val="39"/>
                          </w:numPr>
                          <w:tabs>
                            <w:tab w:pos="3282" w:val="left" w:leader="none"/>
                          </w:tabs>
                          <w:spacing w:before="5"/>
                          <w:ind w:left="3282" w:right="0" w:hanging="331"/>
                          <w:jc w:val="left"/>
                          <w:rPr>
                            <w:rFonts w:ascii="Arial"/>
                            <w:color w:val="D15975"/>
                            <w:sz w:val="14"/>
                          </w:rPr>
                        </w:pPr>
                        <w:r>
                          <w:rPr>
                            <w:rFonts w:ascii="Arial"/>
                            <w:b/>
                            <w:color w:val="696969"/>
                            <w:spacing w:val="-2"/>
                            <w:w w:val="95"/>
                            <w:sz w:val="14"/>
                          </w:rPr>
                          <w:t>V</w:t>
                        </w:r>
                        <w:r>
                          <w:rPr>
                            <w:rFonts w:ascii="Arial"/>
                            <w:b/>
                            <w:color w:val="838385"/>
                            <w:spacing w:val="-2"/>
                            <w:w w:val="95"/>
                            <w:sz w:val="14"/>
                          </w:rPr>
                          <w:t>a</w:t>
                        </w:r>
                        <w:r>
                          <w:rPr>
                            <w:rFonts w:ascii="Arial"/>
                            <w:b/>
                            <w:color w:val="696969"/>
                            <w:spacing w:val="-2"/>
                            <w:w w:val="95"/>
                            <w:sz w:val="14"/>
                          </w:rPr>
                          <w:t>l</w:t>
                        </w:r>
                        <w:r>
                          <w:rPr>
                            <w:rFonts w:ascii="Arial"/>
                            <w:b/>
                            <w:color w:val="909797"/>
                            <w:spacing w:val="-2"/>
                            <w:w w:val="95"/>
                            <w:sz w:val="14"/>
                          </w:rPr>
                          <w:t>,d</w:t>
                        </w:r>
                        <w:r>
                          <w:rPr>
                            <w:rFonts w:ascii="Arial"/>
                            <w:b/>
                            <w:color w:val="696969"/>
                            <w:spacing w:val="-2"/>
                            <w:w w:val="95"/>
                            <w:sz w:val="14"/>
                          </w:rPr>
                          <w:t>a</w:t>
                        </w:r>
                        <w:r>
                          <w:rPr>
                            <w:rFonts w:ascii="Arial"/>
                            <w:b/>
                            <w:color w:val="838385"/>
                            <w:spacing w:val="-2"/>
                            <w:w w:val="95"/>
                            <w:sz w:val="14"/>
                          </w:rPr>
                          <w:t>lfon</w:t>
                        </w:r>
                        <w:r>
                          <w:rPr>
                            <w:rFonts w:ascii="Arial"/>
                            <w:b/>
                            <w:color w:val="838385"/>
                            <w:spacing w:val="-2"/>
                            <w:w w:val="95"/>
                            <w:sz w:val="12"/>
                          </w:rPr>
                          <w:t>Mc:1.1mc</w:t>
                        </w:r>
                        <w:r>
                          <w:rPr>
                            <w:rFonts w:ascii="Arial"/>
                            <w:b/>
                            <w:color w:val="696969"/>
                            <w:spacing w:val="-2"/>
                            <w:w w:val="95"/>
                            <w:sz w:val="12"/>
                          </w:rPr>
                          <w:t>y</w:t>
                        </w:r>
                      </w:p>
                      <w:p>
                        <w:pPr>
                          <w:tabs>
                            <w:tab w:pos="4163" w:val="left" w:leader="hyphen"/>
                          </w:tabs>
                          <w:spacing w:before="12"/>
                          <w:ind w:left="274" w:right="0" w:firstLine="0"/>
                          <w:jc w:val="left"/>
                          <w:rPr>
                            <w:sz w:val="11"/>
                          </w:rPr>
                        </w:pPr>
                        <w:r>
                          <w:rPr>
                            <w:b/>
                            <w:color w:val="838385"/>
                            <w:spacing w:val="-2"/>
                            <w:w w:val="110"/>
                            <w:sz w:val="11"/>
                          </w:rPr>
                          <w:t>O</w:t>
                        </w:r>
                        <w:r>
                          <w:rPr>
                            <w:b/>
                            <w:color w:val="696969"/>
                            <w:spacing w:val="-2"/>
                            <w:w w:val="110"/>
                            <w:sz w:val="11"/>
                          </w:rPr>
                          <w:t>.</w:t>
                        </w:r>
                        <w:r>
                          <w:rPr>
                            <w:b/>
                            <w:color w:val="838385"/>
                            <w:spacing w:val="-2"/>
                            <w:w w:val="110"/>
                            <w:sz w:val="11"/>
                          </w:rPr>
                          <w:t>'i</w:t>
                        </w:r>
                        <w:r>
                          <w:rPr>
                            <w:b/>
                            <w:color w:val="838385"/>
                            <w:spacing w:val="5"/>
                            <w:w w:val="280"/>
                            <w:sz w:val="11"/>
                          </w:rPr>
                          <w:t> </w:t>
                        </w:r>
                        <w:r>
                          <w:rPr>
                            <w:color w:val="838385"/>
                            <w:spacing w:val="-2"/>
                            <w:w w:val="280"/>
                            <w:sz w:val="11"/>
                          </w:rPr>
                          <w:t>,.,_----,------,---.-----.-----</w:t>
                        </w:r>
                        <w:r>
                          <w:rPr>
                            <w:color w:val="838385"/>
                            <w:spacing w:val="-10"/>
                            <w:w w:val="280"/>
                            <w:sz w:val="11"/>
                          </w:rPr>
                          <w:t>,</w:t>
                        </w:r>
                        <w:r>
                          <w:rPr>
                            <w:color w:val="838385"/>
                            <w:sz w:val="11"/>
                          </w:rPr>
                          <w:tab/>
                        </w:r>
                        <w:r>
                          <w:rPr>
                            <w:color w:val="838385"/>
                            <w:w w:val="280"/>
                            <w:sz w:val="11"/>
                          </w:rPr>
                          <w:t>,--</w:t>
                        </w:r>
                        <w:r>
                          <w:rPr>
                            <w:color w:val="838385"/>
                            <w:spacing w:val="-10"/>
                            <w:w w:val="280"/>
                            <w:sz w:val="11"/>
                          </w:rPr>
                          <w:t>'</w:t>
                        </w:r>
                      </w:p>
                      <w:p>
                        <w:pPr>
                          <w:tabs>
                            <w:tab w:pos="1153" w:val="left" w:leader="none"/>
                            <w:tab w:pos="1756" w:val="left" w:leader="none"/>
                            <w:tab w:pos="2986" w:val="left" w:leader="none"/>
                            <w:tab w:pos="4207" w:val="left" w:leader="none"/>
                          </w:tabs>
                          <w:spacing w:before="11"/>
                          <w:ind w:left="547" w:right="0" w:firstLine="0"/>
                          <w:jc w:val="left"/>
                          <w:rPr>
                            <w:b/>
                            <w:sz w:val="12"/>
                          </w:rPr>
                        </w:pPr>
                        <w:r>
                          <w:rPr>
                            <w:rFonts w:ascii="Arial"/>
                            <w:b/>
                            <w:color w:val="838385"/>
                            <w:spacing w:val="-10"/>
                            <w:sz w:val="12"/>
                          </w:rPr>
                          <w:t>0</w:t>
                        </w:r>
                        <w:r>
                          <w:rPr>
                            <w:rFonts w:ascii="Arial"/>
                            <w:b/>
                            <w:color w:val="838385"/>
                            <w:sz w:val="12"/>
                          </w:rPr>
                          <w:tab/>
                        </w:r>
                        <w:r>
                          <w:rPr>
                            <w:rFonts w:ascii="Arial"/>
                            <w:b/>
                            <w:color w:val="838385"/>
                            <w:spacing w:val="-10"/>
                            <w:sz w:val="12"/>
                          </w:rPr>
                          <w:t>5</w:t>
                        </w:r>
                        <w:r>
                          <w:rPr>
                            <w:rFonts w:ascii="Arial"/>
                            <w:b/>
                            <w:color w:val="838385"/>
                            <w:sz w:val="12"/>
                          </w:rPr>
                          <w:tab/>
                        </w:r>
                        <w:r>
                          <w:rPr>
                            <w:rFonts w:ascii="Arial"/>
                            <w:b/>
                            <w:color w:val="838385"/>
                            <w:spacing w:val="-4"/>
                            <w:position w:val="2"/>
                            <w:sz w:val="10"/>
                          </w:rPr>
                          <w:t>1.0,</w:t>
                        </w:r>
                        <w:r>
                          <w:rPr>
                            <w:rFonts w:ascii="Arial"/>
                            <w:b/>
                            <w:color w:val="838385"/>
                            <w:position w:val="2"/>
                            <w:sz w:val="10"/>
                          </w:rPr>
                          <w:tab/>
                        </w:r>
                        <w:r>
                          <w:rPr>
                            <w:b/>
                            <w:color w:val="838385"/>
                            <w:spacing w:val="-5"/>
                            <w:sz w:val="12"/>
                          </w:rPr>
                          <w:t>20</w:t>
                        </w:r>
                        <w:r>
                          <w:rPr>
                            <w:b/>
                            <w:color w:val="838385"/>
                            <w:sz w:val="12"/>
                          </w:rPr>
                          <w:tab/>
                        </w:r>
                        <w:r>
                          <w:rPr>
                            <w:b/>
                            <w:color w:val="838385"/>
                            <w:spacing w:val="-5"/>
                            <w:sz w:val="12"/>
                          </w:rPr>
                          <w:t>'!O</w:t>
                        </w:r>
                      </w:p>
                      <w:p>
                        <w:pPr>
                          <w:spacing w:line="240" w:lineRule="auto" w:before="55"/>
                          <w:rPr>
                            <w:b/>
                            <w:sz w:val="12"/>
                          </w:rPr>
                        </w:pPr>
                      </w:p>
                      <w:p>
                        <w:pPr>
                          <w:spacing w:before="1"/>
                          <w:ind w:left="188" w:right="0" w:firstLine="0"/>
                          <w:jc w:val="center"/>
                          <w:rPr>
                            <w:rFonts w:ascii="Arial"/>
                            <w:b/>
                            <w:sz w:val="14"/>
                          </w:rPr>
                        </w:pPr>
                        <w:r>
                          <w:rPr>
                            <w:rFonts w:ascii="Arial"/>
                            <w:b/>
                            <w:color w:val="696969"/>
                            <w:sz w:val="14"/>
                          </w:rPr>
                          <w:t>T</w:t>
                        </w:r>
                        <w:r>
                          <w:rPr>
                            <w:rFonts w:ascii="Arial"/>
                            <w:b/>
                            <w:color w:val="838385"/>
                            <w:sz w:val="14"/>
                          </w:rPr>
                          <w:t>r</w:t>
                        </w:r>
                        <w:r>
                          <w:rPr>
                            <w:rFonts w:ascii="Arial"/>
                            <w:b/>
                            <w:color w:val="696969"/>
                            <w:sz w:val="14"/>
                          </w:rPr>
                          <w:t>a</w:t>
                        </w:r>
                        <w:r>
                          <w:rPr>
                            <w:rFonts w:ascii="Arial"/>
                            <w:b/>
                            <w:color w:val="696969"/>
                            <w:spacing w:val="-10"/>
                            <w:sz w:val="14"/>
                          </w:rPr>
                          <w:t> </w:t>
                        </w:r>
                        <w:r>
                          <w:rPr>
                            <w:rFonts w:ascii="Arial"/>
                            <w:b/>
                            <w:color w:val="696969"/>
                            <w:sz w:val="14"/>
                          </w:rPr>
                          <w:t>n</w:t>
                        </w:r>
                        <w:r>
                          <w:rPr>
                            <w:rFonts w:ascii="Arial"/>
                            <w:b/>
                            <w:color w:val="838385"/>
                            <w:sz w:val="14"/>
                          </w:rPr>
                          <w:t>i</w:t>
                        </w:r>
                        <w:r>
                          <w:rPr>
                            <w:rFonts w:ascii="Arial"/>
                            <w:b/>
                            <w:color w:val="696969"/>
                            <w:sz w:val="14"/>
                          </w:rPr>
                          <w:t>ng</w:t>
                        </w:r>
                        <w:r>
                          <w:rPr>
                            <w:rFonts w:ascii="Arial"/>
                            <w:b/>
                            <w:color w:val="696969"/>
                            <w:spacing w:val="-10"/>
                            <w:sz w:val="14"/>
                          </w:rPr>
                          <w:t> </w:t>
                        </w:r>
                        <w:r>
                          <w:rPr>
                            <w:rFonts w:ascii="Arial"/>
                            <w:b/>
                            <w:color w:val="696969"/>
                            <w:sz w:val="14"/>
                          </w:rPr>
                          <w:t>and</w:t>
                        </w:r>
                        <w:r>
                          <w:rPr>
                            <w:rFonts w:ascii="Arial"/>
                            <w:b/>
                            <w:color w:val="696969"/>
                            <w:spacing w:val="-2"/>
                            <w:sz w:val="14"/>
                          </w:rPr>
                          <w:t> </w:t>
                        </w:r>
                        <w:r>
                          <w:rPr>
                            <w:rFonts w:ascii="Arial"/>
                            <w:b/>
                            <w:color w:val="525252"/>
                            <w:spacing w:val="-2"/>
                            <w:sz w:val="14"/>
                          </w:rPr>
                          <w:t>Validat</w:t>
                        </w:r>
                        <w:r>
                          <w:rPr>
                            <w:rFonts w:ascii="Arial"/>
                            <w:b/>
                            <w:color w:val="838385"/>
                            <w:spacing w:val="-2"/>
                            <w:sz w:val="14"/>
                          </w:rPr>
                          <w:t>i</w:t>
                        </w:r>
                        <w:r>
                          <w:rPr>
                            <w:rFonts w:ascii="Arial"/>
                            <w:b/>
                            <w:color w:val="696969"/>
                            <w:spacing w:val="-2"/>
                            <w:sz w:val="14"/>
                          </w:rPr>
                          <w:t>on</w:t>
                        </w:r>
                        <w:r>
                          <w:rPr>
                            <w:rFonts w:ascii="Arial"/>
                            <w:b/>
                            <w:color w:val="909797"/>
                            <w:spacing w:val="-2"/>
                            <w:sz w:val="14"/>
                          </w:rPr>
                          <w:t>,</w:t>
                        </w:r>
                        <w:r>
                          <w:rPr>
                            <w:rFonts w:ascii="Arial"/>
                            <w:b/>
                            <w:color w:val="838385"/>
                            <w:spacing w:val="-2"/>
                            <w:sz w:val="14"/>
                          </w:rPr>
                          <w:t>l</w:t>
                        </w:r>
                        <w:r>
                          <w:rPr>
                            <w:rFonts w:ascii="Arial"/>
                            <w:b/>
                            <w:color w:val="696969"/>
                            <w:spacing w:val="-2"/>
                            <w:sz w:val="14"/>
                          </w:rPr>
                          <w:t>o</w:t>
                        </w:r>
                        <w:r>
                          <w:rPr>
                            <w:rFonts w:ascii="Arial"/>
                            <w:b/>
                            <w:color w:val="838385"/>
                            <w:spacing w:val="-2"/>
                            <w:sz w:val="14"/>
                          </w:rPr>
                          <w:t>ss</w:t>
                        </w:r>
                        <w:r>
                          <w:rPr>
                            <w:rFonts w:ascii="Arial"/>
                            <w:b/>
                            <w:color w:val="B3B3B3"/>
                            <w:spacing w:val="-2"/>
                            <w:sz w:val="14"/>
                          </w:rPr>
                          <w:t>,</w:t>
                        </w:r>
                      </w:p>
                      <w:p>
                        <w:pPr>
                          <w:spacing w:line="240" w:lineRule="auto" w:before="0"/>
                          <w:rPr>
                            <w:rFonts w:ascii="Arial"/>
                            <w:b/>
                            <w:sz w:val="14"/>
                          </w:rPr>
                        </w:pPr>
                      </w:p>
                      <w:p>
                        <w:pPr>
                          <w:spacing w:line="240" w:lineRule="auto" w:before="2"/>
                          <w:rPr>
                            <w:rFonts w:ascii="Arial"/>
                            <w:b/>
                            <w:sz w:val="14"/>
                          </w:rPr>
                        </w:pPr>
                      </w:p>
                      <w:p>
                        <w:pPr>
                          <w:spacing w:before="0"/>
                          <w:ind w:left="282" w:right="0" w:firstLine="0"/>
                          <w:jc w:val="left"/>
                          <w:rPr>
                            <w:rFonts w:ascii="Arial"/>
                            <w:b/>
                            <w:sz w:val="13"/>
                          </w:rPr>
                        </w:pPr>
                        <w:r>
                          <w:rPr>
                            <w:rFonts w:ascii="Arial"/>
                            <w:b/>
                            <w:color w:val="838385"/>
                            <w:spacing w:val="-5"/>
                            <w:sz w:val="13"/>
                          </w:rPr>
                          <w:t>1.0</w:t>
                        </w:r>
                      </w:p>
                      <w:p>
                        <w:pPr>
                          <w:spacing w:line="240" w:lineRule="auto" w:before="0"/>
                          <w:rPr>
                            <w:rFonts w:ascii="Arial"/>
                            <w:b/>
                            <w:sz w:val="13"/>
                          </w:rPr>
                        </w:pPr>
                      </w:p>
                      <w:p>
                        <w:pPr>
                          <w:spacing w:line="240" w:lineRule="auto" w:before="60"/>
                          <w:rPr>
                            <w:rFonts w:ascii="Arial"/>
                            <w:b/>
                            <w:sz w:val="13"/>
                          </w:rPr>
                        </w:pPr>
                      </w:p>
                      <w:p>
                        <w:pPr>
                          <w:spacing w:before="0"/>
                          <w:ind w:left="274" w:right="0" w:firstLine="0"/>
                          <w:jc w:val="left"/>
                          <w:rPr>
                            <w:rFonts w:ascii="Arial"/>
                            <w:b/>
                            <w:sz w:val="11"/>
                          </w:rPr>
                        </w:pPr>
                        <w:r>
                          <w:rPr>
                            <w:rFonts w:ascii="Arial"/>
                            <w:b/>
                            <w:color w:val="838385"/>
                            <w:spacing w:val="-5"/>
                            <w:w w:val="105"/>
                            <w:sz w:val="11"/>
                          </w:rPr>
                          <w:t>0</w:t>
                        </w:r>
                        <w:r>
                          <w:rPr>
                            <w:rFonts w:ascii="Arial"/>
                            <w:b/>
                            <w:color w:val="B3B3B3"/>
                            <w:spacing w:val="-5"/>
                            <w:w w:val="105"/>
                            <w:sz w:val="11"/>
                          </w:rPr>
                          <w:t>.</w:t>
                        </w:r>
                        <w:r>
                          <w:rPr>
                            <w:rFonts w:ascii="Arial"/>
                            <w:b/>
                            <w:color w:val="838385"/>
                            <w:spacing w:val="-5"/>
                            <w:w w:val="105"/>
                            <w:sz w:val="11"/>
                          </w:rPr>
                          <w:t>8</w:t>
                        </w:r>
                      </w:p>
                    </w:txbxContent>
                  </v:textbox>
                  <w10:wrap type="none"/>
                </v:shape>
                <v:shape style="position:absolute;left:1636;top:4067;width:3928;height:1557" type="#_x0000_t202" id="docshape773" filled="false" stroked="false">
                  <v:textbox inset="0,0,0,0">
                    <w:txbxContent>
                      <w:p>
                        <w:pPr>
                          <w:numPr>
                            <w:ilvl w:val="0"/>
                            <w:numId w:val="40"/>
                          </w:numPr>
                          <w:tabs>
                            <w:tab w:pos="3039" w:val="left" w:leader="none"/>
                          </w:tabs>
                          <w:spacing w:before="56"/>
                          <w:ind w:left="3039" w:right="0" w:hanging="313"/>
                          <w:jc w:val="left"/>
                          <w:rPr>
                            <w:color w:val="3B2FA0"/>
                            <w:sz w:val="14"/>
                          </w:rPr>
                        </w:pPr>
                        <w:r>
                          <w:rPr>
                            <w:b/>
                            <w:color w:val="696969"/>
                            <w:w w:val="85"/>
                            <w:sz w:val="14"/>
                          </w:rPr>
                          <w:t>Tt</w:t>
                        </w:r>
                        <w:r>
                          <w:rPr>
                            <w:b/>
                            <w:color w:val="838385"/>
                            <w:w w:val="85"/>
                            <w:sz w:val="14"/>
                          </w:rPr>
                          <w:t>aming</w:t>
                        </w:r>
                        <w:r>
                          <w:rPr>
                            <w:b/>
                            <w:color w:val="838385"/>
                            <w:spacing w:val="-1"/>
                            <w:w w:val="85"/>
                            <w:sz w:val="14"/>
                          </w:rPr>
                          <w:t> </w:t>
                        </w:r>
                        <w:r>
                          <w:rPr>
                            <w:b/>
                            <w:color w:val="909797"/>
                            <w:spacing w:val="-2"/>
                            <w:w w:val="95"/>
                            <w:sz w:val="14"/>
                          </w:rPr>
                          <w:t>los.1</w:t>
                        </w:r>
                      </w:p>
                      <w:p>
                        <w:pPr>
                          <w:numPr>
                            <w:ilvl w:val="0"/>
                            <w:numId w:val="40"/>
                          </w:numPr>
                          <w:tabs>
                            <w:tab w:pos="3044" w:val="left" w:leader="none"/>
                          </w:tabs>
                          <w:spacing w:before="12"/>
                          <w:ind w:left="3044" w:right="0" w:hanging="316"/>
                          <w:jc w:val="left"/>
                          <w:rPr>
                            <w:rFonts w:ascii="Arial"/>
                            <w:color w:val="C63B42"/>
                            <w:sz w:val="13"/>
                          </w:rPr>
                        </w:pPr>
                        <w:r>
                          <w:rPr>
                            <w:rFonts w:ascii="Arial"/>
                            <w:b/>
                            <w:color w:val="838385"/>
                            <w:spacing w:val="-2"/>
                            <w:w w:val="80"/>
                            <w:sz w:val="13"/>
                          </w:rPr>
                          <w:t>v.t11fialion</w:t>
                        </w:r>
                        <w:r>
                          <w:rPr>
                            <w:rFonts w:ascii="Arial"/>
                            <w:b/>
                            <w:color w:val="838385"/>
                            <w:spacing w:val="-1"/>
                            <w:sz w:val="13"/>
                          </w:rPr>
                          <w:t> </w:t>
                        </w:r>
                        <w:r>
                          <w:rPr>
                            <w:rFonts w:ascii="Arial"/>
                            <w:b/>
                            <w:color w:val="838385"/>
                            <w:spacing w:val="-2"/>
                            <w:w w:val="85"/>
                            <w:sz w:val="13"/>
                          </w:rPr>
                          <w:t>!o:;s</w:t>
                        </w:r>
                      </w:p>
                    </w:txbxContent>
                  </v:textbox>
                  <w10:wrap type="none"/>
                </v:shape>
                <w10:wrap type="topAndBottom"/>
              </v:group>
            </w:pict>
          </mc:Fallback>
        </mc:AlternateContent>
      </w:r>
    </w:p>
    <w:p>
      <w:pPr>
        <w:spacing w:after="0"/>
        <w:rPr>
          <w:sz w:val="20"/>
        </w:rPr>
        <w:sectPr>
          <w:headerReference w:type="default" r:id="rId225"/>
          <w:footerReference w:type="default" r:id="rId226"/>
          <w:pgSz w:w="11910" w:h="16840"/>
          <w:pgMar w:header="0" w:footer="1400" w:top="560" w:bottom="1600" w:left="240" w:right="220"/>
        </w:sectPr>
      </w:pPr>
    </w:p>
    <w:p>
      <w:pPr>
        <w:spacing w:line="280" w:lineRule="exact" w:before="0"/>
        <w:ind w:left="1564" w:right="0" w:firstLine="0"/>
        <w:jc w:val="left"/>
        <w:rPr>
          <w:sz w:val="19"/>
        </w:rPr>
      </w:pPr>
      <w:r>
        <w:rPr/>
        <w:drawing>
          <wp:anchor distT="0" distB="0" distL="0" distR="0" allowOverlap="1" layoutInCell="1" locked="0" behindDoc="0" simplePos="0" relativeHeight="15868416">
            <wp:simplePos x="0" y="0"/>
            <wp:positionH relativeFrom="page">
              <wp:posOffset>598250</wp:posOffset>
            </wp:positionH>
            <wp:positionV relativeFrom="paragraph">
              <wp:posOffset>-121602</wp:posOffset>
            </wp:positionV>
            <wp:extent cx="488367" cy="357022"/>
            <wp:effectExtent l="0" t="0" r="0" b="0"/>
            <wp:wrapNone/>
            <wp:docPr id="1071" name="Image 1071"/>
            <wp:cNvGraphicFramePr>
              <a:graphicFrameLocks/>
            </wp:cNvGraphicFramePr>
            <a:graphic>
              <a:graphicData uri="http://schemas.openxmlformats.org/drawingml/2006/picture">
                <pic:pic>
                  <pic:nvPicPr>
                    <pic:cNvPr id="1071" name="Image 1071"/>
                    <pic:cNvPicPr/>
                  </pic:nvPicPr>
                  <pic:blipFill>
                    <a:blip r:embed="rId202" cstate="print"/>
                    <a:stretch>
                      <a:fillRect/>
                    </a:stretch>
                  </pic:blipFill>
                  <pic:spPr>
                    <a:xfrm>
                      <a:off x="0" y="0"/>
                      <a:ext cx="488367" cy="357022"/>
                    </a:xfrm>
                    <a:prstGeom prst="rect">
                      <a:avLst/>
                    </a:prstGeom>
                  </pic:spPr>
                </pic:pic>
              </a:graphicData>
            </a:graphic>
          </wp:anchor>
        </w:drawing>
      </w:r>
      <w:r>
        <w:rPr>
          <w:b/>
          <w:color w:val="131313"/>
          <w:w w:val="105"/>
          <w:sz w:val="19"/>
        </w:rPr>
        <w:t>Group</w:t>
      </w:r>
      <w:r>
        <w:rPr>
          <w:b/>
          <w:color w:val="131313"/>
          <w:spacing w:val="-8"/>
          <w:w w:val="105"/>
          <w:sz w:val="19"/>
        </w:rPr>
        <w:t> </w:t>
      </w:r>
      <w:r>
        <w:rPr>
          <w:b/>
          <w:color w:val="131313"/>
          <w:w w:val="105"/>
          <w:sz w:val="19"/>
        </w:rPr>
        <w:t>C</w:t>
      </w:r>
      <w:r>
        <w:rPr>
          <w:b/>
          <w:color w:val="131313"/>
          <w:spacing w:val="-13"/>
          <w:w w:val="105"/>
          <w:sz w:val="19"/>
        </w:rPr>
        <w:t> </w:t>
      </w:r>
      <w:r>
        <w:rPr>
          <w:rFonts w:ascii="Arial"/>
          <w:w w:val="105"/>
          <w:sz w:val="25"/>
        </w:rPr>
        <w:t>I</w:t>
      </w:r>
      <w:r>
        <w:rPr>
          <w:rFonts w:ascii="Arial"/>
          <w:spacing w:val="-31"/>
          <w:w w:val="105"/>
          <w:sz w:val="25"/>
        </w:rPr>
        <w:t> </w:t>
      </w:r>
      <w:r>
        <w:rPr>
          <w:color w:val="131313"/>
          <w:w w:val="105"/>
          <w:sz w:val="19"/>
        </w:rPr>
        <w:t>ML Based</w:t>
      </w:r>
      <w:r>
        <w:rPr>
          <w:color w:val="131313"/>
          <w:spacing w:val="3"/>
          <w:w w:val="105"/>
          <w:sz w:val="19"/>
        </w:rPr>
        <w:t> </w:t>
      </w:r>
      <w:r>
        <w:rPr>
          <w:color w:val="131313"/>
          <w:w w:val="105"/>
          <w:sz w:val="19"/>
        </w:rPr>
        <w:t>Plant Disease</w:t>
      </w:r>
      <w:r>
        <w:rPr>
          <w:color w:val="131313"/>
          <w:spacing w:val="3"/>
          <w:w w:val="105"/>
          <w:sz w:val="19"/>
        </w:rPr>
        <w:t> </w:t>
      </w:r>
      <w:r>
        <w:rPr>
          <w:color w:val="131313"/>
          <w:w w:val="105"/>
          <w:sz w:val="19"/>
        </w:rPr>
        <w:t>Detection</w:t>
      </w:r>
      <w:r>
        <w:rPr>
          <w:color w:val="131313"/>
          <w:spacing w:val="3"/>
          <w:w w:val="105"/>
          <w:sz w:val="19"/>
        </w:rPr>
        <w:t> </w:t>
      </w:r>
      <w:r>
        <w:rPr>
          <w:color w:val="131313"/>
          <w:w w:val="105"/>
          <w:sz w:val="19"/>
        </w:rPr>
        <w:t>Mobile</w:t>
      </w:r>
      <w:r>
        <w:rPr>
          <w:color w:val="131313"/>
          <w:spacing w:val="-1"/>
          <w:w w:val="105"/>
          <w:sz w:val="19"/>
        </w:rPr>
        <w:t> </w:t>
      </w:r>
      <w:r>
        <w:rPr>
          <w:color w:val="131313"/>
          <w:w w:val="105"/>
          <w:sz w:val="19"/>
        </w:rPr>
        <w:t>App</w:t>
      </w:r>
      <w:r>
        <w:rPr>
          <w:color w:val="131313"/>
          <w:spacing w:val="-4"/>
          <w:w w:val="105"/>
          <w:sz w:val="19"/>
        </w:rPr>
        <w:t> </w:t>
      </w:r>
      <w:r>
        <w:rPr>
          <w:color w:val="131313"/>
          <w:w w:val="105"/>
          <w:sz w:val="19"/>
        </w:rPr>
        <w:t>for</w:t>
      </w:r>
      <w:r>
        <w:rPr>
          <w:color w:val="131313"/>
          <w:spacing w:val="-4"/>
          <w:w w:val="105"/>
          <w:sz w:val="19"/>
        </w:rPr>
        <w:t> </w:t>
      </w:r>
      <w:r>
        <w:rPr>
          <w:color w:val="131313"/>
          <w:w w:val="105"/>
          <w:sz w:val="19"/>
        </w:rPr>
        <w:t>Sri</w:t>
      </w:r>
      <w:r>
        <w:rPr>
          <w:color w:val="131313"/>
          <w:spacing w:val="-8"/>
          <w:w w:val="105"/>
          <w:sz w:val="19"/>
        </w:rPr>
        <w:t> </w:t>
      </w:r>
      <w:r>
        <w:rPr>
          <w:color w:val="131313"/>
          <w:spacing w:val="-2"/>
          <w:w w:val="105"/>
          <w:sz w:val="19"/>
        </w:rPr>
        <w:t>Lanka</w:t>
      </w:r>
    </w:p>
    <w:p>
      <w:pPr>
        <w:pStyle w:val="BodyText"/>
        <w:spacing w:before="32"/>
        <w:rPr>
          <w:sz w:val="19"/>
        </w:rPr>
      </w:pPr>
    </w:p>
    <w:p>
      <w:pPr>
        <w:spacing w:before="0"/>
        <w:ind w:left="845" w:right="0" w:firstLine="0"/>
        <w:jc w:val="left"/>
        <w:rPr>
          <w:i/>
          <w:sz w:val="22"/>
        </w:rPr>
      </w:pPr>
      <w:r>
        <w:rPr>
          <w:i/>
          <w:color w:val="131313"/>
          <w:sz w:val="22"/>
        </w:rPr>
        <w:t>Confusion</w:t>
      </w:r>
      <w:r>
        <w:rPr>
          <w:i/>
          <w:color w:val="131313"/>
          <w:spacing w:val="-11"/>
          <w:sz w:val="22"/>
        </w:rPr>
        <w:t> </w:t>
      </w:r>
      <w:r>
        <w:rPr>
          <w:i/>
          <w:color w:val="131313"/>
          <w:spacing w:val="-2"/>
          <w:sz w:val="22"/>
        </w:rPr>
        <w:t>Matrix</w:t>
      </w:r>
    </w:p>
    <w:p>
      <w:pPr>
        <w:pStyle w:val="BodyText"/>
        <w:spacing w:before="64"/>
        <w:rPr>
          <w:i/>
          <w:sz w:val="20"/>
        </w:rPr>
      </w:pPr>
    </w:p>
    <w:tbl>
      <w:tblPr>
        <w:tblW w:w="0" w:type="auto"/>
        <w:jc w:val="left"/>
        <w:tblInd w:w="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3"/>
        <w:gridCol w:w="934"/>
        <w:gridCol w:w="875"/>
        <w:gridCol w:w="914"/>
        <w:gridCol w:w="911"/>
        <w:gridCol w:w="870"/>
      </w:tblGrid>
      <w:tr>
        <w:trPr>
          <w:trHeight w:val="968" w:hRule="atLeast"/>
        </w:trPr>
        <w:tc>
          <w:tcPr>
            <w:tcW w:w="2033" w:type="dxa"/>
            <w:tcBorders>
              <w:top w:val="single" w:sz="8" w:space="0" w:color="000000"/>
              <w:left w:val="single" w:sz="8" w:space="0" w:color="000000"/>
            </w:tcBorders>
          </w:tcPr>
          <w:p>
            <w:pPr>
              <w:pStyle w:val="TableParagraph"/>
              <w:rPr>
                <w:i/>
                <w:sz w:val="13"/>
              </w:rPr>
            </w:pPr>
          </w:p>
          <w:p>
            <w:pPr>
              <w:pStyle w:val="TableParagraph"/>
              <w:rPr>
                <w:i/>
                <w:sz w:val="13"/>
              </w:rPr>
            </w:pPr>
          </w:p>
          <w:p>
            <w:pPr>
              <w:pStyle w:val="TableParagraph"/>
              <w:spacing w:before="34"/>
              <w:rPr>
                <w:i/>
                <w:sz w:val="13"/>
              </w:rPr>
            </w:pPr>
          </w:p>
          <w:p>
            <w:pPr>
              <w:pStyle w:val="TableParagraph"/>
              <w:ind w:right="49"/>
              <w:jc w:val="right"/>
              <w:rPr>
                <w:rFonts w:ascii="Arial"/>
                <w:sz w:val="13"/>
              </w:rPr>
            </w:pPr>
            <w:r>
              <w:rPr/>
              <mc:AlternateContent>
                <mc:Choice Requires="wps">
                  <w:drawing>
                    <wp:anchor distT="0" distB="0" distL="0" distR="0" allowOverlap="1" layoutInCell="1" locked="0" behindDoc="1" simplePos="0" relativeHeight="481688576">
                      <wp:simplePos x="0" y="0"/>
                      <wp:positionH relativeFrom="column">
                        <wp:posOffset>1291122</wp:posOffset>
                      </wp:positionH>
                      <wp:positionV relativeFrom="paragraph">
                        <wp:posOffset>-310108</wp:posOffset>
                      </wp:positionV>
                      <wp:extent cx="2320290" cy="2240280"/>
                      <wp:effectExtent l="0" t="0" r="0" b="0"/>
                      <wp:wrapNone/>
                      <wp:docPr id="1072" name="Group 1072"/>
                      <wp:cNvGraphicFramePr>
                        <a:graphicFrameLocks/>
                      </wp:cNvGraphicFramePr>
                      <a:graphic>
                        <a:graphicData uri="http://schemas.microsoft.com/office/word/2010/wordprocessingGroup">
                          <wpg:wgp>
                            <wpg:cNvPr id="1072" name="Group 1072"/>
                            <wpg:cNvGrpSpPr/>
                            <wpg:grpSpPr>
                              <a:xfrm>
                                <a:off x="0" y="0"/>
                                <a:ext cx="2320290" cy="2240280"/>
                                <a:chExt cx="2320290" cy="2240280"/>
                              </a:xfrm>
                            </wpg:grpSpPr>
                            <pic:pic>
                              <pic:nvPicPr>
                                <pic:cNvPr id="1073" name="Image 1073"/>
                                <pic:cNvPicPr/>
                              </pic:nvPicPr>
                              <pic:blipFill>
                                <a:blip r:embed="rId231" cstate="print"/>
                                <a:stretch>
                                  <a:fillRect/>
                                </a:stretch>
                              </pic:blipFill>
                              <pic:spPr>
                                <a:xfrm>
                                  <a:off x="0" y="0"/>
                                  <a:ext cx="2317105" cy="2237231"/>
                                </a:xfrm>
                                <a:prstGeom prst="rect">
                                  <a:avLst/>
                                </a:prstGeom>
                              </pic:spPr>
                            </pic:pic>
                          </wpg:wgp>
                        </a:graphicData>
                      </a:graphic>
                    </wp:anchor>
                  </w:drawing>
                </mc:Choice>
                <mc:Fallback>
                  <w:pict>
                    <v:group style="position:absolute;margin-left:101.663208pt;margin-top:-24.417957pt;width:182.7pt;height:176.4pt;mso-position-horizontal-relative:column;mso-position-vertical-relative:paragraph;z-index:-21627904" id="docshapegroup776" coordorigin="2033,-488" coordsize="3654,3528">
                      <v:shape style="position:absolute;left:2033;top:-489;width:3649;height:3524" type="#_x0000_t75" id="docshape777" stroked="false">
                        <v:imagedata r:id="rId231" o:title=""/>
                      </v:shape>
                      <w10:wrap type="none"/>
                    </v:group>
                  </w:pict>
                </mc:Fallback>
              </mc:AlternateContent>
            </w:r>
            <w:r>
              <w:rPr>
                <w:rFonts w:ascii="Arial"/>
                <w:color w:val="676767"/>
                <w:spacing w:val="-2"/>
                <w:w w:val="105"/>
                <w:sz w:val="13"/>
              </w:rPr>
              <w:t>Tomato</w:t>
            </w:r>
            <w:r>
              <w:rPr>
                <w:rFonts w:ascii="Arial"/>
                <w:color w:val="9393A3"/>
                <w:spacing w:val="-2"/>
                <w:w w:val="105"/>
                <w:sz w:val="13"/>
              </w:rPr>
              <w:t>_</w:t>
            </w:r>
            <w:r>
              <w:rPr>
                <w:rFonts w:ascii="Arial"/>
                <w:color w:val="676767"/>
                <w:spacing w:val="-2"/>
                <w:w w:val="105"/>
                <w:sz w:val="13"/>
              </w:rPr>
              <w:t>Healthy</w:t>
            </w:r>
          </w:p>
        </w:tc>
        <w:tc>
          <w:tcPr>
            <w:tcW w:w="934" w:type="dxa"/>
            <w:vMerge w:val="restart"/>
            <w:tcBorders>
              <w:bottom w:val="single" w:sz="6" w:space="0" w:color="000000"/>
            </w:tcBorders>
          </w:tcPr>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spacing w:before="99"/>
              <w:rPr>
                <w:i/>
                <w:sz w:val="10"/>
              </w:rPr>
            </w:pPr>
          </w:p>
          <w:p>
            <w:pPr>
              <w:pStyle w:val="TableParagraph"/>
              <w:spacing w:line="109" w:lineRule="exact"/>
              <w:ind w:left="94" w:right="29"/>
              <w:jc w:val="center"/>
              <w:rPr>
                <w:sz w:val="10"/>
              </w:rPr>
            </w:pPr>
            <w:r>
              <w:rPr>
                <w:color w:val="676767"/>
                <w:spacing w:val="-4"/>
                <w:w w:val="120"/>
                <w:sz w:val="10"/>
              </w:rPr>
              <w:t>:,..</w:t>
            </w:r>
          </w:p>
          <w:p>
            <w:pPr>
              <w:pStyle w:val="TableParagraph"/>
              <w:spacing w:line="119" w:lineRule="exact"/>
              <w:ind w:left="65" w:right="94"/>
              <w:jc w:val="center"/>
              <w:rPr>
                <w:sz w:val="14"/>
              </w:rPr>
            </w:pPr>
            <w:r>
              <w:rPr>
                <w:color w:val="676767"/>
                <w:spacing w:val="-5"/>
                <w:w w:val="85"/>
                <w:sz w:val="14"/>
              </w:rPr>
              <w:t>:5</w:t>
            </w:r>
          </w:p>
          <w:p>
            <w:pPr>
              <w:pStyle w:val="TableParagraph"/>
              <w:spacing w:line="199" w:lineRule="exact"/>
              <w:ind w:left="65" w:right="59"/>
              <w:jc w:val="center"/>
              <w:rPr>
                <w:rFonts w:ascii="Arial"/>
                <w:sz w:val="24"/>
              </w:rPr>
            </w:pPr>
            <w:r>
              <w:rPr>
                <w:rFonts w:ascii="Arial"/>
                <w:color w:val="676767"/>
                <w:spacing w:val="-2"/>
                <w:w w:val="90"/>
                <w:sz w:val="14"/>
              </w:rPr>
              <w:t>i</w:t>
            </w:r>
            <w:r>
              <w:rPr>
                <w:rFonts w:ascii="Arial"/>
                <w:color w:val="676767"/>
                <w:spacing w:val="-2"/>
                <w:w w:val="90"/>
                <w:position w:val="-6"/>
                <w:sz w:val="24"/>
              </w:rPr>
              <w:t>.</w:t>
            </w:r>
            <w:r>
              <w:rPr>
                <w:rFonts w:ascii="Arial"/>
                <w:color w:val="676767"/>
                <w:spacing w:val="-2"/>
                <w:w w:val="90"/>
                <w:sz w:val="14"/>
              </w:rPr>
              <w:t>i</w:t>
            </w:r>
            <w:r>
              <w:rPr>
                <w:rFonts w:ascii="Arial"/>
                <w:color w:val="676767"/>
                <w:spacing w:val="-2"/>
                <w:w w:val="90"/>
                <w:position w:val="-6"/>
                <w:sz w:val="24"/>
              </w:rPr>
              <w:t>.</w:t>
            </w:r>
            <w:r>
              <w:rPr>
                <w:rFonts w:ascii="Arial"/>
                <w:color w:val="676767"/>
                <w:spacing w:val="-2"/>
                <w:w w:val="90"/>
                <w:sz w:val="14"/>
              </w:rPr>
              <w:t>i</w:t>
            </w:r>
            <w:r>
              <w:rPr>
                <w:rFonts w:ascii="Arial"/>
                <w:color w:val="676767"/>
                <w:spacing w:val="-2"/>
                <w:w w:val="90"/>
                <w:position w:val="-6"/>
                <w:sz w:val="24"/>
              </w:rPr>
              <w:t>.</w:t>
            </w:r>
          </w:p>
          <w:p>
            <w:pPr>
              <w:pStyle w:val="TableParagraph"/>
              <w:spacing w:line="76" w:lineRule="exact"/>
              <w:ind w:left="65" w:right="85"/>
              <w:jc w:val="center"/>
              <w:rPr>
                <w:rFonts w:ascii="Arial"/>
                <w:sz w:val="14"/>
              </w:rPr>
            </w:pPr>
            <w:r>
              <w:rPr>
                <w:rFonts w:ascii="Arial"/>
                <w:color w:val="676767"/>
                <w:spacing w:val="-5"/>
                <w:sz w:val="14"/>
              </w:rPr>
              <w:t>:c</w:t>
            </w:r>
          </w:p>
          <w:p>
            <w:pPr>
              <w:pStyle w:val="TableParagraph"/>
              <w:spacing w:line="239" w:lineRule="exact"/>
              <w:ind w:left="93" w:right="29"/>
              <w:jc w:val="center"/>
              <w:rPr>
                <w:sz w:val="25"/>
              </w:rPr>
            </w:pPr>
            <w:r>
              <w:rPr>
                <w:color w:val="676767"/>
                <w:spacing w:val="-5"/>
                <w:w w:val="110"/>
                <w:sz w:val="25"/>
              </w:rPr>
              <w:t>s</w:t>
            </w:r>
            <w:r>
              <w:rPr>
                <w:color w:val="858587"/>
                <w:spacing w:val="-5"/>
                <w:w w:val="110"/>
                <w:sz w:val="25"/>
              </w:rPr>
              <w:t>'</w:t>
            </w:r>
          </w:p>
          <w:p>
            <w:pPr>
              <w:pStyle w:val="TableParagraph"/>
              <w:spacing w:line="162" w:lineRule="exact"/>
              <w:ind w:left="65" w:right="36"/>
              <w:jc w:val="center"/>
              <w:rPr>
                <w:sz w:val="14"/>
              </w:rPr>
            </w:pPr>
            <w:r>
              <w:rPr>
                <w:color w:val="676767"/>
                <w:spacing w:val="-5"/>
                <w:w w:val="110"/>
                <w:sz w:val="14"/>
              </w:rPr>
              <w:t>"</w:t>
            </w:r>
            <w:r>
              <w:rPr>
                <w:color w:val="676767"/>
                <w:spacing w:val="-5"/>
                <w:w w:val="110"/>
                <w:position w:val="-3"/>
                <w:sz w:val="16"/>
              </w:rPr>
              <w:t>E</w:t>
            </w:r>
            <w:r>
              <w:rPr>
                <w:color w:val="676767"/>
                <w:spacing w:val="-5"/>
                <w:w w:val="110"/>
                <w:sz w:val="14"/>
              </w:rPr>
              <w:t>'</w:t>
            </w:r>
          </w:p>
          <w:p>
            <w:pPr>
              <w:pStyle w:val="TableParagraph"/>
              <w:spacing w:line="146" w:lineRule="exact"/>
              <w:ind w:left="65" w:right="52"/>
              <w:jc w:val="center"/>
              <w:rPr>
                <w:rFonts w:ascii="Arial"/>
                <w:i/>
                <w:sz w:val="16"/>
              </w:rPr>
            </w:pPr>
            <w:r>
              <w:rPr>
                <w:rFonts w:ascii="Arial"/>
                <w:i/>
                <w:color w:val="676767"/>
                <w:spacing w:val="-5"/>
                <w:w w:val="60"/>
                <w:sz w:val="16"/>
              </w:rPr>
              <w:t>f?-</w:t>
            </w:r>
          </w:p>
        </w:tc>
        <w:tc>
          <w:tcPr>
            <w:tcW w:w="875" w:type="dxa"/>
            <w:vMerge w:val="restart"/>
            <w:tcBorders>
              <w:bottom w:val="single" w:sz="6" w:space="0" w:color="000000"/>
            </w:tcBorders>
          </w:tcPr>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rPr>
                <w:i/>
                <w:sz w:val="13"/>
              </w:rPr>
            </w:pPr>
          </w:p>
          <w:p>
            <w:pPr>
              <w:pStyle w:val="TableParagraph"/>
              <w:spacing w:before="145"/>
              <w:rPr>
                <w:i/>
                <w:sz w:val="13"/>
              </w:rPr>
            </w:pPr>
          </w:p>
          <w:p>
            <w:pPr>
              <w:pStyle w:val="TableParagraph"/>
              <w:spacing w:line="125" w:lineRule="exact"/>
              <w:ind w:left="43" w:right="92"/>
              <w:jc w:val="center"/>
              <w:rPr>
                <w:sz w:val="13"/>
              </w:rPr>
            </w:pPr>
            <w:r>
              <w:rPr>
                <w:color w:val="676767"/>
                <w:spacing w:val="-5"/>
                <w:w w:val="85"/>
                <w:sz w:val="13"/>
              </w:rPr>
              <w:t>.c</w:t>
            </w:r>
          </w:p>
          <w:p>
            <w:pPr>
              <w:pStyle w:val="TableParagraph"/>
              <w:spacing w:line="117" w:lineRule="auto" w:before="8"/>
              <w:ind w:left="78" w:right="49"/>
              <w:jc w:val="center"/>
              <w:rPr>
                <w:rFonts w:ascii="Arial"/>
                <w:sz w:val="13"/>
              </w:rPr>
            </w:pPr>
            <w:r>
              <w:rPr>
                <w:rFonts w:ascii="Arial"/>
                <w:color w:val="545454"/>
                <w:spacing w:val="-4"/>
                <w:sz w:val="13"/>
              </w:rPr>
              <w:t>.</w:t>
            </w:r>
            <w:r>
              <w:rPr>
                <w:color w:val="676767"/>
                <w:spacing w:val="-4"/>
                <w:position w:val="-12"/>
                <w:sz w:val="21"/>
              </w:rPr>
              <w:t>a</w:t>
            </w:r>
            <w:r>
              <w:rPr>
                <w:rFonts w:ascii="Arial"/>
                <w:color w:val="545454"/>
                <w:spacing w:val="-4"/>
                <w:sz w:val="13"/>
              </w:rPr>
              <w:t>g,</w:t>
            </w:r>
          </w:p>
          <w:p>
            <w:pPr>
              <w:pStyle w:val="TableParagraph"/>
              <w:spacing w:line="193" w:lineRule="exact"/>
              <w:ind w:left="92" w:right="49"/>
              <w:jc w:val="center"/>
              <w:rPr>
                <w:sz w:val="9"/>
              </w:rPr>
            </w:pPr>
            <w:r>
              <w:rPr>
                <w:color w:val="676767"/>
                <w:spacing w:val="-5"/>
                <w:sz w:val="25"/>
              </w:rPr>
              <w:t>.,</w:t>
            </w:r>
            <w:r>
              <w:rPr>
                <w:color w:val="676767"/>
                <w:spacing w:val="-5"/>
                <w:position w:val="3"/>
                <w:sz w:val="9"/>
              </w:rPr>
              <w:t>I</w:t>
            </w:r>
          </w:p>
          <w:p>
            <w:pPr>
              <w:pStyle w:val="TableParagraph"/>
              <w:spacing w:line="131" w:lineRule="exact"/>
              <w:ind w:left="65" w:right="49"/>
              <w:jc w:val="center"/>
              <w:rPr>
                <w:rFonts w:ascii="Arial"/>
                <w:sz w:val="13"/>
              </w:rPr>
            </w:pPr>
            <w:r>
              <w:rPr>
                <w:rFonts w:ascii="Arial"/>
                <w:color w:val="676767"/>
                <w:spacing w:val="-5"/>
                <w:w w:val="110"/>
                <w:sz w:val="13"/>
              </w:rPr>
              <w:t>:;;</w:t>
            </w:r>
          </w:p>
          <w:p>
            <w:pPr>
              <w:pStyle w:val="TableParagraph"/>
              <w:spacing w:line="105" w:lineRule="exact" w:before="100"/>
              <w:ind w:left="64" w:right="49"/>
              <w:jc w:val="center"/>
              <w:rPr>
                <w:b/>
                <w:sz w:val="10"/>
              </w:rPr>
            </w:pPr>
            <w:r>
              <w:rPr>
                <w:b/>
                <w:color w:val="676767"/>
                <w:spacing w:val="-10"/>
                <w:w w:val="115"/>
                <w:sz w:val="10"/>
              </w:rPr>
              <w:t>I</w:t>
            </w:r>
          </w:p>
          <w:p>
            <w:pPr>
              <w:pStyle w:val="TableParagraph"/>
              <w:spacing w:line="278" w:lineRule="exact"/>
              <w:ind w:left="65" w:right="49"/>
              <w:jc w:val="center"/>
              <w:rPr>
                <w:sz w:val="25"/>
              </w:rPr>
            </w:pPr>
            <w:r>
              <w:rPr>
                <w:color w:val="676767"/>
                <w:spacing w:val="-5"/>
                <w:w w:val="90"/>
                <w:sz w:val="25"/>
              </w:rPr>
              <w:t>"</w:t>
            </w:r>
            <w:r>
              <w:rPr>
                <w:b/>
                <w:color w:val="676767"/>
                <w:spacing w:val="-5"/>
                <w:w w:val="90"/>
                <w:sz w:val="25"/>
                <w:vertAlign w:val="subscript"/>
              </w:rPr>
              <w:t>E</w:t>
            </w:r>
            <w:r>
              <w:rPr>
                <w:color w:val="676767"/>
                <w:spacing w:val="-5"/>
                <w:w w:val="90"/>
                <w:sz w:val="25"/>
                <w:vertAlign w:val="baseline"/>
              </w:rPr>
              <w:t>'</w:t>
            </w:r>
          </w:p>
        </w:tc>
        <w:tc>
          <w:tcPr>
            <w:tcW w:w="914" w:type="dxa"/>
            <w:vMerge w:val="restart"/>
            <w:tcBorders>
              <w:bottom w:val="single" w:sz="6" w:space="0" w:color="000000"/>
            </w:tcBorders>
          </w:tcPr>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rPr>
                <w:i/>
                <w:sz w:val="10"/>
              </w:rPr>
            </w:pPr>
          </w:p>
          <w:p>
            <w:pPr>
              <w:pStyle w:val="TableParagraph"/>
              <w:spacing w:before="2"/>
              <w:rPr>
                <w:i/>
                <w:sz w:val="10"/>
              </w:rPr>
            </w:pPr>
          </w:p>
          <w:p>
            <w:pPr>
              <w:pStyle w:val="TableParagraph"/>
              <w:spacing w:line="96" w:lineRule="exact" w:before="1"/>
              <w:ind w:left="407"/>
              <w:rPr>
                <w:rFonts w:ascii="Arial"/>
                <w:b/>
                <w:sz w:val="10"/>
              </w:rPr>
            </w:pPr>
            <w:r>
              <w:rPr>
                <w:rFonts w:ascii="Arial"/>
                <w:b/>
                <w:color w:val="676767"/>
                <w:spacing w:val="-5"/>
                <w:w w:val="120"/>
                <w:sz w:val="10"/>
              </w:rPr>
              <w:t>'0</w:t>
            </w:r>
          </w:p>
          <w:p>
            <w:pPr>
              <w:pStyle w:val="TableParagraph"/>
              <w:spacing w:line="103" w:lineRule="exact"/>
              <w:ind w:left="367"/>
              <w:rPr>
                <w:rFonts w:ascii="Arial"/>
                <w:sz w:val="14"/>
              </w:rPr>
            </w:pPr>
            <w:r>
              <w:rPr>
                <w:rFonts w:ascii="Arial"/>
                <w:color w:val="676767"/>
                <w:spacing w:val="-10"/>
                <w:w w:val="105"/>
                <w:sz w:val="14"/>
              </w:rPr>
              <w:t>0</w:t>
            </w:r>
          </w:p>
          <w:p>
            <w:pPr>
              <w:pStyle w:val="TableParagraph"/>
              <w:spacing w:line="110" w:lineRule="exact"/>
              <w:ind w:left="399"/>
              <w:rPr>
                <w:rFonts w:ascii="Arial"/>
                <w:sz w:val="14"/>
              </w:rPr>
            </w:pPr>
            <w:r>
              <w:rPr>
                <w:rFonts w:ascii="Arial"/>
                <w:color w:val="676767"/>
                <w:spacing w:val="-5"/>
                <w:w w:val="105"/>
                <w:sz w:val="14"/>
              </w:rPr>
              <w:t>:;:</w:t>
            </w:r>
          </w:p>
          <w:p>
            <w:pPr>
              <w:pStyle w:val="TableParagraph"/>
              <w:spacing w:line="86" w:lineRule="exact"/>
              <w:ind w:left="393"/>
              <w:rPr>
                <w:rFonts w:ascii="Arial"/>
                <w:sz w:val="10"/>
              </w:rPr>
            </w:pPr>
            <w:r>
              <w:rPr>
                <w:rFonts w:ascii="Arial"/>
                <w:color w:val="676767"/>
                <w:spacing w:val="-4"/>
                <w:w w:val="115"/>
                <w:sz w:val="10"/>
              </w:rPr>
              <w:t>.,_I</w:t>
            </w:r>
          </w:p>
          <w:p>
            <w:pPr>
              <w:pStyle w:val="TableParagraph"/>
              <w:spacing w:line="255" w:lineRule="exact"/>
              <w:ind w:left="412"/>
              <w:rPr>
                <w:rFonts w:ascii="Arial"/>
                <w:sz w:val="24"/>
              </w:rPr>
            </w:pPr>
            <w:r>
              <w:rPr>
                <w:color w:val="676767"/>
                <w:spacing w:val="-113"/>
                <w:w w:val="109"/>
                <w:position w:val="-2"/>
                <w:sz w:val="28"/>
              </w:rPr>
              <w:t>s</w:t>
            </w:r>
            <w:r>
              <w:rPr>
                <w:rFonts w:ascii="Arial"/>
                <w:color w:val="676767"/>
                <w:spacing w:val="-5"/>
                <w:w w:val="91"/>
                <w:sz w:val="24"/>
              </w:rPr>
              <w:t>"</w:t>
            </w:r>
          </w:p>
          <w:p>
            <w:pPr>
              <w:pStyle w:val="TableParagraph"/>
              <w:spacing w:line="192" w:lineRule="exact"/>
              <w:ind w:left="404"/>
              <w:rPr>
                <w:i/>
                <w:sz w:val="25"/>
              </w:rPr>
            </w:pPr>
            <w:r>
              <w:rPr>
                <w:i/>
                <w:color w:val="676767"/>
                <w:spacing w:val="-5"/>
                <w:w w:val="85"/>
                <w:sz w:val="25"/>
              </w:rPr>
              <w:t>el</w:t>
            </w:r>
          </w:p>
          <w:p>
            <w:pPr>
              <w:pStyle w:val="TableParagraph"/>
              <w:spacing w:line="230" w:lineRule="exact"/>
              <w:ind w:left="424"/>
              <w:rPr>
                <w:rFonts w:ascii="Arial"/>
                <w:sz w:val="24"/>
              </w:rPr>
            </w:pPr>
            <w:r>
              <w:rPr>
                <w:rFonts w:ascii="Arial"/>
                <w:color w:val="676767"/>
                <w:spacing w:val="-5"/>
                <w:sz w:val="14"/>
              </w:rPr>
              <w:t>E</w:t>
            </w:r>
            <w:r>
              <w:rPr>
                <w:rFonts w:ascii="Arial"/>
                <w:color w:val="676767"/>
                <w:spacing w:val="-5"/>
                <w:position w:val="1"/>
                <w:sz w:val="24"/>
              </w:rPr>
              <w:t>"</w:t>
            </w:r>
          </w:p>
        </w:tc>
        <w:tc>
          <w:tcPr>
            <w:tcW w:w="911" w:type="dxa"/>
            <w:vMerge w:val="restart"/>
            <w:tcBorders>
              <w:bottom w:val="single" w:sz="6" w:space="0" w:color="000000"/>
            </w:tcBorders>
          </w:tcPr>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spacing w:before="75"/>
              <w:rPr>
                <w:i/>
                <w:sz w:val="14"/>
              </w:rPr>
            </w:pPr>
          </w:p>
          <w:p>
            <w:pPr>
              <w:pStyle w:val="TableParagraph"/>
              <w:ind w:left="46" w:right="48"/>
              <w:jc w:val="center"/>
              <w:rPr>
                <w:sz w:val="14"/>
              </w:rPr>
            </w:pPr>
            <w:r>
              <w:rPr>
                <w:color w:val="676767"/>
                <w:spacing w:val="-5"/>
                <w:w w:val="95"/>
                <w:sz w:val="14"/>
              </w:rPr>
              <w:t>14</w:t>
            </w:r>
          </w:p>
          <w:p>
            <w:pPr>
              <w:pStyle w:val="TableParagraph"/>
              <w:rPr>
                <w:i/>
                <w:sz w:val="14"/>
              </w:rPr>
            </w:pPr>
          </w:p>
          <w:p>
            <w:pPr>
              <w:pStyle w:val="TableParagraph"/>
              <w:spacing w:before="10"/>
              <w:rPr>
                <w:i/>
                <w:sz w:val="14"/>
              </w:rPr>
            </w:pPr>
          </w:p>
          <w:p>
            <w:pPr>
              <w:pStyle w:val="TableParagraph"/>
              <w:spacing w:line="70" w:lineRule="exact" w:before="1"/>
              <w:ind w:left="89" w:right="48"/>
              <w:jc w:val="center"/>
              <w:rPr>
                <w:sz w:val="8"/>
              </w:rPr>
            </w:pPr>
            <w:r>
              <w:rPr>
                <w:color w:val="858587"/>
                <w:spacing w:val="-10"/>
                <w:w w:val="105"/>
                <w:sz w:val="8"/>
              </w:rPr>
              <w:t>I</w:t>
            </w:r>
          </w:p>
          <w:p>
            <w:pPr>
              <w:pStyle w:val="TableParagraph"/>
              <w:spacing w:line="264" w:lineRule="exact"/>
              <w:ind w:left="60" w:right="48"/>
              <w:jc w:val="center"/>
              <w:rPr>
                <w:sz w:val="28"/>
              </w:rPr>
            </w:pPr>
            <w:r>
              <w:rPr>
                <w:color w:val="676767"/>
                <w:spacing w:val="-5"/>
                <w:w w:val="85"/>
                <w:sz w:val="28"/>
              </w:rPr>
              <w:t>8.</w:t>
            </w:r>
          </w:p>
          <w:p>
            <w:pPr>
              <w:pStyle w:val="TableParagraph"/>
              <w:spacing w:line="62" w:lineRule="exact"/>
              <w:ind w:left="41" w:right="89"/>
              <w:jc w:val="center"/>
              <w:rPr>
                <w:rFonts w:ascii="Arial"/>
                <w:sz w:val="10"/>
              </w:rPr>
            </w:pPr>
            <w:r>
              <w:rPr>
                <w:rFonts w:ascii="Arial"/>
                <w:color w:val="676767"/>
                <w:spacing w:val="-5"/>
                <w:w w:val="105"/>
                <w:sz w:val="10"/>
              </w:rPr>
              <w:t>Ill</w:t>
            </w:r>
          </w:p>
          <w:p>
            <w:pPr>
              <w:pStyle w:val="TableParagraph"/>
              <w:spacing w:line="98" w:lineRule="exact"/>
              <w:ind w:left="45" w:right="48"/>
              <w:jc w:val="center"/>
              <w:rPr>
                <w:rFonts w:ascii="Arial"/>
                <w:sz w:val="10"/>
              </w:rPr>
            </w:pPr>
            <w:r>
              <w:rPr>
                <w:rFonts w:ascii="Arial"/>
                <w:color w:val="676767"/>
                <w:spacing w:val="-5"/>
                <w:w w:val="115"/>
                <w:sz w:val="10"/>
              </w:rPr>
              <w:t>._I</w:t>
            </w:r>
          </w:p>
          <w:p>
            <w:pPr>
              <w:pStyle w:val="TableParagraph"/>
              <w:spacing w:line="201" w:lineRule="exact" w:before="2"/>
              <w:ind w:left="41" w:right="69"/>
              <w:jc w:val="center"/>
              <w:rPr>
                <w:sz w:val="14"/>
              </w:rPr>
            </w:pPr>
            <w:r>
              <w:rPr>
                <w:color w:val="676767"/>
                <w:spacing w:val="-4"/>
                <w:w w:val="85"/>
                <w:position w:val="-19"/>
                <w:sz w:val="39"/>
              </w:rPr>
              <w:t>.</w:t>
            </w:r>
            <w:r>
              <w:rPr>
                <w:color w:val="676767"/>
                <w:spacing w:val="-4"/>
                <w:w w:val="85"/>
                <w:sz w:val="14"/>
              </w:rPr>
              <w:t>"</w:t>
            </w:r>
            <w:r>
              <w:rPr>
                <w:color w:val="676767"/>
                <w:spacing w:val="-4"/>
                <w:w w:val="85"/>
                <w:position w:val="-19"/>
                <w:sz w:val="39"/>
              </w:rPr>
              <w:t>.</w:t>
            </w:r>
            <w:r>
              <w:rPr>
                <w:color w:val="676767"/>
                <w:spacing w:val="-4"/>
                <w:w w:val="85"/>
                <w:sz w:val="14"/>
              </w:rPr>
              <w:t>'</w:t>
            </w:r>
          </w:p>
          <w:p>
            <w:pPr>
              <w:pStyle w:val="TableParagraph"/>
              <w:spacing w:line="81" w:lineRule="exact"/>
              <w:ind w:left="69" w:right="48"/>
              <w:jc w:val="center"/>
              <w:rPr>
                <w:sz w:val="10"/>
              </w:rPr>
            </w:pPr>
            <w:r>
              <w:rPr>
                <w:color w:val="676767"/>
                <w:spacing w:val="-2"/>
                <w:w w:val="115"/>
                <w:sz w:val="10"/>
              </w:rPr>
              <w:t>.</w:t>
            </w:r>
            <w:r>
              <w:rPr>
                <w:color w:val="676767"/>
                <w:spacing w:val="-2"/>
                <w:w w:val="115"/>
                <w:position w:val="1"/>
                <w:sz w:val="14"/>
              </w:rPr>
              <w:t>"</w:t>
            </w:r>
            <w:r>
              <w:rPr>
                <w:color w:val="676767"/>
                <w:spacing w:val="-2"/>
                <w:w w:val="115"/>
                <w:sz w:val="10"/>
              </w:rPr>
              <w:t>.J</w:t>
            </w:r>
            <w:r>
              <w:rPr>
                <w:color w:val="676767"/>
                <w:spacing w:val="-2"/>
                <w:w w:val="115"/>
                <w:position w:val="1"/>
                <w:sz w:val="14"/>
              </w:rPr>
              <w:t>'</w:t>
            </w:r>
            <w:r>
              <w:rPr>
                <w:color w:val="676767"/>
                <w:spacing w:val="-2"/>
                <w:w w:val="115"/>
                <w:sz w:val="10"/>
              </w:rPr>
              <w:t>I</w:t>
            </w:r>
          </w:p>
          <w:p>
            <w:pPr>
              <w:pStyle w:val="TableParagraph"/>
              <w:spacing w:line="182" w:lineRule="auto" w:before="57"/>
              <w:ind w:left="50" w:right="48"/>
              <w:jc w:val="center"/>
              <w:rPr>
                <w:rFonts w:ascii="Arial" w:hAnsi="Arial"/>
                <w:b/>
                <w:sz w:val="13"/>
              </w:rPr>
            </w:pPr>
            <w:r>
              <w:rPr>
                <w:rFonts w:ascii="Arial" w:hAnsi="Arial"/>
                <w:b/>
                <w:color w:val="B8B8B8"/>
                <w:spacing w:val="-4"/>
                <w:sz w:val="13"/>
              </w:rPr>
              <w:t>·</w:t>
            </w:r>
            <w:r>
              <w:rPr>
                <w:color w:val="676767"/>
                <w:spacing w:val="-4"/>
                <w:position w:val="-9"/>
                <w:sz w:val="17"/>
              </w:rPr>
              <w:t>g</w:t>
            </w:r>
            <w:r>
              <w:rPr>
                <w:rFonts w:ascii="Arial" w:hAnsi="Arial"/>
                <w:b/>
                <w:color w:val="676767"/>
                <w:spacing w:val="-4"/>
                <w:sz w:val="13"/>
              </w:rPr>
              <w:t>c:</w:t>
            </w:r>
          </w:p>
          <w:p>
            <w:pPr>
              <w:pStyle w:val="TableParagraph"/>
              <w:spacing w:line="80" w:lineRule="exact" w:before="27"/>
              <w:ind w:left="48" w:right="48"/>
              <w:jc w:val="center"/>
              <w:rPr>
                <w:sz w:val="8"/>
              </w:rPr>
            </w:pPr>
            <w:r>
              <w:rPr>
                <w:color w:val="676767"/>
                <w:spacing w:val="-5"/>
                <w:sz w:val="8"/>
              </w:rPr>
              <w:t>Q.</w:t>
            </w:r>
          </w:p>
          <w:p>
            <w:pPr>
              <w:pStyle w:val="TableParagraph"/>
              <w:spacing w:line="62" w:lineRule="exact"/>
              <w:ind w:left="54" w:right="48"/>
              <w:jc w:val="center"/>
              <w:rPr>
                <w:rFonts w:ascii="Arial"/>
                <w:sz w:val="9"/>
              </w:rPr>
            </w:pPr>
            <w:r>
              <w:rPr>
                <w:rFonts w:ascii="Arial"/>
                <w:color w:val="676767"/>
                <w:spacing w:val="-5"/>
                <w:w w:val="80"/>
                <w:sz w:val="9"/>
              </w:rPr>
              <w:t>o,J</w:t>
            </w:r>
          </w:p>
          <w:p>
            <w:pPr>
              <w:pStyle w:val="TableParagraph"/>
              <w:spacing w:line="279" w:lineRule="exact"/>
              <w:ind w:left="47" w:right="48"/>
              <w:jc w:val="center"/>
              <w:rPr>
                <w:rFonts w:ascii="Arial"/>
                <w:i/>
                <w:sz w:val="16"/>
              </w:rPr>
            </w:pPr>
            <w:r>
              <w:rPr>
                <w:color w:val="676767"/>
                <w:spacing w:val="-2"/>
                <w:w w:val="90"/>
                <w:position w:val="6"/>
                <w:sz w:val="23"/>
              </w:rPr>
              <w:t>"</w:t>
            </w:r>
            <w:r>
              <w:rPr>
                <w:rFonts w:ascii="Arial"/>
                <w:i/>
                <w:color w:val="676767"/>
                <w:spacing w:val="-2"/>
                <w:w w:val="90"/>
                <w:sz w:val="16"/>
              </w:rPr>
              <w:t>p,</w:t>
            </w:r>
            <w:r>
              <w:rPr>
                <w:color w:val="676767"/>
                <w:spacing w:val="-2"/>
                <w:w w:val="90"/>
                <w:position w:val="6"/>
                <w:sz w:val="23"/>
              </w:rPr>
              <w:t>'</w:t>
            </w:r>
            <w:r>
              <w:rPr>
                <w:rFonts w:ascii="Arial"/>
                <w:i/>
                <w:color w:val="676767"/>
                <w:spacing w:val="-2"/>
                <w:w w:val="90"/>
                <w:sz w:val="16"/>
              </w:rPr>
              <w:t>'</w:t>
            </w:r>
          </w:p>
          <w:p>
            <w:pPr>
              <w:pStyle w:val="TableParagraph"/>
              <w:spacing w:line="117" w:lineRule="auto" w:before="27"/>
              <w:ind w:left="41" w:right="61"/>
              <w:jc w:val="center"/>
              <w:rPr>
                <w:rFonts w:ascii="Arial"/>
                <w:i/>
                <w:sz w:val="17"/>
              </w:rPr>
            </w:pPr>
            <w:r>
              <w:rPr>
                <w:rFonts w:ascii="Arial"/>
                <w:i/>
                <w:color w:val="676767"/>
                <w:spacing w:val="-2"/>
                <w:w w:val="80"/>
                <w:position w:val="-15"/>
                <w:sz w:val="17"/>
              </w:rPr>
              <w:t>f</w:t>
            </w:r>
            <w:r>
              <w:rPr>
                <w:color w:val="676767"/>
                <w:spacing w:val="-2"/>
                <w:w w:val="80"/>
                <w:sz w:val="14"/>
              </w:rPr>
              <w:t>"</w:t>
            </w:r>
            <w:r>
              <w:rPr>
                <w:rFonts w:ascii="Arial"/>
                <w:color w:val="676767"/>
                <w:spacing w:val="-2"/>
                <w:w w:val="80"/>
                <w:position w:val="-4"/>
                <w:sz w:val="14"/>
              </w:rPr>
              <w:t>E</w:t>
            </w:r>
            <w:r>
              <w:rPr>
                <w:color w:val="676767"/>
                <w:spacing w:val="-2"/>
                <w:w w:val="80"/>
                <w:sz w:val="14"/>
              </w:rPr>
              <w:t>'</w:t>
            </w:r>
            <w:r>
              <w:rPr>
                <w:rFonts w:ascii="Arial"/>
                <w:i/>
                <w:color w:val="676767"/>
                <w:spacing w:val="-2"/>
                <w:w w:val="80"/>
                <w:position w:val="-15"/>
                <w:sz w:val="17"/>
              </w:rPr>
              <w:t>-</w:t>
            </w:r>
          </w:p>
          <w:p>
            <w:pPr>
              <w:pStyle w:val="TableParagraph"/>
              <w:spacing w:line="99" w:lineRule="exact"/>
              <w:ind w:left="41" w:right="78"/>
              <w:jc w:val="center"/>
              <w:rPr>
                <w:rFonts w:ascii="Arial"/>
                <w:i/>
                <w:sz w:val="17"/>
              </w:rPr>
            </w:pPr>
            <w:r>
              <w:rPr>
                <w:rFonts w:ascii="Arial"/>
                <w:i/>
                <w:color w:val="676767"/>
                <w:spacing w:val="-10"/>
                <w:w w:val="60"/>
                <w:sz w:val="17"/>
              </w:rPr>
              <w:t>?</w:t>
            </w:r>
          </w:p>
        </w:tc>
        <w:tc>
          <w:tcPr>
            <w:tcW w:w="870" w:type="dxa"/>
            <w:vMerge w:val="restart"/>
            <w:tcBorders>
              <w:bottom w:val="single" w:sz="6" w:space="0" w:color="000000"/>
              <w:right w:val="single" w:sz="8" w:space="0" w:color="000000"/>
            </w:tcBorders>
          </w:tcPr>
          <w:p>
            <w:pPr>
              <w:pStyle w:val="TableParagraph"/>
              <w:spacing w:before="66"/>
              <w:ind w:right="209"/>
              <w:jc w:val="right"/>
              <w:rPr>
                <w:sz w:val="14"/>
              </w:rPr>
            </w:pPr>
            <w:r>
              <w:rPr>
                <w:color w:val="858587"/>
                <w:w w:val="105"/>
                <w:sz w:val="14"/>
              </w:rPr>
              <w:t>-</w:t>
            </w:r>
            <w:r>
              <w:rPr>
                <w:color w:val="858587"/>
                <w:spacing w:val="18"/>
                <w:w w:val="105"/>
                <w:sz w:val="14"/>
              </w:rPr>
              <w:t> </w:t>
            </w:r>
            <w:r>
              <w:rPr>
                <w:color w:val="676767"/>
                <w:spacing w:val="-5"/>
                <w:w w:val="105"/>
                <w:sz w:val="14"/>
              </w:rPr>
              <w:t>14</w:t>
            </w:r>
          </w:p>
          <w:p>
            <w:pPr>
              <w:pStyle w:val="TableParagraph"/>
              <w:rPr>
                <w:i/>
                <w:sz w:val="14"/>
              </w:rPr>
            </w:pPr>
          </w:p>
          <w:p>
            <w:pPr>
              <w:pStyle w:val="TableParagraph"/>
              <w:spacing w:before="15"/>
              <w:rPr>
                <w:i/>
                <w:sz w:val="14"/>
              </w:rPr>
            </w:pPr>
          </w:p>
          <w:p>
            <w:pPr>
              <w:pStyle w:val="TableParagraph"/>
              <w:ind w:left="509"/>
              <w:rPr>
                <w:rFonts w:ascii="Arial"/>
                <w:b/>
                <w:sz w:val="12"/>
              </w:rPr>
            </w:pPr>
            <w:r>
              <w:rPr/>
              <mc:AlternateContent>
                <mc:Choice Requires="wps">
                  <w:drawing>
                    <wp:anchor distT="0" distB="0" distL="0" distR="0" allowOverlap="1" layoutInCell="1" locked="0" behindDoc="1" simplePos="0" relativeHeight="481689088">
                      <wp:simplePos x="0" y="0"/>
                      <wp:positionH relativeFrom="column">
                        <wp:posOffset>140035</wp:posOffset>
                      </wp:positionH>
                      <wp:positionV relativeFrom="paragraph">
                        <wp:posOffset>-108563</wp:posOffset>
                      </wp:positionV>
                      <wp:extent cx="97790" cy="2011045"/>
                      <wp:effectExtent l="0" t="0" r="0" b="0"/>
                      <wp:wrapNone/>
                      <wp:docPr id="1074" name="Group 1074"/>
                      <wp:cNvGraphicFramePr>
                        <a:graphicFrameLocks/>
                      </wp:cNvGraphicFramePr>
                      <a:graphic>
                        <a:graphicData uri="http://schemas.microsoft.com/office/word/2010/wordprocessingGroup">
                          <wpg:wgp>
                            <wpg:cNvPr id="1074" name="Group 1074"/>
                            <wpg:cNvGrpSpPr/>
                            <wpg:grpSpPr>
                              <a:xfrm>
                                <a:off x="0" y="0"/>
                                <a:ext cx="97790" cy="2011045"/>
                                <a:chExt cx="97790" cy="2011045"/>
                              </a:xfrm>
                            </wpg:grpSpPr>
                            <wps:wsp>
                              <wps:cNvPr id="1075" name="Graphic 1075"/>
                              <wps:cNvSpPr/>
                              <wps:spPr>
                                <a:xfrm>
                                  <a:off x="48836" y="0"/>
                                  <a:ext cx="1270" cy="302260"/>
                                </a:xfrm>
                                <a:custGeom>
                                  <a:avLst/>
                                  <a:gdLst/>
                                  <a:ahLst/>
                                  <a:cxnLst/>
                                  <a:rect l="l" t="t" r="r" b="b"/>
                                  <a:pathLst>
                                    <a:path w="0" h="302260">
                                      <a:moveTo>
                                        <a:pt x="0" y="302095"/>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1076" name="Graphic 1076"/>
                              <wps:cNvSpPr/>
                              <wps:spPr>
                                <a:xfrm>
                                  <a:off x="48836" y="302095"/>
                                  <a:ext cx="1270" cy="302260"/>
                                </a:xfrm>
                                <a:custGeom>
                                  <a:avLst/>
                                  <a:gdLst/>
                                  <a:ahLst/>
                                  <a:cxnLst/>
                                  <a:rect l="l" t="t" r="r" b="b"/>
                                  <a:pathLst>
                                    <a:path w="0" h="302260">
                                      <a:moveTo>
                                        <a:pt x="0" y="302095"/>
                                      </a:moveTo>
                                      <a:lnTo>
                                        <a:pt x="0" y="0"/>
                                      </a:lnTo>
                                    </a:path>
                                  </a:pathLst>
                                </a:custGeom>
                                <a:ln w="24418">
                                  <a:solidFill>
                                    <a:srgbClr val="000000"/>
                                  </a:solidFill>
                                  <a:prstDash val="solid"/>
                                </a:ln>
                              </wps:spPr>
                              <wps:bodyPr wrap="square" lIns="0" tIns="0" rIns="0" bIns="0" rtlCol="0">
                                <a:prstTxWarp prst="textNoShape">
                                  <a:avLst/>
                                </a:prstTxWarp>
                                <a:noAutofit/>
                              </wps:bodyPr>
                            </wps:wsp>
                            <wps:wsp>
                              <wps:cNvPr id="1077" name="Graphic 1077"/>
                              <wps:cNvSpPr/>
                              <wps:spPr>
                                <a:xfrm>
                                  <a:off x="48836" y="604191"/>
                                  <a:ext cx="1270" cy="1407160"/>
                                </a:xfrm>
                                <a:custGeom>
                                  <a:avLst/>
                                  <a:gdLst/>
                                  <a:ahLst/>
                                  <a:cxnLst/>
                                  <a:rect l="l" t="t" r="r" b="b"/>
                                  <a:pathLst>
                                    <a:path w="0" h="1407160">
                                      <a:moveTo>
                                        <a:pt x="0" y="1406729"/>
                                      </a:moveTo>
                                      <a:lnTo>
                                        <a:pt x="0" y="0"/>
                                      </a:lnTo>
                                    </a:path>
                                  </a:pathLst>
                                </a:custGeom>
                                <a:ln w="9767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026382pt;margin-top:-8.548285pt;width:7.7pt;height:158.35pt;mso-position-horizontal-relative:column;mso-position-vertical-relative:paragraph;z-index:-21627392" id="docshapegroup778" coordorigin="221,-171" coordsize="154,3167">
                      <v:line style="position:absolute" from="297,305" to="297,-171" stroked="true" strokeweight=".480677pt" strokecolor="#000000">
                        <v:stroke dashstyle="solid"/>
                      </v:line>
                      <v:line style="position:absolute" from="297,781" to="297,305" stroked="true" strokeweight="1.922707pt" strokecolor="#000000">
                        <v:stroke dashstyle="solid"/>
                      </v:line>
                      <v:line style="position:absolute" from="297,2996" to="297,781" stroked="true" strokeweight="7.690829pt" strokecolor="#000000">
                        <v:stroke dashstyle="solid"/>
                      </v:line>
                      <w10:wrap type="none"/>
                    </v:group>
                  </w:pict>
                </mc:Fallback>
              </mc:AlternateContent>
            </w:r>
            <w:r>
              <w:rPr>
                <w:rFonts w:ascii="Arial"/>
                <w:b/>
                <w:color w:val="676767"/>
                <w:spacing w:val="-5"/>
                <w:w w:val="105"/>
                <w:sz w:val="12"/>
              </w:rPr>
              <w:t>12</w:t>
            </w:r>
          </w:p>
          <w:p>
            <w:pPr>
              <w:pStyle w:val="TableParagraph"/>
              <w:rPr>
                <w:i/>
                <w:sz w:val="12"/>
              </w:rPr>
            </w:pPr>
          </w:p>
          <w:p>
            <w:pPr>
              <w:pStyle w:val="TableParagraph"/>
              <w:spacing w:before="44"/>
              <w:rPr>
                <w:i/>
                <w:sz w:val="12"/>
              </w:rPr>
            </w:pPr>
          </w:p>
          <w:p>
            <w:pPr>
              <w:pStyle w:val="TableParagraph"/>
              <w:ind w:right="213"/>
              <w:jc w:val="right"/>
              <w:rPr>
                <w:sz w:val="14"/>
              </w:rPr>
            </w:pPr>
            <w:r>
              <w:rPr>
                <w:color w:val="676767"/>
                <w:spacing w:val="-5"/>
                <w:w w:val="105"/>
                <w:sz w:val="14"/>
              </w:rPr>
              <w:t>10</w:t>
            </w:r>
          </w:p>
          <w:p>
            <w:pPr>
              <w:pStyle w:val="TableParagraph"/>
              <w:rPr>
                <w:i/>
                <w:sz w:val="14"/>
              </w:rPr>
            </w:pPr>
          </w:p>
          <w:p>
            <w:pPr>
              <w:pStyle w:val="TableParagraph"/>
              <w:spacing w:before="2"/>
              <w:rPr>
                <w:i/>
                <w:sz w:val="14"/>
              </w:rPr>
            </w:pPr>
          </w:p>
          <w:p>
            <w:pPr>
              <w:pStyle w:val="TableParagraph"/>
              <w:ind w:left="502"/>
              <w:rPr>
                <w:b/>
                <w:sz w:val="13"/>
              </w:rPr>
            </w:pPr>
            <w:r>
              <w:rPr>
                <w:b/>
                <w:color w:val="676767"/>
                <w:spacing w:val="-10"/>
                <w:w w:val="95"/>
                <w:sz w:val="13"/>
              </w:rPr>
              <w:t>B</w:t>
            </w:r>
          </w:p>
          <w:p>
            <w:pPr>
              <w:pStyle w:val="TableParagraph"/>
              <w:rPr>
                <w:i/>
                <w:sz w:val="13"/>
              </w:rPr>
            </w:pPr>
          </w:p>
          <w:p>
            <w:pPr>
              <w:pStyle w:val="TableParagraph"/>
              <w:spacing w:before="36"/>
              <w:rPr>
                <w:i/>
                <w:sz w:val="13"/>
              </w:rPr>
            </w:pPr>
          </w:p>
          <w:p>
            <w:pPr>
              <w:pStyle w:val="TableParagraph"/>
              <w:ind w:left="495"/>
              <w:rPr>
                <w:rFonts w:ascii="Arial"/>
                <w:sz w:val="12"/>
              </w:rPr>
            </w:pPr>
            <w:r>
              <w:rPr>
                <w:rFonts w:ascii="Arial"/>
                <w:color w:val="676767"/>
                <w:spacing w:val="-10"/>
                <w:w w:val="95"/>
                <w:sz w:val="12"/>
              </w:rPr>
              <w:t>6</w:t>
            </w:r>
          </w:p>
          <w:p>
            <w:pPr>
              <w:pStyle w:val="TableParagraph"/>
              <w:rPr>
                <w:i/>
                <w:sz w:val="12"/>
              </w:rPr>
            </w:pPr>
          </w:p>
          <w:p>
            <w:pPr>
              <w:pStyle w:val="TableParagraph"/>
              <w:spacing w:before="44"/>
              <w:rPr>
                <w:i/>
                <w:sz w:val="12"/>
              </w:rPr>
            </w:pPr>
          </w:p>
          <w:p>
            <w:pPr>
              <w:pStyle w:val="TableParagraph"/>
              <w:ind w:right="298"/>
              <w:jc w:val="right"/>
              <w:rPr>
                <w:b/>
                <w:sz w:val="14"/>
              </w:rPr>
            </w:pPr>
            <w:r>
              <w:rPr>
                <w:b/>
                <w:color w:val="676767"/>
                <w:spacing w:val="-10"/>
                <w:w w:val="95"/>
                <w:sz w:val="14"/>
              </w:rPr>
              <w:t>4</w:t>
            </w:r>
          </w:p>
          <w:p>
            <w:pPr>
              <w:pStyle w:val="TableParagraph"/>
              <w:rPr>
                <w:i/>
                <w:sz w:val="14"/>
              </w:rPr>
            </w:pPr>
          </w:p>
          <w:p>
            <w:pPr>
              <w:pStyle w:val="TableParagraph"/>
              <w:spacing w:before="11"/>
              <w:rPr>
                <w:i/>
                <w:sz w:val="14"/>
              </w:rPr>
            </w:pPr>
          </w:p>
          <w:p>
            <w:pPr>
              <w:pStyle w:val="TableParagraph"/>
              <w:ind w:left="501"/>
              <w:rPr>
                <w:rFonts w:ascii="Arial"/>
                <w:b/>
                <w:sz w:val="13"/>
              </w:rPr>
            </w:pPr>
            <w:r>
              <w:rPr>
                <w:rFonts w:ascii="Arial"/>
                <w:b/>
                <w:color w:val="676767"/>
                <w:spacing w:val="-5"/>
                <w:w w:val="80"/>
                <w:sz w:val="13"/>
              </w:rPr>
              <w:t>2.</w:t>
            </w:r>
          </w:p>
          <w:p>
            <w:pPr>
              <w:pStyle w:val="TableParagraph"/>
              <w:rPr>
                <w:i/>
                <w:sz w:val="13"/>
              </w:rPr>
            </w:pPr>
          </w:p>
          <w:p>
            <w:pPr>
              <w:pStyle w:val="TableParagraph"/>
              <w:spacing w:before="9"/>
              <w:rPr>
                <w:i/>
                <w:sz w:val="13"/>
              </w:rPr>
            </w:pPr>
          </w:p>
          <w:p>
            <w:pPr>
              <w:pStyle w:val="TableParagraph"/>
              <w:ind w:right="280"/>
              <w:jc w:val="right"/>
              <w:rPr>
                <w:b/>
                <w:sz w:val="15"/>
              </w:rPr>
            </w:pPr>
            <w:r>
              <w:rPr>
                <w:b/>
                <w:color w:val="676767"/>
                <w:spacing w:val="-10"/>
                <w:w w:val="105"/>
                <w:sz w:val="15"/>
              </w:rPr>
              <w:t>0</w:t>
            </w:r>
          </w:p>
        </w:tc>
      </w:tr>
      <w:tr>
        <w:trPr>
          <w:trHeight w:val="818" w:hRule="atLeast"/>
        </w:trPr>
        <w:tc>
          <w:tcPr>
            <w:tcW w:w="2033" w:type="dxa"/>
            <w:tcBorders>
              <w:left w:val="single" w:sz="8" w:space="0" w:color="000000"/>
            </w:tcBorders>
          </w:tcPr>
          <w:p>
            <w:pPr>
              <w:pStyle w:val="TableParagraph"/>
              <w:rPr>
                <w:i/>
                <w:sz w:val="13"/>
              </w:rPr>
            </w:pPr>
          </w:p>
          <w:p>
            <w:pPr>
              <w:pStyle w:val="TableParagraph"/>
              <w:spacing w:before="32"/>
              <w:rPr>
                <w:i/>
                <w:sz w:val="13"/>
              </w:rPr>
            </w:pPr>
          </w:p>
          <w:p>
            <w:pPr>
              <w:pStyle w:val="TableParagraph"/>
              <w:ind w:right="34"/>
              <w:jc w:val="right"/>
              <w:rPr>
                <w:rFonts w:ascii="Arial"/>
                <w:sz w:val="13"/>
              </w:rPr>
            </w:pPr>
            <w:r>
              <w:rPr>
                <w:rFonts w:ascii="Arial"/>
                <w:color w:val="676767"/>
                <w:spacing w:val="-2"/>
                <w:w w:val="105"/>
                <w:sz w:val="13"/>
              </w:rPr>
              <w:t>Tomato_Late_Blight</w:t>
            </w:r>
          </w:p>
        </w:tc>
        <w:tc>
          <w:tcPr>
            <w:tcW w:w="934" w:type="dxa"/>
            <w:vMerge/>
            <w:tcBorders>
              <w:top w:val="nil"/>
              <w:bottom w:val="single" w:sz="6" w:space="0" w:color="000000"/>
            </w:tcBorders>
          </w:tcPr>
          <w:p>
            <w:pPr>
              <w:rPr>
                <w:sz w:val="2"/>
                <w:szCs w:val="2"/>
              </w:rPr>
            </w:pPr>
          </w:p>
        </w:tc>
        <w:tc>
          <w:tcPr>
            <w:tcW w:w="875" w:type="dxa"/>
            <w:vMerge/>
            <w:tcBorders>
              <w:top w:val="nil"/>
              <w:bottom w:val="single" w:sz="6" w:space="0" w:color="000000"/>
            </w:tcBorders>
          </w:tcPr>
          <w:p>
            <w:pPr>
              <w:rPr>
                <w:sz w:val="2"/>
                <w:szCs w:val="2"/>
              </w:rPr>
            </w:pPr>
          </w:p>
        </w:tc>
        <w:tc>
          <w:tcPr>
            <w:tcW w:w="914" w:type="dxa"/>
            <w:vMerge/>
            <w:tcBorders>
              <w:top w:val="nil"/>
              <w:bottom w:val="single" w:sz="6" w:space="0" w:color="000000"/>
            </w:tcBorders>
          </w:tcPr>
          <w:p>
            <w:pPr>
              <w:rPr>
                <w:sz w:val="2"/>
                <w:szCs w:val="2"/>
              </w:rPr>
            </w:pPr>
          </w:p>
        </w:tc>
        <w:tc>
          <w:tcPr>
            <w:tcW w:w="911" w:type="dxa"/>
            <w:vMerge/>
            <w:tcBorders>
              <w:top w:val="nil"/>
              <w:bottom w:val="single" w:sz="6" w:space="0" w:color="000000"/>
            </w:tcBorders>
          </w:tcPr>
          <w:p>
            <w:pPr>
              <w:rPr>
                <w:sz w:val="2"/>
                <w:szCs w:val="2"/>
              </w:rPr>
            </w:pPr>
          </w:p>
        </w:tc>
        <w:tc>
          <w:tcPr>
            <w:tcW w:w="870" w:type="dxa"/>
            <w:vMerge/>
            <w:tcBorders>
              <w:top w:val="nil"/>
              <w:bottom w:val="single" w:sz="6" w:space="0" w:color="000000"/>
              <w:right w:val="single" w:sz="8" w:space="0" w:color="000000"/>
            </w:tcBorders>
          </w:tcPr>
          <w:p>
            <w:pPr>
              <w:rPr>
                <w:sz w:val="2"/>
                <w:szCs w:val="2"/>
              </w:rPr>
            </w:pPr>
          </w:p>
        </w:tc>
      </w:tr>
      <w:tr>
        <w:trPr>
          <w:trHeight w:val="818" w:hRule="atLeast"/>
        </w:trPr>
        <w:tc>
          <w:tcPr>
            <w:tcW w:w="2033" w:type="dxa"/>
            <w:tcBorders>
              <w:left w:val="single" w:sz="8" w:space="0" w:color="000000"/>
            </w:tcBorders>
          </w:tcPr>
          <w:p>
            <w:pPr>
              <w:pStyle w:val="TableParagraph"/>
              <w:rPr>
                <w:i/>
                <w:sz w:val="13"/>
              </w:rPr>
            </w:pPr>
          </w:p>
          <w:p>
            <w:pPr>
              <w:pStyle w:val="TableParagraph"/>
              <w:spacing w:before="34"/>
              <w:rPr>
                <w:i/>
                <w:sz w:val="13"/>
              </w:rPr>
            </w:pPr>
          </w:p>
          <w:p>
            <w:pPr>
              <w:pStyle w:val="TableParagraph"/>
              <w:ind w:right="42"/>
              <w:jc w:val="right"/>
              <w:rPr>
                <w:rFonts w:ascii="Arial"/>
                <w:sz w:val="13"/>
              </w:rPr>
            </w:pPr>
            <w:r>
              <w:rPr>
                <w:rFonts w:ascii="Arial"/>
                <w:color w:val="676767"/>
                <w:spacing w:val="-2"/>
                <w:w w:val="105"/>
                <w:sz w:val="13"/>
              </w:rPr>
              <w:t>Tomato_Leaf</w:t>
            </w:r>
            <w:r>
              <w:rPr>
                <w:rFonts w:ascii="Arial"/>
                <w:color w:val="858587"/>
                <w:spacing w:val="-2"/>
                <w:w w:val="105"/>
                <w:sz w:val="13"/>
              </w:rPr>
              <w:t>_</w:t>
            </w:r>
            <w:r>
              <w:rPr>
                <w:rFonts w:ascii="Arial"/>
                <w:color w:val="545454"/>
                <w:spacing w:val="-2"/>
                <w:w w:val="105"/>
                <w:sz w:val="13"/>
              </w:rPr>
              <w:t>Mold</w:t>
            </w:r>
          </w:p>
        </w:tc>
        <w:tc>
          <w:tcPr>
            <w:tcW w:w="934" w:type="dxa"/>
            <w:vMerge/>
            <w:tcBorders>
              <w:top w:val="nil"/>
              <w:bottom w:val="single" w:sz="6" w:space="0" w:color="000000"/>
            </w:tcBorders>
          </w:tcPr>
          <w:p>
            <w:pPr>
              <w:rPr>
                <w:sz w:val="2"/>
                <w:szCs w:val="2"/>
              </w:rPr>
            </w:pPr>
          </w:p>
        </w:tc>
        <w:tc>
          <w:tcPr>
            <w:tcW w:w="875" w:type="dxa"/>
            <w:vMerge/>
            <w:tcBorders>
              <w:top w:val="nil"/>
              <w:bottom w:val="single" w:sz="6" w:space="0" w:color="000000"/>
            </w:tcBorders>
          </w:tcPr>
          <w:p>
            <w:pPr>
              <w:rPr>
                <w:sz w:val="2"/>
                <w:szCs w:val="2"/>
              </w:rPr>
            </w:pPr>
          </w:p>
        </w:tc>
        <w:tc>
          <w:tcPr>
            <w:tcW w:w="914" w:type="dxa"/>
            <w:vMerge/>
            <w:tcBorders>
              <w:top w:val="nil"/>
              <w:bottom w:val="single" w:sz="6" w:space="0" w:color="000000"/>
            </w:tcBorders>
          </w:tcPr>
          <w:p>
            <w:pPr>
              <w:rPr>
                <w:sz w:val="2"/>
                <w:szCs w:val="2"/>
              </w:rPr>
            </w:pPr>
          </w:p>
        </w:tc>
        <w:tc>
          <w:tcPr>
            <w:tcW w:w="911" w:type="dxa"/>
            <w:vMerge/>
            <w:tcBorders>
              <w:top w:val="nil"/>
              <w:bottom w:val="single" w:sz="6" w:space="0" w:color="000000"/>
            </w:tcBorders>
          </w:tcPr>
          <w:p>
            <w:pPr>
              <w:rPr>
                <w:sz w:val="2"/>
                <w:szCs w:val="2"/>
              </w:rPr>
            </w:pPr>
          </w:p>
        </w:tc>
        <w:tc>
          <w:tcPr>
            <w:tcW w:w="870" w:type="dxa"/>
            <w:vMerge/>
            <w:tcBorders>
              <w:top w:val="nil"/>
              <w:bottom w:val="single" w:sz="6" w:space="0" w:color="000000"/>
              <w:right w:val="single" w:sz="8" w:space="0" w:color="000000"/>
            </w:tcBorders>
          </w:tcPr>
          <w:p>
            <w:pPr>
              <w:rPr>
                <w:sz w:val="2"/>
                <w:szCs w:val="2"/>
              </w:rPr>
            </w:pPr>
          </w:p>
        </w:tc>
      </w:tr>
      <w:tr>
        <w:trPr>
          <w:trHeight w:val="2742" w:hRule="atLeast"/>
        </w:trPr>
        <w:tc>
          <w:tcPr>
            <w:tcW w:w="2033" w:type="dxa"/>
            <w:tcBorders>
              <w:left w:val="single" w:sz="8" w:space="0" w:color="000000"/>
              <w:bottom w:val="single" w:sz="6" w:space="0" w:color="000000"/>
            </w:tcBorders>
          </w:tcPr>
          <w:p>
            <w:pPr>
              <w:pStyle w:val="TableParagraph"/>
              <w:rPr>
                <w:i/>
                <w:sz w:val="13"/>
              </w:rPr>
            </w:pPr>
          </w:p>
          <w:p>
            <w:pPr>
              <w:pStyle w:val="TableParagraph"/>
              <w:spacing w:before="32"/>
              <w:rPr>
                <w:i/>
                <w:sz w:val="13"/>
              </w:rPr>
            </w:pPr>
          </w:p>
          <w:p>
            <w:pPr>
              <w:pStyle w:val="TableParagraph"/>
              <w:ind w:right="45"/>
              <w:jc w:val="right"/>
              <w:rPr>
                <w:rFonts w:ascii="Arial"/>
                <w:sz w:val="13"/>
              </w:rPr>
            </w:pPr>
            <w:r>
              <w:rPr>
                <w:rFonts w:ascii="Arial"/>
                <w:color w:val="676767"/>
                <w:spacing w:val="-2"/>
                <w:sz w:val="13"/>
              </w:rPr>
              <w:t>Tomato</w:t>
            </w:r>
            <w:r>
              <w:rPr>
                <w:rFonts w:ascii="Arial"/>
                <w:color w:val="858587"/>
                <w:spacing w:val="-2"/>
                <w:sz w:val="13"/>
              </w:rPr>
              <w:t>_</w:t>
            </w:r>
            <w:r>
              <w:rPr>
                <w:rFonts w:ascii="Arial"/>
                <w:color w:val="676767"/>
                <w:spacing w:val="-2"/>
                <w:sz w:val="13"/>
              </w:rPr>
              <w:t>Septotria_Leaf</w:t>
            </w:r>
            <w:r>
              <w:rPr>
                <w:rFonts w:ascii="Arial"/>
                <w:color w:val="858587"/>
                <w:spacing w:val="-2"/>
                <w:sz w:val="13"/>
              </w:rPr>
              <w:t>_</w:t>
            </w:r>
            <w:r>
              <w:rPr>
                <w:rFonts w:ascii="Arial"/>
                <w:color w:val="676767"/>
                <w:spacing w:val="-2"/>
                <w:sz w:val="13"/>
              </w:rPr>
              <w:t>5</w:t>
            </w:r>
            <w:r>
              <w:rPr>
                <w:rFonts w:ascii="Arial"/>
                <w:color w:val="545454"/>
                <w:spacing w:val="-2"/>
                <w:sz w:val="13"/>
              </w:rPr>
              <w:t>por</w:t>
            </w:r>
          </w:p>
        </w:tc>
        <w:tc>
          <w:tcPr>
            <w:tcW w:w="934" w:type="dxa"/>
            <w:vMerge/>
            <w:tcBorders>
              <w:top w:val="nil"/>
              <w:bottom w:val="single" w:sz="6" w:space="0" w:color="000000"/>
            </w:tcBorders>
          </w:tcPr>
          <w:p>
            <w:pPr>
              <w:rPr>
                <w:sz w:val="2"/>
                <w:szCs w:val="2"/>
              </w:rPr>
            </w:pPr>
          </w:p>
        </w:tc>
        <w:tc>
          <w:tcPr>
            <w:tcW w:w="875" w:type="dxa"/>
            <w:vMerge/>
            <w:tcBorders>
              <w:top w:val="nil"/>
              <w:bottom w:val="single" w:sz="6" w:space="0" w:color="000000"/>
            </w:tcBorders>
          </w:tcPr>
          <w:p>
            <w:pPr>
              <w:rPr>
                <w:sz w:val="2"/>
                <w:szCs w:val="2"/>
              </w:rPr>
            </w:pPr>
          </w:p>
        </w:tc>
        <w:tc>
          <w:tcPr>
            <w:tcW w:w="914" w:type="dxa"/>
            <w:vMerge/>
            <w:tcBorders>
              <w:top w:val="nil"/>
              <w:bottom w:val="single" w:sz="6" w:space="0" w:color="000000"/>
            </w:tcBorders>
          </w:tcPr>
          <w:p>
            <w:pPr>
              <w:rPr>
                <w:sz w:val="2"/>
                <w:szCs w:val="2"/>
              </w:rPr>
            </w:pPr>
          </w:p>
        </w:tc>
        <w:tc>
          <w:tcPr>
            <w:tcW w:w="911" w:type="dxa"/>
            <w:vMerge/>
            <w:tcBorders>
              <w:top w:val="nil"/>
              <w:bottom w:val="single" w:sz="6" w:space="0" w:color="000000"/>
            </w:tcBorders>
          </w:tcPr>
          <w:p>
            <w:pPr>
              <w:rPr>
                <w:sz w:val="2"/>
                <w:szCs w:val="2"/>
              </w:rPr>
            </w:pPr>
          </w:p>
        </w:tc>
        <w:tc>
          <w:tcPr>
            <w:tcW w:w="870" w:type="dxa"/>
            <w:vMerge/>
            <w:tcBorders>
              <w:top w:val="nil"/>
              <w:bottom w:val="single" w:sz="6" w:space="0" w:color="000000"/>
              <w:right w:val="single" w:sz="8" w:space="0" w:color="000000"/>
            </w:tcBorders>
          </w:tcPr>
          <w:p>
            <w:pPr>
              <w:rPr>
                <w:sz w:val="2"/>
                <w:szCs w:val="2"/>
              </w:rPr>
            </w:pPr>
          </w:p>
        </w:tc>
      </w:tr>
    </w:tbl>
    <w:p>
      <w:pPr>
        <w:pStyle w:val="BodyText"/>
        <w:rPr>
          <w:i/>
          <w:sz w:val="22"/>
        </w:rPr>
      </w:pPr>
    </w:p>
    <w:p>
      <w:pPr>
        <w:pStyle w:val="BodyText"/>
        <w:rPr>
          <w:i/>
          <w:sz w:val="22"/>
        </w:rPr>
      </w:pPr>
    </w:p>
    <w:p>
      <w:pPr>
        <w:pStyle w:val="BodyText"/>
        <w:spacing w:before="106"/>
        <w:rPr>
          <w:i/>
          <w:sz w:val="22"/>
        </w:rPr>
      </w:pPr>
    </w:p>
    <w:p>
      <w:pPr>
        <w:spacing w:before="0"/>
        <w:ind w:left="845" w:right="0" w:firstLine="0"/>
        <w:jc w:val="left"/>
        <w:rPr>
          <w:i/>
          <w:sz w:val="22"/>
        </w:rPr>
      </w:pPr>
      <w:r>
        <w:rPr>
          <w:i/>
          <w:color w:val="131313"/>
          <w:sz w:val="22"/>
        </w:rPr>
        <w:t>Classification</w:t>
      </w:r>
      <w:r>
        <w:rPr>
          <w:i/>
          <w:color w:val="131313"/>
          <w:spacing w:val="-11"/>
          <w:sz w:val="22"/>
        </w:rPr>
        <w:t> </w:t>
      </w:r>
      <w:r>
        <w:rPr>
          <w:i/>
          <w:color w:val="131313"/>
          <w:sz w:val="22"/>
        </w:rPr>
        <w:t>Report</w:t>
      </w:r>
      <w:r>
        <w:rPr>
          <w:i/>
          <w:color w:val="131313"/>
          <w:spacing w:val="-6"/>
          <w:sz w:val="22"/>
        </w:rPr>
        <w:t> </w:t>
      </w:r>
      <w:r>
        <w:rPr>
          <w:sz w:val="22"/>
        </w:rPr>
        <w:t>-</w:t>
      </w:r>
      <w:r>
        <w:rPr>
          <w:spacing w:val="44"/>
          <w:sz w:val="22"/>
        </w:rPr>
        <w:t> </w:t>
      </w:r>
      <w:r>
        <w:rPr>
          <w:i/>
          <w:color w:val="131313"/>
          <w:sz w:val="22"/>
        </w:rPr>
        <w:t>Precision</w:t>
      </w:r>
      <w:r>
        <w:rPr>
          <w:i/>
          <w:color w:val="131313"/>
          <w:spacing w:val="9"/>
          <w:sz w:val="22"/>
        </w:rPr>
        <w:t> </w:t>
      </w:r>
      <w:r>
        <w:rPr>
          <w:color w:val="131313"/>
          <w:w w:val="75"/>
          <w:sz w:val="6"/>
        </w:rPr>
        <w:t>I</w:t>
      </w:r>
      <w:r>
        <w:rPr>
          <w:color w:val="131313"/>
          <w:spacing w:val="77"/>
          <w:w w:val="150"/>
          <w:sz w:val="6"/>
        </w:rPr>
        <w:t> </w:t>
      </w:r>
      <w:r>
        <w:rPr>
          <w:i/>
          <w:color w:val="131313"/>
          <w:sz w:val="22"/>
        </w:rPr>
        <w:t>Recall</w:t>
      </w:r>
      <w:r>
        <w:rPr>
          <w:i/>
          <w:color w:val="131313"/>
          <w:spacing w:val="6"/>
          <w:sz w:val="22"/>
        </w:rPr>
        <w:t> </w:t>
      </w:r>
      <w:r>
        <w:rPr>
          <w:color w:val="131313"/>
          <w:w w:val="75"/>
          <w:sz w:val="6"/>
        </w:rPr>
        <w:t>I</w:t>
      </w:r>
      <w:r>
        <w:rPr>
          <w:color w:val="131313"/>
          <w:spacing w:val="77"/>
          <w:w w:val="150"/>
          <w:sz w:val="6"/>
        </w:rPr>
        <w:t> </w:t>
      </w:r>
      <w:r>
        <w:rPr>
          <w:i/>
          <w:color w:val="131313"/>
          <w:sz w:val="22"/>
        </w:rPr>
        <w:t>fl-</w:t>
      </w:r>
      <w:r>
        <w:rPr>
          <w:i/>
          <w:color w:val="131313"/>
          <w:spacing w:val="-2"/>
          <w:sz w:val="22"/>
        </w:rPr>
        <w:t>score</w:t>
      </w:r>
    </w:p>
    <w:p>
      <w:pPr>
        <w:pStyle w:val="BodyText"/>
        <w:spacing w:before="20"/>
        <w:rPr>
          <w:i/>
          <w:sz w:val="20"/>
        </w:rPr>
      </w:pPr>
      <w:r>
        <w:rPr/>
        <mc:AlternateContent>
          <mc:Choice Requires="wps">
            <w:drawing>
              <wp:anchor distT="0" distB="0" distL="0" distR="0" allowOverlap="1" layoutInCell="1" locked="0" behindDoc="1" simplePos="0" relativeHeight="487727104">
                <wp:simplePos x="0" y="0"/>
                <wp:positionH relativeFrom="page">
                  <wp:posOffset>692871</wp:posOffset>
                </wp:positionH>
                <wp:positionV relativeFrom="paragraph">
                  <wp:posOffset>180327</wp:posOffset>
                </wp:positionV>
                <wp:extent cx="4117975" cy="1721485"/>
                <wp:effectExtent l="0" t="0" r="0" b="0"/>
                <wp:wrapTopAndBottom/>
                <wp:docPr id="1078" name="Group 1078"/>
                <wp:cNvGraphicFramePr>
                  <a:graphicFrameLocks/>
                </wp:cNvGraphicFramePr>
                <a:graphic>
                  <a:graphicData uri="http://schemas.microsoft.com/office/word/2010/wordprocessingGroup">
                    <wpg:wgp>
                      <wpg:cNvPr id="1078" name="Group 1078"/>
                      <wpg:cNvGrpSpPr/>
                      <wpg:grpSpPr>
                        <a:xfrm>
                          <a:off x="0" y="0"/>
                          <a:ext cx="4117975" cy="1721485"/>
                          <a:chExt cx="4117975" cy="1721485"/>
                        </a:xfrm>
                      </wpg:grpSpPr>
                      <wps:wsp>
                        <wps:cNvPr id="1079" name="Graphic 1079"/>
                        <wps:cNvSpPr/>
                        <wps:spPr>
                          <a:xfrm>
                            <a:off x="3052" y="0"/>
                            <a:ext cx="4114800" cy="1721485"/>
                          </a:xfrm>
                          <a:custGeom>
                            <a:avLst/>
                            <a:gdLst/>
                            <a:ahLst/>
                            <a:cxnLst/>
                            <a:rect l="l" t="t" r="r" b="b"/>
                            <a:pathLst>
                              <a:path w="4114800" h="1721485">
                                <a:moveTo>
                                  <a:pt x="3052" y="1721031"/>
                                </a:moveTo>
                                <a:lnTo>
                                  <a:pt x="3052" y="0"/>
                                </a:lnTo>
                              </a:path>
                              <a:path w="4114800" h="1721485">
                                <a:moveTo>
                                  <a:pt x="4102288" y="1721031"/>
                                </a:moveTo>
                                <a:lnTo>
                                  <a:pt x="4102288" y="0"/>
                                </a:lnTo>
                              </a:path>
                              <a:path w="4114800" h="1721485">
                                <a:moveTo>
                                  <a:pt x="0" y="12205"/>
                                </a:moveTo>
                                <a:lnTo>
                                  <a:pt x="4114497" y="12205"/>
                                </a:lnTo>
                              </a:path>
                            </a:pathLst>
                          </a:custGeom>
                          <a:ln w="12207">
                            <a:solidFill>
                              <a:srgbClr val="000000"/>
                            </a:solidFill>
                            <a:prstDash val="solid"/>
                          </a:ln>
                        </wps:spPr>
                        <wps:bodyPr wrap="square" lIns="0" tIns="0" rIns="0" bIns="0" rtlCol="0">
                          <a:prstTxWarp prst="textNoShape">
                            <a:avLst/>
                          </a:prstTxWarp>
                          <a:noAutofit/>
                        </wps:bodyPr>
                      </wps:wsp>
                      <wps:wsp>
                        <wps:cNvPr id="1080" name="Graphic 1080"/>
                        <wps:cNvSpPr/>
                        <wps:spPr>
                          <a:xfrm>
                            <a:off x="3052" y="1711877"/>
                            <a:ext cx="4114800" cy="1270"/>
                          </a:xfrm>
                          <a:custGeom>
                            <a:avLst/>
                            <a:gdLst/>
                            <a:ahLst/>
                            <a:cxnLst/>
                            <a:rect l="l" t="t" r="r" b="b"/>
                            <a:pathLst>
                              <a:path w="4114800" h="0">
                                <a:moveTo>
                                  <a:pt x="0" y="0"/>
                                </a:moveTo>
                                <a:lnTo>
                                  <a:pt x="4114497" y="0"/>
                                </a:lnTo>
                              </a:path>
                            </a:pathLst>
                          </a:custGeom>
                          <a:ln w="9154">
                            <a:solidFill>
                              <a:srgbClr val="000000"/>
                            </a:solidFill>
                            <a:prstDash val="solid"/>
                          </a:ln>
                        </wps:spPr>
                        <wps:bodyPr wrap="square" lIns="0" tIns="0" rIns="0" bIns="0" rtlCol="0">
                          <a:prstTxWarp prst="textNoShape">
                            <a:avLst/>
                          </a:prstTxWarp>
                          <a:noAutofit/>
                        </wps:bodyPr>
                      </wps:wsp>
                      <wps:wsp>
                        <wps:cNvPr id="1081" name="Graphic 1081"/>
                        <wps:cNvSpPr/>
                        <wps:spPr>
                          <a:xfrm>
                            <a:off x="2074179" y="142446"/>
                            <a:ext cx="991235" cy="1388110"/>
                          </a:xfrm>
                          <a:custGeom>
                            <a:avLst/>
                            <a:gdLst/>
                            <a:ahLst/>
                            <a:cxnLst/>
                            <a:rect l="l" t="t" r="r" b="b"/>
                            <a:pathLst>
                              <a:path w="991235" h="1388110">
                                <a:moveTo>
                                  <a:pt x="3060" y="957948"/>
                                </a:moveTo>
                                <a:lnTo>
                                  <a:pt x="0" y="957948"/>
                                </a:lnTo>
                                <a:lnTo>
                                  <a:pt x="0" y="1067193"/>
                                </a:lnTo>
                                <a:lnTo>
                                  <a:pt x="3060" y="1067193"/>
                                </a:lnTo>
                                <a:lnTo>
                                  <a:pt x="3060" y="957948"/>
                                </a:lnTo>
                                <a:close/>
                              </a:path>
                              <a:path w="991235" h="1388110">
                                <a:moveTo>
                                  <a:pt x="6184" y="1278356"/>
                                </a:moveTo>
                                <a:lnTo>
                                  <a:pt x="3136" y="1278356"/>
                                </a:lnTo>
                                <a:lnTo>
                                  <a:pt x="3136" y="1387602"/>
                                </a:lnTo>
                                <a:lnTo>
                                  <a:pt x="6184" y="1387602"/>
                                </a:lnTo>
                                <a:lnTo>
                                  <a:pt x="6184" y="1278356"/>
                                </a:lnTo>
                                <a:close/>
                              </a:path>
                              <a:path w="991235" h="1388110">
                                <a:moveTo>
                                  <a:pt x="252463" y="0"/>
                                </a:moveTo>
                                <a:lnTo>
                                  <a:pt x="249415" y="0"/>
                                </a:lnTo>
                                <a:lnTo>
                                  <a:pt x="249415" y="119811"/>
                                </a:lnTo>
                                <a:lnTo>
                                  <a:pt x="252463" y="119811"/>
                                </a:lnTo>
                                <a:lnTo>
                                  <a:pt x="252463" y="0"/>
                                </a:lnTo>
                                <a:close/>
                              </a:path>
                              <a:path w="991235" h="1388110">
                                <a:moveTo>
                                  <a:pt x="990930" y="1174597"/>
                                </a:moveTo>
                                <a:lnTo>
                                  <a:pt x="987882" y="1174597"/>
                                </a:lnTo>
                                <a:lnTo>
                                  <a:pt x="987882" y="1283855"/>
                                </a:lnTo>
                                <a:lnTo>
                                  <a:pt x="990930" y="1283855"/>
                                </a:lnTo>
                                <a:lnTo>
                                  <a:pt x="990930" y="1174597"/>
                                </a:lnTo>
                                <a:close/>
                              </a:path>
                            </a:pathLst>
                          </a:custGeom>
                          <a:solidFill>
                            <a:srgbClr val="E2E1DF"/>
                          </a:solidFill>
                        </wps:spPr>
                        <wps:bodyPr wrap="square" lIns="0" tIns="0" rIns="0" bIns="0" rtlCol="0">
                          <a:prstTxWarp prst="textNoShape">
                            <a:avLst/>
                          </a:prstTxWarp>
                          <a:noAutofit/>
                        </wps:bodyPr>
                      </wps:wsp>
                      <wps:wsp>
                        <wps:cNvPr id="1082" name="Textbox 1082"/>
                        <wps:cNvSpPr txBox="1"/>
                        <wps:spPr>
                          <a:xfrm>
                            <a:off x="46611" y="155655"/>
                            <a:ext cx="3903345" cy="509270"/>
                          </a:xfrm>
                          <a:prstGeom prst="rect">
                            <a:avLst/>
                          </a:prstGeom>
                        </wps:spPr>
                        <wps:txbx>
                          <w:txbxContent>
                            <w:p>
                              <w:pPr>
                                <w:spacing w:line="155" w:lineRule="exact" w:before="0"/>
                                <w:ind w:left="0" w:right="0" w:firstLine="0"/>
                                <w:jc w:val="left"/>
                                <w:rPr>
                                  <w:sz w:val="14"/>
                                </w:rPr>
                              </w:pPr>
                              <w:r>
                                <w:rPr>
                                  <w:color w:val="858587"/>
                                  <w:w w:val="125"/>
                                  <w:sz w:val="14"/>
                                </w:rPr>
                                <w:t>I.n</w:t>
                              </w:r>
                              <w:r>
                                <w:rPr>
                                  <w:color w:val="858587"/>
                                  <w:spacing w:val="51"/>
                                  <w:w w:val="125"/>
                                  <w:sz w:val="14"/>
                                </w:rPr>
                                <w:t> </w:t>
                              </w:r>
                              <w:r>
                                <w:rPr>
                                  <w:color w:val="9393A3"/>
                                  <w:w w:val="125"/>
                                  <w:sz w:val="14"/>
                                </w:rPr>
                                <w:t>[73]:</w:t>
                              </w:r>
                              <w:r>
                                <w:rPr>
                                  <w:color w:val="9393A3"/>
                                  <w:spacing w:val="76"/>
                                  <w:w w:val="125"/>
                                  <w:sz w:val="14"/>
                                </w:rPr>
                                <w:t> </w:t>
                              </w:r>
                              <w:r>
                                <w:rPr>
                                  <w:b/>
                                  <w:color w:val="508350"/>
                                  <w:w w:val="125"/>
                                  <w:sz w:val="14"/>
                                </w:rPr>
                                <w:t>frcm</w:t>
                              </w:r>
                              <w:r>
                                <w:rPr>
                                  <w:b/>
                                  <w:color w:val="508350"/>
                                  <w:spacing w:val="47"/>
                                  <w:w w:val="125"/>
                                  <w:sz w:val="14"/>
                                </w:rPr>
                                <w:t> </w:t>
                              </w:r>
                              <w:r>
                                <w:rPr>
                                  <w:color w:val="545454"/>
                                  <w:w w:val="125"/>
                                  <w:sz w:val="14"/>
                                </w:rPr>
                                <w:t>skleam.</w:t>
                              </w:r>
                              <w:r>
                                <w:rPr>
                                  <w:color w:val="545454"/>
                                  <w:spacing w:val="-23"/>
                                  <w:w w:val="125"/>
                                  <w:sz w:val="14"/>
                                </w:rPr>
                                <w:t> </w:t>
                              </w:r>
                              <w:r>
                                <w:rPr>
                                  <w:color w:val="676767"/>
                                  <w:w w:val="125"/>
                                  <w:sz w:val="14"/>
                                </w:rPr>
                                <w:t>rnetdts</w:t>
                              </w:r>
                              <w:r>
                                <w:rPr>
                                  <w:color w:val="676767"/>
                                  <w:spacing w:val="53"/>
                                  <w:w w:val="125"/>
                                  <w:sz w:val="14"/>
                                </w:rPr>
                                <w:t> </w:t>
                              </w:r>
                              <w:r>
                                <w:rPr>
                                  <w:b/>
                                  <w:color w:val="508350"/>
                                  <w:w w:val="125"/>
                                  <w:sz w:val="14"/>
                                </w:rPr>
                                <w:t>im</w:t>
                              </w:r>
                              <w:r>
                                <w:rPr>
                                  <w:b/>
                                  <w:color w:val="508350"/>
                                  <w:spacing w:val="-2"/>
                                  <w:w w:val="125"/>
                                  <w:sz w:val="14"/>
                                </w:rPr>
                                <w:t> </w:t>
                              </w:r>
                              <w:r>
                                <w:rPr>
                                  <w:b/>
                                  <w:color w:val="508350"/>
                                  <w:w w:val="125"/>
                                  <w:sz w:val="14"/>
                                </w:rPr>
                                <w:t>ort</w:t>
                              </w:r>
                              <w:r>
                                <w:rPr>
                                  <w:b/>
                                  <w:color w:val="508350"/>
                                  <w:spacing w:val="42"/>
                                  <w:w w:val="125"/>
                                  <w:sz w:val="14"/>
                                </w:rPr>
                                <w:t> </w:t>
                              </w:r>
                              <w:r>
                                <w:rPr>
                                  <w:color w:val="676767"/>
                                  <w:w w:val="125"/>
                                  <w:sz w:val="14"/>
                                </w:rPr>
                                <w:t>dassi-</w:t>
                              </w:r>
                              <w:r>
                                <w:rPr>
                                  <w:color w:val="676767"/>
                                  <w:spacing w:val="-2"/>
                                  <w:w w:val="125"/>
                                  <w:sz w:val="14"/>
                                </w:rPr>
                                <w:t>f</w:t>
                              </w:r>
                              <w:r>
                                <w:rPr>
                                  <w:color w:val="444444"/>
                                  <w:spacing w:val="-2"/>
                                  <w:w w:val="125"/>
                                  <w:sz w:val="14"/>
                                </w:rPr>
                                <w:t>ic</w:t>
                              </w:r>
                              <w:r>
                                <w:rPr>
                                  <w:color w:val="676767"/>
                                  <w:spacing w:val="-2"/>
                                  <w:w w:val="125"/>
                                  <w:sz w:val="14"/>
                                </w:rPr>
                                <w:t>a</w:t>
                              </w:r>
                              <w:r>
                                <w:rPr>
                                  <w:color w:val="B8B8B8"/>
                                  <w:spacing w:val="-2"/>
                                  <w:w w:val="125"/>
                                  <w:sz w:val="14"/>
                                </w:rPr>
                                <w:t>.</w:t>
                              </w:r>
                              <w:r>
                                <w:rPr>
                                  <w:color w:val="545454"/>
                                  <w:spacing w:val="-2"/>
                                  <w:w w:val="125"/>
                                  <w:sz w:val="14"/>
                                </w:rPr>
                                <w:t>tion_report</w:t>
                              </w:r>
                            </w:p>
                            <w:p>
                              <w:pPr>
                                <w:spacing w:line="240" w:lineRule="auto" w:before="9"/>
                                <w:rPr>
                                  <w:sz w:val="14"/>
                                </w:rPr>
                              </w:pPr>
                            </w:p>
                            <w:p>
                              <w:pPr>
                                <w:spacing w:before="1"/>
                                <w:ind w:left="720" w:right="0" w:firstLine="0"/>
                                <w:jc w:val="left"/>
                                <w:rPr>
                                  <w:rFonts w:ascii="Arial"/>
                                  <w:b/>
                                  <w:sz w:val="13"/>
                                </w:rPr>
                              </w:pPr>
                              <w:r>
                                <w:rPr>
                                  <w:rFonts w:ascii="Arial"/>
                                  <w:b/>
                                  <w:color w:val="7C9E79"/>
                                  <w:w w:val="115"/>
                                  <w:sz w:val="13"/>
                                </w:rPr>
                                <w:t>print</w:t>
                              </w:r>
                              <w:r>
                                <w:rPr>
                                  <w:rFonts w:ascii="Arial"/>
                                  <w:b/>
                                  <w:color w:val="7C9E79"/>
                                  <w:spacing w:val="-25"/>
                                  <w:w w:val="115"/>
                                  <w:sz w:val="13"/>
                                </w:rPr>
                                <w:t> </w:t>
                              </w:r>
                              <w:r>
                                <w:rPr>
                                  <w:rFonts w:ascii="Arial"/>
                                  <w:color w:val="676767"/>
                                  <w:w w:val="115"/>
                                  <w:sz w:val="13"/>
                                </w:rPr>
                                <w:t>(</w:t>
                              </w:r>
                              <w:r>
                                <w:rPr>
                                  <w:rFonts w:ascii="Arial"/>
                                  <w:color w:val="676767"/>
                                  <w:spacing w:val="-24"/>
                                  <w:w w:val="115"/>
                                  <w:sz w:val="13"/>
                                </w:rPr>
                                <w:t> </w:t>
                              </w:r>
                              <w:r>
                                <w:rPr>
                                  <w:rFonts w:ascii="Arial"/>
                                  <w:b/>
                                  <w:color w:val="676767"/>
                                  <w:w w:val="115"/>
                                  <w:sz w:val="13"/>
                                </w:rPr>
                                <w:t>class!</w:t>
                              </w:r>
                              <w:r>
                                <w:rPr>
                                  <w:color w:val="444444"/>
                                  <w:w w:val="115"/>
                                  <w:sz w:val="14"/>
                                </w:rPr>
                                <w:t>f</w:t>
                              </w:r>
                              <w:r>
                                <w:rPr>
                                  <w:color w:val="444444"/>
                                  <w:spacing w:val="-14"/>
                                  <w:w w:val="115"/>
                                  <w:sz w:val="14"/>
                                </w:rPr>
                                <w:t> </w:t>
                              </w:r>
                              <w:r>
                                <w:rPr>
                                  <w:b/>
                                  <w:color w:val="676767"/>
                                  <w:w w:val="115"/>
                                  <w:sz w:val="15"/>
                                </w:rPr>
                                <w:t>icat</w:t>
                              </w:r>
                              <w:r>
                                <w:rPr>
                                  <w:b/>
                                  <w:color w:val="858587"/>
                                  <w:w w:val="115"/>
                                  <w:sz w:val="15"/>
                                </w:rPr>
                                <w:t>i</w:t>
                              </w:r>
                              <w:r>
                                <w:rPr>
                                  <w:b/>
                                  <w:color w:val="676767"/>
                                  <w:w w:val="115"/>
                                  <w:sz w:val="15"/>
                                </w:rPr>
                                <w:t>o11_report{y_</w:t>
                              </w:r>
                              <w:r>
                                <w:rPr>
                                  <w:b/>
                                  <w:color w:val="676767"/>
                                  <w:spacing w:val="-27"/>
                                  <w:w w:val="115"/>
                                  <w:sz w:val="15"/>
                                </w:rPr>
                                <w:t> </w:t>
                              </w:r>
                              <w:r>
                                <w:rPr>
                                  <w:rFonts w:ascii="Arial"/>
                                  <w:b/>
                                  <w:color w:val="676767"/>
                                  <w:w w:val="115"/>
                                  <w:sz w:val="13"/>
                                </w:rPr>
                                <w:t>t,est,</w:t>
                              </w:r>
                              <w:r>
                                <w:rPr>
                                  <w:rFonts w:ascii="Arial"/>
                                  <w:b/>
                                  <w:color w:val="676767"/>
                                  <w:spacing w:val="50"/>
                                  <w:w w:val="115"/>
                                  <w:sz w:val="13"/>
                                </w:rPr>
                                <w:t> </w:t>
                              </w:r>
                              <w:r>
                                <w:rPr>
                                  <w:b/>
                                  <w:color w:val="676767"/>
                                  <w:w w:val="115"/>
                                  <w:sz w:val="15"/>
                                </w:rPr>
                                <w:t>y</w:t>
                              </w:r>
                              <w:r>
                                <w:rPr>
                                  <w:rFonts w:ascii="Arial"/>
                                  <w:b/>
                                  <w:color w:val="545454"/>
                                  <w:w w:val="115"/>
                                  <w:sz w:val="13"/>
                                </w:rPr>
                                <w:t>_pred,</w:t>
                              </w:r>
                              <w:r>
                                <w:rPr>
                                  <w:rFonts w:ascii="Arial"/>
                                  <w:b/>
                                  <w:color w:val="545454"/>
                                  <w:spacing w:val="61"/>
                                  <w:w w:val="115"/>
                                  <w:sz w:val="13"/>
                                </w:rPr>
                                <w:t> </w:t>
                              </w:r>
                              <w:r>
                                <w:rPr>
                                  <w:rFonts w:ascii="Arial"/>
                                  <w:b/>
                                  <w:color w:val="676767"/>
                                  <w:spacing w:val="-2"/>
                                  <w:w w:val="105"/>
                                  <w:sz w:val="13"/>
                                </w:rPr>
                                <w:t>target_na111es</w:t>
                              </w:r>
                              <w:r>
                                <w:rPr>
                                  <w:rFonts w:ascii="Arial"/>
                                  <w:b/>
                                  <w:color w:val="9E79BF"/>
                                  <w:spacing w:val="-2"/>
                                  <w:w w:val="105"/>
                                  <w:sz w:val="13"/>
                                </w:rPr>
                                <w:t>,,</w:t>
                              </w:r>
                              <w:r>
                                <w:rPr>
                                  <w:rFonts w:ascii="Arial"/>
                                  <w:b/>
                                  <w:color w:val="676767"/>
                                  <w:spacing w:val="-2"/>
                                  <w:w w:val="105"/>
                                  <w:sz w:val="13"/>
                                </w:rPr>
                                <w:t>class_names))</w:t>
                              </w:r>
                            </w:p>
                            <w:p>
                              <w:pPr>
                                <w:tabs>
                                  <w:tab w:pos="3833" w:val="left" w:leader="none"/>
                                  <w:tab w:pos="5306" w:val="left" w:leader="none"/>
                                </w:tabs>
                                <w:spacing w:before="130"/>
                                <w:ind w:left="2822" w:right="0" w:firstLine="0"/>
                                <w:jc w:val="left"/>
                                <w:rPr>
                                  <w:rFonts w:ascii="Arial"/>
                                  <w:sz w:val="13"/>
                                </w:rPr>
                              </w:pPr>
                              <w:r>
                                <w:rPr>
                                  <w:b/>
                                  <w:color w:val="676767"/>
                                  <w:spacing w:val="-2"/>
                                  <w:w w:val="130"/>
                                  <w:sz w:val="15"/>
                                </w:rPr>
                                <w:t>precision</w:t>
                              </w:r>
                              <w:r>
                                <w:rPr>
                                  <w:b/>
                                  <w:color w:val="676767"/>
                                  <w:sz w:val="15"/>
                                </w:rPr>
                                <w:tab/>
                              </w:r>
                              <w:r>
                                <w:rPr>
                                  <w:color w:val="676767"/>
                                  <w:w w:val="130"/>
                                  <w:sz w:val="15"/>
                                </w:rPr>
                                <w:t>re.call</w:t>
                              </w:r>
                              <w:r>
                                <w:rPr>
                                  <w:color w:val="676767"/>
                                  <w:spacing w:val="23"/>
                                  <w:w w:val="130"/>
                                  <w:sz w:val="15"/>
                                </w:rPr>
                                <w:t>  </w:t>
                              </w:r>
                              <w:r>
                                <w:rPr>
                                  <w:color w:val="676767"/>
                                  <w:w w:val="130"/>
                                  <w:sz w:val="14"/>
                                </w:rPr>
                                <w:t>fl-</w:t>
                              </w:r>
                              <w:r>
                                <w:rPr>
                                  <w:color w:val="676767"/>
                                  <w:spacing w:val="-2"/>
                                  <w:w w:val="130"/>
                                  <w:sz w:val="14"/>
                                </w:rPr>
                                <w:t>score</w:t>
                              </w:r>
                              <w:r>
                                <w:rPr>
                                  <w:color w:val="676767"/>
                                  <w:sz w:val="14"/>
                                </w:rPr>
                                <w:tab/>
                              </w:r>
                              <w:r>
                                <w:rPr>
                                  <w:rFonts w:ascii="Arial"/>
                                  <w:color w:val="545454"/>
                                  <w:spacing w:val="-2"/>
                                  <w:w w:val="130"/>
                                  <w:sz w:val="13"/>
                                </w:rPr>
                                <w:t>support</w:t>
                              </w:r>
                            </w:p>
                          </w:txbxContent>
                        </wps:txbx>
                        <wps:bodyPr wrap="square" lIns="0" tIns="0" rIns="0" bIns="0" rtlCol="0">
                          <a:noAutofit/>
                        </wps:bodyPr>
                      </wps:wsp>
                      <wps:wsp>
                        <wps:cNvPr id="1083" name="Textbox 1083"/>
                        <wps:cNvSpPr txBox="1"/>
                        <wps:spPr>
                          <a:xfrm>
                            <a:off x="503057" y="778156"/>
                            <a:ext cx="1253490" cy="428625"/>
                          </a:xfrm>
                          <a:prstGeom prst="rect">
                            <a:avLst/>
                          </a:prstGeom>
                        </wps:spPr>
                        <wps:txbx>
                          <w:txbxContent>
                            <w:p>
                              <w:pPr>
                                <w:spacing w:line="254" w:lineRule="auto" w:before="0"/>
                                <w:ind w:left="0" w:right="18" w:firstLine="868"/>
                                <w:jc w:val="right"/>
                                <w:rPr>
                                  <w:rFonts w:ascii="Courier New"/>
                                  <w:sz w:val="15"/>
                                </w:rPr>
                              </w:pPr>
                              <w:r>
                                <w:rPr>
                                  <w:rFonts w:ascii="Arial"/>
                                  <w:b/>
                                  <w:color w:val="676767"/>
                                  <w:sz w:val="13"/>
                                </w:rPr>
                                <w:t>Tomat</w:t>
                              </w:r>
                              <w:r>
                                <w:rPr>
                                  <w:rFonts w:ascii="Arial"/>
                                  <w:b/>
                                  <w:color w:val="B8B8B8"/>
                                  <w:sz w:val="13"/>
                                </w:rPr>
                                <w:t>,</w:t>
                              </w:r>
                              <w:r>
                                <w:rPr>
                                  <w:rFonts w:ascii="Arial"/>
                                  <w:b/>
                                  <w:color w:val="676767"/>
                                  <w:sz w:val="13"/>
                                </w:rPr>
                                <w:t>o_Hea</w:t>
                              </w:r>
                              <w:r>
                                <w:rPr>
                                  <w:color w:val="545454"/>
                                  <w:sz w:val="14"/>
                                </w:rPr>
                                <w:t>l</w:t>
                              </w:r>
                              <w:r>
                                <w:rPr>
                                  <w:color w:val="545454"/>
                                  <w:spacing w:val="-9"/>
                                  <w:sz w:val="14"/>
                                </w:rPr>
                                <w:t> </w:t>
                              </w:r>
                              <w:r>
                                <w:rPr>
                                  <w:color w:val="676767"/>
                                  <w:sz w:val="14"/>
                                </w:rPr>
                                <w:t>thy</w:t>
                              </w:r>
                              <w:r>
                                <w:rPr>
                                  <w:color w:val="676767"/>
                                  <w:spacing w:val="40"/>
                                  <w:sz w:val="14"/>
                                </w:rPr>
                                <w:t> </w:t>
                              </w:r>
                              <w:r>
                                <w:rPr>
                                  <w:rFonts w:ascii="Arial"/>
                                  <w:b/>
                                  <w:color w:val="858587"/>
                                  <w:spacing w:val="-2"/>
                                  <w:sz w:val="13"/>
                                </w:rPr>
                                <w:t>T</w:t>
                              </w:r>
                              <w:r>
                                <w:rPr>
                                  <w:rFonts w:ascii="Arial"/>
                                  <w:b/>
                                  <w:color w:val="676767"/>
                                  <w:spacing w:val="-2"/>
                                  <w:sz w:val="13"/>
                                </w:rPr>
                                <w:t>omato_Late</w:t>
                              </w:r>
                              <w:r>
                                <w:rPr>
                                  <w:rFonts w:ascii="Arial"/>
                                  <w:b/>
                                  <w:color w:val="858587"/>
                                  <w:spacing w:val="-2"/>
                                  <w:sz w:val="13"/>
                                </w:rPr>
                                <w:t>_</w:t>
                              </w:r>
                              <w:r>
                                <w:rPr>
                                  <w:rFonts w:ascii="Arial"/>
                                  <w:b/>
                                  <w:color w:val="545454"/>
                                  <w:spacing w:val="-2"/>
                                  <w:sz w:val="13"/>
                                </w:rPr>
                                <w:t>Bl1ght</w:t>
                              </w:r>
                              <w:r>
                                <w:rPr>
                                  <w:rFonts w:ascii="Arial"/>
                                  <w:b/>
                                  <w:color w:val="545454"/>
                                  <w:spacing w:val="40"/>
                                  <w:sz w:val="13"/>
                                </w:rPr>
                                <w:t> </w:t>
                              </w:r>
                              <w:r>
                                <w:rPr>
                                  <w:rFonts w:ascii="Courier New"/>
                                  <w:color w:val="545454"/>
                                  <w:spacing w:val="-4"/>
                                  <w:sz w:val="15"/>
                                </w:rPr>
                                <w:t>Tomato</w:t>
                              </w:r>
                              <w:r>
                                <w:rPr>
                                  <w:rFonts w:ascii="Courier New"/>
                                  <w:color w:val="858587"/>
                                  <w:spacing w:val="-4"/>
                                  <w:sz w:val="15"/>
                                </w:rPr>
                                <w:t>_</w:t>
                              </w:r>
                              <w:r>
                                <w:rPr>
                                  <w:rFonts w:ascii="Courier New"/>
                                  <w:color w:val="676767"/>
                                  <w:spacing w:val="-4"/>
                                  <w:sz w:val="15"/>
                                </w:rPr>
                                <w:t>L,ea</w:t>
                              </w:r>
                              <w:r>
                                <w:rPr>
                                  <w:rFonts w:ascii="Courier New"/>
                                  <w:color w:val="444444"/>
                                  <w:spacing w:val="-4"/>
                                  <w:sz w:val="15"/>
                                </w:rPr>
                                <w:t>f</w:t>
                              </w:r>
                              <w:r>
                                <w:rPr>
                                  <w:rFonts w:ascii="Arial"/>
                                  <w:b/>
                                  <w:color w:val="858587"/>
                                  <w:spacing w:val="-4"/>
                                  <w:sz w:val="13"/>
                                </w:rPr>
                                <w:t>_</w:t>
                              </w:r>
                              <w:r>
                                <w:rPr>
                                  <w:rFonts w:ascii="Arial"/>
                                  <w:b/>
                                  <w:color w:val="676767"/>
                                  <w:spacing w:val="-4"/>
                                  <w:sz w:val="13"/>
                                </w:rPr>
                                <w:t>Mold</w:t>
                              </w:r>
                              <w:r>
                                <w:rPr>
                                  <w:rFonts w:ascii="Arial"/>
                                  <w:b/>
                                  <w:color w:val="676767"/>
                                  <w:spacing w:val="40"/>
                                  <w:sz w:val="13"/>
                                </w:rPr>
                                <w:t> </w:t>
                              </w:r>
                              <w:r>
                                <w:rPr>
                                  <w:rFonts w:ascii="Courier New"/>
                                  <w:color w:val="444444"/>
                                  <w:spacing w:val="-2"/>
                                  <w:w w:val="85"/>
                                  <w:sz w:val="15"/>
                                </w:rPr>
                                <w:t>T</w:t>
                              </w:r>
                              <w:r>
                                <w:rPr>
                                  <w:rFonts w:ascii="Courier New"/>
                                  <w:color w:val="676767"/>
                                  <w:spacing w:val="-2"/>
                                  <w:w w:val="85"/>
                                  <w:sz w:val="15"/>
                                </w:rPr>
                                <w:t>omato</w:t>
                              </w:r>
                              <w:r>
                                <w:rPr>
                                  <w:rFonts w:ascii="Courier New"/>
                                  <w:color w:val="858587"/>
                                  <w:spacing w:val="-2"/>
                                  <w:w w:val="85"/>
                                  <w:sz w:val="15"/>
                                </w:rPr>
                                <w:t>_</w:t>
                              </w:r>
                              <w:r>
                                <w:rPr>
                                  <w:rFonts w:ascii="Courier New"/>
                                  <w:color w:val="545454"/>
                                  <w:spacing w:val="-2"/>
                                  <w:w w:val="85"/>
                                  <w:sz w:val="15"/>
                                </w:rPr>
                                <w:t>Septoria</w:t>
                              </w:r>
                              <w:r>
                                <w:rPr>
                                  <w:rFonts w:ascii="Courier New"/>
                                  <w:color w:val="858587"/>
                                  <w:spacing w:val="-2"/>
                                  <w:w w:val="85"/>
                                  <w:sz w:val="15"/>
                                </w:rPr>
                                <w:t>_</w:t>
                              </w:r>
                              <w:r>
                                <w:rPr>
                                  <w:rFonts w:ascii="Courier New"/>
                                  <w:color w:val="676767"/>
                                  <w:spacing w:val="-2"/>
                                  <w:w w:val="85"/>
                                  <w:sz w:val="15"/>
                                </w:rPr>
                                <w:t>Lea</w:t>
                              </w:r>
                              <w:r>
                                <w:rPr>
                                  <w:rFonts w:ascii="Courier New"/>
                                  <w:color w:val="444444"/>
                                  <w:spacing w:val="-2"/>
                                  <w:w w:val="85"/>
                                  <w:sz w:val="15"/>
                                </w:rPr>
                                <w:t>f</w:t>
                              </w:r>
                              <w:r>
                                <w:rPr>
                                  <w:rFonts w:ascii="Courier New"/>
                                  <w:color w:val="858587"/>
                                  <w:spacing w:val="-2"/>
                                  <w:w w:val="85"/>
                                  <w:sz w:val="15"/>
                                </w:rPr>
                                <w:t>_</w:t>
                              </w:r>
                              <w:r>
                                <w:rPr>
                                  <w:rFonts w:ascii="Courier New"/>
                                  <w:color w:val="545454"/>
                                  <w:spacing w:val="-2"/>
                                  <w:w w:val="85"/>
                                  <w:sz w:val="15"/>
                                </w:rPr>
                                <w:t>Spot</w:t>
                              </w:r>
                            </w:p>
                          </w:txbxContent>
                        </wps:txbx>
                        <wps:bodyPr wrap="square" lIns="0" tIns="0" rIns="0" bIns="0" rtlCol="0">
                          <a:noAutofit/>
                        </wps:bodyPr>
                      </wps:wsp>
                      <wps:wsp>
                        <wps:cNvPr id="1084" name="Textbox 1084"/>
                        <wps:cNvSpPr txBox="1"/>
                        <wps:spPr>
                          <a:xfrm>
                            <a:off x="2074190" y="781208"/>
                            <a:ext cx="224790" cy="415925"/>
                          </a:xfrm>
                          <a:prstGeom prst="rect">
                            <a:avLst/>
                          </a:prstGeom>
                        </wps:spPr>
                        <wps:txbx>
                          <w:txbxContent>
                            <w:p>
                              <w:pPr>
                                <w:spacing w:line="155" w:lineRule="exact" w:before="0"/>
                                <w:ind w:left="16" w:right="0" w:firstLine="0"/>
                                <w:jc w:val="left"/>
                                <w:rPr>
                                  <w:b/>
                                  <w:sz w:val="14"/>
                                </w:rPr>
                              </w:pPr>
                              <w:r>
                                <w:rPr>
                                  <w:b/>
                                  <w:color w:val="676767"/>
                                  <w:spacing w:val="-4"/>
                                  <w:w w:val="130"/>
                                  <w:sz w:val="14"/>
                                </w:rPr>
                                <w:t>1.00</w:t>
                              </w:r>
                            </w:p>
                            <w:p>
                              <w:pPr>
                                <w:spacing w:before="7"/>
                                <w:ind w:left="16" w:right="0" w:firstLine="0"/>
                                <w:jc w:val="left"/>
                                <w:rPr>
                                  <w:b/>
                                  <w:sz w:val="14"/>
                                </w:rPr>
                              </w:pPr>
                              <w:r>
                                <w:rPr>
                                  <w:b/>
                                  <w:color w:val="676767"/>
                                  <w:spacing w:val="-4"/>
                                  <w:w w:val="130"/>
                                  <w:sz w:val="14"/>
                                </w:rPr>
                                <w:t>1.00</w:t>
                              </w:r>
                            </w:p>
                            <w:p>
                              <w:pPr>
                                <w:spacing w:before="7"/>
                                <w:ind w:left="16" w:right="0" w:firstLine="0"/>
                                <w:jc w:val="left"/>
                                <w:rPr>
                                  <w:b/>
                                  <w:sz w:val="14"/>
                                </w:rPr>
                              </w:pPr>
                              <w:r>
                                <w:rPr>
                                  <w:b/>
                                  <w:color w:val="545454"/>
                                  <w:spacing w:val="-4"/>
                                  <w:w w:val="130"/>
                                  <w:sz w:val="14"/>
                                </w:rPr>
                                <w:t>1.00</w:t>
                              </w:r>
                            </w:p>
                            <w:p>
                              <w:pPr>
                                <w:spacing w:before="25"/>
                                <w:ind w:left="0" w:right="0" w:firstLine="0"/>
                                <w:jc w:val="left"/>
                                <w:rPr>
                                  <w:rFonts w:ascii="Arial" w:hAnsi="Arial"/>
                                  <w:b/>
                                  <w:sz w:val="12"/>
                                </w:rPr>
                              </w:pPr>
                              <w:r>
                                <w:rPr>
                                  <w:rFonts w:ascii="Arial" w:hAnsi="Arial"/>
                                  <w:b/>
                                  <w:color w:val="B8B8B8"/>
                                  <w:spacing w:val="-2"/>
                                  <w:w w:val="115"/>
                                  <w:sz w:val="12"/>
                                </w:rPr>
                                <w:t>·</w:t>
                              </w:r>
                              <w:r>
                                <w:rPr>
                                  <w:rFonts w:ascii="Arial" w:hAnsi="Arial"/>
                                  <w:b/>
                                  <w:color w:val="545454"/>
                                  <w:spacing w:val="-2"/>
                                  <w:w w:val="115"/>
                                  <w:sz w:val="12"/>
                                </w:rPr>
                                <w:t>0.88</w:t>
                              </w:r>
                            </w:p>
                          </w:txbxContent>
                        </wps:txbx>
                        <wps:bodyPr wrap="square" lIns="0" tIns="0" rIns="0" bIns="0" rtlCol="0">
                          <a:noAutofit/>
                        </wps:bodyPr>
                      </wps:wsp>
                      <wps:wsp>
                        <wps:cNvPr id="1085" name="Textbox 1085"/>
                        <wps:cNvSpPr txBox="1"/>
                        <wps:spPr>
                          <a:xfrm>
                            <a:off x="2572935" y="778156"/>
                            <a:ext cx="232410" cy="407034"/>
                          </a:xfrm>
                          <a:prstGeom prst="rect">
                            <a:avLst/>
                          </a:prstGeom>
                        </wps:spPr>
                        <wps:txbx>
                          <w:txbxContent>
                            <w:p>
                              <w:pPr>
                                <w:spacing w:line="256" w:lineRule="auto" w:before="0"/>
                                <w:ind w:left="0" w:right="46" w:firstLine="14"/>
                                <w:jc w:val="left"/>
                                <w:rPr>
                                  <w:sz w:val="14"/>
                                </w:rPr>
                              </w:pPr>
                              <w:r>
                                <w:rPr>
                                  <w:color w:val="545454"/>
                                  <w:spacing w:val="-4"/>
                                  <w:w w:val="125"/>
                                  <w:sz w:val="14"/>
                                </w:rPr>
                                <w:t>lo0e</w:t>
                              </w:r>
                              <w:r>
                                <w:rPr>
                                  <w:color w:val="545454"/>
                                  <w:spacing w:val="-4"/>
                                  <w:w w:val="135"/>
                                  <w:sz w:val="14"/>
                                </w:rPr>
                                <w:t> </w:t>
                              </w:r>
                              <w:r>
                                <w:rPr>
                                  <w:color w:val="676767"/>
                                  <w:spacing w:val="-4"/>
                                  <w:w w:val="135"/>
                                  <w:sz w:val="14"/>
                                </w:rPr>
                                <w:t>l.00</w:t>
                              </w:r>
                            </w:p>
                            <w:p>
                              <w:pPr>
                                <w:spacing w:line="158" w:lineRule="exact" w:before="0"/>
                                <w:ind w:left="0" w:right="0" w:firstLine="0"/>
                                <w:jc w:val="left"/>
                                <w:rPr>
                                  <w:b/>
                                  <w:sz w:val="14"/>
                                </w:rPr>
                              </w:pPr>
                              <w:r>
                                <w:rPr>
                                  <w:b/>
                                  <w:color w:val="676767"/>
                                  <w:spacing w:val="-4"/>
                                  <w:w w:val="140"/>
                                  <w:sz w:val="14"/>
                                </w:rPr>
                                <w:t>0.se</w:t>
                              </w:r>
                            </w:p>
                            <w:p>
                              <w:pPr>
                                <w:spacing w:before="0"/>
                                <w:ind w:left="6" w:right="0" w:firstLine="0"/>
                                <w:jc w:val="left"/>
                                <w:rPr>
                                  <w:rFonts w:ascii="Arial"/>
                                  <w:sz w:val="12"/>
                                </w:rPr>
                              </w:pPr>
                              <w:r>
                                <w:rPr>
                                  <w:rFonts w:ascii="Arial"/>
                                  <w:color w:val="545454"/>
                                  <w:spacing w:val="-2"/>
                                  <w:w w:val="125"/>
                                  <w:sz w:val="12"/>
                                </w:rPr>
                                <w:t>1.0e</w:t>
                              </w:r>
                              <w:r>
                                <w:rPr>
                                  <w:rFonts w:ascii="Arial"/>
                                  <w:color w:val="858587"/>
                                  <w:spacing w:val="-2"/>
                                  <w:w w:val="125"/>
                                  <w:sz w:val="12"/>
                                </w:rPr>
                                <w:t>,</w:t>
                              </w:r>
                            </w:p>
                          </w:txbxContent>
                        </wps:txbx>
                        <wps:bodyPr wrap="square" lIns="0" tIns="0" rIns="0" bIns="0" rtlCol="0">
                          <a:noAutofit/>
                        </wps:bodyPr>
                      </wps:wsp>
                      <wps:wsp>
                        <wps:cNvPr id="1086" name="Textbox 1086"/>
                        <wps:cNvSpPr txBox="1"/>
                        <wps:spPr>
                          <a:xfrm>
                            <a:off x="3061353" y="781208"/>
                            <a:ext cx="223520" cy="424815"/>
                          </a:xfrm>
                          <a:prstGeom prst="rect">
                            <a:avLst/>
                          </a:prstGeom>
                        </wps:spPr>
                        <wps:txbx>
                          <w:txbxContent>
                            <w:p>
                              <w:pPr>
                                <w:spacing w:line="155" w:lineRule="exact" w:before="0"/>
                                <w:ind w:left="10" w:right="0" w:firstLine="0"/>
                                <w:jc w:val="left"/>
                                <w:rPr>
                                  <w:b/>
                                  <w:sz w:val="14"/>
                                </w:rPr>
                              </w:pPr>
                              <w:r>
                                <w:rPr>
                                  <w:b/>
                                  <w:color w:val="676767"/>
                                  <w:spacing w:val="-4"/>
                                  <w:w w:val="130"/>
                                  <w:sz w:val="14"/>
                                </w:rPr>
                                <w:t>1.00</w:t>
                              </w:r>
                            </w:p>
                            <w:p>
                              <w:pPr>
                                <w:spacing w:before="7"/>
                                <w:ind w:left="10" w:right="0" w:firstLine="0"/>
                                <w:jc w:val="left"/>
                                <w:rPr>
                                  <w:b/>
                                  <w:sz w:val="14"/>
                                </w:rPr>
                              </w:pPr>
                              <w:r>
                                <w:rPr>
                                  <w:b/>
                                  <w:color w:val="676767"/>
                                  <w:spacing w:val="-4"/>
                                  <w:w w:val="125"/>
                                  <w:sz w:val="14"/>
                                </w:rPr>
                                <w:t>1</w:t>
                              </w:r>
                              <w:r>
                                <w:rPr>
                                  <w:b/>
                                  <w:color w:val="242424"/>
                                  <w:spacing w:val="-4"/>
                                  <w:w w:val="125"/>
                                  <w:sz w:val="14"/>
                                </w:rPr>
                                <w:t>.</w:t>
                              </w:r>
                              <w:r>
                                <w:rPr>
                                  <w:b/>
                                  <w:color w:val="676767"/>
                                  <w:spacing w:val="-4"/>
                                  <w:w w:val="125"/>
                                  <w:sz w:val="14"/>
                                </w:rPr>
                                <w:t>00</w:t>
                              </w:r>
                            </w:p>
                            <w:p>
                              <w:pPr>
                                <w:spacing w:before="7"/>
                                <w:ind w:left="3" w:right="0" w:firstLine="0"/>
                                <w:jc w:val="left"/>
                                <w:rPr>
                                  <w:sz w:val="14"/>
                                </w:rPr>
                              </w:pPr>
                              <w:r>
                                <w:rPr>
                                  <w:color w:val="545454"/>
                                  <w:spacing w:val="-2"/>
                                  <w:w w:val="125"/>
                                  <w:sz w:val="14"/>
                                </w:rPr>
                                <w:t>tl.67</w:t>
                              </w:r>
                            </w:p>
                            <w:p>
                              <w:pPr>
                                <w:spacing w:before="30"/>
                                <w:ind w:left="0" w:right="0" w:firstLine="0"/>
                                <w:jc w:val="left"/>
                                <w:rPr>
                                  <w:rFonts w:ascii="Courier New"/>
                                  <w:sz w:val="13"/>
                                </w:rPr>
                              </w:pPr>
                              <w:r>
                                <w:rPr>
                                  <w:rFonts w:ascii="Courier New"/>
                                  <w:color w:val="545454"/>
                                  <w:spacing w:val="-4"/>
                                  <w:w w:val="105"/>
                                  <w:sz w:val="13"/>
                                </w:rPr>
                                <w:t>0.93</w:t>
                              </w:r>
                            </w:p>
                          </w:txbxContent>
                        </wps:txbx>
                        <wps:bodyPr wrap="square" lIns="0" tIns="0" rIns="0" bIns="0" rtlCol="0">
                          <a:noAutofit/>
                        </wps:bodyPr>
                      </wps:wsp>
                      <wps:wsp>
                        <wps:cNvPr id="1087" name="Textbox 1087"/>
                        <wps:cNvSpPr txBox="1"/>
                        <wps:spPr>
                          <a:xfrm>
                            <a:off x="3652432" y="779948"/>
                            <a:ext cx="124460" cy="420370"/>
                          </a:xfrm>
                          <a:prstGeom prst="rect">
                            <a:avLst/>
                          </a:prstGeom>
                        </wps:spPr>
                        <wps:txbx>
                          <w:txbxContent>
                            <w:p>
                              <w:pPr>
                                <w:spacing w:line="157" w:lineRule="exact" w:before="0"/>
                                <w:ind w:left="92" w:right="0" w:firstLine="0"/>
                                <w:jc w:val="left"/>
                                <w:rPr>
                                  <w:rFonts w:ascii="Arial"/>
                                  <w:b/>
                                  <w:sz w:val="14"/>
                                </w:rPr>
                              </w:pPr>
                              <w:r>
                                <w:rPr>
                                  <w:rFonts w:ascii="Arial"/>
                                  <w:b/>
                                  <w:color w:val="676767"/>
                                  <w:spacing w:val="-10"/>
                                  <w:sz w:val="14"/>
                                </w:rPr>
                                <w:t>6</w:t>
                              </w:r>
                            </w:p>
                            <w:p>
                              <w:pPr>
                                <w:spacing w:line="158" w:lineRule="exact" w:before="12"/>
                                <w:ind w:left="92" w:right="0" w:firstLine="0"/>
                                <w:jc w:val="left"/>
                                <w:rPr>
                                  <w:rFonts w:ascii="Arial"/>
                                  <w:b/>
                                  <w:sz w:val="14"/>
                                </w:rPr>
                              </w:pPr>
                              <w:r>
                                <w:rPr>
                                  <w:rFonts w:ascii="Arial"/>
                                  <w:b/>
                                  <w:color w:val="545454"/>
                                  <w:spacing w:val="-10"/>
                                  <w:sz w:val="14"/>
                                </w:rPr>
                                <w:t>8</w:t>
                              </w:r>
                            </w:p>
                            <w:p>
                              <w:pPr>
                                <w:spacing w:line="169" w:lineRule="exact" w:before="0"/>
                                <w:ind w:left="79" w:right="0" w:firstLine="0"/>
                                <w:jc w:val="left"/>
                                <w:rPr>
                                  <w:b/>
                                  <w:sz w:val="15"/>
                                </w:rPr>
                              </w:pPr>
                              <w:r>
                                <w:rPr>
                                  <w:b/>
                                  <w:color w:val="676767"/>
                                  <w:spacing w:val="-10"/>
                                  <w:w w:val="125"/>
                                  <w:sz w:val="15"/>
                                </w:rPr>
                                <w:t>4</w:t>
                              </w:r>
                            </w:p>
                            <w:p>
                              <w:pPr>
                                <w:spacing w:before="5"/>
                                <w:ind w:left="0" w:right="0" w:firstLine="0"/>
                                <w:jc w:val="left"/>
                                <w:rPr>
                                  <w:sz w:val="14"/>
                                </w:rPr>
                              </w:pPr>
                              <w:r>
                                <w:rPr>
                                  <w:color w:val="676767"/>
                                  <w:spacing w:val="-5"/>
                                  <w:w w:val="105"/>
                                  <w:sz w:val="14"/>
                                </w:rPr>
                                <w:t>14</w:t>
                              </w:r>
                            </w:p>
                          </w:txbxContent>
                        </wps:txbx>
                        <wps:bodyPr wrap="square" lIns="0" tIns="0" rIns="0" bIns="0" rtlCol="0">
                          <a:noAutofit/>
                        </wps:bodyPr>
                      </wps:wsp>
                      <wps:wsp>
                        <wps:cNvPr id="1088" name="Textbox 1088"/>
                        <wps:cNvSpPr txBox="1"/>
                        <wps:spPr>
                          <a:xfrm>
                            <a:off x="1150430" y="1318267"/>
                            <a:ext cx="606425" cy="325120"/>
                          </a:xfrm>
                          <a:prstGeom prst="rect">
                            <a:avLst/>
                          </a:prstGeom>
                        </wps:spPr>
                        <wps:txbx>
                          <w:txbxContent>
                            <w:p>
                              <w:pPr>
                                <w:spacing w:line="259" w:lineRule="auto" w:before="0"/>
                                <w:ind w:left="0" w:right="18" w:firstLine="317"/>
                                <w:jc w:val="right"/>
                                <w:rPr>
                                  <w:rFonts w:ascii="Arial"/>
                                  <w:b/>
                                  <w:sz w:val="13"/>
                                </w:rPr>
                              </w:pPr>
                              <w:r>
                                <w:rPr>
                                  <w:color w:val="545454"/>
                                  <w:spacing w:val="-2"/>
                                  <w:w w:val="105"/>
                                  <w:sz w:val="14"/>
                                </w:rPr>
                                <w:t>accuracy</w:t>
                              </w:r>
                              <w:r>
                                <w:rPr>
                                  <w:color w:val="545454"/>
                                  <w:spacing w:val="40"/>
                                  <w:w w:val="105"/>
                                  <w:sz w:val="14"/>
                                </w:rPr>
                                <w:t> </w:t>
                              </w:r>
                              <w:r>
                                <w:rPr>
                                  <w:rFonts w:ascii="Arial"/>
                                  <w:color w:val="676767"/>
                                  <w:w w:val="105"/>
                                  <w:sz w:val="14"/>
                                </w:rPr>
                                <w:t>macro</w:t>
                              </w:r>
                              <w:r>
                                <w:rPr>
                                  <w:rFonts w:ascii="Arial"/>
                                  <w:color w:val="B8B8B8"/>
                                  <w:w w:val="105"/>
                                  <w:sz w:val="14"/>
                                </w:rPr>
                                <w:t>,</w:t>
                              </w:r>
                              <w:r>
                                <w:rPr>
                                  <w:rFonts w:ascii="Arial"/>
                                  <w:color w:val="B8B8B8"/>
                                  <w:spacing w:val="-6"/>
                                  <w:w w:val="105"/>
                                  <w:sz w:val="14"/>
                                </w:rPr>
                                <w:t> </w:t>
                              </w:r>
                              <w:r>
                                <w:rPr>
                                  <w:rFonts w:ascii="Arial"/>
                                  <w:color w:val="676767"/>
                                  <w:w w:val="105"/>
                                  <w:sz w:val="14"/>
                                </w:rPr>
                                <w:t>avg </w:t>
                              </w:r>
                              <w:r>
                                <w:rPr>
                                  <w:rFonts w:ascii="Courier New"/>
                                  <w:b/>
                                  <w:color w:val="676767"/>
                                  <w:w w:val="85"/>
                                  <w:sz w:val="15"/>
                                </w:rPr>
                                <w:t>weighted</w:t>
                              </w:r>
                              <w:r>
                                <w:rPr>
                                  <w:rFonts w:ascii="Courier New"/>
                                  <w:b/>
                                  <w:color w:val="676767"/>
                                  <w:spacing w:val="-5"/>
                                  <w:w w:val="85"/>
                                  <w:sz w:val="15"/>
                                </w:rPr>
                                <w:t> </w:t>
                              </w:r>
                              <w:r>
                                <w:rPr>
                                  <w:rFonts w:ascii="Arial"/>
                                  <w:b/>
                                  <w:color w:val="676767"/>
                                  <w:spacing w:val="-5"/>
                                  <w:w w:val="105"/>
                                  <w:sz w:val="13"/>
                                </w:rPr>
                                <w:t>avg</w:t>
                              </w:r>
                            </w:p>
                          </w:txbxContent>
                        </wps:txbx>
                        <wps:bodyPr wrap="square" lIns="0" tIns="0" rIns="0" bIns="0" rtlCol="0">
                          <a:noAutofit/>
                        </wps:bodyPr>
                      </wps:wsp>
                      <wps:wsp>
                        <wps:cNvPr id="1089" name="Textbox 1089"/>
                        <wps:cNvSpPr txBox="1"/>
                        <wps:spPr>
                          <a:xfrm>
                            <a:off x="2077318" y="1432267"/>
                            <a:ext cx="219710" cy="203200"/>
                          </a:xfrm>
                          <a:prstGeom prst="rect">
                            <a:avLst/>
                          </a:prstGeom>
                        </wps:spPr>
                        <wps:txbx>
                          <w:txbxContent>
                            <w:p>
                              <w:pPr>
                                <w:spacing w:line="134" w:lineRule="exact" w:before="0"/>
                                <w:ind w:left="0" w:right="0" w:firstLine="0"/>
                                <w:jc w:val="left"/>
                                <w:rPr>
                                  <w:rFonts w:ascii="Arial"/>
                                  <w:b/>
                                  <w:sz w:val="12"/>
                                </w:rPr>
                              </w:pPr>
                              <w:r>
                                <w:rPr>
                                  <w:rFonts w:ascii="Arial"/>
                                  <w:b/>
                                  <w:color w:val="B8B8B8"/>
                                  <w:spacing w:val="-2"/>
                                  <w:w w:val="115"/>
                                  <w:sz w:val="12"/>
                                </w:rPr>
                                <w:t>,</w:t>
                              </w:r>
                              <w:r>
                                <w:rPr>
                                  <w:rFonts w:ascii="Arial"/>
                                  <w:b/>
                                  <w:color w:val="676767"/>
                                  <w:spacing w:val="-2"/>
                                  <w:w w:val="115"/>
                                  <w:sz w:val="12"/>
                                </w:rPr>
                                <w:t>0,97</w:t>
                              </w:r>
                            </w:p>
                            <w:p>
                              <w:pPr>
                                <w:spacing w:before="12"/>
                                <w:ind w:left="11" w:right="0" w:firstLine="0"/>
                                <w:jc w:val="left"/>
                                <w:rPr>
                                  <w:b/>
                                  <w:sz w:val="15"/>
                                </w:rPr>
                              </w:pPr>
                              <w:r>
                                <w:rPr>
                                  <w:b/>
                                  <w:color w:val="676767"/>
                                  <w:spacing w:val="-4"/>
                                  <w:w w:val="115"/>
                                  <w:sz w:val="15"/>
                                </w:rPr>
                                <w:t>0.9S</w:t>
                              </w:r>
                            </w:p>
                          </w:txbxContent>
                        </wps:txbx>
                        <wps:bodyPr wrap="square" lIns="0" tIns="0" rIns="0" bIns="0" rtlCol="0">
                          <a:noAutofit/>
                        </wps:bodyPr>
                      </wps:wsp>
                      <wps:wsp>
                        <wps:cNvPr id="1090" name="Textbox 1090"/>
                        <wps:cNvSpPr txBox="1"/>
                        <wps:spPr>
                          <a:xfrm>
                            <a:off x="2572667" y="1441421"/>
                            <a:ext cx="219075" cy="187325"/>
                          </a:xfrm>
                          <a:prstGeom prst="rect">
                            <a:avLst/>
                          </a:prstGeom>
                        </wps:spPr>
                        <wps:txbx>
                          <w:txbxContent>
                            <w:p>
                              <w:pPr>
                                <w:spacing w:line="134" w:lineRule="exact" w:before="0"/>
                                <w:ind w:left="0" w:right="0" w:firstLine="0"/>
                                <w:jc w:val="left"/>
                                <w:rPr>
                                  <w:rFonts w:ascii="Arial"/>
                                  <w:b/>
                                  <w:sz w:val="12"/>
                                </w:rPr>
                              </w:pPr>
                              <w:r>
                                <w:rPr>
                                  <w:rFonts w:ascii="Arial"/>
                                  <w:b/>
                                  <w:color w:val="545454"/>
                                  <w:spacing w:val="-4"/>
                                  <w:w w:val="135"/>
                                  <w:sz w:val="12"/>
                                </w:rPr>
                                <w:t>0.88</w:t>
                              </w:r>
                            </w:p>
                            <w:p>
                              <w:pPr>
                                <w:spacing w:before="11"/>
                                <w:ind w:left="0" w:right="0" w:firstLine="0"/>
                                <w:jc w:val="left"/>
                                <w:rPr>
                                  <w:rFonts w:ascii="Arial"/>
                                  <w:b/>
                                  <w:sz w:val="13"/>
                                </w:rPr>
                              </w:pPr>
                              <w:r>
                                <w:rPr>
                                  <w:rFonts w:ascii="Arial"/>
                                  <w:b/>
                                  <w:color w:val="545454"/>
                                  <w:spacing w:val="-4"/>
                                  <w:w w:val="130"/>
                                  <w:sz w:val="13"/>
                                </w:rPr>
                                <w:t>0,94</w:t>
                              </w:r>
                            </w:p>
                          </w:txbxContent>
                        </wps:txbx>
                        <wps:bodyPr wrap="square" lIns="0" tIns="0" rIns="0" bIns="0" rtlCol="0">
                          <a:noAutofit/>
                        </wps:bodyPr>
                      </wps:wsp>
                      <wps:wsp>
                        <wps:cNvPr id="1091" name="Textbox 1091"/>
                        <wps:cNvSpPr txBox="1"/>
                        <wps:spPr>
                          <a:xfrm>
                            <a:off x="3061303" y="1328516"/>
                            <a:ext cx="222885" cy="299085"/>
                          </a:xfrm>
                          <a:prstGeom prst="rect">
                            <a:avLst/>
                          </a:prstGeom>
                        </wps:spPr>
                        <wps:txbx>
                          <w:txbxContent>
                            <w:p>
                              <w:pPr>
                                <w:numPr>
                                  <w:ilvl w:val="0"/>
                                  <w:numId w:val="41"/>
                                </w:numPr>
                                <w:tabs>
                                  <w:tab w:pos="48" w:val="left" w:leader="none"/>
                                </w:tabs>
                                <w:spacing w:line="309" w:lineRule="auto" w:before="0"/>
                                <w:ind w:left="0" w:right="21" w:firstLine="1"/>
                                <w:jc w:val="left"/>
                                <w:rPr>
                                  <w:rFonts w:ascii="Arial"/>
                                  <w:b/>
                                  <w:sz w:val="12"/>
                                </w:rPr>
                              </w:pPr>
                              <w:r>
                                <w:rPr>
                                  <w:rFonts w:ascii="Arial"/>
                                  <w:b/>
                                  <w:color w:val="545454"/>
                                  <w:spacing w:val="-4"/>
                                  <w:w w:val="120"/>
                                  <w:sz w:val="12"/>
                                </w:rPr>
                                <w:t>0.94</w:t>
                              </w:r>
                              <w:r>
                                <w:rPr>
                                  <w:rFonts w:ascii="Arial"/>
                                  <w:b/>
                                  <w:color w:val="545454"/>
                                  <w:spacing w:val="40"/>
                                  <w:w w:val="125"/>
                                  <w:sz w:val="12"/>
                                </w:rPr>
                                <w:t> </w:t>
                              </w:r>
                              <w:r>
                                <w:rPr>
                                  <w:rFonts w:ascii="Arial"/>
                                  <w:b/>
                                  <w:color w:val="545454"/>
                                  <w:spacing w:val="-4"/>
                                  <w:w w:val="125"/>
                                  <w:sz w:val="12"/>
                                </w:rPr>
                                <w:t>0.90</w:t>
                              </w:r>
                            </w:p>
                            <w:p>
                              <w:pPr>
                                <w:spacing w:line="118" w:lineRule="exact" w:before="0"/>
                                <w:ind w:left="0" w:right="0" w:firstLine="0"/>
                                <w:jc w:val="left"/>
                                <w:rPr>
                                  <w:rFonts w:ascii="Arial"/>
                                  <w:sz w:val="12"/>
                                </w:rPr>
                              </w:pPr>
                              <w:r>
                                <w:rPr>
                                  <w:rFonts w:ascii="Arial"/>
                                  <w:color w:val="676767"/>
                                  <w:spacing w:val="-2"/>
                                  <w:w w:val="125"/>
                                  <w:sz w:val="12"/>
                                </w:rPr>
                                <w:t>0,93,</w:t>
                              </w:r>
                            </w:p>
                          </w:txbxContent>
                        </wps:txbx>
                        <wps:bodyPr wrap="square" lIns="0" tIns="0" rIns="0" bIns="0" rtlCol="0">
                          <a:noAutofit/>
                        </wps:bodyPr>
                      </wps:wsp>
                      <wps:wsp>
                        <wps:cNvPr id="1092" name="Textbox 1092"/>
                        <wps:cNvSpPr txBox="1"/>
                        <wps:spPr>
                          <a:xfrm>
                            <a:off x="3659376" y="1326984"/>
                            <a:ext cx="128905" cy="309245"/>
                          </a:xfrm>
                          <a:prstGeom prst="rect">
                            <a:avLst/>
                          </a:prstGeom>
                        </wps:spPr>
                        <wps:txbx>
                          <w:txbxContent>
                            <w:p>
                              <w:pPr>
                                <w:spacing w:line="144" w:lineRule="exact" w:before="0"/>
                                <w:ind w:left="0" w:right="0" w:firstLine="0"/>
                                <w:jc w:val="left"/>
                                <w:rPr>
                                  <w:sz w:val="13"/>
                                </w:rPr>
                              </w:pPr>
                              <w:r>
                                <w:rPr>
                                  <w:color w:val="676767"/>
                                  <w:spacing w:val="-5"/>
                                  <w:w w:val="110"/>
                                  <w:sz w:val="13"/>
                                </w:rPr>
                                <w:t>32</w:t>
                              </w:r>
                            </w:p>
                            <w:p>
                              <w:pPr>
                                <w:spacing w:before="23"/>
                                <w:ind w:left="0" w:right="0" w:firstLine="0"/>
                                <w:jc w:val="left"/>
                                <w:rPr>
                                  <w:sz w:val="13"/>
                                </w:rPr>
                              </w:pPr>
                              <w:r>
                                <w:rPr>
                                  <w:color w:val="676767"/>
                                  <w:spacing w:val="-5"/>
                                  <w:w w:val="140"/>
                                  <w:sz w:val="13"/>
                                </w:rPr>
                                <w:t>32</w:t>
                              </w:r>
                            </w:p>
                            <w:p>
                              <w:pPr>
                                <w:spacing w:before="9"/>
                                <w:ind w:left="0" w:right="0" w:firstLine="0"/>
                                <w:jc w:val="left"/>
                                <w:rPr>
                                  <w:rFonts w:ascii="Arial"/>
                                  <w:b/>
                                  <w:sz w:val="14"/>
                                </w:rPr>
                              </w:pPr>
                              <w:r>
                                <w:rPr>
                                  <w:rFonts w:ascii="Arial"/>
                                  <w:b/>
                                  <w:color w:val="676767"/>
                                  <w:spacing w:val="-5"/>
                                  <w:w w:val="90"/>
                                  <w:sz w:val="14"/>
                                </w:rPr>
                                <w:t>32.</w:t>
                              </w:r>
                            </w:p>
                          </w:txbxContent>
                        </wps:txbx>
                        <wps:bodyPr wrap="square" lIns="0" tIns="0" rIns="0" bIns="0" rtlCol="0">
                          <a:noAutofit/>
                        </wps:bodyPr>
                      </wps:wsp>
                    </wpg:wgp>
                  </a:graphicData>
                </a:graphic>
              </wp:anchor>
            </w:drawing>
          </mc:Choice>
          <mc:Fallback>
            <w:pict>
              <v:group style="position:absolute;margin-left:54.556816pt;margin-top:14.199023pt;width:324.25pt;height:135.550pt;mso-position-horizontal-relative:page;mso-position-vertical-relative:paragraph;z-index:-15589376;mso-wrap-distance-left:0;mso-wrap-distance-right:0" id="docshapegroup779" coordorigin="1091,284" coordsize="6485,2711">
                <v:shape style="position:absolute;left:1095;top:283;width:6480;height:2711" id="docshape780" coordorigin="1096,284" coordsize="6480,2711" path="m1101,2994l1101,284m7556,2994l7556,284m1096,303l7575,303e" filled="false" stroked="true" strokeweight=".961224pt" strokecolor="#000000">
                  <v:path arrowok="t"/>
                  <v:stroke dashstyle="solid"/>
                </v:shape>
                <v:line style="position:absolute" from="1096,2980" to="7575,2980" stroked="true" strokeweight=".720821pt" strokecolor="#000000">
                  <v:stroke dashstyle="solid"/>
                </v:line>
                <v:shape style="position:absolute;left:4357;top:508;width:1561;height:2186" id="docshape781" coordorigin="4358,508" coordsize="1561,2186" path="m4362,2017l4358,2017,4358,2189,4362,2189,4362,2017xm4367,2521l4363,2521,4363,2694,4367,2694,4367,2521xm4755,508l4750,508,4750,697,4755,697,4755,508xm5918,2358l5913,2358,5913,2530,5918,2530,5918,2358xe" filled="true" fillcolor="#e2e1df" stroked="false">
                  <v:path arrowok="t"/>
                  <v:fill type="solid"/>
                </v:shape>
                <v:shape style="position:absolute;left:1164;top:529;width:6147;height:802" type="#_x0000_t202" id="docshape782" filled="false" stroked="false">
                  <v:textbox inset="0,0,0,0">
                    <w:txbxContent>
                      <w:p>
                        <w:pPr>
                          <w:spacing w:line="155" w:lineRule="exact" w:before="0"/>
                          <w:ind w:left="0" w:right="0" w:firstLine="0"/>
                          <w:jc w:val="left"/>
                          <w:rPr>
                            <w:sz w:val="14"/>
                          </w:rPr>
                        </w:pPr>
                        <w:r>
                          <w:rPr>
                            <w:color w:val="858587"/>
                            <w:w w:val="125"/>
                            <w:sz w:val="14"/>
                          </w:rPr>
                          <w:t>I.n</w:t>
                        </w:r>
                        <w:r>
                          <w:rPr>
                            <w:color w:val="858587"/>
                            <w:spacing w:val="51"/>
                            <w:w w:val="125"/>
                            <w:sz w:val="14"/>
                          </w:rPr>
                          <w:t> </w:t>
                        </w:r>
                        <w:r>
                          <w:rPr>
                            <w:color w:val="9393A3"/>
                            <w:w w:val="125"/>
                            <w:sz w:val="14"/>
                          </w:rPr>
                          <w:t>[73]:</w:t>
                        </w:r>
                        <w:r>
                          <w:rPr>
                            <w:color w:val="9393A3"/>
                            <w:spacing w:val="76"/>
                            <w:w w:val="125"/>
                            <w:sz w:val="14"/>
                          </w:rPr>
                          <w:t> </w:t>
                        </w:r>
                        <w:r>
                          <w:rPr>
                            <w:b/>
                            <w:color w:val="508350"/>
                            <w:w w:val="125"/>
                            <w:sz w:val="14"/>
                          </w:rPr>
                          <w:t>frcm</w:t>
                        </w:r>
                        <w:r>
                          <w:rPr>
                            <w:b/>
                            <w:color w:val="508350"/>
                            <w:spacing w:val="47"/>
                            <w:w w:val="125"/>
                            <w:sz w:val="14"/>
                          </w:rPr>
                          <w:t> </w:t>
                        </w:r>
                        <w:r>
                          <w:rPr>
                            <w:color w:val="545454"/>
                            <w:w w:val="125"/>
                            <w:sz w:val="14"/>
                          </w:rPr>
                          <w:t>skleam.</w:t>
                        </w:r>
                        <w:r>
                          <w:rPr>
                            <w:color w:val="545454"/>
                            <w:spacing w:val="-23"/>
                            <w:w w:val="125"/>
                            <w:sz w:val="14"/>
                          </w:rPr>
                          <w:t> </w:t>
                        </w:r>
                        <w:r>
                          <w:rPr>
                            <w:color w:val="676767"/>
                            <w:w w:val="125"/>
                            <w:sz w:val="14"/>
                          </w:rPr>
                          <w:t>rnetdts</w:t>
                        </w:r>
                        <w:r>
                          <w:rPr>
                            <w:color w:val="676767"/>
                            <w:spacing w:val="53"/>
                            <w:w w:val="125"/>
                            <w:sz w:val="14"/>
                          </w:rPr>
                          <w:t> </w:t>
                        </w:r>
                        <w:r>
                          <w:rPr>
                            <w:b/>
                            <w:color w:val="508350"/>
                            <w:w w:val="125"/>
                            <w:sz w:val="14"/>
                          </w:rPr>
                          <w:t>im</w:t>
                        </w:r>
                        <w:r>
                          <w:rPr>
                            <w:b/>
                            <w:color w:val="508350"/>
                            <w:spacing w:val="-2"/>
                            <w:w w:val="125"/>
                            <w:sz w:val="14"/>
                          </w:rPr>
                          <w:t> </w:t>
                        </w:r>
                        <w:r>
                          <w:rPr>
                            <w:b/>
                            <w:color w:val="508350"/>
                            <w:w w:val="125"/>
                            <w:sz w:val="14"/>
                          </w:rPr>
                          <w:t>ort</w:t>
                        </w:r>
                        <w:r>
                          <w:rPr>
                            <w:b/>
                            <w:color w:val="508350"/>
                            <w:spacing w:val="42"/>
                            <w:w w:val="125"/>
                            <w:sz w:val="14"/>
                          </w:rPr>
                          <w:t> </w:t>
                        </w:r>
                        <w:r>
                          <w:rPr>
                            <w:color w:val="676767"/>
                            <w:w w:val="125"/>
                            <w:sz w:val="14"/>
                          </w:rPr>
                          <w:t>dassi-</w:t>
                        </w:r>
                        <w:r>
                          <w:rPr>
                            <w:color w:val="676767"/>
                            <w:spacing w:val="-2"/>
                            <w:w w:val="125"/>
                            <w:sz w:val="14"/>
                          </w:rPr>
                          <w:t>f</w:t>
                        </w:r>
                        <w:r>
                          <w:rPr>
                            <w:color w:val="444444"/>
                            <w:spacing w:val="-2"/>
                            <w:w w:val="125"/>
                            <w:sz w:val="14"/>
                          </w:rPr>
                          <w:t>ic</w:t>
                        </w:r>
                        <w:r>
                          <w:rPr>
                            <w:color w:val="676767"/>
                            <w:spacing w:val="-2"/>
                            <w:w w:val="125"/>
                            <w:sz w:val="14"/>
                          </w:rPr>
                          <w:t>a</w:t>
                        </w:r>
                        <w:r>
                          <w:rPr>
                            <w:color w:val="B8B8B8"/>
                            <w:spacing w:val="-2"/>
                            <w:w w:val="125"/>
                            <w:sz w:val="14"/>
                          </w:rPr>
                          <w:t>.</w:t>
                        </w:r>
                        <w:r>
                          <w:rPr>
                            <w:color w:val="545454"/>
                            <w:spacing w:val="-2"/>
                            <w:w w:val="125"/>
                            <w:sz w:val="14"/>
                          </w:rPr>
                          <w:t>tion_report</w:t>
                        </w:r>
                      </w:p>
                      <w:p>
                        <w:pPr>
                          <w:spacing w:line="240" w:lineRule="auto" w:before="9"/>
                          <w:rPr>
                            <w:sz w:val="14"/>
                          </w:rPr>
                        </w:pPr>
                      </w:p>
                      <w:p>
                        <w:pPr>
                          <w:spacing w:before="1"/>
                          <w:ind w:left="720" w:right="0" w:firstLine="0"/>
                          <w:jc w:val="left"/>
                          <w:rPr>
                            <w:rFonts w:ascii="Arial"/>
                            <w:b/>
                            <w:sz w:val="13"/>
                          </w:rPr>
                        </w:pPr>
                        <w:r>
                          <w:rPr>
                            <w:rFonts w:ascii="Arial"/>
                            <w:b/>
                            <w:color w:val="7C9E79"/>
                            <w:w w:val="115"/>
                            <w:sz w:val="13"/>
                          </w:rPr>
                          <w:t>print</w:t>
                        </w:r>
                        <w:r>
                          <w:rPr>
                            <w:rFonts w:ascii="Arial"/>
                            <w:b/>
                            <w:color w:val="7C9E79"/>
                            <w:spacing w:val="-25"/>
                            <w:w w:val="115"/>
                            <w:sz w:val="13"/>
                          </w:rPr>
                          <w:t> </w:t>
                        </w:r>
                        <w:r>
                          <w:rPr>
                            <w:rFonts w:ascii="Arial"/>
                            <w:color w:val="676767"/>
                            <w:w w:val="115"/>
                            <w:sz w:val="13"/>
                          </w:rPr>
                          <w:t>(</w:t>
                        </w:r>
                        <w:r>
                          <w:rPr>
                            <w:rFonts w:ascii="Arial"/>
                            <w:color w:val="676767"/>
                            <w:spacing w:val="-24"/>
                            <w:w w:val="115"/>
                            <w:sz w:val="13"/>
                          </w:rPr>
                          <w:t> </w:t>
                        </w:r>
                        <w:r>
                          <w:rPr>
                            <w:rFonts w:ascii="Arial"/>
                            <w:b/>
                            <w:color w:val="676767"/>
                            <w:w w:val="115"/>
                            <w:sz w:val="13"/>
                          </w:rPr>
                          <w:t>class!</w:t>
                        </w:r>
                        <w:r>
                          <w:rPr>
                            <w:color w:val="444444"/>
                            <w:w w:val="115"/>
                            <w:sz w:val="14"/>
                          </w:rPr>
                          <w:t>f</w:t>
                        </w:r>
                        <w:r>
                          <w:rPr>
                            <w:color w:val="444444"/>
                            <w:spacing w:val="-14"/>
                            <w:w w:val="115"/>
                            <w:sz w:val="14"/>
                          </w:rPr>
                          <w:t> </w:t>
                        </w:r>
                        <w:r>
                          <w:rPr>
                            <w:b/>
                            <w:color w:val="676767"/>
                            <w:w w:val="115"/>
                            <w:sz w:val="15"/>
                          </w:rPr>
                          <w:t>icat</w:t>
                        </w:r>
                        <w:r>
                          <w:rPr>
                            <w:b/>
                            <w:color w:val="858587"/>
                            <w:w w:val="115"/>
                            <w:sz w:val="15"/>
                          </w:rPr>
                          <w:t>i</w:t>
                        </w:r>
                        <w:r>
                          <w:rPr>
                            <w:b/>
                            <w:color w:val="676767"/>
                            <w:w w:val="115"/>
                            <w:sz w:val="15"/>
                          </w:rPr>
                          <w:t>o11_report{y_</w:t>
                        </w:r>
                        <w:r>
                          <w:rPr>
                            <w:b/>
                            <w:color w:val="676767"/>
                            <w:spacing w:val="-27"/>
                            <w:w w:val="115"/>
                            <w:sz w:val="15"/>
                          </w:rPr>
                          <w:t> </w:t>
                        </w:r>
                        <w:r>
                          <w:rPr>
                            <w:rFonts w:ascii="Arial"/>
                            <w:b/>
                            <w:color w:val="676767"/>
                            <w:w w:val="115"/>
                            <w:sz w:val="13"/>
                          </w:rPr>
                          <w:t>t,est,</w:t>
                        </w:r>
                        <w:r>
                          <w:rPr>
                            <w:rFonts w:ascii="Arial"/>
                            <w:b/>
                            <w:color w:val="676767"/>
                            <w:spacing w:val="50"/>
                            <w:w w:val="115"/>
                            <w:sz w:val="13"/>
                          </w:rPr>
                          <w:t> </w:t>
                        </w:r>
                        <w:r>
                          <w:rPr>
                            <w:b/>
                            <w:color w:val="676767"/>
                            <w:w w:val="115"/>
                            <w:sz w:val="15"/>
                          </w:rPr>
                          <w:t>y</w:t>
                        </w:r>
                        <w:r>
                          <w:rPr>
                            <w:rFonts w:ascii="Arial"/>
                            <w:b/>
                            <w:color w:val="545454"/>
                            <w:w w:val="115"/>
                            <w:sz w:val="13"/>
                          </w:rPr>
                          <w:t>_pred,</w:t>
                        </w:r>
                        <w:r>
                          <w:rPr>
                            <w:rFonts w:ascii="Arial"/>
                            <w:b/>
                            <w:color w:val="545454"/>
                            <w:spacing w:val="61"/>
                            <w:w w:val="115"/>
                            <w:sz w:val="13"/>
                          </w:rPr>
                          <w:t> </w:t>
                        </w:r>
                        <w:r>
                          <w:rPr>
                            <w:rFonts w:ascii="Arial"/>
                            <w:b/>
                            <w:color w:val="676767"/>
                            <w:spacing w:val="-2"/>
                            <w:w w:val="105"/>
                            <w:sz w:val="13"/>
                          </w:rPr>
                          <w:t>target_na111es</w:t>
                        </w:r>
                        <w:r>
                          <w:rPr>
                            <w:rFonts w:ascii="Arial"/>
                            <w:b/>
                            <w:color w:val="9E79BF"/>
                            <w:spacing w:val="-2"/>
                            <w:w w:val="105"/>
                            <w:sz w:val="13"/>
                          </w:rPr>
                          <w:t>,,</w:t>
                        </w:r>
                        <w:r>
                          <w:rPr>
                            <w:rFonts w:ascii="Arial"/>
                            <w:b/>
                            <w:color w:val="676767"/>
                            <w:spacing w:val="-2"/>
                            <w:w w:val="105"/>
                            <w:sz w:val="13"/>
                          </w:rPr>
                          <w:t>class_names))</w:t>
                        </w:r>
                      </w:p>
                      <w:p>
                        <w:pPr>
                          <w:tabs>
                            <w:tab w:pos="3833" w:val="left" w:leader="none"/>
                            <w:tab w:pos="5306" w:val="left" w:leader="none"/>
                          </w:tabs>
                          <w:spacing w:before="130"/>
                          <w:ind w:left="2822" w:right="0" w:firstLine="0"/>
                          <w:jc w:val="left"/>
                          <w:rPr>
                            <w:rFonts w:ascii="Arial"/>
                            <w:sz w:val="13"/>
                          </w:rPr>
                        </w:pPr>
                        <w:r>
                          <w:rPr>
                            <w:b/>
                            <w:color w:val="676767"/>
                            <w:spacing w:val="-2"/>
                            <w:w w:val="130"/>
                            <w:sz w:val="15"/>
                          </w:rPr>
                          <w:t>precision</w:t>
                        </w:r>
                        <w:r>
                          <w:rPr>
                            <w:b/>
                            <w:color w:val="676767"/>
                            <w:sz w:val="15"/>
                          </w:rPr>
                          <w:tab/>
                        </w:r>
                        <w:r>
                          <w:rPr>
                            <w:color w:val="676767"/>
                            <w:w w:val="130"/>
                            <w:sz w:val="15"/>
                          </w:rPr>
                          <w:t>re.call</w:t>
                        </w:r>
                        <w:r>
                          <w:rPr>
                            <w:color w:val="676767"/>
                            <w:spacing w:val="23"/>
                            <w:w w:val="130"/>
                            <w:sz w:val="15"/>
                          </w:rPr>
                          <w:t>  </w:t>
                        </w:r>
                        <w:r>
                          <w:rPr>
                            <w:color w:val="676767"/>
                            <w:w w:val="130"/>
                            <w:sz w:val="14"/>
                          </w:rPr>
                          <w:t>fl-</w:t>
                        </w:r>
                        <w:r>
                          <w:rPr>
                            <w:color w:val="676767"/>
                            <w:spacing w:val="-2"/>
                            <w:w w:val="130"/>
                            <w:sz w:val="14"/>
                          </w:rPr>
                          <w:t>score</w:t>
                        </w:r>
                        <w:r>
                          <w:rPr>
                            <w:color w:val="676767"/>
                            <w:sz w:val="14"/>
                          </w:rPr>
                          <w:tab/>
                        </w:r>
                        <w:r>
                          <w:rPr>
                            <w:rFonts w:ascii="Arial"/>
                            <w:color w:val="545454"/>
                            <w:spacing w:val="-2"/>
                            <w:w w:val="130"/>
                            <w:sz w:val="13"/>
                          </w:rPr>
                          <w:t>support</w:t>
                        </w:r>
                      </w:p>
                    </w:txbxContent>
                  </v:textbox>
                  <w10:wrap type="none"/>
                </v:shape>
                <v:shape style="position:absolute;left:1883;top:1509;width:1974;height:675" type="#_x0000_t202" id="docshape783" filled="false" stroked="false">
                  <v:textbox inset="0,0,0,0">
                    <w:txbxContent>
                      <w:p>
                        <w:pPr>
                          <w:spacing w:line="254" w:lineRule="auto" w:before="0"/>
                          <w:ind w:left="0" w:right="18" w:firstLine="868"/>
                          <w:jc w:val="right"/>
                          <w:rPr>
                            <w:rFonts w:ascii="Courier New"/>
                            <w:sz w:val="15"/>
                          </w:rPr>
                        </w:pPr>
                        <w:r>
                          <w:rPr>
                            <w:rFonts w:ascii="Arial"/>
                            <w:b/>
                            <w:color w:val="676767"/>
                            <w:sz w:val="13"/>
                          </w:rPr>
                          <w:t>Tomat</w:t>
                        </w:r>
                        <w:r>
                          <w:rPr>
                            <w:rFonts w:ascii="Arial"/>
                            <w:b/>
                            <w:color w:val="B8B8B8"/>
                            <w:sz w:val="13"/>
                          </w:rPr>
                          <w:t>,</w:t>
                        </w:r>
                        <w:r>
                          <w:rPr>
                            <w:rFonts w:ascii="Arial"/>
                            <w:b/>
                            <w:color w:val="676767"/>
                            <w:sz w:val="13"/>
                          </w:rPr>
                          <w:t>o_Hea</w:t>
                        </w:r>
                        <w:r>
                          <w:rPr>
                            <w:color w:val="545454"/>
                            <w:sz w:val="14"/>
                          </w:rPr>
                          <w:t>l</w:t>
                        </w:r>
                        <w:r>
                          <w:rPr>
                            <w:color w:val="545454"/>
                            <w:spacing w:val="-9"/>
                            <w:sz w:val="14"/>
                          </w:rPr>
                          <w:t> </w:t>
                        </w:r>
                        <w:r>
                          <w:rPr>
                            <w:color w:val="676767"/>
                            <w:sz w:val="14"/>
                          </w:rPr>
                          <w:t>thy</w:t>
                        </w:r>
                        <w:r>
                          <w:rPr>
                            <w:color w:val="676767"/>
                            <w:spacing w:val="40"/>
                            <w:sz w:val="14"/>
                          </w:rPr>
                          <w:t> </w:t>
                        </w:r>
                        <w:r>
                          <w:rPr>
                            <w:rFonts w:ascii="Arial"/>
                            <w:b/>
                            <w:color w:val="858587"/>
                            <w:spacing w:val="-2"/>
                            <w:sz w:val="13"/>
                          </w:rPr>
                          <w:t>T</w:t>
                        </w:r>
                        <w:r>
                          <w:rPr>
                            <w:rFonts w:ascii="Arial"/>
                            <w:b/>
                            <w:color w:val="676767"/>
                            <w:spacing w:val="-2"/>
                            <w:sz w:val="13"/>
                          </w:rPr>
                          <w:t>omato_Late</w:t>
                        </w:r>
                        <w:r>
                          <w:rPr>
                            <w:rFonts w:ascii="Arial"/>
                            <w:b/>
                            <w:color w:val="858587"/>
                            <w:spacing w:val="-2"/>
                            <w:sz w:val="13"/>
                          </w:rPr>
                          <w:t>_</w:t>
                        </w:r>
                        <w:r>
                          <w:rPr>
                            <w:rFonts w:ascii="Arial"/>
                            <w:b/>
                            <w:color w:val="545454"/>
                            <w:spacing w:val="-2"/>
                            <w:sz w:val="13"/>
                          </w:rPr>
                          <w:t>Bl1ght</w:t>
                        </w:r>
                        <w:r>
                          <w:rPr>
                            <w:rFonts w:ascii="Arial"/>
                            <w:b/>
                            <w:color w:val="545454"/>
                            <w:spacing w:val="40"/>
                            <w:sz w:val="13"/>
                          </w:rPr>
                          <w:t> </w:t>
                        </w:r>
                        <w:r>
                          <w:rPr>
                            <w:rFonts w:ascii="Courier New"/>
                            <w:color w:val="545454"/>
                            <w:spacing w:val="-4"/>
                            <w:sz w:val="15"/>
                          </w:rPr>
                          <w:t>Tomato</w:t>
                        </w:r>
                        <w:r>
                          <w:rPr>
                            <w:rFonts w:ascii="Courier New"/>
                            <w:color w:val="858587"/>
                            <w:spacing w:val="-4"/>
                            <w:sz w:val="15"/>
                          </w:rPr>
                          <w:t>_</w:t>
                        </w:r>
                        <w:r>
                          <w:rPr>
                            <w:rFonts w:ascii="Courier New"/>
                            <w:color w:val="676767"/>
                            <w:spacing w:val="-4"/>
                            <w:sz w:val="15"/>
                          </w:rPr>
                          <w:t>L,ea</w:t>
                        </w:r>
                        <w:r>
                          <w:rPr>
                            <w:rFonts w:ascii="Courier New"/>
                            <w:color w:val="444444"/>
                            <w:spacing w:val="-4"/>
                            <w:sz w:val="15"/>
                          </w:rPr>
                          <w:t>f</w:t>
                        </w:r>
                        <w:r>
                          <w:rPr>
                            <w:rFonts w:ascii="Arial"/>
                            <w:b/>
                            <w:color w:val="858587"/>
                            <w:spacing w:val="-4"/>
                            <w:sz w:val="13"/>
                          </w:rPr>
                          <w:t>_</w:t>
                        </w:r>
                        <w:r>
                          <w:rPr>
                            <w:rFonts w:ascii="Arial"/>
                            <w:b/>
                            <w:color w:val="676767"/>
                            <w:spacing w:val="-4"/>
                            <w:sz w:val="13"/>
                          </w:rPr>
                          <w:t>Mold</w:t>
                        </w:r>
                        <w:r>
                          <w:rPr>
                            <w:rFonts w:ascii="Arial"/>
                            <w:b/>
                            <w:color w:val="676767"/>
                            <w:spacing w:val="40"/>
                            <w:sz w:val="13"/>
                          </w:rPr>
                          <w:t> </w:t>
                        </w:r>
                        <w:r>
                          <w:rPr>
                            <w:rFonts w:ascii="Courier New"/>
                            <w:color w:val="444444"/>
                            <w:spacing w:val="-2"/>
                            <w:w w:val="85"/>
                            <w:sz w:val="15"/>
                          </w:rPr>
                          <w:t>T</w:t>
                        </w:r>
                        <w:r>
                          <w:rPr>
                            <w:rFonts w:ascii="Courier New"/>
                            <w:color w:val="676767"/>
                            <w:spacing w:val="-2"/>
                            <w:w w:val="85"/>
                            <w:sz w:val="15"/>
                          </w:rPr>
                          <w:t>omato</w:t>
                        </w:r>
                        <w:r>
                          <w:rPr>
                            <w:rFonts w:ascii="Courier New"/>
                            <w:color w:val="858587"/>
                            <w:spacing w:val="-2"/>
                            <w:w w:val="85"/>
                            <w:sz w:val="15"/>
                          </w:rPr>
                          <w:t>_</w:t>
                        </w:r>
                        <w:r>
                          <w:rPr>
                            <w:rFonts w:ascii="Courier New"/>
                            <w:color w:val="545454"/>
                            <w:spacing w:val="-2"/>
                            <w:w w:val="85"/>
                            <w:sz w:val="15"/>
                          </w:rPr>
                          <w:t>Septoria</w:t>
                        </w:r>
                        <w:r>
                          <w:rPr>
                            <w:rFonts w:ascii="Courier New"/>
                            <w:color w:val="858587"/>
                            <w:spacing w:val="-2"/>
                            <w:w w:val="85"/>
                            <w:sz w:val="15"/>
                          </w:rPr>
                          <w:t>_</w:t>
                        </w:r>
                        <w:r>
                          <w:rPr>
                            <w:rFonts w:ascii="Courier New"/>
                            <w:color w:val="676767"/>
                            <w:spacing w:val="-2"/>
                            <w:w w:val="85"/>
                            <w:sz w:val="15"/>
                          </w:rPr>
                          <w:t>Lea</w:t>
                        </w:r>
                        <w:r>
                          <w:rPr>
                            <w:rFonts w:ascii="Courier New"/>
                            <w:color w:val="444444"/>
                            <w:spacing w:val="-2"/>
                            <w:w w:val="85"/>
                            <w:sz w:val="15"/>
                          </w:rPr>
                          <w:t>f</w:t>
                        </w:r>
                        <w:r>
                          <w:rPr>
                            <w:rFonts w:ascii="Courier New"/>
                            <w:color w:val="858587"/>
                            <w:spacing w:val="-2"/>
                            <w:w w:val="85"/>
                            <w:sz w:val="15"/>
                          </w:rPr>
                          <w:t>_</w:t>
                        </w:r>
                        <w:r>
                          <w:rPr>
                            <w:rFonts w:ascii="Courier New"/>
                            <w:color w:val="545454"/>
                            <w:spacing w:val="-2"/>
                            <w:w w:val="85"/>
                            <w:sz w:val="15"/>
                          </w:rPr>
                          <w:t>Spot</w:t>
                        </w:r>
                      </w:p>
                    </w:txbxContent>
                  </v:textbox>
                  <w10:wrap type="none"/>
                </v:shape>
                <v:shape style="position:absolute;left:4357;top:1514;width:354;height:655" type="#_x0000_t202" id="docshape784" filled="false" stroked="false">
                  <v:textbox inset="0,0,0,0">
                    <w:txbxContent>
                      <w:p>
                        <w:pPr>
                          <w:spacing w:line="155" w:lineRule="exact" w:before="0"/>
                          <w:ind w:left="16" w:right="0" w:firstLine="0"/>
                          <w:jc w:val="left"/>
                          <w:rPr>
                            <w:b/>
                            <w:sz w:val="14"/>
                          </w:rPr>
                        </w:pPr>
                        <w:r>
                          <w:rPr>
                            <w:b/>
                            <w:color w:val="676767"/>
                            <w:spacing w:val="-4"/>
                            <w:w w:val="130"/>
                            <w:sz w:val="14"/>
                          </w:rPr>
                          <w:t>1.00</w:t>
                        </w:r>
                      </w:p>
                      <w:p>
                        <w:pPr>
                          <w:spacing w:before="7"/>
                          <w:ind w:left="16" w:right="0" w:firstLine="0"/>
                          <w:jc w:val="left"/>
                          <w:rPr>
                            <w:b/>
                            <w:sz w:val="14"/>
                          </w:rPr>
                        </w:pPr>
                        <w:r>
                          <w:rPr>
                            <w:b/>
                            <w:color w:val="676767"/>
                            <w:spacing w:val="-4"/>
                            <w:w w:val="130"/>
                            <w:sz w:val="14"/>
                          </w:rPr>
                          <w:t>1.00</w:t>
                        </w:r>
                      </w:p>
                      <w:p>
                        <w:pPr>
                          <w:spacing w:before="7"/>
                          <w:ind w:left="16" w:right="0" w:firstLine="0"/>
                          <w:jc w:val="left"/>
                          <w:rPr>
                            <w:b/>
                            <w:sz w:val="14"/>
                          </w:rPr>
                        </w:pPr>
                        <w:r>
                          <w:rPr>
                            <w:b/>
                            <w:color w:val="545454"/>
                            <w:spacing w:val="-4"/>
                            <w:w w:val="130"/>
                            <w:sz w:val="14"/>
                          </w:rPr>
                          <w:t>1.00</w:t>
                        </w:r>
                      </w:p>
                      <w:p>
                        <w:pPr>
                          <w:spacing w:before="25"/>
                          <w:ind w:left="0" w:right="0" w:firstLine="0"/>
                          <w:jc w:val="left"/>
                          <w:rPr>
                            <w:rFonts w:ascii="Arial" w:hAnsi="Arial"/>
                            <w:b/>
                            <w:sz w:val="12"/>
                          </w:rPr>
                        </w:pPr>
                        <w:r>
                          <w:rPr>
                            <w:rFonts w:ascii="Arial" w:hAnsi="Arial"/>
                            <w:b/>
                            <w:color w:val="B8B8B8"/>
                            <w:spacing w:val="-2"/>
                            <w:w w:val="115"/>
                            <w:sz w:val="12"/>
                          </w:rPr>
                          <w:t>·</w:t>
                        </w:r>
                        <w:r>
                          <w:rPr>
                            <w:rFonts w:ascii="Arial" w:hAnsi="Arial"/>
                            <w:b/>
                            <w:color w:val="545454"/>
                            <w:spacing w:val="-2"/>
                            <w:w w:val="115"/>
                            <w:sz w:val="12"/>
                          </w:rPr>
                          <w:t>0.88</w:t>
                        </w:r>
                      </w:p>
                    </w:txbxContent>
                  </v:textbox>
                  <w10:wrap type="none"/>
                </v:shape>
                <v:shape style="position:absolute;left:5143;top:1509;width:366;height:641" type="#_x0000_t202" id="docshape785" filled="false" stroked="false">
                  <v:textbox inset="0,0,0,0">
                    <w:txbxContent>
                      <w:p>
                        <w:pPr>
                          <w:spacing w:line="256" w:lineRule="auto" w:before="0"/>
                          <w:ind w:left="0" w:right="46" w:firstLine="14"/>
                          <w:jc w:val="left"/>
                          <w:rPr>
                            <w:sz w:val="14"/>
                          </w:rPr>
                        </w:pPr>
                        <w:r>
                          <w:rPr>
                            <w:color w:val="545454"/>
                            <w:spacing w:val="-4"/>
                            <w:w w:val="125"/>
                            <w:sz w:val="14"/>
                          </w:rPr>
                          <w:t>lo0e</w:t>
                        </w:r>
                        <w:r>
                          <w:rPr>
                            <w:color w:val="545454"/>
                            <w:spacing w:val="-4"/>
                            <w:w w:val="135"/>
                            <w:sz w:val="14"/>
                          </w:rPr>
                          <w:t> </w:t>
                        </w:r>
                        <w:r>
                          <w:rPr>
                            <w:color w:val="676767"/>
                            <w:spacing w:val="-4"/>
                            <w:w w:val="135"/>
                            <w:sz w:val="14"/>
                          </w:rPr>
                          <w:t>l.00</w:t>
                        </w:r>
                      </w:p>
                      <w:p>
                        <w:pPr>
                          <w:spacing w:line="158" w:lineRule="exact" w:before="0"/>
                          <w:ind w:left="0" w:right="0" w:firstLine="0"/>
                          <w:jc w:val="left"/>
                          <w:rPr>
                            <w:b/>
                            <w:sz w:val="14"/>
                          </w:rPr>
                        </w:pPr>
                        <w:r>
                          <w:rPr>
                            <w:b/>
                            <w:color w:val="676767"/>
                            <w:spacing w:val="-4"/>
                            <w:w w:val="140"/>
                            <w:sz w:val="14"/>
                          </w:rPr>
                          <w:t>0.se</w:t>
                        </w:r>
                      </w:p>
                      <w:p>
                        <w:pPr>
                          <w:spacing w:before="0"/>
                          <w:ind w:left="6" w:right="0" w:firstLine="0"/>
                          <w:jc w:val="left"/>
                          <w:rPr>
                            <w:rFonts w:ascii="Arial"/>
                            <w:sz w:val="12"/>
                          </w:rPr>
                        </w:pPr>
                        <w:r>
                          <w:rPr>
                            <w:rFonts w:ascii="Arial"/>
                            <w:color w:val="545454"/>
                            <w:spacing w:val="-2"/>
                            <w:w w:val="125"/>
                            <w:sz w:val="12"/>
                          </w:rPr>
                          <w:t>1.0e</w:t>
                        </w:r>
                        <w:r>
                          <w:rPr>
                            <w:rFonts w:ascii="Arial"/>
                            <w:color w:val="858587"/>
                            <w:spacing w:val="-2"/>
                            <w:w w:val="125"/>
                            <w:sz w:val="12"/>
                          </w:rPr>
                          <w:t>,</w:t>
                        </w:r>
                      </w:p>
                    </w:txbxContent>
                  </v:textbox>
                  <w10:wrap type="none"/>
                </v:shape>
                <v:shape style="position:absolute;left:5912;top:1514;width:352;height:669" type="#_x0000_t202" id="docshape786" filled="false" stroked="false">
                  <v:textbox inset="0,0,0,0">
                    <w:txbxContent>
                      <w:p>
                        <w:pPr>
                          <w:spacing w:line="155" w:lineRule="exact" w:before="0"/>
                          <w:ind w:left="10" w:right="0" w:firstLine="0"/>
                          <w:jc w:val="left"/>
                          <w:rPr>
                            <w:b/>
                            <w:sz w:val="14"/>
                          </w:rPr>
                        </w:pPr>
                        <w:r>
                          <w:rPr>
                            <w:b/>
                            <w:color w:val="676767"/>
                            <w:spacing w:val="-4"/>
                            <w:w w:val="130"/>
                            <w:sz w:val="14"/>
                          </w:rPr>
                          <w:t>1.00</w:t>
                        </w:r>
                      </w:p>
                      <w:p>
                        <w:pPr>
                          <w:spacing w:before="7"/>
                          <w:ind w:left="10" w:right="0" w:firstLine="0"/>
                          <w:jc w:val="left"/>
                          <w:rPr>
                            <w:b/>
                            <w:sz w:val="14"/>
                          </w:rPr>
                        </w:pPr>
                        <w:r>
                          <w:rPr>
                            <w:b/>
                            <w:color w:val="676767"/>
                            <w:spacing w:val="-4"/>
                            <w:w w:val="125"/>
                            <w:sz w:val="14"/>
                          </w:rPr>
                          <w:t>1</w:t>
                        </w:r>
                        <w:r>
                          <w:rPr>
                            <w:b/>
                            <w:color w:val="242424"/>
                            <w:spacing w:val="-4"/>
                            <w:w w:val="125"/>
                            <w:sz w:val="14"/>
                          </w:rPr>
                          <w:t>.</w:t>
                        </w:r>
                        <w:r>
                          <w:rPr>
                            <w:b/>
                            <w:color w:val="676767"/>
                            <w:spacing w:val="-4"/>
                            <w:w w:val="125"/>
                            <w:sz w:val="14"/>
                          </w:rPr>
                          <w:t>00</w:t>
                        </w:r>
                      </w:p>
                      <w:p>
                        <w:pPr>
                          <w:spacing w:before="7"/>
                          <w:ind w:left="3" w:right="0" w:firstLine="0"/>
                          <w:jc w:val="left"/>
                          <w:rPr>
                            <w:sz w:val="14"/>
                          </w:rPr>
                        </w:pPr>
                        <w:r>
                          <w:rPr>
                            <w:color w:val="545454"/>
                            <w:spacing w:val="-2"/>
                            <w:w w:val="125"/>
                            <w:sz w:val="14"/>
                          </w:rPr>
                          <w:t>tl.67</w:t>
                        </w:r>
                      </w:p>
                      <w:p>
                        <w:pPr>
                          <w:spacing w:before="30"/>
                          <w:ind w:left="0" w:right="0" w:firstLine="0"/>
                          <w:jc w:val="left"/>
                          <w:rPr>
                            <w:rFonts w:ascii="Courier New"/>
                            <w:sz w:val="13"/>
                          </w:rPr>
                        </w:pPr>
                        <w:r>
                          <w:rPr>
                            <w:rFonts w:ascii="Courier New"/>
                            <w:color w:val="545454"/>
                            <w:spacing w:val="-4"/>
                            <w:w w:val="105"/>
                            <w:sz w:val="13"/>
                          </w:rPr>
                          <w:t>0.93</w:t>
                        </w:r>
                      </w:p>
                    </w:txbxContent>
                  </v:textbox>
                  <w10:wrap type="none"/>
                </v:shape>
                <v:shape style="position:absolute;left:6843;top:1512;width:196;height:662" type="#_x0000_t202" id="docshape787" filled="false" stroked="false">
                  <v:textbox inset="0,0,0,0">
                    <w:txbxContent>
                      <w:p>
                        <w:pPr>
                          <w:spacing w:line="157" w:lineRule="exact" w:before="0"/>
                          <w:ind w:left="92" w:right="0" w:firstLine="0"/>
                          <w:jc w:val="left"/>
                          <w:rPr>
                            <w:rFonts w:ascii="Arial"/>
                            <w:b/>
                            <w:sz w:val="14"/>
                          </w:rPr>
                        </w:pPr>
                        <w:r>
                          <w:rPr>
                            <w:rFonts w:ascii="Arial"/>
                            <w:b/>
                            <w:color w:val="676767"/>
                            <w:spacing w:val="-10"/>
                            <w:sz w:val="14"/>
                          </w:rPr>
                          <w:t>6</w:t>
                        </w:r>
                      </w:p>
                      <w:p>
                        <w:pPr>
                          <w:spacing w:line="158" w:lineRule="exact" w:before="12"/>
                          <w:ind w:left="92" w:right="0" w:firstLine="0"/>
                          <w:jc w:val="left"/>
                          <w:rPr>
                            <w:rFonts w:ascii="Arial"/>
                            <w:b/>
                            <w:sz w:val="14"/>
                          </w:rPr>
                        </w:pPr>
                        <w:r>
                          <w:rPr>
                            <w:rFonts w:ascii="Arial"/>
                            <w:b/>
                            <w:color w:val="545454"/>
                            <w:spacing w:val="-10"/>
                            <w:sz w:val="14"/>
                          </w:rPr>
                          <w:t>8</w:t>
                        </w:r>
                      </w:p>
                      <w:p>
                        <w:pPr>
                          <w:spacing w:line="169" w:lineRule="exact" w:before="0"/>
                          <w:ind w:left="79" w:right="0" w:firstLine="0"/>
                          <w:jc w:val="left"/>
                          <w:rPr>
                            <w:b/>
                            <w:sz w:val="15"/>
                          </w:rPr>
                        </w:pPr>
                        <w:r>
                          <w:rPr>
                            <w:b/>
                            <w:color w:val="676767"/>
                            <w:spacing w:val="-10"/>
                            <w:w w:val="125"/>
                            <w:sz w:val="15"/>
                          </w:rPr>
                          <w:t>4</w:t>
                        </w:r>
                      </w:p>
                      <w:p>
                        <w:pPr>
                          <w:spacing w:before="5"/>
                          <w:ind w:left="0" w:right="0" w:firstLine="0"/>
                          <w:jc w:val="left"/>
                          <w:rPr>
                            <w:sz w:val="14"/>
                          </w:rPr>
                        </w:pPr>
                        <w:r>
                          <w:rPr>
                            <w:color w:val="676767"/>
                            <w:spacing w:val="-5"/>
                            <w:w w:val="105"/>
                            <w:sz w:val="14"/>
                          </w:rPr>
                          <w:t>14</w:t>
                        </w:r>
                      </w:p>
                    </w:txbxContent>
                  </v:textbox>
                  <w10:wrap type="none"/>
                </v:shape>
                <v:shape style="position:absolute;left:2902;top:2360;width:955;height:512" type="#_x0000_t202" id="docshape788" filled="false" stroked="false">
                  <v:textbox inset="0,0,0,0">
                    <w:txbxContent>
                      <w:p>
                        <w:pPr>
                          <w:spacing w:line="259" w:lineRule="auto" w:before="0"/>
                          <w:ind w:left="0" w:right="18" w:firstLine="317"/>
                          <w:jc w:val="right"/>
                          <w:rPr>
                            <w:rFonts w:ascii="Arial"/>
                            <w:b/>
                            <w:sz w:val="13"/>
                          </w:rPr>
                        </w:pPr>
                        <w:r>
                          <w:rPr>
                            <w:color w:val="545454"/>
                            <w:spacing w:val="-2"/>
                            <w:w w:val="105"/>
                            <w:sz w:val="14"/>
                          </w:rPr>
                          <w:t>accuracy</w:t>
                        </w:r>
                        <w:r>
                          <w:rPr>
                            <w:color w:val="545454"/>
                            <w:spacing w:val="40"/>
                            <w:w w:val="105"/>
                            <w:sz w:val="14"/>
                          </w:rPr>
                          <w:t> </w:t>
                        </w:r>
                        <w:r>
                          <w:rPr>
                            <w:rFonts w:ascii="Arial"/>
                            <w:color w:val="676767"/>
                            <w:w w:val="105"/>
                            <w:sz w:val="14"/>
                          </w:rPr>
                          <w:t>macro</w:t>
                        </w:r>
                        <w:r>
                          <w:rPr>
                            <w:rFonts w:ascii="Arial"/>
                            <w:color w:val="B8B8B8"/>
                            <w:w w:val="105"/>
                            <w:sz w:val="14"/>
                          </w:rPr>
                          <w:t>,</w:t>
                        </w:r>
                        <w:r>
                          <w:rPr>
                            <w:rFonts w:ascii="Arial"/>
                            <w:color w:val="B8B8B8"/>
                            <w:spacing w:val="-6"/>
                            <w:w w:val="105"/>
                            <w:sz w:val="14"/>
                          </w:rPr>
                          <w:t> </w:t>
                        </w:r>
                        <w:r>
                          <w:rPr>
                            <w:rFonts w:ascii="Arial"/>
                            <w:color w:val="676767"/>
                            <w:w w:val="105"/>
                            <w:sz w:val="14"/>
                          </w:rPr>
                          <w:t>avg </w:t>
                        </w:r>
                        <w:r>
                          <w:rPr>
                            <w:rFonts w:ascii="Courier New"/>
                            <w:b/>
                            <w:color w:val="676767"/>
                            <w:w w:val="85"/>
                            <w:sz w:val="15"/>
                          </w:rPr>
                          <w:t>weighted</w:t>
                        </w:r>
                        <w:r>
                          <w:rPr>
                            <w:rFonts w:ascii="Courier New"/>
                            <w:b/>
                            <w:color w:val="676767"/>
                            <w:spacing w:val="-5"/>
                            <w:w w:val="85"/>
                            <w:sz w:val="15"/>
                          </w:rPr>
                          <w:t> </w:t>
                        </w:r>
                        <w:r>
                          <w:rPr>
                            <w:rFonts w:ascii="Arial"/>
                            <w:b/>
                            <w:color w:val="676767"/>
                            <w:spacing w:val="-5"/>
                            <w:w w:val="105"/>
                            <w:sz w:val="13"/>
                          </w:rPr>
                          <w:t>avg</w:t>
                        </w:r>
                      </w:p>
                    </w:txbxContent>
                  </v:textbox>
                  <w10:wrap type="none"/>
                </v:shape>
                <v:shape style="position:absolute;left:4362;top:2539;width:346;height:320" type="#_x0000_t202" id="docshape789" filled="false" stroked="false">
                  <v:textbox inset="0,0,0,0">
                    <w:txbxContent>
                      <w:p>
                        <w:pPr>
                          <w:spacing w:line="134" w:lineRule="exact" w:before="0"/>
                          <w:ind w:left="0" w:right="0" w:firstLine="0"/>
                          <w:jc w:val="left"/>
                          <w:rPr>
                            <w:rFonts w:ascii="Arial"/>
                            <w:b/>
                            <w:sz w:val="12"/>
                          </w:rPr>
                        </w:pPr>
                        <w:r>
                          <w:rPr>
                            <w:rFonts w:ascii="Arial"/>
                            <w:b/>
                            <w:color w:val="B8B8B8"/>
                            <w:spacing w:val="-2"/>
                            <w:w w:val="115"/>
                            <w:sz w:val="12"/>
                          </w:rPr>
                          <w:t>,</w:t>
                        </w:r>
                        <w:r>
                          <w:rPr>
                            <w:rFonts w:ascii="Arial"/>
                            <w:b/>
                            <w:color w:val="676767"/>
                            <w:spacing w:val="-2"/>
                            <w:w w:val="115"/>
                            <w:sz w:val="12"/>
                          </w:rPr>
                          <w:t>0,97</w:t>
                        </w:r>
                      </w:p>
                      <w:p>
                        <w:pPr>
                          <w:spacing w:before="12"/>
                          <w:ind w:left="11" w:right="0" w:firstLine="0"/>
                          <w:jc w:val="left"/>
                          <w:rPr>
                            <w:b/>
                            <w:sz w:val="15"/>
                          </w:rPr>
                        </w:pPr>
                        <w:r>
                          <w:rPr>
                            <w:b/>
                            <w:color w:val="676767"/>
                            <w:spacing w:val="-4"/>
                            <w:w w:val="115"/>
                            <w:sz w:val="15"/>
                          </w:rPr>
                          <w:t>0.9S</w:t>
                        </w:r>
                      </w:p>
                    </w:txbxContent>
                  </v:textbox>
                  <w10:wrap type="none"/>
                </v:shape>
                <v:shape style="position:absolute;left:5142;top:2553;width:345;height:295" type="#_x0000_t202" id="docshape790" filled="false" stroked="false">
                  <v:textbox inset="0,0,0,0">
                    <w:txbxContent>
                      <w:p>
                        <w:pPr>
                          <w:spacing w:line="134" w:lineRule="exact" w:before="0"/>
                          <w:ind w:left="0" w:right="0" w:firstLine="0"/>
                          <w:jc w:val="left"/>
                          <w:rPr>
                            <w:rFonts w:ascii="Arial"/>
                            <w:b/>
                            <w:sz w:val="12"/>
                          </w:rPr>
                        </w:pPr>
                        <w:r>
                          <w:rPr>
                            <w:rFonts w:ascii="Arial"/>
                            <w:b/>
                            <w:color w:val="545454"/>
                            <w:spacing w:val="-4"/>
                            <w:w w:val="135"/>
                            <w:sz w:val="12"/>
                          </w:rPr>
                          <w:t>0.88</w:t>
                        </w:r>
                      </w:p>
                      <w:p>
                        <w:pPr>
                          <w:spacing w:before="11"/>
                          <w:ind w:left="0" w:right="0" w:firstLine="0"/>
                          <w:jc w:val="left"/>
                          <w:rPr>
                            <w:rFonts w:ascii="Arial"/>
                            <w:b/>
                            <w:sz w:val="13"/>
                          </w:rPr>
                        </w:pPr>
                        <w:r>
                          <w:rPr>
                            <w:rFonts w:ascii="Arial"/>
                            <w:b/>
                            <w:color w:val="545454"/>
                            <w:spacing w:val="-4"/>
                            <w:w w:val="130"/>
                            <w:sz w:val="13"/>
                          </w:rPr>
                          <w:t>0,94</w:t>
                        </w:r>
                      </w:p>
                    </w:txbxContent>
                  </v:textbox>
                  <w10:wrap type="none"/>
                </v:shape>
                <v:shape style="position:absolute;left:5912;top:2376;width:351;height:471" type="#_x0000_t202" id="docshape791" filled="false" stroked="false">
                  <v:textbox inset="0,0,0,0">
                    <w:txbxContent>
                      <w:p>
                        <w:pPr>
                          <w:numPr>
                            <w:ilvl w:val="0"/>
                            <w:numId w:val="41"/>
                          </w:numPr>
                          <w:tabs>
                            <w:tab w:pos="48" w:val="left" w:leader="none"/>
                          </w:tabs>
                          <w:spacing w:line="309" w:lineRule="auto" w:before="0"/>
                          <w:ind w:left="0" w:right="21" w:firstLine="1"/>
                          <w:jc w:val="left"/>
                          <w:rPr>
                            <w:rFonts w:ascii="Arial"/>
                            <w:b/>
                            <w:sz w:val="12"/>
                          </w:rPr>
                        </w:pPr>
                        <w:r>
                          <w:rPr>
                            <w:rFonts w:ascii="Arial"/>
                            <w:b/>
                            <w:color w:val="545454"/>
                            <w:spacing w:val="-4"/>
                            <w:w w:val="120"/>
                            <w:sz w:val="12"/>
                          </w:rPr>
                          <w:t>0.94</w:t>
                        </w:r>
                        <w:r>
                          <w:rPr>
                            <w:rFonts w:ascii="Arial"/>
                            <w:b/>
                            <w:color w:val="545454"/>
                            <w:spacing w:val="40"/>
                            <w:w w:val="125"/>
                            <w:sz w:val="12"/>
                          </w:rPr>
                          <w:t> </w:t>
                        </w:r>
                        <w:r>
                          <w:rPr>
                            <w:rFonts w:ascii="Arial"/>
                            <w:b/>
                            <w:color w:val="545454"/>
                            <w:spacing w:val="-4"/>
                            <w:w w:val="125"/>
                            <w:sz w:val="12"/>
                          </w:rPr>
                          <w:t>0.90</w:t>
                        </w:r>
                      </w:p>
                      <w:p>
                        <w:pPr>
                          <w:spacing w:line="118" w:lineRule="exact" w:before="0"/>
                          <w:ind w:left="0" w:right="0" w:firstLine="0"/>
                          <w:jc w:val="left"/>
                          <w:rPr>
                            <w:rFonts w:ascii="Arial"/>
                            <w:sz w:val="12"/>
                          </w:rPr>
                        </w:pPr>
                        <w:r>
                          <w:rPr>
                            <w:rFonts w:ascii="Arial"/>
                            <w:color w:val="676767"/>
                            <w:spacing w:val="-2"/>
                            <w:w w:val="125"/>
                            <w:sz w:val="12"/>
                          </w:rPr>
                          <w:t>0,93,</w:t>
                        </w:r>
                      </w:p>
                    </w:txbxContent>
                  </v:textbox>
                  <w10:wrap type="none"/>
                </v:shape>
                <v:shape style="position:absolute;left:6853;top:2373;width:203;height:487" type="#_x0000_t202" id="docshape792" filled="false" stroked="false">
                  <v:textbox inset="0,0,0,0">
                    <w:txbxContent>
                      <w:p>
                        <w:pPr>
                          <w:spacing w:line="144" w:lineRule="exact" w:before="0"/>
                          <w:ind w:left="0" w:right="0" w:firstLine="0"/>
                          <w:jc w:val="left"/>
                          <w:rPr>
                            <w:sz w:val="13"/>
                          </w:rPr>
                        </w:pPr>
                        <w:r>
                          <w:rPr>
                            <w:color w:val="676767"/>
                            <w:spacing w:val="-5"/>
                            <w:w w:val="110"/>
                            <w:sz w:val="13"/>
                          </w:rPr>
                          <w:t>32</w:t>
                        </w:r>
                      </w:p>
                      <w:p>
                        <w:pPr>
                          <w:spacing w:before="23"/>
                          <w:ind w:left="0" w:right="0" w:firstLine="0"/>
                          <w:jc w:val="left"/>
                          <w:rPr>
                            <w:sz w:val="13"/>
                          </w:rPr>
                        </w:pPr>
                        <w:r>
                          <w:rPr>
                            <w:color w:val="676767"/>
                            <w:spacing w:val="-5"/>
                            <w:w w:val="140"/>
                            <w:sz w:val="13"/>
                          </w:rPr>
                          <w:t>32</w:t>
                        </w:r>
                      </w:p>
                      <w:p>
                        <w:pPr>
                          <w:spacing w:before="9"/>
                          <w:ind w:left="0" w:right="0" w:firstLine="0"/>
                          <w:jc w:val="left"/>
                          <w:rPr>
                            <w:rFonts w:ascii="Arial"/>
                            <w:b/>
                            <w:sz w:val="14"/>
                          </w:rPr>
                        </w:pPr>
                        <w:r>
                          <w:rPr>
                            <w:rFonts w:ascii="Arial"/>
                            <w:b/>
                            <w:color w:val="676767"/>
                            <w:spacing w:val="-5"/>
                            <w:w w:val="90"/>
                            <w:sz w:val="14"/>
                          </w:rPr>
                          <w:t>32.</w:t>
                        </w:r>
                      </w:p>
                    </w:txbxContent>
                  </v:textbox>
                  <w10:wrap type="none"/>
                </v:shape>
                <w10:wrap type="topAndBottom"/>
              </v:group>
            </w:pict>
          </mc:Fallback>
        </mc:AlternateContent>
      </w:r>
    </w:p>
    <w:p>
      <w:pPr>
        <w:spacing w:after="0"/>
        <w:rPr>
          <w:sz w:val="20"/>
        </w:rPr>
        <w:sectPr>
          <w:headerReference w:type="default" r:id="rId229"/>
          <w:footerReference w:type="default" r:id="rId230"/>
          <w:pgSz w:w="11910" w:h="16840"/>
          <w:pgMar w:header="688" w:footer="1400" w:top="880" w:bottom="1600" w:left="240" w:right="220"/>
        </w:sectPr>
      </w:pPr>
    </w:p>
    <w:p>
      <w:pPr>
        <w:spacing w:line="280" w:lineRule="exact" w:before="0"/>
        <w:ind w:left="684" w:right="0" w:firstLine="0"/>
        <w:jc w:val="left"/>
        <w:rPr>
          <w:sz w:val="19"/>
        </w:rPr>
      </w:pPr>
      <w:r>
        <w:rPr/>
        <w:drawing>
          <wp:anchor distT="0" distB="0" distL="0" distR="0" allowOverlap="1" layoutInCell="1" locked="0" behindDoc="1" simplePos="0" relativeHeight="487729152">
            <wp:simplePos x="0" y="0"/>
            <wp:positionH relativeFrom="page">
              <wp:posOffset>598250</wp:posOffset>
            </wp:positionH>
            <wp:positionV relativeFrom="paragraph">
              <wp:posOffset>183545</wp:posOffset>
            </wp:positionV>
            <wp:extent cx="487811" cy="48768"/>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145" cstate="print"/>
                    <a:stretch>
                      <a:fillRect/>
                    </a:stretch>
                  </pic:blipFill>
                  <pic:spPr>
                    <a:xfrm>
                      <a:off x="0" y="0"/>
                      <a:ext cx="487811" cy="48768"/>
                    </a:xfrm>
                    <a:prstGeom prst="rect">
                      <a:avLst/>
                    </a:prstGeom>
                  </pic:spPr>
                </pic:pic>
              </a:graphicData>
            </a:graphic>
          </wp:anchor>
        </w:drawing>
      </w:r>
      <w:r>
        <w:rPr/>
        <w:drawing>
          <wp:anchor distT="0" distB="0" distL="0" distR="0" allowOverlap="1" layoutInCell="1" locked="0" behindDoc="1" simplePos="0" relativeHeight="481690624">
            <wp:simplePos x="0" y="0"/>
            <wp:positionH relativeFrom="page">
              <wp:posOffset>622668</wp:posOffset>
            </wp:positionH>
            <wp:positionV relativeFrom="paragraph">
              <wp:posOffset>-124653</wp:posOffset>
            </wp:positionV>
            <wp:extent cx="463949" cy="210551"/>
            <wp:effectExtent l="0" t="0" r="0" b="0"/>
            <wp:wrapNone/>
            <wp:docPr id="1094" name="Image 1094"/>
            <wp:cNvGraphicFramePr>
              <a:graphicFrameLocks/>
            </wp:cNvGraphicFramePr>
            <a:graphic>
              <a:graphicData uri="http://schemas.openxmlformats.org/drawingml/2006/picture">
                <pic:pic>
                  <pic:nvPicPr>
                    <pic:cNvPr id="1094" name="Image 1094"/>
                    <pic:cNvPicPr/>
                  </pic:nvPicPr>
                  <pic:blipFill>
                    <a:blip r:embed="rId177" cstate="print"/>
                    <a:stretch>
                      <a:fillRect/>
                    </a:stretch>
                  </pic:blipFill>
                  <pic:spPr>
                    <a:xfrm>
                      <a:off x="0" y="0"/>
                      <a:ext cx="463949" cy="210551"/>
                    </a:xfrm>
                    <a:prstGeom prst="rect">
                      <a:avLst/>
                    </a:prstGeom>
                  </pic:spPr>
                </pic:pic>
              </a:graphicData>
            </a:graphic>
          </wp:anchor>
        </w:drawing>
      </w:r>
      <w:r>
        <w:rPr>
          <w:b/>
          <w:color w:val="15467B"/>
          <w:spacing w:val="-2"/>
          <w:sz w:val="19"/>
        </w:rPr>
        <w:t>..;;a</w:t>
      </w:r>
      <w:r>
        <w:rPr>
          <w:b/>
          <w:color w:val="15467B"/>
          <w:spacing w:val="-10"/>
          <w:sz w:val="19"/>
        </w:rPr>
        <w:t> </w:t>
      </w:r>
      <w:r>
        <w:rPr>
          <w:b/>
          <w:color w:val="15467B"/>
          <w:spacing w:val="9"/>
          <w:w w:val="98"/>
          <w:sz w:val="19"/>
        </w:rPr>
        <w:t>1,,;;,1</w:t>
      </w:r>
      <w:r>
        <w:rPr>
          <w:b/>
          <w:color w:val="15467B"/>
          <w:spacing w:val="12"/>
          <w:w w:val="98"/>
          <w:sz w:val="19"/>
        </w:rPr>
        <w:t>1</w:t>
      </w:r>
      <w:r>
        <w:rPr>
          <w:b/>
          <w:color w:val="952D49"/>
          <w:spacing w:val="9"/>
          <w:w w:val="98"/>
          <w:sz w:val="19"/>
        </w:rPr>
        <w:t>1:</w:t>
      </w:r>
      <w:r>
        <w:rPr>
          <w:b/>
          <w:color w:val="952D49"/>
          <w:spacing w:val="-9"/>
          <w:w w:val="98"/>
          <w:sz w:val="19"/>
        </w:rPr>
        <w:t>:</w:t>
      </w:r>
      <w:r>
        <w:rPr>
          <w:rFonts w:ascii="Arial"/>
          <w:b/>
          <w:color w:val="111111"/>
          <w:spacing w:val="-120"/>
          <w:w w:val="124"/>
          <w:sz w:val="18"/>
        </w:rPr>
        <w:t>G</w:t>
      </w:r>
      <w:r>
        <w:rPr>
          <w:b/>
          <w:color w:val="952D49"/>
          <w:spacing w:val="9"/>
          <w:w w:val="98"/>
          <w:sz w:val="19"/>
        </w:rPr>
        <w:t>1</w:t>
      </w:r>
      <w:r>
        <w:rPr>
          <w:b/>
          <w:color w:val="952D49"/>
          <w:spacing w:val="-9"/>
          <w:sz w:val="19"/>
        </w:rPr>
        <w:t> </w:t>
      </w:r>
      <w:r>
        <w:rPr>
          <w:rFonts w:ascii="Arial"/>
          <w:b/>
          <w:color w:val="111111"/>
          <w:spacing w:val="-2"/>
          <w:sz w:val="18"/>
        </w:rPr>
        <w:t>roup</w:t>
      </w:r>
      <w:r>
        <w:rPr>
          <w:rFonts w:ascii="Arial"/>
          <w:b/>
          <w:color w:val="111111"/>
          <w:spacing w:val="-9"/>
          <w:sz w:val="18"/>
        </w:rPr>
        <w:t> </w:t>
      </w:r>
      <w:r>
        <w:rPr>
          <w:rFonts w:ascii="Arial"/>
          <w:b/>
          <w:color w:val="111111"/>
          <w:spacing w:val="-2"/>
          <w:sz w:val="18"/>
        </w:rPr>
        <w:t>C</w:t>
      </w:r>
      <w:r>
        <w:rPr>
          <w:rFonts w:ascii="Arial"/>
          <w:b/>
          <w:color w:val="111111"/>
          <w:spacing w:val="-8"/>
          <w:sz w:val="18"/>
        </w:rPr>
        <w:t> </w:t>
      </w:r>
      <w:r>
        <w:rPr>
          <w:rFonts w:ascii="Arial"/>
          <w:color w:val="111111"/>
          <w:spacing w:val="-2"/>
          <w:sz w:val="25"/>
        </w:rPr>
        <w:t>I</w:t>
      </w:r>
      <w:r>
        <w:rPr>
          <w:rFonts w:ascii="Arial"/>
          <w:color w:val="111111"/>
          <w:spacing w:val="-28"/>
          <w:sz w:val="25"/>
        </w:rPr>
        <w:t> </w:t>
      </w:r>
      <w:r>
        <w:rPr>
          <w:color w:val="111111"/>
          <w:spacing w:val="-2"/>
          <w:sz w:val="19"/>
        </w:rPr>
        <w:t>ML Based</w:t>
      </w:r>
      <w:r>
        <w:rPr>
          <w:color w:val="111111"/>
          <w:spacing w:val="1"/>
          <w:sz w:val="19"/>
        </w:rPr>
        <w:t> </w:t>
      </w:r>
      <w:r>
        <w:rPr>
          <w:color w:val="111111"/>
          <w:spacing w:val="-2"/>
          <w:sz w:val="19"/>
        </w:rPr>
        <w:t>Plant</w:t>
      </w:r>
      <w:r>
        <w:rPr>
          <w:color w:val="111111"/>
          <w:spacing w:val="-1"/>
          <w:sz w:val="19"/>
        </w:rPr>
        <w:t> </w:t>
      </w:r>
      <w:r>
        <w:rPr>
          <w:color w:val="111111"/>
          <w:spacing w:val="-2"/>
          <w:sz w:val="19"/>
        </w:rPr>
        <w:t>Disease</w:t>
      </w:r>
      <w:r>
        <w:rPr>
          <w:color w:val="111111"/>
          <w:sz w:val="19"/>
        </w:rPr>
        <w:t> </w:t>
      </w:r>
      <w:r>
        <w:rPr>
          <w:color w:val="111111"/>
          <w:spacing w:val="-2"/>
          <w:sz w:val="19"/>
        </w:rPr>
        <w:t>Detection</w:t>
      </w:r>
      <w:r>
        <w:rPr>
          <w:color w:val="111111"/>
          <w:sz w:val="19"/>
        </w:rPr>
        <w:t> </w:t>
      </w:r>
      <w:r>
        <w:rPr>
          <w:color w:val="111111"/>
          <w:spacing w:val="-2"/>
          <w:sz w:val="19"/>
        </w:rPr>
        <w:t>Mobile App</w:t>
      </w:r>
      <w:r>
        <w:rPr>
          <w:color w:val="111111"/>
          <w:spacing w:val="-6"/>
          <w:sz w:val="19"/>
        </w:rPr>
        <w:t> </w:t>
      </w:r>
      <w:r>
        <w:rPr>
          <w:color w:val="111111"/>
          <w:spacing w:val="-2"/>
          <w:sz w:val="19"/>
        </w:rPr>
        <w:t>for</w:t>
      </w:r>
      <w:r>
        <w:rPr>
          <w:color w:val="111111"/>
          <w:spacing w:val="-6"/>
          <w:sz w:val="19"/>
        </w:rPr>
        <w:t> </w:t>
      </w:r>
      <w:r>
        <w:rPr>
          <w:color w:val="111111"/>
          <w:spacing w:val="-2"/>
          <w:sz w:val="19"/>
        </w:rPr>
        <w:t>Sri</w:t>
      </w:r>
      <w:r>
        <w:rPr>
          <w:color w:val="111111"/>
          <w:spacing w:val="-9"/>
          <w:sz w:val="19"/>
        </w:rPr>
        <w:t> </w:t>
      </w:r>
      <w:r>
        <w:rPr>
          <w:color w:val="111111"/>
          <w:spacing w:val="-2"/>
          <w:sz w:val="19"/>
        </w:rPr>
        <w:t>Lanka</w:t>
      </w:r>
    </w:p>
    <w:p>
      <w:pPr>
        <w:spacing w:before="168"/>
        <w:ind w:left="843" w:right="0" w:firstLine="0"/>
        <w:jc w:val="left"/>
        <w:rPr>
          <w:b/>
          <w:sz w:val="21"/>
        </w:rPr>
      </w:pPr>
      <w:r>
        <w:rPr>
          <w:b/>
          <w:color w:val="111111"/>
          <w:w w:val="105"/>
          <w:sz w:val="21"/>
        </w:rPr>
        <w:t>6</w:t>
      </w:r>
      <w:r>
        <w:rPr>
          <w:rFonts w:ascii="Arial"/>
          <w:b/>
          <w:color w:val="111111"/>
          <w:w w:val="105"/>
          <w:sz w:val="21"/>
          <w:vertAlign w:val="superscript"/>
        </w:rPr>
        <w:t>th</w:t>
      </w:r>
      <w:r>
        <w:rPr>
          <w:rFonts w:ascii="Arial"/>
          <w:b/>
          <w:color w:val="111111"/>
          <w:spacing w:val="-14"/>
          <w:w w:val="105"/>
          <w:sz w:val="21"/>
          <w:vertAlign w:val="baseline"/>
        </w:rPr>
        <w:t> </w:t>
      </w:r>
      <w:r>
        <w:rPr>
          <w:b/>
          <w:color w:val="111111"/>
          <w:w w:val="105"/>
          <w:sz w:val="21"/>
          <w:vertAlign w:val="baseline"/>
        </w:rPr>
        <w:t>Model</w:t>
      </w:r>
      <w:r>
        <w:rPr>
          <w:b/>
          <w:color w:val="111111"/>
          <w:spacing w:val="-2"/>
          <w:w w:val="105"/>
          <w:sz w:val="21"/>
          <w:vertAlign w:val="baseline"/>
        </w:rPr>
        <w:t> </w:t>
      </w:r>
      <w:r>
        <w:rPr>
          <w:color w:val="111111"/>
          <w:w w:val="105"/>
          <w:sz w:val="21"/>
          <w:vertAlign w:val="baseline"/>
        </w:rPr>
        <w:t>-</w:t>
      </w:r>
      <w:r>
        <w:rPr>
          <w:color w:val="111111"/>
          <w:spacing w:val="-7"/>
          <w:w w:val="105"/>
          <w:sz w:val="21"/>
          <w:vertAlign w:val="baseline"/>
        </w:rPr>
        <w:t> </w:t>
      </w:r>
      <w:r>
        <w:rPr>
          <w:b/>
          <w:color w:val="111111"/>
          <w:w w:val="105"/>
          <w:sz w:val="21"/>
          <w:vertAlign w:val="baseline"/>
        </w:rPr>
        <w:t>Tea</w:t>
      </w:r>
      <w:r>
        <w:rPr>
          <w:b/>
          <w:color w:val="111111"/>
          <w:spacing w:val="-5"/>
          <w:w w:val="105"/>
          <w:sz w:val="21"/>
          <w:vertAlign w:val="baseline"/>
        </w:rPr>
        <w:t> </w:t>
      </w:r>
      <w:r>
        <w:rPr>
          <w:b/>
          <w:color w:val="111111"/>
          <w:w w:val="105"/>
          <w:sz w:val="21"/>
          <w:vertAlign w:val="baseline"/>
        </w:rPr>
        <w:t>Diseases</w:t>
      </w:r>
      <w:r>
        <w:rPr>
          <w:b/>
          <w:color w:val="111111"/>
          <w:spacing w:val="-8"/>
          <w:w w:val="105"/>
          <w:sz w:val="21"/>
          <w:vertAlign w:val="baseline"/>
        </w:rPr>
        <w:t> </w:t>
      </w:r>
      <w:r>
        <w:rPr>
          <w:b/>
          <w:color w:val="111111"/>
          <w:spacing w:val="-4"/>
          <w:w w:val="105"/>
          <w:sz w:val="21"/>
          <w:vertAlign w:val="baseline"/>
        </w:rPr>
        <w:t>Model</w:t>
      </w:r>
    </w:p>
    <w:p>
      <w:pPr>
        <w:pStyle w:val="BodyText"/>
        <w:spacing w:before="138"/>
        <w:ind w:left="842"/>
      </w:pPr>
      <w:r>
        <w:rPr>
          <w:color w:val="111111"/>
          <w:w w:val="105"/>
        </w:rPr>
        <w:t>(Tea</w:t>
      </w:r>
      <w:r>
        <w:rPr>
          <w:color w:val="111111"/>
          <w:spacing w:val="-1"/>
          <w:w w:val="105"/>
        </w:rPr>
        <w:t> </w:t>
      </w:r>
      <w:r>
        <w:rPr>
          <w:color w:val="111111"/>
          <w:w w:val="105"/>
        </w:rPr>
        <w:t>Algal</w:t>
      </w:r>
      <w:r>
        <w:rPr>
          <w:color w:val="111111"/>
          <w:spacing w:val="5"/>
          <w:w w:val="105"/>
        </w:rPr>
        <w:t> </w:t>
      </w:r>
      <w:r>
        <w:rPr>
          <w:color w:val="111111"/>
          <w:w w:val="105"/>
        </w:rPr>
        <w:t>Leaf,</w:t>
      </w:r>
      <w:r>
        <w:rPr>
          <w:color w:val="111111"/>
          <w:spacing w:val="-3"/>
          <w:w w:val="105"/>
        </w:rPr>
        <w:t> </w:t>
      </w:r>
      <w:r>
        <w:rPr>
          <w:color w:val="111111"/>
          <w:w w:val="105"/>
        </w:rPr>
        <w:t>Tea</w:t>
      </w:r>
      <w:r>
        <w:rPr>
          <w:color w:val="111111"/>
          <w:spacing w:val="-4"/>
          <w:w w:val="105"/>
        </w:rPr>
        <w:t> </w:t>
      </w:r>
      <w:r>
        <w:rPr>
          <w:color w:val="111111"/>
          <w:w w:val="105"/>
        </w:rPr>
        <w:t>Anthracnose,</w:t>
      </w:r>
      <w:r>
        <w:rPr>
          <w:color w:val="111111"/>
          <w:spacing w:val="11"/>
          <w:w w:val="105"/>
        </w:rPr>
        <w:t> </w:t>
      </w:r>
      <w:r>
        <w:rPr>
          <w:color w:val="111111"/>
          <w:w w:val="105"/>
        </w:rPr>
        <w:t>Tea</w:t>
      </w:r>
      <w:r>
        <w:rPr>
          <w:color w:val="111111"/>
          <w:spacing w:val="-6"/>
          <w:w w:val="105"/>
        </w:rPr>
        <w:t> </w:t>
      </w:r>
      <w:r>
        <w:rPr>
          <w:color w:val="111111"/>
          <w:w w:val="105"/>
        </w:rPr>
        <w:t>Bird</w:t>
      </w:r>
      <w:r>
        <w:rPr>
          <w:color w:val="111111"/>
          <w:spacing w:val="1"/>
          <w:w w:val="105"/>
        </w:rPr>
        <w:t> </w:t>
      </w:r>
      <w:r>
        <w:rPr>
          <w:color w:val="111111"/>
          <w:w w:val="105"/>
        </w:rPr>
        <w:t>Eye</w:t>
      </w:r>
      <w:r>
        <w:rPr>
          <w:color w:val="111111"/>
          <w:spacing w:val="-6"/>
          <w:w w:val="105"/>
        </w:rPr>
        <w:t> </w:t>
      </w:r>
      <w:r>
        <w:rPr>
          <w:color w:val="111111"/>
          <w:w w:val="105"/>
        </w:rPr>
        <w:t>Spot,</w:t>
      </w:r>
      <w:r>
        <w:rPr>
          <w:color w:val="111111"/>
          <w:spacing w:val="-9"/>
          <w:w w:val="105"/>
        </w:rPr>
        <w:t> </w:t>
      </w:r>
      <w:r>
        <w:rPr>
          <w:color w:val="111111"/>
          <w:w w:val="105"/>
        </w:rPr>
        <w:t>Tea</w:t>
      </w:r>
      <w:r>
        <w:rPr>
          <w:color w:val="111111"/>
          <w:spacing w:val="-5"/>
          <w:w w:val="105"/>
        </w:rPr>
        <w:t> </w:t>
      </w:r>
      <w:r>
        <w:rPr>
          <w:color w:val="111111"/>
          <w:spacing w:val="-2"/>
          <w:w w:val="105"/>
        </w:rPr>
        <w:t>Healthy)</w:t>
      </w:r>
    </w:p>
    <w:p>
      <w:pPr>
        <w:pStyle w:val="BodyText"/>
        <w:spacing w:before="137"/>
      </w:pPr>
    </w:p>
    <w:p>
      <w:pPr>
        <w:spacing w:before="0"/>
        <w:ind w:left="847" w:right="0" w:firstLine="0"/>
        <w:jc w:val="left"/>
        <w:rPr>
          <w:i/>
          <w:sz w:val="21"/>
        </w:rPr>
      </w:pPr>
      <w:r>
        <w:rPr/>
        <mc:AlternateContent>
          <mc:Choice Requires="wps">
            <w:drawing>
              <wp:anchor distT="0" distB="0" distL="0" distR="0" allowOverlap="1" layoutInCell="1" locked="0" behindDoc="1" simplePos="0" relativeHeight="481691136">
                <wp:simplePos x="0" y="0"/>
                <wp:positionH relativeFrom="page">
                  <wp:posOffset>4135863</wp:posOffset>
                </wp:positionH>
                <wp:positionV relativeFrom="paragraph">
                  <wp:posOffset>503147</wp:posOffset>
                </wp:positionV>
                <wp:extent cx="1270" cy="2136140"/>
                <wp:effectExtent l="0" t="0" r="0" b="0"/>
                <wp:wrapNone/>
                <wp:docPr id="1095" name="Graphic 1095"/>
                <wp:cNvGraphicFramePr>
                  <a:graphicFrameLocks/>
                </wp:cNvGraphicFramePr>
                <a:graphic>
                  <a:graphicData uri="http://schemas.microsoft.com/office/word/2010/wordprocessingShape">
                    <wps:wsp>
                      <wps:cNvPr id="1095" name="Graphic 1095"/>
                      <wps:cNvSpPr/>
                      <wps:spPr>
                        <a:xfrm>
                          <a:off x="0" y="0"/>
                          <a:ext cx="1270" cy="2136140"/>
                        </a:xfrm>
                        <a:custGeom>
                          <a:avLst/>
                          <a:gdLst/>
                          <a:ahLst/>
                          <a:cxnLst/>
                          <a:rect l="l" t="t" r="r" b="b"/>
                          <a:pathLst>
                            <a:path w="0" h="2136140">
                              <a:moveTo>
                                <a:pt x="0" y="2136032"/>
                              </a:moveTo>
                              <a:lnTo>
                                <a:pt x="0" y="0"/>
                              </a:lnTo>
                            </a:path>
                          </a:pathLst>
                        </a:custGeom>
                        <a:ln w="915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625344" from="325.658539pt,207.809405pt" to="325.658539pt,39.617886pt" stroked="true" strokeweight=".721015pt" strokecolor="#000000">
                <v:stroke dashstyle="solid"/>
                <w10:wrap type="none"/>
              </v:line>
            </w:pict>
          </mc:Fallback>
        </mc:AlternateContent>
      </w:r>
      <w:r>
        <w:rPr>
          <w:i/>
          <w:color w:val="111111"/>
          <w:w w:val="105"/>
          <w:sz w:val="21"/>
        </w:rPr>
        <w:t>Accuracy vs</w:t>
      </w:r>
      <w:r>
        <w:rPr>
          <w:i/>
          <w:color w:val="111111"/>
          <w:spacing w:val="-11"/>
          <w:w w:val="105"/>
          <w:sz w:val="21"/>
        </w:rPr>
        <w:t> </w:t>
      </w:r>
      <w:r>
        <w:rPr>
          <w:i/>
          <w:color w:val="111111"/>
          <w:w w:val="105"/>
          <w:sz w:val="21"/>
        </w:rPr>
        <w:t>epochs</w:t>
      </w:r>
      <w:r>
        <w:rPr>
          <w:i/>
          <w:color w:val="111111"/>
          <w:spacing w:val="-5"/>
          <w:w w:val="105"/>
          <w:sz w:val="21"/>
        </w:rPr>
        <w:t> </w:t>
      </w:r>
      <w:r>
        <w:rPr>
          <w:i/>
          <w:color w:val="111111"/>
          <w:spacing w:val="-4"/>
          <w:w w:val="105"/>
          <w:sz w:val="21"/>
        </w:rPr>
        <w:t>graph</w:t>
      </w:r>
    </w:p>
    <w:p>
      <w:pPr>
        <w:pStyle w:val="BodyText"/>
        <w:spacing w:before="37"/>
        <w:rPr>
          <w:i/>
          <w:sz w:val="20"/>
        </w:rPr>
      </w:pPr>
      <w:r>
        <w:rPr/>
        <mc:AlternateContent>
          <mc:Choice Requires="wps">
            <w:drawing>
              <wp:anchor distT="0" distB="0" distL="0" distR="0" allowOverlap="1" layoutInCell="1" locked="0" behindDoc="1" simplePos="0" relativeHeight="487729664">
                <wp:simplePos x="0" y="0"/>
                <wp:positionH relativeFrom="page">
                  <wp:posOffset>692871</wp:posOffset>
                </wp:positionH>
                <wp:positionV relativeFrom="paragraph">
                  <wp:posOffset>191131</wp:posOffset>
                </wp:positionV>
                <wp:extent cx="3641725" cy="5175885"/>
                <wp:effectExtent l="0" t="0" r="0" b="0"/>
                <wp:wrapTopAndBottom/>
                <wp:docPr id="1096" name="Group 1096"/>
                <wp:cNvGraphicFramePr>
                  <a:graphicFrameLocks/>
                </wp:cNvGraphicFramePr>
                <a:graphic>
                  <a:graphicData uri="http://schemas.microsoft.com/office/word/2010/wordprocessingGroup">
                    <wpg:wgp>
                      <wpg:cNvPr id="1096" name="Group 1096"/>
                      <wpg:cNvGrpSpPr/>
                      <wpg:grpSpPr>
                        <a:xfrm>
                          <a:off x="0" y="0"/>
                          <a:ext cx="3641725" cy="5175885"/>
                          <a:chExt cx="3641725" cy="5175885"/>
                        </a:xfrm>
                      </wpg:grpSpPr>
                      <pic:pic>
                        <pic:nvPicPr>
                          <pic:cNvPr id="1097" name="Image 1097"/>
                          <pic:cNvPicPr/>
                        </pic:nvPicPr>
                        <pic:blipFill>
                          <a:blip r:embed="rId232" cstate="print"/>
                          <a:stretch>
                            <a:fillRect/>
                          </a:stretch>
                        </pic:blipFill>
                        <pic:spPr>
                          <a:xfrm>
                            <a:off x="674557" y="146471"/>
                            <a:ext cx="2649395" cy="1428090"/>
                          </a:xfrm>
                          <a:prstGeom prst="rect">
                            <a:avLst/>
                          </a:prstGeom>
                        </pic:spPr>
                      </pic:pic>
                      <pic:pic>
                        <pic:nvPicPr>
                          <pic:cNvPr id="1098" name="Image 1098"/>
                          <pic:cNvPicPr/>
                        </pic:nvPicPr>
                        <pic:blipFill>
                          <a:blip r:embed="rId233" cstate="print"/>
                          <a:stretch>
                            <a:fillRect/>
                          </a:stretch>
                        </pic:blipFill>
                        <pic:spPr>
                          <a:xfrm>
                            <a:off x="357119" y="2749380"/>
                            <a:ext cx="2966834" cy="2303864"/>
                          </a:xfrm>
                          <a:prstGeom prst="rect">
                            <a:avLst/>
                          </a:prstGeom>
                        </pic:spPr>
                      </pic:pic>
                      <wps:wsp>
                        <wps:cNvPr id="1099" name="Graphic 1099"/>
                        <wps:cNvSpPr/>
                        <wps:spPr>
                          <a:xfrm>
                            <a:off x="6104" y="0"/>
                            <a:ext cx="1270" cy="5175885"/>
                          </a:xfrm>
                          <a:custGeom>
                            <a:avLst/>
                            <a:gdLst/>
                            <a:ahLst/>
                            <a:cxnLst/>
                            <a:rect l="l" t="t" r="r" b="b"/>
                            <a:pathLst>
                              <a:path w="0" h="5175885">
                                <a:moveTo>
                                  <a:pt x="0" y="517530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00" name="Graphic 1100"/>
                        <wps:cNvSpPr/>
                        <wps:spPr>
                          <a:xfrm>
                            <a:off x="546361" y="158676"/>
                            <a:ext cx="1270" cy="2136140"/>
                          </a:xfrm>
                          <a:custGeom>
                            <a:avLst/>
                            <a:gdLst/>
                            <a:ahLst/>
                            <a:cxnLst/>
                            <a:rect l="l" t="t" r="r" b="b"/>
                            <a:pathLst>
                              <a:path w="0" h="2136140">
                                <a:moveTo>
                                  <a:pt x="0" y="2136032"/>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1101" name="Graphic 1101"/>
                        <wps:cNvSpPr/>
                        <wps:spPr>
                          <a:xfrm>
                            <a:off x="698976" y="1574560"/>
                            <a:ext cx="1270" cy="671830"/>
                          </a:xfrm>
                          <a:custGeom>
                            <a:avLst/>
                            <a:gdLst/>
                            <a:ahLst/>
                            <a:cxnLst/>
                            <a:rect l="l" t="t" r="r" b="b"/>
                            <a:pathLst>
                              <a:path w="0" h="671830">
                                <a:moveTo>
                                  <a:pt x="0" y="671324"/>
                                </a:moveTo>
                                <a:lnTo>
                                  <a:pt x="0" y="0"/>
                                </a:lnTo>
                              </a:path>
                            </a:pathLst>
                          </a:custGeom>
                          <a:ln w="24418">
                            <a:solidFill>
                              <a:srgbClr val="000000"/>
                            </a:solidFill>
                            <a:prstDash val="solid"/>
                          </a:ln>
                        </wps:spPr>
                        <wps:bodyPr wrap="square" lIns="0" tIns="0" rIns="0" bIns="0" rtlCol="0">
                          <a:prstTxWarp prst="textNoShape">
                            <a:avLst/>
                          </a:prstTxWarp>
                          <a:noAutofit/>
                        </wps:bodyPr>
                      </wps:wsp>
                      <wps:wsp>
                        <wps:cNvPr id="1102" name="Graphic 1102"/>
                        <wps:cNvSpPr/>
                        <wps:spPr>
                          <a:xfrm>
                            <a:off x="3442991" y="2758533"/>
                            <a:ext cx="1270" cy="2172970"/>
                          </a:xfrm>
                          <a:custGeom>
                            <a:avLst/>
                            <a:gdLst/>
                            <a:ahLst/>
                            <a:cxnLst/>
                            <a:rect l="l" t="t" r="r" b="b"/>
                            <a:pathLst>
                              <a:path w="0" h="2172970">
                                <a:moveTo>
                                  <a:pt x="0" y="2172649"/>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1103" name="Graphic 1103"/>
                        <wps:cNvSpPr/>
                        <wps:spPr>
                          <a:xfrm>
                            <a:off x="3626129" y="0"/>
                            <a:ext cx="1270" cy="5175885"/>
                          </a:xfrm>
                          <a:custGeom>
                            <a:avLst/>
                            <a:gdLst/>
                            <a:ahLst/>
                            <a:cxnLst/>
                            <a:rect l="l" t="t" r="r" b="b"/>
                            <a:pathLst>
                              <a:path w="0" h="5175885">
                                <a:moveTo>
                                  <a:pt x="0" y="517530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04" name="Graphic 1104"/>
                        <wps:cNvSpPr/>
                        <wps:spPr>
                          <a:xfrm>
                            <a:off x="3052" y="6102"/>
                            <a:ext cx="3638550" cy="1270"/>
                          </a:xfrm>
                          <a:custGeom>
                            <a:avLst/>
                            <a:gdLst/>
                            <a:ahLst/>
                            <a:cxnLst/>
                            <a:rect l="l" t="t" r="r" b="b"/>
                            <a:pathLst>
                              <a:path w="3638550" h="0">
                                <a:moveTo>
                                  <a:pt x="0" y="0"/>
                                </a:moveTo>
                                <a:lnTo>
                                  <a:pt x="3638338" y="0"/>
                                </a:lnTo>
                              </a:path>
                            </a:pathLst>
                          </a:custGeom>
                          <a:ln w="9154">
                            <a:solidFill>
                              <a:srgbClr val="000000"/>
                            </a:solidFill>
                            <a:prstDash val="solid"/>
                          </a:ln>
                        </wps:spPr>
                        <wps:bodyPr wrap="square" lIns="0" tIns="0" rIns="0" bIns="0" rtlCol="0">
                          <a:prstTxWarp prst="textNoShape">
                            <a:avLst/>
                          </a:prstTxWarp>
                          <a:noAutofit/>
                        </wps:bodyPr>
                      </wps:wsp>
                      <wps:wsp>
                        <wps:cNvPr id="1105" name="Graphic 1105"/>
                        <wps:cNvSpPr/>
                        <wps:spPr>
                          <a:xfrm>
                            <a:off x="2542563" y="2764636"/>
                            <a:ext cx="916305" cy="1270"/>
                          </a:xfrm>
                          <a:custGeom>
                            <a:avLst/>
                            <a:gdLst/>
                            <a:ahLst/>
                            <a:cxnLst/>
                            <a:rect l="l" t="t" r="r" b="b"/>
                            <a:pathLst>
                              <a:path w="916305" h="0">
                                <a:moveTo>
                                  <a:pt x="0" y="0"/>
                                </a:moveTo>
                                <a:lnTo>
                                  <a:pt x="915689" y="0"/>
                                </a:lnTo>
                              </a:path>
                            </a:pathLst>
                          </a:custGeom>
                          <a:ln w="15257">
                            <a:solidFill>
                              <a:srgbClr val="000000"/>
                            </a:solidFill>
                            <a:prstDash val="solid"/>
                          </a:ln>
                        </wps:spPr>
                        <wps:bodyPr wrap="square" lIns="0" tIns="0" rIns="0" bIns="0" rtlCol="0">
                          <a:prstTxWarp prst="textNoShape">
                            <a:avLst/>
                          </a:prstTxWarp>
                          <a:noAutofit/>
                        </wps:bodyPr>
                      </wps:wsp>
                      <wps:wsp>
                        <wps:cNvPr id="1106" name="Graphic 1106"/>
                        <wps:cNvSpPr/>
                        <wps:spPr>
                          <a:xfrm>
                            <a:off x="540256" y="4912874"/>
                            <a:ext cx="1013460" cy="1270"/>
                          </a:xfrm>
                          <a:custGeom>
                            <a:avLst/>
                            <a:gdLst/>
                            <a:ahLst/>
                            <a:cxnLst/>
                            <a:rect l="l" t="t" r="r" b="b"/>
                            <a:pathLst>
                              <a:path w="1013460" h="0">
                                <a:moveTo>
                                  <a:pt x="0" y="0"/>
                                </a:moveTo>
                                <a:lnTo>
                                  <a:pt x="1013362" y="0"/>
                                </a:lnTo>
                              </a:path>
                            </a:pathLst>
                          </a:custGeom>
                          <a:ln w="6102">
                            <a:solidFill>
                              <a:srgbClr val="000000"/>
                            </a:solidFill>
                            <a:prstDash val="solid"/>
                          </a:ln>
                        </wps:spPr>
                        <wps:bodyPr wrap="square" lIns="0" tIns="0" rIns="0" bIns="0" rtlCol="0">
                          <a:prstTxWarp prst="textNoShape">
                            <a:avLst/>
                          </a:prstTxWarp>
                          <a:noAutofit/>
                        </wps:bodyPr>
                      </wps:wsp>
                      <wps:wsp>
                        <wps:cNvPr id="1107" name="Graphic 1107"/>
                        <wps:cNvSpPr/>
                        <wps:spPr>
                          <a:xfrm>
                            <a:off x="3052" y="5166146"/>
                            <a:ext cx="3638550" cy="1270"/>
                          </a:xfrm>
                          <a:custGeom>
                            <a:avLst/>
                            <a:gdLst/>
                            <a:ahLst/>
                            <a:cxnLst/>
                            <a:rect l="l" t="t" r="r" b="b"/>
                            <a:pathLst>
                              <a:path w="3638550" h="0">
                                <a:moveTo>
                                  <a:pt x="0" y="0"/>
                                </a:moveTo>
                                <a:lnTo>
                                  <a:pt x="3638338" y="0"/>
                                </a:lnTo>
                              </a:path>
                            </a:pathLst>
                          </a:custGeom>
                          <a:ln w="12205">
                            <a:solidFill>
                              <a:srgbClr val="000000"/>
                            </a:solidFill>
                            <a:prstDash val="solid"/>
                          </a:ln>
                        </wps:spPr>
                        <wps:bodyPr wrap="square" lIns="0" tIns="0" rIns="0" bIns="0" rtlCol="0">
                          <a:prstTxWarp prst="textNoShape">
                            <a:avLst/>
                          </a:prstTxWarp>
                          <a:noAutofit/>
                        </wps:bodyPr>
                      </wps:wsp>
                      <wps:wsp>
                        <wps:cNvPr id="1108" name="Graphic 1108"/>
                        <wps:cNvSpPr/>
                        <wps:spPr>
                          <a:xfrm>
                            <a:off x="398337" y="708594"/>
                            <a:ext cx="2291715" cy="2705100"/>
                          </a:xfrm>
                          <a:custGeom>
                            <a:avLst/>
                            <a:gdLst/>
                            <a:ahLst/>
                            <a:cxnLst/>
                            <a:rect l="l" t="t" r="r" b="b"/>
                            <a:pathLst>
                              <a:path w="2291715" h="2705100">
                                <a:moveTo>
                                  <a:pt x="21361" y="2581541"/>
                                </a:moveTo>
                                <a:lnTo>
                                  <a:pt x="0" y="2581541"/>
                                </a:lnTo>
                                <a:lnTo>
                                  <a:pt x="0" y="2704655"/>
                                </a:lnTo>
                                <a:lnTo>
                                  <a:pt x="21361" y="2704655"/>
                                </a:lnTo>
                                <a:lnTo>
                                  <a:pt x="21361" y="2581541"/>
                                </a:lnTo>
                                <a:close/>
                              </a:path>
                              <a:path w="2291715" h="2705100">
                                <a:moveTo>
                                  <a:pt x="30670" y="775677"/>
                                </a:moveTo>
                                <a:lnTo>
                                  <a:pt x="27609" y="775677"/>
                                </a:lnTo>
                                <a:lnTo>
                                  <a:pt x="27609" y="894029"/>
                                </a:lnTo>
                                <a:lnTo>
                                  <a:pt x="30670" y="894029"/>
                                </a:lnTo>
                                <a:lnTo>
                                  <a:pt x="30670" y="775677"/>
                                </a:lnTo>
                                <a:close/>
                              </a:path>
                              <a:path w="2291715" h="2705100">
                                <a:moveTo>
                                  <a:pt x="32296" y="0"/>
                                </a:moveTo>
                                <a:lnTo>
                                  <a:pt x="13982" y="0"/>
                                </a:lnTo>
                                <a:lnTo>
                                  <a:pt x="13982" y="123113"/>
                                </a:lnTo>
                                <a:lnTo>
                                  <a:pt x="32296" y="123113"/>
                                </a:lnTo>
                                <a:lnTo>
                                  <a:pt x="32296" y="0"/>
                                </a:lnTo>
                                <a:close/>
                              </a:path>
                              <a:path w="2291715" h="2705100">
                                <a:moveTo>
                                  <a:pt x="2291715" y="1323225"/>
                                </a:moveTo>
                                <a:lnTo>
                                  <a:pt x="2288667" y="1323225"/>
                                </a:lnTo>
                                <a:lnTo>
                                  <a:pt x="2288667" y="1435963"/>
                                </a:lnTo>
                                <a:lnTo>
                                  <a:pt x="2291715" y="1435963"/>
                                </a:lnTo>
                                <a:lnTo>
                                  <a:pt x="2291715" y="1323225"/>
                                </a:lnTo>
                                <a:close/>
                              </a:path>
                            </a:pathLst>
                          </a:custGeom>
                          <a:solidFill>
                            <a:srgbClr val="EBEBEB"/>
                          </a:solidFill>
                        </wps:spPr>
                        <wps:bodyPr wrap="square" lIns="0" tIns="0" rIns="0" bIns="0" rtlCol="0">
                          <a:prstTxWarp prst="textNoShape">
                            <a:avLst/>
                          </a:prstTxWarp>
                          <a:noAutofit/>
                        </wps:bodyPr>
                      </wps:wsp>
                      <wps:wsp>
                        <wps:cNvPr id="1109" name="Textbox 1109"/>
                        <wps:cNvSpPr txBox="1"/>
                        <wps:spPr>
                          <a:xfrm>
                            <a:off x="1197315" y="36082"/>
                            <a:ext cx="1598930" cy="113664"/>
                          </a:xfrm>
                          <a:prstGeom prst="rect">
                            <a:avLst/>
                          </a:prstGeom>
                        </wps:spPr>
                        <wps:txbx>
                          <w:txbxContent>
                            <w:p>
                              <w:pPr>
                                <w:spacing w:line="179" w:lineRule="exact" w:before="0"/>
                                <w:ind w:left="0" w:right="0" w:firstLine="0"/>
                                <w:jc w:val="left"/>
                                <w:rPr>
                                  <w:rFonts w:ascii="Arial"/>
                                  <w:b/>
                                  <w:sz w:val="16"/>
                                </w:rPr>
                              </w:pPr>
                              <w:r>
                                <w:rPr>
                                  <w:rFonts w:ascii="Arial"/>
                                  <w:b/>
                                  <w:color w:val="6E6E6E"/>
                                  <w:spacing w:val="-6"/>
                                  <w:sz w:val="16"/>
                                </w:rPr>
                                <w:t>Training</w:t>
                              </w:r>
                              <w:r>
                                <w:rPr>
                                  <w:rFonts w:ascii="Arial"/>
                                  <w:b/>
                                  <w:color w:val="6E6E6E"/>
                                  <w:spacing w:val="-3"/>
                                  <w:sz w:val="16"/>
                                </w:rPr>
                                <w:t> </w:t>
                              </w:r>
                              <w:r>
                                <w:rPr>
                                  <w:rFonts w:ascii="Arial"/>
                                  <w:b/>
                                  <w:color w:val="6E6E6E"/>
                                  <w:spacing w:val="-6"/>
                                  <w:sz w:val="16"/>
                                </w:rPr>
                                <w:t>and</w:t>
                              </w:r>
                              <w:r>
                                <w:rPr>
                                  <w:rFonts w:ascii="Arial"/>
                                  <w:b/>
                                  <w:color w:val="6E6E6E"/>
                                  <w:spacing w:val="1"/>
                                  <w:sz w:val="16"/>
                                </w:rPr>
                                <w:t> </w:t>
                              </w:r>
                              <w:r>
                                <w:rPr>
                                  <w:rFonts w:ascii="Arial"/>
                                  <w:b/>
                                  <w:color w:val="6E6E6E"/>
                                  <w:spacing w:val="-6"/>
                                  <w:sz w:val="16"/>
                                </w:rPr>
                                <w:t>Val!da1hon</w:t>
                              </w:r>
                              <w:r>
                                <w:rPr>
                                  <w:rFonts w:ascii="Arial"/>
                                  <w:b/>
                                  <w:color w:val="6E6E6E"/>
                                  <w:spacing w:val="6"/>
                                  <w:sz w:val="16"/>
                                </w:rPr>
                                <w:t> </w:t>
                              </w:r>
                              <w:r>
                                <w:rPr>
                                  <w:rFonts w:ascii="Arial"/>
                                  <w:b/>
                                  <w:color w:val="6E6E6E"/>
                                  <w:spacing w:val="-6"/>
                                  <w:sz w:val="16"/>
                                </w:rPr>
                                <w:t>accuracy</w:t>
                              </w:r>
                            </w:p>
                          </w:txbxContent>
                        </wps:txbx>
                        <wps:bodyPr wrap="square" lIns="0" tIns="0" rIns="0" bIns="0" rtlCol="0">
                          <a:noAutofit/>
                        </wps:bodyPr>
                      </wps:wsp>
                      <wps:wsp>
                        <wps:cNvPr id="1110" name="Textbox 1110"/>
                        <wps:cNvSpPr txBox="1"/>
                        <wps:spPr>
                          <a:xfrm>
                            <a:off x="362804" y="337134"/>
                            <a:ext cx="138430" cy="92710"/>
                          </a:xfrm>
                          <a:prstGeom prst="rect">
                            <a:avLst/>
                          </a:prstGeom>
                        </wps:spPr>
                        <wps:txbx>
                          <w:txbxContent>
                            <w:p>
                              <w:pPr>
                                <w:spacing w:line="145" w:lineRule="exact" w:before="0"/>
                                <w:ind w:left="0" w:right="0" w:firstLine="0"/>
                                <w:jc w:val="left"/>
                                <w:rPr>
                                  <w:rFonts w:ascii="Arial"/>
                                  <w:b/>
                                  <w:sz w:val="13"/>
                                </w:rPr>
                              </w:pPr>
                              <w:r>
                                <w:rPr>
                                  <w:rFonts w:ascii="Arial"/>
                                  <w:b/>
                                  <w:color w:val="828282"/>
                                  <w:spacing w:val="-5"/>
                                  <w:w w:val="110"/>
                                  <w:sz w:val="13"/>
                                </w:rPr>
                                <w:t>0.9</w:t>
                              </w:r>
                            </w:p>
                          </w:txbxContent>
                        </wps:txbx>
                        <wps:bodyPr wrap="square" lIns="0" tIns="0" rIns="0" bIns="0" rtlCol="0">
                          <a:noAutofit/>
                        </wps:bodyPr>
                      </wps:wsp>
                      <wps:wsp>
                        <wps:cNvPr id="1111" name="Textbox 1111"/>
                        <wps:cNvSpPr txBox="1"/>
                        <wps:spPr>
                          <a:xfrm>
                            <a:off x="363071" y="723227"/>
                            <a:ext cx="135890" cy="99060"/>
                          </a:xfrm>
                          <a:prstGeom prst="rect">
                            <a:avLst/>
                          </a:prstGeom>
                        </wps:spPr>
                        <wps:txbx>
                          <w:txbxContent>
                            <w:p>
                              <w:pPr>
                                <w:spacing w:line="155" w:lineRule="exact" w:before="0"/>
                                <w:ind w:left="0" w:right="0" w:firstLine="0"/>
                                <w:jc w:val="left"/>
                                <w:rPr>
                                  <w:b/>
                                  <w:sz w:val="14"/>
                                </w:rPr>
                              </w:pPr>
                              <w:r>
                                <w:rPr>
                                  <w:b/>
                                  <w:color w:val="828282"/>
                                  <w:spacing w:val="-5"/>
                                  <w:w w:val="110"/>
                                  <w:sz w:val="14"/>
                                </w:rPr>
                                <w:t>0</w:t>
                              </w:r>
                              <w:r>
                                <w:rPr>
                                  <w:b/>
                                  <w:color w:val="B5B5B5"/>
                                  <w:spacing w:val="-5"/>
                                  <w:w w:val="110"/>
                                  <w:sz w:val="14"/>
                                </w:rPr>
                                <w:t>.</w:t>
                              </w:r>
                              <w:r>
                                <w:rPr>
                                  <w:b/>
                                  <w:color w:val="6E6E6E"/>
                                  <w:spacing w:val="-5"/>
                                  <w:w w:val="110"/>
                                  <w:sz w:val="14"/>
                                </w:rPr>
                                <w:t>9</w:t>
                              </w:r>
                            </w:p>
                          </w:txbxContent>
                        </wps:txbx>
                        <wps:bodyPr wrap="square" lIns="0" tIns="0" rIns="0" bIns="0" rtlCol="0">
                          <a:noAutofit/>
                        </wps:bodyPr>
                      </wps:wsp>
                      <wps:wsp>
                        <wps:cNvPr id="1112" name="Textbox 1112"/>
                        <wps:cNvSpPr txBox="1"/>
                        <wps:spPr>
                          <a:xfrm>
                            <a:off x="362804" y="1118312"/>
                            <a:ext cx="138430" cy="92710"/>
                          </a:xfrm>
                          <a:prstGeom prst="rect">
                            <a:avLst/>
                          </a:prstGeom>
                        </wps:spPr>
                        <wps:txbx>
                          <w:txbxContent>
                            <w:p>
                              <w:pPr>
                                <w:spacing w:line="145" w:lineRule="exact" w:before="0"/>
                                <w:ind w:left="0" w:right="0" w:firstLine="0"/>
                                <w:jc w:val="left"/>
                                <w:rPr>
                                  <w:rFonts w:ascii="Arial"/>
                                  <w:b/>
                                  <w:sz w:val="13"/>
                                </w:rPr>
                              </w:pPr>
                              <w:r>
                                <w:rPr>
                                  <w:rFonts w:ascii="Arial"/>
                                  <w:b/>
                                  <w:color w:val="828282"/>
                                  <w:spacing w:val="-5"/>
                                  <w:w w:val="110"/>
                                  <w:sz w:val="13"/>
                                </w:rPr>
                                <w:t>0.7</w:t>
                              </w:r>
                            </w:p>
                          </w:txbxContent>
                        </wps:txbx>
                        <wps:bodyPr wrap="square" lIns="0" tIns="0" rIns="0" bIns="0" rtlCol="0">
                          <a:noAutofit/>
                        </wps:bodyPr>
                      </wps:wsp>
                      <wps:wsp>
                        <wps:cNvPr id="1113" name="Textbox 1113"/>
                        <wps:cNvSpPr txBox="1"/>
                        <wps:spPr>
                          <a:xfrm>
                            <a:off x="362969" y="1496694"/>
                            <a:ext cx="138430" cy="92710"/>
                          </a:xfrm>
                          <a:prstGeom prst="rect">
                            <a:avLst/>
                          </a:prstGeom>
                        </wps:spPr>
                        <wps:txbx>
                          <w:txbxContent>
                            <w:p>
                              <w:pPr>
                                <w:spacing w:line="145" w:lineRule="exact" w:before="0"/>
                                <w:ind w:left="0" w:right="0" w:firstLine="0"/>
                                <w:jc w:val="left"/>
                                <w:rPr>
                                  <w:rFonts w:ascii="Arial"/>
                                  <w:b/>
                                  <w:sz w:val="13"/>
                                </w:rPr>
                              </w:pPr>
                              <w:r>
                                <w:rPr>
                                  <w:rFonts w:ascii="Arial"/>
                                  <w:b/>
                                  <w:color w:val="828282"/>
                                  <w:spacing w:val="-4"/>
                                  <w:w w:val="95"/>
                                  <w:sz w:val="13"/>
                                </w:rPr>
                                <w:t>o.</w:t>
                              </w:r>
                              <w:r>
                                <w:rPr>
                                  <w:rFonts w:ascii="Arial"/>
                                  <w:b/>
                                  <w:color w:val="B5B5B5"/>
                                  <w:spacing w:val="-4"/>
                                  <w:w w:val="95"/>
                                  <w:sz w:val="13"/>
                                </w:rPr>
                                <w:t>,</w:t>
                              </w:r>
                              <w:r>
                                <w:rPr>
                                  <w:rFonts w:ascii="Arial"/>
                                  <w:b/>
                                  <w:color w:val="828282"/>
                                  <w:spacing w:val="-4"/>
                                  <w:w w:val="95"/>
                                  <w:sz w:val="13"/>
                                </w:rPr>
                                <w:t>fi</w:t>
                              </w:r>
                            </w:p>
                          </w:txbxContent>
                        </wps:txbx>
                        <wps:bodyPr wrap="square" lIns="0" tIns="0" rIns="0" bIns="0" rtlCol="0">
                          <a:noAutofit/>
                        </wps:bodyPr>
                      </wps:wsp>
                      <wps:wsp>
                        <wps:cNvPr id="1114" name="Textbox 1114"/>
                        <wps:cNvSpPr txBox="1"/>
                        <wps:spPr>
                          <a:xfrm>
                            <a:off x="358549" y="2042909"/>
                            <a:ext cx="3114040" cy="1000125"/>
                          </a:xfrm>
                          <a:prstGeom prst="rect">
                            <a:avLst/>
                          </a:prstGeom>
                        </wps:spPr>
                        <wps:txbx>
                          <w:txbxContent>
                            <w:p>
                              <w:pPr>
                                <w:numPr>
                                  <w:ilvl w:val="0"/>
                                  <w:numId w:val="42"/>
                                </w:numPr>
                                <w:tabs>
                                  <w:tab w:pos="3479" w:val="left" w:leader="none"/>
                                </w:tabs>
                                <w:spacing w:line="145" w:lineRule="exact" w:before="0"/>
                                <w:ind w:left="3479" w:right="0" w:hanging="361"/>
                                <w:jc w:val="left"/>
                                <w:rPr>
                                  <w:rFonts w:ascii="Arial"/>
                                  <w:color w:val="5452AC"/>
                                  <w:sz w:val="13"/>
                                </w:rPr>
                              </w:pPr>
                              <w:r>
                                <w:rPr>
                                  <w:rFonts w:ascii="Arial"/>
                                  <w:color w:val="6E6E6E"/>
                                  <w:w w:val="70"/>
                                  <w:sz w:val="13"/>
                                </w:rPr>
                                <w:t>Tra1</w:t>
                              </w:r>
                              <w:r>
                                <w:rPr>
                                  <w:rFonts w:ascii="Arial"/>
                                  <w:color w:val="B5B5B5"/>
                                  <w:w w:val="70"/>
                                  <w:sz w:val="13"/>
                                </w:rPr>
                                <w:t>1</w:t>
                              </w:r>
                              <w:r>
                                <w:rPr>
                                  <w:rFonts w:ascii="Arial"/>
                                  <w:color w:val="828282"/>
                                  <w:w w:val="70"/>
                                  <w:sz w:val="13"/>
                                </w:rPr>
                                <w:t>11i119</w:t>
                              </w:r>
                              <w:r>
                                <w:rPr>
                                  <w:rFonts w:ascii="Arial"/>
                                  <w:color w:val="828282"/>
                                  <w:spacing w:val="1"/>
                                  <w:sz w:val="13"/>
                                </w:rPr>
                                <w:t> </w:t>
                              </w:r>
                              <w:r>
                                <w:rPr>
                                  <w:rFonts w:ascii="Arial"/>
                                  <w:color w:val="6E6E6E"/>
                                  <w:spacing w:val="-2"/>
                                  <w:sz w:val="12"/>
                                </w:rPr>
                                <w:t>ai:i:uraty</w:t>
                              </w:r>
                            </w:p>
                            <w:p>
                              <w:pPr>
                                <w:numPr>
                                  <w:ilvl w:val="0"/>
                                  <w:numId w:val="42"/>
                                </w:numPr>
                                <w:tabs>
                                  <w:tab w:pos="3481" w:val="left" w:leader="none"/>
                                </w:tabs>
                                <w:spacing w:before="33"/>
                                <w:ind w:left="3481" w:right="0" w:hanging="364"/>
                                <w:jc w:val="left"/>
                                <w:rPr>
                                  <w:rFonts w:ascii="Arial"/>
                                  <w:color w:val="C66269"/>
                                  <w:sz w:val="14"/>
                                </w:rPr>
                              </w:pPr>
                              <w:r>
                                <w:rPr>
                                  <w:rFonts w:ascii="Arial"/>
                                  <w:color w:val="6E6E6E"/>
                                  <w:spacing w:val="-4"/>
                                  <w:sz w:val="14"/>
                                </w:rPr>
                                <w:t>Villida!Ji&gt;n</w:t>
                              </w:r>
                              <w:r>
                                <w:rPr>
                                  <w:rFonts w:ascii="Arial"/>
                                  <w:color w:val="6E6E6E"/>
                                  <w:spacing w:val="6"/>
                                  <w:sz w:val="14"/>
                                </w:rPr>
                                <w:t> </w:t>
                              </w:r>
                              <w:r>
                                <w:rPr>
                                  <w:rFonts w:ascii="Arial"/>
                                  <w:color w:val="6E6E6E"/>
                                  <w:spacing w:val="-2"/>
                                  <w:sz w:val="14"/>
                                </w:rPr>
                                <w:t>accura&lt;:y</w:t>
                              </w:r>
                            </w:p>
                            <w:p>
                              <w:pPr>
                                <w:tabs>
                                  <w:tab w:pos="2790" w:val="left" w:leader="hyphen"/>
                                  <w:tab w:pos="4766" w:val="left" w:leader="hyphen"/>
                                </w:tabs>
                                <w:spacing w:line="159" w:lineRule="exact" w:before="23"/>
                                <w:ind w:left="0" w:right="0" w:firstLine="0"/>
                                <w:jc w:val="left"/>
                                <w:rPr>
                                  <w:rFonts w:ascii="Courier New"/>
                                  <w:b/>
                                  <w:sz w:val="15"/>
                                </w:rPr>
                              </w:pPr>
                              <w:r>
                                <w:rPr>
                                  <w:rFonts w:ascii="Courier New"/>
                                  <w:b/>
                                  <w:color w:val="828282"/>
                                  <w:w w:val="125"/>
                                  <w:sz w:val="15"/>
                                </w:rPr>
                                <w:t>0.4-&lt;r------,---</w:t>
                              </w:r>
                              <w:r>
                                <w:rPr>
                                  <w:rFonts w:ascii="Courier New"/>
                                  <w:b/>
                                  <w:color w:val="828282"/>
                                  <w:spacing w:val="-5"/>
                                  <w:w w:val="125"/>
                                  <w:sz w:val="15"/>
                                </w:rPr>
                                <w:t>...</w:t>
                              </w:r>
                              <w:r>
                                <w:rPr>
                                  <w:rFonts w:ascii="Courier New"/>
                                  <w:b/>
                                  <w:color w:val="828282"/>
                                  <w:sz w:val="15"/>
                                </w:rPr>
                                <w:tab/>
                              </w:r>
                              <w:r>
                                <w:rPr>
                                  <w:rFonts w:ascii="Courier New"/>
                                  <w:b/>
                                  <w:color w:val="828282"/>
                                  <w:w w:val="125"/>
                                  <w:sz w:val="15"/>
                                </w:rPr>
                                <w:t>r---</w:t>
                              </w:r>
                              <w:r>
                                <w:rPr>
                                  <w:rFonts w:ascii="Courier New"/>
                                  <w:b/>
                                  <w:color w:val="828282"/>
                                  <w:spacing w:val="-10"/>
                                  <w:w w:val="125"/>
                                  <w:sz w:val="15"/>
                                </w:rPr>
                                <w:t>.</w:t>
                              </w:r>
                              <w:r>
                                <w:rPr>
                                  <w:rFonts w:ascii="Courier New"/>
                                  <w:b/>
                                  <w:color w:val="828282"/>
                                  <w:sz w:val="15"/>
                                </w:rPr>
                                <w:tab/>
                              </w:r>
                              <w:r>
                                <w:rPr>
                                  <w:rFonts w:ascii="Courier New"/>
                                  <w:b/>
                                  <w:color w:val="828282"/>
                                  <w:spacing w:val="-10"/>
                                  <w:w w:val="130"/>
                                  <w:sz w:val="15"/>
                                </w:rPr>
                                <w:t>r</w:t>
                              </w:r>
                            </w:p>
                            <w:p>
                              <w:pPr>
                                <w:tabs>
                                  <w:tab w:pos="1031" w:val="left" w:leader="none"/>
                                  <w:tab w:pos="1713" w:val="left" w:leader="none"/>
                                  <w:tab w:pos="2435" w:val="left" w:leader="none"/>
                                  <w:tab w:pos="3142" w:val="left" w:leader="none"/>
                                  <w:tab w:pos="3854" w:val="left" w:leader="none"/>
                                  <w:tab w:pos="4722" w:val="right" w:leader="none"/>
                                </w:tabs>
                                <w:spacing w:line="160" w:lineRule="exact" w:before="0"/>
                                <w:ind w:left="319" w:right="0" w:firstLine="0"/>
                                <w:jc w:val="left"/>
                                <w:rPr>
                                  <w:rFonts w:ascii="Arial"/>
                                  <w:sz w:val="14"/>
                                </w:rPr>
                              </w:pPr>
                              <w:r>
                                <w:rPr>
                                  <w:rFonts w:ascii="Arial"/>
                                  <w:b/>
                                  <w:color w:val="6E6E6E"/>
                                  <w:spacing w:val="-10"/>
                                  <w:sz w:val="13"/>
                                </w:rPr>
                                <w:t>0</w:t>
                              </w:r>
                              <w:r>
                                <w:rPr>
                                  <w:rFonts w:ascii="Arial"/>
                                  <w:b/>
                                  <w:color w:val="6E6E6E"/>
                                  <w:sz w:val="13"/>
                                </w:rPr>
                                <w:tab/>
                              </w:r>
                              <w:r>
                                <w:rPr>
                                  <w:b/>
                                  <w:color w:val="828282"/>
                                  <w:spacing w:val="-10"/>
                                  <w:sz w:val="14"/>
                                </w:rPr>
                                <w:t>5</w:t>
                              </w:r>
                              <w:r>
                                <w:rPr>
                                  <w:b/>
                                  <w:color w:val="828282"/>
                                  <w:sz w:val="14"/>
                                </w:rPr>
                                <w:tab/>
                              </w:r>
                              <w:r>
                                <w:rPr>
                                  <w:rFonts w:ascii="Arial"/>
                                  <w:b/>
                                  <w:color w:val="6E6E6E"/>
                                  <w:spacing w:val="-5"/>
                                  <w:sz w:val="13"/>
                                </w:rPr>
                                <w:t>10</w:t>
                              </w:r>
                              <w:r>
                                <w:rPr>
                                  <w:rFonts w:ascii="Arial"/>
                                  <w:b/>
                                  <w:color w:val="6E6E6E"/>
                                  <w:sz w:val="13"/>
                                </w:rPr>
                                <w:tab/>
                              </w:r>
                              <w:r>
                                <w:rPr>
                                  <w:rFonts w:ascii="Arial"/>
                                  <w:color w:val="6E6E6E"/>
                                  <w:spacing w:val="-5"/>
                                  <w:sz w:val="13"/>
                                </w:rPr>
                                <w:t>15</w:t>
                              </w:r>
                              <w:r>
                                <w:rPr>
                                  <w:rFonts w:ascii="Arial"/>
                                  <w:color w:val="6E6E6E"/>
                                  <w:sz w:val="13"/>
                                </w:rPr>
                                <w:tab/>
                              </w:r>
                              <w:r>
                                <w:rPr>
                                  <w:rFonts w:ascii="Arial"/>
                                  <w:color w:val="828282"/>
                                  <w:spacing w:val="-5"/>
                                  <w:sz w:val="13"/>
                                </w:rPr>
                                <w:t>20</w:t>
                              </w:r>
                              <w:r>
                                <w:rPr>
                                  <w:rFonts w:ascii="Arial"/>
                                  <w:color w:val="828282"/>
                                  <w:sz w:val="13"/>
                                </w:rPr>
                                <w:tab/>
                              </w:r>
                              <w:r>
                                <w:rPr>
                                  <w:color w:val="6E6E6E"/>
                                  <w:spacing w:val="-5"/>
                                  <w:position w:val="1"/>
                                  <w:sz w:val="14"/>
                                </w:rPr>
                                <w:t>2S,</w:t>
                              </w:r>
                              <w:r>
                                <w:rPr>
                                  <w:color w:val="6E6E6E"/>
                                  <w:position w:val="1"/>
                                  <w:sz w:val="14"/>
                                </w:rPr>
                                <w:tab/>
                              </w:r>
                              <w:r>
                                <w:rPr>
                                  <w:rFonts w:ascii="Arial"/>
                                  <w:color w:val="6E6E6E"/>
                                  <w:spacing w:val="-5"/>
                                  <w:sz w:val="14"/>
                                </w:rPr>
                                <w:t>30</w:t>
                              </w:r>
                            </w:p>
                            <w:p>
                              <w:pPr>
                                <w:spacing w:line="240" w:lineRule="auto" w:before="79"/>
                                <w:rPr>
                                  <w:rFonts w:ascii="Arial"/>
                                  <w:sz w:val="13"/>
                                </w:rPr>
                              </w:pPr>
                            </w:p>
                            <w:p>
                              <w:pPr>
                                <w:spacing w:before="0"/>
                                <w:ind w:left="1513" w:right="0" w:firstLine="0"/>
                                <w:jc w:val="left"/>
                                <w:rPr>
                                  <w:rFonts w:ascii="Arial"/>
                                  <w:b/>
                                  <w:sz w:val="16"/>
                                </w:rPr>
                              </w:pPr>
                              <w:r>
                                <w:rPr>
                                  <w:rFonts w:ascii="Arial"/>
                                  <w:b/>
                                  <w:color w:val="6E6E6E"/>
                                  <w:sz w:val="16"/>
                                </w:rPr>
                                <w:t>Training</w:t>
                              </w:r>
                              <w:r>
                                <w:rPr>
                                  <w:rFonts w:ascii="Arial"/>
                                  <w:b/>
                                  <w:color w:val="6E6E6E"/>
                                  <w:spacing w:val="-12"/>
                                  <w:sz w:val="16"/>
                                </w:rPr>
                                <w:t> </w:t>
                              </w:r>
                              <w:r>
                                <w:rPr>
                                  <w:rFonts w:ascii="Arial"/>
                                  <w:b/>
                                  <w:color w:val="6E6E6E"/>
                                  <w:sz w:val="16"/>
                                </w:rPr>
                                <w:t>and</w:t>
                              </w:r>
                              <w:r>
                                <w:rPr>
                                  <w:rFonts w:ascii="Arial"/>
                                  <w:b/>
                                  <w:color w:val="6E6E6E"/>
                                  <w:spacing w:val="-7"/>
                                  <w:sz w:val="16"/>
                                </w:rPr>
                                <w:t> </w:t>
                              </w:r>
                              <w:r>
                                <w:rPr>
                                  <w:rFonts w:ascii="Arial"/>
                                  <w:b/>
                                  <w:color w:val="6E6E6E"/>
                                  <w:sz w:val="16"/>
                                </w:rPr>
                                <w:t>Validation</w:t>
                              </w:r>
                              <w:r>
                                <w:rPr>
                                  <w:rFonts w:ascii="Arial"/>
                                  <w:b/>
                                  <w:color w:val="6E6E6E"/>
                                  <w:spacing w:val="-1"/>
                                  <w:sz w:val="16"/>
                                </w:rPr>
                                <w:t> </w:t>
                              </w:r>
                              <w:r>
                                <w:rPr>
                                  <w:rFonts w:ascii="Arial"/>
                                  <w:b/>
                                  <w:color w:val="4F4F4F"/>
                                  <w:spacing w:val="-4"/>
                                  <w:sz w:val="16"/>
                                </w:rPr>
                                <w:t>loss</w:t>
                              </w:r>
                            </w:p>
                            <w:p>
                              <w:pPr>
                                <w:numPr>
                                  <w:ilvl w:val="1"/>
                                  <w:numId w:val="42"/>
                                </w:numPr>
                                <w:tabs>
                                  <w:tab w:pos="3806" w:val="left" w:leader="none"/>
                                </w:tabs>
                                <w:spacing w:before="128"/>
                                <w:ind w:left="3806" w:right="0" w:hanging="352"/>
                                <w:jc w:val="left"/>
                                <w:rPr>
                                  <w:rFonts w:ascii="Arial"/>
                                  <w:color w:val="5452AC"/>
                                  <w:sz w:val="14"/>
                                  <w:u w:val="thick" w:color="C66269"/>
                                </w:rPr>
                              </w:pPr>
                              <w:r>
                                <w:rPr>
                                  <w:rFonts w:ascii="Arial"/>
                                  <w:color w:val="828282"/>
                                  <w:sz w:val="14"/>
                                </w:rPr>
                                <w:t>Training</w:t>
                              </w:r>
                              <w:r>
                                <w:rPr>
                                  <w:rFonts w:ascii="Arial"/>
                                  <w:color w:val="828282"/>
                                  <w:spacing w:val="9"/>
                                  <w:sz w:val="14"/>
                                </w:rPr>
                                <w:t> </w:t>
                              </w:r>
                              <w:r>
                                <w:rPr>
                                  <w:rFonts w:ascii="Arial"/>
                                  <w:color w:val="4F4F4F"/>
                                  <w:spacing w:val="-4"/>
                                  <w:sz w:val="14"/>
                                </w:rPr>
                                <w:t>loss</w:t>
                              </w:r>
                            </w:p>
                            <w:p>
                              <w:pPr>
                                <w:numPr>
                                  <w:ilvl w:val="1"/>
                                  <w:numId w:val="42"/>
                                </w:numPr>
                                <w:tabs>
                                  <w:tab w:pos="3718" w:val="left" w:leader="none"/>
                                  <w:tab w:pos="3822" w:val="left" w:leader="none"/>
                                </w:tabs>
                                <w:spacing w:before="31"/>
                                <w:ind w:left="3822" w:right="0" w:hanging="368"/>
                                <w:jc w:val="left"/>
                                <w:rPr>
                                  <w:rFonts w:ascii="Arial"/>
                                  <w:color w:val="C66269"/>
                                  <w:sz w:val="14"/>
                                  <w:u w:val="thick" w:color="C66269"/>
                                </w:rPr>
                              </w:pPr>
                              <w:r>
                                <w:rPr>
                                  <w:rFonts w:ascii="Arial"/>
                                  <w:color w:val="C66269"/>
                                  <w:sz w:val="14"/>
                                  <w:u w:val="thick" w:color="C66269"/>
                                </w:rPr>
                                <w:tab/>
                              </w:r>
                              <w:r>
                                <w:rPr>
                                  <w:rFonts w:ascii="Arial"/>
                                  <w:color w:val="6E6E6E"/>
                                  <w:sz w:val="14"/>
                                </w:rPr>
                                <w:t>\fahdatian </w:t>
                              </w:r>
                              <w:r>
                                <w:rPr>
                                  <w:rFonts w:ascii="Arial"/>
                                  <w:color w:val="828282"/>
                                  <w:spacing w:val="-4"/>
                                  <w:sz w:val="14"/>
                                </w:rPr>
                                <w:t>loss</w:t>
                              </w:r>
                            </w:p>
                          </w:txbxContent>
                        </wps:txbx>
                        <wps:bodyPr wrap="square" lIns="0" tIns="0" rIns="0" bIns="0" rtlCol="0">
                          <a:noAutofit/>
                        </wps:bodyPr>
                      </wps:wsp>
                      <wps:wsp>
                        <wps:cNvPr id="1115" name="Textbox 1115"/>
                        <wps:cNvSpPr txBox="1"/>
                        <wps:spPr>
                          <a:xfrm>
                            <a:off x="361570" y="3304776"/>
                            <a:ext cx="152400" cy="467359"/>
                          </a:xfrm>
                          <a:prstGeom prst="rect">
                            <a:avLst/>
                          </a:prstGeom>
                        </wps:spPr>
                        <wps:txbx>
                          <w:txbxContent>
                            <w:p>
                              <w:pPr>
                                <w:spacing w:line="155" w:lineRule="exact" w:before="0"/>
                                <w:ind w:left="14" w:right="0" w:firstLine="0"/>
                                <w:jc w:val="left"/>
                                <w:rPr>
                                  <w:b/>
                                  <w:sz w:val="14"/>
                                </w:rPr>
                              </w:pPr>
                              <w:r>
                                <w:rPr>
                                  <w:b/>
                                  <w:color w:val="6E6E6E"/>
                                  <w:spacing w:val="-5"/>
                                  <w:w w:val="110"/>
                                  <w:sz w:val="14"/>
                                </w:rPr>
                                <w:t>l</w:t>
                              </w:r>
                              <w:r>
                                <w:rPr>
                                  <w:b/>
                                  <w:color w:val="A1A1A1"/>
                                  <w:spacing w:val="-5"/>
                                  <w:w w:val="110"/>
                                  <w:sz w:val="14"/>
                                </w:rPr>
                                <w:t>.</w:t>
                              </w:r>
                              <w:r>
                                <w:rPr>
                                  <w:b/>
                                  <w:color w:val="828282"/>
                                  <w:spacing w:val="-5"/>
                                  <w:w w:val="110"/>
                                  <w:sz w:val="14"/>
                                </w:rPr>
                                <w:t>O</w:t>
                              </w:r>
                            </w:p>
                            <w:p>
                              <w:pPr>
                                <w:spacing w:line="240" w:lineRule="auto" w:before="0"/>
                                <w:rPr>
                                  <w:b/>
                                  <w:sz w:val="14"/>
                                </w:rPr>
                              </w:pPr>
                            </w:p>
                            <w:p>
                              <w:pPr>
                                <w:spacing w:line="240" w:lineRule="auto" w:before="28"/>
                                <w:rPr>
                                  <w:b/>
                                  <w:sz w:val="14"/>
                                </w:rPr>
                              </w:pPr>
                            </w:p>
                            <w:p>
                              <w:pPr>
                                <w:spacing w:before="0"/>
                                <w:ind w:left="0" w:right="0" w:firstLine="0"/>
                                <w:jc w:val="left"/>
                                <w:rPr>
                                  <w:b/>
                                  <w:sz w:val="20"/>
                                </w:rPr>
                              </w:pPr>
                              <w:r>
                                <w:rPr>
                                  <w:b/>
                                  <w:color w:val="828282"/>
                                  <w:spacing w:val="-5"/>
                                  <w:w w:val="85"/>
                                  <w:sz w:val="20"/>
                                </w:rPr>
                                <w:t>o.a</w:t>
                              </w:r>
                            </w:p>
                          </w:txbxContent>
                        </wps:txbx>
                        <wps:bodyPr wrap="square" lIns="0" tIns="0" rIns="0" bIns="0" rtlCol="0">
                          <a:noAutofit/>
                        </wps:bodyPr>
                      </wps:wsp>
                      <wps:wsp>
                        <wps:cNvPr id="1116" name="Textbox 1116"/>
                        <wps:cNvSpPr txBox="1"/>
                        <wps:spPr>
                          <a:xfrm>
                            <a:off x="362804" y="4395596"/>
                            <a:ext cx="135890" cy="92710"/>
                          </a:xfrm>
                          <a:prstGeom prst="rect">
                            <a:avLst/>
                          </a:prstGeom>
                        </wps:spPr>
                        <wps:txbx>
                          <w:txbxContent>
                            <w:p>
                              <w:pPr>
                                <w:spacing w:line="145" w:lineRule="exact" w:before="0"/>
                                <w:ind w:left="0" w:right="0" w:firstLine="0"/>
                                <w:jc w:val="left"/>
                                <w:rPr>
                                  <w:rFonts w:ascii="Arial"/>
                                  <w:b/>
                                  <w:sz w:val="13"/>
                                </w:rPr>
                              </w:pPr>
                              <w:r>
                                <w:rPr>
                                  <w:rFonts w:ascii="Arial"/>
                                  <w:b/>
                                  <w:color w:val="828282"/>
                                  <w:spacing w:val="-5"/>
                                  <w:w w:val="105"/>
                                  <w:sz w:val="13"/>
                                </w:rPr>
                                <w:t>0.4</w:t>
                              </w:r>
                            </w:p>
                          </w:txbxContent>
                        </wps:txbx>
                        <wps:bodyPr wrap="square" lIns="0" tIns="0" rIns="0" bIns="0" rtlCol="0">
                          <a:noAutofit/>
                        </wps:bodyPr>
                      </wps:wsp>
                      <wps:wsp>
                        <wps:cNvPr id="1117" name="Textbox 1117"/>
                        <wps:cNvSpPr txBox="1"/>
                        <wps:spPr>
                          <a:xfrm>
                            <a:off x="362804" y="4752619"/>
                            <a:ext cx="138430" cy="92710"/>
                          </a:xfrm>
                          <a:prstGeom prst="rect">
                            <a:avLst/>
                          </a:prstGeom>
                        </wps:spPr>
                        <wps:txbx>
                          <w:txbxContent>
                            <w:p>
                              <w:pPr>
                                <w:spacing w:line="145" w:lineRule="exact" w:before="0"/>
                                <w:ind w:left="0" w:right="0" w:firstLine="0"/>
                                <w:jc w:val="left"/>
                                <w:rPr>
                                  <w:rFonts w:ascii="Arial"/>
                                  <w:b/>
                                  <w:sz w:val="13"/>
                                </w:rPr>
                              </w:pPr>
                              <w:r>
                                <w:rPr>
                                  <w:rFonts w:ascii="Arial"/>
                                  <w:b/>
                                  <w:color w:val="828282"/>
                                  <w:spacing w:val="-5"/>
                                  <w:w w:val="110"/>
                                  <w:sz w:val="13"/>
                                </w:rPr>
                                <w:t>0.2</w:t>
                              </w:r>
                            </w:p>
                          </w:txbxContent>
                        </wps:txbx>
                        <wps:bodyPr wrap="square" lIns="0" tIns="0" rIns="0" bIns="0" rtlCol="0">
                          <a:noAutofit/>
                        </wps:bodyPr>
                      </wps:wsp>
                      <wps:wsp>
                        <wps:cNvPr id="1118" name="Textbox 1118"/>
                        <wps:cNvSpPr txBox="1"/>
                        <wps:spPr>
                          <a:xfrm>
                            <a:off x="561203" y="4966223"/>
                            <a:ext cx="55244" cy="92710"/>
                          </a:xfrm>
                          <a:prstGeom prst="rect">
                            <a:avLst/>
                          </a:prstGeom>
                        </wps:spPr>
                        <wps:txbx>
                          <w:txbxContent>
                            <w:p>
                              <w:pPr>
                                <w:spacing w:line="145" w:lineRule="exact" w:before="0"/>
                                <w:ind w:left="0" w:right="0" w:firstLine="0"/>
                                <w:jc w:val="left"/>
                                <w:rPr>
                                  <w:rFonts w:ascii="Arial"/>
                                  <w:sz w:val="13"/>
                                </w:rPr>
                              </w:pPr>
                              <w:r>
                                <w:rPr>
                                  <w:rFonts w:ascii="Arial"/>
                                  <w:color w:val="828282"/>
                                  <w:spacing w:val="-10"/>
                                  <w:sz w:val="13"/>
                                </w:rPr>
                                <w:t>0</w:t>
                              </w:r>
                            </w:p>
                          </w:txbxContent>
                        </wps:txbx>
                        <wps:bodyPr wrap="square" lIns="0" tIns="0" rIns="0" bIns="0" rtlCol="0">
                          <a:noAutofit/>
                        </wps:bodyPr>
                      </wps:wsp>
                      <wps:wsp>
                        <wps:cNvPr id="1119" name="Textbox 1119"/>
                        <wps:cNvSpPr txBox="1"/>
                        <wps:spPr>
                          <a:xfrm>
                            <a:off x="1012409" y="4963867"/>
                            <a:ext cx="62230" cy="106680"/>
                          </a:xfrm>
                          <a:prstGeom prst="rect">
                            <a:avLst/>
                          </a:prstGeom>
                        </wps:spPr>
                        <wps:txbx>
                          <w:txbxContent>
                            <w:p>
                              <w:pPr>
                                <w:spacing w:line="168" w:lineRule="exact" w:before="0"/>
                                <w:ind w:left="0" w:right="0" w:firstLine="0"/>
                                <w:jc w:val="left"/>
                                <w:rPr>
                                  <w:rFonts w:ascii="Arial"/>
                                  <w:sz w:val="15"/>
                                </w:rPr>
                              </w:pPr>
                              <w:r>
                                <w:rPr>
                                  <w:rFonts w:ascii="Arial"/>
                                  <w:color w:val="828282"/>
                                  <w:spacing w:val="-10"/>
                                  <w:sz w:val="15"/>
                                </w:rPr>
                                <w:t>5</w:t>
                              </w:r>
                            </w:p>
                          </w:txbxContent>
                        </wps:txbx>
                        <wps:bodyPr wrap="square" lIns="0" tIns="0" rIns="0" bIns="0" rtlCol="0">
                          <a:noAutofit/>
                        </wps:bodyPr>
                      </wps:wsp>
                      <wps:wsp>
                        <wps:cNvPr id="1120" name="Textbox 1120"/>
                        <wps:cNvSpPr txBox="1"/>
                        <wps:spPr>
                          <a:xfrm>
                            <a:off x="1442567" y="4961728"/>
                            <a:ext cx="95885" cy="99060"/>
                          </a:xfrm>
                          <a:prstGeom prst="rect">
                            <a:avLst/>
                          </a:prstGeom>
                        </wps:spPr>
                        <wps:txbx>
                          <w:txbxContent>
                            <w:p>
                              <w:pPr>
                                <w:spacing w:line="155" w:lineRule="exact" w:before="0"/>
                                <w:ind w:left="0" w:right="0" w:firstLine="0"/>
                                <w:jc w:val="left"/>
                                <w:rPr>
                                  <w:sz w:val="14"/>
                                </w:rPr>
                              </w:pPr>
                              <w:r>
                                <w:rPr>
                                  <w:color w:val="6E6E6E"/>
                                  <w:spacing w:val="-5"/>
                                  <w:sz w:val="14"/>
                                </w:rPr>
                                <w:t>10</w:t>
                              </w:r>
                            </w:p>
                          </w:txbxContent>
                        </wps:txbx>
                        <wps:bodyPr wrap="square" lIns="0" tIns="0" rIns="0" bIns="0" rtlCol="0">
                          <a:noAutofit/>
                        </wps:bodyPr>
                      </wps:wsp>
                      <wps:wsp>
                        <wps:cNvPr id="1121" name="Textbox 1121"/>
                        <wps:cNvSpPr txBox="1"/>
                        <wps:spPr>
                          <a:xfrm>
                            <a:off x="3256115" y="4963519"/>
                            <a:ext cx="114300" cy="99695"/>
                          </a:xfrm>
                          <a:prstGeom prst="rect">
                            <a:avLst/>
                          </a:prstGeom>
                        </wps:spPr>
                        <wps:txbx>
                          <w:txbxContent>
                            <w:p>
                              <w:pPr>
                                <w:spacing w:line="157" w:lineRule="exact" w:before="0"/>
                                <w:ind w:left="0" w:right="0" w:firstLine="0"/>
                                <w:jc w:val="left"/>
                                <w:rPr>
                                  <w:rFonts w:ascii="Arial"/>
                                  <w:sz w:val="14"/>
                                </w:rPr>
                              </w:pPr>
                              <w:r>
                                <w:rPr>
                                  <w:rFonts w:ascii="Arial"/>
                                  <w:color w:val="828282"/>
                                  <w:spacing w:val="-5"/>
                                  <w:sz w:val="14"/>
                                </w:rPr>
                                <w:t>30</w:t>
                              </w:r>
                            </w:p>
                          </w:txbxContent>
                        </wps:txbx>
                        <wps:bodyPr wrap="square" lIns="0" tIns="0" rIns="0" bIns="0" rtlCol="0">
                          <a:noAutofit/>
                        </wps:bodyPr>
                      </wps:wsp>
                    </wpg:wgp>
                  </a:graphicData>
                </a:graphic>
              </wp:anchor>
            </w:drawing>
          </mc:Choice>
          <mc:Fallback>
            <w:pict>
              <v:group style="position:absolute;margin-left:54.556816pt;margin-top:15.049685pt;width:286.75pt;height:407.55pt;mso-position-horizontal-relative:page;mso-position-vertical-relative:paragraph;z-index:-15586816;mso-wrap-distance-left:0;mso-wrap-distance-right:0" id="docshapegroup793" coordorigin="1091,301" coordsize="5735,8151">
                <v:shape style="position:absolute;left:2153;top:531;width:4173;height:2249" type="#_x0000_t75" id="docshape794" stroked="false">
                  <v:imagedata r:id="rId232" o:title=""/>
                </v:shape>
                <v:shape style="position:absolute;left:1653;top:4630;width:4673;height:3629" type="#_x0000_t75" id="docshape795" stroked="false">
                  <v:imagedata r:id="rId233" o:title=""/>
                </v:shape>
                <v:line style="position:absolute" from="1101,8451" to="1101,301" stroked="true" strokeweight=".961354pt" strokecolor="#000000">
                  <v:stroke dashstyle="solid"/>
                </v:line>
                <v:line style="position:absolute" from="1952,3915" to="1952,551" stroked="true" strokeweight="1.201692pt" strokecolor="#000000">
                  <v:stroke dashstyle="solid"/>
                </v:line>
                <v:line style="position:absolute" from="2192,3838" to="2192,2781" stroked="true" strokeweight="1.922707pt" strokecolor="#000000">
                  <v:stroke dashstyle="solid"/>
                </v:line>
                <v:line style="position:absolute" from="6513,8067" to="6513,4645" stroked="true" strokeweight=".721015pt" strokecolor="#000000">
                  <v:stroke dashstyle="solid"/>
                </v:line>
                <v:line style="position:absolute" from="6802,8451" to="6802,301" stroked="true" strokeweight=".961354pt" strokecolor="#000000">
                  <v:stroke dashstyle="solid"/>
                </v:line>
                <v:line style="position:absolute" from="1096,311" to="6826,311" stroked="true" strokeweight=".720821pt" strokecolor="#000000">
                  <v:stroke dashstyle="solid"/>
                </v:line>
                <v:line style="position:absolute" from="5095,4655" to="6537,4655" stroked="true" strokeweight="1.201368pt" strokecolor="#000000">
                  <v:stroke dashstyle="solid"/>
                </v:line>
                <v:line style="position:absolute" from="1942,8038" to="3538,8038" stroked="true" strokeweight=".480547pt" strokecolor="#000000">
                  <v:stroke dashstyle="solid"/>
                </v:line>
                <v:line style="position:absolute" from="1096,8437" to="6826,8437" stroked="true" strokeweight=".961094pt" strokecolor="#000000">
                  <v:stroke dashstyle="solid"/>
                </v:line>
                <v:shape style="position:absolute;left:1718;top:1416;width:3609;height:4260" id="docshape796" coordorigin="1718,1417" coordsize="3609,4260" path="m1752,5482l1718,5482,1718,5676,1752,5676,1752,5482xm1767,2638l1762,2638,1762,2825,1767,2825,1767,2638xm1769,1417l1740,1417,1740,1611,1769,1611,1769,1417xm5327,3501l5323,3501,5323,3678,5327,3678,5327,3501xe" filled="true" fillcolor="#ebebeb" stroked="false">
                  <v:path arrowok="t"/>
                  <v:fill type="solid"/>
                </v:shape>
                <v:shape style="position:absolute;left:2976;top:357;width:2518;height:179" type="#_x0000_t202" id="docshape797" filled="false" stroked="false">
                  <v:textbox inset="0,0,0,0">
                    <w:txbxContent>
                      <w:p>
                        <w:pPr>
                          <w:spacing w:line="179" w:lineRule="exact" w:before="0"/>
                          <w:ind w:left="0" w:right="0" w:firstLine="0"/>
                          <w:jc w:val="left"/>
                          <w:rPr>
                            <w:rFonts w:ascii="Arial"/>
                            <w:b/>
                            <w:sz w:val="16"/>
                          </w:rPr>
                        </w:pPr>
                        <w:r>
                          <w:rPr>
                            <w:rFonts w:ascii="Arial"/>
                            <w:b/>
                            <w:color w:val="6E6E6E"/>
                            <w:spacing w:val="-6"/>
                            <w:sz w:val="16"/>
                          </w:rPr>
                          <w:t>Training</w:t>
                        </w:r>
                        <w:r>
                          <w:rPr>
                            <w:rFonts w:ascii="Arial"/>
                            <w:b/>
                            <w:color w:val="6E6E6E"/>
                            <w:spacing w:val="-3"/>
                            <w:sz w:val="16"/>
                          </w:rPr>
                          <w:t> </w:t>
                        </w:r>
                        <w:r>
                          <w:rPr>
                            <w:rFonts w:ascii="Arial"/>
                            <w:b/>
                            <w:color w:val="6E6E6E"/>
                            <w:spacing w:val="-6"/>
                            <w:sz w:val="16"/>
                          </w:rPr>
                          <w:t>and</w:t>
                        </w:r>
                        <w:r>
                          <w:rPr>
                            <w:rFonts w:ascii="Arial"/>
                            <w:b/>
                            <w:color w:val="6E6E6E"/>
                            <w:spacing w:val="1"/>
                            <w:sz w:val="16"/>
                          </w:rPr>
                          <w:t> </w:t>
                        </w:r>
                        <w:r>
                          <w:rPr>
                            <w:rFonts w:ascii="Arial"/>
                            <w:b/>
                            <w:color w:val="6E6E6E"/>
                            <w:spacing w:val="-6"/>
                            <w:sz w:val="16"/>
                          </w:rPr>
                          <w:t>Val!da1hon</w:t>
                        </w:r>
                        <w:r>
                          <w:rPr>
                            <w:rFonts w:ascii="Arial"/>
                            <w:b/>
                            <w:color w:val="6E6E6E"/>
                            <w:spacing w:val="6"/>
                            <w:sz w:val="16"/>
                          </w:rPr>
                          <w:t> </w:t>
                        </w:r>
                        <w:r>
                          <w:rPr>
                            <w:rFonts w:ascii="Arial"/>
                            <w:b/>
                            <w:color w:val="6E6E6E"/>
                            <w:spacing w:val="-6"/>
                            <w:sz w:val="16"/>
                          </w:rPr>
                          <w:t>accuracy</w:t>
                        </w:r>
                      </w:p>
                    </w:txbxContent>
                  </v:textbox>
                  <w10:wrap type="none"/>
                </v:shape>
                <v:shape style="position:absolute;left:1662;top:831;width:218;height:146" type="#_x0000_t202" id="docshape798" filled="false" stroked="false">
                  <v:textbox inset="0,0,0,0">
                    <w:txbxContent>
                      <w:p>
                        <w:pPr>
                          <w:spacing w:line="145" w:lineRule="exact" w:before="0"/>
                          <w:ind w:left="0" w:right="0" w:firstLine="0"/>
                          <w:jc w:val="left"/>
                          <w:rPr>
                            <w:rFonts w:ascii="Arial"/>
                            <w:b/>
                            <w:sz w:val="13"/>
                          </w:rPr>
                        </w:pPr>
                        <w:r>
                          <w:rPr>
                            <w:rFonts w:ascii="Arial"/>
                            <w:b/>
                            <w:color w:val="828282"/>
                            <w:spacing w:val="-5"/>
                            <w:w w:val="110"/>
                            <w:sz w:val="13"/>
                          </w:rPr>
                          <w:t>0.9</w:t>
                        </w:r>
                      </w:p>
                    </w:txbxContent>
                  </v:textbox>
                  <w10:wrap type="none"/>
                </v:shape>
                <v:shape style="position:absolute;left:1662;top:1439;width:214;height:156" type="#_x0000_t202" id="docshape799" filled="false" stroked="false">
                  <v:textbox inset="0,0,0,0">
                    <w:txbxContent>
                      <w:p>
                        <w:pPr>
                          <w:spacing w:line="155" w:lineRule="exact" w:before="0"/>
                          <w:ind w:left="0" w:right="0" w:firstLine="0"/>
                          <w:jc w:val="left"/>
                          <w:rPr>
                            <w:b/>
                            <w:sz w:val="14"/>
                          </w:rPr>
                        </w:pPr>
                        <w:r>
                          <w:rPr>
                            <w:b/>
                            <w:color w:val="828282"/>
                            <w:spacing w:val="-5"/>
                            <w:w w:val="110"/>
                            <w:sz w:val="14"/>
                          </w:rPr>
                          <w:t>0</w:t>
                        </w:r>
                        <w:r>
                          <w:rPr>
                            <w:b/>
                            <w:color w:val="B5B5B5"/>
                            <w:spacing w:val="-5"/>
                            <w:w w:val="110"/>
                            <w:sz w:val="14"/>
                          </w:rPr>
                          <w:t>.</w:t>
                        </w:r>
                        <w:r>
                          <w:rPr>
                            <w:b/>
                            <w:color w:val="6E6E6E"/>
                            <w:spacing w:val="-5"/>
                            <w:w w:val="110"/>
                            <w:sz w:val="14"/>
                          </w:rPr>
                          <w:t>9</w:t>
                        </w:r>
                      </w:p>
                    </w:txbxContent>
                  </v:textbox>
                  <w10:wrap type="none"/>
                </v:shape>
                <v:shape style="position:absolute;left:1662;top:2062;width:218;height:146" type="#_x0000_t202" id="docshape800" filled="false" stroked="false">
                  <v:textbox inset="0,0,0,0">
                    <w:txbxContent>
                      <w:p>
                        <w:pPr>
                          <w:spacing w:line="145" w:lineRule="exact" w:before="0"/>
                          <w:ind w:left="0" w:right="0" w:firstLine="0"/>
                          <w:jc w:val="left"/>
                          <w:rPr>
                            <w:rFonts w:ascii="Arial"/>
                            <w:b/>
                            <w:sz w:val="13"/>
                          </w:rPr>
                        </w:pPr>
                        <w:r>
                          <w:rPr>
                            <w:rFonts w:ascii="Arial"/>
                            <w:b/>
                            <w:color w:val="828282"/>
                            <w:spacing w:val="-5"/>
                            <w:w w:val="110"/>
                            <w:sz w:val="13"/>
                          </w:rPr>
                          <w:t>0.7</w:t>
                        </w:r>
                      </w:p>
                    </w:txbxContent>
                  </v:textbox>
                  <w10:wrap type="none"/>
                </v:shape>
                <v:shape style="position:absolute;left:1662;top:2658;width:218;height:146" type="#_x0000_t202" id="docshape801" filled="false" stroked="false">
                  <v:textbox inset="0,0,0,0">
                    <w:txbxContent>
                      <w:p>
                        <w:pPr>
                          <w:spacing w:line="145" w:lineRule="exact" w:before="0"/>
                          <w:ind w:left="0" w:right="0" w:firstLine="0"/>
                          <w:jc w:val="left"/>
                          <w:rPr>
                            <w:rFonts w:ascii="Arial"/>
                            <w:b/>
                            <w:sz w:val="13"/>
                          </w:rPr>
                        </w:pPr>
                        <w:r>
                          <w:rPr>
                            <w:rFonts w:ascii="Arial"/>
                            <w:b/>
                            <w:color w:val="828282"/>
                            <w:spacing w:val="-4"/>
                            <w:w w:val="95"/>
                            <w:sz w:val="13"/>
                          </w:rPr>
                          <w:t>o.</w:t>
                        </w:r>
                        <w:r>
                          <w:rPr>
                            <w:rFonts w:ascii="Arial"/>
                            <w:b/>
                            <w:color w:val="B5B5B5"/>
                            <w:spacing w:val="-4"/>
                            <w:w w:val="95"/>
                            <w:sz w:val="13"/>
                          </w:rPr>
                          <w:t>,</w:t>
                        </w:r>
                        <w:r>
                          <w:rPr>
                            <w:rFonts w:ascii="Arial"/>
                            <w:b/>
                            <w:color w:val="828282"/>
                            <w:spacing w:val="-4"/>
                            <w:w w:val="95"/>
                            <w:sz w:val="13"/>
                          </w:rPr>
                          <w:t>fi</w:t>
                        </w:r>
                      </w:p>
                    </w:txbxContent>
                  </v:textbox>
                  <w10:wrap type="none"/>
                </v:shape>
                <v:shape style="position:absolute;left:1655;top:3518;width:4904;height:1575" type="#_x0000_t202" id="docshape802" filled="false" stroked="false">
                  <v:textbox inset="0,0,0,0">
                    <w:txbxContent>
                      <w:p>
                        <w:pPr>
                          <w:numPr>
                            <w:ilvl w:val="0"/>
                            <w:numId w:val="42"/>
                          </w:numPr>
                          <w:tabs>
                            <w:tab w:pos="3479" w:val="left" w:leader="none"/>
                          </w:tabs>
                          <w:spacing w:line="145" w:lineRule="exact" w:before="0"/>
                          <w:ind w:left="3479" w:right="0" w:hanging="361"/>
                          <w:jc w:val="left"/>
                          <w:rPr>
                            <w:rFonts w:ascii="Arial"/>
                            <w:color w:val="5452AC"/>
                            <w:sz w:val="13"/>
                          </w:rPr>
                        </w:pPr>
                        <w:r>
                          <w:rPr>
                            <w:rFonts w:ascii="Arial"/>
                            <w:color w:val="6E6E6E"/>
                            <w:w w:val="70"/>
                            <w:sz w:val="13"/>
                          </w:rPr>
                          <w:t>Tra1</w:t>
                        </w:r>
                        <w:r>
                          <w:rPr>
                            <w:rFonts w:ascii="Arial"/>
                            <w:color w:val="B5B5B5"/>
                            <w:w w:val="70"/>
                            <w:sz w:val="13"/>
                          </w:rPr>
                          <w:t>1</w:t>
                        </w:r>
                        <w:r>
                          <w:rPr>
                            <w:rFonts w:ascii="Arial"/>
                            <w:color w:val="828282"/>
                            <w:w w:val="70"/>
                            <w:sz w:val="13"/>
                          </w:rPr>
                          <w:t>11i119</w:t>
                        </w:r>
                        <w:r>
                          <w:rPr>
                            <w:rFonts w:ascii="Arial"/>
                            <w:color w:val="828282"/>
                            <w:spacing w:val="1"/>
                            <w:sz w:val="13"/>
                          </w:rPr>
                          <w:t> </w:t>
                        </w:r>
                        <w:r>
                          <w:rPr>
                            <w:rFonts w:ascii="Arial"/>
                            <w:color w:val="6E6E6E"/>
                            <w:spacing w:val="-2"/>
                            <w:sz w:val="12"/>
                          </w:rPr>
                          <w:t>ai:i:uraty</w:t>
                        </w:r>
                      </w:p>
                      <w:p>
                        <w:pPr>
                          <w:numPr>
                            <w:ilvl w:val="0"/>
                            <w:numId w:val="42"/>
                          </w:numPr>
                          <w:tabs>
                            <w:tab w:pos="3481" w:val="left" w:leader="none"/>
                          </w:tabs>
                          <w:spacing w:before="33"/>
                          <w:ind w:left="3481" w:right="0" w:hanging="364"/>
                          <w:jc w:val="left"/>
                          <w:rPr>
                            <w:rFonts w:ascii="Arial"/>
                            <w:color w:val="C66269"/>
                            <w:sz w:val="14"/>
                          </w:rPr>
                        </w:pPr>
                        <w:r>
                          <w:rPr>
                            <w:rFonts w:ascii="Arial"/>
                            <w:color w:val="6E6E6E"/>
                            <w:spacing w:val="-4"/>
                            <w:sz w:val="14"/>
                          </w:rPr>
                          <w:t>Villida!Ji&gt;n</w:t>
                        </w:r>
                        <w:r>
                          <w:rPr>
                            <w:rFonts w:ascii="Arial"/>
                            <w:color w:val="6E6E6E"/>
                            <w:spacing w:val="6"/>
                            <w:sz w:val="14"/>
                          </w:rPr>
                          <w:t> </w:t>
                        </w:r>
                        <w:r>
                          <w:rPr>
                            <w:rFonts w:ascii="Arial"/>
                            <w:color w:val="6E6E6E"/>
                            <w:spacing w:val="-2"/>
                            <w:sz w:val="14"/>
                          </w:rPr>
                          <w:t>accura&lt;:y</w:t>
                        </w:r>
                      </w:p>
                      <w:p>
                        <w:pPr>
                          <w:tabs>
                            <w:tab w:pos="2790" w:val="left" w:leader="hyphen"/>
                            <w:tab w:pos="4766" w:val="left" w:leader="hyphen"/>
                          </w:tabs>
                          <w:spacing w:line="159" w:lineRule="exact" w:before="23"/>
                          <w:ind w:left="0" w:right="0" w:firstLine="0"/>
                          <w:jc w:val="left"/>
                          <w:rPr>
                            <w:rFonts w:ascii="Courier New"/>
                            <w:b/>
                            <w:sz w:val="15"/>
                          </w:rPr>
                        </w:pPr>
                        <w:r>
                          <w:rPr>
                            <w:rFonts w:ascii="Courier New"/>
                            <w:b/>
                            <w:color w:val="828282"/>
                            <w:w w:val="125"/>
                            <w:sz w:val="15"/>
                          </w:rPr>
                          <w:t>0.4-&lt;r------,---</w:t>
                        </w:r>
                        <w:r>
                          <w:rPr>
                            <w:rFonts w:ascii="Courier New"/>
                            <w:b/>
                            <w:color w:val="828282"/>
                            <w:spacing w:val="-5"/>
                            <w:w w:val="125"/>
                            <w:sz w:val="15"/>
                          </w:rPr>
                          <w:t>...</w:t>
                        </w:r>
                        <w:r>
                          <w:rPr>
                            <w:rFonts w:ascii="Courier New"/>
                            <w:b/>
                            <w:color w:val="828282"/>
                            <w:sz w:val="15"/>
                          </w:rPr>
                          <w:tab/>
                        </w:r>
                        <w:r>
                          <w:rPr>
                            <w:rFonts w:ascii="Courier New"/>
                            <w:b/>
                            <w:color w:val="828282"/>
                            <w:w w:val="125"/>
                            <w:sz w:val="15"/>
                          </w:rPr>
                          <w:t>r---</w:t>
                        </w:r>
                        <w:r>
                          <w:rPr>
                            <w:rFonts w:ascii="Courier New"/>
                            <w:b/>
                            <w:color w:val="828282"/>
                            <w:spacing w:val="-10"/>
                            <w:w w:val="125"/>
                            <w:sz w:val="15"/>
                          </w:rPr>
                          <w:t>.</w:t>
                        </w:r>
                        <w:r>
                          <w:rPr>
                            <w:rFonts w:ascii="Courier New"/>
                            <w:b/>
                            <w:color w:val="828282"/>
                            <w:sz w:val="15"/>
                          </w:rPr>
                          <w:tab/>
                        </w:r>
                        <w:r>
                          <w:rPr>
                            <w:rFonts w:ascii="Courier New"/>
                            <w:b/>
                            <w:color w:val="828282"/>
                            <w:spacing w:val="-10"/>
                            <w:w w:val="130"/>
                            <w:sz w:val="15"/>
                          </w:rPr>
                          <w:t>r</w:t>
                        </w:r>
                      </w:p>
                      <w:p>
                        <w:pPr>
                          <w:tabs>
                            <w:tab w:pos="1031" w:val="left" w:leader="none"/>
                            <w:tab w:pos="1713" w:val="left" w:leader="none"/>
                            <w:tab w:pos="2435" w:val="left" w:leader="none"/>
                            <w:tab w:pos="3142" w:val="left" w:leader="none"/>
                            <w:tab w:pos="3854" w:val="left" w:leader="none"/>
                            <w:tab w:pos="4722" w:val="right" w:leader="none"/>
                          </w:tabs>
                          <w:spacing w:line="160" w:lineRule="exact" w:before="0"/>
                          <w:ind w:left="319" w:right="0" w:firstLine="0"/>
                          <w:jc w:val="left"/>
                          <w:rPr>
                            <w:rFonts w:ascii="Arial"/>
                            <w:sz w:val="14"/>
                          </w:rPr>
                        </w:pPr>
                        <w:r>
                          <w:rPr>
                            <w:rFonts w:ascii="Arial"/>
                            <w:b/>
                            <w:color w:val="6E6E6E"/>
                            <w:spacing w:val="-10"/>
                            <w:sz w:val="13"/>
                          </w:rPr>
                          <w:t>0</w:t>
                        </w:r>
                        <w:r>
                          <w:rPr>
                            <w:rFonts w:ascii="Arial"/>
                            <w:b/>
                            <w:color w:val="6E6E6E"/>
                            <w:sz w:val="13"/>
                          </w:rPr>
                          <w:tab/>
                        </w:r>
                        <w:r>
                          <w:rPr>
                            <w:b/>
                            <w:color w:val="828282"/>
                            <w:spacing w:val="-10"/>
                            <w:sz w:val="14"/>
                          </w:rPr>
                          <w:t>5</w:t>
                        </w:r>
                        <w:r>
                          <w:rPr>
                            <w:b/>
                            <w:color w:val="828282"/>
                            <w:sz w:val="14"/>
                          </w:rPr>
                          <w:tab/>
                        </w:r>
                        <w:r>
                          <w:rPr>
                            <w:rFonts w:ascii="Arial"/>
                            <w:b/>
                            <w:color w:val="6E6E6E"/>
                            <w:spacing w:val="-5"/>
                            <w:sz w:val="13"/>
                          </w:rPr>
                          <w:t>10</w:t>
                        </w:r>
                        <w:r>
                          <w:rPr>
                            <w:rFonts w:ascii="Arial"/>
                            <w:b/>
                            <w:color w:val="6E6E6E"/>
                            <w:sz w:val="13"/>
                          </w:rPr>
                          <w:tab/>
                        </w:r>
                        <w:r>
                          <w:rPr>
                            <w:rFonts w:ascii="Arial"/>
                            <w:color w:val="6E6E6E"/>
                            <w:spacing w:val="-5"/>
                            <w:sz w:val="13"/>
                          </w:rPr>
                          <w:t>15</w:t>
                        </w:r>
                        <w:r>
                          <w:rPr>
                            <w:rFonts w:ascii="Arial"/>
                            <w:color w:val="6E6E6E"/>
                            <w:sz w:val="13"/>
                          </w:rPr>
                          <w:tab/>
                        </w:r>
                        <w:r>
                          <w:rPr>
                            <w:rFonts w:ascii="Arial"/>
                            <w:color w:val="828282"/>
                            <w:spacing w:val="-5"/>
                            <w:sz w:val="13"/>
                          </w:rPr>
                          <w:t>20</w:t>
                        </w:r>
                        <w:r>
                          <w:rPr>
                            <w:rFonts w:ascii="Arial"/>
                            <w:color w:val="828282"/>
                            <w:sz w:val="13"/>
                          </w:rPr>
                          <w:tab/>
                        </w:r>
                        <w:r>
                          <w:rPr>
                            <w:color w:val="6E6E6E"/>
                            <w:spacing w:val="-5"/>
                            <w:position w:val="1"/>
                            <w:sz w:val="14"/>
                          </w:rPr>
                          <w:t>2S,</w:t>
                        </w:r>
                        <w:r>
                          <w:rPr>
                            <w:color w:val="6E6E6E"/>
                            <w:position w:val="1"/>
                            <w:sz w:val="14"/>
                          </w:rPr>
                          <w:tab/>
                        </w:r>
                        <w:r>
                          <w:rPr>
                            <w:rFonts w:ascii="Arial"/>
                            <w:color w:val="6E6E6E"/>
                            <w:spacing w:val="-5"/>
                            <w:sz w:val="14"/>
                          </w:rPr>
                          <w:t>30</w:t>
                        </w:r>
                      </w:p>
                      <w:p>
                        <w:pPr>
                          <w:spacing w:line="240" w:lineRule="auto" w:before="79"/>
                          <w:rPr>
                            <w:rFonts w:ascii="Arial"/>
                            <w:sz w:val="13"/>
                          </w:rPr>
                        </w:pPr>
                      </w:p>
                      <w:p>
                        <w:pPr>
                          <w:spacing w:before="0"/>
                          <w:ind w:left="1513" w:right="0" w:firstLine="0"/>
                          <w:jc w:val="left"/>
                          <w:rPr>
                            <w:rFonts w:ascii="Arial"/>
                            <w:b/>
                            <w:sz w:val="16"/>
                          </w:rPr>
                        </w:pPr>
                        <w:r>
                          <w:rPr>
                            <w:rFonts w:ascii="Arial"/>
                            <w:b/>
                            <w:color w:val="6E6E6E"/>
                            <w:sz w:val="16"/>
                          </w:rPr>
                          <w:t>Training</w:t>
                        </w:r>
                        <w:r>
                          <w:rPr>
                            <w:rFonts w:ascii="Arial"/>
                            <w:b/>
                            <w:color w:val="6E6E6E"/>
                            <w:spacing w:val="-12"/>
                            <w:sz w:val="16"/>
                          </w:rPr>
                          <w:t> </w:t>
                        </w:r>
                        <w:r>
                          <w:rPr>
                            <w:rFonts w:ascii="Arial"/>
                            <w:b/>
                            <w:color w:val="6E6E6E"/>
                            <w:sz w:val="16"/>
                          </w:rPr>
                          <w:t>and</w:t>
                        </w:r>
                        <w:r>
                          <w:rPr>
                            <w:rFonts w:ascii="Arial"/>
                            <w:b/>
                            <w:color w:val="6E6E6E"/>
                            <w:spacing w:val="-7"/>
                            <w:sz w:val="16"/>
                          </w:rPr>
                          <w:t> </w:t>
                        </w:r>
                        <w:r>
                          <w:rPr>
                            <w:rFonts w:ascii="Arial"/>
                            <w:b/>
                            <w:color w:val="6E6E6E"/>
                            <w:sz w:val="16"/>
                          </w:rPr>
                          <w:t>Validation</w:t>
                        </w:r>
                        <w:r>
                          <w:rPr>
                            <w:rFonts w:ascii="Arial"/>
                            <w:b/>
                            <w:color w:val="6E6E6E"/>
                            <w:spacing w:val="-1"/>
                            <w:sz w:val="16"/>
                          </w:rPr>
                          <w:t> </w:t>
                        </w:r>
                        <w:r>
                          <w:rPr>
                            <w:rFonts w:ascii="Arial"/>
                            <w:b/>
                            <w:color w:val="4F4F4F"/>
                            <w:spacing w:val="-4"/>
                            <w:sz w:val="16"/>
                          </w:rPr>
                          <w:t>loss</w:t>
                        </w:r>
                      </w:p>
                      <w:p>
                        <w:pPr>
                          <w:numPr>
                            <w:ilvl w:val="1"/>
                            <w:numId w:val="42"/>
                          </w:numPr>
                          <w:tabs>
                            <w:tab w:pos="3806" w:val="left" w:leader="none"/>
                          </w:tabs>
                          <w:spacing w:before="128"/>
                          <w:ind w:left="3806" w:right="0" w:hanging="352"/>
                          <w:jc w:val="left"/>
                          <w:rPr>
                            <w:rFonts w:ascii="Arial"/>
                            <w:color w:val="5452AC"/>
                            <w:sz w:val="14"/>
                            <w:u w:val="thick" w:color="C66269"/>
                          </w:rPr>
                        </w:pPr>
                        <w:r>
                          <w:rPr>
                            <w:rFonts w:ascii="Arial"/>
                            <w:color w:val="828282"/>
                            <w:sz w:val="14"/>
                          </w:rPr>
                          <w:t>Training</w:t>
                        </w:r>
                        <w:r>
                          <w:rPr>
                            <w:rFonts w:ascii="Arial"/>
                            <w:color w:val="828282"/>
                            <w:spacing w:val="9"/>
                            <w:sz w:val="14"/>
                          </w:rPr>
                          <w:t> </w:t>
                        </w:r>
                        <w:r>
                          <w:rPr>
                            <w:rFonts w:ascii="Arial"/>
                            <w:color w:val="4F4F4F"/>
                            <w:spacing w:val="-4"/>
                            <w:sz w:val="14"/>
                          </w:rPr>
                          <w:t>loss</w:t>
                        </w:r>
                      </w:p>
                      <w:p>
                        <w:pPr>
                          <w:numPr>
                            <w:ilvl w:val="1"/>
                            <w:numId w:val="42"/>
                          </w:numPr>
                          <w:tabs>
                            <w:tab w:pos="3718" w:val="left" w:leader="none"/>
                            <w:tab w:pos="3822" w:val="left" w:leader="none"/>
                          </w:tabs>
                          <w:spacing w:before="31"/>
                          <w:ind w:left="3822" w:right="0" w:hanging="368"/>
                          <w:jc w:val="left"/>
                          <w:rPr>
                            <w:rFonts w:ascii="Arial"/>
                            <w:color w:val="C66269"/>
                            <w:sz w:val="14"/>
                            <w:u w:val="thick" w:color="C66269"/>
                          </w:rPr>
                        </w:pPr>
                        <w:r>
                          <w:rPr>
                            <w:rFonts w:ascii="Arial"/>
                            <w:color w:val="C66269"/>
                            <w:sz w:val="14"/>
                            <w:u w:val="thick" w:color="C66269"/>
                          </w:rPr>
                          <w:tab/>
                        </w:r>
                        <w:r>
                          <w:rPr>
                            <w:rFonts w:ascii="Arial"/>
                            <w:color w:val="6E6E6E"/>
                            <w:sz w:val="14"/>
                          </w:rPr>
                          <w:t>\fahdatian </w:t>
                        </w:r>
                        <w:r>
                          <w:rPr>
                            <w:rFonts w:ascii="Arial"/>
                            <w:color w:val="828282"/>
                            <w:spacing w:val="-4"/>
                            <w:sz w:val="14"/>
                          </w:rPr>
                          <w:t>loss</w:t>
                        </w:r>
                      </w:p>
                    </w:txbxContent>
                  </v:textbox>
                  <w10:wrap type="none"/>
                </v:shape>
                <v:shape style="position:absolute;left:1660;top:5505;width:240;height:736" type="#_x0000_t202" id="docshape803" filled="false" stroked="false">
                  <v:textbox inset="0,0,0,0">
                    <w:txbxContent>
                      <w:p>
                        <w:pPr>
                          <w:spacing w:line="155" w:lineRule="exact" w:before="0"/>
                          <w:ind w:left="14" w:right="0" w:firstLine="0"/>
                          <w:jc w:val="left"/>
                          <w:rPr>
                            <w:b/>
                            <w:sz w:val="14"/>
                          </w:rPr>
                        </w:pPr>
                        <w:r>
                          <w:rPr>
                            <w:b/>
                            <w:color w:val="6E6E6E"/>
                            <w:spacing w:val="-5"/>
                            <w:w w:val="110"/>
                            <w:sz w:val="14"/>
                          </w:rPr>
                          <w:t>l</w:t>
                        </w:r>
                        <w:r>
                          <w:rPr>
                            <w:b/>
                            <w:color w:val="A1A1A1"/>
                            <w:spacing w:val="-5"/>
                            <w:w w:val="110"/>
                            <w:sz w:val="14"/>
                          </w:rPr>
                          <w:t>.</w:t>
                        </w:r>
                        <w:r>
                          <w:rPr>
                            <w:b/>
                            <w:color w:val="828282"/>
                            <w:spacing w:val="-5"/>
                            <w:w w:val="110"/>
                            <w:sz w:val="14"/>
                          </w:rPr>
                          <w:t>O</w:t>
                        </w:r>
                      </w:p>
                      <w:p>
                        <w:pPr>
                          <w:spacing w:line="240" w:lineRule="auto" w:before="0"/>
                          <w:rPr>
                            <w:b/>
                            <w:sz w:val="14"/>
                          </w:rPr>
                        </w:pPr>
                      </w:p>
                      <w:p>
                        <w:pPr>
                          <w:spacing w:line="240" w:lineRule="auto" w:before="28"/>
                          <w:rPr>
                            <w:b/>
                            <w:sz w:val="14"/>
                          </w:rPr>
                        </w:pPr>
                      </w:p>
                      <w:p>
                        <w:pPr>
                          <w:spacing w:before="0"/>
                          <w:ind w:left="0" w:right="0" w:firstLine="0"/>
                          <w:jc w:val="left"/>
                          <w:rPr>
                            <w:b/>
                            <w:sz w:val="20"/>
                          </w:rPr>
                        </w:pPr>
                        <w:r>
                          <w:rPr>
                            <w:b/>
                            <w:color w:val="828282"/>
                            <w:spacing w:val="-5"/>
                            <w:w w:val="85"/>
                            <w:sz w:val="20"/>
                          </w:rPr>
                          <w:t>o.a</w:t>
                        </w:r>
                      </w:p>
                    </w:txbxContent>
                  </v:textbox>
                  <w10:wrap type="none"/>
                </v:shape>
                <v:shape style="position:absolute;left:1662;top:7223;width:214;height:146" type="#_x0000_t202" id="docshape804" filled="false" stroked="false">
                  <v:textbox inset="0,0,0,0">
                    <w:txbxContent>
                      <w:p>
                        <w:pPr>
                          <w:spacing w:line="145" w:lineRule="exact" w:before="0"/>
                          <w:ind w:left="0" w:right="0" w:firstLine="0"/>
                          <w:jc w:val="left"/>
                          <w:rPr>
                            <w:rFonts w:ascii="Arial"/>
                            <w:b/>
                            <w:sz w:val="13"/>
                          </w:rPr>
                        </w:pPr>
                        <w:r>
                          <w:rPr>
                            <w:rFonts w:ascii="Arial"/>
                            <w:b/>
                            <w:color w:val="828282"/>
                            <w:spacing w:val="-5"/>
                            <w:w w:val="105"/>
                            <w:sz w:val="13"/>
                          </w:rPr>
                          <w:t>0.4</w:t>
                        </w:r>
                      </w:p>
                    </w:txbxContent>
                  </v:textbox>
                  <w10:wrap type="none"/>
                </v:shape>
                <v:shape style="position:absolute;left:1662;top:7785;width:218;height:146" type="#_x0000_t202" id="docshape805" filled="false" stroked="false">
                  <v:textbox inset="0,0,0,0">
                    <w:txbxContent>
                      <w:p>
                        <w:pPr>
                          <w:spacing w:line="145" w:lineRule="exact" w:before="0"/>
                          <w:ind w:left="0" w:right="0" w:firstLine="0"/>
                          <w:jc w:val="left"/>
                          <w:rPr>
                            <w:rFonts w:ascii="Arial"/>
                            <w:b/>
                            <w:sz w:val="13"/>
                          </w:rPr>
                        </w:pPr>
                        <w:r>
                          <w:rPr>
                            <w:rFonts w:ascii="Arial"/>
                            <w:b/>
                            <w:color w:val="828282"/>
                            <w:spacing w:val="-5"/>
                            <w:w w:val="110"/>
                            <w:sz w:val="13"/>
                          </w:rPr>
                          <w:t>0.2</w:t>
                        </w:r>
                      </w:p>
                    </w:txbxContent>
                  </v:textbox>
                  <w10:wrap type="none"/>
                </v:shape>
                <v:shape style="position:absolute;left:1974;top:8121;width:87;height:146" type="#_x0000_t202" id="docshape806" filled="false" stroked="false">
                  <v:textbox inset="0,0,0,0">
                    <w:txbxContent>
                      <w:p>
                        <w:pPr>
                          <w:spacing w:line="145" w:lineRule="exact" w:before="0"/>
                          <w:ind w:left="0" w:right="0" w:firstLine="0"/>
                          <w:jc w:val="left"/>
                          <w:rPr>
                            <w:rFonts w:ascii="Arial"/>
                            <w:sz w:val="13"/>
                          </w:rPr>
                        </w:pPr>
                        <w:r>
                          <w:rPr>
                            <w:rFonts w:ascii="Arial"/>
                            <w:color w:val="828282"/>
                            <w:spacing w:val="-10"/>
                            <w:sz w:val="13"/>
                          </w:rPr>
                          <w:t>0</w:t>
                        </w:r>
                      </w:p>
                    </w:txbxContent>
                  </v:textbox>
                  <w10:wrap type="none"/>
                </v:shape>
                <v:shape style="position:absolute;left:2685;top:8118;width:98;height:168" type="#_x0000_t202" id="docshape807" filled="false" stroked="false">
                  <v:textbox inset="0,0,0,0">
                    <w:txbxContent>
                      <w:p>
                        <w:pPr>
                          <w:spacing w:line="168" w:lineRule="exact" w:before="0"/>
                          <w:ind w:left="0" w:right="0" w:firstLine="0"/>
                          <w:jc w:val="left"/>
                          <w:rPr>
                            <w:rFonts w:ascii="Arial"/>
                            <w:sz w:val="15"/>
                          </w:rPr>
                        </w:pPr>
                        <w:r>
                          <w:rPr>
                            <w:rFonts w:ascii="Arial"/>
                            <w:color w:val="828282"/>
                            <w:spacing w:val="-10"/>
                            <w:sz w:val="15"/>
                          </w:rPr>
                          <w:t>5</w:t>
                        </w:r>
                      </w:p>
                    </w:txbxContent>
                  </v:textbox>
                  <w10:wrap type="none"/>
                </v:shape>
                <v:shape style="position:absolute;left:3362;top:8114;width:151;height:156" type="#_x0000_t202" id="docshape808" filled="false" stroked="false">
                  <v:textbox inset="0,0,0,0">
                    <w:txbxContent>
                      <w:p>
                        <w:pPr>
                          <w:spacing w:line="155" w:lineRule="exact" w:before="0"/>
                          <w:ind w:left="0" w:right="0" w:firstLine="0"/>
                          <w:jc w:val="left"/>
                          <w:rPr>
                            <w:sz w:val="14"/>
                          </w:rPr>
                        </w:pPr>
                        <w:r>
                          <w:rPr>
                            <w:color w:val="6E6E6E"/>
                            <w:spacing w:val="-5"/>
                            <w:sz w:val="14"/>
                          </w:rPr>
                          <w:t>10</w:t>
                        </w:r>
                      </w:p>
                    </w:txbxContent>
                  </v:textbox>
                  <w10:wrap type="none"/>
                </v:shape>
                <v:shape style="position:absolute;left:6218;top:8117;width:180;height:157" type="#_x0000_t202" id="docshape809" filled="false" stroked="false">
                  <v:textbox inset="0,0,0,0">
                    <w:txbxContent>
                      <w:p>
                        <w:pPr>
                          <w:spacing w:line="157" w:lineRule="exact" w:before="0"/>
                          <w:ind w:left="0" w:right="0" w:firstLine="0"/>
                          <w:jc w:val="left"/>
                          <w:rPr>
                            <w:rFonts w:ascii="Arial"/>
                            <w:sz w:val="14"/>
                          </w:rPr>
                        </w:pPr>
                        <w:r>
                          <w:rPr>
                            <w:rFonts w:ascii="Arial"/>
                            <w:color w:val="828282"/>
                            <w:spacing w:val="-5"/>
                            <w:sz w:val="14"/>
                          </w:rPr>
                          <w:t>30</w:t>
                        </w:r>
                      </w:p>
                    </w:txbxContent>
                  </v:textbox>
                  <w10:wrap type="none"/>
                </v:shape>
                <w10:wrap type="topAndBottom"/>
              </v:group>
            </w:pict>
          </mc:Fallback>
        </mc:AlternateContent>
      </w:r>
    </w:p>
    <w:p>
      <w:pPr>
        <w:spacing w:after="0"/>
        <w:rPr>
          <w:sz w:val="20"/>
        </w:rPr>
        <w:sectPr>
          <w:pgSz w:w="11910" w:h="16840"/>
          <w:pgMar w:header="688" w:footer="1400" w:top="880" w:bottom="1600" w:left="240" w:right="220"/>
        </w:sectPr>
      </w:pPr>
    </w:p>
    <w:p>
      <w:pPr>
        <w:spacing w:before="160"/>
        <w:ind w:left="836" w:right="0" w:firstLine="0"/>
        <w:jc w:val="left"/>
        <w:rPr>
          <w:i/>
          <w:sz w:val="22"/>
        </w:rPr>
      </w:pPr>
      <w:r>
        <w:rPr>
          <w:i/>
          <w:color w:val="131315"/>
          <w:sz w:val="22"/>
        </w:rPr>
        <w:t>Model</w:t>
      </w:r>
      <w:r>
        <w:rPr>
          <w:i/>
          <w:color w:val="131315"/>
          <w:spacing w:val="10"/>
          <w:sz w:val="22"/>
        </w:rPr>
        <w:t> </w:t>
      </w:r>
      <w:r>
        <w:rPr>
          <w:i/>
          <w:color w:val="131315"/>
          <w:spacing w:val="-2"/>
          <w:sz w:val="22"/>
        </w:rPr>
        <w:t>Accuracy</w:t>
      </w:r>
    </w:p>
    <w:p>
      <w:pPr>
        <w:pStyle w:val="BodyText"/>
        <w:spacing w:before="39"/>
        <w:rPr>
          <w:i/>
          <w:sz w:val="20"/>
        </w:rPr>
      </w:pPr>
      <w:r>
        <w:rPr/>
        <mc:AlternateContent>
          <mc:Choice Requires="wps">
            <w:drawing>
              <wp:anchor distT="0" distB="0" distL="0" distR="0" allowOverlap="1" layoutInCell="1" locked="0" behindDoc="1" simplePos="0" relativeHeight="487731200">
                <wp:simplePos x="0" y="0"/>
                <wp:positionH relativeFrom="page">
                  <wp:posOffset>692871</wp:posOffset>
                </wp:positionH>
                <wp:positionV relativeFrom="paragraph">
                  <wp:posOffset>186323</wp:posOffset>
                </wp:positionV>
                <wp:extent cx="4478020" cy="1495425"/>
                <wp:effectExtent l="0" t="0" r="0" b="0"/>
                <wp:wrapTopAndBottom/>
                <wp:docPr id="1125" name="Group 1125"/>
                <wp:cNvGraphicFramePr>
                  <a:graphicFrameLocks/>
                </wp:cNvGraphicFramePr>
                <a:graphic>
                  <a:graphicData uri="http://schemas.microsoft.com/office/word/2010/wordprocessingGroup">
                    <wpg:wgp>
                      <wpg:cNvPr id="1125" name="Group 1125"/>
                      <wpg:cNvGrpSpPr/>
                      <wpg:grpSpPr>
                        <a:xfrm>
                          <a:off x="0" y="0"/>
                          <a:ext cx="4478020" cy="1495425"/>
                          <a:chExt cx="4478020" cy="1495425"/>
                        </a:xfrm>
                      </wpg:grpSpPr>
                      <wps:wsp>
                        <wps:cNvPr id="1126" name="Graphic 1126"/>
                        <wps:cNvSpPr/>
                        <wps:spPr>
                          <a:xfrm>
                            <a:off x="2100601" y="696023"/>
                            <a:ext cx="12700" cy="162560"/>
                          </a:xfrm>
                          <a:custGeom>
                            <a:avLst/>
                            <a:gdLst/>
                            <a:ahLst/>
                            <a:cxnLst/>
                            <a:rect l="l" t="t" r="r" b="b"/>
                            <a:pathLst>
                              <a:path w="12700" h="162560">
                                <a:moveTo>
                                  <a:pt x="12209" y="162174"/>
                                </a:moveTo>
                                <a:lnTo>
                                  <a:pt x="0" y="162174"/>
                                </a:lnTo>
                                <a:lnTo>
                                  <a:pt x="0" y="0"/>
                                </a:lnTo>
                                <a:lnTo>
                                  <a:pt x="12209" y="0"/>
                                </a:lnTo>
                                <a:lnTo>
                                  <a:pt x="12209" y="162174"/>
                                </a:lnTo>
                                <a:close/>
                              </a:path>
                            </a:pathLst>
                          </a:custGeom>
                          <a:solidFill>
                            <a:srgbClr val="DADADA"/>
                          </a:solidFill>
                        </wps:spPr>
                        <wps:bodyPr wrap="square" lIns="0" tIns="0" rIns="0" bIns="0" rtlCol="0">
                          <a:prstTxWarp prst="textNoShape">
                            <a:avLst/>
                          </a:prstTxWarp>
                          <a:noAutofit/>
                        </wps:bodyPr>
                      </wps:wsp>
                      <wps:wsp>
                        <wps:cNvPr id="1127" name="Textbox 1127"/>
                        <wps:cNvSpPr txBox="1"/>
                        <wps:spPr>
                          <a:xfrm>
                            <a:off x="6104" y="6104"/>
                            <a:ext cx="4465955" cy="1483360"/>
                          </a:xfrm>
                          <a:prstGeom prst="rect">
                            <a:avLst/>
                          </a:prstGeom>
                          <a:ln w="12209">
                            <a:solidFill>
                              <a:srgbClr val="000000"/>
                            </a:solidFill>
                            <a:prstDash val="solid"/>
                          </a:ln>
                        </wps:spPr>
                        <wps:txbx>
                          <w:txbxContent>
                            <w:p>
                              <w:pPr>
                                <w:spacing w:before="257"/>
                                <w:ind w:left="778" w:right="0" w:firstLine="0"/>
                                <w:jc w:val="left"/>
                                <w:rPr>
                                  <w:rFonts w:ascii="Courier New"/>
                                  <w:b/>
                                  <w:sz w:val="28"/>
                                </w:rPr>
                              </w:pPr>
                              <w:r>
                                <w:rPr>
                                  <w:rFonts w:ascii="Courier New"/>
                                  <w:b/>
                                  <w:color w:val="131315"/>
                                  <w:w w:val="80"/>
                                  <w:sz w:val="28"/>
                                </w:rPr>
                                <w:t>9.</w:t>
                              </w:r>
                              <w:r>
                                <w:rPr>
                                  <w:rFonts w:ascii="Courier New"/>
                                  <w:b/>
                                  <w:color w:val="414241"/>
                                  <w:w w:val="80"/>
                                  <w:sz w:val="28"/>
                                </w:rPr>
                                <w:t>E</w:t>
                              </w:r>
                              <w:r>
                                <w:rPr>
                                  <w:rFonts w:ascii="Courier New"/>
                                  <w:b/>
                                  <w:color w:val="131315"/>
                                  <w:w w:val="80"/>
                                  <w:sz w:val="28"/>
                                </w:rPr>
                                <w:t>valuating</w:t>
                              </w:r>
                              <w:r>
                                <w:rPr>
                                  <w:rFonts w:ascii="Courier New"/>
                                  <w:b/>
                                  <w:color w:val="131315"/>
                                  <w:spacing w:val="-42"/>
                                  <w:w w:val="80"/>
                                  <w:sz w:val="28"/>
                                </w:rPr>
                                <w:t> </w:t>
                              </w:r>
                              <w:r>
                                <w:rPr>
                                  <w:rFonts w:ascii="Courier New"/>
                                  <w:b/>
                                  <w:color w:val="131315"/>
                                  <w:w w:val="80"/>
                                  <w:sz w:val="28"/>
                                </w:rPr>
                                <w:t>the</w:t>
                              </w:r>
                              <w:r>
                                <w:rPr>
                                  <w:rFonts w:ascii="Courier New"/>
                                  <w:b/>
                                  <w:color w:val="131315"/>
                                  <w:spacing w:val="2"/>
                                  <w:sz w:val="28"/>
                                </w:rPr>
                                <w:t> </w:t>
                              </w:r>
                              <w:r>
                                <w:rPr>
                                  <w:rFonts w:ascii="Courier New"/>
                                  <w:b/>
                                  <w:color w:val="131315"/>
                                  <w:w w:val="80"/>
                                  <w:sz w:val="28"/>
                                </w:rPr>
                                <w:t>model</w:t>
                              </w:r>
                              <w:r>
                                <w:rPr>
                                  <w:rFonts w:ascii="Courier New"/>
                                  <w:b/>
                                  <w:color w:val="131315"/>
                                  <w:spacing w:val="9"/>
                                  <w:sz w:val="28"/>
                                </w:rPr>
                                <w:t> </w:t>
                              </w:r>
                              <w:r>
                                <w:rPr>
                                  <w:rFonts w:ascii="Courier New"/>
                                  <w:b/>
                                  <w:color w:val="131315"/>
                                  <w:w w:val="80"/>
                                  <w:sz w:val="28"/>
                                </w:rPr>
                                <w:t>using</w:t>
                              </w:r>
                              <w:r>
                                <w:rPr>
                                  <w:rFonts w:ascii="Courier New"/>
                                  <w:b/>
                                  <w:color w:val="131315"/>
                                  <w:spacing w:val="-4"/>
                                  <w:sz w:val="28"/>
                                </w:rPr>
                                <w:t> </w:t>
                              </w:r>
                              <w:r>
                                <w:rPr>
                                  <w:rFonts w:ascii="Courier New"/>
                                  <w:b/>
                                  <w:color w:val="131315"/>
                                  <w:w w:val="80"/>
                                  <w:sz w:val="28"/>
                                </w:rPr>
                                <w:t>Test</w:t>
                              </w:r>
                              <w:r>
                                <w:rPr>
                                  <w:rFonts w:ascii="Courier New"/>
                                  <w:b/>
                                  <w:color w:val="131315"/>
                                  <w:spacing w:val="13"/>
                                  <w:sz w:val="28"/>
                                </w:rPr>
                                <w:t> </w:t>
                              </w:r>
                              <w:r>
                                <w:rPr>
                                  <w:rFonts w:ascii="Courier New"/>
                                  <w:b/>
                                  <w:color w:val="131315"/>
                                  <w:spacing w:val="-4"/>
                                  <w:w w:val="80"/>
                                  <w:sz w:val="28"/>
                                </w:rPr>
                                <w:t>data</w:t>
                              </w:r>
                            </w:p>
                            <w:p>
                              <w:pPr>
                                <w:spacing w:line="225" w:lineRule="exact" w:before="154"/>
                                <w:ind w:left="49" w:right="0" w:firstLine="0"/>
                                <w:jc w:val="left"/>
                                <w:rPr>
                                  <w:rFonts w:ascii="Courier New"/>
                                  <w:i/>
                                  <w:sz w:val="17"/>
                                </w:rPr>
                              </w:pPr>
                              <w:r>
                                <w:rPr>
                                  <w:rFonts w:ascii="Courier New"/>
                                  <w:color w:val="808289"/>
                                  <w:w w:val="75"/>
                                  <w:sz w:val="21"/>
                                </w:rPr>
                                <w:t>rn</w:t>
                              </w:r>
                              <w:r>
                                <w:rPr>
                                  <w:rFonts w:ascii="Courier New"/>
                                  <w:color w:val="808289"/>
                                  <w:spacing w:val="-43"/>
                                  <w:w w:val="75"/>
                                  <w:sz w:val="21"/>
                                </w:rPr>
                                <w:t> </w:t>
                              </w:r>
                              <w:r>
                                <w:rPr>
                                  <w:rFonts w:ascii="Courier New"/>
                                  <w:color w:val="808289"/>
                                  <w:w w:val="75"/>
                                  <w:sz w:val="16"/>
                                </w:rPr>
                                <w:t>[ll]</w:t>
                              </w:r>
                              <w:r>
                                <w:rPr>
                                  <w:rFonts w:ascii="Courier New"/>
                                  <w:color w:val="646262"/>
                                  <w:w w:val="75"/>
                                  <w:sz w:val="16"/>
                                </w:rPr>
                                <w:t>:</w:t>
                              </w:r>
                              <w:r>
                                <w:rPr>
                                  <w:rFonts w:ascii="Courier New"/>
                                  <w:color w:val="646262"/>
                                  <w:spacing w:val="-9"/>
                                  <w:w w:val="75"/>
                                  <w:sz w:val="16"/>
                                </w:rPr>
                                <w:t> </w:t>
                              </w:r>
                              <w:r>
                                <w:rPr>
                                  <w:rFonts w:ascii="Arial"/>
                                  <w:color w:val="678A89"/>
                                  <w:w w:val="75"/>
                                  <w:sz w:val="13"/>
                                </w:rPr>
                                <w:t>#</w:t>
                              </w:r>
                              <w:r>
                                <w:rPr>
                                  <w:rFonts w:ascii="Arial"/>
                                  <w:color w:val="678A89"/>
                                  <w:spacing w:val="18"/>
                                  <w:sz w:val="13"/>
                                </w:rPr>
                                <w:t> </w:t>
                              </w:r>
                              <w:r>
                                <w:rPr>
                                  <w:rFonts w:ascii="Courier New"/>
                                  <w:i/>
                                  <w:color w:val="678A89"/>
                                  <w:w w:val="75"/>
                                  <w:sz w:val="17"/>
                                </w:rPr>
                                <w:t>from</w:t>
                              </w:r>
                              <w:r>
                                <w:rPr>
                                  <w:rFonts w:ascii="Courier New"/>
                                  <w:i/>
                                  <w:color w:val="678A89"/>
                                  <w:spacing w:val="-12"/>
                                  <w:w w:val="75"/>
                                  <w:sz w:val="17"/>
                                </w:rPr>
                                <w:t> </w:t>
                              </w:r>
                              <w:r>
                                <w:rPr>
                                  <w:rFonts w:ascii="Courier New"/>
                                  <w:i/>
                                  <w:color w:val="678A89"/>
                                  <w:w w:val="75"/>
                                  <w:sz w:val="17"/>
                                </w:rPr>
                                <w:t>tensor/Le</w:t>
                              </w:r>
                              <w:r>
                                <w:rPr>
                                  <w:rFonts w:ascii="Courier New"/>
                                  <w:i/>
                                  <w:color w:val="678A89"/>
                                  <w:spacing w:val="-24"/>
                                  <w:sz w:val="17"/>
                                </w:rPr>
                                <w:t> </w:t>
                              </w:r>
                              <w:r>
                                <w:rPr>
                                  <w:rFonts w:ascii="Courier New"/>
                                  <w:i/>
                                  <w:color w:val="678A89"/>
                                  <w:w w:val="75"/>
                                  <w:sz w:val="17"/>
                                </w:rPr>
                                <w:t>imjXlrt</w:t>
                              </w:r>
                              <w:r>
                                <w:rPr>
                                  <w:rFonts w:ascii="Courier New"/>
                                  <w:i/>
                                  <w:color w:val="678A89"/>
                                  <w:spacing w:val="61"/>
                                  <w:sz w:val="17"/>
                                </w:rPr>
                                <w:t> </w:t>
                              </w:r>
                              <w:r>
                                <w:rPr>
                                  <w:rFonts w:ascii="Courier New"/>
                                  <w:i/>
                                  <w:color w:val="678A89"/>
                                  <w:spacing w:val="-4"/>
                                  <w:w w:val="75"/>
                                  <w:sz w:val="17"/>
                                </w:rPr>
                                <w:t>eros</w:t>
                              </w:r>
                            </w:p>
                            <w:p>
                              <w:pPr>
                                <w:spacing w:line="151" w:lineRule="exact" w:before="0"/>
                                <w:ind w:left="753" w:right="0" w:firstLine="0"/>
                                <w:jc w:val="left"/>
                                <w:rPr>
                                  <w:rFonts w:ascii="Courier New"/>
                                  <w:i/>
                                  <w:sz w:val="14"/>
                                </w:rPr>
                              </w:pPr>
                              <w:r>
                                <w:rPr>
                                  <w:rFonts w:ascii="Arial"/>
                                  <w:color w:val="678A89"/>
                                  <w:w w:val="80"/>
                                  <w:sz w:val="13"/>
                                </w:rPr>
                                <w:t>#</w:t>
                              </w:r>
                              <w:r>
                                <w:rPr>
                                  <w:rFonts w:ascii="Arial"/>
                                  <w:color w:val="678A89"/>
                                  <w:spacing w:val="17"/>
                                  <w:sz w:val="13"/>
                                </w:rPr>
                                <w:t> </w:t>
                              </w:r>
                              <w:r>
                                <w:rPr>
                                  <w:rFonts w:ascii="Courier New"/>
                                  <w:i/>
                                  <w:color w:val="678A89"/>
                                  <w:w w:val="80"/>
                                  <w:sz w:val="14"/>
                                </w:rPr>
                                <w:t>lfl{)de,</w:t>
                              </w:r>
                              <w:r>
                                <w:rPr>
                                  <w:rFonts w:ascii="Courier New"/>
                                  <w:i/>
                                  <w:color w:val="678A89"/>
                                  <w:spacing w:val="8"/>
                                  <w:sz w:val="14"/>
                                </w:rPr>
                                <w:t> </w:t>
                              </w:r>
                              <w:r>
                                <w:rPr>
                                  <w:rFonts w:ascii="Arial"/>
                                  <w:color w:val="909E9E"/>
                                  <w:w w:val="80"/>
                                  <w:sz w:val="13"/>
                                </w:rPr>
                                <w:t>=</w:t>
                              </w:r>
                              <w:r>
                                <w:rPr>
                                  <w:rFonts w:ascii="Arial"/>
                                  <w:color w:val="909E9E"/>
                                  <w:spacing w:val="26"/>
                                  <w:sz w:val="13"/>
                                </w:rPr>
                                <w:t> </w:t>
                              </w:r>
                              <w:r>
                                <w:rPr>
                                  <w:rFonts w:ascii="Courier New"/>
                                  <w:i/>
                                  <w:color w:val="678A89"/>
                                  <w:w w:val="80"/>
                                  <w:sz w:val="14"/>
                                </w:rPr>
                                <w:t>keras</w:t>
                              </w:r>
                              <w:r>
                                <w:rPr>
                                  <w:rFonts w:ascii="Courier New"/>
                                  <w:i/>
                                  <w:color w:val="505050"/>
                                  <w:w w:val="80"/>
                                  <w:sz w:val="14"/>
                                </w:rPr>
                                <w:t>.</w:t>
                              </w:r>
                              <w:r>
                                <w:rPr>
                                  <w:rFonts w:ascii="Courier New"/>
                                  <w:i/>
                                  <w:color w:val="678A89"/>
                                  <w:w w:val="80"/>
                                  <w:sz w:val="14"/>
                                </w:rPr>
                                <w:t>models</w:t>
                              </w:r>
                              <w:r>
                                <w:rPr>
                                  <w:rFonts w:ascii="Courier New"/>
                                  <w:i/>
                                  <w:color w:val="808289"/>
                                  <w:w w:val="80"/>
                                  <w:sz w:val="14"/>
                                </w:rPr>
                                <w:t>.</w:t>
                              </w:r>
                              <w:r>
                                <w:rPr>
                                  <w:rFonts w:ascii="Courier New"/>
                                  <w:i/>
                                  <w:color w:val="678A89"/>
                                  <w:w w:val="80"/>
                                  <w:sz w:val="14"/>
                                </w:rPr>
                                <w:t>to</w:t>
                              </w:r>
                              <w:r>
                                <w:rPr>
                                  <w:rFonts w:ascii="Courier New"/>
                                  <w:i/>
                                  <w:color w:val="678A89"/>
                                  <w:spacing w:val="-10"/>
                                  <w:sz w:val="14"/>
                                </w:rPr>
                                <w:t> </w:t>
                              </w:r>
                              <w:r>
                                <w:rPr>
                                  <w:rFonts w:ascii="Courier New"/>
                                  <w:i/>
                                  <w:color w:val="678A89"/>
                                  <w:w w:val="80"/>
                                  <w:sz w:val="14"/>
                                </w:rPr>
                                <w:t>d</w:t>
                              </w:r>
                              <w:r>
                                <w:rPr>
                                  <w:rFonts w:ascii="Courier New"/>
                                  <w:i/>
                                  <w:color w:val="909E9E"/>
                                  <w:w w:val="80"/>
                                  <w:sz w:val="14"/>
                                </w:rPr>
                                <w:t>_</w:t>
                              </w:r>
                              <w:r>
                                <w:rPr>
                                  <w:rFonts w:ascii="Courier New"/>
                                  <w:i/>
                                  <w:color w:val="678A89"/>
                                  <w:w w:val="80"/>
                                  <w:sz w:val="14"/>
                                </w:rPr>
                                <w:t>.,,,det</w:t>
                              </w:r>
                              <w:r>
                                <w:rPr>
                                  <w:rFonts w:ascii="Courier New"/>
                                  <w:i/>
                                  <w:color w:val="808289"/>
                                  <w:w w:val="80"/>
                                  <w:sz w:val="14"/>
                                </w:rPr>
                                <w:t>(</w:t>
                              </w:r>
                              <w:r>
                                <w:rPr>
                                  <w:rFonts w:ascii="Courier New"/>
                                  <w:i/>
                                  <w:color w:val="646262"/>
                                  <w:w w:val="80"/>
                                  <w:sz w:val="14"/>
                                </w:rPr>
                                <w:t>"</w:t>
                              </w:r>
                              <w:r>
                                <w:rPr>
                                  <w:rFonts w:ascii="Courier New"/>
                                  <w:i/>
                                  <w:color w:val="678A89"/>
                                  <w:w w:val="80"/>
                                  <w:sz w:val="14"/>
                                </w:rPr>
                                <w:t>Models</w:t>
                              </w:r>
                              <w:r>
                                <w:rPr>
                                  <w:rFonts w:ascii="Courier New"/>
                                  <w:i/>
                                  <w:color w:val="909E9E"/>
                                  <w:w w:val="80"/>
                                  <w:sz w:val="14"/>
                                </w:rPr>
                                <w:t>_</w:t>
                              </w:r>
                              <w:r>
                                <w:rPr>
                                  <w:rFonts w:ascii="Courier New"/>
                                  <w:i/>
                                  <w:color w:val="678A89"/>
                                  <w:w w:val="80"/>
                                  <w:sz w:val="14"/>
                                </w:rPr>
                                <w:t>n</w:t>
                              </w:r>
                              <w:r>
                                <w:rPr>
                                  <w:rFonts w:ascii="Courier New"/>
                                  <w:i/>
                                  <w:color w:val="678A89"/>
                                  <w:spacing w:val="-10"/>
                                  <w:sz w:val="14"/>
                                </w:rPr>
                                <w:t> </w:t>
                              </w:r>
                              <w:r>
                                <w:rPr>
                                  <w:rFonts w:ascii="Courier New"/>
                                  <w:i/>
                                  <w:color w:val="678A89"/>
                                  <w:spacing w:val="-2"/>
                                  <w:w w:val="80"/>
                                  <w:sz w:val="14"/>
                                </w:rPr>
                                <w:t>/mode</w:t>
                              </w:r>
                              <w:r>
                                <w:rPr>
                                  <w:rFonts w:ascii="Courier New"/>
                                  <w:i/>
                                  <w:color w:val="808289"/>
                                  <w:spacing w:val="-2"/>
                                  <w:w w:val="80"/>
                                  <w:sz w:val="14"/>
                                </w:rPr>
                                <w:t>l</w:t>
                              </w:r>
                              <w:r>
                                <w:rPr>
                                  <w:rFonts w:ascii="Courier New"/>
                                  <w:i/>
                                  <w:color w:val="678A89"/>
                                  <w:spacing w:val="-2"/>
                                  <w:w w:val="80"/>
                                  <w:sz w:val="14"/>
                                </w:rPr>
                                <w:t>l</w:t>
                              </w:r>
                              <w:r>
                                <w:rPr>
                                  <w:rFonts w:ascii="Courier New"/>
                                  <w:i/>
                                  <w:color w:val="646262"/>
                                  <w:spacing w:val="-2"/>
                                  <w:w w:val="80"/>
                                  <w:sz w:val="14"/>
                                </w:rPr>
                                <w:t>.</w:t>
                              </w:r>
                              <w:r>
                                <w:rPr>
                                  <w:rFonts w:ascii="Courier New"/>
                                  <w:i/>
                                  <w:color w:val="678A89"/>
                                  <w:spacing w:val="-2"/>
                                  <w:w w:val="80"/>
                                  <w:sz w:val="14"/>
                                </w:rPr>
                                <w:t>h5</w:t>
                              </w:r>
                              <w:r>
                                <w:rPr>
                                  <w:rFonts w:ascii="Courier New"/>
                                  <w:i/>
                                  <w:color w:val="808289"/>
                                  <w:spacing w:val="-2"/>
                                  <w:w w:val="80"/>
                                  <w:sz w:val="14"/>
                                </w:rPr>
                                <w:t>"</w:t>
                              </w:r>
                              <w:r>
                                <w:rPr>
                                  <w:rFonts w:ascii="Courier New"/>
                                  <w:i/>
                                  <w:color w:val="678A89"/>
                                  <w:spacing w:val="-2"/>
                                  <w:w w:val="80"/>
                                  <w:sz w:val="14"/>
                                </w:rPr>
                                <w:t>)</w:t>
                              </w:r>
                            </w:p>
                            <w:p>
                              <w:pPr>
                                <w:spacing w:line="230" w:lineRule="auto" w:before="6"/>
                                <w:ind w:left="751" w:right="1275" w:hanging="3"/>
                                <w:jc w:val="left"/>
                                <w:rPr>
                                  <w:rFonts w:ascii="Courier New" w:hAnsi="Courier New"/>
                                  <w:sz w:val="15"/>
                                </w:rPr>
                              </w:pPr>
                              <w:r>
                                <w:rPr>
                                  <w:rFonts w:ascii="Courier New" w:hAnsi="Courier New"/>
                                  <w:color w:val="505050"/>
                                  <w:w w:val="75"/>
                                  <w:sz w:val="15"/>
                                </w:rPr>
                                <w:t>scor-e,</w:t>
                              </w:r>
                              <w:r>
                                <w:rPr>
                                  <w:rFonts w:ascii="Courier New" w:hAnsi="Courier New"/>
                                  <w:color w:val="646262"/>
                                  <w:w w:val="75"/>
                                  <w:sz w:val="15"/>
                                </w:rPr>
                                <w:t>acc</w:t>
                              </w:r>
                              <w:r>
                                <w:rPr>
                                  <w:rFonts w:ascii="Courier New" w:hAnsi="Courier New"/>
                                  <w:color w:val="414241"/>
                                  <w:w w:val="75"/>
                                  <w:sz w:val="15"/>
                                </w:rPr>
                                <w:t>u</w:t>
                              </w:r>
                              <w:r>
                                <w:rPr>
                                  <w:rFonts w:ascii="Courier New" w:hAnsi="Courier New"/>
                                  <w:color w:val="414241"/>
                                  <w:sz w:val="15"/>
                                </w:rPr>
                                <w:t> </w:t>
                              </w:r>
                              <w:r>
                                <w:rPr>
                                  <w:rFonts w:ascii="Courier New" w:hAnsi="Courier New"/>
                                  <w:color w:val="646262"/>
                                  <w:w w:val="75"/>
                                  <w:sz w:val="15"/>
                                </w:rPr>
                                <w:t>acy </w:t>
                              </w:r>
                              <w:r>
                                <w:rPr>
                                  <w:rFonts w:ascii="Courier New" w:hAnsi="Courier New"/>
                                  <w:color w:val="A17CAF"/>
                                  <w:w w:val="75"/>
                                  <w:sz w:val="15"/>
                                </w:rPr>
                                <w:t>=</w:t>
                              </w:r>
                              <w:r>
                                <w:rPr>
                                  <w:rFonts w:ascii="Courier New" w:hAnsi="Courier New"/>
                                  <w:color w:val="505050"/>
                                  <w:w w:val="75"/>
                                  <w:sz w:val="15"/>
                                </w:rPr>
                                <w:t>mod.e</w:t>
                              </w:r>
                              <w:r>
                                <w:rPr>
                                  <w:rFonts w:ascii="Courier New" w:hAnsi="Courier New"/>
                                  <w:color w:val="232128"/>
                                  <w:w w:val="75"/>
                                  <w:sz w:val="15"/>
                                </w:rPr>
                                <w:t>l</w:t>
                              </w:r>
                              <w:r>
                                <w:rPr>
                                  <w:rFonts w:ascii="Courier New" w:hAnsi="Courier New"/>
                                  <w:color w:val="414241"/>
                                  <w:w w:val="75"/>
                                  <w:sz w:val="15"/>
                                </w:rPr>
                                <w:t>.</w:t>
                              </w:r>
                              <w:r>
                                <w:rPr>
                                  <w:rFonts w:ascii="Courier New" w:hAnsi="Courier New"/>
                                  <w:color w:val="505050"/>
                                  <w:w w:val="75"/>
                                  <w:sz w:val="15"/>
                                </w:rPr>
                                <w:t>evaluate,(tes</w:t>
                              </w:r>
                              <w:r>
                                <w:rPr>
                                  <w:rFonts w:ascii="Courier New" w:hAnsi="Courier New"/>
                                  <w:color w:val="A8A8A7"/>
                                  <w:w w:val="75"/>
                                  <w:sz w:val="15"/>
                                </w:rPr>
                                <w:t>·</w:t>
                              </w:r>
                              <w:r>
                                <w:rPr>
                                  <w:rFonts w:ascii="Courier New" w:hAnsi="Courier New"/>
                                  <w:color w:val="646262"/>
                                  <w:w w:val="75"/>
                                  <w:sz w:val="15"/>
                                </w:rPr>
                                <w:t>t_g</w:t>
                              </w:r>
                              <w:r>
                                <w:rPr>
                                  <w:rFonts w:ascii="Courier New" w:hAnsi="Courier New"/>
                                  <w:color w:val="414241"/>
                                  <w:w w:val="75"/>
                                  <w:sz w:val="15"/>
                                </w:rPr>
                                <w:t>ene</w:t>
                              </w:r>
                              <w:r>
                                <w:rPr>
                                  <w:rFonts w:ascii="Courier New" w:hAnsi="Courier New"/>
                                  <w:color w:val="646262"/>
                                  <w:w w:val="75"/>
                                  <w:sz w:val="15"/>
                                </w:rPr>
                                <w:t>rat</w:t>
                              </w:r>
                              <w:r>
                                <w:rPr>
                                  <w:rFonts w:ascii="Courier New" w:hAnsi="Courier New"/>
                                  <w:color w:val="414241"/>
                                  <w:w w:val="75"/>
                                  <w:sz w:val="15"/>
                                </w:rPr>
                                <w:t>or,veroo</w:t>
                              </w:r>
                              <w:r>
                                <w:rPr>
                                  <w:rFonts w:ascii="Courier New" w:hAnsi="Courier New"/>
                                  <w:color w:val="646262"/>
                                  <w:w w:val="75"/>
                                  <w:sz w:val="15"/>
                                </w:rPr>
                                <w:t>s</w:t>
                              </w:r>
                              <w:r>
                                <w:rPr>
                                  <w:rFonts w:ascii="Courier New" w:hAnsi="Courier New"/>
                                  <w:color w:val="B8B8B8"/>
                                  <w:w w:val="75"/>
                                  <w:sz w:val="15"/>
                                </w:rPr>
                                <w:t>.</w:t>
                              </w:r>
                              <w:r>
                                <w:rPr>
                                  <w:rFonts w:ascii="Courier New" w:hAnsi="Courier New"/>
                                  <w:color w:val="646262"/>
                                  <w:w w:val="75"/>
                                  <w:sz w:val="15"/>
                                </w:rPr>
                                <w:t>e</w:t>
                              </w:r>
                              <w:r>
                                <w:rPr>
                                  <w:rFonts w:ascii="Courier New" w:hAnsi="Courier New"/>
                                  <w:color w:val="A17CAF"/>
                                  <w:w w:val="75"/>
                                  <w:sz w:val="15"/>
                                </w:rPr>
                                <w:t>=</w:t>
                              </w:r>
                              <w:r>
                                <w:rPr>
                                  <w:rFonts w:ascii="Courier New" w:hAnsi="Courier New"/>
                                  <w:color w:val="547759"/>
                                  <w:w w:val="75"/>
                                  <w:sz w:val="15"/>
                                </w:rPr>
                                <w:t>l</w:t>
                              </w:r>
                              <w:r>
                                <w:rPr>
                                  <w:rFonts w:ascii="Courier New" w:hAnsi="Courier New"/>
                                  <w:color w:val="505050"/>
                                  <w:w w:val="75"/>
                                  <w:sz w:val="15"/>
                                </w:rPr>
                                <w:t>) </w:t>
                              </w:r>
                              <w:r>
                                <w:rPr>
                                  <w:rFonts w:ascii="Courier New" w:hAnsi="Courier New"/>
                                  <w:color w:val="698269"/>
                                  <w:spacing w:val="-2"/>
                                  <w:w w:val="90"/>
                                  <w:sz w:val="15"/>
                                </w:rPr>
                                <w:t>prin</w:t>
                              </w:r>
                              <w:r>
                                <w:rPr>
                                  <w:rFonts w:ascii="Courier New" w:hAnsi="Courier New"/>
                                  <w:color w:val="678A89"/>
                                  <w:spacing w:val="-2"/>
                                  <w:w w:val="90"/>
                                  <w:sz w:val="15"/>
                                </w:rPr>
                                <w:t>t</w:t>
                              </w:r>
                              <w:r>
                                <w:rPr>
                                  <w:rFonts w:ascii="Courier New" w:hAnsi="Courier New"/>
                                  <w:color w:val="646262"/>
                                  <w:spacing w:val="-2"/>
                                  <w:w w:val="90"/>
                                  <w:sz w:val="15"/>
                                </w:rPr>
                                <w:t>(</w:t>
                              </w:r>
                              <w:r>
                                <w:rPr>
                                  <w:rFonts w:ascii="Courier New" w:hAnsi="Courier New"/>
                                  <w:color w:val="937777"/>
                                  <w:spacing w:val="-2"/>
                                  <w:w w:val="90"/>
                                  <w:sz w:val="15"/>
                                </w:rPr>
                                <w:t>"Te</w:t>
                              </w:r>
                              <w:r>
                                <w:rPr>
                                  <w:rFonts w:ascii="Courier New" w:hAnsi="Courier New"/>
                                  <w:color w:val="646262"/>
                                  <w:spacing w:val="-2"/>
                                  <w:w w:val="90"/>
                                  <w:sz w:val="15"/>
                                </w:rPr>
                                <w:t>st</w:t>
                              </w:r>
                              <w:r>
                                <w:rPr>
                                  <w:rFonts w:ascii="Courier New" w:hAnsi="Courier New"/>
                                  <w:color w:val="646262"/>
                                  <w:spacing w:val="-17"/>
                                  <w:w w:val="90"/>
                                  <w:sz w:val="15"/>
                                </w:rPr>
                                <w:t> </w:t>
                              </w:r>
                              <w:r>
                                <w:rPr>
                                  <w:rFonts w:ascii="Courier New" w:hAnsi="Courier New"/>
                                  <w:color w:val="937777"/>
                                  <w:spacing w:val="-2"/>
                                  <w:w w:val="90"/>
                                  <w:sz w:val="15"/>
                                </w:rPr>
                                <w:t>score </w:t>
                              </w:r>
                              <w:r>
                                <w:rPr>
                                  <w:rFonts w:ascii="Courier New" w:hAnsi="Courier New"/>
                                  <w:color w:val="646262"/>
                                  <w:spacing w:val="-2"/>
                                  <w:w w:val="90"/>
                                  <w:sz w:val="15"/>
                                </w:rPr>
                                <w:t>i</w:t>
                              </w:r>
                              <w:r>
                                <w:rPr>
                                  <w:rFonts w:ascii="Courier New" w:hAnsi="Courier New"/>
                                  <w:color w:val="937777"/>
                                  <w:spacing w:val="-2"/>
                                  <w:w w:val="90"/>
                                  <w:sz w:val="15"/>
                                </w:rPr>
                                <w:t>s</w:t>
                              </w:r>
                              <w:r>
                                <w:rPr>
                                  <w:rFonts w:ascii="Courier New" w:hAnsi="Courier New"/>
                                  <w:color w:val="937777"/>
                                  <w:spacing w:val="-40"/>
                                  <w:w w:val="90"/>
                                  <w:sz w:val="15"/>
                                </w:rPr>
                                <w:t> </w:t>
                              </w:r>
                              <w:r>
                                <w:rPr>
                                  <w:rFonts w:ascii="Courier New" w:hAnsi="Courier New"/>
                                  <w:color w:val="937777"/>
                                  <w:spacing w:val="-2"/>
                                  <w:w w:val="90"/>
                                  <w:sz w:val="15"/>
                                </w:rPr>
                                <w:t>{)</w:t>
                              </w:r>
                              <w:r>
                                <w:rPr>
                                  <w:rFonts w:ascii="Courier New" w:hAnsi="Courier New"/>
                                  <w:color w:val="646262"/>
                                  <w:spacing w:val="-2"/>
                                  <w:w w:val="90"/>
                                  <w:sz w:val="15"/>
                                </w:rPr>
                                <w:t>"</w:t>
                              </w:r>
                              <w:r>
                                <w:rPr>
                                  <w:rFonts w:ascii="Courier New" w:hAnsi="Courier New"/>
                                  <w:color w:val="414241"/>
                                  <w:spacing w:val="-2"/>
                                  <w:w w:val="90"/>
                                  <w:sz w:val="15"/>
                                </w:rPr>
                                <w:t>,for</w:t>
                              </w:r>
                              <w:r>
                                <w:rPr>
                                  <w:rFonts w:ascii="Courier New" w:hAnsi="Courier New"/>
                                  <w:color w:val="646262"/>
                                  <w:spacing w:val="-2"/>
                                  <w:w w:val="90"/>
                                  <w:sz w:val="15"/>
                                </w:rPr>
                                <w:t>m</w:t>
                              </w:r>
                              <w:r>
                                <w:rPr>
                                  <w:rFonts w:ascii="Courier New" w:hAnsi="Courier New"/>
                                  <w:color w:val="414241"/>
                                  <w:spacing w:val="-2"/>
                                  <w:w w:val="90"/>
                                  <w:sz w:val="15"/>
                                </w:rPr>
                                <w:t>at</w:t>
                              </w:r>
                              <w:r>
                                <w:rPr>
                                  <w:rFonts w:ascii="Courier New" w:hAnsi="Courier New"/>
                                  <w:color w:val="646262"/>
                                  <w:spacing w:val="-2"/>
                                  <w:w w:val="90"/>
                                  <w:sz w:val="15"/>
                                </w:rPr>
                                <w:t>(sco</w:t>
                              </w:r>
                              <w:r>
                                <w:rPr>
                                  <w:rFonts w:ascii="Courier New" w:hAnsi="Courier New"/>
                                  <w:color w:val="414241"/>
                                  <w:spacing w:val="-2"/>
                                  <w:w w:val="90"/>
                                  <w:sz w:val="15"/>
                                </w:rPr>
                                <w:t>re</w:t>
                              </w:r>
                              <w:r>
                                <w:rPr>
                                  <w:rFonts w:ascii="Courier New" w:hAnsi="Courier New"/>
                                  <w:color w:val="646262"/>
                                  <w:spacing w:val="-2"/>
                                  <w:w w:val="90"/>
                                  <w:sz w:val="15"/>
                                </w:rPr>
                                <w:t>))</w:t>
                              </w:r>
                            </w:p>
                            <w:p>
                              <w:pPr>
                                <w:spacing w:line="165" w:lineRule="exact" w:before="0"/>
                                <w:ind w:left="751" w:right="0" w:firstLine="0"/>
                                <w:jc w:val="left"/>
                                <w:rPr>
                                  <w:rFonts w:ascii="Courier New"/>
                                  <w:sz w:val="15"/>
                                </w:rPr>
                              </w:pPr>
                              <w:r>
                                <w:rPr>
                                  <w:rFonts w:ascii="Courier New"/>
                                  <w:color w:val="698269"/>
                                  <w:w w:val="75"/>
                                  <w:sz w:val="15"/>
                                </w:rPr>
                                <w:t>prin</w:t>
                              </w:r>
                              <w:r>
                                <w:rPr>
                                  <w:rFonts w:ascii="Courier New"/>
                                  <w:color w:val="678A89"/>
                                  <w:w w:val="75"/>
                                  <w:sz w:val="15"/>
                                </w:rPr>
                                <w:t>t</w:t>
                              </w:r>
                              <w:r>
                                <w:rPr>
                                  <w:rFonts w:ascii="Courier New"/>
                                  <w:color w:val="646262"/>
                                  <w:w w:val="75"/>
                                  <w:sz w:val="15"/>
                                </w:rPr>
                                <w:t>('</w:t>
                              </w:r>
                              <w:r>
                                <w:rPr>
                                  <w:rFonts w:ascii="Courier New"/>
                                  <w:color w:val="AF958E"/>
                                  <w:w w:val="75"/>
                                  <w:sz w:val="15"/>
                                </w:rPr>
                                <w:t>'</w:t>
                              </w:r>
                              <w:r>
                                <w:rPr>
                                  <w:rFonts w:ascii="Courier New"/>
                                  <w:color w:val="937777"/>
                                  <w:w w:val="75"/>
                                  <w:sz w:val="15"/>
                                </w:rPr>
                                <w:t>Tes</w:t>
                              </w:r>
                              <w:r>
                                <w:rPr>
                                  <w:rFonts w:ascii="Courier New"/>
                                  <w:color w:val="646262"/>
                                  <w:w w:val="75"/>
                                  <w:sz w:val="15"/>
                                </w:rPr>
                                <w:t>t</w:t>
                              </w:r>
                              <w:r>
                                <w:rPr>
                                  <w:rFonts w:ascii="Courier New"/>
                                  <w:color w:val="646262"/>
                                  <w:spacing w:val="3"/>
                                  <w:sz w:val="15"/>
                                </w:rPr>
                                <w:t> </w:t>
                              </w:r>
                              <w:r>
                                <w:rPr>
                                  <w:rFonts w:ascii="Courier New"/>
                                  <w:color w:val="646262"/>
                                  <w:w w:val="75"/>
                                  <w:sz w:val="15"/>
                                </w:rPr>
                                <w:t>a</w:t>
                              </w:r>
                              <w:r>
                                <w:rPr>
                                  <w:rFonts w:ascii="Courier New"/>
                                  <w:color w:val="937777"/>
                                  <w:w w:val="75"/>
                                  <w:sz w:val="15"/>
                                </w:rPr>
                                <w:t>ccu</w:t>
                              </w:r>
                              <w:r>
                                <w:rPr>
                                  <w:rFonts w:ascii="Courier New"/>
                                  <w:color w:val="646262"/>
                                  <w:w w:val="75"/>
                                  <w:sz w:val="15"/>
                                </w:rPr>
                                <w:t>r</w:t>
                              </w:r>
                              <w:r>
                                <w:rPr>
                                  <w:rFonts w:ascii="Courier New"/>
                                  <w:color w:val="937777"/>
                                  <w:w w:val="75"/>
                                  <w:sz w:val="15"/>
                                </w:rPr>
                                <w:t>acy</w:t>
                              </w:r>
                              <w:r>
                                <w:rPr>
                                  <w:rFonts w:ascii="Courier New"/>
                                  <w:color w:val="937777"/>
                                  <w:spacing w:val="-4"/>
                                  <w:sz w:val="15"/>
                                </w:rPr>
                                <w:t> </w:t>
                              </w:r>
                              <w:r>
                                <w:rPr>
                                  <w:rFonts w:ascii="Courier New"/>
                                  <w:color w:val="937777"/>
                                  <w:w w:val="75"/>
                                  <w:sz w:val="15"/>
                                </w:rPr>
                                <w:t>is</w:t>
                              </w:r>
                              <w:r>
                                <w:rPr>
                                  <w:rFonts w:ascii="Courier New"/>
                                  <w:color w:val="937777"/>
                                  <w:spacing w:val="-14"/>
                                  <w:sz w:val="15"/>
                                </w:rPr>
                                <w:t> </w:t>
                              </w:r>
                              <w:r>
                                <w:rPr>
                                  <w:rFonts w:ascii="Courier New"/>
                                  <w:color w:val="937777"/>
                                  <w:spacing w:val="-2"/>
                                  <w:w w:val="75"/>
                                  <w:sz w:val="15"/>
                                </w:rPr>
                                <w:t>{}"</w:t>
                              </w:r>
                              <w:r>
                                <w:rPr>
                                  <w:rFonts w:ascii="Courier New"/>
                                  <w:color w:val="646262"/>
                                  <w:spacing w:val="-2"/>
                                  <w:w w:val="75"/>
                                  <w:sz w:val="15"/>
                                </w:rPr>
                                <w:t>'</w:t>
                              </w:r>
                              <w:r>
                                <w:rPr>
                                  <w:rFonts w:ascii="Courier New"/>
                                  <w:color w:val="414241"/>
                                  <w:spacing w:val="-2"/>
                                  <w:w w:val="75"/>
                                  <w:sz w:val="15"/>
                                </w:rPr>
                                <w:t>.format</w:t>
                              </w:r>
                              <w:r>
                                <w:rPr>
                                  <w:rFonts w:ascii="Courier New"/>
                                  <w:color w:val="646262"/>
                                  <w:spacing w:val="-2"/>
                                  <w:w w:val="75"/>
                                  <w:sz w:val="15"/>
                                </w:rPr>
                                <w:t>(acc</w:t>
                              </w:r>
                              <w:r>
                                <w:rPr>
                                  <w:rFonts w:ascii="Courier New"/>
                                  <w:color w:val="414241"/>
                                  <w:spacing w:val="-2"/>
                                  <w:w w:val="75"/>
                                  <w:sz w:val="15"/>
                                </w:rPr>
                                <w:t>uri)cy</w:t>
                              </w:r>
                              <w:r>
                                <w:rPr>
                                  <w:rFonts w:ascii="Courier New"/>
                                  <w:color w:val="646262"/>
                                  <w:spacing w:val="-2"/>
                                  <w:w w:val="75"/>
                                  <w:sz w:val="15"/>
                                </w:rPr>
                                <w:t>))</w:t>
                              </w:r>
                            </w:p>
                            <w:p>
                              <w:pPr>
                                <w:spacing w:line="184" w:lineRule="exact" w:before="104"/>
                                <w:ind w:left="761" w:right="0" w:firstLine="0"/>
                                <w:jc w:val="left"/>
                                <w:rPr>
                                  <w:sz w:val="14"/>
                                </w:rPr>
                              </w:pPr>
                              <w:r>
                                <w:rPr>
                                  <w:color w:val="646262"/>
                                  <w:w w:val="110"/>
                                  <w:sz w:val="14"/>
                                </w:rPr>
                                <w:t>J/J</w:t>
                              </w:r>
                              <w:r>
                                <w:rPr>
                                  <w:color w:val="646262"/>
                                  <w:spacing w:val="57"/>
                                  <w:w w:val="115"/>
                                  <w:sz w:val="14"/>
                                </w:rPr>
                                <w:t>  </w:t>
                              </w:r>
                              <w:r>
                                <w:rPr>
                                  <w:rFonts w:ascii="Arial" w:hAnsi="Arial"/>
                                  <w:color w:val="414241"/>
                                  <w:w w:val="115"/>
                                  <w:sz w:val="13"/>
                                </w:rPr>
                                <w:t>[</w:t>
                              </w:r>
                              <w:r>
                                <w:rPr>
                                  <w:rFonts w:ascii="Arial" w:hAnsi="Arial"/>
                                  <w:color w:val="646262"/>
                                  <w:w w:val="115"/>
                                  <w:sz w:val="13"/>
                                </w:rPr>
                                <w:t>==-=======•==</w:t>
                              </w:r>
                              <w:r>
                                <w:rPr>
                                  <w:rFonts w:ascii="Arial" w:hAnsi="Arial"/>
                                  <w:color w:val="646262"/>
                                  <w:spacing w:val="3"/>
                                  <w:w w:val="115"/>
                                  <w:sz w:val="13"/>
                                </w:rPr>
                                <w:t> </w:t>
                              </w:r>
                              <w:r>
                                <w:rPr>
                                  <w:rFonts w:ascii="Arial" w:hAnsi="Arial"/>
                                  <w:color w:val="646262"/>
                                  <w:w w:val="115"/>
                                  <w:sz w:val="13"/>
                                </w:rPr>
                                <w:t>•====•=••</w:t>
                              </w:r>
                              <w:r>
                                <w:rPr>
                                  <w:rFonts w:ascii="Arial" w:hAnsi="Arial"/>
                                  <w:color w:val="646262"/>
                                  <w:spacing w:val="48"/>
                                  <w:w w:val="115"/>
                                  <w:sz w:val="13"/>
                                </w:rPr>
                                <w:t> </w:t>
                              </w:r>
                              <w:r>
                                <w:rPr>
                                  <w:rFonts w:ascii="Arial" w:hAnsi="Arial"/>
                                  <w:color w:val="646262"/>
                                  <w:w w:val="115"/>
                                  <w:sz w:val="13"/>
                                </w:rPr>
                                <w:t>=</w:t>
                              </w:r>
                              <w:r>
                                <w:rPr>
                                  <w:rFonts w:ascii="Arial" w:hAnsi="Arial"/>
                                  <w:color w:val="646262"/>
                                  <w:spacing w:val="2"/>
                                  <w:w w:val="115"/>
                                  <w:sz w:val="13"/>
                                </w:rPr>
                                <w:t> </w:t>
                              </w:r>
                              <w:r>
                                <w:rPr>
                                  <w:rFonts w:ascii="Arial" w:hAnsi="Arial"/>
                                  <w:color w:val="646262"/>
                                  <w:w w:val="115"/>
                                  <w:sz w:val="13"/>
                                </w:rPr>
                                <w:t>=•=</w:t>
                              </w:r>
                              <w:r>
                                <w:rPr>
                                  <w:rFonts w:ascii="Arial" w:hAnsi="Arial"/>
                                  <w:color w:val="414241"/>
                                  <w:w w:val="115"/>
                                  <w:sz w:val="13"/>
                                </w:rPr>
                                <w:t>]</w:t>
                              </w:r>
                              <w:r>
                                <w:rPr>
                                  <w:rFonts w:ascii="Arial" w:hAnsi="Arial"/>
                                  <w:color w:val="414241"/>
                                  <w:spacing w:val="74"/>
                                  <w:w w:val="115"/>
                                  <w:sz w:val="13"/>
                                </w:rPr>
                                <w:t> </w:t>
                              </w:r>
                              <w:r>
                                <w:rPr>
                                  <w:rFonts w:ascii="Arial" w:hAnsi="Arial"/>
                                  <w:color w:val="646262"/>
                                  <w:w w:val="115"/>
                                  <w:sz w:val="13"/>
                                </w:rPr>
                                <w:t>-</w:t>
                              </w:r>
                              <w:r>
                                <w:rPr>
                                  <w:rFonts w:ascii="Arial" w:hAnsi="Arial"/>
                                  <w:color w:val="646262"/>
                                  <w:spacing w:val="39"/>
                                  <w:w w:val="115"/>
                                  <w:sz w:val="13"/>
                                </w:rPr>
                                <w:t> </w:t>
                              </w:r>
                              <w:r>
                                <w:rPr>
                                  <w:color w:val="646262"/>
                                  <w:w w:val="115"/>
                                  <w:sz w:val="16"/>
                                </w:rPr>
                                <w:t>Ss</w:t>
                              </w:r>
                              <w:r>
                                <w:rPr>
                                  <w:color w:val="646262"/>
                                  <w:spacing w:val="40"/>
                                  <w:w w:val="115"/>
                                  <w:sz w:val="16"/>
                                </w:rPr>
                                <w:t> </w:t>
                              </w:r>
                              <w:r>
                                <w:rPr>
                                  <w:color w:val="646262"/>
                                  <w:w w:val="115"/>
                                  <w:sz w:val="16"/>
                                </w:rPr>
                                <w:t>ls/step</w:t>
                              </w:r>
                              <w:r>
                                <w:rPr>
                                  <w:color w:val="646262"/>
                                  <w:spacing w:val="35"/>
                                  <w:w w:val="115"/>
                                  <w:sz w:val="16"/>
                                </w:rPr>
                                <w:t> </w:t>
                              </w:r>
                              <w:r>
                                <w:rPr>
                                  <w:color w:val="646262"/>
                                  <w:w w:val="115"/>
                                  <w:sz w:val="16"/>
                                </w:rPr>
                                <w:t>-</w:t>
                              </w:r>
                              <w:r>
                                <w:rPr>
                                  <w:color w:val="646262"/>
                                  <w:spacing w:val="41"/>
                                  <w:w w:val="115"/>
                                  <w:sz w:val="16"/>
                                </w:rPr>
                                <w:t> </w:t>
                              </w:r>
                              <w:r>
                                <w:rPr>
                                  <w:color w:val="646262"/>
                                  <w:w w:val="115"/>
                                  <w:sz w:val="16"/>
                                </w:rPr>
                                <w:t>loss:</w:t>
                              </w:r>
                              <w:r>
                                <w:rPr>
                                  <w:color w:val="646262"/>
                                  <w:spacing w:val="43"/>
                                  <w:w w:val="115"/>
                                  <w:sz w:val="16"/>
                                </w:rPr>
                                <w:t> </w:t>
                              </w:r>
                              <w:r>
                                <w:rPr>
                                  <w:color w:val="646262"/>
                                  <w:w w:val="115"/>
                                  <w:sz w:val="14"/>
                                </w:rPr>
                                <w:t>e.612J</w:t>
                              </w:r>
                              <w:r>
                                <w:rPr>
                                  <w:color w:val="646262"/>
                                  <w:spacing w:val="59"/>
                                  <w:w w:val="115"/>
                                  <w:sz w:val="14"/>
                                </w:rPr>
                                <w:t> </w:t>
                              </w:r>
                              <w:r>
                                <w:rPr>
                                  <w:color w:val="646262"/>
                                  <w:w w:val="115"/>
                                  <w:sz w:val="14"/>
                                </w:rPr>
                                <w:t>-</w:t>
                              </w:r>
                              <w:r>
                                <w:rPr>
                                  <w:color w:val="646262"/>
                                  <w:spacing w:val="41"/>
                                  <w:w w:val="115"/>
                                  <w:sz w:val="14"/>
                                </w:rPr>
                                <w:t> </w:t>
                              </w:r>
                              <w:r>
                                <w:rPr>
                                  <w:color w:val="646262"/>
                                  <w:w w:val="115"/>
                                  <w:sz w:val="16"/>
                                </w:rPr>
                                <w:t>accu</w:t>
                              </w:r>
                              <w:r>
                                <w:rPr>
                                  <w:color w:val="414241"/>
                                  <w:w w:val="115"/>
                                  <w:sz w:val="16"/>
                                </w:rPr>
                                <w:t>r.cy:</w:t>
                              </w:r>
                              <w:r>
                                <w:rPr>
                                  <w:color w:val="414241"/>
                                  <w:spacing w:val="34"/>
                                  <w:w w:val="115"/>
                                  <w:sz w:val="16"/>
                                </w:rPr>
                                <w:t> </w:t>
                              </w:r>
                              <w:r>
                                <w:rPr>
                                  <w:color w:val="505050"/>
                                  <w:spacing w:val="-2"/>
                                  <w:w w:val="115"/>
                                  <w:sz w:val="14"/>
                                </w:rPr>
                                <w:t>0,770J</w:t>
                              </w:r>
                              <w:r>
                                <w:rPr>
                                  <w:color w:val="B8B8B8"/>
                                  <w:spacing w:val="-2"/>
                                  <w:w w:val="115"/>
                                  <w:sz w:val="14"/>
                                </w:rPr>
                                <w:t>,</w:t>
                              </w:r>
                            </w:p>
                            <w:p>
                              <w:pPr>
                                <w:spacing w:line="230" w:lineRule="auto" w:before="4"/>
                                <w:ind w:left="753" w:right="3494" w:firstLine="0"/>
                                <w:jc w:val="left"/>
                                <w:rPr>
                                  <w:rFonts w:ascii="Courier New"/>
                                  <w:sz w:val="15"/>
                                </w:rPr>
                              </w:pPr>
                              <w:r>
                                <w:rPr>
                                  <w:rFonts w:ascii="Courier New"/>
                                  <w:color w:val="505050"/>
                                  <w:spacing w:val="-2"/>
                                  <w:w w:val="90"/>
                                  <w:sz w:val="15"/>
                                </w:rPr>
                                <w:t>Test</w:t>
                              </w:r>
                              <w:r>
                                <w:rPr>
                                  <w:rFonts w:ascii="Courier New"/>
                                  <w:color w:val="505050"/>
                                  <w:spacing w:val="-10"/>
                                  <w:w w:val="90"/>
                                  <w:sz w:val="15"/>
                                </w:rPr>
                                <w:t> </w:t>
                              </w:r>
                              <w:r>
                                <w:rPr>
                                  <w:rFonts w:ascii="Courier New"/>
                                  <w:color w:val="505050"/>
                                  <w:spacing w:val="-2"/>
                                  <w:w w:val="90"/>
                                  <w:sz w:val="15"/>
                                </w:rPr>
                                <w:t>score</w:t>
                              </w:r>
                              <w:r>
                                <w:rPr>
                                  <w:rFonts w:ascii="Courier New"/>
                                  <w:color w:val="505050"/>
                                  <w:spacing w:val="-3"/>
                                  <w:w w:val="90"/>
                                  <w:sz w:val="15"/>
                                </w:rPr>
                                <w:t> </w:t>
                              </w:r>
                              <w:r>
                                <w:rPr>
                                  <w:rFonts w:ascii="Courier New"/>
                                  <w:color w:val="505050"/>
                                  <w:spacing w:val="-2"/>
                                  <w:w w:val="90"/>
                                  <w:sz w:val="15"/>
                                </w:rPr>
                                <w:t>is</w:t>
                              </w:r>
                              <w:r>
                                <w:rPr>
                                  <w:rFonts w:ascii="Courier New"/>
                                  <w:color w:val="505050"/>
                                  <w:spacing w:val="-29"/>
                                  <w:w w:val="90"/>
                                  <w:sz w:val="15"/>
                                </w:rPr>
                                <w:t> </w:t>
                              </w:r>
                              <w:r>
                                <w:rPr>
                                  <w:rFonts w:ascii="Courier New"/>
                                  <w:color w:val="505050"/>
                                  <w:spacing w:val="-2"/>
                                  <w:w w:val="90"/>
                                  <w:sz w:val="15"/>
                                </w:rPr>
                                <w:t>0.612</w:t>
                              </w:r>
                              <w:r>
                                <w:rPr>
                                  <w:rFonts w:ascii="Courier New"/>
                                  <w:color w:val="505050"/>
                                  <w:spacing w:val="-6"/>
                                  <w:w w:val="90"/>
                                  <w:sz w:val="15"/>
                                </w:rPr>
                                <w:t> </w:t>
                              </w:r>
                              <w:r>
                                <w:rPr>
                                  <w:rFonts w:ascii="Courier New"/>
                                  <w:color w:val="505050"/>
                                  <w:spacing w:val="-2"/>
                                  <w:w w:val="90"/>
                                  <w:sz w:val="15"/>
                                </w:rPr>
                                <w:t>449206352234 </w:t>
                              </w:r>
                              <w:r>
                                <w:rPr>
                                  <w:rFonts w:ascii="Courier New"/>
                                  <w:color w:val="646262"/>
                                  <w:spacing w:val="-2"/>
                                  <w:w w:val="85"/>
                                  <w:sz w:val="15"/>
                                </w:rPr>
                                <w:t>T</w:t>
                              </w:r>
                              <w:r>
                                <w:rPr>
                                  <w:rFonts w:ascii="Courier New"/>
                                  <w:color w:val="414241"/>
                                  <w:spacing w:val="-2"/>
                                  <w:w w:val="85"/>
                                  <w:sz w:val="15"/>
                                </w:rPr>
                                <w:t>e</w:t>
                              </w:r>
                              <w:r>
                                <w:rPr>
                                  <w:rFonts w:ascii="Courier New"/>
                                  <w:color w:val="646262"/>
                                  <w:spacing w:val="-2"/>
                                  <w:w w:val="85"/>
                                  <w:sz w:val="15"/>
                                </w:rPr>
                                <w:t>st</w:t>
                              </w:r>
                              <w:r>
                                <w:rPr>
                                  <w:rFonts w:ascii="Courier New"/>
                                  <w:color w:val="646262"/>
                                  <w:spacing w:val="-27"/>
                                  <w:w w:val="85"/>
                                  <w:sz w:val="15"/>
                                </w:rPr>
                                <w:t> </w:t>
                              </w:r>
                              <w:r>
                                <w:rPr>
                                  <w:rFonts w:ascii="Courier New"/>
                                  <w:color w:val="646262"/>
                                  <w:spacing w:val="-2"/>
                                  <w:w w:val="85"/>
                                  <w:sz w:val="15"/>
                                </w:rPr>
                                <w:t>accuracy</w:t>
                              </w:r>
                              <w:r>
                                <w:rPr>
                                  <w:rFonts w:ascii="Courier New"/>
                                  <w:color w:val="646262"/>
                                  <w:spacing w:val="-7"/>
                                  <w:sz w:val="15"/>
                                </w:rPr>
                                <w:t> </w:t>
                              </w:r>
                              <w:r>
                                <w:rPr>
                                  <w:rFonts w:ascii="Courier New"/>
                                  <w:color w:val="505050"/>
                                  <w:spacing w:val="-2"/>
                                  <w:w w:val="85"/>
                                  <w:sz w:val="15"/>
                                </w:rPr>
                                <w:t>is</w:t>
                              </w:r>
                              <w:r>
                                <w:rPr>
                                  <w:rFonts w:ascii="Courier New"/>
                                  <w:color w:val="505050"/>
                                  <w:spacing w:val="-15"/>
                                  <w:w w:val="85"/>
                                  <w:sz w:val="15"/>
                                </w:rPr>
                                <w:t> </w:t>
                              </w:r>
                              <w:r>
                                <w:rPr>
                                  <w:rFonts w:ascii="Courier New"/>
                                  <w:color w:val="505050"/>
                                  <w:spacing w:val="-2"/>
                                  <w:w w:val="85"/>
                                  <w:sz w:val="15"/>
                                </w:rPr>
                                <w:t>0.7702702879905701</w:t>
                              </w:r>
                            </w:p>
                          </w:txbxContent>
                        </wps:txbx>
                        <wps:bodyPr wrap="square" lIns="0" tIns="0" rIns="0" bIns="0" rtlCol="0">
                          <a:noAutofit/>
                        </wps:bodyPr>
                      </wps:wsp>
                    </wpg:wgp>
                  </a:graphicData>
                </a:graphic>
              </wp:anchor>
            </w:drawing>
          </mc:Choice>
          <mc:Fallback>
            <w:pict>
              <v:group style="position:absolute;margin-left:54.556816pt;margin-top:14.671152pt;width:352.6pt;height:117.75pt;mso-position-horizontal-relative:page;mso-position-vertical-relative:paragraph;z-index:-15585280;mso-wrap-distance-left:0;mso-wrap-distance-right:0" id="docshapegroup812" coordorigin="1091,293" coordsize="7052,2355">
                <v:rect style="position:absolute;left:4399;top:1389;width:20;height:256" id="docshape813" filled="true" fillcolor="#dadada" stroked="false">
                  <v:fill type="solid"/>
                </v:rect>
                <v:shape style="position:absolute;left:1100;top:303;width:7033;height:2336" type="#_x0000_t202" id="docshape814" filled="false" stroked="true" strokeweight=".961354pt" strokecolor="#000000">
                  <v:textbox inset="0,0,0,0">
                    <w:txbxContent>
                      <w:p>
                        <w:pPr>
                          <w:spacing w:before="257"/>
                          <w:ind w:left="778" w:right="0" w:firstLine="0"/>
                          <w:jc w:val="left"/>
                          <w:rPr>
                            <w:rFonts w:ascii="Courier New"/>
                            <w:b/>
                            <w:sz w:val="28"/>
                          </w:rPr>
                        </w:pPr>
                        <w:r>
                          <w:rPr>
                            <w:rFonts w:ascii="Courier New"/>
                            <w:b/>
                            <w:color w:val="131315"/>
                            <w:w w:val="80"/>
                            <w:sz w:val="28"/>
                          </w:rPr>
                          <w:t>9.</w:t>
                        </w:r>
                        <w:r>
                          <w:rPr>
                            <w:rFonts w:ascii="Courier New"/>
                            <w:b/>
                            <w:color w:val="414241"/>
                            <w:w w:val="80"/>
                            <w:sz w:val="28"/>
                          </w:rPr>
                          <w:t>E</w:t>
                        </w:r>
                        <w:r>
                          <w:rPr>
                            <w:rFonts w:ascii="Courier New"/>
                            <w:b/>
                            <w:color w:val="131315"/>
                            <w:w w:val="80"/>
                            <w:sz w:val="28"/>
                          </w:rPr>
                          <w:t>valuating</w:t>
                        </w:r>
                        <w:r>
                          <w:rPr>
                            <w:rFonts w:ascii="Courier New"/>
                            <w:b/>
                            <w:color w:val="131315"/>
                            <w:spacing w:val="-42"/>
                            <w:w w:val="80"/>
                            <w:sz w:val="28"/>
                          </w:rPr>
                          <w:t> </w:t>
                        </w:r>
                        <w:r>
                          <w:rPr>
                            <w:rFonts w:ascii="Courier New"/>
                            <w:b/>
                            <w:color w:val="131315"/>
                            <w:w w:val="80"/>
                            <w:sz w:val="28"/>
                          </w:rPr>
                          <w:t>the</w:t>
                        </w:r>
                        <w:r>
                          <w:rPr>
                            <w:rFonts w:ascii="Courier New"/>
                            <w:b/>
                            <w:color w:val="131315"/>
                            <w:spacing w:val="2"/>
                            <w:sz w:val="28"/>
                          </w:rPr>
                          <w:t> </w:t>
                        </w:r>
                        <w:r>
                          <w:rPr>
                            <w:rFonts w:ascii="Courier New"/>
                            <w:b/>
                            <w:color w:val="131315"/>
                            <w:w w:val="80"/>
                            <w:sz w:val="28"/>
                          </w:rPr>
                          <w:t>model</w:t>
                        </w:r>
                        <w:r>
                          <w:rPr>
                            <w:rFonts w:ascii="Courier New"/>
                            <w:b/>
                            <w:color w:val="131315"/>
                            <w:spacing w:val="9"/>
                            <w:sz w:val="28"/>
                          </w:rPr>
                          <w:t> </w:t>
                        </w:r>
                        <w:r>
                          <w:rPr>
                            <w:rFonts w:ascii="Courier New"/>
                            <w:b/>
                            <w:color w:val="131315"/>
                            <w:w w:val="80"/>
                            <w:sz w:val="28"/>
                          </w:rPr>
                          <w:t>using</w:t>
                        </w:r>
                        <w:r>
                          <w:rPr>
                            <w:rFonts w:ascii="Courier New"/>
                            <w:b/>
                            <w:color w:val="131315"/>
                            <w:spacing w:val="-4"/>
                            <w:sz w:val="28"/>
                          </w:rPr>
                          <w:t> </w:t>
                        </w:r>
                        <w:r>
                          <w:rPr>
                            <w:rFonts w:ascii="Courier New"/>
                            <w:b/>
                            <w:color w:val="131315"/>
                            <w:w w:val="80"/>
                            <w:sz w:val="28"/>
                          </w:rPr>
                          <w:t>Test</w:t>
                        </w:r>
                        <w:r>
                          <w:rPr>
                            <w:rFonts w:ascii="Courier New"/>
                            <w:b/>
                            <w:color w:val="131315"/>
                            <w:spacing w:val="13"/>
                            <w:sz w:val="28"/>
                          </w:rPr>
                          <w:t> </w:t>
                        </w:r>
                        <w:r>
                          <w:rPr>
                            <w:rFonts w:ascii="Courier New"/>
                            <w:b/>
                            <w:color w:val="131315"/>
                            <w:spacing w:val="-4"/>
                            <w:w w:val="80"/>
                            <w:sz w:val="28"/>
                          </w:rPr>
                          <w:t>data</w:t>
                        </w:r>
                      </w:p>
                      <w:p>
                        <w:pPr>
                          <w:spacing w:line="225" w:lineRule="exact" w:before="154"/>
                          <w:ind w:left="49" w:right="0" w:firstLine="0"/>
                          <w:jc w:val="left"/>
                          <w:rPr>
                            <w:rFonts w:ascii="Courier New"/>
                            <w:i/>
                            <w:sz w:val="17"/>
                          </w:rPr>
                        </w:pPr>
                        <w:r>
                          <w:rPr>
                            <w:rFonts w:ascii="Courier New"/>
                            <w:color w:val="808289"/>
                            <w:w w:val="75"/>
                            <w:sz w:val="21"/>
                          </w:rPr>
                          <w:t>rn</w:t>
                        </w:r>
                        <w:r>
                          <w:rPr>
                            <w:rFonts w:ascii="Courier New"/>
                            <w:color w:val="808289"/>
                            <w:spacing w:val="-43"/>
                            <w:w w:val="75"/>
                            <w:sz w:val="21"/>
                          </w:rPr>
                          <w:t> </w:t>
                        </w:r>
                        <w:r>
                          <w:rPr>
                            <w:rFonts w:ascii="Courier New"/>
                            <w:color w:val="808289"/>
                            <w:w w:val="75"/>
                            <w:sz w:val="16"/>
                          </w:rPr>
                          <w:t>[ll]</w:t>
                        </w:r>
                        <w:r>
                          <w:rPr>
                            <w:rFonts w:ascii="Courier New"/>
                            <w:color w:val="646262"/>
                            <w:w w:val="75"/>
                            <w:sz w:val="16"/>
                          </w:rPr>
                          <w:t>:</w:t>
                        </w:r>
                        <w:r>
                          <w:rPr>
                            <w:rFonts w:ascii="Courier New"/>
                            <w:color w:val="646262"/>
                            <w:spacing w:val="-9"/>
                            <w:w w:val="75"/>
                            <w:sz w:val="16"/>
                          </w:rPr>
                          <w:t> </w:t>
                        </w:r>
                        <w:r>
                          <w:rPr>
                            <w:rFonts w:ascii="Arial"/>
                            <w:color w:val="678A89"/>
                            <w:w w:val="75"/>
                            <w:sz w:val="13"/>
                          </w:rPr>
                          <w:t>#</w:t>
                        </w:r>
                        <w:r>
                          <w:rPr>
                            <w:rFonts w:ascii="Arial"/>
                            <w:color w:val="678A89"/>
                            <w:spacing w:val="18"/>
                            <w:sz w:val="13"/>
                          </w:rPr>
                          <w:t> </w:t>
                        </w:r>
                        <w:r>
                          <w:rPr>
                            <w:rFonts w:ascii="Courier New"/>
                            <w:i/>
                            <w:color w:val="678A89"/>
                            <w:w w:val="75"/>
                            <w:sz w:val="17"/>
                          </w:rPr>
                          <w:t>from</w:t>
                        </w:r>
                        <w:r>
                          <w:rPr>
                            <w:rFonts w:ascii="Courier New"/>
                            <w:i/>
                            <w:color w:val="678A89"/>
                            <w:spacing w:val="-12"/>
                            <w:w w:val="75"/>
                            <w:sz w:val="17"/>
                          </w:rPr>
                          <w:t> </w:t>
                        </w:r>
                        <w:r>
                          <w:rPr>
                            <w:rFonts w:ascii="Courier New"/>
                            <w:i/>
                            <w:color w:val="678A89"/>
                            <w:w w:val="75"/>
                            <w:sz w:val="17"/>
                          </w:rPr>
                          <w:t>tensor/Le</w:t>
                        </w:r>
                        <w:r>
                          <w:rPr>
                            <w:rFonts w:ascii="Courier New"/>
                            <w:i/>
                            <w:color w:val="678A89"/>
                            <w:spacing w:val="-24"/>
                            <w:sz w:val="17"/>
                          </w:rPr>
                          <w:t> </w:t>
                        </w:r>
                        <w:r>
                          <w:rPr>
                            <w:rFonts w:ascii="Courier New"/>
                            <w:i/>
                            <w:color w:val="678A89"/>
                            <w:w w:val="75"/>
                            <w:sz w:val="17"/>
                          </w:rPr>
                          <w:t>imjXlrt</w:t>
                        </w:r>
                        <w:r>
                          <w:rPr>
                            <w:rFonts w:ascii="Courier New"/>
                            <w:i/>
                            <w:color w:val="678A89"/>
                            <w:spacing w:val="61"/>
                            <w:sz w:val="17"/>
                          </w:rPr>
                          <w:t> </w:t>
                        </w:r>
                        <w:r>
                          <w:rPr>
                            <w:rFonts w:ascii="Courier New"/>
                            <w:i/>
                            <w:color w:val="678A89"/>
                            <w:spacing w:val="-4"/>
                            <w:w w:val="75"/>
                            <w:sz w:val="17"/>
                          </w:rPr>
                          <w:t>eros</w:t>
                        </w:r>
                      </w:p>
                      <w:p>
                        <w:pPr>
                          <w:spacing w:line="151" w:lineRule="exact" w:before="0"/>
                          <w:ind w:left="753" w:right="0" w:firstLine="0"/>
                          <w:jc w:val="left"/>
                          <w:rPr>
                            <w:rFonts w:ascii="Courier New"/>
                            <w:i/>
                            <w:sz w:val="14"/>
                          </w:rPr>
                        </w:pPr>
                        <w:r>
                          <w:rPr>
                            <w:rFonts w:ascii="Arial"/>
                            <w:color w:val="678A89"/>
                            <w:w w:val="80"/>
                            <w:sz w:val="13"/>
                          </w:rPr>
                          <w:t>#</w:t>
                        </w:r>
                        <w:r>
                          <w:rPr>
                            <w:rFonts w:ascii="Arial"/>
                            <w:color w:val="678A89"/>
                            <w:spacing w:val="17"/>
                            <w:sz w:val="13"/>
                          </w:rPr>
                          <w:t> </w:t>
                        </w:r>
                        <w:r>
                          <w:rPr>
                            <w:rFonts w:ascii="Courier New"/>
                            <w:i/>
                            <w:color w:val="678A89"/>
                            <w:w w:val="80"/>
                            <w:sz w:val="14"/>
                          </w:rPr>
                          <w:t>lfl{)de,</w:t>
                        </w:r>
                        <w:r>
                          <w:rPr>
                            <w:rFonts w:ascii="Courier New"/>
                            <w:i/>
                            <w:color w:val="678A89"/>
                            <w:spacing w:val="8"/>
                            <w:sz w:val="14"/>
                          </w:rPr>
                          <w:t> </w:t>
                        </w:r>
                        <w:r>
                          <w:rPr>
                            <w:rFonts w:ascii="Arial"/>
                            <w:color w:val="909E9E"/>
                            <w:w w:val="80"/>
                            <w:sz w:val="13"/>
                          </w:rPr>
                          <w:t>=</w:t>
                        </w:r>
                        <w:r>
                          <w:rPr>
                            <w:rFonts w:ascii="Arial"/>
                            <w:color w:val="909E9E"/>
                            <w:spacing w:val="26"/>
                            <w:sz w:val="13"/>
                          </w:rPr>
                          <w:t> </w:t>
                        </w:r>
                        <w:r>
                          <w:rPr>
                            <w:rFonts w:ascii="Courier New"/>
                            <w:i/>
                            <w:color w:val="678A89"/>
                            <w:w w:val="80"/>
                            <w:sz w:val="14"/>
                          </w:rPr>
                          <w:t>keras</w:t>
                        </w:r>
                        <w:r>
                          <w:rPr>
                            <w:rFonts w:ascii="Courier New"/>
                            <w:i/>
                            <w:color w:val="505050"/>
                            <w:w w:val="80"/>
                            <w:sz w:val="14"/>
                          </w:rPr>
                          <w:t>.</w:t>
                        </w:r>
                        <w:r>
                          <w:rPr>
                            <w:rFonts w:ascii="Courier New"/>
                            <w:i/>
                            <w:color w:val="678A89"/>
                            <w:w w:val="80"/>
                            <w:sz w:val="14"/>
                          </w:rPr>
                          <w:t>models</w:t>
                        </w:r>
                        <w:r>
                          <w:rPr>
                            <w:rFonts w:ascii="Courier New"/>
                            <w:i/>
                            <w:color w:val="808289"/>
                            <w:w w:val="80"/>
                            <w:sz w:val="14"/>
                          </w:rPr>
                          <w:t>.</w:t>
                        </w:r>
                        <w:r>
                          <w:rPr>
                            <w:rFonts w:ascii="Courier New"/>
                            <w:i/>
                            <w:color w:val="678A89"/>
                            <w:w w:val="80"/>
                            <w:sz w:val="14"/>
                          </w:rPr>
                          <w:t>to</w:t>
                        </w:r>
                        <w:r>
                          <w:rPr>
                            <w:rFonts w:ascii="Courier New"/>
                            <w:i/>
                            <w:color w:val="678A89"/>
                            <w:spacing w:val="-10"/>
                            <w:sz w:val="14"/>
                          </w:rPr>
                          <w:t> </w:t>
                        </w:r>
                        <w:r>
                          <w:rPr>
                            <w:rFonts w:ascii="Courier New"/>
                            <w:i/>
                            <w:color w:val="678A89"/>
                            <w:w w:val="80"/>
                            <w:sz w:val="14"/>
                          </w:rPr>
                          <w:t>d</w:t>
                        </w:r>
                        <w:r>
                          <w:rPr>
                            <w:rFonts w:ascii="Courier New"/>
                            <w:i/>
                            <w:color w:val="909E9E"/>
                            <w:w w:val="80"/>
                            <w:sz w:val="14"/>
                          </w:rPr>
                          <w:t>_</w:t>
                        </w:r>
                        <w:r>
                          <w:rPr>
                            <w:rFonts w:ascii="Courier New"/>
                            <w:i/>
                            <w:color w:val="678A89"/>
                            <w:w w:val="80"/>
                            <w:sz w:val="14"/>
                          </w:rPr>
                          <w:t>.,,,det</w:t>
                        </w:r>
                        <w:r>
                          <w:rPr>
                            <w:rFonts w:ascii="Courier New"/>
                            <w:i/>
                            <w:color w:val="808289"/>
                            <w:w w:val="80"/>
                            <w:sz w:val="14"/>
                          </w:rPr>
                          <w:t>(</w:t>
                        </w:r>
                        <w:r>
                          <w:rPr>
                            <w:rFonts w:ascii="Courier New"/>
                            <w:i/>
                            <w:color w:val="646262"/>
                            <w:w w:val="80"/>
                            <w:sz w:val="14"/>
                          </w:rPr>
                          <w:t>"</w:t>
                        </w:r>
                        <w:r>
                          <w:rPr>
                            <w:rFonts w:ascii="Courier New"/>
                            <w:i/>
                            <w:color w:val="678A89"/>
                            <w:w w:val="80"/>
                            <w:sz w:val="14"/>
                          </w:rPr>
                          <w:t>Models</w:t>
                        </w:r>
                        <w:r>
                          <w:rPr>
                            <w:rFonts w:ascii="Courier New"/>
                            <w:i/>
                            <w:color w:val="909E9E"/>
                            <w:w w:val="80"/>
                            <w:sz w:val="14"/>
                          </w:rPr>
                          <w:t>_</w:t>
                        </w:r>
                        <w:r>
                          <w:rPr>
                            <w:rFonts w:ascii="Courier New"/>
                            <w:i/>
                            <w:color w:val="678A89"/>
                            <w:w w:val="80"/>
                            <w:sz w:val="14"/>
                          </w:rPr>
                          <w:t>n</w:t>
                        </w:r>
                        <w:r>
                          <w:rPr>
                            <w:rFonts w:ascii="Courier New"/>
                            <w:i/>
                            <w:color w:val="678A89"/>
                            <w:spacing w:val="-10"/>
                            <w:sz w:val="14"/>
                          </w:rPr>
                          <w:t> </w:t>
                        </w:r>
                        <w:r>
                          <w:rPr>
                            <w:rFonts w:ascii="Courier New"/>
                            <w:i/>
                            <w:color w:val="678A89"/>
                            <w:spacing w:val="-2"/>
                            <w:w w:val="80"/>
                            <w:sz w:val="14"/>
                          </w:rPr>
                          <w:t>/mode</w:t>
                        </w:r>
                        <w:r>
                          <w:rPr>
                            <w:rFonts w:ascii="Courier New"/>
                            <w:i/>
                            <w:color w:val="808289"/>
                            <w:spacing w:val="-2"/>
                            <w:w w:val="80"/>
                            <w:sz w:val="14"/>
                          </w:rPr>
                          <w:t>l</w:t>
                        </w:r>
                        <w:r>
                          <w:rPr>
                            <w:rFonts w:ascii="Courier New"/>
                            <w:i/>
                            <w:color w:val="678A89"/>
                            <w:spacing w:val="-2"/>
                            <w:w w:val="80"/>
                            <w:sz w:val="14"/>
                          </w:rPr>
                          <w:t>l</w:t>
                        </w:r>
                        <w:r>
                          <w:rPr>
                            <w:rFonts w:ascii="Courier New"/>
                            <w:i/>
                            <w:color w:val="646262"/>
                            <w:spacing w:val="-2"/>
                            <w:w w:val="80"/>
                            <w:sz w:val="14"/>
                          </w:rPr>
                          <w:t>.</w:t>
                        </w:r>
                        <w:r>
                          <w:rPr>
                            <w:rFonts w:ascii="Courier New"/>
                            <w:i/>
                            <w:color w:val="678A89"/>
                            <w:spacing w:val="-2"/>
                            <w:w w:val="80"/>
                            <w:sz w:val="14"/>
                          </w:rPr>
                          <w:t>h5</w:t>
                        </w:r>
                        <w:r>
                          <w:rPr>
                            <w:rFonts w:ascii="Courier New"/>
                            <w:i/>
                            <w:color w:val="808289"/>
                            <w:spacing w:val="-2"/>
                            <w:w w:val="80"/>
                            <w:sz w:val="14"/>
                          </w:rPr>
                          <w:t>"</w:t>
                        </w:r>
                        <w:r>
                          <w:rPr>
                            <w:rFonts w:ascii="Courier New"/>
                            <w:i/>
                            <w:color w:val="678A89"/>
                            <w:spacing w:val="-2"/>
                            <w:w w:val="80"/>
                            <w:sz w:val="14"/>
                          </w:rPr>
                          <w:t>)</w:t>
                        </w:r>
                      </w:p>
                      <w:p>
                        <w:pPr>
                          <w:spacing w:line="230" w:lineRule="auto" w:before="6"/>
                          <w:ind w:left="751" w:right="1275" w:hanging="3"/>
                          <w:jc w:val="left"/>
                          <w:rPr>
                            <w:rFonts w:ascii="Courier New" w:hAnsi="Courier New"/>
                            <w:sz w:val="15"/>
                          </w:rPr>
                        </w:pPr>
                        <w:r>
                          <w:rPr>
                            <w:rFonts w:ascii="Courier New" w:hAnsi="Courier New"/>
                            <w:color w:val="505050"/>
                            <w:w w:val="75"/>
                            <w:sz w:val="15"/>
                          </w:rPr>
                          <w:t>scor-e,</w:t>
                        </w:r>
                        <w:r>
                          <w:rPr>
                            <w:rFonts w:ascii="Courier New" w:hAnsi="Courier New"/>
                            <w:color w:val="646262"/>
                            <w:w w:val="75"/>
                            <w:sz w:val="15"/>
                          </w:rPr>
                          <w:t>acc</w:t>
                        </w:r>
                        <w:r>
                          <w:rPr>
                            <w:rFonts w:ascii="Courier New" w:hAnsi="Courier New"/>
                            <w:color w:val="414241"/>
                            <w:w w:val="75"/>
                            <w:sz w:val="15"/>
                          </w:rPr>
                          <w:t>u</w:t>
                        </w:r>
                        <w:r>
                          <w:rPr>
                            <w:rFonts w:ascii="Courier New" w:hAnsi="Courier New"/>
                            <w:color w:val="414241"/>
                            <w:sz w:val="15"/>
                          </w:rPr>
                          <w:t> </w:t>
                        </w:r>
                        <w:r>
                          <w:rPr>
                            <w:rFonts w:ascii="Courier New" w:hAnsi="Courier New"/>
                            <w:color w:val="646262"/>
                            <w:w w:val="75"/>
                            <w:sz w:val="15"/>
                          </w:rPr>
                          <w:t>acy </w:t>
                        </w:r>
                        <w:r>
                          <w:rPr>
                            <w:rFonts w:ascii="Courier New" w:hAnsi="Courier New"/>
                            <w:color w:val="A17CAF"/>
                            <w:w w:val="75"/>
                            <w:sz w:val="15"/>
                          </w:rPr>
                          <w:t>=</w:t>
                        </w:r>
                        <w:r>
                          <w:rPr>
                            <w:rFonts w:ascii="Courier New" w:hAnsi="Courier New"/>
                            <w:color w:val="505050"/>
                            <w:w w:val="75"/>
                            <w:sz w:val="15"/>
                          </w:rPr>
                          <w:t>mod.e</w:t>
                        </w:r>
                        <w:r>
                          <w:rPr>
                            <w:rFonts w:ascii="Courier New" w:hAnsi="Courier New"/>
                            <w:color w:val="232128"/>
                            <w:w w:val="75"/>
                            <w:sz w:val="15"/>
                          </w:rPr>
                          <w:t>l</w:t>
                        </w:r>
                        <w:r>
                          <w:rPr>
                            <w:rFonts w:ascii="Courier New" w:hAnsi="Courier New"/>
                            <w:color w:val="414241"/>
                            <w:w w:val="75"/>
                            <w:sz w:val="15"/>
                          </w:rPr>
                          <w:t>.</w:t>
                        </w:r>
                        <w:r>
                          <w:rPr>
                            <w:rFonts w:ascii="Courier New" w:hAnsi="Courier New"/>
                            <w:color w:val="505050"/>
                            <w:w w:val="75"/>
                            <w:sz w:val="15"/>
                          </w:rPr>
                          <w:t>evaluate,(tes</w:t>
                        </w:r>
                        <w:r>
                          <w:rPr>
                            <w:rFonts w:ascii="Courier New" w:hAnsi="Courier New"/>
                            <w:color w:val="A8A8A7"/>
                            <w:w w:val="75"/>
                            <w:sz w:val="15"/>
                          </w:rPr>
                          <w:t>·</w:t>
                        </w:r>
                        <w:r>
                          <w:rPr>
                            <w:rFonts w:ascii="Courier New" w:hAnsi="Courier New"/>
                            <w:color w:val="646262"/>
                            <w:w w:val="75"/>
                            <w:sz w:val="15"/>
                          </w:rPr>
                          <w:t>t_g</w:t>
                        </w:r>
                        <w:r>
                          <w:rPr>
                            <w:rFonts w:ascii="Courier New" w:hAnsi="Courier New"/>
                            <w:color w:val="414241"/>
                            <w:w w:val="75"/>
                            <w:sz w:val="15"/>
                          </w:rPr>
                          <w:t>ene</w:t>
                        </w:r>
                        <w:r>
                          <w:rPr>
                            <w:rFonts w:ascii="Courier New" w:hAnsi="Courier New"/>
                            <w:color w:val="646262"/>
                            <w:w w:val="75"/>
                            <w:sz w:val="15"/>
                          </w:rPr>
                          <w:t>rat</w:t>
                        </w:r>
                        <w:r>
                          <w:rPr>
                            <w:rFonts w:ascii="Courier New" w:hAnsi="Courier New"/>
                            <w:color w:val="414241"/>
                            <w:w w:val="75"/>
                            <w:sz w:val="15"/>
                          </w:rPr>
                          <w:t>or,veroo</w:t>
                        </w:r>
                        <w:r>
                          <w:rPr>
                            <w:rFonts w:ascii="Courier New" w:hAnsi="Courier New"/>
                            <w:color w:val="646262"/>
                            <w:w w:val="75"/>
                            <w:sz w:val="15"/>
                          </w:rPr>
                          <w:t>s</w:t>
                        </w:r>
                        <w:r>
                          <w:rPr>
                            <w:rFonts w:ascii="Courier New" w:hAnsi="Courier New"/>
                            <w:color w:val="B8B8B8"/>
                            <w:w w:val="75"/>
                            <w:sz w:val="15"/>
                          </w:rPr>
                          <w:t>.</w:t>
                        </w:r>
                        <w:r>
                          <w:rPr>
                            <w:rFonts w:ascii="Courier New" w:hAnsi="Courier New"/>
                            <w:color w:val="646262"/>
                            <w:w w:val="75"/>
                            <w:sz w:val="15"/>
                          </w:rPr>
                          <w:t>e</w:t>
                        </w:r>
                        <w:r>
                          <w:rPr>
                            <w:rFonts w:ascii="Courier New" w:hAnsi="Courier New"/>
                            <w:color w:val="A17CAF"/>
                            <w:w w:val="75"/>
                            <w:sz w:val="15"/>
                          </w:rPr>
                          <w:t>=</w:t>
                        </w:r>
                        <w:r>
                          <w:rPr>
                            <w:rFonts w:ascii="Courier New" w:hAnsi="Courier New"/>
                            <w:color w:val="547759"/>
                            <w:w w:val="75"/>
                            <w:sz w:val="15"/>
                          </w:rPr>
                          <w:t>l</w:t>
                        </w:r>
                        <w:r>
                          <w:rPr>
                            <w:rFonts w:ascii="Courier New" w:hAnsi="Courier New"/>
                            <w:color w:val="505050"/>
                            <w:w w:val="75"/>
                            <w:sz w:val="15"/>
                          </w:rPr>
                          <w:t>) </w:t>
                        </w:r>
                        <w:r>
                          <w:rPr>
                            <w:rFonts w:ascii="Courier New" w:hAnsi="Courier New"/>
                            <w:color w:val="698269"/>
                            <w:spacing w:val="-2"/>
                            <w:w w:val="90"/>
                            <w:sz w:val="15"/>
                          </w:rPr>
                          <w:t>prin</w:t>
                        </w:r>
                        <w:r>
                          <w:rPr>
                            <w:rFonts w:ascii="Courier New" w:hAnsi="Courier New"/>
                            <w:color w:val="678A89"/>
                            <w:spacing w:val="-2"/>
                            <w:w w:val="90"/>
                            <w:sz w:val="15"/>
                          </w:rPr>
                          <w:t>t</w:t>
                        </w:r>
                        <w:r>
                          <w:rPr>
                            <w:rFonts w:ascii="Courier New" w:hAnsi="Courier New"/>
                            <w:color w:val="646262"/>
                            <w:spacing w:val="-2"/>
                            <w:w w:val="90"/>
                            <w:sz w:val="15"/>
                          </w:rPr>
                          <w:t>(</w:t>
                        </w:r>
                        <w:r>
                          <w:rPr>
                            <w:rFonts w:ascii="Courier New" w:hAnsi="Courier New"/>
                            <w:color w:val="937777"/>
                            <w:spacing w:val="-2"/>
                            <w:w w:val="90"/>
                            <w:sz w:val="15"/>
                          </w:rPr>
                          <w:t>"Te</w:t>
                        </w:r>
                        <w:r>
                          <w:rPr>
                            <w:rFonts w:ascii="Courier New" w:hAnsi="Courier New"/>
                            <w:color w:val="646262"/>
                            <w:spacing w:val="-2"/>
                            <w:w w:val="90"/>
                            <w:sz w:val="15"/>
                          </w:rPr>
                          <w:t>st</w:t>
                        </w:r>
                        <w:r>
                          <w:rPr>
                            <w:rFonts w:ascii="Courier New" w:hAnsi="Courier New"/>
                            <w:color w:val="646262"/>
                            <w:spacing w:val="-17"/>
                            <w:w w:val="90"/>
                            <w:sz w:val="15"/>
                          </w:rPr>
                          <w:t> </w:t>
                        </w:r>
                        <w:r>
                          <w:rPr>
                            <w:rFonts w:ascii="Courier New" w:hAnsi="Courier New"/>
                            <w:color w:val="937777"/>
                            <w:spacing w:val="-2"/>
                            <w:w w:val="90"/>
                            <w:sz w:val="15"/>
                          </w:rPr>
                          <w:t>score </w:t>
                        </w:r>
                        <w:r>
                          <w:rPr>
                            <w:rFonts w:ascii="Courier New" w:hAnsi="Courier New"/>
                            <w:color w:val="646262"/>
                            <w:spacing w:val="-2"/>
                            <w:w w:val="90"/>
                            <w:sz w:val="15"/>
                          </w:rPr>
                          <w:t>i</w:t>
                        </w:r>
                        <w:r>
                          <w:rPr>
                            <w:rFonts w:ascii="Courier New" w:hAnsi="Courier New"/>
                            <w:color w:val="937777"/>
                            <w:spacing w:val="-2"/>
                            <w:w w:val="90"/>
                            <w:sz w:val="15"/>
                          </w:rPr>
                          <w:t>s</w:t>
                        </w:r>
                        <w:r>
                          <w:rPr>
                            <w:rFonts w:ascii="Courier New" w:hAnsi="Courier New"/>
                            <w:color w:val="937777"/>
                            <w:spacing w:val="-40"/>
                            <w:w w:val="90"/>
                            <w:sz w:val="15"/>
                          </w:rPr>
                          <w:t> </w:t>
                        </w:r>
                        <w:r>
                          <w:rPr>
                            <w:rFonts w:ascii="Courier New" w:hAnsi="Courier New"/>
                            <w:color w:val="937777"/>
                            <w:spacing w:val="-2"/>
                            <w:w w:val="90"/>
                            <w:sz w:val="15"/>
                          </w:rPr>
                          <w:t>{)</w:t>
                        </w:r>
                        <w:r>
                          <w:rPr>
                            <w:rFonts w:ascii="Courier New" w:hAnsi="Courier New"/>
                            <w:color w:val="646262"/>
                            <w:spacing w:val="-2"/>
                            <w:w w:val="90"/>
                            <w:sz w:val="15"/>
                          </w:rPr>
                          <w:t>"</w:t>
                        </w:r>
                        <w:r>
                          <w:rPr>
                            <w:rFonts w:ascii="Courier New" w:hAnsi="Courier New"/>
                            <w:color w:val="414241"/>
                            <w:spacing w:val="-2"/>
                            <w:w w:val="90"/>
                            <w:sz w:val="15"/>
                          </w:rPr>
                          <w:t>,for</w:t>
                        </w:r>
                        <w:r>
                          <w:rPr>
                            <w:rFonts w:ascii="Courier New" w:hAnsi="Courier New"/>
                            <w:color w:val="646262"/>
                            <w:spacing w:val="-2"/>
                            <w:w w:val="90"/>
                            <w:sz w:val="15"/>
                          </w:rPr>
                          <w:t>m</w:t>
                        </w:r>
                        <w:r>
                          <w:rPr>
                            <w:rFonts w:ascii="Courier New" w:hAnsi="Courier New"/>
                            <w:color w:val="414241"/>
                            <w:spacing w:val="-2"/>
                            <w:w w:val="90"/>
                            <w:sz w:val="15"/>
                          </w:rPr>
                          <w:t>at</w:t>
                        </w:r>
                        <w:r>
                          <w:rPr>
                            <w:rFonts w:ascii="Courier New" w:hAnsi="Courier New"/>
                            <w:color w:val="646262"/>
                            <w:spacing w:val="-2"/>
                            <w:w w:val="90"/>
                            <w:sz w:val="15"/>
                          </w:rPr>
                          <w:t>(sco</w:t>
                        </w:r>
                        <w:r>
                          <w:rPr>
                            <w:rFonts w:ascii="Courier New" w:hAnsi="Courier New"/>
                            <w:color w:val="414241"/>
                            <w:spacing w:val="-2"/>
                            <w:w w:val="90"/>
                            <w:sz w:val="15"/>
                          </w:rPr>
                          <w:t>re</w:t>
                        </w:r>
                        <w:r>
                          <w:rPr>
                            <w:rFonts w:ascii="Courier New" w:hAnsi="Courier New"/>
                            <w:color w:val="646262"/>
                            <w:spacing w:val="-2"/>
                            <w:w w:val="90"/>
                            <w:sz w:val="15"/>
                          </w:rPr>
                          <w:t>))</w:t>
                        </w:r>
                      </w:p>
                      <w:p>
                        <w:pPr>
                          <w:spacing w:line="165" w:lineRule="exact" w:before="0"/>
                          <w:ind w:left="751" w:right="0" w:firstLine="0"/>
                          <w:jc w:val="left"/>
                          <w:rPr>
                            <w:rFonts w:ascii="Courier New"/>
                            <w:sz w:val="15"/>
                          </w:rPr>
                        </w:pPr>
                        <w:r>
                          <w:rPr>
                            <w:rFonts w:ascii="Courier New"/>
                            <w:color w:val="698269"/>
                            <w:w w:val="75"/>
                            <w:sz w:val="15"/>
                          </w:rPr>
                          <w:t>prin</w:t>
                        </w:r>
                        <w:r>
                          <w:rPr>
                            <w:rFonts w:ascii="Courier New"/>
                            <w:color w:val="678A89"/>
                            <w:w w:val="75"/>
                            <w:sz w:val="15"/>
                          </w:rPr>
                          <w:t>t</w:t>
                        </w:r>
                        <w:r>
                          <w:rPr>
                            <w:rFonts w:ascii="Courier New"/>
                            <w:color w:val="646262"/>
                            <w:w w:val="75"/>
                            <w:sz w:val="15"/>
                          </w:rPr>
                          <w:t>('</w:t>
                        </w:r>
                        <w:r>
                          <w:rPr>
                            <w:rFonts w:ascii="Courier New"/>
                            <w:color w:val="AF958E"/>
                            <w:w w:val="75"/>
                            <w:sz w:val="15"/>
                          </w:rPr>
                          <w:t>'</w:t>
                        </w:r>
                        <w:r>
                          <w:rPr>
                            <w:rFonts w:ascii="Courier New"/>
                            <w:color w:val="937777"/>
                            <w:w w:val="75"/>
                            <w:sz w:val="15"/>
                          </w:rPr>
                          <w:t>Tes</w:t>
                        </w:r>
                        <w:r>
                          <w:rPr>
                            <w:rFonts w:ascii="Courier New"/>
                            <w:color w:val="646262"/>
                            <w:w w:val="75"/>
                            <w:sz w:val="15"/>
                          </w:rPr>
                          <w:t>t</w:t>
                        </w:r>
                        <w:r>
                          <w:rPr>
                            <w:rFonts w:ascii="Courier New"/>
                            <w:color w:val="646262"/>
                            <w:spacing w:val="3"/>
                            <w:sz w:val="15"/>
                          </w:rPr>
                          <w:t> </w:t>
                        </w:r>
                        <w:r>
                          <w:rPr>
                            <w:rFonts w:ascii="Courier New"/>
                            <w:color w:val="646262"/>
                            <w:w w:val="75"/>
                            <w:sz w:val="15"/>
                          </w:rPr>
                          <w:t>a</w:t>
                        </w:r>
                        <w:r>
                          <w:rPr>
                            <w:rFonts w:ascii="Courier New"/>
                            <w:color w:val="937777"/>
                            <w:w w:val="75"/>
                            <w:sz w:val="15"/>
                          </w:rPr>
                          <w:t>ccu</w:t>
                        </w:r>
                        <w:r>
                          <w:rPr>
                            <w:rFonts w:ascii="Courier New"/>
                            <w:color w:val="646262"/>
                            <w:w w:val="75"/>
                            <w:sz w:val="15"/>
                          </w:rPr>
                          <w:t>r</w:t>
                        </w:r>
                        <w:r>
                          <w:rPr>
                            <w:rFonts w:ascii="Courier New"/>
                            <w:color w:val="937777"/>
                            <w:w w:val="75"/>
                            <w:sz w:val="15"/>
                          </w:rPr>
                          <w:t>acy</w:t>
                        </w:r>
                        <w:r>
                          <w:rPr>
                            <w:rFonts w:ascii="Courier New"/>
                            <w:color w:val="937777"/>
                            <w:spacing w:val="-4"/>
                            <w:sz w:val="15"/>
                          </w:rPr>
                          <w:t> </w:t>
                        </w:r>
                        <w:r>
                          <w:rPr>
                            <w:rFonts w:ascii="Courier New"/>
                            <w:color w:val="937777"/>
                            <w:w w:val="75"/>
                            <w:sz w:val="15"/>
                          </w:rPr>
                          <w:t>is</w:t>
                        </w:r>
                        <w:r>
                          <w:rPr>
                            <w:rFonts w:ascii="Courier New"/>
                            <w:color w:val="937777"/>
                            <w:spacing w:val="-14"/>
                            <w:sz w:val="15"/>
                          </w:rPr>
                          <w:t> </w:t>
                        </w:r>
                        <w:r>
                          <w:rPr>
                            <w:rFonts w:ascii="Courier New"/>
                            <w:color w:val="937777"/>
                            <w:spacing w:val="-2"/>
                            <w:w w:val="75"/>
                            <w:sz w:val="15"/>
                          </w:rPr>
                          <w:t>{}"</w:t>
                        </w:r>
                        <w:r>
                          <w:rPr>
                            <w:rFonts w:ascii="Courier New"/>
                            <w:color w:val="646262"/>
                            <w:spacing w:val="-2"/>
                            <w:w w:val="75"/>
                            <w:sz w:val="15"/>
                          </w:rPr>
                          <w:t>'</w:t>
                        </w:r>
                        <w:r>
                          <w:rPr>
                            <w:rFonts w:ascii="Courier New"/>
                            <w:color w:val="414241"/>
                            <w:spacing w:val="-2"/>
                            <w:w w:val="75"/>
                            <w:sz w:val="15"/>
                          </w:rPr>
                          <w:t>.format</w:t>
                        </w:r>
                        <w:r>
                          <w:rPr>
                            <w:rFonts w:ascii="Courier New"/>
                            <w:color w:val="646262"/>
                            <w:spacing w:val="-2"/>
                            <w:w w:val="75"/>
                            <w:sz w:val="15"/>
                          </w:rPr>
                          <w:t>(acc</w:t>
                        </w:r>
                        <w:r>
                          <w:rPr>
                            <w:rFonts w:ascii="Courier New"/>
                            <w:color w:val="414241"/>
                            <w:spacing w:val="-2"/>
                            <w:w w:val="75"/>
                            <w:sz w:val="15"/>
                          </w:rPr>
                          <w:t>uri)cy</w:t>
                        </w:r>
                        <w:r>
                          <w:rPr>
                            <w:rFonts w:ascii="Courier New"/>
                            <w:color w:val="646262"/>
                            <w:spacing w:val="-2"/>
                            <w:w w:val="75"/>
                            <w:sz w:val="15"/>
                          </w:rPr>
                          <w:t>))</w:t>
                        </w:r>
                      </w:p>
                      <w:p>
                        <w:pPr>
                          <w:spacing w:line="184" w:lineRule="exact" w:before="104"/>
                          <w:ind w:left="761" w:right="0" w:firstLine="0"/>
                          <w:jc w:val="left"/>
                          <w:rPr>
                            <w:sz w:val="14"/>
                          </w:rPr>
                        </w:pPr>
                        <w:r>
                          <w:rPr>
                            <w:color w:val="646262"/>
                            <w:w w:val="110"/>
                            <w:sz w:val="14"/>
                          </w:rPr>
                          <w:t>J/J</w:t>
                        </w:r>
                        <w:r>
                          <w:rPr>
                            <w:color w:val="646262"/>
                            <w:spacing w:val="57"/>
                            <w:w w:val="115"/>
                            <w:sz w:val="14"/>
                          </w:rPr>
                          <w:t>  </w:t>
                        </w:r>
                        <w:r>
                          <w:rPr>
                            <w:rFonts w:ascii="Arial" w:hAnsi="Arial"/>
                            <w:color w:val="414241"/>
                            <w:w w:val="115"/>
                            <w:sz w:val="13"/>
                          </w:rPr>
                          <w:t>[</w:t>
                        </w:r>
                        <w:r>
                          <w:rPr>
                            <w:rFonts w:ascii="Arial" w:hAnsi="Arial"/>
                            <w:color w:val="646262"/>
                            <w:w w:val="115"/>
                            <w:sz w:val="13"/>
                          </w:rPr>
                          <w:t>==-=======•==</w:t>
                        </w:r>
                        <w:r>
                          <w:rPr>
                            <w:rFonts w:ascii="Arial" w:hAnsi="Arial"/>
                            <w:color w:val="646262"/>
                            <w:spacing w:val="3"/>
                            <w:w w:val="115"/>
                            <w:sz w:val="13"/>
                          </w:rPr>
                          <w:t> </w:t>
                        </w:r>
                        <w:r>
                          <w:rPr>
                            <w:rFonts w:ascii="Arial" w:hAnsi="Arial"/>
                            <w:color w:val="646262"/>
                            <w:w w:val="115"/>
                            <w:sz w:val="13"/>
                          </w:rPr>
                          <w:t>•====•=••</w:t>
                        </w:r>
                        <w:r>
                          <w:rPr>
                            <w:rFonts w:ascii="Arial" w:hAnsi="Arial"/>
                            <w:color w:val="646262"/>
                            <w:spacing w:val="48"/>
                            <w:w w:val="115"/>
                            <w:sz w:val="13"/>
                          </w:rPr>
                          <w:t> </w:t>
                        </w:r>
                        <w:r>
                          <w:rPr>
                            <w:rFonts w:ascii="Arial" w:hAnsi="Arial"/>
                            <w:color w:val="646262"/>
                            <w:w w:val="115"/>
                            <w:sz w:val="13"/>
                          </w:rPr>
                          <w:t>=</w:t>
                        </w:r>
                        <w:r>
                          <w:rPr>
                            <w:rFonts w:ascii="Arial" w:hAnsi="Arial"/>
                            <w:color w:val="646262"/>
                            <w:spacing w:val="2"/>
                            <w:w w:val="115"/>
                            <w:sz w:val="13"/>
                          </w:rPr>
                          <w:t> </w:t>
                        </w:r>
                        <w:r>
                          <w:rPr>
                            <w:rFonts w:ascii="Arial" w:hAnsi="Arial"/>
                            <w:color w:val="646262"/>
                            <w:w w:val="115"/>
                            <w:sz w:val="13"/>
                          </w:rPr>
                          <w:t>=•=</w:t>
                        </w:r>
                        <w:r>
                          <w:rPr>
                            <w:rFonts w:ascii="Arial" w:hAnsi="Arial"/>
                            <w:color w:val="414241"/>
                            <w:w w:val="115"/>
                            <w:sz w:val="13"/>
                          </w:rPr>
                          <w:t>]</w:t>
                        </w:r>
                        <w:r>
                          <w:rPr>
                            <w:rFonts w:ascii="Arial" w:hAnsi="Arial"/>
                            <w:color w:val="414241"/>
                            <w:spacing w:val="74"/>
                            <w:w w:val="115"/>
                            <w:sz w:val="13"/>
                          </w:rPr>
                          <w:t> </w:t>
                        </w:r>
                        <w:r>
                          <w:rPr>
                            <w:rFonts w:ascii="Arial" w:hAnsi="Arial"/>
                            <w:color w:val="646262"/>
                            <w:w w:val="115"/>
                            <w:sz w:val="13"/>
                          </w:rPr>
                          <w:t>-</w:t>
                        </w:r>
                        <w:r>
                          <w:rPr>
                            <w:rFonts w:ascii="Arial" w:hAnsi="Arial"/>
                            <w:color w:val="646262"/>
                            <w:spacing w:val="39"/>
                            <w:w w:val="115"/>
                            <w:sz w:val="13"/>
                          </w:rPr>
                          <w:t> </w:t>
                        </w:r>
                        <w:r>
                          <w:rPr>
                            <w:color w:val="646262"/>
                            <w:w w:val="115"/>
                            <w:sz w:val="16"/>
                          </w:rPr>
                          <w:t>Ss</w:t>
                        </w:r>
                        <w:r>
                          <w:rPr>
                            <w:color w:val="646262"/>
                            <w:spacing w:val="40"/>
                            <w:w w:val="115"/>
                            <w:sz w:val="16"/>
                          </w:rPr>
                          <w:t> </w:t>
                        </w:r>
                        <w:r>
                          <w:rPr>
                            <w:color w:val="646262"/>
                            <w:w w:val="115"/>
                            <w:sz w:val="16"/>
                          </w:rPr>
                          <w:t>ls/step</w:t>
                        </w:r>
                        <w:r>
                          <w:rPr>
                            <w:color w:val="646262"/>
                            <w:spacing w:val="35"/>
                            <w:w w:val="115"/>
                            <w:sz w:val="16"/>
                          </w:rPr>
                          <w:t> </w:t>
                        </w:r>
                        <w:r>
                          <w:rPr>
                            <w:color w:val="646262"/>
                            <w:w w:val="115"/>
                            <w:sz w:val="16"/>
                          </w:rPr>
                          <w:t>-</w:t>
                        </w:r>
                        <w:r>
                          <w:rPr>
                            <w:color w:val="646262"/>
                            <w:spacing w:val="41"/>
                            <w:w w:val="115"/>
                            <w:sz w:val="16"/>
                          </w:rPr>
                          <w:t> </w:t>
                        </w:r>
                        <w:r>
                          <w:rPr>
                            <w:color w:val="646262"/>
                            <w:w w:val="115"/>
                            <w:sz w:val="16"/>
                          </w:rPr>
                          <w:t>loss:</w:t>
                        </w:r>
                        <w:r>
                          <w:rPr>
                            <w:color w:val="646262"/>
                            <w:spacing w:val="43"/>
                            <w:w w:val="115"/>
                            <w:sz w:val="16"/>
                          </w:rPr>
                          <w:t> </w:t>
                        </w:r>
                        <w:r>
                          <w:rPr>
                            <w:color w:val="646262"/>
                            <w:w w:val="115"/>
                            <w:sz w:val="14"/>
                          </w:rPr>
                          <w:t>e.612J</w:t>
                        </w:r>
                        <w:r>
                          <w:rPr>
                            <w:color w:val="646262"/>
                            <w:spacing w:val="59"/>
                            <w:w w:val="115"/>
                            <w:sz w:val="14"/>
                          </w:rPr>
                          <w:t> </w:t>
                        </w:r>
                        <w:r>
                          <w:rPr>
                            <w:color w:val="646262"/>
                            <w:w w:val="115"/>
                            <w:sz w:val="14"/>
                          </w:rPr>
                          <w:t>-</w:t>
                        </w:r>
                        <w:r>
                          <w:rPr>
                            <w:color w:val="646262"/>
                            <w:spacing w:val="41"/>
                            <w:w w:val="115"/>
                            <w:sz w:val="14"/>
                          </w:rPr>
                          <w:t> </w:t>
                        </w:r>
                        <w:r>
                          <w:rPr>
                            <w:color w:val="646262"/>
                            <w:w w:val="115"/>
                            <w:sz w:val="16"/>
                          </w:rPr>
                          <w:t>accu</w:t>
                        </w:r>
                        <w:r>
                          <w:rPr>
                            <w:color w:val="414241"/>
                            <w:w w:val="115"/>
                            <w:sz w:val="16"/>
                          </w:rPr>
                          <w:t>r.cy:</w:t>
                        </w:r>
                        <w:r>
                          <w:rPr>
                            <w:color w:val="414241"/>
                            <w:spacing w:val="34"/>
                            <w:w w:val="115"/>
                            <w:sz w:val="16"/>
                          </w:rPr>
                          <w:t> </w:t>
                        </w:r>
                        <w:r>
                          <w:rPr>
                            <w:color w:val="505050"/>
                            <w:spacing w:val="-2"/>
                            <w:w w:val="115"/>
                            <w:sz w:val="14"/>
                          </w:rPr>
                          <w:t>0,770J</w:t>
                        </w:r>
                        <w:r>
                          <w:rPr>
                            <w:color w:val="B8B8B8"/>
                            <w:spacing w:val="-2"/>
                            <w:w w:val="115"/>
                            <w:sz w:val="14"/>
                          </w:rPr>
                          <w:t>,</w:t>
                        </w:r>
                      </w:p>
                      <w:p>
                        <w:pPr>
                          <w:spacing w:line="230" w:lineRule="auto" w:before="4"/>
                          <w:ind w:left="753" w:right="3494" w:firstLine="0"/>
                          <w:jc w:val="left"/>
                          <w:rPr>
                            <w:rFonts w:ascii="Courier New"/>
                            <w:sz w:val="15"/>
                          </w:rPr>
                        </w:pPr>
                        <w:r>
                          <w:rPr>
                            <w:rFonts w:ascii="Courier New"/>
                            <w:color w:val="505050"/>
                            <w:spacing w:val="-2"/>
                            <w:w w:val="90"/>
                            <w:sz w:val="15"/>
                          </w:rPr>
                          <w:t>Test</w:t>
                        </w:r>
                        <w:r>
                          <w:rPr>
                            <w:rFonts w:ascii="Courier New"/>
                            <w:color w:val="505050"/>
                            <w:spacing w:val="-10"/>
                            <w:w w:val="90"/>
                            <w:sz w:val="15"/>
                          </w:rPr>
                          <w:t> </w:t>
                        </w:r>
                        <w:r>
                          <w:rPr>
                            <w:rFonts w:ascii="Courier New"/>
                            <w:color w:val="505050"/>
                            <w:spacing w:val="-2"/>
                            <w:w w:val="90"/>
                            <w:sz w:val="15"/>
                          </w:rPr>
                          <w:t>score</w:t>
                        </w:r>
                        <w:r>
                          <w:rPr>
                            <w:rFonts w:ascii="Courier New"/>
                            <w:color w:val="505050"/>
                            <w:spacing w:val="-3"/>
                            <w:w w:val="90"/>
                            <w:sz w:val="15"/>
                          </w:rPr>
                          <w:t> </w:t>
                        </w:r>
                        <w:r>
                          <w:rPr>
                            <w:rFonts w:ascii="Courier New"/>
                            <w:color w:val="505050"/>
                            <w:spacing w:val="-2"/>
                            <w:w w:val="90"/>
                            <w:sz w:val="15"/>
                          </w:rPr>
                          <w:t>is</w:t>
                        </w:r>
                        <w:r>
                          <w:rPr>
                            <w:rFonts w:ascii="Courier New"/>
                            <w:color w:val="505050"/>
                            <w:spacing w:val="-29"/>
                            <w:w w:val="90"/>
                            <w:sz w:val="15"/>
                          </w:rPr>
                          <w:t> </w:t>
                        </w:r>
                        <w:r>
                          <w:rPr>
                            <w:rFonts w:ascii="Courier New"/>
                            <w:color w:val="505050"/>
                            <w:spacing w:val="-2"/>
                            <w:w w:val="90"/>
                            <w:sz w:val="15"/>
                          </w:rPr>
                          <w:t>0.612</w:t>
                        </w:r>
                        <w:r>
                          <w:rPr>
                            <w:rFonts w:ascii="Courier New"/>
                            <w:color w:val="505050"/>
                            <w:spacing w:val="-6"/>
                            <w:w w:val="90"/>
                            <w:sz w:val="15"/>
                          </w:rPr>
                          <w:t> </w:t>
                        </w:r>
                        <w:r>
                          <w:rPr>
                            <w:rFonts w:ascii="Courier New"/>
                            <w:color w:val="505050"/>
                            <w:spacing w:val="-2"/>
                            <w:w w:val="90"/>
                            <w:sz w:val="15"/>
                          </w:rPr>
                          <w:t>449206352234 </w:t>
                        </w:r>
                        <w:r>
                          <w:rPr>
                            <w:rFonts w:ascii="Courier New"/>
                            <w:color w:val="646262"/>
                            <w:spacing w:val="-2"/>
                            <w:w w:val="85"/>
                            <w:sz w:val="15"/>
                          </w:rPr>
                          <w:t>T</w:t>
                        </w:r>
                        <w:r>
                          <w:rPr>
                            <w:rFonts w:ascii="Courier New"/>
                            <w:color w:val="414241"/>
                            <w:spacing w:val="-2"/>
                            <w:w w:val="85"/>
                            <w:sz w:val="15"/>
                          </w:rPr>
                          <w:t>e</w:t>
                        </w:r>
                        <w:r>
                          <w:rPr>
                            <w:rFonts w:ascii="Courier New"/>
                            <w:color w:val="646262"/>
                            <w:spacing w:val="-2"/>
                            <w:w w:val="85"/>
                            <w:sz w:val="15"/>
                          </w:rPr>
                          <w:t>st</w:t>
                        </w:r>
                        <w:r>
                          <w:rPr>
                            <w:rFonts w:ascii="Courier New"/>
                            <w:color w:val="646262"/>
                            <w:spacing w:val="-27"/>
                            <w:w w:val="85"/>
                            <w:sz w:val="15"/>
                          </w:rPr>
                          <w:t> </w:t>
                        </w:r>
                        <w:r>
                          <w:rPr>
                            <w:rFonts w:ascii="Courier New"/>
                            <w:color w:val="646262"/>
                            <w:spacing w:val="-2"/>
                            <w:w w:val="85"/>
                            <w:sz w:val="15"/>
                          </w:rPr>
                          <w:t>accuracy</w:t>
                        </w:r>
                        <w:r>
                          <w:rPr>
                            <w:rFonts w:ascii="Courier New"/>
                            <w:color w:val="646262"/>
                            <w:spacing w:val="-7"/>
                            <w:sz w:val="15"/>
                          </w:rPr>
                          <w:t> </w:t>
                        </w:r>
                        <w:r>
                          <w:rPr>
                            <w:rFonts w:ascii="Courier New"/>
                            <w:color w:val="505050"/>
                            <w:spacing w:val="-2"/>
                            <w:w w:val="85"/>
                            <w:sz w:val="15"/>
                          </w:rPr>
                          <w:t>is</w:t>
                        </w:r>
                        <w:r>
                          <w:rPr>
                            <w:rFonts w:ascii="Courier New"/>
                            <w:color w:val="505050"/>
                            <w:spacing w:val="-15"/>
                            <w:w w:val="85"/>
                            <w:sz w:val="15"/>
                          </w:rPr>
                          <w:t> </w:t>
                        </w:r>
                        <w:r>
                          <w:rPr>
                            <w:rFonts w:ascii="Courier New"/>
                            <w:color w:val="505050"/>
                            <w:spacing w:val="-2"/>
                            <w:w w:val="85"/>
                            <w:sz w:val="15"/>
                          </w:rPr>
                          <w:t>0.7702702879905701</w:t>
                        </w:r>
                      </w:p>
                    </w:txbxContent>
                  </v:textbox>
                  <v:stroke dashstyle="solid"/>
                  <w10:wrap type="none"/>
                </v:shape>
                <w10:wrap type="topAndBottom"/>
              </v:group>
            </w:pict>
          </mc:Fallback>
        </mc:AlternateContent>
      </w:r>
    </w:p>
    <w:p>
      <w:pPr>
        <w:pStyle w:val="BodyText"/>
        <w:rPr>
          <w:i/>
          <w:sz w:val="22"/>
        </w:rPr>
      </w:pPr>
    </w:p>
    <w:p>
      <w:pPr>
        <w:pStyle w:val="BodyText"/>
        <w:rPr>
          <w:i/>
          <w:sz w:val="22"/>
        </w:rPr>
      </w:pPr>
    </w:p>
    <w:p>
      <w:pPr>
        <w:pStyle w:val="BodyText"/>
        <w:spacing w:before="83"/>
        <w:rPr>
          <w:i/>
          <w:sz w:val="22"/>
        </w:rPr>
      </w:pPr>
    </w:p>
    <w:p>
      <w:pPr>
        <w:spacing w:before="0"/>
        <w:ind w:left="845" w:right="0" w:firstLine="0"/>
        <w:jc w:val="left"/>
        <w:rPr>
          <w:i/>
          <w:sz w:val="22"/>
        </w:rPr>
      </w:pPr>
      <w:r>
        <w:rPr>
          <w:i/>
          <w:color w:val="131315"/>
          <w:sz w:val="22"/>
        </w:rPr>
        <w:t>Confusion</w:t>
      </w:r>
      <w:r>
        <w:rPr>
          <w:i/>
          <w:color w:val="131315"/>
          <w:spacing w:val="-11"/>
          <w:sz w:val="22"/>
        </w:rPr>
        <w:t> </w:t>
      </w:r>
      <w:r>
        <w:rPr>
          <w:i/>
          <w:color w:val="131315"/>
          <w:spacing w:val="-2"/>
          <w:sz w:val="22"/>
        </w:rPr>
        <w:t>Matrix</w:t>
      </w:r>
    </w:p>
    <w:p>
      <w:pPr>
        <w:pStyle w:val="BodyText"/>
        <w:spacing w:before="63" w:after="1"/>
        <w:rPr>
          <w:i/>
          <w:sz w:val="20"/>
        </w:rPr>
      </w:pPr>
    </w:p>
    <w:tbl>
      <w:tblPr>
        <w:tblW w:w="0" w:type="auto"/>
        <w:jc w:val="left"/>
        <w:tblInd w:w="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55"/>
        <w:gridCol w:w="741"/>
        <w:gridCol w:w="960"/>
        <w:gridCol w:w="965"/>
        <w:gridCol w:w="952"/>
        <w:gridCol w:w="816"/>
      </w:tblGrid>
      <w:tr>
        <w:trPr>
          <w:trHeight w:val="5129" w:hRule="atLeast"/>
        </w:trPr>
        <w:tc>
          <w:tcPr>
            <w:tcW w:w="1755" w:type="dxa"/>
            <w:tcBorders>
              <w:top w:val="single" w:sz="6" w:space="0" w:color="000000"/>
              <w:left w:val="single" w:sz="8" w:space="0" w:color="000000"/>
              <w:bottom w:val="single" w:sz="8" w:space="0" w:color="000000"/>
            </w:tcBorders>
          </w:tcPr>
          <w:p>
            <w:pPr>
              <w:pStyle w:val="TableParagraph"/>
              <w:rPr>
                <w:i/>
                <w:sz w:val="14"/>
              </w:rPr>
            </w:pPr>
          </w:p>
          <w:p>
            <w:pPr>
              <w:pStyle w:val="TableParagraph"/>
              <w:spacing w:before="159"/>
              <w:rPr>
                <w:i/>
                <w:sz w:val="14"/>
              </w:rPr>
            </w:pPr>
          </w:p>
          <w:p>
            <w:pPr>
              <w:pStyle w:val="TableParagraph"/>
              <w:ind w:left="477"/>
              <w:rPr>
                <w:rFonts w:ascii="Arial"/>
                <w:sz w:val="14"/>
              </w:rPr>
            </w:pPr>
            <w:r>
              <w:rPr>
                <w:rFonts w:ascii="Arial"/>
                <w:color w:val="646262"/>
                <w:spacing w:val="-2"/>
                <w:w w:val="105"/>
                <w:sz w:val="14"/>
              </w:rPr>
              <w:t>Tea_Algal_Leaf-</w:t>
            </w:r>
          </w:p>
          <w:p>
            <w:pPr>
              <w:pStyle w:val="TableParagraph"/>
              <w:rPr>
                <w:i/>
                <w:sz w:val="14"/>
              </w:rPr>
            </w:pPr>
          </w:p>
          <w:p>
            <w:pPr>
              <w:pStyle w:val="TableParagraph"/>
              <w:rPr>
                <w:i/>
                <w:sz w:val="14"/>
              </w:rPr>
            </w:pPr>
          </w:p>
          <w:p>
            <w:pPr>
              <w:pStyle w:val="TableParagraph"/>
              <w:rPr>
                <w:i/>
                <w:sz w:val="14"/>
              </w:rPr>
            </w:pPr>
          </w:p>
          <w:p>
            <w:pPr>
              <w:pStyle w:val="TableParagraph"/>
              <w:spacing w:before="89"/>
              <w:rPr>
                <w:i/>
                <w:sz w:val="14"/>
              </w:rPr>
            </w:pPr>
          </w:p>
          <w:p>
            <w:pPr>
              <w:pStyle w:val="TableParagraph"/>
              <w:ind w:right="280"/>
              <w:jc w:val="right"/>
              <w:rPr>
                <w:rFonts w:ascii="Arial"/>
                <w:sz w:val="14"/>
              </w:rPr>
            </w:pPr>
            <w:r>
              <w:rPr>
                <w:rFonts w:ascii="Arial"/>
                <w:color w:val="646262"/>
                <w:spacing w:val="-2"/>
                <w:w w:val="105"/>
                <w:sz w:val="14"/>
              </w:rPr>
              <w:t>Tea_Anthracnose</w:t>
            </w:r>
          </w:p>
          <w:p>
            <w:pPr>
              <w:pStyle w:val="TableParagraph"/>
              <w:rPr>
                <w:i/>
                <w:sz w:val="14"/>
              </w:rPr>
            </w:pPr>
          </w:p>
          <w:p>
            <w:pPr>
              <w:pStyle w:val="TableParagraph"/>
              <w:rPr>
                <w:i/>
                <w:sz w:val="14"/>
              </w:rPr>
            </w:pPr>
          </w:p>
          <w:p>
            <w:pPr>
              <w:pStyle w:val="TableParagraph"/>
              <w:rPr>
                <w:i/>
                <w:sz w:val="14"/>
              </w:rPr>
            </w:pPr>
          </w:p>
          <w:p>
            <w:pPr>
              <w:pStyle w:val="TableParagraph"/>
              <w:spacing w:before="84"/>
              <w:rPr>
                <w:i/>
                <w:sz w:val="14"/>
              </w:rPr>
            </w:pPr>
          </w:p>
          <w:p>
            <w:pPr>
              <w:pStyle w:val="TableParagraph"/>
              <w:ind w:right="287"/>
              <w:jc w:val="right"/>
              <w:rPr>
                <w:rFonts w:ascii="Arial"/>
                <w:sz w:val="14"/>
              </w:rPr>
            </w:pPr>
            <w:r>
              <w:rPr>
                <w:rFonts w:ascii="Arial"/>
                <w:color w:val="646262"/>
                <w:spacing w:val="-2"/>
                <w:sz w:val="14"/>
              </w:rPr>
              <w:t>Tea_Bird_Eye_Spot</w:t>
            </w:r>
          </w:p>
          <w:p>
            <w:pPr>
              <w:pStyle w:val="TableParagraph"/>
              <w:rPr>
                <w:i/>
                <w:sz w:val="14"/>
              </w:rPr>
            </w:pPr>
          </w:p>
          <w:p>
            <w:pPr>
              <w:pStyle w:val="TableParagraph"/>
              <w:rPr>
                <w:i/>
                <w:sz w:val="14"/>
              </w:rPr>
            </w:pPr>
          </w:p>
          <w:p>
            <w:pPr>
              <w:pStyle w:val="TableParagraph"/>
              <w:rPr>
                <w:i/>
                <w:sz w:val="14"/>
              </w:rPr>
            </w:pPr>
          </w:p>
          <w:p>
            <w:pPr>
              <w:pStyle w:val="TableParagraph"/>
              <w:spacing w:before="84"/>
              <w:rPr>
                <w:i/>
                <w:sz w:val="14"/>
              </w:rPr>
            </w:pPr>
          </w:p>
          <w:p>
            <w:pPr>
              <w:pStyle w:val="TableParagraph"/>
              <w:ind w:right="302"/>
              <w:jc w:val="right"/>
              <w:rPr>
                <w:rFonts w:ascii="Arial"/>
                <w:sz w:val="14"/>
              </w:rPr>
            </w:pPr>
            <w:r>
              <w:rPr/>
              <mc:AlternateContent>
                <mc:Choice Requires="wps">
                  <w:drawing>
                    <wp:anchor distT="0" distB="0" distL="0" distR="0" allowOverlap="1" layoutInCell="1" locked="0" behindDoc="1" simplePos="0" relativeHeight="481692160">
                      <wp:simplePos x="0" y="0"/>
                      <wp:positionH relativeFrom="column">
                        <wp:posOffset>976735</wp:posOffset>
                      </wp:positionH>
                      <wp:positionV relativeFrom="paragraph">
                        <wp:posOffset>-444517</wp:posOffset>
                      </wp:positionV>
                      <wp:extent cx="2439035" cy="839469"/>
                      <wp:effectExtent l="0" t="0" r="0" b="0"/>
                      <wp:wrapNone/>
                      <wp:docPr id="1128" name="Group 1128"/>
                      <wp:cNvGraphicFramePr>
                        <a:graphicFrameLocks/>
                      </wp:cNvGraphicFramePr>
                      <a:graphic>
                        <a:graphicData uri="http://schemas.microsoft.com/office/word/2010/wordprocessingGroup">
                          <wpg:wgp>
                            <wpg:cNvPr id="1128" name="Group 1128"/>
                            <wpg:cNvGrpSpPr/>
                            <wpg:grpSpPr>
                              <a:xfrm>
                                <a:off x="0" y="0"/>
                                <a:ext cx="2439035" cy="839469"/>
                                <a:chExt cx="2439035" cy="839469"/>
                              </a:xfrm>
                            </wpg:grpSpPr>
                            <pic:pic>
                              <pic:nvPicPr>
                                <pic:cNvPr id="1129" name="Image 1129"/>
                                <pic:cNvPicPr/>
                              </pic:nvPicPr>
                              <pic:blipFill>
                                <a:blip r:embed="rId236" cstate="print"/>
                                <a:stretch>
                                  <a:fillRect/>
                                </a:stretch>
                              </pic:blipFill>
                              <pic:spPr>
                                <a:xfrm>
                                  <a:off x="0" y="0"/>
                                  <a:ext cx="2438786" cy="415000"/>
                                </a:xfrm>
                                <a:prstGeom prst="rect">
                                  <a:avLst/>
                                </a:prstGeom>
                              </pic:spPr>
                            </pic:pic>
                            <wps:wsp>
                              <wps:cNvPr id="1130" name="Graphic 1130"/>
                              <wps:cNvSpPr/>
                              <wps:spPr>
                                <a:xfrm>
                                  <a:off x="2420472" y="173931"/>
                                  <a:ext cx="1270" cy="665480"/>
                                </a:xfrm>
                                <a:custGeom>
                                  <a:avLst/>
                                  <a:gdLst/>
                                  <a:ahLst/>
                                  <a:cxnLst/>
                                  <a:rect l="l" t="t" r="r" b="b"/>
                                  <a:pathLst>
                                    <a:path w="0" h="665480">
                                      <a:moveTo>
                                        <a:pt x="0" y="665221"/>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31" name="Graphic 1131"/>
                              <wps:cNvSpPr/>
                              <wps:spPr>
                                <a:xfrm>
                                  <a:off x="1822221" y="836101"/>
                                  <a:ext cx="604520" cy="1270"/>
                                </a:xfrm>
                                <a:custGeom>
                                  <a:avLst/>
                                  <a:gdLst/>
                                  <a:ahLst/>
                                  <a:cxnLst/>
                                  <a:rect l="l" t="t" r="r" b="b"/>
                                  <a:pathLst>
                                    <a:path w="604520" h="0">
                                      <a:moveTo>
                                        <a:pt x="0" y="0"/>
                                      </a:moveTo>
                                      <a:lnTo>
                                        <a:pt x="604354" y="0"/>
                                      </a:lnTo>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908295pt;margin-top:-35.001389pt;width:192.05pt;height:66.1pt;mso-position-horizontal-relative:column;mso-position-vertical-relative:paragraph;z-index:-21624320" id="docshapegroup815" coordorigin="1538,-700" coordsize="3841,1322">
                      <v:shape style="position:absolute;left:1538;top:-701;width:3841;height:654" type="#_x0000_t75" id="docshape816" stroked="false">
                        <v:imagedata r:id="rId236" o:title=""/>
                      </v:shape>
                      <v:line style="position:absolute" from="5350,621" to="5350,-426" stroked="true" strokeweight=".961354pt" strokecolor="#000000">
                        <v:stroke dashstyle="solid"/>
                      </v:line>
                      <v:line style="position:absolute" from="4408,617" to="5360,617" stroked="true" strokeweight=".240274pt" strokecolor="#000000">
                        <v:stroke dashstyle="solid"/>
                      </v:line>
                      <w10:wrap type="none"/>
                    </v:group>
                  </w:pict>
                </mc:Fallback>
              </mc:AlternateContent>
            </w:r>
            <w:r>
              <w:rPr>
                <w:rFonts w:ascii="Arial"/>
                <w:color w:val="505050"/>
                <w:spacing w:val="-2"/>
                <w:sz w:val="14"/>
              </w:rPr>
              <w:t>Tea_Healthy</w:t>
            </w:r>
          </w:p>
        </w:tc>
        <w:tc>
          <w:tcPr>
            <w:tcW w:w="741" w:type="dxa"/>
            <w:tcBorders>
              <w:top w:val="single" w:sz="6" w:space="0" w:color="000000"/>
              <w:bottom w:val="single" w:sz="8" w:space="0" w:color="000000"/>
            </w:tcBorders>
          </w:tcPr>
          <w:p>
            <w:pPr>
              <w:pStyle w:val="TableParagraph"/>
              <w:rPr>
                <w:i/>
                <w:sz w:val="14"/>
              </w:rPr>
            </w:pPr>
          </w:p>
          <w:p>
            <w:pPr>
              <w:pStyle w:val="TableParagraph"/>
              <w:rPr>
                <w:i/>
                <w:sz w:val="14"/>
              </w:rPr>
            </w:pPr>
          </w:p>
          <w:p>
            <w:pPr>
              <w:pStyle w:val="TableParagraph"/>
              <w:spacing w:before="2"/>
              <w:rPr>
                <w:i/>
                <w:sz w:val="14"/>
              </w:rPr>
            </w:pPr>
          </w:p>
          <w:p>
            <w:pPr>
              <w:pStyle w:val="TableParagraph"/>
              <w:spacing w:before="1"/>
              <w:ind w:left="195"/>
              <w:rPr>
                <w:rFonts w:ascii="Arial"/>
                <w:sz w:val="14"/>
              </w:rPr>
            </w:pPr>
            <w:r>
              <w:rPr/>
              <mc:AlternateContent>
                <mc:Choice Requires="wps">
                  <w:drawing>
                    <wp:anchor distT="0" distB="0" distL="0" distR="0" allowOverlap="1" layoutInCell="1" locked="0" behindDoc="0" simplePos="0" relativeHeight="15873536">
                      <wp:simplePos x="0" y="0"/>
                      <wp:positionH relativeFrom="column">
                        <wp:posOffset>469971</wp:posOffset>
                      </wp:positionH>
                      <wp:positionV relativeFrom="paragraph">
                        <wp:posOffset>-312670</wp:posOffset>
                      </wp:positionV>
                      <wp:extent cx="1831975" cy="305435"/>
                      <wp:effectExtent l="0" t="0" r="0" b="0"/>
                      <wp:wrapNone/>
                      <wp:docPr id="1132" name="Group 1132"/>
                      <wp:cNvGraphicFramePr>
                        <a:graphicFrameLocks/>
                      </wp:cNvGraphicFramePr>
                      <a:graphic>
                        <a:graphicData uri="http://schemas.microsoft.com/office/word/2010/wordprocessingGroup">
                          <wpg:wgp>
                            <wpg:cNvPr id="1132" name="Group 1132"/>
                            <wpg:cNvGrpSpPr/>
                            <wpg:grpSpPr>
                              <a:xfrm>
                                <a:off x="0" y="0"/>
                                <a:ext cx="1831975" cy="305435"/>
                                <a:chExt cx="1831975" cy="305435"/>
                              </a:xfrm>
                            </wpg:grpSpPr>
                            <pic:pic>
                              <pic:nvPicPr>
                                <pic:cNvPr id="1133" name="Image 1133"/>
                                <pic:cNvPicPr/>
                              </pic:nvPicPr>
                              <pic:blipFill>
                                <a:blip r:embed="rId237" cstate="print"/>
                                <a:stretch>
                                  <a:fillRect/>
                                </a:stretch>
                              </pic:blipFill>
                              <pic:spPr>
                                <a:xfrm>
                                  <a:off x="0" y="0"/>
                                  <a:ext cx="1831379" cy="305147"/>
                                </a:xfrm>
                                <a:prstGeom prst="rect">
                                  <a:avLst/>
                                </a:prstGeom>
                              </pic:spPr>
                            </pic:pic>
                          </wpg:wgp>
                        </a:graphicData>
                      </a:graphic>
                    </wp:anchor>
                  </w:drawing>
                </mc:Choice>
                <mc:Fallback>
                  <w:pict>
                    <v:group style="position:absolute;margin-left:37.005665pt;margin-top:-24.619701pt;width:144.25pt;height:24.05pt;mso-position-horizontal-relative:column;mso-position-vertical-relative:paragraph;z-index:15873536" id="docshapegroup817" coordorigin="740,-492" coordsize="2885,481">
                      <v:shape style="position:absolute;left:740;top:-493;width:2885;height:481" type="#_x0000_t75" id="docshape818" stroked="false">
                        <v:imagedata r:id="rId237" o:title=""/>
                      </v:shape>
                      <w10:wrap type="none"/>
                    </v:group>
                  </w:pict>
                </mc:Fallback>
              </mc:AlternateContent>
            </w:r>
            <w:r>
              <w:rPr>
                <w:rFonts w:ascii="Arial"/>
                <w:color w:val="646262"/>
                <w:spacing w:val="-5"/>
                <w:w w:val="105"/>
                <w:sz w:val="14"/>
              </w:rPr>
              <w:t>11</w:t>
            </w: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rPr>
                <w:i/>
                <w:sz w:val="14"/>
              </w:rPr>
            </w:pPr>
          </w:p>
          <w:p>
            <w:pPr>
              <w:pStyle w:val="TableParagraph"/>
              <w:spacing w:before="53"/>
              <w:rPr>
                <w:i/>
                <w:sz w:val="14"/>
              </w:rPr>
            </w:pPr>
          </w:p>
          <w:p>
            <w:pPr>
              <w:pStyle w:val="TableParagraph"/>
              <w:ind w:left="205"/>
              <w:rPr>
                <w:rFonts w:ascii="Arial"/>
                <w:sz w:val="17"/>
              </w:rPr>
            </w:pPr>
            <w:r>
              <w:rPr>
                <w:rFonts w:ascii="Arial"/>
                <w:color w:val="646262"/>
                <w:spacing w:val="-2"/>
                <w:w w:val="60"/>
                <w:sz w:val="17"/>
              </w:rPr>
              <w:t>-</w:t>
            </w:r>
            <w:r>
              <w:rPr>
                <w:rFonts w:ascii="Arial"/>
                <w:color w:val="646262"/>
                <w:spacing w:val="-5"/>
                <w:w w:val="70"/>
                <w:sz w:val="17"/>
              </w:rPr>
              <w:t>:0</w:t>
            </w:r>
          </w:p>
          <w:p>
            <w:pPr>
              <w:pStyle w:val="TableParagraph"/>
              <w:spacing w:line="224" w:lineRule="exact" w:before="100"/>
              <w:ind w:left="203"/>
              <w:rPr>
                <w:rFonts w:ascii="Arial"/>
                <w:sz w:val="9"/>
              </w:rPr>
            </w:pPr>
            <w:r>
              <w:rPr>
                <w:color w:val="646262"/>
                <w:spacing w:val="-5"/>
                <w:w w:val="70"/>
                <w:sz w:val="22"/>
              </w:rPr>
              <w:t>co</w:t>
            </w:r>
            <w:r>
              <w:rPr>
                <w:rFonts w:ascii="Arial"/>
                <w:color w:val="414241"/>
                <w:spacing w:val="-5"/>
                <w:w w:val="70"/>
                <w:position w:val="12"/>
                <w:sz w:val="9"/>
              </w:rPr>
              <w:t>I</w:t>
            </w:r>
          </w:p>
          <w:p>
            <w:pPr>
              <w:pStyle w:val="TableParagraph"/>
              <w:spacing w:line="92" w:lineRule="exact"/>
              <w:ind w:left="204"/>
              <w:rPr>
                <w:rFonts w:ascii="Arial"/>
                <w:i/>
                <w:sz w:val="14"/>
              </w:rPr>
            </w:pPr>
            <w:r>
              <w:rPr>
                <w:rFonts w:ascii="Arial"/>
                <w:i/>
                <w:color w:val="646262"/>
                <w:spacing w:val="-5"/>
                <w:w w:val="95"/>
                <w:sz w:val="14"/>
              </w:rPr>
              <w:t>E.'</w:t>
            </w:r>
          </w:p>
          <w:p>
            <w:pPr>
              <w:pStyle w:val="TableParagraph"/>
              <w:spacing w:line="133" w:lineRule="exact"/>
              <w:ind w:left="210"/>
              <w:rPr>
                <w:rFonts w:ascii="Arial"/>
                <w:sz w:val="18"/>
              </w:rPr>
            </w:pPr>
            <w:r>
              <w:rPr>
                <w:rFonts w:ascii="Arial"/>
                <w:color w:val="646262"/>
                <w:spacing w:val="-10"/>
                <w:w w:val="105"/>
                <w:sz w:val="18"/>
              </w:rPr>
              <w:t>&lt;</w:t>
            </w:r>
          </w:p>
          <w:p>
            <w:pPr>
              <w:pStyle w:val="TableParagraph"/>
              <w:spacing w:line="23" w:lineRule="exact"/>
              <w:ind w:right="65"/>
              <w:jc w:val="center"/>
              <w:rPr>
                <w:rFonts w:ascii="Arial"/>
                <w:sz w:val="9"/>
              </w:rPr>
            </w:pPr>
            <w:r>
              <w:rPr>
                <w:rFonts w:ascii="Arial"/>
                <w:color w:val="505050"/>
                <w:spacing w:val="-10"/>
                <w:w w:val="85"/>
                <w:sz w:val="9"/>
              </w:rPr>
              <w:t>I</w:t>
            </w:r>
          </w:p>
          <w:p>
            <w:pPr>
              <w:pStyle w:val="TableParagraph"/>
              <w:spacing w:line="231" w:lineRule="exact"/>
              <w:ind w:left="223"/>
              <w:rPr>
                <w:rFonts w:ascii="Arial"/>
                <w:sz w:val="24"/>
              </w:rPr>
            </w:pPr>
            <w:r>
              <w:rPr>
                <w:rFonts w:ascii="Arial"/>
                <w:color w:val="646262"/>
                <w:spacing w:val="-5"/>
                <w:w w:val="90"/>
                <w:sz w:val="24"/>
              </w:rPr>
              <w:t>"'</w:t>
            </w:r>
          </w:p>
        </w:tc>
        <w:tc>
          <w:tcPr>
            <w:tcW w:w="960" w:type="dxa"/>
            <w:tcBorders>
              <w:bottom w:val="single" w:sz="8" w:space="0" w:color="000000"/>
            </w:tcBorders>
          </w:tcPr>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rPr>
                <w:i/>
                <w:sz w:val="27"/>
              </w:rPr>
            </w:pPr>
          </w:p>
          <w:p>
            <w:pPr>
              <w:pStyle w:val="TableParagraph"/>
              <w:spacing w:before="163"/>
              <w:rPr>
                <w:i/>
                <w:sz w:val="27"/>
              </w:rPr>
            </w:pPr>
          </w:p>
          <w:p>
            <w:pPr>
              <w:pStyle w:val="TableParagraph"/>
              <w:spacing w:line="282" w:lineRule="exact"/>
              <w:ind w:left="40" w:right="30"/>
              <w:jc w:val="center"/>
              <w:rPr>
                <w:rFonts w:ascii="Arial"/>
                <w:sz w:val="27"/>
              </w:rPr>
            </w:pPr>
            <w:r>
              <w:rPr>
                <w:rFonts w:ascii="Arial"/>
                <w:color w:val="505050"/>
                <w:spacing w:val="-5"/>
                <w:w w:val="90"/>
                <w:sz w:val="27"/>
              </w:rPr>
              <w:t>.,</w:t>
            </w:r>
          </w:p>
          <w:p>
            <w:pPr>
              <w:pStyle w:val="TableParagraph"/>
              <w:spacing w:line="179" w:lineRule="exact"/>
              <w:ind w:left="40" w:right="41"/>
              <w:jc w:val="center"/>
              <w:rPr>
                <w:sz w:val="20"/>
              </w:rPr>
            </w:pPr>
            <w:r>
              <w:rPr>
                <w:rFonts w:ascii="Arial"/>
                <w:color w:val="505050"/>
                <w:spacing w:val="-5"/>
                <w:sz w:val="9"/>
              </w:rPr>
              <w:t>0</w:t>
            </w:r>
            <w:r>
              <w:rPr>
                <w:color w:val="646262"/>
                <w:spacing w:val="-5"/>
                <w:sz w:val="20"/>
              </w:rPr>
              <w:t>"'</w:t>
            </w:r>
          </w:p>
          <w:p>
            <w:pPr>
              <w:pStyle w:val="TableParagraph"/>
              <w:spacing w:line="53" w:lineRule="exact"/>
              <w:ind w:left="48" w:right="22"/>
              <w:jc w:val="center"/>
              <w:rPr>
                <w:sz w:val="9"/>
              </w:rPr>
            </w:pPr>
            <w:r>
              <w:rPr>
                <w:color w:val="505050"/>
                <w:spacing w:val="-5"/>
                <w:w w:val="110"/>
                <w:sz w:val="9"/>
              </w:rPr>
              <w:t>C:</w:t>
            </w:r>
          </w:p>
          <w:p>
            <w:pPr>
              <w:pStyle w:val="TableParagraph"/>
              <w:spacing w:line="90" w:lineRule="exact"/>
              <w:ind w:left="40" w:right="62"/>
              <w:jc w:val="center"/>
              <w:rPr>
                <w:sz w:val="12"/>
              </w:rPr>
            </w:pPr>
            <w:r>
              <w:rPr>
                <w:color w:val="646262"/>
                <w:spacing w:val="-10"/>
                <w:w w:val="70"/>
                <w:sz w:val="12"/>
              </w:rPr>
              <w:t>u</w:t>
            </w:r>
          </w:p>
          <w:p>
            <w:pPr>
              <w:pStyle w:val="TableParagraph"/>
              <w:spacing w:line="55" w:lineRule="auto" w:before="38"/>
              <w:ind w:left="40" w:right="49"/>
              <w:jc w:val="center"/>
              <w:rPr>
                <w:rFonts w:ascii="Arial"/>
                <w:sz w:val="16"/>
              </w:rPr>
            </w:pPr>
            <w:r>
              <w:rPr>
                <w:rFonts w:ascii="Arial"/>
                <w:color w:val="646262"/>
                <w:spacing w:val="-4"/>
                <w:w w:val="95"/>
                <w:position w:val="-11"/>
                <w:sz w:val="21"/>
              </w:rPr>
              <w:t>.</w:t>
            </w:r>
            <w:r>
              <w:rPr>
                <w:rFonts w:ascii="Arial"/>
                <w:color w:val="646262"/>
                <w:spacing w:val="-4"/>
                <w:w w:val="95"/>
                <w:sz w:val="16"/>
              </w:rPr>
              <w:t>e</w:t>
            </w:r>
            <w:r>
              <w:rPr>
                <w:rFonts w:ascii="Arial"/>
                <w:color w:val="646262"/>
                <w:spacing w:val="-4"/>
                <w:w w:val="95"/>
                <w:position w:val="-11"/>
                <w:sz w:val="21"/>
              </w:rPr>
              <w:t>,</w:t>
            </w:r>
            <w:r>
              <w:rPr>
                <w:rFonts w:ascii="Arial"/>
                <w:color w:val="646262"/>
                <w:spacing w:val="-4"/>
                <w:w w:val="95"/>
                <w:sz w:val="16"/>
              </w:rPr>
              <w:t>!</w:t>
            </w:r>
          </w:p>
          <w:p>
            <w:pPr>
              <w:pStyle w:val="TableParagraph"/>
              <w:spacing w:line="75" w:lineRule="exact"/>
              <w:ind w:left="40" w:right="48"/>
              <w:jc w:val="center"/>
              <w:rPr>
                <w:rFonts w:ascii="Arial"/>
                <w:sz w:val="13"/>
              </w:rPr>
            </w:pPr>
            <w:r>
              <w:rPr>
                <w:rFonts w:ascii="Arial"/>
                <w:color w:val="646262"/>
                <w:spacing w:val="-5"/>
                <w:sz w:val="13"/>
              </w:rPr>
              <w:t>.c:</w:t>
            </w:r>
          </w:p>
          <w:p>
            <w:pPr>
              <w:pStyle w:val="TableParagraph"/>
              <w:spacing w:line="72" w:lineRule="exact" w:before="28"/>
              <w:ind w:left="40" w:right="25"/>
              <w:jc w:val="center"/>
              <w:rPr>
                <w:sz w:val="9"/>
              </w:rPr>
            </w:pPr>
            <w:r>
              <w:rPr>
                <w:color w:val="646262"/>
                <w:spacing w:val="-5"/>
                <w:w w:val="110"/>
                <w:sz w:val="9"/>
              </w:rPr>
              <w:t>C:</w:t>
            </w:r>
          </w:p>
          <w:p>
            <w:pPr>
              <w:pStyle w:val="TableParagraph"/>
              <w:spacing w:line="138" w:lineRule="exact"/>
              <w:ind w:left="62" w:right="22"/>
              <w:jc w:val="center"/>
              <w:rPr>
                <w:rFonts w:ascii="Arial"/>
                <w:sz w:val="18"/>
              </w:rPr>
            </w:pPr>
            <w:r>
              <w:rPr>
                <w:rFonts w:ascii="Arial"/>
                <w:color w:val="505050"/>
                <w:spacing w:val="-5"/>
                <w:sz w:val="18"/>
              </w:rPr>
              <w:t>&lt;,</w:t>
            </w:r>
          </w:p>
          <w:p>
            <w:pPr>
              <w:pStyle w:val="TableParagraph"/>
              <w:spacing w:line="261" w:lineRule="exact"/>
              <w:ind w:left="40" w:right="28"/>
              <w:jc w:val="center"/>
              <w:rPr>
                <w:rFonts w:ascii="Arial"/>
                <w:sz w:val="26"/>
              </w:rPr>
            </w:pPr>
            <w:r>
              <w:rPr>
                <w:rFonts w:ascii="Arial"/>
                <w:color w:val="505050"/>
                <w:spacing w:val="-5"/>
                <w:w w:val="75"/>
                <w:sz w:val="26"/>
              </w:rPr>
              <w:t>"'</w:t>
            </w:r>
          </w:p>
        </w:tc>
        <w:tc>
          <w:tcPr>
            <w:tcW w:w="965" w:type="dxa"/>
            <w:tcBorders>
              <w:bottom w:val="single" w:sz="8" w:space="0" w:color="000000"/>
            </w:tcBorders>
          </w:tcPr>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rPr>
                <w:i/>
                <w:sz w:val="18"/>
              </w:rPr>
            </w:pPr>
          </w:p>
          <w:p>
            <w:pPr>
              <w:pStyle w:val="TableParagraph"/>
              <w:spacing w:before="34"/>
              <w:rPr>
                <w:i/>
                <w:sz w:val="18"/>
              </w:rPr>
            </w:pPr>
          </w:p>
          <w:p>
            <w:pPr>
              <w:pStyle w:val="TableParagraph"/>
              <w:spacing w:line="181" w:lineRule="exact"/>
              <w:ind w:left="122" w:right="171"/>
              <w:jc w:val="center"/>
              <w:rPr>
                <w:sz w:val="18"/>
              </w:rPr>
            </w:pPr>
            <w:r>
              <w:rPr>
                <w:color w:val="646262"/>
                <w:spacing w:val="-10"/>
                <w:w w:val="90"/>
                <w:sz w:val="18"/>
              </w:rPr>
              <w:t>0</w:t>
            </w:r>
          </w:p>
          <w:p>
            <w:pPr>
              <w:pStyle w:val="TableParagraph"/>
              <w:spacing w:line="39" w:lineRule="exact"/>
              <w:ind w:left="122" w:right="95"/>
              <w:jc w:val="center"/>
              <w:rPr>
                <w:rFonts w:ascii="Arial"/>
                <w:sz w:val="10"/>
              </w:rPr>
            </w:pPr>
            <w:r>
              <w:rPr>
                <w:rFonts w:ascii="Arial"/>
                <w:color w:val="646262"/>
                <w:spacing w:val="-5"/>
                <w:w w:val="110"/>
                <w:sz w:val="10"/>
              </w:rPr>
              <w:t>C.</w:t>
            </w:r>
          </w:p>
          <w:p>
            <w:pPr>
              <w:pStyle w:val="TableParagraph"/>
              <w:spacing w:line="77" w:lineRule="exact"/>
              <w:ind w:left="122" w:right="122"/>
              <w:jc w:val="center"/>
              <w:rPr>
                <w:rFonts w:ascii="Arial"/>
                <w:sz w:val="10"/>
              </w:rPr>
            </w:pPr>
            <w:r>
              <w:rPr>
                <w:rFonts w:ascii="Arial"/>
                <w:color w:val="646262"/>
                <w:spacing w:val="-5"/>
                <w:w w:val="80"/>
                <w:sz w:val="29"/>
              </w:rPr>
              <w:t>.,</w:t>
            </w:r>
            <w:r>
              <w:rPr>
                <w:rFonts w:ascii="Arial"/>
                <w:color w:val="646262"/>
                <w:spacing w:val="-5"/>
                <w:w w:val="80"/>
                <w:position w:val="3"/>
                <w:sz w:val="10"/>
              </w:rPr>
              <w:t>I</w:t>
            </w:r>
          </w:p>
          <w:p>
            <w:pPr>
              <w:pStyle w:val="TableParagraph"/>
              <w:spacing w:line="46" w:lineRule="exact"/>
              <w:ind w:left="122" w:right="177"/>
              <w:jc w:val="center"/>
              <w:rPr>
                <w:rFonts w:ascii="Arial"/>
                <w:i/>
                <w:sz w:val="8"/>
              </w:rPr>
            </w:pPr>
            <w:r>
              <w:rPr>
                <w:rFonts w:ascii="Arial"/>
                <w:i/>
                <w:color w:val="646262"/>
                <w:spacing w:val="-5"/>
                <w:w w:val="110"/>
                <w:sz w:val="8"/>
              </w:rPr>
              <w:t>V,</w:t>
            </w:r>
          </w:p>
          <w:p>
            <w:pPr>
              <w:pStyle w:val="TableParagraph"/>
              <w:spacing w:before="52"/>
              <w:rPr>
                <w:i/>
                <w:sz w:val="8"/>
              </w:rPr>
            </w:pPr>
          </w:p>
          <w:p>
            <w:pPr>
              <w:pStyle w:val="TableParagraph"/>
              <w:spacing w:line="153" w:lineRule="auto" w:before="1"/>
              <w:ind w:left="122" w:right="166"/>
              <w:jc w:val="center"/>
              <w:rPr>
                <w:sz w:val="9"/>
              </w:rPr>
            </w:pPr>
            <w:r>
              <w:rPr>
                <w:color w:val="505050"/>
                <w:spacing w:val="-5"/>
                <w:w w:val="90"/>
                <w:position w:val="-8"/>
                <w:sz w:val="14"/>
              </w:rPr>
              <w:t>w</w:t>
            </w:r>
            <w:r>
              <w:rPr>
                <w:color w:val="646262"/>
                <w:spacing w:val="-5"/>
                <w:w w:val="90"/>
                <w:sz w:val="9"/>
              </w:rPr>
              <w:t>&gt;,</w:t>
            </w:r>
          </w:p>
          <w:p>
            <w:pPr>
              <w:pStyle w:val="TableParagraph"/>
              <w:spacing w:line="89" w:lineRule="exact"/>
              <w:ind w:left="177" w:right="55"/>
              <w:jc w:val="center"/>
              <w:rPr>
                <w:rFonts w:ascii="Arial"/>
                <w:sz w:val="10"/>
              </w:rPr>
            </w:pPr>
            <w:r>
              <w:rPr>
                <w:rFonts w:ascii="Arial"/>
                <w:color w:val="646262"/>
                <w:spacing w:val="-10"/>
                <w:w w:val="105"/>
                <w:sz w:val="10"/>
              </w:rPr>
              <w:t>I</w:t>
            </w:r>
          </w:p>
          <w:p>
            <w:pPr>
              <w:pStyle w:val="TableParagraph"/>
              <w:spacing w:line="126" w:lineRule="exact"/>
              <w:ind w:left="122" w:right="148"/>
              <w:jc w:val="center"/>
              <w:rPr>
                <w:rFonts w:ascii="Arial"/>
                <w:sz w:val="16"/>
              </w:rPr>
            </w:pPr>
            <w:r>
              <w:rPr>
                <w:rFonts w:ascii="Arial"/>
                <w:color w:val="646262"/>
                <w:spacing w:val="-5"/>
                <w:w w:val="85"/>
                <w:sz w:val="16"/>
              </w:rPr>
              <w:t>"E</w:t>
            </w:r>
          </w:p>
          <w:p>
            <w:pPr>
              <w:pStyle w:val="TableParagraph"/>
              <w:spacing w:line="128" w:lineRule="exact"/>
              <w:ind w:left="122" w:right="106"/>
              <w:jc w:val="center"/>
              <w:rPr>
                <w:rFonts w:ascii="Arial" w:hAnsi="Arial"/>
                <w:sz w:val="15"/>
              </w:rPr>
            </w:pPr>
            <w:r>
              <w:rPr>
                <w:rFonts w:ascii="Arial" w:hAnsi="Arial"/>
                <w:color w:val="808289"/>
                <w:spacing w:val="-5"/>
                <w:w w:val="95"/>
                <w:sz w:val="15"/>
              </w:rPr>
              <w:t>·</w:t>
            </w:r>
            <w:r>
              <w:rPr>
                <w:rFonts w:ascii="Arial" w:hAnsi="Arial"/>
                <w:color w:val="505050"/>
                <w:spacing w:val="-5"/>
                <w:w w:val="95"/>
                <w:sz w:val="15"/>
              </w:rPr>
              <w:t>a5</w:t>
            </w:r>
          </w:p>
          <w:p>
            <w:pPr>
              <w:pStyle w:val="TableParagraph"/>
              <w:spacing w:line="54" w:lineRule="exact"/>
              <w:ind w:left="166" w:right="55"/>
              <w:jc w:val="center"/>
              <w:rPr>
                <w:rFonts w:ascii="Arial"/>
                <w:sz w:val="10"/>
              </w:rPr>
            </w:pPr>
            <w:r>
              <w:rPr>
                <w:rFonts w:ascii="Arial"/>
                <w:color w:val="646262"/>
                <w:spacing w:val="-10"/>
                <w:w w:val="75"/>
                <w:sz w:val="10"/>
              </w:rPr>
              <w:t>I</w:t>
            </w:r>
          </w:p>
          <w:p>
            <w:pPr>
              <w:pStyle w:val="TableParagraph"/>
              <w:spacing w:line="248" w:lineRule="exact"/>
              <w:ind w:left="122" w:right="123"/>
              <w:jc w:val="center"/>
              <w:rPr>
                <w:rFonts w:ascii="Arial"/>
                <w:sz w:val="26"/>
              </w:rPr>
            </w:pPr>
            <w:r>
              <w:rPr>
                <w:rFonts w:ascii="Arial"/>
                <w:color w:val="646262"/>
                <w:spacing w:val="-5"/>
                <w:w w:val="80"/>
                <w:sz w:val="26"/>
              </w:rPr>
              <w:t>"'</w:t>
            </w:r>
          </w:p>
        </w:tc>
        <w:tc>
          <w:tcPr>
            <w:tcW w:w="952" w:type="dxa"/>
            <w:tcBorders>
              <w:bottom w:val="single" w:sz="8" w:space="0" w:color="000000"/>
            </w:tcBorders>
          </w:tcPr>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rPr>
                <w:i/>
                <w:sz w:val="9"/>
              </w:rPr>
            </w:pPr>
          </w:p>
          <w:p>
            <w:pPr>
              <w:pStyle w:val="TableParagraph"/>
              <w:spacing w:before="51"/>
              <w:rPr>
                <w:i/>
                <w:sz w:val="9"/>
              </w:rPr>
            </w:pPr>
          </w:p>
          <w:p>
            <w:pPr>
              <w:pStyle w:val="TableParagraph"/>
              <w:spacing w:line="61" w:lineRule="exact"/>
              <w:ind w:left="117" w:right="154"/>
              <w:jc w:val="center"/>
              <w:rPr>
                <w:sz w:val="9"/>
              </w:rPr>
            </w:pPr>
            <w:r>
              <w:rPr>
                <w:color w:val="646262"/>
                <w:spacing w:val="-5"/>
                <w:w w:val="90"/>
                <w:sz w:val="9"/>
              </w:rPr>
              <w:t>&gt;,</w:t>
            </w:r>
          </w:p>
          <w:p>
            <w:pPr>
              <w:pStyle w:val="TableParagraph"/>
              <w:spacing w:line="124" w:lineRule="exact"/>
              <w:ind w:left="117" w:right="151"/>
              <w:jc w:val="center"/>
              <w:rPr>
                <w:rFonts w:ascii="Arial"/>
                <w:sz w:val="11"/>
              </w:rPr>
            </w:pPr>
            <w:r>
              <w:rPr>
                <w:rFonts w:ascii="Arial"/>
                <w:color w:val="646262"/>
                <w:spacing w:val="-2"/>
                <w:sz w:val="11"/>
              </w:rPr>
              <w:t>.</w:t>
            </w:r>
            <w:r>
              <w:rPr>
                <w:color w:val="646262"/>
                <w:spacing w:val="-2"/>
                <w:position w:val="-2"/>
                <w:sz w:val="20"/>
              </w:rPr>
              <w:t>.</w:t>
            </w:r>
            <w:r>
              <w:rPr>
                <w:rFonts w:ascii="Arial"/>
                <w:color w:val="646262"/>
                <w:spacing w:val="-2"/>
                <w:sz w:val="11"/>
              </w:rPr>
              <w:t>c</w:t>
            </w:r>
            <w:r>
              <w:rPr>
                <w:color w:val="646262"/>
                <w:spacing w:val="-2"/>
                <w:position w:val="-2"/>
                <w:sz w:val="20"/>
              </w:rPr>
              <w:t>.,</w:t>
            </w:r>
            <w:r>
              <w:rPr>
                <w:rFonts w:ascii="Arial"/>
                <w:color w:val="646262"/>
                <w:spacing w:val="-2"/>
                <w:sz w:val="11"/>
              </w:rPr>
              <w:t>:</w:t>
            </w:r>
          </w:p>
          <w:p>
            <w:pPr>
              <w:pStyle w:val="TableParagraph"/>
              <w:spacing w:line="238" w:lineRule="exact"/>
              <w:ind w:left="117" w:right="135"/>
              <w:jc w:val="center"/>
              <w:rPr>
                <w:rFonts w:ascii="Arial"/>
                <w:sz w:val="29"/>
              </w:rPr>
            </w:pPr>
            <w:r>
              <w:rPr>
                <w:color w:val="646262"/>
                <w:spacing w:val="-4"/>
                <w:w w:val="80"/>
                <w:sz w:val="22"/>
              </w:rPr>
              <w:t>c</w:t>
            </w:r>
            <w:r>
              <w:rPr>
                <w:rFonts w:ascii="Arial"/>
                <w:color w:val="646262"/>
                <w:spacing w:val="-4"/>
                <w:w w:val="80"/>
                <w:position w:val="-3"/>
                <w:sz w:val="29"/>
              </w:rPr>
              <w:t>.</w:t>
            </w:r>
            <w:r>
              <w:rPr>
                <w:color w:val="646262"/>
                <w:spacing w:val="-4"/>
                <w:w w:val="80"/>
                <w:sz w:val="22"/>
              </w:rPr>
              <w:t>o</w:t>
            </w:r>
            <w:r>
              <w:rPr>
                <w:rFonts w:ascii="Arial"/>
                <w:color w:val="646262"/>
                <w:spacing w:val="-4"/>
                <w:w w:val="80"/>
                <w:position w:val="-3"/>
                <w:sz w:val="29"/>
              </w:rPr>
              <w:t>,</w:t>
            </w:r>
          </w:p>
          <w:p>
            <w:pPr>
              <w:pStyle w:val="TableParagraph"/>
              <w:spacing w:line="121" w:lineRule="exact"/>
              <w:ind w:left="117" w:right="146"/>
              <w:jc w:val="center"/>
              <w:rPr>
                <w:rFonts w:ascii="Arial"/>
                <w:sz w:val="15"/>
              </w:rPr>
            </w:pPr>
            <w:r>
              <w:rPr>
                <w:rFonts w:ascii="Arial"/>
                <w:color w:val="505050"/>
                <w:spacing w:val="-5"/>
                <w:w w:val="85"/>
                <w:sz w:val="15"/>
              </w:rPr>
              <w:t>:c:</w:t>
            </w:r>
          </w:p>
          <w:p>
            <w:pPr>
              <w:pStyle w:val="TableParagraph"/>
              <w:spacing w:line="39" w:lineRule="exact"/>
              <w:ind w:left="154" w:right="37"/>
              <w:jc w:val="center"/>
              <w:rPr>
                <w:rFonts w:ascii="Arial"/>
                <w:sz w:val="9"/>
              </w:rPr>
            </w:pPr>
            <w:r>
              <w:rPr>
                <w:rFonts w:ascii="Arial"/>
                <w:color w:val="505050"/>
                <w:spacing w:val="-10"/>
                <w:w w:val="105"/>
                <w:sz w:val="9"/>
              </w:rPr>
              <w:t>I</w:t>
            </w:r>
          </w:p>
          <w:p>
            <w:pPr>
              <w:pStyle w:val="TableParagraph"/>
              <w:spacing w:line="254" w:lineRule="exact"/>
              <w:ind w:left="117" w:right="126"/>
              <w:jc w:val="center"/>
              <w:rPr>
                <w:rFonts w:ascii="Arial"/>
                <w:sz w:val="26"/>
              </w:rPr>
            </w:pPr>
            <w:r>
              <w:rPr>
                <w:rFonts w:ascii="Arial"/>
                <w:color w:val="646262"/>
                <w:spacing w:val="-5"/>
                <w:w w:val="85"/>
                <w:sz w:val="26"/>
              </w:rPr>
              <w:t>"'</w:t>
            </w:r>
          </w:p>
        </w:tc>
        <w:tc>
          <w:tcPr>
            <w:tcW w:w="816" w:type="dxa"/>
            <w:tcBorders>
              <w:bottom w:val="single" w:sz="8" w:space="0" w:color="000000"/>
              <w:right w:val="single" w:sz="8" w:space="0" w:color="000000"/>
            </w:tcBorders>
          </w:tcPr>
          <w:p>
            <w:pPr>
              <w:pStyle w:val="TableParagraph"/>
              <w:rPr>
                <w:i/>
                <w:sz w:val="14"/>
              </w:rPr>
            </w:pPr>
          </w:p>
          <w:p>
            <w:pPr>
              <w:pStyle w:val="TableParagraph"/>
              <w:spacing w:before="49"/>
              <w:rPr>
                <w:i/>
                <w:sz w:val="14"/>
              </w:rPr>
            </w:pPr>
          </w:p>
          <w:p>
            <w:pPr>
              <w:pStyle w:val="TableParagraph"/>
              <w:ind w:left="418"/>
              <w:rPr>
                <w:sz w:val="14"/>
              </w:rPr>
            </w:pPr>
            <w:r>
              <w:rPr/>
              <mc:AlternateContent>
                <mc:Choice Requires="wps">
                  <w:drawing>
                    <wp:anchor distT="0" distB="0" distL="0" distR="0" allowOverlap="1" layoutInCell="1" locked="0" behindDoc="1" simplePos="0" relativeHeight="481692672">
                      <wp:simplePos x="0" y="0"/>
                      <wp:positionH relativeFrom="column">
                        <wp:posOffset>156382</wp:posOffset>
                      </wp:positionH>
                      <wp:positionV relativeFrom="paragraph">
                        <wp:posOffset>89098</wp:posOffset>
                      </wp:positionV>
                      <wp:extent cx="100965" cy="2069464"/>
                      <wp:effectExtent l="0" t="0" r="0" b="0"/>
                      <wp:wrapNone/>
                      <wp:docPr id="1134" name="Group 1134"/>
                      <wp:cNvGraphicFramePr>
                        <a:graphicFrameLocks/>
                      </wp:cNvGraphicFramePr>
                      <a:graphic>
                        <a:graphicData uri="http://schemas.microsoft.com/office/word/2010/wordprocessingGroup">
                          <wpg:wgp>
                            <wpg:cNvPr id="1134" name="Group 1134"/>
                            <wpg:cNvGrpSpPr/>
                            <wpg:grpSpPr>
                              <a:xfrm>
                                <a:off x="0" y="0"/>
                                <a:ext cx="100965" cy="2069464"/>
                                <a:chExt cx="100965" cy="2069464"/>
                              </a:xfrm>
                            </wpg:grpSpPr>
                            <wps:wsp>
                              <wps:cNvPr id="1135" name="Graphic 1135"/>
                              <wps:cNvSpPr/>
                              <wps:spPr>
                                <a:xfrm>
                                  <a:off x="50362" y="0"/>
                                  <a:ext cx="1270" cy="213995"/>
                                </a:xfrm>
                                <a:custGeom>
                                  <a:avLst/>
                                  <a:gdLst/>
                                  <a:ahLst/>
                                  <a:cxnLst/>
                                  <a:rect l="l" t="t" r="r" b="b"/>
                                  <a:pathLst>
                                    <a:path w="0" h="213995">
                                      <a:moveTo>
                                        <a:pt x="0" y="213603"/>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36" name="Graphic 1136"/>
                              <wps:cNvSpPr/>
                              <wps:spPr>
                                <a:xfrm>
                                  <a:off x="50362" y="213603"/>
                                  <a:ext cx="1270" cy="274955"/>
                                </a:xfrm>
                                <a:custGeom>
                                  <a:avLst/>
                                  <a:gdLst/>
                                  <a:ahLst/>
                                  <a:cxnLst/>
                                  <a:rect l="l" t="t" r="r" b="b"/>
                                  <a:pathLst>
                                    <a:path w="0" h="274955">
                                      <a:moveTo>
                                        <a:pt x="0" y="274632"/>
                                      </a:moveTo>
                                      <a:lnTo>
                                        <a:pt x="0" y="0"/>
                                      </a:lnTo>
                                    </a:path>
                                  </a:pathLst>
                                </a:custGeom>
                                <a:ln w="21366">
                                  <a:solidFill>
                                    <a:srgbClr val="000000"/>
                                  </a:solidFill>
                                  <a:prstDash val="solid"/>
                                </a:ln>
                              </wps:spPr>
                              <wps:bodyPr wrap="square" lIns="0" tIns="0" rIns="0" bIns="0" rtlCol="0">
                                <a:prstTxWarp prst="textNoShape">
                                  <a:avLst/>
                                </a:prstTxWarp>
                                <a:noAutofit/>
                              </wps:bodyPr>
                            </wps:wsp>
                            <wps:wsp>
                              <wps:cNvPr id="1137" name="Graphic 1137"/>
                              <wps:cNvSpPr/>
                              <wps:spPr>
                                <a:xfrm>
                                  <a:off x="50362" y="488235"/>
                                  <a:ext cx="1270" cy="1397635"/>
                                </a:xfrm>
                                <a:custGeom>
                                  <a:avLst/>
                                  <a:gdLst/>
                                  <a:ahLst/>
                                  <a:cxnLst/>
                                  <a:rect l="l" t="t" r="r" b="b"/>
                                  <a:pathLst>
                                    <a:path w="0" h="1397635">
                                      <a:moveTo>
                                        <a:pt x="0" y="1397575"/>
                                      </a:moveTo>
                                      <a:lnTo>
                                        <a:pt x="0" y="0"/>
                                      </a:lnTo>
                                    </a:path>
                                  </a:pathLst>
                                </a:custGeom>
                                <a:ln w="100725">
                                  <a:solidFill>
                                    <a:srgbClr val="000000"/>
                                  </a:solidFill>
                                  <a:prstDash val="solid"/>
                                </a:ln>
                              </wps:spPr>
                              <wps:bodyPr wrap="square" lIns="0" tIns="0" rIns="0" bIns="0" rtlCol="0">
                                <a:prstTxWarp prst="textNoShape">
                                  <a:avLst/>
                                </a:prstTxWarp>
                                <a:noAutofit/>
                              </wps:bodyPr>
                            </wps:wsp>
                            <wps:wsp>
                              <wps:cNvPr id="1138" name="Graphic 1138"/>
                              <wps:cNvSpPr/>
                              <wps:spPr>
                                <a:xfrm>
                                  <a:off x="50362" y="1885811"/>
                                  <a:ext cx="1270" cy="183515"/>
                                </a:xfrm>
                                <a:custGeom>
                                  <a:avLst/>
                                  <a:gdLst/>
                                  <a:ahLst/>
                                  <a:cxnLst/>
                                  <a:rect l="l" t="t" r="r" b="b"/>
                                  <a:pathLst>
                                    <a:path w="0" h="183515">
                                      <a:moveTo>
                                        <a:pt x="0" y="183088"/>
                                      </a:moveTo>
                                      <a:lnTo>
                                        <a:pt x="0" y="0"/>
                                      </a:lnTo>
                                    </a:path>
                                  </a:pathLst>
                                </a:custGeom>
                                <a:ln w="702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313562pt;margin-top:7.015622pt;width:7.95pt;height:162.950pt;mso-position-horizontal-relative:column;mso-position-vertical-relative:paragraph;z-index:-21623808" id="docshapegroup819" coordorigin="246,140" coordsize="159,3259">
                      <v:line style="position:absolute" from="326,477" to="326,140" stroked="true" strokeweight=".961354pt" strokecolor="#000000">
                        <v:stroke dashstyle="solid"/>
                      </v:line>
                      <v:line style="position:absolute" from="326,909" to="326,477" stroked="true" strokeweight="1.682369pt" strokecolor="#000000">
                        <v:stroke dashstyle="solid"/>
                      </v:line>
                      <v:line style="position:absolute" from="326,3110" to="326,909" stroked="true" strokeweight="7.931167pt" strokecolor="#000000">
                        <v:stroke dashstyle="solid"/>
                      </v:line>
                      <v:line style="position:absolute" from="326,3398" to="326,3110" stroked="true" strokeweight="5.527783pt" strokecolor="#000000">
                        <v:stroke dashstyle="solid"/>
                      </v:line>
                      <w10:wrap type="none"/>
                    </v:group>
                  </w:pict>
                </mc:Fallback>
              </mc:AlternateContent>
            </w:r>
            <w:r>
              <w:rPr>
                <w:color w:val="646262"/>
                <w:w w:val="105"/>
                <w:sz w:val="14"/>
              </w:rPr>
              <w:t>-</w:t>
            </w:r>
            <w:r>
              <w:rPr>
                <w:color w:val="646262"/>
                <w:spacing w:val="-5"/>
                <w:w w:val="105"/>
                <w:sz w:val="14"/>
              </w:rPr>
              <w:t>10</w:t>
            </w:r>
          </w:p>
          <w:p>
            <w:pPr>
              <w:pStyle w:val="TableParagraph"/>
              <w:rPr>
                <w:i/>
                <w:sz w:val="14"/>
              </w:rPr>
            </w:pPr>
          </w:p>
          <w:p>
            <w:pPr>
              <w:pStyle w:val="TableParagraph"/>
              <w:rPr>
                <w:i/>
                <w:sz w:val="14"/>
              </w:rPr>
            </w:pPr>
          </w:p>
          <w:p>
            <w:pPr>
              <w:pStyle w:val="TableParagraph"/>
              <w:spacing w:before="9"/>
              <w:rPr>
                <w:i/>
                <w:sz w:val="14"/>
              </w:rPr>
            </w:pPr>
          </w:p>
          <w:p>
            <w:pPr>
              <w:pStyle w:val="TableParagraph"/>
              <w:ind w:right="196"/>
              <w:jc w:val="right"/>
              <w:rPr>
                <w:rFonts w:ascii="Arial"/>
                <w:sz w:val="14"/>
              </w:rPr>
            </w:pPr>
            <w:r>
              <w:rPr>
                <w:rFonts w:ascii="Arial"/>
                <w:color w:val="505050"/>
                <w:spacing w:val="-10"/>
                <w:w w:val="105"/>
                <w:sz w:val="14"/>
              </w:rPr>
              <w:t>8</w:t>
            </w:r>
          </w:p>
          <w:p>
            <w:pPr>
              <w:pStyle w:val="TableParagraph"/>
              <w:rPr>
                <w:i/>
                <w:sz w:val="14"/>
              </w:rPr>
            </w:pPr>
          </w:p>
          <w:p>
            <w:pPr>
              <w:pStyle w:val="TableParagraph"/>
              <w:rPr>
                <w:i/>
                <w:sz w:val="14"/>
              </w:rPr>
            </w:pPr>
          </w:p>
          <w:p>
            <w:pPr>
              <w:pStyle w:val="TableParagraph"/>
              <w:spacing w:before="23"/>
              <w:rPr>
                <w:i/>
                <w:sz w:val="14"/>
              </w:rPr>
            </w:pPr>
          </w:p>
          <w:p>
            <w:pPr>
              <w:pStyle w:val="TableParagraph"/>
              <w:spacing w:before="1"/>
              <w:ind w:right="196"/>
              <w:jc w:val="right"/>
              <w:rPr>
                <w:rFonts w:ascii="Arial"/>
                <w:sz w:val="13"/>
              </w:rPr>
            </w:pPr>
            <w:r>
              <w:rPr>
                <w:rFonts w:ascii="Arial"/>
                <w:color w:val="505050"/>
                <w:spacing w:val="-10"/>
                <w:w w:val="105"/>
                <w:sz w:val="13"/>
              </w:rPr>
              <w:t>6</w:t>
            </w:r>
          </w:p>
          <w:p>
            <w:pPr>
              <w:pStyle w:val="TableParagraph"/>
              <w:rPr>
                <w:i/>
                <w:sz w:val="13"/>
              </w:rPr>
            </w:pPr>
          </w:p>
          <w:p>
            <w:pPr>
              <w:pStyle w:val="TableParagraph"/>
              <w:rPr>
                <w:i/>
                <w:sz w:val="13"/>
              </w:rPr>
            </w:pPr>
          </w:p>
          <w:p>
            <w:pPr>
              <w:pStyle w:val="TableParagraph"/>
              <w:spacing w:before="41"/>
              <w:rPr>
                <w:i/>
                <w:sz w:val="13"/>
              </w:rPr>
            </w:pPr>
          </w:p>
          <w:p>
            <w:pPr>
              <w:pStyle w:val="TableParagraph"/>
              <w:ind w:right="186"/>
              <w:jc w:val="right"/>
              <w:rPr>
                <w:rFonts w:ascii="Arial"/>
                <w:sz w:val="13"/>
              </w:rPr>
            </w:pPr>
            <w:r>
              <w:rPr>
                <w:rFonts w:ascii="Arial"/>
                <w:color w:val="414241"/>
                <w:spacing w:val="-10"/>
                <w:w w:val="110"/>
                <w:sz w:val="13"/>
              </w:rPr>
              <w:t>4</w:t>
            </w:r>
          </w:p>
          <w:p>
            <w:pPr>
              <w:pStyle w:val="TableParagraph"/>
              <w:rPr>
                <w:i/>
                <w:sz w:val="13"/>
              </w:rPr>
            </w:pPr>
          </w:p>
          <w:p>
            <w:pPr>
              <w:pStyle w:val="TableParagraph"/>
              <w:rPr>
                <w:i/>
                <w:sz w:val="13"/>
              </w:rPr>
            </w:pPr>
          </w:p>
          <w:p>
            <w:pPr>
              <w:pStyle w:val="TableParagraph"/>
              <w:spacing w:before="41"/>
              <w:rPr>
                <w:i/>
                <w:sz w:val="13"/>
              </w:rPr>
            </w:pPr>
          </w:p>
          <w:p>
            <w:pPr>
              <w:pStyle w:val="TableParagraph"/>
              <w:ind w:right="195"/>
              <w:jc w:val="right"/>
              <w:rPr>
                <w:rFonts w:ascii="Arial"/>
                <w:sz w:val="14"/>
              </w:rPr>
            </w:pPr>
            <w:r>
              <w:rPr>
                <w:rFonts w:ascii="Arial"/>
                <w:color w:val="646262"/>
                <w:spacing w:val="-10"/>
                <w:w w:val="105"/>
                <w:sz w:val="14"/>
              </w:rPr>
              <w:t>2</w:t>
            </w:r>
          </w:p>
          <w:p>
            <w:pPr>
              <w:pStyle w:val="TableParagraph"/>
              <w:rPr>
                <w:i/>
                <w:sz w:val="14"/>
              </w:rPr>
            </w:pPr>
          </w:p>
          <w:p>
            <w:pPr>
              <w:pStyle w:val="TableParagraph"/>
              <w:spacing w:before="152"/>
              <w:rPr>
                <w:i/>
                <w:sz w:val="14"/>
              </w:rPr>
            </w:pPr>
          </w:p>
          <w:p>
            <w:pPr>
              <w:pStyle w:val="TableParagraph"/>
              <w:ind w:left="427"/>
              <w:rPr>
                <w:sz w:val="14"/>
              </w:rPr>
            </w:pPr>
            <w:r>
              <w:rPr>
                <w:color w:val="646262"/>
                <w:sz w:val="14"/>
              </w:rPr>
              <w:t>-</w:t>
            </w:r>
            <w:r>
              <w:rPr>
                <w:color w:val="646262"/>
                <w:spacing w:val="-10"/>
                <w:sz w:val="14"/>
              </w:rPr>
              <w:t>0</w:t>
            </w:r>
          </w:p>
        </w:tc>
      </w:tr>
    </w:tbl>
    <w:p>
      <w:pPr>
        <w:pStyle w:val="BodyText"/>
        <w:rPr>
          <w:i/>
          <w:sz w:val="22"/>
        </w:rPr>
      </w:pPr>
    </w:p>
    <w:p>
      <w:pPr>
        <w:pStyle w:val="BodyText"/>
        <w:rPr>
          <w:i/>
          <w:sz w:val="22"/>
        </w:rPr>
      </w:pPr>
    </w:p>
    <w:p>
      <w:pPr>
        <w:pStyle w:val="BodyText"/>
        <w:spacing w:before="99"/>
        <w:rPr>
          <w:i/>
          <w:sz w:val="22"/>
        </w:rPr>
      </w:pPr>
    </w:p>
    <w:p>
      <w:pPr>
        <w:spacing w:before="0"/>
        <w:ind w:left="845" w:right="0" w:firstLine="0"/>
        <w:jc w:val="left"/>
        <w:rPr>
          <w:i/>
          <w:sz w:val="22"/>
        </w:rPr>
      </w:pPr>
      <w:r>
        <w:rPr>
          <w:i/>
          <w:color w:val="131315"/>
          <w:sz w:val="22"/>
        </w:rPr>
        <w:t>Classification</w:t>
      </w:r>
      <w:r>
        <w:rPr>
          <w:i/>
          <w:color w:val="131315"/>
          <w:spacing w:val="-5"/>
          <w:sz w:val="22"/>
        </w:rPr>
        <w:t> </w:t>
      </w:r>
      <w:r>
        <w:rPr>
          <w:i/>
          <w:color w:val="131315"/>
          <w:sz w:val="22"/>
        </w:rPr>
        <w:t>Report</w:t>
      </w:r>
      <w:r>
        <w:rPr>
          <w:i/>
          <w:color w:val="131315"/>
          <w:spacing w:val="-14"/>
          <w:sz w:val="22"/>
        </w:rPr>
        <w:t> </w:t>
      </w:r>
      <w:r>
        <w:rPr>
          <w:color w:val="131315"/>
          <w:sz w:val="22"/>
        </w:rPr>
        <w:t>-</w:t>
      </w:r>
      <w:r>
        <w:rPr>
          <w:color w:val="131315"/>
          <w:spacing w:val="31"/>
          <w:sz w:val="22"/>
        </w:rPr>
        <w:t> </w:t>
      </w:r>
      <w:r>
        <w:rPr>
          <w:i/>
          <w:color w:val="131315"/>
          <w:sz w:val="22"/>
        </w:rPr>
        <w:t>Precision</w:t>
      </w:r>
      <w:r>
        <w:rPr>
          <w:i/>
          <w:color w:val="131315"/>
          <w:spacing w:val="4"/>
          <w:sz w:val="22"/>
        </w:rPr>
        <w:t> </w:t>
      </w:r>
      <w:r>
        <w:rPr>
          <w:rFonts w:ascii="Arial"/>
          <w:color w:val="131315"/>
          <w:sz w:val="20"/>
        </w:rPr>
        <w:t>I </w:t>
      </w:r>
      <w:r>
        <w:rPr>
          <w:i/>
          <w:color w:val="131315"/>
          <w:sz w:val="22"/>
        </w:rPr>
        <w:t>Recall</w:t>
      </w:r>
      <w:r>
        <w:rPr>
          <w:i/>
          <w:color w:val="131315"/>
          <w:spacing w:val="5"/>
          <w:sz w:val="22"/>
        </w:rPr>
        <w:t> </w:t>
      </w:r>
      <w:r>
        <w:rPr>
          <w:rFonts w:ascii="Arial"/>
          <w:color w:val="131315"/>
          <w:sz w:val="20"/>
        </w:rPr>
        <w:t>I </w:t>
      </w:r>
      <w:r>
        <w:rPr>
          <w:i/>
          <w:color w:val="131315"/>
          <w:sz w:val="22"/>
        </w:rPr>
        <w:t>fl</w:t>
      </w:r>
      <w:r>
        <w:rPr>
          <w:i/>
          <w:color w:val="131315"/>
          <w:spacing w:val="12"/>
          <w:sz w:val="22"/>
        </w:rPr>
        <w:t> </w:t>
      </w:r>
      <w:r>
        <w:rPr>
          <w:i/>
          <w:color w:val="131315"/>
          <w:sz w:val="22"/>
        </w:rPr>
        <w:t>-</w:t>
      </w:r>
      <w:r>
        <w:rPr>
          <w:i/>
          <w:color w:val="131315"/>
          <w:spacing w:val="-2"/>
          <w:sz w:val="22"/>
        </w:rPr>
        <w:t>score</w:t>
      </w:r>
    </w:p>
    <w:p>
      <w:pPr>
        <w:spacing w:after="0"/>
        <w:jc w:val="left"/>
        <w:rPr>
          <w:sz w:val="22"/>
        </w:rPr>
        <w:sectPr>
          <w:headerReference w:type="default" r:id="rId234"/>
          <w:footerReference w:type="default" r:id="rId235"/>
          <w:pgSz w:w="11910" w:h="16840"/>
          <w:pgMar w:header="697" w:footer="1400" w:top="1240" w:bottom="1600" w:left="240" w:right="220"/>
        </w:sectPr>
      </w:pPr>
    </w:p>
    <w:p>
      <w:pPr>
        <w:pStyle w:val="BodyText"/>
        <w:rPr>
          <w:i/>
          <w:sz w:val="20"/>
        </w:rPr>
      </w:pPr>
      <w:r>
        <w:rPr/>
        <mc:AlternateContent>
          <mc:Choice Requires="wps">
            <w:drawing>
              <wp:anchor distT="0" distB="0" distL="0" distR="0" allowOverlap="1" layoutInCell="1" locked="0" behindDoc="1" simplePos="0" relativeHeight="481693696">
                <wp:simplePos x="0" y="0"/>
                <wp:positionH relativeFrom="page">
                  <wp:posOffset>692871</wp:posOffset>
                </wp:positionH>
                <wp:positionV relativeFrom="page">
                  <wp:posOffset>907827</wp:posOffset>
                </wp:positionV>
                <wp:extent cx="4679315" cy="1967230"/>
                <wp:effectExtent l="0" t="0" r="0" b="0"/>
                <wp:wrapNone/>
                <wp:docPr id="1139" name="Group 1139"/>
                <wp:cNvGraphicFramePr>
                  <a:graphicFrameLocks/>
                </wp:cNvGraphicFramePr>
                <a:graphic>
                  <a:graphicData uri="http://schemas.microsoft.com/office/word/2010/wordprocessingGroup">
                    <wpg:wgp>
                      <wpg:cNvPr id="1139" name="Group 1139"/>
                      <wpg:cNvGrpSpPr/>
                      <wpg:grpSpPr>
                        <a:xfrm>
                          <a:off x="0" y="0"/>
                          <a:ext cx="4679315" cy="1967230"/>
                          <a:chExt cx="4679315" cy="1967230"/>
                        </a:xfrm>
                      </wpg:grpSpPr>
                      <wps:wsp>
                        <wps:cNvPr id="1140" name="Graphic 1140"/>
                        <wps:cNvSpPr/>
                        <wps:spPr>
                          <a:xfrm>
                            <a:off x="6104" y="1525"/>
                            <a:ext cx="1270" cy="1965325"/>
                          </a:xfrm>
                          <a:custGeom>
                            <a:avLst/>
                            <a:gdLst/>
                            <a:ahLst/>
                            <a:cxnLst/>
                            <a:rect l="l" t="t" r="r" b="b"/>
                            <a:pathLst>
                              <a:path w="0" h="1965325">
                                <a:moveTo>
                                  <a:pt x="0" y="1965149"/>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41" name="Graphic 1141"/>
                        <wps:cNvSpPr/>
                        <wps:spPr>
                          <a:xfrm>
                            <a:off x="3052" y="1525"/>
                            <a:ext cx="4676140" cy="1965325"/>
                          </a:xfrm>
                          <a:custGeom>
                            <a:avLst/>
                            <a:gdLst/>
                            <a:ahLst/>
                            <a:cxnLst/>
                            <a:rect l="l" t="t" r="r" b="b"/>
                            <a:pathLst>
                              <a:path w="4676140" h="1965325">
                                <a:moveTo>
                                  <a:pt x="4660858" y="1965149"/>
                                </a:moveTo>
                                <a:lnTo>
                                  <a:pt x="4660858" y="0"/>
                                </a:lnTo>
                              </a:path>
                              <a:path w="4676140" h="1965325">
                                <a:moveTo>
                                  <a:pt x="0" y="3051"/>
                                </a:moveTo>
                                <a:lnTo>
                                  <a:pt x="4676120" y="3051"/>
                                </a:lnTo>
                              </a:path>
                              <a:path w="4676140" h="1965325">
                                <a:moveTo>
                                  <a:pt x="0" y="1955995"/>
                                </a:moveTo>
                                <a:lnTo>
                                  <a:pt x="4676120" y="1955995"/>
                                </a:lnTo>
                              </a:path>
                            </a:pathLst>
                          </a:custGeom>
                          <a:ln w="9155">
                            <a:solidFill>
                              <a:srgbClr val="000000"/>
                            </a:solidFill>
                            <a:prstDash val="solid"/>
                          </a:ln>
                        </wps:spPr>
                        <wps:bodyPr wrap="square" lIns="0" tIns="0" rIns="0" bIns="0" rtlCol="0">
                          <a:prstTxWarp prst="textNoShape">
                            <a:avLst/>
                          </a:prstTxWarp>
                          <a:noAutofit/>
                        </wps:bodyPr>
                      </wps:wsp>
                      <wps:wsp>
                        <wps:cNvPr id="1142" name="Textbox 1142"/>
                        <wps:cNvSpPr txBox="1"/>
                        <wps:spPr>
                          <a:xfrm>
                            <a:off x="0" y="0"/>
                            <a:ext cx="4679315" cy="1967230"/>
                          </a:xfrm>
                          <a:prstGeom prst="rect">
                            <a:avLst/>
                          </a:prstGeom>
                        </wps:spPr>
                        <wps:txbx>
                          <w:txbxContent>
                            <w:p>
                              <w:pPr>
                                <w:spacing w:line="240" w:lineRule="auto" w:before="25"/>
                                <w:rPr>
                                  <w:i/>
                                  <w:sz w:val="18"/>
                                </w:rPr>
                              </w:pPr>
                            </w:p>
                            <w:p>
                              <w:pPr>
                                <w:spacing w:line="453" w:lineRule="auto" w:before="1"/>
                                <w:ind w:left="957" w:right="142" w:hanging="853"/>
                                <w:jc w:val="left"/>
                                <w:rPr>
                                  <w:rFonts w:ascii="Courier New"/>
                                  <w:sz w:val="18"/>
                                </w:rPr>
                              </w:pPr>
                              <w:r>
                                <w:rPr>
                                  <w:rFonts w:ascii="Courier New"/>
                                  <w:color w:val="504F72"/>
                                  <w:w w:val="90"/>
                                  <w:sz w:val="18"/>
                                </w:rPr>
                                <w:t>In</w:t>
                              </w:r>
                              <w:r>
                                <w:rPr>
                                  <w:rFonts w:ascii="Courier New"/>
                                  <w:color w:val="504F72"/>
                                  <w:spacing w:val="-25"/>
                                  <w:w w:val="90"/>
                                  <w:sz w:val="18"/>
                                </w:rPr>
                                <w:t> </w:t>
                              </w:r>
                              <w:r>
                                <w:rPr>
                                  <w:rFonts w:ascii="Courier New"/>
                                  <w:color w:val="777590"/>
                                  <w:w w:val="90"/>
                                  <w:sz w:val="18"/>
                                </w:rPr>
                                <w:t>[29]:</w:t>
                              </w:r>
                              <w:r>
                                <w:rPr>
                                  <w:rFonts w:ascii="Courier New"/>
                                  <w:color w:val="777590"/>
                                  <w:spacing w:val="-10"/>
                                  <w:sz w:val="18"/>
                                </w:rPr>
                                <w:t> </w:t>
                              </w:r>
                              <w:r>
                                <w:rPr>
                                  <w:b/>
                                  <w:color w:val="367536"/>
                                  <w:w w:val="90"/>
                                  <w:sz w:val="17"/>
                                </w:rPr>
                                <w:t>from</w:t>
                              </w:r>
                              <w:r>
                                <w:rPr>
                                  <w:b/>
                                  <w:color w:val="367536"/>
                                  <w:spacing w:val="31"/>
                                  <w:sz w:val="17"/>
                                </w:rPr>
                                <w:t> </w:t>
                              </w:r>
                              <w:r>
                                <w:rPr>
                                  <w:rFonts w:ascii="Courier New"/>
                                  <w:color w:val="3F3F3F"/>
                                  <w:w w:val="90"/>
                                  <w:sz w:val="18"/>
                                </w:rPr>
                                <w:t>sklearn.metrics</w:t>
                              </w:r>
                              <w:r>
                                <w:rPr>
                                  <w:rFonts w:ascii="Courier New"/>
                                  <w:color w:val="3F3F3F"/>
                                  <w:spacing w:val="-17"/>
                                  <w:w w:val="90"/>
                                  <w:sz w:val="18"/>
                                </w:rPr>
                                <w:t> </w:t>
                              </w:r>
                              <w:r>
                                <w:rPr>
                                  <w:b/>
                                  <w:color w:val="367536"/>
                                  <w:w w:val="90"/>
                                  <w:sz w:val="17"/>
                                </w:rPr>
                                <w:t>import</w:t>
                              </w:r>
                              <w:r>
                                <w:rPr>
                                  <w:b/>
                                  <w:color w:val="367536"/>
                                  <w:spacing w:val="40"/>
                                  <w:sz w:val="17"/>
                                </w:rPr>
                                <w:t> </w:t>
                              </w:r>
                              <w:r>
                                <w:rPr>
                                  <w:rFonts w:ascii="Courier New"/>
                                  <w:color w:val="3F3F3F"/>
                                  <w:w w:val="90"/>
                                  <w:sz w:val="18"/>
                                </w:rPr>
                                <w:t>classification</w:t>
                              </w:r>
                              <w:r>
                                <w:rPr>
                                  <w:rFonts w:ascii="Courier New"/>
                                  <w:color w:val="131313"/>
                                  <w:w w:val="90"/>
                                  <w:sz w:val="18"/>
                                </w:rPr>
                                <w:t>_</w:t>
                              </w:r>
                              <w:r>
                                <w:rPr>
                                  <w:rFonts w:ascii="Courier New"/>
                                  <w:color w:val="3F3F3F"/>
                                  <w:w w:val="90"/>
                                  <w:sz w:val="18"/>
                                </w:rPr>
                                <w:t>report </w:t>
                              </w:r>
                              <w:r>
                                <w:rPr>
                                  <w:rFonts w:ascii="Courier New"/>
                                  <w:color w:val="59835D"/>
                                  <w:w w:val="80"/>
                                  <w:sz w:val="18"/>
                                </w:rPr>
                                <w:t>print</w:t>
                              </w:r>
                              <w:r>
                                <w:rPr>
                                  <w:rFonts w:ascii="Courier New"/>
                                  <w:color w:val="3F3F3F"/>
                                  <w:w w:val="80"/>
                                  <w:sz w:val="18"/>
                                </w:rPr>
                                <w:t>(classificati</w:t>
                              </w:r>
                              <w:r>
                                <w:rPr>
                                  <w:rFonts w:ascii="Courier New"/>
                                  <w:color w:val="575757"/>
                                  <w:w w:val="80"/>
                                  <w:sz w:val="18"/>
                                </w:rPr>
                                <w:t>o</w:t>
                              </w:r>
                              <w:r>
                                <w:rPr>
                                  <w:rFonts w:ascii="Courier New"/>
                                  <w:color w:val="2F2F2F"/>
                                  <w:w w:val="80"/>
                                  <w:sz w:val="18"/>
                                </w:rPr>
                                <w:t>n</w:t>
                              </w:r>
                              <w:r>
                                <w:rPr>
                                  <w:rFonts w:ascii="Courier New"/>
                                  <w:color w:val="575757"/>
                                  <w:w w:val="80"/>
                                  <w:sz w:val="18"/>
                                </w:rPr>
                                <w:t>_</w:t>
                              </w:r>
                              <w:r>
                                <w:rPr>
                                  <w:rFonts w:ascii="Courier New"/>
                                  <w:color w:val="2F2F2F"/>
                                  <w:w w:val="80"/>
                                  <w:sz w:val="18"/>
                                </w:rPr>
                                <w:t>report(y</w:t>
                              </w:r>
                              <w:r>
                                <w:rPr>
                                  <w:rFonts w:ascii="Courier New"/>
                                  <w:color w:val="575757"/>
                                  <w:w w:val="80"/>
                                  <w:sz w:val="18"/>
                                </w:rPr>
                                <w:t>_</w:t>
                              </w:r>
                              <w:r>
                                <w:rPr>
                                  <w:rFonts w:ascii="Courier New"/>
                                  <w:color w:val="3F3F3F"/>
                                  <w:w w:val="80"/>
                                  <w:sz w:val="18"/>
                                </w:rPr>
                                <w:t>test,</w:t>
                              </w:r>
                              <w:r>
                                <w:rPr>
                                  <w:rFonts w:ascii="Courier New"/>
                                  <w:color w:val="3F3F3F"/>
                                  <w:spacing w:val="-4"/>
                                  <w:w w:val="80"/>
                                  <w:sz w:val="18"/>
                                </w:rPr>
                                <w:t> </w:t>
                              </w:r>
                              <w:r>
                                <w:rPr>
                                  <w:rFonts w:ascii="Courier New"/>
                                  <w:color w:val="3F3F3F"/>
                                  <w:w w:val="80"/>
                                  <w:sz w:val="18"/>
                                </w:rPr>
                                <w:t>y_pred,</w:t>
                              </w:r>
                              <w:r>
                                <w:rPr>
                                  <w:rFonts w:ascii="Courier New"/>
                                  <w:color w:val="3F3F3F"/>
                                  <w:spacing w:val="36"/>
                                  <w:sz w:val="18"/>
                                </w:rPr>
                                <w:t> </w:t>
                              </w:r>
                              <w:r>
                                <w:rPr>
                                  <w:rFonts w:ascii="Courier New"/>
                                  <w:color w:val="2F2F2F"/>
                                  <w:w w:val="80"/>
                                  <w:sz w:val="18"/>
                                </w:rPr>
                                <w:t>target</w:t>
                              </w:r>
                              <w:r>
                                <w:rPr>
                                  <w:rFonts w:ascii="Courier New"/>
                                  <w:color w:val="575757"/>
                                  <w:w w:val="80"/>
                                  <w:sz w:val="18"/>
                                </w:rPr>
                                <w:t>_</w:t>
                              </w:r>
                              <w:r>
                                <w:rPr>
                                  <w:rFonts w:ascii="Courier New"/>
                                  <w:color w:val="3F3F3F"/>
                                  <w:w w:val="80"/>
                                  <w:sz w:val="18"/>
                                </w:rPr>
                                <w:t>names</w:t>
                              </w:r>
                              <w:r>
                                <w:rPr>
                                  <w:rFonts w:ascii="Courier New"/>
                                  <w:color w:val="9060AF"/>
                                  <w:w w:val="80"/>
                                  <w:sz w:val="18"/>
                                </w:rPr>
                                <w:t>=</w:t>
                              </w:r>
                              <w:r>
                                <w:rPr>
                                  <w:rFonts w:ascii="Courier New"/>
                                  <w:color w:val="3F3F3F"/>
                                  <w:w w:val="80"/>
                                  <w:sz w:val="18"/>
                                </w:rPr>
                                <w:t>class</w:t>
                              </w:r>
                              <w:r>
                                <w:rPr>
                                  <w:rFonts w:ascii="Courier New"/>
                                  <w:color w:val="575757"/>
                                  <w:w w:val="80"/>
                                  <w:sz w:val="18"/>
                                </w:rPr>
                                <w:t>_</w:t>
                              </w:r>
                              <w:r>
                                <w:rPr>
                                  <w:rFonts w:ascii="Courier New"/>
                                  <w:color w:val="2F2F2F"/>
                                  <w:w w:val="80"/>
                                  <w:sz w:val="18"/>
                                </w:rPr>
                                <w:t>names))</w:t>
                              </w:r>
                            </w:p>
                          </w:txbxContent>
                        </wps:txbx>
                        <wps:bodyPr wrap="square" lIns="0" tIns="0" rIns="0" bIns="0" rtlCol="0">
                          <a:noAutofit/>
                        </wps:bodyPr>
                      </wps:wsp>
                    </wpg:wgp>
                  </a:graphicData>
                </a:graphic>
              </wp:anchor>
            </w:drawing>
          </mc:Choice>
          <mc:Fallback>
            <w:pict>
              <v:group style="position:absolute;margin-left:54.556816pt;margin-top:71.482483pt;width:368.45pt;height:154.9pt;mso-position-horizontal-relative:page;mso-position-vertical-relative:page;z-index:-21622784" id="docshapegroup820" coordorigin="1091,1430" coordsize="7369,3098">
                <v:line style="position:absolute" from="1101,4527" to="1101,1432" stroked="true" strokeweight=".961354pt" strokecolor="#000000">
                  <v:stroke dashstyle="solid"/>
                </v:line>
                <v:shape style="position:absolute;left:1095;top:1432;width:7364;height:3095" id="docshape821" coordorigin="1096,1432" coordsize="7364,3095" path="m8436,4527l8436,1432m1096,1437l8460,1437m1096,4512l8460,4512e" filled="false" stroked="true" strokeweight=".720918pt" strokecolor="#000000">
                  <v:path arrowok="t"/>
                  <v:stroke dashstyle="solid"/>
                </v:shape>
                <v:shape style="position:absolute;left:1091;top:1429;width:7369;height:3098" type="#_x0000_t202" id="docshape822" filled="false" stroked="false">
                  <v:textbox inset="0,0,0,0">
                    <w:txbxContent>
                      <w:p>
                        <w:pPr>
                          <w:spacing w:line="240" w:lineRule="auto" w:before="25"/>
                          <w:rPr>
                            <w:i/>
                            <w:sz w:val="18"/>
                          </w:rPr>
                        </w:pPr>
                      </w:p>
                      <w:p>
                        <w:pPr>
                          <w:spacing w:line="453" w:lineRule="auto" w:before="1"/>
                          <w:ind w:left="957" w:right="142" w:hanging="853"/>
                          <w:jc w:val="left"/>
                          <w:rPr>
                            <w:rFonts w:ascii="Courier New"/>
                            <w:sz w:val="18"/>
                          </w:rPr>
                        </w:pPr>
                        <w:r>
                          <w:rPr>
                            <w:rFonts w:ascii="Courier New"/>
                            <w:color w:val="504F72"/>
                            <w:w w:val="90"/>
                            <w:sz w:val="18"/>
                          </w:rPr>
                          <w:t>In</w:t>
                        </w:r>
                        <w:r>
                          <w:rPr>
                            <w:rFonts w:ascii="Courier New"/>
                            <w:color w:val="504F72"/>
                            <w:spacing w:val="-25"/>
                            <w:w w:val="90"/>
                            <w:sz w:val="18"/>
                          </w:rPr>
                          <w:t> </w:t>
                        </w:r>
                        <w:r>
                          <w:rPr>
                            <w:rFonts w:ascii="Courier New"/>
                            <w:color w:val="777590"/>
                            <w:w w:val="90"/>
                            <w:sz w:val="18"/>
                          </w:rPr>
                          <w:t>[29]:</w:t>
                        </w:r>
                        <w:r>
                          <w:rPr>
                            <w:rFonts w:ascii="Courier New"/>
                            <w:color w:val="777590"/>
                            <w:spacing w:val="-10"/>
                            <w:sz w:val="18"/>
                          </w:rPr>
                          <w:t> </w:t>
                        </w:r>
                        <w:r>
                          <w:rPr>
                            <w:b/>
                            <w:color w:val="367536"/>
                            <w:w w:val="90"/>
                            <w:sz w:val="17"/>
                          </w:rPr>
                          <w:t>from</w:t>
                        </w:r>
                        <w:r>
                          <w:rPr>
                            <w:b/>
                            <w:color w:val="367536"/>
                            <w:spacing w:val="31"/>
                            <w:sz w:val="17"/>
                          </w:rPr>
                          <w:t> </w:t>
                        </w:r>
                        <w:r>
                          <w:rPr>
                            <w:rFonts w:ascii="Courier New"/>
                            <w:color w:val="3F3F3F"/>
                            <w:w w:val="90"/>
                            <w:sz w:val="18"/>
                          </w:rPr>
                          <w:t>sklearn.metrics</w:t>
                        </w:r>
                        <w:r>
                          <w:rPr>
                            <w:rFonts w:ascii="Courier New"/>
                            <w:color w:val="3F3F3F"/>
                            <w:spacing w:val="-17"/>
                            <w:w w:val="90"/>
                            <w:sz w:val="18"/>
                          </w:rPr>
                          <w:t> </w:t>
                        </w:r>
                        <w:r>
                          <w:rPr>
                            <w:b/>
                            <w:color w:val="367536"/>
                            <w:w w:val="90"/>
                            <w:sz w:val="17"/>
                          </w:rPr>
                          <w:t>import</w:t>
                        </w:r>
                        <w:r>
                          <w:rPr>
                            <w:b/>
                            <w:color w:val="367536"/>
                            <w:spacing w:val="40"/>
                            <w:sz w:val="17"/>
                          </w:rPr>
                          <w:t> </w:t>
                        </w:r>
                        <w:r>
                          <w:rPr>
                            <w:rFonts w:ascii="Courier New"/>
                            <w:color w:val="3F3F3F"/>
                            <w:w w:val="90"/>
                            <w:sz w:val="18"/>
                          </w:rPr>
                          <w:t>classification</w:t>
                        </w:r>
                        <w:r>
                          <w:rPr>
                            <w:rFonts w:ascii="Courier New"/>
                            <w:color w:val="131313"/>
                            <w:w w:val="90"/>
                            <w:sz w:val="18"/>
                          </w:rPr>
                          <w:t>_</w:t>
                        </w:r>
                        <w:r>
                          <w:rPr>
                            <w:rFonts w:ascii="Courier New"/>
                            <w:color w:val="3F3F3F"/>
                            <w:w w:val="90"/>
                            <w:sz w:val="18"/>
                          </w:rPr>
                          <w:t>report </w:t>
                        </w:r>
                        <w:r>
                          <w:rPr>
                            <w:rFonts w:ascii="Courier New"/>
                            <w:color w:val="59835D"/>
                            <w:w w:val="80"/>
                            <w:sz w:val="18"/>
                          </w:rPr>
                          <w:t>print</w:t>
                        </w:r>
                        <w:r>
                          <w:rPr>
                            <w:rFonts w:ascii="Courier New"/>
                            <w:color w:val="3F3F3F"/>
                            <w:w w:val="80"/>
                            <w:sz w:val="18"/>
                          </w:rPr>
                          <w:t>(classificati</w:t>
                        </w:r>
                        <w:r>
                          <w:rPr>
                            <w:rFonts w:ascii="Courier New"/>
                            <w:color w:val="575757"/>
                            <w:w w:val="80"/>
                            <w:sz w:val="18"/>
                          </w:rPr>
                          <w:t>o</w:t>
                        </w:r>
                        <w:r>
                          <w:rPr>
                            <w:rFonts w:ascii="Courier New"/>
                            <w:color w:val="2F2F2F"/>
                            <w:w w:val="80"/>
                            <w:sz w:val="18"/>
                          </w:rPr>
                          <w:t>n</w:t>
                        </w:r>
                        <w:r>
                          <w:rPr>
                            <w:rFonts w:ascii="Courier New"/>
                            <w:color w:val="575757"/>
                            <w:w w:val="80"/>
                            <w:sz w:val="18"/>
                          </w:rPr>
                          <w:t>_</w:t>
                        </w:r>
                        <w:r>
                          <w:rPr>
                            <w:rFonts w:ascii="Courier New"/>
                            <w:color w:val="2F2F2F"/>
                            <w:w w:val="80"/>
                            <w:sz w:val="18"/>
                          </w:rPr>
                          <w:t>report(y</w:t>
                        </w:r>
                        <w:r>
                          <w:rPr>
                            <w:rFonts w:ascii="Courier New"/>
                            <w:color w:val="575757"/>
                            <w:w w:val="80"/>
                            <w:sz w:val="18"/>
                          </w:rPr>
                          <w:t>_</w:t>
                        </w:r>
                        <w:r>
                          <w:rPr>
                            <w:rFonts w:ascii="Courier New"/>
                            <w:color w:val="3F3F3F"/>
                            <w:w w:val="80"/>
                            <w:sz w:val="18"/>
                          </w:rPr>
                          <w:t>test,</w:t>
                        </w:r>
                        <w:r>
                          <w:rPr>
                            <w:rFonts w:ascii="Courier New"/>
                            <w:color w:val="3F3F3F"/>
                            <w:spacing w:val="-4"/>
                            <w:w w:val="80"/>
                            <w:sz w:val="18"/>
                          </w:rPr>
                          <w:t> </w:t>
                        </w:r>
                        <w:r>
                          <w:rPr>
                            <w:rFonts w:ascii="Courier New"/>
                            <w:color w:val="3F3F3F"/>
                            <w:w w:val="80"/>
                            <w:sz w:val="18"/>
                          </w:rPr>
                          <w:t>y_pred,</w:t>
                        </w:r>
                        <w:r>
                          <w:rPr>
                            <w:rFonts w:ascii="Courier New"/>
                            <w:color w:val="3F3F3F"/>
                            <w:spacing w:val="36"/>
                            <w:sz w:val="18"/>
                          </w:rPr>
                          <w:t> </w:t>
                        </w:r>
                        <w:r>
                          <w:rPr>
                            <w:rFonts w:ascii="Courier New"/>
                            <w:color w:val="2F2F2F"/>
                            <w:w w:val="80"/>
                            <w:sz w:val="18"/>
                          </w:rPr>
                          <w:t>target</w:t>
                        </w:r>
                        <w:r>
                          <w:rPr>
                            <w:rFonts w:ascii="Courier New"/>
                            <w:color w:val="575757"/>
                            <w:w w:val="80"/>
                            <w:sz w:val="18"/>
                          </w:rPr>
                          <w:t>_</w:t>
                        </w:r>
                        <w:r>
                          <w:rPr>
                            <w:rFonts w:ascii="Courier New"/>
                            <w:color w:val="3F3F3F"/>
                            <w:w w:val="80"/>
                            <w:sz w:val="18"/>
                          </w:rPr>
                          <w:t>names</w:t>
                        </w:r>
                        <w:r>
                          <w:rPr>
                            <w:rFonts w:ascii="Courier New"/>
                            <w:color w:val="9060AF"/>
                            <w:w w:val="80"/>
                            <w:sz w:val="18"/>
                          </w:rPr>
                          <w:t>=</w:t>
                        </w:r>
                        <w:r>
                          <w:rPr>
                            <w:rFonts w:ascii="Courier New"/>
                            <w:color w:val="3F3F3F"/>
                            <w:w w:val="80"/>
                            <w:sz w:val="18"/>
                          </w:rPr>
                          <w:t>class</w:t>
                        </w:r>
                        <w:r>
                          <w:rPr>
                            <w:rFonts w:ascii="Courier New"/>
                            <w:color w:val="575757"/>
                            <w:w w:val="80"/>
                            <w:sz w:val="18"/>
                          </w:rPr>
                          <w:t>_</w:t>
                        </w:r>
                        <w:r>
                          <w:rPr>
                            <w:rFonts w:ascii="Courier New"/>
                            <w:color w:val="2F2F2F"/>
                            <w:w w:val="80"/>
                            <w:sz w:val="18"/>
                          </w:rPr>
                          <w:t>names))</w:t>
                        </w:r>
                      </w:p>
                    </w:txbxContent>
                  </v:textbox>
                  <w10:wrap type="none"/>
                </v:shape>
                <w10:wrap type="none"/>
              </v:group>
            </w:pict>
          </mc:Fallback>
        </mc:AlternateContent>
      </w:r>
    </w:p>
    <w:p>
      <w:pPr>
        <w:pStyle w:val="BodyText"/>
        <w:rPr>
          <w:i/>
          <w:sz w:val="20"/>
        </w:rPr>
      </w:pPr>
    </w:p>
    <w:p>
      <w:pPr>
        <w:pStyle w:val="BodyText"/>
        <w:rPr>
          <w:i/>
          <w:sz w:val="20"/>
        </w:rPr>
      </w:pPr>
    </w:p>
    <w:p>
      <w:pPr>
        <w:pStyle w:val="BodyText"/>
        <w:rPr>
          <w:i/>
          <w:sz w:val="20"/>
        </w:rPr>
      </w:pPr>
    </w:p>
    <w:p>
      <w:pPr>
        <w:pStyle w:val="BodyText"/>
        <w:spacing w:before="7"/>
        <w:rPr>
          <w:i/>
          <w:sz w:val="20"/>
        </w:rPr>
      </w:pPr>
    </w:p>
    <w:tbl>
      <w:tblPr>
        <w:tblW w:w="0" w:type="auto"/>
        <w:jc w:val="left"/>
        <w:tblInd w:w="1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73"/>
        <w:gridCol w:w="1055"/>
        <w:gridCol w:w="804"/>
        <w:gridCol w:w="931"/>
        <w:gridCol w:w="821"/>
      </w:tblGrid>
      <w:tr>
        <w:trPr>
          <w:trHeight w:val="301" w:hRule="atLeast"/>
        </w:trPr>
        <w:tc>
          <w:tcPr>
            <w:tcW w:w="1673" w:type="dxa"/>
          </w:tcPr>
          <w:p>
            <w:pPr>
              <w:pStyle w:val="TableParagraph"/>
              <w:rPr>
                <w:sz w:val="18"/>
              </w:rPr>
            </w:pPr>
          </w:p>
        </w:tc>
        <w:tc>
          <w:tcPr>
            <w:tcW w:w="1055" w:type="dxa"/>
          </w:tcPr>
          <w:p>
            <w:pPr>
              <w:pStyle w:val="TableParagraph"/>
              <w:ind w:right="196"/>
              <w:jc w:val="right"/>
              <w:rPr>
                <w:rFonts w:ascii="Courier New"/>
                <w:sz w:val="18"/>
              </w:rPr>
            </w:pPr>
            <w:r>
              <w:rPr>
                <w:rFonts w:ascii="Courier New"/>
                <w:color w:val="3F3F3F"/>
                <w:spacing w:val="-2"/>
                <w:w w:val="85"/>
                <w:sz w:val="18"/>
              </w:rPr>
              <w:t>precision</w:t>
            </w:r>
          </w:p>
        </w:tc>
        <w:tc>
          <w:tcPr>
            <w:tcW w:w="804" w:type="dxa"/>
          </w:tcPr>
          <w:p>
            <w:pPr>
              <w:pStyle w:val="TableParagraph"/>
              <w:spacing w:before="5"/>
              <w:ind w:right="101"/>
              <w:jc w:val="right"/>
              <w:rPr>
                <w:rFonts w:ascii="Courier New"/>
                <w:sz w:val="18"/>
              </w:rPr>
            </w:pPr>
            <w:r>
              <w:rPr>
                <w:rFonts w:ascii="Courier New"/>
                <w:color w:val="2F2F2F"/>
                <w:spacing w:val="-2"/>
                <w:w w:val="90"/>
                <w:sz w:val="18"/>
              </w:rPr>
              <w:t>recall</w:t>
            </w:r>
          </w:p>
        </w:tc>
        <w:tc>
          <w:tcPr>
            <w:tcW w:w="931" w:type="dxa"/>
          </w:tcPr>
          <w:p>
            <w:pPr>
              <w:pStyle w:val="TableParagraph"/>
              <w:spacing w:before="5"/>
              <w:ind w:right="142"/>
              <w:jc w:val="right"/>
              <w:rPr>
                <w:rFonts w:ascii="Courier New"/>
                <w:sz w:val="18"/>
              </w:rPr>
            </w:pPr>
            <w:r>
              <w:rPr>
                <w:rFonts w:ascii="Courier New"/>
                <w:color w:val="3F3F3F"/>
                <w:w w:val="80"/>
                <w:sz w:val="18"/>
              </w:rPr>
              <w:t>fl-</w:t>
            </w:r>
            <w:r>
              <w:rPr>
                <w:rFonts w:ascii="Courier New"/>
                <w:color w:val="3F3F3F"/>
                <w:spacing w:val="-2"/>
                <w:w w:val="95"/>
                <w:sz w:val="18"/>
              </w:rPr>
              <w:t>score</w:t>
            </w:r>
          </w:p>
        </w:tc>
        <w:tc>
          <w:tcPr>
            <w:tcW w:w="821" w:type="dxa"/>
          </w:tcPr>
          <w:p>
            <w:pPr>
              <w:pStyle w:val="TableParagraph"/>
              <w:ind w:right="69"/>
              <w:jc w:val="right"/>
              <w:rPr>
                <w:rFonts w:ascii="Courier New"/>
                <w:sz w:val="18"/>
              </w:rPr>
            </w:pPr>
            <w:r>
              <w:rPr>
                <w:rFonts w:ascii="Courier New"/>
                <w:color w:val="3F3F3F"/>
                <w:spacing w:val="-2"/>
                <w:w w:val="90"/>
                <w:sz w:val="18"/>
              </w:rPr>
              <w:t>support</w:t>
            </w:r>
          </w:p>
        </w:tc>
      </w:tr>
      <w:tr>
        <w:trPr>
          <w:trHeight w:val="293" w:hRule="atLeast"/>
        </w:trPr>
        <w:tc>
          <w:tcPr>
            <w:tcW w:w="1673" w:type="dxa"/>
          </w:tcPr>
          <w:p>
            <w:pPr>
              <w:pStyle w:val="TableParagraph"/>
              <w:spacing w:line="180" w:lineRule="exact" w:before="92"/>
              <w:ind w:right="80"/>
              <w:jc w:val="right"/>
              <w:rPr>
                <w:rFonts w:ascii="Courier New"/>
                <w:sz w:val="18"/>
              </w:rPr>
            </w:pPr>
            <w:r>
              <w:rPr>
                <w:rFonts w:ascii="Courier New"/>
                <w:color w:val="2F2F2F"/>
                <w:spacing w:val="-2"/>
                <w:w w:val="95"/>
                <w:sz w:val="18"/>
              </w:rPr>
              <w:t>Tea</w:t>
            </w:r>
            <w:r>
              <w:rPr>
                <w:rFonts w:ascii="Courier New"/>
                <w:color w:val="808080"/>
                <w:spacing w:val="-2"/>
                <w:w w:val="95"/>
                <w:sz w:val="18"/>
              </w:rPr>
              <w:t>_</w:t>
            </w:r>
            <w:r>
              <w:rPr>
                <w:rFonts w:ascii="Courier New"/>
                <w:color w:val="2F2F2F"/>
                <w:spacing w:val="-2"/>
                <w:w w:val="95"/>
                <w:sz w:val="18"/>
              </w:rPr>
              <w:t>Algal</w:t>
            </w:r>
            <w:r>
              <w:rPr>
                <w:rFonts w:ascii="Courier New"/>
                <w:color w:val="8E8E8E"/>
                <w:spacing w:val="-2"/>
                <w:w w:val="95"/>
                <w:sz w:val="18"/>
              </w:rPr>
              <w:t>_</w:t>
            </w:r>
            <w:r>
              <w:rPr>
                <w:rFonts w:ascii="Courier New"/>
                <w:color w:val="3F3F3F"/>
                <w:spacing w:val="-2"/>
                <w:w w:val="95"/>
                <w:sz w:val="18"/>
              </w:rPr>
              <w:t>Leaf</w:t>
            </w:r>
          </w:p>
        </w:tc>
        <w:tc>
          <w:tcPr>
            <w:tcW w:w="1055" w:type="dxa"/>
          </w:tcPr>
          <w:p>
            <w:pPr>
              <w:pStyle w:val="TableParagraph"/>
              <w:spacing w:line="176" w:lineRule="exact" w:before="97"/>
              <w:ind w:right="172"/>
              <w:jc w:val="right"/>
              <w:rPr>
                <w:rFonts w:ascii="Courier New"/>
                <w:sz w:val="18"/>
              </w:rPr>
            </w:pPr>
            <w:r>
              <w:rPr>
                <w:rFonts w:ascii="Courier New"/>
                <w:color w:val="3F3F3F"/>
                <w:spacing w:val="-4"/>
                <w:w w:val="95"/>
                <w:sz w:val="18"/>
              </w:rPr>
              <w:t>1.00</w:t>
            </w:r>
          </w:p>
        </w:tc>
        <w:tc>
          <w:tcPr>
            <w:tcW w:w="804" w:type="dxa"/>
          </w:tcPr>
          <w:p>
            <w:pPr>
              <w:pStyle w:val="TableParagraph"/>
              <w:spacing w:line="176" w:lineRule="exact" w:before="97"/>
              <w:ind w:right="86"/>
              <w:jc w:val="right"/>
              <w:rPr>
                <w:rFonts w:ascii="Courier New"/>
                <w:sz w:val="18"/>
              </w:rPr>
            </w:pPr>
            <w:r>
              <w:rPr>
                <w:rFonts w:ascii="Courier New"/>
                <w:color w:val="2F2F2F"/>
                <w:spacing w:val="-4"/>
                <w:w w:val="95"/>
                <w:sz w:val="18"/>
              </w:rPr>
              <w:t>1.00</w:t>
            </w:r>
          </w:p>
        </w:tc>
        <w:tc>
          <w:tcPr>
            <w:tcW w:w="931" w:type="dxa"/>
          </w:tcPr>
          <w:p>
            <w:pPr>
              <w:pStyle w:val="TableParagraph"/>
              <w:spacing w:line="180" w:lineRule="exact" w:before="92"/>
              <w:ind w:right="124"/>
              <w:jc w:val="right"/>
              <w:rPr>
                <w:rFonts w:ascii="Courier New"/>
                <w:sz w:val="18"/>
              </w:rPr>
            </w:pPr>
            <w:r>
              <w:rPr>
                <w:rFonts w:ascii="Courier New"/>
                <w:color w:val="2F2F2F"/>
                <w:spacing w:val="-4"/>
                <w:w w:val="95"/>
                <w:sz w:val="18"/>
              </w:rPr>
              <w:t>1.00</w:t>
            </w:r>
          </w:p>
        </w:tc>
        <w:tc>
          <w:tcPr>
            <w:tcW w:w="821" w:type="dxa"/>
          </w:tcPr>
          <w:p>
            <w:pPr>
              <w:pStyle w:val="TableParagraph"/>
              <w:spacing w:line="175" w:lineRule="exact" w:before="98"/>
              <w:ind w:right="105"/>
              <w:jc w:val="right"/>
              <w:rPr>
                <w:sz w:val="16"/>
              </w:rPr>
            </w:pPr>
            <w:r>
              <w:rPr>
                <w:color w:val="2F2F2F"/>
                <w:spacing w:val="-5"/>
                <w:w w:val="95"/>
                <w:sz w:val="16"/>
              </w:rPr>
              <w:t>11</w:t>
            </w:r>
          </w:p>
        </w:tc>
      </w:tr>
      <w:tr>
        <w:trPr>
          <w:trHeight w:val="197" w:hRule="atLeast"/>
        </w:trPr>
        <w:tc>
          <w:tcPr>
            <w:tcW w:w="1673" w:type="dxa"/>
          </w:tcPr>
          <w:p>
            <w:pPr>
              <w:pStyle w:val="TableParagraph"/>
              <w:spacing w:line="177" w:lineRule="exact"/>
              <w:ind w:right="75"/>
              <w:jc w:val="right"/>
              <w:rPr>
                <w:rFonts w:ascii="Courier New"/>
                <w:sz w:val="18"/>
              </w:rPr>
            </w:pPr>
            <w:r>
              <w:rPr>
                <w:rFonts w:ascii="Courier New"/>
                <w:color w:val="3F3F3F"/>
                <w:spacing w:val="-2"/>
                <w:w w:val="95"/>
                <w:sz w:val="18"/>
              </w:rPr>
              <w:t>Tea_An</w:t>
            </w:r>
            <w:r>
              <w:rPr>
                <w:rFonts w:ascii="Courier New"/>
                <w:color w:val="131313"/>
                <w:spacing w:val="-2"/>
                <w:w w:val="95"/>
                <w:sz w:val="18"/>
              </w:rPr>
              <w:t>t</w:t>
            </w:r>
            <w:r>
              <w:rPr>
                <w:rFonts w:ascii="Courier New"/>
                <w:color w:val="2F2F2F"/>
                <w:spacing w:val="-2"/>
                <w:w w:val="95"/>
                <w:sz w:val="18"/>
              </w:rPr>
              <w:t>hrac</w:t>
            </w:r>
            <w:r>
              <w:rPr>
                <w:rFonts w:ascii="Courier New"/>
                <w:color w:val="131313"/>
                <w:spacing w:val="-2"/>
                <w:w w:val="95"/>
                <w:sz w:val="18"/>
              </w:rPr>
              <w:t>n</w:t>
            </w:r>
            <w:r>
              <w:rPr>
                <w:rFonts w:ascii="Courier New"/>
                <w:color w:val="2F2F2F"/>
                <w:spacing w:val="-2"/>
                <w:w w:val="95"/>
                <w:sz w:val="18"/>
              </w:rPr>
              <w:t>ose</w:t>
            </w:r>
          </w:p>
        </w:tc>
        <w:tc>
          <w:tcPr>
            <w:tcW w:w="1055" w:type="dxa"/>
          </w:tcPr>
          <w:p>
            <w:pPr>
              <w:pStyle w:val="TableParagraph"/>
              <w:spacing w:line="177" w:lineRule="exact"/>
              <w:ind w:right="174"/>
              <w:jc w:val="right"/>
              <w:rPr>
                <w:rFonts w:ascii="Courier New"/>
                <w:sz w:val="18"/>
              </w:rPr>
            </w:pPr>
            <w:r>
              <w:rPr>
                <w:rFonts w:ascii="Courier New"/>
                <w:color w:val="3F3F3F"/>
                <w:spacing w:val="-4"/>
                <w:sz w:val="18"/>
              </w:rPr>
              <w:t>0.</w:t>
            </w:r>
            <w:r>
              <w:rPr>
                <w:rFonts w:ascii="Courier New"/>
                <w:color w:val="2F2F2F"/>
                <w:spacing w:val="-4"/>
                <w:sz w:val="18"/>
              </w:rPr>
              <w:t>55</w:t>
            </w:r>
          </w:p>
        </w:tc>
        <w:tc>
          <w:tcPr>
            <w:tcW w:w="804" w:type="dxa"/>
          </w:tcPr>
          <w:p>
            <w:pPr>
              <w:pStyle w:val="TableParagraph"/>
              <w:spacing w:line="177" w:lineRule="exact"/>
              <w:ind w:right="64"/>
              <w:jc w:val="right"/>
              <w:rPr>
                <w:rFonts w:ascii="Courier New"/>
                <w:sz w:val="18"/>
              </w:rPr>
            </w:pPr>
            <w:r>
              <w:rPr>
                <w:rFonts w:ascii="Courier New"/>
                <w:color w:val="3F3F3F"/>
                <w:spacing w:val="-4"/>
                <w:sz w:val="18"/>
              </w:rPr>
              <w:t>0</w:t>
            </w:r>
            <w:r>
              <w:rPr>
                <w:rFonts w:ascii="Courier New"/>
                <w:color w:val="131313"/>
                <w:spacing w:val="-4"/>
                <w:sz w:val="18"/>
              </w:rPr>
              <w:t>.</w:t>
            </w:r>
            <w:r>
              <w:rPr>
                <w:rFonts w:ascii="Courier New"/>
                <w:color w:val="2F2F2F"/>
                <w:spacing w:val="-4"/>
                <w:sz w:val="18"/>
              </w:rPr>
              <w:t>86</w:t>
            </w:r>
          </w:p>
        </w:tc>
        <w:tc>
          <w:tcPr>
            <w:tcW w:w="931" w:type="dxa"/>
          </w:tcPr>
          <w:p>
            <w:pPr>
              <w:pStyle w:val="TableParagraph"/>
              <w:spacing w:line="177" w:lineRule="exact"/>
              <w:ind w:right="124"/>
              <w:jc w:val="right"/>
              <w:rPr>
                <w:rFonts w:ascii="Courier New"/>
                <w:sz w:val="18"/>
              </w:rPr>
            </w:pPr>
            <w:r>
              <w:rPr>
                <w:rFonts w:ascii="Courier New"/>
                <w:color w:val="3F3F3F"/>
                <w:spacing w:val="-4"/>
                <w:w w:val="95"/>
                <w:sz w:val="18"/>
              </w:rPr>
              <w:t>0.67</w:t>
            </w:r>
          </w:p>
        </w:tc>
        <w:tc>
          <w:tcPr>
            <w:tcW w:w="821" w:type="dxa"/>
          </w:tcPr>
          <w:p>
            <w:pPr>
              <w:pStyle w:val="TableParagraph"/>
              <w:spacing w:line="176" w:lineRule="exact" w:before="1"/>
              <w:ind w:right="63"/>
              <w:jc w:val="right"/>
              <w:rPr>
                <w:rFonts w:ascii="Courier New"/>
                <w:sz w:val="18"/>
              </w:rPr>
            </w:pPr>
            <w:r>
              <w:rPr>
                <w:rFonts w:ascii="Courier New"/>
                <w:color w:val="3F3F3F"/>
                <w:spacing w:val="-10"/>
                <w:w w:val="95"/>
                <w:sz w:val="18"/>
              </w:rPr>
              <w:t>7</w:t>
            </w:r>
          </w:p>
        </w:tc>
      </w:tr>
      <w:tr>
        <w:trPr>
          <w:trHeight w:val="194" w:hRule="atLeast"/>
        </w:trPr>
        <w:tc>
          <w:tcPr>
            <w:tcW w:w="1673" w:type="dxa"/>
          </w:tcPr>
          <w:p>
            <w:pPr>
              <w:pStyle w:val="TableParagraph"/>
              <w:spacing w:line="175" w:lineRule="exact"/>
              <w:ind w:right="85"/>
              <w:jc w:val="right"/>
              <w:rPr>
                <w:rFonts w:ascii="Courier New"/>
                <w:sz w:val="18"/>
              </w:rPr>
            </w:pPr>
            <w:r>
              <w:rPr>
                <w:rFonts w:ascii="Courier New"/>
                <w:color w:val="3F3F3F"/>
                <w:spacing w:val="-2"/>
                <w:w w:val="85"/>
                <w:sz w:val="18"/>
              </w:rPr>
              <w:t>Tea</w:t>
            </w:r>
            <w:r>
              <w:rPr>
                <w:rFonts w:ascii="Courier New"/>
                <w:color w:val="131313"/>
                <w:spacing w:val="-2"/>
                <w:w w:val="85"/>
                <w:sz w:val="18"/>
              </w:rPr>
              <w:t>_</w:t>
            </w:r>
            <w:r>
              <w:rPr>
                <w:rFonts w:ascii="Courier New"/>
                <w:color w:val="2F2F2F"/>
                <w:spacing w:val="-2"/>
                <w:w w:val="85"/>
                <w:sz w:val="18"/>
              </w:rPr>
              <w:t>Bird</w:t>
            </w:r>
            <w:r>
              <w:rPr>
                <w:rFonts w:ascii="Courier New"/>
                <w:spacing w:val="-2"/>
                <w:w w:val="85"/>
                <w:sz w:val="18"/>
              </w:rPr>
              <w:t>_</w:t>
            </w:r>
            <w:r>
              <w:rPr>
                <w:rFonts w:ascii="Courier New"/>
                <w:color w:val="2F2F2F"/>
                <w:spacing w:val="-2"/>
                <w:w w:val="85"/>
                <w:sz w:val="18"/>
              </w:rPr>
              <w:t>Eye</w:t>
            </w:r>
            <w:r>
              <w:rPr>
                <w:rFonts w:ascii="Courier New"/>
                <w:color w:val="131313"/>
                <w:spacing w:val="-2"/>
                <w:w w:val="85"/>
                <w:sz w:val="18"/>
              </w:rPr>
              <w:t>_</w:t>
            </w:r>
            <w:r>
              <w:rPr>
                <w:rFonts w:ascii="Courier New"/>
                <w:color w:val="2F2F2F"/>
                <w:spacing w:val="-2"/>
                <w:w w:val="85"/>
                <w:sz w:val="18"/>
              </w:rPr>
              <w:t>Spot</w:t>
            </w:r>
          </w:p>
        </w:tc>
        <w:tc>
          <w:tcPr>
            <w:tcW w:w="1055" w:type="dxa"/>
          </w:tcPr>
          <w:p>
            <w:pPr>
              <w:pStyle w:val="TableParagraph"/>
              <w:spacing w:line="175" w:lineRule="exact"/>
              <w:ind w:right="174"/>
              <w:jc w:val="right"/>
              <w:rPr>
                <w:rFonts w:ascii="Courier New"/>
                <w:sz w:val="18"/>
              </w:rPr>
            </w:pPr>
            <w:r>
              <w:rPr>
                <w:rFonts w:ascii="Courier New"/>
                <w:color w:val="2F2F2F"/>
                <w:spacing w:val="-4"/>
                <w:w w:val="95"/>
                <w:sz w:val="18"/>
              </w:rPr>
              <w:t>0.50</w:t>
            </w:r>
          </w:p>
        </w:tc>
        <w:tc>
          <w:tcPr>
            <w:tcW w:w="804" w:type="dxa"/>
          </w:tcPr>
          <w:p>
            <w:pPr>
              <w:pStyle w:val="TableParagraph"/>
              <w:spacing w:line="175" w:lineRule="exact"/>
              <w:ind w:right="82"/>
              <w:jc w:val="right"/>
              <w:rPr>
                <w:rFonts w:ascii="Courier New"/>
                <w:sz w:val="18"/>
              </w:rPr>
            </w:pPr>
            <w:r>
              <w:rPr>
                <w:rFonts w:ascii="Courier New"/>
                <w:color w:val="3F3F3F"/>
                <w:spacing w:val="-4"/>
                <w:w w:val="95"/>
                <w:sz w:val="18"/>
              </w:rPr>
              <w:t>0.17</w:t>
            </w:r>
          </w:p>
        </w:tc>
        <w:tc>
          <w:tcPr>
            <w:tcW w:w="931" w:type="dxa"/>
          </w:tcPr>
          <w:p>
            <w:pPr>
              <w:pStyle w:val="TableParagraph"/>
              <w:spacing w:line="175" w:lineRule="exact"/>
              <w:ind w:right="129"/>
              <w:jc w:val="right"/>
              <w:rPr>
                <w:rFonts w:ascii="Courier New"/>
                <w:sz w:val="18"/>
              </w:rPr>
            </w:pPr>
            <w:r>
              <w:rPr>
                <w:rFonts w:ascii="Courier New"/>
                <w:color w:val="2F2F2F"/>
                <w:spacing w:val="-4"/>
                <w:w w:val="95"/>
                <w:sz w:val="18"/>
              </w:rPr>
              <w:t>0.25</w:t>
            </w:r>
          </w:p>
        </w:tc>
        <w:tc>
          <w:tcPr>
            <w:tcW w:w="821" w:type="dxa"/>
          </w:tcPr>
          <w:p>
            <w:pPr>
              <w:pStyle w:val="TableParagraph"/>
              <w:spacing w:line="175" w:lineRule="exact"/>
              <w:ind w:right="74"/>
              <w:jc w:val="right"/>
              <w:rPr>
                <w:rFonts w:ascii="Courier New"/>
                <w:sz w:val="18"/>
              </w:rPr>
            </w:pPr>
            <w:r>
              <w:rPr>
                <w:rFonts w:ascii="Courier New"/>
                <w:color w:val="3F3F3F"/>
                <w:spacing w:val="-10"/>
                <w:w w:val="95"/>
                <w:sz w:val="18"/>
              </w:rPr>
              <w:t>6</w:t>
            </w:r>
          </w:p>
        </w:tc>
      </w:tr>
      <w:tr>
        <w:trPr>
          <w:trHeight w:val="297" w:hRule="atLeast"/>
        </w:trPr>
        <w:tc>
          <w:tcPr>
            <w:tcW w:w="1673" w:type="dxa"/>
          </w:tcPr>
          <w:p>
            <w:pPr>
              <w:pStyle w:val="TableParagraph"/>
              <w:spacing w:line="198" w:lineRule="exact"/>
              <w:ind w:right="85"/>
              <w:jc w:val="right"/>
              <w:rPr>
                <w:rFonts w:ascii="Courier New"/>
                <w:sz w:val="18"/>
              </w:rPr>
            </w:pPr>
            <w:r>
              <w:rPr>
                <w:rFonts w:ascii="Courier New"/>
                <w:color w:val="3F3F3F"/>
                <w:spacing w:val="-2"/>
                <w:w w:val="95"/>
                <w:sz w:val="18"/>
              </w:rPr>
              <w:t>Tea</w:t>
            </w:r>
            <w:r>
              <w:rPr>
                <w:rFonts w:ascii="Courier New"/>
                <w:color w:val="131313"/>
                <w:spacing w:val="-2"/>
                <w:w w:val="95"/>
                <w:sz w:val="18"/>
              </w:rPr>
              <w:t>_H</w:t>
            </w:r>
            <w:r>
              <w:rPr>
                <w:rFonts w:ascii="Courier New"/>
                <w:color w:val="3F3F3F"/>
                <w:spacing w:val="-2"/>
                <w:w w:val="95"/>
                <w:sz w:val="18"/>
              </w:rPr>
              <w:t>ealthy</w:t>
            </w:r>
          </w:p>
        </w:tc>
        <w:tc>
          <w:tcPr>
            <w:tcW w:w="1055" w:type="dxa"/>
          </w:tcPr>
          <w:p>
            <w:pPr>
              <w:pStyle w:val="TableParagraph"/>
              <w:spacing w:line="203" w:lineRule="exact"/>
              <w:ind w:right="171"/>
              <w:jc w:val="right"/>
              <w:rPr>
                <w:rFonts w:ascii="Courier New"/>
                <w:sz w:val="18"/>
              </w:rPr>
            </w:pPr>
            <w:r>
              <w:rPr>
                <w:rFonts w:ascii="Courier New"/>
                <w:color w:val="2F2F2F"/>
                <w:spacing w:val="-4"/>
                <w:w w:val="95"/>
                <w:sz w:val="18"/>
              </w:rPr>
              <w:t>1.00</w:t>
            </w:r>
          </w:p>
        </w:tc>
        <w:tc>
          <w:tcPr>
            <w:tcW w:w="804" w:type="dxa"/>
          </w:tcPr>
          <w:p>
            <w:pPr>
              <w:pStyle w:val="TableParagraph"/>
              <w:spacing w:line="203" w:lineRule="exact"/>
              <w:ind w:right="86"/>
              <w:jc w:val="right"/>
              <w:rPr>
                <w:rFonts w:ascii="Courier New"/>
                <w:sz w:val="18"/>
              </w:rPr>
            </w:pPr>
            <w:r>
              <w:rPr>
                <w:rFonts w:ascii="Courier New"/>
                <w:color w:val="2F2F2F"/>
                <w:spacing w:val="-4"/>
                <w:w w:val="95"/>
                <w:sz w:val="18"/>
              </w:rPr>
              <w:t>1.00</w:t>
            </w:r>
          </w:p>
        </w:tc>
        <w:tc>
          <w:tcPr>
            <w:tcW w:w="931" w:type="dxa"/>
          </w:tcPr>
          <w:p>
            <w:pPr>
              <w:pStyle w:val="TableParagraph"/>
              <w:spacing w:line="203" w:lineRule="exact"/>
              <w:ind w:right="123"/>
              <w:jc w:val="right"/>
              <w:rPr>
                <w:rFonts w:ascii="Courier New"/>
                <w:sz w:val="18"/>
              </w:rPr>
            </w:pPr>
            <w:r>
              <w:rPr>
                <w:rFonts w:ascii="Courier New"/>
                <w:color w:val="2F2F2F"/>
                <w:spacing w:val="-4"/>
                <w:w w:val="95"/>
                <w:sz w:val="18"/>
              </w:rPr>
              <w:t>1.00</w:t>
            </w:r>
          </w:p>
        </w:tc>
        <w:tc>
          <w:tcPr>
            <w:tcW w:w="821" w:type="dxa"/>
          </w:tcPr>
          <w:p>
            <w:pPr>
              <w:pStyle w:val="TableParagraph"/>
              <w:spacing w:before="17"/>
              <w:ind w:right="82"/>
              <w:jc w:val="right"/>
              <w:rPr>
                <w:rFonts w:ascii="Arial"/>
                <w:sz w:val="14"/>
              </w:rPr>
            </w:pPr>
            <w:r>
              <w:rPr>
                <w:rFonts w:ascii="Arial"/>
                <w:color w:val="2F2F2F"/>
                <w:spacing w:val="-10"/>
                <w:w w:val="95"/>
                <w:sz w:val="14"/>
              </w:rPr>
              <w:t>8</w:t>
            </w:r>
          </w:p>
        </w:tc>
      </w:tr>
      <w:tr>
        <w:trPr>
          <w:trHeight w:val="297" w:hRule="atLeast"/>
        </w:trPr>
        <w:tc>
          <w:tcPr>
            <w:tcW w:w="1673" w:type="dxa"/>
          </w:tcPr>
          <w:p>
            <w:pPr>
              <w:pStyle w:val="TableParagraph"/>
              <w:spacing w:line="183" w:lineRule="exact" w:before="95"/>
              <w:ind w:right="125"/>
              <w:jc w:val="right"/>
              <w:rPr>
                <w:rFonts w:ascii="Courier New"/>
                <w:sz w:val="18"/>
              </w:rPr>
            </w:pPr>
            <w:r>
              <w:rPr>
                <w:rFonts w:ascii="Courier New"/>
                <w:color w:val="3F3F3F"/>
                <w:spacing w:val="-2"/>
                <w:w w:val="90"/>
                <w:sz w:val="18"/>
              </w:rPr>
              <w:t>accuracy</w:t>
            </w:r>
          </w:p>
        </w:tc>
        <w:tc>
          <w:tcPr>
            <w:tcW w:w="1055" w:type="dxa"/>
          </w:tcPr>
          <w:p>
            <w:pPr>
              <w:pStyle w:val="TableParagraph"/>
              <w:rPr>
                <w:sz w:val="18"/>
              </w:rPr>
            </w:pPr>
          </w:p>
        </w:tc>
        <w:tc>
          <w:tcPr>
            <w:tcW w:w="804" w:type="dxa"/>
          </w:tcPr>
          <w:p>
            <w:pPr>
              <w:pStyle w:val="TableParagraph"/>
              <w:rPr>
                <w:sz w:val="18"/>
              </w:rPr>
            </w:pPr>
          </w:p>
        </w:tc>
        <w:tc>
          <w:tcPr>
            <w:tcW w:w="931" w:type="dxa"/>
          </w:tcPr>
          <w:p>
            <w:pPr>
              <w:pStyle w:val="TableParagraph"/>
              <w:spacing w:line="178" w:lineRule="exact" w:before="100"/>
              <w:ind w:right="129"/>
              <w:jc w:val="right"/>
              <w:rPr>
                <w:rFonts w:ascii="Courier New"/>
                <w:sz w:val="18"/>
              </w:rPr>
            </w:pPr>
            <w:r>
              <w:rPr>
                <w:rFonts w:ascii="Courier New"/>
                <w:color w:val="2F2F2F"/>
                <w:spacing w:val="-4"/>
                <w:w w:val="95"/>
                <w:sz w:val="18"/>
              </w:rPr>
              <w:t>0.81</w:t>
            </w:r>
          </w:p>
        </w:tc>
        <w:tc>
          <w:tcPr>
            <w:tcW w:w="821" w:type="dxa"/>
          </w:tcPr>
          <w:p>
            <w:pPr>
              <w:pStyle w:val="TableParagraph"/>
              <w:spacing w:line="178" w:lineRule="exact" w:before="100"/>
              <w:ind w:right="45"/>
              <w:jc w:val="right"/>
              <w:rPr>
                <w:rFonts w:ascii="Courier New"/>
                <w:sz w:val="18"/>
              </w:rPr>
            </w:pPr>
            <w:r>
              <w:rPr>
                <w:rFonts w:ascii="Courier New"/>
                <w:color w:val="3F3F3F"/>
                <w:spacing w:val="-5"/>
                <w:sz w:val="18"/>
              </w:rPr>
              <w:t>32</w:t>
            </w:r>
          </w:p>
        </w:tc>
      </w:tr>
      <w:tr>
        <w:trPr>
          <w:trHeight w:val="197" w:hRule="atLeast"/>
        </w:trPr>
        <w:tc>
          <w:tcPr>
            <w:tcW w:w="1673" w:type="dxa"/>
          </w:tcPr>
          <w:p>
            <w:pPr>
              <w:pStyle w:val="TableParagraph"/>
              <w:spacing w:line="177" w:lineRule="exact"/>
              <w:ind w:right="106"/>
              <w:jc w:val="right"/>
              <w:rPr>
                <w:rFonts w:ascii="Courier New"/>
                <w:sz w:val="18"/>
              </w:rPr>
            </w:pPr>
            <w:r>
              <w:rPr>
                <w:rFonts w:ascii="Courier New"/>
                <w:color w:val="3F3F3F"/>
                <w:w w:val="80"/>
                <w:sz w:val="18"/>
              </w:rPr>
              <w:t>macro</w:t>
            </w:r>
            <w:r>
              <w:rPr>
                <w:rFonts w:ascii="Courier New"/>
                <w:color w:val="3F3F3F"/>
                <w:spacing w:val="-12"/>
                <w:w w:val="95"/>
                <w:sz w:val="18"/>
              </w:rPr>
              <w:t> </w:t>
            </w:r>
            <w:r>
              <w:rPr>
                <w:rFonts w:ascii="Courier New"/>
                <w:color w:val="3F3F3F"/>
                <w:spacing w:val="-5"/>
                <w:w w:val="95"/>
                <w:sz w:val="18"/>
              </w:rPr>
              <w:t>avg</w:t>
            </w:r>
          </w:p>
        </w:tc>
        <w:tc>
          <w:tcPr>
            <w:tcW w:w="1055" w:type="dxa"/>
          </w:tcPr>
          <w:p>
            <w:pPr>
              <w:pStyle w:val="TableParagraph"/>
              <w:spacing w:line="177" w:lineRule="exact"/>
              <w:ind w:right="177"/>
              <w:jc w:val="right"/>
              <w:rPr>
                <w:rFonts w:ascii="Courier New"/>
                <w:sz w:val="18"/>
              </w:rPr>
            </w:pPr>
            <w:r>
              <w:rPr>
                <w:rFonts w:ascii="Courier New"/>
                <w:color w:val="3F3F3F"/>
                <w:spacing w:val="-4"/>
                <w:w w:val="95"/>
                <w:sz w:val="18"/>
              </w:rPr>
              <w:t>0.76</w:t>
            </w:r>
          </w:p>
        </w:tc>
        <w:tc>
          <w:tcPr>
            <w:tcW w:w="804" w:type="dxa"/>
          </w:tcPr>
          <w:p>
            <w:pPr>
              <w:pStyle w:val="TableParagraph"/>
              <w:spacing w:line="177" w:lineRule="exact"/>
              <w:ind w:right="91"/>
              <w:jc w:val="right"/>
              <w:rPr>
                <w:rFonts w:ascii="Courier New"/>
                <w:sz w:val="18"/>
              </w:rPr>
            </w:pPr>
            <w:r>
              <w:rPr>
                <w:rFonts w:ascii="Courier New"/>
                <w:color w:val="2F2F2F"/>
                <w:spacing w:val="-4"/>
                <w:w w:val="95"/>
                <w:sz w:val="18"/>
              </w:rPr>
              <w:t>0.76</w:t>
            </w:r>
          </w:p>
        </w:tc>
        <w:tc>
          <w:tcPr>
            <w:tcW w:w="931" w:type="dxa"/>
          </w:tcPr>
          <w:p>
            <w:pPr>
              <w:pStyle w:val="TableParagraph"/>
              <w:spacing w:line="177" w:lineRule="exact"/>
              <w:ind w:right="129"/>
              <w:jc w:val="right"/>
              <w:rPr>
                <w:rFonts w:ascii="Courier New"/>
                <w:sz w:val="18"/>
              </w:rPr>
            </w:pPr>
            <w:r>
              <w:rPr>
                <w:rFonts w:ascii="Courier New"/>
                <w:color w:val="2F2F2F"/>
                <w:spacing w:val="-4"/>
                <w:w w:val="95"/>
                <w:sz w:val="18"/>
              </w:rPr>
              <w:t>0.73</w:t>
            </w:r>
          </w:p>
        </w:tc>
        <w:tc>
          <w:tcPr>
            <w:tcW w:w="821" w:type="dxa"/>
          </w:tcPr>
          <w:p>
            <w:pPr>
              <w:pStyle w:val="TableParagraph"/>
              <w:spacing w:line="177" w:lineRule="exact"/>
              <w:ind w:right="45"/>
              <w:jc w:val="right"/>
              <w:rPr>
                <w:rFonts w:ascii="Courier New"/>
                <w:sz w:val="18"/>
              </w:rPr>
            </w:pPr>
            <w:r>
              <w:rPr>
                <w:rFonts w:ascii="Courier New"/>
                <w:color w:val="3F3F3F"/>
                <w:spacing w:val="-5"/>
                <w:sz w:val="18"/>
              </w:rPr>
              <w:t>32</w:t>
            </w:r>
          </w:p>
        </w:tc>
      </w:tr>
      <w:tr>
        <w:trPr>
          <w:trHeight w:val="317" w:hRule="atLeast"/>
        </w:trPr>
        <w:tc>
          <w:tcPr>
            <w:tcW w:w="1673" w:type="dxa"/>
          </w:tcPr>
          <w:p>
            <w:pPr>
              <w:pStyle w:val="TableParagraph"/>
              <w:spacing w:line="198" w:lineRule="exact"/>
              <w:ind w:right="108"/>
              <w:jc w:val="right"/>
              <w:rPr>
                <w:rFonts w:ascii="Courier New"/>
                <w:sz w:val="18"/>
              </w:rPr>
            </w:pPr>
            <w:r>
              <w:rPr>
                <w:rFonts w:ascii="Courier New"/>
                <w:color w:val="3F3F3F"/>
                <w:w w:val="80"/>
                <w:sz w:val="18"/>
              </w:rPr>
              <w:t>weighted</w:t>
            </w:r>
            <w:r>
              <w:rPr>
                <w:rFonts w:ascii="Courier New"/>
                <w:color w:val="3F3F3F"/>
                <w:spacing w:val="-8"/>
                <w:sz w:val="18"/>
              </w:rPr>
              <w:t> </w:t>
            </w:r>
            <w:r>
              <w:rPr>
                <w:rFonts w:ascii="Courier New"/>
                <w:color w:val="3F3F3F"/>
                <w:spacing w:val="-5"/>
                <w:w w:val="90"/>
                <w:sz w:val="18"/>
              </w:rPr>
              <w:t>avg</w:t>
            </w:r>
          </w:p>
        </w:tc>
        <w:tc>
          <w:tcPr>
            <w:tcW w:w="1055" w:type="dxa"/>
          </w:tcPr>
          <w:p>
            <w:pPr>
              <w:pStyle w:val="TableParagraph"/>
              <w:spacing w:line="198" w:lineRule="exact"/>
              <w:ind w:right="177"/>
              <w:jc w:val="right"/>
              <w:rPr>
                <w:rFonts w:ascii="Courier New"/>
                <w:sz w:val="18"/>
              </w:rPr>
            </w:pPr>
            <w:r>
              <w:rPr>
                <w:rFonts w:ascii="Courier New"/>
                <w:color w:val="3F3F3F"/>
                <w:spacing w:val="-4"/>
                <w:w w:val="95"/>
                <w:sz w:val="18"/>
              </w:rPr>
              <w:t>0.81</w:t>
            </w:r>
          </w:p>
        </w:tc>
        <w:tc>
          <w:tcPr>
            <w:tcW w:w="804" w:type="dxa"/>
          </w:tcPr>
          <w:p>
            <w:pPr>
              <w:pStyle w:val="TableParagraph"/>
              <w:spacing w:line="198" w:lineRule="exact"/>
              <w:ind w:right="87"/>
              <w:jc w:val="right"/>
              <w:rPr>
                <w:rFonts w:ascii="Courier New"/>
                <w:sz w:val="18"/>
              </w:rPr>
            </w:pPr>
            <w:r>
              <w:rPr>
                <w:rFonts w:ascii="Courier New"/>
                <w:color w:val="2F2F2F"/>
                <w:spacing w:val="-4"/>
                <w:w w:val="95"/>
                <w:sz w:val="18"/>
              </w:rPr>
              <w:t>0.81</w:t>
            </w:r>
          </w:p>
        </w:tc>
        <w:tc>
          <w:tcPr>
            <w:tcW w:w="931" w:type="dxa"/>
          </w:tcPr>
          <w:p>
            <w:pPr>
              <w:pStyle w:val="TableParagraph"/>
              <w:spacing w:line="198" w:lineRule="exact"/>
              <w:ind w:right="133"/>
              <w:jc w:val="right"/>
              <w:rPr>
                <w:rFonts w:ascii="Courier New"/>
                <w:sz w:val="18"/>
              </w:rPr>
            </w:pPr>
            <w:r>
              <w:rPr>
                <w:rFonts w:ascii="Courier New"/>
                <w:color w:val="3F3F3F"/>
                <w:spacing w:val="-4"/>
                <w:w w:val="95"/>
                <w:sz w:val="18"/>
              </w:rPr>
              <w:t>0.79</w:t>
            </w:r>
          </w:p>
        </w:tc>
        <w:tc>
          <w:tcPr>
            <w:tcW w:w="821" w:type="dxa"/>
          </w:tcPr>
          <w:p>
            <w:pPr>
              <w:pStyle w:val="TableParagraph"/>
              <w:spacing w:line="203" w:lineRule="exact"/>
              <w:ind w:right="45"/>
              <w:jc w:val="right"/>
              <w:rPr>
                <w:rFonts w:ascii="Courier New"/>
                <w:sz w:val="18"/>
              </w:rPr>
            </w:pPr>
            <w:r>
              <w:rPr>
                <w:rFonts w:ascii="Courier New"/>
                <w:color w:val="3F3F3F"/>
                <w:spacing w:val="-5"/>
                <w:sz w:val="18"/>
              </w:rPr>
              <w:t>32</w:t>
            </w:r>
          </w:p>
        </w:tc>
      </w:tr>
    </w:tbl>
    <w:p>
      <w:pPr>
        <w:spacing w:after="0" w:line="203" w:lineRule="exact"/>
        <w:jc w:val="right"/>
        <w:rPr>
          <w:rFonts w:ascii="Courier New"/>
          <w:sz w:val="18"/>
        </w:rPr>
        <w:sectPr>
          <w:pgSz w:w="11910" w:h="16840"/>
          <w:pgMar w:header="697" w:footer="1400" w:top="1240" w:bottom="1600" w:left="240" w:right="220"/>
        </w:sectPr>
      </w:pPr>
    </w:p>
    <w:p>
      <w:pPr>
        <w:pStyle w:val="Heading6"/>
        <w:numPr>
          <w:ilvl w:val="1"/>
          <w:numId w:val="32"/>
        </w:numPr>
        <w:tabs>
          <w:tab w:pos="1421" w:val="left" w:leader="none"/>
        </w:tabs>
        <w:spacing w:line="240" w:lineRule="auto" w:before="144" w:after="0"/>
        <w:ind w:left="1421" w:right="0" w:hanging="576"/>
        <w:jc w:val="left"/>
        <w:rPr>
          <w:color w:val="0F0F0F"/>
          <w:sz w:val="31"/>
        </w:rPr>
      </w:pPr>
      <w:bookmarkStart w:name="_TOC_250008" w:id="86"/>
      <w:r>
        <w:rPr>
          <w:color w:val="0F0F0F"/>
          <w:w w:val="105"/>
        </w:rPr>
        <w:t>Chapter</w:t>
      </w:r>
      <w:r>
        <w:rPr>
          <w:color w:val="0F0F0F"/>
          <w:spacing w:val="-17"/>
          <w:w w:val="105"/>
        </w:rPr>
        <w:t> </w:t>
      </w:r>
      <w:bookmarkEnd w:id="86"/>
      <w:r>
        <w:rPr>
          <w:color w:val="0F0F0F"/>
          <w:spacing w:val="-2"/>
          <w:w w:val="105"/>
        </w:rPr>
        <w:t>Summary</w:t>
      </w:r>
    </w:p>
    <w:p>
      <w:pPr>
        <w:spacing w:line="360" w:lineRule="auto" w:before="276"/>
        <w:ind w:left="840" w:right="832" w:firstLine="4"/>
        <w:jc w:val="both"/>
        <w:rPr>
          <w:sz w:val="22"/>
        </w:rPr>
      </w:pPr>
      <w:r>
        <w:rPr>
          <w:color w:val="0F0F0F"/>
          <w:sz w:val="22"/>
        </w:rPr>
        <w:t>This chapter initially documents the goals and objectives of testing. The testing of the application was done using</w:t>
      </w:r>
      <w:r>
        <w:rPr>
          <w:color w:val="0F0F0F"/>
          <w:spacing w:val="-3"/>
          <w:sz w:val="22"/>
        </w:rPr>
        <w:t> </w:t>
      </w:r>
      <w:r>
        <w:rPr>
          <w:color w:val="0F0F0F"/>
          <w:sz w:val="22"/>
        </w:rPr>
        <w:t>different testing techniques such</w:t>
      </w:r>
      <w:r>
        <w:rPr>
          <w:color w:val="0F0F0F"/>
          <w:spacing w:val="-1"/>
          <w:sz w:val="22"/>
        </w:rPr>
        <w:t> </w:t>
      </w:r>
      <w:r>
        <w:rPr>
          <w:color w:val="0F0F0F"/>
          <w:sz w:val="22"/>
        </w:rPr>
        <w:t>as</w:t>
      </w:r>
      <w:r>
        <w:rPr>
          <w:color w:val="0F0F0F"/>
          <w:spacing w:val="-2"/>
          <w:sz w:val="22"/>
        </w:rPr>
        <w:t> </w:t>
      </w:r>
      <w:r>
        <w:rPr>
          <w:color w:val="0F0F0F"/>
          <w:sz w:val="22"/>
        </w:rPr>
        <w:t>confusion matrix in which aspects such</w:t>
      </w:r>
      <w:r>
        <w:rPr>
          <w:color w:val="0F0F0F"/>
          <w:spacing w:val="-1"/>
          <w:sz w:val="22"/>
        </w:rPr>
        <w:t> </w:t>
      </w:r>
      <w:r>
        <w:rPr>
          <w:color w:val="0F0F0F"/>
          <w:sz w:val="22"/>
        </w:rPr>
        <w:t>as</w:t>
      </w:r>
      <w:r>
        <w:rPr>
          <w:color w:val="0F0F0F"/>
          <w:spacing w:val="-2"/>
          <w:sz w:val="22"/>
        </w:rPr>
        <w:t> </w:t>
      </w:r>
      <w:r>
        <w:rPr>
          <w:color w:val="0F0F0F"/>
          <w:sz w:val="22"/>
        </w:rPr>
        <w:t>accuracy, precision recall and fl</w:t>
      </w:r>
      <w:r>
        <w:rPr>
          <w:color w:val="0F0F0F"/>
          <w:spacing w:val="40"/>
          <w:sz w:val="22"/>
        </w:rPr>
        <w:t> </w:t>
      </w:r>
      <w:r>
        <w:rPr>
          <w:color w:val="0F0F0F"/>
          <w:sz w:val="22"/>
        </w:rPr>
        <w:t>score was considered, Functional Testing, Non-Functional Testing, Integration Testing was performed to check the extensibility or modularity and Model Testing. Finally benchmarking techniques such as Competitive Benchmarking, Functional Benchmarking, and</w:t>
      </w:r>
      <w:r>
        <w:rPr>
          <w:color w:val="0F0F0F"/>
          <w:spacing w:val="-8"/>
          <w:sz w:val="22"/>
        </w:rPr>
        <w:t> </w:t>
      </w:r>
      <w:r>
        <w:rPr>
          <w:color w:val="0F0F0F"/>
          <w:sz w:val="22"/>
        </w:rPr>
        <w:t>Internal</w:t>
      </w:r>
      <w:r>
        <w:rPr>
          <w:color w:val="0F0F0F"/>
          <w:spacing w:val="-1"/>
          <w:sz w:val="22"/>
        </w:rPr>
        <w:t> </w:t>
      </w:r>
      <w:r>
        <w:rPr>
          <w:color w:val="0F0F0F"/>
          <w:sz w:val="22"/>
        </w:rPr>
        <w:t>Benchmarking were</w:t>
      </w:r>
      <w:r>
        <w:rPr>
          <w:color w:val="0F0F0F"/>
          <w:spacing w:val="-7"/>
          <w:sz w:val="22"/>
        </w:rPr>
        <w:t> </w:t>
      </w:r>
      <w:r>
        <w:rPr>
          <w:color w:val="0F0F0F"/>
          <w:sz w:val="22"/>
        </w:rPr>
        <w:t>used</w:t>
      </w:r>
      <w:r>
        <w:rPr>
          <w:color w:val="0F0F0F"/>
          <w:spacing w:val="-3"/>
          <w:sz w:val="22"/>
        </w:rPr>
        <w:t> </w:t>
      </w:r>
      <w:r>
        <w:rPr>
          <w:color w:val="0F0F0F"/>
          <w:sz w:val="22"/>
        </w:rPr>
        <w:t>against</w:t>
      </w:r>
      <w:r>
        <w:rPr>
          <w:color w:val="0F0F0F"/>
          <w:spacing w:val="-9"/>
          <w:sz w:val="22"/>
        </w:rPr>
        <w:t> </w:t>
      </w:r>
      <w:r>
        <w:rPr>
          <w:color w:val="0F0F0F"/>
          <w:sz w:val="22"/>
        </w:rPr>
        <w:t>existing </w:t>
      </w:r>
      <w:r>
        <w:rPr>
          <w:color w:val="0F0F0F"/>
          <w:spacing w:val="-2"/>
          <w:sz w:val="22"/>
        </w:rPr>
        <w:t>systems.</w:t>
      </w:r>
    </w:p>
    <w:p>
      <w:pPr>
        <w:spacing w:after="0" w:line="360" w:lineRule="auto"/>
        <w:jc w:val="both"/>
        <w:rPr>
          <w:sz w:val="22"/>
        </w:rPr>
        <w:sectPr>
          <w:headerReference w:type="default" r:id="rId238"/>
          <w:footerReference w:type="default" r:id="rId239"/>
          <w:pgSz w:w="11910" w:h="16840"/>
          <w:pgMar w:header="658" w:footer="1385" w:top="1280" w:bottom="1580" w:left="240" w:right="220"/>
        </w:sectPr>
      </w:pPr>
    </w:p>
    <w:p>
      <w:pPr>
        <w:pStyle w:val="Heading4"/>
        <w:ind w:left="413"/>
      </w:pPr>
      <w:r>
        <w:rPr>
          <w:color w:val="0E0E0E"/>
          <w:spacing w:val="-2"/>
        </w:rPr>
        <w:t>CONCLUSION</w:t>
      </w:r>
    </w:p>
    <w:p>
      <w:pPr>
        <w:pStyle w:val="BodyText"/>
        <w:spacing w:before="27"/>
        <w:rPr>
          <w:b/>
          <w:sz w:val="28"/>
        </w:rPr>
      </w:pPr>
    </w:p>
    <w:p>
      <w:pPr>
        <w:pStyle w:val="Heading5"/>
        <w:numPr>
          <w:ilvl w:val="1"/>
          <w:numId w:val="43"/>
        </w:numPr>
        <w:tabs>
          <w:tab w:pos="1421" w:val="left" w:leader="none"/>
        </w:tabs>
        <w:spacing w:line="240" w:lineRule="auto" w:before="1" w:after="0"/>
        <w:ind w:left="1421" w:right="0" w:hanging="579"/>
        <w:jc w:val="left"/>
        <w:rPr>
          <w:color w:val="0E0E0E"/>
        </w:rPr>
      </w:pPr>
      <w:bookmarkStart w:name="_TOC_250007" w:id="87"/>
      <w:r>
        <w:rPr>
          <w:color w:val="0E0E0E"/>
        </w:rPr>
        <w:t>Chapter</w:t>
      </w:r>
      <w:r>
        <w:rPr>
          <w:color w:val="0E0E0E"/>
          <w:spacing w:val="1"/>
        </w:rPr>
        <w:t> </w:t>
      </w:r>
      <w:bookmarkEnd w:id="87"/>
      <w:r>
        <w:rPr>
          <w:color w:val="0E0E0E"/>
          <w:spacing w:val="-2"/>
        </w:rPr>
        <w:t>Overview</w:t>
      </w:r>
    </w:p>
    <w:p>
      <w:pPr>
        <w:pStyle w:val="BodyText"/>
        <w:spacing w:line="376" w:lineRule="auto" w:before="291"/>
        <w:ind w:left="843" w:right="828" w:firstLine="1"/>
        <w:jc w:val="both"/>
      </w:pPr>
      <w:r>
        <w:rPr>
          <w:color w:val="0E0E0E"/>
          <w:w w:val="105"/>
        </w:rPr>
        <w:t>The</w:t>
      </w:r>
      <w:r>
        <w:rPr>
          <w:color w:val="0E0E0E"/>
          <w:spacing w:val="-10"/>
          <w:w w:val="105"/>
        </w:rPr>
        <w:t> </w:t>
      </w:r>
      <w:r>
        <w:rPr>
          <w:color w:val="0E0E0E"/>
          <w:w w:val="105"/>
        </w:rPr>
        <w:t>target</w:t>
      </w:r>
      <w:r>
        <w:rPr>
          <w:color w:val="0E0E0E"/>
          <w:spacing w:val="-7"/>
          <w:w w:val="105"/>
        </w:rPr>
        <w:t> </w:t>
      </w:r>
      <w:r>
        <w:rPr>
          <w:color w:val="0E0E0E"/>
          <w:w w:val="105"/>
        </w:rPr>
        <w:t>audience</w:t>
      </w:r>
      <w:r>
        <w:rPr>
          <w:color w:val="0E0E0E"/>
          <w:spacing w:val="-1"/>
          <w:w w:val="105"/>
        </w:rPr>
        <w:t> </w:t>
      </w:r>
      <w:r>
        <w:rPr>
          <w:color w:val="0E0E0E"/>
          <w:w w:val="105"/>
        </w:rPr>
        <w:t>and</w:t>
      </w:r>
      <w:r>
        <w:rPr>
          <w:color w:val="0E0E0E"/>
          <w:spacing w:val="-4"/>
          <w:w w:val="105"/>
        </w:rPr>
        <w:t> </w:t>
      </w:r>
      <w:r>
        <w:rPr>
          <w:color w:val="0E0E0E"/>
          <w:w w:val="105"/>
        </w:rPr>
        <w:t>domain</w:t>
      </w:r>
      <w:r>
        <w:rPr>
          <w:color w:val="0E0E0E"/>
          <w:spacing w:val="-1"/>
          <w:w w:val="105"/>
        </w:rPr>
        <w:t> </w:t>
      </w:r>
      <w:r>
        <w:rPr>
          <w:color w:val="0E0E0E"/>
          <w:w w:val="105"/>
        </w:rPr>
        <w:t>experts'</w:t>
      </w:r>
      <w:r>
        <w:rPr>
          <w:color w:val="0E0E0E"/>
          <w:spacing w:val="-5"/>
          <w:w w:val="105"/>
        </w:rPr>
        <w:t> </w:t>
      </w:r>
      <w:r>
        <w:rPr>
          <w:color w:val="0E0E0E"/>
          <w:w w:val="105"/>
        </w:rPr>
        <w:t>ratings</w:t>
      </w:r>
      <w:r>
        <w:rPr>
          <w:color w:val="0E0E0E"/>
          <w:spacing w:val="-9"/>
          <w:w w:val="105"/>
        </w:rPr>
        <w:t> </w:t>
      </w:r>
      <w:r>
        <w:rPr>
          <w:color w:val="0E0E0E"/>
          <w:w w:val="105"/>
        </w:rPr>
        <w:t>of</w:t>
      </w:r>
      <w:r>
        <w:rPr>
          <w:color w:val="0E0E0E"/>
          <w:spacing w:val="-9"/>
          <w:w w:val="105"/>
        </w:rPr>
        <w:t> </w:t>
      </w:r>
      <w:r>
        <w:rPr>
          <w:color w:val="0E0E0E"/>
          <w:w w:val="105"/>
        </w:rPr>
        <w:t>the</w:t>
      </w:r>
      <w:r>
        <w:rPr>
          <w:color w:val="0E0E0E"/>
          <w:spacing w:val="-8"/>
          <w:w w:val="105"/>
        </w:rPr>
        <w:t> </w:t>
      </w:r>
      <w:r>
        <w:rPr>
          <w:color w:val="0E0E0E"/>
          <w:w w:val="105"/>
        </w:rPr>
        <w:t>project's</w:t>
      </w:r>
      <w:r>
        <w:rPr>
          <w:color w:val="0E0E0E"/>
          <w:spacing w:val="-3"/>
          <w:w w:val="105"/>
        </w:rPr>
        <w:t> </w:t>
      </w:r>
      <w:r>
        <w:rPr>
          <w:color w:val="0E0E0E"/>
          <w:w w:val="105"/>
        </w:rPr>
        <w:t>various</w:t>
      </w:r>
      <w:r>
        <w:rPr>
          <w:color w:val="0E0E0E"/>
          <w:spacing w:val="-8"/>
          <w:w w:val="105"/>
        </w:rPr>
        <w:t> </w:t>
      </w:r>
      <w:r>
        <w:rPr>
          <w:color w:val="0E0E0E"/>
          <w:w w:val="105"/>
        </w:rPr>
        <w:t>components are</w:t>
      </w:r>
      <w:r>
        <w:rPr>
          <w:color w:val="0E0E0E"/>
          <w:spacing w:val="-13"/>
          <w:w w:val="105"/>
        </w:rPr>
        <w:t> </w:t>
      </w:r>
      <w:r>
        <w:rPr>
          <w:color w:val="0E0E0E"/>
          <w:w w:val="105"/>
        </w:rPr>
        <w:t>covered</w:t>
      </w:r>
      <w:r>
        <w:rPr>
          <w:color w:val="0E0E0E"/>
          <w:spacing w:val="-3"/>
          <w:w w:val="105"/>
        </w:rPr>
        <w:t> </w:t>
      </w:r>
      <w:r>
        <w:rPr>
          <w:color w:val="0E0E0E"/>
          <w:w w:val="105"/>
        </w:rPr>
        <w:t>in</w:t>
      </w:r>
      <w:r>
        <w:rPr>
          <w:color w:val="0E0E0E"/>
          <w:spacing w:val="-9"/>
          <w:w w:val="105"/>
        </w:rPr>
        <w:t> </w:t>
      </w:r>
      <w:r>
        <w:rPr>
          <w:color w:val="0E0E0E"/>
          <w:w w:val="105"/>
        </w:rPr>
        <w:t>this</w:t>
      </w:r>
      <w:r>
        <w:rPr>
          <w:color w:val="0E0E0E"/>
          <w:spacing w:val="-13"/>
          <w:w w:val="105"/>
        </w:rPr>
        <w:t> </w:t>
      </w:r>
      <w:r>
        <w:rPr>
          <w:color w:val="0E0E0E"/>
          <w:w w:val="105"/>
        </w:rPr>
        <w:t>chapter. The system's development, usability, and other crucial elements. After their evaluation, authors can also self­ evaluate. It was also recorded whether the system's original goals were attained.</w:t>
      </w:r>
    </w:p>
    <w:p>
      <w:pPr>
        <w:pStyle w:val="BodyText"/>
      </w:pPr>
    </w:p>
    <w:p>
      <w:pPr>
        <w:pStyle w:val="BodyText"/>
        <w:spacing w:before="212"/>
      </w:pPr>
    </w:p>
    <w:p>
      <w:pPr>
        <w:pStyle w:val="Heading5"/>
        <w:numPr>
          <w:ilvl w:val="1"/>
          <w:numId w:val="43"/>
        </w:numPr>
        <w:tabs>
          <w:tab w:pos="1420" w:val="left" w:leader="none"/>
        </w:tabs>
        <w:spacing w:line="240" w:lineRule="auto" w:before="0" w:after="0"/>
        <w:ind w:left="1420" w:right="0" w:hanging="578"/>
        <w:jc w:val="left"/>
        <w:rPr>
          <w:color w:val="0E0E0E"/>
        </w:rPr>
      </w:pPr>
      <w:bookmarkStart w:name="_TOC_250006" w:id="88"/>
      <w:r>
        <w:rPr>
          <w:color w:val="0E0E0E"/>
        </w:rPr>
        <w:t>Project</w:t>
      </w:r>
      <w:r>
        <w:rPr>
          <w:color w:val="0E0E0E"/>
          <w:spacing w:val="-1"/>
        </w:rPr>
        <w:t> </w:t>
      </w:r>
      <w:r>
        <w:rPr>
          <w:color w:val="0E0E0E"/>
        </w:rPr>
        <w:t>Aims</w:t>
      </w:r>
      <w:r>
        <w:rPr>
          <w:color w:val="0E0E0E"/>
          <w:spacing w:val="-1"/>
        </w:rPr>
        <w:t> </w:t>
      </w:r>
      <w:r>
        <w:rPr>
          <w:color w:val="0E0E0E"/>
        </w:rPr>
        <w:t>and</w:t>
      </w:r>
      <w:r>
        <w:rPr>
          <w:color w:val="0E0E0E"/>
          <w:spacing w:val="2"/>
        </w:rPr>
        <w:t> </w:t>
      </w:r>
      <w:bookmarkEnd w:id="88"/>
      <w:r>
        <w:rPr>
          <w:color w:val="0E0E0E"/>
          <w:spacing w:val="-2"/>
        </w:rPr>
        <w:t>Progress</w:t>
      </w:r>
    </w:p>
    <w:p>
      <w:pPr>
        <w:pStyle w:val="BodyText"/>
        <w:rPr>
          <w:b/>
          <w:sz w:val="28"/>
        </w:rPr>
      </w:pPr>
    </w:p>
    <w:p>
      <w:pPr>
        <w:pStyle w:val="Heading5"/>
        <w:numPr>
          <w:ilvl w:val="2"/>
          <w:numId w:val="43"/>
        </w:numPr>
        <w:tabs>
          <w:tab w:pos="2286" w:val="left" w:leader="none"/>
        </w:tabs>
        <w:spacing w:line="240" w:lineRule="auto" w:before="0" w:after="0"/>
        <w:ind w:left="2286" w:right="0" w:hanging="721"/>
        <w:jc w:val="left"/>
      </w:pPr>
      <w:bookmarkStart w:name="_TOC_250005" w:id="89"/>
      <w:r>
        <w:rPr>
          <w:color w:val="0E0E0E"/>
        </w:rPr>
        <w:t>Aim of</w:t>
      </w:r>
      <w:r>
        <w:rPr>
          <w:color w:val="0E0E0E"/>
          <w:spacing w:val="3"/>
        </w:rPr>
        <w:t> </w:t>
      </w:r>
      <w:bookmarkEnd w:id="89"/>
      <w:r>
        <w:rPr>
          <w:color w:val="0E0E0E"/>
          <w:spacing w:val="-2"/>
        </w:rPr>
        <w:t>project</w:t>
      </w:r>
    </w:p>
    <w:p>
      <w:pPr>
        <w:spacing w:line="386" w:lineRule="auto" w:before="311"/>
        <w:ind w:left="844" w:right="823" w:firstLine="0"/>
        <w:jc w:val="both"/>
        <w:rPr>
          <w:sz w:val="23"/>
        </w:rPr>
      </w:pPr>
      <w:r>
        <w:rPr>
          <w:color w:val="0E0E0E"/>
          <w:w w:val="105"/>
          <w:sz w:val="21"/>
        </w:rPr>
        <w:t>To</w:t>
      </w:r>
      <w:r>
        <w:rPr>
          <w:color w:val="0E0E0E"/>
          <w:spacing w:val="-10"/>
          <w:w w:val="105"/>
          <w:sz w:val="21"/>
        </w:rPr>
        <w:t> </w:t>
      </w:r>
      <w:r>
        <w:rPr>
          <w:color w:val="0E0E0E"/>
          <w:w w:val="105"/>
          <w:sz w:val="21"/>
        </w:rPr>
        <w:t>design,</w:t>
      </w:r>
      <w:r>
        <w:rPr>
          <w:color w:val="0E0E0E"/>
          <w:spacing w:val="-5"/>
          <w:w w:val="105"/>
          <w:sz w:val="21"/>
        </w:rPr>
        <w:t> </w:t>
      </w:r>
      <w:r>
        <w:rPr>
          <w:color w:val="0E0E0E"/>
          <w:w w:val="105"/>
          <w:sz w:val="21"/>
        </w:rPr>
        <w:t>develop</w:t>
      </w:r>
      <w:r>
        <w:rPr>
          <w:color w:val="0E0E0E"/>
          <w:spacing w:val="-5"/>
          <w:w w:val="105"/>
          <w:sz w:val="21"/>
        </w:rPr>
        <w:t> </w:t>
      </w:r>
      <w:r>
        <w:rPr>
          <w:color w:val="0E0E0E"/>
          <w:w w:val="105"/>
          <w:sz w:val="21"/>
        </w:rPr>
        <w:t>and</w:t>
      </w:r>
      <w:r>
        <w:rPr>
          <w:color w:val="0E0E0E"/>
          <w:spacing w:val="-5"/>
          <w:w w:val="105"/>
          <w:sz w:val="21"/>
        </w:rPr>
        <w:t> </w:t>
      </w:r>
      <w:r>
        <w:rPr>
          <w:color w:val="0E0E0E"/>
          <w:w w:val="105"/>
          <w:sz w:val="21"/>
        </w:rPr>
        <w:t>evaluate</w:t>
      </w:r>
      <w:r>
        <w:rPr>
          <w:color w:val="0E0E0E"/>
          <w:spacing w:val="-7"/>
          <w:w w:val="105"/>
          <w:sz w:val="21"/>
        </w:rPr>
        <w:t> </w:t>
      </w:r>
      <w:r>
        <w:rPr>
          <w:color w:val="0E0E0E"/>
          <w:w w:val="105"/>
          <w:sz w:val="21"/>
        </w:rPr>
        <w:t>a</w:t>
      </w:r>
      <w:r>
        <w:rPr>
          <w:color w:val="0E0E0E"/>
          <w:spacing w:val="-10"/>
          <w:w w:val="105"/>
          <w:sz w:val="21"/>
        </w:rPr>
        <w:t> </w:t>
      </w:r>
      <w:r>
        <w:rPr>
          <w:color w:val="0E0E0E"/>
          <w:w w:val="105"/>
          <w:sz w:val="21"/>
        </w:rPr>
        <w:t>mobile</w:t>
      </w:r>
      <w:r>
        <w:rPr>
          <w:color w:val="0E0E0E"/>
          <w:spacing w:val="-1"/>
          <w:w w:val="105"/>
          <w:sz w:val="21"/>
        </w:rPr>
        <w:t> </w:t>
      </w:r>
      <w:r>
        <w:rPr>
          <w:color w:val="0E0E0E"/>
          <w:w w:val="105"/>
          <w:sz w:val="21"/>
        </w:rPr>
        <w:t>application</w:t>
      </w:r>
      <w:r>
        <w:rPr>
          <w:color w:val="0E0E0E"/>
          <w:spacing w:val="-1"/>
          <w:w w:val="105"/>
          <w:sz w:val="21"/>
        </w:rPr>
        <w:t> </w:t>
      </w:r>
      <w:r>
        <w:rPr>
          <w:color w:val="0E0E0E"/>
          <w:w w:val="105"/>
          <w:sz w:val="21"/>
        </w:rPr>
        <w:t>that</w:t>
      </w:r>
      <w:r>
        <w:rPr>
          <w:color w:val="0E0E0E"/>
          <w:spacing w:val="-4"/>
          <w:w w:val="105"/>
          <w:sz w:val="21"/>
        </w:rPr>
        <w:t> </w:t>
      </w:r>
      <w:r>
        <w:rPr>
          <w:color w:val="0E0E0E"/>
          <w:w w:val="105"/>
          <w:sz w:val="21"/>
        </w:rPr>
        <w:t>can</w:t>
      </w:r>
      <w:r>
        <w:rPr>
          <w:color w:val="0E0E0E"/>
          <w:spacing w:val="-7"/>
          <w:w w:val="105"/>
          <w:sz w:val="21"/>
        </w:rPr>
        <w:t> </w:t>
      </w:r>
      <w:r>
        <w:rPr>
          <w:color w:val="0E0E0E"/>
          <w:w w:val="105"/>
          <w:sz w:val="21"/>
        </w:rPr>
        <w:t>identify</w:t>
      </w:r>
      <w:r>
        <w:rPr>
          <w:color w:val="0E0E0E"/>
          <w:spacing w:val="-6"/>
          <w:w w:val="105"/>
          <w:sz w:val="21"/>
        </w:rPr>
        <w:t> </w:t>
      </w:r>
      <w:r>
        <w:rPr>
          <w:color w:val="0E0E0E"/>
          <w:w w:val="105"/>
          <w:sz w:val="21"/>
        </w:rPr>
        <w:t>diseases</w:t>
      </w:r>
      <w:r>
        <w:rPr>
          <w:color w:val="0E0E0E"/>
          <w:spacing w:val="-4"/>
          <w:w w:val="105"/>
          <w:sz w:val="21"/>
        </w:rPr>
        <w:t> </w:t>
      </w:r>
      <w:r>
        <w:rPr>
          <w:color w:val="0E0E0E"/>
          <w:w w:val="105"/>
          <w:sz w:val="21"/>
        </w:rPr>
        <w:t>which</w:t>
      </w:r>
      <w:r>
        <w:rPr>
          <w:color w:val="0E0E0E"/>
          <w:spacing w:val="-6"/>
          <w:w w:val="105"/>
          <w:sz w:val="21"/>
        </w:rPr>
        <w:t> </w:t>
      </w:r>
      <w:r>
        <w:rPr>
          <w:color w:val="0E0E0E"/>
          <w:w w:val="105"/>
          <w:sz w:val="21"/>
        </w:rPr>
        <w:t>can</w:t>
      </w:r>
      <w:r>
        <w:rPr>
          <w:color w:val="0E0E0E"/>
          <w:spacing w:val="-12"/>
          <w:w w:val="105"/>
          <w:sz w:val="21"/>
        </w:rPr>
        <w:t> </w:t>
      </w:r>
      <w:r>
        <w:rPr>
          <w:color w:val="0E0E0E"/>
          <w:w w:val="105"/>
          <w:sz w:val="21"/>
        </w:rPr>
        <w:t>affect various</w:t>
      </w:r>
      <w:r>
        <w:rPr>
          <w:color w:val="0E0E0E"/>
          <w:spacing w:val="-6"/>
          <w:w w:val="105"/>
          <w:sz w:val="21"/>
        </w:rPr>
        <w:t> </w:t>
      </w:r>
      <w:r>
        <w:rPr>
          <w:color w:val="0E0E0E"/>
          <w:w w:val="105"/>
          <w:sz w:val="21"/>
        </w:rPr>
        <w:t>plants. </w:t>
      </w:r>
      <w:r>
        <w:rPr>
          <w:color w:val="0E0E0E"/>
          <w:w w:val="105"/>
          <w:sz w:val="23"/>
        </w:rPr>
        <w:t>To</w:t>
      </w:r>
      <w:r>
        <w:rPr>
          <w:color w:val="0E0E0E"/>
          <w:w w:val="105"/>
          <w:sz w:val="23"/>
        </w:rPr>
        <w:t> provide</w:t>
      </w:r>
      <w:r>
        <w:rPr>
          <w:color w:val="0E0E0E"/>
          <w:w w:val="105"/>
          <w:sz w:val="23"/>
        </w:rPr>
        <w:t> any</w:t>
      </w:r>
      <w:r>
        <w:rPr>
          <w:color w:val="0E0E0E"/>
          <w:w w:val="105"/>
          <w:sz w:val="23"/>
        </w:rPr>
        <w:t> farmer</w:t>
      </w:r>
      <w:r>
        <w:rPr>
          <w:color w:val="0E0E0E"/>
          <w:w w:val="105"/>
          <w:sz w:val="23"/>
        </w:rPr>
        <w:t> or</w:t>
      </w:r>
      <w:r>
        <w:rPr>
          <w:color w:val="0E0E0E"/>
          <w:w w:val="105"/>
          <w:sz w:val="23"/>
        </w:rPr>
        <w:t> agriculturist</w:t>
      </w:r>
      <w:r>
        <w:rPr>
          <w:color w:val="0E0E0E"/>
          <w:w w:val="105"/>
          <w:sz w:val="23"/>
        </w:rPr>
        <w:t> with</w:t>
      </w:r>
      <w:r>
        <w:rPr>
          <w:color w:val="0E0E0E"/>
          <w:w w:val="105"/>
          <w:sz w:val="23"/>
        </w:rPr>
        <w:t> smartphone</w:t>
      </w:r>
      <w:r>
        <w:rPr>
          <w:color w:val="0E0E0E"/>
          <w:w w:val="105"/>
          <w:sz w:val="23"/>
        </w:rPr>
        <w:t> access</w:t>
      </w:r>
      <w:r>
        <w:rPr>
          <w:color w:val="0E0E0E"/>
          <w:w w:val="105"/>
          <w:sz w:val="23"/>
        </w:rPr>
        <w:t> to</w:t>
      </w:r>
      <w:r>
        <w:rPr>
          <w:color w:val="0E0E0E"/>
          <w:w w:val="105"/>
          <w:sz w:val="23"/>
        </w:rPr>
        <w:t> a</w:t>
      </w:r>
      <w:r>
        <w:rPr>
          <w:color w:val="0E0E0E"/>
          <w:w w:val="105"/>
          <w:sz w:val="23"/>
        </w:rPr>
        <w:t> cutting-edge</w:t>
      </w:r>
      <w:r>
        <w:rPr>
          <w:color w:val="0E0E0E"/>
          <w:w w:val="105"/>
          <w:sz w:val="23"/>
        </w:rPr>
        <w:t> plant</w:t>
      </w:r>
      <w:r>
        <w:rPr>
          <w:color w:val="0E0E0E"/>
          <w:w w:val="105"/>
          <w:sz w:val="23"/>
        </w:rPr>
        <w:t> protection </w:t>
      </w:r>
      <w:r>
        <w:rPr>
          <w:color w:val="0E0E0E"/>
          <w:spacing w:val="-2"/>
          <w:w w:val="105"/>
          <w:sz w:val="23"/>
        </w:rPr>
        <w:t>system.</w:t>
      </w:r>
    </w:p>
    <w:p>
      <w:pPr>
        <w:pStyle w:val="BodyText"/>
      </w:pPr>
    </w:p>
    <w:p>
      <w:pPr>
        <w:pStyle w:val="BodyText"/>
        <w:spacing w:before="162"/>
      </w:pPr>
    </w:p>
    <w:p>
      <w:pPr>
        <w:pStyle w:val="Heading5"/>
        <w:numPr>
          <w:ilvl w:val="2"/>
          <w:numId w:val="43"/>
        </w:numPr>
        <w:tabs>
          <w:tab w:pos="2286" w:val="left" w:leader="none"/>
        </w:tabs>
        <w:spacing w:line="240" w:lineRule="auto" w:before="0" w:after="0"/>
        <w:ind w:left="2286" w:right="0" w:hanging="721"/>
        <w:jc w:val="left"/>
      </w:pPr>
      <w:bookmarkStart w:name="_TOC_250004" w:id="90"/>
      <w:r>
        <w:rPr>
          <w:color w:val="0E0E0E"/>
        </w:rPr>
        <w:t>Completion</w:t>
      </w:r>
      <w:r>
        <w:rPr>
          <w:color w:val="0E0E0E"/>
          <w:spacing w:val="6"/>
        </w:rPr>
        <w:t> </w:t>
      </w:r>
      <w:r>
        <w:rPr>
          <w:color w:val="0E0E0E"/>
        </w:rPr>
        <w:t>of</w:t>
      </w:r>
      <w:r>
        <w:rPr>
          <w:color w:val="0E0E0E"/>
          <w:spacing w:val="-15"/>
        </w:rPr>
        <w:t> </w:t>
      </w:r>
      <w:bookmarkEnd w:id="90"/>
      <w:r>
        <w:rPr>
          <w:color w:val="0E0E0E"/>
          <w:spacing w:val="-2"/>
        </w:rPr>
        <w:t>Deliverables</w:t>
      </w:r>
    </w:p>
    <w:p>
      <w:pPr>
        <w:pStyle w:val="BodyText"/>
        <w:spacing w:before="67" w:after="1"/>
        <w:rPr>
          <w:b/>
          <w:sz w:val="20"/>
        </w:rPr>
      </w:pPr>
    </w:p>
    <w:tbl>
      <w:tblPr>
        <w:tblW w:w="0" w:type="auto"/>
        <w:jc w:val="left"/>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362"/>
        <w:gridCol w:w="2023"/>
      </w:tblGrid>
      <w:tr>
        <w:trPr>
          <w:trHeight w:val="364" w:hRule="atLeast"/>
        </w:trPr>
        <w:tc>
          <w:tcPr>
            <w:tcW w:w="8362" w:type="dxa"/>
            <w:shd w:val="clear" w:color="auto" w:fill="00AF50"/>
          </w:tcPr>
          <w:p>
            <w:pPr>
              <w:pStyle w:val="TableParagraph"/>
              <w:spacing w:before="46"/>
              <w:ind w:left="111"/>
              <w:jc w:val="center"/>
              <w:rPr>
                <w:b/>
                <w:sz w:val="21"/>
              </w:rPr>
            </w:pPr>
            <w:r>
              <w:rPr>
                <w:b/>
                <w:color w:val="0E0E0E"/>
                <w:spacing w:val="-2"/>
                <w:w w:val="105"/>
                <w:sz w:val="21"/>
              </w:rPr>
              <w:t>Deliverables</w:t>
            </w:r>
          </w:p>
        </w:tc>
        <w:tc>
          <w:tcPr>
            <w:tcW w:w="2023" w:type="dxa"/>
            <w:shd w:val="clear" w:color="auto" w:fill="00AF50"/>
          </w:tcPr>
          <w:p>
            <w:pPr>
              <w:pStyle w:val="TableParagraph"/>
              <w:spacing w:before="46"/>
              <w:ind w:left="126"/>
              <w:jc w:val="center"/>
              <w:rPr>
                <w:b/>
                <w:sz w:val="21"/>
              </w:rPr>
            </w:pPr>
            <w:r>
              <w:rPr>
                <w:b/>
                <w:color w:val="0E0E0E"/>
                <w:spacing w:val="-4"/>
                <w:w w:val="105"/>
                <w:sz w:val="21"/>
              </w:rPr>
              <w:t>Date</w:t>
            </w:r>
          </w:p>
        </w:tc>
      </w:tr>
      <w:tr>
        <w:trPr>
          <w:trHeight w:val="434" w:hRule="atLeast"/>
        </w:trPr>
        <w:tc>
          <w:tcPr>
            <w:tcW w:w="8362" w:type="dxa"/>
          </w:tcPr>
          <w:p>
            <w:pPr>
              <w:pStyle w:val="TableParagraph"/>
              <w:spacing w:before="80"/>
              <w:ind w:left="206"/>
              <w:rPr>
                <w:b/>
                <w:sz w:val="21"/>
              </w:rPr>
            </w:pPr>
            <w:r>
              <w:rPr>
                <w:b/>
                <w:color w:val="0E0E0E"/>
                <w:w w:val="105"/>
                <w:sz w:val="21"/>
              </w:rPr>
              <w:t>Project</w:t>
            </w:r>
            <w:r>
              <w:rPr>
                <w:b/>
                <w:color w:val="0E0E0E"/>
                <w:spacing w:val="2"/>
                <w:w w:val="105"/>
                <w:sz w:val="21"/>
              </w:rPr>
              <w:t> </w:t>
            </w:r>
            <w:r>
              <w:rPr>
                <w:b/>
                <w:color w:val="0E0E0E"/>
                <w:spacing w:val="-2"/>
                <w:w w:val="105"/>
                <w:sz w:val="21"/>
              </w:rPr>
              <w:t>Proposal</w:t>
            </w:r>
          </w:p>
        </w:tc>
        <w:tc>
          <w:tcPr>
            <w:tcW w:w="2023" w:type="dxa"/>
            <w:vMerge w:val="restart"/>
            <w:tcBorders>
              <w:left w:val="single" w:sz="8" w:space="0" w:color="000000"/>
              <w:bottom w:val="nil"/>
              <w:right w:val="nil"/>
            </w:tcBorders>
          </w:tcPr>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rPr>
                <w:b/>
                <w:sz w:val="21"/>
              </w:rPr>
            </w:pPr>
          </w:p>
          <w:p>
            <w:pPr>
              <w:pStyle w:val="TableParagraph"/>
              <w:spacing w:before="8"/>
              <w:rPr>
                <w:b/>
                <w:sz w:val="21"/>
              </w:rPr>
            </w:pPr>
          </w:p>
          <w:p>
            <w:pPr>
              <w:pStyle w:val="TableParagraph"/>
              <w:ind w:left="555"/>
              <w:rPr>
                <w:b/>
                <w:sz w:val="21"/>
              </w:rPr>
            </w:pPr>
            <w:r>
              <w:rPr>
                <w:b/>
                <w:color w:val="0E0E0E"/>
                <w:spacing w:val="-2"/>
                <w:w w:val="105"/>
                <w:sz w:val="21"/>
              </w:rPr>
              <w:t>Completed</w:t>
            </w:r>
          </w:p>
        </w:tc>
      </w:tr>
      <w:tr>
        <w:trPr>
          <w:trHeight w:val="650" w:hRule="atLeast"/>
        </w:trPr>
        <w:tc>
          <w:tcPr>
            <w:tcW w:w="8362" w:type="dxa"/>
          </w:tcPr>
          <w:p>
            <w:pPr>
              <w:pStyle w:val="TableParagraph"/>
              <w:spacing w:before="64"/>
              <w:ind w:left="207"/>
              <w:rPr>
                <w:b/>
                <w:sz w:val="21"/>
              </w:rPr>
            </w:pPr>
            <w:r>
              <w:rPr>
                <w:b/>
                <w:color w:val="0E0E0E"/>
                <w:w w:val="105"/>
                <w:sz w:val="21"/>
              </w:rPr>
              <w:t>Literature</w:t>
            </w:r>
            <w:r>
              <w:rPr>
                <w:b/>
                <w:color w:val="0E0E0E"/>
                <w:spacing w:val="-5"/>
                <w:w w:val="105"/>
                <w:sz w:val="21"/>
              </w:rPr>
              <w:t> </w:t>
            </w:r>
            <w:r>
              <w:rPr>
                <w:b/>
                <w:color w:val="0E0E0E"/>
                <w:spacing w:val="-2"/>
                <w:w w:val="105"/>
                <w:sz w:val="21"/>
              </w:rPr>
              <w:t>Review</w:t>
            </w:r>
          </w:p>
          <w:p>
            <w:pPr>
              <w:pStyle w:val="TableParagraph"/>
              <w:spacing w:before="13"/>
              <w:ind w:left="207"/>
              <w:rPr>
                <w:sz w:val="21"/>
              </w:rPr>
            </w:pPr>
            <w:r>
              <w:rPr>
                <w:color w:val="0E0E0E"/>
                <w:w w:val="105"/>
                <w:sz w:val="21"/>
              </w:rPr>
              <w:t>Evaluating</w:t>
            </w:r>
            <w:r>
              <w:rPr>
                <w:color w:val="0E0E0E"/>
                <w:spacing w:val="-1"/>
                <w:w w:val="105"/>
                <w:sz w:val="21"/>
              </w:rPr>
              <w:t> </w:t>
            </w:r>
            <w:r>
              <w:rPr>
                <w:color w:val="0E0E0E"/>
                <w:w w:val="105"/>
                <w:sz w:val="21"/>
              </w:rPr>
              <w:t>and</w:t>
            </w:r>
            <w:r>
              <w:rPr>
                <w:color w:val="0E0E0E"/>
                <w:spacing w:val="-1"/>
                <w:w w:val="105"/>
                <w:sz w:val="21"/>
              </w:rPr>
              <w:t> </w:t>
            </w:r>
            <w:r>
              <w:rPr>
                <w:color w:val="0E0E0E"/>
                <w:w w:val="105"/>
                <w:sz w:val="21"/>
              </w:rPr>
              <w:t>analyzing</w:t>
            </w:r>
            <w:r>
              <w:rPr>
                <w:color w:val="0E0E0E"/>
                <w:spacing w:val="-6"/>
                <w:w w:val="105"/>
                <w:sz w:val="21"/>
              </w:rPr>
              <w:t> </w:t>
            </w:r>
            <w:r>
              <w:rPr>
                <w:color w:val="0E0E0E"/>
                <w:w w:val="105"/>
                <w:sz w:val="21"/>
              </w:rPr>
              <w:t>chosen</w:t>
            </w:r>
            <w:r>
              <w:rPr>
                <w:color w:val="0E0E0E"/>
                <w:spacing w:val="-2"/>
                <w:w w:val="105"/>
                <w:sz w:val="21"/>
              </w:rPr>
              <w:t> </w:t>
            </w:r>
            <w:r>
              <w:rPr>
                <w:color w:val="0E0E0E"/>
                <w:w w:val="105"/>
                <w:sz w:val="21"/>
              </w:rPr>
              <w:t>modules</w:t>
            </w:r>
            <w:r>
              <w:rPr>
                <w:color w:val="0E0E0E"/>
                <w:spacing w:val="-3"/>
                <w:w w:val="105"/>
                <w:sz w:val="21"/>
              </w:rPr>
              <w:t> </w:t>
            </w:r>
            <w:r>
              <w:rPr>
                <w:color w:val="0E0E0E"/>
                <w:w w:val="105"/>
                <w:sz w:val="21"/>
              </w:rPr>
              <w:t>and</w:t>
            </w:r>
            <w:r>
              <w:rPr>
                <w:color w:val="0E0E0E"/>
                <w:spacing w:val="-2"/>
                <w:w w:val="105"/>
                <w:sz w:val="21"/>
              </w:rPr>
              <w:t> comparison</w:t>
            </w:r>
          </w:p>
        </w:tc>
        <w:tc>
          <w:tcPr>
            <w:tcW w:w="2023" w:type="dxa"/>
            <w:vMerge/>
            <w:tcBorders>
              <w:top w:val="nil"/>
              <w:left w:val="single" w:sz="8" w:space="0" w:color="000000"/>
              <w:bottom w:val="nil"/>
              <w:right w:val="nil"/>
            </w:tcBorders>
          </w:tcPr>
          <w:p>
            <w:pPr>
              <w:rPr>
                <w:sz w:val="2"/>
                <w:szCs w:val="2"/>
              </w:rPr>
            </w:pPr>
          </w:p>
        </w:tc>
      </w:tr>
      <w:tr>
        <w:trPr>
          <w:trHeight w:val="810" w:hRule="atLeast"/>
        </w:trPr>
        <w:tc>
          <w:tcPr>
            <w:tcW w:w="8362" w:type="dxa"/>
          </w:tcPr>
          <w:p>
            <w:pPr>
              <w:pStyle w:val="TableParagraph"/>
              <w:spacing w:before="19"/>
              <w:ind w:left="209"/>
              <w:rPr>
                <w:b/>
                <w:sz w:val="21"/>
              </w:rPr>
            </w:pPr>
            <w:r>
              <w:rPr>
                <w:b/>
                <w:color w:val="0E0E0E"/>
                <w:w w:val="105"/>
                <w:sz w:val="21"/>
              </w:rPr>
              <w:t>Software</w:t>
            </w:r>
            <w:r>
              <w:rPr>
                <w:b/>
                <w:color w:val="0E0E0E"/>
                <w:spacing w:val="-10"/>
                <w:w w:val="105"/>
                <w:sz w:val="21"/>
              </w:rPr>
              <w:t> </w:t>
            </w:r>
            <w:r>
              <w:rPr>
                <w:b/>
                <w:color w:val="0E0E0E"/>
                <w:w w:val="105"/>
                <w:sz w:val="21"/>
              </w:rPr>
              <w:t>Requirement</w:t>
            </w:r>
            <w:r>
              <w:rPr>
                <w:b/>
                <w:color w:val="0E0E0E"/>
                <w:spacing w:val="-1"/>
                <w:w w:val="105"/>
                <w:sz w:val="21"/>
              </w:rPr>
              <w:t> </w:t>
            </w:r>
            <w:r>
              <w:rPr>
                <w:b/>
                <w:color w:val="0E0E0E"/>
                <w:spacing w:val="-2"/>
                <w:w w:val="105"/>
                <w:sz w:val="21"/>
              </w:rPr>
              <w:t>Specification</w:t>
            </w:r>
          </w:p>
          <w:p>
            <w:pPr>
              <w:pStyle w:val="TableParagraph"/>
              <w:spacing w:line="252" w:lineRule="auto" w:before="13"/>
              <w:ind w:left="209" w:hanging="5"/>
              <w:rPr>
                <w:sz w:val="21"/>
              </w:rPr>
            </w:pPr>
            <w:r>
              <w:rPr>
                <w:color w:val="0E0E0E"/>
                <w:w w:val="105"/>
                <w:sz w:val="21"/>
              </w:rPr>
              <w:t>The</w:t>
            </w:r>
            <w:r>
              <w:rPr>
                <w:color w:val="0E0E0E"/>
                <w:spacing w:val="-5"/>
                <w:w w:val="105"/>
                <w:sz w:val="21"/>
              </w:rPr>
              <w:t> </w:t>
            </w:r>
            <w:r>
              <w:rPr>
                <w:color w:val="0E0E0E"/>
                <w:w w:val="105"/>
                <w:sz w:val="21"/>
              </w:rPr>
              <w:t>document specifying</w:t>
            </w:r>
            <w:r>
              <w:rPr>
                <w:color w:val="0E0E0E"/>
                <w:spacing w:val="-2"/>
                <w:w w:val="105"/>
                <w:sz w:val="21"/>
              </w:rPr>
              <w:t> </w:t>
            </w:r>
            <w:r>
              <w:rPr>
                <w:color w:val="0E0E0E"/>
                <w:w w:val="105"/>
                <w:sz w:val="21"/>
              </w:rPr>
              <w:t>the</w:t>
            </w:r>
            <w:r>
              <w:rPr>
                <w:color w:val="0E0E0E"/>
                <w:spacing w:val="-8"/>
                <w:w w:val="105"/>
                <w:sz w:val="21"/>
              </w:rPr>
              <w:t> </w:t>
            </w:r>
            <w:r>
              <w:rPr>
                <w:color w:val="0E0E0E"/>
                <w:w w:val="105"/>
                <w:sz w:val="21"/>
              </w:rPr>
              <w:t>requirements which is</w:t>
            </w:r>
            <w:r>
              <w:rPr>
                <w:color w:val="0E0E0E"/>
                <w:spacing w:val="-12"/>
                <w:w w:val="105"/>
                <w:sz w:val="21"/>
              </w:rPr>
              <w:t> </w:t>
            </w:r>
            <w:r>
              <w:rPr>
                <w:color w:val="0E0E0E"/>
                <w:w w:val="105"/>
                <w:sz w:val="21"/>
              </w:rPr>
              <w:t>required to</w:t>
            </w:r>
            <w:r>
              <w:rPr>
                <w:color w:val="0E0E0E"/>
                <w:spacing w:val="-8"/>
                <w:w w:val="105"/>
                <w:sz w:val="21"/>
              </w:rPr>
              <w:t> </w:t>
            </w:r>
            <w:r>
              <w:rPr>
                <w:color w:val="0E0E0E"/>
                <w:w w:val="105"/>
                <w:sz w:val="21"/>
              </w:rPr>
              <w:t>deliver</w:t>
            </w:r>
            <w:r>
              <w:rPr>
                <w:color w:val="0E0E0E"/>
                <w:spacing w:val="-4"/>
                <w:w w:val="105"/>
                <w:sz w:val="21"/>
              </w:rPr>
              <w:t> </w:t>
            </w:r>
            <w:r>
              <w:rPr>
                <w:color w:val="0E0E0E"/>
                <w:w w:val="105"/>
                <w:sz w:val="21"/>
              </w:rPr>
              <w:t>the</w:t>
            </w:r>
            <w:r>
              <w:rPr>
                <w:color w:val="0E0E0E"/>
                <w:spacing w:val="-10"/>
                <w:w w:val="105"/>
                <w:sz w:val="21"/>
              </w:rPr>
              <w:t> </w:t>
            </w:r>
            <w:r>
              <w:rPr>
                <w:color w:val="0E0E0E"/>
                <w:w w:val="105"/>
                <w:sz w:val="21"/>
              </w:rPr>
              <w:t>final</w:t>
            </w:r>
            <w:r>
              <w:rPr>
                <w:color w:val="0E0E0E"/>
                <w:spacing w:val="-7"/>
                <w:w w:val="105"/>
                <w:sz w:val="21"/>
              </w:rPr>
              <w:t> </w:t>
            </w:r>
            <w:r>
              <w:rPr>
                <w:color w:val="0E0E0E"/>
                <w:w w:val="105"/>
                <w:sz w:val="21"/>
              </w:rPr>
              <w:t>product of the project</w:t>
            </w:r>
          </w:p>
        </w:tc>
        <w:tc>
          <w:tcPr>
            <w:tcW w:w="2023" w:type="dxa"/>
            <w:vMerge/>
            <w:tcBorders>
              <w:top w:val="nil"/>
              <w:left w:val="single" w:sz="8" w:space="0" w:color="000000"/>
              <w:bottom w:val="nil"/>
              <w:right w:val="nil"/>
            </w:tcBorders>
          </w:tcPr>
          <w:p>
            <w:pPr>
              <w:rPr>
                <w:sz w:val="2"/>
                <w:szCs w:val="2"/>
              </w:rPr>
            </w:pPr>
          </w:p>
        </w:tc>
      </w:tr>
      <w:tr>
        <w:trPr>
          <w:trHeight w:val="779" w:hRule="atLeast"/>
        </w:trPr>
        <w:tc>
          <w:tcPr>
            <w:tcW w:w="8362" w:type="dxa"/>
          </w:tcPr>
          <w:p>
            <w:pPr>
              <w:pStyle w:val="TableParagraph"/>
              <w:spacing w:before="1"/>
              <w:ind w:left="209"/>
              <w:rPr>
                <w:b/>
                <w:sz w:val="21"/>
              </w:rPr>
            </w:pPr>
            <w:r>
              <w:rPr>
                <w:b/>
                <w:color w:val="0E0E0E"/>
                <w:w w:val="105"/>
                <w:sz w:val="21"/>
              </w:rPr>
              <w:t>System</w:t>
            </w:r>
            <w:r>
              <w:rPr>
                <w:b/>
                <w:color w:val="0E0E0E"/>
                <w:spacing w:val="-4"/>
                <w:w w:val="105"/>
                <w:sz w:val="21"/>
              </w:rPr>
              <w:t> </w:t>
            </w:r>
            <w:r>
              <w:rPr>
                <w:b/>
                <w:color w:val="0E0E0E"/>
                <w:w w:val="105"/>
                <w:sz w:val="21"/>
              </w:rPr>
              <w:t>Design</w:t>
            </w:r>
            <w:r>
              <w:rPr>
                <w:b/>
                <w:color w:val="0E0E0E"/>
                <w:spacing w:val="-4"/>
                <w:w w:val="105"/>
                <w:sz w:val="21"/>
              </w:rPr>
              <w:t> </w:t>
            </w:r>
            <w:r>
              <w:rPr>
                <w:b/>
                <w:color w:val="0E0E0E"/>
                <w:spacing w:val="-2"/>
                <w:w w:val="105"/>
                <w:sz w:val="21"/>
              </w:rPr>
              <w:t>Document</w:t>
            </w:r>
          </w:p>
          <w:p>
            <w:pPr>
              <w:pStyle w:val="TableParagraph"/>
              <w:spacing w:line="247" w:lineRule="auto" w:before="18"/>
              <w:ind w:left="209" w:right="77" w:hanging="5"/>
              <w:rPr>
                <w:sz w:val="21"/>
              </w:rPr>
            </w:pPr>
            <w:r>
              <w:rPr>
                <w:color w:val="0E0E0E"/>
                <w:w w:val="105"/>
                <w:sz w:val="21"/>
              </w:rPr>
              <w:t>The</w:t>
            </w:r>
            <w:r>
              <w:rPr>
                <w:color w:val="0E0E0E"/>
                <w:spacing w:val="-4"/>
                <w:w w:val="105"/>
                <w:sz w:val="21"/>
              </w:rPr>
              <w:t> </w:t>
            </w:r>
            <w:r>
              <w:rPr>
                <w:color w:val="0E0E0E"/>
                <w:w w:val="105"/>
                <w:sz w:val="21"/>
              </w:rPr>
              <w:t>document describes the</w:t>
            </w:r>
            <w:r>
              <w:rPr>
                <w:color w:val="0E0E0E"/>
                <w:spacing w:val="-6"/>
                <w:w w:val="105"/>
                <w:sz w:val="21"/>
              </w:rPr>
              <w:t> </w:t>
            </w:r>
            <w:r>
              <w:rPr>
                <w:color w:val="0E0E0E"/>
                <w:w w:val="105"/>
                <w:sz w:val="21"/>
              </w:rPr>
              <w:t>proposed</w:t>
            </w:r>
            <w:r>
              <w:rPr>
                <w:color w:val="0E0E0E"/>
                <w:spacing w:val="-3"/>
                <w:w w:val="105"/>
                <w:sz w:val="21"/>
              </w:rPr>
              <w:t> </w:t>
            </w:r>
            <w:r>
              <w:rPr>
                <w:color w:val="0E0E0E"/>
                <w:w w:val="105"/>
                <w:sz w:val="21"/>
              </w:rPr>
              <w:t>recommendation</w:t>
            </w:r>
            <w:r>
              <w:rPr>
                <w:color w:val="0E0E0E"/>
                <w:spacing w:val="-9"/>
                <w:w w:val="105"/>
                <w:sz w:val="21"/>
              </w:rPr>
              <w:t> </w:t>
            </w:r>
            <w:r>
              <w:rPr>
                <w:color w:val="0E0E0E"/>
                <w:w w:val="105"/>
                <w:sz w:val="21"/>
              </w:rPr>
              <w:t>system's</w:t>
            </w:r>
            <w:r>
              <w:rPr>
                <w:color w:val="0E0E0E"/>
                <w:spacing w:val="-4"/>
                <w:w w:val="105"/>
                <w:sz w:val="21"/>
              </w:rPr>
              <w:t> </w:t>
            </w:r>
            <w:r>
              <w:rPr>
                <w:color w:val="0E0E0E"/>
                <w:w w:val="105"/>
                <w:sz w:val="21"/>
              </w:rPr>
              <w:t>design</w:t>
            </w:r>
            <w:r>
              <w:rPr>
                <w:color w:val="0E0E0E"/>
                <w:spacing w:val="-10"/>
                <w:w w:val="105"/>
                <w:sz w:val="21"/>
              </w:rPr>
              <w:t> </w:t>
            </w:r>
            <w:r>
              <w:rPr>
                <w:color w:val="0E0E0E"/>
                <w:w w:val="105"/>
                <w:sz w:val="21"/>
              </w:rPr>
              <w:t>and</w:t>
            </w:r>
            <w:r>
              <w:rPr>
                <w:color w:val="0E0E0E"/>
                <w:spacing w:val="-8"/>
                <w:w w:val="105"/>
                <w:sz w:val="21"/>
              </w:rPr>
              <w:t> </w:t>
            </w:r>
            <w:r>
              <w:rPr>
                <w:color w:val="0E0E0E"/>
                <w:w w:val="105"/>
                <w:sz w:val="21"/>
              </w:rPr>
              <w:t>overviews of the algorithms to be built.</w:t>
            </w:r>
          </w:p>
        </w:tc>
        <w:tc>
          <w:tcPr>
            <w:tcW w:w="2023" w:type="dxa"/>
            <w:vMerge/>
            <w:tcBorders>
              <w:top w:val="nil"/>
              <w:left w:val="single" w:sz="8" w:space="0" w:color="000000"/>
              <w:bottom w:val="nil"/>
              <w:right w:val="nil"/>
            </w:tcBorders>
          </w:tcPr>
          <w:p>
            <w:pPr>
              <w:rPr>
                <w:sz w:val="2"/>
                <w:szCs w:val="2"/>
              </w:rPr>
            </w:pPr>
          </w:p>
        </w:tc>
      </w:tr>
      <w:tr>
        <w:trPr>
          <w:trHeight w:val="650" w:hRule="atLeast"/>
        </w:trPr>
        <w:tc>
          <w:tcPr>
            <w:tcW w:w="8362" w:type="dxa"/>
          </w:tcPr>
          <w:p>
            <w:pPr>
              <w:pStyle w:val="TableParagraph"/>
              <w:spacing w:before="66"/>
              <w:ind w:left="206"/>
              <w:rPr>
                <w:b/>
                <w:sz w:val="21"/>
              </w:rPr>
            </w:pPr>
            <w:r>
              <w:rPr>
                <w:b/>
                <w:color w:val="0E0E0E"/>
                <w:w w:val="105"/>
                <w:sz w:val="21"/>
              </w:rPr>
              <w:t>Flutter</w:t>
            </w:r>
            <w:r>
              <w:rPr>
                <w:b/>
                <w:color w:val="0E0E0E"/>
                <w:spacing w:val="-2"/>
                <w:w w:val="105"/>
                <w:sz w:val="21"/>
              </w:rPr>
              <w:t> Project</w:t>
            </w:r>
          </w:p>
          <w:p>
            <w:pPr>
              <w:pStyle w:val="TableParagraph"/>
              <w:spacing w:before="14"/>
              <w:ind w:left="209"/>
              <w:rPr>
                <w:sz w:val="21"/>
              </w:rPr>
            </w:pPr>
            <w:r>
              <w:rPr>
                <w:color w:val="0E0E0E"/>
                <w:w w:val="105"/>
                <w:sz w:val="21"/>
              </w:rPr>
              <w:t>App</w:t>
            </w:r>
            <w:r>
              <w:rPr>
                <w:color w:val="0E0E0E"/>
                <w:spacing w:val="-3"/>
                <w:w w:val="105"/>
                <w:sz w:val="21"/>
              </w:rPr>
              <w:t> </w:t>
            </w:r>
            <w:r>
              <w:rPr>
                <w:color w:val="0E0E0E"/>
                <w:w w:val="105"/>
                <w:sz w:val="21"/>
              </w:rPr>
              <w:t>source</w:t>
            </w:r>
            <w:r>
              <w:rPr>
                <w:color w:val="0E0E0E"/>
                <w:spacing w:val="-3"/>
                <w:w w:val="105"/>
                <w:sz w:val="21"/>
              </w:rPr>
              <w:t> </w:t>
            </w:r>
            <w:r>
              <w:rPr>
                <w:color w:val="0E0E0E"/>
                <w:spacing w:val="-4"/>
                <w:w w:val="105"/>
                <w:sz w:val="21"/>
              </w:rPr>
              <w:t>code</w:t>
            </w:r>
          </w:p>
        </w:tc>
        <w:tc>
          <w:tcPr>
            <w:tcW w:w="2023" w:type="dxa"/>
            <w:vMerge/>
            <w:tcBorders>
              <w:top w:val="nil"/>
              <w:left w:val="single" w:sz="8" w:space="0" w:color="000000"/>
              <w:bottom w:val="nil"/>
              <w:right w:val="nil"/>
            </w:tcBorders>
          </w:tcPr>
          <w:p>
            <w:pPr>
              <w:rPr>
                <w:sz w:val="2"/>
                <w:szCs w:val="2"/>
              </w:rPr>
            </w:pPr>
          </w:p>
        </w:tc>
      </w:tr>
      <w:tr>
        <w:trPr>
          <w:trHeight w:val="808" w:hRule="atLeast"/>
        </w:trPr>
        <w:tc>
          <w:tcPr>
            <w:tcW w:w="8362" w:type="dxa"/>
          </w:tcPr>
          <w:p>
            <w:pPr>
              <w:pStyle w:val="TableParagraph"/>
              <w:spacing w:before="22"/>
              <w:ind w:left="208"/>
              <w:rPr>
                <w:b/>
                <w:sz w:val="21"/>
              </w:rPr>
            </w:pPr>
            <w:r>
              <w:rPr>
                <w:b/>
                <w:color w:val="0E0E0E"/>
                <w:w w:val="105"/>
                <w:sz w:val="21"/>
              </w:rPr>
              <w:t>Deep</w:t>
            </w:r>
            <w:r>
              <w:rPr>
                <w:b/>
                <w:color w:val="0E0E0E"/>
                <w:spacing w:val="-6"/>
                <w:w w:val="105"/>
                <w:sz w:val="21"/>
              </w:rPr>
              <w:t> </w:t>
            </w:r>
            <w:r>
              <w:rPr>
                <w:b/>
                <w:color w:val="0E0E0E"/>
                <w:w w:val="105"/>
                <w:sz w:val="21"/>
              </w:rPr>
              <w:t>Learning</w:t>
            </w:r>
            <w:r>
              <w:rPr>
                <w:b/>
                <w:color w:val="0E0E0E"/>
                <w:spacing w:val="1"/>
                <w:w w:val="105"/>
                <w:sz w:val="21"/>
              </w:rPr>
              <w:t> </w:t>
            </w:r>
            <w:r>
              <w:rPr>
                <w:b/>
                <w:color w:val="0E0E0E"/>
                <w:spacing w:val="-2"/>
                <w:w w:val="105"/>
                <w:sz w:val="21"/>
              </w:rPr>
              <w:t>Model</w:t>
            </w:r>
          </w:p>
          <w:p>
            <w:pPr>
              <w:pStyle w:val="TableParagraph"/>
              <w:spacing w:before="13"/>
              <w:ind w:left="207"/>
              <w:rPr>
                <w:sz w:val="21"/>
              </w:rPr>
            </w:pPr>
            <w:r>
              <w:rPr>
                <w:color w:val="0E0E0E"/>
                <w:w w:val="105"/>
                <w:sz w:val="21"/>
              </w:rPr>
              <w:t>Saved </w:t>
            </w:r>
            <w:r>
              <w:rPr>
                <w:color w:val="313131"/>
                <w:w w:val="105"/>
                <w:sz w:val="21"/>
              </w:rPr>
              <w:t>.h5</w:t>
            </w:r>
            <w:r>
              <w:rPr>
                <w:color w:val="313131"/>
                <w:spacing w:val="-6"/>
                <w:w w:val="105"/>
                <w:sz w:val="21"/>
              </w:rPr>
              <w:t> </w:t>
            </w:r>
            <w:r>
              <w:rPr>
                <w:color w:val="0E0E0E"/>
                <w:w w:val="105"/>
                <w:sz w:val="21"/>
              </w:rPr>
              <w:t>files</w:t>
            </w:r>
            <w:r>
              <w:rPr>
                <w:color w:val="0E0E0E"/>
                <w:spacing w:val="-2"/>
                <w:w w:val="105"/>
                <w:sz w:val="21"/>
              </w:rPr>
              <w:t> </w:t>
            </w:r>
            <w:r>
              <w:rPr>
                <w:color w:val="0E0E0E"/>
                <w:w w:val="105"/>
                <w:sz w:val="21"/>
              </w:rPr>
              <w:t>for</w:t>
            </w:r>
            <w:r>
              <w:rPr>
                <w:color w:val="0E0E0E"/>
                <w:spacing w:val="-3"/>
                <w:w w:val="105"/>
                <w:sz w:val="21"/>
              </w:rPr>
              <w:t> </w:t>
            </w:r>
            <w:r>
              <w:rPr>
                <w:color w:val="0E0E0E"/>
                <w:w w:val="105"/>
                <w:sz w:val="21"/>
              </w:rPr>
              <w:t>the</w:t>
            </w:r>
            <w:r>
              <w:rPr>
                <w:color w:val="0E0E0E"/>
                <w:spacing w:val="-2"/>
                <w:w w:val="105"/>
                <w:sz w:val="21"/>
              </w:rPr>
              <w:t> </w:t>
            </w:r>
            <w:r>
              <w:rPr>
                <w:color w:val="1F1F1F"/>
                <w:w w:val="105"/>
                <w:sz w:val="21"/>
              </w:rPr>
              <w:t>six</w:t>
            </w:r>
            <w:r>
              <w:rPr>
                <w:color w:val="1F1F1F"/>
                <w:spacing w:val="-8"/>
                <w:w w:val="105"/>
                <w:sz w:val="21"/>
              </w:rPr>
              <w:t> </w:t>
            </w:r>
            <w:r>
              <w:rPr>
                <w:color w:val="0E0E0E"/>
                <w:w w:val="105"/>
                <w:sz w:val="21"/>
              </w:rPr>
              <w:t>models,</w:t>
            </w:r>
            <w:r>
              <w:rPr>
                <w:color w:val="0E0E0E"/>
                <w:spacing w:val="2"/>
                <w:w w:val="105"/>
                <w:sz w:val="21"/>
              </w:rPr>
              <w:t> </w:t>
            </w:r>
            <w:r>
              <w:rPr>
                <w:color w:val="0E0E0E"/>
                <w:w w:val="105"/>
                <w:sz w:val="21"/>
              </w:rPr>
              <w:t>Saved</w:t>
            </w:r>
            <w:r>
              <w:rPr>
                <w:color w:val="0E0E0E"/>
                <w:spacing w:val="1"/>
                <w:w w:val="105"/>
                <w:sz w:val="21"/>
              </w:rPr>
              <w:t> </w:t>
            </w:r>
            <w:r>
              <w:rPr>
                <w:color w:val="313131"/>
                <w:w w:val="105"/>
                <w:sz w:val="21"/>
              </w:rPr>
              <w:t>.tflite</w:t>
            </w:r>
            <w:r>
              <w:rPr>
                <w:color w:val="313131"/>
                <w:spacing w:val="-4"/>
                <w:w w:val="105"/>
                <w:sz w:val="21"/>
              </w:rPr>
              <w:t> </w:t>
            </w:r>
            <w:r>
              <w:rPr>
                <w:color w:val="0E0E0E"/>
                <w:w w:val="105"/>
                <w:sz w:val="21"/>
              </w:rPr>
              <w:t>files</w:t>
            </w:r>
            <w:r>
              <w:rPr>
                <w:color w:val="0E0E0E"/>
                <w:spacing w:val="-3"/>
                <w:w w:val="105"/>
                <w:sz w:val="21"/>
              </w:rPr>
              <w:t> </w:t>
            </w:r>
            <w:r>
              <w:rPr>
                <w:color w:val="0E0E0E"/>
                <w:w w:val="105"/>
                <w:sz w:val="21"/>
              </w:rPr>
              <w:t>for</w:t>
            </w:r>
            <w:r>
              <w:rPr>
                <w:color w:val="0E0E0E"/>
                <w:spacing w:val="1"/>
                <w:w w:val="105"/>
                <w:sz w:val="21"/>
              </w:rPr>
              <w:t> </w:t>
            </w:r>
            <w:r>
              <w:rPr>
                <w:color w:val="0E0E0E"/>
                <w:w w:val="105"/>
                <w:sz w:val="21"/>
              </w:rPr>
              <w:t>the</w:t>
            </w:r>
            <w:r>
              <w:rPr>
                <w:color w:val="0E0E0E"/>
                <w:spacing w:val="-2"/>
                <w:w w:val="105"/>
                <w:sz w:val="21"/>
              </w:rPr>
              <w:t> </w:t>
            </w:r>
            <w:r>
              <w:rPr>
                <w:color w:val="0E0E0E"/>
                <w:w w:val="105"/>
                <w:sz w:val="21"/>
              </w:rPr>
              <w:t>six</w:t>
            </w:r>
            <w:r>
              <w:rPr>
                <w:color w:val="0E0E0E"/>
                <w:spacing w:val="-8"/>
                <w:w w:val="105"/>
                <w:sz w:val="21"/>
              </w:rPr>
              <w:t> </w:t>
            </w:r>
            <w:r>
              <w:rPr>
                <w:color w:val="0E0E0E"/>
                <w:w w:val="105"/>
                <w:sz w:val="21"/>
              </w:rPr>
              <w:t>models</w:t>
            </w:r>
            <w:r>
              <w:rPr>
                <w:color w:val="0E0E0E"/>
                <w:spacing w:val="1"/>
                <w:w w:val="105"/>
                <w:sz w:val="21"/>
              </w:rPr>
              <w:t> </w:t>
            </w:r>
            <w:r>
              <w:rPr>
                <w:color w:val="0E0E0E"/>
                <w:w w:val="105"/>
                <w:sz w:val="21"/>
              </w:rPr>
              <w:t>&amp;</w:t>
            </w:r>
            <w:r>
              <w:rPr>
                <w:color w:val="0E0E0E"/>
                <w:spacing w:val="-4"/>
                <w:w w:val="105"/>
                <w:sz w:val="21"/>
              </w:rPr>
              <w:t> </w:t>
            </w:r>
            <w:r>
              <w:rPr>
                <w:color w:val="0E0E0E"/>
                <w:w w:val="105"/>
                <w:sz w:val="21"/>
              </w:rPr>
              <w:t>Saved</w:t>
            </w:r>
            <w:r>
              <w:rPr>
                <w:color w:val="0E0E0E"/>
                <w:spacing w:val="-1"/>
                <w:w w:val="105"/>
                <w:sz w:val="21"/>
              </w:rPr>
              <w:t> </w:t>
            </w:r>
            <w:r>
              <w:rPr>
                <w:color w:val="0E0E0E"/>
                <w:spacing w:val="-2"/>
                <w:w w:val="105"/>
                <w:sz w:val="21"/>
              </w:rPr>
              <w:t>optimized</w:t>
            </w:r>
          </w:p>
          <w:p>
            <w:pPr>
              <w:pStyle w:val="TableParagraph"/>
              <w:spacing w:before="13"/>
              <w:ind w:left="205"/>
              <w:rPr>
                <w:sz w:val="21"/>
              </w:rPr>
            </w:pPr>
            <w:r>
              <w:rPr>
                <w:color w:val="0E0E0E"/>
                <w:w w:val="105"/>
                <w:sz w:val="21"/>
              </w:rPr>
              <w:t>.tflite</w:t>
            </w:r>
            <w:r>
              <w:rPr>
                <w:color w:val="0E0E0E"/>
                <w:spacing w:val="-3"/>
                <w:w w:val="105"/>
                <w:sz w:val="21"/>
              </w:rPr>
              <w:t> </w:t>
            </w:r>
            <w:r>
              <w:rPr>
                <w:color w:val="0E0E0E"/>
                <w:w w:val="105"/>
                <w:sz w:val="21"/>
              </w:rPr>
              <w:t>files</w:t>
            </w:r>
            <w:r>
              <w:rPr>
                <w:color w:val="0E0E0E"/>
                <w:spacing w:val="-3"/>
                <w:w w:val="105"/>
                <w:sz w:val="21"/>
              </w:rPr>
              <w:t> </w:t>
            </w:r>
            <w:r>
              <w:rPr>
                <w:color w:val="0E0E0E"/>
                <w:w w:val="105"/>
                <w:sz w:val="21"/>
              </w:rPr>
              <w:t>for</w:t>
            </w:r>
            <w:r>
              <w:rPr>
                <w:color w:val="0E0E0E"/>
                <w:spacing w:val="-1"/>
                <w:w w:val="105"/>
                <w:sz w:val="21"/>
              </w:rPr>
              <w:t> </w:t>
            </w:r>
            <w:r>
              <w:rPr>
                <w:color w:val="0E0E0E"/>
                <w:w w:val="105"/>
                <w:sz w:val="21"/>
              </w:rPr>
              <w:t>the</w:t>
            </w:r>
            <w:r>
              <w:rPr>
                <w:color w:val="0E0E0E"/>
                <w:spacing w:val="-1"/>
                <w:w w:val="105"/>
                <w:sz w:val="21"/>
              </w:rPr>
              <w:t> </w:t>
            </w:r>
            <w:r>
              <w:rPr>
                <w:color w:val="0E0E0E"/>
                <w:w w:val="105"/>
                <w:sz w:val="21"/>
              </w:rPr>
              <w:t>six</w:t>
            </w:r>
            <w:r>
              <w:rPr>
                <w:color w:val="0E0E0E"/>
                <w:spacing w:val="-1"/>
                <w:w w:val="105"/>
                <w:sz w:val="21"/>
              </w:rPr>
              <w:t> </w:t>
            </w:r>
            <w:r>
              <w:rPr>
                <w:color w:val="0E0E0E"/>
                <w:spacing w:val="-2"/>
                <w:w w:val="105"/>
                <w:sz w:val="21"/>
              </w:rPr>
              <w:t>models.</w:t>
            </w:r>
          </w:p>
        </w:tc>
        <w:tc>
          <w:tcPr>
            <w:tcW w:w="2023" w:type="dxa"/>
            <w:vMerge/>
            <w:tcBorders>
              <w:top w:val="nil"/>
              <w:left w:val="single" w:sz="8" w:space="0" w:color="000000"/>
              <w:bottom w:val="nil"/>
              <w:right w:val="nil"/>
            </w:tcBorders>
          </w:tcPr>
          <w:p>
            <w:pPr>
              <w:rPr>
                <w:sz w:val="2"/>
                <w:szCs w:val="2"/>
              </w:rPr>
            </w:pPr>
          </w:p>
        </w:tc>
      </w:tr>
      <w:tr>
        <w:trPr>
          <w:trHeight w:val="551" w:hRule="atLeast"/>
        </w:trPr>
        <w:tc>
          <w:tcPr>
            <w:tcW w:w="10385" w:type="dxa"/>
            <w:gridSpan w:val="2"/>
            <w:tcBorders>
              <w:top w:val="nil"/>
              <w:bottom w:val="nil"/>
              <w:right w:val="nil"/>
            </w:tcBorders>
          </w:tcPr>
          <w:p>
            <w:pPr>
              <w:pStyle w:val="TableParagraph"/>
              <w:spacing w:before="20"/>
              <w:ind w:left="209"/>
              <w:rPr>
                <w:b/>
                <w:sz w:val="21"/>
              </w:rPr>
            </w:pPr>
            <w:r>
              <w:rPr>
                <w:b/>
                <w:color w:val="0E0E0E"/>
                <w:w w:val="105"/>
                <w:sz w:val="21"/>
              </w:rPr>
              <w:t>App</w:t>
            </w:r>
            <w:r>
              <w:rPr>
                <w:b/>
                <w:color w:val="0E0E0E"/>
                <w:spacing w:val="-2"/>
                <w:w w:val="105"/>
                <w:sz w:val="21"/>
              </w:rPr>
              <w:t> </w:t>
            </w:r>
            <w:r>
              <w:rPr>
                <w:b/>
                <w:color w:val="0E0E0E"/>
                <w:w w:val="105"/>
                <w:sz w:val="21"/>
              </w:rPr>
              <w:t>UI</w:t>
            </w:r>
            <w:r>
              <w:rPr>
                <w:b/>
                <w:color w:val="0E0E0E"/>
                <w:spacing w:val="-3"/>
                <w:w w:val="105"/>
                <w:sz w:val="21"/>
              </w:rPr>
              <w:t> </w:t>
            </w:r>
            <w:r>
              <w:rPr>
                <w:b/>
                <w:color w:val="0E0E0E"/>
                <w:w w:val="105"/>
                <w:sz w:val="21"/>
              </w:rPr>
              <w:t>Designs</w:t>
            </w:r>
            <w:r>
              <w:rPr>
                <w:b/>
                <w:color w:val="0E0E0E"/>
                <w:spacing w:val="-1"/>
                <w:w w:val="105"/>
                <w:sz w:val="21"/>
              </w:rPr>
              <w:t> </w:t>
            </w:r>
            <w:r>
              <w:rPr>
                <w:color w:val="0E0E0E"/>
                <w:w w:val="105"/>
                <w:sz w:val="21"/>
              </w:rPr>
              <w:t>&amp;</w:t>
            </w:r>
            <w:r>
              <w:rPr>
                <w:color w:val="0E0E0E"/>
                <w:spacing w:val="14"/>
                <w:w w:val="105"/>
                <w:sz w:val="21"/>
              </w:rPr>
              <w:t> </w:t>
            </w:r>
            <w:r>
              <w:rPr>
                <w:b/>
                <w:color w:val="0E0E0E"/>
                <w:spacing w:val="-2"/>
                <w:w w:val="105"/>
                <w:sz w:val="21"/>
              </w:rPr>
              <w:t>prototypes</w:t>
            </w:r>
          </w:p>
          <w:p>
            <w:pPr>
              <w:pStyle w:val="TableParagraph"/>
              <w:spacing w:before="13"/>
              <w:ind w:left="207"/>
              <w:rPr>
                <w:sz w:val="21"/>
              </w:rPr>
            </w:pPr>
            <w:r>
              <w:rPr>
                <w:color w:val="0E0E0E"/>
                <w:w w:val="105"/>
                <w:sz w:val="21"/>
              </w:rPr>
              <w:t>Low</w:t>
            </w:r>
            <w:r>
              <w:rPr>
                <w:color w:val="0E0E0E"/>
                <w:spacing w:val="-7"/>
                <w:w w:val="105"/>
                <w:sz w:val="21"/>
              </w:rPr>
              <w:t> </w:t>
            </w:r>
            <w:r>
              <w:rPr>
                <w:color w:val="0E0E0E"/>
                <w:w w:val="105"/>
                <w:sz w:val="21"/>
              </w:rPr>
              <w:t>and</w:t>
            </w:r>
            <w:r>
              <w:rPr>
                <w:color w:val="0E0E0E"/>
                <w:spacing w:val="-9"/>
                <w:w w:val="105"/>
                <w:sz w:val="21"/>
              </w:rPr>
              <w:t> </w:t>
            </w:r>
            <w:r>
              <w:rPr>
                <w:color w:val="0E0E0E"/>
                <w:w w:val="105"/>
                <w:sz w:val="21"/>
              </w:rPr>
              <w:t>High-fidelity</w:t>
            </w:r>
            <w:r>
              <w:rPr>
                <w:color w:val="0E0E0E"/>
                <w:spacing w:val="6"/>
                <w:w w:val="105"/>
                <w:sz w:val="21"/>
              </w:rPr>
              <w:t> </w:t>
            </w:r>
            <w:r>
              <w:rPr>
                <w:color w:val="0E0E0E"/>
                <w:w w:val="105"/>
                <w:sz w:val="21"/>
              </w:rPr>
              <w:t>wireframes</w:t>
            </w:r>
            <w:r>
              <w:rPr>
                <w:color w:val="0E0E0E"/>
                <w:spacing w:val="2"/>
                <w:w w:val="105"/>
                <w:sz w:val="21"/>
              </w:rPr>
              <w:t> </w:t>
            </w:r>
            <w:r>
              <w:rPr>
                <w:color w:val="0E0E0E"/>
                <w:w w:val="105"/>
                <w:sz w:val="21"/>
              </w:rPr>
              <w:t>and</w:t>
            </w:r>
            <w:r>
              <w:rPr>
                <w:color w:val="0E0E0E"/>
                <w:spacing w:val="-10"/>
                <w:w w:val="105"/>
                <w:sz w:val="21"/>
              </w:rPr>
              <w:t> </w:t>
            </w:r>
            <w:r>
              <w:rPr>
                <w:color w:val="1F1F1F"/>
                <w:spacing w:val="-2"/>
                <w:w w:val="105"/>
                <w:sz w:val="21"/>
              </w:rPr>
              <w:t>screenshots.</w:t>
            </w:r>
          </w:p>
        </w:tc>
      </w:tr>
      <w:tr>
        <w:trPr>
          <w:trHeight w:val="781" w:hRule="atLeast"/>
        </w:trPr>
        <w:tc>
          <w:tcPr>
            <w:tcW w:w="8362" w:type="dxa"/>
          </w:tcPr>
          <w:p>
            <w:pPr>
              <w:pStyle w:val="TableParagraph"/>
              <w:spacing w:before="131"/>
              <w:ind w:left="206"/>
              <w:rPr>
                <w:b/>
                <w:sz w:val="21"/>
              </w:rPr>
            </w:pPr>
            <w:r>
              <w:rPr>
                <w:b/>
                <w:color w:val="0E0E0E"/>
                <w:w w:val="105"/>
                <w:sz w:val="21"/>
              </w:rPr>
              <w:t>Final </w:t>
            </w:r>
            <w:r>
              <w:rPr>
                <w:b/>
                <w:color w:val="0E0E0E"/>
                <w:spacing w:val="-2"/>
                <w:w w:val="105"/>
                <w:sz w:val="21"/>
              </w:rPr>
              <w:t>Document</w:t>
            </w:r>
          </w:p>
          <w:p>
            <w:pPr>
              <w:pStyle w:val="TableParagraph"/>
              <w:spacing w:before="18"/>
              <w:ind w:left="207"/>
              <w:rPr>
                <w:sz w:val="21"/>
              </w:rPr>
            </w:pPr>
            <w:r>
              <w:rPr>
                <w:color w:val="0E0E0E"/>
                <w:w w:val="105"/>
                <w:sz w:val="21"/>
              </w:rPr>
              <w:t>Final Document</w:t>
            </w:r>
            <w:r>
              <w:rPr>
                <w:color w:val="0E0E0E"/>
                <w:spacing w:val="4"/>
                <w:w w:val="105"/>
                <w:sz w:val="21"/>
              </w:rPr>
              <w:t> </w:t>
            </w:r>
            <w:r>
              <w:rPr>
                <w:color w:val="0E0E0E"/>
                <w:w w:val="105"/>
                <w:sz w:val="21"/>
              </w:rPr>
              <w:t>refers</w:t>
            </w:r>
            <w:r>
              <w:rPr>
                <w:color w:val="0E0E0E"/>
                <w:spacing w:val="-11"/>
                <w:w w:val="105"/>
                <w:sz w:val="21"/>
              </w:rPr>
              <w:t> </w:t>
            </w:r>
            <w:r>
              <w:rPr>
                <w:color w:val="0E0E0E"/>
                <w:w w:val="105"/>
                <w:sz w:val="21"/>
              </w:rPr>
              <w:t>to</w:t>
            </w:r>
            <w:r>
              <w:rPr>
                <w:color w:val="0E0E0E"/>
                <w:spacing w:val="-14"/>
                <w:w w:val="105"/>
                <w:sz w:val="21"/>
              </w:rPr>
              <w:t> </w:t>
            </w:r>
            <w:r>
              <w:rPr>
                <w:color w:val="0E0E0E"/>
                <w:w w:val="105"/>
                <w:sz w:val="21"/>
              </w:rPr>
              <w:t>this</w:t>
            </w:r>
            <w:r>
              <w:rPr>
                <w:color w:val="0E0E0E"/>
                <w:spacing w:val="-8"/>
                <w:w w:val="105"/>
                <w:sz w:val="21"/>
              </w:rPr>
              <w:t> </w:t>
            </w:r>
            <w:r>
              <w:rPr>
                <w:color w:val="0E0E0E"/>
                <w:w w:val="105"/>
                <w:sz w:val="21"/>
              </w:rPr>
              <w:t>Document,</w:t>
            </w:r>
            <w:r>
              <w:rPr>
                <w:color w:val="0E0E0E"/>
                <w:spacing w:val="-2"/>
                <w:w w:val="105"/>
                <w:sz w:val="21"/>
              </w:rPr>
              <w:t> </w:t>
            </w:r>
            <w:r>
              <w:rPr>
                <w:color w:val="0E0E0E"/>
                <w:w w:val="105"/>
                <w:sz w:val="21"/>
              </w:rPr>
              <w:t>which</w:t>
            </w:r>
            <w:r>
              <w:rPr>
                <w:color w:val="0E0E0E"/>
                <w:spacing w:val="-2"/>
                <w:w w:val="105"/>
                <w:sz w:val="21"/>
              </w:rPr>
              <w:t> </w:t>
            </w:r>
            <w:r>
              <w:rPr>
                <w:color w:val="0E0E0E"/>
                <w:w w:val="105"/>
                <w:sz w:val="21"/>
              </w:rPr>
              <w:t>contains</w:t>
            </w:r>
            <w:r>
              <w:rPr>
                <w:color w:val="0E0E0E"/>
                <w:spacing w:val="-2"/>
                <w:w w:val="105"/>
                <w:sz w:val="21"/>
              </w:rPr>
              <w:t> </w:t>
            </w:r>
            <w:r>
              <w:rPr>
                <w:color w:val="1F1F1F"/>
                <w:w w:val="105"/>
                <w:sz w:val="21"/>
              </w:rPr>
              <w:t>all</w:t>
            </w:r>
            <w:r>
              <w:rPr>
                <w:color w:val="1F1F1F"/>
                <w:spacing w:val="-4"/>
                <w:w w:val="105"/>
                <w:sz w:val="21"/>
              </w:rPr>
              <w:t> </w:t>
            </w:r>
            <w:r>
              <w:rPr>
                <w:color w:val="0E0E0E"/>
                <w:w w:val="105"/>
                <w:sz w:val="21"/>
              </w:rPr>
              <w:t>project</w:t>
            </w:r>
            <w:r>
              <w:rPr>
                <w:color w:val="0E0E0E"/>
                <w:spacing w:val="-3"/>
                <w:w w:val="105"/>
                <w:sz w:val="21"/>
              </w:rPr>
              <w:t> </w:t>
            </w:r>
            <w:r>
              <w:rPr>
                <w:color w:val="0E0E0E"/>
                <w:spacing w:val="-2"/>
                <w:w w:val="105"/>
                <w:sz w:val="21"/>
              </w:rPr>
              <w:t>documentation.</w:t>
            </w:r>
          </w:p>
        </w:tc>
        <w:tc>
          <w:tcPr>
            <w:tcW w:w="2023" w:type="dxa"/>
            <w:vMerge w:val="restart"/>
            <w:tcBorders>
              <w:top w:val="nil"/>
            </w:tcBorders>
          </w:tcPr>
          <w:p>
            <w:pPr>
              <w:pStyle w:val="TableParagraph"/>
              <w:rPr>
                <w:sz w:val="20"/>
              </w:rPr>
            </w:pPr>
          </w:p>
        </w:tc>
      </w:tr>
      <w:tr>
        <w:trPr>
          <w:trHeight w:val="779" w:hRule="atLeast"/>
        </w:trPr>
        <w:tc>
          <w:tcPr>
            <w:tcW w:w="8362" w:type="dxa"/>
          </w:tcPr>
          <w:p>
            <w:pPr>
              <w:pStyle w:val="TableParagraph"/>
              <w:spacing w:before="7"/>
              <w:ind w:left="209"/>
              <w:rPr>
                <w:b/>
                <w:sz w:val="21"/>
              </w:rPr>
            </w:pPr>
            <w:r>
              <w:rPr>
                <w:b/>
                <w:color w:val="0E0E0E"/>
                <w:w w:val="105"/>
                <w:sz w:val="21"/>
              </w:rPr>
              <w:t>Android</w:t>
            </w:r>
            <w:r>
              <w:rPr>
                <w:b/>
                <w:color w:val="0E0E0E"/>
                <w:spacing w:val="-4"/>
                <w:w w:val="105"/>
                <w:sz w:val="21"/>
              </w:rPr>
              <w:t> </w:t>
            </w:r>
            <w:r>
              <w:rPr>
                <w:b/>
                <w:color w:val="0E0E0E"/>
                <w:w w:val="105"/>
                <w:sz w:val="21"/>
              </w:rPr>
              <w:t>App</w:t>
            </w:r>
            <w:r>
              <w:rPr>
                <w:b/>
                <w:color w:val="0E0E0E"/>
                <w:spacing w:val="-12"/>
                <w:w w:val="105"/>
                <w:sz w:val="21"/>
              </w:rPr>
              <w:t> </w:t>
            </w:r>
            <w:r>
              <w:rPr>
                <w:b/>
                <w:color w:val="0E0E0E"/>
                <w:w w:val="105"/>
                <w:sz w:val="21"/>
              </w:rPr>
              <w:t>(Final</w:t>
            </w:r>
            <w:r>
              <w:rPr>
                <w:b/>
                <w:color w:val="0E0E0E"/>
                <w:spacing w:val="-7"/>
                <w:w w:val="105"/>
                <w:sz w:val="21"/>
              </w:rPr>
              <w:t> </w:t>
            </w:r>
            <w:r>
              <w:rPr>
                <w:b/>
                <w:color w:val="0E0E0E"/>
                <w:w w:val="105"/>
                <w:sz w:val="21"/>
              </w:rPr>
              <w:t>Software</w:t>
            </w:r>
            <w:r>
              <w:rPr>
                <w:b/>
                <w:color w:val="0E0E0E"/>
                <w:spacing w:val="-2"/>
                <w:w w:val="105"/>
                <w:sz w:val="21"/>
              </w:rPr>
              <w:t> Product)</w:t>
            </w:r>
          </w:p>
          <w:p>
            <w:pPr>
              <w:pStyle w:val="TableParagraph"/>
              <w:spacing w:line="250" w:lineRule="atLeast" w:before="10"/>
              <w:ind w:left="208" w:hanging="4"/>
              <w:rPr>
                <w:sz w:val="21"/>
              </w:rPr>
            </w:pPr>
            <w:r>
              <w:rPr>
                <w:color w:val="0E0E0E"/>
                <w:w w:val="105"/>
                <w:sz w:val="21"/>
              </w:rPr>
              <w:t>The</w:t>
            </w:r>
            <w:r>
              <w:rPr>
                <w:color w:val="0E0E0E"/>
                <w:spacing w:val="-7"/>
                <w:w w:val="105"/>
                <w:sz w:val="21"/>
              </w:rPr>
              <w:t> </w:t>
            </w:r>
            <w:r>
              <w:rPr>
                <w:color w:val="0E0E0E"/>
                <w:w w:val="105"/>
                <w:sz w:val="21"/>
              </w:rPr>
              <w:t>functioning final</w:t>
            </w:r>
            <w:r>
              <w:rPr>
                <w:color w:val="0E0E0E"/>
                <w:spacing w:val="-8"/>
                <w:w w:val="105"/>
                <w:sz w:val="21"/>
              </w:rPr>
              <w:t> </w:t>
            </w:r>
            <w:r>
              <w:rPr>
                <w:color w:val="0E0E0E"/>
                <w:w w:val="105"/>
                <w:sz w:val="21"/>
              </w:rPr>
              <w:t>mobile</w:t>
            </w:r>
            <w:r>
              <w:rPr>
                <w:color w:val="0E0E0E"/>
                <w:spacing w:val="-6"/>
                <w:w w:val="105"/>
                <w:sz w:val="21"/>
              </w:rPr>
              <w:t> </w:t>
            </w:r>
            <w:r>
              <w:rPr>
                <w:color w:val="0E0E0E"/>
                <w:w w:val="105"/>
                <w:sz w:val="21"/>
              </w:rPr>
              <w:t>application with</w:t>
            </w:r>
            <w:r>
              <w:rPr>
                <w:color w:val="0E0E0E"/>
                <w:spacing w:val="-7"/>
                <w:w w:val="105"/>
                <w:sz w:val="21"/>
              </w:rPr>
              <w:t> </w:t>
            </w:r>
            <w:r>
              <w:rPr>
                <w:color w:val="0E0E0E"/>
                <w:w w:val="105"/>
                <w:sz w:val="21"/>
              </w:rPr>
              <w:t>all</w:t>
            </w:r>
            <w:r>
              <w:rPr>
                <w:color w:val="0E0E0E"/>
                <w:spacing w:val="-7"/>
                <w:w w:val="105"/>
                <w:sz w:val="21"/>
              </w:rPr>
              <w:t> </w:t>
            </w:r>
            <w:r>
              <w:rPr>
                <w:color w:val="0E0E0E"/>
                <w:w w:val="105"/>
                <w:sz w:val="21"/>
              </w:rPr>
              <w:t>the</w:t>
            </w:r>
            <w:r>
              <w:rPr>
                <w:color w:val="0E0E0E"/>
                <w:spacing w:val="-12"/>
                <w:w w:val="105"/>
                <w:sz w:val="21"/>
              </w:rPr>
              <w:t> </w:t>
            </w:r>
            <w:r>
              <w:rPr>
                <w:color w:val="0E0E0E"/>
                <w:w w:val="105"/>
                <w:sz w:val="21"/>
              </w:rPr>
              <w:t>features</w:t>
            </w:r>
            <w:r>
              <w:rPr>
                <w:color w:val="0E0E0E"/>
                <w:spacing w:val="-7"/>
                <w:w w:val="105"/>
                <w:sz w:val="21"/>
              </w:rPr>
              <w:t> </w:t>
            </w:r>
            <w:r>
              <w:rPr>
                <w:color w:val="0E0E0E"/>
                <w:w w:val="105"/>
                <w:sz w:val="21"/>
              </w:rPr>
              <w:t>specified in</w:t>
            </w:r>
            <w:r>
              <w:rPr>
                <w:color w:val="0E0E0E"/>
                <w:spacing w:val="-5"/>
                <w:w w:val="105"/>
                <w:sz w:val="21"/>
              </w:rPr>
              <w:t> </w:t>
            </w:r>
            <w:r>
              <w:rPr>
                <w:color w:val="0E0E0E"/>
                <w:w w:val="105"/>
                <w:sz w:val="21"/>
              </w:rPr>
              <w:t>initial</w:t>
            </w:r>
            <w:r>
              <w:rPr>
                <w:color w:val="0E0E0E"/>
                <w:spacing w:val="-7"/>
                <w:w w:val="105"/>
                <w:sz w:val="21"/>
              </w:rPr>
              <w:t> </w:t>
            </w:r>
            <w:r>
              <w:rPr>
                <w:color w:val="0E0E0E"/>
                <w:w w:val="105"/>
                <w:sz w:val="21"/>
              </w:rPr>
              <w:t>proposal functional requirements.</w:t>
            </w:r>
          </w:p>
        </w:tc>
        <w:tc>
          <w:tcPr>
            <w:tcW w:w="2023" w:type="dxa"/>
            <w:vMerge/>
            <w:tcBorders>
              <w:top w:val="nil"/>
            </w:tcBorders>
          </w:tcPr>
          <w:p>
            <w:pPr>
              <w:rPr>
                <w:sz w:val="2"/>
                <w:szCs w:val="2"/>
              </w:rPr>
            </w:pPr>
          </w:p>
        </w:tc>
      </w:tr>
    </w:tbl>
    <w:p>
      <w:pPr>
        <w:spacing w:after="0"/>
        <w:rPr>
          <w:sz w:val="2"/>
          <w:szCs w:val="2"/>
        </w:rPr>
        <w:sectPr>
          <w:pgSz w:w="11910" w:h="16840"/>
          <w:pgMar w:header="658" w:footer="1385" w:top="1280" w:bottom="1600" w:left="240" w:right="220"/>
        </w:sectPr>
      </w:pPr>
    </w:p>
    <w:p>
      <w:pPr>
        <w:pStyle w:val="Heading6"/>
        <w:numPr>
          <w:ilvl w:val="1"/>
          <w:numId w:val="43"/>
        </w:numPr>
        <w:tabs>
          <w:tab w:pos="1421" w:val="left" w:leader="none"/>
        </w:tabs>
        <w:spacing w:line="240" w:lineRule="auto" w:before="143" w:after="0"/>
        <w:ind w:left="1421" w:right="0" w:hanging="579"/>
        <w:jc w:val="left"/>
        <w:rPr>
          <w:color w:val="010101"/>
        </w:rPr>
      </w:pPr>
      <w:bookmarkStart w:name="_TOC_250003" w:id="91"/>
      <w:r>
        <w:rPr>
          <w:color w:val="010101"/>
          <w:spacing w:val="-2"/>
          <w:w w:val="105"/>
        </w:rPr>
        <w:t>Problems </w:t>
      </w:r>
      <w:bookmarkEnd w:id="91"/>
      <w:r>
        <w:rPr>
          <w:color w:val="0F0F0F"/>
          <w:spacing w:val="-4"/>
          <w:w w:val="105"/>
        </w:rPr>
        <w:t>Faced</w:t>
      </w:r>
    </w:p>
    <w:p>
      <w:pPr>
        <w:spacing w:line="280" w:lineRule="auto" w:before="302"/>
        <w:ind w:left="849" w:right="906" w:hanging="8"/>
        <w:jc w:val="left"/>
        <w:rPr>
          <w:rFonts w:ascii="Arial"/>
          <w:sz w:val="20"/>
        </w:rPr>
      </w:pPr>
      <w:r>
        <w:rPr>
          <w:rFonts w:ascii="Arial"/>
          <w:color w:val="010101"/>
          <w:sz w:val="20"/>
        </w:rPr>
        <w:t>There are</w:t>
      </w:r>
      <w:r>
        <w:rPr>
          <w:rFonts w:ascii="Arial"/>
          <w:color w:val="010101"/>
          <w:spacing w:val="-3"/>
          <w:sz w:val="20"/>
        </w:rPr>
        <w:t> </w:t>
      </w:r>
      <w:r>
        <w:rPr>
          <w:rFonts w:ascii="Arial"/>
          <w:color w:val="010101"/>
          <w:sz w:val="20"/>
        </w:rPr>
        <w:t>several limitations and</w:t>
      </w:r>
      <w:r>
        <w:rPr>
          <w:rFonts w:ascii="Arial"/>
          <w:color w:val="010101"/>
          <w:spacing w:val="-1"/>
          <w:sz w:val="20"/>
        </w:rPr>
        <w:t> </w:t>
      </w:r>
      <w:r>
        <w:rPr>
          <w:rFonts w:ascii="Arial"/>
          <w:color w:val="010101"/>
          <w:sz w:val="20"/>
        </w:rPr>
        <w:t>problems that can be faced</w:t>
      </w:r>
      <w:r>
        <w:rPr>
          <w:rFonts w:ascii="Arial"/>
          <w:color w:val="010101"/>
          <w:spacing w:val="-2"/>
          <w:sz w:val="20"/>
        </w:rPr>
        <w:t> </w:t>
      </w:r>
      <w:r>
        <w:rPr>
          <w:rFonts w:ascii="Arial"/>
          <w:color w:val="010101"/>
          <w:sz w:val="20"/>
        </w:rPr>
        <w:t>while developing a plant-based disease detection application with </w:t>
      </w:r>
      <w:r>
        <w:rPr>
          <w:rFonts w:ascii="Arial"/>
          <w:color w:val="0F0F0F"/>
          <w:sz w:val="20"/>
        </w:rPr>
        <w:t>machine </w:t>
      </w:r>
      <w:r>
        <w:rPr>
          <w:rFonts w:ascii="Arial"/>
          <w:color w:val="010101"/>
          <w:sz w:val="20"/>
        </w:rPr>
        <w:t>learning, </w:t>
      </w:r>
      <w:r>
        <w:rPr>
          <w:rFonts w:ascii="Arial"/>
          <w:color w:val="0F0F0F"/>
          <w:sz w:val="20"/>
        </w:rPr>
        <w:t>such </w:t>
      </w:r>
      <w:r>
        <w:rPr>
          <w:rFonts w:ascii="Arial"/>
          <w:color w:val="010101"/>
          <w:sz w:val="20"/>
        </w:rPr>
        <w:t>as:</w:t>
      </w:r>
    </w:p>
    <w:p>
      <w:pPr>
        <w:pStyle w:val="ListParagraph"/>
        <w:numPr>
          <w:ilvl w:val="0"/>
          <w:numId w:val="44"/>
        </w:numPr>
        <w:tabs>
          <w:tab w:pos="1564" w:val="left" w:leader="none"/>
          <w:tab w:pos="1567" w:val="left" w:leader="none"/>
        </w:tabs>
        <w:spacing w:line="372" w:lineRule="auto" w:before="169" w:after="0"/>
        <w:ind w:left="1564" w:right="826" w:hanging="360"/>
        <w:jc w:val="left"/>
        <w:rPr>
          <w:color w:val="010101"/>
          <w:sz w:val="21"/>
        </w:rPr>
      </w:pPr>
      <w:r>
        <w:rPr>
          <w:color w:val="010101"/>
          <w:sz w:val="21"/>
        </w:rPr>
        <w:tab/>
      </w:r>
      <w:r>
        <w:rPr>
          <w:color w:val="0F0F0F"/>
          <w:w w:val="105"/>
          <w:sz w:val="21"/>
        </w:rPr>
        <w:t>Lack of sufficient and high-quality</w:t>
      </w:r>
      <w:r>
        <w:rPr>
          <w:color w:val="0F0F0F"/>
          <w:w w:val="105"/>
          <w:sz w:val="21"/>
        </w:rPr>
        <w:t> data: Collecting and labelling large amounts of plant disease data can be time-consuming and expensive.</w:t>
      </w:r>
    </w:p>
    <w:p>
      <w:pPr>
        <w:pStyle w:val="ListParagraph"/>
        <w:numPr>
          <w:ilvl w:val="0"/>
          <w:numId w:val="44"/>
        </w:numPr>
        <w:tabs>
          <w:tab w:pos="1564" w:val="left" w:leader="none"/>
        </w:tabs>
        <w:spacing w:line="381" w:lineRule="auto" w:before="21" w:after="0"/>
        <w:ind w:left="1564" w:right="837" w:hanging="360"/>
        <w:jc w:val="left"/>
        <w:rPr>
          <w:color w:val="010101"/>
          <w:sz w:val="21"/>
        </w:rPr>
      </w:pPr>
      <w:r>
        <w:rPr>
          <w:color w:val="0F0F0F"/>
          <w:w w:val="105"/>
          <w:sz w:val="21"/>
        </w:rPr>
        <w:t>Difficulty in</w:t>
      </w:r>
      <w:r>
        <w:rPr>
          <w:color w:val="0F0F0F"/>
          <w:spacing w:val="-8"/>
          <w:w w:val="105"/>
          <w:sz w:val="21"/>
        </w:rPr>
        <w:t> </w:t>
      </w:r>
      <w:r>
        <w:rPr>
          <w:color w:val="0F0F0F"/>
          <w:w w:val="105"/>
          <w:sz w:val="21"/>
        </w:rPr>
        <w:t>obtaining</w:t>
      </w:r>
      <w:r>
        <w:rPr>
          <w:color w:val="0F0F0F"/>
          <w:spacing w:val="-6"/>
          <w:w w:val="105"/>
          <w:sz w:val="21"/>
        </w:rPr>
        <w:t> </w:t>
      </w:r>
      <w:r>
        <w:rPr>
          <w:color w:val="0F0F0F"/>
          <w:w w:val="105"/>
          <w:sz w:val="21"/>
        </w:rPr>
        <w:t>accurate</w:t>
      </w:r>
      <w:r>
        <w:rPr>
          <w:color w:val="0F0F0F"/>
          <w:spacing w:val="-3"/>
          <w:w w:val="105"/>
          <w:sz w:val="21"/>
        </w:rPr>
        <w:t> </w:t>
      </w:r>
      <w:r>
        <w:rPr>
          <w:color w:val="0F0F0F"/>
          <w:w w:val="105"/>
          <w:sz w:val="21"/>
        </w:rPr>
        <w:t>and</w:t>
      </w:r>
      <w:r>
        <w:rPr>
          <w:color w:val="0F0F0F"/>
          <w:spacing w:val="-7"/>
          <w:w w:val="105"/>
          <w:sz w:val="21"/>
        </w:rPr>
        <w:t> </w:t>
      </w:r>
      <w:r>
        <w:rPr>
          <w:color w:val="0F0F0F"/>
          <w:w w:val="105"/>
          <w:sz w:val="21"/>
        </w:rPr>
        <w:t>consistent labels:</w:t>
      </w:r>
      <w:r>
        <w:rPr>
          <w:color w:val="0F0F0F"/>
          <w:spacing w:val="-8"/>
          <w:w w:val="105"/>
          <w:sz w:val="21"/>
        </w:rPr>
        <w:t> </w:t>
      </w:r>
      <w:r>
        <w:rPr>
          <w:color w:val="0F0F0F"/>
          <w:w w:val="105"/>
          <w:sz w:val="21"/>
        </w:rPr>
        <w:t>The</w:t>
      </w:r>
      <w:r>
        <w:rPr>
          <w:color w:val="0F0F0F"/>
          <w:spacing w:val="-10"/>
          <w:w w:val="105"/>
          <w:sz w:val="21"/>
        </w:rPr>
        <w:t> </w:t>
      </w:r>
      <w:r>
        <w:rPr>
          <w:color w:val="0F0F0F"/>
          <w:w w:val="105"/>
          <w:sz w:val="21"/>
        </w:rPr>
        <w:t>process</w:t>
      </w:r>
      <w:r>
        <w:rPr>
          <w:color w:val="0F0F0F"/>
          <w:spacing w:val="-7"/>
          <w:w w:val="105"/>
          <w:sz w:val="21"/>
        </w:rPr>
        <w:t> </w:t>
      </w:r>
      <w:r>
        <w:rPr>
          <w:color w:val="0F0F0F"/>
          <w:w w:val="105"/>
          <w:sz w:val="21"/>
        </w:rPr>
        <w:t>of</w:t>
      </w:r>
      <w:r>
        <w:rPr>
          <w:color w:val="0F0F0F"/>
          <w:spacing w:val="-5"/>
          <w:w w:val="105"/>
          <w:sz w:val="21"/>
        </w:rPr>
        <w:t> </w:t>
      </w:r>
      <w:r>
        <w:rPr>
          <w:color w:val="010101"/>
          <w:w w:val="105"/>
          <w:sz w:val="21"/>
        </w:rPr>
        <w:t>labelling</w:t>
      </w:r>
      <w:r>
        <w:rPr>
          <w:color w:val="010101"/>
          <w:spacing w:val="-5"/>
          <w:w w:val="105"/>
          <w:sz w:val="21"/>
        </w:rPr>
        <w:t> </w:t>
      </w:r>
      <w:r>
        <w:rPr>
          <w:color w:val="0F0F0F"/>
          <w:w w:val="105"/>
          <w:sz w:val="21"/>
        </w:rPr>
        <w:t>images</w:t>
      </w:r>
      <w:r>
        <w:rPr>
          <w:color w:val="0F0F0F"/>
          <w:spacing w:val="-7"/>
          <w:w w:val="105"/>
          <w:sz w:val="21"/>
        </w:rPr>
        <w:t> </w:t>
      </w:r>
      <w:r>
        <w:rPr>
          <w:color w:val="0F0F0F"/>
          <w:w w:val="105"/>
          <w:sz w:val="21"/>
        </w:rPr>
        <w:t>of</w:t>
      </w:r>
      <w:r>
        <w:rPr>
          <w:color w:val="0F0F0F"/>
          <w:spacing w:val="-13"/>
          <w:w w:val="105"/>
          <w:sz w:val="21"/>
        </w:rPr>
        <w:t> </w:t>
      </w:r>
      <w:r>
        <w:rPr>
          <w:color w:val="0F0F0F"/>
          <w:w w:val="105"/>
          <w:sz w:val="21"/>
        </w:rPr>
        <w:t>plant</w:t>
      </w:r>
      <w:r>
        <w:rPr>
          <w:color w:val="0F0F0F"/>
          <w:spacing w:val="-8"/>
          <w:w w:val="105"/>
          <w:sz w:val="21"/>
        </w:rPr>
        <w:t> </w:t>
      </w:r>
      <w:r>
        <w:rPr>
          <w:color w:val="0F0F0F"/>
          <w:w w:val="105"/>
          <w:sz w:val="21"/>
        </w:rPr>
        <w:t>diseases can be subjective and prone to human error.</w:t>
      </w:r>
    </w:p>
    <w:p>
      <w:pPr>
        <w:pStyle w:val="ListParagraph"/>
        <w:numPr>
          <w:ilvl w:val="0"/>
          <w:numId w:val="44"/>
        </w:numPr>
        <w:tabs>
          <w:tab w:pos="1564" w:val="left" w:leader="none"/>
          <w:tab w:pos="1567" w:val="left" w:leader="none"/>
        </w:tabs>
        <w:spacing w:line="381" w:lineRule="auto" w:before="10" w:after="0"/>
        <w:ind w:left="1564" w:right="838" w:hanging="360"/>
        <w:jc w:val="left"/>
        <w:rPr>
          <w:color w:val="010101"/>
          <w:sz w:val="21"/>
        </w:rPr>
      </w:pPr>
      <w:r>
        <w:rPr>
          <w:color w:val="010101"/>
          <w:sz w:val="21"/>
        </w:rPr>
        <w:tab/>
      </w:r>
      <w:r>
        <w:rPr>
          <w:color w:val="0F0F0F"/>
          <w:w w:val="105"/>
          <w:sz w:val="21"/>
        </w:rPr>
        <w:t>Limited</w:t>
      </w:r>
      <w:r>
        <w:rPr>
          <w:color w:val="0F0F0F"/>
          <w:spacing w:val="-14"/>
          <w:w w:val="105"/>
          <w:sz w:val="21"/>
        </w:rPr>
        <w:t> </w:t>
      </w:r>
      <w:r>
        <w:rPr>
          <w:color w:val="0F0F0F"/>
          <w:w w:val="105"/>
          <w:sz w:val="21"/>
        </w:rPr>
        <w:t>generalizability:</w:t>
      </w:r>
      <w:r>
        <w:rPr>
          <w:color w:val="0F0F0F"/>
          <w:spacing w:val="-14"/>
          <w:w w:val="105"/>
          <w:sz w:val="21"/>
        </w:rPr>
        <w:t> </w:t>
      </w:r>
      <w:r>
        <w:rPr>
          <w:color w:val="0F0F0F"/>
          <w:w w:val="105"/>
          <w:sz w:val="21"/>
        </w:rPr>
        <w:t>Models</w:t>
      </w:r>
      <w:r>
        <w:rPr>
          <w:color w:val="0F0F0F"/>
          <w:spacing w:val="-14"/>
          <w:w w:val="105"/>
          <w:sz w:val="21"/>
        </w:rPr>
        <w:t> </w:t>
      </w:r>
      <w:r>
        <w:rPr>
          <w:color w:val="0F0F0F"/>
          <w:w w:val="105"/>
          <w:sz w:val="21"/>
        </w:rPr>
        <w:t>trained</w:t>
      </w:r>
      <w:r>
        <w:rPr>
          <w:color w:val="0F0F0F"/>
          <w:spacing w:val="-14"/>
          <w:w w:val="105"/>
          <w:sz w:val="21"/>
        </w:rPr>
        <w:t> </w:t>
      </w:r>
      <w:r>
        <w:rPr>
          <w:color w:val="0F0F0F"/>
          <w:w w:val="105"/>
          <w:sz w:val="21"/>
        </w:rPr>
        <w:t>on</w:t>
      </w:r>
      <w:r>
        <w:rPr>
          <w:color w:val="0F0F0F"/>
          <w:spacing w:val="-13"/>
          <w:w w:val="105"/>
          <w:sz w:val="21"/>
        </w:rPr>
        <w:t> </w:t>
      </w:r>
      <w:r>
        <w:rPr>
          <w:color w:val="0F0F0F"/>
          <w:w w:val="105"/>
          <w:sz w:val="21"/>
        </w:rPr>
        <w:t>data</w:t>
      </w:r>
      <w:r>
        <w:rPr>
          <w:color w:val="0F0F0F"/>
          <w:spacing w:val="-14"/>
          <w:w w:val="105"/>
          <w:sz w:val="21"/>
        </w:rPr>
        <w:t> </w:t>
      </w:r>
      <w:r>
        <w:rPr>
          <w:color w:val="0F0F0F"/>
          <w:w w:val="105"/>
          <w:sz w:val="21"/>
        </w:rPr>
        <w:t>from</w:t>
      </w:r>
      <w:r>
        <w:rPr>
          <w:color w:val="0F0F0F"/>
          <w:spacing w:val="-13"/>
          <w:w w:val="105"/>
          <w:sz w:val="21"/>
        </w:rPr>
        <w:t> </w:t>
      </w:r>
      <w:r>
        <w:rPr>
          <w:color w:val="0F0F0F"/>
          <w:w w:val="105"/>
          <w:sz w:val="21"/>
        </w:rPr>
        <w:t>one</w:t>
      </w:r>
      <w:r>
        <w:rPr>
          <w:color w:val="0F0F0F"/>
          <w:spacing w:val="-14"/>
          <w:w w:val="105"/>
          <w:sz w:val="21"/>
        </w:rPr>
        <w:t> </w:t>
      </w:r>
      <w:r>
        <w:rPr>
          <w:color w:val="0F0F0F"/>
          <w:w w:val="105"/>
          <w:sz w:val="21"/>
        </w:rPr>
        <w:t>region</w:t>
      </w:r>
      <w:r>
        <w:rPr>
          <w:color w:val="0F0F0F"/>
          <w:spacing w:val="-13"/>
          <w:w w:val="105"/>
          <w:sz w:val="21"/>
        </w:rPr>
        <w:t> </w:t>
      </w:r>
      <w:r>
        <w:rPr>
          <w:color w:val="0F0F0F"/>
          <w:w w:val="105"/>
          <w:sz w:val="21"/>
        </w:rPr>
        <w:t>or</w:t>
      </w:r>
      <w:r>
        <w:rPr>
          <w:color w:val="0F0F0F"/>
          <w:spacing w:val="-14"/>
          <w:w w:val="105"/>
          <w:sz w:val="21"/>
        </w:rPr>
        <w:t> </w:t>
      </w:r>
      <w:r>
        <w:rPr>
          <w:color w:val="0F0F0F"/>
          <w:w w:val="105"/>
          <w:sz w:val="21"/>
        </w:rPr>
        <w:t>climate</w:t>
      </w:r>
      <w:r>
        <w:rPr>
          <w:color w:val="0F0F0F"/>
          <w:spacing w:val="-14"/>
          <w:w w:val="105"/>
          <w:sz w:val="21"/>
        </w:rPr>
        <w:t> </w:t>
      </w:r>
      <w:r>
        <w:rPr>
          <w:color w:val="0F0F0F"/>
          <w:w w:val="105"/>
          <w:sz w:val="21"/>
        </w:rPr>
        <w:t>may</w:t>
      </w:r>
      <w:r>
        <w:rPr>
          <w:color w:val="0F0F0F"/>
          <w:spacing w:val="-12"/>
          <w:w w:val="105"/>
          <w:sz w:val="21"/>
        </w:rPr>
        <w:t> </w:t>
      </w:r>
      <w:r>
        <w:rPr>
          <w:color w:val="0F0F0F"/>
          <w:w w:val="105"/>
          <w:sz w:val="21"/>
        </w:rPr>
        <w:t>not</w:t>
      </w:r>
      <w:r>
        <w:rPr>
          <w:color w:val="0F0F0F"/>
          <w:spacing w:val="-14"/>
          <w:w w:val="105"/>
          <w:sz w:val="21"/>
        </w:rPr>
        <w:t> </w:t>
      </w:r>
      <w:r>
        <w:rPr>
          <w:color w:val="0F0F0F"/>
          <w:w w:val="105"/>
          <w:sz w:val="21"/>
        </w:rPr>
        <w:t>perform</w:t>
      </w:r>
      <w:r>
        <w:rPr>
          <w:color w:val="0F0F0F"/>
          <w:spacing w:val="-1"/>
          <w:w w:val="105"/>
          <w:sz w:val="21"/>
        </w:rPr>
        <w:t> </w:t>
      </w:r>
      <w:r>
        <w:rPr>
          <w:color w:val="0F0F0F"/>
          <w:w w:val="105"/>
          <w:sz w:val="21"/>
        </w:rPr>
        <w:t>well</w:t>
      </w:r>
      <w:r>
        <w:rPr>
          <w:color w:val="0F0F0F"/>
          <w:spacing w:val="-11"/>
          <w:w w:val="105"/>
          <w:sz w:val="21"/>
        </w:rPr>
        <w:t> </w:t>
      </w:r>
      <w:r>
        <w:rPr>
          <w:color w:val="0F0F0F"/>
          <w:w w:val="105"/>
          <w:sz w:val="21"/>
        </w:rPr>
        <w:t>when applied to other regions or climates.</w:t>
      </w:r>
    </w:p>
    <w:p>
      <w:pPr>
        <w:pStyle w:val="ListParagraph"/>
        <w:numPr>
          <w:ilvl w:val="0"/>
          <w:numId w:val="44"/>
        </w:numPr>
        <w:tabs>
          <w:tab w:pos="1564" w:val="left" w:leader="none"/>
          <w:tab w:pos="1570" w:val="left" w:leader="none"/>
        </w:tabs>
        <w:spacing w:line="376" w:lineRule="auto" w:before="11" w:after="0"/>
        <w:ind w:left="1570" w:right="834" w:hanging="366"/>
        <w:jc w:val="left"/>
        <w:rPr>
          <w:color w:val="010101"/>
          <w:sz w:val="21"/>
        </w:rPr>
      </w:pPr>
      <w:r>
        <w:rPr>
          <w:color w:val="0F0F0F"/>
          <w:w w:val="105"/>
          <w:sz w:val="21"/>
        </w:rPr>
        <w:t>Complexity</w:t>
      </w:r>
      <w:r>
        <w:rPr>
          <w:color w:val="0F0F0F"/>
          <w:w w:val="105"/>
          <w:sz w:val="21"/>
        </w:rPr>
        <w:t> of plant</w:t>
      </w:r>
      <w:r>
        <w:rPr>
          <w:color w:val="0F0F0F"/>
          <w:w w:val="105"/>
          <w:sz w:val="21"/>
        </w:rPr>
        <w:t> diseases:</w:t>
      </w:r>
      <w:r>
        <w:rPr>
          <w:color w:val="0F0F0F"/>
          <w:spacing w:val="21"/>
          <w:w w:val="105"/>
          <w:sz w:val="21"/>
        </w:rPr>
        <w:t> </w:t>
      </w:r>
      <w:r>
        <w:rPr>
          <w:color w:val="0F0F0F"/>
          <w:w w:val="105"/>
          <w:sz w:val="21"/>
        </w:rPr>
        <w:t>Plant diseases can manifest</w:t>
      </w:r>
      <w:r>
        <w:rPr>
          <w:color w:val="0F0F0F"/>
          <w:spacing w:val="25"/>
          <w:w w:val="105"/>
          <w:sz w:val="21"/>
        </w:rPr>
        <w:t> </w:t>
      </w:r>
      <w:r>
        <w:rPr>
          <w:color w:val="0F0F0F"/>
          <w:w w:val="105"/>
          <w:sz w:val="21"/>
        </w:rPr>
        <w:t>in a variety of ways and can be caused by multiple</w:t>
      </w:r>
      <w:r>
        <w:rPr>
          <w:color w:val="0F0F0F"/>
          <w:spacing w:val="-1"/>
          <w:w w:val="105"/>
          <w:sz w:val="21"/>
        </w:rPr>
        <w:t> </w:t>
      </w:r>
      <w:r>
        <w:rPr>
          <w:color w:val="0F0F0F"/>
          <w:w w:val="105"/>
          <w:sz w:val="21"/>
        </w:rPr>
        <w:t>factors, making it</w:t>
      </w:r>
      <w:r>
        <w:rPr>
          <w:color w:val="0F0F0F"/>
          <w:spacing w:val="-7"/>
          <w:w w:val="105"/>
          <w:sz w:val="21"/>
        </w:rPr>
        <w:t> </w:t>
      </w:r>
      <w:r>
        <w:rPr>
          <w:color w:val="0F0F0F"/>
          <w:w w:val="105"/>
          <w:sz w:val="21"/>
        </w:rPr>
        <w:t>difficult to</w:t>
      </w:r>
      <w:r>
        <w:rPr>
          <w:color w:val="0F0F0F"/>
          <w:spacing w:val="-8"/>
          <w:w w:val="105"/>
          <w:sz w:val="21"/>
        </w:rPr>
        <w:t> </w:t>
      </w:r>
      <w:r>
        <w:rPr>
          <w:color w:val="0F0F0F"/>
          <w:w w:val="105"/>
          <w:sz w:val="21"/>
        </w:rPr>
        <w:t>develop</w:t>
      </w:r>
      <w:r>
        <w:rPr>
          <w:color w:val="0F0F0F"/>
          <w:spacing w:val="-3"/>
          <w:w w:val="105"/>
          <w:sz w:val="21"/>
        </w:rPr>
        <w:t> </w:t>
      </w:r>
      <w:r>
        <w:rPr>
          <w:color w:val="0F0F0F"/>
          <w:w w:val="105"/>
          <w:sz w:val="21"/>
        </w:rPr>
        <w:t>a</w:t>
      </w:r>
      <w:r>
        <w:rPr>
          <w:color w:val="0F0F0F"/>
          <w:spacing w:val="-8"/>
          <w:w w:val="105"/>
          <w:sz w:val="21"/>
        </w:rPr>
        <w:t> </w:t>
      </w:r>
      <w:r>
        <w:rPr>
          <w:color w:val="0F0F0F"/>
          <w:w w:val="105"/>
          <w:sz w:val="21"/>
        </w:rPr>
        <w:t>model that</w:t>
      </w:r>
      <w:r>
        <w:rPr>
          <w:color w:val="0F0F0F"/>
          <w:spacing w:val="-3"/>
          <w:w w:val="105"/>
          <w:sz w:val="21"/>
        </w:rPr>
        <w:t> </w:t>
      </w:r>
      <w:r>
        <w:rPr>
          <w:color w:val="0F0F0F"/>
          <w:w w:val="105"/>
          <w:sz w:val="21"/>
        </w:rPr>
        <w:t>can accurately detect all types</w:t>
      </w:r>
      <w:r>
        <w:rPr>
          <w:color w:val="0F0F0F"/>
          <w:spacing w:val="-3"/>
          <w:w w:val="105"/>
          <w:sz w:val="21"/>
        </w:rPr>
        <w:t> </w:t>
      </w:r>
      <w:r>
        <w:rPr>
          <w:color w:val="0F0F0F"/>
          <w:w w:val="105"/>
          <w:sz w:val="21"/>
        </w:rPr>
        <w:t>of</w:t>
      </w:r>
      <w:r>
        <w:rPr>
          <w:color w:val="0F0F0F"/>
          <w:spacing w:val="-7"/>
          <w:w w:val="105"/>
          <w:sz w:val="21"/>
        </w:rPr>
        <w:t> </w:t>
      </w:r>
      <w:r>
        <w:rPr>
          <w:color w:val="0F0F0F"/>
          <w:w w:val="105"/>
          <w:sz w:val="21"/>
        </w:rPr>
        <w:t>diseases.</w:t>
      </w:r>
    </w:p>
    <w:p>
      <w:pPr>
        <w:pStyle w:val="ListParagraph"/>
        <w:numPr>
          <w:ilvl w:val="0"/>
          <w:numId w:val="44"/>
        </w:numPr>
        <w:tabs>
          <w:tab w:pos="1565" w:val="left" w:leader="none"/>
        </w:tabs>
        <w:spacing w:line="381" w:lineRule="auto" w:before="15" w:after="0"/>
        <w:ind w:left="1565" w:right="849" w:hanging="361"/>
        <w:jc w:val="left"/>
        <w:rPr>
          <w:color w:val="010101"/>
          <w:sz w:val="21"/>
        </w:rPr>
      </w:pPr>
      <w:r>
        <w:rPr>
          <w:color w:val="0F0F0F"/>
          <w:w w:val="105"/>
          <w:sz w:val="21"/>
        </w:rPr>
        <w:t>Technical</w:t>
      </w:r>
      <w:r>
        <w:rPr>
          <w:color w:val="0F0F0F"/>
          <w:spacing w:val="17"/>
          <w:w w:val="105"/>
          <w:sz w:val="21"/>
        </w:rPr>
        <w:t> </w:t>
      </w:r>
      <w:r>
        <w:rPr>
          <w:color w:val="0F0F0F"/>
          <w:w w:val="105"/>
          <w:sz w:val="21"/>
        </w:rPr>
        <w:t>issues:</w:t>
      </w:r>
      <w:r>
        <w:rPr>
          <w:color w:val="0F0F0F"/>
          <w:w w:val="105"/>
          <w:sz w:val="21"/>
        </w:rPr>
        <w:t> Building,</w:t>
      </w:r>
      <w:r>
        <w:rPr>
          <w:color w:val="0F0F0F"/>
          <w:w w:val="105"/>
          <w:sz w:val="21"/>
        </w:rPr>
        <w:t> training,</w:t>
      </w:r>
      <w:r>
        <w:rPr>
          <w:color w:val="0F0F0F"/>
          <w:w w:val="105"/>
          <w:sz w:val="21"/>
        </w:rPr>
        <w:t> and</w:t>
      </w:r>
      <w:r>
        <w:rPr>
          <w:color w:val="0F0F0F"/>
          <w:w w:val="105"/>
          <w:sz w:val="21"/>
        </w:rPr>
        <w:t> deploying</w:t>
      </w:r>
      <w:r>
        <w:rPr>
          <w:color w:val="0F0F0F"/>
          <w:w w:val="105"/>
          <w:sz w:val="21"/>
        </w:rPr>
        <w:t> machine</w:t>
      </w:r>
      <w:r>
        <w:rPr>
          <w:color w:val="0F0F0F"/>
          <w:spacing w:val="20"/>
          <w:w w:val="105"/>
          <w:sz w:val="21"/>
        </w:rPr>
        <w:t> </w:t>
      </w:r>
      <w:r>
        <w:rPr>
          <w:color w:val="0F0F0F"/>
          <w:w w:val="105"/>
          <w:sz w:val="21"/>
        </w:rPr>
        <w:t>learning models</w:t>
      </w:r>
      <w:r>
        <w:rPr>
          <w:color w:val="0F0F0F"/>
          <w:w w:val="105"/>
          <w:sz w:val="21"/>
        </w:rPr>
        <w:t> can require specialized knowledge and resources, </w:t>
      </w:r>
      <w:r>
        <w:rPr>
          <w:color w:val="212121"/>
          <w:w w:val="105"/>
          <w:sz w:val="21"/>
        </w:rPr>
        <w:t>which </w:t>
      </w:r>
      <w:r>
        <w:rPr>
          <w:color w:val="0F0F0F"/>
          <w:w w:val="105"/>
          <w:sz w:val="21"/>
        </w:rPr>
        <w:t>can be a barrier for some developers.</w:t>
      </w:r>
    </w:p>
    <w:p>
      <w:pPr>
        <w:pStyle w:val="ListParagraph"/>
        <w:numPr>
          <w:ilvl w:val="0"/>
          <w:numId w:val="44"/>
        </w:numPr>
        <w:tabs>
          <w:tab w:pos="1567" w:val="left" w:leader="none"/>
        </w:tabs>
        <w:spacing w:line="376" w:lineRule="auto" w:before="11" w:after="0"/>
        <w:ind w:left="1567" w:right="830" w:hanging="363"/>
        <w:jc w:val="left"/>
        <w:rPr>
          <w:color w:val="010101"/>
          <w:sz w:val="21"/>
        </w:rPr>
      </w:pPr>
      <w:r>
        <w:rPr>
          <w:color w:val="0F0F0F"/>
          <w:w w:val="105"/>
          <w:sz w:val="21"/>
        </w:rPr>
        <w:t>Limited</w:t>
      </w:r>
      <w:r>
        <w:rPr>
          <w:color w:val="0F0F0F"/>
          <w:spacing w:val="22"/>
          <w:w w:val="105"/>
          <w:sz w:val="21"/>
        </w:rPr>
        <w:t> </w:t>
      </w:r>
      <w:r>
        <w:rPr>
          <w:color w:val="0F0F0F"/>
          <w:w w:val="105"/>
          <w:sz w:val="21"/>
        </w:rPr>
        <w:t>interpretability of the models</w:t>
      </w:r>
      <w:r>
        <w:rPr>
          <w:color w:val="383838"/>
          <w:w w:val="105"/>
          <w:sz w:val="21"/>
        </w:rPr>
        <w:t>:</w:t>
      </w:r>
      <w:r>
        <w:rPr>
          <w:color w:val="383838"/>
          <w:spacing w:val="-3"/>
          <w:w w:val="105"/>
          <w:sz w:val="21"/>
        </w:rPr>
        <w:t> </w:t>
      </w:r>
      <w:r>
        <w:rPr>
          <w:color w:val="0F0F0F"/>
          <w:w w:val="105"/>
          <w:sz w:val="21"/>
        </w:rPr>
        <w:t>Some models are hard to interpret, which can make</w:t>
      </w:r>
      <w:r>
        <w:rPr>
          <w:color w:val="0F0F0F"/>
          <w:w w:val="105"/>
          <w:sz w:val="21"/>
        </w:rPr>
        <w:t> it hard to understand why the model is making certain predictions.</w:t>
      </w:r>
    </w:p>
    <w:p>
      <w:pPr>
        <w:pStyle w:val="ListParagraph"/>
        <w:numPr>
          <w:ilvl w:val="0"/>
          <w:numId w:val="44"/>
        </w:numPr>
        <w:tabs>
          <w:tab w:pos="1564" w:val="left" w:leader="none"/>
          <w:tab w:pos="1567" w:val="left" w:leader="none"/>
        </w:tabs>
        <w:spacing w:line="376" w:lineRule="auto" w:before="20" w:after="0"/>
        <w:ind w:left="1564" w:right="826" w:hanging="360"/>
        <w:jc w:val="left"/>
        <w:rPr>
          <w:color w:val="010101"/>
          <w:sz w:val="21"/>
        </w:rPr>
      </w:pPr>
      <w:r>
        <w:rPr>
          <w:color w:val="010101"/>
          <w:sz w:val="21"/>
        </w:rPr>
        <w:tab/>
      </w:r>
      <w:r>
        <w:rPr>
          <w:color w:val="0F0F0F"/>
          <w:w w:val="105"/>
          <w:sz w:val="21"/>
        </w:rPr>
        <w:t>Limited</w:t>
      </w:r>
      <w:r>
        <w:rPr>
          <w:color w:val="0F0F0F"/>
          <w:spacing w:val="40"/>
          <w:w w:val="105"/>
          <w:sz w:val="21"/>
        </w:rPr>
        <w:t> </w:t>
      </w:r>
      <w:r>
        <w:rPr>
          <w:color w:val="0F0F0F"/>
          <w:w w:val="105"/>
          <w:sz w:val="21"/>
        </w:rPr>
        <w:t>application</w:t>
      </w:r>
      <w:r>
        <w:rPr>
          <w:color w:val="0F0F0F"/>
          <w:spacing w:val="38"/>
          <w:w w:val="105"/>
          <w:sz w:val="21"/>
        </w:rPr>
        <w:t> </w:t>
      </w:r>
      <w:r>
        <w:rPr>
          <w:color w:val="0F0F0F"/>
          <w:w w:val="105"/>
          <w:sz w:val="21"/>
        </w:rPr>
        <w:t>or</w:t>
      </w:r>
      <w:r>
        <w:rPr>
          <w:color w:val="0F0F0F"/>
          <w:spacing w:val="26"/>
          <w:w w:val="105"/>
          <w:sz w:val="21"/>
        </w:rPr>
        <w:t> </w:t>
      </w:r>
      <w:r>
        <w:rPr>
          <w:color w:val="212121"/>
          <w:w w:val="105"/>
          <w:sz w:val="21"/>
        </w:rPr>
        <w:t>scalability:</w:t>
      </w:r>
      <w:r>
        <w:rPr>
          <w:color w:val="212121"/>
          <w:spacing w:val="40"/>
          <w:w w:val="105"/>
          <w:sz w:val="21"/>
        </w:rPr>
        <w:t> </w:t>
      </w:r>
      <w:r>
        <w:rPr>
          <w:color w:val="0F0F0F"/>
          <w:w w:val="105"/>
          <w:sz w:val="21"/>
        </w:rPr>
        <w:t>Model</w:t>
      </w:r>
      <w:r>
        <w:rPr>
          <w:color w:val="0F0F0F"/>
          <w:spacing w:val="32"/>
          <w:w w:val="105"/>
          <w:sz w:val="21"/>
        </w:rPr>
        <w:t> </w:t>
      </w:r>
      <w:r>
        <w:rPr>
          <w:color w:val="0F0F0F"/>
          <w:w w:val="105"/>
          <w:sz w:val="21"/>
        </w:rPr>
        <w:t>performance</w:t>
      </w:r>
      <w:r>
        <w:rPr>
          <w:color w:val="0F0F0F"/>
          <w:spacing w:val="40"/>
          <w:w w:val="105"/>
          <w:sz w:val="21"/>
        </w:rPr>
        <w:t> </w:t>
      </w:r>
      <w:r>
        <w:rPr>
          <w:color w:val="0F0F0F"/>
          <w:w w:val="105"/>
          <w:sz w:val="21"/>
        </w:rPr>
        <w:t>may</w:t>
      </w:r>
      <w:r>
        <w:rPr>
          <w:color w:val="0F0F0F"/>
          <w:spacing w:val="33"/>
          <w:w w:val="105"/>
          <w:sz w:val="21"/>
        </w:rPr>
        <w:t> </w:t>
      </w:r>
      <w:r>
        <w:rPr>
          <w:color w:val="0F0F0F"/>
          <w:w w:val="105"/>
          <w:sz w:val="21"/>
        </w:rPr>
        <w:t>not</w:t>
      </w:r>
      <w:r>
        <w:rPr>
          <w:color w:val="0F0F0F"/>
          <w:spacing w:val="37"/>
          <w:w w:val="105"/>
          <w:sz w:val="21"/>
        </w:rPr>
        <w:t> </w:t>
      </w:r>
      <w:r>
        <w:rPr>
          <w:color w:val="0F0F0F"/>
          <w:w w:val="105"/>
          <w:sz w:val="21"/>
        </w:rPr>
        <w:t>be</w:t>
      </w:r>
      <w:r>
        <w:rPr>
          <w:color w:val="0F0F0F"/>
          <w:spacing w:val="27"/>
          <w:w w:val="105"/>
          <w:sz w:val="21"/>
        </w:rPr>
        <w:t> </w:t>
      </w:r>
      <w:r>
        <w:rPr>
          <w:color w:val="0F0F0F"/>
          <w:w w:val="105"/>
          <w:sz w:val="21"/>
        </w:rPr>
        <w:t>robust</w:t>
      </w:r>
      <w:r>
        <w:rPr>
          <w:color w:val="0F0F0F"/>
          <w:spacing w:val="40"/>
          <w:w w:val="105"/>
          <w:sz w:val="21"/>
        </w:rPr>
        <w:t> </w:t>
      </w:r>
      <w:r>
        <w:rPr>
          <w:color w:val="0F0F0F"/>
          <w:w w:val="105"/>
          <w:sz w:val="21"/>
        </w:rPr>
        <w:t>enough</w:t>
      </w:r>
      <w:r>
        <w:rPr>
          <w:color w:val="0F0F0F"/>
          <w:spacing w:val="40"/>
          <w:w w:val="105"/>
          <w:sz w:val="21"/>
        </w:rPr>
        <w:t> </w:t>
      </w:r>
      <w:r>
        <w:rPr>
          <w:color w:val="0F0F0F"/>
          <w:w w:val="105"/>
          <w:sz w:val="21"/>
        </w:rPr>
        <w:t>to</w:t>
      </w:r>
      <w:r>
        <w:rPr>
          <w:color w:val="0F0F0F"/>
          <w:spacing w:val="36"/>
          <w:w w:val="105"/>
          <w:sz w:val="21"/>
        </w:rPr>
        <w:t> </w:t>
      </w:r>
      <w:r>
        <w:rPr>
          <w:color w:val="0F0F0F"/>
          <w:w w:val="105"/>
          <w:sz w:val="21"/>
        </w:rPr>
        <w:t>be</w:t>
      </w:r>
      <w:r>
        <w:rPr>
          <w:color w:val="0F0F0F"/>
          <w:spacing w:val="29"/>
          <w:w w:val="105"/>
          <w:sz w:val="21"/>
        </w:rPr>
        <w:t> </w:t>
      </w:r>
      <w:r>
        <w:rPr>
          <w:color w:val="0F0F0F"/>
          <w:w w:val="105"/>
          <w:sz w:val="21"/>
        </w:rPr>
        <w:t>used</w:t>
      </w:r>
      <w:r>
        <w:rPr>
          <w:color w:val="0F0F0F"/>
          <w:spacing w:val="31"/>
          <w:w w:val="105"/>
          <w:sz w:val="21"/>
        </w:rPr>
        <w:t> </w:t>
      </w:r>
      <w:r>
        <w:rPr>
          <w:color w:val="0F0F0F"/>
          <w:w w:val="105"/>
          <w:sz w:val="21"/>
        </w:rPr>
        <w:t>as</w:t>
      </w:r>
      <w:r>
        <w:rPr>
          <w:color w:val="0F0F0F"/>
          <w:spacing w:val="24"/>
          <w:w w:val="105"/>
          <w:sz w:val="21"/>
        </w:rPr>
        <w:t> </w:t>
      </w:r>
      <w:r>
        <w:rPr>
          <w:color w:val="0F0F0F"/>
          <w:w w:val="105"/>
          <w:sz w:val="21"/>
        </w:rPr>
        <w:t>a commercial product.</w:t>
      </w:r>
    </w:p>
    <w:p>
      <w:pPr>
        <w:pStyle w:val="ListParagraph"/>
        <w:numPr>
          <w:ilvl w:val="0"/>
          <w:numId w:val="44"/>
        </w:numPr>
        <w:tabs>
          <w:tab w:pos="1563" w:val="left" w:leader="none"/>
        </w:tabs>
        <w:spacing w:line="240" w:lineRule="auto" w:before="11" w:after="0"/>
        <w:ind w:left="1563" w:right="0" w:hanging="359"/>
        <w:jc w:val="left"/>
        <w:rPr>
          <w:color w:val="010101"/>
          <w:sz w:val="21"/>
        </w:rPr>
      </w:pPr>
      <w:r>
        <w:rPr>
          <w:color w:val="0F0F0F"/>
          <w:w w:val="105"/>
          <w:sz w:val="21"/>
        </w:rPr>
        <w:t>Flutter</w:t>
      </w:r>
      <w:r>
        <w:rPr>
          <w:color w:val="0F0F0F"/>
          <w:spacing w:val="2"/>
          <w:w w:val="105"/>
          <w:sz w:val="21"/>
        </w:rPr>
        <w:t> </w:t>
      </w:r>
      <w:r>
        <w:rPr>
          <w:color w:val="0F0F0F"/>
          <w:w w:val="105"/>
          <w:sz w:val="21"/>
        </w:rPr>
        <w:t>map</w:t>
      </w:r>
      <w:r>
        <w:rPr>
          <w:color w:val="0F0F0F"/>
          <w:spacing w:val="-4"/>
          <w:w w:val="105"/>
          <w:sz w:val="21"/>
        </w:rPr>
        <w:t> </w:t>
      </w:r>
      <w:r>
        <w:rPr>
          <w:color w:val="0F0F0F"/>
          <w:w w:val="105"/>
          <w:sz w:val="21"/>
        </w:rPr>
        <w:t>integration</w:t>
      </w:r>
      <w:r>
        <w:rPr>
          <w:color w:val="0F0F0F"/>
          <w:spacing w:val="14"/>
          <w:w w:val="105"/>
          <w:sz w:val="21"/>
        </w:rPr>
        <w:t> </w:t>
      </w:r>
      <w:r>
        <w:rPr>
          <w:color w:val="0F0F0F"/>
          <w:w w:val="105"/>
          <w:sz w:val="21"/>
        </w:rPr>
        <w:t>using</w:t>
      </w:r>
      <w:r>
        <w:rPr>
          <w:color w:val="0F0F0F"/>
          <w:spacing w:val="-2"/>
          <w:w w:val="105"/>
          <w:sz w:val="21"/>
        </w:rPr>
        <w:t> </w:t>
      </w:r>
      <w:r>
        <w:rPr>
          <w:color w:val="0F0F0F"/>
          <w:w w:val="105"/>
          <w:sz w:val="21"/>
        </w:rPr>
        <w:t>mapbox</w:t>
      </w:r>
      <w:r>
        <w:rPr>
          <w:color w:val="0F0F0F"/>
          <w:spacing w:val="4"/>
          <w:w w:val="105"/>
          <w:sz w:val="21"/>
        </w:rPr>
        <w:t> </w:t>
      </w:r>
      <w:r>
        <w:rPr>
          <w:color w:val="0F0F0F"/>
          <w:w w:val="105"/>
          <w:sz w:val="21"/>
        </w:rPr>
        <w:t>package:</w:t>
      </w:r>
      <w:r>
        <w:rPr>
          <w:color w:val="0F0F0F"/>
          <w:spacing w:val="1"/>
          <w:w w:val="105"/>
          <w:sz w:val="21"/>
        </w:rPr>
        <w:t> </w:t>
      </w:r>
      <w:r>
        <w:rPr>
          <w:color w:val="0F0F0F"/>
          <w:w w:val="105"/>
          <w:sz w:val="21"/>
        </w:rPr>
        <w:t>cused a</w:t>
      </w:r>
      <w:r>
        <w:rPr>
          <w:color w:val="0F0F0F"/>
          <w:spacing w:val="-11"/>
          <w:w w:val="105"/>
          <w:sz w:val="21"/>
        </w:rPr>
        <w:t> </w:t>
      </w:r>
      <w:r>
        <w:rPr>
          <w:color w:val="0F0F0F"/>
          <w:w w:val="105"/>
          <w:sz w:val="21"/>
        </w:rPr>
        <w:t>issue</w:t>
      </w:r>
      <w:r>
        <w:rPr>
          <w:color w:val="0F0F0F"/>
          <w:spacing w:val="-2"/>
          <w:w w:val="105"/>
          <w:sz w:val="21"/>
        </w:rPr>
        <w:t> </w:t>
      </w:r>
      <w:r>
        <w:rPr>
          <w:color w:val="0F0F0F"/>
          <w:w w:val="105"/>
          <w:sz w:val="21"/>
        </w:rPr>
        <w:t>and</w:t>
      </w:r>
      <w:r>
        <w:rPr>
          <w:color w:val="0F0F0F"/>
          <w:spacing w:val="-2"/>
          <w:w w:val="105"/>
          <w:sz w:val="21"/>
        </w:rPr>
        <w:t> </w:t>
      </w:r>
      <w:r>
        <w:rPr>
          <w:color w:val="0F0F0F"/>
          <w:w w:val="105"/>
          <w:sz w:val="21"/>
        </w:rPr>
        <w:t>had</w:t>
      </w:r>
      <w:r>
        <w:rPr>
          <w:color w:val="0F0F0F"/>
          <w:spacing w:val="-5"/>
          <w:w w:val="105"/>
          <w:sz w:val="21"/>
        </w:rPr>
        <w:t> </w:t>
      </w:r>
      <w:r>
        <w:rPr>
          <w:color w:val="0F0F0F"/>
          <w:w w:val="105"/>
          <w:sz w:val="21"/>
        </w:rPr>
        <w:t>to</w:t>
      </w:r>
      <w:r>
        <w:rPr>
          <w:color w:val="0F0F0F"/>
          <w:spacing w:val="-10"/>
          <w:w w:val="105"/>
          <w:sz w:val="21"/>
        </w:rPr>
        <w:t> </w:t>
      </w:r>
      <w:r>
        <w:rPr>
          <w:color w:val="0F0F0F"/>
          <w:w w:val="105"/>
          <w:sz w:val="21"/>
        </w:rPr>
        <w:t>use</w:t>
      </w:r>
      <w:r>
        <w:rPr>
          <w:color w:val="0F0F0F"/>
          <w:spacing w:val="-4"/>
          <w:w w:val="105"/>
          <w:sz w:val="21"/>
        </w:rPr>
        <w:t> </w:t>
      </w:r>
      <w:r>
        <w:rPr>
          <w:color w:val="0F0F0F"/>
          <w:w w:val="105"/>
          <w:sz w:val="21"/>
        </w:rPr>
        <w:t>flutter_map</w:t>
      </w:r>
      <w:r>
        <w:rPr>
          <w:color w:val="0F0F0F"/>
          <w:spacing w:val="-9"/>
          <w:w w:val="105"/>
          <w:sz w:val="21"/>
        </w:rPr>
        <w:t> </w:t>
      </w:r>
      <w:r>
        <w:rPr>
          <w:color w:val="0F0F0F"/>
          <w:spacing w:val="-2"/>
          <w:w w:val="105"/>
          <w:sz w:val="21"/>
        </w:rPr>
        <w:t>package.</w:t>
      </w:r>
    </w:p>
    <w:p>
      <w:pPr>
        <w:pStyle w:val="ListParagraph"/>
        <w:numPr>
          <w:ilvl w:val="0"/>
          <w:numId w:val="44"/>
        </w:numPr>
        <w:tabs>
          <w:tab w:pos="1563" w:val="left" w:leader="none"/>
        </w:tabs>
        <w:spacing w:line="240" w:lineRule="auto" w:before="157" w:after="0"/>
        <w:ind w:left="1563" w:right="0" w:hanging="359"/>
        <w:jc w:val="left"/>
        <w:rPr>
          <w:color w:val="010101"/>
          <w:sz w:val="21"/>
        </w:rPr>
      </w:pPr>
      <w:r>
        <w:rPr>
          <w:color w:val="0F0F0F"/>
          <w:w w:val="105"/>
          <w:sz w:val="21"/>
        </w:rPr>
        <w:t>Some</w:t>
      </w:r>
      <w:r>
        <w:rPr>
          <w:color w:val="0F0F0F"/>
          <w:spacing w:val="-7"/>
          <w:w w:val="105"/>
          <w:sz w:val="21"/>
        </w:rPr>
        <w:t> </w:t>
      </w:r>
      <w:r>
        <w:rPr>
          <w:color w:val="0F0F0F"/>
          <w:w w:val="105"/>
          <w:sz w:val="21"/>
        </w:rPr>
        <w:t>datasets</w:t>
      </w:r>
      <w:r>
        <w:rPr>
          <w:color w:val="0F0F0F"/>
          <w:spacing w:val="-1"/>
          <w:w w:val="105"/>
          <w:sz w:val="21"/>
        </w:rPr>
        <w:t> </w:t>
      </w:r>
      <w:r>
        <w:rPr>
          <w:color w:val="0F0F0F"/>
          <w:w w:val="105"/>
          <w:sz w:val="21"/>
        </w:rPr>
        <w:t>were</w:t>
      </w:r>
      <w:r>
        <w:rPr>
          <w:color w:val="0F0F0F"/>
          <w:spacing w:val="-4"/>
          <w:w w:val="105"/>
          <w:sz w:val="21"/>
        </w:rPr>
        <w:t> </w:t>
      </w:r>
      <w:r>
        <w:rPr>
          <w:color w:val="0F0F0F"/>
          <w:w w:val="105"/>
          <w:sz w:val="21"/>
        </w:rPr>
        <w:t>not</w:t>
      </w:r>
      <w:r>
        <w:rPr>
          <w:color w:val="0F0F0F"/>
          <w:spacing w:val="-7"/>
          <w:w w:val="105"/>
          <w:sz w:val="21"/>
        </w:rPr>
        <w:t> </w:t>
      </w:r>
      <w:r>
        <w:rPr>
          <w:color w:val="0F0F0F"/>
          <w:w w:val="105"/>
          <w:sz w:val="21"/>
        </w:rPr>
        <w:t>available to</w:t>
      </w:r>
      <w:r>
        <w:rPr>
          <w:color w:val="0F0F0F"/>
          <w:spacing w:val="-12"/>
          <w:w w:val="105"/>
          <w:sz w:val="21"/>
        </w:rPr>
        <w:t> </w:t>
      </w:r>
      <w:r>
        <w:rPr>
          <w:color w:val="0F0F0F"/>
          <w:w w:val="105"/>
          <w:sz w:val="21"/>
        </w:rPr>
        <w:t>download</w:t>
      </w:r>
      <w:r>
        <w:rPr>
          <w:color w:val="0F0F0F"/>
          <w:spacing w:val="5"/>
          <w:w w:val="105"/>
          <w:sz w:val="21"/>
        </w:rPr>
        <w:t> </w:t>
      </w:r>
      <w:r>
        <w:rPr>
          <w:color w:val="0F0F0F"/>
          <w:w w:val="105"/>
          <w:sz w:val="21"/>
        </w:rPr>
        <w:t>directly</w:t>
      </w:r>
      <w:r>
        <w:rPr>
          <w:color w:val="0F0F0F"/>
          <w:spacing w:val="-2"/>
          <w:w w:val="105"/>
          <w:sz w:val="21"/>
        </w:rPr>
        <w:t> </w:t>
      </w:r>
      <w:r>
        <w:rPr>
          <w:color w:val="0F0F0F"/>
          <w:w w:val="105"/>
          <w:sz w:val="21"/>
        </w:rPr>
        <w:t>from</w:t>
      </w:r>
      <w:r>
        <w:rPr>
          <w:color w:val="0F0F0F"/>
          <w:spacing w:val="-2"/>
          <w:w w:val="105"/>
          <w:sz w:val="21"/>
        </w:rPr>
        <w:t> </w:t>
      </w:r>
      <w:r>
        <w:rPr>
          <w:color w:val="0F0F0F"/>
          <w:w w:val="105"/>
          <w:sz w:val="21"/>
        </w:rPr>
        <w:t>the</w:t>
      </w:r>
      <w:r>
        <w:rPr>
          <w:color w:val="0F0F0F"/>
          <w:spacing w:val="-8"/>
          <w:w w:val="105"/>
          <w:sz w:val="21"/>
        </w:rPr>
        <w:t> </w:t>
      </w:r>
      <w:r>
        <w:rPr>
          <w:color w:val="0F0F0F"/>
          <w:w w:val="105"/>
          <w:sz w:val="21"/>
        </w:rPr>
        <w:t>Kaggle</w:t>
      </w:r>
      <w:r>
        <w:rPr>
          <w:color w:val="0F0F0F"/>
          <w:spacing w:val="-1"/>
          <w:w w:val="105"/>
          <w:sz w:val="21"/>
        </w:rPr>
        <w:t> </w:t>
      </w:r>
      <w:r>
        <w:rPr>
          <w:color w:val="0F0F0F"/>
          <w:spacing w:val="-2"/>
          <w:w w:val="105"/>
          <w:sz w:val="21"/>
        </w:rPr>
        <w:t>dataset.</w:t>
      </w:r>
    </w:p>
    <w:p>
      <w:pPr>
        <w:pStyle w:val="ListParagraph"/>
        <w:numPr>
          <w:ilvl w:val="0"/>
          <w:numId w:val="44"/>
        </w:numPr>
        <w:tabs>
          <w:tab w:pos="1565" w:val="left" w:leader="none"/>
        </w:tabs>
        <w:spacing w:line="240" w:lineRule="auto" w:before="81" w:after="0"/>
        <w:ind w:left="1565" w:right="0" w:hanging="361"/>
        <w:jc w:val="left"/>
        <w:rPr>
          <w:color w:val="010101"/>
          <w:sz w:val="21"/>
        </w:rPr>
      </w:pPr>
      <w:r>
        <w:rPr>
          <w:color w:val="0F0F0F"/>
          <w:w w:val="105"/>
          <w:sz w:val="21"/>
        </w:rPr>
        <w:t>The</w:t>
      </w:r>
      <w:r>
        <w:rPr>
          <w:color w:val="0F0F0F"/>
          <w:spacing w:val="-7"/>
          <w:w w:val="105"/>
          <w:sz w:val="21"/>
        </w:rPr>
        <w:t> </w:t>
      </w:r>
      <w:r>
        <w:rPr>
          <w:color w:val="0F0F0F"/>
          <w:w w:val="105"/>
          <w:sz w:val="21"/>
        </w:rPr>
        <w:t>dataset was</w:t>
      </w:r>
      <w:r>
        <w:rPr>
          <w:color w:val="0F0F0F"/>
          <w:spacing w:val="-4"/>
          <w:w w:val="105"/>
          <w:sz w:val="21"/>
        </w:rPr>
        <w:t> </w:t>
      </w:r>
      <w:r>
        <w:rPr>
          <w:color w:val="0F0F0F"/>
          <w:w w:val="105"/>
          <w:sz w:val="21"/>
        </w:rPr>
        <w:t>downloaded</w:t>
      </w:r>
      <w:r>
        <w:rPr>
          <w:color w:val="0F0F0F"/>
          <w:spacing w:val="11"/>
          <w:w w:val="105"/>
          <w:sz w:val="21"/>
        </w:rPr>
        <w:t> </w:t>
      </w:r>
      <w:r>
        <w:rPr>
          <w:color w:val="0F0F0F"/>
          <w:w w:val="105"/>
          <w:sz w:val="21"/>
        </w:rPr>
        <w:t>to</w:t>
      </w:r>
      <w:r>
        <w:rPr>
          <w:color w:val="0F0F0F"/>
          <w:spacing w:val="-11"/>
          <w:w w:val="105"/>
          <w:sz w:val="21"/>
        </w:rPr>
        <w:t> </w:t>
      </w:r>
      <w:r>
        <w:rPr>
          <w:color w:val="0F0F0F"/>
          <w:w w:val="105"/>
          <w:sz w:val="21"/>
        </w:rPr>
        <w:t>Google Colab</w:t>
      </w:r>
      <w:r>
        <w:rPr>
          <w:color w:val="0F0F0F"/>
          <w:spacing w:val="-5"/>
          <w:w w:val="105"/>
          <w:sz w:val="21"/>
        </w:rPr>
        <w:t> </w:t>
      </w:r>
      <w:r>
        <w:rPr>
          <w:color w:val="0F0F0F"/>
          <w:w w:val="105"/>
          <w:sz w:val="21"/>
        </w:rPr>
        <w:t>using</w:t>
      </w:r>
      <w:r>
        <w:rPr>
          <w:color w:val="0F0F0F"/>
          <w:spacing w:val="-4"/>
          <w:w w:val="105"/>
          <w:sz w:val="21"/>
        </w:rPr>
        <w:t> </w:t>
      </w:r>
      <w:r>
        <w:rPr>
          <w:color w:val="0F0F0F"/>
          <w:w w:val="105"/>
          <w:sz w:val="21"/>
        </w:rPr>
        <w:t>the</w:t>
      </w:r>
      <w:r>
        <w:rPr>
          <w:color w:val="0F0F0F"/>
          <w:spacing w:val="-8"/>
          <w:w w:val="105"/>
          <w:sz w:val="21"/>
        </w:rPr>
        <w:t> </w:t>
      </w:r>
      <w:r>
        <w:rPr>
          <w:color w:val="0F0F0F"/>
          <w:w w:val="105"/>
          <w:sz w:val="21"/>
        </w:rPr>
        <w:t>Kaggle</w:t>
      </w:r>
      <w:r>
        <w:rPr>
          <w:color w:val="0F0F0F"/>
          <w:spacing w:val="5"/>
          <w:w w:val="105"/>
          <w:sz w:val="21"/>
        </w:rPr>
        <w:t> </w:t>
      </w:r>
      <w:r>
        <w:rPr>
          <w:color w:val="0F0F0F"/>
          <w:spacing w:val="-5"/>
          <w:w w:val="105"/>
          <w:sz w:val="21"/>
        </w:rPr>
        <w:t>APL</w:t>
      </w:r>
    </w:p>
    <w:p>
      <w:pPr>
        <w:pStyle w:val="ListParagraph"/>
        <w:numPr>
          <w:ilvl w:val="0"/>
          <w:numId w:val="44"/>
        </w:numPr>
        <w:tabs>
          <w:tab w:pos="1563" w:val="left" w:leader="none"/>
        </w:tabs>
        <w:spacing w:line="240" w:lineRule="auto" w:before="75" w:after="0"/>
        <w:ind w:left="1563" w:right="0" w:hanging="359"/>
        <w:jc w:val="left"/>
        <w:rPr>
          <w:color w:val="010101"/>
          <w:sz w:val="21"/>
        </w:rPr>
      </w:pPr>
      <w:r>
        <w:rPr>
          <w:color w:val="0F0F0F"/>
          <w:w w:val="105"/>
          <w:sz w:val="21"/>
        </w:rPr>
        <w:t>Some</w:t>
      </w:r>
      <w:r>
        <w:rPr>
          <w:color w:val="0F0F0F"/>
          <w:spacing w:val="-8"/>
          <w:w w:val="105"/>
          <w:sz w:val="21"/>
        </w:rPr>
        <w:t> </w:t>
      </w:r>
      <w:r>
        <w:rPr>
          <w:color w:val="010101"/>
          <w:w w:val="105"/>
          <w:sz w:val="21"/>
        </w:rPr>
        <w:t>libraries</w:t>
      </w:r>
      <w:r>
        <w:rPr>
          <w:color w:val="010101"/>
          <w:spacing w:val="-2"/>
          <w:w w:val="105"/>
          <w:sz w:val="21"/>
        </w:rPr>
        <w:t> </w:t>
      </w:r>
      <w:r>
        <w:rPr>
          <w:color w:val="0F0F0F"/>
          <w:w w:val="105"/>
          <w:sz w:val="21"/>
        </w:rPr>
        <w:t>were</w:t>
      </w:r>
      <w:r>
        <w:rPr>
          <w:color w:val="0F0F0F"/>
          <w:spacing w:val="-1"/>
          <w:w w:val="105"/>
          <w:sz w:val="21"/>
        </w:rPr>
        <w:t> </w:t>
      </w:r>
      <w:r>
        <w:rPr>
          <w:color w:val="0F0F0F"/>
          <w:w w:val="105"/>
          <w:sz w:val="21"/>
        </w:rPr>
        <w:t>not</w:t>
      </w:r>
      <w:r>
        <w:rPr>
          <w:color w:val="0F0F0F"/>
          <w:spacing w:val="-2"/>
          <w:w w:val="105"/>
          <w:sz w:val="21"/>
        </w:rPr>
        <w:t> </w:t>
      </w:r>
      <w:r>
        <w:rPr>
          <w:color w:val="0F0F0F"/>
          <w:w w:val="105"/>
          <w:sz w:val="21"/>
        </w:rPr>
        <w:t>installed</w:t>
      </w:r>
      <w:r>
        <w:rPr>
          <w:color w:val="0F0F0F"/>
          <w:spacing w:val="-3"/>
          <w:w w:val="105"/>
          <w:sz w:val="21"/>
        </w:rPr>
        <w:t> </w:t>
      </w:r>
      <w:r>
        <w:rPr>
          <w:color w:val="0F0F0F"/>
          <w:w w:val="105"/>
          <w:sz w:val="21"/>
        </w:rPr>
        <w:t>into</w:t>
      </w:r>
      <w:r>
        <w:rPr>
          <w:color w:val="0F0F0F"/>
          <w:spacing w:val="-9"/>
          <w:w w:val="105"/>
          <w:sz w:val="21"/>
        </w:rPr>
        <w:t> </w:t>
      </w:r>
      <w:r>
        <w:rPr>
          <w:color w:val="0F0F0F"/>
          <w:w w:val="105"/>
          <w:sz w:val="21"/>
        </w:rPr>
        <w:t>the</w:t>
      </w:r>
      <w:r>
        <w:rPr>
          <w:color w:val="0F0F0F"/>
          <w:spacing w:val="-5"/>
          <w:w w:val="105"/>
          <w:sz w:val="21"/>
        </w:rPr>
        <w:t> </w:t>
      </w:r>
      <w:r>
        <w:rPr>
          <w:color w:val="0F0F0F"/>
          <w:w w:val="105"/>
          <w:sz w:val="21"/>
        </w:rPr>
        <w:t>anaconda</w:t>
      </w:r>
      <w:r>
        <w:rPr>
          <w:color w:val="0F0F0F"/>
          <w:spacing w:val="6"/>
          <w:w w:val="105"/>
          <w:sz w:val="21"/>
        </w:rPr>
        <w:t> </w:t>
      </w:r>
      <w:r>
        <w:rPr>
          <w:color w:val="0F0F0F"/>
          <w:w w:val="105"/>
          <w:sz w:val="21"/>
        </w:rPr>
        <w:t>environment.</w:t>
      </w:r>
      <w:r>
        <w:rPr>
          <w:color w:val="0F0F0F"/>
          <w:spacing w:val="5"/>
          <w:w w:val="105"/>
          <w:sz w:val="21"/>
        </w:rPr>
        <w:t> </w:t>
      </w:r>
      <w:r>
        <w:rPr>
          <w:color w:val="0F0F0F"/>
          <w:w w:val="105"/>
          <w:sz w:val="21"/>
        </w:rPr>
        <w:t>Some</w:t>
      </w:r>
      <w:r>
        <w:rPr>
          <w:color w:val="0F0F0F"/>
          <w:spacing w:val="-7"/>
          <w:w w:val="105"/>
          <w:sz w:val="21"/>
        </w:rPr>
        <w:t> </w:t>
      </w:r>
      <w:r>
        <w:rPr>
          <w:color w:val="0F0F0F"/>
          <w:w w:val="105"/>
          <w:sz w:val="21"/>
        </w:rPr>
        <w:t>were</w:t>
      </w:r>
      <w:r>
        <w:rPr>
          <w:color w:val="0F0F0F"/>
          <w:spacing w:val="-1"/>
          <w:w w:val="105"/>
          <w:sz w:val="21"/>
        </w:rPr>
        <w:t> </w:t>
      </w:r>
      <w:r>
        <w:rPr>
          <w:color w:val="0F0F0F"/>
          <w:w w:val="105"/>
          <w:sz w:val="21"/>
        </w:rPr>
        <w:t>not</w:t>
      </w:r>
      <w:r>
        <w:rPr>
          <w:color w:val="0F0F0F"/>
          <w:spacing w:val="-7"/>
          <w:w w:val="105"/>
          <w:sz w:val="21"/>
        </w:rPr>
        <w:t> </w:t>
      </w:r>
      <w:r>
        <w:rPr>
          <w:color w:val="0F0F0F"/>
          <w:spacing w:val="-2"/>
          <w:w w:val="105"/>
          <w:sz w:val="21"/>
        </w:rPr>
        <w:t>imported.</w:t>
      </w:r>
    </w:p>
    <w:p>
      <w:pPr>
        <w:pStyle w:val="ListParagraph"/>
        <w:numPr>
          <w:ilvl w:val="0"/>
          <w:numId w:val="44"/>
        </w:numPr>
        <w:tabs>
          <w:tab w:pos="1566" w:val="left" w:leader="none"/>
        </w:tabs>
        <w:spacing w:line="240" w:lineRule="auto" w:before="81" w:after="0"/>
        <w:ind w:left="1566" w:right="0" w:hanging="362"/>
        <w:jc w:val="left"/>
        <w:rPr>
          <w:color w:val="010101"/>
          <w:sz w:val="21"/>
        </w:rPr>
      </w:pPr>
      <w:r>
        <w:rPr>
          <w:color w:val="0F0F0F"/>
          <w:w w:val="105"/>
          <w:sz w:val="21"/>
        </w:rPr>
        <w:t>Installed</w:t>
      </w:r>
      <w:r>
        <w:rPr>
          <w:color w:val="0F0F0F"/>
          <w:spacing w:val="-1"/>
          <w:w w:val="105"/>
          <w:sz w:val="21"/>
        </w:rPr>
        <w:t> </w:t>
      </w:r>
      <w:r>
        <w:rPr>
          <w:color w:val="0F0F0F"/>
          <w:spacing w:val="-2"/>
          <w:w w:val="105"/>
          <w:sz w:val="21"/>
        </w:rPr>
        <w:t>libraries.</w:t>
      </w:r>
    </w:p>
    <w:p>
      <w:pPr>
        <w:pStyle w:val="ListParagraph"/>
        <w:numPr>
          <w:ilvl w:val="0"/>
          <w:numId w:val="44"/>
        </w:numPr>
        <w:tabs>
          <w:tab w:pos="1563" w:val="left" w:leader="none"/>
        </w:tabs>
        <w:spacing w:line="240" w:lineRule="auto" w:before="75" w:after="0"/>
        <w:ind w:left="1563" w:right="0" w:hanging="359"/>
        <w:jc w:val="left"/>
        <w:rPr>
          <w:color w:val="010101"/>
          <w:sz w:val="21"/>
        </w:rPr>
      </w:pPr>
      <w:r>
        <w:rPr>
          <w:color w:val="0F0F0F"/>
          <w:w w:val="105"/>
          <w:sz w:val="21"/>
        </w:rPr>
        <w:t>-version</w:t>
      </w:r>
      <w:r>
        <w:rPr>
          <w:color w:val="0F0F0F"/>
          <w:spacing w:val="9"/>
          <w:w w:val="105"/>
          <w:sz w:val="21"/>
        </w:rPr>
        <w:t> </w:t>
      </w:r>
      <w:r>
        <w:rPr>
          <w:color w:val="0F0F0F"/>
          <w:w w:val="105"/>
          <w:sz w:val="21"/>
        </w:rPr>
        <w:t>incompatibility</w:t>
      </w:r>
      <w:r>
        <w:rPr>
          <w:color w:val="0F0F0F"/>
          <w:spacing w:val="-13"/>
          <w:w w:val="105"/>
          <w:sz w:val="21"/>
        </w:rPr>
        <w:t> </w:t>
      </w:r>
      <w:r>
        <w:rPr>
          <w:color w:val="0F0F0F"/>
          <w:w w:val="105"/>
          <w:sz w:val="21"/>
        </w:rPr>
        <w:t>issues.</w:t>
      </w:r>
      <w:r>
        <w:rPr>
          <w:color w:val="0F0F0F"/>
          <w:spacing w:val="-7"/>
          <w:w w:val="105"/>
          <w:sz w:val="21"/>
        </w:rPr>
        <w:t> </w:t>
      </w:r>
      <w:r>
        <w:rPr>
          <w:color w:val="010101"/>
          <w:w w:val="105"/>
          <w:sz w:val="21"/>
        </w:rPr>
        <w:t>-</w:t>
      </w:r>
      <w:r>
        <w:rPr>
          <w:color w:val="010101"/>
          <w:spacing w:val="32"/>
          <w:w w:val="105"/>
          <w:sz w:val="21"/>
        </w:rPr>
        <w:t> </w:t>
      </w:r>
      <w:r>
        <w:rPr>
          <w:color w:val="0F0F0F"/>
          <w:w w:val="105"/>
          <w:sz w:val="21"/>
        </w:rPr>
        <w:t>downgrade</w:t>
      </w:r>
      <w:r>
        <w:rPr>
          <w:color w:val="0F0F0F"/>
          <w:spacing w:val="10"/>
          <w:w w:val="105"/>
          <w:sz w:val="21"/>
        </w:rPr>
        <w:t> </w:t>
      </w:r>
      <w:r>
        <w:rPr>
          <w:color w:val="0F0F0F"/>
          <w:w w:val="105"/>
          <w:sz w:val="21"/>
        </w:rPr>
        <w:t>the</w:t>
      </w:r>
      <w:r>
        <w:rPr>
          <w:color w:val="0F0F0F"/>
          <w:spacing w:val="-7"/>
          <w:w w:val="105"/>
          <w:sz w:val="21"/>
        </w:rPr>
        <w:t> </w:t>
      </w:r>
      <w:r>
        <w:rPr>
          <w:color w:val="0F0F0F"/>
          <w:w w:val="105"/>
          <w:sz w:val="21"/>
        </w:rPr>
        <w:t>library</w:t>
      </w:r>
      <w:r>
        <w:rPr>
          <w:color w:val="0F0F0F"/>
          <w:spacing w:val="1"/>
          <w:w w:val="105"/>
          <w:sz w:val="21"/>
        </w:rPr>
        <w:t> </w:t>
      </w:r>
      <w:r>
        <w:rPr>
          <w:color w:val="212121"/>
          <w:spacing w:val="-2"/>
          <w:w w:val="105"/>
          <w:sz w:val="21"/>
        </w:rPr>
        <w:t>version</w:t>
      </w:r>
    </w:p>
    <w:p>
      <w:pPr>
        <w:pStyle w:val="ListParagraph"/>
        <w:numPr>
          <w:ilvl w:val="0"/>
          <w:numId w:val="44"/>
        </w:numPr>
        <w:tabs>
          <w:tab w:pos="1562" w:val="left" w:leader="none"/>
          <w:tab w:pos="1564" w:val="left" w:leader="none"/>
        </w:tabs>
        <w:spacing w:line="302" w:lineRule="auto" w:before="177" w:after="0"/>
        <w:ind w:left="1564" w:right="822" w:hanging="360"/>
        <w:jc w:val="both"/>
        <w:rPr>
          <w:color w:val="4F004F"/>
          <w:sz w:val="21"/>
        </w:rPr>
      </w:pPr>
      <w:r>
        <w:rPr>
          <w:color w:val="0F0F0F"/>
          <w:w w:val="105"/>
          <w:sz w:val="21"/>
        </w:rPr>
        <w:t>Data availability</w:t>
      </w:r>
      <w:r>
        <w:rPr>
          <w:color w:val="0F0F0F"/>
          <w:w w:val="105"/>
          <w:sz w:val="21"/>
        </w:rPr>
        <w:t> and quality:</w:t>
      </w:r>
      <w:r>
        <w:rPr>
          <w:color w:val="0F0F0F"/>
          <w:w w:val="105"/>
          <w:sz w:val="21"/>
        </w:rPr>
        <w:t> A lack of high-quality</w:t>
      </w:r>
      <w:r>
        <w:rPr>
          <w:color w:val="0F0F0F"/>
          <w:w w:val="105"/>
          <w:sz w:val="21"/>
        </w:rPr>
        <w:t> and </w:t>
      </w:r>
      <w:r>
        <w:rPr>
          <w:color w:val="212121"/>
          <w:w w:val="105"/>
          <w:sz w:val="21"/>
        </w:rPr>
        <w:t>sufficient</w:t>
      </w:r>
      <w:r>
        <w:rPr>
          <w:color w:val="212121"/>
          <w:w w:val="105"/>
          <w:sz w:val="21"/>
        </w:rPr>
        <w:t> </w:t>
      </w:r>
      <w:r>
        <w:rPr>
          <w:color w:val="0F0F0F"/>
          <w:w w:val="105"/>
          <w:sz w:val="21"/>
        </w:rPr>
        <w:t>data can make</w:t>
      </w:r>
      <w:r>
        <w:rPr>
          <w:color w:val="0F0F0F"/>
          <w:w w:val="105"/>
          <w:sz w:val="21"/>
        </w:rPr>
        <w:t> it difficult</w:t>
      </w:r>
      <w:r>
        <w:rPr>
          <w:color w:val="0F0F0F"/>
          <w:w w:val="105"/>
          <w:sz w:val="21"/>
        </w:rPr>
        <w:t> to train accurate</w:t>
      </w:r>
      <w:r>
        <w:rPr>
          <w:color w:val="0F0F0F"/>
          <w:w w:val="105"/>
          <w:sz w:val="21"/>
        </w:rPr>
        <w:t> models.</w:t>
      </w:r>
      <w:r>
        <w:rPr>
          <w:color w:val="0F0F0F"/>
          <w:w w:val="105"/>
          <w:sz w:val="21"/>
        </w:rPr>
        <w:t> Data</w:t>
      </w:r>
      <w:r>
        <w:rPr>
          <w:color w:val="0F0F0F"/>
          <w:w w:val="105"/>
          <w:sz w:val="21"/>
        </w:rPr>
        <w:t> availability</w:t>
      </w:r>
      <w:r>
        <w:rPr>
          <w:color w:val="0F0F0F"/>
          <w:w w:val="105"/>
          <w:sz w:val="21"/>
        </w:rPr>
        <w:t> </w:t>
      </w:r>
      <w:r>
        <w:rPr>
          <w:color w:val="212121"/>
          <w:w w:val="105"/>
          <w:sz w:val="21"/>
        </w:rPr>
        <w:t>and</w:t>
      </w:r>
      <w:r>
        <w:rPr>
          <w:color w:val="212121"/>
          <w:w w:val="105"/>
          <w:sz w:val="21"/>
        </w:rPr>
        <w:t> </w:t>
      </w:r>
      <w:r>
        <w:rPr>
          <w:color w:val="0F0F0F"/>
          <w:w w:val="105"/>
          <w:sz w:val="21"/>
        </w:rPr>
        <w:t>quality</w:t>
      </w:r>
      <w:r>
        <w:rPr>
          <w:color w:val="0F0F0F"/>
          <w:w w:val="105"/>
          <w:sz w:val="21"/>
        </w:rPr>
        <w:t> are</w:t>
      </w:r>
      <w:r>
        <w:rPr>
          <w:color w:val="0F0F0F"/>
          <w:w w:val="105"/>
          <w:sz w:val="21"/>
        </w:rPr>
        <w:t> major</w:t>
      </w:r>
      <w:r>
        <w:rPr>
          <w:color w:val="0F0F0F"/>
          <w:w w:val="105"/>
          <w:sz w:val="21"/>
        </w:rPr>
        <w:t> challenges</w:t>
      </w:r>
      <w:r>
        <w:rPr>
          <w:color w:val="0F0F0F"/>
          <w:w w:val="105"/>
          <w:sz w:val="21"/>
        </w:rPr>
        <w:t> when</w:t>
      </w:r>
      <w:r>
        <w:rPr>
          <w:color w:val="0F0F0F"/>
          <w:w w:val="105"/>
          <w:sz w:val="21"/>
        </w:rPr>
        <w:t> it</w:t>
      </w:r>
      <w:r>
        <w:rPr>
          <w:color w:val="0F0F0F"/>
          <w:w w:val="105"/>
          <w:sz w:val="21"/>
        </w:rPr>
        <w:t> comes</w:t>
      </w:r>
      <w:r>
        <w:rPr>
          <w:color w:val="0F0F0F"/>
          <w:w w:val="105"/>
          <w:sz w:val="21"/>
        </w:rPr>
        <w:t> to</w:t>
      </w:r>
      <w:r>
        <w:rPr>
          <w:color w:val="0F0F0F"/>
          <w:w w:val="105"/>
          <w:sz w:val="21"/>
        </w:rPr>
        <w:t> developing machine learning-based plant disease</w:t>
      </w:r>
      <w:r>
        <w:rPr>
          <w:color w:val="0F0F0F"/>
          <w:w w:val="105"/>
          <w:sz w:val="21"/>
        </w:rPr>
        <w:t> detection</w:t>
      </w:r>
      <w:r>
        <w:rPr>
          <w:color w:val="0F0F0F"/>
          <w:w w:val="105"/>
          <w:sz w:val="21"/>
        </w:rPr>
        <w:t> applications.</w:t>
      </w:r>
      <w:r>
        <w:rPr>
          <w:color w:val="0F0F0F"/>
          <w:w w:val="105"/>
          <w:sz w:val="21"/>
        </w:rPr>
        <w:t> One reason for this is that plant disease data</w:t>
      </w:r>
      <w:r>
        <w:rPr>
          <w:color w:val="0F0F0F"/>
          <w:w w:val="105"/>
          <w:sz w:val="21"/>
        </w:rPr>
        <w:t> is</w:t>
      </w:r>
      <w:r>
        <w:rPr>
          <w:color w:val="0F0F0F"/>
          <w:w w:val="105"/>
          <w:sz w:val="21"/>
        </w:rPr>
        <w:t> often</w:t>
      </w:r>
      <w:r>
        <w:rPr>
          <w:color w:val="0F0F0F"/>
          <w:w w:val="105"/>
          <w:sz w:val="21"/>
        </w:rPr>
        <w:t> </w:t>
      </w:r>
      <w:r>
        <w:rPr>
          <w:color w:val="212121"/>
          <w:w w:val="105"/>
          <w:sz w:val="21"/>
        </w:rPr>
        <w:t>scattered</w:t>
      </w:r>
      <w:r>
        <w:rPr>
          <w:color w:val="212121"/>
          <w:w w:val="105"/>
          <w:sz w:val="21"/>
        </w:rPr>
        <w:t> </w:t>
      </w:r>
      <w:r>
        <w:rPr>
          <w:color w:val="0F0F0F"/>
          <w:w w:val="105"/>
          <w:sz w:val="21"/>
        </w:rPr>
        <w:t>and</w:t>
      </w:r>
      <w:r>
        <w:rPr>
          <w:color w:val="0F0F0F"/>
          <w:w w:val="105"/>
          <w:sz w:val="21"/>
        </w:rPr>
        <w:t> unorganized,</w:t>
      </w:r>
      <w:r>
        <w:rPr>
          <w:color w:val="0F0F0F"/>
          <w:w w:val="105"/>
          <w:sz w:val="21"/>
        </w:rPr>
        <w:t> making</w:t>
      </w:r>
      <w:r>
        <w:rPr>
          <w:color w:val="0F0F0F"/>
          <w:w w:val="105"/>
          <w:sz w:val="21"/>
        </w:rPr>
        <w:t> it</w:t>
      </w:r>
      <w:r>
        <w:rPr>
          <w:color w:val="0F0F0F"/>
          <w:w w:val="105"/>
          <w:sz w:val="21"/>
        </w:rPr>
        <w:t> difficult</w:t>
      </w:r>
      <w:r>
        <w:rPr>
          <w:color w:val="0F0F0F"/>
          <w:w w:val="105"/>
          <w:sz w:val="21"/>
        </w:rPr>
        <w:t> to</w:t>
      </w:r>
      <w:r>
        <w:rPr>
          <w:color w:val="0F0F0F"/>
          <w:w w:val="105"/>
          <w:sz w:val="21"/>
        </w:rPr>
        <w:t> collect</w:t>
      </w:r>
      <w:r>
        <w:rPr>
          <w:color w:val="0F0F0F"/>
          <w:w w:val="105"/>
          <w:sz w:val="21"/>
        </w:rPr>
        <w:t> and</w:t>
      </w:r>
      <w:r>
        <w:rPr>
          <w:color w:val="0F0F0F"/>
          <w:w w:val="105"/>
          <w:sz w:val="21"/>
        </w:rPr>
        <w:t> use</w:t>
      </w:r>
      <w:r>
        <w:rPr>
          <w:color w:val="0F0F0F"/>
          <w:w w:val="105"/>
          <w:sz w:val="21"/>
        </w:rPr>
        <w:t> for</w:t>
      </w:r>
      <w:r>
        <w:rPr>
          <w:color w:val="0F0F0F"/>
          <w:w w:val="105"/>
          <w:sz w:val="21"/>
        </w:rPr>
        <w:t> training</w:t>
      </w:r>
      <w:r>
        <w:rPr>
          <w:color w:val="0F0F0F"/>
          <w:w w:val="105"/>
          <w:sz w:val="21"/>
        </w:rPr>
        <w:t> models. Additionally, the quality of the data may be</w:t>
      </w:r>
      <w:r>
        <w:rPr>
          <w:color w:val="0F0F0F"/>
          <w:spacing w:val="-1"/>
          <w:w w:val="105"/>
          <w:sz w:val="21"/>
        </w:rPr>
        <w:t> </w:t>
      </w:r>
      <w:r>
        <w:rPr>
          <w:color w:val="0F0F0F"/>
          <w:w w:val="105"/>
          <w:sz w:val="21"/>
        </w:rPr>
        <w:t>poor, with issues such as inconsistencies,</w:t>
      </w:r>
      <w:r>
        <w:rPr>
          <w:color w:val="0F0F0F"/>
          <w:spacing w:val="-2"/>
          <w:w w:val="105"/>
          <w:sz w:val="21"/>
        </w:rPr>
        <w:t> </w:t>
      </w:r>
      <w:r>
        <w:rPr>
          <w:color w:val="0F0F0F"/>
          <w:w w:val="105"/>
          <w:sz w:val="21"/>
        </w:rPr>
        <w:t>missing values, and</w:t>
      </w:r>
      <w:r>
        <w:rPr>
          <w:color w:val="0F0F0F"/>
          <w:spacing w:val="-2"/>
          <w:w w:val="105"/>
          <w:sz w:val="21"/>
        </w:rPr>
        <w:t> </w:t>
      </w:r>
      <w:r>
        <w:rPr>
          <w:color w:val="0F0F0F"/>
          <w:w w:val="105"/>
          <w:sz w:val="21"/>
        </w:rPr>
        <w:t>errors that</w:t>
      </w:r>
      <w:r>
        <w:rPr>
          <w:color w:val="0F0F0F"/>
          <w:spacing w:val="-2"/>
          <w:w w:val="105"/>
          <w:sz w:val="21"/>
        </w:rPr>
        <w:t> </w:t>
      </w:r>
      <w:r>
        <w:rPr>
          <w:color w:val="0F0F0F"/>
          <w:w w:val="105"/>
          <w:sz w:val="21"/>
        </w:rPr>
        <w:t>can negatively impact the performance of</w:t>
      </w:r>
      <w:r>
        <w:rPr>
          <w:color w:val="0F0F0F"/>
          <w:spacing w:val="-1"/>
          <w:w w:val="105"/>
          <w:sz w:val="21"/>
        </w:rPr>
        <w:t> </w:t>
      </w:r>
      <w:r>
        <w:rPr>
          <w:color w:val="0F0F0F"/>
          <w:w w:val="105"/>
          <w:sz w:val="21"/>
        </w:rPr>
        <w:t>the models. Furthermore,</w:t>
      </w:r>
      <w:r>
        <w:rPr>
          <w:color w:val="0F0F0F"/>
          <w:w w:val="105"/>
          <w:sz w:val="21"/>
        </w:rPr>
        <w:t> it</w:t>
      </w:r>
      <w:r>
        <w:rPr>
          <w:color w:val="0F0F0F"/>
          <w:spacing w:val="-2"/>
          <w:w w:val="105"/>
          <w:sz w:val="21"/>
        </w:rPr>
        <w:t> </w:t>
      </w:r>
      <w:r>
        <w:rPr>
          <w:color w:val="0F0F0F"/>
          <w:w w:val="105"/>
          <w:sz w:val="21"/>
        </w:rPr>
        <w:t>is</w:t>
      </w:r>
      <w:r>
        <w:rPr>
          <w:color w:val="0F0F0F"/>
          <w:spacing w:val="-8"/>
          <w:w w:val="105"/>
          <w:sz w:val="21"/>
        </w:rPr>
        <w:t> </w:t>
      </w:r>
      <w:r>
        <w:rPr>
          <w:color w:val="0F0F0F"/>
          <w:w w:val="105"/>
          <w:sz w:val="21"/>
        </w:rPr>
        <w:t>difficult to</w:t>
      </w:r>
      <w:r>
        <w:rPr>
          <w:color w:val="0F0F0F"/>
          <w:spacing w:val="-7"/>
          <w:w w:val="105"/>
          <w:sz w:val="21"/>
        </w:rPr>
        <w:t> </w:t>
      </w:r>
      <w:r>
        <w:rPr>
          <w:color w:val="0F0F0F"/>
          <w:w w:val="105"/>
          <w:sz w:val="21"/>
        </w:rPr>
        <w:t>get high-resolution</w:t>
      </w:r>
      <w:r>
        <w:rPr>
          <w:color w:val="0F0F0F"/>
          <w:spacing w:val="-8"/>
          <w:w w:val="105"/>
          <w:sz w:val="21"/>
        </w:rPr>
        <w:t> </w:t>
      </w:r>
      <w:r>
        <w:rPr>
          <w:color w:val="0F0F0F"/>
          <w:w w:val="105"/>
          <w:sz w:val="21"/>
        </w:rPr>
        <w:t>images</w:t>
      </w:r>
      <w:r>
        <w:rPr>
          <w:color w:val="0F0F0F"/>
          <w:spacing w:val="-5"/>
          <w:w w:val="105"/>
          <w:sz w:val="21"/>
        </w:rPr>
        <w:t> </w:t>
      </w:r>
      <w:r>
        <w:rPr>
          <w:color w:val="0F0F0F"/>
          <w:w w:val="105"/>
          <w:sz w:val="21"/>
        </w:rPr>
        <w:t>or</w:t>
      </w:r>
      <w:r>
        <w:rPr>
          <w:color w:val="0F0F0F"/>
          <w:spacing w:val="-10"/>
          <w:w w:val="105"/>
          <w:sz w:val="21"/>
        </w:rPr>
        <w:t> </w:t>
      </w:r>
      <w:r>
        <w:rPr>
          <w:color w:val="0F0F0F"/>
          <w:w w:val="105"/>
          <w:sz w:val="21"/>
        </w:rPr>
        <w:t>labelled data</w:t>
      </w:r>
      <w:r>
        <w:rPr>
          <w:color w:val="0F0F0F"/>
          <w:spacing w:val="-10"/>
          <w:w w:val="105"/>
          <w:sz w:val="21"/>
        </w:rPr>
        <w:t> </w:t>
      </w:r>
      <w:r>
        <w:rPr>
          <w:color w:val="0F0F0F"/>
          <w:w w:val="105"/>
          <w:sz w:val="21"/>
        </w:rPr>
        <w:t>for</w:t>
      </w:r>
      <w:r>
        <w:rPr>
          <w:color w:val="0F0F0F"/>
          <w:spacing w:val="-10"/>
          <w:w w:val="105"/>
          <w:sz w:val="21"/>
        </w:rPr>
        <w:t> </w:t>
      </w:r>
      <w:r>
        <w:rPr>
          <w:color w:val="0F0F0F"/>
          <w:w w:val="105"/>
          <w:sz w:val="21"/>
        </w:rPr>
        <w:t>many</w:t>
      </w:r>
      <w:r>
        <w:rPr>
          <w:color w:val="0F0F0F"/>
          <w:spacing w:val="-2"/>
          <w:w w:val="105"/>
          <w:sz w:val="21"/>
        </w:rPr>
        <w:t> </w:t>
      </w:r>
      <w:r>
        <w:rPr>
          <w:color w:val="0F0F0F"/>
          <w:w w:val="105"/>
          <w:sz w:val="21"/>
        </w:rPr>
        <w:t>plant</w:t>
      </w:r>
      <w:r>
        <w:rPr>
          <w:color w:val="0F0F0F"/>
          <w:spacing w:val="-3"/>
          <w:w w:val="105"/>
          <w:sz w:val="21"/>
        </w:rPr>
        <w:t> </w:t>
      </w:r>
      <w:r>
        <w:rPr>
          <w:color w:val="0F0F0F"/>
          <w:w w:val="105"/>
          <w:sz w:val="21"/>
        </w:rPr>
        <w:t>diseases,</w:t>
      </w:r>
      <w:r>
        <w:rPr>
          <w:color w:val="0F0F0F"/>
          <w:spacing w:val="-1"/>
          <w:w w:val="105"/>
          <w:sz w:val="21"/>
        </w:rPr>
        <w:t> </w:t>
      </w:r>
      <w:r>
        <w:rPr>
          <w:color w:val="0F0F0F"/>
          <w:w w:val="105"/>
          <w:sz w:val="21"/>
        </w:rPr>
        <w:t>which</w:t>
      </w:r>
      <w:r>
        <w:rPr>
          <w:color w:val="0F0F0F"/>
          <w:spacing w:val="-5"/>
          <w:w w:val="105"/>
          <w:sz w:val="21"/>
        </w:rPr>
        <w:t> </w:t>
      </w:r>
      <w:r>
        <w:rPr>
          <w:color w:val="0F0F0F"/>
          <w:w w:val="105"/>
          <w:sz w:val="21"/>
        </w:rPr>
        <w:t>is</w:t>
      </w:r>
      <w:r>
        <w:rPr>
          <w:color w:val="0F0F0F"/>
          <w:spacing w:val="-12"/>
          <w:w w:val="105"/>
          <w:sz w:val="21"/>
        </w:rPr>
        <w:t> </w:t>
      </w:r>
      <w:r>
        <w:rPr>
          <w:color w:val="0F0F0F"/>
          <w:w w:val="105"/>
          <w:sz w:val="21"/>
        </w:rPr>
        <w:t>essential for</w:t>
      </w:r>
      <w:r>
        <w:rPr>
          <w:color w:val="0F0F0F"/>
          <w:spacing w:val="-14"/>
          <w:w w:val="105"/>
          <w:sz w:val="21"/>
        </w:rPr>
        <w:t> </w:t>
      </w:r>
      <w:r>
        <w:rPr>
          <w:color w:val="0F0F0F"/>
          <w:w w:val="105"/>
          <w:sz w:val="21"/>
        </w:rPr>
        <w:t>training</w:t>
      </w:r>
      <w:r>
        <w:rPr>
          <w:color w:val="0F0F0F"/>
          <w:spacing w:val="-2"/>
          <w:w w:val="105"/>
          <w:sz w:val="21"/>
        </w:rPr>
        <w:t> </w:t>
      </w:r>
      <w:r>
        <w:rPr>
          <w:color w:val="0F0F0F"/>
          <w:w w:val="105"/>
          <w:sz w:val="21"/>
        </w:rPr>
        <w:t>machine learning</w:t>
      </w:r>
      <w:r>
        <w:rPr>
          <w:color w:val="0F0F0F"/>
          <w:spacing w:val="-6"/>
          <w:w w:val="105"/>
          <w:sz w:val="21"/>
        </w:rPr>
        <w:t> </w:t>
      </w:r>
      <w:r>
        <w:rPr>
          <w:color w:val="0F0F0F"/>
          <w:w w:val="105"/>
          <w:sz w:val="21"/>
        </w:rPr>
        <w:t>models.</w:t>
      </w:r>
      <w:r>
        <w:rPr>
          <w:color w:val="0F0F0F"/>
          <w:spacing w:val="-2"/>
          <w:w w:val="105"/>
          <w:sz w:val="21"/>
        </w:rPr>
        <w:t> </w:t>
      </w:r>
      <w:r>
        <w:rPr>
          <w:color w:val="0F0F0F"/>
          <w:w w:val="105"/>
          <w:sz w:val="21"/>
        </w:rPr>
        <w:t>Additionally, there</w:t>
      </w:r>
      <w:r>
        <w:rPr>
          <w:color w:val="0F0F0F"/>
          <w:spacing w:val="-6"/>
          <w:w w:val="105"/>
          <w:sz w:val="21"/>
        </w:rPr>
        <w:t> </w:t>
      </w:r>
      <w:r>
        <w:rPr>
          <w:color w:val="0F0F0F"/>
          <w:w w:val="105"/>
          <w:sz w:val="21"/>
        </w:rPr>
        <w:t>is</w:t>
      </w:r>
      <w:r>
        <w:rPr>
          <w:color w:val="0F0F0F"/>
          <w:spacing w:val="-14"/>
          <w:w w:val="105"/>
          <w:sz w:val="21"/>
        </w:rPr>
        <w:t> </w:t>
      </w:r>
      <w:r>
        <w:rPr>
          <w:color w:val="0F0F0F"/>
          <w:w w:val="105"/>
          <w:sz w:val="21"/>
        </w:rPr>
        <w:t>a</w:t>
      </w:r>
      <w:r>
        <w:rPr>
          <w:color w:val="0F0F0F"/>
          <w:spacing w:val="-8"/>
          <w:w w:val="105"/>
          <w:sz w:val="21"/>
        </w:rPr>
        <w:t> </w:t>
      </w:r>
      <w:r>
        <w:rPr>
          <w:color w:val="0F0F0F"/>
          <w:w w:val="105"/>
          <w:sz w:val="21"/>
        </w:rPr>
        <w:t>lack</w:t>
      </w:r>
      <w:r>
        <w:rPr>
          <w:color w:val="0F0F0F"/>
          <w:spacing w:val="-9"/>
          <w:w w:val="105"/>
          <w:sz w:val="21"/>
        </w:rPr>
        <w:t> </w:t>
      </w:r>
      <w:r>
        <w:rPr>
          <w:color w:val="0F0F0F"/>
          <w:w w:val="105"/>
          <w:sz w:val="21"/>
        </w:rPr>
        <w:t>of</w:t>
      </w:r>
      <w:r>
        <w:rPr>
          <w:color w:val="0F0F0F"/>
          <w:spacing w:val="-10"/>
          <w:w w:val="105"/>
          <w:sz w:val="21"/>
        </w:rPr>
        <w:t> </w:t>
      </w:r>
      <w:r>
        <w:rPr>
          <w:color w:val="0F0F0F"/>
          <w:w w:val="105"/>
          <w:sz w:val="21"/>
        </w:rPr>
        <w:t>publicly available</w:t>
      </w:r>
      <w:r>
        <w:rPr>
          <w:color w:val="0F0F0F"/>
          <w:spacing w:val="-5"/>
          <w:w w:val="105"/>
          <w:sz w:val="21"/>
        </w:rPr>
        <w:t> </w:t>
      </w:r>
      <w:r>
        <w:rPr>
          <w:color w:val="0F0F0F"/>
          <w:w w:val="105"/>
          <w:sz w:val="21"/>
        </w:rPr>
        <w:t>datasets</w:t>
      </w:r>
      <w:r>
        <w:rPr>
          <w:color w:val="0F0F0F"/>
          <w:spacing w:val="-3"/>
          <w:w w:val="105"/>
          <w:sz w:val="21"/>
        </w:rPr>
        <w:t> </w:t>
      </w:r>
      <w:r>
        <w:rPr>
          <w:color w:val="0F0F0F"/>
          <w:w w:val="105"/>
          <w:sz w:val="21"/>
        </w:rPr>
        <w:t>that</w:t>
      </w:r>
      <w:r>
        <w:rPr>
          <w:color w:val="0F0F0F"/>
          <w:spacing w:val="-9"/>
          <w:w w:val="105"/>
          <w:sz w:val="21"/>
        </w:rPr>
        <w:t> </w:t>
      </w:r>
      <w:r>
        <w:rPr>
          <w:color w:val="0F0F0F"/>
          <w:w w:val="105"/>
          <w:sz w:val="21"/>
        </w:rPr>
        <w:t>are</w:t>
      </w:r>
      <w:r>
        <w:rPr>
          <w:color w:val="0F0F0F"/>
          <w:spacing w:val="-14"/>
          <w:w w:val="105"/>
          <w:sz w:val="21"/>
        </w:rPr>
        <w:t> </w:t>
      </w:r>
      <w:r>
        <w:rPr>
          <w:color w:val="0F0F0F"/>
          <w:w w:val="105"/>
          <w:sz w:val="21"/>
        </w:rPr>
        <w:t>specifically tailored to plant disease detection, which further compounds the challenge of</w:t>
      </w:r>
      <w:r>
        <w:rPr>
          <w:color w:val="0F0F0F"/>
          <w:spacing w:val="-1"/>
          <w:w w:val="105"/>
          <w:sz w:val="21"/>
        </w:rPr>
        <w:t> </w:t>
      </w:r>
      <w:r>
        <w:rPr>
          <w:color w:val="0F0F0F"/>
          <w:w w:val="105"/>
          <w:sz w:val="21"/>
        </w:rPr>
        <w:t>obtaining high-quality data.</w:t>
      </w:r>
    </w:p>
    <w:p>
      <w:pPr>
        <w:pStyle w:val="ListParagraph"/>
        <w:numPr>
          <w:ilvl w:val="0"/>
          <w:numId w:val="44"/>
        </w:numPr>
        <w:tabs>
          <w:tab w:pos="1562" w:val="left" w:leader="none"/>
          <w:tab w:pos="1564" w:val="left" w:leader="none"/>
        </w:tabs>
        <w:spacing w:line="302" w:lineRule="auto" w:before="34" w:after="0"/>
        <w:ind w:left="1564" w:right="827" w:hanging="360"/>
        <w:jc w:val="both"/>
        <w:rPr>
          <w:color w:val="4F004F"/>
          <w:sz w:val="21"/>
        </w:rPr>
      </w:pPr>
      <w:r>
        <w:rPr>
          <w:color w:val="0F0F0F"/>
          <w:w w:val="105"/>
          <w:sz w:val="21"/>
        </w:rPr>
        <w:t>Data annotation:</w:t>
      </w:r>
      <w:r>
        <w:rPr>
          <w:color w:val="0F0F0F"/>
          <w:w w:val="105"/>
          <w:sz w:val="21"/>
        </w:rPr>
        <w:t> Data annotation is the process of labelling and categorizing</w:t>
      </w:r>
      <w:r>
        <w:rPr>
          <w:color w:val="0F0F0F"/>
          <w:w w:val="105"/>
          <w:sz w:val="21"/>
        </w:rPr>
        <w:t> data for use in machine learning.</w:t>
      </w:r>
      <w:r>
        <w:rPr>
          <w:color w:val="0F0F0F"/>
          <w:w w:val="105"/>
          <w:sz w:val="21"/>
        </w:rPr>
        <w:t> When</w:t>
      </w:r>
      <w:r>
        <w:rPr>
          <w:color w:val="0F0F0F"/>
          <w:w w:val="105"/>
          <w:sz w:val="21"/>
        </w:rPr>
        <w:t> developing</w:t>
      </w:r>
      <w:r>
        <w:rPr>
          <w:color w:val="0F0F0F"/>
          <w:w w:val="105"/>
          <w:sz w:val="21"/>
        </w:rPr>
        <w:t> a</w:t>
      </w:r>
      <w:r>
        <w:rPr>
          <w:color w:val="0F0F0F"/>
          <w:w w:val="105"/>
          <w:sz w:val="21"/>
        </w:rPr>
        <w:t> plant-based</w:t>
      </w:r>
      <w:r>
        <w:rPr>
          <w:color w:val="0F0F0F"/>
          <w:w w:val="105"/>
          <w:sz w:val="21"/>
        </w:rPr>
        <w:t> disease</w:t>
      </w:r>
      <w:r>
        <w:rPr>
          <w:color w:val="0F0F0F"/>
          <w:w w:val="105"/>
          <w:sz w:val="21"/>
        </w:rPr>
        <w:t> detection</w:t>
      </w:r>
      <w:r>
        <w:rPr>
          <w:color w:val="0F0F0F"/>
          <w:w w:val="105"/>
          <w:sz w:val="21"/>
        </w:rPr>
        <w:t> application</w:t>
      </w:r>
      <w:r>
        <w:rPr>
          <w:color w:val="0F0F0F"/>
          <w:w w:val="105"/>
          <w:sz w:val="21"/>
        </w:rPr>
        <w:t> with</w:t>
      </w:r>
      <w:r>
        <w:rPr>
          <w:color w:val="0F0F0F"/>
          <w:w w:val="105"/>
          <w:sz w:val="21"/>
        </w:rPr>
        <w:t> machine</w:t>
      </w:r>
      <w:r>
        <w:rPr>
          <w:color w:val="0F0F0F"/>
          <w:w w:val="105"/>
          <w:sz w:val="21"/>
        </w:rPr>
        <w:t> learning,</w:t>
      </w:r>
      <w:r>
        <w:rPr>
          <w:color w:val="0F0F0F"/>
          <w:w w:val="105"/>
          <w:sz w:val="21"/>
        </w:rPr>
        <w:t> data annotation</w:t>
      </w:r>
      <w:r>
        <w:rPr>
          <w:color w:val="0F0F0F"/>
          <w:w w:val="105"/>
          <w:sz w:val="21"/>
        </w:rPr>
        <w:t> is an</w:t>
      </w:r>
      <w:r>
        <w:rPr>
          <w:color w:val="0F0F0F"/>
          <w:w w:val="105"/>
          <w:sz w:val="21"/>
        </w:rPr>
        <w:t> important</w:t>
      </w:r>
      <w:r>
        <w:rPr>
          <w:color w:val="0F0F0F"/>
          <w:w w:val="105"/>
          <w:sz w:val="21"/>
        </w:rPr>
        <w:t> step in creating a dataset</w:t>
      </w:r>
      <w:r>
        <w:rPr>
          <w:color w:val="0F0F0F"/>
          <w:w w:val="105"/>
          <w:sz w:val="21"/>
        </w:rPr>
        <w:t> that can</w:t>
      </w:r>
      <w:r>
        <w:rPr>
          <w:color w:val="0F0F0F"/>
          <w:w w:val="105"/>
          <w:sz w:val="21"/>
        </w:rPr>
        <w:t> be used to train</w:t>
      </w:r>
      <w:r>
        <w:rPr>
          <w:color w:val="0F0F0F"/>
          <w:w w:val="105"/>
          <w:sz w:val="21"/>
        </w:rPr>
        <w:t> the model. This process can be</w:t>
      </w:r>
      <w:r>
        <w:rPr>
          <w:color w:val="0F0F0F"/>
          <w:spacing w:val="-3"/>
          <w:w w:val="105"/>
          <w:sz w:val="21"/>
        </w:rPr>
        <w:t> </w:t>
      </w:r>
      <w:r>
        <w:rPr>
          <w:color w:val="0F0F0F"/>
          <w:w w:val="105"/>
          <w:sz w:val="21"/>
        </w:rPr>
        <w:t>time-consuming</w:t>
      </w:r>
      <w:r>
        <w:rPr>
          <w:color w:val="0F0F0F"/>
          <w:spacing w:val="-1"/>
          <w:w w:val="105"/>
          <w:sz w:val="21"/>
        </w:rPr>
        <w:t> </w:t>
      </w:r>
      <w:r>
        <w:rPr>
          <w:color w:val="0F0F0F"/>
          <w:w w:val="105"/>
          <w:sz w:val="21"/>
        </w:rPr>
        <w:t>and expensive</w:t>
      </w:r>
      <w:r>
        <w:rPr>
          <w:color w:val="0F0F0F"/>
          <w:w w:val="105"/>
          <w:sz w:val="21"/>
        </w:rPr>
        <w:t> because it</w:t>
      </w:r>
      <w:r>
        <w:rPr>
          <w:color w:val="0F0F0F"/>
          <w:spacing w:val="-2"/>
          <w:w w:val="105"/>
          <w:sz w:val="21"/>
        </w:rPr>
        <w:t> </w:t>
      </w:r>
      <w:r>
        <w:rPr>
          <w:color w:val="0F0F0F"/>
          <w:w w:val="105"/>
          <w:sz w:val="21"/>
        </w:rPr>
        <w:t>typically</w:t>
      </w:r>
      <w:r>
        <w:rPr>
          <w:color w:val="0F0F0F"/>
          <w:w w:val="105"/>
          <w:sz w:val="21"/>
        </w:rPr>
        <w:t> involves manually reviewing</w:t>
      </w:r>
      <w:r>
        <w:rPr>
          <w:color w:val="0F0F0F"/>
          <w:w w:val="105"/>
          <w:sz w:val="21"/>
        </w:rPr>
        <w:t> and labelling large</w:t>
      </w:r>
      <w:r>
        <w:rPr>
          <w:color w:val="0F0F0F"/>
          <w:spacing w:val="-1"/>
          <w:w w:val="105"/>
          <w:sz w:val="21"/>
        </w:rPr>
        <w:t> </w:t>
      </w:r>
      <w:r>
        <w:rPr>
          <w:color w:val="0F0F0F"/>
          <w:w w:val="105"/>
          <w:sz w:val="21"/>
        </w:rPr>
        <w:t>amounts of</w:t>
      </w:r>
      <w:r>
        <w:rPr>
          <w:color w:val="0F0F0F"/>
          <w:spacing w:val="-7"/>
          <w:w w:val="105"/>
          <w:sz w:val="21"/>
        </w:rPr>
        <w:t> </w:t>
      </w:r>
      <w:r>
        <w:rPr>
          <w:color w:val="0F0F0F"/>
          <w:w w:val="105"/>
          <w:sz w:val="21"/>
        </w:rPr>
        <w:t>data</w:t>
      </w:r>
      <w:r>
        <w:rPr>
          <w:color w:val="383838"/>
          <w:w w:val="105"/>
          <w:sz w:val="21"/>
        </w:rPr>
        <w:t>,</w:t>
      </w:r>
      <w:r>
        <w:rPr>
          <w:color w:val="383838"/>
          <w:spacing w:val="-11"/>
          <w:w w:val="105"/>
          <w:sz w:val="21"/>
        </w:rPr>
        <w:t> </w:t>
      </w:r>
      <w:r>
        <w:rPr>
          <w:color w:val="0F0F0F"/>
          <w:w w:val="105"/>
          <w:sz w:val="21"/>
        </w:rPr>
        <w:t>such as</w:t>
      </w:r>
      <w:r>
        <w:rPr>
          <w:color w:val="0F0F0F"/>
          <w:spacing w:val="-4"/>
          <w:w w:val="105"/>
          <w:sz w:val="21"/>
        </w:rPr>
        <w:t> </w:t>
      </w:r>
      <w:r>
        <w:rPr>
          <w:color w:val="0F0F0F"/>
          <w:w w:val="105"/>
          <w:sz w:val="21"/>
        </w:rPr>
        <w:t>images</w:t>
      </w:r>
      <w:r>
        <w:rPr>
          <w:color w:val="0F0F0F"/>
          <w:spacing w:val="-3"/>
          <w:w w:val="105"/>
          <w:sz w:val="21"/>
        </w:rPr>
        <w:t> </w:t>
      </w:r>
      <w:r>
        <w:rPr>
          <w:color w:val="0F0F0F"/>
          <w:w w:val="105"/>
          <w:sz w:val="21"/>
        </w:rPr>
        <w:t>of</w:t>
      </w:r>
      <w:r>
        <w:rPr>
          <w:color w:val="0F0F0F"/>
          <w:spacing w:val="-4"/>
          <w:w w:val="105"/>
          <w:sz w:val="21"/>
        </w:rPr>
        <w:t> </w:t>
      </w:r>
      <w:r>
        <w:rPr>
          <w:color w:val="0F0F0F"/>
          <w:w w:val="105"/>
          <w:sz w:val="21"/>
        </w:rPr>
        <w:t>plants,</w:t>
      </w:r>
      <w:r>
        <w:rPr>
          <w:color w:val="0F0F0F"/>
          <w:spacing w:val="-1"/>
          <w:w w:val="105"/>
          <w:sz w:val="21"/>
        </w:rPr>
        <w:t> </w:t>
      </w:r>
      <w:r>
        <w:rPr>
          <w:color w:val="0F0F0F"/>
          <w:w w:val="105"/>
          <w:sz w:val="21"/>
        </w:rPr>
        <w:t>to</w:t>
      </w:r>
      <w:r>
        <w:rPr>
          <w:color w:val="0F0F0F"/>
          <w:spacing w:val="-8"/>
          <w:w w:val="105"/>
          <w:sz w:val="21"/>
        </w:rPr>
        <w:t> </w:t>
      </w:r>
      <w:r>
        <w:rPr>
          <w:color w:val="0F0F0F"/>
          <w:w w:val="105"/>
          <w:sz w:val="21"/>
        </w:rPr>
        <w:t>identify specific features or</w:t>
      </w:r>
      <w:r>
        <w:rPr>
          <w:color w:val="0F0F0F"/>
          <w:spacing w:val="-5"/>
          <w:w w:val="105"/>
          <w:sz w:val="21"/>
        </w:rPr>
        <w:t> </w:t>
      </w:r>
      <w:r>
        <w:rPr>
          <w:color w:val="0F0F0F"/>
          <w:w w:val="105"/>
          <w:sz w:val="21"/>
        </w:rPr>
        <w:t>characteristics</w:t>
      </w:r>
      <w:r>
        <w:rPr>
          <w:color w:val="0F0F0F"/>
          <w:spacing w:val="-5"/>
          <w:w w:val="105"/>
          <w:sz w:val="21"/>
        </w:rPr>
        <w:t> </w:t>
      </w:r>
      <w:r>
        <w:rPr>
          <w:color w:val="0F0F0F"/>
          <w:w w:val="105"/>
          <w:sz w:val="21"/>
        </w:rPr>
        <w:t>that</w:t>
      </w:r>
      <w:r>
        <w:rPr>
          <w:color w:val="0F0F0F"/>
          <w:spacing w:val="-3"/>
          <w:w w:val="105"/>
          <w:sz w:val="21"/>
        </w:rPr>
        <w:t> </w:t>
      </w:r>
      <w:r>
        <w:rPr>
          <w:color w:val="0F0F0F"/>
          <w:w w:val="105"/>
          <w:sz w:val="21"/>
        </w:rPr>
        <w:t>may indicate the</w:t>
      </w:r>
      <w:r>
        <w:rPr>
          <w:color w:val="0F0F0F"/>
          <w:spacing w:val="-4"/>
          <w:w w:val="105"/>
          <w:sz w:val="21"/>
        </w:rPr>
        <w:t> </w:t>
      </w:r>
      <w:r>
        <w:rPr>
          <w:color w:val="0F0F0F"/>
          <w:w w:val="105"/>
          <w:sz w:val="21"/>
        </w:rPr>
        <w:t>presence of</w:t>
      </w:r>
      <w:r>
        <w:rPr>
          <w:color w:val="0F0F0F"/>
          <w:spacing w:val="-1"/>
          <w:w w:val="105"/>
          <w:sz w:val="21"/>
        </w:rPr>
        <w:t> </w:t>
      </w:r>
      <w:r>
        <w:rPr>
          <w:color w:val="0F0F0F"/>
          <w:w w:val="105"/>
          <w:sz w:val="21"/>
        </w:rPr>
        <w:t>a</w:t>
      </w:r>
      <w:r>
        <w:rPr>
          <w:color w:val="0F0F0F"/>
          <w:spacing w:val="-6"/>
          <w:w w:val="105"/>
          <w:sz w:val="21"/>
        </w:rPr>
        <w:t> </w:t>
      </w:r>
      <w:r>
        <w:rPr>
          <w:color w:val="0F0F0F"/>
          <w:w w:val="105"/>
          <w:sz w:val="21"/>
        </w:rPr>
        <w:t>disease. Additionally, it</w:t>
      </w:r>
      <w:r>
        <w:rPr>
          <w:color w:val="0F0F0F"/>
          <w:spacing w:val="-3"/>
          <w:w w:val="105"/>
          <w:sz w:val="21"/>
        </w:rPr>
        <w:t> </w:t>
      </w:r>
      <w:r>
        <w:rPr>
          <w:color w:val="0F0F0F"/>
          <w:w w:val="105"/>
          <w:sz w:val="21"/>
        </w:rPr>
        <w:t>is</w:t>
      </w:r>
      <w:r>
        <w:rPr>
          <w:color w:val="0F0F0F"/>
          <w:spacing w:val="-1"/>
          <w:w w:val="105"/>
          <w:sz w:val="21"/>
        </w:rPr>
        <w:t> </w:t>
      </w:r>
      <w:r>
        <w:rPr>
          <w:color w:val="0F0F0F"/>
          <w:w w:val="105"/>
          <w:sz w:val="21"/>
        </w:rPr>
        <w:t>important</w:t>
      </w:r>
      <w:r>
        <w:rPr>
          <w:color w:val="0F0F0F"/>
          <w:w w:val="105"/>
          <w:sz w:val="21"/>
        </w:rPr>
        <w:t> to</w:t>
      </w:r>
      <w:r>
        <w:rPr>
          <w:color w:val="0F0F0F"/>
          <w:spacing w:val="-6"/>
          <w:w w:val="105"/>
          <w:sz w:val="21"/>
        </w:rPr>
        <w:t> </w:t>
      </w:r>
      <w:r>
        <w:rPr>
          <w:color w:val="0F0F0F"/>
          <w:w w:val="105"/>
          <w:sz w:val="21"/>
        </w:rPr>
        <w:t>have a</w:t>
      </w:r>
      <w:r>
        <w:rPr>
          <w:color w:val="0F0F0F"/>
          <w:spacing w:val="-6"/>
          <w:w w:val="105"/>
          <w:sz w:val="21"/>
        </w:rPr>
        <w:t> </w:t>
      </w:r>
      <w:r>
        <w:rPr>
          <w:color w:val="0F0F0F"/>
          <w:w w:val="105"/>
          <w:sz w:val="21"/>
        </w:rPr>
        <w:t>diverse dataset with different</w:t>
      </w:r>
    </w:p>
    <w:p>
      <w:pPr>
        <w:spacing w:after="0" w:line="302" w:lineRule="auto"/>
        <w:jc w:val="both"/>
        <w:rPr>
          <w:sz w:val="21"/>
        </w:rPr>
        <w:sectPr>
          <w:pgSz w:w="11910" w:h="16840"/>
          <w:pgMar w:header="658" w:footer="1385" w:top="1280" w:bottom="1600" w:left="240" w:right="220"/>
        </w:sectPr>
      </w:pPr>
    </w:p>
    <w:p>
      <w:pPr>
        <w:spacing w:line="288" w:lineRule="auto" w:before="132"/>
        <w:ind w:left="1563" w:right="838" w:firstLine="6"/>
        <w:jc w:val="both"/>
        <w:rPr>
          <w:sz w:val="22"/>
        </w:rPr>
      </w:pPr>
      <w:r>
        <w:rPr>
          <w:color w:val="0F0F0F"/>
          <w:sz w:val="22"/>
        </w:rPr>
        <w:t>variations</w:t>
      </w:r>
      <w:r>
        <w:rPr>
          <w:color w:val="0F0F0F"/>
          <w:spacing w:val="-14"/>
          <w:sz w:val="22"/>
        </w:rPr>
        <w:t> </w:t>
      </w:r>
      <w:r>
        <w:rPr>
          <w:color w:val="0F0F0F"/>
          <w:sz w:val="22"/>
        </w:rPr>
        <w:t>of</w:t>
      </w:r>
      <w:r>
        <w:rPr>
          <w:color w:val="0F0F0F"/>
          <w:spacing w:val="-14"/>
          <w:sz w:val="22"/>
        </w:rPr>
        <w:t> </w:t>
      </w:r>
      <w:r>
        <w:rPr>
          <w:color w:val="0F0F0F"/>
          <w:sz w:val="22"/>
        </w:rPr>
        <w:t>the</w:t>
      </w:r>
      <w:r>
        <w:rPr>
          <w:color w:val="0F0F0F"/>
          <w:spacing w:val="-14"/>
          <w:sz w:val="22"/>
        </w:rPr>
        <w:t> </w:t>
      </w:r>
      <w:r>
        <w:rPr>
          <w:color w:val="0F0F0F"/>
          <w:sz w:val="22"/>
        </w:rPr>
        <w:t>disease</w:t>
      </w:r>
      <w:r>
        <w:rPr>
          <w:color w:val="0F0F0F"/>
          <w:spacing w:val="-13"/>
          <w:sz w:val="22"/>
        </w:rPr>
        <w:t> </w:t>
      </w:r>
      <w:r>
        <w:rPr>
          <w:color w:val="0F0F0F"/>
          <w:sz w:val="22"/>
        </w:rPr>
        <w:t>to</w:t>
      </w:r>
      <w:r>
        <w:rPr>
          <w:color w:val="0F0F0F"/>
          <w:spacing w:val="-14"/>
          <w:sz w:val="22"/>
        </w:rPr>
        <w:t> </w:t>
      </w:r>
      <w:r>
        <w:rPr>
          <w:color w:val="0F0F0F"/>
          <w:sz w:val="22"/>
        </w:rPr>
        <w:t>improve</w:t>
      </w:r>
      <w:r>
        <w:rPr>
          <w:color w:val="0F0F0F"/>
          <w:spacing w:val="-14"/>
          <w:sz w:val="22"/>
        </w:rPr>
        <w:t> </w:t>
      </w:r>
      <w:r>
        <w:rPr>
          <w:color w:val="0F0F0F"/>
          <w:sz w:val="22"/>
        </w:rPr>
        <w:t>the</w:t>
      </w:r>
      <w:r>
        <w:rPr>
          <w:color w:val="0F0F0F"/>
          <w:spacing w:val="-14"/>
          <w:sz w:val="22"/>
        </w:rPr>
        <w:t> </w:t>
      </w:r>
      <w:r>
        <w:rPr>
          <w:color w:val="0F0F0F"/>
          <w:sz w:val="22"/>
        </w:rPr>
        <w:t>model's</w:t>
      </w:r>
      <w:r>
        <w:rPr>
          <w:color w:val="0F0F0F"/>
          <w:spacing w:val="-13"/>
          <w:sz w:val="22"/>
        </w:rPr>
        <w:t> </w:t>
      </w:r>
      <w:r>
        <w:rPr>
          <w:color w:val="0F0F0F"/>
          <w:sz w:val="22"/>
        </w:rPr>
        <w:t>performance,</w:t>
      </w:r>
      <w:r>
        <w:rPr>
          <w:color w:val="0F0F0F"/>
          <w:spacing w:val="-14"/>
          <w:sz w:val="22"/>
        </w:rPr>
        <w:t> </w:t>
      </w:r>
      <w:r>
        <w:rPr>
          <w:color w:val="0F0F0F"/>
          <w:sz w:val="22"/>
        </w:rPr>
        <w:t>which</w:t>
      </w:r>
      <w:r>
        <w:rPr>
          <w:color w:val="0F0F0F"/>
          <w:spacing w:val="-14"/>
          <w:sz w:val="22"/>
        </w:rPr>
        <w:t> </w:t>
      </w:r>
      <w:r>
        <w:rPr>
          <w:color w:val="0F0F0F"/>
          <w:sz w:val="22"/>
        </w:rPr>
        <w:t>increases</w:t>
      </w:r>
      <w:r>
        <w:rPr>
          <w:color w:val="0F0F0F"/>
          <w:spacing w:val="-8"/>
          <w:sz w:val="22"/>
        </w:rPr>
        <w:t> </w:t>
      </w:r>
      <w:r>
        <w:rPr>
          <w:color w:val="0F0F0F"/>
          <w:sz w:val="22"/>
        </w:rPr>
        <w:t>the</w:t>
      </w:r>
      <w:r>
        <w:rPr>
          <w:color w:val="0F0F0F"/>
          <w:spacing w:val="-14"/>
          <w:sz w:val="22"/>
        </w:rPr>
        <w:t> </w:t>
      </w:r>
      <w:r>
        <w:rPr>
          <w:color w:val="0F0F0F"/>
          <w:sz w:val="22"/>
        </w:rPr>
        <w:t>time</w:t>
      </w:r>
      <w:r>
        <w:rPr>
          <w:color w:val="0F0F0F"/>
          <w:spacing w:val="-14"/>
          <w:sz w:val="22"/>
        </w:rPr>
        <w:t> </w:t>
      </w:r>
      <w:r>
        <w:rPr>
          <w:color w:val="0F0F0F"/>
          <w:sz w:val="22"/>
        </w:rPr>
        <w:t>and</w:t>
      </w:r>
      <w:r>
        <w:rPr>
          <w:color w:val="0F0F0F"/>
          <w:spacing w:val="-14"/>
          <w:sz w:val="22"/>
        </w:rPr>
        <w:t> </w:t>
      </w:r>
      <w:r>
        <w:rPr>
          <w:color w:val="0F0F0F"/>
          <w:sz w:val="22"/>
        </w:rPr>
        <w:t>cost</w:t>
      </w:r>
      <w:r>
        <w:rPr>
          <w:color w:val="0F0F0F"/>
          <w:spacing w:val="-13"/>
          <w:sz w:val="22"/>
        </w:rPr>
        <w:t> </w:t>
      </w:r>
      <w:r>
        <w:rPr>
          <w:color w:val="0F0F0F"/>
          <w:sz w:val="22"/>
        </w:rPr>
        <w:t>required for data annotation.</w:t>
      </w:r>
    </w:p>
    <w:p>
      <w:pPr>
        <w:pStyle w:val="ListParagraph"/>
        <w:numPr>
          <w:ilvl w:val="0"/>
          <w:numId w:val="44"/>
        </w:numPr>
        <w:tabs>
          <w:tab w:pos="1564" w:val="left" w:leader="none"/>
          <w:tab w:pos="1570" w:val="left" w:leader="none"/>
        </w:tabs>
        <w:spacing w:line="288" w:lineRule="auto" w:before="37" w:after="0"/>
        <w:ind w:left="1570" w:right="834" w:hanging="366"/>
        <w:jc w:val="both"/>
        <w:rPr>
          <w:color w:val="4F004F"/>
          <w:sz w:val="22"/>
        </w:rPr>
      </w:pPr>
      <w:r>
        <w:rPr>
          <w:color w:val="0F0F0F"/>
          <w:sz w:val="22"/>
        </w:rPr>
        <w:t>Variability in plant appearance: Plants can vary greatly in appearance, making it difficult to develop models that can accurately detect diseases in all cases.</w:t>
      </w:r>
    </w:p>
    <w:p>
      <w:pPr>
        <w:pStyle w:val="ListParagraph"/>
        <w:numPr>
          <w:ilvl w:val="0"/>
          <w:numId w:val="44"/>
        </w:numPr>
        <w:tabs>
          <w:tab w:pos="1564" w:val="left" w:leader="none"/>
        </w:tabs>
        <w:spacing w:line="288" w:lineRule="auto" w:before="18" w:after="0"/>
        <w:ind w:left="1564" w:right="826" w:hanging="361"/>
        <w:jc w:val="both"/>
        <w:rPr>
          <w:color w:val="010101"/>
          <w:sz w:val="22"/>
        </w:rPr>
      </w:pPr>
      <w:r>
        <w:rPr>
          <w:color w:val="0F0F0F"/>
          <w:sz w:val="22"/>
        </w:rPr>
        <w:t>Intra-species variability: Even</w:t>
      </w:r>
      <w:r>
        <w:rPr>
          <w:color w:val="0F0F0F"/>
          <w:spacing w:val="-7"/>
          <w:sz w:val="22"/>
        </w:rPr>
        <w:t> </w:t>
      </w:r>
      <w:r>
        <w:rPr>
          <w:color w:val="0F0F0F"/>
          <w:sz w:val="22"/>
        </w:rPr>
        <w:t>within</w:t>
      </w:r>
      <w:r>
        <w:rPr>
          <w:color w:val="0F0F0F"/>
          <w:spacing w:val="-2"/>
          <w:sz w:val="22"/>
        </w:rPr>
        <w:t> </w:t>
      </w:r>
      <w:r>
        <w:rPr>
          <w:color w:val="0F0F0F"/>
          <w:sz w:val="22"/>
        </w:rPr>
        <w:t>a</w:t>
      </w:r>
      <w:r>
        <w:rPr>
          <w:color w:val="0F0F0F"/>
          <w:spacing w:val="-12"/>
          <w:sz w:val="22"/>
        </w:rPr>
        <w:t> </w:t>
      </w:r>
      <w:r>
        <w:rPr>
          <w:color w:val="0F0F0F"/>
          <w:sz w:val="22"/>
        </w:rPr>
        <w:t>single</w:t>
      </w:r>
      <w:r>
        <w:rPr>
          <w:color w:val="0F0F0F"/>
          <w:spacing w:val="-1"/>
          <w:sz w:val="22"/>
        </w:rPr>
        <w:t> </w:t>
      </w:r>
      <w:r>
        <w:rPr>
          <w:color w:val="0F0F0F"/>
          <w:sz w:val="22"/>
        </w:rPr>
        <w:t>species</w:t>
      </w:r>
      <w:r>
        <w:rPr>
          <w:color w:val="0F0F0F"/>
          <w:spacing w:val="-2"/>
          <w:sz w:val="22"/>
        </w:rPr>
        <w:t> </w:t>
      </w:r>
      <w:r>
        <w:rPr>
          <w:color w:val="0F0F0F"/>
          <w:sz w:val="22"/>
        </w:rPr>
        <w:t>of</w:t>
      </w:r>
      <w:r>
        <w:rPr>
          <w:color w:val="0F0F0F"/>
          <w:spacing w:val="-10"/>
          <w:sz w:val="22"/>
        </w:rPr>
        <w:t> </w:t>
      </w:r>
      <w:r>
        <w:rPr>
          <w:color w:val="0F0F0F"/>
          <w:sz w:val="22"/>
        </w:rPr>
        <w:t>plant,</w:t>
      </w:r>
      <w:r>
        <w:rPr>
          <w:color w:val="0F0F0F"/>
          <w:spacing w:val="-3"/>
          <w:sz w:val="22"/>
        </w:rPr>
        <w:t> </w:t>
      </w:r>
      <w:r>
        <w:rPr>
          <w:color w:val="0F0F0F"/>
          <w:sz w:val="22"/>
        </w:rPr>
        <w:t>there</w:t>
      </w:r>
      <w:r>
        <w:rPr>
          <w:color w:val="0F0F0F"/>
          <w:spacing w:val="-3"/>
          <w:sz w:val="22"/>
        </w:rPr>
        <w:t> </w:t>
      </w:r>
      <w:r>
        <w:rPr>
          <w:color w:val="0F0F0F"/>
          <w:sz w:val="22"/>
        </w:rPr>
        <w:t>can</w:t>
      </w:r>
      <w:r>
        <w:rPr>
          <w:color w:val="0F0F0F"/>
          <w:spacing w:val="-3"/>
          <w:sz w:val="22"/>
        </w:rPr>
        <w:t> </w:t>
      </w:r>
      <w:r>
        <w:rPr>
          <w:color w:val="0F0F0F"/>
          <w:sz w:val="22"/>
        </w:rPr>
        <w:t>be</w:t>
      </w:r>
      <w:r>
        <w:rPr>
          <w:color w:val="0F0F0F"/>
          <w:spacing w:val="-7"/>
          <w:sz w:val="22"/>
        </w:rPr>
        <w:t> </w:t>
      </w:r>
      <w:r>
        <w:rPr>
          <w:color w:val="0F0F0F"/>
          <w:sz w:val="22"/>
        </w:rPr>
        <w:t>significant variations in</w:t>
      </w:r>
      <w:r>
        <w:rPr>
          <w:color w:val="0F0F0F"/>
          <w:spacing w:val="-13"/>
          <w:sz w:val="22"/>
        </w:rPr>
        <w:t> </w:t>
      </w:r>
      <w:r>
        <w:rPr>
          <w:color w:val="0F0F0F"/>
          <w:sz w:val="22"/>
        </w:rPr>
        <w:t>the appearance of</w:t>
      </w:r>
      <w:r>
        <w:rPr>
          <w:color w:val="0F0F0F"/>
          <w:spacing w:val="-9"/>
          <w:sz w:val="22"/>
        </w:rPr>
        <w:t> </w:t>
      </w:r>
      <w:r>
        <w:rPr>
          <w:color w:val="0F0F0F"/>
          <w:sz w:val="22"/>
        </w:rPr>
        <w:t>different individuals. This</w:t>
      </w:r>
      <w:r>
        <w:rPr>
          <w:color w:val="0F0F0F"/>
          <w:spacing w:val="-7"/>
          <w:sz w:val="22"/>
        </w:rPr>
        <w:t> </w:t>
      </w:r>
      <w:r>
        <w:rPr>
          <w:color w:val="0F0F0F"/>
          <w:sz w:val="22"/>
        </w:rPr>
        <w:t>makes</w:t>
      </w:r>
      <w:r>
        <w:rPr>
          <w:color w:val="0F0F0F"/>
          <w:spacing w:val="-1"/>
          <w:sz w:val="22"/>
        </w:rPr>
        <w:t> </w:t>
      </w:r>
      <w:r>
        <w:rPr>
          <w:color w:val="0F0F0F"/>
          <w:sz w:val="22"/>
        </w:rPr>
        <w:t>developing a</w:t>
      </w:r>
      <w:r>
        <w:rPr>
          <w:color w:val="0F0F0F"/>
          <w:spacing w:val="-10"/>
          <w:sz w:val="22"/>
        </w:rPr>
        <w:t> </w:t>
      </w:r>
      <w:r>
        <w:rPr>
          <w:color w:val="0F0F0F"/>
          <w:sz w:val="22"/>
        </w:rPr>
        <w:t>machine learning model</w:t>
      </w:r>
      <w:r>
        <w:rPr>
          <w:color w:val="0F0F0F"/>
          <w:spacing w:val="-2"/>
          <w:sz w:val="22"/>
        </w:rPr>
        <w:t> </w:t>
      </w:r>
      <w:r>
        <w:rPr>
          <w:color w:val="0F0F0F"/>
          <w:sz w:val="22"/>
        </w:rPr>
        <w:t>that</w:t>
      </w:r>
      <w:r>
        <w:rPr>
          <w:color w:val="0F0F0F"/>
          <w:spacing w:val="-11"/>
          <w:sz w:val="22"/>
        </w:rPr>
        <w:t> </w:t>
      </w:r>
      <w:r>
        <w:rPr>
          <w:color w:val="0F0F0F"/>
          <w:sz w:val="22"/>
        </w:rPr>
        <w:t>can</w:t>
      </w:r>
      <w:r>
        <w:rPr>
          <w:color w:val="0F0F0F"/>
          <w:spacing w:val="-2"/>
          <w:sz w:val="22"/>
        </w:rPr>
        <w:t> </w:t>
      </w:r>
      <w:r>
        <w:rPr>
          <w:color w:val="0F0F0F"/>
          <w:sz w:val="22"/>
        </w:rPr>
        <w:t>quickly detect a disease based on visual attributes difficult.</w:t>
      </w:r>
    </w:p>
    <w:p>
      <w:pPr>
        <w:pStyle w:val="ListParagraph"/>
        <w:numPr>
          <w:ilvl w:val="0"/>
          <w:numId w:val="44"/>
        </w:numPr>
        <w:tabs>
          <w:tab w:pos="1564" w:val="left" w:leader="none"/>
        </w:tabs>
        <w:spacing w:line="290" w:lineRule="auto" w:before="16" w:after="0"/>
        <w:ind w:left="1564" w:right="828" w:hanging="361"/>
        <w:jc w:val="both"/>
        <w:rPr>
          <w:color w:val="010101"/>
          <w:sz w:val="22"/>
        </w:rPr>
      </w:pPr>
      <w:r>
        <w:rPr>
          <w:color w:val="0F0F0F"/>
          <w:sz w:val="22"/>
        </w:rPr>
        <w:t>Inter-species variability: Different species of plants can have vastly different appearances, making it challenging to develop a single machine learning model that can accurately identify diseases across multiple species.</w:t>
      </w:r>
    </w:p>
    <w:p>
      <w:pPr>
        <w:pStyle w:val="ListParagraph"/>
        <w:numPr>
          <w:ilvl w:val="0"/>
          <w:numId w:val="44"/>
        </w:numPr>
        <w:tabs>
          <w:tab w:pos="1564" w:val="left" w:leader="none"/>
          <w:tab w:pos="1566" w:val="left" w:leader="none"/>
        </w:tabs>
        <w:spacing w:line="290" w:lineRule="auto" w:before="9" w:after="0"/>
        <w:ind w:left="1564" w:right="823" w:hanging="361"/>
        <w:jc w:val="both"/>
        <w:rPr>
          <w:color w:val="010101"/>
          <w:sz w:val="22"/>
        </w:rPr>
      </w:pPr>
      <w:r>
        <w:rPr>
          <w:color w:val="010101"/>
          <w:sz w:val="22"/>
        </w:rPr>
        <w:tab/>
      </w:r>
      <w:r>
        <w:rPr>
          <w:color w:val="0F0F0F"/>
          <w:sz w:val="22"/>
        </w:rPr>
        <w:t>External conditions: Such as lighting, temperature, and humidity can all have an impact on the appearance of a plant. Because of these differences, developing a machine learning model that can accurately identify a disease in different settings can be difficult.</w:t>
      </w:r>
    </w:p>
    <w:p>
      <w:pPr>
        <w:pStyle w:val="ListParagraph"/>
        <w:numPr>
          <w:ilvl w:val="0"/>
          <w:numId w:val="44"/>
        </w:numPr>
        <w:tabs>
          <w:tab w:pos="1563" w:val="left" w:leader="none"/>
        </w:tabs>
        <w:spacing w:line="288" w:lineRule="auto" w:before="34" w:after="0"/>
        <w:ind w:left="1563" w:right="829" w:hanging="360"/>
        <w:jc w:val="both"/>
        <w:rPr>
          <w:color w:val="4F004F"/>
          <w:sz w:val="22"/>
        </w:rPr>
      </w:pPr>
      <w:r>
        <w:rPr>
          <w:color w:val="0F0F0F"/>
          <w:sz w:val="22"/>
        </w:rPr>
        <w:t>Overfitting: With limited data, models may be overfit to the training data, which can lead to poor performance on new, unseen data.</w:t>
      </w:r>
    </w:p>
    <w:p>
      <w:pPr>
        <w:pStyle w:val="ListParagraph"/>
        <w:numPr>
          <w:ilvl w:val="0"/>
          <w:numId w:val="44"/>
        </w:numPr>
        <w:tabs>
          <w:tab w:pos="1561" w:val="left" w:leader="none"/>
          <w:tab w:pos="1565" w:val="left" w:leader="none"/>
        </w:tabs>
        <w:spacing w:line="288" w:lineRule="auto" w:before="36" w:after="0"/>
        <w:ind w:left="1565" w:right="836" w:hanging="362"/>
        <w:jc w:val="both"/>
        <w:rPr>
          <w:color w:val="4F004F"/>
          <w:sz w:val="22"/>
        </w:rPr>
      </w:pPr>
      <w:r>
        <w:rPr>
          <w:color w:val="0F0F0F"/>
          <w:sz w:val="22"/>
        </w:rPr>
        <w:t>Domain expertise: Developing a plant-based disease detection application requires domain expertise</w:t>
      </w:r>
      <w:r>
        <w:rPr>
          <w:color w:val="0F0F0F"/>
          <w:spacing w:val="40"/>
          <w:sz w:val="22"/>
        </w:rPr>
        <w:t> </w:t>
      </w:r>
      <w:r>
        <w:rPr>
          <w:color w:val="0F0F0F"/>
          <w:sz w:val="22"/>
        </w:rPr>
        <w:t>in both machine learning and plant pathology.</w:t>
      </w:r>
    </w:p>
    <w:p>
      <w:pPr>
        <w:pStyle w:val="ListParagraph"/>
        <w:numPr>
          <w:ilvl w:val="0"/>
          <w:numId w:val="44"/>
        </w:numPr>
        <w:tabs>
          <w:tab w:pos="1562" w:val="left" w:leader="none"/>
          <w:tab w:pos="1565" w:val="left" w:leader="none"/>
        </w:tabs>
        <w:spacing w:line="288" w:lineRule="auto" w:before="37" w:after="0"/>
        <w:ind w:left="1565" w:right="838" w:hanging="362"/>
        <w:jc w:val="both"/>
        <w:rPr>
          <w:color w:val="4F004F"/>
          <w:sz w:val="22"/>
        </w:rPr>
      </w:pPr>
      <w:r>
        <w:rPr>
          <w:color w:val="0F0F0F"/>
          <w:sz w:val="22"/>
        </w:rPr>
        <w:t>Choosing the right model: Choosing the right model for the task can be challenging</w:t>
      </w:r>
      <w:r>
        <w:rPr>
          <w:color w:val="0F0F0F"/>
          <w:spacing w:val="40"/>
          <w:sz w:val="22"/>
        </w:rPr>
        <w:t> </w:t>
      </w:r>
      <w:r>
        <w:rPr>
          <w:color w:val="0F0F0F"/>
          <w:sz w:val="22"/>
        </w:rPr>
        <w:t>as different models may work better for different types of data and tasks.</w:t>
      </w:r>
    </w:p>
    <w:p>
      <w:pPr>
        <w:pStyle w:val="ListParagraph"/>
        <w:numPr>
          <w:ilvl w:val="0"/>
          <w:numId w:val="44"/>
        </w:numPr>
        <w:tabs>
          <w:tab w:pos="1561" w:val="left" w:leader="none"/>
          <w:tab w:pos="1565" w:val="left" w:leader="none"/>
        </w:tabs>
        <w:spacing w:line="288" w:lineRule="auto" w:before="37" w:after="0"/>
        <w:ind w:left="1565" w:right="832" w:hanging="362"/>
        <w:jc w:val="both"/>
        <w:rPr>
          <w:color w:val="4F004F"/>
          <w:sz w:val="22"/>
        </w:rPr>
      </w:pPr>
      <w:r>
        <w:rPr>
          <w:color w:val="0F0F0F"/>
          <w:sz w:val="22"/>
        </w:rPr>
        <w:t>Real-time detection: Some applications require real-time detection, which can be difficult to achieve with machine learning models.</w:t>
      </w:r>
    </w:p>
    <w:p>
      <w:pPr>
        <w:pStyle w:val="ListParagraph"/>
        <w:numPr>
          <w:ilvl w:val="0"/>
          <w:numId w:val="44"/>
        </w:numPr>
        <w:tabs>
          <w:tab w:pos="1562" w:val="left" w:leader="none"/>
          <w:tab w:pos="1564" w:val="left" w:leader="none"/>
        </w:tabs>
        <w:spacing w:line="288" w:lineRule="auto" w:before="37" w:after="0"/>
        <w:ind w:left="1564" w:right="834" w:hanging="361"/>
        <w:jc w:val="both"/>
        <w:rPr>
          <w:color w:val="4F004F"/>
          <w:sz w:val="22"/>
        </w:rPr>
      </w:pPr>
      <w:r>
        <w:rPr>
          <w:color w:val="0F0F0F"/>
          <w:sz w:val="22"/>
        </w:rPr>
        <w:t>Privacy and security: Collecting and using images of plants for disease detection may raise privacy</w:t>
      </w:r>
      <w:r>
        <w:rPr>
          <w:color w:val="0F0F0F"/>
          <w:spacing w:val="40"/>
          <w:sz w:val="22"/>
        </w:rPr>
        <w:t> </w:t>
      </w:r>
      <w:r>
        <w:rPr>
          <w:color w:val="0F0F0F"/>
          <w:sz w:val="22"/>
        </w:rPr>
        <w:t>and security concerns.</w:t>
      </w:r>
    </w:p>
    <w:p>
      <w:pPr>
        <w:pStyle w:val="ListParagraph"/>
        <w:numPr>
          <w:ilvl w:val="0"/>
          <w:numId w:val="44"/>
        </w:numPr>
        <w:tabs>
          <w:tab w:pos="1561" w:val="left" w:leader="none"/>
          <w:tab w:pos="1564" w:val="left" w:leader="none"/>
        </w:tabs>
        <w:spacing w:line="288" w:lineRule="auto" w:before="37" w:after="0"/>
        <w:ind w:left="1564" w:right="823" w:hanging="361"/>
        <w:jc w:val="both"/>
        <w:rPr>
          <w:color w:val="4F004F"/>
          <w:sz w:val="22"/>
        </w:rPr>
      </w:pPr>
      <w:r>
        <w:rPr>
          <w:color w:val="0F0F0F"/>
          <w:sz w:val="22"/>
        </w:rPr>
        <w:t>Deployment: Deploying machine learning models in the field can be challenging, especially if the device or infrastructure is limited.</w:t>
      </w:r>
    </w:p>
    <w:p>
      <w:pPr>
        <w:spacing w:after="0" w:line="288" w:lineRule="auto"/>
        <w:jc w:val="both"/>
        <w:rPr>
          <w:sz w:val="22"/>
        </w:rPr>
        <w:sectPr>
          <w:pgSz w:w="11910" w:h="16840"/>
          <w:pgMar w:header="658" w:footer="1385" w:top="1280" w:bottom="1600" w:left="240" w:right="220"/>
        </w:sectPr>
      </w:pPr>
    </w:p>
    <w:p>
      <w:pPr>
        <w:pStyle w:val="Heading5"/>
        <w:numPr>
          <w:ilvl w:val="1"/>
          <w:numId w:val="43"/>
        </w:numPr>
        <w:tabs>
          <w:tab w:pos="1422" w:val="left" w:leader="none"/>
        </w:tabs>
        <w:spacing w:line="240" w:lineRule="auto" w:before="134" w:after="0"/>
        <w:ind w:left="1422" w:right="0" w:hanging="580"/>
        <w:jc w:val="left"/>
        <w:rPr>
          <w:color w:val="0F0F0F"/>
        </w:rPr>
      </w:pPr>
      <w:bookmarkStart w:name="_TOC_250002" w:id="92"/>
      <w:r>
        <w:rPr>
          <w:color w:val="0F0F0F"/>
        </w:rPr>
        <w:t>Existing</w:t>
      </w:r>
      <w:r>
        <w:rPr>
          <w:color w:val="0F0F0F"/>
          <w:spacing w:val="3"/>
        </w:rPr>
        <w:t> </w:t>
      </w:r>
      <w:r>
        <w:rPr>
          <w:color w:val="0F0F0F"/>
        </w:rPr>
        <w:t>Skills &amp;</w:t>
      </w:r>
      <w:r>
        <w:rPr>
          <w:color w:val="0F0F0F"/>
          <w:spacing w:val="-7"/>
        </w:rPr>
        <w:t> </w:t>
      </w:r>
      <w:r>
        <w:rPr>
          <w:color w:val="0F0F0F"/>
        </w:rPr>
        <w:t>New</w:t>
      </w:r>
      <w:bookmarkEnd w:id="92"/>
      <w:r>
        <w:rPr>
          <w:color w:val="0F0F0F"/>
          <w:spacing w:val="-2"/>
        </w:rPr>
        <w:t> Skills</w:t>
      </w:r>
    </w:p>
    <w:p>
      <w:pPr>
        <w:pStyle w:val="ListParagraph"/>
        <w:numPr>
          <w:ilvl w:val="0"/>
          <w:numId w:val="45"/>
        </w:numPr>
        <w:tabs>
          <w:tab w:pos="1203" w:val="left" w:leader="none"/>
        </w:tabs>
        <w:spacing w:line="360" w:lineRule="auto" w:before="296" w:after="0"/>
        <w:ind w:left="1203" w:right="848" w:hanging="359"/>
        <w:jc w:val="both"/>
        <w:rPr>
          <w:color w:val="0F0F0F"/>
          <w:sz w:val="21"/>
        </w:rPr>
      </w:pPr>
      <w:r>
        <w:rPr>
          <w:b/>
          <w:color w:val="0F0F0F"/>
          <w:sz w:val="21"/>
        </w:rPr>
        <w:t>Testing: </w:t>
      </w:r>
      <w:r>
        <w:rPr>
          <w:color w:val="0F0F0F"/>
          <w:sz w:val="22"/>
        </w:rPr>
        <w:t>During the system tests for deep learning, some of the group members' prior testing experience from their studies in software testing units came in handy.</w:t>
      </w:r>
    </w:p>
    <w:p>
      <w:pPr>
        <w:pStyle w:val="ListParagraph"/>
        <w:numPr>
          <w:ilvl w:val="0"/>
          <w:numId w:val="45"/>
        </w:numPr>
        <w:tabs>
          <w:tab w:pos="1207" w:val="left" w:leader="none"/>
        </w:tabs>
        <w:spacing w:line="240" w:lineRule="auto" w:before="39" w:after="0"/>
        <w:ind w:left="1207" w:right="0" w:hanging="363"/>
        <w:jc w:val="left"/>
        <w:rPr>
          <w:color w:val="0F0F0F"/>
          <w:sz w:val="21"/>
        </w:rPr>
      </w:pPr>
      <w:r>
        <w:rPr>
          <w:b/>
          <w:color w:val="0F0F0F"/>
          <w:sz w:val="21"/>
        </w:rPr>
        <w:t>Modelling</w:t>
      </w:r>
      <w:r>
        <w:rPr>
          <w:b/>
          <w:color w:val="0F0F0F"/>
          <w:spacing w:val="20"/>
          <w:sz w:val="21"/>
        </w:rPr>
        <w:t> </w:t>
      </w:r>
      <w:r>
        <w:rPr>
          <w:color w:val="0F0F0F"/>
          <w:sz w:val="22"/>
        </w:rPr>
        <w:t>Relational</w:t>
      </w:r>
      <w:r>
        <w:rPr>
          <w:color w:val="0F0F0F"/>
          <w:spacing w:val="13"/>
          <w:sz w:val="22"/>
        </w:rPr>
        <w:t> </w:t>
      </w:r>
      <w:r>
        <w:rPr>
          <w:color w:val="0F0F0F"/>
          <w:sz w:val="22"/>
        </w:rPr>
        <w:t>Data In </w:t>
      </w:r>
      <w:r>
        <w:rPr>
          <w:color w:val="0F0F0F"/>
          <w:spacing w:val="-2"/>
          <w:sz w:val="22"/>
        </w:rPr>
        <w:t>NoSQL</w:t>
      </w:r>
    </w:p>
    <w:p>
      <w:pPr>
        <w:pStyle w:val="BodyText"/>
        <w:rPr>
          <w:sz w:val="22"/>
        </w:rPr>
      </w:pPr>
    </w:p>
    <w:p>
      <w:pPr>
        <w:pStyle w:val="BodyText"/>
        <w:spacing w:before="48"/>
        <w:rPr>
          <w:sz w:val="22"/>
        </w:rPr>
      </w:pPr>
    </w:p>
    <w:p>
      <w:pPr>
        <w:pStyle w:val="ListParagraph"/>
        <w:numPr>
          <w:ilvl w:val="0"/>
          <w:numId w:val="45"/>
        </w:numPr>
        <w:tabs>
          <w:tab w:pos="1203" w:val="left" w:leader="none"/>
          <w:tab w:pos="1205" w:val="left" w:leader="none"/>
        </w:tabs>
        <w:spacing w:line="362" w:lineRule="auto" w:before="0" w:after="0"/>
        <w:ind w:left="1203" w:right="827" w:hanging="360"/>
        <w:jc w:val="both"/>
        <w:rPr>
          <w:color w:val="0F0F0F"/>
          <w:sz w:val="21"/>
        </w:rPr>
      </w:pPr>
      <w:r>
        <w:rPr>
          <w:color w:val="0F0F0F"/>
          <w:sz w:val="21"/>
        </w:rPr>
        <w:tab/>
      </w:r>
      <w:r>
        <w:rPr>
          <w:b/>
          <w:color w:val="0F0F0F"/>
          <w:sz w:val="21"/>
        </w:rPr>
        <w:t>Machine Learning: </w:t>
      </w:r>
      <w:r>
        <w:rPr>
          <w:color w:val="0F0F0F"/>
          <w:sz w:val="22"/>
        </w:rPr>
        <w:t>Members of the team had a comprehensive understanding of how machine learning and deep learning operate and how to</w:t>
      </w:r>
      <w:r>
        <w:rPr>
          <w:color w:val="0F0F0F"/>
          <w:spacing w:val="-7"/>
          <w:sz w:val="22"/>
        </w:rPr>
        <w:t> </w:t>
      </w:r>
      <w:r>
        <w:rPr>
          <w:color w:val="0F0F0F"/>
          <w:sz w:val="22"/>
        </w:rPr>
        <w:t>use them effectively. Our previous degree-related</w:t>
      </w:r>
      <w:r>
        <w:rPr>
          <w:color w:val="0F0F0F"/>
          <w:spacing w:val="-8"/>
          <w:sz w:val="22"/>
        </w:rPr>
        <w:t> </w:t>
      </w:r>
      <w:r>
        <w:rPr>
          <w:color w:val="0F0F0F"/>
          <w:sz w:val="22"/>
        </w:rPr>
        <w:t>projects gave</w:t>
      </w:r>
      <w:r>
        <w:rPr>
          <w:color w:val="0F0F0F"/>
          <w:spacing w:val="-3"/>
          <w:sz w:val="22"/>
        </w:rPr>
        <w:t> </w:t>
      </w:r>
      <w:r>
        <w:rPr>
          <w:color w:val="0F0F0F"/>
          <w:sz w:val="22"/>
        </w:rPr>
        <w:t>us</w:t>
      </w:r>
      <w:r>
        <w:rPr>
          <w:color w:val="0F0F0F"/>
          <w:spacing w:val="-4"/>
          <w:sz w:val="22"/>
        </w:rPr>
        <w:t> </w:t>
      </w:r>
      <w:r>
        <w:rPr>
          <w:color w:val="0F0F0F"/>
          <w:sz w:val="22"/>
        </w:rPr>
        <w:t>a deep understanding of the fundamentals of programming. We were able to clear up any confusions and identify the kind of machine learning that best correlated to our requirements.</w:t>
      </w:r>
    </w:p>
    <w:p>
      <w:pPr>
        <w:pStyle w:val="BodyText"/>
        <w:spacing w:before="136"/>
        <w:rPr>
          <w:sz w:val="22"/>
        </w:rPr>
      </w:pPr>
    </w:p>
    <w:p>
      <w:pPr>
        <w:pStyle w:val="ListParagraph"/>
        <w:numPr>
          <w:ilvl w:val="0"/>
          <w:numId w:val="45"/>
        </w:numPr>
        <w:tabs>
          <w:tab w:pos="1204" w:val="left" w:leader="none"/>
        </w:tabs>
        <w:spacing w:line="362" w:lineRule="auto" w:before="1" w:after="0"/>
        <w:ind w:left="1204" w:right="839" w:hanging="360"/>
        <w:jc w:val="both"/>
        <w:rPr>
          <w:color w:val="0F0F0F"/>
          <w:sz w:val="21"/>
        </w:rPr>
      </w:pPr>
      <w:r>
        <w:rPr>
          <w:b/>
          <w:color w:val="0F0F0F"/>
          <w:sz w:val="21"/>
        </w:rPr>
        <w:t>Analysis: </w:t>
      </w:r>
      <w:r>
        <w:rPr>
          <w:color w:val="0F0F0F"/>
          <w:sz w:val="22"/>
        </w:rPr>
        <w:t>To</w:t>
      </w:r>
      <w:r>
        <w:rPr>
          <w:color w:val="0F0F0F"/>
          <w:spacing w:val="-7"/>
          <w:sz w:val="22"/>
        </w:rPr>
        <w:t> </w:t>
      </w:r>
      <w:r>
        <w:rPr>
          <w:color w:val="0F0F0F"/>
          <w:sz w:val="22"/>
        </w:rPr>
        <w:t>make</w:t>
      </w:r>
      <w:r>
        <w:rPr>
          <w:color w:val="0F0F0F"/>
          <w:spacing w:val="-4"/>
          <w:sz w:val="22"/>
        </w:rPr>
        <w:t> </w:t>
      </w:r>
      <w:r>
        <w:rPr>
          <w:color w:val="0F0F0F"/>
          <w:sz w:val="22"/>
        </w:rPr>
        <w:t>conclusions, analysts look</w:t>
      </w:r>
      <w:r>
        <w:rPr>
          <w:color w:val="0F0F0F"/>
          <w:spacing w:val="-7"/>
          <w:sz w:val="22"/>
        </w:rPr>
        <w:t> </w:t>
      </w:r>
      <w:r>
        <w:rPr>
          <w:color w:val="0F0F0F"/>
          <w:sz w:val="22"/>
        </w:rPr>
        <w:t>at</w:t>
      </w:r>
      <w:r>
        <w:rPr>
          <w:color w:val="0F0F0F"/>
          <w:spacing w:val="-6"/>
          <w:sz w:val="22"/>
        </w:rPr>
        <w:t> </w:t>
      </w:r>
      <w:r>
        <w:rPr>
          <w:color w:val="0F0F0F"/>
          <w:sz w:val="22"/>
        </w:rPr>
        <w:t>data</w:t>
      </w:r>
      <w:r>
        <w:rPr>
          <w:color w:val="0F0F0F"/>
          <w:spacing w:val="-10"/>
          <w:sz w:val="22"/>
        </w:rPr>
        <w:t> </w:t>
      </w:r>
      <w:r>
        <w:rPr>
          <w:color w:val="0F0F0F"/>
          <w:sz w:val="22"/>
        </w:rPr>
        <w:t>from</w:t>
      </w:r>
      <w:r>
        <w:rPr>
          <w:color w:val="0F0F0F"/>
          <w:spacing w:val="-3"/>
          <w:sz w:val="22"/>
        </w:rPr>
        <w:t> </w:t>
      </w:r>
      <w:r>
        <w:rPr>
          <w:color w:val="0F0F0F"/>
          <w:sz w:val="22"/>
        </w:rPr>
        <w:t>a</w:t>
      </w:r>
      <w:r>
        <w:rPr>
          <w:color w:val="0F0F0F"/>
          <w:spacing w:val="-3"/>
          <w:sz w:val="22"/>
        </w:rPr>
        <w:t> </w:t>
      </w:r>
      <w:r>
        <w:rPr>
          <w:color w:val="1F1F1F"/>
          <w:sz w:val="22"/>
        </w:rPr>
        <w:t>variety</w:t>
      </w:r>
      <w:r>
        <w:rPr>
          <w:color w:val="1F1F1F"/>
          <w:spacing w:val="-2"/>
          <w:sz w:val="22"/>
        </w:rPr>
        <w:t> </w:t>
      </w:r>
      <w:r>
        <w:rPr>
          <w:color w:val="0F0F0F"/>
          <w:sz w:val="22"/>
        </w:rPr>
        <w:t>of</w:t>
      </w:r>
      <w:r>
        <w:rPr>
          <w:color w:val="0F0F0F"/>
          <w:spacing w:val="-10"/>
          <w:sz w:val="22"/>
        </w:rPr>
        <w:t> </w:t>
      </w:r>
      <w:r>
        <w:rPr>
          <w:color w:val="0F0F0F"/>
          <w:sz w:val="22"/>
        </w:rPr>
        <w:t>sources. They</w:t>
      </w:r>
      <w:r>
        <w:rPr>
          <w:color w:val="0F0F0F"/>
          <w:spacing w:val="-5"/>
          <w:sz w:val="22"/>
        </w:rPr>
        <w:t> </w:t>
      </w:r>
      <w:r>
        <w:rPr>
          <w:color w:val="0F0F0F"/>
          <w:sz w:val="22"/>
        </w:rPr>
        <w:t>carry out</w:t>
      </w:r>
      <w:r>
        <w:rPr>
          <w:color w:val="0F0F0F"/>
          <w:spacing w:val="-1"/>
          <w:sz w:val="22"/>
        </w:rPr>
        <w:t> </w:t>
      </w:r>
      <w:r>
        <w:rPr>
          <w:color w:val="0F0F0F"/>
          <w:sz w:val="22"/>
        </w:rPr>
        <w:t>background research on approaches to ensure and </w:t>
      </w:r>
      <w:r>
        <w:rPr>
          <w:color w:val="1F1F1F"/>
          <w:sz w:val="22"/>
        </w:rPr>
        <w:t>solutions </w:t>
      </w:r>
      <w:r>
        <w:rPr>
          <w:color w:val="0F0F0F"/>
          <w:sz w:val="22"/>
        </w:rPr>
        <w:t>that are comparable to ours. To assess the advantages, disadvantages,</w:t>
      </w:r>
      <w:r>
        <w:rPr>
          <w:color w:val="0F0F0F"/>
          <w:spacing w:val="-7"/>
          <w:sz w:val="22"/>
        </w:rPr>
        <w:t> </w:t>
      </w:r>
      <w:r>
        <w:rPr>
          <w:color w:val="0F0F0F"/>
          <w:sz w:val="22"/>
        </w:rPr>
        <w:t>risks, and opportunities presented by the</w:t>
      </w:r>
      <w:r>
        <w:rPr>
          <w:color w:val="0F0F0F"/>
          <w:spacing w:val="-2"/>
          <w:sz w:val="22"/>
        </w:rPr>
        <w:t> </w:t>
      </w:r>
      <w:r>
        <w:rPr>
          <w:color w:val="0F0F0F"/>
          <w:sz w:val="22"/>
        </w:rPr>
        <w:t>creation of</w:t>
      </w:r>
      <w:r>
        <w:rPr>
          <w:color w:val="0F0F0F"/>
          <w:spacing w:val="-1"/>
          <w:sz w:val="22"/>
        </w:rPr>
        <w:t> </w:t>
      </w:r>
      <w:r>
        <w:rPr>
          <w:color w:val="0F0F0F"/>
          <w:sz w:val="22"/>
        </w:rPr>
        <w:t>such an application, they also</w:t>
      </w:r>
      <w:r>
        <w:rPr>
          <w:color w:val="0F0F0F"/>
          <w:spacing w:val="-1"/>
          <w:sz w:val="22"/>
        </w:rPr>
        <w:t> </w:t>
      </w:r>
      <w:r>
        <w:rPr>
          <w:color w:val="0F0F0F"/>
          <w:sz w:val="22"/>
        </w:rPr>
        <w:t>conduct market research.</w:t>
      </w:r>
    </w:p>
    <w:p>
      <w:pPr>
        <w:pStyle w:val="BodyText"/>
        <w:spacing w:before="136"/>
        <w:rPr>
          <w:sz w:val="22"/>
        </w:rPr>
      </w:pPr>
    </w:p>
    <w:p>
      <w:pPr>
        <w:pStyle w:val="ListParagraph"/>
        <w:numPr>
          <w:ilvl w:val="0"/>
          <w:numId w:val="45"/>
        </w:numPr>
        <w:tabs>
          <w:tab w:pos="1203" w:val="left" w:leader="none"/>
        </w:tabs>
        <w:spacing w:line="288" w:lineRule="auto" w:before="0" w:after="0"/>
        <w:ind w:left="1203" w:right="823" w:hanging="361"/>
        <w:jc w:val="both"/>
        <w:rPr>
          <w:color w:val="0F0F0F"/>
          <w:sz w:val="22"/>
        </w:rPr>
      </w:pPr>
      <w:r>
        <w:rPr>
          <w:color w:val="0F0F0F"/>
          <w:sz w:val="22"/>
        </w:rPr>
        <w:t>Agronomy or Plant Pathology: Understanding the issue and coming up with precise labels require knowledge of plant biology and plant illnesses.Mobile app development: </w:t>
      </w:r>
      <w:r>
        <w:rPr>
          <w:color w:val="1F1F1F"/>
          <w:sz w:val="22"/>
        </w:rPr>
        <w:t>To </w:t>
      </w:r>
      <w:r>
        <w:rPr>
          <w:color w:val="0F0F0F"/>
          <w:sz w:val="22"/>
        </w:rPr>
        <w:t>create a user-friendly and accessible app, </w:t>
      </w:r>
      <w:r>
        <w:rPr>
          <w:color w:val="1F1F1F"/>
          <w:sz w:val="22"/>
        </w:rPr>
        <w:t>you </w:t>
      </w:r>
      <w:r>
        <w:rPr>
          <w:color w:val="0F0F0F"/>
          <w:sz w:val="22"/>
        </w:rPr>
        <w:t>must have knowledge about mobile app development.User experience design: To develop an intuitive and user-friendly interface, one</w:t>
      </w:r>
      <w:r>
        <w:rPr>
          <w:color w:val="0F0F0F"/>
          <w:spacing w:val="-1"/>
          <w:sz w:val="22"/>
        </w:rPr>
        <w:t> </w:t>
      </w:r>
      <w:r>
        <w:rPr>
          <w:color w:val="0F0F0F"/>
          <w:sz w:val="22"/>
        </w:rPr>
        <w:t>must be</w:t>
      </w:r>
      <w:r>
        <w:rPr>
          <w:color w:val="0F0F0F"/>
          <w:spacing w:val="-4"/>
          <w:sz w:val="22"/>
        </w:rPr>
        <w:t> </w:t>
      </w:r>
      <w:r>
        <w:rPr>
          <w:color w:val="0F0F0F"/>
          <w:sz w:val="22"/>
        </w:rPr>
        <w:t>familiar with the concepts of</w:t>
      </w:r>
      <w:r>
        <w:rPr>
          <w:color w:val="0F0F0F"/>
          <w:spacing w:val="-1"/>
          <w:sz w:val="22"/>
        </w:rPr>
        <w:t> </w:t>
      </w:r>
      <w:r>
        <w:rPr>
          <w:color w:val="0F0F0F"/>
          <w:sz w:val="22"/>
        </w:rPr>
        <w:t>user</w:t>
      </w:r>
      <w:r>
        <w:rPr>
          <w:color w:val="0F0F0F"/>
          <w:spacing w:val="-3"/>
          <w:sz w:val="22"/>
        </w:rPr>
        <w:t> </w:t>
      </w:r>
      <w:r>
        <w:rPr>
          <w:color w:val="0F0F0F"/>
          <w:sz w:val="22"/>
        </w:rPr>
        <w:t>experience design.Data management and storage: For the purpose of storing and retrieving data, knowledge of data management and storage strategies, such as SQL and NoSQL databases, is required.</w:t>
      </w:r>
    </w:p>
    <w:p>
      <w:pPr>
        <w:pStyle w:val="BodyText"/>
        <w:spacing w:before="69"/>
        <w:rPr>
          <w:sz w:val="22"/>
        </w:rPr>
      </w:pPr>
    </w:p>
    <w:p>
      <w:pPr>
        <w:pStyle w:val="ListParagraph"/>
        <w:numPr>
          <w:ilvl w:val="0"/>
          <w:numId w:val="45"/>
        </w:numPr>
        <w:tabs>
          <w:tab w:pos="1203" w:val="left" w:leader="none"/>
          <w:tab w:pos="1209" w:val="left" w:leader="none"/>
        </w:tabs>
        <w:spacing w:line="292" w:lineRule="auto" w:before="0" w:after="0"/>
        <w:ind w:left="1209" w:right="842" w:hanging="366"/>
        <w:jc w:val="both"/>
        <w:rPr>
          <w:color w:val="0F0F0F"/>
          <w:sz w:val="21"/>
        </w:rPr>
      </w:pPr>
      <w:r>
        <w:rPr>
          <w:b/>
          <w:color w:val="0F0F0F"/>
          <w:sz w:val="21"/>
        </w:rPr>
        <w:t>Security: </w:t>
      </w:r>
      <w:r>
        <w:rPr>
          <w:color w:val="0F0F0F"/>
          <w:sz w:val="22"/>
        </w:rPr>
        <w:t>To ensure the </w:t>
      </w:r>
      <w:r>
        <w:rPr>
          <w:color w:val="1F1F1F"/>
          <w:sz w:val="22"/>
        </w:rPr>
        <w:t>security </w:t>
      </w:r>
      <w:r>
        <w:rPr>
          <w:color w:val="0F0F0F"/>
          <w:sz w:val="22"/>
        </w:rPr>
        <w:t>and privacy of the app's data, knowledge of security principles and technologies, such as </w:t>
      </w:r>
      <w:r>
        <w:rPr>
          <w:color w:val="1F1F1F"/>
          <w:sz w:val="22"/>
        </w:rPr>
        <w:t>encryption </w:t>
      </w:r>
      <w:r>
        <w:rPr>
          <w:color w:val="0F0F0F"/>
          <w:sz w:val="22"/>
        </w:rPr>
        <w:t>and authentication, is required.</w:t>
      </w:r>
    </w:p>
    <w:p>
      <w:pPr>
        <w:spacing w:after="0" w:line="292" w:lineRule="auto"/>
        <w:jc w:val="both"/>
        <w:rPr>
          <w:sz w:val="21"/>
        </w:rPr>
        <w:sectPr>
          <w:pgSz w:w="11910" w:h="16840"/>
          <w:pgMar w:header="658" w:footer="1385" w:top="1280" w:bottom="1600" w:left="240" w:right="220"/>
        </w:sectPr>
      </w:pPr>
    </w:p>
    <w:p>
      <w:pPr>
        <w:pStyle w:val="Heading6"/>
        <w:numPr>
          <w:ilvl w:val="1"/>
          <w:numId w:val="43"/>
        </w:numPr>
        <w:tabs>
          <w:tab w:pos="1419" w:val="left" w:leader="none"/>
        </w:tabs>
        <w:spacing w:line="240" w:lineRule="auto" w:before="143" w:after="0"/>
        <w:ind w:left="1419" w:right="0" w:hanging="577"/>
        <w:jc w:val="left"/>
      </w:pPr>
      <w:bookmarkStart w:name="_TOC_250001" w:id="93"/>
      <w:r>
        <w:rPr>
          <w:spacing w:val="-2"/>
          <w:w w:val="105"/>
        </w:rPr>
        <w:t>Deviations</w:t>
      </w:r>
      <w:r>
        <w:rPr>
          <w:spacing w:val="8"/>
          <w:w w:val="105"/>
        </w:rPr>
        <w:t> </w:t>
      </w:r>
      <w:r>
        <w:rPr>
          <w:spacing w:val="-2"/>
          <w:w w:val="105"/>
        </w:rPr>
        <w:t>and</w:t>
      </w:r>
      <w:r>
        <w:rPr>
          <w:spacing w:val="-14"/>
          <w:w w:val="105"/>
        </w:rPr>
        <w:t> </w:t>
      </w:r>
      <w:bookmarkEnd w:id="93"/>
      <w:r>
        <w:rPr>
          <w:spacing w:val="-2"/>
          <w:w w:val="105"/>
        </w:rPr>
        <w:t>Justifications</w:t>
      </w:r>
    </w:p>
    <w:p>
      <w:pPr>
        <w:pStyle w:val="BodyText"/>
        <w:spacing w:before="5" w:after="1"/>
        <w:rPr>
          <w:b/>
          <w:sz w:val="12"/>
        </w:rPr>
      </w:pPr>
    </w:p>
    <w:tbl>
      <w:tblPr>
        <w:tblW w:w="0" w:type="auto"/>
        <w:jc w:val="left"/>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25"/>
        <w:gridCol w:w="5691"/>
        <w:gridCol w:w="2134"/>
        <w:gridCol w:w="1134"/>
      </w:tblGrid>
      <w:tr>
        <w:trPr>
          <w:trHeight w:val="160" w:hRule="atLeast"/>
        </w:trPr>
        <w:tc>
          <w:tcPr>
            <w:tcW w:w="1125" w:type="dxa"/>
            <w:tcBorders>
              <w:top w:val="nil"/>
              <w:left w:val="nil"/>
              <w:right w:val="single" w:sz="2" w:space="0" w:color="000000"/>
            </w:tcBorders>
          </w:tcPr>
          <w:p>
            <w:pPr>
              <w:pStyle w:val="TableParagraph"/>
              <w:rPr>
                <w:sz w:val="10"/>
              </w:rPr>
            </w:pPr>
          </w:p>
        </w:tc>
        <w:tc>
          <w:tcPr>
            <w:tcW w:w="5691" w:type="dxa"/>
            <w:tcBorders>
              <w:top w:val="nil"/>
              <w:left w:val="single" w:sz="2" w:space="0" w:color="000000"/>
              <w:right w:val="single" w:sz="2" w:space="0" w:color="000000"/>
            </w:tcBorders>
          </w:tcPr>
          <w:p>
            <w:pPr>
              <w:pStyle w:val="TableParagraph"/>
              <w:rPr>
                <w:sz w:val="10"/>
              </w:rPr>
            </w:pPr>
          </w:p>
        </w:tc>
        <w:tc>
          <w:tcPr>
            <w:tcW w:w="2134" w:type="dxa"/>
            <w:tcBorders>
              <w:top w:val="nil"/>
              <w:left w:val="single" w:sz="2" w:space="0" w:color="000000"/>
              <w:right w:val="single" w:sz="2" w:space="0" w:color="000000"/>
            </w:tcBorders>
          </w:tcPr>
          <w:p>
            <w:pPr>
              <w:pStyle w:val="TableParagraph"/>
              <w:rPr>
                <w:sz w:val="10"/>
              </w:rPr>
            </w:pPr>
          </w:p>
        </w:tc>
        <w:tc>
          <w:tcPr>
            <w:tcW w:w="1134" w:type="dxa"/>
            <w:tcBorders>
              <w:top w:val="nil"/>
              <w:left w:val="single" w:sz="2" w:space="0" w:color="000000"/>
              <w:right w:val="single" w:sz="2" w:space="0" w:color="000000"/>
            </w:tcBorders>
          </w:tcPr>
          <w:p>
            <w:pPr>
              <w:pStyle w:val="TableParagraph"/>
              <w:rPr>
                <w:sz w:val="10"/>
              </w:rPr>
            </w:pPr>
          </w:p>
        </w:tc>
      </w:tr>
      <w:tr>
        <w:trPr>
          <w:trHeight w:val="510" w:hRule="atLeast"/>
        </w:trPr>
        <w:tc>
          <w:tcPr>
            <w:tcW w:w="1125" w:type="dxa"/>
            <w:tcBorders>
              <w:right w:val="single" w:sz="2" w:space="0" w:color="000000"/>
            </w:tcBorders>
            <w:shd w:val="clear" w:color="auto" w:fill="00AF50"/>
          </w:tcPr>
          <w:p>
            <w:pPr>
              <w:pStyle w:val="TableParagraph"/>
              <w:spacing w:before="113"/>
              <w:ind w:left="117" w:right="6"/>
              <w:jc w:val="center"/>
              <w:rPr>
                <w:b/>
                <w:sz w:val="21"/>
              </w:rPr>
            </w:pPr>
            <w:r>
              <w:rPr>
                <w:b/>
                <w:color w:val="0F0F0F"/>
                <w:spacing w:val="-4"/>
                <w:w w:val="115"/>
                <w:sz w:val="21"/>
              </w:rPr>
              <w:t>FRID</w:t>
            </w:r>
          </w:p>
        </w:tc>
        <w:tc>
          <w:tcPr>
            <w:tcW w:w="5691" w:type="dxa"/>
            <w:tcBorders>
              <w:left w:val="single" w:sz="2" w:space="0" w:color="000000"/>
              <w:right w:val="single" w:sz="2" w:space="0" w:color="000000"/>
            </w:tcBorders>
            <w:shd w:val="clear" w:color="auto" w:fill="00AF50"/>
          </w:tcPr>
          <w:p>
            <w:pPr>
              <w:pStyle w:val="TableParagraph"/>
              <w:spacing w:before="113"/>
              <w:ind w:left="126" w:right="13"/>
              <w:jc w:val="center"/>
              <w:rPr>
                <w:b/>
                <w:sz w:val="21"/>
              </w:rPr>
            </w:pPr>
            <w:r>
              <w:rPr>
                <w:b/>
                <w:spacing w:val="-2"/>
                <w:w w:val="105"/>
                <w:sz w:val="21"/>
              </w:rPr>
              <w:t>Requirement</w:t>
            </w:r>
          </w:p>
        </w:tc>
        <w:tc>
          <w:tcPr>
            <w:tcW w:w="2134" w:type="dxa"/>
            <w:tcBorders>
              <w:left w:val="single" w:sz="2" w:space="0" w:color="000000"/>
              <w:right w:val="single" w:sz="2" w:space="0" w:color="000000"/>
            </w:tcBorders>
            <w:shd w:val="clear" w:color="auto" w:fill="00AF50"/>
          </w:tcPr>
          <w:p>
            <w:pPr>
              <w:pStyle w:val="TableParagraph"/>
              <w:spacing w:line="225" w:lineRule="exact"/>
              <w:ind w:left="107"/>
              <w:jc w:val="center"/>
              <w:rPr>
                <w:b/>
                <w:sz w:val="21"/>
              </w:rPr>
            </w:pPr>
            <w:r>
              <w:rPr>
                <w:b/>
                <w:color w:val="0F0F0F"/>
                <w:spacing w:val="-2"/>
                <w:w w:val="105"/>
                <w:sz w:val="21"/>
              </w:rPr>
              <w:t>Completion</w:t>
            </w:r>
            <w:r>
              <w:rPr>
                <w:b/>
                <w:color w:val="0F0F0F"/>
                <w:spacing w:val="7"/>
                <w:w w:val="105"/>
                <w:sz w:val="21"/>
              </w:rPr>
              <w:t> </w:t>
            </w:r>
            <w:r>
              <w:rPr>
                <w:b/>
                <w:color w:val="0F0F0F"/>
                <w:spacing w:val="-2"/>
                <w:w w:val="105"/>
                <w:sz w:val="21"/>
              </w:rPr>
              <w:t>Status</w:t>
            </w:r>
          </w:p>
          <w:p>
            <w:pPr>
              <w:pStyle w:val="TableParagraph"/>
              <w:spacing w:before="13"/>
              <w:ind w:left="107"/>
              <w:jc w:val="center"/>
              <w:rPr>
                <w:b/>
                <w:sz w:val="21"/>
              </w:rPr>
            </w:pPr>
            <w:r>
              <w:rPr>
                <w:b/>
                <w:color w:val="0F0F0F"/>
                <w:w w:val="105"/>
                <w:sz w:val="21"/>
              </w:rPr>
              <w:t>(and</w:t>
            </w:r>
            <w:r>
              <w:rPr>
                <w:b/>
                <w:color w:val="0F0F0F"/>
                <w:spacing w:val="-1"/>
                <w:w w:val="105"/>
                <w:sz w:val="21"/>
              </w:rPr>
              <w:t> </w:t>
            </w:r>
            <w:r>
              <w:rPr>
                <w:b/>
                <w:color w:val="0F0F0F"/>
                <w:spacing w:val="-2"/>
                <w:w w:val="105"/>
                <w:sz w:val="21"/>
              </w:rPr>
              <w:t>reason)</w:t>
            </w:r>
          </w:p>
        </w:tc>
        <w:tc>
          <w:tcPr>
            <w:tcW w:w="1134" w:type="dxa"/>
            <w:tcBorders>
              <w:left w:val="single" w:sz="2" w:space="0" w:color="000000"/>
              <w:right w:val="single" w:sz="2" w:space="0" w:color="000000"/>
            </w:tcBorders>
            <w:shd w:val="clear" w:color="auto" w:fill="00AF50"/>
          </w:tcPr>
          <w:p>
            <w:pPr>
              <w:pStyle w:val="TableParagraph"/>
              <w:spacing w:line="225" w:lineRule="exact"/>
              <w:ind w:left="123" w:right="17"/>
              <w:jc w:val="center"/>
              <w:rPr>
                <w:b/>
                <w:sz w:val="21"/>
              </w:rPr>
            </w:pPr>
            <w:r>
              <w:rPr>
                <w:b/>
                <w:color w:val="0F0F0F"/>
                <w:spacing w:val="-2"/>
                <w:w w:val="105"/>
                <w:sz w:val="21"/>
              </w:rPr>
              <w:t>Priority</w:t>
            </w:r>
          </w:p>
          <w:p>
            <w:pPr>
              <w:pStyle w:val="TableParagraph"/>
              <w:spacing w:before="13"/>
              <w:ind w:left="123" w:right="16"/>
              <w:jc w:val="center"/>
              <w:rPr>
                <w:b/>
                <w:sz w:val="21"/>
              </w:rPr>
            </w:pPr>
            <w:r>
              <w:rPr>
                <w:b/>
                <w:color w:val="0F0F0F"/>
                <w:spacing w:val="-4"/>
                <w:w w:val="105"/>
                <w:sz w:val="21"/>
              </w:rPr>
              <w:t>Level</w:t>
            </w:r>
          </w:p>
        </w:tc>
      </w:tr>
      <w:tr>
        <w:trPr>
          <w:trHeight w:val="335" w:hRule="atLeast"/>
        </w:trPr>
        <w:tc>
          <w:tcPr>
            <w:tcW w:w="1125" w:type="dxa"/>
            <w:tcBorders>
              <w:right w:val="single" w:sz="2" w:space="0" w:color="000000"/>
            </w:tcBorders>
          </w:tcPr>
          <w:p>
            <w:pPr>
              <w:pStyle w:val="TableParagraph"/>
              <w:spacing w:before="25"/>
              <w:ind w:left="117" w:right="23"/>
              <w:jc w:val="center"/>
              <w:rPr>
                <w:sz w:val="21"/>
              </w:rPr>
            </w:pPr>
            <w:r>
              <w:rPr>
                <w:color w:val="0F0F0F"/>
                <w:spacing w:val="-5"/>
                <w:w w:val="110"/>
                <w:sz w:val="21"/>
              </w:rPr>
              <w:t>FRI</w:t>
            </w:r>
          </w:p>
        </w:tc>
        <w:tc>
          <w:tcPr>
            <w:tcW w:w="5691" w:type="dxa"/>
            <w:tcBorders>
              <w:left w:val="single" w:sz="2" w:space="0" w:color="000000"/>
              <w:right w:val="single" w:sz="2" w:space="0" w:color="000000"/>
            </w:tcBorders>
          </w:tcPr>
          <w:p>
            <w:pPr>
              <w:pStyle w:val="TableParagraph"/>
              <w:spacing w:before="20"/>
              <w:ind w:left="126" w:right="14"/>
              <w:jc w:val="center"/>
              <w:rPr>
                <w:sz w:val="21"/>
              </w:rPr>
            </w:pPr>
            <w:r>
              <w:rPr>
                <w:color w:val="0F0F0F"/>
                <w:w w:val="105"/>
                <w:sz w:val="21"/>
              </w:rPr>
              <w:t>The</w:t>
            </w:r>
            <w:r>
              <w:rPr>
                <w:color w:val="0F0F0F"/>
                <w:spacing w:val="-1"/>
                <w:w w:val="105"/>
                <w:sz w:val="21"/>
              </w:rPr>
              <w:t> </w:t>
            </w:r>
            <w:r>
              <w:rPr>
                <w:color w:val="0F0F0F"/>
                <w:w w:val="105"/>
                <w:sz w:val="21"/>
              </w:rPr>
              <w:t>user</w:t>
            </w:r>
            <w:r>
              <w:rPr>
                <w:color w:val="0F0F0F"/>
                <w:spacing w:val="-2"/>
                <w:w w:val="105"/>
                <w:sz w:val="21"/>
              </w:rPr>
              <w:t> </w:t>
            </w:r>
            <w:r>
              <w:rPr>
                <w:color w:val="0F0F0F"/>
                <w:w w:val="105"/>
                <w:sz w:val="21"/>
              </w:rPr>
              <w:t>could</w:t>
            </w:r>
            <w:r>
              <w:rPr>
                <w:color w:val="0F0F0F"/>
                <w:spacing w:val="8"/>
                <w:w w:val="105"/>
                <w:sz w:val="21"/>
              </w:rPr>
              <w:t> </w:t>
            </w:r>
            <w:r>
              <w:rPr>
                <w:color w:val="0F0F0F"/>
                <w:w w:val="105"/>
                <w:sz w:val="21"/>
              </w:rPr>
              <w:t>be</w:t>
            </w:r>
            <w:r>
              <w:rPr>
                <w:color w:val="0F0F0F"/>
                <w:spacing w:val="-6"/>
                <w:w w:val="105"/>
                <w:sz w:val="21"/>
              </w:rPr>
              <w:t> </w:t>
            </w:r>
            <w:r>
              <w:rPr>
                <w:color w:val="0F0F0F"/>
                <w:w w:val="105"/>
                <w:sz w:val="21"/>
              </w:rPr>
              <w:t>able</w:t>
            </w:r>
            <w:r>
              <w:rPr>
                <w:color w:val="0F0F0F"/>
                <w:spacing w:val="-5"/>
                <w:w w:val="105"/>
                <w:sz w:val="21"/>
              </w:rPr>
              <w:t> </w:t>
            </w:r>
            <w:r>
              <w:rPr>
                <w:color w:val="0F0F0F"/>
                <w:w w:val="105"/>
                <w:sz w:val="21"/>
              </w:rPr>
              <w:t>to</w:t>
            </w:r>
            <w:r>
              <w:rPr>
                <w:color w:val="0F0F0F"/>
                <w:spacing w:val="-7"/>
                <w:w w:val="105"/>
                <w:sz w:val="21"/>
              </w:rPr>
              <w:t> </w:t>
            </w:r>
            <w:r>
              <w:rPr>
                <w:color w:val="0F0F0F"/>
                <w:w w:val="105"/>
                <w:sz w:val="21"/>
              </w:rPr>
              <w:t>register</w:t>
            </w:r>
            <w:r>
              <w:rPr>
                <w:color w:val="0F0F0F"/>
                <w:spacing w:val="4"/>
                <w:w w:val="105"/>
                <w:sz w:val="21"/>
              </w:rPr>
              <w:t> </w:t>
            </w:r>
            <w:r>
              <w:rPr>
                <w:color w:val="0F0F0F"/>
                <w:w w:val="105"/>
                <w:sz w:val="21"/>
              </w:rPr>
              <w:t>for</w:t>
            </w:r>
            <w:r>
              <w:rPr>
                <w:color w:val="0F0F0F"/>
                <w:spacing w:val="-4"/>
                <w:w w:val="105"/>
                <w:sz w:val="21"/>
              </w:rPr>
              <w:t> </w:t>
            </w:r>
            <w:r>
              <w:rPr>
                <w:color w:val="0F0F0F"/>
                <w:w w:val="105"/>
                <w:sz w:val="21"/>
              </w:rPr>
              <w:t>an</w:t>
            </w:r>
            <w:r>
              <w:rPr>
                <w:color w:val="0F0F0F"/>
                <w:spacing w:val="-2"/>
                <w:w w:val="105"/>
                <w:sz w:val="21"/>
              </w:rPr>
              <w:t> account.</w:t>
            </w:r>
          </w:p>
        </w:tc>
        <w:tc>
          <w:tcPr>
            <w:tcW w:w="2134" w:type="dxa"/>
            <w:tcBorders>
              <w:left w:val="single" w:sz="2" w:space="0" w:color="000000"/>
              <w:right w:val="single" w:sz="2" w:space="0" w:color="000000"/>
            </w:tcBorders>
          </w:tcPr>
          <w:p>
            <w:pPr>
              <w:pStyle w:val="TableParagraph"/>
              <w:spacing w:before="25"/>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25"/>
              <w:ind w:left="123" w:right="6"/>
              <w:jc w:val="center"/>
              <w:rPr>
                <w:sz w:val="21"/>
              </w:rPr>
            </w:pPr>
            <w:r>
              <w:rPr>
                <w:color w:val="0F0F0F"/>
                <w:spacing w:val="-10"/>
                <w:sz w:val="21"/>
              </w:rPr>
              <w:t>M</w:t>
            </w:r>
          </w:p>
        </w:tc>
      </w:tr>
      <w:tr>
        <w:trPr>
          <w:trHeight w:val="335" w:hRule="atLeast"/>
        </w:trPr>
        <w:tc>
          <w:tcPr>
            <w:tcW w:w="1125" w:type="dxa"/>
            <w:tcBorders>
              <w:right w:val="single" w:sz="2" w:space="0" w:color="000000"/>
            </w:tcBorders>
          </w:tcPr>
          <w:p>
            <w:pPr>
              <w:pStyle w:val="TableParagraph"/>
              <w:spacing w:before="25"/>
              <w:ind w:left="117"/>
              <w:jc w:val="center"/>
              <w:rPr>
                <w:sz w:val="21"/>
              </w:rPr>
            </w:pPr>
            <w:r>
              <w:rPr>
                <w:color w:val="0F0F0F"/>
                <w:spacing w:val="-5"/>
                <w:w w:val="105"/>
                <w:sz w:val="21"/>
              </w:rPr>
              <w:t>FR2</w:t>
            </w:r>
          </w:p>
        </w:tc>
        <w:tc>
          <w:tcPr>
            <w:tcW w:w="5691" w:type="dxa"/>
            <w:tcBorders>
              <w:left w:val="single" w:sz="2" w:space="0" w:color="000000"/>
              <w:right w:val="single" w:sz="2" w:space="0" w:color="000000"/>
            </w:tcBorders>
          </w:tcPr>
          <w:p>
            <w:pPr>
              <w:pStyle w:val="TableParagraph"/>
              <w:spacing w:before="25"/>
              <w:ind w:left="126" w:right="4"/>
              <w:jc w:val="center"/>
              <w:rPr>
                <w:sz w:val="21"/>
              </w:rPr>
            </w:pPr>
            <w:r>
              <w:rPr>
                <w:color w:val="0F0F0F"/>
                <w:w w:val="105"/>
                <w:sz w:val="21"/>
              </w:rPr>
              <w:t>The</w:t>
            </w:r>
            <w:r>
              <w:rPr>
                <w:color w:val="0F0F0F"/>
                <w:spacing w:val="-6"/>
                <w:w w:val="105"/>
                <w:sz w:val="21"/>
              </w:rPr>
              <w:t> </w:t>
            </w:r>
            <w:r>
              <w:rPr>
                <w:color w:val="0F0F0F"/>
                <w:w w:val="105"/>
                <w:sz w:val="21"/>
              </w:rPr>
              <w:t>user</w:t>
            </w:r>
            <w:r>
              <w:rPr>
                <w:color w:val="0F0F0F"/>
                <w:spacing w:val="-2"/>
                <w:w w:val="105"/>
                <w:sz w:val="21"/>
              </w:rPr>
              <w:t> </w:t>
            </w:r>
            <w:r>
              <w:rPr>
                <w:color w:val="0F0F0F"/>
                <w:w w:val="105"/>
                <w:sz w:val="21"/>
              </w:rPr>
              <w:t>should</w:t>
            </w:r>
            <w:r>
              <w:rPr>
                <w:color w:val="0F0F0F"/>
                <w:spacing w:val="4"/>
                <w:w w:val="105"/>
                <w:sz w:val="21"/>
              </w:rPr>
              <w:t> </w:t>
            </w:r>
            <w:r>
              <w:rPr>
                <w:color w:val="0F0F0F"/>
                <w:w w:val="105"/>
                <w:sz w:val="21"/>
              </w:rPr>
              <w:t>be</w:t>
            </w:r>
            <w:r>
              <w:rPr>
                <w:color w:val="0F0F0F"/>
                <w:spacing w:val="-6"/>
                <w:w w:val="105"/>
                <w:sz w:val="21"/>
              </w:rPr>
              <w:t> </w:t>
            </w:r>
            <w:r>
              <w:rPr>
                <w:color w:val="0F0F0F"/>
                <w:w w:val="105"/>
                <w:sz w:val="21"/>
              </w:rPr>
              <w:t>able</w:t>
            </w:r>
            <w:r>
              <w:rPr>
                <w:color w:val="0F0F0F"/>
                <w:spacing w:val="-3"/>
                <w:w w:val="105"/>
                <w:sz w:val="21"/>
              </w:rPr>
              <w:t> </w:t>
            </w:r>
            <w:r>
              <w:rPr>
                <w:w w:val="105"/>
                <w:sz w:val="21"/>
              </w:rPr>
              <w:t>to</w:t>
            </w:r>
            <w:r>
              <w:rPr>
                <w:spacing w:val="-12"/>
                <w:w w:val="105"/>
                <w:sz w:val="21"/>
              </w:rPr>
              <w:t> </w:t>
            </w:r>
            <w:r>
              <w:rPr>
                <w:color w:val="0F0F0F"/>
                <w:w w:val="105"/>
                <w:sz w:val="21"/>
              </w:rPr>
              <w:t>authenticate</w:t>
            </w:r>
            <w:r>
              <w:rPr>
                <w:color w:val="0F0F0F"/>
                <w:spacing w:val="7"/>
                <w:w w:val="105"/>
                <w:sz w:val="21"/>
              </w:rPr>
              <w:t> </w:t>
            </w:r>
            <w:r>
              <w:rPr>
                <w:spacing w:val="-2"/>
                <w:w w:val="105"/>
                <w:sz w:val="21"/>
              </w:rPr>
              <w:t>himself</w:t>
            </w:r>
            <w:r>
              <w:rPr>
                <w:color w:val="2D2D2D"/>
                <w:spacing w:val="-2"/>
                <w:w w:val="105"/>
                <w:sz w:val="21"/>
              </w:rPr>
              <w:t>/</w:t>
            </w:r>
            <w:r>
              <w:rPr>
                <w:color w:val="0F0F0F"/>
                <w:spacing w:val="-2"/>
                <w:w w:val="105"/>
                <w:sz w:val="21"/>
              </w:rPr>
              <w:t>herself.</w:t>
            </w:r>
          </w:p>
        </w:tc>
        <w:tc>
          <w:tcPr>
            <w:tcW w:w="2134" w:type="dxa"/>
            <w:tcBorders>
              <w:left w:val="single" w:sz="2" w:space="0" w:color="000000"/>
              <w:right w:val="single" w:sz="2" w:space="0" w:color="000000"/>
            </w:tcBorders>
          </w:tcPr>
          <w:p>
            <w:pPr>
              <w:pStyle w:val="TableParagraph"/>
              <w:spacing w:before="25"/>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25"/>
              <w:ind w:left="123" w:right="10"/>
              <w:jc w:val="center"/>
              <w:rPr>
                <w:sz w:val="21"/>
              </w:rPr>
            </w:pPr>
            <w:r>
              <w:rPr>
                <w:color w:val="0F0F0F"/>
                <w:spacing w:val="-10"/>
                <w:w w:val="105"/>
                <w:sz w:val="21"/>
              </w:rPr>
              <w:t>M</w:t>
            </w:r>
          </w:p>
        </w:tc>
      </w:tr>
      <w:tr>
        <w:trPr>
          <w:trHeight w:val="333" w:hRule="atLeast"/>
        </w:trPr>
        <w:tc>
          <w:tcPr>
            <w:tcW w:w="1125" w:type="dxa"/>
            <w:tcBorders>
              <w:right w:val="single" w:sz="2" w:space="0" w:color="000000"/>
            </w:tcBorders>
          </w:tcPr>
          <w:p>
            <w:pPr>
              <w:pStyle w:val="TableParagraph"/>
              <w:spacing w:before="26"/>
              <w:ind w:left="117"/>
              <w:jc w:val="center"/>
              <w:rPr>
                <w:sz w:val="21"/>
              </w:rPr>
            </w:pPr>
            <w:r>
              <w:rPr>
                <w:color w:val="0F0F0F"/>
                <w:spacing w:val="-5"/>
                <w:w w:val="105"/>
                <w:sz w:val="21"/>
              </w:rPr>
              <w:t>FR3</w:t>
            </w:r>
          </w:p>
        </w:tc>
        <w:tc>
          <w:tcPr>
            <w:tcW w:w="5691" w:type="dxa"/>
            <w:tcBorders>
              <w:left w:val="single" w:sz="2" w:space="0" w:color="000000"/>
              <w:right w:val="single" w:sz="2" w:space="0" w:color="000000"/>
            </w:tcBorders>
          </w:tcPr>
          <w:p>
            <w:pPr>
              <w:pStyle w:val="TableParagraph"/>
              <w:spacing w:before="26"/>
              <w:ind w:left="126" w:right="6"/>
              <w:jc w:val="center"/>
              <w:rPr>
                <w:sz w:val="21"/>
              </w:rPr>
            </w:pPr>
            <w:r>
              <w:rPr>
                <w:color w:val="1D1D1D"/>
                <w:w w:val="105"/>
                <w:sz w:val="21"/>
              </w:rPr>
              <w:t>The</w:t>
            </w:r>
            <w:r>
              <w:rPr>
                <w:color w:val="1D1D1D"/>
                <w:spacing w:val="-2"/>
                <w:w w:val="105"/>
                <w:sz w:val="21"/>
              </w:rPr>
              <w:t> </w:t>
            </w:r>
            <w:r>
              <w:rPr>
                <w:color w:val="0F0F0F"/>
                <w:w w:val="105"/>
                <w:sz w:val="21"/>
              </w:rPr>
              <w:t>user</w:t>
            </w:r>
            <w:r>
              <w:rPr>
                <w:color w:val="0F0F0F"/>
                <w:spacing w:val="-6"/>
                <w:w w:val="105"/>
                <w:sz w:val="21"/>
              </w:rPr>
              <w:t> </w:t>
            </w:r>
            <w:r>
              <w:rPr>
                <w:color w:val="0F0F0F"/>
                <w:w w:val="105"/>
                <w:sz w:val="21"/>
              </w:rPr>
              <w:t>must</w:t>
            </w:r>
            <w:r>
              <w:rPr>
                <w:color w:val="0F0F0F"/>
                <w:spacing w:val="4"/>
                <w:w w:val="105"/>
                <w:sz w:val="21"/>
              </w:rPr>
              <w:t> </w:t>
            </w:r>
            <w:r>
              <w:rPr>
                <w:color w:val="0F0F0F"/>
                <w:w w:val="105"/>
                <w:sz w:val="21"/>
              </w:rPr>
              <w:t>be</w:t>
            </w:r>
            <w:r>
              <w:rPr>
                <w:color w:val="0F0F0F"/>
                <w:spacing w:val="-5"/>
                <w:w w:val="105"/>
                <w:sz w:val="21"/>
              </w:rPr>
              <w:t> </w:t>
            </w:r>
            <w:r>
              <w:rPr>
                <w:color w:val="0F0F0F"/>
                <w:w w:val="105"/>
                <w:sz w:val="21"/>
              </w:rPr>
              <w:t>able</w:t>
            </w:r>
            <w:r>
              <w:rPr>
                <w:color w:val="0F0F0F"/>
                <w:spacing w:val="5"/>
                <w:w w:val="105"/>
                <w:sz w:val="21"/>
              </w:rPr>
              <w:t> </w:t>
            </w:r>
            <w:r>
              <w:rPr>
                <w:color w:val="0F0F0F"/>
                <w:w w:val="105"/>
                <w:sz w:val="21"/>
              </w:rPr>
              <w:t>to</w:t>
            </w:r>
            <w:r>
              <w:rPr>
                <w:color w:val="0F0F0F"/>
                <w:spacing w:val="-10"/>
                <w:w w:val="105"/>
                <w:sz w:val="21"/>
              </w:rPr>
              <w:t> </w:t>
            </w:r>
            <w:r>
              <w:rPr>
                <w:color w:val="0F0F0F"/>
                <w:w w:val="105"/>
                <w:sz w:val="21"/>
              </w:rPr>
              <w:t>select the</w:t>
            </w:r>
            <w:r>
              <w:rPr>
                <w:color w:val="0F0F0F"/>
                <w:spacing w:val="1"/>
                <w:w w:val="105"/>
                <w:sz w:val="21"/>
              </w:rPr>
              <w:t> </w:t>
            </w:r>
            <w:r>
              <w:rPr>
                <w:color w:val="0F0F0F"/>
                <w:w w:val="105"/>
                <w:sz w:val="21"/>
              </w:rPr>
              <w:t>type</w:t>
            </w:r>
            <w:r>
              <w:rPr>
                <w:color w:val="0F0F0F"/>
                <w:spacing w:val="-7"/>
                <w:w w:val="105"/>
                <w:sz w:val="21"/>
              </w:rPr>
              <w:t> </w:t>
            </w:r>
            <w:r>
              <w:rPr>
                <w:color w:val="0F0F0F"/>
                <w:w w:val="105"/>
                <w:sz w:val="21"/>
              </w:rPr>
              <w:t>of</w:t>
            </w:r>
            <w:r>
              <w:rPr>
                <w:color w:val="0F0F0F"/>
                <w:spacing w:val="-3"/>
                <w:w w:val="105"/>
                <w:sz w:val="21"/>
              </w:rPr>
              <w:t> </w:t>
            </w:r>
            <w:r>
              <w:rPr>
                <w:color w:val="0F0F0F"/>
                <w:spacing w:val="-2"/>
                <w:w w:val="105"/>
                <w:sz w:val="21"/>
              </w:rPr>
              <w:t>plant.</w:t>
            </w:r>
          </w:p>
        </w:tc>
        <w:tc>
          <w:tcPr>
            <w:tcW w:w="2134" w:type="dxa"/>
            <w:tcBorders>
              <w:left w:val="single" w:sz="2" w:space="0" w:color="000000"/>
              <w:right w:val="single" w:sz="2" w:space="0" w:color="000000"/>
            </w:tcBorders>
          </w:tcPr>
          <w:p>
            <w:pPr>
              <w:pStyle w:val="TableParagraph"/>
              <w:spacing w:before="26"/>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26"/>
              <w:ind w:left="123" w:right="10"/>
              <w:jc w:val="center"/>
              <w:rPr>
                <w:sz w:val="21"/>
              </w:rPr>
            </w:pPr>
            <w:r>
              <w:rPr>
                <w:color w:val="0F0F0F"/>
                <w:spacing w:val="-10"/>
                <w:w w:val="105"/>
                <w:sz w:val="21"/>
              </w:rPr>
              <w:t>M</w:t>
            </w:r>
          </w:p>
        </w:tc>
      </w:tr>
      <w:tr>
        <w:trPr>
          <w:trHeight w:val="508" w:hRule="atLeast"/>
        </w:trPr>
        <w:tc>
          <w:tcPr>
            <w:tcW w:w="1125" w:type="dxa"/>
            <w:tcBorders>
              <w:right w:val="single" w:sz="2" w:space="0" w:color="000000"/>
            </w:tcBorders>
          </w:tcPr>
          <w:p>
            <w:pPr>
              <w:pStyle w:val="TableParagraph"/>
              <w:spacing w:before="110"/>
              <w:ind w:left="117" w:right="4"/>
              <w:jc w:val="center"/>
              <w:rPr>
                <w:sz w:val="21"/>
              </w:rPr>
            </w:pPr>
            <w:r>
              <w:rPr>
                <w:color w:val="0F0F0F"/>
                <w:spacing w:val="-5"/>
                <w:w w:val="105"/>
                <w:sz w:val="21"/>
              </w:rPr>
              <w:t>FR4</w:t>
            </w:r>
          </w:p>
        </w:tc>
        <w:tc>
          <w:tcPr>
            <w:tcW w:w="5691" w:type="dxa"/>
            <w:tcBorders>
              <w:left w:val="single" w:sz="2" w:space="0" w:color="000000"/>
              <w:right w:val="single" w:sz="6" w:space="0" w:color="000000"/>
            </w:tcBorders>
          </w:tcPr>
          <w:p>
            <w:pPr>
              <w:pStyle w:val="TableParagraph"/>
              <w:spacing w:line="227" w:lineRule="exact"/>
              <w:ind w:left="131" w:right="8"/>
              <w:jc w:val="center"/>
              <w:rPr>
                <w:sz w:val="21"/>
              </w:rPr>
            </w:pPr>
            <w:r>
              <w:rPr>
                <w:color w:val="0F0F0F"/>
                <w:w w:val="105"/>
                <w:sz w:val="21"/>
              </w:rPr>
              <w:t>The</w:t>
            </w:r>
            <w:r>
              <w:rPr>
                <w:color w:val="0F0F0F"/>
                <w:spacing w:val="-5"/>
                <w:w w:val="105"/>
                <w:sz w:val="21"/>
              </w:rPr>
              <w:t> </w:t>
            </w:r>
            <w:r>
              <w:rPr>
                <w:color w:val="0F0F0F"/>
                <w:w w:val="105"/>
                <w:sz w:val="21"/>
              </w:rPr>
              <w:t>user</w:t>
            </w:r>
            <w:r>
              <w:rPr>
                <w:color w:val="0F0F0F"/>
                <w:spacing w:val="-4"/>
                <w:w w:val="105"/>
                <w:sz w:val="21"/>
              </w:rPr>
              <w:t> </w:t>
            </w:r>
            <w:r>
              <w:rPr>
                <w:color w:val="0F0F0F"/>
                <w:w w:val="105"/>
                <w:sz w:val="21"/>
              </w:rPr>
              <w:t>must</w:t>
            </w:r>
            <w:r>
              <w:rPr>
                <w:color w:val="0F0F0F"/>
                <w:spacing w:val="5"/>
                <w:w w:val="105"/>
                <w:sz w:val="21"/>
              </w:rPr>
              <w:t> </w:t>
            </w:r>
            <w:r>
              <w:rPr>
                <w:color w:val="0F0F0F"/>
                <w:w w:val="105"/>
                <w:sz w:val="21"/>
              </w:rPr>
              <w:t>be</w:t>
            </w:r>
            <w:r>
              <w:rPr>
                <w:color w:val="0F0F0F"/>
                <w:spacing w:val="-9"/>
                <w:w w:val="105"/>
                <w:sz w:val="21"/>
              </w:rPr>
              <w:t> </w:t>
            </w:r>
            <w:r>
              <w:rPr>
                <w:color w:val="0F0F0F"/>
                <w:w w:val="105"/>
                <w:sz w:val="21"/>
              </w:rPr>
              <w:t>able</w:t>
            </w:r>
            <w:r>
              <w:rPr>
                <w:color w:val="0F0F0F"/>
                <w:spacing w:val="-2"/>
                <w:w w:val="105"/>
                <w:sz w:val="21"/>
              </w:rPr>
              <w:t> </w:t>
            </w:r>
            <w:r>
              <w:rPr>
                <w:color w:val="0F0F0F"/>
                <w:w w:val="105"/>
                <w:sz w:val="21"/>
              </w:rPr>
              <w:t>to</w:t>
            </w:r>
            <w:r>
              <w:rPr>
                <w:color w:val="0F0F0F"/>
                <w:spacing w:val="-6"/>
                <w:w w:val="105"/>
                <w:sz w:val="21"/>
              </w:rPr>
              <w:t> </w:t>
            </w:r>
            <w:r>
              <w:rPr>
                <w:color w:val="0F0F0F"/>
                <w:w w:val="105"/>
                <w:sz w:val="21"/>
              </w:rPr>
              <w:t>take/insert</w:t>
            </w:r>
            <w:r>
              <w:rPr>
                <w:color w:val="0F0F0F"/>
                <w:spacing w:val="-1"/>
                <w:w w:val="105"/>
                <w:sz w:val="21"/>
              </w:rPr>
              <w:t> </w:t>
            </w:r>
            <w:r>
              <w:rPr>
                <w:color w:val="0F0F0F"/>
                <w:w w:val="105"/>
                <w:sz w:val="21"/>
              </w:rPr>
              <w:t>a</w:t>
            </w:r>
            <w:r>
              <w:rPr>
                <w:color w:val="0F0F0F"/>
                <w:spacing w:val="-6"/>
                <w:w w:val="105"/>
                <w:sz w:val="21"/>
              </w:rPr>
              <w:t> </w:t>
            </w:r>
            <w:r>
              <w:rPr>
                <w:color w:val="0F0F0F"/>
                <w:w w:val="105"/>
                <w:sz w:val="21"/>
              </w:rPr>
              <w:t>picture</w:t>
            </w:r>
            <w:r>
              <w:rPr>
                <w:color w:val="0F0F0F"/>
                <w:spacing w:val="-1"/>
                <w:w w:val="105"/>
                <w:sz w:val="21"/>
              </w:rPr>
              <w:t> </w:t>
            </w:r>
            <w:r>
              <w:rPr>
                <w:color w:val="0F0F0F"/>
                <w:w w:val="105"/>
                <w:sz w:val="21"/>
              </w:rPr>
              <w:t>using </w:t>
            </w:r>
            <w:r>
              <w:rPr>
                <w:color w:val="0F0F0F"/>
                <w:spacing w:val="-5"/>
                <w:w w:val="105"/>
                <w:sz w:val="21"/>
              </w:rPr>
              <w:t>the</w:t>
            </w:r>
          </w:p>
          <w:p>
            <w:pPr>
              <w:pStyle w:val="TableParagraph"/>
              <w:spacing w:before="13"/>
              <w:ind w:left="131" w:right="2"/>
              <w:jc w:val="center"/>
              <w:rPr>
                <w:sz w:val="21"/>
              </w:rPr>
            </w:pPr>
            <w:r>
              <w:rPr>
                <w:color w:val="0F0F0F"/>
                <w:w w:val="105"/>
                <w:sz w:val="21"/>
              </w:rPr>
              <w:t>mobile</w:t>
            </w:r>
            <w:r>
              <w:rPr>
                <w:color w:val="0F0F0F"/>
                <w:spacing w:val="-6"/>
                <w:w w:val="105"/>
                <w:sz w:val="21"/>
              </w:rPr>
              <w:t> </w:t>
            </w:r>
            <w:r>
              <w:rPr>
                <w:color w:val="0F0F0F"/>
                <w:spacing w:val="-4"/>
                <w:w w:val="105"/>
                <w:sz w:val="21"/>
              </w:rPr>
              <w:t>app.</w:t>
            </w:r>
          </w:p>
        </w:tc>
        <w:tc>
          <w:tcPr>
            <w:tcW w:w="2134" w:type="dxa"/>
            <w:tcBorders>
              <w:left w:val="single" w:sz="6" w:space="0" w:color="000000"/>
              <w:right w:val="single" w:sz="2" w:space="0" w:color="000000"/>
            </w:tcBorders>
          </w:tcPr>
          <w:p>
            <w:pPr>
              <w:pStyle w:val="TableParagraph"/>
              <w:spacing w:before="110"/>
              <w:ind w:left="102"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10"/>
              <w:ind w:left="123"/>
              <w:jc w:val="center"/>
              <w:rPr>
                <w:sz w:val="21"/>
              </w:rPr>
            </w:pPr>
            <w:r>
              <w:rPr>
                <w:color w:val="0F0F0F"/>
                <w:spacing w:val="-10"/>
                <w:w w:val="105"/>
                <w:sz w:val="21"/>
              </w:rPr>
              <w:t>M</w:t>
            </w:r>
          </w:p>
        </w:tc>
      </w:tr>
      <w:tr>
        <w:trPr>
          <w:trHeight w:val="505" w:hRule="atLeast"/>
        </w:trPr>
        <w:tc>
          <w:tcPr>
            <w:tcW w:w="1125" w:type="dxa"/>
            <w:tcBorders>
              <w:right w:val="single" w:sz="2" w:space="0" w:color="000000"/>
            </w:tcBorders>
          </w:tcPr>
          <w:p>
            <w:pPr>
              <w:pStyle w:val="TableParagraph"/>
              <w:spacing w:before="111"/>
              <w:ind w:left="117"/>
              <w:jc w:val="center"/>
              <w:rPr>
                <w:sz w:val="21"/>
              </w:rPr>
            </w:pPr>
            <w:r>
              <w:rPr>
                <w:color w:val="0F0F0F"/>
                <w:spacing w:val="-5"/>
                <w:w w:val="105"/>
                <w:sz w:val="21"/>
              </w:rPr>
              <w:t>FR5</w:t>
            </w:r>
          </w:p>
        </w:tc>
        <w:tc>
          <w:tcPr>
            <w:tcW w:w="5691" w:type="dxa"/>
            <w:tcBorders>
              <w:left w:val="single" w:sz="2" w:space="0" w:color="000000"/>
              <w:right w:val="single" w:sz="6" w:space="0" w:color="000000"/>
            </w:tcBorders>
          </w:tcPr>
          <w:p>
            <w:pPr>
              <w:pStyle w:val="TableParagraph"/>
              <w:spacing w:line="228" w:lineRule="exact"/>
              <w:ind w:left="131" w:right="21"/>
              <w:jc w:val="center"/>
              <w:rPr>
                <w:sz w:val="21"/>
              </w:rPr>
            </w:pPr>
            <w:r>
              <w:rPr>
                <w:color w:val="0F0F0F"/>
                <w:w w:val="105"/>
                <w:sz w:val="21"/>
              </w:rPr>
              <w:t>The</w:t>
            </w:r>
            <w:r>
              <w:rPr>
                <w:color w:val="0F0F0F"/>
                <w:spacing w:val="-6"/>
                <w:w w:val="105"/>
                <w:sz w:val="21"/>
              </w:rPr>
              <w:t> </w:t>
            </w:r>
            <w:r>
              <w:rPr>
                <w:color w:val="0F0F0F"/>
                <w:w w:val="105"/>
                <w:sz w:val="21"/>
              </w:rPr>
              <w:t>app</w:t>
            </w:r>
            <w:r>
              <w:rPr>
                <w:color w:val="0F0F0F"/>
                <w:spacing w:val="-2"/>
                <w:w w:val="105"/>
                <w:sz w:val="21"/>
              </w:rPr>
              <w:t> </w:t>
            </w:r>
            <w:r>
              <w:rPr>
                <w:color w:val="0F0F0F"/>
                <w:w w:val="105"/>
                <w:sz w:val="21"/>
              </w:rPr>
              <w:t>must</w:t>
            </w:r>
            <w:r>
              <w:rPr>
                <w:color w:val="0F0F0F"/>
                <w:spacing w:val="-2"/>
                <w:w w:val="105"/>
                <w:sz w:val="21"/>
              </w:rPr>
              <w:t> </w:t>
            </w:r>
            <w:r>
              <w:rPr>
                <w:color w:val="0F0F0F"/>
                <w:w w:val="105"/>
                <w:sz w:val="21"/>
              </w:rPr>
              <w:t>analyse</w:t>
            </w:r>
            <w:r>
              <w:rPr>
                <w:color w:val="0F0F0F"/>
                <w:spacing w:val="5"/>
                <w:w w:val="105"/>
                <w:sz w:val="21"/>
              </w:rPr>
              <w:t> </w:t>
            </w:r>
            <w:r>
              <w:rPr>
                <w:color w:val="0F0F0F"/>
                <w:w w:val="105"/>
                <w:sz w:val="21"/>
              </w:rPr>
              <w:t>the</w:t>
            </w:r>
            <w:r>
              <w:rPr>
                <w:color w:val="0F0F0F"/>
                <w:spacing w:val="-5"/>
                <w:w w:val="105"/>
                <w:sz w:val="21"/>
              </w:rPr>
              <w:t> </w:t>
            </w:r>
            <w:r>
              <w:rPr>
                <w:color w:val="0F0F0F"/>
                <w:w w:val="105"/>
                <w:sz w:val="21"/>
              </w:rPr>
              <w:t>given</w:t>
            </w:r>
            <w:r>
              <w:rPr>
                <w:color w:val="0F0F0F"/>
                <w:spacing w:val="-5"/>
                <w:w w:val="105"/>
                <w:sz w:val="21"/>
              </w:rPr>
              <w:t> </w:t>
            </w:r>
            <w:r>
              <w:rPr>
                <w:color w:val="0F0F0F"/>
                <w:w w:val="105"/>
                <w:sz w:val="21"/>
              </w:rPr>
              <w:t>image</w:t>
            </w:r>
            <w:r>
              <w:rPr>
                <w:color w:val="0F0F0F"/>
                <w:spacing w:val="-2"/>
                <w:w w:val="105"/>
                <w:sz w:val="21"/>
              </w:rPr>
              <w:t> </w:t>
            </w:r>
            <w:r>
              <w:rPr>
                <w:color w:val="0F0F0F"/>
                <w:w w:val="105"/>
                <w:sz w:val="21"/>
              </w:rPr>
              <w:t>using</w:t>
            </w:r>
            <w:r>
              <w:rPr>
                <w:color w:val="0F0F0F"/>
                <w:spacing w:val="-3"/>
                <w:w w:val="105"/>
                <w:sz w:val="21"/>
              </w:rPr>
              <w:t> </w:t>
            </w:r>
            <w:r>
              <w:rPr>
                <w:color w:val="0F0F0F"/>
                <w:w w:val="105"/>
                <w:sz w:val="21"/>
              </w:rPr>
              <w:t>the</w:t>
            </w:r>
            <w:r>
              <w:rPr>
                <w:color w:val="0F0F0F"/>
                <w:spacing w:val="-2"/>
                <w:w w:val="105"/>
                <w:sz w:val="21"/>
              </w:rPr>
              <w:t> trained</w:t>
            </w:r>
          </w:p>
          <w:p>
            <w:pPr>
              <w:pStyle w:val="TableParagraph"/>
              <w:spacing w:before="8"/>
              <w:ind w:left="131"/>
              <w:jc w:val="center"/>
              <w:rPr>
                <w:sz w:val="21"/>
              </w:rPr>
            </w:pPr>
            <w:r>
              <w:rPr>
                <w:color w:val="0F0F0F"/>
                <w:spacing w:val="-2"/>
                <w:w w:val="105"/>
                <w:sz w:val="21"/>
              </w:rPr>
              <w:t>model.</w:t>
            </w:r>
          </w:p>
        </w:tc>
        <w:tc>
          <w:tcPr>
            <w:tcW w:w="2134" w:type="dxa"/>
            <w:tcBorders>
              <w:left w:val="single" w:sz="6" w:space="0" w:color="000000"/>
              <w:right w:val="single" w:sz="2" w:space="0" w:color="000000"/>
            </w:tcBorders>
          </w:tcPr>
          <w:p>
            <w:pPr>
              <w:pStyle w:val="TableParagraph"/>
              <w:spacing w:before="111"/>
              <w:ind w:left="102"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11"/>
              <w:ind w:left="123" w:right="4"/>
              <w:jc w:val="center"/>
              <w:rPr>
                <w:sz w:val="21"/>
              </w:rPr>
            </w:pPr>
            <w:r>
              <w:rPr>
                <w:color w:val="0F0F0F"/>
                <w:spacing w:val="-10"/>
                <w:w w:val="110"/>
                <w:sz w:val="21"/>
              </w:rPr>
              <w:t>M</w:t>
            </w:r>
          </w:p>
        </w:tc>
      </w:tr>
      <w:tr>
        <w:trPr>
          <w:trHeight w:val="506" w:hRule="atLeast"/>
        </w:trPr>
        <w:tc>
          <w:tcPr>
            <w:tcW w:w="1125" w:type="dxa"/>
            <w:tcBorders>
              <w:right w:val="single" w:sz="2" w:space="0" w:color="000000"/>
            </w:tcBorders>
          </w:tcPr>
          <w:p>
            <w:pPr>
              <w:pStyle w:val="TableParagraph"/>
              <w:spacing w:before="114"/>
              <w:ind w:left="117"/>
              <w:jc w:val="center"/>
              <w:rPr>
                <w:sz w:val="21"/>
              </w:rPr>
            </w:pPr>
            <w:r>
              <w:rPr>
                <w:color w:val="0F0F0F"/>
                <w:spacing w:val="-5"/>
                <w:w w:val="105"/>
                <w:sz w:val="21"/>
              </w:rPr>
              <w:t>FR6</w:t>
            </w:r>
          </w:p>
        </w:tc>
        <w:tc>
          <w:tcPr>
            <w:tcW w:w="5691" w:type="dxa"/>
            <w:tcBorders>
              <w:left w:val="single" w:sz="2" w:space="0" w:color="000000"/>
              <w:right w:val="single" w:sz="2" w:space="0" w:color="000000"/>
            </w:tcBorders>
          </w:tcPr>
          <w:p>
            <w:pPr>
              <w:pStyle w:val="TableParagraph"/>
              <w:spacing w:line="231" w:lineRule="exact"/>
              <w:ind w:left="126" w:right="14"/>
              <w:jc w:val="center"/>
              <w:rPr>
                <w:sz w:val="21"/>
              </w:rPr>
            </w:pPr>
            <w:r>
              <w:rPr>
                <w:color w:val="0F0F0F"/>
                <w:w w:val="105"/>
                <w:sz w:val="21"/>
              </w:rPr>
              <w:t>The</w:t>
            </w:r>
            <w:r>
              <w:rPr>
                <w:color w:val="0F0F0F"/>
                <w:spacing w:val="-9"/>
                <w:w w:val="105"/>
                <w:sz w:val="21"/>
              </w:rPr>
              <w:t> </w:t>
            </w:r>
            <w:r>
              <w:rPr>
                <w:color w:val="0F0F0F"/>
                <w:w w:val="105"/>
                <w:sz w:val="21"/>
              </w:rPr>
              <w:t>app</w:t>
            </w:r>
            <w:r>
              <w:rPr>
                <w:color w:val="0F0F0F"/>
                <w:spacing w:val="-1"/>
                <w:w w:val="105"/>
                <w:sz w:val="21"/>
              </w:rPr>
              <w:t> </w:t>
            </w:r>
            <w:r>
              <w:rPr>
                <w:color w:val="0F0F0F"/>
                <w:w w:val="105"/>
                <w:sz w:val="21"/>
              </w:rPr>
              <w:t>must</w:t>
            </w:r>
            <w:r>
              <w:rPr>
                <w:color w:val="0F0F0F"/>
                <w:spacing w:val="4"/>
                <w:w w:val="105"/>
                <w:sz w:val="21"/>
              </w:rPr>
              <w:t> </w:t>
            </w:r>
            <w:r>
              <w:rPr>
                <w:color w:val="0F0F0F"/>
                <w:w w:val="105"/>
                <w:sz w:val="21"/>
              </w:rPr>
              <w:t>be</w:t>
            </w:r>
            <w:r>
              <w:rPr>
                <w:color w:val="0F0F0F"/>
                <w:spacing w:val="-9"/>
                <w:w w:val="105"/>
                <w:sz w:val="21"/>
              </w:rPr>
              <w:t> </w:t>
            </w:r>
            <w:r>
              <w:rPr>
                <w:color w:val="0F0F0F"/>
                <w:w w:val="105"/>
                <w:sz w:val="21"/>
              </w:rPr>
              <w:t>able</w:t>
            </w:r>
            <w:r>
              <w:rPr>
                <w:color w:val="0F0F0F"/>
                <w:spacing w:val="-5"/>
                <w:w w:val="105"/>
                <w:sz w:val="21"/>
              </w:rPr>
              <w:t> </w:t>
            </w:r>
            <w:r>
              <w:rPr>
                <w:color w:val="0F0F0F"/>
                <w:w w:val="105"/>
                <w:sz w:val="21"/>
              </w:rPr>
              <w:t>to</w:t>
            </w:r>
            <w:r>
              <w:rPr>
                <w:color w:val="0F0F0F"/>
                <w:spacing w:val="-12"/>
                <w:w w:val="105"/>
                <w:sz w:val="21"/>
              </w:rPr>
              <w:t> </w:t>
            </w:r>
            <w:r>
              <w:rPr>
                <w:color w:val="0F0F0F"/>
                <w:w w:val="105"/>
                <w:sz w:val="21"/>
              </w:rPr>
              <w:t>predict</w:t>
            </w:r>
            <w:r>
              <w:rPr>
                <w:color w:val="0F0F0F"/>
                <w:spacing w:val="7"/>
                <w:w w:val="105"/>
                <w:sz w:val="21"/>
              </w:rPr>
              <w:t> </w:t>
            </w:r>
            <w:r>
              <w:rPr>
                <w:color w:val="1D1D1D"/>
                <w:w w:val="105"/>
                <w:sz w:val="21"/>
              </w:rPr>
              <w:t>and </w:t>
            </w:r>
            <w:r>
              <w:rPr>
                <w:color w:val="0F0F0F"/>
                <w:w w:val="105"/>
                <w:sz w:val="21"/>
              </w:rPr>
              <w:t>display</w:t>
            </w:r>
            <w:r>
              <w:rPr>
                <w:color w:val="0F0F0F"/>
                <w:spacing w:val="5"/>
                <w:w w:val="105"/>
                <w:sz w:val="21"/>
              </w:rPr>
              <w:t> </w:t>
            </w:r>
            <w:r>
              <w:rPr>
                <w:color w:val="0F0F0F"/>
                <w:w w:val="105"/>
                <w:sz w:val="21"/>
              </w:rPr>
              <w:t>the</w:t>
            </w:r>
            <w:r>
              <w:rPr>
                <w:color w:val="0F0F0F"/>
                <w:spacing w:val="-6"/>
                <w:w w:val="105"/>
                <w:sz w:val="21"/>
              </w:rPr>
              <w:t> </w:t>
            </w:r>
            <w:r>
              <w:rPr>
                <w:color w:val="0F0F0F"/>
                <w:w w:val="105"/>
                <w:sz w:val="21"/>
              </w:rPr>
              <w:t>disease </w:t>
            </w:r>
            <w:r>
              <w:rPr>
                <w:color w:val="0F0F0F"/>
                <w:spacing w:val="-4"/>
                <w:w w:val="105"/>
                <w:sz w:val="21"/>
              </w:rPr>
              <w:t>type</w:t>
            </w:r>
          </w:p>
          <w:p>
            <w:pPr>
              <w:pStyle w:val="TableParagraph"/>
              <w:spacing w:before="8"/>
              <w:ind w:left="126" w:right="2"/>
              <w:jc w:val="center"/>
              <w:rPr>
                <w:sz w:val="21"/>
              </w:rPr>
            </w:pPr>
            <w:r>
              <w:rPr>
                <w:color w:val="0F0F0F"/>
                <w:w w:val="105"/>
                <w:sz w:val="21"/>
              </w:rPr>
              <w:t>using</w:t>
            </w:r>
            <w:r>
              <w:rPr>
                <w:color w:val="0F0F0F"/>
                <w:spacing w:val="5"/>
                <w:w w:val="105"/>
                <w:sz w:val="21"/>
              </w:rPr>
              <w:t> </w:t>
            </w:r>
            <w:r>
              <w:rPr>
                <w:color w:val="0F0F0F"/>
                <w:spacing w:val="-5"/>
                <w:w w:val="105"/>
                <w:sz w:val="21"/>
              </w:rPr>
              <w:t>ML.</w:t>
            </w:r>
          </w:p>
        </w:tc>
        <w:tc>
          <w:tcPr>
            <w:tcW w:w="2134" w:type="dxa"/>
            <w:tcBorders>
              <w:left w:val="single" w:sz="2" w:space="0" w:color="000000"/>
              <w:right w:val="single" w:sz="2" w:space="0" w:color="000000"/>
            </w:tcBorders>
          </w:tcPr>
          <w:p>
            <w:pPr>
              <w:pStyle w:val="TableParagraph"/>
              <w:spacing w:before="114"/>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14"/>
              <w:ind w:left="123" w:right="10"/>
              <w:jc w:val="center"/>
              <w:rPr>
                <w:sz w:val="21"/>
              </w:rPr>
            </w:pPr>
            <w:r>
              <w:rPr>
                <w:color w:val="0F0F0F"/>
                <w:spacing w:val="-10"/>
                <w:w w:val="105"/>
                <w:sz w:val="21"/>
              </w:rPr>
              <w:t>M</w:t>
            </w:r>
          </w:p>
        </w:tc>
      </w:tr>
      <w:tr>
        <w:trPr>
          <w:trHeight w:val="506" w:hRule="atLeast"/>
        </w:trPr>
        <w:tc>
          <w:tcPr>
            <w:tcW w:w="1125" w:type="dxa"/>
            <w:tcBorders>
              <w:right w:val="single" w:sz="2" w:space="0" w:color="000000"/>
            </w:tcBorders>
          </w:tcPr>
          <w:p>
            <w:pPr>
              <w:pStyle w:val="TableParagraph"/>
              <w:spacing w:before="112"/>
              <w:ind w:left="117"/>
              <w:jc w:val="center"/>
              <w:rPr>
                <w:sz w:val="21"/>
              </w:rPr>
            </w:pPr>
            <w:r>
              <w:rPr>
                <w:color w:val="0F0F0F"/>
                <w:spacing w:val="-5"/>
                <w:w w:val="105"/>
                <w:sz w:val="21"/>
              </w:rPr>
              <w:t>FR7</w:t>
            </w:r>
          </w:p>
        </w:tc>
        <w:tc>
          <w:tcPr>
            <w:tcW w:w="5691" w:type="dxa"/>
            <w:tcBorders>
              <w:left w:val="single" w:sz="2" w:space="0" w:color="000000"/>
              <w:right w:val="single" w:sz="6" w:space="0" w:color="000000"/>
            </w:tcBorders>
          </w:tcPr>
          <w:p>
            <w:pPr>
              <w:pStyle w:val="TableParagraph"/>
              <w:spacing w:line="229" w:lineRule="exact"/>
              <w:ind w:left="131" w:right="8"/>
              <w:jc w:val="center"/>
              <w:rPr>
                <w:sz w:val="21"/>
              </w:rPr>
            </w:pPr>
            <w:r>
              <w:rPr>
                <w:color w:val="0F0F0F"/>
                <w:w w:val="105"/>
                <w:sz w:val="21"/>
              </w:rPr>
              <w:t>The app</w:t>
            </w:r>
            <w:r>
              <w:rPr>
                <w:color w:val="0F0F0F"/>
                <w:spacing w:val="-3"/>
                <w:w w:val="105"/>
                <w:sz w:val="21"/>
              </w:rPr>
              <w:t> </w:t>
            </w:r>
            <w:r>
              <w:rPr>
                <w:color w:val="0F0F0F"/>
                <w:w w:val="105"/>
                <w:sz w:val="21"/>
              </w:rPr>
              <w:t>should</w:t>
            </w:r>
            <w:r>
              <w:rPr>
                <w:color w:val="0F0F0F"/>
                <w:spacing w:val="2"/>
                <w:w w:val="105"/>
                <w:sz w:val="21"/>
              </w:rPr>
              <w:t> </w:t>
            </w:r>
            <w:r>
              <w:rPr>
                <w:color w:val="0F0F0F"/>
                <w:w w:val="105"/>
                <w:sz w:val="21"/>
              </w:rPr>
              <w:t>be</w:t>
            </w:r>
            <w:r>
              <w:rPr>
                <w:color w:val="0F0F0F"/>
                <w:spacing w:val="-6"/>
                <w:w w:val="105"/>
                <w:sz w:val="21"/>
              </w:rPr>
              <w:t> </w:t>
            </w:r>
            <w:r>
              <w:rPr>
                <w:color w:val="0F0F0F"/>
                <w:w w:val="105"/>
                <w:sz w:val="21"/>
              </w:rPr>
              <w:t>able</w:t>
            </w:r>
            <w:r>
              <w:rPr>
                <w:color w:val="0F0F0F"/>
                <w:spacing w:val="5"/>
                <w:w w:val="105"/>
                <w:sz w:val="21"/>
              </w:rPr>
              <w:t> </w:t>
            </w:r>
            <w:r>
              <w:rPr>
                <w:color w:val="0F0F0F"/>
                <w:w w:val="105"/>
                <w:sz w:val="21"/>
              </w:rPr>
              <w:t>to</w:t>
            </w:r>
            <w:r>
              <w:rPr>
                <w:color w:val="0F0F0F"/>
                <w:spacing w:val="-11"/>
                <w:w w:val="105"/>
                <w:sz w:val="21"/>
              </w:rPr>
              <w:t> </w:t>
            </w:r>
            <w:r>
              <w:rPr>
                <w:color w:val="0F0F0F"/>
                <w:w w:val="105"/>
                <w:sz w:val="21"/>
              </w:rPr>
              <w:t>show</w:t>
            </w:r>
            <w:r>
              <w:rPr>
                <w:color w:val="0F0F0F"/>
                <w:spacing w:val="-3"/>
                <w:w w:val="105"/>
                <w:sz w:val="21"/>
              </w:rPr>
              <w:t> </w:t>
            </w:r>
            <w:r>
              <w:rPr>
                <w:color w:val="0F0F0F"/>
                <w:w w:val="105"/>
                <w:sz w:val="21"/>
              </w:rPr>
              <w:t>a</w:t>
            </w:r>
            <w:r>
              <w:rPr>
                <w:color w:val="0F0F0F"/>
                <w:spacing w:val="-3"/>
                <w:w w:val="105"/>
                <w:sz w:val="21"/>
              </w:rPr>
              <w:t> </w:t>
            </w:r>
            <w:r>
              <w:rPr>
                <w:color w:val="0F0F0F"/>
                <w:w w:val="105"/>
                <w:sz w:val="21"/>
              </w:rPr>
              <w:t>description</w:t>
            </w:r>
            <w:r>
              <w:rPr>
                <w:color w:val="0F0F0F"/>
                <w:spacing w:val="10"/>
                <w:w w:val="105"/>
                <w:sz w:val="21"/>
              </w:rPr>
              <w:t> </w:t>
            </w:r>
            <w:r>
              <w:rPr>
                <w:color w:val="0F0F0F"/>
                <w:w w:val="105"/>
                <w:sz w:val="21"/>
              </w:rPr>
              <w:t>of</w:t>
            </w:r>
            <w:r>
              <w:rPr>
                <w:color w:val="0F0F0F"/>
                <w:spacing w:val="-6"/>
                <w:w w:val="105"/>
                <w:sz w:val="21"/>
              </w:rPr>
              <w:t> </w:t>
            </w:r>
            <w:r>
              <w:rPr>
                <w:color w:val="0F0F0F"/>
                <w:spacing w:val="-5"/>
                <w:w w:val="105"/>
                <w:sz w:val="21"/>
              </w:rPr>
              <w:t>the</w:t>
            </w:r>
          </w:p>
          <w:p>
            <w:pPr>
              <w:pStyle w:val="TableParagraph"/>
              <w:spacing w:before="13"/>
              <w:ind w:left="131" w:right="4"/>
              <w:jc w:val="center"/>
              <w:rPr>
                <w:sz w:val="21"/>
              </w:rPr>
            </w:pPr>
            <w:r>
              <w:rPr>
                <w:color w:val="0F0F0F"/>
                <w:w w:val="105"/>
                <w:sz w:val="21"/>
              </w:rPr>
              <w:t>predicted</w:t>
            </w:r>
            <w:r>
              <w:rPr>
                <w:color w:val="0F0F0F"/>
                <w:spacing w:val="-1"/>
                <w:w w:val="105"/>
                <w:sz w:val="21"/>
              </w:rPr>
              <w:t> </w:t>
            </w:r>
            <w:r>
              <w:rPr>
                <w:color w:val="0F0F0F"/>
                <w:spacing w:val="-2"/>
                <w:w w:val="105"/>
                <w:sz w:val="21"/>
              </w:rPr>
              <w:t>disease.</w:t>
            </w:r>
          </w:p>
        </w:tc>
        <w:tc>
          <w:tcPr>
            <w:tcW w:w="2134" w:type="dxa"/>
            <w:tcBorders>
              <w:left w:val="single" w:sz="6" w:space="0" w:color="000000"/>
              <w:right w:val="single" w:sz="2" w:space="0" w:color="000000"/>
            </w:tcBorders>
          </w:tcPr>
          <w:p>
            <w:pPr>
              <w:pStyle w:val="TableParagraph"/>
              <w:spacing w:before="112"/>
              <w:ind w:left="102"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24"/>
              <w:ind w:left="123" w:right="7"/>
              <w:jc w:val="center"/>
              <w:rPr>
                <w:sz w:val="31"/>
              </w:rPr>
            </w:pPr>
            <w:r>
              <w:rPr>
                <w:color w:val="0F0F0F"/>
                <w:spacing w:val="-10"/>
                <w:w w:val="105"/>
                <w:sz w:val="31"/>
              </w:rPr>
              <w:t>s</w:t>
            </w:r>
          </w:p>
        </w:tc>
      </w:tr>
      <w:tr>
        <w:trPr>
          <w:trHeight w:val="762" w:hRule="atLeast"/>
        </w:trPr>
        <w:tc>
          <w:tcPr>
            <w:tcW w:w="1125" w:type="dxa"/>
          </w:tcPr>
          <w:p>
            <w:pPr>
              <w:pStyle w:val="TableParagraph"/>
              <w:spacing w:before="240"/>
              <w:ind w:left="116"/>
              <w:jc w:val="center"/>
              <w:rPr>
                <w:sz w:val="21"/>
              </w:rPr>
            </w:pPr>
            <w:r>
              <w:rPr>
                <w:color w:val="0F0F0F"/>
                <w:spacing w:val="-5"/>
                <w:w w:val="105"/>
                <w:sz w:val="21"/>
              </w:rPr>
              <w:t>FR8</w:t>
            </w:r>
          </w:p>
        </w:tc>
        <w:tc>
          <w:tcPr>
            <w:tcW w:w="5691" w:type="dxa"/>
          </w:tcPr>
          <w:p>
            <w:pPr>
              <w:pStyle w:val="TableParagraph"/>
              <w:spacing w:line="227" w:lineRule="exact"/>
              <w:ind w:left="324"/>
              <w:rPr>
                <w:sz w:val="21"/>
              </w:rPr>
            </w:pPr>
            <w:r>
              <w:rPr>
                <w:color w:val="0F0F0F"/>
                <w:w w:val="105"/>
                <w:sz w:val="21"/>
              </w:rPr>
              <w:t>The</w:t>
            </w:r>
            <w:r>
              <w:rPr>
                <w:color w:val="0F0F0F"/>
                <w:spacing w:val="-7"/>
                <w:w w:val="105"/>
                <w:sz w:val="21"/>
              </w:rPr>
              <w:t> </w:t>
            </w:r>
            <w:r>
              <w:rPr>
                <w:color w:val="0F0F0F"/>
                <w:w w:val="105"/>
                <w:sz w:val="21"/>
              </w:rPr>
              <w:t>app</w:t>
            </w:r>
            <w:r>
              <w:rPr>
                <w:color w:val="0F0F0F"/>
                <w:spacing w:val="-2"/>
                <w:w w:val="105"/>
                <w:sz w:val="21"/>
              </w:rPr>
              <w:t> </w:t>
            </w:r>
            <w:r>
              <w:rPr>
                <w:color w:val="0F0F0F"/>
                <w:w w:val="105"/>
                <w:sz w:val="21"/>
              </w:rPr>
              <w:t>could</w:t>
            </w:r>
            <w:r>
              <w:rPr>
                <w:color w:val="0F0F0F"/>
                <w:spacing w:val="9"/>
                <w:w w:val="105"/>
                <w:sz w:val="21"/>
              </w:rPr>
              <w:t> </w:t>
            </w:r>
            <w:r>
              <w:rPr>
                <w:color w:val="0F0F0F"/>
                <w:w w:val="105"/>
                <w:sz w:val="21"/>
              </w:rPr>
              <w:t>let</w:t>
            </w:r>
            <w:r>
              <w:rPr>
                <w:color w:val="0F0F0F"/>
                <w:spacing w:val="-2"/>
                <w:w w:val="105"/>
                <w:sz w:val="21"/>
              </w:rPr>
              <w:t> </w:t>
            </w:r>
            <w:r>
              <w:rPr>
                <w:color w:val="0F0F0F"/>
                <w:w w:val="105"/>
                <w:sz w:val="21"/>
              </w:rPr>
              <w:t>the</w:t>
            </w:r>
            <w:r>
              <w:rPr>
                <w:color w:val="0F0F0F"/>
                <w:spacing w:val="-4"/>
                <w:w w:val="105"/>
                <w:sz w:val="21"/>
              </w:rPr>
              <w:t> </w:t>
            </w:r>
            <w:r>
              <w:rPr>
                <w:color w:val="0F0F0F"/>
                <w:w w:val="105"/>
                <w:sz w:val="21"/>
              </w:rPr>
              <w:t>user</w:t>
            </w:r>
            <w:r>
              <w:rPr>
                <w:color w:val="0F0F0F"/>
                <w:spacing w:val="-1"/>
                <w:w w:val="105"/>
                <w:sz w:val="21"/>
              </w:rPr>
              <w:t> </w:t>
            </w:r>
            <w:r>
              <w:rPr>
                <w:color w:val="0F0F0F"/>
                <w:w w:val="105"/>
                <w:sz w:val="21"/>
              </w:rPr>
              <w:t>input</w:t>
            </w:r>
            <w:r>
              <w:rPr>
                <w:color w:val="0F0F0F"/>
                <w:spacing w:val="2"/>
                <w:w w:val="105"/>
                <w:sz w:val="21"/>
              </w:rPr>
              <w:t> </w:t>
            </w:r>
            <w:r>
              <w:rPr>
                <w:color w:val="0F0F0F"/>
                <w:w w:val="105"/>
                <w:sz w:val="21"/>
              </w:rPr>
              <w:t>the</w:t>
            </w:r>
            <w:r>
              <w:rPr>
                <w:color w:val="0F0F0F"/>
                <w:spacing w:val="-6"/>
                <w:w w:val="105"/>
                <w:sz w:val="21"/>
              </w:rPr>
              <w:t> </w:t>
            </w:r>
            <w:r>
              <w:rPr>
                <w:color w:val="0F0F0F"/>
                <w:w w:val="105"/>
                <w:sz w:val="21"/>
              </w:rPr>
              <w:t>location</w:t>
            </w:r>
            <w:r>
              <w:rPr>
                <w:color w:val="0F0F0F"/>
                <w:spacing w:val="-2"/>
                <w:w w:val="105"/>
                <w:sz w:val="21"/>
              </w:rPr>
              <w:t> </w:t>
            </w:r>
            <w:r>
              <w:rPr>
                <w:color w:val="0F0F0F"/>
                <w:w w:val="105"/>
                <w:sz w:val="21"/>
              </w:rPr>
              <w:t>or</w:t>
            </w:r>
            <w:r>
              <w:rPr>
                <w:color w:val="0F0F0F"/>
                <w:spacing w:val="-6"/>
                <w:w w:val="105"/>
                <w:sz w:val="21"/>
              </w:rPr>
              <w:t> </w:t>
            </w:r>
            <w:r>
              <w:rPr>
                <w:color w:val="0F0F0F"/>
                <w:w w:val="105"/>
                <w:sz w:val="21"/>
              </w:rPr>
              <w:t>get</w:t>
            </w:r>
            <w:r>
              <w:rPr>
                <w:color w:val="0F0F0F"/>
                <w:spacing w:val="1"/>
                <w:w w:val="105"/>
                <w:sz w:val="21"/>
              </w:rPr>
              <w:t> </w:t>
            </w:r>
            <w:r>
              <w:rPr>
                <w:color w:val="0F0F0F"/>
                <w:w w:val="105"/>
                <w:sz w:val="21"/>
              </w:rPr>
              <w:t>the</w:t>
            </w:r>
            <w:r>
              <w:rPr>
                <w:color w:val="0F0F0F"/>
                <w:spacing w:val="-6"/>
                <w:w w:val="105"/>
                <w:sz w:val="21"/>
              </w:rPr>
              <w:t> </w:t>
            </w:r>
            <w:r>
              <w:rPr>
                <w:color w:val="0F0F0F"/>
                <w:spacing w:val="-4"/>
                <w:w w:val="105"/>
                <w:sz w:val="21"/>
              </w:rPr>
              <w:t>live</w:t>
            </w:r>
          </w:p>
          <w:p>
            <w:pPr>
              <w:pStyle w:val="TableParagraph"/>
              <w:spacing w:line="250" w:lineRule="atLeast" w:before="4"/>
              <w:ind w:left="2616" w:hanging="2196"/>
              <w:rPr>
                <w:sz w:val="21"/>
              </w:rPr>
            </w:pPr>
            <w:r>
              <w:rPr>
                <w:color w:val="0F0F0F"/>
                <w:w w:val="105"/>
                <w:sz w:val="21"/>
              </w:rPr>
              <w:t>location from the</w:t>
            </w:r>
            <w:r>
              <w:rPr>
                <w:color w:val="0F0F0F"/>
                <w:spacing w:val="-4"/>
                <w:w w:val="105"/>
                <w:sz w:val="21"/>
              </w:rPr>
              <w:t> </w:t>
            </w:r>
            <w:r>
              <w:rPr>
                <w:color w:val="0F0F0F"/>
                <w:w w:val="105"/>
                <w:sz w:val="21"/>
              </w:rPr>
              <w:t>user's</w:t>
            </w:r>
            <w:r>
              <w:rPr>
                <w:color w:val="0F0F0F"/>
                <w:spacing w:val="-3"/>
                <w:w w:val="105"/>
                <w:sz w:val="21"/>
              </w:rPr>
              <w:t> </w:t>
            </w:r>
            <w:r>
              <w:rPr>
                <w:color w:val="0F0F0F"/>
                <w:w w:val="105"/>
                <w:sz w:val="21"/>
              </w:rPr>
              <w:t>mobile when a</w:t>
            </w:r>
            <w:r>
              <w:rPr>
                <w:color w:val="0F0F0F"/>
                <w:spacing w:val="-9"/>
                <w:w w:val="105"/>
                <w:sz w:val="21"/>
              </w:rPr>
              <w:t> </w:t>
            </w:r>
            <w:r>
              <w:rPr>
                <w:color w:val="0F0F0F"/>
                <w:w w:val="105"/>
                <w:sz w:val="21"/>
              </w:rPr>
              <w:t>disease has</w:t>
            </w:r>
            <w:r>
              <w:rPr>
                <w:color w:val="0F0F0F"/>
                <w:spacing w:val="-4"/>
                <w:w w:val="105"/>
                <w:sz w:val="21"/>
              </w:rPr>
              <w:t> </w:t>
            </w:r>
            <w:r>
              <w:rPr>
                <w:color w:val="0F0F0F"/>
                <w:w w:val="105"/>
                <w:sz w:val="21"/>
              </w:rPr>
              <w:t>been </w:t>
            </w:r>
            <w:r>
              <w:rPr>
                <w:color w:val="0F0F0F"/>
                <w:spacing w:val="-2"/>
                <w:w w:val="105"/>
                <w:sz w:val="21"/>
              </w:rPr>
              <w:t>found.</w:t>
            </w:r>
          </w:p>
        </w:tc>
        <w:tc>
          <w:tcPr>
            <w:tcW w:w="2134" w:type="dxa"/>
          </w:tcPr>
          <w:p>
            <w:pPr>
              <w:pStyle w:val="TableParagraph"/>
              <w:spacing w:before="240"/>
              <w:ind w:left="102"/>
              <w:jc w:val="center"/>
              <w:rPr>
                <w:sz w:val="21"/>
              </w:rPr>
            </w:pPr>
            <w:r>
              <w:rPr>
                <w:color w:val="0F0F0F"/>
                <w:spacing w:val="-2"/>
                <w:w w:val="105"/>
                <w:sz w:val="21"/>
              </w:rPr>
              <w:t>Complete</w:t>
            </w:r>
          </w:p>
        </w:tc>
        <w:tc>
          <w:tcPr>
            <w:tcW w:w="1134" w:type="dxa"/>
          </w:tcPr>
          <w:p>
            <w:pPr>
              <w:pStyle w:val="TableParagraph"/>
              <w:spacing w:before="3"/>
              <w:rPr>
                <w:b/>
                <w:sz w:val="21"/>
              </w:rPr>
            </w:pPr>
          </w:p>
          <w:p>
            <w:pPr>
              <w:pStyle w:val="TableParagraph"/>
              <w:ind w:left="114"/>
              <w:jc w:val="center"/>
              <w:rPr>
                <w:sz w:val="21"/>
              </w:rPr>
            </w:pPr>
            <w:r>
              <w:rPr>
                <w:color w:val="0F0F0F"/>
                <w:spacing w:val="-10"/>
                <w:w w:val="105"/>
                <w:sz w:val="21"/>
              </w:rPr>
              <w:t>C</w:t>
            </w:r>
          </w:p>
        </w:tc>
      </w:tr>
      <w:tr>
        <w:trPr>
          <w:trHeight w:val="758" w:hRule="atLeast"/>
        </w:trPr>
        <w:tc>
          <w:tcPr>
            <w:tcW w:w="1125" w:type="dxa"/>
            <w:tcBorders>
              <w:right w:val="single" w:sz="2" w:space="0" w:color="000000"/>
            </w:tcBorders>
          </w:tcPr>
          <w:p>
            <w:pPr>
              <w:pStyle w:val="TableParagraph"/>
              <w:spacing w:before="241"/>
              <w:ind w:left="117"/>
              <w:jc w:val="center"/>
              <w:rPr>
                <w:sz w:val="21"/>
              </w:rPr>
            </w:pPr>
            <w:r>
              <w:rPr>
                <w:color w:val="0F0F0F"/>
                <w:spacing w:val="-5"/>
                <w:w w:val="105"/>
                <w:sz w:val="21"/>
              </w:rPr>
              <w:t>FR9</w:t>
            </w:r>
          </w:p>
        </w:tc>
        <w:tc>
          <w:tcPr>
            <w:tcW w:w="5691" w:type="dxa"/>
            <w:tcBorders>
              <w:left w:val="single" w:sz="2" w:space="0" w:color="000000"/>
              <w:right w:val="single" w:sz="6" w:space="0" w:color="000000"/>
            </w:tcBorders>
          </w:tcPr>
          <w:p>
            <w:pPr>
              <w:pStyle w:val="TableParagraph"/>
              <w:spacing w:line="228" w:lineRule="exact"/>
              <w:ind w:left="131" w:right="15"/>
              <w:jc w:val="center"/>
              <w:rPr>
                <w:sz w:val="21"/>
              </w:rPr>
            </w:pPr>
            <w:r>
              <w:rPr>
                <w:color w:val="0F0F0F"/>
                <w:w w:val="105"/>
                <w:sz w:val="21"/>
              </w:rPr>
              <w:t>The</w:t>
            </w:r>
            <w:r>
              <w:rPr>
                <w:color w:val="0F0F0F"/>
                <w:spacing w:val="-1"/>
                <w:w w:val="105"/>
                <w:sz w:val="21"/>
              </w:rPr>
              <w:t> </w:t>
            </w:r>
            <w:r>
              <w:rPr>
                <w:color w:val="0F0F0F"/>
                <w:w w:val="105"/>
                <w:sz w:val="21"/>
              </w:rPr>
              <w:t>app</w:t>
            </w:r>
            <w:r>
              <w:rPr>
                <w:color w:val="0F0F0F"/>
                <w:spacing w:val="-7"/>
                <w:w w:val="105"/>
                <w:sz w:val="21"/>
              </w:rPr>
              <w:t> </w:t>
            </w:r>
            <w:r>
              <w:rPr>
                <w:color w:val="0F0F0F"/>
                <w:w w:val="105"/>
                <w:sz w:val="21"/>
              </w:rPr>
              <w:t>could</w:t>
            </w:r>
            <w:r>
              <w:rPr>
                <w:color w:val="0F0F0F"/>
                <w:spacing w:val="2"/>
                <w:w w:val="105"/>
                <w:sz w:val="21"/>
              </w:rPr>
              <w:t> </w:t>
            </w:r>
            <w:r>
              <w:rPr>
                <w:color w:val="0F0F0F"/>
                <w:w w:val="105"/>
                <w:sz w:val="21"/>
              </w:rPr>
              <w:t>display</w:t>
            </w:r>
            <w:r>
              <w:rPr>
                <w:color w:val="0F0F0F"/>
                <w:spacing w:val="5"/>
                <w:w w:val="105"/>
                <w:sz w:val="21"/>
              </w:rPr>
              <w:t> </w:t>
            </w:r>
            <w:r>
              <w:rPr>
                <w:color w:val="0F0F0F"/>
                <w:w w:val="105"/>
                <w:sz w:val="21"/>
              </w:rPr>
              <w:t>a</w:t>
            </w:r>
            <w:r>
              <w:rPr>
                <w:color w:val="0F0F0F"/>
                <w:spacing w:val="-13"/>
                <w:w w:val="105"/>
                <w:sz w:val="21"/>
              </w:rPr>
              <w:t> </w:t>
            </w:r>
            <w:r>
              <w:rPr>
                <w:color w:val="0F0F0F"/>
                <w:w w:val="105"/>
                <w:sz w:val="21"/>
              </w:rPr>
              <w:t>map</w:t>
            </w:r>
            <w:r>
              <w:rPr>
                <w:color w:val="0F0F0F"/>
                <w:spacing w:val="-7"/>
                <w:w w:val="105"/>
                <w:sz w:val="21"/>
              </w:rPr>
              <w:t> </w:t>
            </w:r>
            <w:r>
              <w:rPr>
                <w:color w:val="0F0F0F"/>
                <w:w w:val="105"/>
                <w:sz w:val="21"/>
              </w:rPr>
              <w:t>with</w:t>
            </w:r>
            <w:r>
              <w:rPr>
                <w:color w:val="0F0F0F"/>
                <w:spacing w:val="-3"/>
                <w:w w:val="105"/>
                <w:sz w:val="21"/>
              </w:rPr>
              <w:t> </w:t>
            </w:r>
            <w:r>
              <w:rPr>
                <w:color w:val="0F0F0F"/>
                <w:w w:val="105"/>
                <w:sz w:val="21"/>
              </w:rPr>
              <w:t>all</w:t>
            </w:r>
            <w:r>
              <w:rPr>
                <w:color w:val="0F0F0F"/>
                <w:spacing w:val="-2"/>
                <w:w w:val="105"/>
                <w:sz w:val="21"/>
              </w:rPr>
              <w:t> </w:t>
            </w:r>
            <w:r>
              <w:rPr>
                <w:color w:val="0F0F0F"/>
                <w:w w:val="105"/>
                <w:sz w:val="21"/>
              </w:rPr>
              <w:t>the locations</w:t>
            </w:r>
            <w:r>
              <w:rPr>
                <w:color w:val="0F0F0F"/>
                <w:spacing w:val="7"/>
                <w:w w:val="105"/>
                <w:sz w:val="21"/>
              </w:rPr>
              <w:t> </w:t>
            </w:r>
            <w:r>
              <w:rPr>
                <w:color w:val="0F0F0F"/>
                <w:spacing w:val="-2"/>
                <w:w w:val="105"/>
                <w:sz w:val="21"/>
              </w:rPr>
              <w:t>where</w:t>
            </w:r>
          </w:p>
          <w:p>
            <w:pPr>
              <w:pStyle w:val="TableParagraph"/>
              <w:spacing w:before="8"/>
              <w:ind w:left="131" w:right="3"/>
              <w:jc w:val="center"/>
              <w:rPr>
                <w:sz w:val="21"/>
              </w:rPr>
            </w:pPr>
            <w:r>
              <w:rPr>
                <w:color w:val="0F0F0F"/>
                <w:w w:val="105"/>
                <w:sz w:val="21"/>
              </w:rPr>
              <w:t>diseases have</w:t>
            </w:r>
            <w:r>
              <w:rPr>
                <w:color w:val="0F0F0F"/>
                <w:spacing w:val="3"/>
                <w:w w:val="105"/>
                <w:sz w:val="21"/>
              </w:rPr>
              <w:t> </w:t>
            </w:r>
            <w:r>
              <w:rPr>
                <w:color w:val="0F0F0F"/>
                <w:w w:val="105"/>
                <w:sz w:val="21"/>
              </w:rPr>
              <w:t>been</w:t>
            </w:r>
            <w:r>
              <w:rPr>
                <w:color w:val="0F0F0F"/>
                <w:spacing w:val="-1"/>
                <w:w w:val="105"/>
                <w:sz w:val="21"/>
              </w:rPr>
              <w:t> </w:t>
            </w:r>
            <w:r>
              <w:rPr>
                <w:color w:val="0F0F0F"/>
                <w:w w:val="105"/>
                <w:sz w:val="21"/>
              </w:rPr>
              <w:t>found.</w:t>
            </w:r>
            <w:r>
              <w:rPr>
                <w:color w:val="0F0F0F"/>
                <w:spacing w:val="-4"/>
                <w:w w:val="105"/>
                <w:sz w:val="21"/>
              </w:rPr>
              <w:t> </w:t>
            </w:r>
            <w:r>
              <w:rPr>
                <w:color w:val="0F0F0F"/>
                <w:w w:val="105"/>
                <w:sz w:val="21"/>
              </w:rPr>
              <w:t>(Using</w:t>
            </w:r>
            <w:r>
              <w:rPr>
                <w:color w:val="0F0F0F"/>
                <w:spacing w:val="-3"/>
                <w:w w:val="105"/>
                <w:sz w:val="21"/>
              </w:rPr>
              <w:t> </w:t>
            </w:r>
            <w:r>
              <w:rPr>
                <w:color w:val="0F0F0F"/>
                <w:w w:val="105"/>
                <w:sz w:val="21"/>
              </w:rPr>
              <w:t>the</w:t>
            </w:r>
            <w:r>
              <w:rPr>
                <w:color w:val="0F0F0F"/>
                <w:spacing w:val="-7"/>
                <w:w w:val="105"/>
                <w:sz w:val="21"/>
              </w:rPr>
              <w:t> </w:t>
            </w:r>
            <w:r>
              <w:rPr>
                <w:color w:val="0F0F0F"/>
                <w:w w:val="105"/>
                <w:sz w:val="21"/>
              </w:rPr>
              <w:t>data</w:t>
            </w:r>
            <w:r>
              <w:rPr>
                <w:color w:val="0F0F0F"/>
                <w:spacing w:val="-7"/>
                <w:w w:val="105"/>
                <w:sz w:val="21"/>
              </w:rPr>
              <w:t> </w:t>
            </w:r>
            <w:r>
              <w:rPr>
                <w:color w:val="0F0F0F"/>
                <w:w w:val="105"/>
                <w:sz w:val="21"/>
              </w:rPr>
              <w:t>collected</w:t>
            </w:r>
            <w:r>
              <w:rPr>
                <w:color w:val="0F0F0F"/>
                <w:spacing w:val="2"/>
                <w:w w:val="105"/>
                <w:sz w:val="21"/>
              </w:rPr>
              <w:t> </w:t>
            </w:r>
            <w:r>
              <w:rPr>
                <w:color w:val="0F0F0F"/>
                <w:w w:val="105"/>
                <w:sz w:val="21"/>
              </w:rPr>
              <w:t>by</w:t>
            </w:r>
            <w:r>
              <w:rPr>
                <w:color w:val="0F0F0F"/>
                <w:spacing w:val="-8"/>
                <w:w w:val="105"/>
                <w:sz w:val="21"/>
              </w:rPr>
              <w:t> </w:t>
            </w:r>
            <w:r>
              <w:rPr>
                <w:color w:val="0F0F0F"/>
                <w:spacing w:val="-5"/>
                <w:w w:val="105"/>
                <w:sz w:val="21"/>
              </w:rPr>
              <w:t>all</w:t>
            </w:r>
          </w:p>
          <w:p>
            <w:pPr>
              <w:pStyle w:val="TableParagraph"/>
              <w:spacing w:before="18"/>
              <w:ind w:left="131" w:right="9"/>
              <w:jc w:val="center"/>
              <w:rPr>
                <w:sz w:val="21"/>
              </w:rPr>
            </w:pPr>
            <w:r>
              <w:rPr>
                <w:color w:val="0F0F0F"/>
                <w:spacing w:val="-2"/>
                <w:w w:val="105"/>
                <w:sz w:val="21"/>
              </w:rPr>
              <w:t>users)</w:t>
            </w:r>
          </w:p>
        </w:tc>
        <w:tc>
          <w:tcPr>
            <w:tcW w:w="2134" w:type="dxa"/>
            <w:tcBorders>
              <w:left w:val="single" w:sz="6" w:space="0" w:color="000000"/>
              <w:right w:val="single" w:sz="2" w:space="0" w:color="000000"/>
            </w:tcBorders>
          </w:tcPr>
          <w:p>
            <w:pPr>
              <w:pStyle w:val="TableParagraph"/>
              <w:spacing w:before="236"/>
              <w:ind w:left="102" w:right="5"/>
              <w:jc w:val="center"/>
              <w:rPr>
                <w:sz w:val="21"/>
              </w:rPr>
            </w:pPr>
            <w:r>
              <w:rPr>
                <w:color w:val="0F0F0F"/>
                <w:spacing w:val="-2"/>
                <w:w w:val="105"/>
                <w:sz w:val="21"/>
              </w:rPr>
              <w:t>Complete</w:t>
            </w:r>
          </w:p>
        </w:tc>
        <w:tc>
          <w:tcPr>
            <w:tcW w:w="1134" w:type="dxa"/>
            <w:tcBorders>
              <w:left w:val="single" w:sz="2" w:space="0" w:color="000000"/>
            </w:tcBorders>
          </w:tcPr>
          <w:p>
            <w:pPr>
              <w:pStyle w:val="TableParagraph"/>
              <w:spacing w:before="241"/>
              <w:ind w:left="117"/>
              <w:jc w:val="center"/>
              <w:rPr>
                <w:sz w:val="21"/>
              </w:rPr>
            </w:pPr>
            <w:r>
              <w:rPr>
                <w:color w:val="0F0F0F"/>
                <w:spacing w:val="-10"/>
                <w:w w:val="105"/>
                <w:sz w:val="21"/>
              </w:rPr>
              <w:t>C</w:t>
            </w:r>
          </w:p>
        </w:tc>
      </w:tr>
      <w:tr>
        <w:trPr>
          <w:trHeight w:val="505" w:hRule="atLeast"/>
        </w:trPr>
        <w:tc>
          <w:tcPr>
            <w:tcW w:w="1125" w:type="dxa"/>
            <w:tcBorders>
              <w:right w:val="single" w:sz="2" w:space="0" w:color="000000"/>
            </w:tcBorders>
          </w:tcPr>
          <w:p>
            <w:pPr>
              <w:pStyle w:val="TableParagraph"/>
              <w:spacing w:before="117"/>
              <w:ind w:left="117" w:right="4"/>
              <w:jc w:val="center"/>
              <w:rPr>
                <w:sz w:val="21"/>
              </w:rPr>
            </w:pPr>
            <w:r>
              <w:rPr>
                <w:color w:val="0F0F0F"/>
                <w:spacing w:val="-4"/>
                <w:sz w:val="21"/>
              </w:rPr>
              <w:t>FRIO</w:t>
            </w:r>
          </w:p>
        </w:tc>
        <w:tc>
          <w:tcPr>
            <w:tcW w:w="5691" w:type="dxa"/>
            <w:tcBorders>
              <w:left w:val="single" w:sz="2" w:space="0" w:color="000000"/>
              <w:right w:val="single" w:sz="6" w:space="0" w:color="000000"/>
            </w:tcBorders>
          </w:tcPr>
          <w:p>
            <w:pPr>
              <w:pStyle w:val="TableParagraph"/>
              <w:spacing w:line="229" w:lineRule="exact"/>
              <w:ind w:left="131" w:right="8"/>
              <w:jc w:val="center"/>
              <w:rPr>
                <w:sz w:val="21"/>
              </w:rPr>
            </w:pPr>
            <w:r>
              <w:rPr>
                <w:color w:val="0F0F0F"/>
                <w:w w:val="105"/>
                <w:sz w:val="21"/>
              </w:rPr>
              <w:t>The</w:t>
            </w:r>
            <w:r>
              <w:rPr>
                <w:color w:val="0F0F0F"/>
                <w:spacing w:val="-5"/>
                <w:w w:val="105"/>
                <w:sz w:val="21"/>
              </w:rPr>
              <w:t> </w:t>
            </w:r>
            <w:r>
              <w:rPr>
                <w:color w:val="0F0F0F"/>
                <w:w w:val="105"/>
                <w:sz w:val="21"/>
              </w:rPr>
              <w:t>app</w:t>
            </w:r>
            <w:r>
              <w:rPr>
                <w:color w:val="0F0F0F"/>
                <w:spacing w:val="-9"/>
                <w:w w:val="105"/>
                <w:sz w:val="21"/>
              </w:rPr>
              <w:t> </w:t>
            </w:r>
            <w:r>
              <w:rPr>
                <w:color w:val="0F0F0F"/>
                <w:w w:val="105"/>
                <w:sz w:val="21"/>
              </w:rPr>
              <w:t>could</w:t>
            </w:r>
            <w:r>
              <w:rPr>
                <w:color w:val="0F0F0F"/>
                <w:spacing w:val="2"/>
                <w:w w:val="105"/>
                <w:sz w:val="21"/>
              </w:rPr>
              <w:t> </w:t>
            </w:r>
            <w:r>
              <w:rPr>
                <w:color w:val="0F0F0F"/>
                <w:w w:val="105"/>
                <w:sz w:val="21"/>
              </w:rPr>
              <w:t>display</w:t>
            </w:r>
            <w:r>
              <w:rPr>
                <w:color w:val="0F0F0F"/>
                <w:spacing w:val="5"/>
                <w:w w:val="105"/>
                <w:sz w:val="21"/>
              </w:rPr>
              <w:t> </w:t>
            </w:r>
            <w:r>
              <w:rPr>
                <w:color w:val="0F0F0F"/>
                <w:w w:val="105"/>
                <w:sz w:val="21"/>
              </w:rPr>
              <w:t>the</w:t>
            </w:r>
            <w:r>
              <w:rPr>
                <w:color w:val="0F0F0F"/>
                <w:spacing w:val="-8"/>
                <w:w w:val="105"/>
                <w:sz w:val="21"/>
              </w:rPr>
              <w:t> </w:t>
            </w:r>
            <w:r>
              <w:rPr>
                <w:color w:val="0F0F0F"/>
                <w:w w:val="105"/>
                <w:sz w:val="21"/>
              </w:rPr>
              <w:t>disease</w:t>
            </w:r>
            <w:r>
              <w:rPr>
                <w:color w:val="0F0F0F"/>
                <w:spacing w:val="2"/>
                <w:w w:val="105"/>
                <w:sz w:val="21"/>
              </w:rPr>
              <w:t> </w:t>
            </w:r>
            <w:r>
              <w:rPr>
                <w:color w:val="0F0F0F"/>
                <w:w w:val="105"/>
                <w:sz w:val="21"/>
              </w:rPr>
              <w:t>detection</w:t>
            </w:r>
            <w:r>
              <w:rPr>
                <w:color w:val="0F0F0F"/>
                <w:spacing w:val="2"/>
                <w:w w:val="105"/>
                <w:sz w:val="21"/>
              </w:rPr>
              <w:t> </w:t>
            </w:r>
            <w:r>
              <w:rPr>
                <w:color w:val="0F0F0F"/>
                <w:w w:val="105"/>
                <w:sz w:val="21"/>
              </w:rPr>
              <w:t>history</w:t>
            </w:r>
            <w:r>
              <w:rPr>
                <w:color w:val="0F0F0F"/>
                <w:spacing w:val="5"/>
                <w:w w:val="105"/>
                <w:sz w:val="21"/>
              </w:rPr>
              <w:t> </w:t>
            </w:r>
            <w:r>
              <w:rPr>
                <w:color w:val="0F0F0F"/>
                <w:w w:val="105"/>
                <w:sz w:val="21"/>
              </w:rPr>
              <w:t>of</w:t>
            </w:r>
            <w:r>
              <w:rPr>
                <w:color w:val="0F0F0F"/>
                <w:spacing w:val="-7"/>
                <w:w w:val="105"/>
                <w:sz w:val="21"/>
              </w:rPr>
              <w:t> </w:t>
            </w:r>
            <w:r>
              <w:rPr>
                <w:color w:val="0F0F0F"/>
                <w:spacing w:val="-5"/>
                <w:w w:val="105"/>
                <w:sz w:val="21"/>
              </w:rPr>
              <w:t>the</w:t>
            </w:r>
          </w:p>
          <w:p>
            <w:pPr>
              <w:pStyle w:val="TableParagraph"/>
              <w:spacing w:before="13"/>
              <w:ind w:left="131" w:right="2"/>
              <w:jc w:val="center"/>
              <w:rPr>
                <w:sz w:val="21"/>
              </w:rPr>
            </w:pPr>
            <w:r>
              <w:rPr>
                <w:color w:val="0F0F0F"/>
                <w:spacing w:val="-2"/>
                <w:w w:val="105"/>
                <w:sz w:val="21"/>
              </w:rPr>
              <w:t>user.</w:t>
            </w:r>
          </w:p>
        </w:tc>
        <w:tc>
          <w:tcPr>
            <w:tcW w:w="2134" w:type="dxa"/>
            <w:tcBorders>
              <w:left w:val="single" w:sz="6" w:space="0" w:color="000000"/>
              <w:right w:val="single" w:sz="2" w:space="0" w:color="000000"/>
            </w:tcBorders>
          </w:tcPr>
          <w:p>
            <w:pPr>
              <w:pStyle w:val="TableParagraph"/>
              <w:spacing w:before="117"/>
              <w:ind w:left="102"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17"/>
              <w:ind w:left="123" w:right="9"/>
              <w:jc w:val="center"/>
              <w:rPr>
                <w:sz w:val="21"/>
              </w:rPr>
            </w:pPr>
            <w:r>
              <w:rPr>
                <w:color w:val="0F0F0F"/>
                <w:spacing w:val="-10"/>
                <w:w w:val="105"/>
                <w:sz w:val="21"/>
              </w:rPr>
              <w:t>C</w:t>
            </w:r>
          </w:p>
        </w:tc>
      </w:tr>
      <w:tr>
        <w:trPr>
          <w:trHeight w:val="503" w:hRule="atLeast"/>
        </w:trPr>
        <w:tc>
          <w:tcPr>
            <w:tcW w:w="1125" w:type="dxa"/>
            <w:tcBorders>
              <w:right w:val="single" w:sz="2" w:space="0" w:color="000000"/>
            </w:tcBorders>
          </w:tcPr>
          <w:p>
            <w:pPr>
              <w:pStyle w:val="TableParagraph"/>
              <w:spacing w:before="115"/>
              <w:ind w:left="117" w:right="26"/>
              <w:jc w:val="center"/>
              <w:rPr>
                <w:sz w:val="21"/>
              </w:rPr>
            </w:pPr>
            <w:r>
              <w:rPr>
                <w:color w:val="0F0F0F"/>
                <w:spacing w:val="-4"/>
                <w:w w:val="125"/>
                <w:sz w:val="21"/>
              </w:rPr>
              <w:t>FRll</w:t>
            </w:r>
          </w:p>
        </w:tc>
        <w:tc>
          <w:tcPr>
            <w:tcW w:w="5691" w:type="dxa"/>
            <w:tcBorders>
              <w:left w:val="single" w:sz="2" w:space="0" w:color="000000"/>
              <w:right w:val="single" w:sz="2" w:space="0" w:color="000000"/>
            </w:tcBorders>
          </w:tcPr>
          <w:p>
            <w:pPr>
              <w:pStyle w:val="TableParagraph"/>
              <w:spacing w:line="227" w:lineRule="exact"/>
              <w:ind w:left="126" w:right="19"/>
              <w:jc w:val="center"/>
              <w:rPr>
                <w:sz w:val="21"/>
              </w:rPr>
            </w:pPr>
            <w:r>
              <w:rPr>
                <w:color w:val="0F0F0F"/>
                <w:w w:val="105"/>
                <w:sz w:val="21"/>
              </w:rPr>
              <w:t>The</w:t>
            </w:r>
            <w:r>
              <w:rPr>
                <w:color w:val="0F0F0F"/>
                <w:spacing w:val="-4"/>
                <w:w w:val="105"/>
                <w:sz w:val="21"/>
              </w:rPr>
              <w:t> </w:t>
            </w:r>
            <w:r>
              <w:rPr>
                <w:color w:val="0F0F0F"/>
                <w:w w:val="105"/>
                <w:sz w:val="21"/>
              </w:rPr>
              <w:t>user could</w:t>
            </w:r>
            <w:r>
              <w:rPr>
                <w:color w:val="0F0F0F"/>
                <w:spacing w:val="9"/>
                <w:w w:val="105"/>
                <w:sz w:val="21"/>
              </w:rPr>
              <w:t> </w:t>
            </w:r>
            <w:r>
              <w:rPr>
                <w:color w:val="0F0F0F"/>
                <w:w w:val="105"/>
                <w:sz w:val="21"/>
              </w:rPr>
              <w:t>be</w:t>
            </w:r>
            <w:r>
              <w:rPr>
                <w:color w:val="0F0F0F"/>
                <w:spacing w:val="-7"/>
                <w:w w:val="105"/>
                <w:sz w:val="21"/>
              </w:rPr>
              <w:t> </w:t>
            </w:r>
            <w:r>
              <w:rPr>
                <w:color w:val="0F0F0F"/>
                <w:w w:val="105"/>
                <w:sz w:val="21"/>
              </w:rPr>
              <w:t>able</w:t>
            </w:r>
            <w:r>
              <w:rPr>
                <w:color w:val="0F0F0F"/>
                <w:spacing w:val="-4"/>
                <w:w w:val="105"/>
                <w:sz w:val="21"/>
              </w:rPr>
              <w:t> </w:t>
            </w:r>
            <w:r>
              <w:rPr>
                <w:color w:val="0F0F0F"/>
                <w:w w:val="105"/>
                <w:sz w:val="21"/>
              </w:rPr>
              <w:t>to</w:t>
            </w:r>
            <w:r>
              <w:rPr>
                <w:color w:val="0F0F0F"/>
                <w:spacing w:val="-5"/>
                <w:w w:val="105"/>
                <w:sz w:val="21"/>
              </w:rPr>
              <w:t> </w:t>
            </w:r>
            <w:r>
              <w:rPr>
                <w:color w:val="0F0F0F"/>
                <w:w w:val="105"/>
                <w:sz w:val="21"/>
              </w:rPr>
              <w:t>export</w:t>
            </w:r>
            <w:r>
              <w:rPr>
                <w:color w:val="0F0F0F"/>
                <w:spacing w:val="3"/>
                <w:w w:val="105"/>
                <w:sz w:val="21"/>
              </w:rPr>
              <w:t> </w:t>
            </w:r>
            <w:r>
              <w:rPr>
                <w:color w:val="0F0F0F"/>
                <w:w w:val="105"/>
                <w:sz w:val="21"/>
              </w:rPr>
              <w:t>the</w:t>
            </w:r>
            <w:r>
              <w:rPr>
                <w:color w:val="0F0F0F"/>
                <w:spacing w:val="1"/>
                <w:w w:val="105"/>
                <w:sz w:val="21"/>
              </w:rPr>
              <w:t> </w:t>
            </w:r>
            <w:r>
              <w:rPr>
                <w:color w:val="0F0F0F"/>
                <w:w w:val="105"/>
                <w:sz w:val="21"/>
              </w:rPr>
              <w:t>history</w:t>
            </w:r>
            <w:r>
              <w:rPr>
                <w:color w:val="0F0F0F"/>
                <w:spacing w:val="4"/>
                <w:w w:val="105"/>
                <w:sz w:val="21"/>
              </w:rPr>
              <w:t> </w:t>
            </w:r>
            <w:r>
              <w:rPr>
                <w:color w:val="0F0F0F"/>
                <w:w w:val="105"/>
                <w:sz w:val="21"/>
              </w:rPr>
              <w:t>of</w:t>
            </w:r>
            <w:r>
              <w:rPr>
                <w:color w:val="0F0F0F"/>
                <w:spacing w:val="-7"/>
                <w:w w:val="105"/>
                <w:sz w:val="21"/>
              </w:rPr>
              <w:t> </w:t>
            </w:r>
            <w:r>
              <w:rPr>
                <w:color w:val="0F0F0F"/>
                <w:w w:val="105"/>
                <w:sz w:val="21"/>
              </w:rPr>
              <w:t>the</w:t>
            </w:r>
            <w:r>
              <w:rPr>
                <w:color w:val="0F0F0F"/>
                <w:spacing w:val="-5"/>
                <w:w w:val="105"/>
                <w:sz w:val="21"/>
              </w:rPr>
              <w:t> </w:t>
            </w:r>
            <w:r>
              <w:rPr>
                <w:color w:val="0F0F0F"/>
                <w:spacing w:val="-2"/>
                <w:w w:val="105"/>
                <w:sz w:val="21"/>
              </w:rPr>
              <w:t>detection</w:t>
            </w:r>
          </w:p>
          <w:p>
            <w:pPr>
              <w:pStyle w:val="TableParagraph"/>
              <w:spacing w:before="13"/>
              <w:ind w:left="126" w:right="15"/>
              <w:jc w:val="center"/>
              <w:rPr>
                <w:sz w:val="21"/>
              </w:rPr>
            </w:pPr>
            <w:r>
              <w:rPr>
                <w:color w:val="0F0F0F"/>
                <w:w w:val="105"/>
                <w:sz w:val="21"/>
              </w:rPr>
              <w:t>results</w:t>
            </w:r>
            <w:r>
              <w:rPr>
                <w:color w:val="0F0F0F"/>
                <w:spacing w:val="2"/>
                <w:w w:val="105"/>
                <w:sz w:val="21"/>
              </w:rPr>
              <w:t> </w:t>
            </w:r>
            <w:r>
              <w:rPr>
                <w:color w:val="0F0F0F"/>
                <w:w w:val="105"/>
                <w:sz w:val="21"/>
              </w:rPr>
              <w:t>as</w:t>
            </w:r>
            <w:r>
              <w:rPr>
                <w:color w:val="0F0F0F"/>
                <w:spacing w:val="-5"/>
                <w:w w:val="105"/>
                <w:sz w:val="21"/>
              </w:rPr>
              <w:t> </w:t>
            </w:r>
            <w:r>
              <w:rPr>
                <w:color w:val="0F0F0F"/>
                <w:w w:val="105"/>
                <w:sz w:val="21"/>
              </w:rPr>
              <w:t>a</w:t>
            </w:r>
            <w:r>
              <w:rPr>
                <w:color w:val="0F0F0F"/>
                <w:spacing w:val="-5"/>
                <w:w w:val="105"/>
                <w:sz w:val="21"/>
              </w:rPr>
              <w:t> </w:t>
            </w:r>
            <w:r>
              <w:rPr>
                <w:color w:val="0F0F0F"/>
                <w:w w:val="105"/>
                <w:sz w:val="21"/>
              </w:rPr>
              <w:t>PDF</w:t>
            </w:r>
            <w:r>
              <w:rPr>
                <w:color w:val="0F0F0F"/>
                <w:spacing w:val="-2"/>
                <w:w w:val="105"/>
                <w:sz w:val="21"/>
              </w:rPr>
              <w:t> document.</w:t>
            </w:r>
          </w:p>
        </w:tc>
        <w:tc>
          <w:tcPr>
            <w:tcW w:w="2134" w:type="dxa"/>
            <w:tcBorders>
              <w:left w:val="single" w:sz="2" w:space="0" w:color="000000"/>
              <w:right w:val="single" w:sz="2" w:space="0" w:color="000000"/>
            </w:tcBorders>
          </w:tcPr>
          <w:p>
            <w:pPr>
              <w:pStyle w:val="TableParagraph"/>
              <w:spacing w:before="115"/>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20"/>
              <w:ind w:left="123" w:right="9"/>
              <w:jc w:val="center"/>
              <w:rPr>
                <w:sz w:val="21"/>
              </w:rPr>
            </w:pPr>
            <w:r>
              <w:rPr>
                <w:color w:val="0F0F0F"/>
                <w:spacing w:val="-10"/>
                <w:w w:val="105"/>
                <w:sz w:val="21"/>
              </w:rPr>
              <w:t>C</w:t>
            </w:r>
          </w:p>
        </w:tc>
      </w:tr>
      <w:tr>
        <w:trPr>
          <w:trHeight w:val="253" w:hRule="atLeast"/>
        </w:trPr>
        <w:tc>
          <w:tcPr>
            <w:tcW w:w="1125" w:type="dxa"/>
            <w:tcBorders>
              <w:right w:val="single" w:sz="2" w:space="0" w:color="000000"/>
            </w:tcBorders>
          </w:tcPr>
          <w:p>
            <w:pPr>
              <w:pStyle w:val="TableParagraph"/>
              <w:spacing w:line="232" w:lineRule="exact"/>
              <w:ind w:left="117" w:right="6"/>
              <w:jc w:val="center"/>
              <w:rPr>
                <w:sz w:val="21"/>
              </w:rPr>
            </w:pPr>
            <w:r>
              <w:rPr>
                <w:color w:val="0F0F0F"/>
                <w:spacing w:val="-4"/>
                <w:w w:val="105"/>
                <w:sz w:val="21"/>
              </w:rPr>
              <w:t>FR12</w:t>
            </w:r>
          </w:p>
        </w:tc>
        <w:tc>
          <w:tcPr>
            <w:tcW w:w="5691" w:type="dxa"/>
            <w:tcBorders>
              <w:left w:val="single" w:sz="2" w:space="0" w:color="000000"/>
              <w:right w:val="single" w:sz="2" w:space="0" w:color="000000"/>
            </w:tcBorders>
          </w:tcPr>
          <w:p>
            <w:pPr>
              <w:pStyle w:val="TableParagraph"/>
              <w:spacing w:line="232" w:lineRule="exact"/>
              <w:ind w:left="126" w:right="16"/>
              <w:jc w:val="center"/>
              <w:rPr>
                <w:sz w:val="21"/>
              </w:rPr>
            </w:pPr>
            <w:r>
              <w:rPr>
                <w:color w:val="0F0F0F"/>
                <w:w w:val="105"/>
                <w:sz w:val="21"/>
              </w:rPr>
              <w:t>The</w:t>
            </w:r>
            <w:r>
              <w:rPr>
                <w:color w:val="0F0F0F"/>
                <w:spacing w:val="-3"/>
                <w:w w:val="105"/>
                <w:sz w:val="21"/>
              </w:rPr>
              <w:t> </w:t>
            </w:r>
            <w:r>
              <w:rPr>
                <w:color w:val="0F0F0F"/>
                <w:w w:val="105"/>
                <w:sz w:val="21"/>
              </w:rPr>
              <w:t>app</w:t>
            </w:r>
            <w:r>
              <w:rPr>
                <w:color w:val="0F0F0F"/>
                <w:spacing w:val="-2"/>
                <w:w w:val="105"/>
                <w:sz w:val="21"/>
              </w:rPr>
              <w:t> </w:t>
            </w:r>
            <w:r>
              <w:rPr>
                <w:color w:val="0F0F0F"/>
                <w:w w:val="105"/>
                <w:sz w:val="21"/>
              </w:rPr>
              <w:t>will</w:t>
            </w:r>
            <w:r>
              <w:rPr>
                <w:color w:val="0F0F0F"/>
                <w:spacing w:val="1"/>
                <w:w w:val="105"/>
                <w:sz w:val="21"/>
              </w:rPr>
              <w:t> </w:t>
            </w:r>
            <w:r>
              <w:rPr>
                <w:color w:val="0F0F0F"/>
                <w:w w:val="105"/>
                <w:sz w:val="21"/>
              </w:rPr>
              <w:t>not</w:t>
            </w:r>
            <w:r>
              <w:rPr>
                <w:color w:val="0F0F0F"/>
                <w:spacing w:val="1"/>
                <w:w w:val="105"/>
                <w:sz w:val="21"/>
              </w:rPr>
              <w:t> </w:t>
            </w:r>
            <w:r>
              <w:rPr>
                <w:color w:val="0F0F0F"/>
                <w:w w:val="105"/>
                <w:sz w:val="21"/>
              </w:rPr>
              <w:t>have</w:t>
            </w:r>
            <w:r>
              <w:rPr>
                <w:color w:val="0F0F0F"/>
                <w:spacing w:val="-5"/>
                <w:w w:val="105"/>
                <w:sz w:val="21"/>
              </w:rPr>
              <w:t> </w:t>
            </w:r>
            <w:r>
              <w:rPr>
                <w:color w:val="0F0F0F"/>
                <w:w w:val="105"/>
                <w:sz w:val="21"/>
              </w:rPr>
              <w:t>a</w:t>
            </w:r>
            <w:r>
              <w:rPr>
                <w:color w:val="0F0F0F"/>
                <w:spacing w:val="-5"/>
                <w:w w:val="105"/>
                <w:sz w:val="21"/>
              </w:rPr>
              <w:t> </w:t>
            </w:r>
            <w:r>
              <w:rPr>
                <w:color w:val="0F0F0F"/>
                <w:w w:val="105"/>
                <w:sz w:val="21"/>
              </w:rPr>
              <w:t>notification</w:t>
            </w:r>
            <w:r>
              <w:rPr>
                <w:color w:val="0F0F0F"/>
                <w:spacing w:val="2"/>
                <w:w w:val="105"/>
                <w:sz w:val="21"/>
              </w:rPr>
              <w:t> </w:t>
            </w:r>
            <w:r>
              <w:rPr>
                <w:color w:val="0F0F0F"/>
                <w:spacing w:val="-2"/>
                <w:w w:val="105"/>
                <w:sz w:val="21"/>
              </w:rPr>
              <w:t>system.</w:t>
            </w:r>
          </w:p>
        </w:tc>
        <w:tc>
          <w:tcPr>
            <w:tcW w:w="2134" w:type="dxa"/>
            <w:tcBorders>
              <w:left w:val="single" w:sz="2" w:space="0" w:color="000000"/>
              <w:right w:val="single" w:sz="2" w:space="0" w:color="000000"/>
            </w:tcBorders>
          </w:tcPr>
          <w:p>
            <w:pPr>
              <w:pStyle w:val="TableParagraph"/>
              <w:spacing w:line="232" w:lineRule="exact"/>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line="234" w:lineRule="exact"/>
              <w:ind w:left="123" w:right="5"/>
              <w:jc w:val="center"/>
              <w:rPr>
                <w:rFonts w:ascii="Arial"/>
                <w:sz w:val="28"/>
              </w:rPr>
            </w:pPr>
            <w:r>
              <w:rPr>
                <w:rFonts w:ascii="Arial"/>
                <w:color w:val="0F0F0F"/>
                <w:spacing w:val="-10"/>
                <w:sz w:val="28"/>
              </w:rPr>
              <w:t>w</w:t>
            </w:r>
          </w:p>
        </w:tc>
      </w:tr>
      <w:tr>
        <w:trPr>
          <w:trHeight w:val="508" w:hRule="atLeast"/>
        </w:trPr>
        <w:tc>
          <w:tcPr>
            <w:tcW w:w="1125" w:type="dxa"/>
            <w:tcBorders>
              <w:right w:val="single" w:sz="2" w:space="0" w:color="000000"/>
            </w:tcBorders>
          </w:tcPr>
          <w:p>
            <w:pPr>
              <w:pStyle w:val="TableParagraph"/>
              <w:spacing w:before="116"/>
              <w:ind w:left="117" w:right="1"/>
              <w:jc w:val="center"/>
              <w:rPr>
                <w:sz w:val="21"/>
              </w:rPr>
            </w:pPr>
            <w:r>
              <w:rPr>
                <w:color w:val="0F0F0F"/>
                <w:spacing w:val="-4"/>
                <w:w w:val="105"/>
                <w:sz w:val="21"/>
              </w:rPr>
              <w:t>FR13</w:t>
            </w:r>
          </w:p>
        </w:tc>
        <w:tc>
          <w:tcPr>
            <w:tcW w:w="5691" w:type="dxa"/>
            <w:tcBorders>
              <w:left w:val="single" w:sz="2" w:space="0" w:color="000000"/>
              <w:right w:val="single" w:sz="6" w:space="0" w:color="000000"/>
            </w:tcBorders>
          </w:tcPr>
          <w:p>
            <w:pPr>
              <w:pStyle w:val="TableParagraph"/>
              <w:spacing w:line="233" w:lineRule="exact"/>
              <w:ind w:left="131" w:right="4"/>
              <w:jc w:val="center"/>
              <w:rPr>
                <w:sz w:val="21"/>
              </w:rPr>
            </w:pPr>
            <w:r>
              <w:rPr>
                <w:color w:val="0F0F0F"/>
                <w:w w:val="105"/>
                <w:sz w:val="21"/>
              </w:rPr>
              <w:t>The</w:t>
            </w:r>
            <w:r>
              <w:rPr>
                <w:color w:val="0F0F0F"/>
                <w:spacing w:val="-4"/>
                <w:w w:val="105"/>
                <w:sz w:val="21"/>
              </w:rPr>
              <w:t> </w:t>
            </w:r>
            <w:r>
              <w:rPr>
                <w:color w:val="0F0F0F"/>
                <w:w w:val="105"/>
                <w:sz w:val="21"/>
              </w:rPr>
              <w:t>app</w:t>
            </w:r>
            <w:r>
              <w:rPr>
                <w:color w:val="0F0F0F"/>
                <w:spacing w:val="-4"/>
                <w:w w:val="105"/>
                <w:sz w:val="21"/>
              </w:rPr>
              <w:t> </w:t>
            </w:r>
            <w:r>
              <w:rPr>
                <w:color w:val="0F0F0F"/>
                <w:w w:val="105"/>
                <w:sz w:val="21"/>
              </w:rPr>
              <w:t>will</w:t>
            </w:r>
            <w:r>
              <w:rPr>
                <w:color w:val="0F0F0F"/>
                <w:spacing w:val="-5"/>
                <w:w w:val="105"/>
                <w:sz w:val="21"/>
              </w:rPr>
              <w:t> </w:t>
            </w:r>
            <w:r>
              <w:rPr>
                <w:color w:val="0F0F0F"/>
                <w:w w:val="105"/>
                <w:sz w:val="21"/>
              </w:rPr>
              <w:t>not</w:t>
            </w:r>
            <w:r>
              <w:rPr>
                <w:color w:val="0F0F0F"/>
                <w:spacing w:val="-7"/>
                <w:w w:val="105"/>
                <w:sz w:val="21"/>
              </w:rPr>
              <w:t> </w:t>
            </w:r>
            <w:r>
              <w:rPr>
                <w:color w:val="0F0F0F"/>
                <w:w w:val="105"/>
                <w:sz w:val="21"/>
              </w:rPr>
              <w:t>diagnose</w:t>
            </w:r>
            <w:r>
              <w:rPr>
                <w:color w:val="0F0F0F"/>
                <w:spacing w:val="5"/>
                <w:w w:val="105"/>
                <w:sz w:val="21"/>
              </w:rPr>
              <w:t> </w:t>
            </w:r>
            <w:r>
              <w:rPr>
                <w:color w:val="0F0F0F"/>
                <w:w w:val="105"/>
                <w:sz w:val="21"/>
              </w:rPr>
              <w:t>the</w:t>
            </w:r>
            <w:r>
              <w:rPr>
                <w:color w:val="0F0F0F"/>
                <w:spacing w:val="-4"/>
                <w:w w:val="105"/>
                <w:sz w:val="21"/>
              </w:rPr>
              <w:t> </w:t>
            </w:r>
            <w:r>
              <w:rPr>
                <w:color w:val="0F0F0F"/>
                <w:w w:val="105"/>
                <w:sz w:val="21"/>
              </w:rPr>
              <w:t>diseases</w:t>
            </w:r>
            <w:r>
              <w:rPr>
                <w:color w:val="0F0F0F"/>
                <w:spacing w:val="-1"/>
                <w:w w:val="105"/>
                <w:sz w:val="21"/>
              </w:rPr>
              <w:t> </w:t>
            </w:r>
            <w:r>
              <w:rPr>
                <w:color w:val="0F0F0F"/>
                <w:w w:val="105"/>
                <w:sz w:val="21"/>
              </w:rPr>
              <w:t>which</w:t>
            </w:r>
            <w:r>
              <w:rPr>
                <w:color w:val="0F0F0F"/>
                <w:spacing w:val="2"/>
                <w:w w:val="105"/>
                <w:sz w:val="21"/>
              </w:rPr>
              <w:t> </w:t>
            </w:r>
            <w:r>
              <w:rPr>
                <w:color w:val="0F0F0F"/>
                <w:w w:val="105"/>
                <w:sz w:val="21"/>
              </w:rPr>
              <w:t>are</w:t>
            </w:r>
            <w:r>
              <w:rPr>
                <w:color w:val="0F0F0F"/>
                <w:spacing w:val="-5"/>
                <w:w w:val="105"/>
                <w:sz w:val="21"/>
              </w:rPr>
              <w:t> not</w:t>
            </w:r>
          </w:p>
          <w:p>
            <w:pPr>
              <w:pStyle w:val="TableParagraph"/>
              <w:spacing w:before="8"/>
              <w:ind w:left="131" w:right="6"/>
              <w:jc w:val="center"/>
              <w:rPr>
                <w:sz w:val="21"/>
              </w:rPr>
            </w:pPr>
            <w:r>
              <w:rPr>
                <w:w w:val="105"/>
                <w:sz w:val="21"/>
              </w:rPr>
              <w:t>included</w:t>
            </w:r>
            <w:r>
              <w:rPr>
                <w:spacing w:val="-2"/>
                <w:w w:val="105"/>
                <w:sz w:val="21"/>
              </w:rPr>
              <w:t> </w:t>
            </w:r>
            <w:r>
              <w:rPr>
                <w:color w:val="0F0F0F"/>
                <w:w w:val="105"/>
                <w:sz w:val="21"/>
              </w:rPr>
              <w:t>in</w:t>
            </w:r>
            <w:r>
              <w:rPr>
                <w:color w:val="0F0F0F"/>
                <w:spacing w:val="-1"/>
                <w:w w:val="105"/>
                <w:sz w:val="21"/>
              </w:rPr>
              <w:t> </w:t>
            </w:r>
            <w:r>
              <w:rPr>
                <w:color w:val="0F0F0F"/>
                <w:w w:val="105"/>
                <w:sz w:val="21"/>
              </w:rPr>
              <w:t>the</w:t>
            </w:r>
            <w:r>
              <w:rPr>
                <w:color w:val="0F0F0F"/>
                <w:spacing w:val="-3"/>
                <w:w w:val="105"/>
                <w:sz w:val="21"/>
              </w:rPr>
              <w:t> </w:t>
            </w:r>
            <w:r>
              <w:rPr>
                <w:color w:val="0F0F0F"/>
                <w:spacing w:val="-2"/>
                <w:w w:val="105"/>
                <w:sz w:val="21"/>
              </w:rPr>
              <w:t>datasets.</w:t>
            </w:r>
          </w:p>
        </w:tc>
        <w:tc>
          <w:tcPr>
            <w:tcW w:w="2134" w:type="dxa"/>
            <w:tcBorders>
              <w:left w:val="single" w:sz="6" w:space="0" w:color="000000"/>
              <w:right w:val="single" w:sz="2" w:space="0" w:color="000000"/>
            </w:tcBorders>
          </w:tcPr>
          <w:p>
            <w:pPr>
              <w:pStyle w:val="TableParagraph"/>
              <w:spacing w:before="116"/>
              <w:ind w:left="102"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before="18"/>
              <w:ind w:left="123" w:right="12"/>
              <w:jc w:val="center"/>
              <w:rPr>
                <w:sz w:val="32"/>
              </w:rPr>
            </w:pPr>
            <w:r>
              <w:rPr>
                <w:color w:val="0F0F0F"/>
                <w:spacing w:val="-10"/>
                <w:sz w:val="32"/>
              </w:rPr>
              <w:t>w</w:t>
            </w:r>
          </w:p>
        </w:tc>
      </w:tr>
      <w:tr>
        <w:trPr>
          <w:trHeight w:val="251" w:hRule="atLeast"/>
        </w:trPr>
        <w:tc>
          <w:tcPr>
            <w:tcW w:w="1125" w:type="dxa"/>
            <w:tcBorders>
              <w:right w:val="single" w:sz="2" w:space="0" w:color="000000"/>
            </w:tcBorders>
          </w:tcPr>
          <w:p>
            <w:pPr>
              <w:pStyle w:val="TableParagraph"/>
              <w:spacing w:line="232" w:lineRule="exact"/>
              <w:ind w:left="117" w:right="6"/>
              <w:jc w:val="center"/>
              <w:rPr>
                <w:sz w:val="21"/>
              </w:rPr>
            </w:pPr>
            <w:r>
              <w:rPr>
                <w:color w:val="0F0F0F"/>
                <w:spacing w:val="-4"/>
                <w:w w:val="105"/>
                <w:sz w:val="21"/>
              </w:rPr>
              <w:t>FR14</w:t>
            </w:r>
          </w:p>
        </w:tc>
        <w:tc>
          <w:tcPr>
            <w:tcW w:w="5691" w:type="dxa"/>
            <w:tcBorders>
              <w:left w:val="single" w:sz="2" w:space="0" w:color="000000"/>
              <w:right w:val="single" w:sz="2" w:space="0" w:color="000000"/>
            </w:tcBorders>
          </w:tcPr>
          <w:p>
            <w:pPr>
              <w:pStyle w:val="TableParagraph"/>
              <w:spacing w:line="232" w:lineRule="exact"/>
              <w:ind w:left="126"/>
              <w:jc w:val="center"/>
              <w:rPr>
                <w:sz w:val="21"/>
              </w:rPr>
            </w:pPr>
            <w:r>
              <w:rPr>
                <w:color w:val="0F0F0F"/>
                <w:w w:val="105"/>
                <w:sz w:val="21"/>
              </w:rPr>
              <w:t>The</w:t>
            </w:r>
            <w:r>
              <w:rPr>
                <w:color w:val="0F0F0F"/>
                <w:spacing w:val="-8"/>
                <w:w w:val="105"/>
                <w:sz w:val="21"/>
              </w:rPr>
              <w:t> </w:t>
            </w:r>
            <w:r>
              <w:rPr>
                <w:color w:val="0F0F0F"/>
                <w:w w:val="105"/>
                <w:sz w:val="21"/>
              </w:rPr>
              <w:t>app</w:t>
            </w:r>
            <w:r>
              <w:rPr>
                <w:color w:val="0F0F0F"/>
                <w:spacing w:val="-8"/>
                <w:w w:val="105"/>
                <w:sz w:val="21"/>
              </w:rPr>
              <w:t> </w:t>
            </w:r>
            <w:r>
              <w:rPr>
                <w:color w:val="0F0F0F"/>
                <w:w w:val="105"/>
                <w:sz w:val="21"/>
              </w:rPr>
              <w:t>will</w:t>
            </w:r>
            <w:r>
              <w:rPr>
                <w:color w:val="0F0F0F"/>
                <w:spacing w:val="11"/>
                <w:w w:val="105"/>
                <w:sz w:val="21"/>
              </w:rPr>
              <w:t> </w:t>
            </w:r>
            <w:r>
              <w:rPr>
                <w:color w:val="0F0F0F"/>
                <w:w w:val="105"/>
                <w:sz w:val="21"/>
              </w:rPr>
              <w:t>not</w:t>
            </w:r>
            <w:r>
              <w:rPr>
                <w:color w:val="0F0F0F"/>
                <w:spacing w:val="-3"/>
                <w:w w:val="105"/>
                <w:sz w:val="21"/>
              </w:rPr>
              <w:t> </w:t>
            </w:r>
            <w:r>
              <w:rPr>
                <w:color w:val="0F0F0F"/>
                <w:w w:val="105"/>
                <w:sz w:val="21"/>
              </w:rPr>
              <w:t>permit video</w:t>
            </w:r>
            <w:r>
              <w:rPr>
                <w:color w:val="0F0F0F"/>
                <w:spacing w:val="-5"/>
                <w:w w:val="105"/>
                <w:sz w:val="21"/>
              </w:rPr>
              <w:t> </w:t>
            </w:r>
            <w:r>
              <w:rPr>
                <w:color w:val="0F0F0F"/>
                <w:w w:val="105"/>
                <w:sz w:val="21"/>
              </w:rPr>
              <w:t>sources as</w:t>
            </w:r>
            <w:r>
              <w:rPr>
                <w:color w:val="0F0F0F"/>
                <w:spacing w:val="-7"/>
                <w:w w:val="105"/>
                <w:sz w:val="21"/>
              </w:rPr>
              <w:t> </w:t>
            </w:r>
            <w:r>
              <w:rPr>
                <w:color w:val="0F0F0F"/>
                <w:spacing w:val="-2"/>
                <w:w w:val="105"/>
                <w:sz w:val="21"/>
              </w:rPr>
              <w:t>input.</w:t>
            </w:r>
          </w:p>
        </w:tc>
        <w:tc>
          <w:tcPr>
            <w:tcW w:w="2134" w:type="dxa"/>
            <w:tcBorders>
              <w:left w:val="single" w:sz="2" w:space="0" w:color="000000"/>
              <w:right w:val="single" w:sz="2" w:space="0" w:color="000000"/>
            </w:tcBorders>
          </w:tcPr>
          <w:p>
            <w:pPr>
              <w:pStyle w:val="TableParagraph"/>
              <w:spacing w:line="232" w:lineRule="exact"/>
              <w:ind w:left="107" w:right="5"/>
              <w:jc w:val="center"/>
              <w:rPr>
                <w:sz w:val="21"/>
              </w:rPr>
            </w:pPr>
            <w:r>
              <w:rPr>
                <w:color w:val="0F0F0F"/>
                <w:spacing w:val="-2"/>
                <w:w w:val="105"/>
                <w:sz w:val="21"/>
              </w:rPr>
              <w:t>Complete</w:t>
            </w:r>
          </w:p>
        </w:tc>
        <w:tc>
          <w:tcPr>
            <w:tcW w:w="1134" w:type="dxa"/>
            <w:tcBorders>
              <w:left w:val="single" w:sz="2" w:space="0" w:color="000000"/>
              <w:right w:val="single" w:sz="2" w:space="0" w:color="000000"/>
            </w:tcBorders>
          </w:tcPr>
          <w:p>
            <w:pPr>
              <w:pStyle w:val="TableParagraph"/>
              <w:spacing w:line="232" w:lineRule="exact"/>
              <w:ind w:left="123" w:right="12"/>
              <w:jc w:val="center"/>
              <w:rPr>
                <w:sz w:val="32"/>
              </w:rPr>
            </w:pPr>
            <w:r>
              <w:rPr>
                <w:color w:val="0F0F0F"/>
                <w:spacing w:val="-10"/>
                <w:sz w:val="32"/>
              </w:rPr>
              <w:t>w</w:t>
            </w:r>
          </w:p>
        </w:tc>
      </w:tr>
    </w:tbl>
    <w:p>
      <w:pPr>
        <w:pStyle w:val="BodyText"/>
        <w:spacing w:before="237"/>
        <w:rPr>
          <w:b/>
          <w:sz w:val="27"/>
        </w:rPr>
      </w:pPr>
    </w:p>
    <w:p>
      <w:pPr>
        <w:pStyle w:val="Heading6"/>
        <w:numPr>
          <w:ilvl w:val="1"/>
          <w:numId w:val="43"/>
        </w:numPr>
        <w:tabs>
          <w:tab w:pos="1421" w:val="left" w:leader="none"/>
        </w:tabs>
        <w:spacing w:line="240" w:lineRule="auto" w:before="0" w:after="0"/>
        <w:ind w:left="1421" w:right="0" w:hanging="579"/>
        <w:jc w:val="left"/>
        <w:rPr>
          <w:color w:val="0F0F0F"/>
        </w:rPr>
      </w:pPr>
      <w:bookmarkStart w:name="_TOC_250000" w:id="94"/>
      <w:r>
        <w:rPr>
          <w:color w:val="0F0F0F"/>
          <w:w w:val="105"/>
        </w:rPr>
        <w:t>Future</w:t>
      </w:r>
      <w:r>
        <w:rPr>
          <w:color w:val="0F0F0F"/>
          <w:spacing w:val="-12"/>
          <w:w w:val="105"/>
        </w:rPr>
        <w:t> </w:t>
      </w:r>
      <w:bookmarkEnd w:id="94"/>
      <w:r>
        <w:rPr>
          <w:color w:val="0F0F0F"/>
          <w:spacing w:val="-2"/>
          <w:w w:val="105"/>
        </w:rPr>
        <w:t>Enhancements</w:t>
      </w:r>
    </w:p>
    <w:p>
      <w:pPr>
        <w:pStyle w:val="ListParagraph"/>
        <w:numPr>
          <w:ilvl w:val="0"/>
          <w:numId w:val="46"/>
        </w:numPr>
        <w:tabs>
          <w:tab w:pos="1565" w:val="left" w:leader="none"/>
          <w:tab w:pos="1570" w:val="left" w:leader="none"/>
        </w:tabs>
        <w:spacing w:line="300" w:lineRule="auto" w:before="308" w:after="0"/>
        <w:ind w:left="1570" w:right="835" w:hanging="366"/>
        <w:jc w:val="left"/>
        <w:rPr>
          <w:sz w:val="21"/>
        </w:rPr>
      </w:pPr>
      <w:r>
        <w:rPr>
          <w:color w:val="0F0F0F"/>
          <w:w w:val="105"/>
          <w:sz w:val="21"/>
        </w:rPr>
        <w:t>Utilizing</w:t>
      </w:r>
      <w:r>
        <w:rPr>
          <w:color w:val="0F0F0F"/>
          <w:spacing w:val="-14"/>
          <w:w w:val="105"/>
          <w:sz w:val="21"/>
        </w:rPr>
        <w:t> </w:t>
      </w:r>
      <w:r>
        <w:rPr>
          <w:color w:val="0F0F0F"/>
          <w:w w:val="105"/>
          <w:sz w:val="21"/>
        </w:rPr>
        <w:t>a</w:t>
      </w:r>
      <w:r>
        <w:rPr>
          <w:color w:val="0F0F0F"/>
          <w:spacing w:val="-19"/>
          <w:w w:val="105"/>
          <w:sz w:val="21"/>
        </w:rPr>
        <w:t> </w:t>
      </w:r>
      <w:r>
        <w:rPr>
          <w:color w:val="0F0F0F"/>
          <w:w w:val="105"/>
          <w:sz w:val="21"/>
        </w:rPr>
        <w:t>variety</w:t>
      </w:r>
      <w:r>
        <w:rPr>
          <w:color w:val="0F0F0F"/>
          <w:spacing w:val="-14"/>
          <w:w w:val="105"/>
          <w:sz w:val="21"/>
        </w:rPr>
        <w:t> </w:t>
      </w:r>
      <w:r>
        <w:rPr>
          <w:color w:val="0F0F0F"/>
          <w:w w:val="105"/>
          <w:sz w:val="21"/>
        </w:rPr>
        <w:t>of</w:t>
      </w:r>
      <w:r>
        <w:rPr>
          <w:color w:val="0F0F0F"/>
          <w:spacing w:val="-13"/>
          <w:w w:val="105"/>
          <w:sz w:val="21"/>
        </w:rPr>
        <w:t> </w:t>
      </w:r>
      <w:r>
        <w:rPr>
          <w:color w:val="0F0F0F"/>
          <w:w w:val="105"/>
          <w:sz w:val="21"/>
        </w:rPr>
        <w:t>imaging</w:t>
      </w:r>
      <w:r>
        <w:rPr>
          <w:color w:val="0F0F0F"/>
          <w:spacing w:val="-14"/>
          <w:w w:val="105"/>
          <w:sz w:val="21"/>
        </w:rPr>
        <w:t> </w:t>
      </w:r>
      <w:r>
        <w:rPr>
          <w:color w:val="0F0F0F"/>
          <w:w w:val="105"/>
          <w:sz w:val="21"/>
        </w:rPr>
        <w:t>techniques,</w:t>
      </w:r>
      <w:r>
        <w:rPr>
          <w:color w:val="0F0F0F"/>
          <w:spacing w:val="-14"/>
          <w:w w:val="105"/>
          <w:sz w:val="21"/>
        </w:rPr>
        <w:t> </w:t>
      </w:r>
      <w:r>
        <w:rPr>
          <w:color w:val="0F0F0F"/>
          <w:w w:val="105"/>
          <w:sz w:val="21"/>
        </w:rPr>
        <w:t>including</w:t>
      </w:r>
      <w:r>
        <w:rPr>
          <w:color w:val="0F0F0F"/>
          <w:spacing w:val="-14"/>
          <w:w w:val="105"/>
          <w:sz w:val="21"/>
        </w:rPr>
        <w:t> </w:t>
      </w:r>
      <w:r>
        <w:rPr>
          <w:color w:val="0F0F0F"/>
          <w:w w:val="105"/>
          <w:sz w:val="21"/>
        </w:rPr>
        <w:t>thermal</w:t>
      </w:r>
      <w:r>
        <w:rPr>
          <w:color w:val="0F0F0F"/>
          <w:spacing w:val="-14"/>
          <w:w w:val="105"/>
          <w:sz w:val="21"/>
        </w:rPr>
        <w:t> </w:t>
      </w:r>
      <w:r>
        <w:rPr>
          <w:color w:val="0F0F0F"/>
          <w:w w:val="105"/>
          <w:sz w:val="21"/>
        </w:rPr>
        <w:t>and</w:t>
      </w:r>
      <w:r>
        <w:rPr>
          <w:color w:val="0F0F0F"/>
          <w:spacing w:val="-13"/>
          <w:w w:val="105"/>
          <w:sz w:val="21"/>
        </w:rPr>
        <w:t> </w:t>
      </w:r>
      <w:r>
        <w:rPr>
          <w:color w:val="0F0F0F"/>
          <w:w w:val="105"/>
          <w:sz w:val="21"/>
        </w:rPr>
        <w:t>hyperspectral</w:t>
      </w:r>
      <w:r>
        <w:rPr>
          <w:color w:val="0F0F0F"/>
          <w:spacing w:val="-13"/>
          <w:w w:val="105"/>
          <w:sz w:val="21"/>
        </w:rPr>
        <w:t> </w:t>
      </w:r>
      <w:r>
        <w:rPr>
          <w:color w:val="0F0F0F"/>
          <w:w w:val="105"/>
          <w:sz w:val="21"/>
        </w:rPr>
        <w:t>imaging,</w:t>
      </w:r>
      <w:r>
        <w:rPr>
          <w:color w:val="0F0F0F"/>
          <w:spacing w:val="-14"/>
          <w:w w:val="105"/>
          <w:sz w:val="21"/>
        </w:rPr>
        <w:t> </w:t>
      </w:r>
      <w:r>
        <w:rPr>
          <w:color w:val="0F0F0F"/>
          <w:w w:val="105"/>
          <w:sz w:val="21"/>
        </w:rPr>
        <w:t>to</w:t>
      </w:r>
      <w:r>
        <w:rPr>
          <w:color w:val="0F0F0F"/>
          <w:spacing w:val="-13"/>
          <w:w w:val="105"/>
          <w:sz w:val="21"/>
        </w:rPr>
        <w:t> </w:t>
      </w:r>
      <w:r>
        <w:rPr>
          <w:color w:val="0F0F0F"/>
          <w:w w:val="105"/>
          <w:sz w:val="21"/>
        </w:rPr>
        <w:t>provide</w:t>
      </w:r>
      <w:r>
        <w:rPr>
          <w:color w:val="0F0F0F"/>
          <w:spacing w:val="-14"/>
          <w:w w:val="105"/>
          <w:sz w:val="21"/>
        </w:rPr>
        <w:t> </w:t>
      </w:r>
      <w:r>
        <w:rPr>
          <w:color w:val="0F0F0F"/>
          <w:w w:val="105"/>
          <w:sz w:val="21"/>
        </w:rPr>
        <w:t>more thorough details regarding the </w:t>
      </w:r>
      <w:r>
        <w:rPr>
          <w:color w:val="1D1D1D"/>
          <w:w w:val="105"/>
          <w:sz w:val="21"/>
        </w:rPr>
        <w:t>state </w:t>
      </w:r>
      <w:r>
        <w:rPr>
          <w:color w:val="0F0F0F"/>
          <w:w w:val="105"/>
          <w:sz w:val="21"/>
        </w:rPr>
        <w:t>of the plant.</w:t>
      </w:r>
    </w:p>
    <w:p>
      <w:pPr>
        <w:pStyle w:val="ListParagraph"/>
        <w:numPr>
          <w:ilvl w:val="0"/>
          <w:numId w:val="46"/>
        </w:numPr>
        <w:tabs>
          <w:tab w:pos="1565" w:val="left" w:leader="none"/>
        </w:tabs>
        <w:spacing w:line="300" w:lineRule="auto" w:before="21" w:after="0"/>
        <w:ind w:left="1565" w:right="826" w:hanging="361"/>
        <w:jc w:val="left"/>
        <w:rPr>
          <w:sz w:val="21"/>
        </w:rPr>
      </w:pPr>
      <w:r>
        <w:rPr>
          <w:color w:val="0F0F0F"/>
          <w:w w:val="105"/>
          <w:sz w:val="21"/>
        </w:rPr>
        <w:t>Incorporating</w:t>
      </w:r>
      <w:r>
        <w:rPr>
          <w:color w:val="0F0F0F"/>
          <w:spacing w:val="31"/>
          <w:w w:val="105"/>
          <w:sz w:val="21"/>
        </w:rPr>
        <w:t> </w:t>
      </w:r>
      <w:r>
        <w:rPr>
          <w:color w:val="0F0F0F"/>
          <w:w w:val="105"/>
          <w:sz w:val="21"/>
        </w:rPr>
        <w:t>sensor data as </w:t>
      </w:r>
      <w:r>
        <w:rPr>
          <w:color w:val="1D1D1D"/>
          <w:w w:val="105"/>
          <w:sz w:val="21"/>
        </w:rPr>
        <w:t>well </w:t>
      </w:r>
      <w:r>
        <w:rPr>
          <w:color w:val="0F0F0F"/>
          <w:w w:val="105"/>
          <w:sz w:val="21"/>
        </w:rPr>
        <w:t>as information</w:t>
      </w:r>
      <w:r>
        <w:rPr>
          <w:color w:val="0F0F0F"/>
          <w:spacing w:val="28"/>
          <w:w w:val="105"/>
          <w:sz w:val="21"/>
        </w:rPr>
        <w:t> </w:t>
      </w:r>
      <w:r>
        <w:rPr>
          <w:color w:val="0F0F0F"/>
          <w:w w:val="105"/>
          <w:sz w:val="21"/>
        </w:rPr>
        <w:t>from other sources, </w:t>
      </w:r>
      <w:r>
        <w:rPr>
          <w:color w:val="1D1D1D"/>
          <w:w w:val="105"/>
          <w:sz w:val="21"/>
        </w:rPr>
        <w:t>such </w:t>
      </w:r>
      <w:r>
        <w:rPr>
          <w:color w:val="0F0F0F"/>
          <w:w w:val="105"/>
          <w:sz w:val="21"/>
        </w:rPr>
        <w:t>as meteorological data, to give a more thorough picture of the environment around the plant.</w:t>
      </w:r>
    </w:p>
    <w:p>
      <w:pPr>
        <w:pStyle w:val="ListParagraph"/>
        <w:numPr>
          <w:ilvl w:val="0"/>
          <w:numId w:val="46"/>
        </w:numPr>
        <w:tabs>
          <w:tab w:pos="1563" w:val="left" w:leader="none"/>
        </w:tabs>
        <w:spacing w:line="240" w:lineRule="auto" w:before="21" w:after="0"/>
        <w:ind w:left="1563" w:right="0" w:hanging="359"/>
        <w:jc w:val="left"/>
        <w:rPr>
          <w:sz w:val="21"/>
        </w:rPr>
      </w:pPr>
      <w:r>
        <w:rPr>
          <w:color w:val="0F0F0F"/>
          <w:w w:val="105"/>
          <w:sz w:val="21"/>
        </w:rPr>
        <w:t>Building</w:t>
      </w:r>
      <w:r>
        <w:rPr>
          <w:color w:val="0F0F0F"/>
          <w:spacing w:val="3"/>
          <w:w w:val="105"/>
          <w:sz w:val="21"/>
        </w:rPr>
        <w:t> </w:t>
      </w:r>
      <w:r>
        <w:rPr>
          <w:color w:val="0F0F0F"/>
          <w:w w:val="105"/>
          <w:sz w:val="21"/>
        </w:rPr>
        <w:t>a</w:t>
      </w:r>
      <w:r>
        <w:rPr>
          <w:color w:val="0F0F0F"/>
          <w:spacing w:val="-11"/>
          <w:w w:val="105"/>
          <w:sz w:val="21"/>
        </w:rPr>
        <w:t> </w:t>
      </w:r>
      <w:r>
        <w:rPr>
          <w:color w:val="0F0F0F"/>
          <w:w w:val="105"/>
          <w:sz w:val="21"/>
        </w:rPr>
        <w:t>more</w:t>
      </w:r>
      <w:r>
        <w:rPr>
          <w:color w:val="0F0F0F"/>
          <w:spacing w:val="-3"/>
          <w:w w:val="105"/>
          <w:sz w:val="21"/>
        </w:rPr>
        <w:t> </w:t>
      </w:r>
      <w:r>
        <w:rPr>
          <w:color w:val="0F0F0F"/>
          <w:w w:val="105"/>
          <w:sz w:val="21"/>
        </w:rPr>
        <w:t>diverse</w:t>
      </w:r>
      <w:r>
        <w:rPr>
          <w:color w:val="0F0F0F"/>
          <w:spacing w:val="-1"/>
          <w:w w:val="105"/>
          <w:sz w:val="21"/>
        </w:rPr>
        <w:t> </w:t>
      </w:r>
      <w:r>
        <w:rPr>
          <w:color w:val="0F0F0F"/>
          <w:w w:val="105"/>
          <w:sz w:val="21"/>
        </w:rPr>
        <w:t>dataset</w:t>
      </w:r>
      <w:r>
        <w:rPr>
          <w:color w:val="0F0F0F"/>
          <w:spacing w:val="-1"/>
          <w:w w:val="105"/>
          <w:sz w:val="21"/>
        </w:rPr>
        <w:t> </w:t>
      </w:r>
      <w:r>
        <w:rPr>
          <w:color w:val="0F0F0F"/>
          <w:w w:val="105"/>
          <w:sz w:val="21"/>
        </w:rPr>
        <w:t>to</w:t>
      </w:r>
      <w:r>
        <w:rPr>
          <w:color w:val="0F0F0F"/>
          <w:spacing w:val="-10"/>
          <w:w w:val="105"/>
          <w:sz w:val="21"/>
        </w:rPr>
        <w:t> </w:t>
      </w:r>
      <w:r>
        <w:rPr>
          <w:color w:val="0F0F0F"/>
          <w:w w:val="105"/>
          <w:sz w:val="21"/>
        </w:rPr>
        <w:t>improve</w:t>
      </w:r>
      <w:r>
        <w:rPr>
          <w:color w:val="0F0F0F"/>
          <w:spacing w:val="7"/>
          <w:w w:val="105"/>
          <w:sz w:val="21"/>
        </w:rPr>
        <w:t> </w:t>
      </w:r>
      <w:r>
        <w:rPr>
          <w:color w:val="0F0F0F"/>
          <w:w w:val="105"/>
          <w:sz w:val="21"/>
        </w:rPr>
        <w:t>the</w:t>
      </w:r>
      <w:r>
        <w:rPr>
          <w:color w:val="0F0F0F"/>
          <w:spacing w:val="-3"/>
          <w:w w:val="105"/>
          <w:sz w:val="21"/>
        </w:rPr>
        <w:t> </w:t>
      </w:r>
      <w:r>
        <w:rPr>
          <w:color w:val="0F0F0F"/>
          <w:w w:val="105"/>
          <w:sz w:val="21"/>
        </w:rPr>
        <w:t>accuracy</w:t>
      </w:r>
      <w:r>
        <w:rPr>
          <w:color w:val="0F0F0F"/>
          <w:spacing w:val="3"/>
          <w:w w:val="105"/>
          <w:sz w:val="21"/>
        </w:rPr>
        <w:t> </w:t>
      </w:r>
      <w:r>
        <w:rPr>
          <w:color w:val="0F0F0F"/>
          <w:w w:val="105"/>
          <w:sz w:val="21"/>
        </w:rPr>
        <w:t>and</w:t>
      </w:r>
      <w:r>
        <w:rPr>
          <w:color w:val="0F0F0F"/>
          <w:spacing w:val="-1"/>
          <w:w w:val="105"/>
          <w:sz w:val="21"/>
        </w:rPr>
        <w:t> </w:t>
      </w:r>
      <w:r>
        <w:rPr>
          <w:color w:val="0F0F0F"/>
          <w:w w:val="105"/>
          <w:sz w:val="21"/>
        </w:rPr>
        <w:t>the</w:t>
      </w:r>
      <w:r>
        <w:rPr>
          <w:color w:val="0F0F0F"/>
          <w:spacing w:val="-7"/>
          <w:w w:val="105"/>
          <w:sz w:val="21"/>
        </w:rPr>
        <w:t> </w:t>
      </w:r>
      <w:r>
        <w:rPr>
          <w:color w:val="0F0F0F"/>
          <w:w w:val="105"/>
          <w:sz w:val="21"/>
        </w:rPr>
        <w:t>amount</w:t>
      </w:r>
      <w:r>
        <w:rPr>
          <w:color w:val="0F0F0F"/>
          <w:spacing w:val="2"/>
          <w:w w:val="105"/>
          <w:sz w:val="21"/>
        </w:rPr>
        <w:t> </w:t>
      </w:r>
      <w:r>
        <w:rPr>
          <w:color w:val="0F0F0F"/>
          <w:w w:val="105"/>
          <w:sz w:val="21"/>
        </w:rPr>
        <w:t>of</w:t>
      </w:r>
      <w:r>
        <w:rPr>
          <w:color w:val="0F0F0F"/>
          <w:spacing w:val="-7"/>
          <w:w w:val="105"/>
          <w:sz w:val="21"/>
        </w:rPr>
        <w:t> </w:t>
      </w:r>
      <w:r>
        <w:rPr>
          <w:color w:val="0F0F0F"/>
          <w:w w:val="105"/>
          <w:sz w:val="21"/>
        </w:rPr>
        <w:t>plant</w:t>
      </w:r>
      <w:r>
        <w:rPr>
          <w:color w:val="0F0F0F"/>
          <w:spacing w:val="-4"/>
          <w:w w:val="105"/>
          <w:sz w:val="21"/>
        </w:rPr>
        <w:t> </w:t>
      </w:r>
      <w:r>
        <w:rPr>
          <w:color w:val="0F0F0F"/>
          <w:w w:val="105"/>
          <w:sz w:val="21"/>
        </w:rPr>
        <w:t>types</w:t>
      </w:r>
      <w:r>
        <w:rPr>
          <w:color w:val="0F0F0F"/>
          <w:spacing w:val="-4"/>
          <w:w w:val="105"/>
          <w:sz w:val="21"/>
        </w:rPr>
        <w:t> </w:t>
      </w:r>
      <w:r>
        <w:rPr>
          <w:color w:val="1D1D1D"/>
          <w:w w:val="105"/>
          <w:sz w:val="21"/>
        </w:rPr>
        <w:t>in</w:t>
      </w:r>
      <w:r>
        <w:rPr>
          <w:color w:val="1D1D1D"/>
          <w:spacing w:val="-6"/>
          <w:w w:val="105"/>
          <w:sz w:val="21"/>
        </w:rPr>
        <w:t> </w:t>
      </w:r>
      <w:r>
        <w:rPr>
          <w:color w:val="0F0F0F"/>
          <w:spacing w:val="-2"/>
          <w:w w:val="105"/>
          <w:sz w:val="21"/>
        </w:rPr>
        <w:t>model.</w:t>
      </w:r>
    </w:p>
    <w:p>
      <w:pPr>
        <w:pStyle w:val="ListParagraph"/>
        <w:numPr>
          <w:ilvl w:val="0"/>
          <w:numId w:val="46"/>
        </w:numPr>
        <w:tabs>
          <w:tab w:pos="1565" w:val="left" w:leader="none"/>
        </w:tabs>
        <w:spacing w:line="300" w:lineRule="auto" w:before="81" w:after="0"/>
        <w:ind w:left="1565" w:right="830" w:hanging="361"/>
        <w:jc w:val="left"/>
        <w:rPr>
          <w:sz w:val="21"/>
        </w:rPr>
      </w:pPr>
      <w:r>
        <w:rPr>
          <w:color w:val="0F0F0F"/>
          <w:w w:val="105"/>
          <w:sz w:val="21"/>
        </w:rPr>
        <w:t>Using</w:t>
      </w:r>
      <w:r>
        <w:rPr>
          <w:color w:val="0F0F0F"/>
          <w:spacing w:val="28"/>
          <w:w w:val="105"/>
          <w:sz w:val="21"/>
        </w:rPr>
        <w:t> </w:t>
      </w:r>
      <w:r>
        <w:rPr>
          <w:color w:val="1D1D1D"/>
          <w:w w:val="105"/>
          <w:sz w:val="21"/>
        </w:rPr>
        <w:t>AI</w:t>
      </w:r>
      <w:r>
        <w:rPr>
          <w:color w:val="1D1D1D"/>
          <w:spacing w:val="21"/>
          <w:w w:val="105"/>
          <w:sz w:val="21"/>
        </w:rPr>
        <w:t> </w:t>
      </w:r>
      <w:r>
        <w:rPr>
          <w:color w:val="0F0F0F"/>
          <w:w w:val="105"/>
          <w:sz w:val="21"/>
        </w:rPr>
        <w:t>methods</w:t>
      </w:r>
      <w:r>
        <w:rPr>
          <w:color w:val="0F0F0F"/>
          <w:spacing w:val="33"/>
          <w:w w:val="105"/>
          <w:sz w:val="21"/>
        </w:rPr>
        <w:t> </w:t>
      </w:r>
      <w:r>
        <w:rPr>
          <w:color w:val="0F0F0F"/>
          <w:w w:val="105"/>
          <w:sz w:val="21"/>
        </w:rPr>
        <w:t>that</w:t>
      </w:r>
      <w:r>
        <w:rPr>
          <w:color w:val="0F0F0F"/>
          <w:spacing w:val="28"/>
          <w:w w:val="105"/>
          <w:sz w:val="21"/>
        </w:rPr>
        <w:t> </w:t>
      </w:r>
      <w:r>
        <w:rPr>
          <w:color w:val="0F0F0F"/>
          <w:w w:val="105"/>
          <w:sz w:val="21"/>
        </w:rPr>
        <w:t>can</w:t>
      </w:r>
      <w:r>
        <w:rPr>
          <w:color w:val="0F0F0F"/>
          <w:spacing w:val="32"/>
          <w:w w:val="105"/>
          <w:sz w:val="21"/>
        </w:rPr>
        <w:t> </w:t>
      </w:r>
      <w:r>
        <w:rPr>
          <w:color w:val="0F0F0F"/>
          <w:w w:val="105"/>
          <w:sz w:val="21"/>
        </w:rPr>
        <w:t>be</w:t>
      </w:r>
      <w:r>
        <w:rPr>
          <w:color w:val="0F0F0F"/>
          <w:w w:val="105"/>
          <w:sz w:val="21"/>
        </w:rPr>
        <w:t> easily</w:t>
      </w:r>
      <w:r>
        <w:rPr>
          <w:color w:val="0F0F0F"/>
          <w:spacing w:val="22"/>
          <w:w w:val="105"/>
          <w:sz w:val="21"/>
        </w:rPr>
        <w:t> </w:t>
      </w:r>
      <w:r>
        <w:rPr>
          <w:color w:val="0F0F0F"/>
          <w:w w:val="105"/>
          <w:sz w:val="21"/>
        </w:rPr>
        <w:t>explained</w:t>
      </w:r>
      <w:r>
        <w:rPr>
          <w:color w:val="0F0F0F"/>
          <w:spacing w:val="28"/>
          <w:w w:val="105"/>
          <w:sz w:val="21"/>
        </w:rPr>
        <w:t> </w:t>
      </w:r>
      <w:r>
        <w:rPr>
          <w:color w:val="0F0F0F"/>
          <w:w w:val="105"/>
          <w:sz w:val="21"/>
        </w:rPr>
        <w:t>to</w:t>
      </w:r>
      <w:r>
        <w:rPr>
          <w:color w:val="0F0F0F"/>
          <w:spacing w:val="22"/>
          <w:w w:val="105"/>
          <w:sz w:val="21"/>
        </w:rPr>
        <w:t> </w:t>
      </w:r>
      <w:r>
        <w:rPr>
          <w:color w:val="0F0F0F"/>
          <w:w w:val="105"/>
          <w:sz w:val="21"/>
        </w:rPr>
        <w:t>increase</w:t>
      </w:r>
      <w:r>
        <w:rPr>
          <w:color w:val="0F0F0F"/>
          <w:spacing w:val="29"/>
          <w:w w:val="105"/>
          <w:sz w:val="21"/>
        </w:rPr>
        <w:t> </w:t>
      </w:r>
      <w:r>
        <w:rPr>
          <w:color w:val="0F0F0F"/>
          <w:w w:val="105"/>
          <w:sz w:val="21"/>
        </w:rPr>
        <w:t>comprehension</w:t>
      </w:r>
      <w:r>
        <w:rPr>
          <w:color w:val="0F0F0F"/>
          <w:spacing w:val="32"/>
          <w:w w:val="105"/>
          <w:sz w:val="21"/>
        </w:rPr>
        <w:t> </w:t>
      </w:r>
      <w:r>
        <w:rPr>
          <w:color w:val="0F0F0F"/>
          <w:w w:val="105"/>
          <w:sz w:val="21"/>
        </w:rPr>
        <w:t>and</w:t>
      </w:r>
      <w:r>
        <w:rPr>
          <w:color w:val="0F0F0F"/>
          <w:spacing w:val="22"/>
          <w:w w:val="105"/>
          <w:sz w:val="21"/>
        </w:rPr>
        <w:t> </w:t>
      </w:r>
      <w:r>
        <w:rPr>
          <w:color w:val="0F0F0F"/>
          <w:w w:val="105"/>
          <w:sz w:val="21"/>
        </w:rPr>
        <w:t>transparency</w:t>
      </w:r>
      <w:r>
        <w:rPr>
          <w:color w:val="0F0F0F"/>
          <w:spacing w:val="35"/>
          <w:w w:val="105"/>
          <w:sz w:val="21"/>
        </w:rPr>
        <w:t> </w:t>
      </w:r>
      <w:r>
        <w:rPr>
          <w:color w:val="0F0F0F"/>
          <w:w w:val="105"/>
          <w:sz w:val="21"/>
        </w:rPr>
        <w:t>of</w:t>
      </w:r>
      <w:r>
        <w:rPr>
          <w:color w:val="0F0F0F"/>
          <w:spacing w:val="24"/>
          <w:w w:val="105"/>
          <w:sz w:val="21"/>
        </w:rPr>
        <w:t> </w:t>
      </w:r>
      <w:r>
        <w:rPr>
          <w:color w:val="0F0F0F"/>
          <w:w w:val="105"/>
          <w:sz w:val="21"/>
        </w:rPr>
        <w:t>the model's decision-making process to the user.</w:t>
      </w:r>
    </w:p>
    <w:p>
      <w:pPr>
        <w:pStyle w:val="ListParagraph"/>
        <w:numPr>
          <w:ilvl w:val="0"/>
          <w:numId w:val="46"/>
        </w:numPr>
        <w:tabs>
          <w:tab w:pos="1564" w:val="left" w:leader="none"/>
        </w:tabs>
        <w:spacing w:line="300" w:lineRule="auto" w:before="16" w:after="0"/>
        <w:ind w:left="1564" w:right="831" w:hanging="360"/>
        <w:jc w:val="left"/>
        <w:rPr>
          <w:sz w:val="21"/>
        </w:rPr>
      </w:pPr>
      <w:r>
        <w:rPr>
          <w:color w:val="0F0F0F"/>
          <w:w w:val="105"/>
          <w:sz w:val="21"/>
        </w:rPr>
        <w:t>To</w:t>
      </w:r>
      <w:r>
        <w:rPr>
          <w:color w:val="0F0F0F"/>
          <w:spacing w:val="-10"/>
          <w:w w:val="105"/>
          <w:sz w:val="21"/>
        </w:rPr>
        <w:t> </w:t>
      </w:r>
      <w:r>
        <w:rPr>
          <w:color w:val="0F0F0F"/>
          <w:w w:val="105"/>
          <w:sz w:val="21"/>
        </w:rPr>
        <w:t>offer</w:t>
      </w:r>
      <w:r>
        <w:rPr>
          <w:color w:val="0F0F0F"/>
          <w:spacing w:val="-10"/>
          <w:w w:val="105"/>
          <w:sz w:val="21"/>
        </w:rPr>
        <w:t> </w:t>
      </w:r>
      <w:r>
        <w:rPr>
          <w:color w:val="0F0F0F"/>
          <w:w w:val="105"/>
          <w:sz w:val="21"/>
        </w:rPr>
        <w:t>real-time</w:t>
      </w:r>
      <w:r>
        <w:rPr>
          <w:color w:val="0F0F0F"/>
          <w:spacing w:val="-1"/>
          <w:w w:val="105"/>
          <w:sz w:val="21"/>
        </w:rPr>
        <w:t> </w:t>
      </w:r>
      <w:r>
        <w:rPr>
          <w:color w:val="0F0F0F"/>
          <w:w w:val="105"/>
          <w:sz w:val="21"/>
        </w:rPr>
        <w:t>and</w:t>
      </w:r>
      <w:r>
        <w:rPr>
          <w:color w:val="0F0F0F"/>
          <w:spacing w:val="-4"/>
          <w:w w:val="105"/>
          <w:sz w:val="21"/>
        </w:rPr>
        <w:t> </w:t>
      </w:r>
      <w:r>
        <w:rPr>
          <w:color w:val="0F0F0F"/>
          <w:w w:val="105"/>
          <w:sz w:val="21"/>
        </w:rPr>
        <w:t>remote</w:t>
      </w:r>
      <w:r>
        <w:rPr>
          <w:color w:val="0F0F0F"/>
          <w:spacing w:val="-1"/>
          <w:w w:val="105"/>
          <w:sz w:val="21"/>
        </w:rPr>
        <w:t> </w:t>
      </w:r>
      <w:r>
        <w:rPr>
          <w:color w:val="0F0F0F"/>
          <w:w w:val="105"/>
          <w:sz w:val="21"/>
        </w:rPr>
        <w:t>monitoring</w:t>
      </w:r>
      <w:r>
        <w:rPr>
          <w:color w:val="0F0F0F"/>
          <w:spacing w:val="-2"/>
          <w:w w:val="105"/>
          <w:sz w:val="21"/>
        </w:rPr>
        <w:t> </w:t>
      </w:r>
      <w:r>
        <w:rPr>
          <w:color w:val="0F0F0F"/>
          <w:w w:val="105"/>
          <w:sz w:val="21"/>
        </w:rPr>
        <w:t>of</w:t>
      </w:r>
      <w:r>
        <w:rPr>
          <w:color w:val="0F0F0F"/>
          <w:spacing w:val="-7"/>
          <w:w w:val="105"/>
          <w:sz w:val="21"/>
        </w:rPr>
        <w:t> </w:t>
      </w:r>
      <w:r>
        <w:rPr>
          <w:color w:val="0F0F0F"/>
          <w:w w:val="105"/>
          <w:sz w:val="21"/>
        </w:rPr>
        <w:t>plants</w:t>
      </w:r>
      <w:r>
        <w:rPr>
          <w:color w:val="0F0F0F"/>
          <w:spacing w:val="-10"/>
          <w:w w:val="105"/>
          <w:sz w:val="21"/>
        </w:rPr>
        <w:t> </w:t>
      </w:r>
      <w:r>
        <w:rPr>
          <w:color w:val="0F0F0F"/>
          <w:w w:val="105"/>
          <w:sz w:val="21"/>
        </w:rPr>
        <w:t>in</w:t>
      </w:r>
      <w:r>
        <w:rPr>
          <w:color w:val="0F0F0F"/>
          <w:spacing w:val="-14"/>
          <w:w w:val="105"/>
          <w:sz w:val="21"/>
        </w:rPr>
        <w:t> </w:t>
      </w:r>
      <w:r>
        <w:rPr>
          <w:color w:val="0F0F0F"/>
          <w:w w:val="105"/>
          <w:sz w:val="21"/>
        </w:rPr>
        <w:t>the</w:t>
      </w:r>
      <w:r>
        <w:rPr>
          <w:color w:val="0F0F0F"/>
          <w:spacing w:val="-8"/>
          <w:w w:val="105"/>
          <w:sz w:val="21"/>
        </w:rPr>
        <w:t> </w:t>
      </w:r>
      <w:r>
        <w:rPr>
          <w:color w:val="0F0F0F"/>
          <w:w w:val="105"/>
          <w:sz w:val="21"/>
        </w:rPr>
        <w:t>field,</w:t>
      </w:r>
      <w:r>
        <w:rPr>
          <w:color w:val="0F0F0F"/>
          <w:spacing w:val="-7"/>
          <w:w w:val="105"/>
          <w:sz w:val="21"/>
        </w:rPr>
        <w:t> </w:t>
      </w:r>
      <w:r>
        <w:rPr>
          <w:color w:val="0F0F0F"/>
          <w:w w:val="105"/>
          <w:sz w:val="21"/>
        </w:rPr>
        <w:t>the</w:t>
      </w:r>
      <w:r>
        <w:rPr>
          <w:color w:val="0F0F0F"/>
          <w:spacing w:val="-7"/>
          <w:w w:val="105"/>
          <w:sz w:val="21"/>
        </w:rPr>
        <w:t> </w:t>
      </w:r>
      <w:r>
        <w:rPr>
          <w:color w:val="0F0F0F"/>
          <w:w w:val="105"/>
          <w:sz w:val="21"/>
        </w:rPr>
        <w:t>application</w:t>
      </w:r>
      <w:r>
        <w:rPr>
          <w:color w:val="0F0F0F"/>
          <w:spacing w:val="-5"/>
          <w:w w:val="105"/>
          <w:sz w:val="21"/>
        </w:rPr>
        <w:t> </w:t>
      </w:r>
      <w:r>
        <w:rPr>
          <w:color w:val="0F0F0F"/>
          <w:w w:val="105"/>
          <w:sz w:val="21"/>
        </w:rPr>
        <w:t>could be</w:t>
      </w:r>
      <w:r>
        <w:rPr>
          <w:color w:val="0F0F0F"/>
          <w:spacing w:val="-9"/>
          <w:w w:val="105"/>
          <w:sz w:val="21"/>
        </w:rPr>
        <w:t> </w:t>
      </w:r>
      <w:r>
        <w:rPr>
          <w:color w:val="0F0F0F"/>
          <w:w w:val="105"/>
          <w:sz w:val="21"/>
        </w:rPr>
        <w:t>integrated with other </w:t>
      </w:r>
      <w:r>
        <w:rPr>
          <w:color w:val="1D1D1D"/>
          <w:w w:val="105"/>
          <w:sz w:val="21"/>
        </w:rPr>
        <w:t>systems, such </w:t>
      </w:r>
      <w:r>
        <w:rPr>
          <w:color w:val="0F0F0F"/>
          <w:w w:val="105"/>
          <w:sz w:val="21"/>
        </w:rPr>
        <w:t>as the Internet of Things (IoT) and precision agriculture technologies.</w:t>
      </w:r>
    </w:p>
    <w:p>
      <w:pPr>
        <w:pStyle w:val="ListParagraph"/>
        <w:numPr>
          <w:ilvl w:val="0"/>
          <w:numId w:val="46"/>
        </w:numPr>
        <w:tabs>
          <w:tab w:pos="1566" w:val="left" w:leader="none"/>
          <w:tab w:pos="1570" w:val="left" w:leader="none"/>
        </w:tabs>
        <w:spacing w:line="304" w:lineRule="auto" w:before="21" w:after="0"/>
        <w:ind w:left="1570" w:right="842" w:hanging="366"/>
        <w:jc w:val="left"/>
        <w:rPr>
          <w:sz w:val="21"/>
        </w:rPr>
      </w:pPr>
      <w:r>
        <w:rPr>
          <w:color w:val="0F0F0F"/>
          <w:w w:val="105"/>
          <w:sz w:val="21"/>
        </w:rPr>
        <w:t>Integrating</w:t>
      </w:r>
      <w:r>
        <w:rPr>
          <w:color w:val="0F0F0F"/>
          <w:w w:val="105"/>
          <w:sz w:val="21"/>
        </w:rPr>
        <w:t> blockchain</w:t>
      </w:r>
      <w:r>
        <w:rPr>
          <w:color w:val="0F0F0F"/>
          <w:spacing w:val="23"/>
          <w:w w:val="105"/>
          <w:sz w:val="21"/>
        </w:rPr>
        <w:t> </w:t>
      </w:r>
      <w:r>
        <w:rPr>
          <w:color w:val="0F0F0F"/>
          <w:w w:val="105"/>
          <w:sz w:val="21"/>
        </w:rPr>
        <w:t>technology</w:t>
      </w:r>
      <w:r>
        <w:rPr>
          <w:color w:val="0F0F0F"/>
          <w:spacing w:val="23"/>
          <w:w w:val="105"/>
          <w:sz w:val="21"/>
        </w:rPr>
        <w:t> </w:t>
      </w:r>
      <w:r>
        <w:rPr>
          <w:color w:val="0F0F0F"/>
          <w:w w:val="105"/>
          <w:sz w:val="21"/>
        </w:rPr>
        <w:t>into the system</w:t>
      </w:r>
      <w:r>
        <w:rPr>
          <w:color w:val="0F0F0F"/>
          <w:w w:val="105"/>
          <w:sz w:val="21"/>
        </w:rPr>
        <w:t> to enable secure</w:t>
      </w:r>
      <w:r>
        <w:rPr>
          <w:color w:val="0F0F0F"/>
          <w:w w:val="105"/>
          <w:sz w:val="21"/>
        </w:rPr>
        <w:t> and</w:t>
      </w:r>
      <w:r>
        <w:rPr>
          <w:color w:val="0F0F0F"/>
          <w:w w:val="105"/>
          <w:sz w:val="21"/>
        </w:rPr>
        <w:t> impenetrable</w:t>
      </w:r>
      <w:r>
        <w:rPr>
          <w:color w:val="0F0F0F"/>
          <w:w w:val="105"/>
          <w:sz w:val="21"/>
        </w:rPr>
        <w:t> data and</w:t>
      </w:r>
      <w:r>
        <w:rPr>
          <w:color w:val="0F0F0F"/>
          <w:w w:val="105"/>
          <w:sz w:val="21"/>
        </w:rPr>
        <w:t> result </w:t>
      </w:r>
      <w:r>
        <w:rPr>
          <w:color w:val="0F0F0F"/>
          <w:spacing w:val="-2"/>
          <w:w w:val="105"/>
          <w:sz w:val="21"/>
        </w:rPr>
        <w:t>recording.</w:t>
      </w:r>
    </w:p>
    <w:p>
      <w:pPr>
        <w:spacing w:after="0" w:line="304" w:lineRule="auto"/>
        <w:jc w:val="left"/>
        <w:rPr>
          <w:sz w:val="21"/>
        </w:rPr>
        <w:sectPr>
          <w:pgSz w:w="11910" w:h="16840"/>
          <w:pgMar w:header="658" w:footer="1385" w:top="1280" w:bottom="1600" w:left="240" w:right="220"/>
        </w:sectPr>
      </w:pPr>
    </w:p>
    <w:p>
      <w:pPr>
        <w:spacing w:before="146"/>
        <w:ind w:left="470" w:right="0" w:firstLine="0"/>
        <w:jc w:val="center"/>
        <w:rPr>
          <w:rFonts w:ascii="Courier New"/>
          <w:b/>
          <w:sz w:val="34"/>
        </w:rPr>
      </w:pPr>
      <w:r>
        <w:rPr>
          <w:rFonts w:ascii="Courier New"/>
          <w:b/>
          <w:color w:val="0F0F0F"/>
          <w:spacing w:val="-2"/>
          <w:w w:val="105"/>
          <w:sz w:val="34"/>
        </w:rPr>
        <w:t>APPENDIXl:REFERENCES</w:t>
      </w:r>
    </w:p>
    <w:p>
      <w:pPr>
        <w:pStyle w:val="BodyText"/>
        <w:spacing w:before="311"/>
        <w:rPr>
          <w:rFonts w:ascii="Courier New"/>
          <w:b/>
          <w:sz w:val="34"/>
        </w:rPr>
      </w:pPr>
    </w:p>
    <w:p>
      <w:pPr>
        <w:spacing w:line="360" w:lineRule="auto" w:before="1"/>
        <w:ind w:left="842" w:right="816" w:hanging="720"/>
        <w:jc w:val="both"/>
        <w:rPr>
          <w:sz w:val="22"/>
        </w:rPr>
      </w:pPr>
      <w:r>
        <w:rPr>
          <w:color w:val="0F0F0F"/>
          <w:sz w:val="22"/>
        </w:rPr>
        <w:t>Altexsoft. (2019). Fraud Detection: How Machine Learning Systems Help Reveal Scams in Fintech, Healthcare, and eCommerce. AltexSoft. </w:t>
      </w:r>
      <w:r>
        <w:rPr>
          <w:color w:val="136BC3"/>
          <w:sz w:val="22"/>
          <w:u w:val="thick" w:color="136BC3"/>
        </w:rPr>
        <w:t>https</w:t>
      </w:r>
      <w:r>
        <w:rPr>
          <w:color w:val="347ECA"/>
          <w:sz w:val="22"/>
          <w:u w:val="thick" w:color="136BC3"/>
        </w:rPr>
        <w:t>://</w:t>
      </w:r>
      <w:hyperlink r:id="rId240">
        <w:r>
          <w:rPr>
            <w:color w:val="136BC3"/>
            <w:sz w:val="22"/>
            <w:u w:val="thick" w:color="136BC3"/>
          </w:rPr>
          <w:t>www</w:t>
        </w:r>
        <w:r>
          <w:rPr>
            <w:color w:val="498CD1"/>
            <w:sz w:val="22"/>
            <w:u w:val="thick" w:color="136BC3"/>
          </w:rPr>
          <w:t>.</w:t>
        </w:r>
        <w:r>
          <w:rPr>
            <w:color w:val="136BC3"/>
            <w:sz w:val="22"/>
            <w:u w:val="thick" w:color="136BC3"/>
          </w:rPr>
          <w:t>altexsoft</w:t>
        </w:r>
        <w:r>
          <w:rPr>
            <w:color w:val="498CD1"/>
            <w:sz w:val="22"/>
            <w:u w:val="thick" w:color="136BC3"/>
          </w:rPr>
          <w:t>.</w:t>
        </w:r>
        <w:r>
          <w:rPr>
            <w:color w:val="136BC3"/>
            <w:sz w:val="22"/>
            <w:u w:val="thick" w:color="136BC3"/>
          </w:rPr>
          <w:t>com/whitepapers</w:t>
        </w:r>
        <w:r>
          <w:rPr>
            <w:color w:val="498CD1"/>
            <w:sz w:val="22"/>
            <w:u w:val="thick" w:color="136BC3"/>
          </w:rPr>
          <w:t>/</w:t>
        </w:r>
        <w:r>
          <w:rPr>
            <w:color w:val="136BC3"/>
            <w:sz w:val="22"/>
            <w:u w:val="thick" w:color="136BC3"/>
          </w:rPr>
          <w:t>fraud-detection-how-machine-learning-</w:t>
        </w:r>
      </w:hyperlink>
      <w:r>
        <w:rPr>
          <w:color w:val="136BC3"/>
          <w:sz w:val="22"/>
        </w:rPr>
        <w:t> </w:t>
      </w:r>
      <w:r>
        <w:rPr>
          <w:color w:val="136BC3"/>
          <w:spacing w:val="-2"/>
          <w:sz w:val="22"/>
          <w:u w:val="single" w:color="0562C1"/>
        </w:rPr>
        <w:t>systems-help-reveal-scams-in-fintech-healthcare-and-ecommerce</w:t>
      </w:r>
      <w:r>
        <w:rPr>
          <w:color w:val="498CD1"/>
          <w:spacing w:val="-2"/>
          <w:sz w:val="22"/>
          <w:u w:val="single" w:color="0562C1"/>
        </w:rPr>
        <w:t>/</w:t>
      </w:r>
    </w:p>
    <w:p>
      <w:pPr>
        <w:spacing w:before="159"/>
        <w:ind w:left="121" w:right="0" w:firstLine="0"/>
        <w:jc w:val="both"/>
        <w:rPr>
          <w:sz w:val="22"/>
        </w:rPr>
      </w:pPr>
      <w:r>
        <w:rPr>
          <w:color w:val="0F0F0F"/>
          <w:sz w:val="22"/>
        </w:rPr>
        <w:t>Chai,</w:t>
      </w:r>
      <w:r>
        <w:rPr>
          <w:color w:val="0F0F0F"/>
          <w:spacing w:val="10"/>
          <w:sz w:val="22"/>
        </w:rPr>
        <w:t> </w:t>
      </w:r>
      <w:r>
        <w:rPr>
          <w:color w:val="0F0F0F"/>
          <w:sz w:val="22"/>
        </w:rPr>
        <w:t>J.,</w:t>
      </w:r>
      <w:r>
        <w:rPr>
          <w:color w:val="0F0F0F"/>
          <w:spacing w:val="8"/>
          <w:sz w:val="22"/>
        </w:rPr>
        <w:t> </w:t>
      </w:r>
      <w:r>
        <w:rPr>
          <w:color w:val="0F0F0F"/>
          <w:sz w:val="22"/>
        </w:rPr>
        <w:t>Zeng,</w:t>
      </w:r>
      <w:r>
        <w:rPr>
          <w:color w:val="0F0F0F"/>
          <w:spacing w:val="14"/>
          <w:sz w:val="22"/>
        </w:rPr>
        <w:t> </w:t>
      </w:r>
      <w:r>
        <w:rPr>
          <w:color w:val="0F0F0F"/>
          <w:sz w:val="22"/>
        </w:rPr>
        <w:t>H.,</w:t>
      </w:r>
      <w:r>
        <w:rPr>
          <w:color w:val="0F0F0F"/>
          <w:spacing w:val="7"/>
          <w:sz w:val="22"/>
        </w:rPr>
        <w:t> </w:t>
      </w:r>
      <w:r>
        <w:rPr>
          <w:color w:val="0F0F0F"/>
          <w:sz w:val="22"/>
        </w:rPr>
        <w:t>Li,</w:t>
      </w:r>
      <w:r>
        <w:rPr>
          <w:color w:val="0F0F0F"/>
          <w:spacing w:val="10"/>
          <w:sz w:val="22"/>
        </w:rPr>
        <w:t> </w:t>
      </w:r>
      <w:r>
        <w:rPr>
          <w:color w:val="0F0F0F"/>
          <w:sz w:val="22"/>
        </w:rPr>
        <w:t>A.,</w:t>
      </w:r>
      <w:r>
        <w:rPr>
          <w:color w:val="0F0F0F"/>
          <w:spacing w:val="4"/>
          <w:sz w:val="22"/>
        </w:rPr>
        <w:t> </w:t>
      </w:r>
      <w:r>
        <w:rPr>
          <w:color w:val="0F0F0F"/>
          <w:sz w:val="22"/>
        </w:rPr>
        <w:t>&amp;</w:t>
      </w:r>
      <w:r>
        <w:rPr>
          <w:color w:val="0F0F0F"/>
          <w:spacing w:val="8"/>
          <w:sz w:val="22"/>
        </w:rPr>
        <w:t> </w:t>
      </w:r>
      <w:r>
        <w:rPr>
          <w:color w:val="0F0F0F"/>
          <w:sz w:val="22"/>
        </w:rPr>
        <w:t>Ngai,</w:t>
      </w:r>
      <w:r>
        <w:rPr>
          <w:color w:val="0F0F0F"/>
          <w:spacing w:val="12"/>
          <w:sz w:val="22"/>
        </w:rPr>
        <w:t> </w:t>
      </w:r>
      <w:r>
        <w:rPr>
          <w:color w:val="0F0F0F"/>
          <w:sz w:val="22"/>
        </w:rPr>
        <w:t>E.</w:t>
      </w:r>
      <w:r>
        <w:rPr>
          <w:color w:val="0F0F0F"/>
          <w:spacing w:val="7"/>
          <w:sz w:val="22"/>
        </w:rPr>
        <w:t> </w:t>
      </w:r>
      <w:r>
        <w:rPr>
          <w:color w:val="0F0F0F"/>
          <w:sz w:val="22"/>
        </w:rPr>
        <w:t>W.</w:t>
      </w:r>
      <w:r>
        <w:rPr>
          <w:color w:val="0F0F0F"/>
          <w:spacing w:val="6"/>
          <w:sz w:val="22"/>
        </w:rPr>
        <w:t> </w:t>
      </w:r>
      <w:r>
        <w:rPr>
          <w:color w:val="0F0F0F"/>
          <w:sz w:val="22"/>
        </w:rPr>
        <w:t>T.</w:t>
      </w:r>
      <w:r>
        <w:rPr>
          <w:color w:val="0F0F0F"/>
          <w:spacing w:val="7"/>
          <w:sz w:val="22"/>
        </w:rPr>
        <w:t> </w:t>
      </w:r>
      <w:r>
        <w:rPr>
          <w:color w:val="0F0F0F"/>
          <w:sz w:val="22"/>
        </w:rPr>
        <w:t>(2021).</w:t>
      </w:r>
      <w:r>
        <w:rPr>
          <w:color w:val="0F0F0F"/>
          <w:spacing w:val="-1"/>
          <w:sz w:val="22"/>
        </w:rPr>
        <w:t> </w:t>
      </w:r>
      <w:r>
        <w:rPr>
          <w:color w:val="0F0F0F"/>
          <w:sz w:val="22"/>
        </w:rPr>
        <w:t>Deep</w:t>
      </w:r>
      <w:r>
        <w:rPr>
          <w:color w:val="0F0F0F"/>
          <w:spacing w:val="16"/>
          <w:sz w:val="22"/>
        </w:rPr>
        <w:t> </w:t>
      </w:r>
      <w:r>
        <w:rPr>
          <w:color w:val="0F0F0F"/>
          <w:sz w:val="22"/>
        </w:rPr>
        <w:t>learning</w:t>
      </w:r>
      <w:r>
        <w:rPr>
          <w:color w:val="0F0F0F"/>
          <w:spacing w:val="16"/>
          <w:sz w:val="22"/>
        </w:rPr>
        <w:t> </w:t>
      </w:r>
      <w:r>
        <w:rPr>
          <w:color w:val="0F0F0F"/>
          <w:sz w:val="22"/>
        </w:rPr>
        <w:t>in</w:t>
      </w:r>
      <w:r>
        <w:rPr>
          <w:color w:val="0F0F0F"/>
          <w:spacing w:val="12"/>
          <w:sz w:val="22"/>
        </w:rPr>
        <w:t> </w:t>
      </w:r>
      <w:r>
        <w:rPr>
          <w:color w:val="0F0F0F"/>
          <w:sz w:val="22"/>
        </w:rPr>
        <w:t>computer</w:t>
      </w:r>
      <w:r>
        <w:rPr>
          <w:color w:val="0F0F0F"/>
          <w:spacing w:val="12"/>
          <w:sz w:val="22"/>
        </w:rPr>
        <w:t> </w:t>
      </w:r>
      <w:r>
        <w:rPr>
          <w:color w:val="0F0F0F"/>
          <w:sz w:val="22"/>
        </w:rPr>
        <w:t>vision:</w:t>
      </w:r>
      <w:r>
        <w:rPr>
          <w:color w:val="0F0F0F"/>
          <w:spacing w:val="20"/>
          <w:sz w:val="22"/>
        </w:rPr>
        <w:t> </w:t>
      </w:r>
      <w:r>
        <w:rPr>
          <w:color w:val="0F0F0F"/>
          <w:sz w:val="22"/>
        </w:rPr>
        <w:t>A</w:t>
      </w:r>
      <w:r>
        <w:rPr>
          <w:color w:val="0F0F0F"/>
          <w:spacing w:val="11"/>
          <w:sz w:val="22"/>
        </w:rPr>
        <w:t> </w:t>
      </w:r>
      <w:r>
        <w:rPr>
          <w:color w:val="0F0F0F"/>
          <w:sz w:val="22"/>
        </w:rPr>
        <w:t>critical</w:t>
      </w:r>
      <w:r>
        <w:rPr>
          <w:color w:val="0F0F0F"/>
          <w:spacing w:val="25"/>
          <w:sz w:val="22"/>
        </w:rPr>
        <w:t> </w:t>
      </w:r>
      <w:r>
        <w:rPr>
          <w:color w:val="0F0F0F"/>
          <w:sz w:val="22"/>
        </w:rPr>
        <w:t>review</w:t>
      </w:r>
      <w:r>
        <w:rPr>
          <w:color w:val="0F0F0F"/>
          <w:spacing w:val="14"/>
          <w:sz w:val="22"/>
        </w:rPr>
        <w:t> </w:t>
      </w:r>
      <w:r>
        <w:rPr>
          <w:color w:val="0F0F0F"/>
          <w:sz w:val="22"/>
        </w:rPr>
        <w:t>of</w:t>
      </w:r>
      <w:r>
        <w:rPr>
          <w:color w:val="0F0F0F"/>
          <w:spacing w:val="8"/>
          <w:sz w:val="22"/>
        </w:rPr>
        <w:t> </w:t>
      </w:r>
      <w:r>
        <w:rPr>
          <w:color w:val="0F0F0F"/>
          <w:spacing w:val="-2"/>
          <w:sz w:val="22"/>
        </w:rPr>
        <w:t>emerging</w:t>
      </w:r>
    </w:p>
    <w:p>
      <w:pPr>
        <w:spacing w:after="0"/>
        <w:jc w:val="both"/>
        <w:rPr>
          <w:sz w:val="22"/>
        </w:rPr>
        <w:sectPr>
          <w:pgSz w:w="11910" w:h="16840"/>
          <w:pgMar w:header="658" w:footer="1385" w:top="1280" w:bottom="1600" w:left="240" w:right="220"/>
        </w:sectPr>
      </w:pPr>
    </w:p>
    <w:p>
      <w:pPr>
        <w:tabs>
          <w:tab w:pos="2136" w:val="left" w:leader="none"/>
          <w:tab w:pos="2804" w:val="left" w:leader="none"/>
          <w:tab w:pos="4132" w:val="left" w:leader="none"/>
          <w:tab w:pos="5356" w:val="left" w:leader="none"/>
          <w:tab w:pos="6480" w:val="left" w:leader="none"/>
          <w:tab w:pos="7627" w:val="left" w:leader="none"/>
          <w:tab w:pos="8367" w:val="left" w:leader="none"/>
        </w:tabs>
        <w:spacing w:line="360" w:lineRule="auto" w:before="126"/>
        <w:ind w:left="849" w:right="0" w:hanging="1"/>
        <w:jc w:val="left"/>
        <w:rPr>
          <w:sz w:val="22"/>
        </w:rPr>
      </w:pPr>
      <w:r>
        <w:rPr>
          <w:color w:val="0F0F0F"/>
          <w:spacing w:val="-2"/>
          <w:sz w:val="22"/>
        </w:rPr>
        <w:t>techniques</w:t>
      </w:r>
      <w:r>
        <w:rPr>
          <w:color w:val="0F0F0F"/>
          <w:sz w:val="22"/>
        </w:rPr>
        <w:tab/>
      </w:r>
      <w:r>
        <w:rPr>
          <w:color w:val="0F0F0F"/>
          <w:spacing w:val="-4"/>
          <w:sz w:val="22"/>
        </w:rPr>
        <w:t>and</w:t>
      </w:r>
      <w:r>
        <w:rPr>
          <w:color w:val="0F0F0F"/>
          <w:sz w:val="22"/>
        </w:rPr>
        <w:tab/>
      </w:r>
      <w:r>
        <w:rPr>
          <w:color w:val="0F0F0F"/>
          <w:spacing w:val="-2"/>
          <w:sz w:val="22"/>
        </w:rPr>
        <w:t>application</w:t>
      </w:r>
      <w:r>
        <w:rPr>
          <w:color w:val="0F0F0F"/>
          <w:sz w:val="22"/>
        </w:rPr>
        <w:tab/>
      </w:r>
      <w:r>
        <w:rPr>
          <w:color w:val="0F0F0F"/>
          <w:spacing w:val="-2"/>
          <w:sz w:val="22"/>
        </w:rPr>
        <w:t>scenanos.</w:t>
      </w:r>
      <w:r>
        <w:rPr>
          <w:color w:val="0F0F0F"/>
          <w:sz w:val="22"/>
        </w:rPr>
        <w:tab/>
      </w:r>
      <w:r>
        <w:rPr>
          <w:color w:val="0F0F0F"/>
          <w:spacing w:val="-2"/>
          <w:sz w:val="22"/>
        </w:rPr>
        <w:t>Machine</w:t>
      </w:r>
      <w:r>
        <w:rPr>
          <w:color w:val="0F0F0F"/>
          <w:sz w:val="22"/>
        </w:rPr>
        <w:tab/>
      </w:r>
      <w:r>
        <w:rPr>
          <w:color w:val="0F0F0F"/>
          <w:spacing w:val="-2"/>
          <w:sz w:val="22"/>
        </w:rPr>
        <w:t>Leaming</w:t>
      </w:r>
      <w:r>
        <w:rPr>
          <w:color w:val="0F0F0F"/>
          <w:sz w:val="22"/>
        </w:rPr>
        <w:tab/>
      </w:r>
      <w:r>
        <w:rPr>
          <w:color w:val="0F0F0F"/>
          <w:spacing w:val="-4"/>
          <w:sz w:val="22"/>
        </w:rPr>
        <w:t>with</w:t>
      </w:r>
      <w:r>
        <w:rPr>
          <w:color w:val="0F0F0F"/>
          <w:sz w:val="22"/>
        </w:rPr>
        <w:tab/>
      </w:r>
      <w:r>
        <w:rPr>
          <w:color w:val="0F0F0F"/>
          <w:spacing w:val="-2"/>
          <w:sz w:val="22"/>
        </w:rPr>
        <w:t>Applications, </w:t>
      </w:r>
      <w:r>
        <w:rPr>
          <w:color w:val="136BC3"/>
          <w:spacing w:val="-2"/>
          <w:sz w:val="22"/>
          <w:u w:val="single" w:color="0562C1"/>
        </w:rPr>
        <w:t>https:</w:t>
      </w:r>
      <w:r>
        <w:rPr>
          <w:color w:val="498CD1"/>
          <w:spacing w:val="-2"/>
          <w:sz w:val="22"/>
          <w:u w:val="single" w:color="0562C1"/>
        </w:rPr>
        <w:t>//</w:t>
      </w:r>
      <w:r>
        <w:rPr>
          <w:color w:val="136BC3"/>
          <w:spacing w:val="-2"/>
          <w:sz w:val="22"/>
          <w:u w:val="single" w:color="0562C1"/>
        </w:rPr>
        <w:t>doi.org/10.1016</w:t>
      </w:r>
      <w:r>
        <w:rPr>
          <w:color w:val="347ECA"/>
          <w:spacing w:val="-2"/>
          <w:sz w:val="22"/>
          <w:u w:val="single" w:color="0562C1"/>
        </w:rPr>
        <w:t>/</w:t>
      </w:r>
      <w:r>
        <w:rPr>
          <w:color w:val="136BC3"/>
          <w:spacing w:val="-2"/>
          <w:sz w:val="22"/>
          <w:u w:val="single" w:color="0562C1"/>
        </w:rPr>
        <w:t>j.mlwa.2021.100134</w:t>
      </w:r>
    </w:p>
    <w:p>
      <w:pPr>
        <w:spacing w:before="126"/>
        <w:ind w:left="324" w:right="0" w:firstLine="0"/>
        <w:jc w:val="left"/>
        <w:rPr>
          <w:sz w:val="22"/>
        </w:rPr>
      </w:pPr>
      <w:r>
        <w:rPr/>
        <w:br w:type="column"/>
      </w:r>
      <w:r>
        <w:rPr>
          <w:color w:val="0F0F0F"/>
          <w:spacing w:val="-2"/>
          <w:sz w:val="22"/>
        </w:rPr>
        <w:t>100134.</w:t>
      </w:r>
    </w:p>
    <w:p>
      <w:pPr>
        <w:spacing w:after="0"/>
        <w:jc w:val="left"/>
        <w:rPr>
          <w:sz w:val="22"/>
        </w:rPr>
        <w:sectPr>
          <w:type w:val="continuous"/>
          <w:pgSz w:w="11910" w:h="16840"/>
          <w:pgMar w:header="658" w:footer="1385" w:top="1920" w:bottom="280" w:left="240" w:right="220"/>
          <w:cols w:num="2" w:equalWidth="0">
            <w:col w:w="9537" w:space="40"/>
            <w:col w:w="1873"/>
          </w:cols>
        </w:sectPr>
      </w:pPr>
    </w:p>
    <w:p>
      <w:pPr>
        <w:tabs>
          <w:tab w:pos="971" w:val="left" w:leader="none"/>
          <w:tab w:pos="1438" w:val="left" w:leader="none"/>
          <w:tab w:pos="2406" w:val="left" w:leader="none"/>
          <w:tab w:pos="3467" w:val="left" w:leader="none"/>
          <w:tab w:pos="4673" w:val="left" w:leader="none"/>
          <w:tab w:pos="5712" w:val="left" w:leader="none"/>
          <w:tab w:pos="6520" w:val="left" w:leader="none"/>
          <w:tab w:pos="7222" w:val="left" w:leader="none"/>
          <w:tab w:pos="8010" w:val="left" w:leader="none"/>
          <w:tab w:pos="8509" w:val="left" w:leader="none"/>
          <w:tab w:pos="9430" w:val="left" w:leader="none"/>
        </w:tabs>
        <w:spacing w:line="360" w:lineRule="auto" w:before="164"/>
        <w:ind w:left="844" w:right="856" w:hanging="723"/>
        <w:jc w:val="left"/>
        <w:rPr>
          <w:sz w:val="22"/>
        </w:rPr>
      </w:pPr>
      <w:r>
        <w:rPr>
          <w:color w:val="0F0F0F"/>
          <w:spacing w:val="-2"/>
          <w:sz w:val="22"/>
        </w:rPr>
        <w:t>Chen,</w:t>
      </w:r>
      <w:r>
        <w:rPr>
          <w:color w:val="0F0F0F"/>
          <w:sz w:val="22"/>
        </w:rPr>
        <w:tab/>
        <w:tab/>
      </w:r>
      <w:r>
        <w:rPr>
          <w:color w:val="0F0F0F"/>
          <w:spacing w:val="-6"/>
          <w:sz w:val="22"/>
        </w:rPr>
        <w:t>J.</w:t>
      </w:r>
      <w:r>
        <w:rPr>
          <w:color w:val="0F0F0F"/>
          <w:sz w:val="22"/>
        </w:rPr>
        <w:tab/>
      </w:r>
      <w:r>
        <w:rPr>
          <w:color w:val="0F0F0F"/>
          <w:spacing w:val="-2"/>
          <w:sz w:val="22"/>
        </w:rPr>
        <w:t>(2019).</w:t>
      </w:r>
      <w:r>
        <w:rPr>
          <w:color w:val="0F0F0F"/>
          <w:sz w:val="22"/>
        </w:rPr>
        <w:tab/>
      </w:r>
      <w:r>
        <w:rPr>
          <w:color w:val="0F0F0F"/>
          <w:spacing w:val="-2"/>
          <w:sz w:val="22"/>
        </w:rPr>
        <w:t>Android</w:t>
      </w:r>
      <w:r>
        <w:rPr>
          <w:color w:val="0F0F0F"/>
          <w:sz w:val="22"/>
        </w:rPr>
        <w:tab/>
      </w:r>
      <w:r>
        <w:rPr>
          <w:color w:val="0F0F0F"/>
          <w:spacing w:val="-2"/>
          <w:sz w:val="22"/>
        </w:rPr>
        <w:t>Operating</w:t>
      </w:r>
      <w:r>
        <w:rPr>
          <w:color w:val="0F0F0F"/>
          <w:sz w:val="22"/>
        </w:rPr>
        <w:tab/>
      </w:r>
      <w:r>
        <w:rPr>
          <w:color w:val="0F0F0F"/>
          <w:spacing w:val="-2"/>
          <w:sz w:val="22"/>
        </w:rPr>
        <w:t>System:</w:t>
      </w:r>
      <w:r>
        <w:rPr>
          <w:color w:val="0F0F0F"/>
          <w:sz w:val="22"/>
        </w:rPr>
        <w:tab/>
      </w:r>
      <w:r>
        <w:rPr>
          <w:color w:val="0F0F0F"/>
          <w:spacing w:val="-4"/>
          <w:sz w:val="22"/>
        </w:rPr>
        <w:t>What</w:t>
      </w:r>
      <w:r>
        <w:rPr>
          <w:color w:val="0F0F0F"/>
          <w:sz w:val="22"/>
        </w:rPr>
        <w:tab/>
      </w:r>
      <w:r>
        <w:rPr>
          <w:color w:val="0F0F0F"/>
          <w:spacing w:val="-4"/>
          <w:sz w:val="22"/>
        </w:rPr>
        <w:t>You</w:t>
      </w:r>
      <w:r>
        <w:rPr>
          <w:color w:val="0F0F0F"/>
          <w:sz w:val="22"/>
        </w:rPr>
        <w:tab/>
      </w:r>
      <w:r>
        <w:rPr>
          <w:color w:val="0F0F0F"/>
          <w:spacing w:val="-4"/>
          <w:sz w:val="22"/>
        </w:rPr>
        <w:t>Need</w:t>
      </w:r>
      <w:r>
        <w:rPr>
          <w:color w:val="0F0F0F"/>
          <w:sz w:val="22"/>
        </w:rPr>
        <w:tab/>
      </w:r>
      <w:r>
        <w:rPr>
          <w:color w:val="0F0F0F"/>
          <w:spacing w:val="-6"/>
          <w:sz w:val="22"/>
        </w:rPr>
        <w:t>to</w:t>
      </w:r>
      <w:r>
        <w:rPr>
          <w:color w:val="0F0F0F"/>
          <w:sz w:val="22"/>
        </w:rPr>
        <w:tab/>
      </w:r>
      <w:r>
        <w:rPr>
          <w:color w:val="0F0F0F"/>
          <w:spacing w:val="-2"/>
          <w:sz w:val="22"/>
        </w:rPr>
        <w:t>Know.</w:t>
      </w:r>
      <w:r>
        <w:rPr>
          <w:color w:val="0F0F0F"/>
          <w:sz w:val="22"/>
        </w:rPr>
        <w:tab/>
      </w:r>
      <w:r>
        <w:rPr>
          <w:color w:val="0F0F0F"/>
          <w:spacing w:val="-2"/>
          <w:sz w:val="22"/>
        </w:rPr>
        <w:t>Investopedia. </w:t>
      </w:r>
      <w:r>
        <w:rPr>
          <w:color w:val="136BC3"/>
          <w:spacing w:val="-2"/>
          <w:sz w:val="22"/>
          <w:u w:val="single" w:color="0562C1"/>
        </w:rPr>
        <w:t>https:</w:t>
      </w:r>
      <w:r>
        <w:rPr>
          <w:color w:val="498CD1"/>
          <w:spacing w:val="-2"/>
          <w:sz w:val="22"/>
          <w:u w:val="single" w:color="0562C1"/>
        </w:rPr>
        <w:t>//</w:t>
      </w:r>
      <w:hyperlink r:id="rId241">
        <w:r>
          <w:rPr>
            <w:color w:val="136BC3"/>
            <w:spacing w:val="-2"/>
            <w:sz w:val="22"/>
            <w:u w:val="single" w:color="0562C1"/>
          </w:rPr>
          <w:t>www.investopedia.com</w:t>
        </w:r>
        <w:r>
          <w:rPr>
            <w:color w:val="347ECA"/>
            <w:spacing w:val="-2"/>
            <w:sz w:val="22"/>
            <w:u w:val="single" w:color="0562C1"/>
          </w:rPr>
          <w:t>/</w:t>
        </w:r>
        <w:r>
          <w:rPr>
            <w:color w:val="136BC3"/>
            <w:spacing w:val="-2"/>
            <w:sz w:val="22"/>
            <w:u w:val="single" w:color="0562C1"/>
          </w:rPr>
          <w:t>terms</w:t>
        </w:r>
        <w:r>
          <w:rPr>
            <w:color w:val="498CD1"/>
            <w:spacing w:val="-2"/>
            <w:sz w:val="22"/>
            <w:u w:val="single" w:color="0562C1"/>
          </w:rPr>
          <w:t>/</w:t>
        </w:r>
        <w:r>
          <w:rPr>
            <w:color w:val="136BC3"/>
            <w:spacing w:val="-2"/>
            <w:sz w:val="22"/>
            <w:u w:val="single" w:color="0562C1"/>
          </w:rPr>
          <w:t>a</w:t>
        </w:r>
        <w:r>
          <w:rPr>
            <w:color w:val="498CD1"/>
            <w:spacing w:val="-2"/>
            <w:sz w:val="22"/>
            <w:u w:val="single" w:color="0562C1"/>
          </w:rPr>
          <w:t>/</w:t>
        </w:r>
        <w:r>
          <w:rPr>
            <w:color w:val="136BC3"/>
            <w:spacing w:val="-2"/>
            <w:sz w:val="22"/>
            <w:u w:val="single" w:color="0562C1"/>
          </w:rPr>
          <w:t>android-operating-system</w:t>
        </w:r>
        <w:r>
          <w:rPr>
            <w:color w:val="347ECA"/>
            <w:spacing w:val="-2"/>
            <w:sz w:val="22"/>
            <w:u w:val="single" w:color="0562C1"/>
          </w:rPr>
          <w:t>.</w:t>
        </w:r>
        <w:r>
          <w:rPr>
            <w:color w:val="136BC3"/>
            <w:spacing w:val="-2"/>
            <w:sz w:val="22"/>
            <w:u w:val="single" w:color="0562C1"/>
          </w:rPr>
          <w:t>asp</w:t>
        </w:r>
      </w:hyperlink>
    </w:p>
    <w:p>
      <w:pPr>
        <w:spacing w:before="169"/>
        <w:ind w:left="121" w:right="0" w:firstLine="0"/>
        <w:jc w:val="both"/>
        <w:rPr>
          <w:sz w:val="23"/>
        </w:rPr>
      </w:pPr>
      <w:r>
        <w:rPr>
          <w:color w:val="0F0F0F"/>
          <w:sz w:val="22"/>
        </w:rPr>
        <w:t>Cinnamon</w:t>
      </w:r>
      <w:r>
        <w:rPr>
          <w:color w:val="0F0F0F"/>
          <w:spacing w:val="11"/>
          <w:sz w:val="22"/>
        </w:rPr>
        <w:t> </w:t>
      </w:r>
      <w:r>
        <w:rPr>
          <w:color w:val="0F0F0F"/>
          <w:sz w:val="22"/>
        </w:rPr>
        <w:t>-Dept.</w:t>
      </w:r>
      <w:r>
        <w:rPr>
          <w:color w:val="0F0F0F"/>
          <w:spacing w:val="4"/>
          <w:sz w:val="22"/>
        </w:rPr>
        <w:t> </w:t>
      </w:r>
      <w:r>
        <w:rPr>
          <w:color w:val="0F0F0F"/>
          <w:sz w:val="22"/>
        </w:rPr>
        <w:t>of</w:t>
      </w:r>
      <w:r>
        <w:rPr>
          <w:color w:val="0F0F0F"/>
          <w:spacing w:val="5"/>
          <w:sz w:val="22"/>
        </w:rPr>
        <w:t> </w:t>
      </w:r>
      <w:r>
        <w:rPr>
          <w:color w:val="212121"/>
          <w:sz w:val="22"/>
        </w:rPr>
        <w:t>Export</w:t>
      </w:r>
      <w:r>
        <w:rPr>
          <w:color w:val="212121"/>
          <w:spacing w:val="20"/>
          <w:sz w:val="22"/>
        </w:rPr>
        <w:t> </w:t>
      </w:r>
      <w:r>
        <w:rPr>
          <w:color w:val="0F0F0F"/>
          <w:sz w:val="22"/>
        </w:rPr>
        <w:t>Agriculture.</w:t>
      </w:r>
      <w:r>
        <w:rPr>
          <w:color w:val="0F0F0F"/>
          <w:spacing w:val="12"/>
          <w:sz w:val="22"/>
        </w:rPr>
        <w:t> </w:t>
      </w:r>
      <w:r>
        <w:rPr>
          <w:color w:val="0F0F0F"/>
          <w:sz w:val="22"/>
        </w:rPr>
        <w:t>(n.d.).</w:t>
      </w:r>
      <w:r>
        <w:rPr>
          <w:color w:val="0F0F0F"/>
          <w:spacing w:val="15"/>
          <w:sz w:val="22"/>
        </w:rPr>
        <w:t> </w:t>
      </w:r>
      <w:r>
        <w:rPr>
          <w:color w:val="0F0F0F"/>
          <w:sz w:val="22"/>
        </w:rPr>
        <w:t>Dea.gov.lk.</w:t>
      </w:r>
      <w:r>
        <w:rPr>
          <w:color w:val="0F0F0F"/>
          <w:spacing w:val="28"/>
          <w:sz w:val="22"/>
        </w:rPr>
        <w:t> </w:t>
      </w:r>
      <w:hyperlink r:id="rId242">
        <w:r>
          <w:rPr>
            <w:color w:val="136BC3"/>
            <w:spacing w:val="-2"/>
            <w:sz w:val="23"/>
            <w:u w:val="single" w:color="0562C1"/>
          </w:rPr>
          <w:t>http</w:t>
        </w:r>
        <w:r>
          <w:rPr>
            <w:color w:val="347ECA"/>
            <w:spacing w:val="-2"/>
            <w:sz w:val="23"/>
            <w:u w:val="single" w:color="0562C1"/>
          </w:rPr>
          <w:t>://</w:t>
        </w:r>
        <w:r>
          <w:rPr>
            <w:color w:val="136BC3"/>
            <w:spacing w:val="-2"/>
            <w:sz w:val="23"/>
            <w:u w:val="single" w:color="0562C1"/>
          </w:rPr>
          <w:t>dea.gov.lk/cinnamon</w:t>
        </w:r>
        <w:r>
          <w:rPr>
            <w:color w:val="347ECA"/>
            <w:spacing w:val="-2"/>
            <w:sz w:val="23"/>
            <w:u w:val="single" w:color="0562C1"/>
          </w:rPr>
          <w:t>/</w:t>
        </w:r>
      </w:hyperlink>
    </w:p>
    <w:p>
      <w:pPr>
        <w:pStyle w:val="BodyText"/>
        <w:spacing w:before="49"/>
        <w:rPr>
          <w:sz w:val="22"/>
        </w:rPr>
      </w:pPr>
    </w:p>
    <w:p>
      <w:pPr>
        <w:spacing w:line="360" w:lineRule="auto" w:before="0"/>
        <w:ind w:left="844" w:right="837" w:hanging="723"/>
        <w:jc w:val="left"/>
        <w:rPr>
          <w:sz w:val="22"/>
        </w:rPr>
      </w:pPr>
      <w:r>
        <w:rPr>
          <w:color w:val="0F0F0F"/>
          <w:sz w:val="22"/>
        </w:rPr>
        <w:t>Couto, J., Brenner, M., Marin,</w:t>
      </w:r>
      <w:r>
        <w:rPr>
          <w:color w:val="0F0F0F"/>
          <w:spacing w:val="16"/>
          <w:sz w:val="22"/>
        </w:rPr>
        <w:t> </w:t>
      </w:r>
      <w:r>
        <w:rPr>
          <w:color w:val="0F0F0F"/>
          <w:sz w:val="22"/>
        </w:rPr>
        <w:t>G., Rios, B., Toscano,</w:t>
      </w:r>
      <w:r>
        <w:rPr>
          <w:color w:val="0F0F0F"/>
          <w:spacing w:val="19"/>
          <w:sz w:val="22"/>
        </w:rPr>
        <w:t> </w:t>
      </w:r>
      <w:r>
        <w:rPr>
          <w:color w:val="0F0F0F"/>
          <w:sz w:val="22"/>
        </w:rPr>
        <w:t>M., &amp; Fagioli,</w:t>
      </w:r>
      <w:r>
        <w:rPr>
          <w:color w:val="0F0F0F"/>
          <w:spacing w:val="17"/>
          <w:sz w:val="22"/>
        </w:rPr>
        <w:t> </w:t>
      </w:r>
      <w:r>
        <w:rPr>
          <w:color w:val="0F0F0F"/>
          <w:sz w:val="22"/>
        </w:rPr>
        <w:t>M. (2020, April 16). How Machine</w:t>
      </w:r>
      <w:r>
        <w:rPr>
          <w:color w:val="0F0F0F"/>
          <w:spacing w:val="18"/>
          <w:sz w:val="22"/>
        </w:rPr>
        <w:t> </w:t>
      </w:r>
      <w:r>
        <w:rPr>
          <w:color w:val="0F0F0F"/>
          <w:sz w:val="22"/>
        </w:rPr>
        <w:t>Learning is reshaping Price Optimization. Tryolabs. </w:t>
      </w:r>
      <w:r>
        <w:rPr>
          <w:color w:val="136BC3"/>
          <w:sz w:val="22"/>
          <w:u w:val="single" w:color="0562C1"/>
        </w:rPr>
        <w:t>https:</w:t>
      </w:r>
      <w:r>
        <w:rPr>
          <w:color w:val="347ECA"/>
          <w:sz w:val="22"/>
          <w:u w:val="single" w:color="0562C1"/>
        </w:rPr>
        <w:t>//</w:t>
      </w:r>
      <w:r>
        <w:rPr>
          <w:color w:val="136BC3"/>
          <w:sz w:val="22"/>
          <w:u w:val="single" w:color="0562C1"/>
        </w:rPr>
        <w:t>tryolabs.com</w:t>
      </w:r>
      <w:r>
        <w:rPr>
          <w:color w:val="498CD1"/>
          <w:sz w:val="22"/>
          <w:u w:val="single" w:color="0562C1"/>
        </w:rPr>
        <w:t>/</w:t>
      </w:r>
      <w:r>
        <w:rPr>
          <w:color w:val="136BC3"/>
          <w:sz w:val="22"/>
          <w:u w:val="single" w:color="0562C1"/>
        </w:rPr>
        <w:t>blog</w:t>
      </w:r>
      <w:r>
        <w:rPr>
          <w:color w:val="347ECA"/>
          <w:sz w:val="22"/>
          <w:u w:val="single" w:color="0562C1"/>
        </w:rPr>
        <w:t>/</w:t>
      </w:r>
      <w:r>
        <w:rPr>
          <w:color w:val="136BC3"/>
          <w:sz w:val="22"/>
          <w:u w:val="single" w:color="0562C1"/>
        </w:rPr>
        <w:t>price-optimization-machine-learning</w:t>
      </w:r>
    </w:p>
    <w:p>
      <w:pPr>
        <w:spacing w:before="164"/>
        <w:ind w:left="121" w:right="0" w:firstLine="0"/>
        <w:jc w:val="both"/>
        <w:rPr>
          <w:sz w:val="22"/>
        </w:rPr>
      </w:pPr>
      <w:r>
        <w:rPr>
          <w:color w:val="0F0F0F"/>
          <w:sz w:val="22"/>
        </w:rPr>
        <w:t>Facebook.</w:t>
      </w:r>
      <w:r>
        <w:rPr>
          <w:color w:val="0F0F0F"/>
          <w:spacing w:val="4"/>
          <w:sz w:val="22"/>
        </w:rPr>
        <w:t> </w:t>
      </w:r>
      <w:r>
        <w:rPr>
          <w:color w:val="0F0F0F"/>
          <w:sz w:val="22"/>
        </w:rPr>
        <w:t>(2022). React</w:t>
      </w:r>
      <w:r>
        <w:rPr>
          <w:color w:val="0F0F0F"/>
          <w:spacing w:val="-10"/>
          <w:sz w:val="22"/>
        </w:rPr>
        <w:t> </w:t>
      </w:r>
      <w:r>
        <w:rPr>
          <w:color w:val="010101"/>
          <w:sz w:val="22"/>
        </w:rPr>
        <w:t>-A</w:t>
      </w:r>
      <w:r>
        <w:rPr>
          <w:color w:val="010101"/>
          <w:spacing w:val="59"/>
          <w:w w:val="150"/>
          <w:sz w:val="22"/>
        </w:rPr>
        <w:t> </w:t>
      </w:r>
      <w:r>
        <w:rPr>
          <w:color w:val="0F0F0F"/>
          <w:sz w:val="22"/>
        </w:rPr>
        <w:t>JavaScript</w:t>
      </w:r>
      <w:r>
        <w:rPr>
          <w:color w:val="0F0F0F"/>
          <w:spacing w:val="4"/>
          <w:sz w:val="22"/>
        </w:rPr>
        <w:t> </w:t>
      </w:r>
      <w:r>
        <w:rPr>
          <w:color w:val="0F0F0F"/>
          <w:sz w:val="22"/>
        </w:rPr>
        <w:t>library</w:t>
      </w:r>
      <w:r>
        <w:rPr>
          <w:color w:val="0F0F0F"/>
          <w:spacing w:val="3"/>
          <w:sz w:val="22"/>
        </w:rPr>
        <w:t> </w:t>
      </w:r>
      <w:r>
        <w:rPr>
          <w:color w:val="0F0F0F"/>
          <w:sz w:val="22"/>
        </w:rPr>
        <w:t>for</w:t>
      </w:r>
      <w:r>
        <w:rPr>
          <w:color w:val="0F0F0F"/>
          <w:spacing w:val="-1"/>
          <w:sz w:val="22"/>
        </w:rPr>
        <w:t> </w:t>
      </w:r>
      <w:r>
        <w:rPr>
          <w:color w:val="0F0F0F"/>
          <w:sz w:val="22"/>
        </w:rPr>
        <w:t>building</w:t>
      </w:r>
      <w:r>
        <w:rPr>
          <w:color w:val="0F0F0F"/>
          <w:spacing w:val="-1"/>
          <w:sz w:val="22"/>
        </w:rPr>
        <w:t> </w:t>
      </w:r>
      <w:r>
        <w:rPr>
          <w:color w:val="0F0F0F"/>
          <w:sz w:val="22"/>
        </w:rPr>
        <w:t>user</w:t>
      </w:r>
      <w:r>
        <w:rPr>
          <w:color w:val="0F0F0F"/>
          <w:spacing w:val="-7"/>
          <w:sz w:val="22"/>
        </w:rPr>
        <w:t> </w:t>
      </w:r>
      <w:r>
        <w:rPr>
          <w:color w:val="0F0F0F"/>
          <w:sz w:val="22"/>
        </w:rPr>
        <w:t>interfaces.</w:t>
      </w:r>
      <w:r>
        <w:rPr>
          <w:color w:val="0F0F0F"/>
          <w:spacing w:val="4"/>
          <w:sz w:val="22"/>
        </w:rPr>
        <w:t> </w:t>
      </w:r>
      <w:r>
        <w:rPr>
          <w:color w:val="0F0F0F"/>
          <w:sz w:val="22"/>
        </w:rPr>
        <w:t>Reactjs.org.</w:t>
      </w:r>
      <w:r>
        <w:rPr>
          <w:color w:val="0F0F0F"/>
          <w:spacing w:val="7"/>
          <w:sz w:val="22"/>
        </w:rPr>
        <w:t> </w:t>
      </w:r>
      <w:r>
        <w:rPr>
          <w:color w:val="136BC3"/>
          <w:spacing w:val="-2"/>
          <w:sz w:val="22"/>
          <w:u w:val="single" w:color="0562C1"/>
        </w:rPr>
        <w:t>https:</w:t>
      </w:r>
      <w:r>
        <w:rPr>
          <w:color w:val="347ECA"/>
          <w:spacing w:val="-2"/>
          <w:sz w:val="22"/>
          <w:u w:val="single" w:color="0562C1"/>
        </w:rPr>
        <w:t>//</w:t>
      </w:r>
      <w:r>
        <w:rPr>
          <w:color w:val="136BC3"/>
          <w:spacing w:val="-2"/>
          <w:sz w:val="22"/>
          <w:u w:val="single" w:color="0562C1"/>
        </w:rPr>
        <w:t>reactjs.org</w:t>
      </w:r>
      <w:r>
        <w:rPr>
          <w:color w:val="498CD1"/>
          <w:spacing w:val="-2"/>
          <w:sz w:val="22"/>
          <w:u w:val="single" w:color="0562C1"/>
        </w:rPr>
        <w:t>/</w:t>
      </w:r>
    </w:p>
    <w:p>
      <w:pPr>
        <w:pStyle w:val="BodyText"/>
        <w:spacing w:before="32"/>
        <w:rPr>
          <w:sz w:val="22"/>
        </w:rPr>
      </w:pPr>
    </w:p>
    <w:p>
      <w:pPr>
        <w:tabs>
          <w:tab w:pos="1540" w:val="left" w:leader="none"/>
          <w:tab w:pos="2107" w:val="left" w:leader="none"/>
          <w:tab w:pos="2820" w:val="left" w:leader="none"/>
          <w:tab w:pos="3804" w:val="left" w:leader="none"/>
          <w:tab w:pos="4620" w:val="left" w:leader="none"/>
          <w:tab w:pos="5327" w:val="left" w:leader="none"/>
          <w:tab w:pos="6667" w:val="left" w:leader="none"/>
          <w:tab w:pos="7489" w:val="left" w:leader="none"/>
          <w:tab w:pos="8689" w:val="left" w:leader="none"/>
          <w:tab w:pos="9288" w:val="left" w:leader="none"/>
        </w:tabs>
        <w:spacing w:line="362" w:lineRule="auto" w:before="0"/>
        <w:ind w:left="842" w:right="837" w:hanging="722"/>
        <w:jc w:val="left"/>
        <w:rPr>
          <w:sz w:val="22"/>
        </w:rPr>
      </w:pPr>
      <w:r>
        <w:rPr>
          <w:color w:val="0F0F0F"/>
          <w:sz w:val="22"/>
        </w:rPr>
        <w:t>Food crisis in</w:t>
      </w:r>
      <w:r>
        <w:rPr>
          <w:color w:val="0F0F0F"/>
          <w:spacing w:val="-6"/>
          <w:sz w:val="22"/>
        </w:rPr>
        <w:t> </w:t>
      </w:r>
      <w:r>
        <w:rPr>
          <w:color w:val="0F0F0F"/>
          <w:sz w:val="22"/>
        </w:rPr>
        <w:t>Sri Lanka likely to</w:t>
      </w:r>
      <w:r>
        <w:rPr>
          <w:color w:val="0F0F0F"/>
          <w:spacing w:val="-5"/>
          <w:sz w:val="22"/>
        </w:rPr>
        <w:t> </w:t>
      </w:r>
      <w:r>
        <w:rPr>
          <w:color w:val="0F0F0F"/>
          <w:sz w:val="22"/>
        </w:rPr>
        <w:t>worsen amid poor</w:t>
      </w:r>
      <w:r>
        <w:rPr>
          <w:color w:val="0F0F0F"/>
          <w:spacing w:val="-5"/>
          <w:sz w:val="22"/>
        </w:rPr>
        <w:t> </w:t>
      </w:r>
      <w:r>
        <w:rPr>
          <w:color w:val="0F0F0F"/>
          <w:sz w:val="22"/>
        </w:rPr>
        <w:t>agricultural production, price</w:t>
      </w:r>
      <w:r>
        <w:rPr>
          <w:color w:val="0F0F0F"/>
          <w:spacing w:val="-4"/>
          <w:sz w:val="22"/>
        </w:rPr>
        <w:t> </w:t>
      </w:r>
      <w:r>
        <w:rPr>
          <w:color w:val="0F0F0F"/>
          <w:sz w:val="22"/>
        </w:rPr>
        <w:t>spikes and</w:t>
      </w:r>
      <w:r>
        <w:rPr>
          <w:color w:val="0F0F0F"/>
          <w:spacing w:val="-2"/>
          <w:sz w:val="22"/>
        </w:rPr>
        <w:t> </w:t>
      </w:r>
      <w:r>
        <w:rPr>
          <w:color w:val="0F0F0F"/>
          <w:sz w:val="22"/>
        </w:rPr>
        <w:t>ongoing</w:t>
      </w:r>
      <w:r>
        <w:rPr>
          <w:color w:val="0F0F0F"/>
          <w:spacing w:val="-2"/>
          <w:sz w:val="22"/>
        </w:rPr>
        <w:t> </w:t>
      </w:r>
      <w:r>
        <w:rPr>
          <w:color w:val="0F0F0F"/>
          <w:sz w:val="22"/>
        </w:rPr>
        <w:t>economic crisis, </w:t>
      </w:r>
      <w:r>
        <w:rPr>
          <w:color w:val="0F0F0F"/>
          <w:spacing w:val="-4"/>
          <w:sz w:val="22"/>
        </w:rPr>
        <w:t>FAO</w:t>
      </w:r>
      <w:r>
        <w:rPr>
          <w:color w:val="0F0F0F"/>
          <w:sz w:val="22"/>
        </w:rPr>
        <w:tab/>
      </w:r>
      <w:r>
        <w:rPr>
          <w:color w:val="212121"/>
          <w:spacing w:val="-4"/>
          <w:sz w:val="22"/>
        </w:rPr>
        <w:t>and</w:t>
      </w:r>
      <w:r>
        <w:rPr>
          <w:color w:val="212121"/>
          <w:sz w:val="22"/>
        </w:rPr>
        <w:tab/>
      </w:r>
      <w:r>
        <w:rPr>
          <w:color w:val="0F0F0F"/>
          <w:spacing w:val="-4"/>
          <w:sz w:val="22"/>
        </w:rPr>
        <w:t>WFP</w:t>
      </w:r>
      <w:r>
        <w:rPr>
          <w:color w:val="0F0F0F"/>
          <w:sz w:val="22"/>
        </w:rPr>
        <w:tab/>
      </w:r>
      <w:r>
        <w:rPr>
          <w:color w:val="0F0F0F"/>
          <w:spacing w:val="-4"/>
          <w:sz w:val="22"/>
        </w:rPr>
        <w:t>warn</w:t>
      </w:r>
      <w:r>
        <w:rPr>
          <w:color w:val="0F0F0F"/>
          <w:sz w:val="22"/>
        </w:rPr>
        <w:tab/>
      </w:r>
      <w:r>
        <w:rPr>
          <w:color w:val="0F0F0F"/>
          <w:spacing w:val="-2"/>
          <w:sz w:val="22"/>
        </w:rPr>
        <w:t>World</w:t>
      </w:r>
      <w:r>
        <w:rPr>
          <w:color w:val="0F0F0F"/>
          <w:sz w:val="22"/>
        </w:rPr>
        <w:tab/>
      </w:r>
      <w:r>
        <w:rPr>
          <w:color w:val="0F0F0F"/>
          <w:spacing w:val="-4"/>
          <w:sz w:val="22"/>
        </w:rPr>
        <w:t>Food</w:t>
      </w:r>
      <w:r>
        <w:rPr>
          <w:color w:val="0F0F0F"/>
          <w:sz w:val="22"/>
        </w:rPr>
        <w:tab/>
      </w:r>
      <w:r>
        <w:rPr>
          <w:color w:val="0F0F0F"/>
          <w:spacing w:val="-2"/>
          <w:sz w:val="22"/>
        </w:rPr>
        <w:t>Programme.</w:t>
      </w:r>
      <w:r>
        <w:rPr>
          <w:color w:val="0F0F0F"/>
          <w:sz w:val="22"/>
        </w:rPr>
        <w:tab/>
      </w:r>
      <w:r>
        <w:rPr>
          <w:color w:val="0F0F0F"/>
          <w:spacing w:val="-2"/>
          <w:sz w:val="22"/>
        </w:rPr>
        <w:t>(2022,</w:t>
      </w:r>
      <w:r>
        <w:rPr>
          <w:color w:val="0F0F0F"/>
          <w:sz w:val="22"/>
        </w:rPr>
        <w:tab/>
      </w:r>
      <w:r>
        <w:rPr>
          <w:color w:val="0F0F0F"/>
          <w:spacing w:val="-2"/>
          <w:sz w:val="22"/>
        </w:rPr>
        <w:t>September</w:t>
      </w:r>
      <w:r>
        <w:rPr>
          <w:color w:val="0F0F0F"/>
          <w:sz w:val="22"/>
        </w:rPr>
        <w:tab/>
      </w:r>
      <w:r>
        <w:rPr>
          <w:color w:val="0F0F0F"/>
          <w:spacing w:val="-4"/>
          <w:sz w:val="22"/>
        </w:rPr>
        <w:t>12).</w:t>
      </w:r>
      <w:r>
        <w:rPr>
          <w:color w:val="0F0F0F"/>
          <w:sz w:val="22"/>
        </w:rPr>
        <w:tab/>
      </w:r>
      <w:r>
        <w:rPr>
          <w:color w:val="0F0F0F"/>
          <w:spacing w:val="-2"/>
          <w:sz w:val="22"/>
        </w:rPr>
        <w:t>Www.wfp.org. </w:t>
      </w:r>
      <w:r>
        <w:rPr>
          <w:color w:val="136BC3"/>
          <w:spacing w:val="-2"/>
          <w:sz w:val="22"/>
          <w:u w:val="thick" w:color="136BC3"/>
        </w:rPr>
        <w:t>https:</w:t>
      </w:r>
      <w:r>
        <w:rPr>
          <w:color w:val="498CD1"/>
          <w:spacing w:val="-2"/>
          <w:sz w:val="22"/>
          <w:u w:val="thick" w:color="136BC3"/>
        </w:rPr>
        <w:t>//</w:t>
      </w:r>
      <w:hyperlink r:id="rId243">
        <w:r>
          <w:rPr>
            <w:color w:val="136BC3"/>
            <w:spacing w:val="-2"/>
            <w:sz w:val="22"/>
            <w:u w:val="thick" w:color="136BC3"/>
          </w:rPr>
          <w:t>www.wfp.org</w:t>
        </w:r>
        <w:r>
          <w:rPr>
            <w:color w:val="498CD1"/>
            <w:spacing w:val="-2"/>
            <w:sz w:val="22"/>
            <w:u w:val="thick" w:color="136BC3"/>
          </w:rPr>
          <w:t>/</w:t>
        </w:r>
        <w:r>
          <w:rPr>
            <w:color w:val="136BC3"/>
            <w:spacing w:val="-2"/>
            <w:sz w:val="22"/>
            <w:u w:val="thick" w:color="136BC3"/>
          </w:rPr>
          <w:t>news</w:t>
        </w:r>
        <w:r>
          <w:rPr>
            <w:color w:val="498CD1"/>
            <w:spacing w:val="-2"/>
            <w:sz w:val="22"/>
            <w:u w:val="thick" w:color="136BC3"/>
          </w:rPr>
          <w:t>/</w:t>
        </w:r>
        <w:r>
          <w:rPr>
            <w:color w:val="136BC3"/>
            <w:spacing w:val="-2"/>
            <w:sz w:val="22"/>
            <w:u w:val="thick" w:color="136BC3"/>
          </w:rPr>
          <w:t>food-crisis-sri-lanka-likely-worsen-amid-poor-agricultural-production-price</w:t>
        </w:r>
      </w:hyperlink>
      <w:r>
        <w:rPr>
          <w:color w:val="136BC3"/>
          <w:spacing w:val="-2"/>
          <w:sz w:val="22"/>
          <w:u w:val="thick" w:color="136BC3"/>
        </w:rPr>
        <w:t>­</w:t>
      </w:r>
      <w:r>
        <w:rPr>
          <w:color w:val="136BC3"/>
          <w:spacing w:val="80"/>
          <w:sz w:val="22"/>
        </w:rPr>
        <w:t>  </w:t>
      </w:r>
      <w:r>
        <w:rPr>
          <w:color w:val="136BC3"/>
          <w:spacing w:val="-2"/>
          <w:sz w:val="22"/>
          <w:u w:val="single" w:color="0562C1"/>
        </w:rPr>
        <w:t>spikes-and-ongoing</w:t>
      </w:r>
    </w:p>
    <w:p>
      <w:pPr>
        <w:spacing w:line="360" w:lineRule="auto" w:before="154"/>
        <w:ind w:left="844" w:right="833" w:hanging="724"/>
        <w:jc w:val="left"/>
        <w:rPr>
          <w:sz w:val="22"/>
        </w:rPr>
      </w:pPr>
      <w:r>
        <w:rPr>
          <w:color w:val="0F0F0F"/>
          <w:sz w:val="22"/>
        </w:rPr>
        <w:t>How</w:t>
      </w:r>
      <w:r>
        <w:rPr>
          <w:color w:val="0F0F0F"/>
          <w:spacing w:val="80"/>
          <w:sz w:val="22"/>
        </w:rPr>
        <w:t> </w:t>
      </w:r>
      <w:r>
        <w:rPr>
          <w:color w:val="0F0F0F"/>
          <w:sz w:val="22"/>
        </w:rPr>
        <w:t>a</w:t>
      </w:r>
      <w:r>
        <w:rPr>
          <w:color w:val="0F0F0F"/>
          <w:spacing w:val="78"/>
          <w:sz w:val="22"/>
        </w:rPr>
        <w:t> </w:t>
      </w:r>
      <w:r>
        <w:rPr>
          <w:color w:val="0F0F0F"/>
          <w:sz w:val="22"/>
        </w:rPr>
        <w:t>fertilizer</w:t>
      </w:r>
      <w:r>
        <w:rPr>
          <w:color w:val="0F0F0F"/>
          <w:spacing w:val="80"/>
          <w:sz w:val="22"/>
        </w:rPr>
        <w:t> </w:t>
      </w:r>
      <w:r>
        <w:rPr>
          <w:color w:val="0F0F0F"/>
          <w:sz w:val="22"/>
        </w:rPr>
        <w:t>ban</w:t>
      </w:r>
      <w:r>
        <w:rPr>
          <w:color w:val="0F0F0F"/>
          <w:spacing w:val="80"/>
          <w:sz w:val="22"/>
        </w:rPr>
        <w:t> </w:t>
      </w:r>
      <w:r>
        <w:rPr>
          <w:color w:val="0F0F0F"/>
          <w:sz w:val="22"/>
        </w:rPr>
        <w:t>became</w:t>
      </w:r>
      <w:r>
        <w:rPr>
          <w:color w:val="0F0F0F"/>
          <w:spacing w:val="80"/>
          <w:sz w:val="22"/>
        </w:rPr>
        <w:t> </w:t>
      </w:r>
      <w:r>
        <w:rPr>
          <w:color w:val="0F0F0F"/>
          <w:sz w:val="22"/>
        </w:rPr>
        <w:t>a</w:t>
      </w:r>
      <w:r>
        <w:rPr>
          <w:color w:val="0F0F0F"/>
          <w:spacing w:val="77"/>
          <w:sz w:val="22"/>
        </w:rPr>
        <w:t> </w:t>
      </w:r>
      <w:r>
        <w:rPr>
          <w:color w:val="0F0F0F"/>
          <w:sz w:val="22"/>
        </w:rPr>
        <w:t>part</w:t>
      </w:r>
      <w:r>
        <w:rPr>
          <w:color w:val="0F0F0F"/>
          <w:spacing w:val="79"/>
          <w:sz w:val="22"/>
        </w:rPr>
        <w:t> </w:t>
      </w:r>
      <w:r>
        <w:rPr>
          <w:color w:val="0F0F0F"/>
          <w:sz w:val="22"/>
        </w:rPr>
        <w:t>of</w:t>
      </w:r>
      <w:r>
        <w:rPr>
          <w:color w:val="0F0F0F"/>
          <w:spacing w:val="78"/>
          <w:sz w:val="22"/>
        </w:rPr>
        <w:t> </w:t>
      </w:r>
      <w:r>
        <w:rPr>
          <w:color w:val="0F0F0F"/>
          <w:sz w:val="22"/>
        </w:rPr>
        <w:t>Sri</w:t>
      </w:r>
      <w:r>
        <w:rPr>
          <w:color w:val="0F0F0F"/>
          <w:spacing w:val="80"/>
          <w:sz w:val="22"/>
        </w:rPr>
        <w:t> </w:t>
      </w:r>
      <w:r>
        <w:rPr>
          <w:color w:val="0F0F0F"/>
          <w:sz w:val="22"/>
        </w:rPr>
        <w:t>Lanka's</w:t>
      </w:r>
      <w:r>
        <w:rPr>
          <w:color w:val="0F0F0F"/>
          <w:spacing w:val="80"/>
          <w:sz w:val="22"/>
        </w:rPr>
        <w:t> </w:t>
      </w:r>
      <w:r>
        <w:rPr>
          <w:color w:val="0F0F0F"/>
          <w:sz w:val="22"/>
        </w:rPr>
        <w:t>Crisis.</w:t>
      </w:r>
      <w:r>
        <w:rPr>
          <w:color w:val="0F0F0F"/>
          <w:spacing w:val="80"/>
          <w:sz w:val="22"/>
        </w:rPr>
        <w:t> </w:t>
      </w:r>
      <w:r>
        <w:rPr>
          <w:color w:val="0F0F0F"/>
          <w:sz w:val="22"/>
        </w:rPr>
        <w:t>(2022,</w:t>
      </w:r>
      <w:r>
        <w:rPr>
          <w:color w:val="0F0F0F"/>
          <w:spacing w:val="79"/>
          <w:sz w:val="22"/>
        </w:rPr>
        <w:t> </w:t>
      </w:r>
      <w:r>
        <w:rPr>
          <w:color w:val="0F0F0F"/>
          <w:sz w:val="22"/>
        </w:rPr>
        <w:t>May</w:t>
      </w:r>
      <w:r>
        <w:rPr>
          <w:color w:val="0F0F0F"/>
          <w:spacing w:val="80"/>
          <w:sz w:val="22"/>
        </w:rPr>
        <w:t> </w:t>
      </w:r>
      <w:r>
        <w:rPr>
          <w:color w:val="0F0F0F"/>
          <w:sz w:val="22"/>
        </w:rPr>
        <w:t>29).</w:t>
      </w:r>
      <w:r>
        <w:rPr>
          <w:color w:val="0F0F0F"/>
          <w:spacing w:val="80"/>
          <w:sz w:val="22"/>
        </w:rPr>
        <w:t> </w:t>
      </w:r>
      <w:r>
        <w:rPr>
          <w:color w:val="0F0F0F"/>
          <w:sz w:val="22"/>
        </w:rPr>
        <w:t>Sri</w:t>
      </w:r>
      <w:r>
        <w:rPr>
          <w:color w:val="0F0F0F"/>
          <w:spacing w:val="80"/>
          <w:sz w:val="22"/>
        </w:rPr>
        <w:t> </w:t>
      </w:r>
      <w:r>
        <w:rPr>
          <w:color w:val="0F0F0F"/>
          <w:sz w:val="22"/>
        </w:rPr>
        <w:t>Lanka</w:t>
      </w:r>
      <w:r>
        <w:rPr>
          <w:color w:val="0F0F0F"/>
          <w:spacing w:val="80"/>
          <w:sz w:val="22"/>
        </w:rPr>
        <w:t> </w:t>
      </w:r>
      <w:r>
        <w:rPr>
          <w:color w:val="0F0F0F"/>
          <w:sz w:val="22"/>
        </w:rPr>
        <w:t>News</w:t>
      </w:r>
      <w:r>
        <w:rPr>
          <w:color w:val="0F0F0F"/>
          <w:spacing w:val="80"/>
          <w:sz w:val="22"/>
        </w:rPr>
        <w:t> </w:t>
      </w:r>
      <w:r>
        <w:rPr>
          <w:color w:val="010101"/>
          <w:sz w:val="22"/>
        </w:rPr>
        <w:t>-</w:t>
      </w:r>
      <w:r>
        <w:rPr>
          <w:color w:val="010101"/>
          <w:spacing w:val="69"/>
          <w:sz w:val="22"/>
        </w:rPr>
        <w:t> </w:t>
      </w:r>
      <w:r>
        <w:rPr>
          <w:color w:val="0F0F0F"/>
          <w:sz w:val="22"/>
        </w:rPr>
        <w:t>Newsfirst. </w:t>
      </w:r>
      <w:r>
        <w:rPr>
          <w:color w:val="136BC3"/>
          <w:spacing w:val="-2"/>
          <w:sz w:val="22"/>
          <w:u w:val="single" w:color="0562C1"/>
        </w:rPr>
        <w:t>http</w:t>
      </w:r>
      <w:r>
        <w:rPr>
          <w:color w:val="347ECA"/>
          <w:spacing w:val="-2"/>
          <w:sz w:val="22"/>
          <w:u w:val="single" w:color="0562C1"/>
        </w:rPr>
        <w:t>s</w:t>
      </w:r>
      <w:r>
        <w:rPr>
          <w:color w:val="136BC3"/>
          <w:spacing w:val="-2"/>
          <w:sz w:val="22"/>
          <w:u w:val="single" w:color="0562C1"/>
        </w:rPr>
        <w:t>:</w:t>
      </w:r>
      <w:r>
        <w:rPr>
          <w:color w:val="498CD1"/>
          <w:spacing w:val="-2"/>
          <w:sz w:val="22"/>
          <w:u w:val="single" w:color="0562C1"/>
        </w:rPr>
        <w:t>//</w:t>
      </w:r>
      <w:hyperlink r:id="rId244">
        <w:r>
          <w:rPr>
            <w:color w:val="136BC3"/>
            <w:spacing w:val="-2"/>
            <w:sz w:val="22"/>
            <w:u w:val="single" w:color="0562C1"/>
          </w:rPr>
          <w:t>www.newsfirst.lk/2022</w:t>
        </w:r>
        <w:r>
          <w:rPr>
            <w:color w:val="347ECA"/>
            <w:spacing w:val="-2"/>
            <w:sz w:val="22"/>
            <w:u w:val="single" w:color="0562C1"/>
          </w:rPr>
          <w:t>/</w:t>
        </w:r>
        <w:r>
          <w:rPr>
            <w:color w:val="136BC3"/>
            <w:spacing w:val="-2"/>
            <w:sz w:val="22"/>
            <w:u w:val="single" w:color="0562C1"/>
          </w:rPr>
          <w:t>05</w:t>
        </w:r>
        <w:r>
          <w:rPr>
            <w:color w:val="347ECA"/>
            <w:spacing w:val="-2"/>
            <w:sz w:val="22"/>
            <w:u w:val="single" w:color="0562C1"/>
          </w:rPr>
          <w:t>/</w:t>
        </w:r>
        <w:r>
          <w:rPr>
            <w:color w:val="136BC3"/>
            <w:spacing w:val="-2"/>
            <w:sz w:val="22"/>
            <w:u w:val="single" w:color="0562C1"/>
          </w:rPr>
          <w:t>29</w:t>
        </w:r>
        <w:r>
          <w:rPr>
            <w:color w:val="347ECA"/>
            <w:spacing w:val="-2"/>
            <w:sz w:val="22"/>
            <w:u w:val="single" w:color="0562C1"/>
          </w:rPr>
          <w:t>/</w:t>
        </w:r>
        <w:r>
          <w:rPr>
            <w:color w:val="136BC3"/>
            <w:spacing w:val="-2"/>
            <w:sz w:val="22"/>
            <w:u w:val="single" w:color="0562C1"/>
          </w:rPr>
          <w:t>how-a-fertilizer-ban-became-a-part-of-sri-lankas-crisis</w:t>
        </w:r>
        <w:r>
          <w:rPr>
            <w:color w:val="347ECA"/>
            <w:spacing w:val="-2"/>
            <w:sz w:val="22"/>
            <w:u w:val="single" w:color="0562C1"/>
          </w:rPr>
          <w:t>/</w:t>
        </w:r>
      </w:hyperlink>
    </w:p>
    <w:p>
      <w:pPr>
        <w:spacing w:line="362" w:lineRule="auto" w:before="159"/>
        <w:ind w:left="845" w:right="835" w:hanging="725"/>
        <w:jc w:val="both"/>
        <w:rPr>
          <w:sz w:val="22"/>
        </w:rPr>
      </w:pPr>
      <w:r>
        <w:rPr>
          <w:color w:val="0F0F0F"/>
          <w:sz w:val="22"/>
        </w:rPr>
        <w:t>Huang, J., Li, J., Li, Z., Zhu, Z., Shen, C., Qi, G., &amp; Yu, G. (2022). Detection of Diseases Using Machine Learning Image</w:t>
      </w:r>
      <w:r>
        <w:rPr>
          <w:color w:val="0F0F0F"/>
          <w:spacing w:val="-6"/>
          <w:sz w:val="22"/>
        </w:rPr>
        <w:t> </w:t>
      </w:r>
      <w:r>
        <w:rPr>
          <w:color w:val="0F0F0F"/>
          <w:sz w:val="22"/>
        </w:rPr>
        <w:t>Recognition Technology in</w:t>
      </w:r>
      <w:r>
        <w:rPr>
          <w:color w:val="0F0F0F"/>
          <w:spacing w:val="-10"/>
          <w:sz w:val="22"/>
        </w:rPr>
        <w:t> </w:t>
      </w:r>
      <w:r>
        <w:rPr>
          <w:color w:val="0F0F0F"/>
          <w:sz w:val="22"/>
        </w:rPr>
        <w:t>Artificial Intelligence. Computational Intelligence and</w:t>
      </w:r>
      <w:r>
        <w:rPr>
          <w:color w:val="0F0F0F"/>
          <w:spacing w:val="-2"/>
          <w:sz w:val="22"/>
        </w:rPr>
        <w:t> </w:t>
      </w:r>
      <w:r>
        <w:rPr>
          <w:color w:val="0F0F0F"/>
          <w:sz w:val="22"/>
        </w:rPr>
        <w:t>Neuroscience, 2022, 1-14. </w:t>
      </w:r>
      <w:r>
        <w:rPr>
          <w:color w:val="136BC3"/>
          <w:sz w:val="22"/>
          <w:u w:val="single" w:color="0562C1"/>
        </w:rPr>
        <w:t>https:</w:t>
      </w:r>
      <w:r>
        <w:rPr>
          <w:color w:val="498CD1"/>
          <w:sz w:val="22"/>
          <w:u w:val="single" w:color="0562C1"/>
        </w:rPr>
        <w:t>//</w:t>
      </w:r>
      <w:r>
        <w:rPr>
          <w:color w:val="136BC3"/>
          <w:sz w:val="22"/>
          <w:u w:val="single" w:color="0562C1"/>
        </w:rPr>
        <w:t>doi.org</w:t>
      </w:r>
      <w:r>
        <w:rPr>
          <w:color w:val="347ECA"/>
          <w:sz w:val="22"/>
          <w:u w:val="single" w:color="0562C1"/>
        </w:rPr>
        <w:t>/</w:t>
      </w:r>
      <w:r>
        <w:rPr>
          <w:color w:val="136BC3"/>
          <w:sz w:val="22"/>
          <w:u w:val="single" w:color="0562C1"/>
        </w:rPr>
        <w:t>10.1155</w:t>
      </w:r>
      <w:r>
        <w:rPr>
          <w:color w:val="347ECA"/>
          <w:sz w:val="22"/>
          <w:u w:val="single" w:color="0562C1"/>
        </w:rPr>
        <w:t>/</w:t>
      </w:r>
      <w:r>
        <w:rPr>
          <w:color w:val="136BC3"/>
          <w:sz w:val="22"/>
          <w:u w:val="single" w:color="0562C1"/>
        </w:rPr>
        <w:t>2022</w:t>
      </w:r>
      <w:r>
        <w:rPr>
          <w:color w:val="498CD1"/>
          <w:sz w:val="22"/>
          <w:u w:val="single" w:color="0562C1"/>
        </w:rPr>
        <w:t>/</w:t>
      </w:r>
      <w:r>
        <w:rPr>
          <w:color w:val="136BC3"/>
          <w:sz w:val="22"/>
          <w:u w:val="single" w:color="0562C1"/>
        </w:rPr>
        <w:t>5658641</w:t>
      </w:r>
    </w:p>
    <w:p>
      <w:pPr>
        <w:spacing w:line="360" w:lineRule="auto" w:before="156"/>
        <w:ind w:left="844" w:right="823" w:hanging="720"/>
        <w:jc w:val="both"/>
        <w:rPr>
          <w:sz w:val="22"/>
        </w:rPr>
      </w:pPr>
      <w:r>
        <w:rPr>
          <w:color w:val="0F0F0F"/>
          <w:sz w:val="22"/>
        </w:rPr>
        <w:t>Janiesch, C., Zschech, P., &amp; Heinrich, K. (2021). Machine learning and deep learning. Electronic Markets, 31. </w:t>
      </w:r>
      <w:r>
        <w:rPr>
          <w:color w:val="136BC3"/>
          <w:spacing w:val="-2"/>
          <w:sz w:val="22"/>
          <w:u w:val="single" w:color="0562C1"/>
        </w:rPr>
        <w:t>https:</w:t>
      </w:r>
      <w:r>
        <w:rPr>
          <w:color w:val="498CD1"/>
          <w:spacing w:val="-2"/>
          <w:sz w:val="22"/>
          <w:u w:val="single" w:color="0562C1"/>
        </w:rPr>
        <w:t>//</w:t>
      </w:r>
      <w:r>
        <w:rPr>
          <w:color w:val="136BC3"/>
          <w:spacing w:val="-2"/>
          <w:sz w:val="22"/>
          <w:u w:val="single" w:color="0562C1"/>
        </w:rPr>
        <w:t>doi.org/10.1007</w:t>
      </w:r>
      <w:r>
        <w:rPr>
          <w:color w:val="347ECA"/>
          <w:spacing w:val="-2"/>
          <w:sz w:val="22"/>
          <w:u w:val="single" w:color="0562C1"/>
        </w:rPr>
        <w:t>/</w:t>
      </w:r>
      <w:r>
        <w:rPr>
          <w:color w:val="136BC3"/>
          <w:spacing w:val="-2"/>
          <w:sz w:val="22"/>
          <w:u w:val="single" w:color="0562C1"/>
        </w:rPr>
        <w:t>sl2525-02l-00475-2</w:t>
      </w:r>
    </w:p>
    <w:p>
      <w:pPr>
        <w:spacing w:before="164"/>
        <w:ind w:left="121" w:right="0" w:firstLine="0"/>
        <w:jc w:val="both"/>
        <w:rPr>
          <w:sz w:val="22"/>
        </w:rPr>
      </w:pPr>
      <w:r>
        <w:rPr>
          <w:color w:val="0F0F0F"/>
          <w:sz w:val="22"/>
        </w:rPr>
        <w:t>Kerns.</w:t>
      </w:r>
      <w:r>
        <w:rPr>
          <w:color w:val="0F0F0F"/>
          <w:spacing w:val="-6"/>
          <w:sz w:val="22"/>
        </w:rPr>
        <w:t> </w:t>
      </w:r>
      <w:r>
        <w:rPr>
          <w:color w:val="0F0F0F"/>
          <w:sz w:val="22"/>
        </w:rPr>
        <w:t>(2019).</w:t>
      </w:r>
      <w:r>
        <w:rPr>
          <w:color w:val="0F0F0F"/>
          <w:spacing w:val="3"/>
          <w:sz w:val="22"/>
        </w:rPr>
        <w:t> </w:t>
      </w:r>
      <w:r>
        <w:rPr>
          <w:color w:val="0F0F0F"/>
          <w:sz w:val="22"/>
        </w:rPr>
        <w:t>Home</w:t>
      </w:r>
      <w:r>
        <w:rPr>
          <w:color w:val="0F0F0F"/>
          <w:spacing w:val="-1"/>
          <w:sz w:val="22"/>
        </w:rPr>
        <w:t> </w:t>
      </w:r>
      <w:r>
        <w:rPr>
          <w:color w:val="0F0F0F"/>
          <w:sz w:val="22"/>
        </w:rPr>
        <w:t>-</w:t>
      </w:r>
      <w:r>
        <w:rPr>
          <w:color w:val="0F0F0F"/>
          <w:spacing w:val="-13"/>
          <w:sz w:val="22"/>
        </w:rPr>
        <w:t> </w:t>
      </w:r>
      <w:r>
        <w:rPr>
          <w:color w:val="0F0F0F"/>
          <w:sz w:val="22"/>
        </w:rPr>
        <w:t>Kerns</w:t>
      </w:r>
      <w:r>
        <w:rPr>
          <w:color w:val="0F0F0F"/>
          <w:spacing w:val="-2"/>
          <w:sz w:val="22"/>
        </w:rPr>
        <w:t> </w:t>
      </w:r>
      <w:r>
        <w:rPr>
          <w:color w:val="0F0F0F"/>
          <w:sz w:val="22"/>
        </w:rPr>
        <w:t>Documentation.</w:t>
      </w:r>
      <w:r>
        <w:rPr>
          <w:color w:val="0F0F0F"/>
          <w:spacing w:val="-10"/>
          <w:sz w:val="22"/>
        </w:rPr>
        <w:t> </w:t>
      </w:r>
      <w:r>
        <w:rPr>
          <w:color w:val="0F0F0F"/>
          <w:sz w:val="22"/>
        </w:rPr>
        <w:t>Keras.io.</w:t>
      </w:r>
      <w:r>
        <w:rPr>
          <w:color w:val="0F0F0F"/>
          <w:spacing w:val="2"/>
          <w:sz w:val="22"/>
        </w:rPr>
        <w:t> </w:t>
      </w:r>
      <w:r>
        <w:rPr>
          <w:color w:val="136BC3"/>
          <w:spacing w:val="-2"/>
          <w:sz w:val="22"/>
          <w:u w:val="single" w:color="0562C1"/>
        </w:rPr>
        <w:t>https</w:t>
      </w:r>
      <w:r>
        <w:rPr>
          <w:color w:val="347ECA"/>
          <w:spacing w:val="-2"/>
          <w:sz w:val="22"/>
          <w:u w:val="single" w:color="0562C1"/>
        </w:rPr>
        <w:t>:/</w:t>
      </w:r>
      <w:r>
        <w:rPr>
          <w:color w:val="136BC3"/>
          <w:spacing w:val="-2"/>
          <w:sz w:val="22"/>
          <w:u w:val="single" w:color="0562C1"/>
        </w:rPr>
        <w:t>/keras.io</w:t>
      </w:r>
      <w:r>
        <w:rPr>
          <w:color w:val="498CD1"/>
          <w:spacing w:val="-2"/>
          <w:sz w:val="22"/>
          <w:u w:val="single" w:color="0562C1"/>
        </w:rPr>
        <w:t>/</w:t>
      </w:r>
    </w:p>
    <w:p>
      <w:pPr>
        <w:pStyle w:val="BodyText"/>
        <w:spacing w:before="32"/>
        <w:rPr>
          <w:sz w:val="22"/>
        </w:rPr>
      </w:pPr>
    </w:p>
    <w:p>
      <w:pPr>
        <w:tabs>
          <w:tab w:pos="3456" w:val="left" w:leader="none"/>
          <w:tab w:pos="5901" w:val="left" w:leader="none"/>
          <w:tab w:pos="7936" w:val="left" w:leader="none"/>
          <w:tab w:pos="10187" w:val="left" w:leader="none"/>
        </w:tabs>
        <w:spacing w:line="360" w:lineRule="auto" w:before="0"/>
        <w:ind w:left="842" w:right="838" w:hanging="717"/>
        <w:jc w:val="both"/>
        <w:rPr>
          <w:sz w:val="22"/>
        </w:rPr>
      </w:pPr>
      <w:r>
        <w:rPr>
          <w:color w:val="0F0F0F"/>
          <w:sz w:val="22"/>
        </w:rPr>
        <w:t>Liu,</w:t>
      </w:r>
      <w:r>
        <w:rPr>
          <w:color w:val="0F0F0F"/>
          <w:spacing w:val="-6"/>
          <w:sz w:val="22"/>
        </w:rPr>
        <w:t> </w:t>
      </w:r>
      <w:r>
        <w:rPr>
          <w:color w:val="0F0F0F"/>
          <w:sz w:val="22"/>
        </w:rPr>
        <w:t>T.,</w:t>
      </w:r>
      <w:r>
        <w:rPr>
          <w:color w:val="0F0F0F"/>
          <w:spacing w:val="-4"/>
          <w:sz w:val="22"/>
        </w:rPr>
        <w:t> </w:t>
      </w:r>
      <w:r>
        <w:rPr>
          <w:color w:val="0F0F0F"/>
          <w:sz w:val="22"/>
        </w:rPr>
        <w:t>Fang,</w:t>
      </w:r>
      <w:r>
        <w:rPr>
          <w:color w:val="0F0F0F"/>
          <w:spacing w:val="-4"/>
          <w:sz w:val="22"/>
        </w:rPr>
        <w:t> </w:t>
      </w:r>
      <w:r>
        <w:rPr>
          <w:color w:val="0F0F0F"/>
          <w:sz w:val="22"/>
        </w:rPr>
        <w:t>S.,</w:t>
      </w:r>
      <w:r>
        <w:rPr>
          <w:color w:val="0F0F0F"/>
          <w:spacing w:val="-8"/>
          <w:sz w:val="22"/>
        </w:rPr>
        <w:t> </w:t>
      </w:r>
      <w:r>
        <w:rPr>
          <w:color w:val="0F0F0F"/>
          <w:sz w:val="22"/>
        </w:rPr>
        <w:t>Zhao, Y.,</w:t>
      </w:r>
      <w:r>
        <w:rPr>
          <w:color w:val="0F0F0F"/>
          <w:spacing w:val="-2"/>
          <w:sz w:val="22"/>
        </w:rPr>
        <w:t> </w:t>
      </w:r>
      <w:r>
        <w:rPr>
          <w:color w:val="0F0F0F"/>
          <w:sz w:val="22"/>
        </w:rPr>
        <w:t>Wang, P.,</w:t>
      </w:r>
      <w:r>
        <w:rPr>
          <w:color w:val="0F0F0F"/>
          <w:spacing w:val="-3"/>
          <w:sz w:val="22"/>
        </w:rPr>
        <w:t> </w:t>
      </w:r>
      <w:r>
        <w:rPr>
          <w:color w:val="0F0F0F"/>
          <w:sz w:val="22"/>
        </w:rPr>
        <w:t>&amp; Zhang, J.</w:t>
      </w:r>
      <w:r>
        <w:rPr>
          <w:color w:val="0F0F0F"/>
          <w:spacing w:val="-7"/>
          <w:sz w:val="22"/>
        </w:rPr>
        <w:t> </w:t>
      </w:r>
      <w:r>
        <w:rPr>
          <w:color w:val="0F0F0F"/>
          <w:sz w:val="22"/>
        </w:rPr>
        <w:t>(n.d.). Implementation</w:t>
      </w:r>
      <w:r>
        <w:rPr>
          <w:color w:val="0F0F0F"/>
          <w:spacing w:val="-2"/>
          <w:sz w:val="22"/>
        </w:rPr>
        <w:t> </w:t>
      </w:r>
      <w:r>
        <w:rPr>
          <w:color w:val="0F0F0F"/>
          <w:sz w:val="22"/>
        </w:rPr>
        <w:t>of</w:t>
      </w:r>
      <w:r>
        <w:rPr>
          <w:color w:val="0F0F0F"/>
          <w:spacing w:val="-7"/>
          <w:sz w:val="22"/>
        </w:rPr>
        <w:t> </w:t>
      </w:r>
      <w:r>
        <w:rPr>
          <w:color w:val="0F0F0F"/>
          <w:sz w:val="22"/>
        </w:rPr>
        <w:t>Training Convolutional</w:t>
      </w:r>
      <w:r>
        <w:rPr>
          <w:color w:val="0F0F0F"/>
          <w:spacing w:val="30"/>
          <w:sz w:val="22"/>
        </w:rPr>
        <w:t> </w:t>
      </w:r>
      <w:r>
        <w:rPr>
          <w:color w:val="0F0F0F"/>
          <w:sz w:val="22"/>
        </w:rPr>
        <w:t>Neural Networks. </w:t>
      </w:r>
      <w:r>
        <w:rPr>
          <w:color w:val="0F0F0F"/>
          <w:spacing w:val="-2"/>
          <w:sz w:val="22"/>
        </w:rPr>
        <w:t>Retrieved</w:t>
      </w:r>
      <w:r>
        <w:rPr>
          <w:color w:val="0F0F0F"/>
          <w:sz w:val="22"/>
        </w:rPr>
        <w:tab/>
      </w:r>
      <w:r>
        <w:rPr>
          <w:color w:val="0F0F0F"/>
          <w:spacing w:val="-2"/>
          <w:sz w:val="22"/>
        </w:rPr>
        <w:t>January</w:t>
      </w:r>
      <w:r>
        <w:rPr>
          <w:color w:val="0F0F0F"/>
          <w:sz w:val="22"/>
        </w:rPr>
        <w:tab/>
      </w:r>
      <w:r>
        <w:rPr>
          <w:color w:val="0F0F0F"/>
          <w:spacing w:val="-4"/>
          <w:sz w:val="22"/>
        </w:rPr>
        <w:t>17,</w:t>
      </w:r>
      <w:r>
        <w:rPr>
          <w:color w:val="0F0F0F"/>
          <w:sz w:val="22"/>
        </w:rPr>
        <w:tab/>
      </w:r>
      <w:r>
        <w:rPr>
          <w:color w:val="0F0F0F"/>
          <w:spacing w:val="-2"/>
          <w:sz w:val="22"/>
        </w:rPr>
        <w:t>2023,</w:t>
      </w:r>
      <w:r>
        <w:rPr>
          <w:color w:val="0F0F0F"/>
          <w:sz w:val="22"/>
        </w:rPr>
        <w:tab/>
      </w:r>
      <w:r>
        <w:rPr>
          <w:color w:val="0F0F0F"/>
          <w:spacing w:val="-4"/>
          <w:sz w:val="22"/>
        </w:rPr>
        <w:t>from </w:t>
      </w:r>
      <w:r>
        <w:rPr>
          <w:color w:val="136BC3"/>
          <w:spacing w:val="-2"/>
          <w:sz w:val="22"/>
          <w:u w:val="single" w:color="0562C1"/>
        </w:rPr>
        <w:t>https:</w:t>
      </w:r>
      <w:r>
        <w:rPr>
          <w:color w:val="498CD1"/>
          <w:spacing w:val="-2"/>
          <w:sz w:val="22"/>
          <w:u w:val="single" w:color="0562C1"/>
        </w:rPr>
        <w:t>//</w:t>
      </w:r>
      <w:r>
        <w:rPr>
          <w:color w:val="136BC3"/>
          <w:spacing w:val="-2"/>
          <w:sz w:val="22"/>
          <w:u w:val="single" w:color="0562C1"/>
        </w:rPr>
        <w:t>arxiv.org/ftp</w:t>
      </w:r>
      <w:r>
        <w:rPr>
          <w:color w:val="347ECA"/>
          <w:spacing w:val="-2"/>
          <w:sz w:val="22"/>
          <w:u w:val="single" w:color="0562C1"/>
        </w:rPr>
        <w:t>/</w:t>
      </w:r>
      <w:r>
        <w:rPr>
          <w:color w:val="136BC3"/>
          <w:spacing w:val="-2"/>
          <w:sz w:val="22"/>
          <w:u w:val="single" w:color="0562C1"/>
        </w:rPr>
        <w:t>arxiv</w:t>
      </w:r>
      <w:r>
        <w:rPr>
          <w:color w:val="498CD1"/>
          <w:spacing w:val="-2"/>
          <w:sz w:val="22"/>
          <w:u w:val="single" w:color="0562C1"/>
        </w:rPr>
        <w:t>/</w:t>
      </w:r>
      <w:r>
        <w:rPr>
          <w:color w:val="136BC3"/>
          <w:spacing w:val="-2"/>
          <w:sz w:val="22"/>
          <w:u w:val="single" w:color="0562C1"/>
        </w:rPr>
        <w:t>papers/1506/1506.01195.pdf#:-:text=CNN%20is%20an%20efficient%20recognitio</w:t>
      </w:r>
    </w:p>
    <w:p>
      <w:pPr>
        <w:spacing w:before="62"/>
        <w:ind w:left="825" w:right="0" w:firstLine="0"/>
        <w:jc w:val="left"/>
        <w:rPr>
          <w:sz w:val="19"/>
        </w:rPr>
      </w:pPr>
      <w:r>
        <w:rPr>
          <w:color w:val="136BC3"/>
          <w:spacing w:val="-5"/>
          <w:sz w:val="19"/>
        </w:rPr>
        <w:t>!l</w:t>
      </w:r>
    </w:p>
    <w:p>
      <w:pPr>
        <w:spacing w:after="0"/>
        <w:jc w:val="left"/>
        <w:rPr>
          <w:sz w:val="19"/>
        </w:rPr>
        <w:sectPr>
          <w:type w:val="continuous"/>
          <w:pgSz w:w="11910" w:h="16840"/>
          <w:pgMar w:header="658" w:footer="1385" w:top="1920" w:bottom="280" w:left="240" w:right="220"/>
        </w:sectPr>
      </w:pPr>
    </w:p>
    <w:p>
      <w:pPr>
        <w:pStyle w:val="BodyText"/>
        <w:tabs>
          <w:tab w:pos="780" w:val="left" w:leader="none"/>
          <w:tab w:pos="1728" w:val="left" w:leader="none"/>
          <w:tab w:pos="2145" w:val="left" w:leader="none"/>
          <w:tab w:pos="3665" w:val="left" w:leader="none"/>
          <w:tab w:pos="4516" w:val="left" w:leader="none"/>
          <w:tab w:pos="5626" w:val="left" w:leader="none"/>
          <w:tab w:pos="6793" w:val="left" w:leader="none"/>
          <w:tab w:pos="7610" w:val="left" w:leader="none"/>
          <w:tab w:pos="8663" w:val="left" w:leader="none"/>
          <w:tab w:pos="9158" w:val="left" w:leader="none"/>
        </w:tabs>
        <w:spacing w:line="376" w:lineRule="auto" w:before="142"/>
        <w:ind w:left="849" w:right="826" w:hanging="728"/>
      </w:pPr>
      <w:r>
        <w:rPr>
          <w:color w:val="0F0F0F"/>
          <w:spacing w:val="-4"/>
          <w:w w:val="105"/>
        </w:rPr>
        <w:t>Max</w:t>
      </w:r>
      <w:r>
        <w:rPr>
          <w:color w:val="0F0F0F"/>
        </w:rPr>
        <w:tab/>
      </w:r>
      <w:r>
        <w:rPr>
          <w:color w:val="0F0F0F"/>
          <w:spacing w:val="-2"/>
          <w:w w:val="105"/>
        </w:rPr>
        <w:t>Pooling</w:t>
      </w:r>
      <w:r>
        <w:rPr>
          <w:color w:val="0F0F0F"/>
        </w:rPr>
        <w:tab/>
      </w:r>
      <w:r>
        <w:rPr>
          <w:color w:val="0F0F0F"/>
          <w:spacing w:val="-10"/>
          <w:w w:val="105"/>
        </w:rPr>
        <w:t>m</w:t>
      </w:r>
      <w:r>
        <w:rPr>
          <w:color w:val="0F0F0F"/>
        </w:rPr>
        <w:tab/>
      </w:r>
      <w:r>
        <w:rPr>
          <w:color w:val="0F0F0F"/>
          <w:spacing w:val="-2"/>
          <w:w w:val="105"/>
        </w:rPr>
        <w:t>Convolutional</w:t>
      </w:r>
      <w:r>
        <w:rPr>
          <w:color w:val="0F0F0F"/>
        </w:rPr>
        <w:tab/>
      </w:r>
      <w:r>
        <w:rPr>
          <w:color w:val="0F0F0F"/>
          <w:spacing w:val="-2"/>
          <w:w w:val="105"/>
        </w:rPr>
        <w:t>Neural</w:t>
      </w:r>
      <w:r>
        <w:rPr>
          <w:color w:val="0F0F0F"/>
        </w:rPr>
        <w:tab/>
      </w:r>
      <w:r>
        <w:rPr>
          <w:color w:val="0F0F0F"/>
          <w:spacing w:val="-2"/>
          <w:w w:val="105"/>
        </w:rPr>
        <w:t>Networks</w:t>
      </w:r>
      <w:r>
        <w:rPr>
          <w:color w:val="0F0F0F"/>
        </w:rPr>
        <w:tab/>
      </w:r>
      <w:r>
        <w:rPr>
          <w:color w:val="0F0F0F"/>
          <w:spacing w:val="-2"/>
          <w:w w:val="105"/>
        </w:rPr>
        <w:t>explained.</w:t>
      </w:r>
      <w:r>
        <w:rPr>
          <w:color w:val="0F0F0F"/>
        </w:rPr>
        <w:tab/>
      </w:r>
      <w:r>
        <w:rPr>
          <w:color w:val="0F0F0F"/>
          <w:spacing w:val="-2"/>
          <w:w w:val="105"/>
        </w:rPr>
        <w:t>(2018,</w:t>
      </w:r>
      <w:r>
        <w:rPr>
          <w:color w:val="0F0F0F"/>
        </w:rPr>
        <w:tab/>
      </w:r>
      <w:r>
        <w:rPr>
          <w:color w:val="0F0F0F"/>
          <w:spacing w:val="-2"/>
          <w:w w:val="105"/>
        </w:rPr>
        <w:t>February</w:t>
      </w:r>
      <w:r>
        <w:rPr>
          <w:color w:val="0F0F0F"/>
        </w:rPr>
        <w:tab/>
      </w:r>
      <w:r>
        <w:rPr>
          <w:color w:val="0F0F0F"/>
          <w:spacing w:val="-4"/>
          <w:w w:val="105"/>
        </w:rPr>
        <w:t>9).</w:t>
      </w:r>
      <w:r>
        <w:rPr>
          <w:color w:val="0F0F0F"/>
        </w:rPr>
        <w:tab/>
      </w:r>
      <w:r>
        <w:rPr>
          <w:color w:val="0F0F0F"/>
          <w:spacing w:val="-2"/>
          <w:w w:val="105"/>
        </w:rPr>
        <w:t>Deeplizard.com. </w:t>
      </w:r>
      <w:r>
        <w:rPr>
          <w:color w:val="136BC3"/>
          <w:w w:val="105"/>
          <w:u w:val="single" w:color="0562C1"/>
        </w:rPr>
        <w:t>https:</w:t>
      </w:r>
      <w:r>
        <w:rPr>
          <w:color w:val="4B8ED1"/>
          <w:w w:val="105"/>
          <w:u w:val="single" w:color="0562C1"/>
        </w:rPr>
        <w:t>//</w:t>
      </w:r>
      <w:r>
        <w:rPr>
          <w:color w:val="136BC3"/>
          <w:w w:val="105"/>
          <w:u w:val="single" w:color="0562C1"/>
        </w:rPr>
        <w:t>deeplizard.com/learn/video</w:t>
      </w:r>
      <w:r>
        <w:rPr>
          <w:color w:val="3680CC"/>
          <w:w w:val="105"/>
          <w:u w:val="single" w:color="0562C1"/>
        </w:rPr>
        <w:t>/</w:t>
      </w:r>
      <w:r>
        <w:rPr>
          <w:color w:val="136BC3"/>
          <w:w w:val="105"/>
          <w:u w:val="single" w:color="0562C1"/>
        </w:rPr>
        <w:t>ZjM</w:t>
      </w:r>
      <w:r>
        <w:rPr>
          <w:color w:val="136BC3"/>
          <w:spacing w:val="40"/>
          <w:w w:val="105"/>
          <w:u w:val="single" w:color="0562C1"/>
        </w:rPr>
        <w:t> </w:t>
      </w:r>
      <w:r>
        <w:rPr>
          <w:color w:val="136BC3"/>
          <w:w w:val="105"/>
          <w:u w:val="single" w:color="0562C1"/>
        </w:rPr>
        <w:t>XQa5s6s</w:t>
      </w:r>
      <w:r>
        <w:rPr>
          <w:color w:val="3680CC"/>
          <w:w w:val="105"/>
          <w:u w:val="single" w:color="0562C1"/>
        </w:rPr>
        <w:t>#</w:t>
      </w:r>
      <w:r>
        <w:rPr>
          <w:color w:val="136BC3"/>
          <w:w w:val="105"/>
          <w:u w:val="single" w:color="0562C1"/>
        </w:rPr>
        <w:t>:</w:t>
      </w:r>
      <w:r>
        <w:rPr>
          <w:color w:val="3680CC"/>
          <w:w w:val="105"/>
          <w:u w:val="single" w:color="0562C1"/>
        </w:rPr>
        <w:t>-</w:t>
      </w:r>
      <w:r>
        <w:rPr>
          <w:color w:val="136BC3"/>
          <w:w w:val="105"/>
          <w:u w:val="single" w:color="0562C1"/>
        </w:rPr>
        <w:t>:text=Max%20pooling%20is%20a%20type</w:t>
      </w:r>
    </w:p>
    <w:p>
      <w:pPr>
        <w:pStyle w:val="BodyText"/>
        <w:tabs>
          <w:tab w:pos="1815" w:val="left" w:leader="none"/>
          <w:tab w:pos="3179" w:val="left" w:leader="none"/>
          <w:tab w:pos="4900" w:val="left" w:leader="none"/>
          <w:tab w:pos="6388" w:val="left" w:leader="none"/>
          <w:tab w:pos="8134" w:val="left" w:leader="none"/>
          <w:tab w:pos="9926" w:val="left" w:leader="none"/>
        </w:tabs>
        <w:spacing w:line="372" w:lineRule="auto" w:before="145"/>
        <w:ind w:left="843" w:right="836" w:hanging="722"/>
      </w:pPr>
      <w:r>
        <w:rPr>
          <w:color w:val="0F0F0F"/>
          <w:w w:val="105"/>
        </w:rPr>
        <w:t>Media,</w:t>
      </w:r>
      <w:r>
        <w:rPr>
          <w:color w:val="0F0F0F"/>
          <w:spacing w:val="-1"/>
          <w:w w:val="105"/>
        </w:rPr>
        <w:t> </w:t>
      </w:r>
      <w:r>
        <w:rPr>
          <w:color w:val="0F0F0F"/>
          <w:w w:val="105"/>
          <w:sz w:val="23"/>
        </w:rPr>
        <w:t>0. </w:t>
      </w:r>
      <w:r>
        <w:rPr>
          <w:color w:val="0F0F0F"/>
          <w:w w:val="105"/>
        </w:rPr>
        <w:t>(2018,</w:t>
      </w:r>
      <w:r>
        <w:rPr>
          <w:color w:val="0F0F0F"/>
          <w:spacing w:val="-3"/>
          <w:w w:val="105"/>
        </w:rPr>
        <w:t> </w:t>
      </w:r>
      <w:r>
        <w:rPr>
          <w:color w:val="0F0F0F"/>
          <w:w w:val="105"/>
        </w:rPr>
        <w:t>June</w:t>
      </w:r>
      <w:r>
        <w:rPr>
          <w:color w:val="0F0F0F"/>
          <w:spacing w:val="-1"/>
          <w:w w:val="105"/>
        </w:rPr>
        <w:t> </w:t>
      </w:r>
      <w:r>
        <w:rPr>
          <w:color w:val="0F0F0F"/>
          <w:w w:val="105"/>
        </w:rPr>
        <w:t>31).</w:t>
      </w:r>
      <w:r>
        <w:rPr>
          <w:color w:val="0F0F0F"/>
          <w:spacing w:val="-14"/>
          <w:w w:val="105"/>
        </w:rPr>
        <w:t> </w:t>
      </w:r>
      <w:r>
        <w:rPr>
          <w:color w:val="0F0F0F"/>
          <w:w w:val="105"/>
        </w:rPr>
        <w:t>From logistics regression to</w:t>
      </w:r>
      <w:r>
        <w:rPr>
          <w:color w:val="0F0F0F"/>
          <w:spacing w:val="-13"/>
          <w:w w:val="105"/>
        </w:rPr>
        <w:t> </w:t>
      </w:r>
      <w:r>
        <w:rPr>
          <w:color w:val="0F0F0F"/>
          <w:w w:val="105"/>
        </w:rPr>
        <w:t>self-driving cars:</w:t>
      </w:r>
      <w:r>
        <w:rPr>
          <w:color w:val="0F0F0F"/>
          <w:spacing w:val="-3"/>
          <w:w w:val="105"/>
        </w:rPr>
        <w:t> </w:t>
      </w:r>
      <w:r>
        <w:rPr>
          <w:color w:val="0F0F0F"/>
          <w:w w:val="105"/>
        </w:rPr>
        <w:t>Chances</w:t>
      </w:r>
      <w:r>
        <w:rPr>
          <w:color w:val="0F0F0F"/>
          <w:spacing w:val="-4"/>
          <w:w w:val="105"/>
        </w:rPr>
        <w:t> </w:t>
      </w:r>
      <w:r>
        <w:rPr>
          <w:color w:val="0F0F0F"/>
          <w:w w:val="105"/>
        </w:rPr>
        <w:t>and</w:t>
      </w:r>
      <w:r>
        <w:rPr>
          <w:color w:val="0F0F0F"/>
          <w:spacing w:val="-6"/>
          <w:w w:val="105"/>
        </w:rPr>
        <w:t> </w:t>
      </w:r>
      <w:r>
        <w:rPr>
          <w:color w:val="0F0F0F"/>
          <w:w w:val="105"/>
        </w:rPr>
        <w:t>challenges for</w:t>
      </w:r>
      <w:r>
        <w:rPr>
          <w:color w:val="0F0F0F"/>
          <w:spacing w:val="-6"/>
          <w:w w:val="105"/>
        </w:rPr>
        <w:t> </w:t>
      </w:r>
      <w:r>
        <w:rPr>
          <w:color w:val="0F0F0F"/>
          <w:w w:val="105"/>
        </w:rPr>
        <w:t>machine learning </w:t>
      </w:r>
      <w:r>
        <w:rPr>
          <w:color w:val="0F0F0F"/>
          <w:spacing w:val="-10"/>
          <w:w w:val="105"/>
        </w:rPr>
        <w:t>m</w:t>
      </w:r>
      <w:r>
        <w:rPr>
          <w:color w:val="0F0F0F"/>
        </w:rPr>
        <w:tab/>
      </w:r>
      <w:r>
        <w:rPr>
          <w:color w:val="0F0F0F"/>
          <w:spacing w:val="-2"/>
          <w:w w:val="105"/>
        </w:rPr>
        <w:t>highly</w:t>
      </w:r>
      <w:r>
        <w:rPr>
          <w:color w:val="0F0F0F"/>
        </w:rPr>
        <w:tab/>
      </w:r>
      <w:r>
        <w:rPr>
          <w:color w:val="0F0F0F"/>
          <w:spacing w:val="-2"/>
          <w:w w:val="105"/>
        </w:rPr>
        <w:t>automated</w:t>
      </w:r>
      <w:r>
        <w:rPr>
          <w:color w:val="0F0F0F"/>
        </w:rPr>
        <w:tab/>
      </w:r>
      <w:r>
        <w:rPr>
          <w:color w:val="0F0F0F"/>
          <w:spacing w:val="-2"/>
          <w:w w:val="105"/>
        </w:rPr>
        <w:t>driving.</w:t>
      </w:r>
      <w:r>
        <w:rPr>
          <w:color w:val="0F0F0F"/>
        </w:rPr>
        <w:tab/>
      </w:r>
      <w:r>
        <w:rPr>
          <w:color w:val="0F0F0F"/>
          <w:spacing w:val="-2"/>
          <w:w w:val="105"/>
        </w:rPr>
        <w:t>Embedded</w:t>
      </w:r>
      <w:r>
        <w:rPr>
          <w:color w:val="0F0F0F"/>
        </w:rPr>
        <w:tab/>
      </w:r>
      <w:r>
        <w:rPr>
          <w:color w:val="0F0F0F"/>
          <w:spacing w:val="-2"/>
          <w:w w:val="105"/>
        </w:rPr>
        <w:t>Computing</w:t>
      </w:r>
      <w:r>
        <w:rPr>
          <w:color w:val="0F0F0F"/>
        </w:rPr>
        <w:tab/>
      </w:r>
      <w:r>
        <w:rPr>
          <w:color w:val="0F0F0F"/>
          <w:spacing w:val="-2"/>
          <w:w w:val="105"/>
        </w:rPr>
        <w:t>Design. </w:t>
      </w:r>
      <w:r>
        <w:rPr>
          <w:color w:val="136BC3"/>
          <w:spacing w:val="-2"/>
          <w:w w:val="105"/>
          <w:u w:val="thick" w:color="136BC3"/>
        </w:rPr>
        <w:t>https:</w:t>
      </w:r>
      <w:r>
        <w:rPr>
          <w:color w:val="4B8ED1"/>
          <w:spacing w:val="-2"/>
          <w:w w:val="105"/>
          <w:u w:val="thick" w:color="136BC3"/>
        </w:rPr>
        <w:t>//</w:t>
      </w:r>
      <w:r>
        <w:rPr>
          <w:color w:val="136BC3"/>
          <w:spacing w:val="-2"/>
          <w:w w:val="105"/>
          <w:u w:val="thick" w:color="136BC3"/>
        </w:rPr>
        <w:t>embeddedcomputing.com/application/automotive</w:t>
      </w:r>
      <w:r>
        <w:rPr>
          <w:color w:val="3680CC"/>
          <w:spacing w:val="-2"/>
          <w:w w:val="105"/>
          <w:u w:val="thick" w:color="136BC3"/>
        </w:rPr>
        <w:t>/</w:t>
      </w:r>
      <w:r>
        <w:rPr>
          <w:color w:val="136BC3"/>
          <w:spacing w:val="-2"/>
          <w:w w:val="105"/>
          <w:u w:val="thick" w:color="136BC3"/>
        </w:rPr>
        <w:t>from-logistics-regression-to-self-driving-cars­</w:t>
      </w:r>
      <w:r>
        <w:rPr>
          <w:color w:val="136BC3"/>
          <w:spacing w:val="80"/>
          <w:w w:val="150"/>
        </w:rPr>
        <w:t> </w:t>
      </w:r>
      <w:r>
        <w:rPr>
          <w:color w:val="136BC3"/>
          <w:spacing w:val="-2"/>
          <w:w w:val="105"/>
          <w:u w:val="single" w:color="0562C1"/>
        </w:rPr>
        <w:t>chances-and-challenges-for-machine-1eaming-in-highly-automated-driving</w:t>
      </w:r>
    </w:p>
    <w:p>
      <w:pPr>
        <w:pStyle w:val="BodyText"/>
        <w:spacing w:before="163"/>
        <w:ind w:left="122"/>
      </w:pPr>
      <w:r>
        <w:rPr>
          <w:color w:val="0F0F0F"/>
          <w:w w:val="105"/>
        </w:rPr>
        <w:t>Mohanty,</w:t>
      </w:r>
      <w:r>
        <w:rPr>
          <w:color w:val="0F0F0F"/>
          <w:spacing w:val="8"/>
          <w:w w:val="105"/>
        </w:rPr>
        <w:t> </w:t>
      </w:r>
      <w:r>
        <w:rPr>
          <w:color w:val="0F0F0F"/>
          <w:w w:val="105"/>
        </w:rPr>
        <w:t>S. P.,</w:t>
      </w:r>
      <w:r>
        <w:rPr>
          <w:color w:val="0F0F0F"/>
          <w:spacing w:val="-4"/>
          <w:w w:val="105"/>
        </w:rPr>
        <w:t> </w:t>
      </w:r>
      <w:r>
        <w:rPr>
          <w:color w:val="0F0F0F"/>
          <w:w w:val="105"/>
        </w:rPr>
        <w:t>Hughes,</w:t>
      </w:r>
      <w:r>
        <w:rPr>
          <w:color w:val="0F0F0F"/>
          <w:spacing w:val="11"/>
          <w:w w:val="105"/>
        </w:rPr>
        <w:t> </w:t>
      </w:r>
      <w:r>
        <w:rPr>
          <w:color w:val="0F0F0F"/>
          <w:w w:val="105"/>
        </w:rPr>
        <w:t>D.</w:t>
      </w:r>
      <w:r>
        <w:rPr>
          <w:color w:val="0F0F0F"/>
          <w:spacing w:val="-2"/>
          <w:w w:val="105"/>
        </w:rPr>
        <w:t> </w:t>
      </w:r>
      <w:r>
        <w:rPr>
          <w:color w:val="0F0F0F"/>
          <w:w w:val="105"/>
        </w:rPr>
        <w:t>P.,</w:t>
      </w:r>
      <w:r>
        <w:rPr>
          <w:color w:val="0F0F0F"/>
          <w:spacing w:val="-3"/>
          <w:w w:val="105"/>
        </w:rPr>
        <w:t> </w:t>
      </w:r>
      <w:r>
        <w:rPr>
          <w:color w:val="0F0F0F"/>
          <w:w w:val="105"/>
        </w:rPr>
        <w:t>&amp; Salathe,</w:t>
      </w:r>
      <w:r>
        <w:rPr>
          <w:color w:val="0F0F0F"/>
          <w:spacing w:val="8"/>
          <w:w w:val="105"/>
        </w:rPr>
        <w:t> </w:t>
      </w:r>
      <w:r>
        <w:rPr>
          <w:color w:val="0F0F0F"/>
          <w:w w:val="105"/>
        </w:rPr>
        <w:t>M.</w:t>
      </w:r>
      <w:r>
        <w:rPr>
          <w:color w:val="0F0F0F"/>
          <w:spacing w:val="-4"/>
          <w:w w:val="105"/>
        </w:rPr>
        <w:t> </w:t>
      </w:r>
      <w:r>
        <w:rPr>
          <w:color w:val="0F0F0F"/>
          <w:w w:val="105"/>
        </w:rPr>
        <w:t>(2016). Using</w:t>
      </w:r>
      <w:r>
        <w:rPr>
          <w:color w:val="0F0F0F"/>
          <w:spacing w:val="6"/>
          <w:w w:val="105"/>
        </w:rPr>
        <w:t> </w:t>
      </w:r>
      <w:r>
        <w:rPr>
          <w:color w:val="0F0F0F"/>
          <w:w w:val="105"/>
        </w:rPr>
        <w:t>Deep</w:t>
      </w:r>
      <w:r>
        <w:rPr>
          <w:color w:val="0F0F0F"/>
          <w:spacing w:val="-2"/>
          <w:w w:val="105"/>
        </w:rPr>
        <w:t> </w:t>
      </w:r>
      <w:r>
        <w:rPr>
          <w:color w:val="0F0F0F"/>
          <w:w w:val="105"/>
        </w:rPr>
        <w:t>Leaming</w:t>
      </w:r>
      <w:r>
        <w:rPr>
          <w:color w:val="0F0F0F"/>
          <w:spacing w:val="11"/>
          <w:w w:val="105"/>
        </w:rPr>
        <w:t> </w:t>
      </w:r>
      <w:r>
        <w:rPr>
          <w:color w:val="0F0F0F"/>
          <w:w w:val="105"/>
        </w:rPr>
        <w:t>for</w:t>
      </w:r>
      <w:r>
        <w:rPr>
          <w:color w:val="0F0F0F"/>
          <w:spacing w:val="4"/>
          <w:w w:val="105"/>
        </w:rPr>
        <w:t> </w:t>
      </w:r>
      <w:r>
        <w:rPr>
          <w:color w:val="0F0F0F"/>
          <w:w w:val="105"/>
        </w:rPr>
        <w:t>Image-Based</w:t>
      </w:r>
      <w:r>
        <w:rPr>
          <w:color w:val="0F0F0F"/>
          <w:spacing w:val="23"/>
          <w:w w:val="105"/>
        </w:rPr>
        <w:t> </w:t>
      </w:r>
      <w:r>
        <w:rPr>
          <w:color w:val="0F0F0F"/>
          <w:w w:val="105"/>
        </w:rPr>
        <w:t>Plant</w:t>
      </w:r>
      <w:r>
        <w:rPr>
          <w:color w:val="0F0F0F"/>
          <w:spacing w:val="9"/>
          <w:w w:val="105"/>
        </w:rPr>
        <w:t> </w:t>
      </w:r>
      <w:r>
        <w:rPr>
          <w:color w:val="0F0F0F"/>
          <w:w w:val="105"/>
        </w:rPr>
        <w:t>Disease</w:t>
      </w:r>
      <w:r>
        <w:rPr>
          <w:color w:val="0F0F0F"/>
          <w:spacing w:val="8"/>
          <w:w w:val="105"/>
        </w:rPr>
        <w:t> </w:t>
      </w:r>
      <w:r>
        <w:rPr>
          <w:color w:val="0F0F0F"/>
          <w:spacing w:val="-2"/>
          <w:w w:val="105"/>
        </w:rPr>
        <w:t>Detection.</w:t>
      </w:r>
    </w:p>
    <w:p>
      <w:pPr>
        <w:pStyle w:val="BodyText"/>
        <w:spacing w:before="138"/>
        <w:ind w:left="842"/>
      </w:pPr>
      <w:r>
        <w:rPr>
          <w:color w:val="0F0F0F"/>
          <w:w w:val="105"/>
        </w:rPr>
        <w:t>Frontiers</w:t>
      </w:r>
      <w:r>
        <w:rPr>
          <w:color w:val="0F0F0F"/>
          <w:spacing w:val="3"/>
          <w:w w:val="105"/>
        </w:rPr>
        <w:t> </w:t>
      </w:r>
      <w:r>
        <w:rPr>
          <w:color w:val="0F0F0F"/>
          <w:w w:val="105"/>
        </w:rPr>
        <w:t>in</w:t>
      </w:r>
      <w:r>
        <w:rPr>
          <w:color w:val="0F0F0F"/>
          <w:spacing w:val="-3"/>
          <w:w w:val="105"/>
        </w:rPr>
        <w:t> </w:t>
      </w:r>
      <w:r>
        <w:rPr>
          <w:color w:val="0F0F0F"/>
          <w:w w:val="105"/>
        </w:rPr>
        <w:t>Plant</w:t>
      </w:r>
      <w:r>
        <w:rPr>
          <w:color w:val="0F0F0F"/>
          <w:spacing w:val="-2"/>
          <w:w w:val="105"/>
        </w:rPr>
        <w:t> </w:t>
      </w:r>
      <w:r>
        <w:rPr>
          <w:color w:val="0F0F0F"/>
          <w:w w:val="105"/>
        </w:rPr>
        <w:t>Science,</w:t>
      </w:r>
      <w:r>
        <w:rPr>
          <w:color w:val="0F0F0F"/>
          <w:spacing w:val="-4"/>
          <w:w w:val="105"/>
        </w:rPr>
        <w:t> </w:t>
      </w:r>
      <w:r>
        <w:rPr>
          <w:color w:val="0F0F0F"/>
          <w:w w:val="105"/>
        </w:rPr>
        <w:t>7.</w:t>
      </w:r>
      <w:r>
        <w:rPr>
          <w:color w:val="0F0F0F"/>
          <w:spacing w:val="-2"/>
          <w:w w:val="105"/>
        </w:rPr>
        <w:t> </w:t>
      </w:r>
      <w:r>
        <w:rPr>
          <w:color w:val="136BC3"/>
          <w:spacing w:val="-2"/>
          <w:w w:val="105"/>
          <w:u w:val="single" w:color="0562C1"/>
        </w:rPr>
        <w:t>https:</w:t>
      </w:r>
      <w:r>
        <w:rPr>
          <w:color w:val="3680CC"/>
          <w:spacing w:val="-2"/>
          <w:w w:val="105"/>
          <w:u w:val="single" w:color="0562C1"/>
        </w:rPr>
        <w:t>//</w:t>
      </w:r>
      <w:r>
        <w:rPr>
          <w:color w:val="136BC3"/>
          <w:spacing w:val="-2"/>
          <w:w w:val="105"/>
          <w:u w:val="single" w:color="0562C1"/>
        </w:rPr>
        <w:t>doi.org/10.3389</w:t>
      </w:r>
      <w:r>
        <w:rPr>
          <w:color w:val="4B8ED1"/>
          <w:spacing w:val="-2"/>
          <w:w w:val="105"/>
          <w:u w:val="single" w:color="0562C1"/>
        </w:rPr>
        <w:t>/</w:t>
      </w:r>
      <w:r>
        <w:rPr>
          <w:color w:val="136BC3"/>
          <w:spacing w:val="-2"/>
          <w:w w:val="105"/>
          <w:u w:val="single" w:color="0562C1"/>
        </w:rPr>
        <w:t>fpls.2016.01419</w:t>
      </w:r>
    </w:p>
    <w:p>
      <w:pPr>
        <w:pStyle w:val="BodyText"/>
        <w:spacing w:before="60"/>
      </w:pPr>
    </w:p>
    <w:p>
      <w:pPr>
        <w:pStyle w:val="BodyText"/>
        <w:spacing w:line="376" w:lineRule="auto"/>
        <w:ind w:left="844" w:hanging="722"/>
      </w:pPr>
      <w:r>
        <w:rPr>
          <w:color w:val="0F0F0F"/>
          <w:w w:val="105"/>
        </w:rPr>
        <w:t>Ng,</w:t>
      </w:r>
      <w:r>
        <w:rPr>
          <w:color w:val="0F0F0F"/>
          <w:spacing w:val="36"/>
          <w:w w:val="105"/>
        </w:rPr>
        <w:t> </w:t>
      </w:r>
      <w:r>
        <w:rPr>
          <w:color w:val="1F1F1F"/>
          <w:w w:val="105"/>
        </w:rPr>
        <w:t>E.</w:t>
      </w:r>
      <w:r>
        <w:rPr>
          <w:color w:val="1F1F1F"/>
          <w:spacing w:val="31"/>
          <w:w w:val="105"/>
        </w:rPr>
        <w:t> </w:t>
      </w:r>
      <w:r>
        <w:rPr>
          <w:color w:val="0F0F0F"/>
          <w:w w:val="105"/>
        </w:rPr>
        <w:t>Y.-K.,</w:t>
      </w:r>
      <w:r>
        <w:rPr>
          <w:color w:val="0F0F0F"/>
          <w:spacing w:val="36"/>
          <w:w w:val="105"/>
        </w:rPr>
        <w:t> </w:t>
      </w:r>
      <w:r>
        <w:rPr>
          <w:color w:val="0F0F0F"/>
          <w:w w:val="105"/>
        </w:rPr>
        <w:t>&amp;</w:t>
      </w:r>
      <w:r>
        <w:rPr>
          <w:color w:val="0F0F0F"/>
          <w:spacing w:val="33"/>
          <w:w w:val="105"/>
        </w:rPr>
        <w:t> </w:t>
      </w:r>
      <w:r>
        <w:rPr>
          <w:color w:val="0F0F0F"/>
          <w:w w:val="105"/>
        </w:rPr>
        <w:t>Lim,</w:t>
      </w:r>
      <w:r>
        <w:rPr>
          <w:color w:val="0F0F0F"/>
          <w:spacing w:val="32"/>
          <w:w w:val="105"/>
        </w:rPr>
        <w:t> </w:t>
      </w:r>
      <w:r>
        <w:rPr>
          <w:color w:val="0F0F0F"/>
          <w:w w:val="105"/>
        </w:rPr>
        <w:t>J.</w:t>
      </w:r>
      <w:r>
        <w:rPr>
          <w:color w:val="0F0F0F"/>
          <w:spacing w:val="35"/>
          <w:w w:val="105"/>
        </w:rPr>
        <w:t> </w:t>
      </w:r>
      <w:r>
        <w:rPr>
          <w:color w:val="0F0F0F"/>
          <w:w w:val="105"/>
        </w:rPr>
        <w:t>T.</w:t>
      </w:r>
      <w:r>
        <w:rPr>
          <w:color w:val="0F0F0F"/>
          <w:spacing w:val="30"/>
          <w:w w:val="105"/>
        </w:rPr>
        <w:t> </w:t>
      </w:r>
      <w:r>
        <w:rPr>
          <w:color w:val="0F0F0F"/>
          <w:w w:val="105"/>
        </w:rPr>
        <w:t>(2022).</w:t>
      </w:r>
      <w:r>
        <w:rPr>
          <w:color w:val="0F0F0F"/>
          <w:spacing w:val="38"/>
          <w:w w:val="105"/>
        </w:rPr>
        <w:t> </w:t>
      </w:r>
      <w:r>
        <w:rPr>
          <w:color w:val="0F0F0F"/>
          <w:w w:val="105"/>
        </w:rPr>
        <w:t>Machine</w:t>
      </w:r>
      <w:r>
        <w:rPr>
          <w:color w:val="0F0F0F"/>
          <w:spacing w:val="40"/>
          <w:w w:val="105"/>
        </w:rPr>
        <w:t> </w:t>
      </w:r>
      <w:r>
        <w:rPr>
          <w:color w:val="0F0F0F"/>
          <w:w w:val="105"/>
        </w:rPr>
        <w:t>Leaming</w:t>
      </w:r>
      <w:r>
        <w:rPr>
          <w:color w:val="0F0F0F"/>
          <w:spacing w:val="40"/>
          <w:w w:val="105"/>
        </w:rPr>
        <w:t> </w:t>
      </w:r>
      <w:r>
        <w:rPr>
          <w:color w:val="0F0F0F"/>
          <w:w w:val="105"/>
        </w:rPr>
        <w:t>on</w:t>
      </w:r>
      <w:r>
        <w:rPr>
          <w:color w:val="0F0F0F"/>
          <w:spacing w:val="36"/>
          <w:w w:val="105"/>
        </w:rPr>
        <w:t> </w:t>
      </w:r>
      <w:r>
        <w:rPr>
          <w:color w:val="0F0F0F"/>
          <w:w w:val="105"/>
        </w:rPr>
        <w:t>Fault</w:t>
      </w:r>
      <w:r>
        <w:rPr>
          <w:color w:val="0F0F0F"/>
          <w:spacing w:val="40"/>
          <w:w w:val="105"/>
        </w:rPr>
        <w:t> </w:t>
      </w:r>
      <w:r>
        <w:rPr>
          <w:color w:val="0F0F0F"/>
          <w:w w:val="105"/>
        </w:rPr>
        <w:t>Diagnosis</w:t>
      </w:r>
      <w:r>
        <w:rPr>
          <w:color w:val="0F0F0F"/>
          <w:spacing w:val="40"/>
          <w:w w:val="105"/>
        </w:rPr>
        <w:t> </w:t>
      </w:r>
      <w:r>
        <w:rPr>
          <w:color w:val="0F0F0F"/>
          <w:w w:val="105"/>
        </w:rPr>
        <w:t>in</w:t>
      </w:r>
      <w:r>
        <w:rPr>
          <w:color w:val="0F0F0F"/>
          <w:spacing w:val="30"/>
          <w:w w:val="105"/>
        </w:rPr>
        <w:t> </w:t>
      </w:r>
      <w:r>
        <w:rPr>
          <w:color w:val="0F0F0F"/>
          <w:w w:val="105"/>
        </w:rPr>
        <w:t>Wind</w:t>
      </w:r>
      <w:r>
        <w:rPr>
          <w:color w:val="0F0F0F"/>
          <w:spacing w:val="40"/>
          <w:w w:val="105"/>
        </w:rPr>
        <w:t> </w:t>
      </w:r>
      <w:r>
        <w:rPr>
          <w:color w:val="0F0F0F"/>
          <w:w w:val="105"/>
        </w:rPr>
        <w:t>Turbines.</w:t>
      </w:r>
      <w:r>
        <w:rPr>
          <w:color w:val="0F0F0F"/>
          <w:spacing w:val="40"/>
          <w:w w:val="105"/>
        </w:rPr>
        <w:t> </w:t>
      </w:r>
      <w:r>
        <w:rPr>
          <w:color w:val="0F0F0F"/>
          <w:w w:val="105"/>
        </w:rPr>
        <w:t>Fluids,</w:t>
      </w:r>
      <w:r>
        <w:rPr>
          <w:color w:val="0F0F0F"/>
          <w:spacing w:val="40"/>
          <w:w w:val="105"/>
        </w:rPr>
        <w:t> </w:t>
      </w:r>
      <w:r>
        <w:rPr>
          <w:color w:val="0F0F0F"/>
          <w:w w:val="105"/>
        </w:rPr>
        <w:t>7(12),</w:t>
      </w:r>
      <w:r>
        <w:rPr>
          <w:color w:val="0F0F0F"/>
          <w:spacing w:val="36"/>
          <w:w w:val="105"/>
        </w:rPr>
        <w:t> </w:t>
      </w:r>
      <w:r>
        <w:rPr>
          <w:color w:val="0F0F0F"/>
          <w:w w:val="105"/>
        </w:rPr>
        <w:t>371. </w:t>
      </w:r>
      <w:r>
        <w:rPr>
          <w:color w:val="136BC3"/>
          <w:spacing w:val="-2"/>
          <w:w w:val="105"/>
          <w:u w:val="single" w:color="0562C1"/>
        </w:rPr>
        <w:t>https:</w:t>
      </w:r>
      <w:r>
        <w:rPr>
          <w:color w:val="4B8ED1"/>
          <w:spacing w:val="-2"/>
          <w:w w:val="105"/>
          <w:u w:val="single" w:color="0562C1"/>
        </w:rPr>
        <w:t>//</w:t>
      </w:r>
      <w:r>
        <w:rPr>
          <w:color w:val="136BC3"/>
          <w:spacing w:val="-2"/>
          <w:w w:val="105"/>
          <w:u w:val="single" w:color="0562C1"/>
        </w:rPr>
        <w:t>doi.org/10.3390/fluids7120371</w:t>
      </w:r>
    </w:p>
    <w:p>
      <w:pPr>
        <w:pStyle w:val="BodyText"/>
        <w:spacing w:before="163"/>
      </w:pPr>
    </w:p>
    <w:p>
      <w:pPr>
        <w:pStyle w:val="BodyText"/>
        <w:spacing w:line="540" w:lineRule="atLeast"/>
        <w:ind w:left="121" w:right="837" w:hanging="1"/>
        <w:rPr>
          <w:i/>
        </w:rPr>
      </w:pPr>
      <w:r>
        <w:rPr>
          <w:color w:val="0F0F0F"/>
          <w:w w:val="105"/>
        </w:rPr>
        <w:t>React Native </w:t>
      </w:r>
      <w:r>
        <w:rPr>
          <w:color w:val="1F1F1F"/>
          <w:w w:val="95"/>
        </w:rPr>
        <w:t>•</w:t>
      </w:r>
      <w:r>
        <w:rPr>
          <w:color w:val="1F1F1F"/>
          <w:w w:val="105"/>
        </w:rPr>
        <w:t> </w:t>
      </w:r>
      <w:r>
        <w:rPr>
          <w:color w:val="0F0F0F"/>
          <w:w w:val="105"/>
        </w:rPr>
        <w:t>A framework for building native apps using React. (2022). Reactnative.dev. </w:t>
      </w:r>
      <w:r>
        <w:rPr>
          <w:color w:val="136BC3"/>
          <w:w w:val="105"/>
          <w:u w:val="single" w:color="0562C1"/>
        </w:rPr>
        <w:t>https:</w:t>
      </w:r>
      <w:r>
        <w:rPr>
          <w:color w:val="3680CC"/>
          <w:w w:val="105"/>
          <w:u w:val="single" w:color="0562C1"/>
        </w:rPr>
        <w:t>//</w:t>
      </w:r>
      <w:r>
        <w:rPr>
          <w:color w:val="136BC3"/>
          <w:w w:val="105"/>
          <w:u w:val="single" w:color="0562C1"/>
        </w:rPr>
        <w:t>reactnative.dev</w:t>
      </w:r>
      <w:r>
        <w:rPr>
          <w:color w:val="4B8ED1"/>
          <w:w w:val="105"/>
          <w:u w:val="single" w:color="0562C1"/>
        </w:rPr>
        <w:t>/</w:t>
      </w:r>
      <w:r>
        <w:rPr>
          <w:color w:val="4B8ED1"/>
          <w:w w:val="105"/>
        </w:rPr>
        <w:t> </w:t>
      </w:r>
      <w:r>
        <w:rPr>
          <w:color w:val="0F0F0F"/>
          <w:w w:val="105"/>
        </w:rPr>
        <w:t>Sarker, I.</w:t>
      </w:r>
      <w:r>
        <w:rPr>
          <w:color w:val="0F0F0F"/>
          <w:spacing w:val="-8"/>
          <w:w w:val="105"/>
        </w:rPr>
        <w:t> </w:t>
      </w:r>
      <w:r>
        <w:rPr>
          <w:color w:val="0F0F0F"/>
          <w:w w:val="105"/>
        </w:rPr>
        <w:t>H.</w:t>
      </w:r>
      <w:r>
        <w:rPr>
          <w:color w:val="0F0F0F"/>
          <w:spacing w:val="-8"/>
          <w:w w:val="105"/>
        </w:rPr>
        <w:t> </w:t>
      </w:r>
      <w:r>
        <w:rPr>
          <w:color w:val="0F0F0F"/>
          <w:w w:val="105"/>
        </w:rPr>
        <w:t>(2021). Machine Leaming:</w:t>
      </w:r>
      <w:r>
        <w:rPr>
          <w:color w:val="0F0F0F"/>
          <w:w w:val="105"/>
        </w:rPr>
        <w:t> Algorithms, Real-World Applications and</w:t>
      </w:r>
      <w:r>
        <w:rPr>
          <w:color w:val="0F0F0F"/>
          <w:spacing w:val="-3"/>
          <w:w w:val="105"/>
        </w:rPr>
        <w:t> </w:t>
      </w:r>
      <w:r>
        <w:rPr>
          <w:color w:val="0F0F0F"/>
          <w:w w:val="105"/>
        </w:rPr>
        <w:t>Research Directions.</w:t>
      </w:r>
      <w:r>
        <w:rPr>
          <w:color w:val="0F0F0F"/>
          <w:w w:val="105"/>
        </w:rPr>
        <w:t> </w:t>
      </w:r>
      <w:r>
        <w:rPr>
          <w:i/>
          <w:color w:val="0F0F0F"/>
          <w:w w:val="105"/>
        </w:rPr>
        <w:t>SN</w:t>
      </w:r>
      <w:r>
        <w:rPr>
          <w:i/>
          <w:color w:val="0F0F0F"/>
          <w:spacing w:val="-4"/>
          <w:w w:val="105"/>
        </w:rPr>
        <w:t> </w:t>
      </w:r>
      <w:r>
        <w:rPr>
          <w:i/>
          <w:color w:val="0F0F0F"/>
          <w:w w:val="105"/>
        </w:rPr>
        <w:t>Computer</w:t>
      </w:r>
    </w:p>
    <w:p>
      <w:pPr>
        <w:spacing w:before="136"/>
        <w:ind w:left="844" w:right="0" w:firstLine="0"/>
        <w:jc w:val="left"/>
        <w:rPr>
          <w:sz w:val="21"/>
        </w:rPr>
      </w:pPr>
      <w:r>
        <w:rPr>
          <w:i/>
          <w:color w:val="0F0F0F"/>
          <w:w w:val="105"/>
          <w:sz w:val="21"/>
        </w:rPr>
        <w:t>Science,</w:t>
      </w:r>
      <w:r>
        <w:rPr>
          <w:i/>
          <w:color w:val="0F0F0F"/>
          <w:spacing w:val="-14"/>
          <w:w w:val="105"/>
          <w:sz w:val="21"/>
        </w:rPr>
        <w:t> </w:t>
      </w:r>
      <w:r>
        <w:rPr>
          <w:i/>
          <w:color w:val="0F0F0F"/>
          <w:w w:val="105"/>
          <w:sz w:val="21"/>
        </w:rPr>
        <w:t>2(3).</w:t>
      </w:r>
      <w:r>
        <w:rPr>
          <w:i/>
          <w:color w:val="0F0F0F"/>
          <w:spacing w:val="-14"/>
          <w:w w:val="105"/>
          <w:sz w:val="21"/>
        </w:rPr>
        <w:t> </w:t>
      </w:r>
      <w:r>
        <w:rPr>
          <w:color w:val="0F0F0F"/>
          <w:w w:val="105"/>
          <w:sz w:val="21"/>
        </w:rPr>
        <w:t>Springer.</w:t>
      </w:r>
      <w:r>
        <w:rPr>
          <w:color w:val="0F0F0F"/>
          <w:spacing w:val="9"/>
          <w:w w:val="105"/>
          <w:sz w:val="21"/>
        </w:rPr>
        <w:t> </w:t>
      </w:r>
      <w:r>
        <w:rPr>
          <w:color w:val="136BC3"/>
          <w:w w:val="105"/>
          <w:sz w:val="21"/>
          <w:u w:val="single" w:color="0562C1"/>
        </w:rPr>
        <w:t>https:</w:t>
      </w:r>
      <w:r>
        <w:rPr>
          <w:color w:val="3680CC"/>
          <w:w w:val="105"/>
          <w:sz w:val="21"/>
          <w:u w:val="single" w:color="0562C1"/>
        </w:rPr>
        <w:t>//</w:t>
      </w:r>
      <w:r>
        <w:rPr>
          <w:color w:val="136BC3"/>
          <w:w w:val="105"/>
          <w:sz w:val="21"/>
          <w:u w:val="single" w:color="0562C1"/>
        </w:rPr>
        <w:t>doi.org</w:t>
      </w:r>
      <w:r>
        <w:rPr>
          <w:color w:val="4B8ED1"/>
          <w:w w:val="105"/>
          <w:sz w:val="21"/>
          <w:u w:val="single" w:color="0562C1"/>
        </w:rPr>
        <w:t>/</w:t>
      </w:r>
      <w:r>
        <w:rPr>
          <w:color w:val="136BC3"/>
          <w:w w:val="105"/>
          <w:sz w:val="21"/>
          <w:u w:val="single" w:color="0562C1"/>
        </w:rPr>
        <w:t>10.1007</w:t>
      </w:r>
      <w:r>
        <w:rPr>
          <w:color w:val="4B8ED1"/>
          <w:w w:val="105"/>
          <w:sz w:val="21"/>
          <w:u w:val="single" w:color="0562C1"/>
        </w:rPr>
        <w:t>/</w:t>
      </w:r>
      <w:r>
        <w:rPr>
          <w:color w:val="136BC3"/>
          <w:w w:val="105"/>
          <w:sz w:val="21"/>
          <w:u w:val="single" w:color="0562C1"/>
        </w:rPr>
        <w:t>s42979-02</w:t>
      </w:r>
      <w:r>
        <w:rPr>
          <w:color w:val="136BC3"/>
          <w:spacing w:val="-29"/>
          <w:w w:val="105"/>
          <w:sz w:val="21"/>
          <w:u w:val="single" w:color="0562C1"/>
        </w:rPr>
        <w:t> </w:t>
      </w:r>
      <w:r>
        <w:rPr>
          <w:color w:val="136BC3"/>
          <w:w w:val="105"/>
          <w:sz w:val="21"/>
          <w:u w:val="single" w:color="0562C1"/>
        </w:rPr>
        <w:t>l-00592-</w:t>
      </w:r>
      <w:r>
        <w:rPr>
          <w:color w:val="136BC3"/>
          <w:spacing w:val="-10"/>
          <w:w w:val="105"/>
          <w:sz w:val="21"/>
          <w:u w:val="single" w:color="0562C1"/>
        </w:rPr>
        <w:t>x</w:t>
      </w:r>
    </w:p>
    <w:p>
      <w:pPr>
        <w:pStyle w:val="BodyText"/>
        <w:spacing w:before="60"/>
      </w:pPr>
    </w:p>
    <w:p>
      <w:pPr>
        <w:pStyle w:val="BodyText"/>
        <w:spacing w:line="376" w:lineRule="auto"/>
        <w:ind w:left="844" w:right="838" w:hanging="722"/>
      </w:pPr>
      <w:r>
        <w:rPr>
          <w:color w:val="0F0F0F"/>
          <w:w w:val="105"/>
        </w:rPr>
        <w:t>The</w:t>
      </w:r>
      <w:r>
        <w:rPr>
          <w:color w:val="0F0F0F"/>
          <w:w w:val="105"/>
        </w:rPr>
        <w:t> Ultimate</w:t>
      </w:r>
      <w:r>
        <w:rPr>
          <w:color w:val="0F0F0F"/>
          <w:spacing w:val="21"/>
          <w:w w:val="105"/>
        </w:rPr>
        <w:t> </w:t>
      </w:r>
      <w:r>
        <w:rPr>
          <w:color w:val="0F0F0F"/>
          <w:w w:val="105"/>
        </w:rPr>
        <w:t>Guide</w:t>
      </w:r>
      <w:r>
        <w:rPr>
          <w:color w:val="0F0F0F"/>
          <w:w w:val="105"/>
        </w:rPr>
        <w:t> to Evaluation</w:t>
      </w:r>
      <w:r>
        <w:rPr>
          <w:color w:val="0F0F0F"/>
          <w:spacing w:val="31"/>
          <w:w w:val="105"/>
        </w:rPr>
        <w:t> </w:t>
      </w:r>
      <w:r>
        <w:rPr>
          <w:color w:val="0F0F0F"/>
          <w:w w:val="105"/>
        </w:rPr>
        <w:t>and</w:t>
      </w:r>
      <w:r>
        <w:rPr>
          <w:color w:val="0F0F0F"/>
          <w:w w:val="105"/>
        </w:rPr>
        <w:t> Selection</w:t>
      </w:r>
      <w:r>
        <w:rPr>
          <w:color w:val="0F0F0F"/>
          <w:spacing w:val="28"/>
          <w:w w:val="105"/>
        </w:rPr>
        <w:t> </w:t>
      </w:r>
      <w:r>
        <w:rPr>
          <w:color w:val="0F0F0F"/>
          <w:w w:val="105"/>
        </w:rPr>
        <w:t>of Models</w:t>
      </w:r>
      <w:r>
        <w:rPr>
          <w:color w:val="0F0F0F"/>
          <w:spacing w:val="21"/>
          <w:w w:val="105"/>
        </w:rPr>
        <w:t> </w:t>
      </w:r>
      <w:r>
        <w:rPr>
          <w:color w:val="0F0F0F"/>
          <w:w w:val="105"/>
        </w:rPr>
        <w:t>in</w:t>
      </w:r>
      <w:r>
        <w:rPr>
          <w:color w:val="0F0F0F"/>
          <w:w w:val="105"/>
        </w:rPr>
        <w:t> Machine</w:t>
      </w:r>
      <w:r>
        <w:rPr>
          <w:color w:val="0F0F0F"/>
          <w:spacing w:val="25"/>
          <w:w w:val="105"/>
        </w:rPr>
        <w:t> </w:t>
      </w:r>
      <w:r>
        <w:rPr>
          <w:color w:val="0F0F0F"/>
          <w:w w:val="105"/>
        </w:rPr>
        <w:t>Leaming.</w:t>
      </w:r>
      <w:r>
        <w:rPr>
          <w:color w:val="0F0F0F"/>
          <w:spacing w:val="23"/>
          <w:w w:val="105"/>
        </w:rPr>
        <w:t> </w:t>
      </w:r>
      <w:r>
        <w:rPr>
          <w:color w:val="0F0F0F"/>
          <w:w w:val="105"/>
        </w:rPr>
        <w:t>(2020,</w:t>
      </w:r>
      <w:r>
        <w:rPr>
          <w:color w:val="0F0F0F"/>
          <w:spacing w:val="31"/>
          <w:w w:val="105"/>
        </w:rPr>
        <w:t> </w:t>
      </w:r>
      <w:r>
        <w:rPr>
          <w:color w:val="0F0F0F"/>
          <w:w w:val="105"/>
        </w:rPr>
        <w:t>November</w:t>
      </w:r>
      <w:r>
        <w:rPr>
          <w:color w:val="0F0F0F"/>
          <w:spacing w:val="23"/>
          <w:w w:val="105"/>
        </w:rPr>
        <w:t> </w:t>
      </w:r>
      <w:r>
        <w:rPr>
          <w:color w:val="0F0F0F"/>
          <w:w w:val="105"/>
        </w:rPr>
        <w:t>2).</w:t>
      </w:r>
      <w:r>
        <w:rPr>
          <w:color w:val="0F0F0F"/>
          <w:w w:val="105"/>
        </w:rPr>
        <w:t> Neptune.ai. </w:t>
      </w:r>
      <w:r>
        <w:rPr>
          <w:color w:val="136BC3"/>
          <w:spacing w:val="-2"/>
          <w:w w:val="105"/>
          <w:u w:val="single" w:color="0562C1"/>
        </w:rPr>
        <w:t>https:</w:t>
      </w:r>
      <w:r>
        <w:rPr>
          <w:color w:val="4B8ED1"/>
          <w:spacing w:val="-2"/>
          <w:w w:val="105"/>
          <w:u w:val="single" w:color="0562C1"/>
        </w:rPr>
        <w:t>//</w:t>
      </w:r>
      <w:r>
        <w:rPr>
          <w:color w:val="136BC3"/>
          <w:spacing w:val="-2"/>
          <w:w w:val="105"/>
          <w:u w:val="single" w:color="0562C1"/>
        </w:rPr>
        <w:t>neptune.ai</w:t>
      </w:r>
      <w:r>
        <w:rPr>
          <w:color w:val="3680CC"/>
          <w:spacing w:val="-2"/>
          <w:w w:val="105"/>
          <w:u w:val="single" w:color="0562C1"/>
        </w:rPr>
        <w:t>/</w:t>
      </w:r>
      <w:r>
        <w:rPr>
          <w:color w:val="136BC3"/>
          <w:spacing w:val="-2"/>
          <w:w w:val="105"/>
          <w:u w:val="single" w:color="0562C1"/>
        </w:rPr>
        <w:t>blog</w:t>
      </w:r>
      <w:r>
        <w:rPr>
          <w:color w:val="3680CC"/>
          <w:spacing w:val="-2"/>
          <w:w w:val="105"/>
          <w:u w:val="single" w:color="0562C1"/>
        </w:rPr>
        <w:t>/</w:t>
      </w:r>
      <w:r>
        <w:rPr>
          <w:color w:val="136BC3"/>
          <w:spacing w:val="-2"/>
          <w:w w:val="105"/>
          <w:u w:val="single" w:color="0562C1"/>
        </w:rPr>
        <w:t>the-ultimate-guide-to-evaluation-and-se1ection-of-models-in-machine-Iearning</w:t>
      </w:r>
    </w:p>
    <w:p>
      <w:pPr>
        <w:pStyle w:val="BodyText"/>
        <w:spacing w:line="376" w:lineRule="auto" w:before="160"/>
        <w:ind w:left="854" w:right="828" w:hanging="731"/>
      </w:pPr>
      <w:r>
        <w:rPr>
          <w:color w:val="0F0F0F"/>
          <w:w w:val="105"/>
        </w:rPr>
        <w:t>Understanding</w:t>
      </w:r>
      <w:r>
        <w:rPr>
          <w:color w:val="0F0F0F"/>
          <w:spacing w:val="80"/>
          <w:w w:val="150"/>
        </w:rPr>
        <w:t> </w:t>
      </w:r>
      <w:r>
        <w:rPr>
          <w:color w:val="0F0F0F"/>
          <w:w w:val="105"/>
        </w:rPr>
        <w:t>Feed</w:t>
      </w:r>
      <w:r>
        <w:rPr>
          <w:color w:val="0F0F0F"/>
          <w:spacing w:val="80"/>
          <w:w w:val="105"/>
        </w:rPr>
        <w:t> </w:t>
      </w:r>
      <w:r>
        <w:rPr>
          <w:color w:val="0F0F0F"/>
          <w:w w:val="105"/>
        </w:rPr>
        <w:t>Forward</w:t>
      </w:r>
      <w:r>
        <w:rPr>
          <w:color w:val="0F0F0F"/>
          <w:spacing w:val="80"/>
          <w:w w:val="150"/>
        </w:rPr>
        <w:t> </w:t>
      </w:r>
      <w:r>
        <w:rPr>
          <w:color w:val="0F0F0F"/>
          <w:w w:val="105"/>
        </w:rPr>
        <w:t>Neural</w:t>
      </w:r>
      <w:r>
        <w:rPr>
          <w:color w:val="0F0F0F"/>
          <w:spacing w:val="80"/>
          <w:w w:val="150"/>
        </w:rPr>
        <w:t> </w:t>
      </w:r>
      <w:r>
        <w:rPr>
          <w:color w:val="0F0F0F"/>
          <w:w w:val="105"/>
        </w:rPr>
        <w:t>Networks</w:t>
      </w:r>
      <w:r>
        <w:rPr>
          <w:color w:val="0F0F0F"/>
          <w:spacing w:val="80"/>
          <w:w w:val="150"/>
        </w:rPr>
        <w:t> </w:t>
      </w:r>
      <w:r>
        <w:rPr>
          <w:color w:val="0F0F0F"/>
          <w:w w:val="105"/>
        </w:rPr>
        <w:t>in</w:t>
      </w:r>
      <w:r>
        <w:rPr>
          <w:color w:val="0F0F0F"/>
          <w:spacing w:val="80"/>
          <w:w w:val="150"/>
        </w:rPr>
        <w:t> </w:t>
      </w:r>
      <w:r>
        <w:rPr>
          <w:color w:val="0F0F0F"/>
          <w:w w:val="105"/>
        </w:rPr>
        <w:t>Deep</w:t>
      </w:r>
      <w:r>
        <w:rPr>
          <w:color w:val="0F0F0F"/>
          <w:spacing w:val="80"/>
          <w:w w:val="105"/>
        </w:rPr>
        <w:t> </w:t>
      </w:r>
      <w:r>
        <w:rPr>
          <w:color w:val="0F0F0F"/>
          <w:w w:val="105"/>
        </w:rPr>
        <w:t>Leaming.</w:t>
      </w:r>
      <w:r>
        <w:rPr>
          <w:color w:val="0F0F0F"/>
          <w:spacing w:val="80"/>
          <w:w w:val="150"/>
        </w:rPr>
        <w:t> </w:t>
      </w:r>
      <w:r>
        <w:rPr>
          <w:color w:val="0F0F0F"/>
          <w:w w:val="105"/>
        </w:rPr>
        <w:t>(2022,</w:t>
      </w:r>
      <w:r>
        <w:rPr>
          <w:color w:val="0F0F0F"/>
          <w:spacing w:val="80"/>
          <w:w w:val="150"/>
        </w:rPr>
        <w:t> </w:t>
      </w:r>
      <w:r>
        <w:rPr>
          <w:color w:val="0F0F0F"/>
          <w:w w:val="105"/>
        </w:rPr>
        <w:t>October</w:t>
      </w:r>
      <w:r>
        <w:rPr>
          <w:color w:val="0F0F0F"/>
          <w:spacing w:val="80"/>
          <w:w w:val="150"/>
        </w:rPr>
        <w:t> </w:t>
      </w:r>
      <w:r>
        <w:rPr>
          <w:color w:val="0F0F0F"/>
          <w:w w:val="105"/>
        </w:rPr>
        <w:t>14).</w:t>
      </w:r>
      <w:r>
        <w:rPr>
          <w:color w:val="0F0F0F"/>
          <w:spacing w:val="80"/>
          <w:w w:val="105"/>
        </w:rPr>
        <w:t> </w:t>
      </w:r>
      <w:r>
        <w:rPr>
          <w:color w:val="0F0F0F"/>
          <w:w w:val="105"/>
        </w:rPr>
        <w:t>Www.turing.com. </w:t>
      </w:r>
      <w:r>
        <w:rPr>
          <w:color w:val="136BC3"/>
          <w:spacing w:val="-2"/>
          <w:w w:val="105"/>
          <w:u w:val="single" w:color="0562C1"/>
        </w:rPr>
        <w:t>https:</w:t>
      </w:r>
      <w:r>
        <w:rPr>
          <w:color w:val="4B8ED1"/>
          <w:spacing w:val="-2"/>
          <w:w w:val="105"/>
          <w:u w:val="single" w:color="0562C1"/>
        </w:rPr>
        <w:t>//</w:t>
      </w:r>
      <w:hyperlink r:id="rId245">
        <w:r>
          <w:rPr>
            <w:color w:val="136BC3"/>
            <w:spacing w:val="-2"/>
            <w:w w:val="105"/>
            <w:u w:val="single" w:color="0562C1"/>
          </w:rPr>
          <w:t>www.turing.com/kb</w:t>
        </w:r>
        <w:r>
          <w:rPr>
            <w:color w:val="4B8ED1"/>
            <w:spacing w:val="-2"/>
            <w:w w:val="105"/>
            <w:u w:val="single" w:color="0562C1"/>
          </w:rPr>
          <w:t>/</w:t>
        </w:r>
        <w:r>
          <w:rPr>
            <w:color w:val="136BC3"/>
            <w:spacing w:val="-2"/>
            <w:w w:val="105"/>
            <w:u w:val="single" w:color="0562C1"/>
          </w:rPr>
          <w:t>mathematical-formulation-of-feed-forward-neural-network</w:t>
        </w:r>
      </w:hyperlink>
    </w:p>
    <w:p>
      <w:pPr>
        <w:pStyle w:val="BodyText"/>
        <w:tabs>
          <w:tab w:pos="2104" w:val="left" w:leader="none"/>
          <w:tab w:pos="3217" w:val="left" w:leader="none"/>
          <w:tab w:pos="4650" w:val="left" w:leader="none"/>
          <w:tab w:pos="5432" w:val="left" w:leader="none"/>
          <w:tab w:pos="6886" w:val="left" w:leader="none"/>
          <w:tab w:pos="7516" w:val="left" w:leader="none"/>
          <w:tab w:pos="9051" w:val="left" w:leader="none"/>
          <w:tab w:pos="9897" w:val="left" w:leader="none"/>
        </w:tabs>
        <w:spacing w:line="376" w:lineRule="auto" w:before="164"/>
        <w:ind w:left="844" w:right="837" w:hanging="717"/>
      </w:pPr>
      <w:r>
        <w:rPr>
          <w:color w:val="1F1F1F"/>
          <w:w w:val="105"/>
        </w:rPr>
        <w:t>van </w:t>
      </w:r>
      <w:r>
        <w:rPr>
          <w:color w:val="0F0F0F"/>
          <w:w w:val="105"/>
        </w:rPr>
        <w:t>Klompenburg, T., Kassahun, A., &amp; Catal, C. (2020). Crop yield prediction using machine learning: A </w:t>
      </w:r>
      <w:r>
        <w:rPr>
          <w:color w:val="1F1F1F"/>
          <w:w w:val="105"/>
        </w:rPr>
        <w:t>systematic </w:t>
      </w:r>
      <w:r>
        <w:rPr>
          <w:color w:val="0F0F0F"/>
          <w:spacing w:val="-2"/>
          <w:w w:val="105"/>
        </w:rPr>
        <w:t>literature</w:t>
      </w:r>
      <w:r>
        <w:rPr>
          <w:color w:val="0F0F0F"/>
        </w:rPr>
        <w:tab/>
      </w:r>
      <w:r>
        <w:rPr>
          <w:color w:val="0F0F0F"/>
          <w:spacing w:val="-2"/>
          <w:w w:val="105"/>
        </w:rPr>
        <w:t>review.</w:t>
      </w:r>
      <w:r>
        <w:rPr>
          <w:color w:val="0F0F0F"/>
        </w:rPr>
        <w:tab/>
      </w:r>
      <w:r>
        <w:rPr>
          <w:color w:val="1F1F1F"/>
          <w:spacing w:val="-2"/>
          <w:w w:val="105"/>
        </w:rPr>
        <w:t>Computers</w:t>
      </w:r>
      <w:r>
        <w:rPr>
          <w:color w:val="1F1F1F"/>
        </w:rPr>
        <w:tab/>
      </w:r>
      <w:r>
        <w:rPr>
          <w:color w:val="0F0F0F"/>
          <w:spacing w:val="-5"/>
          <w:w w:val="105"/>
        </w:rPr>
        <w:t>and</w:t>
      </w:r>
      <w:r>
        <w:rPr>
          <w:color w:val="0F0F0F"/>
        </w:rPr>
        <w:tab/>
      </w:r>
      <w:r>
        <w:rPr>
          <w:color w:val="0F0F0F"/>
          <w:spacing w:val="-2"/>
          <w:w w:val="105"/>
        </w:rPr>
        <w:t>Electronics</w:t>
      </w:r>
      <w:r>
        <w:rPr>
          <w:color w:val="0F0F0F"/>
        </w:rPr>
        <w:tab/>
      </w:r>
      <w:r>
        <w:rPr>
          <w:color w:val="0F0F0F"/>
          <w:spacing w:val="-10"/>
          <w:w w:val="105"/>
        </w:rPr>
        <w:t>m</w:t>
      </w:r>
      <w:r>
        <w:rPr>
          <w:color w:val="0F0F0F"/>
        </w:rPr>
        <w:tab/>
      </w:r>
      <w:r>
        <w:rPr>
          <w:color w:val="0F0F0F"/>
          <w:spacing w:val="-2"/>
          <w:w w:val="105"/>
        </w:rPr>
        <w:t>Agriculture,</w:t>
      </w:r>
      <w:r>
        <w:rPr>
          <w:color w:val="0F0F0F"/>
        </w:rPr>
        <w:tab/>
      </w:r>
      <w:r>
        <w:rPr>
          <w:color w:val="0F0F0F"/>
          <w:spacing w:val="-4"/>
          <w:w w:val="105"/>
        </w:rPr>
        <w:t>177,</w:t>
      </w:r>
      <w:r>
        <w:rPr>
          <w:color w:val="0F0F0F"/>
        </w:rPr>
        <w:tab/>
      </w:r>
      <w:r>
        <w:rPr>
          <w:color w:val="0F0F0F"/>
          <w:spacing w:val="-2"/>
          <w:w w:val="105"/>
        </w:rPr>
        <w:t>105709.</w:t>
      </w:r>
    </w:p>
    <w:p>
      <w:pPr>
        <w:pStyle w:val="BodyText"/>
        <w:spacing w:before="1"/>
        <w:ind w:left="844"/>
      </w:pPr>
      <w:r>
        <w:rPr>
          <w:color w:val="136BC3"/>
          <w:spacing w:val="-2"/>
          <w:w w:val="105"/>
          <w:u w:val="single" w:color="0562C1"/>
        </w:rPr>
        <w:t>https:</w:t>
      </w:r>
      <w:r>
        <w:rPr>
          <w:color w:val="4B8ED1"/>
          <w:spacing w:val="-2"/>
          <w:w w:val="105"/>
          <w:u w:val="single" w:color="0562C1"/>
        </w:rPr>
        <w:t>//</w:t>
      </w:r>
      <w:r>
        <w:rPr>
          <w:color w:val="136BC3"/>
          <w:spacing w:val="-2"/>
          <w:w w:val="105"/>
          <w:u w:val="single" w:color="0562C1"/>
        </w:rPr>
        <w:t>doi.org/10.1016</w:t>
      </w:r>
      <w:r>
        <w:rPr>
          <w:color w:val="3680CC"/>
          <w:spacing w:val="-2"/>
          <w:w w:val="105"/>
          <w:u w:val="single" w:color="0562C1"/>
        </w:rPr>
        <w:t>/</w:t>
      </w:r>
      <w:r>
        <w:rPr>
          <w:color w:val="136BC3"/>
          <w:spacing w:val="-2"/>
          <w:w w:val="105"/>
          <w:u w:val="single" w:color="0562C1"/>
        </w:rPr>
        <w:t>j.compag.2020.105709</w:t>
      </w:r>
    </w:p>
    <w:p>
      <w:pPr>
        <w:pStyle w:val="BodyText"/>
        <w:spacing w:before="60"/>
      </w:pPr>
    </w:p>
    <w:p>
      <w:pPr>
        <w:pStyle w:val="BodyText"/>
        <w:tabs>
          <w:tab w:pos="910" w:val="left" w:leader="none"/>
          <w:tab w:pos="1592" w:val="left" w:leader="none"/>
          <w:tab w:pos="2894" w:val="left" w:leader="none"/>
          <w:tab w:pos="3762" w:val="left" w:leader="none"/>
          <w:tab w:pos="4146" w:val="left" w:leader="none"/>
          <w:tab w:pos="4919" w:val="left" w:leader="none"/>
          <w:tab w:pos="5549" w:val="left" w:leader="none"/>
          <w:tab w:pos="6240" w:val="left" w:leader="none"/>
          <w:tab w:pos="6505" w:val="left" w:leader="none"/>
          <w:tab w:pos="7293" w:val="left" w:leader="none"/>
          <w:tab w:pos="7971" w:val="left" w:leader="none"/>
          <w:tab w:pos="9279" w:val="left" w:leader="none"/>
        </w:tabs>
        <w:spacing w:before="1"/>
        <w:ind w:left="122"/>
      </w:pPr>
      <w:r>
        <w:rPr>
          <w:color w:val="0F0F0F"/>
          <w:spacing w:val="-4"/>
          <w:w w:val="105"/>
        </w:rPr>
        <w:t>World</w:t>
      </w:r>
      <w:r>
        <w:rPr>
          <w:color w:val="0F0F0F"/>
        </w:rPr>
        <w:tab/>
      </w:r>
      <w:r>
        <w:rPr>
          <w:color w:val="0F0F0F"/>
          <w:spacing w:val="-4"/>
          <w:w w:val="105"/>
        </w:rPr>
        <w:t>Food</w:t>
      </w:r>
      <w:r>
        <w:rPr>
          <w:color w:val="0F0F0F"/>
        </w:rPr>
        <w:tab/>
      </w:r>
      <w:r>
        <w:rPr>
          <w:color w:val="0F0F0F"/>
          <w:spacing w:val="-2"/>
          <w:w w:val="105"/>
        </w:rPr>
        <w:t>Programme.</w:t>
      </w:r>
      <w:r>
        <w:rPr>
          <w:color w:val="0F0F0F"/>
        </w:rPr>
        <w:tab/>
      </w:r>
      <w:r>
        <w:rPr>
          <w:color w:val="1F1F1F"/>
          <w:spacing w:val="-2"/>
          <w:w w:val="105"/>
        </w:rPr>
        <w:t>(2022).</w:t>
      </w:r>
      <w:r>
        <w:rPr>
          <w:color w:val="1F1F1F"/>
        </w:rPr>
        <w:tab/>
      </w:r>
      <w:r>
        <w:rPr>
          <w:color w:val="0F0F0F"/>
          <w:spacing w:val="-10"/>
          <w:w w:val="105"/>
        </w:rPr>
        <w:t>A</w:t>
      </w:r>
      <w:r>
        <w:rPr>
          <w:color w:val="0F0F0F"/>
        </w:rPr>
        <w:tab/>
      </w:r>
      <w:r>
        <w:rPr>
          <w:color w:val="0F0F0F"/>
          <w:spacing w:val="-2"/>
          <w:w w:val="105"/>
        </w:rPr>
        <w:t>global</w:t>
      </w:r>
      <w:r>
        <w:rPr>
          <w:color w:val="0F0F0F"/>
        </w:rPr>
        <w:tab/>
      </w:r>
      <w:r>
        <w:rPr>
          <w:color w:val="0F0F0F"/>
          <w:spacing w:val="-4"/>
          <w:w w:val="105"/>
        </w:rPr>
        <w:t>food</w:t>
      </w:r>
      <w:r>
        <w:rPr>
          <w:color w:val="0F0F0F"/>
        </w:rPr>
        <w:tab/>
      </w:r>
      <w:r>
        <w:rPr>
          <w:color w:val="0F0F0F"/>
          <w:spacing w:val="-2"/>
          <w:w w:val="105"/>
        </w:rPr>
        <w:t>cns1s</w:t>
      </w:r>
      <w:r>
        <w:rPr>
          <w:color w:val="0F0F0F"/>
        </w:rPr>
        <w:tab/>
      </w:r>
      <w:r>
        <w:rPr>
          <w:rFonts w:ascii="Arial"/>
          <w:color w:val="1F1F1F"/>
          <w:spacing w:val="-10"/>
          <w:w w:val="105"/>
          <w:sz w:val="20"/>
        </w:rPr>
        <w:t>I</w:t>
      </w:r>
      <w:r>
        <w:rPr>
          <w:rFonts w:ascii="Arial"/>
          <w:color w:val="1F1F1F"/>
          <w:sz w:val="20"/>
        </w:rPr>
        <w:tab/>
      </w:r>
      <w:r>
        <w:rPr>
          <w:color w:val="0F0F0F"/>
          <w:spacing w:val="-2"/>
          <w:w w:val="105"/>
        </w:rPr>
        <w:t>World</w:t>
      </w:r>
      <w:r>
        <w:rPr>
          <w:color w:val="0F0F0F"/>
        </w:rPr>
        <w:tab/>
      </w:r>
      <w:r>
        <w:rPr>
          <w:color w:val="0F0F0F"/>
          <w:spacing w:val="-4"/>
          <w:w w:val="105"/>
        </w:rPr>
        <w:t>Food</w:t>
      </w:r>
      <w:r>
        <w:rPr>
          <w:color w:val="0F0F0F"/>
        </w:rPr>
        <w:tab/>
      </w:r>
      <w:r>
        <w:rPr>
          <w:color w:val="0F0F0F"/>
          <w:spacing w:val="-2"/>
          <w:w w:val="105"/>
        </w:rPr>
        <w:t>Programme.</w:t>
      </w:r>
      <w:r>
        <w:rPr>
          <w:color w:val="0F0F0F"/>
        </w:rPr>
        <w:tab/>
      </w:r>
      <w:r>
        <w:rPr>
          <w:color w:val="0F0F0F"/>
          <w:spacing w:val="-2"/>
          <w:w w:val="105"/>
        </w:rPr>
        <w:t>Www.wfp.org.</w:t>
      </w:r>
    </w:p>
    <w:p>
      <w:pPr>
        <w:spacing w:before="133"/>
        <w:ind w:left="844" w:right="0" w:firstLine="0"/>
        <w:jc w:val="left"/>
        <w:rPr>
          <w:sz w:val="23"/>
        </w:rPr>
      </w:pPr>
      <w:r>
        <w:rPr>
          <w:color w:val="136BC3"/>
          <w:sz w:val="23"/>
          <w:u w:val="single" w:color="0562C1"/>
        </w:rPr>
        <w:t>https:</w:t>
      </w:r>
      <w:r>
        <w:rPr>
          <w:color w:val="3680CC"/>
          <w:sz w:val="23"/>
          <w:u w:val="single" w:color="0562C1"/>
        </w:rPr>
        <w:t>//</w:t>
      </w:r>
      <w:hyperlink r:id="rId246">
        <w:r>
          <w:rPr>
            <w:color w:val="136BC3"/>
            <w:sz w:val="23"/>
            <w:u w:val="single" w:color="0562C1"/>
          </w:rPr>
          <w:t>www.wfp.org</w:t>
        </w:r>
        <w:r>
          <w:rPr>
            <w:color w:val="3680CC"/>
            <w:sz w:val="23"/>
            <w:u w:val="single" w:color="0562C1"/>
          </w:rPr>
          <w:t>/</w:t>
        </w:r>
        <w:r>
          <w:rPr>
            <w:color w:val="136BC3"/>
            <w:sz w:val="23"/>
            <w:u w:val="single" w:color="0562C1"/>
          </w:rPr>
          <w:t>global-hunger-</w:t>
        </w:r>
        <w:r>
          <w:rPr>
            <w:color w:val="136BC3"/>
            <w:spacing w:val="-2"/>
            <w:sz w:val="23"/>
            <w:u w:val="single" w:color="0562C1"/>
          </w:rPr>
          <w:t>crisis</w:t>
        </w:r>
      </w:hyperlink>
    </w:p>
    <w:p>
      <w:pPr>
        <w:pStyle w:val="BodyText"/>
        <w:spacing w:before="47"/>
        <w:rPr>
          <w:sz w:val="23"/>
        </w:rPr>
      </w:pPr>
    </w:p>
    <w:p>
      <w:pPr>
        <w:pStyle w:val="BodyText"/>
        <w:spacing w:before="1"/>
        <w:ind w:left="122"/>
      </w:pPr>
      <w:r>
        <w:rPr>
          <w:color w:val="0F0F0F"/>
          <w:w w:val="105"/>
        </w:rPr>
        <w:t>Zhang,</w:t>
      </w:r>
      <w:r>
        <w:rPr>
          <w:color w:val="0F0F0F"/>
          <w:spacing w:val="18"/>
          <w:w w:val="105"/>
        </w:rPr>
        <w:t> </w:t>
      </w:r>
      <w:r>
        <w:rPr>
          <w:color w:val="0F0F0F"/>
          <w:w w:val="105"/>
        </w:rPr>
        <w:t>T.,</w:t>
      </w:r>
      <w:r>
        <w:rPr>
          <w:color w:val="0F0F0F"/>
          <w:spacing w:val="11"/>
          <w:w w:val="105"/>
        </w:rPr>
        <w:t> </w:t>
      </w:r>
      <w:r>
        <w:rPr>
          <w:color w:val="0F0F0F"/>
          <w:w w:val="105"/>
        </w:rPr>
        <w:t>&amp;</w:t>
      </w:r>
      <w:r>
        <w:rPr>
          <w:color w:val="0F0F0F"/>
          <w:spacing w:val="14"/>
          <w:w w:val="105"/>
        </w:rPr>
        <w:t> </w:t>
      </w:r>
      <w:r>
        <w:rPr>
          <w:color w:val="0F0F0F"/>
          <w:w w:val="105"/>
        </w:rPr>
        <w:t>Mo,</w:t>
      </w:r>
      <w:r>
        <w:rPr>
          <w:color w:val="0F0F0F"/>
          <w:spacing w:val="18"/>
          <w:w w:val="105"/>
        </w:rPr>
        <w:t> </w:t>
      </w:r>
      <w:r>
        <w:rPr>
          <w:color w:val="0F0F0F"/>
          <w:w w:val="105"/>
        </w:rPr>
        <w:t>H.</w:t>
      </w:r>
      <w:r>
        <w:rPr>
          <w:color w:val="0F0F0F"/>
          <w:spacing w:val="9"/>
          <w:w w:val="105"/>
        </w:rPr>
        <w:t> </w:t>
      </w:r>
      <w:r>
        <w:rPr>
          <w:color w:val="0F0F0F"/>
          <w:w w:val="105"/>
        </w:rPr>
        <w:t>(2021).</w:t>
      </w:r>
      <w:r>
        <w:rPr>
          <w:color w:val="0F0F0F"/>
          <w:spacing w:val="22"/>
          <w:w w:val="105"/>
        </w:rPr>
        <w:t> </w:t>
      </w:r>
      <w:r>
        <w:rPr>
          <w:color w:val="0F0F0F"/>
          <w:w w:val="105"/>
        </w:rPr>
        <w:t>Reinforcement</w:t>
      </w:r>
      <w:r>
        <w:rPr>
          <w:color w:val="0F0F0F"/>
          <w:spacing w:val="38"/>
          <w:w w:val="105"/>
        </w:rPr>
        <w:t> </w:t>
      </w:r>
      <w:r>
        <w:rPr>
          <w:color w:val="0F0F0F"/>
          <w:w w:val="105"/>
        </w:rPr>
        <w:t>learning</w:t>
      </w:r>
      <w:r>
        <w:rPr>
          <w:color w:val="0F0F0F"/>
          <w:spacing w:val="21"/>
          <w:w w:val="105"/>
        </w:rPr>
        <w:t> </w:t>
      </w:r>
      <w:r>
        <w:rPr>
          <w:color w:val="0F0F0F"/>
          <w:w w:val="105"/>
        </w:rPr>
        <w:t>for</w:t>
      </w:r>
      <w:r>
        <w:rPr>
          <w:color w:val="0F0F0F"/>
          <w:spacing w:val="11"/>
          <w:w w:val="105"/>
        </w:rPr>
        <w:t> </w:t>
      </w:r>
      <w:r>
        <w:rPr>
          <w:color w:val="0F0F0F"/>
          <w:w w:val="105"/>
        </w:rPr>
        <w:t>robot</w:t>
      </w:r>
      <w:r>
        <w:rPr>
          <w:color w:val="0F0F0F"/>
          <w:spacing w:val="21"/>
          <w:w w:val="105"/>
        </w:rPr>
        <w:t> </w:t>
      </w:r>
      <w:r>
        <w:rPr>
          <w:color w:val="0F0F0F"/>
          <w:w w:val="105"/>
        </w:rPr>
        <w:t>research:</w:t>
      </w:r>
      <w:r>
        <w:rPr>
          <w:color w:val="0F0F0F"/>
          <w:spacing w:val="20"/>
          <w:w w:val="105"/>
        </w:rPr>
        <w:t> </w:t>
      </w:r>
      <w:r>
        <w:rPr>
          <w:color w:val="0F0F0F"/>
          <w:w w:val="105"/>
        </w:rPr>
        <w:t>A</w:t>
      </w:r>
      <w:r>
        <w:rPr>
          <w:color w:val="0F0F0F"/>
          <w:spacing w:val="15"/>
          <w:w w:val="105"/>
        </w:rPr>
        <w:t> </w:t>
      </w:r>
      <w:r>
        <w:rPr>
          <w:color w:val="0F0F0F"/>
          <w:w w:val="105"/>
        </w:rPr>
        <w:t>comprehensive</w:t>
      </w:r>
      <w:r>
        <w:rPr>
          <w:color w:val="0F0F0F"/>
          <w:spacing w:val="38"/>
          <w:w w:val="105"/>
        </w:rPr>
        <w:t> </w:t>
      </w:r>
      <w:r>
        <w:rPr>
          <w:color w:val="0F0F0F"/>
          <w:w w:val="105"/>
        </w:rPr>
        <w:t>review</w:t>
      </w:r>
      <w:r>
        <w:rPr>
          <w:color w:val="0F0F0F"/>
          <w:spacing w:val="21"/>
          <w:w w:val="105"/>
        </w:rPr>
        <w:t> </w:t>
      </w:r>
      <w:r>
        <w:rPr>
          <w:color w:val="0F0F0F"/>
          <w:w w:val="105"/>
        </w:rPr>
        <w:t>and</w:t>
      </w:r>
      <w:r>
        <w:rPr>
          <w:color w:val="0F0F0F"/>
          <w:spacing w:val="20"/>
          <w:w w:val="105"/>
        </w:rPr>
        <w:t> </w:t>
      </w:r>
      <w:r>
        <w:rPr>
          <w:color w:val="0F0F0F"/>
          <w:w w:val="105"/>
        </w:rPr>
        <w:t>open</w:t>
      </w:r>
      <w:r>
        <w:rPr>
          <w:color w:val="0F0F0F"/>
          <w:spacing w:val="22"/>
          <w:w w:val="105"/>
        </w:rPr>
        <w:t> </w:t>
      </w:r>
      <w:r>
        <w:rPr>
          <w:color w:val="0F0F0F"/>
          <w:spacing w:val="-2"/>
          <w:w w:val="105"/>
        </w:rPr>
        <w:t>issues.</w:t>
      </w:r>
    </w:p>
    <w:p>
      <w:pPr>
        <w:spacing w:after="0"/>
        <w:sectPr>
          <w:pgSz w:w="11910" w:h="16840"/>
          <w:pgMar w:header="658" w:footer="1385" w:top="1280" w:bottom="1600" w:left="240" w:right="220"/>
        </w:sectPr>
      </w:pPr>
    </w:p>
    <w:p>
      <w:pPr>
        <w:pStyle w:val="BodyText"/>
        <w:tabs>
          <w:tab w:pos="2428" w:val="left" w:leader="none"/>
          <w:tab w:pos="3530" w:val="left" w:leader="none"/>
          <w:tab w:pos="4170" w:val="left" w:leader="none"/>
        </w:tabs>
        <w:spacing w:line="372" w:lineRule="auto" w:before="143"/>
        <w:ind w:left="844" w:firstLine="1"/>
      </w:pPr>
      <w:r>
        <w:rPr>
          <w:color w:val="0F0F0F"/>
          <w:spacing w:val="-2"/>
          <w:w w:val="105"/>
        </w:rPr>
        <w:t>International</w:t>
      </w:r>
      <w:r>
        <w:rPr>
          <w:color w:val="0F0F0F"/>
        </w:rPr>
        <w:tab/>
      </w:r>
      <w:r>
        <w:rPr>
          <w:color w:val="0F0F0F"/>
          <w:spacing w:val="-2"/>
          <w:w w:val="105"/>
        </w:rPr>
        <w:t>Journal</w:t>
      </w:r>
      <w:r>
        <w:rPr>
          <w:color w:val="0F0F0F"/>
        </w:rPr>
        <w:tab/>
      </w:r>
      <w:r>
        <w:rPr>
          <w:color w:val="0F0F0F"/>
          <w:spacing w:val="-6"/>
          <w:w w:val="105"/>
        </w:rPr>
        <w:t>of</w:t>
      </w:r>
      <w:r>
        <w:rPr>
          <w:color w:val="0F0F0F"/>
        </w:rPr>
        <w:tab/>
      </w:r>
      <w:r>
        <w:rPr>
          <w:color w:val="0F0F0F"/>
          <w:spacing w:val="-4"/>
          <w:w w:val="105"/>
        </w:rPr>
        <w:t>Advanced </w:t>
      </w:r>
      <w:r>
        <w:rPr>
          <w:color w:val="136BC3"/>
          <w:w w:val="105"/>
          <w:u w:val="single" w:color="0562C1"/>
        </w:rPr>
        <w:t>https:</w:t>
      </w:r>
      <w:r>
        <w:rPr>
          <w:color w:val="4B8ED1"/>
          <w:w w:val="105"/>
          <w:u w:val="single" w:color="0562C1"/>
        </w:rPr>
        <w:t>//</w:t>
      </w:r>
      <w:r>
        <w:rPr>
          <w:color w:val="136BC3"/>
          <w:w w:val="105"/>
          <w:u w:val="single" w:color="0562C1"/>
        </w:rPr>
        <w:t>doi.org/10.l l</w:t>
      </w:r>
      <w:r>
        <w:rPr>
          <w:color w:val="136BC3"/>
          <w:spacing w:val="-13"/>
          <w:w w:val="105"/>
          <w:u w:val="single" w:color="0562C1"/>
        </w:rPr>
        <w:t> </w:t>
      </w:r>
      <w:r>
        <w:rPr>
          <w:color w:val="136BC3"/>
          <w:w w:val="105"/>
          <w:u w:val="single" w:color="0562C1"/>
        </w:rPr>
        <w:t>77</w:t>
      </w:r>
      <w:r>
        <w:rPr>
          <w:color w:val="3680CC"/>
          <w:w w:val="105"/>
          <w:u w:val="single" w:color="0562C1"/>
        </w:rPr>
        <w:t>/</w:t>
      </w:r>
      <w:r>
        <w:rPr>
          <w:color w:val="136BC3"/>
          <w:w w:val="105"/>
          <w:u w:val="single" w:color="0562C1"/>
        </w:rPr>
        <w:t>17298814211007305</w:t>
      </w:r>
    </w:p>
    <w:p>
      <w:pPr>
        <w:pStyle w:val="BodyText"/>
        <w:spacing w:before="143"/>
        <w:ind w:left="425"/>
      </w:pPr>
      <w:r>
        <w:rPr/>
        <w:br w:type="column"/>
      </w:r>
      <w:r>
        <w:rPr>
          <w:color w:val="0F0F0F"/>
          <w:spacing w:val="-4"/>
          <w:w w:val="105"/>
        </w:rPr>
        <w:t>Robotic</w:t>
      </w:r>
    </w:p>
    <w:p>
      <w:pPr>
        <w:pStyle w:val="BodyText"/>
        <w:spacing w:before="143"/>
        <w:ind w:left="422"/>
      </w:pPr>
      <w:r>
        <w:rPr/>
        <w:br w:type="column"/>
      </w:r>
      <w:r>
        <w:rPr>
          <w:color w:val="0F0F0F"/>
          <w:spacing w:val="-2"/>
        </w:rPr>
        <w:t>Systems,</w:t>
      </w:r>
    </w:p>
    <w:p>
      <w:pPr>
        <w:pStyle w:val="BodyText"/>
        <w:tabs>
          <w:tab w:pos="1432" w:val="left" w:leader="none"/>
        </w:tabs>
        <w:spacing w:before="143"/>
        <w:ind w:left="424"/>
      </w:pPr>
      <w:r>
        <w:rPr/>
        <w:br w:type="column"/>
      </w:r>
      <w:r>
        <w:rPr>
          <w:color w:val="0F0F0F"/>
          <w:spacing w:val="-2"/>
        </w:rPr>
        <w:t>18(3),</w:t>
      </w:r>
      <w:r>
        <w:rPr>
          <w:color w:val="0F0F0F"/>
        </w:rPr>
        <w:tab/>
        <w:t>l</w:t>
      </w:r>
      <w:r>
        <w:rPr>
          <w:color w:val="0F0F0F"/>
          <w:spacing w:val="-22"/>
        </w:rPr>
        <w:t> </w:t>
      </w:r>
      <w:r>
        <w:rPr>
          <w:color w:val="0F0F0F"/>
          <w:spacing w:val="-2"/>
        </w:rPr>
        <w:t>72988142110073.</w:t>
      </w:r>
    </w:p>
    <w:p>
      <w:pPr>
        <w:spacing w:after="0"/>
        <w:sectPr>
          <w:type w:val="continuous"/>
          <w:pgSz w:w="11910" w:h="16840"/>
          <w:pgMar w:header="658" w:footer="1385" w:top="1920" w:bottom="280" w:left="240" w:right="220"/>
          <w:cols w:num="4" w:equalWidth="0">
            <w:col w:w="5049" w:space="40"/>
            <w:col w:w="1118" w:space="39"/>
            <w:col w:w="1207" w:space="40"/>
            <w:col w:w="3957"/>
          </w:cols>
        </w:sectPr>
      </w:pPr>
    </w:p>
    <w:p>
      <w:pPr>
        <w:pStyle w:val="BodyText"/>
        <w:rPr>
          <w:sz w:val="20"/>
        </w:rPr>
      </w:pPr>
    </w:p>
    <w:p>
      <w:pPr>
        <w:pStyle w:val="BodyText"/>
        <w:spacing w:before="160"/>
        <w:rPr>
          <w:sz w:val="20"/>
        </w:rPr>
      </w:pPr>
    </w:p>
    <w:p>
      <w:pPr>
        <w:spacing w:after="0"/>
        <w:rPr>
          <w:sz w:val="20"/>
        </w:rPr>
        <w:sectPr>
          <w:type w:val="continuous"/>
          <w:pgSz w:w="11910" w:h="16840"/>
          <w:pgMar w:header="658" w:footer="1385" w:top="1920" w:bottom="280" w:left="240" w:right="220"/>
        </w:sectPr>
      </w:pPr>
    </w:p>
    <w:p>
      <w:pPr>
        <w:tabs>
          <w:tab w:pos="1517" w:val="left" w:leader="none"/>
          <w:tab w:pos="2057" w:val="left" w:leader="none"/>
          <w:tab w:pos="3213" w:val="left" w:leader="none"/>
        </w:tabs>
        <w:spacing w:before="92"/>
        <w:ind w:left="122" w:right="0" w:firstLine="0"/>
        <w:jc w:val="left"/>
        <w:rPr>
          <w:i/>
          <w:sz w:val="21"/>
        </w:rPr>
      </w:pPr>
      <w:r>
        <w:rPr>
          <w:i/>
          <w:color w:val="0F0F0F"/>
          <w:spacing w:val="-2"/>
          <w:w w:val="105"/>
          <w:sz w:val="21"/>
        </w:rPr>
        <w:t>Importance</w:t>
      </w:r>
      <w:r>
        <w:rPr>
          <w:i/>
          <w:color w:val="0F0F0F"/>
          <w:sz w:val="21"/>
        </w:rPr>
        <w:tab/>
      </w:r>
      <w:r>
        <w:rPr>
          <w:i/>
          <w:color w:val="0F0F0F"/>
          <w:spacing w:val="-5"/>
          <w:w w:val="105"/>
          <w:sz w:val="21"/>
        </w:rPr>
        <w:t>of</w:t>
      </w:r>
      <w:r>
        <w:rPr>
          <w:i/>
          <w:color w:val="0F0F0F"/>
          <w:sz w:val="21"/>
        </w:rPr>
        <w:tab/>
      </w:r>
      <w:r>
        <w:rPr>
          <w:i/>
          <w:color w:val="0F0F0F"/>
          <w:spacing w:val="-2"/>
          <w:w w:val="105"/>
          <w:sz w:val="21"/>
        </w:rPr>
        <w:t>Machine</w:t>
      </w:r>
      <w:r>
        <w:rPr>
          <w:i/>
          <w:color w:val="0F0F0F"/>
          <w:sz w:val="21"/>
        </w:rPr>
        <w:tab/>
      </w:r>
      <w:r>
        <w:rPr>
          <w:i/>
          <w:color w:val="0F0F0F"/>
          <w:spacing w:val="-2"/>
          <w:w w:val="105"/>
          <w:sz w:val="21"/>
        </w:rPr>
        <w:t>Learning</w:t>
      </w:r>
    </w:p>
    <w:p>
      <w:pPr>
        <w:tabs>
          <w:tab w:pos="1485" w:val="left" w:leader="none"/>
          <w:tab w:pos="2433" w:val="left" w:leader="none"/>
        </w:tabs>
        <w:spacing w:before="92"/>
        <w:ind w:left="122" w:right="0" w:firstLine="0"/>
        <w:jc w:val="left"/>
        <w:rPr>
          <w:sz w:val="21"/>
        </w:rPr>
      </w:pPr>
      <w:r>
        <w:rPr/>
        <w:br w:type="column"/>
      </w:r>
      <w:r>
        <w:rPr>
          <w:i/>
          <w:color w:val="0F0F0F"/>
          <w:spacing w:val="-2"/>
          <w:w w:val="105"/>
          <w:sz w:val="21"/>
        </w:rPr>
        <w:t>Javatpoint.</w:t>
      </w:r>
      <w:r>
        <w:rPr>
          <w:i/>
          <w:color w:val="0F0F0F"/>
          <w:sz w:val="21"/>
        </w:rPr>
        <w:tab/>
      </w:r>
      <w:r>
        <w:rPr>
          <w:color w:val="0F0F0F"/>
          <w:spacing w:val="-2"/>
          <w:w w:val="105"/>
          <w:sz w:val="21"/>
        </w:rPr>
        <w:t>(2011,</w:t>
      </w:r>
      <w:r>
        <w:rPr>
          <w:color w:val="0F0F0F"/>
          <w:sz w:val="21"/>
        </w:rPr>
        <w:tab/>
      </w:r>
      <w:r>
        <w:rPr>
          <w:color w:val="0F0F0F"/>
          <w:spacing w:val="-5"/>
          <w:w w:val="105"/>
          <w:sz w:val="21"/>
        </w:rPr>
        <w:t>May</w:t>
      </w:r>
    </w:p>
    <w:p>
      <w:pPr>
        <w:pStyle w:val="ListParagraph"/>
        <w:numPr>
          <w:ilvl w:val="0"/>
          <w:numId w:val="47"/>
        </w:numPr>
        <w:tabs>
          <w:tab w:pos="848" w:val="left" w:leader="none"/>
        </w:tabs>
        <w:spacing w:line="240" w:lineRule="auto" w:before="92" w:after="0"/>
        <w:ind w:left="848" w:right="0" w:hanging="726"/>
        <w:jc w:val="left"/>
        <w:rPr>
          <w:sz w:val="21"/>
        </w:rPr>
      </w:pPr>
      <w:r>
        <w:rPr/>
        <w:br w:type="column"/>
      </w:r>
      <w:r>
        <w:rPr>
          <w:color w:val="0F0F0F"/>
          <w:spacing w:val="-2"/>
          <w:w w:val="105"/>
          <w:sz w:val="21"/>
        </w:rPr>
        <w:t>Www.javatpoint.com.</w:t>
      </w:r>
    </w:p>
    <w:p>
      <w:pPr>
        <w:spacing w:after="0" w:line="240" w:lineRule="auto"/>
        <w:jc w:val="left"/>
        <w:rPr>
          <w:sz w:val="21"/>
        </w:rPr>
        <w:sectPr>
          <w:type w:val="continuous"/>
          <w:pgSz w:w="11910" w:h="16840"/>
          <w:pgMar w:header="658" w:footer="1385" w:top="1920" w:bottom="280" w:left="240" w:right="220"/>
          <w:cols w:num="3" w:equalWidth="0">
            <w:col w:w="4048" w:space="678"/>
            <w:col w:w="2875" w:space="214"/>
            <w:col w:w="3635"/>
          </w:cols>
        </w:sectPr>
      </w:pPr>
    </w:p>
    <w:p>
      <w:pPr>
        <w:pStyle w:val="BodyText"/>
        <w:spacing w:before="138"/>
        <w:ind w:left="844"/>
      </w:pPr>
      <w:r>
        <w:rPr>
          <w:color w:val="136BC3"/>
          <w:u w:val="single" w:color="0562C1"/>
        </w:rPr>
        <w:t>https:</w:t>
      </w:r>
      <w:r>
        <w:rPr>
          <w:color w:val="4B8ED1"/>
          <w:u w:val="single" w:color="0562C1"/>
        </w:rPr>
        <w:t>//</w:t>
      </w:r>
      <w:hyperlink r:id="rId247">
        <w:r>
          <w:rPr>
            <w:color w:val="136BC3"/>
            <w:u w:val="single" w:color="0562C1"/>
          </w:rPr>
          <w:t>www.javatpoint.com</w:t>
        </w:r>
        <w:r>
          <w:rPr>
            <w:color w:val="4B8ED1"/>
            <w:u w:val="single" w:color="0562C1"/>
          </w:rPr>
          <w:t>/</w:t>
        </w:r>
        <w:r>
          <w:rPr>
            <w:color w:val="136BC3"/>
            <w:u w:val="single" w:color="0562C1"/>
          </w:rPr>
          <w:t>importance-of-machine-</w:t>
        </w:r>
        <w:r>
          <w:rPr>
            <w:color w:val="136BC3"/>
            <w:spacing w:val="-2"/>
            <w:u w:val="single" w:color="0562C1"/>
          </w:rPr>
          <w:t>learning</w:t>
        </w:r>
      </w:hyperlink>
    </w:p>
    <w:p>
      <w:pPr>
        <w:spacing w:after="0"/>
        <w:sectPr>
          <w:type w:val="continuous"/>
          <w:pgSz w:w="11910" w:h="16840"/>
          <w:pgMar w:header="658" w:footer="1385" w:top="1920" w:bottom="280" w:left="240" w:right="220"/>
        </w:sectPr>
      </w:pPr>
    </w:p>
    <w:p>
      <w:pPr>
        <w:pStyle w:val="BodyText"/>
        <w:spacing w:line="376" w:lineRule="auto" w:before="142"/>
        <w:ind w:left="844" w:right="825" w:hanging="723"/>
        <w:jc w:val="both"/>
      </w:pPr>
      <w:r>
        <w:rPr>
          <w:color w:val="111111"/>
          <w:w w:val="105"/>
        </w:rPr>
        <w:t>Flutter</w:t>
      </w:r>
      <w:r>
        <w:rPr>
          <w:color w:val="111111"/>
          <w:w w:val="105"/>
        </w:rPr>
        <w:t> Development:</w:t>
      </w:r>
      <w:r>
        <w:rPr>
          <w:color w:val="111111"/>
          <w:w w:val="105"/>
        </w:rPr>
        <w:t> Everything</w:t>
      </w:r>
      <w:r>
        <w:rPr>
          <w:color w:val="111111"/>
          <w:w w:val="105"/>
        </w:rPr>
        <w:t> You</w:t>
      </w:r>
      <w:r>
        <w:rPr>
          <w:color w:val="111111"/>
          <w:w w:val="105"/>
        </w:rPr>
        <w:t> Need</w:t>
      </w:r>
      <w:r>
        <w:rPr>
          <w:color w:val="111111"/>
          <w:w w:val="105"/>
        </w:rPr>
        <w:t> to</w:t>
      </w:r>
      <w:r>
        <w:rPr>
          <w:color w:val="111111"/>
          <w:w w:val="105"/>
        </w:rPr>
        <w:t> Know.</w:t>
      </w:r>
      <w:r>
        <w:rPr>
          <w:color w:val="111111"/>
          <w:w w:val="105"/>
        </w:rPr>
        <w:t> (2015,</w:t>
      </w:r>
      <w:r>
        <w:rPr>
          <w:color w:val="111111"/>
          <w:w w:val="105"/>
        </w:rPr>
        <w:t> June</w:t>
      </w:r>
      <w:r>
        <w:rPr>
          <w:color w:val="111111"/>
          <w:w w:val="105"/>
        </w:rPr>
        <w:t> 12).</w:t>
      </w:r>
      <w:r>
        <w:rPr>
          <w:color w:val="111111"/>
          <w:w w:val="105"/>
        </w:rPr>
        <w:t> Radixweb.</w:t>
      </w:r>
      <w:r>
        <w:rPr>
          <w:color w:val="111111"/>
          <w:w w:val="105"/>
        </w:rPr>
        <w:t> </w:t>
      </w:r>
      <w:r>
        <w:rPr>
          <w:color w:val="136BC3"/>
          <w:w w:val="105"/>
          <w:u w:val="thick" w:color="136BC3"/>
        </w:rPr>
        <w:t>https:</w:t>
      </w:r>
      <w:r>
        <w:rPr>
          <w:color w:val="3680CC"/>
          <w:w w:val="105"/>
          <w:u w:val="thick" w:color="136BC3"/>
        </w:rPr>
        <w:t>//</w:t>
      </w:r>
      <w:r>
        <w:rPr>
          <w:color w:val="136BC3"/>
          <w:w w:val="105"/>
          <w:u w:val="thick" w:color="136BC3"/>
        </w:rPr>
        <w:t>radixweb.com/flutter­</w:t>
      </w:r>
      <w:r>
        <w:rPr>
          <w:color w:val="136BC3"/>
          <w:w w:val="105"/>
        </w:rPr>
        <w:t> </w:t>
      </w:r>
      <w:r>
        <w:rPr>
          <w:color w:val="136BC3"/>
          <w:spacing w:val="-2"/>
          <w:w w:val="105"/>
          <w:u w:val="single" w:color="0562C1"/>
        </w:rPr>
        <w:t>development</w:t>
      </w:r>
    </w:p>
    <w:p>
      <w:pPr>
        <w:spacing w:before="97"/>
        <w:ind w:left="123" w:right="0" w:firstLine="0"/>
        <w:jc w:val="both"/>
        <w:rPr>
          <w:i/>
          <w:sz w:val="22"/>
        </w:rPr>
      </w:pPr>
      <w:r>
        <w:rPr>
          <w:color w:val="111111"/>
          <w:sz w:val="21"/>
        </w:rPr>
        <w:t>Tavasoli,</w:t>
      </w:r>
      <w:r>
        <w:rPr>
          <w:color w:val="111111"/>
          <w:spacing w:val="64"/>
          <w:w w:val="150"/>
          <w:sz w:val="21"/>
        </w:rPr>
        <w:t> </w:t>
      </w:r>
      <w:r>
        <w:rPr>
          <w:color w:val="111111"/>
          <w:sz w:val="21"/>
        </w:rPr>
        <w:t>S.</w:t>
      </w:r>
      <w:r>
        <w:rPr>
          <w:color w:val="111111"/>
          <w:spacing w:val="78"/>
          <w:sz w:val="21"/>
        </w:rPr>
        <w:t> </w:t>
      </w:r>
      <w:r>
        <w:rPr>
          <w:color w:val="111111"/>
          <w:sz w:val="21"/>
        </w:rPr>
        <w:t>(2016,</w:t>
      </w:r>
      <w:r>
        <w:rPr>
          <w:color w:val="111111"/>
          <w:spacing w:val="64"/>
          <w:w w:val="150"/>
          <w:sz w:val="21"/>
        </w:rPr>
        <w:t> </w:t>
      </w:r>
      <w:r>
        <w:rPr>
          <w:color w:val="111111"/>
          <w:sz w:val="21"/>
        </w:rPr>
        <w:t>December</w:t>
      </w:r>
      <w:r>
        <w:rPr>
          <w:color w:val="111111"/>
          <w:spacing w:val="66"/>
          <w:w w:val="150"/>
          <w:sz w:val="21"/>
        </w:rPr>
        <w:t> </w:t>
      </w:r>
      <w:r>
        <w:rPr>
          <w:color w:val="111111"/>
          <w:sz w:val="21"/>
        </w:rPr>
        <w:t>24).</w:t>
      </w:r>
      <w:r>
        <w:rPr>
          <w:color w:val="111111"/>
          <w:spacing w:val="61"/>
          <w:w w:val="150"/>
          <w:sz w:val="21"/>
        </w:rPr>
        <w:t> </w:t>
      </w:r>
      <w:r>
        <w:rPr>
          <w:i/>
          <w:color w:val="111111"/>
          <w:sz w:val="22"/>
        </w:rPr>
        <w:t>The</w:t>
      </w:r>
      <w:r>
        <w:rPr>
          <w:i/>
          <w:color w:val="111111"/>
          <w:spacing w:val="53"/>
          <w:w w:val="150"/>
          <w:sz w:val="22"/>
        </w:rPr>
        <w:t> </w:t>
      </w:r>
      <w:r>
        <w:rPr>
          <w:i/>
          <w:color w:val="111111"/>
          <w:sz w:val="22"/>
        </w:rPr>
        <w:t>Importance</w:t>
      </w:r>
      <w:r>
        <w:rPr>
          <w:i/>
          <w:color w:val="111111"/>
          <w:spacing w:val="75"/>
          <w:w w:val="150"/>
          <w:sz w:val="22"/>
        </w:rPr>
        <w:t> </w:t>
      </w:r>
      <w:r>
        <w:rPr>
          <w:i/>
          <w:color w:val="111111"/>
          <w:sz w:val="22"/>
        </w:rPr>
        <w:t>of</w:t>
      </w:r>
      <w:r>
        <w:rPr>
          <w:i/>
          <w:color w:val="111111"/>
          <w:spacing w:val="70"/>
          <w:sz w:val="22"/>
        </w:rPr>
        <w:t> </w:t>
      </w:r>
      <w:r>
        <w:rPr>
          <w:i/>
          <w:color w:val="111111"/>
          <w:sz w:val="22"/>
        </w:rPr>
        <w:t>Machine</w:t>
      </w:r>
      <w:r>
        <w:rPr>
          <w:i/>
          <w:color w:val="111111"/>
          <w:spacing w:val="65"/>
          <w:w w:val="150"/>
          <w:sz w:val="22"/>
        </w:rPr>
        <w:t> </w:t>
      </w:r>
      <w:r>
        <w:rPr>
          <w:i/>
          <w:color w:val="111111"/>
          <w:sz w:val="22"/>
        </w:rPr>
        <w:t>Learning</w:t>
      </w:r>
      <w:r>
        <w:rPr>
          <w:i/>
          <w:color w:val="111111"/>
          <w:spacing w:val="63"/>
          <w:w w:val="150"/>
          <w:sz w:val="22"/>
        </w:rPr>
        <w:t> </w:t>
      </w:r>
      <w:r>
        <w:rPr>
          <w:i/>
          <w:color w:val="111111"/>
          <w:sz w:val="22"/>
        </w:rPr>
        <w:t>for</w:t>
      </w:r>
      <w:r>
        <w:rPr>
          <w:i/>
          <w:color w:val="111111"/>
          <w:spacing w:val="56"/>
          <w:w w:val="150"/>
          <w:sz w:val="22"/>
        </w:rPr>
        <w:t> </w:t>
      </w:r>
      <w:r>
        <w:rPr>
          <w:i/>
          <w:color w:val="111111"/>
          <w:sz w:val="22"/>
        </w:rPr>
        <w:t>Data</w:t>
      </w:r>
      <w:r>
        <w:rPr>
          <w:i/>
          <w:color w:val="111111"/>
          <w:spacing w:val="65"/>
          <w:w w:val="150"/>
          <w:sz w:val="22"/>
        </w:rPr>
        <w:t> </w:t>
      </w:r>
      <w:r>
        <w:rPr>
          <w:i/>
          <w:color w:val="111111"/>
          <w:sz w:val="22"/>
        </w:rPr>
        <w:t>Scientists</w:t>
      </w:r>
      <w:r>
        <w:rPr>
          <w:i/>
          <w:color w:val="111111"/>
          <w:spacing w:val="60"/>
          <w:w w:val="150"/>
          <w:sz w:val="22"/>
        </w:rPr>
        <w:t> </w:t>
      </w:r>
      <w:r>
        <w:rPr>
          <w:rFonts w:ascii="Arial"/>
          <w:color w:val="010101"/>
          <w:sz w:val="28"/>
        </w:rPr>
        <w:t>I</w:t>
      </w:r>
      <w:r>
        <w:rPr>
          <w:rFonts w:ascii="Arial"/>
          <w:color w:val="010101"/>
          <w:spacing w:val="66"/>
          <w:sz w:val="28"/>
        </w:rPr>
        <w:t> </w:t>
      </w:r>
      <w:r>
        <w:rPr>
          <w:i/>
          <w:color w:val="111111"/>
          <w:spacing w:val="-2"/>
          <w:sz w:val="22"/>
        </w:rPr>
        <w:t>Simplilearn.</w:t>
      </w:r>
    </w:p>
    <w:p>
      <w:pPr>
        <w:pStyle w:val="BodyText"/>
        <w:spacing w:before="125"/>
        <w:ind w:left="842"/>
      </w:pPr>
      <w:r>
        <w:rPr>
          <w:color w:val="111111"/>
          <w:w w:val="105"/>
        </w:rPr>
        <w:t>Simplileam.com.</w:t>
      </w:r>
      <w:r>
        <w:rPr>
          <w:color w:val="111111"/>
          <w:spacing w:val="10"/>
          <w:w w:val="105"/>
        </w:rPr>
        <w:t> </w:t>
      </w:r>
      <w:r>
        <w:rPr>
          <w:color w:val="136BC3"/>
          <w:w w:val="105"/>
          <w:u w:val="single" w:color="0562C1"/>
        </w:rPr>
        <w:t>https</w:t>
      </w:r>
      <w:r>
        <w:rPr>
          <w:color w:val="3680CC"/>
          <w:w w:val="105"/>
          <w:u w:val="single" w:color="0562C1"/>
        </w:rPr>
        <w:t>://</w:t>
      </w:r>
      <w:hyperlink r:id="rId248">
        <w:r>
          <w:rPr>
            <w:color w:val="136BC3"/>
            <w:w w:val="105"/>
            <w:u w:val="single" w:color="0562C1"/>
          </w:rPr>
          <w:t>www</w:t>
        </w:r>
        <w:r>
          <w:rPr>
            <w:color w:val="3680CC"/>
            <w:w w:val="105"/>
            <w:u w:val="single" w:color="0562C1"/>
          </w:rPr>
          <w:t>.</w:t>
        </w:r>
        <w:r>
          <w:rPr>
            <w:color w:val="136BC3"/>
            <w:w w:val="105"/>
            <w:u w:val="single" w:color="0562C1"/>
          </w:rPr>
          <w:t>simplileam</w:t>
        </w:r>
        <w:r>
          <w:rPr>
            <w:color w:val="3680CC"/>
            <w:w w:val="105"/>
            <w:u w:val="single" w:color="0562C1"/>
          </w:rPr>
          <w:t>.</w:t>
        </w:r>
        <w:r>
          <w:rPr>
            <w:color w:val="136BC3"/>
            <w:w w:val="105"/>
            <w:u w:val="single" w:color="0562C1"/>
          </w:rPr>
          <w:t>com/importance-of-machine-leaming-for-data-scientists-</w:t>
        </w:r>
        <w:r>
          <w:rPr>
            <w:color w:val="136BC3"/>
            <w:spacing w:val="-2"/>
            <w:w w:val="105"/>
            <w:u w:val="single" w:color="0562C1"/>
          </w:rPr>
          <w:t>article</w:t>
        </w:r>
      </w:hyperlink>
    </w:p>
    <w:p>
      <w:pPr>
        <w:pStyle w:val="BodyText"/>
        <w:spacing w:before="55"/>
      </w:pPr>
    </w:p>
    <w:p>
      <w:pPr>
        <w:pStyle w:val="BodyText"/>
        <w:spacing w:line="376" w:lineRule="auto"/>
        <w:ind w:left="843" w:right="825" w:hanging="722"/>
        <w:jc w:val="both"/>
      </w:pPr>
      <w:r>
        <w:rPr>
          <w:color w:val="111111"/>
          <w:w w:val="105"/>
        </w:rPr>
        <w:t>Meigarom</w:t>
      </w:r>
      <w:r>
        <w:rPr>
          <w:color w:val="111111"/>
          <w:w w:val="105"/>
        </w:rPr>
        <w:t> Lopes. (2017, March</w:t>
      </w:r>
      <w:r>
        <w:rPr>
          <w:color w:val="111111"/>
          <w:w w:val="105"/>
        </w:rPr>
        <w:t> 28).</w:t>
      </w:r>
      <w:r>
        <w:rPr>
          <w:color w:val="111111"/>
          <w:spacing w:val="-2"/>
          <w:w w:val="105"/>
        </w:rPr>
        <w:t> </w:t>
      </w:r>
      <w:r>
        <w:rPr>
          <w:color w:val="111111"/>
          <w:w w:val="105"/>
        </w:rPr>
        <w:t>Is</w:t>
      </w:r>
      <w:r>
        <w:rPr>
          <w:color w:val="111111"/>
          <w:spacing w:val="-1"/>
          <w:w w:val="105"/>
        </w:rPr>
        <w:t> </w:t>
      </w:r>
      <w:r>
        <w:rPr>
          <w:color w:val="111111"/>
          <w:w w:val="105"/>
        </w:rPr>
        <w:t>LDA a</w:t>
      </w:r>
      <w:r>
        <w:rPr>
          <w:color w:val="111111"/>
          <w:spacing w:val="-3"/>
          <w:w w:val="105"/>
        </w:rPr>
        <w:t> </w:t>
      </w:r>
      <w:r>
        <w:rPr>
          <w:color w:val="111111"/>
          <w:w w:val="105"/>
        </w:rPr>
        <w:t>dimensionality</w:t>
      </w:r>
      <w:r>
        <w:rPr>
          <w:color w:val="111111"/>
          <w:spacing w:val="-5"/>
          <w:w w:val="105"/>
        </w:rPr>
        <w:t> </w:t>
      </w:r>
      <w:r>
        <w:rPr>
          <w:color w:val="111111"/>
          <w:w w:val="105"/>
        </w:rPr>
        <w:t>reduction technique or</w:t>
      </w:r>
      <w:r>
        <w:rPr>
          <w:color w:val="111111"/>
          <w:spacing w:val="-4"/>
          <w:w w:val="105"/>
        </w:rPr>
        <w:t> </w:t>
      </w:r>
      <w:r>
        <w:rPr>
          <w:color w:val="111111"/>
          <w:w w:val="105"/>
        </w:rPr>
        <w:t>a</w:t>
      </w:r>
      <w:r>
        <w:rPr>
          <w:color w:val="111111"/>
          <w:spacing w:val="-3"/>
          <w:w w:val="105"/>
        </w:rPr>
        <w:t> </w:t>
      </w:r>
      <w:r>
        <w:rPr>
          <w:color w:val="111111"/>
          <w:w w:val="105"/>
        </w:rPr>
        <w:t>classifier algorithm? Medium; Towards</w:t>
      </w:r>
      <w:r>
        <w:rPr>
          <w:color w:val="111111"/>
          <w:w w:val="105"/>
        </w:rPr>
        <w:t> Data</w:t>
      </w:r>
      <w:r>
        <w:rPr>
          <w:color w:val="111111"/>
          <w:w w:val="105"/>
        </w:rPr>
        <w:t> Science.</w:t>
      </w:r>
      <w:r>
        <w:rPr>
          <w:color w:val="111111"/>
          <w:w w:val="105"/>
        </w:rPr>
        <w:t> </w:t>
      </w:r>
      <w:r>
        <w:rPr>
          <w:color w:val="136BC3"/>
          <w:w w:val="105"/>
          <w:u w:val="thick" w:color="136BC3"/>
        </w:rPr>
        <w:t>https:</w:t>
      </w:r>
      <w:r>
        <w:rPr>
          <w:color w:val="3680CC"/>
          <w:w w:val="105"/>
          <w:u w:val="thick" w:color="136BC3"/>
        </w:rPr>
        <w:t>//</w:t>
      </w:r>
      <w:r>
        <w:rPr>
          <w:color w:val="136BC3"/>
          <w:w w:val="105"/>
          <w:u w:val="thick" w:color="136BC3"/>
        </w:rPr>
        <w:t>towardsdatascience.com</w:t>
      </w:r>
      <w:r>
        <w:rPr>
          <w:color w:val="3680CC"/>
          <w:w w:val="105"/>
          <w:u w:val="thick" w:color="136BC3"/>
        </w:rPr>
        <w:t>/</w:t>
      </w:r>
      <w:r>
        <w:rPr>
          <w:color w:val="136BC3"/>
          <w:w w:val="105"/>
          <w:u w:val="thick" w:color="136BC3"/>
        </w:rPr>
        <w:t>is-lda-a-dimensionality-reduction-technique-or-a­</w:t>
      </w:r>
      <w:r>
        <w:rPr>
          <w:color w:val="136BC3"/>
          <w:w w:val="105"/>
        </w:rPr>
        <w:t> </w:t>
      </w:r>
      <w:r>
        <w:rPr>
          <w:color w:val="136BC3"/>
          <w:spacing w:val="-2"/>
          <w:w w:val="105"/>
          <w:u w:val="single" w:color="0562C1"/>
        </w:rPr>
        <w:t>classifier-algorithm-eeed4de9953a</w:t>
      </w:r>
    </w:p>
    <w:p>
      <w:pPr>
        <w:pStyle w:val="BodyText"/>
        <w:spacing w:line="376" w:lineRule="auto" w:before="165"/>
        <w:ind w:left="844" w:right="831" w:hanging="724"/>
        <w:jc w:val="both"/>
      </w:pPr>
      <w:r>
        <w:rPr>
          <w:color w:val="111111"/>
          <w:w w:val="105"/>
        </w:rPr>
        <w:t>Hosack,</w:t>
      </w:r>
      <w:r>
        <w:rPr>
          <w:color w:val="111111"/>
          <w:w w:val="105"/>
        </w:rPr>
        <w:t> P.,</w:t>
      </w:r>
      <w:r>
        <w:rPr>
          <w:color w:val="111111"/>
          <w:w w:val="105"/>
        </w:rPr>
        <w:t> &amp;</w:t>
      </w:r>
      <w:r>
        <w:rPr>
          <w:color w:val="111111"/>
          <w:w w:val="105"/>
        </w:rPr>
        <w:t> Miller,</w:t>
      </w:r>
      <w:r>
        <w:rPr>
          <w:color w:val="111111"/>
          <w:w w:val="105"/>
        </w:rPr>
        <w:t> L.</w:t>
      </w:r>
      <w:r>
        <w:rPr>
          <w:color w:val="111111"/>
          <w:w w:val="105"/>
        </w:rPr>
        <w:t> (2017,</w:t>
      </w:r>
      <w:r>
        <w:rPr>
          <w:color w:val="111111"/>
          <w:w w:val="105"/>
        </w:rPr>
        <w:t> June).</w:t>
      </w:r>
      <w:r>
        <w:rPr>
          <w:color w:val="111111"/>
          <w:w w:val="105"/>
        </w:rPr>
        <w:t> Preventing</w:t>
      </w:r>
      <w:r>
        <w:rPr>
          <w:color w:val="111111"/>
          <w:w w:val="105"/>
        </w:rPr>
        <w:t> and</w:t>
      </w:r>
      <w:r>
        <w:rPr>
          <w:color w:val="111111"/>
          <w:w w:val="105"/>
        </w:rPr>
        <w:t> Managing</w:t>
      </w:r>
      <w:r>
        <w:rPr>
          <w:color w:val="111111"/>
          <w:w w:val="105"/>
        </w:rPr>
        <w:t> Plant</w:t>
      </w:r>
      <w:r>
        <w:rPr>
          <w:color w:val="111111"/>
          <w:w w:val="105"/>
        </w:rPr>
        <w:t> Diseases.</w:t>
      </w:r>
      <w:r>
        <w:rPr>
          <w:color w:val="111111"/>
          <w:w w:val="105"/>
        </w:rPr>
        <w:t> Extension.missouri.edu. </w:t>
      </w:r>
      <w:r>
        <w:rPr>
          <w:color w:val="136BC3"/>
          <w:spacing w:val="-2"/>
          <w:w w:val="105"/>
          <w:u w:val="single" w:color="0562C1"/>
        </w:rPr>
        <w:t>https:</w:t>
      </w:r>
      <w:r>
        <w:rPr>
          <w:color w:val="4B8CD1"/>
          <w:spacing w:val="-2"/>
          <w:w w:val="105"/>
          <w:u w:val="single" w:color="0562C1"/>
        </w:rPr>
        <w:t>//</w:t>
      </w:r>
      <w:r>
        <w:rPr>
          <w:color w:val="136BC3"/>
          <w:spacing w:val="-2"/>
          <w:w w:val="105"/>
          <w:u w:val="single" w:color="0562C1"/>
        </w:rPr>
        <w:t>extension</w:t>
      </w:r>
      <w:r>
        <w:rPr>
          <w:color w:val="3680CC"/>
          <w:spacing w:val="-2"/>
          <w:w w:val="105"/>
          <w:u w:val="single" w:color="0562C1"/>
        </w:rPr>
        <w:t>.</w:t>
      </w:r>
      <w:r>
        <w:rPr>
          <w:color w:val="136BC3"/>
          <w:spacing w:val="-2"/>
          <w:w w:val="105"/>
          <w:u w:val="single" w:color="0562C1"/>
        </w:rPr>
        <w:t>missouri</w:t>
      </w:r>
      <w:r>
        <w:rPr>
          <w:color w:val="3680CC"/>
          <w:spacing w:val="-2"/>
          <w:w w:val="105"/>
          <w:u w:val="single" w:color="0562C1"/>
        </w:rPr>
        <w:t>.</w:t>
      </w:r>
      <w:r>
        <w:rPr>
          <w:color w:val="136BC3"/>
          <w:spacing w:val="-2"/>
          <w:w w:val="105"/>
          <w:u w:val="single" w:color="0562C1"/>
        </w:rPr>
        <w:t>edu</w:t>
      </w:r>
      <w:r>
        <w:rPr>
          <w:color w:val="4B8CD1"/>
          <w:spacing w:val="-2"/>
          <w:w w:val="105"/>
          <w:u w:val="single" w:color="0562C1"/>
        </w:rPr>
        <w:t>/</w:t>
      </w:r>
      <w:r>
        <w:rPr>
          <w:color w:val="136BC3"/>
          <w:spacing w:val="-2"/>
          <w:w w:val="105"/>
          <w:u w:val="single" w:color="0562C1"/>
        </w:rPr>
        <w:t>publications</w:t>
      </w:r>
      <w:r>
        <w:rPr>
          <w:color w:val="3680CC"/>
          <w:spacing w:val="-2"/>
          <w:w w:val="105"/>
          <w:u w:val="single" w:color="0562C1"/>
        </w:rPr>
        <w:t>/</w:t>
      </w:r>
      <w:r>
        <w:rPr>
          <w:color w:val="136BC3"/>
          <w:spacing w:val="-2"/>
          <w:w w:val="105"/>
          <w:u w:val="single" w:color="0562C1"/>
        </w:rPr>
        <w:t>mg13</w:t>
      </w:r>
    </w:p>
    <w:p>
      <w:pPr>
        <w:pStyle w:val="BodyText"/>
        <w:spacing w:line="372" w:lineRule="auto" w:before="164"/>
        <w:ind w:left="844" w:right="844" w:hanging="722"/>
        <w:jc w:val="both"/>
      </w:pPr>
      <w:r>
        <w:rPr>
          <w:color w:val="111111"/>
          <w:w w:val="105"/>
        </w:rPr>
        <w:t>Anyoha,</w:t>
      </w:r>
      <w:r>
        <w:rPr>
          <w:color w:val="111111"/>
          <w:w w:val="105"/>
        </w:rPr>
        <w:t> R.</w:t>
      </w:r>
      <w:r>
        <w:rPr>
          <w:color w:val="111111"/>
          <w:w w:val="105"/>
        </w:rPr>
        <w:t> (2017,</w:t>
      </w:r>
      <w:r>
        <w:rPr>
          <w:color w:val="111111"/>
          <w:w w:val="105"/>
        </w:rPr>
        <w:t> August</w:t>
      </w:r>
      <w:r>
        <w:rPr>
          <w:color w:val="111111"/>
          <w:w w:val="105"/>
        </w:rPr>
        <w:t> 28).</w:t>
      </w:r>
      <w:r>
        <w:rPr>
          <w:color w:val="111111"/>
          <w:w w:val="105"/>
        </w:rPr>
        <w:t> The</w:t>
      </w:r>
      <w:r>
        <w:rPr>
          <w:color w:val="111111"/>
          <w:w w:val="105"/>
        </w:rPr>
        <w:t> History</w:t>
      </w:r>
      <w:r>
        <w:rPr>
          <w:color w:val="111111"/>
          <w:w w:val="105"/>
        </w:rPr>
        <w:t> of</w:t>
      </w:r>
      <w:r>
        <w:rPr>
          <w:color w:val="111111"/>
          <w:w w:val="105"/>
        </w:rPr>
        <w:t> Artificial</w:t>
      </w:r>
      <w:r>
        <w:rPr>
          <w:color w:val="111111"/>
          <w:w w:val="105"/>
        </w:rPr>
        <w:t> Intelligence.</w:t>
      </w:r>
      <w:r>
        <w:rPr>
          <w:color w:val="111111"/>
          <w:w w:val="105"/>
        </w:rPr>
        <w:t> Science</w:t>
      </w:r>
      <w:r>
        <w:rPr>
          <w:color w:val="111111"/>
          <w:w w:val="105"/>
        </w:rPr>
        <w:t> in</w:t>
      </w:r>
      <w:r>
        <w:rPr>
          <w:color w:val="111111"/>
          <w:w w:val="105"/>
        </w:rPr>
        <w:t> the</w:t>
      </w:r>
      <w:r>
        <w:rPr>
          <w:color w:val="111111"/>
          <w:w w:val="105"/>
        </w:rPr>
        <w:t> News;</w:t>
      </w:r>
      <w:r>
        <w:rPr>
          <w:color w:val="111111"/>
          <w:w w:val="105"/>
        </w:rPr>
        <w:t> Harvard</w:t>
      </w:r>
      <w:r>
        <w:rPr>
          <w:color w:val="111111"/>
          <w:w w:val="105"/>
        </w:rPr>
        <w:t> University. </w:t>
      </w:r>
      <w:r>
        <w:rPr>
          <w:color w:val="136BC3"/>
          <w:spacing w:val="-2"/>
          <w:w w:val="105"/>
          <w:u w:val="single" w:color="0562C1"/>
        </w:rPr>
        <w:t>https:</w:t>
      </w:r>
      <w:r>
        <w:rPr>
          <w:color w:val="4B8CD1"/>
          <w:spacing w:val="-2"/>
          <w:w w:val="105"/>
          <w:u w:val="single" w:color="0562C1"/>
        </w:rPr>
        <w:t>//</w:t>
      </w:r>
      <w:r>
        <w:rPr>
          <w:color w:val="136BC3"/>
          <w:spacing w:val="-2"/>
          <w:w w:val="105"/>
          <w:u w:val="single" w:color="0562C1"/>
        </w:rPr>
        <w:t>sitn.hms.harvard</w:t>
      </w:r>
      <w:r>
        <w:rPr>
          <w:color w:val="3680CC"/>
          <w:spacing w:val="-2"/>
          <w:w w:val="105"/>
          <w:u w:val="single" w:color="0562C1"/>
        </w:rPr>
        <w:t>.</w:t>
      </w:r>
      <w:r>
        <w:rPr>
          <w:color w:val="136BC3"/>
          <w:spacing w:val="-2"/>
          <w:w w:val="105"/>
          <w:u w:val="single" w:color="0562C1"/>
        </w:rPr>
        <w:t>edu</w:t>
      </w:r>
      <w:r>
        <w:rPr>
          <w:color w:val="4B8CD1"/>
          <w:spacing w:val="-2"/>
          <w:w w:val="105"/>
          <w:u w:val="single" w:color="0562C1"/>
        </w:rPr>
        <w:t>/</w:t>
      </w:r>
      <w:r>
        <w:rPr>
          <w:color w:val="136BC3"/>
          <w:spacing w:val="-2"/>
          <w:w w:val="105"/>
          <w:u w:val="single" w:color="0562C1"/>
        </w:rPr>
        <w:t>flash/2017</w:t>
      </w:r>
      <w:r>
        <w:rPr>
          <w:color w:val="3680CC"/>
          <w:spacing w:val="-2"/>
          <w:w w:val="105"/>
          <w:u w:val="single" w:color="0562C1"/>
        </w:rPr>
        <w:t>/</w:t>
      </w:r>
      <w:r>
        <w:rPr>
          <w:color w:val="136BC3"/>
          <w:spacing w:val="-2"/>
          <w:w w:val="105"/>
          <w:u w:val="single" w:color="0562C1"/>
        </w:rPr>
        <w:t>history-artificial-intelligence</w:t>
      </w:r>
      <w:r>
        <w:rPr>
          <w:color w:val="3680CC"/>
          <w:spacing w:val="-2"/>
          <w:w w:val="105"/>
          <w:u w:val="single" w:color="0562C1"/>
        </w:rPr>
        <w:t>/</w:t>
      </w:r>
    </w:p>
    <w:p>
      <w:pPr>
        <w:pStyle w:val="BodyText"/>
        <w:spacing w:line="376" w:lineRule="auto" w:before="169"/>
        <w:ind w:left="849" w:right="831" w:hanging="727"/>
        <w:jc w:val="both"/>
      </w:pPr>
      <w:r>
        <w:rPr>
          <w:color w:val="111111"/>
          <w:w w:val="105"/>
        </w:rPr>
        <w:t>Narkhede,</w:t>
      </w:r>
      <w:r>
        <w:rPr>
          <w:color w:val="111111"/>
          <w:w w:val="105"/>
        </w:rPr>
        <w:t> S.</w:t>
      </w:r>
      <w:r>
        <w:rPr>
          <w:color w:val="111111"/>
          <w:w w:val="105"/>
        </w:rPr>
        <w:t> (2018,</w:t>
      </w:r>
      <w:r>
        <w:rPr>
          <w:color w:val="111111"/>
          <w:w w:val="105"/>
        </w:rPr>
        <w:t> May</w:t>
      </w:r>
      <w:r>
        <w:rPr>
          <w:color w:val="111111"/>
          <w:w w:val="105"/>
        </w:rPr>
        <w:t> 9).</w:t>
      </w:r>
      <w:r>
        <w:rPr>
          <w:color w:val="111111"/>
          <w:w w:val="105"/>
        </w:rPr>
        <w:t> Understanding</w:t>
      </w:r>
      <w:r>
        <w:rPr>
          <w:color w:val="111111"/>
          <w:w w:val="105"/>
        </w:rPr>
        <w:t> Confusion</w:t>
      </w:r>
      <w:r>
        <w:rPr>
          <w:color w:val="111111"/>
          <w:w w:val="105"/>
        </w:rPr>
        <w:t> Matrix</w:t>
      </w:r>
      <w:r>
        <w:rPr>
          <w:color w:val="111111"/>
          <w:w w:val="105"/>
        </w:rPr>
        <w:t> </w:t>
      </w:r>
      <w:r>
        <w:rPr>
          <w:color w:val="010101"/>
          <w:w w:val="105"/>
        </w:rPr>
        <w:t>-</w:t>
      </w:r>
      <w:r>
        <w:rPr>
          <w:color w:val="010101"/>
          <w:w w:val="105"/>
        </w:rPr>
        <w:t> </w:t>
      </w:r>
      <w:r>
        <w:rPr>
          <w:color w:val="111111"/>
          <w:w w:val="105"/>
        </w:rPr>
        <w:t>Towards</w:t>
      </w:r>
      <w:r>
        <w:rPr>
          <w:color w:val="111111"/>
          <w:w w:val="105"/>
        </w:rPr>
        <w:t> Data</w:t>
      </w:r>
      <w:r>
        <w:rPr>
          <w:color w:val="111111"/>
          <w:w w:val="105"/>
        </w:rPr>
        <w:t> Science.</w:t>
      </w:r>
      <w:r>
        <w:rPr>
          <w:color w:val="111111"/>
          <w:w w:val="105"/>
        </w:rPr>
        <w:t> Medium. </w:t>
      </w:r>
      <w:r>
        <w:rPr>
          <w:color w:val="136BC3"/>
          <w:spacing w:val="-2"/>
          <w:w w:val="105"/>
          <w:u w:val="single" w:color="0562C1"/>
        </w:rPr>
        <w:t>https:</w:t>
      </w:r>
      <w:r>
        <w:rPr>
          <w:color w:val="3680CC"/>
          <w:spacing w:val="-2"/>
          <w:w w:val="105"/>
          <w:u w:val="single" w:color="0562C1"/>
        </w:rPr>
        <w:t>//</w:t>
      </w:r>
      <w:r>
        <w:rPr>
          <w:color w:val="136BC3"/>
          <w:spacing w:val="-2"/>
          <w:w w:val="105"/>
          <w:u w:val="single" w:color="0562C1"/>
        </w:rPr>
        <w:t>towardsdatascience.com/understanding-confusion-matrix-a9ad42dcfd62</w:t>
      </w:r>
    </w:p>
    <w:p>
      <w:pPr>
        <w:pStyle w:val="BodyText"/>
        <w:spacing w:line="381" w:lineRule="auto" w:before="160"/>
        <w:ind w:left="843" w:right="820" w:hanging="717"/>
        <w:jc w:val="both"/>
      </w:pPr>
      <w:r>
        <w:rPr>
          <w:color w:val="111111"/>
          <w:w w:val="105"/>
        </w:rPr>
        <w:t>Wilimitis,</w:t>
      </w:r>
      <w:r>
        <w:rPr>
          <w:color w:val="111111"/>
          <w:w w:val="105"/>
        </w:rPr>
        <w:t> D.</w:t>
      </w:r>
      <w:r>
        <w:rPr>
          <w:color w:val="111111"/>
          <w:w w:val="105"/>
        </w:rPr>
        <w:t> (2019,</w:t>
      </w:r>
      <w:r>
        <w:rPr>
          <w:color w:val="111111"/>
          <w:w w:val="105"/>
        </w:rPr>
        <w:t> February</w:t>
      </w:r>
      <w:r>
        <w:rPr>
          <w:color w:val="111111"/>
          <w:w w:val="105"/>
        </w:rPr>
        <w:t> 21).</w:t>
      </w:r>
      <w:r>
        <w:rPr>
          <w:color w:val="111111"/>
          <w:w w:val="105"/>
        </w:rPr>
        <w:t> The</w:t>
      </w:r>
      <w:r>
        <w:rPr>
          <w:color w:val="111111"/>
          <w:w w:val="105"/>
        </w:rPr>
        <w:t> Kernel</w:t>
      </w:r>
      <w:r>
        <w:rPr>
          <w:color w:val="111111"/>
          <w:w w:val="105"/>
        </w:rPr>
        <w:t> Trick.</w:t>
      </w:r>
      <w:r>
        <w:rPr>
          <w:color w:val="111111"/>
          <w:w w:val="105"/>
        </w:rPr>
        <w:t> Medium.</w:t>
      </w:r>
      <w:r>
        <w:rPr>
          <w:color w:val="111111"/>
          <w:w w:val="105"/>
        </w:rPr>
        <w:t> </w:t>
      </w:r>
      <w:r>
        <w:rPr>
          <w:color w:val="136BC3"/>
          <w:w w:val="105"/>
          <w:u w:val="thick" w:color="136BC3"/>
        </w:rPr>
        <w:t>https:</w:t>
      </w:r>
      <w:r>
        <w:rPr>
          <w:color w:val="3680CC"/>
          <w:w w:val="105"/>
          <w:u w:val="thick" w:color="136BC3"/>
        </w:rPr>
        <w:t>//</w:t>
      </w:r>
      <w:r>
        <w:rPr>
          <w:color w:val="136BC3"/>
          <w:w w:val="105"/>
          <w:u w:val="thick" w:color="136BC3"/>
        </w:rPr>
        <w:t>towardsdatascience.com/the-kemel-trick­</w:t>
      </w:r>
      <w:r>
        <w:rPr>
          <w:color w:val="136BC3"/>
          <w:w w:val="105"/>
        </w:rPr>
        <w:t> </w:t>
      </w:r>
      <w:r>
        <w:rPr>
          <w:color w:val="136BC3"/>
          <w:spacing w:val="-2"/>
          <w:w w:val="105"/>
          <w:u w:val="single" w:color="0562C1"/>
        </w:rPr>
        <w:t>c98cdbcaeb3f</w:t>
      </w:r>
    </w:p>
    <w:p>
      <w:pPr>
        <w:spacing w:line="364" w:lineRule="auto" w:before="145"/>
        <w:ind w:left="841" w:right="824" w:hanging="720"/>
        <w:jc w:val="both"/>
        <w:rPr>
          <w:sz w:val="21"/>
        </w:rPr>
      </w:pPr>
      <w:r>
        <w:rPr>
          <w:color w:val="111111"/>
          <w:w w:val="105"/>
          <w:sz w:val="21"/>
        </w:rPr>
        <w:t>Zaid</w:t>
      </w:r>
      <w:r>
        <w:rPr>
          <w:color w:val="111111"/>
          <w:spacing w:val="-5"/>
          <w:w w:val="105"/>
          <w:sz w:val="21"/>
        </w:rPr>
        <w:t> </w:t>
      </w:r>
      <w:r>
        <w:rPr>
          <w:color w:val="111111"/>
          <w:w w:val="105"/>
          <w:sz w:val="21"/>
        </w:rPr>
        <w:t>Alissa</w:t>
      </w:r>
      <w:r>
        <w:rPr>
          <w:color w:val="111111"/>
          <w:spacing w:val="-5"/>
          <w:w w:val="105"/>
          <w:sz w:val="21"/>
        </w:rPr>
        <w:t> </w:t>
      </w:r>
      <w:r>
        <w:rPr>
          <w:color w:val="111111"/>
          <w:w w:val="105"/>
          <w:sz w:val="21"/>
        </w:rPr>
        <w:t>Almaliki.</w:t>
      </w:r>
      <w:r>
        <w:rPr>
          <w:color w:val="111111"/>
          <w:spacing w:val="-5"/>
          <w:w w:val="105"/>
          <w:sz w:val="21"/>
        </w:rPr>
        <w:t> </w:t>
      </w:r>
      <w:r>
        <w:rPr>
          <w:color w:val="111111"/>
          <w:w w:val="105"/>
          <w:sz w:val="21"/>
        </w:rPr>
        <w:t>(2019,</w:t>
      </w:r>
      <w:r>
        <w:rPr>
          <w:color w:val="111111"/>
          <w:spacing w:val="-5"/>
          <w:w w:val="105"/>
          <w:sz w:val="21"/>
        </w:rPr>
        <w:t> </w:t>
      </w:r>
      <w:r>
        <w:rPr>
          <w:color w:val="111111"/>
          <w:w w:val="105"/>
          <w:sz w:val="21"/>
        </w:rPr>
        <w:t>March</w:t>
      </w:r>
      <w:r>
        <w:rPr>
          <w:color w:val="111111"/>
          <w:w w:val="105"/>
          <w:sz w:val="21"/>
        </w:rPr>
        <w:t> 19).</w:t>
      </w:r>
      <w:r>
        <w:rPr>
          <w:color w:val="111111"/>
          <w:spacing w:val="-3"/>
          <w:w w:val="105"/>
          <w:sz w:val="21"/>
        </w:rPr>
        <w:t> </w:t>
      </w:r>
      <w:r>
        <w:rPr>
          <w:i/>
          <w:color w:val="111111"/>
          <w:w w:val="105"/>
          <w:sz w:val="22"/>
        </w:rPr>
        <w:t>Do</w:t>
      </w:r>
      <w:r>
        <w:rPr>
          <w:i/>
          <w:color w:val="111111"/>
          <w:spacing w:val="-13"/>
          <w:w w:val="105"/>
          <w:sz w:val="22"/>
        </w:rPr>
        <w:t> </w:t>
      </w:r>
      <w:r>
        <w:rPr>
          <w:i/>
          <w:color w:val="111111"/>
          <w:w w:val="105"/>
          <w:sz w:val="22"/>
        </w:rPr>
        <w:t>you</w:t>
      </w:r>
      <w:r>
        <w:rPr>
          <w:i/>
          <w:color w:val="111111"/>
          <w:spacing w:val="-6"/>
          <w:w w:val="105"/>
          <w:sz w:val="22"/>
        </w:rPr>
        <w:t> </w:t>
      </w:r>
      <w:r>
        <w:rPr>
          <w:i/>
          <w:color w:val="111111"/>
          <w:w w:val="105"/>
          <w:sz w:val="22"/>
        </w:rPr>
        <w:t>know</w:t>
      </w:r>
      <w:r>
        <w:rPr>
          <w:i/>
          <w:color w:val="111111"/>
          <w:spacing w:val="-6"/>
          <w:w w:val="105"/>
          <w:sz w:val="22"/>
        </w:rPr>
        <w:t> </w:t>
      </w:r>
      <w:r>
        <w:rPr>
          <w:i/>
          <w:color w:val="111111"/>
          <w:w w:val="105"/>
          <w:sz w:val="22"/>
        </w:rPr>
        <w:t>how</w:t>
      </w:r>
      <w:r>
        <w:rPr>
          <w:i/>
          <w:color w:val="111111"/>
          <w:spacing w:val="-14"/>
          <w:w w:val="105"/>
          <w:sz w:val="22"/>
        </w:rPr>
        <w:t> </w:t>
      </w:r>
      <w:r>
        <w:rPr>
          <w:i/>
          <w:color w:val="111111"/>
          <w:w w:val="105"/>
          <w:sz w:val="22"/>
        </w:rPr>
        <w:t>to</w:t>
      </w:r>
      <w:r>
        <w:rPr>
          <w:i/>
          <w:color w:val="111111"/>
          <w:spacing w:val="-14"/>
          <w:w w:val="105"/>
          <w:sz w:val="22"/>
        </w:rPr>
        <w:t> </w:t>
      </w:r>
      <w:r>
        <w:rPr>
          <w:i/>
          <w:color w:val="1F1F1F"/>
          <w:w w:val="105"/>
          <w:sz w:val="22"/>
        </w:rPr>
        <w:t>choose</w:t>
      </w:r>
      <w:r>
        <w:rPr>
          <w:i/>
          <w:color w:val="1F1F1F"/>
          <w:spacing w:val="-8"/>
          <w:w w:val="105"/>
          <w:sz w:val="22"/>
        </w:rPr>
        <w:t> </w:t>
      </w:r>
      <w:r>
        <w:rPr>
          <w:i/>
          <w:color w:val="111111"/>
          <w:w w:val="105"/>
          <w:sz w:val="22"/>
        </w:rPr>
        <w:t>the</w:t>
      </w:r>
      <w:r>
        <w:rPr>
          <w:i/>
          <w:color w:val="111111"/>
          <w:spacing w:val="-11"/>
          <w:w w:val="105"/>
          <w:sz w:val="22"/>
        </w:rPr>
        <w:t> </w:t>
      </w:r>
      <w:r>
        <w:rPr>
          <w:i/>
          <w:color w:val="111111"/>
          <w:w w:val="105"/>
          <w:sz w:val="22"/>
        </w:rPr>
        <w:t>right</w:t>
      </w:r>
      <w:r>
        <w:rPr>
          <w:i/>
          <w:color w:val="111111"/>
          <w:spacing w:val="-6"/>
          <w:w w:val="105"/>
          <w:sz w:val="22"/>
        </w:rPr>
        <w:t> </w:t>
      </w:r>
      <w:r>
        <w:rPr>
          <w:i/>
          <w:color w:val="111111"/>
          <w:w w:val="105"/>
          <w:sz w:val="22"/>
        </w:rPr>
        <w:t>machine</w:t>
      </w:r>
      <w:r>
        <w:rPr>
          <w:i/>
          <w:color w:val="111111"/>
          <w:spacing w:val="-8"/>
          <w:w w:val="105"/>
          <w:sz w:val="22"/>
        </w:rPr>
        <w:t> </w:t>
      </w:r>
      <w:r>
        <w:rPr>
          <w:i/>
          <w:color w:val="111111"/>
          <w:w w:val="105"/>
          <w:sz w:val="22"/>
        </w:rPr>
        <w:t>learning</w:t>
      </w:r>
      <w:r>
        <w:rPr>
          <w:i/>
          <w:color w:val="111111"/>
          <w:spacing w:val="-1"/>
          <w:w w:val="105"/>
          <w:sz w:val="22"/>
        </w:rPr>
        <w:t> </w:t>
      </w:r>
      <w:r>
        <w:rPr>
          <w:i/>
          <w:color w:val="111111"/>
          <w:w w:val="105"/>
          <w:sz w:val="22"/>
        </w:rPr>
        <w:t>algorithm</w:t>
      </w:r>
      <w:r>
        <w:rPr>
          <w:i/>
          <w:color w:val="111111"/>
          <w:spacing w:val="-9"/>
          <w:w w:val="105"/>
          <w:sz w:val="22"/>
        </w:rPr>
        <w:t> </w:t>
      </w:r>
      <w:r>
        <w:rPr>
          <w:i/>
          <w:color w:val="111111"/>
          <w:w w:val="105"/>
          <w:sz w:val="22"/>
        </w:rPr>
        <w:t>among</w:t>
      </w:r>
      <w:r>
        <w:rPr>
          <w:i/>
          <w:color w:val="111111"/>
          <w:spacing w:val="-5"/>
          <w:w w:val="105"/>
          <w:sz w:val="22"/>
        </w:rPr>
        <w:t> </w:t>
      </w:r>
      <w:r>
        <w:rPr>
          <w:i/>
          <w:color w:val="1F1F1F"/>
          <w:w w:val="105"/>
          <w:sz w:val="22"/>
        </w:rPr>
        <w:t>7</w:t>
      </w:r>
      <w:r>
        <w:rPr>
          <w:i/>
          <w:color w:val="1F1F1F"/>
          <w:w w:val="105"/>
          <w:sz w:val="22"/>
        </w:rPr>
        <w:t> </w:t>
      </w:r>
      <w:r>
        <w:rPr>
          <w:i/>
          <w:color w:val="111111"/>
          <w:w w:val="105"/>
          <w:sz w:val="22"/>
        </w:rPr>
        <w:t>different types?</w:t>
      </w:r>
      <w:r>
        <w:rPr>
          <w:i/>
          <w:color w:val="111111"/>
          <w:spacing w:val="-5"/>
          <w:w w:val="105"/>
          <w:sz w:val="22"/>
        </w:rPr>
        <w:t> </w:t>
      </w:r>
      <w:r>
        <w:rPr>
          <w:color w:val="111111"/>
          <w:w w:val="105"/>
          <w:sz w:val="21"/>
        </w:rPr>
        <w:t>Towards</w:t>
      </w:r>
      <w:r>
        <w:rPr>
          <w:color w:val="111111"/>
          <w:spacing w:val="-4"/>
          <w:w w:val="105"/>
          <w:sz w:val="21"/>
        </w:rPr>
        <w:t> </w:t>
      </w:r>
      <w:r>
        <w:rPr>
          <w:color w:val="111111"/>
          <w:w w:val="105"/>
          <w:sz w:val="21"/>
        </w:rPr>
        <w:t>Data</w:t>
      </w:r>
      <w:r>
        <w:rPr>
          <w:color w:val="111111"/>
          <w:spacing w:val="-7"/>
          <w:w w:val="105"/>
          <w:sz w:val="21"/>
        </w:rPr>
        <w:t> </w:t>
      </w:r>
      <w:r>
        <w:rPr>
          <w:color w:val="111111"/>
          <w:w w:val="105"/>
          <w:sz w:val="21"/>
        </w:rPr>
        <w:t>Science;</w:t>
      </w:r>
      <w:r>
        <w:rPr>
          <w:color w:val="111111"/>
          <w:spacing w:val="-2"/>
          <w:w w:val="105"/>
          <w:sz w:val="21"/>
        </w:rPr>
        <w:t> </w:t>
      </w:r>
      <w:r>
        <w:rPr>
          <w:color w:val="111111"/>
          <w:w w:val="105"/>
          <w:sz w:val="21"/>
        </w:rPr>
        <w:t>Towards Data</w:t>
      </w:r>
      <w:r>
        <w:rPr>
          <w:color w:val="111111"/>
          <w:spacing w:val="-11"/>
          <w:w w:val="105"/>
          <w:sz w:val="21"/>
        </w:rPr>
        <w:t> </w:t>
      </w:r>
      <w:r>
        <w:rPr>
          <w:color w:val="111111"/>
          <w:w w:val="105"/>
          <w:sz w:val="21"/>
        </w:rPr>
        <w:t>Science. </w:t>
      </w:r>
      <w:r>
        <w:rPr>
          <w:color w:val="136BC3"/>
          <w:w w:val="105"/>
          <w:sz w:val="21"/>
          <w:u w:val="thick" w:color="136BC3"/>
        </w:rPr>
        <w:t>https:</w:t>
      </w:r>
      <w:r>
        <w:rPr>
          <w:color w:val="4B8CD1"/>
          <w:w w:val="105"/>
          <w:sz w:val="21"/>
          <w:u w:val="thick" w:color="136BC3"/>
        </w:rPr>
        <w:t>//</w:t>
      </w:r>
      <w:r>
        <w:rPr>
          <w:color w:val="136BC3"/>
          <w:w w:val="105"/>
          <w:sz w:val="21"/>
          <w:u w:val="thick" w:color="136BC3"/>
        </w:rPr>
        <w:t>towardsdatascience.com</w:t>
      </w:r>
      <w:r>
        <w:rPr>
          <w:color w:val="4B8CD1"/>
          <w:w w:val="105"/>
          <w:sz w:val="21"/>
          <w:u w:val="thick" w:color="136BC3"/>
        </w:rPr>
        <w:t>/</w:t>
      </w:r>
      <w:r>
        <w:rPr>
          <w:color w:val="136BC3"/>
          <w:w w:val="105"/>
          <w:sz w:val="21"/>
          <w:u w:val="thick" w:color="136BC3"/>
        </w:rPr>
        <w:t>do-you-know­</w:t>
      </w:r>
      <w:r>
        <w:rPr>
          <w:color w:val="136BC3"/>
          <w:w w:val="105"/>
          <w:sz w:val="21"/>
        </w:rPr>
        <w:t> </w:t>
      </w:r>
      <w:r>
        <w:rPr>
          <w:color w:val="136BC3"/>
          <w:w w:val="105"/>
          <w:sz w:val="21"/>
          <w:u w:val="single" w:color="0562C1"/>
        </w:rPr>
        <w:t>how-to-ch</w:t>
      </w:r>
      <w:r>
        <w:rPr>
          <w:color w:val="136BC3"/>
          <w:spacing w:val="-30"/>
          <w:w w:val="105"/>
          <w:sz w:val="21"/>
          <w:u w:val="single" w:color="0562C1"/>
        </w:rPr>
        <w:t> </w:t>
      </w:r>
      <w:r>
        <w:rPr>
          <w:color w:val="136BC3"/>
          <w:w w:val="105"/>
          <w:sz w:val="21"/>
          <w:u w:val="single" w:color="0562C1"/>
        </w:rPr>
        <w:t>oose-the-ri</w:t>
      </w:r>
      <w:r>
        <w:rPr>
          <w:color w:val="136BC3"/>
          <w:spacing w:val="-24"/>
          <w:w w:val="105"/>
          <w:sz w:val="21"/>
          <w:u w:val="single" w:color="0562C1"/>
        </w:rPr>
        <w:t> </w:t>
      </w:r>
      <w:r>
        <w:rPr>
          <w:color w:val="136BC3"/>
          <w:w w:val="105"/>
          <w:sz w:val="21"/>
          <w:u w:val="single" w:color="0562C1"/>
        </w:rPr>
        <w:t>ght-mach</w:t>
      </w:r>
      <w:r>
        <w:rPr>
          <w:color w:val="136BC3"/>
          <w:spacing w:val="-28"/>
          <w:w w:val="105"/>
          <w:sz w:val="21"/>
          <w:u w:val="single" w:color="0562C1"/>
        </w:rPr>
        <w:t> </w:t>
      </w:r>
      <w:r>
        <w:rPr>
          <w:color w:val="136BC3"/>
          <w:w w:val="105"/>
          <w:sz w:val="21"/>
          <w:u w:val="single" w:color="0562C1"/>
        </w:rPr>
        <w:t>ine-1earning-algorithm-among-7-different-types-295d0b0c7f60</w:t>
      </w:r>
    </w:p>
    <w:p>
      <w:pPr>
        <w:pStyle w:val="BodyText"/>
        <w:spacing w:line="376" w:lineRule="auto" w:before="176"/>
        <w:ind w:left="842" w:right="819" w:hanging="710"/>
        <w:jc w:val="both"/>
      </w:pPr>
      <w:r>
        <w:rPr>
          <w:color w:val="111111"/>
          <w:w w:val="105"/>
        </w:rPr>
        <w:t>Alexandre</w:t>
      </w:r>
      <w:r>
        <w:rPr>
          <w:color w:val="111111"/>
          <w:w w:val="105"/>
        </w:rPr>
        <w:t> Gonfalonieri.</w:t>
      </w:r>
      <w:r>
        <w:rPr>
          <w:color w:val="111111"/>
          <w:w w:val="105"/>
        </w:rPr>
        <w:t> (2019,</w:t>
      </w:r>
      <w:r>
        <w:rPr>
          <w:color w:val="111111"/>
          <w:w w:val="105"/>
        </w:rPr>
        <w:t> November</w:t>
      </w:r>
      <w:r>
        <w:rPr>
          <w:color w:val="111111"/>
          <w:w w:val="105"/>
        </w:rPr>
        <w:t> 7).</w:t>
      </w:r>
      <w:r>
        <w:rPr>
          <w:color w:val="111111"/>
          <w:w w:val="105"/>
        </w:rPr>
        <w:t> How</w:t>
      </w:r>
      <w:r>
        <w:rPr>
          <w:color w:val="111111"/>
          <w:w w:val="105"/>
        </w:rPr>
        <w:t> to</w:t>
      </w:r>
      <w:r>
        <w:rPr>
          <w:color w:val="111111"/>
          <w:w w:val="105"/>
        </w:rPr>
        <w:t> Implement</w:t>
      </w:r>
      <w:r>
        <w:rPr>
          <w:color w:val="111111"/>
          <w:w w:val="105"/>
        </w:rPr>
        <w:t> Machine</w:t>
      </w:r>
      <w:r>
        <w:rPr>
          <w:color w:val="111111"/>
          <w:w w:val="105"/>
        </w:rPr>
        <w:t> Leaming For</w:t>
      </w:r>
      <w:r>
        <w:rPr>
          <w:color w:val="111111"/>
          <w:w w:val="105"/>
        </w:rPr>
        <w:t> Predictive Maintenance. Medium;</w:t>
      </w:r>
      <w:r>
        <w:rPr>
          <w:color w:val="111111"/>
          <w:w w:val="105"/>
        </w:rPr>
        <w:t> Towards</w:t>
      </w:r>
      <w:r>
        <w:rPr>
          <w:color w:val="111111"/>
          <w:w w:val="105"/>
        </w:rPr>
        <w:t> Data</w:t>
      </w:r>
      <w:r>
        <w:rPr>
          <w:color w:val="111111"/>
          <w:w w:val="105"/>
        </w:rPr>
        <w:t> Science.</w:t>
      </w:r>
      <w:r>
        <w:rPr>
          <w:color w:val="111111"/>
          <w:w w:val="105"/>
        </w:rPr>
        <w:t> </w:t>
      </w:r>
      <w:r>
        <w:rPr>
          <w:color w:val="136BC3"/>
          <w:w w:val="105"/>
          <w:u w:val="thick" w:color="136BC3"/>
        </w:rPr>
        <w:t>https:</w:t>
      </w:r>
      <w:r>
        <w:rPr>
          <w:color w:val="3680CC"/>
          <w:w w:val="105"/>
          <w:u w:val="thick" w:color="136BC3"/>
        </w:rPr>
        <w:t>//</w:t>
      </w:r>
      <w:r>
        <w:rPr>
          <w:color w:val="136BC3"/>
          <w:w w:val="105"/>
          <w:u w:val="thick" w:color="136BC3"/>
        </w:rPr>
        <w:t>towardsdatascience.com/how-to-implement-machine-leaming-for­</w:t>
      </w:r>
      <w:r>
        <w:rPr>
          <w:color w:val="136BC3"/>
          <w:w w:val="105"/>
        </w:rPr>
        <w:t> </w:t>
      </w:r>
      <w:r>
        <w:rPr>
          <w:color w:val="136BC3"/>
          <w:spacing w:val="-2"/>
          <w:w w:val="105"/>
          <w:u w:val="single" w:color="0562C1"/>
        </w:rPr>
        <w:t>predictive-maintenance-4633cdbe4860</w:t>
      </w:r>
    </w:p>
    <w:p>
      <w:pPr>
        <w:pStyle w:val="BodyText"/>
        <w:spacing w:line="376" w:lineRule="auto" w:before="160"/>
        <w:ind w:left="849" w:right="835" w:hanging="728"/>
        <w:jc w:val="both"/>
      </w:pPr>
      <w:r>
        <w:rPr>
          <w:color w:val="111111"/>
          <w:w w:val="105"/>
        </w:rPr>
        <w:t>Munnangi,</w:t>
      </w:r>
      <w:r>
        <w:rPr>
          <w:color w:val="111111"/>
          <w:w w:val="105"/>
        </w:rPr>
        <w:t> M.</w:t>
      </w:r>
      <w:r>
        <w:rPr>
          <w:color w:val="111111"/>
          <w:w w:val="105"/>
        </w:rPr>
        <w:t> (2019,</w:t>
      </w:r>
      <w:r>
        <w:rPr>
          <w:color w:val="111111"/>
          <w:w w:val="105"/>
        </w:rPr>
        <w:t> November</w:t>
      </w:r>
      <w:r>
        <w:rPr>
          <w:color w:val="111111"/>
          <w:w w:val="105"/>
        </w:rPr>
        <w:t> 21).</w:t>
      </w:r>
      <w:r>
        <w:rPr>
          <w:color w:val="111111"/>
          <w:w w:val="105"/>
        </w:rPr>
        <w:t> Crop:</w:t>
      </w:r>
      <w:r>
        <w:rPr>
          <w:color w:val="111111"/>
          <w:w w:val="105"/>
        </w:rPr>
        <w:t> Plant</w:t>
      </w:r>
      <w:r>
        <w:rPr>
          <w:color w:val="111111"/>
          <w:w w:val="105"/>
        </w:rPr>
        <w:t> Disease</w:t>
      </w:r>
      <w:r>
        <w:rPr>
          <w:color w:val="111111"/>
          <w:w w:val="105"/>
        </w:rPr>
        <w:t> Identification</w:t>
      </w:r>
      <w:r>
        <w:rPr>
          <w:color w:val="111111"/>
          <w:w w:val="105"/>
        </w:rPr>
        <w:t> Using</w:t>
      </w:r>
      <w:r>
        <w:rPr>
          <w:color w:val="111111"/>
          <w:w w:val="105"/>
        </w:rPr>
        <w:t> Mobile</w:t>
      </w:r>
      <w:r>
        <w:rPr>
          <w:color w:val="111111"/>
          <w:w w:val="105"/>
        </w:rPr>
        <w:t> App.</w:t>
      </w:r>
      <w:r>
        <w:rPr>
          <w:color w:val="111111"/>
          <w:w w:val="105"/>
        </w:rPr>
        <w:t> Medium. </w:t>
      </w:r>
      <w:r>
        <w:rPr>
          <w:color w:val="136BC3"/>
          <w:spacing w:val="-2"/>
          <w:w w:val="105"/>
          <w:u w:val="single" w:color="0562C1"/>
        </w:rPr>
        <w:t>https:</w:t>
      </w:r>
      <w:r>
        <w:rPr>
          <w:color w:val="4B8CD1"/>
          <w:spacing w:val="-2"/>
          <w:w w:val="105"/>
          <w:u w:val="single" w:color="0562C1"/>
        </w:rPr>
        <w:t>//</w:t>
      </w:r>
      <w:r>
        <w:rPr>
          <w:color w:val="136BC3"/>
          <w:spacing w:val="-2"/>
          <w:w w:val="105"/>
          <w:u w:val="single" w:color="0562C1"/>
        </w:rPr>
        <w:t>towardsdatascience.com</w:t>
      </w:r>
      <w:r>
        <w:rPr>
          <w:color w:val="4B8CD1"/>
          <w:spacing w:val="-2"/>
          <w:w w:val="105"/>
          <w:u w:val="single" w:color="0562C1"/>
        </w:rPr>
        <w:t>/</w:t>
      </w:r>
      <w:r>
        <w:rPr>
          <w:color w:val="136BC3"/>
          <w:spacing w:val="-2"/>
          <w:w w:val="105"/>
          <w:u w:val="single" w:color="0562C1"/>
        </w:rPr>
        <w:t>crop-plant-disease-identification-using-mobile-app-aef821d1a9bc</w:t>
      </w:r>
    </w:p>
    <w:p>
      <w:pPr>
        <w:pStyle w:val="BodyText"/>
        <w:spacing w:before="164"/>
        <w:ind w:left="121"/>
        <w:jc w:val="both"/>
      </w:pPr>
      <w:r>
        <w:rPr>
          <w:color w:val="111111"/>
          <w:w w:val="105"/>
        </w:rPr>
        <w:t>Pisner,</w:t>
      </w:r>
      <w:r>
        <w:rPr>
          <w:color w:val="111111"/>
          <w:spacing w:val="-9"/>
          <w:w w:val="105"/>
        </w:rPr>
        <w:t> </w:t>
      </w:r>
      <w:r>
        <w:rPr>
          <w:color w:val="111111"/>
          <w:w w:val="105"/>
        </w:rPr>
        <w:t>D.</w:t>
      </w:r>
      <w:r>
        <w:rPr>
          <w:color w:val="111111"/>
          <w:spacing w:val="-11"/>
          <w:w w:val="105"/>
        </w:rPr>
        <w:t> </w:t>
      </w:r>
      <w:r>
        <w:rPr>
          <w:color w:val="111111"/>
          <w:w w:val="105"/>
        </w:rPr>
        <w:t>A.,</w:t>
      </w:r>
      <w:r>
        <w:rPr>
          <w:color w:val="111111"/>
          <w:spacing w:val="-11"/>
          <w:w w:val="105"/>
        </w:rPr>
        <w:t> </w:t>
      </w:r>
      <w:r>
        <w:rPr>
          <w:color w:val="111111"/>
          <w:w w:val="105"/>
        </w:rPr>
        <w:t>&amp;</w:t>
      </w:r>
      <w:r>
        <w:rPr>
          <w:color w:val="111111"/>
          <w:spacing w:val="-9"/>
          <w:w w:val="105"/>
        </w:rPr>
        <w:t> </w:t>
      </w:r>
      <w:r>
        <w:rPr>
          <w:color w:val="111111"/>
          <w:w w:val="105"/>
        </w:rPr>
        <w:t>Schnyer, D.</w:t>
      </w:r>
      <w:r>
        <w:rPr>
          <w:color w:val="111111"/>
          <w:spacing w:val="-12"/>
          <w:w w:val="105"/>
        </w:rPr>
        <w:t> </w:t>
      </w:r>
      <w:r>
        <w:rPr>
          <w:color w:val="111111"/>
          <w:w w:val="105"/>
        </w:rPr>
        <w:t>M.</w:t>
      </w:r>
      <w:r>
        <w:rPr>
          <w:color w:val="111111"/>
          <w:spacing w:val="-8"/>
          <w:w w:val="105"/>
        </w:rPr>
        <w:t> </w:t>
      </w:r>
      <w:r>
        <w:rPr>
          <w:color w:val="111111"/>
          <w:w w:val="105"/>
        </w:rPr>
        <w:t>(2020,</w:t>
      </w:r>
      <w:r>
        <w:rPr>
          <w:color w:val="111111"/>
          <w:spacing w:val="-5"/>
          <w:w w:val="105"/>
        </w:rPr>
        <w:t> </w:t>
      </w:r>
      <w:r>
        <w:rPr>
          <w:color w:val="111111"/>
          <w:w w:val="105"/>
        </w:rPr>
        <w:t>January</w:t>
      </w:r>
      <w:r>
        <w:rPr>
          <w:color w:val="111111"/>
          <w:spacing w:val="6"/>
          <w:w w:val="105"/>
        </w:rPr>
        <w:t> </w:t>
      </w:r>
      <w:r>
        <w:rPr>
          <w:color w:val="111111"/>
          <w:w w:val="105"/>
        </w:rPr>
        <w:t>1).</w:t>
      </w:r>
      <w:r>
        <w:rPr>
          <w:color w:val="111111"/>
          <w:spacing w:val="-12"/>
          <w:w w:val="105"/>
        </w:rPr>
        <w:t> </w:t>
      </w:r>
      <w:r>
        <w:rPr>
          <w:color w:val="111111"/>
          <w:w w:val="105"/>
        </w:rPr>
        <w:t>Chapter</w:t>
      </w:r>
      <w:r>
        <w:rPr>
          <w:color w:val="111111"/>
          <w:spacing w:val="1"/>
          <w:w w:val="105"/>
        </w:rPr>
        <w:t> </w:t>
      </w:r>
      <w:r>
        <w:rPr>
          <w:color w:val="111111"/>
          <w:w w:val="105"/>
        </w:rPr>
        <w:t>6</w:t>
      </w:r>
      <w:r>
        <w:rPr>
          <w:color w:val="111111"/>
          <w:spacing w:val="-13"/>
          <w:w w:val="105"/>
        </w:rPr>
        <w:t> </w:t>
      </w:r>
      <w:r>
        <w:rPr>
          <w:color w:val="010101"/>
          <w:w w:val="105"/>
        </w:rPr>
        <w:t>-</w:t>
      </w:r>
      <w:r>
        <w:rPr>
          <w:color w:val="010101"/>
          <w:spacing w:val="-9"/>
          <w:w w:val="105"/>
        </w:rPr>
        <w:t> </w:t>
      </w:r>
      <w:r>
        <w:rPr>
          <w:color w:val="111111"/>
          <w:w w:val="105"/>
        </w:rPr>
        <w:t>Support</w:t>
      </w:r>
      <w:r>
        <w:rPr>
          <w:color w:val="111111"/>
          <w:spacing w:val="10"/>
          <w:w w:val="105"/>
        </w:rPr>
        <w:t> </w:t>
      </w:r>
      <w:r>
        <w:rPr>
          <w:color w:val="111111"/>
          <w:w w:val="105"/>
        </w:rPr>
        <w:t>vector</w:t>
      </w:r>
      <w:r>
        <w:rPr>
          <w:color w:val="111111"/>
          <w:spacing w:val="-4"/>
          <w:w w:val="105"/>
        </w:rPr>
        <w:t> </w:t>
      </w:r>
      <w:r>
        <w:rPr>
          <w:color w:val="111111"/>
          <w:w w:val="105"/>
        </w:rPr>
        <w:t>machine</w:t>
      </w:r>
      <w:r>
        <w:rPr>
          <w:color w:val="111111"/>
          <w:spacing w:val="1"/>
          <w:w w:val="105"/>
        </w:rPr>
        <w:t> </w:t>
      </w:r>
      <w:r>
        <w:rPr>
          <w:color w:val="111111"/>
          <w:w w:val="105"/>
        </w:rPr>
        <w:t>(A.</w:t>
      </w:r>
      <w:r>
        <w:rPr>
          <w:color w:val="111111"/>
          <w:spacing w:val="-10"/>
          <w:w w:val="105"/>
        </w:rPr>
        <w:t> </w:t>
      </w:r>
      <w:r>
        <w:rPr>
          <w:color w:val="111111"/>
          <w:w w:val="105"/>
        </w:rPr>
        <w:t>Mechelli</w:t>
      </w:r>
      <w:r>
        <w:rPr>
          <w:color w:val="111111"/>
          <w:spacing w:val="1"/>
          <w:w w:val="105"/>
        </w:rPr>
        <w:t> </w:t>
      </w:r>
      <w:r>
        <w:rPr>
          <w:color w:val="111111"/>
          <w:w w:val="105"/>
        </w:rPr>
        <w:t>&amp;</w:t>
      </w:r>
      <w:r>
        <w:rPr>
          <w:color w:val="111111"/>
          <w:spacing w:val="-9"/>
          <w:w w:val="105"/>
        </w:rPr>
        <w:t> </w:t>
      </w:r>
      <w:r>
        <w:rPr>
          <w:color w:val="111111"/>
          <w:w w:val="105"/>
        </w:rPr>
        <w:t>S.</w:t>
      </w:r>
      <w:r>
        <w:rPr>
          <w:color w:val="111111"/>
          <w:spacing w:val="-13"/>
          <w:w w:val="105"/>
        </w:rPr>
        <w:t> </w:t>
      </w:r>
      <w:r>
        <w:rPr>
          <w:color w:val="111111"/>
          <w:w w:val="105"/>
        </w:rPr>
        <w:t>Vieira,</w:t>
      </w:r>
      <w:r>
        <w:rPr>
          <w:color w:val="111111"/>
          <w:spacing w:val="-5"/>
          <w:w w:val="105"/>
        </w:rPr>
        <w:t> </w:t>
      </w:r>
      <w:r>
        <w:rPr>
          <w:color w:val="111111"/>
          <w:spacing w:val="-2"/>
          <w:w w:val="105"/>
        </w:rPr>
        <w:t>Eds.).</w:t>
      </w:r>
    </w:p>
    <w:p>
      <w:pPr>
        <w:pStyle w:val="BodyText"/>
        <w:spacing w:before="139"/>
        <w:ind w:left="842"/>
      </w:pPr>
      <w:r>
        <w:rPr>
          <w:color w:val="111111"/>
          <w:w w:val="105"/>
        </w:rPr>
        <w:t>ScienceDirect;</w:t>
      </w:r>
      <w:r>
        <w:rPr>
          <w:color w:val="111111"/>
          <w:spacing w:val="-14"/>
          <w:w w:val="105"/>
        </w:rPr>
        <w:t> </w:t>
      </w:r>
      <w:r>
        <w:rPr>
          <w:color w:val="111111"/>
          <w:w w:val="105"/>
        </w:rPr>
        <w:t>Academic</w:t>
      </w:r>
      <w:r>
        <w:rPr>
          <w:color w:val="111111"/>
          <w:spacing w:val="4"/>
          <w:w w:val="105"/>
        </w:rPr>
        <w:t> </w:t>
      </w:r>
      <w:r>
        <w:rPr>
          <w:color w:val="111111"/>
          <w:w w:val="105"/>
        </w:rPr>
        <w:t>Press.</w:t>
      </w:r>
      <w:r>
        <w:rPr>
          <w:color w:val="111111"/>
          <w:spacing w:val="-4"/>
          <w:w w:val="105"/>
        </w:rPr>
        <w:t> </w:t>
      </w:r>
      <w:r>
        <w:rPr>
          <w:color w:val="136BC3"/>
          <w:spacing w:val="-2"/>
          <w:w w:val="105"/>
          <w:u w:val="single" w:color="0562C1"/>
        </w:rPr>
        <w:t>https:</w:t>
      </w:r>
      <w:r>
        <w:rPr>
          <w:color w:val="3680CC"/>
          <w:spacing w:val="-2"/>
          <w:w w:val="105"/>
          <w:u w:val="single" w:color="0562C1"/>
        </w:rPr>
        <w:t>//</w:t>
      </w:r>
      <w:hyperlink r:id="rId249">
        <w:r>
          <w:rPr>
            <w:color w:val="136BC3"/>
            <w:spacing w:val="-2"/>
            <w:w w:val="105"/>
            <w:u w:val="single" w:color="0562C1"/>
          </w:rPr>
          <w:t>www.sciencedirect.com</w:t>
        </w:r>
        <w:r>
          <w:rPr>
            <w:color w:val="4B8CD1"/>
            <w:spacing w:val="-2"/>
            <w:w w:val="105"/>
            <w:u w:val="single" w:color="0562C1"/>
          </w:rPr>
          <w:t>/</w:t>
        </w:r>
        <w:r>
          <w:rPr>
            <w:color w:val="136BC3"/>
            <w:spacing w:val="-2"/>
            <w:w w:val="105"/>
            <w:u w:val="single" w:color="0562C1"/>
          </w:rPr>
          <w:t>science</w:t>
        </w:r>
        <w:r>
          <w:rPr>
            <w:color w:val="3680CC"/>
            <w:spacing w:val="-2"/>
            <w:w w:val="105"/>
            <w:u w:val="single" w:color="0562C1"/>
          </w:rPr>
          <w:t>/</w:t>
        </w:r>
        <w:r>
          <w:rPr>
            <w:color w:val="136BC3"/>
            <w:spacing w:val="-2"/>
            <w:w w:val="105"/>
            <w:u w:val="single" w:color="0562C1"/>
          </w:rPr>
          <w:t>article</w:t>
        </w:r>
        <w:r>
          <w:rPr>
            <w:color w:val="3680CC"/>
            <w:spacing w:val="-2"/>
            <w:w w:val="105"/>
            <w:u w:val="single" w:color="0562C1"/>
          </w:rPr>
          <w:t>/</w:t>
        </w:r>
        <w:r>
          <w:rPr>
            <w:color w:val="136BC3"/>
            <w:spacing w:val="-2"/>
            <w:w w:val="105"/>
            <w:u w:val="single" w:color="0562C1"/>
          </w:rPr>
          <w:t>pii</w:t>
        </w:r>
        <w:r>
          <w:rPr>
            <w:color w:val="3680CC"/>
            <w:spacing w:val="-2"/>
            <w:w w:val="105"/>
            <w:u w:val="single" w:color="0562C1"/>
          </w:rPr>
          <w:t>/</w:t>
        </w:r>
        <w:r>
          <w:rPr>
            <w:color w:val="136BC3"/>
            <w:spacing w:val="-2"/>
            <w:w w:val="105"/>
            <w:u w:val="single" w:color="0562C1"/>
          </w:rPr>
          <w:t>B9780128157398000067</w:t>
        </w:r>
      </w:hyperlink>
    </w:p>
    <w:p>
      <w:pPr>
        <w:pStyle w:val="BodyText"/>
        <w:spacing w:before="45"/>
      </w:pPr>
    </w:p>
    <w:p>
      <w:pPr>
        <w:tabs>
          <w:tab w:pos="9817" w:val="left" w:leader="none"/>
        </w:tabs>
        <w:spacing w:line="372" w:lineRule="auto" w:before="1"/>
        <w:ind w:left="844" w:right="830" w:hanging="723"/>
        <w:jc w:val="left"/>
        <w:rPr>
          <w:sz w:val="21"/>
        </w:rPr>
      </w:pPr>
      <w:r>
        <w:rPr>
          <w:color w:val="111111"/>
          <w:w w:val="105"/>
          <w:sz w:val="21"/>
        </w:rPr>
        <w:t>Grieve,</w:t>
      </w:r>
      <w:r>
        <w:rPr>
          <w:color w:val="111111"/>
          <w:spacing w:val="80"/>
          <w:w w:val="105"/>
          <w:sz w:val="21"/>
        </w:rPr>
        <w:t> </w:t>
      </w:r>
      <w:r>
        <w:rPr>
          <w:color w:val="111111"/>
          <w:w w:val="105"/>
          <w:sz w:val="21"/>
        </w:rPr>
        <w:t>P.</w:t>
      </w:r>
      <w:r>
        <w:rPr>
          <w:color w:val="111111"/>
          <w:spacing w:val="80"/>
          <w:w w:val="105"/>
          <w:sz w:val="21"/>
        </w:rPr>
        <w:t> </w:t>
      </w:r>
      <w:r>
        <w:rPr>
          <w:color w:val="111111"/>
          <w:w w:val="105"/>
          <w:sz w:val="21"/>
        </w:rPr>
        <w:t>(2020,</w:t>
      </w:r>
      <w:r>
        <w:rPr>
          <w:color w:val="111111"/>
          <w:spacing w:val="80"/>
          <w:w w:val="105"/>
          <w:sz w:val="21"/>
        </w:rPr>
        <w:t> </w:t>
      </w:r>
      <w:r>
        <w:rPr>
          <w:color w:val="111111"/>
          <w:w w:val="105"/>
          <w:sz w:val="21"/>
        </w:rPr>
        <w:t>January</w:t>
      </w:r>
      <w:r>
        <w:rPr>
          <w:color w:val="111111"/>
          <w:spacing w:val="80"/>
          <w:w w:val="105"/>
          <w:sz w:val="21"/>
        </w:rPr>
        <w:t> </w:t>
      </w:r>
      <w:r>
        <w:rPr>
          <w:color w:val="111111"/>
          <w:w w:val="105"/>
          <w:sz w:val="21"/>
        </w:rPr>
        <w:t>23).</w:t>
      </w:r>
      <w:r>
        <w:rPr>
          <w:color w:val="111111"/>
          <w:spacing w:val="80"/>
          <w:w w:val="105"/>
          <w:sz w:val="21"/>
        </w:rPr>
        <w:t> </w:t>
      </w:r>
      <w:r>
        <w:rPr>
          <w:i/>
          <w:color w:val="111111"/>
          <w:w w:val="105"/>
          <w:sz w:val="22"/>
        </w:rPr>
        <w:t>Deep</w:t>
      </w:r>
      <w:r>
        <w:rPr>
          <w:i/>
          <w:color w:val="111111"/>
          <w:spacing w:val="80"/>
          <w:w w:val="105"/>
          <w:sz w:val="22"/>
        </w:rPr>
        <w:t> </w:t>
      </w:r>
      <w:r>
        <w:rPr>
          <w:i/>
          <w:color w:val="111111"/>
          <w:w w:val="105"/>
          <w:sz w:val="22"/>
        </w:rPr>
        <w:t>learning</w:t>
      </w:r>
      <w:r>
        <w:rPr>
          <w:i/>
          <w:color w:val="111111"/>
          <w:spacing w:val="80"/>
          <w:w w:val="105"/>
          <w:sz w:val="22"/>
        </w:rPr>
        <w:t> </w:t>
      </w:r>
      <w:r>
        <w:rPr>
          <w:i/>
          <w:color w:val="111111"/>
          <w:w w:val="105"/>
          <w:sz w:val="22"/>
        </w:rPr>
        <w:t>vs.</w:t>
      </w:r>
      <w:r>
        <w:rPr>
          <w:i/>
          <w:color w:val="111111"/>
          <w:spacing w:val="80"/>
          <w:w w:val="105"/>
          <w:sz w:val="22"/>
        </w:rPr>
        <w:t> </w:t>
      </w:r>
      <w:r>
        <w:rPr>
          <w:i/>
          <w:color w:val="111111"/>
          <w:w w:val="105"/>
          <w:sz w:val="22"/>
        </w:rPr>
        <w:t>machine</w:t>
      </w:r>
      <w:r>
        <w:rPr>
          <w:i/>
          <w:color w:val="111111"/>
          <w:spacing w:val="80"/>
          <w:w w:val="105"/>
          <w:sz w:val="22"/>
        </w:rPr>
        <w:t> </w:t>
      </w:r>
      <w:r>
        <w:rPr>
          <w:i/>
          <w:color w:val="111111"/>
          <w:w w:val="105"/>
          <w:sz w:val="22"/>
        </w:rPr>
        <w:t>learning:</w:t>
      </w:r>
      <w:r>
        <w:rPr>
          <w:i/>
          <w:color w:val="111111"/>
          <w:spacing w:val="80"/>
          <w:w w:val="105"/>
          <w:sz w:val="22"/>
        </w:rPr>
        <w:t> </w:t>
      </w:r>
      <w:r>
        <w:rPr>
          <w:i/>
          <w:color w:val="111111"/>
          <w:w w:val="105"/>
          <w:sz w:val="22"/>
        </w:rPr>
        <w:t>What's</w:t>
      </w:r>
      <w:r>
        <w:rPr>
          <w:i/>
          <w:color w:val="111111"/>
          <w:spacing w:val="80"/>
          <w:w w:val="105"/>
          <w:sz w:val="22"/>
        </w:rPr>
        <w:t> </w:t>
      </w:r>
      <w:r>
        <w:rPr>
          <w:i/>
          <w:color w:val="111111"/>
          <w:w w:val="105"/>
          <w:sz w:val="22"/>
        </w:rPr>
        <w:t>the</w:t>
      </w:r>
      <w:r>
        <w:rPr>
          <w:i/>
          <w:color w:val="111111"/>
          <w:spacing w:val="80"/>
          <w:w w:val="105"/>
          <w:sz w:val="22"/>
        </w:rPr>
        <w:t> </w:t>
      </w:r>
      <w:r>
        <w:rPr>
          <w:i/>
          <w:color w:val="111111"/>
          <w:w w:val="105"/>
          <w:sz w:val="22"/>
        </w:rPr>
        <w:t>difference?</w:t>
      </w:r>
      <w:r>
        <w:rPr>
          <w:i/>
          <w:color w:val="111111"/>
          <w:sz w:val="22"/>
        </w:rPr>
        <w:tab/>
      </w:r>
      <w:r>
        <w:rPr>
          <w:color w:val="111111"/>
          <w:spacing w:val="-2"/>
          <w:w w:val="105"/>
          <w:sz w:val="21"/>
        </w:rPr>
        <w:t>Zendesk. </w:t>
      </w:r>
      <w:r>
        <w:rPr>
          <w:color w:val="136BC3"/>
          <w:spacing w:val="-2"/>
          <w:w w:val="105"/>
          <w:sz w:val="21"/>
          <w:u w:val="thick" w:color="136BC3"/>
        </w:rPr>
        <w:t>https:</w:t>
      </w:r>
      <w:r>
        <w:rPr>
          <w:color w:val="4B8CD1"/>
          <w:spacing w:val="-2"/>
          <w:w w:val="105"/>
          <w:sz w:val="21"/>
          <w:u w:val="thick" w:color="136BC3"/>
        </w:rPr>
        <w:t>//</w:t>
      </w:r>
      <w:hyperlink r:id="rId250">
        <w:r>
          <w:rPr>
            <w:color w:val="136BC3"/>
            <w:spacing w:val="-2"/>
            <w:w w:val="105"/>
            <w:sz w:val="21"/>
            <w:u w:val="thick" w:color="136BC3"/>
          </w:rPr>
          <w:t>www.zendesk.com/blog</w:t>
        </w:r>
        <w:r>
          <w:rPr>
            <w:color w:val="4B8CD1"/>
            <w:spacing w:val="-2"/>
            <w:w w:val="105"/>
            <w:sz w:val="21"/>
            <w:u w:val="thick" w:color="136BC3"/>
          </w:rPr>
          <w:t>/</w:t>
        </w:r>
        <w:r>
          <w:rPr>
            <w:color w:val="136BC3"/>
            <w:spacing w:val="-2"/>
            <w:w w:val="105"/>
            <w:sz w:val="21"/>
            <w:u w:val="thick" w:color="136BC3"/>
          </w:rPr>
          <w:t>machine-leaming-and-deep</w:t>
        </w:r>
      </w:hyperlink>
      <w:r>
        <w:rPr>
          <w:color w:val="136BC3"/>
          <w:spacing w:val="-2"/>
          <w:w w:val="105"/>
          <w:sz w:val="21"/>
          <w:u w:val="thick" w:color="136BC3"/>
        </w:rPr>
        <w:t>­</w:t>
      </w:r>
      <w:r>
        <w:rPr>
          <w:color w:val="136BC3"/>
          <w:spacing w:val="-2"/>
          <w:w w:val="105"/>
          <w:sz w:val="21"/>
        </w:rPr>
        <w:t> </w:t>
      </w:r>
      <w:r>
        <w:rPr>
          <w:color w:val="136BC3"/>
          <w:spacing w:val="-2"/>
          <w:w w:val="105"/>
          <w:sz w:val="21"/>
          <w:u w:val="single" w:color="0562C1"/>
        </w:rPr>
        <w:t>learning</w:t>
      </w:r>
      <w:r>
        <w:rPr>
          <w:color w:val="3680CC"/>
          <w:spacing w:val="-2"/>
          <w:w w:val="105"/>
          <w:sz w:val="21"/>
          <w:u w:val="single" w:color="0562C1"/>
        </w:rPr>
        <w:t>/#</w:t>
      </w:r>
      <w:r>
        <w:rPr>
          <w:color w:val="136BC3"/>
          <w:spacing w:val="-2"/>
          <w:w w:val="105"/>
          <w:sz w:val="21"/>
          <w:u w:val="single" w:color="0562C1"/>
        </w:rPr>
        <w:t>:</w:t>
      </w:r>
      <w:r>
        <w:rPr>
          <w:color w:val="3680CC"/>
          <w:spacing w:val="-2"/>
          <w:w w:val="105"/>
          <w:sz w:val="21"/>
          <w:u w:val="single" w:color="0562C1"/>
        </w:rPr>
        <w:t>~</w:t>
      </w:r>
      <w:r>
        <w:rPr>
          <w:color w:val="136BC3"/>
          <w:spacing w:val="-2"/>
          <w:w w:val="105"/>
          <w:sz w:val="21"/>
          <w:u w:val="single" w:color="0562C1"/>
        </w:rPr>
        <w:t>:text</w:t>
      </w:r>
      <w:r>
        <w:rPr>
          <w:color w:val="3680CC"/>
          <w:spacing w:val="-2"/>
          <w:w w:val="105"/>
          <w:sz w:val="21"/>
          <w:u w:val="single" w:color="0562C1"/>
        </w:rPr>
        <w:t>=</w:t>
      </w:r>
      <w:r>
        <w:rPr>
          <w:color w:val="136BC3"/>
          <w:spacing w:val="-2"/>
          <w:w w:val="105"/>
          <w:sz w:val="21"/>
          <w:u w:val="single" w:color="0562C1"/>
        </w:rPr>
        <w:t>Deep%20leaming%20definition%3A%20A%20subfield</w:t>
      </w:r>
    </w:p>
    <w:p>
      <w:pPr>
        <w:spacing w:line="369" w:lineRule="auto" w:before="161"/>
        <w:ind w:left="846" w:right="548" w:hanging="724"/>
        <w:jc w:val="left"/>
        <w:rPr>
          <w:sz w:val="21"/>
        </w:rPr>
      </w:pPr>
      <w:r>
        <w:rPr>
          <w:color w:val="111111"/>
          <w:w w:val="105"/>
          <w:sz w:val="21"/>
        </w:rPr>
        <w:t>NexusAdmistraintegra.</w:t>
      </w:r>
      <w:r>
        <w:rPr>
          <w:color w:val="111111"/>
          <w:spacing w:val="-14"/>
          <w:w w:val="105"/>
          <w:sz w:val="21"/>
        </w:rPr>
        <w:t> </w:t>
      </w:r>
      <w:r>
        <w:rPr>
          <w:color w:val="111111"/>
          <w:w w:val="105"/>
          <w:sz w:val="21"/>
        </w:rPr>
        <w:t>(2020,</w:t>
      </w:r>
      <w:r>
        <w:rPr>
          <w:color w:val="111111"/>
          <w:spacing w:val="-10"/>
          <w:w w:val="105"/>
          <w:sz w:val="21"/>
        </w:rPr>
        <w:t> </w:t>
      </w:r>
      <w:r>
        <w:rPr>
          <w:color w:val="111111"/>
          <w:w w:val="105"/>
          <w:sz w:val="21"/>
        </w:rPr>
        <w:t>March</w:t>
      </w:r>
      <w:r>
        <w:rPr>
          <w:color w:val="111111"/>
          <w:spacing w:val="-8"/>
          <w:w w:val="105"/>
          <w:sz w:val="21"/>
        </w:rPr>
        <w:t> </w:t>
      </w:r>
      <w:r>
        <w:rPr>
          <w:color w:val="111111"/>
          <w:w w:val="105"/>
          <w:sz w:val="21"/>
        </w:rPr>
        <w:t>6).</w:t>
      </w:r>
      <w:r>
        <w:rPr>
          <w:color w:val="111111"/>
          <w:spacing w:val="-10"/>
          <w:w w:val="105"/>
          <w:sz w:val="21"/>
        </w:rPr>
        <w:t> </w:t>
      </w:r>
      <w:r>
        <w:rPr>
          <w:i/>
          <w:color w:val="111111"/>
          <w:w w:val="105"/>
          <w:sz w:val="22"/>
        </w:rPr>
        <w:t>The</w:t>
      </w:r>
      <w:r>
        <w:rPr>
          <w:i/>
          <w:color w:val="111111"/>
          <w:spacing w:val="-14"/>
          <w:w w:val="105"/>
          <w:sz w:val="22"/>
        </w:rPr>
        <w:t> </w:t>
      </w:r>
      <w:r>
        <w:rPr>
          <w:i/>
          <w:color w:val="111111"/>
          <w:w w:val="105"/>
          <w:sz w:val="22"/>
        </w:rPr>
        <w:t>4</w:t>
      </w:r>
      <w:r>
        <w:rPr>
          <w:i/>
          <w:color w:val="111111"/>
          <w:spacing w:val="-15"/>
          <w:w w:val="105"/>
          <w:sz w:val="22"/>
        </w:rPr>
        <w:t> </w:t>
      </w:r>
      <w:r>
        <w:rPr>
          <w:i/>
          <w:color w:val="111111"/>
          <w:w w:val="105"/>
          <w:sz w:val="22"/>
        </w:rPr>
        <w:t>industries</w:t>
      </w:r>
      <w:r>
        <w:rPr>
          <w:i/>
          <w:color w:val="111111"/>
          <w:spacing w:val="-9"/>
          <w:w w:val="105"/>
          <w:sz w:val="22"/>
        </w:rPr>
        <w:t> </w:t>
      </w:r>
      <w:r>
        <w:rPr>
          <w:i/>
          <w:color w:val="111111"/>
          <w:w w:val="105"/>
          <w:sz w:val="22"/>
        </w:rPr>
        <w:t>that</w:t>
      </w:r>
      <w:r>
        <w:rPr>
          <w:i/>
          <w:color w:val="111111"/>
          <w:spacing w:val="-12"/>
          <w:w w:val="105"/>
          <w:sz w:val="22"/>
        </w:rPr>
        <w:t> </w:t>
      </w:r>
      <w:r>
        <w:rPr>
          <w:i/>
          <w:color w:val="111111"/>
          <w:w w:val="105"/>
          <w:sz w:val="22"/>
        </w:rPr>
        <w:t>benefit</w:t>
      </w:r>
      <w:r>
        <w:rPr>
          <w:i/>
          <w:color w:val="111111"/>
          <w:spacing w:val="-9"/>
          <w:w w:val="105"/>
          <w:sz w:val="22"/>
        </w:rPr>
        <w:t> </w:t>
      </w:r>
      <w:r>
        <w:rPr>
          <w:i/>
          <w:color w:val="111111"/>
          <w:w w:val="105"/>
          <w:sz w:val="22"/>
        </w:rPr>
        <w:t>the</w:t>
      </w:r>
      <w:r>
        <w:rPr>
          <w:i/>
          <w:color w:val="111111"/>
          <w:spacing w:val="-13"/>
          <w:w w:val="105"/>
          <w:sz w:val="22"/>
        </w:rPr>
        <w:t> </w:t>
      </w:r>
      <w:r>
        <w:rPr>
          <w:i/>
          <w:color w:val="111111"/>
          <w:w w:val="105"/>
          <w:sz w:val="22"/>
        </w:rPr>
        <w:t>most</w:t>
      </w:r>
      <w:r>
        <w:rPr>
          <w:i/>
          <w:color w:val="111111"/>
          <w:spacing w:val="-11"/>
          <w:w w:val="105"/>
          <w:sz w:val="22"/>
        </w:rPr>
        <w:t> </w:t>
      </w:r>
      <w:r>
        <w:rPr>
          <w:i/>
          <w:color w:val="111111"/>
          <w:w w:val="105"/>
          <w:sz w:val="22"/>
        </w:rPr>
        <w:t>from</w:t>
      </w:r>
      <w:r>
        <w:rPr>
          <w:i/>
          <w:color w:val="111111"/>
          <w:spacing w:val="-7"/>
          <w:w w:val="105"/>
          <w:sz w:val="22"/>
        </w:rPr>
        <w:t> </w:t>
      </w:r>
      <w:r>
        <w:rPr>
          <w:i/>
          <w:color w:val="111111"/>
          <w:w w:val="105"/>
          <w:sz w:val="22"/>
        </w:rPr>
        <w:t>machine</w:t>
      </w:r>
      <w:r>
        <w:rPr>
          <w:i/>
          <w:color w:val="111111"/>
          <w:spacing w:val="-10"/>
          <w:w w:val="105"/>
          <w:sz w:val="22"/>
        </w:rPr>
        <w:t> </w:t>
      </w:r>
      <w:r>
        <w:rPr>
          <w:i/>
          <w:color w:val="111111"/>
          <w:w w:val="105"/>
          <w:sz w:val="22"/>
        </w:rPr>
        <w:t>learning.</w:t>
      </w:r>
      <w:r>
        <w:rPr>
          <w:i/>
          <w:color w:val="111111"/>
          <w:spacing w:val="-15"/>
          <w:w w:val="105"/>
          <w:sz w:val="22"/>
        </w:rPr>
        <w:t> </w:t>
      </w:r>
      <w:r>
        <w:rPr>
          <w:color w:val="111111"/>
          <w:w w:val="105"/>
          <w:sz w:val="21"/>
        </w:rPr>
        <w:t>Nexus</w:t>
      </w:r>
      <w:r>
        <w:rPr>
          <w:color w:val="111111"/>
          <w:spacing w:val="-8"/>
          <w:w w:val="105"/>
          <w:sz w:val="21"/>
        </w:rPr>
        <w:t> </w:t>
      </w:r>
      <w:r>
        <w:rPr>
          <w:color w:val="111111"/>
          <w:w w:val="105"/>
          <w:sz w:val="21"/>
        </w:rPr>
        <w:t>Integra EN. </w:t>
      </w:r>
      <w:r>
        <w:rPr>
          <w:color w:val="136BC3"/>
          <w:w w:val="105"/>
          <w:sz w:val="21"/>
          <w:u w:val="single" w:color="0562C1"/>
        </w:rPr>
        <w:t>https:</w:t>
      </w:r>
      <w:r>
        <w:rPr>
          <w:color w:val="4B8CD1"/>
          <w:w w:val="105"/>
          <w:sz w:val="21"/>
          <w:u w:val="single" w:color="0562C1"/>
        </w:rPr>
        <w:t>//</w:t>
      </w:r>
      <w:r>
        <w:rPr>
          <w:color w:val="136BC3"/>
          <w:w w:val="105"/>
          <w:sz w:val="21"/>
          <w:u w:val="single" w:color="0562C1"/>
        </w:rPr>
        <w:t>nexusintegra.io</w:t>
      </w:r>
      <w:r>
        <w:rPr>
          <w:color w:val="3680CC"/>
          <w:w w:val="105"/>
          <w:sz w:val="21"/>
          <w:u w:val="single" w:color="0562C1"/>
        </w:rPr>
        <w:t>/</w:t>
      </w:r>
      <w:r>
        <w:rPr>
          <w:color w:val="136BC3"/>
          <w:w w:val="105"/>
          <w:sz w:val="21"/>
          <w:u w:val="single" w:color="0562C1"/>
        </w:rPr>
        <w:t>the-4-industries-that-benefit-the-most-from-machine-leaming</w:t>
      </w:r>
      <w:r>
        <w:rPr>
          <w:color w:val="3680CC"/>
          <w:w w:val="105"/>
          <w:sz w:val="21"/>
          <w:u w:val="single" w:color="0562C1"/>
        </w:rPr>
        <w:t>/</w:t>
      </w:r>
    </w:p>
    <w:p>
      <w:pPr>
        <w:spacing w:after="0" w:line="369" w:lineRule="auto"/>
        <w:jc w:val="left"/>
        <w:rPr>
          <w:sz w:val="21"/>
        </w:rPr>
        <w:sectPr>
          <w:pgSz w:w="11910" w:h="16840"/>
          <w:pgMar w:header="658" w:footer="1385" w:top="1280" w:bottom="1600" w:left="240" w:right="220"/>
        </w:sectPr>
      </w:pPr>
    </w:p>
    <w:p>
      <w:pPr>
        <w:pStyle w:val="BodyText"/>
        <w:spacing w:line="376" w:lineRule="auto" w:before="142"/>
        <w:ind w:left="843" w:right="819" w:hanging="720"/>
        <w:jc w:val="both"/>
      </w:pPr>
      <w:r>
        <w:rPr>
          <w:color w:val="111111"/>
          <w:w w:val="105"/>
        </w:rPr>
        <w:t>Afham,</w:t>
      </w:r>
      <w:r>
        <w:rPr>
          <w:color w:val="111111"/>
          <w:w w:val="105"/>
        </w:rPr>
        <w:t> M.</w:t>
      </w:r>
      <w:r>
        <w:rPr>
          <w:color w:val="111111"/>
          <w:w w:val="105"/>
        </w:rPr>
        <w:t> (2020,</w:t>
      </w:r>
      <w:r>
        <w:rPr>
          <w:color w:val="111111"/>
          <w:w w:val="105"/>
        </w:rPr>
        <w:t> May</w:t>
      </w:r>
      <w:r>
        <w:rPr>
          <w:color w:val="111111"/>
          <w:w w:val="105"/>
        </w:rPr>
        <w:t> 19).</w:t>
      </w:r>
      <w:r>
        <w:rPr>
          <w:color w:val="111111"/>
          <w:w w:val="105"/>
        </w:rPr>
        <w:t> Singular</w:t>
      </w:r>
      <w:r>
        <w:rPr>
          <w:color w:val="111111"/>
          <w:w w:val="105"/>
        </w:rPr>
        <w:t> Value</w:t>
      </w:r>
      <w:r>
        <w:rPr>
          <w:color w:val="111111"/>
          <w:w w:val="105"/>
        </w:rPr>
        <w:t> Decomposition</w:t>
      </w:r>
      <w:r>
        <w:rPr>
          <w:color w:val="111111"/>
          <w:w w:val="105"/>
        </w:rPr>
        <w:t> and</w:t>
      </w:r>
      <w:r>
        <w:rPr>
          <w:color w:val="111111"/>
          <w:w w:val="105"/>
        </w:rPr>
        <w:t> its</w:t>
      </w:r>
      <w:r>
        <w:rPr>
          <w:color w:val="111111"/>
          <w:w w:val="105"/>
        </w:rPr>
        <w:t> applications</w:t>
      </w:r>
      <w:r>
        <w:rPr>
          <w:color w:val="111111"/>
          <w:w w:val="105"/>
        </w:rPr>
        <w:t> in</w:t>
      </w:r>
      <w:r>
        <w:rPr>
          <w:color w:val="111111"/>
          <w:w w:val="105"/>
        </w:rPr>
        <w:t> Principal</w:t>
      </w:r>
      <w:r>
        <w:rPr>
          <w:color w:val="111111"/>
          <w:w w:val="105"/>
        </w:rPr>
        <w:t> Component</w:t>
      </w:r>
      <w:r>
        <w:rPr>
          <w:color w:val="111111"/>
          <w:w w:val="105"/>
        </w:rPr>
        <w:t> Analysis. Medium.</w:t>
      </w:r>
      <w:r>
        <w:rPr>
          <w:color w:val="111111"/>
          <w:w w:val="105"/>
        </w:rPr>
        <w:t> </w:t>
      </w:r>
      <w:r>
        <w:rPr>
          <w:color w:val="136BC3"/>
          <w:w w:val="105"/>
          <w:u w:val="thick" w:color="136BC3"/>
        </w:rPr>
        <w:t>https:</w:t>
      </w:r>
      <w:r>
        <w:rPr>
          <w:color w:val="347ECA"/>
          <w:w w:val="105"/>
          <w:u w:val="thick" w:color="136BC3"/>
        </w:rPr>
        <w:t>//</w:t>
      </w:r>
      <w:r>
        <w:rPr>
          <w:color w:val="136BC3"/>
          <w:w w:val="105"/>
          <w:u w:val="thick" w:color="136BC3"/>
        </w:rPr>
        <w:t>towardsdatascience.com/singular-value-decomposition-and-its-applications-in-principal-</w:t>
      </w:r>
      <w:r>
        <w:rPr>
          <w:color w:val="136BC3"/>
          <w:w w:val="105"/>
        </w:rPr>
        <w:t> </w:t>
      </w:r>
      <w:r>
        <w:rPr>
          <w:color w:val="136BC3"/>
          <w:spacing w:val="-2"/>
          <w:w w:val="105"/>
          <w:u w:val="single" w:color="0562C1"/>
        </w:rPr>
        <w:t>component-analysis-Sb7a5fil8d0bd</w:t>
      </w:r>
    </w:p>
    <w:p>
      <w:pPr>
        <w:spacing w:line="369" w:lineRule="auto" w:before="155"/>
        <w:ind w:left="844" w:right="811" w:hanging="723"/>
        <w:jc w:val="both"/>
        <w:rPr>
          <w:sz w:val="21"/>
        </w:rPr>
      </w:pPr>
      <w:r>
        <w:rPr>
          <w:color w:val="111111"/>
          <w:w w:val="105"/>
          <w:sz w:val="21"/>
        </w:rPr>
        <w:t>Sasidharan,</w:t>
      </w:r>
      <w:r>
        <w:rPr>
          <w:color w:val="111111"/>
          <w:w w:val="105"/>
          <w:sz w:val="21"/>
        </w:rPr>
        <w:t> A.</w:t>
      </w:r>
      <w:r>
        <w:rPr>
          <w:color w:val="111111"/>
          <w:w w:val="105"/>
          <w:sz w:val="21"/>
        </w:rPr>
        <w:t> (2021</w:t>
      </w:r>
      <w:r>
        <w:rPr>
          <w:color w:val="3D3D3D"/>
          <w:w w:val="105"/>
          <w:sz w:val="21"/>
        </w:rPr>
        <w:t>,</w:t>
      </w:r>
      <w:r>
        <w:rPr>
          <w:color w:val="3D3D3D"/>
          <w:w w:val="105"/>
          <w:sz w:val="21"/>
        </w:rPr>
        <w:t> </w:t>
      </w:r>
      <w:r>
        <w:rPr>
          <w:color w:val="111111"/>
          <w:w w:val="105"/>
          <w:sz w:val="21"/>
        </w:rPr>
        <w:t>January 20).</w:t>
      </w:r>
      <w:r>
        <w:rPr>
          <w:color w:val="111111"/>
          <w:w w:val="105"/>
          <w:sz w:val="21"/>
        </w:rPr>
        <w:t> </w:t>
      </w:r>
      <w:r>
        <w:rPr>
          <w:i/>
          <w:color w:val="111111"/>
          <w:w w:val="105"/>
          <w:sz w:val="22"/>
        </w:rPr>
        <w:t>Support</w:t>
      </w:r>
      <w:r>
        <w:rPr>
          <w:i/>
          <w:color w:val="111111"/>
          <w:w w:val="105"/>
          <w:sz w:val="22"/>
        </w:rPr>
        <w:t> Vector</w:t>
      </w:r>
      <w:r>
        <w:rPr>
          <w:i/>
          <w:color w:val="111111"/>
          <w:w w:val="105"/>
          <w:sz w:val="22"/>
        </w:rPr>
        <w:t> Machine</w:t>
      </w:r>
      <w:r>
        <w:rPr>
          <w:i/>
          <w:color w:val="111111"/>
          <w:w w:val="105"/>
          <w:sz w:val="22"/>
        </w:rPr>
        <w:t> Algorithm</w:t>
      </w:r>
      <w:r>
        <w:rPr>
          <w:i/>
          <w:color w:val="3D3D3D"/>
          <w:w w:val="105"/>
          <w:sz w:val="22"/>
        </w:rPr>
        <w:t>.</w:t>
      </w:r>
      <w:r>
        <w:rPr>
          <w:i/>
          <w:color w:val="3D3D3D"/>
          <w:w w:val="105"/>
          <w:sz w:val="22"/>
        </w:rPr>
        <w:t> </w:t>
      </w:r>
      <w:r>
        <w:rPr>
          <w:color w:val="111111"/>
          <w:w w:val="105"/>
          <w:sz w:val="21"/>
        </w:rPr>
        <w:t>GeeksforGeeks. </w:t>
      </w:r>
      <w:r>
        <w:rPr>
          <w:color w:val="136BC3"/>
          <w:spacing w:val="-2"/>
          <w:w w:val="105"/>
          <w:sz w:val="21"/>
          <w:u w:val="single" w:color="0562C1"/>
        </w:rPr>
        <w:t>https:</w:t>
      </w:r>
      <w:r>
        <w:rPr>
          <w:color w:val="4B8CD1"/>
          <w:spacing w:val="-2"/>
          <w:w w:val="105"/>
          <w:sz w:val="21"/>
          <w:u w:val="single" w:color="0562C1"/>
        </w:rPr>
        <w:t>//</w:t>
      </w:r>
      <w:hyperlink r:id="rId251">
        <w:r>
          <w:rPr>
            <w:color w:val="136BC3"/>
            <w:spacing w:val="-2"/>
            <w:w w:val="105"/>
            <w:sz w:val="21"/>
            <w:u w:val="single" w:color="0562C1"/>
          </w:rPr>
          <w:t>www.geeksforgeeks</w:t>
        </w:r>
        <w:r>
          <w:rPr>
            <w:color w:val="347ECA"/>
            <w:spacing w:val="-2"/>
            <w:w w:val="105"/>
            <w:sz w:val="21"/>
            <w:u w:val="single" w:color="0562C1"/>
          </w:rPr>
          <w:t>.</w:t>
        </w:r>
        <w:r>
          <w:rPr>
            <w:color w:val="136BC3"/>
            <w:spacing w:val="-2"/>
            <w:w w:val="105"/>
            <w:sz w:val="21"/>
            <w:u w:val="single" w:color="0562C1"/>
          </w:rPr>
          <w:t>org</w:t>
        </w:r>
        <w:r>
          <w:rPr>
            <w:color w:val="347ECA"/>
            <w:spacing w:val="-2"/>
            <w:w w:val="105"/>
            <w:sz w:val="21"/>
            <w:u w:val="single" w:color="0562C1"/>
          </w:rPr>
          <w:t>/</w:t>
        </w:r>
        <w:r>
          <w:rPr>
            <w:color w:val="136BC3"/>
            <w:spacing w:val="-2"/>
            <w:w w:val="105"/>
            <w:sz w:val="21"/>
            <w:u w:val="single" w:color="0562C1"/>
          </w:rPr>
          <w:t>support-vector-machine-algorithm/</w:t>
        </w:r>
      </w:hyperlink>
    </w:p>
    <w:p>
      <w:pPr>
        <w:spacing w:line="369" w:lineRule="auto" w:before="156"/>
        <w:ind w:left="844" w:right="821" w:hanging="724"/>
        <w:jc w:val="both"/>
        <w:rPr>
          <w:sz w:val="21"/>
        </w:rPr>
      </w:pPr>
      <w:r>
        <w:rPr>
          <w:color w:val="111111"/>
          <w:w w:val="105"/>
          <w:sz w:val="21"/>
        </w:rPr>
        <w:t>Bums,</w:t>
      </w:r>
      <w:r>
        <w:rPr>
          <w:color w:val="111111"/>
          <w:w w:val="105"/>
          <w:sz w:val="21"/>
        </w:rPr>
        <w:t> E.</w:t>
      </w:r>
      <w:r>
        <w:rPr>
          <w:color w:val="111111"/>
          <w:w w:val="105"/>
          <w:sz w:val="21"/>
        </w:rPr>
        <w:t> (2021,</w:t>
      </w:r>
      <w:r>
        <w:rPr>
          <w:color w:val="111111"/>
          <w:w w:val="105"/>
          <w:sz w:val="21"/>
        </w:rPr>
        <w:t> March).</w:t>
      </w:r>
      <w:r>
        <w:rPr>
          <w:color w:val="111111"/>
          <w:w w:val="105"/>
          <w:sz w:val="21"/>
        </w:rPr>
        <w:t> </w:t>
      </w:r>
      <w:r>
        <w:rPr>
          <w:i/>
          <w:color w:val="111111"/>
          <w:w w:val="105"/>
          <w:sz w:val="22"/>
        </w:rPr>
        <w:t>What</w:t>
      </w:r>
      <w:r>
        <w:rPr>
          <w:i/>
          <w:color w:val="111111"/>
          <w:w w:val="105"/>
          <w:sz w:val="22"/>
        </w:rPr>
        <w:t> Is</w:t>
      </w:r>
      <w:r>
        <w:rPr>
          <w:i/>
          <w:color w:val="111111"/>
          <w:w w:val="105"/>
          <w:sz w:val="22"/>
        </w:rPr>
        <w:t> Machine</w:t>
      </w:r>
      <w:r>
        <w:rPr>
          <w:i/>
          <w:color w:val="111111"/>
          <w:w w:val="105"/>
          <w:sz w:val="22"/>
        </w:rPr>
        <w:t> Learning</w:t>
      </w:r>
      <w:r>
        <w:rPr>
          <w:i/>
          <w:color w:val="111111"/>
          <w:w w:val="105"/>
          <w:sz w:val="22"/>
        </w:rPr>
        <w:t> and</w:t>
      </w:r>
      <w:r>
        <w:rPr>
          <w:i/>
          <w:color w:val="111111"/>
          <w:w w:val="105"/>
          <w:sz w:val="22"/>
        </w:rPr>
        <w:t> Why</w:t>
      </w:r>
      <w:r>
        <w:rPr>
          <w:i/>
          <w:color w:val="111111"/>
          <w:w w:val="105"/>
          <w:sz w:val="22"/>
        </w:rPr>
        <w:t> Is</w:t>
      </w:r>
      <w:r>
        <w:rPr>
          <w:i/>
          <w:color w:val="111111"/>
          <w:w w:val="105"/>
          <w:sz w:val="22"/>
        </w:rPr>
        <w:t> It</w:t>
      </w:r>
      <w:r>
        <w:rPr>
          <w:i/>
          <w:color w:val="111111"/>
          <w:w w:val="105"/>
          <w:sz w:val="22"/>
        </w:rPr>
        <w:t> Important?</w:t>
      </w:r>
      <w:r>
        <w:rPr>
          <w:i/>
          <w:color w:val="111111"/>
          <w:w w:val="105"/>
          <w:sz w:val="22"/>
        </w:rPr>
        <w:t> </w:t>
      </w:r>
      <w:r>
        <w:rPr>
          <w:color w:val="111111"/>
          <w:w w:val="105"/>
          <w:sz w:val="21"/>
        </w:rPr>
        <w:t>SearchEnterpriseAI. </w:t>
      </w:r>
      <w:r>
        <w:rPr>
          <w:color w:val="136BC3"/>
          <w:spacing w:val="-2"/>
          <w:w w:val="105"/>
          <w:sz w:val="21"/>
          <w:u w:val="single" w:color="0562C1"/>
        </w:rPr>
        <w:t>https:</w:t>
      </w:r>
      <w:r>
        <w:rPr>
          <w:color w:val="4B8CD1"/>
          <w:spacing w:val="-2"/>
          <w:w w:val="105"/>
          <w:sz w:val="21"/>
          <w:u w:val="single" w:color="0562C1"/>
        </w:rPr>
        <w:t>//</w:t>
      </w:r>
      <w:hyperlink r:id="rId252">
        <w:r>
          <w:rPr>
            <w:color w:val="136BC3"/>
            <w:spacing w:val="-2"/>
            <w:w w:val="105"/>
            <w:sz w:val="21"/>
            <w:u w:val="single" w:color="0562C1"/>
          </w:rPr>
          <w:t>www.techtarget</w:t>
        </w:r>
        <w:r>
          <w:rPr>
            <w:color w:val="347ECA"/>
            <w:spacing w:val="-2"/>
            <w:w w:val="105"/>
            <w:sz w:val="21"/>
            <w:u w:val="single" w:color="0562C1"/>
          </w:rPr>
          <w:t>.</w:t>
        </w:r>
        <w:r>
          <w:rPr>
            <w:color w:val="136BC3"/>
            <w:spacing w:val="-2"/>
            <w:w w:val="105"/>
            <w:sz w:val="21"/>
            <w:u w:val="single" w:color="0562C1"/>
          </w:rPr>
          <w:t>com</w:t>
        </w:r>
        <w:r>
          <w:rPr>
            <w:color w:val="4B8CD1"/>
            <w:spacing w:val="-2"/>
            <w:w w:val="105"/>
            <w:sz w:val="21"/>
            <w:u w:val="single" w:color="0562C1"/>
          </w:rPr>
          <w:t>/</w:t>
        </w:r>
        <w:r>
          <w:rPr>
            <w:color w:val="136BC3"/>
            <w:spacing w:val="-2"/>
            <w:w w:val="105"/>
            <w:sz w:val="21"/>
            <w:u w:val="single" w:color="0562C1"/>
          </w:rPr>
          <w:t>searchenterpriseai</w:t>
        </w:r>
        <w:r>
          <w:rPr>
            <w:color w:val="4B8CD1"/>
            <w:spacing w:val="-2"/>
            <w:w w:val="105"/>
            <w:sz w:val="21"/>
            <w:u w:val="single" w:color="0562C1"/>
          </w:rPr>
          <w:t>/</w:t>
        </w:r>
        <w:r>
          <w:rPr>
            <w:color w:val="136BC3"/>
            <w:spacing w:val="-2"/>
            <w:w w:val="105"/>
            <w:sz w:val="21"/>
            <w:u w:val="single" w:color="0562C1"/>
          </w:rPr>
          <w:t>definition</w:t>
        </w:r>
        <w:r>
          <w:rPr>
            <w:color w:val="347ECA"/>
            <w:spacing w:val="-2"/>
            <w:w w:val="105"/>
            <w:sz w:val="21"/>
            <w:u w:val="single" w:color="0562C1"/>
          </w:rPr>
          <w:t>/</w:t>
        </w:r>
        <w:r>
          <w:rPr>
            <w:color w:val="136BC3"/>
            <w:spacing w:val="-2"/>
            <w:w w:val="105"/>
            <w:sz w:val="21"/>
            <w:u w:val="single" w:color="0562C1"/>
          </w:rPr>
          <w:t>machine-leaming-ML</w:t>
        </w:r>
      </w:hyperlink>
    </w:p>
    <w:p>
      <w:pPr>
        <w:spacing w:line="372" w:lineRule="auto" w:before="162"/>
        <w:ind w:left="844" w:right="832" w:hanging="723"/>
        <w:jc w:val="left"/>
        <w:rPr>
          <w:sz w:val="21"/>
        </w:rPr>
      </w:pPr>
      <w:r>
        <w:rPr>
          <w:color w:val="111111"/>
          <w:w w:val="105"/>
          <w:sz w:val="21"/>
        </w:rPr>
        <w:t>Malato,</w:t>
      </w:r>
      <w:r>
        <w:rPr>
          <w:color w:val="111111"/>
          <w:spacing w:val="64"/>
          <w:w w:val="105"/>
          <w:sz w:val="21"/>
        </w:rPr>
        <w:t> </w:t>
      </w:r>
      <w:r>
        <w:rPr>
          <w:color w:val="111111"/>
          <w:w w:val="105"/>
          <w:sz w:val="21"/>
        </w:rPr>
        <w:t>G.</w:t>
      </w:r>
      <w:r>
        <w:rPr>
          <w:color w:val="111111"/>
          <w:spacing w:val="40"/>
          <w:w w:val="105"/>
          <w:sz w:val="21"/>
        </w:rPr>
        <w:t> </w:t>
      </w:r>
      <w:r>
        <w:rPr>
          <w:color w:val="111111"/>
          <w:w w:val="105"/>
          <w:sz w:val="21"/>
        </w:rPr>
        <w:t>(2021,</w:t>
      </w:r>
      <w:r>
        <w:rPr>
          <w:color w:val="111111"/>
          <w:spacing w:val="62"/>
          <w:w w:val="105"/>
          <w:sz w:val="21"/>
        </w:rPr>
        <w:t> </w:t>
      </w:r>
      <w:r>
        <w:rPr>
          <w:color w:val="111111"/>
          <w:w w:val="105"/>
          <w:sz w:val="21"/>
        </w:rPr>
        <w:t>May</w:t>
      </w:r>
      <w:r>
        <w:rPr>
          <w:color w:val="111111"/>
          <w:spacing w:val="40"/>
          <w:w w:val="105"/>
          <w:sz w:val="21"/>
        </w:rPr>
        <w:t> </w:t>
      </w:r>
      <w:r>
        <w:rPr>
          <w:color w:val="111111"/>
          <w:w w:val="105"/>
          <w:sz w:val="21"/>
        </w:rPr>
        <w:t>19).</w:t>
      </w:r>
      <w:r>
        <w:rPr>
          <w:color w:val="111111"/>
          <w:spacing w:val="61"/>
          <w:w w:val="105"/>
          <w:sz w:val="21"/>
        </w:rPr>
        <w:t> </w:t>
      </w:r>
      <w:r>
        <w:rPr>
          <w:i/>
          <w:color w:val="111111"/>
          <w:w w:val="105"/>
          <w:sz w:val="22"/>
        </w:rPr>
        <w:t>Hyperparameter</w:t>
      </w:r>
      <w:r>
        <w:rPr>
          <w:i/>
          <w:color w:val="111111"/>
          <w:spacing w:val="40"/>
          <w:w w:val="105"/>
          <w:sz w:val="22"/>
        </w:rPr>
        <w:t> </w:t>
      </w:r>
      <w:r>
        <w:rPr>
          <w:i/>
          <w:color w:val="111111"/>
          <w:w w:val="105"/>
          <w:sz w:val="22"/>
        </w:rPr>
        <w:t>tuning.</w:t>
      </w:r>
      <w:r>
        <w:rPr>
          <w:i/>
          <w:color w:val="111111"/>
          <w:spacing w:val="40"/>
          <w:w w:val="105"/>
          <w:sz w:val="22"/>
        </w:rPr>
        <w:t> </w:t>
      </w:r>
      <w:r>
        <w:rPr>
          <w:i/>
          <w:color w:val="111111"/>
          <w:w w:val="105"/>
          <w:sz w:val="22"/>
        </w:rPr>
        <w:t>Grid</w:t>
      </w:r>
      <w:r>
        <w:rPr>
          <w:i/>
          <w:color w:val="111111"/>
          <w:spacing w:val="40"/>
          <w:w w:val="105"/>
          <w:sz w:val="22"/>
        </w:rPr>
        <w:t> </w:t>
      </w:r>
      <w:r>
        <w:rPr>
          <w:i/>
          <w:color w:val="212121"/>
          <w:w w:val="105"/>
          <w:sz w:val="22"/>
        </w:rPr>
        <w:t>search</w:t>
      </w:r>
      <w:r>
        <w:rPr>
          <w:i/>
          <w:color w:val="212121"/>
          <w:spacing w:val="40"/>
          <w:w w:val="105"/>
          <w:sz w:val="22"/>
        </w:rPr>
        <w:t> </w:t>
      </w:r>
      <w:r>
        <w:rPr>
          <w:i/>
          <w:color w:val="111111"/>
          <w:w w:val="105"/>
          <w:sz w:val="22"/>
        </w:rPr>
        <w:t>and</w:t>
      </w:r>
      <w:r>
        <w:rPr>
          <w:i/>
          <w:color w:val="111111"/>
          <w:spacing w:val="40"/>
          <w:w w:val="105"/>
          <w:sz w:val="22"/>
        </w:rPr>
        <w:t> </w:t>
      </w:r>
      <w:r>
        <w:rPr>
          <w:i/>
          <w:color w:val="111111"/>
          <w:w w:val="105"/>
          <w:sz w:val="22"/>
        </w:rPr>
        <w:t>random</w:t>
      </w:r>
      <w:r>
        <w:rPr>
          <w:i/>
          <w:color w:val="111111"/>
          <w:spacing w:val="64"/>
          <w:w w:val="105"/>
          <w:sz w:val="22"/>
        </w:rPr>
        <w:t> </w:t>
      </w:r>
      <w:r>
        <w:rPr>
          <w:i/>
          <w:color w:val="111111"/>
          <w:w w:val="105"/>
          <w:sz w:val="22"/>
        </w:rPr>
        <w:t>search.</w:t>
      </w:r>
      <w:r>
        <w:rPr>
          <w:i/>
          <w:color w:val="111111"/>
          <w:spacing w:val="40"/>
          <w:w w:val="105"/>
          <w:sz w:val="22"/>
        </w:rPr>
        <w:t> </w:t>
      </w:r>
      <w:r>
        <w:rPr>
          <w:color w:val="111111"/>
          <w:w w:val="105"/>
          <w:sz w:val="21"/>
        </w:rPr>
        <w:t>Your</w:t>
      </w:r>
      <w:r>
        <w:rPr>
          <w:color w:val="111111"/>
          <w:spacing w:val="61"/>
          <w:w w:val="105"/>
          <w:sz w:val="21"/>
        </w:rPr>
        <w:t> </w:t>
      </w:r>
      <w:r>
        <w:rPr>
          <w:color w:val="111111"/>
          <w:w w:val="105"/>
          <w:sz w:val="21"/>
        </w:rPr>
        <w:t>Data</w:t>
      </w:r>
      <w:r>
        <w:rPr>
          <w:color w:val="111111"/>
          <w:spacing w:val="61"/>
          <w:w w:val="105"/>
          <w:sz w:val="21"/>
        </w:rPr>
        <w:t> </w:t>
      </w:r>
      <w:r>
        <w:rPr>
          <w:color w:val="111111"/>
          <w:w w:val="105"/>
          <w:sz w:val="21"/>
        </w:rPr>
        <w:t>Teacher. </w:t>
      </w:r>
      <w:r>
        <w:rPr>
          <w:color w:val="136BC3"/>
          <w:spacing w:val="-2"/>
          <w:w w:val="105"/>
          <w:sz w:val="21"/>
          <w:u w:val="thick" w:color="136BC3"/>
        </w:rPr>
        <w:t>https:</w:t>
      </w:r>
      <w:r>
        <w:rPr>
          <w:color w:val="4B8CD1"/>
          <w:spacing w:val="-2"/>
          <w:w w:val="105"/>
          <w:sz w:val="21"/>
          <w:u w:val="thick" w:color="136BC3"/>
        </w:rPr>
        <w:t>//</w:t>
      </w:r>
      <w:hyperlink r:id="rId253">
        <w:r>
          <w:rPr>
            <w:color w:val="136BC3"/>
            <w:spacing w:val="-2"/>
            <w:w w:val="105"/>
            <w:sz w:val="21"/>
            <w:u w:val="thick" w:color="136BC3"/>
          </w:rPr>
          <w:t>www</w:t>
        </w:r>
        <w:r>
          <w:rPr>
            <w:color w:val="347ECA"/>
            <w:spacing w:val="-2"/>
            <w:w w:val="105"/>
            <w:sz w:val="21"/>
            <w:u w:val="thick" w:color="136BC3"/>
          </w:rPr>
          <w:t>.</w:t>
        </w:r>
        <w:r>
          <w:rPr>
            <w:color w:val="136BC3"/>
            <w:spacing w:val="-2"/>
            <w:w w:val="105"/>
            <w:sz w:val="21"/>
            <w:u w:val="thick" w:color="136BC3"/>
          </w:rPr>
          <w:t>yourdatateacher</w:t>
        </w:r>
        <w:r>
          <w:rPr>
            <w:color w:val="347ECA"/>
            <w:spacing w:val="-2"/>
            <w:w w:val="105"/>
            <w:sz w:val="21"/>
            <w:u w:val="thick" w:color="136BC3"/>
          </w:rPr>
          <w:t>.</w:t>
        </w:r>
        <w:r>
          <w:rPr>
            <w:color w:val="136BC3"/>
            <w:spacing w:val="-2"/>
            <w:w w:val="105"/>
            <w:sz w:val="21"/>
            <w:u w:val="thick" w:color="136BC3"/>
          </w:rPr>
          <w:t>com/2021</w:t>
        </w:r>
        <w:r>
          <w:rPr>
            <w:color w:val="347ECA"/>
            <w:spacing w:val="-2"/>
            <w:w w:val="105"/>
            <w:sz w:val="21"/>
            <w:u w:val="thick" w:color="136BC3"/>
          </w:rPr>
          <w:t>/</w:t>
        </w:r>
        <w:r>
          <w:rPr>
            <w:color w:val="136BC3"/>
            <w:spacing w:val="-2"/>
            <w:w w:val="105"/>
            <w:sz w:val="21"/>
            <w:u w:val="thick" w:color="136BC3"/>
          </w:rPr>
          <w:t>05</w:t>
        </w:r>
        <w:r>
          <w:rPr>
            <w:color w:val="347ECA"/>
            <w:spacing w:val="-2"/>
            <w:w w:val="105"/>
            <w:sz w:val="21"/>
            <w:u w:val="thick" w:color="136BC3"/>
          </w:rPr>
          <w:t>/</w:t>
        </w:r>
        <w:r>
          <w:rPr>
            <w:color w:val="136BC3"/>
            <w:spacing w:val="-2"/>
            <w:w w:val="105"/>
            <w:sz w:val="21"/>
            <w:u w:val="thick" w:color="136BC3"/>
          </w:rPr>
          <w:t>19/hyperparameter-tuning-grid-search-and-random</w:t>
        </w:r>
      </w:hyperlink>
      <w:r>
        <w:rPr>
          <w:color w:val="136BC3"/>
          <w:spacing w:val="-2"/>
          <w:w w:val="105"/>
          <w:sz w:val="21"/>
          <w:u w:val="thick" w:color="136BC3"/>
        </w:rPr>
        <w:t>­</w:t>
      </w:r>
      <w:r>
        <w:rPr>
          <w:color w:val="136BC3"/>
          <w:spacing w:val="-2"/>
          <w:w w:val="105"/>
          <w:sz w:val="21"/>
        </w:rPr>
        <w:t> </w:t>
      </w:r>
      <w:r>
        <w:rPr>
          <w:color w:val="136BC3"/>
          <w:spacing w:val="-2"/>
          <w:w w:val="105"/>
          <w:sz w:val="21"/>
          <w:u w:val="single" w:color="0562C1"/>
        </w:rPr>
        <w:t>search</w:t>
      </w:r>
      <w:r>
        <w:rPr>
          <w:color w:val="4B8CD1"/>
          <w:spacing w:val="-2"/>
          <w:w w:val="105"/>
          <w:sz w:val="21"/>
          <w:u w:val="single" w:color="0562C1"/>
        </w:rPr>
        <w:t>/</w:t>
      </w:r>
      <w:r>
        <w:rPr>
          <w:color w:val="136BC3"/>
          <w:spacing w:val="-2"/>
          <w:w w:val="105"/>
          <w:sz w:val="21"/>
          <w:u w:val="single" w:color="0562C1"/>
        </w:rPr>
        <w:t>#</w:t>
      </w:r>
      <w:r>
        <w:rPr>
          <w:color w:val="347ECA"/>
          <w:spacing w:val="-2"/>
          <w:w w:val="105"/>
          <w:sz w:val="21"/>
          <w:u w:val="single" w:color="0562C1"/>
        </w:rPr>
        <w:t>:~</w:t>
      </w:r>
      <w:r>
        <w:rPr>
          <w:color w:val="136BC3"/>
          <w:spacing w:val="-2"/>
          <w:w w:val="105"/>
          <w:sz w:val="21"/>
          <w:u w:val="single" w:color="0562C1"/>
        </w:rPr>
        <w:t>:text=Grid%20search%20is%20the%20simplest</w:t>
      </w:r>
    </w:p>
    <w:p>
      <w:pPr>
        <w:tabs>
          <w:tab w:pos="1137" w:val="left" w:leader="none"/>
          <w:tab w:pos="2187" w:val="left" w:leader="none"/>
          <w:tab w:pos="3158" w:val="left" w:leader="none"/>
          <w:tab w:pos="3981" w:val="left" w:leader="none"/>
          <w:tab w:pos="5110" w:val="left" w:leader="none"/>
          <w:tab w:pos="5429" w:val="left" w:leader="none"/>
          <w:tab w:pos="6658" w:val="left" w:leader="none"/>
          <w:tab w:pos="7465" w:val="left" w:leader="none"/>
          <w:tab w:pos="8076" w:val="left" w:leader="none"/>
          <w:tab w:pos="8663" w:val="left" w:leader="none"/>
        </w:tabs>
        <w:spacing w:line="369" w:lineRule="auto" w:before="161"/>
        <w:ind w:left="844" w:right="824" w:hanging="730"/>
        <w:jc w:val="left"/>
        <w:rPr>
          <w:sz w:val="21"/>
        </w:rPr>
      </w:pPr>
      <w:r>
        <w:rPr>
          <w:i/>
          <w:color w:val="111111"/>
          <w:spacing w:val="-2"/>
          <w:w w:val="105"/>
          <w:sz w:val="22"/>
        </w:rPr>
        <w:t>Machine</w:t>
      </w:r>
      <w:r>
        <w:rPr>
          <w:i/>
          <w:color w:val="111111"/>
          <w:sz w:val="22"/>
        </w:rPr>
        <w:tab/>
      </w:r>
      <w:r>
        <w:rPr>
          <w:i/>
          <w:color w:val="111111"/>
          <w:spacing w:val="-2"/>
          <w:w w:val="105"/>
          <w:sz w:val="22"/>
        </w:rPr>
        <w:t>Learning</w:t>
      </w:r>
      <w:r>
        <w:rPr>
          <w:i/>
          <w:color w:val="111111"/>
          <w:sz w:val="22"/>
        </w:rPr>
        <w:tab/>
      </w:r>
      <w:r>
        <w:rPr>
          <w:i/>
          <w:color w:val="111111"/>
          <w:spacing w:val="-2"/>
          <w:w w:val="105"/>
          <w:sz w:val="22"/>
        </w:rPr>
        <w:t>Random</w:t>
      </w:r>
      <w:r>
        <w:rPr>
          <w:i/>
          <w:color w:val="111111"/>
          <w:sz w:val="22"/>
        </w:rPr>
        <w:tab/>
      </w:r>
      <w:r>
        <w:rPr>
          <w:i/>
          <w:color w:val="111111"/>
          <w:spacing w:val="-2"/>
          <w:w w:val="105"/>
          <w:sz w:val="22"/>
        </w:rPr>
        <w:t>Forest</w:t>
      </w:r>
      <w:r>
        <w:rPr>
          <w:i/>
          <w:color w:val="111111"/>
          <w:sz w:val="22"/>
        </w:rPr>
        <w:tab/>
      </w:r>
      <w:r>
        <w:rPr>
          <w:i/>
          <w:color w:val="212121"/>
          <w:spacing w:val="-2"/>
          <w:w w:val="105"/>
          <w:sz w:val="22"/>
        </w:rPr>
        <w:t>Algorithm</w:t>
      </w:r>
      <w:r>
        <w:rPr>
          <w:i/>
          <w:color w:val="212121"/>
          <w:sz w:val="22"/>
        </w:rPr>
        <w:tab/>
      </w:r>
      <w:r>
        <w:rPr>
          <w:color w:val="010101"/>
          <w:spacing w:val="-10"/>
          <w:w w:val="105"/>
          <w:sz w:val="22"/>
        </w:rPr>
        <w:t>-</w:t>
      </w:r>
      <w:r>
        <w:rPr>
          <w:color w:val="010101"/>
          <w:sz w:val="22"/>
        </w:rPr>
        <w:tab/>
      </w:r>
      <w:r>
        <w:rPr>
          <w:i/>
          <w:color w:val="111111"/>
          <w:spacing w:val="-2"/>
          <w:w w:val="105"/>
          <w:sz w:val="22"/>
        </w:rPr>
        <w:t>Javatpoint.</w:t>
      </w:r>
      <w:r>
        <w:rPr>
          <w:i/>
          <w:color w:val="111111"/>
          <w:sz w:val="22"/>
        </w:rPr>
        <w:tab/>
      </w:r>
      <w:r>
        <w:rPr>
          <w:color w:val="111111"/>
          <w:spacing w:val="-2"/>
          <w:w w:val="105"/>
          <w:sz w:val="21"/>
        </w:rPr>
        <w:t>(2021,</w:t>
      </w:r>
      <w:r>
        <w:rPr>
          <w:color w:val="111111"/>
          <w:sz w:val="21"/>
        </w:rPr>
        <w:tab/>
      </w:r>
      <w:r>
        <w:rPr>
          <w:color w:val="111111"/>
          <w:spacing w:val="-4"/>
          <w:w w:val="105"/>
          <w:sz w:val="21"/>
        </w:rPr>
        <w:t>July</w:t>
      </w:r>
      <w:r>
        <w:rPr>
          <w:color w:val="111111"/>
          <w:sz w:val="21"/>
        </w:rPr>
        <w:tab/>
      </w:r>
      <w:r>
        <w:rPr>
          <w:color w:val="111111"/>
          <w:spacing w:val="-4"/>
          <w:w w:val="105"/>
          <w:sz w:val="21"/>
        </w:rPr>
        <w:t>23).</w:t>
      </w:r>
      <w:r>
        <w:rPr>
          <w:color w:val="111111"/>
          <w:sz w:val="21"/>
        </w:rPr>
        <w:tab/>
      </w:r>
      <w:r>
        <w:rPr>
          <w:color w:val="111111"/>
          <w:spacing w:val="-2"/>
          <w:w w:val="105"/>
          <w:sz w:val="21"/>
        </w:rPr>
        <w:t>Www.javatpoint.com. </w:t>
      </w:r>
      <w:r>
        <w:rPr>
          <w:color w:val="136BC3"/>
          <w:spacing w:val="-2"/>
          <w:w w:val="105"/>
          <w:sz w:val="21"/>
          <w:u w:val="single" w:color="0562C1"/>
        </w:rPr>
        <w:t>https:</w:t>
      </w:r>
      <w:r>
        <w:rPr>
          <w:color w:val="4B8CD1"/>
          <w:spacing w:val="-2"/>
          <w:w w:val="105"/>
          <w:sz w:val="21"/>
          <w:u w:val="single" w:color="0562C1"/>
        </w:rPr>
        <w:t>//</w:t>
      </w:r>
      <w:hyperlink r:id="rId254">
        <w:r>
          <w:rPr>
            <w:color w:val="136BC3"/>
            <w:spacing w:val="-2"/>
            <w:w w:val="105"/>
            <w:sz w:val="21"/>
            <w:u w:val="single" w:color="0562C1"/>
          </w:rPr>
          <w:t>www.javatpoint.com/machine-leaming-random-forest-algorithm</w:t>
        </w:r>
      </w:hyperlink>
    </w:p>
    <w:p>
      <w:pPr>
        <w:spacing w:line="372" w:lineRule="auto" w:before="157"/>
        <w:ind w:left="843" w:right="819" w:hanging="721"/>
        <w:jc w:val="left"/>
        <w:rPr>
          <w:sz w:val="21"/>
        </w:rPr>
      </w:pPr>
      <w:r>
        <w:rPr>
          <w:color w:val="111111"/>
          <w:w w:val="105"/>
          <w:sz w:val="21"/>
        </w:rPr>
        <w:t>Meltzer,</w:t>
      </w:r>
      <w:r>
        <w:rPr>
          <w:color w:val="111111"/>
          <w:spacing w:val="40"/>
          <w:w w:val="105"/>
          <w:sz w:val="21"/>
        </w:rPr>
        <w:t> </w:t>
      </w:r>
      <w:r>
        <w:rPr>
          <w:color w:val="111111"/>
          <w:w w:val="105"/>
          <w:sz w:val="21"/>
        </w:rPr>
        <w:t>R.</w:t>
      </w:r>
      <w:r>
        <w:rPr>
          <w:color w:val="111111"/>
          <w:spacing w:val="40"/>
          <w:w w:val="105"/>
          <w:sz w:val="21"/>
        </w:rPr>
        <w:t> </w:t>
      </w:r>
      <w:r>
        <w:rPr>
          <w:color w:val="111111"/>
          <w:w w:val="105"/>
          <w:sz w:val="21"/>
        </w:rPr>
        <w:t>(2021,</w:t>
      </w:r>
      <w:r>
        <w:rPr>
          <w:color w:val="111111"/>
          <w:spacing w:val="63"/>
          <w:w w:val="105"/>
          <w:sz w:val="21"/>
        </w:rPr>
        <w:t> </w:t>
      </w:r>
      <w:r>
        <w:rPr>
          <w:color w:val="111111"/>
          <w:w w:val="105"/>
          <w:sz w:val="21"/>
        </w:rPr>
        <w:t>July</w:t>
      </w:r>
      <w:r>
        <w:rPr>
          <w:color w:val="111111"/>
          <w:spacing w:val="40"/>
          <w:w w:val="105"/>
          <w:sz w:val="21"/>
        </w:rPr>
        <w:t> </w:t>
      </w:r>
      <w:r>
        <w:rPr>
          <w:color w:val="111111"/>
          <w:w w:val="105"/>
          <w:sz w:val="21"/>
        </w:rPr>
        <w:t>15).</w:t>
      </w:r>
      <w:r>
        <w:rPr>
          <w:color w:val="111111"/>
          <w:spacing w:val="40"/>
          <w:w w:val="105"/>
          <w:sz w:val="21"/>
        </w:rPr>
        <w:t> </w:t>
      </w:r>
      <w:r>
        <w:rPr>
          <w:i/>
          <w:color w:val="111111"/>
          <w:w w:val="105"/>
          <w:sz w:val="22"/>
        </w:rPr>
        <w:t>What</w:t>
      </w:r>
      <w:r>
        <w:rPr>
          <w:i/>
          <w:color w:val="111111"/>
          <w:spacing w:val="40"/>
          <w:w w:val="105"/>
          <w:sz w:val="22"/>
        </w:rPr>
        <w:t> </w:t>
      </w:r>
      <w:r>
        <w:rPr>
          <w:i/>
          <w:color w:val="111111"/>
          <w:w w:val="105"/>
          <w:sz w:val="22"/>
        </w:rPr>
        <w:t>is</w:t>
      </w:r>
      <w:r>
        <w:rPr>
          <w:i/>
          <w:color w:val="111111"/>
          <w:spacing w:val="40"/>
          <w:w w:val="105"/>
          <w:sz w:val="22"/>
        </w:rPr>
        <w:t> </w:t>
      </w:r>
      <w:r>
        <w:rPr>
          <w:i/>
          <w:color w:val="111111"/>
          <w:w w:val="105"/>
          <w:sz w:val="22"/>
        </w:rPr>
        <w:t>Random</w:t>
      </w:r>
      <w:r>
        <w:rPr>
          <w:i/>
          <w:color w:val="111111"/>
          <w:spacing w:val="40"/>
          <w:w w:val="105"/>
          <w:sz w:val="22"/>
        </w:rPr>
        <w:t> </w:t>
      </w:r>
      <w:r>
        <w:rPr>
          <w:i/>
          <w:color w:val="212121"/>
          <w:w w:val="105"/>
          <w:sz w:val="22"/>
        </w:rPr>
        <w:t>Forest?</w:t>
      </w:r>
      <w:r>
        <w:rPr>
          <w:i/>
          <w:color w:val="212121"/>
          <w:spacing w:val="40"/>
          <w:w w:val="105"/>
          <w:sz w:val="22"/>
        </w:rPr>
        <w:t> </w:t>
      </w:r>
      <w:r>
        <w:rPr>
          <w:i/>
          <w:color w:val="111111"/>
          <w:w w:val="105"/>
          <w:sz w:val="22"/>
        </w:rPr>
        <w:t>[Beginner's</w:t>
      </w:r>
      <w:r>
        <w:rPr>
          <w:i/>
          <w:color w:val="111111"/>
          <w:spacing w:val="65"/>
          <w:w w:val="105"/>
          <w:sz w:val="22"/>
        </w:rPr>
        <w:t> </w:t>
      </w:r>
      <w:r>
        <w:rPr>
          <w:i/>
          <w:color w:val="111111"/>
          <w:w w:val="105"/>
          <w:sz w:val="22"/>
        </w:rPr>
        <w:t>Guide</w:t>
      </w:r>
      <w:r>
        <w:rPr>
          <w:i/>
          <w:color w:val="111111"/>
          <w:spacing w:val="69"/>
          <w:w w:val="105"/>
          <w:sz w:val="22"/>
        </w:rPr>
        <w:t> </w:t>
      </w:r>
      <w:r>
        <w:rPr>
          <w:color w:val="111111"/>
          <w:w w:val="105"/>
          <w:sz w:val="21"/>
        </w:rPr>
        <w:t>+</w:t>
      </w:r>
      <w:r>
        <w:rPr>
          <w:color w:val="111111"/>
          <w:spacing w:val="40"/>
          <w:w w:val="105"/>
          <w:sz w:val="21"/>
        </w:rPr>
        <w:t> </w:t>
      </w:r>
      <w:r>
        <w:rPr>
          <w:i/>
          <w:color w:val="212121"/>
          <w:w w:val="105"/>
          <w:sz w:val="22"/>
        </w:rPr>
        <w:t>Examples}.</w:t>
      </w:r>
      <w:r>
        <w:rPr>
          <w:i/>
          <w:color w:val="212121"/>
          <w:spacing w:val="40"/>
          <w:w w:val="105"/>
          <w:sz w:val="22"/>
        </w:rPr>
        <w:t> </w:t>
      </w:r>
      <w:r>
        <w:rPr>
          <w:color w:val="111111"/>
          <w:w w:val="105"/>
          <w:sz w:val="21"/>
        </w:rPr>
        <w:t>Careerfoundry.com. </w:t>
      </w:r>
      <w:r>
        <w:rPr>
          <w:color w:val="136BC3"/>
          <w:spacing w:val="-2"/>
          <w:w w:val="105"/>
          <w:sz w:val="21"/>
          <w:u w:val="thick" w:color="136BC3"/>
        </w:rPr>
        <w:t>https:</w:t>
      </w:r>
      <w:r>
        <w:rPr>
          <w:color w:val="4B8CD1"/>
          <w:spacing w:val="-2"/>
          <w:w w:val="105"/>
          <w:sz w:val="21"/>
          <w:u w:val="thick" w:color="136BC3"/>
        </w:rPr>
        <w:t>//</w:t>
      </w:r>
      <w:r>
        <w:rPr>
          <w:color w:val="136BC3"/>
          <w:spacing w:val="-2"/>
          <w:w w:val="105"/>
          <w:sz w:val="21"/>
          <w:u w:val="thick" w:color="136BC3"/>
        </w:rPr>
        <w:t>careerfoundry.com/en/blog</w:t>
      </w:r>
      <w:r>
        <w:rPr>
          <w:color w:val="347ECA"/>
          <w:spacing w:val="-2"/>
          <w:w w:val="105"/>
          <w:sz w:val="21"/>
          <w:u w:val="thick" w:color="136BC3"/>
        </w:rPr>
        <w:t>/</w:t>
      </w:r>
      <w:r>
        <w:rPr>
          <w:color w:val="136BC3"/>
          <w:spacing w:val="-2"/>
          <w:w w:val="105"/>
          <w:sz w:val="21"/>
          <w:u w:val="thick" w:color="136BC3"/>
        </w:rPr>
        <w:t>data-analytics</w:t>
      </w:r>
      <w:r>
        <w:rPr>
          <w:color w:val="347ECA"/>
          <w:spacing w:val="-2"/>
          <w:w w:val="105"/>
          <w:sz w:val="21"/>
          <w:u w:val="thick" w:color="136BC3"/>
        </w:rPr>
        <w:t>/</w:t>
      </w:r>
      <w:r>
        <w:rPr>
          <w:color w:val="136BC3"/>
          <w:spacing w:val="-2"/>
          <w:w w:val="105"/>
          <w:sz w:val="21"/>
          <w:u w:val="thick" w:color="136BC3"/>
        </w:rPr>
        <w:t>what-is-random-</w:t>
      </w:r>
      <w:r>
        <w:rPr>
          <w:color w:val="136BC3"/>
          <w:spacing w:val="-2"/>
          <w:w w:val="105"/>
          <w:sz w:val="21"/>
        </w:rPr>
        <w:t> </w:t>
      </w:r>
      <w:r>
        <w:rPr>
          <w:color w:val="136BC3"/>
          <w:spacing w:val="-2"/>
          <w:w w:val="105"/>
          <w:sz w:val="21"/>
          <w:u w:val="single" w:color="0562C1"/>
        </w:rPr>
        <w:t>forest</w:t>
      </w:r>
      <w:r>
        <w:rPr>
          <w:color w:val="4B8CD1"/>
          <w:spacing w:val="-2"/>
          <w:w w:val="105"/>
          <w:sz w:val="21"/>
          <w:u w:val="single" w:color="0562C1"/>
        </w:rPr>
        <w:t>/#</w:t>
      </w:r>
      <w:r>
        <w:rPr>
          <w:color w:val="136BC3"/>
          <w:spacing w:val="-2"/>
          <w:w w:val="105"/>
          <w:sz w:val="21"/>
          <w:u w:val="single" w:color="0562C1"/>
        </w:rPr>
        <w:t>:</w:t>
      </w:r>
      <w:r>
        <w:rPr>
          <w:color w:val="347ECA"/>
          <w:spacing w:val="-2"/>
          <w:w w:val="105"/>
          <w:sz w:val="21"/>
          <w:u w:val="single" w:color="0562C1"/>
        </w:rPr>
        <w:t>~</w:t>
      </w:r>
      <w:r>
        <w:rPr>
          <w:color w:val="136BC3"/>
          <w:spacing w:val="-2"/>
          <w:w w:val="105"/>
          <w:sz w:val="21"/>
          <w:u w:val="single" w:color="0562C1"/>
        </w:rPr>
        <w:t>:text=Random%20Forest%20is%20a%20powerful</w:t>
      </w:r>
    </w:p>
    <w:p>
      <w:pPr>
        <w:spacing w:line="372" w:lineRule="auto" w:before="161"/>
        <w:ind w:left="845" w:right="831" w:hanging="720"/>
        <w:jc w:val="left"/>
        <w:rPr>
          <w:sz w:val="21"/>
        </w:rPr>
      </w:pPr>
      <w:r>
        <w:rPr>
          <w:color w:val="111111"/>
          <w:w w:val="105"/>
          <w:sz w:val="21"/>
        </w:rPr>
        <w:t>breton.</w:t>
      </w:r>
      <w:r>
        <w:rPr>
          <w:color w:val="111111"/>
          <w:spacing w:val="80"/>
          <w:w w:val="105"/>
          <w:sz w:val="21"/>
        </w:rPr>
        <w:t> </w:t>
      </w:r>
      <w:r>
        <w:rPr>
          <w:color w:val="111111"/>
          <w:w w:val="105"/>
          <w:sz w:val="21"/>
        </w:rPr>
        <w:t>(2021,</w:t>
      </w:r>
      <w:r>
        <w:rPr>
          <w:color w:val="111111"/>
          <w:spacing w:val="80"/>
          <w:w w:val="105"/>
          <w:sz w:val="21"/>
        </w:rPr>
        <w:t> </w:t>
      </w:r>
      <w:r>
        <w:rPr>
          <w:color w:val="111111"/>
          <w:w w:val="105"/>
          <w:sz w:val="21"/>
        </w:rPr>
        <w:t>August</w:t>
      </w:r>
      <w:r>
        <w:rPr>
          <w:color w:val="111111"/>
          <w:spacing w:val="80"/>
          <w:w w:val="105"/>
          <w:sz w:val="21"/>
        </w:rPr>
        <w:t> </w:t>
      </w:r>
      <w:r>
        <w:rPr>
          <w:color w:val="111111"/>
          <w:w w:val="105"/>
          <w:sz w:val="21"/>
        </w:rPr>
        <w:t>1).</w:t>
      </w:r>
      <w:r>
        <w:rPr>
          <w:color w:val="111111"/>
          <w:spacing w:val="80"/>
          <w:w w:val="105"/>
          <w:sz w:val="21"/>
        </w:rPr>
        <w:t> </w:t>
      </w:r>
      <w:r>
        <w:rPr>
          <w:i/>
          <w:color w:val="111111"/>
          <w:w w:val="105"/>
          <w:sz w:val="22"/>
        </w:rPr>
        <w:t>A</w:t>
      </w:r>
      <w:r>
        <w:rPr>
          <w:i/>
          <w:color w:val="111111"/>
          <w:spacing w:val="73"/>
          <w:w w:val="105"/>
          <w:sz w:val="22"/>
        </w:rPr>
        <w:t> </w:t>
      </w:r>
      <w:r>
        <w:rPr>
          <w:i/>
          <w:color w:val="111111"/>
          <w:w w:val="105"/>
          <w:sz w:val="22"/>
        </w:rPr>
        <w:t>Full</w:t>
      </w:r>
      <w:r>
        <w:rPr>
          <w:i/>
          <w:color w:val="111111"/>
          <w:spacing w:val="80"/>
          <w:w w:val="105"/>
          <w:sz w:val="22"/>
        </w:rPr>
        <w:t> </w:t>
      </w:r>
      <w:r>
        <w:rPr>
          <w:i/>
          <w:color w:val="111111"/>
          <w:w w:val="105"/>
          <w:sz w:val="22"/>
        </w:rPr>
        <w:t>Guide</w:t>
      </w:r>
      <w:r>
        <w:rPr>
          <w:i/>
          <w:color w:val="111111"/>
          <w:spacing w:val="79"/>
          <w:w w:val="105"/>
          <w:sz w:val="22"/>
        </w:rPr>
        <w:t> </w:t>
      </w:r>
      <w:r>
        <w:rPr>
          <w:i/>
          <w:color w:val="111111"/>
          <w:w w:val="105"/>
          <w:sz w:val="22"/>
        </w:rPr>
        <w:t>on</w:t>
      </w:r>
      <w:r>
        <w:rPr>
          <w:i/>
          <w:color w:val="111111"/>
          <w:spacing w:val="76"/>
          <w:w w:val="105"/>
          <w:sz w:val="22"/>
        </w:rPr>
        <w:t> </w:t>
      </w:r>
      <w:r>
        <w:rPr>
          <w:i/>
          <w:color w:val="111111"/>
          <w:w w:val="105"/>
          <w:sz w:val="22"/>
        </w:rPr>
        <w:t>Choosing</w:t>
      </w:r>
      <w:r>
        <w:rPr>
          <w:i/>
          <w:color w:val="111111"/>
          <w:spacing w:val="80"/>
          <w:w w:val="105"/>
          <w:sz w:val="22"/>
        </w:rPr>
        <w:t> </w:t>
      </w:r>
      <w:r>
        <w:rPr>
          <w:i/>
          <w:color w:val="111111"/>
          <w:w w:val="105"/>
          <w:sz w:val="22"/>
        </w:rPr>
        <w:t>the</w:t>
      </w:r>
      <w:r>
        <w:rPr>
          <w:i/>
          <w:color w:val="111111"/>
          <w:spacing w:val="76"/>
          <w:w w:val="105"/>
          <w:sz w:val="22"/>
        </w:rPr>
        <w:t> </w:t>
      </w:r>
      <w:r>
        <w:rPr>
          <w:i/>
          <w:color w:val="111111"/>
          <w:w w:val="105"/>
          <w:sz w:val="22"/>
        </w:rPr>
        <w:t>Right</w:t>
      </w:r>
      <w:r>
        <w:rPr>
          <w:i/>
          <w:color w:val="111111"/>
          <w:spacing w:val="74"/>
          <w:w w:val="105"/>
          <w:sz w:val="22"/>
        </w:rPr>
        <w:t> </w:t>
      </w:r>
      <w:r>
        <w:rPr>
          <w:i/>
          <w:color w:val="111111"/>
          <w:w w:val="105"/>
          <w:sz w:val="22"/>
        </w:rPr>
        <w:t>Machine</w:t>
      </w:r>
      <w:r>
        <w:rPr>
          <w:i/>
          <w:color w:val="111111"/>
          <w:spacing w:val="80"/>
          <w:w w:val="105"/>
          <w:sz w:val="22"/>
        </w:rPr>
        <w:t> </w:t>
      </w:r>
      <w:r>
        <w:rPr>
          <w:i/>
          <w:color w:val="111111"/>
          <w:w w:val="105"/>
          <w:sz w:val="22"/>
        </w:rPr>
        <w:t>Learning</w:t>
      </w:r>
      <w:r>
        <w:rPr>
          <w:i/>
          <w:color w:val="111111"/>
          <w:spacing w:val="80"/>
          <w:w w:val="105"/>
          <w:sz w:val="22"/>
        </w:rPr>
        <w:t> </w:t>
      </w:r>
      <w:r>
        <w:rPr>
          <w:i/>
          <w:color w:val="212121"/>
          <w:w w:val="105"/>
          <w:sz w:val="22"/>
        </w:rPr>
        <w:t>Algorithm.</w:t>
      </w:r>
      <w:r>
        <w:rPr>
          <w:i/>
          <w:color w:val="212121"/>
          <w:spacing w:val="78"/>
          <w:w w:val="105"/>
          <w:sz w:val="22"/>
        </w:rPr>
        <w:t> </w:t>
      </w:r>
      <w:r>
        <w:rPr>
          <w:color w:val="111111"/>
          <w:w w:val="105"/>
          <w:sz w:val="21"/>
        </w:rPr>
        <w:t>Medium. </w:t>
      </w:r>
      <w:hyperlink r:id="rId255">
        <w:r>
          <w:rPr>
            <w:color w:val="136BC3"/>
            <w:spacing w:val="-2"/>
            <w:w w:val="105"/>
            <w:sz w:val="21"/>
            <w:u w:val="thick" w:color="136BC3"/>
          </w:rPr>
          <w:t>https:</w:t>
        </w:r>
        <w:r>
          <w:rPr>
            <w:color w:val="4B8CD1"/>
            <w:spacing w:val="-2"/>
            <w:w w:val="105"/>
            <w:sz w:val="21"/>
            <w:u w:val="thick" w:color="136BC3"/>
          </w:rPr>
          <w:t>//</w:t>
        </w:r>
        <w:r>
          <w:rPr>
            <w:color w:val="136BC3"/>
            <w:spacing w:val="-2"/>
            <w:w w:val="105"/>
            <w:sz w:val="21"/>
            <w:u w:val="thick" w:color="136BC3"/>
          </w:rPr>
          <w:t>medium.com</w:t>
        </w:r>
        <w:r>
          <w:rPr>
            <w:color w:val="347ECA"/>
            <w:spacing w:val="-2"/>
            <w:w w:val="105"/>
            <w:sz w:val="21"/>
            <w:u w:val="thick" w:color="136BC3"/>
          </w:rPr>
          <w:t>/</w:t>
        </w:r>
        <w:r>
          <w:rPr>
            <w:color w:val="136BC3"/>
            <w:spacing w:val="-2"/>
            <w:w w:val="105"/>
            <w:sz w:val="21"/>
            <w:u w:val="thick" w:color="136BC3"/>
          </w:rPr>
          <w:t>@davidbreton03</w:t>
        </w:r>
        <w:r>
          <w:rPr>
            <w:color w:val="4B8CD1"/>
            <w:spacing w:val="-2"/>
            <w:w w:val="105"/>
            <w:sz w:val="21"/>
            <w:u w:val="thick" w:color="136BC3"/>
          </w:rPr>
          <w:t>/</w:t>
        </w:r>
        <w:r>
          <w:rPr>
            <w:color w:val="136BC3"/>
            <w:spacing w:val="-2"/>
            <w:w w:val="105"/>
            <w:sz w:val="21"/>
            <w:u w:val="thick" w:color="136BC3"/>
          </w:rPr>
          <w:t>a-full-guide-on-choosing-the-right-machine-leaming-algorithm-</w:t>
        </w:r>
      </w:hyperlink>
      <w:r>
        <w:rPr>
          <w:color w:val="136BC3"/>
          <w:spacing w:val="-2"/>
          <w:w w:val="105"/>
          <w:sz w:val="21"/>
        </w:rPr>
        <w:t> </w:t>
      </w:r>
      <w:r>
        <w:rPr>
          <w:color w:val="136BC3"/>
          <w:spacing w:val="-2"/>
          <w:w w:val="105"/>
          <w:sz w:val="21"/>
          <w:u w:val="single" w:color="0562C1"/>
        </w:rPr>
        <w:t>5fa282a0b2al</w:t>
      </w:r>
    </w:p>
    <w:p>
      <w:pPr>
        <w:pStyle w:val="BodyText"/>
        <w:spacing w:line="328" w:lineRule="auto" w:before="105"/>
        <w:ind w:left="845" w:right="820" w:hanging="724"/>
      </w:pPr>
      <w:r>
        <w:rPr>
          <w:color w:val="111111"/>
        </w:rPr>
        <w:t>Korstanje,</w:t>
      </w:r>
      <w:r>
        <w:rPr>
          <w:color w:val="111111"/>
          <w:spacing w:val="40"/>
        </w:rPr>
        <w:t> </w:t>
      </w:r>
      <w:r>
        <w:rPr>
          <w:color w:val="111111"/>
        </w:rPr>
        <w:t>J. (2021,</w:t>
      </w:r>
      <w:r>
        <w:rPr>
          <w:color w:val="111111"/>
          <w:spacing w:val="40"/>
        </w:rPr>
        <w:t> </w:t>
      </w:r>
      <w:r>
        <w:rPr>
          <w:color w:val="111111"/>
        </w:rPr>
        <w:t>August</w:t>
      </w:r>
      <w:r>
        <w:rPr>
          <w:color w:val="111111"/>
          <w:spacing w:val="34"/>
        </w:rPr>
        <w:t> </w:t>
      </w:r>
      <w:r>
        <w:rPr>
          <w:color w:val="111111"/>
        </w:rPr>
        <w:t>31). The</w:t>
      </w:r>
      <w:r>
        <w:rPr>
          <w:color w:val="111111"/>
          <w:spacing w:val="34"/>
        </w:rPr>
        <w:t> </w:t>
      </w:r>
      <w:r>
        <w:rPr>
          <w:color w:val="111111"/>
        </w:rPr>
        <w:t>Fl</w:t>
      </w:r>
      <w:r>
        <w:rPr>
          <w:color w:val="111111"/>
          <w:spacing w:val="80"/>
        </w:rPr>
        <w:t> </w:t>
      </w:r>
      <w:r>
        <w:rPr>
          <w:color w:val="111111"/>
        </w:rPr>
        <w:t>score </w:t>
      </w:r>
      <w:r>
        <w:rPr>
          <w:rFonts w:ascii="Arial" w:hAnsi="Arial"/>
          <w:color w:val="111111"/>
          <w:sz w:val="28"/>
        </w:rPr>
        <w:t>I</w:t>
      </w:r>
      <w:r>
        <w:rPr>
          <w:rFonts w:ascii="Arial" w:hAnsi="Arial"/>
          <w:color w:val="111111"/>
          <w:spacing w:val="-5"/>
          <w:sz w:val="28"/>
        </w:rPr>
        <w:t> </w:t>
      </w:r>
      <w:r>
        <w:rPr>
          <w:color w:val="111111"/>
        </w:rPr>
        <w:t>Towards</w:t>
      </w:r>
      <w:r>
        <w:rPr>
          <w:color w:val="111111"/>
          <w:spacing w:val="40"/>
        </w:rPr>
        <w:t> </w:t>
      </w:r>
      <w:r>
        <w:rPr>
          <w:color w:val="111111"/>
        </w:rPr>
        <w:t>Data</w:t>
      </w:r>
      <w:r>
        <w:rPr>
          <w:color w:val="111111"/>
          <w:spacing w:val="24"/>
        </w:rPr>
        <w:t> </w:t>
      </w:r>
      <w:r>
        <w:rPr>
          <w:color w:val="111111"/>
        </w:rPr>
        <w:t>Science.</w:t>
      </w:r>
      <w:r>
        <w:rPr>
          <w:color w:val="111111"/>
          <w:spacing w:val="31"/>
        </w:rPr>
        <w:t> </w:t>
      </w:r>
      <w:r>
        <w:rPr>
          <w:color w:val="111111"/>
        </w:rPr>
        <w:t>Medium.</w:t>
      </w:r>
      <w:r>
        <w:rPr>
          <w:color w:val="111111"/>
          <w:spacing w:val="40"/>
        </w:rPr>
        <w:t> </w:t>
      </w:r>
      <w:r>
        <w:rPr>
          <w:color w:val="136BC3"/>
          <w:u w:val="thick" w:color="136BC3"/>
        </w:rPr>
        <w:t>https</w:t>
      </w:r>
      <w:r>
        <w:rPr>
          <w:color w:val="347ECA"/>
          <w:u w:val="thick" w:color="136BC3"/>
        </w:rPr>
        <w:t>://</w:t>
      </w:r>
      <w:r>
        <w:rPr>
          <w:color w:val="136BC3"/>
          <w:u w:val="thick" w:color="136BC3"/>
        </w:rPr>
        <w:t>towardsdatascience.com</w:t>
      </w:r>
      <w:r>
        <w:rPr>
          <w:color w:val="4B8CD1"/>
          <w:u w:val="thick" w:color="136BC3"/>
        </w:rPr>
        <w:t>/</w:t>
      </w:r>
      <w:r>
        <w:rPr>
          <w:color w:val="136BC3"/>
          <w:u w:val="thick" w:color="136BC3"/>
        </w:rPr>
        <w:t>the-fl­</w:t>
      </w:r>
      <w:r>
        <w:rPr>
          <w:color w:val="136BC3"/>
        </w:rPr>
        <w:t> </w:t>
      </w:r>
      <w:r>
        <w:rPr>
          <w:color w:val="136BC3"/>
          <w:spacing w:val="-2"/>
          <w:u w:val="single" w:color="0562C1"/>
        </w:rPr>
        <w:t>score-bec2bbc38aa6</w:t>
      </w:r>
    </w:p>
    <w:p>
      <w:pPr>
        <w:pStyle w:val="BodyText"/>
        <w:spacing w:line="376" w:lineRule="auto" w:before="212"/>
        <w:ind w:left="843" w:right="824" w:hanging="722"/>
      </w:pPr>
      <w:r>
        <w:rPr>
          <w:color w:val="111111"/>
          <w:w w:val="105"/>
        </w:rPr>
        <w:t>Chen,</w:t>
      </w:r>
      <w:r>
        <w:rPr>
          <w:color w:val="111111"/>
          <w:spacing w:val="-5"/>
          <w:w w:val="105"/>
        </w:rPr>
        <w:t> </w:t>
      </w:r>
      <w:r>
        <w:rPr>
          <w:color w:val="111111"/>
          <w:w w:val="105"/>
        </w:rPr>
        <w:t>B.</w:t>
      </w:r>
      <w:r>
        <w:rPr>
          <w:color w:val="111111"/>
          <w:spacing w:val="-10"/>
          <w:w w:val="105"/>
        </w:rPr>
        <w:t> </w:t>
      </w:r>
      <w:r>
        <w:rPr>
          <w:color w:val="111111"/>
          <w:w w:val="105"/>
        </w:rPr>
        <w:t>(2021, November 5).</w:t>
      </w:r>
      <w:r>
        <w:rPr>
          <w:color w:val="111111"/>
          <w:spacing w:val="-4"/>
          <w:w w:val="105"/>
        </w:rPr>
        <w:t> </w:t>
      </w:r>
      <w:r>
        <w:rPr>
          <w:color w:val="111111"/>
          <w:w w:val="105"/>
        </w:rPr>
        <w:t>Why</w:t>
      </w:r>
      <w:r>
        <w:rPr>
          <w:color w:val="111111"/>
          <w:spacing w:val="-1"/>
          <w:w w:val="105"/>
        </w:rPr>
        <w:t> </w:t>
      </w:r>
      <w:r>
        <w:rPr>
          <w:color w:val="111111"/>
          <w:w w:val="105"/>
        </w:rPr>
        <w:t>Rectified Linear </w:t>
      </w:r>
      <w:r>
        <w:rPr>
          <w:color w:val="212121"/>
          <w:w w:val="105"/>
        </w:rPr>
        <w:t>Unit</w:t>
      </w:r>
      <w:r>
        <w:rPr>
          <w:color w:val="212121"/>
          <w:spacing w:val="-4"/>
          <w:w w:val="105"/>
        </w:rPr>
        <w:t> </w:t>
      </w:r>
      <w:r>
        <w:rPr>
          <w:color w:val="111111"/>
          <w:w w:val="105"/>
        </w:rPr>
        <w:t>(ReLU)</w:t>
      </w:r>
      <w:r>
        <w:rPr>
          <w:color w:val="111111"/>
          <w:spacing w:val="-3"/>
          <w:w w:val="105"/>
        </w:rPr>
        <w:t> </w:t>
      </w:r>
      <w:r>
        <w:rPr>
          <w:color w:val="111111"/>
          <w:w w:val="105"/>
        </w:rPr>
        <w:t>in</w:t>
      </w:r>
      <w:r>
        <w:rPr>
          <w:color w:val="111111"/>
          <w:spacing w:val="-10"/>
          <w:w w:val="105"/>
        </w:rPr>
        <w:t> </w:t>
      </w:r>
      <w:r>
        <w:rPr>
          <w:color w:val="111111"/>
          <w:w w:val="105"/>
        </w:rPr>
        <w:t>Deep</w:t>
      </w:r>
      <w:r>
        <w:rPr>
          <w:color w:val="111111"/>
          <w:spacing w:val="-3"/>
          <w:w w:val="105"/>
        </w:rPr>
        <w:t> </w:t>
      </w:r>
      <w:r>
        <w:rPr>
          <w:color w:val="111111"/>
          <w:w w:val="105"/>
        </w:rPr>
        <w:t>Leaming and the best</w:t>
      </w:r>
      <w:r>
        <w:rPr>
          <w:color w:val="111111"/>
          <w:spacing w:val="-4"/>
          <w:w w:val="105"/>
        </w:rPr>
        <w:t> </w:t>
      </w:r>
      <w:r>
        <w:rPr>
          <w:color w:val="111111"/>
          <w:w w:val="105"/>
        </w:rPr>
        <w:t>practice to</w:t>
      </w:r>
      <w:r>
        <w:rPr>
          <w:color w:val="111111"/>
          <w:spacing w:val="-7"/>
          <w:w w:val="105"/>
        </w:rPr>
        <w:t> </w:t>
      </w:r>
      <w:r>
        <w:rPr>
          <w:color w:val="111111"/>
          <w:w w:val="105"/>
        </w:rPr>
        <w:t>use</w:t>
      </w:r>
      <w:r>
        <w:rPr>
          <w:color w:val="111111"/>
          <w:spacing w:val="-4"/>
          <w:w w:val="105"/>
        </w:rPr>
        <w:t> </w:t>
      </w:r>
      <w:r>
        <w:rPr>
          <w:color w:val="111111"/>
          <w:w w:val="105"/>
        </w:rPr>
        <w:t>it</w:t>
      </w:r>
      <w:r>
        <w:rPr>
          <w:color w:val="111111"/>
          <w:spacing w:val="-6"/>
          <w:w w:val="105"/>
        </w:rPr>
        <w:t> </w:t>
      </w:r>
      <w:r>
        <w:rPr>
          <w:color w:val="111111"/>
          <w:w w:val="105"/>
        </w:rPr>
        <w:t>with TensorFlow.</w:t>
      </w:r>
      <w:r>
        <w:rPr>
          <w:color w:val="111111"/>
          <w:spacing w:val="-14"/>
          <w:w w:val="105"/>
        </w:rPr>
        <w:t> </w:t>
      </w:r>
      <w:r>
        <w:rPr>
          <w:color w:val="111111"/>
          <w:w w:val="105"/>
        </w:rPr>
        <w:t>Medium.</w:t>
      </w:r>
      <w:r>
        <w:rPr>
          <w:color w:val="111111"/>
          <w:spacing w:val="-14"/>
          <w:w w:val="105"/>
        </w:rPr>
        <w:t> </w:t>
      </w:r>
      <w:r>
        <w:rPr>
          <w:color w:val="136BC3"/>
          <w:w w:val="105"/>
          <w:u w:val="thick" w:color="136BC3"/>
        </w:rPr>
        <w:t>https:</w:t>
      </w:r>
      <w:r>
        <w:rPr>
          <w:color w:val="347ECA"/>
          <w:w w:val="105"/>
          <w:u w:val="thick" w:color="136BC3"/>
        </w:rPr>
        <w:t>//</w:t>
      </w:r>
      <w:r>
        <w:rPr>
          <w:color w:val="136BC3"/>
          <w:w w:val="105"/>
          <w:u w:val="thick" w:color="136BC3"/>
        </w:rPr>
        <w:t>towardsdatascience.com/why-rectified-linear-unit-relu-in-deep-leaming-and-the­</w:t>
      </w:r>
      <w:r>
        <w:rPr>
          <w:color w:val="136BC3"/>
          <w:w w:val="105"/>
        </w:rPr>
        <w:t> </w:t>
      </w:r>
      <w:r>
        <w:rPr>
          <w:color w:val="136BC3"/>
          <w:spacing w:val="-2"/>
          <w:w w:val="105"/>
          <w:u w:val="thick" w:color="136BC3"/>
        </w:rPr>
        <w:t>best-practice-to-use-it-with-tensorflow­</w:t>
      </w:r>
      <w:r>
        <w:rPr>
          <w:color w:val="136BC3"/>
          <w:spacing w:val="-2"/>
          <w:w w:val="105"/>
        </w:rPr>
        <w:t> </w:t>
      </w:r>
      <w:r>
        <w:rPr>
          <w:color w:val="136BC3"/>
          <w:spacing w:val="-2"/>
          <w:w w:val="105"/>
          <w:u w:val="single" w:color="0562C1"/>
        </w:rPr>
        <w:t>e9880933b7ef</w:t>
      </w:r>
      <w:r>
        <w:rPr>
          <w:color w:val="347ECA"/>
          <w:spacing w:val="-2"/>
          <w:w w:val="105"/>
          <w:u w:val="single" w:color="0562C1"/>
        </w:rPr>
        <w:t>#</w:t>
      </w:r>
      <w:r>
        <w:rPr>
          <w:color w:val="136BC3"/>
          <w:spacing w:val="-2"/>
          <w:w w:val="105"/>
          <w:u w:val="single" w:color="0562C1"/>
        </w:rPr>
        <w:t>:</w:t>
      </w:r>
      <w:r>
        <w:rPr>
          <w:color w:val="347ECA"/>
          <w:spacing w:val="-2"/>
          <w:w w:val="105"/>
          <w:u w:val="single" w:color="0562C1"/>
        </w:rPr>
        <w:t>~</w:t>
      </w:r>
      <w:r>
        <w:rPr>
          <w:color w:val="136BC3"/>
          <w:spacing w:val="-2"/>
          <w:w w:val="105"/>
          <w:u w:val="single" w:color="0562C1"/>
        </w:rPr>
        <w:t>:text=The%20Rectified%20Linear%20Unit%20(ReLU)%20is%20the%20most%20common</w:t>
      </w:r>
      <w:r>
        <w:rPr>
          <w:color w:val="136BC3"/>
          <w:spacing w:val="-2"/>
          <w:w w:val="105"/>
        </w:rPr>
        <w:t> </w:t>
      </w:r>
      <w:r>
        <w:rPr>
          <w:color w:val="136BC3"/>
          <w:spacing w:val="-2"/>
          <w:w w:val="105"/>
          <w:u w:val="single" w:color="0562C1"/>
        </w:rPr>
        <w:t>ly%20used</w:t>
      </w:r>
    </w:p>
    <w:p>
      <w:pPr>
        <w:pStyle w:val="BodyText"/>
        <w:spacing w:line="376" w:lineRule="auto" w:before="166"/>
        <w:ind w:left="844" w:right="834" w:hanging="723"/>
      </w:pPr>
      <w:r>
        <w:rPr>
          <w:color w:val="111111"/>
          <w:w w:val="105"/>
        </w:rPr>
        <w:t>Klingler,</w:t>
      </w:r>
      <w:r>
        <w:rPr>
          <w:color w:val="111111"/>
          <w:spacing w:val="60"/>
          <w:w w:val="105"/>
        </w:rPr>
        <w:t> </w:t>
      </w:r>
      <w:r>
        <w:rPr>
          <w:color w:val="111111"/>
          <w:w w:val="105"/>
        </w:rPr>
        <w:t>N.</w:t>
      </w:r>
      <w:r>
        <w:rPr>
          <w:color w:val="111111"/>
          <w:spacing w:val="40"/>
          <w:w w:val="105"/>
        </w:rPr>
        <w:t> </w:t>
      </w:r>
      <w:r>
        <w:rPr>
          <w:color w:val="111111"/>
          <w:w w:val="105"/>
        </w:rPr>
        <w:t>(2021,</w:t>
      </w:r>
      <w:r>
        <w:rPr>
          <w:color w:val="111111"/>
          <w:spacing w:val="40"/>
          <w:w w:val="105"/>
        </w:rPr>
        <w:t> </w:t>
      </w:r>
      <w:r>
        <w:rPr>
          <w:color w:val="111111"/>
          <w:w w:val="105"/>
        </w:rPr>
        <w:t>November</w:t>
      </w:r>
      <w:r>
        <w:rPr>
          <w:color w:val="111111"/>
          <w:spacing w:val="69"/>
          <w:w w:val="105"/>
        </w:rPr>
        <w:t> </w:t>
      </w:r>
      <w:r>
        <w:rPr>
          <w:color w:val="111111"/>
          <w:w w:val="105"/>
        </w:rPr>
        <w:t>17).</w:t>
      </w:r>
      <w:r>
        <w:rPr>
          <w:color w:val="111111"/>
          <w:spacing w:val="40"/>
          <w:w w:val="105"/>
        </w:rPr>
        <w:t> </w:t>
      </w:r>
      <w:r>
        <w:rPr>
          <w:color w:val="111111"/>
          <w:w w:val="105"/>
        </w:rPr>
        <w:t>Jupyter</w:t>
      </w:r>
      <w:r>
        <w:rPr>
          <w:color w:val="111111"/>
          <w:spacing w:val="68"/>
          <w:w w:val="105"/>
        </w:rPr>
        <w:t> </w:t>
      </w:r>
      <w:r>
        <w:rPr>
          <w:color w:val="111111"/>
          <w:w w:val="105"/>
        </w:rPr>
        <w:t>Notebook</w:t>
      </w:r>
      <w:r>
        <w:rPr>
          <w:color w:val="111111"/>
          <w:spacing w:val="67"/>
          <w:w w:val="105"/>
        </w:rPr>
        <w:t> </w:t>
      </w:r>
      <w:r>
        <w:rPr>
          <w:color w:val="111111"/>
          <w:w w:val="105"/>
        </w:rPr>
        <w:t>for</w:t>
      </w:r>
      <w:r>
        <w:rPr>
          <w:color w:val="111111"/>
          <w:spacing w:val="40"/>
          <w:w w:val="105"/>
        </w:rPr>
        <w:t> </w:t>
      </w:r>
      <w:r>
        <w:rPr>
          <w:color w:val="111111"/>
          <w:w w:val="105"/>
        </w:rPr>
        <w:t>Machine</w:t>
      </w:r>
      <w:r>
        <w:rPr>
          <w:color w:val="111111"/>
          <w:spacing w:val="60"/>
          <w:w w:val="105"/>
        </w:rPr>
        <w:t> </w:t>
      </w:r>
      <w:r>
        <w:rPr>
          <w:color w:val="111111"/>
          <w:w w:val="105"/>
        </w:rPr>
        <w:t>Leaming</w:t>
      </w:r>
      <w:r>
        <w:rPr>
          <w:color w:val="111111"/>
          <w:spacing w:val="68"/>
          <w:w w:val="105"/>
        </w:rPr>
        <w:t> </w:t>
      </w:r>
      <w:r>
        <w:rPr>
          <w:color w:val="010101"/>
          <w:w w:val="105"/>
        </w:rPr>
        <w:t>-</w:t>
      </w:r>
      <w:r>
        <w:rPr>
          <w:color w:val="010101"/>
          <w:spacing w:val="40"/>
          <w:w w:val="105"/>
        </w:rPr>
        <w:t> </w:t>
      </w:r>
      <w:r>
        <w:rPr>
          <w:color w:val="111111"/>
          <w:w w:val="105"/>
        </w:rPr>
        <w:t>A</w:t>
      </w:r>
      <w:r>
        <w:rPr>
          <w:color w:val="111111"/>
          <w:spacing w:val="40"/>
          <w:w w:val="105"/>
        </w:rPr>
        <w:t> </w:t>
      </w:r>
      <w:r>
        <w:rPr>
          <w:color w:val="111111"/>
          <w:w w:val="105"/>
        </w:rPr>
        <w:t>Gentle</w:t>
      </w:r>
      <w:r>
        <w:rPr>
          <w:color w:val="111111"/>
          <w:spacing w:val="40"/>
          <w:w w:val="105"/>
        </w:rPr>
        <w:t> </w:t>
      </w:r>
      <w:r>
        <w:rPr>
          <w:color w:val="111111"/>
          <w:w w:val="105"/>
        </w:rPr>
        <w:t>Introduction.</w:t>
      </w:r>
      <w:r>
        <w:rPr>
          <w:color w:val="111111"/>
          <w:spacing w:val="72"/>
          <w:w w:val="105"/>
        </w:rPr>
        <w:t> </w:t>
      </w:r>
      <w:r>
        <w:rPr>
          <w:color w:val="111111"/>
          <w:w w:val="105"/>
        </w:rPr>
        <w:t>Viso.ai. </w:t>
      </w:r>
      <w:r>
        <w:rPr>
          <w:color w:val="136BC3"/>
          <w:spacing w:val="-2"/>
          <w:w w:val="105"/>
          <w:u w:val="thick" w:color="136BC3"/>
        </w:rPr>
        <w:t>https:</w:t>
      </w:r>
      <w:r>
        <w:rPr>
          <w:color w:val="4B8CD1"/>
          <w:spacing w:val="-2"/>
          <w:w w:val="105"/>
          <w:u w:val="thick" w:color="136BC3"/>
        </w:rPr>
        <w:t>//</w:t>
      </w:r>
      <w:r>
        <w:rPr>
          <w:color w:val="136BC3"/>
          <w:spacing w:val="-2"/>
          <w:w w:val="105"/>
          <w:u w:val="thick" w:color="136BC3"/>
        </w:rPr>
        <w:t>viso.ai</w:t>
      </w:r>
      <w:r>
        <w:rPr>
          <w:color w:val="347ECA"/>
          <w:spacing w:val="-2"/>
          <w:w w:val="105"/>
          <w:u w:val="thick" w:color="136BC3"/>
        </w:rPr>
        <w:t>/</w:t>
      </w:r>
      <w:r>
        <w:rPr>
          <w:color w:val="136BC3"/>
          <w:spacing w:val="-2"/>
          <w:w w:val="105"/>
          <w:u w:val="thick" w:color="136BC3"/>
        </w:rPr>
        <w:t>deep-leaming</w:t>
      </w:r>
      <w:r>
        <w:rPr>
          <w:color w:val="347ECA"/>
          <w:spacing w:val="-2"/>
          <w:w w:val="105"/>
          <w:u w:val="thick" w:color="136BC3"/>
        </w:rPr>
        <w:t>/</w:t>
      </w:r>
      <w:r>
        <w:rPr>
          <w:color w:val="136BC3"/>
          <w:spacing w:val="-2"/>
          <w:w w:val="105"/>
          <w:u w:val="thick" w:color="136BC3"/>
        </w:rPr>
        <w:t>jupyter-notebook-for-machine­</w:t>
      </w:r>
      <w:r>
        <w:rPr>
          <w:color w:val="136BC3"/>
          <w:spacing w:val="-2"/>
          <w:w w:val="105"/>
        </w:rPr>
        <w:t> </w:t>
      </w:r>
      <w:r>
        <w:rPr>
          <w:color w:val="136BC3"/>
          <w:spacing w:val="-2"/>
          <w:w w:val="105"/>
          <w:u w:val="single" w:color="0562C1"/>
        </w:rPr>
        <w:t>leaming</w:t>
      </w:r>
      <w:r>
        <w:rPr>
          <w:color w:val="347ECA"/>
          <w:spacing w:val="-2"/>
          <w:w w:val="105"/>
          <w:u w:val="single" w:color="0562C1"/>
        </w:rPr>
        <w:t>/#</w:t>
      </w:r>
      <w:r>
        <w:rPr>
          <w:color w:val="136BC3"/>
          <w:spacing w:val="-2"/>
          <w:w w:val="105"/>
          <w:u w:val="single" w:color="0562C1"/>
        </w:rPr>
        <w:t>:</w:t>
      </w:r>
      <w:r>
        <w:rPr>
          <w:color w:val="347ECA"/>
          <w:spacing w:val="-2"/>
          <w:w w:val="105"/>
          <w:u w:val="single" w:color="0562C1"/>
        </w:rPr>
        <w:t>~</w:t>
      </w:r>
      <w:r>
        <w:rPr>
          <w:color w:val="136BC3"/>
          <w:spacing w:val="-2"/>
          <w:w w:val="105"/>
          <w:u w:val="single" w:color="0562C1"/>
        </w:rPr>
        <w:t>:text</w:t>
      </w:r>
      <w:r>
        <w:rPr>
          <w:color w:val="4B8CD1"/>
          <w:spacing w:val="-2"/>
          <w:w w:val="105"/>
          <w:u w:val="single" w:color="0562C1"/>
        </w:rPr>
        <w:t>=</w:t>
      </w:r>
      <w:r>
        <w:rPr>
          <w:color w:val="136BC3"/>
          <w:spacing w:val="-2"/>
          <w:w w:val="105"/>
          <w:u w:val="single" w:color="0562C1"/>
        </w:rPr>
        <w:t>The%20platform%20is%20based%20on</w:t>
      </w:r>
    </w:p>
    <w:p>
      <w:pPr>
        <w:pStyle w:val="BodyText"/>
        <w:tabs>
          <w:tab w:pos="1068" w:val="left" w:leader="none"/>
          <w:tab w:pos="1462" w:val="left" w:leader="none"/>
          <w:tab w:pos="2252" w:val="left" w:leader="none"/>
          <w:tab w:pos="3403" w:val="left" w:leader="none"/>
          <w:tab w:pos="3966" w:val="left" w:leader="none"/>
          <w:tab w:pos="5509" w:val="left" w:leader="none"/>
          <w:tab w:pos="6537" w:val="left" w:leader="none"/>
          <w:tab w:pos="7682" w:val="left" w:leader="none"/>
          <w:tab w:pos="8857" w:val="left" w:leader="none"/>
          <w:tab w:pos="9914" w:val="left" w:leader="none"/>
        </w:tabs>
        <w:spacing w:line="374" w:lineRule="auto" w:before="151"/>
        <w:ind w:left="843" w:right="831" w:hanging="722"/>
      </w:pPr>
      <w:r>
        <w:rPr>
          <w:color w:val="111111"/>
          <w:spacing w:val="-2"/>
          <w:w w:val="105"/>
        </w:rPr>
        <w:t>Shanna,</w:t>
      </w:r>
      <w:r>
        <w:rPr>
          <w:color w:val="111111"/>
        </w:rPr>
        <w:tab/>
        <w:tab/>
      </w:r>
      <w:r>
        <w:rPr>
          <w:color w:val="111111"/>
          <w:spacing w:val="-6"/>
          <w:w w:val="105"/>
        </w:rPr>
        <w:t>P.</w:t>
      </w:r>
      <w:r>
        <w:rPr>
          <w:color w:val="111111"/>
        </w:rPr>
        <w:tab/>
      </w:r>
      <w:r>
        <w:rPr>
          <w:color w:val="111111"/>
          <w:spacing w:val="-2"/>
          <w:w w:val="105"/>
        </w:rPr>
        <w:t>(2021,</w:t>
      </w:r>
      <w:r>
        <w:rPr>
          <w:color w:val="111111"/>
        </w:rPr>
        <w:tab/>
      </w:r>
      <w:r>
        <w:rPr>
          <w:color w:val="111111"/>
          <w:spacing w:val="-2"/>
          <w:w w:val="105"/>
        </w:rPr>
        <w:t>November</w:t>
      </w:r>
      <w:r>
        <w:rPr>
          <w:color w:val="111111"/>
        </w:rPr>
        <w:tab/>
      </w:r>
      <w:r>
        <w:rPr>
          <w:color w:val="111111"/>
          <w:spacing w:val="-4"/>
          <w:w w:val="105"/>
        </w:rPr>
        <w:t>24).</w:t>
      </w:r>
      <w:r>
        <w:rPr>
          <w:color w:val="111111"/>
        </w:rPr>
        <w:tab/>
      </w:r>
      <w:r>
        <w:rPr>
          <w:i/>
          <w:color w:val="111111"/>
          <w:spacing w:val="-2"/>
          <w:w w:val="105"/>
          <w:sz w:val="22"/>
        </w:rPr>
        <w:t>Understanding</w:t>
      </w:r>
      <w:r>
        <w:rPr>
          <w:i/>
          <w:color w:val="111111"/>
          <w:sz w:val="22"/>
        </w:rPr>
        <w:tab/>
      </w:r>
      <w:r>
        <w:rPr>
          <w:i/>
          <w:color w:val="111111"/>
          <w:spacing w:val="-2"/>
          <w:w w:val="105"/>
          <w:sz w:val="22"/>
        </w:rPr>
        <w:t>K-Means</w:t>
      </w:r>
      <w:r>
        <w:rPr>
          <w:i/>
          <w:color w:val="111111"/>
          <w:sz w:val="22"/>
        </w:rPr>
        <w:tab/>
      </w:r>
      <w:r>
        <w:rPr>
          <w:i/>
          <w:color w:val="111111"/>
          <w:spacing w:val="-2"/>
          <w:w w:val="105"/>
          <w:sz w:val="22"/>
        </w:rPr>
        <w:t>Clustering</w:t>
      </w:r>
      <w:r>
        <w:rPr>
          <w:i/>
          <w:color w:val="111111"/>
          <w:sz w:val="22"/>
        </w:rPr>
        <w:tab/>
      </w:r>
      <w:r>
        <w:rPr>
          <w:i/>
          <w:color w:val="212121"/>
          <w:spacing w:val="-2"/>
          <w:w w:val="105"/>
          <w:sz w:val="22"/>
        </w:rPr>
        <w:t>Algorithm.</w:t>
      </w:r>
      <w:r>
        <w:rPr>
          <w:i/>
          <w:color w:val="212121"/>
          <w:sz w:val="22"/>
        </w:rPr>
        <w:tab/>
      </w:r>
      <w:r>
        <w:rPr>
          <w:color w:val="111111"/>
          <w:spacing w:val="-2"/>
          <w:w w:val="105"/>
        </w:rPr>
        <w:t>Analytics</w:t>
      </w:r>
      <w:r>
        <w:rPr>
          <w:color w:val="111111"/>
        </w:rPr>
        <w:tab/>
      </w:r>
      <w:r>
        <w:rPr>
          <w:color w:val="111111"/>
          <w:spacing w:val="-2"/>
          <w:w w:val="105"/>
        </w:rPr>
        <w:t>Vidhya. </w:t>
      </w:r>
      <w:r>
        <w:rPr>
          <w:color w:val="136BC3"/>
          <w:spacing w:val="-2"/>
          <w:w w:val="105"/>
          <w:u w:val="thick" w:color="136BC3"/>
        </w:rPr>
        <w:t>https:</w:t>
      </w:r>
      <w:r>
        <w:rPr>
          <w:color w:val="4B8CD1"/>
          <w:spacing w:val="-2"/>
          <w:w w:val="105"/>
          <w:u w:val="thick" w:color="136BC3"/>
        </w:rPr>
        <w:t>//</w:t>
      </w:r>
      <w:hyperlink r:id="rId256">
        <w:r>
          <w:rPr>
            <w:color w:val="136BC3"/>
            <w:spacing w:val="-2"/>
            <w:w w:val="105"/>
            <w:u w:val="thick" w:color="136BC3"/>
          </w:rPr>
          <w:t>www.analyticsvidhya.com</w:t>
        </w:r>
        <w:r>
          <w:rPr>
            <w:color w:val="347ECA"/>
            <w:spacing w:val="-2"/>
            <w:w w:val="105"/>
            <w:u w:val="thick" w:color="136BC3"/>
          </w:rPr>
          <w:t>/</w:t>
        </w:r>
        <w:r>
          <w:rPr>
            <w:color w:val="136BC3"/>
            <w:spacing w:val="-2"/>
            <w:w w:val="105"/>
            <w:u w:val="thick" w:color="136BC3"/>
          </w:rPr>
          <w:t>blog/2021</w:t>
        </w:r>
        <w:r>
          <w:rPr>
            <w:color w:val="4B8CD1"/>
            <w:spacing w:val="-2"/>
            <w:w w:val="105"/>
            <w:u w:val="thick" w:color="136BC3"/>
          </w:rPr>
          <w:t>/</w:t>
        </w:r>
        <w:r>
          <w:rPr>
            <w:color w:val="136BC3"/>
            <w:spacing w:val="-2"/>
            <w:w w:val="105"/>
            <w:u w:val="thick" w:color="136BC3"/>
          </w:rPr>
          <w:t>11</w:t>
        </w:r>
        <w:r>
          <w:rPr>
            <w:color w:val="347ECA"/>
            <w:spacing w:val="-2"/>
            <w:w w:val="105"/>
            <w:u w:val="thick" w:color="136BC3"/>
          </w:rPr>
          <w:t>/</w:t>
        </w:r>
        <w:r>
          <w:rPr>
            <w:color w:val="136BC3"/>
            <w:spacing w:val="-2"/>
            <w:w w:val="105"/>
            <w:u w:val="thick" w:color="136BC3"/>
          </w:rPr>
          <w:t>understanding-k-means-clustering-in-machine-leamingwith</w:t>
        </w:r>
      </w:hyperlink>
      <w:r>
        <w:rPr>
          <w:color w:val="136BC3"/>
          <w:spacing w:val="-2"/>
          <w:w w:val="105"/>
          <w:u w:val="thick" w:color="136BC3"/>
        </w:rPr>
        <w:t>­</w:t>
      </w:r>
      <w:r>
        <w:rPr>
          <w:color w:val="136BC3"/>
          <w:spacing w:val="-2"/>
          <w:w w:val="105"/>
        </w:rPr>
        <w:t> </w:t>
      </w:r>
      <w:r>
        <w:rPr>
          <w:color w:val="136BC3"/>
          <w:spacing w:val="-2"/>
          <w:w w:val="105"/>
          <w:u w:val="single" w:color="0562C1"/>
        </w:rPr>
        <w:t>examples</w:t>
      </w:r>
      <w:r>
        <w:rPr>
          <w:color w:val="347ECA"/>
          <w:spacing w:val="-2"/>
          <w:w w:val="105"/>
          <w:u w:val="single" w:color="0562C1"/>
        </w:rPr>
        <w:t>/</w:t>
      </w:r>
      <w:r>
        <w:rPr>
          <w:color w:val="136BC3"/>
          <w:spacing w:val="-2"/>
          <w:w w:val="105"/>
          <w:u w:val="single" w:color="0562C1"/>
        </w:rPr>
        <w:t>#:~</w:t>
      </w:r>
      <w:r>
        <w:rPr>
          <w:color w:val="347ECA"/>
          <w:spacing w:val="-2"/>
          <w:w w:val="105"/>
          <w:u w:val="single" w:color="0562C1"/>
        </w:rPr>
        <w:t>:</w:t>
      </w:r>
      <w:r>
        <w:rPr>
          <w:color w:val="136BC3"/>
          <w:spacing w:val="-2"/>
          <w:w w:val="105"/>
          <w:u w:val="single" w:color="0562C1"/>
        </w:rPr>
        <w:t>text=k%2Dmeans%20is%20a%20technique</w:t>
      </w:r>
    </w:p>
    <w:p>
      <w:pPr>
        <w:spacing w:after="0" w:line="374" w:lineRule="auto"/>
        <w:sectPr>
          <w:pgSz w:w="11910" w:h="16840"/>
          <w:pgMar w:header="658" w:footer="1385" w:top="1280" w:bottom="1600" w:left="240" w:right="220"/>
        </w:sectPr>
      </w:pPr>
    </w:p>
    <w:p>
      <w:pPr>
        <w:pStyle w:val="BodyText"/>
        <w:spacing w:line="369" w:lineRule="auto" w:before="132"/>
        <w:ind w:left="849" w:right="816" w:hanging="727"/>
        <w:jc w:val="both"/>
      </w:pPr>
      <w:r>
        <w:rPr>
          <w:color w:val="111111"/>
          <w:w w:val="105"/>
        </w:rPr>
        <w:t>QuinnRadich.</w:t>
      </w:r>
      <w:r>
        <w:rPr>
          <w:color w:val="111111"/>
          <w:w w:val="105"/>
        </w:rPr>
        <w:t> (2021,</w:t>
      </w:r>
      <w:r>
        <w:rPr>
          <w:color w:val="111111"/>
          <w:w w:val="105"/>
        </w:rPr>
        <w:t> December</w:t>
      </w:r>
      <w:r>
        <w:rPr>
          <w:color w:val="111111"/>
          <w:w w:val="105"/>
        </w:rPr>
        <w:t> 30).</w:t>
      </w:r>
      <w:r>
        <w:rPr>
          <w:color w:val="111111"/>
          <w:w w:val="105"/>
        </w:rPr>
        <w:t> </w:t>
      </w:r>
      <w:r>
        <w:rPr>
          <w:i/>
          <w:color w:val="111111"/>
          <w:w w:val="105"/>
          <w:sz w:val="22"/>
        </w:rPr>
        <w:t>What</w:t>
      </w:r>
      <w:r>
        <w:rPr>
          <w:i/>
          <w:color w:val="111111"/>
          <w:w w:val="105"/>
          <w:sz w:val="22"/>
        </w:rPr>
        <w:t> is</w:t>
      </w:r>
      <w:r>
        <w:rPr>
          <w:i/>
          <w:color w:val="111111"/>
          <w:w w:val="105"/>
          <w:sz w:val="22"/>
        </w:rPr>
        <w:t> a</w:t>
      </w:r>
      <w:r>
        <w:rPr>
          <w:i/>
          <w:color w:val="111111"/>
          <w:w w:val="105"/>
          <w:sz w:val="22"/>
        </w:rPr>
        <w:t> machine</w:t>
      </w:r>
      <w:r>
        <w:rPr>
          <w:i/>
          <w:color w:val="111111"/>
          <w:w w:val="105"/>
          <w:sz w:val="22"/>
        </w:rPr>
        <w:t> learning</w:t>
      </w:r>
      <w:r>
        <w:rPr>
          <w:i/>
          <w:color w:val="111111"/>
          <w:w w:val="105"/>
          <w:sz w:val="22"/>
        </w:rPr>
        <w:t> model? </w:t>
      </w:r>
      <w:r>
        <w:rPr>
          <w:color w:val="111111"/>
          <w:w w:val="105"/>
        </w:rPr>
        <w:t>Leam.microsoft.com. </w:t>
      </w:r>
      <w:r>
        <w:rPr>
          <w:color w:val="136BC3"/>
          <w:spacing w:val="-2"/>
          <w:w w:val="105"/>
          <w:u w:val="single" w:color="0562C1"/>
        </w:rPr>
        <w:t>https:</w:t>
      </w:r>
      <w:r>
        <w:rPr>
          <w:color w:val="498CD1"/>
          <w:spacing w:val="-2"/>
          <w:w w:val="105"/>
          <w:u w:val="single" w:color="0562C1"/>
        </w:rPr>
        <w:t>//</w:t>
      </w:r>
      <w:r>
        <w:rPr>
          <w:color w:val="136BC3"/>
          <w:spacing w:val="-2"/>
          <w:w w:val="105"/>
          <w:u w:val="single" w:color="0562C1"/>
        </w:rPr>
        <w:t>leam.microsoft.com/en-us</w:t>
      </w:r>
      <w:r>
        <w:rPr>
          <w:color w:val="347ECC"/>
          <w:spacing w:val="-2"/>
          <w:w w:val="105"/>
          <w:u w:val="single" w:color="0562C1"/>
        </w:rPr>
        <w:t>/</w:t>
      </w:r>
      <w:r>
        <w:rPr>
          <w:color w:val="136BC3"/>
          <w:spacing w:val="-2"/>
          <w:w w:val="105"/>
          <w:u w:val="single" w:color="0562C1"/>
        </w:rPr>
        <w:t>windows</w:t>
      </w:r>
      <w:r>
        <w:rPr>
          <w:color w:val="347ECC"/>
          <w:spacing w:val="-2"/>
          <w:w w:val="105"/>
          <w:u w:val="single" w:color="0562C1"/>
        </w:rPr>
        <w:t>/</w:t>
      </w:r>
      <w:r>
        <w:rPr>
          <w:color w:val="136BC3"/>
          <w:spacing w:val="-2"/>
          <w:w w:val="105"/>
          <w:u w:val="single" w:color="0562C1"/>
        </w:rPr>
        <w:t>ai</w:t>
      </w:r>
      <w:r>
        <w:rPr>
          <w:color w:val="347ECC"/>
          <w:spacing w:val="-2"/>
          <w:w w:val="105"/>
          <w:u w:val="single" w:color="0562C1"/>
        </w:rPr>
        <w:t>/</w:t>
      </w:r>
      <w:r>
        <w:rPr>
          <w:color w:val="136BC3"/>
          <w:spacing w:val="-2"/>
          <w:w w:val="105"/>
          <w:u w:val="single" w:color="0562C1"/>
        </w:rPr>
        <w:t>windows-ml/what-is-a-machine-leaming-model</w:t>
      </w:r>
    </w:p>
    <w:p>
      <w:pPr>
        <w:pStyle w:val="BodyText"/>
        <w:spacing w:before="171"/>
        <w:ind w:left="121"/>
      </w:pPr>
      <w:r>
        <w:rPr>
          <w:color w:val="111111"/>
          <w:w w:val="105"/>
        </w:rPr>
        <w:t>Raitoharju,</w:t>
      </w:r>
      <w:r>
        <w:rPr>
          <w:color w:val="111111"/>
          <w:spacing w:val="61"/>
          <w:w w:val="105"/>
        </w:rPr>
        <w:t> </w:t>
      </w:r>
      <w:r>
        <w:rPr>
          <w:color w:val="111111"/>
          <w:w w:val="105"/>
        </w:rPr>
        <w:t>J.</w:t>
      </w:r>
      <w:r>
        <w:rPr>
          <w:color w:val="111111"/>
          <w:spacing w:val="57"/>
          <w:w w:val="105"/>
        </w:rPr>
        <w:t> </w:t>
      </w:r>
      <w:r>
        <w:rPr>
          <w:color w:val="111111"/>
          <w:w w:val="105"/>
        </w:rPr>
        <w:t>(2022,</w:t>
      </w:r>
      <w:r>
        <w:rPr>
          <w:color w:val="111111"/>
          <w:spacing w:val="62"/>
          <w:w w:val="105"/>
        </w:rPr>
        <w:t> </w:t>
      </w:r>
      <w:r>
        <w:rPr>
          <w:color w:val="111111"/>
          <w:w w:val="105"/>
        </w:rPr>
        <w:t>January</w:t>
      </w:r>
      <w:r>
        <w:rPr>
          <w:color w:val="111111"/>
          <w:spacing w:val="73"/>
          <w:w w:val="105"/>
        </w:rPr>
        <w:t> </w:t>
      </w:r>
      <w:r>
        <w:rPr>
          <w:color w:val="111111"/>
          <w:w w:val="105"/>
        </w:rPr>
        <w:t>1).</w:t>
      </w:r>
      <w:r>
        <w:rPr>
          <w:color w:val="111111"/>
          <w:spacing w:val="49"/>
          <w:w w:val="105"/>
        </w:rPr>
        <w:t> </w:t>
      </w:r>
      <w:r>
        <w:rPr>
          <w:color w:val="111111"/>
          <w:w w:val="105"/>
        </w:rPr>
        <w:t>Chapter</w:t>
      </w:r>
      <w:r>
        <w:rPr>
          <w:color w:val="111111"/>
          <w:spacing w:val="60"/>
          <w:w w:val="105"/>
        </w:rPr>
        <w:t> </w:t>
      </w:r>
      <w:r>
        <w:rPr>
          <w:color w:val="111111"/>
          <w:w w:val="105"/>
        </w:rPr>
        <w:t>3</w:t>
      </w:r>
      <w:r>
        <w:rPr>
          <w:color w:val="111111"/>
          <w:spacing w:val="58"/>
          <w:w w:val="105"/>
        </w:rPr>
        <w:t> </w:t>
      </w:r>
      <w:r>
        <w:rPr>
          <w:color w:val="111111"/>
          <w:w w:val="105"/>
        </w:rPr>
        <w:t>-</w:t>
      </w:r>
      <w:r>
        <w:rPr>
          <w:color w:val="111111"/>
          <w:spacing w:val="60"/>
          <w:w w:val="105"/>
        </w:rPr>
        <w:t> </w:t>
      </w:r>
      <w:r>
        <w:rPr>
          <w:color w:val="111111"/>
          <w:w w:val="105"/>
        </w:rPr>
        <w:t>Convolutional</w:t>
      </w:r>
      <w:r>
        <w:rPr>
          <w:color w:val="111111"/>
          <w:spacing w:val="79"/>
          <w:w w:val="105"/>
        </w:rPr>
        <w:t> </w:t>
      </w:r>
      <w:r>
        <w:rPr>
          <w:color w:val="111111"/>
          <w:w w:val="105"/>
        </w:rPr>
        <w:t>neural</w:t>
      </w:r>
      <w:r>
        <w:rPr>
          <w:color w:val="111111"/>
          <w:spacing w:val="63"/>
          <w:w w:val="105"/>
        </w:rPr>
        <w:t> </w:t>
      </w:r>
      <w:r>
        <w:rPr>
          <w:color w:val="111111"/>
          <w:w w:val="105"/>
        </w:rPr>
        <w:t>networks</w:t>
      </w:r>
      <w:r>
        <w:rPr>
          <w:color w:val="111111"/>
          <w:spacing w:val="66"/>
          <w:w w:val="105"/>
        </w:rPr>
        <w:t> </w:t>
      </w:r>
      <w:r>
        <w:rPr>
          <w:color w:val="111111"/>
          <w:w w:val="105"/>
        </w:rPr>
        <w:t>(A.</w:t>
      </w:r>
      <w:r>
        <w:rPr>
          <w:color w:val="111111"/>
          <w:spacing w:val="55"/>
          <w:w w:val="105"/>
        </w:rPr>
        <w:t> </w:t>
      </w:r>
      <w:r>
        <w:rPr>
          <w:color w:val="111111"/>
          <w:w w:val="105"/>
        </w:rPr>
        <w:t>Iosifidis</w:t>
      </w:r>
      <w:r>
        <w:rPr>
          <w:color w:val="111111"/>
          <w:spacing w:val="64"/>
          <w:w w:val="105"/>
        </w:rPr>
        <w:t> </w:t>
      </w:r>
      <w:r>
        <w:rPr>
          <w:color w:val="111111"/>
          <w:w w:val="105"/>
        </w:rPr>
        <w:t>&amp;</w:t>
      </w:r>
      <w:r>
        <w:rPr>
          <w:color w:val="111111"/>
          <w:spacing w:val="55"/>
          <w:w w:val="105"/>
        </w:rPr>
        <w:t> </w:t>
      </w:r>
      <w:r>
        <w:rPr>
          <w:color w:val="111111"/>
          <w:w w:val="105"/>
        </w:rPr>
        <w:t>A.</w:t>
      </w:r>
      <w:r>
        <w:rPr>
          <w:color w:val="111111"/>
          <w:spacing w:val="53"/>
          <w:w w:val="105"/>
        </w:rPr>
        <w:t> </w:t>
      </w:r>
      <w:r>
        <w:rPr>
          <w:color w:val="111111"/>
          <w:w w:val="105"/>
        </w:rPr>
        <w:t>Tefas,</w:t>
      </w:r>
      <w:r>
        <w:rPr>
          <w:color w:val="111111"/>
          <w:spacing w:val="61"/>
          <w:w w:val="105"/>
        </w:rPr>
        <w:t> </w:t>
      </w:r>
      <w:r>
        <w:rPr>
          <w:color w:val="111111"/>
          <w:spacing w:val="-2"/>
          <w:w w:val="105"/>
        </w:rPr>
        <w:t>Eds.).</w:t>
      </w:r>
    </w:p>
    <w:p>
      <w:pPr>
        <w:pStyle w:val="BodyText"/>
        <w:spacing w:before="138"/>
        <w:ind w:left="842"/>
      </w:pPr>
      <w:r>
        <w:rPr>
          <w:color w:val="111111"/>
          <w:w w:val="105"/>
        </w:rPr>
        <w:t>ScienceDirect;</w:t>
      </w:r>
      <w:r>
        <w:rPr>
          <w:color w:val="111111"/>
          <w:spacing w:val="-14"/>
          <w:w w:val="105"/>
        </w:rPr>
        <w:t> </w:t>
      </w:r>
      <w:r>
        <w:rPr>
          <w:color w:val="111111"/>
          <w:w w:val="105"/>
        </w:rPr>
        <w:t>Academic</w:t>
      </w:r>
      <w:r>
        <w:rPr>
          <w:color w:val="111111"/>
          <w:spacing w:val="4"/>
          <w:w w:val="105"/>
        </w:rPr>
        <w:t> </w:t>
      </w:r>
      <w:r>
        <w:rPr>
          <w:color w:val="111111"/>
          <w:w w:val="105"/>
        </w:rPr>
        <w:t>Press.</w:t>
      </w:r>
      <w:r>
        <w:rPr>
          <w:color w:val="111111"/>
          <w:spacing w:val="-4"/>
          <w:w w:val="105"/>
        </w:rPr>
        <w:t> </w:t>
      </w:r>
      <w:r>
        <w:rPr>
          <w:color w:val="136BC3"/>
          <w:spacing w:val="-2"/>
          <w:w w:val="105"/>
          <w:u w:val="single" w:color="0562C1"/>
        </w:rPr>
        <w:t>https</w:t>
      </w:r>
      <w:r>
        <w:rPr>
          <w:color w:val="347ECC"/>
          <w:spacing w:val="-2"/>
          <w:w w:val="105"/>
          <w:u w:val="single" w:color="0562C1"/>
        </w:rPr>
        <w:t>://</w:t>
      </w:r>
      <w:hyperlink r:id="rId257">
        <w:r>
          <w:rPr>
            <w:color w:val="136BC3"/>
            <w:spacing w:val="-2"/>
            <w:w w:val="105"/>
            <w:u w:val="single" w:color="0562C1"/>
          </w:rPr>
          <w:t>www</w:t>
        </w:r>
        <w:r>
          <w:rPr>
            <w:color w:val="498CD1"/>
            <w:spacing w:val="-2"/>
            <w:w w:val="105"/>
            <w:u w:val="single" w:color="0562C1"/>
          </w:rPr>
          <w:t>.</w:t>
        </w:r>
        <w:r>
          <w:rPr>
            <w:color w:val="136BC3"/>
            <w:spacing w:val="-2"/>
            <w:w w:val="105"/>
            <w:u w:val="single" w:color="0562C1"/>
          </w:rPr>
          <w:t>sciencedirect.com/science</w:t>
        </w:r>
        <w:r>
          <w:rPr>
            <w:color w:val="498CD1"/>
            <w:spacing w:val="-2"/>
            <w:w w:val="105"/>
            <w:u w:val="single" w:color="0562C1"/>
          </w:rPr>
          <w:t>/</w:t>
        </w:r>
        <w:r>
          <w:rPr>
            <w:color w:val="136BC3"/>
            <w:spacing w:val="-2"/>
            <w:w w:val="105"/>
            <w:u w:val="single" w:color="0562C1"/>
          </w:rPr>
          <w:t>article</w:t>
        </w:r>
        <w:r>
          <w:rPr>
            <w:color w:val="498CD1"/>
            <w:spacing w:val="-2"/>
            <w:w w:val="105"/>
            <w:u w:val="single" w:color="0562C1"/>
          </w:rPr>
          <w:t>/</w:t>
        </w:r>
        <w:r>
          <w:rPr>
            <w:color w:val="136BC3"/>
            <w:spacing w:val="-2"/>
            <w:w w:val="105"/>
            <w:u w:val="single" w:color="0562C1"/>
          </w:rPr>
          <w:t>pii</w:t>
        </w:r>
        <w:r>
          <w:rPr>
            <w:color w:val="498CD1"/>
            <w:spacing w:val="-2"/>
            <w:w w:val="105"/>
            <w:u w:val="single" w:color="0562C1"/>
          </w:rPr>
          <w:t>/</w:t>
        </w:r>
        <w:r>
          <w:rPr>
            <w:color w:val="136BC3"/>
            <w:spacing w:val="-2"/>
            <w:w w:val="105"/>
            <w:u w:val="single" w:color="0562C1"/>
          </w:rPr>
          <w:t>B9780323857871000087</w:t>
        </w:r>
      </w:hyperlink>
    </w:p>
    <w:p>
      <w:pPr>
        <w:pStyle w:val="BodyText"/>
        <w:spacing w:before="46"/>
      </w:pPr>
    </w:p>
    <w:p>
      <w:pPr>
        <w:tabs>
          <w:tab w:pos="4824" w:val="left" w:leader="none"/>
        </w:tabs>
        <w:spacing w:line="372" w:lineRule="auto" w:before="0"/>
        <w:ind w:left="843" w:right="821" w:hanging="720"/>
        <w:jc w:val="both"/>
        <w:rPr>
          <w:sz w:val="21"/>
        </w:rPr>
      </w:pPr>
      <w:r>
        <w:rPr>
          <w:color w:val="111111"/>
          <w:w w:val="105"/>
          <w:sz w:val="21"/>
        </w:rPr>
        <w:t>Nyuytiymbiy,</w:t>
      </w:r>
      <w:r>
        <w:rPr>
          <w:color w:val="111111"/>
          <w:w w:val="105"/>
          <w:sz w:val="21"/>
        </w:rPr>
        <w:t> K.</w:t>
      </w:r>
      <w:r>
        <w:rPr>
          <w:color w:val="111111"/>
          <w:spacing w:val="-2"/>
          <w:w w:val="105"/>
          <w:sz w:val="21"/>
        </w:rPr>
        <w:t> </w:t>
      </w:r>
      <w:r>
        <w:rPr>
          <w:color w:val="111111"/>
          <w:w w:val="105"/>
          <w:sz w:val="21"/>
        </w:rPr>
        <w:t>(2022,</w:t>
      </w:r>
      <w:r>
        <w:rPr>
          <w:color w:val="111111"/>
          <w:w w:val="105"/>
          <w:sz w:val="21"/>
        </w:rPr>
        <w:t> January</w:t>
      </w:r>
      <w:r>
        <w:rPr>
          <w:color w:val="111111"/>
          <w:w w:val="105"/>
          <w:sz w:val="21"/>
        </w:rPr>
        <w:t> 15).</w:t>
      </w:r>
      <w:r>
        <w:rPr>
          <w:color w:val="111111"/>
          <w:w w:val="105"/>
          <w:sz w:val="21"/>
        </w:rPr>
        <w:t> </w:t>
      </w:r>
      <w:r>
        <w:rPr>
          <w:i/>
          <w:color w:val="111111"/>
          <w:w w:val="105"/>
          <w:sz w:val="22"/>
        </w:rPr>
        <w:t>Parameters</w:t>
      </w:r>
      <w:r>
        <w:rPr>
          <w:i/>
          <w:color w:val="111111"/>
          <w:w w:val="105"/>
          <w:sz w:val="22"/>
        </w:rPr>
        <w:t> and</w:t>
      </w:r>
      <w:r>
        <w:rPr>
          <w:i/>
          <w:color w:val="111111"/>
          <w:w w:val="105"/>
          <w:sz w:val="22"/>
        </w:rPr>
        <w:t> Hyperparameters</w:t>
      </w:r>
      <w:r>
        <w:rPr>
          <w:i/>
          <w:color w:val="111111"/>
          <w:spacing w:val="-9"/>
          <w:w w:val="105"/>
          <w:sz w:val="22"/>
        </w:rPr>
        <w:t> </w:t>
      </w:r>
      <w:r>
        <w:rPr>
          <w:i/>
          <w:color w:val="111111"/>
          <w:w w:val="105"/>
          <w:sz w:val="22"/>
        </w:rPr>
        <w:t>in</w:t>
      </w:r>
      <w:r>
        <w:rPr>
          <w:i/>
          <w:color w:val="111111"/>
          <w:spacing w:val="-9"/>
          <w:w w:val="105"/>
          <w:sz w:val="22"/>
        </w:rPr>
        <w:t> </w:t>
      </w:r>
      <w:r>
        <w:rPr>
          <w:i/>
          <w:color w:val="111111"/>
          <w:w w:val="105"/>
          <w:sz w:val="22"/>
        </w:rPr>
        <w:t>Machine</w:t>
      </w:r>
      <w:r>
        <w:rPr>
          <w:i/>
          <w:color w:val="111111"/>
          <w:w w:val="105"/>
          <w:sz w:val="22"/>
        </w:rPr>
        <w:t> Learning</w:t>
      </w:r>
      <w:r>
        <w:rPr>
          <w:i/>
          <w:color w:val="111111"/>
          <w:w w:val="105"/>
          <w:sz w:val="22"/>
        </w:rPr>
        <w:t> and</w:t>
      </w:r>
      <w:r>
        <w:rPr>
          <w:i/>
          <w:color w:val="111111"/>
          <w:w w:val="105"/>
          <w:sz w:val="22"/>
        </w:rPr>
        <w:t> Deep</w:t>
      </w:r>
      <w:r>
        <w:rPr>
          <w:i/>
          <w:color w:val="111111"/>
          <w:w w:val="105"/>
          <w:sz w:val="22"/>
        </w:rPr>
        <w:t> Learning.</w:t>
      </w:r>
      <w:r>
        <w:rPr>
          <w:i/>
          <w:color w:val="111111"/>
          <w:w w:val="105"/>
          <w:sz w:val="22"/>
        </w:rPr>
        <w:t> </w:t>
      </w:r>
      <w:r>
        <w:rPr>
          <w:color w:val="111111"/>
          <w:spacing w:val="-2"/>
          <w:sz w:val="21"/>
        </w:rPr>
        <w:t>Medium.</w:t>
      </w:r>
      <w:r>
        <w:rPr>
          <w:color w:val="111111"/>
          <w:sz w:val="21"/>
        </w:rPr>
        <w:tab/>
      </w:r>
      <w:r>
        <w:rPr>
          <w:color w:val="136BC3"/>
          <w:sz w:val="21"/>
          <w:u w:val="thick" w:color="136BC3"/>
        </w:rPr>
        <w:t>https:</w:t>
      </w:r>
      <w:r>
        <w:rPr>
          <w:color w:val="347ECC"/>
          <w:sz w:val="21"/>
          <w:u w:val="thick" w:color="136BC3"/>
        </w:rPr>
        <w:t>//</w:t>
      </w:r>
      <w:r>
        <w:rPr>
          <w:color w:val="136BC3"/>
          <w:sz w:val="21"/>
          <w:u w:val="thick" w:color="136BC3"/>
        </w:rPr>
        <w:t>towardsdatascience.com</w:t>
      </w:r>
      <w:r>
        <w:rPr>
          <w:color w:val="347ECC"/>
          <w:sz w:val="21"/>
          <w:u w:val="thick" w:color="136BC3"/>
        </w:rPr>
        <w:t>/</w:t>
      </w:r>
      <w:r>
        <w:rPr>
          <w:color w:val="136BC3"/>
          <w:sz w:val="21"/>
          <w:u w:val="thick" w:color="136BC3"/>
        </w:rPr>
        <w:t>parameters-and-h</w:t>
      </w:r>
      <w:r>
        <w:rPr>
          <w:color w:val="136BC3"/>
          <w:spacing w:val="-1"/>
          <w:sz w:val="21"/>
          <w:u w:val="thick" w:color="136BC3"/>
        </w:rPr>
        <w:t> </w:t>
      </w:r>
      <w:r>
        <w:rPr>
          <w:color w:val="136BC3"/>
          <w:sz w:val="21"/>
          <w:u w:val="thick" w:color="136BC3"/>
        </w:rPr>
        <w:t>yperparam eters-</w:t>
      </w:r>
      <w:r>
        <w:rPr>
          <w:color w:val="136BC3"/>
          <w:sz w:val="21"/>
        </w:rPr>
        <w:t> </w:t>
      </w:r>
      <w:r>
        <w:rPr>
          <w:color w:val="136BC3"/>
          <w:spacing w:val="-2"/>
          <w:w w:val="105"/>
          <w:sz w:val="21"/>
          <w:u w:val="single" w:color="0562C1"/>
        </w:rPr>
        <w:t>aa609601a9ac#:</w:t>
      </w:r>
      <w:r>
        <w:rPr>
          <w:color w:val="347ECC"/>
          <w:spacing w:val="-2"/>
          <w:w w:val="105"/>
          <w:sz w:val="21"/>
          <w:u w:val="single" w:color="0562C1"/>
        </w:rPr>
        <w:t>-</w:t>
      </w:r>
      <w:r>
        <w:rPr>
          <w:color w:val="136BC3"/>
          <w:spacing w:val="-2"/>
          <w:w w:val="105"/>
          <w:sz w:val="21"/>
          <w:u w:val="single" w:color="0562C1"/>
        </w:rPr>
        <w:t>:text=Hyperparameters%20are%20parameters%20whose%20values</w:t>
      </w:r>
    </w:p>
    <w:p>
      <w:pPr>
        <w:pStyle w:val="BodyText"/>
        <w:tabs>
          <w:tab w:pos="2724" w:val="left" w:leader="none"/>
        </w:tabs>
        <w:spacing w:line="376" w:lineRule="auto" w:before="171"/>
        <w:ind w:left="843" w:right="832" w:hanging="721"/>
        <w:jc w:val="both"/>
      </w:pPr>
      <w:r>
        <w:rPr>
          <w:color w:val="111111"/>
          <w:w w:val="105"/>
        </w:rPr>
        <w:t>Goled,</w:t>
      </w:r>
      <w:r>
        <w:rPr>
          <w:color w:val="111111"/>
          <w:w w:val="105"/>
        </w:rPr>
        <w:t> S.</w:t>
      </w:r>
      <w:r>
        <w:rPr>
          <w:color w:val="111111"/>
          <w:w w:val="105"/>
        </w:rPr>
        <w:t> (2022, April</w:t>
      </w:r>
      <w:r>
        <w:rPr>
          <w:color w:val="111111"/>
          <w:w w:val="105"/>
        </w:rPr>
        <w:t> 22).</w:t>
      </w:r>
      <w:r>
        <w:rPr>
          <w:color w:val="111111"/>
          <w:w w:val="105"/>
        </w:rPr>
        <w:t> An</w:t>
      </w:r>
      <w:r>
        <w:rPr>
          <w:color w:val="111111"/>
          <w:w w:val="105"/>
        </w:rPr>
        <w:t> argument</w:t>
      </w:r>
      <w:r>
        <w:rPr>
          <w:color w:val="111111"/>
          <w:w w:val="105"/>
        </w:rPr>
        <w:t> against</w:t>
      </w:r>
      <w:r>
        <w:rPr>
          <w:color w:val="111111"/>
          <w:w w:val="105"/>
        </w:rPr>
        <w:t> using</w:t>
      </w:r>
      <w:r>
        <w:rPr>
          <w:color w:val="111111"/>
          <w:w w:val="105"/>
        </w:rPr>
        <w:t> Jupyter Notebook</w:t>
      </w:r>
      <w:r>
        <w:rPr>
          <w:color w:val="111111"/>
          <w:w w:val="105"/>
        </w:rPr>
        <w:t> for</w:t>
      </w:r>
      <w:r>
        <w:rPr>
          <w:color w:val="111111"/>
          <w:w w:val="105"/>
        </w:rPr>
        <w:t> Machine</w:t>
      </w:r>
      <w:r>
        <w:rPr>
          <w:color w:val="111111"/>
          <w:w w:val="105"/>
        </w:rPr>
        <w:t> Leaming.</w:t>
      </w:r>
      <w:r>
        <w:rPr>
          <w:color w:val="111111"/>
          <w:w w:val="105"/>
        </w:rPr>
        <w:t> Analytics India </w:t>
      </w:r>
      <w:r>
        <w:rPr>
          <w:color w:val="111111"/>
          <w:spacing w:val="-2"/>
        </w:rPr>
        <w:t>Magazine.</w:t>
      </w:r>
      <w:r>
        <w:rPr>
          <w:color w:val="111111"/>
        </w:rPr>
        <w:tab/>
      </w:r>
      <w:r>
        <w:rPr>
          <w:color w:val="136BC3"/>
          <w:spacing w:val="-2"/>
          <w:u w:val="thick" w:color="136BC3"/>
        </w:rPr>
        <w:t>https:</w:t>
      </w:r>
      <w:r>
        <w:rPr>
          <w:color w:val="347ECC"/>
          <w:spacing w:val="-2"/>
          <w:u w:val="thick" w:color="136BC3"/>
        </w:rPr>
        <w:t>//</w:t>
      </w:r>
      <w:r>
        <w:rPr>
          <w:color w:val="136BC3"/>
          <w:spacing w:val="-2"/>
          <w:u w:val="thick" w:color="136BC3"/>
        </w:rPr>
        <w:t>analyticsindiamag</w:t>
      </w:r>
      <w:r>
        <w:rPr>
          <w:color w:val="498CD1"/>
          <w:spacing w:val="-2"/>
          <w:u w:val="thick" w:color="136BC3"/>
        </w:rPr>
        <w:t>.</w:t>
      </w:r>
      <w:r>
        <w:rPr>
          <w:color w:val="136BC3"/>
          <w:spacing w:val="-2"/>
          <w:u w:val="thick" w:color="136BC3"/>
        </w:rPr>
        <w:t>com</w:t>
      </w:r>
      <w:r>
        <w:rPr>
          <w:color w:val="347ECC"/>
          <w:spacing w:val="-2"/>
          <w:u w:val="thick" w:color="136BC3"/>
        </w:rPr>
        <w:t>/</w:t>
      </w:r>
      <w:r>
        <w:rPr>
          <w:color w:val="136BC3"/>
          <w:spacing w:val="-2"/>
          <w:u w:val="thick" w:color="136BC3"/>
        </w:rPr>
        <w:t>an-argument-against-using-jupyter-notebook-for-machine-</w:t>
      </w:r>
      <w:r>
        <w:rPr>
          <w:color w:val="136BC3"/>
          <w:spacing w:val="-2"/>
        </w:rPr>
        <w:t> </w:t>
      </w:r>
      <w:r>
        <w:rPr>
          <w:color w:val="136BC3"/>
          <w:spacing w:val="-2"/>
          <w:w w:val="105"/>
          <w:u w:val="single" w:color="0562C1"/>
        </w:rPr>
        <w:t>leaming</w:t>
      </w:r>
      <w:r>
        <w:rPr>
          <w:color w:val="347ECC"/>
          <w:spacing w:val="-2"/>
          <w:w w:val="105"/>
          <w:u w:val="single" w:color="0562C1"/>
        </w:rPr>
        <w:t>/</w:t>
      </w:r>
      <w:r>
        <w:rPr>
          <w:color w:val="136BC3"/>
          <w:spacing w:val="-2"/>
          <w:w w:val="105"/>
          <w:u w:val="single" w:color="0562C1"/>
        </w:rPr>
        <w:t>#:-:text=Computing%20platforms%201ike%20Jupyter%20Notebook</w:t>
      </w:r>
    </w:p>
    <w:p>
      <w:pPr>
        <w:spacing w:after="0" w:line="376" w:lineRule="auto"/>
        <w:jc w:val="both"/>
        <w:sectPr>
          <w:pgSz w:w="11910" w:h="16840"/>
          <w:pgMar w:header="658" w:footer="1385" w:top="1280" w:bottom="1600" w:left="240" w:right="220"/>
        </w:sectPr>
      </w:pPr>
    </w:p>
    <w:p>
      <w:pPr>
        <w:pStyle w:val="BodyText"/>
        <w:tabs>
          <w:tab w:pos="1102" w:val="left" w:leader="none"/>
          <w:tab w:pos="1577" w:val="left" w:leader="none"/>
          <w:tab w:pos="2406" w:val="left" w:leader="none"/>
          <w:tab w:pos="3134" w:val="left" w:leader="none"/>
          <w:tab w:pos="3743" w:val="left" w:leader="none"/>
          <w:tab w:pos="4348" w:val="left" w:leader="none"/>
          <w:tab w:pos="5217" w:val="left" w:leader="none"/>
          <w:tab w:pos="5665" w:val="left" w:leader="none"/>
          <w:tab w:pos="6675" w:val="left" w:leader="none"/>
        </w:tabs>
        <w:spacing w:line="376" w:lineRule="auto" w:before="165"/>
        <w:ind w:left="844" w:right="38" w:hanging="723"/>
      </w:pPr>
      <w:r>
        <w:rPr>
          <w:color w:val="111111"/>
          <w:spacing w:val="-2"/>
          <w:w w:val="105"/>
        </w:rPr>
        <w:t>Selman,</w:t>
      </w:r>
      <w:r>
        <w:rPr>
          <w:color w:val="111111"/>
        </w:rPr>
        <w:tab/>
        <w:tab/>
      </w:r>
      <w:r>
        <w:rPr>
          <w:color w:val="111111"/>
          <w:spacing w:val="-6"/>
          <w:w w:val="105"/>
        </w:rPr>
        <w:t>H.</w:t>
      </w:r>
      <w:r>
        <w:rPr>
          <w:color w:val="111111"/>
        </w:rPr>
        <w:tab/>
      </w:r>
      <w:r>
        <w:rPr>
          <w:color w:val="111111"/>
          <w:spacing w:val="-2"/>
          <w:w w:val="105"/>
        </w:rPr>
        <w:t>(2022,</w:t>
      </w:r>
      <w:r>
        <w:rPr>
          <w:color w:val="111111"/>
        </w:rPr>
        <w:tab/>
      </w:r>
      <w:r>
        <w:rPr>
          <w:color w:val="111111"/>
          <w:spacing w:val="-2"/>
          <w:w w:val="105"/>
        </w:rPr>
        <w:t>April</w:t>
      </w:r>
      <w:r>
        <w:rPr>
          <w:color w:val="111111"/>
        </w:rPr>
        <w:tab/>
      </w:r>
      <w:r>
        <w:rPr>
          <w:color w:val="111111"/>
          <w:spacing w:val="-4"/>
          <w:w w:val="105"/>
        </w:rPr>
        <w:t>27).</w:t>
      </w:r>
      <w:r>
        <w:rPr>
          <w:color w:val="111111"/>
        </w:rPr>
        <w:tab/>
      </w:r>
      <w:r>
        <w:rPr>
          <w:color w:val="111111"/>
          <w:spacing w:val="-4"/>
          <w:w w:val="105"/>
        </w:rPr>
        <w:t>The</w:t>
      </w:r>
      <w:r>
        <w:rPr>
          <w:color w:val="111111"/>
        </w:rPr>
        <w:tab/>
      </w:r>
      <w:r>
        <w:rPr>
          <w:color w:val="111111"/>
          <w:spacing w:val="-2"/>
          <w:w w:val="105"/>
        </w:rPr>
        <w:t>history</w:t>
      </w:r>
      <w:r>
        <w:rPr>
          <w:color w:val="111111"/>
        </w:rPr>
        <w:tab/>
      </w:r>
      <w:r>
        <w:rPr>
          <w:color w:val="111111"/>
          <w:spacing w:val="-6"/>
          <w:w w:val="105"/>
        </w:rPr>
        <w:t>of</w:t>
      </w:r>
      <w:r>
        <w:rPr>
          <w:color w:val="111111"/>
        </w:rPr>
        <w:tab/>
      </w:r>
      <w:r>
        <w:rPr>
          <w:color w:val="111111"/>
          <w:spacing w:val="-2"/>
          <w:w w:val="105"/>
        </w:rPr>
        <w:t>machine</w:t>
      </w:r>
      <w:r>
        <w:rPr>
          <w:color w:val="111111"/>
        </w:rPr>
        <w:tab/>
      </w:r>
      <w:r>
        <w:rPr>
          <w:color w:val="111111"/>
          <w:spacing w:val="-2"/>
          <w:w w:val="105"/>
        </w:rPr>
        <w:t>learning </w:t>
      </w:r>
      <w:r>
        <w:rPr>
          <w:color w:val="136BC3"/>
          <w:spacing w:val="-2"/>
          <w:w w:val="105"/>
          <w:u w:val="single" w:color="0562C1"/>
        </w:rPr>
        <w:t>https:</w:t>
      </w:r>
      <w:r>
        <w:rPr>
          <w:color w:val="498CD1"/>
          <w:spacing w:val="-2"/>
          <w:w w:val="105"/>
          <w:u w:val="single" w:color="0562C1"/>
        </w:rPr>
        <w:t>//</w:t>
      </w:r>
      <w:r>
        <w:rPr>
          <w:color w:val="136BC3"/>
          <w:spacing w:val="-2"/>
          <w:w w:val="105"/>
          <w:u w:val="single" w:color="0562C1"/>
        </w:rPr>
        <w:t>dataconomy.com/2022</w:t>
      </w:r>
      <w:r>
        <w:rPr>
          <w:color w:val="498CD1"/>
          <w:spacing w:val="-2"/>
          <w:w w:val="105"/>
          <w:u w:val="single" w:color="0562C1"/>
        </w:rPr>
        <w:t>/</w:t>
      </w:r>
      <w:r>
        <w:rPr>
          <w:color w:val="136BC3"/>
          <w:spacing w:val="-2"/>
          <w:w w:val="105"/>
          <w:u w:val="single" w:color="0562C1"/>
        </w:rPr>
        <w:t>04</w:t>
      </w:r>
      <w:r>
        <w:rPr>
          <w:color w:val="347ECC"/>
          <w:spacing w:val="-2"/>
          <w:w w:val="105"/>
          <w:u w:val="single" w:color="0562C1"/>
        </w:rPr>
        <w:t>/</w:t>
      </w:r>
      <w:r>
        <w:rPr>
          <w:color w:val="136BC3"/>
          <w:spacing w:val="-2"/>
          <w:w w:val="105"/>
          <w:u w:val="single" w:color="0562C1"/>
        </w:rPr>
        <w:t>the-history-of-machine-leaming</w:t>
      </w:r>
      <w:r>
        <w:rPr>
          <w:color w:val="498CD1"/>
          <w:spacing w:val="-2"/>
          <w:w w:val="105"/>
          <w:u w:val="single" w:color="0562C1"/>
        </w:rPr>
        <w:t>/</w:t>
      </w:r>
    </w:p>
    <w:p>
      <w:pPr>
        <w:pStyle w:val="BodyText"/>
        <w:tabs>
          <w:tab w:pos="1563" w:val="left" w:leader="none"/>
        </w:tabs>
        <w:spacing w:before="165"/>
        <w:ind w:left="121"/>
      </w:pPr>
      <w:r>
        <w:rPr/>
        <w:br w:type="column"/>
      </w:r>
      <w:r>
        <w:rPr>
          <w:color w:val="111111"/>
          <w:spacing w:val="-2"/>
          <w:w w:val="105"/>
        </w:rPr>
        <w:t>Dataconomy.</w:t>
      </w:r>
      <w:r>
        <w:rPr>
          <w:color w:val="111111"/>
        </w:rPr>
        <w:tab/>
      </w:r>
      <w:r>
        <w:rPr>
          <w:color w:val="111111"/>
          <w:spacing w:val="-2"/>
          <w:w w:val="105"/>
        </w:rPr>
        <w:t>Dataconomy.</w:t>
      </w:r>
    </w:p>
    <w:p>
      <w:pPr>
        <w:spacing w:after="0"/>
        <w:sectPr>
          <w:type w:val="continuous"/>
          <w:pgSz w:w="11910" w:h="16840"/>
          <w:pgMar w:header="658" w:footer="1385" w:top="1920" w:bottom="280" w:left="240" w:right="220"/>
          <w:cols w:num="2" w:equalWidth="0">
            <w:col w:w="7432" w:space="441"/>
            <w:col w:w="3577"/>
          </w:cols>
        </w:sectPr>
      </w:pPr>
    </w:p>
    <w:p>
      <w:pPr>
        <w:pStyle w:val="BodyText"/>
        <w:spacing w:line="374" w:lineRule="auto" w:before="164"/>
        <w:ind w:left="843" w:right="825" w:hanging="722"/>
        <w:jc w:val="both"/>
      </w:pPr>
      <w:r>
        <w:rPr>
          <w:color w:val="111111"/>
          <w:w w:val="105"/>
        </w:rPr>
        <w:t>Davidson,</w:t>
      </w:r>
      <w:r>
        <w:rPr>
          <w:color w:val="111111"/>
          <w:spacing w:val="-1"/>
          <w:w w:val="105"/>
        </w:rPr>
        <w:t> </w:t>
      </w:r>
      <w:r>
        <w:rPr>
          <w:color w:val="111111"/>
          <w:w w:val="105"/>
        </w:rPr>
        <w:t>T.</w:t>
      </w:r>
      <w:r>
        <w:rPr>
          <w:color w:val="111111"/>
          <w:spacing w:val="-9"/>
          <w:w w:val="105"/>
        </w:rPr>
        <w:t> </w:t>
      </w:r>
      <w:r>
        <w:rPr>
          <w:color w:val="111111"/>
          <w:w w:val="105"/>
        </w:rPr>
        <w:t>(2022,</w:t>
      </w:r>
      <w:r>
        <w:rPr>
          <w:color w:val="111111"/>
          <w:spacing w:val="-1"/>
          <w:w w:val="105"/>
        </w:rPr>
        <w:t> </w:t>
      </w:r>
      <w:r>
        <w:rPr>
          <w:color w:val="111111"/>
          <w:w w:val="105"/>
        </w:rPr>
        <w:t>May 15).</w:t>
      </w:r>
      <w:r>
        <w:rPr>
          <w:color w:val="111111"/>
          <w:spacing w:val="-12"/>
          <w:w w:val="105"/>
        </w:rPr>
        <w:t> </w:t>
      </w:r>
      <w:r>
        <w:rPr>
          <w:color w:val="111111"/>
          <w:w w:val="105"/>
        </w:rPr>
        <w:t>Cross</w:t>
      </w:r>
      <w:r>
        <w:rPr>
          <w:color w:val="111111"/>
          <w:spacing w:val="-7"/>
          <w:w w:val="105"/>
        </w:rPr>
        <w:t> </w:t>
      </w:r>
      <w:r>
        <w:rPr>
          <w:color w:val="111111"/>
          <w:w w:val="105"/>
        </w:rPr>
        <w:t>Platform App</w:t>
      </w:r>
      <w:r>
        <w:rPr>
          <w:color w:val="111111"/>
          <w:spacing w:val="-7"/>
          <w:w w:val="105"/>
        </w:rPr>
        <w:t> </w:t>
      </w:r>
      <w:r>
        <w:rPr>
          <w:color w:val="111111"/>
          <w:w w:val="105"/>
        </w:rPr>
        <w:t>Development: Developing an</w:t>
      </w:r>
      <w:r>
        <w:rPr>
          <w:color w:val="111111"/>
          <w:spacing w:val="-7"/>
          <w:w w:val="105"/>
        </w:rPr>
        <w:t> </w:t>
      </w:r>
      <w:r>
        <w:rPr>
          <w:color w:val="111111"/>
          <w:w w:val="105"/>
        </w:rPr>
        <w:t>Application for</w:t>
      </w:r>
      <w:r>
        <w:rPr>
          <w:color w:val="111111"/>
          <w:spacing w:val="-6"/>
          <w:w w:val="105"/>
        </w:rPr>
        <w:t> </w:t>
      </w:r>
      <w:r>
        <w:rPr>
          <w:color w:val="111111"/>
          <w:w w:val="105"/>
        </w:rPr>
        <w:t>Maximum Exposure</w:t>
      </w:r>
      <w:r>
        <w:rPr>
          <w:color w:val="111111"/>
          <w:spacing w:val="-2"/>
          <w:w w:val="105"/>
        </w:rPr>
        <w:t> </w:t>
      </w:r>
      <w:r>
        <w:rPr>
          <w:rFonts w:ascii="Arial" w:hAnsi="Arial"/>
          <w:color w:val="111111"/>
          <w:w w:val="105"/>
          <w:sz w:val="20"/>
        </w:rPr>
        <w:t>I </w:t>
      </w:r>
      <w:r>
        <w:rPr>
          <w:color w:val="111111"/>
          <w:w w:val="105"/>
        </w:rPr>
        <w:t>Clean</w:t>
      </w:r>
      <w:r>
        <w:rPr>
          <w:color w:val="111111"/>
          <w:w w:val="105"/>
        </w:rPr>
        <w:t> Commit. Cleancommit.io. </w:t>
      </w:r>
      <w:r>
        <w:rPr>
          <w:color w:val="136BC3"/>
          <w:w w:val="105"/>
          <w:u w:val="thick" w:color="136BC3"/>
        </w:rPr>
        <w:t>https:</w:t>
      </w:r>
      <w:r>
        <w:rPr>
          <w:color w:val="347ECC"/>
          <w:w w:val="105"/>
          <w:u w:val="thick" w:color="136BC3"/>
        </w:rPr>
        <w:t>//</w:t>
      </w:r>
      <w:r>
        <w:rPr>
          <w:color w:val="136BC3"/>
          <w:w w:val="105"/>
          <w:u w:val="thick" w:color="136BC3"/>
        </w:rPr>
        <w:t>cleancommit.io</w:t>
      </w:r>
      <w:r>
        <w:rPr>
          <w:color w:val="498CD1"/>
          <w:w w:val="105"/>
          <w:u w:val="thick" w:color="136BC3"/>
        </w:rPr>
        <w:t>/</w:t>
      </w:r>
      <w:r>
        <w:rPr>
          <w:color w:val="136BC3"/>
          <w:w w:val="105"/>
          <w:u w:val="thick" w:color="136BC3"/>
        </w:rPr>
        <w:t>blog/cross-platform-app-development-developing-an­</w:t>
      </w:r>
      <w:r>
        <w:rPr>
          <w:color w:val="136BC3"/>
          <w:w w:val="105"/>
        </w:rPr>
        <w:t> </w:t>
      </w:r>
      <w:r>
        <w:rPr>
          <w:color w:val="136BC3"/>
          <w:spacing w:val="-2"/>
          <w:w w:val="105"/>
          <w:u w:val="single" w:color="0562C1"/>
        </w:rPr>
        <w:t>application-for-maximum-exposure</w:t>
      </w:r>
      <w:r>
        <w:rPr>
          <w:color w:val="347ECC"/>
          <w:spacing w:val="-2"/>
          <w:w w:val="105"/>
          <w:u w:val="single" w:color="0562C1"/>
        </w:rPr>
        <w:t>/</w:t>
      </w:r>
    </w:p>
    <w:p>
      <w:pPr>
        <w:spacing w:line="364" w:lineRule="auto" w:before="158"/>
        <w:ind w:left="844" w:right="824" w:hanging="723"/>
        <w:jc w:val="both"/>
        <w:rPr>
          <w:sz w:val="21"/>
        </w:rPr>
      </w:pPr>
      <w:r>
        <w:rPr>
          <w:color w:val="111111"/>
          <w:w w:val="105"/>
          <w:sz w:val="21"/>
        </w:rPr>
        <w:t>Spiceworks.</w:t>
      </w:r>
      <w:r>
        <w:rPr>
          <w:color w:val="111111"/>
          <w:w w:val="105"/>
          <w:sz w:val="21"/>
        </w:rPr>
        <w:t> (2022,</w:t>
      </w:r>
      <w:r>
        <w:rPr>
          <w:color w:val="111111"/>
          <w:w w:val="105"/>
          <w:sz w:val="21"/>
        </w:rPr>
        <w:t> May</w:t>
      </w:r>
      <w:r>
        <w:rPr>
          <w:color w:val="111111"/>
          <w:w w:val="105"/>
          <w:sz w:val="21"/>
        </w:rPr>
        <w:t> 20).</w:t>
      </w:r>
      <w:r>
        <w:rPr>
          <w:color w:val="111111"/>
          <w:w w:val="105"/>
          <w:sz w:val="21"/>
        </w:rPr>
        <w:t> </w:t>
      </w:r>
      <w:r>
        <w:rPr>
          <w:i/>
          <w:color w:val="111111"/>
          <w:w w:val="105"/>
          <w:sz w:val="22"/>
        </w:rPr>
        <w:t>Linear</w:t>
      </w:r>
      <w:r>
        <w:rPr>
          <w:i/>
          <w:color w:val="111111"/>
          <w:w w:val="105"/>
          <w:sz w:val="22"/>
        </w:rPr>
        <w:t> Regression</w:t>
      </w:r>
      <w:r>
        <w:rPr>
          <w:i/>
          <w:color w:val="111111"/>
          <w:w w:val="105"/>
          <w:sz w:val="22"/>
        </w:rPr>
        <w:t> vs.</w:t>
      </w:r>
      <w:r>
        <w:rPr>
          <w:i/>
          <w:color w:val="111111"/>
          <w:w w:val="105"/>
          <w:sz w:val="22"/>
        </w:rPr>
        <w:t> Logistic</w:t>
      </w:r>
      <w:r>
        <w:rPr>
          <w:i/>
          <w:color w:val="111111"/>
          <w:w w:val="105"/>
          <w:sz w:val="22"/>
        </w:rPr>
        <w:t> Regression:</w:t>
      </w:r>
      <w:r>
        <w:rPr>
          <w:i/>
          <w:color w:val="111111"/>
          <w:w w:val="105"/>
          <w:sz w:val="22"/>
        </w:rPr>
        <w:t> Understanding</w:t>
      </w:r>
      <w:r>
        <w:rPr>
          <w:i/>
          <w:color w:val="111111"/>
          <w:w w:val="105"/>
          <w:sz w:val="22"/>
        </w:rPr>
        <w:t> 13</w:t>
      </w:r>
      <w:r>
        <w:rPr>
          <w:i/>
          <w:color w:val="111111"/>
          <w:w w:val="105"/>
          <w:sz w:val="22"/>
        </w:rPr>
        <w:t> Key</w:t>
      </w:r>
      <w:r>
        <w:rPr>
          <w:i/>
          <w:color w:val="111111"/>
          <w:w w:val="105"/>
          <w:sz w:val="22"/>
        </w:rPr>
        <w:t> Differences</w:t>
      </w:r>
      <w:r>
        <w:rPr>
          <w:i/>
          <w:color w:val="111111"/>
          <w:w w:val="105"/>
          <w:sz w:val="22"/>
        </w:rPr>
        <w:t> </w:t>
      </w:r>
      <w:r>
        <w:rPr>
          <w:rFonts w:ascii="Arial" w:hAnsi="Arial"/>
          <w:color w:val="111111"/>
          <w:w w:val="105"/>
          <w:sz w:val="20"/>
        </w:rPr>
        <w:t>I </w:t>
      </w:r>
      <w:r>
        <w:rPr>
          <w:i/>
          <w:color w:val="111111"/>
          <w:spacing w:val="-2"/>
          <w:w w:val="105"/>
          <w:sz w:val="22"/>
        </w:rPr>
        <w:t>Spiceworks. </w:t>
      </w:r>
      <w:r>
        <w:rPr>
          <w:color w:val="111111"/>
          <w:spacing w:val="-2"/>
          <w:w w:val="105"/>
          <w:sz w:val="21"/>
        </w:rPr>
        <w:t>Spiceworks.</w:t>
      </w:r>
      <w:r>
        <w:rPr>
          <w:color w:val="111111"/>
          <w:spacing w:val="-2"/>
          <w:w w:val="105"/>
          <w:sz w:val="21"/>
        </w:rPr>
        <w:t> </w:t>
      </w:r>
      <w:r>
        <w:rPr>
          <w:color w:val="136BC3"/>
          <w:spacing w:val="-2"/>
          <w:w w:val="105"/>
          <w:sz w:val="21"/>
          <w:u w:val="thick" w:color="136BC3"/>
        </w:rPr>
        <w:t>https:</w:t>
      </w:r>
      <w:r>
        <w:rPr>
          <w:color w:val="347ECC"/>
          <w:spacing w:val="-2"/>
          <w:w w:val="105"/>
          <w:sz w:val="21"/>
          <w:u w:val="thick" w:color="136BC3"/>
        </w:rPr>
        <w:t>//</w:t>
      </w:r>
      <w:hyperlink r:id="rId258">
        <w:r>
          <w:rPr>
            <w:color w:val="136BC3"/>
            <w:spacing w:val="-2"/>
            <w:w w:val="105"/>
            <w:sz w:val="21"/>
            <w:u w:val="thick" w:color="136BC3"/>
          </w:rPr>
          <w:t>www.spiceworks.com/tech</w:t>
        </w:r>
        <w:r>
          <w:rPr>
            <w:color w:val="347ECC"/>
            <w:spacing w:val="-2"/>
            <w:w w:val="105"/>
            <w:sz w:val="21"/>
            <w:u w:val="thick" w:color="136BC3"/>
          </w:rPr>
          <w:t>/</w:t>
        </w:r>
        <w:r>
          <w:rPr>
            <w:color w:val="136BC3"/>
            <w:spacing w:val="-2"/>
            <w:w w:val="105"/>
            <w:sz w:val="21"/>
            <w:u w:val="thick" w:color="136BC3"/>
          </w:rPr>
          <w:t>artificial-intelligence</w:t>
        </w:r>
        <w:r>
          <w:rPr>
            <w:color w:val="347ECC"/>
            <w:spacing w:val="-2"/>
            <w:w w:val="105"/>
            <w:sz w:val="21"/>
            <w:u w:val="thick" w:color="136BC3"/>
          </w:rPr>
          <w:t>/</w:t>
        </w:r>
        <w:r>
          <w:rPr>
            <w:color w:val="136BC3"/>
            <w:spacing w:val="-2"/>
            <w:w w:val="105"/>
            <w:sz w:val="21"/>
            <w:u w:val="thick" w:color="136BC3"/>
          </w:rPr>
          <w:t>articles</w:t>
        </w:r>
        <w:r>
          <w:rPr>
            <w:color w:val="347ECC"/>
            <w:spacing w:val="-2"/>
            <w:w w:val="105"/>
            <w:sz w:val="21"/>
            <w:u w:val="thick" w:color="136BC3"/>
          </w:rPr>
          <w:t>/</w:t>
        </w:r>
        <w:r>
          <w:rPr>
            <w:color w:val="136BC3"/>
            <w:spacing w:val="-2"/>
            <w:w w:val="105"/>
            <w:sz w:val="21"/>
            <w:u w:val="thick" w:color="136BC3"/>
          </w:rPr>
          <w:t>linear-regression-vs</w:t>
        </w:r>
      </w:hyperlink>
      <w:r>
        <w:rPr>
          <w:color w:val="136BC3"/>
          <w:spacing w:val="-2"/>
          <w:w w:val="105"/>
          <w:sz w:val="21"/>
          <w:u w:val="thick" w:color="136BC3"/>
        </w:rPr>
        <w:t>­</w:t>
      </w:r>
      <w:r>
        <w:rPr>
          <w:color w:val="136BC3"/>
          <w:spacing w:val="-2"/>
          <w:w w:val="105"/>
          <w:sz w:val="21"/>
        </w:rPr>
        <w:t> </w:t>
      </w:r>
      <w:r>
        <w:rPr>
          <w:color w:val="136BC3"/>
          <w:spacing w:val="-2"/>
          <w:w w:val="105"/>
          <w:sz w:val="21"/>
          <w:u w:val="single" w:color="0562C1"/>
        </w:rPr>
        <w:t>logistic-regression/</w:t>
      </w:r>
      <w:r>
        <w:rPr>
          <w:color w:val="347ECC"/>
          <w:spacing w:val="-2"/>
          <w:w w:val="105"/>
          <w:sz w:val="21"/>
          <w:u w:val="single" w:color="0562C1"/>
        </w:rPr>
        <w:t>#</w:t>
      </w:r>
      <w:r>
        <w:rPr>
          <w:color w:val="136BC3"/>
          <w:spacing w:val="-2"/>
          <w:w w:val="105"/>
          <w:sz w:val="21"/>
          <w:u w:val="single" w:color="0562C1"/>
        </w:rPr>
        <w:t>:-:text</w:t>
      </w:r>
      <w:r>
        <w:rPr>
          <w:color w:val="347ECC"/>
          <w:spacing w:val="-2"/>
          <w:w w:val="105"/>
          <w:sz w:val="21"/>
          <w:u w:val="single" w:color="0562C1"/>
        </w:rPr>
        <w:t>=</w:t>
      </w:r>
      <w:r>
        <w:rPr>
          <w:color w:val="136BC3"/>
          <w:spacing w:val="-2"/>
          <w:w w:val="105"/>
          <w:sz w:val="21"/>
          <w:u w:val="single" w:color="0562C1"/>
        </w:rPr>
        <w:t>Linear%20regression%20is%20utilized%20for</w:t>
      </w:r>
    </w:p>
    <w:p>
      <w:pPr>
        <w:pStyle w:val="BodyText"/>
        <w:tabs>
          <w:tab w:pos="5405" w:val="left" w:leader="none"/>
        </w:tabs>
        <w:spacing w:line="372" w:lineRule="auto" w:before="176"/>
        <w:ind w:left="844" w:right="838" w:hanging="723"/>
        <w:jc w:val="both"/>
      </w:pPr>
      <w:r>
        <w:rPr>
          <w:color w:val="111111"/>
          <w:w w:val="105"/>
        </w:rPr>
        <w:t>Singh,</w:t>
      </w:r>
      <w:r>
        <w:rPr>
          <w:color w:val="111111"/>
          <w:spacing w:val="80"/>
          <w:w w:val="105"/>
        </w:rPr>
        <w:t>  </w:t>
      </w:r>
      <w:r>
        <w:rPr>
          <w:color w:val="111111"/>
          <w:w w:val="105"/>
        </w:rPr>
        <w:t>P.</w:t>
      </w:r>
      <w:r>
        <w:rPr>
          <w:color w:val="111111"/>
          <w:spacing w:val="80"/>
          <w:w w:val="105"/>
        </w:rPr>
        <w:t>  </w:t>
      </w:r>
      <w:r>
        <w:rPr>
          <w:color w:val="111111"/>
          <w:w w:val="105"/>
        </w:rPr>
        <w:t>(2022,</w:t>
      </w:r>
      <w:r>
        <w:rPr>
          <w:color w:val="111111"/>
          <w:spacing w:val="80"/>
          <w:w w:val="105"/>
        </w:rPr>
        <w:t>  </w:t>
      </w:r>
      <w:r>
        <w:rPr>
          <w:color w:val="111111"/>
          <w:w w:val="105"/>
        </w:rPr>
        <w:t>May</w:t>
      </w:r>
      <w:r>
        <w:rPr>
          <w:color w:val="111111"/>
          <w:spacing w:val="80"/>
          <w:w w:val="105"/>
        </w:rPr>
        <w:t>  </w:t>
      </w:r>
      <w:r>
        <w:rPr>
          <w:color w:val="111111"/>
          <w:w w:val="105"/>
        </w:rPr>
        <w:t>30).</w:t>
      </w:r>
      <w:r>
        <w:rPr>
          <w:color w:val="111111"/>
          <w:spacing w:val="80"/>
          <w:w w:val="105"/>
        </w:rPr>
        <w:t>  </w:t>
      </w:r>
      <w:r>
        <w:rPr>
          <w:color w:val="111111"/>
          <w:w w:val="105"/>
        </w:rPr>
        <w:t>What</w:t>
      </w:r>
      <w:r>
        <w:rPr>
          <w:color w:val="111111"/>
          <w:spacing w:val="80"/>
          <w:w w:val="105"/>
        </w:rPr>
        <w:t>  </w:t>
      </w:r>
      <w:r>
        <w:rPr>
          <w:color w:val="111111"/>
          <w:w w:val="105"/>
          <w:sz w:val="14"/>
        </w:rPr>
        <w:t>IS</w:t>
      </w:r>
      <w:r>
        <w:rPr>
          <w:color w:val="111111"/>
          <w:sz w:val="14"/>
        </w:rPr>
        <w:tab/>
      </w:r>
      <w:r>
        <w:rPr>
          <w:color w:val="111111"/>
          <w:w w:val="105"/>
        </w:rPr>
        <w:t>the</w:t>
      </w:r>
      <w:r>
        <w:rPr>
          <w:color w:val="111111"/>
          <w:w w:val="105"/>
        </w:rPr>
        <w:t> Future</w:t>
      </w:r>
      <w:r>
        <w:rPr>
          <w:color w:val="111111"/>
          <w:w w:val="105"/>
        </w:rPr>
        <w:t> of Machine</w:t>
      </w:r>
      <w:r>
        <w:rPr>
          <w:color w:val="111111"/>
          <w:w w:val="105"/>
        </w:rPr>
        <w:t> Leaming?</w:t>
      </w:r>
      <w:r>
        <w:rPr>
          <w:color w:val="111111"/>
          <w:w w:val="105"/>
        </w:rPr>
        <w:t> Naukri. </w:t>
      </w:r>
      <w:r>
        <w:rPr>
          <w:color w:val="136BC3"/>
          <w:spacing w:val="-2"/>
          <w:w w:val="105"/>
          <w:u w:val="single" w:color="0562C1"/>
        </w:rPr>
        <w:t>https:</w:t>
      </w:r>
      <w:r>
        <w:rPr>
          <w:color w:val="498CD1"/>
          <w:spacing w:val="-2"/>
          <w:w w:val="105"/>
          <w:u w:val="single" w:color="0562C1"/>
        </w:rPr>
        <w:t>//</w:t>
      </w:r>
      <w:hyperlink r:id="rId259">
        <w:r>
          <w:rPr>
            <w:color w:val="136BC3"/>
            <w:spacing w:val="-2"/>
            <w:w w:val="105"/>
            <w:u w:val="single" w:color="0562C1"/>
          </w:rPr>
          <w:t>www.naukri.com</w:t>
        </w:r>
        <w:r>
          <w:rPr>
            <w:color w:val="498CD1"/>
            <w:spacing w:val="-2"/>
            <w:w w:val="105"/>
            <w:u w:val="single" w:color="0562C1"/>
          </w:rPr>
          <w:t>/</w:t>
        </w:r>
        <w:r>
          <w:rPr>
            <w:color w:val="136BC3"/>
            <w:spacing w:val="-2"/>
            <w:w w:val="105"/>
            <w:u w:val="single" w:color="0562C1"/>
          </w:rPr>
          <w:t>leaming</w:t>
        </w:r>
        <w:r>
          <w:rPr>
            <w:color w:val="498CD1"/>
            <w:spacing w:val="-2"/>
            <w:w w:val="105"/>
            <w:u w:val="single" w:color="0562C1"/>
          </w:rPr>
          <w:t>/</w:t>
        </w:r>
        <w:r>
          <w:rPr>
            <w:color w:val="136BC3"/>
            <w:spacing w:val="-2"/>
            <w:w w:val="105"/>
            <w:u w:val="single" w:color="0562C1"/>
          </w:rPr>
          <w:t>articles</w:t>
        </w:r>
        <w:r>
          <w:rPr>
            <w:color w:val="347ECC"/>
            <w:spacing w:val="-2"/>
            <w:w w:val="105"/>
            <w:u w:val="single" w:color="0562C1"/>
          </w:rPr>
          <w:t>/</w:t>
        </w:r>
        <w:r>
          <w:rPr>
            <w:color w:val="136BC3"/>
            <w:spacing w:val="-2"/>
            <w:w w:val="105"/>
            <w:u w:val="single" w:color="0562C1"/>
          </w:rPr>
          <w:t>future-of-machine-learning</w:t>
        </w:r>
        <w:r>
          <w:rPr>
            <w:color w:val="498CD1"/>
            <w:spacing w:val="-2"/>
            <w:w w:val="105"/>
            <w:u w:val="single" w:color="0562C1"/>
          </w:rPr>
          <w:t>/</w:t>
        </w:r>
      </w:hyperlink>
    </w:p>
    <w:p>
      <w:pPr>
        <w:spacing w:line="369" w:lineRule="auto" w:before="159"/>
        <w:ind w:left="844" w:right="820" w:hanging="717"/>
        <w:jc w:val="left"/>
        <w:rPr>
          <w:sz w:val="21"/>
        </w:rPr>
      </w:pPr>
      <w:r>
        <w:rPr>
          <w:i/>
          <w:color w:val="111111"/>
          <w:sz w:val="22"/>
        </w:rPr>
        <w:t>Supervised</w:t>
      </w:r>
      <w:r>
        <w:rPr>
          <w:i/>
          <w:color w:val="111111"/>
          <w:spacing w:val="40"/>
          <w:sz w:val="22"/>
        </w:rPr>
        <w:t> </w:t>
      </w:r>
      <w:r>
        <w:rPr>
          <w:i/>
          <w:color w:val="111111"/>
          <w:sz w:val="22"/>
        </w:rPr>
        <w:t>Learning</w:t>
      </w:r>
      <w:r>
        <w:rPr>
          <w:i/>
          <w:color w:val="111111"/>
          <w:spacing w:val="37"/>
          <w:sz w:val="22"/>
        </w:rPr>
        <w:t> </w:t>
      </w:r>
      <w:r>
        <w:rPr>
          <w:rFonts w:ascii="Arial" w:hAnsi="Arial"/>
          <w:color w:val="111111"/>
          <w:sz w:val="20"/>
        </w:rPr>
        <w:t>I </w:t>
      </w:r>
      <w:r>
        <w:rPr>
          <w:i/>
          <w:color w:val="111111"/>
          <w:sz w:val="22"/>
        </w:rPr>
        <w:t>Machine Learning. </w:t>
      </w:r>
      <w:r>
        <w:rPr>
          <w:color w:val="111111"/>
          <w:sz w:val="21"/>
        </w:rPr>
        <w:t>(2022, July 18). Google Developers.</w:t>
      </w:r>
      <w:r>
        <w:rPr>
          <w:color w:val="111111"/>
          <w:spacing w:val="40"/>
          <w:sz w:val="21"/>
        </w:rPr>
        <w:t> </w:t>
      </w:r>
      <w:r>
        <w:rPr>
          <w:color w:val="136BC3"/>
          <w:sz w:val="21"/>
          <w:u w:val="thick" w:color="136BC3"/>
        </w:rPr>
        <w:t>https:</w:t>
      </w:r>
      <w:r>
        <w:rPr>
          <w:color w:val="498CD1"/>
          <w:sz w:val="21"/>
          <w:u w:val="thick" w:color="136BC3"/>
        </w:rPr>
        <w:t>//</w:t>
      </w:r>
      <w:r>
        <w:rPr>
          <w:color w:val="136BC3"/>
          <w:sz w:val="21"/>
          <w:u w:val="thick" w:color="136BC3"/>
        </w:rPr>
        <w:t>developers.google.com/machine­</w:t>
      </w:r>
      <w:r>
        <w:rPr>
          <w:color w:val="136BC3"/>
          <w:sz w:val="21"/>
        </w:rPr>
        <w:t> </w:t>
      </w:r>
      <w:r>
        <w:rPr>
          <w:color w:val="136BC3"/>
          <w:spacing w:val="-2"/>
          <w:w w:val="105"/>
          <w:sz w:val="21"/>
          <w:u w:val="single" w:color="0562C1"/>
        </w:rPr>
        <w:t>leaming</w:t>
      </w:r>
      <w:r>
        <w:rPr>
          <w:color w:val="347ECC"/>
          <w:spacing w:val="-2"/>
          <w:w w:val="105"/>
          <w:sz w:val="21"/>
          <w:u w:val="single" w:color="0562C1"/>
        </w:rPr>
        <w:t>/</w:t>
      </w:r>
      <w:r>
        <w:rPr>
          <w:color w:val="136BC3"/>
          <w:spacing w:val="-2"/>
          <w:w w:val="105"/>
          <w:sz w:val="21"/>
          <w:u w:val="single" w:color="0562C1"/>
        </w:rPr>
        <w:t>intro-to-ml/supervised</w:t>
      </w:r>
    </w:p>
    <w:p>
      <w:pPr>
        <w:pStyle w:val="BodyText"/>
        <w:spacing w:line="374" w:lineRule="auto" w:before="157"/>
        <w:ind w:left="849" w:right="820" w:hanging="727"/>
      </w:pPr>
      <w:r>
        <w:rPr>
          <w:i/>
          <w:color w:val="111111"/>
          <w:sz w:val="22"/>
        </w:rPr>
        <w:t>What is</w:t>
      </w:r>
      <w:r>
        <w:rPr>
          <w:i/>
          <w:color w:val="111111"/>
          <w:spacing w:val="-7"/>
          <w:sz w:val="22"/>
        </w:rPr>
        <w:t> </w:t>
      </w:r>
      <w:r>
        <w:rPr>
          <w:i/>
          <w:color w:val="111111"/>
          <w:sz w:val="22"/>
        </w:rPr>
        <w:t>Machine Learning?</w:t>
      </w:r>
      <w:r>
        <w:rPr>
          <w:i/>
          <w:color w:val="111111"/>
          <w:spacing w:val="40"/>
          <w:sz w:val="22"/>
        </w:rPr>
        <w:t> </w:t>
      </w:r>
      <w:r>
        <w:rPr>
          <w:color w:val="111111"/>
        </w:rPr>
        <w:t>(2022, July 18). Google Developers.</w:t>
      </w:r>
      <w:r>
        <w:rPr>
          <w:color w:val="111111"/>
          <w:spacing w:val="40"/>
        </w:rPr>
        <w:t> </w:t>
      </w:r>
      <w:r>
        <w:rPr>
          <w:color w:val="136BC3"/>
          <w:u w:val="thick" w:color="136BC3"/>
        </w:rPr>
        <w:t>https:</w:t>
      </w:r>
      <w:r>
        <w:rPr>
          <w:color w:val="498CD1"/>
          <w:u w:val="thick" w:color="136BC3"/>
        </w:rPr>
        <w:t>//</w:t>
      </w:r>
      <w:r>
        <w:rPr>
          <w:color w:val="136BC3"/>
          <w:u w:val="thick" w:color="136BC3"/>
        </w:rPr>
        <w:t>developers.google.com/machine-leaming</w:t>
      </w:r>
      <w:r>
        <w:rPr>
          <w:color w:val="347ECC"/>
          <w:u w:val="thick" w:color="136BC3"/>
        </w:rPr>
        <w:t>/</w:t>
      </w:r>
      <w:r>
        <w:rPr>
          <w:color w:val="136BC3"/>
          <w:u w:val="thick" w:color="136BC3"/>
        </w:rPr>
        <w:t>intro­</w:t>
      </w:r>
      <w:r>
        <w:rPr>
          <w:color w:val="136BC3"/>
        </w:rPr>
        <w:t> </w:t>
      </w:r>
      <w:r>
        <w:rPr>
          <w:color w:val="136BC3"/>
          <w:spacing w:val="-2"/>
          <w:w w:val="105"/>
          <w:u w:val="single" w:color="0562C1"/>
        </w:rPr>
        <w:t>to-ml/what-is-ml</w:t>
      </w:r>
    </w:p>
    <w:p>
      <w:pPr>
        <w:spacing w:after="0" w:line="374" w:lineRule="auto"/>
        <w:sectPr>
          <w:type w:val="continuous"/>
          <w:pgSz w:w="11910" w:h="16840"/>
          <w:pgMar w:header="658" w:footer="1385" w:top="1920" w:bottom="280" w:left="240" w:right="220"/>
        </w:sectPr>
      </w:pPr>
    </w:p>
    <w:p>
      <w:pPr>
        <w:pStyle w:val="BodyText"/>
        <w:tabs>
          <w:tab w:pos="933" w:val="left" w:leader="none"/>
          <w:tab w:pos="1764" w:val="left" w:leader="none"/>
          <w:tab w:pos="2399" w:val="left" w:leader="none"/>
          <w:tab w:pos="3012" w:val="left" w:leader="none"/>
          <w:tab w:pos="4044" w:val="left" w:leader="none"/>
          <w:tab w:pos="4998" w:val="left" w:leader="none"/>
          <w:tab w:pos="5674" w:val="left" w:leader="none"/>
          <w:tab w:pos="6261" w:val="left" w:leader="none"/>
        </w:tabs>
        <w:spacing w:line="376" w:lineRule="auto" w:before="160"/>
        <w:ind w:left="844" w:right="38" w:hanging="723"/>
      </w:pPr>
      <w:r>
        <w:rPr>
          <w:color w:val="111111"/>
          <w:spacing w:val="-2"/>
        </w:rPr>
        <w:t>anton.</w:t>
      </w:r>
      <w:r>
        <w:rPr>
          <w:color w:val="111111"/>
        </w:rPr>
        <w:tab/>
        <w:tab/>
      </w:r>
      <w:r>
        <w:rPr>
          <w:color w:val="111111"/>
          <w:spacing w:val="-2"/>
        </w:rPr>
        <w:t>(2022,</w:t>
      </w:r>
      <w:r>
        <w:rPr>
          <w:color w:val="111111"/>
        </w:rPr>
        <w:tab/>
      </w:r>
      <w:r>
        <w:rPr>
          <w:color w:val="111111"/>
          <w:spacing w:val="-4"/>
        </w:rPr>
        <w:t>July</w:t>
      </w:r>
      <w:r>
        <w:rPr>
          <w:color w:val="111111"/>
        </w:rPr>
        <w:tab/>
      </w:r>
      <w:r>
        <w:rPr>
          <w:color w:val="111111"/>
          <w:spacing w:val="-4"/>
        </w:rPr>
        <w:t>24).</w:t>
      </w:r>
      <w:r>
        <w:rPr>
          <w:color w:val="111111"/>
        </w:rPr>
        <w:tab/>
      </w:r>
      <w:r>
        <w:rPr>
          <w:color w:val="111111"/>
          <w:spacing w:val="-2"/>
        </w:rPr>
        <w:t>AutoML</w:t>
      </w:r>
      <w:r>
        <w:rPr>
          <w:color w:val="111111"/>
        </w:rPr>
        <w:tab/>
      </w:r>
      <w:r>
        <w:rPr>
          <w:color w:val="111111"/>
          <w:spacing w:val="-2"/>
        </w:rPr>
        <w:t>Current</w:t>
      </w:r>
      <w:r>
        <w:rPr>
          <w:color w:val="111111"/>
        </w:rPr>
        <w:tab/>
      </w:r>
      <w:r>
        <w:rPr>
          <w:color w:val="111111"/>
          <w:spacing w:val="-4"/>
        </w:rPr>
        <w:t>Uses</w:t>
      </w:r>
      <w:r>
        <w:rPr>
          <w:color w:val="111111"/>
        </w:rPr>
        <w:tab/>
      </w:r>
      <w:r>
        <w:rPr>
          <w:color w:val="111111"/>
          <w:spacing w:val="-4"/>
        </w:rPr>
        <w:t>and</w:t>
      </w:r>
      <w:r>
        <w:rPr>
          <w:color w:val="111111"/>
        </w:rPr>
        <w:tab/>
      </w:r>
      <w:r>
        <w:rPr>
          <w:color w:val="111111"/>
          <w:spacing w:val="-2"/>
        </w:rPr>
        <w:t>Approaches </w:t>
      </w:r>
      <w:r>
        <w:rPr>
          <w:color w:val="136BC3"/>
          <w:spacing w:val="-2"/>
          <w:w w:val="105"/>
          <w:u w:val="single" w:color="0562C1"/>
        </w:rPr>
        <w:t>https:</w:t>
      </w:r>
      <w:r>
        <w:rPr>
          <w:color w:val="498CD1"/>
          <w:spacing w:val="-2"/>
          <w:w w:val="105"/>
          <w:u w:val="single" w:color="0562C1"/>
        </w:rPr>
        <w:t>//</w:t>
      </w:r>
      <w:r>
        <w:rPr>
          <w:color w:val="136BC3"/>
          <w:spacing w:val="-2"/>
          <w:w w:val="105"/>
          <w:u w:val="single" w:color="0562C1"/>
        </w:rPr>
        <w:t>postindustria</w:t>
      </w:r>
      <w:r>
        <w:rPr>
          <w:color w:val="347ECC"/>
          <w:spacing w:val="-2"/>
          <w:w w:val="105"/>
          <w:u w:val="single" w:color="0562C1"/>
        </w:rPr>
        <w:t>.</w:t>
      </w:r>
      <w:r>
        <w:rPr>
          <w:color w:val="136BC3"/>
          <w:spacing w:val="-2"/>
          <w:w w:val="105"/>
          <w:u w:val="single" w:color="0562C1"/>
        </w:rPr>
        <w:t>com/automl-current-uses-and-approaches</w:t>
      </w:r>
      <w:r>
        <w:rPr>
          <w:color w:val="498CD1"/>
          <w:spacing w:val="-2"/>
          <w:w w:val="105"/>
          <w:u w:val="single" w:color="0562C1"/>
        </w:rPr>
        <w:t>/</w:t>
      </w:r>
    </w:p>
    <w:p>
      <w:pPr>
        <w:pStyle w:val="BodyText"/>
        <w:tabs>
          <w:tab w:pos="1603" w:val="left" w:leader="none"/>
        </w:tabs>
        <w:spacing w:before="160"/>
        <w:ind w:left="122"/>
      </w:pPr>
      <w:r>
        <w:rPr/>
        <w:br w:type="column"/>
      </w:r>
      <w:r>
        <w:rPr>
          <w:color w:val="111111"/>
          <w:spacing w:val="-2"/>
          <w:w w:val="105"/>
        </w:rPr>
        <w:t>Postlndustria.</w:t>
      </w:r>
      <w:r>
        <w:rPr>
          <w:color w:val="111111"/>
        </w:rPr>
        <w:tab/>
      </w:r>
      <w:r>
        <w:rPr>
          <w:color w:val="111111"/>
          <w:spacing w:val="-2"/>
          <w:w w:val="105"/>
        </w:rPr>
        <w:t>Postlndustria.</w:t>
      </w:r>
    </w:p>
    <w:p>
      <w:pPr>
        <w:spacing w:after="0"/>
        <w:sectPr>
          <w:type w:val="continuous"/>
          <w:pgSz w:w="11910" w:h="16840"/>
          <w:pgMar w:header="658" w:footer="1385" w:top="1920" w:bottom="280" w:left="240" w:right="220"/>
          <w:cols w:num="2" w:equalWidth="0">
            <w:col w:w="7337" w:space="459"/>
            <w:col w:w="3654"/>
          </w:cols>
        </w:sectPr>
      </w:pPr>
    </w:p>
    <w:p>
      <w:pPr>
        <w:pStyle w:val="BodyText"/>
        <w:spacing w:line="372" w:lineRule="auto" w:before="165"/>
        <w:ind w:left="854" w:right="845" w:hanging="733"/>
      </w:pPr>
      <w:r>
        <w:rPr>
          <w:color w:val="111111"/>
          <w:w w:val="105"/>
        </w:rPr>
        <w:t>Challa,</w:t>
      </w:r>
      <w:r>
        <w:rPr>
          <w:color w:val="111111"/>
          <w:spacing w:val="66"/>
          <w:w w:val="105"/>
        </w:rPr>
        <w:t> </w:t>
      </w:r>
      <w:r>
        <w:rPr>
          <w:color w:val="111111"/>
          <w:w w:val="105"/>
        </w:rPr>
        <w:t>A.</w:t>
      </w:r>
      <w:r>
        <w:rPr>
          <w:color w:val="111111"/>
          <w:spacing w:val="40"/>
          <w:w w:val="105"/>
        </w:rPr>
        <w:t> </w:t>
      </w:r>
      <w:r>
        <w:rPr>
          <w:color w:val="111111"/>
          <w:w w:val="105"/>
        </w:rPr>
        <w:t>(2022,</w:t>
      </w:r>
      <w:r>
        <w:rPr>
          <w:color w:val="111111"/>
          <w:spacing w:val="67"/>
          <w:w w:val="105"/>
        </w:rPr>
        <w:t> </w:t>
      </w:r>
      <w:r>
        <w:rPr>
          <w:color w:val="111111"/>
          <w:w w:val="105"/>
        </w:rPr>
        <w:t>July</w:t>
      </w:r>
      <w:r>
        <w:rPr>
          <w:color w:val="111111"/>
          <w:spacing w:val="63"/>
          <w:w w:val="105"/>
        </w:rPr>
        <w:t> </w:t>
      </w:r>
      <w:r>
        <w:rPr>
          <w:color w:val="111111"/>
          <w:w w:val="105"/>
        </w:rPr>
        <w:t>31).</w:t>
      </w:r>
      <w:r>
        <w:rPr>
          <w:color w:val="111111"/>
          <w:spacing w:val="62"/>
          <w:w w:val="105"/>
        </w:rPr>
        <w:t> </w:t>
      </w:r>
      <w:r>
        <w:rPr>
          <w:color w:val="111111"/>
          <w:w w:val="105"/>
        </w:rPr>
        <w:t>What</w:t>
      </w:r>
      <w:r>
        <w:rPr>
          <w:color w:val="111111"/>
          <w:spacing w:val="70"/>
          <w:w w:val="105"/>
        </w:rPr>
        <w:t> </w:t>
      </w:r>
      <w:r>
        <w:rPr>
          <w:color w:val="111111"/>
          <w:w w:val="105"/>
        </w:rPr>
        <w:t>is</w:t>
      </w:r>
      <w:r>
        <w:rPr>
          <w:color w:val="111111"/>
          <w:spacing w:val="40"/>
          <w:w w:val="105"/>
        </w:rPr>
        <w:t> </w:t>
      </w:r>
      <w:r>
        <w:rPr>
          <w:color w:val="111111"/>
          <w:w w:val="105"/>
        </w:rPr>
        <w:t>a</w:t>
      </w:r>
      <w:r>
        <w:rPr>
          <w:color w:val="111111"/>
          <w:spacing w:val="40"/>
          <w:w w:val="105"/>
        </w:rPr>
        <w:t> </w:t>
      </w:r>
      <w:r>
        <w:rPr>
          <w:color w:val="111111"/>
          <w:w w:val="105"/>
        </w:rPr>
        <w:t>ReLU</w:t>
      </w:r>
      <w:r>
        <w:rPr>
          <w:color w:val="111111"/>
          <w:spacing w:val="62"/>
          <w:w w:val="105"/>
        </w:rPr>
        <w:t> </w:t>
      </w:r>
      <w:r>
        <w:rPr>
          <w:color w:val="111111"/>
          <w:w w:val="105"/>
        </w:rPr>
        <w:t>layer?</w:t>
      </w:r>
      <w:r>
        <w:rPr>
          <w:color w:val="111111"/>
          <w:spacing w:val="69"/>
          <w:w w:val="105"/>
        </w:rPr>
        <w:t> </w:t>
      </w:r>
      <w:r>
        <w:rPr>
          <w:color w:val="111111"/>
          <w:w w:val="105"/>
        </w:rPr>
        <w:t>Educative:</w:t>
      </w:r>
      <w:r>
        <w:rPr>
          <w:color w:val="111111"/>
          <w:spacing w:val="78"/>
          <w:w w:val="105"/>
        </w:rPr>
        <w:t> </w:t>
      </w:r>
      <w:r>
        <w:rPr>
          <w:color w:val="111111"/>
          <w:w w:val="105"/>
        </w:rPr>
        <w:t>Interactive</w:t>
      </w:r>
      <w:r>
        <w:rPr>
          <w:color w:val="111111"/>
          <w:spacing w:val="72"/>
          <w:w w:val="105"/>
        </w:rPr>
        <w:t> </w:t>
      </w:r>
      <w:r>
        <w:rPr>
          <w:color w:val="111111"/>
          <w:w w:val="105"/>
        </w:rPr>
        <w:t>Courses</w:t>
      </w:r>
      <w:r>
        <w:rPr>
          <w:color w:val="111111"/>
          <w:spacing w:val="68"/>
          <w:w w:val="105"/>
        </w:rPr>
        <w:t> </w:t>
      </w:r>
      <w:r>
        <w:rPr>
          <w:color w:val="111111"/>
          <w:w w:val="105"/>
        </w:rPr>
        <w:t>for</w:t>
      </w:r>
      <w:r>
        <w:rPr>
          <w:color w:val="111111"/>
          <w:spacing w:val="40"/>
          <w:w w:val="105"/>
        </w:rPr>
        <w:t> </w:t>
      </w:r>
      <w:r>
        <w:rPr>
          <w:color w:val="111111"/>
          <w:w w:val="105"/>
        </w:rPr>
        <w:t>Software</w:t>
      </w:r>
      <w:r>
        <w:rPr>
          <w:color w:val="111111"/>
          <w:spacing w:val="65"/>
          <w:w w:val="105"/>
        </w:rPr>
        <w:t> </w:t>
      </w:r>
      <w:r>
        <w:rPr>
          <w:color w:val="111111"/>
          <w:w w:val="105"/>
        </w:rPr>
        <w:t>Developers. </w:t>
      </w:r>
      <w:r>
        <w:rPr>
          <w:color w:val="136BC3"/>
          <w:spacing w:val="-2"/>
          <w:w w:val="105"/>
          <w:u w:val="single" w:color="0562C1"/>
        </w:rPr>
        <w:t>https:</w:t>
      </w:r>
      <w:r>
        <w:rPr>
          <w:color w:val="498CD1"/>
          <w:spacing w:val="-2"/>
          <w:w w:val="105"/>
          <w:u w:val="single" w:color="0562C1"/>
        </w:rPr>
        <w:t>//</w:t>
      </w:r>
      <w:hyperlink r:id="rId260">
        <w:r>
          <w:rPr>
            <w:color w:val="136BC3"/>
            <w:spacing w:val="-2"/>
            <w:w w:val="105"/>
            <w:u w:val="single" w:color="0562C1"/>
          </w:rPr>
          <w:t>www.educative.io</w:t>
        </w:r>
        <w:r>
          <w:rPr>
            <w:color w:val="498CD1"/>
            <w:spacing w:val="-2"/>
            <w:w w:val="105"/>
            <w:u w:val="single" w:color="0562C1"/>
          </w:rPr>
          <w:t>/</w:t>
        </w:r>
        <w:r>
          <w:rPr>
            <w:color w:val="136BC3"/>
            <w:spacing w:val="-2"/>
            <w:w w:val="105"/>
            <w:u w:val="single" w:color="0562C1"/>
          </w:rPr>
          <w:t>answers</w:t>
        </w:r>
        <w:r>
          <w:rPr>
            <w:color w:val="347ECC"/>
            <w:spacing w:val="-2"/>
            <w:w w:val="105"/>
            <w:u w:val="single" w:color="0562C1"/>
          </w:rPr>
          <w:t>/</w:t>
        </w:r>
        <w:r>
          <w:rPr>
            <w:color w:val="136BC3"/>
            <w:spacing w:val="-2"/>
            <w:w w:val="105"/>
            <w:u w:val="single" w:color="0562C1"/>
          </w:rPr>
          <w:t>what-is-a-relu-layer</w:t>
        </w:r>
      </w:hyperlink>
    </w:p>
    <w:p>
      <w:pPr>
        <w:pStyle w:val="BodyText"/>
        <w:tabs>
          <w:tab w:pos="1093" w:val="left" w:leader="none"/>
          <w:tab w:pos="2498" w:val="left" w:leader="none"/>
          <w:tab w:pos="4010" w:val="left" w:leader="none"/>
          <w:tab w:pos="5500" w:val="left" w:leader="none"/>
          <w:tab w:pos="6574" w:val="left" w:leader="none"/>
          <w:tab w:pos="7711" w:val="left" w:leader="none"/>
          <w:tab w:pos="8567" w:val="left" w:leader="none"/>
        </w:tabs>
        <w:spacing w:line="376" w:lineRule="auto" w:before="169"/>
        <w:ind w:left="844" w:right="826" w:hanging="723"/>
      </w:pPr>
      <w:r>
        <w:rPr>
          <w:color w:val="111111"/>
          <w:spacing w:val="-4"/>
          <w:w w:val="105"/>
        </w:rPr>
        <w:t>Fully</w:t>
      </w:r>
      <w:r>
        <w:rPr>
          <w:color w:val="111111"/>
        </w:rPr>
        <w:tab/>
        <w:tab/>
      </w:r>
      <w:r>
        <w:rPr>
          <w:color w:val="111111"/>
          <w:spacing w:val="-2"/>
          <w:w w:val="105"/>
        </w:rPr>
        <w:t>connected</w:t>
      </w:r>
      <w:r>
        <w:rPr>
          <w:color w:val="111111"/>
        </w:rPr>
        <w:tab/>
      </w:r>
      <w:r>
        <w:rPr>
          <w:color w:val="111111"/>
          <w:spacing w:val="-2"/>
          <w:w w:val="105"/>
        </w:rPr>
        <w:t>layer</w:t>
      </w:r>
      <w:r>
        <w:rPr>
          <w:color w:val="111111"/>
        </w:rPr>
        <w:tab/>
      </w:r>
      <w:r>
        <w:rPr>
          <w:color w:val="111111"/>
          <w:spacing w:val="-2"/>
          <w:w w:val="105"/>
        </w:rPr>
        <w:t>MATLAB.</w:t>
      </w:r>
      <w:r>
        <w:rPr>
          <w:color w:val="111111"/>
        </w:rPr>
        <w:tab/>
      </w:r>
      <w:r>
        <w:rPr>
          <w:color w:val="111111"/>
          <w:spacing w:val="-2"/>
          <w:w w:val="105"/>
        </w:rPr>
        <w:t>(2022,</w:t>
      </w:r>
      <w:r>
        <w:rPr>
          <w:color w:val="111111"/>
        </w:rPr>
        <w:tab/>
      </w:r>
      <w:r>
        <w:rPr>
          <w:color w:val="111111"/>
          <w:spacing w:val="-2"/>
          <w:w w:val="105"/>
        </w:rPr>
        <w:t>August</w:t>
      </w:r>
      <w:r>
        <w:rPr>
          <w:color w:val="111111"/>
        </w:rPr>
        <w:tab/>
      </w:r>
      <w:r>
        <w:rPr>
          <w:color w:val="111111"/>
          <w:spacing w:val="-4"/>
          <w:w w:val="105"/>
        </w:rPr>
        <w:t>31).</w:t>
      </w:r>
      <w:r>
        <w:rPr>
          <w:color w:val="111111"/>
        </w:rPr>
        <w:tab/>
      </w:r>
      <w:r>
        <w:rPr>
          <w:color w:val="111111"/>
          <w:spacing w:val="-2"/>
          <w:w w:val="105"/>
        </w:rPr>
        <w:t>Www.mathworks.com. </w:t>
      </w:r>
      <w:r>
        <w:rPr>
          <w:color w:val="136BC3"/>
          <w:spacing w:val="-2"/>
          <w:w w:val="105"/>
          <w:u w:val="single" w:color="0562C1"/>
        </w:rPr>
        <w:t>https:</w:t>
      </w:r>
      <w:r>
        <w:rPr>
          <w:color w:val="498CD1"/>
          <w:spacing w:val="-2"/>
          <w:w w:val="105"/>
          <w:u w:val="single" w:color="0562C1"/>
        </w:rPr>
        <w:t>//</w:t>
      </w:r>
      <w:hyperlink r:id="rId261">
        <w:r>
          <w:rPr>
            <w:color w:val="136BC3"/>
            <w:spacing w:val="-2"/>
            <w:w w:val="105"/>
            <w:u w:val="single" w:color="0562C1"/>
          </w:rPr>
          <w:t>www.mathworks.com</w:t>
        </w:r>
        <w:r>
          <w:rPr>
            <w:color w:val="498CD1"/>
            <w:spacing w:val="-2"/>
            <w:w w:val="105"/>
            <w:u w:val="single" w:color="0562C1"/>
          </w:rPr>
          <w:t>/</w:t>
        </w:r>
        <w:r>
          <w:rPr>
            <w:color w:val="136BC3"/>
            <w:spacing w:val="-2"/>
            <w:w w:val="105"/>
            <w:u w:val="single" w:color="0562C1"/>
          </w:rPr>
          <w:t>help</w:t>
        </w:r>
        <w:r>
          <w:rPr>
            <w:color w:val="347ECC"/>
            <w:spacing w:val="-2"/>
            <w:w w:val="105"/>
            <w:u w:val="single" w:color="0562C1"/>
          </w:rPr>
          <w:t>/</w:t>
        </w:r>
        <w:r>
          <w:rPr>
            <w:color w:val="136BC3"/>
            <w:spacing w:val="-2"/>
            <w:w w:val="105"/>
            <w:u w:val="single" w:color="0562C1"/>
          </w:rPr>
          <w:t>deeplearning</w:t>
        </w:r>
        <w:r>
          <w:rPr>
            <w:color w:val="498CD1"/>
            <w:spacing w:val="-2"/>
            <w:w w:val="105"/>
            <w:u w:val="single" w:color="0562C1"/>
          </w:rPr>
          <w:t>/</w:t>
        </w:r>
        <w:r>
          <w:rPr>
            <w:color w:val="136BC3"/>
            <w:spacing w:val="-2"/>
            <w:w w:val="105"/>
            <w:u w:val="single" w:color="0562C1"/>
          </w:rPr>
          <w:t>ref</w:t>
        </w:r>
        <w:r>
          <w:rPr>
            <w:color w:val="498CD1"/>
            <w:spacing w:val="-2"/>
            <w:w w:val="105"/>
            <w:u w:val="single" w:color="0562C1"/>
          </w:rPr>
          <w:t>/</w:t>
        </w:r>
        <w:r>
          <w:rPr>
            <w:color w:val="136BC3"/>
            <w:spacing w:val="-2"/>
            <w:w w:val="105"/>
            <w:u w:val="single" w:color="0562C1"/>
          </w:rPr>
          <w:t>nnet.cnn.layer.fullyconnectedlayer.html</w:t>
        </w:r>
      </w:hyperlink>
    </w:p>
    <w:p>
      <w:pPr>
        <w:spacing w:after="0" w:line="376" w:lineRule="auto"/>
        <w:sectPr>
          <w:type w:val="continuous"/>
          <w:pgSz w:w="11910" w:h="16840"/>
          <w:pgMar w:header="658" w:footer="1385" w:top="1920" w:bottom="280" w:left="240" w:right="220"/>
        </w:sectPr>
      </w:pPr>
    </w:p>
    <w:p>
      <w:pPr>
        <w:pStyle w:val="BodyText"/>
        <w:spacing w:line="376" w:lineRule="auto" w:before="142"/>
        <w:ind w:left="844" w:right="814" w:hanging="723"/>
        <w:jc w:val="both"/>
      </w:pPr>
      <w:r>
        <w:rPr>
          <w:color w:val="0F0F0F"/>
          <w:w w:val="105"/>
        </w:rPr>
        <w:t>Cong,</w:t>
      </w:r>
      <w:r>
        <w:rPr>
          <w:color w:val="0F0F0F"/>
          <w:w w:val="105"/>
        </w:rPr>
        <w:t> Y., Tao, M., &amp; Leung,</w:t>
      </w:r>
      <w:r>
        <w:rPr>
          <w:color w:val="0F0F0F"/>
          <w:w w:val="105"/>
        </w:rPr>
        <w:t> H. (2022,</w:t>
      </w:r>
      <w:r>
        <w:rPr>
          <w:color w:val="0F0F0F"/>
          <w:w w:val="105"/>
        </w:rPr>
        <w:t> September</w:t>
      </w:r>
      <w:r>
        <w:rPr>
          <w:color w:val="0F0F0F"/>
          <w:w w:val="105"/>
        </w:rPr>
        <w:t> 3). Generative</w:t>
      </w:r>
      <w:r>
        <w:rPr>
          <w:color w:val="0F0F0F"/>
          <w:w w:val="105"/>
        </w:rPr>
        <w:t> Models</w:t>
      </w:r>
      <w:r>
        <w:rPr>
          <w:color w:val="0F0F0F"/>
          <w:w w:val="105"/>
        </w:rPr>
        <w:t> in Signal</w:t>
      </w:r>
      <w:r>
        <w:rPr>
          <w:color w:val="0F0F0F"/>
          <w:w w:val="105"/>
        </w:rPr>
        <w:t> Processing</w:t>
      </w:r>
      <w:r>
        <w:rPr>
          <w:color w:val="0F0F0F"/>
          <w:w w:val="105"/>
        </w:rPr>
        <w:t> </w:t>
      </w:r>
      <w:r>
        <w:rPr>
          <w:rFonts w:ascii="Arial" w:hAnsi="Arial"/>
          <w:color w:val="0F0F0F"/>
          <w:w w:val="105"/>
          <w:sz w:val="20"/>
        </w:rPr>
        <w:t>I </w:t>
      </w:r>
      <w:r>
        <w:rPr>
          <w:color w:val="0F0F0F"/>
          <w:w w:val="105"/>
        </w:rPr>
        <w:t>Frontiers</w:t>
      </w:r>
      <w:r>
        <w:rPr>
          <w:color w:val="0F0F0F"/>
          <w:w w:val="105"/>
        </w:rPr>
        <w:t> Research Topic.</w:t>
      </w:r>
      <w:r>
        <w:rPr>
          <w:color w:val="0F0F0F"/>
          <w:w w:val="105"/>
        </w:rPr>
        <w:t> Www.frontiersin.org.</w:t>
      </w:r>
      <w:r>
        <w:rPr>
          <w:color w:val="0F0F0F"/>
          <w:w w:val="105"/>
        </w:rPr>
        <w:t> </w:t>
      </w:r>
      <w:r>
        <w:rPr>
          <w:color w:val="136BC3"/>
          <w:w w:val="105"/>
          <w:u w:val="thick" w:color="136BC3"/>
        </w:rPr>
        <w:t>https:</w:t>
      </w:r>
      <w:r>
        <w:rPr>
          <w:color w:val="347ECC"/>
          <w:w w:val="105"/>
          <w:u w:val="thick" w:color="136BC3"/>
        </w:rPr>
        <w:t>//</w:t>
      </w:r>
      <w:hyperlink r:id="rId262">
        <w:r>
          <w:rPr>
            <w:color w:val="136BC3"/>
            <w:w w:val="105"/>
            <w:u w:val="thick" w:color="136BC3"/>
          </w:rPr>
          <w:t>www.frontiersin.org</w:t>
        </w:r>
        <w:r>
          <w:rPr>
            <w:color w:val="347ECC"/>
            <w:w w:val="105"/>
            <w:u w:val="thick" w:color="136BC3"/>
          </w:rPr>
          <w:t>/</w:t>
        </w:r>
        <w:r>
          <w:rPr>
            <w:color w:val="136BC3"/>
            <w:w w:val="105"/>
            <w:u w:val="thick" w:color="136BC3"/>
          </w:rPr>
          <w:t>research-topics</w:t>
        </w:r>
        <w:r>
          <w:rPr>
            <w:color w:val="4B8CD1"/>
            <w:w w:val="105"/>
            <w:u w:val="thick" w:color="136BC3"/>
          </w:rPr>
          <w:t>/</w:t>
        </w:r>
        <w:r>
          <w:rPr>
            <w:color w:val="136BC3"/>
            <w:w w:val="105"/>
            <w:u w:val="thick" w:color="136BC3"/>
          </w:rPr>
          <w:t>32911</w:t>
        </w:r>
        <w:r>
          <w:rPr>
            <w:color w:val="347ECC"/>
            <w:w w:val="105"/>
            <w:u w:val="thick" w:color="136BC3"/>
          </w:rPr>
          <w:t>/</w:t>
        </w:r>
        <w:r>
          <w:rPr>
            <w:color w:val="136BC3"/>
            <w:w w:val="105"/>
            <w:u w:val="thick" w:color="136BC3"/>
          </w:rPr>
          <w:t>generative-models-in-signal­</w:t>
        </w:r>
      </w:hyperlink>
      <w:r>
        <w:rPr>
          <w:color w:val="136BC3"/>
          <w:w w:val="105"/>
        </w:rPr>
        <w:t> </w:t>
      </w:r>
      <w:r>
        <w:rPr>
          <w:color w:val="136BC3"/>
          <w:spacing w:val="-2"/>
          <w:w w:val="105"/>
          <w:u w:val="single" w:color="0562C1"/>
        </w:rPr>
        <w:t>processmg</w:t>
      </w:r>
    </w:p>
    <w:p>
      <w:pPr>
        <w:pStyle w:val="BodyText"/>
        <w:spacing w:before="164"/>
        <w:ind w:left="123"/>
        <w:jc w:val="both"/>
      </w:pPr>
      <w:r>
        <w:rPr>
          <w:color w:val="0F0F0F"/>
          <w:w w:val="105"/>
        </w:rPr>
        <w:t>Angular.</w:t>
      </w:r>
      <w:r>
        <w:rPr>
          <w:color w:val="0F0F0F"/>
          <w:spacing w:val="-1"/>
          <w:w w:val="105"/>
        </w:rPr>
        <w:t> </w:t>
      </w:r>
      <w:r>
        <w:rPr>
          <w:color w:val="0F0F0F"/>
          <w:w w:val="105"/>
        </w:rPr>
        <w:t>(2022,</w:t>
      </w:r>
      <w:r>
        <w:rPr>
          <w:color w:val="0F0F0F"/>
          <w:spacing w:val="-8"/>
          <w:w w:val="105"/>
        </w:rPr>
        <w:t> </w:t>
      </w:r>
      <w:r>
        <w:rPr>
          <w:color w:val="0F0F0F"/>
          <w:w w:val="105"/>
        </w:rPr>
        <w:t>September</w:t>
      </w:r>
      <w:r>
        <w:rPr>
          <w:color w:val="0F0F0F"/>
          <w:spacing w:val="1"/>
          <w:w w:val="105"/>
        </w:rPr>
        <w:t> </w:t>
      </w:r>
      <w:r>
        <w:rPr>
          <w:w w:val="105"/>
        </w:rPr>
        <w:t>19).</w:t>
      </w:r>
      <w:r>
        <w:rPr>
          <w:spacing w:val="-11"/>
          <w:w w:val="105"/>
        </w:rPr>
        <w:t> </w:t>
      </w:r>
      <w:r>
        <w:rPr>
          <w:color w:val="0F0F0F"/>
          <w:w w:val="105"/>
        </w:rPr>
        <w:t>Angular.io.</w:t>
      </w:r>
      <w:r>
        <w:rPr>
          <w:color w:val="0F0F0F"/>
          <w:spacing w:val="-4"/>
          <w:w w:val="105"/>
        </w:rPr>
        <w:t> </w:t>
      </w:r>
      <w:r>
        <w:rPr>
          <w:color w:val="136BC3"/>
          <w:w w:val="105"/>
          <w:u w:val="single" w:color="0562C1"/>
        </w:rPr>
        <w:t>https</w:t>
      </w:r>
      <w:r>
        <w:rPr>
          <w:color w:val="347ECC"/>
          <w:w w:val="105"/>
          <w:u w:val="single" w:color="0562C1"/>
        </w:rPr>
        <w:t>://</w:t>
      </w:r>
      <w:r>
        <w:rPr>
          <w:color w:val="136BC3"/>
          <w:w w:val="105"/>
          <w:u w:val="single" w:color="0562C1"/>
        </w:rPr>
        <w:t>angular.io</w:t>
      </w:r>
      <w:r>
        <w:rPr>
          <w:color w:val="4B8CD1"/>
          <w:w w:val="105"/>
          <w:u w:val="single" w:color="0562C1"/>
        </w:rPr>
        <w:t>/</w:t>
      </w:r>
      <w:r>
        <w:rPr>
          <w:color w:val="136BC3"/>
          <w:w w:val="105"/>
          <w:u w:val="single" w:color="0562C1"/>
        </w:rPr>
        <w:t>guide</w:t>
      </w:r>
      <w:r>
        <w:rPr>
          <w:color w:val="4B8CD1"/>
          <w:w w:val="105"/>
          <w:u w:val="single" w:color="0562C1"/>
        </w:rPr>
        <w:t>/</w:t>
      </w:r>
      <w:r>
        <w:rPr>
          <w:color w:val="136BC3"/>
          <w:w w:val="105"/>
          <w:u w:val="single" w:color="0562C1"/>
        </w:rPr>
        <w:t>what-is-</w:t>
      </w:r>
      <w:r>
        <w:rPr>
          <w:color w:val="136BC3"/>
          <w:spacing w:val="-2"/>
          <w:w w:val="105"/>
          <w:u w:val="single" w:color="0562C1"/>
        </w:rPr>
        <w:t>angular</w:t>
      </w:r>
    </w:p>
    <w:p>
      <w:pPr>
        <w:pStyle w:val="BodyText"/>
        <w:spacing w:before="55"/>
      </w:pPr>
    </w:p>
    <w:p>
      <w:pPr>
        <w:pStyle w:val="BodyText"/>
        <w:spacing w:line="376" w:lineRule="auto" w:before="1"/>
        <w:ind w:left="854" w:right="824" w:hanging="732"/>
        <w:jc w:val="both"/>
      </w:pPr>
      <w:r>
        <w:rPr>
          <w:color w:val="0F0F0F"/>
          <w:w w:val="105"/>
        </w:rPr>
        <w:t>Gillis, Alexander. S.</w:t>
      </w:r>
      <w:r>
        <w:rPr>
          <w:color w:val="0F0F0F"/>
          <w:spacing w:val="-4"/>
          <w:w w:val="105"/>
        </w:rPr>
        <w:t> </w:t>
      </w:r>
      <w:r>
        <w:rPr>
          <w:color w:val="0F0F0F"/>
          <w:w w:val="105"/>
        </w:rPr>
        <w:t>(2022, October</w:t>
      </w:r>
      <w:r>
        <w:rPr>
          <w:color w:val="0F0F0F"/>
          <w:w w:val="105"/>
        </w:rPr>
        <w:t> 18). What is native app? </w:t>
      </w:r>
      <w:r>
        <w:rPr>
          <w:w w:val="105"/>
        </w:rPr>
        <w:t>- </w:t>
      </w:r>
      <w:r>
        <w:rPr>
          <w:color w:val="0F0F0F"/>
          <w:w w:val="105"/>
        </w:rPr>
        <w:t>Definition</w:t>
      </w:r>
      <w:r>
        <w:rPr>
          <w:color w:val="0F0F0F"/>
          <w:w w:val="105"/>
        </w:rPr>
        <w:t> from</w:t>
      </w:r>
      <w:r>
        <w:rPr>
          <w:color w:val="0F0F0F"/>
          <w:w w:val="105"/>
        </w:rPr>
        <w:t> Whatls.com.</w:t>
      </w:r>
      <w:r>
        <w:rPr>
          <w:color w:val="0F0F0F"/>
          <w:w w:val="105"/>
        </w:rPr>
        <w:t> SearchSoftwareQuality. </w:t>
      </w:r>
      <w:r>
        <w:rPr>
          <w:color w:val="136BC3"/>
          <w:spacing w:val="-2"/>
          <w:w w:val="105"/>
          <w:u w:val="single" w:color="0562C1"/>
        </w:rPr>
        <w:t>https:</w:t>
      </w:r>
      <w:r>
        <w:rPr>
          <w:color w:val="4B8CD1"/>
          <w:spacing w:val="-2"/>
          <w:w w:val="105"/>
          <w:u w:val="single" w:color="0562C1"/>
        </w:rPr>
        <w:t>//</w:t>
      </w:r>
      <w:hyperlink r:id="rId263">
        <w:r>
          <w:rPr>
            <w:color w:val="136BC3"/>
            <w:spacing w:val="-2"/>
            <w:w w:val="105"/>
            <w:u w:val="single" w:color="0562C1"/>
          </w:rPr>
          <w:t>www.techtarget.com</w:t>
        </w:r>
        <w:r>
          <w:rPr>
            <w:color w:val="4B8CD1"/>
            <w:spacing w:val="-2"/>
            <w:w w:val="105"/>
            <w:u w:val="single" w:color="0562C1"/>
          </w:rPr>
          <w:t>/</w:t>
        </w:r>
        <w:r>
          <w:rPr>
            <w:color w:val="136BC3"/>
            <w:spacing w:val="-2"/>
            <w:w w:val="105"/>
            <w:u w:val="single" w:color="0562C1"/>
          </w:rPr>
          <w:t>searchsoftwarequality</w:t>
        </w:r>
        <w:r>
          <w:rPr>
            <w:color w:val="4B8CD1"/>
            <w:spacing w:val="-2"/>
            <w:w w:val="105"/>
            <w:u w:val="single" w:color="0562C1"/>
          </w:rPr>
          <w:t>/</w:t>
        </w:r>
        <w:r>
          <w:rPr>
            <w:color w:val="136BC3"/>
            <w:spacing w:val="-2"/>
            <w:w w:val="105"/>
            <w:u w:val="single" w:color="0562C1"/>
          </w:rPr>
          <w:t>definition</w:t>
        </w:r>
        <w:r>
          <w:rPr>
            <w:color w:val="347ECC"/>
            <w:spacing w:val="-2"/>
            <w:w w:val="105"/>
            <w:u w:val="single" w:color="0562C1"/>
          </w:rPr>
          <w:t>/</w:t>
        </w:r>
        <w:r>
          <w:rPr>
            <w:color w:val="136BC3"/>
            <w:spacing w:val="-2"/>
            <w:w w:val="105"/>
            <w:u w:val="single" w:color="0562C1"/>
          </w:rPr>
          <w:t>native-application-native-app</w:t>
        </w:r>
      </w:hyperlink>
    </w:p>
    <w:p>
      <w:pPr>
        <w:pStyle w:val="BodyText"/>
        <w:spacing w:before="164"/>
        <w:ind w:left="125"/>
        <w:jc w:val="both"/>
      </w:pPr>
      <w:r>
        <w:rPr>
          <w:color w:val="0F0F0F"/>
          <w:w w:val="105"/>
        </w:rPr>
        <w:t>Langholz,</w:t>
      </w:r>
      <w:r>
        <w:rPr>
          <w:color w:val="0F0F0F"/>
          <w:spacing w:val="40"/>
          <w:w w:val="105"/>
        </w:rPr>
        <w:t> </w:t>
      </w:r>
      <w:r>
        <w:rPr>
          <w:color w:val="0F0F0F"/>
          <w:w w:val="105"/>
        </w:rPr>
        <w:t>S.</w:t>
      </w:r>
      <w:r>
        <w:rPr>
          <w:color w:val="0F0F0F"/>
          <w:spacing w:val="29"/>
          <w:w w:val="105"/>
        </w:rPr>
        <w:t> </w:t>
      </w:r>
      <w:r>
        <w:rPr>
          <w:color w:val="0F0F0F"/>
          <w:w w:val="105"/>
        </w:rPr>
        <w:t>(2022,</w:t>
      </w:r>
      <w:r>
        <w:rPr>
          <w:color w:val="0F0F0F"/>
          <w:spacing w:val="40"/>
          <w:w w:val="105"/>
        </w:rPr>
        <w:t> </w:t>
      </w:r>
      <w:r>
        <w:rPr>
          <w:color w:val="0F0F0F"/>
          <w:w w:val="105"/>
        </w:rPr>
        <w:t>October</w:t>
      </w:r>
      <w:r>
        <w:rPr>
          <w:color w:val="0F0F0F"/>
          <w:spacing w:val="47"/>
          <w:w w:val="105"/>
        </w:rPr>
        <w:t> </w:t>
      </w:r>
      <w:r>
        <w:rPr>
          <w:color w:val="0F0F0F"/>
          <w:w w:val="105"/>
        </w:rPr>
        <w:t>18).</w:t>
      </w:r>
      <w:r>
        <w:rPr>
          <w:color w:val="0F0F0F"/>
          <w:spacing w:val="35"/>
          <w:w w:val="105"/>
        </w:rPr>
        <w:t> </w:t>
      </w:r>
      <w:r>
        <w:rPr>
          <w:color w:val="0F0F0F"/>
          <w:w w:val="105"/>
        </w:rPr>
        <w:t>The</w:t>
      </w:r>
      <w:r>
        <w:rPr>
          <w:color w:val="0F0F0F"/>
          <w:spacing w:val="37"/>
          <w:w w:val="105"/>
        </w:rPr>
        <w:t> </w:t>
      </w:r>
      <w:r>
        <w:rPr>
          <w:color w:val="0F0F0F"/>
          <w:w w:val="105"/>
        </w:rPr>
        <w:t>Benefits</w:t>
      </w:r>
      <w:r>
        <w:rPr>
          <w:color w:val="0F0F0F"/>
          <w:spacing w:val="46"/>
          <w:w w:val="105"/>
        </w:rPr>
        <w:t> </w:t>
      </w:r>
      <w:r>
        <w:rPr>
          <w:color w:val="0F0F0F"/>
          <w:w w:val="105"/>
        </w:rPr>
        <w:t>and</w:t>
      </w:r>
      <w:r>
        <w:rPr>
          <w:color w:val="0F0F0F"/>
          <w:spacing w:val="39"/>
          <w:w w:val="105"/>
        </w:rPr>
        <w:t> </w:t>
      </w:r>
      <w:r>
        <w:rPr>
          <w:color w:val="0F0F0F"/>
          <w:w w:val="105"/>
        </w:rPr>
        <w:t>Challenges</w:t>
      </w:r>
      <w:r>
        <w:rPr>
          <w:color w:val="0F0F0F"/>
          <w:spacing w:val="45"/>
          <w:w w:val="105"/>
        </w:rPr>
        <w:t> </w:t>
      </w:r>
      <w:r>
        <w:rPr>
          <w:color w:val="0F0F0F"/>
          <w:w w:val="105"/>
        </w:rPr>
        <w:t>of</w:t>
      </w:r>
      <w:r>
        <w:rPr>
          <w:color w:val="0F0F0F"/>
          <w:spacing w:val="32"/>
          <w:w w:val="105"/>
        </w:rPr>
        <w:t> </w:t>
      </w:r>
      <w:r>
        <w:rPr>
          <w:color w:val="0F0F0F"/>
          <w:w w:val="105"/>
        </w:rPr>
        <w:t>iOS</w:t>
      </w:r>
      <w:r>
        <w:rPr>
          <w:color w:val="0F0F0F"/>
          <w:spacing w:val="42"/>
          <w:w w:val="105"/>
        </w:rPr>
        <w:t> </w:t>
      </w:r>
      <w:r>
        <w:rPr>
          <w:color w:val="1F1F1F"/>
          <w:w w:val="105"/>
        </w:rPr>
        <w:t>vs</w:t>
      </w:r>
      <w:r>
        <w:rPr>
          <w:color w:val="1F1F1F"/>
          <w:spacing w:val="36"/>
          <w:w w:val="105"/>
        </w:rPr>
        <w:t> </w:t>
      </w:r>
      <w:r>
        <w:rPr>
          <w:color w:val="0F0F0F"/>
          <w:w w:val="105"/>
        </w:rPr>
        <w:t>Android</w:t>
      </w:r>
      <w:r>
        <w:rPr>
          <w:color w:val="0F0F0F"/>
          <w:spacing w:val="50"/>
          <w:w w:val="105"/>
        </w:rPr>
        <w:t> </w:t>
      </w:r>
      <w:r>
        <w:rPr>
          <w:color w:val="0F0F0F"/>
          <w:w w:val="105"/>
        </w:rPr>
        <w:t>App</w:t>
      </w:r>
      <w:r>
        <w:rPr>
          <w:color w:val="0F0F0F"/>
          <w:spacing w:val="38"/>
          <w:w w:val="105"/>
        </w:rPr>
        <w:t> </w:t>
      </w:r>
      <w:r>
        <w:rPr>
          <w:color w:val="0F0F0F"/>
          <w:w w:val="105"/>
        </w:rPr>
        <w:t>Development.</w:t>
      </w:r>
      <w:r>
        <w:rPr>
          <w:color w:val="0F0F0F"/>
          <w:spacing w:val="50"/>
          <w:w w:val="105"/>
        </w:rPr>
        <w:t> </w:t>
      </w:r>
      <w:r>
        <w:rPr>
          <w:color w:val="0F0F0F"/>
          <w:spacing w:val="-2"/>
          <w:w w:val="105"/>
        </w:rPr>
        <w:t>Customer</w:t>
      </w:r>
    </w:p>
    <w:p>
      <w:pPr>
        <w:spacing w:after="0"/>
        <w:jc w:val="both"/>
        <w:sectPr>
          <w:pgSz w:w="11910" w:h="16840"/>
          <w:pgMar w:header="658" w:footer="1385" w:top="1280" w:bottom="1600" w:left="240" w:right="220"/>
        </w:sectPr>
      </w:pPr>
    </w:p>
    <w:p>
      <w:pPr>
        <w:pStyle w:val="BodyText"/>
        <w:spacing w:line="376" w:lineRule="auto" w:before="138"/>
        <w:ind w:left="844" w:firstLine="2"/>
      </w:pPr>
      <w:r>
        <w:rPr>
          <w:color w:val="0F0F0F"/>
          <w:spacing w:val="-2"/>
          <w:w w:val="105"/>
        </w:rPr>
        <w:t>Engagement </w:t>
      </w:r>
      <w:r>
        <w:rPr>
          <w:color w:val="136BC3"/>
          <w:spacing w:val="-2"/>
          <w:u w:val="single" w:color="0562C1"/>
        </w:rPr>
        <w:t>development</w:t>
      </w:r>
      <w:r>
        <w:rPr>
          <w:color w:val="347ECC"/>
          <w:spacing w:val="-2"/>
          <w:u w:val="single" w:color="0562C1"/>
        </w:rPr>
        <w:t>/</w:t>
      </w:r>
    </w:p>
    <w:p>
      <w:pPr>
        <w:pStyle w:val="BodyText"/>
        <w:tabs>
          <w:tab w:pos="1622" w:val="left" w:leader="none"/>
        </w:tabs>
        <w:spacing w:before="138"/>
        <w:ind w:left="500"/>
      </w:pPr>
      <w:r>
        <w:rPr/>
        <w:br w:type="column"/>
      </w:r>
      <w:r>
        <w:rPr>
          <w:color w:val="0F0F0F"/>
          <w:spacing w:val="-2"/>
        </w:rPr>
        <w:t>Blog.</w:t>
      </w:r>
      <w:r>
        <w:rPr>
          <w:color w:val="0F0F0F"/>
        </w:rPr>
        <w:tab/>
      </w:r>
      <w:r>
        <w:rPr>
          <w:color w:val="136BC3"/>
          <w:u w:val="thick" w:color="136BC3"/>
        </w:rPr>
        <w:t>https</w:t>
      </w:r>
      <w:r>
        <w:rPr>
          <w:color w:val="4B8CD1"/>
          <w:u w:val="thick" w:color="136BC3"/>
        </w:rPr>
        <w:t>://</w:t>
      </w:r>
      <w:r>
        <w:rPr>
          <w:color w:val="136BC3"/>
          <w:u w:val="thick" w:color="136BC3"/>
        </w:rPr>
        <w:t>onesignal.com/blog</w:t>
      </w:r>
      <w:r>
        <w:rPr>
          <w:color w:val="4B8CD1"/>
          <w:u w:val="thick" w:color="136BC3"/>
        </w:rPr>
        <w:t>/</w:t>
      </w:r>
      <w:r>
        <w:rPr>
          <w:color w:val="136BC3"/>
          <w:u w:val="thick" w:color="136BC3"/>
        </w:rPr>
        <w:t>the-benefits-and-challenges-of-ios-vs-android-</w:t>
      </w:r>
      <w:r>
        <w:rPr>
          <w:color w:val="136BC3"/>
          <w:spacing w:val="-4"/>
          <w:u w:val="thick" w:color="136BC3"/>
        </w:rPr>
        <w:t>app-</w:t>
      </w:r>
    </w:p>
    <w:p>
      <w:pPr>
        <w:spacing w:after="0"/>
        <w:sectPr>
          <w:type w:val="continuous"/>
          <w:pgSz w:w="11910" w:h="16840"/>
          <w:pgMar w:header="658" w:footer="1385" w:top="1920" w:bottom="280" w:left="240" w:right="220"/>
          <w:cols w:num="2" w:equalWidth="0">
            <w:col w:w="2043" w:space="40"/>
            <w:col w:w="9367"/>
          </w:cols>
        </w:sectPr>
      </w:pPr>
    </w:p>
    <w:p>
      <w:pPr>
        <w:pStyle w:val="BodyText"/>
        <w:tabs>
          <w:tab w:pos="1400" w:val="left" w:leader="none"/>
          <w:tab w:pos="2294" w:val="left" w:leader="none"/>
          <w:tab w:pos="3559" w:val="left" w:leader="none"/>
          <w:tab w:pos="4960" w:val="left" w:leader="none"/>
          <w:tab w:pos="6002" w:val="left" w:leader="none"/>
          <w:tab w:pos="7237" w:val="left" w:leader="none"/>
          <w:tab w:pos="8326" w:val="left" w:leader="none"/>
        </w:tabs>
        <w:spacing w:line="376" w:lineRule="auto" w:before="165"/>
        <w:ind w:left="844" w:right="837" w:hanging="723"/>
      </w:pPr>
      <w:r>
        <w:rPr>
          <w:color w:val="0F0F0F"/>
          <w:spacing w:val="-2"/>
          <w:w w:val="105"/>
        </w:rPr>
        <w:t>Posey,</w:t>
      </w:r>
      <w:r>
        <w:rPr>
          <w:color w:val="0F0F0F"/>
        </w:rPr>
        <w:tab/>
        <w:tab/>
      </w:r>
      <w:r>
        <w:rPr>
          <w:color w:val="0F0F0F"/>
          <w:spacing w:val="-6"/>
          <w:w w:val="105"/>
        </w:rPr>
        <w:t>B.</w:t>
      </w:r>
      <w:r>
        <w:rPr>
          <w:color w:val="0F0F0F"/>
        </w:rPr>
        <w:tab/>
      </w:r>
      <w:r>
        <w:rPr>
          <w:color w:val="0F0F0F"/>
          <w:spacing w:val="-2"/>
          <w:w w:val="105"/>
        </w:rPr>
        <w:t>(2022,</w:t>
      </w:r>
      <w:r>
        <w:rPr>
          <w:color w:val="0F0F0F"/>
        </w:rPr>
        <w:tab/>
      </w:r>
      <w:r>
        <w:rPr>
          <w:color w:val="0F0F0F"/>
          <w:spacing w:val="-2"/>
          <w:w w:val="105"/>
        </w:rPr>
        <w:t>October</w:t>
      </w:r>
      <w:r>
        <w:rPr>
          <w:color w:val="0F0F0F"/>
        </w:rPr>
        <w:tab/>
      </w:r>
      <w:r>
        <w:rPr>
          <w:color w:val="0F0F0F"/>
          <w:spacing w:val="-4"/>
          <w:w w:val="105"/>
        </w:rPr>
        <w:t>18).</w:t>
      </w:r>
      <w:r>
        <w:rPr>
          <w:color w:val="0F0F0F"/>
        </w:rPr>
        <w:tab/>
      </w:r>
      <w:r>
        <w:rPr>
          <w:color w:val="0F0F0F"/>
          <w:spacing w:val="-2"/>
          <w:w w:val="105"/>
        </w:rPr>
        <w:t>Apple</w:t>
      </w:r>
      <w:r>
        <w:rPr>
          <w:color w:val="0F0F0F"/>
        </w:rPr>
        <w:tab/>
      </w:r>
      <w:r>
        <w:rPr>
          <w:color w:val="0F0F0F"/>
          <w:spacing w:val="-4"/>
          <w:w w:val="105"/>
        </w:rPr>
        <w:t>iOS.</w:t>
      </w:r>
      <w:r>
        <w:rPr>
          <w:color w:val="0F0F0F"/>
        </w:rPr>
        <w:tab/>
      </w:r>
      <w:r>
        <w:rPr>
          <w:color w:val="0F0F0F"/>
          <w:spacing w:val="-2"/>
          <w:w w:val="105"/>
        </w:rPr>
        <w:t>SearchMobileComputing. </w:t>
      </w:r>
      <w:r>
        <w:rPr>
          <w:color w:val="136BC3"/>
          <w:spacing w:val="-2"/>
          <w:w w:val="105"/>
          <w:u w:val="single" w:color="0562C1"/>
        </w:rPr>
        <w:t>https:</w:t>
      </w:r>
      <w:r>
        <w:rPr>
          <w:color w:val="4B8CD1"/>
          <w:spacing w:val="-2"/>
          <w:w w:val="105"/>
          <w:u w:val="single" w:color="0562C1"/>
        </w:rPr>
        <w:t>//</w:t>
      </w:r>
      <w:hyperlink r:id="rId264">
        <w:r>
          <w:rPr>
            <w:color w:val="136BC3"/>
            <w:spacing w:val="-2"/>
            <w:w w:val="105"/>
            <w:u w:val="single" w:color="0562C1"/>
          </w:rPr>
          <w:t>www.techtarget.com/searchmobilecomputing</w:t>
        </w:r>
        <w:r>
          <w:rPr>
            <w:color w:val="4B8CD1"/>
            <w:spacing w:val="-2"/>
            <w:w w:val="105"/>
            <w:u w:val="single" w:color="0562C1"/>
          </w:rPr>
          <w:t>/</w:t>
        </w:r>
        <w:r>
          <w:rPr>
            <w:color w:val="136BC3"/>
            <w:spacing w:val="-2"/>
            <w:w w:val="105"/>
            <w:u w:val="single" w:color="0562C1"/>
          </w:rPr>
          <w:t>definition/iOS</w:t>
        </w:r>
      </w:hyperlink>
    </w:p>
    <w:p>
      <w:pPr>
        <w:pStyle w:val="BodyText"/>
        <w:tabs>
          <w:tab w:pos="1188" w:val="left" w:leader="none"/>
          <w:tab w:pos="1953" w:val="left" w:leader="none"/>
          <w:tab w:pos="2625" w:val="left" w:leader="none"/>
          <w:tab w:pos="3717" w:val="left" w:leader="none"/>
          <w:tab w:pos="4389" w:val="left" w:leader="none"/>
          <w:tab w:pos="5458" w:val="left" w:leader="none"/>
          <w:tab w:pos="6666" w:val="left" w:leader="none"/>
          <w:tab w:pos="7509" w:val="left" w:leader="none"/>
          <w:tab w:pos="8822" w:val="left" w:leader="none"/>
        </w:tabs>
        <w:spacing w:line="372" w:lineRule="auto" w:before="164"/>
        <w:ind w:left="849" w:right="826" w:hanging="727"/>
      </w:pPr>
      <w:r>
        <w:rPr>
          <w:color w:val="0F0F0F"/>
          <w:spacing w:val="-2"/>
          <w:w w:val="105"/>
        </w:rPr>
        <w:t>Yasar,</w:t>
      </w:r>
      <w:r>
        <w:rPr>
          <w:color w:val="0F0F0F"/>
        </w:rPr>
        <w:tab/>
        <w:tab/>
      </w:r>
      <w:r>
        <w:rPr>
          <w:color w:val="0F0F0F"/>
          <w:spacing w:val="-4"/>
          <w:w w:val="105"/>
        </w:rPr>
        <w:t>K.,</w:t>
      </w:r>
      <w:r>
        <w:rPr>
          <w:color w:val="0F0F0F"/>
        </w:rPr>
        <w:tab/>
      </w:r>
      <w:r>
        <w:rPr>
          <w:color w:val="0F0F0F"/>
          <w:spacing w:val="-10"/>
          <w:w w:val="105"/>
        </w:rPr>
        <w:t>&amp;</w:t>
      </w:r>
      <w:r>
        <w:rPr>
          <w:color w:val="0F0F0F"/>
        </w:rPr>
        <w:tab/>
      </w:r>
      <w:r>
        <w:rPr>
          <w:color w:val="0F0F0F"/>
          <w:spacing w:val="-2"/>
          <w:w w:val="105"/>
        </w:rPr>
        <w:t>Lewis,</w:t>
      </w:r>
      <w:r>
        <w:rPr>
          <w:color w:val="0F0F0F"/>
        </w:rPr>
        <w:tab/>
      </w:r>
      <w:r>
        <w:rPr>
          <w:color w:val="0F0F0F"/>
          <w:spacing w:val="-6"/>
          <w:w w:val="105"/>
        </w:rPr>
        <w:t>S.</w:t>
      </w:r>
      <w:r>
        <w:rPr>
          <w:color w:val="0F0F0F"/>
        </w:rPr>
        <w:tab/>
      </w:r>
      <w:r>
        <w:rPr>
          <w:color w:val="0F0F0F"/>
          <w:spacing w:val="-2"/>
          <w:w w:val="105"/>
        </w:rPr>
        <w:t>(2022,</w:t>
      </w:r>
      <w:r>
        <w:rPr>
          <w:color w:val="0F0F0F"/>
        </w:rPr>
        <w:tab/>
      </w:r>
      <w:r>
        <w:rPr>
          <w:color w:val="0F0F0F"/>
          <w:spacing w:val="-2"/>
          <w:w w:val="105"/>
        </w:rPr>
        <w:t>October</w:t>
      </w:r>
      <w:r>
        <w:rPr>
          <w:color w:val="0F0F0F"/>
        </w:rPr>
        <w:tab/>
      </w:r>
      <w:r>
        <w:rPr>
          <w:color w:val="0F0F0F"/>
          <w:spacing w:val="-4"/>
          <w:w w:val="105"/>
        </w:rPr>
        <w:t>18).</w:t>
      </w:r>
      <w:r>
        <w:rPr>
          <w:color w:val="0F0F0F"/>
        </w:rPr>
        <w:tab/>
      </w:r>
      <w:r>
        <w:rPr>
          <w:color w:val="0F0F0F"/>
          <w:spacing w:val="-2"/>
          <w:w w:val="105"/>
        </w:rPr>
        <w:t>PyTorch.</w:t>
      </w:r>
      <w:r>
        <w:rPr>
          <w:color w:val="0F0F0F"/>
        </w:rPr>
        <w:tab/>
      </w:r>
      <w:r>
        <w:rPr>
          <w:color w:val="0F0F0F"/>
          <w:spacing w:val="-2"/>
          <w:w w:val="105"/>
        </w:rPr>
        <w:t>SearchEnterpriseAI. </w:t>
      </w:r>
      <w:r>
        <w:rPr>
          <w:color w:val="136BC3"/>
          <w:spacing w:val="-2"/>
          <w:w w:val="105"/>
          <w:u w:val="single" w:color="0562C1"/>
        </w:rPr>
        <w:t>https:</w:t>
      </w:r>
      <w:r>
        <w:rPr>
          <w:color w:val="4B8CD1"/>
          <w:spacing w:val="-2"/>
          <w:w w:val="105"/>
          <w:u w:val="single" w:color="0562C1"/>
        </w:rPr>
        <w:t>//</w:t>
      </w:r>
      <w:hyperlink r:id="rId265">
        <w:r>
          <w:rPr>
            <w:color w:val="136BC3"/>
            <w:spacing w:val="-2"/>
            <w:w w:val="105"/>
            <w:u w:val="single" w:color="0562C1"/>
          </w:rPr>
          <w:t>www.techtarget.com/searchenterpriseai</w:t>
        </w:r>
        <w:r>
          <w:rPr>
            <w:color w:val="4B8CD1"/>
            <w:spacing w:val="-2"/>
            <w:w w:val="105"/>
            <w:u w:val="single" w:color="0562C1"/>
          </w:rPr>
          <w:t>/</w:t>
        </w:r>
        <w:r>
          <w:rPr>
            <w:color w:val="136BC3"/>
            <w:spacing w:val="-2"/>
            <w:w w:val="105"/>
            <w:u w:val="single" w:color="0562C1"/>
          </w:rPr>
          <w:t>definition/PyTorch</w:t>
        </w:r>
      </w:hyperlink>
    </w:p>
    <w:p>
      <w:pPr>
        <w:pStyle w:val="BodyText"/>
        <w:spacing w:line="379" w:lineRule="auto" w:before="165"/>
        <w:ind w:left="843" w:right="840" w:hanging="722"/>
      </w:pPr>
      <w:r>
        <w:rPr>
          <w:color w:val="0F0F0F"/>
          <w:w w:val="105"/>
        </w:rPr>
        <w:t>D'Agostino,</w:t>
      </w:r>
      <w:r>
        <w:rPr>
          <w:color w:val="0F0F0F"/>
          <w:spacing w:val="40"/>
          <w:w w:val="105"/>
        </w:rPr>
        <w:t> </w:t>
      </w:r>
      <w:r>
        <w:rPr>
          <w:color w:val="0F0F0F"/>
          <w:w w:val="105"/>
        </w:rPr>
        <w:t>A.</w:t>
      </w:r>
      <w:r>
        <w:rPr>
          <w:color w:val="0F0F0F"/>
          <w:spacing w:val="33"/>
          <w:w w:val="105"/>
        </w:rPr>
        <w:t> </w:t>
      </w:r>
      <w:r>
        <w:rPr>
          <w:color w:val="0F0F0F"/>
          <w:w w:val="105"/>
        </w:rPr>
        <w:t>(2022,</w:t>
      </w:r>
      <w:r>
        <w:rPr>
          <w:color w:val="0F0F0F"/>
          <w:spacing w:val="40"/>
          <w:w w:val="105"/>
        </w:rPr>
        <w:t> </w:t>
      </w:r>
      <w:r>
        <w:rPr>
          <w:color w:val="0F0F0F"/>
          <w:w w:val="105"/>
        </w:rPr>
        <w:t>October</w:t>
      </w:r>
      <w:r>
        <w:rPr>
          <w:color w:val="0F0F0F"/>
          <w:spacing w:val="40"/>
          <w:w w:val="105"/>
        </w:rPr>
        <w:t> </w:t>
      </w:r>
      <w:r>
        <w:rPr>
          <w:color w:val="0F0F0F"/>
          <w:w w:val="105"/>
        </w:rPr>
        <w:t>21).</w:t>
      </w:r>
      <w:r>
        <w:rPr>
          <w:color w:val="0F0F0F"/>
          <w:spacing w:val="40"/>
          <w:w w:val="105"/>
        </w:rPr>
        <w:t> </w:t>
      </w:r>
      <w:r>
        <w:rPr>
          <w:color w:val="0F0F0F"/>
          <w:w w:val="105"/>
        </w:rPr>
        <w:t>Why</w:t>
      </w:r>
      <w:r>
        <w:rPr>
          <w:color w:val="0F0F0F"/>
          <w:spacing w:val="40"/>
          <w:w w:val="105"/>
        </w:rPr>
        <w:t> </w:t>
      </w:r>
      <w:r>
        <w:rPr>
          <w:color w:val="0F0F0F"/>
          <w:w w:val="105"/>
        </w:rPr>
        <w:t>having</w:t>
      </w:r>
      <w:r>
        <w:rPr>
          <w:color w:val="0F0F0F"/>
          <w:spacing w:val="40"/>
          <w:w w:val="105"/>
        </w:rPr>
        <w:t> </w:t>
      </w:r>
      <w:r>
        <w:rPr>
          <w:color w:val="0F0F0F"/>
          <w:w w:val="105"/>
        </w:rPr>
        <w:t>many</w:t>
      </w:r>
      <w:r>
        <w:rPr>
          <w:color w:val="0F0F0F"/>
          <w:spacing w:val="40"/>
          <w:w w:val="105"/>
        </w:rPr>
        <w:t> </w:t>
      </w:r>
      <w:r>
        <w:rPr>
          <w:color w:val="0F0F0F"/>
          <w:w w:val="105"/>
        </w:rPr>
        <w:t>features</w:t>
      </w:r>
      <w:r>
        <w:rPr>
          <w:color w:val="0F0F0F"/>
          <w:spacing w:val="40"/>
          <w:w w:val="105"/>
        </w:rPr>
        <w:t> </w:t>
      </w:r>
      <w:r>
        <w:rPr>
          <w:color w:val="0F0F0F"/>
          <w:w w:val="105"/>
        </w:rPr>
        <w:t>can</w:t>
      </w:r>
      <w:r>
        <w:rPr>
          <w:color w:val="0F0F0F"/>
          <w:spacing w:val="40"/>
          <w:w w:val="105"/>
        </w:rPr>
        <w:t> </w:t>
      </w:r>
      <w:r>
        <w:rPr>
          <w:color w:val="0F0F0F"/>
          <w:w w:val="105"/>
        </w:rPr>
        <w:t>hinder</w:t>
      </w:r>
      <w:r>
        <w:rPr>
          <w:color w:val="0F0F0F"/>
          <w:spacing w:val="38"/>
          <w:w w:val="105"/>
        </w:rPr>
        <w:t> </w:t>
      </w:r>
      <w:r>
        <w:rPr>
          <w:color w:val="0F0F0F"/>
          <w:w w:val="105"/>
        </w:rPr>
        <w:t>your</w:t>
      </w:r>
      <w:r>
        <w:rPr>
          <w:color w:val="0F0F0F"/>
          <w:spacing w:val="40"/>
          <w:w w:val="105"/>
        </w:rPr>
        <w:t> </w:t>
      </w:r>
      <w:r>
        <w:rPr>
          <w:color w:val="0F0F0F"/>
          <w:w w:val="105"/>
        </w:rPr>
        <w:t>model's</w:t>
      </w:r>
      <w:r>
        <w:rPr>
          <w:color w:val="0F0F0F"/>
          <w:spacing w:val="40"/>
          <w:w w:val="105"/>
        </w:rPr>
        <w:t> </w:t>
      </w:r>
      <w:r>
        <w:rPr>
          <w:color w:val="0F0F0F"/>
          <w:w w:val="105"/>
        </w:rPr>
        <w:t>performance.</w:t>
      </w:r>
      <w:r>
        <w:rPr>
          <w:color w:val="0F0F0F"/>
          <w:spacing w:val="40"/>
          <w:w w:val="105"/>
        </w:rPr>
        <w:t> </w:t>
      </w:r>
      <w:r>
        <w:rPr>
          <w:color w:val="0F0F0F"/>
          <w:w w:val="105"/>
        </w:rPr>
        <w:t>Medium. </w:t>
      </w:r>
      <w:r>
        <w:rPr>
          <w:color w:val="136BC3"/>
          <w:spacing w:val="-2"/>
          <w:w w:val="105"/>
          <w:u w:val="thick" w:color="136BC3"/>
        </w:rPr>
        <w:t>https:</w:t>
      </w:r>
      <w:r>
        <w:rPr>
          <w:color w:val="4B8CD1"/>
          <w:spacing w:val="-2"/>
          <w:w w:val="105"/>
          <w:u w:val="thick" w:color="136BC3"/>
        </w:rPr>
        <w:t>//</w:t>
      </w:r>
      <w:r>
        <w:rPr>
          <w:color w:val="136BC3"/>
          <w:spacing w:val="-2"/>
          <w:w w:val="105"/>
          <w:u w:val="thick" w:color="136BC3"/>
        </w:rPr>
        <w:t>towardsdatascience</w:t>
      </w:r>
      <w:r>
        <w:rPr>
          <w:color w:val="347ECC"/>
          <w:spacing w:val="-2"/>
          <w:w w:val="105"/>
          <w:u w:val="thick" w:color="136BC3"/>
        </w:rPr>
        <w:t>.</w:t>
      </w:r>
      <w:r>
        <w:rPr>
          <w:color w:val="136BC3"/>
          <w:spacing w:val="-2"/>
          <w:w w:val="105"/>
          <w:u w:val="thick" w:color="136BC3"/>
        </w:rPr>
        <w:t>com/why-having-many-features-can-hinder-your-models-performance-</w:t>
      </w:r>
      <w:r>
        <w:rPr>
          <w:color w:val="136BC3"/>
          <w:spacing w:val="40"/>
          <w:w w:val="105"/>
        </w:rPr>
        <w:t> </w:t>
      </w:r>
      <w:r>
        <w:rPr>
          <w:color w:val="136BC3"/>
          <w:spacing w:val="-2"/>
          <w:w w:val="105"/>
          <w:u w:val="single" w:color="0562C1"/>
        </w:rPr>
        <w:t>865369b6b8bl</w:t>
      </w:r>
    </w:p>
    <w:p>
      <w:pPr>
        <w:pStyle w:val="BodyText"/>
        <w:spacing w:line="379" w:lineRule="auto" w:before="157"/>
        <w:ind w:left="842" w:right="825" w:hanging="720"/>
        <w:jc w:val="both"/>
      </w:pPr>
      <w:r>
        <w:rPr>
          <w:color w:val="0F0F0F"/>
          <w:w w:val="105"/>
        </w:rPr>
        <w:t>Georgiou,</w:t>
      </w:r>
      <w:r>
        <w:rPr>
          <w:color w:val="0F0F0F"/>
          <w:w w:val="105"/>
        </w:rPr>
        <w:t> M.</w:t>
      </w:r>
      <w:r>
        <w:rPr>
          <w:color w:val="0F0F0F"/>
          <w:w w:val="105"/>
        </w:rPr>
        <w:t> (2022,</w:t>
      </w:r>
      <w:r>
        <w:rPr>
          <w:color w:val="0F0F0F"/>
          <w:w w:val="105"/>
        </w:rPr>
        <w:t> November</w:t>
      </w:r>
      <w:r>
        <w:rPr>
          <w:color w:val="0F0F0F"/>
          <w:w w:val="105"/>
        </w:rPr>
        <w:t> 2).</w:t>
      </w:r>
      <w:r>
        <w:rPr>
          <w:color w:val="0F0F0F"/>
          <w:w w:val="105"/>
        </w:rPr>
        <w:t> Cross</w:t>
      </w:r>
      <w:r>
        <w:rPr>
          <w:color w:val="0F0F0F"/>
          <w:w w:val="105"/>
        </w:rPr>
        <w:t> Platform</w:t>
      </w:r>
      <w:r>
        <w:rPr>
          <w:color w:val="0F0F0F"/>
          <w:w w:val="105"/>
        </w:rPr>
        <w:t> App</w:t>
      </w:r>
      <w:r>
        <w:rPr>
          <w:color w:val="0F0F0F"/>
          <w:w w:val="105"/>
        </w:rPr>
        <w:t> Development</w:t>
      </w:r>
      <w:r>
        <w:rPr>
          <w:color w:val="0F0F0F"/>
          <w:w w:val="105"/>
        </w:rPr>
        <w:t> </w:t>
      </w:r>
      <w:r>
        <w:rPr>
          <w:w w:val="105"/>
        </w:rPr>
        <w:t>-</w:t>
      </w:r>
      <w:r>
        <w:rPr>
          <w:w w:val="105"/>
        </w:rPr>
        <w:t> </w:t>
      </w:r>
      <w:r>
        <w:rPr>
          <w:color w:val="0F0F0F"/>
          <w:w w:val="105"/>
        </w:rPr>
        <w:t>Popular</w:t>
      </w:r>
      <w:r>
        <w:rPr>
          <w:color w:val="0F0F0F"/>
          <w:w w:val="105"/>
        </w:rPr>
        <w:t> Frameworks</w:t>
      </w:r>
      <w:r>
        <w:rPr>
          <w:color w:val="0F0F0F"/>
          <w:w w:val="105"/>
        </w:rPr>
        <w:t> and</w:t>
      </w:r>
      <w:r>
        <w:rPr>
          <w:color w:val="0F0F0F"/>
          <w:w w:val="105"/>
        </w:rPr>
        <w:t> Trends</w:t>
      </w:r>
      <w:r>
        <w:rPr>
          <w:color w:val="0F0F0F"/>
          <w:w w:val="105"/>
        </w:rPr>
        <w:t> in</w:t>
      </w:r>
      <w:r>
        <w:rPr>
          <w:color w:val="0F0F0F"/>
          <w:w w:val="105"/>
        </w:rPr>
        <w:t> 2023. Imaginovation</w:t>
      </w:r>
      <w:r>
        <w:rPr>
          <w:color w:val="0F0F0F"/>
          <w:spacing w:val="-14"/>
          <w:w w:val="105"/>
        </w:rPr>
        <w:t> </w:t>
      </w:r>
      <w:r>
        <w:rPr>
          <w:rFonts w:ascii="Arial" w:hAnsi="Arial"/>
          <w:color w:val="0F0F0F"/>
          <w:w w:val="105"/>
          <w:sz w:val="20"/>
        </w:rPr>
        <w:t>I</w:t>
      </w:r>
      <w:r>
        <w:rPr>
          <w:rFonts w:ascii="Arial" w:hAnsi="Arial"/>
          <w:color w:val="0F0F0F"/>
          <w:spacing w:val="-15"/>
          <w:w w:val="105"/>
          <w:sz w:val="20"/>
        </w:rPr>
        <w:t> </w:t>
      </w:r>
      <w:r>
        <w:rPr>
          <w:color w:val="0F0F0F"/>
          <w:w w:val="105"/>
        </w:rPr>
        <w:t>Top</w:t>
      </w:r>
      <w:r>
        <w:rPr>
          <w:color w:val="0F0F0F"/>
          <w:spacing w:val="-14"/>
          <w:w w:val="105"/>
        </w:rPr>
        <w:t> </w:t>
      </w:r>
      <w:r>
        <w:rPr>
          <w:color w:val="0F0F0F"/>
          <w:w w:val="105"/>
        </w:rPr>
        <w:t>Web</w:t>
      </w:r>
      <w:r>
        <w:rPr>
          <w:color w:val="0F0F0F"/>
          <w:spacing w:val="-13"/>
          <w:w w:val="105"/>
        </w:rPr>
        <w:t> </w:t>
      </w:r>
      <w:r>
        <w:rPr>
          <w:color w:val="0F0F0F"/>
          <w:w w:val="105"/>
        </w:rPr>
        <w:t>&amp;</w:t>
      </w:r>
      <w:r>
        <w:rPr>
          <w:color w:val="0F0F0F"/>
          <w:spacing w:val="-14"/>
          <w:w w:val="105"/>
        </w:rPr>
        <w:t> </w:t>
      </w:r>
      <w:r>
        <w:rPr>
          <w:color w:val="0F0F0F"/>
          <w:w w:val="105"/>
        </w:rPr>
        <w:t>Mobile</w:t>
      </w:r>
      <w:r>
        <w:rPr>
          <w:color w:val="0F0F0F"/>
          <w:spacing w:val="-14"/>
          <w:w w:val="105"/>
        </w:rPr>
        <w:t> </w:t>
      </w:r>
      <w:r>
        <w:rPr>
          <w:color w:val="0F0F0F"/>
          <w:w w:val="105"/>
        </w:rPr>
        <w:t>App</w:t>
      </w:r>
      <w:r>
        <w:rPr>
          <w:color w:val="0F0F0F"/>
          <w:spacing w:val="-14"/>
          <w:w w:val="105"/>
        </w:rPr>
        <w:t> </w:t>
      </w:r>
      <w:r>
        <w:rPr>
          <w:color w:val="0F0F0F"/>
          <w:w w:val="105"/>
        </w:rPr>
        <w:t>Development</w:t>
      </w:r>
      <w:r>
        <w:rPr>
          <w:color w:val="0F0F0F"/>
          <w:spacing w:val="-14"/>
          <w:w w:val="105"/>
        </w:rPr>
        <w:t> </w:t>
      </w:r>
      <w:r>
        <w:rPr>
          <w:color w:val="0F0F0F"/>
          <w:w w:val="105"/>
        </w:rPr>
        <w:t>Company</w:t>
      </w:r>
      <w:r>
        <w:rPr>
          <w:color w:val="0F0F0F"/>
          <w:spacing w:val="-13"/>
          <w:w w:val="105"/>
        </w:rPr>
        <w:t> </w:t>
      </w:r>
      <w:r>
        <w:rPr>
          <w:color w:val="0F0F0F"/>
          <w:w w:val="105"/>
        </w:rPr>
        <w:t>Raleigh.</w:t>
      </w:r>
      <w:r>
        <w:rPr>
          <w:color w:val="0F0F0F"/>
          <w:spacing w:val="-14"/>
          <w:w w:val="105"/>
        </w:rPr>
        <w:t> </w:t>
      </w:r>
      <w:r>
        <w:rPr>
          <w:color w:val="136BC3"/>
          <w:w w:val="105"/>
          <w:u w:val="thick" w:color="136BC3"/>
        </w:rPr>
        <w:t>https:</w:t>
      </w:r>
      <w:r>
        <w:rPr>
          <w:color w:val="4B8CD1"/>
          <w:w w:val="105"/>
          <w:u w:val="thick" w:color="136BC3"/>
        </w:rPr>
        <w:t>/</w:t>
      </w:r>
      <w:r>
        <w:rPr>
          <w:color w:val="136BC3"/>
          <w:w w:val="105"/>
          <w:u w:val="thick" w:color="136BC3"/>
        </w:rPr>
        <w:t>/imaginovation.net</w:t>
      </w:r>
      <w:r>
        <w:rPr>
          <w:color w:val="347ECC"/>
          <w:w w:val="105"/>
          <w:u w:val="thick" w:color="136BC3"/>
        </w:rPr>
        <w:t>/</w:t>
      </w:r>
      <w:r>
        <w:rPr>
          <w:color w:val="136BC3"/>
          <w:w w:val="105"/>
          <w:u w:val="thick" w:color="136BC3"/>
        </w:rPr>
        <w:t>blog</w:t>
      </w:r>
      <w:r>
        <w:rPr>
          <w:color w:val="4B8CD1"/>
          <w:w w:val="105"/>
          <w:u w:val="thick" w:color="136BC3"/>
        </w:rPr>
        <w:t>/</w:t>
      </w:r>
      <w:r>
        <w:rPr>
          <w:color w:val="136BC3"/>
          <w:w w:val="105"/>
          <w:u w:val="thick" w:color="136BC3"/>
        </w:rPr>
        <w:t>cross­</w:t>
      </w:r>
      <w:r>
        <w:rPr>
          <w:color w:val="136BC3"/>
          <w:w w:val="105"/>
        </w:rPr>
        <w:t> </w:t>
      </w:r>
      <w:r>
        <w:rPr>
          <w:color w:val="136BC3"/>
          <w:spacing w:val="-2"/>
          <w:w w:val="105"/>
          <w:u w:val="single" w:color="0562C1"/>
        </w:rPr>
        <w:t>platform-app-development-popular-frameworks-and-trends</w:t>
      </w:r>
      <w:r>
        <w:rPr>
          <w:color w:val="4B8CD1"/>
          <w:spacing w:val="-2"/>
          <w:w w:val="105"/>
          <w:u w:val="single" w:color="0562C1"/>
        </w:rPr>
        <w:t>/</w:t>
      </w:r>
    </w:p>
    <w:p>
      <w:pPr>
        <w:pStyle w:val="BodyText"/>
        <w:spacing w:before="158"/>
        <w:ind w:left="121"/>
        <w:jc w:val="both"/>
      </w:pPr>
      <w:r>
        <w:rPr>
          <w:color w:val="0F0F0F"/>
          <w:w w:val="105"/>
        </w:rPr>
        <w:t>Progressive</w:t>
      </w:r>
      <w:r>
        <w:rPr>
          <w:color w:val="0F0F0F"/>
          <w:spacing w:val="-3"/>
          <w:w w:val="105"/>
        </w:rPr>
        <w:t> </w:t>
      </w:r>
      <w:r>
        <w:rPr>
          <w:color w:val="0F0F0F"/>
          <w:w w:val="105"/>
        </w:rPr>
        <w:t>Web</w:t>
      </w:r>
      <w:r>
        <w:rPr>
          <w:color w:val="0F0F0F"/>
          <w:spacing w:val="-12"/>
          <w:w w:val="105"/>
        </w:rPr>
        <w:t> </w:t>
      </w:r>
      <w:r>
        <w:rPr>
          <w:color w:val="0F0F0F"/>
          <w:w w:val="105"/>
        </w:rPr>
        <w:t>Apps.</w:t>
      </w:r>
      <w:r>
        <w:rPr>
          <w:color w:val="0F0F0F"/>
          <w:spacing w:val="-6"/>
          <w:w w:val="105"/>
        </w:rPr>
        <w:t> </w:t>
      </w:r>
      <w:r>
        <w:rPr>
          <w:color w:val="0F0F0F"/>
          <w:w w:val="105"/>
        </w:rPr>
        <w:t>(2022,</w:t>
      </w:r>
      <w:r>
        <w:rPr>
          <w:color w:val="0F0F0F"/>
          <w:spacing w:val="-4"/>
          <w:w w:val="105"/>
        </w:rPr>
        <w:t> </w:t>
      </w:r>
      <w:r>
        <w:rPr>
          <w:color w:val="0F0F0F"/>
          <w:w w:val="105"/>
        </w:rPr>
        <w:t>December</w:t>
      </w:r>
      <w:r>
        <w:rPr>
          <w:color w:val="0F0F0F"/>
          <w:spacing w:val="-7"/>
          <w:w w:val="105"/>
        </w:rPr>
        <w:t> </w:t>
      </w:r>
      <w:r>
        <w:rPr>
          <w:color w:val="0F0F0F"/>
          <w:w w:val="105"/>
        </w:rPr>
        <w:t>13).</w:t>
      </w:r>
      <w:r>
        <w:rPr>
          <w:color w:val="0F0F0F"/>
          <w:spacing w:val="-9"/>
          <w:w w:val="105"/>
        </w:rPr>
        <w:t> </w:t>
      </w:r>
      <w:r>
        <w:rPr>
          <w:color w:val="0F0F0F"/>
          <w:w w:val="105"/>
        </w:rPr>
        <w:t>Web.dev.</w:t>
      </w:r>
      <w:r>
        <w:rPr>
          <w:color w:val="0F0F0F"/>
          <w:spacing w:val="-1"/>
          <w:w w:val="105"/>
        </w:rPr>
        <w:t> </w:t>
      </w:r>
      <w:r>
        <w:rPr>
          <w:color w:val="136BC3"/>
          <w:w w:val="105"/>
          <w:u w:val="single" w:color="0562C1"/>
        </w:rPr>
        <w:t>https:</w:t>
      </w:r>
      <w:r>
        <w:rPr>
          <w:color w:val="347ECC"/>
          <w:w w:val="105"/>
          <w:u w:val="single" w:color="0562C1"/>
        </w:rPr>
        <w:t>//</w:t>
      </w:r>
      <w:r>
        <w:rPr>
          <w:color w:val="136BC3"/>
          <w:w w:val="105"/>
          <w:u w:val="single" w:color="0562C1"/>
        </w:rPr>
        <w:t>web.dev</w:t>
      </w:r>
      <w:r>
        <w:rPr>
          <w:color w:val="4B8CD1"/>
          <w:w w:val="105"/>
          <w:u w:val="single" w:color="0562C1"/>
        </w:rPr>
        <w:t>/</w:t>
      </w:r>
      <w:r>
        <w:rPr>
          <w:color w:val="136BC3"/>
          <w:w w:val="105"/>
          <w:u w:val="single" w:color="0562C1"/>
        </w:rPr>
        <w:t>progressive-web-</w:t>
      </w:r>
      <w:r>
        <w:rPr>
          <w:color w:val="136BC3"/>
          <w:spacing w:val="-4"/>
          <w:w w:val="105"/>
          <w:u w:val="single" w:color="0562C1"/>
        </w:rPr>
        <w:t>apps</w:t>
      </w:r>
      <w:r>
        <w:rPr>
          <w:color w:val="347ECC"/>
          <w:spacing w:val="-4"/>
          <w:w w:val="105"/>
          <w:u w:val="single" w:color="0562C1"/>
        </w:rPr>
        <w:t>/</w:t>
      </w:r>
    </w:p>
    <w:p>
      <w:pPr>
        <w:pStyle w:val="BodyText"/>
        <w:spacing w:before="55"/>
      </w:pPr>
    </w:p>
    <w:p>
      <w:pPr>
        <w:pStyle w:val="BodyText"/>
        <w:tabs>
          <w:tab w:pos="1003" w:val="left" w:leader="none"/>
          <w:tab w:pos="1424" w:val="left" w:leader="none"/>
          <w:tab w:pos="2198" w:val="left" w:leader="none"/>
          <w:tab w:pos="3316" w:val="left" w:leader="none"/>
          <w:tab w:pos="3871" w:val="left" w:leader="none"/>
          <w:tab w:pos="5343" w:val="left" w:leader="none"/>
          <w:tab w:pos="6150" w:val="left" w:leader="none"/>
          <w:tab w:pos="7127" w:val="left" w:leader="none"/>
          <w:tab w:pos="8048" w:val="left" w:leader="none"/>
          <w:tab w:pos="9096" w:val="left" w:leader="none"/>
        </w:tabs>
        <w:spacing w:line="376" w:lineRule="auto"/>
        <w:ind w:left="845" w:right="827" w:hanging="724"/>
      </w:pPr>
      <w:r>
        <w:rPr>
          <w:color w:val="0F0F0F"/>
          <w:spacing w:val="-2"/>
          <w:w w:val="105"/>
        </w:rPr>
        <w:t>Biswal,</w:t>
      </w:r>
      <w:r>
        <w:rPr>
          <w:color w:val="0F0F0F"/>
        </w:rPr>
        <w:tab/>
        <w:tab/>
      </w:r>
      <w:r>
        <w:rPr>
          <w:color w:val="0F0F0F"/>
          <w:spacing w:val="-6"/>
          <w:w w:val="105"/>
        </w:rPr>
        <w:t>A.</w:t>
      </w:r>
      <w:r>
        <w:rPr>
          <w:color w:val="0F0F0F"/>
        </w:rPr>
        <w:tab/>
      </w:r>
      <w:r>
        <w:rPr>
          <w:color w:val="0F0F0F"/>
          <w:spacing w:val="-2"/>
          <w:w w:val="105"/>
        </w:rPr>
        <w:t>(2022,</w:t>
      </w:r>
      <w:r>
        <w:rPr>
          <w:color w:val="0F0F0F"/>
        </w:rPr>
        <w:tab/>
      </w:r>
      <w:r>
        <w:rPr>
          <w:color w:val="0F0F0F"/>
          <w:spacing w:val="-2"/>
          <w:w w:val="105"/>
        </w:rPr>
        <w:t>December</w:t>
      </w:r>
      <w:r>
        <w:rPr>
          <w:color w:val="0F0F0F"/>
        </w:rPr>
        <w:tab/>
      </w:r>
      <w:r>
        <w:rPr>
          <w:color w:val="0F0F0F"/>
          <w:spacing w:val="-4"/>
          <w:w w:val="105"/>
        </w:rPr>
        <w:t>14).</w:t>
      </w:r>
      <w:r>
        <w:rPr>
          <w:color w:val="0F0F0F"/>
        </w:rPr>
        <w:tab/>
      </w:r>
      <w:r>
        <w:rPr>
          <w:color w:val="1F1F1F"/>
          <w:spacing w:val="-2"/>
          <w:w w:val="105"/>
        </w:rPr>
        <w:t>Convolutional</w:t>
      </w:r>
      <w:r>
        <w:rPr>
          <w:color w:val="1F1F1F"/>
        </w:rPr>
        <w:tab/>
      </w:r>
      <w:r>
        <w:rPr>
          <w:color w:val="0F0F0F"/>
          <w:spacing w:val="-2"/>
          <w:w w:val="105"/>
        </w:rPr>
        <w:t>Neural</w:t>
      </w:r>
      <w:r>
        <w:rPr>
          <w:color w:val="0F0F0F"/>
        </w:rPr>
        <w:tab/>
      </w:r>
      <w:r>
        <w:rPr>
          <w:color w:val="0F0F0F"/>
          <w:spacing w:val="-2"/>
          <w:w w:val="105"/>
        </w:rPr>
        <w:t>Network</w:t>
      </w:r>
      <w:r>
        <w:rPr>
          <w:color w:val="0F0F0F"/>
        </w:rPr>
        <w:tab/>
      </w:r>
      <w:r>
        <w:rPr>
          <w:color w:val="0F0F0F"/>
          <w:spacing w:val="-2"/>
          <w:w w:val="105"/>
        </w:rPr>
        <w:t>Tutorial</w:t>
      </w:r>
      <w:r>
        <w:rPr>
          <w:color w:val="0F0F0F"/>
        </w:rPr>
        <w:tab/>
      </w:r>
      <w:r>
        <w:rPr>
          <w:color w:val="0F0F0F"/>
          <w:spacing w:val="-2"/>
          <w:w w:val="105"/>
        </w:rPr>
        <w:t>[Update].</w:t>
      </w:r>
      <w:r>
        <w:rPr>
          <w:color w:val="0F0F0F"/>
        </w:rPr>
        <w:tab/>
      </w:r>
      <w:r>
        <w:rPr>
          <w:color w:val="0F0F0F"/>
          <w:spacing w:val="-2"/>
          <w:w w:val="105"/>
        </w:rPr>
        <w:t>Simplilearn.com. </w:t>
      </w:r>
      <w:r>
        <w:rPr>
          <w:color w:val="136BC3"/>
          <w:w w:val="105"/>
          <w:u w:val="thick" w:color="136BC3"/>
        </w:rPr>
        <w:t>https:</w:t>
      </w:r>
      <w:r>
        <w:rPr>
          <w:color w:val="4B8CD1"/>
          <w:w w:val="105"/>
          <w:u w:val="thick" w:color="136BC3"/>
        </w:rPr>
        <w:t>//</w:t>
      </w:r>
      <w:hyperlink r:id="rId266">
        <w:r>
          <w:rPr>
            <w:color w:val="136BC3"/>
            <w:w w:val="105"/>
            <w:u w:val="thick" w:color="136BC3"/>
          </w:rPr>
          <w:t>www.simplilearn.com/tutorials</w:t>
        </w:r>
        <w:r>
          <w:rPr>
            <w:color w:val="347ECC"/>
            <w:w w:val="105"/>
            <w:u w:val="thick" w:color="136BC3"/>
          </w:rPr>
          <w:t>/</w:t>
        </w:r>
        <w:r>
          <w:rPr>
            <w:color w:val="136BC3"/>
            <w:w w:val="105"/>
            <w:u w:val="thick" w:color="136BC3"/>
          </w:rPr>
          <w:t>deep-learning-tutorial/convol</w:t>
        </w:r>
        <w:r>
          <w:rPr>
            <w:color w:val="136BC3"/>
            <w:spacing w:val="-37"/>
            <w:w w:val="105"/>
            <w:u w:val="thick" w:color="136BC3"/>
          </w:rPr>
          <w:t> </w:t>
        </w:r>
        <w:r>
          <w:rPr>
            <w:color w:val="136BC3"/>
            <w:w w:val="105"/>
            <w:u w:val="thick" w:color="136BC3"/>
          </w:rPr>
          <w:t>utional-neural-</w:t>
        </w:r>
      </w:hyperlink>
      <w:r>
        <w:rPr>
          <w:color w:val="136BC3"/>
          <w:w w:val="105"/>
        </w:rPr>
        <w:t> </w:t>
      </w:r>
      <w:r>
        <w:rPr>
          <w:color w:val="136BC3"/>
          <w:spacing w:val="-2"/>
          <w:w w:val="105"/>
          <w:u w:val="single" w:color="0562C1"/>
        </w:rPr>
        <w:t>network</w:t>
      </w:r>
      <w:r>
        <w:rPr>
          <w:color w:val="347ECC"/>
          <w:spacing w:val="-2"/>
          <w:w w:val="105"/>
          <w:u w:val="single" w:color="0562C1"/>
        </w:rPr>
        <w:t>#</w:t>
      </w:r>
      <w:r>
        <w:rPr>
          <w:color w:val="136BC3"/>
          <w:spacing w:val="-2"/>
          <w:w w:val="105"/>
          <w:u w:val="single" w:color="0562C1"/>
        </w:rPr>
        <w:t>:</w:t>
      </w:r>
      <w:r>
        <w:rPr>
          <w:color w:val="347ECC"/>
          <w:spacing w:val="-2"/>
          <w:w w:val="105"/>
          <w:u w:val="single" w:color="0562C1"/>
        </w:rPr>
        <w:t>~</w:t>
      </w:r>
      <w:r>
        <w:rPr>
          <w:color w:val="136BC3"/>
          <w:spacing w:val="-2"/>
          <w:w w:val="105"/>
          <w:u w:val="single" w:color="0562C1"/>
        </w:rPr>
        <w:t>:text=Flattening%20is%20used%20to%20convert</w:t>
      </w:r>
    </w:p>
    <w:p>
      <w:pPr>
        <w:pStyle w:val="BodyText"/>
        <w:spacing w:line="376" w:lineRule="auto" w:before="165"/>
        <w:ind w:left="844" w:right="850" w:hanging="724"/>
      </w:pPr>
      <w:r>
        <w:rPr>
          <w:color w:val="0F0F0F"/>
          <w:w w:val="105"/>
        </w:rPr>
        <w:t>BasuMallick,</w:t>
      </w:r>
      <w:r>
        <w:rPr>
          <w:color w:val="0F0F0F"/>
          <w:spacing w:val="40"/>
          <w:w w:val="105"/>
        </w:rPr>
        <w:t> </w:t>
      </w:r>
      <w:r>
        <w:rPr>
          <w:color w:val="0F0F0F"/>
          <w:w w:val="105"/>
        </w:rPr>
        <w:t>C.</w:t>
      </w:r>
      <w:r>
        <w:rPr>
          <w:color w:val="0F0F0F"/>
          <w:spacing w:val="24"/>
          <w:w w:val="105"/>
        </w:rPr>
        <w:t> </w:t>
      </w:r>
      <w:r>
        <w:rPr>
          <w:color w:val="0F0F0F"/>
          <w:w w:val="105"/>
        </w:rPr>
        <w:t>(2022,</w:t>
      </w:r>
      <w:r>
        <w:rPr>
          <w:color w:val="0F0F0F"/>
          <w:spacing w:val="37"/>
          <w:w w:val="105"/>
        </w:rPr>
        <w:t> </w:t>
      </w:r>
      <w:r>
        <w:rPr>
          <w:color w:val="0F0F0F"/>
          <w:w w:val="105"/>
        </w:rPr>
        <w:t>December</w:t>
      </w:r>
      <w:r>
        <w:rPr>
          <w:color w:val="0F0F0F"/>
          <w:spacing w:val="39"/>
          <w:w w:val="105"/>
        </w:rPr>
        <w:t> </w:t>
      </w:r>
      <w:r>
        <w:rPr>
          <w:color w:val="0F0F0F"/>
          <w:w w:val="105"/>
        </w:rPr>
        <w:t>27).</w:t>
      </w:r>
      <w:r>
        <w:rPr>
          <w:color w:val="0F0F0F"/>
          <w:spacing w:val="32"/>
          <w:w w:val="105"/>
        </w:rPr>
        <w:t> </w:t>
      </w:r>
      <w:r>
        <w:rPr>
          <w:color w:val="0F0F0F"/>
          <w:w w:val="105"/>
        </w:rPr>
        <w:t>What</w:t>
      </w:r>
      <w:r>
        <w:rPr>
          <w:color w:val="0F0F0F"/>
          <w:spacing w:val="39"/>
          <w:w w:val="105"/>
        </w:rPr>
        <w:t> </w:t>
      </w:r>
      <w:r>
        <w:rPr>
          <w:color w:val="0F0F0F"/>
          <w:w w:val="105"/>
        </w:rPr>
        <w:t>Is</w:t>
      </w:r>
      <w:r>
        <w:rPr>
          <w:color w:val="0F0F0F"/>
          <w:spacing w:val="25"/>
          <w:w w:val="105"/>
        </w:rPr>
        <w:t> </w:t>
      </w:r>
      <w:r>
        <w:rPr>
          <w:color w:val="0F0F0F"/>
          <w:w w:val="105"/>
        </w:rPr>
        <w:t>TensorFlow?</w:t>
      </w:r>
      <w:r>
        <w:rPr>
          <w:color w:val="0F0F0F"/>
          <w:spacing w:val="40"/>
          <w:w w:val="105"/>
        </w:rPr>
        <w:t> </w:t>
      </w:r>
      <w:r>
        <w:rPr>
          <w:color w:val="0F0F0F"/>
          <w:w w:val="105"/>
        </w:rPr>
        <w:t>Meaning,</w:t>
      </w:r>
      <w:r>
        <w:rPr>
          <w:color w:val="0F0F0F"/>
          <w:spacing w:val="40"/>
          <w:w w:val="105"/>
        </w:rPr>
        <w:t> </w:t>
      </w:r>
      <w:r>
        <w:rPr>
          <w:color w:val="0F0F0F"/>
          <w:w w:val="105"/>
        </w:rPr>
        <w:t>Working,</w:t>
      </w:r>
      <w:r>
        <w:rPr>
          <w:color w:val="0F0F0F"/>
          <w:spacing w:val="37"/>
          <w:w w:val="105"/>
        </w:rPr>
        <w:t> </w:t>
      </w:r>
      <w:r>
        <w:rPr>
          <w:color w:val="0F0F0F"/>
          <w:w w:val="105"/>
        </w:rPr>
        <w:t>and</w:t>
      </w:r>
      <w:r>
        <w:rPr>
          <w:color w:val="0F0F0F"/>
          <w:spacing w:val="35"/>
          <w:w w:val="105"/>
        </w:rPr>
        <w:t> </w:t>
      </w:r>
      <w:r>
        <w:rPr>
          <w:color w:val="0F0F0F"/>
          <w:w w:val="105"/>
        </w:rPr>
        <w:t>Importance</w:t>
      </w:r>
      <w:r>
        <w:rPr>
          <w:color w:val="0F0F0F"/>
          <w:spacing w:val="40"/>
          <w:w w:val="105"/>
        </w:rPr>
        <w:t> </w:t>
      </w:r>
      <w:r>
        <w:rPr>
          <w:color w:val="0F0F0F"/>
          <w:sz w:val="16"/>
        </w:rPr>
        <w:t>1-</w:t>
      </w:r>
      <w:r>
        <w:rPr>
          <w:color w:val="0F0F0F"/>
          <w:spacing w:val="40"/>
          <w:w w:val="105"/>
          <w:sz w:val="16"/>
        </w:rPr>
        <w:t> </w:t>
      </w:r>
      <w:r>
        <w:rPr>
          <w:color w:val="0F0F0F"/>
          <w:w w:val="105"/>
        </w:rPr>
        <w:t>Spiceworks. </w:t>
      </w:r>
      <w:r>
        <w:rPr>
          <w:color w:val="136BC3"/>
          <w:spacing w:val="-2"/>
          <w:w w:val="105"/>
          <w:u w:val="single" w:color="0562C1"/>
        </w:rPr>
        <w:t>https:</w:t>
      </w:r>
      <w:r>
        <w:rPr>
          <w:color w:val="4B8CD1"/>
          <w:spacing w:val="-2"/>
          <w:w w:val="105"/>
          <w:u w:val="single" w:color="0562C1"/>
        </w:rPr>
        <w:t>//</w:t>
      </w:r>
      <w:hyperlink r:id="rId267">
        <w:r>
          <w:rPr>
            <w:color w:val="136BC3"/>
            <w:spacing w:val="-2"/>
            <w:w w:val="105"/>
            <w:u w:val="single" w:color="0562C1"/>
          </w:rPr>
          <w:t>www.spiceworks.com/tech</w:t>
        </w:r>
        <w:r>
          <w:rPr>
            <w:color w:val="4B8CD1"/>
            <w:spacing w:val="-2"/>
            <w:w w:val="105"/>
            <w:u w:val="single" w:color="0562C1"/>
          </w:rPr>
          <w:t>/</w:t>
        </w:r>
        <w:r>
          <w:rPr>
            <w:color w:val="136BC3"/>
            <w:spacing w:val="-2"/>
            <w:w w:val="105"/>
            <w:u w:val="single" w:color="0562C1"/>
          </w:rPr>
          <w:t>devops</w:t>
        </w:r>
        <w:r>
          <w:rPr>
            <w:color w:val="347ECC"/>
            <w:spacing w:val="-2"/>
            <w:w w:val="105"/>
            <w:u w:val="single" w:color="0562C1"/>
          </w:rPr>
          <w:t>/</w:t>
        </w:r>
        <w:r>
          <w:rPr>
            <w:color w:val="136BC3"/>
            <w:spacing w:val="-2"/>
            <w:w w:val="105"/>
            <w:u w:val="single" w:color="0562C1"/>
          </w:rPr>
          <w:t>articles</w:t>
        </w:r>
        <w:r>
          <w:rPr>
            <w:color w:val="347ECC"/>
            <w:spacing w:val="-2"/>
            <w:w w:val="105"/>
            <w:u w:val="single" w:color="0562C1"/>
          </w:rPr>
          <w:t>/</w:t>
        </w:r>
        <w:r>
          <w:rPr>
            <w:color w:val="136BC3"/>
            <w:spacing w:val="-2"/>
            <w:w w:val="105"/>
            <w:u w:val="single" w:color="0562C1"/>
          </w:rPr>
          <w:t>what-is-tensorflow</w:t>
        </w:r>
        <w:r>
          <w:rPr>
            <w:color w:val="4B8CD1"/>
            <w:spacing w:val="-2"/>
            <w:w w:val="105"/>
            <w:u w:val="single" w:color="0562C1"/>
          </w:rPr>
          <w:t>/</w:t>
        </w:r>
      </w:hyperlink>
    </w:p>
    <w:p>
      <w:pPr>
        <w:pStyle w:val="BodyText"/>
        <w:spacing w:line="333" w:lineRule="auto" w:before="98"/>
        <w:ind w:left="844" w:right="832" w:hanging="724"/>
      </w:pPr>
      <w:r>
        <w:rPr>
          <w:color w:val="0F0F0F"/>
        </w:rPr>
        <w:t>Biswal,</w:t>
      </w:r>
      <w:r>
        <w:rPr>
          <w:color w:val="0F0F0F"/>
          <w:spacing w:val="40"/>
        </w:rPr>
        <w:t> </w:t>
      </w:r>
      <w:r>
        <w:rPr>
          <w:color w:val="0F0F0F"/>
        </w:rPr>
        <w:t>A.</w:t>
      </w:r>
      <w:r>
        <w:rPr>
          <w:color w:val="0F0F0F"/>
          <w:spacing w:val="40"/>
        </w:rPr>
        <w:t> </w:t>
      </w:r>
      <w:r>
        <w:rPr>
          <w:color w:val="0F0F0F"/>
        </w:rPr>
        <w:t>(2023,</w:t>
      </w:r>
      <w:r>
        <w:rPr>
          <w:color w:val="0F0F0F"/>
          <w:spacing w:val="66"/>
        </w:rPr>
        <w:t> </w:t>
      </w:r>
      <w:r>
        <w:rPr>
          <w:color w:val="0F0F0F"/>
        </w:rPr>
        <w:t>January</w:t>
      </w:r>
      <w:r>
        <w:rPr>
          <w:color w:val="0F0F0F"/>
          <w:spacing w:val="68"/>
        </w:rPr>
        <w:t> </w:t>
      </w:r>
      <w:r>
        <w:rPr>
          <w:color w:val="0F0F0F"/>
        </w:rPr>
        <w:t>6).</w:t>
      </w:r>
      <w:r>
        <w:rPr>
          <w:color w:val="0F0F0F"/>
          <w:spacing w:val="40"/>
        </w:rPr>
        <w:t> </w:t>
      </w:r>
      <w:r>
        <w:rPr>
          <w:color w:val="0F0F0F"/>
        </w:rPr>
        <w:t>Principal</w:t>
      </w:r>
      <w:r>
        <w:rPr>
          <w:color w:val="0F0F0F"/>
          <w:spacing w:val="69"/>
        </w:rPr>
        <w:t> </w:t>
      </w:r>
      <w:r>
        <w:rPr>
          <w:color w:val="0F0F0F"/>
        </w:rPr>
        <w:t>Component</w:t>
      </w:r>
      <w:r>
        <w:rPr>
          <w:color w:val="0F0F0F"/>
          <w:spacing w:val="77"/>
        </w:rPr>
        <w:t> </w:t>
      </w:r>
      <w:r>
        <w:rPr>
          <w:color w:val="0F0F0F"/>
        </w:rPr>
        <w:t>Analysis</w:t>
      </w:r>
      <w:r>
        <w:rPr>
          <w:color w:val="0F0F0F"/>
          <w:spacing w:val="75"/>
        </w:rPr>
        <w:t> </w:t>
      </w:r>
      <w:r>
        <w:rPr>
          <w:color w:val="0F0F0F"/>
        </w:rPr>
        <w:t>in</w:t>
      </w:r>
      <w:r>
        <w:rPr>
          <w:color w:val="0F0F0F"/>
          <w:spacing w:val="40"/>
        </w:rPr>
        <w:t> </w:t>
      </w:r>
      <w:r>
        <w:rPr>
          <w:color w:val="0F0F0F"/>
        </w:rPr>
        <w:t>Machine</w:t>
      </w:r>
      <w:r>
        <w:rPr>
          <w:color w:val="0F0F0F"/>
          <w:spacing w:val="68"/>
        </w:rPr>
        <w:t> </w:t>
      </w:r>
      <w:r>
        <w:rPr>
          <w:color w:val="0F0F0F"/>
        </w:rPr>
        <w:t>Learning</w:t>
      </w:r>
      <w:r>
        <w:rPr>
          <w:color w:val="0F0F0F"/>
          <w:spacing w:val="40"/>
        </w:rPr>
        <w:t> </w:t>
      </w:r>
      <w:r>
        <w:rPr>
          <w:rFonts w:ascii="Arial"/>
          <w:color w:val="0F0F0F"/>
          <w:sz w:val="28"/>
        </w:rPr>
        <w:t>I</w:t>
      </w:r>
      <w:r>
        <w:rPr>
          <w:rFonts w:ascii="Arial"/>
          <w:color w:val="0F0F0F"/>
          <w:spacing w:val="28"/>
          <w:sz w:val="28"/>
        </w:rPr>
        <w:t> </w:t>
      </w:r>
      <w:r>
        <w:rPr>
          <w:color w:val="0F0F0F"/>
        </w:rPr>
        <w:t>Simplilearn.</w:t>
      </w:r>
      <w:r>
        <w:rPr>
          <w:color w:val="0F0F0F"/>
          <w:spacing w:val="71"/>
        </w:rPr>
        <w:t> </w:t>
      </w:r>
      <w:r>
        <w:rPr>
          <w:color w:val="0F0F0F"/>
        </w:rPr>
        <w:t>Simplilearn.com. </w:t>
      </w:r>
      <w:r>
        <w:rPr>
          <w:color w:val="136BC3"/>
          <w:spacing w:val="-2"/>
          <w:u w:val="single" w:color="0562C1"/>
        </w:rPr>
        <w:t>https:</w:t>
      </w:r>
      <w:r>
        <w:rPr>
          <w:color w:val="4B8CD1"/>
          <w:spacing w:val="-2"/>
          <w:u w:val="single" w:color="0562C1"/>
        </w:rPr>
        <w:t>//</w:t>
      </w:r>
      <w:hyperlink r:id="rId268">
        <w:r>
          <w:rPr>
            <w:color w:val="136BC3"/>
            <w:spacing w:val="-2"/>
            <w:u w:val="single" w:color="0562C1"/>
          </w:rPr>
          <w:t>www.simplilearn.com/tutorials</w:t>
        </w:r>
        <w:r>
          <w:rPr>
            <w:color w:val="347ECC"/>
            <w:spacing w:val="-2"/>
            <w:u w:val="single" w:color="0562C1"/>
          </w:rPr>
          <w:t>/</w:t>
        </w:r>
        <w:r>
          <w:rPr>
            <w:color w:val="136BC3"/>
            <w:spacing w:val="-2"/>
            <w:u w:val="single" w:color="0562C1"/>
          </w:rPr>
          <w:t>machine-learning-tutorial/principal-component-analysis</w:t>
        </w:r>
      </w:hyperlink>
    </w:p>
    <w:p>
      <w:pPr>
        <w:pStyle w:val="BodyText"/>
        <w:spacing w:before="5"/>
        <w:rPr>
          <w:sz w:val="16"/>
        </w:rPr>
      </w:pPr>
    </w:p>
    <w:p>
      <w:pPr>
        <w:spacing w:after="0"/>
        <w:rPr>
          <w:sz w:val="16"/>
        </w:rPr>
        <w:sectPr>
          <w:type w:val="continuous"/>
          <w:pgSz w:w="11910" w:h="16840"/>
          <w:pgMar w:header="658" w:footer="1385" w:top="1920" w:bottom="280" w:left="240" w:right="220"/>
        </w:sectPr>
      </w:pPr>
    </w:p>
    <w:p>
      <w:pPr>
        <w:pStyle w:val="BodyText"/>
        <w:rPr>
          <w:sz w:val="19"/>
        </w:rPr>
      </w:pPr>
    </w:p>
    <w:p>
      <w:pPr>
        <w:pStyle w:val="BodyText"/>
        <w:spacing w:before="209"/>
        <w:rPr>
          <w:sz w:val="19"/>
        </w:rPr>
      </w:pPr>
    </w:p>
    <w:p>
      <w:pPr>
        <w:spacing w:before="0"/>
        <w:ind w:left="857" w:right="0" w:firstLine="0"/>
        <w:jc w:val="left"/>
        <w:rPr>
          <w:rFonts w:ascii="Arial"/>
          <w:sz w:val="19"/>
        </w:rPr>
      </w:pPr>
      <w:r>
        <w:rPr>
          <w:w w:val="105"/>
          <w:sz w:val="21"/>
        </w:rPr>
        <w:t>Minute</w:t>
      </w:r>
      <w:r>
        <w:rPr>
          <w:spacing w:val="4"/>
          <w:w w:val="105"/>
          <w:sz w:val="21"/>
        </w:rPr>
        <w:t> </w:t>
      </w:r>
      <w:r>
        <w:rPr>
          <w:rFonts w:ascii="Arial"/>
          <w:w w:val="105"/>
          <w:sz w:val="19"/>
        </w:rPr>
        <w:t>No:</w:t>
      </w:r>
      <w:r>
        <w:rPr>
          <w:rFonts w:ascii="Arial"/>
          <w:spacing w:val="-14"/>
          <w:w w:val="105"/>
          <w:sz w:val="19"/>
        </w:rPr>
        <w:t> </w:t>
      </w:r>
      <w:r>
        <w:rPr>
          <w:rFonts w:ascii="Arial"/>
          <w:spacing w:val="-5"/>
          <w:w w:val="105"/>
          <w:sz w:val="19"/>
        </w:rPr>
        <w:t>001</w:t>
      </w:r>
    </w:p>
    <w:p>
      <w:pPr>
        <w:pStyle w:val="Heading4"/>
        <w:spacing w:before="87"/>
        <w:ind w:left="693"/>
        <w:jc w:val="left"/>
      </w:pPr>
      <w:r>
        <w:rPr>
          <w:b w:val="0"/>
        </w:rPr>
        <w:br w:type="column"/>
      </w:r>
      <w:r>
        <w:rPr>
          <w:color w:val="0F0F0F"/>
        </w:rPr>
        <w:t>APPENDIX</w:t>
      </w:r>
      <w:r>
        <w:rPr>
          <w:color w:val="0F0F0F"/>
          <w:spacing w:val="51"/>
        </w:rPr>
        <w:t> </w:t>
      </w:r>
      <w:r>
        <w:rPr/>
        <w:t>2:</w:t>
      </w:r>
      <w:r>
        <w:rPr>
          <w:spacing w:val="13"/>
        </w:rPr>
        <w:t> </w:t>
      </w:r>
      <w:r>
        <w:rPr>
          <w:color w:val="0F0F0F"/>
        </w:rPr>
        <w:t>MINUTES</w:t>
      </w:r>
      <w:r>
        <w:rPr>
          <w:color w:val="0F0F0F"/>
          <w:spacing w:val="38"/>
        </w:rPr>
        <w:t> </w:t>
      </w:r>
      <w:r>
        <w:rPr/>
        <w:t>OF</w:t>
      </w:r>
      <w:r>
        <w:rPr>
          <w:spacing w:val="13"/>
        </w:rPr>
        <w:t> </w:t>
      </w:r>
      <w:r>
        <w:rPr>
          <w:color w:val="0F0F0F"/>
          <w:spacing w:val="-2"/>
        </w:rPr>
        <w:t>MEETINGS</w:t>
      </w:r>
    </w:p>
    <w:p>
      <w:pPr>
        <w:spacing w:after="0"/>
        <w:jc w:val="left"/>
        <w:sectPr>
          <w:type w:val="continuous"/>
          <w:pgSz w:w="11910" w:h="16840"/>
          <w:pgMar w:header="658" w:footer="1385" w:top="1920" w:bottom="280" w:left="240" w:right="220"/>
          <w:cols w:num="2" w:equalWidth="0">
            <w:col w:w="2255" w:space="40"/>
            <w:col w:w="9155"/>
          </w:cols>
        </w:sectPr>
      </w:pPr>
    </w:p>
    <w:p>
      <w:pPr>
        <w:spacing w:before="46"/>
        <w:ind w:left="846" w:right="0" w:firstLine="0"/>
        <w:jc w:val="left"/>
        <w:rPr>
          <w:rFonts w:ascii="Arial"/>
          <w:sz w:val="19"/>
        </w:rPr>
      </w:pPr>
      <w:r>
        <w:rPr>
          <w:rFonts w:ascii="Arial"/>
          <w:b/>
          <w:w w:val="105"/>
          <w:sz w:val="19"/>
        </w:rPr>
        <w:t>Date:</w:t>
      </w:r>
      <w:r>
        <w:rPr>
          <w:rFonts w:ascii="Arial"/>
          <w:b/>
          <w:spacing w:val="-6"/>
          <w:w w:val="105"/>
          <w:sz w:val="19"/>
        </w:rPr>
        <w:t> </w:t>
      </w:r>
      <w:r>
        <w:rPr>
          <w:rFonts w:ascii="Arial"/>
          <w:w w:val="105"/>
          <w:sz w:val="19"/>
        </w:rPr>
        <w:t>23</w:t>
      </w:r>
      <w:r>
        <w:rPr>
          <w:rFonts w:ascii="Arial"/>
          <w:spacing w:val="-6"/>
          <w:w w:val="105"/>
          <w:sz w:val="19"/>
        </w:rPr>
        <w:t> </w:t>
      </w:r>
      <w:r>
        <w:rPr>
          <w:rFonts w:ascii="Arial"/>
          <w:w w:val="105"/>
          <w:sz w:val="19"/>
        </w:rPr>
        <w:t>November</w:t>
      </w:r>
      <w:r>
        <w:rPr>
          <w:rFonts w:ascii="Arial"/>
          <w:spacing w:val="10"/>
          <w:w w:val="105"/>
          <w:sz w:val="19"/>
        </w:rPr>
        <w:t> </w:t>
      </w:r>
      <w:r>
        <w:rPr>
          <w:rFonts w:ascii="Arial"/>
          <w:color w:val="0F0F0F"/>
          <w:spacing w:val="-4"/>
          <w:w w:val="105"/>
          <w:sz w:val="19"/>
        </w:rPr>
        <w:t>2022</w:t>
      </w:r>
    </w:p>
    <w:p>
      <w:pPr>
        <w:spacing w:before="51"/>
        <w:ind w:left="842" w:right="0" w:firstLine="0"/>
        <w:jc w:val="left"/>
        <w:rPr>
          <w:rFonts w:ascii="Arial"/>
          <w:sz w:val="19"/>
        </w:rPr>
      </w:pPr>
      <w:r>
        <w:rPr>
          <w:rFonts w:ascii="Arial"/>
          <w:b/>
          <w:w w:val="105"/>
          <w:sz w:val="19"/>
        </w:rPr>
        <w:t>Time:</w:t>
      </w:r>
      <w:r>
        <w:rPr>
          <w:rFonts w:ascii="Arial"/>
          <w:b/>
          <w:spacing w:val="-14"/>
          <w:w w:val="105"/>
          <w:sz w:val="19"/>
        </w:rPr>
        <w:t> </w:t>
      </w:r>
      <w:r>
        <w:rPr>
          <w:rFonts w:ascii="Arial"/>
          <w:w w:val="105"/>
          <w:sz w:val="19"/>
        </w:rPr>
        <w:t>9:00-10:30</w:t>
      </w:r>
      <w:r>
        <w:rPr>
          <w:rFonts w:ascii="Arial"/>
          <w:spacing w:val="-8"/>
          <w:w w:val="105"/>
          <w:sz w:val="19"/>
        </w:rPr>
        <w:t> </w:t>
      </w:r>
      <w:r>
        <w:rPr>
          <w:rFonts w:ascii="Arial"/>
          <w:spacing w:val="-5"/>
          <w:w w:val="105"/>
          <w:sz w:val="19"/>
        </w:rPr>
        <w:t>pm</w:t>
      </w:r>
    </w:p>
    <w:p>
      <w:pPr>
        <w:spacing w:after="0"/>
        <w:jc w:val="left"/>
        <w:rPr>
          <w:rFonts w:ascii="Arial"/>
          <w:sz w:val="19"/>
        </w:rPr>
        <w:sectPr>
          <w:type w:val="continuous"/>
          <w:pgSz w:w="11910" w:h="16840"/>
          <w:pgMar w:header="658" w:footer="1385" w:top="1920" w:bottom="280" w:left="240" w:right="220"/>
        </w:sectPr>
      </w:pPr>
    </w:p>
    <w:p>
      <w:pPr>
        <w:spacing w:before="164"/>
        <w:ind w:left="846" w:right="0" w:firstLine="0"/>
        <w:jc w:val="left"/>
        <w:rPr>
          <w:rFonts w:ascii="Arial"/>
          <w:sz w:val="19"/>
        </w:rPr>
      </w:pPr>
      <w:r>
        <w:rPr>
          <w:rFonts w:ascii="Arial"/>
          <w:b/>
          <w:color w:val="030303"/>
          <w:sz w:val="19"/>
        </w:rPr>
        <w:t>Venue:</w:t>
      </w:r>
      <w:r>
        <w:rPr>
          <w:rFonts w:ascii="Arial"/>
          <w:b/>
          <w:color w:val="030303"/>
          <w:spacing w:val="9"/>
          <w:sz w:val="19"/>
        </w:rPr>
        <w:t> </w:t>
      </w:r>
      <w:r>
        <w:rPr>
          <w:rFonts w:ascii="Arial"/>
          <w:color w:val="030303"/>
          <w:sz w:val="19"/>
        </w:rPr>
        <w:t>Google</w:t>
      </w:r>
      <w:r>
        <w:rPr>
          <w:rFonts w:ascii="Arial"/>
          <w:color w:val="030303"/>
          <w:spacing w:val="21"/>
          <w:sz w:val="19"/>
        </w:rPr>
        <w:t> </w:t>
      </w:r>
      <w:r>
        <w:rPr>
          <w:rFonts w:ascii="Arial"/>
          <w:color w:val="030303"/>
          <w:spacing w:val="-4"/>
          <w:sz w:val="19"/>
        </w:rPr>
        <w:t>Meet</w:t>
      </w:r>
    </w:p>
    <w:p>
      <w:pPr>
        <w:spacing w:line="295" w:lineRule="auto" w:before="51"/>
        <w:ind w:left="845" w:right="548"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4"/>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3"/>
          <w:w w:val="105"/>
          <w:sz w:val="19"/>
        </w:rPr>
        <w:t> </w:t>
      </w:r>
      <w:r>
        <w:rPr>
          <w:rFonts w:ascii="Arial"/>
          <w:color w:val="030303"/>
          <w:w w:val="105"/>
          <w:sz w:val="19"/>
        </w:rPr>
        <w:t>Maleesha </w:t>
      </w:r>
      <w:r>
        <w:rPr>
          <w:rFonts w:ascii="Arial"/>
          <w:color w:val="030303"/>
          <w:spacing w:val="-2"/>
          <w:w w:val="105"/>
          <w:sz w:val="19"/>
        </w:rPr>
        <w:t>Gurunansleage</w:t>
      </w:r>
    </w:p>
    <w:p>
      <w:pPr>
        <w:spacing w:line="290" w:lineRule="auto" w:before="1"/>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59"/>
        <w:rPr>
          <w:rFonts w:ascii="Arial"/>
          <w:sz w:val="19"/>
        </w:rPr>
      </w:pPr>
    </w:p>
    <w:p>
      <w:pPr>
        <w:spacing w:before="1"/>
        <w:ind w:left="846" w:right="0" w:firstLine="0"/>
        <w:jc w:val="left"/>
        <w:rPr>
          <w:rFonts w:ascii="Arial"/>
          <w:sz w:val="19"/>
        </w:rPr>
      </w:pPr>
      <w:r>
        <w:rPr>
          <w:rFonts w:ascii="Arial"/>
          <w:color w:val="030303"/>
          <w:spacing w:val="-2"/>
          <w:sz w:val="19"/>
        </w:rPr>
        <w:t>Discussion:</w:t>
      </w:r>
    </w:p>
    <w:p>
      <w:pPr>
        <w:spacing w:before="50"/>
        <w:ind w:left="846" w:right="0" w:firstLine="0"/>
        <w:jc w:val="left"/>
        <w:rPr>
          <w:rFonts w:ascii="Arial"/>
          <w:sz w:val="19"/>
        </w:rPr>
      </w:pPr>
      <w:r>
        <w:rPr>
          <w:rFonts w:ascii="Arial"/>
          <w:color w:val="030303"/>
          <w:w w:val="105"/>
          <w:sz w:val="19"/>
        </w:rPr>
        <w:t>Action</w:t>
      </w:r>
      <w:r>
        <w:rPr>
          <w:rFonts w:ascii="Arial"/>
          <w:color w:val="030303"/>
          <w:spacing w:val="14"/>
          <w:w w:val="105"/>
          <w:sz w:val="19"/>
        </w:rPr>
        <w:t> </w:t>
      </w:r>
      <w:r>
        <w:rPr>
          <w:rFonts w:ascii="Arial"/>
          <w:color w:val="030303"/>
          <w:spacing w:val="-4"/>
          <w:w w:val="105"/>
          <w:sz w:val="19"/>
        </w:rPr>
        <w:t>List</w:t>
      </w:r>
    </w:p>
    <w:p>
      <w:pPr>
        <w:spacing w:line="290" w:lineRule="auto" w:before="51"/>
        <w:ind w:left="843" w:right="4476" w:firstLine="0"/>
        <w:jc w:val="left"/>
        <w:rPr>
          <w:rFonts w:ascii="Arial"/>
          <w:sz w:val="19"/>
        </w:rPr>
      </w:pPr>
      <w:r>
        <w:rPr>
          <w:rFonts w:ascii="Arial"/>
          <w:color w:val="030303"/>
          <w:w w:val="105"/>
          <w:sz w:val="19"/>
        </w:rPr>
        <w:t>Items on</w:t>
      </w:r>
      <w:r>
        <w:rPr>
          <w:rFonts w:ascii="Arial"/>
          <w:color w:val="030303"/>
          <w:spacing w:val="-4"/>
          <w:w w:val="105"/>
          <w:sz w:val="19"/>
        </w:rPr>
        <w:t> </w:t>
      </w:r>
      <w:r>
        <w:rPr>
          <w:rFonts w:ascii="Arial"/>
          <w:color w:val="030303"/>
          <w:w w:val="105"/>
          <w:sz w:val="19"/>
        </w:rPr>
        <w:t>the action list were completed or progressing as follows: Item</w:t>
      </w:r>
      <w:r>
        <w:rPr>
          <w:rFonts w:ascii="Arial"/>
          <w:color w:val="030303"/>
          <w:spacing w:val="-1"/>
          <w:w w:val="105"/>
          <w:sz w:val="19"/>
        </w:rPr>
        <w:t> </w:t>
      </w:r>
      <w:r>
        <w:rPr>
          <w:rFonts w:ascii="Arial"/>
          <w:color w:val="030303"/>
          <w:w w:val="105"/>
          <w:sz w:val="19"/>
        </w:rPr>
        <w:t>1: Discussed Assignment Criteria. Status: Open</w:t>
      </w:r>
    </w:p>
    <w:p>
      <w:pPr>
        <w:spacing w:line="595" w:lineRule="auto" w:before="5"/>
        <w:ind w:left="845" w:right="3235" w:hanging="3"/>
        <w:jc w:val="left"/>
        <w:rPr>
          <w:rFonts w:ascii="Arial"/>
          <w:sz w:val="19"/>
        </w:rPr>
      </w:pPr>
      <w:r>
        <w:rPr>
          <w:rFonts w:ascii="Arial"/>
          <w:color w:val="030303"/>
          <w:w w:val="105"/>
          <w:sz w:val="19"/>
        </w:rPr>
        <w:t>Item </w:t>
      </w:r>
      <w:r>
        <w:rPr>
          <w:color w:val="030303"/>
          <w:w w:val="105"/>
          <w:sz w:val="19"/>
        </w:rPr>
        <w:t>2: </w:t>
      </w:r>
      <w:r>
        <w:rPr>
          <w:rFonts w:ascii="Arial"/>
          <w:color w:val="030303"/>
          <w:w w:val="105"/>
          <w:sz w:val="19"/>
        </w:rPr>
        <w:t>Discussed a suitable problem domain for the project topic.</w:t>
      </w:r>
      <w:r>
        <w:rPr>
          <w:rFonts w:ascii="Arial"/>
          <w:color w:val="030303"/>
          <w:spacing w:val="-7"/>
          <w:w w:val="105"/>
          <w:sz w:val="19"/>
        </w:rPr>
        <w:t> </w:t>
      </w:r>
      <w:r>
        <w:rPr>
          <w:rFonts w:ascii="Arial"/>
          <w:color w:val="030303"/>
          <w:w w:val="105"/>
          <w:sz w:val="19"/>
        </w:rPr>
        <w:t>Status: Open </w:t>
      </w:r>
      <w:r>
        <w:rPr>
          <w:rFonts w:ascii="Arial"/>
          <w:color w:val="030303"/>
          <w:spacing w:val="-2"/>
          <w:w w:val="105"/>
          <w:sz w:val="19"/>
        </w:rPr>
        <w:t>General</w:t>
      </w:r>
    </w:p>
    <w:p>
      <w:pPr>
        <w:spacing w:line="210" w:lineRule="exact" w:before="0"/>
        <w:ind w:left="848" w:right="0" w:firstLine="0"/>
        <w:jc w:val="left"/>
        <w:rPr>
          <w:rFonts w:ascii="Arial"/>
          <w:sz w:val="19"/>
        </w:rPr>
      </w:pPr>
      <w:r>
        <w:rPr>
          <w:rFonts w:ascii="Arial"/>
          <w:color w:val="030303"/>
          <w:w w:val="105"/>
          <w:sz w:val="19"/>
        </w:rPr>
        <w:t>Where</w:t>
      </w:r>
      <w:r>
        <w:rPr>
          <w:rFonts w:ascii="Arial"/>
          <w:color w:val="030303"/>
          <w:spacing w:val="-6"/>
          <w:w w:val="105"/>
          <w:sz w:val="19"/>
        </w:rPr>
        <w:t> </w:t>
      </w:r>
      <w:r>
        <w:rPr>
          <w:rFonts w:ascii="Arial"/>
          <w:color w:val="030303"/>
          <w:w w:val="105"/>
          <w:sz w:val="19"/>
        </w:rPr>
        <w:t>To</w:t>
      </w:r>
      <w:r>
        <w:rPr>
          <w:rFonts w:ascii="Arial"/>
          <w:color w:val="030303"/>
          <w:spacing w:val="-5"/>
          <w:w w:val="105"/>
          <w:sz w:val="19"/>
        </w:rPr>
        <w:t> </w:t>
      </w:r>
      <w:r>
        <w:rPr>
          <w:rFonts w:ascii="Arial"/>
          <w:color w:val="030303"/>
          <w:w w:val="105"/>
          <w:sz w:val="19"/>
        </w:rPr>
        <w:t>From</w:t>
      </w:r>
      <w:r>
        <w:rPr>
          <w:rFonts w:ascii="Arial"/>
          <w:color w:val="030303"/>
          <w:spacing w:val="-6"/>
          <w:w w:val="105"/>
          <w:sz w:val="19"/>
        </w:rPr>
        <w:t> </w:t>
      </w:r>
      <w:r>
        <w:rPr>
          <w:rFonts w:ascii="Arial"/>
          <w:color w:val="030303"/>
          <w:spacing w:val="-4"/>
          <w:w w:val="105"/>
          <w:sz w:val="19"/>
        </w:rPr>
        <w:t>Here</w:t>
      </w:r>
    </w:p>
    <w:p>
      <w:pPr>
        <w:spacing w:line="295" w:lineRule="auto" w:before="50"/>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spacing w:before="1"/>
        <w:ind w:left="843" w:right="0" w:firstLine="0"/>
        <w:jc w:val="left"/>
        <w:rPr>
          <w:rFonts w:ascii="Arial"/>
          <w:sz w:val="19"/>
        </w:rPr>
      </w:pPr>
      <w:r>
        <w:rPr>
          <w:rFonts w:ascii="Arial"/>
          <w:color w:val="030303"/>
          <w:w w:val="105"/>
          <w:sz w:val="19"/>
        </w:rPr>
        <w:t>Item</w:t>
      </w:r>
      <w:r>
        <w:rPr>
          <w:rFonts w:ascii="Arial"/>
          <w:color w:val="030303"/>
          <w:spacing w:val="-14"/>
          <w:w w:val="105"/>
          <w:sz w:val="19"/>
        </w:rPr>
        <w:t> </w:t>
      </w:r>
      <w:r>
        <w:rPr>
          <w:rFonts w:ascii="Arial"/>
          <w:color w:val="030303"/>
          <w:w w:val="105"/>
          <w:sz w:val="19"/>
        </w:rPr>
        <w:t>1:</w:t>
      </w:r>
      <w:r>
        <w:rPr>
          <w:rFonts w:ascii="Arial"/>
          <w:color w:val="030303"/>
          <w:spacing w:val="-12"/>
          <w:w w:val="105"/>
          <w:sz w:val="19"/>
        </w:rPr>
        <w:t> </w:t>
      </w:r>
      <w:r>
        <w:rPr>
          <w:rFonts w:ascii="Arial"/>
          <w:color w:val="030303"/>
          <w:w w:val="105"/>
          <w:sz w:val="19"/>
        </w:rPr>
        <w:t>Choose</w:t>
      </w:r>
      <w:r>
        <w:rPr>
          <w:rFonts w:ascii="Arial"/>
          <w:color w:val="030303"/>
          <w:spacing w:val="5"/>
          <w:w w:val="105"/>
          <w:sz w:val="19"/>
        </w:rPr>
        <w:t> </w:t>
      </w:r>
      <w:r>
        <w:rPr>
          <w:rFonts w:ascii="Arial"/>
          <w:color w:val="030303"/>
          <w:w w:val="105"/>
          <w:sz w:val="19"/>
        </w:rPr>
        <w:t>a</w:t>
      </w:r>
      <w:r>
        <w:rPr>
          <w:rFonts w:ascii="Arial"/>
          <w:color w:val="030303"/>
          <w:spacing w:val="1"/>
          <w:w w:val="105"/>
          <w:sz w:val="19"/>
        </w:rPr>
        <w:t> </w:t>
      </w:r>
      <w:r>
        <w:rPr>
          <w:rFonts w:ascii="Arial"/>
          <w:color w:val="030303"/>
          <w:w w:val="105"/>
          <w:sz w:val="19"/>
        </w:rPr>
        <w:t>Problem</w:t>
      </w:r>
      <w:r>
        <w:rPr>
          <w:rFonts w:ascii="Arial"/>
          <w:color w:val="030303"/>
          <w:spacing w:val="-1"/>
          <w:w w:val="105"/>
          <w:sz w:val="19"/>
        </w:rPr>
        <w:t> </w:t>
      </w:r>
      <w:r>
        <w:rPr>
          <w:rFonts w:ascii="Arial"/>
          <w:color w:val="030303"/>
          <w:spacing w:val="-2"/>
          <w:w w:val="105"/>
          <w:sz w:val="19"/>
        </w:rPr>
        <w:t>Domain.</w:t>
      </w:r>
    </w:p>
    <w:p>
      <w:pPr>
        <w:pStyle w:val="BodyText"/>
        <w:spacing w:before="82" w:after="1"/>
        <w:rPr>
          <w:rFonts w:ascii="Arial"/>
          <w:sz w:val="20"/>
        </w:rPr>
      </w:pPr>
    </w:p>
    <w:tbl>
      <w:tblPr>
        <w:tblW w:w="0" w:type="auto"/>
        <w:jc w:val="left"/>
        <w:tblInd w:w="13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09"/>
        <w:gridCol w:w="4829"/>
        <w:gridCol w:w="1135"/>
        <w:gridCol w:w="1279"/>
        <w:gridCol w:w="1280"/>
      </w:tblGrid>
      <w:tr>
        <w:trPr>
          <w:trHeight w:val="417" w:hRule="atLeast"/>
        </w:trPr>
        <w:tc>
          <w:tcPr>
            <w:tcW w:w="509" w:type="dxa"/>
            <w:tcBorders>
              <w:left w:val="single" w:sz="8" w:space="0" w:color="000000"/>
              <w:bottom w:val="single" w:sz="6" w:space="0" w:color="000000"/>
              <w:right w:val="single" w:sz="6" w:space="0" w:color="FFFFFF"/>
            </w:tcBorders>
            <w:shd w:val="clear" w:color="auto" w:fill="FF0000"/>
          </w:tcPr>
          <w:p>
            <w:pPr>
              <w:pStyle w:val="TableParagraph"/>
              <w:spacing w:before="9" w:after="1"/>
              <w:rPr>
                <w:rFonts w:ascii="Arial"/>
                <w:sz w:val="11"/>
              </w:rPr>
            </w:pPr>
          </w:p>
          <w:p>
            <w:pPr>
              <w:pStyle w:val="TableParagraph"/>
              <w:spacing w:line="141" w:lineRule="exact"/>
              <w:ind w:left="48"/>
              <w:rPr>
                <w:rFonts w:ascii="Arial"/>
                <w:sz w:val="14"/>
              </w:rPr>
            </w:pPr>
            <w:r>
              <w:rPr>
                <w:rFonts w:ascii="Arial"/>
                <w:position w:val="-2"/>
                <w:sz w:val="14"/>
              </w:rPr>
              <mc:AlternateContent>
                <mc:Choice Requires="wps">
                  <w:drawing>
                    <wp:inline distT="0" distB="0" distL="0" distR="0">
                      <wp:extent cx="99695" cy="90170"/>
                      <wp:effectExtent l="0" t="0" r="0" b="5080"/>
                      <wp:docPr id="1146" name="Group 1146"/>
                      <wp:cNvGraphicFramePr>
                        <a:graphicFrameLocks/>
                      </wp:cNvGraphicFramePr>
                      <a:graphic>
                        <a:graphicData uri="http://schemas.microsoft.com/office/word/2010/wordprocessingGroup">
                          <wpg:wgp>
                            <wpg:cNvPr id="1146" name="Group 1146"/>
                            <wpg:cNvGrpSpPr/>
                            <wpg:grpSpPr>
                              <a:xfrm>
                                <a:off x="0" y="0"/>
                                <a:ext cx="99695" cy="90170"/>
                                <a:chExt cx="99695" cy="90170"/>
                              </a:xfrm>
                            </wpg:grpSpPr>
                            <wps:wsp>
                              <wps:cNvPr id="1147" name="Graphic 1147"/>
                              <wps:cNvSpPr/>
                              <wps:spPr>
                                <a:xfrm>
                                  <a:off x="0" y="0"/>
                                  <a:ext cx="5080" cy="1905"/>
                                </a:xfrm>
                                <a:custGeom>
                                  <a:avLst/>
                                  <a:gdLst/>
                                  <a:ahLst/>
                                  <a:cxnLst/>
                                  <a:rect l="l" t="t" r="r" b="b"/>
                                  <a:pathLst>
                                    <a:path w="5080" h="1905">
                                      <a:moveTo>
                                        <a:pt x="4572" y="1524"/>
                                      </a:moveTo>
                                      <a:lnTo>
                                        <a:pt x="0" y="1524"/>
                                      </a:lnTo>
                                      <a:lnTo>
                                        <a:pt x="1524" y="0"/>
                                      </a:lnTo>
                                      <a:lnTo>
                                        <a:pt x="4572" y="0"/>
                                      </a:lnTo>
                                      <a:lnTo>
                                        <a:pt x="4572" y="1524"/>
                                      </a:lnTo>
                                      <a:close/>
                                    </a:path>
                                  </a:pathLst>
                                </a:custGeom>
                                <a:solidFill>
                                  <a:srgbClr val="000000"/>
                                </a:solidFill>
                              </wps:spPr>
                              <wps:bodyPr wrap="square" lIns="0" tIns="0" rIns="0" bIns="0" rtlCol="0">
                                <a:prstTxWarp prst="textNoShape">
                                  <a:avLst/>
                                </a:prstTxWarp>
                                <a:noAutofit/>
                              </wps:bodyPr>
                            </wps:wsp>
                            <pic:pic>
                              <pic:nvPicPr>
                                <pic:cNvPr id="1148" name="Image 1148"/>
                                <pic:cNvPicPr/>
                              </pic:nvPicPr>
                              <pic:blipFill>
                                <a:blip r:embed="rId269" cstate="print"/>
                                <a:stretch>
                                  <a:fillRect/>
                                </a:stretch>
                              </pic:blipFill>
                              <pic:spPr>
                                <a:xfrm>
                                  <a:off x="32099" y="1524"/>
                                  <a:ext cx="67151" cy="88487"/>
                                </a:xfrm>
                                <a:prstGeom prst="rect">
                                  <a:avLst/>
                                </a:prstGeom>
                              </pic:spPr>
                            </pic:pic>
                          </wpg:wgp>
                        </a:graphicData>
                      </a:graphic>
                    </wp:inline>
                  </w:drawing>
                </mc:Choice>
                <mc:Fallback>
                  <w:pict>
                    <v:group style="width:7.85pt;height:7.1pt;mso-position-horizontal-relative:char;mso-position-vertical-relative:line" id="docshapegroup825" coordorigin="0,0" coordsize="157,142">
                      <v:shape style="position:absolute;left:0;top:0;width:8;height:3" id="docshape826" coordorigin="0,0" coordsize="8,3" path="m7,2l0,2,2,0,7,0,7,2xe" filled="true" fillcolor="#000000" stroked="false">
                        <v:path arrowok="t"/>
                        <v:fill type="solid"/>
                      </v:shape>
                      <v:shape style="position:absolute;left:50;top:2;width:106;height:140" type="#_x0000_t75" id="docshape827" stroked="false">
                        <v:imagedata r:id="rId269" o:title=""/>
                      </v:shape>
                    </v:group>
                  </w:pict>
                </mc:Fallback>
              </mc:AlternateContent>
            </w:r>
            <w:r>
              <w:rPr>
                <w:rFonts w:ascii="Arial"/>
                <w:position w:val="-2"/>
                <w:sz w:val="14"/>
              </w:rPr>
            </w:r>
          </w:p>
        </w:tc>
        <w:tc>
          <w:tcPr>
            <w:tcW w:w="4829" w:type="dxa"/>
            <w:tcBorders>
              <w:left w:val="single" w:sz="6" w:space="0" w:color="FFFFFF"/>
              <w:bottom w:val="single" w:sz="6" w:space="0" w:color="000000"/>
              <w:right w:val="single" w:sz="6" w:space="0" w:color="FFFFFF"/>
            </w:tcBorders>
            <w:shd w:val="clear" w:color="auto" w:fill="FF0000"/>
          </w:tcPr>
          <w:p>
            <w:pPr>
              <w:pStyle w:val="TableParagraph"/>
              <w:spacing w:before="98"/>
              <w:ind w:left="24"/>
              <w:rPr>
                <w:rFonts w:ascii="Arial"/>
                <w:sz w:val="19"/>
              </w:rPr>
            </w:pPr>
            <w:r>
              <w:rPr>
                <w:rFonts w:ascii="Arial"/>
                <w:color w:val="030303"/>
                <w:spacing w:val="-2"/>
                <w:w w:val="130"/>
                <w:sz w:val="19"/>
              </w:rPr>
              <w:t>fction</w:t>
            </w:r>
          </w:p>
        </w:tc>
        <w:tc>
          <w:tcPr>
            <w:tcW w:w="1135" w:type="dxa"/>
            <w:tcBorders>
              <w:left w:val="single" w:sz="6" w:space="0" w:color="FFFFFF"/>
              <w:bottom w:val="single" w:sz="6" w:space="0" w:color="000000"/>
              <w:right w:val="single" w:sz="6" w:space="0" w:color="FFFFFF"/>
            </w:tcBorders>
            <w:shd w:val="clear" w:color="auto" w:fill="FF0000"/>
          </w:tcPr>
          <w:p>
            <w:pPr>
              <w:pStyle w:val="TableParagraph"/>
              <w:spacing w:before="103"/>
              <w:ind w:left="20"/>
              <w:rPr>
                <w:rFonts w:ascii="Arial"/>
                <w:sz w:val="19"/>
              </w:rPr>
            </w:pPr>
            <w:r>
              <w:rPr>
                <w:rFonts w:ascii="Arial"/>
                <w:color w:val="030303"/>
                <w:spacing w:val="-4"/>
                <w:w w:val="115"/>
                <w:sz w:val="19"/>
              </w:rPr>
              <w:t>[who</w:t>
            </w:r>
          </w:p>
        </w:tc>
        <w:tc>
          <w:tcPr>
            <w:tcW w:w="1279" w:type="dxa"/>
            <w:tcBorders>
              <w:left w:val="single" w:sz="6" w:space="0" w:color="FFFFFF"/>
              <w:bottom w:val="single" w:sz="6" w:space="0" w:color="000000"/>
              <w:right w:val="single" w:sz="6" w:space="0" w:color="FFFFFF"/>
            </w:tcBorders>
            <w:shd w:val="clear" w:color="auto" w:fill="FF0000"/>
          </w:tcPr>
          <w:p>
            <w:pPr>
              <w:pStyle w:val="TableParagraph"/>
              <w:spacing w:before="89"/>
              <w:ind w:left="24"/>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c>
        <w:tc>
          <w:tcPr>
            <w:tcW w:w="1280" w:type="dxa"/>
            <w:tcBorders>
              <w:left w:val="single" w:sz="6" w:space="0" w:color="FFFFFF"/>
              <w:bottom w:val="single" w:sz="6" w:space="0" w:color="000000"/>
              <w:right w:val="single" w:sz="12" w:space="0" w:color="000000"/>
            </w:tcBorders>
            <w:shd w:val="clear" w:color="auto" w:fill="FF0000"/>
          </w:tcPr>
          <w:p>
            <w:pPr>
              <w:pStyle w:val="TableParagraph"/>
              <w:spacing w:before="94"/>
              <w:ind w:right="629"/>
              <w:jc w:val="center"/>
              <w:rPr>
                <w:rFonts w:ascii="Arial"/>
                <w:sz w:val="19"/>
              </w:rPr>
            </w:pPr>
            <w:r>
              <w:rPr>
                <w:rFonts w:ascii="Arial"/>
                <w:color w:val="030303"/>
                <w:spacing w:val="-2"/>
                <w:w w:val="105"/>
                <w:sz w:val="19"/>
              </w:rPr>
              <w:t>[status</w:t>
            </w:r>
          </w:p>
        </w:tc>
      </w:tr>
      <w:tr>
        <w:trPr>
          <w:trHeight w:val="537" w:hRule="atLeast"/>
        </w:trPr>
        <w:tc>
          <w:tcPr>
            <w:tcW w:w="9032" w:type="dxa"/>
            <w:gridSpan w:val="5"/>
            <w:tcBorders>
              <w:top w:val="single" w:sz="6" w:space="0" w:color="000000"/>
              <w:left w:val="nil"/>
              <w:bottom w:val="single" w:sz="6" w:space="0" w:color="000000"/>
              <w:right w:val="single" w:sz="12" w:space="0" w:color="000000"/>
            </w:tcBorders>
          </w:tcPr>
          <w:p>
            <w:pPr>
              <w:pStyle w:val="TableParagraph"/>
              <w:tabs>
                <w:tab w:pos="661" w:val="left" w:leader="none"/>
                <w:tab w:pos="893" w:val="left" w:leader="none"/>
                <w:tab w:pos="5360" w:val="left" w:leader="none"/>
                <w:tab w:pos="6500" w:val="left" w:leader="none"/>
                <w:tab w:pos="7784" w:val="left" w:leader="none"/>
              </w:tabs>
              <w:spacing w:line="175" w:lineRule="auto" w:before="18"/>
              <w:ind w:left="182"/>
              <w:rPr>
                <w:rFonts w:ascii="Arial"/>
                <w:sz w:val="19"/>
              </w:rPr>
            </w:pPr>
            <w:r>
              <w:rPr>
                <w:color w:val="030303"/>
                <w:spacing w:val="-10"/>
                <w:position w:val="-13"/>
                <w:sz w:val="21"/>
              </w:rPr>
              <w:t>1</w:t>
            </w:r>
            <w:r>
              <w:rPr>
                <w:color w:val="030303"/>
                <w:position w:val="-13"/>
                <w:sz w:val="21"/>
              </w:rPr>
              <w:tab/>
            </w:r>
            <w:r>
              <w:rPr>
                <w:rFonts w:ascii="Arial"/>
                <w:color w:val="030303"/>
                <w:spacing w:val="-5"/>
                <w:w w:val="55"/>
                <w:sz w:val="19"/>
              </w:rPr>
              <w:t>et</w:t>
            </w:r>
            <w:r>
              <w:rPr>
                <w:rFonts w:ascii="Arial"/>
                <w:color w:val="030303"/>
                <w:sz w:val="19"/>
              </w:rPr>
              <w:tab/>
              <w:t>Up</w:t>
            </w:r>
            <w:r>
              <w:rPr>
                <w:rFonts w:ascii="Arial"/>
                <w:color w:val="030303"/>
                <w:spacing w:val="3"/>
                <w:sz w:val="19"/>
              </w:rPr>
              <w:t> </w:t>
            </w:r>
            <w:r>
              <w:rPr>
                <w:rFonts w:ascii="Arial"/>
                <w:color w:val="030303"/>
                <w:sz w:val="19"/>
              </w:rPr>
              <w:t>Team</w:t>
            </w:r>
            <w:r>
              <w:rPr>
                <w:rFonts w:ascii="Arial"/>
                <w:color w:val="030303"/>
                <w:spacing w:val="28"/>
                <w:sz w:val="19"/>
              </w:rPr>
              <w:t> </w:t>
            </w:r>
            <w:r>
              <w:rPr>
                <w:rFonts w:ascii="Arial"/>
                <w:color w:val="030303"/>
                <w:sz w:val="19"/>
              </w:rPr>
              <w:t>Communication</w:t>
            </w:r>
            <w:r>
              <w:rPr>
                <w:rFonts w:ascii="Arial"/>
                <w:color w:val="030303"/>
                <w:spacing w:val="47"/>
                <w:sz w:val="19"/>
              </w:rPr>
              <w:t> </w:t>
            </w:r>
            <w:r>
              <w:rPr>
                <w:rFonts w:ascii="Arial"/>
                <w:color w:val="030303"/>
                <w:sz w:val="19"/>
              </w:rPr>
              <w:t>Channel</w:t>
            </w:r>
            <w:r>
              <w:rPr>
                <w:rFonts w:ascii="Arial"/>
                <w:color w:val="030303"/>
                <w:spacing w:val="22"/>
                <w:sz w:val="19"/>
              </w:rPr>
              <w:t> </w:t>
            </w:r>
            <w:r>
              <w:rPr>
                <w:rFonts w:ascii="Arial"/>
                <w:color w:val="030303"/>
                <w:sz w:val="19"/>
              </w:rPr>
              <w:t>in</w:t>
            </w:r>
            <w:r>
              <w:rPr>
                <w:rFonts w:ascii="Arial"/>
                <w:color w:val="030303"/>
                <w:spacing w:val="36"/>
                <w:sz w:val="19"/>
              </w:rPr>
              <w:t> </w:t>
            </w:r>
            <w:r>
              <w:rPr>
                <w:rFonts w:ascii="Arial"/>
                <w:color w:val="030303"/>
                <w:spacing w:val="-2"/>
                <w:sz w:val="19"/>
              </w:rPr>
              <w:t>Google</w:t>
            </w:r>
            <w:r>
              <w:rPr>
                <w:rFonts w:ascii="Arial"/>
                <w:color w:val="030303"/>
                <w:sz w:val="19"/>
              </w:rPr>
              <w:tab/>
            </w:r>
            <w:r>
              <w:rPr>
                <w:rFonts w:ascii="Arial"/>
                <w:color w:val="030303"/>
                <w:spacing w:val="-2"/>
                <w:position w:val="-15"/>
                <w:sz w:val="19"/>
              </w:rPr>
              <w:t>IMalindu</w:t>
            </w:r>
            <w:r>
              <w:rPr>
                <w:rFonts w:ascii="Arial"/>
                <w:color w:val="030303"/>
                <w:position w:val="-15"/>
                <w:sz w:val="19"/>
              </w:rPr>
              <w:tab/>
              <w:t>INext</w:t>
            </w:r>
            <w:r>
              <w:rPr>
                <w:rFonts w:ascii="Arial"/>
                <w:color w:val="030303"/>
                <w:spacing w:val="3"/>
                <w:position w:val="-15"/>
                <w:sz w:val="19"/>
              </w:rPr>
              <w:t> </w:t>
            </w:r>
            <w:r>
              <w:rPr>
                <w:rFonts w:ascii="Arial"/>
                <w:color w:val="030303"/>
                <w:spacing w:val="-4"/>
                <w:position w:val="-15"/>
                <w:sz w:val="19"/>
              </w:rPr>
              <w:t>Meet</w:t>
            </w:r>
            <w:r>
              <w:rPr>
                <w:rFonts w:ascii="Arial"/>
                <w:color w:val="030303"/>
                <w:position w:val="-15"/>
                <w:sz w:val="19"/>
              </w:rPr>
              <w:tab/>
            </w:r>
            <w:r>
              <w:rPr>
                <w:rFonts w:ascii="Arial"/>
                <w:color w:val="030303"/>
                <w:spacing w:val="-2"/>
                <w:position w:val="-15"/>
                <w:sz w:val="19"/>
              </w:rPr>
              <w:t>lclosed</w:t>
            </w:r>
          </w:p>
          <w:p>
            <w:pPr>
              <w:pStyle w:val="TableParagraph"/>
              <w:tabs>
                <w:tab w:pos="747" w:val="left" w:leader="none"/>
              </w:tabs>
              <w:spacing w:line="136" w:lineRule="auto"/>
              <w:ind w:left="481"/>
              <w:rPr>
                <w:rFonts w:ascii="Arial"/>
                <w:sz w:val="19"/>
              </w:rPr>
            </w:pPr>
            <w:r>
              <w:rPr/>
              <mc:AlternateContent>
                <mc:Choice Requires="wps">
                  <w:drawing>
                    <wp:anchor distT="0" distB="0" distL="0" distR="0" allowOverlap="1" layoutInCell="1" locked="0" behindDoc="1" simplePos="0" relativeHeight="481695744">
                      <wp:simplePos x="0" y="0"/>
                      <wp:positionH relativeFrom="column">
                        <wp:posOffset>332016</wp:posOffset>
                      </wp:positionH>
                      <wp:positionV relativeFrom="paragraph">
                        <wp:posOffset>-168662</wp:posOffset>
                      </wp:positionV>
                      <wp:extent cx="55244" cy="92075"/>
                      <wp:effectExtent l="0" t="0" r="0" b="0"/>
                      <wp:wrapNone/>
                      <wp:docPr id="1149" name="Group 1149"/>
                      <wp:cNvGraphicFramePr>
                        <a:graphicFrameLocks/>
                      </wp:cNvGraphicFramePr>
                      <a:graphic>
                        <a:graphicData uri="http://schemas.microsoft.com/office/word/2010/wordprocessingGroup">
                          <wpg:wgp>
                            <wpg:cNvPr id="1149" name="Group 1149"/>
                            <wpg:cNvGrpSpPr/>
                            <wpg:grpSpPr>
                              <a:xfrm>
                                <a:off x="0" y="0"/>
                                <a:ext cx="55244" cy="92075"/>
                                <a:chExt cx="55244" cy="92075"/>
                              </a:xfrm>
                            </wpg:grpSpPr>
                            <wps:wsp>
                              <wps:cNvPr id="1150" name="Graphic 1150"/>
                              <wps:cNvSpPr/>
                              <wps:spPr>
                                <a:xfrm>
                                  <a:off x="0" y="0"/>
                                  <a:ext cx="55244" cy="92075"/>
                                </a:xfrm>
                                <a:custGeom>
                                  <a:avLst/>
                                  <a:gdLst/>
                                  <a:ahLst/>
                                  <a:cxnLst/>
                                  <a:rect l="l" t="t" r="r" b="b"/>
                                  <a:pathLst>
                                    <a:path w="55244" h="92075">
                                      <a:moveTo>
                                        <a:pt x="38100" y="1524"/>
                                      </a:moveTo>
                                      <a:lnTo>
                                        <a:pt x="18288" y="1524"/>
                                      </a:lnTo>
                                      <a:lnTo>
                                        <a:pt x="21336" y="0"/>
                                      </a:lnTo>
                                      <a:lnTo>
                                        <a:pt x="36576" y="0"/>
                                      </a:lnTo>
                                      <a:lnTo>
                                        <a:pt x="38100" y="1524"/>
                                      </a:lnTo>
                                      <a:close/>
                                    </a:path>
                                    <a:path w="55244" h="92075">
                                      <a:moveTo>
                                        <a:pt x="49625" y="80867"/>
                                      </a:moveTo>
                                      <a:lnTo>
                                        <a:pt x="28956" y="80867"/>
                                      </a:lnTo>
                                      <a:lnTo>
                                        <a:pt x="32004" y="79343"/>
                                      </a:lnTo>
                                      <a:lnTo>
                                        <a:pt x="33528" y="79343"/>
                                      </a:lnTo>
                                      <a:lnTo>
                                        <a:pt x="36576" y="76295"/>
                                      </a:lnTo>
                                      <a:lnTo>
                                        <a:pt x="38100" y="76295"/>
                                      </a:lnTo>
                                      <a:lnTo>
                                        <a:pt x="39624" y="74771"/>
                                      </a:lnTo>
                                      <a:lnTo>
                                        <a:pt x="41148" y="71723"/>
                                      </a:lnTo>
                                      <a:lnTo>
                                        <a:pt x="41148" y="61055"/>
                                      </a:lnTo>
                                      <a:lnTo>
                                        <a:pt x="39624" y="59531"/>
                                      </a:lnTo>
                                      <a:lnTo>
                                        <a:pt x="39624" y="58007"/>
                                      </a:lnTo>
                                      <a:lnTo>
                                        <a:pt x="38100" y="56483"/>
                                      </a:lnTo>
                                      <a:lnTo>
                                        <a:pt x="35052" y="54959"/>
                                      </a:lnTo>
                                      <a:lnTo>
                                        <a:pt x="32004" y="51911"/>
                                      </a:lnTo>
                                      <a:lnTo>
                                        <a:pt x="28956" y="51911"/>
                                      </a:lnTo>
                                      <a:lnTo>
                                        <a:pt x="27432" y="50387"/>
                                      </a:lnTo>
                                      <a:lnTo>
                                        <a:pt x="21336" y="47339"/>
                                      </a:lnTo>
                                      <a:lnTo>
                                        <a:pt x="19812" y="47339"/>
                                      </a:lnTo>
                                      <a:lnTo>
                                        <a:pt x="16764" y="45815"/>
                                      </a:lnTo>
                                      <a:lnTo>
                                        <a:pt x="15240" y="44291"/>
                                      </a:lnTo>
                                      <a:lnTo>
                                        <a:pt x="12192" y="42767"/>
                                      </a:lnTo>
                                      <a:lnTo>
                                        <a:pt x="10668" y="41243"/>
                                      </a:lnTo>
                                      <a:lnTo>
                                        <a:pt x="7620" y="39719"/>
                                      </a:lnTo>
                                      <a:lnTo>
                                        <a:pt x="6096" y="36671"/>
                                      </a:lnTo>
                                      <a:lnTo>
                                        <a:pt x="4572" y="35147"/>
                                      </a:lnTo>
                                      <a:lnTo>
                                        <a:pt x="3048" y="32099"/>
                                      </a:lnTo>
                                      <a:lnTo>
                                        <a:pt x="3048" y="29051"/>
                                      </a:lnTo>
                                      <a:lnTo>
                                        <a:pt x="1524" y="26003"/>
                                      </a:lnTo>
                                      <a:lnTo>
                                        <a:pt x="1524" y="19812"/>
                                      </a:lnTo>
                                      <a:lnTo>
                                        <a:pt x="3048" y="15240"/>
                                      </a:lnTo>
                                      <a:lnTo>
                                        <a:pt x="4572" y="13716"/>
                                      </a:lnTo>
                                      <a:lnTo>
                                        <a:pt x="4572" y="10668"/>
                                      </a:lnTo>
                                      <a:lnTo>
                                        <a:pt x="12192" y="3048"/>
                                      </a:lnTo>
                                      <a:lnTo>
                                        <a:pt x="15240" y="1524"/>
                                      </a:lnTo>
                                      <a:lnTo>
                                        <a:pt x="42672" y="1524"/>
                                      </a:lnTo>
                                      <a:lnTo>
                                        <a:pt x="44196" y="3048"/>
                                      </a:lnTo>
                                      <a:lnTo>
                                        <a:pt x="45720" y="3048"/>
                                      </a:lnTo>
                                      <a:lnTo>
                                        <a:pt x="45720" y="4572"/>
                                      </a:lnTo>
                                      <a:lnTo>
                                        <a:pt x="47244" y="4572"/>
                                      </a:lnTo>
                                      <a:lnTo>
                                        <a:pt x="48863" y="6096"/>
                                      </a:lnTo>
                                      <a:lnTo>
                                        <a:pt x="48863" y="9144"/>
                                      </a:lnTo>
                                      <a:lnTo>
                                        <a:pt x="24384" y="9144"/>
                                      </a:lnTo>
                                      <a:lnTo>
                                        <a:pt x="21336" y="10668"/>
                                      </a:lnTo>
                                      <a:lnTo>
                                        <a:pt x="19812" y="10668"/>
                                      </a:lnTo>
                                      <a:lnTo>
                                        <a:pt x="15240" y="15240"/>
                                      </a:lnTo>
                                      <a:lnTo>
                                        <a:pt x="15240" y="16764"/>
                                      </a:lnTo>
                                      <a:lnTo>
                                        <a:pt x="13716" y="18288"/>
                                      </a:lnTo>
                                      <a:lnTo>
                                        <a:pt x="13716" y="26003"/>
                                      </a:lnTo>
                                      <a:lnTo>
                                        <a:pt x="15240" y="27527"/>
                                      </a:lnTo>
                                      <a:lnTo>
                                        <a:pt x="16764" y="30575"/>
                                      </a:lnTo>
                                      <a:lnTo>
                                        <a:pt x="19812" y="33623"/>
                                      </a:lnTo>
                                      <a:lnTo>
                                        <a:pt x="21336" y="33623"/>
                                      </a:lnTo>
                                      <a:lnTo>
                                        <a:pt x="24384" y="35147"/>
                                      </a:lnTo>
                                      <a:lnTo>
                                        <a:pt x="25908" y="36671"/>
                                      </a:lnTo>
                                      <a:lnTo>
                                        <a:pt x="32004" y="39719"/>
                                      </a:lnTo>
                                      <a:lnTo>
                                        <a:pt x="33528" y="39719"/>
                                      </a:lnTo>
                                      <a:lnTo>
                                        <a:pt x="39624" y="42767"/>
                                      </a:lnTo>
                                      <a:lnTo>
                                        <a:pt x="41148" y="44291"/>
                                      </a:lnTo>
                                      <a:lnTo>
                                        <a:pt x="44196" y="45815"/>
                                      </a:lnTo>
                                      <a:lnTo>
                                        <a:pt x="47244" y="48863"/>
                                      </a:lnTo>
                                      <a:lnTo>
                                        <a:pt x="50387" y="50387"/>
                                      </a:lnTo>
                                      <a:lnTo>
                                        <a:pt x="51911" y="53435"/>
                                      </a:lnTo>
                                      <a:lnTo>
                                        <a:pt x="51911" y="54959"/>
                                      </a:lnTo>
                                      <a:lnTo>
                                        <a:pt x="54959" y="61055"/>
                                      </a:lnTo>
                                      <a:lnTo>
                                        <a:pt x="54959" y="68675"/>
                                      </a:lnTo>
                                      <a:lnTo>
                                        <a:pt x="53435" y="73247"/>
                                      </a:lnTo>
                                      <a:lnTo>
                                        <a:pt x="49625" y="80867"/>
                                      </a:lnTo>
                                      <a:close/>
                                    </a:path>
                                    <a:path w="55244" h="92075">
                                      <a:moveTo>
                                        <a:pt x="48863" y="15240"/>
                                      </a:moveTo>
                                      <a:lnTo>
                                        <a:pt x="45720" y="15240"/>
                                      </a:lnTo>
                                      <a:lnTo>
                                        <a:pt x="44196" y="13716"/>
                                      </a:lnTo>
                                      <a:lnTo>
                                        <a:pt x="42672" y="13716"/>
                                      </a:lnTo>
                                      <a:lnTo>
                                        <a:pt x="41148" y="12192"/>
                                      </a:lnTo>
                                      <a:lnTo>
                                        <a:pt x="39624" y="12192"/>
                                      </a:lnTo>
                                      <a:lnTo>
                                        <a:pt x="38100" y="10668"/>
                                      </a:lnTo>
                                      <a:lnTo>
                                        <a:pt x="35052" y="10668"/>
                                      </a:lnTo>
                                      <a:lnTo>
                                        <a:pt x="33528" y="9144"/>
                                      </a:lnTo>
                                      <a:lnTo>
                                        <a:pt x="48863" y="9144"/>
                                      </a:lnTo>
                                      <a:lnTo>
                                        <a:pt x="48863" y="15240"/>
                                      </a:lnTo>
                                      <a:close/>
                                    </a:path>
                                    <a:path w="55244" h="92075">
                                      <a:moveTo>
                                        <a:pt x="39624" y="88487"/>
                                      </a:moveTo>
                                      <a:lnTo>
                                        <a:pt x="9144" y="88487"/>
                                      </a:lnTo>
                                      <a:lnTo>
                                        <a:pt x="7620" y="86963"/>
                                      </a:lnTo>
                                      <a:lnTo>
                                        <a:pt x="6096" y="86963"/>
                                      </a:lnTo>
                                      <a:lnTo>
                                        <a:pt x="4572" y="85439"/>
                                      </a:lnTo>
                                      <a:lnTo>
                                        <a:pt x="3048" y="85439"/>
                                      </a:lnTo>
                                      <a:lnTo>
                                        <a:pt x="0" y="82391"/>
                                      </a:lnTo>
                                      <a:lnTo>
                                        <a:pt x="0" y="73247"/>
                                      </a:lnTo>
                                      <a:lnTo>
                                        <a:pt x="3048" y="73247"/>
                                      </a:lnTo>
                                      <a:lnTo>
                                        <a:pt x="4572" y="74771"/>
                                      </a:lnTo>
                                      <a:lnTo>
                                        <a:pt x="6096" y="74771"/>
                                      </a:lnTo>
                                      <a:lnTo>
                                        <a:pt x="9144" y="77819"/>
                                      </a:lnTo>
                                      <a:lnTo>
                                        <a:pt x="10668" y="77819"/>
                                      </a:lnTo>
                                      <a:lnTo>
                                        <a:pt x="13716" y="79343"/>
                                      </a:lnTo>
                                      <a:lnTo>
                                        <a:pt x="15240" y="79343"/>
                                      </a:lnTo>
                                      <a:lnTo>
                                        <a:pt x="18288" y="80867"/>
                                      </a:lnTo>
                                      <a:lnTo>
                                        <a:pt x="49625" y="80867"/>
                                      </a:lnTo>
                                      <a:lnTo>
                                        <a:pt x="48863" y="82391"/>
                                      </a:lnTo>
                                      <a:lnTo>
                                        <a:pt x="45720" y="83915"/>
                                      </a:lnTo>
                                      <a:lnTo>
                                        <a:pt x="42672" y="86963"/>
                                      </a:lnTo>
                                      <a:lnTo>
                                        <a:pt x="39624" y="88487"/>
                                      </a:lnTo>
                                      <a:close/>
                                    </a:path>
                                    <a:path w="55244" h="92075">
                                      <a:moveTo>
                                        <a:pt x="28956" y="91535"/>
                                      </a:moveTo>
                                      <a:lnTo>
                                        <a:pt x="21336" y="91535"/>
                                      </a:lnTo>
                                      <a:lnTo>
                                        <a:pt x="18288" y="90011"/>
                                      </a:lnTo>
                                      <a:lnTo>
                                        <a:pt x="13716" y="90011"/>
                                      </a:lnTo>
                                      <a:lnTo>
                                        <a:pt x="10668" y="88487"/>
                                      </a:lnTo>
                                      <a:lnTo>
                                        <a:pt x="36576" y="88487"/>
                                      </a:lnTo>
                                      <a:lnTo>
                                        <a:pt x="32004" y="90011"/>
                                      </a:lnTo>
                                      <a:lnTo>
                                        <a:pt x="28956" y="9153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143017pt;margin-top:-13.280488pt;width:4.350pt;height:7.25pt;mso-position-horizontal-relative:column;mso-position-vertical-relative:paragraph;z-index:-21620736" id="docshapegroup828" coordorigin="523,-266" coordsize="87,145">
                      <v:shape style="position:absolute;left:522;top:-266;width:87;height:145" id="docshape829" coordorigin="523,-266" coordsize="87,145" path="m583,-263l552,-263,556,-266,580,-266,583,-263xm601,-138l568,-138,573,-141,576,-141,580,-145,583,-145,585,-148,588,-153,588,-169,585,-172,585,-174,583,-177,578,-179,573,-184,568,-184,566,-186,556,-191,554,-191,549,-193,547,-196,542,-198,540,-201,535,-203,532,-208,530,-210,528,-215,528,-220,525,-225,525,-234,528,-242,530,-244,530,-249,542,-261,547,-263,590,-263,592,-261,595,-261,595,-258,597,-258,600,-256,600,-251,561,-251,556,-249,554,-249,547,-242,547,-239,544,-237,544,-225,547,-222,549,-217,554,-213,556,-213,561,-210,564,-208,573,-203,576,-203,585,-198,588,-196,592,-193,597,-189,602,-186,605,-181,605,-179,609,-169,609,-157,607,-150,601,-138xm600,-242l595,-242,592,-244,590,-244,588,-246,585,-246,583,-249,578,-249,576,-251,600,-251,600,-242xm585,-126l537,-126,535,-129,532,-129,530,-131,528,-131,523,-136,523,-150,528,-150,530,-148,532,-148,537,-143,540,-143,544,-141,547,-141,552,-138,601,-138,600,-136,595,-133,590,-129,585,-126xm568,-121l556,-121,552,-124,544,-124,540,-126,580,-126,573,-124,568,-12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1696256">
                      <wp:simplePos x="0" y="0"/>
                      <wp:positionH relativeFrom="column">
                        <wp:posOffset>338112</wp:posOffset>
                      </wp:positionH>
                      <wp:positionV relativeFrom="paragraph">
                        <wp:posOffset>3740</wp:posOffset>
                      </wp:positionV>
                      <wp:extent cx="97790" cy="88900"/>
                      <wp:effectExtent l="0" t="0" r="0" b="0"/>
                      <wp:wrapNone/>
                      <wp:docPr id="1151" name="Group 1151"/>
                      <wp:cNvGraphicFramePr>
                        <a:graphicFrameLocks/>
                      </wp:cNvGraphicFramePr>
                      <a:graphic>
                        <a:graphicData uri="http://schemas.microsoft.com/office/word/2010/wordprocessingGroup">
                          <wpg:wgp>
                            <wpg:cNvPr id="1151" name="Group 1151"/>
                            <wpg:cNvGrpSpPr/>
                            <wpg:grpSpPr>
                              <a:xfrm>
                                <a:off x="0" y="0"/>
                                <a:ext cx="97790" cy="88900"/>
                                <a:chExt cx="97790" cy="88900"/>
                              </a:xfrm>
                            </wpg:grpSpPr>
                            <pic:pic>
                              <pic:nvPicPr>
                                <pic:cNvPr id="1152" name="Image 1152"/>
                                <pic:cNvPicPr/>
                              </pic:nvPicPr>
                              <pic:blipFill>
                                <a:blip r:embed="rId270" cstate="print"/>
                                <a:stretch>
                                  <a:fillRect/>
                                </a:stretch>
                              </pic:blipFill>
                              <pic:spPr>
                                <a:xfrm>
                                  <a:off x="0" y="0"/>
                                  <a:ext cx="97841" cy="88677"/>
                                </a:xfrm>
                                <a:prstGeom prst="rect">
                                  <a:avLst/>
                                </a:prstGeom>
                              </pic:spPr>
                            </pic:pic>
                          </wpg:wgp>
                        </a:graphicData>
                      </a:graphic>
                    </wp:anchor>
                  </w:drawing>
                </mc:Choice>
                <mc:Fallback>
                  <w:pict>
                    <v:group style="position:absolute;margin-left:26.623016pt;margin-top:.294512pt;width:7.7pt;height:7pt;mso-position-horizontal-relative:column;mso-position-vertical-relative:paragraph;z-index:-21620224" id="docshapegroup830" coordorigin="532,6" coordsize="154,140">
                      <v:shape style="position:absolute;left:532;top:5;width:155;height:140" type="#_x0000_t75" id="docshape831" stroked="false">
                        <v:imagedata r:id="rId270" o:title=""/>
                      </v:shape>
                      <w10:wrap type="none"/>
                    </v:group>
                  </w:pict>
                </mc:Fallback>
              </mc:AlternateContent>
            </w:r>
            <w:r>
              <w:rPr>
                <w:rFonts w:ascii="Arial"/>
                <w:color w:val="030303"/>
                <w:spacing w:val="-10"/>
                <w:w w:val="55"/>
                <w:position w:val="-5"/>
                <w:sz w:val="19"/>
              </w:rPr>
              <w:t>I</w:t>
            </w:r>
            <w:r>
              <w:rPr>
                <w:rFonts w:ascii="Arial"/>
                <w:color w:val="030303"/>
                <w:position w:val="-5"/>
                <w:sz w:val="19"/>
              </w:rPr>
              <w:tab/>
            </w:r>
            <w:r>
              <w:rPr>
                <w:rFonts w:ascii="Arial"/>
                <w:color w:val="030303"/>
                <w:spacing w:val="-2"/>
                <w:sz w:val="19"/>
              </w:rPr>
              <w:t>eets.</w:t>
            </w:r>
          </w:p>
        </w:tc>
      </w:tr>
      <w:tr>
        <w:trPr>
          <w:trHeight w:val="467" w:hRule="atLeast"/>
        </w:trPr>
        <w:tc>
          <w:tcPr>
            <w:tcW w:w="509" w:type="dxa"/>
            <w:tcBorders>
              <w:top w:val="single" w:sz="6" w:space="0" w:color="000000"/>
              <w:left w:val="single" w:sz="12" w:space="0" w:color="000000"/>
              <w:bottom w:val="single" w:sz="6" w:space="0" w:color="000000"/>
              <w:right w:val="single" w:sz="6" w:space="0" w:color="000000"/>
            </w:tcBorders>
          </w:tcPr>
          <w:p>
            <w:pPr>
              <w:pStyle w:val="TableParagraph"/>
              <w:spacing w:before="114"/>
              <w:ind w:right="15"/>
              <w:jc w:val="center"/>
              <w:rPr>
                <w:sz w:val="19"/>
              </w:rPr>
            </w:pPr>
            <w:r>
              <w:rPr>
                <w:color w:val="030303"/>
                <w:spacing w:val="-10"/>
                <w:w w:val="110"/>
                <w:sz w:val="19"/>
              </w:rPr>
              <w:t>2</w:t>
            </w:r>
          </w:p>
        </w:tc>
        <w:tc>
          <w:tcPr>
            <w:tcW w:w="4829" w:type="dxa"/>
            <w:tcBorders>
              <w:top w:val="single" w:sz="6" w:space="0" w:color="000000"/>
              <w:left w:val="single" w:sz="6" w:space="0" w:color="000000"/>
              <w:bottom w:val="single" w:sz="6" w:space="0" w:color="000000"/>
              <w:right w:val="single" w:sz="4" w:space="0" w:color="000000"/>
            </w:tcBorders>
          </w:tcPr>
          <w:p>
            <w:pPr>
              <w:pStyle w:val="TableParagraph"/>
              <w:spacing w:before="113"/>
              <w:ind w:left="149"/>
              <w:rPr>
                <w:rFonts w:ascii="Arial"/>
                <w:sz w:val="19"/>
              </w:rPr>
            </w:pPr>
            <w:r>
              <w:rPr>
                <w:rFonts w:ascii="Arial"/>
                <w:color w:val="030303"/>
                <w:sz w:val="19"/>
              </w:rPr>
              <w:t>earn</w:t>
            </w:r>
            <w:r>
              <w:rPr>
                <w:rFonts w:ascii="Arial"/>
                <w:color w:val="030303"/>
                <w:spacing w:val="2"/>
                <w:sz w:val="19"/>
              </w:rPr>
              <w:t> </w:t>
            </w:r>
            <w:r>
              <w:rPr>
                <w:rFonts w:ascii="Arial"/>
                <w:color w:val="030303"/>
                <w:spacing w:val="-2"/>
                <w:sz w:val="19"/>
              </w:rPr>
              <w:t>Coordination.</w:t>
            </w:r>
          </w:p>
        </w:tc>
        <w:tc>
          <w:tcPr>
            <w:tcW w:w="1135" w:type="dxa"/>
            <w:tcBorders>
              <w:top w:val="single" w:sz="6" w:space="0" w:color="000000"/>
              <w:left w:val="single" w:sz="4" w:space="0" w:color="000000"/>
              <w:bottom w:val="single" w:sz="6" w:space="0" w:color="000000"/>
              <w:right w:val="single" w:sz="4" w:space="0" w:color="000000"/>
            </w:tcBorders>
          </w:tcPr>
          <w:p>
            <w:pPr>
              <w:pStyle w:val="TableParagraph"/>
              <w:spacing w:before="113"/>
              <w:ind w:left="54"/>
              <w:rPr>
                <w:rFonts w:ascii="Arial"/>
                <w:sz w:val="19"/>
              </w:rPr>
            </w:pPr>
            <w:r>
              <w:rPr>
                <w:rFonts w:ascii="Arial"/>
                <w:color w:val="030303"/>
                <w:spacing w:val="-2"/>
                <w:w w:val="105"/>
                <w:sz w:val="19"/>
              </w:rPr>
              <w:t>Navindra</w:t>
            </w:r>
          </w:p>
        </w:tc>
        <w:tc>
          <w:tcPr>
            <w:tcW w:w="1279" w:type="dxa"/>
            <w:tcBorders>
              <w:top w:val="single" w:sz="6" w:space="0" w:color="000000"/>
              <w:left w:val="single" w:sz="4" w:space="0" w:color="000000"/>
              <w:bottom w:val="single" w:sz="6" w:space="0" w:color="000000"/>
              <w:right w:val="single" w:sz="4" w:space="0" w:color="000000"/>
            </w:tcBorders>
          </w:tcPr>
          <w:p>
            <w:pPr>
              <w:pStyle w:val="TableParagraph"/>
              <w:spacing w:before="113"/>
              <w:ind w:left="54"/>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280" w:type="dxa"/>
            <w:tcBorders>
              <w:top w:val="single" w:sz="6" w:space="0" w:color="000000"/>
              <w:left w:val="single" w:sz="4" w:space="0" w:color="000000"/>
              <w:bottom w:val="single" w:sz="6" w:space="0" w:color="000000"/>
              <w:right w:val="single" w:sz="12" w:space="0" w:color="000000"/>
            </w:tcBorders>
          </w:tcPr>
          <w:p>
            <w:pPr>
              <w:pStyle w:val="TableParagraph"/>
              <w:spacing w:before="113"/>
              <w:ind w:right="563"/>
              <w:jc w:val="center"/>
              <w:rPr>
                <w:rFonts w:ascii="Arial"/>
                <w:sz w:val="19"/>
              </w:rPr>
            </w:pPr>
            <w:r>
              <w:rPr>
                <w:rFonts w:ascii="Arial"/>
                <w:color w:val="030303"/>
                <w:spacing w:val="-2"/>
                <w:sz w:val="19"/>
              </w:rPr>
              <w:t>Closed</w:t>
            </w:r>
          </w:p>
        </w:tc>
      </w:tr>
      <w:tr>
        <w:trPr>
          <w:trHeight w:val="455" w:hRule="atLeast"/>
        </w:trPr>
        <w:tc>
          <w:tcPr>
            <w:tcW w:w="509" w:type="dxa"/>
            <w:tcBorders>
              <w:top w:val="single" w:sz="6" w:space="0" w:color="000000"/>
              <w:left w:val="single" w:sz="12" w:space="0" w:color="000000"/>
              <w:bottom w:val="single" w:sz="6" w:space="0" w:color="000000"/>
              <w:right w:val="single" w:sz="6" w:space="0" w:color="000000"/>
            </w:tcBorders>
          </w:tcPr>
          <w:p>
            <w:pPr>
              <w:pStyle w:val="TableParagraph"/>
              <w:spacing w:before="9"/>
              <w:rPr>
                <w:rFonts w:ascii="Arial"/>
                <w:sz w:val="13"/>
              </w:rPr>
            </w:pPr>
          </w:p>
          <w:p>
            <w:pPr>
              <w:pStyle w:val="TableParagraph"/>
              <w:spacing w:line="144" w:lineRule="exact"/>
              <w:ind w:left="29"/>
              <w:rPr>
                <w:rFonts w:ascii="Arial"/>
                <w:sz w:val="14"/>
              </w:rPr>
            </w:pPr>
            <w:r>
              <w:rPr>
                <w:rFonts w:ascii="Arial"/>
                <w:position w:val="-2"/>
                <w:sz w:val="14"/>
              </w:rPr>
              <mc:AlternateContent>
                <mc:Choice Requires="wps">
                  <w:drawing>
                    <wp:inline distT="0" distB="0" distL="0" distR="0">
                      <wp:extent cx="56515" cy="92075"/>
                      <wp:effectExtent l="0" t="0" r="0" b="0"/>
                      <wp:docPr id="1153" name="Group 1153"/>
                      <wp:cNvGraphicFramePr>
                        <a:graphicFrameLocks/>
                      </wp:cNvGraphicFramePr>
                      <a:graphic>
                        <a:graphicData uri="http://schemas.microsoft.com/office/word/2010/wordprocessingGroup">
                          <wpg:wgp>
                            <wpg:cNvPr id="1153" name="Group 1153"/>
                            <wpg:cNvGrpSpPr/>
                            <wpg:grpSpPr>
                              <a:xfrm>
                                <a:off x="0" y="0"/>
                                <a:ext cx="56515" cy="92075"/>
                                <a:chExt cx="56515" cy="92075"/>
                              </a:xfrm>
                            </wpg:grpSpPr>
                            <wps:wsp>
                              <wps:cNvPr id="1154" name="Graphic 1154"/>
                              <wps:cNvSpPr/>
                              <wps:spPr>
                                <a:xfrm>
                                  <a:off x="0" y="0"/>
                                  <a:ext cx="56515" cy="92075"/>
                                </a:xfrm>
                                <a:custGeom>
                                  <a:avLst/>
                                  <a:gdLst/>
                                  <a:ahLst/>
                                  <a:cxnLst/>
                                  <a:rect l="l" t="t" r="r" b="b"/>
                                  <a:pathLst>
                                    <a:path w="56515" h="92075">
                                      <a:moveTo>
                                        <a:pt x="38195" y="3048"/>
                                      </a:moveTo>
                                      <a:lnTo>
                                        <a:pt x="13716" y="3048"/>
                                      </a:lnTo>
                                      <a:lnTo>
                                        <a:pt x="16764" y="1524"/>
                                      </a:lnTo>
                                      <a:lnTo>
                                        <a:pt x="21336" y="1524"/>
                                      </a:lnTo>
                                      <a:lnTo>
                                        <a:pt x="24384" y="0"/>
                                      </a:lnTo>
                                      <a:lnTo>
                                        <a:pt x="32099" y="0"/>
                                      </a:lnTo>
                                      <a:lnTo>
                                        <a:pt x="38195" y="3048"/>
                                      </a:lnTo>
                                      <a:close/>
                                    </a:path>
                                    <a:path w="56515" h="92075">
                                      <a:moveTo>
                                        <a:pt x="6096" y="18288"/>
                                      </a:moveTo>
                                      <a:lnTo>
                                        <a:pt x="4572" y="18288"/>
                                      </a:lnTo>
                                      <a:lnTo>
                                        <a:pt x="3048" y="16764"/>
                                      </a:lnTo>
                                      <a:lnTo>
                                        <a:pt x="3048" y="9144"/>
                                      </a:lnTo>
                                      <a:lnTo>
                                        <a:pt x="4572" y="9144"/>
                                      </a:lnTo>
                                      <a:lnTo>
                                        <a:pt x="4572" y="7620"/>
                                      </a:lnTo>
                                      <a:lnTo>
                                        <a:pt x="6096" y="6096"/>
                                      </a:lnTo>
                                      <a:lnTo>
                                        <a:pt x="7620" y="6096"/>
                                      </a:lnTo>
                                      <a:lnTo>
                                        <a:pt x="9144" y="4572"/>
                                      </a:lnTo>
                                      <a:lnTo>
                                        <a:pt x="10668" y="4572"/>
                                      </a:lnTo>
                                      <a:lnTo>
                                        <a:pt x="12192" y="3048"/>
                                      </a:lnTo>
                                      <a:lnTo>
                                        <a:pt x="41243" y="3048"/>
                                      </a:lnTo>
                                      <a:lnTo>
                                        <a:pt x="44291" y="4572"/>
                                      </a:lnTo>
                                      <a:lnTo>
                                        <a:pt x="45815" y="6096"/>
                                      </a:lnTo>
                                      <a:lnTo>
                                        <a:pt x="47339" y="9144"/>
                                      </a:lnTo>
                                      <a:lnTo>
                                        <a:pt x="48863" y="10668"/>
                                      </a:lnTo>
                                      <a:lnTo>
                                        <a:pt x="19812" y="10668"/>
                                      </a:lnTo>
                                      <a:lnTo>
                                        <a:pt x="18288" y="12192"/>
                                      </a:lnTo>
                                      <a:lnTo>
                                        <a:pt x="15240" y="12192"/>
                                      </a:lnTo>
                                      <a:lnTo>
                                        <a:pt x="13716" y="13716"/>
                                      </a:lnTo>
                                      <a:lnTo>
                                        <a:pt x="12192" y="13716"/>
                                      </a:lnTo>
                                      <a:lnTo>
                                        <a:pt x="10668" y="15240"/>
                                      </a:lnTo>
                                      <a:lnTo>
                                        <a:pt x="9144" y="15240"/>
                                      </a:lnTo>
                                      <a:lnTo>
                                        <a:pt x="6096" y="18288"/>
                                      </a:lnTo>
                                      <a:close/>
                                    </a:path>
                                    <a:path w="56515" h="92075">
                                      <a:moveTo>
                                        <a:pt x="33623" y="91535"/>
                                      </a:moveTo>
                                      <a:lnTo>
                                        <a:pt x="13716" y="91535"/>
                                      </a:lnTo>
                                      <a:lnTo>
                                        <a:pt x="12192" y="90011"/>
                                      </a:lnTo>
                                      <a:lnTo>
                                        <a:pt x="9144" y="90011"/>
                                      </a:lnTo>
                                      <a:lnTo>
                                        <a:pt x="7620" y="88487"/>
                                      </a:lnTo>
                                      <a:lnTo>
                                        <a:pt x="6096" y="88487"/>
                                      </a:lnTo>
                                      <a:lnTo>
                                        <a:pt x="4572" y="86963"/>
                                      </a:lnTo>
                                      <a:lnTo>
                                        <a:pt x="3048" y="86963"/>
                                      </a:lnTo>
                                      <a:lnTo>
                                        <a:pt x="3048" y="85439"/>
                                      </a:lnTo>
                                      <a:lnTo>
                                        <a:pt x="1524" y="85439"/>
                                      </a:lnTo>
                                      <a:lnTo>
                                        <a:pt x="1524" y="82391"/>
                                      </a:lnTo>
                                      <a:lnTo>
                                        <a:pt x="30575" y="82391"/>
                                      </a:lnTo>
                                      <a:lnTo>
                                        <a:pt x="32099" y="80867"/>
                                      </a:lnTo>
                                      <a:lnTo>
                                        <a:pt x="35147" y="80867"/>
                                      </a:lnTo>
                                      <a:lnTo>
                                        <a:pt x="41243" y="74771"/>
                                      </a:lnTo>
                                      <a:lnTo>
                                        <a:pt x="41243" y="73247"/>
                                      </a:lnTo>
                                      <a:lnTo>
                                        <a:pt x="42767" y="70199"/>
                                      </a:lnTo>
                                      <a:lnTo>
                                        <a:pt x="42767" y="61055"/>
                                      </a:lnTo>
                                      <a:lnTo>
                                        <a:pt x="41243" y="59531"/>
                                      </a:lnTo>
                                      <a:lnTo>
                                        <a:pt x="41243" y="58007"/>
                                      </a:lnTo>
                                      <a:lnTo>
                                        <a:pt x="39719" y="56483"/>
                                      </a:lnTo>
                                      <a:lnTo>
                                        <a:pt x="36671" y="54959"/>
                                      </a:lnTo>
                                      <a:lnTo>
                                        <a:pt x="33623" y="51911"/>
                                      </a:lnTo>
                                      <a:lnTo>
                                        <a:pt x="30575" y="50387"/>
                                      </a:lnTo>
                                      <a:lnTo>
                                        <a:pt x="10668" y="50387"/>
                                      </a:lnTo>
                                      <a:lnTo>
                                        <a:pt x="10668" y="48863"/>
                                      </a:lnTo>
                                      <a:lnTo>
                                        <a:pt x="9144" y="47339"/>
                                      </a:lnTo>
                                      <a:lnTo>
                                        <a:pt x="9144" y="42767"/>
                                      </a:lnTo>
                                      <a:lnTo>
                                        <a:pt x="10668" y="42767"/>
                                      </a:lnTo>
                                      <a:lnTo>
                                        <a:pt x="10668" y="41243"/>
                                      </a:lnTo>
                                      <a:lnTo>
                                        <a:pt x="22860" y="41243"/>
                                      </a:lnTo>
                                      <a:lnTo>
                                        <a:pt x="26003" y="39719"/>
                                      </a:lnTo>
                                      <a:lnTo>
                                        <a:pt x="27527" y="39719"/>
                                      </a:lnTo>
                                      <a:lnTo>
                                        <a:pt x="30575" y="38195"/>
                                      </a:lnTo>
                                      <a:lnTo>
                                        <a:pt x="32099" y="38195"/>
                                      </a:lnTo>
                                      <a:lnTo>
                                        <a:pt x="33623" y="36671"/>
                                      </a:lnTo>
                                      <a:lnTo>
                                        <a:pt x="36671" y="35147"/>
                                      </a:lnTo>
                                      <a:lnTo>
                                        <a:pt x="36671" y="33623"/>
                                      </a:lnTo>
                                      <a:lnTo>
                                        <a:pt x="38195" y="30575"/>
                                      </a:lnTo>
                                      <a:lnTo>
                                        <a:pt x="39719" y="29051"/>
                                      </a:lnTo>
                                      <a:lnTo>
                                        <a:pt x="39719" y="19812"/>
                                      </a:lnTo>
                                      <a:lnTo>
                                        <a:pt x="38195" y="18288"/>
                                      </a:lnTo>
                                      <a:lnTo>
                                        <a:pt x="38195" y="16764"/>
                                      </a:lnTo>
                                      <a:lnTo>
                                        <a:pt x="36671" y="15240"/>
                                      </a:lnTo>
                                      <a:lnTo>
                                        <a:pt x="36671" y="13716"/>
                                      </a:lnTo>
                                      <a:lnTo>
                                        <a:pt x="35147" y="13716"/>
                                      </a:lnTo>
                                      <a:lnTo>
                                        <a:pt x="33623" y="12192"/>
                                      </a:lnTo>
                                      <a:lnTo>
                                        <a:pt x="32099" y="12192"/>
                                      </a:lnTo>
                                      <a:lnTo>
                                        <a:pt x="29051" y="10668"/>
                                      </a:lnTo>
                                      <a:lnTo>
                                        <a:pt x="48863" y="10668"/>
                                      </a:lnTo>
                                      <a:lnTo>
                                        <a:pt x="51911" y="16764"/>
                                      </a:lnTo>
                                      <a:lnTo>
                                        <a:pt x="51911" y="27527"/>
                                      </a:lnTo>
                                      <a:lnTo>
                                        <a:pt x="50387" y="30575"/>
                                      </a:lnTo>
                                      <a:lnTo>
                                        <a:pt x="50387" y="32099"/>
                                      </a:lnTo>
                                      <a:lnTo>
                                        <a:pt x="48863" y="35147"/>
                                      </a:lnTo>
                                      <a:lnTo>
                                        <a:pt x="41243" y="42767"/>
                                      </a:lnTo>
                                      <a:lnTo>
                                        <a:pt x="38195" y="44291"/>
                                      </a:lnTo>
                                      <a:lnTo>
                                        <a:pt x="44291" y="47339"/>
                                      </a:lnTo>
                                      <a:lnTo>
                                        <a:pt x="45815" y="47339"/>
                                      </a:lnTo>
                                      <a:lnTo>
                                        <a:pt x="48863" y="48863"/>
                                      </a:lnTo>
                                      <a:lnTo>
                                        <a:pt x="50387" y="50387"/>
                                      </a:lnTo>
                                      <a:lnTo>
                                        <a:pt x="51911" y="53435"/>
                                      </a:lnTo>
                                      <a:lnTo>
                                        <a:pt x="53435" y="54959"/>
                                      </a:lnTo>
                                      <a:lnTo>
                                        <a:pt x="54959" y="58007"/>
                                      </a:lnTo>
                                      <a:lnTo>
                                        <a:pt x="56483" y="59531"/>
                                      </a:lnTo>
                                      <a:lnTo>
                                        <a:pt x="56483" y="68675"/>
                                      </a:lnTo>
                                      <a:lnTo>
                                        <a:pt x="54959" y="73247"/>
                                      </a:lnTo>
                                      <a:lnTo>
                                        <a:pt x="53435" y="76295"/>
                                      </a:lnTo>
                                      <a:lnTo>
                                        <a:pt x="53435" y="79343"/>
                                      </a:lnTo>
                                      <a:lnTo>
                                        <a:pt x="45815" y="86963"/>
                                      </a:lnTo>
                                      <a:lnTo>
                                        <a:pt x="42767" y="88487"/>
                                      </a:lnTo>
                                      <a:lnTo>
                                        <a:pt x="33623" y="91535"/>
                                      </a:lnTo>
                                      <a:close/>
                                    </a:path>
                                    <a:path w="56515" h="92075">
                                      <a:moveTo>
                                        <a:pt x="18288" y="82391"/>
                                      </a:moveTo>
                                      <a:lnTo>
                                        <a:pt x="0" y="82391"/>
                                      </a:lnTo>
                                      <a:lnTo>
                                        <a:pt x="0" y="77819"/>
                                      </a:lnTo>
                                      <a:lnTo>
                                        <a:pt x="1524" y="76295"/>
                                      </a:lnTo>
                                      <a:lnTo>
                                        <a:pt x="1524" y="74771"/>
                                      </a:lnTo>
                                      <a:lnTo>
                                        <a:pt x="3048" y="74771"/>
                                      </a:lnTo>
                                      <a:lnTo>
                                        <a:pt x="3048" y="76295"/>
                                      </a:lnTo>
                                      <a:lnTo>
                                        <a:pt x="4572" y="76295"/>
                                      </a:lnTo>
                                      <a:lnTo>
                                        <a:pt x="6096" y="77819"/>
                                      </a:lnTo>
                                      <a:lnTo>
                                        <a:pt x="7620" y="77819"/>
                                      </a:lnTo>
                                      <a:lnTo>
                                        <a:pt x="9144" y="79343"/>
                                      </a:lnTo>
                                      <a:lnTo>
                                        <a:pt x="12192" y="79343"/>
                                      </a:lnTo>
                                      <a:lnTo>
                                        <a:pt x="13716" y="80867"/>
                                      </a:lnTo>
                                      <a:lnTo>
                                        <a:pt x="16764" y="80867"/>
                                      </a:lnTo>
                                      <a:lnTo>
                                        <a:pt x="18288" y="823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25pt;mso-position-horizontal-relative:char;mso-position-vertical-relative:line" id="docshapegroup832" coordorigin="0,0" coordsize="89,145">
                      <v:shape style="position:absolute;left:0;top:0;width:89;height:145" id="docshape833" coordorigin="0,0" coordsize="89,145" path="m60,5l22,5,26,2,34,2,38,0,51,0,60,5xm10,29l7,29,5,26,5,14,7,14,7,12,10,10,12,10,14,7,17,7,19,5,65,5,70,7,72,10,75,14,77,17,31,17,29,19,24,19,22,22,19,22,17,24,14,24,10,29xm53,144l22,144,19,142,14,142,12,139,10,139,7,137,5,137,5,135,2,135,2,130,48,130,51,127,55,127,65,118,65,115,67,111,67,96,65,94,65,91,63,89,58,87,53,82,48,79,17,79,17,77,14,75,14,67,17,67,17,65,36,65,41,63,43,63,48,60,51,60,53,58,58,55,58,53,60,48,63,46,63,31,60,29,60,26,58,24,58,22,55,22,53,19,51,19,46,17,77,17,82,26,82,43,79,48,79,51,77,55,65,67,60,70,70,75,72,75,77,77,79,79,82,84,84,87,87,91,89,94,89,108,87,115,84,120,84,125,72,137,67,139,53,144xm29,130l0,130,0,123,2,120,2,118,5,118,5,120,7,120,10,123,12,123,14,125,19,125,22,127,26,127,29,130xe" filled="true" fillcolor="#000000" stroked="false">
                        <v:path arrowok="t"/>
                        <v:fill type="solid"/>
                      </v:shape>
                    </v:group>
                  </w:pict>
                </mc:Fallback>
              </mc:AlternateContent>
            </w:r>
            <w:r>
              <w:rPr>
                <w:rFonts w:ascii="Arial"/>
                <w:position w:val="-2"/>
                <w:sz w:val="14"/>
              </w:rPr>
            </w:r>
          </w:p>
        </w:tc>
        <w:tc>
          <w:tcPr>
            <w:tcW w:w="4829" w:type="dxa"/>
            <w:tcBorders>
              <w:top w:val="single" w:sz="6" w:space="0" w:color="000000"/>
              <w:left w:val="single" w:sz="6" w:space="0" w:color="000000"/>
              <w:bottom w:val="single" w:sz="6" w:space="0" w:color="000000"/>
              <w:right w:val="single" w:sz="4" w:space="0" w:color="000000"/>
            </w:tcBorders>
          </w:tcPr>
          <w:p>
            <w:pPr>
              <w:pStyle w:val="TableParagraph"/>
              <w:spacing w:before="107"/>
              <w:ind w:left="163"/>
              <w:rPr>
                <w:rFonts w:ascii="Arial"/>
                <w:sz w:val="19"/>
              </w:rPr>
            </w:pPr>
            <w:r>
              <w:rPr/>
              <mc:AlternateContent>
                <mc:Choice Requires="wps">
                  <w:drawing>
                    <wp:anchor distT="0" distB="0" distL="0" distR="0" allowOverlap="1" layoutInCell="1" locked="0" behindDoc="1" simplePos="0" relativeHeight="481696768">
                      <wp:simplePos x="0" y="0"/>
                      <wp:positionH relativeFrom="column">
                        <wp:posOffset>15071</wp:posOffset>
                      </wp:positionH>
                      <wp:positionV relativeFrom="paragraph">
                        <wp:posOffset>102390</wp:posOffset>
                      </wp:positionV>
                      <wp:extent cx="59690" cy="88900"/>
                      <wp:effectExtent l="0" t="0" r="0" b="0"/>
                      <wp:wrapNone/>
                      <wp:docPr id="1155" name="Group 1155"/>
                      <wp:cNvGraphicFramePr>
                        <a:graphicFrameLocks/>
                      </wp:cNvGraphicFramePr>
                      <a:graphic>
                        <a:graphicData uri="http://schemas.microsoft.com/office/word/2010/wordprocessingGroup">
                          <wpg:wgp>
                            <wpg:cNvPr id="1155" name="Group 1155"/>
                            <wpg:cNvGrpSpPr/>
                            <wpg:grpSpPr>
                              <a:xfrm>
                                <a:off x="0" y="0"/>
                                <a:ext cx="59690" cy="88900"/>
                                <a:chExt cx="59690" cy="88900"/>
                              </a:xfrm>
                            </wpg:grpSpPr>
                            <wps:wsp>
                              <wps:cNvPr id="1156" name="Graphic 1156"/>
                              <wps:cNvSpPr/>
                              <wps:spPr>
                                <a:xfrm>
                                  <a:off x="0" y="0"/>
                                  <a:ext cx="59690" cy="88900"/>
                                </a:xfrm>
                                <a:custGeom>
                                  <a:avLst/>
                                  <a:gdLst/>
                                  <a:ahLst/>
                                  <a:cxnLst/>
                                  <a:rect l="l" t="t" r="r" b="b"/>
                                  <a:pathLst>
                                    <a:path w="59690" h="88900">
                                      <a:moveTo>
                                        <a:pt x="35052" y="1524"/>
                                      </a:moveTo>
                                      <a:lnTo>
                                        <a:pt x="3048" y="1524"/>
                                      </a:lnTo>
                                      <a:lnTo>
                                        <a:pt x="4572" y="0"/>
                                      </a:lnTo>
                                      <a:lnTo>
                                        <a:pt x="30480" y="0"/>
                                      </a:lnTo>
                                      <a:lnTo>
                                        <a:pt x="35052" y="1524"/>
                                      </a:lnTo>
                                      <a:close/>
                                    </a:path>
                                    <a:path w="59690" h="88900">
                                      <a:moveTo>
                                        <a:pt x="39624" y="88487"/>
                                      </a:moveTo>
                                      <a:lnTo>
                                        <a:pt x="1524" y="88487"/>
                                      </a:lnTo>
                                      <a:lnTo>
                                        <a:pt x="1524" y="86963"/>
                                      </a:lnTo>
                                      <a:lnTo>
                                        <a:pt x="0" y="85439"/>
                                      </a:lnTo>
                                      <a:lnTo>
                                        <a:pt x="0" y="3048"/>
                                      </a:lnTo>
                                      <a:lnTo>
                                        <a:pt x="1524" y="3048"/>
                                      </a:lnTo>
                                      <a:lnTo>
                                        <a:pt x="1524" y="1524"/>
                                      </a:lnTo>
                                      <a:lnTo>
                                        <a:pt x="38100" y="1524"/>
                                      </a:lnTo>
                                      <a:lnTo>
                                        <a:pt x="41148" y="3048"/>
                                      </a:lnTo>
                                      <a:lnTo>
                                        <a:pt x="44291" y="4572"/>
                                      </a:lnTo>
                                      <a:lnTo>
                                        <a:pt x="47339" y="6096"/>
                                      </a:lnTo>
                                      <a:lnTo>
                                        <a:pt x="48863" y="7620"/>
                                      </a:lnTo>
                                      <a:lnTo>
                                        <a:pt x="50387" y="10668"/>
                                      </a:lnTo>
                                      <a:lnTo>
                                        <a:pt x="12192" y="10668"/>
                                      </a:lnTo>
                                      <a:lnTo>
                                        <a:pt x="12192" y="38195"/>
                                      </a:lnTo>
                                      <a:lnTo>
                                        <a:pt x="47339" y="38195"/>
                                      </a:lnTo>
                                      <a:lnTo>
                                        <a:pt x="44291" y="41243"/>
                                      </a:lnTo>
                                      <a:lnTo>
                                        <a:pt x="41148" y="41243"/>
                                      </a:lnTo>
                                      <a:lnTo>
                                        <a:pt x="44291" y="42767"/>
                                      </a:lnTo>
                                      <a:lnTo>
                                        <a:pt x="45815" y="42767"/>
                                      </a:lnTo>
                                      <a:lnTo>
                                        <a:pt x="48863" y="44291"/>
                                      </a:lnTo>
                                      <a:lnTo>
                                        <a:pt x="53435" y="48863"/>
                                      </a:lnTo>
                                      <a:lnTo>
                                        <a:pt x="12192" y="48863"/>
                                      </a:lnTo>
                                      <a:lnTo>
                                        <a:pt x="12192" y="79343"/>
                                      </a:lnTo>
                                      <a:lnTo>
                                        <a:pt x="53435" y="79343"/>
                                      </a:lnTo>
                                      <a:lnTo>
                                        <a:pt x="48863" y="83915"/>
                                      </a:lnTo>
                                      <a:lnTo>
                                        <a:pt x="45815" y="85439"/>
                                      </a:lnTo>
                                      <a:lnTo>
                                        <a:pt x="44291" y="86963"/>
                                      </a:lnTo>
                                      <a:lnTo>
                                        <a:pt x="42767" y="86963"/>
                                      </a:lnTo>
                                      <a:lnTo>
                                        <a:pt x="39624" y="88487"/>
                                      </a:lnTo>
                                      <a:close/>
                                    </a:path>
                                    <a:path w="59690" h="88900">
                                      <a:moveTo>
                                        <a:pt x="47339" y="38195"/>
                                      </a:moveTo>
                                      <a:lnTo>
                                        <a:pt x="33528" y="38195"/>
                                      </a:lnTo>
                                      <a:lnTo>
                                        <a:pt x="36576" y="35147"/>
                                      </a:lnTo>
                                      <a:lnTo>
                                        <a:pt x="38100" y="35147"/>
                                      </a:lnTo>
                                      <a:lnTo>
                                        <a:pt x="39624" y="33623"/>
                                      </a:lnTo>
                                      <a:lnTo>
                                        <a:pt x="39624" y="29051"/>
                                      </a:lnTo>
                                      <a:lnTo>
                                        <a:pt x="41148" y="27527"/>
                                      </a:lnTo>
                                      <a:lnTo>
                                        <a:pt x="41148" y="19812"/>
                                      </a:lnTo>
                                      <a:lnTo>
                                        <a:pt x="39624" y="18288"/>
                                      </a:lnTo>
                                      <a:lnTo>
                                        <a:pt x="39624" y="16764"/>
                                      </a:lnTo>
                                      <a:lnTo>
                                        <a:pt x="38100" y="15240"/>
                                      </a:lnTo>
                                      <a:lnTo>
                                        <a:pt x="38100" y="13716"/>
                                      </a:lnTo>
                                      <a:lnTo>
                                        <a:pt x="36576" y="12192"/>
                                      </a:lnTo>
                                      <a:lnTo>
                                        <a:pt x="35052" y="12192"/>
                                      </a:lnTo>
                                      <a:lnTo>
                                        <a:pt x="32004" y="10668"/>
                                      </a:lnTo>
                                      <a:lnTo>
                                        <a:pt x="50387" y="10668"/>
                                      </a:lnTo>
                                      <a:lnTo>
                                        <a:pt x="53435" y="16764"/>
                                      </a:lnTo>
                                      <a:lnTo>
                                        <a:pt x="53435" y="27527"/>
                                      </a:lnTo>
                                      <a:lnTo>
                                        <a:pt x="51911" y="29051"/>
                                      </a:lnTo>
                                      <a:lnTo>
                                        <a:pt x="51911" y="32099"/>
                                      </a:lnTo>
                                      <a:lnTo>
                                        <a:pt x="50387" y="33623"/>
                                      </a:lnTo>
                                      <a:lnTo>
                                        <a:pt x="48863" y="36671"/>
                                      </a:lnTo>
                                      <a:lnTo>
                                        <a:pt x="47339" y="38195"/>
                                      </a:lnTo>
                                      <a:close/>
                                    </a:path>
                                    <a:path w="59690" h="88900">
                                      <a:moveTo>
                                        <a:pt x="53435" y="79343"/>
                                      </a:moveTo>
                                      <a:lnTo>
                                        <a:pt x="35052" y="79343"/>
                                      </a:lnTo>
                                      <a:lnTo>
                                        <a:pt x="36576" y="77819"/>
                                      </a:lnTo>
                                      <a:lnTo>
                                        <a:pt x="38100" y="77819"/>
                                      </a:lnTo>
                                      <a:lnTo>
                                        <a:pt x="39624" y="76295"/>
                                      </a:lnTo>
                                      <a:lnTo>
                                        <a:pt x="41148" y="76295"/>
                                      </a:lnTo>
                                      <a:lnTo>
                                        <a:pt x="42767" y="74771"/>
                                      </a:lnTo>
                                      <a:lnTo>
                                        <a:pt x="44291" y="73247"/>
                                      </a:lnTo>
                                      <a:lnTo>
                                        <a:pt x="45815" y="70199"/>
                                      </a:lnTo>
                                      <a:lnTo>
                                        <a:pt x="45815" y="68675"/>
                                      </a:lnTo>
                                      <a:lnTo>
                                        <a:pt x="47339" y="67151"/>
                                      </a:lnTo>
                                      <a:lnTo>
                                        <a:pt x="47339" y="61055"/>
                                      </a:lnTo>
                                      <a:lnTo>
                                        <a:pt x="45815" y="59531"/>
                                      </a:lnTo>
                                      <a:lnTo>
                                        <a:pt x="45815" y="58007"/>
                                      </a:lnTo>
                                      <a:lnTo>
                                        <a:pt x="44291" y="54959"/>
                                      </a:lnTo>
                                      <a:lnTo>
                                        <a:pt x="42767" y="53435"/>
                                      </a:lnTo>
                                      <a:lnTo>
                                        <a:pt x="41148" y="51911"/>
                                      </a:lnTo>
                                      <a:lnTo>
                                        <a:pt x="39624" y="50387"/>
                                      </a:lnTo>
                                      <a:lnTo>
                                        <a:pt x="38100" y="50387"/>
                                      </a:lnTo>
                                      <a:lnTo>
                                        <a:pt x="35052" y="48863"/>
                                      </a:lnTo>
                                      <a:lnTo>
                                        <a:pt x="53435" y="48863"/>
                                      </a:lnTo>
                                      <a:lnTo>
                                        <a:pt x="54959" y="50387"/>
                                      </a:lnTo>
                                      <a:lnTo>
                                        <a:pt x="56483" y="53435"/>
                                      </a:lnTo>
                                      <a:lnTo>
                                        <a:pt x="58007" y="54959"/>
                                      </a:lnTo>
                                      <a:lnTo>
                                        <a:pt x="58007" y="58007"/>
                                      </a:lnTo>
                                      <a:lnTo>
                                        <a:pt x="59531" y="61055"/>
                                      </a:lnTo>
                                      <a:lnTo>
                                        <a:pt x="59531" y="67151"/>
                                      </a:lnTo>
                                      <a:lnTo>
                                        <a:pt x="58007" y="68675"/>
                                      </a:lnTo>
                                      <a:lnTo>
                                        <a:pt x="58007" y="73247"/>
                                      </a:lnTo>
                                      <a:lnTo>
                                        <a:pt x="56483" y="76295"/>
                                      </a:lnTo>
                                      <a:lnTo>
                                        <a:pt x="53435" y="793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86736pt;margin-top:8.062283pt;width:4.7pt;height:7pt;mso-position-horizontal-relative:column;mso-position-vertical-relative:paragraph;z-index:-21619712" id="docshapegroup834" coordorigin="24,161" coordsize="94,140">
                      <v:shape style="position:absolute;left:23;top:161;width:94;height:140" id="docshape835" coordorigin="24,161" coordsize="94,140" path="m79,164l29,164,31,161,72,161,79,164xm86,301l26,301,26,298,24,296,24,166,26,166,26,164,84,164,89,166,93,168,98,171,101,173,103,178,43,178,43,221,98,221,93,226,89,226,93,229,96,229,101,231,108,238,43,238,43,286,108,286,101,293,96,296,93,298,91,298,86,301xm98,221l77,221,81,217,84,217,86,214,86,207,89,205,89,192,86,190,86,188,84,185,84,183,81,180,79,180,74,178,103,178,108,188,108,205,105,207,105,212,103,214,101,219,98,221xm108,286l79,286,81,284,84,284,86,281,89,281,91,279,93,277,96,272,96,269,98,267,98,257,96,255,96,253,93,248,91,245,89,243,86,241,84,241,79,238,108,238,110,241,113,245,115,248,115,253,117,257,117,267,115,269,115,277,113,281,108,286xe" filled="true" fillcolor="#000000" stroked="false">
                        <v:path arrowok="t"/>
                        <v:fill type="solid"/>
                      </v:shape>
                      <w10:wrap type="none"/>
                    </v:group>
                  </w:pict>
                </mc:Fallback>
              </mc:AlternateContent>
            </w:r>
            <w:r>
              <w:rPr>
                <w:rFonts w:ascii="Arial"/>
                <w:color w:val="030303"/>
                <w:w w:val="105"/>
                <w:sz w:val="19"/>
              </w:rPr>
              <w:t>rainstormed</w:t>
            </w:r>
            <w:r>
              <w:rPr>
                <w:rFonts w:ascii="Arial"/>
                <w:color w:val="030303"/>
                <w:spacing w:val="19"/>
                <w:w w:val="105"/>
                <w:sz w:val="19"/>
              </w:rPr>
              <w:t> </w:t>
            </w:r>
            <w:r>
              <w:rPr>
                <w:rFonts w:ascii="Arial"/>
                <w:color w:val="030303"/>
                <w:w w:val="105"/>
                <w:sz w:val="19"/>
              </w:rPr>
              <w:t>possible</w:t>
            </w:r>
            <w:r>
              <w:rPr>
                <w:rFonts w:ascii="Arial"/>
                <w:color w:val="030303"/>
                <w:spacing w:val="10"/>
                <w:w w:val="105"/>
                <w:sz w:val="19"/>
              </w:rPr>
              <w:t> </w:t>
            </w:r>
            <w:r>
              <w:rPr>
                <w:rFonts w:ascii="Arial"/>
                <w:color w:val="030303"/>
                <w:w w:val="105"/>
                <w:sz w:val="19"/>
              </w:rPr>
              <w:t>topic</w:t>
            </w:r>
            <w:r>
              <w:rPr>
                <w:rFonts w:ascii="Arial"/>
                <w:color w:val="030303"/>
                <w:spacing w:val="13"/>
                <w:w w:val="105"/>
                <w:sz w:val="19"/>
              </w:rPr>
              <w:t> </w:t>
            </w:r>
            <w:r>
              <w:rPr>
                <w:rFonts w:ascii="Arial"/>
                <w:color w:val="030303"/>
                <w:spacing w:val="-2"/>
                <w:w w:val="105"/>
                <w:sz w:val="19"/>
              </w:rPr>
              <w:t>ideas.</w:t>
            </w:r>
          </w:p>
        </w:tc>
        <w:tc>
          <w:tcPr>
            <w:tcW w:w="1135" w:type="dxa"/>
            <w:tcBorders>
              <w:top w:val="single" w:sz="6" w:space="0" w:color="000000"/>
              <w:left w:val="single" w:sz="4" w:space="0" w:color="000000"/>
              <w:bottom w:val="single" w:sz="6" w:space="0" w:color="000000"/>
              <w:right w:val="single" w:sz="4" w:space="0" w:color="000000"/>
            </w:tcBorders>
          </w:tcPr>
          <w:p>
            <w:pPr>
              <w:pStyle w:val="TableParagraph"/>
              <w:spacing w:before="102"/>
              <w:ind w:left="40"/>
              <w:rPr>
                <w:rFonts w:ascii="Arial"/>
                <w:b/>
                <w:sz w:val="19"/>
              </w:rPr>
            </w:pPr>
            <w:r>
              <w:rPr>
                <w:position w:val="-1"/>
              </w:rPr>
              <w:drawing>
                <wp:inline distT="0" distB="0" distL="0" distR="0">
                  <wp:extent cx="76295" cy="90011"/>
                  <wp:effectExtent l="0" t="0" r="0" b="0"/>
                  <wp:docPr id="1157" name="Image 1157"/>
                  <wp:cNvGraphicFramePr>
                    <a:graphicFrameLocks/>
                  </wp:cNvGraphicFramePr>
                  <a:graphic>
                    <a:graphicData uri="http://schemas.openxmlformats.org/drawingml/2006/picture">
                      <pic:pic>
                        <pic:nvPicPr>
                          <pic:cNvPr id="1157" name="Image 1157"/>
                          <pic:cNvPicPr/>
                        </pic:nvPicPr>
                        <pic:blipFill>
                          <a:blip r:embed="rId271" cstate="print"/>
                          <a:stretch>
                            <a:fillRect/>
                          </a:stretch>
                        </pic:blipFill>
                        <pic:spPr>
                          <a:xfrm>
                            <a:off x="0" y="0"/>
                            <a:ext cx="76295" cy="90011"/>
                          </a:xfrm>
                          <a:prstGeom prst="rect">
                            <a:avLst/>
                          </a:prstGeom>
                        </pic:spPr>
                      </pic:pic>
                    </a:graphicData>
                  </a:graphic>
                </wp:inline>
              </w:drawing>
            </w:r>
            <w:r>
              <w:rPr>
                <w:position w:val="-1"/>
              </w:rPr>
            </w:r>
            <w:r>
              <w:rPr>
                <w:rFonts w:ascii="Arial"/>
                <w:b/>
                <w:color w:val="030303"/>
                <w:spacing w:val="-5"/>
                <w:w w:val="90"/>
                <w:sz w:val="19"/>
              </w:rPr>
              <w:t>LL</w:t>
            </w:r>
          </w:p>
        </w:tc>
        <w:tc>
          <w:tcPr>
            <w:tcW w:w="1279" w:type="dxa"/>
            <w:tcBorders>
              <w:top w:val="single" w:sz="6" w:space="0" w:color="000000"/>
              <w:left w:val="single" w:sz="4" w:space="0" w:color="000000"/>
              <w:bottom w:val="single" w:sz="6" w:space="0" w:color="000000"/>
              <w:right w:val="single" w:sz="4" w:space="0" w:color="000000"/>
            </w:tcBorders>
          </w:tcPr>
          <w:p>
            <w:pPr>
              <w:pStyle w:val="TableParagraph"/>
              <w:spacing w:before="107"/>
              <w:ind w:left="54"/>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280" w:type="dxa"/>
            <w:tcBorders>
              <w:top w:val="single" w:sz="6" w:space="0" w:color="000000"/>
              <w:left w:val="single" w:sz="4" w:space="0" w:color="000000"/>
              <w:bottom w:val="single" w:sz="6" w:space="0" w:color="000000"/>
              <w:right w:val="single" w:sz="12" w:space="0" w:color="000000"/>
            </w:tcBorders>
          </w:tcPr>
          <w:p>
            <w:pPr>
              <w:pStyle w:val="TableParagraph"/>
              <w:spacing w:before="104"/>
              <w:ind w:right="670"/>
              <w:jc w:val="center"/>
              <w:rPr>
                <w:rFonts w:ascii="Arial"/>
                <w:sz w:val="19"/>
              </w:rPr>
            </w:pPr>
            <w:r>
              <w:rPr/>
              <w:drawing>
                <wp:inline distT="0" distB="0" distL="0" distR="0">
                  <wp:extent cx="79343" cy="91535"/>
                  <wp:effectExtent l="0" t="0" r="0" b="0"/>
                  <wp:docPr id="1158" name="Image 1158"/>
                  <wp:cNvGraphicFramePr>
                    <a:graphicFrameLocks/>
                  </wp:cNvGraphicFramePr>
                  <a:graphic>
                    <a:graphicData uri="http://schemas.openxmlformats.org/drawingml/2006/picture">
                      <pic:pic>
                        <pic:nvPicPr>
                          <pic:cNvPr id="1158" name="Image 1158"/>
                          <pic:cNvPicPr/>
                        </pic:nvPicPr>
                        <pic:blipFill>
                          <a:blip r:embed="rId272" cstate="print"/>
                          <a:stretch>
                            <a:fillRect/>
                          </a:stretch>
                        </pic:blipFill>
                        <pic:spPr>
                          <a:xfrm>
                            <a:off x="0" y="0"/>
                            <a:ext cx="79343" cy="91535"/>
                          </a:xfrm>
                          <a:prstGeom prst="rect">
                            <a:avLst/>
                          </a:prstGeom>
                        </pic:spPr>
                      </pic:pic>
                    </a:graphicData>
                  </a:graphic>
                </wp:inline>
              </w:drawing>
            </w:r>
            <w:r>
              <w:rPr/>
            </w:r>
            <w:r>
              <w:rPr>
                <w:spacing w:val="-20"/>
                <w:position w:val="2"/>
                <w:sz w:val="20"/>
              </w:rPr>
              <w:t> </w:t>
            </w:r>
            <w:r>
              <w:rPr>
                <w:rFonts w:ascii="Arial"/>
                <w:color w:val="030303"/>
                <w:w w:val="105"/>
                <w:position w:val="2"/>
                <w:sz w:val="19"/>
              </w:rPr>
              <w:t>pen</w:t>
            </w:r>
          </w:p>
        </w:tc>
      </w:tr>
      <w:tr>
        <w:trPr>
          <w:trHeight w:val="486" w:hRule="atLeast"/>
        </w:trPr>
        <w:tc>
          <w:tcPr>
            <w:tcW w:w="509" w:type="dxa"/>
            <w:tcBorders>
              <w:top w:val="single" w:sz="6" w:space="0" w:color="000000"/>
              <w:left w:val="single" w:sz="12" w:space="0" w:color="000000"/>
              <w:bottom w:val="single" w:sz="6" w:space="0" w:color="000000"/>
              <w:right w:val="single" w:sz="6" w:space="0" w:color="000000"/>
            </w:tcBorders>
          </w:tcPr>
          <w:p>
            <w:pPr>
              <w:pStyle w:val="TableParagraph"/>
              <w:spacing w:before="122"/>
              <w:ind w:left="25"/>
              <w:rPr>
                <w:rFonts w:ascii="Arial"/>
                <w:sz w:val="19"/>
              </w:rPr>
            </w:pPr>
            <w:r>
              <w:rPr>
                <w:rFonts w:ascii="Arial"/>
                <w:color w:val="030303"/>
                <w:spacing w:val="-10"/>
                <w:w w:val="110"/>
                <w:sz w:val="19"/>
              </w:rPr>
              <w:t>4</w:t>
            </w:r>
          </w:p>
        </w:tc>
        <w:tc>
          <w:tcPr>
            <w:tcW w:w="4829" w:type="dxa"/>
            <w:tcBorders>
              <w:top w:val="single" w:sz="6" w:space="0" w:color="000000"/>
              <w:left w:val="single" w:sz="6" w:space="0" w:color="000000"/>
              <w:bottom w:val="single" w:sz="6" w:space="0" w:color="000000"/>
              <w:right w:val="single" w:sz="4" w:space="0" w:color="000000"/>
            </w:tcBorders>
          </w:tcPr>
          <w:p>
            <w:pPr>
              <w:pStyle w:val="TableParagraph"/>
              <w:spacing w:before="122"/>
              <w:ind w:left="37"/>
              <w:rPr>
                <w:rFonts w:ascii="Arial"/>
                <w:sz w:val="19"/>
              </w:rPr>
            </w:pPr>
            <w:r>
              <w:rPr>
                <w:rFonts w:ascii="Arial"/>
                <w:color w:val="030303"/>
                <w:w w:val="105"/>
                <w:sz w:val="19"/>
              </w:rPr>
              <w:t>Set</w:t>
            </w:r>
            <w:r>
              <w:rPr>
                <w:rFonts w:ascii="Arial"/>
                <w:color w:val="030303"/>
                <w:spacing w:val="-5"/>
                <w:w w:val="105"/>
                <w:sz w:val="19"/>
              </w:rPr>
              <w:t> </w:t>
            </w:r>
            <w:r>
              <w:rPr>
                <w:rFonts w:ascii="Arial"/>
                <w:color w:val="030303"/>
                <w:w w:val="105"/>
                <w:sz w:val="19"/>
              </w:rPr>
              <w:t>up</w:t>
            </w:r>
            <w:r>
              <w:rPr>
                <w:rFonts w:ascii="Arial"/>
                <w:color w:val="030303"/>
                <w:spacing w:val="-13"/>
                <w:w w:val="105"/>
                <w:sz w:val="19"/>
              </w:rPr>
              <w:t> </w:t>
            </w:r>
            <w:r>
              <w:rPr>
                <w:rFonts w:ascii="Arial"/>
                <w:color w:val="030303"/>
                <w:w w:val="105"/>
                <w:sz w:val="19"/>
              </w:rPr>
              <w:t>a</w:t>
            </w:r>
            <w:r>
              <w:rPr>
                <w:rFonts w:ascii="Arial"/>
                <w:color w:val="030303"/>
                <w:spacing w:val="-6"/>
                <w:w w:val="105"/>
                <w:sz w:val="19"/>
              </w:rPr>
              <w:t> </w:t>
            </w:r>
            <w:r>
              <w:rPr>
                <w:rFonts w:ascii="Arial"/>
                <w:color w:val="030303"/>
                <w:spacing w:val="-2"/>
                <w:w w:val="105"/>
                <w:sz w:val="19"/>
              </w:rPr>
              <w:t>timetable.</w:t>
            </w:r>
          </w:p>
        </w:tc>
        <w:tc>
          <w:tcPr>
            <w:tcW w:w="1135" w:type="dxa"/>
            <w:tcBorders>
              <w:top w:val="single" w:sz="6" w:space="0" w:color="000000"/>
              <w:left w:val="single" w:sz="4" w:space="0" w:color="000000"/>
              <w:bottom w:val="single" w:sz="6" w:space="0" w:color="000000"/>
              <w:right w:val="single" w:sz="4" w:space="0" w:color="000000"/>
            </w:tcBorders>
          </w:tcPr>
          <w:p>
            <w:pPr>
              <w:pStyle w:val="TableParagraph"/>
              <w:spacing w:before="122"/>
              <w:ind w:left="179"/>
              <w:rPr>
                <w:rFonts w:ascii="Arial"/>
                <w:b/>
                <w:sz w:val="19"/>
              </w:rPr>
            </w:pPr>
            <w:r>
              <w:rPr>
                <w:rFonts w:ascii="Arial"/>
                <w:b/>
                <w:color w:val="030303"/>
                <w:spacing w:val="-5"/>
                <w:w w:val="90"/>
                <w:sz w:val="19"/>
              </w:rPr>
              <w:t>LL</w:t>
            </w:r>
          </w:p>
        </w:tc>
        <w:tc>
          <w:tcPr>
            <w:tcW w:w="1279" w:type="dxa"/>
            <w:tcBorders>
              <w:top w:val="single" w:sz="6" w:space="0" w:color="000000"/>
              <w:left w:val="single" w:sz="4" w:space="0" w:color="000000"/>
              <w:bottom w:val="single" w:sz="6" w:space="0" w:color="000000"/>
              <w:right w:val="single" w:sz="4" w:space="0" w:color="000000"/>
            </w:tcBorders>
          </w:tcPr>
          <w:p>
            <w:pPr>
              <w:pStyle w:val="TableParagraph"/>
              <w:spacing w:before="122"/>
              <w:ind w:left="54"/>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280" w:type="dxa"/>
            <w:tcBorders>
              <w:top w:val="single" w:sz="6" w:space="0" w:color="000000"/>
              <w:left w:val="single" w:sz="4" w:space="0" w:color="000000"/>
              <w:bottom w:val="single" w:sz="6" w:space="0" w:color="000000"/>
              <w:right w:val="single" w:sz="12" w:space="0" w:color="000000"/>
            </w:tcBorders>
          </w:tcPr>
          <w:p>
            <w:pPr>
              <w:pStyle w:val="TableParagraph"/>
              <w:spacing w:before="122"/>
              <w:ind w:right="563"/>
              <w:jc w:val="center"/>
              <w:rPr>
                <w:rFonts w:ascii="Arial"/>
                <w:sz w:val="19"/>
              </w:rPr>
            </w:pPr>
            <w:r>
              <w:rPr>
                <w:rFonts w:ascii="Arial"/>
                <w:color w:val="030303"/>
                <w:spacing w:val="-2"/>
                <w:sz w:val="19"/>
              </w:rPr>
              <w:t>Closed</w:t>
            </w:r>
          </w:p>
        </w:tc>
      </w:tr>
      <w:tr>
        <w:trPr>
          <w:trHeight w:val="350" w:hRule="atLeast"/>
        </w:trPr>
        <w:tc>
          <w:tcPr>
            <w:tcW w:w="509" w:type="dxa"/>
            <w:vMerge w:val="restart"/>
            <w:tcBorders>
              <w:top w:val="single" w:sz="6" w:space="0" w:color="000000"/>
              <w:left w:val="single" w:sz="12" w:space="0" w:color="000000"/>
              <w:bottom w:val="single" w:sz="12" w:space="0" w:color="000000"/>
              <w:right w:val="single" w:sz="6" w:space="0" w:color="000000"/>
            </w:tcBorders>
          </w:tcPr>
          <w:p>
            <w:pPr>
              <w:pStyle w:val="TableParagraph"/>
              <w:spacing w:before="7"/>
              <w:rPr>
                <w:rFonts w:ascii="Arial"/>
                <w:sz w:val="17"/>
              </w:rPr>
            </w:pPr>
          </w:p>
          <w:p>
            <w:pPr>
              <w:pStyle w:val="TableParagraph"/>
              <w:spacing w:line="141" w:lineRule="exact"/>
              <w:ind w:left="29"/>
              <w:rPr>
                <w:rFonts w:ascii="Arial"/>
                <w:sz w:val="14"/>
              </w:rPr>
            </w:pPr>
            <w:r>
              <w:rPr>
                <w:rFonts w:ascii="Arial"/>
                <w:position w:val="-2"/>
                <w:sz w:val="14"/>
              </w:rPr>
              <mc:AlternateContent>
                <mc:Choice Requires="wps">
                  <w:drawing>
                    <wp:inline distT="0" distB="0" distL="0" distR="0">
                      <wp:extent cx="56515" cy="90170"/>
                      <wp:effectExtent l="0" t="0" r="0" b="0"/>
                      <wp:docPr id="1159" name="Group 1159"/>
                      <wp:cNvGraphicFramePr>
                        <a:graphicFrameLocks/>
                      </wp:cNvGraphicFramePr>
                      <a:graphic>
                        <a:graphicData uri="http://schemas.microsoft.com/office/word/2010/wordprocessingGroup">
                          <wpg:wgp>
                            <wpg:cNvPr id="1159" name="Group 1159"/>
                            <wpg:cNvGrpSpPr/>
                            <wpg:grpSpPr>
                              <a:xfrm>
                                <a:off x="0" y="0"/>
                                <a:ext cx="56515" cy="90170"/>
                                <a:chExt cx="56515" cy="90170"/>
                              </a:xfrm>
                            </wpg:grpSpPr>
                            <wps:wsp>
                              <wps:cNvPr id="1160" name="Graphic 1160"/>
                              <wps:cNvSpPr/>
                              <wps:spPr>
                                <a:xfrm>
                                  <a:off x="0" y="0"/>
                                  <a:ext cx="56515" cy="90170"/>
                                </a:xfrm>
                                <a:custGeom>
                                  <a:avLst/>
                                  <a:gdLst/>
                                  <a:ahLst/>
                                  <a:cxnLst/>
                                  <a:rect l="l" t="t" r="r" b="b"/>
                                  <a:pathLst>
                                    <a:path w="56515" h="90170">
                                      <a:moveTo>
                                        <a:pt x="48863" y="80867"/>
                                      </a:moveTo>
                                      <a:lnTo>
                                        <a:pt x="29051" y="80867"/>
                                      </a:lnTo>
                                      <a:lnTo>
                                        <a:pt x="32099" y="79343"/>
                                      </a:lnTo>
                                      <a:lnTo>
                                        <a:pt x="33623" y="79343"/>
                                      </a:lnTo>
                                      <a:lnTo>
                                        <a:pt x="36671" y="77819"/>
                                      </a:lnTo>
                                      <a:lnTo>
                                        <a:pt x="41243" y="73247"/>
                                      </a:lnTo>
                                      <a:lnTo>
                                        <a:pt x="42767" y="70199"/>
                                      </a:lnTo>
                                      <a:lnTo>
                                        <a:pt x="42767" y="67151"/>
                                      </a:lnTo>
                                      <a:lnTo>
                                        <a:pt x="44291" y="65627"/>
                                      </a:lnTo>
                                      <a:lnTo>
                                        <a:pt x="44291" y="56483"/>
                                      </a:lnTo>
                                      <a:lnTo>
                                        <a:pt x="42767" y="53435"/>
                                      </a:lnTo>
                                      <a:lnTo>
                                        <a:pt x="35147" y="45815"/>
                                      </a:lnTo>
                                      <a:lnTo>
                                        <a:pt x="32099" y="45815"/>
                                      </a:lnTo>
                                      <a:lnTo>
                                        <a:pt x="29051" y="44291"/>
                                      </a:lnTo>
                                      <a:lnTo>
                                        <a:pt x="4572" y="44291"/>
                                      </a:lnTo>
                                      <a:lnTo>
                                        <a:pt x="4572" y="3048"/>
                                      </a:lnTo>
                                      <a:lnTo>
                                        <a:pt x="6096" y="1524"/>
                                      </a:lnTo>
                                      <a:lnTo>
                                        <a:pt x="6096" y="0"/>
                                      </a:lnTo>
                                      <a:lnTo>
                                        <a:pt x="48863" y="0"/>
                                      </a:lnTo>
                                      <a:lnTo>
                                        <a:pt x="50387" y="1524"/>
                                      </a:lnTo>
                                      <a:lnTo>
                                        <a:pt x="50387" y="10763"/>
                                      </a:lnTo>
                                      <a:lnTo>
                                        <a:pt x="15240" y="10763"/>
                                      </a:lnTo>
                                      <a:lnTo>
                                        <a:pt x="15240" y="35147"/>
                                      </a:lnTo>
                                      <a:lnTo>
                                        <a:pt x="35147" y="35147"/>
                                      </a:lnTo>
                                      <a:lnTo>
                                        <a:pt x="39719" y="36671"/>
                                      </a:lnTo>
                                      <a:lnTo>
                                        <a:pt x="45815" y="39719"/>
                                      </a:lnTo>
                                      <a:lnTo>
                                        <a:pt x="48863" y="42767"/>
                                      </a:lnTo>
                                      <a:lnTo>
                                        <a:pt x="51911" y="44291"/>
                                      </a:lnTo>
                                      <a:lnTo>
                                        <a:pt x="56483" y="53435"/>
                                      </a:lnTo>
                                      <a:lnTo>
                                        <a:pt x="56483" y="70199"/>
                                      </a:lnTo>
                                      <a:lnTo>
                                        <a:pt x="53435" y="73247"/>
                                      </a:lnTo>
                                      <a:lnTo>
                                        <a:pt x="50387" y="79343"/>
                                      </a:lnTo>
                                      <a:lnTo>
                                        <a:pt x="48863" y="80867"/>
                                      </a:lnTo>
                                      <a:close/>
                                    </a:path>
                                    <a:path w="56515" h="90170">
                                      <a:moveTo>
                                        <a:pt x="12192" y="45815"/>
                                      </a:moveTo>
                                      <a:lnTo>
                                        <a:pt x="7620" y="45815"/>
                                      </a:lnTo>
                                      <a:lnTo>
                                        <a:pt x="6096" y="44291"/>
                                      </a:lnTo>
                                      <a:lnTo>
                                        <a:pt x="13716" y="44291"/>
                                      </a:lnTo>
                                      <a:lnTo>
                                        <a:pt x="12192" y="45815"/>
                                      </a:lnTo>
                                      <a:close/>
                                    </a:path>
                                    <a:path w="56515" h="90170">
                                      <a:moveTo>
                                        <a:pt x="33623" y="90011"/>
                                      </a:moveTo>
                                      <a:lnTo>
                                        <a:pt x="13716" y="90011"/>
                                      </a:lnTo>
                                      <a:lnTo>
                                        <a:pt x="10668" y="88487"/>
                                      </a:lnTo>
                                      <a:lnTo>
                                        <a:pt x="7620" y="88487"/>
                                      </a:lnTo>
                                      <a:lnTo>
                                        <a:pt x="6096" y="86963"/>
                                      </a:lnTo>
                                      <a:lnTo>
                                        <a:pt x="4572" y="86963"/>
                                      </a:lnTo>
                                      <a:lnTo>
                                        <a:pt x="3048" y="85439"/>
                                      </a:lnTo>
                                      <a:lnTo>
                                        <a:pt x="1524" y="85439"/>
                                      </a:lnTo>
                                      <a:lnTo>
                                        <a:pt x="1524" y="83915"/>
                                      </a:lnTo>
                                      <a:lnTo>
                                        <a:pt x="0" y="82391"/>
                                      </a:lnTo>
                                      <a:lnTo>
                                        <a:pt x="0" y="77819"/>
                                      </a:lnTo>
                                      <a:lnTo>
                                        <a:pt x="1524" y="76295"/>
                                      </a:lnTo>
                                      <a:lnTo>
                                        <a:pt x="1524" y="74771"/>
                                      </a:lnTo>
                                      <a:lnTo>
                                        <a:pt x="3048" y="74771"/>
                                      </a:lnTo>
                                      <a:lnTo>
                                        <a:pt x="4572" y="76295"/>
                                      </a:lnTo>
                                      <a:lnTo>
                                        <a:pt x="6096" y="76295"/>
                                      </a:lnTo>
                                      <a:lnTo>
                                        <a:pt x="6096" y="77819"/>
                                      </a:lnTo>
                                      <a:lnTo>
                                        <a:pt x="10668" y="77819"/>
                                      </a:lnTo>
                                      <a:lnTo>
                                        <a:pt x="12192" y="79343"/>
                                      </a:lnTo>
                                      <a:lnTo>
                                        <a:pt x="15240" y="79343"/>
                                      </a:lnTo>
                                      <a:lnTo>
                                        <a:pt x="16764" y="80867"/>
                                      </a:lnTo>
                                      <a:lnTo>
                                        <a:pt x="48863" y="80867"/>
                                      </a:lnTo>
                                      <a:lnTo>
                                        <a:pt x="44291" y="85439"/>
                                      </a:lnTo>
                                      <a:lnTo>
                                        <a:pt x="41243" y="86963"/>
                                      </a:lnTo>
                                      <a:lnTo>
                                        <a:pt x="36671" y="88487"/>
                                      </a:lnTo>
                                      <a:lnTo>
                                        <a:pt x="33623"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1pt;mso-position-horizontal-relative:char;mso-position-vertical-relative:line" id="docshapegroup836" coordorigin="0,0" coordsize="89,142">
                      <v:shape style="position:absolute;left:0;top:0;width:89;height:142" id="docshape837" coordorigin="0,0" coordsize="89,142" path="m77,127l46,127,51,125,53,125,58,123,65,115,67,111,67,106,70,103,70,89,67,84,55,72,51,72,46,70,7,70,7,5,10,2,10,0,77,0,79,2,79,17,24,17,24,55,55,55,63,58,72,63,77,67,82,70,89,84,89,111,84,115,79,125,77,127xm19,72l12,72,10,70,22,70,19,72xm53,142l22,142,17,139,12,139,10,137,7,137,5,135,2,135,2,132,0,130,0,123,2,120,2,118,5,118,7,120,10,120,10,123,17,123,19,125,24,125,26,127,77,127,70,135,65,137,58,139,53,142xe" filled="true" fillcolor="#000000" stroked="false">
                        <v:path arrowok="t"/>
                        <v:fill type="solid"/>
                      </v:shape>
                    </v:group>
                  </w:pict>
                </mc:Fallback>
              </mc:AlternateContent>
            </w:r>
            <w:r>
              <w:rPr>
                <w:rFonts w:ascii="Arial"/>
                <w:position w:val="-2"/>
                <w:sz w:val="14"/>
              </w:rPr>
            </w:r>
          </w:p>
        </w:tc>
        <w:tc>
          <w:tcPr>
            <w:tcW w:w="4829" w:type="dxa"/>
            <w:vMerge w:val="restart"/>
            <w:tcBorders>
              <w:top w:val="single" w:sz="6" w:space="0" w:color="000000"/>
              <w:left w:val="single" w:sz="6" w:space="0" w:color="000000"/>
              <w:bottom w:val="single" w:sz="12" w:space="0" w:color="000000"/>
              <w:right w:val="single" w:sz="6" w:space="0" w:color="000000"/>
            </w:tcBorders>
          </w:tcPr>
          <w:p>
            <w:pPr>
              <w:pStyle w:val="TableParagraph"/>
              <w:spacing w:before="9"/>
              <w:ind w:left="54"/>
              <w:rPr>
                <w:rFonts w:ascii="Arial"/>
                <w:sz w:val="19"/>
              </w:rPr>
            </w:pPr>
            <w:r>
              <w:rPr/>
              <w:drawing>
                <wp:inline distT="0" distB="0" distL="0" distR="0">
                  <wp:extent cx="68675" cy="88487"/>
                  <wp:effectExtent l="0" t="0" r="0" b="0"/>
                  <wp:docPr id="1161" name="Image 1161"/>
                  <wp:cNvGraphicFramePr>
                    <a:graphicFrameLocks/>
                  </wp:cNvGraphicFramePr>
                  <a:graphic>
                    <a:graphicData uri="http://schemas.openxmlformats.org/drawingml/2006/picture">
                      <pic:pic>
                        <pic:nvPicPr>
                          <pic:cNvPr id="1161" name="Image 1161"/>
                          <pic:cNvPicPr/>
                        </pic:nvPicPr>
                        <pic:blipFill>
                          <a:blip r:embed="rId273" cstate="print"/>
                          <a:stretch>
                            <a:fillRect/>
                          </a:stretch>
                        </pic:blipFill>
                        <pic:spPr>
                          <a:xfrm>
                            <a:off x="0" y="0"/>
                            <a:ext cx="68675" cy="88487"/>
                          </a:xfrm>
                          <a:prstGeom prst="rect">
                            <a:avLst/>
                          </a:prstGeom>
                        </pic:spPr>
                      </pic:pic>
                    </a:graphicData>
                  </a:graphic>
                </wp:inline>
              </w:drawing>
            </w:r>
            <w:r>
              <w:rPr/>
            </w:r>
            <w:r>
              <w:rPr>
                <w:rFonts w:ascii="Arial"/>
                <w:color w:val="030303"/>
                <w:w w:val="105"/>
                <w:position w:val="2"/>
                <w:sz w:val="19"/>
              </w:rPr>
              <w:t>iscussed</w:t>
            </w:r>
            <w:r>
              <w:rPr>
                <w:rFonts w:ascii="Arial"/>
                <w:color w:val="030303"/>
                <w:spacing w:val="-3"/>
                <w:w w:val="105"/>
                <w:position w:val="2"/>
                <w:sz w:val="19"/>
              </w:rPr>
              <w:t> </w:t>
            </w:r>
            <w:r>
              <w:rPr>
                <w:rFonts w:ascii="Arial"/>
                <w:color w:val="030303"/>
                <w:w w:val="105"/>
                <w:position w:val="2"/>
                <w:sz w:val="19"/>
              </w:rPr>
              <w:t>the</w:t>
            </w:r>
            <w:r>
              <w:rPr>
                <w:rFonts w:ascii="Arial"/>
                <w:color w:val="030303"/>
                <w:spacing w:val="21"/>
                <w:w w:val="105"/>
                <w:position w:val="2"/>
                <w:sz w:val="19"/>
              </w:rPr>
              <w:t> </w:t>
            </w:r>
            <w:r>
              <w:rPr>
                <w:rFonts w:ascii="Arial"/>
                <w:color w:val="030303"/>
                <w:w w:val="105"/>
                <w:position w:val="2"/>
                <w:sz w:val="19"/>
              </w:rPr>
              <w:t>team</w:t>
            </w:r>
            <w:r>
              <w:rPr>
                <w:rFonts w:ascii="Arial"/>
                <w:color w:val="030303"/>
                <w:spacing w:val="-4"/>
                <w:w w:val="105"/>
                <w:position w:val="2"/>
                <w:sz w:val="19"/>
              </w:rPr>
              <w:t> </w:t>
            </w:r>
            <w:r>
              <w:rPr>
                <w:rFonts w:ascii="Arial"/>
                <w:color w:val="030303"/>
                <w:w w:val="105"/>
                <w:position w:val="2"/>
                <w:sz w:val="19"/>
              </w:rPr>
              <w:t>contract</w:t>
            </w:r>
            <w:r>
              <w:rPr>
                <w:rFonts w:ascii="Arial"/>
                <w:color w:val="030303"/>
                <w:spacing w:val="6"/>
                <w:w w:val="105"/>
                <w:position w:val="2"/>
                <w:sz w:val="19"/>
              </w:rPr>
              <w:t> </w:t>
            </w:r>
            <w:r>
              <w:rPr>
                <w:rFonts w:ascii="Arial"/>
                <w:color w:val="030303"/>
                <w:w w:val="105"/>
                <w:position w:val="2"/>
                <w:sz w:val="19"/>
              </w:rPr>
              <w:t>and</w:t>
            </w:r>
            <w:r>
              <w:rPr>
                <w:rFonts w:ascii="Arial"/>
                <w:color w:val="030303"/>
                <w:spacing w:val="-12"/>
                <w:w w:val="105"/>
                <w:position w:val="2"/>
                <w:sz w:val="19"/>
              </w:rPr>
              <w:t> </w:t>
            </w:r>
            <w:r>
              <w:rPr>
                <w:rFonts w:ascii="Arial"/>
                <w:color w:val="030303"/>
                <w:w w:val="105"/>
                <w:position w:val="2"/>
                <w:sz w:val="19"/>
              </w:rPr>
              <w:t>agreed on</w:t>
            </w:r>
            <w:r>
              <w:rPr>
                <w:rFonts w:ascii="Arial"/>
                <w:color w:val="030303"/>
                <w:spacing w:val="-14"/>
                <w:w w:val="105"/>
                <w:position w:val="2"/>
                <w:sz w:val="19"/>
              </w:rPr>
              <w:t> </w:t>
            </w:r>
            <w:r>
              <w:rPr>
                <w:rFonts w:ascii="Arial"/>
                <w:color w:val="030303"/>
                <w:spacing w:val="-5"/>
                <w:w w:val="105"/>
                <w:position w:val="2"/>
                <w:sz w:val="19"/>
              </w:rPr>
              <w:t>the</w:t>
            </w:r>
          </w:p>
          <w:p>
            <w:pPr>
              <w:pStyle w:val="TableParagraph"/>
              <w:spacing w:before="53"/>
              <w:ind w:left="54"/>
              <w:rPr>
                <w:rFonts w:ascii="Arial"/>
                <w:sz w:val="19"/>
              </w:rPr>
            </w:pPr>
            <w:r>
              <w:rPr/>
              <w:drawing>
                <wp:inline distT="0" distB="0" distL="0" distR="0">
                  <wp:extent cx="90011" cy="67056"/>
                  <wp:effectExtent l="0" t="0" r="0" b="0"/>
                  <wp:docPr id="1162" name="Image 1162"/>
                  <wp:cNvGraphicFramePr>
                    <a:graphicFrameLocks/>
                  </wp:cNvGraphicFramePr>
                  <a:graphic>
                    <a:graphicData uri="http://schemas.openxmlformats.org/drawingml/2006/picture">
                      <pic:pic>
                        <pic:nvPicPr>
                          <pic:cNvPr id="1162" name="Image 1162"/>
                          <pic:cNvPicPr/>
                        </pic:nvPicPr>
                        <pic:blipFill>
                          <a:blip r:embed="rId274" cstate="print"/>
                          <a:stretch>
                            <a:fillRect/>
                          </a:stretch>
                        </pic:blipFill>
                        <pic:spPr>
                          <a:xfrm>
                            <a:off x="0" y="0"/>
                            <a:ext cx="90011" cy="67056"/>
                          </a:xfrm>
                          <a:prstGeom prst="rect">
                            <a:avLst/>
                          </a:prstGeom>
                        </pic:spPr>
                      </pic:pic>
                    </a:graphicData>
                  </a:graphic>
                </wp:inline>
              </w:drawing>
            </w:r>
            <w:r>
              <w:rPr/>
            </w:r>
            <w:r>
              <w:rPr>
                <w:spacing w:val="-20"/>
                <w:position w:val="2"/>
                <w:sz w:val="20"/>
              </w:rPr>
              <w:t> </w:t>
            </w:r>
            <w:r>
              <w:rPr>
                <w:rFonts w:ascii="Arial"/>
                <w:color w:val="030303"/>
                <w:w w:val="105"/>
                <w:position w:val="2"/>
                <w:sz w:val="19"/>
              </w:rPr>
              <w:t>eeting</w:t>
            </w:r>
            <w:r>
              <w:rPr>
                <w:rFonts w:ascii="Arial"/>
                <w:color w:val="030303"/>
                <w:spacing w:val="-1"/>
                <w:w w:val="105"/>
                <w:position w:val="2"/>
                <w:sz w:val="19"/>
              </w:rPr>
              <w:t> </w:t>
            </w:r>
            <w:r>
              <w:rPr>
                <w:rFonts w:ascii="Arial"/>
                <w:color w:val="030303"/>
                <w:w w:val="110"/>
                <w:position w:val="2"/>
                <w:sz w:val="19"/>
              </w:rPr>
              <w:t>times.</w:t>
            </w:r>
          </w:p>
        </w:tc>
        <w:tc>
          <w:tcPr>
            <w:tcW w:w="1135" w:type="dxa"/>
            <w:tcBorders>
              <w:top w:val="single" w:sz="6" w:space="0" w:color="000000"/>
              <w:left w:val="single" w:sz="6" w:space="0" w:color="000000"/>
              <w:bottom w:val="nil"/>
              <w:right w:val="single" w:sz="4" w:space="0" w:color="000000"/>
            </w:tcBorders>
          </w:tcPr>
          <w:p>
            <w:pPr>
              <w:pStyle w:val="TableParagraph"/>
              <w:spacing w:line="184" w:lineRule="exact" w:before="146"/>
              <w:ind w:left="37"/>
              <w:rPr>
                <w:rFonts w:ascii="Arial"/>
                <w:b/>
                <w:sz w:val="19"/>
              </w:rPr>
            </w:pPr>
            <w:r>
              <w:rPr/>
              <w:drawing>
                <wp:inline distT="0" distB="0" distL="0" distR="0">
                  <wp:extent cx="76295" cy="90011"/>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275" cstate="print"/>
                          <a:stretch>
                            <a:fillRect/>
                          </a:stretch>
                        </pic:blipFill>
                        <pic:spPr>
                          <a:xfrm>
                            <a:off x="0" y="0"/>
                            <a:ext cx="76295" cy="90011"/>
                          </a:xfrm>
                          <a:prstGeom prst="rect">
                            <a:avLst/>
                          </a:prstGeom>
                        </pic:spPr>
                      </pic:pic>
                    </a:graphicData>
                  </a:graphic>
                </wp:inline>
              </w:drawing>
            </w:r>
            <w:r>
              <w:rPr/>
            </w:r>
            <w:r>
              <w:rPr>
                <w:rFonts w:ascii="Arial"/>
                <w:b/>
                <w:color w:val="030303"/>
                <w:spacing w:val="-5"/>
                <w:w w:val="90"/>
                <w:position w:val="2"/>
                <w:sz w:val="19"/>
              </w:rPr>
              <w:t>LL</w:t>
            </w:r>
          </w:p>
        </w:tc>
        <w:tc>
          <w:tcPr>
            <w:tcW w:w="1279" w:type="dxa"/>
            <w:tcBorders>
              <w:top w:val="single" w:sz="6" w:space="0" w:color="000000"/>
              <w:left w:val="single" w:sz="4" w:space="0" w:color="000000"/>
              <w:bottom w:val="nil"/>
              <w:right w:val="single" w:sz="6" w:space="0" w:color="000000"/>
            </w:tcBorders>
          </w:tcPr>
          <w:p>
            <w:pPr>
              <w:pStyle w:val="TableParagraph"/>
              <w:spacing w:line="182" w:lineRule="exact" w:before="149"/>
              <w:ind w:left="54"/>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280" w:type="dxa"/>
            <w:vMerge w:val="restart"/>
            <w:tcBorders>
              <w:top w:val="single" w:sz="6" w:space="0" w:color="000000"/>
              <w:left w:val="single" w:sz="6" w:space="0" w:color="000000"/>
              <w:bottom w:val="single" w:sz="12" w:space="0" w:color="000000"/>
              <w:right w:val="single" w:sz="12" w:space="0" w:color="000000"/>
            </w:tcBorders>
          </w:tcPr>
          <w:p>
            <w:pPr>
              <w:pStyle w:val="TableParagraph"/>
              <w:spacing w:before="146"/>
              <w:ind w:left="47"/>
              <w:rPr>
                <w:rFonts w:ascii="Arial"/>
                <w:sz w:val="19"/>
              </w:rPr>
            </w:pPr>
            <w:r>
              <w:rPr/>
              <w:drawing>
                <wp:inline distT="0" distB="0" distL="0" distR="0">
                  <wp:extent cx="79343" cy="91535"/>
                  <wp:effectExtent l="0" t="0" r="0" b="0"/>
                  <wp:docPr id="1164" name="Image 1164"/>
                  <wp:cNvGraphicFramePr>
                    <a:graphicFrameLocks/>
                  </wp:cNvGraphicFramePr>
                  <a:graphic>
                    <a:graphicData uri="http://schemas.openxmlformats.org/drawingml/2006/picture">
                      <pic:pic>
                        <pic:nvPicPr>
                          <pic:cNvPr id="1164" name="Image 1164"/>
                          <pic:cNvPicPr/>
                        </pic:nvPicPr>
                        <pic:blipFill>
                          <a:blip r:embed="rId276" cstate="print"/>
                          <a:stretch>
                            <a:fillRect/>
                          </a:stretch>
                        </pic:blipFill>
                        <pic:spPr>
                          <a:xfrm>
                            <a:off x="0" y="0"/>
                            <a:ext cx="79343" cy="91535"/>
                          </a:xfrm>
                          <a:prstGeom prst="rect">
                            <a:avLst/>
                          </a:prstGeom>
                        </pic:spPr>
                      </pic:pic>
                    </a:graphicData>
                  </a:graphic>
                </wp:inline>
              </w:drawing>
            </w:r>
            <w:r>
              <w:rPr/>
            </w:r>
            <w:r>
              <w:rPr>
                <w:spacing w:val="-20"/>
                <w:position w:val="2"/>
                <w:sz w:val="20"/>
              </w:rPr>
              <w:t> </w:t>
            </w:r>
            <w:r>
              <w:rPr>
                <w:rFonts w:ascii="Arial"/>
                <w:color w:val="030303"/>
                <w:w w:val="105"/>
                <w:position w:val="2"/>
                <w:sz w:val="19"/>
              </w:rPr>
              <w:t>pen</w:t>
            </w:r>
          </w:p>
        </w:tc>
      </w:tr>
      <w:tr>
        <w:trPr>
          <w:trHeight w:val="156" w:hRule="atLeast"/>
        </w:trPr>
        <w:tc>
          <w:tcPr>
            <w:tcW w:w="509" w:type="dxa"/>
            <w:vMerge/>
            <w:tcBorders>
              <w:top w:val="nil"/>
              <w:left w:val="single" w:sz="12" w:space="0" w:color="000000"/>
              <w:bottom w:val="single" w:sz="12" w:space="0" w:color="000000"/>
              <w:right w:val="single" w:sz="6" w:space="0" w:color="000000"/>
            </w:tcBorders>
          </w:tcPr>
          <w:p>
            <w:pPr>
              <w:rPr>
                <w:sz w:val="2"/>
                <w:szCs w:val="2"/>
              </w:rPr>
            </w:pPr>
          </w:p>
        </w:tc>
        <w:tc>
          <w:tcPr>
            <w:tcW w:w="4829" w:type="dxa"/>
            <w:vMerge/>
            <w:tcBorders>
              <w:top w:val="nil"/>
              <w:left w:val="single" w:sz="6" w:space="0" w:color="000000"/>
              <w:bottom w:val="single" w:sz="12" w:space="0" w:color="000000"/>
              <w:right w:val="single" w:sz="6" w:space="0" w:color="000000"/>
            </w:tcBorders>
          </w:tcPr>
          <w:p>
            <w:pPr>
              <w:rPr>
                <w:sz w:val="2"/>
                <w:szCs w:val="2"/>
              </w:rPr>
            </w:pPr>
          </w:p>
        </w:tc>
        <w:tc>
          <w:tcPr>
            <w:tcW w:w="2414" w:type="dxa"/>
            <w:gridSpan w:val="2"/>
            <w:tcBorders>
              <w:top w:val="nil"/>
              <w:left w:val="single" w:sz="6" w:space="0" w:color="000000"/>
              <w:bottom w:val="single" w:sz="12" w:space="0" w:color="000000"/>
              <w:right w:val="single" w:sz="6" w:space="0" w:color="000000"/>
            </w:tcBorders>
          </w:tcPr>
          <w:p>
            <w:pPr>
              <w:pStyle w:val="TableParagraph"/>
              <w:rPr>
                <w:sz w:val="10"/>
              </w:rPr>
            </w:pPr>
          </w:p>
        </w:tc>
        <w:tc>
          <w:tcPr>
            <w:tcW w:w="1280" w:type="dxa"/>
            <w:vMerge/>
            <w:tcBorders>
              <w:top w:val="nil"/>
              <w:left w:val="single" w:sz="6" w:space="0" w:color="000000"/>
              <w:bottom w:val="single" w:sz="12" w:space="0" w:color="000000"/>
              <w:right w:val="single" w:sz="12" w:space="0" w:color="000000"/>
            </w:tcBorders>
          </w:tcPr>
          <w:p>
            <w:pPr>
              <w:rPr>
                <w:sz w:val="2"/>
                <w:szCs w:val="2"/>
              </w:rPr>
            </w:pPr>
          </w:p>
        </w:tc>
      </w:tr>
    </w:tbl>
    <w:p>
      <w:pPr>
        <w:spacing w:after="0"/>
        <w:rPr>
          <w:sz w:val="2"/>
          <w:szCs w:val="2"/>
        </w:rPr>
        <w:sectPr>
          <w:pgSz w:w="11910" w:h="16840"/>
          <w:pgMar w:header="658" w:footer="1385" w:top="128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1"/>
          <w:w w:val="105"/>
          <w:sz w:val="19"/>
        </w:rPr>
        <w:t> </w:t>
      </w:r>
      <w:r>
        <w:rPr>
          <w:rFonts w:ascii="Arial"/>
          <w:color w:val="030303"/>
          <w:w w:val="105"/>
          <w:sz w:val="19"/>
        </w:rPr>
        <w:t>26</w:t>
      </w:r>
      <w:r>
        <w:rPr>
          <w:rFonts w:ascii="Arial"/>
          <w:color w:val="030303"/>
          <w:spacing w:val="-6"/>
          <w:w w:val="105"/>
          <w:sz w:val="19"/>
        </w:rPr>
        <w:t> </w:t>
      </w:r>
      <w:r>
        <w:rPr>
          <w:rFonts w:ascii="Arial"/>
          <w:color w:val="030303"/>
          <w:w w:val="105"/>
          <w:sz w:val="19"/>
        </w:rPr>
        <w:t>November</w:t>
      </w:r>
      <w:r>
        <w:rPr>
          <w:rFonts w:ascii="Arial"/>
          <w:color w:val="030303"/>
          <w:spacing w:val="10"/>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2"/>
          <w:w w:val="105"/>
          <w:sz w:val="19"/>
        </w:rPr>
        <w:t> </w:t>
      </w:r>
      <w:r>
        <w:rPr>
          <w:rFonts w:ascii="Arial"/>
          <w:color w:val="030303"/>
          <w:w w:val="105"/>
          <w:sz w:val="19"/>
        </w:rPr>
        <w:t>8:00-9:30</w:t>
      </w:r>
      <w:r>
        <w:rPr>
          <w:rFonts w:ascii="Arial"/>
          <w:color w:val="030303"/>
          <w:spacing w:val="-8"/>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9"/>
          <w:sz w:val="19"/>
        </w:rPr>
        <w:t> </w:t>
      </w:r>
      <w:r>
        <w:rPr>
          <w:rFonts w:ascii="Arial"/>
          <w:color w:val="030303"/>
          <w:sz w:val="19"/>
        </w:rPr>
        <w:t>Google</w:t>
      </w:r>
      <w:r>
        <w:rPr>
          <w:rFonts w:ascii="Arial"/>
          <w:color w:val="030303"/>
          <w:spacing w:val="21"/>
          <w:sz w:val="19"/>
        </w:rPr>
        <w:t> </w:t>
      </w:r>
      <w:r>
        <w:rPr>
          <w:rFonts w:ascii="Arial"/>
          <w:color w:val="030303"/>
          <w:spacing w:val="-4"/>
          <w:sz w:val="19"/>
        </w:rPr>
        <w:t>Meet</w:t>
      </w:r>
    </w:p>
    <w:p>
      <w:pPr>
        <w:spacing w:line="300" w:lineRule="auto" w:before="45"/>
        <w:ind w:left="845" w:right="837"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3"/>
          <w:w w:val="105"/>
          <w:sz w:val="19"/>
        </w:rPr>
        <w:t> </w:t>
      </w:r>
      <w:r>
        <w:rPr>
          <w:rFonts w:ascii="Arial"/>
          <w:color w:val="030303"/>
          <w:w w:val="105"/>
          <w:sz w:val="19"/>
        </w:rPr>
        <w:t>Fernando,</w:t>
      </w:r>
      <w:r>
        <w:rPr>
          <w:rFonts w:ascii="Arial"/>
          <w:color w:val="030303"/>
          <w:spacing w:val="-13"/>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2"/>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spacing w:before="55"/>
        <w:ind w:left="846" w:right="0" w:firstLine="0"/>
        <w:jc w:val="left"/>
        <w:rPr>
          <w:rFonts w:ascii="Arial"/>
          <w:sz w:val="19"/>
        </w:rPr>
      </w:pPr>
      <w:r>
        <w:rPr>
          <w:rFonts w:ascii="Arial"/>
          <w:color w:val="030303"/>
          <w:w w:val="105"/>
          <w:sz w:val="19"/>
        </w:rPr>
        <w:t>Action</w:t>
      </w:r>
      <w:r>
        <w:rPr>
          <w:rFonts w:ascii="Arial"/>
          <w:color w:val="030303"/>
          <w:spacing w:val="14"/>
          <w:w w:val="105"/>
          <w:sz w:val="19"/>
        </w:rPr>
        <w:t> </w:t>
      </w:r>
      <w:r>
        <w:rPr>
          <w:rFonts w:ascii="Arial"/>
          <w:color w:val="030303"/>
          <w:spacing w:val="-4"/>
          <w:w w:val="105"/>
          <w:sz w:val="19"/>
        </w:rPr>
        <w:t>List</w:t>
      </w:r>
    </w:p>
    <w:p>
      <w:pPr>
        <w:spacing w:before="46"/>
        <w:ind w:left="843" w:right="0" w:firstLine="0"/>
        <w:jc w:val="left"/>
        <w:rPr>
          <w:rFonts w:ascii="Arial"/>
          <w:sz w:val="19"/>
        </w:rPr>
      </w:pPr>
      <w:r>
        <w:rPr>
          <w:rFonts w:ascii="Arial"/>
          <w:color w:val="030303"/>
          <w:w w:val="105"/>
          <w:sz w:val="19"/>
        </w:rPr>
        <w:t>Items</w:t>
      </w:r>
      <w:r>
        <w:rPr>
          <w:rFonts w:ascii="Arial"/>
          <w:color w:val="030303"/>
          <w:spacing w:val="-2"/>
          <w:w w:val="105"/>
          <w:sz w:val="19"/>
        </w:rPr>
        <w:t> </w:t>
      </w:r>
      <w:r>
        <w:rPr>
          <w:rFonts w:ascii="Arial"/>
          <w:color w:val="030303"/>
          <w:w w:val="105"/>
          <w:sz w:val="19"/>
        </w:rPr>
        <w:t>on</w:t>
      </w:r>
      <w:r>
        <w:rPr>
          <w:rFonts w:ascii="Arial"/>
          <w:color w:val="030303"/>
          <w:spacing w:val="-6"/>
          <w:w w:val="105"/>
          <w:sz w:val="19"/>
        </w:rPr>
        <w:t> </w:t>
      </w:r>
      <w:r>
        <w:rPr>
          <w:rFonts w:ascii="Arial"/>
          <w:color w:val="030303"/>
          <w:w w:val="105"/>
          <w:sz w:val="19"/>
        </w:rPr>
        <w:t>the</w:t>
      </w:r>
      <w:r>
        <w:rPr>
          <w:rFonts w:ascii="Arial"/>
          <w:color w:val="030303"/>
          <w:spacing w:val="18"/>
          <w:w w:val="105"/>
          <w:sz w:val="19"/>
        </w:rPr>
        <w:t> </w:t>
      </w:r>
      <w:r>
        <w:rPr>
          <w:rFonts w:ascii="Arial"/>
          <w:color w:val="030303"/>
          <w:w w:val="105"/>
          <w:sz w:val="19"/>
        </w:rPr>
        <w:t>action</w:t>
      </w:r>
      <w:r>
        <w:rPr>
          <w:rFonts w:ascii="Arial"/>
          <w:color w:val="030303"/>
          <w:spacing w:val="9"/>
          <w:w w:val="105"/>
          <w:sz w:val="19"/>
        </w:rPr>
        <w:t> </w:t>
      </w:r>
      <w:r>
        <w:rPr>
          <w:rFonts w:ascii="Arial"/>
          <w:color w:val="030303"/>
          <w:w w:val="105"/>
          <w:sz w:val="19"/>
        </w:rPr>
        <w:t>list</w:t>
      </w:r>
      <w:r>
        <w:rPr>
          <w:rFonts w:ascii="Arial"/>
          <w:color w:val="030303"/>
          <w:spacing w:val="6"/>
          <w:w w:val="105"/>
          <w:sz w:val="19"/>
        </w:rPr>
        <w:t> </w:t>
      </w:r>
      <w:r>
        <w:rPr>
          <w:rFonts w:ascii="Arial"/>
          <w:color w:val="030303"/>
          <w:w w:val="105"/>
          <w:sz w:val="19"/>
        </w:rPr>
        <w:t>were</w:t>
      </w:r>
      <w:r>
        <w:rPr>
          <w:rFonts w:ascii="Arial"/>
          <w:color w:val="030303"/>
          <w:spacing w:val="-1"/>
          <w:w w:val="105"/>
          <w:sz w:val="19"/>
        </w:rPr>
        <w:t> </w:t>
      </w:r>
      <w:r>
        <w:rPr>
          <w:rFonts w:ascii="Arial"/>
          <w:color w:val="030303"/>
          <w:w w:val="105"/>
          <w:sz w:val="19"/>
        </w:rPr>
        <w:t>completed</w:t>
      </w:r>
      <w:r>
        <w:rPr>
          <w:rFonts w:ascii="Arial"/>
          <w:color w:val="030303"/>
          <w:spacing w:val="18"/>
          <w:w w:val="105"/>
          <w:sz w:val="19"/>
        </w:rPr>
        <w:t> </w:t>
      </w:r>
      <w:r>
        <w:rPr>
          <w:rFonts w:ascii="Arial"/>
          <w:color w:val="030303"/>
          <w:w w:val="105"/>
          <w:sz w:val="19"/>
        </w:rPr>
        <w:t>or</w:t>
      </w:r>
      <w:r>
        <w:rPr>
          <w:rFonts w:ascii="Arial"/>
          <w:color w:val="030303"/>
          <w:spacing w:val="9"/>
          <w:w w:val="105"/>
          <w:sz w:val="19"/>
        </w:rPr>
        <w:t> </w:t>
      </w:r>
      <w:r>
        <w:rPr>
          <w:rFonts w:ascii="Arial"/>
          <w:color w:val="030303"/>
          <w:w w:val="105"/>
          <w:sz w:val="19"/>
        </w:rPr>
        <w:t>progressing</w:t>
      </w:r>
      <w:r>
        <w:rPr>
          <w:rFonts w:ascii="Arial"/>
          <w:color w:val="030303"/>
          <w:spacing w:val="-1"/>
          <w:w w:val="105"/>
          <w:sz w:val="19"/>
        </w:rPr>
        <w:t> </w:t>
      </w:r>
      <w:r>
        <w:rPr>
          <w:rFonts w:ascii="Arial"/>
          <w:color w:val="030303"/>
          <w:w w:val="105"/>
          <w:sz w:val="19"/>
        </w:rPr>
        <w:t>as</w:t>
      </w:r>
      <w:r>
        <w:rPr>
          <w:rFonts w:ascii="Arial"/>
          <w:color w:val="030303"/>
          <w:spacing w:val="-1"/>
          <w:w w:val="105"/>
          <w:sz w:val="19"/>
        </w:rPr>
        <w:t> </w:t>
      </w:r>
      <w:r>
        <w:rPr>
          <w:rFonts w:ascii="Arial"/>
          <w:color w:val="030303"/>
          <w:spacing w:val="-2"/>
          <w:w w:val="105"/>
          <w:sz w:val="19"/>
        </w:rPr>
        <w:t>follows:</w:t>
      </w:r>
    </w:p>
    <w:p>
      <w:pPr>
        <w:spacing w:line="295" w:lineRule="auto" w:before="51"/>
        <w:ind w:left="843" w:right="3688" w:firstLine="0"/>
        <w:jc w:val="left"/>
        <w:rPr>
          <w:rFonts w:ascii="Arial"/>
          <w:sz w:val="19"/>
        </w:rPr>
      </w:pPr>
      <w:r>
        <w:rPr>
          <w:rFonts w:ascii="Arial"/>
          <w:color w:val="030303"/>
          <w:w w:val="105"/>
          <w:sz w:val="19"/>
        </w:rPr>
        <w:t>Item</w:t>
      </w:r>
      <w:r>
        <w:rPr>
          <w:rFonts w:ascii="Arial"/>
          <w:color w:val="030303"/>
          <w:spacing w:val="-14"/>
          <w:w w:val="105"/>
          <w:sz w:val="19"/>
        </w:rPr>
        <w:t> </w:t>
      </w:r>
      <w:r>
        <w:rPr>
          <w:rFonts w:ascii="Arial"/>
          <w:color w:val="030303"/>
          <w:w w:val="105"/>
          <w:sz w:val="19"/>
        </w:rPr>
        <w:t>1:</w:t>
      </w:r>
      <w:r>
        <w:rPr>
          <w:rFonts w:ascii="Arial"/>
          <w:color w:val="030303"/>
          <w:spacing w:val="-14"/>
          <w:w w:val="105"/>
          <w:sz w:val="19"/>
        </w:rPr>
        <w:t> </w:t>
      </w:r>
      <w:r>
        <w:rPr>
          <w:rFonts w:ascii="Arial"/>
          <w:color w:val="030303"/>
          <w:w w:val="105"/>
          <w:sz w:val="19"/>
        </w:rPr>
        <w:t>Discussed possible</w:t>
      </w:r>
      <w:r>
        <w:rPr>
          <w:rFonts w:ascii="Arial"/>
          <w:color w:val="030303"/>
          <w:spacing w:val="-4"/>
          <w:w w:val="105"/>
          <w:sz w:val="19"/>
        </w:rPr>
        <w:t> </w:t>
      </w:r>
      <w:r>
        <w:rPr>
          <w:rFonts w:ascii="Arial"/>
          <w:color w:val="030303"/>
          <w:w w:val="105"/>
          <w:sz w:val="19"/>
        </w:rPr>
        <w:t>problems</w:t>
      </w:r>
      <w:r>
        <w:rPr>
          <w:rFonts w:ascii="Arial"/>
          <w:color w:val="030303"/>
          <w:spacing w:val="-5"/>
          <w:w w:val="105"/>
          <w:sz w:val="19"/>
        </w:rPr>
        <w:t> </w:t>
      </w:r>
      <w:r>
        <w:rPr>
          <w:rFonts w:ascii="Arial"/>
          <w:color w:val="030303"/>
          <w:w w:val="105"/>
          <w:sz w:val="19"/>
        </w:rPr>
        <w:t>in</w:t>
      </w:r>
      <w:r>
        <w:rPr>
          <w:rFonts w:ascii="Arial"/>
          <w:color w:val="030303"/>
          <w:spacing w:val="-8"/>
          <w:w w:val="105"/>
          <w:sz w:val="19"/>
        </w:rPr>
        <w:t> </w:t>
      </w:r>
      <w:r>
        <w:rPr>
          <w:rFonts w:ascii="Arial"/>
          <w:color w:val="030303"/>
          <w:w w:val="105"/>
          <w:sz w:val="19"/>
        </w:rPr>
        <w:t>the chosen</w:t>
      </w:r>
      <w:r>
        <w:rPr>
          <w:rFonts w:ascii="Arial"/>
          <w:color w:val="030303"/>
          <w:spacing w:val="-3"/>
          <w:w w:val="105"/>
          <w:sz w:val="19"/>
        </w:rPr>
        <w:t> </w:t>
      </w:r>
      <w:r>
        <w:rPr>
          <w:rFonts w:ascii="Arial"/>
          <w:color w:val="030303"/>
          <w:w w:val="105"/>
          <w:sz w:val="19"/>
        </w:rPr>
        <w:t>domain.</w:t>
      </w:r>
      <w:r>
        <w:rPr>
          <w:rFonts w:ascii="Arial"/>
          <w:color w:val="030303"/>
          <w:spacing w:val="-8"/>
          <w:w w:val="105"/>
          <w:sz w:val="19"/>
        </w:rPr>
        <w:t> </w:t>
      </w:r>
      <w:r>
        <w:rPr>
          <w:rFonts w:ascii="Arial"/>
          <w:color w:val="030303"/>
          <w:w w:val="105"/>
          <w:sz w:val="19"/>
        </w:rPr>
        <w:t>Status:</w:t>
      </w:r>
      <w:r>
        <w:rPr>
          <w:rFonts w:ascii="Arial"/>
          <w:color w:val="030303"/>
          <w:spacing w:val="-3"/>
          <w:w w:val="105"/>
          <w:sz w:val="19"/>
        </w:rPr>
        <w:t> </w:t>
      </w:r>
      <w:r>
        <w:rPr>
          <w:rFonts w:ascii="Arial"/>
          <w:color w:val="030303"/>
          <w:w w:val="105"/>
          <w:sz w:val="19"/>
        </w:rPr>
        <w:t>Closed Item 2: Discussed possible solutions(Project</w:t>
      </w:r>
      <w:r>
        <w:rPr>
          <w:rFonts w:ascii="Arial"/>
          <w:color w:val="030303"/>
          <w:spacing w:val="-3"/>
          <w:w w:val="105"/>
          <w:sz w:val="19"/>
        </w:rPr>
        <w:t> </w:t>
      </w:r>
      <w:r>
        <w:rPr>
          <w:rFonts w:ascii="Arial"/>
          <w:color w:val="030303"/>
          <w:w w:val="105"/>
          <w:sz w:val="19"/>
        </w:rPr>
        <w:t>Topic). Status Open</w:t>
      </w:r>
    </w:p>
    <w:p>
      <w:pPr>
        <w:pStyle w:val="BodyText"/>
        <w:spacing w:before="51"/>
        <w:rPr>
          <w:rFonts w:ascii="Arial"/>
          <w:sz w:val="19"/>
        </w:rPr>
      </w:pPr>
    </w:p>
    <w:p>
      <w:pPr>
        <w:spacing w:before="0"/>
        <w:ind w:left="845" w:right="0" w:firstLine="0"/>
        <w:jc w:val="left"/>
        <w:rPr>
          <w:rFonts w:ascii="Arial"/>
          <w:sz w:val="19"/>
        </w:rPr>
      </w:pPr>
      <w:r>
        <w:rPr>
          <w:rFonts w:ascii="Arial"/>
          <w:color w:val="030303"/>
          <w:spacing w:val="-2"/>
          <w:w w:val="105"/>
          <w:sz w:val="19"/>
        </w:rPr>
        <w:t>General</w:t>
      </w:r>
    </w:p>
    <w:p>
      <w:pPr>
        <w:pStyle w:val="BodyText"/>
        <w:spacing w:before="101"/>
        <w:rPr>
          <w:rFonts w:ascii="Arial"/>
          <w:sz w:val="19"/>
        </w:rPr>
      </w:pPr>
    </w:p>
    <w:p>
      <w:pPr>
        <w:spacing w:before="0"/>
        <w:ind w:left="848" w:right="0" w:firstLine="0"/>
        <w:jc w:val="left"/>
        <w:rPr>
          <w:rFonts w:ascii="Arial"/>
          <w:sz w:val="19"/>
        </w:rPr>
      </w:pPr>
      <w:r>
        <w:rPr>
          <w:rFonts w:ascii="Arial"/>
          <w:color w:val="030303"/>
          <w:w w:val="105"/>
          <w:sz w:val="19"/>
        </w:rPr>
        <w:t>Where</w:t>
      </w:r>
      <w:r>
        <w:rPr>
          <w:rFonts w:ascii="Arial"/>
          <w:color w:val="030303"/>
          <w:spacing w:val="-6"/>
          <w:w w:val="105"/>
          <w:sz w:val="19"/>
        </w:rPr>
        <w:t> </w:t>
      </w:r>
      <w:r>
        <w:rPr>
          <w:rFonts w:ascii="Arial"/>
          <w:color w:val="030303"/>
          <w:w w:val="105"/>
          <w:sz w:val="19"/>
        </w:rPr>
        <w:t>To</w:t>
      </w:r>
      <w:r>
        <w:rPr>
          <w:rFonts w:ascii="Arial"/>
          <w:color w:val="030303"/>
          <w:spacing w:val="-5"/>
          <w:w w:val="105"/>
          <w:sz w:val="19"/>
        </w:rPr>
        <w:t> </w:t>
      </w:r>
      <w:r>
        <w:rPr>
          <w:rFonts w:ascii="Arial"/>
          <w:color w:val="030303"/>
          <w:w w:val="105"/>
          <w:sz w:val="19"/>
        </w:rPr>
        <w:t>From</w:t>
      </w:r>
      <w:r>
        <w:rPr>
          <w:rFonts w:ascii="Arial"/>
          <w:color w:val="030303"/>
          <w:spacing w:val="-6"/>
          <w:w w:val="105"/>
          <w:sz w:val="19"/>
        </w:rPr>
        <w:t> </w:t>
      </w:r>
      <w:r>
        <w:rPr>
          <w:rFonts w:ascii="Arial"/>
          <w:color w:val="030303"/>
          <w:spacing w:val="-4"/>
          <w:w w:val="105"/>
          <w:sz w:val="19"/>
        </w:rPr>
        <w:t>Here</w:t>
      </w:r>
    </w:p>
    <w:p>
      <w:pPr>
        <w:spacing w:line="295" w:lineRule="auto" w:before="51"/>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2"/>
        <w:rPr>
          <w:rFonts w:ascii="Arial"/>
          <w:sz w:val="20"/>
        </w:rPr>
      </w:pPr>
    </w:p>
    <w:tbl>
      <w:tblPr>
        <w:tblW w:w="0" w:type="auto"/>
        <w:jc w:val="left"/>
        <w:tblInd w:w="13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33"/>
        <w:gridCol w:w="4831"/>
        <w:gridCol w:w="1146"/>
        <w:gridCol w:w="1266"/>
        <w:gridCol w:w="1271"/>
      </w:tblGrid>
      <w:tr>
        <w:trPr>
          <w:trHeight w:val="417" w:hRule="atLeast"/>
        </w:trPr>
        <w:tc>
          <w:tcPr>
            <w:tcW w:w="533" w:type="dxa"/>
            <w:tcBorders>
              <w:left w:val="nil"/>
              <w:bottom w:val="single" w:sz="6" w:space="0" w:color="000000"/>
              <w:right w:val="nil"/>
            </w:tcBorders>
            <w:shd w:val="clear" w:color="auto" w:fill="FF0000"/>
          </w:tcPr>
          <w:p>
            <w:pPr>
              <w:pStyle w:val="TableParagraph"/>
              <w:spacing w:before="10"/>
              <w:rPr>
                <w:rFonts w:ascii="Arial"/>
                <w:sz w:val="11"/>
              </w:rPr>
            </w:pPr>
          </w:p>
          <w:p>
            <w:pPr>
              <w:pStyle w:val="TableParagraph"/>
              <w:spacing w:line="141" w:lineRule="exact"/>
              <w:ind w:left="57"/>
              <w:rPr>
                <w:rFonts w:ascii="Arial"/>
                <w:sz w:val="14"/>
              </w:rPr>
            </w:pPr>
            <w:r>
              <w:rPr>
                <w:rFonts w:ascii="Arial"/>
                <w:position w:val="-2"/>
                <w:sz w:val="14"/>
              </w:rPr>
              <mc:AlternateContent>
                <mc:Choice Requires="wps">
                  <w:drawing>
                    <wp:inline distT="0" distB="0" distL="0" distR="0">
                      <wp:extent cx="100965" cy="90170"/>
                      <wp:effectExtent l="0" t="0" r="0" b="5080"/>
                      <wp:docPr id="1169" name="Group 1169"/>
                      <wp:cNvGraphicFramePr>
                        <a:graphicFrameLocks/>
                      </wp:cNvGraphicFramePr>
                      <a:graphic>
                        <a:graphicData uri="http://schemas.microsoft.com/office/word/2010/wordprocessingGroup">
                          <wpg:wgp>
                            <wpg:cNvPr id="1169" name="Group 1169"/>
                            <wpg:cNvGrpSpPr/>
                            <wpg:grpSpPr>
                              <a:xfrm>
                                <a:off x="0" y="0"/>
                                <a:ext cx="100965" cy="90170"/>
                                <a:chExt cx="100965" cy="90170"/>
                              </a:xfrm>
                            </wpg:grpSpPr>
                            <wps:wsp>
                              <wps:cNvPr id="1170" name="Graphic 1170"/>
                              <wps:cNvSpPr/>
                              <wps:spPr>
                                <a:xfrm>
                                  <a:off x="0" y="0"/>
                                  <a:ext cx="7620" cy="1905"/>
                                </a:xfrm>
                                <a:custGeom>
                                  <a:avLst/>
                                  <a:gdLst/>
                                  <a:ahLst/>
                                  <a:cxnLst/>
                                  <a:rect l="l" t="t" r="r" b="b"/>
                                  <a:pathLst>
                                    <a:path w="7620" h="1905">
                                      <a:moveTo>
                                        <a:pt x="7620" y="1524"/>
                                      </a:moveTo>
                                      <a:lnTo>
                                        <a:pt x="0" y="1524"/>
                                      </a:lnTo>
                                      <a:lnTo>
                                        <a:pt x="1524" y="0"/>
                                      </a:lnTo>
                                      <a:lnTo>
                                        <a:pt x="6096" y="0"/>
                                      </a:lnTo>
                                      <a:lnTo>
                                        <a:pt x="7620" y="1524"/>
                                      </a:lnTo>
                                      <a:close/>
                                    </a:path>
                                  </a:pathLst>
                                </a:custGeom>
                                <a:solidFill>
                                  <a:srgbClr val="000000"/>
                                </a:solidFill>
                              </wps:spPr>
                              <wps:bodyPr wrap="square" lIns="0" tIns="0" rIns="0" bIns="0" rtlCol="0">
                                <a:prstTxWarp prst="textNoShape">
                                  <a:avLst/>
                                </a:prstTxWarp>
                                <a:noAutofit/>
                              </wps:bodyPr>
                            </wps:wsp>
                            <pic:pic>
                              <pic:nvPicPr>
                                <pic:cNvPr id="1171" name="Image 1171"/>
                                <pic:cNvPicPr/>
                              </pic:nvPicPr>
                              <pic:blipFill>
                                <a:blip r:embed="rId279" cstate="print"/>
                                <a:stretch>
                                  <a:fillRect/>
                                </a:stretch>
                              </pic:blipFill>
                              <pic:spPr>
                                <a:xfrm>
                                  <a:off x="33623" y="1524"/>
                                  <a:ext cx="67151" cy="88487"/>
                                </a:xfrm>
                                <a:prstGeom prst="rect">
                                  <a:avLst/>
                                </a:prstGeom>
                              </pic:spPr>
                            </pic:pic>
                          </wpg:wgp>
                        </a:graphicData>
                      </a:graphic>
                    </wp:inline>
                  </w:drawing>
                </mc:Choice>
                <mc:Fallback>
                  <w:pict>
                    <v:group style="width:7.95pt;height:7.1pt;mso-position-horizontal-relative:char;mso-position-vertical-relative:line" id="docshapegroup841" coordorigin="0,0" coordsize="159,142">
                      <v:shape style="position:absolute;left:0;top:0;width:12;height:3" id="docshape842" coordorigin="0,0" coordsize="12,3" path="m12,2l0,2,2,0,10,0,12,2xe" filled="true" fillcolor="#000000" stroked="false">
                        <v:path arrowok="t"/>
                        <v:fill type="solid"/>
                      </v:shape>
                      <v:shape style="position:absolute;left:52;top:2;width:106;height:140" type="#_x0000_t75" id="docshape843" stroked="false">
                        <v:imagedata r:id="rId279" o:title=""/>
                      </v:shape>
                    </v:group>
                  </w:pict>
                </mc:Fallback>
              </mc:AlternateContent>
            </w:r>
            <w:r>
              <w:rPr>
                <w:rFonts w:ascii="Arial"/>
                <w:position w:val="-2"/>
                <w:sz w:val="14"/>
              </w:rPr>
            </w:r>
          </w:p>
        </w:tc>
        <w:tc>
          <w:tcPr>
            <w:tcW w:w="4831" w:type="dxa"/>
            <w:tcBorders>
              <w:left w:val="nil"/>
              <w:bottom w:val="single" w:sz="6" w:space="0" w:color="000000"/>
              <w:right w:val="nil"/>
            </w:tcBorders>
            <w:shd w:val="clear" w:color="auto" w:fill="FF0000"/>
          </w:tcPr>
          <w:p>
            <w:pPr>
              <w:pStyle w:val="TableParagraph"/>
              <w:spacing w:before="104"/>
              <w:ind w:left="9"/>
              <w:rPr>
                <w:rFonts w:ascii="Arial"/>
                <w:sz w:val="19"/>
              </w:rPr>
            </w:pPr>
            <w:r>
              <w:rPr>
                <w:rFonts w:ascii="Arial"/>
                <w:color w:val="030303"/>
                <w:spacing w:val="-2"/>
                <w:w w:val="130"/>
                <w:sz w:val="19"/>
              </w:rPr>
              <w:t>fction</w:t>
            </w:r>
          </w:p>
        </w:tc>
        <w:tc>
          <w:tcPr>
            <w:tcW w:w="1146" w:type="dxa"/>
            <w:tcBorders>
              <w:left w:val="nil"/>
              <w:bottom w:val="single" w:sz="6" w:space="0" w:color="000000"/>
              <w:right w:val="nil"/>
            </w:tcBorders>
            <w:shd w:val="clear" w:color="auto" w:fill="FF0000"/>
          </w:tcPr>
          <w:p>
            <w:pPr>
              <w:pStyle w:val="TableParagraph"/>
              <w:spacing w:line="342" w:lineRule="exact"/>
              <w:ind w:left="-9"/>
              <w:rPr>
                <w:sz w:val="30"/>
              </w:rPr>
            </w:pPr>
            <w:r>
              <w:rPr>
                <w:color w:val="030303"/>
                <w:spacing w:val="-4"/>
                <w:w w:val="85"/>
                <w:sz w:val="30"/>
              </w:rPr>
              <w:t>[who</w:t>
            </w:r>
          </w:p>
        </w:tc>
        <w:tc>
          <w:tcPr>
            <w:tcW w:w="1266" w:type="dxa"/>
            <w:tcBorders>
              <w:left w:val="nil"/>
              <w:bottom w:val="single" w:sz="6" w:space="0" w:color="000000"/>
              <w:right w:val="single" w:sz="6" w:space="0" w:color="FFFFFF"/>
            </w:tcBorders>
            <w:shd w:val="clear" w:color="auto" w:fill="FF0000"/>
          </w:tcPr>
          <w:p>
            <w:pPr>
              <w:pStyle w:val="TableParagraph"/>
              <w:spacing w:before="94"/>
              <w:ind w:left="-4"/>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c>
        <w:tc>
          <w:tcPr>
            <w:tcW w:w="1271" w:type="dxa"/>
            <w:tcBorders>
              <w:left w:val="single" w:sz="6" w:space="0" w:color="FFFFFF"/>
              <w:bottom w:val="single" w:sz="6" w:space="0" w:color="000000"/>
              <w:right w:val="nil"/>
            </w:tcBorders>
            <w:shd w:val="clear" w:color="auto" w:fill="FF0000"/>
          </w:tcPr>
          <w:p>
            <w:pPr>
              <w:pStyle w:val="TableParagraph"/>
              <w:spacing w:before="94"/>
              <w:ind w:right="681"/>
              <w:jc w:val="center"/>
              <w:rPr>
                <w:rFonts w:ascii="Arial"/>
                <w:sz w:val="19"/>
              </w:rPr>
            </w:pPr>
            <w:r>
              <w:rPr>
                <w:rFonts w:ascii="Arial"/>
                <w:color w:val="030303"/>
                <w:spacing w:val="-2"/>
                <w:sz w:val="19"/>
              </w:rPr>
              <w:t>[status</w:t>
            </w:r>
          </w:p>
        </w:tc>
      </w:tr>
      <w:tr>
        <w:trPr>
          <w:trHeight w:val="467" w:hRule="atLeast"/>
        </w:trPr>
        <w:tc>
          <w:tcPr>
            <w:tcW w:w="533" w:type="dxa"/>
            <w:tcBorders>
              <w:top w:val="single" w:sz="6" w:space="0" w:color="000000"/>
              <w:left w:val="single" w:sz="12" w:space="0" w:color="000000"/>
              <w:bottom w:val="single" w:sz="6" w:space="0" w:color="000000"/>
              <w:right w:val="single" w:sz="6" w:space="0" w:color="000000"/>
            </w:tcBorders>
          </w:tcPr>
          <w:p>
            <w:pPr>
              <w:pStyle w:val="TableParagraph"/>
              <w:spacing w:before="100"/>
              <w:ind w:left="169"/>
              <w:rPr>
                <w:sz w:val="20"/>
              </w:rPr>
            </w:pPr>
            <w:r>
              <w:rPr>
                <w:color w:val="030303"/>
                <w:spacing w:val="-10"/>
                <w:w w:val="105"/>
                <w:sz w:val="20"/>
              </w:rPr>
              <w:t>1</w:t>
            </w:r>
          </w:p>
        </w:tc>
        <w:tc>
          <w:tcPr>
            <w:tcW w:w="4831" w:type="dxa"/>
            <w:tcBorders>
              <w:top w:val="single" w:sz="6" w:space="0" w:color="000000"/>
              <w:left w:val="single" w:sz="6" w:space="0" w:color="000000"/>
              <w:bottom w:val="single" w:sz="6" w:space="0" w:color="000000"/>
              <w:right w:val="single" w:sz="6" w:space="0" w:color="000000"/>
            </w:tcBorders>
          </w:tcPr>
          <w:p>
            <w:pPr>
              <w:pStyle w:val="TableParagraph"/>
              <w:spacing w:before="109"/>
              <w:ind w:left="24"/>
              <w:rPr>
                <w:rFonts w:ascii="Arial"/>
                <w:sz w:val="19"/>
              </w:rPr>
            </w:pPr>
            <w:r>
              <w:rPr>
                <w:position w:val="-1"/>
              </w:rPr>
              <w:drawing>
                <wp:inline distT="0" distB="0" distL="0" distR="0">
                  <wp:extent cx="64103" cy="90011"/>
                  <wp:effectExtent l="0" t="0" r="0" b="0"/>
                  <wp:docPr id="1172" name="Image 1172"/>
                  <wp:cNvGraphicFramePr>
                    <a:graphicFrameLocks/>
                  </wp:cNvGraphicFramePr>
                  <a:graphic>
                    <a:graphicData uri="http://schemas.openxmlformats.org/drawingml/2006/picture">
                      <pic:pic>
                        <pic:nvPicPr>
                          <pic:cNvPr id="1172" name="Image 1172"/>
                          <pic:cNvPicPr/>
                        </pic:nvPicPr>
                        <pic:blipFill>
                          <a:blip r:embed="rId280" cstate="print"/>
                          <a:stretch>
                            <a:fillRect/>
                          </a:stretch>
                        </pic:blipFill>
                        <pic:spPr>
                          <a:xfrm>
                            <a:off x="0" y="0"/>
                            <a:ext cx="64103" cy="90011"/>
                          </a:xfrm>
                          <a:prstGeom prst="rect">
                            <a:avLst/>
                          </a:prstGeom>
                        </pic:spPr>
                      </pic:pic>
                    </a:graphicData>
                  </a:graphic>
                </wp:inline>
              </w:drawing>
            </w:r>
            <w:r>
              <w:rPr>
                <w:position w:val="-1"/>
              </w:rPr>
            </w:r>
            <w:r>
              <w:rPr>
                <w:rFonts w:ascii="Arial"/>
                <w:color w:val="030303"/>
                <w:w w:val="105"/>
                <w:sz w:val="19"/>
              </w:rPr>
              <w:t>reate</w:t>
            </w:r>
            <w:r>
              <w:rPr>
                <w:rFonts w:ascii="Arial"/>
                <w:color w:val="030303"/>
                <w:spacing w:val="2"/>
                <w:w w:val="105"/>
                <w:sz w:val="19"/>
              </w:rPr>
              <w:t> </w:t>
            </w:r>
            <w:r>
              <w:rPr>
                <w:rFonts w:ascii="Arial"/>
                <w:color w:val="030303"/>
                <w:w w:val="105"/>
                <w:sz w:val="19"/>
              </w:rPr>
              <w:t>a</w:t>
            </w:r>
            <w:r>
              <w:rPr>
                <w:rFonts w:ascii="Arial"/>
                <w:color w:val="030303"/>
                <w:spacing w:val="6"/>
                <w:w w:val="105"/>
                <w:sz w:val="19"/>
              </w:rPr>
              <w:t> </w:t>
            </w:r>
            <w:r>
              <w:rPr>
                <w:rFonts w:ascii="Arial"/>
                <w:color w:val="030303"/>
                <w:w w:val="105"/>
                <w:sz w:val="19"/>
              </w:rPr>
              <w:t>shared</w:t>
            </w:r>
            <w:r>
              <w:rPr>
                <w:rFonts w:ascii="Arial"/>
                <w:color w:val="030303"/>
                <w:spacing w:val="10"/>
                <w:w w:val="105"/>
                <w:sz w:val="19"/>
              </w:rPr>
              <w:t> </w:t>
            </w:r>
            <w:r>
              <w:rPr>
                <w:rFonts w:ascii="Arial"/>
                <w:color w:val="030303"/>
                <w:w w:val="105"/>
                <w:sz w:val="19"/>
              </w:rPr>
              <w:t>word</w:t>
            </w:r>
            <w:r>
              <w:rPr>
                <w:rFonts w:ascii="Arial"/>
                <w:color w:val="030303"/>
                <w:spacing w:val="1"/>
                <w:w w:val="105"/>
                <w:sz w:val="19"/>
              </w:rPr>
              <w:t> </w:t>
            </w:r>
            <w:r>
              <w:rPr>
                <w:rFonts w:ascii="Arial"/>
                <w:color w:val="030303"/>
                <w:w w:val="105"/>
                <w:sz w:val="19"/>
              </w:rPr>
              <w:t>document</w:t>
            </w:r>
            <w:r>
              <w:rPr>
                <w:rFonts w:ascii="Arial"/>
                <w:color w:val="030303"/>
                <w:spacing w:val="16"/>
                <w:w w:val="105"/>
                <w:sz w:val="19"/>
              </w:rPr>
              <w:t> </w:t>
            </w:r>
            <w:r>
              <w:rPr>
                <w:rFonts w:ascii="Arial"/>
                <w:color w:val="030303"/>
                <w:w w:val="105"/>
                <w:sz w:val="19"/>
              </w:rPr>
              <w:t>for</w:t>
            </w:r>
            <w:r>
              <w:rPr>
                <w:rFonts w:ascii="Arial"/>
                <w:color w:val="030303"/>
                <w:spacing w:val="23"/>
                <w:w w:val="105"/>
                <w:sz w:val="19"/>
              </w:rPr>
              <w:t> </w:t>
            </w:r>
            <w:r>
              <w:rPr>
                <w:rFonts w:ascii="Arial"/>
                <w:color w:val="030303"/>
                <w:w w:val="105"/>
                <w:sz w:val="19"/>
              </w:rPr>
              <w:t>the</w:t>
            </w:r>
            <w:r>
              <w:rPr>
                <w:rFonts w:ascii="Arial"/>
                <w:color w:val="030303"/>
                <w:spacing w:val="16"/>
                <w:w w:val="105"/>
                <w:sz w:val="19"/>
              </w:rPr>
              <w:t> </w:t>
            </w:r>
            <w:r>
              <w:rPr>
                <w:rFonts w:ascii="Arial"/>
                <w:color w:val="030303"/>
                <w:spacing w:val="-2"/>
                <w:w w:val="105"/>
                <w:sz w:val="19"/>
              </w:rPr>
              <w:t>proposal.</w:t>
            </w:r>
          </w:p>
        </w:tc>
        <w:tc>
          <w:tcPr>
            <w:tcW w:w="1146" w:type="dxa"/>
            <w:tcBorders>
              <w:top w:val="single" w:sz="6" w:space="0" w:color="000000"/>
              <w:left w:val="single" w:sz="6" w:space="0" w:color="000000"/>
              <w:bottom w:val="single" w:sz="6" w:space="0" w:color="000000"/>
              <w:right w:val="single" w:sz="4" w:space="0" w:color="000000"/>
            </w:tcBorders>
          </w:tcPr>
          <w:p>
            <w:pPr>
              <w:pStyle w:val="TableParagraph"/>
              <w:spacing w:before="109"/>
              <w:ind w:left="26"/>
              <w:rPr>
                <w:rFonts w:ascii="Arial"/>
                <w:sz w:val="19"/>
              </w:rPr>
            </w:pPr>
            <w:r>
              <w:rPr/>
              <mc:AlternateContent>
                <mc:Choice Requires="wps">
                  <w:drawing>
                    <wp:anchor distT="0" distB="0" distL="0" distR="0" allowOverlap="1" layoutInCell="1" locked="0" behindDoc="1" simplePos="0" relativeHeight="481699840">
                      <wp:simplePos x="0" y="0"/>
                      <wp:positionH relativeFrom="column">
                        <wp:posOffset>-17491</wp:posOffset>
                      </wp:positionH>
                      <wp:positionV relativeFrom="paragraph">
                        <wp:posOffset>380728</wp:posOffset>
                      </wp:positionV>
                      <wp:extent cx="403225" cy="647065"/>
                      <wp:effectExtent l="0" t="0" r="0" b="0"/>
                      <wp:wrapNone/>
                      <wp:docPr id="1173" name="Group 1173"/>
                      <wp:cNvGraphicFramePr>
                        <a:graphicFrameLocks/>
                      </wp:cNvGraphicFramePr>
                      <a:graphic>
                        <a:graphicData uri="http://schemas.microsoft.com/office/word/2010/wordprocessingGroup">
                          <wpg:wgp>
                            <wpg:cNvPr id="1173" name="Group 1173"/>
                            <wpg:cNvGrpSpPr/>
                            <wpg:grpSpPr>
                              <a:xfrm>
                                <a:off x="0" y="0"/>
                                <a:ext cx="403225" cy="647065"/>
                                <a:chExt cx="403225" cy="647065"/>
                              </a:xfrm>
                            </wpg:grpSpPr>
                            <pic:pic>
                              <pic:nvPicPr>
                                <pic:cNvPr id="1174" name="Image 1174"/>
                                <pic:cNvPicPr/>
                              </pic:nvPicPr>
                              <pic:blipFill>
                                <a:blip r:embed="rId281" cstate="print"/>
                                <a:stretch>
                                  <a:fillRect/>
                                </a:stretch>
                              </pic:blipFill>
                              <pic:spPr>
                                <a:xfrm>
                                  <a:off x="0" y="0"/>
                                  <a:ext cx="402444" cy="646176"/>
                                </a:xfrm>
                                <a:prstGeom prst="rect">
                                  <a:avLst/>
                                </a:prstGeom>
                              </pic:spPr>
                            </pic:pic>
                          </wpg:wgp>
                        </a:graphicData>
                      </a:graphic>
                    </wp:anchor>
                  </w:drawing>
                </mc:Choice>
                <mc:Fallback>
                  <w:pict>
                    <v:group style="position:absolute;margin-left:-1.377252pt;margin-top:29.97859pt;width:31.75pt;height:50.95pt;mso-position-horizontal-relative:column;mso-position-vertical-relative:paragraph;z-index:-21616640" id="docshapegroup844" coordorigin="-28,600" coordsize="635,1019">
                      <v:shape style="position:absolute;left:-28;top:599;width:634;height:1018" type="#_x0000_t75" id="docshape845" stroked="false">
                        <v:imagedata r:id="rId281" o:title=""/>
                      </v:shape>
                      <w10:wrap type="none"/>
                    </v:group>
                  </w:pict>
                </mc:Fallback>
              </mc:AlternateContent>
            </w:r>
            <w:r>
              <w:rPr>
                <w:rFonts w:ascii="Arial"/>
                <w:color w:val="030303"/>
                <w:spacing w:val="-2"/>
                <w:sz w:val="19"/>
              </w:rPr>
              <w:t>Hashan</w:t>
            </w:r>
          </w:p>
        </w:tc>
        <w:tc>
          <w:tcPr>
            <w:tcW w:w="2537" w:type="dxa"/>
            <w:gridSpan w:val="2"/>
            <w:tcBorders>
              <w:top w:val="single" w:sz="6" w:space="0" w:color="000000"/>
              <w:left w:val="single" w:sz="4" w:space="0" w:color="000000"/>
              <w:bottom w:val="single" w:sz="6" w:space="0" w:color="000000"/>
            </w:tcBorders>
          </w:tcPr>
          <w:p>
            <w:pPr>
              <w:pStyle w:val="TableParagraph"/>
              <w:tabs>
                <w:tab w:pos="1266" w:val="left" w:leader="none"/>
              </w:tabs>
              <w:spacing w:before="108"/>
              <w:ind w:left="18"/>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65" w:hRule="atLeast"/>
        </w:trPr>
        <w:tc>
          <w:tcPr>
            <w:tcW w:w="533" w:type="dxa"/>
            <w:tcBorders>
              <w:top w:val="single" w:sz="6" w:space="0" w:color="000000"/>
              <w:left w:val="single" w:sz="12" w:space="0" w:color="000000"/>
              <w:bottom w:val="single" w:sz="6" w:space="0" w:color="000000"/>
              <w:right w:val="single" w:sz="6" w:space="0" w:color="000000"/>
            </w:tcBorders>
          </w:tcPr>
          <w:p>
            <w:pPr>
              <w:pStyle w:val="TableParagraph"/>
              <w:spacing w:before="2"/>
              <w:rPr>
                <w:rFonts w:ascii="Arial"/>
                <w:sz w:val="14"/>
              </w:rPr>
            </w:pPr>
          </w:p>
          <w:p>
            <w:pPr>
              <w:pStyle w:val="TableParagraph"/>
              <w:spacing w:line="141" w:lineRule="exact"/>
              <w:ind w:left="32"/>
              <w:rPr>
                <w:rFonts w:ascii="Arial"/>
                <w:sz w:val="14"/>
              </w:rPr>
            </w:pPr>
            <w:r>
              <w:rPr>
                <w:rFonts w:ascii="Arial"/>
                <w:position w:val="-2"/>
                <w:sz w:val="14"/>
              </w:rPr>
              <mc:AlternateContent>
                <mc:Choice Requires="wps">
                  <w:drawing>
                    <wp:inline distT="0" distB="0" distL="0" distR="0">
                      <wp:extent cx="55244" cy="90170"/>
                      <wp:effectExtent l="0" t="0" r="0" b="0"/>
                      <wp:docPr id="1175" name="Group 1175"/>
                      <wp:cNvGraphicFramePr>
                        <a:graphicFrameLocks/>
                      </wp:cNvGraphicFramePr>
                      <a:graphic>
                        <a:graphicData uri="http://schemas.microsoft.com/office/word/2010/wordprocessingGroup">
                          <wpg:wgp>
                            <wpg:cNvPr id="1175" name="Group 1175"/>
                            <wpg:cNvGrpSpPr/>
                            <wpg:grpSpPr>
                              <a:xfrm>
                                <a:off x="0" y="0"/>
                                <a:ext cx="55244" cy="90170"/>
                                <a:chExt cx="55244" cy="90170"/>
                              </a:xfrm>
                            </wpg:grpSpPr>
                            <wps:wsp>
                              <wps:cNvPr id="1176" name="Graphic 1176"/>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4291" y="7620"/>
                                      </a:lnTo>
                                      <a:lnTo>
                                        <a:pt x="47339" y="9144"/>
                                      </a:lnTo>
                                      <a:lnTo>
                                        <a:pt x="48101" y="10668"/>
                                      </a:lnTo>
                                      <a:lnTo>
                                        <a:pt x="21336" y="10668"/>
                                      </a:lnTo>
                                      <a:lnTo>
                                        <a:pt x="18288" y="12192"/>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4479" y="54959"/>
                                      </a:lnTo>
                                      <a:lnTo>
                                        <a:pt x="27527" y="51911"/>
                                      </a:lnTo>
                                      <a:lnTo>
                                        <a:pt x="29051" y="48863"/>
                                      </a:lnTo>
                                      <a:lnTo>
                                        <a:pt x="32099" y="45815"/>
                                      </a:lnTo>
                                      <a:lnTo>
                                        <a:pt x="36671" y="36671"/>
                                      </a:lnTo>
                                      <a:lnTo>
                                        <a:pt x="36671" y="33623"/>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8288"/>
                                      </a:lnTo>
                                      <a:lnTo>
                                        <a:pt x="51911" y="21336"/>
                                      </a:lnTo>
                                      <a:lnTo>
                                        <a:pt x="51911" y="25908"/>
                                      </a:lnTo>
                                      <a:lnTo>
                                        <a:pt x="50387" y="28956"/>
                                      </a:lnTo>
                                      <a:lnTo>
                                        <a:pt x="50387" y="35147"/>
                                      </a:lnTo>
                                      <a:lnTo>
                                        <a:pt x="45815" y="44291"/>
                                      </a:lnTo>
                                      <a:lnTo>
                                        <a:pt x="42767" y="48863"/>
                                      </a:lnTo>
                                      <a:lnTo>
                                        <a:pt x="39719" y="51911"/>
                                      </a:lnTo>
                                      <a:lnTo>
                                        <a:pt x="33623" y="61055"/>
                                      </a:lnTo>
                                      <a:lnTo>
                                        <a:pt x="27527" y="65627"/>
                                      </a:lnTo>
                                      <a:lnTo>
                                        <a:pt x="13716" y="80867"/>
                                      </a:lnTo>
                                      <a:close/>
                                    </a:path>
                                    <a:path w="55244" h="90170">
                                      <a:moveTo>
                                        <a:pt x="54959" y="90011"/>
                                      </a:moveTo>
                                      <a:lnTo>
                                        <a:pt x="0" y="90011"/>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7.1pt;mso-position-horizontal-relative:char;mso-position-vertical-relative:line" id="docshapegroup846" coordorigin="0,0" coordsize="87,142">
                      <v:shape style="position:absolute;left:0;top:0;width:87;height:142" id="docshape847" coordorigin="0,0" coordsize="87,142" path="m58,5l22,5,24,2,31,2,36,0,48,0,58,5xm7,29l2,29,2,14,5,14,5,12,7,12,7,10,10,10,12,7,14,7,17,5,63,5,70,12,75,14,76,17,34,17,29,19,24,19,22,22,19,22,17,24,14,24,12,26,10,26,7,29xm22,127l2,127,2,125,5,123,31,94,39,87,43,82,46,77,51,72,58,58,58,53,60,50,60,34,58,31,58,29,55,26,55,24,53,22,51,22,48,19,43,19,41,17,76,17,79,24,79,29,82,34,82,41,79,46,79,55,72,70,67,77,63,82,53,96,43,103,22,127xm87,142l0,142,0,127,87,127,87,142xe" filled="true" fillcolor="#000000" stroked="false">
                        <v:path arrowok="t"/>
                        <v:fill type="solid"/>
                      </v:shape>
                    </v:group>
                  </w:pict>
                </mc:Fallback>
              </mc:AlternateContent>
            </w:r>
            <w:r>
              <w:rPr>
                <w:rFonts w:ascii="Arial"/>
                <w:position w:val="-2"/>
                <w:sz w:val="14"/>
              </w:rPr>
            </w:r>
          </w:p>
        </w:tc>
        <w:tc>
          <w:tcPr>
            <w:tcW w:w="5977" w:type="dxa"/>
            <w:gridSpan w:val="2"/>
            <w:tcBorders>
              <w:top w:val="single" w:sz="6" w:space="0" w:color="000000"/>
              <w:left w:val="single" w:sz="6" w:space="0" w:color="000000"/>
              <w:bottom w:val="single" w:sz="6" w:space="0" w:color="000000"/>
              <w:right w:val="single" w:sz="4" w:space="0" w:color="000000"/>
            </w:tcBorders>
          </w:tcPr>
          <w:p>
            <w:pPr>
              <w:pStyle w:val="TableParagraph"/>
              <w:spacing w:before="107"/>
              <w:ind w:left="18"/>
              <w:rPr>
                <w:rFonts w:ascii="Arial"/>
                <w:sz w:val="19"/>
              </w:rPr>
            </w:pPr>
            <w:r>
              <w:rPr>
                <w:rFonts w:ascii="Arial"/>
                <w:color w:val="030303"/>
                <w:w w:val="110"/>
                <w:sz w:val="19"/>
              </w:rPr>
              <w:t>Drafted</w:t>
            </w:r>
            <w:r>
              <w:rPr>
                <w:rFonts w:ascii="Arial"/>
                <w:color w:val="030303"/>
                <w:spacing w:val="-10"/>
                <w:w w:val="110"/>
                <w:sz w:val="19"/>
              </w:rPr>
              <w:t> </w:t>
            </w:r>
            <w:r>
              <w:rPr>
                <w:rFonts w:ascii="Arial"/>
                <w:color w:val="030303"/>
                <w:w w:val="110"/>
                <w:sz w:val="19"/>
              </w:rPr>
              <w:t>the</w:t>
            </w:r>
            <w:r>
              <w:rPr>
                <w:rFonts w:ascii="Arial"/>
                <w:color w:val="030303"/>
                <w:spacing w:val="-9"/>
                <w:w w:val="110"/>
                <w:sz w:val="19"/>
              </w:rPr>
              <w:t> </w:t>
            </w:r>
            <w:r>
              <w:rPr>
                <w:rFonts w:ascii="Arial"/>
                <w:color w:val="030303"/>
                <w:spacing w:val="-2"/>
                <w:w w:val="110"/>
                <w:sz w:val="19"/>
              </w:rPr>
              <w:t>topics.</w:t>
            </w:r>
          </w:p>
        </w:tc>
        <w:tc>
          <w:tcPr>
            <w:tcW w:w="2537" w:type="dxa"/>
            <w:gridSpan w:val="2"/>
            <w:tcBorders>
              <w:top w:val="single" w:sz="6" w:space="0" w:color="000000"/>
              <w:left w:val="single" w:sz="4" w:space="0" w:color="000000"/>
              <w:bottom w:val="single" w:sz="6" w:space="0" w:color="000000"/>
            </w:tcBorders>
          </w:tcPr>
          <w:p>
            <w:pPr>
              <w:pStyle w:val="TableParagraph"/>
              <w:tabs>
                <w:tab w:pos="1270" w:val="left" w:leader="none"/>
              </w:tabs>
              <w:spacing w:before="111"/>
              <w:ind w:left="1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r>
              <w:rPr>
                <w:rFonts w:ascii="Arial"/>
                <w:color w:val="030303"/>
                <w:sz w:val="19"/>
              </w:rPr>
              <w:tab/>
            </w:r>
            <w:r>
              <w:rPr>
                <w:rFonts w:ascii="Arial"/>
                <w:color w:val="030303"/>
                <w:spacing w:val="-2"/>
                <w:w w:val="110"/>
                <w:position w:val="-2"/>
                <w:sz w:val="19"/>
              </w:rPr>
              <w:t>lopen</w:t>
            </w:r>
          </w:p>
        </w:tc>
      </w:tr>
      <w:tr>
        <w:trPr>
          <w:trHeight w:val="457" w:hRule="atLeast"/>
        </w:trPr>
        <w:tc>
          <w:tcPr>
            <w:tcW w:w="533" w:type="dxa"/>
            <w:tcBorders>
              <w:top w:val="single" w:sz="6" w:space="0" w:color="000000"/>
              <w:left w:val="single" w:sz="12" w:space="0" w:color="000000"/>
              <w:bottom w:val="single" w:sz="6" w:space="0" w:color="000000"/>
              <w:right w:val="single" w:sz="6" w:space="0" w:color="000000"/>
            </w:tcBorders>
          </w:tcPr>
          <w:p>
            <w:pPr>
              <w:pStyle w:val="TableParagraph"/>
              <w:spacing w:after="1"/>
              <w:rPr>
                <w:rFonts w:ascii="Arial"/>
                <w:sz w:val="14"/>
              </w:rPr>
            </w:pPr>
          </w:p>
          <w:p>
            <w:pPr>
              <w:pStyle w:val="TableParagraph"/>
              <w:spacing w:line="144" w:lineRule="exact"/>
              <w:ind w:left="30"/>
              <w:rPr>
                <w:rFonts w:ascii="Arial"/>
                <w:sz w:val="14"/>
              </w:rPr>
            </w:pPr>
            <w:r>
              <w:rPr>
                <w:rFonts w:ascii="Arial"/>
                <w:position w:val="-2"/>
                <w:sz w:val="14"/>
              </w:rPr>
              <mc:AlternateContent>
                <mc:Choice Requires="wps">
                  <w:drawing>
                    <wp:inline distT="0" distB="0" distL="0" distR="0">
                      <wp:extent cx="56515" cy="92075"/>
                      <wp:effectExtent l="0" t="0" r="0" b="0"/>
                      <wp:docPr id="1177" name="Group 1177"/>
                      <wp:cNvGraphicFramePr>
                        <a:graphicFrameLocks/>
                      </wp:cNvGraphicFramePr>
                      <a:graphic>
                        <a:graphicData uri="http://schemas.microsoft.com/office/word/2010/wordprocessingGroup">
                          <wpg:wgp>
                            <wpg:cNvPr id="1177" name="Group 1177"/>
                            <wpg:cNvGrpSpPr/>
                            <wpg:grpSpPr>
                              <a:xfrm>
                                <a:off x="0" y="0"/>
                                <a:ext cx="56515" cy="92075"/>
                                <a:chExt cx="56515" cy="92075"/>
                              </a:xfrm>
                            </wpg:grpSpPr>
                            <wps:wsp>
                              <wps:cNvPr id="1178" name="Graphic 1178"/>
                              <wps:cNvSpPr/>
                              <wps:spPr>
                                <a:xfrm>
                                  <a:off x="0" y="0"/>
                                  <a:ext cx="56515" cy="92075"/>
                                </a:xfrm>
                                <a:custGeom>
                                  <a:avLst/>
                                  <a:gdLst/>
                                  <a:ahLst/>
                                  <a:cxnLst/>
                                  <a:rect l="l" t="t" r="r" b="b"/>
                                  <a:pathLst>
                                    <a:path w="56515" h="92075">
                                      <a:moveTo>
                                        <a:pt x="35147" y="1524"/>
                                      </a:moveTo>
                                      <a:lnTo>
                                        <a:pt x="21336" y="1524"/>
                                      </a:lnTo>
                                      <a:lnTo>
                                        <a:pt x="24384" y="0"/>
                                      </a:lnTo>
                                      <a:lnTo>
                                        <a:pt x="32099" y="0"/>
                                      </a:lnTo>
                                      <a:lnTo>
                                        <a:pt x="35147" y="1524"/>
                                      </a:lnTo>
                                      <a:close/>
                                    </a:path>
                                    <a:path w="56515" h="92075">
                                      <a:moveTo>
                                        <a:pt x="7620" y="16764"/>
                                      </a:moveTo>
                                      <a:lnTo>
                                        <a:pt x="3048" y="16764"/>
                                      </a:lnTo>
                                      <a:lnTo>
                                        <a:pt x="3048" y="9144"/>
                                      </a:lnTo>
                                      <a:lnTo>
                                        <a:pt x="4572" y="9144"/>
                                      </a:lnTo>
                                      <a:lnTo>
                                        <a:pt x="4572" y="7620"/>
                                      </a:lnTo>
                                      <a:lnTo>
                                        <a:pt x="6096" y="6096"/>
                                      </a:lnTo>
                                      <a:lnTo>
                                        <a:pt x="7620" y="6096"/>
                                      </a:lnTo>
                                      <a:lnTo>
                                        <a:pt x="9144" y="4572"/>
                                      </a:lnTo>
                                      <a:lnTo>
                                        <a:pt x="10668" y="4572"/>
                                      </a:lnTo>
                                      <a:lnTo>
                                        <a:pt x="12192" y="3048"/>
                                      </a:lnTo>
                                      <a:lnTo>
                                        <a:pt x="13716" y="3048"/>
                                      </a:lnTo>
                                      <a:lnTo>
                                        <a:pt x="16764" y="1524"/>
                                      </a:lnTo>
                                      <a:lnTo>
                                        <a:pt x="38195" y="1524"/>
                                      </a:lnTo>
                                      <a:lnTo>
                                        <a:pt x="44291" y="4572"/>
                                      </a:lnTo>
                                      <a:lnTo>
                                        <a:pt x="45815" y="6096"/>
                                      </a:lnTo>
                                      <a:lnTo>
                                        <a:pt x="47339" y="9144"/>
                                      </a:lnTo>
                                      <a:lnTo>
                                        <a:pt x="48863" y="10668"/>
                                      </a:lnTo>
                                      <a:lnTo>
                                        <a:pt x="19812" y="10668"/>
                                      </a:lnTo>
                                      <a:lnTo>
                                        <a:pt x="18288" y="12192"/>
                                      </a:lnTo>
                                      <a:lnTo>
                                        <a:pt x="15240" y="12192"/>
                                      </a:lnTo>
                                      <a:lnTo>
                                        <a:pt x="13716" y="13716"/>
                                      </a:lnTo>
                                      <a:lnTo>
                                        <a:pt x="12192" y="13716"/>
                                      </a:lnTo>
                                      <a:lnTo>
                                        <a:pt x="10668" y="15240"/>
                                      </a:lnTo>
                                      <a:lnTo>
                                        <a:pt x="9144" y="15240"/>
                                      </a:lnTo>
                                      <a:lnTo>
                                        <a:pt x="7620" y="16764"/>
                                      </a:lnTo>
                                      <a:close/>
                                    </a:path>
                                    <a:path w="56515" h="92075">
                                      <a:moveTo>
                                        <a:pt x="41243" y="42672"/>
                                      </a:moveTo>
                                      <a:lnTo>
                                        <a:pt x="10668" y="42672"/>
                                      </a:lnTo>
                                      <a:lnTo>
                                        <a:pt x="10668" y="41148"/>
                                      </a:lnTo>
                                      <a:lnTo>
                                        <a:pt x="12192" y="41148"/>
                                      </a:lnTo>
                                      <a:lnTo>
                                        <a:pt x="12192" y="39624"/>
                                      </a:lnTo>
                                      <a:lnTo>
                                        <a:pt x="27527" y="39624"/>
                                      </a:lnTo>
                                      <a:lnTo>
                                        <a:pt x="30575" y="38100"/>
                                      </a:lnTo>
                                      <a:lnTo>
                                        <a:pt x="32099" y="36576"/>
                                      </a:lnTo>
                                      <a:lnTo>
                                        <a:pt x="33623" y="36576"/>
                                      </a:lnTo>
                                      <a:lnTo>
                                        <a:pt x="36671" y="35052"/>
                                      </a:lnTo>
                                      <a:lnTo>
                                        <a:pt x="36671" y="32004"/>
                                      </a:lnTo>
                                      <a:lnTo>
                                        <a:pt x="39719" y="28956"/>
                                      </a:lnTo>
                                      <a:lnTo>
                                        <a:pt x="39719" y="19812"/>
                                      </a:lnTo>
                                      <a:lnTo>
                                        <a:pt x="38195" y="18288"/>
                                      </a:lnTo>
                                      <a:lnTo>
                                        <a:pt x="38195" y="16764"/>
                                      </a:lnTo>
                                      <a:lnTo>
                                        <a:pt x="36671" y="15240"/>
                                      </a:lnTo>
                                      <a:lnTo>
                                        <a:pt x="36671" y="13716"/>
                                      </a:lnTo>
                                      <a:lnTo>
                                        <a:pt x="35147" y="13716"/>
                                      </a:lnTo>
                                      <a:lnTo>
                                        <a:pt x="32099" y="10668"/>
                                      </a:lnTo>
                                      <a:lnTo>
                                        <a:pt x="48863" y="10668"/>
                                      </a:lnTo>
                                      <a:lnTo>
                                        <a:pt x="51911" y="16764"/>
                                      </a:lnTo>
                                      <a:lnTo>
                                        <a:pt x="51911" y="27432"/>
                                      </a:lnTo>
                                      <a:lnTo>
                                        <a:pt x="50387" y="30480"/>
                                      </a:lnTo>
                                      <a:lnTo>
                                        <a:pt x="50387" y="32004"/>
                                      </a:lnTo>
                                      <a:lnTo>
                                        <a:pt x="48863" y="35052"/>
                                      </a:lnTo>
                                      <a:lnTo>
                                        <a:pt x="41243" y="42672"/>
                                      </a:lnTo>
                                      <a:close/>
                                    </a:path>
                                    <a:path w="56515" h="92075">
                                      <a:moveTo>
                                        <a:pt x="6096" y="18288"/>
                                      </a:moveTo>
                                      <a:lnTo>
                                        <a:pt x="4572" y="18288"/>
                                      </a:lnTo>
                                      <a:lnTo>
                                        <a:pt x="4572" y="16764"/>
                                      </a:lnTo>
                                      <a:lnTo>
                                        <a:pt x="6096" y="16764"/>
                                      </a:lnTo>
                                      <a:lnTo>
                                        <a:pt x="6096" y="18288"/>
                                      </a:lnTo>
                                      <a:close/>
                                    </a:path>
                                    <a:path w="56515" h="92075">
                                      <a:moveTo>
                                        <a:pt x="33623" y="91535"/>
                                      </a:moveTo>
                                      <a:lnTo>
                                        <a:pt x="16764" y="91535"/>
                                      </a:lnTo>
                                      <a:lnTo>
                                        <a:pt x="13716" y="90011"/>
                                      </a:lnTo>
                                      <a:lnTo>
                                        <a:pt x="9144" y="90011"/>
                                      </a:lnTo>
                                      <a:lnTo>
                                        <a:pt x="7620" y="88392"/>
                                      </a:lnTo>
                                      <a:lnTo>
                                        <a:pt x="6096" y="88392"/>
                                      </a:lnTo>
                                      <a:lnTo>
                                        <a:pt x="4572" y="86868"/>
                                      </a:lnTo>
                                      <a:lnTo>
                                        <a:pt x="3048" y="86868"/>
                                      </a:lnTo>
                                      <a:lnTo>
                                        <a:pt x="3048" y="85344"/>
                                      </a:lnTo>
                                      <a:lnTo>
                                        <a:pt x="1524" y="85344"/>
                                      </a:lnTo>
                                      <a:lnTo>
                                        <a:pt x="1524" y="82296"/>
                                      </a:lnTo>
                                      <a:lnTo>
                                        <a:pt x="30575" y="82296"/>
                                      </a:lnTo>
                                      <a:lnTo>
                                        <a:pt x="32099" y="80772"/>
                                      </a:lnTo>
                                      <a:lnTo>
                                        <a:pt x="35147" y="80772"/>
                                      </a:lnTo>
                                      <a:lnTo>
                                        <a:pt x="41243" y="74676"/>
                                      </a:lnTo>
                                      <a:lnTo>
                                        <a:pt x="41243" y="73152"/>
                                      </a:lnTo>
                                      <a:lnTo>
                                        <a:pt x="42767" y="70104"/>
                                      </a:lnTo>
                                      <a:lnTo>
                                        <a:pt x="42767" y="60960"/>
                                      </a:lnTo>
                                      <a:lnTo>
                                        <a:pt x="41243" y="59436"/>
                                      </a:lnTo>
                                      <a:lnTo>
                                        <a:pt x="41243" y="57912"/>
                                      </a:lnTo>
                                      <a:lnTo>
                                        <a:pt x="39719" y="56388"/>
                                      </a:lnTo>
                                      <a:lnTo>
                                        <a:pt x="36671" y="54864"/>
                                      </a:lnTo>
                                      <a:lnTo>
                                        <a:pt x="33623" y="51816"/>
                                      </a:lnTo>
                                      <a:lnTo>
                                        <a:pt x="30575" y="50292"/>
                                      </a:lnTo>
                                      <a:lnTo>
                                        <a:pt x="12192" y="50292"/>
                                      </a:lnTo>
                                      <a:lnTo>
                                        <a:pt x="10668" y="48768"/>
                                      </a:lnTo>
                                      <a:lnTo>
                                        <a:pt x="10668" y="47244"/>
                                      </a:lnTo>
                                      <a:lnTo>
                                        <a:pt x="9144" y="47244"/>
                                      </a:lnTo>
                                      <a:lnTo>
                                        <a:pt x="9144" y="42672"/>
                                      </a:lnTo>
                                      <a:lnTo>
                                        <a:pt x="38195" y="42672"/>
                                      </a:lnTo>
                                      <a:lnTo>
                                        <a:pt x="35147" y="44196"/>
                                      </a:lnTo>
                                      <a:lnTo>
                                        <a:pt x="38195" y="44196"/>
                                      </a:lnTo>
                                      <a:lnTo>
                                        <a:pt x="41243" y="45720"/>
                                      </a:lnTo>
                                      <a:lnTo>
                                        <a:pt x="44291" y="45720"/>
                                      </a:lnTo>
                                      <a:lnTo>
                                        <a:pt x="45815" y="47244"/>
                                      </a:lnTo>
                                      <a:lnTo>
                                        <a:pt x="48863" y="48768"/>
                                      </a:lnTo>
                                      <a:lnTo>
                                        <a:pt x="50387" y="50292"/>
                                      </a:lnTo>
                                      <a:lnTo>
                                        <a:pt x="51911" y="53340"/>
                                      </a:lnTo>
                                      <a:lnTo>
                                        <a:pt x="53435" y="54864"/>
                                      </a:lnTo>
                                      <a:lnTo>
                                        <a:pt x="54959" y="57912"/>
                                      </a:lnTo>
                                      <a:lnTo>
                                        <a:pt x="56483" y="59436"/>
                                      </a:lnTo>
                                      <a:lnTo>
                                        <a:pt x="56483" y="68580"/>
                                      </a:lnTo>
                                      <a:lnTo>
                                        <a:pt x="54959" y="73152"/>
                                      </a:lnTo>
                                      <a:lnTo>
                                        <a:pt x="53435" y="76200"/>
                                      </a:lnTo>
                                      <a:lnTo>
                                        <a:pt x="53435" y="79248"/>
                                      </a:lnTo>
                                      <a:lnTo>
                                        <a:pt x="50387" y="82296"/>
                                      </a:lnTo>
                                      <a:lnTo>
                                        <a:pt x="47339" y="83820"/>
                                      </a:lnTo>
                                      <a:lnTo>
                                        <a:pt x="45815" y="86868"/>
                                      </a:lnTo>
                                      <a:lnTo>
                                        <a:pt x="42767" y="88392"/>
                                      </a:lnTo>
                                      <a:lnTo>
                                        <a:pt x="38195" y="90011"/>
                                      </a:lnTo>
                                      <a:lnTo>
                                        <a:pt x="33623" y="91535"/>
                                      </a:lnTo>
                                      <a:close/>
                                    </a:path>
                                    <a:path w="56515" h="92075">
                                      <a:moveTo>
                                        <a:pt x="18288" y="82296"/>
                                      </a:moveTo>
                                      <a:lnTo>
                                        <a:pt x="0" y="82296"/>
                                      </a:lnTo>
                                      <a:lnTo>
                                        <a:pt x="0" y="77724"/>
                                      </a:lnTo>
                                      <a:lnTo>
                                        <a:pt x="1524" y="76200"/>
                                      </a:lnTo>
                                      <a:lnTo>
                                        <a:pt x="1524" y="74676"/>
                                      </a:lnTo>
                                      <a:lnTo>
                                        <a:pt x="3048" y="74676"/>
                                      </a:lnTo>
                                      <a:lnTo>
                                        <a:pt x="4572" y="76200"/>
                                      </a:lnTo>
                                      <a:lnTo>
                                        <a:pt x="6096" y="76200"/>
                                      </a:lnTo>
                                      <a:lnTo>
                                        <a:pt x="9144" y="79248"/>
                                      </a:lnTo>
                                      <a:lnTo>
                                        <a:pt x="12192" y="79248"/>
                                      </a:lnTo>
                                      <a:lnTo>
                                        <a:pt x="13716" y="80772"/>
                                      </a:lnTo>
                                      <a:lnTo>
                                        <a:pt x="16764" y="80772"/>
                                      </a:lnTo>
                                      <a:lnTo>
                                        <a:pt x="18288" y="822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25pt;mso-position-horizontal-relative:char;mso-position-vertical-relative:line" id="docshapegroup848" coordorigin="0,0" coordsize="89,145">
                      <v:shape style="position:absolute;left:0;top:0;width:89;height:145" id="docshape849" coordorigin="0,0" coordsize="89,145" path="m55,2l34,2,38,0,51,0,55,2xm12,26l5,26,5,14,7,14,7,12,10,10,12,10,14,7,17,7,19,5,22,5,26,2,60,2,70,7,72,10,75,14,77,17,31,17,29,19,24,19,22,22,19,22,17,24,14,24,12,26xm65,67l17,67,17,65,19,65,19,62,43,62,48,60,51,58,53,58,58,55,58,50,63,46,63,31,60,29,60,26,58,24,58,22,55,22,51,17,77,17,82,26,82,43,79,48,79,50,77,55,65,67xm10,29l7,29,7,26,10,26,10,29xm53,144l26,144,22,142,14,142,12,139,10,139,7,137,5,137,5,134,2,134,2,130,48,130,51,127,55,127,65,118,65,115,67,110,67,96,65,94,65,91,63,89,58,86,53,82,48,79,19,79,17,77,17,74,14,74,14,67,60,67,55,70,60,70,65,72,70,72,72,74,77,77,79,79,82,84,84,86,87,91,89,94,89,108,87,115,84,120,84,125,79,130,75,132,72,137,67,139,60,142,53,144xm29,130l0,130,0,122,2,120,2,118,5,118,7,120,10,120,14,125,19,125,22,127,26,127,29,130xe" filled="true" fillcolor="#000000" stroked="false">
                        <v:path arrowok="t"/>
                        <v:fill type="solid"/>
                      </v:shape>
                    </v:group>
                  </w:pict>
                </mc:Fallback>
              </mc:AlternateContent>
            </w:r>
            <w:r>
              <w:rPr>
                <w:rFonts w:ascii="Arial"/>
                <w:position w:val="-2"/>
                <w:sz w:val="14"/>
              </w:rPr>
            </w:r>
          </w:p>
        </w:tc>
        <w:tc>
          <w:tcPr>
            <w:tcW w:w="5977" w:type="dxa"/>
            <w:gridSpan w:val="2"/>
            <w:tcBorders>
              <w:top w:val="single" w:sz="6" w:space="0" w:color="000000"/>
              <w:left w:val="single" w:sz="6" w:space="0" w:color="000000"/>
              <w:bottom w:val="single" w:sz="6" w:space="0" w:color="000000"/>
              <w:right w:val="single" w:sz="4" w:space="0" w:color="000000"/>
            </w:tcBorders>
          </w:tcPr>
          <w:p>
            <w:pPr>
              <w:pStyle w:val="TableParagraph"/>
              <w:tabs>
                <w:tab w:pos="4844" w:val="left" w:leader="none"/>
              </w:tabs>
              <w:spacing w:before="98"/>
              <w:ind w:left="21"/>
              <w:rPr>
                <w:rFonts w:ascii="Arial"/>
                <w:b/>
                <w:sz w:val="20"/>
              </w:rPr>
            </w:pPr>
            <w:r>
              <w:rPr>
                <w:position w:val="-1"/>
              </w:rPr>
              <w:drawing>
                <wp:inline distT="0" distB="0" distL="0" distR="0">
                  <wp:extent cx="122110" cy="91535"/>
                  <wp:effectExtent l="0" t="0" r="0" b="0"/>
                  <wp:docPr id="1179" name="Image 1179"/>
                  <wp:cNvGraphicFramePr>
                    <a:graphicFrameLocks/>
                  </wp:cNvGraphicFramePr>
                  <a:graphic>
                    <a:graphicData uri="http://schemas.openxmlformats.org/drawingml/2006/picture">
                      <pic:pic>
                        <pic:nvPicPr>
                          <pic:cNvPr id="1179" name="Image 1179"/>
                          <pic:cNvPicPr/>
                        </pic:nvPicPr>
                        <pic:blipFill>
                          <a:blip r:embed="rId282" cstate="print"/>
                          <a:stretch>
                            <a:fillRect/>
                          </a:stretch>
                        </pic:blipFill>
                        <pic:spPr>
                          <a:xfrm>
                            <a:off x="0" y="0"/>
                            <a:ext cx="122110" cy="91535"/>
                          </a:xfrm>
                          <a:prstGeom prst="rect">
                            <a:avLst/>
                          </a:prstGeom>
                        </pic:spPr>
                      </pic:pic>
                    </a:graphicData>
                  </a:graphic>
                </wp:inline>
              </w:drawing>
            </w:r>
            <w:r>
              <w:rPr>
                <w:position w:val="-1"/>
              </w:rPr>
            </w:r>
            <w:r>
              <w:rPr>
                <w:rFonts w:ascii="Arial"/>
                <w:color w:val="030303"/>
                <w:sz w:val="19"/>
              </w:rPr>
              <w:t>lected</w:t>
            </w:r>
            <w:r>
              <w:rPr>
                <w:rFonts w:ascii="Arial"/>
                <w:color w:val="030303"/>
                <w:spacing w:val="13"/>
                <w:sz w:val="19"/>
              </w:rPr>
              <w:t> </w:t>
            </w:r>
            <w:r>
              <w:rPr>
                <w:rFonts w:ascii="Arial"/>
                <w:color w:val="030303"/>
                <w:sz w:val="19"/>
              </w:rPr>
              <w:t>a</w:t>
            </w:r>
            <w:r>
              <w:rPr>
                <w:rFonts w:ascii="Arial"/>
                <w:color w:val="030303"/>
                <w:spacing w:val="23"/>
                <w:sz w:val="19"/>
              </w:rPr>
              <w:t> </w:t>
            </w:r>
            <w:r>
              <w:rPr>
                <w:rFonts w:ascii="Arial"/>
                <w:color w:val="030303"/>
                <w:spacing w:val="-2"/>
                <w:sz w:val="19"/>
              </w:rPr>
              <w:t>supervisor.</w:t>
            </w:r>
            <w:r>
              <w:rPr>
                <w:rFonts w:ascii="Arial"/>
                <w:color w:val="030303"/>
                <w:sz w:val="19"/>
              </w:rPr>
              <w:tab/>
            </w:r>
            <w:r>
              <w:rPr>
                <w:rFonts w:ascii="Arial"/>
                <w:color w:val="030303"/>
                <w:position w:val="-1"/>
                <w:sz w:val="19"/>
              </w:rPr>
              <w:drawing>
                <wp:inline distT="0" distB="0" distL="0" distR="0">
                  <wp:extent cx="76295" cy="90011"/>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283" cstate="print"/>
                          <a:stretch>
                            <a:fillRect/>
                          </a:stretch>
                        </pic:blipFill>
                        <pic:spPr>
                          <a:xfrm>
                            <a:off x="0" y="0"/>
                            <a:ext cx="76295" cy="90011"/>
                          </a:xfrm>
                          <a:prstGeom prst="rect">
                            <a:avLst/>
                          </a:prstGeom>
                        </pic:spPr>
                      </pic:pic>
                    </a:graphicData>
                  </a:graphic>
                </wp:inline>
              </w:drawing>
            </w:r>
            <w:r>
              <w:rPr>
                <w:rFonts w:ascii="Arial"/>
                <w:color w:val="030303"/>
                <w:position w:val="-1"/>
                <w:sz w:val="19"/>
              </w:rPr>
            </w:r>
            <w:r>
              <w:rPr>
                <w:rFonts w:ascii="Arial"/>
                <w:b/>
                <w:color w:val="030303"/>
                <w:spacing w:val="-5"/>
                <w:sz w:val="20"/>
              </w:rPr>
              <w:t>LL</w:t>
            </w:r>
          </w:p>
        </w:tc>
        <w:tc>
          <w:tcPr>
            <w:tcW w:w="2537" w:type="dxa"/>
            <w:gridSpan w:val="2"/>
            <w:tcBorders>
              <w:top w:val="single" w:sz="6" w:space="0" w:color="000000"/>
              <w:left w:val="single" w:sz="4" w:space="0" w:color="000000"/>
              <w:bottom w:val="single" w:sz="6" w:space="0" w:color="000000"/>
            </w:tcBorders>
          </w:tcPr>
          <w:p>
            <w:pPr>
              <w:pStyle w:val="TableParagraph"/>
              <w:tabs>
                <w:tab w:pos="1266" w:val="left" w:leader="none"/>
              </w:tabs>
              <w:spacing w:before="106"/>
              <w:ind w:left="18"/>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84" w:hRule="atLeast"/>
        </w:trPr>
        <w:tc>
          <w:tcPr>
            <w:tcW w:w="533" w:type="dxa"/>
            <w:tcBorders>
              <w:top w:val="single" w:sz="6" w:space="0" w:color="000000"/>
              <w:left w:val="single" w:sz="12" w:space="0" w:color="000000"/>
              <w:bottom w:val="single" w:sz="6" w:space="0" w:color="000000"/>
              <w:right w:val="single" w:sz="6" w:space="0" w:color="000000"/>
            </w:tcBorders>
          </w:tcPr>
          <w:p>
            <w:pPr>
              <w:pStyle w:val="TableParagraph"/>
              <w:spacing w:before="120"/>
              <w:ind w:left="27"/>
              <w:rPr>
                <w:rFonts w:ascii="Arial"/>
                <w:sz w:val="19"/>
              </w:rPr>
            </w:pPr>
            <w:r>
              <w:rPr>
                <w:rFonts w:ascii="Arial"/>
                <w:color w:val="030303"/>
                <w:spacing w:val="-10"/>
                <w:w w:val="110"/>
                <w:sz w:val="19"/>
              </w:rPr>
              <w:t>4</w:t>
            </w:r>
          </w:p>
        </w:tc>
        <w:tc>
          <w:tcPr>
            <w:tcW w:w="5977" w:type="dxa"/>
            <w:gridSpan w:val="2"/>
            <w:tcBorders>
              <w:top w:val="single" w:sz="6" w:space="0" w:color="000000"/>
              <w:left w:val="single" w:sz="6" w:space="0" w:color="000000"/>
              <w:bottom w:val="single" w:sz="6" w:space="0" w:color="000000"/>
              <w:right w:val="single" w:sz="4" w:space="0" w:color="000000"/>
            </w:tcBorders>
          </w:tcPr>
          <w:p>
            <w:pPr>
              <w:pStyle w:val="TableParagraph"/>
              <w:tabs>
                <w:tab w:pos="4982" w:val="left" w:leader="none"/>
              </w:tabs>
              <w:ind w:left="18"/>
              <w:rPr>
                <w:rFonts w:ascii="Arial"/>
                <w:b/>
                <w:sz w:val="20"/>
              </w:rPr>
            </w:pPr>
            <w:r>
              <w:rPr>
                <w:rFonts w:ascii="Arial"/>
                <w:color w:val="030303"/>
                <w:sz w:val="19"/>
              </w:rPr>
              <w:t>Choose</w:t>
            </w:r>
            <w:r>
              <w:rPr>
                <w:rFonts w:ascii="Arial"/>
                <w:color w:val="030303"/>
                <w:spacing w:val="-2"/>
                <w:sz w:val="19"/>
              </w:rPr>
              <w:t> </w:t>
            </w:r>
            <w:r>
              <w:rPr>
                <w:rFonts w:ascii="Arial"/>
                <w:color w:val="030303"/>
                <w:sz w:val="19"/>
              </w:rPr>
              <w:t>a</w:t>
            </w:r>
            <w:r>
              <w:rPr>
                <w:rFonts w:ascii="Arial"/>
                <w:color w:val="030303"/>
                <w:spacing w:val="-2"/>
                <w:sz w:val="19"/>
              </w:rPr>
              <w:t> Domain.</w:t>
            </w:r>
            <w:r>
              <w:rPr>
                <w:rFonts w:ascii="Arial"/>
                <w:color w:val="030303"/>
                <w:sz w:val="19"/>
              </w:rPr>
              <w:tab/>
            </w:r>
            <w:r>
              <w:rPr>
                <w:rFonts w:ascii="Arial"/>
                <w:b/>
                <w:color w:val="030303"/>
                <w:spacing w:val="-5"/>
                <w:position w:val="11"/>
                <w:sz w:val="20"/>
              </w:rPr>
              <w:t>LL</w:t>
            </w:r>
          </w:p>
        </w:tc>
        <w:tc>
          <w:tcPr>
            <w:tcW w:w="2537" w:type="dxa"/>
            <w:gridSpan w:val="2"/>
            <w:tcBorders>
              <w:top w:val="single" w:sz="6" w:space="0" w:color="000000"/>
              <w:left w:val="single" w:sz="4" w:space="0" w:color="000000"/>
              <w:bottom w:val="single" w:sz="6" w:space="0" w:color="000000"/>
            </w:tcBorders>
          </w:tcPr>
          <w:p>
            <w:pPr>
              <w:pStyle w:val="TableParagraph"/>
              <w:tabs>
                <w:tab w:pos="1266" w:val="left" w:leader="none"/>
              </w:tabs>
              <w:spacing w:before="120"/>
              <w:ind w:left="18"/>
              <w:rPr>
                <w:rFonts w:ascii="Arial"/>
                <w:sz w:val="19"/>
              </w:rPr>
            </w:pPr>
            <w:r>
              <w:rPr>
                <w:rFonts w:ascii="Arial"/>
                <w:color w:val="030303"/>
                <w:w w:val="105"/>
                <w:sz w:val="19"/>
              </w:rPr>
              <w:t>Next</w:t>
            </w:r>
            <w:r>
              <w:rPr>
                <w:rFonts w:ascii="Arial"/>
                <w:color w:val="030303"/>
                <w:spacing w:val="2"/>
                <w:w w:val="105"/>
                <w:sz w:val="19"/>
              </w:rPr>
              <w:t> </w:t>
            </w:r>
            <w:r>
              <w:rPr>
                <w:rFonts w:ascii="Arial"/>
                <w:color w:val="030303"/>
                <w:spacing w:val="-4"/>
                <w:w w:val="105"/>
                <w:sz w:val="19"/>
              </w:rPr>
              <w:t>Meet</w:t>
            </w:r>
            <w:r>
              <w:rPr>
                <w:rFonts w:ascii="Arial"/>
                <w:color w:val="030303"/>
                <w:sz w:val="19"/>
              </w:rPr>
              <w:tab/>
            </w:r>
            <w:r>
              <w:rPr>
                <w:rFonts w:ascii="Arial"/>
                <w:color w:val="030303"/>
                <w:spacing w:val="-2"/>
                <w:w w:val="105"/>
                <w:position w:val="-1"/>
                <w:sz w:val="19"/>
              </w:rPr>
              <w:t>!closed</w:t>
            </w:r>
          </w:p>
        </w:tc>
      </w:tr>
      <w:tr>
        <w:trPr>
          <w:trHeight w:val="484" w:hRule="atLeast"/>
        </w:trPr>
        <w:tc>
          <w:tcPr>
            <w:tcW w:w="533" w:type="dxa"/>
            <w:tcBorders>
              <w:top w:val="single" w:sz="6" w:space="0" w:color="000000"/>
              <w:left w:val="single" w:sz="12" w:space="0" w:color="000000"/>
              <w:bottom w:val="single" w:sz="6" w:space="0" w:color="000000"/>
              <w:right w:val="single" w:sz="6" w:space="0" w:color="000000"/>
            </w:tcBorders>
          </w:tcPr>
          <w:p>
            <w:pPr>
              <w:pStyle w:val="TableParagraph"/>
              <w:spacing w:before="4" w:after="1"/>
              <w:rPr>
                <w:rFonts w:ascii="Arial"/>
                <w:sz w:val="15"/>
              </w:rPr>
            </w:pPr>
          </w:p>
          <w:p>
            <w:pPr>
              <w:pStyle w:val="TableParagraph"/>
              <w:spacing w:line="141" w:lineRule="exact"/>
              <w:ind w:left="30"/>
              <w:rPr>
                <w:rFonts w:ascii="Arial"/>
                <w:sz w:val="14"/>
              </w:rPr>
            </w:pPr>
            <w:r>
              <w:rPr>
                <w:rFonts w:ascii="Arial"/>
                <w:position w:val="-2"/>
                <w:sz w:val="14"/>
              </w:rPr>
              <mc:AlternateContent>
                <mc:Choice Requires="wps">
                  <w:drawing>
                    <wp:inline distT="0" distB="0" distL="0" distR="0">
                      <wp:extent cx="56515" cy="90170"/>
                      <wp:effectExtent l="0" t="0" r="0" b="0"/>
                      <wp:docPr id="1181" name="Group 1181"/>
                      <wp:cNvGraphicFramePr>
                        <a:graphicFrameLocks/>
                      </wp:cNvGraphicFramePr>
                      <a:graphic>
                        <a:graphicData uri="http://schemas.microsoft.com/office/word/2010/wordprocessingGroup">
                          <wpg:wgp>
                            <wpg:cNvPr id="1181" name="Group 1181"/>
                            <wpg:cNvGrpSpPr/>
                            <wpg:grpSpPr>
                              <a:xfrm>
                                <a:off x="0" y="0"/>
                                <a:ext cx="56515" cy="90170"/>
                                <a:chExt cx="56515" cy="90170"/>
                              </a:xfrm>
                            </wpg:grpSpPr>
                            <wps:wsp>
                              <wps:cNvPr id="1182" name="Graphic 1182"/>
                              <wps:cNvSpPr/>
                              <wps:spPr>
                                <a:xfrm>
                                  <a:off x="0" y="0"/>
                                  <a:ext cx="56515" cy="90170"/>
                                </a:xfrm>
                                <a:custGeom>
                                  <a:avLst/>
                                  <a:gdLst/>
                                  <a:ahLst/>
                                  <a:cxnLst/>
                                  <a:rect l="l" t="t" r="r" b="b"/>
                                  <a:pathLst>
                                    <a:path w="56515" h="90170">
                                      <a:moveTo>
                                        <a:pt x="48863" y="80772"/>
                                      </a:moveTo>
                                      <a:lnTo>
                                        <a:pt x="26003" y="80772"/>
                                      </a:lnTo>
                                      <a:lnTo>
                                        <a:pt x="29051" y="79248"/>
                                      </a:lnTo>
                                      <a:lnTo>
                                        <a:pt x="33623" y="79248"/>
                                      </a:lnTo>
                                      <a:lnTo>
                                        <a:pt x="36671" y="77724"/>
                                      </a:lnTo>
                                      <a:lnTo>
                                        <a:pt x="39719" y="74676"/>
                                      </a:lnTo>
                                      <a:lnTo>
                                        <a:pt x="41243" y="71628"/>
                                      </a:lnTo>
                                      <a:lnTo>
                                        <a:pt x="42767" y="70104"/>
                                      </a:lnTo>
                                      <a:lnTo>
                                        <a:pt x="42767" y="67056"/>
                                      </a:lnTo>
                                      <a:lnTo>
                                        <a:pt x="44291" y="64008"/>
                                      </a:lnTo>
                                      <a:lnTo>
                                        <a:pt x="44291" y="56388"/>
                                      </a:lnTo>
                                      <a:lnTo>
                                        <a:pt x="42767" y="53340"/>
                                      </a:lnTo>
                                      <a:lnTo>
                                        <a:pt x="35147" y="45720"/>
                                      </a:lnTo>
                                      <a:lnTo>
                                        <a:pt x="32099" y="45720"/>
                                      </a:lnTo>
                                      <a:lnTo>
                                        <a:pt x="29051" y="44196"/>
                                      </a:lnTo>
                                      <a:lnTo>
                                        <a:pt x="4572" y="44196"/>
                                      </a:lnTo>
                                      <a:lnTo>
                                        <a:pt x="4572" y="3048"/>
                                      </a:lnTo>
                                      <a:lnTo>
                                        <a:pt x="6096" y="1524"/>
                                      </a:lnTo>
                                      <a:lnTo>
                                        <a:pt x="6096" y="0"/>
                                      </a:lnTo>
                                      <a:lnTo>
                                        <a:pt x="50387" y="0"/>
                                      </a:lnTo>
                                      <a:lnTo>
                                        <a:pt x="50387" y="10668"/>
                                      </a:lnTo>
                                      <a:lnTo>
                                        <a:pt x="15240" y="10668"/>
                                      </a:lnTo>
                                      <a:lnTo>
                                        <a:pt x="15240" y="35052"/>
                                      </a:lnTo>
                                      <a:lnTo>
                                        <a:pt x="35147" y="35052"/>
                                      </a:lnTo>
                                      <a:lnTo>
                                        <a:pt x="39719" y="36576"/>
                                      </a:lnTo>
                                      <a:lnTo>
                                        <a:pt x="48863" y="41148"/>
                                      </a:lnTo>
                                      <a:lnTo>
                                        <a:pt x="51911" y="44196"/>
                                      </a:lnTo>
                                      <a:lnTo>
                                        <a:pt x="56483" y="53340"/>
                                      </a:lnTo>
                                      <a:lnTo>
                                        <a:pt x="56483" y="68580"/>
                                      </a:lnTo>
                                      <a:lnTo>
                                        <a:pt x="53435" y="73152"/>
                                      </a:lnTo>
                                      <a:lnTo>
                                        <a:pt x="50387" y="79248"/>
                                      </a:lnTo>
                                      <a:lnTo>
                                        <a:pt x="48863" y="80772"/>
                                      </a:lnTo>
                                      <a:close/>
                                    </a:path>
                                    <a:path w="56515" h="90170">
                                      <a:moveTo>
                                        <a:pt x="10668" y="45720"/>
                                      </a:moveTo>
                                      <a:lnTo>
                                        <a:pt x="7620" y="45720"/>
                                      </a:lnTo>
                                      <a:lnTo>
                                        <a:pt x="6096" y="44196"/>
                                      </a:lnTo>
                                      <a:lnTo>
                                        <a:pt x="12192" y="44196"/>
                                      </a:lnTo>
                                      <a:lnTo>
                                        <a:pt x="10668" y="45720"/>
                                      </a:lnTo>
                                      <a:close/>
                                    </a:path>
                                    <a:path w="56515" h="90170">
                                      <a:moveTo>
                                        <a:pt x="4572" y="76200"/>
                                      </a:moveTo>
                                      <a:lnTo>
                                        <a:pt x="1524" y="76200"/>
                                      </a:lnTo>
                                      <a:lnTo>
                                        <a:pt x="1524" y="74676"/>
                                      </a:lnTo>
                                      <a:lnTo>
                                        <a:pt x="3048" y="74676"/>
                                      </a:lnTo>
                                      <a:lnTo>
                                        <a:pt x="4572" y="76200"/>
                                      </a:lnTo>
                                      <a:close/>
                                    </a:path>
                                    <a:path w="56515" h="90170">
                                      <a:moveTo>
                                        <a:pt x="33623" y="90011"/>
                                      </a:moveTo>
                                      <a:lnTo>
                                        <a:pt x="15240" y="90011"/>
                                      </a:lnTo>
                                      <a:lnTo>
                                        <a:pt x="13716" y="88392"/>
                                      </a:lnTo>
                                      <a:lnTo>
                                        <a:pt x="9144" y="88392"/>
                                      </a:lnTo>
                                      <a:lnTo>
                                        <a:pt x="7620" y="86868"/>
                                      </a:lnTo>
                                      <a:lnTo>
                                        <a:pt x="4572" y="86868"/>
                                      </a:lnTo>
                                      <a:lnTo>
                                        <a:pt x="3048" y="85344"/>
                                      </a:lnTo>
                                      <a:lnTo>
                                        <a:pt x="1524" y="85344"/>
                                      </a:lnTo>
                                      <a:lnTo>
                                        <a:pt x="1524" y="83820"/>
                                      </a:lnTo>
                                      <a:lnTo>
                                        <a:pt x="0" y="82296"/>
                                      </a:lnTo>
                                      <a:lnTo>
                                        <a:pt x="0" y="76200"/>
                                      </a:lnTo>
                                      <a:lnTo>
                                        <a:pt x="6096" y="76200"/>
                                      </a:lnTo>
                                      <a:lnTo>
                                        <a:pt x="9144" y="77724"/>
                                      </a:lnTo>
                                      <a:lnTo>
                                        <a:pt x="10668" y="77724"/>
                                      </a:lnTo>
                                      <a:lnTo>
                                        <a:pt x="12192" y="79248"/>
                                      </a:lnTo>
                                      <a:lnTo>
                                        <a:pt x="16764" y="79248"/>
                                      </a:lnTo>
                                      <a:lnTo>
                                        <a:pt x="19812" y="80772"/>
                                      </a:lnTo>
                                      <a:lnTo>
                                        <a:pt x="48863" y="80772"/>
                                      </a:lnTo>
                                      <a:lnTo>
                                        <a:pt x="44291" y="85344"/>
                                      </a:lnTo>
                                      <a:lnTo>
                                        <a:pt x="41243" y="86868"/>
                                      </a:lnTo>
                                      <a:lnTo>
                                        <a:pt x="36671" y="88392"/>
                                      </a:lnTo>
                                      <a:lnTo>
                                        <a:pt x="33623"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1pt;mso-position-horizontal-relative:char;mso-position-vertical-relative:line" id="docshapegroup850" coordorigin="0,0" coordsize="89,142">
                      <v:shape style="position:absolute;left:0;top:0;width:89;height:142" id="docshape851" coordorigin="0,0" coordsize="89,142" path="m77,127l41,127,46,125,53,125,58,122,63,118,65,113,67,110,67,106,70,101,70,89,67,84,55,72,51,72,46,70,7,70,7,5,10,2,10,0,79,0,79,17,24,17,24,55,55,55,63,58,77,65,82,70,89,84,89,108,84,115,79,125,77,127xm17,72l12,72,10,70,19,70,17,72xm7,120l2,120,2,118,5,118,7,120xm53,142l24,142,22,139,14,139,12,137,7,137,5,134,2,134,2,132,0,130,0,120,10,120,14,122,17,122,19,125,26,125,31,127,77,127,70,134,65,137,58,139,53,142xe" filled="true" fillcolor="#000000" stroked="false">
                        <v:path arrowok="t"/>
                        <v:fill type="solid"/>
                      </v:shape>
                    </v:group>
                  </w:pict>
                </mc:Fallback>
              </mc:AlternateContent>
            </w:r>
            <w:r>
              <w:rPr>
                <w:rFonts w:ascii="Arial"/>
                <w:position w:val="-2"/>
                <w:sz w:val="14"/>
              </w:rPr>
            </w:r>
          </w:p>
        </w:tc>
        <w:tc>
          <w:tcPr>
            <w:tcW w:w="4831" w:type="dxa"/>
            <w:tcBorders>
              <w:top w:val="single" w:sz="6" w:space="0" w:color="000000"/>
              <w:left w:val="single" w:sz="6" w:space="0" w:color="000000"/>
              <w:bottom w:val="single" w:sz="6" w:space="0" w:color="000000"/>
              <w:right w:val="single" w:sz="6" w:space="0" w:color="000000"/>
            </w:tcBorders>
          </w:tcPr>
          <w:p>
            <w:pPr>
              <w:pStyle w:val="TableParagraph"/>
              <w:spacing w:before="120"/>
              <w:ind w:left="140"/>
              <w:rPr>
                <w:rFonts w:ascii="Arial"/>
                <w:sz w:val="19"/>
              </w:rPr>
            </w:pPr>
            <w:r>
              <w:rPr/>
              <mc:AlternateContent>
                <mc:Choice Requires="wps">
                  <w:drawing>
                    <wp:anchor distT="0" distB="0" distL="0" distR="0" allowOverlap="1" layoutInCell="1" locked="0" behindDoc="1" simplePos="0" relativeHeight="481699328">
                      <wp:simplePos x="0" y="0"/>
                      <wp:positionH relativeFrom="column">
                        <wp:posOffset>15071</wp:posOffset>
                      </wp:positionH>
                      <wp:positionV relativeFrom="paragraph">
                        <wp:posOffset>112167</wp:posOffset>
                      </wp:positionV>
                      <wp:extent cx="59690" cy="88900"/>
                      <wp:effectExtent l="0" t="0" r="0" b="0"/>
                      <wp:wrapNone/>
                      <wp:docPr id="1183" name="Group 1183"/>
                      <wp:cNvGraphicFramePr>
                        <a:graphicFrameLocks/>
                      </wp:cNvGraphicFramePr>
                      <a:graphic>
                        <a:graphicData uri="http://schemas.microsoft.com/office/word/2010/wordprocessingGroup">
                          <wpg:wgp>
                            <wpg:cNvPr id="1183" name="Group 1183"/>
                            <wpg:cNvGrpSpPr/>
                            <wpg:grpSpPr>
                              <a:xfrm>
                                <a:off x="0" y="0"/>
                                <a:ext cx="59690" cy="88900"/>
                                <a:chExt cx="59690" cy="88900"/>
                              </a:xfrm>
                            </wpg:grpSpPr>
                            <wps:wsp>
                              <wps:cNvPr id="1184" name="Graphic 1184"/>
                              <wps:cNvSpPr/>
                              <wps:spPr>
                                <a:xfrm>
                                  <a:off x="0" y="0"/>
                                  <a:ext cx="59690" cy="88900"/>
                                </a:xfrm>
                                <a:custGeom>
                                  <a:avLst/>
                                  <a:gdLst/>
                                  <a:ahLst/>
                                  <a:cxnLst/>
                                  <a:rect l="l" t="t" r="r" b="b"/>
                                  <a:pathLst>
                                    <a:path w="59690" h="88900">
                                      <a:moveTo>
                                        <a:pt x="36576" y="88392"/>
                                      </a:moveTo>
                                      <a:lnTo>
                                        <a:pt x="1524" y="88392"/>
                                      </a:lnTo>
                                      <a:lnTo>
                                        <a:pt x="1524" y="86868"/>
                                      </a:lnTo>
                                      <a:lnTo>
                                        <a:pt x="0" y="85344"/>
                                      </a:lnTo>
                                      <a:lnTo>
                                        <a:pt x="0" y="3048"/>
                                      </a:lnTo>
                                      <a:lnTo>
                                        <a:pt x="3048" y="0"/>
                                      </a:lnTo>
                                      <a:lnTo>
                                        <a:pt x="35052" y="0"/>
                                      </a:lnTo>
                                      <a:lnTo>
                                        <a:pt x="41148" y="3048"/>
                                      </a:lnTo>
                                      <a:lnTo>
                                        <a:pt x="44291" y="4572"/>
                                      </a:lnTo>
                                      <a:lnTo>
                                        <a:pt x="47339" y="6096"/>
                                      </a:lnTo>
                                      <a:lnTo>
                                        <a:pt x="48863" y="7620"/>
                                      </a:lnTo>
                                      <a:lnTo>
                                        <a:pt x="49625" y="9144"/>
                                      </a:lnTo>
                                      <a:lnTo>
                                        <a:pt x="12192" y="9144"/>
                                      </a:lnTo>
                                      <a:lnTo>
                                        <a:pt x="12192" y="38100"/>
                                      </a:lnTo>
                                      <a:lnTo>
                                        <a:pt x="47339" y="38100"/>
                                      </a:lnTo>
                                      <a:lnTo>
                                        <a:pt x="44291" y="41148"/>
                                      </a:lnTo>
                                      <a:lnTo>
                                        <a:pt x="45815" y="42672"/>
                                      </a:lnTo>
                                      <a:lnTo>
                                        <a:pt x="48863" y="44196"/>
                                      </a:lnTo>
                                      <a:lnTo>
                                        <a:pt x="51911" y="47244"/>
                                      </a:lnTo>
                                      <a:lnTo>
                                        <a:pt x="12192" y="47244"/>
                                      </a:lnTo>
                                      <a:lnTo>
                                        <a:pt x="12192" y="79248"/>
                                      </a:lnTo>
                                      <a:lnTo>
                                        <a:pt x="53435" y="79248"/>
                                      </a:lnTo>
                                      <a:lnTo>
                                        <a:pt x="48863" y="83820"/>
                                      </a:lnTo>
                                      <a:lnTo>
                                        <a:pt x="45815" y="85344"/>
                                      </a:lnTo>
                                      <a:lnTo>
                                        <a:pt x="44291" y="85344"/>
                                      </a:lnTo>
                                      <a:lnTo>
                                        <a:pt x="42767" y="86868"/>
                                      </a:lnTo>
                                      <a:lnTo>
                                        <a:pt x="39624" y="86868"/>
                                      </a:lnTo>
                                      <a:lnTo>
                                        <a:pt x="36576" y="88392"/>
                                      </a:lnTo>
                                      <a:close/>
                                    </a:path>
                                    <a:path w="59690" h="88900">
                                      <a:moveTo>
                                        <a:pt x="47339" y="38100"/>
                                      </a:moveTo>
                                      <a:lnTo>
                                        <a:pt x="30480" y="38100"/>
                                      </a:lnTo>
                                      <a:lnTo>
                                        <a:pt x="33528" y="36576"/>
                                      </a:lnTo>
                                      <a:lnTo>
                                        <a:pt x="35052" y="36576"/>
                                      </a:lnTo>
                                      <a:lnTo>
                                        <a:pt x="39624" y="32004"/>
                                      </a:lnTo>
                                      <a:lnTo>
                                        <a:pt x="39624" y="28956"/>
                                      </a:lnTo>
                                      <a:lnTo>
                                        <a:pt x="41148" y="27432"/>
                                      </a:lnTo>
                                      <a:lnTo>
                                        <a:pt x="41148" y="19812"/>
                                      </a:lnTo>
                                      <a:lnTo>
                                        <a:pt x="39624" y="18288"/>
                                      </a:lnTo>
                                      <a:lnTo>
                                        <a:pt x="39624" y="16764"/>
                                      </a:lnTo>
                                      <a:lnTo>
                                        <a:pt x="38100" y="15240"/>
                                      </a:lnTo>
                                      <a:lnTo>
                                        <a:pt x="38100" y="13716"/>
                                      </a:lnTo>
                                      <a:lnTo>
                                        <a:pt x="35052" y="10668"/>
                                      </a:lnTo>
                                      <a:lnTo>
                                        <a:pt x="30480" y="10668"/>
                                      </a:lnTo>
                                      <a:lnTo>
                                        <a:pt x="27432" y="9144"/>
                                      </a:lnTo>
                                      <a:lnTo>
                                        <a:pt x="49625" y="9144"/>
                                      </a:lnTo>
                                      <a:lnTo>
                                        <a:pt x="51911" y="13716"/>
                                      </a:lnTo>
                                      <a:lnTo>
                                        <a:pt x="53435" y="15240"/>
                                      </a:lnTo>
                                      <a:lnTo>
                                        <a:pt x="53435" y="27432"/>
                                      </a:lnTo>
                                      <a:lnTo>
                                        <a:pt x="51911" y="28956"/>
                                      </a:lnTo>
                                      <a:lnTo>
                                        <a:pt x="51911" y="32004"/>
                                      </a:lnTo>
                                      <a:lnTo>
                                        <a:pt x="48863" y="35052"/>
                                      </a:lnTo>
                                      <a:lnTo>
                                        <a:pt x="48863" y="36576"/>
                                      </a:lnTo>
                                      <a:lnTo>
                                        <a:pt x="47339" y="38100"/>
                                      </a:lnTo>
                                      <a:close/>
                                    </a:path>
                                    <a:path w="59690" h="88900">
                                      <a:moveTo>
                                        <a:pt x="53435" y="79248"/>
                                      </a:moveTo>
                                      <a:lnTo>
                                        <a:pt x="35052" y="79248"/>
                                      </a:lnTo>
                                      <a:lnTo>
                                        <a:pt x="36576" y="77724"/>
                                      </a:lnTo>
                                      <a:lnTo>
                                        <a:pt x="38100" y="77724"/>
                                      </a:lnTo>
                                      <a:lnTo>
                                        <a:pt x="41148" y="74676"/>
                                      </a:lnTo>
                                      <a:lnTo>
                                        <a:pt x="42767" y="74676"/>
                                      </a:lnTo>
                                      <a:lnTo>
                                        <a:pt x="44291" y="73152"/>
                                      </a:lnTo>
                                      <a:lnTo>
                                        <a:pt x="45815" y="70104"/>
                                      </a:lnTo>
                                      <a:lnTo>
                                        <a:pt x="45815" y="68580"/>
                                      </a:lnTo>
                                      <a:lnTo>
                                        <a:pt x="47339" y="67056"/>
                                      </a:lnTo>
                                      <a:lnTo>
                                        <a:pt x="47339" y="60960"/>
                                      </a:lnTo>
                                      <a:lnTo>
                                        <a:pt x="45815" y="59436"/>
                                      </a:lnTo>
                                      <a:lnTo>
                                        <a:pt x="45815" y="56388"/>
                                      </a:lnTo>
                                      <a:lnTo>
                                        <a:pt x="42767" y="53340"/>
                                      </a:lnTo>
                                      <a:lnTo>
                                        <a:pt x="41148" y="51816"/>
                                      </a:lnTo>
                                      <a:lnTo>
                                        <a:pt x="39624" y="50292"/>
                                      </a:lnTo>
                                      <a:lnTo>
                                        <a:pt x="38100" y="50292"/>
                                      </a:lnTo>
                                      <a:lnTo>
                                        <a:pt x="35052" y="48768"/>
                                      </a:lnTo>
                                      <a:lnTo>
                                        <a:pt x="33528" y="48768"/>
                                      </a:lnTo>
                                      <a:lnTo>
                                        <a:pt x="30480" y="47244"/>
                                      </a:lnTo>
                                      <a:lnTo>
                                        <a:pt x="51911" y="47244"/>
                                      </a:lnTo>
                                      <a:lnTo>
                                        <a:pt x="56483" y="51816"/>
                                      </a:lnTo>
                                      <a:lnTo>
                                        <a:pt x="58007" y="54864"/>
                                      </a:lnTo>
                                      <a:lnTo>
                                        <a:pt x="58007" y="57912"/>
                                      </a:lnTo>
                                      <a:lnTo>
                                        <a:pt x="59531" y="60960"/>
                                      </a:lnTo>
                                      <a:lnTo>
                                        <a:pt x="59531" y="65532"/>
                                      </a:lnTo>
                                      <a:lnTo>
                                        <a:pt x="58007" y="68580"/>
                                      </a:lnTo>
                                      <a:lnTo>
                                        <a:pt x="58007" y="73152"/>
                                      </a:lnTo>
                                      <a:lnTo>
                                        <a:pt x="56483" y="76200"/>
                                      </a:lnTo>
                                      <a:lnTo>
                                        <a:pt x="53435" y="7924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86736pt;margin-top:8.8321pt;width:4.7pt;height:7pt;mso-position-horizontal-relative:column;mso-position-vertical-relative:paragraph;z-index:-21617152" id="docshapegroup852" coordorigin="24,177" coordsize="94,140">
                      <v:shape style="position:absolute;left:23;top:176;width:94;height:140" id="docshape853" coordorigin="24,177" coordsize="94,140" path="m81,316l26,316,26,313,24,311,24,181,29,177,79,177,89,181,93,184,98,186,101,189,102,191,43,191,43,237,98,237,93,241,96,244,101,246,105,251,43,251,43,301,108,301,101,309,96,311,93,311,91,313,86,313,81,316xm98,237l72,237,77,234,79,234,86,227,86,222,89,220,89,208,86,205,86,203,84,201,84,198,79,193,72,193,67,191,102,191,105,198,108,201,108,220,105,222,105,227,101,232,101,234,98,237xm108,301l79,301,81,299,84,299,89,294,91,294,93,292,96,287,96,285,98,282,98,273,96,270,96,265,91,261,89,258,86,256,84,256,79,253,77,253,72,251,105,251,113,258,115,263,115,268,117,273,117,280,115,285,115,292,113,297,108,301xe" filled="true" fillcolor="#000000" stroked="false">
                        <v:path arrowok="t"/>
                        <v:fill type="solid"/>
                      </v:shape>
                      <w10:wrap type="none"/>
                    </v:group>
                  </w:pict>
                </mc:Fallback>
              </mc:AlternateContent>
            </w:r>
            <w:r>
              <w:rPr>
                <w:rFonts w:ascii="Arial"/>
                <w:color w:val="030303"/>
                <w:w w:val="105"/>
                <w:sz w:val="19"/>
              </w:rPr>
              <w:t>rainstorm</w:t>
            </w:r>
            <w:r>
              <w:rPr>
                <w:rFonts w:ascii="Arial"/>
                <w:color w:val="030303"/>
                <w:spacing w:val="39"/>
                <w:w w:val="105"/>
                <w:sz w:val="19"/>
              </w:rPr>
              <w:t> </w:t>
            </w:r>
            <w:r>
              <w:rPr>
                <w:rFonts w:ascii="Arial"/>
                <w:color w:val="030303"/>
                <w:spacing w:val="-2"/>
                <w:w w:val="105"/>
                <w:sz w:val="19"/>
              </w:rPr>
              <w:t>ideas.</w:t>
            </w:r>
          </w:p>
        </w:tc>
        <w:tc>
          <w:tcPr>
            <w:tcW w:w="2412" w:type="dxa"/>
            <w:gridSpan w:val="2"/>
            <w:tcBorders>
              <w:top w:val="single" w:sz="6" w:space="0" w:color="000000"/>
              <w:left w:val="single" w:sz="6" w:space="0" w:color="000000"/>
              <w:bottom w:val="single" w:sz="6" w:space="0" w:color="000000"/>
              <w:right w:val="single" w:sz="6" w:space="0" w:color="000000"/>
            </w:tcBorders>
          </w:tcPr>
          <w:p>
            <w:pPr>
              <w:pStyle w:val="TableParagraph"/>
              <w:tabs>
                <w:tab w:pos="1129" w:val="left" w:leader="none"/>
              </w:tabs>
              <w:spacing w:before="10"/>
              <w:ind w:left="13"/>
              <w:rPr>
                <w:rFonts w:ascii="Arial"/>
                <w:sz w:val="19"/>
              </w:rPr>
            </w:pPr>
            <w:r>
              <w:rPr>
                <w:position w:val="11"/>
              </w:rPr>
              <w:drawing>
                <wp:inline distT="0" distB="0" distL="0" distR="0">
                  <wp:extent cx="76295" cy="90011"/>
                  <wp:effectExtent l="0" t="0" r="0" b="0"/>
                  <wp:docPr id="1185" name="Image 1185"/>
                  <wp:cNvGraphicFramePr>
                    <a:graphicFrameLocks/>
                  </wp:cNvGraphicFramePr>
                  <a:graphic>
                    <a:graphicData uri="http://schemas.openxmlformats.org/drawingml/2006/picture">
                      <pic:pic>
                        <pic:nvPicPr>
                          <pic:cNvPr id="1185" name="Image 1185"/>
                          <pic:cNvPicPr/>
                        </pic:nvPicPr>
                        <pic:blipFill>
                          <a:blip r:embed="rId284" cstate="print"/>
                          <a:stretch>
                            <a:fillRect/>
                          </a:stretch>
                        </pic:blipFill>
                        <pic:spPr>
                          <a:xfrm>
                            <a:off x="0" y="0"/>
                            <a:ext cx="76295" cy="90011"/>
                          </a:xfrm>
                          <a:prstGeom prst="rect">
                            <a:avLst/>
                          </a:prstGeom>
                        </pic:spPr>
                      </pic:pic>
                    </a:graphicData>
                  </a:graphic>
                </wp:inline>
              </w:drawing>
            </w:r>
            <w:r>
              <w:rPr>
                <w:position w:val="11"/>
              </w:rPr>
            </w:r>
            <w:r>
              <w:rPr>
                <w:rFonts w:ascii="Arial"/>
                <w:b/>
                <w:color w:val="030303"/>
                <w:spacing w:val="-5"/>
                <w:position w:val="12"/>
                <w:sz w:val="20"/>
              </w:rPr>
              <w:t>LL</w:t>
            </w:r>
            <w:r>
              <w:rPr>
                <w:rFonts w:ascii="Arial"/>
                <w:b/>
                <w:color w:val="030303"/>
                <w:position w:val="12"/>
                <w:sz w:val="20"/>
              </w:rPr>
              <w:tab/>
            </w:r>
            <w:r>
              <w:rPr>
                <w:rFonts w:ascii="Arial"/>
                <w:color w:val="030303"/>
                <w:sz w:val="19"/>
              </w:rPr>
              <w:t>INext</w:t>
            </w:r>
            <w:r>
              <w:rPr>
                <w:rFonts w:ascii="Arial"/>
                <w:color w:val="030303"/>
                <w:spacing w:val="3"/>
                <w:sz w:val="19"/>
              </w:rPr>
              <w:t> </w:t>
            </w:r>
            <w:r>
              <w:rPr>
                <w:rFonts w:ascii="Arial"/>
                <w:color w:val="030303"/>
                <w:spacing w:val="-4"/>
                <w:sz w:val="19"/>
              </w:rPr>
              <w:t>Meet</w:t>
            </w:r>
          </w:p>
        </w:tc>
        <w:tc>
          <w:tcPr>
            <w:tcW w:w="1271" w:type="dxa"/>
            <w:tcBorders>
              <w:top w:val="single" w:sz="6" w:space="0" w:color="000000"/>
              <w:left w:val="single" w:sz="6" w:space="0" w:color="000000"/>
              <w:bottom w:val="single" w:sz="6" w:space="0" w:color="000000"/>
            </w:tcBorders>
          </w:tcPr>
          <w:p>
            <w:pPr>
              <w:pStyle w:val="TableParagraph"/>
              <w:spacing w:before="120"/>
              <w:ind w:right="701"/>
              <w:jc w:val="center"/>
              <w:rPr>
                <w:rFonts w:ascii="Arial"/>
                <w:sz w:val="19"/>
              </w:rPr>
            </w:pPr>
            <w:r>
              <w:rPr>
                <w:position w:val="-1"/>
              </w:rPr>
              <w:drawing>
                <wp:inline distT="0" distB="0" distL="0" distR="0">
                  <wp:extent cx="79343" cy="91630"/>
                  <wp:effectExtent l="0" t="0" r="0" b="0"/>
                  <wp:docPr id="1186" name="Image 1186"/>
                  <wp:cNvGraphicFramePr>
                    <a:graphicFrameLocks/>
                  </wp:cNvGraphicFramePr>
                  <a:graphic>
                    <a:graphicData uri="http://schemas.openxmlformats.org/drawingml/2006/picture">
                      <pic:pic>
                        <pic:nvPicPr>
                          <pic:cNvPr id="1186" name="Image 1186"/>
                          <pic:cNvPicPr/>
                        </pic:nvPicPr>
                        <pic:blipFill>
                          <a:blip r:embed="rId285" cstate="print"/>
                          <a:stretch>
                            <a:fillRect/>
                          </a:stretch>
                        </pic:blipFill>
                        <pic:spPr>
                          <a:xfrm>
                            <a:off x="0" y="0"/>
                            <a:ext cx="79343" cy="91630"/>
                          </a:xfrm>
                          <a:prstGeom prst="rect">
                            <a:avLst/>
                          </a:prstGeom>
                        </pic:spPr>
                      </pic:pic>
                    </a:graphicData>
                  </a:graphic>
                </wp:inline>
              </w:drawing>
            </w:r>
            <w:r>
              <w:rPr>
                <w:position w:val="-1"/>
              </w:rPr>
            </w:r>
            <w:r>
              <w:rPr>
                <w:spacing w:val="-20"/>
                <w:sz w:val="20"/>
              </w:rPr>
              <w:t> </w:t>
            </w:r>
            <w:r>
              <w:rPr>
                <w:rFonts w:ascii="Arial"/>
                <w:color w:val="030303"/>
                <w:w w:val="105"/>
                <w:sz w:val="19"/>
              </w:rPr>
              <w:t>pen</w:t>
            </w:r>
          </w:p>
        </w:tc>
      </w:tr>
    </w:tbl>
    <w:p>
      <w:pPr>
        <w:spacing w:after="0"/>
        <w:jc w:val="center"/>
        <w:rPr>
          <w:rFonts w:ascii="Arial"/>
          <w:sz w:val="19"/>
        </w:rPr>
        <w:sectPr>
          <w:headerReference w:type="default" r:id="rId277"/>
          <w:footerReference w:type="default" r:id="rId278"/>
          <w:pgSz w:w="11910" w:h="16840"/>
          <w:pgMar w:header="658" w:footer="1385" w:top="166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1"/>
          <w:w w:val="105"/>
          <w:sz w:val="19"/>
        </w:rPr>
        <w:t> </w:t>
      </w:r>
      <w:r>
        <w:rPr>
          <w:rFonts w:ascii="Arial"/>
          <w:color w:val="030303"/>
          <w:w w:val="105"/>
          <w:sz w:val="19"/>
        </w:rPr>
        <w:t>29</w:t>
      </w:r>
      <w:r>
        <w:rPr>
          <w:rFonts w:ascii="Arial"/>
          <w:color w:val="030303"/>
          <w:spacing w:val="-4"/>
          <w:w w:val="105"/>
          <w:sz w:val="19"/>
        </w:rPr>
        <w:t> </w:t>
      </w:r>
      <w:r>
        <w:rPr>
          <w:rFonts w:ascii="Arial"/>
          <w:color w:val="030303"/>
          <w:w w:val="105"/>
          <w:sz w:val="19"/>
        </w:rPr>
        <w:t>November</w:t>
      </w:r>
      <w:r>
        <w:rPr>
          <w:rFonts w:ascii="Arial"/>
          <w:color w:val="030303"/>
          <w:spacing w:val="9"/>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2"/>
          <w:w w:val="105"/>
          <w:sz w:val="19"/>
        </w:rPr>
        <w:t> </w:t>
      </w:r>
      <w:r>
        <w:rPr>
          <w:rFonts w:ascii="Arial"/>
          <w:color w:val="030303"/>
          <w:w w:val="105"/>
          <w:sz w:val="19"/>
        </w:rPr>
        <w:t>8:00-9:00</w:t>
      </w:r>
      <w:r>
        <w:rPr>
          <w:rFonts w:ascii="Arial"/>
          <w:color w:val="030303"/>
          <w:spacing w:val="-8"/>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9"/>
          <w:sz w:val="19"/>
        </w:rPr>
        <w:t> </w:t>
      </w:r>
      <w:r>
        <w:rPr>
          <w:rFonts w:ascii="Arial"/>
          <w:color w:val="030303"/>
          <w:sz w:val="19"/>
        </w:rPr>
        <w:t>Google</w:t>
      </w:r>
      <w:r>
        <w:rPr>
          <w:rFonts w:ascii="Arial"/>
          <w:color w:val="030303"/>
          <w:spacing w:val="21"/>
          <w:sz w:val="19"/>
        </w:rPr>
        <w:t> </w:t>
      </w:r>
      <w:r>
        <w:rPr>
          <w:rFonts w:ascii="Arial"/>
          <w:color w:val="030303"/>
          <w:spacing w:val="-4"/>
          <w:sz w:val="19"/>
        </w:rPr>
        <w:t>Meet</w:t>
      </w:r>
    </w:p>
    <w:p>
      <w:pPr>
        <w:spacing w:line="300" w:lineRule="auto" w:before="45"/>
        <w:ind w:left="846" w:right="837" w:hanging="5"/>
        <w:jc w:val="left"/>
        <w:rPr>
          <w:rFonts w:ascii="Arial"/>
          <w:sz w:val="19"/>
        </w:rPr>
      </w:pPr>
      <w:r>
        <w:rPr>
          <w:rFonts w:ascii="Arial"/>
          <w:b/>
          <w:color w:val="030303"/>
          <w:sz w:val="19"/>
        </w:rPr>
        <w:t>Participants: Ms lnoshi, </w:t>
      </w:r>
      <w:r>
        <w:rPr>
          <w:rFonts w:ascii="Arial"/>
          <w:color w:val="030303"/>
          <w:sz w:val="19"/>
        </w:rPr>
        <w:t>Navindra</w:t>
      </w:r>
      <w:r>
        <w:rPr>
          <w:rFonts w:ascii="Arial"/>
          <w:color w:val="030303"/>
          <w:spacing w:val="40"/>
          <w:sz w:val="19"/>
        </w:rPr>
        <w:t> </w:t>
      </w:r>
      <w:r>
        <w:rPr>
          <w:rFonts w:ascii="Arial"/>
          <w:color w:val="030303"/>
          <w:sz w:val="19"/>
        </w:rPr>
        <w:t>Abeyesundere,</w:t>
      </w:r>
      <w:r>
        <w:rPr>
          <w:rFonts w:ascii="Arial"/>
          <w:color w:val="030303"/>
          <w:spacing w:val="37"/>
          <w:sz w:val="19"/>
        </w:rPr>
        <w:t> </w:t>
      </w:r>
      <w:r>
        <w:rPr>
          <w:rFonts w:ascii="Arial"/>
          <w:color w:val="030303"/>
          <w:sz w:val="19"/>
        </w:rPr>
        <w:t>Malindu Mahara, Hashan Fernando,</w:t>
      </w:r>
      <w:r>
        <w:rPr>
          <w:rFonts w:ascii="Arial"/>
          <w:color w:val="030303"/>
          <w:spacing w:val="38"/>
          <w:sz w:val="19"/>
        </w:rPr>
        <w:t> </w:t>
      </w:r>
      <w:r>
        <w:rPr>
          <w:rFonts w:ascii="Arial"/>
          <w:color w:val="030303"/>
          <w:sz w:val="19"/>
        </w:rPr>
        <w:t>Adrian Jesudasan, Maleesha 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spacing w:before="55"/>
        <w:ind w:left="846" w:right="0" w:firstLine="0"/>
        <w:jc w:val="left"/>
        <w:rPr>
          <w:rFonts w:ascii="Arial"/>
          <w:sz w:val="19"/>
        </w:rPr>
      </w:pPr>
      <w:r>
        <w:rPr>
          <w:rFonts w:ascii="Arial"/>
          <w:color w:val="030303"/>
          <w:w w:val="105"/>
          <w:sz w:val="19"/>
        </w:rPr>
        <w:t>Action</w:t>
      </w:r>
      <w:r>
        <w:rPr>
          <w:rFonts w:ascii="Arial"/>
          <w:color w:val="030303"/>
          <w:spacing w:val="14"/>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w:t>
      </w:r>
      <w:r>
        <w:rPr>
          <w:rFonts w:ascii="Arial"/>
          <w:color w:val="030303"/>
          <w:spacing w:val="-1"/>
          <w:w w:val="105"/>
          <w:sz w:val="19"/>
        </w:rPr>
        <w:t> </w:t>
      </w:r>
      <w:r>
        <w:rPr>
          <w:rFonts w:ascii="Arial"/>
          <w:color w:val="030303"/>
          <w:w w:val="105"/>
          <w:sz w:val="19"/>
        </w:rPr>
        <w:t>1:</w:t>
      </w:r>
      <w:r>
        <w:rPr>
          <w:rFonts w:ascii="Arial"/>
          <w:color w:val="030303"/>
          <w:spacing w:val="-3"/>
          <w:w w:val="105"/>
          <w:sz w:val="19"/>
        </w:rPr>
        <w:t> </w:t>
      </w:r>
      <w:r>
        <w:rPr>
          <w:rFonts w:ascii="Arial"/>
          <w:color w:val="030303"/>
          <w:w w:val="105"/>
          <w:sz w:val="19"/>
        </w:rPr>
        <w:t>Selected a Project Topic. Status: Closed</w:t>
      </w:r>
    </w:p>
    <w:p>
      <w:pPr>
        <w:spacing w:line="590" w:lineRule="auto" w:before="1"/>
        <w:ind w:left="845" w:right="5498" w:hanging="3"/>
        <w:jc w:val="left"/>
        <w:rPr>
          <w:rFonts w:ascii="Arial"/>
          <w:sz w:val="19"/>
        </w:rPr>
      </w:pPr>
      <w:r>
        <w:rPr>
          <w:rFonts w:ascii="Arial"/>
          <w:color w:val="030303"/>
          <w:w w:val="105"/>
          <w:sz w:val="19"/>
        </w:rPr>
        <w:t>Item</w:t>
      </w:r>
      <w:r>
        <w:rPr>
          <w:rFonts w:ascii="Arial"/>
          <w:color w:val="030303"/>
          <w:spacing w:val="-8"/>
          <w:w w:val="105"/>
          <w:sz w:val="19"/>
        </w:rPr>
        <w:t> </w:t>
      </w:r>
      <w:r>
        <w:rPr>
          <w:rFonts w:ascii="Arial"/>
          <w:color w:val="030303"/>
          <w:w w:val="105"/>
          <w:sz w:val="19"/>
        </w:rPr>
        <w:t>2:</w:t>
      </w:r>
      <w:r>
        <w:rPr>
          <w:rFonts w:ascii="Arial"/>
          <w:color w:val="030303"/>
          <w:spacing w:val="-11"/>
          <w:w w:val="105"/>
          <w:sz w:val="19"/>
        </w:rPr>
        <w:t> </w:t>
      </w:r>
      <w:r>
        <w:rPr>
          <w:rFonts w:ascii="Arial"/>
          <w:color w:val="030303"/>
          <w:w w:val="105"/>
          <w:sz w:val="19"/>
        </w:rPr>
        <w:t>Requested for</w:t>
      </w:r>
      <w:r>
        <w:rPr>
          <w:rFonts w:ascii="Arial"/>
          <w:color w:val="030303"/>
          <w:spacing w:val="20"/>
          <w:w w:val="105"/>
          <w:sz w:val="19"/>
        </w:rPr>
        <w:t> </w:t>
      </w:r>
      <w:r>
        <w:rPr>
          <w:rFonts w:ascii="Arial"/>
          <w:color w:val="030303"/>
          <w:w w:val="105"/>
          <w:sz w:val="19"/>
        </w:rPr>
        <w:t>supervisor approval.</w:t>
      </w:r>
      <w:r>
        <w:rPr>
          <w:rFonts w:ascii="Arial"/>
          <w:color w:val="030303"/>
          <w:spacing w:val="-4"/>
          <w:w w:val="105"/>
          <w:sz w:val="19"/>
        </w:rPr>
        <w:t> </w:t>
      </w:r>
      <w:r>
        <w:rPr>
          <w:rFonts w:ascii="Arial"/>
          <w:color w:val="030303"/>
          <w:w w:val="105"/>
          <w:sz w:val="19"/>
        </w:rPr>
        <w:t>Status:</w:t>
      </w:r>
      <w:r>
        <w:rPr>
          <w:rFonts w:ascii="Arial"/>
          <w:color w:val="030303"/>
          <w:spacing w:val="-5"/>
          <w:w w:val="105"/>
          <w:sz w:val="19"/>
        </w:rPr>
        <w:t> </w:t>
      </w:r>
      <w:r>
        <w:rPr>
          <w:rFonts w:ascii="Arial"/>
          <w:color w:val="030303"/>
          <w:w w:val="105"/>
          <w:sz w:val="19"/>
        </w:rPr>
        <w:t>Open </w:t>
      </w:r>
      <w:r>
        <w:rPr>
          <w:rFonts w:ascii="Arial"/>
          <w:color w:val="030303"/>
          <w:spacing w:val="-2"/>
          <w:w w:val="105"/>
          <w:sz w:val="19"/>
        </w:rPr>
        <w:t>General</w:t>
      </w:r>
    </w:p>
    <w:p>
      <w:pPr>
        <w:spacing w:before="1"/>
        <w:ind w:left="848" w:right="0" w:firstLine="0"/>
        <w:jc w:val="left"/>
        <w:rPr>
          <w:rFonts w:ascii="Arial"/>
          <w:sz w:val="19"/>
        </w:rPr>
      </w:pPr>
      <w:r>
        <w:rPr>
          <w:rFonts w:ascii="Arial"/>
          <w:color w:val="030303"/>
          <w:w w:val="105"/>
          <w:sz w:val="19"/>
        </w:rPr>
        <w:t>Where</w:t>
      </w:r>
      <w:r>
        <w:rPr>
          <w:rFonts w:ascii="Arial"/>
          <w:color w:val="030303"/>
          <w:spacing w:val="-6"/>
          <w:w w:val="105"/>
          <w:sz w:val="19"/>
        </w:rPr>
        <w:t> </w:t>
      </w:r>
      <w:r>
        <w:rPr>
          <w:rFonts w:ascii="Arial"/>
          <w:color w:val="030303"/>
          <w:w w:val="105"/>
          <w:sz w:val="19"/>
        </w:rPr>
        <w:t>To</w:t>
      </w:r>
      <w:r>
        <w:rPr>
          <w:rFonts w:ascii="Arial"/>
          <w:color w:val="030303"/>
          <w:spacing w:val="-5"/>
          <w:w w:val="105"/>
          <w:sz w:val="19"/>
        </w:rPr>
        <w:t> </w:t>
      </w:r>
      <w:r>
        <w:rPr>
          <w:rFonts w:ascii="Arial"/>
          <w:color w:val="030303"/>
          <w:w w:val="105"/>
          <w:sz w:val="19"/>
        </w:rPr>
        <w:t>From</w:t>
      </w:r>
      <w:r>
        <w:rPr>
          <w:rFonts w:ascii="Arial"/>
          <w:color w:val="030303"/>
          <w:spacing w:val="-6"/>
          <w:w w:val="105"/>
          <w:sz w:val="19"/>
        </w:rPr>
        <w:t> </w:t>
      </w:r>
      <w:r>
        <w:rPr>
          <w:rFonts w:ascii="Arial"/>
          <w:color w:val="030303"/>
          <w:spacing w:val="-4"/>
          <w:w w:val="105"/>
          <w:sz w:val="19"/>
        </w:rPr>
        <w:t>Here</w:t>
      </w:r>
    </w:p>
    <w:p>
      <w:pPr>
        <w:spacing w:line="295" w:lineRule="auto" w:before="51"/>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2"/>
        <w:rPr>
          <w:rFonts w:ascii="Arial"/>
          <w:sz w:val="20"/>
        </w:rPr>
      </w:pPr>
    </w:p>
    <w:tbl>
      <w:tblPr>
        <w:tblW w:w="0" w:type="auto"/>
        <w:jc w:val="left"/>
        <w:tblInd w:w="13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34"/>
        <w:gridCol w:w="4826"/>
        <w:gridCol w:w="1149"/>
        <w:gridCol w:w="1266"/>
        <w:gridCol w:w="1271"/>
      </w:tblGrid>
      <w:tr>
        <w:trPr>
          <w:trHeight w:val="417" w:hRule="atLeast"/>
        </w:trPr>
        <w:tc>
          <w:tcPr>
            <w:tcW w:w="534" w:type="dxa"/>
            <w:tcBorders>
              <w:left w:val="nil"/>
              <w:bottom w:val="single" w:sz="6" w:space="0" w:color="000000"/>
              <w:right w:val="nil"/>
            </w:tcBorders>
            <w:shd w:val="clear" w:color="auto" w:fill="FF0000"/>
          </w:tcPr>
          <w:p>
            <w:pPr>
              <w:pStyle w:val="TableParagraph"/>
              <w:spacing w:before="10"/>
              <w:rPr>
                <w:rFonts w:ascii="Arial"/>
                <w:sz w:val="11"/>
              </w:rPr>
            </w:pPr>
          </w:p>
          <w:p>
            <w:pPr>
              <w:pStyle w:val="TableParagraph"/>
              <w:spacing w:line="141" w:lineRule="exact"/>
              <w:ind w:left="57"/>
              <w:rPr>
                <w:rFonts w:ascii="Arial"/>
                <w:sz w:val="14"/>
              </w:rPr>
            </w:pPr>
            <w:r>
              <w:rPr>
                <w:rFonts w:ascii="Arial"/>
                <w:position w:val="-2"/>
                <w:sz w:val="14"/>
              </w:rPr>
              <mc:AlternateContent>
                <mc:Choice Requires="wps">
                  <w:drawing>
                    <wp:inline distT="0" distB="0" distL="0" distR="0">
                      <wp:extent cx="100965" cy="90170"/>
                      <wp:effectExtent l="0" t="0" r="0" b="5080"/>
                      <wp:docPr id="1191" name="Group 1191"/>
                      <wp:cNvGraphicFramePr>
                        <a:graphicFrameLocks/>
                      </wp:cNvGraphicFramePr>
                      <a:graphic>
                        <a:graphicData uri="http://schemas.microsoft.com/office/word/2010/wordprocessingGroup">
                          <wpg:wgp>
                            <wpg:cNvPr id="1191" name="Group 1191"/>
                            <wpg:cNvGrpSpPr/>
                            <wpg:grpSpPr>
                              <a:xfrm>
                                <a:off x="0" y="0"/>
                                <a:ext cx="100965" cy="90170"/>
                                <a:chExt cx="100965" cy="90170"/>
                              </a:xfrm>
                            </wpg:grpSpPr>
                            <wps:wsp>
                              <wps:cNvPr id="1192" name="Graphic 1192"/>
                              <wps:cNvSpPr/>
                              <wps:spPr>
                                <a:xfrm>
                                  <a:off x="0" y="0"/>
                                  <a:ext cx="7620" cy="1905"/>
                                </a:xfrm>
                                <a:custGeom>
                                  <a:avLst/>
                                  <a:gdLst/>
                                  <a:ahLst/>
                                  <a:cxnLst/>
                                  <a:rect l="l" t="t" r="r" b="b"/>
                                  <a:pathLst>
                                    <a:path w="7620" h="1905">
                                      <a:moveTo>
                                        <a:pt x="7620" y="1524"/>
                                      </a:moveTo>
                                      <a:lnTo>
                                        <a:pt x="0" y="1524"/>
                                      </a:lnTo>
                                      <a:lnTo>
                                        <a:pt x="1524" y="0"/>
                                      </a:lnTo>
                                      <a:lnTo>
                                        <a:pt x="6096" y="0"/>
                                      </a:lnTo>
                                      <a:lnTo>
                                        <a:pt x="7620" y="1524"/>
                                      </a:lnTo>
                                      <a:close/>
                                    </a:path>
                                  </a:pathLst>
                                </a:custGeom>
                                <a:solidFill>
                                  <a:srgbClr val="000000"/>
                                </a:solidFill>
                              </wps:spPr>
                              <wps:bodyPr wrap="square" lIns="0" tIns="0" rIns="0" bIns="0" rtlCol="0">
                                <a:prstTxWarp prst="textNoShape">
                                  <a:avLst/>
                                </a:prstTxWarp>
                                <a:noAutofit/>
                              </wps:bodyPr>
                            </wps:wsp>
                            <pic:pic>
                              <pic:nvPicPr>
                                <pic:cNvPr id="1193" name="Image 1193"/>
                                <pic:cNvPicPr/>
                              </pic:nvPicPr>
                              <pic:blipFill>
                                <a:blip r:embed="rId279" cstate="print"/>
                                <a:stretch>
                                  <a:fillRect/>
                                </a:stretch>
                              </pic:blipFill>
                              <pic:spPr>
                                <a:xfrm>
                                  <a:off x="33623" y="1524"/>
                                  <a:ext cx="67151" cy="88487"/>
                                </a:xfrm>
                                <a:prstGeom prst="rect">
                                  <a:avLst/>
                                </a:prstGeom>
                              </pic:spPr>
                            </pic:pic>
                          </wpg:wgp>
                        </a:graphicData>
                      </a:graphic>
                    </wp:inline>
                  </w:drawing>
                </mc:Choice>
                <mc:Fallback>
                  <w:pict>
                    <v:group style="width:7.95pt;height:7.1pt;mso-position-horizontal-relative:char;mso-position-vertical-relative:line" id="docshapegroup857" coordorigin="0,0" coordsize="159,142">
                      <v:shape style="position:absolute;left:0;top:0;width:12;height:3" id="docshape858" coordorigin="0,0" coordsize="12,3" path="m12,2l0,2,2,0,10,0,12,2xe" filled="true" fillcolor="#000000" stroked="false">
                        <v:path arrowok="t"/>
                        <v:fill type="solid"/>
                      </v:shape>
                      <v:shape style="position:absolute;left:52;top:2;width:106;height:140" type="#_x0000_t75" id="docshape859" stroked="false">
                        <v:imagedata r:id="rId279" o:title=""/>
                      </v:shape>
                    </v:group>
                  </w:pict>
                </mc:Fallback>
              </mc:AlternateContent>
            </w:r>
            <w:r>
              <w:rPr>
                <w:rFonts w:ascii="Arial"/>
                <w:position w:val="-2"/>
                <w:sz w:val="14"/>
              </w:rPr>
            </w:r>
          </w:p>
        </w:tc>
        <w:tc>
          <w:tcPr>
            <w:tcW w:w="4826" w:type="dxa"/>
            <w:tcBorders>
              <w:left w:val="nil"/>
              <w:bottom w:val="single" w:sz="6" w:space="0" w:color="000000"/>
              <w:right w:val="single" w:sz="6" w:space="0" w:color="FFFFFF"/>
            </w:tcBorders>
            <w:shd w:val="clear" w:color="auto" w:fill="FF0000"/>
          </w:tcPr>
          <w:p>
            <w:pPr>
              <w:pStyle w:val="TableParagraph"/>
              <w:spacing w:before="80"/>
              <w:ind w:left="23"/>
              <w:rPr>
                <w:rFonts w:ascii="Arial"/>
                <w:sz w:val="19"/>
              </w:rPr>
            </w:pPr>
            <w:r>
              <w:rPr>
                <w:position w:val="-1"/>
              </w:rPr>
              <w:drawing>
                <wp:inline distT="0" distB="0" distL="0" distR="0">
                  <wp:extent cx="181641" cy="91535"/>
                  <wp:effectExtent l="0" t="0" r="0" b="0"/>
                  <wp:docPr id="1194" name="Image 1194"/>
                  <wp:cNvGraphicFramePr>
                    <a:graphicFrameLocks/>
                  </wp:cNvGraphicFramePr>
                  <a:graphic>
                    <a:graphicData uri="http://schemas.openxmlformats.org/drawingml/2006/picture">
                      <pic:pic>
                        <pic:nvPicPr>
                          <pic:cNvPr id="1194" name="Image 1194"/>
                          <pic:cNvPicPr/>
                        </pic:nvPicPr>
                        <pic:blipFill>
                          <a:blip r:embed="rId288" cstate="print"/>
                          <a:stretch>
                            <a:fillRect/>
                          </a:stretch>
                        </pic:blipFill>
                        <pic:spPr>
                          <a:xfrm>
                            <a:off x="0" y="0"/>
                            <a:ext cx="181641" cy="91535"/>
                          </a:xfrm>
                          <a:prstGeom prst="rect">
                            <a:avLst/>
                          </a:prstGeom>
                        </pic:spPr>
                      </pic:pic>
                    </a:graphicData>
                  </a:graphic>
                </wp:inline>
              </w:drawing>
            </w:r>
            <w:r>
              <w:rPr>
                <w:position w:val="-1"/>
              </w:rPr>
            </w:r>
            <w:r>
              <w:rPr>
                <w:rFonts w:ascii="Arial"/>
                <w:color w:val="030303"/>
                <w:spacing w:val="-5"/>
                <w:w w:val="110"/>
                <w:sz w:val="19"/>
              </w:rPr>
              <w:t>ion</w:t>
            </w:r>
          </w:p>
        </w:tc>
        <w:tc>
          <w:tcPr>
            <w:tcW w:w="1149" w:type="dxa"/>
            <w:tcBorders>
              <w:left w:val="single" w:sz="6" w:space="0" w:color="FFFFFF"/>
              <w:bottom w:val="single" w:sz="6" w:space="0" w:color="000000"/>
              <w:right w:val="nil"/>
            </w:tcBorders>
            <w:shd w:val="clear" w:color="auto" w:fill="FF0000"/>
          </w:tcPr>
          <w:p>
            <w:pPr>
              <w:pStyle w:val="TableParagraph"/>
              <w:spacing w:line="342" w:lineRule="exact"/>
              <w:ind w:left="-13" w:right="700"/>
              <w:jc w:val="center"/>
              <w:rPr>
                <w:sz w:val="30"/>
              </w:rPr>
            </w:pPr>
            <w:r>
              <w:rPr/>
              <mc:AlternateContent>
                <mc:Choice Requires="wps">
                  <w:drawing>
                    <wp:anchor distT="0" distB="0" distL="0" distR="0" allowOverlap="1" layoutInCell="1" locked="0" behindDoc="1" simplePos="0" relativeHeight="481701376">
                      <wp:simplePos x="0" y="0"/>
                      <wp:positionH relativeFrom="column">
                        <wp:posOffset>-15180</wp:posOffset>
                      </wp:positionH>
                      <wp:positionV relativeFrom="paragraph">
                        <wp:posOffset>362388</wp:posOffset>
                      </wp:positionV>
                      <wp:extent cx="574040" cy="695960"/>
                      <wp:effectExtent l="0" t="0" r="0" b="0"/>
                      <wp:wrapNone/>
                      <wp:docPr id="1195" name="Group 1195"/>
                      <wp:cNvGraphicFramePr>
                        <a:graphicFrameLocks/>
                      </wp:cNvGraphicFramePr>
                      <a:graphic>
                        <a:graphicData uri="http://schemas.microsoft.com/office/word/2010/wordprocessingGroup">
                          <wpg:wgp>
                            <wpg:cNvPr id="1195" name="Group 1195"/>
                            <wpg:cNvGrpSpPr/>
                            <wpg:grpSpPr>
                              <a:xfrm>
                                <a:off x="0" y="0"/>
                                <a:ext cx="574040" cy="695960"/>
                                <a:chExt cx="574040" cy="695960"/>
                              </a:xfrm>
                            </wpg:grpSpPr>
                            <pic:pic>
                              <pic:nvPicPr>
                                <pic:cNvPr id="1196" name="Image 1196"/>
                                <pic:cNvPicPr/>
                              </pic:nvPicPr>
                              <pic:blipFill>
                                <a:blip r:embed="rId289" cstate="print"/>
                                <a:stretch>
                                  <a:fillRect/>
                                </a:stretch>
                              </pic:blipFill>
                              <pic:spPr>
                                <a:xfrm>
                                  <a:off x="0" y="0"/>
                                  <a:ext cx="573178" cy="694944"/>
                                </a:xfrm>
                                <a:prstGeom prst="rect">
                                  <a:avLst/>
                                </a:prstGeom>
                              </pic:spPr>
                            </pic:pic>
                          </wpg:wgp>
                        </a:graphicData>
                      </a:graphic>
                    </wp:anchor>
                  </w:drawing>
                </mc:Choice>
                <mc:Fallback>
                  <w:pict>
                    <v:group style="position:absolute;margin-left:-1.1953pt;margin-top:28.5345pt;width:45.2pt;height:54.8pt;mso-position-horizontal-relative:column;mso-position-vertical-relative:paragraph;z-index:-21615104" id="docshapegroup860" coordorigin="-24,571" coordsize="904,1096">
                      <v:shape style="position:absolute;left:-24;top:570;width:903;height:1095" type="#_x0000_t75" id="docshape861" stroked="false">
                        <v:imagedata r:id="rId289" o:title=""/>
                      </v:shape>
                      <w10:wrap type="none"/>
                    </v:group>
                  </w:pict>
                </mc:Fallback>
              </mc:AlternateContent>
            </w:r>
            <w:r>
              <w:rPr>
                <w:color w:val="030303"/>
                <w:spacing w:val="-4"/>
                <w:w w:val="70"/>
                <w:sz w:val="30"/>
              </w:rPr>
              <w:t>[who</w:t>
            </w:r>
          </w:p>
        </w:tc>
        <w:tc>
          <w:tcPr>
            <w:tcW w:w="1266" w:type="dxa"/>
            <w:tcBorders>
              <w:left w:val="nil"/>
              <w:bottom w:val="single" w:sz="6" w:space="0" w:color="000000"/>
              <w:right w:val="single" w:sz="6" w:space="0" w:color="FFFFFF"/>
            </w:tcBorders>
            <w:shd w:val="clear" w:color="auto" w:fill="FF0000"/>
          </w:tcPr>
          <w:p>
            <w:pPr>
              <w:pStyle w:val="TableParagraph"/>
              <w:spacing w:before="94"/>
              <w:ind w:left="-3"/>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c>
        <w:tc>
          <w:tcPr>
            <w:tcW w:w="1271" w:type="dxa"/>
            <w:tcBorders>
              <w:left w:val="single" w:sz="6" w:space="0" w:color="FFFFFF"/>
              <w:bottom w:val="single" w:sz="6" w:space="0" w:color="000000"/>
              <w:right w:val="nil"/>
            </w:tcBorders>
            <w:shd w:val="clear" w:color="auto" w:fill="FF0000"/>
          </w:tcPr>
          <w:p>
            <w:pPr>
              <w:pStyle w:val="TableParagraph"/>
              <w:spacing w:before="94"/>
              <w:ind w:left="2"/>
              <w:rPr>
                <w:rFonts w:ascii="Arial"/>
                <w:sz w:val="19"/>
              </w:rPr>
            </w:pPr>
            <w:r>
              <w:rPr>
                <w:rFonts w:ascii="Arial"/>
                <w:color w:val="030303"/>
                <w:spacing w:val="-2"/>
                <w:w w:val="105"/>
                <w:sz w:val="19"/>
              </w:rPr>
              <w:t>[status</w:t>
            </w:r>
          </w:p>
        </w:tc>
      </w:tr>
      <w:tr>
        <w:trPr>
          <w:trHeight w:val="467"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before="100"/>
              <w:ind w:left="169"/>
              <w:rPr>
                <w:sz w:val="20"/>
              </w:rPr>
            </w:pPr>
            <w:r>
              <w:rPr>
                <w:color w:val="030303"/>
                <w:spacing w:val="-10"/>
                <w:w w:val="110"/>
                <w:sz w:val="20"/>
              </w:rPr>
              <w:t>1</w:t>
            </w:r>
          </w:p>
        </w:tc>
        <w:tc>
          <w:tcPr>
            <w:tcW w:w="5975" w:type="dxa"/>
            <w:gridSpan w:val="2"/>
            <w:tcBorders>
              <w:top w:val="single" w:sz="6" w:space="0" w:color="000000"/>
              <w:left w:val="single" w:sz="4" w:space="0" w:color="000000"/>
              <w:bottom w:val="single" w:sz="6" w:space="0" w:color="000000"/>
              <w:right w:val="single" w:sz="4" w:space="0" w:color="000000"/>
            </w:tcBorders>
          </w:tcPr>
          <w:p>
            <w:pPr>
              <w:pStyle w:val="TableParagraph"/>
              <w:tabs>
                <w:tab w:pos="4984" w:val="left" w:leader="none"/>
              </w:tabs>
              <w:spacing w:before="109"/>
              <w:ind w:left="25"/>
              <w:rPr>
                <w:rFonts w:ascii="Arial"/>
                <w:b/>
                <w:sz w:val="19"/>
              </w:rPr>
            </w:pPr>
            <w:r>
              <w:rPr>
                <w:position w:val="-1"/>
              </w:rPr>
              <w:drawing>
                <wp:inline distT="0" distB="0" distL="0" distR="0">
                  <wp:extent cx="64103" cy="90011"/>
                  <wp:effectExtent l="0" t="0" r="0" b="0"/>
                  <wp:docPr id="1197" name="Image 1197"/>
                  <wp:cNvGraphicFramePr>
                    <a:graphicFrameLocks/>
                  </wp:cNvGraphicFramePr>
                  <a:graphic>
                    <a:graphicData uri="http://schemas.openxmlformats.org/drawingml/2006/picture">
                      <pic:pic>
                        <pic:nvPicPr>
                          <pic:cNvPr id="1197" name="Image 1197"/>
                          <pic:cNvPicPr/>
                        </pic:nvPicPr>
                        <pic:blipFill>
                          <a:blip r:embed="rId280" cstate="print"/>
                          <a:stretch>
                            <a:fillRect/>
                          </a:stretch>
                        </pic:blipFill>
                        <pic:spPr>
                          <a:xfrm>
                            <a:off x="0" y="0"/>
                            <a:ext cx="64103" cy="90011"/>
                          </a:xfrm>
                          <a:prstGeom prst="rect">
                            <a:avLst/>
                          </a:prstGeom>
                        </pic:spPr>
                      </pic:pic>
                    </a:graphicData>
                  </a:graphic>
                </wp:inline>
              </w:drawing>
            </w:r>
            <w:r>
              <w:rPr>
                <w:position w:val="-1"/>
              </w:rPr>
            </w:r>
            <w:r>
              <w:rPr>
                <w:rFonts w:ascii="Arial"/>
                <w:color w:val="030303"/>
                <w:sz w:val="19"/>
              </w:rPr>
              <w:t>hoose</w:t>
            </w:r>
            <w:r>
              <w:rPr>
                <w:rFonts w:ascii="Arial"/>
                <w:color w:val="030303"/>
                <w:spacing w:val="17"/>
                <w:sz w:val="19"/>
              </w:rPr>
              <w:t> </w:t>
            </w:r>
            <w:r>
              <w:rPr>
                <w:rFonts w:ascii="Arial"/>
                <w:color w:val="030303"/>
                <w:sz w:val="19"/>
              </w:rPr>
              <w:t>a</w:t>
            </w:r>
            <w:r>
              <w:rPr>
                <w:rFonts w:ascii="Arial"/>
                <w:color w:val="030303"/>
                <w:spacing w:val="17"/>
                <w:sz w:val="19"/>
              </w:rPr>
              <w:t> </w:t>
            </w:r>
            <w:r>
              <w:rPr>
                <w:rFonts w:ascii="Arial"/>
                <w:color w:val="030303"/>
                <w:sz w:val="19"/>
              </w:rPr>
              <w:t>Problem</w:t>
            </w:r>
            <w:r>
              <w:rPr>
                <w:rFonts w:ascii="Arial"/>
                <w:color w:val="030303"/>
                <w:spacing w:val="24"/>
                <w:sz w:val="19"/>
              </w:rPr>
              <w:t> </w:t>
            </w:r>
            <w:r>
              <w:rPr>
                <w:rFonts w:ascii="Arial"/>
                <w:color w:val="030303"/>
                <w:spacing w:val="-2"/>
                <w:sz w:val="19"/>
              </w:rPr>
              <w:t>Domain.</w:t>
            </w:r>
            <w:r>
              <w:rPr>
                <w:rFonts w:ascii="Arial"/>
                <w:color w:val="030303"/>
                <w:sz w:val="19"/>
              </w:rPr>
              <w:tab/>
            </w:r>
            <w:r>
              <w:rPr>
                <w:rFonts w:ascii="Arial"/>
                <w:b/>
                <w:color w:val="030303"/>
                <w:spacing w:val="-5"/>
                <w:sz w:val="19"/>
              </w:rPr>
              <w:t>LL</w:t>
            </w:r>
          </w:p>
        </w:tc>
        <w:tc>
          <w:tcPr>
            <w:tcW w:w="2537" w:type="dxa"/>
            <w:gridSpan w:val="2"/>
            <w:tcBorders>
              <w:top w:val="single" w:sz="6" w:space="0" w:color="000000"/>
              <w:left w:val="single" w:sz="4" w:space="0" w:color="000000"/>
              <w:bottom w:val="single" w:sz="6" w:space="0" w:color="000000"/>
            </w:tcBorders>
          </w:tcPr>
          <w:p>
            <w:pPr>
              <w:pStyle w:val="TableParagraph"/>
              <w:tabs>
                <w:tab w:pos="1267" w:val="left" w:leader="none"/>
              </w:tabs>
              <w:spacing w:before="108"/>
              <w:ind w:left="19"/>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65"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before="2"/>
              <w:rPr>
                <w:rFonts w:ascii="Arial"/>
                <w:sz w:val="14"/>
              </w:rPr>
            </w:pPr>
          </w:p>
          <w:p>
            <w:pPr>
              <w:pStyle w:val="TableParagraph"/>
              <w:spacing w:line="141" w:lineRule="exact"/>
              <w:ind w:left="32"/>
              <w:rPr>
                <w:rFonts w:ascii="Arial"/>
                <w:sz w:val="14"/>
              </w:rPr>
            </w:pPr>
            <w:r>
              <w:rPr>
                <w:rFonts w:ascii="Arial"/>
                <w:position w:val="-2"/>
                <w:sz w:val="14"/>
              </w:rPr>
              <mc:AlternateContent>
                <mc:Choice Requires="wps">
                  <w:drawing>
                    <wp:inline distT="0" distB="0" distL="0" distR="0">
                      <wp:extent cx="55244" cy="90170"/>
                      <wp:effectExtent l="0" t="0" r="0" b="0"/>
                      <wp:docPr id="1198" name="Group 1198"/>
                      <wp:cNvGraphicFramePr>
                        <a:graphicFrameLocks/>
                      </wp:cNvGraphicFramePr>
                      <a:graphic>
                        <a:graphicData uri="http://schemas.microsoft.com/office/word/2010/wordprocessingGroup">
                          <wpg:wgp>
                            <wpg:cNvPr id="1198" name="Group 1198"/>
                            <wpg:cNvGrpSpPr/>
                            <wpg:grpSpPr>
                              <a:xfrm>
                                <a:off x="0" y="0"/>
                                <a:ext cx="55244" cy="90170"/>
                                <a:chExt cx="55244" cy="90170"/>
                              </a:xfrm>
                            </wpg:grpSpPr>
                            <wps:wsp>
                              <wps:cNvPr id="1199" name="Graphic 1199"/>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4291" y="7620"/>
                                      </a:lnTo>
                                      <a:lnTo>
                                        <a:pt x="47339" y="9144"/>
                                      </a:lnTo>
                                      <a:lnTo>
                                        <a:pt x="48101" y="10668"/>
                                      </a:lnTo>
                                      <a:lnTo>
                                        <a:pt x="21336" y="10668"/>
                                      </a:lnTo>
                                      <a:lnTo>
                                        <a:pt x="18288" y="12192"/>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4479" y="54959"/>
                                      </a:lnTo>
                                      <a:lnTo>
                                        <a:pt x="27527" y="51911"/>
                                      </a:lnTo>
                                      <a:lnTo>
                                        <a:pt x="29051" y="48863"/>
                                      </a:lnTo>
                                      <a:lnTo>
                                        <a:pt x="32099" y="45815"/>
                                      </a:lnTo>
                                      <a:lnTo>
                                        <a:pt x="36671" y="36671"/>
                                      </a:lnTo>
                                      <a:lnTo>
                                        <a:pt x="36671" y="33623"/>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8288"/>
                                      </a:lnTo>
                                      <a:lnTo>
                                        <a:pt x="51911" y="21336"/>
                                      </a:lnTo>
                                      <a:lnTo>
                                        <a:pt x="51911" y="25908"/>
                                      </a:lnTo>
                                      <a:lnTo>
                                        <a:pt x="50387" y="28956"/>
                                      </a:lnTo>
                                      <a:lnTo>
                                        <a:pt x="50387" y="35147"/>
                                      </a:lnTo>
                                      <a:lnTo>
                                        <a:pt x="45815" y="44291"/>
                                      </a:lnTo>
                                      <a:lnTo>
                                        <a:pt x="42767" y="48863"/>
                                      </a:lnTo>
                                      <a:lnTo>
                                        <a:pt x="39719" y="51911"/>
                                      </a:lnTo>
                                      <a:lnTo>
                                        <a:pt x="33623" y="61055"/>
                                      </a:lnTo>
                                      <a:lnTo>
                                        <a:pt x="27527" y="65627"/>
                                      </a:lnTo>
                                      <a:lnTo>
                                        <a:pt x="13716" y="80867"/>
                                      </a:lnTo>
                                      <a:close/>
                                    </a:path>
                                    <a:path w="55244" h="90170">
                                      <a:moveTo>
                                        <a:pt x="54959" y="90011"/>
                                      </a:moveTo>
                                      <a:lnTo>
                                        <a:pt x="0" y="90011"/>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7.1pt;mso-position-horizontal-relative:char;mso-position-vertical-relative:line" id="docshapegroup862" coordorigin="0,0" coordsize="87,142">
                      <v:shape style="position:absolute;left:0;top:0;width:87;height:142" id="docshape863" coordorigin="0,0" coordsize="87,142" path="m58,5l22,5,24,2,31,2,36,0,48,0,58,5xm7,29l2,29,2,14,5,14,5,12,7,12,7,10,10,10,12,7,14,7,17,5,63,5,70,12,75,14,76,17,34,17,29,19,24,19,22,22,19,22,17,24,14,24,12,26,10,26,7,29xm22,127l2,127,2,125,5,123,31,94,39,87,43,82,46,77,51,72,58,58,58,53,60,50,60,34,58,31,58,29,55,26,55,24,53,22,51,22,48,19,43,19,41,17,76,17,79,24,79,29,82,34,82,41,79,46,79,55,72,70,67,77,63,82,53,96,43,103,22,127xm87,142l0,142,0,127,87,127,87,142xe" filled="true" fillcolor="#000000" stroked="false">
                        <v:path arrowok="t"/>
                        <v:fill type="solid"/>
                      </v:shape>
                    </v:group>
                  </w:pict>
                </mc:Fallback>
              </mc:AlternateContent>
            </w:r>
            <w:r>
              <w:rPr>
                <w:rFonts w:ascii="Arial"/>
                <w:position w:val="-2"/>
                <w:sz w:val="14"/>
              </w:rPr>
            </w:r>
          </w:p>
        </w:tc>
        <w:tc>
          <w:tcPr>
            <w:tcW w:w="5975" w:type="dxa"/>
            <w:gridSpan w:val="2"/>
            <w:tcBorders>
              <w:top w:val="single" w:sz="6" w:space="0" w:color="000000"/>
              <w:left w:val="single" w:sz="4" w:space="0" w:color="000000"/>
              <w:bottom w:val="single" w:sz="6" w:space="0" w:color="000000"/>
              <w:right w:val="single" w:sz="4" w:space="0" w:color="000000"/>
            </w:tcBorders>
          </w:tcPr>
          <w:p>
            <w:pPr>
              <w:pStyle w:val="TableParagraph"/>
              <w:spacing w:before="109"/>
              <w:ind w:left="33"/>
              <w:rPr>
                <w:rFonts w:ascii="Arial"/>
                <w:sz w:val="19"/>
              </w:rPr>
            </w:pPr>
            <w:r>
              <w:rPr/>
              <w:drawing>
                <wp:inline distT="0" distB="0" distL="0" distR="0">
                  <wp:extent cx="67151" cy="90011"/>
                  <wp:effectExtent l="0" t="0" r="0" b="0"/>
                  <wp:docPr id="1200" name="Image 1200"/>
                  <wp:cNvGraphicFramePr>
                    <a:graphicFrameLocks/>
                  </wp:cNvGraphicFramePr>
                  <a:graphic>
                    <a:graphicData uri="http://schemas.openxmlformats.org/drawingml/2006/picture">
                      <pic:pic>
                        <pic:nvPicPr>
                          <pic:cNvPr id="1200" name="Image 1200"/>
                          <pic:cNvPicPr/>
                        </pic:nvPicPr>
                        <pic:blipFill>
                          <a:blip r:embed="rId290" cstate="print"/>
                          <a:stretch>
                            <a:fillRect/>
                          </a:stretch>
                        </pic:blipFill>
                        <pic:spPr>
                          <a:xfrm>
                            <a:off x="0" y="0"/>
                            <a:ext cx="67151" cy="90011"/>
                          </a:xfrm>
                          <a:prstGeom prst="rect">
                            <a:avLst/>
                          </a:prstGeom>
                        </pic:spPr>
                      </pic:pic>
                    </a:graphicData>
                  </a:graphic>
                </wp:inline>
              </w:drawing>
            </w:r>
            <w:r>
              <w:rPr/>
            </w:r>
            <w:r>
              <w:rPr>
                <w:rFonts w:ascii="Arial"/>
                <w:color w:val="030303"/>
                <w:position w:val="2"/>
                <w:sz w:val="19"/>
              </w:rPr>
              <w:t>ate</w:t>
            </w:r>
            <w:r>
              <w:rPr>
                <w:rFonts w:ascii="Arial"/>
                <w:color w:val="030303"/>
                <w:spacing w:val="42"/>
                <w:position w:val="2"/>
                <w:sz w:val="19"/>
              </w:rPr>
              <w:t> </w:t>
            </w:r>
            <w:r>
              <w:rPr>
                <w:rFonts w:ascii="Arial"/>
                <w:color w:val="030303"/>
                <w:position w:val="2"/>
                <w:sz w:val="19"/>
              </w:rPr>
              <w:t>down</w:t>
            </w:r>
            <w:r>
              <w:rPr>
                <w:rFonts w:ascii="Arial"/>
                <w:color w:val="030303"/>
                <w:spacing w:val="4"/>
                <w:position w:val="2"/>
                <w:sz w:val="19"/>
              </w:rPr>
              <w:t> </w:t>
            </w:r>
            <w:r>
              <w:rPr>
                <w:rFonts w:ascii="Arial"/>
                <w:color w:val="030303"/>
                <w:position w:val="2"/>
                <w:sz w:val="19"/>
              </w:rPr>
              <w:t>the</w:t>
            </w:r>
            <w:r>
              <w:rPr>
                <w:rFonts w:ascii="Arial"/>
                <w:color w:val="030303"/>
                <w:spacing w:val="29"/>
                <w:position w:val="2"/>
                <w:sz w:val="19"/>
              </w:rPr>
              <w:t> </w:t>
            </w:r>
            <w:r>
              <w:rPr>
                <w:rFonts w:ascii="Arial"/>
                <w:color w:val="030303"/>
                <w:position w:val="2"/>
                <w:sz w:val="19"/>
              </w:rPr>
              <w:t>discussed</w:t>
            </w:r>
            <w:r>
              <w:rPr>
                <w:rFonts w:ascii="Arial"/>
                <w:color w:val="030303"/>
                <w:spacing w:val="34"/>
                <w:position w:val="2"/>
                <w:sz w:val="19"/>
              </w:rPr>
              <w:t> </w:t>
            </w:r>
            <w:r>
              <w:rPr>
                <w:rFonts w:ascii="Arial"/>
                <w:color w:val="030303"/>
                <w:spacing w:val="-2"/>
                <w:position w:val="2"/>
                <w:sz w:val="19"/>
              </w:rPr>
              <w:t>points</w:t>
            </w:r>
            <w:r>
              <w:rPr>
                <w:rFonts w:ascii="Arial"/>
                <w:color w:val="2F2F2F"/>
                <w:spacing w:val="-2"/>
                <w:position w:val="2"/>
                <w:sz w:val="19"/>
              </w:rPr>
              <w:t>.</w:t>
            </w:r>
          </w:p>
        </w:tc>
        <w:tc>
          <w:tcPr>
            <w:tcW w:w="2537" w:type="dxa"/>
            <w:gridSpan w:val="2"/>
            <w:tcBorders>
              <w:top w:val="single" w:sz="6" w:space="0" w:color="000000"/>
              <w:left w:val="single" w:sz="4" w:space="0" w:color="000000"/>
              <w:bottom w:val="single" w:sz="6" w:space="0" w:color="000000"/>
            </w:tcBorders>
          </w:tcPr>
          <w:p>
            <w:pPr>
              <w:pStyle w:val="TableParagraph"/>
              <w:tabs>
                <w:tab w:pos="1267" w:val="left" w:leader="none"/>
              </w:tabs>
              <w:spacing w:before="11"/>
              <w:ind w:left="19"/>
              <w:rPr>
                <w:rFonts w:ascii="Arial"/>
                <w:sz w:val="19"/>
              </w:rPr>
            </w:pPr>
            <w:r>
              <w:rPr>
                <w:rFonts w:ascii="Arial"/>
                <w:color w:val="030303"/>
                <w:w w:val="105"/>
                <w:sz w:val="19"/>
              </w:rPr>
              <w:t>Next</w:t>
            </w:r>
            <w:r>
              <w:rPr>
                <w:rFonts w:ascii="Arial"/>
                <w:color w:val="030303"/>
                <w:spacing w:val="2"/>
                <w:w w:val="105"/>
                <w:sz w:val="19"/>
              </w:rPr>
              <w:t> </w:t>
            </w:r>
            <w:r>
              <w:rPr>
                <w:rFonts w:ascii="Arial"/>
                <w:color w:val="030303"/>
                <w:spacing w:val="-4"/>
                <w:w w:val="105"/>
                <w:sz w:val="19"/>
              </w:rPr>
              <w:t>Meet</w:t>
            </w:r>
            <w:r>
              <w:rPr>
                <w:rFonts w:ascii="Arial"/>
                <w:color w:val="030303"/>
                <w:sz w:val="19"/>
              </w:rPr>
              <w:tab/>
            </w:r>
            <w:r>
              <w:rPr>
                <w:rFonts w:ascii="Arial"/>
                <w:color w:val="030303"/>
                <w:spacing w:val="-2"/>
                <w:w w:val="105"/>
                <w:position w:val="-11"/>
                <w:sz w:val="19"/>
              </w:rPr>
              <w:t>!closed</w:t>
            </w:r>
          </w:p>
        </w:tc>
      </w:tr>
      <w:tr>
        <w:trPr>
          <w:trHeight w:val="457"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before="117"/>
              <w:ind w:left="26"/>
              <w:rPr>
                <w:rFonts w:ascii="Arial"/>
                <w:sz w:val="18"/>
              </w:rPr>
            </w:pPr>
            <w:r>
              <w:rPr>
                <w:rFonts w:ascii="Arial"/>
                <w:color w:val="030303"/>
                <w:spacing w:val="-10"/>
                <w:w w:val="105"/>
                <w:sz w:val="18"/>
              </w:rPr>
              <w:t>3</w:t>
            </w:r>
          </w:p>
        </w:tc>
        <w:tc>
          <w:tcPr>
            <w:tcW w:w="5975" w:type="dxa"/>
            <w:gridSpan w:val="2"/>
            <w:tcBorders>
              <w:top w:val="single" w:sz="6" w:space="0" w:color="000000"/>
              <w:left w:val="single" w:sz="4" w:space="0" w:color="000000"/>
              <w:bottom w:val="single" w:sz="6" w:space="0" w:color="000000"/>
              <w:right w:val="single" w:sz="4" w:space="0" w:color="000000"/>
            </w:tcBorders>
          </w:tcPr>
          <w:p>
            <w:pPr>
              <w:pStyle w:val="TableParagraph"/>
              <w:tabs>
                <w:tab w:pos="4984" w:val="left" w:leader="none"/>
              </w:tabs>
              <w:spacing w:before="107"/>
              <w:ind w:left="15"/>
              <w:rPr>
                <w:rFonts w:ascii="Arial"/>
                <w:b/>
                <w:sz w:val="19"/>
              </w:rPr>
            </w:pPr>
            <w:r>
              <w:rPr>
                <w:rFonts w:ascii="Arial"/>
                <w:color w:val="030303"/>
                <w:sz w:val="19"/>
              </w:rPr>
              <w:t>Start</w:t>
            </w:r>
            <w:r>
              <w:rPr>
                <w:rFonts w:ascii="Arial"/>
                <w:color w:val="030303"/>
                <w:spacing w:val="28"/>
                <w:sz w:val="19"/>
              </w:rPr>
              <w:t> </w:t>
            </w:r>
            <w:r>
              <w:rPr>
                <w:rFonts w:ascii="Arial"/>
                <w:color w:val="030303"/>
                <w:spacing w:val="-2"/>
                <w:sz w:val="19"/>
              </w:rPr>
              <w:t>researching.</w:t>
            </w:r>
            <w:r>
              <w:rPr>
                <w:rFonts w:ascii="Arial"/>
                <w:color w:val="030303"/>
                <w:sz w:val="19"/>
              </w:rPr>
              <w:tab/>
            </w:r>
            <w:r>
              <w:rPr>
                <w:rFonts w:ascii="Arial"/>
                <w:b/>
                <w:color w:val="030303"/>
                <w:spacing w:val="-5"/>
                <w:sz w:val="19"/>
              </w:rPr>
              <w:t>LL</w:t>
            </w:r>
          </w:p>
        </w:tc>
        <w:tc>
          <w:tcPr>
            <w:tcW w:w="2537" w:type="dxa"/>
            <w:gridSpan w:val="2"/>
            <w:tcBorders>
              <w:top w:val="single" w:sz="6" w:space="0" w:color="000000"/>
              <w:left w:val="single" w:sz="4" w:space="0" w:color="000000"/>
              <w:bottom w:val="single" w:sz="6" w:space="0" w:color="000000"/>
            </w:tcBorders>
          </w:tcPr>
          <w:p>
            <w:pPr>
              <w:pStyle w:val="TableParagraph"/>
              <w:tabs>
                <w:tab w:pos="1267" w:val="left" w:leader="none"/>
              </w:tabs>
              <w:spacing w:before="16"/>
              <w:ind w:left="19"/>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r>
              <w:rPr>
                <w:rFonts w:ascii="Arial"/>
                <w:color w:val="030303"/>
                <w:sz w:val="19"/>
              </w:rPr>
              <w:tab/>
            </w:r>
            <w:r>
              <w:rPr>
                <w:rFonts w:ascii="Arial"/>
                <w:color w:val="030303"/>
                <w:spacing w:val="-2"/>
                <w:w w:val="110"/>
                <w:position w:val="-11"/>
                <w:sz w:val="19"/>
              </w:rPr>
              <w:t>!open</w:t>
            </w:r>
          </w:p>
        </w:tc>
      </w:tr>
      <w:tr>
        <w:trPr>
          <w:trHeight w:val="484" w:hRule="atLeast"/>
        </w:trPr>
        <w:tc>
          <w:tcPr>
            <w:tcW w:w="534" w:type="dxa"/>
            <w:tcBorders>
              <w:top w:val="single" w:sz="6" w:space="0" w:color="000000"/>
              <w:left w:val="single" w:sz="12" w:space="0" w:color="000000"/>
              <w:bottom w:val="single" w:sz="6" w:space="0" w:color="000000"/>
              <w:right w:val="single" w:sz="6" w:space="0" w:color="000000"/>
            </w:tcBorders>
          </w:tcPr>
          <w:p>
            <w:pPr>
              <w:pStyle w:val="TableParagraph"/>
              <w:spacing w:before="4"/>
              <w:rPr>
                <w:rFonts w:ascii="Arial"/>
                <w:sz w:val="15"/>
              </w:rPr>
            </w:pPr>
          </w:p>
          <w:p>
            <w:pPr>
              <w:pStyle w:val="TableParagraph"/>
              <w:spacing w:line="142" w:lineRule="exact"/>
              <w:ind w:left="25"/>
              <w:rPr>
                <w:rFonts w:ascii="Arial"/>
                <w:sz w:val="14"/>
              </w:rPr>
            </w:pPr>
            <w:r>
              <w:rPr>
                <w:rFonts w:ascii="Arial"/>
                <w:position w:val="-2"/>
                <w:sz w:val="14"/>
              </w:rPr>
              <w:drawing>
                <wp:inline distT="0" distB="0" distL="0" distR="0">
                  <wp:extent cx="64442" cy="90487"/>
                  <wp:effectExtent l="0" t="0" r="0" b="0"/>
                  <wp:docPr id="1201" name="Image 1201"/>
                  <wp:cNvGraphicFramePr>
                    <a:graphicFrameLocks/>
                  </wp:cNvGraphicFramePr>
                  <a:graphic>
                    <a:graphicData uri="http://schemas.openxmlformats.org/drawingml/2006/picture">
                      <pic:pic>
                        <pic:nvPicPr>
                          <pic:cNvPr id="1201" name="Image 1201"/>
                          <pic:cNvPicPr/>
                        </pic:nvPicPr>
                        <pic:blipFill>
                          <a:blip r:embed="rId291" cstate="print"/>
                          <a:stretch>
                            <a:fillRect/>
                          </a:stretch>
                        </pic:blipFill>
                        <pic:spPr>
                          <a:xfrm>
                            <a:off x="0" y="0"/>
                            <a:ext cx="64442" cy="90487"/>
                          </a:xfrm>
                          <a:prstGeom prst="rect">
                            <a:avLst/>
                          </a:prstGeom>
                        </pic:spPr>
                      </pic:pic>
                    </a:graphicData>
                  </a:graphic>
                </wp:inline>
              </w:drawing>
            </w:r>
            <w:r>
              <w:rPr>
                <w:rFonts w:ascii="Arial"/>
                <w:position w:val="-2"/>
                <w:sz w:val="14"/>
              </w:rPr>
            </w:r>
          </w:p>
        </w:tc>
        <w:tc>
          <w:tcPr>
            <w:tcW w:w="4826" w:type="dxa"/>
            <w:tcBorders>
              <w:top w:val="single" w:sz="6" w:space="0" w:color="000000"/>
              <w:left w:val="single" w:sz="6" w:space="0" w:color="000000"/>
              <w:bottom w:val="single" w:sz="6" w:space="0" w:color="000000"/>
              <w:right w:val="single" w:sz="6" w:space="0" w:color="000000"/>
            </w:tcBorders>
          </w:tcPr>
          <w:p>
            <w:pPr>
              <w:pStyle w:val="TableParagraph"/>
              <w:spacing w:before="120"/>
              <w:ind w:left="23"/>
              <w:rPr>
                <w:rFonts w:ascii="Arial"/>
                <w:sz w:val="19"/>
              </w:rPr>
            </w:pPr>
            <w:r>
              <w:rPr>
                <w:position w:val="-1"/>
              </w:rPr>
              <w:drawing>
                <wp:inline distT="0" distB="0" distL="0" distR="0">
                  <wp:extent cx="71723" cy="91535"/>
                  <wp:effectExtent l="0" t="0" r="0" b="0"/>
                  <wp:docPr id="1202" name="Image 1202"/>
                  <wp:cNvGraphicFramePr>
                    <a:graphicFrameLocks/>
                  </wp:cNvGraphicFramePr>
                  <a:graphic>
                    <a:graphicData uri="http://schemas.openxmlformats.org/drawingml/2006/picture">
                      <pic:pic>
                        <pic:nvPicPr>
                          <pic:cNvPr id="1202" name="Image 1202"/>
                          <pic:cNvPicPr/>
                        </pic:nvPicPr>
                        <pic:blipFill>
                          <a:blip r:embed="rId292" cstate="print"/>
                          <a:stretch>
                            <a:fillRect/>
                          </a:stretch>
                        </pic:blipFill>
                        <pic:spPr>
                          <a:xfrm>
                            <a:off x="0" y="0"/>
                            <a:ext cx="71723" cy="91535"/>
                          </a:xfrm>
                          <a:prstGeom prst="rect">
                            <a:avLst/>
                          </a:prstGeom>
                        </pic:spPr>
                      </pic:pic>
                    </a:graphicData>
                  </a:graphic>
                </wp:inline>
              </w:drawing>
            </w:r>
            <w:r>
              <w:rPr>
                <w:position w:val="-1"/>
              </w:rPr>
            </w:r>
            <w:r>
              <w:rPr>
                <w:rFonts w:ascii="Arial"/>
                <w:color w:val="030303"/>
                <w:w w:val="105"/>
                <w:sz w:val="19"/>
              </w:rPr>
              <w:t>et</w:t>
            </w:r>
            <w:r>
              <w:rPr>
                <w:rFonts w:ascii="Arial"/>
                <w:color w:val="030303"/>
                <w:spacing w:val="51"/>
                <w:w w:val="105"/>
                <w:sz w:val="19"/>
              </w:rPr>
              <w:t> </w:t>
            </w:r>
            <w:r>
              <w:rPr>
                <w:rFonts w:ascii="Arial"/>
                <w:color w:val="030303"/>
                <w:w w:val="105"/>
                <w:sz w:val="19"/>
              </w:rPr>
              <w:t>approval</w:t>
            </w:r>
            <w:r>
              <w:rPr>
                <w:rFonts w:ascii="Arial"/>
                <w:color w:val="030303"/>
                <w:spacing w:val="3"/>
                <w:w w:val="105"/>
                <w:sz w:val="19"/>
              </w:rPr>
              <w:t> </w:t>
            </w:r>
            <w:r>
              <w:rPr>
                <w:rFonts w:ascii="Arial"/>
                <w:color w:val="030303"/>
                <w:w w:val="105"/>
                <w:sz w:val="19"/>
              </w:rPr>
              <w:t>from</w:t>
            </w:r>
            <w:r>
              <w:rPr>
                <w:rFonts w:ascii="Arial"/>
                <w:color w:val="030303"/>
                <w:spacing w:val="-2"/>
                <w:w w:val="105"/>
                <w:sz w:val="19"/>
              </w:rPr>
              <w:t> </w:t>
            </w:r>
            <w:r>
              <w:rPr>
                <w:rFonts w:ascii="Arial"/>
                <w:color w:val="030303"/>
                <w:w w:val="105"/>
                <w:sz w:val="19"/>
              </w:rPr>
              <w:t>the</w:t>
            </w:r>
            <w:r>
              <w:rPr>
                <w:rFonts w:ascii="Arial"/>
                <w:color w:val="030303"/>
                <w:spacing w:val="-5"/>
                <w:w w:val="105"/>
                <w:sz w:val="19"/>
              </w:rPr>
              <w:t> </w:t>
            </w:r>
            <w:r>
              <w:rPr>
                <w:rFonts w:ascii="Arial"/>
                <w:color w:val="030303"/>
                <w:w w:val="105"/>
                <w:sz w:val="19"/>
              </w:rPr>
              <w:t>Supervisor</w:t>
            </w:r>
            <w:r>
              <w:rPr>
                <w:rFonts w:ascii="Arial"/>
                <w:color w:val="030303"/>
                <w:spacing w:val="18"/>
                <w:w w:val="105"/>
                <w:sz w:val="19"/>
              </w:rPr>
              <w:t> </w:t>
            </w:r>
            <w:r>
              <w:rPr>
                <w:rFonts w:ascii="Arial"/>
                <w:color w:val="030303"/>
                <w:w w:val="105"/>
                <w:sz w:val="19"/>
              </w:rPr>
              <w:t>about</w:t>
            </w:r>
            <w:r>
              <w:rPr>
                <w:rFonts w:ascii="Arial"/>
                <w:color w:val="030303"/>
                <w:spacing w:val="6"/>
                <w:w w:val="105"/>
                <w:sz w:val="19"/>
              </w:rPr>
              <w:t> </w:t>
            </w:r>
            <w:r>
              <w:rPr>
                <w:rFonts w:ascii="Arial"/>
                <w:color w:val="030303"/>
                <w:w w:val="105"/>
                <w:sz w:val="19"/>
              </w:rPr>
              <w:t>the</w:t>
            </w:r>
            <w:r>
              <w:rPr>
                <w:rFonts w:ascii="Arial"/>
                <w:color w:val="030303"/>
                <w:spacing w:val="4"/>
                <w:w w:val="105"/>
                <w:sz w:val="19"/>
              </w:rPr>
              <w:t> </w:t>
            </w:r>
            <w:r>
              <w:rPr>
                <w:rFonts w:ascii="Arial"/>
                <w:color w:val="030303"/>
                <w:spacing w:val="-2"/>
                <w:w w:val="105"/>
                <w:sz w:val="19"/>
              </w:rPr>
              <w:t>topic.</w:t>
            </w:r>
          </w:p>
        </w:tc>
        <w:tc>
          <w:tcPr>
            <w:tcW w:w="1149" w:type="dxa"/>
            <w:tcBorders>
              <w:top w:val="single" w:sz="6" w:space="0" w:color="000000"/>
              <w:left w:val="single" w:sz="6" w:space="0" w:color="000000"/>
              <w:bottom w:val="single" w:sz="6" w:space="0" w:color="000000"/>
              <w:right w:val="single" w:sz="4" w:space="0" w:color="000000"/>
            </w:tcBorders>
          </w:tcPr>
          <w:p>
            <w:pPr>
              <w:pStyle w:val="TableParagraph"/>
              <w:spacing w:before="120"/>
              <w:ind w:right="775"/>
              <w:jc w:val="center"/>
              <w:rPr>
                <w:rFonts w:ascii="Arial"/>
                <w:b/>
                <w:sz w:val="19"/>
              </w:rPr>
            </w:pPr>
            <w:r>
              <w:rPr>
                <w:position w:val="-1"/>
              </w:rPr>
              <w:drawing>
                <wp:inline distT="0" distB="0" distL="0" distR="0">
                  <wp:extent cx="76295" cy="90011"/>
                  <wp:effectExtent l="0" t="0" r="0" b="0"/>
                  <wp:docPr id="1203" name="Image 1203"/>
                  <wp:cNvGraphicFramePr>
                    <a:graphicFrameLocks/>
                  </wp:cNvGraphicFramePr>
                  <a:graphic>
                    <a:graphicData uri="http://schemas.openxmlformats.org/drawingml/2006/picture">
                      <pic:pic>
                        <pic:nvPicPr>
                          <pic:cNvPr id="1203" name="Image 1203"/>
                          <pic:cNvPicPr/>
                        </pic:nvPicPr>
                        <pic:blipFill>
                          <a:blip r:embed="rId293" cstate="print"/>
                          <a:stretch>
                            <a:fillRect/>
                          </a:stretch>
                        </pic:blipFill>
                        <pic:spPr>
                          <a:xfrm>
                            <a:off x="0" y="0"/>
                            <a:ext cx="76295" cy="90011"/>
                          </a:xfrm>
                          <a:prstGeom prst="rect">
                            <a:avLst/>
                          </a:prstGeom>
                        </pic:spPr>
                      </pic:pic>
                    </a:graphicData>
                  </a:graphic>
                </wp:inline>
              </w:drawing>
            </w:r>
            <w:r>
              <w:rPr>
                <w:position w:val="-1"/>
              </w:rPr>
            </w:r>
            <w:r>
              <w:rPr>
                <w:rFonts w:ascii="Arial"/>
                <w:b/>
                <w:color w:val="030303"/>
                <w:spacing w:val="-5"/>
                <w:w w:val="90"/>
                <w:sz w:val="19"/>
              </w:rPr>
              <w:t>LL</w:t>
            </w:r>
          </w:p>
        </w:tc>
        <w:tc>
          <w:tcPr>
            <w:tcW w:w="2537" w:type="dxa"/>
            <w:gridSpan w:val="2"/>
            <w:tcBorders>
              <w:top w:val="single" w:sz="6" w:space="0" w:color="000000"/>
              <w:left w:val="single" w:sz="4" w:space="0" w:color="000000"/>
              <w:bottom w:val="single" w:sz="6" w:space="0" w:color="000000"/>
            </w:tcBorders>
          </w:tcPr>
          <w:p>
            <w:pPr>
              <w:pStyle w:val="TableParagraph"/>
              <w:tabs>
                <w:tab w:pos="1267" w:val="left" w:leader="none"/>
              </w:tabs>
              <w:spacing w:before="14"/>
              <w:ind w:left="19"/>
              <w:rPr>
                <w:rFonts w:ascii="Arial"/>
                <w:sz w:val="19"/>
              </w:rPr>
            </w:pPr>
            <w:r>
              <w:rPr>
                <w:rFonts w:ascii="Arial"/>
                <w:color w:val="030303"/>
                <w:w w:val="105"/>
                <w:sz w:val="19"/>
              </w:rPr>
              <w:t>Next</w:t>
            </w:r>
            <w:r>
              <w:rPr>
                <w:rFonts w:ascii="Arial"/>
                <w:color w:val="030303"/>
                <w:spacing w:val="2"/>
                <w:w w:val="105"/>
                <w:sz w:val="19"/>
              </w:rPr>
              <w:t> </w:t>
            </w:r>
            <w:r>
              <w:rPr>
                <w:rFonts w:ascii="Arial"/>
                <w:color w:val="030303"/>
                <w:spacing w:val="-4"/>
                <w:w w:val="105"/>
                <w:sz w:val="19"/>
              </w:rPr>
              <w:t>Meet</w:t>
            </w:r>
            <w:r>
              <w:rPr>
                <w:rFonts w:ascii="Arial"/>
                <w:color w:val="030303"/>
                <w:sz w:val="19"/>
              </w:rPr>
              <w:tab/>
            </w:r>
            <w:r>
              <w:rPr>
                <w:rFonts w:ascii="Arial"/>
                <w:color w:val="030303"/>
                <w:spacing w:val="-2"/>
                <w:w w:val="105"/>
                <w:position w:val="-12"/>
                <w:sz w:val="19"/>
              </w:rPr>
              <w:t>!closed</w:t>
            </w:r>
          </w:p>
        </w:tc>
      </w:tr>
    </w:tbl>
    <w:p>
      <w:pPr>
        <w:spacing w:after="0"/>
        <w:rPr>
          <w:rFonts w:ascii="Arial"/>
          <w:sz w:val="19"/>
        </w:rPr>
        <w:sectPr>
          <w:headerReference w:type="default" r:id="rId286"/>
          <w:footerReference w:type="default" r:id="rId287"/>
          <w:pgSz w:w="11910" w:h="16840"/>
          <w:pgMar w:header="658" w:footer="1385" w:top="1660" w:bottom="1580" w:left="240" w:right="220"/>
        </w:sectPr>
      </w:pPr>
    </w:p>
    <w:p>
      <w:pPr>
        <w:spacing w:before="39"/>
        <w:ind w:left="842" w:right="0" w:firstLine="0"/>
        <w:jc w:val="left"/>
        <w:rPr>
          <w:rFonts w:ascii="Arial"/>
          <w:sz w:val="20"/>
        </w:rPr>
      </w:pPr>
      <w:r>
        <w:rPr>
          <w:rFonts w:ascii="Arial"/>
          <w:b/>
          <w:color w:val="030303"/>
          <w:sz w:val="19"/>
        </w:rPr>
        <w:t>Date:</w:t>
      </w:r>
      <w:r>
        <w:rPr>
          <w:rFonts w:ascii="Arial"/>
          <w:b/>
          <w:color w:val="030303"/>
          <w:spacing w:val="2"/>
          <w:sz w:val="19"/>
        </w:rPr>
        <w:t> </w:t>
      </w:r>
      <w:r>
        <w:rPr>
          <w:rFonts w:ascii="Arial"/>
          <w:color w:val="030303"/>
          <w:sz w:val="20"/>
        </w:rPr>
        <w:t>2</w:t>
      </w:r>
      <w:r>
        <w:rPr>
          <w:rFonts w:ascii="Arial"/>
          <w:color w:val="030303"/>
          <w:spacing w:val="-7"/>
          <w:sz w:val="20"/>
        </w:rPr>
        <w:t> </w:t>
      </w:r>
      <w:r>
        <w:rPr>
          <w:rFonts w:ascii="Arial"/>
          <w:color w:val="030303"/>
          <w:sz w:val="20"/>
        </w:rPr>
        <w:t>December</w:t>
      </w:r>
      <w:r>
        <w:rPr>
          <w:rFonts w:ascii="Arial"/>
          <w:color w:val="030303"/>
          <w:spacing w:val="13"/>
          <w:sz w:val="20"/>
        </w:rPr>
        <w:t> </w:t>
      </w:r>
      <w:r>
        <w:rPr>
          <w:rFonts w:ascii="Arial"/>
          <w:color w:val="030303"/>
          <w:spacing w:val="-4"/>
          <w:sz w:val="20"/>
        </w:rPr>
        <w:t>2022</w:t>
      </w:r>
    </w:p>
    <w:p>
      <w:pPr>
        <w:spacing w:before="34"/>
        <w:ind w:left="842" w:right="0" w:firstLine="0"/>
        <w:jc w:val="left"/>
        <w:rPr>
          <w:rFonts w:ascii="Arial"/>
          <w:sz w:val="20"/>
        </w:rPr>
      </w:pPr>
      <w:r>
        <w:rPr>
          <w:rFonts w:ascii="Arial"/>
          <w:b/>
          <w:color w:val="030303"/>
          <w:sz w:val="19"/>
        </w:rPr>
        <w:t>Time:</w:t>
      </w:r>
      <w:r>
        <w:rPr>
          <w:rFonts w:ascii="Arial"/>
          <w:b/>
          <w:color w:val="030303"/>
          <w:spacing w:val="-3"/>
          <w:sz w:val="19"/>
        </w:rPr>
        <w:t> </w:t>
      </w:r>
      <w:r>
        <w:rPr>
          <w:rFonts w:ascii="Arial"/>
          <w:color w:val="030303"/>
          <w:sz w:val="20"/>
        </w:rPr>
        <w:t>8.00</w:t>
      </w:r>
      <w:r>
        <w:rPr>
          <w:rFonts w:ascii="Arial"/>
          <w:color w:val="030303"/>
          <w:spacing w:val="-5"/>
          <w:sz w:val="20"/>
        </w:rPr>
        <w:t> </w:t>
      </w:r>
      <w:r>
        <w:rPr>
          <w:rFonts w:ascii="Arial"/>
          <w:color w:val="1A1A1A"/>
          <w:sz w:val="20"/>
        </w:rPr>
        <w:t>-12.00 </w:t>
      </w:r>
      <w:r>
        <w:rPr>
          <w:rFonts w:ascii="Arial"/>
          <w:color w:val="030303"/>
          <w:spacing w:val="-5"/>
          <w:sz w:val="20"/>
        </w:rPr>
        <w:t>pm</w:t>
      </w:r>
    </w:p>
    <w:p>
      <w:pPr>
        <w:spacing w:before="44"/>
        <w:ind w:left="846" w:right="0" w:firstLine="0"/>
        <w:jc w:val="left"/>
        <w:rPr>
          <w:rFonts w:ascii="Arial"/>
          <w:sz w:val="20"/>
        </w:rPr>
      </w:pPr>
      <w:r>
        <w:rPr>
          <w:rFonts w:ascii="Arial"/>
          <w:b/>
          <w:color w:val="030303"/>
          <w:sz w:val="19"/>
        </w:rPr>
        <w:t>Venue:</w:t>
      </w:r>
      <w:r>
        <w:rPr>
          <w:rFonts w:ascii="Arial"/>
          <w:b/>
          <w:color w:val="030303"/>
          <w:spacing w:val="-2"/>
          <w:sz w:val="19"/>
        </w:rPr>
        <w:t> </w:t>
      </w:r>
      <w:r>
        <w:rPr>
          <w:rFonts w:ascii="Arial"/>
          <w:color w:val="030303"/>
          <w:sz w:val="20"/>
        </w:rPr>
        <w:t>MS</w:t>
      </w:r>
      <w:r>
        <w:rPr>
          <w:rFonts w:ascii="Arial"/>
          <w:color w:val="030303"/>
          <w:spacing w:val="-10"/>
          <w:sz w:val="20"/>
        </w:rPr>
        <w:t> </w:t>
      </w:r>
      <w:r>
        <w:rPr>
          <w:rFonts w:ascii="Arial"/>
          <w:color w:val="030303"/>
          <w:spacing w:val="-2"/>
          <w:sz w:val="20"/>
        </w:rPr>
        <w:t>Teams</w:t>
      </w:r>
    </w:p>
    <w:p>
      <w:pPr>
        <w:spacing w:line="285" w:lineRule="auto" w:before="34"/>
        <w:ind w:left="845" w:right="837" w:hanging="4"/>
        <w:jc w:val="left"/>
        <w:rPr>
          <w:rFonts w:ascii="Arial"/>
          <w:sz w:val="20"/>
        </w:rPr>
      </w:pPr>
      <w:r>
        <w:rPr>
          <w:rFonts w:ascii="Arial"/>
          <w:b/>
          <w:color w:val="030303"/>
          <w:sz w:val="19"/>
        </w:rPr>
        <w:t>Participants:</w:t>
      </w:r>
      <w:r>
        <w:rPr>
          <w:rFonts w:ascii="Arial"/>
          <w:b/>
          <w:color w:val="030303"/>
          <w:spacing w:val="-8"/>
          <w:sz w:val="19"/>
        </w:rPr>
        <w:t> </w:t>
      </w:r>
      <w:r>
        <w:rPr>
          <w:rFonts w:ascii="Arial"/>
          <w:color w:val="030303"/>
          <w:sz w:val="20"/>
        </w:rPr>
        <w:t>Navindra</w:t>
      </w:r>
      <w:r>
        <w:rPr>
          <w:rFonts w:ascii="Arial"/>
          <w:color w:val="030303"/>
          <w:spacing w:val="-3"/>
          <w:sz w:val="20"/>
        </w:rPr>
        <w:t> </w:t>
      </w:r>
      <w:r>
        <w:rPr>
          <w:rFonts w:ascii="Arial"/>
          <w:color w:val="030303"/>
          <w:sz w:val="20"/>
        </w:rPr>
        <w:t>Abeyesundere,</w:t>
      </w:r>
      <w:r>
        <w:rPr>
          <w:rFonts w:ascii="Arial"/>
          <w:color w:val="030303"/>
          <w:spacing w:val="-1"/>
          <w:sz w:val="20"/>
        </w:rPr>
        <w:t> </w:t>
      </w:r>
      <w:r>
        <w:rPr>
          <w:rFonts w:ascii="Arial"/>
          <w:color w:val="030303"/>
          <w:sz w:val="20"/>
        </w:rPr>
        <w:t>Malindu</w:t>
      </w:r>
      <w:r>
        <w:rPr>
          <w:rFonts w:ascii="Arial"/>
          <w:color w:val="030303"/>
          <w:spacing w:val="-14"/>
          <w:sz w:val="20"/>
        </w:rPr>
        <w:t> </w:t>
      </w:r>
      <w:r>
        <w:rPr>
          <w:rFonts w:ascii="Arial"/>
          <w:color w:val="030303"/>
          <w:sz w:val="20"/>
        </w:rPr>
        <w:t>Mahara,</w:t>
      </w:r>
      <w:r>
        <w:rPr>
          <w:rFonts w:ascii="Arial"/>
          <w:color w:val="030303"/>
          <w:spacing w:val="-12"/>
          <w:sz w:val="20"/>
        </w:rPr>
        <w:t> </w:t>
      </w:r>
      <w:r>
        <w:rPr>
          <w:rFonts w:ascii="Arial"/>
          <w:color w:val="030303"/>
          <w:sz w:val="20"/>
        </w:rPr>
        <w:t>Hashan</w:t>
      </w:r>
      <w:r>
        <w:rPr>
          <w:rFonts w:ascii="Arial"/>
          <w:color w:val="030303"/>
          <w:spacing w:val="-8"/>
          <w:sz w:val="20"/>
        </w:rPr>
        <w:t> </w:t>
      </w:r>
      <w:r>
        <w:rPr>
          <w:rFonts w:ascii="Arial"/>
          <w:color w:val="030303"/>
          <w:sz w:val="20"/>
        </w:rPr>
        <w:t>Fernando,</w:t>
      </w:r>
      <w:r>
        <w:rPr>
          <w:rFonts w:ascii="Arial"/>
          <w:color w:val="030303"/>
          <w:spacing w:val="-11"/>
          <w:sz w:val="20"/>
        </w:rPr>
        <w:t> </w:t>
      </w:r>
      <w:r>
        <w:rPr>
          <w:rFonts w:ascii="Arial"/>
          <w:color w:val="030303"/>
          <w:sz w:val="20"/>
        </w:rPr>
        <w:t>Adrian</w:t>
      </w:r>
      <w:r>
        <w:rPr>
          <w:rFonts w:ascii="Arial"/>
          <w:color w:val="030303"/>
          <w:spacing w:val="-14"/>
          <w:sz w:val="20"/>
        </w:rPr>
        <w:t> </w:t>
      </w:r>
      <w:r>
        <w:rPr>
          <w:rFonts w:ascii="Arial"/>
          <w:color w:val="030303"/>
          <w:sz w:val="20"/>
        </w:rPr>
        <w:t>Jesudasan,</w:t>
      </w:r>
      <w:r>
        <w:rPr>
          <w:rFonts w:ascii="Arial"/>
          <w:color w:val="030303"/>
          <w:spacing w:val="-11"/>
          <w:sz w:val="20"/>
        </w:rPr>
        <w:t> </w:t>
      </w:r>
      <w:r>
        <w:rPr>
          <w:rFonts w:ascii="Arial"/>
          <w:color w:val="030303"/>
          <w:sz w:val="20"/>
        </w:rPr>
        <w:t>Maleesha </w:t>
      </w:r>
      <w:r>
        <w:rPr>
          <w:rFonts w:ascii="Arial"/>
          <w:color w:val="030303"/>
          <w:spacing w:val="-2"/>
          <w:sz w:val="20"/>
        </w:rPr>
        <w:t>Gurunansleage</w:t>
      </w:r>
    </w:p>
    <w:p>
      <w:pPr>
        <w:spacing w:line="280" w:lineRule="auto" w:before="0"/>
        <w:ind w:left="846" w:right="9130" w:firstLine="0"/>
        <w:jc w:val="left"/>
        <w:rPr>
          <w:rFonts w:ascii="Arial"/>
          <w:sz w:val="20"/>
        </w:rPr>
      </w:pPr>
      <w:r>
        <w:rPr>
          <w:rFonts w:ascii="Arial"/>
          <w:color w:val="030303"/>
          <w:sz w:val="20"/>
        </w:rPr>
        <w:t>Apologies:</w:t>
      </w:r>
      <w:r>
        <w:rPr>
          <w:rFonts w:ascii="Arial"/>
          <w:color w:val="030303"/>
          <w:spacing w:val="-14"/>
          <w:sz w:val="20"/>
        </w:rPr>
        <w:t> </w:t>
      </w:r>
      <w:r>
        <w:rPr>
          <w:rFonts w:ascii="Arial"/>
          <w:color w:val="030303"/>
          <w:sz w:val="20"/>
        </w:rPr>
        <w:t>None Absent: None</w:t>
      </w:r>
    </w:p>
    <w:p>
      <w:pPr>
        <w:pStyle w:val="BodyText"/>
        <w:spacing w:before="30"/>
        <w:rPr>
          <w:rFonts w:ascii="Arial"/>
          <w:sz w:val="20"/>
        </w:rPr>
      </w:pPr>
    </w:p>
    <w:p>
      <w:pPr>
        <w:spacing w:before="0"/>
        <w:ind w:left="845" w:right="0" w:firstLine="0"/>
        <w:jc w:val="left"/>
        <w:rPr>
          <w:rFonts w:ascii="Arial"/>
          <w:sz w:val="20"/>
        </w:rPr>
      </w:pPr>
      <w:r>
        <w:rPr>
          <w:rFonts w:ascii="Arial"/>
          <w:color w:val="030303"/>
          <w:spacing w:val="-2"/>
          <w:sz w:val="20"/>
        </w:rPr>
        <w:t>Discussion:</w:t>
      </w:r>
    </w:p>
    <w:p>
      <w:pPr>
        <w:pStyle w:val="ListParagraph"/>
        <w:numPr>
          <w:ilvl w:val="1"/>
          <w:numId w:val="47"/>
        </w:numPr>
        <w:tabs>
          <w:tab w:pos="1065" w:val="left" w:leader="none"/>
        </w:tabs>
        <w:spacing w:line="240" w:lineRule="auto" w:before="44" w:after="0"/>
        <w:ind w:left="1065" w:right="0" w:hanging="222"/>
        <w:jc w:val="left"/>
        <w:rPr>
          <w:rFonts w:ascii="Arial"/>
          <w:sz w:val="20"/>
        </w:rPr>
      </w:pPr>
      <w:r>
        <w:rPr>
          <w:rFonts w:ascii="Arial"/>
          <w:color w:val="030303"/>
          <w:sz w:val="20"/>
        </w:rPr>
        <w:t>Action</w:t>
      </w:r>
      <w:r>
        <w:rPr>
          <w:rFonts w:ascii="Arial"/>
          <w:color w:val="030303"/>
          <w:spacing w:val="7"/>
          <w:sz w:val="20"/>
        </w:rPr>
        <w:t> </w:t>
      </w:r>
      <w:r>
        <w:rPr>
          <w:rFonts w:ascii="Arial"/>
          <w:color w:val="030303"/>
          <w:spacing w:val="-4"/>
          <w:sz w:val="20"/>
        </w:rPr>
        <w:t>List</w:t>
      </w:r>
    </w:p>
    <w:p>
      <w:pPr>
        <w:spacing w:line="280" w:lineRule="auto" w:before="35"/>
        <w:ind w:left="842" w:right="4476" w:firstLine="0"/>
        <w:jc w:val="left"/>
        <w:rPr>
          <w:rFonts w:ascii="Arial"/>
          <w:sz w:val="20"/>
        </w:rPr>
      </w:pPr>
      <w:r>
        <w:rPr>
          <w:rFonts w:ascii="Arial"/>
          <w:color w:val="030303"/>
          <w:sz w:val="20"/>
        </w:rPr>
        <w:t>Items on</w:t>
      </w:r>
      <w:r>
        <w:rPr>
          <w:rFonts w:ascii="Arial"/>
          <w:color w:val="030303"/>
          <w:spacing w:val="-4"/>
          <w:sz w:val="20"/>
        </w:rPr>
        <w:t> </w:t>
      </w:r>
      <w:r>
        <w:rPr>
          <w:rFonts w:ascii="Arial"/>
          <w:color w:val="030303"/>
          <w:sz w:val="20"/>
        </w:rPr>
        <w:t>the action list were completed or progressing as follows: Item 1: Started the Research. Status: Open</w:t>
      </w:r>
    </w:p>
    <w:p>
      <w:pPr>
        <w:spacing w:before="0"/>
        <w:ind w:left="842" w:right="0" w:firstLine="0"/>
        <w:jc w:val="left"/>
        <w:rPr>
          <w:rFonts w:ascii="Arial"/>
          <w:sz w:val="20"/>
        </w:rPr>
      </w:pPr>
      <w:r>
        <w:rPr>
          <w:rFonts w:ascii="Arial"/>
          <w:color w:val="030303"/>
          <w:sz w:val="20"/>
        </w:rPr>
        <w:t>Item</w:t>
      </w:r>
      <w:r>
        <w:rPr>
          <w:rFonts w:ascii="Arial"/>
          <w:color w:val="030303"/>
          <w:spacing w:val="4"/>
          <w:sz w:val="20"/>
        </w:rPr>
        <w:t> </w:t>
      </w:r>
      <w:r>
        <w:rPr>
          <w:rFonts w:ascii="Arial"/>
          <w:color w:val="030303"/>
          <w:sz w:val="20"/>
        </w:rPr>
        <w:t>2:</w:t>
      </w:r>
      <w:r>
        <w:rPr>
          <w:rFonts w:ascii="Arial"/>
          <w:color w:val="030303"/>
          <w:spacing w:val="-5"/>
          <w:sz w:val="20"/>
        </w:rPr>
        <w:t> </w:t>
      </w:r>
      <w:r>
        <w:rPr>
          <w:rFonts w:ascii="Arial"/>
          <w:color w:val="030303"/>
          <w:sz w:val="20"/>
        </w:rPr>
        <w:t>Started</w:t>
      </w:r>
      <w:r>
        <w:rPr>
          <w:rFonts w:ascii="Arial"/>
          <w:color w:val="030303"/>
          <w:spacing w:val="8"/>
          <w:sz w:val="20"/>
        </w:rPr>
        <w:t> </w:t>
      </w:r>
      <w:r>
        <w:rPr>
          <w:rFonts w:ascii="Arial"/>
          <w:color w:val="030303"/>
          <w:sz w:val="20"/>
        </w:rPr>
        <w:t>learning</w:t>
      </w:r>
      <w:r>
        <w:rPr>
          <w:rFonts w:ascii="Arial"/>
          <w:color w:val="030303"/>
          <w:spacing w:val="-4"/>
          <w:sz w:val="20"/>
        </w:rPr>
        <w:t> </w:t>
      </w:r>
      <w:r>
        <w:rPr>
          <w:rFonts w:ascii="Arial"/>
          <w:color w:val="030303"/>
          <w:sz w:val="20"/>
        </w:rPr>
        <w:t>Modules</w:t>
      </w:r>
      <w:r>
        <w:rPr>
          <w:rFonts w:ascii="Arial"/>
          <w:color w:val="030303"/>
          <w:spacing w:val="8"/>
          <w:sz w:val="20"/>
        </w:rPr>
        <w:t> </w:t>
      </w:r>
      <w:r>
        <w:rPr>
          <w:rFonts w:ascii="Arial"/>
          <w:color w:val="030303"/>
          <w:sz w:val="20"/>
        </w:rPr>
        <w:t>needed</w:t>
      </w:r>
      <w:r>
        <w:rPr>
          <w:rFonts w:ascii="Arial"/>
          <w:color w:val="030303"/>
          <w:spacing w:val="11"/>
          <w:sz w:val="20"/>
        </w:rPr>
        <w:t> </w:t>
      </w:r>
      <w:r>
        <w:rPr>
          <w:rFonts w:ascii="Arial"/>
          <w:color w:val="030303"/>
          <w:sz w:val="20"/>
        </w:rPr>
        <w:t>to</w:t>
      </w:r>
      <w:r>
        <w:rPr>
          <w:rFonts w:ascii="Arial"/>
          <w:color w:val="030303"/>
          <w:spacing w:val="29"/>
          <w:sz w:val="20"/>
        </w:rPr>
        <w:t> </w:t>
      </w:r>
      <w:r>
        <w:rPr>
          <w:rFonts w:ascii="Arial"/>
          <w:color w:val="030303"/>
          <w:sz w:val="20"/>
        </w:rPr>
        <w:t>develop</w:t>
      </w:r>
      <w:r>
        <w:rPr>
          <w:rFonts w:ascii="Arial"/>
          <w:color w:val="030303"/>
          <w:spacing w:val="11"/>
          <w:sz w:val="20"/>
        </w:rPr>
        <w:t> </w:t>
      </w:r>
      <w:r>
        <w:rPr>
          <w:rFonts w:ascii="Arial"/>
          <w:color w:val="030303"/>
          <w:sz w:val="20"/>
        </w:rPr>
        <w:t>the</w:t>
      </w:r>
      <w:r>
        <w:rPr>
          <w:rFonts w:ascii="Arial"/>
          <w:color w:val="030303"/>
          <w:spacing w:val="1"/>
          <w:sz w:val="20"/>
        </w:rPr>
        <w:t> </w:t>
      </w:r>
      <w:r>
        <w:rPr>
          <w:rFonts w:ascii="Arial"/>
          <w:color w:val="030303"/>
          <w:sz w:val="20"/>
        </w:rPr>
        <w:t>project</w:t>
      </w:r>
      <w:r>
        <w:rPr>
          <w:rFonts w:ascii="Arial"/>
          <w:color w:val="030303"/>
          <w:spacing w:val="11"/>
          <w:sz w:val="20"/>
        </w:rPr>
        <w:t> </w:t>
      </w:r>
      <w:r>
        <w:rPr>
          <w:rFonts w:ascii="Arial"/>
          <w:color w:val="030303"/>
          <w:sz w:val="20"/>
        </w:rPr>
        <w:t>app.</w:t>
      </w:r>
      <w:r>
        <w:rPr>
          <w:rFonts w:ascii="Arial"/>
          <w:color w:val="030303"/>
          <w:spacing w:val="1"/>
          <w:sz w:val="20"/>
        </w:rPr>
        <w:t> </w:t>
      </w:r>
      <w:r>
        <w:rPr>
          <w:rFonts w:ascii="Arial"/>
          <w:color w:val="030303"/>
          <w:sz w:val="20"/>
        </w:rPr>
        <w:t>Status:</w:t>
      </w:r>
      <w:r>
        <w:rPr>
          <w:rFonts w:ascii="Arial"/>
          <w:color w:val="030303"/>
          <w:spacing w:val="5"/>
          <w:sz w:val="20"/>
        </w:rPr>
        <w:t> </w:t>
      </w:r>
      <w:r>
        <w:rPr>
          <w:rFonts w:ascii="Arial"/>
          <w:color w:val="030303"/>
          <w:spacing w:val="-4"/>
          <w:sz w:val="20"/>
        </w:rPr>
        <w:t>Open</w:t>
      </w:r>
    </w:p>
    <w:p>
      <w:pPr>
        <w:pStyle w:val="BodyText"/>
        <w:spacing w:before="78"/>
        <w:rPr>
          <w:rFonts w:ascii="Arial"/>
          <w:sz w:val="20"/>
        </w:rPr>
      </w:pPr>
    </w:p>
    <w:p>
      <w:pPr>
        <w:pStyle w:val="ListParagraph"/>
        <w:numPr>
          <w:ilvl w:val="1"/>
          <w:numId w:val="47"/>
        </w:numPr>
        <w:tabs>
          <w:tab w:pos="1060" w:val="left" w:leader="none"/>
        </w:tabs>
        <w:spacing w:line="240" w:lineRule="auto" w:before="0" w:after="0"/>
        <w:ind w:left="1060" w:right="0" w:hanging="210"/>
        <w:jc w:val="left"/>
        <w:rPr>
          <w:rFonts w:ascii="Arial"/>
          <w:sz w:val="20"/>
        </w:rPr>
      </w:pPr>
      <w:r>
        <w:rPr>
          <w:rFonts w:ascii="Arial"/>
          <w:color w:val="030303"/>
          <w:spacing w:val="-2"/>
          <w:sz w:val="20"/>
        </w:rPr>
        <w:t>General</w:t>
      </w:r>
    </w:p>
    <w:p>
      <w:pPr>
        <w:pStyle w:val="BodyText"/>
        <w:spacing w:before="78"/>
        <w:rPr>
          <w:rFonts w:ascii="Arial"/>
          <w:sz w:val="20"/>
        </w:rPr>
      </w:pPr>
    </w:p>
    <w:p>
      <w:pPr>
        <w:pStyle w:val="ListParagraph"/>
        <w:numPr>
          <w:ilvl w:val="1"/>
          <w:numId w:val="47"/>
        </w:numPr>
        <w:tabs>
          <w:tab w:pos="1063" w:val="left" w:leader="none"/>
        </w:tabs>
        <w:spacing w:line="240" w:lineRule="auto" w:before="0" w:after="0"/>
        <w:ind w:left="1063" w:right="0" w:hanging="216"/>
        <w:jc w:val="left"/>
        <w:rPr>
          <w:rFonts w:ascii="Arial"/>
          <w:sz w:val="20"/>
        </w:rPr>
      </w:pPr>
      <w:r>
        <w:rPr>
          <w:rFonts w:ascii="Arial"/>
          <w:color w:val="030303"/>
          <w:sz w:val="20"/>
        </w:rPr>
        <w:t>Where</w:t>
      </w:r>
      <w:r>
        <w:rPr>
          <w:rFonts w:ascii="Arial"/>
          <w:color w:val="030303"/>
          <w:spacing w:val="-5"/>
          <w:sz w:val="20"/>
        </w:rPr>
        <w:t> </w:t>
      </w:r>
      <w:r>
        <w:rPr>
          <w:rFonts w:ascii="Arial"/>
          <w:color w:val="030303"/>
          <w:sz w:val="20"/>
        </w:rPr>
        <w:t>To</w:t>
      </w:r>
      <w:r>
        <w:rPr>
          <w:rFonts w:ascii="Arial"/>
          <w:color w:val="030303"/>
          <w:spacing w:val="-8"/>
          <w:sz w:val="20"/>
        </w:rPr>
        <w:t> </w:t>
      </w:r>
      <w:r>
        <w:rPr>
          <w:rFonts w:ascii="Arial"/>
          <w:color w:val="030303"/>
          <w:sz w:val="20"/>
        </w:rPr>
        <w:t>From</w:t>
      </w:r>
      <w:r>
        <w:rPr>
          <w:rFonts w:ascii="Arial"/>
          <w:color w:val="030303"/>
          <w:spacing w:val="-4"/>
          <w:sz w:val="20"/>
        </w:rPr>
        <w:t> Here</w:t>
      </w:r>
    </w:p>
    <w:p>
      <w:pPr>
        <w:spacing w:line="280" w:lineRule="auto" w:before="39"/>
        <w:ind w:left="846" w:right="7019" w:firstLine="2"/>
        <w:jc w:val="left"/>
        <w:rPr>
          <w:rFonts w:ascii="Arial"/>
          <w:sz w:val="20"/>
        </w:rPr>
      </w:pPr>
      <w:r>
        <w:rPr>
          <w:rFonts w:ascii="Arial"/>
          <w:color w:val="030303"/>
          <w:sz w:val="20"/>
        </w:rPr>
        <w:t>What</w:t>
      </w:r>
      <w:r>
        <w:rPr>
          <w:rFonts w:ascii="Arial"/>
          <w:color w:val="030303"/>
          <w:spacing w:val="40"/>
          <w:sz w:val="20"/>
        </w:rPr>
        <w:t> </w:t>
      </w:r>
      <w:r>
        <w:rPr>
          <w:rFonts w:ascii="Arial"/>
          <w:color w:val="030303"/>
          <w:sz w:val="20"/>
        </w:rPr>
        <w:t>you</w:t>
      </w:r>
      <w:r>
        <w:rPr>
          <w:rFonts w:ascii="Arial"/>
          <w:color w:val="030303"/>
          <w:spacing w:val="40"/>
          <w:sz w:val="20"/>
        </w:rPr>
        <w:t> </w:t>
      </w:r>
      <w:r>
        <w:rPr>
          <w:rFonts w:ascii="Arial"/>
          <w:color w:val="030303"/>
          <w:sz w:val="20"/>
        </w:rPr>
        <w:t>are</w:t>
      </w:r>
      <w:r>
        <w:rPr>
          <w:rFonts w:ascii="Arial"/>
          <w:color w:val="030303"/>
          <w:spacing w:val="33"/>
          <w:sz w:val="20"/>
        </w:rPr>
        <w:t> </w:t>
      </w:r>
      <w:r>
        <w:rPr>
          <w:rFonts w:ascii="Arial"/>
          <w:color w:val="030303"/>
          <w:sz w:val="20"/>
        </w:rPr>
        <w:t>going to</w:t>
      </w:r>
      <w:r>
        <w:rPr>
          <w:rFonts w:ascii="Arial"/>
          <w:color w:val="030303"/>
          <w:spacing w:val="40"/>
          <w:sz w:val="20"/>
        </w:rPr>
        <w:t> </w:t>
      </w:r>
      <w:r>
        <w:rPr>
          <w:rFonts w:ascii="Arial"/>
          <w:color w:val="030303"/>
          <w:sz w:val="20"/>
        </w:rPr>
        <w:t>do</w:t>
      </w:r>
      <w:r>
        <w:rPr>
          <w:rFonts w:ascii="Arial"/>
          <w:color w:val="030303"/>
          <w:spacing w:val="35"/>
          <w:sz w:val="20"/>
        </w:rPr>
        <w:t> </w:t>
      </w:r>
      <w:r>
        <w:rPr>
          <w:rFonts w:ascii="Arial"/>
          <w:color w:val="030303"/>
          <w:sz w:val="20"/>
        </w:rPr>
        <w:t>next. </w:t>
      </w:r>
      <w:r>
        <w:rPr>
          <w:rFonts w:ascii="Arial"/>
          <w:color w:val="030303"/>
          <w:spacing w:val="-2"/>
          <w:sz w:val="20"/>
        </w:rPr>
        <w:t>Actions:</w:t>
      </w:r>
    </w:p>
    <w:p>
      <w:pPr>
        <w:pStyle w:val="BodyText"/>
        <w:spacing w:before="41"/>
        <w:rPr>
          <w:rFonts w:ascii="Arial"/>
          <w:sz w:val="20"/>
        </w:rPr>
      </w:pPr>
    </w:p>
    <w:tbl>
      <w:tblPr>
        <w:tblW w:w="0" w:type="auto"/>
        <w:jc w:val="left"/>
        <w:tblInd w:w="13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34"/>
        <w:gridCol w:w="4834"/>
        <w:gridCol w:w="1143"/>
        <w:gridCol w:w="1267"/>
        <w:gridCol w:w="1284"/>
      </w:tblGrid>
      <w:tr>
        <w:trPr>
          <w:trHeight w:val="417" w:hRule="atLeast"/>
        </w:trPr>
        <w:tc>
          <w:tcPr>
            <w:tcW w:w="534" w:type="dxa"/>
            <w:tcBorders>
              <w:left w:val="nil"/>
              <w:bottom w:val="single" w:sz="6" w:space="0" w:color="000000"/>
              <w:right w:val="nil"/>
            </w:tcBorders>
            <w:shd w:val="clear" w:color="auto" w:fill="FF0000"/>
          </w:tcPr>
          <w:p>
            <w:pPr>
              <w:pStyle w:val="TableParagraph"/>
              <w:spacing w:before="10"/>
              <w:rPr>
                <w:rFonts w:ascii="Arial"/>
                <w:sz w:val="11"/>
              </w:rPr>
            </w:pPr>
          </w:p>
          <w:p>
            <w:pPr>
              <w:pStyle w:val="TableParagraph"/>
              <w:spacing w:line="141" w:lineRule="exact"/>
              <w:ind w:left="56"/>
              <w:rPr>
                <w:rFonts w:ascii="Arial"/>
                <w:sz w:val="14"/>
              </w:rPr>
            </w:pPr>
            <w:r>
              <w:rPr>
                <w:rFonts w:ascii="Arial"/>
                <w:position w:val="-2"/>
                <w:sz w:val="14"/>
              </w:rPr>
              <mc:AlternateContent>
                <mc:Choice Requires="wps">
                  <w:drawing>
                    <wp:inline distT="0" distB="0" distL="0" distR="0">
                      <wp:extent cx="100965" cy="90170"/>
                      <wp:effectExtent l="0" t="0" r="0" b="5080"/>
                      <wp:docPr id="1208" name="Group 1208"/>
                      <wp:cNvGraphicFramePr>
                        <a:graphicFrameLocks/>
                      </wp:cNvGraphicFramePr>
                      <a:graphic>
                        <a:graphicData uri="http://schemas.microsoft.com/office/word/2010/wordprocessingGroup">
                          <wpg:wgp>
                            <wpg:cNvPr id="1208" name="Group 1208"/>
                            <wpg:cNvGrpSpPr/>
                            <wpg:grpSpPr>
                              <a:xfrm>
                                <a:off x="0" y="0"/>
                                <a:ext cx="100965" cy="90170"/>
                                <a:chExt cx="100965" cy="90170"/>
                              </a:xfrm>
                            </wpg:grpSpPr>
                            <wps:wsp>
                              <wps:cNvPr id="1209" name="Graphic 1209"/>
                              <wps:cNvSpPr/>
                              <wps:spPr>
                                <a:xfrm>
                                  <a:off x="0" y="0"/>
                                  <a:ext cx="7620" cy="1905"/>
                                </a:xfrm>
                                <a:custGeom>
                                  <a:avLst/>
                                  <a:gdLst/>
                                  <a:ahLst/>
                                  <a:cxnLst/>
                                  <a:rect l="l" t="t" r="r" b="b"/>
                                  <a:pathLst>
                                    <a:path w="7620" h="1905">
                                      <a:moveTo>
                                        <a:pt x="7620" y="1524"/>
                                      </a:moveTo>
                                      <a:lnTo>
                                        <a:pt x="0" y="1524"/>
                                      </a:lnTo>
                                      <a:lnTo>
                                        <a:pt x="1524" y="0"/>
                                      </a:lnTo>
                                      <a:lnTo>
                                        <a:pt x="6096" y="0"/>
                                      </a:lnTo>
                                      <a:lnTo>
                                        <a:pt x="7620" y="1524"/>
                                      </a:lnTo>
                                      <a:close/>
                                    </a:path>
                                  </a:pathLst>
                                </a:custGeom>
                                <a:solidFill>
                                  <a:srgbClr val="000000"/>
                                </a:solidFill>
                              </wps:spPr>
                              <wps:bodyPr wrap="square" lIns="0" tIns="0" rIns="0" bIns="0" rtlCol="0">
                                <a:prstTxWarp prst="textNoShape">
                                  <a:avLst/>
                                </a:prstTxWarp>
                                <a:noAutofit/>
                              </wps:bodyPr>
                            </wps:wsp>
                            <pic:pic>
                              <pic:nvPicPr>
                                <pic:cNvPr id="1210" name="Image 1210"/>
                                <pic:cNvPicPr/>
                              </pic:nvPicPr>
                              <pic:blipFill>
                                <a:blip r:embed="rId279" cstate="print"/>
                                <a:stretch>
                                  <a:fillRect/>
                                </a:stretch>
                              </pic:blipFill>
                              <pic:spPr>
                                <a:xfrm>
                                  <a:off x="33623" y="1524"/>
                                  <a:ext cx="67151" cy="88487"/>
                                </a:xfrm>
                                <a:prstGeom prst="rect">
                                  <a:avLst/>
                                </a:prstGeom>
                              </pic:spPr>
                            </pic:pic>
                          </wpg:wgp>
                        </a:graphicData>
                      </a:graphic>
                    </wp:inline>
                  </w:drawing>
                </mc:Choice>
                <mc:Fallback>
                  <w:pict>
                    <v:group style="width:7.95pt;height:7.1pt;mso-position-horizontal-relative:char;mso-position-vertical-relative:line" id="docshapegroup867" coordorigin="0,0" coordsize="159,142">
                      <v:shape style="position:absolute;left:0;top:0;width:12;height:3" id="docshape868" coordorigin="0,0" coordsize="12,3" path="m12,2l0,2,2,0,10,0,12,2xe" filled="true" fillcolor="#000000" stroked="false">
                        <v:path arrowok="t"/>
                        <v:fill type="solid"/>
                      </v:shape>
                      <v:shape style="position:absolute;left:52;top:2;width:106;height:140" type="#_x0000_t75" id="docshape869" stroked="false">
                        <v:imagedata r:id="rId279" o:title=""/>
                      </v:shape>
                    </v:group>
                  </w:pict>
                </mc:Fallback>
              </mc:AlternateContent>
            </w:r>
            <w:r>
              <w:rPr>
                <w:rFonts w:ascii="Arial"/>
                <w:position w:val="-2"/>
                <w:sz w:val="14"/>
              </w:rPr>
            </w:r>
          </w:p>
        </w:tc>
        <w:tc>
          <w:tcPr>
            <w:tcW w:w="4834" w:type="dxa"/>
            <w:tcBorders>
              <w:left w:val="nil"/>
              <w:bottom w:val="single" w:sz="6" w:space="0" w:color="000000"/>
              <w:right w:val="single" w:sz="6" w:space="0" w:color="FFFFFF"/>
            </w:tcBorders>
            <w:shd w:val="clear" w:color="auto" w:fill="FF0000"/>
          </w:tcPr>
          <w:p>
            <w:pPr>
              <w:pStyle w:val="TableParagraph"/>
              <w:spacing w:before="83"/>
              <w:ind w:left="22"/>
              <w:rPr>
                <w:rFonts w:ascii="Arial"/>
                <w:sz w:val="20"/>
              </w:rPr>
            </w:pPr>
            <w:r>
              <w:rPr/>
              <w:drawing>
                <wp:inline distT="0" distB="0" distL="0" distR="0">
                  <wp:extent cx="181641" cy="91535"/>
                  <wp:effectExtent l="0" t="0" r="0" b="0"/>
                  <wp:docPr id="1211" name="Image 1211"/>
                  <wp:cNvGraphicFramePr>
                    <a:graphicFrameLocks/>
                  </wp:cNvGraphicFramePr>
                  <a:graphic>
                    <a:graphicData uri="http://schemas.openxmlformats.org/drawingml/2006/picture">
                      <pic:pic>
                        <pic:nvPicPr>
                          <pic:cNvPr id="1211" name="Image 1211"/>
                          <pic:cNvPicPr/>
                        </pic:nvPicPr>
                        <pic:blipFill>
                          <a:blip r:embed="rId288" cstate="print"/>
                          <a:stretch>
                            <a:fillRect/>
                          </a:stretch>
                        </pic:blipFill>
                        <pic:spPr>
                          <a:xfrm>
                            <a:off x="0" y="0"/>
                            <a:ext cx="181641" cy="91535"/>
                          </a:xfrm>
                          <a:prstGeom prst="rect">
                            <a:avLst/>
                          </a:prstGeom>
                        </pic:spPr>
                      </pic:pic>
                    </a:graphicData>
                  </a:graphic>
                </wp:inline>
              </w:drawing>
            </w:r>
            <w:r>
              <w:rPr/>
            </w:r>
            <w:r>
              <w:rPr>
                <w:rFonts w:ascii="Arial"/>
                <w:color w:val="030303"/>
                <w:spacing w:val="-5"/>
                <w:w w:val="105"/>
                <w:position w:val="1"/>
                <w:sz w:val="20"/>
              </w:rPr>
              <w:t>ion</w:t>
            </w:r>
          </w:p>
        </w:tc>
        <w:tc>
          <w:tcPr>
            <w:tcW w:w="1143" w:type="dxa"/>
            <w:tcBorders>
              <w:left w:val="single" w:sz="6" w:space="0" w:color="FFFFFF"/>
              <w:bottom w:val="single" w:sz="6" w:space="0" w:color="000000"/>
              <w:right w:val="nil"/>
            </w:tcBorders>
            <w:shd w:val="clear" w:color="auto" w:fill="FF0000"/>
          </w:tcPr>
          <w:p>
            <w:pPr>
              <w:pStyle w:val="TableParagraph"/>
              <w:spacing w:before="85"/>
              <w:ind w:left="-11"/>
              <w:rPr>
                <w:rFonts w:ascii="Arial"/>
                <w:sz w:val="20"/>
              </w:rPr>
            </w:pPr>
            <w:r>
              <w:rPr>
                <w:rFonts w:ascii="Arial"/>
                <w:color w:val="030303"/>
                <w:spacing w:val="-4"/>
                <w:w w:val="105"/>
                <w:sz w:val="20"/>
              </w:rPr>
              <w:t>[who</w:t>
            </w:r>
          </w:p>
        </w:tc>
        <w:tc>
          <w:tcPr>
            <w:tcW w:w="1267" w:type="dxa"/>
            <w:tcBorders>
              <w:left w:val="nil"/>
              <w:bottom w:val="single" w:sz="6" w:space="0" w:color="000000"/>
              <w:right w:val="single" w:sz="6" w:space="0" w:color="FFFFFF"/>
            </w:tcBorders>
            <w:shd w:val="clear" w:color="auto" w:fill="FF0000"/>
          </w:tcPr>
          <w:p>
            <w:pPr>
              <w:pStyle w:val="TableParagraph"/>
              <w:spacing w:before="85"/>
              <w:ind w:left="-7"/>
              <w:rPr>
                <w:rFonts w:ascii="Arial"/>
                <w:sz w:val="20"/>
              </w:rPr>
            </w:pPr>
            <w:r>
              <w:rPr>
                <w:rFonts w:ascii="Arial"/>
                <w:color w:val="030303"/>
                <w:w w:val="90"/>
                <w:sz w:val="20"/>
              </w:rPr>
              <w:t>[Due</w:t>
            </w:r>
            <w:r>
              <w:rPr>
                <w:rFonts w:ascii="Arial"/>
                <w:color w:val="030303"/>
                <w:spacing w:val="1"/>
                <w:sz w:val="20"/>
              </w:rPr>
              <w:t> </w:t>
            </w:r>
            <w:r>
              <w:rPr>
                <w:rFonts w:ascii="Arial"/>
                <w:color w:val="030303"/>
                <w:spacing w:val="-4"/>
                <w:sz w:val="20"/>
              </w:rPr>
              <w:t>Date</w:t>
            </w:r>
          </w:p>
        </w:tc>
        <w:tc>
          <w:tcPr>
            <w:tcW w:w="1284" w:type="dxa"/>
            <w:tcBorders>
              <w:left w:val="single" w:sz="6" w:space="0" w:color="FFFFFF"/>
              <w:bottom w:val="single" w:sz="6" w:space="0" w:color="000000"/>
              <w:right w:val="single" w:sz="12" w:space="0" w:color="000000"/>
            </w:tcBorders>
            <w:shd w:val="clear" w:color="auto" w:fill="FF0000"/>
          </w:tcPr>
          <w:p>
            <w:pPr>
              <w:pStyle w:val="TableParagraph"/>
              <w:spacing w:before="85"/>
              <w:ind w:left="-3" w:right="683"/>
              <w:jc w:val="center"/>
              <w:rPr>
                <w:rFonts w:ascii="Arial"/>
                <w:sz w:val="20"/>
              </w:rPr>
            </w:pPr>
            <w:r>
              <w:rPr>
                <w:rFonts w:ascii="Arial"/>
                <w:color w:val="030303"/>
                <w:spacing w:val="-4"/>
                <w:sz w:val="20"/>
              </w:rPr>
              <w:t>[status</w:t>
            </w:r>
          </w:p>
        </w:tc>
      </w:tr>
      <w:tr>
        <w:trPr>
          <w:trHeight w:val="303" w:hRule="atLeast"/>
        </w:trPr>
        <w:tc>
          <w:tcPr>
            <w:tcW w:w="534" w:type="dxa"/>
            <w:vMerge w:val="restart"/>
            <w:tcBorders>
              <w:top w:val="single" w:sz="6" w:space="0" w:color="000000"/>
              <w:left w:val="single" w:sz="12" w:space="0" w:color="000000"/>
              <w:bottom w:val="single" w:sz="6" w:space="0" w:color="000000"/>
              <w:right w:val="single" w:sz="4" w:space="0" w:color="000000"/>
            </w:tcBorders>
          </w:tcPr>
          <w:p>
            <w:pPr>
              <w:pStyle w:val="TableParagraph"/>
              <w:spacing w:before="100"/>
              <w:ind w:left="168"/>
              <w:rPr>
                <w:sz w:val="20"/>
              </w:rPr>
            </w:pPr>
            <w:r>
              <w:rPr>
                <w:color w:val="030303"/>
                <w:spacing w:val="-10"/>
                <w:sz w:val="20"/>
              </w:rPr>
              <w:t>1</w:t>
            </w:r>
          </w:p>
        </w:tc>
        <w:tc>
          <w:tcPr>
            <w:tcW w:w="5977" w:type="dxa"/>
            <w:gridSpan w:val="2"/>
            <w:tcBorders>
              <w:top w:val="single" w:sz="6" w:space="0" w:color="000000"/>
              <w:left w:val="single" w:sz="4" w:space="0" w:color="000000"/>
              <w:bottom w:val="nil"/>
              <w:right w:val="single" w:sz="4" w:space="0" w:color="000000"/>
            </w:tcBorders>
          </w:tcPr>
          <w:p>
            <w:pPr>
              <w:pStyle w:val="TableParagraph"/>
              <w:tabs>
                <w:tab w:pos="4983" w:val="left" w:leader="none"/>
              </w:tabs>
              <w:spacing w:line="184" w:lineRule="exact" w:before="99"/>
              <w:ind w:left="121"/>
              <w:rPr>
                <w:rFonts w:ascii="Arial"/>
                <w:b/>
                <w:sz w:val="19"/>
              </w:rPr>
            </w:pPr>
            <w:r>
              <w:rPr/>
              <mc:AlternateContent>
                <mc:Choice Requires="wps">
                  <w:drawing>
                    <wp:anchor distT="0" distB="0" distL="0" distR="0" allowOverlap="1" layoutInCell="1" locked="0" behindDoc="1" simplePos="0" relativeHeight="481703936">
                      <wp:simplePos x="0" y="0"/>
                      <wp:positionH relativeFrom="column">
                        <wp:posOffset>8426</wp:posOffset>
                      </wp:positionH>
                      <wp:positionV relativeFrom="paragraph">
                        <wp:posOffset>104862</wp:posOffset>
                      </wp:positionV>
                      <wp:extent cx="55244" cy="90170"/>
                      <wp:effectExtent l="0" t="0" r="0" b="0"/>
                      <wp:wrapNone/>
                      <wp:docPr id="1212" name="Group 1212"/>
                      <wp:cNvGraphicFramePr>
                        <a:graphicFrameLocks/>
                      </wp:cNvGraphicFramePr>
                      <a:graphic>
                        <a:graphicData uri="http://schemas.microsoft.com/office/word/2010/wordprocessingGroup">
                          <wpg:wgp>
                            <wpg:cNvPr id="1212" name="Group 1212"/>
                            <wpg:cNvGrpSpPr/>
                            <wpg:grpSpPr>
                              <a:xfrm>
                                <a:off x="0" y="0"/>
                                <a:ext cx="55244" cy="90170"/>
                                <a:chExt cx="55244" cy="90170"/>
                              </a:xfrm>
                            </wpg:grpSpPr>
                            <wps:wsp>
                              <wps:cNvPr id="1213" name="Graphic 1213"/>
                              <wps:cNvSpPr/>
                              <wps:spPr>
                                <a:xfrm>
                                  <a:off x="0" y="0"/>
                                  <a:ext cx="55244" cy="90170"/>
                                </a:xfrm>
                                <a:custGeom>
                                  <a:avLst/>
                                  <a:gdLst/>
                                  <a:ahLst/>
                                  <a:cxnLst/>
                                  <a:rect l="l" t="t" r="r" b="b"/>
                                  <a:pathLst>
                                    <a:path w="55244" h="90170">
                                      <a:moveTo>
                                        <a:pt x="39624" y="1524"/>
                                      </a:moveTo>
                                      <a:lnTo>
                                        <a:pt x="18288" y="1524"/>
                                      </a:lnTo>
                                      <a:lnTo>
                                        <a:pt x="21336" y="0"/>
                                      </a:lnTo>
                                      <a:lnTo>
                                        <a:pt x="38100" y="0"/>
                                      </a:lnTo>
                                      <a:lnTo>
                                        <a:pt x="39624" y="1524"/>
                                      </a:lnTo>
                                      <a:close/>
                                    </a:path>
                                    <a:path w="55244" h="90170">
                                      <a:moveTo>
                                        <a:pt x="48863" y="80867"/>
                                      </a:moveTo>
                                      <a:lnTo>
                                        <a:pt x="28956" y="80867"/>
                                      </a:lnTo>
                                      <a:lnTo>
                                        <a:pt x="32004" y="79343"/>
                                      </a:lnTo>
                                      <a:lnTo>
                                        <a:pt x="33528" y="79343"/>
                                      </a:lnTo>
                                      <a:lnTo>
                                        <a:pt x="41148" y="71723"/>
                                      </a:lnTo>
                                      <a:lnTo>
                                        <a:pt x="41148" y="60960"/>
                                      </a:lnTo>
                                      <a:lnTo>
                                        <a:pt x="39624" y="59436"/>
                                      </a:lnTo>
                                      <a:lnTo>
                                        <a:pt x="39624" y="57912"/>
                                      </a:lnTo>
                                      <a:lnTo>
                                        <a:pt x="38100" y="56388"/>
                                      </a:lnTo>
                                      <a:lnTo>
                                        <a:pt x="35052" y="54864"/>
                                      </a:lnTo>
                                      <a:lnTo>
                                        <a:pt x="32004" y="51816"/>
                                      </a:lnTo>
                                      <a:lnTo>
                                        <a:pt x="28956" y="50292"/>
                                      </a:lnTo>
                                      <a:lnTo>
                                        <a:pt x="27432" y="50292"/>
                                      </a:lnTo>
                                      <a:lnTo>
                                        <a:pt x="21336" y="47244"/>
                                      </a:lnTo>
                                      <a:lnTo>
                                        <a:pt x="19812" y="45720"/>
                                      </a:lnTo>
                                      <a:lnTo>
                                        <a:pt x="16764" y="45720"/>
                                      </a:lnTo>
                                      <a:lnTo>
                                        <a:pt x="15240" y="44196"/>
                                      </a:lnTo>
                                      <a:lnTo>
                                        <a:pt x="12192" y="42672"/>
                                      </a:lnTo>
                                      <a:lnTo>
                                        <a:pt x="4572" y="35052"/>
                                      </a:lnTo>
                                      <a:lnTo>
                                        <a:pt x="3048" y="32004"/>
                                      </a:lnTo>
                                      <a:lnTo>
                                        <a:pt x="3048" y="28956"/>
                                      </a:lnTo>
                                      <a:lnTo>
                                        <a:pt x="1524" y="25908"/>
                                      </a:lnTo>
                                      <a:lnTo>
                                        <a:pt x="1524" y="18288"/>
                                      </a:lnTo>
                                      <a:lnTo>
                                        <a:pt x="4572" y="12192"/>
                                      </a:lnTo>
                                      <a:lnTo>
                                        <a:pt x="4572" y="9144"/>
                                      </a:lnTo>
                                      <a:lnTo>
                                        <a:pt x="7620" y="7620"/>
                                      </a:lnTo>
                                      <a:lnTo>
                                        <a:pt x="12192" y="3048"/>
                                      </a:lnTo>
                                      <a:lnTo>
                                        <a:pt x="15240" y="1524"/>
                                      </a:lnTo>
                                      <a:lnTo>
                                        <a:pt x="42672" y="1524"/>
                                      </a:lnTo>
                                      <a:lnTo>
                                        <a:pt x="44196" y="3048"/>
                                      </a:lnTo>
                                      <a:lnTo>
                                        <a:pt x="45720" y="3048"/>
                                      </a:lnTo>
                                      <a:lnTo>
                                        <a:pt x="45720" y="4572"/>
                                      </a:lnTo>
                                      <a:lnTo>
                                        <a:pt x="47244" y="4572"/>
                                      </a:lnTo>
                                      <a:lnTo>
                                        <a:pt x="48863" y="6096"/>
                                      </a:lnTo>
                                      <a:lnTo>
                                        <a:pt x="48863" y="9144"/>
                                      </a:lnTo>
                                      <a:lnTo>
                                        <a:pt x="24384" y="9144"/>
                                      </a:lnTo>
                                      <a:lnTo>
                                        <a:pt x="21336" y="10668"/>
                                      </a:lnTo>
                                      <a:lnTo>
                                        <a:pt x="19812" y="10668"/>
                                      </a:lnTo>
                                      <a:lnTo>
                                        <a:pt x="18288" y="12192"/>
                                      </a:lnTo>
                                      <a:lnTo>
                                        <a:pt x="16764" y="12192"/>
                                      </a:lnTo>
                                      <a:lnTo>
                                        <a:pt x="16764" y="13716"/>
                                      </a:lnTo>
                                      <a:lnTo>
                                        <a:pt x="15240" y="15240"/>
                                      </a:lnTo>
                                      <a:lnTo>
                                        <a:pt x="15240" y="16764"/>
                                      </a:lnTo>
                                      <a:lnTo>
                                        <a:pt x="13716" y="18288"/>
                                      </a:lnTo>
                                      <a:lnTo>
                                        <a:pt x="13716" y="25908"/>
                                      </a:lnTo>
                                      <a:lnTo>
                                        <a:pt x="21336" y="33528"/>
                                      </a:lnTo>
                                      <a:lnTo>
                                        <a:pt x="24384" y="35052"/>
                                      </a:lnTo>
                                      <a:lnTo>
                                        <a:pt x="25908" y="36576"/>
                                      </a:lnTo>
                                      <a:lnTo>
                                        <a:pt x="28956" y="38100"/>
                                      </a:lnTo>
                                      <a:lnTo>
                                        <a:pt x="32004" y="38100"/>
                                      </a:lnTo>
                                      <a:lnTo>
                                        <a:pt x="33528" y="39624"/>
                                      </a:lnTo>
                                      <a:lnTo>
                                        <a:pt x="39624" y="42672"/>
                                      </a:lnTo>
                                      <a:lnTo>
                                        <a:pt x="41148" y="44196"/>
                                      </a:lnTo>
                                      <a:lnTo>
                                        <a:pt x="44196" y="45720"/>
                                      </a:lnTo>
                                      <a:lnTo>
                                        <a:pt x="47244" y="48768"/>
                                      </a:lnTo>
                                      <a:lnTo>
                                        <a:pt x="50387" y="50292"/>
                                      </a:lnTo>
                                      <a:lnTo>
                                        <a:pt x="51911" y="53340"/>
                                      </a:lnTo>
                                      <a:lnTo>
                                        <a:pt x="51911" y="54864"/>
                                      </a:lnTo>
                                      <a:lnTo>
                                        <a:pt x="54959" y="60960"/>
                                      </a:lnTo>
                                      <a:lnTo>
                                        <a:pt x="54959" y="68580"/>
                                      </a:lnTo>
                                      <a:lnTo>
                                        <a:pt x="53435" y="71723"/>
                                      </a:lnTo>
                                      <a:lnTo>
                                        <a:pt x="51911" y="76295"/>
                                      </a:lnTo>
                                      <a:lnTo>
                                        <a:pt x="50387" y="79343"/>
                                      </a:lnTo>
                                      <a:lnTo>
                                        <a:pt x="48863" y="80867"/>
                                      </a:lnTo>
                                      <a:close/>
                                    </a:path>
                                    <a:path w="55244" h="90170">
                                      <a:moveTo>
                                        <a:pt x="48863" y="15240"/>
                                      </a:moveTo>
                                      <a:lnTo>
                                        <a:pt x="45720" y="15240"/>
                                      </a:lnTo>
                                      <a:lnTo>
                                        <a:pt x="44196" y="13716"/>
                                      </a:lnTo>
                                      <a:lnTo>
                                        <a:pt x="42672" y="13716"/>
                                      </a:lnTo>
                                      <a:lnTo>
                                        <a:pt x="41148" y="12192"/>
                                      </a:lnTo>
                                      <a:lnTo>
                                        <a:pt x="39624" y="12192"/>
                                      </a:lnTo>
                                      <a:lnTo>
                                        <a:pt x="38100" y="10668"/>
                                      </a:lnTo>
                                      <a:lnTo>
                                        <a:pt x="35052" y="10668"/>
                                      </a:lnTo>
                                      <a:lnTo>
                                        <a:pt x="33528" y="9144"/>
                                      </a:lnTo>
                                      <a:lnTo>
                                        <a:pt x="48863" y="9144"/>
                                      </a:lnTo>
                                      <a:lnTo>
                                        <a:pt x="48863" y="15240"/>
                                      </a:lnTo>
                                      <a:close/>
                                    </a:path>
                                    <a:path w="55244" h="90170">
                                      <a:moveTo>
                                        <a:pt x="39624" y="88487"/>
                                      </a:moveTo>
                                      <a:lnTo>
                                        <a:pt x="9144" y="88487"/>
                                      </a:lnTo>
                                      <a:lnTo>
                                        <a:pt x="7620" y="86963"/>
                                      </a:lnTo>
                                      <a:lnTo>
                                        <a:pt x="6096" y="86963"/>
                                      </a:lnTo>
                                      <a:lnTo>
                                        <a:pt x="4572" y="85439"/>
                                      </a:lnTo>
                                      <a:lnTo>
                                        <a:pt x="3048" y="85439"/>
                                      </a:lnTo>
                                      <a:lnTo>
                                        <a:pt x="0" y="82391"/>
                                      </a:lnTo>
                                      <a:lnTo>
                                        <a:pt x="0" y="73247"/>
                                      </a:lnTo>
                                      <a:lnTo>
                                        <a:pt x="3048" y="73247"/>
                                      </a:lnTo>
                                      <a:lnTo>
                                        <a:pt x="4572" y="74771"/>
                                      </a:lnTo>
                                      <a:lnTo>
                                        <a:pt x="6096" y="74771"/>
                                      </a:lnTo>
                                      <a:lnTo>
                                        <a:pt x="7620" y="76295"/>
                                      </a:lnTo>
                                      <a:lnTo>
                                        <a:pt x="9144" y="76295"/>
                                      </a:lnTo>
                                      <a:lnTo>
                                        <a:pt x="10668" y="77819"/>
                                      </a:lnTo>
                                      <a:lnTo>
                                        <a:pt x="13716" y="77819"/>
                                      </a:lnTo>
                                      <a:lnTo>
                                        <a:pt x="15240" y="79343"/>
                                      </a:lnTo>
                                      <a:lnTo>
                                        <a:pt x="18288" y="80867"/>
                                      </a:lnTo>
                                      <a:lnTo>
                                        <a:pt x="48863" y="80867"/>
                                      </a:lnTo>
                                      <a:lnTo>
                                        <a:pt x="45720" y="83915"/>
                                      </a:lnTo>
                                      <a:lnTo>
                                        <a:pt x="42672" y="85439"/>
                                      </a:lnTo>
                                      <a:lnTo>
                                        <a:pt x="39624" y="88487"/>
                                      </a:lnTo>
                                      <a:close/>
                                    </a:path>
                                    <a:path w="55244" h="90170">
                                      <a:moveTo>
                                        <a:pt x="32004" y="90011"/>
                                      </a:moveTo>
                                      <a:lnTo>
                                        <a:pt x="13716" y="90011"/>
                                      </a:lnTo>
                                      <a:lnTo>
                                        <a:pt x="10668" y="88487"/>
                                      </a:lnTo>
                                      <a:lnTo>
                                        <a:pt x="36576" y="88487"/>
                                      </a:lnTo>
                                      <a:lnTo>
                                        <a:pt x="32004" y="90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63472pt;margin-top:8.256885pt;width:4.350pt;height:7.1pt;mso-position-horizontal-relative:column;mso-position-vertical-relative:paragraph;z-index:-21612544" id="docshapegroup870" coordorigin="13,165" coordsize="87,142">
                      <v:shape style="position:absolute;left:13;top:165;width:87;height:142" id="docshape871" coordorigin="13,165" coordsize="87,142" path="m76,168l42,168,47,165,73,165,76,168xm90,292l59,292,64,290,66,290,78,278,78,261,76,259,76,256,73,254,68,252,64,247,59,244,56,244,47,240,44,237,40,237,37,235,32,232,20,220,18,216,18,211,16,206,16,194,20,184,20,180,25,177,32,170,37,168,80,168,83,170,85,170,85,172,88,172,90,175,90,180,52,180,47,182,44,182,42,184,40,184,40,187,37,189,37,192,35,194,35,206,47,218,52,220,54,223,59,225,64,225,66,228,76,232,78,235,83,237,88,242,93,244,95,249,95,252,100,261,100,273,97,278,95,285,93,290,90,292xm90,189l85,189,83,187,80,187,78,184,76,184,73,182,68,182,66,180,90,180,90,189xm76,304l28,304,25,302,23,302,20,300,18,300,13,295,13,280,18,280,20,283,23,283,25,285,28,285,30,288,35,288,37,290,42,292,90,292,85,297,80,300,76,304xm64,307l35,307,30,304,71,304,64,307xe" filled="true" fillcolor="#000000" stroked="false">
                        <v:path arrowok="t"/>
                        <v:fill type="solid"/>
                      </v:shape>
                      <w10:wrap type="none"/>
                    </v:group>
                  </w:pict>
                </mc:Fallback>
              </mc:AlternateContent>
            </w:r>
            <w:r>
              <w:rPr>
                <w:rFonts w:ascii="Arial"/>
                <w:color w:val="030303"/>
                <w:sz w:val="20"/>
              </w:rPr>
              <w:t>et</w:t>
            </w:r>
            <w:r>
              <w:rPr>
                <w:rFonts w:ascii="Arial"/>
                <w:color w:val="030303"/>
                <w:spacing w:val="-12"/>
                <w:sz w:val="20"/>
              </w:rPr>
              <w:t> </w:t>
            </w:r>
            <w:r>
              <w:rPr>
                <w:rFonts w:ascii="Arial"/>
                <w:color w:val="030303"/>
                <w:sz w:val="20"/>
              </w:rPr>
              <w:t>Up</w:t>
            </w:r>
            <w:r>
              <w:rPr>
                <w:rFonts w:ascii="Arial"/>
                <w:color w:val="030303"/>
                <w:spacing w:val="-14"/>
                <w:sz w:val="20"/>
              </w:rPr>
              <w:t> </w:t>
            </w:r>
            <w:r>
              <w:rPr>
                <w:rFonts w:ascii="Arial"/>
                <w:color w:val="030303"/>
                <w:sz w:val="20"/>
              </w:rPr>
              <w:t>Team Communication</w:t>
            </w:r>
            <w:r>
              <w:rPr>
                <w:rFonts w:ascii="Arial"/>
                <w:color w:val="030303"/>
                <w:spacing w:val="10"/>
                <w:sz w:val="20"/>
              </w:rPr>
              <w:t> </w:t>
            </w:r>
            <w:r>
              <w:rPr>
                <w:rFonts w:ascii="Arial"/>
                <w:color w:val="030303"/>
                <w:sz w:val="20"/>
              </w:rPr>
              <w:t>Channel</w:t>
            </w:r>
            <w:r>
              <w:rPr>
                <w:rFonts w:ascii="Arial"/>
                <w:color w:val="030303"/>
                <w:spacing w:val="-4"/>
                <w:sz w:val="20"/>
              </w:rPr>
              <w:t> </w:t>
            </w:r>
            <w:r>
              <w:rPr>
                <w:rFonts w:ascii="Arial"/>
                <w:color w:val="030303"/>
                <w:sz w:val="20"/>
              </w:rPr>
              <w:t>in</w:t>
            </w:r>
            <w:r>
              <w:rPr>
                <w:rFonts w:ascii="Arial"/>
                <w:color w:val="030303"/>
                <w:spacing w:val="-11"/>
                <w:sz w:val="20"/>
              </w:rPr>
              <w:t> </w:t>
            </w:r>
            <w:r>
              <w:rPr>
                <w:rFonts w:ascii="Arial"/>
                <w:color w:val="030303"/>
                <w:sz w:val="20"/>
              </w:rPr>
              <w:t>MS</w:t>
            </w:r>
            <w:r>
              <w:rPr>
                <w:rFonts w:ascii="Arial"/>
                <w:color w:val="030303"/>
                <w:spacing w:val="-14"/>
                <w:sz w:val="20"/>
              </w:rPr>
              <w:t> </w:t>
            </w:r>
            <w:r>
              <w:rPr>
                <w:rFonts w:ascii="Arial"/>
                <w:color w:val="030303"/>
                <w:spacing w:val="-2"/>
                <w:sz w:val="20"/>
              </w:rPr>
              <w:t>Teams.</w:t>
            </w:r>
            <w:r>
              <w:rPr>
                <w:rFonts w:ascii="Arial"/>
                <w:color w:val="030303"/>
                <w:sz w:val="20"/>
              </w:rPr>
              <w:tab/>
            </w:r>
            <w:r>
              <w:rPr>
                <w:rFonts w:ascii="Arial"/>
                <w:b/>
                <w:color w:val="030303"/>
                <w:spacing w:val="-5"/>
                <w:sz w:val="19"/>
              </w:rPr>
              <w:t>LL</w:t>
            </w:r>
          </w:p>
        </w:tc>
        <w:tc>
          <w:tcPr>
            <w:tcW w:w="2551" w:type="dxa"/>
            <w:gridSpan w:val="2"/>
            <w:vMerge w:val="restart"/>
            <w:tcBorders>
              <w:top w:val="single" w:sz="6" w:space="0" w:color="000000"/>
              <w:left w:val="single" w:sz="4" w:space="0" w:color="000000"/>
              <w:bottom w:val="single" w:sz="6" w:space="0" w:color="000000"/>
              <w:right w:val="single" w:sz="12" w:space="0" w:color="000000"/>
            </w:tcBorders>
          </w:tcPr>
          <w:p>
            <w:pPr>
              <w:pStyle w:val="TableParagraph"/>
              <w:tabs>
                <w:tab w:pos="1267" w:val="left" w:leader="none"/>
              </w:tabs>
              <w:spacing w:before="99"/>
              <w:ind w:left="15"/>
              <w:rPr>
                <w:rFonts w:ascii="Arial"/>
                <w:sz w:val="20"/>
              </w:rPr>
            </w:pPr>
            <w:r>
              <w:rPr>
                <w:rFonts w:ascii="Arial"/>
                <w:color w:val="030303"/>
                <w:sz w:val="20"/>
              </w:rPr>
              <w:t>Next</w:t>
            </w:r>
            <w:r>
              <w:rPr>
                <w:rFonts w:ascii="Arial"/>
                <w:color w:val="030303"/>
                <w:spacing w:val="1"/>
                <w:sz w:val="20"/>
              </w:rPr>
              <w:t> </w:t>
            </w:r>
            <w:r>
              <w:rPr>
                <w:rFonts w:ascii="Arial"/>
                <w:color w:val="030303"/>
                <w:spacing w:val="-4"/>
                <w:sz w:val="20"/>
              </w:rPr>
              <w:t>Meet</w:t>
            </w:r>
            <w:r>
              <w:rPr>
                <w:rFonts w:ascii="Arial"/>
                <w:color w:val="030303"/>
                <w:sz w:val="20"/>
              </w:rPr>
              <w:tab/>
            </w:r>
            <w:r>
              <w:rPr>
                <w:rFonts w:ascii="Arial"/>
                <w:color w:val="030303"/>
                <w:spacing w:val="-2"/>
                <w:position w:val="-2"/>
                <w:sz w:val="20"/>
              </w:rPr>
              <w:t>lopen</w:t>
            </w:r>
          </w:p>
        </w:tc>
      </w:tr>
      <w:tr>
        <w:trPr>
          <w:trHeight w:val="148" w:hRule="atLeast"/>
        </w:trPr>
        <w:tc>
          <w:tcPr>
            <w:tcW w:w="534" w:type="dxa"/>
            <w:vMerge/>
            <w:tcBorders>
              <w:top w:val="nil"/>
              <w:left w:val="single" w:sz="12" w:space="0" w:color="000000"/>
              <w:bottom w:val="single" w:sz="6" w:space="0" w:color="000000"/>
              <w:right w:val="single" w:sz="4" w:space="0" w:color="000000"/>
            </w:tcBorders>
          </w:tcPr>
          <w:p>
            <w:pPr>
              <w:rPr>
                <w:sz w:val="2"/>
                <w:szCs w:val="2"/>
              </w:rPr>
            </w:pPr>
          </w:p>
        </w:tc>
        <w:tc>
          <w:tcPr>
            <w:tcW w:w="4834" w:type="dxa"/>
            <w:tcBorders>
              <w:top w:val="nil"/>
              <w:left w:val="single" w:sz="4" w:space="0" w:color="000000"/>
              <w:bottom w:val="single" w:sz="6" w:space="0" w:color="000000"/>
              <w:right w:val="single" w:sz="6" w:space="0" w:color="000000"/>
            </w:tcBorders>
          </w:tcPr>
          <w:p>
            <w:pPr>
              <w:pStyle w:val="TableParagraph"/>
              <w:rPr>
                <w:sz w:val="8"/>
              </w:rPr>
            </w:pPr>
          </w:p>
        </w:tc>
        <w:tc>
          <w:tcPr>
            <w:tcW w:w="1143" w:type="dxa"/>
            <w:tcBorders>
              <w:top w:val="nil"/>
              <w:left w:val="single" w:sz="6" w:space="0" w:color="000000"/>
              <w:bottom w:val="single" w:sz="6" w:space="0" w:color="000000"/>
              <w:right w:val="single" w:sz="4" w:space="0" w:color="000000"/>
            </w:tcBorders>
          </w:tcPr>
          <w:p>
            <w:pPr>
              <w:pStyle w:val="TableParagraph"/>
              <w:rPr>
                <w:sz w:val="8"/>
              </w:rPr>
            </w:pPr>
          </w:p>
        </w:tc>
        <w:tc>
          <w:tcPr>
            <w:tcW w:w="2551" w:type="dxa"/>
            <w:gridSpan w:val="2"/>
            <w:vMerge/>
            <w:tcBorders>
              <w:top w:val="nil"/>
              <w:left w:val="single" w:sz="4" w:space="0" w:color="000000"/>
              <w:bottom w:val="single" w:sz="6" w:space="0" w:color="000000"/>
              <w:right w:val="single" w:sz="12" w:space="0" w:color="000000"/>
            </w:tcBorders>
          </w:tcPr>
          <w:p>
            <w:pPr>
              <w:rPr>
                <w:sz w:val="2"/>
                <w:szCs w:val="2"/>
              </w:rPr>
            </w:pPr>
          </w:p>
        </w:tc>
      </w:tr>
      <w:tr>
        <w:trPr>
          <w:trHeight w:val="465"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before="2"/>
              <w:rPr>
                <w:rFonts w:ascii="Arial"/>
                <w:sz w:val="14"/>
              </w:rPr>
            </w:pPr>
          </w:p>
          <w:p>
            <w:pPr>
              <w:pStyle w:val="TableParagraph"/>
              <w:spacing w:line="141" w:lineRule="exact"/>
              <w:ind w:left="31"/>
              <w:rPr>
                <w:rFonts w:ascii="Arial"/>
                <w:sz w:val="14"/>
              </w:rPr>
            </w:pPr>
            <w:r>
              <w:rPr>
                <w:rFonts w:ascii="Arial"/>
                <w:position w:val="-2"/>
                <w:sz w:val="14"/>
              </w:rPr>
              <mc:AlternateContent>
                <mc:Choice Requires="wps">
                  <w:drawing>
                    <wp:inline distT="0" distB="0" distL="0" distR="0">
                      <wp:extent cx="55244" cy="90170"/>
                      <wp:effectExtent l="0" t="0" r="0" b="0"/>
                      <wp:docPr id="1214" name="Group 1214"/>
                      <wp:cNvGraphicFramePr>
                        <a:graphicFrameLocks/>
                      </wp:cNvGraphicFramePr>
                      <a:graphic>
                        <a:graphicData uri="http://schemas.microsoft.com/office/word/2010/wordprocessingGroup">
                          <wpg:wgp>
                            <wpg:cNvPr id="1214" name="Group 1214"/>
                            <wpg:cNvGrpSpPr/>
                            <wpg:grpSpPr>
                              <a:xfrm>
                                <a:off x="0" y="0"/>
                                <a:ext cx="55244" cy="90170"/>
                                <a:chExt cx="55244" cy="90170"/>
                              </a:xfrm>
                            </wpg:grpSpPr>
                            <wps:wsp>
                              <wps:cNvPr id="1215" name="Graphic 1215"/>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4291" y="7620"/>
                                      </a:lnTo>
                                      <a:lnTo>
                                        <a:pt x="47339" y="9144"/>
                                      </a:lnTo>
                                      <a:lnTo>
                                        <a:pt x="48101" y="10668"/>
                                      </a:lnTo>
                                      <a:lnTo>
                                        <a:pt x="21336" y="10668"/>
                                      </a:lnTo>
                                      <a:lnTo>
                                        <a:pt x="18288" y="12192"/>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4479" y="54959"/>
                                      </a:lnTo>
                                      <a:lnTo>
                                        <a:pt x="27527" y="51911"/>
                                      </a:lnTo>
                                      <a:lnTo>
                                        <a:pt x="29051" y="48863"/>
                                      </a:lnTo>
                                      <a:lnTo>
                                        <a:pt x="32099" y="45815"/>
                                      </a:lnTo>
                                      <a:lnTo>
                                        <a:pt x="36671" y="36671"/>
                                      </a:lnTo>
                                      <a:lnTo>
                                        <a:pt x="36671" y="33623"/>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8288"/>
                                      </a:lnTo>
                                      <a:lnTo>
                                        <a:pt x="51911" y="21336"/>
                                      </a:lnTo>
                                      <a:lnTo>
                                        <a:pt x="51911" y="25908"/>
                                      </a:lnTo>
                                      <a:lnTo>
                                        <a:pt x="50387" y="28956"/>
                                      </a:lnTo>
                                      <a:lnTo>
                                        <a:pt x="50387" y="35147"/>
                                      </a:lnTo>
                                      <a:lnTo>
                                        <a:pt x="45815" y="44291"/>
                                      </a:lnTo>
                                      <a:lnTo>
                                        <a:pt x="42767" y="48863"/>
                                      </a:lnTo>
                                      <a:lnTo>
                                        <a:pt x="39719" y="51911"/>
                                      </a:lnTo>
                                      <a:lnTo>
                                        <a:pt x="33623" y="61055"/>
                                      </a:lnTo>
                                      <a:lnTo>
                                        <a:pt x="27527" y="65627"/>
                                      </a:lnTo>
                                      <a:lnTo>
                                        <a:pt x="13716" y="80867"/>
                                      </a:lnTo>
                                      <a:close/>
                                    </a:path>
                                    <a:path w="55244" h="90170">
                                      <a:moveTo>
                                        <a:pt x="54959" y="90011"/>
                                      </a:moveTo>
                                      <a:lnTo>
                                        <a:pt x="0" y="90011"/>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7.1pt;mso-position-horizontal-relative:char;mso-position-vertical-relative:line" id="docshapegroup872" coordorigin="0,0" coordsize="87,142">
                      <v:shape style="position:absolute;left:0;top:0;width:87;height:142" id="docshape873" coordorigin="0,0" coordsize="87,142" path="m58,5l22,5,24,2,31,2,36,0,48,0,58,5xm7,29l2,29,2,14,5,14,5,12,7,12,7,10,10,10,12,7,14,7,17,5,63,5,70,12,75,14,76,17,34,17,29,19,24,19,22,22,19,22,17,24,14,24,12,26,10,26,7,29xm22,127l2,127,2,125,5,123,31,94,39,87,43,82,46,77,51,72,58,58,58,53,60,50,60,34,58,31,58,29,55,26,55,24,53,22,51,22,48,19,43,19,41,17,76,17,79,24,79,29,82,34,82,41,79,46,79,55,72,70,67,77,63,82,53,96,43,103,22,127xm87,142l0,142,0,127,87,127,87,142xe" filled="true" fillcolor="#000000" stroked="false">
                        <v:path arrowok="t"/>
                        <v:fill type="solid"/>
                      </v:shape>
                    </v:group>
                  </w:pict>
                </mc:Fallback>
              </mc:AlternateContent>
            </w:r>
            <w:r>
              <w:rPr>
                <w:rFonts w:ascii="Arial"/>
                <w:position w:val="-2"/>
                <w:sz w:val="14"/>
              </w:rPr>
            </w:r>
          </w:p>
        </w:tc>
        <w:tc>
          <w:tcPr>
            <w:tcW w:w="4834" w:type="dxa"/>
            <w:tcBorders>
              <w:top w:val="single" w:sz="6" w:space="0" w:color="000000"/>
              <w:left w:val="single" w:sz="4" w:space="0" w:color="000000"/>
              <w:bottom w:val="single" w:sz="6" w:space="0" w:color="000000"/>
              <w:right w:val="single" w:sz="6" w:space="0" w:color="000000"/>
            </w:tcBorders>
          </w:tcPr>
          <w:p>
            <w:pPr>
              <w:pStyle w:val="TableParagraph"/>
              <w:spacing w:before="100"/>
              <w:ind w:left="31"/>
              <w:rPr>
                <w:rFonts w:ascii="Arial"/>
                <w:sz w:val="20"/>
              </w:rPr>
            </w:pPr>
            <w:r>
              <w:rPr/>
              <w:drawing>
                <wp:inline distT="0" distB="0" distL="0" distR="0">
                  <wp:extent cx="97631" cy="90011"/>
                  <wp:effectExtent l="0" t="0" r="0" b="0"/>
                  <wp:docPr id="1216" name="Image 1216"/>
                  <wp:cNvGraphicFramePr>
                    <a:graphicFrameLocks/>
                  </wp:cNvGraphicFramePr>
                  <a:graphic>
                    <a:graphicData uri="http://schemas.openxmlformats.org/drawingml/2006/picture">
                      <pic:pic>
                        <pic:nvPicPr>
                          <pic:cNvPr id="1216" name="Image 1216"/>
                          <pic:cNvPicPr/>
                        </pic:nvPicPr>
                        <pic:blipFill>
                          <a:blip r:embed="rId296" cstate="print"/>
                          <a:stretch>
                            <a:fillRect/>
                          </a:stretch>
                        </pic:blipFill>
                        <pic:spPr>
                          <a:xfrm>
                            <a:off x="0" y="0"/>
                            <a:ext cx="97631" cy="90011"/>
                          </a:xfrm>
                          <a:prstGeom prst="rect">
                            <a:avLst/>
                          </a:prstGeom>
                        </pic:spPr>
                      </pic:pic>
                    </a:graphicData>
                  </a:graphic>
                </wp:inline>
              </w:drawing>
            </w:r>
            <w:r>
              <w:rPr/>
            </w:r>
            <w:r>
              <w:rPr>
                <w:spacing w:val="-23"/>
                <w:position w:val="2"/>
                <w:sz w:val="20"/>
              </w:rPr>
              <w:t> </w:t>
            </w:r>
            <w:r>
              <w:rPr>
                <w:rFonts w:ascii="Arial"/>
                <w:color w:val="030303"/>
                <w:position w:val="2"/>
                <w:sz w:val="20"/>
              </w:rPr>
              <w:t>achine</w:t>
            </w:r>
            <w:r>
              <w:rPr>
                <w:rFonts w:ascii="Arial"/>
                <w:color w:val="030303"/>
                <w:spacing w:val="-3"/>
                <w:position w:val="2"/>
                <w:sz w:val="20"/>
              </w:rPr>
              <w:t> </w:t>
            </w:r>
            <w:r>
              <w:rPr>
                <w:rFonts w:ascii="Arial"/>
                <w:color w:val="030303"/>
                <w:position w:val="2"/>
                <w:sz w:val="20"/>
              </w:rPr>
              <w:t>learning</w:t>
            </w:r>
            <w:r>
              <w:rPr>
                <w:rFonts w:ascii="Arial"/>
                <w:color w:val="030303"/>
                <w:spacing w:val="-13"/>
                <w:position w:val="2"/>
                <w:sz w:val="20"/>
              </w:rPr>
              <w:t> </w:t>
            </w:r>
            <w:r>
              <w:rPr>
                <w:rFonts w:ascii="Arial"/>
                <w:color w:val="030303"/>
                <w:position w:val="2"/>
                <w:sz w:val="20"/>
              </w:rPr>
              <w:t>Tutorial.</w:t>
            </w:r>
          </w:p>
        </w:tc>
        <w:tc>
          <w:tcPr>
            <w:tcW w:w="1143" w:type="dxa"/>
            <w:tcBorders>
              <w:top w:val="single" w:sz="6" w:space="0" w:color="000000"/>
              <w:left w:val="single" w:sz="6" w:space="0" w:color="000000"/>
              <w:bottom w:val="single" w:sz="6" w:space="0" w:color="000000"/>
              <w:right w:val="single" w:sz="4" w:space="0" w:color="000000"/>
            </w:tcBorders>
          </w:tcPr>
          <w:p>
            <w:pPr>
              <w:pStyle w:val="TableParagraph"/>
              <w:spacing w:before="102"/>
              <w:ind w:left="21"/>
              <w:rPr>
                <w:rFonts w:ascii="Arial"/>
                <w:sz w:val="20"/>
              </w:rPr>
            </w:pPr>
            <w:r>
              <w:rPr>
                <w:rFonts w:ascii="Arial"/>
                <w:color w:val="030303"/>
                <w:spacing w:val="-2"/>
                <w:w w:val="105"/>
                <w:sz w:val="20"/>
              </w:rPr>
              <w:t>Malindu</w:t>
            </w:r>
          </w:p>
        </w:tc>
        <w:tc>
          <w:tcPr>
            <w:tcW w:w="2551" w:type="dxa"/>
            <w:gridSpan w:val="2"/>
            <w:tcBorders>
              <w:top w:val="single" w:sz="6" w:space="0" w:color="000000"/>
              <w:left w:val="single" w:sz="4" w:space="0" w:color="000000"/>
              <w:bottom w:val="single" w:sz="6" w:space="0" w:color="000000"/>
              <w:right w:val="single" w:sz="12" w:space="0" w:color="000000"/>
            </w:tcBorders>
          </w:tcPr>
          <w:p>
            <w:pPr>
              <w:pStyle w:val="TableParagraph"/>
              <w:tabs>
                <w:tab w:pos="1263" w:val="left" w:leader="none"/>
              </w:tabs>
              <w:spacing w:before="1"/>
              <w:ind w:left="15"/>
              <w:rPr>
                <w:rFonts w:ascii="Arial"/>
                <w:sz w:val="20"/>
              </w:rPr>
            </w:pPr>
            <w:r>
              <w:rPr>
                <w:rFonts w:ascii="Arial"/>
                <w:color w:val="030303"/>
                <w:sz w:val="20"/>
              </w:rPr>
              <w:t>Next</w:t>
            </w:r>
            <w:r>
              <w:rPr>
                <w:rFonts w:ascii="Arial"/>
                <w:color w:val="030303"/>
                <w:spacing w:val="1"/>
                <w:sz w:val="20"/>
              </w:rPr>
              <w:t> </w:t>
            </w:r>
            <w:r>
              <w:rPr>
                <w:rFonts w:ascii="Arial"/>
                <w:color w:val="030303"/>
                <w:spacing w:val="-4"/>
                <w:sz w:val="20"/>
              </w:rPr>
              <w:t>Meet</w:t>
            </w:r>
            <w:r>
              <w:rPr>
                <w:rFonts w:ascii="Arial"/>
                <w:color w:val="030303"/>
                <w:sz w:val="20"/>
              </w:rPr>
              <w:tab/>
            </w:r>
            <w:r>
              <w:rPr>
                <w:rFonts w:ascii="Arial"/>
                <w:color w:val="030303"/>
                <w:spacing w:val="-2"/>
                <w:position w:val="-11"/>
                <w:sz w:val="20"/>
              </w:rPr>
              <w:t>!closed</w:t>
            </w:r>
          </w:p>
        </w:tc>
      </w:tr>
      <w:tr>
        <w:trPr>
          <w:trHeight w:val="457"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after="1"/>
              <w:rPr>
                <w:rFonts w:ascii="Arial"/>
                <w:sz w:val="14"/>
              </w:rPr>
            </w:pPr>
          </w:p>
          <w:p>
            <w:pPr>
              <w:pStyle w:val="TableParagraph"/>
              <w:spacing w:line="144" w:lineRule="exact"/>
              <w:ind w:left="29"/>
              <w:rPr>
                <w:rFonts w:ascii="Arial"/>
                <w:sz w:val="14"/>
              </w:rPr>
            </w:pPr>
            <w:r>
              <w:rPr>
                <w:rFonts w:ascii="Arial"/>
                <w:position w:val="-2"/>
                <w:sz w:val="14"/>
              </w:rPr>
              <mc:AlternateContent>
                <mc:Choice Requires="wps">
                  <w:drawing>
                    <wp:inline distT="0" distB="0" distL="0" distR="0">
                      <wp:extent cx="56515" cy="92075"/>
                      <wp:effectExtent l="0" t="0" r="0" b="0"/>
                      <wp:docPr id="1217" name="Group 1217"/>
                      <wp:cNvGraphicFramePr>
                        <a:graphicFrameLocks/>
                      </wp:cNvGraphicFramePr>
                      <a:graphic>
                        <a:graphicData uri="http://schemas.microsoft.com/office/word/2010/wordprocessingGroup">
                          <wpg:wgp>
                            <wpg:cNvPr id="1217" name="Group 1217"/>
                            <wpg:cNvGrpSpPr/>
                            <wpg:grpSpPr>
                              <a:xfrm>
                                <a:off x="0" y="0"/>
                                <a:ext cx="56515" cy="92075"/>
                                <a:chExt cx="56515" cy="92075"/>
                              </a:xfrm>
                            </wpg:grpSpPr>
                            <wps:wsp>
                              <wps:cNvPr id="1218" name="Graphic 1218"/>
                              <wps:cNvSpPr/>
                              <wps:spPr>
                                <a:xfrm>
                                  <a:off x="0" y="0"/>
                                  <a:ext cx="56515" cy="92075"/>
                                </a:xfrm>
                                <a:custGeom>
                                  <a:avLst/>
                                  <a:gdLst/>
                                  <a:ahLst/>
                                  <a:cxnLst/>
                                  <a:rect l="l" t="t" r="r" b="b"/>
                                  <a:pathLst>
                                    <a:path w="56515" h="92075">
                                      <a:moveTo>
                                        <a:pt x="35147" y="1524"/>
                                      </a:moveTo>
                                      <a:lnTo>
                                        <a:pt x="21336" y="1524"/>
                                      </a:lnTo>
                                      <a:lnTo>
                                        <a:pt x="24384" y="0"/>
                                      </a:lnTo>
                                      <a:lnTo>
                                        <a:pt x="32099" y="0"/>
                                      </a:lnTo>
                                      <a:lnTo>
                                        <a:pt x="35147" y="1524"/>
                                      </a:lnTo>
                                      <a:close/>
                                    </a:path>
                                    <a:path w="56515" h="92075">
                                      <a:moveTo>
                                        <a:pt x="7620" y="16764"/>
                                      </a:moveTo>
                                      <a:lnTo>
                                        <a:pt x="3048" y="16764"/>
                                      </a:lnTo>
                                      <a:lnTo>
                                        <a:pt x="3048" y="9144"/>
                                      </a:lnTo>
                                      <a:lnTo>
                                        <a:pt x="4572" y="9144"/>
                                      </a:lnTo>
                                      <a:lnTo>
                                        <a:pt x="4572" y="7620"/>
                                      </a:lnTo>
                                      <a:lnTo>
                                        <a:pt x="6096" y="6096"/>
                                      </a:lnTo>
                                      <a:lnTo>
                                        <a:pt x="7620" y="6096"/>
                                      </a:lnTo>
                                      <a:lnTo>
                                        <a:pt x="9144" y="4572"/>
                                      </a:lnTo>
                                      <a:lnTo>
                                        <a:pt x="10668" y="4572"/>
                                      </a:lnTo>
                                      <a:lnTo>
                                        <a:pt x="12192" y="3048"/>
                                      </a:lnTo>
                                      <a:lnTo>
                                        <a:pt x="13716" y="3048"/>
                                      </a:lnTo>
                                      <a:lnTo>
                                        <a:pt x="16764" y="1524"/>
                                      </a:lnTo>
                                      <a:lnTo>
                                        <a:pt x="38195" y="1524"/>
                                      </a:lnTo>
                                      <a:lnTo>
                                        <a:pt x="44291" y="4572"/>
                                      </a:lnTo>
                                      <a:lnTo>
                                        <a:pt x="45815" y="6096"/>
                                      </a:lnTo>
                                      <a:lnTo>
                                        <a:pt x="47339" y="9144"/>
                                      </a:lnTo>
                                      <a:lnTo>
                                        <a:pt x="48863" y="10668"/>
                                      </a:lnTo>
                                      <a:lnTo>
                                        <a:pt x="19812" y="10668"/>
                                      </a:lnTo>
                                      <a:lnTo>
                                        <a:pt x="18288" y="12192"/>
                                      </a:lnTo>
                                      <a:lnTo>
                                        <a:pt x="15240" y="12192"/>
                                      </a:lnTo>
                                      <a:lnTo>
                                        <a:pt x="13716" y="13716"/>
                                      </a:lnTo>
                                      <a:lnTo>
                                        <a:pt x="12192" y="13716"/>
                                      </a:lnTo>
                                      <a:lnTo>
                                        <a:pt x="10668" y="15240"/>
                                      </a:lnTo>
                                      <a:lnTo>
                                        <a:pt x="9144" y="15240"/>
                                      </a:lnTo>
                                      <a:lnTo>
                                        <a:pt x="7620" y="16764"/>
                                      </a:lnTo>
                                      <a:close/>
                                    </a:path>
                                    <a:path w="56515" h="92075">
                                      <a:moveTo>
                                        <a:pt x="41243" y="42672"/>
                                      </a:moveTo>
                                      <a:lnTo>
                                        <a:pt x="10668" y="42672"/>
                                      </a:lnTo>
                                      <a:lnTo>
                                        <a:pt x="10668" y="41148"/>
                                      </a:lnTo>
                                      <a:lnTo>
                                        <a:pt x="12192" y="41148"/>
                                      </a:lnTo>
                                      <a:lnTo>
                                        <a:pt x="12192" y="39624"/>
                                      </a:lnTo>
                                      <a:lnTo>
                                        <a:pt x="27527" y="39624"/>
                                      </a:lnTo>
                                      <a:lnTo>
                                        <a:pt x="30575" y="38100"/>
                                      </a:lnTo>
                                      <a:lnTo>
                                        <a:pt x="32099" y="36576"/>
                                      </a:lnTo>
                                      <a:lnTo>
                                        <a:pt x="33623" y="36576"/>
                                      </a:lnTo>
                                      <a:lnTo>
                                        <a:pt x="36671" y="35052"/>
                                      </a:lnTo>
                                      <a:lnTo>
                                        <a:pt x="36671" y="32004"/>
                                      </a:lnTo>
                                      <a:lnTo>
                                        <a:pt x="39719" y="28956"/>
                                      </a:lnTo>
                                      <a:lnTo>
                                        <a:pt x="39719" y="19812"/>
                                      </a:lnTo>
                                      <a:lnTo>
                                        <a:pt x="38195" y="18288"/>
                                      </a:lnTo>
                                      <a:lnTo>
                                        <a:pt x="38195" y="16764"/>
                                      </a:lnTo>
                                      <a:lnTo>
                                        <a:pt x="36671" y="15240"/>
                                      </a:lnTo>
                                      <a:lnTo>
                                        <a:pt x="36671" y="13716"/>
                                      </a:lnTo>
                                      <a:lnTo>
                                        <a:pt x="35147" y="13716"/>
                                      </a:lnTo>
                                      <a:lnTo>
                                        <a:pt x="32099" y="10668"/>
                                      </a:lnTo>
                                      <a:lnTo>
                                        <a:pt x="48863" y="10668"/>
                                      </a:lnTo>
                                      <a:lnTo>
                                        <a:pt x="51911" y="16764"/>
                                      </a:lnTo>
                                      <a:lnTo>
                                        <a:pt x="51911" y="27432"/>
                                      </a:lnTo>
                                      <a:lnTo>
                                        <a:pt x="50387" y="30480"/>
                                      </a:lnTo>
                                      <a:lnTo>
                                        <a:pt x="50387" y="32004"/>
                                      </a:lnTo>
                                      <a:lnTo>
                                        <a:pt x="48863" y="35052"/>
                                      </a:lnTo>
                                      <a:lnTo>
                                        <a:pt x="41243" y="42672"/>
                                      </a:lnTo>
                                      <a:close/>
                                    </a:path>
                                    <a:path w="56515" h="92075">
                                      <a:moveTo>
                                        <a:pt x="6096" y="18288"/>
                                      </a:moveTo>
                                      <a:lnTo>
                                        <a:pt x="4572" y="18288"/>
                                      </a:lnTo>
                                      <a:lnTo>
                                        <a:pt x="4572" y="16764"/>
                                      </a:lnTo>
                                      <a:lnTo>
                                        <a:pt x="6096" y="16764"/>
                                      </a:lnTo>
                                      <a:lnTo>
                                        <a:pt x="6096" y="18288"/>
                                      </a:lnTo>
                                      <a:close/>
                                    </a:path>
                                    <a:path w="56515" h="92075">
                                      <a:moveTo>
                                        <a:pt x="33623" y="91535"/>
                                      </a:moveTo>
                                      <a:lnTo>
                                        <a:pt x="16764" y="91535"/>
                                      </a:lnTo>
                                      <a:lnTo>
                                        <a:pt x="13716" y="90011"/>
                                      </a:lnTo>
                                      <a:lnTo>
                                        <a:pt x="9144" y="90011"/>
                                      </a:lnTo>
                                      <a:lnTo>
                                        <a:pt x="7620" y="88392"/>
                                      </a:lnTo>
                                      <a:lnTo>
                                        <a:pt x="6096" y="88392"/>
                                      </a:lnTo>
                                      <a:lnTo>
                                        <a:pt x="4572" y="86868"/>
                                      </a:lnTo>
                                      <a:lnTo>
                                        <a:pt x="3048" y="86868"/>
                                      </a:lnTo>
                                      <a:lnTo>
                                        <a:pt x="3048" y="85344"/>
                                      </a:lnTo>
                                      <a:lnTo>
                                        <a:pt x="1524" y="85344"/>
                                      </a:lnTo>
                                      <a:lnTo>
                                        <a:pt x="1524" y="82296"/>
                                      </a:lnTo>
                                      <a:lnTo>
                                        <a:pt x="30575" y="82296"/>
                                      </a:lnTo>
                                      <a:lnTo>
                                        <a:pt x="32099" y="80772"/>
                                      </a:lnTo>
                                      <a:lnTo>
                                        <a:pt x="35147" y="80772"/>
                                      </a:lnTo>
                                      <a:lnTo>
                                        <a:pt x="41243" y="74676"/>
                                      </a:lnTo>
                                      <a:lnTo>
                                        <a:pt x="41243" y="73152"/>
                                      </a:lnTo>
                                      <a:lnTo>
                                        <a:pt x="42767" y="70104"/>
                                      </a:lnTo>
                                      <a:lnTo>
                                        <a:pt x="42767" y="60960"/>
                                      </a:lnTo>
                                      <a:lnTo>
                                        <a:pt x="41243" y="59436"/>
                                      </a:lnTo>
                                      <a:lnTo>
                                        <a:pt x="41243" y="57912"/>
                                      </a:lnTo>
                                      <a:lnTo>
                                        <a:pt x="39719" y="56388"/>
                                      </a:lnTo>
                                      <a:lnTo>
                                        <a:pt x="36671" y="54864"/>
                                      </a:lnTo>
                                      <a:lnTo>
                                        <a:pt x="33623" y="51816"/>
                                      </a:lnTo>
                                      <a:lnTo>
                                        <a:pt x="30575" y="50292"/>
                                      </a:lnTo>
                                      <a:lnTo>
                                        <a:pt x="12192" y="50292"/>
                                      </a:lnTo>
                                      <a:lnTo>
                                        <a:pt x="10668" y="48768"/>
                                      </a:lnTo>
                                      <a:lnTo>
                                        <a:pt x="10668" y="47244"/>
                                      </a:lnTo>
                                      <a:lnTo>
                                        <a:pt x="9144" y="47244"/>
                                      </a:lnTo>
                                      <a:lnTo>
                                        <a:pt x="9144" y="42672"/>
                                      </a:lnTo>
                                      <a:lnTo>
                                        <a:pt x="38195" y="42672"/>
                                      </a:lnTo>
                                      <a:lnTo>
                                        <a:pt x="35147" y="44196"/>
                                      </a:lnTo>
                                      <a:lnTo>
                                        <a:pt x="38195" y="44196"/>
                                      </a:lnTo>
                                      <a:lnTo>
                                        <a:pt x="41243" y="45720"/>
                                      </a:lnTo>
                                      <a:lnTo>
                                        <a:pt x="44291" y="45720"/>
                                      </a:lnTo>
                                      <a:lnTo>
                                        <a:pt x="45815" y="47244"/>
                                      </a:lnTo>
                                      <a:lnTo>
                                        <a:pt x="48863" y="48768"/>
                                      </a:lnTo>
                                      <a:lnTo>
                                        <a:pt x="50387" y="50292"/>
                                      </a:lnTo>
                                      <a:lnTo>
                                        <a:pt x="51911" y="53340"/>
                                      </a:lnTo>
                                      <a:lnTo>
                                        <a:pt x="53435" y="54864"/>
                                      </a:lnTo>
                                      <a:lnTo>
                                        <a:pt x="54959" y="57912"/>
                                      </a:lnTo>
                                      <a:lnTo>
                                        <a:pt x="56483" y="59436"/>
                                      </a:lnTo>
                                      <a:lnTo>
                                        <a:pt x="56483" y="68580"/>
                                      </a:lnTo>
                                      <a:lnTo>
                                        <a:pt x="54959" y="73152"/>
                                      </a:lnTo>
                                      <a:lnTo>
                                        <a:pt x="53435" y="76200"/>
                                      </a:lnTo>
                                      <a:lnTo>
                                        <a:pt x="53435" y="79248"/>
                                      </a:lnTo>
                                      <a:lnTo>
                                        <a:pt x="50387" y="82296"/>
                                      </a:lnTo>
                                      <a:lnTo>
                                        <a:pt x="47339" y="83820"/>
                                      </a:lnTo>
                                      <a:lnTo>
                                        <a:pt x="45815" y="86868"/>
                                      </a:lnTo>
                                      <a:lnTo>
                                        <a:pt x="42767" y="88392"/>
                                      </a:lnTo>
                                      <a:lnTo>
                                        <a:pt x="38195" y="90011"/>
                                      </a:lnTo>
                                      <a:lnTo>
                                        <a:pt x="33623" y="91535"/>
                                      </a:lnTo>
                                      <a:close/>
                                    </a:path>
                                    <a:path w="56515" h="92075">
                                      <a:moveTo>
                                        <a:pt x="18288" y="82296"/>
                                      </a:moveTo>
                                      <a:lnTo>
                                        <a:pt x="0" y="82296"/>
                                      </a:lnTo>
                                      <a:lnTo>
                                        <a:pt x="0" y="77724"/>
                                      </a:lnTo>
                                      <a:lnTo>
                                        <a:pt x="1524" y="76200"/>
                                      </a:lnTo>
                                      <a:lnTo>
                                        <a:pt x="1524" y="74676"/>
                                      </a:lnTo>
                                      <a:lnTo>
                                        <a:pt x="3048" y="74676"/>
                                      </a:lnTo>
                                      <a:lnTo>
                                        <a:pt x="4572" y="76200"/>
                                      </a:lnTo>
                                      <a:lnTo>
                                        <a:pt x="6096" y="76200"/>
                                      </a:lnTo>
                                      <a:lnTo>
                                        <a:pt x="9144" y="79248"/>
                                      </a:lnTo>
                                      <a:lnTo>
                                        <a:pt x="12192" y="79248"/>
                                      </a:lnTo>
                                      <a:lnTo>
                                        <a:pt x="13716" y="80772"/>
                                      </a:lnTo>
                                      <a:lnTo>
                                        <a:pt x="16764" y="80772"/>
                                      </a:lnTo>
                                      <a:lnTo>
                                        <a:pt x="18288" y="822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25pt;mso-position-horizontal-relative:char;mso-position-vertical-relative:line" id="docshapegroup874" coordorigin="0,0" coordsize="89,145">
                      <v:shape style="position:absolute;left:0;top:0;width:89;height:145" id="docshape875" coordorigin="0,0" coordsize="89,145" path="m55,2l34,2,38,0,51,0,55,2xm12,26l5,26,5,14,7,14,7,12,10,10,12,10,14,7,17,7,19,5,22,5,26,2,60,2,70,7,72,10,75,14,77,17,31,17,29,19,24,19,22,22,19,22,17,24,14,24,12,26xm65,67l17,67,17,65,19,65,19,62,43,62,48,60,51,58,53,58,58,55,58,50,63,46,63,31,60,29,60,26,58,24,58,22,55,22,51,17,77,17,82,26,82,43,79,48,79,50,77,55,65,67xm10,29l7,29,7,26,10,26,10,29xm53,144l26,144,22,142,14,142,12,139,10,139,7,137,5,137,5,134,2,134,2,130,48,130,51,127,55,127,65,118,65,115,67,110,67,96,65,94,65,91,63,89,58,86,53,82,48,79,19,79,17,77,17,74,14,74,14,67,60,67,55,70,60,70,65,72,70,72,72,74,77,77,79,79,82,84,84,86,87,91,89,94,89,108,87,115,84,120,84,125,79,130,75,132,72,137,67,139,60,142,53,144xm29,130l0,130,0,122,2,120,2,118,5,118,7,120,10,120,14,125,19,125,22,127,26,127,29,130xe" filled="true" fillcolor="#000000" stroked="false">
                        <v:path arrowok="t"/>
                        <v:fill type="solid"/>
                      </v:shape>
                    </v:group>
                  </w:pict>
                </mc:Fallback>
              </mc:AlternateContent>
            </w:r>
            <w:r>
              <w:rPr>
                <w:rFonts w:ascii="Arial"/>
                <w:position w:val="-2"/>
                <w:sz w:val="14"/>
              </w:rPr>
            </w:r>
          </w:p>
        </w:tc>
        <w:tc>
          <w:tcPr>
            <w:tcW w:w="4834" w:type="dxa"/>
            <w:tcBorders>
              <w:top w:val="single" w:sz="6" w:space="0" w:color="000000"/>
              <w:left w:val="single" w:sz="4" w:space="0" w:color="000000"/>
              <w:bottom w:val="single" w:sz="6" w:space="0" w:color="000000"/>
              <w:right w:val="single" w:sz="6" w:space="0" w:color="000000"/>
            </w:tcBorders>
          </w:tcPr>
          <w:p>
            <w:pPr>
              <w:pStyle w:val="TableParagraph"/>
              <w:spacing w:before="98"/>
              <w:ind w:left="115"/>
              <w:rPr>
                <w:rFonts w:ascii="Arial"/>
                <w:sz w:val="20"/>
              </w:rPr>
            </w:pPr>
            <w:r>
              <w:rPr/>
              <mc:AlternateContent>
                <mc:Choice Requires="wps">
                  <w:drawing>
                    <wp:anchor distT="0" distB="0" distL="0" distR="0" allowOverlap="1" layoutInCell="1" locked="0" behindDoc="1" simplePos="0" relativeHeight="481704448">
                      <wp:simplePos x="0" y="0"/>
                      <wp:positionH relativeFrom="column">
                        <wp:posOffset>14522</wp:posOffset>
                      </wp:positionH>
                      <wp:positionV relativeFrom="paragraph">
                        <wp:posOffset>104199</wp:posOffset>
                      </wp:positionV>
                      <wp:extent cx="47625" cy="90170"/>
                      <wp:effectExtent l="0" t="0" r="0" b="0"/>
                      <wp:wrapNone/>
                      <wp:docPr id="1219" name="Group 1219"/>
                      <wp:cNvGraphicFramePr>
                        <a:graphicFrameLocks/>
                      </wp:cNvGraphicFramePr>
                      <a:graphic>
                        <a:graphicData uri="http://schemas.microsoft.com/office/word/2010/wordprocessingGroup">
                          <wpg:wgp>
                            <wpg:cNvPr id="1219" name="Group 1219"/>
                            <wpg:cNvGrpSpPr/>
                            <wpg:grpSpPr>
                              <a:xfrm>
                                <a:off x="0" y="0"/>
                                <a:ext cx="47625" cy="90170"/>
                                <a:chExt cx="47625" cy="90170"/>
                              </a:xfrm>
                            </wpg:grpSpPr>
                            <wps:wsp>
                              <wps:cNvPr id="1220" name="Graphic 1220"/>
                              <wps:cNvSpPr/>
                              <wps:spPr>
                                <a:xfrm>
                                  <a:off x="0" y="0"/>
                                  <a:ext cx="47625" cy="90170"/>
                                </a:xfrm>
                                <a:custGeom>
                                  <a:avLst/>
                                  <a:gdLst/>
                                  <a:ahLst/>
                                  <a:cxnLst/>
                                  <a:rect l="l" t="t" r="r" b="b"/>
                                  <a:pathLst>
                                    <a:path w="47625" h="90170">
                                      <a:moveTo>
                                        <a:pt x="12192" y="88487"/>
                                      </a:moveTo>
                                      <a:lnTo>
                                        <a:pt x="0" y="88487"/>
                                      </a:lnTo>
                                      <a:lnTo>
                                        <a:pt x="0" y="3048"/>
                                      </a:lnTo>
                                      <a:lnTo>
                                        <a:pt x="3048" y="0"/>
                                      </a:lnTo>
                                      <a:lnTo>
                                        <a:pt x="45815" y="0"/>
                                      </a:lnTo>
                                      <a:lnTo>
                                        <a:pt x="45815" y="1524"/>
                                      </a:lnTo>
                                      <a:lnTo>
                                        <a:pt x="47339" y="1524"/>
                                      </a:lnTo>
                                      <a:lnTo>
                                        <a:pt x="47339" y="9144"/>
                                      </a:lnTo>
                                      <a:lnTo>
                                        <a:pt x="45815" y="9144"/>
                                      </a:lnTo>
                                      <a:lnTo>
                                        <a:pt x="45815" y="10668"/>
                                      </a:lnTo>
                                      <a:lnTo>
                                        <a:pt x="12192" y="10668"/>
                                      </a:lnTo>
                                      <a:lnTo>
                                        <a:pt x="12192" y="41148"/>
                                      </a:lnTo>
                                      <a:lnTo>
                                        <a:pt x="44291" y="41148"/>
                                      </a:lnTo>
                                      <a:lnTo>
                                        <a:pt x="45815" y="42672"/>
                                      </a:lnTo>
                                      <a:lnTo>
                                        <a:pt x="45815" y="48768"/>
                                      </a:lnTo>
                                      <a:lnTo>
                                        <a:pt x="44291" y="48768"/>
                                      </a:lnTo>
                                      <a:lnTo>
                                        <a:pt x="44291" y="50292"/>
                                      </a:lnTo>
                                      <a:lnTo>
                                        <a:pt x="12192" y="50292"/>
                                      </a:lnTo>
                                      <a:lnTo>
                                        <a:pt x="12192" y="88487"/>
                                      </a:lnTo>
                                      <a:close/>
                                    </a:path>
                                    <a:path w="47625" h="90170">
                                      <a:moveTo>
                                        <a:pt x="9144" y="90011"/>
                                      </a:moveTo>
                                      <a:lnTo>
                                        <a:pt x="4572" y="90011"/>
                                      </a:lnTo>
                                      <a:lnTo>
                                        <a:pt x="3048" y="88487"/>
                                      </a:lnTo>
                                      <a:lnTo>
                                        <a:pt x="9144" y="88487"/>
                                      </a:lnTo>
                                      <a:lnTo>
                                        <a:pt x="9144" y="90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43472pt;margin-top:8.204698pt;width:3.75pt;height:7.1pt;mso-position-horizontal-relative:column;mso-position-vertical-relative:paragraph;z-index:-21612032" id="docshapegroup876" coordorigin="23,164" coordsize="75,142">
                      <v:shape style="position:absolute;left:22;top:164;width:75;height:142" id="docshape877" coordorigin="23,164" coordsize="75,142" path="m42,303l23,303,23,169,28,164,95,164,95,166,97,166,97,178,95,178,95,181,42,181,42,229,93,229,95,231,95,241,93,241,93,243,42,243,42,303xm37,306l30,306,28,303,37,303,37,306xe" filled="true" fillcolor="#000000" stroked="false">
                        <v:path arrowok="t"/>
                        <v:fill type="solid"/>
                      </v:shape>
                      <w10:wrap type="none"/>
                    </v:group>
                  </w:pict>
                </mc:Fallback>
              </mc:AlternateContent>
            </w:r>
            <w:r>
              <w:rPr>
                <w:rFonts w:ascii="Arial"/>
                <w:color w:val="030303"/>
                <w:w w:val="105"/>
                <w:sz w:val="20"/>
              </w:rPr>
              <w:t>Iutter</w:t>
            </w:r>
            <w:r>
              <w:rPr>
                <w:rFonts w:ascii="Arial"/>
                <w:color w:val="030303"/>
                <w:spacing w:val="14"/>
                <w:w w:val="105"/>
                <w:sz w:val="20"/>
              </w:rPr>
              <w:t> </w:t>
            </w:r>
            <w:r>
              <w:rPr>
                <w:rFonts w:ascii="Arial"/>
                <w:color w:val="030303"/>
                <w:spacing w:val="-2"/>
                <w:w w:val="105"/>
                <w:sz w:val="20"/>
              </w:rPr>
              <w:t>Tutorial.</w:t>
            </w:r>
          </w:p>
        </w:tc>
        <w:tc>
          <w:tcPr>
            <w:tcW w:w="1143" w:type="dxa"/>
            <w:tcBorders>
              <w:top w:val="single" w:sz="6" w:space="0" w:color="000000"/>
              <w:left w:val="single" w:sz="6" w:space="0" w:color="000000"/>
              <w:bottom w:val="single" w:sz="6" w:space="0" w:color="000000"/>
              <w:right w:val="single" w:sz="4" w:space="0" w:color="000000"/>
            </w:tcBorders>
          </w:tcPr>
          <w:p>
            <w:pPr>
              <w:pStyle w:val="TableParagraph"/>
              <w:spacing w:before="98"/>
              <w:ind w:left="21"/>
              <w:rPr>
                <w:rFonts w:ascii="Arial"/>
                <w:sz w:val="20"/>
              </w:rPr>
            </w:pPr>
            <w:r>
              <w:rPr>
                <w:rFonts w:ascii="Arial"/>
                <w:color w:val="030303"/>
                <w:spacing w:val="-2"/>
                <w:sz w:val="20"/>
              </w:rPr>
              <w:t>Navindra</w:t>
            </w:r>
          </w:p>
        </w:tc>
        <w:tc>
          <w:tcPr>
            <w:tcW w:w="2551" w:type="dxa"/>
            <w:gridSpan w:val="2"/>
            <w:tcBorders>
              <w:top w:val="single" w:sz="6" w:space="0" w:color="000000"/>
              <w:left w:val="single" w:sz="4" w:space="0" w:color="000000"/>
              <w:bottom w:val="single" w:sz="6" w:space="0" w:color="000000"/>
              <w:right w:val="single" w:sz="12" w:space="0" w:color="000000"/>
            </w:tcBorders>
          </w:tcPr>
          <w:p>
            <w:pPr>
              <w:pStyle w:val="TableParagraph"/>
              <w:tabs>
                <w:tab w:pos="1263" w:val="left" w:leader="none"/>
              </w:tabs>
              <w:spacing w:before="7"/>
              <w:ind w:left="15"/>
              <w:rPr>
                <w:rFonts w:ascii="Arial"/>
                <w:sz w:val="20"/>
              </w:rPr>
            </w:pPr>
            <w:r>
              <w:rPr>
                <w:rFonts w:ascii="Arial"/>
                <w:color w:val="030303"/>
                <w:sz w:val="20"/>
              </w:rPr>
              <w:t>Next</w:t>
            </w:r>
            <w:r>
              <w:rPr>
                <w:rFonts w:ascii="Arial"/>
                <w:color w:val="030303"/>
                <w:spacing w:val="1"/>
                <w:sz w:val="20"/>
              </w:rPr>
              <w:t> </w:t>
            </w:r>
            <w:r>
              <w:rPr>
                <w:rFonts w:ascii="Arial"/>
                <w:color w:val="030303"/>
                <w:spacing w:val="-4"/>
                <w:sz w:val="20"/>
              </w:rPr>
              <w:t>Meet</w:t>
            </w:r>
            <w:r>
              <w:rPr>
                <w:rFonts w:ascii="Arial"/>
                <w:color w:val="030303"/>
                <w:sz w:val="20"/>
              </w:rPr>
              <w:tab/>
            </w:r>
            <w:r>
              <w:rPr>
                <w:rFonts w:ascii="Arial"/>
                <w:color w:val="030303"/>
                <w:spacing w:val="-2"/>
                <w:position w:val="-10"/>
                <w:sz w:val="20"/>
              </w:rPr>
              <w:t>!closed</w:t>
            </w:r>
          </w:p>
        </w:tc>
      </w:tr>
      <w:tr>
        <w:trPr>
          <w:trHeight w:val="484" w:hRule="atLeast"/>
        </w:trPr>
        <w:tc>
          <w:tcPr>
            <w:tcW w:w="534" w:type="dxa"/>
            <w:tcBorders>
              <w:top w:val="single" w:sz="6" w:space="0" w:color="000000"/>
              <w:left w:val="single" w:sz="12" w:space="0" w:color="000000"/>
              <w:bottom w:val="single" w:sz="6" w:space="0" w:color="000000"/>
              <w:right w:val="single" w:sz="4" w:space="0" w:color="000000"/>
            </w:tcBorders>
          </w:tcPr>
          <w:p>
            <w:pPr>
              <w:pStyle w:val="TableParagraph"/>
              <w:spacing w:before="120"/>
              <w:ind w:left="25"/>
              <w:rPr>
                <w:rFonts w:ascii="Arial"/>
                <w:sz w:val="19"/>
              </w:rPr>
            </w:pPr>
            <w:r>
              <w:rPr>
                <w:rFonts w:ascii="Arial"/>
                <w:color w:val="030303"/>
                <w:spacing w:val="-10"/>
                <w:w w:val="110"/>
                <w:sz w:val="19"/>
              </w:rPr>
              <w:t>4</w:t>
            </w:r>
          </w:p>
        </w:tc>
        <w:tc>
          <w:tcPr>
            <w:tcW w:w="4834" w:type="dxa"/>
            <w:tcBorders>
              <w:top w:val="single" w:sz="6" w:space="0" w:color="000000"/>
              <w:left w:val="single" w:sz="4" w:space="0" w:color="000000"/>
              <w:bottom w:val="single" w:sz="6" w:space="0" w:color="000000"/>
              <w:right w:val="single" w:sz="6" w:space="0" w:color="000000"/>
            </w:tcBorders>
          </w:tcPr>
          <w:p>
            <w:pPr>
              <w:pStyle w:val="TableParagraph"/>
              <w:spacing w:before="110"/>
              <w:ind w:left="16"/>
              <w:rPr>
                <w:rFonts w:ascii="Arial"/>
                <w:sz w:val="20"/>
              </w:rPr>
            </w:pPr>
            <w:r>
              <w:rPr>
                <w:rFonts w:ascii="Arial"/>
                <w:color w:val="030303"/>
                <w:spacing w:val="-4"/>
                <w:sz w:val="20"/>
              </w:rPr>
              <w:t>Firebase</w:t>
            </w:r>
            <w:r>
              <w:rPr>
                <w:rFonts w:ascii="Arial"/>
                <w:color w:val="030303"/>
                <w:spacing w:val="-6"/>
                <w:sz w:val="20"/>
              </w:rPr>
              <w:t> </w:t>
            </w:r>
            <w:r>
              <w:rPr>
                <w:rFonts w:ascii="Arial"/>
                <w:color w:val="030303"/>
                <w:spacing w:val="-2"/>
                <w:sz w:val="20"/>
              </w:rPr>
              <w:t>Tutorial.</w:t>
            </w:r>
          </w:p>
        </w:tc>
        <w:tc>
          <w:tcPr>
            <w:tcW w:w="1143" w:type="dxa"/>
            <w:tcBorders>
              <w:top w:val="single" w:sz="6" w:space="0" w:color="000000"/>
              <w:left w:val="single" w:sz="6" w:space="0" w:color="000000"/>
              <w:bottom w:val="single" w:sz="6" w:space="0" w:color="000000"/>
              <w:right w:val="single" w:sz="4" w:space="0" w:color="000000"/>
            </w:tcBorders>
          </w:tcPr>
          <w:p>
            <w:pPr>
              <w:pStyle w:val="TableParagraph"/>
              <w:spacing w:before="110"/>
              <w:ind w:left="20"/>
              <w:rPr>
                <w:rFonts w:ascii="Arial"/>
                <w:sz w:val="20"/>
              </w:rPr>
            </w:pPr>
            <w:r>
              <w:rPr>
                <w:rFonts w:ascii="Arial"/>
                <w:color w:val="030303"/>
                <w:spacing w:val="-2"/>
                <w:sz w:val="20"/>
              </w:rPr>
              <w:t>Hashan</w:t>
            </w:r>
          </w:p>
        </w:tc>
        <w:tc>
          <w:tcPr>
            <w:tcW w:w="2551" w:type="dxa"/>
            <w:gridSpan w:val="2"/>
            <w:tcBorders>
              <w:top w:val="single" w:sz="6" w:space="0" w:color="000000"/>
              <w:left w:val="single" w:sz="4" w:space="0" w:color="000000"/>
              <w:bottom w:val="single" w:sz="6" w:space="0" w:color="000000"/>
              <w:right w:val="single" w:sz="12" w:space="0" w:color="000000"/>
            </w:tcBorders>
          </w:tcPr>
          <w:p>
            <w:pPr>
              <w:pStyle w:val="TableParagraph"/>
              <w:tabs>
                <w:tab w:pos="1263" w:val="left" w:leader="none"/>
              </w:tabs>
              <w:spacing w:before="5"/>
              <w:ind w:left="15"/>
              <w:rPr>
                <w:rFonts w:ascii="Arial"/>
                <w:sz w:val="20"/>
              </w:rPr>
            </w:pPr>
            <w:r>
              <w:rPr>
                <w:rFonts w:ascii="Arial"/>
                <w:color w:val="030303"/>
                <w:sz w:val="20"/>
              </w:rPr>
              <w:t>Next</w:t>
            </w:r>
            <w:r>
              <w:rPr>
                <w:rFonts w:ascii="Arial"/>
                <w:color w:val="030303"/>
                <w:spacing w:val="1"/>
                <w:sz w:val="20"/>
              </w:rPr>
              <w:t> </w:t>
            </w:r>
            <w:r>
              <w:rPr>
                <w:rFonts w:ascii="Arial"/>
                <w:color w:val="030303"/>
                <w:spacing w:val="-4"/>
                <w:sz w:val="20"/>
              </w:rPr>
              <w:t>Meet</w:t>
            </w:r>
            <w:r>
              <w:rPr>
                <w:rFonts w:ascii="Arial"/>
                <w:color w:val="030303"/>
                <w:sz w:val="20"/>
              </w:rPr>
              <w:tab/>
            </w:r>
            <w:r>
              <w:rPr>
                <w:rFonts w:ascii="Arial"/>
                <w:color w:val="030303"/>
                <w:spacing w:val="-2"/>
                <w:position w:val="-12"/>
                <w:sz w:val="20"/>
              </w:rPr>
              <w:t>!closed</w:t>
            </w:r>
          </w:p>
        </w:tc>
      </w:tr>
      <w:tr>
        <w:trPr>
          <w:trHeight w:val="486" w:hRule="atLeast"/>
        </w:trPr>
        <w:tc>
          <w:tcPr>
            <w:tcW w:w="534" w:type="dxa"/>
            <w:tcBorders>
              <w:top w:val="single" w:sz="6" w:space="0" w:color="000000"/>
              <w:left w:val="single" w:sz="12" w:space="0" w:color="000000"/>
              <w:bottom w:val="single" w:sz="12" w:space="0" w:color="000000"/>
              <w:right w:val="single" w:sz="6" w:space="0" w:color="000000"/>
            </w:tcBorders>
          </w:tcPr>
          <w:p>
            <w:pPr>
              <w:pStyle w:val="TableParagraph"/>
              <w:spacing w:before="4" w:after="1"/>
              <w:rPr>
                <w:rFonts w:ascii="Arial"/>
                <w:sz w:val="15"/>
              </w:rPr>
            </w:pPr>
          </w:p>
          <w:p>
            <w:pPr>
              <w:pStyle w:val="TableParagraph"/>
              <w:spacing w:line="141" w:lineRule="exact"/>
              <w:ind w:left="29"/>
              <w:rPr>
                <w:rFonts w:ascii="Arial"/>
                <w:sz w:val="14"/>
              </w:rPr>
            </w:pPr>
            <w:r>
              <w:rPr>
                <w:rFonts w:ascii="Arial"/>
                <w:position w:val="-2"/>
                <w:sz w:val="14"/>
              </w:rPr>
              <mc:AlternateContent>
                <mc:Choice Requires="wps">
                  <w:drawing>
                    <wp:inline distT="0" distB="0" distL="0" distR="0">
                      <wp:extent cx="56515" cy="90170"/>
                      <wp:effectExtent l="0" t="0" r="0" b="0"/>
                      <wp:docPr id="1221" name="Group 1221"/>
                      <wp:cNvGraphicFramePr>
                        <a:graphicFrameLocks/>
                      </wp:cNvGraphicFramePr>
                      <a:graphic>
                        <a:graphicData uri="http://schemas.microsoft.com/office/word/2010/wordprocessingGroup">
                          <wpg:wgp>
                            <wpg:cNvPr id="1221" name="Group 1221"/>
                            <wpg:cNvGrpSpPr/>
                            <wpg:grpSpPr>
                              <a:xfrm>
                                <a:off x="0" y="0"/>
                                <a:ext cx="56515" cy="90170"/>
                                <a:chExt cx="56515" cy="90170"/>
                              </a:xfrm>
                            </wpg:grpSpPr>
                            <wps:wsp>
                              <wps:cNvPr id="1222" name="Graphic 1222"/>
                              <wps:cNvSpPr/>
                              <wps:spPr>
                                <a:xfrm>
                                  <a:off x="0" y="0"/>
                                  <a:ext cx="56515" cy="90170"/>
                                </a:xfrm>
                                <a:custGeom>
                                  <a:avLst/>
                                  <a:gdLst/>
                                  <a:ahLst/>
                                  <a:cxnLst/>
                                  <a:rect l="l" t="t" r="r" b="b"/>
                                  <a:pathLst>
                                    <a:path w="56515" h="90170">
                                      <a:moveTo>
                                        <a:pt x="48863" y="80772"/>
                                      </a:moveTo>
                                      <a:lnTo>
                                        <a:pt x="26003" y="80772"/>
                                      </a:lnTo>
                                      <a:lnTo>
                                        <a:pt x="29051" y="79248"/>
                                      </a:lnTo>
                                      <a:lnTo>
                                        <a:pt x="33623" y="79248"/>
                                      </a:lnTo>
                                      <a:lnTo>
                                        <a:pt x="36671" y="77724"/>
                                      </a:lnTo>
                                      <a:lnTo>
                                        <a:pt x="39719" y="74676"/>
                                      </a:lnTo>
                                      <a:lnTo>
                                        <a:pt x="41243" y="71628"/>
                                      </a:lnTo>
                                      <a:lnTo>
                                        <a:pt x="42767" y="70104"/>
                                      </a:lnTo>
                                      <a:lnTo>
                                        <a:pt x="42767" y="67056"/>
                                      </a:lnTo>
                                      <a:lnTo>
                                        <a:pt x="44291" y="64008"/>
                                      </a:lnTo>
                                      <a:lnTo>
                                        <a:pt x="44291" y="56388"/>
                                      </a:lnTo>
                                      <a:lnTo>
                                        <a:pt x="42767" y="53340"/>
                                      </a:lnTo>
                                      <a:lnTo>
                                        <a:pt x="35147" y="45720"/>
                                      </a:lnTo>
                                      <a:lnTo>
                                        <a:pt x="32099" y="45720"/>
                                      </a:lnTo>
                                      <a:lnTo>
                                        <a:pt x="29051" y="44196"/>
                                      </a:lnTo>
                                      <a:lnTo>
                                        <a:pt x="4572" y="44196"/>
                                      </a:lnTo>
                                      <a:lnTo>
                                        <a:pt x="4572" y="3048"/>
                                      </a:lnTo>
                                      <a:lnTo>
                                        <a:pt x="6096" y="1524"/>
                                      </a:lnTo>
                                      <a:lnTo>
                                        <a:pt x="6096" y="0"/>
                                      </a:lnTo>
                                      <a:lnTo>
                                        <a:pt x="50387" y="0"/>
                                      </a:lnTo>
                                      <a:lnTo>
                                        <a:pt x="50387" y="10668"/>
                                      </a:lnTo>
                                      <a:lnTo>
                                        <a:pt x="15240" y="10668"/>
                                      </a:lnTo>
                                      <a:lnTo>
                                        <a:pt x="15240" y="35052"/>
                                      </a:lnTo>
                                      <a:lnTo>
                                        <a:pt x="35147" y="35052"/>
                                      </a:lnTo>
                                      <a:lnTo>
                                        <a:pt x="39719" y="36576"/>
                                      </a:lnTo>
                                      <a:lnTo>
                                        <a:pt x="48863" y="41148"/>
                                      </a:lnTo>
                                      <a:lnTo>
                                        <a:pt x="51911" y="44196"/>
                                      </a:lnTo>
                                      <a:lnTo>
                                        <a:pt x="56483" y="53340"/>
                                      </a:lnTo>
                                      <a:lnTo>
                                        <a:pt x="56483" y="68580"/>
                                      </a:lnTo>
                                      <a:lnTo>
                                        <a:pt x="53435" y="73152"/>
                                      </a:lnTo>
                                      <a:lnTo>
                                        <a:pt x="50387" y="79248"/>
                                      </a:lnTo>
                                      <a:lnTo>
                                        <a:pt x="48863" y="80772"/>
                                      </a:lnTo>
                                      <a:close/>
                                    </a:path>
                                    <a:path w="56515" h="90170">
                                      <a:moveTo>
                                        <a:pt x="10668" y="45720"/>
                                      </a:moveTo>
                                      <a:lnTo>
                                        <a:pt x="7620" y="45720"/>
                                      </a:lnTo>
                                      <a:lnTo>
                                        <a:pt x="6096" y="44196"/>
                                      </a:lnTo>
                                      <a:lnTo>
                                        <a:pt x="12192" y="44196"/>
                                      </a:lnTo>
                                      <a:lnTo>
                                        <a:pt x="10668" y="45720"/>
                                      </a:lnTo>
                                      <a:close/>
                                    </a:path>
                                    <a:path w="56515" h="90170">
                                      <a:moveTo>
                                        <a:pt x="4572" y="76200"/>
                                      </a:moveTo>
                                      <a:lnTo>
                                        <a:pt x="1524" y="76200"/>
                                      </a:lnTo>
                                      <a:lnTo>
                                        <a:pt x="1524" y="74676"/>
                                      </a:lnTo>
                                      <a:lnTo>
                                        <a:pt x="3048" y="74676"/>
                                      </a:lnTo>
                                      <a:lnTo>
                                        <a:pt x="4572" y="76200"/>
                                      </a:lnTo>
                                      <a:close/>
                                    </a:path>
                                    <a:path w="56515" h="90170">
                                      <a:moveTo>
                                        <a:pt x="33623" y="90011"/>
                                      </a:moveTo>
                                      <a:lnTo>
                                        <a:pt x="15240" y="90011"/>
                                      </a:lnTo>
                                      <a:lnTo>
                                        <a:pt x="13716" y="88392"/>
                                      </a:lnTo>
                                      <a:lnTo>
                                        <a:pt x="9144" y="88392"/>
                                      </a:lnTo>
                                      <a:lnTo>
                                        <a:pt x="7620" y="86868"/>
                                      </a:lnTo>
                                      <a:lnTo>
                                        <a:pt x="4572" y="86868"/>
                                      </a:lnTo>
                                      <a:lnTo>
                                        <a:pt x="3048" y="85344"/>
                                      </a:lnTo>
                                      <a:lnTo>
                                        <a:pt x="1524" y="85344"/>
                                      </a:lnTo>
                                      <a:lnTo>
                                        <a:pt x="1524" y="83820"/>
                                      </a:lnTo>
                                      <a:lnTo>
                                        <a:pt x="0" y="82296"/>
                                      </a:lnTo>
                                      <a:lnTo>
                                        <a:pt x="0" y="76200"/>
                                      </a:lnTo>
                                      <a:lnTo>
                                        <a:pt x="6096" y="76200"/>
                                      </a:lnTo>
                                      <a:lnTo>
                                        <a:pt x="9144" y="77724"/>
                                      </a:lnTo>
                                      <a:lnTo>
                                        <a:pt x="10668" y="77724"/>
                                      </a:lnTo>
                                      <a:lnTo>
                                        <a:pt x="12192" y="79248"/>
                                      </a:lnTo>
                                      <a:lnTo>
                                        <a:pt x="16764" y="79248"/>
                                      </a:lnTo>
                                      <a:lnTo>
                                        <a:pt x="19812" y="80772"/>
                                      </a:lnTo>
                                      <a:lnTo>
                                        <a:pt x="48863" y="80772"/>
                                      </a:lnTo>
                                      <a:lnTo>
                                        <a:pt x="44291" y="85344"/>
                                      </a:lnTo>
                                      <a:lnTo>
                                        <a:pt x="41243" y="86868"/>
                                      </a:lnTo>
                                      <a:lnTo>
                                        <a:pt x="36671" y="88392"/>
                                      </a:lnTo>
                                      <a:lnTo>
                                        <a:pt x="33623"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1pt;mso-position-horizontal-relative:char;mso-position-vertical-relative:line" id="docshapegroup878" coordorigin="0,0" coordsize="89,142">
                      <v:shape style="position:absolute;left:0;top:0;width:89;height:142" id="docshape879" coordorigin="0,0" coordsize="89,142" path="m77,127l41,127,46,125,53,125,58,122,63,118,65,113,67,110,67,106,70,101,70,89,67,84,55,72,51,72,46,70,7,70,7,5,10,2,10,0,79,0,79,17,24,17,24,55,55,55,63,58,77,65,82,70,89,84,89,108,84,115,79,125,77,127xm17,72l12,72,10,70,19,70,17,72xm7,120l2,120,2,118,5,118,7,120xm53,142l24,142,22,139,14,139,12,137,7,137,5,134,2,134,2,132,0,130,0,120,10,120,14,122,17,122,19,125,26,125,31,127,77,127,70,134,65,137,58,139,53,142xe" filled="true" fillcolor="#000000" stroked="false">
                        <v:path arrowok="t"/>
                        <v:fill type="solid"/>
                      </v:shape>
                    </v:group>
                  </w:pict>
                </mc:Fallback>
              </mc:AlternateContent>
            </w:r>
            <w:r>
              <w:rPr>
                <w:rFonts w:ascii="Arial"/>
                <w:position w:val="-2"/>
                <w:sz w:val="14"/>
              </w:rPr>
            </w:r>
          </w:p>
        </w:tc>
        <w:tc>
          <w:tcPr>
            <w:tcW w:w="4834" w:type="dxa"/>
            <w:tcBorders>
              <w:top w:val="single" w:sz="6" w:space="0" w:color="000000"/>
              <w:left w:val="single" w:sz="6" w:space="0" w:color="000000"/>
              <w:bottom w:val="single" w:sz="12" w:space="0" w:color="000000"/>
              <w:right w:val="single" w:sz="6" w:space="0" w:color="000000"/>
            </w:tcBorders>
          </w:tcPr>
          <w:p>
            <w:pPr>
              <w:pStyle w:val="TableParagraph"/>
              <w:spacing w:before="111"/>
              <w:ind w:left="12"/>
              <w:rPr>
                <w:rFonts w:ascii="Arial"/>
                <w:sz w:val="20"/>
              </w:rPr>
            </w:pPr>
            <w:r>
              <w:rPr>
                <w:position w:val="-1"/>
              </w:rPr>
              <w:drawing>
                <wp:inline distT="0" distB="0" distL="0" distR="0">
                  <wp:extent cx="135826" cy="90011"/>
                  <wp:effectExtent l="0" t="0" r="0" b="0"/>
                  <wp:docPr id="1223" name="Image 1223"/>
                  <wp:cNvGraphicFramePr>
                    <a:graphicFrameLocks/>
                  </wp:cNvGraphicFramePr>
                  <a:graphic>
                    <a:graphicData uri="http://schemas.openxmlformats.org/drawingml/2006/picture">
                      <pic:pic>
                        <pic:nvPicPr>
                          <pic:cNvPr id="1223" name="Image 1223"/>
                          <pic:cNvPicPr/>
                        </pic:nvPicPr>
                        <pic:blipFill>
                          <a:blip r:embed="rId297" cstate="print"/>
                          <a:stretch>
                            <a:fillRect/>
                          </a:stretch>
                        </pic:blipFill>
                        <pic:spPr>
                          <a:xfrm>
                            <a:off x="0" y="0"/>
                            <a:ext cx="135826" cy="90011"/>
                          </a:xfrm>
                          <a:prstGeom prst="rect">
                            <a:avLst/>
                          </a:prstGeom>
                        </pic:spPr>
                      </pic:pic>
                    </a:graphicData>
                  </a:graphic>
                </wp:inline>
              </w:drawing>
            </w:r>
            <w:r>
              <w:rPr>
                <w:position w:val="-1"/>
              </w:rPr>
            </w:r>
            <w:r>
              <w:rPr>
                <w:rFonts w:ascii="Arial"/>
                <w:color w:val="030303"/>
                <w:spacing w:val="-2"/>
                <w:sz w:val="20"/>
              </w:rPr>
              <w:t>pie</w:t>
            </w:r>
            <w:r>
              <w:rPr>
                <w:rFonts w:ascii="Arial"/>
                <w:color w:val="030303"/>
                <w:spacing w:val="-10"/>
                <w:sz w:val="20"/>
              </w:rPr>
              <w:t> </w:t>
            </w:r>
            <w:r>
              <w:rPr>
                <w:rFonts w:ascii="Arial"/>
                <w:color w:val="030303"/>
                <w:spacing w:val="-2"/>
                <w:sz w:val="20"/>
              </w:rPr>
              <w:t>Research.</w:t>
            </w:r>
          </w:p>
        </w:tc>
        <w:tc>
          <w:tcPr>
            <w:tcW w:w="2410" w:type="dxa"/>
            <w:gridSpan w:val="2"/>
            <w:tcBorders>
              <w:top w:val="single" w:sz="6" w:space="0" w:color="000000"/>
              <w:left w:val="single" w:sz="6" w:space="0" w:color="000000"/>
              <w:bottom w:val="single" w:sz="12" w:space="0" w:color="000000"/>
              <w:right w:val="single" w:sz="6" w:space="0" w:color="000000"/>
            </w:tcBorders>
          </w:tcPr>
          <w:p>
            <w:pPr>
              <w:pStyle w:val="TableParagraph"/>
              <w:tabs>
                <w:tab w:pos="1123" w:val="left" w:leader="none"/>
              </w:tabs>
              <w:spacing w:before="34"/>
              <w:ind w:left="7"/>
              <w:rPr>
                <w:rFonts w:ascii="Arial"/>
                <w:sz w:val="20"/>
              </w:rPr>
            </w:pPr>
            <w:r>
              <w:rPr>
                <w:position w:val="-8"/>
              </w:rPr>
              <w:drawing>
                <wp:inline distT="0" distB="0" distL="0" distR="0">
                  <wp:extent cx="76295" cy="88392"/>
                  <wp:effectExtent l="0" t="0" r="0" b="0"/>
                  <wp:docPr id="1224" name="Image 1224"/>
                  <wp:cNvGraphicFramePr>
                    <a:graphicFrameLocks/>
                  </wp:cNvGraphicFramePr>
                  <a:graphic>
                    <a:graphicData uri="http://schemas.openxmlformats.org/drawingml/2006/picture">
                      <pic:pic>
                        <pic:nvPicPr>
                          <pic:cNvPr id="1224" name="Image 1224"/>
                          <pic:cNvPicPr/>
                        </pic:nvPicPr>
                        <pic:blipFill>
                          <a:blip r:embed="rId298" cstate="print"/>
                          <a:stretch>
                            <a:fillRect/>
                          </a:stretch>
                        </pic:blipFill>
                        <pic:spPr>
                          <a:xfrm>
                            <a:off x="0" y="0"/>
                            <a:ext cx="76295" cy="88392"/>
                          </a:xfrm>
                          <a:prstGeom prst="rect">
                            <a:avLst/>
                          </a:prstGeom>
                        </pic:spPr>
                      </pic:pic>
                    </a:graphicData>
                  </a:graphic>
                </wp:inline>
              </w:drawing>
            </w:r>
            <w:r>
              <w:rPr>
                <w:position w:val="-8"/>
              </w:rPr>
            </w:r>
            <w:r>
              <w:rPr>
                <w:rFonts w:ascii="Arial"/>
                <w:b/>
                <w:color w:val="030303"/>
                <w:spacing w:val="-5"/>
                <w:position w:val="-7"/>
                <w:sz w:val="19"/>
              </w:rPr>
              <w:t>LL</w:t>
            </w:r>
            <w:r>
              <w:rPr>
                <w:rFonts w:ascii="Arial"/>
                <w:b/>
                <w:color w:val="030303"/>
                <w:position w:val="-7"/>
                <w:sz w:val="19"/>
              </w:rPr>
              <w:tab/>
            </w:r>
            <w:r>
              <w:rPr>
                <w:rFonts w:ascii="Arial"/>
                <w:color w:val="030303"/>
                <w:spacing w:val="-4"/>
                <w:sz w:val="20"/>
              </w:rPr>
              <w:t>INext Meet</w:t>
            </w:r>
          </w:p>
        </w:tc>
        <w:tc>
          <w:tcPr>
            <w:tcW w:w="1284" w:type="dxa"/>
            <w:tcBorders>
              <w:top w:val="single" w:sz="6" w:space="0" w:color="000000"/>
              <w:left w:val="single" w:sz="6" w:space="0" w:color="000000"/>
              <w:bottom w:val="single" w:sz="12" w:space="0" w:color="000000"/>
              <w:right w:val="single" w:sz="12" w:space="0" w:color="000000"/>
            </w:tcBorders>
          </w:tcPr>
          <w:p>
            <w:pPr>
              <w:pStyle w:val="TableParagraph"/>
              <w:spacing w:before="111"/>
              <w:ind w:right="728"/>
              <w:jc w:val="center"/>
              <w:rPr>
                <w:rFonts w:ascii="Arial"/>
                <w:sz w:val="20"/>
              </w:rPr>
            </w:pPr>
            <w:r>
              <w:rPr>
                <w:position w:val="-1"/>
              </w:rPr>
              <w:drawing>
                <wp:inline distT="0" distB="0" distL="0" distR="0">
                  <wp:extent cx="79343" cy="91630"/>
                  <wp:effectExtent l="0" t="0" r="0" b="0"/>
                  <wp:docPr id="1225" name="Image 1225"/>
                  <wp:cNvGraphicFramePr>
                    <a:graphicFrameLocks/>
                  </wp:cNvGraphicFramePr>
                  <a:graphic>
                    <a:graphicData uri="http://schemas.openxmlformats.org/drawingml/2006/picture">
                      <pic:pic>
                        <pic:nvPicPr>
                          <pic:cNvPr id="1225" name="Image 1225"/>
                          <pic:cNvPicPr/>
                        </pic:nvPicPr>
                        <pic:blipFill>
                          <a:blip r:embed="rId285" cstate="print"/>
                          <a:stretch>
                            <a:fillRect/>
                          </a:stretch>
                        </pic:blipFill>
                        <pic:spPr>
                          <a:xfrm>
                            <a:off x="0" y="0"/>
                            <a:ext cx="79343" cy="91630"/>
                          </a:xfrm>
                          <a:prstGeom prst="rect">
                            <a:avLst/>
                          </a:prstGeom>
                        </pic:spPr>
                      </pic:pic>
                    </a:graphicData>
                  </a:graphic>
                </wp:inline>
              </w:drawing>
            </w:r>
            <w:r>
              <w:rPr>
                <w:position w:val="-1"/>
              </w:rPr>
            </w:r>
            <w:r>
              <w:rPr>
                <w:spacing w:val="-21"/>
                <w:sz w:val="20"/>
              </w:rPr>
              <w:t> </w:t>
            </w:r>
            <w:r>
              <w:rPr>
                <w:rFonts w:ascii="Arial"/>
                <w:color w:val="030303"/>
                <w:sz w:val="20"/>
              </w:rPr>
              <w:t>pen</w:t>
            </w:r>
          </w:p>
        </w:tc>
      </w:tr>
    </w:tbl>
    <w:p>
      <w:pPr>
        <w:spacing w:after="0"/>
        <w:jc w:val="center"/>
        <w:rPr>
          <w:rFonts w:ascii="Arial"/>
          <w:sz w:val="20"/>
        </w:rPr>
        <w:sectPr>
          <w:headerReference w:type="default" r:id="rId294"/>
          <w:footerReference w:type="default" r:id="rId295"/>
          <w:pgSz w:w="11910" w:h="16840"/>
          <w:pgMar w:header="658" w:footer="1394" w:top="166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8"/>
          <w:w w:val="105"/>
          <w:sz w:val="19"/>
        </w:rPr>
        <w:t> </w:t>
      </w:r>
      <w:r>
        <w:rPr>
          <w:rFonts w:ascii="Arial"/>
          <w:color w:val="030303"/>
          <w:w w:val="105"/>
          <w:sz w:val="19"/>
        </w:rPr>
        <w:t>6</w:t>
      </w:r>
      <w:r>
        <w:rPr>
          <w:rFonts w:ascii="Arial"/>
          <w:color w:val="030303"/>
          <w:spacing w:val="-14"/>
          <w:w w:val="105"/>
          <w:sz w:val="19"/>
        </w:rPr>
        <w:t> </w:t>
      </w:r>
      <w:r>
        <w:rPr>
          <w:rFonts w:ascii="Arial"/>
          <w:color w:val="030303"/>
          <w:w w:val="105"/>
          <w:sz w:val="19"/>
        </w:rPr>
        <w:t>December</w:t>
      </w:r>
      <w:r>
        <w:rPr>
          <w:rFonts w:ascii="Arial"/>
          <w:color w:val="030303"/>
          <w:spacing w:val="8"/>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4"/>
          <w:w w:val="105"/>
          <w:sz w:val="19"/>
        </w:rPr>
        <w:t> </w:t>
      </w:r>
      <w:r>
        <w:rPr>
          <w:rFonts w:ascii="Arial"/>
          <w:color w:val="030303"/>
          <w:w w:val="105"/>
          <w:sz w:val="19"/>
        </w:rPr>
        <w:t>8:30-12.30</w:t>
      </w:r>
      <w:r>
        <w:rPr>
          <w:rFonts w:ascii="Arial"/>
          <w:color w:val="030303"/>
          <w:spacing w:val="-7"/>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7"/>
          <w:sz w:val="19"/>
        </w:rPr>
        <w:t> </w:t>
      </w:r>
      <w:r>
        <w:rPr>
          <w:rFonts w:ascii="Arial"/>
          <w:color w:val="030303"/>
          <w:sz w:val="19"/>
        </w:rPr>
        <w:t>MS</w:t>
      </w:r>
      <w:r>
        <w:rPr>
          <w:rFonts w:ascii="Arial"/>
          <w:color w:val="030303"/>
          <w:spacing w:val="-1"/>
          <w:sz w:val="19"/>
        </w:rPr>
        <w:t> </w:t>
      </w:r>
      <w:r>
        <w:rPr>
          <w:rFonts w:ascii="Arial"/>
          <w:color w:val="030303"/>
          <w:spacing w:val="-2"/>
          <w:sz w:val="19"/>
        </w:rPr>
        <w:t>Teams</w:t>
      </w:r>
    </w:p>
    <w:p>
      <w:pPr>
        <w:spacing w:line="300" w:lineRule="auto" w:before="45"/>
        <w:ind w:left="845" w:right="548"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4"/>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3"/>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48"/>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w:t>
      </w:r>
      <w:r>
        <w:rPr>
          <w:rFonts w:ascii="Arial"/>
          <w:color w:val="030303"/>
          <w:spacing w:val="-2"/>
          <w:w w:val="105"/>
          <w:sz w:val="19"/>
        </w:rPr>
        <w:t> </w:t>
      </w:r>
      <w:r>
        <w:rPr>
          <w:rFonts w:ascii="Arial"/>
          <w:color w:val="030303"/>
          <w:w w:val="105"/>
          <w:sz w:val="19"/>
        </w:rPr>
        <w:t>1: Discussed Project Proposal structures. Status: Open</w:t>
      </w:r>
    </w:p>
    <w:p>
      <w:pPr>
        <w:spacing w:before="1"/>
        <w:ind w:left="843" w:right="0" w:firstLine="0"/>
        <w:jc w:val="left"/>
        <w:rPr>
          <w:rFonts w:ascii="Arial"/>
          <w:sz w:val="19"/>
        </w:rPr>
      </w:pPr>
      <w:r>
        <w:rPr>
          <w:rFonts w:ascii="Arial"/>
          <w:color w:val="030303"/>
          <w:w w:val="105"/>
          <w:sz w:val="19"/>
        </w:rPr>
        <w:t>Item</w:t>
      </w:r>
      <w:r>
        <w:rPr>
          <w:rFonts w:ascii="Arial"/>
          <w:color w:val="030303"/>
          <w:spacing w:val="-8"/>
          <w:w w:val="105"/>
          <w:sz w:val="19"/>
        </w:rPr>
        <w:t> </w:t>
      </w:r>
      <w:r>
        <w:rPr>
          <w:rFonts w:ascii="Arial"/>
          <w:color w:val="030303"/>
          <w:w w:val="105"/>
          <w:sz w:val="19"/>
        </w:rPr>
        <w:t>2:</w:t>
      </w:r>
      <w:r>
        <w:rPr>
          <w:rFonts w:ascii="Arial"/>
          <w:color w:val="030303"/>
          <w:spacing w:val="-7"/>
          <w:w w:val="105"/>
          <w:sz w:val="19"/>
        </w:rPr>
        <w:t> </w:t>
      </w:r>
      <w:r>
        <w:rPr>
          <w:rFonts w:ascii="Arial"/>
          <w:color w:val="030303"/>
          <w:w w:val="105"/>
          <w:sz w:val="19"/>
        </w:rPr>
        <w:t>Continued</w:t>
      </w:r>
      <w:r>
        <w:rPr>
          <w:rFonts w:ascii="Arial"/>
          <w:color w:val="030303"/>
          <w:spacing w:val="5"/>
          <w:w w:val="105"/>
          <w:sz w:val="19"/>
        </w:rPr>
        <w:t> </w:t>
      </w:r>
      <w:r>
        <w:rPr>
          <w:rFonts w:ascii="Arial"/>
          <w:color w:val="030303"/>
          <w:w w:val="105"/>
          <w:sz w:val="19"/>
        </w:rPr>
        <w:t>Research</w:t>
      </w:r>
      <w:r>
        <w:rPr>
          <w:rFonts w:ascii="Arial"/>
          <w:color w:val="333333"/>
          <w:w w:val="105"/>
          <w:sz w:val="19"/>
        </w:rPr>
        <w:t>.</w:t>
      </w:r>
      <w:r>
        <w:rPr>
          <w:rFonts w:ascii="Arial"/>
          <w:color w:val="333333"/>
          <w:spacing w:val="-20"/>
          <w:w w:val="105"/>
          <w:sz w:val="19"/>
        </w:rPr>
        <w:t> </w:t>
      </w:r>
      <w:r>
        <w:rPr>
          <w:rFonts w:ascii="Arial"/>
          <w:color w:val="030303"/>
          <w:w w:val="105"/>
          <w:sz w:val="19"/>
        </w:rPr>
        <w:t>Status:</w:t>
      </w:r>
      <w:r>
        <w:rPr>
          <w:rFonts w:ascii="Arial"/>
          <w:color w:val="030303"/>
          <w:spacing w:val="-7"/>
          <w:w w:val="105"/>
          <w:sz w:val="19"/>
        </w:rPr>
        <w:t> </w:t>
      </w:r>
      <w:r>
        <w:rPr>
          <w:rFonts w:ascii="Arial"/>
          <w:color w:val="030303"/>
          <w:spacing w:val="-4"/>
          <w:w w:val="105"/>
          <w:sz w:val="19"/>
        </w:rPr>
        <w:t>Open</w:t>
      </w:r>
    </w:p>
    <w:p>
      <w:pPr>
        <w:pStyle w:val="BodyText"/>
        <w:spacing w:before="101"/>
        <w:rPr>
          <w:rFonts w:ascii="Arial"/>
          <w:sz w:val="19"/>
        </w:rPr>
      </w:pPr>
    </w:p>
    <w:p>
      <w:pPr>
        <w:pStyle w:val="ListParagraph"/>
        <w:numPr>
          <w:ilvl w:val="0"/>
          <w:numId w:val="48"/>
        </w:numPr>
        <w:tabs>
          <w:tab w:pos="1060" w:val="left" w:leader="none"/>
        </w:tabs>
        <w:spacing w:line="240" w:lineRule="auto" w:before="0"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48"/>
        </w:numPr>
        <w:tabs>
          <w:tab w:pos="1062" w:val="left" w:leader="none"/>
        </w:tabs>
        <w:spacing w:line="240" w:lineRule="auto" w:before="0"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1"/>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rPr>
          <w:rFonts w:ascii="Arial"/>
          <w:sz w:val="19"/>
        </w:rPr>
      </w:pPr>
    </w:p>
    <w:p>
      <w:pPr>
        <w:pStyle w:val="BodyText"/>
        <w:spacing w:before="39"/>
        <w:rPr>
          <w:rFonts w:ascii="Arial"/>
          <w:sz w:val="19"/>
        </w:rPr>
      </w:pPr>
    </w:p>
    <w:p>
      <w:pPr>
        <w:pStyle w:val="Heading2"/>
      </w:pPr>
      <w:r>
        <w:rPr/>
        <mc:AlternateContent>
          <mc:Choice Requires="wps">
            <w:drawing>
              <wp:anchor distT="0" distB="0" distL="0" distR="0" allowOverlap="1" layoutInCell="1" locked="0" behindDoc="0" simplePos="0" relativeHeight="15886336">
                <wp:simplePos x="0" y="0"/>
                <wp:positionH relativeFrom="page">
                  <wp:posOffset>936498</wp:posOffset>
                </wp:positionH>
                <wp:positionV relativeFrom="paragraph">
                  <wp:posOffset>-135662</wp:posOffset>
                </wp:positionV>
                <wp:extent cx="5838190" cy="913765"/>
                <wp:effectExtent l="0" t="0" r="0" b="0"/>
                <wp:wrapNone/>
                <wp:docPr id="1230" name="Textbox 1230"/>
                <wp:cNvGraphicFramePr>
                  <a:graphicFrameLocks/>
                </wp:cNvGraphicFramePr>
                <a:graphic>
                  <a:graphicData uri="http://schemas.microsoft.com/office/word/2010/wordprocessingShape">
                    <wps:wsp>
                      <wps:cNvPr id="1230" name="Textbox 1230"/>
                      <wps:cNvSpPr txBox="1"/>
                      <wps:spPr>
                        <a:xfrm>
                          <a:off x="0" y="0"/>
                          <a:ext cx="5838190" cy="913765"/>
                        </a:xfrm>
                        <a:prstGeom prst="rect">
                          <a:avLst/>
                        </a:prstGeom>
                      </wps:spPr>
                      <wps:txbx>
                        <w:txbxContent>
                          <w:tbl>
                            <w:tblPr>
                              <w:tblW w:w="0" w:type="auto"/>
                              <w:jc w:val="left"/>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9"/>
                              <w:gridCol w:w="163"/>
                              <w:gridCol w:w="3601"/>
                              <w:gridCol w:w="1228"/>
                              <w:gridCol w:w="1134"/>
                              <w:gridCol w:w="1117"/>
                              <w:gridCol w:w="1428"/>
                            </w:tblGrid>
                            <w:tr>
                              <w:trPr>
                                <w:trHeight w:val="417" w:hRule="atLeast"/>
                              </w:trPr>
                              <w:tc>
                                <w:tcPr>
                                  <w:tcW w:w="532" w:type="dxa"/>
                                  <w:gridSpan w:val="2"/>
                                  <w:tcBorders>
                                    <w:top w:val="nil"/>
                                    <w:left w:val="nil"/>
                                    <w:right w:val="nil"/>
                                  </w:tcBorders>
                                </w:tcPr>
                                <w:p>
                                  <w:pPr>
                                    <w:pStyle w:val="TableParagraph"/>
                                    <w:rPr>
                                      <w:sz w:val="18"/>
                                    </w:rPr>
                                  </w:pPr>
                                </w:p>
                              </w:tc>
                              <w:tc>
                                <w:tcPr>
                                  <w:tcW w:w="3601" w:type="dxa"/>
                                  <w:tcBorders>
                                    <w:top w:val="single" w:sz="18" w:space="0" w:color="000000"/>
                                    <w:left w:val="nil"/>
                                    <w:right w:val="nil"/>
                                  </w:tcBorders>
                                  <w:shd w:val="clear" w:color="auto" w:fill="FF0000"/>
                                </w:tcPr>
                                <w:p>
                                  <w:pPr>
                                    <w:pStyle w:val="TableParagraph"/>
                                    <w:spacing w:before="80"/>
                                    <w:ind w:left="151"/>
                                    <w:rPr>
                                      <w:rFonts w:ascii="Arial"/>
                                      <w:sz w:val="19"/>
                                    </w:rPr>
                                  </w:pPr>
                                  <w:r>
                                    <w:rPr>
                                      <w:rFonts w:ascii="Arial"/>
                                      <w:color w:val="030303"/>
                                      <w:spacing w:val="-2"/>
                                      <w:w w:val="110"/>
                                      <w:sz w:val="19"/>
                                    </w:rPr>
                                    <w:t>ction</w:t>
                                  </w:r>
                                </w:p>
                              </w:tc>
                              <w:tc>
                                <w:tcPr>
                                  <w:tcW w:w="3479" w:type="dxa"/>
                                  <w:gridSpan w:val="3"/>
                                  <w:tcBorders>
                                    <w:top w:val="single" w:sz="18" w:space="0" w:color="000000"/>
                                    <w:left w:val="nil"/>
                                    <w:right w:val="nil"/>
                                  </w:tcBorders>
                                  <w:shd w:val="clear" w:color="auto" w:fill="FF0000"/>
                                </w:tcPr>
                                <w:p>
                                  <w:pPr>
                                    <w:pStyle w:val="TableParagraph"/>
                                    <w:tabs>
                                      <w:tab w:pos="2370" w:val="left" w:leader="none"/>
                                    </w:tabs>
                                    <w:spacing w:before="94"/>
                                    <w:ind w:left="1231"/>
                                    <w:rPr>
                                      <w:rFonts w:ascii="Arial"/>
                                      <w:sz w:val="19"/>
                                    </w:rPr>
                                  </w:pPr>
                                  <w:r>
                                    <w:rPr>
                                      <w:rFonts w:ascii="Arial"/>
                                      <w:color w:val="030303"/>
                                      <w:spacing w:val="-4"/>
                                      <w:sz w:val="19"/>
                                    </w:rPr>
                                    <w:t>[who</w:t>
                                  </w:r>
                                  <w:r>
                                    <w:rPr>
                                      <w:rFonts w:ascii="Arial"/>
                                      <w:color w:val="030303"/>
                                      <w:sz w:val="19"/>
                                    </w:rPr>
                                    <w:tab/>
                                  </w:r>
                                  <w:r>
                                    <w:rPr>
                                      <w:rFonts w:ascii="Arial"/>
                                      <w:color w:val="030303"/>
                                      <w:spacing w:val="-2"/>
                                      <w:position w:val="1"/>
                                      <w:sz w:val="19"/>
                                    </w:rPr>
                                    <w:t>[Due</w:t>
                                  </w:r>
                                  <w:r>
                                    <w:rPr>
                                      <w:rFonts w:ascii="Arial"/>
                                      <w:color w:val="030303"/>
                                      <w:spacing w:val="-10"/>
                                      <w:position w:val="1"/>
                                      <w:sz w:val="19"/>
                                    </w:rPr>
                                    <w:t> </w:t>
                                  </w:r>
                                  <w:r>
                                    <w:rPr>
                                      <w:rFonts w:ascii="Arial"/>
                                      <w:color w:val="030303"/>
                                      <w:spacing w:val="-4"/>
                                      <w:position w:val="1"/>
                                      <w:sz w:val="19"/>
                                    </w:rPr>
                                    <w:t>Date</w:t>
                                  </w:r>
                                </w:p>
                              </w:tc>
                              <w:tc>
                                <w:tcPr>
                                  <w:tcW w:w="1428" w:type="dxa"/>
                                  <w:tcBorders>
                                    <w:top w:val="single" w:sz="18" w:space="0" w:color="000000"/>
                                    <w:left w:val="nil"/>
                                    <w:right w:val="nil"/>
                                  </w:tcBorders>
                                  <w:shd w:val="clear" w:color="auto" w:fill="FF0000"/>
                                </w:tcPr>
                                <w:p>
                                  <w:pPr>
                                    <w:pStyle w:val="TableParagraph"/>
                                    <w:spacing w:before="94"/>
                                    <w:ind w:left="170"/>
                                    <w:rPr>
                                      <w:rFonts w:ascii="Arial"/>
                                      <w:sz w:val="19"/>
                                    </w:rPr>
                                  </w:pPr>
                                  <w:r>
                                    <w:rPr>
                                      <w:rFonts w:ascii="Arial"/>
                                      <w:color w:val="030303"/>
                                      <w:spacing w:val="-2"/>
                                      <w:w w:val="105"/>
                                      <w:sz w:val="19"/>
                                    </w:rPr>
                                    <w:t>[status</w:t>
                                  </w:r>
                                </w:p>
                              </w:tc>
                            </w:tr>
                            <w:tr>
                              <w:trPr>
                                <w:trHeight w:val="467" w:hRule="atLeast"/>
                              </w:trPr>
                              <w:tc>
                                <w:tcPr>
                                  <w:tcW w:w="369" w:type="dxa"/>
                                  <w:tcBorders>
                                    <w:left w:val="nil"/>
                                    <w:right w:val="nil"/>
                                  </w:tcBorders>
                                </w:tcPr>
                                <w:p>
                                  <w:pPr>
                                    <w:pStyle w:val="TableParagraph"/>
                                    <w:spacing w:before="118"/>
                                    <w:ind w:left="184"/>
                                    <w:rPr>
                                      <w:rFonts w:ascii="Arial"/>
                                      <w:sz w:val="19"/>
                                    </w:rPr>
                                  </w:pPr>
                                  <w:r>
                                    <w:rPr>
                                      <w:rFonts w:ascii="Arial"/>
                                      <w:color w:val="030303"/>
                                      <w:spacing w:val="-10"/>
                                      <w:w w:val="70"/>
                                      <w:sz w:val="19"/>
                                    </w:rPr>
                                    <w:t>1</w:t>
                                  </w:r>
                                </w:p>
                              </w:tc>
                              <w:tc>
                                <w:tcPr>
                                  <w:tcW w:w="4992" w:type="dxa"/>
                                  <w:gridSpan w:val="3"/>
                                  <w:tcBorders>
                                    <w:left w:val="nil"/>
                                    <w:right w:val="single" w:sz="4" w:space="0" w:color="000000"/>
                                  </w:tcBorders>
                                </w:tcPr>
                                <w:p>
                                  <w:pPr>
                                    <w:pStyle w:val="TableParagraph"/>
                                    <w:spacing w:before="118"/>
                                    <w:ind w:left="155"/>
                                    <w:rPr>
                                      <w:rFonts w:ascii="Arial"/>
                                      <w:sz w:val="19"/>
                                    </w:rPr>
                                  </w:pPr>
                                  <w:r>
                                    <w:rPr>
                                      <w:rFonts w:ascii="Arial"/>
                                      <w:color w:val="030303"/>
                                      <w:w w:val="105"/>
                                      <w:sz w:val="19"/>
                                    </w:rPr>
                                    <w:t>IDraft</w:t>
                                  </w:r>
                                  <w:r>
                                    <w:rPr>
                                      <w:rFonts w:ascii="Arial"/>
                                      <w:color w:val="030303"/>
                                      <w:spacing w:val="3"/>
                                      <w:w w:val="105"/>
                                      <w:sz w:val="19"/>
                                    </w:rPr>
                                    <w:t> </w:t>
                                  </w:r>
                                  <w:r>
                                    <w:rPr>
                                      <w:rFonts w:ascii="Arial"/>
                                      <w:color w:val="030303"/>
                                      <w:w w:val="105"/>
                                      <w:sz w:val="19"/>
                                    </w:rPr>
                                    <w:t>the</w:t>
                                  </w:r>
                                  <w:r>
                                    <w:rPr>
                                      <w:rFonts w:ascii="Arial"/>
                                      <w:color w:val="030303"/>
                                      <w:spacing w:val="21"/>
                                      <w:w w:val="105"/>
                                      <w:sz w:val="19"/>
                                    </w:rPr>
                                    <w:t> </w:t>
                                  </w:r>
                                  <w:r>
                                    <w:rPr>
                                      <w:rFonts w:ascii="Arial"/>
                                      <w:color w:val="030303"/>
                                      <w:w w:val="105"/>
                                      <w:sz w:val="19"/>
                                    </w:rPr>
                                    <w:t>project</w:t>
                                  </w:r>
                                  <w:r>
                                    <w:rPr>
                                      <w:rFonts w:ascii="Arial"/>
                                      <w:color w:val="030303"/>
                                      <w:spacing w:val="13"/>
                                      <w:w w:val="105"/>
                                      <w:sz w:val="19"/>
                                    </w:rPr>
                                    <w:t> </w:t>
                                  </w:r>
                                  <w:r>
                                    <w:rPr>
                                      <w:rFonts w:ascii="Arial"/>
                                      <w:color w:val="030303"/>
                                      <w:spacing w:val="-2"/>
                                      <w:w w:val="105"/>
                                      <w:sz w:val="19"/>
                                    </w:rPr>
                                    <w:t>proposal.</w:t>
                                  </w:r>
                                </w:p>
                              </w:tc>
                              <w:tc>
                                <w:tcPr>
                                  <w:tcW w:w="1134" w:type="dxa"/>
                                  <w:tcBorders>
                                    <w:left w:val="single" w:sz="4" w:space="0" w:color="000000"/>
                                    <w:right w:val="single" w:sz="4" w:space="0" w:color="000000"/>
                                  </w:tcBorders>
                                </w:tcPr>
                                <w:p>
                                  <w:pPr>
                                    <w:pStyle w:val="TableParagraph"/>
                                    <w:spacing w:before="109"/>
                                    <w:ind w:left="30"/>
                                    <w:rPr>
                                      <w:rFonts w:ascii="Arial"/>
                                      <w:sz w:val="19"/>
                                    </w:rPr>
                                  </w:pPr>
                                  <w:r>
                                    <w:rPr>
                                      <w:rFonts w:ascii="Arial"/>
                                      <w:color w:val="030303"/>
                                      <w:spacing w:val="-2"/>
                                      <w:w w:val="105"/>
                                      <w:sz w:val="19"/>
                                    </w:rPr>
                                    <w:t>Navindra</w:t>
                                  </w:r>
                                </w:p>
                              </w:tc>
                              <w:tc>
                                <w:tcPr>
                                  <w:tcW w:w="1117" w:type="dxa"/>
                                  <w:tcBorders>
                                    <w:left w:val="single" w:sz="4" w:space="0" w:color="000000"/>
                                    <w:right w:val="nil"/>
                                  </w:tcBorders>
                                </w:tcPr>
                                <w:p>
                                  <w:pPr>
                                    <w:pStyle w:val="TableParagraph"/>
                                    <w:spacing w:before="109"/>
                                    <w:ind w:left="30"/>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tcBorders>
                                    <w:left w:val="nil"/>
                                    <w:right w:val="single" w:sz="18" w:space="0" w:color="000000"/>
                                  </w:tcBorders>
                                </w:tcPr>
                                <w:p>
                                  <w:pPr>
                                    <w:pStyle w:val="TableParagraph"/>
                                    <w:spacing w:before="137"/>
                                    <w:ind w:left="170"/>
                                    <w:rPr>
                                      <w:rFonts w:ascii="Arial"/>
                                      <w:sz w:val="19"/>
                                    </w:rPr>
                                  </w:pPr>
                                  <w:r>
                                    <w:rPr>
                                      <w:rFonts w:ascii="Arial"/>
                                      <w:color w:val="030303"/>
                                      <w:spacing w:val="-2"/>
                                      <w:w w:val="110"/>
                                      <w:sz w:val="19"/>
                                    </w:rPr>
                                    <w:t>lopen</w:t>
                                  </w:r>
                                </w:p>
                              </w:tc>
                            </w:tr>
                            <w:tr>
                              <w:trPr>
                                <w:trHeight w:val="465" w:hRule="atLeast"/>
                              </w:trPr>
                              <w:tc>
                                <w:tcPr>
                                  <w:tcW w:w="532" w:type="dxa"/>
                                  <w:gridSpan w:val="2"/>
                                  <w:tcBorders>
                                    <w:left w:val="single" w:sz="12" w:space="0" w:color="000000"/>
                                  </w:tcBorders>
                                </w:tcPr>
                                <w:p>
                                  <w:pPr>
                                    <w:pStyle w:val="TableParagraph"/>
                                    <w:rPr>
                                      <w:sz w:val="18"/>
                                    </w:rPr>
                                  </w:pPr>
                                </w:p>
                              </w:tc>
                              <w:tc>
                                <w:tcPr>
                                  <w:tcW w:w="4829" w:type="dxa"/>
                                  <w:gridSpan w:val="2"/>
                                  <w:tcBorders>
                                    <w:right w:val="single" w:sz="4" w:space="0" w:color="000000"/>
                                  </w:tcBorders>
                                </w:tcPr>
                                <w:p>
                                  <w:pPr>
                                    <w:pStyle w:val="TableParagraph"/>
                                    <w:spacing w:before="107"/>
                                    <w:ind w:left="139"/>
                                    <w:rPr>
                                      <w:rFonts w:ascii="Arial"/>
                                      <w:sz w:val="19"/>
                                    </w:rPr>
                                  </w:pPr>
                                  <w:r>
                                    <w:rPr>
                                      <w:rFonts w:ascii="Arial"/>
                                      <w:color w:val="030303"/>
                                      <w:sz w:val="19"/>
                                    </w:rPr>
                                    <w:t>esearch</w:t>
                                  </w:r>
                                  <w:r>
                                    <w:rPr>
                                      <w:rFonts w:ascii="Arial"/>
                                      <w:color w:val="030303"/>
                                      <w:spacing w:val="11"/>
                                      <w:sz w:val="19"/>
                                    </w:rPr>
                                    <w:t> </w:t>
                                  </w:r>
                                  <w:r>
                                    <w:rPr>
                                      <w:rFonts w:ascii="Arial"/>
                                      <w:color w:val="030303"/>
                                      <w:sz w:val="19"/>
                                    </w:rPr>
                                    <w:t>on</w:t>
                                  </w:r>
                                  <w:r>
                                    <w:rPr>
                                      <w:rFonts w:ascii="Arial"/>
                                      <w:color w:val="030303"/>
                                      <w:spacing w:val="21"/>
                                      <w:sz w:val="19"/>
                                    </w:rPr>
                                    <w:t> </w:t>
                                  </w:r>
                                  <w:r>
                                    <w:rPr>
                                      <w:rFonts w:ascii="Arial"/>
                                      <w:color w:val="030303"/>
                                      <w:sz w:val="19"/>
                                    </w:rPr>
                                    <w:t>Possible</w:t>
                                  </w:r>
                                  <w:r>
                                    <w:rPr>
                                      <w:rFonts w:ascii="Arial"/>
                                      <w:color w:val="030303"/>
                                      <w:spacing w:val="17"/>
                                      <w:sz w:val="19"/>
                                    </w:rPr>
                                    <w:t> </w:t>
                                  </w:r>
                                  <w:r>
                                    <w:rPr>
                                      <w:rFonts w:ascii="Arial"/>
                                      <w:color w:val="030303"/>
                                      <w:sz w:val="19"/>
                                    </w:rPr>
                                    <w:t>ML</w:t>
                                  </w:r>
                                  <w:r>
                                    <w:rPr>
                                      <w:rFonts w:ascii="Arial"/>
                                      <w:color w:val="030303"/>
                                      <w:spacing w:val="-11"/>
                                      <w:sz w:val="19"/>
                                    </w:rPr>
                                    <w:t> </w:t>
                                  </w:r>
                                  <w:r>
                                    <w:rPr>
                                      <w:rFonts w:ascii="Arial"/>
                                      <w:color w:val="030303"/>
                                      <w:spacing w:val="-2"/>
                                      <w:sz w:val="19"/>
                                    </w:rPr>
                                    <w:t>models</w:t>
                                  </w:r>
                                  <w:r>
                                    <w:rPr>
                                      <w:rFonts w:ascii="Arial"/>
                                      <w:color w:val="333333"/>
                                      <w:spacing w:val="-2"/>
                                      <w:sz w:val="19"/>
                                    </w:rPr>
                                    <w:t>.</w:t>
                                  </w:r>
                                </w:p>
                              </w:tc>
                              <w:tc>
                                <w:tcPr>
                                  <w:tcW w:w="1134" w:type="dxa"/>
                                  <w:tcBorders>
                                    <w:left w:val="single" w:sz="4" w:space="0" w:color="000000"/>
                                    <w:right w:val="single" w:sz="4" w:space="0" w:color="000000"/>
                                  </w:tcBorders>
                                </w:tcPr>
                                <w:p>
                                  <w:pPr>
                                    <w:pStyle w:val="TableParagraph"/>
                                    <w:spacing w:before="111"/>
                                    <w:ind w:left="30"/>
                                    <w:rPr>
                                      <w:rFonts w:ascii="Arial"/>
                                      <w:sz w:val="19"/>
                                    </w:rPr>
                                  </w:pPr>
                                  <w:r>
                                    <w:rPr>
                                      <w:rFonts w:ascii="Arial"/>
                                      <w:color w:val="030303"/>
                                      <w:spacing w:val="-2"/>
                                      <w:w w:val="110"/>
                                      <w:sz w:val="19"/>
                                    </w:rPr>
                                    <w:t>Malindu</w:t>
                                  </w:r>
                                </w:p>
                              </w:tc>
                              <w:tc>
                                <w:tcPr>
                                  <w:tcW w:w="1117" w:type="dxa"/>
                                  <w:tcBorders>
                                    <w:left w:val="single" w:sz="4" w:space="0" w:color="000000"/>
                                    <w:right w:val="nil"/>
                                  </w:tcBorders>
                                </w:tcPr>
                                <w:p>
                                  <w:pPr>
                                    <w:pStyle w:val="TableParagraph"/>
                                    <w:spacing w:before="11"/>
                                    <w:ind w:left="30"/>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tcBorders>
                                    <w:left w:val="nil"/>
                                    <w:right w:val="single" w:sz="18" w:space="0" w:color="000000"/>
                                  </w:tcBorders>
                                </w:tcPr>
                                <w:p>
                                  <w:pPr>
                                    <w:pStyle w:val="TableParagraph"/>
                                    <w:spacing w:before="136"/>
                                    <w:ind w:left="166"/>
                                    <w:rPr>
                                      <w:rFonts w:ascii="Arial"/>
                                      <w:sz w:val="19"/>
                                    </w:rPr>
                                  </w:pPr>
                                  <w:r>
                                    <w:rPr>
                                      <w:rFonts w:ascii="Arial"/>
                                      <w:color w:val="030303"/>
                                      <w:spacing w:val="-2"/>
                                      <w:w w:val="105"/>
                                      <w:sz w:val="19"/>
                                    </w:rPr>
                                    <w:t>!closed</w:t>
                                  </w:r>
                                </w:p>
                              </w:tc>
                            </w:tr>
                          </w:tbl>
                          <w:p>
                            <w:pPr>
                              <w:pStyle w:val="BodyText"/>
                            </w:pPr>
                          </w:p>
                        </w:txbxContent>
                      </wps:txbx>
                      <wps:bodyPr wrap="square" lIns="0" tIns="0" rIns="0" bIns="0" rtlCol="0">
                        <a:noAutofit/>
                      </wps:bodyPr>
                    </wps:wsp>
                  </a:graphicData>
                </a:graphic>
              </wp:anchor>
            </w:drawing>
          </mc:Choice>
          <mc:Fallback>
            <w:pict>
              <v:shape style="position:absolute;margin-left:73.740005pt;margin-top:-10.682052pt;width:459.7pt;height:71.95pt;mso-position-horizontal-relative:page;mso-position-vertical-relative:paragraph;z-index:15886336" type="#_x0000_t202" id="docshape883" filled="false" stroked="false">
                <v:textbox inset="0,0,0,0">
                  <w:txbxContent>
                    <w:tbl>
                      <w:tblPr>
                        <w:tblW w:w="0" w:type="auto"/>
                        <w:jc w:val="left"/>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9"/>
                        <w:gridCol w:w="163"/>
                        <w:gridCol w:w="3601"/>
                        <w:gridCol w:w="1228"/>
                        <w:gridCol w:w="1134"/>
                        <w:gridCol w:w="1117"/>
                        <w:gridCol w:w="1428"/>
                      </w:tblGrid>
                      <w:tr>
                        <w:trPr>
                          <w:trHeight w:val="417" w:hRule="atLeast"/>
                        </w:trPr>
                        <w:tc>
                          <w:tcPr>
                            <w:tcW w:w="532" w:type="dxa"/>
                            <w:gridSpan w:val="2"/>
                            <w:tcBorders>
                              <w:top w:val="nil"/>
                              <w:left w:val="nil"/>
                              <w:right w:val="nil"/>
                            </w:tcBorders>
                          </w:tcPr>
                          <w:p>
                            <w:pPr>
                              <w:pStyle w:val="TableParagraph"/>
                              <w:rPr>
                                <w:sz w:val="18"/>
                              </w:rPr>
                            </w:pPr>
                          </w:p>
                        </w:tc>
                        <w:tc>
                          <w:tcPr>
                            <w:tcW w:w="3601" w:type="dxa"/>
                            <w:tcBorders>
                              <w:top w:val="single" w:sz="18" w:space="0" w:color="000000"/>
                              <w:left w:val="nil"/>
                              <w:right w:val="nil"/>
                            </w:tcBorders>
                            <w:shd w:val="clear" w:color="auto" w:fill="FF0000"/>
                          </w:tcPr>
                          <w:p>
                            <w:pPr>
                              <w:pStyle w:val="TableParagraph"/>
                              <w:spacing w:before="80"/>
                              <w:ind w:left="151"/>
                              <w:rPr>
                                <w:rFonts w:ascii="Arial"/>
                                <w:sz w:val="19"/>
                              </w:rPr>
                            </w:pPr>
                            <w:r>
                              <w:rPr>
                                <w:rFonts w:ascii="Arial"/>
                                <w:color w:val="030303"/>
                                <w:spacing w:val="-2"/>
                                <w:w w:val="110"/>
                                <w:sz w:val="19"/>
                              </w:rPr>
                              <w:t>ction</w:t>
                            </w:r>
                          </w:p>
                        </w:tc>
                        <w:tc>
                          <w:tcPr>
                            <w:tcW w:w="3479" w:type="dxa"/>
                            <w:gridSpan w:val="3"/>
                            <w:tcBorders>
                              <w:top w:val="single" w:sz="18" w:space="0" w:color="000000"/>
                              <w:left w:val="nil"/>
                              <w:right w:val="nil"/>
                            </w:tcBorders>
                            <w:shd w:val="clear" w:color="auto" w:fill="FF0000"/>
                          </w:tcPr>
                          <w:p>
                            <w:pPr>
                              <w:pStyle w:val="TableParagraph"/>
                              <w:tabs>
                                <w:tab w:pos="2370" w:val="left" w:leader="none"/>
                              </w:tabs>
                              <w:spacing w:before="94"/>
                              <w:ind w:left="1231"/>
                              <w:rPr>
                                <w:rFonts w:ascii="Arial"/>
                                <w:sz w:val="19"/>
                              </w:rPr>
                            </w:pPr>
                            <w:r>
                              <w:rPr>
                                <w:rFonts w:ascii="Arial"/>
                                <w:color w:val="030303"/>
                                <w:spacing w:val="-4"/>
                                <w:sz w:val="19"/>
                              </w:rPr>
                              <w:t>[who</w:t>
                            </w:r>
                            <w:r>
                              <w:rPr>
                                <w:rFonts w:ascii="Arial"/>
                                <w:color w:val="030303"/>
                                <w:sz w:val="19"/>
                              </w:rPr>
                              <w:tab/>
                            </w:r>
                            <w:r>
                              <w:rPr>
                                <w:rFonts w:ascii="Arial"/>
                                <w:color w:val="030303"/>
                                <w:spacing w:val="-2"/>
                                <w:position w:val="1"/>
                                <w:sz w:val="19"/>
                              </w:rPr>
                              <w:t>[Due</w:t>
                            </w:r>
                            <w:r>
                              <w:rPr>
                                <w:rFonts w:ascii="Arial"/>
                                <w:color w:val="030303"/>
                                <w:spacing w:val="-10"/>
                                <w:position w:val="1"/>
                                <w:sz w:val="19"/>
                              </w:rPr>
                              <w:t> </w:t>
                            </w:r>
                            <w:r>
                              <w:rPr>
                                <w:rFonts w:ascii="Arial"/>
                                <w:color w:val="030303"/>
                                <w:spacing w:val="-4"/>
                                <w:position w:val="1"/>
                                <w:sz w:val="19"/>
                              </w:rPr>
                              <w:t>Date</w:t>
                            </w:r>
                          </w:p>
                        </w:tc>
                        <w:tc>
                          <w:tcPr>
                            <w:tcW w:w="1428" w:type="dxa"/>
                            <w:tcBorders>
                              <w:top w:val="single" w:sz="18" w:space="0" w:color="000000"/>
                              <w:left w:val="nil"/>
                              <w:right w:val="nil"/>
                            </w:tcBorders>
                            <w:shd w:val="clear" w:color="auto" w:fill="FF0000"/>
                          </w:tcPr>
                          <w:p>
                            <w:pPr>
                              <w:pStyle w:val="TableParagraph"/>
                              <w:spacing w:before="94"/>
                              <w:ind w:left="170"/>
                              <w:rPr>
                                <w:rFonts w:ascii="Arial"/>
                                <w:sz w:val="19"/>
                              </w:rPr>
                            </w:pPr>
                            <w:r>
                              <w:rPr>
                                <w:rFonts w:ascii="Arial"/>
                                <w:color w:val="030303"/>
                                <w:spacing w:val="-2"/>
                                <w:w w:val="105"/>
                                <w:sz w:val="19"/>
                              </w:rPr>
                              <w:t>[status</w:t>
                            </w:r>
                          </w:p>
                        </w:tc>
                      </w:tr>
                      <w:tr>
                        <w:trPr>
                          <w:trHeight w:val="467" w:hRule="atLeast"/>
                        </w:trPr>
                        <w:tc>
                          <w:tcPr>
                            <w:tcW w:w="369" w:type="dxa"/>
                            <w:tcBorders>
                              <w:left w:val="nil"/>
                              <w:right w:val="nil"/>
                            </w:tcBorders>
                          </w:tcPr>
                          <w:p>
                            <w:pPr>
                              <w:pStyle w:val="TableParagraph"/>
                              <w:spacing w:before="118"/>
                              <w:ind w:left="184"/>
                              <w:rPr>
                                <w:rFonts w:ascii="Arial"/>
                                <w:sz w:val="19"/>
                              </w:rPr>
                            </w:pPr>
                            <w:r>
                              <w:rPr>
                                <w:rFonts w:ascii="Arial"/>
                                <w:color w:val="030303"/>
                                <w:spacing w:val="-10"/>
                                <w:w w:val="70"/>
                                <w:sz w:val="19"/>
                              </w:rPr>
                              <w:t>1</w:t>
                            </w:r>
                          </w:p>
                        </w:tc>
                        <w:tc>
                          <w:tcPr>
                            <w:tcW w:w="4992" w:type="dxa"/>
                            <w:gridSpan w:val="3"/>
                            <w:tcBorders>
                              <w:left w:val="nil"/>
                              <w:right w:val="single" w:sz="4" w:space="0" w:color="000000"/>
                            </w:tcBorders>
                          </w:tcPr>
                          <w:p>
                            <w:pPr>
                              <w:pStyle w:val="TableParagraph"/>
                              <w:spacing w:before="118"/>
                              <w:ind w:left="155"/>
                              <w:rPr>
                                <w:rFonts w:ascii="Arial"/>
                                <w:sz w:val="19"/>
                              </w:rPr>
                            </w:pPr>
                            <w:r>
                              <w:rPr>
                                <w:rFonts w:ascii="Arial"/>
                                <w:color w:val="030303"/>
                                <w:w w:val="105"/>
                                <w:sz w:val="19"/>
                              </w:rPr>
                              <w:t>IDraft</w:t>
                            </w:r>
                            <w:r>
                              <w:rPr>
                                <w:rFonts w:ascii="Arial"/>
                                <w:color w:val="030303"/>
                                <w:spacing w:val="3"/>
                                <w:w w:val="105"/>
                                <w:sz w:val="19"/>
                              </w:rPr>
                              <w:t> </w:t>
                            </w:r>
                            <w:r>
                              <w:rPr>
                                <w:rFonts w:ascii="Arial"/>
                                <w:color w:val="030303"/>
                                <w:w w:val="105"/>
                                <w:sz w:val="19"/>
                              </w:rPr>
                              <w:t>the</w:t>
                            </w:r>
                            <w:r>
                              <w:rPr>
                                <w:rFonts w:ascii="Arial"/>
                                <w:color w:val="030303"/>
                                <w:spacing w:val="21"/>
                                <w:w w:val="105"/>
                                <w:sz w:val="19"/>
                              </w:rPr>
                              <w:t> </w:t>
                            </w:r>
                            <w:r>
                              <w:rPr>
                                <w:rFonts w:ascii="Arial"/>
                                <w:color w:val="030303"/>
                                <w:w w:val="105"/>
                                <w:sz w:val="19"/>
                              </w:rPr>
                              <w:t>project</w:t>
                            </w:r>
                            <w:r>
                              <w:rPr>
                                <w:rFonts w:ascii="Arial"/>
                                <w:color w:val="030303"/>
                                <w:spacing w:val="13"/>
                                <w:w w:val="105"/>
                                <w:sz w:val="19"/>
                              </w:rPr>
                              <w:t> </w:t>
                            </w:r>
                            <w:r>
                              <w:rPr>
                                <w:rFonts w:ascii="Arial"/>
                                <w:color w:val="030303"/>
                                <w:spacing w:val="-2"/>
                                <w:w w:val="105"/>
                                <w:sz w:val="19"/>
                              </w:rPr>
                              <w:t>proposal.</w:t>
                            </w:r>
                          </w:p>
                        </w:tc>
                        <w:tc>
                          <w:tcPr>
                            <w:tcW w:w="1134" w:type="dxa"/>
                            <w:tcBorders>
                              <w:left w:val="single" w:sz="4" w:space="0" w:color="000000"/>
                              <w:right w:val="single" w:sz="4" w:space="0" w:color="000000"/>
                            </w:tcBorders>
                          </w:tcPr>
                          <w:p>
                            <w:pPr>
                              <w:pStyle w:val="TableParagraph"/>
                              <w:spacing w:before="109"/>
                              <w:ind w:left="30"/>
                              <w:rPr>
                                <w:rFonts w:ascii="Arial"/>
                                <w:sz w:val="19"/>
                              </w:rPr>
                            </w:pPr>
                            <w:r>
                              <w:rPr>
                                <w:rFonts w:ascii="Arial"/>
                                <w:color w:val="030303"/>
                                <w:spacing w:val="-2"/>
                                <w:w w:val="105"/>
                                <w:sz w:val="19"/>
                              </w:rPr>
                              <w:t>Navindra</w:t>
                            </w:r>
                          </w:p>
                        </w:tc>
                        <w:tc>
                          <w:tcPr>
                            <w:tcW w:w="1117" w:type="dxa"/>
                            <w:tcBorders>
                              <w:left w:val="single" w:sz="4" w:space="0" w:color="000000"/>
                              <w:right w:val="nil"/>
                            </w:tcBorders>
                          </w:tcPr>
                          <w:p>
                            <w:pPr>
                              <w:pStyle w:val="TableParagraph"/>
                              <w:spacing w:before="109"/>
                              <w:ind w:left="30"/>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tcBorders>
                              <w:left w:val="nil"/>
                              <w:right w:val="single" w:sz="18" w:space="0" w:color="000000"/>
                            </w:tcBorders>
                          </w:tcPr>
                          <w:p>
                            <w:pPr>
                              <w:pStyle w:val="TableParagraph"/>
                              <w:spacing w:before="137"/>
                              <w:ind w:left="170"/>
                              <w:rPr>
                                <w:rFonts w:ascii="Arial"/>
                                <w:sz w:val="19"/>
                              </w:rPr>
                            </w:pPr>
                            <w:r>
                              <w:rPr>
                                <w:rFonts w:ascii="Arial"/>
                                <w:color w:val="030303"/>
                                <w:spacing w:val="-2"/>
                                <w:w w:val="110"/>
                                <w:sz w:val="19"/>
                              </w:rPr>
                              <w:t>lopen</w:t>
                            </w:r>
                          </w:p>
                        </w:tc>
                      </w:tr>
                      <w:tr>
                        <w:trPr>
                          <w:trHeight w:val="465" w:hRule="atLeast"/>
                        </w:trPr>
                        <w:tc>
                          <w:tcPr>
                            <w:tcW w:w="532" w:type="dxa"/>
                            <w:gridSpan w:val="2"/>
                            <w:tcBorders>
                              <w:left w:val="single" w:sz="12" w:space="0" w:color="000000"/>
                            </w:tcBorders>
                          </w:tcPr>
                          <w:p>
                            <w:pPr>
                              <w:pStyle w:val="TableParagraph"/>
                              <w:rPr>
                                <w:sz w:val="18"/>
                              </w:rPr>
                            </w:pPr>
                          </w:p>
                        </w:tc>
                        <w:tc>
                          <w:tcPr>
                            <w:tcW w:w="4829" w:type="dxa"/>
                            <w:gridSpan w:val="2"/>
                            <w:tcBorders>
                              <w:right w:val="single" w:sz="4" w:space="0" w:color="000000"/>
                            </w:tcBorders>
                          </w:tcPr>
                          <w:p>
                            <w:pPr>
                              <w:pStyle w:val="TableParagraph"/>
                              <w:spacing w:before="107"/>
                              <w:ind w:left="139"/>
                              <w:rPr>
                                <w:rFonts w:ascii="Arial"/>
                                <w:sz w:val="19"/>
                              </w:rPr>
                            </w:pPr>
                            <w:r>
                              <w:rPr>
                                <w:rFonts w:ascii="Arial"/>
                                <w:color w:val="030303"/>
                                <w:sz w:val="19"/>
                              </w:rPr>
                              <w:t>esearch</w:t>
                            </w:r>
                            <w:r>
                              <w:rPr>
                                <w:rFonts w:ascii="Arial"/>
                                <w:color w:val="030303"/>
                                <w:spacing w:val="11"/>
                                <w:sz w:val="19"/>
                              </w:rPr>
                              <w:t> </w:t>
                            </w:r>
                            <w:r>
                              <w:rPr>
                                <w:rFonts w:ascii="Arial"/>
                                <w:color w:val="030303"/>
                                <w:sz w:val="19"/>
                              </w:rPr>
                              <w:t>on</w:t>
                            </w:r>
                            <w:r>
                              <w:rPr>
                                <w:rFonts w:ascii="Arial"/>
                                <w:color w:val="030303"/>
                                <w:spacing w:val="21"/>
                                <w:sz w:val="19"/>
                              </w:rPr>
                              <w:t> </w:t>
                            </w:r>
                            <w:r>
                              <w:rPr>
                                <w:rFonts w:ascii="Arial"/>
                                <w:color w:val="030303"/>
                                <w:sz w:val="19"/>
                              </w:rPr>
                              <w:t>Possible</w:t>
                            </w:r>
                            <w:r>
                              <w:rPr>
                                <w:rFonts w:ascii="Arial"/>
                                <w:color w:val="030303"/>
                                <w:spacing w:val="17"/>
                                <w:sz w:val="19"/>
                              </w:rPr>
                              <w:t> </w:t>
                            </w:r>
                            <w:r>
                              <w:rPr>
                                <w:rFonts w:ascii="Arial"/>
                                <w:color w:val="030303"/>
                                <w:sz w:val="19"/>
                              </w:rPr>
                              <w:t>ML</w:t>
                            </w:r>
                            <w:r>
                              <w:rPr>
                                <w:rFonts w:ascii="Arial"/>
                                <w:color w:val="030303"/>
                                <w:spacing w:val="-11"/>
                                <w:sz w:val="19"/>
                              </w:rPr>
                              <w:t> </w:t>
                            </w:r>
                            <w:r>
                              <w:rPr>
                                <w:rFonts w:ascii="Arial"/>
                                <w:color w:val="030303"/>
                                <w:spacing w:val="-2"/>
                                <w:sz w:val="19"/>
                              </w:rPr>
                              <w:t>models</w:t>
                            </w:r>
                            <w:r>
                              <w:rPr>
                                <w:rFonts w:ascii="Arial"/>
                                <w:color w:val="333333"/>
                                <w:spacing w:val="-2"/>
                                <w:sz w:val="19"/>
                              </w:rPr>
                              <w:t>.</w:t>
                            </w:r>
                          </w:p>
                        </w:tc>
                        <w:tc>
                          <w:tcPr>
                            <w:tcW w:w="1134" w:type="dxa"/>
                            <w:tcBorders>
                              <w:left w:val="single" w:sz="4" w:space="0" w:color="000000"/>
                              <w:right w:val="single" w:sz="4" w:space="0" w:color="000000"/>
                            </w:tcBorders>
                          </w:tcPr>
                          <w:p>
                            <w:pPr>
                              <w:pStyle w:val="TableParagraph"/>
                              <w:spacing w:before="111"/>
                              <w:ind w:left="30"/>
                              <w:rPr>
                                <w:rFonts w:ascii="Arial"/>
                                <w:sz w:val="19"/>
                              </w:rPr>
                            </w:pPr>
                            <w:r>
                              <w:rPr>
                                <w:rFonts w:ascii="Arial"/>
                                <w:color w:val="030303"/>
                                <w:spacing w:val="-2"/>
                                <w:w w:val="110"/>
                                <w:sz w:val="19"/>
                              </w:rPr>
                              <w:t>Malindu</w:t>
                            </w:r>
                          </w:p>
                        </w:tc>
                        <w:tc>
                          <w:tcPr>
                            <w:tcW w:w="1117" w:type="dxa"/>
                            <w:tcBorders>
                              <w:left w:val="single" w:sz="4" w:space="0" w:color="000000"/>
                              <w:right w:val="nil"/>
                            </w:tcBorders>
                          </w:tcPr>
                          <w:p>
                            <w:pPr>
                              <w:pStyle w:val="TableParagraph"/>
                              <w:spacing w:before="11"/>
                              <w:ind w:left="30"/>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tcBorders>
                              <w:left w:val="nil"/>
                              <w:right w:val="single" w:sz="18" w:space="0" w:color="000000"/>
                            </w:tcBorders>
                          </w:tcPr>
                          <w:p>
                            <w:pPr>
                              <w:pStyle w:val="TableParagraph"/>
                              <w:spacing w:before="136"/>
                              <w:ind w:left="166"/>
                              <w:rPr>
                                <w:rFonts w:ascii="Arial"/>
                                <w:sz w:val="19"/>
                              </w:rPr>
                            </w:pPr>
                            <w:r>
                              <w:rPr>
                                <w:rFonts w:ascii="Arial"/>
                                <w:color w:val="030303"/>
                                <w:spacing w:val="-2"/>
                                <w:w w:val="105"/>
                                <w:sz w:val="19"/>
                              </w:rPr>
                              <w:t>!closed</w:t>
                            </w:r>
                          </w:p>
                        </w:tc>
                      </w:tr>
                    </w:tbl>
                    <w:p>
                      <w:pPr>
                        <w:pStyle w:val="BodyText"/>
                      </w:pPr>
                    </w:p>
                  </w:txbxContent>
                </v:textbox>
                <w10:wrap type="none"/>
              </v:shape>
            </w:pict>
          </mc:Fallback>
        </mc:AlternateContent>
      </w:r>
      <w:r>
        <w:rPr>
          <w:color w:val="030303"/>
          <w:spacing w:val="-10"/>
          <w:w w:val="70"/>
        </w:rPr>
        <w:t>I</w:t>
      </w:r>
    </w:p>
    <w:p>
      <w:pPr>
        <w:pStyle w:val="BodyText"/>
        <w:spacing w:before="5"/>
        <w:rPr>
          <w:rFonts w:ascii="Arial"/>
          <w:sz w:val="17"/>
        </w:rPr>
      </w:pPr>
      <w:r>
        <w:rPr/>
        <mc:AlternateContent>
          <mc:Choice Requires="wps">
            <w:drawing>
              <wp:anchor distT="0" distB="0" distL="0" distR="0" allowOverlap="1" layoutInCell="1" locked="0" behindDoc="1" simplePos="0" relativeHeight="487744512">
                <wp:simplePos x="0" y="0"/>
                <wp:positionH relativeFrom="page">
                  <wp:posOffset>1003363</wp:posOffset>
                </wp:positionH>
                <wp:positionV relativeFrom="paragraph">
                  <wp:posOffset>142663</wp:posOffset>
                </wp:positionV>
                <wp:extent cx="55244" cy="90170"/>
                <wp:effectExtent l="0" t="0" r="0" b="0"/>
                <wp:wrapTopAndBottom/>
                <wp:docPr id="1231" name="Graphic 1231"/>
                <wp:cNvGraphicFramePr>
                  <a:graphicFrameLocks/>
                </wp:cNvGraphicFramePr>
                <a:graphic>
                  <a:graphicData uri="http://schemas.microsoft.com/office/word/2010/wordprocessingShape">
                    <wps:wsp>
                      <wps:cNvPr id="1231" name="Graphic 1231"/>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4291" y="7620"/>
                              </a:lnTo>
                              <a:lnTo>
                                <a:pt x="47339" y="9144"/>
                              </a:lnTo>
                              <a:lnTo>
                                <a:pt x="48101" y="10668"/>
                              </a:lnTo>
                              <a:lnTo>
                                <a:pt x="21336" y="10668"/>
                              </a:lnTo>
                              <a:lnTo>
                                <a:pt x="18288" y="12192"/>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4479" y="54959"/>
                              </a:lnTo>
                              <a:lnTo>
                                <a:pt x="27527" y="51911"/>
                              </a:lnTo>
                              <a:lnTo>
                                <a:pt x="29051" y="48863"/>
                              </a:lnTo>
                              <a:lnTo>
                                <a:pt x="32099" y="45815"/>
                              </a:lnTo>
                              <a:lnTo>
                                <a:pt x="36671" y="36671"/>
                              </a:lnTo>
                              <a:lnTo>
                                <a:pt x="36671" y="33623"/>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8288"/>
                              </a:lnTo>
                              <a:lnTo>
                                <a:pt x="51911" y="21336"/>
                              </a:lnTo>
                              <a:lnTo>
                                <a:pt x="51911" y="25908"/>
                              </a:lnTo>
                              <a:lnTo>
                                <a:pt x="50387" y="28956"/>
                              </a:lnTo>
                              <a:lnTo>
                                <a:pt x="50387" y="35147"/>
                              </a:lnTo>
                              <a:lnTo>
                                <a:pt x="45815" y="44291"/>
                              </a:lnTo>
                              <a:lnTo>
                                <a:pt x="42767" y="48863"/>
                              </a:lnTo>
                              <a:lnTo>
                                <a:pt x="39719" y="51911"/>
                              </a:lnTo>
                              <a:lnTo>
                                <a:pt x="33623" y="61055"/>
                              </a:lnTo>
                              <a:lnTo>
                                <a:pt x="27527" y="65627"/>
                              </a:lnTo>
                              <a:lnTo>
                                <a:pt x="13716" y="80867"/>
                              </a:lnTo>
                              <a:close/>
                            </a:path>
                            <a:path w="55244" h="90170">
                              <a:moveTo>
                                <a:pt x="54959" y="90011"/>
                              </a:moveTo>
                              <a:lnTo>
                                <a:pt x="0" y="90011"/>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004997pt;margin-top:11.233329pt;width:4.350pt;height:7.1pt;mso-position-horizontal-relative:page;mso-position-vertical-relative:paragraph;z-index:-15571968;mso-wrap-distance-left:0;mso-wrap-distance-right:0" id="docshape884" coordorigin="1580,225" coordsize="87,142" path="m1638,229l1602,229,1604,227,1611,227,1616,225,1628,225,1638,229xm1587,253l1582,253,1582,239,1585,239,1585,237,1587,237,1587,234,1590,234,1592,232,1594,232,1597,229,1643,229,1650,237,1655,239,1656,241,1614,241,1609,244,1604,244,1602,246,1599,246,1597,249,1594,249,1592,251,1590,251,1587,253xm1602,352l1582,352,1582,350,1585,347,1611,318,1619,311,1623,306,1626,302,1631,297,1638,282,1638,278,1640,275,1640,258,1638,256,1638,253,1635,251,1635,249,1633,246,1631,246,1628,244,1623,244,1621,241,1656,241,1659,249,1659,253,1662,258,1662,265,1659,270,1659,280,1652,294,1647,302,1643,306,1633,321,1623,328,1602,352xm1667,366l1580,366,1580,352,1667,352,1667,366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45024">
                <wp:simplePos x="0" y="0"/>
                <wp:positionH relativeFrom="page">
                  <wp:posOffset>1336166</wp:posOffset>
                </wp:positionH>
                <wp:positionV relativeFrom="paragraph">
                  <wp:posOffset>144187</wp:posOffset>
                </wp:positionV>
                <wp:extent cx="59690" cy="90170"/>
                <wp:effectExtent l="0" t="0" r="0" b="0"/>
                <wp:wrapTopAndBottom/>
                <wp:docPr id="1232" name="Graphic 1232"/>
                <wp:cNvGraphicFramePr>
                  <a:graphicFrameLocks/>
                </wp:cNvGraphicFramePr>
                <a:graphic>
                  <a:graphicData uri="http://schemas.microsoft.com/office/word/2010/wordprocessingShape">
                    <wps:wsp>
                      <wps:cNvPr id="1232" name="Graphic 1232"/>
                      <wps:cNvSpPr/>
                      <wps:spPr>
                        <a:xfrm>
                          <a:off x="0" y="0"/>
                          <a:ext cx="59690" cy="90170"/>
                        </a:xfrm>
                        <a:custGeom>
                          <a:avLst/>
                          <a:gdLst/>
                          <a:ahLst/>
                          <a:cxnLst/>
                          <a:rect l="l" t="t" r="r" b="b"/>
                          <a:pathLst>
                            <a:path w="59690" h="90170">
                              <a:moveTo>
                                <a:pt x="30480" y="1524"/>
                              </a:moveTo>
                              <a:lnTo>
                                <a:pt x="3048" y="1524"/>
                              </a:lnTo>
                              <a:lnTo>
                                <a:pt x="4572" y="0"/>
                              </a:lnTo>
                              <a:lnTo>
                                <a:pt x="28956" y="0"/>
                              </a:lnTo>
                              <a:lnTo>
                                <a:pt x="30480" y="1524"/>
                              </a:lnTo>
                              <a:close/>
                            </a:path>
                            <a:path w="59690" h="90170">
                              <a:moveTo>
                                <a:pt x="12192" y="88487"/>
                              </a:moveTo>
                              <a:lnTo>
                                <a:pt x="0" y="88487"/>
                              </a:lnTo>
                              <a:lnTo>
                                <a:pt x="0" y="3048"/>
                              </a:lnTo>
                              <a:lnTo>
                                <a:pt x="1524" y="3048"/>
                              </a:lnTo>
                              <a:lnTo>
                                <a:pt x="1524" y="1524"/>
                              </a:lnTo>
                              <a:lnTo>
                                <a:pt x="36576" y="1524"/>
                              </a:lnTo>
                              <a:lnTo>
                                <a:pt x="39624" y="3048"/>
                              </a:lnTo>
                              <a:lnTo>
                                <a:pt x="42767" y="4572"/>
                              </a:lnTo>
                              <a:lnTo>
                                <a:pt x="45815" y="4572"/>
                              </a:lnTo>
                              <a:lnTo>
                                <a:pt x="47339" y="6096"/>
                              </a:lnTo>
                              <a:lnTo>
                                <a:pt x="48863" y="9144"/>
                              </a:lnTo>
                              <a:lnTo>
                                <a:pt x="50387" y="10668"/>
                              </a:lnTo>
                              <a:lnTo>
                                <a:pt x="12192" y="10668"/>
                              </a:lnTo>
                              <a:lnTo>
                                <a:pt x="12192" y="39719"/>
                              </a:lnTo>
                              <a:lnTo>
                                <a:pt x="48863" y="39719"/>
                              </a:lnTo>
                              <a:lnTo>
                                <a:pt x="45815" y="41243"/>
                              </a:lnTo>
                              <a:lnTo>
                                <a:pt x="42767" y="44291"/>
                              </a:lnTo>
                              <a:lnTo>
                                <a:pt x="39624" y="45815"/>
                              </a:lnTo>
                              <a:lnTo>
                                <a:pt x="36576" y="45815"/>
                              </a:lnTo>
                              <a:lnTo>
                                <a:pt x="38100" y="47339"/>
                              </a:lnTo>
                              <a:lnTo>
                                <a:pt x="39624" y="47339"/>
                              </a:lnTo>
                              <a:lnTo>
                                <a:pt x="41148" y="48863"/>
                              </a:lnTo>
                              <a:lnTo>
                                <a:pt x="42767" y="48863"/>
                              </a:lnTo>
                              <a:lnTo>
                                <a:pt x="44291" y="50387"/>
                              </a:lnTo>
                              <a:lnTo>
                                <a:pt x="12192" y="50387"/>
                              </a:lnTo>
                              <a:lnTo>
                                <a:pt x="12192" y="88487"/>
                              </a:lnTo>
                              <a:close/>
                            </a:path>
                            <a:path w="59690" h="90170">
                              <a:moveTo>
                                <a:pt x="48863" y="39719"/>
                              </a:moveTo>
                              <a:lnTo>
                                <a:pt x="32004" y="39719"/>
                              </a:lnTo>
                              <a:lnTo>
                                <a:pt x="33528" y="38195"/>
                              </a:lnTo>
                              <a:lnTo>
                                <a:pt x="36576" y="36671"/>
                              </a:lnTo>
                              <a:lnTo>
                                <a:pt x="38100" y="35147"/>
                              </a:lnTo>
                              <a:lnTo>
                                <a:pt x="39624" y="35147"/>
                              </a:lnTo>
                              <a:lnTo>
                                <a:pt x="39624" y="33623"/>
                              </a:lnTo>
                              <a:lnTo>
                                <a:pt x="41148" y="30480"/>
                              </a:lnTo>
                              <a:lnTo>
                                <a:pt x="41148" y="18288"/>
                              </a:lnTo>
                              <a:lnTo>
                                <a:pt x="39624" y="16764"/>
                              </a:lnTo>
                              <a:lnTo>
                                <a:pt x="38100" y="13716"/>
                              </a:lnTo>
                              <a:lnTo>
                                <a:pt x="32004" y="10668"/>
                              </a:lnTo>
                              <a:lnTo>
                                <a:pt x="50387" y="10668"/>
                              </a:lnTo>
                              <a:lnTo>
                                <a:pt x="51911" y="12192"/>
                              </a:lnTo>
                              <a:lnTo>
                                <a:pt x="53435" y="15240"/>
                              </a:lnTo>
                              <a:lnTo>
                                <a:pt x="53435" y="18288"/>
                              </a:lnTo>
                              <a:lnTo>
                                <a:pt x="54959" y="21336"/>
                              </a:lnTo>
                              <a:lnTo>
                                <a:pt x="54959" y="27432"/>
                              </a:lnTo>
                              <a:lnTo>
                                <a:pt x="53435" y="28956"/>
                              </a:lnTo>
                              <a:lnTo>
                                <a:pt x="53435" y="32099"/>
                              </a:lnTo>
                              <a:lnTo>
                                <a:pt x="51911" y="33623"/>
                              </a:lnTo>
                              <a:lnTo>
                                <a:pt x="51911" y="36671"/>
                              </a:lnTo>
                              <a:lnTo>
                                <a:pt x="48863" y="39719"/>
                              </a:lnTo>
                              <a:close/>
                            </a:path>
                            <a:path w="59690" h="90170">
                              <a:moveTo>
                                <a:pt x="59531" y="88487"/>
                              </a:moveTo>
                              <a:lnTo>
                                <a:pt x="47339" y="88487"/>
                              </a:lnTo>
                              <a:lnTo>
                                <a:pt x="47339" y="86963"/>
                              </a:lnTo>
                              <a:lnTo>
                                <a:pt x="38100" y="65627"/>
                              </a:lnTo>
                              <a:lnTo>
                                <a:pt x="38100" y="64103"/>
                              </a:lnTo>
                              <a:lnTo>
                                <a:pt x="36576" y="61055"/>
                              </a:lnTo>
                              <a:lnTo>
                                <a:pt x="35052" y="59531"/>
                              </a:lnTo>
                              <a:lnTo>
                                <a:pt x="35052" y="58007"/>
                              </a:lnTo>
                              <a:lnTo>
                                <a:pt x="33528" y="54959"/>
                              </a:lnTo>
                              <a:lnTo>
                                <a:pt x="32004" y="54959"/>
                              </a:lnTo>
                              <a:lnTo>
                                <a:pt x="27432" y="50387"/>
                              </a:lnTo>
                              <a:lnTo>
                                <a:pt x="44291" y="50387"/>
                              </a:lnTo>
                              <a:lnTo>
                                <a:pt x="44291" y="51911"/>
                              </a:lnTo>
                              <a:lnTo>
                                <a:pt x="47339" y="54959"/>
                              </a:lnTo>
                              <a:lnTo>
                                <a:pt x="47339" y="56483"/>
                              </a:lnTo>
                              <a:lnTo>
                                <a:pt x="48863" y="58007"/>
                              </a:lnTo>
                              <a:lnTo>
                                <a:pt x="48863" y="61055"/>
                              </a:lnTo>
                              <a:lnTo>
                                <a:pt x="50387" y="62579"/>
                              </a:lnTo>
                              <a:lnTo>
                                <a:pt x="58007" y="82391"/>
                              </a:lnTo>
                              <a:lnTo>
                                <a:pt x="59531" y="83915"/>
                              </a:lnTo>
                              <a:lnTo>
                                <a:pt x="59531" y="88487"/>
                              </a:lnTo>
                              <a:close/>
                            </a:path>
                            <a:path w="59690" h="90170">
                              <a:moveTo>
                                <a:pt x="10668" y="90011"/>
                              </a:moveTo>
                              <a:lnTo>
                                <a:pt x="3048" y="90011"/>
                              </a:lnTo>
                              <a:lnTo>
                                <a:pt x="1524" y="88487"/>
                              </a:lnTo>
                              <a:lnTo>
                                <a:pt x="10668" y="88487"/>
                              </a:lnTo>
                              <a:lnTo>
                                <a:pt x="10668" y="90011"/>
                              </a:lnTo>
                              <a:close/>
                            </a:path>
                            <a:path w="59690" h="90170">
                              <a:moveTo>
                                <a:pt x="58007" y="90011"/>
                              </a:moveTo>
                              <a:lnTo>
                                <a:pt x="50387" y="90011"/>
                              </a:lnTo>
                              <a:lnTo>
                                <a:pt x="48863" y="88487"/>
                              </a:lnTo>
                              <a:lnTo>
                                <a:pt x="58007" y="88487"/>
                              </a:lnTo>
                              <a:lnTo>
                                <a:pt x="58007" y="900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209999pt;margin-top:11.353329pt;width:4.7pt;height:7.1pt;mso-position-horizontal-relative:page;mso-position-vertical-relative:paragraph;z-index:-15571456;mso-wrap-distance-left:0;mso-wrap-distance-right:0" id="docshape885" coordorigin="2104,227" coordsize="94,142" path="m2152,229l2109,229,2111,227,2150,227,2152,229xm2123,366l2104,366,2104,232,2107,232,2107,229,2162,229,2167,232,2172,234,2176,234,2179,237,2181,241,2184,244,2123,244,2123,290,2181,290,2176,292,2172,297,2167,299,2162,299,2164,302,2167,302,2169,304,2172,304,2174,306,2123,306,2123,366xm2181,290l2155,290,2157,287,2162,285,2164,282,2167,282,2167,280,2169,275,2169,256,2167,253,2164,249,2155,244,2184,244,2186,246,2188,251,2188,256,2191,261,2191,270,2188,273,2188,278,2186,280,2186,285,2181,290xm2198,366l2179,366,2179,364,2164,330,2164,328,2162,323,2159,321,2159,318,2157,314,2155,314,2147,306,2174,306,2174,309,2179,314,2179,316,2181,318,2181,323,2184,326,2196,357,2198,359,2198,366xm2121,369l2109,369,2107,366,2121,366,2121,369xm2196,369l2184,369,2181,366,2196,366,2196,369xe" filled="true" fillcolor="#000000" stroked="false">
                <v:path arrowok="t"/>
                <v:fill type="solid"/>
                <w10:wrap type="topAndBottom"/>
              </v:shape>
            </w:pict>
          </mc:Fallback>
        </mc:AlternateContent>
      </w:r>
    </w:p>
    <w:p>
      <w:pPr>
        <w:spacing w:after="0"/>
        <w:rPr>
          <w:rFonts w:ascii="Arial"/>
          <w:sz w:val="17"/>
        </w:rPr>
        <w:sectPr>
          <w:headerReference w:type="default" r:id="rId299"/>
          <w:footerReference w:type="default" r:id="rId300"/>
          <w:pgSz w:w="11910" w:h="16840"/>
          <w:pgMar w:header="658" w:footer="1385" w:top="166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12"/>
          <w:w w:val="105"/>
          <w:sz w:val="19"/>
        </w:rPr>
        <w:t> </w:t>
      </w:r>
      <w:r>
        <w:rPr>
          <w:rFonts w:ascii="Arial"/>
          <w:color w:val="030303"/>
          <w:w w:val="105"/>
          <w:sz w:val="19"/>
        </w:rPr>
        <w:t>8</w:t>
      </w:r>
      <w:r>
        <w:rPr>
          <w:rFonts w:ascii="Arial"/>
          <w:color w:val="030303"/>
          <w:spacing w:val="-11"/>
          <w:w w:val="105"/>
          <w:sz w:val="19"/>
        </w:rPr>
        <w:t> </w:t>
      </w:r>
      <w:r>
        <w:rPr>
          <w:rFonts w:ascii="Arial"/>
          <w:color w:val="030303"/>
          <w:w w:val="105"/>
          <w:sz w:val="19"/>
        </w:rPr>
        <w:t>December</w:t>
      </w:r>
      <w:r>
        <w:rPr>
          <w:rFonts w:ascii="Arial"/>
          <w:color w:val="030303"/>
          <w:spacing w:val="8"/>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4"/>
          <w:w w:val="105"/>
          <w:sz w:val="19"/>
        </w:rPr>
        <w:t> </w:t>
      </w:r>
      <w:r>
        <w:rPr>
          <w:rFonts w:ascii="Arial"/>
          <w:color w:val="030303"/>
          <w:w w:val="105"/>
          <w:sz w:val="19"/>
        </w:rPr>
        <w:t>7:30-2.00</w:t>
      </w:r>
      <w:r>
        <w:rPr>
          <w:rFonts w:ascii="Arial"/>
          <w:color w:val="030303"/>
          <w:spacing w:val="-11"/>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7"/>
          <w:sz w:val="19"/>
        </w:rPr>
        <w:t> </w:t>
      </w:r>
      <w:r>
        <w:rPr>
          <w:rFonts w:ascii="Arial"/>
          <w:color w:val="030303"/>
          <w:sz w:val="19"/>
        </w:rPr>
        <w:t>MS</w:t>
      </w:r>
      <w:r>
        <w:rPr>
          <w:rFonts w:ascii="Arial"/>
          <w:color w:val="030303"/>
          <w:spacing w:val="-1"/>
          <w:sz w:val="19"/>
        </w:rPr>
        <w:t> </w:t>
      </w:r>
      <w:r>
        <w:rPr>
          <w:rFonts w:ascii="Arial"/>
          <w:color w:val="030303"/>
          <w:spacing w:val="-2"/>
          <w:sz w:val="19"/>
        </w:rPr>
        <w:t>Teams</w:t>
      </w:r>
    </w:p>
    <w:p>
      <w:pPr>
        <w:spacing w:line="300" w:lineRule="auto" w:before="45"/>
        <w:ind w:left="845" w:right="548"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3"/>
          <w:w w:val="105"/>
          <w:sz w:val="19"/>
        </w:rPr>
        <w:t> </w:t>
      </w:r>
      <w:r>
        <w:rPr>
          <w:rFonts w:ascii="Arial"/>
          <w:color w:val="030303"/>
          <w:w w:val="105"/>
          <w:sz w:val="19"/>
        </w:rPr>
        <w:t>Malindu</w:t>
      </w:r>
      <w:r>
        <w:rPr>
          <w:rFonts w:ascii="Arial"/>
          <w:color w:val="030303"/>
          <w:spacing w:val="-12"/>
          <w:w w:val="105"/>
          <w:sz w:val="19"/>
        </w:rPr>
        <w:t> </w:t>
      </w:r>
      <w:r>
        <w:rPr>
          <w:rFonts w:ascii="Arial"/>
          <w:color w:val="030303"/>
          <w:w w:val="105"/>
          <w:sz w:val="19"/>
        </w:rPr>
        <w:t>Mahara,</w:t>
      </w:r>
      <w:r>
        <w:rPr>
          <w:rFonts w:ascii="Arial"/>
          <w:color w:val="030303"/>
          <w:spacing w:val="-14"/>
          <w:w w:val="105"/>
          <w:sz w:val="19"/>
        </w:rPr>
        <w:t> </w:t>
      </w:r>
      <w:r>
        <w:rPr>
          <w:rFonts w:ascii="Arial"/>
          <w:color w:val="030303"/>
          <w:w w:val="105"/>
          <w:sz w:val="19"/>
        </w:rPr>
        <w:t>Hashan</w:t>
      </w:r>
      <w:r>
        <w:rPr>
          <w:rFonts w:ascii="Arial"/>
          <w:color w:val="030303"/>
          <w:spacing w:val="-13"/>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4"/>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49"/>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 1: Completed the Project Proposal. Status: Open</w:t>
      </w:r>
    </w:p>
    <w:p>
      <w:pPr>
        <w:pStyle w:val="BodyText"/>
        <w:spacing w:before="51"/>
        <w:rPr>
          <w:rFonts w:ascii="Arial"/>
          <w:sz w:val="19"/>
        </w:rPr>
      </w:pPr>
    </w:p>
    <w:p>
      <w:pPr>
        <w:pStyle w:val="ListParagraph"/>
        <w:numPr>
          <w:ilvl w:val="0"/>
          <w:numId w:val="49"/>
        </w:numPr>
        <w:tabs>
          <w:tab w:pos="1060" w:val="left" w:leader="none"/>
        </w:tabs>
        <w:spacing w:line="240" w:lineRule="auto" w:before="0"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49"/>
        </w:numPr>
        <w:tabs>
          <w:tab w:pos="1062" w:val="left" w:leader="none"/>
        </w:tabs>
        <w:spacing w:line="240" w:lineRule="auto" w:before="1"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0"/>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3"/>
        <w:rPr>
          <w:rFonts w:ascii="Arial"/>
          <w:sz w:val="20"/>
        </w:rPr>
      </w:pPr>
    </w:p>
    <w:tbl>
      <w:tblPr>
        <w:tblW w:w="0" w:type="auto"/>
        <w:jc w:val="left"/>
        <w:tblInd w:w="1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34"/>
        <w:gridCol w:w="3281"/>
        <w:gridCol w:w="1556"/>
        <w:gridCol w:w="860"/>
        <w:gridCol w:w="264"/>
        <w:gridCol w:w="1119"/>
        <w:gridCol w:w="157"/>
        <w:gridCol w:w="1271"/>
      </w:tblGrid>
      <w:tr>
        <w:trPr>
          <w:trHeight w:val="417" w:hRule="atLeast"/>
        </w:trPr>
        <w:tc>
          <w:tcPr>
            <w:tcW w:w="534" w:type="dxa"/>
            <w:tcBorders>
              <w:top w:val="nil"/>
              <w:left w:val="nil"/>
              <w:right w:val="nil"/>
            </w:tcBorders>
          </w:tcPr>
          <w:p>
            <w:pPr>
              <w:pStyle w:val="TableParagraph"/>
              <w:rPr>
                <w:sz w:val="18"/>
              </w:rPr>
            </w:pPr>
          </w:p>
        </w:tc>
        <w:tc>
          <w:tcPr>
            <w:tcW w:w="4837" w:type="dxa"/>
            <w:gridSpan w:val="2"/>
            <w:tcBorders>
              <w:top w:val="single" w:sz="18" w:space="0" w:color="000000"/>
              <w:left w:val="nil"/>
              <w:right w:val="nil"/>
            </w:tcBorders>
            <w:shd w:val="clear" w:color="auto" w:fill="FF0000"/>
          </w:tcPr>
          <w:p>
            <w:pPr>
              <w:pStyle w:val="TableParagraph"/>
              <w:spacing w:before="80"/>
              <w:ind w:left="151"/>
              <w:rPr>
                <w:rFonts w:ascii="Arial"/>
                <w:sz w:val="19"/>
              </w:rPr>
            </w:pPr>
            <w:r>
              <w:rPr/>
              <mc:AlternateContent>
                <mc:Choice Requires="wps">
                  <w:drawing>
                    <wp:anchor distT="0" distB="0" distL="0" distR="0" allowOverlap="1" layoutInCell="1" locked="0" behindDoc="1" simplePos="0" relativeHeight="481707520">
                      <wp:simplePos x="0" y="0"/>
                      <wp:positionH relativeFrom="column">
                        <wp:posOffset>-358305</wp:posOffset>
                      </wp:positionH>
                      <wp:positionV relativeFrom="paragraph">
                        <wp:posOffset>-28275</wp:posOffset>
                      </wp:positionV>
                      <wp:extent cx="1038225" cy="793750"/>
                      <wp:effectExtent l="0" t="0" r="0" b="0"/>
                      <wp:wrapNone/>
                      <wp:docPr id="1237" name="Group 1237"/>
                      <wp:cNvGraphicFramePr>
                        <a:graphicFrameLocks/>
                      </wp:cNvGraphicFramePr>
                      <a:graphic>
                        <a:graphicData uri="http://schemas.microsoft.com/office/word/2010/wordprocessingGroup">
                          <wpg:wgp>
                            <wpg:cNvPr id="1237" name="Group 1237"/>
                            <wpg:cNvGrpSpPr/>
                            <wpg:grpSpPr>
                              <a:xfrm>
                                <a:off x="0" y="0"/>
                                <a:ext cx="1038225" cy="793750"/>
                                <a:chExt cx="1038225" cy="793750"/>
                              </a:xfrm>
                            </wpg:grpSpPr>
                            <pic:pic>
                              <pic:nvPicPr>
                                <pic:cNvPr id="1238" name="Image 1238"/>
                                <pic:cNvPicPr/>
                              </pic:nvPicPr>
                              <pic:blipFill>
                                <a:blip r:embed="rId303" cstate="print"/>
                                <a:stretch>
                                  <a:fillRect/>
                                </a:stretch>
                              </pic:blipFill>
                              <pic:spPr>
                                <a:xfrm>
                                  <a:off x="0" y="0"/>
                                  <a:ext cx="1036599" cy="792479"/>
                                </a:xfrm>
                                <a:prstGeom prst="rect">
                                  <a:avLst/>
                                </a:prstGeom>
                              </pic:spPr>
                            </pic:pic>
                          </wpg:wgp>
                        </a:graphicData>
                      </a:graphic>
                    </wp:anchor>
                  </w:drawing>
                </mc:Choice>
                <mc:Fallback>
                  <w:pict>
                    <v:group style="position:absolute;margin-left:-28.21303pt;margin-top:-2.226403pt;width:81.75pt;height:62.5pt;mso-position-horizontal-relative:column;mso-position-vertical-relative:paragraph;z-index:-21608960" id="docshapegroup889" coordorigin="-564,-45" coordsize="1635,1250">
                      <v:shape style="position:absolute;left:-565;top:-45;width:1633;height:1248" type="#_x0000_t75" id="docshape890" stroked="false">
                        <v:imagedata r:id="rId303" o:title=""/>
                      </v:shape>
                      <w10:wrap type="none"/>
                    </v:group>
                  </w:pict>
                </mc:Fallback>
              </mc:AlternateContent>
            </w:r>
            <w:r>
              <w:rPr>
                <w:rFonts w:ascii="Arial"/>
                <w:color w:val="030303"/>
                <w:spacing w:val="-2"/>
                <w:w w:val="110"/>
                <w:sz w:val="19"/>
              </w:rPr>
              <w:t>ction</w:t>
            </w:r>
          </w:p>
        </w:tc>
        <w:tc>
          <w:tcPr>
            <w:tcW w:w="860" w:type="dxa"/>
            <w:tcBorders>
              <w:top w:val="single" w:sz="18" w:space="0" w:color="000000"/>
              <w:left w:val="nil"/>
              <w:right w:val="nil"/>
            </w:tcBorders>
            <w:shd w:val="clear" w:color="auto" w:fill="FF0000"/>
          </w:tcPr>
          <w:p>
            <w:pPr>
              <w:pStyle w:val="TableParagraph"/>
              <w:spacing w:before="104"/>
              <w:ind w:left="-4"/>
              <w:rPr>
                <w:rFonts w:ascii="Arial"/>
                <w:sz w:val="19"/>
              </w:rPr>
            </w:pPr>
            <w:r>
              <w:rPr>
                <w:rFonts w:ascii="Arial"/>
                <w:color w:val="030303"/>
                <w:spacing w:val="-4"/>
                <w:w w:val="115"/>
                <w:sz w:val="19"/>
              </w:rPr>
              <w:t>[who</w:t>
            </w:r>
          </w:p>
        </w:tc>
        <w:tc>
          <w:tcPr>
            <w:tcW w:w="1540" w:type="dxa"/>
            <w:gridSpan w:val="3"/>
            <w:tcBorders>
              <w:top w:val="single" w:sz="18" w:space="0" w:color="000000"/>
              <w:left w:val="nil"/>
              <w:right w:val="single" w:sz="6" w:space="0" w:color="FFFFFF"/>
            </w:tcBorders>
            <w:shd w:val="clear" w:color="auto" w:fill="FF0000"/>
          </w:tcPr>
          <w:p>
            <w:pPr>
              <w:pStyle w:val="TableParagraph"/>
              <w:spacing w:before="89"/>
              <w:ind w:left="275"/>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c>
        <w:tc>
          <w:tcPr>
            <w:tcW w:w="1271" w:type="dxa"/>
            <w:tcBorders>
              <w:top w:val="single" w:sz="18" w:space="0" w:color="000000"/>
              <w:left w:val="single" w:sz="6" w:space="0" w:color="FFFFFF"/>
              <w:right w:val="nil"/>
            </w:tcBorders>
            <w:shd w:val="clear" w:color="auto" w:fill="FF0000"/>
          </w:tcPr>
          <w:p>
            <w:pPr>
              <w:pStyle w:val="TableParagraph"/>
              <w:spacing w:before="94"/>
              <w:ind w:left="6"/>
              <w:rPr>
                <w:rFonts w:ascii="Arial"/>
                <w:sz w:val="19"/>
              </w:rPr>
            </w:pPr>
            <w:r>
              <w:rPr>
                <w:rFonts w:ascii="Arial"/>
                <w:color w:val="030303"/>
                <w:spacing w:val="-2"/>
                <w:w w:val="105"/>
                <w:sz w:val="19"/>
              </w:rPr>
              <w:t>[status</w:t>
            </w:r>
          </w:p>
        </w:tc>
      </w:tr>
      <w:tr>
        <w:trPr>
          <w:trHeight w:val="467" w:hRule="atLeast"/>
        </w:trPr>
        <w:tc>
          <w:tcPr>
            <w:tcW w:w="5371" w:type="dxa"/>
            <w:gridSpan w:val="3"/>
            <w:tcBorders>
              <w:left w:val="nil"/>
            </w:tcBorders>
          </w:tcPr>
          <w:p>
            <w:pPr>
              <w:pStyle w:val="TableParagraph"/>
              <w:rPr>
                <w:sz w:val="18"/>
              </w:rPr>
            </w:pPr>
          </w:p>
        </w:tc>
        <w:tc>
          <w:tcPr>
            <w:tcW w:w="1124" w:type="dxa"/>
            <w:gridSpan w:val="2"/>
            <w:tcBorders>
              <w:right w:val="single" w:sz="4" w:space="0" w:color="000000"/>
            </w:tcBorders>
          </w:tcPr>
          <w:p>
            <w:pPr>
              <w:pStyle w:val="TableParagraph"/>
              <w:spacing w:before="108"/>
              <w:ind w:left="20"/>
              <w:rPr>
                <w:rFonts w:ascii="Arial"/>
                <w:sz w:val="19"/>
              </w:rPr>
            </w:pPr>
            <w:r>
              <w:rPr>
                <w:rFonts w:ascii="Arial"/>
                <w:color w:val="030303"/>
                <w:spacing w:val="-2"/>
                <w:w w:val="105"/>
                <w:sz w:val="19"/>
              </w:rPr>
              <w:t>Navindra</w:t>
            </w:r>
          </w:p>
        </w:tc>
        <w:tc>
          <w:tcPr>
            <w:tcW w:w="1119" w:type="dxa"/>
            <w:tcBorders>
              <w:left w:val="single" w:sz="4" w:space="0" w:color="000000"/>
              <w:right w:val="nil"/>
            </w:tcBorders>
          </w:tcPr>
          <w:p>
            <w:pPr>
              <w:pStyle w:val="TableParagraph"/>
              <w:spacing w:before="108"/>
              <w:ind w:left="33"/>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27"/>
              <w:ind w:left="167"/>
              <w:rPr>
                <w:rFonts w:ascii="Arial"/>
                <w:sz w:val="19"/>
              </w:rPr>
            </w:pPr>
            <w:r>
              <w:rPr>
                <w:rFonts w:ascii="Arial"/>
                <w:color w:val="030303"/>
                <w:spacing w:val="-2"/>
                <w:w w:val="105"/>
                <w:sz w:val="19"/>
              </w:rPr>
              <w:t>!closed</w:t>
            </w:r>
          </w:p>
        </w:tc>
      </w:tr>
      <w:tr>
        <w:trPr>
          <w:trHeight w:val="465" w:hRule="atLeast"/>
        </w:trPr>
        <w:tc>
          <w:tcPr>
            <w:tcW w:w="5371" w:type="dxa"/>
            <w:gridSpan w:val="3"/>
            <w:tcBorders>
              <w:left w:val="single" w:sz="12" w:space="0" w:color="000000"/>
            </w:tcBorders>
          </w:tcPr>
          <w:p>
            <w:pPr>
              <w:pStyle w:val="TableParagraph"/>
              <w:spacing w:before="111"/>
              <w:ind w:left="672"/>
              <w:rPr>
                <w:rFonts w:ascii="Arial"/>
                <w:sz w:val="19"/>
              </w:rPr>
            </w:pPr>
            <w:r>
              <w:rPr>
                <w:rFonts w:ascii="Arial"/>
                <w:color w:val="030303"/>
                <w:spacing w:val="-2"/>
                <w:w w:val="105"/>
                <w:sz w:val="19"/>
              </w:rPr>
              <w:t>ssumptions</w:t>
            </w:r>
          </w:p>
        </w:tc>
        <w:tc>
          <w:tcPr>
            <w:tcW w:w="1124" w:type="dxa"/>
            <w:gridSpan w:val="2"/>
            <w:tcBorders>
              <w:right w:val="single" w:sz="4" w:space="0" w:color="000000"/>
            </w:tcBorders>
          </w:tcPr>
          <w:p>
            <w:pPr>
              <w:pStyle w:val="TableParagraph"/>
              <w:spacing w:before="111"/>
              <w:ind w:left="20"/>
              <w:rPr>
                <w:rFonts w:ascii="Arial"/>
                <w:sz w:val="19"/>
              </w:rPr>
            </w:pPr>
            <w:r>
              <w:rPr>
                <w:rFonts w:ascii="Arial"/>
                <w:color w:val="030303"/>
                <w:spacing w:val="-2"/>
                <w:w w:val="110"/>
                <w:sz w:val="19"/>
              </w:rPr>
              <w:t>Malindu</w:t>
            </w:r>
          </w:p>
        </w:tc>
        <w:tc>
          <w:tcPr>
            <w:tcW w:w="1119" w:type="dxa"/>
            <w:tcBorders>
              <w:left w:val="single" w:sz="4" w:space="0" w:color="000000"/>
              <w:right w:val="nil"/>
            </w:tcBorders>
          </w:tcPr>
          <w:p>
            <w:pPr>
              <w:pStyle w:val="TableParagraph"/>
              <w:spacing w:before="10"/>
              <w:ind w:left="33"/>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44"/>
              <w:ind w:left="167"/>
              <w:rPr>
                <w:rFonts w:ascii="Arial"/>
                <w:sz w:val="19"/>
              </w:rPr>
            </w:pPr>
            <w:r>
              <w:rPr>
                <w:rFonts w:ascii="Arial"/>
                <w:color w:val="030303"/>
                <w:spacing w:val="-2"/>
                <w:sz w:val="19"/>
              </w:rPr>
              <w:t>!Closed</w:t>
            </w:r>
          </w:p>
        </w:tc>
      </w:tr>
      <w:tr>
        <w:trPr>
          <w:trHeight w:val="467" w:hRule="atLeast"/>
        </w:trPr>
        <w:tc>
          <w:tcPr>
            <w:tcW w:w="534" w:type="dxa"/>
            <w:tcBorders>
              <w:left w:val="single" w:sz="12" w:space="0" w:color="000000"/>
              <w:right w:val="nil"/>
            </w:tcBorders>
          </w:tcPr>
          <w:p>
            <w:pPr>
              <w:pStyle w:val="TableParagraph"/>
              <w:spacing w:before="121"/>
              <w:ind w:left="26"/>
              <w:rPr>
                <w:rFonts w:ascii="Arial"/>
                <w:sz w:val="18"/>
              </w:rPr>
            </w:pPr>
            <w:r>
              <w:rPr>
                <w:rFonts w:ascii="Arial"/>
                <w:color w:val="030303"/>
                <w:spacing w:val="-10"/>
                <w:w w:val="105"/>
                <w:sz w:val="18"/>
              </w:rPr>
              <w:t>3</w:t>
            </w:r>
          </w:p>
        </w:tc>
        <w:tc>
          <w:tcPr>
            <w:tcW w:w="3281" w:type="dxa"/>
            <w:tcBorders>
              <w:left w:val="nil"/>
              <w:right w:val="nil"/>
            </w:tcBorders>
          </w:tcPr>
          <w:p>
            <w:pPr>
              <w:pStyle w:val="TableParagraph"/>
              <w:spacing w:before="112"/>
              <w:ind w:left="24"/>
              <w:rPr>
                <w:rFonts w:ascii="Arial"/>
                <w:sz w:val="19"/>
              </w:rPr>
            </w:pPr>
            <w:r>
              <w:rPr>
                <w:rFonts w:ascii="Arial"/>
                <w:color w:val="030303"/>
                <w:w w:val="110"/>
                <w:sz w:val="19"/>
              </w:rPr>
              <w:t>Gantt</w:t>
            </w:r>
            <w:r>
              <w:rPr>
                <w:rFonts w:ascii="Arial"/>
                <w:color w:val="030303"/>
                <w:spacing w:val="-14"/>
                <w:w w:val="110"/>
                <w:sz w:val="19"/>
              </w:rPr>
              <w:t> </w:t>
            </w:r>
            <w:r>
              <w:rPr>
                <w:rFonts w:ascii="Arial"/>
                <w:color w:val="030303"/>
                <w:spacing w:val="-2"/>
                <w:w w:val="110"/>
                <w:sz w:val="19"/>
              </w:rPr>
              <w:t>chart</w:t>
            </w:r>
          </w:p>
        </w:tc>
        <w:tc>
          <w:tcPr>
            <w:tcW w:w="1556" w:type="dxa"/>
            <w:tcBorders>
              <w:left w:val="nil"/>
            </w:tcBorders>
          </w:tcPr>
          <w:p>
            <w:pPr>
              <w:pStyle w:val="TableParagraph"/>
              <w:rPr>
                <w:sz w:val="18"/>
              </w:rPr>
            </w:pPr>
          </w:p>
        </w:tc>
        <w:tc>
          <w:tcPr>
            <w:tcW w:w="1124" w:type="dxa"/>
            <w:gridSpan w:val="2"/>
            <w:tcBorders>
              <w:right w:val="single" w:sz="4" w:space="0" w:color="000000"/>
            </w:tcBorders>
          </w:tcPr>
          <w:p>
            <w:pPr>
              <w:pStyle w:val="TableParagraph"/>
              <w:spacing w:before="112"/>
              <w:ind w:left="19"/>
              <w:rPr>
                <w:rFonts w:ascii="Arial"/>
                <w:sz w:val="19"/>
              </w:rPr>
            </w:pPr>
            <w:r>
              <w:rPr>
                <w:rFonts w:ascii="Arial"/>
                <w:color w:val="030303"/>
                <w:spacing w:val="-2"/>
                <w:sz w:val="19"/>
              </w:rPr>
              <w:t>Hashan</w:t>
            </w:r>
          </w:p>
        </w:tc>
        <w:tc>
          <w:tcPr>
            <w:tcW w:w="1119" w:type="dxa"/>
            <w:tcBorders>
              <w:left w:val="single" w:sz="4" w:space="0" w:color="000000"/>
              <w:right w:val="nil"/>
            </w:tcBorders>
          </w:tcPr>
          <w:p>
            <w:pPr>
              <w:pStyle w:val="TableParagraph"/>
              <w:spacing w:before="16"/>
              <w:ind w:left="33"/>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49"/>
              <w:ind w:left="167"/>
              <w:rPr>
                <w:rFonts w:ascii="Arial"/>
                <w:sz w:val="19"/>
              </w:rPr>
            </w:pPr>
            <w:r>
              <w:rPr>
                <w:rFonts w:ascii="Arial"/>
                <w:color w:val="030303"/>
                <w:spacing w:val="-2"/>
                <w:sz w:val="19"/>
              </w:rPr>
              <w:t>!Closed</w:t>
            </w:r>
          </w:p>
        </w:tc>
      </w:tr>
      <w:tr>
        <w:trPr>
          <w:trHeight w:val="467" w:hRule="atLeast"/>
        </w:trPr>
        <w:tc>
          <w:tcPr>
            <w:tcW w:w="534" w:type="dxa"/>
            <w:tcBorders>
              <w:left w:val="nil"/>
              <w:right w:val="nil"/>
            </w:tcBorders>
          </w:tcPr>
          <w:p>
            <w:pPr>
              <w:pStyle w:val="TableParagraph"/>
              <w:rPr>
                <w:sz w:val="18"/>
              </w:rPr>
            </w:pPr>
          </w:p>
        </w:tc>
        <w:tc>
          <w:tcPr>
            <w:tcW w:w="3281" w:type="dxa"/>
            <w:tcBorders>
              <w:left w:val="nil"/>
              <w:right w:val="nil"/>
            </w:tcBorders>
          </w:tcPr>
          <w:p>
            <w:pPr>
              <w:pStyle w:val="TableParagraph"/>
              <w:spacing w:before="119"/>
              <w:ind w:left="74"/>
              <w:rPr>
                <w:rFonts w:ascii="Arial"/>
                <w:sz w:val="19"/>
              </w:rPr>
            </w:pPr>
            <w:r>
              <w:rPr>
                <w:rFonts w:ascii="Arial"/>
                <w:color w:val="030303"/>
                <w:w w:val="110"/>
                <w:sz w:val="19"/>
              </w:rPr>
              <w:t>ools</w:t>
            </w:r>
            <w:r>
              <w:rPr>
                <w:rFonts w:ascii="Arial"/>
                <w:color w:val="030303"/>
                <w:spacing w:val="10"/>
                <w:w w:val="110"/>
                <w:sz w:val="19"/>
              </w:rPr>
              <w:t> </w:t>
            </w:r>
            <w:r>
              <w:rPr>
                <w:rFonts w:ascii="Arial"/>
                <w:color w:val="030303"/>
                <w:w w:val="110"/>
                <w:sz w:val="19"/>
              </w:rPr>
              <w:t>and</w:t>
            </w:r>
            <w:r>
              <w:rPr>
                <w:rFonts w:ascii="Arial"/>
                <w:color w:val="030303"/>
                <w:spacing w:val="2"/>
                <w:w w:val="110"/>
                <w:sz w:val="19"/>
              </w:rPr>
              <w:t> </w:t>
            </w:r>
            <w:r>
              <w:rPr>
                <w:rFonts w:ascii="Arial"/>
                <w:color w:val="030303"/>
                <w:spacing w:val="-2"/>
                <w:w w:val="110"/>
                <w:sz w:val="19"/>
              </w:rPr>
              <w:t>Technicals</w:t>
            </w:r>
          </w:p>
        </w:tc>
        <w:tc>
          <w:tcPr>
            <w:tcW w:w="2680" w:type="dxa"/>
            <w:gridSpan w:val="3"/>
            <w:tcBorders>
              <w:left w:val="nil"/>
              <w:right w:val="single" w:sz="4" w:space="0" w:color="000000"/>
            </w:tcBorders>
          </w:tcPr>
          <w:p>
            <w:pPr>
              <w:pStyle w:val="TableParagraph"/>
              <w:spacing w:before="115"/>
              <w:ind w:left="1456"/>
              <w:rPr>
                <w:rFonts w:ascii="Arial"/>
                <w:sz w:val="19"/>
              </w:rPr>
            </w:pPr>
            <w:r>
              <w:rPr>
                <w:rFonts w:ascii="Arial"/>
                <w:color w:val="030303"/>
                <w:spacing w:val="-2"/>
                <w:w w:val="170"/>
                <w:sz w:val="19"/>
              </w:rPr>
              <w:t>drian</w:t>
            </w:r>
          </w:p>
        </w:tc>
        <w:tc>
          <w:tcPr>
            <w:tcW w:w="1119" w:type="dxa"/>
            <w:tcBorders>
              <w:left w:val="single" w:sz="4" w:space="0" w:color="000000"/>
              <w:right w:val="nil"/>
            </w:tcBorders>
          </w:tcPr>
          <w:p>
            <w:pPr>
              <w:pStyle w:val="TableParagraph"/>
              <w:spacing w:before="14"/>
              <w:ind w:left="33"/>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47"/>
              <w:ind w:left="167"/>
              <w:rPr>
                <w:rFonts w:ascii="Arial"/>
                <w:sz w:val="19"/>
              </w:rPr>
            </w:pPr>
            <w:r>
              <w:rPr>
                <w:rFonts w:ascii="Arial"/>
                <w:color w:val="030303"/>
                <w:spacing w:val="-2"/>
                <w:sz w:val="19"/>
              </w:rPr>
              <w:t>!Closed</w:t>
            </w:r>
          </w:p>
        </w:tc>
      </w:tr>
      <w:tr>
        <w:trPr>
          <w:trHeight w:val="467" w:hRule="atLeast"/>
        </w:trPr>
        <w:tc>
          <w:tcPr>
            <w:tcW w:w="534" w:type="dxa"/>
            <w:tcBorders>
              <w:left w:val="single" w:sz="12" w:space="0" w:color="000000"/>
            </w:tcBorders>
          </w:tcPr>
          <w:p>
            <w:pPr>
              <w:pStyle w:val="TableParagraph"/>
              <w:spacing w:before="8"/>
              <w:rPr>
                <w:rFonts w:ascii="Arial"/>
                <w:sz w:val="14"/>
              </w:rPr>
            </w:pPr>
          </w:p>
          <w:p>
            <w:pPr>
              <w:pStyle w:val="TableParagraph"/>
              <w:spacing w:line="141" w:lineRule="exact"/>
              <w:ind w:left="30"/>
              <w:rPr>
                <w:rFonts w:ascii="Arial"/>
                <w:sz w:val="14"/>
              </w:rPr>
            </w:pPr>
            <w:r>
              <w:rPr>
                <w:rFonts w:ascii="Arial"/>
                <w:position w:val="-2"/>
                <w:sz w:val="14"/>
              </w:rPr>
              <mc:AlternateContent>
                <mc:Choice Requires="wps">
                  <w:drawing>
                    <wp:inline distT="0" distB="0" distL="0" distR="0">
                      <wp:extent cx="56515" cy="90170"/>
                      <wp:effectExtent l="0" t="0" r="0" b="0"/>
                      <wp:docPr id="1239" name="Group 1239"/>
                      <wp:cNvGraphicFramePr>
                        <a:graphicFrameLocks/>
                      </wp:cNvGraphicFramePr>
                      <a:graphic>
                        <a:graphicData uri="http://schemas.microsoft.com/office/word/2010/wordprocessingGroup">
                          <wpg:wgp>
                            <wpg:cNvPr id="1239" name="Group 1239"/>
                            <wpg:cNvGrpSpPr/>
                            <wpg:grpSpPr>
                              <a:xfrm>
                                <a:off x="0" y="0"/>
                                <a:ext cx="56515" cy="90170"/>
                                <a:chExt cx="56515" cy="90170"/>
                              </a:xfrm>
                            </wpg:grpSpPr>
                            <wps:wsp>
                              <wps:cNvPr id="1240" name="Graphic 1240"/>
                              <wps:cNvSpPr/>
                              <wps:spPr>
                                <a:xfrm>
                                  <a:off x="0" y="0"/>
                                  <a:ext cx="56515" cy="90170"/>
                                </a:xfrm>
                                <a:custGeom>
                                  <a:avLst/>
                                  <a:gdLst/>
                                  <a:ahLst/>
                                  <a:cxnLst/>
                                  <a:rect l="l" t="t" r="r" b="b"/>
                                  <a:pathLst>
                                    <a:path w="56515" h="90170">
                                      <a:moveTo>
                                        <a:pt x="48863" y="80867"/>
                                      </a:moveTo>
                                      <a:lnTo>
                                        <a:pt x="29051" y="80867"/>
                                      </a:lnTo>
                                      <a:lnTo>
                                        <a:pt x="32099" y="79343"/>
                                      </a:lnTo>
                                      <a:lnTo>
                                        <a:pt x="33623" y="79343"/>
                                      </a:lnTo>
                                      <a:lnTo>
                                        <a:pt x="36671" y="77819"/>
                                      </a:lnTo>
                                      <a:lnTo>
                                        <a:pt x="41243" y="73247"/>
                                      </a:lnTo>
                                      <a:lnTo>
                                        <a:pt x="42767" y="70199"/>
                                      </a:lnTo>
                                      <a:lnTo>
                                        <a:pt x="42767" y="67151"/>
                                      </a:lnTo>
                                      <a:lnTo>
                                        <a:pt x="44291" y="65627"/>
                                      </a:lnTo>
                                      <a:lnTo>
                                        <a:pt x="44291" y="56483"/>
                                      </a:lnTo>
                                      <a:lnTo>
                                        <a:pt x="42767" y="53435"/>
                                      </a:lnTo>
                                      <a:lnTo>
                                        <a:pt x="35147" y="45815"/>
                                      </a:lnTo>
                                      <a:lnTo>
                                        <a:pt x="32099" y="45815"/>
                                      </a:lnTo>
                                      <a:lnTo>
                                        <a:pt x="29051" y="44291"/>
                                      </a:lnTo>
                                      <a:lnTo>
                                        <a:pt x="4572" y="44291"/>
                                      </a:lnTo>
                                      <a:lnTo>
                                        <a:pt x="4572" y="3143"/>
                                      </a:lnTo>
                                      <a:lnTo>
                                        <a:pt x="6096" y="1619"/>
                                      </a:lnTo>
                                      <a:lnTo>
                                        <a:pt x="6096" y="0"/>
                                      </a:lnTo>
                                      <a:lnTo>
                                        <a:pt x="48863" y="0"/>
                                      </a:lnTo>
                                      <a:lnTo>
                                        <a:pt x="50387" y="1619"/>
                                      </a:lnTo>
                                      <a:lnTo>
                                        <a:pt x="50387" y="10763"/>
                                      </a:lnTo>
                                      <a:lnTo>
                                        <a:pt x="15240" y="10763"/>
                                      </a:lnTo>
                                      <a:lnTo>
                                        <a:pt x="15240" y="35147"/>
                                      </a:lnTo>
                                      <a:lnTo>
                                        <a:pt x="35147" y="35147"/>
                                      </a:lnTo>
                                      <a:lnTo>
                                        <a:pt x="39719" y="36671"/>
                                      </a:lnTo>
                                      <a:lnTo>
                                        <a:pt x="48863" y="41243"/>
                                      </a:lnTo>
                                      <a:lnTo>
                                        <a:pt x="51911" y="44291"/>
                                      </a:lnTo>
                                      <a:lnTo>
                                        <a:pt x="56483" y="53435"/>
                                      </a:lnTo>
                                      <a:lnTo>
                                        <a:pt x="56483" y="68675"/>
                                      </a:lnTo>
                                      <a:lnTo>
                                        <a:pt x="53435" y="73247"/>
                                      </a:lnTo>
                                      <a:lnTo>
                                        <a:pt x="50387" y="79343"/>
                                      </a:lnTo>
                                      <a:lnTo>
                                        <a:pt x="48863" y="80867"/>
                                      </a:lnTo>
                                      <a:close/>
                                    </a:path>
                                    <a:path w="56515" h="90170">
                                      <a:moveTo>
                                        <a:pt x="12192" y="45815"/>
                                      </a:moveTo>
                                      <a:lnTo>
                                        <a:pt x="7620" y="45815"/>
                                      </a:lnTo>
                                      <a:lnTo>
                                        <a:pt x="6096" y="44291"/>
                                      </a:lnTo>
                                      <a:lnTo>
                                        <a:pt x="13716" y="44291"/>
                                      </a:lnTo>
                                      <a:lnTo>
                                        <a:pt x="12192" y="45815"/>
                                      </a:lnTo>
                                      <a:close/>
                                    </a:path>
                                    <a:path w="56515" h="90170">
                                      <a:moveTo>
                                        <a:pt x="33623" y="90106"/>
                                      </a:moveTo>
                                      <a:lnTo>
                                        <a:pt x="13716" y="90106"/>
                                      </a:lnTo>
                                      <a:lnTo>
                                        <a:pt x="10668" y="88487"/>
                                      </a:lnTo>
                                      <a:lnTo>
                                        <a:pt x="9144" y="88487"/>
                                      </a:lnTo>
                                      <a:lnTo>
                                        <a:pt x="7620" y="86963"/>
                                      </a:lnTo>
                                      <a:lnTo>
                                        <a:pt x="4572" y="86963"/>
                                      </a:lnTo>
                                      <a:lnTo>
                                        <a:pt x="3048" y="85439"/>
                                      </a:lnTo>
                                      <a:lnTo>
                                        <a:pt x="1524" y="85439"/>
                                      </a:lnTo>
                                      <a:lnTo>
                                        <a:pt x="1524" y="83915"/>
                                      </a:lnTo>
                                      <a:lnTo>
                                        <a:pt x="0" y="82391"/>
                                      </a:lnTo>
                                      <a:lnTo>
                                        <a:pt x="0" y="77819"/>
                                      </a:lnTo>
                                      <a:lnTo>
                                        <a:pt x="1524" y="76295"/>
                                      </a:lnTo>
                                      <a:lnTo>
                                        <a:pt x="1524" y="74771"/>
                                      </a:lnTo>
                                      <a:lnTo>
                                        <a:pt x="3048" y="74771"/>
                                      </a:lnTo>
                                      <a:lnTo>
                                        <a:pt x="4572" y="76295"/>
                                      </a:lnTo>
                                      <a:lnTo>
                                        <a:pt x="6096" y="76295"/>
                                      </a:lnTo>
                                      <a:lnTo>
                                        <a:pt x="6096" y="77819"/>
                                      </a:lnTo>
                                      <a:lnTo>
                                        <a:pt x="10668" y="77819"/>
                                      </a:lnTo>
                                      <a:lnTo>
                                        <a:pt x="12192" y="79343"/>
                                      </a:lnTo>
                                      <a:lnTo>
                                        <a:pt x="15240" y="79343"/>
                                      </a:lnTo>
                                      <a:lnTo>
                                        <a:pt x="16764" y="80867"/>
                                      </a:lnTo>
                                      <a:lnTo>
                                        <a:pt x="48863" y="80867"/>
                                      </a:lnTo>
                                      <a:lnTo>
                                        <a:pt x="44291" y="85439"/>
                                      </a:lnTo>
                                      <a:lnTo>
                                        <a:pt x="41243" y="86963"/>
                                      </a:lnTo>
                                      <a:lnTo>
                                        <a:pt x="36671" y="88487"/>
                                      </a:lnTo>
                                      <a:lnTo>
                                        <a:pt x="33623" y="9010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1pt;mso-position-horizontal-relative:char;mso-position-vertical-relative:line" id="docshapegroup891" coordorigin="0,0" coordsize="89,142">
                      <v:shape style="position:absolute;left:0;top:0;width:89;height:142" id="docshape892" coordorigin="0,0" coordsize="89,142" path="m77,127l46,127,51,125,53,125,58,123,65,115,67,111,67,106,70,103,70,89,67,84,55,72,51,72,46,70,7,70,7,5,10,3,10,0,77,0,79,3,79,17,24,17,24,55,55,55,63,58,77,65,82,70,89,84,89,108,84,115,79,125,77,127xm19,72l12,72,10,70,22,70,19,72xm53,142l22,142,17,139,14,139,12,137,7,137,5,135,2,135,2,132,0,130,0,123,2,120,2,118,5,118,7,120,10,120,10,123,17,123,19,125,24,125,26,127,77,127,70,135,65,137,58,139,53,142xe" filled="true" fillcolor="#000000" stroked="false">
                        <v:path arrowok="t"/>
                        <v:fill type="solid"/>
                      </v:shape>
                    </v:group>
                  </w:pict>
                </mc:Fallback>
              </mc:AlternateContent>
            </w:r>
            <w:r>
              <w:rPr>
                <w:rFonts w:ascii="Arial"/>
                <w:position w:val="-2"/>
                <w:sz w:val="14"/>
              </w:rPr>
            </w:r>
          </w:p>
        </w:tc>
        <w:tc>
          <w:tcPr>
            <w:tcW w:w="3281" w:type="dxa"/>
            <w:tcBorders>
              <w:right w:val="nil"/>
            </w:tcBorders>
          </w:tcPr>
          <w:p>
            <w:pPr>
              <w:pStyle w:val="TableParagraph"/>
              <w:spacing w:before="113"/>
              <w:ind w:left="140"/>
              <w:rPr>
                <w:rFonts w:ascii="Arial"/>
                <w:sz w:val="19"/>
              </w:rPr>
            </w:pPr>
            <w:r>
              <w:rPr/>
              <mc:AlternateContent>
                <mc:Choice Requires="wps">
                  <w:drawing>
                    <wp:anchor distT="0" distB="0" distL="0" distR="0" allowOverlap="1" layoutInCell="1" locked="0" behindDoc="1" simplePos="0" relativeHeight="481707008">
                      <wp:simplePos x="0" y="0"/>
                      <wp:positionH relativeFrom="column">
                        <wp:posOffset>13334</wp:posOffset>
                      </wp:positionH>
                      <wp:positionV relativeFrom="paragraph">
                        <wp:posOffset>107642</wp:posOffset>
                      </wp:positionV>
                      <wp:extent cx="59690" cy="90170"/>
                      <wp:effectExtent l="0" t="0" r="0" b="0"/>
                      <wp:wrapNone/>
                      <wp:docPr id="1241" name="Group 1241"/>
                      <wp:cNvGraphicFramePr>
                        <a:graphicFrameLocks/>
                      </wp:cNvGraphicFramePr>
                      <a:graphic>
                        <a:graphicData uri="http://schemas.microsoft.com/office/word/2010/wordprocessingGroup">
                          <wpg:wgp>
                            <wpg:cNvPr id="1241" name="Group 1241"/>
                            <wpg:cNvGrpSpPr/>
                            <wpg:grpSpPr>
                              <a:xfrm>
                                <a:off x="0" y="0"/>
                                <a:ext cx="59690" cy="90170"/>
                                <a:chExt cx="59690" cy="90170"/>
                              </a:xfrm>
                            </wpg:grpSpPr>
                            <wps:wsp>
                              <wps:cNvPr id="1242" name="Graphic 1242"/>
                              <wps:cNvSpPr/>
                              <wps:spPr>
                                <a:xfrm>
                                  <a:off x="0" y="0"/>
                                  <a:ext cx="59690" cy="90170"/>
                                </a:xfrm>
                                <a:custGeom>
                                  <a:avLst/>
                                  <a:gdLst/>
                                  <a:ahLst/>
                                  <a:cxnLst/>
                                  <a:rect l="l" t="t" r="r" b="b"/>
                                  <a:pathLst>
                                    <a:path w="59690" h="90170">
                                      <a:moveTo>
                                        <a:pt x="12192" y="88487"/>
                                      </a:moveTo>
                                      <a:lnTo>
                                        <a:pt x="0" y="88487"/>
                                      </a:lnTo>
                                      <a:lnTo>
                                        <a:pt x="0" y="3143"/>
                                      </a:lnTo>
                                      <a:lnTo>
                                        <a:pt x="1524" y="1619"/>
                                      </a:lnTo>
                                      <a:lnTo>
                                        <a:pt x="3048" y="0"/>
                                      </a:lnTo>
                                      <a:lnTo>
                                        <a:pt x="32004" y="0"/>
                                      </a:lnTo>
                                      <a:lnTo>
                                        <a:pt x="33528" y="1619"/>
                                      </a:lnTo>
                                      <a:lnTo>
                                        <a:pt x="36576" y="1619"/>
                                      </a:lnTo>
                                      <a:lnTo>
                                        <a:pt x="39624" y="3143"/>
                                      </a:lnTo>
                                      <a:lnTo>
                                        <a:pt x="42767" y="3143"/>
                                      </a:lnTo>
                                      <a:lnTo>
                                        <a:pt x="45815" y="4667"/>
                                      </a:lnTo>
                                      <a:lnTo>
                                        <a:pt x="47339" y="6191"/>
                                      </a:lnTo>
                                      <a:lnTo>
                                        <a:pt x="48863" y="9239"/>
                                      </a:lnTo>
                                      <a:lnTo>
                                        <a:pt x="50387" y="10763"/>
                                      </a:lnTo>
                                      <a:lnTo>
                                        <a:pt x="12192" y="10763"/>
                                      </a:lnTo>
                                      <a:lnTo>
                                        <a:pt x="12192" y="39719"/>
                                      </a:lnTo>
                                      <a:lnTo>
                                        <a:pt x="48863" y="39719"/>
                                      </a:lnTo>
                                      <a:lnTo>
                                        <a:pt x="45815" y="41243"/>
                                      </a:lnTo>
                                      <a:lnTo>
                                        <a:pt x="42767" y="44291"/>
                                      </a:lnTo>
                                      <a:lnTo>
                                        <a:pt x="39624" y="44291"/>
                                      </a:lnTo>
                                      <a:lnTo>
                                        <a:pt x="36576" y="45815"/>
                                      </a:lnTo>
                                      <a:lnTo>
                                        <a:pt x="38100" y="47339"/>
                                      </a:lnTo>
                                      <a:lnTo>
                                        <a:pt x="39624" y="47339"/>
                                      </a:lnTo>
                                      <a:lnTo>
                                        <a:pt x="41148" y="48863"/>
                                      </a:lnTo>
                                      <a:lnTo>
                                        <a:pt x="12192" y="48863"/>
                                      </a:lnTo>
                                      <a:lnTo>
                                        <a:pt x="12192" y="88487"/>
                                      </a:lnTo>
                                      <a:close/>
                                    </a:path>
                                    <a:path w="59690" h="90170">
                                      <a:moveTo>
                                        <a:pt x="48863" y="39719"/>
                                      </a:moveTo>
                                      <a:lnTo>
                                        <a:pt x="28956" y="39719"/>
                                      </a:lnTo>
                                      <a:lnTo>
                                        <a:pt x="32004" y="38195"/>
                                      </a:lnTo>
                                      <a:lnTo>
                                        <a:pt x="33528" y="38195"/>
                                      </a:lnTo>
                                      <a:lnTo>
                                        <a:pt x="36576" y="36671"/>
                                      </a:lnTo>
                                      <a:lnTo>
                                        <a:pt x="39624" y="33623"/>
                                      </a:lnTo>
                                      <a:lnTo>
                                        <a:pt x="39624" y="32099"/>
                                      </a:lnTo>
                                      <a:lnTo>
                                        <a:pt x="41148" y="30575"/>
                                      </a:lnTo>
                                      <a:lnTo>
                                        <a:pt x="41148" y="18383"/>
                                      </a:lnTo>
                                      <a:lnTo>
                                        <a:pt x="39624" y="16859"/>
                                      </a:lnTo>
                                      <a:lnTo>
                                        <a:pt x="38100" y="13811"/>
                                      </a:lnTo>
                                      <a:lnTo>
                                        <a:pt x="32004" y="10763"/>
                                      </a:lnTo>
                                      <a:lnTo>
                                        <a:pt x="50387" y="10763"/>
                                      </a:lnTo>
                                      <a:lnTo>
                                        <a:pt x="51911" y="12287"/>
                                      </a:lnTo>
                                      <a:lnTo>
                                        <a:pt x="53435" y="15335"/>
                                      </a:lnTo>
                                      <a:lnTo>
                                        <a:pt x="53435" y="18383"/>
                                      </a:lnTo>
                                      <a:lnTo>
                                        <a:pt x="54959" y="19907"/>
                                      </a:lnTo>
                                      <a:lnTo>
                                        <a:pt x="54959" y="26003"/>
                                      </a:lnTo>
                                      <a:lnTo>
                                        <a:pt x="53435" y="29051"/>
                                      </a:lnTo>
                                      <a:lnTo>
                                        <a:pt x="53435" y="32099"/>
                                      </a:lnTo>
                                      <a:lnTo>
                                        <a:pt x="51911" y="33623"/>
                                      </a:lnTo>
                                      <a:lnTo>
                                        <a:pt x="51911" y="36671"/>
                                      </a:lnTo>
                                      <a:lnTo>
                                        <a:pt x="48863" y="39719"/>
                                      </a:lnTo>
                                      <a:close/>
                                    </a:path>
                                    <a:path w="59690" h="90170">
                                      <a:moveTo>
                                        <a:pt x="59531" y="88487"/>
                                      </a:moveTo>
                                      <a:lnTo>
                                        <a:pt x="47339" y="88487"/>
                                      </a:lnTo>
                                      <a:lnTo>
                                        <a:pt x="47339" y="86963"/>
                                      </a:lnTo>
                                      <a:lnTo>
                                        <a:pt x="38100" y="65627"/>
                                      </a:lnTo>
                                      <a:lnTo>
                                        <a:pt x="38100" y="62579"/>
                                      </a:lnTo>
                                      <a:lnTo>
                                        <a:pt x="35052" y="59531"/>
                                      </a:lnTo>
                                      <a:lnTo>
                                        <a:pt x="35052" y="56483"/>
                                      </a:lnTo>
                                      <a:lnTo>
                                        <a:pt x="30480" y="51911"/>
                                      </a:lnTo>
                                      <a:lnTo>
                                        <a:pt x="28956" y="51911"/>
                                      </a:lnTo>
                                      <a:lnTo>
                                        <a:pt x="27432" y="50387"/>
                                      </a:lnTo>
                                      <a:lnTo>
                                        <a:pt x="25908" y="50387"/>
                                      </a:lnTo>
                                      <a:lnTo>
                                        <a:pt x="22860" y="48863"/>
                                      </a:lnTo>
                                      <a:lnTo>
                                        <a:pt x="42767" y="48863"/>
                                      </a:lnTo>
                                      <a:lnTo>
                                        <a:pt x="44291" y="50387"/>
                                      </a:lnTo>
                                      <a:lnTo>
                                        <a:pt x="44291" y="51911"/>
                                      </a:lnTo>
                                      <a:lnTo>
                                        <a:pt x="47339" y="54959"/>
                                      </a:lnTo>
                                      <a:lnTo>
                                        <a:pt x="47339" y="56483"/>
                                      </a:lnTo>
                                      <a:lnTo>
                                        <a:pt x="48863" y="58007"/>
                                      </a:lnTo>
                                      <a:lnTo>
                                        <a:pt x="48863" y="61055"/>
                                      </a:lnTo>
                                      <a:lnTo>
                                        <a:pt x="50387" y="62579"/>
                                      </a:lnTo>
                                      <a:lnTo>
                                        <a:pt x="58007" y="82391"/>
                                      </a:lnTo>
                                      <a:lnTo>
                                        <a:pt x="59531" y="83915"/>
                                      </a:lnTo>
                                      <a:lnTo>
                                        <a:pt x="59531" y="88487"/>
                                      </a:lnTo>
                                      <a:close/>
                                    </a:path>
                                    <a:path w="59690" h="90170">
                                      <a:moveTo>
                                        <a:pt x="9144" y="90106"/>
                                      </a:moveTo>
                                      <a:lnTo>
                                        <a:pt x="4572" y="90106"/>
                                      </a:lnTo>
                                      <a:lnTo>
                                        <a:pt x="3048" y="88487"/>
                                      </a:lnTo>
                                      <a:lnTo>
                                        <a:pt x="9144" y="88487"/>
                                      </a:lnTo>
                                      <a:lnTo>
                                        <a:pt x="9144" y="90106"/>
                                      </a:lnTo>
                                      <a:close/>
                                    </a:path>
                                    <a:path w="59690" h="90170">
                                      <a:moveTo>
                                        <a:pt x="56483" y="90106"/>
                                      </a:moveTo>
                                      <a:lnTo>
                                        <a:pt x="51911" y="90106"/>
                                      </a:lnTo>
                                      <a:lnTo>
                                        <a:pt x="50387" y="88487"/>
                                      </a:lnTo>
                                      <a:lnTo>
                                        <a:pt x="56483" y="88487"/>
                                      </a:lnTo>
                                      <a:lnTo>
                                        <a:pt x="56483" y="9010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5pt;margin-top:8.475778pt;width:4.7pt;height:7.1pt;mso-position-horizontal-relative:column;mso-position-vertical-relative:paragraph;z-index:-21609472" id="docshapegroup893" coordorigin="21,170" coordsize="94,142">
                      <v:shape style="position:absolute;left:21;top:169;width:94;height:142" id="docshape894" coordorigin="21,170" coordsize="94,142" path="m40,309l21,309,21,174,23,172,26,170,71,170,74,172,79,172,83,174,88,174,93,177,96,179,98,184,100,186,40,186,40,232,98,232,93,234,88,239,83,239,79,242,81,244,83,244,86,246,40,246,40,309xm98,232l67,232,71,230,74,230,79,227,83,222,83,220,86,218,86,198,83,196,81,191,71,186,100,186,103,189,105,194,105,198,108,201,108,210,105,215,105,220,103,222,103,227,98,232xm115,309l96,309,96,306,81,273,81,268,76,263,76,258,69,251,67,251,64,249,62,249,57,246,88,246,91,249,91,251,96,256,96,258,98,261,98,266,100,268,112,299,115,302,115,309xm35,311l28,311,26,309,35,309,35,311xm110,311l103,311,100,309,110,309,110,311xe" filled="true" fillcolor="#000000" stroked="false">
                        <v:path arrowok="t"/>
                        <v:fill type="solid"/>
                      </v:shape>
                      <w10:wrap type="none"/>
                    </v:group>
                  </w:pict>
                </mc:Fallback>
              </mc:AlternateContent>
            </w:r>
            <w:r>
              <w:rPr>
                <w:rFonts w:ascii="Arial"/>
                <w:color w:val="030303"/>
                <w:spacing w:val="-2"/>
                <w:w w:val="105"/>
                <w:sz w:val="19"/>
              </w:rPr>
              <w:t>eference</w:t>
            </w:r>
          </w:p>
        </w:tc>
        <w:tc>
          <w:tcPr>
            <w:tcW w:w="2680" w:type="dxa"/>
            <w:gridSpan w:val="3"/>
            <w:tcBorders>
              <w:left w:val="nil"/>
              <w:right w:val="single" w:sz="4" w:space="0" w:color="000000"/>
            </w:tcBorders>
          </w:tcPr>
          <w:p>
            <w:pPr>
              <w:pStyle w:val="TableParagraph"/>
              <w:spacing w:before="113"/>
              <w:ind w:left="1584"/>
              <w:rPr>
                <w:rFonts w:ascii="Arial"/>
                <w:sz w:val="19"/>
              </w:rPr>
            </w:pPr>
            <w:r>
              <w:rPr>
                <w:rFonts w:ascii="Arial"/>
                <w:color w:val="030303"/>
                <w:spacing w:val="-2"/>
                <w:w w:val="105"/>
                <w:sz w:val="19"/>
              </w:rPr>
              <w:t>Maleehsa</w:t>
            </w:r>
          </w:p>
        </w:tc>
        <w:tc>
          <w:tcPr>
            <w:tcW w:w="1119" w:type="dxa"/>
            <w:tcBorders>
              <w:left w:val="single" w:sz="4" w:space="0" w:color="000000"/>
              <w:right w:val="nil"/>
            </w:tcBorders>
          </w:tcPr>
          <w:p>
            <w:pPr>
              <w:pStyle w:val="TableParagraph"/>
              <w:spacing w:before="12"/>
              <w:ind w:left="33"/>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50"/>
              <w:ind w:left="167"/>
              <w:rPr>
                <w:rFonts w:ascii="Arial"/>
                <w:sz w:val="19"/>
              </w:rPr>
            </w:pPr>
            <w:r>
              <w:rPr>
                <w:rFonts w:ascii="Arial"/>
                <w:color w:val="030303"/>
                <w:spacing w:val="-2"/>
                <w:sz w:val="19"/>
              </w:rPr>
              <w:t>!Closed</w:t>
            </w:r>
          </w:p>
        </w:tc>
      </w:tr>
    </w:tbl>
    <w:p>
      <w:pPr>
        <w:spacing w:after="0"/>
        <w:rPr>
          <w:rFonts w:ascii="Arial"/>
          <w:sz w:val="19"/>
        </w:rPr>
        <w:sectPr>
          <w:headerReference w:type="default" r:id="rId301"/>
          <w:footerReference w:type="default" r:id="rId302"/>
          <w:pgSz w:w="11910" w:h="16840"/>
          <w:pgMar w:header="658" w:footer="1385" w:top="166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12"/>
          <w:w w:val="105"/>
          <w:sz w:val="19"/>
        </w:rPr>
        <w:t> </w:t>
      </w:r>
      <w:r>
        <w:rPr>
          <w:rFonts w:ascii="Arial"/>
          <w:color w:val="030303"/>
          <w:w w:val="105"/>
          <w:sz w:val="19"/>
        </w:rPr>
        <w:t>9</w:t>
      </w:r>
      <w:r>
        <w:rPr>
          <w:rFonts w:ascii="Arial"/>
          <w:color w:val="030303"/>
          <w:spacing w:val="-11"/>
          <w:w w:val="105"/>
          <w:sz w:val="19"/>
        </w:rPr>
        <w:t> </w:t>
      </w:r>
      <w:r>
        <w:rPr>
          <w:rFonts w:ascii="Arial"/>
          <w:color w:val="030303"/>
          <w:w w:val="105"/>
          <w:sz w:val="19"/>
        </w:rPr>
        <w:t>December</w:t>
      </w:r>
      <w:r>
        <w:rPr>
          <w:rFonts w:ascii="Arial"/>
          <w:color w:val="030303"/>
          <w:spacing w:val="8"/>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4"/>
          <w:w w:val="105"/>
          <w:sz w:val="19"/>
        </w:rPr>
        <w:t> </w:t>
      </w:r>
      <w:r>
        <w:rPr>
          <w:rFonts w:ascii="Arial"/>
          <w:color w:val="030303"/>
          <w:w w:val="105"/>
          <w:sz w:val="19"/>
        </w:rPr>
        <w:t>3:30-10.00</w:t>
      </w:r>
      <w:r>
        <w:rPr>
          <w:rFonts w:ascii="Arial"/>
          <w:color w:val="030303"/>
          <w:spacing w:val="-8"/>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7"/>
          <w:sz w:val="19"/>
        </w:rPr>
        <w:t> </w:t>
      </w:r>
      <w:r>
        <w:rPr>
          <w:rFonts w:ascii="Arial"/>
          <w:color w:val="030303"/>
          <w:sz w:val="19"/>
        </w:rPr>
        <w:t>MS</w:t>
      </w:r>
      <w:r>
        <w:rPr>
          <w:rFonts w:ascii="Arial"/>
          <w:color w:val="030303"/>
          <w:spacing w:val="-1"/>
          <w:sz w:val="19"/>
        </w:rPr>
        <w:t> </w:t>
      </w:r>
      <w:r>
        <w:rPr>
          <w:rFonts w:ascii="Arial"/>
          <w:color w:val="030303"/>
          <w:spacing w:val="-2"/>
          <w:sz w:val="19"/>
        </w:rPr>
        <w:t>Teams</w:t>
      </w:r>
    </w:p>
    <w:p>
      <w:pPr>
        <w:spacing w:line="300" w:lineRule="auto" w:before="45"/>
        <w:ind w:left="846" w:right="837" w:hanging="5"/>
        <w:jc w:val="left"/>
        <w:rPr>
          <w:rFonts w:ascii="Arial"/>
          <w:sz w:val="19"/>
        </w:rPr>
      </w:pPr>
      <w:r>
        <w:rPr>
          <w:rFonts w:ascii="Arial"/>
          <w:b/>
          <w:color w:val="030303"/>
          <w:sz w:val="19"/>
        </w:rPr>
        <w:t>Participants: Ms lnoshi, </w:t>
      </w:r>
      <w:r>
        <w:rPr>
          <w:rFonts w:ascii="Arial"/>
          <w:color w:val="030303"/>
          <w:sz w:val="19"/>
        </w:rPr>
        <w:t>Navindra</w:t>
      </w:r>
      <w:r>
        <w:rPr>
          <w:rFonts w:ascii="Arial"/>
          <w:color w:val="030303"/>
          <w:spacing w:val="40"/>
          <w:sz w:val="19"/>
        </w:rPr>
        <w:t> </w:t>
      </w:r>
      <w:r>
        <w:rPr>
          <w:rFonts w:ascii="Arial"/>
          <w:color w:val="030303"/>
          <w:sz w:val="19"/>
        </w:rPr>
        <w:t>Abeyesundere,</w:t>
      </w:r>
      <w:r>
        <w:rPr>
          <w:rFonts w:ascii="Arial"/>
          <w:color w:val="030303"/>
          <w:spacing w:val="38"/>
          <w:sz w:val="19"/>
        </w:rPr>
        <w:t> </w:t>
      </w:r>
      <w:r>
        <w:rPr>
          <w:rFonts w:ascii="Arial"/>
          <w:color w:val="030303"/>
          <w:sz w:val="19"/>
        </w:rPr>
        <w:t>Malindu Mahara, Hashan Fernando,</w:t>
      </w:r>
      <w:r>
        <w:rPr>
          <w:rFonts w:ascii="Arial"/>
          <w:color w:val="030303"/>
          <w:spacing w:val="36"/>
          <w:sz w:val="19"/>
        </w:rPr>
        <w:t> </w:t>
      </w:r>
      <w:r>
        <w:rPr>
          <w:rFonts w:ascii="Arial"/>
          <w:color w:val="030303"/>
          <w:sz w:val="19"/>
        </w:rPr>
        <w:t>Adrian Jesudasan, Maleesha 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50"/>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 1: Completed the</w:t>
      </w:r>
      <w:r>
        <w:rPr>
          <w:rFonts w:ascii="Arial"/>
          <w:color w:val="030303"/>
          <w:spacing w:val="40"/>
          <w:w w:val="105"/>
          <w:sz w:val="19"/>
        </w:rPr>
        <w:t> </w:t>
      </w:r>
      <w:r>
        <w:rPr>
          <w:rFonts w:ascii="Arial"/>
          <w:color w:val="030303"/>
          <w:w w:val="105"/>
          <w:sz w:val="19"/>
        </w:rPr>
        <w:t>Project Proposal. Status: Closed</w:t>
      </w:r>
    </w:p>
    <w:p>
      <w:pPr>
        <w:spacing w:before="1"/>
        <w:ind w:left="843" w:right="0" w:firstLine="0"/>
        <w:jc w:val="left"/>
        <w:rPr>
          <w:rFonts w:ascii="Arial"/>
          <w:sz w:val="19"/>
        </w:rPr>
      </w:pPr>
      <w:r>
        <w:rPr>
          <w:rFonts w:ascii="Arial"/>
          <w:color w:val="030303"/>
          <w:w w:val="105"/>
          <w:sz w:val="19"/>
        </w:rPr>
        <w:t>Item</w:t>
      </w:r>
      <w:r>
        <w:rPr>
          <w:rFonts w:ascii="Arial"/>
          <w:color w:val="030303"/>
          <w:spacing w:val="3"/>
          <w:w w:val="105"/>
          <w:sz w:val="19"/>
        </w:rPr>
        <w:t> </w:t>
      </w:r>
      <w:r>
        <w:rPr>
          <w:rFonts w:ascii="Arial"/>
          <w:color w:val="030303"/>
          <w:w w:val="105"/>
          <w:sz w:val="19"/>
        </w:rPr>
        <w:t>2:</w:t>
      </w:r>
      <w:r>
        <w:rPr>
          <w:rFonts w:ascii="Arial"/>
          <w:color w:val="030303"/>
          <w:spacing w:val="-5"/>
          <w:w w:val="105"/>
          <w:sz w:val="19"/>
        </w:rPr>
        <w:t> </w:t>
      </w:r>
      <w:r>
        <w:rPr>
          <w:rFonts w:ascii="Arial"/>
          <w:color w:val="030303"/>
          <w:w w:val="105"/>
          <w:sz w:val="19"/>
        </w:rPr>
        <w:t>Got</w:t>
      </w:r>
      <w:r>
        <w:rPr>
          <w:rFonts w:ascii="Arial"/>
          <w:color w:val="030303"/>
          <w:spacing w:val="5"/>
          <w:w w:val="105"/>
          <w:sz w:val="19"/>
        </w:rPr>
        <w:t> </w:t>
      </w:r>
      <w:r>
        <w:rPr>
          <w:rFonts w:ascii="Arial"/>
          <w:color w:val="030303"/>
          <w:w w:val="105"/>
          <w:sz w:val="19"/>
        </w:rPr>
        <w:t>Feedback</w:t>
      </w:r>
      <w:r>
        <w:rPr>
          <w:rFonts w:ascii="Arial"/>
          <w:color w:val="030303"/>
          <w:spacing w:val="11"/>
          <w:w w:val="105"/>
          <w:sz w:val="19"/>
        </w:rPr>
        <w:t> </w:t>
      </w:r>
      <w:r>
        <w:rPr>
          <w:rFonts w:ascii="Arial"/>
          <w:color w:val="030303"/>
          <w:w w:val="105"/>
          <w:sz w:val="19"/>
        </w:rPr>
        <w:t>from the</w:t>
      </w:r>
      <w:r>
        <w:rPr>
          <w:rFonts w:ascii="Arial"/>
          <w:color w:val="030303"/>
          <w:spacing w:val="-6"/>
          <w:w w:val="105"/>
          <w:sz w:val="19"/>
        </w:rPr>
        <w:t> </w:t>
      </w:r>
      <w:r>
        <w:rPr>
          <w:rFonts w:ascii="Arial"/>
          <w:color w:val="030303"/>
          <w:w w:val="105"/>
          <w:sz w:val="19"/>
        </w:rPr>
        <w:t>Supervisor</w:t>
      </w:r>
      <w:r>
        <w:rPr>
          <w:rFonts w:ascii="Arial"/>
          <w:color w:val="2F2F2F"/>
          <w:w w:val="105"/>
          <w:sz w:val="19"/>
        </w:rPr>
        <w:t>.</w:t>
      </w:r>
      <w:r>
        <w:rPr>
          <w:rFonts w:ascii="Arial"/>
          <w:color w:val="2F2F2F"/>
          <w:spacing w:val="-12"/>
          <w:w w:val="105"/>
          <w:sz w:val="19"/>
        </w:rPr>
        <w:t> </w:t>
      </w:r>
      <w:r>
        <w:rPr>
          <w:rFonts w:ascii="Arial"/>
          <w:color w:val="030303"/>
          <w:w w:val="105"/>
          <w:sz w:val="19"/>
        </w:rPr>
        <w:t>Status:</w:t>
      </w:r>
      <w:r>
        <w:rPr>
          <w:rFonts w:ascii="Arial"/>
          <w:color w:val="030303"/>
          <w:spacing w:val="1"/>
          <w:w w:val="105"/>
          <w:sz w:val="19"/>
        </w:rPr>
        <w:t> </w:t>
      </w:r>
      <w:r>
        <w:rPr>
          <w:rFonts w:ascii="Arial"/>
          <w:color w:val="030303"/>
          <w:spacing w:val="-2"/>
          <w:w w:val="105"/>
          <w:sz w:val="19"/>
        </w:rPr>
        <w:t>Closed</w:t>
      </w:r>
    </w:p>
    <w:p>
      <w:pPr>
        <w:pStyle w:val="BodyText"/>
        <w:rPr>
          <w:rFonts w:ascii="Arial"/>
          <w:sz w:val="19"/>
        </w:rPr>
      </w:pPr>
    </w:p>
    <w:p>
      <w:pPr>
        <w:pStyle w:val="BodyText"/>
        <w:spacing w:before="151"/>
        <w:rPr>
          <w:rFonts w:ascii="Arial"/>
          <w:sz w:val="19"/>
        </w:rPr>
      </w:pPr>
    </w:p>
    <w:p>
      <w:pPr>
        <w:pStyle w:val="ListParagraph"/>
        <w:numPr>
          <w:ilvl w:val="0"/>
          <w:numId w:val="50"/>
        </w:numPr>
        <w:tabs>
          <w:tab w:pos="1060" w:val="left" w:leader="none"/>
        </w:tabs>
        <w:spacing w:line="240" w:lineRule="auto" w:before="1"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50"/>
        </w:numPr>
        <w:tabs>
          <w:tab w:pos="1062" w:val="left" w:leader="none"/>
        </w:tabs>
        <w:spacing w:line="240" w:lineRule="auto" w:before="0"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0"/>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8"/>
        <w:rPr>
          <w:rFonts w:ascii="Arial"/>
          <w:sz w:val="20"/>
        </w:rPr>
      </w:pPr>
      <w:r>
        <w:rPr/>
        <mc:AlternateContent>
          <mc:Choice Requires="wps">
            <w:drawing>
              <wp:anchor distT="0" distB="0" distL="0" distR="0" allowOverlap="1" layoutInCell="1" locked="0" behindDoc="1" simplePos="0" relativeHeight="487747584">
                <wp:simplePos x="0" y="0"/>
                <wp:positionH relativeFrom="page">
                  <wp:posOffset>975360</wp:posOffset>
                </wp:positionH>
                <wp:positionV relativeFrom="paragraph">
                  <wp:posOffset>166357</wp:posOffset>
                </wp:positionV>
                <wp:extent cx="5760720" cy="911860"/>
                <wp:effectExtent l="0" t="0" r="0" b="0"/>
                <wp:wrapTopAndBottom/>
                <wp:docPr id="1247" name="Group 1247"/>
                <wp:cNvGraphicFramePr>
                  <a:graphicFrameLocks/>
                </wp:cNvGraphicFramePr>
                <a:graphic>
                  <a:graphicData uri="http://schemas.microsoft.com/office/word/2010/wordprocessingGroup">
                    <wpg:wgp>
                      <wpg:cNvPr id="1247" name="Group 1247"/>
                      <wpg:cNvGrpSpPr/>
                      <wpg:grpSpPr>
                        <a:xfrm>
                          <a:off x="0" y="0"/>
                          <a:ext cx="5760720" cy="911860"/>
                          <a:chExt cx="5760720" cy="911860"/>
                        </a:xfrm>
                      </wpg:grpSpPr>
                      <wps:wsp>
                        <wps:cNvPr id="1248" name="Graphic 1248"/>
                        <wps:cNvSpPr/>
                        <wps:spPr>
                          <a:xfrm>
                            <a:off x="19811" y="18288"/>
                            <a:ext cx="321945" cy="271780"/>
                          </a:xfrm>
                          <a:custGeom>
                            <a:avLst/>
                            <a:gdLst/>
                            <a:ahLst/>
                            <a:cxnLst/>
                            <a:rect l="l" t="t" r="r" b="b"/>
                            <a:pathLst>
                              <a:path w="321945" h="271780">
                                <a:moveTo>
                                  <a:pt x="321564" y="271272"/>
                                </a:moveTo>
                                <a:lnTo>
                                  <a:pt x="0" y="271272"/>
                                </a:lnTo>
                                <a:lnTo>
                                  <a:pt x="0" y="0"/>
                                </a:lnTo>
                                <a:lnTo>
                                  <a:pt x="321564" y="0"/>
                                </a:lnTo>
                                <a:lnTo>
                                  <a:pt x="321564" y="271272"/>
                                </a:lnTo>
                                <a:close/>
                              </a:path>
                            </a:pathLst>
                          </a:custGeom>
                          <a:solidFill>
                            <a:srgbClr val="FF0000"/>
                          </a:solidFill>
                        </wps:spPr>
                        <wps:bodyPr wrap="square" lIns="0" tIns="0" rIns="0" bIns="0" rtlCol="0">
                          <a:prstTxWarp prst="textNoShape">
                            <a:avLst/>
                          </a:prstTxWarp>
                          <a:noAutofit/>
                        </wps:bodyPr>
                      </wps:wsp>
                      <wps:wsp>
                        <wps:cNvPr id="1249" name="Graphic 1249"/>
                        <wps:cNvSpPr/>
                        <wps:spPr>
                          <a:xfrm>
                            <a:off x="32562" y="111251"/>
                            <a:ext cx="10795" cy="89535"/>
                          </a:xfrm>
                          <a:custGeom>
                            <a:avLst/>
                            <a:gdLst/>
                            <a:ahLst/>
                            <a:cxnLst/>
                            <a:rect l="l" t="t" r="r" b="b"/>
                            <a:pathLst>
                              <a:path w="10795" h="89535">
                                <a:moveTo>
                                  <a:pt x="9144" y="0"/>
                                </a:moveTo>
                                <a:lnTo>
                                  <a:pt x="1524" y="0"/>
                                </a:lnTo>
                                <a:lnTo>
                                  <a:pt x="1524" y="1524"/>
                                </a:lnTo>
                                <a:lnTo>
                                  <a:pt x="9144" y="1524"/>
                                </a:lnTo>
                                <a:lnTo>
                                  <a:pt x="9144" y="0"/>
                                </a:lnTo>
                                <a:close/>
                              </a:path>
                              <a:path w="10795" h="89535">
                                <a:moveTo>
                                  <a:pt x="10680" y="1879"/>
                                </a:moveTo>
                                <a:lnTo>
                                  <a:pt x="0" y="1879"/>
                                </a:lnTo>
                                <a:lnTo>
                                  <a:pt x="0" y="88239"/>
                                </a:lnTo>
                                <a:lnTo>
                                  <a:pt x="0" y="89509"/>
                                </a:lnTo>
                                <a:lnTo>
                                  <a:pt x="10299" y="89509"/>
                                </a:lnTo>
                                <a:lnTo>
                                  <a:pt x="10299" y="88239"/>
                                </a:lnTo>
                                <a:lnTo>
                                  <a:pt x="10680" y="88239"/>
                                </a:lnTo>
                                <a:lnTo>
                                  <a:pt x="10680" y="1879"/>
                                </a:lnTo>
                                <a:close/>
                              </a:path>
                            </a:pathLst>
                          </a:custGeom>
                          <a:solidFill>
                            <a:srgbClr val="000000"/>
                          </a:solidFill>
                        </wps:spPr>
                        <wps:bodyPr wrap="square" lIns="0" tIns="0" rIns="0" bIns="0" rtlCol="0">
                          <a:prstTxWarp prst="textNoShape">
                            <a:avLst/>
                          </a:prstTxWarp>
                          <a:noAutofit/>
                        </wps:bodyPr>
                      </wps:wsp>
                      <pic:pic>
                        <pic:nvPicPr>
                          <pic:cNvPr id="1250" name="Image 1250"/>
                          <pic:cNvPicPr/>
                        </pic:nvPicPr>
                        <pic:blipFill>
                          <a:blip r:embed="rId306" cstate="print"/>
                          <a:stretch>
                            <a:fillRect/>
                          </a:stretch>
                        </pic:blipFill>
                        <pic:spPr>
                          <a:xfrm>
                            <a:off x="67722" y="112776"/>
                            <a:ext cx="67151" cy="88487"/>
                          </a:xfrm>
                          <a:prstGeom prst="rect">
                            <a:avLst/>
                          </a:prstGeom>
                        </pic:spPr>
                      </pic:pic>
                      <wps:wsp>
                        <wps:cNvPr id="1251" name="Graphic 1251"/>
                        <wps:cNvSpPr/>
                        <wps:spPr>
                          <a:xfrm>
                            <a:off x="348996" y="18287"/>
                            <a:ext cx="5392420" cy="271780"/>
                          </a:xfrm>
                          <a:custGeom>
                            <a:avLst/>
                            <a:gdLst/>
                            <a:ahLst/>
                            <a:cxnLst/>
                            <a:rect l="l" t="t" r="r" b="b"/>
                            <a:pathLst>
                              <a:path w="5392420" h="271780">
                                <a:moveTo>
                                  <a:pt x="3057144" y="0"/>
                                </a:moveTo>
                                <a:lnTo>
                                  <a:pt x="0" y="0"/>
                                </a:lnTo>
                                <a:lnTo>
                                  <a:pt x="0" y="271272"/>
                                </a:lnTo>
                                <a:lnTo>
                                  <a:pt x="3057144" y="271272"/>
                                </a:lnTo>
                                <a:lnTo>
                                  <a:pt x="3057144" y="0"/>
                                </a:lnTo>
                                <a:close/>
                              </a:path>
                              <a:path w="5392420" h="271780">
                                <a:moveTo>
                                  <a:pt x="3777983" y="0"/>
                                </a:moveTo>
                                <a:lnTo>
                                  <a:pt x="3066288" y="0"/>
                                </a:lnTo>
                                <a:lnTo>
                                  <a:pt x="3066288" y="271272"/>
                                </a:lnTo>
                                <a:lnTo>
                                  <a:pt x="3777983" y="271272"/>
                                </a:lnTo>
                                <a:lnTo>
                                  <a:pt x="3777983" y="0"/>
                                </a:lnTo>
                                <a:close/>
                              </a:path>
                              <a:path w="5392420" h="271780">
                                <a:moveTo>
                                  <a:pt x="4590288" y="0"/>
                                </a:moveTo>
                                <a:lnTo>
                                  <a:pt x="3787140" y="0"/>
                                </a:lnTo>
                                <a:lnTo>
                                  <a:pt x="3787140" y="271272"/>
                                </a:lnTo>
                                <a:lnTo>
                                  <a:pt x="4590288" y="271272"/>
                                </a:lnTo>
                                <a:lnTo>
                                  <a:pt x="4590288" y="0"/>
                                </a:lnTo>
                                <a:close/>
                              </a:path>
                              <a:path w="5392420" h="271780">
                                <a:moveTo>
                                  <a:pt x="5391912" y="0"/>
                                </a:moveTo>
                                <a:lnTo>
                                  <a:pt x="4599419" y="0"/>
                                </a:lnTo>
                                <a:lnTo>
                                  <a:pt x="4599419" y="271272"/>
                                </a:lnTo>
                                <a:lnTo>
                                  <a:pt x="5391912" y="271272"/>
                                </a:lnTo>
                                <a:lnTo>
                                  <a:pt x="5391912" y="0"/>
                                </a:lnTo>
                                <a:close/>
                              </a:path>
                            </a:pathLst>
                          </a:custGeom>
                          <a:solidFill>
                            <a:srgbClr val="FF0000"/>
                          </a:solidFill>
                        </wps:spPr>
                        <wps:bodyPr wrap="square" lIns="0" tIns="0" rIns="0" bIns="0" rtlCol="0">
                          <a:prstTxWarp prst="textNoShape">
                            <a:avLst/>
                          </a:prstTxWarp>
                          <a:noAutofit/>
                        </wps:bodyPr>
                      </wps:wsp>
                      <wps:wsp>
                        <wps:cNvPr id="1252" name="Graphic 1252"/>
                        <wps:cNvSpPr/>
                        <wps:spPr>
                          <a:xfrm>
                            <a:off x="0" y="0"/>
                            <a:ext cx="18415" cy="20320"/>
                          </a:xfrm>
                          <a:custGeom>
                            <a:avLst/>
                            <a:gdLst/>
                            <a:ahLst/>
                            <a:cxnLst/>
                            <a:rect l="l" t="t" r="r" b="b"/>
                            <a:pathLst>
                              <a:path w="18415" h="20320">
                                <a:moveTo>
                                  <a:pt x="18287" y="19812"/>
                                </a:moveTo>
                                <a:lnTo>
                                  <a:pt x="0" y="19812"/>
                                </a:lnTo>
                                <a:lnTo>
                                  <a:pt x="0" y="0"/>
                                </a:lnTo>
                                <a:lnTo>
                                  <a:pt x="18287" y="0"/>
                                </a:lnTo>
                                <a:lnTo>
                                  <a:pt x="18287" y="19812"/>
                                </a:lnTo>
                                <a:close/>
                              </a:path>
                            </a:pathLst>
                          </a:custGeom>
                          <a:solidFill>
                            <a:srgbClr val="000000"/>
                          </a:solidFill>
                        </wps:spPr>
                        <wps:bodyPr wrap="square" lIns="0" tIns="0" rIns="0" bIns="0" rtlCol="0">
                          <a:prstTxWarp prst="textNoShape">
                            <a:avLst/>
                          </a:prstTxWarp>
                          <a:noAutofit/>
                        </wps:bodyPr>
                      </wps:wsp>
                      <pic:pic>
                        <pic:nvPicPr>
                          <pic:cNvPr id="1253" name="Image 1253"/>
                          <pic:cNvPicPr/>
                        </pic:nvPicPr>
                        <pic:blipFill>
                          <a:blip r:embed="rId307" cstate="print"/>
                          <a:stretch>
                            <a:fillRect/>
                          </a:stretch>
                        </pic:blipFill>
                        <pic:spPr>
                          <a:xfrm>
                            <a:off x="18288" y="0"/>
                            <a:ext cx="323088" cy="19812"/>
                          </a:xfrm>
                          <a:prstGeom prst="rect">
                            <a:avLst/>
                          </a:prstGeom>
                        </pic:spPr>
                      </pic:pic>
                      <wps:wsp>
                        <wps:cNvPr id="1254" name="Graphic 1254"/>
                        <wps:cNvSpPr/>
                        <wps:spPr>
                          <a:xfrm>
                            <a:off x="350520" y="18288"/>
                            <a:ext cx="7620" cy="1905"/>
                          </a:xfrm>
                          <a:custGeom>
                            <a:avLst/>
                            <a:gdLst/>
                            <a:ahLst/>
                            <a:cxnLst/>
                            <a:rect l="l" t="t" r="r" b="b"/>
                            <a:pathLst>
                              <a:path w="7620" h="1905">
                                <a:moveTo>
                                  <a:pt x="0" y="1524"/>
                                </a:moveTo>
                                <a:lnTo>
                                  <a:pt x="7620" y="1524"/>
                                </a:lnTo>
                                <a:lnTo>
                                  <a:pt x="7620" y="0"/>
                                </a:lnTo>
                                <a:lnTo>
                                  <a:pt x="0" y="0"/>
                                </a:lnTo>
                                <a:lnTo>
                                  <a:pt x="0" y="1524"/>
                                </a:lnTo>
                                <a:close/>
                              </a:path>
                            </a:pathLst>
                          </a:custGeom>
                          <a:solidFill>
                            <a:srgbClr val="FF0000"/>
                          </a:solidFill>
                        </wps:spPr>
                        <wps:bodyPr wrap="square" lIns="0" tIns="0" rIns="0" bIns="0" rtlCol="0">
                          <a:prstTxWarp prst="textNoShape">
                            <a:avLst/>
                          </a:prstTxWarp>
                          <a:noAutofit/>
                        </wps:bodyPr>
                      </wps:wsp>
                      <wps:wsp>
                        <wps:cNvPr id="1255" name="Graphic 1255"/>
                        <wps:cNvSpPr/>
                        <wps:spPr>
                          <a:xfrm>
                            <a:off x="341376" y="12"/>
                            <a:ext cx="17145" cy="20320"/>
                          </a:xfrm>
                          <a:custGeom>
                            <a:avLst/>
                            <a:gdLst/>
                            <a:ahLst/>
                            <a:cxnLst/>
                            <a:rect l="l" t="t" r="r" b="b"/>
                            <a:pathLst>
                              <a:path w="17145" h="20320">
                                <a:moveTo>
                                  <a:pt x="16764" y="0"/>
                                </a:moveTo>
                                <a:lnTo>
                                  <a:pt x="0" y="0"/>
                                </a:lnTo>
                                <a:lnTo>
                                  <a:pt x="0" y="18275"/>
                                </a:lnTo>
                                <a:lnTo>
                                  <a:pt x="0" y="19799"/>
                                </a:lnTo>
                                <a:lnTo>
                                  <a:pt x="9131" y="19799"/>
                                </a:lnTo>
                                <a:lnTo>
                                  <a:pt x="9131" y="18288"/>
                                </a:lnTo>
                                <a:lnTo>
                                  <a:pt x="16764" y="18288"/>
                                </a:lnTo>
                                <a:lnTo>
                                  <a:pt x="16764" y="0"/>
                                </a:lnTo>
                                <a:close/>
                              </a:path>
                            </a:pathLst>
                          </a:custGeom>
                          <a:solidFill>
                            <a:srgbClr val="000000"/>
                          </a:solidFill>
                        </wps:spPr>
                        <wps:bodyPr wrap="square" lIns="0" tIns="0" rIns="0" bIns="0" rtlCol="0">
                          <a:prstTxWarp prst="textNoShape">
                            <a:avLst/>
                          </a:prstTxWarp>
                          <a:noAutofit/>
                        </wps:bodyPr>
                      </wps:wsp>
                      <pic:pic>
                        <pic:nvPicPr>
                          <pic:cNvPr id="1256" name="Image 1256"/>
                          <pic:cNvPicPr/>
                        </pic:nvPicPr>
                        <pic:blipFill>
                          <a:blip r:embed="rId308" cstate="print"/>
                          <a:stretch>
                            <a:fillRect/>
                          </a:stretch>
                        </pic:blipFill>
                        <pic:spPr>
                          <a:xfrm>
                            <a:off x="358140" y="0"/>
                            <a:ext cx="3048000" cy="19812"/>
                          </a:xfrm>
                          <a:prstGeom prst="rect">
                            <a:avLst/>
                          </a:prstGeom>
                        </pic:spPr>
                      </pic:pic>
                      <pic:pic>
                        <pic:nvPicPr>
                          <pic:cNvPr id="1257" name="Image 1257"/>
                          <pic:cNvPicPr/>
                        </pic:nvPicPr>
                        <pic:blipFill>
                          <a:blip r:embed="rId309" cstate="print"/>
                          <a:stretch>
                            <a:fillRect/>
                          </a:stretch>
                        </pic:blipFill>
                        <pic:spPr>
                          <a:xfrm>
                            <a:off x="3424428" y="0"/>
                            <a:ext cx="704088" cy="19812"/>
                          </a:xfrm>
                          <a:prstGeom prst="rect">
                            <a:avLst/>
                          </a:prstGeom>
                        </pic:spPr>
                      </pic:pic>
                      <pic:pic>
                        <pic:nvPicPr>
                          <pic:cNvPr id="1258" name="Image 1258"/>
                          <pic:cNvPicPr/>
                        </pic:nvPicPr>
                        <pic:blipFill>
                          <a:blip r:embed="rId310" cstate="print"/>
                          <a:stretch>
                            <a:fillRect/>
                          </a:stretch>
                        </pic:blipFill>
                        <pic:spPr>
                          <a:xfrm>
                            <a:off x="4145279" y="0"/>
                            <a:ext cx="794003" cy="19812"/>
                          </a:xfrm>
                          <a:prstGeom prst="rect">
                            <a:avLst/>
                          </a:prstGeom>
                        </pic:spPr>
                      </pic:pic>
                      <pic:pic>
                        <pic:nvPicPr>
                          <pic:cNvPr id="1259" name="Image 1259"/>
                          <pic:cNvPicPr/>
                        </pic:nvPicPr>
                        <pic:blipFill>
                          <a:blip r:embed="rId311" cstate="print"/>
                          <a:stretch>
                            <a:fillRect/>
                          </a:stretch>
                        </pic:blipFill>
                        <pic:spPr>
                          <a:xfrm>
                            <a:off x="4957571" y="0"/>
                            <a:ext cx="783336" cy="19812"/>
                          </a:xfrm>
                          <a:prstGeom prst="rect">
                            <a:avLst/>
                          </a:prstGeom>
                        </pic:spPr>
                      </pic:pic>
                      <wps:wsp>
                        <wps:cNvPr id="1260" name="Graphic 1260"/>
                        <wps:cNvSpPr/>
                        <wps:spPr>
                          <a:xfrm>
                            <a:off x="0" y="0"/>
                            <a:ext cx="5760720" cy="799465"/>
                          </a:xfrm>
                          <a:custGeom>
                            <a:avLst/>
                            <a:gdLst/>
                            <a:ahLst/>
                            <a:cxnLst/>
                            <a:rect l="l" t="t" r="r" b="b"/>
                            <a:pathLst>
                              <a:path w="5760720" h="799465">
                                <a:moveTo>
                                  <a:pt x="82956" y="790194"/>
                                </a:moveTo>
                                <a:lnTo>
                                  <a:pt x="41706" y="790194"/>
                                </a:lnTo>
                                <a:lnTo>
                                  <a:pt x="55524" y="774954"/>
                                </a:lnTo>
                                <a:lnTo>
                                  <a:pt x="61620" y="770382"/>
                                </a:lnTo>
                                <a:lnTo>
                                  <a:pt x="67716" y="761238"/>
                                </a:lnTo>
                                <a:lnTo>
                                  <a:pt x="70764" y="758190"/>
                                </a:lnTo>
                                <a:lnTo>
                                  <a:pt x="73812" y="753618"/>
                                </a:lnTo>
                                <a:lnTo>
                                  <a:pt x="75336" y="750481"/>
                                </a:lnTo>
                                <a:lnTo>
                                  <a:pt x="78384" y="744385"/>
                                </a:lnTo>
                                <a:lnTo>
                                  <a:pt x="78384" y="738289"/>
                                </a:lnTo>
                                <a:lnTo>
                                  <a:pt x="79908" y="735241"/>
                                </a:lnTo>
                                <a:lnTo>
                                  <a:pt x="79908" y="729145"/>
                                </a:lnTo>
                                <a:lnTo>
                                  <a:pt x="78384" y="726097"/>
                                </a:lnTo>
                                <a:lnTo>
                                  <a:pt x="78384" y="724573"/>
                                </a:lnTo>
                                <a:lnTo>
                                  <a:pt x="76098" y="720001"/>
                                </a:lnTo>
                                <a:lnTo>
                                  <a:pt x="75336" y="718477"/>
                                </a:lnTo>
                                <a:lnTo>
                                  <a:pt x="72288" y="716953"/>
                                </a:lnTo>
                                <a:lnTo>
                                  <a:pt x="70764" y="713905"/>
                                </a:lnTo>
                                <a:lnTo>
                                  <a:pt x="67716" y="712381"/>
                                </a:lnTo>
                                <a:lnTo>
                                  <a:pt x="64668" y="712381"/>
                                </a:lnTo>
                                <a:lnTo>
                                  <a:pt x="58572" y="709333"/>
                                </a:lnTo>
                                <a:lnTo>
                                  <a:pt x="50850" y="709333"/>
                                </a:lnTo>
                                <a:lnTo>
                                  <a:pt x="47802" y="710857"/>
                                </a:lnTo>
                                <a:lnTo>
                                  <a:pt x="43230" y="710857"/>
                                </a:lnTo>
                                <a:lnTo>
                                  <a:pt x="41706" y="712381"/>
                                </a:lnTo>
                                <a:lnTo>
                                  <a:pt x="38658" y="712381"/>
                                </a:lnTo>
                                <a:lnTo>
                                  <a:pt x="37134" y="713905"/>
                                </a:lnTo>
                                <a:lnTo>
                                  <a:pt x="35610" y="713905"/>
                                </a:lnTo>
                                <a:lnTo>
                                  <a:pt x="34086" y="715429"/>
                                </a:lnTo>
                                <a:lnTo>
                                  <a:pt x="32562" y="715429"/>
                                </a:lnTo>
                                <a:lnTo>
                                  <a:pt x="32562" y="716953"/>
                                </a:lnTo>
                                <a:lnTo>
                                  <a:pt x="31038" y="716953"/>
                                </a:lnTo>
                                <a:lnTo>
                                  <a:pt x="31038" y="718477"/>
                                </a:lnTo>
                                <a:lnTo>
                                  <a:pt x="29514" y="718477"/>
                                </a:lnTo>
                                <a:lnTo>
                                  <a:pt x="29514" y="727621"/>
                                </a:lnTo>
                                <a:lnTo>
                                  <a:pt x="32562" y="727621"/>
                                </a:lnTo>
                                <a:lnTo>
                                  <a:pt x="34086" y="726097"/>
                                </a:lnTo>
                                <a:lnTo>
                                  <a:pt x="35610" y="726097"/>
                                </a:lnTo>
                                <a:lnTo>
                                  <a:pt x="37134" y="724573"/>
                                </a:lnTo>
                                <a:lnTo>
                                  <a:pt x="38658" y="724573"/>
                                </a:lnTo>
                                <a:lnTo>
                                  <a:pt x="40182" y="723049"/>
                                </a:lnTo>
                                <a:lnTo>
                                  <a:pt x="41706" y="723049"/>
                                </a:lnTo>
                                <a:lnTo>
                                  <a:pt x="43230" y="721525"/>
                                </a:lnTo>
                                <a:lnTo>
                                  <a:pt x="46278" y="720001"/>
                                </a:lnTo>
                                <a:lnTo>
                                  <a:pt x="54000" y="720001"/>
                                </a:lnTo>
                                <a:lnTo>
                                  <a:pt x="55524" y="721525"/>
                                </a:lnTo>
                                <a:lnTo>
                                  <a:pt x="58572" y="721525"/>
                                </a:lnTo>
                                <a:lnTo>
                                  <a:pt x="60096" y="723049"/>
                                </a:lnTo>
                                <a:lnTo>
                                  <a:pt x="61620" y="723049"/>
                                </a:lnTo>
                                <a:lnTo>
                                  <a:pt x="63144" y="724573"/>
                                </a:lnTo>
                                <a:lnTo>
                                  <a:pt x="63144" y="726097"/>
                                </a:lnTo>
                                <a:lnTo>
                                  <a:pt x="64668" y="727621"/>
                                </a:lnTo>
                                <a:lnTo>
                                  <a:pt x="64668" y="729145"/>
                                </a:lnTo>
                                <a:lnTo>
                                  <a:pt x="66192" y="730669"/>
                                </a:lnTo>
                                <a:lnTo>
                                  <a:pt x="66192" y="741337"/>
                                </a:lnTo>
                                <a:lnTo>
                                  <a:pt x="64668" y="742861"/>
                                </a:lnTo>
                                <a:lnTo>
                                  <a:pt x="64668" y="745909"/>
                                </a:lnTo>
                                <a:lnTo>
                                  <a:pt x="63144" y="748957"/>
                                </a:lnTo>
                                <a:lnTo>
                                  <a:pt x="61620" y="752094"/>
                                </a:lnTo>
                                <a:lnTo>
                                  <a:pt x="60096" y="755142"/>
                                </a:lnTo>
                                <a:lnTo>
                                  <a:pt x="57048" y="758190"/>
                                </a:lnTo>
                                <a:lnTo>
                                  <a:pt x="55524" y="761238"/>
                                </a:lnTo>
                                <a:lnTo>
                                  <a:pt x="52476" y="764286"/>
                                </a:lnTo>
                                <a:lnTo>
                                  <a:pt x="47802" y="768858"/>
                                </a:lnTo>
                                <a:lnTo>
                                  <a:pt x="31038" y="787146"/>
                                </a:lnTo>
                                <a:lnTo>
                                  <a:pt x="29514" y="788670"/>
                                </a:lnTo>
                                <a:lnTo>
                                  <a:pt x="29514" y="790194"/>
                                </a:lnTo>
                                <a:lnTo>
                                  <a:pt x="27990" y="790194"/>
                                </a:lnTo>
                                <a:lnTo>
                                  <a:pt x="27990" y="797826"/>
                                </a:lnTo>
                                <a:lnTo>
                                  <a:pt x="29514" y="799350"/>
                                </a:lnTo>
                                <a:lnTo>
                                  <a:pt x="82956" y="799350"/>
                                </a:lnTo>
                                <a:lnTo>
                                  <a:pt x="82956" y="790194"/>
                                </a:lnTo>
                                <a:close/>
                              </a:path>
                              <a:path w="5760720" h="799465">
                                <a:moveTo>
                                  <a:pt x="5740908" y="289560"/>
                                </a:moveTo>
                                <a:lnTo>
                                  <a:pt x="0" y="289560"/>
                                </a:lnTo>
                                <a:lnTo>
                                  <a:pt x="0" y="298704"/>
                                </a:lnTo>
                                <a:lnTo>
                                  <a:pt x="5740908" y="298704"/>
                                </a:lnTo>
                                <a:lnTo>
                                  <a:pt x="5740908" y="289560"/>
                                </a:lnTo>
                                <a:close/>
                              </a:path>
                              <a:path w="5760720" h="799465">
                                <a:moveTo>
                                  <a:pt x="5760720" y="298704"/>
                                </a:moveTo>
                                <a:lnTo>
                                  <a:pt x="5740908" y="298704"/>
                                </a:lnTo>
                                <a:lnTo>
                                  <a:pt x="5740908" y="595884"/>
                                </a:lnTo>
                                <a:lnTo>
                                  <a:pt x="5760720" y="595884"/>
                                </a:lnTo>
                                <a:lnTo>
                                  <a:pt x="5760720" y="298704"/>
                                </a:lnTo>
                                <a:close/>
                              </a:path>
                              <a:path w="5760720" h="799465">
                                <a:moveTo>
                                  <a:pt x="5760720" y="0"/>
                                </a:moveTo>
                                <a:lnTo>
                                  <a:pt x="5740908" y="0"/>
                                </a:lnTo>
                                <a:lnTo>
                                  <a:pt x="5740908" y="19812"/>
                                </a:lnTo>
                                <a:lnTo>
                                  <a:pt x="5760720" y="19812"/>
                                </a:lnTo>
                                <a:lnTo>
                                  <a:pt x="5760720" y="0"/>
                                </a:lnTo>
                                <a:close/>
                              </a:path>
                            </a:pathLst>
                          </a:custGeom>
                          <a:solidFill>
                            <a:srgbClr val="000000"/>
                          </a:solidFill>
                        </wps:spPr>
                        <wps:bodyPr wrap="square" lIns="0" tIns="0" rIns="0" bIns="0" rtlCol="0">
                          <a:prstTxWarp prst="textNoShape">
                            <a:avLst/>
                          </a:prstTxWarp>
                          <a:noAutofit/>
                        </wps:bodyPr>
                      </wps:wsp>
                      <pic:pic>
                        <pic:nvPicPr>
                          <pic:cNvPr id="1261" name="Image 1261"/>
                          <pic:cNvPicPr/>
                        </pic:nvPicPr>
                        <pic:blipFill>
                          <a:blip r:embed="rId312" cstate="print"/>
                          <a:stretch>
                            <a:fillRect/>
                          </a:stretch>
                        </pic:blipFill>
                        <pic:spPr>
                          <a:xfrm>
                            <a:off x="360806" y="710850"/>
                            <a:ext cx="97631" cy="90011"/>
                          </a:xfrm>
                          <a:prstGeom prst="rect">
                            <a:avLst/>
                          </a:prstGeom>
                        </pic:spPr>
                      </pic:pic>
                      <pic:pic>
                        <pic:nvPicPr>
                          <pic:cNvPr id="1262" name="Image 1262"/>
                          <pic:cNvPicPr/>
                        </pic:nvPicPr>
                        <pic:blipFill>
                          <a:blip r:embed="rId293" cstate="print"/>
                          <a:stretch>
                            <a:fillRect/>
                          </a:stretch>
                        </pic:blipFill>
                        <pic:spPr>
                          <a:xfrm>
                            <a:off x="3416808" y="710850"/>
                            <a:ext cx="76295" cy="90011"/>
                          </a:xfrm>
                          <a:prstGeom prst="rect">
                            <a:avLst/>
                          </a:prstGeom>
                        </pic:spPr>
                      </pic:pic>
                      <wps:wsp>
                        <wps:cNvPr id="1263" name="Graphic 1263"/>
                        <wps:cNvSpPr/>
                        <wps:spPr>
                          <a:xfrm>
                            <a:off x="0" y="594359"/>
                            <a:ext cx="5760720" cy="317500"/>
                          </a:xfrm>
                          <a:custGeom>
                            <a:avLst/>
                            <a:gdLst/>
                            <a:ahLst/>
                            <a:cxnLst/>
                            <a:rect l="l" t="t" r="r" b="b"/>
                            <a:pathLst>
                              <a:path w="5760720" h="317500">
                                <a:moveTo>
                                  <a:pt x="4939284" y="307848"/>
                                </a:moveTo>
                                <a:lnTo>
                                  <a:pt x="4136136" y="307848"/>
                                </a:lnTo>
                                <a:lnTo>
                                  <a:pt x="4136136" y="316992"/>
                                </a:lnTo>
                                <a:lnTo>
                                  <a:pt x="4939284" y="316992"/>
                                </a:lnTo>
                                <a:lnTo>
                                  <a:pt x="4939284" y="307848"/>
                                </a:lnTo>
                                <a:close/>
                              </a:path>
                              <a:path w="5760720" h="317500">
                                <a:moveTo>
                                  <a:pt x="5760720" y="12"/>
                                </a:moveTo>
                                <a:lnTo>
                                  <a:pt x="5740908" y="12"/>
                                </a:lnTo>
                                <a:lnTo>
                                  <a:pt x="3406140" y="0"/>
                                </a:lnTo>
                                <a:lnTo>
                                  <a:pt x="3406140" y="9144"/>
                                </a:lnTo>
                                <a:lnTo>
                                  <a:pt x="3406140" y="307848"/>
                                </a:lnTo>
                                <a:lnTo>
                                  <a:pt x="350507" y="307848"/>
                                </a:lnTo>
                                <a:lnTo>
                                  <a:pt x="350507" y="9144"/>
                                </a:lnTo>
                                <a:lnTo>
                                  <a:pt x="3406140" y="9144"/>
                                </a:lnTo>
                                <a:lnTo>
                                  <a:pt x="3406140" y="0"/>
                                </a:lnTo>
                                <a:lnTo>
                                  <a:pt x="0" y="0"/>
                                </a:lnTo>
                                <a:lnTo>
                                  <a:pt x="0" y="9144"/>
                                </a:lnTo>
                                <a:lnTo>
                                  <a:pt x="341376" y="9144"/>
                                </a:lnTo>
                                <a:lnTo>
                                  <a:pt x="341376" y="307848"/>
                                </a:lnTo>
                                <a:lnTo>
                                  <a:pt x="18288" y="307848"/>
                                </a:lnTo>
                                <a:lnTo>
                                  <a:pt x="18288" y="9156"/>
                                </a:lnTo>
                                <a:lnTo>
                                  <a:pt x="0" y="9156"/>
                                </a:lnTo>
                                <a:lnTo>
                                  <a:pt x="0" y="307848"/>
                                </a:lnTo>
                                <a:lnTo>
                                  <a:pt x="0" y="316992"/>
                                </a:lnTo>
                                <a:lnTo>
                                  <a:pt x="341376" y="316992"/>
                                </a:lnTo>
                                <a:lnTo>
                                  <a:pt x="4128516" y="316992"/>
                                </a:lnTo>
                                <a:lnTo>
                                  <a:pt x="4128516" y="307848"/>
                                </a:lnTo>
                                <a:lnTo>
                                  <a:pt x="3415284" y="307848"/>
                                </a:lnTo>
                                <a:lnTo>
                                  <a:pt x="3415284" y="9144"/>
                                </a:lnTo>
                                <a:lnTo>
                                  <a:pt x="5740908" y="9144"/>
                                </a:lnTo>
                                <a:lnTo>
                                  <a:pt x="5740908" y="307848"/>
                                </a:lnTo>
                                <a:lnTo>
                                  <a:pt x="4948415" y="307848"/>
                                </a:lnTo>
                                <a:lnTo>
                                  <a:pt x="4948415" y="316992"/>
                                </a:lnTo>
                                <a:lnTo>
                                  <a:pt x="5740908" y="316992"/>
                                </a:lnTo>
                                <a:lnTo>
                                  <a:pt x="5760720" y="316992"/>
                                </a:lnTo>
                                <a:lnTo>
                                  <a:pt x="5760720" y="9156"/>
                                </a:lnTo>
                                <a:lnTo>
                                  <a:pt x="5760720" y="12"/>
                                </a:lnTo>
                                <a:close/>
                              </a:path>
                            </a:pathLst>
                          </a:custGeom>
                          <a:solidFill>
                            <a:srgbClr val="000000"/>
                          </a:solidFill>
                        </wps:spPr>
                        <wps:bodyPr wrap="square" lIns="0" tIns="0" rIns="0" bIns="0" rtlCol="0">
                          <a:prstTxWarp prst="textNoShape">
                            <a:avLst/>
                          </a:prstTxWarp>
                          <a:noAutofit/>
                        </wps:bodyPr>
                      </wps:wsp>
                      <wps:wsp>
                        <wps:cNvPr id="1264" name="Graphic 1264"/>
                        <wps:cNvSpPr/>
                        <wps:spPr>
                          <a:xfrm>
                            <a:off x="4134186" y="279972"/>
                            <a:ext cx="1270" cy="619760"/>
                          </a:xfrm>
                          <a:custGeom>
                            <a:avLst/>
                            <a:gdLst/>
                            <a:ahLst/>
                            <a:cxnLst/>
                            <a:rect l="l" t="t" r="r" b="b"/>
                            <a:pathLst>
                              <a:path w="0" h="619760">
                                <a:moveTo>
                                  <a:pt x="0" y="619449"/>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1265" name="Textbox 1265"/>
                        <wps:cNvSpPr txBox="1"/>
                        <wps:spPr>
                          <a:xfrm>
                            <a:off x="116523" y="91290"/>
                            <a:ext cx="2121535" cy="721360"/>
                          </a:xfrm>
                          <a:prstGeom prst="rect">
                            <a:avLst/>
                          </a:prstGeom>
                        </wps:spPr>
                        <wps:txbx>
                          <w:txbxContent>
                            <w:p>
                              <w:pPr>
                                <w:spacing w:line="212" w:lineRule="exact" w:before="0"/>
                                <w:ind w:left="355" w:right="0" w:firstLine="0"/>
                                <w:jc w:val="left"/>
                                <w:rPr>
                                  <w:rFonts w:ascii="Arial"/>
                                  <w:sz w:val="19"/>
                                </w:rPr>
                              </w:pPr>
                              <w:r>
                                <w:rPr>
                                  <w:rFonts w:ascii="Arial"/>
                                  <w:color w:val="030303"/>
                                  <w:spacing w:val="-2"/>
                                  <w:w w:val="130"/>
                                  <w:sz w:val="19"/>
                                </w:rPr>
                                <w:t>fction</w:t>
                              </w:r>
                            </w:p>
                            <w:p>
                              <w:pPr>
                                <w:spacing w:before="141"/>
                                <w:ind w:left="0" w:right="0" w:firstLine="0"/>
                                <w:jc w:val="left"/>
                                <w:rPr>
                                  <w:rFonts w:ascii="Arial"/>
                                  <w:sz w:val="19"/>
                                </w:rPr>
                              </w:pPr>
                              <w:r>
                                <w:rPr>
                                  <w:rFonts w:ascii="Arial"/>
                                  <w:color w:val="030303"/>
                                  <w:position w:val="1"/>
                                  <w:sz w:val="19"/>
                                </w:rPr>
                                <w:t>1</w:t>
                              </w:r>
                              <w:r>
                                <w:rPr>
                                  <w:rFonts w:ascii="Arial"/>
                                  <w:color w:val="030303"/>
                                  <w:spacing w:val="49"/>
                                  <w:position w:val="1"/>
                                  <w:sz w:val="19"/>
                                </w:rPr>
                                <w:t>  </w:t>
                              </w:r>
                              <w:r>
                                <w:rPr>
                                  <w:rFonts w:ascii="Arial"/>
                                  <w:color w:val="030303"/>
                                  <w:position w:val="1"/>
                                  <w:sz w:val="29"/>
                                </w:rPr>
                                <w:t>I</w:t>
                              </w:r>
                              <w:r>
                                <w:rPr>
                                  <w:rFonts w:ascii="Arial"/>
                                  <w:color w:val="030303"/>
                                  <w:spacing w:val="-1"/>
                                  <w:sz w:val="29"/>
                                </w:rPr>
                                <w:drawing>
                                  <wp:inline distT="0" distB="0" distL="0" distR="0">
                                    <wp:extent cx="116628" cy="90487"/>
                                    <wp:effectExtent l="0" t="0" r="0" b="0"/>
                                    <wp:docPr id="1266" name="Image 1266"/>
                                    <wp:cNvGraphicFramePr>
                                      <a:graphicFrameLocks/>
                                    </wp:cNvGraphicFramePr>
                                    <a:graphic>
                                      <a:graphicData uri="http://schemas.openxmlformats.org/drawingml/2006/picture">
                                        <pic:pic>
                                          <pic:nvPicPr>
                                            <pic:cNvPr id="1266" name="Image 1266"/>
                                            <pic:cNvPicPr/>
                                          </pic:nvPicPr>
                                          <pic:blipFill>
                                            <a:blip r:embed="rId313" cstate="print"/>
                                            <a:stretch>
                                              <a:fillRect/>
                                            </a:stretch>
                                          </pic:blipFill>
                                          <pic:spPr>
                                            <a:xfrm>
                                              <a:off x="0" y="0"/>
                                              <a:ext cx="116628" cy="90487"/>
                                            </a:xfrm>
                                            <a:prstGeom prst="rect">
                                              <a:avLst/>
                                            </a:prstGeom>
                                          </pic:spPr>
                                        </pic:pic>
                                      </a:graphicData>
                                    </a:graphic>
                                  </wp:inline>
                                </w:drawing>
                              </w:r>
                              <w:r>
                                <w:rPr>
                                  <w:rFonts w:ascii="Arial"/>
                                  <w:color w:val="030303"/>
                                  <w:spacing w:val="-1"/>
                                  <w:sz w:val="29"/>
                                </w:rPr>
                              </w:r>
                              <w:r>
                                <w:rPr>
                                  <w:rFonts w:ascii="Arial"/>
                                  <w:color w:val="030303"/>
                                  <w:position w:val="1"/>
                                  <w:sz w:val="19"/>
                                </w:rPr>
                                <w:t>edback</w:t>
                              </w:r>
                              <w:r>
                                <w:rPr>
                                  <w:rFonts w:ascii="Arial"/>
                                  <w:color w:val="030303"/>
                                  <w:spacing w:val="16"/>
                                  <w:position w:val="1"/>
                                  <w:sz w:val="19"/>
                                </w:rPr>
                                <w:t> </w:t>
                              </w:r>
                              <w:r>
                                <w:rPr>
                                  <w:rFonts w:ascii="Arial"/>
                                  <w:color w:val="030303"/>
                                  <w:spacing w:val="-2"/>
                                  <w:position w:val="1"/>
                                  <w:sz w:val="19"/>
                                </w:rPr>
                                <w:t>Session.</w:t>
                              </w:r>
                            </w:p>
                            <w:p>
                              <w:pPr>
                                <w:spacing w:line="240" w:lineRule="auto" w:before="11"/>
                                <w:rPr>
                                  <w:rFonts w:ascii="Arial"/>
                                  <w:sz w:val="19"/>
                                </w:rPr>
                              </w:pPr>
                            </w:p>
                            <w:p>
                              <w:pPr>
                                <w:spacing w:before="0"/>
                                <w:ind w:left="561" w:right="0" w:firstLine="0"/>
                                <w:jc w:val="left"/>
                                <w:rPr>
                                  <w:rFonts w:ascii="Arial"/>
                                  <w:sz w:val="19"/>
                                </w:rPr>
                              </w:pPr>
                              <w:r>
                                <w:rPr>
                                  <w:rFonts w:ascii="Arial"/>
                                  <w:color w:val="030303"/>
                                  <w:sz w:val="19"/>
                                </w:rPr>
                                <w:t>ade</w:t>
                              </w:r>
                              <w:r>
                                <w:rPr>
                                  <w:rFonts w:ascii="Arial"/>
                                  <w:color w:val="030303"/>
                                  <w:spacing w:val="-4"/>
                                  <w:sz w:val="19"/>
                                </w:rPr>
                                <w:t> </w:t>
                              </w:r>
                              <w:r>
                                <w:rPr>
                                  <w:rFonts w:ascii="Arial"/>
                                  <w:color w:val="030303"/>
                                  <w:sz w:val="19"/>
                                </w:rPr>
                                <w:t>Changes</w:t>
                              </w:r>
                              <w:r>
                                <w:rPr>
                                  <w:rFonts w:ascii="Arial"/>
                                  <w:color w:val="030303"/>
                                  <w:spacing w:val="1"/>
                                  <w:sz w:val="19"/>
                                </w:rPr>
                                <w:t> </w:t>
                              </w:r>
                              <w:r>
                                <w:rPr>
                                  <w:rFonts w:ascii="Arial"/>
                                  <w:color w:val="030303"/>
                                  <w:sz w:val="19"/>
                                </w:rPr>
                                <w:t>to</w:t>
                              </w:r>
                              <w:r>
                                <w:rPr>
                                  <w:rFonts w:ascii="Arial"/>
                                  <w:color w:val="030303"/>
                                  <w:spacing w:val="28"/>
                                  <w:sz w:val="19"/>
                                </w:rPr>
                                <w:t> </w:t>
                              </w:r>
                              <w:r>
                                <w:rPr>
                                  <w:rFonts w:ascii="Arial"/>
                                  <w:color w:val="030303"/>
                                  <w:sz w:val="19"/>
                                </w:rPr>
                                <w:t>the</w:t>
                              </w:r>
                              <w:r>
                                <w:rPr>
                                  <w:rFonts w:ascii="Arial"/>
                                  <w:color w:val="030303"/>
                                  <w:spacing w:val="29"/>
                                  <w:sz w:val="19"/>
                                </w:rPr>
                                <w:t> </w:t>
                              </w:r>
                              <w:r>
                                <w:rPr>
                                  <w:rFonts w:ascii="Arial"/>
                                  <w:color w:val="030303"/>
                                  <w:spacing w:val="-2"/>
                                  <w:sz w:val="19"/>
                                </w:rPr>
                                <w:t>Document.</w:t>
                              </w:r>
                            </w:p>
                          </w:txbxContent>
                        </wps:txbx>
                        <wps:bodyPr wrap="square" lIns="0" tIns="0" rIns="0" bIns="0" rtlCol="0">
                          <a:noAutofit/>
                        </wps:bodyPr>
                      </wps:wsp>
                      <wps:wsp>
                        <wps:cNvPr id="1267" name="Textbox 1267"/>
                        <wps:cNvSpPr txBox="1"/>
                        <wps:spPr>
                          <a:xfrm>
                            <a:off x="3405629" y="94341"/>
                            <a:ext cx="301625" cy="135255"/>
                          </a:xfrm>
                          <a:prstGeom prst="rect">
                            <a:avLst/>
                          </a:prstGeom>
                        </wps:spPr>
                        <wps:txbx>
                          <w:txbxContent>
                            <w:p>
                              <w:pPr>
                                <w:spacing w:line="212" w:lineRule="exact" w:before="0"/>
                                <w:ind w:left="0" w:right="0" w:firstLine="0"/>
                                <w:jc w:val="left"/>
                                <w:rPr>
                                  <w:rFonts w:ascii="Arial"/>
                                  <w:sz w:val="19"/>
                                </w:rPr>
                              </w:pPr>
                              <w:r>
                                <w:rPr>
                                  <w:rFonts w:ascii="Arial"/>
                                  <w:color w:val="030303"/>
                                  <w:spacing w:val="-4"/>
                                  <w:w w:val="115"/>
                                  <w:sz w:val="19"/>
                                </w:rPr>
                                <w:t>[who</w:t>
                              </w:r>
                            </w:p>
                          </w:txbxContent>
                        </wps:txbx>
                        <wps:bodyPr wrap="square" lIns="0" tIns="0" rIns="0" bIns="0" rtlCol="0">
                          <a:noAutofit/>
                        </wps:bodyPr>
                      </wps:wsp>
                      <wps:wsp>
                        <wps:cNvPr id="1268" name="Textbox 1268"/>
                        <wps:cNvSpPr txBox="1"/>
                        <wps:spPr>
                          <a:xfrm>
                            <a:off x="4129025" y="85187"/>
                            <a:ext cx="560705" cy="135255"/>
                          </a:xfrm>
                          <a:prstGeom prst="rect">
                            <a:avLst/>
                          </a:prstGeom>
                        </wps:spPr>
                        <wps:txbx>
                          <w:txbxContent>
                            <w:p>
                              <w:pPr>
                                <w:spacing w:line="212" w:lineRule="exact" w:before="0"/>
                                <w:ind w:left="0" w:right="0" w:firstLine="0"/>
                                <w:jc w:val="left"/>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xbxContent>
                        </wps:txbx>
                        <wps:bodyPr wrap="square" lIns="0" tIns="0" rIns="0" bIns="0" rtlCol="0">
                          <a:noAutofit/>
                        </wps:bodyPr>
                      </wps:wsp>
                      <wps:wsp>
                        <wps:cNvPr id="1269" name="Textbox 1269"/>
                        <wps:cNvSpPr txBox="1"/>
                        <wps:spPr>
                          <a:xfrm>
                            <a:off x="4940936" y="88238"/>
                            <a:ext cx="379730" cy="135255"/>
                          </a:xfrm>
                          <a:prstGeom prst="rect">
                            <a:avLst/>
                          </a:prstGeom>
                        </wps:spPr>
                        <wps:txbx>
                          <w:txbxContent>
                            <w:p>
                              <w:pPr>
                                <w:spacing w:line="212" w:lineRule="exact" w:before="0"/>
                                <w:ind w:left="0" w:right="0" w:firstLine="0"/>
                                <w:jc w:val="left"/>
                                <w:rPr>
                                  <w:rFonts w:ascii="Arial"/>
                                  <w:sz w:val="19"/>
                                </w:rPr>
                              </w:pPr>
                              <w:r>
                                <w:rPr>
                                  <w:rFonts w:ascii="Arial"/>
                                  <w:color w:val="030303"/>
                                  <w:spacing w:val="-2"/>
                                  <w:w w:val="105"/>
                                  <w:sz w:val="19"/>
                                </w:rPr>
                                <w:t>[status</w:t>
                              </w:r>
                            </w:p>
                          </w:txbxContent>
                        </wps:txbx>
                        <wps:bodyPr wrap="square" lIns="0" tIns="0" rIns="0" bIns="0" rtlCol="0">
                          <a:noAutofit/>
                        </wps:bodyPr>
                      </wps:wsp>
                      <wps:wsp>
                        <wps:cNvPr id="1270" name="Textbox 1270"/>
                        <wps:cNvSpPr txBox="1"/>
                        <wps:spPr>
                          <a:xfrm>
                            <a:off x="3412395" y="405592"/>
                            <a:ext cx="206375" cy="135255"/>
                          </a:xfrm>
                          <a:prstGeom prst="rect">
                            <a:avLst/>
                          </a:prstGeom>
                        </wps:spPr>
                        <wps:txbx>
                          <w:txbxContent>
                            <w:p>
                              <w:pPr>
                                <w:spacing w:line="212" w:lineRule="exact" w:before="0"/>
                                <w:ind w:left="0" w:right="0" w:firstLine="0"/>
                                <w:jc w:val="left"/>
                                <w:rPr>
                                  <w:rFonts w:ascii="Arial"/>
                                  <w:b/>
                                  <w:sz w:val="19"/>
                                </w:rPr>
                              </w:pPr>
                              <w:r>
                                <w:rPr>
                                  <w:rFonts w:ascii="Arial"/>
                                  <w:b/>
                                  <w:color w:val="030303"/>
                                  <w:spacing w:val="-5"/>
                                  <w:w w:val="105"/>
                                  <w:sz w:val="19"/>
                                </w:rPr>
                                <w:t>fLL</w:t>
                              </w:r>
                            </w:p>
                          </w:txbxContent>
                        </wps:txbx>
                        <wps:bodyPr wrap="square" lIns="0" tIns="0" rIns="0" bIns="0" rtlCol="0">
                          <a:noAutofit/>
                        </wps:bodyPr>
                      </wps:wsp>
                      <wps:wsp>
                        <wps:cNvPr id="1271" name="Textbox 1271"/>
                        <wps:cNvSpPr txBox="1"/>
                        <wps:spPr>
                          <a:xfrm>
                            <a:off x="4146372" y="372026"/>
                            <a:ext cx="615315" cy="135255"/>
                          </a:xfrm>
                          <a:prstGeom prst="rect">
                            <a:avLst/>
                          </a:prstGeom>
                        </wps:spPr>
                        <wps:txbx>
                          <w:txbxContent>
                            <w:p>
                              <w:pPr>
                                <w:spacing w:line="212" w:lineRule="exact" w:before="0"/>
                                <w:ind w:left="0" w:right="0" w:firstLine="0"/>
                                <w:jc w:val="left"/>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xbxContent>
                        </wps:txbx>
                        <wps:bodyPr wrap="square" lIns="0" tIns="0" rIns="0" bIns="0" rtlCol="0">
                          <a:noAutofit/>
                        </wps:bodyPr>
                      </wps:wsp>
                      <wps:wsp>
                        <wps:cNvPr id="1272" name="Textbox 1272"/>
                        <wps:cNvSpPr txBox="1"/>
                        <wps:spPr>
                          <a:xfrm>
                            <a:off x="4938762" y="384232"/>
                            <a:ext cx="407034" cy="135255"/>
                          </a:xfrm>
                          <a:prstGeom prst="rect">
                            <a:avLst/>
                          </a:prstGeom>
                        </wps:spPr>
                        <wps:txbx>
                          <w:txbxContent>
                            <w:p>
                              <w:pPr>
                                <w:spacing w:line="212" w:lineRule="exact" w:before="0"/>
                                <w:ind w:left="0" w:right="0" w:firstLine="0"/>
                                <w:jc w:val="left"/>
                                <w:rPr>
                                  <w:rFonts w:ascii="Arial"/>
                                  <w:sz w:val="19"/>
                                </w:rPr>
                              </w:pPr>
                              <w:r>
                                <w:rPr>
                                  <w:rFonts w:ascii="Arial"/>
                                  <w:color w:val="030303"/>
                                  <w:spacing w:val="-2"/>
                                  <w:w w:val="105"/>
                                  <w:sz w:val="19"/>
                                </w:rPr>
                                <w:t>!closed</w:t>
                              </w:r>
                            </w:p>
                          </w:txbxContent>
                        </wps:txbx>
                        <wps:bodyPr wrap="square" lIns="0" tIns="0" rIns="0" bIns="0" rtlCol="0">
                          <a:noAutofit/>
                        </wps:bodyPr>
                      </wps:wsp>
                      <wps:wsp>
                        <wps:cNvPr id="1273" name="Textbox 1273"/>
                        <wps:cNvSpPr txBox="1"/>
                        <wps:spPr>
                          <a:xfrm>
                            <a:off x="3505268" y="677174"/>
                            <a:ext cx="130810" cy="135255"/>
                          </a:xfrm>
                          <a:prstGeom prst="rect">
                            <a:avLst/>
                          </a:prstGeom>
                        </wps:spPr>
                        <wps:txbx>
                          <w:txbxContent>
                            <w:p>
                              <w:pPr>
                                <w:spacing w:line="212" w:lineRule="exact" w:before="0"/>
                                <w:ind w:left="0" w:right="0" w:firstLine="0"/>
                                <w:jc w:val="left"/>
                                <w:rPr>
                                  <w:rFonts w:ascii="Arial"/>
                                  <w:b/>
                                  <w:sz w:val="19"/>
                                </w:rPr>
                              </w:pPr>
                              <w:r>
                                <w:rPr>
                                  <w:rFonts w:ascii="Arial"/>
                                  <w:b/>
                                  <w:color w:val="030303"/>
                                  <w:spacing w:val="-5"/>
                                  <w:w w:val="85"/>
                                  <w:sz w:val="19"/>
                                </w:rPr>
                                <w:t>LL</w:t>
                              </w:r>
                            </w:p>
                          </w:txbxContent>
                        </wps:txbx>
                        <wps:bodyPr wrap="square" lIns="0" tIns="0" rIns="0" bIns="0" rtlCol="0">
                          <a:noAutofit/>
                        </wps:bodyPr>
                      </wps:wsp>
                      <wps:wsp>
                        <wps:cNvPr id="1274" name="Textbox 1274"/>
                        <wps:cNvSpPr txBox="1"/>
                        <wps:spPr>
                          <a:xfrm>
                            <a:off x="4146372" y="680224"/>
                            <a:ext cx="615315" cy="135255"/>
                          </a:xfrm>
                          <a:prstGeom prst="rect">
                            <a:avLst/>
                          </a:prstGeom>
                        </wps:spPr>
                        <wps:txbx>
                          <w:txbxContent>
                            <w:p>
                              <w:pPr>
                                <w:spacing w:line="212" w:lineRule="exact" w:before="0"/>
                                <w:ind w:left="0" w:right="0" w:firstLine="0"/>
                                <w:jc w:val="left"/>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xbxContent>
                        </wps:txbx>
                        <wps:bodyPr wrap="square" lIns="0" tIns="0" rIns="0" bIns="0" rtlCol="0">
                          <a:noAutofit/>
                        </wps:bodyPr>
                      </wps:wsp>
                      <wps:wsp>
                        <wps:cNvPr id="1275" name="Textbox 1275"/>
                        <wps:cNvSpPr txBox="1"/>
                        <wps:spPr>
                          <a:xfrm>
                            <a:off x="4938762" y="695482"/>
                            <a:ext cx="407034" cy="135255"/>
                          </a:xfrm>
                          <a:prstGeom prst="rect">
                            <a:avLst/>
                          </a:prstGeom>
                        </wps:spPr>
                        <wps:txbx>
                          <w:txbxContent>
                            <w:p>
                              <w:pPr>
                                <w:spacing w:line="212" w:lineRule="exact" w:before="0"/>
                                <w:ind w:left="0" w:right="0" w:firstLine="0"/>
                                <w:jc w:val="left"/>
                                <w:rPr>
                                  <w:rFonts w:ascii="Arial"/>
                                  <w:sz w:val="19"/>
                                </w:rPr>
                              </w:pPr>
                              <w:r>
                                <w:rPr>
                                  <w:rFonts w:ascii="Arial"/>
                                  <w:color w:val="030303"/>
                                  <w:spacing w:val="-2"/>
                                  <w:w w:val="105"/>
                                  <w:sz w:val="19"/>
                                </w:rPr>
                                <w:t>!closed</w:t>
                              </w:r>
                            </w:p>
                          </w:txbxContent>
                        </wps:txbx>
                        <wps:bodyPr wrap="square" lIns="0" tIns="0" rIns="0" bIns="0" rtlCol="0">
                          <a:noAutofit/>
                        </wps:bodyPr>
                      </wps:wsp>
                    </wpg:wgp>
                  </a:graphicData>
                </a:graphic>
              </wp:anchor>
            </w:drawing>
          </mc:Choice>
          <mc:Fallback>
            <w:pict>
              <v:group style="position:absolute;margin-left:76.800003pt;margin-top:13.099024pt;width:453.6pt;height:71.8pt;mso-position-horizontal-relative:page;mso-position-vertical-relative:paragraph;z-index:-15568896;mso-wrap-distance-left:0;mso-wrap-distance-right:0" id="docshapegroup898" coordorigin="1536,262" coordsize="9072,1436">
                <v:rect style="position:absolute;left:1567;top:290;width:507;height:428" id="docshape899" filled="true" fillcolor="#ff0000" stroked="false">
                  <v:fill type="solid"/>
                </v:rect>
                <v:shape style="position:absolute;left:1587;top:437;width:17;height:141" id="docshape900" coordorigin="1587,437" coordsize="17,141" path="m1602,437l1590,437,1590,440,1602,440,1602,437xm1604,440l1587,440,1587,576,1587,578,1604,578,1604,576,1604,576,1604,440xe" filled="true" fillcolor="#000000" stroked="false">
                  <v:path arrowok="t"/>
                  <v:fill type="solid"/>
                </v:shape>
                <v:shape style="position:absolute;left:1642;top:439;width:106;height:140" type="#_x0000_t75" id="docshape901" stroked="false">
                  <v:imagedata r:id="rId306" o:title=""/>
                </v:shape>
                <v:shape style="position:absolute;left:2085;top:290;width:8492;height:428" id="docshape902" coordorigin="2086,291" coordsize="8492,428" path="m6900,291l2086,291,2086,718,6900,718,6900,291xm8035,291l6914,291,6914,718,8035,718,8035,291xm9314,291l8050,291,8050,718,9314,718,9314,291xm10577,291l9329,291,9329,718,10577,718,10577,291xe" filled="true" fillcolor="#ff0000" stroked="false">
                  <v:path arrowok="t"/>
                  <v:fill type="solid"/>
                </v:shape>
                <v:rect style="position:absolute;left:1536;top:261;width:29;height:32" id="docshape903" filled="true" fillcolor="#000000" stroked="false">
                  <v:fill type="solid"/>
                </v:rect>
                <v:shape style="position:absolute;left:1564;top:261;width:509;height:32" type="#_x0000_t75" id="docshape904" stroked="false">
                  <v:imagedata r:id="rId307" o:title=""/>
                </v:shape>
                <v:rect style="position:absolute;left:2088;top:290;width:12;height:3" id="docshape905" filled="true" fillcolor="#ff0000" stroked="false">
                  <v:fill type="solid"/>
                </v:rect>
                <v:shape style="position:absolute;left:2073;top:262;width:27;height:32" id="docshape906" coordorigin="2074,262" coordsize="27,32" path="m2100,262l2074,262,2074,291,2074,293,2088,293,2088,291,2100,291,2100,262xe" filled="true" fillcolor="#000000" stroked="false">
                  <v:path arrowok="t"/>
                  <v:fill type="solid"/>
                </v:shape>
                <v:shape style="position:absolute;left:2100;top:261;width:4800;height:32" type="#_x0000_t75" id="docshape907" stroked="false">
                  <v:imagedata r:id="rId308" o:title=""/>
                </v:shape>
                <v:shape style="position:absolute;left:6928;top:261;width:1109;height:32" type="#_x0000_t75" id="docshape908" stroked="false">
                  <v:imagedata r:id="rId309" o:title=""/>
                </v:shape>
                <v:shape style="position:absolute;left:8064;top:261;width:1251;height:32" type="#_x0000_t75" id="docshape909" stroked="false">
                  <v:imagedata r:id="rId310" o:title=""/>
                </v:shape>
                <v:shape style="position:absolute;left:9343;top:261;width:1234;height:32" type="#_x0000_t75" id="docshape910" stroked="false">
                  <v:imagedata r:id="rId311" o:title=""/>
                </v:shape>
                <v:shape style="position:absolute;left:1536;top:261;width:9072;height:1259" id="docshape911" coordorigin="1536,262" coordsize="9072,1259" path="m1667,1506l1602,1506,1623,1482,1633,1475,1643,1461,1647,1456,1652,1449,1655,1444,1659,1434,1659,1425,1662,1420,1662,1410,1659,1405,1659,1403,1656,1396,1655,1393,1650,1391,1647,1386,1643,1384,1638,1384,1628,1379,1616,1379,1611,1381,1604,1381,1602,1384,1597,1384,1594,1386,1592,1386,1590,1389,1587,1389,1587,1391,1585,1391,1585,1393,1582,1393,1582,1408,1587,1408,1590,1405,1592,1405,1594,1403,1597,1403,1599,1401,1602,1401,1604,1398,1609,1396,1621,1396,1623,1398,1628,1398,1631,1401,1633,1401,1635,1403,1635,1405,1638,1408,1638,1410,1640,1413,1640,1429,1638,1432,1638,1437,1635,1441,1633,1446,1631,1451,1626,1456,1623,1461,1619,1466,1611,1473,1585,1502,1582,1504,1582,1506,1580,1506,1580,1518,1582,1521,1667,1521,1667,1506xm10577,718l1536,718,1536,732,10577,732,10577,718xm10608,732l10577,732,10577,1200,10608,1200,10608,732xm10608,262l10577,262,10577,293,10608,293,10608,262xe" filled="true" fillcolor="#000000" stroked="false">
                  <v:path arrowok="t"/>
                  <v:fill type="solid"/>
                </v:shape>
                <v:shape style="position:absolute;left:2104;top:1381;width:154;height:142" type="#_x0000_t75" id="docshape912" stroked="false">
                  <v:imagedata r:id="rId312" o:title=""/>
                </v:shape>
                <v:shape style="position:absolute;left:6916;top:1381;width:121;height:142" type="#_x0000_t75" id="docshape913" stroked="false">
                  <v:imagedata r:id="rId293" o:title=""/>
                </v:shape>
                <v:shape style="position:absolute;left:1536;top:1197;width:9072;height:500" id="docshape914" coordorigin="1536,1198" coordsize="9072,500" path="m9314,1683l8050,1683,8050,1697,9314,1697,9314,1683xm10608,1198l10577,1198,10577,1198,6900,1198,6900,1212,6900,1683,2088,1683,2088,1212,6900,1212,6900,1198,1536,1198,1536,1212,2074,1212,2074,1683,1565,1683,1565,1212,1536,1212,1536,1683,1536,1683,1536,1697,2074,1697,2086,1697,2088,1697,6900,1697,6914,1697,8038,1697,8038,1683,6914,1683,6914,1212,10577,1212,10577,1212,10577,1683,9329,1683,9329,1697,10577,1697,10608,1697,10608,1212,10608,1212,10608,1198xe" filled="true" fillcolor="#000000" stroked="false">
                  <v:path arrowok="t"/>
                  <v:fill type="solid"/>
                </v:shape>
                <v:line style="position:absolute" from="8047,1678" to="8047,703" stroked="true" strokeweight=".480677pt" strokecolor="#000000">
                  <v:stroke dashstyle="solid"/>
                </v:line>
                <v:shape style="position:absolute;left:1719;top:405;width:3341;height:1136" type="#_x0000_t202" id="docshape915" filled="false" stroked="false">
                  <v:textbox inset="0,0,0,0">
                    <w:txbxContent>
                      <w:p>
                        <w:pPr>
                          <w:spacing w:line="212" w:lineRule="exact" w:before="0"/>
                          <w:ind w:left="355" w:right="0" w:firstLine="0"/>
                          <w:jc w:val="left"/>
                          <w:rPr>
                            <w:rFonts w:ascii="Arial"/>
                            <w:sz w:val="19"/>
                          </w:rPr>
                        </w:pPr>
                        <w:r>
                          <w:rPr>
                            <w:rFonts w:ascii="Arial"/>
                            <w:color w:val="030303"/>
                            <w:spacing w:val="-2"/>
                            <w:w w:val="130"/>
                            <w:sz w:val="19"/>
                          </w:rPr>
                          <w:t>fction</w:t>
                        </w:r>
                      </w:p>
                      <w:p>
                        <w:pPr>
                          <w:spacing w:before="141"/>
                          <w:ind w:left="0" w:right="0" w:firstLine="0"/>
                          <w:jc w:val="left"/>
                          <w:rPr>
                            <w:rFonts w:ascii="Arial"/>
                            <w:sz w:val="19"/>
                          </w:rPr>
                        </w:pPr>
                        <w:r>
                          <w:rPr>
                            <w:rFonts w:ascii="Arial"/>
                            <w:color w:val="030303"/>
                            <w:position w:val="1"/>
                            <w:sz w:val="19"/>
                          </w:rPr>
                          <w:t>1</w:t>
                        </w:r>
                        <w:r>
                          <w:rPr>
                            <w:rFonts w:ascii="Arial"/>
                            <w:color w:val="030303"/>
                            <w:spacing w:val="49"/>
                            <w:position w:val="1"/>
                            <w:sz w:val="19"/>
                          </w:rPr>
                          <w:t>  </w:t>
                        </w:r>
                        <w:r>
                          <w:rPr>
                            <w:rFonts w:ascii="Arial"/>
                            <w:color w:val="030303"/>
                            <w:position w:val="1"/>
                            <w:sz w:val="29"/>
                          </w:rPr>
                          <w:t>I</w:t>
                        </w:r>
                        <w:r>
                          <w:rPr>
                            <w:rFonts w:ascii="Arial"/>
                            <w:color w:val="030303"/>
                            <w:spacing w:val="-1"/>
                            <w:sz w:val="29"/>
                          </w:rPr>
                          <w:drawing>
                            <wp:inline distT="0" distB="0" distL="0" distR="0">
                              <wp:extent cx="116628" cy="90487"/>
                              <wp:effectExtent l="0" t="0" r="0" b="0"/>
                              <wp:docPr id="1276" name="Image 1276"/>
                              <wp:cNvGraphicFramePr>
                                <a:graphicFrameLocks/>
                              </wp:cNvGraphicFramePr>
                              <a:graphic>
                                <a:graphicData uri="http://schemas.openxmlformats.org/drawingml/2006/picture">
                                  <pic:pic>
                                    <pic:nvPicPr>
                                      <pic:cNvPr id="1276" name="Image 1276"/>
                                      <pic:cNvPicPr/>
                                    </pic:nvPicPr>
                                    <pic:blipFill>
                                      <a:blip r:embed="rId313" cstate="print"/>
                                      <a:stretch>
                                        <a:fillRect/>
                                      </a:stretch>
                                    </pic:blipFill>
                                    <pic:spPr>
                                      <a:xfrm>
                                        <a:off x="0" y="0"/>
                                        <a:ext cx="116628" cy="90487"/>
                                      </a:xfrm>
                                      <a:prstGeom prst="rect">
                                        <a:avLst/>
                                      </a:prstGeom>
                                    </pic:spPr>
                                  </pic:pic>
                                </a:graphicData>
                              </a:graphic>
                            </wp:inline>
                          </w:drawing>
                        </w:r>
                        <w:r>
                          <w:rPr>
                            <w:rFonts w:ascii="Arial"/>
                            <w:color w:val="030303"/>
                            <w:spacing w:val="-1"/>
                            <w:sz w:val="29"/>
                          </w:rPr>
                        </w:r>
                        <w:r>
                          <w:rPr>
                            <w:rFonts w:ascii="Arial"/>
                            <w:color w:val="030303"/>
                            <w:position w:val="1"/>
                            <w:sz w:val="19"/>
                          </w:rPr>
                          <w:t>edback</w:t>
                        </w:r>
                        <w:r>
                          <w:rPr>
                            <w:rFonts w:ascii="Arial"/>
                            <w:color w:val="030303"/>
                            <w:spacing w:val="16"/>
                            <w:position w:val="1"/>
                            <w:sz w:val="19"/>
                          </w:rPr>
                          <w:t> </w:t>
                        </w:r>
                        <w:r>
                          <w:rPr>
                            <w:rFonts w:ascii="Arial"/>
                            <w:color w:val="030303"/>
                            <w:spacing w:val="-2"/>
                            <w:position w:val="1"/>
                            <w:sz w:val="19"/>
                          </w:rPr>
                          <w:t>Session.</w:t>
                        </w:r>
                      </w:p>
                      <w:p>
                        <w:pPr>
                          <w:spacing w:line="240" w:lineRule="auto" w:before="11"/>
                          <w:rPr>
                            <w:rFonts w:ascii="Arial"/>
                            <w:sz w:val="19"/>
                          </w:rPr>
                        </w:pPr>
                      </w:p>
                      <w:p>
                        <w:pPr>
                          <w:spacing w:before="0"/>
                          <w:ind w:left="561" w:right="0" w:firstLine="0"/>
                          <w:jc w:val="left"/>
                          <w:rPr>
                            <w:rFonts w:ascii="Arial"/>
                            <w:sz w:val="19"/>
                          </w:rPr>
                        </w:pPr>
                        <w:r>
                          <w:rPr>
                            <w:rFonts w:ascii="Arial"/>
                            <w:color w:val="030303"/>
                            <w:sz w:val="19"/>
                          </w:rPr>
                          <w:t>ade</w:t>
                        </w:r>
                        <w:r>
                          <w:rPr>
                            <w:rFonts w:ascii="Arial"/>
                            <w:color w:val="030303"/>
                            <w:spacing w:val="-4"/>
                            <w:sz w:val="19"/>
                          </w:rPr>
                          <w:t> </w:t>
                        </w:r>
                        <w:r>
                          <w:rPr>
                            <w:rFonts w:ascii="Arial"/>
                            <w:color w:val="030303"/>
                            <w:sz w:val="19"/>
                          </w:rPr>
                          <w:t>Changes</w:t>
                        </w:r>
                        <w:r>
                          <w:rPr>
                            <w:rFonts w:ascii="Arial"/>
                            <w:color w:val="030303"/>
                            <w:spacing w:val="1"/>
                            <w:sz w:val="19"/>
                          </w:rPr>
                          <w:t> </w:t>
                        </w:r>
                        <w:r>
                          <w:rPr>
                            <w:rFonts w:ascii="Arial"/>
                            <w:color w:val="030303"/>
                            <w:sz w:val="19"/>
                          </w:rPr>
                          <w:t>to</w:t>
                        </w:r>
                        <w:r>
                          <w:rPr>
                            <w:rFonts w:ascii="Arial"/>
                            <w:color w:val="030303"/>
                            <w:spacing w:val="28"/>
                            <w:sz w:val="19"/>
                          </w:rPr>
                          <w:t> </w:t>
                        </w:r>
                        <w:r>
                          <w:rPr>
                            <w:rFonts w:ascii="Arial"/>
                            <w:color w:val="030303"/>
                            <w:sz w:val="19"/>
                          </w:rPr>
                          <w:t>the</w:t>
                        </w:r>
                        <w:r>
                          <w:rPr>
                            <w:rFonts w:ascii="Arial"/>
                            <w:color w:val="030303"/>
                            <w:spacing w:val="29"/>
                            <w:sz w:val="19"/>
                          </w:rPr>
                          <w:t> </w:t>
                        </w:r>
                        <w:r>
                          <w:rPr>
                            <w:rFonts w:ascii="Arial"/>
                            <w:color w:val="030303"/>
                            <w:spacing w:val="-2"/>
                            <w:sz w:val="19"/>
                          </w:rPr>
                          <w:t>Document.</w:t>
                        </w:r>
                      </w:p>
                    </w:txbxContent>
                  </v:textbox>
                  <w10:wrap type="none"/>
                </v:shape>
                <v:shape style="position:absolute;left:6899;top:410;width:475;height:213" type="#_x0000_t202" id="docshape916" filled="false" stroked="false">
                  <v:textbox inset="0,0,0,0">
                    <w:txbxContent>
                      <w:p>
                        <w:pPr>
                          <w:spacing w:line="212" w:lineRule="exact" w:before="0"/>
                          <w:ind w:left="0" w:right="0" w:firstLine="0"/>
                          <w:jc w:val="left"/>
                          <w:rPr>
                            <w:rFonts w:ascii="Arial"/>
                            <w:sz w:val="19"/>
                          </w:rPr>
                        </w:pPr>
                        <w:r>
                          <w:rPr>
                            <w:rFonts w:ascii="Arial"/>
                            <w:color w:val="030303"/>
                            <w:spacing w:val="-4"/>
                            <w:w w:val="115"/>
                            <w:sz w:val="19"/>
                          </w:rPr>
                          <w:t>[who</w:t>
                        </w:r>
                      </w:p>
                    </w:txbxContent>
                  </v:textbox>
                  <w10:wrap type="none"/>
                </v:shape>
                <v:shape style="position:absolute;left:8038;top:396;width:883;height:213" type="#_x0000_t202" id="docshape917" filled="false" stroked="false">
                  <v:textbox inset="0,0,0,0">
                    <w:txbxContent>
                      <w:p>
                        <w:pPr>
                          <w:spacing w:line="212" w:lineRule="exact" w:before="0"/>
                          <w:ind w:left="0" w:right="0" w:firstLine="0"/>
                          <w:jc w:val="left"/>
                          <w:rPr>
                            <w:rFonts w:ascii="Arial"/>
                            <w:sz w:val="19"/>
                          </w:rPr>
                        </w:pPr>
                        <w:r>
                          <w:rPr>
                            <w:rFonts w:ascii="Arial"/>
                            <w:color w:val="030303"/>
                            <w:spacing w:val="-2"/>
                            <w:sz w:val="19"/>
                          </w:rPr>
                          <w:t>[Due</w:t>
                        </w:r>
                        <w:r>
                          <w:rPr>
                            <w:rFonts w:ascii="Arial"/>
                            <w:color w:val="030303"/>
                            <w:spacing w:val="-10"/>
                            <w:sz w:val="19"/>
                          </w:rPr>
                          <w:t> </w:t>
                        </w:r>
                        <w:r>
                          <w:rPr>
                            <w:rFonts w:ascii="Arial"/>
                            <w:color w:val="030303"/>
                            <w:spacing w:val="-4"/>
                            <w:sz w:val="19"/>
                          </w:rPr>
                          <w:t>Date</w:t>
                        </w:r>
                      </w:p>
                    </w:txbxContent>
                  </v:textbox>
                  <w10:wrap type="none"/>
                </v:shape>
                <v:shape style="position:absolute;left:9317;top:400;width:598;height:213" type="#_x0000_t202" id="docshape918" filled="false" stroked="false">
                  <v:textbox inset="0,0,0,0">
                    <w:txbxContent>
                      <w:p>
                        <w:pPr>
                          <w:spacing w:line="212" w:lineRule="exact" w:before="0"/>
                          <w:ind w:left="0" w:right="0" w:firstLine="0"/>
                          <w:jc w:val="left"/>
                          <w:rPr>
                            <w:rFonts w:ascii="Arial"/>
                            <w:sz w:val="19"/>
                          </w:rPr>
                        </w:pPr>
                        <w:r>
                          <w:rPr>
                            <w:rFonts w:ascii="Arial"/>
                            <w:color w:val="030303"/>
                            <w:spacing w:val="-2"/>
                            <w:w w:val="105"/>
                            <w:sz w:val="19"/>
                          </w:rPr>
                          <w:t>[status</w:t>
                        </w:r>
                      </w:p>
                    </w:txbxContent>
                  </v:textbox>
                  <w10:wrap type="none"/>
                </v:shape>
                <v:shape style="position:absolute;left:6909;top:900;width:325;height:213" type="#_x0000_t202" id="docshape919" filled="false" stroked="false">
                  <v:textbox inset="0,0,0,0">
                    <w:txbxContent>
                      <w:p>
                        <w:pPr>
                          <w:spacing w:line="212" w:lineRule="exact" w:before="0"/>
                          <w:ind w:left="0" w:right="0" w:firstLine="0"/>
                          <w:jc w:val="left"/>
                          <w:rPr>
                            <w:rFonts w:ascii="Arial"/>
                            <w:b/>
                            <w:sz w:val="19"/>
                          </w:rPr>
                        </w:pPr>
                        <w:r>
                          <w:rPr>
                            <w:rFonts w:ascii="Arial"/>
                            <w:b/>
                            <w:color w:val="030303"/>
                            <w:spacing w:val="-5"/>
                            <w:w w:val="105"/>
                            <w:sz w:val="19"/>
                          </w:rPr>
                          <w:t>fLL</w:t>
                        </w:r>
                      </w:p>
                    </w:txbxContent>
                  </v:textbox>
                  <w10:wrap type="none"/>
                </v:shape>
                <v:shape style="position:absolute;left:8065;top:847;width:969;height:213" type="#_x0000_t202" id="docshape920" filled="false" stroked="false">
                  <v:textbox inset="0,0,0,0">
                    <w:txbxContent>
                      <w:p>
                        <w:pPr>
                          <w:spacing w:line="212" w:lineRule="exact" w:before="0"/>
                          <w:ind w:left="0" w:right="0" w:firstLine="0"/>
                          <w:jc w:val="left"/>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xbxContent>
                  </v:textbox>
                  <w10:wrap type="none"/>
                </v:shape>
                <v:shape style="position:absolute;left:9313;top:867;width:641;height:213" type="#_x0000_t202" id="docshape921" filled="false" stroked="false">
                  <v:textbox inset="0,0,0,0">
                    <w:txbxContent>
                      <w:p>
                        <w:pPr>
                          <w:spacing w:line="212" w:lineRule="exact" w:before="0"/>
                          <w:ind w:left="0" w:right="0" w:firstLine="0"/>
                          <w:jc w:val="left"/>
                          <w:rPr>
                            <w:rFonts w:ascii="Arial"/>
                            <w:sz w:val="19"/>
                          </w:rPr>
                        </w:pPr>
                        <w:r>
                          <w:rPr>
                            <w:rFonts w:ascii="Arial"/>
                            <w:color w:val="030303"/>
                            <w:spacing w:val="-2"/>
                            <w:w w:val="105"/>
                            <w:sz w:val="19"/>
                          </w:rPr>
                          <w:t>!closed</w:t>
                        </w:r>
                      </w:p>
                    </w:txbxContent>
                  </v:textbox>
                  <w10:wrap type="none"/>
                </v:shape>
                <v:shape style="position:absolute;left:7056;top:1328;width:206;height:213" type="#_x0000_t202" id="docshape922" filled="false" stroked="false">
                  <v:textbox inset="0,0,0,0">
                    <w:txbxContent>
                      <w:p>
                        <w:pPr>
                          <w:spacing w:line="212" w:lineRule="exact" w:before="0"/>
                          <w:ind w:left="0" w:right="0" w:firstLine="0"/>
                          <w:jc w:val="left"/>
                          <w:rPr>
                            <w:rFonts w:ascii="Arial"/>
                            <w:b/>
                            <w:sz w:val="19"/>
                          </w:rPr>
                        </w:pPr>
                        <w:r>
                          <w:rPr>
                            <w:rFonts w:ascii="Arial"/>
                            <w:b/>
                            <w:color w:val="030303"/>
                            <w:spacing w:val="-5"/>
                            <w:w w:val="85"/>
                            <w:sz w:val="19"/>
                          </w:rPr>
                          <w:t>LL</w:t>
                        </w:r>
                      </w:p>
                    </w:txbxContent>
                  </v:textbox>
                  <w10:wrap type="none"/>
                </v:shape>
                <v:shape style="position:absolute;left:8065;top:1333;width:969;height:213" type="#_x0000_t202" id="docshape923" filled="false" stroked="false">
                  <v:textbox inset="0,0,0,0">
                    <w:txbxContent>
                      <w:p>
                        <w:pPr>
                          <w:spacing w:line="212" w:lineRule="exact" w:before="0"/>
                          <w:ind w:left="0" w:right="0" w:firstLine="0"/>
                          <w:jc w:val="left"/>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xbxContent>
                  </v:textbox>
                  <w10:wrap type="none"/>
                </v:shape>
                <v:shape style="position:absolute;left:9313;top:1357;width:641;height:213" type="#_x0000_t202" id="docshape924" filled="false" stroked="false">
                  <v:textbox inset="0,0,0,0">
                    <w:txbxContent>
                      <w:p>
                        <w:pPr>
                          <w:spacing w:line="212" w:lineRule="exact" w:before="0"/>
                          <w:ind w:left="0" w:right="0" w:firstLine="0"/>
                          <w:jc w:val="left"/>
                          <w:rPr>
                            <w:rFonts w:ascii="Arial"/>
                            <w:sz w:val="19"/>
                          </w:rPr>
                        </w:pPr>
                        <w:r>
                          <w:rPr>
                            <w:rFonts w:ascii="Arial"/>
                            <w:color w:val="030303"/>
                            <w:spacing w:val="-2"/>
                            <w:w w:val="105"/>
                            <w:sz w:val="19"/>
                          </w:rPr>
                          <w:t>!closed</w:t>
                        </w:r>
                      </w:p>
                    </w:txbxContent>
                  </v:textbox>
                  <w10:wrap type="none"/>
                </v:shape>
                <w10:wrap type="topAndBottom"/>
              </v:group>
            </w:pict>
          </mc:Fallback>
        </mc:AlternateContent>
      </w:r>
    </w:p>
    <w:p>
      <w:pPr>
        <w:spacing w:after="0"/>
        <w:rPr>
          <w:rFonts w:ascii="Arial"/>
          <w:sz w:val="20"/>
        </w:rPr>
        <w:sectPr>
          <w:headerReference w:type="default" r:id="rId304"/>
          <w:footerReference w:type="default" r:id="rId305"/>
          <w:pgSz w:w="11910" w:h="16840"/>
          <w:pgMar w:header="658" w:footer="1385" w:top="1660" w:bottom="1580" w:left="240" w:right="220"/>
        </w:sectPr>
      </w:pPr>
    </w:p>
    <w:p>
      <w:pPr>
        <w:spacing w:before="50"/>
        <w:ind w:left="842" w:right="0" w:firstLine="0"/>
        <w:jc w:val="left"/>
        <w:rPr>
          <w:rFonts w:ascii="Arial"/>
          <w:sz w:val="19"/>
        </w:rPr>
      </w:pPr>
      <w:r>
        <w:rPr>
          <w:rFonts w:ascii="Arial"/>
          <w:b/>
          <w:color w:val="030303"/>
          <w:w w:val="105"/>
          <w:sz w:val="19"/>
        </w:rPr>
        <w:t>Date:</w:t>
      </w:r>
      <w:r>
        <w:rPr>
          <w:rFonts w:ascii="Arial"/>
          <w:b/>
          <w:color w:val="030303"/>
          <w:spacing w:val="-14"/>
          <w:w w:val="105"/>
          <w:sz w:val="19"/>
        </w:rPr>
        <w:t> </w:t>
      </w:r>
      <w:r>
        <w:rPr>
          <w:rFonts w:ascii="Arial"/>
          <w:color w:val="030303"/>
          <w:w w:val="105"/>
          <w:sz w:val="19"/>
        </w:rPr>
        <w:t>11</w:t>
      </w:r>
      <w:r>
        <w:rPr>
          <w:rFonts w:ascii="Arial"/>
          <w:color w:val="030303"/>
          <w:spacing w:val="-10"/>
          <w:w w:val="105"/>
          <w:sz w:val="19"/>
        </w:rPr>
        <w:t> </w:t>
      </w:r>
      <w:r>
        <w:rPr>
          <w:rFonts w:ascii="Arial"/>
          <w:color w:val="030303"/>
          <w:w w:val="105"/>
          <w:sz w:val="19"/>
        </w:rPr>
        <w:t>December</w:t>
      </w:r>
      <w:r>
        <w:rPr>
          <w:rFonts w:ascii="Arial"/>
          <w:color w:val="030303"/>
          <w:spacing w:val="8"/>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4"/>
          <w:w w:val="105"/>
          <w:sz w:val="19"/>
        </w:rPr>
        <w:t> </w:t>
      </w:r>
      <w:r>
        <w:rPr>
          <w:rFonts w:ascii="Arial"/>
          <w:color w:val="030303"/>
          <w:w w:val="105"/>
          <w:sz w:val="19"/>
        </w:rPr>
        <w:t>5:30-2.00</w:t>
      </w:r>
      <w:r>
        <w:rPr>
          <w:rFonts w:ascii="Arial"/>
          <w:color w:val="030303"/>
          <w:spacing w:val="-11"/>
          <w:w w:val="105"/>
          <w:sz w:val="19"/>
        </w:rPr>
        <w:t> </w:t>
      </w:r>
      <w:r>
        <w:rPr>
          <w:rFonts w:ascii="Arial"/>
          <w:color w:val="030303"/>
          <w:spacing w:val="-5"/>
          <w:w w:val="105"/>
          <w:sz w:val="19"/>
        </w:rPr>
        <w:t>pm</w:t>
      </w:r>
    </w:p>
    <w:p>
      <w:pPr>
        <w:spacing w:before="56"/>
        <w:ind w:left="846" w:right="0" w:firstLine="0"/>
        <w:jc w:val="left"/>
        <w:rPr>
          <w:rFonts w:ascii="Arial"/>
          <w:sz w:val="19"/>
        </w:rPr>
      </w:pPr>
      <w:r>
        <w:rPr>
          <w:rFonts w:ascii="Arial"/>
          <w:b/>
          <w:color w:val="030303"/>
          <w:sz w:val="19"/>
        </w:rPr>
        <w:t>Venue:</w:t>
      </w:r>
      <w:r>
        <w:rPr>
          <w:rFonts w:ascii="Arial"/>
          <w:b/>
          <w:color w:val="030303"/>
          <w:spacing w:val="7"/>
          <w:sz w:val="19"/>
        </w:rPr>
        <w:t> </w:t>
      </w:r>
      <w:r>
        <w:rPr>
          <w:rFonts w:ascii="Arial"/>
          <w:color w:val="030303"/>
          <w:sz w:val="19"/>
        </w:rPr>
        <w:t>MS</w:t>
      </w:r>
      <w:r>
        <w:rPr>
          <w:rFonts w:ascii="Arial"/>
          <w:color w:val="030303"/>
          <w:spacing w:val="-1"/>
          <w:sz w:val="19"/>
        </w:rPr>
        <w:t> </w:t>
      </w:r>
      <w:r>
        <w:rPr>
          <w:rFonts w:ascii="Arial"/>
          <w:color w:val="030303"/>
          <w:spacing w:val="-2"/>
          <w:sz w:val="19"/>
        </w:rPr>
        <w:t>Teams</w:t>
      </w:r>
    </w:p>
    <w:p>
      <w:pPr>
        <w:spacing w:line="300" w:lineRule="auto" w:before="45"/>
        <w:ind w:left="845" w:right="548"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4"/>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3"/>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4"/>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51"/>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w:t>
      </w:r>
      <w:r>
        <w:rPr>
          <w:rFonts w:ascii="Arial"/>
          <w:color w:val="030303"/>
          <w:spacing w:val="-2"/>
          <w:w w:val="105"/>
          <w:sz w:val="19"/>
        </w:rPr>
        <w:t> </w:t>
      </w:r>
      <w:r>
        <w:rPr>
          <w:rFonts w:ascii="Arial"/>
          <w:color w:val="030303"/>
          <w:w w:val="105"/>
          <w:sz w:val="19"/>
        </w:rPr>
        <w:t>1: Reviewed the</w:t>
      </w:r>
      <w:r>
        <w:rPr>
          <w:rFonts w:ascii="Arial"/>
          <w:color w:val="030303"/>
          <w:spacing w:val="40"/>
          <w:w w:val="105"/>
          <w:sz w:val="19"/>
        </w:rPr>
        <w:t> </w:t>
      </w:r>
      <w:r>
        <w:rPr>
          <w:rFonts w:ascii="Arial"/>
          <w:color w:val="030303"/>
          <w:w w:val="105"/>
          <w:sz w:val="19"/>
        </w:rPr>
        <w:t>Project Proposal. Status: Closed</w:t>
      </w:r>
    </w:p>
    <w:p>
      <w:pPr>
        <w:spacing w:before="1"/>
        <w:ind w:left="843" w:right="0" w:firstLine="0"/>
        <w:jc w:val="left"/>
        <w:rPr>
          <w:rFonts w:ascii="Arial"/>
          <w:sz w:val="19"/>
        </w:rPr>
      </w:pPr>
      <w:r>
        <w:rPr>
          <w:rFonts w:ascii="Arial"/>
          <w:color w:val="030303"/>
          <w:w w:val="105"/>
          <w:sz w:val="19"/>
        </w:rPr>
        <w:t>Item</w:t>
      </w:r>
      <w:r>
        <w:rPr>
          <w:rFonts w:ascii="Arial"/>
          <w:color w:val="030303"/>
          <w:spacing w:val="-9"/>
          <w:w w:val="105"/>
          <w:sz w:val="19"/>
        </w:rPr>
        <w:t> </w:t>
      </w:r>
      <w:r>
        <w:rPr>
          <w:rFonts w:ascii="Arial"/>
          <w:color w:val="030303"/>
          <w:w w:val="105"/>
          <w:sz w:val="19"/>
        </w:rPr>
        <w:t>2:</w:t>
      </w:r>
      <w:r>
        <w:rPr>
          <w:rFonts w:ascii="Arial"/>
          <w:color w:val="030303"/>
          <w:spacing w:val="-14"/>
          <w:w w:val="105"/>
          <w:sz w:val="19"/>
        </w:rPr>
        <w:t> </w:t>
      </w:r>
      <w:r>
        <w:rPr>
          <w:rFonts w:ascii="Arial"/>
          <w:color w:val="030303"/>
          <w:w w:val="105"/>
          <w:sz w:val="19"/>
        </w:rPr>
        <w:t>Submission</w:t>
      </w:r>
      <w:r>
        <w:rPr>
          <w:rFonts w:ascii="Arial"/>
          <w:color w:val="030303"/>
          <w:spacing w:val="1"/>
          <w:w w:val="105"/>
          <w:sz w:val="19"/>
        </w:rPr>
        <w:t> </w:t>
      </w:r>
      <w:r>
        <w:rPr>
          <w:rFonts w:ascii="Arial"/>
          <w:color w:val="030303"/>
          <w:w w:val="105"/>
          <w:sz w:val="19"/>
        </w:rPr>
        <w:t>of</w:t>
      </w:r>
      <w:r>
        <w:rPr>
          <w:rFonts w:ascii="Arial"/>
          <w:color w:val="030303"/>
          <w:spacing w:val="2"/>
          <w:w w:val="105"/>
          <w:sz w:val="19"/>
        </w:rPr>
        <w:t> </w:t>
      </w:r>
      <w:r>
        <w:rPr>
          <w:rFonts w:ascii="Arial"/>
          <w:color w:val="030303"/>
          <w:w w:val="105"/>
          <w:sz w:val="19"/>
        </w:rPr>
        <w:t>the</w:t>
      </w:r>
      <w:r>
        <w:rPr>
          <w:rFonts w:ascii="Arial"/>
          <w:color w:val="030303"/>
          <w:spacing w:val="12"/>
          <w:w w:val="105"/>
          <w:sz w:val="19"/>
        </w:rPr>
        <w:t> </w:t>
      </w:r>
      <w:r>
        <w:rPr>
          <w:rFonts w:ascii="Arial"/>
          <w:color w:val="030303"/>
          <w:w w:val="105"/>
          <w:sz w:val="19"/>
        </w:rPr>
        <w:t>Project</w:t>
      </w:r>
      <w:r>
        <w:rPr>
          <w:rFonts w:ascii="Arial"/>
          <w:color w:val="030303"/>
          <w:spacing w:val="-4"/>
          <w:w w:val="105"/>
          <w:sz w:val="19"/>
        </w:rPr>
        <w:t> </w:t>
      </w:r>
      <w:r>
        <w:rPr>
          <w:rFonts w:ascii="Arial"/>
          <w:color w:val="030303"/>
          <w:w w:val="105"/>
          <w:sz w:val="19"/>
        </w:rPr>
        <w:t>Proposal.</w:t>
      </w:r>
      <w:r>
        <w:rPr>
          <w:rFonts w:ascii="Arial"/>
          <w:color w:val="030303"/>
          <w:spacing w:val="-5"/>
          <w:w w:val="105"/>
          <w:sz w:val="19"/>
        </w:rPr>
        <w:t> </w:t>
      </w:r>
      <w:r>
        <w:rPr>
          <w:rFonts w:ascii="Arial"/>
          <w:color w:val="030303"/>
          <w:w w:val="105"/>
          <w:sz w:val="19"/>
        </w:rPr>
        <w:t>Status:</w:t>
      </w:r>
      <w:r>
        <w:rPr>
          <w:rFonts w:ascii="Arial"/>
          <w:color w:val="030303"/>
          <w:spacing w:val="-6"/>
          <w:w w:val="105"/>
          <w:sz w:val="19"/>
        </w:rPr>
        <w:t> </w:t>
      </w:r>
      <w:r>
        <w:rPr>
          <w:rFonts w:ascii="Arial"/>
          <w:color w:val="030303"/>
          <w:spacing w:val="-2"/>
          <w:w w:val="105"/>
          <w:sz w:val="19"/>
        </w:rPr>
        <w:t>Closed</w:t>
      </w:r>
    </w:p>
    <w:p>
      <w:pPr>
        <w:pStyle w:val="BodyText"/>
        <w:rPr>
          <w:rFonts w:ascii="Arial"/>
          <w:sz w:val="19"/>
        </w:rPr>
      </w:pPr>
    </w:p>
    <w:p>
      <w:pPr>
        <w:pStyle w:val="BodyText"/>
        <w:spacing w:before="151"/>
        <w:rPr>
          <w:rFonts w:ascii="Arial"/>
          <w:sz w:val="19"/>
        </w:rPr>
      </w:pPr>
    </w:p>
    <w:p>
      <w:pPr>
        <w:pStyle w:val="ListParagraph"/>
        <w:numPr>
          <w:ilvl w:val="0"/>
          <w:numId w:val="51"/>
        </w:numPr>
        <w:tabs>
          <w:tab w:pos="1060" w:val="left" w:leader="none"/>
        </w:tabs>
        <w:spacing w:line="240" w:lineRule="auto" w:before="1"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51"/>
        </w:numPr>
        <w:tabs>
          <w:tab w:pos="1062" w:val="left" w:leader="none"/>
        </w:tabs>
        <w:spacing w:line="240" w:lineRule="auto" w:before="0"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0"/>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2"/>
        <w:rPr>
          <w:rFonts w:ascii="Arial"/>
          <w:sz w:val="20"/>
        </w:rPr>
      </w:pPr>
    </w:p>
    <w:tbl>
      <w:tblPr>
        <w:tblW w:w="0" w:type="auto"/>
        <w:jc w:val="left"/>
        <w:tblInd w:w="13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07"/>
        <w:gridCol w:w="4832"/>
        <w:gridCol w:w="1134"/>
        <w:gridCol w:w="1275"/>
        <w:gridCol w:w="1271"/>
      </w:tblGrid>
      <w:tr>
        <w:trPr>
          <w:trHeight w:val="417" w:hRule="atLeast"/>
        </w:trPr>
        <w:tc>
          <w:tcPr>
            <w:tcW w:w="507" w:type="dxa"/>
            <w:tcBorders>
              <w:left w:val="nil"/>
              <w:bottom w:val="single" w:sz="6" w:space="0" w:color="000000"/>
              <w:right w:val="single" w:sz="6" w:space="0" w:color="FFFFFF"/>
            </w:tcBorders>
            <w:shd w:val="clear" w:color="auto" w:fill="FF0000"/>
          </w:tcPr>
          <w:p>
            <w:pPr>
              <w:pStyle w:val="TableParagraph"/>
              <w:spacing w:before="20"/>
              <w:ind w:right="-72"/>
              <w:jc w:val="right"/>
              <w:rPr>
                <w:rFonts w:ascii="Arial"/>
                <w:sz w:val="29"/>
              </w:rPr>
            </w:pPr>
            <w:r>
              <w:rPr/>
              <mc:AlternateContent>
                <mc:Choice Requires="wps">
                  <w:drawing>
                    <wp:anchor distT="0" distB="0" distL="0" distR="0" allowOverlap="1" layoutInCell="1" locked="0" behindDoc="0" simplePos="0" relativeHeight="15890432">
                      <wp:simplePos x="0" y="0"/>
                      <wp:positionH relativeFrom="column">
                        <wp:posOffset>10572</wp:posOffset>
                      </wp:positionH>
                      <wp:positionV relativeFrom="paragraph">
                        <wp:posOffset>86892</wp:posOffset>
                      </wp:positionV>
                      <wp:extent cx="100965" cy="90170"/>
                      <wp:effectExtent l="0" t="0" r="0" b="0"/>
                      <wp:wrapNone/>
                      <wp:docPr id="1281" name="Group 1281"/>
                      <wp:cNvGraphicFramePr>
                        <a:graphicFrameLocks/>
                      </wp:cNvGraphicFramePr>
                      <a:graphic>
                        <a:graphicData uri="http://schemas.microsoft.com/office/word/2010/wordprocessingGroup">
                          <wpg:wgp>
                            <wpg:cNvPr id="1281" name="Group 1281"/>
                            <wpg:cNvGrpSpPr/>
                            <wpg:grpSpPr>
                              <a:xfrm>
                                <a:off x="0" y="0"/>
                                <a:ext cx="100965" cy="90170"/>
                                <a:chExt cx="100965" cy="90170"/>
                              </a:xfrm>
                            </wpg:grpSpPr>
                            <wps:wsp>
                              <wps:cNvPr id="1282" name="Graphic 1282"/>
                              <wps:cNvSpPr/>
                              <wps:spPr>
                                <a:xfrm>
                                  <a:off x="0" y="0"/>
                                  <a:ext cx="7620" cy="1905"/>
                                </a:xfrm>
                                <a:custGeom>
                                  <a:avLst/>
                                  <a:gdLst/>
                                  <a:ahLst/>
                                  <a:cxnLst/>
                                  <a:rect l="l" t="t" r="r" b="b"/>
                                  <a:pathLst>
                                    <a:path w="7620" h="1905">
                                      <a:moveTo>
                                        <a:pt x="7620" y="1524"/>
                                      </a:moveTo>
                                      <a:lnTo>
                                        <a:pt x="0" y="1524"/>
                                      </a:lnTo>
                                      <a:lnTo>
                                        <a:pt x="0" y="0"/>
                                      </a:lnTo>
                                      <a:lnTo>
                                        <a:pt x="7620" y="0"/>
                                      </a:lnTo>
                                      <a:lnTo>
                                        <a:pt x="7620" y="1524"/>
                                      </a:lnTo>
                                      <a:close/>
                                    </a:path>
                                  </a:pathLst>
                                </a:custGeom>
                                <a:solidFill>
                                  <a:srgbClr val="000000"/>
                                </a:solidFill>
                              </wps:spPr>
                              <wps:bodyPr wrap="square" lIns="0" tIns="0" rIns="0" bIns="0" rtlCol="0">
                                <a:prstTxWarp prst="textNoShape">
                                  <a:avLst/>
                                </a:prstTxWarp>
                                <a:noAutofit/>
                              </wps:bodyPr>
                            </wps:wsp>
                            <pic:pic>
                              <pic:nvPicPr>
                                <pic:cNvPr id="1283" name="Image 1283"/>
                                <pic:cNvPicPr/>
                              </pic:nvPicPr>
                              <pic:blipFill>
                                <a:blip r:embed="rId306" cstate="print"/>
                                <a:stretch>
                                  <a:fillRect/>
                                </a:stretch>
                              </pic:blipFill>
                              <pic:spPr>
                                <a:xfrm>
                                  <a:off x="33623" y="1524"/>
                                  <a:ext cx="67151" cy="88487"/>
                                </a:xfrm>
                                <a:prstGeom prst="rect">
                                  <a:avLst/>
                                </a:prstGeom>
                              </pic:spPr>
                            </pic:pic>
                          </wpg:wgp>
                        </a:graphicData>
                      </a:graphic>
                    </wp:anchor>
                  </w:drawing>
                </mc:Choice>
                <mc:Fallback>
                  <w:pict>
                    <v:group style="position:absolute;margin-left:.832499pt;margin-top:6.841939pt;width:7.95pt;height:7.1pt;mso-position-horizontal-relative:column;mso-position-vertical-relative:paragraph;z-index:15890432" id="docshapegroup928" coordorigin="17,137" coordsize="159,142">
                      <v:rect style="position:absolute;left:16;top:136;width:12;height:3" id="docshape929" filled="true" fillcolor="#000000" stroked="false">
                        <v:fill type="solid"/>
                      </v:rect>
                      <v:shape style="position:absolute;left:69;top:139;width:106;height:140" type="#_x0000_t75" id="docshape930" stroked="false">
                        <v:imagedata r:id="rId306" o:title=""/>
                      </v:shape>
                      <w10:wrap type="none"/>
                    </v:group>
                  </w:pict>
                </mc:Fallback>
              </mc:AlternateContent>
            </w:r>
            <w:r>
              <w:rPr>
                <w:rFonts w:ascii="Arial"/>
                <w:color w:val="030303"/>
                <w:spacing w:val="-10"/>
                <w:w w:val="80"/>
                <w:sz w:val="29"/>
              </w:rPr>
              <w:t>I</w:t>
            </w:r>
          </w:p>
        </w:tc>
        <w:tc>
          <w:tcPr>
            <w:tcW w:w="4832" w:type="dxa"/>
            <w:tcBorders>
              <w:left w:val="single" w:sz="6" w:space="0" w:color="FFFFFF"/>
              <w:bottom w:val="single" w:sz="6" w:space="0" w:color="000000"/>
              <w:right w:val="nil"/>
            </w:tcBorders>
            <w:shd w:val="clear" w:color="auto" w:fill="FF0000"/>
          </w:tcPr>
          <w:p>
            <w:pPr>
              <w:pStyle w:val="TableParagraph"/>
              <w:spacing w:before="114"/>
              <w:ind w:left="40"/>
              <w:rPr>
                <w:rFonts w:ascii="Arial"/>
                <w:sz w:val="19"/>
              </w:rPr>
            </w:pPr>
            <w:r>
              <w:rPr>
                <w:position w:val="1"/>
              </w:rPr>
              <w:drawing>
                <wp:inline distT="0" distB="0" distL="0" distR="0">
                  <wp:extent cx="181641" cy="90011"/>
                  <wp:effectExtent l="0" t="0" r="0" b="0"/>
                  <wp:docPr id="1284" name="Image 1284"/>
                  <wp:cNvGraphicFramePr>
                    <a:graphicFrameLocks/>
                  </wp:cNvGraphicFramePr>
                  <a:graphic>
                    <a:graphicData uri="http://schemas.openxmlformats.org/drawingml/2006/picture">
                      <pic:pic>
                        <pic:nvPicPr>
                          <pic:cNvPr id="1284" name="Image 1284"/>
                          <pic:cNvPicPr/>
                        </pic:nvPicPr>
                        <pic:blipFill>
                          <a:blip r:embed="rId316" cstate="print"/>
                          <a:stretch>
                            <a:fillRect/>
                          </a:stretch>
                        </pic:blipFill>
                        <pic:spPr>
                          <a:xfrm>
                            <a:off x="0" y="0"/>
                            <a:ext cx="181641" cy="90011"/>
                          </a:xfrm>
                          <a:prstGeom prst="rect">
                            <a:avLst/>
                          </a:prstGeom>
                        </pic:spPr>
                      </pic:pic>
                    </a:graphicData>
                  </a:graphic>
                </wp:inline>
              </w:drawing>
            </w:r>
            <w:r>
              <w:rPr>
                <w:position w:val="1"/>
              </w:rPr>
            </w:r>
            <w:r>
              <w:rPr>
                <w:rFonts w:ascii="Arial"/>
                <w:color w:val="030303"/>
                <w:spacing w:val="-5"/>
                <w:w w:val="110"/>
                <w:sz w:val="19"/>
              </w:rPr>
              <w:t>ion</w:t>
            </w:r>
          </w:p>
        </w:tc>
        <w:tc>
          <w:tcPr>
            <w:tcW w:w="2409" w:type="dxa"/>
            <w:gridSpan w:val="2"/>
            <w:tcBorders>
              <w:left w:val="nil"/>
              <w:bottom w:val="single" w:sz="6" w:space="0" w:color="000000"/>
              <w:right w:val="single" w:sz="6" w:space="0" w:color="FFFFFF"/>
            </w:tcBorders>
            <w:shd w:val="clear" w:color="auto" w:fill="FF0000"/>
          </w:tcPr>
          <w:p>
            <w:pPr>
              <w:pStyle w:val="TableParagraph"/>
              <w:tabs>
                <w:tab w:pos="1164" w:val="left" w:leader="none"/>
              </w:tabs>
              <w:spacing w:before="94"/>
              <w:ind w:left="25"/>
              <w:rPr>
                <w:rFonts w:ascii="Arial"/>
                <w:sz w:val="19"/>
              </w:rPr>
            </w:pPr>
            <w:r>
              <w:rPr>
                <w:rFonts w:ascii="Arial"/>
                <w:color w:val="030303"/>
                <w:spacing w:val="-4"/>
                <w:sz w:val="19"/>
              </w:rPr>
              <w:t>[who</w:t>
            </w:r>
            <w:r>
              <w:rPr>
                <w:rFonts w:ascii="Arial"/>
                <w:color w:val="030303"/>
                <w:sz w:val="19"/>
              </w:rPr>
              <w:tab/>
            </w:r>
            <w:r>
              <w:rPr>
                <w:rFonts w:ascii="Arial"/>
                <w:color w:val="030303"/>
                <w:spacing w:val="-2"/>
                <w:position w:val="1"/>
                <w:sz w:val="19"/>
              </w:rPr>
              <w:t>[Due</w:t>
            </w:r>
            <w:r>
              <w:rPr>
                <w:rFonts w:ascii="Arial"/>
                <w:color w:val="030303"/>
                <w:spacing w:val="-10"/>
                <w:position w:val="1"/>
                <w:sz w:val="19"/>
              </w:rPr>
              <w:t> </w:t>
            </w:r>
            <w:r>
              <w:rPr>
                <w:rFonts w:ascii="Arial"/>
                <w:color w:val="030303"/>
                <w:spacing w:val="-4"/>
                <w:position w:val="1"/>
                <w:sz w:val="19"/>
              </w:rPr>
              <w:t>Date</w:t>
            </w:r>
          </w:p>
        </w:tc>
        <w:tc>
          <w:tcPr>
            <w:tcW w:w="1271" w:type="dxa"/>
            <w:tcBorders>
              <w:left w:val="single" w:sz="6" w:space="0" w:color="FFFFFF"/>
              <w:bottom w:val="single" w:sz="6" w:space="0" w:color="000000"/>
              <w:right w:val="nil"/>
            </w:tcBorders>
            <w:shd w:val="clear" w:color="auto" w:fill="FF0000"/>
          </w:tcPr>
          <w:p>
            <w:pPr>
              <w:pStyle w:val="TableParagraph"/>
              <w:spacing w:before="95"/>
              <w:ind w:left="26"/>
              <w:rPr>
                <w:rFonts w:ascii="Arial"/>
                <w:sz w:val="19"/>
              </w:rPr>
            </w:pPr>
            <w:r>
              <w:rPr>
                <w:rFonts w:ascii="Arial"/>
                <w:color w:val="030303"/>
                <w:spacing w:val="-2"/>
                <w:w w:val="105"/>
                <w:sz w:val="19"/>
              </w:rPr>
              <w:t>[status</w:t>
            </w:r>
          </w:p>
        </w:tc>
      </w:tr>
      <w:tr>
        <w:trPr>
          <w:trHeight w:val="465" w:hRule="atLeast"/>
        </w:trPr>
        <w:tc>
          <w:tcPr>
            <w:tcW w:w="5339" w:type="dxa"/>
            <w:gridSpan w:val="2"/>
            <w:tcBorders>
              <w:top w:val="single" w:sz="6" w:space="0" w:color="000000"/>
              <w:left w:val="nil"/>
              <w:bottom w:val="single" w:sz="6" w:space="0" w:color="000000"/>
              <w:right w:val="single" w:sz="4" w:space="0" w:color="000000"/>
            </w:tcBorders>
          </w:tcPr>
          <w:p>
            <w:pPr>
              <w:pStyle w:val="TableParagraph"/>
              <w:tabs>
                <w:tab w:pos="514" w:val="left" w:leader="none"/>
              </w:tabs>
              <w:spacing w:before="15"/>
              <w:ind w:left="184"/>
              <w:rPr>
                <w:rFonts w:ascii="Arial"/>
                <w:sz w:val="19"/>
              </w:rPr>
            </w:pPr>
            <w:r>
              <w:rPr/>
              <mc:AlternateContent>
                <mc:Choice Requires="wps">
                  <w:drawing>
                    <wp:anchor distT="0" distB="0" distL="0" distR="0" allowOverlap="1" layoutInCell="1" locked="0" behindDoc="1" simplePos="0" relativeHeight="481709056">
                      <wp:simplePos x="0" y="0"/>
                      <wp:positionH relativeFrom="column">
                        <wp:posOffset>337280</wp:posOffset>
                      </wp:positionH>
                      <wp:positionV relativeFrom="paragraph">
                        <wp:posOffset>105124</wp:posOffset>
                      </wp:positionV>
                      <wp:extent cx="47625" cy="90170"/>
                      <wp:effectExtent l="0" t="0" r="0" b="0"/>
                      <wp:wrapNone/>
                      <wp:docPr id="1285" name="Group 1285"/>
                      <wp:cNvGraphicFramePr>
                        <a:graphicFrameLocks/>
                      </wp:cNvGraphicFramePr>
                      <a:graphic>
                        <a:graphicData uri="http://schemas.microsoft.com/office/word/2010/wordprocessingGroup">
                          <wpg:wgp>
                            <wpg:cNvPr id="1285" name="Group 1285"/>
                            <wpg:cNvGrpSpPr/>
                            <wpg:grpSpPr>
                              <a:xfrm>
                                <a:off x="0" y="0"/>
                                <a:ext cx="47625" cy="90170"/>
                                <a:chExt cx="47625" cy="90170"/>
                              </a:xfrm>
                            </wpg:grpSpPr>
                            <wps:wsp>
                              <wps:cNvPr id="1286" name="Graphic 1286"/>
                              <wps:cNvSpPr/>
                              <wps:spPr>
                                <a:xfrm>
                                  <a:off x="0" y="0"/>
                                  <a:ext cx="47625" cy="90170"/>
                                </a:xfrm>
                                <a:custGeom>
                                  <a:avLst/>
                                  <a:gdLst/>
                                  <a:ahLst/>
                                  <a:cxnLst/>
                                  <a:rect l="l" t="t" r="r" b="b"/>
                                  <a:pathLst>
                                    <a:path w="47625" h="90170">
                                      <a:moveTo>
                                        <a:pt x="45815" y="1524"/>
                                      </a:moveTo>
                                      <a:lnTo>
                                        <a:pt x="3048" y="1524"/>
                                      </a:lnTo>
                                      <a:lnTo>
                                        <a:pt x="4572" y="0"/>
                                      </a:lnTo>
                                      <a:lnTo>
                                        <a:pt x="45815" y="0"/>
                                      </a:lnTo>
                                      <a:lnTo>
                                        <a:pt x="45815" y="1524"/>
                                      </a:lnTo>
                                      <a:close/>
                                    </a:path>
                                    <a:path w="47625" h="90170">
                                      <a:moveTo>
                                        <a:pt x="12192" y="88487"/>
                                      </a:moveTo>
                                      <a:lnTo>
                                        <a:pt x="0" y="88487"/>
                                      </a:lnTo>
                                      <a:lnTo>
                                        <a:pt x="0" y="3048"/>
                                      </a:lnTo>
                                      <a:lnTo>
                                        <a:pt x="1524" y="3048"/>
                                      </a:lnTo>
                                      <a:lnTo>
                                        <a:pt x="1524" y="1524"/>
                                      </a:lnTo>
                                      <a:lnTo>
                                        <a:pt x="47339" y="1524"/>
                                      </a:lnTo>
                                      <a:lnTo>
                                        <a:pt x="47339" y="9144"/>
                                      </a:lnTo>
                                      <a:lnTo>
                                        <a:pt x="45815" y="9144"/>
                                      </a:lnTo>
                                      <a:lnTo>
                                        <a:pt x="45815" y="10668"/>
                                      </a:lnTo>
                                      <a:lnTo>
                                        <a:pt x="12192" y="10668"/>
                                      </a:lnTo>
                                      <a:lnTo>
                                        <a:pt x="12192" y="41148"/>
                                      </a:lnTo>
                                      <a:lnTo>
                                        <a:pt x="44291" y="41148"/>
                                      </a:lnTo>
                                      <a:lnTo>
                                        <a:pt x="44291" y="42672"/>
                                      </a:lnTo>
                                      <a:lnTo>
                                        <a:pt x="45815" y="42672"/>
                                      </a:lnTo>
                                      <a:lnTo>
                                        <a:pt x="45815" y="48768"/>
                                      </a:lnTo>
                                      <a:lnTo>
                                        <a:pt x="44291" y="48768"/>
                                      </a:lnTo>
                                      <a:lnTo>
                                        <a:pt x="44291" y="50292"/>
                                      </a:lnTo>
                                      <a:lnTo>
                                        <a:pt x="12192" y="50292"/>
                                      </a:lnTo>
                                      <a:lnTo>
                                        <a:pt x="12192" y="88487"/>
                                      </a:lnTo>
                                      <a:close/>
                                    </a:path>
                                    <a:path w="47625" h="90170">
                                      <a:moveTo>
                                        <a:pt x="10668" y="90011"/>
                                      </a:moveTo>
                                      <a:lnTo>
                                        <a:pt x="3048" y="90011"/>
                                      </a:lnTo>
                                      <a:lnTo>
                                        <a:pt x="1524" y="88487"/>
                                      </a:lnTo>
                                      <a:lnTo>
                                        <a:pt x="10668" y="88487"/>
                                      </a:lnTo>
                                      <a:lnTo>
                                        <a:pt x="10668" y="90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557499pt;margin-top:8.27754pt;width:3.75pt;height:7.1pt;mso-position-horizontal-relative:column;mso-position-vertical-relative:paragraph;z-index:-21607424" id="docshapegroup931" coordorigin="531,166" coordsize="75,142">
                      <v:shape style="position:absolute;left:531;top:165;width:75;height:142" id="docshape932" coordorigin="531,166" coordsize="75,142" path="m603,168l536,168,538,166,603,166,603,168xm550,305l531,305,531,170,534,170,534,168,606,168,606,180,603,180,603,182,550,182,550,230,601,230,601,233,603,233,603,242,601,242,601,245,550,245,550,305xm548,307l536,307,534,305,548,305,548,307xe" filled="true" fillcolor="#000000" stroked="false">
                        <v:path arrowok="t"/>
                        <v:fill type="solid"/>
                      </v:shape>
                      <w10:wrap type="none"/>
                    </v:group>
                  </w:pict>
                </mc:Fallback>
              </mc:AlternateContent>
            </w:r>
            <w:r>
              <w:rPr>
                <w:rFonts w:ascii="Arial"/>
                <w:color w:val="030303"/>
                <w:spacing w:val="-10"/>
                <w:sz w:val="19"/>
              </w:rPr>
              <w:t>1</w:t>
            </w:r>
            <w:r>
              <w:rPr>
                <w:rFonts w:ascii="Arial"/>
                <w:color w:val="030303"/>
                <w:sz w:val="19"/>
              </w:rPr>
              <w:tab/>
            </w:r>
            <w:r>
              <w:rPr>
                <w:rFonts w:ascii="Arial"/>
                <w:color w:val="030303"/>
                <w:sz w:val="29"/>
              </w:rPr>
              <w:t>I</w:t>
            </w:r>
            <w:r>
              <w:rPr>
                <w:rFonts w:ascii="Arial"/>
                <w:color w:val="030303"/>
                <w:spacing w:val="38"/>
                <w:sz w:val="29"/>
              </w:rPr>
              <w:t> </w:t>
            </w:r>
            <w:r>
              <w:rPr>
                <w:rFonts w:ascii="Arial"/>
                <w:color w:val="030303"/>
                <w:sz w:val="19"/>
              </w:rPr>
              <w:t>ine-tune</w:t>
            </w:r>
            <w:r>
              <w:rPr>
                <w:rFonts w:ascii="Arial"/>
                <w:color w:val="030303"/>
                <w:spacing w:val="26"/>
                <w:sz w:val="19"/>
              </w:rPr>
              <w:t> </w:t>
            </w:r>
            <w:r>
              <w:rPr>
                <w:rFonts w:ascii="Arial"/>
                <w:color w:val="030303"/>
                <w:sz w:val="19"/>
              </w:rPr>
              <w:t>the</w:t>
            </w:r>
            <w:r>
              <w:rPr>
                <w:rFonts w:ascii="Arial"/>
                <w:color w:val="030303"/>
                <w:spacing w:val="34"/>
                <w:sz w:val="19"/>
              </w:rPr>
              <w:t> </w:t>
            </w:r>
            <w:r>
              <w:rPr>
                <w:rFonts w:ascii="Arial"/>
                <w:color w:val="030303"/>
                <w:sz w:val="19"/>
              </w:rPr>
              <w:t>Project</w:t>
            </w:r>
            <w:r>
              <w:rPr>
                <w:rFonts w:ascii="Arial"/>
                <w:color w:val="030303"/>
                <w:spacing w:val="36"/>
                <w:sz w:val="19"/>
              </w:rPr>
              <w:t> </w:t>
            </w:r>
            <w:r>
              <w:rPr>
                <w:rFonts w:ascii="Arial"/>
                <w:color w:val="030303"/>
                <w:sz w:val="19"/>
              </w:rPr>
              <w:t>Document</w:t>
            </w:r>
            <w:r>
              <w:rPr>
                <w:rFonts w:ascii="Arial"/>
                <w:color w:val="030303"/>
                <w:spacing w:val="35"/>
                <w:sz w:val="19"/>
              </w:rPr>
              <w:t> </w:t>
            </w:r>
            <w:r>
              <w:rPr>
                <w:rFonts w:ascii="Arial"/>
                <w:color w:val="030303"/>
                <w:spacing w:val="-2"/>
                <w:sz w:val="19"/>
              </w:rPr>
              <w:t>content.</w:t>
            </w:r>
          </w:p>
        </w:tc>
        <w:tc>
          <w:tcPr>
            <w:tcW w:w="1134" w:type="dxa"/>
            <w:tcBorders>
              <w:top w:val="single" w:sz="6" w:space="0" w:color="000000"/>
              <w:left w:val="single" w:sz="4" w:space="0" w:color="000000"/>
              <w:bottom w:val="single" w:sz="6" w:space="0" w:color="000000"/>
              <w:right w:val="single" w:sz="4" w:space="0" w:color="000000"/>
            </w:tcBorders>
          </w:tcPr>
          <w:p>
            <w:pPr>
              <w:pStyle w:val="TableParagraph"/>
              <w:spacing w:before="109"/>
              <w:ind w:left="52"/>
              <w:rPr>
                <w:rFonts w:ascii="Arial"/>
                <w:sz w:val="19"/>
              </w:rPr>
            </w:pPr>
            <w:r>
              <w:rPr>
                <w:rFonts w:ascii="Arial"/>
                <w:color w:val="030303"/>
                <w:spacing w:val="-2"/>
                <w:w w:val="110"/>
                <w:sz w:val="19"/>
              </w:rPr>
              <w:t>Malindu</w:t>
            </w:r>
          </w:p>
        </w:tc>
        <w:tc>
          <w:tcPr>
            <w:tcW w:w="2546" w:type="dxa"/>
            <w:gridSpan w:val="2"/>
            <w:tcBorders>
              <w:top w:val="single" w:sz="6" w:space="0" w:color="000000"/>
              <w:left w:val="single" w:sz="4" w:space="0" w:color="000000"/>
              <w:bottom w:val="single" w:sz="6" w:space="0" w:color="000000"/>
            </w:tcBorders>
          </w:tcPr>
          <w:p>
            <w:pPr>
              <w:pStyle w:val="TableParagraph"/>
              <w:tabs>
                <w:tab w:pos="1300" w:val="left" w:leader="none"/>
              </w:tabs>
              <w:spacing w:before="108"/>
              <w:ind w:left="52"/>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69" w:hRule="atLeast"/>
        </w:trPr>
        <w:tc>
          <w:tcPr>
            <w:tcW w:w="507" w:type="dxa"/>
            <w:tcBorders>
              <w:top w:val="single" w:sz="6" w:space="0" w:color="000000"/>
              <w:left w:val="single" w:sz="12" w:space="0" w:color="000000"/>
              <w:bottom w:val="single" w:sz="6" w:space="0" w:color="000000"/>
              <w:right w:val="single" w:sz="6" w:space="0" w:color="000000"/>
            </w:tcBorders>
          </w:tcPr>
          <w:p>
            <w:pPr>
              <w:pStyle w:val="TableParagraph"/>
              <w:spacing w:before="5"/>
              <w:rPr>
                <w:rFonts w:ascii="Arial"/>
                <w:sz w:val="14"/>
              </w:rPr>
            </w:pPr>
          </w:p>
          <w:p>
            <w:pPr>
              <w:pStyle w:val="TableParagraph"/>
              <w:spacing w:line="141" w:lineRule="exact"/>
              <w:ind w:left="30"/>
              <w:rPr>
                <w:rFonts w:ascii="Arial"/>
                <w:sz w:val="14"/>
              </w:rPr>
            </w:pPr>
            <w:r>
              <w:rPr>
                <w:rFonts w:ascii="Arial"/>
                <w:position w:val="-2"/>
                <w:sz w:val="14"/>
              </w:rPr>
              <mc:AlternateContent>
                <mc:Choice Requires="wps">
                  <w:drawing>
                    <wp:inline distT="0" distB="0" distL="0" distR="0">
                      <wp:extent cx="55244" cy="90170"/>
                      <wp:effectExtent l="0" t="0" r="0" b="0"/>
                      <wp:docPr id="1287" name="Group 1287"/>
                      <wp:cNvGraphicFramePr>
                        <a:graphicFrameLocks/>
                      </wp:cNvGraphicFramePr>
                      <a:graphic>
                        <a:graphicData uri="http://schemas.microsoft.com/office/word/2010/wordprocessingGroup">
                          <wpg:wgp>
                            <wpg:cNvPr id="1287" name="Group 1287"/>
                            <wpg:cNvGrpSpPr/>
                            <wpg:grpSpPr>
                              <a:xfrm>
                                <a:off x="0" y="0"/>
                                <a:ext cx="55244" cy="90170"/>
                                <a:chExt cx="55244" cy="90170"/>
                              </a:xfrm>
                            </wpg:grpSpPr>
                            <wps:wsp>
                              <wps:cNvPr id="1288" name="Graphic 1288"/>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2767" y="4572"/>
                                      </a:lnTo>
                                      <a:lnTo>
                                        <a:pt x="44291" y="7620"/>
                                      </a:lnTo>
                                      <a:lnTo>
                                        <a:pt x="47339" y="9144"/>
                                      </a:lnTo>
                                      <a:lnTo>
                                        <a:pt x="48101" y="10668"/>
                                      </a:lnTo>
                                      <a:lnTo>
                                        <a:pt x="18288" y="10668"/>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4479" y="54959"/>
                                      </a:lnTo>
                                      <a:lnTo>
                                        <a:pt x="27527" y="51911"/>
                                      </a:lnTo>
                                      <a:lnTo>
                                        <a:pt x="29051" y="48863"/>
                                      </a:lnTo>
                                      <a:lnTo>
                                        <a:pt x="32099" y="45815"/>
                                      </a:lnTo>
                                      <a:lnTo>
                                        <a:pt x="33623" y="42767"/>
                                      </a:lnTo>
                                      <a:lnTo>
                                        <a:pt x="35147" y="39624"/>
                                      </a:lnTo>
                                      <a:lnTo>
                                        <a:pt x="36671" y="36576"/>
                                      </a:lnTo>
                                      <a:lnTo>
                                        <a:pt x="36671" y="33528"/>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6764"/>
                                      </a:lnTo>
                                      <a:lnTo>
                                        <a:pt x="51911" y="19812"/>
                                      </a:lnTo>
                                      <a:lnTo>
                                        <a:pt x="51911" y="25908"/>
                                      </a:lnTo>
                                      <a:lnTo>
                                        <a:pt x="50387" y="28956"/>
                                      </a:lnTo>
                                      <a:lnTo>
                                        <a:pt x="50387" y="35052"/>
                                      </a:lnTo>
                                      <a:lnTo>
                                        <a:pt x="47339" y="41148"/>
                                      </a:lnTo>
                                      <a:lnTo>
                                        <a:pt x="45815" y="44291"/>
                                      </a:lnTo>
                                      <a:lnTo>
                                        <a:pt x="42767" y="48863"/>
                                      </a:lnTo>
                                      <a:lnTo>
                                        <a:pt x="39719" y="51911"/>
                                      </a:lnTo>
                                      <a:lnTo>
                                        <a:pt x="33623" y="61055"/>
                                      </a:lnTo>
                                      <a:lnTo>
                                        <a:pt x="27527" y="65627"/>
                                      </a:lnTo>
                                      <a:lnTo>
                                        <a:pt x="13716" y="80867"/>
                                      </a:lnTo>
                                      <a:close/>
                                    </a:path>
                                    <a:path w="55244" h="90170">
                                      <a:moveTo>
                                        <a:pt x="54959" y="90011"/>
                                      </a:moveTo>
                                      <a:lnTo>
                                        <a:pt x="1524" y="90011"/>
                                      </a:lnTo>
                                      <a:lnTo>
                                        <a:pt x="0" y="88487"/>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7.1pt;mso-position-horizontal-relative:char;mso-position-vertical-relative:line" id="docshapegroup933" coordorigin="0,0" coordsize="87,142">
                      <v:shape style="position:absolute;left:0;top:0;width:87;height:142" id="docshape934" coordorigin="0,0" coordsize="87,142" path="m58,5l22,5,24,2,31,2,36,0,48,0,58,5xm7,29l2,29,2,14,5,14,5,12,7,12,7,10,10,10,12,7,14,7,17,5,63,5,67,7,70,12,75,14,76,17,29,17,24,19,22,22,19,22,17,24,14,24,12,26,10,26,7,29xm22,127l2,127,2,125,5,123,31,94,39,87,43,82,46,77,51,72,53,67,55,62,58,58,58,53,60,50,60,34,58,31,58,29,55,26,55,24,53,22,51,22,48,19,43,19,41,17,76,17,79,24,79,26,82,31,82,41,79,46,79,55,75,65,72,70,67,77,63,82,53,96,43,103,22,127xm87,142l2,142,0,139,0,127,87,127,87,142xe" filled="true" fillcolor="#000000" stroked="false">
                        <v:path arrowok="t"/>
                        <v:fill type="solid"/>
                      </v:shape>
                    </v:group>
                  </w:pict>
                </mc:Fallback>
              </mc:AlternateContent>
            </w:r>
            <w:r>
              <w:rPr>
                <w:rFonts w:ascii="Arial"/>
                <w:position w:val="-2"/>
                <w:sz w:val="14"/>
              </w:rPr>
            </w:r>
          </w:p>
        </w:tc>
        <w:tc>
          <w:tcPr>
            <w:tcW w:w="4832" w:type="dxa"/>
            <w:tcBorders>
              <w:top w:val="single" w:sz="6" w:space="0" w:color="000000"/>
              <w:left w:val="single" w:sz="6" w:space="0" w:color="000000"/>
              <w:bottom w:val="single" w:sz="6" w:space="0" w:color="000000"/>
              <w:right w:val="single" w:sz="4" w:space="0" w:color="000000"/>
            </w:tcBorders>
          </w:tcPr>
          <w:p>
            <w:pPr>
              <w:pStyle w:val="TableParagraph"/>
              <w:spacing w:before="109"/>
              <w:ind w:left="144"/>
              <w:rPr>
                <w:rFonts w:ascii="Arial"/>
                <w:sz w:val="19"/>
              </w:rPr>
            </w:pPr>
            <w:r>
              <w:rPr/>
              <mc:AlternateContent>
                <mc:Choice Requires="wps">
                  <w:drawing>
                    <wp:anchor distT="0" distB="0" distL="0" distR="0" allowOverlap="1" layoutInCell="1" locked="0" behindDoc="1" simplePos="0" relativeHeight="481709568">
                      <wp:simplePos x="0" y="0"/>
                      <wp:positionH relativeFrom="column">
                        <wp:posOffset>9143</wp:posOffset>
                      </wp:positionH>
                      <wp:positionV relativeFrom="paragraph">
                        <wp:posOffset>105190</wp:posOffset>
                      </wp:positionV>
                      <wp:extent cx="55244" cy="92075"/>
                      <wp:effectExtent l="0" t="0" r="0" b="0"/>
                      <wp:wrapNone/>
                      <wp:docPr id="1289" name="Group 1289"/>
                      <wp:cNvGraphicFramePr>
                        <a:graphicFrameLocks/>
                      </wp:cNvGraphicFramePr>
                      <a:graphic>
                        <a:graphicData uri="http://schemas.microsoft.com/office/word/2010/wordprocessingGroup">
                          <wpg:wgp>
                            <wpg:cNvPr id="1289" name="Group 1289"/>
                            <wpg:cNvGrpSpPr/>
                            <wpg:grpSpPr>
                              <a:xfrm>
                                <a:off x="0" y="0"/>
                                <a:ext cx="55244" cy="92075"/>
                                <a:chExt cx="55244" cy="92075"/>
                              </a:xfrm>
                            </wpg:grpSpPr>
                            <wps:wsp>
                              <wps:cNvPr id="1290" name="Graphic 1290"/>
                              <wps:cNvSpPr/>
                              <wps:spPr>
                                <a:xfrm>
                                  <a:off x="0" y="0"/>
                                  <a:ext cx="55244" cy="92075"/>
                                </a:xfrm>
                                <a:custGeom>
                                  <a:avLst/>
                                  <a:gdLst/>
                                  <a:ahLst/>
                                  <a:cxnLst/>
                                  <a:rect l="l" t="t" r="r" b="b"/>
                                  <a:pathLst>
                                    <a:path w="55244" h="92075">
                                      <a:moveTo>
                                        <a:pt x="32004" y="1524"/>
                                      </a:moveTo>
                                      <a:lnTo>
                                        <a:pt x="21336" y="1524"/>
                                      </a:lnTo>
                                      <a:lnTo>
                                        <a:pt x="24384" y="0"/>
                                      </a:lnTo>
                                      <a:lnTo>
                                        <a:pt x="30480" y="0"/>
                                      </a:lnTo>
                                      <a:lnTo>
                                        <a:pt x="32004" y="1524"/>
                                      </a:lnTo>
                                      <a:close/>
                                    </a:path>
                                    <a:path w="55244" h="92075">
                                      <a:moveTo>
                                        <a:pt x="39624" y="44291"/>
                                      </a:moveTo>
                                      <a:lnTo>
                                        <a:pt x="12192" y="44291"/>
                                      </a:lnTo>
                                      <a:lnTo>
                                        <a:pt x="10668" y="41148"/>
                                      </a:lnTo>
                                      <a:lnTo>
                                        <a:pt x="7620" y="39624"/>
                                      </a:lnTo>
                                      <a:lnTo>
                                        <a:pt x="6096" y="38100"/>
                                      </a:lnTo>
                                      <a:lnTo>
                                        <a:pt x="4572" y="35052"/>
                                      </a:lnTo>
                                      <a:lnTo>
                                        <a:pt x="3048" y="33528"/>
                                      </a:lnTo>
                                      <a:lnTo>
                                        <a:pt x="3048" y="30480"/>
                                      </a:lnTo>
                                      <a:lnTo>
                                        <a:pt x="1524" y="27432"/>
                                      </a:lnTo>
                                      <a:lnTo>
                                        <a:pt x="1524" y="19812"/>
                                      </a:lnTo>
                                      <a:lnTo>
                                        <a:pt x="4572" y="13716"/>
                                      </a:lnTo>
                                      <a:lnTo>
                                        <a:pt x="4572" y="10668"/>
                                      </a:lnTo>
                                      <a:lnTo>
                                        <a:pt x="7620" y="9144"/>
                                      </a:lnTo>
                                      <a:lnTo>
                                        <a:pt x="9144" y="6096"/>
                                      </a:lnTo>
                                      <a:lnTo>
                                        <a:pt x="18288" y="1524"/>
                                      </a:lnTo>
                                      <a:lnTo>
                                        <a:pt x="38100" y="1524"/>
                                      </a:lnTo>
                                      <a:lnTo>
                                        <a:pt x="39624" y="3048"/>
                                      </a:lnTo>
                                      <a:lnTo>
                                        <a:pt x="44196" y="3048"/>
                                      </a:lnTo>
                                      <a:lnTo>
                                        <a:pt x="47244" y="6096"/>
                                      </a:lnTo>
                                      <a:lnTo>
                                        <a:pt x="48863" y="6096"/>
                                      </a:lnTo>
                                      <a:lnTo>
                                        <a:pt x="48863" y="10668"/>
                                      </a:lnTo>
                                      <a:lnTo>
                                        <a:pt x="21336" y="10668"/>
                                      </a:lnTo>
                                      <a:lnTo>
                                        <a:pt x="18288" y="13716"/>
                                      </a:lnTo>
                                      <a:lnTo>
                                        <a:pt x="16764" y="13716"/>
                                      </a:lnTo>
                                      <a:lnTo>
                                        <a:pt x="16764" y="15240"/>
                                      </a:lnTo>
                                      <a:lnTo>
                                        <a:pt x="15240" y="16764"/>
                                      </a:lnTo>
                                      <a:lnTo>
                                        <a:pt x="15240" y="18288"/>
                                      </a:lnTo>
                                      <a:lnTo>
                                        <a:pt x="13716" y="19812"/>
                                      </a:lnTo>
                                      <a:lnTo>
                                        <a:pt x="13716" y="27432"/>
                                      </a:lnTo>
                                      <a:lnTo>
                                        <a:pt x="21336" y="35052"/>
                                      </a:lnTo>
                                      <a:lnTo>
                                        <a:pt x="24384" y="36576"/>
                                      </a:lnTo>
                                      <a:lnTo>
                                        <a:pt x="25908" y="38100"/>
                                      </a:lnTo>
                                      <a:lnTo>
                                        <a:pt x="28956" y="38100"/>
                                      </a:lnTo>
                                      <a:lnTo>
                                        <a:pt x="32004" y="39624"/>
                                      </a:lnTo>
                                      <a:lnTo>
                                        <a:pt x="33528" y="41148"/>
                                      </a:lnTo>
                                      <a:lnTo>
                                        <a:pt x="36576" y="42767"/>
                                      </a:lnTo>
                                      <a:lnTo>
                                        <a:pt x="39624" y="44291"/>
                                      </a:lnTo>
                                      <a:close/>
                                    </a:path>
                                    <a:path w="55244" h="92075">
                                      <a:moveTo>
                                        <a:pt x="48863" y="16764"/>
                                      </a:moveTo>
                                      <a:lnTo>
                                        <a:pt x="45720" y="16764"/>
                                      </a:lnTo>
                                      <a:lnTo>
                                        <a:pt x="45720" y="15240"/>
                                      </a:lnTo>
                                      <a:lnTo>
                                        <a:pt x="44196" y="15240"/>
                                      </a:lnTo>
                                      <a:lnTo>
                                        <a:pt x="42672" y="13716"/>
                                      </a:lnTo>
                                      <a:lnTo>
                                        <a:pt x="41148" y="13716"/>
                                      </a:lnTo>
                                      <a:lnTo>
                                        <a:pt x="39624" y="12192"/>
                                      </a:lnTo>
                                      <a:lnTo>
                                        <a:pt x="38100" y="12192"/>
                                      </a:lnTo>
                                      <a:lnTo>
                                        <a:pt x="35052" y="10668"/>
                                      </a:lnTo>
                                      <a:lnTo>
                                        <a:pt x="48863" y="10668"/>
                                      </a:lnTo>
                                      <a:lnTo>
                                        <a:pt x="48863" y="16764"/>
                                      </a:lnTo>
                                      <a:close/>
                                    </a:path>
                                    <a:path w="55244" h="92075">
                                      <a:moveTo>
                                        <a:pt x="48863" y="82391"/>
                                      </a:moveTo>
                                      <a:lnTo>
                                        <a:pt x="27432" y="82391"/>
                                      </a:lnTo>
                                      <a:lnTo>
                                        <a:pt x="28956" y="80867"/>
                                      </a:lnTo>
                                      <a:lnTo>
                                        <a:pt x="32004" y="80867"/>
                                      </a:lnTo>
                                      <a:lnTo>
                                        <a:pt x="33528" y="79343"/>
                                      </a:lnTo>
                                      <a:lnTo>
                                        <a:pt x="35052" y="79343"/>
                                      </a:lnTo>
                                      <a:lnTo>
                                        <a:pt x="41148" y="73247"/>
                                      </a:lnTo>
                                      <a:lnTo>
                                        <a:pt x="41148" y="62579"/>
                                      </a:lnTo>
                                      <a:lnTo>
                                        <a:pt x="39624" y="61055"/>
                                      </a:lnTo>
                                      <a:lnTo>
                                        <a:pt x="39624" y="59531"/>
                                      </a:lnTo>
                                      <a:lnTo>
                                        <a:pt x="38100" y="58007"/>
                                      </a:lnTo>
                                      <a:lnTo>
                                        <a:pt x="35052" y="56483"/>
                                      </a:lnTo>
                                      <a:lnTo>
                                        <a:pt x="32004" y="53435"/>
                                      </a:lnTo>
                                      <a:lnTo>
                                        <a:pt x="28956" y="51911"/>
                                      </a:lnTo>
                                      <a:lnTo>
                                        <a:pt x="27432" y="50387"/>
                                      </a:lnTo>
                                      <a:lnTo>
                                        <a:pt x="24384" y="50387"/>
                                      </a:lnTo>
                                      <a:lnTo>
                                        <a:pt x="21336" y="48863"/>
                                      </a:lnTo>
                                      <a:lnTo>
                                        <a:pt x="19812" y="47339"/>
                                      </a:lnTo>
                                      <a:lnTo>
                                        <a:pt x="16764" y="45815"/>
                                      </a:lnTo>
                                      <a:lnTo>
                                        <a:pt x="15240" y="44291"/>
                                      </a:lnTo>
                                      <a:lnTo>
                                        <a:pt x="41148" y="44291"/>
                                      </a:lnTo>
                                      <a:lnTo>
                                        <a:pt x="44196" y="45815"/>
                                      </a:lnTo>
                                      <a:lnTo>
                                        <a:pt x="45720" y="47339"/>
                                      </a:lnTo>
                                      <a:lnTo>
                                        <a:pt x="47244" y="50387"/>
                                      </a:lnTo>
                                      <a:lnTo>
                                        <a:pt x="50387" y="51911"/>
                                      </a:lnTo>
                                      <a:lnTo>
                                        <a:pt x="51911" y="53435"/>
                                      </a:lnTo>
                                      <a:lnTo>
                                        <a:pt x="51911" y="56483"/>
                                      </a:lnTo>
                                      <a:lnTo>
                                        <a:pt x="54959" y="62579"/>
                                      </a:lnTo>
                                      <a:lnTo>
                                        <a:pt x="54959" y="70199"/>
                                      </a:lnTo>
                                      <a:lnTo>
                                        <a:pt x="48863" y="82391"/>
                                      </a:lnTo>
                                      <a:close/>
                                    </a:path>
                                    <a:path w="55244" h="92075">
                                      <a:moveTo>
                                        <a:pt x="32004" y="91535"/>
                                      </a:moveTo>
                                      <a:lnTo>
                                        <a:pt x="15240" y="91535"/>
                                      </a:lnTo>
                                      <a:lnTo>
                                        <a:pt x="13716" y="90011"/>
                                      </a:lnTo>
                                      <a:lnTo>
                                        <a:pt x="9144" y="90011"/>
                                      </a:lnTo>
                                      <a:lnTo>
                                        <a:pt x="7620" y="88487"/>
                                      </a:lnTo>
                                      <a:lnTo>
                                        <a:pt x="6096" y="88487"/>
                                      </a:lnTo>
                                      <a:lnTo>
                                        <a:pt x="4572" y="86963"/>
                                      </a:lnTo>
                                      <a:lnTo>
                                        <a:pt x="3048" y="86963"/>
                                      </a:lnTo>
                                      <a:lnTo>
                                        <a:pt x="1524" y="85439"/>
                                      </a:lnTo>
                                      <a:lnTo>
                                        <a:pt x="1524" y="83915"/>
                                      </a:lnTo>
                                      <a:lnTo>
                                        <a:pt x="0" y="83915"/>
                                      </a:lnTo>
                                      <a:lnTo>
                                        <a:pt x="0" y="74771"/>
                                      </a:lnTo>
                                      <a:lnTo>
                                        <a:pt x="4572" y="74771"/>
                                      </a:lnTo>
                                      <a:lnTo>
                                        <a:pt x="7620" y="77819"/>
                                      </a:lnTo>
                                      <a:lnTo>
                                        <a:pt x="9144" y="77819"/>
                                      </a:lnTo>
                                      <a:lnTo>
                                        <a:pt x="10668" y="79343"/>
                                      </a:lnTo>
                                      <a:lnTo>
                                        <a:pt x="13716" y="79343"/>
                                      </a:lnTo>
                                      <a:lnTo>
                                        <a:pt x="15240" y="80867"/>
                                      </a:lnTo>
                                      <a:lnTo>
                                        <a:pt x="18288" y="80867"/>
                                      </a:lnTo>
                                      <a:lnTo>
                                        <a:pt x="21336" y="82391"/>
                                      </a:lnTo>
                                      <a:lnTo>
                                        <a:pt x="48863" y="82391"/>
                                      </a:lnTo>
                                      <a:lnTo>
                                        <a:pt x="45720" y="85439"/>
                                      </a:lnTo>
                                      <a:lnTo>
                                        <a:pt x="36576" y="90011"/>
                                      </a:lnTo>
                                      <a:lnTo>
                                        <a:pt x="32004" y="9153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pt;margin-top:8.282694pt;width:4.350pt;height:7.25pt;mso-position-horizontal-relative:column;mso-position-vertical-relative:paragraph;z-index:-21606912" id="docshapegroup935" coordorigin="14,166" coordsize="87,145">
                      <v:shape style="position:absolute;left:14;top:165;width:87;height:145" id="docshape936" coordorigin="14,166" coordsize="87,145" path="m65,168l48,168,53,166,62,166,65,168xm77,235l34,235,31,230,26,228,24,226,22,221,19,218,19,214,17,209,17,197,22,187,22,182,26,180,29,175,43,168,74,168,77,170,84,170,89,175,91,175,91,182,48,182,43,187,41,187,41,190,38,192,38,194,36,197,36,209,48,221,53,223,55,226,60,226,65,228,67,230,72,233,77,235xm91,192l86,192,86,190,84,190,82,187,79,187,77,185,74,185,70,182,91,182,91,192xm91,295l58,295,60,293,65,293,67,291,70,291,79,281,79,264,77,262,77,259,74,257,70,255,65,250,60,247,58,245,53,245,48,243,46,240,41,238,38,235,79,235,84,238,86,240,89,245,94,247,96,250,96,255,101,264,101,276,91,295xm65,310l38,310,36,307,29,307,26,305,24,305,22,303,19,303,17,300,17,298,14,298,14,283,22,283,26,288,29,288,31,291,36,291,38,293,43,293,48,295,91,295,86,300,72,307,65,310xe" filled="true" fillcolor="#000000" stroked="false">
                        <v:path arrowok="t"/>
                        <v:fill type="solid"/>
                      </v:shape>
                      <w10:wrap type="none"/>
                    </v:group>
                  </w:pict>
                </mc:Fallback>
              </mc:AlternateContent>
            </w:r>
            <w:r>
              <w:rPr>
                <w:rFonts w:ascii="Arial"/>
                <w:color w:val="030303"/>
                <w:w w:val="105"/>
                <w:sz w:val="19"/>
              </w:rPr>
              <w:t>ubmission</w:t>
            </w:r>
            <w:r>
              <w:rPr>
                <w:rFonts w:ascii="Arial"/>
                <w:color w:val="030303"/>
                <w:spacing w:val="3"/>
                <w:w w:val="105"/>
                <w:sz w:val="19"/>
              </w:rPr>
              <w:t> </w:t>
            </w:r>
            <w:r>
              <w:rPr>
                <w:rFonts w:ascii="Arial"/>
                <w:color w:val="030303"/>
                <w:w w:val="105"/>
                <w:sz w:val="19"/>
              </w:rPr>
              <w:t>of</w:t>
            </w:r>
            <w:r>
              <w:rPr>
                <w:rFonts w:ascii="Arial"/>
                <w:color w:val="030303"/>
                <w:spacing w:val="8"/>
                <w:w w:val="105"/>
                <w:sz w:val="19"/>
              </w:rPr>
              <w:t> </w:t>
            </w:r>
            <w:r>
              <w:rPr>
                <w:rFonts w:ascii="Arial"/>
                <w:color w:val="030303"/>
                <w:w w:val="105"/>
                <w:sz w:val="19"/>
              </w:rPr>
              <w:t>the</w:t>
            </w:r>
            <w:r>
              <w:rPr>
                <w:rFonts w:ascii="Arial"/>
                <w:color w:val="030303"/>
                <w:spacing w:val="12"/>
                <w:w w:val="105"/>
                <w:sz w:val="19"/>
              </w:rPr>
              <w:t> </w:t>
            </w:r>
            <w:r>
              <w:rPr>
                <w:rFonts w:ascii="Arial"/>
                <w:color w:val="030303"/>
                <w:spacing w:val="-2"/>
                <w:w w:val="105"/>
                <w:sz w:val="19"/>
              </w:rPr>
              <w:t>Document.</w:t>
            </w:r>
          </w:p>
        </w:tc>
        <w:tc>
          <w:tcPr>
            <w:tcW w:w="1134" w:type="dxa"/>
            <w:tcBorders>
              <w:top w:val="single" w:sz="6" w:space="0" w:color="000000"/>
              <w:left w:val="single" w:sz="4" w:space="0" w:color="000000"/>
              <w:bottom w:val="single" w:sz="6" w:space="0" w:color="000000"/>
              <w:right w:val="single" w:sz="4" w:space="0" w:color="000000"/>
            </w:tcBorders>
          </w:tcPr>
          <w:p>
            <w:pPr>
              <w:pStyle w:val="TableParagraph"/>
              <w:spacing w:before="114"/>
              <w:ind w:left="52"/>
              <w:rPr>
                <w:rFonts w:ascii="Arial"/>
                <w:sz w:val="19"/>
              </w:rPr>
            </w:pPr>
            <w:r>
              <w:rPr>
                <w:rFonts w:ascii="Arial"/>
                <w:color w:val="030303"/>
                <w:spacing w:val="-2"/>
                <w:w w:val="105"/>
                <w:sz w:val="19"/>
              </w:rPr>
              <w:t>Navindra</w:t>
            </w:r>
          </w:p>
        </w:tc>
        <w:tc>
          <w:tcPr>
            <w:tcW w:w="2546" w:type="dxa"/>
            <w:gridSpan w:val="2"/>
            <w:tcBorders>
              <w:top w:val="single" w:sz="6" w:space="0" w:color="000000"/>
              <w:left w:val="single" w:sz="4" w:space="0" w:color="000000"/>
              <w:bottom w:val="single" w:sz="6" w:space="0" w:color="000000"/>
            </w:tcBorders>
          </w:tcPr>
          <w:p>
            <w:pPr>
              <w:pStyle w:val="TableParagraph"/>
              <w:tabs>
                <w:tab w:pos="1300" w:val="left" w:leader="none"/>
              </w:tabs>
              <w:spacing w:before="114"/>
              <w:ind w:left="52"/>
              <w:rPr>
                <w:rFonts w:ascii="Arial"/>
                <w:sz w:val="19"/>
              </w:rPr>
            </w:pPr>
            <w:r>
              <w:rPr>
                <w:rFonts w:ascii="Arial"/>
                <w:color w:val="030303"/>
                <w:w w:val="105"/>
                <w:sz w:val="19"/>
              </w:rPr>
              <w:t>Next</w:t>
            </w:r>
            <w:r>
              <w:rPr>
                <w:rFonts w:ascii="Arial"/>
                <w:color w:val="030303"/>
                <w:spacing w:val="2"/>
                <w:w w:val="105"/>
                <w:sz w:val="19"/>
              </w:rPr>
              <w:t> </w:t>
            </w:r>
            <w:r>
              <w:rPr>
                <w:rFonts w:ascii="Arial"/>
                <w:color w:val="030303"/>
                <w:spacing w:val="-4"/>
                <w:w w:val="105"/>
                <w:sz w:val="19"/>
              </w:rPr>
              <w:t>Meet</w:t>
            </w:r>
            <w:r>
              <w:rPr>
                <w:rFonts w:ascii="Arial"/>
                <w:color w:val="030303"/>
                <w:sz w:val="19"/>
              </w:rPr>
              <w:tab/>
            </w:r>
            <w:r>
              <w:rPr>
                <w:rFonts w:ascii="Arial"/>
                <w:color w:val="030303"/>
                <w:spacing w:val="-2"/>
                <w:w w:val="105"/>
                <w:position w:val="-1"/>
                <w:sz w:val="19"/>
              </w:rPr>
              <w:t>!closed</w:t>
            </w:r>
          </w:p>
        </w:tc>
      </w:tr>
    </w:tbl>
    <w:p>
      <w:pPr>
        <w:spacing w:after="0"/>
        <w:rPr>
          <w:rFonts w:ascii="Arial"/>
          <w:sz w:val="19"/>
        </w:rPr>
        <w:sectPr>
          <w:headerReference w:type="default" r:id="rId314"/>
          <w:footerReference w:type="default" r:id="rId315"/>
          <w:pgSz w:w="11910" w:h="16840"/>
          <w:pgMar w:header="658" w:footer="1385" w:top="1660" w:bottom="1580" w:left="240" w:right="220"/>
        </w:sectPr>
      </w:pPr>
    </w:p>
    <w:p>
      <w:pPr>
        <w:spacing w:line="295" w:lineRule="auto" w:before="50"/>
        <w:ind w:left="842" w:right="8003" w:hanging="1"/>
        <w:jc w:val="left"/>
        <w:rPr>
          <w:rFonts w:ascii="Arial"/>
          <w:sz w:val="19"/>
        </w:rPr>
      </w:pPr>
      <w:r>
        <w:rPr>
          <w:rFonts w:ascii="Arial"/>
          <w:b/>
          <w:color w:val="030303"/>
          <w:w w:val="105"/>
          <w:sz w:val="19"/>
        </w:rPr>
        <w:t>Date:</w:t>
      </w:r>
      <w:r>
        <w:rPr>
          <w:rFonts w:ascii="Arial"/>
          <w:b/>
          <w:color w:val="030303"/>
          <w:spacing w:val="-14"/>
          <w:w w:val="105"/>
          <w:sz w:val="19"/>
        </w:rPr>
        <w:t> </w:t>
      </w:r>
      <w:r>
        <w:rPr>
          <w:rFonts w:ascii="Arial"/>
          <w:color w:val="030303"/>
          <w:w w:val="105"/>
          <w:sz w:val="19"/>
        </w:rPr>
        <w:t>16</w:t>
      </w:r>
      <w:r>
        <w:rPr>
          <w:rFonts w:ascii="Arial"/>
          <w:color w:val="030303"/>
          <w:spacing w:val="-14"/>
          <w:w w:val="105"/>
          <w:sz w:val="19"/>
        </w:rPr>
        <w:t> </w:t>
      </w:r>
      <w:r>
        <w:rPr>
          <w:rFonts w:ascii="Arial"/>
          <w:color w:val="030303"/>
          <w:w w:val="105"/>
          <w:sz w:val="19"/>
        </w:rPr>
        <w:t>December</w:t>
      </w:r>
      <w:r>
        <w:rPr>
          <w:rFonts w:ascii="Arial"/>
          <w:color w:val="030303"/>
          <w:spacing w:val="-10"/>
          <w:w w:val="105"/>
          <w:sz w:val="19"/>
        </w:rPr>
        <w:t> </w:t>
      </w:r>
      <w:r>
        <w:rPr>
          <w:rFonts w:ascii="Arial"/>
          <w:color w:val="030303"/>
          <w:w w:val="105"/>
          <w:sz w:val="19"/>
        </w:rPr>
        <w:t>2022 </w:t>
      </w:r>
      <w:r>
        <w:rPr>
          <w:rFonts w:ascii="Arial"/>
          <w:b/>
          <w:color w:val="030303"/>
          <w:w w:val="105"/>
          <w:sz w:val="19"/>
        </w:rPr>
        <w:t>Time: </w:t>
      </w:r>
      <w:r>
        <w:rPr>
          <w:rFonts w:ascii="Arial"/>
          <w:color w:val="030303"/>
          <w:w w:val="105"/>
          <w:sz w:val="19"/>
        </w:rPr>
        <w:t>5.30 pm-7.00 pm </w:t>
      </w:r>
      <w:r>
        <w:rPr>
          <w:rFonts w:ascii="Arial"/>
          <w:b/>
          <w:color w:val="030303"/>
          <w:w w:val="105"/>
          <w:sz w:val="19"/>
        </w:rPr>
        <w:t>Venue: </w:t>
      </w:r>
      <w:r>
        <w:rPr>
          <w:rFonts w:ascii="Arial"/>
          <w:color w:val="030303"/>
          <w:w w:val="105"/>
          <w:sz w:val="19"/>
        </w:rPr>
        <w:t>MS Teams</w:t>
      </w:r>
    </w:p>
    <w:p>
      <w:pPr>
        <w:spacing w:line="300" w:lineRule="auto" w:before="0"/>
        <w:ind w:left="846" w:right="837" w:hanging="5"/>
        <w:jc w:val="left"/>
        <w:rPr>
          <w:rFonts w:ascii="Arial"/>
          <w:sz w:val="19"/>
        </w:rPr>
      </w:pPr>
      <w:r>
        <w:rPr>
          <w:rFonts w:ascii="Arial"/>
          <w:b/>
          <w:color w:val="030303"/>
          <w:sz w:val="19"/>
        </w:rPr>
        <w:t>Participants: Ms lnoshi, </w:t>
      </w:r>
      <w:r>
        <w:rPr>
          <w:rFonts w:ascii="Arial"/>
          <w:color w:val="030303"/>
          <w:sz w:val="19"/>
        </w:rPr>
        <w:t>Navindra</w:t>
      </w:r>
      <w:r>
        <w:rPr>
          <w:rFonts w:ascii="Arial"/>
          <w:color w:val="030303"/>
          <w:spacing w:val="40"/>
          <w:sz w:val="19"/>
        </w:rPr>
        <w:t> </w:t>
      </w:r>
      <w:r>
        <w:rPr>
          <w:rFonts w:ascii="Arial"/>
          <w:color w:val="030303"/>
          <w:sz w:val="19"/>
        </w:rPr>
        <w:t>Abeyesundere,</w:t>
      </w:r>
      <w:r>
        <w:rPr>
          <w:rFonts w:ascii="Arial"/>
          <w:color w:val="030303"/>
          <w:spacing w:val="37"/>
          <w:sz w:val="19"/>
        </w:rPr>
        <w:t> </w:t>
      </w:r>
      <w:r>
        <w:rPr>
          <w:rFonts w:ascii="Arial"/>
          <w:color w:val="030303"/>
          <w:sz w:val="19"/>
        </w:rPr>
        <w:t>Malindu Mahara, Hashan Fernando,</w:t>
      </w:r>
      <w:r>
        <w:rPr>
          <w:rFonts w:ascii="Arial"/>
          <w:color w:val="030303"/>
          <w:spacing w:val="38"/>
          <w:sz w:val="19"/>
        </w:rPr>
        <w:t> </w:t>
      </w:r>
      <w:r>
        <w:rPr>
          <w:rFonts w:ascii="Arial"/>
          <w:color w:val="030303"/>
          <w:sz w:val="19"/>
        </w:rPr>
        <w:t>Adrian Jesudasan, Maleesha 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0"/>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52"/>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392" w:firstLine="0"/>
        <w:jc w:val="left"/>
        <w:rPr>
          <w:rFonts w:ascii="Arial"/>
          <w:sz w:val="19"/>
        </w:rPr>
      </w:pPr>
      <w:r>
        <w:rPr>
          <w:rFonts w:ascii="Arial"/>
          <w:color w:val="030303"/>
          <w:w w:val="105"/>
          <w:sz w:val="19"/>
        </w:rPr>
        <w:t>Items on the</w:t>
      </w:r>
      <w:r>
        <w:rPr>
          <w:rFonts w:ascii="Arial"/>
          <w:color w:val="030303"/>
          <w:spacing w:val="40"/>
          <w:w w:val="105"/>
          <w:sz w:val="19"/>
        </w:rPr>
        <w:t> </w:t>
      </w:r>
      <w:r>
        <w:rPr>
          <w:rFonts w:ascii="Arial"/>
          <w:color w:val="030303"/>
          <w:w w:val="105"/>
          <w:sz w:val="19"/>
        </w:rPr>
        <w:t>action list were completed</w:t>
      </w:r>
      <w:r>
        <w:rPr>
          <w:rFonts w:ascii="Arial"/>
          <w:color w:val="030303"/>
          <w:spacing w:val="40"/>
          <w:w w:val="105"/>
          <w:sz w:val="19"/>
        </w:rPr>
        <w:t> </w:t>
      </w:r>
      <w:r>
        <w:rPr>
          <w:rFonts w:ascii="Arial"/>
          <w:color w:val="030303"/>
          <w:w w:val="105"/>
          <w:sz w:val="19"/>
        </w:rPr>
        <w:t>or progressing as follows: Item</w:t>
      </w:r>
      <w:r>
        <w:rPr>
          <w:rFonts w:ascii="Arial"/>
          <w:color w:val="030303"/>
          <w:spacing w:val="-10"/>
          <w:w w:val="105"/>
          <w:sz w:val="19"/>
        </w:rPr>
        <w:t> </w:t>
      </w:r>
      <w:r>
        <w:rPr>
          <w:rFonts w:ascii="Arial"/>
          <w:color w:val="030303"/>
          <w:w w:val="105"/>
          <w:sz w:val="19"/>
        </w:rPr>
        <w:t>1:</w:t>
      </w:r>
      <w:r>
        <w:rPr>
          <w:rFonts w:ascii="Arial"/>
          <w:color w:val="030303"/>
          <w:spacing w:val="-7"/>
          <w:w w:val="105"/>
          <w:sz w:val="19"/>
        </w:rPr>
        <w:t> </w:t>
      </w:r>
      <w:r>
        <w:rPr>
          <w:rFonts w:ascii="Arial"/>
          <w:color w:val="030303"/>
          <w:w w:val="105"/>
          <w:sz w:val="19"/>
        </w:rPr>
        <w:t>Discussed what to do</w:t>
      </w:r>
      <w:r>
        <w:rPr>
          <w:rFonts w:ascii="Arial"/>
          <w:color w:val="030303"/>
          <w:spacing w:val="-6"/>
          <w:w w:val="105"/>
          <w:sz w:val="19"/>
        </w:rPr>
        <w:t> </w:t>
      </w:r>
      <w:r>
        <w:rPr>
          <w:rFonts w:ascii="Arial"/>
          <w:color w:val="030303"/>
          <w:w w:val="105"/>
          <w:sz w:val="19"/>
        </w:rPr>
        <w:t>next with</w:t>
      </w:r>
      <w:r>
        <w:rPr>
          <w:rFonts w:ascii="Arial"/>
          <w:color w:val="030303"/>
          <w:spacing w:val="-5"/>
          <w:w w:val="105"/>
          <w:sz w:val="19"/>
        </w:rPr>
        <w:t> </w:t>
      </w:r>
      <w:r>
        <w:rPr>
          <w:rFonts w:ascii="Arial"/>
          <w:color w:val="030303"/>
          <w:w w:val="105"/>
          <w:sz w:val="19"/>
        </w:rPr>
        <w:t>the</w:t>
      </w:r>
      <w:r>
        <w:rPr>
          <w:rFonts w:ascii="Arial"/>
          <w:color w:val="030303"/>
          <w:spacing w:val="-5"/>
          <w:w w:val="105"/>
          <w:sz w:val="19"/>
        </w:rPr>
        <w:t> </w:t>
      </w:r>
      <w:r>
        <w:rPr>
          <w:rFonts w:ascii="Arial"/>
          <w:color w:val="030303"/>
          <w:w w:val="105"/>
          <w:sz w:val="19"/>
        </w:rPr>
        <w:t>Supervisor. Status: Closed Item 2: Further Research. Status: Closed</w:t>
      </w:r>
    </w:p>
    <w:p>
      <w:pPr>
        <w:pStyle w:val="BodyText"/>
        <w:rPr>
          <w:rFonts w:ascii="Arial"/>
          <w:sz w:val="19"/>
        </w:rPr>
      </w:pPr>
    </w:p>
    <w:p>
      <w:pPr>
        <w:pStyle w:val="BodyText"/>
        <w:rPr>
          <w:rFonts w:ascii="Arial"/>
          <w:sz w:val="19"/>
        </w:rPr>
      </w:pPr>
    </w:p>
    <w:p>
      <w:pPr>
        <w:pStyle w:val="BodyText"/>
        <w:rPr>
          <w:rFonts w:ascii="Arial"/>
          <w:sz w:val="19"/>
        </w:rPr>
      </w:pPr>
    </w:p>
    <w:p>
      <w:pPr>
        <w:pStyle w:val="BodyText"/>
        <w:spacing w:before="204"/>
        <w:rPr>
          <w:rFonts w:ascii="Arial"/>
          <w:sz w:val="19"/>
        </w:rPr>
      </w:pPr>
    </w:p>
    <w:p>
      <w:pPr>
        <w:pStyle w:val="ListParagraph"/>
        <w:numPr>
          <w:ilvl w:val="0"/>
          <w:numId w:val="52"/>
        </w:numPr>
        <w:tabs>
          <w:tab w:pos="1060" w:val="left" w:leader="none"/>
        </w:tabs>
        <w:spacing w:line="240" w:lineRule="auto" w:before="0"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52"/>
        </w:numPr>
        <w:tabs>
          <w:tab w:pos="1067" w:val="left" w:leader="none"/>
        </w:tabs>
        <w:spacing w:line="240" w:lineRule="auto" w:before="0" w:after="0"/>
        <w:ind w:left="1067" w:right="0" w:hanging="220"/>
        <w:jc w:val="left"/>
        <w:rPr>
          <w:rFonts w:ascii="Arial"/>
          <w:sz w:val="19"/>
        </w:rPr>
      </w:pPr>
      <w:r>
        <w:rPr>
          <w:rFonts w:ascii="Arial"/>
          <w:color w:val="030303"/>
          <w:w w:val="105"/>
          <w:sz w:val="19"/>
        </w:rPr>
        <w:t>Where</w:t>
      </w:r>
      <w:r>
        <w:rPr>
          <w:rFonts w:ascii="Arial"/>
          <w:color w:val="030303"/>
          <w:spacing w:val="-7"/>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1"/>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rPr>
          <w:rFonts w:ascii="Arial"/>
          <w:sz w:val="19"/>
        </w:rPr>
      </w:pPr>
    </w:p>
    <w:p>
      <w:pPr>
        <w:pStyle w:val="BodyText"/>
        <w:spacing w:before="44"/>
        <w:rPr>
          <w:rFonts w:ascii="Arial"/>
          <w:sz w:val="19"/>
        </w:rPr>
      </w:pPr>
    </w:p>
    <w:p>
      <w:pPr>
        <w:pStyle w:val="Heading2"/>
      </w:pPr>
      <w:r>
        <w:rPr/>
        <mc:AlternateContent>
          <mc:Choice Requires="wps">
            <w:drawing>
              <wp:anchor distT="0" distB="0" distL="0" distR="0" allowOverlap="1" layoutInCell="1" locked="0" behindDoc="0" simplePos="0" relativeHeight="15891456">
                <wp:simplePos x="0" y="0"/>
                <wp:positionH relativeFrom="page">
                  <wp:posOffset>936498</wp:posOffset>
                </wp:positionH>
                <wp:positionV relativeFrom="paragraph">
                  <wp:posOffset>-139502</wp:posOffset>
                </wp:positionV>
                <wp:extent cx="5838190" cy="913765"/>
                <wp:effectExtent l="0" t="0" r="0" b="0"/>
                <wp:wrapNone/>
                <wp:docPr id="1295" name="Textbox 1295"/>
                <wp:cNvGraphicFramePr>
                  <a:graphicFrameLocks/>
                </wp:cNvGraphicFramePr>
                <a:graphic>
                  <a:graphicData uri="http://schemas.microsoft.com/office/word/2010/wordprocessingShape">
                    <wps:wsp>
                      <wps:cNvPr id="1295" name="Textbox 1295"/>
                      <wps:cNvSpPr txBox="1"/>
                      <wps:spPr>
                        <a:xfrm>
                          <a:off x="0" y="0"/>
                          <a:ext cx="5838190" cy="913765"/>
                        </a:xfrm>
                        <a:prstGeom prst="rect">
                          <a:avLst/>
                        </a:prstGeom>
                      </wps:spPr>
                      <wps:txbx>
                        <w:txbxContent>
                          <w:tbl>
                            <w:tblPr>
                              <w:tblW w:w="0" w:type="auto"/>
                              <w:jc w:val="left"/>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0"/>
                              <w:gridCol w:w="163"/>
                              <w:gridCol w:w="3174"/>
                              <w:gridCol w:w="1651"/>
                              <w:gridCol w:w="733"/>
                              <w:gridCol w:w="408"/>
                              <w:gridCol w:w="1118"/>
                              <w:gridCol w:w="158"/>
                              <w:gridCol w:w="1271"/>
                            </w:tblGrid>
                            <w:tr>
                              <w:trPr>
                                <w:trHeight w:val="415" w:hRule="atLeast"/>
                              </w:trPr>
                              <w:tc>
                                <w:tcPr>
                                  <w:tcW w:w="533" w:type="dxa"/>
                                  <w:gridSpan w:val="2"/>
                                  <w:tcBorders>
                                    <w:top w:val="nil"/>
                                    <w:left w:val="nil"/>
                                    <w:right w:val="nil"/>
                                  </w:tcBorders>
                                </w:tcPr>
                                <w:p>
                                  <w:pPr>
                                    <w:pStyle w:val="TableParagraph"/>
                                    <w:rPr>
                                      <w:sz w:val="18"/>
                                    </w:rPr>
                                  </w:pPr>
                                </w:p>
                              </w:tc>
                              <w:tc>
                                <w:tcPr>
                                  <w:tcW w:w="4825" w:type="dxa"/>
                                  <w:gridSpan w:val="2"/>
                                  <w:tcBorders>
                                    <w:top w:val="single" w:sz="18" w:space="0" w:color="000000"/>
                                    <w:left w:val="nil"/>
                                    <w:right w:val="single" w:sz="6" w:space="0" w:color="FFFFFF"/>
                                  </w:tcBorders>
                                  <w:shd w:val="clear" w:color="auto" w:fill="FF0000"/>
                                </w:tcPr>
                                <w:p>
                                  <w:pPr>
                                    <w:pStyle w:val="TableParagraph"/>
                                    <w:spacing w:before="81"/>
                                    <w:ind w:left="150"/>
                                    <w:rPr>
                                      <w:rFonts w:ascii="Arial"/>
                                      <w:sz w:val="19"/>
                                    </w:rPr>
                                  </w:pPr>
                                  <w:r>
                                    <w:rPr>
                                      <w:rFonts w:ascii="Arial"/>
                                      <w:color w:val="030303"/>
                                      <w:spacing w:val="-2"/>
                                      <w:w w:val="110"/>
                                      <w:sz w:val="19"/>
                                    </w:rPr>
                                    <w:t>ction</w:t>
                                  </w:r>
                                </w:p>
                              </w:tc>
                              <w:tc>
                                <w:tcPr>
                                  <w:tcW w:w="1141" w:type="dxa"/>
                                  <w:gridSpan w:val="2"/>
                                  <w:tcBorders>
                                    <w:top w:val="single" w:sz="18" w:space="0" w:color="000000"/>
                                    <w:left w:val="single" w:sz="6" w:space="0" w:color="FFFFFF"/>
                                    <w:right w:val="single" w:sz="4" w:space="0" w:color="000000"/>
                                  </w:tcBorders>
                                  <w:shd w:val="clear" w:color="auto" w:fill="FF0000"/>
                                </w:tcPr>
                                <w:p>
                                  <w:pPr>
                                    <w:pStyle w:val="TableParagraph"/>
                                    <w:spacing w:before="105"/>
                                    <w:ind w:left="-2"/>
                                    <w:rPr>
                                      <w:rFonts w:ascii="Arial"/>
                                      <w:sz w:val="19"/>
                                    </w:rPr>
                                  </w:pPr>
                                  <w:r>
                                    <w:rPr>
                                      <w:rFonts w:ascii="Arial"/>
                                      <w:color w:val="030303"/>
                                      <w:spacing w:val="-4"/>
                                      <w:w w:val="115"/>
                                      <w:sz w:val="19"/>
                                    </w:rPr>
                                    <w:t>[who</w:t>
                                  </w:r>
                                </w:p>
                              </w:tc>
                              <w:tc>
                                <w:tcPr>
                                  <w:tcW w:w="1276" w:type="dxa"/>
                                  <w:gridSpan w:val="2"/>
                                  <w:tcBorders>
                                    <w:top w:val="single" w:sz="18" w:space="0" w:color="000000"/>
                                    <w:left w:val="single" w:sz="4" w:space="0" w:color="000000"/>
                                    <w:right w:val="single" w:sz="6" w:space="0" w:color="FFFFFF"/>
                                  </w:tcBorders>
                                  <w:shd w:val="clear" w:color="auto" w:fill="FF0000"/>
                                </w:tcPr>
                                <w:p>
                                  <w:pPr>
                                    <w:pStyle w:val="TableParagraph"/>
                                    <w:spacing w:before="81"/>
                                    <w:ind w:left="26"/>
                                    <w:rPr>
                                      <w:rFonts w:ascii="Arial"/>
                                      <w:sz w:val="19"/>
                                    </w:rPr>
                                  </w:pPr>
                                  <w:r>
                                    <w:rPr>
                                      <w:rFonts w:ascii="Arial"/>
                                      <w:color w:val="030303"/>
                                      <w:w w:val="105"/>
                                      <w:sz w:val="19"/>
                                    </w:rPr>
                                    <w:t>Due</w:t>
                                  </w:r>
                                  <w:r>
                                    <w:rPr>
                                      <w:rFonts w:ascii="Arial"/>
                                      <w:color w:val="030303"/>
                                      <w:spacing w:val="-11"/>
                                      <w:w w:val="105"/>
                                      <w:sz w:val="19"/>
                                    </w:rPr>
                                    <w:t> </w:t>
                                  </w:r>
                                  <w:r>
                                    <w:rPr>
                                      <w:rFonts w:ascii="Arial"/>
                                      <w:color w:val="030303"/>
                                      <w:spacing w:val="-4"/>
                                      <w:w w:val="105"/>
                                      <w:sz w:val="19"/>
                                    </w:rPr>
                                    <w:t>Date</w:t>
                                  </w:r>
                                </w:p>
                              </w:tc>
                              <w:tc>
                                <w:tcPr>
                                  <w:tcW w:w="1271" w:type="dxa"/>
                                  <w:tcBorders>
                                    <w:top w:val="single" w:sz="18" w:space="0" w:color="000000"/>
                                    <w:left w:val="single" w:sz="6" w:space="0" w:color="FFFFFF"/>
                                    <w:right w:val="nil"/>
                                  </w:tcBorders>
                                  <w:shd w:val="clear" w:color="auto" w:fill="FF0000"/>
                                </w:tcPr>
                                <w:p>
                                  <w:pPr>
                                    <w:pStyle w:val="TableParagraph"/>
                                    <w:spacing w:before="95"/>
                                    <w:ind w:left="-1"/>
                                    <w:rPr>
                                      <w:rFonts w:ascii="Arial"/>
                                      <w:sz w:val="19"/>
                                    </w:rPr>
                                  </w:pPr>
                                  <w:r>
                                    <w:rPr>
                                      <w:rFonts w:ascii="Arial"/>
                                      <w:color w:val="030303"/>
                                      <w:spacing w:val="-2"/>
                                      <w:w w:val="105"/>
                                      <w:sz w:val="19"/>
                                    </w:rPr>
                                    <w:t>[status</w:t>
                                  </w:r>
                                </w:p>
                              </w:tc>
                            </w:tr>
                            <w:tr>
                              <w:trPr>
                                <w:trHeight w:val="467" w:hRule="atLeast"/>
                              </w:trPr>
                              <w:tc>
                                <w:tcPr>
                                  <w:tcW w:w="370" w:type="dxa"/>
                                  <w:tcBorders>
                                    <w:left w:val="nil"/>
                                    <w:right w:val="nil"/>
                                  </w:tcBorders>
                                </w:tcPr>
                                <w:p>
                                  <w:pPr>
                                    <w:pStyle w:val="TableParagraph"/>
                                    <w:spacing w:before="126"/>
                                    <w:ind w:left="60"/>
                                    <w:jc w:val="center"/>
                                    <w:rPr>
                                      <w:rFonts w:ascii="Arial"/>
                                      <w:sz w:val="19"/>
                                    </w:rPr>
                                  </w:pPr>
                                  <w:r>
                                    <w:rPr>
                                      <w:rFonts w:ascii="Arial"/>
                                      <w:color w:val="030303"/>
                                      <w:spacing w:val="-10"/>
                                      <w:w w:val="70"/>
                                      <w:sz w:val="19"/>
                                    </w:rPr>
                                    <w:t>1</w:t>
                                  </w:r>
                                </w:p>
                              </w:tc>
                              <w:tc>
                                <w:tcPr>
                                  <w:tcW w:w="3337" w:type="dxa"/>
                                  <w:gridSpan w:val="2"/>
                                  <w:tcBorders>
                                    <w:left w:val="nil"/>
                                    <w:right w:val="nil"/>
                                  </w:tcBorders>
                                </w:tcPr>
                                <w:p>
                                  <w:pPr>
                                    <w:pStyle w:val="TableParagraph"/>
                                    <w:spacing w:before="126"/>
                                    <w:ind w:left="155"/>
                                    <w:rPr>
                                      <w:rFonts w:ascii="Arial"/>
                                      <w:sz w:val="19"/>
                                    </w:rPr>
                                  </w:pPr>
                                  <w:r>
                                    <w:rPr>
                                      <w:rFonts w:ascii="Arial"/>
                                      <w:color w:val="030303"/>
                                      <w:sz w:val="19"/>
                                    </w:rPr>
                                    <w:t>!Further</w:t>
                                  </w:r>
                                  <w:r>
                                    <w:rPr>
                                      <w:rFonts w:ascii="Arial"/>
                                      <w:color w:val="030303"/>
                                      <w:spacing w:val="36"/>
                                      <w:sz w:val="19"/>
                                    </w:rPr>
                                    <w:t> </w:t>
                                  </w:r>
                                  <w:r>
                                    <w:rPr>
                                      <w:rFonts w:ascii="Arial"/>
                                      <w:color w:val="030303"/>
                                      <w:spacing w:val="-2"/>
                                      <w:sz w:val="19"/>
                                    </w:rPr>
                                    <w:t>Research</w:t>
                                  </w:r>
                                </w:p>
                              </w:tc>
                              <w:tc>
                                <w:tcPr>
                                  <w:tcW w:w="2384" w:type="dxa"/>
                                  <w:gridSpan w:val="2"/>
                                  <w:tcBorders>
                                    <w:left w:val="nil"/>
                                    <w:right w:val="nil"/>
                                  </w:tcBorders>
                                </w:tcPr>
                                <w:p>
                                  <w:pPr>
                                    <w:pStyle w:val="TableParagraph"/>
                                    <w:spacing w:before="165"/>
                                    <w:ind w:right="440"/>
                                    <w:jc w:val="right"/>
                                    <w:rPr>
                                      <w:rFonts w:ascii="Arial"/>
                                      <w:sz w:val="19"/>
                                    </w:rPr>
                                  </w:pPr>
                                  <w:r>
                                    <w:rPr>
                                      <w:rFonts w:ascii="Arial"/>
                                      <w:color w:val="030303"/>
                                      <w:spacing w:val="-5"/>
                                      <w:w w:val="105"/>
                                      <w:sz w:val="19"/>
                                    </w:rPr>
                                    <w:t>rLL</w:t>
                                  </w:r>
                                </w:p>
                              </w:tc>
                              <w:tc>
                                <w:tcPr>
                                  <w:tcW w:w="408" w:type="dxa"/>
                                  <w:tcBorders>
                                    <w:left w:val="nil"/>
                                    <w:right w:val="single" w:sz="4" w:space="0" w:color="000000"/>
                                  </w:tcBorders>
                                </w:tcPr>
                                <w:p>
                                  <w:pPr>
                                    <w:pStyle w:val="TableParagraph"/>
                                    <w:rPr>
                                      <w:sz w:val="18"/>
                                    </w:rPr>
                                  </w:pPr>
                                </w:p>
                              </w:tc>
                              <w:tc>
                                <w:tcPr>
                                  <w:tcW w:w="1118" w:type="dxa"/>
                                  <w:tcBorders>
                                    <w:left w:val="single" w:sz="4" w:space="0" w:color="000000"/>
                                    <w:right w:val="nil"/>
                                  </w:tcBorders>
                                </w:tcPr>
                                <w:p>
                                  <w:pPr>
                                    <w:pStyle w:val="TableParagraph"/>
                                    <w:spacing w:before="112"/>
                                    <w:ind w:left="26"/>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9" w:type="dxa"/>
                                  <w:gridSpan w:val="2"/>
                                  <w:tcBorders>
                                    <w:left w:val="nil"/>
                                    <w:right w:val="single" w:sz="18" w:space="0" w:color="000000"/>
                                  </w:tcBorders>
                                </w:tcPr>
                                <w:p>
                                  <w:pPr>
                                    <w:pStyle w:val="TableParagraph"/>
                                    <w:spacing w:before="131"/>
                                    <w:ind w:left="161"/>
                                    <w:rPr>
                                      <w:rFonts w:ascii="Arial"/>
                                      <w:sz w:val="19"/>
                                    </w:rPr>
                                  </w:pPr>
                                  <w:r>
                                    <w:rPr>
                                      <w:rFonts w:ascii="Arial"/>
                                      <w:color w:val="030303"/>
                                      <w:spacing w:val="-2"/>
                                      <w:w w:val="105"/>
                                      <w:sz w:val="19"/>
                                    </w:rPr>
                                    <w:t>!closed</w:t>
                                  </w:r>
                                </w:p>
                              </w:tc>
                            </w:tr>
                            <w:tr>
                              <w:trPr>
                                <w:trHeight w:val="467" w:hRule="atLeast"/>
                              </w:trPr>
                              <w:tc>
                                <w:tcPr>
                                  <w:tcW w:w="533" w:type="dxa"/>
                                  <w:gridSpan w:val="2"/>
                                  <w:tcBorders>
                                    <w:left w:val="single" w:sz="12" w:space="0" w:color="000000"/>
                                  </w:tcBorders>
                                </w:tcPr>
                                <w:p>
                                  <w:pPr>
                                    <w:pStyle w:val="TableParagraph"/>
                                    <w:rPr>
                                      <w:sz w:val="18"/>
                                    </w:rPr>
                                  </w:pPr>
                                </w:p>
                              </w:tc>
                              <w:tc>
                                <w:tcPr>
                                  <w:tcW w:w="4825" w:type="dxa"/>
                                  <w:gridSpan w:val="2"/>
                                </w:tcPr>
                                <w:p>
                                  <w:pPr>
                                    <w:pStyle w:val="TableParagraph"/>
                                    <w:spacing w:before="110"/>
                                    <w:ind w:left="28"/>
                                    <w:rPr>
                                      <w:rFonts w:ascii="Arial"/>
                                      <w:sz w:val="19"/>
                                    </w:rPr>
                                  </w:pPr>
                                  <w:r>
                                    <w:rPr/>
                                    <w:drawing>
                                      <wp:inline distT="0" distB="0" distL="0" distR="0">
                                        <wp:extent cx="68675" cy="88487"/>
                                        <wp:effectExtent l="0" t="0" r="0" b="0"/>
                                        <wp:docPr id="1296" name="Image 1296"/>
                                        <wp:cNvGraphicFramePr>
                                          <a:graphicFrameLocks/>
                                        </wp:cNvGraphicFramePr>
                                        <a:graphic>
                                          <a:graphicData uri="http://schemas.openxmlformats.org/drawingml/2006/picture">
                                            <pic:pic>
                                              <pic:nvPicPr>
                                                <pic:cNvPr id="1296" name="Image 1296"/>
                                                <pic:cNvPicPr/>
                                              </pic:nvPicPr>
                                              <pic:blipFill>
                                                <a:blip r:embed="rId319" cstate="print"/>
                                                <a:stretch>
                                                  <a:fillRect/>
                                                </a:stretch>
                                              </pic:blipFill>
                                              <pic:spPr>
                                                <a:xfrm>
                                                  <a:off x="0" y="0"/>
                                                  <a:ext cx="68675" cy="88487"/>
                                                </a:xfrm>
                                                <a:prstGeom prst="rect">
                                                  <a:avLst/>
                                                </a:prstGeom>
                                              </pic:spPr>
                                            </pic:pic>
                                          </a:graphicData>
                                        </a:graphic>
                                      </wp:inline>
                                    </w:drawing>
                                  </w:r>
                                  <w:r>
                                    <w:rPr/>
                                  </w:r>
                                  <w:r>
                                    <w:rPr>
                                      <w:rFonts w:ascii="Arial"/>
                                      <w:color w:val="030303"/>
                                      <w:w w:val="105"/>
                                      <w:position w:val="2"/>
                                      <w:sz w:val="19"/>
                                    </w:rPr>
                                    <w:t>iscussed</w:t>
                                  </w:r>
                                  <w:r>
                                    <w:rPr>
                                      <w:rFonts w:ascii="Arial"/>
                                      <w:color w:val="030303"/>
                                      <w:spacing w:val="2"/>
                                      <w:w w:val="105"/>
                                      <w:position w:val="2"/>
                                      <w:sz w:val="19"/>
                                    </w:rPr>
                                    <w:t> </w:t>
                                  </w:r>
                                  <w:r>
                                    <w:rPr>
                                      <w:rFonts w:ascii="Arial"/>
                                      <w:color w:val="030303"/>
                                      <w:w w:val="105"/>
                                      <w:position w:val="2"/>
                                      <w:sz w:val="19"/>
                                    </w:rPr>
                                    <w:t>ideas</w:t>
                                  </w:r>
                                  <w:r>
                                    <w:rPr>
                                      <w:rFonts w:ascii="Arial"/>
                                      <w:color w:val="030303"/>
                                      <w:spacing w:val="1"/>
                                      <w:w w:val="105"/>
                                      <w:position w:val="2"/>
                                      <w:sz w:val="19"/>
                                    </w:rPr>
                                    <w:t> </w:t>
                                  </w:r>
                                  <w:r>
                                    <w:rPr>
                                      <w:rFonts w:ascii="Arial"/>
                                      <w:color w:val="030303"/>
                                      <w:w w:val="105"/>
                                      <w:position w:val="2"/>
                                      <w:sz w:val="19"/>
                                    </w:rPr>
                                    <w:t>with</w:t>
                                  </w:r>
                                  <w:r>
                                    <w:rPr>
                                      <w:rFonts w:ascii="Arial"/>
                                      <w:color w:val="030303"/>
                                      <w:spacing w:val="-7"/>
                                      <w:w w:val="105"/>
                                      <w:position w:val="2"/>
                                      <w:sz w:val="19"/>
                                    </w:rPr>
                                    <w:t> </w:t>
                                  </w:r>
                                  <w:r>
                                    <w:rPr>
                                      <w:rFonts w:ascii="Arial"/>
                                      <w:color w:val="030303"/>
                                      <w:w w:val="105"/>
                                      <w:position w:val="2"/>
                                      <w:sz w:val="19"/>
                                    </w:rPr>
                                    <w:t>the</w:t>
                                  </w:r>
                                  <w:r>
                                    <w:rPr>
                                      <w:rFonts w:ascii="Arial"/>
                                      <w:color w:val="030303"/>
                                      <w:spacing w:val="-10"/>
                                      <w:w w:val="105"/>
                                      <w:position w:val="2"/>
                                      <w:sz w:val="19"/>
                                    </w:rPr>
                                    <w:t> </w:t>
                                  </w:r>
                                  <w:r>
                                    <w:rPr>
                                      <w:rFonts w:ascii="Arial"/>
                                      <w:color w:val="030303"/>
                                      <w:spacing w:val="-2"/>
                                      <w:w w:val="105"/>
                                      <w:position w:val="2"/>
                                      <w:sz w:val="19"/>
                                    </w:rPr>
                                    <w:t>Supervisor.</w:t>
                                  </w:r>
                                </w:p>
                              </w:tc>
                              <w:tc>
                                <w:tcPr>
                                  <w:tcW w:w="733" w:type="dxa"/>
                                  <w:tcBorders>
                                    <w:right w:val="nil"/>
                                  </w:tcBorders>
                                </w:tcPr>
                                <w:p>
                                  <w:pPr>
                                    <w:pStyle w:val="TableParagraph"/>
                                    <w:spacing w:before="113"/>
                                    <w:ind w:left="16"/>
                                    <w:rPr>
                                      <w:rFonts w:ascii="Arial"/>
                                      <w:sz w:val="19"/>
                                    </w:rPr>
                                  </w:pPr>
                                  <w:r>
                                    <w:rPr/>
                                    <w:drawing>
                                      <wp:inline distT="0" distB="0" distL="0" distR="0">
                                        <wp:extent cx="76295" cy="90011"/>
                                        <wp:effectExtent l="0" t="0" r="0" b="0"/>
                                        <wp:docPr id="1297" name="Image 1297"/>
                                        <wp:cNvGraphicFramePr>
                                          <a:graphicFrameLocks/>
                                        </wp:cNvGraphicFramePr>
                                        <a:graphic>
                                          <a:graphicData uri="http://schemas.openxmlformats.org/drawingml/2006/picture">
                                            <pic:pic>
                                              <pic:nvPicPr>
                                                <pic:cNvPr id="1297" name="Image 1297"/>
                                                <pic:cNvPicPr/>
                                              </pic:nvPicPr>
                                              <pic:blipFill>
                                                <a:blip r:embed="rId320" cstate="print"/>
                                                <a:stretch>
                                                  <a:fillRect/>
                                                </a:stretch>
                                              </pic:blipFill>
                                              <pic:spPr>
                                                <a:xfrm>
                                                  <a:off x="0" y="0"/>
                                                  <a:ext cx="76295" cy="90011"/>
                                                </a:xfrm>
                                                <a:prstGeom prst="rect">
                                                  <a:avLst/>
                                                </a:prstGeom>
                                              </pic:spPr>
                                            </pic:pic>
                                          </a:graphicData>
                                        </a:graphic>
                                      </wp:inline>
                                    </w:drawing>
                                  </w:r>
                                  <w:r>
                                    <w:rPr/>
                                  </w:r>
                                  <w:r>
                                    <w:rPr>
                                      <w:rFonts w:ascii="Arial"/>
                                      <w:color w:val="030303"/>
                                      <w:spacing w:val="-5"/>
                                      <w:position w:val="2"/>
                                      <w:sz w:val="19"/>
                                    </w:rPr>
                                    <w:t>LL</w:t>
                                  </w:r>
                                </w:p>
                              </w:tc>
                              <w:tc>
                                <w:tcPr>
                                  <w:tcW w:w="1526" w:type="dxa"/>
                                  <w:gridSpan w:val="2"/>
                                  <w:tcBorders>
                                    <w:left w:val="nil"/>
                                    <w:right w:val="nil"/>
                                  </w:tcBorders>
                                </w:tcPr>
                                <w:p>
                                  <w:pPr>
                                    <w:pStyle w:val="TableParagraph"/>
                                    <w:spacing w:before="134"/>
                                    <w:ind w:left="407"/>
                                    <w:rPr>
                                      <w:rFonts w:ascii="Arial"/>
                                      <w:sz w:val="19"/>
                                    </w:rPr>
                                  </w:pPr>
                                  <w:r>
                                    <w:rPr>
                                      <w:rFonts w:ascii="Arial"/>
                                      <w:color w:val="030303"/>
                                      <w:sz w:val="19"/>
                                    </w:rPr>
                                    <w:t>INext</w:t>
                                  </w:r>
                                  <w:r>
                                    <w:rPr>
                                      <w:rFonts w:ascii="Arial"/>
                                      <w:color w:val="030303"/>
                                      <w:spacing w:val="-3"/>
                                      <w:w w:val="110"/>
                                      <w:sz w:val="19"/>
                                    </w:rPr>
                                    <w:t> </w:t>
                                  </w:r>
                                  <w:r>
                                    <w:rPr>
                                      <w:rFonts w:ascii="Arial"/>
                                      <w:color w:val="030303"/>
                                      <w:spacing w:val="-4"/>
                                      <w:w w:val="110"/>
                                      <w:sz w:val="19"/>
                                    </w:rPr>
                                    <w:t>Meet</w:t>
                                  </w:r>
                                </w:p>
                              </w:tc>
                              <w:tc>
                                <w:tcPr>
                                  <w:tcW w:w="1429" w:type="dxa"/>
                                  <w:gridSpan w:val="2"/>
                                  <w:tcBorders>
                                    <w:left w:val="nil"/>
                                    <w:right w:val="single" w:sz="18" w:space="0" w:color="000000"/>
                                  </w:tcBorders>
                                </w:tcPr>
                                <w:p>
                                  <w:pPr>
                                    <w:pStyle w:val="TableParagraph"/>
                                    <w:spacing w:before="139"/>
                                    <w:ind w:left="161"/>
                                    <w:rPr>
                                      <w:rFonts w:ascii="Arial"/>
                                      <w:sz w:val="19"/>
                                    </w:rPr>
                                  </w:pPr>
                                  <w:r>
                                    <w:rPr>
                                      <w:rFonts w:ascii="Arial"/>
                                      <w:color w:val="030303"/>
                                      <w:spacing w:val="-2"/>
                                      <w:w w:val="105"/>
                                      <w:sz w:val="19"/>
                                    </w:rPr>
                                    <w:t>!closed</w:t>
                                  </w:r>
                                </w:p>
                              </w:tc>
                            </w:tr>
                          </w:tbl>
                          <w:p>
                            <w:pPr>
                              <w:pStyle w:val="BodyText"/>
                            </w:pPr>
                          </w:p>
                        </w:txbxContent>
                      </wps:txbx>
                      <wps:bodyPr wrap="square" lIns="0" tIns="0" rIns="0" bIns="0" rtlCol="0">
                        <a:noAutofit/>
                      </wps:bodyPr>
                    </wps:wsp>
                  </a:graphicData>
                </a:graphic>
              </wp:anchor>
            </w:drawing>
          </mc:Choice>
          <mc:Fallback>
            <w:pict>
              <v:shape style="position:absolute;margin-left:73.740005pt;margin-top:-10.984415pt;width:459.7pt;height:71.95pt;mso-position-horizontal-relative:page;mso-position-vertical-relative:paragraph;z-index:15891456" type="#_x0000_t202" id="docshape940" filled="false" stroked="false">
                <v:textbox inset="0,0,0,0">
                  <w:txbxContent>
                    <w:tbl>
                      <w:tblPr>
                        <w:tblW w:w="0" w:type="auto"/>
                        <w:jc w:val="left"/>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0"/>
                        <w:gridCol w:w="163"/>
                        <w:gridCol w:w="3174"/>
                        <w:gridCol w:w="1651"/>
                        <w:gridCol w:w="733"/>
                        <w:gridCol w:w="408"/>
                        <w:gridCol w:w="1118"/>
                        <w:gridCol w:w="158"/>
                        <w:gridCol w:w="1271"/>
                      </w:tblGrid>
                      <w:tr>
                        <w:trPr>
                          <w:trHeight w:val="415" w:hRule="atLeast"/>
                        </w:trPr>
                        <w:tc>
                          <w:tcPr>
                            <w:tcW w:w="533" w:type="dxa"/>
                            <w:gridSpan w:val="2"/>
                            <w:tcBorders>
                              <w:top w:val="nil"/>
                              <w:left w:val="nil"/>
                              <w:right w:val="nil"/>
                            </w:tcBorders>
                          </w:tcPr>
                          <w:p>
                            <w:pPr>
                              <w:pStyle w:val="TableParagraph"/>
                              <w:rPr>
                                <w:sz w:val="18"/>
                              </w:rPr>
                            </w:pPr>
                          </w:p>
                        </w:tc>
                        <w:tc>
                          <w:tcPr>
                            <w:tcW w:w="4825" w:type="dxa"/>
                            <w:gridSpan w:val="2"/>
                            <w:tcBorders>
                              <w:top w:val="single" w:sz="18" w:space="0" w:color="000000"/>
                              <w:left w:val="nil"/>
                              <w:right w:val="single" w:sz="6" w:space="0" w:color="FFFFFF"/>
                            </w:tcBorders>
                            <w:shd w:val="clear" w:color="auto" w:fill="FF0000"/>
                          </w:tcPr>
                          <w:p>
                            <w:pPr>
                              <w:pStyle w:val="TableParagraph"/>
                              <w:spacing w:before="81"/>
                              <w:ind w:left="150"/>
                              <w:rPr>
                                <w:rFonts w:ascii="Arial"/>
                                <w:sz w:val="19"/>
                              </w:rPr>
                            </w:pPr>
                            <w:r>
                              <w:rPr>
                                <w:rFonts w:ascii="Arial"/>
                                <w:color w:val="030303"/>
                                <w:spacing w:val="-2"/>
                                <w:w w:val="110"/>
                                <w:sz w:val="19"/>
                              </w:rPr>
                              <w:t>ction</w:t>
                            </w:r>
                          </w:p>
                        </w:tc>
                        <w:tc>
                          <w:tcPr>
                            <w:tcW w:w="1141" w:type="dxa"/>
                            <w:gridSpan w:val="2"/>
                            <w:tcBorders>
                              <w:top w:val="single" w:sz="18" w:space="0" w:color="000000"/>
                              <w:left w:val="single" w:sz="6" w:space="0" w:color="FFFFFF"/>
                              <w:right w:val="single" w:sz="4" w:space="0" w:color="000000"/>
                            </w:tcBorders>
                            <w:shd w:val="clear" w:color="auto" w:fill="FF0000"/>
                          </w:tcPr>
                          <w:p>
                            <w:pPr>
                              <w:pStyle w:val="TableParagraph"/>
                              <w:spacing w:before="105"/>
                              <w:ind w:left="-2"/>
                              <w:rPr>
                                <w:rFonts w:ascii="Arial"/>
                                <w:sz w:val="19"/>
                              </w:rPr>
                            </w:pPr>
                            <w:r>
                              <w:rPr>
                                <w:rFonts w:ascii="Arial"/>
                                <w:color w:val="030303"/>
                                <w:spacing w:val="-4"/>
                                <w:w w:val="115"/>
                                <w:sz w:val="19"/>
                              </w:rPr>
                              <w:t>[who</w:t>
                            </w:r>
                          </w:p>
                        </w:tc>
                        <w:tc>
                          <w:tcPr>
                            <w:tcW w:w="1276" w:type="dxa"/>
                            <w:gridSpan w:val="2"/>
                            <w:tcBorders>
                              <w:top w:val="single" w:sz="18" w:space="0" w:color="000000"/>
                              <w:left w:val="single" w:sz="4" w:space="0" w:color="000000"/>
                              <w:right w:val="single" w:sz="6" w:space="0" w:color="FFFFFF"/>
                            </w:tcBorders>
                            <w:shd w:val="clear" w:color="auto" w:fill="FF0000"/>
                          </w:tcPr>
                          <w:p>
                            <w:pPr>
                              <w:pStyle w:val="TableParagraph"/>
                              <w:spacing w:before="81"/>
                              <w:ind w:left="26"/>
                              <w:rPr>
                                <w:rFonts w:ascii="Arial"/>
                                <w:sz w:val="19"/>
                              </w:rPr>
                            </w:pPr>
                            <w:r>
                              <w:rPr>
                                <w:rFonts w:ascii="Arial"/>
                                <w:color w:val="030303"/>
                                <w:w w:val="105"/>
                                <w:sz w:val="19"/>
                              </w:rPr>
                              <w:t>Due</w:t>
                            </w:r>
                            <w:r>
                              <w:rPr>
                                <w:rFonts w:ascii="Arial"/>
                                <w:color w:val="030303"/>
                                <w:spacing w:val="-11"/>
                                <w:w w:val="105"/>
                                <w:sz w:val="19"/>
                              </w:rPr>
                              <w:t> </w:t>
                            </w:r>
                            <w:r>
                              <w:rPr>
                                <w:rFonts w:ascii="Arial"/>
                                <w:color w:val="030303"/>
                                <w:spacing w:val="-4"/>
                                <w:w w:val="105"/>
                                <w:sz w:val="19"/>
                              </w:rPr>
                              <w:t>Date</w:t>
                            </w:r>
                          </w:p>
                        </w:tc>
                        <w:tc>
                          <w:tcPr>
                            <w:tcW w:w="1271" w:type="dxa"/>
                            <w:tcBorders>
                              <w:top w:val="single" w:sz="18" w:space="0" w:color="000000"/>
                              <w:left w:val="single" w:sz="6" w:space="0" w:color="FFFFFF"/>
                              <w:right w:val="nil"/>
                            </w:tcBorders>
                            <w:shd w:val="clear" w:color="auto" w:fill="FF0000"/>
                          </w:tcPr>
                          <w:p>
                            <w:pPr>
                              <w:pStyle w:val="TableParagraph"/>
                              <w:spacing w:before="95"/>
                              <w:ind w:left="-1"/>
                              <w:rPr>
                                <w:rFonts w:ascii="Arial"/>
                                <w:sz w:val="19"/>
                              </w:rPr>
                            </w:pPr>
                            <w:r>
                              <w:rPr>
                                <w:rFonts w:ascii="Arial"/>
                                <w:color w:val="030303"/>
                                <w:spacing w:val="-2"/>
                                <w:w w:val="105"/>
                                <w:sz w:val="19"/>
                              </w:rPr>
                              <w:t>[status</w:t>
                            </w:r>
                          </w:p>
                        </w:tc>
                      </w:tr>
                      <w:tr>
                        <w:trPr>
                          <w:trHeight w:val="467" w:hRule="atLeast"/>
                        </w:trPr>
                        <w:tc>
                          <w:tcPr>
                            <w:tcW w:w="370" w:type="dxa"/>
                            <w:tcBorders>
                              <w:left w:val="nil"/>
                              <w:right w:val="nil"/>
                            </w:tcBorders>
                          </w:tcPr>
                          <w:p>
                            <w:pPr>
                              <w:pStyle w:val="TableParagraph"/>
                              <w:spacing w:before="126"/>
                              <w:ind w:left="60"/>
                              <w:jc w:val="center"/>
                              <w:rPr>
                                <w:rFonts w:ascii="Arial"/>
                                <w:sz w:val="19"/>
                              </w:rPr>
                            </w:pPr>
                            <w:r>
                              <w:rPr>
                                <w:rFonts w:ascii="Arial"/>
                                <w:color w:val="030303"/>
                                <w:spacing w:val="-10"/>
                                <w:w w:val="70"/>
                                <w:sz w:val="19"/>
                              </w:rPr>
                              <w:t>1</w:t>
                            </w:r>
                          </w:p>
                        </w:tc>
                        <w:tc>
                          <w:tcPr>
                            <w:tcW w:w="3337" w:type="dxa"/>
                            <w:gridSpan w:val="2"/>
                            <w:tcBorders>
                              <w:left w:val="nil"/>
                              <w:right w:val="nil"/>
                            </w:tcBorders>
                          </w:tcPr>
                          <w:p>
                            <w:pPr>
                              <w:pStyle w:val="TableParagraph"/>
                              <w:spacing w:before="126"/>
                              <w:ind w:left="155"/>
                              <w:rPr>
                                <w:rFonts w:ascii="Arial"/>
                                <w:sz w:val="19"/>
                              </w:rPr>
                            </w:pPr>
                            <w:r>
                              <w:rPr>
                                <w:rFonts w:ascii="Arial"/>
                                <w:color w:val="030303"/>
                                <w:sz w:val="19"/>
                              </w:rPr>
                              <w:t>!Further</w:t>
                            </w:r>
                            <w:r>
                              <w:rPr>
                                <w:rFonts w:ascii="Arial"/>
                                <w:color w:val="030303"/>
                                <w:spacing w:val="36"/>
                                <w:sz w:val="19"/>
                              </w:rPr>
                              <w:t> </w:t>
                            </w:r>
                            <w:r>
                              <w:rPr>
                                <w:rFonts w:ascii="Arial"/>
                                <w:color w:val="030303"/>
                                <w:spacing w:val="-2"/>
                                <w:sz w:val="19"/>
                              </w:rPr>
                              <w:t>Research</w:t>
                            </w:r>
                          </w:p>
                        </w:tc>
                        <w:tc>
                          <w:tcPr>
                            <w:tcW w:w="2384" w:type="dxa"/>
                            <w:gridSpan w:val="2"/>
                            <w:tcBorders>
                              <w:left w:val="nil"/>
                              <w:right w:val="nil"/>
                            </w:tcBorders>
                          </w:tcPr>
                          <w:p>
                            <w:pPr>
                              <w:pStyle w:val="TableParagraph"/>
                              <w:spacing w:before="165"/>
                              <w:ind w:right="440"/>
                              <w:jc w:val="right"/>
                              <w:rPr>
                                <w:rFonts w:ascii="Arial"/>
                                <w:sz w:val="19"/>
                              </w:rPr>
                            </w:pPr>
                            <w:r>
                              <w:rPr>
                                <w:rFonts w:ascii="Arial"/>
                                <w:color w:val="030303"/>
                                <w:spacing w:val="-5"/>
                                <w:w w:val="105"/>
                                <w:sz w:val="19"/>
                              </w:rPr>
                              <w:t>rLL</w:t>
                            </w:r>
                          </w:p>
                        </w:tc>
                        <w:tc>
                          <w:tcPr>
                            <w:tcW w:w="408" w:type="dxa"/>
                            <w:tcBorders>
                              <w:left w:val="nil"/>
                              <w:right w:val="single" w:sz="4" w:space="0" w:color="000000"/>
                            </w:tcBorders>
                          </w:tcPr>
                          <w:p>
                            <w:pPr>
                              <w:pStyle w:val="TableParagraph"/>
                              <w:rPr>
                                <w:sz w:val="18"/>
                              </w:rPr>
                            </w:pPr>
                          </w:p>
                        </w:tc>
                        <w:tc>
                          <w:tcPr>
                            <w:tcW w:w="1118" w:type="dxa"/>
                            <w:tcBorders>
                              <w:left w:val="single" w:sz="4" w:space="0" w:color="000000"/>
                              <w:right w:val="nil"/>
                            </w:tcBorders>
                          </w:tcPr>
                          <w:p>
                            <w:pPr>
                              <w:pStyle w:val="TableParagraph"/>
                              <w:spacing w:before="112"/>
                              <w:ind w:left="26"/>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9" w:type="dxa"/>
                            <w:gridSpan w:val="2"/>
                            <w:tcBorders>
                              <w:left w:val="nil"/>
                              <w:right w:val="single" w:sz="18" w:space="0" w:color="000000"/>
                            </w:tcBorders>
                          </w:tcPr>
                          <w:p>
                            <w:pPr>
                              <w:pStyle w:val="TableParagraph"/>
                              <w:spacing w:before="131"/>
                              <w:ind w:left="161"/>
                              <w:rPr>
                                <w:rFonts w:ascii="Arial"/>
                                <w:sz w:val="19"/>
                              </w:rPr>
                            </w:pPr>
                            <w:r>
                              <w:rPr>
                                <w:rFonts w:ascii="Arial"/>
                                <w:color w:val="030303"/>
                                <w:spacing w:val="-2"/>
                                <w:w w:val="105"/>
                                <w:sz w:val="19"/>
                              </w:rPr>
                              <w:t>!closed</w:t>
                            </w:r>
                          </w:p>
                        </w:tc>
                      </w:tr>
                      <w:tr>
                        <w:trPr>
                          <w:trHeight w:val="467" w:hRule="atLeast"/>
                        </w:trPr>
                        <w:tc>
                          <w:tcPr>
                            <w:tcW w:w="533" w:type="dxa"/>
                            <w:gridSpan w:val="2"/>
                            <w:tcBorders>
                              <w:left w:val="single" w:sz="12" w:space="0" w:color="000000"/>
                            </w:tcBorders>
                          </w:tcPr>
                          <w:p>
                            <w:pPr>
                              <w:pStyle w:val="TableParagraph"/>
                              <w:rPr>
                                <w:sz w:val="18"/>
                              </w:rPr>
                            </w:pPr>
                          </w:p>
                        </w:tc>
                        <w:tc>
                          <w:tcPr>
                            <w:tcW w:w="4825" w:type="dxa"/>
                            <w:gridSpan w:val="2"/>
                          </w:tcPr>
                          <w:p>
                            <w:pPr>
                              <w:pStyle w:val="TableParagraph"/>
                              <w:spacing w:before="110"/>
                              <w:ind w:left="28"/>
                              <w:rPr>
                                <w:rFonts w:ascii="Arial"/>
                                <w:sz w:val="19"/>
                              </w:rPr>
                            </w:pPr>
                            <w:r>
                              <w:rPr/>
                              <w:drawing>
                                <wp:inline distT="0" distB="0" distL="0" distR="0">
                                  <wp:extent cx="68675" cy="88487"/>
                                  <wp:effectExtent l="0" t="0" r="0" b="0"/>
                                  <wp:docPr id="1298" name="Image 1298"/>
                                  <wp:cNvGraphicFramePr>
                                    <a:graphicFrameLocks/>
                                  </wp:cNvGraphicFramePr>
                                  <a:graphic>
                                    <a:graphicData uri="http://schemas.openxmlformats.org/drawingml/2006/picture">
                                      <pic:pic>
                                        <pic:nvPicPr>
                                          <pic:cNvPr id="1298" name="Image 1298"/>
                                          <pic:cNvPicPr/>
                                        </pic:nvPicPr>
                                        <pic:blipFill>
                                          <a:blip r:embed="rId319" cstate="print"/>
                                          <a:stretch>
                                            <a:fillRect/>
                                          </a:stretch>
                                        </pic:blipFill>
                                        <pic:spPr>
                                          <a:xfrm>
                                            <a:off x="0" y="0"/>
                                            <a:ext cx="68675" cy="88487"/>
                                          </a:xfrm>
                                          <a:prstGeom prst="rect">
                                            <a:avLst/>
                                          </a:prstGeom>
                                        </pic:spPr>
                                      </pic:pic>
                                    </a:graphicData>
                                  </a:graphic>
                                </wp:inline>
                              </w:drawing>
                            </w:r>
                            <w:r>
                              <w:rPr/>
                            </w:r>
                            <w:r>
                              <w:rPr>
                                <w:rFonts w:ascii="Arial"/>
                                <w:color w:val="030303"/>
                                <w:w w:val="105"/>
                                <w:position w:val="2"/>
                                <w:sz w:val="19"/>
                              </w:rPr>
                              <w:t>iscussed</w:t>
                            </w:r>
                            <w:r>
                              <w:rPr>
                                <w:rFonts w:ascii="Arial"/>
                                <w:color w:val="030303"/>
                                <w:spacing w:val="2"/>
                                <w:w w:val="105"/>
                                <w:position w:val="2"/>
                                <w:sz w:val="19"/>
                              </w:rPr>
                              <w:t> </w:t>
                            </w:r>
                            <w:r>
                              <w:rPr>
                                <w:rFonts w:ascii="Arial"/>
                                <w:color w:val="030303"/>
                                <w:w w:val="105"/>
                                <w:position w:val="2"/>
                                <w:sz w:val="19"/>
                              </w:rPr>
                              <w:t>ideas</w:t>
                            </w:r>
                            <w:r>
                              <w:rPr>
                                <w:rFonts w:ascii="Arial"/>
                                <w:color w:val="030303"/>
                                <w:spacing w:val="1"/>
                                <w:w w:val="105"/>
                                <w:position w:val="2"/>
                                <w:sz w:val="19"/>
                              </w:rPr>
                              <w:t> </w:t>
                            </w:r>
                            <w:r>
                              <w:rPr>
                                <w:rFonts w:ascii="Arial"/>
                                <w:color w:val="030303"/>
                                <w:w w:val="105"/>
                                <w:position w:val="2"/>
                                <w:sz w:val="19"/>
                              </w:rPr>
                              <w:t>with</w:t>
                            </w:r>
                            <w:r>
                              <w:rPr>
                                <w:rFonts w:ascii="Arial"/>
                                <w:color w:val="030303"/>
                                <w:spacing w:val="-7"/>
                                <w:w w:val="105"/>
                                <w:position w:val="2"/>
                                <w:sz w:val="19"/>
                              </w:rPr>
                              <w:t> </w:t>
                            </w:r>
                            <w:r>
                              <w:rPr>
                                <w:rFonts w:ascii="Arial"/>
                                <w:color w:val="030303"/>
                                <w:w w:val="105"/>
                                <w:position w:val="2"/>
                                <w:sz w:val="19"/>
                              </w:rPr>
                              <w:t>the</w:t>
                            </w:r>
                            <w:r>
                              <w:rPr>
                                <w:rFonts w:ascii="Arial"/>
                                <w:color w:val="030303"/>
                                <w:spacing w:val="-10"/>
                                <w:w w:val="105"/>
                                <w:position w:val="2"/>
                                <w:sz w:val="19"/>
                              </w:rPr>
                              <w:t> </w:t>
                            </w:r>
                            <w:r>
                              <w:rPr>
                                <w:rFonts w:ascii="Arial"/>
                                <w:color w:val="030303"/>
                                <w:spacing w:val="-2"/>
                                <w:w w:val="105"/>
                                <w:position w:val="2"/>
                                <w:sz w:val="19"/>
                              </w:rPr>
                              <w:t>Supervisor.</w:t>
                            </w:r>
                          </w:p>
                        </w:tc>
                        <w:tc>
                          <w:tcPr>
                            <w:tcW w:w="733" w:type="dxa"/>
                            <w:tcBorders>
                              <w:right w:val="nil"/>
                            </w:tcBorders>
                          </w:tcPr>
                          <w:p>
                            <w:pPr>
                              <w:pStyle w:val="TableParagraph"/>
                              <w:spacing w:before="113"/>
                              <w:ind w:left="16"/>
                              <w:rPr>
                                <w:rFonts w:ascii="Arial"/>
                                <w:sz w:val="19"/>
                              </w:rPr>
                            </w:pPr>
                            <w:r>
                              <w:rPr/>
                              <w:drawing>
                                <wp:inline distT="0" distB="0" distL="0" distR="0">
                                  <wp:extent cx="76295" cy="90011"/>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320" cstate="print"/>
                                          <a:stretch>
                                            <a:fillRect/>
                                          </a:stretch>
                                        </pic:blipFill>
                                        <pic:spPr>
                                          <a:xfrm>
                                            <a:off x="0" y="0"/>
                                            <a:ext cx="76295" cy="90011"/>
                                          </a:xfrm>
                                          <a:prstGeom prst="rect">
                                            <a:avLst/>
                                          </a:prstGeom>
                                        </pic:spPr>
                                      </pic:pic>
                                    </a:graphicData>
                                  </a:graphic>
                                </wp:inline>
                              </w:drawing>
                            </w:r>
                            <w:r>
                              <w:rPr/>
                            </w:r>
                            <w:r>
                              <w:rPr>
                                <w:rFonts w:ascii="Arial"/>
                                <w:color w:val="030303"/>
                                <w:spacing w:val="-5"/>
                                <w:position w:val="2"/>
                                <w:sz w:val="19"/>
                              </w:rPr>
                              <w:t>LL</w:t>
                            </w:r>
                          </w:p>
                        </w:tc>
                        <w:tc>
                          <w:tcPr>
                            <w:tcW w:w="1526" w:type="dxa"/>
                            <w:gridSpan w:val="2"/>
                            <w:tcBorders>
                              <w:left w:val="nil"/>
                              <w:right w:val="nil"/>
                            </w:tcBorders>
                          </w:tcPr>
                          <w:p>
                            <w:pPr>
                              <w:pStyle w:val="TableParagraph"/>
                              <w:spacing w:before="134"/>
                              <w:ind w:left="407"/>
                              <w:rPr>
                                <w:rFonts w:ascii="Arial"/>
                                <w:sz w:val="19"/>
                              </w:rPr>
                            </w:pPr>
                            <w:r>
                              <w:rPr>
                                <w:rFonts w:ascii="Arial"/>
                                <w:color w:val="030303"/>
                                <w:sz w:val="19"/>
                              </w:rPr>
                              <w:t>INext</w:t>
                            </w:r>
                            <w:r>
                              <w:rPr>
                                <w:rFonts w:ascii="Arial"/>
                                <w:color w:val="030303"/>
                                <w:spacing w:val="-3"/>
                                <w:w w:val="110"/>
                                <w:sz w:val="19"/>
                              </w:rPr>
                              <w:t> </w:t>
                            </w:r>
                            <w:r>
                              <w:rPr>
                                <w:rFonts w:ascii="Arial"/>
                                <w:color w:val="030303"/>
                                <w:spacing w:val="-4"/>
                                <w:w w:val="110"/>
                                <w:sz w:val="19"/>
                              </w:rPr>
                              <w:t>Meet</w:t>
                            </w:r>
                          </w:p>
                        </w:tc>
                        <w:tc>
                          <w:tcPr>
                            <w:tcW w:w="1429" w:type="dxa"/>
                            <w:gridSpan w:val="2"/>
                            <w:tcBorders>
                              <w:left w:val="nil"/>
                              <w:right w:val="single" w:sz="18" w:space="0" w:color="000000"/>
                            </w:tcBorders>
                          </w:tcPr>
                          <w:p>
                            <w:pPr>
                              <w:pStyle w:val="TableParagraph"/>
                              <w:spacing w:before="139"/>
                              <w:ind w:left="161"/>
                              <w:rPr>
                                <w:rFonts w:ascii="Arial"/>
                                <w:sz w:val="19"/>
                              </w:rPr>
                            </w:pPr>
                            <w:r>
                              <w:rPr>
                                <w:rFonts w:ascii="Arial"/>
                                <w:color w:val="030303"/>
                                <w:spacing w:val="-2"/>
                                <w:w w:val="105"/>
                                <w:sz w:val="19"/>
                              </w:rPr>
                              <w:t>!closed</w:t>
                            </w:r>
                          </w:p>
                        </w:tc>
                      </w:tr>
                    </w:tbl>
                    <w:p>
                      <w:pPr>
                        <w:pStyle w:val="BodyText"/>
                      </w:pPr>
                    </w:p>
                  </w:txbxContent>
                </v:textbox>
                <w10:wrap type="none"/>
              </v:shape>
            </w:pict>
          </mc:Fallback>
        </mc:AlternateContent>
      </w:r>
      <w:r>
        <w:rPr>
          <w:color w:val="030303"/>
          <w:spacing w:val="-10"/>
          <w:w w:val="70"/>
        </w:rPr>
        <w:t>I</w:t>
      </w:r>
    </w:p>
    <w:p>
      <w:pPr>
        <w:pStyle w:val="BodyText"/>
        <w:rPr>
          <w:rFonts w:ascii="Arial"/>
          <w:sz w:val="17"/>
        </w:rPr>
      </w:pPr>
      <w:r>
        <w:rPr/>
        <mc:AlternateContent>
          <mc:Choice Requires="wps">
            <w:drawing>
              <wp:anchor distT="0" distB="0" distL="0" distR="0" allowOverlap="1" layoutInCell="1" locked="0" behindDoc="1" simplePos="0" relativeHeight="487750144">
                <wp:simplePos x="0" y="0"/>
                <wp:positionH relativeFrom="page">
                  <wp:posOffset>1003363</wp:posOffset>
                </wp:positionH>
                <wp:positionV relativeFrom="paragraph">
                  <wp:posOffset>139394</wp:posOffset>
                </wp:positionV>
                <wp:extent cx="55244" cy="90170"/>
                <wp:effectExtent l="0" t="0" r="0" b="0"/>
                <wp:wrapTopAndBottom/>
                <wp:docPr id="1300" name="Graphic 1300"/>
                <wp:cNvGraphicFramePr>
                  <a:graphicFrameLocks/>
                </wp:cNvGraphicFramePr>
                <a:graphic>
                  <a:graphicData uri="http://schemas.microsoft.com/office/word/2010/wordprocessingShape">
                    <wps:wsp>
                      <wps:cNvPr id="1300" name="Graphic 1300"/>
                      <wps:cNvSpPr/>
                      <wps:spPr>
                        <a:xfrm>
                          <a:off x="0" y="0"/>
                          <a:ext cx="55244" cy="90170"/>
                        </a:xfrm>
                        <a:custGeom>
                          <a:avLst/>
                          <a:gdLst/>
                          <a:ahLst/>
                          <a:cxnLst/>
                          <a:rect l="l" t="t" r="r" b="b"/>
                          <a:pathLst>
                            <a:path w="55244" h="90170">
                              <a:moveTo>
                                <a:pt x="36671" y="3048"/>
                              </a:moveTo>
                              <a:lnTo>
                                <a:pt x="13716" y="3048"/>
                              </a:lnTo>
                              <a:lnTo>
                                <a:pt x="15240" y="1524"/>
                              </a:lnTo>
                              <a:lnTo>
                                <a:pt x="19812" y="1524"/>
                              </a:lnTo>
                              <a:lnTo>
                                <a:pt x="22860" y="0"/>
                              </a:lnTo>
                              <a:lnTo>
                                <a:pt x="30575" y="0"/>
                              </a:lnTo>
                              <a:lnTo>
                                <a:pt x="36671" y="3048"/>
                              </a:lnTo>
                              <a:close/>
                            </a:path>
                            <a:path w="55244" h="90170">
                              <a:moveTo>
                                <a:pt x="4572" y="18288"/>
                              </a:moveTo>
                              <a:lnTo>
                                <a:pt x="1524" y="18288"/>
                              </a:lnTo>
                              <a:lnTo>
                                <a:pt x="1524" y="9144"/>
                              </a:lnTo>
                              <a:lnTo>
                                <a:pt x="3048" y="9144"/>
                              </a:lnTo>
                              <a:lnTo>
                                <a:pt x="3048" y="7620"/>
                              </a:lnTo>
                              <a:lnTo>
                                <a:pt x="4572" y="7620"/>
                              </a:lnTo>
                              <a:lnTo>
                                <a:pt x="4572" y="6096"/>
                              </a:lnTo>
                              <a:lnTo>
                                <a:pt x="6096" y="6096"/>
                              </a:lnTo>
                              <a:lnTo>
                                <a:pt x="7620" y="4572"/>
                              </a:lnTo>
                              <a:lnTo>
                                <a:pt x="9144" y="4572"/>
                              </a:lnTo>
                              <a:lnTo>
                                <a:pt x="10668" y="3048"/>
                              </a:lnTo>
                              <a:lnTo>
                                <a:pt x="39719" y="3048"/>
                              </a:lnTo>
                              <a:lnTo>
                                <a:pt x="42767" y="4572"/>
                              </a:lnTo>
                              <a:lnTo>
                                <a:pt x="44291" y="7620"/>
                              </a:lnTo>
                              <a:lnTo>
                                <a:pt x="47339" y="9144"/>
                              </a:lnTo>
                              <a:lnTo>
                                <a:pt x="48101" y="10668"/>
                              </a:lnTo>
                              <a:lnTo>
                                <a:pt x="21336" y="10668"/>
                              </a:lnTo>
                              <a:lnTo>
                                <a:pt x="18288" y="12192"/>
                              </a:lnTo>
                              <a:lnTo>
                                <a:pt x="15240" y="12192"/>
                              </a:lnTo>
                              <a:lnTo>
                                <a:pt x="13716" y="13716"/>
                              </a:lnTo>
                              <a:lnTo>
                                <a:pt x="12192" y="13716"/>
                              </a:lnTo>
                              <a:lnTo>
                                <a:pt x="10668" y="15240"/>
                              </a:lnTo>
                              <a:lnTo>
                                <a:pt x="9144" y="15240"/>
                              </a:lnTo>
                              <a:lnTo>
                                <a:pt x="7620" y="16764"/>
                              </a:lnTo>
                              <a:lnTo>
                                <a:pt x="6096" y="16764"/>
                              </a:lnTo>
                              <a:lnTo>
                                <a:pt x="4572" y="18288"/>
                              </a:lnTo>
                              <a:close/>
                            </a:path>
                            <a:path w="55244" h="90170">
                              <a:moveTo>
                                <a:pt x="13716" y="80867"/>
                              </a:moveTo>
                              <a:lnTo>
                                <a:pt x="1524" y="80867"/>
                              </a:lnTo>
                              <a:lnTo>
                                <a:pt x="1524" y="79343"/>
                              </a:lnTo>
                              <a:lnTo>
                                <a:pt x="3048" y="77819"/>
                              </a:lnTo>
                              <a:lnTo>
                                <a:pt x="19812" y="59531"/>
                              </a:lnTo>
                              <a:lnTo>
                                <a:pt x="27527" y="51816"/>
                              </a:lnTo>
                              <a:lnTo>
                                <a:pt x="29051" y="48768"/>
                              </a:lnTo>
                              <a:lnTo>
                                <a:pt x="32099" y="45720"/>
                              </a:lnTo>
                              <a:lnTo>
                                <a:pt x="36671" y="36576"/>
                              </a:lnTo>
                              <a:lnTo>
                                <a:pt x="36671" y="33528"/>
                              </a:lnTo>
                              <a:lnTo>
                                <a:pt x="38195" y="32004"/>
                              </a:lnTo>
                              <a:lnTo>
                                <a:pt x="38195" y="21336"/>
                              </a:lnTo>
                              <a:lnTo>
                                <a:pt x="36671" y="19812"/>
                              </a:lnTo>
                              <a:lnTo>
                                <a:pt x="36671" y="18288"/>
                              </a:lnTo>
                              <a:lnTo>
                                <a:pt x="35147" y="16764"/>
                              </a:lnTo>
                              <a:lnTo>
                                <a:pt x="35147" y="15240"/>
                              </a:lnTo>
                              <a:lnTo>
                                <a:pt x="33623" y="13716"/>
                              </a:lnTo>
                              <a:lnTo>
                                <a:pt x="32099" y="13716"/>
                              </a:lnTo>
                              <a:lnTo>
                                <a:pt x="30575" y="12192"/>
                              </a:lnTo>
                              <a:lnTo>
                                <a:pt x="27527" y="12192"/>
                              </a:lnTo>
                              <a:lnTo>
                                <a:pt x="26003" y="10668"/>
                              </a:lnTo>
                              <a:lnTo>
                                <a:pt x="48101" y="10668"/>
                              </a:lnTo>
                              <a:lnTo>
                                <a:pt x="50387" y="15240"/>
                              </a:lnTo>
                              <a:lnTo>
                                <a:pt x="50387" y="18288"/>
                              </a:lnTo>
                              <a:lnTo>
                                <a:pt x="51911" y="19812"/>
                              </a:lnTo>
                              <a:lnTo>
                                <a:pt x="51911" y="25908"/>
                              </a:lnTo>
                              <a:lnTo>
                                <a:pt x="50387" y="28956"/>
                              </a:lnTo>
                              <a:lnTo>
                                <a:pt x="50387" y="35052"/>
                              </a:lnTo>
                              <a:lnTo>
                                <a:pt x="45815" y="44196"/>
                              </a:lnTo>
                              <a:lnTo>
                                <a:pt x="42767" y="48768"/>
                              </a:lnTo>
                              <a:lnTo>
                                <a:pt x="39719" y="51816"/>
                              </a:lnTo>
                              <a:lnTo>
                                <a:pt x="36671" y="56388"/>
                              </a:lnTo>
                              <a:lnTo>
                                <a:pt x="33623" y="61055"/>
                              </a:lnTo>
                              <a:lnTo>
                                <a:pt x="27527" y="65627"/>
                              </a:lnTo>
                              <a:lnTo>
                                <a:pt x="13716" y="80867"/>
                              </a:lnTo>
                              <a:close/>
                            </a:path>
                            <a:path w="55244" h="90170">
                              <a:moveTo>
                                <a:pt x="54959" y="90011"/>
                              </a:moveTo>
                              <a:lnTo>
                                <a:pt x="1524" y="90011"/>
                              </a:lnTo>
                              <a:lnTo>
                                <a:pt x="0" y="88487"/>
                              </a:lnTo>
                              <a:lnTo>
                                <a:pt x="0" y="80867"/>
                              </a:lnTo>
                              <a:lnTo>
                                <a:pt x="54959" y="80867"/>
                              </a:lnTo>
                              <a:lnTo>
                                <a:pt x="54959" y="900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004997pt;margin-top:10.975965pt;width:4.350pt;height:7.1pt;mso-position-horizontal-relative:page;mso-position-vertical-relative:paragraph;z-index:-15566336;mso-wrap-distance-left:0;mso-wrap-distance-right:0" id="docshape941" coordorigin="1580,220" coordsize="87,142" path="m1638,224l1602,224,1604,222,1611,222,1616,220,1628,220,1638,224xm1587,248l1582,248,1582,234,1585,234,1585,232,1587,232,1587,229,1590,229,1592,227,1594,227,1597,224,1643,224,1647,227,1650,232,1655,234,1656,236,1614,236,1609,239,1604,239,1602,241,1599,241,1597,244,1594,244,1592,246,1590,246,1587,248xm1602,347l1582,347,1582,344,1585,342,1611,313,1623,301,1626,296,1631,292,1638,277,1638,272,1640,270,1640,253,1638,251,1638,248,1635,246,1635,244,1633,241,1631,241,1628,239,1623,239,1621,236,1656,236,1659,244,1659,248,1662,251,1662,260,1659,265,1659,275,1652,289,1647,296,1643,301,1638,308,1633,316,1623,323,1602,347xm1667,361l1582,361,1580,359,1580,347,1667,347,1667,361xe" filled="true" fillcolor="#000000" stroked="false">
                <v:path arrowok="t"/>
                <v:fill type="solid"/>
                <w10:wrap type="topAndBottom"/>
              </v:shape>
            </w:pict>
          </mc:Fallback>
        </mc:AlternateContent>
      </w:r>
    </w:p>
    <w:p>
      <w:pPr>
        <w:spacing w:after="0"/>
        <w:rPr>
          <w:rFonts w:ascii="Arial"/>
          <w:sz w:val="17"/>
        </w:rPr>
        <w:sectPr>
          <w:headerReference w:type="default" r:id="rId317"/>
          <w:footerReference w:type="default" r:id="rId318"/>
          <w:pgSz w:w="11910" w:h="16840"/>
          <w:pgMar w:header="658" w:footer="1385" w:top="1660" w:bottom="1580" w:left="240" w:right="220"/>
        </w:sectPr>
      </w:pPr>
    </w:p>
    <w:p>
      <w:pPr>
        <w:spacing w:line="295" w:lineRule="auto" w:before="50"/>
        <w:ind w:left="842" w:right="8369" w:hanging="1"/>
        <w:jc w:val="both"/>
        <w:rPr>
          <w:rFonts w:ascii="Arial"/>
          <w:sz w:val="19"/>
        </w:rPr>
      </w:pPr>
      <w:r>
        <w:rPr>
          <w:rFonts w:ascii="Arial"/>
          <w:b/>
          <w:color w:val="030303"/>
          <w:w w:val="105"/>
          <w:sz w:val="19"/>
        </w:rPr>
        <w:t>Date:</w:t>
      </w:r>
      <w:r>
        <w:rPr>
          <w:rFonts w:ascii="Arial"/>
          <w:b/>
          <w:color w:val="030303"/>
          <w:spacing w:val="-14"/>
          <w:w w:val="105"/>
          <w:sz w:val="19"/>
        </w:rPr>
        <w:t> </w:t>
      </w:r>
      <w:r>
        <w:rPr>
          <w:rFonts w:ascii="Arial"/>
          <w:color w:val="030303"/>
          <w:w w:val="105"/>
          <w:sz w:val="19"/>
        </w:rPr>
        <w:t>17</w:t>
      </w:r>
      <w:r>
        <w:rPr>
          <w:rFonts w:ascii="Arial"/>
          <w:color w:val="030303"/>
          <w:spacing w:val="-14"/>
          <w:w w:val="105"/>
          <w:sz w:val="19"/>
        </w:rPr>
        <w:t> </w:t>
      </w:r>
      <w:r>
        <w:rPr>
          <w:rFonts w:ascii="Arial"/>
          <w:color w:val="030303"/>
          <w:w w:val="105"/>
          <w:sz w:val="19"/>
        </w:rPr>
        <w:t>December</w:t>
      </w:r>
      <w:r>
        <w:rPr>
          <w:rFonts w:ascii="Arial"/>
          <w:color w:val="030303"/>
          <w:spacing w:val="-14"/>
          <w:w w:val="105"/>
          <w:sz w:val="19"/>
        </w:rPr>
        <w:t> </w:t>
      </w:r>
      <w:r>
        <w:rPr>
          <w:rFonts w:ascii="Arial"/>
          <w:color w:val="030303"/>
          <w:w w:val="105"/>
          <w:sz w:val="19"/>
        </w:rPr>
        <w:t>2022 </w:t>
      </w:r>
      <w:r>
        <w:rPr>
          <w:rFonts w:ascii="Arial"/>
          <w:b/>
          <w:color w:val="030303"/>
          <w:w w:val="105"/>
          <w:sz w:val="19"/>
        </w:rPr>
        <w:t>Time:</w:t>
      </w:r>
      <w:r>
        <w:rPr>
          <w:rFonts w:ascii="Arial"/>
          <w:b/>
          <w:color w:val="030303"/>
          <w:spacing w:val="-8"/>
          <w:w w:val="105"/>
          <w:sz w:val="19"/>
        </w:rPr>
        <w:t> </w:t>
      </w:r>
      <w:r>
        <w:rPr>
          <w:rFonts w:ascii="Arial"/>
          <w:color w:val="030303"/>
          <w:w w:val="105"/>
          <w:sz w:val="19"/>
        </w:rPr>
        <w:t>7.30</w:t>
      </w:r>
      <w:r>
        <w:rPr>
          <w:rFonts w:ascii="Arial"/>
          <w:color w:val="030303"/>
          <w:spacing w:val="-6"/>
          <w:w w:val="105"/>
          <w:sz w:val="19"/>
        </w:rPr>
        <w:t> </w:t>
      </w:r>
      <w:r>
        <w:rPr>
          <w:rFonts w:ascii="Arial"/>
          <w:color w:val="030303"/>
          <w:w w:val="105"/>
          <w:sz w:val="19"/>
        </w:rPr>
        <w:t>pm-11.30 pm </w:t>
      </w:r>
      <w:r>
        <w:rPr>
          <w:rFonts w:ascii="Arial"/>
          <w:b/>
          <w:color w:val="030303"/>
          <w:w w:val="105"/>
          <w:sz w:val="19"/>
        </w:rPr>
        <w:t>Venue: </w:t>
      </w:r>
      <w:r>
        <w:rPr>
          <w:rFonts w:ascii="Arial"/>
          <w:color w:val="030303"/>
          <w:w w:val="105"/>
          <w:sz w:val="19"/>
        </w:rPr>
        <w:t>MS Teams</w:t>
      </w:r>
    </w:p>
    <w:p>
      <w:pPr>
        <w:spacing w:line="300" w:lineRule="auto" w:before="0"/>
        <w:ind w:left="845" w:right="837"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4"/>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2"/>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0"/>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53"/>
        </w:numPr>
        <w:tabs>
          <w:tab w:pos="1066" w:val="left" w:leader="none"/>
        </w:tabs>
        <w:spacing w:line="240" w:lineRule="auto" w:before="55"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6"/>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 1: Drafted the Literature Review. Status: Closed</w:t>
      </w:r>
    </w:p>
    <w:p>
      <w:pPr>
        <w:spacing w:before="1"/>
        <w:ind w:left="843" w:right="0" w:firstLine="0"/>
        <w:jc w:val="left"/>
        <w:rPr>
          <w:rFonts w:ascii="Arial"/>
          <w:sz w:val="19"/>
        </w:rPr>
      </w:pPr>
      <w:r>
        <w:rPr>
          <w:rFonts w:ascii="Arial"/>
          <w:color w:val="030303"/>
          <w:w w:val="105"/>
          <w:sz w:val="19"/>
        </w:rPr>
        <w:t>Item</w:t>
      </w:r>
      <w:r>
        <w:rPr>
          <w:rFonts w:ascii="Arial"/>
          <w:color w:val="030303"/>
          <w:spacing w:val="-2"/>
          <w:w w:val="105"/>
          <w:sz w:val="19"/>
        </w:rPr>
        <w:t> </w:t>
      </w:r>
      <w:r>
        <w:rPr>
          <w:rFonts w:ascii="Arial"/>
          <w:color w:val="030303"/>
          <w:w w:val="105"/>
          <w:sz w:val="19"/>
        </w:rPr>
        <w:t>2:</w:t>
      </w:r>
      <w:r>
        <w:rPr>
          <w:rFonts w:ascii="Arial"/>
          <w:color w:val="030303"/>
          <w:spacing w:val="-4"/>
          <w:w w:val="105"/>
          <w:sz w:val="19"/>
        </w:rPr>
        <w:t> </w:t>
      </w:r>
      <w:r>
        <w:rPr>
          <w:rFonts w:ascii="Arial"/>
          <w:color w:val="030303"/>
          <w:w w:val="105"/>
          <w:sz w:val="19"/>
        </w:rPr>
        <w:t>Drafted</w:t>
      </w:r>
      <w:r>
        <w:rPr>
          <w:rFonts w:ascii="Arial"/>
          <w:color w:val="030303"/>
          <w:spacing w:val="-4"/>
          <w:w w:val="105"/>
          <w:sz w:val="19"/>
        </w:rPr>
        <w:t> </w:t>
      </w:r>
      <w:r>
        <w:rPr>
          <w:rFonts w:ascii="Arial"/>
          <w:color w:val="030303"/>
          <w:w w:val="105"/>
          <w:sz w:val="19"/>
        </w:rPr>
        <w:t>the</w:t>
      </w:r>
      <w:r>
        <w:rPr>
          <w:rFonts w:ascii="Arial"/>
          <w:color w:val="030303"/>
          <w:spacing w:val="9"/>
          <w:w w:val="105"/>
          <w:sz w:val="19"/>
        </w:rPr>
        <w:t> </w:t>
      </w:r>
      <w:r>
        <w:rPr>
          <w:rFonts w:ascii="Arial"/>
          <w:color w:val="030303"/>
          <w:w w:val="105"/>
          <w:sz w:val="19"/>
        </w:rPr>
        <w:t>Presentation</w:t>
      </w:r>
      <w:r>
        <w:rPr>
          <w:rFonts w:ascii="Arial"/>
          <w:color w:val="030303"/>
          <w:spacing w:val="5"/>
          <w:w w:val="105"/>
          <w:sz w:val="19"/>
        </w:rPr>
        <w:t> </w:t>
      </w:r>
      <w:r>
        <w:rPr>
          <w:rFonts w:ascii="Arial"/>
          <w:color w:val="030303"/>
          <w:w w:val="105"/>
          <w:sz w:val="19"/>
        </w:rPr>
        <w:t>Slides.</w:t>
      </w:r>
      <w:r>
        <w:rPr>
          <w:rFonts w:ascii="Arial"/>
          <w:color w:val="030303"/>
          <w:spacing w:val="3"/>
          <w:w w:val="105"/>
          <w:sz w:val="19"/>
        </w:rPr>
        <w:t> </w:t>
      </w:r>
      <w:r>
        <w:rPr>
          <w:rFonts w:ascii="Arial"/>
          <w:color w:val="030303"/>
          <w:w w:val="105"/>
          <w:sz w:val="19"/>
        </w:rPr>
        <w:t>Status:</w:t>
      </w:r>
      <w:r>
        <w:rPr>
          <w:rFonts w:ascii="Arial"/>
          <w:color w:val="030303"/>
          <w:spacing w:val="-3"/>
          <w:w w:val="105"/>
          <w:sz w:val="19"/>
        </w:rPr>
        <w:t> </w:t>
      </w:r>
      <w:r>
        <w:rPr>
          <w:rFonts w:ascii="Arial"/>
          <w:color w:val="030303"/>
          <w:spacing w:val="-2"/>
          <w:w w:val="105"/>
          <w:sz w:val="19"/>
        </w:rPr>
        <w:t>Closed</w:t>
      </w:r>
    </w:p>
    <w:p>
      <w:pPr>
        <w:spacing w:before="51"/>
        <w:ind w:left="843" w:right="0" w:firstLine="0"/>
        <w:jc w:val="left"/>
        <w:rPr>
          <w:rFonts w:ascii="Arial"/>
          <w:sz w:val="19"/>
        </w:rPr>
      </w:pPr>
      <w:r>
        <w:rPr>
          <w:rFonts w:ascii="Arial"/>
          <w:color w:val="030303"/>
          <w:w w:val="105"/>
          <w:sz w:val="19"/>
        </w:rPr>
        <w:t>Item</w:t>
      </w:r>
      <w:r>
        <w:rPr>
          <w:rFonts w:ascii="Arial"/>
          <w:color w:val="030303"/>
          <w:spacing w:val="-8"/>
          <w:w w:val="105"/>
          <w:sz w:val="19"/>
        </w:rPr>
        <w:t> </w:t>
      </w:r>
      <w:r>
        <w:rPr>
          <w:rFonts w:ascii="Arial"/>
          <w:color w:val="030303"/>
          <w:w w:val="105"/>
          <w:sz w:val="19"/>
        </w:rPr>
        <w:t>3:</w:t>
      </w:r>
      <w:r>
        <w:rPr>
          <w:rFonts w:ascii="Arial"/>
          <w:color w:val="030303"/>
          <w:spacing w:val="-9"/>
          <w:w w:val="105"/>
          <w:sz w:val="19"/>
        </w:rPr>
        <w:t> </w:t>
      </w:r>
      <w:r>
        <w:rPr>
          <w:rFonts w:ascii="Arial"/>
          <w:color w:val="030303"/>
          <w:w w:val="105"/>
          <w:sz w:val="19"/>
        </w:rPr>
        <w:t>Researched</w:t>
      </w:r>
      <w:r>
        <w:rPr>
          <w:rFonts w:ascii="Arial"/>
          <w:color w:val="030303"/>
          <w:spacing w:val="7"/>
          <w:w w:val="105"/>
          <w:sz w:val="19"/>
        </w:rPr>
        <w:t> </w:t>
      </w:r>
      <w:r>
        <w:rPr>
          <w:rFonts w:ascii="Arial"/>
          <w:color w:val="030303"/>
          <w:w w:val="105"/>
          <w:sz w:val="19"/>
        </w:rPr>
        <w:t>machine</w:t>
      </w:r>
      <w:r>
        <w:rPr>
          <w:rFonts w:ascii="Arial"/>
          <w:color w:val="030303"/>
          <w:spacing w:val="1"/>
          <w:w w:val="105"/>
          <w:sz w:val="19"/>
        </w:rPr>
        <w:t> </w:t>
      </w:r>
      <w:r>
        <w:rPr>
          <w:rFonts w:ascii="Arial"/>
          <w:color w:val="030303"/>
          <w:w w:val="105"/>
          <w:sz w:val="19"/>
        </w:rPr>
        <w:t>learning</w:t>
      </w:r>
      <w:r>
        <w:rPr>
          <w:rFonts w:ascii="Arial"/>
          <w:color w:val="030303"/>
          <w:spacing w:val="-8"/>
          <w:w w:val="105"/>
          <w:sz w:val="19"/>
        </w:rPr>
        <w:t> </w:t>
      </w:r>
      <w:r>
        <w:rPr>
          <w:rFonts w:ascii="Arial"/>
          <w:color w:val="030303"/>
          <w:w w:val="105"/>
          <w:sz w:val="19"/>
        </w:rPr>
        <w:t>Models.</w:t>
      </w:r>
      <w:r>
        <w:rPr>
          <w:rFonts w:ascii="Arial"/>
          <w:color w:val="030303"/>
          <w:spacing w:val="-9"/>
          <w:w w:val="105"/>
          <w:sz w:val="19"/>
        </w:rPr>
        <w:t> </w:t>
      </w:r>
      <w:r>
        <w:rPr>
          <w:rFonts w:ascii="Arial"/>
          <w:color w:val="030303"/>
          <w:w w:val="105"/>
          <w:sz w:val="19"/>
        </w:rPr>
        <w:t>Status:</w:t>
      </w:r>
      <w:r>
        <w:rPr>
          <w:rFonts w:ascii="Arial"/>
          <w:color w:val="030303"/>
          <w:spacing w:val="-2"/>
          <w:w w:val="105"/>
          <w:sz w:val="19"/>
        </w:rPr>
        <w:t> Closed</w:t>
      </w:r>
    </w:p>
    <w:p>
      <w:pPr>
        <w:pStyle w:val="BodyText"/>
        <w:rPr>
          <w:rFonts w:ascii="Arial"/>
          <w:sz w:val="19"/>
        </w:rPr>
      </w:pPr>
    </w:p>
    <w:p>
      <w:pPr>
        <w:pStyle w:val="BodyText"/>
        <w:spacing w:before="151"/>
        <w:rPr>
          <w:rFonts w:ascii="Arial"/>
          <w:sz w:val="19"/>
        </w:rPr>
      </w:pPr>
    </w:p>
    <w:p>
      <w:pPr>
        <w:pStyle w:val="ListParagraph"/>
        <w:numPr>
          <w:ilvl w:val="0"/>
          <w:numId w:val="53"/>
        </w:numPr>
        <w:tabs>
          <w:tab w:pos="1060" w:val="left" w:leader="none"/>
        </w:tabs>
        <w:spacing w:line="240" w:lineRule="auto" w:before="0" w:after="0"/>
        <w:ind w:left="1060" w:right="0" w:hanging="210"/>
        <w:jc w:val="left"/>
        <w:rPr>
          <w:rFonts w:ascii="Arial"/>
          <w:sz w:val="19"/>
        </w:rPr>
      </w:pPr>
      <w:r>
        <w:rPr>
          <w:rFonts w:ascii="Arial"/>
          <w:color w:val="030303"/>
          <w:spacing w:val="-2"/>
          <w:w w:val="105"/>
          <w:sz w:val="19"/>
        </w:rPr>
        <w:t>General</w:t>
      </w:r>
    </w:p>
    <w:p>
      <w:pPr>
        <w:pStyle w:val="BodyText"/>
        <w:spacing w:before="102"/>
        <w:rPr>
          <w:rFonts w:ascii="Arial"/>
          <w:sz w:val="19"/>
        </w:rPr>
      </w:pPr>
    </w:p>
    <w:p>
      <w:pPr>
        <w:pStyle w:val="ListParagraph"/>
        <w:numPr>
          <w:ilvl w:val="0"/>
          <w:numId w:val="53"/>
        </w:numPr>
        <w:tabs>
          <w:tab w:pos="1062" w:val="left" w:leader="none"/>
        </w:tabs>
        <w:spacing w:line="240" w:lineRule="auto" w:before="0"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0"/>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2"/>
        <w:rPr>
          <w:rFonts w:ascii="Arial"/>
          <w:sz w:val="20"/>
        </w:rPr>
      </w:pPr>
    </w:p>
    <w:tbl>
      <w:tblPr>
        <w:tblW w:w="0" w:type="auto"/>
        <w:jc w:val="left"/>
        <w:tblInd w:w="1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
        <w:gridCol w:w="245"/>
        <w:gridCol w:w="139"/>
        <w:gridCol w:w="4040"/>
        <w:gridCol w:w="787"/>
        <w:gridCol w:w="1137"/>
        <w:gridCol w:w="1119"/>
        <w:gridCol w:w="157"/>
        <w:gridCol w:w="1271"/>
      </w:tblGrid>
      <w:tr>
        <w:trPr>
          <w:trHeight w:val="417" w:hRule="atLeast"/>
        </w:trPr>
        <w:tc>
          <w:tcPr>
            <w:tcW w:w="536" w:type="dxa"/>
            <w:gridSpan w:val="3"/>
            <w:tcBorders>
              <w:top w:val="nil"/>
              <w:left w:val="nil"/>
              <w:right w:val="nil"/>
            </w:tcBorders>
          </w:tcPr>
          <w:p>
            <w:pPr>
              <w:pStyle w:val="TableParagraph"/>
              <w:rPr>
                <w:sz w:val="18"/>
              </w:rPr>
            </w:pPr>
          </w:p>
        </w:tc>
        <w:tc>
          <w:tcPr>
            <w:tcW w:w="4827" w:type="dxa"/>
            <w:gridSpan w:val="2"/>
            <w:tcBorders>
              <w:top w:val="single" w:sz="18" w:space="0" w:color="000000"/>
              <w:left w:val="nil"/>
              <w:right w:val="single" w:sz="6" w:space="0" w:color="FFFFFF"/>
            </w:tcBorders>
            <w:shd w:val="clear" w:color="auto" w:fill="FF0000"/>
          </w:tcPr>
          <w:p>
            <w:pPr>
              <w:pStyle w:val="TableParagraph"/>
              <w:spacing w:before="80"/>
              <w:ind w:left="149"/>
              <w:rPr>
                <w:rFonts w:ascii="Arial"/>
                <w:sz w:val="19"/>
              </w:rPr>
            </w:pPr>
            <w:r>
              <w:rPr>
                <w:rFonts w:ascii="Arial"/>
                <w:color w:val="030303"/>
                <w:spacing w:val="-2"/>
                <w:w w:val="110"/>
                <w:sz w:val="19"/>
              </w:rPr>
              <w:t>ction</w:t>
            </w:r>
          </w:p>
        </w:tc>
        <w:tc>
          <w:tcPr>
            <w:tcW w:w="1137" w:type="dxa"/>
            <w:tcBorders>
              <w:top w:val="single" w:sz="18" w:space="0" w:color="000000"/>
              <w:left w:val="single" w:sz="6" w:space="0" w:color="FFFFFF"/>
              <w:right w:val="single" w:sz="4" w:space="0" w:color="000000"/>
            </w:tcBorders>
            <w:shd w:val="clear" w:color="auto" w:fill="FF0000"/>
          </w:tcPr>
          <w:p>
            <w:pPr>
              <w:pStyle w:val="TableParagraph"/>
              <w:spacing w:before="104"/>
              <w:ind w:left="-4"/>
              <w:rPr>
                <w:rFonts w:ascii="Arial"/>
                <w:sz w:val="19"/>
              </w:rPr>
            </w:pPr>
            <w:r>
              <w:rPr>
                <w:rFonts w:ascii="Arial"/>
                <w:color w:val="030303"/>
                <w:spacing w:val="-4"/>
                <w:w w:val="115"/>
                <w:sz w:val="19"/>
              </w:rPr>
              <w:t>[who</w:t>
            </w:r>
          </w:p>
        </w:tc>
        <w:tc>
          <w:tcPr>
            <w:tcW w:w="1276" w:type="dxa"/>
            <w:gridSpan w:val="2"/>
            <w:tcBorders>
              <w:top w:val="single" w:sz="18" w:space="0" w:color="000000"/>
              <w:left w:val="single" w:sz="4" w:space="0" w:color="000000"/>
              <w:right w:val="single" w:sz="6" w:space="0" w:color="FFFFFF"/>
            </w:tcBorders>
            <w:shd w:val="clear" w:color="auto" w:fill="FF0000"/>
          </w:tcPr>
          <w:p>
            <w:pPr>
              <w:pStyle w:val="TableParagraph"/>
              <w:spacing w:before="80"/>
              <w:ind w:left="28"/>
              <w:rPr>
                <w:rFonts w:ascii="Arial"/>
                <w:sz w:val="19"/>
              </w:rPr>
            </w:pPr>
            <w:r>
              <w:rPr>
                <w:rFonts w:ascii="Arial"/>
                <w:color w:val="030303"/>
                <w:w w:val="105"/>
                <w:sz w:val="19"/>
              </w:rPr>
              <w:t>Due</w:t>
            </w:r>
            <w:r>
              <w:rPr>
                <w:rFonts w:ascii="Arial"/>
                <w:color w:val="030303"/>
                <w:spacing w:val="-11"/>
                <w:w w:val="105"/>
                <w:sz w:val="19"/>
              </w:rPr>
              <w:t> </w:t>
            </w:r>
            <w:r>
              <w:rPr>
                <w:rFonts w:ascii="Arial"/>
                <w:color w:val="030303"/>
                <w:spacing w:val="-4"/>
                <w:w w:val="105"/>
                <w:sz w:val="19"/>
              </w:rPr>
              <w:t>Date</w:t>
            </w:r>
          </w:p>
        </w:tc>
        <w:tc>
          <w:tcPr>
            <w:tcW w:w="1271" w:type="dxa"/>
            <w:tcBorders>
              <w:top w:val="single" w:sz="18" w:space="0" w:color="000000"/>
              <w:left w:val="single" w:sz="6" w:space="0" w:color="FFFFFF"/>
              <w:right w:val="nil"/>
            </w:tcBorders>
            <w:shd w:val="clear" w:color="auto" w:fill="FF0000"/>
          </w:tcPr>
          <w:p>
            <w:pPr>
              <w:pStyle w:val="TableParagraph"/>
              <w:spacing w:before="95"/>
              <w:ind w:left="1"/>
              <w:rPr>
                <w:rFonts w:ascii="Arial"/>
                <w:sz w:val="19"/>
              </w:rPr>
            </w:pPr>
            <w:r>
              <w:rPr>
                <w:rFonts w:ascii="Arial"/>
                <w:color w:val="030303"/>
                <w:spacing w:val="-2"/>
                <w:w w:val="105"/>
                <w:sz w:val="19"/>
              </w:rPr>
              <w:t>[status</w:t>
            </w:r>
          </w:p>
        </w:tc>
      </w:tr>
      <w:tr>
        <w:trPr>
          <w:trHeight w:val="465" w:hRule="atLeast"/>
        </w:trPr>
        <w:tc>
          <w:tcPr>
            <w:tcW w:w="152" w:type="dxa"/>
            <w:tcBorders>
              <w:left w:val="nil"/>
              <w:right w:val="nil"/>
            </w:tcBorders>
          </w:tcPr>
          <w:p>
            <w:pPr>
              <w:pStyle w:val="TableParagraph"/>
              <w:rPr>
                <w:sz w:val="18"/>
              </w:rPr>
            </w:pPr>
          </w:p>
        </w:tc>
        <w:tc>
          <w:tcPr>
            <w:tcW w:w="245" w:type="dxa"/>
            <w:tcBorders>
              <w:left w:val="nil"/>
              <w:right w:val="nil"/>
            </w:tcBorders>
          </w:tcPr>
          <w:p>
            <w:pPr>
              <w:pStyle w:val="TableParagraph"/>
              <w:spacing w:before="114"/>
              <w:ind w:right="53"/>
              <w:jc w:val="center"/>
              <w:rPr>
                <w:rFonts w:ascii="Arial"/>
                <w:sz w:val="19"/>
              </w:rPr>
            </w:pPr>
            <w:r>
              <w:rPr>
                <w:rFonts w:ascii="Arial"/>
                <w:color w:val="030303"/>
                <w:spacing w:val="-10"/>
                <w:w w:val="110"/>
                <w:sz w:val="19"/>
              </w:rPr>
              <w:t>1</w:t>
            </w:r>
          </w:p>
        </w:tc>
        <w:tc>
          <w:tcPr>
            <w:tcW w:w="4179" w:type="dxa"/>
            <w:gridSpan w:val="2"/>
            <w:tcBorders>
              <w:left w:val="nil"/>
              <w:right w:val="nil"/>
            </w:tcBorders>
          </w:tcPr>
          <w:p>
            <w:pPr>
              <w:pStyle w:val="TableParagraph"/>
              <w:spacing w:before="114"/>
              <w:ind w:left="130"/>
              <w:rPr>
                <w:rFonts w:ascii="Arial"/>
                <w:sz w:val="19"/>
              </w:rPr>
            </w:pPr>
            <w:r>
              <w:rPr>
                <w:rFonts w:ascii="Arial"/>
                <w:color w:val="030303"/>
                <w:w w:val="105"/>
                <w:sz w:val="19"/>
              </w:rPr>
              <w:t>!Discussed</w:t>
            </w:r>
            <w:r>
              <w:rPr>
                <w:rFonts w:ascii="Arial"/>
                <w:color w:val="030303"/>
                <w:spacing w:val="-11"/>
                <w:w w:val="105"/>
                <w:sz w:val="19"/>
              </w:rPr>
              <w:t> </w:t>
            </w:r>
            <w:r>
              <w:rPr>
                <w:rFonts w:ascii="Arial"/>
                <w:color w:val="030303"/>
                <w:w w:val="105"/>
                <w:sz w:val="19"/>
              </w:rPr>
              <w:t>ideas</w:t>
            </w:r>
            <w:r>
              <w:rPr>
                <w:rFonts w:ascii="Arial"/>
                <w:color w:val="030303"/>
                <w:spacing w:val="-10"/>
                <w:w w:val="105"/>
                <w:sz w:val="19"/>
              </w:rPr>
              <w:t> </w:t>
            </w:r>
            <w:r>
              <w:rPr>
                <w:rFonts w:ascii="Arial"/>
                <w:color w:val="030303"/>
                <w:w w:val="105"/>
                <w:sz w:val="19"/>
              </w:rPr>
              <w:t>with</w:t>
            </w:r>
            <w:r>
              <w:rPr>
                <w:rFonts w:ascii="Arial"/>
                <w:color w:val="030303"/>
                <w:spacing w:val="-14"/>
                <w:w w:val="105"/>
                <w:sz w:val="19"/>
              </w:rPr>
              <w:t> </w:t>
            </w:r>
            <w:r>
              <w:rPr>
                <w:rFonts w:ascii="Arial"/>
                <w:color w:val="030303"/>
                <w:w w:val="105"/>
                <w:sz w:val="19"/>
              </w:rPr>
              <w:t>the</w:t>
            </w:r>
            <w:r>
              <w:rPr>
                <w:rFonts w:ascii="Arial"/>
                <w:color w:val="030303"/>
                <w:spacing w:val="-14"/>
                <w:w w:val="105"/>
                <w:sz w:val="19"/>
              </w:rPr>
              <w:t> </w:t>
            </w:r>
            <w:r>
              <w:rPr>
                <w:rFonts w:ascii="Arial"/>
                <w:color w:val="030303"/>
                <w:spacing w:val="-2"/>
                <w:w w:val="105"/>
                <w:sz w:val="19"/>
              </w:rPr>
              <w:t>Supervisor.</w:t>
            </w:r>
          </w:p>
        </w:tc>
        <w:tc>
          <w:tcPr>
            <w:tcW w:w="1924" w:type="dxa"/>
            <w:gridSpan w:val="2"/>
            <w:tcBorders>
              <w:left w:val="nil"/>
              <w:right w:val="single" w:sz="4" w:space="0" w:color="000000"/>
            </w:tcBorders>
          </w:tcPr>
          <w:p>
            <w:pPr>
              <w:pStyle w:val="TableParagraph"/>
              <w:spacing w:before="162"/>
              <w:ind w:right="9"/>
              <w:jc w:val="center"/>
              <w:rPr>
                <w:rFonts w:ascii="Arial"/>
                <w:b/>
                <w:sz w:val="19"/>
              </w:rPr>
            </w:pPr>
            <w:r>
              <w:rPr>
                <w:rFonts w:ascii="Arial"/>
                <w:b/>
                <w:color w:val="030303"/>
                <w:spacing w:val="-5"/>
                <w:w w:val="105"/>
                <w:sz w:val="19"/>
              </w:rPr>
              <w:t>fLL</w:t>
            </w:r>
          </w:p>
        </w:tc>
        <w:tc>
          <w:tcPr>
            <w:tcW w:w="1119" w:type="dxa"/>
            <w:tcBorders>
              <w:left w:val="single" w:sz="4" w:space="0" w:color="000000"/>
              <w:right w:val="nil"/>
            </w:tcBorders>
          </w:tcPr>
          <w:p>
            <w:pPr>
              <w:pStyle w:val="TableParagraph"/>
              <w:spacing w:before="109"/>
              <w:ind w:left="2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28"/>
              <w:ind w:left="162"/>
              <w:rPr>
                <w:rFonts w:ascii="Arial"/>
                <w:sz w:val="19"/>
              </w:rPr>
            </w:pPr>
            <w:r>
              <w:rPr>
                <w:rFonts w:ascii="Arial"/>
                <w:color w:val="030303"/>
                <w:spacing w:val="-2"/>
                <w:w w:val="105"/>
                <w:sz w:val="19"/>
              </w:rPr>
              <w:t>!closed</w:t>
            </w:r>
          </w:p>
        </w:tc>
      </w:tr>
      <w:tr>
        <w:trPr>
          <w:trHeight w:val="467" w:hRule="atLeast"/>
        </w:trPr>
        <w:tc>
          <w:tcPr>
            <w:tcW w:w="152" w:type="dxa"/>
            <w:tcBorders>
              <w:left w:val="single" w:sz="12" w:space="0" w:color="000000"/>
              <w:right w:val="nil"/>
            </w:tcBorders>
          </w:tcPr>
          <w:p>
            <w:pPr>
              <w:pStyle w:val="TableParagraph"/>
              <w:rPr>
                <w:sz w:val="18"/>
              </w:rPr>
            </w:pPr>
          </w:p>
        </w:tc>
        <w:tc>
          <w:tcPr>
            <w:tcW w:w="245" w:type="dxa"/>
            <w:tcBorders>
              <w:left w:val="nil"/>
              <w:right w:val="nil"/>
            </w:tcBorders>
          </w:tcPr>
          <w:p>
            <w:pPr>
              <w:pStyle w:val="TableParagraph"/>
              <w:spacing w:before="115"/>
              <w:ind w:left="7" w:right="53"/>
              <w:jc w:val="center"/>
              <w:rPr>
                <w:rFonts w:ascii="Arial"/>
                <w:sz w:val="19"/>
              </w:rPr>
            </w:pPr>
            <w:r>
              <w:rPr>
                <w:rFonts w:ascii="Arial"/>
                <w:color w:val="030303"/>
                <w:spacing w:val="-10"/>
                <w:sz w:val="19"/>
              </w:rPr>
              <w:t>2</w:t>
            </w:r>
          </w:p>
        </w:tc>
        <w:tc>
          <w:tcPr>
            <w:tcW w:w="4179" w:type="dxa"/>
            <w:gridSpan w:val="2"/>
            <w:tcBorders>
              <w:left w:val="nil"/>
              <w:right w:val="nil"/>
            </w:tcBorders>
          </w:tcPr>
          <w:p>
            <w:pPr>
              <w:pStyle w:val="TableParagraph"/>
              <w:spacing w:before="115"/>
              <w:ind w:left="284"/>
              <w:rPr>
                <w:rFonts w:ascii="Arial"/>
                <w:sz w:val="19"/>
              </w:rPr>
            </w:pPr>
            <w:r>
              <w:rPr/>
              <mc:AlternateContent>
                <mc:Choice Requires="wps">
                  <w:drawing>
                    <wp:anchor distT="0" distB="0" distL="0" distR="0" allowOverlap="1" layoutInCell="1" locked="0" behindDoc="1" simplePos="0" relativeHeight="481712128">
                      <wp:simplePos x="0" y="0"/>
                      <wp:positionH relativeFrom="column">
                        <wp:posOffset>101874</wp:posOffset>
                      </wp:positionH>
                      <wp:positionV relativeFrom="paragraph">
                        <wp:posOffset>107468</wp:posOffset>
                      </wp:positionV>
                      <wp:extent cx="59690" cy="90170"/>
                      <wp:effectExtent l="0" t="0" r="0" b="0"/>
                      <wp:wrapNone/>
                      <wp:docPr id="1305" name="Group 1305"/>
                      <wp:cNvGraphicFramePr>
                        <a:graphicFrameLocks/>
                      </wp:cNvGraphicFramePr>
                      <a:graphic>
                        <a:graphicData uri="http://schemas.microsoft.com/office/word/2010/wordprocessingGroup">
                          <wpg:wgp>
                            <wpg:cNvPr id="1305" name="Group 1305"/>
                            <wpg:cNvGrpSpPr/>
                            <wpg:grpSpPr>
                              <a:xfrm>
                                <a:off x="0" y="0"/>
                                <a:ext cx="59690" cy="90170"/>
                                <a:chExt cx="59690" cy="90170"/>
                              </a:xfrm>
                            </wpg:grpSpPr>
                            <wps:wsp>
                              <wps:cNvPr id="1306" name="Graphic 1306"/>
                              <wps:cNvSpPr/>
                              <wps:spPr>
                                <a:xfrm>
                                  <a:off x="0" y="0"/>
                                  <a:ext cx="59690" cy="90170"/>
                                </a:xfrm>
                                <a:custGeom>
                                  <a:avLst/>
                                  <a:gdLst/>
                                  <a:ahLst/>
                                  <a:cxnLst/>
                                  <a:rect l="l" t="t" r="r" b="b"/>
                                  <a:pathLst>
                                    <a:path w="59690" h="90170">
                                      <a:moveTo>
                                        <a:pt x="12192" y="88487"/>
                                      </a:moveTo>
                                      <a:lnTo>
                                        <a:pt x="0" y="88487"/>
                                      </a:lnTo>
                                      <a:lnTo>
                                        <a:pt x="0" y="3143"/>
                                      </a:lnTo>
                                      <a:lnTo>
                                        <a:pt x="1524" y="1619"/>
                                      </a:lnTo>
                                      <a:lnTo>
                                        <a:pt x="3048" y="0"/>
                                      </a:lnTo>
                                      <a:lnTo>
                                        <a:pt x="32004" y="0"/>
                                      </a:lnTo>
                                      <a:lnTo>
                                        <a:pt x="33528" y="1619"/>
                                      </a:lnTo>
                                      <a:lnTo>
                                        <a:pt x="36576" y="1619"/>
                                      </a:lnTo>
                                      <a:lnTo>
                                        <a:pt x="39624" y="3143"/>
                                      </a:lnTo>
                                      <a:lnTo>
                                        <a:pt x="42767" y="3143"/>
                                      </a:lnTo>
                                      <a:lnTo>
                                        <a:pt x="45815" y="4667"/>
                                      </a:lnTo>
                                      <a:lnTo>
                                        <a:pt x="47339" y="6191"/>
                                      </a:lnTo>
                                      <a:lnTo>
                                        <a:pt x="48863" y="9239"/>
                                      </a:lnTo>
                                      <a:lnTo>
                                        <a:pt x="50387" y="10763"/>
                                      </a:lnTo>
                                      <a:lnTo>
                                        <a:pt x="12192" y="10763"/>
                                      </a:lnTo>
                                      <a:lnTo>
                                        <a:pt x="12192" y="39719"/>
                                      </a:lnTo>
                                      <a:lnTo>
                                        <a:pt x="48863" y="39719"/>
                                      </a:lnTo>
                                      <a:lnTo>
                                        <a:pt x="45815" y="41243"/>
                                      </a:lnTo>
                                      <a:lnTo>
                                        <a:pt x="42767" y="44291"/>
                                      </a:lnTo>
                                      <a:lnTo>
                                        <a:pt x="39624" y="44291"/>
                                      </a:lnTo>
                                      <a:lnTo>
                                        <a:pt x="36576" y="45815"/>
                                      </a:lnTo>
                                      <a:lnTo>
                                        <a:pt x="38100" y="47339"/>
                                      </a:lnTo>
                                      <a:lnTo>
                                        <a:pt x="39624" y="47339"/>
                                      </a:lnTo>
                                      <a:lnTo>
                                        <a:pt x="41148" y="48863"/>
                                      </a:lnTo>
                                      <a:lnTo>
                                        <a:pt x="12192" y="48863"/>
                                      </a:lnTo>
                                      <a:lnTo>
                                        <a:pt x="12192" y="88487"/>
                                      </a:lnTo>
                                      <a:close/>
                                    </a:path>
                                    <a:path w="59690" h="90170">
                                      <a:moveTo>
                                        <a:pt x="48863" y="39719"/>
                                      </a:moveTo>
                                      <a:lnTo>
                                        <a:pt x="28956" y="39719"/>
                                      </a:lnTo>
                                      <a:lnTo>
                                        <a:pt x="32004" y="38195"/>
                                      </a:lnTo>
                                      <a:lnTo>
                                        <a:pt x="33528" y="38195"/>
                                      </a:lnTo>
                                      <a:lnTo>
                                        <a:pt x="36576" y="36671"/>
                                      </a:lnTo>
                                      <a:lnTo>
                                        <a:pt x="39624" y="33623"/>
                                      </a:lnTo>
                                      <a:lnTo>
                                        <a:pt x="39624" y="32099"/>
                                      </a:lnTo>
                                      <a:lnTo>
                                        <a:pt x="41148" y="30575"/>
                                      </a:lnTo>
                                      <a:lnTo>
                                        <a:pt x="41148" y="18383"/>
                                      </a:lnTo>
                                      <a:lnTo>
                                        <a:pt x="39624" y="16859"/>
                                      </a:lnTo>
                                      <a:lnTo>
                                        <a:pt x="38100" y="13811"/>
                                      </a:lnTo>
                                      <a:lnTo>
                                        <a:pt x="32004" y="10763"/>
                                      </a:lnTo>
                                      <a:lnTo>
                                        <a:pt x="50387" y="10763"/>
                                      </a:lnTo>
                                      <a:lnTo>
                                        <a:pt x="51911" y="12287"/>
                                      </a:lnTo>
                                      <a:lnTo>
                                        <a:pt x="53435" y="15335"/>
                                      </a:lnTo>
                                      <a:lnTo>
                                        <a:pt x="53435" y="18383"/>
                                      </a:lnTo>
                                      <a:lnTo>
                                        <a:pt x="54959" y="19907"/>
                                      </a:lnTo>
                                      <a:lnTo>
                                        <a:pt x="54959" y="26003"/>
                                      </a:lnTo>
                                      <a:lnTo>
                                        <a:pt x="53435" y="29051"/>
                                      </a:lnTo>
                                      <a:lnTo>
                                        <a:pt x="53435" y="32099"/>
                                      </a:lnTo>
                                      <a:lnTo>
                                        <a:pt x="51911" y="33623"/>
                                      </a:lnTo>
                                      <a:lnTo>
                                        <a:pt x="51911" y="36671"/>
                                      </a:lnTo>
                                      <a:lnTo>
                                        <a:pt x="48863" y="39719"/>
                                      </a:lnTo>
                                      <a:close/>
                                    </a:path>
                                    <a:path w="59690" h="90170">
                                      <a:moveTo>
                                        <a:pt x="59531" y="88487"/>
                                      </a:moveTo>
                                      <a:lnTo>
                                        <a:pt x="47339" y="88487"/>
                                      </a:lnTo>
                                      <a:lnTo>
                                        <a:pt x="47339" y="86963"/>
                                      </a:lnTo>
                                      <a:lnTo>
                                        <a:pt x="38100" y="65627"/>
                                      </a:lnTo>
                                      <a:lnTo>
                                        <a:pt x="38100" y="62579"/>
                                      </a:lnTo>
                                      <a:lnTo>
                                        <a:pt x="35052" y="59531"/>
                                      </a:lnTo>
                                      <a:lnTo>
                                        <a:pt x="35052" y="56483"/>
                                      </a:lnTo>
                                      <a:lnTo>
                                        <a:pt x="30480" y="51911"/>
                                      </a:lnTo>
                                      <a:lnTo>
                                        <a:pt x="28956" y="51911"/>
                                      </a:lnTo>
                                      <a:lnTo>
                                        <a:pt x="27432" y="50387"/>
                                      </a:lnTo>
                                      <a:lnTo>
                                        <a:pt x="25908" y="50387"/>
                                      </a:lnTo>
                                      <a:lnTo>
                                        <a:pt x="22860" y="48863"/>
                                      </a:lnTo>
                                      <a:lnTo>
                                        <a:pt x="42767" y="48863"/>
                                      </a:lnTo>
                                      <a:lnTo>
                                        <a:pt x="44291" y="50387"/>
                                      </a:lnTo>
                                      <a:lnTo>
                                        <a:pt x="44291" y="51911"/>
                                      </a:lnTo>
                                      <a:lnTo>
                                        <a:pt x="47339" y="54959"/>
                                      </a:lnTo>
                                      <a:lnTo>
                                        <a:pt x="47339" y="56483"/>
                                      </a:lnTo>
                                      <a:lnTo>
                                        <a:pt x="48863" y="58007"/>
                                      </a:lnTo>
                                      <a:lnTo>
                                        <a:pt x="48863" y="61055"/>
                                      </a:lnTo>
                                      <a:lnTo>
                                        <a:pt x="50387" y="62579"/>
                                      </a:lnTo>
                                      <a:lnTo>
                                        <a:pt x="58007" y="82391"/>
                                      </a:lnTo>
                                      <a:lnTo>
                                        <a:pt x="59531" y="83915"/>
                                      </a:lnTo>
                                      <a:lnTo>
                                        <a:pt x="59531" y="88487"/>
                                      </a:lnTo>
                                      <a:close/>
                                    </a:path>
                                    <a:path w="59690" h="90170">
                                      <a:moveTo>
                                        <a:pt x="9144" y="90106"/>
                                      </a:moveTo>
                                      <a:lnTo>
                                        <a:pt x="4572" y="90106"/>
                                      </a:lnTo>
                                      <a:lnTo>
                                        <a:pt x="3048" y="88487"/>
                                      </a:lnTo>
                                      <a:lnTo>
                                        <a:pt x="9144" y="88487"/>
                                      </a:lnTo>
                                      <a:lnTo>
                                        <a:pt x="9144" y="90106"/>
                                      </a:lnTo>
                                      <a:close/>
                                    </a:path>
                                    <a:path w="59690" h="90170">
                                      <a:moveTo>
                                        <a:pt x="56483" y="90106"/>
                                      </a:moveTo>
                                      <a:lnTo>
                                        <a:pt x="51911" y="90106"/>
                                      </a:lnTo>
                                      <a:lnTo>
                                        <a:pt x="50387" y="88487"/>
                                      </a:lnTo>
                                      <a:lnTo>
                                        <a:pt x="56483" y="88487"/>
                                      </a:lnTo>
                                      <a:lnTo>
                                        <a:pt x="56483" y="9010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21652pt;margin-top:8.462076pt;width:4.7pt;height:7.1pt;mso-position-horizontal-relative:column;mso-position-vertical-relative:paragraph;z-index:-21604352" id="docshapegroup945" coordorigin="160,169" coordsize="94,142">
                      <v:shape style="position:absolute;left:160;top:169;width:94;height:142" id="docshape946" coordorigin="160,169" coordsize="94,142" path="m180,309l160,309,160,174,163,172,165,169,211,169,213,172,218,172,223,174,228,174,233,177,235,179,237,184,240,186,180,186,180,232,237,232,233,234,228,239,223,239,218,241,220,244,223,244,225,246,180,246,180,309xm237,232l206,232,211,229,213,229,218,227,223,222,223,220,225,217,225,198,223,196,220,191,211,186,240,186,242,189,245,193,245,198,247,201,247,210,245,215,245,220,242,222,242,227,237,232xm254,309l235,309,235,306,220,273,220,268,216,263,216,258,208,251,206,251,204,249,201,249,196,246,228,246,230,249,230,251,235,256,235,258,237,261,237,265,240,268,252,299,254,301,254,309xm175,311l168,311,165,309,175,309,175,311xm249,311l242,311,240,309,249,309,249,311xe" filled="true" fillcolor="#000000" stroked="false">
                        <v:path arrowok="t"/>
                        <v:fill type="solid"/>
                      </v:shape>
                      <w10:wrap type="none"/>
                    </v:group>
                  </w:pict>
                </mc:Fallback>
              </mc:AlternateContent>
            </w:r>
            <w:r>
              <w:rPr>
                <w:rFonts w:ascii="Arial"/>
                <w:color w:val="030303"/>
                <w:w w:val="105"/>
                <w:sz w:val="19"/>
              </w:rPr>
              <w:t>esearched</w:t>
            </w:r>
            <w:r>
              <w:rPr>
                <w:rFonts w:ascii="Arial"/>
                <w:color w:val="030303"/>
                <w:spacing w:val="-6"/>
                <w:w w:val="105"/>
                <w:sz w:val="19"/>
              </w:rPr>
              <w:t> </w:t>
            </w:r>
            <w:r>
              <w:rPr>
                <w:rFonts w:ascii="Arial"/>
                <w:color w:val="030303"/>
                <w:w w:val="105"/>
                <w:sz w:val="19"/>
              </w:rPr>
              <w:t>machine</w:t>
            </w:r>
            <w:r>
              <w:rPr>
                <w:rFonts w:ascii="Arial"/>
                <w:color w:val="030303"/>
                <w:spacing w:val="-3"/>
                <w:w w:val="105"/>
                <w:sz w:val="19"/>
              </w:rPr>
              <w:t> </w:t>
            </w:r>
            <w:r>
              <w:rPr>
                <w:rFonts w:ascii="Arial"/>
                <w:color w:val="030303"/>
                <w:w w:val="105"/>
                <w:sz w:val="19"/>
              </w:rPr>
              <w:t>learning</w:t>
            </w:r>
            <w:r>
              <w:rPr>
                <w:rFonts w:ascii="Arial"/>
                <w:color w:val="030303"/>
                <w:spacing w:val="-9"/>
                <w:w w:val="105"/>
                <w:sz w:val="19"/>
              </w:rPr>
              <w:t> </w:t>
            </w:r>
            <w:r>
              <w:rPr>
                <w:rFonts w:ascii="Arial"/>
                <w:color w:val="030303"/>
                <w:spacing w:val="-2"/>
                <w:w w:val="105"/>
                <w:sz w:val="19"/>
              </w:rPr>
              <w:t>Models</w:t>
            </w:r>
          </w:p>
        </w:tc>
        <w:tc>
          <w:tcPr>
            <w:tcW w:w="787" w:type="dxa"/>
            <w:tcBorders>
              <w:left w:val="nil"/>
              <w:right w:val="single" w:sz="4" w:space="0" w:color="000000"/>
            </w:tcBorders>
          </w:tcPr>
          <w:p>
            <w:pPr>
              <w:pStyle w:val="TableParagraph"/>
              <w:rPr>
                <w:sz w:val="18"/>
              </w:rPr>
            </w:pPr>
          </w:p>
        </w:tc>
        <w:tc>
          <w:tcPr>
            <w:tcW w:w="1137" w:type="dxa"/>
            <w:tcBorders>
              <w:left w:val="single" w:sz="4" w:space="0" w:color="000000"/>
              <w:right w:val="single" w:sz="4" w:space="0" w:color="000000"/>
            </w:tcBorders>
          </w:tcPr>
          <w:p>
            <w:pPr>
              <w:pStyle w:val="TableParagraph"/>
              <w:spacing w:before="115"/>
              <w:ind w:left="31"/>
              <w:rPr>
                <w:rFonts w:ascii="Arial"/>
                <w:sz w:val="19"/>
              </w:rPr>
            </w:pPr>
            <w:r>
              <w:rPr>
                <w:rFonts w:ascii="Arial"/>
                <w:color w:val="030303"/>
                <w:spacing w:val="-2"/>
                <w:w w:val="110"/>
                <w:sz w:val="19"/>
              </w:rPr>
              <w:t>Malindu</w:t>
            </w:r>
          </w:p>
        </w:tc>
        <w:tc>
          <w:tcPr>
            <w:tcW w:w="1119" w:type="dxa"/>
            <w:tcBorders>
              <w:left w:val="single" w:sz="4" w:space="0" w:color="000000"/>
              <w:right w:val="nil"/>
            </w:tcBorders>
          </w:tcPr>
          <w:p>
            <w:pPr>
              <w:pStyle w:val="TableParagraph"/>
              <w:spacing w:before="115"/>
              <w:ind w:left="2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34"/>
              <w:ind w:left="162"/>
              <w:rPr>
                <w:rFonts w:ascii="Arial"/>
                <w:sz w:val="19"/>
              </w:rPr>
            </w:pPr>
            <w:r>
              <w:rPr>
                <w:rFonts w:ascii="Arial"/>
                <w:color w:val="030303"/>
                <w:spacing w:val="-2"/>
                <w:w w:val="105"/>
                <w:sz w:val="19"/>
              </w:rPr>
              <w:t>!closed</w:t>
            </w:r>
          </w:p>
        </w:tc>
      </w:tr>
      <w:tr>
        <w:trPr>
          <w:trHeight w:val="467" w:hRule="atLeast"/>
        </w:trPr>
        <w:tc>
          <w:tcPr>
            <w:tcW w:w="152" w:type="dxa"/>
            <w:tcBorders>
              <w:left w:val="single" w:sz="12" w:space="0" w:color="000000"/>
              <w:right w:val="nil"/>
            </w:tcBorders>
          </w:tcPr>
          <w:p>
            <w:pPr>
              <w:pStyle w:val="TableParagraph"/>
              <w:spacing w:before="113"/>
              <w:ind w:left="26"/>
              <w:rPr>
                <w:rFonts w:ascii="Arial"/>
                <w:sz w:val="19"/>
              </w:rPr>
            </w:pPr>
            <w:r>
              <w:rPr>
                <w:rFonts w:ascii="Arial"/>
                <w:color w:val="030303"/>
                <w:spacing w:val="-10"/>
                <w:sz w:val="19"/>
              </w:rPr>
              <w:t>3</w:t>
            </w:r>
          </w:p>
        </w:tc>
        <w:tc>
          <w:tcPr>
            <w:tcW w:w="245" w:type="dxa"/>
            <w:tcBorders>
              <w:left w:val="nil"/>
              <w:right w:val="nil"/>
            </w:tcBorders>
          </w:tcPr>
          <w:p>
            <w:pPr>
              <w:pStyle w:val="TableParagraph"/>
              <w:rPr>
                <w:sz w:val="18"/>
              </w:rPr>
            </w:pPr>
          </w:p>
        </w:tc>
        <w:tc>
          <w:tcPr>
            <w:tcW w:w="4179" w:type="dxa"/>
            <w:gridSpan w:val="2"/>
            <w:tcBorders>
              <w:left w:val="nil"/>
              <w:right w:val="nil"/>
            </w:tcBorders>
          </w:tcPr>
          <w:p>
            <w:pPr>
              <w:pStyle w:val="TableParagraph"/>
              <w:spacing w:before="113"/>
              <w:ind w:left="161"/>
              <w:rPr>
                <w:rFonts w:ascii="Arial"/>
                <w:sz w:val="19"/>
              </w:rPr>
            </w:pPr>
            <w:r>
              <w:rPr>
                <w:rFonts w:ascii="Arial"/>
                <w:color w:val="030303"/>
                <w:w w:val="105"/>
                <w:sz w:val="19"/>
              </w:rPr>
              <w:t>Drafted</w:t>
            </w:r>
            <w:r>
              <w:rPr>
                <w:rFonts w:ascii="Arial"/>
                <w:color w:val="030303"/>
                <w:spacing w:val="13"/>
                <w:w w:val="105"/>
                <w:sz w:val="19"/>
              </w:rPr>
              <w:t> </w:t>
            </w:r>
            <w:r>
              <w:rPr>
                <w:rFonts w:ascii="Arial"/>
                <w:color w:val="030303"/>
                <w:w w:val="105"/>
                <w:sz w:val="19"/>
              </w:rPr>
              <w:t>Presentation</w:t>
            </w:r>
            <w:r>
              <w:rPr>
                <w:rFonts w:ascii="Arial"/>
                <w:color w:val="030303"/>
                <w:spacing w:val="15"/>
                <w:w w:val="105"/>
                <w:sz w:val="19"/>
              </w:rPr>
              <w:t> </w:t>
            </w:r>
            <w:r>
              <w:rPr>
                <w:rFonts w:ascii="Arial"/>
                <w:color w:val="030303"/>
                <w:spacing w:val="-2"/>
                <w:w w:val="105"/>
                <w:sz w:val="19"/>
              </w:rPr>
              <w:t>Slides</w:t>
            </w:r>
          </w:p>
        </w:tc>
        <w:tc>
          <w:tcPr>
            <w:tcW w:w="787" w:type="dxa"/>
            <w:tcBorders>
              <w:left w:val="nil"/>
              <w:right w:val="single" w:sz="4" w:space="0" w:color="000000"/>
            </w:tcBorders>
          </w:tcPr>
          <w:p>
            <w:pPr>
              <w:pStyle w:val="TableParagraph"/>
              <w:rPr>
                <w:sz w:val="18"/>
              </w:rPr>
            </w:pPr>
          </w:p>
        </w:tc>
        <w:tc>
          <w:tcPr>
            <w:tcW w:w="1137" w:type="dxa"/>
            <w:tcBorders>
              <w:left w:val="single" w:sz="4" w:space="0" w:color="000000"/>
              <w:right w:val="single" w:sz="4" w:space="0" w:color="000000"/>
            </w:tcBorders>
          </w:tcPr>
          <w:p>
            <w:pPr>
              <w:pStyle w:val="TableParagraph"/>
              <w:spacing w:before="113"/>
              <w:ind w:left="31"/>
              <w:rPr>
                <w:rFonts w:ascii="Arial"/>
                <w:sz w:val="19"/>
              </w:rPr>
            </w:pPr>
            <w:r>
              <w:rPr>
                <w:rFonts w:ascii="Arial"/>
                <w:color w:val="030303"/>
                <w:spacing w:val="-2"/>
                <w:w w:val="105"/>
                <w:sz w:val="19"/>
              </w:rPr>
              <w:t>Navindra</w:t>
            </w:r>
          </w:p>
        </w:tc>
        <w:tc>
          <w:tcPr>
            <w:tcW w:w="1119" w:type="dxa"/>
            <w:tcBorders>
              <w:left w:val="single" w:sz="4" w:space="0" w:color="000000"/>
              <w:right w:val="nil"/>
            </w:tcBorders>
          </w:tcPr>
          <w:p>
            <w:pPr>
              <w:pStyle w:val="TableParagraph"/>
              <w:spacing w:before="113"/>
              <w:ind w:left="2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41"/>
              <w:ind w:left="166"/>
              <w:rPr>
                <w:rFonts w:ascii="Arial"/>
                <w:sz w:val="19"/>
              </w:rPr>
            </w:pPr>
            <w:r>
              <w:rPr>
                <w:rFonts w:ascii="Arial"/>
                <w:color w:val="030303"/>
                <w:spacing w:val="-2"/>
                <w:w w:val="110"/>
                <w:sz w:val="19"/>
              </w:rPr>
              <w:t>lopen</w:t>
            </w:r>
          </w:p>
        </w:tc>
      </w:tr>
      <w:tr>
        <w:trPr>
          <w:trHeight w:val="467" w:hRule="atLeast"/>
        </w:trPr>
        <w:tc>
          <w:tcPr>
            <w:tcW w:w="152" w:type="dxa"/>
            <w:tcBorders>
              <w:left w:val="nil"/>
              <w:right w:val="nil"/>
            </w:tcBorders>
          </w:tcPr>
          <w:p>
            <w:pPr>
              <w:pStyle w:val="TableParagraph"/>
              <w:spacing w:before="9"/>
              <w:rPr>
                <w:rFonts w:ascii="Arial"/>
                <w:sz w:val="14"/>
              </w:rPr>
            </w:pPr>
          </w:p>
          <w:p>
            <w:pPr>
              <w:pStyle w:val="TableParagraph"/>
              <w:spacing w:line="139" w:lineRule="exact"/>
              <w:ind w:left="40" w:right="-44"/>
              <w:rPr>
                <w:rFonts w:ascii="Arial"/>
                <w:sz w:val="13"/>
              </w:rPr>
            </w:pPr>
            <w:r>
              <w:rPr>
                <w:rFonts w:ascii="Arial"/>
                <w:position w:val="-2"/>
                <w:sz w:val="13"/>
              </w:rPr>
              <w:drawing>
                <wp:inline distT="0" distB="0" distL="0" distR="0">
                  <wp:extent cx="64241" cy="88677"/>
                  <wp:effectExtent l="0" t="0" r="0" b="0"/>
                  <wp:docPr id="1307" name="Image 1307"/>
                  <wp:cNvGraphicFramePr>
                    <a:graphicFrameLocks/>
                  </wp:cNvGraphicFramePr>
                  <a:graphic>
                    <a:graphicData uri="http://schemas.openxmlformats.org/drawingml/2006/picture">
                      <pic:pic>
                        <pic:nvPicPr>
                          <pic:cNvPr id="1307" name="Image 1307"/>
                          <pic:cNvPicPr/>
                        </pic:nvPicPr>
                        <pic:blipFill>
                          <a:blip r:embed="rId323" cstate="print"/>
                          <a:stretch>
                            <a:fillRect/>
                          </a:stretch>
                        </pic:blipFill>
                        <pic:spPr>
                          <a:xfrm>
                            <a:off x="0" y="0"/>
                            <a:ext cx="64241" cy="88677"/>
                          </a:xfrm>
                          <a:prstGeom prst="rect">
                            <a:avLst/>
                          </a:prstGeom>
                        </pic:spPr>
                      </pic:pic>
                    </a:graphicData>
                  </a:graphic>
                </wp:inline>
              </w:drawing>
            </w:r>
            <w:r>
              <w:rPr>
                <w:rFonts w:ascii="Arial"/>
                <w:position w:val="-2"/>
                <w:sz w:val="13"/>
              </w:rPr>
            </w:r>
          </w:p>
        </w:tc>
        <w:tc>
          <w:tcPr>
            <w:tcW w:w="245" w:type="dxa"/>
            <w:tcBorders>
              <w:left w:val="nil"/>
              <w:right w:val="nil"/>
            </w:tcBorders>
          </w:tcPr>
          <w:p>
            <w:pPr>
              <w:pStyle w:val="TableParagraph"/>
              <w:rPr>
                <w:sz w:val="18"/>
              </w:rPr>
            </w:pPr>
          </w:p>
        </w:tc>
        <w:tc>
          <w:tcPr>
            <w:tcW w:w="4179" w:type="dxa"/>
            <w:gridSpan w:val="2"/>
            <w:tcBorders>
              <w:left w:val="nil"/>
              <w:right w:val="nil"/>
            </w:tcBorders>
          </w:tcPr>
          <w:p>
            <w:pPr>
              <w:pStyle w:val="TableParagraph"/>
              <w:spacing w:before="27"/>
              <w:ind w:left="120"/>
              <w:rPr>
                <w:rFonts w:ascii="Arial"/>
                <w:sz w:val="19"/>
              </w:rPr>
            </w:pPr>
            <w:r>
              <w:rPr>
                <w:rFonts w:ascii="Arial"/>
                <w:color w:val="030303"/>
                <w:position w:val="1"/>
                <w:sz w:val="29"/>
              </w:rPr>
              <w:t>I</w:t>
            </w:r>
            <w:r>
              <w:rPr>
                <w:rFonts w:ascii="Arial"/>
                <w:color w:val="030303"/>
                <w:spacing w:val="-1"/>
                <w:sz w:val="29"/>
              </w:rPr>
              <w:drawing>
                <wp:inline distT="0" distB="0" distL="0" distR="0">
                  <wp:extent cx="68675" cy="88487"/>
                  <wp:effectExtent l="0" t="0" r="0" b="0"/>
                  <wp:docPr id="1308" name="Image 1308"/>
                  <wp:cNvGraphicFramePr>
                    <a:graphicFrameLocks/>
                  </wp:cNvGraphicFramePr>
                  <a:graphic>
                    <a:graphicData uri="http://schemas.openxmlformats.org/drawingml/2006/picture">
                      <pic:pic>
                        <pic:nvPicPr>
                          <pic:cNvPr id="1308" name="Image 1308"/>
                          <pic:cNvPicPr/>
                        </pic:nvPicPr>
                        <pic:blipFill>
                          <a:blip r:embed="rId324" cstate="print"/>
                          <a:stretch>
                            <a:fillRect/>
                          </a:stretch>
                        </pic:blipFill>
                        <pic:spPr>
                          <a:xfrm>
                            <a:off x="0" y="0"/>
                            <a:ext cx="68675" cy="88487"/>
                          </a:xfrm>
                          <a:prstGeom prst="rect">
                            <a:avLst/>
                          </a:prstGeom>
                        </pic:spPr>
                      </pic:pic>
                    </a:graphicData>
                  </a:graphic>
                </wp:inline>
              </w:drawing>
            </w:r>
            <w:r>
              <w:rPr>
                <w:rFonts w:ascii="Arial"/>
                <w:color w:val="030303"/>
                <w:spacing w:val="-1"/>
                <w:sz w:val="29"/>
              </w:rPr>
            </w:r>
            <w:r>
              <w:rPr>
                <w:rFonts w:ascii="Arial"/>
                <w:color w:val="030303"/>
                <w:position w:val="1"/>
                <w:sz w:val="19"/>
              </w:rPr>
              <w:t>rafted</w:t>
            </w:r>
            <w:r>
              <w:rPr>
                <w:rFonts w:ascii="Arial"/>
                <w:color w:val="030303"/>
                <w:spacing w:val="45"/>
                <w:position w:val="1"/>
                <w:sz w:val="19"/>
              </w:rPr>
              <w:t> </w:t>
            </w:r>
            <w:r>
              <w:rPr>
                <w:rFonts w:ascii="Arial"/>
                <w:color w:val="030303"/>
                <w:position w:val="1"/>
                <w:sz w:val="19"/>
              </w:rPr>
              <w:t>Literature</w:t>
            </w:r>
            <w:r>
              <w:rPr>
                <w:rFonts w:ascii="Arial"/>
                <w:color w:val="030303"/>
                <w:spacing w:val="57"/>
                <w:position w:val="1"/>
                <w:sz w:val="19"/>
              </w:rPr>
              <w:t> </w:t>
            </w:r>
            <w:r>
              <w:rPr>
                <w:rFonts w:ascii="Arial"/>
                <w:color w:val="030303"/>
                <w:spacing w:val="-2"/>
                <w:position w:val="1"/>
                <w:sz w:val="19"/>
              </w:rPr>
              <w:t>Review</w:t>
            </w:r>
          </w:p>
        </w:tc>
        <w:tc>
          <w:tcPr>
            <w:tcW w:w="1924" w:type="dxa"/>
            <w:gridSpan w:val="2"/>
            <w:tcBorders>
              <w:left w:val="nil"/>
              <w:right w:val="single" w:sz="4" w:space="0" w:color="000000"/>
            </w:tcBorders>
          </w:tcPr>
          <w:p>
            <w:pPr>
              <w:pStyle w:val="TableParagraph"/>
              <w:spacing w:before="116"/>
              <w:ind w:left="695"/>
              <w:rPr>
                <w:rFonts w:ascii="Arial"/>
                <w:sz w:val="19"/>
              </w:rPr>
            </w:pPr>
            <w:r>
              <w:rPr>
                <w:rFonts w:ascii="Arial"/>
                <w:color w:val="030303"/>
                <w:spacing w:val="-2"/>
                <w:w w:val="170"/>
                <w:sz w:val="19"/>
              </w:rPr>
              <w:t>drian</w:t>
            </w:r>
          </w:p>
        </w:tc>
        <w:tc>
          <w:tcPr>
            <w:tcW w:w="1119" w:type="dxa"/>
            <w:tcBorders>
              <w:left w:val="single" w:sz="4" w:space="0" w:color="000000"/>
              <w:right w:val="nil"/>
            </w:tcBorders>
          </w:tcPr>
          <w:p>
            <w:pPr>
              <w:pStyle w:val="TableParagraph"/>
              <w:spacing w:before="15"/>
              <w:ind w:left="2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44"/>
              <w:ind w:left="166"/>
              <w:rPr>
                <w:rFonts w:ascii="Arial"/>
                <w:sz w:val="19"/>
              </w:rPr>
            </w:pPr>
            <w:r>
              <w:rPr>
                <w:rFonts w:ascii="Arial"/>
                <w:color w:val="030303"/>
                <w:spacing w:val="-2"/>
                <w:w w:val="110"/>
                <w:sz w:val="19"/>
              </w:rPr>
              <w:t>lopen</w:t>
            </w:r>
          </w:p>
        </w:tc>
      </w:tr>
      <w:tr>
        <w:trPr>
          <w:trHeight w:val="467" w:hRule="atLeast"/>
        </w:trPr>
        <w:tc>
          <w:tcPr>
            <w:tcW w:w="536" w:type="dxa"/>
            <w:gridSpan w:val="3"/>
            <w:tcBorders>
              <w:left w:val="single" w:sz="12" w:space="0" w:color="000000"/>
            </w:tcBorders>
          </w:tcPr>
          <w:p>
            <w:pPr>
              <w:pStyle w:val="TableParagraph"/>
              <w:spacing w:before="7"/>
              <w:rPr>
                <w:rFonts w:ascii="Arial"/>
                <w:sz w:val="14"/>
              </w:rPr>
            </w:pPr>
          </w:p>
          <w:p>
            <w:pPr>
              <w:pStyle w:val="TableParagraph"/>
              <w:spacing w:line="141" w:lineRule="exact"/>
              <w:ind w:left="30"/>
              <w:rPr>
                <w:rFonts w:ascii="Arial"/>
                <w:sz w:val="14"/>
              </w:rPr>
            </w:pPr>
            <w:r>
              <w:rPr>
                <w:rFonts w:ascii="Arial"/>
                <w:position w:val="-2"/>
                <w:sz w:val="14"/>
              </w:rPr>
              <mc:AlternateContent>
                <mc:Choice Requires="wps">
                  <w:drawing>
                    <wp:inline distT="0" distB="0" distL="0" distR="0">
                      <wp:extent cx="56515" cy="90170"/>
                      <wp:effectExtent l="0" t="0" r="0" b="0"/>
                      <wp:docPr id="1309" name="Group 1309"/>
                      <wp:cNvGraphicFramePr>
                        <a:graphicFrameLocks/>
                      </wp:cNvGraphicFramePr>
                      <a:graphic>
                        <a:graphicData uri="http://schemas.microsoft.com/office/word/2010/wordprocessingGroup">
                          <wpg:wgp>
                            <wpg:cNvPr id="1309" name="Group 1309"/>
                            <wpg:cNvGrpSpPr/>
                            <wpg:grpSpPr>
                              <a:xfrm>
                                <a:off x="0" y="0"/>
                                <a:ext cx="56515" cy="90170"/>
                                <a:chExt cx="56515" cy="90170"/>
                              </a:xfrm>
                            </wpg:grpSpPr>
                            <wps:wsp>
                              <wps:cNvPr id="1310" name="Graphic 1310"/>
                              <wps:cNvSpPr/>
                              <wps:spPr>
                                <a:xfrm>
                                  <a:off x="0" y="0"/>
                                  <a:ext cx="56515" cy="90170"/>
                                </a:xfrm>
                                <a:custGeom>
                                  <a:avLst/>
                                  <a:gdLst/>
                                  <a:ahLst/>
                                  <a:cxnLst/>
                                  <a:rect l="l" t="t" r="r" b="b"/>
                                  <a:pathLst>
                                    <a:path w="56515" h="90170">
                                      <a:moveTo>
                                        <a:pt x="48863" y="80867"/>
                                      </a:moveTo>
                                      <a:lnTo>
                                        <a:pt x="26003" y="80867"/>
                                      </a:lnTo>
                                      <a:lnTo>
                                        <a:pt x="29051" y="79343"/>
                                      </a:lnTo>
                                      <a:lnTo>
                                        <a:pt x="32099" y="79343"/>
                                      </a:lnTo>
                                      <a:lnTo>
                                        <a:pt x="33623" y="77819"/>
                                      </a:lnTo>
                                      <a:lnTo>
                                        <a:pt x="36671" y="77819"/>
                                      </a:lnTo>
                                      <a:lnTo>
                                        <a:pt x="39719" y="74771"/>
                                      </a:lnTo>
                                      <a:lnTo>
                                        <a:pt x="41243" y="71723"/>
                                      </a:lnTo>
                                      <a:lnTo>
                                        <a:pt x="42767" y="70199"/>
                                      </a:lnTo>
                                      <a:lnTo>
                                        <a:pt x="42767" y="67151"/>
                                      </a:lnTo>
                                      <a:lnTo>
                                        <a:pt x="44291" y="64103"/>
                                      </a:lnTo>
                                      <a:lnTo>
                                        <a:pt x="44291" y="56483"/>
                                      </a:lnTo>
                                      <a:lnTo>
                                        <a:pt x="42767" y="53435"/>
                                      </a:lnTo>
                                      <a:lnTo>
                                        <a:pt x="35147" y="45815"/>
                                      </a:lnTo>
                                      <a:lnTo>
                                        <a:pt x="32099" y="45815"/>
                                      </a:lnTo>
                                      <a:lnTo>
                                        <a:pt x="29051" y="44291"/>
                                      </a:lnTo>
                                      <a:lnTo>
                                        <a:pt x="6096" y="44291"/>
                                      </a:lnTo>
                                      <a:lnTo>
                                        <a:pt x="4572" y="42767"/>
                                      </a:lnTo>
                                      <a:lnTo>
                                        <a:pt x="4572" y="3048"/>
                                      </a:lnTo>
                                      <a:lnTo>
                                        <a:pt x="6096" y="1524"/>
                                      </a:lnTo>
                                      <a:lnTo>
                                        <a:pt x="6096" y="0"/>
                                      </a:lnTo>
                                      <a:lnTo>
                                        <a:pt x="50387" y="0"/>
                                      </a:lnTo>
                                      <a:lnTo>
                                        <a:pt x="50387" y="9144"/>
                                      </a:lnTo>
                                      <a:lnTo>
                                        <a:pt x="48863" y="10668"/>
                                      </a:lnTo>
                                      <a:lnTo>
                                        <a:pt x="15240" y="10668"/>
                                      </a:lnTo>
                                      <a:lnTo>
                                        <a:pt x="15240" y="35147"/>
                                      </a:lnTo>
                                      <a:lnTo>
                                        <a:pt x="35147" y="35147"/>
                                      </a:lnTo>
                                      <a:lnTo>
                                        <a:pt x="39719" y="36671"/>
                                      </a:lnTo>
                                      <a:lnTo>
                                        <a:pt x="48863" y="41243"/>
                                      </a:lnTo>
                                      <a:lnTo>
                                        <a:pt x="53435" y="45815"/>
                                      </a:lnTo>
                                      <a:lnTo>
                                        <a:pt x="54959" y="50387"/>
                                      </a:lnTo>
                                      <a:lnTo>
                                        <a:pt x="56483" y="53435"/>
                                      </a:lnTo>
                                      <a:lnTo>
                                        <a:pt x="56483" y="68675"/>
                                      </a:lnTo>
                                      <a:lnTo>
                                        <a:pt x="53435" y="73247"/>
                                      </a:lnTo>
                                      <a:lnTo>
                                        <a:pt x="50387" y="79343"/>
                                      </a:lnTo>
                                      <a:lnTo>
                                        <a:pt x="48863" y="80867"/>
                                      </a:lnTo>
                                      <a:close/>
                                    </a:path>
                                    <a:path w="56515" h="90170">
                                      <a:moveTo>
                                        <a:pt x="4572" y="76295"/>
                                      </a:moveTo>
                                      <a:lnTo>
                                        <a:pt x="1524" y="76295"/>
                                      </a:lnTo>
                                      <a:lnTo>
                                        <a:pt x="1524" y="74771"/>
                                      </a:lnTo>
                                      <a:lnTo>
                                        <a:pt x="3048" y="74771"/>
                                      </a:lnTo>
                                      <a:lnTo>
                                        <a:pt x="4572" y="76295"/>
                                      </a:lnTo>
                                      <a:close/>
                                    </a:path>
                                    <a:path w="56515" h="90170">
                                      <a:moveTo>
                                        <a:pt x="36671" y="88487"/>
                                      </a:moveTo>
                                      <a:lnTo>
                                        <a:pt x="9144" y="88487"/>
                                      </a:lnTo>
                                      <a:lnTo>
                                        <a:pt x="7620" y="86963"/>
                                      </a:lnTo>
                                      <a:lnTo>
                                        <a:pt x="4572" y="86963"/>
                                      </a:lnTo>
                                      <a:lnTo>
                                        <a:pt x="3048" y="85439"/>
                                      </a:lnTo>
                                      <a:lnTo>
                                        <a:pt x="1524" y="85439"/>
                                      </a:lnTo>
                                      <a:lnTo>
                                        <a:pt x="1524" y="82391"/>
                                      </a:lnTo>
                                      <a:lnTo>
                                        <a:pt x="0" y="82391"/>
                                      </a:lnTo>
                                      <a:lnTo>
                                        <a:pt x="0" y="76295"/>
                                      </a:lnTo>
                                      <a:lnTo>
                                        <a:pt x="6096" y="76295"/>
                                      </a:lnTo>
                                      <a:lnTo>
                                        <a:pt x="9144" y="77819"/>
                                      </a:lnTo>
                                      <a:lnTo>
                                        <a:pt x="10668" y="77819"/>
                                      </a:lnTo>
                                      <a:lnTo>
                                        <a:pt x="12192" y="79343"/>
                                      </a:lnTo>
                                      <a:lnTo>
                                        <a:pt x="16764" y="79343"/>
                                      </a:lnTo>
                                      <a:lnTo>
                                        <a:pt x="19812" y="80867"/>
                                      </a:lnTo>
                                      <a:lnTo>
                                        <a:pt x="48863" y="80867"/>
                                      </a:lnTo>
                                      <a:lnTo>
                                        <a:pt x="47339" y="82391"/>
                                      </a:lnTo>
                                      <a:lnTo>
                                        <a:pt x="44291" y="83915"/>
                                      </a:lnTo>
                                      <a:lnTo>
                                        <a:pt x="41243" y="86963"/>
                                      </a:lnTo>
                                      <a:lnTo>
                                        <a:pt x="36671" y="88487"/>
                                      </a:lnTo>
                                      <a:close/>
                                    </a:path>
                                    <a:path w="56515" h="90170">
                                      <a:moveTo>
                                        <a:pt x="29051" y="90011"/>
                                      </a:moveTo>
                                      <a:lnTo>
                                        <a:pt x="15240" y="90011"/>
                                      </a:lnTo>
                                      <a:lnTo>
                                        <a:pt x="13716" y="88487"/>
                                      </a:lnTo>
                                      <a:lnTo>
                                        <a:pt x="33623" y="88487"/>
                                      </a:lnTo>
                                      <a:lnTo>
                                        <a:pt x="29051" y="900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5pt;height:7.1pt;mso-position-horizontal-relative:char;mso-position-vertical-relative:line" id="docshapegroup947" coordorigin="0,0" coordsize="89,142">
                      <v:shape style="position:absolute;left:0;top:0;width:89;height:142" id="docshape948" coordorigin="0,0" coordsize="89,142" path="m77,127l41,127,46,125,51,125,53,123,58,123,63,118,65,113,67,111,67,106,70,101,70,89,67,84,55,72,51,72,46,70,10,70,7,67,7,5,10,2,10,0,79,0,79,14,77,17,24,17,24,55,55,55,63,58,77,65,84,72,87,79,89,84,89,108,84,115,79,125,77,127xm7,120l2,120,2,118,5,118,7,120xm58,139l14,139,12,137,7,137,5,135,2,135,2,130,0,130,0,120,10,120,14,123,17,123,19,125,26,125,31,127,77,127,75,130,70,132,65,137,58,139xm46,142l24,142,22,139,53,139,46,142xe" filled="true" fillcolor="#000000" stroked="false">
                        <v:path arrowok="t"/>
                        <v:fill type="solid"/>
                      </v:shape>
                    </v:group>
                  </w:pict>
                </mc:Fallback>
              </mc:AlternateContent>
            </w:r>
            <w:r>
              <w:rPr>
                <w:rFonts w:ascii="Arial"/>
                <w:position w:val="-2"/>
                <w:sz w:val="14"/>
              </w:rPr>
            </w:r>
          </w:p>
        </w:tc>
        <w:tc>
          <w:tcPr>
            <w:tcW w:w="4040" w:type="dxa"/>
            <w:tcBorders>
              <w:right w:val="nil"/>
            </w:tcBorders>
          </w:tcPr>
          <w:p>
            <w:pPr>
              <w:pStyle w:val="TableParagraph"/>
              <w:spacing w:before="109"/>
              <w:ind w:left="11"/>
              <w:rPr>
                <w:rFonts w:ascii="Arial"/>
                <w:sz w:val="19"/>
              </w:rPr>
            </w:pPr>
            <w:r>
              <w:rPr/>
              <w:drawing>
                <wp:inline distT="0" distB="0" distL="0" distR="0">
                  <wp:extent cx="67151" cy="88487"/>
                  <wp:effectExtent l="0" t="0" r="0" b="0"/>
                  <wp:docPr id="1311" name="Image 1311"/>
                  <wp:cNvGraphicFramePr>
                    <a:graphicFrameLocks/>
                  </wp:cNvGraphicFramePr>
                  <a:graphic>
                    <a:graphicData uri="http://schemas.openxmlformats.org/drawingml/2006/picture">
                      <pic:pic>
                        <pic:nvPicPr>
                          <pic:cNvPr id="1311" name="Image 1311"/>
                          <pic:cNvPicPr/>
                        </pic:nvPicPr>
                        <pic:blipFill>
                          <a:blip r:embed="rId325" cstate="print"/>
                          <a:stretch>
                            <a:fillRect/>
                          </a:stretch>
                        </pic:blipFill>
                        <pic:spPr>
                          <a:xfrm>
                            <a:off x="0" y="0"/>
                            <a:ext cx="67151" cy="88487"/>
                          </a:xfrm>
                          <a:prstGeom prst="rect">
                            <a:avLst/>
                          </a:prstGeom>
                        </pic:spPr>
                      </pic:pic>
                    </a:graphicData>
                  </a:graphic>
                </wp:inline>
              </w:drawing>
            </w:r>
            <w:r>
              <w:rPr/>
            </w:r>
            <w:r>
              <w:rPr>
                <w:rFonts w:ascii="Arial"/>
                <w:color w:val="030303"/>
                <w:w w:val="105"/>
                <w:position w:val="2"/>
                <w:sz w:val="19"/>
              </w:rPr>
              <w:t>oak</w:t>
            </w:r>
            <w:r>
              <w:rPr>
                <w:rFonts w:ascii="Arial"/>
                <w:color w:val="030303"/>
                <w:spacing w:val="7"/>
                <w:w w:val="105"/>
                <w:position w:val="2"/>
                <w:sz w:val="19"/>
              </w:rPr>
              <w:t> </w:t>
            </w:r>
            <w:r>
              <w:rPr>
                <w:rFonts w:ascii="Arial"/>
                <w:color w:val="030303"/>
                <w:spacing w:val="-2"/>
                <w:w w:val="105"/>
                <w:position w:val="2"/>
                <w:sz w:val="19"/>
              </w:rPr>
              <w:t>Notes</w:t>
            </w:r>
          </w:p>
        </w:tc>
        <w:tc>
          <w:tcPr>
            <w:tcW w:w="1924" w:type="dxa"/>
            <w:gridSpan w:val="2"/>
            <w:tcBorders>
              <w:left w:val="nil"/>
              <w:right w:val="single" w:sz="4" w:space="0" w:color="000000"/>
            </w:tcBorders>
          </w:tcPr>
          <w:p>
            <w:pPr>
              <w:pStyle w:val="TableParagraph"/>
              <w:spacing w:before="114"/>
              <w:ind w:left="823"/>
              <w:rPr>
                <w:rFonts w:ascii="Arial"/>
                <w:sz w:val="19"/>
              </w:rPr>
            </w:pPr>
            <w:r>
              <w:rPr>
                <w:rFonts w:ascii="Arial"/>
                <w:color w:val="030303"/>
                <w:spacing w:val="-2"/>
                <w:w w:val="105"/>
                <w:sz w:val="19"/>
              </w:rPr>
              <w:t>Maleesha</w:t>
            </w:r>
          </w:p>
        </w:tc>
        <w:tc>
          <w:tcPr>
            <w:tcW w:w="1119" w:type="dxa"/>
            <w:tcBorders>
              <w:left w:val="single" w:sz="4" w:space="0" w:color="000000"/>
              <w:right w:val="nil"/>
            </w:tcBorders>
          </w:tcPr>
          <w:p>
            <w:pPr>
              <w:pStyle w:val="TableParagraph"/>
              <w:spacing w:before="13"/>
              <w:ind w:left="28"/>
              <w:rPr>
                <w:rFonts w:ascii="Arial"/>
                <w:sz w:val="19"/>
              </w:rPr>
            </w:pPr>
            <w:r>
              <w:rPr>
                <w:rFonts w:ascii="Arial"/>
                <w:color w:val="030303"/>
                <w:w w:val="105"/>
                <w:sz w:val="19"/>
              </w:rPr>
              <w:t>Next</w:t>
            </w:r>
            <w:r>
              <w:rPr>
                <w:rFonts w:ascii="Arial"/>
                <w:color w:val="030303"/>
                <w:spacing w:val="-1"/>
                <w:w w:val="110"/>
                <w:sz w:val="19"/>
              </w:rPr>
              <w:t> </w:t>
            </w:r>
            <w:r>
              <w:rPr>
                <w:rFonts w:ascii="Arial"/>
                <w:color w:val="030303"/>
                <w:spacing w:val="-4"/>
                <w:w w:val="110"/>
                <w:sz w:val="19"/>
              </w:rPr>
              <w:t>Meet</w:t>
            </w:r>
          </w:p>
        </w:tc>
        <w:tc>
          <w:tcPr>
            <w:tcW w:w="1428" w:type="dxa"/>
            <w:gridSpan w:val="2"/>
            <w:tcBorders>
              <w:left w:val="nil"/>
              <w:right w:val="single" w:sz="18" w:space="0" w:color="000000"/>
            </w:tcBorders>
          </w:tcPr>
          <w:p>
            <w:pPr>
              <w:pStyle w:val="TableParagraph"/>
              <w:spacing w:before="138"/>
              <w:ind w:left="162"/>
              <w:rPr>
                <w:rFonts w:ascii="Arial"/>
                <w:sz w:val="19"/>
              </w:rPr>
            </w:pPr>
            <w:r>
              <w:rPr>
                <w:rFonts w:ascii="Arial"/>
                <w:color w:val="030303"/>
                <w:spacing w:val="-2"/>
                <w:w w:val="105"/>
                <w:sz w:val="19"/>
              </w:rPr>
              <w:t>!closed</w:t>
            </w:r>
          </w:p>
        </w:tc>
      </w:tr>
    </w:tbl>
    <w:p>
      <w:pPr>
        <w:spacing w:after="0"/>
        <w:rPr>
          <w:rFonts w:ascii="Arial"/>
          <w:sz w:val="19"/>
        </w:rPr>
        <w:sectPr>
          <w:headerReference w:type="default" r:id="rId321"/>
          <w:footerReference w:type="default" r:id="rId322"/>
          <w:pgSz w:w="11910" w:h="16840"/>
          <w:pgMar w:header="658" w:footer="1385" w:top="1660" w:bottom="1580" w:left="240" w:right="220"/>
        </w:sectPr>
      </w:pPr>
    </w:p>
    <w:p>
      <w:pPr>
        <w:spacing w:line="295" w:lineRule="auto" w:before="50"/>
        <w:ind w:left="842" w:right="8369" w:hanging="1"/>
        <w:jc w:val="both"/>
        <w:rPr>
          <w:rFonts w:ascii="Arial"/>
          <w:sz w:val="19"/>
        </w:rPr>
      </w:pPr>
      <w:r>
        <w:rPr>
          <w:rFonts w:ascii="Arial"/>
          <w:b/>
          <w:color w:val="010101"/>
          <w:w w:val="105"/>
          <w:sz w:val="19"/>
        </w:rPr>
        <w:t>Date:</w:t>
      </w:r>
      <w:r>
        <w:rPr>
          <w:rFonts w:ascii="Arial"/>
          <w:b/>
          <w:color w:val="010101"/>
          <w:spacing w:val="-14"/>
          <w:w w:val="105"/>
          <w:sz w:val="19"/>
        </w:rPr>
        <w:t> </w:t>
      </w:r>
      <w:r>
        <w:rPr>
          <w:rFonts w:ascii="Arial"/>
          <w:color w:val="010101"/>
          <w:w w:val="105"/>
          <w:sz w:val="19"/>
        </w:rPr>
        <w:t>18</w:t>
      </w:r>
      <w:r>
        <w:rPr>
          <w:rFonts w:ascii="Arial"/>
          <w:color w:val="010101"/>
          <w:spacing w:val="-14"/>
          <w:w w:val="105"/>
          <w:sz w:val="19"/>
        </w:rPr>
        <w:t> </w:t>
      </w:r>
      <w:r>
        <w:rPr>
          <w:rFonts w:ascii="Arial"/>
          <w:color w:val="010101"/>
          <w:w w:val="105"/>
          <w:sz w:val="19"/>
        </w:rPr>
        <w:t>December</w:t>
      </w:r>
      <w:r>
        <w:rPr>
          <w:rFonts w:ascii="Arial"/>
          <w:color w:val="010101"/>
          <w:spacing w:val="-14"/>
          <w:w w:val="105"/>
          <w:sz w:val="19"/>
        </w:rPr>
        <w:t> </w:t>
      </w:r>
      <w:r>
        <w:rPr>
          <w:rFonts w:ascii="Arial"/>
          <w:color w:val="010101"/>
          <w:w w:val="105"/>
          <w:sz w:val="19"/>
        </w:rPr>
        <w:t>2022 </w:t>
      </w:r>
      <w:r>
        <w:rPr>
          <w:rFonts w:ascii="Arial"/>
          <w:b/>
          <w:color w:val="010101"/>
          <w:w w:val="105"/>
          <w:sz w:val="19"/>
        </w:rPr>
        <w:t>Time:</w:t>
      </w:r>
      <w:r>
        <w:rPr>
          <w:rFonts w:ascii="Arial"/>
          <w:b/>
          <w:color w:val="010101"/>
          <w:spacing w:val="-6"/>
          <w:w w:val="105"/>
          <w:sz w:val="19"/>
        </w:rPr>
        <w:t> </w:t>
      </w:r>
      <w:r>
        <w:rPr>
          <w:rFonts w:ascii="Arial"/>
          <w:color w:val="010101"/>
          <w:w w:val="105"/>
          <w:sz w:val="19"/>
        </w:rPr>
        <w:t>8.30</w:t>
      </w:r>
      <w:r>
        <w:rPr>
          <w:rFonts w:ascii="Arial"/>
          <w:color w:val="010101"/>
          <w:spacing w:val="-7"/>
          <w:w w:val="105"/>
          <w:sz w:val="19"/>
        </w:rPr>
        <w:t> </w:t>
      </w:r>
      <w:r>
        <w:rPr>
          <w:rFonts w:ascii="Arial"/>
          <w:color w:val="010101"/>
          <w:w w:val="105"/>
          <w:sz w:val="19"/>
        </w:rPr>
        <w:t>pm-11.30 pm </w:t>
      </w:r>
      <w:r>
        <w:rPr>
          <w:rFonts w:ascii="Arial"/>
          <w:b/>
          <w:color w:val="010101"/>
          <w:w w:val="105"/>
          <w:sz w:val="19"/>
        </w:rPr>
        <w:t>Venue: </w:t>
      </w:r>
      <w:r>
        <w:rPr>
          <w:rFonts w:ascii="Arial"/>
          <w:color w:val="010101"/>
          <w:w w:val="105"/>
          <w:sz w:val="19"/>
        </w:rPr>
        <w:t>MS Teams</w:t>
      </w:r>
    </w:p>
    <w:p>
      <w:pPr>
        <w:spacing w:line="300" w:lineRule="auto" w:before="0"/>
        <w:ind w:left="845" w:right="548" w:hanging="4"/>
        <w:jc w:val="left"/>
        <w:rPr>
          <w:rFonts w:ascii="Arial"/>
          <w:sz w:val="19"/>
        </w:rPr>
      </w:pPr>
      <w:r>
        <w:rPr>
          <w:rFonts w:ascii="Arial"/>
          <w:b/>
          <w:color w:val="010101"/>
          <w:w w:val="105"/>
          <w:sz w:val="19"/>
        </w:rPr>
        <w:t>Participants:</w:t>
      </w:r>
      <w:r>
        <w:rPr>
          <w:rFonts w:ascii="Arial"/>
          <w:b/>
          <w:color w:val="010101"/>
          <w:spacing w:val="-14"/>
          <w:w w:val="105"/>
          <w:sz w:val="19"/>
        </w:rPr>
        <w:t> </w:t>
      </w:r>
      <w:r>
        <w:rPr>
          <w:rFonts w:ascii="Arial"/>
          <w:color w:val="010101"/>
          <w:w w:val="105"/>
          <w:sz w:val="19"/>
        </w:rPr>
        <w:t>Navindra</w:t>
      </w:r>
      <w:r>
        <w:rPr>
          <w:rFonts w:ascii="Arial"/>
          <w:color w:val="010101"/>
          <w:spacing w:val="-7"/>
          <w:w w:val="105"/>
          <w:sz w:val="19"/>
        </w:rPr>
        <w:t> </w:t>
      </w:r>
      <w:r>
        <w:rPr>
          <w:rFonts w:ascii="Arial"/>
          <w:color w:val="010101"/>
          <w:w w:val="105"/>
          <w:sz w:val="19"/>
        </w:rPr>
        <w:t>Abeyesundere,</w:t>
      </w:r>
      <w:r>
        <w:rPr>
          <w:rFonts w:ascii="Arial"/>
          <w:color w:val="010101"/>
          <w:spacing w:val="-6"/>
          <w:w w:val="105"/>
          <w:sz w:val="19"/>
        </w:rPr>
        <w:t> </w:t>
      </w:r>
      <w:r>
        <w:rPr>
          <w:rFonts w:ascii="Arial"/>
          <w:color w:val="010101"/>
          <w:w w:val="105"/>
          <w:sz w:val="19"/>
        </w:rPr>
        <w:t>Malindu</w:t>
      </w:r>
      <w:r>
        <w:rPr>
          <w:rFonts w:ascii="Arial"/>
          <w:color w:val="010101"/>
          <w:spacing w:val="-14"/>
          <w:w w:val="105"/>
          <w:sz w:val="19"/>
        </w:rPr>
        <w:t> </w:t>
      </w:r>
      <w:r>
        <w:rPr>
          <w:rFonts w:ascii="Arial"/>
          <w:color w:val="010101"/>
          <w:w w:val="105"/>
          <w:sz w:val="19"/>
        </w:rPr>
        <w:t>Mahara,</w:t>
      </w:r>
      <w:r>
        <w:rPr>
          <w:rFonts w:ascii="Arial"/>
          <w:color w:val="010101"/>
          <w:spacing w:val="-13"/>
          <w:w w:val="105"/>
          <w:sz w:val="19"/>
        </w:rPr>
        <w:t> </w:t>
      </w:r>
      <w:r>
        <w:rPr>
          <w:rFonts w:ascii="Arial"/>
          <w:color w:val="010101"/>
          <w:w w:val="105"/>
          <w:sz w:val="19"/>
        </w:rPr>
        <w:t>Hashan</w:t>
      </w:r>
      <w:r>
        <w:rPr>
          <w:rFonts w:ascii="Arial"/>
          <w:color w:val="010101"/>
          <w:spacing w:val="-14"/>
          <w:w w:val="105"/>
          <w:sz w:val="19"/>
        </w:rPr>
        <w:t> </w:t>
      </w:r>
      <w:r>
        <w:rPr>
          <w:rFonts w:ascii="Arial"/>
          <w:color w:val="010101"/>
          <w:w w:val="105"/>
          <w:sz w:val="19"/>
        </w:rPr>
        <w:t>Fernando,</w:t>
      </w:r>
      <w:r>
        <w:rPr>
          <w:rFonts w:ascii="Arial"/>
          <w:color w:val="010101"/>
          <w:spacing w:val="-14"/>
          <w:w w:val="105"/>
          <w:sz w:val="19"/>
        </w:rPr>
        <w:t> </w:t>
      </w:r>
      <w:r>
        <w:rPr>
          <w:rFonts w:ascii="Arial"/>
          <w:color w:val="010101"/>
          <w:w w:val="105"/>
          <w:sz w:val="19"/>
        </w:rPr>
        <w:t>Adrian</w:t>
      </w:r>
      <w:r>
        <w:rPr>
          <w:rFonts w:ascii="Arial"/>
          <w:color w:val="010101"/>
          <w:spacing w:val="-14"/>
          <w:w w:val="105"/>
          <w:sz w:val="19"/>
        </w:rPr>
        <w:t> </w:t>
      </w:r>
      <w:r>
        <w:rPr>
          <w:rFonts w:ascii="Arial"/>
          <w:color w:val="010101"/>
          <w:w w:val="105"/>
          <w:sz w:val="19"/>
        </w:rPr>
        <w:t>Jesudasan,</w:t>
      </w:r>
      <w:r>
        <w:rPr>
          <w:rFonts w:ascii="Arial"/>
          <w:color w:val="010101"/>
          <w:spacing w:val="-13"/>
          <w:w w:val="105"/>
          <w:sz w:val="19"/>
        </w:rPr>
        <w:t> </w:t>
      </w:r>
      <w:r>
        <w:rPr>
          <w:rFonts w:ascii="Arial"/>
          <w:color w:val="010101"/>
          <w:w w:val="105"/>
          <w:sz w:val="19"/>
        </w:rPr>
        <w:t>Maleesha </w:t>
      </w:r>
      <w:r>
        <w:rPr>
          <w:rFonts w:ascii="Arial"/>
          <w:color w:val="010101"/>
          <w:spacing w:val="-2"/>
          <w:w w:val="105"/>
          <w:sz w:val="19"/>
        </w:rPr>
        <w:t>Gurunansleage</w:t>
      </w:r>
    </w:p>
    <w:p>
      <w:pPr>
        <w:spacing w:line="295" w:lineRule="auto" w:before="0"/>
        <w:ind w:left="846" w:right="8687" w:firstLine="0"/>
        <w:jc w:val="left"/>
        <w:rPr>
          <w:rFonts w:ascii="Arial"/>
          <w:sz w:val="19"/>
        </w:rPr>
      </w:pPr>
      <w:r>
        <w:rPr>
          <w:rFonts w:ascii="Arial"/>
          <w:color w:val="010101"/>
          <w:w w:val="105"/>
          <w:sz w:val="19"/>
        </w:rPr>
        <w:t>Apologies:</w:t>
      </w:r>
      <w:r>
        <w:rPr>
          <w:rFonts w:ascii="Arial"/>
          <w:color w:val="010101"/>
          <w:spacing w:val="-13"/>
          <w:w w:val="105"/>
          <w:sz w:val="19"/>
        </w:rPr>
        <w:t> </w:t>
      </w:r>
      <w:r>
        <w:rPr>
          <w:rFonts w:ascii="Arial"/>
          <w:color w:val="010101"/>
          <w:w w:val="105"/>
          <w:sz w:val="19"/>
        </w:rPr>
        <w:t>None Absent: None</w:t>
      </w:r>
    </w:p>
    <w:p>
      <w:pPr>
        <w:pStyle w:val="BodyText"/>
        <w:spacing w:before="40"/>
        <w:rPr>
          <w:rFonts w:ascii="Arial"/>
          <w:sz w:val="19"/>
        </w:rPr>
      </w:pPr>
    </w:p>
    <w:p>
      <w:pPr>
        <w:spacing w:before="0"/>
        <w:ind w:left="846" w:right="0" w:firstLine="0"/>
        <w:jc w:val="left"/>
        <w:rPr>
          <w:rFonts w:ascii="Arial"/>
          <w:sz w:val="19"/>
        </w:rPr>
      </w:pPr>
      <w:r>
        <w:rPr>
          <w:rFonts w:ascii="Arial"/>
          <w:color w:val="010101"/>
          <w:spacing w:val="-2"/>
          <w:sz w:val="19"/>
        </w:rPr>
        <w:t>Discussion:</w:t>
      </w:r>
    </w:p>
    <w:p>
      <w:pPr>
        <w:pStyle w:val="ListParagraph"/>
        <w:numPr>
          <w:ilvl w:val="0"/>
          <w:numId w:val="54"/>
        </w:numPr>
        <w:tabs>
          <w:tab w:pos="1066" w:val="left" w:leader="none"/>
        </w:tabs>
        <w:spacing w:line="240" w:lineRule="auto" w:before="55" w:after="0"/>
        <w:ind w:left="1066" w:right="0" w:hanging="221"/>
        <w:jc w:val="left"/>
        <w:rPr>
          <w:rFonts w:ascii="Arial"/>
          <w:sz w:val="19"/>
        </w:rPr>
      </w:pPr>
      <w:r>
        <w:rPr>
          <w:rFonts w:ascii="Arial"/>
          <w:color w:val="010101"/>
          <w:w w:val="105"/>
          <w:sz w:val="19"/>
        </w:rPr>
        <w:t>Action</w:t>
      </w:r>
      <w:r>
        <w:rPr>
          <w:rFonts w:ascii="Arial"/>
          <w:color w:val="010101"/>
          <w:spacing w:val="8"/>
          <w:w w:val="105"/>
          <w:sz w:val="19"/>
        </w:rPr>
        <w:t> </w:t>
      </w:r>
      <w:r>
        <w:rPr>
          <w:rFonts w:ascii="Arial"/>
          <w:color w:val="010101"/>
          <w:spacing w:val="-4"/>
          <w:w w:val="105"/>
          <w:sz w:val="19"/>
        </w:rPr>
        <w:t>List</w:t>
      </w:r>
    </w:p>
    <w:p>
      <w:pPr>
        <w:spacing w:line="295" w:lineRule="auto" w:before="46"/>
        <w:ind w:left="843" w:right="4476" w:firstLine="0"/>
        <w:jc w:val="left"/>
        <w:rPr>
          <w:rFonts w:ascii="Arial"/>
          <w:sz w:val="19"/>
        </w:rPr>
      </w:pPr>
      <w:r>
        <w:rPr>
          <w:rFonts w:ascii="Arial"/>
          <w:color w:val="010101"/>
          <w:w w:val="105"/>
          <w:sz w:val="19"/>
        </w:rPr>
        <w:t>Items on</w:t>
      </w:r>
      <w:r>
        <w:rPr>
          <w:rFonts w:ascii="Arial"/>
          <w:color w:val="010101"/>
          <w:spacing w:val="-3"/>
          <w:w w:val="105"/>
          <w:sz w:val="19"/>
        </w:rPr>
        <w:t> </w:t>
      </w:r>
      <w:r>
        <w:rPr>
          <w:rFonts w:ascii="Arial"/>
          <w:color w:val="010101"/>
          <w:w w:val="105"/>
          <w:sz w:val="19"/>
        </w:rPr>
        <w:t>the action list were completed or progressing as follows: Item 1: Drawn High/Low-Fidelity Wireframes. Status: Closed</w:t>
      </w:r>
    </w:p>
    <w:p>
      <w:pPr>
        <w:spacing w:before="1"/>
        <w:ind w:left="843" w:right="0" w:firstLine="0"/>
        <w:jc w:val="left"/>
        <w:rPr>
          <w:rFonts w:ascii="Arial"/>
          <w:sz w:val="19"/>
        </w:rPr>
      </w:pPr>
      <w:r>
        <w:rPr>
          <w:rFonts w:ascii="Arial"/>
          <w:color w:val="010101"/>
          <w:w w:val="105"/>
          <w:sz w:val="19"/>
        </w:rPr>
        <w:t>Item 2:</w:t>
      </w:r>
      <w:r>
        <w:rPr>
          <w:rFonts w:ascii="Arial"/>
          <w:color w:val="010101"/>
          <w:spacing w:val="-9"/>
          <w:w w:val="105"/>
          <w:sz w:val="19"/>
        </w:rPr>
        <w:t> </w:t>
      </w:r>
      <w:r>
        <w:rPr>
          <w:rFonts w:ascii="Arial"/>
          <w:color w:val="010101"/>
          <w:w w:val="105"/>
          <w:sz w:val="19"/>
        </w:rPr>
        <w:t>Gather</w:t>
      </w:r>
      <w:r>
        <w:rPr>
          <w:rFonts w:ascii="Arial"/>
          <w:color w:val="010101"/>
          <w:spacing w:val="10"/>
          <w:w w:val="105"/>
          <w:sz w:val="19"/>
        </w:rPr>
        <w:t> </w:t>
      </w:r>
      <w:r>
        <w:rPr>
          <w:rFonts w:ascii="Arial"/>
          <w:color w:val="010101"/>
          <w:w w:val="105"/>
          <w:sz w:val="19"/>
        </w:rPr>
        <w:t>ideas</w:t>
      </w:r>
      <w:r>
        <w:rPr>
          <w:rFonts w:ascii="Arial"/>
          <w:color w:val="010101"/>
          <w:spacing w:val="1"/>
          <w:w w:val="105"/>
          <w:sz w:val="19"/>
        </w:rPr>
        <w:t> </w:t>
      </w:r>
      <w:r>
        <w:rPr>
          <w:rFonts w:ascii="Arial"/>
          <w:color w:val="010101"/>
          <w:w w:val="105"/>
          <w:sz w:val="19"/>
        </w:rPr>
        <w:t>for</w:t>
      </w:r>
      <w:r>
        <w:rPr>
          <w:rFonts w:ascii="Arial"/>
          <w:color w:val="010101"/>
          <w:spacing w:val="27"/>
          <w:w w:val="105"/>
          <w:sz w:val="19"/>
        </w:rPr>
        <w:t> </w:t>
      </w:r>
      <w:r>
        <w:rPr>
          <w:rFonts w:ascii="Arial"/>
          <w:color w:val="010101"/>
          <w:w w:val="105"/>
          <w:sz w:val="19"/>
        </w:rPr>
        <w:t>Flutter</w:t>
      </w:r>
      <w:r>
        <w:rPr>
          <w:rFonts w:ascii="Arial"/>
          <w:color w:val="010101"/>
          <w:spacing w:val="7"/>
          <w:w w:val="105"/>
          <w:sz w:val="19"/>
        </w:rPr>
        <w:t> </w:t>
      </w:r>
      <w:r>
        <w:rPr>
          <w:rFonts w:ascii="Arial"/>
          <w:color w:val="010101"/>
          <w:w w:val="105"/>
          <w:sz w:val="19"/>
        </w:rPr>
        <w:t>App</w:t>
      </w:r>
      <w:r>
        <w:rPr>
          <w:rFonts w:ascii="Arial"/>
          <w:color w:val="010101"/>
          <w:spacing w:val="1"/>
          <w:w w:val="105"/>
          <w:sz w:val="19"/>
        </w:rPr>
        <w:t> </w:t>
      </w:r>
      <w:r>
        <w:rPr>
          <w:rFonts w:ascii="Arial"/>
          <w:color w:val="010101"/>
          <w:w w:val="105"/>
          <w:sz w:val="19"/>
        </w:rPr>
        <w:t>User</w:t>
      </w:r>
      <w:r>
        <w:rPr>
          <w:rFonts w:ascii="Arial"/>
          <w:color w:val="010101"/>
          <w:spacing w:val="7"/>
          <w:w w:val="105"/>
          <w:sz w:val="19"/>
        </w:rPr>
        <w:t> </w:t>
      </w:r>
      <w:r>
        <w:rPr>
          <w:rFonts w:ascii="Arial"/>
          <w:color w:val="010101"/>
          <w:w w:val="105"/>
          <w:sz w:val="19"/>
        </w:rPr>
        <w:t>Interface.</w:t>
      </w:r>
      <w:r>
        <w:rPr>
          <w:rFonts w:ascii="Arial"/>
          <w:color w:val="010101"/>
          <w:spacing w:val="-2"/>
          <w:w w:val="105"/>
          <w:sz w:val="19"/>
        </w:rPr>
        <w:t> </w:t>
      </w:r>
      <w:r>
        <w:rPr>
          <w:rFonts w:ascii="Arial"/>
          <w:color w:val="010101"/>
          <w:w w:val="105"/>
          <w:sz w:val="19"/>
        </w:rPr>
        <w:t>Status:</w:t>
      </w:r>
      <w:r>
        <w:rPr>
          <w:rFonts w:ascii="Arial"/>
          <w:color w:val="010101"/>
          <w:spacing w:val="2"/>
          <w:w w:val="105"/>
          <w:sz w:val="19"/>
        </w:rPr>
        <w:t> </w:t>
      </w:r>
      <w:r>
        <w:rPr>
          <w:rFonts w:ascii="Arial"/>
          <w:color w:val="010101"/>
          <w:spacing w:val="-2"/>
          <w:w w:val="105"/>
          <w:sz w:val="19"/>
        </w:rPr>
        <w:t>Closed</w:t>
      </w:r>
    </w:p>
    <w:p>
      <w:pPr>
        <w:pStyle w:val="BodyText"/>
        <w:spacing w:before="101"/>
        <w:rPr>
          <w:rFonts w:ascii="Arial"/>
          <w:sz w:val="19"/>
        </w:rPr>
      </w:pPr>
    </w:p>
    <w:p>
      <w:pPr>
        <w:pStyle w:val="ListParagraph"/>
        <w:numPr>
          <w:ilvl w:val="0"/>
          <w:numId w:val="54"/>
        </w:numPr>
        <w:tabs>
          <w:tab w:pos="1060" w:val="left" w:leader="none"/>
        </w:tabs>
        <w:spacing w:line="240" w:lineRule="auto" w:before="0" w:after="0"/>
        <w:ind w:left="1060" w:right="0" w:hanging="210"/>
        <w:jc w:val="left"/>
        <w:rPr>
          <w:rFonts w:ascii="Arial"/>
          <w:sz w:val="19"/>
        </w:rPr>
      </w:pPr>
      <w:r>
        <w:rPr>
          <w:rFonts w:ascii="Arial"/>
          <w:color w:val="010101"/>
          <w:spacing w:val="-2"/>
          <w:w w:val="105"/>
          <w:sz w:val="19"/>
        </w:rPr>
        <w:t>General</w:t>
      </w:r>
    </w:p>
    <w:p>
      <w:pPr>
        <w:pStyle w:val="BodyText"/>
        <w:spacing w:before="101"/>
        <w:rPr>
          <w:rFonts w:ascii="Arial"/>
          <w:sz w:val="19"/>
        </w:rPr>
      </w:pPr>
    </w:p>
    <w:p>
      <w:pPr>
        <w:pStyle w:val="ListParagraph"/>
        <w:numPr>
          <w:ilvl w:val="0"/>
          <w:numId w:val="54"/>
        </w:numPr>
        <w:tabs>
          <w:tab w:pos="1062" w:val="left" w:leader="none"/>
        </w:tabs>
        <w:spacing w:line="240" w:lineRule="auto" w:before="0" w:after="0"/>
        <w:ind w:left="1062" w:right="0" w:hanging="215"/>
        <w:jc w:val="left"/>
        <w:rPr>
          <w:rFonts w:ascii="Arial"/>
          <w:sz w:val="19"/>
        </w:rPr>
      </w:pPr>
      <w:r>
        <w:rPr>
          <w:rFonts w:ascii="Arial"/>
          <w:color w:val="010101"/>
          <w:w w:val="105"/>
          <w:sz w:val="19"/>
        </w:rPr>
        <w:t>Where</w:t>
      </w:r>
      <w:r>
        <w:rPr>
          <w:rFonts w:ascii="Arial"/>
          <w:color w:val="010101"/>
          <w:spacing w:val="-3"/>
          <w:w w:val="105"/>
          <w:sz w:val="19"/>
        </w:rPr>
        <w:t> </w:t>
      </w:r>
      <w:r>
        <w:rPr>
          <w:rFonts w:ascii="Arial"/>
          <w:color w:val="010101"/>
          <w:w w:val="105"/>
          <w:sz w:val="19"/>
        </w:rPr>
        <w:t>To</w:t>
      </w:r>
      <w:r>
        <w:rPr>
          <w:rFonts w:ascii="Arial"/>
          <w:color w:val="010101"/>
          <w:spacing w:val="-7"/>
          <w:w w:val="105"/>
          <w:sz w:val="19"/>
        </w:rPr>
        <w:t> </w:t>
      </w:r>
      <w:r>
        <w:rPr>
          <w:rFonts w:ascii="Arial"/>
          <w:color w:val="010101"/>
          <w:w w:val="105"/>
          <w:sz w:val="19"/>
        </w:rPr>
        <w:t>From</w:t>
      </w:r>
      <w:r>
        <w:rPr>
          <w:rFonts w:ascii="Arial"/>
          <w:color w:val="010101"/>
          <w:spacing w:val="-3"/>
          <w:w w:val="105"/>
          <w:sz w:val="19"/>
        </w:rPr>
        <w:t> </w:t>
      </w:r>
      <w:r>
        <w:rPr>
          <w:rFonts w:ascii="Arial"/>
          <w:color w:val="010101"/>
          <w:spacing w:val="-4"/>
          <w:w w:val="105"/>
          <w:sz w:val="19"/>
        </w:rPr>
        <w:t>Here</w:t>
      </w:r>
    </w:p>
    <w:p>
      <w:pPr>
        <w:spacing w:line="295" w:lineRule="auto" w:before="51"/>
        <w:ind w:left="846" w:right="7019" w:firstLine="2"/>
        <w:jc w:val="left"/>
        <w:rPr>
          <w:rFonts w:ascii="Arial"/>
          <w:sz w:val="19"/>
        </w:rPr>
      </w:pPr>
      <w:r>
        <w:rPr>
          <w:rFonts w:ascii="Arial"/>
          <w:color w:val="010101"/>
          <w:w w:val="105"/>
          <w:sz w:val="19"/>
        </w:rPr>
        <w:t>What</w:t>
      </w:r>
      <w:r>
        <w:rPr>
          <w:rFonts w:ascii="Arial"/>
          <w:color w:val="010101"/>
          <w:spacing w:val="40"/>
          <w:w w:val="105"/>
          <w:sz w:val="19"/>
        </w:rPr>
        <w:t> </w:t>
      </w:r>
      <w:r>
        <w:rPr>
          <w:rFonts w:ascii="Arial"/>
          <w:color w:val="010101"/>
          <w:w w:val="105"/>
          <w:sz w:val="19"/>
        </w:rPr>
        <w:t>you</w:t>
      </w:r>
      <w:r>
        <w:rPr>
          <w:rFonts w:ascii="Arial"/>
          <w:color w:val="010101"/>
          <w:spacing w:val="40"/>
          <w:w w:val="105"/>
          <w:sz w:val="19"/>
        </w:rPr>
        <w:t> </w:t>
      </w:r>
      <w:r>
        <w:rPr>
          <w:rFonts w:ascii="Arial"/>
          <w:color w:val="010101"/>
          <w:w w:val="105"/>
          <w:sz w:val="19"/>
        </w:rPr>
        <w:t>are</w:t>
      </w:r>
      <w:r>
        <w:rPr>
          <w:rFonts w:ascii="Arial"/>
          <w:color w:val="010101"/>
          <w:spacing w:val="35"/>
          <w:w w:val="105"/>
          <w:sz w:val="19"/>
        </w:rPr>
        <w:t> </w:t>
      </w:r>
      <w:r>
        <w:rPr>
          <w:rFonts w:ascii="Arial"/>
          <w:color w:val="010101"/>
          <w:w w:val="105"/>
          <w:sz w:val="19"/>
        </w:rPr>
        <w:t>going</w:t>
      </w:r>
      <w:r>
        <w:rPr>
          <w:rFonts w:ascii="Arial"/>
          <w:color w:val="010101"/>
          <w:w w:val="105"/>
          <w:sz w:val="19"/>
        </w:rPr>
        <w:t> to</w:t>
      </w:r>
      <w:r>
        <w:rPr>
          <w:rFonts w:ascii="Arial"/>
          <w:color w:val="010101"/>
          <w:spacing w:val="40"/>
          <w:w w:val="105"/>
          <w:sz w:val="19"/>
        </w:rPr>
        <w:t> </w:t>
      </w:r>
      <w:r>
        <w:rPr>
          <w:rFonts w:ascii="Arial"/>
          <w:color w:val="010101"/>
          <w:w w:val="105"/>
          <w:sz w:val="19"/>
        </w:rPr>
        <w:t>do</w:t>
      </w:r>
      <w:r>
        <w:rPr>
          <w:rFonts w:ascii="Arial"/>
          <w:color w:val="010101"/>
          <w:spacing w:val="37"/>
          <w:w w:val="105"/>
          <w:sz w:val="19"/>
        </w:rPr>
        <w:t> </w:t>
      </w:r>
      <w:r>
        <w:rPr>
          <w:rFonts w:ascii="Arial"/>
          <w:color w:val="010101"/>
          <w:w w:val="105"/>
          <w:sz w:val="19"/>
        </w:rPr>
        <w:t>next. </w:t>
      </w:r>
      <w:r>
        <w:rPr>
          <w:rFonts w:ascii="Arial"/>
          <w:color w:val="010101"/>
          <w:spacing w:val="-2"/>
          <w:w w:val="105"/>
          <w:sz w:val="19"/>
        </w:rPr>
        <w:t>Actions:</w:t>
      </w:r>
    </w:p>
    <w:p>
      <w:pPr>
        <w:pStyle w:val="BodyText"/>
        <w:spacing w:before="32"/>
        <w:rPr>
          <w:rFonts w:ascii="Arial"/>
          <w:sz w:val="20"/>
        </w:rPr>
      </w:pPr>
    </w:p>
    <w:tbl>
      <w:tblPr>
        <w:tblW w:w="0" w:type="auto"/>
        <w:jc w:val="left"/>
        <w:tblInd w:w="1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31"/>
        <w:gridCol w:w="4829"/>
        <w:gridCol w:w="1140"/>
        <w:gridCol w:w="1279"/>
        <w:gridCol w:w="1268"/>
      </w:tblGrid>
      <w:tr>
        <w:trPr>
          <w:trHeight w:val="417" w:hRule="atLeast"/>
        </w:trPr>
        <w:tc>
          <w:tcPr>
            <w:tcW w:w="531" w:type="dxa"/>
            <w:tcBorders>
              <w:top w:val="nil"/>
              <w:left w:val="nil"/>
              <w:right w:val="nil"/>
            </w:tcBorders>
          </w:tcPr>
          <w:p>
            <w:pPr>
              <w:pStyle w:val="TableParagraph"/>
              <w:rPr>
                <w:sz w:val="18"/>
              </w:rPr>
            </w:pPr>
          </w:p>
        </w:tc>
        <w:tc>
          <w:tcPr>
            <w:tcW w:w="8516" w:type="dxa"/>
            <w:gridSpan w:val="4"/>
            <w:tcBorders>
              <w:top w:val="single" w:sz="18" w:space="0" w:color="000000"/>
              <w:left w:val="nil"/>
              <w:right w:val="nil"/>
            </w:tcBorders>
            <w:shd w:val="clear" w:color="auto" w:fill="FF0000"/>
          </w:tcPr>
          <w:p>
            <w:pPr>
              <w:pStyle w:val="TableParagraph"/>
              <w:tabs>
                <w:tab w:pos="4835" w:val="left" w:leader="none"/>
                <w:tab w:pos="5975" w:val="left" w:leader="none"/>
                <w:tab w:pos="7253" w:val="left" w:leader="none"/>
              </w:tabs>
              <w:spacing w:before="84"/>
              <w:ind w:left="154"/>
              <w:rPr>
                <w:rFonts w:ascii="Arial"/>
                <w:sz w:val="19"/>
              </w:rPr>
            </w:pPr>
            <w:r>
              <w:rPr>
                <w:rFonts w:ascii="Arial"/>
                <w:color w:val="010101"/>
                <w:spacing w:val="-2"/>
                <w:position w:val="2"/>
                <w:sz w:val="19"/>
              </w:rPr>
              <w:t>ction</w:t>
            </w:r>
            <w:r>
              <w:rPr>
                <w:rFonts w:ascii="Arial"/>
                <w:color w:val="010101"/>
                <w:position w:val="2"/>
                <w:sz w:val="19"/>
              </w:rPr>
              <w:tab/>
            </w:r>
            <w:r>
              <w:rPr>
                <w:rFonts w:ascii="Arial"/>
                <w:color w:val="010101"/>
                <w:spacing w:val="-4"/>
                <w:sz w:val="19"/>
              </w:rPr>
              <w:t>[who</w:t>
            </w:r>
            <w:r>
              <w:rPr>
                <w:rFonts w:ascii="Arial"/>
                <w:color w:val="010101"/>
                <w:sz w:val="19"/>
              </w:rPr>
              <w:tab/>
            </w:r>
            <w:r>
              <w:rPr>
                <w:rFonts w:ascii="Arial"/>
                <w:color w:val="010101"/>
                <w:spacing w:val="-2"/>
                <w:position w:val="1"/>
                <w:sz w:val="19"/>
              </w:rPr>
              <w:t>[Due</w:t>
            </w:r>
            <w:r>
              <w:rPr>
                <w:rFonts w:ascii="Arial"/>
                <w:color w:val="010101"/>
                <w:spacing w:val="-10"/>
                <w:position w:val="1"/>
                <w:sz w:val="19"/>
              </w:rPr>
              <w:t> </w:t>
            </w:r>
            <w:r>
              <w:rPr>
                <w:rFonts w:ascii="Arial"/>
                <w:color w:val="010101"/>
                <w:spacing w:val="-4"/>
                <w:position w:val="1"/>
                <w:sz w:val="19"/>
              </w:rPr>
              <w:t>Date</w:t>
            </w:r>
            <w:r>
              <w:rPr>
                <w:rFonts w:ascii="Arial"/>
                <w:color w:val="010101"/>
                <w:position w:val="1"/>
                <w:sz w:val="19"/>
              </w:rPr>
              <w:tab/>
            </w:r>
            <w:r>
              <w:rPr>
                <w:rFonts w:ascii="Arial"/>
                <w:color w:val="010101"/>
                <w:spacing w:val="-2"/>
                <w:position w:val="1"/>
                <w:sz w:val="19"/>
              </w:rPr>
              <w:t>[status</w:t>
            </w:r>
          </w:p>
        </w:tc>
      </w:tr>
      <w:tr>
        <w:trPr>
          <w:trHeight w:val="467" w:hRule="atLeast"/>
        </w:trPr>
        <w:tc>
          <w:tcPr>
            <w:tcW w:w="531" w:type="dxa"/>
            <w:tcBorders>
              <w:left w:val="single" w:sz="12" w:space="0" w:color="000000"/>
              <w:right w:val="single" w:sz="4" w:space="0" w:color="000000"/>
            </w:tcBorders>
          </w:tcPr>
          <w:p>
            <w:pPr>
              <w:pStyle w:val="TableParagraph"/>
              <w:spacing w:before="109"/>
              <w:ind w:right="55"/>
              <w:jc w:val="center"/>
              <w:rPr>
                <w:rFonts w:ascii="Arial"/>
                <w:sz w:val="19"/>
              </w:rPr>
            </w:pPr>
            <w:r>
              <w:rPr>
                <w:rFonts w:ascii="Arial"/>
                <w:color w:val="010101"/>
                <w:spacing w:val="-10"/>
                <w:w w:val="105"/>
                <w:sz w:val="19"/>
              </w:rPr>
              <w:t>1</w:t>
            </w:r>
          </w:p>
        </w:tc>
        <w:tc>
          <w:tcPr>
            <w:tcW w:w="4829" w:type="dxa"/>
            <w:tcBorders>
              <w:left w:val="single" w:sz="4" w:space="0" w:color="000000"/>
              <w:right w:val="single" w:sz="4" w:space="0" w:color="000000"/>
            </w:tcBorders>
          </w:tcPr>
          <w:p>
            <w:pPr>
              <w:pStyle w:val="TableParagraph"/>
              <w:spacing w:before="109"/>
              <w:ind w:left="25"/>
              <w:rPr>
                <w:rFonts w:ascii="Arial"/>
                <w:sz w:val="19"/>
              </w:rPr>
            </w:pPr>
            <w:r>
              <w:rPr>
                <w:rFonts w:ascii="Arial"/>
                <w:color w:val="010101"/>
                <w:spacing w:val="-2"/>
                <w:w w:val="105"/>
                <w:sz w:val="19"/>
              </w:rPr>
              <w:t>Wireframes</w:t>
            </w:r>
          </w:p>
        </w:tc>
        <w:tc>
          <w:tcPr>
            <w:tcW w:w="1140" w:type="dxa"/>
            <w:tcBorders>
              <w:left w:val="single" w:sz="4" w:space="0" w:color="000000"/>
              <w:right w:val="single" w:sz="4" w:space="0" w:color="000000"/>
            </w:tcBorders>
          </w:tcPr>
          <w:p>
            <w:pPr>
              <w:pStyle w:val="TableParagraph"/>
              <w:spacing w:before="109"/>
              <w:ind w:left="34"/>
              <w:rPr>
                <w:rFonts w:ascii="Arial"/>
                <w:sz w:val="19"/>
              </w:rPr>
            </w:pPr>
            <w:r>
              <w:rPr>
                <w:rFonts w:ascii="Arial"/>
                <w:color w:val="010101"/>
                <w:spacing w:val="-2"/>
                <w:w w:val="105"/>
                <w:sz w:val="19"/>
              </w:rPr>
              <w:t>Navindra</w:t>
            </w:r>
          </w:p>
        </w:tc>
        <w:tc>
          <w:tcPr>
            <w:tcW w:w="2547" w:type="dxa"/>
            <w:gridSpan w:val="2"/>
            <w:tcBorders>
              <w:left w:val="single" w:sz="4" w:space="0" w:color="000000"/>
              <w:right w:val="single" w:sz="18" w:space="0" w:color="000000"/>
            </w:tcBorders>
          </w:tcPr>
          <w:p>
            <w:pPr>
              <w:pStyle w:val="TableParagraph"/>
              <w:tabs>
                <w:tab w:pos="1276" w:val="left" w:leader="none"/>
              </w:tabs>
              <w:spacing w:before="108"/>
              <w:ind w:left="28"/>
              <w:rPr>
                <w:rFonts w:ascii="Arial"/>
                <w:sz w:val="19"/>
              </w:rPr>
            </w:pPr>
            <w:r>
              <w:rPr>
                <w:rFonts w:ascii="Arial"/>
                <w:color w:val="010101"/>
                <w:w w:val="105"/>
                <w:position w:val="2"/>
                <w:sz w:val="19"/>
              </w:rPr>
              <w:t>Next</w:t>
            </w:r>
            <w:r>
              <w:rPr>
                <w:rFonts w:ascii="Arial"/>
                <w:color w:val="010101"/>
                <w:spacing w:val="2"/>
                <w:w w:val="105"/>
                <w:position w:val="2"/>
                <w:sz w:val="19"/>
              </w:rPr>
              <w:t> </w:t>
            </w:r>
            <w:r>
              <w:rPr>
                <w:rFonts w:ascii="Arial"/>
                <w:color w:val="010101"/>
                <w:spacing w:val="-4"/>
                <w:w w:val="105"/>
                <w:position w:val="2"/>
                <w:sz w:val="19"/>
              </w:rPr>
              <w:t>Meet</w:t>
            </w:r>
            <w:r>
              <w:rPr>
                <w:rFonts w:ascii="Arial"/>
                <w:color w:val="010101"/>
                <w:position w:val="2"/>
                <w:sz w:val="19"/>
              </w:rPr>
              <w:tab/>
            </w:r>
            <w:r>
              <w:rPr>
                <w:rFonts w:ascii="Arial"/>
                <w:color w:val="010101"/>
                <w:spacing w:val="-2"/>
                <w:w w:val="105"/>
                <w:sz w:val="19"/>
              </w:rPr>
              <w:t>!closed</w:t>
            </w:r>
          </w:p>
        </w:tc>
      </w:tr>
      <w:tr>
        <w:trPr>
          <w:trHeight w:val="465" w:hRule="atLeast"/>
        </w:trPr>
        <w:tc>
          <w:tcPr>
            <w:tcW w:w="531" w:type="dxa"/>
            <w:tcBorders>
              <w:left w:val="single" w:sz="12" w:space="0" w:color="000000"/>
              <w:right w:val="single" w:sz="4" w:space="0" w:color="000000"/>
            </w:tcBorders>
          </w:tcPr>
          <w:p>
            <w:pPr>
              <w:pStyle w:val="TableParagraph"/>
              <w:spacing w:before="107"/>
              <w:ind w:left="17" w:right="55"/>
              <w:jc w:val="center"/>
              <w:rPr>
                <w:rFonts w:ascii="Arial"/>
                <w:sz w:val="19"/>
              </w:rPr>
            </w:pPr>
            <w:r>
              <w:rPr>
                <w:rFonts w:ascii="Arial"/>
                <w:color w:val="010101"/>
                <w:spacing w:val="-10"/>
                <w:sz w:val="19"/>
              </w:rPr>
              <w:t>2</w:t>
            </w:r>
          </w:p>
        </w:tc>
        <w:tc>
          <w:tcPr>
            <w:tcW w:w="4829" w:type="dxa"/>
            <w:tcBorders>
              <w:left w:val="single" w:sz="4" w:space="0" w:color="000000"/>
              <w:right w:val="single" w:sz="4" w:space="0" w:color="000000"/>
            </w:tcBorders>
          </w:tcPr>
          <w:p>
            <w:pPr>
              <w:pStyle w:val="TableParagraph"/>
              <w:spacing w:before="111"/>
              <w:ind w:left="25"/>
              <w:rPr>
                <w:rFonts w:ascii="Arial"/>
                <w:sz w:val="19"/>
              </w:rPr>
            </w:pPr>
            <w:r>
              <w:rPr>
                <w:rFonts w:ascii="Arial"/>
                <w:color w:val="010101"/>
                <w:spacing w:val="-2"/>
                <w:w w:val="105"/>
                <w:sz w:val="19"/>
              </w:rPr>
              <w:t>Wireframes</w:t>
            </w:r>
          </w:p>
        </w:tc>
        <w:tc>
          <w:tcPr>
            <w:tcW w:w="1140" w:type="dxa"/>
            <w:tcBorders>
              <w:left w:val="single" w:sz="4" w:space="0" w:color="000000"/>
              <w:right w:val="single" w:sz="4" w:space="0" w:color="000000"/>
            </w:tcBorders>
          </w:tcPr>
          <w:p>
            <w:pPr>
              <w:pStyle w:val="TableParagraph"/>
              <w:spacing w:before="111"/>
              <w:ind w:left="34"/>
              <w:rPr>
                <w:rFonts w:ascii="Arial"/>
                <w:sz w:val="19"/>
              </w:rPr>
            </w:pPr>
            <w:r>
              <w:rPr>
                <w:rFonts w:ascii="Arial"/>
                <w:color w:val="010101"/>
                <w:spacing w:val="-2"/>
                <w:w w:val="110"/>
                <w:sz w:val="19"/>
              </w:rPr>
              <w:t>Malindu</w:t>
            </w:r>
          </w:p>
        </w:tc>
        <w:tc>
          <w:tcPr>
            <w:tcW w:w="1279" w:type="dxa"/>
            <w:tcBorders>
              <w:left w:val="single" w:sz="4" w:space="0" w:color="000000"/>
              <w:right w:val="single" w:sz="4" w:space="0" w:color="000000"/>
            </w:tcBorders>
          </w:tcPr>
          <w:p>
            <w:pPr>
              <w:pStyle w:val="TableParagraph"/>
              <w:spacing w:before="111"/>
              <w:ind w:left="28"/>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8" w:type="dxa"/>
            <w:tcBorders>
              <w:left w:val="single" w:sz="4" w:space="0" w:color="000000"/>
              <w:right w:val="single" w:sz="18" w:space="0" w:color="000000"/>
            </w:tcBorders>
          </w:tcPr>
          <w:p>
            <w:pPr>
              <w:pStyle w:val="TableParagraph"/>
              <w:spacing w:before="111"/>
              <w:ind w:right="595"/>
              <w:jc w:val="center"/>
              <w:rPr>
                <w:rFonts w:ascii="Arial"/>
                <w:sz w:val="19"/>
              </w:rPr>
            </w:pPr>
            <w:r>
              <w:rPr>
                <w:rFonts w:ascii="Arial"/>
                <w:color w:val="010101"/>
                <w:spacing w:val="-2"/>
                <w:sz w:val="19"/>
              </w:rPr>
              <w:t>Closed</w:t>
            </w:r>
          </w:p>
        </w:tc>
      </w:tr>
      <w:tr>
        <w:trPr>
          <w:trHeight w:val="467" w:hRule="atLeast"/>
        </w:trPr>
        <w:tc>
          <w:tcPr>
            <w:tcW w:w="531" w:type="dxa"/>
            <w:tcBorders>
              <w:left w:val="single" w:sz="12" w:space="0" w:color="000000"/>
              <w:right w:val="single" w:sz="4" w:space="0" w:color="000000"/>
            </w:tcBorders>
          </w:tcPr>
          <w:p>
            <w:pPr>
              <w:pStyle w:val="TableParagraph"/>
              <w:spacing w:before="112"/>
              <w:ind w:left="9" w:right="55"/>
              <w:jc w:val="center"/>
              <w:rPr>
                <w:rFonts w:ascii="Arial"/>
                <w:sz w:val="19"/>
              </w:rPr>
            </w:pPr>
            <w:r>
              <w:rPr>
                <w:rFonts w:ascii="Arial"/>
                <w:color w:val="010101"/>
                <w:spacing w:val="-10"/>
                <w:w w:val="105"/>
                <w:sz w:val="19"/>
              </w:rPr>
              <w:t>3</w:t>
            </w:r>
          </w:p>
        </w:tc>
        <w:tc>
          <w:tcPr>
            <w:tcW w:w="4829" w:type="dxa"/>
            <w:tcBorders>
              <w:left w:val="single" w:sz="4" w:space="0" w:color="000000"/>
              <w:right w:val="single" w:sz="4" w:space="0" w:color="000000"/>
            </w:tcBorders>
          </w:tcPr>
          <w:p>
            <w:pPr>
              <w:pStyle w:val="TableParagraph"/>
              <w:spacing w:before="112"/>
              <w:ind w:left="22"/>
              <w:rPr>
                <w:rFonts w:ascii="Arial"/>
                <w:sz w:val="19"/>
              </w:rPr>
            </w:pPr>
            <w:r>
              <w:rPr>
                <w:rFonts w:ascii="Arial"/>
                <w:color w:val="010101"/>
                <w:w w:val="105"/>
                <w:sz w:val="19"/>
              </w:rPr>
              <w:t>Gathering UI</w:t>
            </w:r>
            <w:r>
              <w:rPr>
                <w:rFonts w:ascii="Arial"/>
                <w:color w:val="010101"/>
                <w:spacing w:val="-9"/>
                <w:w w:val="105"/>
                <w:sz w:val="19"/>
              </w:rPr>
              <w:t> </w:t>
            </w:r>
            <w:r>
              <w:rPr>
                <w:rFonts w:ascii="Arial"/>
                <w:color w:val="010101"/>
                <w:spacing w:val="-2"/>
                <w:w w:val="105"/>
                <w:sz w:val="19"/>
              </w:rPr>
              <w:t>Ideas</w:t>
            </w:r>
          </w:p>
        </w:tc>
        <w:tc>
          <w:tcPr>
            <w:tcW w:w="1140" w:type="dxa"/>
            <w:tcBorders>
              <w:left w:val="single" w:sz="4" w:space="0" w:color="000000"/>
              <w:right w:val="single" w:sz="4" w:space="0" w:color="000000"/>
            </w:tcBorders>
          </w:tcPr>
          <w:p>
            <w:pPr>
              <w:pStyle w:val="TableParagraph"/>
              <w:spacing w:before="112"/>
              <w:ind w:left="33"/>
              <w:rPr>
                <w:rFonts w:ascii="Arial"/>
                <w:sz w:val="19"/>
              </w:rPr>
            </w:pPr>
            <w:r>
              <w:rPr>
                <w:rFonts w:ascii="Arial"/>
                <w:color w:val="010101"/>
                <w:spacing w:val="-2"/>
                <w:sz w:val="19"/>
              </w:rPr>
              <w:t>Hashan</w:t>
            </w:r>
          </w:p>
        </w:tc>
        <w:tc>
          <w:tcPr>
            <w:tcW w:w="1279" w:type="dxa"/>
            <w:tcBorders>
              <w:left w:val="single" w:sz="4" w:space="0" w:color="000000"/>
              <w:right w:val="single" w:sz="4" w:space="0" w:color="000000"/>
            </w:tcBorders>
          </w:tcPr>
          <w:p>
            <w:pPr>
              <w:pStyle w:val="TableParagraph"/>
              <w:spacing w:before="112"/>
              <w:ind w:left="28"/>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8" w:type="dxa"/>
            <w:tcBorders>
              <w:left w:val="single" w:sz="4" w:space="0" w:color="000000"/>
              <w:right w:val="single" w:sz="18" w:space="0" w:color="000000"/>
            </w:tcBorders>
          </w:tcPr>
          <w:p>
            <w:pPr>
              <w:pStyle w:val="TableParagraph"/>
              <w:spacing w:before="112"/>
              <w:ind w:right="702"/>
              <w:jc w:val="center"/>
              <w:rPr>
                <w:rFonts w:ascii="Arial"/>
                <w:sz w:val="19"/>
              </w:rPr>
            </w:pPr>
            <w:r>
              <w:rPr>
                <w:position w:val="-1"/>
              </w:rPr>
              <w:drawing>
                <wp:inline distT="0" distB="0" distL="0" distR="0">
                  <wp:extent cx="79343" cy="91535"/>
                  <wp:effectExtent l="0" t="0" r="0" b="0"/>
                  <wp:docPr id="1316" name="Image 1316"/>
                  <wp:cNvGraphicFramePr>
                    <a:graphicFrameLocks/>
                  </wp:cNvGraphicFramePr>
                  <a:graphic>
                    <a:graphicData uri="http://schemas.openxmlformats.org/drawingml/2006/picture">
                      <pic:pic>
                        <pic:nvPicPr>
                          <pic:cNvPr id="1316" name="Image 1316"/>
                          <pic:cNvPicPr/>
                        </pic:nvPicPr>
                        <pic:blipFill>
                          <a:blip r:embed="rId328" cstate="print"/>
                          <a:stretch>
                            <a:fillRect/>
                          </a:stretch>
                        </pic:blipFill>
                        <pic:spPr>
                          <a:xfrm>
                            <a:off x="0" y="0"/>
                            <a:ext cx="79343" cy="91535"/>
                          </a:xfrm>
                          <a:prstGeom prst="rect">
                            <a:avLst/>
                          </a:prstGeom>
                        </pic:spPr>
                      </pic:pic>
                    </a:graphicData>
                  </a:graphic>
                </wp:inline>
              </w:drawing>
            </w:r>
            <w:r>
              <w:rPr>
                <w:position w:val="-1"/>
              </w:rPr>
            </w:r>
            <w:r>
              <w:rPr>
                <w:spacing w:val="-20"/>
                <w:sz w:val="20"/>
              </w:rPr>
              <w:t> </w:t>
            </w:r>
            <w:r>
              <w:rPr>
                <w:rFonts w:ascii="Arial"/>
                <w:color w:val="010101"/>
                <w:w w:val="105"/>
                <w:sz w:val="19"/>
              </w:rPr>
              <w:t>pen</w:t>
            </w:r>
          </w:p>
        </w:tc>
      </w:tr>
      <w:tr>
        <w:trPr>
          <w:trHeight w:val="467" w:hRule="atLeast"/>
        </w:trPr>
        <w:tc>
          <w:tcPr>
            <w:tcW w:w="5360" w:type="dxa"/>
            <w:gridSpan w:val="2"/>
            <w:tcBorders>
              <w:left w:val="single" w:sz="12" w:space="0" w:color="000000"/>
              <w:right w:val="single" w:sz="4" w:space="0" w:color="000000"/>
            </w:tcBorders>
          </w:tcPr>
          <w:p>
            <w:pPr>
              <w:pStyle w:val="TableParagraph"/>
              <w:tabs>
                <w:tab w:pos="512" w:val="left" w:leader="none"/>
              </w:tabs>
              <w:spacing w:before="120"/>
              <w:ind w:left="176"/>
              <w:rPr>
                <w:rFonts w:ascii="Arial"/>
                <w:sz w:val="19"/>
              </w:rPr>
            </w:pPr>
            <w:r>
              <w:rPr>
                <w:rFonts w:ascii="Arial"/>
                <w:color w:val="010101"/>
                <w:spacing w:val="-10"/>
                <w:w w:val="105"/>
                <w:sz w:val="19"/>
              </w:rPr>
              <w:t>4</w:t>
            </w:r>
            <w:r>
              <w:rPr>
                <w:rFonts w:ascii="Arial"/>
                <w:color w:val="010101"/>
                <w:sz w:val="19"/>
              </w:rPr>
              <w:tab/>
            </w:r>
            <w:r>
              <w:rPr>
                <w:rFonts w:ascii="Arial"/>
                <w:color w:val="010101"/>
                <w:w w:val="105"/>
                <w:sz w:val="19"/>
              </w:rPr>
              <w:t>!completed</w:t>
            </w:r>
            <w:r>
              <w:rPr>
                <w:rFonts w:ascii="Arial"/>
                <w:color w:val="010101"/>
                <w:spacing w:val="17"/>
                <w:w w:val="105"/>
                <w:sz w:val="19"/>
              </w:rPr>
              <w:t> </w:t>
            </w:r>
            <w:r>
              <w:rPr>
                <w:rFonts w:ascii="Arial"/>
                <w:color w:val="010101"/>
                <w:w w:val="105"/>
                <w:sz w:val="19"/>
              </w:rPr>
              <w:t>Presentation</w:t>
            </w:r>
            <w:r>
              <w:rPr>
                <w:rFonts w:ascii="Arial"/>
                <w:color w:val="010101"/>
                <w:spacing w:val="20"/>
                <w:w w:val="105"/>
                <w:sz w:val="19"/>
              </w:rPr>
              <w:t> </w:t>
            </w:r>
            <w:r>
              <w:rPr>
                <w:rFonts w:ascii="Arial"/>
                <w:color w:val="010101"/>
                <w:spacing w:val="-2"/>
                <w:w w:val="105"/>
                <w:sz w:val="19"/>
              </w:rPr>
              <w:t>Slides</w:t>
            </w:r>
          </w:p>
        </w:tc>
        <w:tc>
          <w:tcPr>
            <w:tcW w:w="1140" w:type="dxa"/>
            <w:tcBorders>
              <w:left w:val="single" w:sz="4" w:space="0" w:color="000000"/>
              <w:right w:val="single" w:sz="4" w:space="0" w:color="000000"/>
            </w:tcBorders>
          </w:tcPr>
          <w:p>
            <w:pPr>
              <w:pStyle w:val="TableParagraph"/>
              <w:spacing w:before="115"/>
              <w:ind w:left="34"/>
              <w:rPr>
                <w:rFonts w:ascii="Arial"/>
                <w:sz w:val="19"/>
              </w:rPr>
            </w:pPr>
            <w:r>
              <w:rPr>
                <w:rFonts w:ascii="Arial"/>
                <w:color w:val="010101"/>
                <w:spacing w:val="-2"/>
                <w:w w:val="105"/>
                <w:sz w:val="19"/>
              </w:rPr>
              <w:t>Navindra</w:t>
            </w:r>
          </w:p>
        </w:tc>
        <w:tc>
          <w:tcPr>
            <w:tcW w:w="1279" w:type="dxa"/>
            <w:tcBorders>
              <w:left w:val="single" w:sz="4" w:space="0" w:color="000000"/>
              <w:right w:val="single" w:sz="4" w:space="0" w:color="000000"/>
            </w:tcBorders>
          </w:tcPr>
          <w:p>
            <w:pPr>
              <w:pStyle w:val="TableParagraph"/>
              <w:spacing w:before="115"/>
              <w:ind w:left="28"/>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8" w:type="dxa"/>
            <w:tcBorders>
              <w:left w:val="single" w:sz="4" w:space="0" w:color="000000"/>
              <w:right w:val="single" w:sz="18" w:space="0" w:color="000000"/>
            </w:tcBorders>
          </w:tcPr>
          <w:p>
            <w:pPr>
              <w:pStyle w:val="TableParagraph"/>
              <w:spacing w:before="115"/>
              <w:ind w:right="595"/>
              <w:jc w:val="center"/>
              <w:rPr>
                <w:rFonts w:ascii="Arial"/>
                <w:sz w:val="19"/>
              </w:rPr>
            </w:pPr>
            <w:r>
              <w:rPr>
                <w:rFonts w:ascii="Arial"/>
                <w:color w:val="010101"/>
                <w:spacing w:val="-2"/>
                <w:sz w:val="19"/>
              </w:rPr>
              <w:t>Closed</w:t>
            </w:r>
          </w:p>
        </w:tc>
      </w:tr>
      <w:tr>
        <w:trPr>
          <w:trHeight w:val="467" w:hRule="atLeast"/>
        </w:trPr>
        <w:tc>
          <w:tcPr>
            <w:tcW w:w="531" w:type="dxa"/>
            <w:tcBorders>
              <w:left w:val="single" w:sz="12" w:space="0" w:color="000000"/>
            </w:tcBorders>
          </w:tcPr>
          <w:p>
            <w:pPr>
              <w:pStyle w:val="TableParagraph"/>
              <w:spacing w:before="118"/>
              <w:ind w:right="44"/>
              <w:jc w:val="center"/>
              <w:rPr>
                <w:rFonts w:ascii="Arial"/>
                <w:sz w:val="19"/>
              </w:rPr>
            </w:pPr>
            <w:r>
              <w:rPr>
                <w:rFonts w:ascii="Arial"/>
                <w:color w:val="010101"/>
                <w:spacing w:val="-10"/>
                <w:w w:val="105"/>
                <w:sz w:val="19"/>
              </w:rPr>
              <w:t>5</w:t>
            </w:r>
          </w:p>
        </w:tc>
        <w:tc>
          <w:tcPr>
            <w:tcW w:w="4829" w:type="dxa"/>
            <w:tcBorders>
              <w:right w:val="single" w:sz="4" w:space="0" w:color="000000"/>
            </w:tcBorders>
          </w:tcPr>
          <w:p>
            <w:pPr>
              <w:pStyle w:val="TableParagraph"/>
              <w:spacing w:before="111"/>
              <w:ind w:left="33"/>
              <w:rPr>
                <w:rFonts w:ascii="Arial"/>
                <w:sz w:val="19"/>
              </w:rPr>
            </w:pPr>
            <w:r>
              <w:rPr/>
              <w:drawing>
                <wp:inline distT="0" distB="0" distL="0" distR="0">
                  <wp:extent cx="68675" cy="88487"/>
                  <wp:effectExtent l="0" t="0" r="0" b="0"/>
                  <wp:docPr id="1317" name="Image 1317"/>
                  <wp:cNvGraphicFramePr>
                    <a:graphicFrameLocks/>
                  </wp:cNvGraphicFramePr>
                  <a:graphic>
                    <a:graphicData uri="http://schemas.openxmlformats.org/drawingml/2006/picture">
                      <pic:pic>
                        <pic:nvPicPr>
                          <pic:cNvPr id="1317" name="Image 1317"/>
                          <pic:cNvPicPr/>
                        </pic:nvPicPr>
                        <pic:blipFill>
                          <a:blip r:embed="rId329" cstate="print"/>
                          <a:stretch>
                            <a:fillRect/>
                          </a:stretch>
                        </pic:blipFill>
                        <pic:spPr>
                          <a:xfrm>
                            <a:off x="0" y="0"/>
                            <a:ext cx="68675" cy="88487"/>
                          </a:xfrm>
                          <a:prstGeom prst="rect">
                            <a:avLst/>
                          </a:prstGeom>
                        </pic:spPr>
                      </pic:pic>
                    </a:graphicData>
                  </a:graphic>
                </wp:inline>
              </w:drawing>
            </w:r>
            <w:r>
              <w:rPr/>
            </w:r>
            <w:r>
              <w:rPr>
                <w:rFonts w:ascii="Arial"/>
                <w:color w:val="010101"/>
                <w:w w:val="105"/>
                <w:position w:val="2"/>
                <w:sz w:val="19"/>
              </w:rPr>
              <w:t>atasets</w:t>
            </w:r>
            <w:r>
              <w:rPr>
                <w:rFonts w:ascii="Arial"/>
                <w:color w:val="010101"/>
                <w:spacing w:val="4"/>
                <w:w w:val="105"/>
                <w:position w:val="2"/>
                <w:sz w:val="19"/>
              </w:rPr>
              <w:t> </w:t>
            </w:r>
            <w:r>
              <w:rPr>
                <w:rFonts w:ascii="Arial"/>
                <w:color w:val="010101"/>
                <w:w w:val="105"/>
                <w:position w:val="2"/>
                <w:sz w:val="19"/>
              </w:rPr>
              <w:t>Gathering</w:t>
            </w:r>
            <w:r>
              <w:rPr>
                <w:rFonts w:ascii="Arial"/>
                <w:color w:val="010101"/>
                <w:spacing w:val="-2"/>
                <w:w w:val="105"/>
                <w:position w:val="2"/>
                <w:sz w:val="19"/>
              </w:rPr>
              <w:t> </w:t>
            </w:r>
            <w:r>
              <w:rPr>
                <w:rFonts w:ascii="Arial"/>
                <w:color w:val="010101"/>
                <w:w w:val="105"/>
                <w:position w:val="2"/>
                <w:sz w:val="19"/>
              </w:rPr>
              <w:t>for</w:t>
            </w:r>
            <w:r>
              <w:rPr>
                <w:rFonts w:ascii="Arial"/>
                <w:color w:val="010101"/>
                <w:spacing w:val="20"/>
                <w:w w:val="105"/>
                <w:position w:val="2"/>
                <w:sz w:val="19"/>
              </w:rPr>
              <w:t> </w:t>
            </w:r>
            <w:r>
              <w:rPr>
                <w:rFonts w:ascii="Arial"/>
                <w:color w:val="010101"/>
                <w:w w:val="105"/>
                <w:position w:val="2"/>
                <w:sz w:val="19"/>
              </w:rPr>
              <w:t>ML</w:t>
            </w:r>
            <w:r>
              <w:rPr>
                <w:rFonts w:ascii="Arial"/>
                <w:color w:val="010101"/>
                <w:spacing w:val="-11"/>
                <w:w w:val="105"/>
                <w:position w:val="2"/>
                <w:sz w:val="19"/>
              </w:rPr>
              <w:t> </w:t>
            </w:r>
            <w:r>
              <w:rPr>
                <w:rFonts w:ascii="Arial"/>
                <w:color w:val="010101"/>
                <w:spacing w:val="-2"/>
                <w:w w:val="105"/>
                <w:position w:val="2"/>
                <w:sz w:val="19"/>
              </w:rPr>
              <w:t>Model</w:t>
            </w:r>
          </w:p>
        </w:tc>
        <w:tc>
          <w:tcPr>
            <w:tcW w:w="1140" w:type="dxa"/>
            <w:tcBorders>
              <w:left w:val="single" w:sz="4" w:space="0" w:color="000000"/>
              <w:right w:val="single" w:sz="4" w:space="0" w:color="000000"/>
            </w:tcBorders>
          </w:tcPr>
          <w:p>
            <w:pPr>
              <w:pStyle w:val="TableParagraph"/>
              <w:spacing w:before="113"/>
              <w:ind w:left="34"/>
              <w:rPr>
                <w:rFonts w:ascii="Arial"/>
                <w:sz w:val="19"/>
              </w:rPr>
            </w:pPr>
            <w:r>
              <w:rPr>
                <w:rFonts w:ascii="Arial"/>
                <w:color w:val="010101"/>
                <w:spacing w:val="-2"/>
                <w:w w:val="110"/>
                <w:sz w:val="19"/>
              </w:rPr>
              <w:t>Malindu</w:t>
            </w:r>
          </w:p>
        </w:tc>
        <w:tc>
          <w:tcPr>
            <w:tcW w:w="1279" w:type="dxa"/>
            <w:tcBorders>
              <w:left w:val="single" w:sz="4" w:space="0" w:color="000000"/>
              <w:right w:val="single" w:sz="8" w:space="0" w:color="000000"/>
            </w:tcBorders>
          </w:tcPr>
          <w:p>
            <w:pPr>
              <w:pStyle w:val="TableParagraph"/>
              <w:spacing w:before="113"/>
              <w:ind w:left="28"/>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8" w:type="dxa"/>
            <w:tcBorders>
              <w:left w:val="single" w:sz="8" w:space="0" w:color="000000"/>
              <w:right w:val="single" w:sz="18" w:space="0" w:color="000000"/>
            </w:tcBorders>
          </w:tcPr>
          <w:p>
            <w:pPr>
              <w:pStyle w:val="TableParagraph"/>
              <w:spacing w:before="113"/>
              <w:ind w:right="707"/>
              <w:jc w:val="center"/>
              <w:rPr>
                <w:rFonts w:ascii="Arial"/>
                <w:sz w:val="19"/>
              </w:rPr>
            </w:pPr>
            <w:r>
              <w:rPr>
                <w:position w:val="-1"/>
              </w:rPr>
              <w:drawing>
                <wp:inline distT="0" distB="0" distL="0" distR="0">
                  <wp:extent cx="79343" cy="91535"/>
                  <wp:effectExtent l="0" t="0" r="0" b="0"/>
                  <wp:docPr id="1318" name="Image 1318"/>
                  <wp:cNvGraphicFramePr>
                    <a:graphicFrameLocks/>
                  </wp:cNvGraphicFramePr>
                  <a:graphic>
                    <a:graphicData uri="http://schemas.openxmlformats.org/drawingml/2006/picture">
                      <pic:pic>
                        <pic:nvPicPr>
                          <pic:cNvPr id="1318" name="Image 1318"/>
                          <pic:cNvPicPr/>
                        </pic:nvPicPr>
                        <pic:blipFill>
                          <a:blip r:embed="rId330" cstate="print"/>
                          <a:stretch>
                            <a:fillRect/>
                          </a:stretch>
                        </pic:blipFill>
                        <pic:spPr>
                          <a:xfrm>
                            <a:off x="0" y="0"/>
                            <a:ext cx="79343" cy="91535"/>
                          </a:xfrm>
                          <a:prstGeom prst="rect">
                            <a:avLst/>
                          </a:prstGeom>
                        </pic:spPr>
                      </pic:pic>
                    </a:graphicData>
                  </a:graphic>
                </wp:inline>
              </w:drawing>
            </w:r>
            <w:r>
              <w:rPr>
                <w:position w:val="-1"/>
              </w:rPr>
            </w:r>
            <w:r>
              <w:rPr>
                <w:spacing w:val="-20"/>
                <w:sz w:val="20"/>
              </w:rPr>
              <w:t> </w:t>
            </w:r>
            <w:r>
              <w:rPr>
                <w:rFonts w:ascii="Arial"/>
                <w:color w:val="010101"/>
                <w:w w:val="105"/>
                <w:sz w:val="19"/>
              </w:rPr>
              <w:t>pen</w:t>
            </w:r>
          </w:p>
        </w:tc>
      </w:tr>
    </w:tbl>
    <w:p>
      <w:pPr>
        <w:spacing w:after="0"/>
        <w:jc w:val="center"/>
        <w:rPr>
          <w:rFonts w:ascii="Arial"/>
          <w:sz w:val="19"/>
        </w:rPr>
        <w:sectPr>
          <w:headerReference w:type="default" r:id="rId326"/>
          <w:footerReference w:type="default" r:id="rId327"/>
          <w:pgSz w:w="11910" w:h="16840"/>
          <w:pgMar w:header="658" w:footer="1385" w:top="1660" w:bottom="1580" w:left="240" w:right="220"/>
        </w:sectPr>
      </w:pPr>
    </w:p>
    <w:p>
      <w:pPr>
        <w:pStyle w:val="BodyText"/>
        <w:spacing w:before="96"/>
        <w:rPr>
          <w:rFonts w:ascii="Arial"/>
          <w:sz w:val="19"/>
        </w:rPr>
      </w:pPr>
    </w:p>
    <w:p>
      <w:pPr>
        <w:spacing w:before="0"/>
        <w:ind w:left="846" w:right="0" w:firstLine="0"/>
        <w:jc w:val="left"/>
        <w:rPr>
          <w:rFonts w:ascii="Arial"/>
          <w:sz w:val="19"/>
        </w:rPr>
      </w:pPr>
      <w:r>
        <w:rPr>
          <w:rFonts w:ascii="Arial"/>
          <w:color w:val="010101"/>
          <w:spacing w:val="-2"/>
          <w:sz w:val="19"/>
        </w:rPr>
        <w:t>Discussion:</w:t>
      </w:r>
    </w:p>
    <w:p>
      <w:pPr>
        <w:pStyle w:val="ListParagraph"/>
        <w:numPr>
          <w:ilvl w:val="0"/>
          <w:numId w:val="55"/>
        </w:numPr>
        <w:tabs>
          <w:tab w:pos="1066" w:val="left" w:leader="none"/>
        </w:tabs>
        <w:spacing w:line="240" w:lineRule="auto" w:before="56" w:after="0"/>
        <w:ind w:left="1066" w:right="0" w:hanging="221"/>
        <w:jc w:val="left"/>
        <w:rPr>
          <w:rFonts w:ascii="Arial"/>
          <w:sz w:val="19"/>
        </w:rPr>
      </w:pPr>
      <w:r>
        <w:rPr>
          <w:rFonts w:ascii="Arial"/>
          <w:color w:val="010101"/>
          <w:w w:val="105"/>
          <w:sz w:val="19"/>
        </w:rPr>
        <w:t>Action</w:t>
      </w:r>
      <w:r>
        <w:rPr>
          <w:rFonts w:ascii="Arial"/>
          <w:color w:val="010101"/>
          <w:spacing w:val="8"/>
          <w:w w:val="105"/>
          <w:sz w:val="19"/>
        </w:rPr>
        <w:t> </w:t>
      </w:r>
      <w:r>
        <w:rPr>
          <w:rFonts w:ascii="Arial"/>
          <w:color w:val="010101"/>
          <w:spacing w:val="-4"/>
          <w:w w:val="105"/>
          <w:sz w:val="19"/>
        </w:rPr>
        <w:t>List</w:t>
      </w:r>
    </w:p>
    <w:p>
      <w:pPr>
        <w:spacing w:line="295" w:lineRule="auto" w:before="45"/>
        <w:ind w:left="843" w:right="4476" w:firstLine="0"/>
        <w:jc w:val="left"/>
        <w:rPr>
          <w:rFonts w:ascii="Arial"/>
          <w:sz w:val="19"/>
        </w:rPr>
      </w:pPr>
      <w:r>
        <w:rPr>
          <w:rFonts w:ascii="Arial"/>
          <w:color w:val="010101"/>
          <w:w w:val="105"/>
          <w:sz w:val="19"/>
        </w:rPr>
        <w:t>Items on</w:t>
      </w:r>
      <w:r>
        <w:rPr>
          <w:rFonts w:ascii="Arial"/>
          <w:color w:val="010101"/>
          <w:spacing w:val="-3"/>
          <w:w w:val="105"/>
          <w:sz w:val="19"/>
        </w:rPr>
        <w:t> </w:t>
      </w:r>
      <w:r>
        <w:rPr>
          <w:rFonts w:ascii="Arial"/>
          <w:color w:val="010101"/>
          <w:w w:val="105"/>
          <w:sz w:val="19"/>
        </w:rPr>
        <w:t>the action list were completed or progressing as follows: Item 1: Created Machine Learning Model. Status: Closed</w:t>
      </w:r>
    </w:p>
    <w:p>
      <w:pPr>
        <w:spacing w:line="295" w:lineRule="auto" w:before="1"/>
        <w:ind w:left="843" w:right="5022" w:firstLine="0"/>
        <w:jc w:val="left"/>
        <w:rPr>
          <w:rFonts w:ascii="Arial"/>
          <w:sz w:val="19"/>
        </w:rPr>
      </w:pPr>
      <w:r>
        <w:rPr>
          <w:rFonts w:ascii="Arial"/>
          <w:color w:val="010101"/>
          <w:w w:val="105"/>
          <w:sz w:val="19"/>
        </w:rPr>
        <w:t>Item 2:</w:t>
      </w:r>
      <w:r>
        <w:rPr>
          <w:rFonts w:ascii="Arial"/>
          <w:color w:val="010101"/>
          <w:spacing w:val="-9"/>
          <w:w w:val="105"/>
          <w:sz w:val="19"/>
        </w:rPr>
        <w:t> </w:t>
      </w:r>
      <w:r>
        <w:rPr>
          <w:rFonts w:ascii="Arial"/>
          <w:color w:val="010101"/>
          <w:w w:val="105"/>
          <w:sz w:val="19"/>
        </w:rPr>
        <w:t>Gather Datasets</w:t>
      </w:r>
      <w:r>
        <w:rPr>
          <w:rFonts w:ascii="Arial"/>
          <w:color w:val="010101"/>
          <w:spacing w:val="-2"/>
          <w:w w:val="105"/>
          <w:sz w:val="19"/>
        </w:rPr>
        <w:t> </w:t>
      </w:r>
      <w:r>
        <w:rPr>
          <w:rFonts w:ascii="Arial"/>
          <w:color w:val="010101"/>
          <w:w w:val="105"/>
          <w:sz w:val="19"/>
        </w:rPr>
        <w:t>to</w:t>
      </w:r>
      <w:r>
        <w:rPr>
          <w:rFonts w:ascii="Arial"/>
          <w:color w:val="010101"/>
          <w:spacing w:val="24"/>
          <w:w w:val="105"/>
          <w:sz w:val="19"/>
        </w:rPr>
        <w:t> </w:t>
      </w:r>
      <w:r>
        <w:rPr>
          <w:rFonts w:ascii="Arial"/>
          <w:color w:val="010101"/>
          <w:w w:val="105"/>
          <w:sz w:val="19"/>
        </w:rPr>
        <w:t>train</w:t>
      </w:r>
      <w:r>
        <w:rPr>
          <w:rFonts w:ascii="Arial"/>
          <w:color w:val="010101"/>
          <w:spacing w:val="-5"/>
          <w:w w:val="105"/>
          <w:sz w:val="19"/>
        </w:rPr>
        <w:t> </w:t>
      </w:r>
      <w:r>
        <w:rPr>
          <w:rFonts w:ascii="Arial"/>
          <w:color w:val="010101"/>
          <w:w w:val="105"/>
          <w:sz w:val="19"/>
        </w:rPr>
        <w:t>the</w:t>
      </w:r>
      <w:r>
        <w:rPr>
          <w:rFonts w:ascii="Arial"/>
          <w:color w:val="010101"/>
          <w:spacing w:val="-10"/>
          <w:w w:val="105"/>
          <w:sz w:val="19"/>
        </w:rPr>
        <w:t> </w:t>
      </w:r>
      <w:r>
        <w:rPr>
          <w:rFonts w:ascii="Arial"/>
          <w:color w:val="010101"/>
          <w:w w:val="105"/>
          <w:sz w:val="19"/>
        </w:rPr>
        <w:t>Models.</w:t>
      </w:r>
      <w:r>
        <w:rPr>
          <w:rFonts w:ascii="Arial"/>
          <w:color w:val="010101"/>
          <w:spacing w:val="-4"/>
          <w:w w:val="105"/>
          <w:sz w:val="19"/>
        </w:rPr>
        <w:t> </w:t>
      </w:r>
      <w:r>
        <w:rPr>
          <w:rFonts w:ascii="Arial"/>
          <w:color w:val="010101"/>
          <w:w w:val="105"/>
          <w:sz w:val="19"/>
        </w:rPr>
        <w:t>Status: Closed Item 3: Drawn High-Fidelity UI. Status: Closed</w:t>
      </w:r>
    </w:p>
    <w:p>
      <w:pPr>
        <w:pStyle w:val="BodyText"/>
        <w:rPr>
          <w:rFonts w:ascii="Arial"/>
          <w:sz w:val="19"/>
        </w:rPr>
      </w:pPr>
    </w:p>
    <w:p>
      <w:pPr>
        <w:pStyle w:val="BodyText"/>
        <w:spacing w:before="102"/>
        <w:rPr>
          <w:rFonts w:ascii="Arial"/>
          <w:sz w:val="19"/>
        </w:rPr>
      </w:pPr>
    </w:p>
    <w:p>
      <w:pPr>
        <w:pStyle w:val="ListParagraph"/>
        <w:numPr>
          <w:ilvl w:val="0"/>
          <w:numId w:val="55"/>
        </w:numPr>
        <w:tabs>
          <w:tab w:pos="1060" w:val="left" w:leader="none"/>
        </w:tabs>
        <w:spacing w:line="240" w:lineRule="auto" w:before="0" w:after="0"/>
        <w:ind w:left="1060" w:right="0" w:hanging="210"/>
        <w:jc w:val="left"/>
        <w:rPr>
          <w:rFonts w:ascii="Arial"/>
          <w:sz w:val="19"/>
        </w:rPr>
      </w:pPr>
      <w:r>
        <w:rPr>
          <w:rFonts w:ascii="Arial"/>
          <w:color w:val="010101"/>
          <w:spacing w:val="-2"/>
          <w:w w:val="105"/>
          <w:sz w:val="19"/>
        </w:rPr>
        <w:t>General</w:t>
      </w:r>
    </w:p>
    <w:p>
      <w:pPr>
        <w:pStyle w:val="BodyText"/>
        <w:spacing w:before="101"/>
        <w:rPr>
          <w:rFonts w:ascii="Arial"/>
          <w:sz w:val="19"/>
        </w:rPr>
      </w:pPr>
    </w:p>
    <w:p>
      <w:pPr>
        <w:pStyle w:val="ListParagraph"/>
        <w:numPr>
          <w:ilvl w:val="0"/>
          <w:numId w:val="55"/>
        </w:numPr>
        <w:tabs>
          <w:tab w:pos="1062" w:val="left" w:leader="none"/>
        </w:tabs>
        <w:spacing w:line="240" w:lineRule="auto" w:before="0" w:after="0"/>
        <w:ind w:left="1062" w:right="0" w:hanging="215"/>
        <w:jc w:val="left"/>
        <w:rPr>
          <w:rFonts w:ascii="Arial"/>
          <w:sz w:val="19"/>
        </w:rPr>
      </w:pPr>
      <w:r>
        <w:rPr>
          <w:rFonts w:ascii="Arial"/>
          <w:color w:val="010101"/>
          <w:w w:val="105"/>
          <w:sz w:val="19"/>
        </w:rPr>
        <w:t>Where</w:t>
      </w:r>
      <w:r>
        <w:rPr>
          <w:rFonts w:ascii="Arial"/>
          <w:color w:val="010101"/>
          <w:spacing w:val="-3"/>
          <w:w w:val="105"/>
          <w:sz w:val="19"/>
        </w:rPr>
        <w:t> </w:t>
      </w:r>
      <w:r>
        <w:rPr>
          <w:rFonts w:ascii="Arial"/>
          <w:color w:val="010101"/>
          <w:w w:val="105"/>
          <w:sz w:val="19"/>
        </w:rPr>
        <w:t>To</w:t>
      </w:r>
      <w:r>
        <w:rPr>
          <w:rFonts w:ascii="Arial"/>
          <w:color w:val="010101"/>
          <w:spacing w:val="-7"/>
          <w:w w:val="105"/>
          <w:sz w:val="19"/>
        </w:rPr>
        <w:t> </w:t>
      </w:r>
      <w:r>
        <w:rPr>
          <w:rFonts w:ascii="Arial"/>
          <w:color w:val="010101"/>
          <w:w w:val="105"/>
          <w:sz w:val="19"/>
        </w:rPr>
        <w:t>From</w:t>
      </w:r>
      <w:r>
        <w:rPr>
          <w:rFonts w:ascii="Arial"/>
          <w:color w:val="010101"/>
          <w:spacing w:val="-3"/>
          <w:w w:val="105"/>
          <w:sz w:val="19"/>
        </w:rPr>
        <w:t> </w:t>
      </w:r>
      <w:r>
        <w:rPr>
          <w:rFonts w:ascii="Arial"/>
          <w:color w:val="010101"/>
          <w:spacing w:val="-4"/>
          <w:w w:val="105"/>
          <w:sz w:val="19"/>
        </w:rPr>
        <w:t>Here</w:t>
      </w:r>
    </w:p>
    <w:p>
      <w:pPr>
        <w:spacing w:line="295" w:lineRule="auto" w:before="51"/>
        <w:ind w:left="846" w:right="7019" w:firstLine="2"/>
        <w:jc w:val="left"/>
        <w:rPr>
          <w:rFonts w:ascii="Arial"/>
          <w:sz w:val="19"/>
        </w:rPr>
      </w:pPr>
      <w:r>
        <w:rPr>
          <w:rFonts w:ascii="Arial"/>
          <w:color w:val="010101"/>
          <w:w w:val="105"/>
          <w:sz w:val="19"/>
        </w:rPr>
        <w:t>What</w:t>
      </w:r>
      <w:r>
        <w:rPr>
          <w:rFonts w:ascii="Arial"/>
          <w:color w:val="010101"/>
          <w:spacing w:val="40"/>
          <w:w w:val="105"/>
          <w:sz w:val="19"/>
        </w:rPr>
        <w:t> </w:t>
      </w:r>
      <w:r>
        <w:rPr>
          <w:rFonts w:ascii="Arial"/>
          <w:color w:val="010101"/>
          <w:w w:val="105"/>
          <w:sz w:val="19"/>
        </w:rPr>
        <w:t>you</w:t>
      </w:r>
      <w:r>
        <w:rPr>
          <w:rFonts w:ascii="Arial"/>
          <w:color w:val="010101"/>
          <w:spacing w:val="40"/>
          <w:w w:val="105"/>
          <w:sz w:val="19"/>
        </w:rPr>
        <w:t> </w:t>
      </w:r>
      <w:r>
        <w:rPr>
          <w:rFonts w:ascii="Arial"/>
          <w:color w:val="010101"/>
          <w:w w:val="105"/>
          <w:sz w:val="19"/>
        </w:rPr>
        <w:t>are</w:t>
      </w:r>
      <w:r>
        <w:rPr>
          <w:rFonts w:ascii="Arial"/>
          <w:color w:val="010101"/>
          <w:spacing w:val="35"/>
          <w:w w:val="105"/>
          <w:sz w:val="19"/>
        </w:rPr>
        <w:t> </w:t>
      </w:r>
      <w:r>
        <w:rPr>
          <w:rFonts w:ascii="Arial"/>
          <w:color w:val="010101"/>
          <w:w w:val="105"/>
          <w:sz w:val="19"/>
        </w:rPr>
        <w:t>going</w:t>
      </w:r>
      <w:r>
        <w:rPr>
          <w:rFonts w:ascii="Arial"/>
          <w:color w:val="010101"/>
          <w:w w:val="105"/>
          <w:sz w:val="19"/>
        </w:rPr>
        <w:t> to</w:t>
      </w:r>
      <w:r>
        <w:rPr>
          <w:rFonts w:ascii="Arial"/>
          <w:color w:val="010101"/>
          <w:spacing w:val="40"/>
          <w:w w:val="105"/>
          <w:sz w:val="19"/>
        </w:rPr>
        <w:t> </w:t>
      </w:r>
      <w:r>
        <w:rPr>
          <w:rFonts w:ascii="Arial"/>
          <w:color w:val="010101"/>
          <w:w w:val="105"/>
          <w:sz w:val="19"/>
        </w:rPr>
        <w:t>do</w:t>
      </w:r>
      <w:r>
        <w:rPr>
          <w:rFonts w:ascii="Arial"/>
          <w:color w:val="010101"/>
          <w:spacing w:val="37"/>
          <w:w w:val="105"/>
          <w:sz w:val="19"/>
        </w:rPr>
        <w:t> </w:t>
      </w:r>
      <w:r>
        <w:rPr>
          <w:rFonts w:ascii="Arial"/>
          <w:color w:val="010101"/>
          <w:w w:val="105"/>
          <w:sz w:val="19"/>
        </w:rPr>
        <w:t>next. </w:t>
      </w:r>
      <w:r>
        <w:rPr>
          <w:rFonts w:ascii="Arial"/>
          <w:color w:val="010101"/>
          <w:spacing w:val="-2"/>
          <w:w w:val="105"/>
          <w:sz w:val="19"/>
        </w:rPr>
        <w:t>Actions:</w:t>
      </w:r>
    </w:p>
    <w:p>
      <w:pPr>
        <w:pStyle w:val="BodyText"/>
        <w:spacing w:before="2"/>
        <w:rPr>
          <w:rFonts w:ascii="Arial"/>
          <w:sz w:val="6"/>
        </w:rPr>
      </w:pPr>
    </w:p>
    <w:tbl>
      <w:tblPr>
        <w:tblW w:w="0" w:type="auto"/>
        <w:jc w:val="left"/>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2"/>
        <w:gridCol w:w="4829"/>
        <w:gridCol w:w="1137"/>
        <w:gridCol w:w="1277"/>
        <w:gridCol w:w="1269"/>
      </w:tblGrid>
      <w:tr>
        <w:trPr>
          <w:trHeight w:val="176" w:hRule="atLeast"/>
        </w:trPr>
        <w:tc>
          <w:tcPr>
            <w:tcW w:w="5361" w:type="dxa"/>
            <w:gridSpan w:val="2"/>
            <w:tcBorders>
              <w:top w:val="nil"/>
              <w:left w:val="nil"/>
              <w:bottom w:val="nil"/>
            </w:tcBorders>
          </w:tcPr>
          <w:p>
            <w:pPr>
              <w:pStyle w:val="TableParagraph"/>
              <w:rPr>
                <w:sz w:val="10"/>
              </w:rPr>
            </w:pPr>
          </w:p>
        </w:tc>
        <w:tc>
          <w:tcPr>
            <w:tcW w:w="1137" w:type="dxa"/>
            <w:tcBorders>
              <w:top w:val="nil"/>
              <w:bottom w:val="single" w:sz="18" w:space="0" w:color="000000"/>
            </w:tcBorders>
          </w:tcPr>
          <w:p>
            <w:pPr>
              <w:pStyle w:val="TableParagraph"/>
              <w:rPr>
                <w:sz w:val="10"/>
              </w:rPr>
            </w:pPr>
          </w:p>
        </w:tc>
        <w:tc>
          <w:tcPr>
            <w:tcW w:w="2546" w:type="dxa"/>
            <w:gridSpan w:val="2"/>
            <w:tcBorders>
              <w:top w:val="nil"/>
              <w:bottom w:val="single" w:sz="18" w:space="0" w:color="000000"/>
              <w:right w:val="nil"/>
            </w:tcBorders>
          </w:tcPr>
          <w:p>
            <w:pPr>
              <w:pStyle w:val="TableParagraph"/>
              <w:rPr>
                <w:sz w:val="10"/>
              </w:rPr>
            </w:pPr>
          </w:p>
        </w:tc>
      </w:tr>
      <w:tr>
        <w:trPr>
          <w:trHeight w:val="417" w:hRule="atLeast"/>
        </w:trPr>
        <w:tc>
          <w:tcPr>
            <w:tcW w:w="532" w:type="dxa"/>
            <w:tcBorders>
              <w:top w:val="nil"/>
              <w:left w:val="nil"/>
              <w:bottom w:val="single" w:sz="6" w:space="0" w:color="000000"/>
              <w:right w:val="nil"/>
            </w:tcBorders>
          </w:tcPr>
          <w:p>
            <w:pPr>
              <w:pStyle w:val="TableParagraph"/>
              <w:rPr>
                <w:sz w:val="18"/>
              </w:rPr>
            </w:pPr>
          </w:p>
        </w:tc>
        <w:tc>
          <w:tcPr>
            <w:tcW w:w="4829" w:type="dxa"/>
            <w:tcBorders>
              <w:top w:val="single" w:sz="18" w:space="0" w:color="000000"/>
              <w:left w:val="nil"/>
              <w:bottom w:val="single" w:sz="6" w:space="0" w:color="000000"/>
            </w:tcBorders>
            <w:shd w:val="clear" w:color="auto" w:fill="FF0000"/>
          </w:tcPr>
          <w:p>
            <w:pPr>
              <w:pStyle w:val="TableParagraph"/>
              <w:spacing w:before="80"/>
              <w:ind w:left="153"/>
              <w:rPr>
                <w:rFonts w:ascii="Arial"/>
                <w:sz w:val="19"/>
              </w:rPr>
            </w:pPr>
            <w:r>
              <w:rPr>
                <w:rFonts w:ascii="Arial"/>
                <w:color w:val="010101"/>
                <w:spacing w:val="-2"/>
                <w:w w:val="110"/>
                <w:sz w:val="19"/>
              </w:rPr>
              <w:t>ction</w:t>
            </w:r>
          </w:p>
        </w:tc>
        <w:tc>
          <w:tcPr>
            <w:tcW w:w="1137" w:type="dxa"/>
            <w:tcBorders>
              <w:top w:val="single" w:sz="18" w:space="0" w:color="000000"/>
              <w:bottom w:val="single" w:sz="6" w:space="0" w:color="000000"/>
            </w:tcBorders>
            <w:shd w:val="clear" w:color="auto" w:fill="FF0000"/>
          </w:tcPr>
          <w:p>
            <w:pPr>
              <w:pStyle w:val="TableParagraph"/>
              <w:spacing w:before="80"/>
              <w:ind w:left="30"/>
              <w:rPr>
                <w:rFonts w:ascii="Arial"/>
                <w:sz w:val="19"/>
              </w:rPr>
            </w:pPr>
            <w:r>
              <w:rPr>
                <w:rFonts w:ascii="Arial"/>
                <w:color w:val="010101"/>
                <w:spacing w:val="-5"/>
                <w:w w:val="110"/>
                <w:sz w:val="19"/>
              </w:rPr>
              <w:t>Who</w:t>
            </w:r>
          </w:p>
        </w:tc>
        <w:tc>
          <w:tcPr>
            <w:tcW w:w="2546" w:type="dxa"/>
            <w:gridSpan w:val="2"/>
            <w:tcBorders>
              <w:top w:val="single" w:sz="18" w:space="0" w:color="000000"/>
              <w:bottom w:val="single" w:sz="6" w:space="0" w:color="000000"/>
              <w:right w:val="nil"/>
            </w:tcBorders>
            <w:shd w:val="clear" w:color="auto" w:fill="FF0000"/>
          </w:tcPr>
          <w:p>
            <w:pPr>
              <w:pStyle w:val="TableParagraph"/>
              <w:tabs>
                <w:tab w:pos="1281" w:val="left" w:leader="none"/>
              </w:tabs>
              <w:spacing w:before="85"/>
              <w:ind w:left="30"/>
              <w:rPr>
                <w:rFonts w:ascii="Arial"/>
                <w:sz w:val="19"/>
              </w:rPr>
            </w:pPr>
            <w:r>
              <w:rPr>
                <w:rFonts w:ascii="Arial"/>
                <w:color w:val="010101"/>
                <w:w w:val="105"/>
                <w:position w:val="1"/>
                <w:sz w:val="19"/>
              </w:rPr>
              <w:t>Due</w:t>
            </w:r>
            <w:r>
              <w:rPr>
                <w:rFonts w:ascii="Arial"/>
                <w:color w:val="010101"/>
                <w:spacing w:val="-11"/>
                <w:w w:val="105"/>
                <w:position w:val="1"/>
                <w:sz w:val="19"/>
              </w:rPr>
              <w:t> </w:t>
            </w:r>
            <w:r>
              <w:rPr>
                <w:rFonts w:ascii="Arial"/>
                <w:color w:val="010101"/>
                <w:spacing w:val="-4"/>
                <w:w w:val="105"/>
                <w:position w:val="1"/>
                <w:sz w:val="19"/>
              </w:rPr>
              <w:t>Date</w:t>
            </w:r>
            <w:r>
              <w:rPr>
                <w:rFonts w:ascii="Arial"/>
                <w:color w:val="010101"/>
                <w:position w:val="1"/>
                <w:sz w:val="19"/>
              </w:rPr>
              <w:tab/>
            </w:r>
            <w:r>
              <w:rPr>
                <w:rFonts w:ascii="Arial"/>
                <w:color w:val="010101"/>
                <w:spacing w:val="-2"/>
                <w:w w:val="105"/>
                <w:sz w:val="19"/>
              </w:rPr>
              <w:t>[status</w:t>
            </w:r>
          </w:p>
        </w:tc>
      </w:tr>
      <w:tr>
        <w:trPr>
          <w:trHeight w:val="537" w:hRule="atLeast"/>
        </w:trPr>
        <w:tc>
          <w:tcPr>
            <w:tcW w:w="5361" w:type="dxa"/>
            <w:gridSpan w:val="2"/>
            <w:tcBorders>
              <w:top w:val="single" w:sz="6" w:space="0" w:color="000000"/>
              <w:left w:val="nil"/>
              <w:bottom w:val="single" w:sz="6" w:space="0" w:color="000000"/>
            </w:tcBorders>
          </w:tcPr>
          <w:p>
            <w:pPr>
              <w:pStyle w:val="TableParagraph"/>
              <w:tabs>
                <w:tab w:pos="527" w:val="left" w:leader="none"/>
              </w:tabs>
              <w:spacing w:before="134"/>
              <w:ind w:left="184"/>
              <w:rPr>
                <w:rFonts w:ascii="Arial"/>
                <w:sz w:val="19"/>
              </w:rPr>
            </w:pPr>
            <w:r>
              <w:rPr>
                <w:color w:val="010101"/>
                <w:spacing w:val="-10"/>
                <w:position w:val="1"/>
                <w:sz w:val="20"/>
              </w:rPr>
              <w:t>1</w:t>
            </w:r>
            <w:r>
              <w:rPr>
                <w:color w:val="010101"/>
                <w:position w:val="1"/>
                <w:sz w:val="20"/>
              </w:rPr>
              <w:tab/>
            </w:r>
            <w:r>
              <w:rPr>
                <w:rFonts w:ascii="Arial"/>
                <w:color w:val="010101"/>
                <w:sz w:val="19"/>
              </w:rPr>
              <w:t>!Datasets</w:t>
            </w:r>
            <w:r>
              <w:rPr>
                <w:rFonts w:ascii="Arial"/>
                <w:color w:val="010101"/>
                <w:spacing w:val="7"/>
                <w:sz w:val="19"/>
              </w:rPr>
              <w:t> </w:t>
            </w:r>
            <w:r>
              <w:rPr>
                <w:rFonts w:ascii="Arial"/>
                <w:color w:val="010101"/>
                <w:sz w:val="19"/>
              </w:rPr>
              <w:t>Fine</w:t>
            </w:r>
            <w:r>
              <w:rPr>
                <w:rFonts w:ascii="Arial"/>
                <w:color w:val="010101"/>
                <w:spacing w:val="-10"/>
                <w:sz w:val="19"/>
              </w:rPr>
              <w:t> </w:t>
            </w:r>
            <w:r>
              <w:rPr>
                <w:rFonts w:ascii="Arial"/>
                <w:color w:val="010101"/>
                <w:spacing w:val="-2"/>
                <w:sz w:val="19"/>
              </w:rPr>
              <w:t>Tuning.</w:t>
            </w:r>
          </w:p>
        </w:tc>
        <w:tc>
          <w:tcPr>
            <w:tcW w:w="1137" w:type="dxa"/>
            <w:tcBorders>
              <w:top w:val="single" w:sz="6" w:space="0" w:color="000000"/>
              <w:bottom w:val="single" w:sz="6" w:space="0" w:color="000000"/>
            </w:tcBorders>
          </w:tcPr>
          <w:p>
            <w:pPr>
              <w:pStyle w:val="TableParagraph"/>
              <w:spacing w:before="13"/>
              <w:ind w:left="33"/>
              <w:rPr>
                <w:rFonts w:ascii="Arial"/>
                <w:sz w:val="19"/>
              </w:rPr>
            </w:pPr>
            <w:r>
              <w:rPr>
                <w:rFonts w:ascii="Arial"/>
                <w:color w:val="010101"/>
                <w:spacing w:val="-2"/>
                <w:w w:val="110"/>
                <w:sz w:val="19"/>
              </w:rPr>
              <w:t>Malindu,</w:t>
            </w:r>
          </w:p>
          <w:p>
            <w:pPr>
              <w:pStyle w:val="TableParagraph"/>
              <w:spacing w:before="51"/>
              <w:ind w:left="33"/>
              <w:rPr>
                <w:rFonts w:ascii="Arial"/>
                <w:sz w:val="19"/>
              </w:rPr>
            </w:pPr>
            <w:r>
              <w:rPr>
                <w:rFonts w:ascii="Arial"/>
                <w:color w:val="010101"/>
                <w:spacing w:val="-2"/>
                <w:w w:val="105"/>
                <w:sz w:val="19"/>
              </w:rPr>
              <w:t>Navindra</w:t>
            </w:r>
          </w:p>
        </w:tc>
        <w:tc>
          <w:tcPr>
            <w:tcW w:w="2546" w:type="dxa"/>
            <w:gridSpan w:val="2"/>
            <w:tcBorders>
              <w:top w:val="single" w:sz="6" w:space="0" w:color="000000"/>
              <w:bottom w:val="single" w:sz="6" w:space="0" w:color="000000"/>
              <w:right w:val="single" w:sz="18" w:space="0" w:color="000000"/>
            </w:tcBorders>
          </w:tcPr>
          <w:p>
            <w:pPr>
              <w:pStyle w:val="TableParagraph"/>
              <w:tabs>
                <w:tab w:pos="1282" w:val="left" w:leader="none"/>
              </w:tabs>
              <w:spacing w:before="148"/>
              <w:ind w:left="30"/>
              <w:rPr>
                <w:rFonts w:ascii="Arial"/>
                <w:sz w:val="19"/>
              </w:rPr>
            </w:pPr>
            <w:r>
              <w:rPr>
                <w:rFonts w:ascii="Arial"/>
                <w:color w:val="010101"/>
                <w:w w:val="105"/>
                <w:sz w:val="19"/>
              </w:rPr>
              <w:t>Next</w:t>
            </w:r>
            <w:r>
              <w:rPr>
                <w:rFonts w:ascii="Arial"/>
                <w:color w:val="010101"/>
                <w:spacing w:val="2"/>
                <w:w w:val="105"/>
                <w:sz w:val="19"/>
              </w:rPr>
              <w:t> </w:t>
            </w:r>
            <w:r>
              <w:rPr>
                <w:rFonts w:ascii="Arial"/>
                <w:color w:val="010101"/>
                <w:spacing w:val="-4"/>
                <w:w w:val="105"/>
                <w:sz w:val="19"/>
              </w:rPr>
              <w:t>Meet</w:t>
            </w:r>
            <w:r>
              <w:rPr>
                <w:rFonts w:ascii="Arial"/>
                <w:color w:val="010101"/>
                <w:sz w:val="19"/>
              </w:rPr>
              <w:tab/>
            </w:r>
            <w:r>
              <w:rPr>
                <w:rFonts w:ascii="Arial"/>
                <w:color w:val="010101"/>
                <w:spacing w:val="-2"/>
                <w:w w:val="105"/>
                <w:position w:val="-1"/>
                <w:sz w:val="19"/>
              </w:rPr>
              <w:t>lclosed</w:t>
            </w:r>
          </w:p>
        </w:tc>
      </w:tr>
      <w:tr>
        <w:trPr>
          <w:trHeight w:val="467" w:hRule="atLeast"/>
        </w:trPr>
        <w:tc>
          <w:tcPr>
            <w:tcW w:w="532" w:type="dxa"/>
            <w:tcBorders>
              <w:top w:val="single" w:sz="6" w:space="0" w:color="000000"/>
              <w:left w:val="single" w:sz="12" w:space="0" w:color="000000"/>
              <w:bottom w:val="single" w:sz="6" w:space="0" w:color="000000"/>
            </w:tcBorders>
          </w:tcPr>
          <w:p>
            <w:pPr>
              <w:pStyle w:val="TableParagraph"/>
              <w:spacing w:before="110"/>
              <w:ind w:left="8" w:right="47"/>
              <w:jc w:val="center"/>
              <w:rPr>
                <w:rFonts w:ascii="Arial"/>
                <w:sz w:val="19"/>
              </w:rPr>
            </w:pPr>
            <w:r>
              <w:rPr>
                <w:rFonts w:ascii="Arial"/>
                <w:color w:val="010101"/>
                <w:spacing w:val="-10"/>
                <w:sz w:val="19"/>
              </w:rPr>
              <w:t>2</w:t>
            </w:r>
          </w:p>
        </w:tc>
        <w:tc>
          <w:tcPr>
            <w:tcW w:w="4829" w:type="dxa"/>
            <w:tcBorders>
              <w:top w:val="single" w:sz="6" w:space="0" w:color="000000"/>
              <w:bottom w:val="single" w:sz="6" w:space="0" w:color="000000"/>
            </w:tcBorders>
          </w:tcPr>
          <w:p>
            <w:pPr>
              <w:pStyle w:val="TableParagraph"/>
              <w:spacing w:before="110"/>
              <w:ind w:left="21"/>
              <w:rPr>
                <w:rFonts w:ascii="Arial"/>
                <w:sz w:val="19"/>
              </w:rPr>
            </w:pPr>
            <w:r>
              <w:rPr>
                <w:rFonts w:ascii="Arial"/>
                <w:color w:val="010101"/>
                <w:sz w:val="19"/>
              </w:rPr>
              <w:t>Review</w:t>
            </w:r>
            <w:r>
              <w:rPr>
                <w:rFonts w:ascii="Arial"/>
                <w:color w:val="010101"/>
                <w:spacing w:val="14"/>
                <w:sz w:val="19"/>
              </w:rPr>
              <w:t> </w:t>
            </w:r>
            <w:r>
              <w:rPr>
                <w:rFonts w:ascii="Arial"/>
                <w:color w:val="010101"/>
                <w:sz w:val="19"/>
              </w:rPr>
              <w:t>the</w:t>
            </w:r>
            <w:r>
              <w:rPr>
                <w:rFonts w:ascii="Arial"/>
                <w:color w:val="010101"/>
                <w:spacing w:val="32"/>
                <w:sz w:val="19"/>
              </w:rPr>
              <w:t> </w:t>
            </w:r>
            <w:r>
              <w:rPr>
                <w:rFonts w:ascii="Arial"/>
                <w:color w:val="010101"/>
                <w:spacing w:val="-2"/>
                <w:sz w:val="19"/>
              </w:rPr>
              <w:t>Datasets.</w:t>
            </w:r>
          </w:p>
        </w:tc>
        <w:tc>
          <w:tcPr>
            <w:tcW w:w="1137" w:type="dxa"/>
            <w:tcBorders>
              <w:top w:val="single" w:sz="6" w:space="0" w:color="000000"/>
              <w:bottom w:val="single" w:sz="6" w:space="0" w:color="000000"/>
            </w:tcBorders>
          </w:tcPr>
          <w:p>
            <w:pPr>
              <w:pStyle w:val="TableParagraph"/>
              <w:spacing w:before="92"/>
              <w:ind w:left="168"/>
              <w:rPr>
                <w:b/>
                <w:sz w:val="21"/>
              </w:rPr>
            </w:pPr>
            <w:r>
              <w:rPr>
                <w:b/>
                <w:color w:val="010101"/>
                <w:spacing w:val="-5"/>
                <w:w w:val="70"/>
                <w:sz w:val="21"/>
              </w:rPr>
              <w:t>LL</w:t>
            </w:r>
          </w:p>
        </w:tc>
        <w:tc>
          <w:tcPr>
            <w:tcW w:w="1277" w:type="dxa"/>
            <w:tcBorders>
              <w:top w:val="single" w:sz="6" w:space="0" w:color="000000"/>
              <w:bottom w:val="single" w:sz="6" w:space="0" w:color="000000"/>
            </w:tcBorders>
          </w:tcPr>
          <w:p>
            <w:pPr>
              <w:pStyle w:val="TableParagraph"/>
              <w:spacing w:before="110"/>
              <w:ind w:left="30"/>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9" w:type="dxa"/>
            <w:tcBorders>
              <w:top w:val="single" w:sz="6" w:space="0" w:color="000000"/>
              <w:bottom w:val="single" w:sz="6" w:space="0" w:color="000000"/>
              <w:right w:val="single" w:sz="18" w:space="0" w:color="000000"/>
            </w:tcBorders>
          </w:tcPr>
          <w:p>
            <w:pPr>
              <w:pStyle w:val="TableParagraph"/>
              <w:spacing w:before="110"/>
              <w:ind w:right="695"/>
              <w:jc w:val="center"/>
              <w:rPr>
                <w:rFonts w:ascii="Arial"/>
                <w:sz w:val="19"/>
              </w:rPr>
            </w:pPr>
            <w:r>
              <w:rPr>
                <w:position w:val="-1"/>
              </w:rPr>
              <w:drawing>
                <wp:inline distT="0" distB="0" distL="0" distR="0">
                  <wp:extent cx="79343" cy="91535"/>
                  <wp:effectExtent l="0" t="0" r="0" b="0"/>
                  <wp:docPr id="1323" name="Image 1323"/>
                  <wp:cNvGraphicFramePr>
                    <a:graphicFrameLocks/>
                  </wp:cNvGraphicFramePr>
                  <a:graphic>
                    <a:graphicData uri="http://schemas.openxmlformats.org/drawingml/2006/picture">
                      <pic:pic>
                        <pic:nvPicPr>
                          <pic:cNvPr id="1323" name="Image 1323"/>
                          <pic:cNvPicPr/>
                        </pic:nvPicPr>
                        <pic:blipFill>
                          <a:blip r:embed="rId333" cstate="print"/>
                          <a:stretch>
                            <a:fillRect/>
                          </a:stretch>
                        </pic:blipFill>
                        <pic:spPr>
                          <a:xfrm>
                            <a:off x="0" y="0"/>
                            <a:ext cx="79343" cy="91535"/>
                          </a:xfrm>
                          <a:prstGeom prst="rect">
                            <a:avLst/>
                          </a:prstGeom>
                        </pic:spPr>
                      </pic:pic>
                    </a:graphicData>
                  </a:graphic>
                </wp:inline>
              </w:drawing>
            </w:r>
            <w:r>
              <w:rPr>
                <w:position w:val="-1"/>
              </w:rPr>
            </w:r>
            <w:r>
              <w:rPr>
                <w:spacing w:val="-20"/>
                <w:sz w:val="20"/>
              </w:rPr>
              <w:t> </w:t>
            </w:r>
            <w:r>
              <w:rPr>
                <w:rFonts w:ascii="Arial"/>
                <w:color w:val="010101"/>
                <w:w w:val="105"/>
                <w:sz w:val="19"/>
              </w:rPr>
              <w:t>pen</w:t>
            </w:r>
          </w:p>
        </w:tc>
      </w:tr>
      <w:tr>
        <w:trPr>
          <w:trHeight w:val="465" w:hRule="atLeast"/>
        </w:trPr>
        <w:tc>
          <w:tcPr>
            <w:tcW w:w="532" w:type="dxa"/>
            <w:tcBorders>
              <w:top w:val="single" w:sz="6" w:space="0" w:color="000000"/>
              <w:left w:val="single" w:sz="12" w:space="0" w:color="000000"/>
              <w:bottom w:val="single" w:sz="6" w:space="0" w:color="000000"/>
            </w:tcBorders>
          </w:tcPr>
          <w:p>
            <w:pPr>
              <w:pStyle w:val="TableParagraph"/>
              <w:spacing w:before="113"/>
              <w:ind w:right="47"/>
              <w:jc w:val="center"/>
              <w:rPr>
                <w:rFonts w:ascii="Arial"/>
                <w:sz w:val="19"/>
              </w:rPr>
            </w:pPr>
            <w:r>
              <w:rPr>
                <w:rFonts w:ascii="Arial"/>
                <w:color w:val="010101"/>
                <w:spacing w:val="-10"/>
                <w:w w:val="105"/>
                <w:sz w:val="19"/>
              </w:rPr>
              <w:t>3</w:t>
            </w:r>
          </w:p>
        </w:tc>
        <w:tc>
          <w:tcPr>
            <w:tcW w:w="4829" w:type="dxa"/>
            <w:tcBorders>
              <w:top w:val="single" w:sz="6" w:space="0" w:color="000000"/>
              <w:bottom w:val="single" w:sz="6" w:space="0" w:color="000000"/>
            </w:tcBorders>
          </w:tcPr>
          <w:p>
            <w:pPr>
              <w:pStyle w:val="TableParagraph"/>
              <w:spacing w:before="113"/>
              <w:ind w:left="21"/>
              <w:rPr>
                <w:rFonts w:ascii="Arial"/>
                <w:sz w:val="19"/>
              </w:rPr>
            </w:pPr>
            <w:r>
              <w:rPr>
                <w:rFonts w:ascii="Arial"/>
                <w:color w:val="010101"/>
                <w:w w:val="105"/>
                <w:sz w:val="19"/>
              </w:rPr>
              <w:t>ML</w:t>
            </w:r>
            <w:r>
              <w:rPr>
                <w:rFonts w:ascii="Arial"/>
                <w:color w:val="010101"/>
                <w:spacing w:val="-4"/>
                <w:w w:val="105"/>
                <w:sz w:val="19"/>
              </w:rPr>
              <w:t> </w:t>
            </w:r>
            <w:r>
              <w:rPr>
                <w:rFonts w:ascii="Arial"/>
                <w:color w:val="010101"/>
                <w:w w:val="105"/>
                <w:sz w:val="19"/>
              </w:rPr>
              <w:t>Model</w:t>
            </w:r>
            <w:r>
              <w:rPr>
                <w:rFonts w:ascii="Arial"/>
                <w:color w:val="010101"/>
                <w:spacing w:val="8"/>
                <w:w w:val="105"/>
                <w:sz w:val="19"/>
              </w:rPr>
              <w:t> </w:t>
            </w:r>
            <w:r>
              <w:rPr>
                <w:rFonts w:ascii="Arial"/>
                <w:color w:val="010101"/>
                <w:w w:val="105"/>
                <w:sz w:val="19"/>
              </w:rPr>
              <w:t>Creation</w:t>
            </w:r>
            <w:r>
              <w:rPr>
                <w:rFonts w:ascii="Arial"/>
                <w:color w:val="010101"/>
                <w:spacing w:val="8"/>
                <w:w w:val="105"/>
                <w:sz w:val="19"/>
              </w:rPr>
              <w:t> </w:t>
            </w:r>
            <w:r>
              <w:rPr>
                <w:rFonts w:ascii="Arial"/>
                <w:color w:val="010101"/>
                <w:w w:val="105"/>
                <w:sz w:val="19"/>
              </w:rPr>
              <w:t>using</w:t>
            </w:r>
            <w:r>
              <w:rPr>
                <w:rFonts w:ascii="Arial"/>
                <w:color w:val="010101"/>
                <w:spacing w:val="-9"/>
                <w:w w:val="105"/>
                <w:sz w:val="19"/>
              </w:rPr>
              <w:t> </w:t>
            </w:r>
            <w:r>
              <w:rPr>
                <w:rFonts w:ascii="Arial"/>
                <w:color w:val="010101"/>
                <w:w w:val="105"/>
                <w:sz w:val="19"/>
              </w:rPr>
              <w:t>Jupiter</w:t>
            </w:r>
            <w:r>
              <w:rPr>
                <w:rFonts w:ascii="Arial"/>
                <w:color w:val="010101"/>
                <w:spacing w:val="12"/>
                <w:w w:val="105"/>
                <w:sz w:val="19"/>
              </w:rPr>
              <w:t> </w:t>
            </w:r>
            <w:r>
              <w:rPr>
                <w:rFonts w:ascii="Arial"/>
                <w:color w:val="010101"/>
                <w:spacing w:val="-2"/>
                <w:w w:val="105"/>
                <w:sz w:val="19"/>
              </w:rPr>
              <w:t>Notebook.</w:t>
            </w:r>
          </w:p>
        </w:tc>
        <w:tc>
          <w:tcPr>
            <w:tcW w:w="1137" w:type="dxa"/>
            <w:tcBorders>
              <w:top w:val="single" w:sz="6" w:space="0" w:color="000000"/>
              <w:bottom w:val="single" w:sz="6" w:space="0" w:color="000000"/>
            </w:tcBorders>
          </w:tcPr>
          <w:p>
            <w:pPr>
              <w:pStyle w:val="TableParagraph"/>
              <w:spacing w:before="113"/>
              <w:ind w:left="33"/>
              <w:rPr>
                <w:rFonts w:ascii="Arial"/>
                <w:sz w:val="19"/>
              </w:rPr>
            </w:pPr>
            <w:r>
              <w:rPr>
                <w:rFonts w:ascii="Arial"/>
                <w:color w:val="010101"/>
                <w:spacing w:val="-2"/>
                <w:w w:val="110"/>
                <w:sz w:val="19"/>
              </w:rPr>
              <w:t>Malindu</w:t>
            </w:r>
          </w:p>
        </w:tc>
        <w:tc>
          <w:tcPr>
            <w:tcW w:w="1277" w:type="dxa"/>
            <w:tcBorders>
              <w:top w:val="single" w:sz="6" w:space="0" w:color="000000"/>
              <w:bottom w:val="single" w:sz="6" w:space="0" w:color="000000"/>
            </w:tcBorders>
          </w:tcPr>
          <w:p>
            <w:pPr>
              <w:pStyle w:val="TableParagraph"/>
              <w:spacing w:before="113"/>
              <w:ind w:left="30"/>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9" w:type="dxa"/>
            <w:tcBorders>
              <w:top w:val="single" w:sz="6" w:space="0" w:color="000000"/>
              <w:bottom w:val="single" w:sz="6" w:space="0" w:color="000000"/>
              <w:right w:val="single" w:sz="18" w:space="0" w:color="000000"/>
            </w:tcBorders>
          </w:tcPr>
          <w:p>
            <w:pPr>
              <w:pStyle w:val="TableParagraph"/>
              <w:spacing w:before="113"/>
              <w:ind w:right="588"/>
              <w:jc w:val="center"/>
              <w:rPr>
                <w:rFonts w:ascii="Arial"/>
                <w:sz w:val="19"/>
              </w:rPr>
            </w:pPr>
            <w:r>
              <w:rPr>
                <w:rFonts w:ascii="Arial"/>
                <w:color w:val="010101"/>
                <w:spacing w:val="-2"/>
                <w:sz w:val="19"/>
              </w:rPr>
              <w:t>Closed</w:t>
            </w:r>
          </w:p>
        </w:tc>
      </w:tr>
      <w:tr>
        <w:trPr>
          <w:trHeight w:val="467" w:hRule="atLeast"/>
        </w:trPr>
        <w:tc>
          <w:tcPr>
            <w:tcW w:w="532" w:type="dxa"/>
            <w:tcBorders>
              <w:top w:val="single" w:sz="6" w:space="0" w:color="000000"/>
              <w:left w:val="single" w:sz="12" w:space="0" w:color="000000"/>
              <w:bottom w:val="single" w:sz="6" w:space="0" w:color="000000"/>
            </w:tcBorders>
          </w:tcPr>
          <w:p>
            <w:pPr>
              <w:pStyle w:val="TableParagraph"/>
              <w:spacing w:before="113"/>
              <w:ind w:left="6" w:right="47"/>
              <w:jc w:val="center"/>
              <w:rPr>
                <w:rFonts w:ascii="Arial"/>
                <w:sz w:val="19"/>
              </w:rPr>
            </w:pPr>
            <w:r>
              <w:rPr>
                <w:rFonts w:ascii="Arial"/>
                <w:color w:val="010101"/>
                <w:spacing w:val="-10"/>
                <w:w w:val="110"/>
                <w:sz w:val="19"/>
              </w:rPr>
              <w:t>4</w:t>
            </w:r>
          </w:p>
        </w:tc>
        <w:tc>
          <w:tcPr>
            <w:tcW w:w="4829" w:type="dxa"/>
            <w:tcBorders>
              <w:top w:val="single" w:sz="6" w:space="0" w:color="000000"/>
              <w:bottom w:val="single" w:sz="6" w:space="0" w:color="000000"/>
            </w:tcBorders>
          </w:tcPr>
          <w:p>
            <w:pPr>
              <w:pStyle w:val="TableParagraph"/>
              <w:spacing w:before="113"/>
              <w:ind w:left="21"/>
              <w:rPr>
                <w:rFonts w:ascii="Arial"/>
                <w:sz w:val="19"/>
              </w:rPr>
            </w:pPr>
            <w:r>
              <w:rPr>
                <w:rFonts w:ascii="Arial"/>
                <w:color w:val="010101"/>
                <w:w w:val="105"/>
                <w:sz w:val="19"/>
              </w:rPr>
              <w:t>ML</w:t>
            </w:r>
            <w:r>
              <w:rPr>
                <w:rFonts w:ascii="Arial"/>
                <w:color w:val="010101"/>
                <w:spacing w:val="7"/>
                <w:w w:val="105"/>
                <w:sz w:val="19"/>
              </w:rPr>
              <w:t> </w:t>
            </w:r>
            <w:r>
              <w:rPr>
                <w:rFonts w:ascii="Arial"/>
                <w:color w:val="010101"/>
                <w:w w:val="105"/>
                <w:sz w:val="19"/>
              </w:rPr>
              <w:t>Model</w:t>
            </w:r>
            <w:r>
              <w:rPr>
                <w:rFonts w:ascii="Arial"/>
                <w:color w:val="010101"/>
                <w:spacing w:val="16"/>
                <w:w w:val="105"/>
                <w:sz w:val="19"/>
              </w:rPr>
              <w:t> </w:t>
            </w:r>
            <w:r>
              <w:rPr>
                <w:rFonts w:ascii="Arial"/>
                <w:color w:val="010101"/>
                <w:spacing w:val="-2"/>
                <w:w w:val="105"/>
                <w:sz w:val="19"/>
              </w:rPr>
              <w:t>Training.</w:t>
            </w:r>
          </w:p>
        </w:tc>
        <w:tc>
          <w:tcPr>
            <w:tcW w:w="1137" w:type="dxa"/>
            <w:tcBorders>
              <w:top w:val="single" w:sz="6" w:space="0" w:color="000000"/>
              <w:bottom w:val="single" w:sz="6" w:space="0" w:color="000000"/>
            </w:tcBorders>
          </w:tcPr>
          <w:p>
            <w:pPr>
              <w:pStyle w:val="TableParagraph"/>
              <w:spacing w:before="113"/>
              <w:ind w:left="33"/>
              <w:rPr>
                <w:rFonts w:ascii="Arial"/>
                <w:sz w:val="19"/>
              </w:rPr>
            </w:pPr>
            <w:r>
              <w:rPr>
                <w:rFonts w:ascii="Arial"/>
                <w:color w:val="010101"/>
                <w:spacing w:val="-2"/>
                <w:w w:val="110"/>
                <w:sz w:val="19"/>
              </w:rPr>
              <w:t>Malindu</w:t>
            </w:r>
          </w:p>
        </w:tc>
        <w:tc>
          <w:tcPr>
            <w:tcW w:w="1277" w:type="dxa"/>
            <w:tcBorders>
              <w:top w:val="single" w:sz="6" w:space="0" w:color="000000"/>
              <w:bottom w:val="single" w:sz="6" w:space="0" w:color="000000"/>
            </w:tcBorders>
          </w:tcPr>
          <w:p>
            <w:pPr>
              <w:pStyle w:val="TableParagraph"/>
              <w:spacing w:before="113"/>
              <w:ind w:left="30"/>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9" w:type="dxa"/>
            <w:tcBorders>
              <w:top w:val="single" w:sz="6" w:space="0" w:color="000000"/>
              <w:bottom w:val="single" w:sz="6" w:space="0" w:color="000000"/>
              <w:right w:val="single" w:sz="18" w:space="0" w:color="000000"/>
            </w:tcBorders>
          </w:tcPr>
          <w:p>
            <w:pPr>
              <w:pStyle w:val="TableParagraph"/>
              <w:spacing w:before="113"/>
              <w:ind w:right="695"/>
              <w:jc w:val="center"/>
              <w:rPr>
                <w:rFonts w:ascii="Arial"/>
                <w:sz w:val="19"/>
              </w:rPr>
            </w:pPr>
            <w:r>
              <w:rPr>
                <w:position w:val="-1"/>
              </w:rPr>
              <w:drawing>
                <wp:inline distT="0" distB="0" distL="0" distR="0">
                  <wp:extent cx="79343" cy="91535"/>
                  <wp:effectExtent l="0" t="0" r="0" b="0"/>
                  <wp:docPr id="1324" name="Image 1324"/>
                  <wp:cNvGraphicFramePr>
                    <a:graphicFrameLocks/>
                  </wp:cNvGraphicFramePr>
                  <a:graphic>
                    <a:graphicData uri="http://schemas.openxmlformats.org/drawingml/2006/picture">
                      <pic:pic>
                        <pic:nvPicPr>
                          <pic:cNvPr id="1324" name="Image 1324"/>
                          <pic:cNvPicPr/>
                        </pic:nvPicPr>
                        <pic:blipFill>
                          <a:blip r:embed="rId334" cstate="print"/>
                          <a:stretch>
                            <a:fillRect/>
                          </a:stretch>
                        </pic:blipFill>
                        <pic:spPr>
                          <a:xfrm>
                            <a:off x="0" y="0"/>
                            <a:ext cx="79343" cy="91535"/>
                          </a:xfrm>
                          <a:prstGeom prst="rect">
                            <a:avLst/>
                          </a:prstGeom>
                        </pic:spPr>
                      </pic:pic>
                    </a:graphicData>
                  </a:graphic>
                </wp:inline>
              </w:drawing>
            </w:r>
            <w:r>
              <w:rPr>
                <w:position w:val="-1"/>
              </w:rPr>
            </w:r>
            <w:r>
              <w:rPr>
                <w:spacing w:val="-20"/>
                <w:sz w:val="20"/>
              </w:rPr>
              <w:t> </w:t>
            </w:r>
            <w:r>
              <w:rPr>
                <w:rFonts w:ascii="Arial"/>
                <w:color w:val="010101"/>
                <w:w w:val="105"/>
                <w:sz w:val="19"/>
              </w:rPr>
              <w:t>pen</w:t>
            </w:r>
          </w:p>
        </w:tc>
      </w:tr>
      <w:tr>
        <w:trPr>
          <w:trHeight w:val="467" w:hRule="atLeast"/>
        </w:trPr>
        <w:tc>
          <w:tcPr>
            <w:tcW w:w="6498" w:type="dxa"/>
            <w:gridSpan w:val="3"/>
            <w:tcBorders>
              <w:top w:val="single" w:sz="6" w:space="0" w:color="000000"/>
              <w:left w:val="nil"/>
              <w:bottom w:val="single" w:sz="6" w:space="0" w:color="000000"/>
            </w:tcBorders>
          </w:tcPr>
          <w:p>
            <w:pPr>
              <w:pStyle w:val="TableParagraph"/>
              <w:tabs>
                <w:tab w:pos="526" w:val="left" w:leader="none"/>
                <w:tab w:pos="5362" w:val="left" w:leader="none"/>
              </w:tabs>
              <w:spacing w:before="121"/>
              <w:ind w:left="190"/>
              <w:rPr>
                <w:rFonts w:ascii="Arial"/>
                <w:sz w:val="19"/>
              </w:rPr>
            </w:pPr>
            <w:r>
              <w:rPr>
                <w:rFonts w:ascii="Arial"/>
                <w:color w:val="010101"/>
                <w:spacing w:val="-10"/>
                <w:w w:val="105"/>
                <w:position w:val="1"/>
                <w:sz w:val="19"/>
              </w:rPr>
              <w:t>5</w:t>
            </w:r>
            <w:r>
              <w:rPr>
                <w:rFonts w:ascii="Arial"/>
                <w:color w:val="010101"/>
                <w:position w:val="1"/>
                <w:sz w:val="19"/>
              </w:rPr>
              <w:tab/>
            </w:r>
            <w:r>
              <w:rPr>
                <w:rFonts w:ascii="Arial"/>
                <w:color w:val="010101"/>
                <w:w w:val="105"/>
                <w:position w:val="1"/>
                <w:sz w:val="19"/>
              </w:rPr>
              <w:t>IML</w:t>
            </w:r>
            <w:r>
              <w:rPr>
                <w:rFonts w:ascii="Arial"/>
                <w:color w:val="010101"/>
                <w:spacing w:val="-5"/>
                <w:w w:val="105"/>
                <w:position w:val="1"/>
                <w:sz w:val="19"/>
              </w:rPr>
              <w:t> </w:t>
            </w:r>
            <w:r>
              <w:rPr>
                <w:rFonts w:ascii="Arial"/>
                <w:color w:val="010101"/>
                <w:w w:val="105"/>
                <w:position w:val="1"/>
                <w:sz w:val="19"/>
              </w:rPr>
              <w:t>Model</w:t>
            </w:r>
            <w:r>
              <w:rPr>
                <w:rFonts w:ascii="Arial"/>
                <w:color w:val="010101"/>
                <w:spacing w:val="4"/>
                <w:w w:val="105"/>
                <w:position w:val="1"/>
                <w:sz w:val="19"/>
              </w:rPr>
              <w:t> </w:t>
            </w:r>
            <w:r>
              <w:rPr>
                <w:rFonts w:ascii="Arial"/>
                <w:color w:val="010101"/>
                <w:spacing w:val="-2"/>
                <w:w w:val="105"/>
                <w:position w:val="1"/>
                <w:sz w:val="19"/>
              </w:rPr>
              <w:t>Training.</w:t>
            </w:r>
            <w:r>
              <w:rPr>
                <w:rFonts w:ascii="Arial"/>
                <w:color w:val="010101"/>
                <w:position w:val="1"/>
                <w:sz w:val="19"/>
              </w:rPr>
              <w:tab/>
            </w:r>
            <w:r>
              <w:rPr>
                <w:rFonts w:ascii="Arial"/>
                <w:color w:val="010101"/>
                <w:spacing w:val="-2"/>
                <w:w w:val="105"/>
                <w:sz w:val="19"/>
              </w:rPr>
              <w:t>INavindra</w:t>
            </w:r>
          </w:p>
        </w:tc>
        <w:tc>
          <w:tcPr>
            <w:tcW w:w="2546" w:type="dxa"/>
            <w:gridSpan w:val="2"/>
            <w:tcBorders>
              <w:top w:val="single" w:sz="6" w:space="0" w:color="000000"/>
              <w:bottom w:val="single" w:sz="6" w:space="0" w:color="000000"/>
              <w:right w:val="single" w:sz="18" w:space="0" w:color="000000"/>
            </w:tcBorders>
          </w:tcPr>
          <w:p>
            <w:pPr>
              <w:pStyle w:val="TableParagraph"/>
              <w:tabs>
                <w:tab w:pos="1282" w:val="left" w:leader="none"/>
              </w:tabs>
              <w:spacing w:before="116"/>
              <w:ind w:left="30"/>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r>
              <w:rPr>
                <w:rFonts w:ascii="Arial"/>
                <w:color w:val="010101"/>
                <w:sz w:val="19"/>
              </w:rPr>
              <w:tab/>
            </w:r>
            <w:r>
              <w:rPr>
                <w:rFonts w:ascii="Arial"/>
                <w:color w:val="010101"/>
                <w:spacing w:val="-2"/>
                <w:w w:val="110"/>
                <w:position w:val="-2"/>
                <w:sz w:val="19"/>
              </w:rPr>
              <w:t>lopen</w:t>
            </w:r>
          </w:p>
        </w:tc>
      </w:tr>
      <w:tr>
        <w:trPr>
          <w:trHeight w:val="469" w:hRule="atLeast"/>
        </w:trPr>
        <w:tc>
          <w:tcPr>
            <w:tcW w:w="532" w:type="dxa"/>
            <w:tcBorders>
              <w:top w:val="single" w:sz="6" w:space="0" w:color="000000"/>
              <w:left w:val="single" w:sz="12" w:space="0" w:color="000000"/>
              <w:bottom w:val="single" w:sz="6" w:space="0" w:color="000000"/>
              <w:right w:val="single" w:sz="6" w:space="0" w:color="000000"/>
            </w:tcBorders>
          </w:tcPr>
          <w:p>
            <w:pPr>
              <w:pStyle w:val="TableParagraph"/>
              <w:spacing w:before="119"/>
              <w:ind w:left="10" w:right="44"/>
              <w:jc w:val="center"/>
              <w:rPr>
                <w:rFonts w:ascii="Arial"/>
                <w:sz w:val="19"/>
              </w:rPr>
            </w:pPr>
            <w:r>
              <w:rPr>
                <w:rFonts w:ascii="Arial"/>
                <w:color w:val="010101"/>
                <w:spacing w:val="-10"/>
                <w:w w:val="105"/>
                <w:sz w:val="19"/>
              </w:rPr>
              <w:t>6</w:t>
            </w:r>
          </w:p>
        </w:tc>
        <w:tc>
          <w:tcPr>
            <w:tcW w:w="4829" w:type="dxa"/>
            <w:tcBorders>
              <w:top w:val="single" w:sz="6" w:space="0" w:color="000000"/>
              <w:left w:val="single" w:sz="6" w:space="0" w:color="000000"/>
              <w:bottom w:val="single" w:sz="6" w:space="0" w:color="000000"/>
              <w:right w:val="single" w:sz="6" w:space="0" w:color="000000"/>
            </w:tcBorders>
          </w:tcPr>
          <w:p>
            <w:pPr>
              <w:pStyle w:val="TableParagraph"/>
              <w:spacing w:before="114"/>
              <w:ind w:left="142"/>
              <w:rPr>
                <w:rFonts w:ascii="Arial"/>
                <w:sz w:val="19"/>
              </w:rPr>
            </w:pPr>
            <w:r>
              <w:rPr/>
              <mc:AlternateContent>
                <mc:Choice Requires="wps">
                  <w:drawing>
                    <wp:anchor distT="0" distB="0" distL="0" distR="0" allowOverlap="1" layoutInCell="1" locked="0" behindDoc="1" simplePos="0" relativeHeight="481712640">
                      <wp:simplePos x="0" y="0"/>
                      <wp:positionH relativeFrom="column">
                        <wp:posOffset>14748</wp:posOffset>
                      </wp:positionH>
                      <wp:positionV relativeFrom="paragraph">
                        <wp:posOffset>108245</wp:posOffset>
                      </wp:positionV>
                      <wp:extent cx="59690" cy="88900"/>
                      <wp:effectExtent l="0" t="0" r="0" b="0"/>
                      <wp:wrapNone/>
                      <wp:docPr id="1325" name="Group 1325"/>
                      <wp:cNvGraphicFramePr>
                        <a:graphicFrameLocks/>
                      </wp:cNvGraphicFramePr>
                      <a:graphic>
                        <a:graphicData uri="http://schemas.microsoft.com/office/word/2010/wordprocessingGroup">
                          <wpg:wgp>
                            <wpg:cNvPr id="1325" name="Group 1325"/>
                            <wpg:cNvGrpSpPr/>
                            <wpg:grpSpPr>
                              <a:xfrm>
                                <a:off x="0" y="0"/>
                                <a:ext cx="59690" cy="88900"/>
                                <a:chExt cx="59690" cy="88900"/>
                              </a:xfrm>
                            </wpg:grpSpPr>
                            <wps:wsp>
                              <wps:cNvPr id="1326" name="Graphic 1326"/>
                              <wps:cNvSpPr/>
                              <wps:spPr>
                                <a:xfrm>
                                  <a:off x="0" y="0"/>
                                  <a:ext cx="59690" cy="88900"/>
                                </a:xfrm>
                                <a:custGeom>
                                  <a:avLst/>
                                  <a:gdLst/>
                                  <a:ahLst/>
                                  <a:cxnLst/>
                                  <a:rect l="l" t="t" r="r" b="b"/>
                                  <a:pathLst>
                                    <a:path w="59690" h="88900">
                                      <a:moveTo>
                                        <a:pt x="12192" y="88487"/>
                                      </a:moveTo>
                                      <a:lnTo>
                                        <a:pt x="1524" y="88487"/>
                                      </a:lnTo>
                                      <a:lnTo>
                                        <a:pt x="1524" y="86963"/>
                                      </a:lnTo>
                                      <a:lnTo>
                                        <a:pt x="0" y="86963"/>
                                      </a:lnTo>
                                      <a:lnTo>
                                        <a:pt x="0" y="3048"/>
                                      </a:lnTo>
                                      <a:lnTo>
                                        <a:pt x="3048" y="0"/>
                                      </a:lnTo>
                                      <a:lnTo>
                                        <a:pt x="33528" y="0"/>
                                      </a:lnTo>
                                      <a:lnTo>
                                        <a:pt x="36576" y="1524"/>
                                      </a:lnTo>
                                      <a:lnTo>
                                        <a:pt x="39624" y="1524"/>
                                      </a:lnTo>
                                      <a:lnTo>
                                        <a:pt x="42767" y="3048"/>
                                      </a:lnTo>
                                      <a:lnTo>
                                        <a:pt x="45815" y="4572"/>
                                      </a:lnTo>
                                      <a:lnTo>
                                        <a:pt x="48863" y="7620"/>
                                      </a:lnTo>
                                      <a:lnTo>
                                        <a:pt x="49625" y="9144"/>
                                      </a:lnTo>
                                      <a:lnTo>
                                        <a:pt x="12192" y="9144"/>
                                      </a:lnTo>
                                      <a:lnTo>
                                        <a:pt x="12192" y="39719"/>
                                      </a:lnTo>
                                      <a:lnTo>
                                        <a:pt x="48863" y="39719"/>
                                      </a:lnTo>
                                      <a:lnTo>
                                        <a:pt x="45815" y="41243"/>
                                      </a:lnTo>
                                      <a:lnTo>
                                        <a:pt x="44291" y="42767"/>
                                      </a:lnTo>
                                      <a:lnTo>
                                        <a:pt x="42767" y="42767"/>
                                      </a:lnTo>
                                      <a:lnTo>
                                        <a:pt x="39624" y="44291"/>
                                      </a:lnTo>
                                      <a:lnTo>
                                        <a:pt x="36576" y="45815"/>
                                      </a:lnTo>
                                      <a:lnTo>
                                        <a:pt x="38100" y="45815"/>
                                      </a:lnTo>
                                      <a:lnTo>
                                        <a:pt x="39624" y="47339"/>
                                      </a:lnTo>
                                      <a:lnTo>
                                        <a:pt x="41148" y="47339"/>
                                      </a:lnTo>
                                      <a:lnTo>
                                        <a:pt x="42767" y="48863"/>
                                      </a:lnTo>
                                      <a:lnTo>
                                        <a:pt x="12192" y="48863"/>
                                      </a:lnTo>
                                      <a:lnTo>
                                        <a:pt x="12192" y="88487"/>
                                      </a:lnTo>
                                      <a:close/>
                                    </a:path>
                                    <a:path w="59690" h="88900">
                                      <a:moveTo>
                                        <a:pt x="48863" y="39719"/>
                                      </a:moveTo>
                                      <a:lnTo>
                                        <a:pt x="28956" y="39719"/>
                                      </a:lnTo>
                                      <a:lnTo>
                                        <a:pt x="32004" y="38195"/>
                                      </a:lnTo>
                                      <a:lnTo>
                                        <a:pt x="33528" y="38195"/>
                                      </a:lnTo>
                                      <a:lnTo>
                                        <a:pt x="36576" y="36671"/>
                                      </a:lnTo>
                                      <a:lnTo>
                                        <a:pt x="39624" y="33623"/>
                                      </a:lnTo>
                                      <a:lnTo>
                                        <a:pt x="39624" y="32004"/>
                                      </a:lnTo>
                                      <a:lnTo>
                                        <a:pt x="41148" y="30480"/>
                                      </a:lnTo>
                                      <a:lnTo>
                                        <a:pt x="41148" y="18288"/>
                                      </a:lnTo>
                                      <a:lnTo>
                                        <a:pt x="39624" y="15240"/>
                                      </a:lnTo>
                                      <a:lnTo>
                                        <a:pt x="35052" y="10668"/>
                                      </a:lnTo>
                                      <a:lnTo>
                                        <a:pt x="30480" y="10668"/>
                                      </a:lnTo>
                                      <a:lnTo>
                                        <a:pt x="28956" y="9144"/>
                                      </a:lnTo>
                                      <a:lnTo>
                                        <a:pt x="49625" y="9144"/>
                                      </a:lnTo>
                                      <a:lnTo>
                                        <a:pt x="50387" y="10668"/>
                                      </a:lnTo>
                                      <a:lnTo>
                                        <a:pt x="51911" y="12192"/>
                                      </a:lnTo>
                                      <a:lnTo>
                                        <a:pt x="53435" y="15240"/>
                                      </a:lnTo>
                                      <a:lnTo>
                                        <a:pt x="53435" y="16764"/>
                                      </a:lnTo>
                                      <a:lnTo>
                                        <a:pt x="54959" y="19812"/>
                                      </a:lnTo>
                                      <a:lnTo>
                                        <a:pt x="54959" y="25908"/>
                                      </a:lnTo>
                                      <a:lnTo>
                                        <a:pt x="53435" y="28956"/>
                                      </a:lnTo>
                                      <a:lnTo>
                                        <a:pt x="53435" y="30480"/>
                                      </a:lnTo>
                                      <a:lnTo>
                                        <a:pt x="51911" y="33623"/>
                                      </a:lnTo>
                                      <a:lnTo>
                                        <a:pt x="51911" y="35147"/>
                                      </a:lnTo>
                                      <a:lnTo>
                                        <a:pt x="50387" y="36671"/>
                                      </a:lnTo>
                                      <a:lnTo>
                                        <a:pt x="48863" y="39719"/>
                                      </a:lnTo>
                                      <a:close/>
                                    </a:path>
                                    <a:path w="59690" h="88900">
                                      <a:moveTo>
                                        <a:pt x="59531" y="88487"/>
                                      </a:moveTo>
                                      <a:lnTo>
                                        <a:pt x="47339" y="88487"/>
                                      </a:lnTo>
                                      <a:lnTo>
                                        <a:pt x="47339" y="85439"/>
                                      </a:lnTo>
                                      <a:lnTo>
                                        <a:pt x="38100" y="65627"/>
                                      </a:lnTo>
                                      <a:lnTo>
                                        <a:pt x="38100" y="62579"/>
                                      </a:lnTo>
                                      <a:lnTo>
                                        <a:pt x="36576" y="61055"/>
                                      </a:lnTo>
                                      <a:lnTo>
                                        <a:pt x="35052" y="58007"/>
                                      </a:lnTo>
                                      <a:lnTo>
                                        <a:pt x="35052" y="56483"/>
                                      </a:lnTo>
                                      <a:lnTo>
                                        <a:pt x="28956" y="50387"/>
                                      </a:lnTo>
                                      <a:lnTo>
                                        <a:pt x="27432" y="50387"/>
                                      </a:lnTo>
                                      <a:lnTo>
                                        <a:pt x="25908" y="48863"/>
                                      </a:lnTo>
                                      <a:lnTo>
                                        <a:pt x="42767" y="48863"/>
                                      </a:lnTo>
                                      <a:lnTo>
                                        <a:pt x="44291" y="50387"/>
                                      </a:lnTo>
                                      <a:lnTo>
                                        <a:pt x="44291" y="51911"/>
                                      </a:lnTo>
                                      <a:lnTo>
                                        <a:pt x="47339" y="54959"/>
                                      </a:lnTo>
                                      <a:lnTo>
                                        <a:pt x="47339" y="56483"/>
                                      </a:lnTo>
                                      <a:lnTo>
                                        <a:pt x="48863" y="58007"/>
                                      </a:lnTo>
                                      <a:lnTo>
                                        <a:pt x="48863" y="59531"/>
                                      </a:lnTo>
                                      <a:lnTo>
                                        <a:pt x="50387" y="62579"/>
                                      </a:lnTo>
                                      <a:lnTo>
                                        <a:pt x="58007" y="80867"/>
                                      </a:lnTo>
                                      <a:lnTo>
                                        <a:pt x="59531" y="83915"/>
                                      </a:lnTo>
                                      <a:lnTo>
                                        <a:pt x="59531" y="884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6127pt;margin-top:8.52328pt;width:4.7pt;height:7pt;mso-position-horizontal-relative:column;mso-position-vertical-relative:paragraph;z-index:-21603840" id="docshapegroup955" coordorigin="23,170" coordsize="94,140">
                      <v:shape style="position:absolute;left:23;top:170;width:94;height:140" id="docshape956" coordorigin="23,170" coordsize="94,140" path="m42,310l26,310,26,307,23,307,23,175,28,170,76,170,81,173,86,173,91,175,95,178,100,182,101,185,42,185,42,233,100,233,95,235,93,238,91,238,86,240,81,243,83,243,86,245,88,245,91,247,42,247,42,310xm100,233l69,233,74,231,76,231,81,228,86,223,86,221,88,218,88,199,86,194,78,187,71,187,69,185,101,185,103,187,105,190,107,194,107,197,110,202,110,211,107,216,107,218,105,223,105,226,103,228,100,233xm117,310l98,310,98,305,83,274,83,269,81,267,78,262,78,259,69,250,66,250,64,247,91,247,93,250,93,252,98,257,98,259,100,262,100,264,103,269,115,298,117,303,117,310xe" filled="true" fillcolor="#000000" stroked="false">
                        <v:path arrowok="t"/>
                        <v:fill type="solid"/>
                      </v:shape>
                      <w10:wrap type="none"/>
                    </v:group>
                  </w:pict>
                </mc:Fallback>
              </mc:AlternateContent>
            </w:r>
            <w:r>
              <w:rPr>
                <w:rFonts w:ascii="Arial"/>
                <w:color w:val="010101"/>
                <w:w w:val="105"/>
                <w:sz w:val="19"/>
              </w:rPr>
              <w:t>eview</w:t>
            </w:r>
            <w:r>
              <w:rPr>
                <w:rFonts w:ascii="Arial"/>
                <w:color w:val="010101"/>
                <w:spacing w:val="-9"/>
                <w:w w:val="105"/>
                <w:sz w:val="19"/>
              </w:rPr>
              <w:t> </w:t>
            </w:r>
            <w:r>
              <w:rPr>
                <w:rFonts w:ascii="Arial"/>
                <w:color w:val="010101"/>
                <w:w w:val="105"/>
                <w:sz w:val="19"/>
              </w:rPr>
              <w:t>The</w:t>
            </w:r>
            <w:r>
              <w:rPr>
                <w:rFonts w:ascii="Arial"/>
                <w:color w:val="010101"/>
                <w:spacing w:val="-9"/>
                <w:w w:val="105"/>
                <w:sz w:val="19"/>
              </w:rPr>
              <w:t> </w:t>
            </w:r>
            <w:r>
              <w:rPr>
                <w:rFonts w:ascii="Arial"/>
                <w:color w:val="010101"/>
                <w:w w:val="105"/>
                <w:sz w:val="19"/>
              </w:rPr>
              <w:t>Models'</w:t>
            </w:r>
            <w:r>
              <w:rPr>
                <w:rFonts w:ascii="Arial"/>
                <w:color w:val="010101"/>
                <w:spacing w:val="1"/>
                <w:w w:val="105"/>
                <w:sz w:val="19"/>
              </w:rPr>
              <w:t> </w:t>
            </w:r>
            <w:r>
              <w:rPr>
                <w:rFonts w:ascii="Arial"/>
                <w:color w:val="010101"/>
                <w:w w:val="105"/>
                <w:sz w:val="19"/>
              </w:rPr>
              <w:t>accuracies</w:t>
            </w:r>
            <w:r>
              <w:rPr>
                <w:rFonts w:ascii="Arial"/>
                <w:color w:val="010101"/>
                <w:spacing w:val="-2"/>
                <w:w w:val="105"/>
                <w:sz w:val="19"/>
              </w:rPr>
              <w:t> </w:t>
            </w:r>
            <w:r>
              <w:rPr>
                <w:rFonts w:ascii="Arial"/>
                <w:color w:val="010101"/>
                <w:w w:val="105"/>
                <w:sz w:val="19"/>
              </w:rPr>
              <w:t>and</w:t>
            </w:r>
            <w:r>
              <w:rPr>
                <w:rFonts w:ascii="Arial"/>
                <w:color w:val="010101"/>
                <w:spacing w:val="-11"/>
                <w:w w:val="105"/>
                <w:sz w:val="19"/>
              </w:rPr>
              <w:t> </w:t>
            </w:r>
            <w:r>
              <w:rPr>
                <w:rFonts w:ascii="Arial"/>
                <w:color w:val="010101"/>
                <w:w w:val="105"/>
                <w:sz w:val="19"/>
              </w:rPr>
              <w:t>give</w:t>
            </w:r>
            <w:r>
              <w:rPr>
                <w:rFonts w:ascii="Arial"/>
                <w:color w:val="010101"/>
                <w:spacing w:val="-11"/>
                <w:w w:val="105"/>
                <w:sz w:val="19"/>
              </w:rPr>
              <w:t> </w:t>
            </w:r>
            <w:r>
              <w:rPr>
                <w:rFonts w:ascii="Arial"/>
                <w:color w:val="010101"/>
                <w:spacing w:val="-2"/>
                <w:w w:val="105"/>
                <w:sz w:val="19"/>
              </w:rPr>
              <w:t>Suggestions.</w:t>
            </w:r>
          </w:p>
        </w:tc>
        <w:tc>
          <w:tcPr>
            <w:tcW w:w="1137" w:type="dxa"/>
            <w:tcBorders>
              <w:top w:val="single" w:sz="6" w:space="0" w:color="000000"/>
              <w:left w:val="single" w:sz="6" w:space="0" w:color="000000"/>
              <w:bottom w:val="single" w:sz="6" w:space="0" w:color="000000"/>
            </w:tcBorders>
          </w:tcPr>
          <w:p>
            <w:pPr>
              <w:pStyle w:val="TableParagraph"/>
              <w:spacing w:before="94"/>
              <w:ind w:left="16"/>
              <w:rPr>
                <w:b/>
                <w:sz w:val="21"/>
              </w:rPr>
            </w:pPr>
            <w:r>
              <w:rPr/>
              <w:drawing>
                <wp:inline distT="0" distB="0" distL="0" distR="0">
                  <wp:extent cx="76295" cy="88487"/>
                  <wp:effectExtent l="0" t="0" r="0" b="0"/>
                  <wp:docPr id="1327" name="Image 1327"/>
                  <wp:cNvGraphicFramePr>
                    <a:graphicFrameLocks/>
                  </wp:cNvGraphicFramePr>
                  <a:graphic>
                    <a:graphicData uri="http://schemas.openxmlformats.org/drawingml/2006/picture">
                      <pic:pic>
                        <pic:nvPicPr>
                          <pic:cNvPr id="1327" name="Image 1327"/>
                          <pic:cNvPicPr/>
                        </pic:nvPicPr>
                        <pic:blipFill>
                          <a:blip r:embed="rId335" cstate="print"/>
                          <a:stretch>
                            <a:fillRect/>
                          </a:stretch>
                        </pic:blipFill>
                        <pic:spPr>
                          <a:xfrm>
                            <a:off x="0" y="0"/>
                            <a:ext cx="76295" cy="88487"/>
                          </a:xfrm>
                          <a:prstGeom prst="rect">
                            <a:avLst/>
                          </a:prstGeom>
                        </pic:spPr>
                      </pic:pic>
                    </a:graphicData>
                  </a:graphic>
                </wp:inline>
              </w:drawing>
            </w:r>
            <w:r>
              <w:rPr/>
            </w:r>
            <w:r>
              <w:rPr>
                <w:spacing w:val="-21"/>
                <w:position w:val="2"/>
                <w:sz w:val="20"/>
              </w:rPr>
              <w:t> </w:t>
            </w:r>
            <w:r>
              <w:rPr>
                <w:b/>
                <w:color w:val="010101"/>
                <w:w w:val="70"/>
                <w:position w:val="2"/>
                <w:sz w:val="21"/>
              </w:rPr>
              <w:t>LL</w:t>
            </w:r>
          </w:p>
        </w:tc>
        <w:tc>
          <w:tcPr>
            <w:tcW w:w="1277" w:type="dxa"/>
            <w:tcBorders>
              <w:top w:val="single" w:sz="6" w:space="0" w:color="000000"/>
              <w:bottom w:val="single" w:sz="6" w:space="0" w:color="000000"/>
              <w:right w:val="single" w:sz="6" w:space="0" w:color="000000"/>
            </w:tcBorders>
          </w:tcPr>
          <w:p>
            <w:pPr>
              <w:pStyle w:val="TableParagraph"/>
              <w:spacing w:before="114"/>
              <w:ind w:left="30"/>
              <w:rPr>
                <w:rFonts w:ascii="Arial"/>
                <w:sz w:val="19"/>
              </w:rPr>
            </w:pPr>
            <w:r>
              <w:rPr>
                <w:rFonts w:ascii="Arial"/>
                <w:color w:val="010101"/>
                <w:w w:val="105"/>
                <w:sz w:val="19"/>
              </w:rPr>
              <w:t>Next</w:t>
            </w:r>
            <w:r>
              <w:rPr>
                <w:rFonts w:ascii="Arial"/>
                <w:color w:val="010101"/>
                <w:spacing w:val="-1"/>
                <w:w w:val="110"/>
                <w:sz w:val="19"/>
              </w:rPr>
              <w:t> </w:t>
            </w:r>
            <w:r>
              <w:rPr>
                <w:rFonts w:ascii="Arial"/>
                <w:color w:val="010101"/>
                <w:spacing w:val="-4"/>
                <w:w w:val="110"/>
                <w:sz w:val="19"/>
              </w:rPr>
              <w:t>Meet</w:t>
            </w:r>
          </w:p>
        </w:tc>
        <w:tc>
          <w:tcPr>
            <w:tcW w:w="1269" w:type="dxa"/>
            <w:tcBorders>
              <w:top w:val="single" w:sz="6" w:space="0" w:color="000000"/>
              <w:left w:val="single" w:sz="6" w:space="0" w:color="000000"/>
              <w:bottom w:val="single" w:sz="6" w:space="0" w:color="000000"/>
              <w:right w:val="single" w:sz="18" w:space="0" w:color="000000"/>
            </w:tcBorders>
          </w:tcPr>
          <w:p>
            <w:pPr>
              <w:pStyle w:val="TableParagraph"/>
              <w:spacing w:before="114"/>
              <w:ind w:right="697"/>
              <w:jc w:val="center"/>
              <w:rPr>
                <w:rFonts w:ascii="Arial"/>
                <w:sz w:val="19"/>
              </w:rPr>
            </w:pPr>
            <w:r>
              <w:rPr/>
              <w:drawing>
                <wp:inline distT="0" distB="0" distL="0" distR="0">
                  <wp:extent cx="79343" cy="91535"/>
                  <wp:effectExtent l="0" t="0" r="0" b="0"/>
                  <wp:docPr id="1328" name="Image 1328"/>
                  <wp:cNvGraphicFramePr>
                    <a:graphicFrameLocks/>
                  </wp:cNvGraphicFramePr>
                  <a:graphic>
                    <a:graphicData uri="http://schemas.openxmlformats.org/drawingml/2006/picture">
                      <pic:pic>
                        <pic:nvPicPr>
                          <pic:cNvPr id="1328" name="Image 1328"/>
                          <pic:cNvPicPr/>
                        </pic:nvPicPr>
                        <pic:blipFill>
                          <a:blip r:embed="rId336" cstate="print"/>
                          <a:stretch>
                            <a:fillRect/>
                          </a:stretch>
                        </pic:blipFill>
                        <pic:spPr>
                          <a:xfrm>
                            <a:off x="0" y="0"/>
                            <a:ext cx="79343" cy="91535"/>
                          </a:xfrm>
                          <a:prstGeom prst="rect">
                            <a:avLst/>
                          </a:prstGeom>
                        </pic:spPr>
                      </pic:pic>
                    </a:graphicData>
                  </a:graphic>
                </wp:inline>
              </w:drawing>
            </w:r>
            <w:r>
              <w:rPr/>
            </w:r>
            <w:r>
              <w:rPr>
                <w:spacing w:val="-20"/>
                <w:position w:val="2"/>
                <w:sz w:val="20"/>
              </w:rPr>
              <w:t> </w:t>
            </w:r>
            <w:r>
              <w:rPr>
                <w:rFonts w:ascii="Arial"/>
                <w:color w:val="010101"/>
                <w:w w:val="105"/>
                <w:position w:val="2"/>
                <w:sz w:val="19"/>
              </w:rPr>
              <w:t>pen</w:t>
            </w:r>
          </w:p>
        </w:tc>
      </w:tr>
    </w:tbl>
    <w:p>
      <w:pPr>
        <w:spacing w:after="0"/>
        <w:jc w:val="center"/>
        <w:rPr>
          <w:rFonts w:ascii="Arial"/>
          <w:sz w:val="19"/>
        </w:rPr>
        <w:sectPr>
          <w:headerReference w:type="default" r:id="rId331"/>
          <w:footerReference w:type="default" r:id="rId332"/>
          <w:pgSz w:w="11910" w:h="16840"/>
          <w:pgMar w:header="658" w:footer="1385" w:top="3540" w:bottom="1580" w:left="240" w:right="220"/>
        </w:sectPr>
      </w:pPr>
    </w:p>
    <w:p>
      <w:pPr>
        <w:spacing w:line="283" w:lineRule="exact" w:before="71"/>
        <w:ind w:left="1563" w:right="0" w:firstLine="0"/>
        <w:jc w:val="left"/>
        <w:rPr>
          <w:sz w:val="19"/>
        </w:rPr>
      </w:pPr>
      <w:r>
        <w:rPr/>
        <w:drawing>
          <wp:anchor distT="0" distB="0" distL="0" distR="0" allowOverlap="1" layoutInCell="1" locked="0" behindDoc="0" simplePos="0" relativeHeight="15894016">
            <wp:simplePos x="0" y="0"/>
            <wp:positionH relativeFrom="page">
              <wp:posOffset>591312</wp:posOffset>
            </wp:positionH>
            <wp:positionV relativeFrom="paragraph">
              <wp:posOffset>88392</wp:posOffset>
            </wp:positionV>
            <wp:extent cx="486156" cy="361187"/>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6" cstate="print"/>
                    <a:stretch>
                      <a:fillRect/>
                    </a:stretch>
                  </pic:blipFill>
                  <pic:spPr>
                    <a:xfrm>
                      <a:off x="0" y="0"/>
                      <a:ext cx="486156" cy="361187"/>
                    </a:xfrm>
                    <a:prstGeom prst="rect">
                      <a:avLst/>
                    </a:prstGeom>
                  </pic:spPr>
                </pic:pic>
              </a:graphicData>
            </a:graphic>
          </wp:anchor>
        </w:drawing>
      </w: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1563"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p>
      <w:pPr>
        <w:pStyle w:val="BodyText"/>
        <w:spacing w:before="75"/>
        <w:rPr>
          <w:sz w:val="19"/>
        </w:rPr>
      </w:pPr>
    </w:p>
    <w:p>
      <w:pPr>
        <w:spacing w:before="0"/>
        <w:ind w:left="846"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013</w:t>
      </w:r>
    </w:p>
    <w:p>
      <w:pPr>
        <w:spacing w:before="51"/>
        <w:ind w:left="842" w:right="0" w:firstLine="0"/>
        <w:jc w:val="left"/>
        <w:rPr>
          <w:rFonts w:ascii="Arial"/>
          <w:sz w:val="19"/>
        </w:rPr>
      </w:pPr>
      <w:r>
        <w:rPr>
          <w:rFonts w:ascii="Arial"/>
          <w:b/>
          <w:color w:val="030303"/>
          <w:w w:val="105"/>
          <w:sz w:val="19"/>
        </w:rPr>
        <w:t>Date:</w:t>
      </w:r>
      <w:r>
        <w:rPr>
          <w:rFonts w:ascii="Arial"/>
          <w:b/>
          <w:color w:val="030303"/>
          <w:spacing w:val="-14"/>
          <w:w w:val="105"/>
          <w:sz w:val="19"/>
        </w:rPr>
        <w:t> </w:t>
      </w:r>
      <w:r>
        <w:rPr>
          <w:rFonts w:ascii="Arial"/>
          <w:color w:val="030303"/>
          <w:w w:val="105"/>
          <w:sz w:val="19"/>
        </w:rPr>
        <w:t>19</w:t>
      </w:r>
      <w:r>
        <w:rPr>
          <w:rFonts w:ascii="Arial"/>
          <w:color w:val="030303"/>
          <w:spacing w:val="-13"/>
          <w:w w:val="105"/>
          <w:sz w:val="19"/>
        </w:rPr>
        <w:t> </w:t>
      </w:r>
      <w:r>
        <w:rPr>
          <w:rFonts w:ascii="Arial"/>
          <w:color w:val="030303"/>
          <w:w w:val="105"/>
          <w:sz w:val="19"/>
        </w:rPr>
        <w:t>December</w:t>
      </w:r>
      <w:r>
        <w:rPr>
          <w:rFonts w:ascii="Arial"/>
          <w:color w:val="030303"/>
          <w:spacing w:val="11"/>
          <w:w w:val="105"/>
          <w:sz w:val="19"/>
        </w:rPr>
        <w:t> </w:t>
      </w:r>
      <w:r>
        <w:rPr>
          <w:rFonts w:ascii="Arial"/>
          <w:color w:val="030303"/>
          <w:spacing w:val="-4"/>
          <w:w w:val="105"/>
          <w:sz w:val="19"/>
        </w:rPr>
        <w:t>2022</w:t>
      </w:r>
    </w:p>
    <w:p>
      <w:pPr>
        <w:spacing w:before="46"/>
        <w:ind w:left="842" w:right="0" w:firstLine="0"/>
        <w:jc w:val="left"/>
        <w:rPr>
          <w:rFonts w:ascii="Arial"/>
          <w:sz w:val="19"/>
        </w:rPr>
      </w:pPr>
      <w:r>
        <w:rPr>
          <w:rFonts w:ascii="Arial"/>
          <w:b/>
          <w:color w:val="030303"/>
          <w:w w:val="105"/>
          <w:sz w:val="19"/>
        </w:rPr>
        <w:t>Time:</w:t>
      </w:r>
      <w:r>
        <w:rPr>
          <w:rFonts w:ascii="Arial"/>
          <w:b/>
          <w:color w:val="030303"/>
          <w:spacing w:val="-10"/>
          <w:w w:val="105"/>
          <w:sz w:val="19"/>
        </w:rPr>
        <w:t> </w:t>
      </w:r>
      <w:r>
        <w:rPr>
          <w:rFonts w:ascii="Arial"/>
          <w:color w:val="030303"/>
          <w:w w:val="105"/>
          <w:sz w:val="19"/>
        </w:rPr>
        <w:t>8</w:t>
      </w:r>
      <w:r>
        <w:rPr>
          <w:rFonts w:ascii="Arial"/>
          <w:color w:val="030303"/>
          <w:spacing w:val="-6"/>
          <w:w w:val="105"/>
          <w:sz w:val="19"/>
        </w:rPr>
        <w:t> </w:t>
      </w:r>
      <w:r>
        <w:rPr>
          <w:rFonts w:ascii="Arial"/>
          <w:color w:val="030303"/>
          <w:w w:val="105"/>
          <w:sz w:val="19"/>
        </w:rPr>
        <w:t>am</w:t>
      </w:r>
      <w:r>
        <w:rPr>
          <w:rFonts w:ascii="Arial"/>
          <w:color w:val="030303"/>
          <w:spacing w:val="-8"/>
          <w:w w:val="105"/>
          <w:sz w:val="19"/>
        </w:rPr>
        <w:t> </w:t>
      </w:r>
      <w:r>
        <w:rPr>
          <w:rFonts w:ascii="Arial"/>
          <w:color w:val="030303"/>
          <w:w w:val="105"/>
          <w:sz w:val="19"/>
        </w:rPr>
        <w:t>-</w:t>
      </w:r>
      <w:r>
        <w:rPr>
          <w:rFonts w:ascii="Arial"/>
          <w:color w:val="030303"/>
          <w:spacing w:val="-3"/>
          <w:w w:val="105"/>
          <w:sz w:val="19"/>
        </w:rPr>
        <w:t> </w:t>
      </w:r>
      <w:r>
        <w:rPr>
          <w:rFonts w:ascii="Arial"/>
          <w:color w:val="030303"/>
          <w:w w:val="105"/>
          <w:sz w:val="19"/>
        </w:rPr>
        <w:t>2</w:t>
      </w:r>
      <w:r>
        <w:rPr>
          <w:rFonts w:ascii="Arial"/>
          <w:color w:val="030303"/>
          <w:spacing w:val="-10"/>
          <w:w w:val="105"/>
          <w:sz w:val="19"/>
        </w:rPr>
        <w:t> </w:t>
      </w:r>
      <w:r>
        <w:rPr>
          <w:rFonts w:ascii="Arial"/>
          <w:color w:val="030303"/>
          <w:spacing w:val="-5"/>
          <w:w w:val="105"/>
          <w:sz w:val="19"/>
        </w:rPr>
        <w:t>pm</w:t>
      </w:r>
    </w:p>
    <w:p>
      <w:pPr>
        <w:spacing w:before="55"/>
        <w:ind w:left="846" w:right="0" w:firstLine="0"/>
        <w:jc w:val="left"/>
        <w:rPr>
          <w:rFonts w:ascii="Arial"/>
          <w:sz w:val="19"/>
        </w:rPr>
      </w:pPr>
      <w:r>
        <w:rPr>
          <w:rFonts w:ascii="Arial"/>
          <w:b/>
          <w:color w:val="030303"/>
          <w:sz w:val="19"/>
        </w:rPr>
        <w:t>Venue:</w:t>
      </w:r>
      <w:r>
        <w:rPr>
          <w:rFonts w:ascii="Arial"/>
          <w:b/>
          <w:color w:val="030303"/>
          <w:spacing w:val="7"/>
          <w:sz w:val="19"/>
        </w:rPr>
        <w:t> </w:t>
      </w:r>
      <w:r>
        <w:rPr>
          <w:rFonts w:ascii="Arial"/>
          <w:color w:val="030303"/>
          <w:sz w:val="19"/>
        </w:rPr>
        <w:t>MS</w:t>
      </w:r>
      <w:r>
        <w:rPr>
          <w:rFonts w:ascii="Arial"/>
          <w:color w:val="030303"/>
          <w:spacing w:val="-1"/>
          <w:sz w:val="19"/>
        </w:rPr>
        <w:t> </w:t>
      </w:r>
      <w:r>
        <w:rPr>
          <w:rFonts w:ascii="Arial"/>
          <w:color w:val="030303"/>
          <w:spacing w:val="-2"/>
          <w:sz w:val="19"/>
        </w:rPr>
        <w:t>Teams</w:t>
      </w:r>
    </w:p>
    <w:p>
      <w:pPr>
        <w:spacing w:line="300" w:lineRule="auto" w:before="46"/>
        <w:ind w:left="845" w:right="548" w:hanging="4"/>
        <w:jc w:val="left"/>
        <w:rPr>
          <w:rFonts w:ascii="Arial"/>
          <w:sz w:val="19"/>
        </w:rPr>
      </w:pPr>
      <w:r>
        <w:rPr>
          <w:rFonts w:ascii="Arial"/>
          <w:b/>
          <w:color w:val="030303"/>
          <w:w w:val="105"/>
          <w:sz w:val="19"/>
        </w:rPr>
        <w:t>Participants:</w:t>
      </w:r>
      <w:r>
        <w:rPr>
          <w:rFonts w:ascii="Arial"/>
          <w:b/>
          <w:color w:val="030303"/>
          <w:spacing w:val="-14"/>
          <w:w w:val="105"/>
          <w:sz w:val="19"/>
        </w:rPr>
        <w:t> </w:t>
      </w:r>
      <w:r>
        <w:rPr>
          <w:rFonts w:ascii="Arial"/>
          <w:color w:val="030303"/>
          <w:w w:val="105"/>
          <w:sz w:val="19"/>
        </w:rPr>
        <w:t>Navindra</w:t>
      </w:r>
      <w:r>
        <w:rPr>
          <w:rFonts w:ascii="Arial"/>
          <w:color w:val="030303"/>
          <w:spacing w:val="-7"/>
          <w:w w:val="105"/>
          <w:sz w:val="19"/>
        </w:rPr>
        <w:t> </w:t>
      </w:r>
      <w:r>
        <w:rPr>
          <w:rFonts w:ascii="Arial"/>
          <w:color w:val="030303"/>
          <w:w w:val="105"/>
          <w:sz w:val="19"/>
        </w:rPr>
        <w:t>Abeyesundere,</w:t>
      </w:r>
      <w:r>
        <w:rPr>
          <w:rFonts w:ascii="Arial"/>
          <w:color w:val="030303"/>
          <w:spacing w:val="-6"/>
          <w:w w:val="105"/>
          <w:sz w:val="19"/>
        </w:rPr>
        <w:t> </w:t>
      </w:r>
      <w:r>
        <w:rPr>
          <w:rFonts w:ascii="Arial"/>
          <w:color w:val="030303"/>
          <w:w w:val="105"/>
          <w:sz w:val="19"/>
        </w:rPr>
        <w:t>Malindu</w:t>
      </w:r>
      <w:r>
        <w:rPr>
          <w:rFonts w:ascii="Arial"/>
          <w:color w:val="030303"/>
          <w:spacing w:val="-14"/>
          <w:w w:val="105"/>
          <w:sz w:val="19"/>
        </w:rPr>
        <w:t> </w:t>
      </w:r>
      <w:r>
        <w:rPr>
          <w:rFonts w:ascii="Arial"/>
          <w:color w:val="030303"/>
          <w:w w:val="105"/>
          <w:sz w:val="19"/>
        </w:rPr>
        <w:t>Mahara,</w:t>
      </w:r>
      <w:r>
        <w:rPr>
          <w:rFonts w:ascii="Arial"/>
          <w:color w:val="030303"/>
          <w:spacing w:val="-13"/>
          <w:w w:val="105"/>
          <w:sz w:val="19"/>
        </w:rPr>
        <w:t> </w:t>
      </w:r>
      <w:r>
        <w:rPr>
          <w:rFonts w:ascii="Arial"/>
          <w:color w:val="030303"/>
          <w:w w:val="105"/>
          <w:sz w:val="19"/>
        </w:rPr>
        <w:t>Hashan</w:t>
      </w:r>
      <w:r>
        <w:rPr>
          <w:rFonts w:ascii="Arial"/>
          <w:color w:val="030303"/>
          <w:spacing w:val="-14"/>
          <w:w w:val="105"/>
          <w:sz w:val="19"/>
        </w:rPr>
        <w:t> </w:t>
      </w:r>
      <w:r>
        <w:rPr>
          <w:rFonts w:ascii="Arial"/>
          <w:color w:val="030303"/>
          <w:w w:val="105"/>
          <w:sz w:val="19"/>
        </w:rPr>
        <w:t>Fernando,</w:t>
      </w:r>
      <w:r>
        <w:rPr>
          <w:rFonts w:ascii="Arial"/>
          <w:color w:val="030303"/>
          <w:spacing w:val="-14"/>
          <w:w w:val="105"/>
          <w:sz w:val="19"/>
        </w:rPr>
        <w:t> </w:t>
      </w:r>
      <w:r>
        <w:rPr>
          <w:rFonts w:ascii="Arial"/>
          <w:color w:val="030303"/>
          <w:w w:val="105"/>
          <w:sz w:val="19"/>
        </w:rPr>
        <w:t>Adrian</w:t>
      </w:r>
      <w:r>
        <w:rPr>
          <w:rFonts w:ascii="Arial"/>
          <w:color w:val="030303"/>
          <w:spacing w:val="-14"/>
          <w:w w:val="105"/>
          <w:sz w:val="19"/>
        </w:rPr>
        <w:t> </w:t>
      </w:r>
      <w:r>
        <w:rPr>
          <w:rFonts w:ascii="Arial"/>
          <w:color w:val="030303"/>
          <w:w w:val="105"/>
          <w:sz w:val="19"/>
        </w:rPr>
        <w:t>Jesudasan,</w:t>
      </w:r>
      <w:r>
        <w:rPr>
          <w:rFonts w:ascii="Arial"/>
          <w:color w:val="030303"/>
          <w:spacing w:val="-13"/>
          <w:w w:val="105"/>
          <w:sz w:val="19"/>
        </w:rPr>
        <w:t> </w:t>
      </w:r>
      <w:r>
        <w:rPr>
          <w:rFonts w:ascii="Arial"/>
          <w:color w:val="030303"/>
          <w:w w:val="105"/>
          <w:sz w:val="19"/>
        </w:rPr>
        <w:t>Maleesha </w:t>
      </w:r>
      <w:r>
        <w:rPr>
          <w:rFonts w:ascii="Arial"/>
          <w:color w:val="030303"/>
          <w:spacing w:val="-2"/>
          <w:w w:val="105"/>
          <w:sz w:val="19"/>
        </w:rPr>
        <w:t>Gurunansleage</w:t>
      </w:r>
    </w:p>
    <w:p>
      <w:pPr>
        <w:spacing w:line="295" w:lineRule="auto" w:before="0"/>
        <w:ind w:left="846" w:right="8687" w:firstLine="0"/>
        <w:jc w:val="left"/>
        <w:rPr>
          <w:rFonts w:ascii="Arial"/>
          <w:sz w:val="19"/>
        </w:rPr>
      </w:pPr>
      <w:r>
        <w:rPr>
          <w:rFonts w:ascii="Arial"/>
          <w:color w:val="030303"/>
          <w:w w:val="105"/>
          <w:sz w:val="19"/>
        </w:rPr>
        <w:t>Apologies:</w:t>
      </w:r>
      <w:r>
        <w:rPr>
          <w:rFonts w:ascii="Arial"/>
          <w:color w:val="030303"/>
          <w:spacing w:val="-13"/>
          <w:w w:val="105"/>
          <w:sz w:val="19"/>
        </w:rPr>
        <w:t> </w:t>
      </w:r>
      <w:r>
        <w:rPr>
          <w:rFonts w:ascii="Arial"/>
          <w:color w:val="030303"/>
          <w:w w:val="105"/>
          <w:sz w:val="19"/>
        </w:rPr>
        <w:t>None Absent: None</w:t>
      </w:r>
    </w:p>
    <w:p>
      <w:pPr>
        <w:pStyle w:val="BodyText"/>
        <w:spacing w:before="43"/>
        <w:rPr>
          <w:rFonts w:ascii="Arial"/>
          <w:sz w:val="19"/>
        </w:rPr>
      </w:pPr>
    </w:p>
    <w:p>
      <w:pPr>
        <w:spacing w:before="0"/>
        <w:ind w:left="846" w:right="0" w:firstLine="0"/>
        <w:jc w:val="left"/>
        <w:rPr>
          <w:rFonts w:ascii="Arial"/>
          <w:sz w:val="19"/>
        </w:rPr>
      </w:pPr>
      <w:r>
        <w:rPr>
          <w:rFonts w:ascii="Arial"/>
          <w:color w:val="030303"/>
          <w:spacing w:val="-2"/>
          <w:sz w:val="19"/>
        </w:rPr>
        <w:t>Discussion:</w:t>
      </w:r>
    </w:p>
    <w:p>
      <w:pPr>
        <w:pStyle w:val="ListParagraph"/>
        <w:numPr>
          <w:ilvl w:val="0"/>
          <w:numId w:val="56"/>
        </w:numPr>
        <w:tabs>
          <w:tab w:pos="1066" w:val="left" w:leader="none"/>
        </w:tabs>
        <w:spacing w:line="240" w:lineRule="auto" w:before="56" w:after="0"/>
        <w:ind w:left="1066" w:right="0" w:hanging="221"/>
        <w:jc w:val="left"/>
        <w:rPr>
          <w:rFonts w:ascii="Arial"/>
          <w:sz w:val="19"/>
        </w:rPr>
      </w:pPr>
      <w:r>
        <w:rPr>
          <w:rFonts w:ascii="Arial"/>
          <w:color w:val="030303"/>
          <w:w w:val="105"/>
          <w:sz w:val="19"/>
        </w:rPr>
        <w:t>Action</w:t>
      </w:r>
      <w:r>
        <w:rPr>
          <w:rFonts w:ascii="Arial"/>
          <w:color w:val="030303"/>
          <w:spacing w:val="8"/>
          <w:w w:val="105"/>
          <w:sz w:val="19"/>
        </w:rPr>
        <w:t> </w:t>
      </w:r>
      <w:r>
        <w:rPr>
          <w:rFonts w:ascii="Arial"/>
          <w:color w:val="030303"/>
          <w:spacing w:val="-4"/>
          <w:w w:val="105"/>
          <w:sz w:val="19"/>
        </w:rPr>
        <w:t>List</w:t>
      </w:r>
    </w:p>
    <w:p>
      <w:pPr>
        <w:spacing w:line="295" w:lineRule="auto" w:before="45"/>
        <w:ind w:left="843" w:right="4476" w:firstLine="0"/>
        <w:jc w:val="left"/>
        <w:rPr>
          <w:rFonts w:ascii="Arial"/>
          <w:sz w:val="19"/>
        </w:rPr>
      </w:pPr>
      <w:r>
        <w:rPr>
          <w:rFonts w:ascii="Arial"/>
          <w:color w:val="030303"/>
          <w:w w:val="105"/>
          <w:sz w:val="19"/>
        </w:rPr>
        <w:t>Items on</w:t>
      </w:r>
      <w:r>
        <w:rPr>
          <w:rFonts w:ascii="Arial"/>
          <w:color w:val="030303"/>
          <w:spacing w:val="-3"/>
          <w:w w:val="105"/>
          <w:sz w:val="19"/>
        </w:rPr>
        <w:t> </w:t>
      </w:r>
      <w:r>
        <w:rPr>
          <w:rFonts w:ascii="Arial"/>
          <w:color w:val="030303"/>
          <w:w w:val="105"/>
          <w:sz w:val="19"/>
        </w:rPr>
        <w:t>the action list were completed or progressing as follows: Item 1: Reviewed the</w:t>
      </w:r>
      <w:r>
        <w:rPr>
          <w:rFonts w:ascii="Arial"/>
          <w:color w:val="030303"/>
          <w:spacing w:val="40"/>
          <w:w w:val="105"/>
          <w:sz w:val="19"/>
        </w:rPr>
        <w:t> </w:t>
      </w:r>
      <w:r>
        <w:rPr>
          <w:rFonts w:ascii="Arial"/>
          <w:color w:val="030303"/>
          <w:w w:val="105"/>
          <w:sz w:val="19"/>
        </w:rPr>
        <w:t>Presentation. Status: Closed</w:t>
      </w:r>
    </w:p>
    <w:p>
      <w:pPr>
        <w:spacing w:before="1"/>
        <w:ind w:left="843" w:right="0" w:firstLine="0"/>
        <w:jc w:val="left"/>
        <w:rPr>
          <w:rFonts w:ascii="Arial"/>
          <w:sz w:val="19"/>
        </w:rPr>
      </w:pPr>
      <w:r>
        <w:rPr>
          <w:rFonts w:ascii="Arial"/>
          <w:color w:val="030303"/>
          <w:w w:val="105"/>
          <w:sz w:val="19"/>
        </w:rPr>
        <w:t>Item 2:</w:t>
      </w:r>
      <w:r>
        <w:rPr>
          <w:rFonts w:ascii="Arial"/>
          <w:color w:val="030303"/>
          <w:spacing w:val="-2"/>
          <w:w w:val="105"/>
          <w:sz w:val="19"/>
        </w:rPr>
        <w:t> </w:t>
      </w:r>
      <w:r>
        <w:rPr>
          <w:rFonts w:ascii="Arial"/>
          <w:color w:val="030303"/>
          <w:w w:val="105"/>
          <w:sz w:val="19"/>
        </w:rPr>
        <w:t>Preparation</w:t>
      </w:r>
      <w:r>
        <w:rPr>
          <w:rFonts w:ascii="Arial"/>
          <w:color w:val="030303"/>
          <w:spacing w:val="12"/>
          <w:w w:val="105"/>
          <w:sz w:val="19"/>
        </w:rPr>
        <w:t> </w:t>
      </w:r>
      <w:r>
        <w:rPr>
          <w:rFonts w:ascii="Arial"/>
          <w:color w:val="030303"/>
          <w:w w:val="105"/>
          <w:sz w:val="19"/>
        </w:rPr>
        <w:t>for</w:t>
      </w:r>
      <w:r>
        <w:rPr>
          <w:rFonts w:ascii="Arial"/>
          <w:color w:val="030303"/>
          <w:spacing w:val="21"/>
          <w:w w:val="105"/>
          <w:sz w:val="19"/>
        </w:rPr>
        <w:t> </w:t>
      </w:r>
      <w:r>
        <w:rPr>
          <w:rFonts w:ascii="Arial"/>
          <w:color w:val="030303"/>
          <w:w w:val="105"/>
          <w:sz w:val="19"/>
        </w:rPr>
        <w:t>the</w:t>
      </w:r>
      <w:r>
        <w:rPr>
          <w:rFonts w:ascii="Arial"/>
          <w:color w:val="030303"/>
          <w:spacing w:val="14"/>
          <w:w w:val="105"/>
          <w:sz w:val="19"/>
        </w:rPr>
        <w:t> </w:t>
      </w:r>
      <w:r>
        <w:rPr>
          <w:rFonts w:ascii="Arial"/>
          <w:color w:val="030303"/>
          <w:w w:val="105"/>
          <w:sz w:val="19"/>
        </w:rPr>
        <w:t>Presentation.</w:t>
      </w:r>
      <w:r>
        <w:rPr>
          <w:rFonts w:ascii="Arial"/>
          <w:color w:val="030303"/>
          <w:spacing w:val="10"/>
          <w:w w:val="105"/>
          <w:sz w:val="19"/>
        </w:rPr>
        <w:t> </w:t>
      </w:r>
      <w:r>
        <w:rPr>
          <w:rFonts w:ascii="Arial"/>
          <w:color w:val="030303"/>
          <w:w w:val="105"/>
          <w:sz w:val="19"/>
        </w:rPr>
        <w:t>Status:</w:t>
      </w:r>
      <w:r>
        <w:rPr>
          <w:rFonts w:ascii="Arial"/>
          <w:color w:val="030303"/>
          <w:spacing w:val="4"/>
          <w:w w:val="105"/>
          <w:sz w:val="19"/>
        </w:rPr>
        <w:t> </w:t>
      </w:r>
      <w:r>
        <w:rPr>
          <w:rFonts w:ascii="Arial"/>
          <w:color w:val="030303"/>
          <w:spacing w:val="-2"/>
          <w:w w:val="105"/>
          <w:sz w:val="19"/>
        </w:rPr>
        <w:t>Closed</w:t>
      </w:r>
    </w:p>
    <w:p>
      <w:pPr>
        <w:pStyle w:val="BodyText"/>
        <w:rPr>
          <w:rFonts w:ascii="Arial"/>
          <w:sz w:val="19"/>
        </w:rPr>
      </w:pPr>
    </w:p>
    <w:p>
      <w:pPr>
        <w:pStyle w:val="BodyText"/>
        <w:spacing w:before="152"/>
        <w:rPr>
          <w:rFonts w:ascii="Arial"/>
          <w:sz w:val="19"/>
        </w:rPr>
      </w:pPr>
    </w:p>
    <w:p>
      <w:pPr>
        <w:pStyle w:val="ListParagraph"/>
        <w:numPr>
          <w:ilvl w:val="0"/>
          <w:numId w:val="56"/>
        </w:numPr>
        <w:tabs>
          <w:tab w:pos="1060" w:val="left" w:leader="none"/>
        </w:tabs>
        <w:spacing w:line="240" w:lineRule="auto" w:before="0" w:after="0"/>
        <w:ind w:left="1060" w:right="0" w:hanging="210"/>
        <w:jc w:val="left"/>
        <w:rPr>
          <w:rFonts w:ascii="Arial"/>
          <w:sz w:val="19"/>
        </w:rPr>
      </w:pPr>
      <w:r>
        <w:rPr>
          <w:rFonts w:ascii="Arial"/>
          <w:color w:val="030303"/>
          <w:spacing w:val="-2"/>
          <w:w w:val="105"/>
          <w:sz w:val="19"/>
        </w:rPr>
        <w:t>General</w:t>
      </w:r>
    </w:p>
    <w:p>
      <w:pPr>
        <w:pStyle w:val="BodyText"/>
        <w:spacing w:before="101"/>
        <w:rPr>
          <w:rFonts w:ascii="Arial"/>
          <w:sz w:val="19"/>
        </w:rPr>
      </w:pPr>
    </w:p>
    <w:p>
      <w:pPr>
        <w:pStyle w:val="ListParagraph"/>
        <w:numPr>
          <w:ilvl w:val="0"/>
          <w:numId w:val="56"/>
        </w:numPr>
        <w:tabs>
          <w:tab w:pos="1062" w:val="left" w:leader="none"/>
        </w:tabs>
        <w:spacing w:line="240" w:lineRule="auto" w:before="0" w:after="0"/>
        <w:ind w:left="1062" w:right="0" w:hanging="215"/>
        <w:jc w:val="left"/>
        <w:rPr>
          <w:rFonts w:ascii="Arial"/>
          <w:sz w:val="19"/>
        </w:rPr>
      </w:pPr>
      <w:r>
        <w:rPr>
          <w:rFonts w:ascii="Arial"/>
          <w:color w:val="030303"/>
          <w:w w:val="105"/>
          <w:sz w:val="19"/>
        </w:rPr>
        <w:t>Where</w:t>
      </w:r>
      <w:r>
        <w:rPr>
          <w:rFonts w:ascii="Arial"/>
          <w:color w:val="030303"/>
          <w:spacing w:val="-3"/>
          <w:w w:val="105"/>
          <w:sz w:val="19"/>
        </w:rPr>
        <w:t> </w:t>
      </w:r>
      <w:r>
        <w:rPr>
          <w:rFonts w:ascii="Arial"/>
          <w:color w:val="030303"/>
          <w:w w:val="105"/>
          <w:sz w:val="19"/>
        </w:rPr>
        <w:t>To</w:t>
      </w:r>
      <w:r>
        <w:rPr>
          <w:rFonts w:ascii="Arial"/>
          <w:color w:val="030303"/>
          <w:spacing w:val="-7"/>
          <w:w w:val="105"/>
          <w:sz w:val="19"/>
        </w:rPr>
        <w:t> </w:t>
      </w:r>
      <w:r>
        <w:rPr>
          <w:rFonts w:ascii="Arial"/>
          <w:color w:val="030303"/>
          <w:w w:val="105"/>
          <w:sz w:val="19"/>
        </w:rPr>
        <w:t>From</w:t>
      </w:r>
      <w:r>
        <w:rPr>
          <w:rFonts w:ascii="Arial"/>
          <w:color w:val="030303"/>
          <w:spacing w:val="-3"/>
          <w:w w:val="105"/>
          <w:sz w:val="19"/>
        </w:rPr>
        <w:t> </w:t>
      </w:r>
      <w:r>
        <w:rPr>
          <w:rFonts w:ascii="Arial"/>
          <w:color w:val="030303"/>
          <w:spacing w:val="-4"/>
          <w:w w:val="105"/>
          <w:sz w:val="19"/>
        </w:rPr>
        <w:t>Here</w:t>
      </w:r>
    </w:p>
    <w:p>
      <w:pPr>
        <w:spacing w:line="295" w:lineRule="auto" w:before="51"/>
        <w:ind w:left="846" w:right="7019" w:firstLine="2"/>
        <w:jc w:val="left"/>
        <w:rPr>
          <w:rFonts w:ascii="Arial"/>
          <w:sz w:val="19"/>
        </w:rPr>
      </w:pPr>
      <w:r>
        <w:rPr>
          <w:rFonts w:ascii="Arial"/>
          <w:color w:val="030303"/>
          <w:w w:val="105"/>
          <w:sz w:val="19"/>
        </w:rPr>
        <w:t>What</w:t>
      </w:r>
      <w:r>
        <w:rPr>
          <w:rFonts w:ascii="Arial"/>
          <w:color w:val="030303"/>
          <w:spacing w:val="40"/>
          <w:w w:val="105"/>
          <w:sz w:val="19"/>
        </w:rPr>
        <w:t> </w:t>
      </w:r>
      <w:r>
        <w:rPr>
          <w:rFonts w:ascii="Arial"/>
          <w:color w:val="030303"/>
          <w:w w:val="105"/>
          <w:sz w:val="19"/>
        </w:rPr>
        <w:t>you</w:t>
      </w:r>
      <w:r>
        <w:rPr>
          <w:rFonts w:ascii="Arial"/>
          <w:color w:val="030303"/>
          <w:spacing w:val="40"/>
          <w:w w:val="105"/>
          <w:sz w:val="19"/>
        </w:rPr>
        <w:t> </w:t>
      </w:r>
      <w:r>
        <w:rPr>
          <w:rFonts w:ascii="Arial"/>
          <w:color w:val="030303"/>
          <w:w w:val="105"/>
          <w:sz w:val="19"/>
        </w:rPr>
        <w:t>are</w:t>
      </w:r>
      <w:r>
        <w:rPr>
          <w:rFonts w:ascii="Arial"/>
          <w:color w:val="030303"/>
          <w:spacing w:val="35"/>
          <w:w w:val="105"/>
          <w:sz w:val="19"/>
        </w:rPr>
        <w:t> </w:t>
      </w:r>
      <w:r>
        <w:rPr>
          <w:rFonts w:ascii="Arial"/>
          <w:color w:val="030303"/>
          <w:w w:val="105"/>
          <w:sz w:val="19"/>
        </w:rPr>
        <w:t>going</w:t>
      </w:r>
      <w:r>
        <w:rPr>
          <w:rFonts w:ascii="Arial"/>
          <w:color w:val="030303"/>
          <w:w w:val="105"/>
          <w:sz w:val="19"/>
        </w:rPr>
        <w:t> to</w:t>
      </w:r>
      <w:r>
        <w:rPr>
          <w:rFonts w:ascii="Arial"/>
          <w:color w:val="030303"/>
          <w:spacing w:val="40"/>
          <w:w w:val="105"/>
          <w:sz w:val="19"/>
        </w:rPr>
        <w:t> </w:t>
      </w:r>
      <w:r>
        <w:rPr>
          <w:rFonts w:ascii="Arial"/>
          <w:color w:val="030303"/>
          <w:w w:val="105"/>
          <w:sz w:val="19"/>
        </w:rPr>
        <w:t>do</w:t>
      </w:r>
      <w:r>
        <w:rPr>
          <w:rFonts w:ascii="Arial"/>
          <w:color w:val="030303"/>
          <w:spacing w:val="37"/>
          <w:w w:val="105"/>
          <w:sz w:val="19"/>
        </w:rPr>
        <w:t> </w:t>
      </w:r>
      <w:r>
        <w:rPr>
          <w:rFonts w:ascii="Arial"/>
          <w:color w:val="030303"/>
          <w:w w:val="105"/>
          <w:sz w:val="19"/>
        </w:rPr>
        <w:t>next. </w:t>
      </w:r>
      <w:r>
        <w:rPr>
          <w:rFonts w:ascii="Arial"/>
          <w:color w:val="030303"/>
          <w:spacing w:val="-2"/>
          <w:w w:val="105"/>
          <w:sz w:val="19"/>
        </w:rPr>
        <w:t>Actions:</w:t>
      </w:r>
    </w:p>
    <w:p>
      <w:pPr>
        <w:pStyle w:val="BodyText"/>
        <w:spacing w:before="32"/>
        <w:rPr>
          <w:rFonts w:ascii="Arial"/>
          <w:sz w:val="20"/>
        </w:rPr>
      </w:pPr>
    </w:p>
    <w:tbl>
      <w:tblPr>
        <w:tblW w:w="0" w:type="auto"/>
        <w:jc w:val="left"/>
        <w:tblInd w:w="13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532"/>
        <w:gridCol w:w="4832"/>
        <w:gridCol w:w="1134"/>
        <w:gridCol w:w="1275"/>
        <w:gridCol w:w="1271"/>
      </w:tblGrid>
      <w:tr>
        <w:trPr>
          <w:trHeight w:val="417" w:hRule="atLeast"/>
        </w:trPr>
        <w:tc>
          <w:tcPr>
            <w:tcW w:w="532" w:type="dxa"/>
            <w:tcBorders>
              <w:left w:val="nil"/>
              <w:bottom w:val="single" w:sz="6" w:space="0" w:color="000000"/>
              <w:right w:val="single" w:sz="6" w:space="0" w:color="FFFFFF"/>
            </w:tcBorders>
            <w:shd w:val="clear" w:color="auto" w:fill="FF0000"/>
          </w:tcPr>
          <w:p>
            <w:pPr>
              <w:pStyle w:val="TableParagraph"/>
              <w:spacing w:before="10"/>
              <w:rPr>
                <w:rFonts w:ascii="Arial"/>
                <w:sz w:val="11"/>
              </w:rPr>
            </w:pPr>
          </w:p>
          <w:p>
            <w:pPr>
              <w:pStyle w:val="TableParagraph"/>
              <w:spacing w:line="141" w:lineRule="exact"/>
              <w:ind w:left="57"/>
              <w:rPr>
                <w:rFonts w:ascii="Arial"/>
                <w:sz w:val="14"/>
              </w:rPr>
            </w:pPr>
            <w:r>
              <w:rPr>
                <w:rFonts w:ascii="Arial"/>
                <w:position w:val="-2"/>
                <w:sz w:val="14"/>
              </w:rPr>
              <mc:AlternateContent>
                <mc:Choice Requires="wps">
                  <w:drawing>
                    <wp:inline distT="0" distB="0" distL="0" distR="0">
                      <wp:extent cx="100965" cy="90170"/>
                      <wp:effectExtent l="0" t="0" r="0" b="5080"/>
                      <wp:docPr id="1331" name="Group 1331"/>
                      <wp:cNvGraphicFramePr>
                        <a:graphicFrameLocks/>
                      </wp:cNvGraphicFramePr>
                      <a:graphic>
                        <a:graphicData uri="http://schemas.microsoft.com/office/word/2010/wordprocessingGroup">
                          <wpg:wgp>
                            <wpg:cNvPr id="1331" name="Group 1331"/>
                            <wpg:cNvGrpSpPr/>
                            <wpg:grpSpPr>
                              <a:xfrm>
                                <a:off x="0" y="0"/>
                                <a:ext cx="100965" cy="90170"/>
                                <a:chExt cx="100965" cy="90170"/>
                              </a:xfrm>
                            </wpg:grpSpPr>
                            <wps:wsp>
                              <wps:cNvPr id="1332" name="Graphic 1332"/>
                              <wps:cNvSpPr/>
                              <wps:spPr>
                                <a:xfrm>
                                  <a:off x="0" y="0"/>
                                  <a:ext cx="7620" cy="1905"/>
                                </a:xfrm>
                                <a:custGeom>
                                  <a:avLst/>
                                  <a:gdLst/>
                                  <a:ahLst/>
                                  <a:cxnLst/>
                                  <a:rect l="l" t="t" r="r" b="b"/>
                                  <a:pathLst>
                                    <a:path w="7620" h="1905">
                                      <a:moveTo>
                                        <a:pt x="7620" y="1524"/>
                                      </a:moveTo>
                                      <a:lnTo>
                                        <a:pt x="0" y="1524"/>
                                      </a:lnTo>
                                      <a:lnTo>
                                        <a:pt x="0" y="0"/>
                                      </a:lnTo>
                                      <a:lnTo>
                                        <a:pt x="7620" y="0"/>
                                      </a:lnTo>
                                      <a:lnTo>
                                        <a:pt x="7620" y="1524"/>
                                      </a:lnTo>
                                      <a:close/>
                                    </a:path>
                                  </a:pathLst>
                                </a:custGeom>
                                <a:solidFill>
                                  <a:srgbClr val="000000"/>
                                </a:solidFill>
                              </wps:spPr>
                              <wps:bodyPr wrap="square" lIns="0" tIns="0" rIns="0" bIns="0" rtlCol="0">
                                <a:prstTxWarp prst="textNoShape">
                                  <a:avLst/>
                                </a:prstTxWarp>
                                <a:noAutofit/>
                              </wps:bodyPr>
                            </wps:wsp>
                            <pic:pic>
                              <pic:nvPicPr>
                                <pic:cNvPr id="1333" name="Image 1333"/>
                                <pic:cNvPicPr/>
                              </pic:nvPicPr>
                              <pic:blipFill>
                                <a:blip r:embed="rId306" cstate="print"/>
                                <a:stretch>
                                  <a:fillRect/>
                                </a:stretch>
                              </pic:blipFill>
                              <pic:spPr>
                                <a:xfrm>
                                  <a:off x="33623" y="1524"/>
                                  <a:ext cx="67151" cy="88487"/>
                                </a:xfrm>
                                <a:prstGeom prst="rect">
                                  <a:avLst/>
                                </a:prstGeom>
                              </pic:spPr>
                            </pic:pic>
                          </wpg:wgp>
                        </a:graphicData>
                      </a:graphic>
                    </wp:inline>
                  </w:drawing>
                </mc:Choice>
                <mc:Fallback>
                  <w:pict>
                    <v:group style="width:7.95pt;height:7.1pt;mso-position-horizontal-relative:char;mso-position-vertical-relative:line" id="docshapegroup958" coordorigin="0,0" coordsize="159,142">
                      <v:rect style="position:absolute;left:0;top:0;width:12;height:3" id="docshape959" filled="true" fillcolor="#000000" stroked="false">
                        <v:fill type="solid"/>
                      </v:rect>
                      <v:shape style="position:absolute;left:52;top:2;width:106;height:140" type="#_x0000_t75" id="docshape960" stroked="false">
                        <v:imagedata r:id="rId306" o:title=""/>
                      </v:shape>
                    </v:group>
                  </w:pict>
                </mc:Fallback>
              </mc:AlternateContent>
            </w:r>
            <w:r>
              <w:rPr>
                <w:rFonts w:ascii="Arial"/>
                <w:position w:val="-2"/>
                <w:sz w:val="14"/>
              </w:rPr>
            </w:r>
          </w:p>
        </w:tc>
        <w:tc>
          <w:tcPr>
            <w:tcW w:w="4832" w:type="dxa"/>
            <w:tcBorders>
              <w:left w:val="single" w:sz="6" w:space="0" w:color="FFFFFF"/>
              <w:bottom w:val="single" w:sz="6" w:space="0" w:color="000000"/>
              <w:right w:val="nil"/>
            </w:tcBorders>
            <w:shd w:val="clear" w:color="auto" w:fill="FF0000"/>
          </w:tcPr>
          <w:p>
            <w:pPr>
              <w:pStyle w:val="TableParagraph"/>
              <w:spacing w:before="99"/>
              <w:ind w:left="3"/>
              <w:rPr>
                <w:rFonts w:ascii="Arial"/>
                <w:sz w:val="19"/>
              </w:rPr>
            </w:pPr>
            <w:r>
              <w:rPr>
                <w:rFonts w:ascii="Arial"/>
                <w:color w:val="030303"/>
                <w:spacing w:val="-2"/>
                <w:w w:val="130"/>
                <w:sz w:val="19"/>
              </w:rPr>
              <w:t>fction</w:t>
            </w:r>
          </w:p>
        </w:tc>
        <w:tc>
          <w:tcPr>
            <w:tcW w:w="2409" w:type="dxa"/>
            <w:gridSpan w:val="2"/>
            <w:tcBorders>
              <w:left w:val="nil"/>
              <w:bottom w:val="single" w:sz="6" w:space="0" w:color="000000"/>
              <w:right w:val="single" w:sz="6" w:space="0" w:color="FFFFFF"/>
            </w:tcBorders>
            <w:shd w:val="clear" w:color="auto" w:fill="FF0000"/>
          </w:tcPr>
          <w:p>
            <w:pPr>
              <w:pStyle w:val="TableParagraph"/>
              <w:tabs>
                <w:tab w:pos="1142" w:val="left" w:leader="none"/>
              </w:tabs>
              <w:spacing w:before="94"/>
              <w:ind w:left="3"/>
              <w:rPr>
                <w:rFonts w:ascii="Arial"/>
                <w:sz w:val="19"/>
              </w:rPr>
            </w:pPr>
            <w:r>
              <w:rPr>
                <w:rFonts w:ascii="Arial"/>
                <w:color w:val="030303"/>
                <w:spacing w:val="-4"/>
                <w:sz w:val="19"/>
              </w:rPr>
              <w:t>[who</w:t>
            </w:r>
            <w:r>
              <w:rPr>
                <w:rFonts w:ascii="Arial"/>
                <w:color w:val="030303"/>
                <w:sz w:val="19"/>
              </w:rPr>
              <w:tab/>
            </w:r>
            <w:r>
              <w:rPr>
                <w:rFonts w:ascii="Arial"/>
                <w:color w:val="030303"/>
                <w:spacing w:val="-2"/>
                <w:position w:val="1"/>
                <w:sz w:val="19"/>
              </w:rPr>
              <w:t>[Due</w:t>
            </w:r>
            <w:r>
              <w:rPr>
                <w:rFonts w:ascii="Arial"/>
                <w:color w:val="030303"/>
                <w:spacing w:val="-10"/>
                <w:position w:val="1"/>
                <w:sz w:val="19"/>
              </w:rPr>
              <w:t> </w:t>
            </w:r>
            <w:r>
              <w:rPr>
                <w:rFonts w:ascii="Arial"/>
                <w:color w:val="030303"/>
                <w:spacing w:val="-4"/>
                <w:position w:val="1"/>
                <w:sz w:val="19"/>
              </w:rPr>
              <w:t>Date</w:t>
            </w:r>
          </w:p>
        </w:tc>
        <w:tc>
          <w:tcPr>
            <w:tcW w:w="1271" w:type="dxa"/>
            <w:tcBorders>
              <w:left w:val="single" w:sz="6" w:space="0" w:color="FFFFFF"/>
              <w:bottom w:val="single" w:sz="6" w:space="0" w:color="000000"/>
              <w:right w:val="nil"/>
            </w:tcBorders>
            <w:shd w:val="clear" w:color="auto" w:fill="FF0000"/>
          </w:tcPr>
          <w:p>
            <w:pPr>
              <w:pStyle w:val="TableParagraph"/>
              <w:spacing w:before="95"/>
              <w:ind w:left="4"/>
              <w:rPr>
                <w:rFonts w:ascii="Arial"/>
                <w:sz w:val="19"/>
              </w:rPr>
            </w:pPr>
            <w:r>
              <w:rPr>
                <w:rFonts w:ascii="Arial"/>
                <w:color w:val="030303"/>
                <w:spacing w:val="-2"/>
                <w:w w:val="105"/>
                <w:sz w:val="19"/>
              </w:rPr>
              <w:t>[status</w:t>
            </w:r>
          </w:p>
        </w:tc>
      </w:tr>
      <w:tr>
        <w:trPr>
          <w:trHeight w:val="465" w:hRule="atLeast"/>
        </w:trPr>
        <w:tc>
          <w:tcPr>
            <w:tcW w:w="5364" w:type="dxa"/>
            <w:gridSpan w:val="2"/>
            <w:tcBorders>
              <w:top w:val="single" w:sz="6" w:space="0" w:color="000000"/>
              <w:left w:val="single" w:sz="12" w:space="0" w:color="000000"/>
              <w:bottom w:val="single" w:sz="6" w:space="0" w:color="000000"/>
              <w:right w:val="single" w:sz="4" w:space="0" w:color="000000"/>
            </w:tcBorders>
          </w:tcPr>
          <w:p>
            <w:pPr>
              <w:pStyle w:val="TableParagraph"/>
              <w:tabs>
                <w:tab w:pos="501" w:val="left" w:leader="none"/>
              </w:tabs>
              <w:spacing w:before="10"/>
              <w:ind w:left="169"/>
              <w:rPr>
                <w:rFonts w:ascii="Arial"/>
                <w:sz w:val="19"/>
              </w:rPr>
            </w:pPr>
            <w:r>
              <w:rPr/>
              <mc:AlternateContent>
                <mc:Choice Requires="wps">
                  <w:drawing>
                    <wp:anchor distT="0" distB="0" distL="0" distR="0" allowOverlap="1" layoutInCell="1" locked="0" behindDoc="1" simplePos="0" relativeHeight="481714176">
                      <wp:simplePos x="0" y="0"/>
                      <wp:positionH relativeFrom="column">
                        <wp:posOffset>353327</wp:posOffset>
                      </wp:positionH>
                      <wp:positionV relativeFrom="paragraph">
                        <wp:posOffset>104854</wp:posOffset>
                      </wp:positionV>
                      <wp:extent cx="55244" cy="90170"/>
                      <wp:effectExtent l="0" t="0" r="0" b="0"/>
                      <wp:wrapNone/>
                      <wp:docPr id="1334" name="Group 1334"/>
                      <wp:cNvGraphicFramePr>
                        <a:graphicFrameLocks/>
                      </wp:cNvGraphicFramePr>
                      <a:graphic>
                        <a:graphicData uri="http://schemas.microsoft.com/office/word/2010/wordprocessingGroup">
                          <wpg:wgp>
                            <wpg:cNvPr id="1334" name="Group 1334"/>
                            <wpg:cNvGrpSpPr/>
                            <wpg:grpSpPr>
                              <a:xfrm>
                                <a:off x="0" y="0"/>
                                <a:ext cx="55244" cy="90170"/>
                                <a:chExt cx="55244" cy="90170"/>
                              </a:xfrm>
                            </wpg:grpSpPr>
                            <wps:wsp>
                              <wps:cNvPr id="1335" name="Graphic 1335"/>
                              <wps:cNvSpPr/>
                              <wps:spPr>
                                <a:xfrm>
                                  <a:off x="0" y="0"/>
                                  <a:ext cx="55244" cy="90170"/>
                                </a:xfrm>
                                <a:custGeom>
                                  <a:avLst/>
                                  <a:gdLst/>
                                  <a:ahLst/>
                                  <a:cxnLst/>
                                  <a:rect l="l" t="t" r="r" b="b"/>
                                  <a:pathLst>
                                    <a:path w="55244" h="90170">
                                      <a:moveTo>
                                        <a:pt x="28956" y="1524"/>
                                      </a:moveTo>
                                      <a:lnTo>
                                        <a:pt x="3048" y="1524"/>
                                      </a:lnTo>
                                      <a:lnTo>
                                        <a:pt x="4572" y="0"/>
                                      </a:lnTo>
                                      <a:lnTo>
                                        <a:pt x="27432" y="0"/>
                                      </a:lnTo>
                                      <a:lnTo>
                                        <a:pt x="28956" y="1524"/>
                                      </a:lnTo>
                                      <a:close/>
                                    </a:path>
                                    <a:path w="55244" h="90170">
                                      <a:moveTo>
                                        <a:pt x="12192" y="88487"/>
                                      </a:moveTo>
                                      <a:lnTo>
                                        <a:pt x="0" y="88487"/>
                                      </a:lnTo>
                                      <a:lnTo>
                                        <a:pt x="0" y="4572"/>
                                      </a:lnTo>
                                      <a:lnTo>
                                        <a:pt x="1524" y="3048"/>
                                      </a:lnTo>
                                      <a:lnTo>
                                        <a:pt x="1524" y="1524"/>
                                      </a:lnTo>
                                      <a:lnTo>
                                        <a:pt x="36576" y="1524"/>
                                      </a:lnTo>
                                      <a:lnTo>
                                        <a:pt x="38100" y="3048"/>
                                      </a:lnTo>
                                      <a:lnTo>
                                        <a:pt x="41148" y="3048"/>
                                      </a:lnTo>
                                      <a:lnTo>
                                        <a:pt x="42767" y="4572"/>
                                      </a:lnTo>
                                      <a:lnTo>
                                        <a:pt x="45815" y="6096"/>
                                      </a:lnTo>
                                      <a:lnTo>
                                        <a:pt x="50387" y="10668"/>
                                      </a:lnTo>
                                      <a:lnTo>
                                        <a:pt x="12192" y="10668"/>
                                      </a:lnTo>
                                      <a:lnTo>
                                        <a:pt x="12192" y="45720"/>
                                      </a:lnTo>
                                      <a:lnTo>
                                        <a:pt x="48863" y="45720"/>
                                      </a:lnTo>
                                      <a:lnTo>
                                        <a:pt x="44291" y="50292"/>
                                      </a:lnTo>
                                      <a:lnTo>
                                        <a:pt x="41148" y="51816"/>
                                      </a:lnTo>
                                      <a:lnTo>
                                        <a:pt x="32004" y="54864"/>
                                      </a:lnTo>
                                      <a:lnTo>
                                        <a:pt x="12192" y="54864"/>
                                      </a:lnTo>
                                      <a:lnTo>
                                        <a:pt x="12192" y="88487"/>
                                      </a:lnTo>
                                      <a:close/>
                                    </a:path>
                                    <a:path w="55244" h="90170">
                                      <a:moveTo>
                                        <a:pt x="48863" y="45720"/>
                                      </a:moveTo>
                                      <a:lnTo>
                                        <a:pt x="28956" y="45720"/>
                                      </a:lnTo>
                                      <a:lnTo>
                                        <a:pt x="32004" y="44196"/>
                                      </a:lnTo>
                                      <a:lnTo>
                                        <a:pt x="33528" y="44196"/>
                                      </a:lnTo>
                                      <a:lnTo>
                                        <a:pt x="36576" y="42672"/>
                                      </a:lnTo>
                                      <a:lnTo>
                                        <a:pt x="39624" y="39624"/>
                                      </a:lnTo>
                                      <a:lnTo>
                                        <a:pt x="41148" y="36576"/>
                                      </a:lnTo>
                                      <a:lnTo>
                                        <a:pt x="41148" y="35052"/>
                                      </a:lnTo>
                                      <a:lnTo>
                                        <a:pt x="42767" y="32004"/>
                                      </a:lnTo>
                                      <a:lnTo>
                                        <a:pt x="42767" y="21336"/>
                                      </a:lnTo>
                                      <a:lnTo>
                                        <a:pt x="41148" y="18288"/>
                                      </a:lnTo>
                                      <a:lnTo>
                                        <a:pt x="39624" y="16764"/>
                                      </a:lnTo>
                                      <a:lnTo>
                                        <a:pt x="38100" y="13716"/>
                                      </a:lnTo>
                                      <a:lnTo>
                                        <a:pt x="35052" y="13716"/>
                                      </a:lnTo>
                                      <a:lnTo>
                                        <a:pt x="32004" y="10668"/>
                                      </a:lnTo>
                                      <a:lnTo>
                                        <a:pt x="50387" y="10668"/>
                                      </a:lnTo>
                                      <a:lnTo>
                                        <a:pt x="51911" y="12192"/>
                                      </a:lnTo>
                                      <a:lnTo>
                                        <a:pt x="53435" y="15240"/>
                                      </a:lnTo>
                                      <a:lnTo>
                                        <a:pt x="53435" y="16764"/>
                                      </a:lnTo>
                                      <a:lnTo>
                                        <a:pt x="54959" y="19812"/>
                                      </a:lnTo>
                                      <a:lnTo>
                                        <a:pt x="54959" y="35052"/>
                                      </a:lnTo>
                                      <a:lnTo>
                                        <a:pt x="53435" y="38100"/>
                                      </a:lnTo>
                                      <a:lnTo>
                                        <a:pt x="51911" y="42672"/>
                                      </a:lnTo>
                                      <a:lnTo>
                                        <a:pt x="48863" y="45720"/>
                                      </a:lnTo>
                                      <a:close/>
                                    </a:path>
                                    <a:path w="55244" h="90170">
                                      <a:moveTo>
                                        <a:pt x="10668" y="90011"/>
                                      </a:moveTo>
                                      <a:lnTo>
                                        <a:pt x="3048" y="90011"/>
                                      </a:lnTo>
                                      <a:lnTo>
                                        <a:pt x="1524" y="88487"/>
                                      </a:lnTo>
                                      <a:lnTo>
                                        <a:pt x="10668" y="88487"/>
                                      </a:lnTo>
                                      <a:lnTo>
                                        <a:pt x="10668" y="90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821035pt;margin-top:8.256239pt;width:4.350pt;height:7.1pt;mso-position-horizontal-relative:column;mso-position-vertical-relative:paragraph;z-index:-21602304" id="docshapegroup961" coordorigin="556,165" coordsize="87,142">
                      <v:shape style="position:absolute;left:556;top:165;width:87;height:142" id="docshape962" coordorigin="556,165" coordsize="87,142" path="m602,168l561,168,564,165,600,165,602,168xm576,304l556,304,556,172,559,170,559,168,614,168,616,170,621,170,624,172,629,175,636,182,576,182,576,237,633,237,626,244,621,247,607,252,576,252,576,304xm633,237l602,237,607,235,609,235,614,232,619,228,621,223,621,220,624,216,624,199,621,194,619,192,616,187,612,187,607,182,636,182,638,184,641,189,641,192,643,196,643,220,641,225,638,232,633,237xm573,307l561,307,559,304,573,304,573,307xe" filled="true" fillcolor="#000000" stroked="false">
                        <v:path arrowok="t"/>
                        <v:fill type="solid"/>
                      </v:shape>
                      <w10:wrap type="none"/>
                    </v:group>
                  </w:pict>
                </mc:Fallback>
              </mc:AlternateContent>
            </w:r>
            <w:r>
              <w:rPr>
                <w:color w:val="030303"/>
                <w:spacing w:val="-10"/>
                <w:sz w:val="20"/>
              </w:rPr>
              <w:t>1</w:t>
            </w:r>
            <w:r>
              <w:rPr>
                <w:color w:val="030303"/>
                <w:sz w:val="20"/>
              </w:rPr>
              <w:tab/>
            </w:r>
            <w:r>
              <w:rPr>
                <w:rFonts w:ascii="Arial"/>
                <w:color w:val="030303"/>
                <w:sz w:val="30"/>
              </w:rPr>
              <w:t>I</w:t>
            </w:r>
            <w:r>
              <w:rPr>
                <w:rFonts w:ascii="Arial"/>
                <w:color w:val="030303"/>
                <w:spacing w:val="23"/>
                <w:sz w:val="30"/>
              </w:rPr>
              <w:t> </w:t>
            </w:r>
            <w:r>
              <w:rPr>
                <w:rFonts w:ascii="Arial"/>
                <w:color w:val="030303"/>
                <w:sz w:val="19"/>
              </w:rPr>
              <w:t>resent</w:t>
            </w:r>
            <w:r>
              <w:rPr>
                <w:rFonts w:ascii="Arial"/>
                <w:color w:val="030303"/>
                <w:spacing w:val="13"/>
                <w:sz w:val="19"/>
              </w:rPr>
              <w:t> </w:t>
            </w:r>
            <w:r>
              <w:rPr>
                <w:rFonts w:ascii="Arial"/>
                <w:color w:val="030303"/>
                <w:sz w:val="19"/>
              </w:rPr>
              <w:t>the</w:t>
            </w:r>
            <w:r>
              <w:rPr>
                <w:rFonts w:ascii="Arial"/>
                <w:color w:val="030303"/>
                <w:spacing w:val="24"/>
                <w:sz w:val="19"/>
              </w:rPr>
              <w:t> </w:t>
            </w:r>
            <w:r>
              <w:rPr>
                <w:rFonts w:ascii="Arial"/>
                <w:color w:val="030303"/>
                <w:spacing w:val="-2"/>
                <w:sz w:val="19"/>
              </w:rPr>
              <w:t>Presentation.</w:t>
            </w:r>
          </w:p>
        </w:tc>
        <w:tc>
          <w:tcPr>
            <w:tcW w:w="1134" w:type="dxa"/>
            <w:tcBorders>
              <w:top w:val="single" w:sz="6" w:space="0" w:color="000000"/>
              <w:left w:val="single" w:sz="4" w:space="0" w:color="000000"/>
              <w:bottom w:val="single" w:sz="6" w:space="0" w:color="000000"/>
              <w:right w:val="single" w:sz="4" w:space="0" w:color="000000"/>
            </w:tcBorders>
          </w:tcPr>
          <w:p>
            <w:pPr>
              <w:pStyle w:val="TableParagraph"/>
              <w:spacing w:before="91"/>
              <w:ind w:left="165"/>
              <w:rPr>
                <w:b/>
                <w:sz w:val="21"/>
              </w:rPr>
            </w:pPr>
            <w:r>
              <w:rPr>
                <w:b/>
                <w:color w:val="030303"/>
                <w:spacing w:val="-5"/>
                <w:w w:val="70"/>
                <w:sz w:val="21"/>
              </w:rPr>
              <w:t>LL</w:t>
            </w:r>
          </w:p>
        </w:tc>
        <w:tc>
          <w:tcPr>
            <w:tcW w:w="2546" w:type="dxa"/>
            <w:gridSpan w:val="2"/>
            <w:tcBorders>
              <w:top w:val="single" w:sz="6" w:space="0" w:color="000000"/>
              <w:left w:val="single" w:sz="4" w:space="0" w:color="000000"/>
              <w:bottom w:val="single" w:sz="6" w:space="0" w:color="000000"/>
            </w:tcBorders>
          </w:tcPr>
          <w:p>
            <w:pPr>
              <w:pStyle w:val="TableParagraph"/>
              <w:tabs>
                <w:tab w:pos="1278" w:val="left" w:leader="none"/>
              </w:tabs>
              <w:spacing w:before="108"/>
              <w:ind w:left="30"/>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67" w:hRule="atLeast"/>
        </w:trPr>
        <w:tc>
          <w:tcPr>
            <w:tcW w:w="5364" w:type="dxa"/>
            <w:gridSpan w:val="2"/>
            <w:tcBorders>
              <w:top w:val="single" w:sz="6" w:space="0" w:color="000000"/>
              <w:left w:val="single" w:sz="12" w:space="0" w:color="000000"/>
              <w:bottom w:val="single" w:sz="6" w:space="0" w:color="000000"/>
              <w:right w:val="single" w:sz="4" w:space="0" w:color="000000"/>
            </w:tcBorders>
          </w:tcPr>
          <w:p>
            <w:pPr>
              <w:pStyle w:val="TableParagraph"/>
              <w:tabs>
                <w:tab w:pos="597" w:val="left" w:leader="none"/>
              </w:tabs>
              <w:spacing w:before="114"/>
              <w:ind w:left="184"/>
              <w:rPr>
                <w:rFonts w:ascii="Arial"/>
                <w:sz w:val="19"/>
              </w:rPr>
            </w:pPr>
            <w:r>
              <w:rPr>
                <w:color w:val="030303"/>
                <w:spacing w:val="-10"/>
                <w:w w:val="105"/>
                <w:sz w:val="19"/>
              </w:rPr>
              <w:t>2</w:t>
            </w:r>
            <w:r>
              <w:rPr>
                <w:color w:val="030303"/>
                <w:sz w:val="19"/>
              </w:rPr>
              <w:tab/>
            </w:r>
            <w:r>
              <w:rPr>
                <w:rFonts w:ascii="Arial"/>
                <w:color w:val="030303"/>
                <w:w w:val="105"/>
                <w:sz w:val="19"/>
              </w:rPr>
              <w:t>idea</w:t>
            </w:r>
            <w:r>
              <w:rPr>
                <w:rFonts w:ascii="Arial"/>
                <w:color w:val="030303"/>
                <w:spacing w:val="4"/>
                <w:w w:val="105"/>
                <w:sz w:val="19"/>
              </w:rPr>
              <w:t> </w:t>
            </w:r>
            <w:r>
              <w:rPr>
                <w:rFonts w:ascii="Arial"/>
                <w:color w:val="030303"/>
                <w:w w:val="105"/>
                <w:sz w:val="19"/>
              </w:rPr>
              <w:t>Editing</w:t>
            </w:r>
            <w:r>
              <w:rPr>
                <w:rFonts w:ascii="Arial"/>
                <w:color w:val="030303"/>
                <w:spacing w:val="-7"/>
                <w:w w:val="105"/>
                <w:sz w:val="19"/>
              </w:rPr>
              <w:t> </w:t>
            </w:r>
            <w:r>
              <w:rPr>
                <w:rFonts w:ascii="Arial"/>
                <w:color w:val="030303"/>
                <w:w w:val="105"/>
                <w:sz w:val="19"/>
              </w:rPr>
              <w:t>and</w:t>
            </w:r>
            <w:r>
              <w:rPr>
                <w:rFonts w:ascii="Arial"/>
                <w:color w:val="030303"/>
                <w:spacing w:val="-3"/>
                <w:w w:val="105"/>
                <w:sz w:val="19"/>
              </w:rPr>
              <w:t> </w:t>
            </w:r>
            <w:r>
              <w:rPr>
                <w:rFonts w:ascii="Arial"/>
                <w:color w:val="030303"/>
                <w:w w:val="105"/>
                <w:sz w:val="19"/>
              </w:rPr>
              <w:t>Submission</w:t>
            </w:r>
            <w:r>
              <w:rPr>
                <w:rFonts w:ascii="Arial"/>
                <w:color w:val="030303"/>
                <w:spacing w:val="14"/>
                <w:w w:val="105"/>
                <w:sz w:val="19"/>
              </w:rPr>
              <w:t> </w:t>
            </w:r>
            <w:r>
              <w:rPr>
                <w:rFonts w:ascii="Arial"/>
                <w:color w:val="030303"/>
                <w:w w:val="105"/>
                <w:sz w:val="19"/>
              </w:rPr>
              <w:t>of</w:t>
            </w:r>
            <w:r>
              <w:rPr>
                <w:rFonts w:ascii="Arial"/>
                <w:color w:val="030303"/>
                <w:spacing w:val="24"/>
                <w:w w:val="105"/>
                <w:sz w:val="19"/>
              </w:rPr>
              <w:t> </w:t>
            </w:r>
            <w:r>
              <w:rPr>
                <w:rFonts w:ascii="Arial"/>
                <w:color w:val="030303"/>
                <w:w w:val="105"/>
                <w:sz w:val="19"/>
              </w:rPr>
              <w:t>the</w:t>
            </w:r>
            <w:r>
              <w:rPr>
                <w:rFonts w:ascii="Arial"/>
                <w:color w:val="030303"/>
                <w:spacing w:val="32"/>
                <w:w w:val="105"/>
                <w:sz w:val="19"/>
              </w:rPr>
              <w:t> </w:t>
            </w:r>
            <w:r>
              <w:rPr>
                <w:rFonts w:ascii="Arial"/>
                <w:color w:val="030303"/>
                <w:spacing w:val="-2"/>
                <w:w w:val="105"/>
                <w:sz w:val="19"/>
              </w:rPr>
              <w:t>Presentation.</w:t>
            </w:r>
          </w:p>
        </w:tc>
        <w:tc>
          <w:tcPr>
            <w:tcW w:w="1134" w:type="dxa"/>
            <w:tcBorders>
              <w:top w:val="single" w:sz="6" w:space="0" w:color="000000"/>
              <w:left w:val="single" w:sz="4" w:space="0" w:color="000000"/>
              <w:bottom w:val="single" w:sz="6" w:space="0" w:color="000000"/>
              <w:right w:val="single" w:sz="4" w:space="0" w:color="000000"/>
            </w:tcBorders>
          </w:tcPr>
          <w:p>
            <w:pPr>
              <w:pStyle w:val="TableParagraph"/>
              <w:spacing w:before="114"/>
              <w:ind w:left="30"/>
              <w:rPr>
                <w:rFonts w:ascii="Arial"/>
                <w:sz w:val="19"/>
              </w:rPr>
            </w:pPr>
            <w:r>
              <w:rPr>
                <w:rFonts w:ascii="Arial"/>
                <w:color w:val="030303"/>
                <w:spacing w:val="-2"/>
                <w:w w:val="105"/>
                <w:sz w:val="19"/>
              </w:rPr>
              <w:t>Navindra</w:t>
            </w:r>
          </w:p>
        </w:tc>
        <w:tc>
          <w:tcPr>
            <w:tcW w:w="2546" w:type="dxa"/>
            <w:gridSpan w:val="2"/>
            <w:tcBorders>
              <w:top w:val="single" w:sz="6" w:space="0" w:color="000000"/>
              <w:left w:val="single" w:sz="4" w:space="0" w:color="000000"/>
              <w:bottom w:val="single" w:sz="6" w:space="0" w:color="000000"/>
            </w:tcBorders>
          </w:tcPr>
          <w:p>
            <w:pPr>
              <w:pStyle w:val="TableParagraph"/>
              <w:tabs>
                <w:tab w:pos="1278" w:val="left" w:leader="none"/>
              </w:tabs>
              <w:spacing w:before="113"/>
              <w:ind w:left="30"/>
              <w:rPr>
                <w:rFonts w:ascii="Arial"/>
                <w:sz w:val="19"/>
              </w:rPr>
            </w:pPr>
            <w:r>
              <w:rPr>
                <w:rFonts w:ascii="Arial"/>
                <w:color w:val="030303"/>
                <w:w w:val="105"/>
                <w:position w:val="2"/>
                <w:sz w:val="19"/>
              </w:rPr>
              <w:t>Next</w:t>
            </w:r>
            <w:r>
              <w:rPr>
                <w:rFonts w:ascii="Arial"/>
                <w:color w:val="030303"/>
                <w:spacing w:val="2"/>
                <w:w w:val="105"/>
                <w:position w:val="2"/>
                <w:sz w:val="19"/>
              </w:rPr>
              <w:t> </w:t>
            </w:r>
            <w:r>
              <w:rPr>
                <w:rFonts w:ascii="Arial"/>
                <w:color w:val="030303"/>
                <w:spacing w:val="-4"/>
                <w:w w:val="105"/>
                <w:position w:val="2"/>
                <w:sz w:val="19"/>
              </w:rPr>
              <w:t>Meet</w:t>
            </w:r>
            <w:r>
              <w:rPr>
                <w:rFonts w:ascii="Arial"/>
                <w:color w:val="030303"/>
                <w:position w:val="2"/>
                <w:sz w:val="19"/>
              </w:rPr>
              <w:tab/>
            </w:r>
            <w:r>
              <w:rPr>
                <w:rFonts w:ascii="Arial"/>
                <w:color w:val="030303"/>
                <w:spacing w:val="-2"/>
                <w:w w:val="105"/>
                <w:sz w:val="19"/>
              </w:rPr>
              <w:t>!closed</w:t>
            </w:r>
          </w:p>
        </w:tc>
      </w:tr>
      <w:tr>
        <w:trPr>
          <w:trHeight w:val="469" w:hRule="atLeast"/>
        </w:trPr>
        <w:tc>
          <w:tcPr>
            <w:tcW w:w="532" w:type="dxa"/>
            <w:tcBorders>
              <w:top w:val="single" w:sz="6" w:space="0" w:color="000000"/>
              <w:left w:val="single" w:sz="12" w:space="0" w:color="000000"/>
              <w:bottom w:val="single" w:sz="6" w:space="0" w:color="000000"/>
              <w:right w:val="single" w:sz="6" w:space="0" w:color="000000"/>
            </w:tcBorders>
          </w:tcPr>
          <w:p>
            <w:pPr>
              <w:pStyle w:val="TableParagraph"/>
              <w:spacing w:before="112"/>
              <w:ind w:right="44"/>
              <w:jc w:val="center"/>
              <w:rPr>
                <w:rFonts w:ascii="Arial"/>
                <w:sz w:val="19"/>
              </w:rPr>
            </w:pPr>
            <w:r>
              <w:rPr>
                <w:rFonts w:ascii="Arial"/>
                <w:color w:val="030303"/>
                <w:spacing w:val="-10"/>
                <w:w w:val="105"/>
                <w:sz w:val="19"/>
              </w:rPr>
              <w:t>3</w:t>
            </w:r>
          </w:p>
        </w:tc>
        <w:tc>
          <w:tcPr>
            <w:tcW w:w="4832" w:type="dxa"/>
            <w:tcBorders>
              <w:top w:val="single" w:sz="6" w:space="0" w:color="000000"/>
              <w:left w:val="single" w:sz="6" w:space="0" w:color="000000"/>
              <w:bottom w:val="single" w:sz="6" w:space="0" w:color="000000"/>
              <w:right w:val="single" w:sz="4" w:space="0" w:color="000000"/>
            </w:tcBorders>
          </w:tcPr>
          <w:p>
            <w:pPr>
              <w:pStyle w:val="TableParagraph"/>
              <w:spacing w:before="112"/>
              <w:ind w:left="142"/>
              <w:rPr>
                <w:rFonts w:ascii="Arial"/>
                <w:sz w:val="19"/>
              </w:rPr>
            </w:pPr>
            <w:r>
              <w:rPr/>
              <mc:AlternateContent>
                <mc:Choice Requires="wps">
                  <w:drawing>
                    <wp:anchor distT="0" distB="0" distL="0" distR="0" allowOverlap="1" layoutInCell="1" locked="0" behindDoc="1" simplePos="0" relativeHeight="481714688">
                      <wp:simplePos x="0" y="0"/>
                      <wp:positionH relativeFrom="column">
                        <wp:posOffset>15239</wp:posOffset>
                      </wp:positionH>
                      <wp:positionV relativeFrom="paragraph">
                        <wp:posOffset>107030</wp:posOffset>
                      </wp:positionV>
                      <wp:extent cx="59690" cy="90170"/>
                      <wp:effectExtent l="0" t="0" r="0" b="0"/>
                      <wp:wrapNone/>
                      <wp:docPr id="1336" name="Group 1336"/>
                      <wp:cNvGraphicFramePr>
                        <a:graphicFrameLocks/>
                      </wp:cNvGraphicFramePr>
                      <a:graphic>
                        <a:graphicData uri="http://schemas.microsoft.com/office/word/2010/wordprocessingGroup">
                          <wpg:wgp>
                            <wpg:cNvPr id="1336" name="Group 1336"/>
                            <wpg:cNvGrpSpPr/>
                            <wpg:grpSpPr>
                              <a:xfrm>
                                <a:off x="0" y="0"/>
                                <a:ext cx="59690" cy="90170"/>
                                <a:chExt cx="59690" cy="90170"/>
                              </a:xfrm>
                            </wpg:grpSpPr>
                            <wps:wsp>
                              <wps:cNvPr id="1337" name="Graphic 1337"/>
                              <wps:cNvSpPr/>
                              <wps:spPr>
                                <a:xfrm>
                                  <a:off x="0" y="0"/>
                                  <a:ext cx="59690" cy="90170"/>
                                </a:xfrm>
                                <a:custGeom>
                                  <a:avLst/>
                                  <a:gdLst/>
                                  <a:ahLst/>
                                  <a:cxnLst/>
                                  <a:rect l="l" t="t" r="r" b="b"/>
                                  <a:pathLst>
                                    <a:path w="59690" h="90170">
                                      <a:moveTo>
                                        <a:pt x="32004" y="1524"/>
                                      </a:moveTo>
                                      <a:lnTo>
                                        <a:pt x="3048" y="1524"/>
                                      </a:lnTo>
                                      <a:lnTo>
                                        <a:pt x="4572" y="0"/>
                                      </a:lnTo>
                                      <a:lnTo>
                                        <a:pt x="30480" y="0"/>
                                      </a:lnTo>
                                      <a:lnTo>
                                        <a:pt x="32004" y="1524"/>
                                      </a:lnTo>
                                      <a:close/>
                                    </a:path>
                                    <a:path w="59690" h="90170">
                                      <a:moveTo>
                                        <a:pt x="12192" y="88487"/>
                                      </a:moveTo>
                                      <a:lnTo>
                                        <a:pt x="0" y="88487"/>
                                      </a:lnTo>
                                      <a:lnTo>
                                        <a:pt x="0" y="3143"/>
                                      </a:lnTo>
                                      <a:lnTo>
                                        <a:pt x="1524" y="1524"/>
                                      </a:lnTo>
                                      <a:lnTo>
                                        <a:pt x="36576" y="1524"/>
                                      </a:lnTo>
                                      <a:lnTo>
                                        <a:pt x="39624" y="3143"/>
                                      </a:lnTo>
                                      <a:lnTo>
                                        <a:pt x="42767" y="4667"/>
                                      </a:lnTo>
                                      <a:lnTo>
                                        <a:pt x="45815" y="4667"/>
                                      </a:lnTo>
                                      <a:lnTo>
                                        <a:pt x="47339" y="6191"/>
                                      </a:lnTo>
                                      <a:lnTo>
                                        <a:pt x="48863" y="9239"/>
                                      </a:lnTo>
                                      <a:lnTo>
                                        <a:pt x="50387" y="10763"/>
                                      </a:lnTo>
                                      <a:lnTo>
                                        <a:pt x="12192" y="10763"/>
                                      </a:lnTo>
                                      <a:lnTo>
                                        <a:pt x="12192" y="39719"/>
                                      </a:lnTo>
                                      <a:lnTo>
                                        <a:pt x="48863" y="39719"/>
                                      </a:lnTo>
                                      <a:lnTo>
                                        <a:pt x="45815" y="41243"/>
                                      </a:lnTo>
                                      <a:lnTo>
                                        <a:pt x="42767" y="44291"/>
                                      </a:lnTo>
                                      <a:lnTo>
                                        <a:pt x="39624" y="45815"/>
                                      </a:lnTo>
                                      <a:lnTo>
                                        <a:pt x="36576" y="45815"/>
                                      </a:lnTo>
                                      <a:lnTo>
                                        <a:pt x="38100" y="47339"/>
                                      </a:lnTo>
                                      <a:lnTo>
                                        <a:pt x="39624" y="47339"/>
                                      </a:lnTo>
                                      <a:lnTo>
                                        <a:pt x="41148" y="48863"/>
                                      </a:lnTo>
                                      <a:lnTo>
                                        <a:pt x="42767" y="48863"/>
                                      </a:lnTo>
                                      <a:lnTo>
                                        <a:pt x="44291" y="50387"/>
                                      </a:lnTo>
                                      <a:lnTo>
                                        <a:pt x="12192" y="50387"/>
                                      </a:lnTo>
                                      <a:lnTo>
                                        <a:pt x="12192" y="88487"/>
                                      </a:lnTo>
                                      <a:close/>
                                    </a:path>
                                    <a:path w="59690" h="90170">
                                      <a:moveTo>
                                        <a:pt x="48863" y="39719"/>
                                      </a:moveTo>
                                      <a:lnTo>
                                        <a:pt x="32004" y="39719"/>
                                      </a:lnTo>
                                      <a:lnTo>
                                        <a:pt x="33528" y="38195"/>
                                      </a:lnTo>
                                      <a:lnTo>
                                        <a:pt x="36576" y="36671"/>
                                      </a:lnTo>
                                      <a:lnTo>
                                        <a:pt x="38100" y="35147"/>
                                      </a:lnTo>
                                      <a:lnTo>
                                        <a:pt x="39624" y="35147"/>
                                      </a:lnTo>
                                      <a:lnTo>
                                        <a:pt x="39624" y="33623"/>
                                      </a:lnTo>
                                      <a:lnTo>
                                        <a:pt x="41148" y="30575"/>
                                      </a:lnTo>
                                      <a:lnTo>
                                        <a:pt x="41148" y="18383"/>
                                      </a:lnTo>
                                      <a:lnTo>
                                        <a:pt x="39624" y="16859"/>
                                      </a:lnTo>
                                      <a:lnTo>
                                        <a:pt x="38100" y="13811"/>
                                      </a:lnTo>
                                      <a:lnTo>
                                        <a:pt x="32004" y="10763"/>
                                      </a:lnTo>
                                      <a:lnTo>
                                        <a:pt x="50387" y="10763"/>
                                      </a:lnTo>
                                      <a:lnTo>
                                        <a:pt x="51911" y="12287"/>
                                      </a:lnTo>
                                      <a:lnTo>
                                        <a:pt x="53435" y="15335"/>
                                      </a:lnTo>
                                      <a:lnTo>
                                        <a:pt x="53435" y="18383"/>
                                      </a:lnTo>
                                      <a:lnTo>
                                        <a:pt x="54959" y="21431"/>
                                      </a:lnTo>
                                      <a:lnTo>
                                        <a:pt x="54959" y="27527"/>
                                      </a:lnTo>
                                      <a:lnTo>
                                        <a:pt x="53435" y="29051"/>
                                      </a:lnTo>
                                      <a:lnTo>
                                        <a:pt x="53435" y="32099"/>
                                      </a:lnTo>
                                      <a:lnTo>
                                        <a:pt x="51911" y="33623"/>
                                      </a:lnTo>
                                      <a:lnTo>
                                        <a:pt x="51911" y="36671"/>
                                      </a:lnTo>
                                      <a:lnTo>
                                        <a:pt x="48863" y="39719"/>
                                      </a:lnTo>
                                      <a:close/>
                                    </a:path>
                                    <a:path w="59690" h="90170">
                                      <a:moveTo>
                                        <a:pt x="59531" y="88487"/>
                                      </a:moveTo>
                                      <a:lnTo>
                                        <a:pt x="47339" y="88487"/>
                                      </a:lnTo>
                                      <a:lnTo>
                                        <a:pt x="47339" y="86963"/>
                                      </a:lnTo>
                                      <a:lnTo>
                                        <a:pt x="38100" y="65627"/>
                                      </a:lnTo>
                                      <a:lnTo>
                                        <a:pt x="38100" y="64103"/>
                                      </a:lnTo>
                                      <a:lnTo>
                                        <a:pt x="36576" y="61055"/>
                                      </a:lnTo>
                                      <a:lnTo>
                                        <a:pt x="35052" y="59531"/>
                                      </a:lnTo>
                                      <a:lnTo>
                                        <a:pt x="35052" y="58007"/>
                                      </a:lnTo>
                                      <a:lnTo>
                                        <a:pt x="33528" y="54959"/>
                                      </a:lnTo>
                                      <a:lnTo>
                                        <a:pt x="32004" y="53435"/>
                                      </a:lnTo>
                                      <a:lnTo>
                                        <a:pt x="30480" y="53435"/>
                                      </a:lnTo>
                                      <a:lnTo>
                                        <a:pt x="27432" y="50387"/>
                                      </a:lnTo>
                                      <a:lnTo>
                                        <a:pt x="44291" y="50387"/>
                                      </a:lnTo>
                                      <a:lnTo>
                                        <a:pt x="44291" y="51911"/>
                                      </a:lnTo>
                                      <a:lnTo>
                                        <a:pt x="47339" y="54959"/>
                                      </a:lnTo>
                                      <a:lnTo>
                                        <a:pt x="47339" y="56483"/>
                                      </a:lnTo>
                                      <a:lnTo>
                                        <a:pt x="48863" y="58007"/>
                                      </a:lnTo>
                                      <a:lnTo>
                                        <a:pt x="48863" y="61055"/>
                                      </a:lnTo>
                                      <a:lnTo>
                                        <a:pt x="50387" y="62579"/>
                                      </a:lnTo>
                                      <a:lnTo>
                                        <a:pt x="58007" y="82391"/>
                                      </a:lnTo>
                                      <a:lnTo>
                                        <a:pt x="59531" y="83915"/>
                                      </a:lnTo>
                                      <a:lnTo>
                                        <a:pt x="59531" y="88487"/>
                                      </a:lnTo>
                                      <a:close/>
                                    </a:path>
                                    <a:path w="59690" h="90170">
                                      <a:moveTo>
                                        <a:pt x="9144" y="90011"/>
                                      </a:moveTo>
                                      <a:lnTo>
                                        <a:pt x="3048" y="90011"/>
                                      </a:lnTo>
                                      <a:lnTo>
                                        <a:pt x="3048" y="88487"/>
                                      </a:lnTo>
                                      <a:lnTo>
                                        <a:pt x="10668" y="88487"/>
                                      </a:lnTo>
                                      <a:lnTo>
                                        <a:pt x="9144" y="90011"/>
                                      </a:lnTo>
                                      <a:close/>
                                    </a:path>
                                    <a:path w="59690" h="90170">
                                      <a:moveTo>
                                        <a:pt x="58007" y="90011"/>
                                      </a:moveTo>
                                      <a:lnTo>
                                        <a:pt x="50387" y="90011"/>
                                      </a:lnTo>
                                      <a:lnTo>
                                        <a:pt x="48863" y="88487"/>
                                      </a:lnTo>
                                      <a:lnTo>
                                        <a:pt x="58007" y="88487"/>
                                      </a:lnTo>
                                      <a:lnTo>
                                        <a:pt x="58007" y="90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pt;margin-top:8.427586pt;width:4.7pt;height:7.1pt;mso-position-horizontal-relative:column;mso-position-vertical-relative:paragraph;z-index:-21601792" id="docshapegroup963" coordorigin="24,169" coordsize="94,142">
                      <v:shape style="position:absolute;left:24;top:168;width:94;height:142" id="docshape964" coordorigin="24,169" coordsize="94,142" path="m74,171l29,171,31,169,72,169,74,171xm43,308l24,308,24,174,26,171,82,171,86,174,91,176,96,176,99,178,101,183,103,186,43,186,43,231,101,231,96,234,91,238,86,241,82,241,84,243,86,243,89,246,91,246,94,248,43,248,43,308xm101,231l74,231,77,229,82,226,84,224,86,224,86,222,89,217,89,198,86,195,84,190,74,186,103,186,106,188,108,193,108,198,111,202,111,212,108,214,108,219,106,222,106,226,101,231xm118,308l99,308,99,306,84,272,84,270,82,265,79,262,79,260,77,255,74,253,72,253,67,248,94,248,94,250,99,255,99,258,101,260,101,265,103,267,115,298,118,301,118,308xm38,310l29,310,29,308,41,308,38,310xm115,310l103,310,101,308,115,308,115,310xe" filled="true" fillcolor="#000000" stroked="false">
                        <v:path arrowok="t"/>
                        <v:fill type="solid"/>
                      </v:shape>
                      <w10:wrap type="none"/>
                    </v:group>
                  </w:pict>
                </mc:Fallback>
              </mc:AlternateContent>
            </w:r>
            <w:r>
              <w:rPr>
                <w:rFonts w:ascii="Arial"/>
                <w:color w:val="030303"/>
                <w:w w:val="105"/>
                <w:sz w:val="19"/>
              </w:rPr>
              <w:t>eview</w:t>
            </w:r>
            <w:r>
              <w:rPr>
                <w:rFonts w:ascii="Arial"/>
                <w:color w:val="030303"/>
                <w:spacing w:val="5"/>
                <w:w w:val="105"/>
                <w:sz w:val="19"/>
              </w:rPr>
              <w:t> </w:t>
            </w:r>
            <w:r>
              <w:rPr>
                <w:rFonts w:ascii="Arial"/>
                <w:color w:val="030303"/>
                <w:w w:val="105"/>
                <w:sz w:val="19"/>
              </w:rPr>
              <w:t>the</w:t>
            </w:r>
            <w:r>
              <w:rPr>
                <w:rFonts w:ascii="Arial"/>
                <w:color w:val="030303"/>
                <w:spacing w:val="18"/>
                <w:w w:val="105"/>
                <w:sz w:val="19"/>
              </w:rPr>
              <w:t> </w:t>
            </w:r>
            <w:r>
              <w:rPr>
                <w:rFonts w:ascii="Arial"/>
                <w:color w:val="030303"/>
                <w:spacing w:val="-2"/>
                <w:w w:val="105"/>
                <w:sz w:val="19"/>
              </w:rPr>
              <w:t>Video.</w:t>
            </w:r>
          </w:p>
        </w:tc>
        <w:tc>
          <w:tcPr>
            <w:tcW w:w="1134" w:type="dxa"/>
            <w:tcBorders>
              <w:top w:val="single" w:sz="6" w:space="0" w:color="000000"/>
              <w:left w:val="single" w:sz="4" w:space="0" w:color="000000"/>
              <w:bottom w:val="single" w:sz="6" w:space="0" w:color="000000"/>
              <w:right w:val="single" w:sz="4" w:space="0" w:color="000000"/>
            </w:tcBorders>
          </w:tcPr>
          <w:p>
            <w:pPr>
              <w:pStyle w:val="TableParagraph"/>
              <w:spacing w:before="112"/>
              <w:ind w:left="30"/>
              <w:rPr>
                <w:rFonts w:ascii="Arial"/>
                <w:sz w:val="19"/>
              </w:rPr>
            </w:pPr>
            <w:r>
              <w:rPr>
                <w:rFonts w:ascii="Arial"/>
                <w:color w:val="030303"/>
                <w:spacing w:val="-2"/>
                <w:w w:val="110"/>
                <w:sz w:val="19"/>
              </w:rPr>
              <w:t>Malindu</w:t>
            </w:r>
          </w:p>
        </w:tc>
        <w:tc>
          <w:tcPr>
            <w:tcW w:w="2546" w:type="dxa"/>
            <w:gridSpan w:val="2"/>
            <w:tcBorders>
              <w:top w:val="single" w:sz="6" w:space="0" w:color="000000"/>
              <w:left w:val="single" w:sz="4" w:space="0" w:color="000000"/>
              <w:bottom w:val="single" w:sz="6" w:space="0" w:color="000000"/>
            </w:tcBorders>
          </w:tcPr>
          <w:p>
            <w:pPr>
              <w:pStyle w:val="TableParagraph"/>
              <w:tabs>
                <w:tab w:pos="1278" w:val="left" w:leader="none"/>
              </w:tabs>
              <w:spacing w:before="112"/>
              <w:ind w:left="30"/>
              <w:rPr>
                <w:rFonts w:ascii="Arial"/>
                <w:sz w:val="19"/>
              </w:rPr>
            </w:pPr>
            <w:r>
              <w:rPr>
                <w:rFonts w:ascii="Arial"/>
                <w:color w:val="030303"/>
                <w:w w:val="105"/>
                <w:sz w:val="19"/>
              </w:rPr>
              <w:t>Next</w:t>
            </w:r>
            <w:r>
              <w:rPr>
                <w:rFonts w:ascii="Arial"/>
                <w:color w:val="030303"/>
                <w:spacing w:val="2"/>
                <w:w w:val="105"/>
                <w:sz w:val="19"/>
              </w:rPr>
              <w:t> </w:t>
            </w:r>
            <w:r>
              <w:rPr>
                <w:rFonts w:ascii="Arial"/>
                <w:color w:val="030303"/>
                <w:spacing w:val="-4"/>
                <w:w w:val="105"/>
                <w:sz w:val="19"/>
              </w:rPr>
              <w:t>Meet</w:t>
            </w:r>
            <w:r>
              <w:rPr>
                <w:rFonts w:ascii="Arial"/>
                <w:color w:val="030303"/>
                <w:sz w:val="19"/>
              </w:rPr>
              <w:tab/>
            </w:r>
            <w:r>
              <w:rPr>
                <w:rFonts w:ascii="Arial"/>
                <w:color w:val="030303"/>
                <w:spacing w:val="-2"/>
                <w:w w:val="105"/>
                <w:position w:val="-1"/>
                <w:sz w:val="19"/>
              </w:rPr>
              <w:t>!closed</w:t>
            </w:r>
          </w:p>
        </w:tc>
      </w:tr>
    </w:tbl>
    <w:p>
      <w:pPr>
        <w:spacing w:after="0"/>
        <w:rPr>
          <w:rFonts w:ascii="Arial"/>
          <w:sz w:val="19"/>
        </w:rPr>
        <w:sectPr>
          <w:headerReference w:type="default" r:id="rId337"/>
          <w:footerReference w:type="default" r:id="rId338"/>
          <w:pgSz w:w="11910" w:h="16840"/>
          <w:pgMar w:header="0" w:footer="1385" w:top="560" w:bottom="1580" w:left="240" w:right="220"/>
        </w:sectPr>
      </w:pPr>
    </w:p>
    <w:p>
      <w:pPr>
        <w:pStyle w:val="Heading4"/>
        <w:spacing w:before="167"/>
        <w:ind w:left="426"/>
      </w:pPr>
      <w:r>
        <w:rPr>
          <w:color w:val="0A0A0A"/>
        </w:rPr>
        <w:t>APPENDIX</w:t>
      </w:r>
      <w:r>
        <w:rPr>
          <w:color w:val="0A0A0A"/>
          <w:spacing w:val="38"/>
        </w:rPr>
        <w:t> </w:t>
      </w:r>
      <w:r>
        <w:rPr>
          <w:color w:val="0A0A0A"/>
        </w:rPr>
        <w:t>3:</w:t>
      </w:r>
      <w:r>
        <w:rPr>
          <w:color w:val="0A0A0A"/>
          <w:spacing w:val="13"/>
        </w:rPr>
        <w:t> </w:t>
      </w:r>
      <w:r>
        <w:rPr>
          <w:color w:val="0A0A0A"/>
        </w:rPr>
        <w:t>USER</w:t>
      </w:r>
      <w:r>
        <w:rPr>
          <w:color w:val="0A0A0A"/>
          <w:spacing w:val="28"/>
        </w:rPr>
        <w:t> </w:t>
      </w:r>
      <w:r>
        <w:rPr>
          <w:color w:val="0A0A0A"/>
        </w:rPr>
        <w:t>GUIDE</w:t>
      </w:r>
      <w:r>
        <w:rPr>
          <w:color w:val="0A0A0A"/>
          <w:spacing w:val="40"/>
        </w:rPr>
        <w:t> </w:t>
      </w:r>
      <w:r>
        <w:rPr>
          <w:color w:val="0A0A0A"/>
        </w:rPr>
        <w:t>FOR</w:t>
      </w:r>
      <w:r>
        <w:rPr>
          <w:color w:val="0A0A0A"/>
          <w:spacing w:val="21"/>
        </w:rPr>
        <w:t> </w:t>
      </w:r>
      <w:r>
        <w:rPr>
          <w:color w:val="0A0A0A"/>
          <w:spacing w:val="-5"/>
        </w:rPr>
        <w:t>APP</w:t>
      </w:r>
    </w:p>
    <w:p>
      <w:pPr>
        <w:pStyle w:val="BodyText"/>
        <w:spacing w:before="2"/>
        <w:rPr>
          <w:b/>
          <w:sz w:val="9"/>
        </w:rPr>
      </w:pPr>
      <w:r>
        <w:rPr/>
        <w:drawing>
          <wp:anchor distT="0" distB="0" distL="0" distR="0" allowOverlap="1" layoutInCell="1" locked="0" behindDoc="1" simplePos="0" relativeHeight="487754752">
            <wp:simplePos x="0" y="0"/>
            <wp:positionH relativeFrom="page">
              <wp:posOffset>952317</wp:posOffset>
            </wp:positionH>
            <wp:positionV relativeFrom="paragraph">
              <wp:posOffset>82597</wp:posOffset>
            </wp:positionV>
            <wp:extent cx="5963496" cy="8412480"/>
            <wp:effectExtent l="0" t="0" r="0" b="0"/>
            <wp:wrapTopAndBottom/>
            <wp:docPr id="1342" name="Image 1342"/>
            <wp:cNvGraphicFramePr>
              <a:graphicFrameLocks/>
            </wp:cNvGraphicFramePr>
            <a:graphic>
              <a:graphicData uri="http://schemas.openxmlformats.org/drawingml/2006/picture">
                <pic:pic>
                  <pic:nvPicPr>
                    <pic:cNvPr id="1342" name="Image 1342"/>
                    <pic:cNvPicPr/>
                  </pic:nvPicPr>
                  <pic:blipFill>
                    <a:blip r:embed="rId341" cstate="print"/>
                    <a:stretch>
                      <a:fillRect/>
                    </a:stretch>
                  </pic:blipFill>
                  <pic:spPr>
                    <a:xfrm>
                      <a:off x="0" y="0"/>
                      <a:ext cx="5963496" cy="8412480"/>
                    </a:xfrm>
                    <a:prstGeom prst="rect">
                      <a:avLst/>
                    </a:prstGeom>
                  </pic:spPr>
                </pic:pic>
              </a:graphicData>
            </a:graphic>
          </wp:anchor>
        </w:drawing>
      </w:r>
    </w:p>
    <w:p>
      <w:pPr>
        <w:spacing w:after="0"/>
        <w:rPr>
          <w:sz w:val="9"/>
        </w:rPr>
        <w:sectPr>
          <w:headerReference w:type="default" r:id="rId339"/>
          <w:footerReference w:type="default" r:id="rId340"/>
          <w:pgSz w:w="11910" w:h="16840"/>
          <w:pgMar w:header="658" w:footer="1400" w:top="1240" w:bottom="1600" w:left="240" w:right="220"/>
        </w:sectPr>
      </w:pPr>
    </w:p>
    <w:p>
      <w:pPr>
        <w:pStyle w:val="BodyText"/>
        <w:spacing w:before="186"/>
        <w:rPr>
          <w:b/>
          <w:sz w:val="26"/>
        </w:rPr>
      </w:pPr>
    </w:p>
    <w:p>
      <w:pPr>
        <w:pStyle w:val="Heading7"/>
        <w:ind w:left="2017" w:firstLine="0"/>
        <w:rPr>
          <w:rFonts w:ascii="Courier New"/>
        </w:rPr>
      </w:pPr>
      <w:r>
        <w:rPr>
          <w:rFonts w:ascii="Courier New"/>
          <w:color w:val="2B9762"/>
          <w:spacing w:val="-8"/>
        </w:rPr>
        <w:t>Install</w:t>
      </w:r>
      <w:r>
        <w:rPr>
          <w:rFonts w:ascii="Courier New"/>
          <w:color w:val="2B9762"/>
          <w:spacing w:val="-16"/>
        </w:rPr>
        <w:t> </w:t>
      </w:r>
      <w:r>
        <w:rPr>
          <w:rFonts w:ascii="Courier New"/>
          <w:color w:val="2B9762"/>
          <w:spacing w:val="-8"/>
        </w:rPr>
        <w:t>App</w:t>
      </w:r>
      <w:r>
        <w:rPr>
          <w:rFonts w:ascii="Courier New"/>
          <w:color w:val="2B9762"/>
          <w:spacing w:val="-31"/>
        </w:rPr>
        <w:t> </w:t>
      </w:r>
      <w:r>
        <w:rPr>
          <w:rFonts w:ascii="Courier New"/>
          <w:color w:val="2B9762"/>
          <w:spacing w:val="-8"/>
        </w:rPr>
        <w:t>on</w:t>
      </w:r>
      <w:r>
        <w:rPr>
          <w:rFonts w:ascii="Courier New"/>
          <w:color w:val="2B9762"/>
          <w:spacing w:val="-30"/>
        </w:rPr>
        <w:t> </w:t>
      </w:r>
      <w:r>
        <w:rPr>
          <w:rFonts w:ascii="Courier New"/>
          <w:color w:val="2B9762"/>
          <w:spacing w:val="-8"/>
        </w:rPr>
        <w:t>to</w:t>
      </w:r>
      <w:r>
        <w:rPr>
          <w:rFonts w:ascii="Courier New"/>
          <w:color w:val="2B9762"/>
          <w:spacing w:val="-31"/>
        </w:rPr>
        <w:t> </w:t>
      </w:r>
      <w:r>
        <w:rPr>
          <w:rFonts w:ascii="Courier New"/>
          <w:color w:val="2B9762"/>
          <w:spacing w:val="-8"/>
        </w:rPr>
        <w:t>device.</w:t>
      </w:r>
    </w:p>
    <w:p>
      <w:pPr>
        <w:spacing w:line="319" w:lineRule="auto" w:before="39"/>
        <w:ind w:left="2019" w:right="1999" w:firstLine="0"/>
        <w:jc w:val="both"/>
        <w:rPr>
          <w:rFonts w:ascii="Arial"/>
          <w:sz w:val="23"/>
        </w:rPr>
      </w:pPr>
      <w:r>
        <w:rPr>
          <w:b/>
          <w:color w:val="111111"/>
          <w:w w:val="110"/>
          <w:sz w:val="26"/>
        </w:rPr>
        <w:t>Step </w:t>
      </w:r>
      <w:r>
        <w:rPr>
          <w:rFonts w:ascii="Arial"/>
          <w:color w:val="111111"/>
          <w:sz w:val="23"/>
        </w:rPr>
        <w:t>1: </w:t>
      </w:r>
      <w:r>
        <w:rPr>
          <w:rFonts w:ascii="Arial"/>
          <w:color w:val="111111"/>
          <w:w w:val="110"/>
          <w:sz w:val="23"/>
        </w:rPr>
        <w:t>Download</w:t>
      </w:r>
      <w:r>
        <w:rPr>
          <w:rFonts w:ascii="Arial"/>
          <w:color w:val="111111"/>
          <w:w w:val="110"/>
          <w:sz w:val="23"/>
        </w:rPr>
        <w:t> App</w:t>
      </w:r>
      <w:r>
        <w:rPr>
          <w:rFonts w:ascii="Arial"/>
          <w:color w:val="111111"/>
          <w:w w:val="110"/>
          <w:sz w:val="23"/>
        </w:rPr>
        <w:t> to</w:t>
      </w:r>
      <w:r>
        <w:rPr>
          <w:rFonts w:ascii="Arial"/>
          <w:color w:val="111111"/>
          <w:w w:val="110"/>
          <w:sz w:val="23"/>
        </w:rPr>
        <w:t> device and</w:t>
      </w:r>
      <w:r>
        <w:rPr>
          <w:rFonts w:ascii="Arial"/>
          <w:color w:val="111111"/>
          <w:w w:val="110"/>
          <w:sz w:val="23"/>
        </w:rPr>
        <w:t> locate download</w:t>
      </w:r>
      <w:r>
        <w:rPr>
          <w:rFonts w:ascii="Arial"/>
          <w:color w:val="111111"/>
          <w:w w:val="110"/>
          <w:sz w:val="23"/>
        </w:rPr>
        <w:t> file in My Files as "Plant care.apk".</w:t>
      </w:r>
    </w:p>
    <w:p>
      <w:pPr>
        <w:pStyle w:val="BodyText"/>
        <w:spacing w:before="11"/>
        <w:rPr>
          <w:rFonts w:ascii="Arial"/>
          <w:sz w:val="6"/>
        </w:rPr>
      </w:pPr>
      <w:r>
        <w:rPr/>
        <w:drawing>
          <wp:anchor distT="0" distB="0" distL="0" distR="0" allowOverlap="1" layoutInCell="1" locked="0" behindDoc="1" simplePos="0" relativeHeight="487755264">
            <wp:simplePos x="0" y="0"/>
            <wp:positionH relativeFrom="page">
              <wp:posOffset>1428475</wp:posOffset>
            </wp:positionH>
            <wp:positionV relativeFrom="paragraph">
              <wp:posOffset>66298</wp:posOffset>
            </wp:positionV>
            <wp:extent cx="1524411" cy="3279648"/>
            <wp:effectExtent l="0" t="0" r="0" b="0"/>
            <wp:wrapTopAndBottom/>
            <wp:docPr id="1346" name="Image 1346"/>
            <wp:cNvGraphicFramePr>
              <a:graphicFrameLocks/>
            </wp:cNvGraphicFramePr>
            <a:graphic>
              <a:graphicData uri="http://schemas.openxmlformats.org/drawingml/2006/picture">
                <pic:pic>
                  <pic:nvPicPr>
                    <pic:cNvPr id="1346" name="Image 1346"/>
                    <pic:cNvPicPr/>
                  </pic:nvPicPr>
                  <pic:blipFill>
                    <a:blip r:embed="rId344" cstate="print"/>
                    <a:stretch>
                      <a:fillRect/>
                    </a:stretch>
                  </pic:blipFill>
                  <pic:spPr>
                    <a:xfrm>
                      <a:off x="0" y="0"/>
                      <a:ext cx="1524411" cy="3279648"/>
                    </a:xfrm>
                    <a:prstGeom prst="rect">
                      <a:avLst/>
                    </a:prstGeom>
                  </pic:spPr>
                </pic:pic>
              </a:graphicData>
            </a:graphic>
          </wp:anchor>
        </w:drawing>
      </w:r>
      <w:r>
        <w:rPr/>
        <w:drawing>
          <wp:anchor distT="0" distB="0" distL="0" distR="0" allowOverlap="1" layoutInCell="1" locked="0" behindDoc="1" simplePos="0" relativeHeight="487755776">
            <wp:simplePos x="0" y="0"/>
            <wp:positionH relativeFrom="page">
              <wp:posOffset>3052298</wp:posOffset>
            </wp:positionH>
            <wp:positionV relativeFrom="paragraph">
              <wp:posOffset>66298</wp:posOffset>
            </wp:positionV>
            <wp:extent cx="1487825" cy="3291840"/>
            <wp:effectExtent l="0" t="0" r="0" b="0"/>
            <wp:wrapTopAndBottom/>
            <wp:docPr id="1347" name="Image 1347"/>
            <wp:cNvGraphicFramePr>
              <a:graphicFrameLocks/>
            </wp:cNvGraphicFramePr>
            <a:graphic>
              <a:graphicData uri="http://schemas.openxmlformats.org/drawingml/2006/picture">
                <pic:pic>
                  <pic:nvPicPr>
                    <pic:cNvPr id="1347" name="Image 1347"/>
                    <pic:cNvPicPr/>
                  </pic:nvPicPr>
                  <pic:blipFill>
                    <a:blip r:embed="rId345" cstate="print"/>
                    <a:stretch>
                      <a:fillRect/>
                    </a:stretch>
                  </pic:blipFill>
                  <pic:spPr>
                    <a:xfrm>
                      <a:off x="0" y="0"/>
                      <a:ext cx="1487825" cy="3291840"/>
                    </a:xfrm>
                    <a:prstGeom prst="rect">
                      <a:avLst/>
                    </a:prstGeom>
                  </pic:spPr>
                </pic:pic>
              </a:graphicData>
            </a:graphic>
          </wp:anchor>
        </w:drawing>
      </w:r>
      <w:r>
        <w:rPr/>
        <w:drawing>
          <wp:anchor distT="0" distB="0" distL="0" distR="0" allowOverlap="1" layoutInCell="1" locked="0" behindDoc="1" simplePos="0" relativeHeight="487756288">
            <wp:simplePos x="0" y="0"/>
            <wp:positionH relativeFrom="page">
              <wp:posOffset>4651704</wp:posOffset>
            </wp:positionH>
            <wp:positionV relativeFrom="paragraph">
              <wp:posOffset>66298</wp:posOffset>
            </wp:positionV>
            <wp:extent cx="1487825" cy="3291840"/>
            <wp:effectExtent l="0" t="0" r="0" b="0"/>
            <wp:wrapTopAndBottom/>
            <wp:docPr id="1348" name="Image 1348"/>
            <wp:cNvGraphicFramePr>
              <a:graphicFrameLocks/>
            </wp:cNvGraphicFramePr>
            <a:graphic>
              <a:graphicData uri="http://schemas.openxmlformats.org/drawingml/2006/picture">
                <pic:pic>
                  <pic:nvPicPr>
                    <pic:cNvPr id="1348" name="Image 1348"/>
                    <pic:cNvPicPr/>
                  </pic:nvPicPr>
                  <pic:blipFill>
                    <a:blip r:embed="rId346" cstate="print"/>
                    <a:stretch>
                      <a:fillRect/>
                    </a:stretch>
                  </pic:blipFill>
                  <pic:spPr>
                    <a:xfrm>
                      <a:off x="0" y="0"/>
                      <a:ext cx="1487825" cy="3291840"/>
                    </a:xfrm>
                    <a:prstGeom prst="rect">
                      <a:avLst/>
                    </a:prstGeom>
                  </pic:spPr>
                </pic:pic>
              </a:graphicData>
            </a:graphic>
          </wp:anchor>
        </w:drawing>
      </w:r>
    </w:p>
    <w:p>
      <w:pPr>
        <w:pStyle w:val="BodyText"/>
        <w:rPr>
          <w:rFonts w:ascii="Arial"/>
          <w:sz w:val="23"/>
        </w:rPr>
      </w:pPr>
    </w:p>
    <w:p>
      <w:pPr>
        <w:pStyle w:val="BodyText"/>
        <w:spacing w:before="60"/>
        <w:rPr>
          <w:rFonts w:ascii="Arial"/>
          <w:sz w:val="23"/>
        </w:rPr>
      </w:pPr>
    </w:p>
    <w:p>
      <w:pPr>
        <w:spacing w:line="331" w:lineRule="auto" w:before="0"/>
        <w:ind w:left="2020" w:right="2003" w:hanging="1"/>
        <w:jc w:val="both"/>
        <w:rPr>
          <w:rFonts w:ascii="Arial"/>
          <w:sz w:val="23"/>
        </w:rPr>
      </w:pPr>
      <w:r>
        <w:rPr>
          <w:b/>
          <w:color w:val="111111"/>
          <w:w w:val="110"/>
          <w:sz w:val="26"/>
        </w:rPr>
        <w:t>Step</w:t>
      </w:r>
      <w:r>
        <w:rPr>
          <w:b/>
          <w:color w:val="111111"/>
          <w:w w:val="110"/>
          <w:sz w:val="26"/>
        </w:rPr>
        <w:t> 2: </w:t>
      </w:r>
      <w:r>
        <w:rPr>
          <w:rFonts w:ascii="Arial"/>
          <w:color w:val="111111"/>
          <w:w w:val="110"/>
          <w:sz w:val="23"/>
        </w:rPr>
        <w:t>Tap</w:t>
      </w:r>
      <w:r>
        <w:rPr>
          <w:rFonts w:ascii="Arial"/>
          <w:color w:val="111111"/>
          <w:w w:val="110"/>
          <w:sz w:val="23"/>
        </w:rPr>
        <w:t> on file "Plant</w:t>
      </w:r>
      <w:r>
        <w:rPr>
          <w:rFonts w:ascii="Arial"/>
          <w:color w:val="111111"/>
          <w:w w:val="110"/>
          <w:sz w:val="23"/>
        </w:rPr>
        <w:t> care.apk"</w:t>
      </w:r>
      <w:r>
        <w:rPr>
          <w:rFonts w:ascii="Arial"/>
          <w:color w:val="111111"/>
          <w:w w:val="110"/>
          <w:sz w:val="23"/>
        </w:rPr>
        <w:t> and</w:t>
      </w:r>
      <w:r>
        <w:rPr>
          <w:rFonts w:ascii="Arial"/>
          <w:color w:val="111111"/>
          <w:w w:val="110"/>
          <w:sz w:val="23"/>
        </w:rPr>
        <w:t> tap</w:t>
      </w:r>
      <w:r>
        <w:rPr>
          <w:rFonts w:ascii="Arial"/>
          <w:color w:val="111111"/>
          <w:w w:val="110"/>
          <w:sz w:val="23"/>
        </w:rPr>
        <w:t> on</w:t>
      </w:r>
      <w:r>
        <w:rPr>
          <w:rFonts w:ascii="Arial"/>
          <w:color w:val="111111"/>
          <w:w w:val="110"/>
          <w:sz w:val="23"/>
        </w:rPr>
        <w:t> "Install".</w:t>
      </w:r>
      <w:r>
        <w:rPr>
          <w:rFonts w:ascii="Arial"/>
          <w:color w:val="111111"/>
          <w:w w:val="110"/>
          <w:sz w:val="23"/>
        </w:rPr>
        <w:t> If</w:t>
      </w:r>
      <w:r>
        <w:rPr>
          <w:rFonts w:ascii="Arial"/>
          <w:color w:val="111111"/>
          <w:w w:val="110"/>
          <w:sz w:val="23"/>
        </w:rPr>
        <w:t> your device</w:t>
      </w:r>
      <w:r>
        <w:rPr>
          <w:rFonts w:ascii="Arial"/>
          <w:color w:val="111111"/>
          <w:w w:val="110"/>
          <w:sz w:val="23"/>
        </w:rPr>
        <w:t> tries</w:t>
      </w:r>
      <w:r>
        <w:rPr>
          <w:rFonts w:ascii="Arial"/>
          <w:color w:val="111111"/>
          <w:w w:val="110"/>
          <w:sz w:val="23"/>
        </w:rPr>
        <w:t> to</w:t>
      </w:r>
      <w:r>
        <w:rPr>
          <w:rFonts w:ascii="Arial"/>
          <w:color w:val="111111"/>
          <w:w w:val="110"/>
          <w:sz w:val="23"/>
        </w:rPr>
        <w:t> block</w:t>
      </w:r>
      <w:r>
        <w:rPr>
          <w:rFonts w:ascii="Arial"/>
          <w:color w:val="111111"/>
          <w:w w:val="110"/>
          <w:sz w:val="23"/>
        </w:rPr>
        <w:t> installation</w:t>
      </w:r>
      <w:r>
        <w:rPr>
          <w:rFonts w:ascii="Arial"/>
          <w:color w:val="111111"/>
          <w:w w:val="110"/>
          <w:sz w:val="23"/>
        </w:rPr>
        <w:t> tap</w:t>
      </w:r>
      <w:r>
        <w:rPr>
          <w:rFonts w:ascii="Arial"/>
          <w:color w:val="111111"/>
          <w:w w:val="110"/>
          <w:sz w:val="23"/>
        </w:rPr>
        <w:t> on</w:t>
      </w:r>
      <w:r>
        <w:rPr>
          <w:rFonts w:ascii="Arial"/>
          <w:color w:val="111111"/>
          <w:spacing w:val="-3"/>
          <w:w w:val="110"/>
          <w:sz w:val="23"/>
        </w:rPr>
        <w:t> </w:t>
      </w:r>
      <w:r>
        <w:rPr>
          <w:rFonts w:ascii="Arial"/>
          <w:color w:val="111111"/>
          <w:w w:val="110"/>
          <w:sz w:val="23"/>
        </w:rPr>
        <w:t>"INSTALL</w:t>
      </w:r>
      <w:r>
        <w:rPr>
          <w:rFonts w:ascii="Arial"/>
          <w:color w:val="111111"/>
          <w:w w:val="110"/>
          <w:sz w:val="23"/>
        </w:rPr>
        <w:t> ANYWAY".</w:t>
      </w:r>
      <w:r>
        <w:rPr>
          <w:rFonts w:ascii="Arial"/>
          <w:color w:val="111111"/>
          <w:w w:val="110"/>
          <w:sz w:val="23"/>
        </w:rPr>
        <w:t> The app</w:t>
      </w:r>
      <w:r>
        <w:rPr>
          <w:rFonts w:ascii="Arial"/>
          <w:color w:val="111111"/>
          <w:spacing w:val="80"/>
          <w:w w:val="110"/>
          <w:sz w:val="23"/>
        </w:rPr>
        <w:t> </w:t>
      </w:r>
      <w:r>
        <w:rPr>
          <w:rFonts w:ascii="Arial"/>
          <w:color w:val="111111"/>
          <w:w w:val="110"/>
          <w:sz w:val="23"/>
        </w:rPr>
        <w:t>will</w:t>
      </w:r>
      <w:r>
        <w:rPr>
          <w:rFonts w:ascii="Arial"/>
          <w:color w:val="111111"/>
          <w:spacing w:val="-7"/>
          <w:w w:val="110"/>
          <w:sz w:val="23"/>
        </w:rPr>
        <w:t> </w:t>
      </w:r>
      <w:r>
        <w:rPr>
          <w:rFonts w:ascii="Arial"/>
          <w:color w:val="111111"/>
          <w:w w:val="110"/>
          <w:sz w:val="23"/>
        </w:rPr>
        <w:t>install and then prompt to</w:t>
      </w:r>
      <w:r>
        <w:rPr>
          <w:rFonts w:ascii="Arial"/>
          <w:color w:val="111111"/>
          <w:spacing w:val="-6"/>
          <w:w w:val="110"/>
          <w:sz w:val="23"/>
        </w:rPr>
        <w:t> </w:t>
      </w:r>
      <w:r>
        <w:rPr>
          <w:rFonts w:ascii="Arial"/>
          <w:color w:val="111111"/>
          <w:w w:val="110"/>
          <w:sz w:val="23"/>
        </w:rPr>
        <w:t>open or</w:t>
      </w:r>
      <w:r>
        <w:rPr>
          <w:rFonts w:ascii="Arial"/>
          <w:color w:val="111111"/>
          <w:spacing w:val="-9"/>
          <w:w w:val="110"/>
          <w:sz w:val="23"/>
        </w:rPr>
        <w:t> </w:t>
      </w:r>
      <w:r>
        <w:rPr>
          <w:rFonts w:ascii="Arial"/>
          <w:color w:val="111111"/>
          <w:w w:val="110"/>
          <w:sz w:val="23"/>
        </w:rPr>
        <w:t>cancel. </w:t>
      </w:r>
      <w:r>
        <w:rPr>
          <w:rFonts w:ascii="Arial"/>
          <w:color w:val="030303"/>
          <w:w w:val="110"/>
          <w:sz w:val="23"/>
        </w:rPr>
        <w:t>Tap </w:t>
      </w:r>
      <w:r>
        <w:rPr>
          <w:rFonts w:ascii="Arial"/>
          <w:color w:val="111111"/>
          <w:w w:val="110"/>
          <w:sz w:val="23"/>
        </w:rPr>
        <w:t>on "open" </w:t>
      </w:r>
      <w:r>
        <w:rPr>
          <w:rFonts w:ascii="Arial"/>
          <w:color w:val="030303"/>
          <w:w w:val="110"/>
          <w:sz w:val="23"/>
        </w:rPr>
        <w:t>to</w:t>
      </w:r>
      <w:r>
        <w:rPr>
          <w:rFonts w:ascii="Arial"/>
          <w:color w:val="030303"/>
          <w:spacing w:val="31"/>
          <w:w w:val="110"/>
          <w:sz w:val="23"/>
        </w:rPr>
        <w:t> </w:t>
      </w:r>
      <w:r>
        <w:rPr>
          <w:rFonts w:ascii="Arial"/>
          <w:color w:val="111111"/>
          <w:w w:val="110"/>
          <w:sz w:val="23"/>
        </w:rPr>
        <w:t>open app</w:t>
      </w:r>
      <w:r>
        <w:rPr>
          <w:rFonts w:ascii="Arial"/>
          <w:color w:val="111111"/>
          <w:spacing w:val="40"/>
          <w:w w:val="110"/>
          <w:sz w:val="23"/>
        </w:rPr>
        <w:t> </w:t>
      </w:r>
      <w:r>
        <w:rPr>
          <w:rFonts w:ascii="Arial"/>
          <w:color w:val="111111"/>
          <w:w w:val="110"/>
          <w:sz w:val="23"/>
        </w:rPr>
        <w:t>or locate</w:t>
      </w:r>
      <w:r>
        <w:rPr>
          <w:rFonts w:ascii="Arial"/>
          <w:color w:val="111111"/>
          <w:spacing w:val="31"/>
          <w:w w:val="110"/>
          <w:sz w:val="23"/>
        </w:rPr>
        <w:t> </w:t>
      </w:r>
      <w:r>
        <w:rPr>
          <w:rFonts w:ascii="Arial"/>
          <w:color w:val="111111"/>
          <w:w w:val="110"/>
          <w:sz w:val="23"/>
        </w:rPr>
        <w:t>app</w:t>
      </w:r>
      <w:r>
        <w:rPr>
          <w:rFonts w:ascii="Arial"/>
          <w:color w:val="111111"/>
          <w:spacing w:val="34"/>
          <w:w w:val="110"/>
          <w:sz w:val="23"/>
        </w:rPr>
        <w:t> </w:t>
      </w:r>
      <w:r>
        <w:rPr>
          <w:rFonts w:ascii="Arial"/>
          <w:color w:val="111111"/>
          <w:w w:val="110"/>
          <w:sz w:val="23"/>
        </w:rPr>
        <w:t>on device</w:t>
      </w:r>
      <w:r>
        <w:rPr>
          <w:rFonts w:ascii="Arial"/>
          <w:color w:val="111111"/>
          <w:spacing w:val="34"/>
          <w:w w:val="110"/>
          <w:sz w:val="23"/>
        </w:rPr>
        <w:t> </w:t>
      </w:r>
      <w:r>
        <w:rPr>
          <w:rFonts w:ascii="Arial"/>
          <w:color w:val="111111"/>
          <w:w w:val="110"/>
          <w:sz w:val="23"/>
        </w:rPr>
        <w:t>and</w:t>
      </w:r>
      <w:r>
        <w:rPr>
          <w:rFonts w:ascii="Arial"/>
          <w:color w:val="111111"/>
          <w:spacing w:val="40"/>
          <w:w w:val="110"/>
          <w:sz w:val="23"/>
        </w:rPr>
        <w:t> </w:t>
      </w:r>
      <w:r>
        <w:rPr>
          <w:rFonts w:ascii="Arial"/>
          <w:color w:val="111111"/>
          <w:w w:val="110"/>
          <w:sz w:val="23"/>
        </w:rPr>
        <w:t>tap</w:t>
      </w:r>
      <w:r>
        <w:rPr>
          <w:rFonts w:ascii="Arial"/>
          <w:color w:val="111111"/>
          <w:spacing w:val="40"/>
          <w:w w:val="110"/>
          <w:sz w:val="23"/>
        </w:rPr>
        <w:t> </w:t>
      </w:r>
      <w:r>
        <w:rPr>
          <w:rFonts w:ascii="Arial"/>
          <w:color w:val="111111"/>
          <w:w w:val="110"/>
          <w:sz w:val="23"/>
        </w:rPr>
        <w:t>to open.</w:t>
      </w:r>
    </w:p>
    <w:p>
      <w:pPr>
        <w:pStyle w:val="BodyText"/>
        <w:spacing w:before="4"/>
        <w:rPr>
          <w:rFonts w:ascii="Arial"/>
          <w:sz w:val="18"/>
        </w:rPr>
      </w:pPr>
      <w:r>
        <w:rPr/>
        <w:drawing>
          <wp:anchor distT="0" distB="0" distL="0" distR="0" allowOverlap="1" layoutInCell="1" locked="0" behindDoc="1" simplePos="0" relativeHeight="487756800">
            <wp:simplePos x="0" y="0"/>
            <wp:positionH relativeFrom="page">
              <wp:posOffset>818016</wp:posOffset>
            </wp:positionH>
            <wp:positionV relativeFrom="paragraph">
              <wp:posOffset>149213</wp:posOffset>
            </wp:positionV>
            <wp:extent cx="5829348" cy="3121152"/>
            <wp:effectExtent l="0" t="0" r="0" b="0"/>
            <wp:wrapTopAndBottom/>
            <wp:docPr id="1349" name="Image 1349"/>
            <wp:cNvGraphicFramePr>
              <a:graphicFrameLocks/>
            </wp:cNvGraphicFramePr>
            <a:graphic>
              <a:graphicData uri="http://schemas.openxmlformats.org/drawingml/2006/picture">
                <pic:pic>
                  <pic:nvPicPr>
                    <pic:cNvPr id="1349" name="Image 1349"/>
                    <pic:cNvPicPr/>
                  </pic:nvPicPr>
                  <pic:blipFill>
                    <a:blip r:embed="rId347" cstate="print"/>
                    <a:stretch>
                      <a:fillRect/>
                    </a:stretch>
                  </pic:blipFill>
                  <pic:spPr>
                    <a:xfrm>
                      <a:off x="0" y="0"/>
                      <a:ext cx="5829348" cy="3121152"/>
                    </a:xfrm>
                    <a:prstGeom prst="rect">
                      <a:avLst/>
                    </a:prstGeom>
                  </pic:spPr>
                </pic:pic>
              </a:graphicData>
            </a:graphic>
          </wp:anchor>
        </w:drawing>
      </w:r>
    </w:p>
    <w:p>
      <w:pPr>
        <w:spacing w:after="0"/>
        <w:rPr>
          <w:rFonts w:ascii="Arial"/>
          <w:sz w:val="18"/>
        </w:rPr>
        <w:sectPr>
          <w:headerReference w:type="default" r:id="rId342"/>
          <w:footerReference w:type="default" r:id="rId343"/>
          <w:pgSz w:w="11910" w:h="16840"/>
          <w:pgMar w:header="658" w:footer="0" w:top="1240" w:bottom="280" w:left="240" w:right="220"/>
        </w:sectPr>
      </w:pPr>
    </w:p>
    <w:p>
      <w:pPr>
        <w:pStyle w:val="BodyText"/>
        <w:rPr>
          <w:rFonts w:ascii="Arial"/>
          <w:sz w:val="23"/>
        </w:rPr>
      </w:pPr>
    </w:p>
    <w:p>
      <w:pPr>
        <w:pStyle w:val="BodyText"/>
        <w:rPr>
          <w:rFonts w:ascii="Arial"/>
          <w:sz w:val="23"/>
        </w:rPr>
      </w:pPr>
    </w:p>
    <w:p>
      <w:pPr>
        <w:pStyle w:val="BodyText"/>
        <w:spacing w:before="38"/>
        <w:rPr>
          <w:rFonts w:ascii="Arial"/>
          <w:sz w:val="23"/>
        </w:rPr>
      </w:pPr>
    </w:p>
    <w:p>
      <w:pPr>
        <w:spacing w:before="0"/>
        <w:ind w:left="2016" w:right="0" w:firstLine="0"/>
        <w:jc w:val="left"/>
        <w:rPr>
          <w:rFonts w:ascii="Arial"/>
          <w:b/>
          <w:sz w:val="23"/>
        </w:rPr>
      </w:pPr>
      <w:r>
        <w:rPr>
          <w:rFonts w:ascii="Arial"/>
          <w:b/>
          <w:color w:val="2D9564"/>
          <w:w w:val="110"/>
          <w:sz w:val="23"/>
        </w:rPr>
        <w:t>Use</w:t>
      </w:r>
      <w:r>
        <w:rPr>
          <w:rFonts w:ascii="Arial"/>
          <w:b/>
          <w:color w:val="2D9564"/>
          <w:spacing w:val="52"/>
          <w:w w:val="110"/>
          <w:sz w:val="23"/>
        </w:rPr>
        <w:t> </w:t>
      </w:r>
      <w:r>
        <w:rPr>
          <w:rFonts w:ascii="Arial"/>
          <w:b/>
          <w:color w:val="2D9564"/>
          <w:spacing w:val="-4"/>
          <w:w w:val="110"/>
          <w:sz w:val="23"/>
        </w:rPr>
        <w:t>app.</w:t>
      </w:r>
    </w:p>
    <w:p>
      <w:pPr>
        <w:spacing w:before="82"/>
        <w:ind w:left="2029" w:right="0" w:firstLine="0"/>
        <w:jc w:val="left"/>
        <w:rPr>
          <w:rFonts w:ascii="Arial"/>
          <w:sz w:val="23"/>
        </w:rPr>
      </w:pPr>
      <w:r>
        <w:rPr>
          <w:rFonts w:ascii="Arial"/>
          <w:b/>
          <w:color w:val="111111"/>
          <w:sz w:val="24"/>
        </w:rPr>
        <w:t>Step</w:t>
      </w:r>
      <w:r>
        <w:rPr>
          <w:rFonts w:ascii="Arial"/>
          <w:b/>
          <w:color w:val="111111"/>
          <w:spacing w:val="-17"/>
          <w:sz w:val="24"/>
        </w:rPr>
        <w:t> </w:t>
      </w:r>
      <w:r>
        <w:rPr>
          <w:rFonts w:ascii="Arial"/>
          <w:color w:val="111111"/>
          <w:sz w:val="23"/>
        </w:rPr>
        <w:t>1:</w:t>
      </w:r>
      <w:r>
        <w:rPr>
          <w:rFonts w:ascii="Arial"/>
          <w:color w:val="111111"/>
          <w:spacing w:val="-13"/>
          <w:sz w:val="23"/>
        </w:rPr>
        <w:t> </w:t>
      </w:r>
      <w:r>
        <w:rPr>
          <w:rFonts w:ascii="Arial"/>
          <w:color w:val="111111"/>
          <w:sz w:val="23"/>
        </w:rPr>
        <w:t>Open</w:t>
      </w:r>
      <w:r>
        <w:rPr>
          <w:rFonts w:ascii="Arial"/>
          <w:color w:val="111111"/>
          <w:spacing w:val="-2"/>
          <w:sz w:val="23"/>
        </w:rPr>
        <w:t> </w:t>
      </w:r>
      <w:r>
        <w:rPr>
          <w:rFonts w:ascii="Arial"/>
          <w:color w:val="111111"/>
          <w:spacing w:val="-5"/>
          <w:sz w:val="23"/>
        </w:rPr>
        <w:t>app</w:t>
      </w:r>
    </w:p>
    <w:p>
      <w:pPr>
        <w:spacing w:line="333" w:lineRule="auto" w:before="228"/>
        <w:ind w:left="2021" w:right="2002" w:firstLine="8"/>
        <w:jc w:val="both"/>
        <w:rPr>
          <w:rFonts w:ascii="Arial"/>
          <w:sz w:val="23"/>
        </w:rPr>
      </w:pPr>
      <w:r>
        <w:rPr>
          <w:rFonts w:ascii="Arial"/>
          <w:b/>
          <w:color w:val="111111"/>
          <w:w w:val="110"/>
          <w:sz w:val="24"/>
        </w:rPr>
        <w:t>Step</w:t>
      </w:r>
      <w:r>
        <w:rPr>
          <w:rFonts w:ascii="Arial"/>
          <w:b/>
          <w:color w:val="111111"/>
          <w:w w:val="110"/>
          <w:sz w:val="24"/>
        </w:rPr>
        <w:t> 2:</w:t>
      </w:r>
      <w:r>
        <w:rPr>
          <w:rFonts w:ascii="Arial"/>
          <w:b/>
          <w:color w:val="111111"/>
          <w:w w:val="110"/>
          <w:sz w:val="24"/>
        </w:rPr>
        <w:t> </w:t>
      </w:r>
      <w:r>
        <w:rPr>
          <w:rFonts w:ascii="Arial"/>
          <w:color w:val="111111"/>
          <w:w w:val="110"/>
          <w:sz w:val="23"/>
        </w:rPr>
        <w:t>User</w:t>
      </w:r>
      <w:r>
        <w:rPr>
          <w:rFonts w:ascii="Arial"/>
          <w:color w:val="111111"/>
          <w:w w:val="110"/>
          <w:sz w:val="23"/>
        </w:rPr>
        <w:t> can</w:t>
      </w:r>
      <w:r>
        <w:rPr>
          <w:rFonts w:ascii="Arial"/>
          <w:color w:val="111111"/>
          <w:spacing w:val="40"/>
          <w:w w:val="110"/>
          <w:sz w:val="23"/>
        </w:rPr>
        <w:t> </w:t>
      </w:r>
      <w:r>
        <w:rPr>
          <w:rFonts w:ascii="Arial"/>
          <w:color w:val="111111"/>
          <w:w w:val="110"/>
          <w:sz w:val="23"/>
        </w:rPr>
        <w:t>login</w:t>
      </w:r>
      <w:r>
        <w:rPr>
          <w:rFonts w:ascii="Arial"/>
          <w:color w:val="111111"/>
          <w:w w:val="110"/>
          <w:sz w:val="23"/>
        </w:rPr>
        <w:t> to</w:t>
      </w:r>
      <w:r>
        <w:rPr>
          <w:rFonts w:ascii="Arial"/>
          <w:color w:val="111111"/>
          <w:w w:val="110"/>
          <w:sz w:val="23"/>
        </w:rPr>
        <w:t> app</w:t>
      </w:r>
      <w:r>
        <w:rPr>
          <w:rFonts w:ascii="Arial"/>
          <w:color w:val="111111"/>
          <w:w w:val="110"/>
          <w:sz w:val="23"/>
        </w:rPr>
        <w:t> by</w:t>
      </w:r>
      <w:r>
        <w:rPr>
          <w:rFonts w:ascii="Arial"/>
          <w:color w:val="111111"/>
          <w:w w:val="110"/>
          <w:sz w:val="23"/>
        </w:rPr>
        <w:t> tapping</w:t>
      </w:r>
      <w:r>
        <w:rPr>
          <w:rFonts w:ascii="Arial"/>
          <w:color w:val="111111"/>
          <w:w w:val="110"/>
          <w:sz w:val="23"/>
        </w:rPr>
        <w:t> on</w:t>
      </w:r>
      <w:r>
        <w:rPr>
          <w:rFonts w:ascii="Arial"/>
          <w:color w:val="111111"/>
          <w:w w:val="110"/>
          <w:sz w:val="23"/>
        </w:rPr>
        <w:t> "Continue</w:t>
      </w:r>
      <w:r>
        <w:rPr>
          <w:rFonts w:ascii="Arial"/>
          <w:color w:val="111111"/>
          <w:w w:val="110"/>
          <w:sz w:val="23"/>
        </w:rPr>
        <w:t> with Google" indicated by l</w:t>
      </w:r>
      <w:r>
        <w:rPr>
          <w:rFonts w:ascii="Arial"/>
          <w:color w:val="111111"/>
          <w:spacing w:val="40"/>
          <w:w w:val="110"/>
          <w:sz w:val="23"/>
        </w:rPr>
        <w:t> </w:t>
      </w:r>
      <w:r>
        <w:rPr>
          <w:rFonts w:ascii="Arial"/>
          <w:color w:val="111111"/>
          <w:w w:val="110"/>
          <w:sz w:val="23"/>
        </w:rPr>
        <w:t>then select account to continue. or</w:t>
      </w:r>
      <w:r>
        <w:rPr>
          <w:rFonts w:ascii="Arial"/>
          <w:color w:val="111111"/>
          <w:spacing w:val="40"/>
          <w:w w:val="110"/>
          <w:sz w:val="23"/>
        </w:rPr>
        <w:t> </w:t>
      </w:r>
      <w:r>
        <w:rPr>
          <w:rFonts w:ascii="Arial"/>
          <w:color w:val="111111"/>
          <w:w w:val="110"/>
          <w:sz w:val="23"/>
        </w:rPr>
        <w:t>user can</w:t>
      </w:r>
      <w:r>
        <w:rPr>
          <w:rFonts w:ascii="Arial"/>
          <w:color w:val="111111"/>
          <w:spacing w:val="40"/>
          <w:w w:val="110"/>
          <w:sz w:val="23"/>
        </w:rPr>
        <w:t> </w:t>
      </w:r>
      <w:r>
        <w:rPr>
          <w:rFonts w:ascii="Arial"/>
          <w:color w:val="111111"/>
          <w:w w:val="110"/>
          <w:sz w:val="23"/>
        </w:rPr>
        <w:t>tap</w:t>
      </w:r>
      <w:r>
        <w:rPr>
          <w:rFonts w:ascii="Arial"/>
          <w:color w:val="111111"/>
          <w:spacing w:val="40"/>
          <w:w w:val="110"/>
          <w:sz w:val="23"/>
        </w:rPr>
        <w:t> </w:t>
      </w:r>
      <w:r>
        <w:rPr>
          <w:rFonts w:ascii="Arial"/>
          <w:color w:val="111111"/>
          <w:w w:val="110"/>
          <w:sz w:val="23"/>
        </w:rPr>
        <w:t>"SKIP" to</w:t>
      </w:r>
      <w:r>
        <w:rPr>
          <w:rFonts w:ascii="Arial"/>
          <w:color w:val="111111"/>
          <w:spacing w:val="40"/>
          <w:w w:val="110"/>
          <w:sz w:val="23"/>
        </w:rPr>
        <w:t> </w:t>
      </w:r>
      <w:r>
        <w:rPr>
          <w:rFonts w:ascii="Arial"/>
          <w:color w:val="111111"/>
          <w:w w:val="110"/>
          <w:sz w:val="23"/>
        </w:rPr>
        <w:t>skip logging into</w:t>
      </w:r>
      <w:r>
        <w:rPr>
          <w:rFonts w:ascii="Arial"/>
          <w:color w:val="111111"/>
          <w:spacing w:val="-8"/>
          <w:w w:val="110"/>
          <w:sz w:val="23"/>
        </w:rPr>
        <w:t> </w:t>
      </w:r>
      <w:r>
        <w:rPr>
          <w:rFonts w:ascii="Arial"/>
          <w:color w:val="111111"/>
          <w:w w:val="110"/>
          <w:sz w:val="23"/>
        </w:rPr>
        <w:t>app.</w:t>
      </w: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spacing w:before="9"/>
        <w:rPr>
          <w:rFonts w:ascii="Arial"/>
          <w:sz w:val="15"/>
        </w:rPr>
      </w:pPr>
    </w:p>
    <w:p>
      <w:pPr>
        <w:spacing w:line="247" w:lineRule="auto" w:before="0"/>
        <w:ind w:left="6854" w:right="3235" w:hanging="3"/>
        <w:jc w:val="left"/>
        <w:rPr>
          <w:rFonts w:ascii="Arial"/>
          <w:sz w:val="15"/>
        </w:rPr>
      </w:pPr>
      <w:r>
        <w:rPr/>
        <w:drawing>
          <wp:anchor distT="0" distB="0" distL="0" distR="0" allowOverlap="1" layoutInCell="1" locked="0" behindDoc="1" simplePos="0" relativeHeight="487757312">
            <wp:simplePos x="0" y="0"/>
            <wp:positionH relativeFrom="page">
              <wp:posOffset>4407519</wp:posOffset>
            </wp:positionH>
            <wp:positionV relativeFrom="paragraph">
              <wp:posOffset>260697</wp:posOffset>
            </wp:positionV>
            <wp:extent cx="1317090" cy="426720"/>
            <wp:effectExtent l="0" t="0" r="0" b="0"/>
            <wp:wrapTopAndBottom/>
            <wp:docPr id="1354" name="Image 1354"/>
            <wp:cNvGraphicFramePr>
              <a:graphicFrameLocks/>
            </wp:cNvGraphicFramePr>
            <a:graphic>
              <a:graphicData uri="http://schemas.openxmlformats.org/drawingml/2006/picture">
                <pic:pic>
                  <pic:nvPicPr>
                    <pic:cNvPr id="1354" name="Image 1354"/>
                    <pic:cNvPicPr/>
                  </pic:nvPicPr>
                  <pic:blipFill>
                    <a:blip r:embed="rId350" cstate="print"/>
                    <a:stretch>
                      <a:fillRect/>
                    </a:stretch>
                  </pic:blipFill>
                  <pic:spPr>
                    <a:xfrm>
                      <a:off x="0" y="0"/>
                      <a:ext cx="1317090" cy="426720"/>
                    </a:xfrm>
                    <a:prstGeom prst="rect">
                      <a:avLst/>
                    </a:prstGeom>
                  </pic:spPr>
                </pic:pic>
              </a:graphicData>
            </a:graphic>
          </wp:anchor>
        </w:drawing>
      </w:r>
      <w:r>
        <w:rPr/>
        <mc:AlternateContent>
          <mc:Choice Requires="wps">
            <w:drawing>
              <wp:anchor distT="0" distB="0" distL="0" distR="0" allowOverlap="1" layoutInCell="1" locked="0" behindDoc="0" simplePos="0" relativeHeight="15898624">
                <wp:simplePos x="0" y="0"/>
                <wp:positionH relativeFrom="page">
                  <wp:posOffset>1745914</wp:posOffset>
                </wp:positionH>
                <wp:positionV relativeFrom="paragraph">
                  <wp:posOffset>-1909735</wp:posOffset>
                </wp:positionV>
                <wp:extent cx="2417445" cy="5136515"/>
                <wp:effectExtent l="0" t="0" r="0" b="0"/>
                <wp:wrapNone/>
                <wp:docPr id="1355" name="Group 1355"/>
                <wp:cNvGraphicFramePr>
                  <a:graphicFrameLocks/>
                </wp:cNvGraphicFramePr>
                <a:graphic>
                  <a:graphicData uri="http://schemas.microsoft.com/office/word/2010/wordprocessingGroup">
                    <wpg:wgp>
                      <wpg:cNvPr id="1355" name="Group 1355"/>
                      <wpg:cNvGrpSpPr/>
                      <wpg:grpSpPr>
                        <a:xfrm>
                          <a:off x="0" y="0"/>
                          <a:ext cx="2417445" cy="5136515"/>
                          <a:chExt cx="2417445" cy="5136515"/>
                        </a:xfrm>
                      </wpg:grpSpPr>
                      <pic:pic>
                        <pic:nvPicPr>
                          <pic:cNvPr id="1356" name="Image 1356"/>
                          <pic:cNvPicPr/>
                        </pic:nvPicPr>
                        <pic:blipFill>
                          <a:blip r:embed="rId351" cstate="print"/>
                          <a:stretch>
                            <a:fillRect/>
                          </a:stretch>
                        </pic:blipFill>
                        <pic:spPr>
                          <a:xfrm>
                            <a:off x="0" y="49657"/>
                            <a:ext cx="2417420" cy="5086809"/>
                          </a:xfrm>
                          <a:prstGeom prst="rect">
                            <a:avLst/>
                          </a:prstGeom>
                        </pic:spPr>
                      </pic:pic>
                      <wps:wsp>
                        <wps:cNvPr id="1357" name="Textbox 1357"/>
                        <wps:cNvSpPr txBox="1"/>
                        <wps:spPr>
                          <a:xfrm>
                            <a:off x="44372" y="16995"/>
                            <a:ext cx="596265" cy="113030"/>
                          </a:xfrm>
                          <a:prstGeom prst="rect">
                            <a:avLst/>
                          </a:prstGeom>
                        </wps:spPr>
                        <wps:txbx>
                          <w:txbxContent>
                            <w:p>
                              <w:pPr>
                                <w:spacing w:line="177" w:lineRule="exact" w:before="0"/>
                                <w:ind w:left="0" w:right="0" w:firstLine="0"/>
                                <w:jc w:val="left"/>
                                <w:rPr>
                                  <w:sz w:val="16"/>
                                </w:rPr>
                              </w:pPr>
                              <w:r>
                                <w:rPr>
                                  <w:color w:val="838285"/>
                                  <w:sz w:val="13"/>
                                </w:rPr>
                                <w:t>,;.</w:t>
                              </w:r>
                              <w:r>
                                <w:rPr>
                                  <w:color w:val="F2EFF2"/>
                                  <w:sz w:val="13"/>
                                  <w:shd w:fill="807E85" w:color="auto" w:val="clear"/>
                                </w:rPr>
                                <w:t>11•31</w:t>
                              </w:r>
                              <w:r>
                                <w:rPr>
                                  <w:color w:val="F2EFF2"/>
                                  <w:spacing w:val="23"/>
                                  <w:sz w:val="13"/>
                                </w:rPr>
                                <w:t> </w:t>
                              </w:r>
                              <w:r>
                                <w:rPr>
                                  <w:b/>
                                  <w:color w:val="838285"/>
                                  <w:sz w:val="16"/>
                                </w:rPr>
                                <w:t>'</w:t>
                              </w:r>
                              <w:r>
                                <w:rPr>
                                  <w:b/>
                                  <w:color w:val="F2EFF2"/>
                                  <w:sz w:val="16"/>
                                  <w:shd w:fill="807E85" w:color="auto" w:val="clear"/>
                                </w:rPr>
                                <w:t>O</w:t>
                              </w:r>
                              <w:r>
                                <w:rPr>
                                  <w:b/>
                                  <w:color w:val="F2EFF2"/>
                                  <w:spacing w:val="79"/>
                                  <w:sz w:val="16"/>
                                </w:rPr>
                                <w:t> </w:t>
                              </w:r>
                              <w:r>
                                <w:rPr>
                                  <w:color w:val="838285"/>
                                  <w:spacing w:val="-7"/>
                                  <w:sz w:val="16"/>
                                </w:rPr>
                                <w:t>"""</w:t>
                              </w:r>
                            </w:p>
                          </w:txbxContent>
                        </wps:txbx>
                        <wps:bodyPr wrap="square" lIns="0" tIns="0" rIns="0" bIns="0" rtlCol="0">
                          <a:noAutofit/>
                        </wps:bodyPr>
                      </wps:wsp>
                      <wps:wsp>
                        <wps:cNvPr id="1358" name="Textbox 1358"/>
                        <wps:cNvSpPr txBox="1"/>
                        <wps:spPr>
                          <a:xfrm>
                            <a:off x="2018078" y="0"/>
                            <a:ext cx="309880" cy="133985"/>
                          </a:xfrm>
                          <a:prstGeom prst="rect">
                            <a:avLst/>
                          </a:prstGeom>
                        </wps:spPr>
                        <wps:txbx>
                          <w:txbxContent>
                            <w:p>
                              <w:pPr>
                                <w:spacing w:line="211" w:lineRule="exact" w:before="0"/>
                                <w:ind w:left="0" w:right="0" w:firstLine="0"/>
                                <w:jc w:val="left"/>
                                <w:rPr>
                                  <w:sz w:val="19"/>
                                </w:rPr>
                              </w:pPr>
                              <w:r>
                                <w:rPr>
                                  <w:color w:val="AAA7AC"/>
                                  <w:w w:val="110"/>
                                  <w:sz w:val="16"/>
                                  <w:shd w:fill="938E93" w:color="auto" w:val="clear"/>
                                </w:rPr>
                                <w:t>·</w:t>
                              </w:r>
                              <w:r>
                                <w:rPr>
                                  <w:color w:val="F2EFF2"/>
                                  <w:w w:val="110"/>
                                  <w:sz w:val="16"/>
                                  <w:shd w:fill="938E93" w:color="auto" w:val="clear"/>
                                </w:rPr>
                                <w:t>•</w:t>
                              </w:r>
                              <w:r>
                                <w:rPr>
                                  <w:color w:val="F2EFF2"/>
                                  <w:spacing w:val="57"/>
                                  <w:w w:val="110"/>
                                  <w:sz w:val="16"/>
                                  <w:shd w:fill="938E93" w:color="auto" w:val="clear"/>
                                </w:rPr>
                                <w:t> </w:t>
                              </w:r>
                              <w:r>
                                <w:rPr>
                                  <w:color w:val="F2EFF2"/>
                                  <w:w w:val="110"/>
                                  <w:sz w:val="13"/>
                                  <w:shd w:fill="938E93" w:color="auto" w:val="clear"/>
                                </w:rPr>
                                <w:t>,.</w:t>
                              </w:r>
                              <w:r>
                                <w:rPr>
                                  <w:color w:val="AAA7AC"/>
                                  <w:w w:val="110"/>
                                  <w:sz w:val="13"/>
                                </w:rPr>
                                <w:t>1</w:t>
                              </w:r>
                              <w:r>
                                <w:rPr>
                                  <w:color w:val="AAA7AC"/>
                                  <w:spacing w:val="-8"/>
                                  <w:w w:val="110"/>
                                  <w:sz w:val="13"/>
                                </w:rPr>
                                <w:t> </w:t>
                              </w:r>
                              <w:r>
                                <w:rPr>
                                  <w:color w:val="F2EFF2"/>
                                  <w:spacing w:val="-10"/>
                                  <w:w w:val="110"/>
                                  <w:sz w:val="19"/>
                                  <w:shd w:fill="807E85" w:color="auto" w:val="clear"/>
                                </w:rPr>
                                <w:t>I</w:t>
                              </w:r>
                            </w:p>
                          </w:txbxContent>
                        </wps:txbx>
                        <wps:bodyPr wrap="square" lIns="0" tIns="0" rIns="0" bIns="0" rtlCol="0">
                          <a:noAutofit/>
                        </wps:bodyPr>
                      </wps:wsp>
                    </wpg:wgp>
                  </a:graphicData>
                </a:graphic>
              </wp:anchor>
            </w:drawing>
          </mc:Choice>
          <mc:Fallback>
            <w:pict>
              <v:group style="position:absolute;margin-left:137.473602pt;margin-top:-150.372849pt;width:190.35pt;height:404.45pt;mso-position-horizontal-relative:page;mso-position-vertical-relative:paragraph;z-index:15898624" id="docshapegroup970" coordorigin="2749,-3007" coordsize="3807,8089">
                <v:shape style="position:absolute;left:2749;top:-2930;width:3807;height:8011" type="#_x0000_t75" id="docshape971" stroked="false">
                  <v:imagedata r:id="rId351" o:title=""/>
                </v:shape>
                <v:shape style="position:absolute;left:2819;top:-2981;width:939;height:178" type="#_x0000_t202" id="docshape972" filled="false" stroked="false">
                  <v:textbox inset="0,0,0,0">
                    <w:txbxContent>
                      <w:p>
                        <w:pPr>
                          <w:spacing w:line="177" w:lineRule="exact" w:before="0"/>
                          <w:ind w:left="0" w:right="0" w:firstLine="0"/>
                          <w:jc w:val="left"/>
                          <w:rPr>
                            <w:sz w:val="16"/>
                          </w:rPr>
                        </w:pPr>
                        <w:r>
                          <w:rPr>
                            <w:color w:val="838285"/>
                            <w:sz w:val="13"/>
                          </w:rPr>
                          <w:t>,;.</w:t>
                        </w:r>
                        <w:r>
                          <w:rPr>
                            <w:color w:val="F2EFF2"/>
                            <w:sz w:val="13"/>
                            <w:shd w:fill="807E85" w:color="auto" w:val="clear"/>
                          </w:rPr>
                          <w:t>11•31</w:t>
                        </w:r>
                        <w:r>
                          <w:rPr>
                            <w:color w:val="F2EFF2"/>
                            <w:spacing w:val="23"/>
                            <w:sz w:val="13"/>
                          </w:rPr>
                          <w:t> </w:t>
                        </w:r>
                        <w:r>
                          <w:rPr>
                            <w:b/>
                            <w:color w:val="838285"/>
                            <w:sz w:val="16"/>
                          </w:rPr>
                          <w:t>'</w:t>
                        </w:r>
                        <w:r>
                          <w:rPr>
                            <w:b/>
                            <w:color w:val="F2EFF2"/>
                            <w:sz w:val="16"/>
                            <w:shd w:fill="807E85" w:color="auto" w:val="clear"/>
                          </w:rPr>
                          <w:t>O</w:t>
                        </w:r>
                        <w:r>
                          <w:rPr>
                            <w:b/>
                            <w:color w:val="F2EFF2"/>
                            <w:spacing w:val="79"/>
                            <w:sz w:val="16"/>
                          </w:rPr>
                          <w:t> </w:t>
                        </w:r>
                        <w:r>
                          <w:rPr>
                            <w:color w:val="838285"/>
                            <w:spacing w:val="-7"/>
                            <w:sz w:val="16"/>
                          </w:rPr>
                          <w:t>"""</w:t>
                        </w:r>
                      </w:p>
                    </w:txbxContent>
                  </v:textbox>
                  <w10:wrap type="none"/>
                </v:shape>
                <v:shape style="position:absolute;left:5927;top:-3008;width:488;height:211" type="#_x0000_t202" id="docshape973" filled="false" stroked="false">
                  <v:textbox inset="0,0,0,0">
                    <w:txbxContent>
                      <w:p>
                        <w:pPr>
                          <w:spacing w:line="211" w:lineRule="exact" w:before="0"/>
                          <w:ind w:left="0" w:right="0" w:firstLine="0"/>
                          <w:jc w:val="left"/>
                          <w:rPr>
                            <w:sz w:val="19"/>
                          </w:rPr>
                        </w:pPr>
                        <w:r>
                          <w:rPr>
                            <w:color w:val="AAA7AC"/>
                            <w:w w:val="110"/>
                            <w:sz w:val="16"/>
                            <w:shd w:fill="938E93" w:color="auto" w:val="clear"/>
                          </w:rPr>
                          <w:t>·</w:t>
                        </w:r>
                        <w:r>
                          <w:rPr>
                            <w:color w:val="F2EFF2"/>
                            <w:w w:val="110"/>
                            <w:sz w:val="16"/>
                            <w:shd w:fill="938E93" w:color="auto" w:val="clear"/>
                          </w:rPr>
                          <w:t>•</w:t>
                        </w:r>
                        <w:r>
                          <w:rPr>
                            <w:color w:val="F2EFF2"/>
                            <w:spacing w:val="57"/>
                            <w:w w:val="110"/>
                            <w:sz w:val="16"/>
                            <w:shd w:fill="938E93" w:color="auto" w:val="clear"/>
                          </w:rPr>
                          <w:t> </w:t>
                        </w:r>
                        <w:r>
                          <w:rPr>
                            <w:color w:val="F2EFF2"/>
                            <w:w w:val="110"/>
                            <w:sz w:val="13"/>
                            <w:shd w:fill="938E93" w:color="auto" w:val="clear"/>
                          </w:rPr>
                          <w:t>,.</w:t>
                        </w:r>
                        <w:r>
                          <w:rPr>
                            <w:color w:val="AAA7AC"/>
                            <w:w w:val="110"/>
                            <w:sz w:val="13"/>
                          </w:rPr>
                          <w:t>1</w:t>
                        </w:r>
                        <w:r>
                          <w:rPr>
                            <w:color w:val="AAA7AC"/>
                            <w:spacing w:val="-8"/>
                            <w:w w:val="110"/>
                            <w:sz w:val="13"/>
                          </w:rPr>
                          <w:t> </w:t>
                        </w:r>
                        <w:r>
                          <w:rPr>
                            <w:color w:val="F2EFF2"/>
                            <w:spacing w:val="-10"/>
                            <w:w w:val="110"/>
                            <w:sz w:val="19"/>
                            <w:shd w:fill="807E85" w:color="auto" w:val="clear"/>
                          </w:rPr>
                          <w:t>I</w:t>
                        </w:r>
                      </w:p>
                    </w:txbxContent>
                  </v:textbox>
                  <w10:wrap type="none"/>
                </v:shape>
                <w10:wrap type="none"/>
              </v:group>
            </w:pict>
          </mc:Fallback>
        </mc:AlternateContent>
      </w:r>
      <w:r>
        <w:rPr>
          <w:rFonts w:ascii="Arial"/>
          <w:color w:val="313131"/>
          <w:w w:val="105"/>
          <w:sz w:val="15"/>
        </w:rPr>
        <w:t>Choose</w:t>
      </w:r>
      <w:r>
        <w:rPr>
          <w:rFonts w:ascii="Arial"/>
          <w:color w:val="313131"/>
          <w:spacing w:val="-11"/>
          <w:w w:val="105"/>
          <w:sz w:val="15"/>
        </w:rPr>
        <w:t> </w:t>
      </w:r>
      <w:r>
        <w:rPr>
          <w:rFonts w:ascii="Arial"/>
          <w:color w:val="313131"/>
          <w:w w:val="105"/>
          <w:sz w:val="15"/>
        </w:rPr>
        <w:t>account</w:t>
      </w:r>
      <w:r>
        <w:rPr>
          <w:rFonts w:ascii="Arial"/>
          <w:color w:val="313131"/>
          <w:spacing w:val="-11"/>
          <w:w w:val="105"/>
          <w:sz w:val="15"/>
        </w:rPr>
        <w:t> </w:t>
      </w:r>
      <w:r>
        <w:rPr>
          <w:rFonts w:ascii="Arial"/>
          <w:color w:val="313131"/>
          <w:w w:val="105"/>
          <w:sz w:val="15"/>
        </w:rPr>
        <w:t>for </w:t>
      </w:r>
      <w:r>
        <w:rPr>
          <w:rFonts w:ascii="Arial"/>
          <w:color w:val="111111"/>
          <w:spacing w:val="-2"/>
          <w:w w:val="105"/>
          <w:sz w:val="15"/>
        </w:rPr>
        <w:t>lnstacart</w:t>
      </w:r>
    </w:p>
    <w:p>
      <w:pPr>
        <w:spacing w:before="43"/>
        <w:ind w:left="6949" w:right="0" w:firstLine="0"/>
        <w:jc w:val="left"/>
        <w:rPr>
          <w:rFonts w:ascii="Arial"/>
          <w:sz w:val="14"/>
        </w:rPr>
      </w:pPr>
      <w:r>
        <w:rPr>
          <w:color w:val="838285"/>
          <w:spacing w:val="-4"/>
          <w:sz w:val="15"/>
        </w:rPr>
        <w:t>Add</w:t>
      </w:r>
      <w:r>
        <w:rPr>
          <w:color w:val="838285"/>
          <w:spacing w:val="-6"/>
          <w:sz w:val="15"/>
        </w:rPr>
        <w:t> </w:t>
      </w:r>
      <w:r>
        <w:rPr>
          <w:rFonts w:ascii="Arial"/>
          <w:color w:val="838285"/>
          <w:spacing w:val="-2"/>
          <w:sz w:val="14"/>
        </w:rPr>
        <w:t>account</w:t>
      </w:r>
    </w:p>
    <w:p>
      <w:pPr>
        <w:spacing w:after="0"/>
        <w:jc w:val="left"/>
        <w:rPr>
          <w:rFonts w:ascii="Arial"/>
          <w:sz w:val="14"/>
        </w:rPr>
        <w:sectPr>
          <w:headerReference w:type="default" r:id="rId348"/>
          <w:footerReference w:type="default" r:id="rId349"/>
          <w:pgSz w:w="11910" w:h="16840"/>
          <w:pgMar w:header="658" w:footer="1400" w:top="1240" w:bottom="1600" w:left="240" w:right="220"/>
          <w:pgNumType w:start="136"/>
        </w:sectPr>
      </w:pPr>
    </w:p>
    <w:p>
      <w:pPr>
        <w:pStyle w:val="BodyText"/>
        <w:spacing w:before="110"/>
        <w:rPr>
          <w:rFonts w:ascii="Arial"/>
          <w:sz w:val="23"/>
        </w:rPr>
      </w:pPr>
    </w:p>
    <w:p>
      <w:pPr>
        <w:spacing w:line="336" w:lineRule="auto" w:before="1"/>
        <w:ind w:left="2030" w:right="1940" w:firstLine="0"/>
        <w:jc w:val="left"/>
        <w:rPr>
          <w:rFonts w:ascii="Arial"/>
          <w:b/>
          <w:sz w:val="23"/>
        </w:rPr>
      </w:pPr>
      <w:r>
        <w:rPr>
          <w:rFonts w:ascii="Arial"/>
          <w:b/>
          <w:color w:val="131313"/>
          <w:sz w:val="23"/>
        </w:rPr>
        <w:t>Step 3:</w:t>
      </w:r>
      <w:r>
        <w:rPr>
          <w:rFonts w:ascii="Arial"/>
          <w:b/>
          <w:color w:val="131313"/>
          <w:spacing w:val="-2"/>
          <w:sz w:val="23"/>
        </w:rPr>
        <w:t> </w:t>
      </w:r>
      <w:r>
        <w:rPr>
          <w:rFonts w:ascii="Arial"/>
          <w:b/>
          <w:color w:val="131313"/>
          <w:sz w:val="23"/>
        </w:rPr>
        <w:t>Quick guide will be</w:t>
      </w:r>
      <w:r>
        <w:rPr>
          <w:rFonts w:ascii="Arial"/>
          <w:b/>
          <w:color w:val="131313"/>
          <w:spacing w:val="40"/>
          <w:sz w:val="23"/>
        </w:rPr>
        <w:t> </w:t>
      </w:r>
      <w:r>
        <w:rPr>
          <w:rFonts w:ascii="Arial"/>
          <w:b/>
          <w:color w:val="131313"/>
          <w:sz w:val="23"/>
        </w:rPr>
        <w:t>displayed</w:t>
      </w:r>
      <w:r>
        <w:rPr>
          <w:rFonts w:ascii="Arial"/>
          <w:b/>
          <w:color w:val="131313"/>
          <w:spacing w:val="40"/>
          <w:sz w:val="23"/>
        </w:rPr>
        <w:t> </w:t>
      </w:r>
      <w:r>
        <w:rPr>
          <w:rFonts w:ascii="Arial"/>
          <w:b/>
          <w:color w:val="131313"/>
          <w:sz w:val="23"/>
        </w:rPr>
        <w:t>for</w:t>
      </w:r>
      <w:r>
        <w:rPr>
          <w:rFonts w:ascii="Arial"/>
          <w:b/>
          <w:color w:val="131313"/>
          <w:spacing w:val="31"/>
          <w:sz w:val="23"/>
        </w:rPr>
        <w:t> </w:t>
      </w:r>
      <w:r>
        <w:rPr>
          <w:rFonts w:ascii="Arial"/>
          <w:b/>
          <w:color w:val="131313"/>
          <w:sz w:val="23"/>
        </w:rPr>
        <w:t>the user read. User</w:t>
      </w:r>
      <w:r>
        <w:rPr>
          <w:rFonts w:ascii="Arial"/>
          <w:b/>
          <w:color w:val="131313"/>
          <w:spacing w:val="28"/>
          <w:sz w:val="23"/>
        </w:rPr>
        <w:t> </w:t>
      </w:r>
      <w:r>
        <w:rPr>
          <w:rFonts w:ascii="Arial"/>
          <w:b/>
          <w:color w:val="131313"/>
          <w:sz w:val="23"/>
        </w:rPr>
        <w:t>can </w:t>
      </w:r>
      <w:r>
        <w:rPr>
          <w:rFonts w:ascii="Arial"/>
          <w:b/>
          <w:color w:val="030303"/>
          <w:sz w:val="23"/>
        </w:rPr>
        <w:t>tap</w:t>
      </w:r>
      <w:r>
        <w:rPr>
          <w:rFonts w:ascii="Arial"/>
          <w:b/>
          <w:color w:val="030303"/>
          <w:spacing w:val="40"/>
          <w:sz w:val="23"/>
        </w:rPr>
        <w:t> </w:t>
      </w:r>
      <w:r>
        <w:rPr>
          <w:rFonts w:ascii="Arial"/>
          <w:b/>
          <w:color w:val="131313"/>
          <w:sz w:val="23"/>
        </w:rPr>
        <w:t>"Continue" on the bottom centre.</w:t>
      </w:r>
    </w:p>
    <w:p>
      <w:pPr>
        <w:pStyle w:val="BodyText"/>
        <w:spacing w:before="111"/>
        <w:rPr>
          <w:rFonts w:ascii="Arial"/>
          <w:b/>
          <w:sz w:val="16"/>
        </w:rPr>
      </w:pPr>
    </w:p>
    <w:p>
      <w:pPr>
        <w:spacing w:before="0"/>
        <w:ind w:left="4064" w:right="1117" w:firstLine="0"/>
        <w:jc w:val="center"/>
        <w:rPr>
          <w:rFonts w:ascii="Arial"/>
          <w:sz w:val="16"/>
        </w:rPr>
      </w:pPr>
      <w:r>
        <w:rPr/>
        <mc:AlternateContent>
          <mc:Choice Requires="wps">
            <w:drawing>
              <wp:anchor distT="0" distB="0" distL="0" distR="0" allowOverlap="1" layoutInCell="1" locked="0" behindDoc="0" simplePos="0" relativeHeight="15899136">
                <wp:simplePos x="0" y="0"/>
                <wp:positionH relativeFrom="page">
                  <wp:posOffset>2726617</wp:posOffset>
                </wp:positionH>
                <wp:positionV relativeFrom="paragraph">
                  <wp:posOffset>-4922</wp:posOffset>
                </wp:positionV>
                <wp:extent cx="302895" cy="137160"/>
                <wp:effectExtent l="0" t="0" r="0" b="0"/>
                <wp:wrapNone/>
                <wp:docPr id="1359" name="Group 1359"/>
                <wp:cNvGraphicFramePr>
                  <a:graphicFrameLocks/>
                </wp:cNvGraphicFramePr>
                <a:graphic>
                  <a:graphicData uri="http://schemas.microsoft.com/office/word/2010/wordprocessingGroup">
                    <wpg:wgp>
                      <wpg:cNvPr id="1359" name="Group 1359"/>
                      <wpg:cNvGrpSpPr/>
                      <wpg:grpSpPr>
                        <a:xfrm>
                          <a:off x="0" y="0"/>
                          <a:ext cx="302895" cy="137160"/>
                          <a:chExt cx="302895" cy="137160"/>
                        </a:xfrm>
                      </wpg:grpSpPr>
                      <wps:wsp>
                        <wps:cNvPr id="1360" name="Graphic 1360"/>
                        <wps:cNvSpPr/>
                        <wps:spPr>
                          <a:xfrm>
                            <a:off x="0" y="21362"/>
                            <a:ext cx="21590" cy="104139"/>
                          </a:xfrm>
                          <a:custGeom>
                            <a:avLst/>
                            <a:gdLst/>
                            <a:ahLst/>
                            <a:cxnLst/>
                            <a:rect l="l" t="t" r="r" b="b"/>
                            <a:pathLst>
                              <a:path w="21590" h="104139">
                                <a:moveTo>
                                  <a:pt x="21366" y="104074"/>
                                </a:moveTo>
                                <a:lnTo>
                                  <a:pt x="0" y="104074"/>
                                </a:lnTo>
                                <a:lnTo>
                                  <a:pt x="0" y="0"/>
                                </a:lnTo>
                                <a:lnTo>
                                  <a:pt x="21366" y="0"/>
                                </a:lnTo>
                                <a:lnTo>
                                  <a:pt x="21366" y="104074"/>
                                </a:lnTo>
                                <a:close/>
                              </a:path>
                            </a:pathLst>
                          </a:custGeom>
                          <a:solidFill>
                            <a:srgbClr val="16130F"/>
                          </a:solidFill>
                        </wps:spPr>
                        <wps:bodyPr wrap="square" lIns="0" tIns="0" rIns="0" bIns="0" rtlCol="0">
                          <a:prstTxWarp prst="textNoShape">
                            <a:avLst/>
                          </a:prstTxWarp>
                          <a:noAutofit/>
                        </wps:bodyPr>
                      </wps:wsp>
                      <wps:wsp>
                        <wps:cNvPr id="1361" name="Graphic 1361"/>
                        <wps:cNvSpPr/>
                        <wps:spPr>
                          <a:xfrm>
                            <a:off x="44324" y="21362"/>
                            <a:ext cx="24765" cy="104139"/>
                          </a:xfrm>
                          <a:custGeom>
                            <a:avLst/>
                            <a:gdLst/>
                            <a:ahLst/>
                            <a:cxnLst/>
                            <a:rect l="l" t="t" r="r" b="b"/>
                            <a:pathLst>
                              <a:path w="24765" h="104139">
                                <a:moveTo>
                                  <a:pt x="24418" y="104074"/>
                                </a:moveTo>
                                <a:lnTo>
                                  <a:pt x="0" y="104074"/>
                                </a:lnTo>
                                <a:lnTo>
                                  <a:pt x="0" y="0"/>
                                </a:lnTo>
                                <a:lnTo>
                                  <a:pt x="24418" y="0"/>
                                </a:lnTo>
                                <a:lnTo>
                                  <a:pt x="24418" y="104074"/>
                                </a:lnTo>
                                <a:close/>
                              </a:path>
                            </a:pathLst>
                          </a:custGeom>
                          <a:solidFill>
                            <a:srgbClr val="262318"/>
                          </a:solidFill>
                        </wps:spPr>
                        <wps:bodyPr wrap="square" lIns="0" tIns="0" rIns="0" bIns="0" rtlCol="0">
                          <a:prstTxWarp prst="textNoShape">
                            <a:avLst/>
                          </a:prstTxWarp>
                          <a:noAutofit/>
                        </wps:bodyPr>
                      </wps:wsp>
                      <wps:wsp>
                        <wps:cNvPr id="1362" name="Graphic 1362"/>
                        <wps:cNvSpPr/>
                        <wps:spPr>
                          <a:xfrm>
                            <a:off x="88650" y="0"/>
                            <a:ext cx="214629" cy="137160"/>
                          </a:xfrm>
                          <a:custGeom>
                            <a:avLst/>
                            <a:gdLst/>
                            <a:ahLst/>
                            <a:cxnLst/>
                            <a:rect l="l" t="t" r="r" b="b"/>
                            <a:pathLst>
                              <a:path w="214629" h="137160">
                                <a:moveTo>
                                  <a:pt x="214170" y="136565"/>
                                </a:moveTo>
                                <a:lnTo>
                                  <a:pt x="0" y="136565"/>
                                </a:lnTo>
                                <a:lnTo>
                                  <a:pt x="0" y="0"/>
                                </a:lnTo>
                                <a:lnTo>
                                  <a:pt x="214170" y="0"/>
                                </a:lnTo>
                                <a:lnTo>
                                  <a:pt x="214170" y="136565"/>
                                </a:lnTo>
                                <a:close/>
                              </a:path>
                            </a:pathLst>
                          </a:custGeom>
                          <a:solidFill>
                            <a:srgbClr val="16130F"/>
                          </a:solidFill>
                        </wps:spPr>
                        <wps:bodyPr wrap="square" lIns="0" tIns="0" rIns="0" bIns="0" rtlCol="0">
                          <a:prstTxWarp prst="textNoShape">
                            <a:avLst/>
                          </a:prstTxWarp>
                          <a:noAutofit/>
                        </wps:bodyPr>
                      </wps:wsp>
                      <wps:wsp>
                        <wps:cNvPr id="1363" name="Textbox 1363"/>
                        <wps:cNvSpPr txBox="1"/>
                        <wps:spPr>
                          <a:xfrm>
                            <a:off x="0" y="0"/>
                            <a:ext cx="302895" cy="137160"/>
                          </a:xfrm>
                          <a:prstGeom prst="rect">
                            <a:avLst/>
                          </a:prstGeom>
                        </wps:spPr>
                        <wps:txbx>
                          <w:txbxContent>
                            <w:p>
                              <w:pPr>
                                <w:spacing w:before="18"/>
                                <w:ind w:left="0" w:right="0" w:firstLine="0"/>
                                <w:jc w:val="left"/>
                                <w:rPr>
                                  <w:rFonts w:ascii="Arial"/>
                                  <w:b/>
                                  <w:sz w:val="15"/>
                                </w:rPr>
                              </w:pPr>
                              <w:r>
                                <w:rPr>
                                  <w:rFonts w:ascii="Arial"/>
                                  <w:color w:val="EBE8E1"/>
                                  <w:w w:val="105"/>
                                  <w:sz w:val="12"/>
                                </w:rPr>
                                <w:t>11:3</w:t>
                              </w:r>
                              <w:r>
                                <w:rPr>
                                  <w:rFonts w:ascii="Arial"/>
                                  <w:color w:val="C8C3B3"/>
                                  <w:w w:val="105"/>
                                  <w:sz w:val="12"/>
                                </w:rPr>
                                <w:t>7</w:t>
                              </w:r>
                              <w:r>
                                <w:rPr>
                                  <w:rFonts w:ascii="Arial"/>
                                  <w:color w:val="C8C3B3"/>
                                  <w:spacing w:val="13"/>
                                  <w:w w:val="105"/>
                                  <w:sz w:val="12"/>
                                </w:rPr>
                                <w:t> </w:t>
                              </w:r>
                              <w:r>
                                <w:rPr>
                                  <w:rFonts w:ascii="Arial"/>
                                  <w:b/>
                                  <w:color w:val="EBE8E1"/>
                                  <w:spacing w:val="-10"/>
                                  <w:w w:val="105"/>
                                  <w:sz w:val="15"/>
                                </w:rPr>
                                <w:t>0</w:t>
                              </w:r>
                            </w:p>
                          </w:txbxContent>
                        </wps:txbx>
                        <wps:bodyPr wrap="square" lIns="0" tIns="0" rIns="0" bIns="0" rtlCol="0">
                          <a:noAutofit/>
                        </wps:bodyPr>
                      </wps:wsp>
                    </wpg:wgp>
                  </a:graphicData>
                </a:graphic>
              </wp:anchor>
            </w:drawing>
          </mc:Choice>
          <mc:Fallback>
            <w:pict>
              <v:group style="position:absolute;margin-left:214.69429pt;margin-top:-.387612pt;width:23.85pt;height:10.8pt;mso-position-horizontal-relative:page;mso-position-vertical-relative:paragraph;z-index:15899136" id="docshapegroup974" coordorigin="4294,-8" coordsize="477,216">
                <v:rect style="position:absolute;left:4293;top:25;width:34;height:164" id="docshape975" filled="true" fillcolor="#16130f" stroked="false">
                  <v:fill type="solid"/>
                </v:rect>
                <v:rect style="position:absolute;left:4363;top:25;width:39;height:164" id="docshape976" filled="true" fillcolor="#262318" stroked="false">
                  <v:fill type="solid"/>
                </v:rect>
                <v:rect style="position:absolute;left:4433;top:-8;width:338;height:216" id="docshape977" filled="true" fillcolor="#16130f" stroked="false">
                  <v:fill type="solid"/>
                </v:rect>
                <v:shape style="position:absolute;left:4293;top:-8;width:477;height:216" type="#_x0000_t202" id="docshape978" filled="false" stroked="false">
                  <v:textbox inset="0,0,0,0">
                    <w:txbxContent>
                      <w:p>
                        <w:pPr>
                          <w:spacing w:before="18"/>
                          <w:ind w:left="0" w:right="0" w:firstLine="0"/>
                          <w:jc w:val="left"/>
                          <w:rPr>
                            <w:rFonts w:ascii="Arial"/>
                            <w:b/>
                            <w:sz w:val="15"/>
                          </w:rPr>
                        </w:pPr>
                        <w:r>
                          <w:rPr>
                            <w:rFonts w:ascii="Arial"/>
                            <w:color w:val="EBE8E1"/>
                            <w:w w:val="105"/>
                            <w:sz w:val="12"/>
                          </w:rPr>
                          <w:t>11:3</w:t>
                        </w:r>
                        <w:r>
                          <w:rPr>
                            <w:rFonts w:ascii="Arial"/>
                            <w:color w:val="C8C3B3"/>
                            <w:w w:val="105"/>
                            <w:sz w:val="12"/>
                          </w:rPr>
                          <w:t>7</w:t>
                        </w:r>
                        <w:r>
                          <w:rPr>
                            <w:rFonts w:ascii="Arial"/>
                            <w:color w:val="C8C3B3"/>
                            <w:spacing w:val="13"/>
                            <w:w w:val="105"/>
                            <w:sz w:val="12"/>
                          </w:rPr>
                          <w:t> </w:t>
                        </w:r>
                        <w:r>
                          <w:rPr>
                            <w:rFonts w:ascii="Arial"/>
                            <w:b/>
                            <w:color w:val="EBE8E1"/>
                            <w:spacing w:val="-10"/>
                            <w:w w:val="105"/>
                            <w:sz w:val="15"/>
                          </w:rPr>
                          <w:t>0</w:t>
                        </w:r>
                      </w:p>
                    </w:txbxContent>
                  </v:textbox>
                  <w10:wrap type="none"/>
                </v:shape>
                <w10:wrap type="none"/>
              </v:group>
            </w:pict>
          </mc:Fallback>
        </mc:AlternateContent>
      </w:r>
      <w:r>
        <w:rPr>
          <w:rFonts w:ascii="Arial"/>
          <w:color w:val="EBE8E1"/>
          <w:w w:val="105"/>
          <w:sz w:val="16"/>
          <w:shd w:fill="16130F" w:color="auto" w:val="clear"/>
        </w:rPr>
        <w:t>...</w:t>
      </w:r>
      <w:r>
        <w:rPr>
          <w:rFonts w:ascii="Arial"/>
          <w:color w:val="EBE8E1"/>
          <w:spacing w:val="33"/>
          <w:w w:val="105"/>
          <w:sz w:val="16"/>
          <w:shd w:fill="16130F" w:color="auto" w:val="clear"/>
        </w:rPr>
        <w:t> </w:t>
      </w:r>
      <w:r>
        <w:rPr>
          <w:rFonts w:ascii="Arial"/>
          <w:color w:val="EBE8E1"/>
          <w:spacing w:val="60"/>
          <w:w w:val="105"/>
          <w:sz w:val="16"/>
        </w:rPr>
        <w:t> </w:t>
      </w:r>
      <w:r>
        <w:rPr>
          <w:rFonts w:ascii="Arial"/>
          <w:color w:val="EBE8E1"/>
          <w:spacing w:val="-10"/>
          <w:w w:val="105"/>
          <w:sz w:val="16"/>
          <w:shd w:fill="16130F" w:color="auto" w:val="clear"/>
        </w:rPr>
        <w:t>I</w:t>
      </w:r>
    </w:p>
    <w:p>
      <w:pPr>
        <w:pStyle w:val="BodyText"/>
        <w:spacing w:before="92"/>
        <w:rPr>
          <w:rFonts w:ascii="Arial"/>
          <w:sz w:val="16"/>
        </w:rPr>
      </w:pPr>
    </w:p>
    <w:p>
      <w:pPr>
        <w:spacing w:line="371" w:lineRule="exact" w:before="0"/>
        <w:ind w:left="0" w:right="17" w:firstLine="0"/>
        <w:jc w:val="center"/>
        <w:rPr>
          <w:rFonts w:ascii="Arial"/>
          <w:b/>
          <w:sz w:val="29"/>
        </w:rPr>
      </w:pPr>
      <w:r>
        <w:rPr>
          <w:color w:val="95903F"/>
          <w:spacing w:val="-18"/>
          <w:w w:val="68"/>
          <w:position w:val="-6"/>
          <w:sz w:val="31"/>
        </w:rPr>
        <w:t>.</w:t>
      </w:r>
      <w:r>
        <w:rPr>
          <w:rFonts w:ascii="Arial"/>
          <w:b/>
          <w:color w:val="EBE8E1"/>
          <w:spacing w:val="-168"/>
          <w:w w:val="102"/>
          <w:sz w:val="29"/>
        </w:rPr>
        <w:t>U</w:t>
      </w:r>
      <w:r>
        <w:rPr>
          <w:color w:val="95903F"/>
          <w:w w:val="68"/>
          <w:position w:val="-6"/>
          <w:sz w:val="31"/>
          <w:shd w:fill="16130F" w:color="auto" w:val="clear"/>
        </w:rPr>
        <w:t>.</w:t>
      </w:r>
      <w:r>
        <w:rPr>
          <w:color w:val="95903F"/>
          <w:spacing w:val="42"/>
          <w:position w:val="-6"/>
          <w:sz w:val="31"/>
          <w:shd w:fill="16130F" w:color="auto" w:val="clear"/>
        </w:rPr>
        <w:t> </w:t>
      </w:r>
      <w:r>
        <w:rPr>
          <w:rFonts w:ascii="Arial"/>
          <w:b/>
          <w:color w:val="EBE8E1"/>
          <w:w w:val="80"/>
          <w:sz w:val="29"/>
          <w:shd w:fill="16130F" w:color="auto" w:val="clear"/>
        </w:rPr>
        <w:t>ser</w:t>
      </w:r>
      <w:r>
        <w:rPr>
          <w:rFonts w:ascii="Arial"/>
          <w:b/>
          <w:color w:val="EBE8E1"/>
          <w:spacing w:val="-7"/>
          <w:sz w:val="29"/>
        </w:rPr>
        <w:t> </w:t>
      </w:r>
      <w:r>
        <w:rPr>
          <w:rFonts w:ascii="Arial"/>
          <w:b/>
          <w:color w:val="EBE8E1"/>
          <w:spacing w:val="-2"/>
          <w:w w:val="80"/>
          <w:sz w:val="29"/>
          <w:shd w:fill="262318" w:color="auto" w:val="clear"/>
        </w:rPr>
        <w:t>Guide</w:t>
      </w:r>
    </w:p>
    <w:p>
      <w:pPr>
        <w:spacing w:line="330" w:lineRule="exact" w:before="0"/>
        <w:ind w:left="0" w:right="2085" w:firstLine="0"/>
        <w:jc w:val="center"/>
        <w:rPr>
          <w:rFonts w:ascii="Arial"/>
          <w:sz w:val="14"/>
        </w:rPr>
      </w:pPr>
      <w:r>
        <w:rPr>
          <w:color w:val="95903F"/>
          <w:w w:val="80"/>
          <w:sz w:val="32"/>
        </w:rPr>
        <w:t>,</w:t>
      </w:r>
      <w:r>
        <w:rPr>
          <w:color w:val="95903F"/>
          <w:spacing w:val="-1"/>
          <w:sz w:val="32"/>
        </w:rPr>
        <w:t> </w:t>
      </w:r>
      <w:r>
        <w:rPr>
          <w:rFonts w:ascii="Arial"/>
          <w:color w:val="839321"/>
          <w:spacing w:val="-10"/>
          <w:w w:val="90"/>
          <w:sz w:val="14"/>
        </w:rPr>
        <w:t>.</w:t>
      </w:r>
    </w:p>
    <w:p>
      <w:pPr>
        <w:tabs>
          <w:tab w:pos="5579" w:val="left" w:leader="none"/>
          <w:tab w:pos="6970" w:val="left" w:leader="none"/>
        </w:tabs>
        <w:spacing w:line="126" w:lineRule="exact" w:before="0"/>
        <w:ind w:left="4921" w:right="0" w:firstLine="0"/>
        <w:jc w:val="left"/>
        <w:rPr>
          <w:b/>
          <w:sz w:val="15"/>
        </w:rPr>
      </w:pPr>
      <w:r>
        <w:rPr>
          <w:color w:val="839321"/>
          <w:spacing w:val="-5"/>
          <w:w w:val="125"/>
          <w:sz w:val="15"/>
        </w:rPr>
        <w:t>'.</w:t>
      </w:r>
      <w:r>
        <w:rPr>
          <w:color w:val="839321"/>
          <w:sz w:val="15"/>
        </w:rPr>
        <w:tab/>
      </w:r>
      <w:r>
        <w:rPr>
          <w:color w:val="9C8E1F"/>
          <w:spacing w:val="-5"/>
          <w:w w:val="125"/>
          <w:sz w:val="15"/>
        </w:rPr>
        <w:t>''</w:t>
      </w:r>
      <w:r>
        <w:rPr>
          <w:color w:val="9C8E1F"/>
          <w:sz w:val="15"/>
        </w:rPr>
        <w:tab/>
      </w:r>
      <w:r>
        <w:rPr>
          <w:b/>
          <w:color w:val="9C8E1F"/>
          <w:spacing w:val="-2"/>
          <w:w w:val="135"/>
          <w:sz w:val="15"/>
        </w:rPr>
        <w:t>,·,loo</w:t>
      </w:r>
    </w:p>
    <w:p>
      <w:pPr>
        <w:tabs>
          <w:tab w:pos="5404" w:val="left" w:leader="none"/>
          <w:tab w:pos="6850" w:val="left" w:leader="none"/>
        </w:tabs>
        <w:spacing w:line="223" w:lineRule="exact" w:before="0"/>
        <w:ind w:left="4942" w:right="0" w:firstLine="0"/>
        <w:jc w:val="left"/>
        <w:rPr>
          <w:rFonts w:ascii="Arial"/>
          <w:i/>
          <w:sz w:val="26"/>
        </w:rPr>
      </w:pPr>
      <w:r>
        <w:rPr>
          <w:color w:val="9C8E1F"/>
          <w:spacing w:val="-5"/>
          <w:w w:val="140"/>
          <w:sz w:val="25"/>
        </w:rPr>
        <w:t>!;</w:t>
      </w:r>
      <w:r>
        <w:rPr>
          <w:color w:val="9C8E1F"/>
          <w:sz w:val="25"/>
        </w:rPr>
        <w:tab/>
      </w:r>
      <w:r>
        <w:rPr>
          <w:color w:val="9C8E1F"/>
          <w:spacing w:val="-5"/>
          <w:w w:val="140"/>
          <w:sz w:val="25"/>
        </w:rPr>
        <w:t>.,</w:t>
      </w:r>
      <w:r>
        <w:rPr>
          <w:color w:val="9C8E1F"/>
          <w:sz w:val="25"/>
        </w:rPr>
        <w:tab/>
      </w:r>
      <w:r>
        <w:rPr>
          <w:rFonts w:ascii="Arial"/>
          <w:i/>
          <w:color w:val="9C8E1F"/>
          <w:spacing w:val="-2"/>
          <w:w w:val="140"/>
          <w:sz w:val="26"/>
        </w:rPr>
        <w:t>'?',,</w:t>
      </w:r>
    </w:p>
    <w:p>
      <w:pPr>
        <w:tabs>
          <w:tab w:pos="2834" w:val="left" w:leader="none"/>
          <w:tab w:pos="3400" w:val="left" w:leader="none"/>
        </w:tabs>
        <w:spacing w:line="291" w:lineRule="exact" w:before="0"/>
        <w:ind w:left="948" w:right="0" w:firstLine="0"/>
        <w:jc w:val="center"/>
        <w:rPr>
          <w:rFonts w:ascii="Arial"/>
          <w:sz w:val="26"/>
        </w:rPr>
      </w:pPr>
      <w:r>
        <w:rPr>
          <w:rFonts w:ascii="Arial"/>
          <w:b/>
          <w:color w:val="95903F"/>
          <w:w w:val="110"/>
          <w:sz w:val="26"/>
        </w:rPr>
        <w:t>f!</w:t>
      </w:r>
      <w:r>
        <w:rPr>
          <w:rFonts w:ascii="Arial"/>
          <w:b/>
          <w:color w:val="9C8E1F"/>
          <w:w w:val="110"/>
          <w:sz w:val="26"/>
        </w:rPr>
        <w:t>,(</w:t>
      </w:r>
      <w:r>
        <w:rPr>
          <w:rFonts w:ascii="Arial"/>
          <w:b/>
          <w:color w:val="EBE8E1"/>
          <w:w w:val="110"/>
          <w:sz w:val="26"/>
          <w:shd w:fill="5D5721" w:color="auto" w:val="clear"/>
        </w:rPr>
        <w:t>9</w:t>
      </w:r>
      <w:r>
        <w:rPr>
          <w:rFonts w:ascii="Arial"/>
          <w:b/>
          <w:color w:val="EBE8E1"/>
          <w:spacing w:val="51"/>
          <w:w w:val="150"/>
          <w:sz w:val="26"/>
        </w:rPr>
        <w:t> </w:t>
      </w:r>
      <w:r>
        <w:rPr>
          <w:rFonts w:ascii="Arial"/>
          <w:b/>
          <w:color w:val="EBE8E1"/>
          <w:spacing w:val="-5"/>
          <w:w w:val="110"/>
          <w:sz w:val="26"/>
          <w:shd w:fill="4B461C" w:color="auto" w:val="clear"/>
        </w:rPr>
        <w:t>Map</w:t>
      </w:r>
      <w:r>
        <w:rPr>
          <w:rFonts w:ascii="Arial"/>
          <w:b/>
          <w:color w:val="EBE8E1"/>
          <w:sz w:val="26"/>
        </w:rPr>
        <w:tab/>
      </w:r>
      <w:r>
        <w:rPr>
          <w:rFonts w:ascii="Arial"/>
          <w:i/>
          <w:color w:val="9C8E1F"/>
          <w:spacing w:val="-12"/>
          <w:w w:val="110"/>
          <w:sz w:val="26"/>
        </w:rPr>
        <w:t>:-</w:t>
      </w:r>
      <w:r>
        <w:rPr>
          <w:rFonts w:ascii="Arial"/>
          <w:color w:val="9C8E1F"/>
          <w:spacing w:val="-5"/>
          <w:w w:val="110"/>
          <w:sz w:val="26"/>
        </w:rPr>
        <w:t>,</w:t>
      </w:r>
      <w:r>
        <w:rPr>
          <w:rFonts w:ascii="Arial"/>
          <w:i/>
          <w:color w:val="9C8E1F"/>
          <w:spacing w:val="-5"/>
          <w:w w:val="110"/>
          <w:sz w:val="26"/>
        </w:rPr>
        <w:t>;:</w:t>
      </w:r>
      <w:r>
        <w:rPr>
          <w:rFonts w:ascii="Arial"/>
          <w:i/>
          <w:color w:val="9C8E1F"/>
          <w:sz w:val="26"/>
        </w:rPr>
        <w:tab/>
      </w:r>
      <w:r>
        <w:rPr>
          <w:rFonts w:ascii="Arial"/>
          <w:color w:val="9C8E1F"/>
          <w:spacing w:val="-10"/>
          <w:w w:val="110"/>
          <w:sz w:val="26"/>
        </w:rPr>
        <w:t>,</w:t>
      </w:r>
    </w:p>
    <w:p>
      <w:pPr>
        <w:spacing w:line="206" w:lineRule="exact" w:before="0"/>
        <w:ind w:left="4653" w:right="3688" w:hanging="518"/>
        <w:jc w:val="left"/>
        <w:rPr>
          <w:rFonts w:ascii="Arial" w:hAnsi="Arial"/>
          <w:sz w:val="14"/>
        </w:rPr>
      </w:pPr>
      <w:r>
        <w:rPr/>
        <mc:AlternateContent>
          <mc:Choice Requires="wps">
            <w:drawing>
              <wp:anchor distT="0" distB="0" distL="0" distR="0" allowOverlap="1" layoutInCell="1" locked="0" behindDoc="1" simplePos="0" relativeHeight="481719296">
                <wp:simplePos x="0" y="0"/>
                <wp:positionH relativeFrom="page">
                  <wp:posOffset>3934130</wp:posOffset>
                </wp:positionH>
                <wp:positionV relativeFrom="paragraph">
                  <wp:posOffset>15909</wp:posOffset>
                </wp:positionV>
                <wp:extent cx="214629" cy="121920"/>
                <wp:effectExtent l="0" t="0" r="0" b="0"/>
                <wp:wrapNone/>
                <wp:docPr id="1364" name="Group 1364"/>
                <wp:cNvGraphicFramePr>
                  <a:graphicFrameLocks/>
                </wp:cNvGraphicFramePr>
                <a:graphic>
                  <a:graphicData uri="http://schemas.microsoft.com/office/word/2010/wordprocessingGroup">
                    <wpg:wgp>
                      <wpg:cNvPr id="1364" name="Group 1364"/>
                      <wpg:cNvGrpSpPr/>
                      <wpg:grpSpPr>
                        <a:xfrm>
                          <a:off x="0" y="0"/>
                          <a:ext cx="214629" cy="121920"/>
                          <a:chExt cx="214629" cy="121920"/>
                        </a:xfrm>
                      </wpg:grpSpPr>
                      <wps:wsp>
                        <wps:cNvPr id="1365" name="Graphic 1365"/>
                        <wps:cNvSpPr/>
                        <wps:spPr>
                          <a:xfrm>
                            <a:off x="0" y="0"/>
                            <a:ext cx="48895" cy="121920"/>
                          </a:xfrm>
                          <a:custGeom>
                            <a:avLst/>
                            <a:gdLst/>
                            <a:ahLst/>
                            <a:cxnLst/>
                            <a:rect l="l" t="t" r="r" b="b"/>
                            <a:pathLst>
                              <a:path w="48895" h="121920">
                                <a:moveTo>
                                  <a:pt x="48836" y="121420"/>
                                </a:moveTo>
                                <a:lnTo>
                                  <a:pt x="0" y="121420"/>
                                </a:lnTo>
                                <a:lnTo>
                                  <a:pt x="0" y="0"/>
                                </a:lnTo>
                                <a:lnTo>
                                  <a:pt x="48836" y="0"/>
                                </a:lnTo>
                                <a:lnTo>
                                  <a:pt x="48836" y="121420"/>
                                </a:lnTo>
                                <a:close/>
                              </a:path>
                            </a:pathLst>
                          </a:custGeom>
                          <a:solidFill>
                            <a:srgbClr val="262318"/>
                          </a:solidFill>
                        </wps:spPr>
                        <wps:bodyPr wrap="square" lIns="0" tIns="0" rIns="0" bIns="0" rtlCol="0">
                          <a:prstTxWarp prst="textNoShape">
                            <a:avLst/>
                          </a:prstTxWarp>
                          <a:noAutofit/>
                        </wps:bodyPr>
                      </wps:wsp>
                      <wps:wsp>
                        <wps:cNvPr id="1366" name="Graphic 1366"/>
                        <wps:cNvSpPr/>
                        <wps:spPr>
                          <a:xfrm>
                            <a:off x="59433" y="0"/>
                            <a:ext cx="48895" cy="121920"/>
                          </a:xfrm>
                          <a:custGeom>
                            <a:avLst/>
                            <a:gdLst/>
                            <a:ahLst/>
                            <a:cxnLst/>
                            <a:rect l="l" t="t" r="r" b="b"/>
                            <a:pathLst>
                              <a:path w="48895" h="121920">
                                <a:moveTo>
                                  <a:pt x="48836" y="121420"/>
                                </a:moveTo>
                                <a:lnTo>
                                  <a:pt x="0" y="121420"/>
                                </a:lnTo>
                                <a:lnTo>
                                  <a:pt x="0" y="0"/>
                                </a:lnTo>
                                <a:lnTo>
                                  <a:pt x="48836" y="0"/>
                                </a:lnTo>
                                <a:lnTo>
                                  <a:pt x="48836" y="121420"/>
                                </a:lnTo>
                                <a:close/>
                              </a:path>
                            </a:pathLst>
                          </a:custGeom>
                          <a:solidFill>
                            <a:srgbClr val="16130F"/>
                          </a:solidFill>
                        </wps:spPr>
                        <wps:bodyPr wrap="square" lIns="0" tIns="0" rIns="0" bIns="0" rtlCol="0">
                          <a:prstTxWarp prst="textNoShape">
                            <a:avLst/>
                          </a:prstTxWarp>
                          <a:noAutofit/>
                        </wps:bodyPr>
                      </wps:wsp>
                      <wps:wsp>
                        <wps:cNvPr id="1367" name="Graphic 1367"/>
                        <wps:cNvSpPr/>
                        <wps:spPr>
                          <a:xfrm>
                            <a:off x="112881" y="0"/>
                            <a:ext cx="52069" cy="121920"/>
                          </a:xfrm>
                          <a:custGeom>
                            <a:avLst/>
                            <a:gdLst/>
                            <a:ahLst/>
                            <a:cxnLst/>
                            <a:rect l="l" t="t" r="r" b="b"/>
                            <a:pathLst>
                              <a:path w="52069" h="121920">
                                <a:moveTo>
                                  <a:pt x="51889" y="121420"/>
                                </a:moveTo>
                                <a:lnTo>
                                  <a:pt x="0" y="121420"/>
                                </a:lnTo>
                                <a:lnTo>
                                  <a:pt x="0" y="0"/>
                                </a:lnTo>
                                <a:lnTo>
                                  <a:pt x="51889" y="0"/>
                                </a:lnTo>
                                <a:lnTo>
                                  <a:pt x="51889" y="121420"/>
                                </a:lnTo>
                                <a:close/>
                              </a:path>
                            </a:pathLst>
                          </a:custGeom>
                          <a:solidFill>
                            <a:srgbClr val="262318"/>
                          </a:solidFill>
                        </wps:spPr>
                        <wps:bodyPr wrap="square" lIns="0" tIns="0" rIns="0" bIns="0" rtlCol="0">
                          <a:prstTxWarp prst="textNoShape">
                            <a:avLst/>
                          </a:prstTxWarp>
                          <a:noAutofit/>
                        </wps:bodyPr>
                      </wps:wsp>
                      <wps:wsp>
                        <wps:cNvPr id="1368" name="Graphic 1368"/>
                        <wps:cNvSpPr/>
                        <wps:spPr>
                          <a:xfrm>
                            <a:off x="172314" y="0"/>
                            <a:ext cx="24765" cy="121920"/>
                          </a:xfrm>
                          <a:custGeom>
                            <a:avLst/>
                            <a:gdLst/>
                            <a:ahLst/>
                            <a:cxnLst/>
                            <a:rect l="l" t="t" r="r" b="b"/>
                            <a:pathLst>
                              <a:path w="24765" h="121920">
                                <a:moveTo>
                                  <a:pt x="24418" y="121420"/>
                                </a:moveTo>
                                <a:lnTo>
                                  <a:pt x="0" y="121420"/>
                                </a:lnTo>
                                <a:lnTo>
                                  <a:pt x="0" y="0"/>
                                </a:lnTo>
                                <a:lnTo>
                                  <a:pt x="24418" y="0"/>
                                </a:lnTo>
                                <a:lnTo>
                                  <a:pt x="24418" y="121420"/>
                                </a:lnTo>
                                <a:close/>
                              </a:path>
                            </a:pathLst>
                          </a:custGeom>
                          <a:solidFill>
                            <a:srgbClr val="16130F"/>
                          </a:solidFill>
                        </wps:spPr>
                        <wps:bodyPr wrap="square" lIns="0" tIns="0" rIns="0" bIns="0" rtlCol="0">
                          <a:prstTxWarp prst="textNoShape">
                            <a:avLst/>
                          </a:prstTxWarp>
                          <a:noAutofit/>
                        </wps:bodyPr>
                      </wps:wsp>
                      <wps:wsp>
                        <wps:cNvPr id="1369" name="Graphic 1369"/>
                        <wps:cNvSpPr/>
                        <wps:spPr>
                          <a:xfrm>
                            <a:off x="201924" y="0"/>
                            <a:ext cx="12700" cy="121920"/>
                          </a:xfrm>
                          <a:custGeom>
                            <a:avLst/>
                            <a:gdLst/>
                            <a:ahLst/>
                            <a:cxnLst/>
                            <a:rect l="l" t="t" r="r" b="b"/>
                            <a:pathLst>
                              <a:path w="12700" h="121920">
                                <a:moveTo>
                                  <a:pt x="12209" y="121420"/>
                                </a:moveTo>
                                <a:lnTo>
                                  <a:pt x="0" y="121420"/>
                                </a:lnTo>
                                <a:lnTo>
                                  <a:pt x="0" y="0"/>
                                </a:lnTo>
                                <a:lnTo>
                                  <a:pt x="12209" y="0"/>
                                </a:lnTo>
                                <a:lnTo>
                                  <a:pt x="12209" y="121420"/>
                                </a:lnTo>
                                <a:close/>
                              </a:path>
                            </a:pathLst>
                          </a:custGeom>
                          <a:solidFill>
                            <a:srgbClr val="262318"/>
                          </a:solidFill>
                        </wps:spPr>
                        <wps:bodyPr wrap="square" lIns="0" tIns="0" rIns="0" bIns="0" rtlCol="0">
                          <a:prstTxWarp prst="textNoShape">
                            <a:avLst/>
                          </a:prstTxWarp>
                          <a:noAutofit/>
                        </wps:bodyPr>
                      </wps:wsp>
                    </wpg:wgp>
                  </a:graphicData>
                </a:graphic>
              </wp:anchor>
            </w:drawing>
          </mc:Choice>
          <mc:Fallback>
            <w:pict>
              <v:group style="position:absolute;margin-left:309.774078pt;margin-top:1.252682pt;width:16.9pt;height:9.6pt;mso-position-horizontal-relative:page;mso-position-vertical-relative:paragraph;z-index:-21597184" id="docshapegroup979" coordorigin="6195,25" coordsize="338,192">
                <v:rect style="position:absolute;left:6195;top:25;width:77;height:192" id="docshape980" filled="true" fillcolor="#262318" stroked="false">
                  <v:fill type="solid"/>
                </v:rect>
                <v:rect style="position:absolute;left:6289;top:25;width:77;height:192" id="docshape981" filled="true" fillcolor="#16130f" stroked="false">
                  <v:fill type="solid"/>
                </v:rect>
                <v:rect style="position:absolute;left:6373;top:25;width:82;height:192" id="docshape982" filled="true" fillcolor="#262318" stroked="false">
                  <v:fill type="solid"/>
                </v:rect>
                <v:rect style="position:absolute;left:6466;top:25;width:39;height:192" id="docshape983" filled="true" fillcolor="#16130f" stroked="false">
                  <v:fill type="solid"/>
                </v:rect>
                <v:rect style="position:absolute;left:6513;top:25;width:20;height:192" id="docshape984" filled="true" fillcolor="#262318" stroked="false">
                  <v:fill type="solid"/>
                </v:rect>
                <w10:wrap type="none"/>
              </v:group>
            </w:pict>
          </mc:Fallback>
        </mc:AlternateContent>
      </w:r>
      <w:r>
        <w:rPr>
          <w:rFonts w:ascii="Arial" w:hAnsi="Arial"/>
          <w:color w:val="EBE8E1"/>
          <w:w w:val="125"/>
          <w:sz w:val="14"/>
          <w:shd w:fill="3A3118" w:color="auto" w:val="clear"/>
        </w:rPr>
        <w:t>T</w:t>
      </w:r>
      <w:r>
        <w:rPr>
          <w:rFonts w:ascii="Arial" w:hAnsi="Arial"/>
          <w:color w:val="E6E2BA"/>
          <w:w w:val="125"/>
          <w:sz w:val="14"/>
          <w:shd w:fill="3A3118" w:color="auto" w:val="clear"/>
        </w:rPr>
        <w:t>he</w:t>
      </w:r>
      <w:r>
        <w:rPr>
          <w:rFonts w:ascii="Arial" w:hAnsi="Arial"/>
          <w:color w:val="E6E2BA"/>
          <w:spacing w:val="-13"/>
          <w:w w:val="125"/>
          <w:sz w:val="14"/>
        </w:rPr>
        <w:t> </w:t>
      </w:r>
      <w:r>
        <w:rPr>
          <w:rFonts w:ascii="Arial" w:hAnsi="Arial"/>
          <w:color w:val="E6E2BA"/>
          <w:w w:val="125"/>
          <w:sz w:val="14"/>
          <w:shd w:fill="4B461C" w:color="auto" w:val="clear"/>
        </w:rPr>
        <w:t>map</w:t>
      </w:r>
      <w:r>
        <w:rPr>
          <w:rFonts w:ascii="Arial" w:hAnsi="Arial"/>
          <w:color w:val="E6E2BA"/>
          <w:spacing w:val="-12"/>
          <w:w w:val="125"/>
          <w:sz w:val="14"/>
          <w:shd w:fill="4B461C" w:color="auto" w:val="clear"/>
        </w:rPr>
        <w:t> </w:t>
      </w:r>
      <w:r>
        <w:rPr>
          <w:rFonts w:ascii="Arial" w:hAnsi="Arial"/>
          <w:color w:val="E6E2BA"/>
          <w:spacing w:val="-9"/>
          <w:w w:val="125"/>
          <w:sz w:val="14"/>
        </w:rPr>
        <w:t> </w:t>
      </w:r>
      <w:r>
        <w:rPr>
          <w:rFonts w:ascii="Arial" w:hAnsi="Arial"/>
          <w:color w:val="E6E2BA"/>
          <w:w w:val="155"/>
          <w:sz w:val="14"/>
          <w:shd w:fill="6B7234" w:color="auto" w:val="clear"/>
        </w:rPr>
        <w:t>w</w:t>
      </w:r>
      <w:r>
        <w:rPr>
          <w:rFonts w:ascii="Arial" w:hAnsi="Arial"/>
          <w:color w:val="E6E2BA"/>
          <w:spacing w:val="29"/>
          <w:w w:val="155"/>
          <w:sz w:val="14"/>
        </w:rPr>
        <w:t> </w:t>
      </w:r>
      <w:r>
        <w:rPr>
          <w:rFonts w:ascii="Arial" w:hAnsi="Arial"/>
          <w:color w:val="E6E2BA"/>
          <w:w w:val="155"/>
          <w:sz w:val="14"/>
          <w:shd w:fill="79701C" w:color="auto" w:val="clear"/>
        </w:rPr>
        <w:t>play</w:t>
      </w:r>
      <w:r>
        <w:rPr>
          <w:rFonts w:ascii="Arial" w:hAnsi="Arial"/>
          <w:color w:val="E6E2BA"/>
          <w:spacing w:val="-15"/>
          <w:w w:val="155"/>
          <w:sz w:val="14"/>
        </w:rPr>
        <w:t> </w:t>
      </w:r>
      <w:r>
        <w:rPr>
          <w:rFonts w:ascii="Arial" w:hAnsi="Arial"/>
          <w:color w:val="D8D6CA"/>
          <w:w w:val="125"/>
          <w:sz w:val="14"/>
          <w:shd w:fill="3A3118" w:color="auto" w:val="clear"/>
        </w:rPr>
        <w:t>the</w:t>
      </w:r>
      <w:r>
        <w:rPr>
          <w:rFonts w:ascii="Arial" w:hAnsi="Arial"/>
          <w:color w:val="EBE8E1"/>
          <w:w w:val="125"/>
          <w:sz w:val="14"/>
        </w:rPr>
        <w:t>l</w:t>
      </w:r>
      <w:r>
        <w:rPr>
          <w:rFonts w:ascii="Arial" w:hAnsi="Arial"/>
          <w:color w:val="C8C3B3"/>
          <w:w w:val="125"/>
          <w:sz w:val="14"/>
        </w:rPr>
        <w:t>oc</w:t>
      </w:r>
      <w:r>
        <w:rPr>
          <w:rFonts w:ascii="Arial" w:hAnsi="Arial"/>
          <w:color w:val="E6E2BA"/>
          <w:w w:val="125"/>
          <w:sz w:val="14"/>
        </w:rPr>
        <w:t>a</w:t>
      </w:r>
      <w:r>
        <w:rPr>
          <w:rFonts w:ascii="Arial" w:hAnsi="Arial"/>
          <w:color w:val="C8C3B3"/>
          <w:w w:val="125"/>
          <w:sz w:val="14"/>
        </w:rPr>
        <w:t>t</w:t>
      </w:r>
      <w:r>
        <w:rPr>
          <w:rFonts w:ascii="Arial" w:hAnsi="Arial"/>
          <w:color w:val="EBE8E1"/>
          <w:w w:val="125"/>
          <w:sz w:val="14"/>
        </w:rPr>
        <w:t>i</w:t>
      </w:r>
      <w:r>
        <w:rPr>
          <w:rFonts w:ascii="Arial" w:hAnsi="Arial"/>
          <w:color w:val="EBE8E1"/>
          <w:w w:val="125"/>
          <w:sz w:val="14"/>
          <w:shd w:fill="16130F" w:color="auto" w:val="clear"/>
        </w:rPr>
        <w:t>ons</w:t>
      </w:r>
      <w:r>
        <w:rPr>
          <w:rFonts w:ascii="Arial" w:hAnsi="Arial"/>
          <w:color w:val="EBE8E1"/>
          <w:spacing w:val="-13"/>
          <w:w w:val="125"/>
          <w:sz w:val="14"/>
        </w:rPr>
        <w:t> </w:t>
      </w:r>
      <w:r>
        <w:rPr>
          <w:rFonts w:ascii="Arial" w:hAnsi="Arial"/>
          <w:color w:val="E6E2BA"/>
          <w:w w:val="125"/>
          <w:sz w:val="14"/>
          <w:shd w:fill="4B461C" w:color="auto" w:val="clear"/>
        </w:rPr>
        <w:t>where</w:t>
      </w:r>
      <w:r>
        <w:rPr>
          <w:rFonts w:ascii="Arial" w:hAnsi="Arial"/>
          <w:color w:val="E6E2BA"/>
          <w:spacing w:val="-12"/>
          <w:w w:val="125"/>
          <w:sz w:val="14"/>
        </w:rPr>
        <w:t> </w:t>
      </w:r>
      <w:r>
        <w:rPr>
          <w:rFonts w:ascii="Arial" w:hAnsi="Arial"/>
          <w:color w:val="E6E2BA"/>
          <w:w w:val="125"/>
          <w:sz w:val="14"/>
          <w:shd w:fill="79701C" w:color="auto" w:val="clear"/>
        </w:rPr>
        <w:t>the</w:t>
      </w:r>
      <w:r>
        <w:rPr>
          <w:rFonts w:ascii="Arial" w:hAnsi="Arial"/>
          <w:color w:val="E6E2BA"/>
          <w:w w:val="125"/>
          <w:sz w:val="14"/>
        </w:rPr>
        <w:t> </w:t>
      </w:r>
      <w:r>
        <w:rPr>
          <w:rFonts w:ascii="Arial" w:hAnsi="Arial"/>
          <w:color w:val="E6E2BA"/>
          <w:w w:val="125"/>
          <w:sz w:val="14"/>
          <w:shd w:fill="6B7234" w:color="auto" w:val="clear"/>
        </w:rPr>
        <w:t>diseases</w:t>
      </w:r>
      <w:r>
        <w:rPr>
          <w:rFonts w:ascii="Arial" w:hAnsi="Arial"/>
          <w:color w:val="E6E2BA"/>
          <w:spacing w:val="-13"/>
          <w:w w:val="125"/>
          <w:sz w:val="14"/>
        </w:rPr>
        <w:t> </w:t>
      </w:r>
      <w:r>
        <w:rPr>
          <w:rFonts w:ascii="Arial" w:hAnsi="Arial"/>
          <w:color w:val="E6E2BA"/>
          <w:w w:val="125"/>
          <w:sz w:val="14"/>
          <w:shd w:fill="79701C" w:color="auto" w:val="clear"/>
        </w:rPr>
        <w:t>have</w:t>
      </w:r>
      <w:r>
        <w:rPr>
          <w:rFonts w:ascii="Arial" w:hAnsi="Arial"/>
          <w:color w:val="E6E2BA"/>
          <w:spacing w:val="-13"/>
          <w:w w:val="125"/>
          <w:sz w:val="14"/>
        </w:rPr>
        <w:t> </w:t>
      </w:r>
      <w:r>
        <w:rPr>
          <w:rFonts w:ascii="Arial" w:hAnsi="Arial"/>
          <w:color w:val="E6E2BA"/>
          <w:w w:val="125"/>
          <w:sz w:val="14"/>
          <w:shd w:fill="5D5721" w:color="auto" w:val="clear"/>
        </w:rPr>
        <w:t>been</w:t>
      </w:r>
      <w:r>
        <w:rPr>
          <w:rFonts w:ascii="Arial" w:hAnsi="Arial"/>
          <w:color w:val="E6E2BA"/>
          <w:spacing w:val="-13"/>
          <w:w w:val="125"/>
          <w:sz w:val="14"/>
        </w:rPr>
        <w:t> </w:t>
      </w:r>
      <w:r>
        <w:rPr>
          <w:rFonts w:ascii="Arial" w:hAnsi="Arial"/>
          <w:color w:val="E6E2BA"/>
          <w:w w:val="125"/>
          <w:sz w:val="14"/>
          <w:shd w:fill="3A3118" w:color="auto" w:val="clear"/>
        </w:rPr>
        <w:t>detected</w:t>
      </w:r>
      <w:r>
        <w:rPr>
          <w:rFonts w:ascii="Arial" w:hAnsi="Arial"/>
          <w:color w:val="E6E2BA"/>
          <w:w w:val="125"/>
          <w:sz w:val="14"/>
        </w:rPr>
        <w:t>.</w:t>
      </w:r>
      <w:r>
        <w:rPr>
          <w:rFonts w:ascii="Arial" w:hAnsi="Arial"/>
          <w:color w:val="E6E2BA"/>
          <w:spacing w:val="21"/>
          <w:w w:val="125"/>
          <w:sz w:val="14"/>
        </w:rPr>
        <w:t> </w:t>
      </w:r>
      <w:r>
        <w:rPr>
          <w:rFonts w:ascii="Arial" w:hAnsi="Arial"/>
          <w:color w:val="95903F"/>
          <w:w w:val="125"/>
          <w:sz w:val="14"/>
        </w:rPr>
        <w:t>/</w:t>
      </w:r>
      <w:r>
        <w:rPr>
          <w:rFonts w:ascii="Arial" w:hAnsi="Arial"/>
          <w:color w:val="95903F"/>
          <w:spacing w:val="71"/>
          <w:w w:val="125"/>
          <w:sz w:val="14"/>
        </w:rPr>
        <w:t> </w:t>
      </w:r>
      <w:r>
        <w:rPr>
          <w:rFonts w:ascii="Arial" w:hAnsi="Arial"/>
          <w:color w:val="9C8E1F"/>
          <w:w w:val="115"/>
          <w:sz w:val="14"/>
        </w:rPr>
        <w:t>.,•</w:t>
      </w:r>
    </w:p>
    <w:p>
      <w:pPr>
        <w:tabs>
          <w:tab w:pos="2939" w:val="left" w:leader="none"/>
        </w:tabs>
        <w:spacing w:line="281" w:lineRule="exact" w:before="0"/>
        <w:ind w:left="531" w:right="0" w:firstLine="0"/>
        <w:jc w:val="center"/>
        <w:rPr>
          <w:rFonts w:ascii="Arial" w:hAnsi="Arial"/>
          <w:sz w:val="11"/>
        </w:rPr>
      </w:pPr>
      <w:r>
        <w:rPr/>
        <mc:AlternateContent>
          <mc:Choice Requires="wps">
            <w:drawing>
              <wp:anchor distT="0" distB="0" distL="0" distR="0" allowOverlap="1" layoutInCell="1" locked="0" behindDoc="0" simplePos="0" relativeHeight="15900160">
                <wp:simplePos x="0" y="0"/>
                <wp:positionH relativeFrom="page">
                  <wp:posOffset>4682988</wp:posOffset>
                </wp:positionH>
                <wp:positionV relativeFrom="paragraph">
                  <wp:posOffset>170655</wp:posOffset>
                </wp:positionV>
                <wp:extent cx="57785" cy="1270"/>
                <wp:effectExtent l="0" t="0" r="0" b="0"/>
                <wp:wrapNone/>
                <wp:docPr id="1370" name="Graphic 1370"/>
                <wp:cNvGraphicFramePr>
                  <a:graphicFrameLocks/>
                </wp:cNvGraphicFramePr>
                <a:graphic>
                  <a:graphicData uri="http://schemas.microsoft.com/office/word/2010/wordprocessingShape">
                    <wps:wsp>
                      <wps:cNvPr id="1370" name="Graphic 1370"/>
                      <wps:cNvSpPr/>
                      <wps:spPr>
                        <a:xfrm>
                          <a:off x="0" y="0"/>
                          <a:ext cx="57785" cy="1270"/>
                        </a:xfrm>
                        <a:custGeom>
                          <a:avLst/>
                          <a:gdLst/>
                          <a:ahLst/>
                          <a:cxnLst/>
                          <a:rect l="l" t="t" r="r" b="b"/>
                          <a:pathLst>
                            <a:path w="57785" h="0">
                              <a:moveTo>
                                <a:pt x="0" y="0"/>
                              </a:moveTo>
                              <a:lnTo>
                                <a:pt x="57230" y="0"/>
                              </a:lnTo>
                            </a:path>
                          </a:pathLst>
                        </a:custGeom>
                        <a:ln w="3815">
                          <a:solidFill>
                            <a:srgbClr val="948F3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0160" from="368.739288pt,13.437442pt" to="373.245634pt,13.437442pt" stroked="true" strokeweight=".300423pt" strokecolor="#948f3e">
                <v:stroke dashstyle="solid"/>
                <w10:wrap type="none"/>
              </v:line>
            </w:pict>
          </mc:Fallback>
        </mc:AlternateContent>
      </w:r>
      <w:r>
        <w:rPr>
          <w:color w:val="95903F"/>
          <w:w w:val="80"/>
          <w:sz w:val="13"/>
        </w:rPr>
        <w:t>-</w:t>
      </w:r>
      <w:r>
        <w:rPr>
          <w:color w:val="95903F"/>
          <w:spacing w:val="38"/>
          <w:sz w:val="13"/>
        </w:rPr>
        <w:t>  </w:t>
      </w:r>
      <w:r>
        <w:rPr>
          <w:rFonts w:ascii="Arial" w:hAnsi="Arial"/>
          <w:color w:val="95903F"/>
          <w:w w:val="80"/>
          <w:sz w:val="11"/>
        </w:rPr>
        <w:t>-</w:t>
      </w:r>
      <w:r>
        <w:rPr>
          <w:rFonts w:ascii="Arial" w:hAnsi="Arial"/>
          <w:color w:val="95903F"/>
          <w:spacing w:val="60"/>
          <w:sz w:val="11"/>
        </w:rPr>
        <w:t> </w:t>
      </w:r>
      <w:r>
        <w:rPr>
          <w:rFonts w:ascii="Arial" w:hAnsi="Arial"/>
          <w:color w:val="95903F"/>
          <w:w w:val="80"/>
          <w:position w:val="6"/>
          <w:sz w:val="11"/>
        </w:rPr>
        <w:t>•</w:t>
      </w:r>
      <w:r>
        <w:rPr>
          <w:rFonts w:ascii="Arial" w:hAnsi="Arial"/>
          <w:color w:val="95903F"/>
          <w:spacing w:val="5"/>
          <w:position w:val="6"/>
          <w:sz w:val="11"/>
        </w:rPr>
        <w:t> </w:t>
      </w:r>
      <w:r>
        <w:rPr>
          <w:color w:val="95903F"/>
          <w:sz w:val="13"/>
        </w:rPr>
        <w:t>_/</w:t>
      </w:r>
      <w:r>
        <w:rPr>
          <w:color w:val="95903F"/>
          <w:position w:val="6"/>
          <w:sz w:val="19"/>
        </w:rPr>
        <w:t>'·</w:t>
      </w:r>
      <w:r>
        <w:rPr>
          <w:color w:val="95903F"/>
          <w:sz w:val="13"/>
        </w:rPr>
        <w:t>..</w:t>
      </w:r>
      <w:r>
        <w:rPr>
          <w:color w:val="95903F"/>
          <w:spacing w:val="-22"/>
          <w:sz w:val="13"/>
        </w:rPr>
        <w:t> </w:t>
      </w:r>
      <w:r>
        <w:rPr>
          <w:rFonts w:ascii="Arial" w:hAnsi="Arial"/>
          <w:color w:val="95903F"/>
          <w:spacing w:val="-2"/>
          <w:w w:val="80"/>
          <w:sz w:val="25"/>
        </w:rPr>
        <w:t>....</w:t>
      </w:r>
      <w:r>
        <w:rPr>
          <w:rFonts w:ascii="Arial" w:hAnsi="Arial"/>
          <w:color w:val="95903F"/>
          <w:spacing w:val="-2"/>
          <w:w w:val="80"/>
          <w:position w:val="6"/>
          <w:sz w:val="33"/>
        </w:rPr>
        <w:t>.</w:t>
      </w:r>
      <w:r>
        <w:rPr>
          <w:rFonts w:ascii="Arial" w:hAnsi="Arial"/>
          <w:color w:val="95903F"/>
          <w:spacing w:val="-2"/>
          <w:w w:val="80"/>
          <w:sz w:val="25"/>
        </w:rPr>
        <w:t>..</w:t>
      </w:r>
      <w:r>
        <w:rPr>
          <w:rFonts w:ascii="Arial" w:hAnsi="Arial"/>
          <w:color w:val="95903F"/>
          <w:sz w:val="25"/>
        </w:rPr>
        <w:tab/>
      </w:r>
      <w:r>
        <w:rPr>
          <w:color w:val="95903F"/>
          <w:w w:val="80"/>
          <w:sz w:val="13"/>
        </w:rPr>
        <w:t>-</w:t>
      </w:r>
      <w:r>
        <w:rPr>
          <w:color w:val="95903F"/>
          <w:w w:val="80"/>
          <w:position w:val="6"/>
          <w:sz w:val="15"/>
        </w:rPr>
        <w:t>./</w:t>
      </w:r>
      <w:r>
        <w:rPr>
          <w:color w:val="95903F"/>
          <w:spacing w:val="37"/>
          <w:position w:val="6"/>
          <w:sz w:val="15"/>
        </w:rPr>
        <w:t>  </w:t>
      </w:r>
      <w:r>
        <w:rPr>
          <w:color w:val="95903F"/>
          <w:w w:val="80"/>
          <w:sz w:val="15"/>
        </w:rPr>
        <w:t>._</w:t>
      </w:r>
      <w:r>
        <w:rPr>
          <w:color w:val="95903F"/>
          <w:spacing w:val="56"/>
          <w:sz w:val="15"/>
        </w:rPr>
        <w:t> </w:t>
      </w:r>
      <w:r>
        <w:rPr>
          <w:rFonts w:ascii="Arial" w:hAnsi="Arial"/>
          <w:color w:val="95903F"/>
          <w:spacing w:val="-10"/>
          <w:w w:val="80"/>
          <w:sz w:val="11"/>
        </w:rPr>
        <w:t>-</w:t>
      </w:r>
    </w:p>
    <w:p>
      <w:pPr>
        <w:pStyle w:val="Heading9"/>
        <w:spacing w:line="322" w:lineRule="exact"/>
        <w:ind w:left="23" w:firstLine="0"/>
        <w:jc w:val="center"/>
        <w:rPr>
          <w:rFonts w:ascii="Arial"/>
        </w:rPr>
      </w:pPr>
      <w:r>
        <w:rPr>
          <w:rFonts w:ascii="Arial"/>
          <w:color w:val="EBE8E1"/>
          <w:w w:val="90"/>
          <w:sz w:val="29"/>
          <w:shd w:fill="4B461C" w:color="auto" w:val="clear"/>
        </w:rPr>
        <w:t>m</w:t>
      </w:r>
      <w:r>
        <w:rPr>
          <w:rFonts w:ascii="Arial"/>
          <w:color w:val="EBE8E1"/>
          <w:spacing w:val="-3"/>
          <w:w w:val="90"/>
          <w:sz w:val="29"/>
        </w:rPr>
        <w:t> </w:t>
      </w:r>
      <w:r>
        <w:rPr>
          <w:rFonts w:ascii="Arial"/>
          <w:color w:val="EBE8E1"/>
          <w:w w:val="90"/>
          <w:shd w:fill="5D5721" w:color="auto" w:val="clear"/>
        </w:rPr>
        <w:t>Diagnosis</w:t>
      </w:r>
      <w:r>
        <w:rPr>
          <w:rFonts w:ascii="Arial"/>
          <w:color w:val="EBE8E1"/>
          <w:spacing w:val="5"/>
        </w:rPr>
        <w:t> </w:t>
      </w:r>
      <w:r>
        <w:rPr>
          <w:rFonts w:ascii="Arial"/>
          <w:color w:val="EBE8E1"/>
          <w:spacing w:val="-4"/>
          <w:w w:val="90"/>
          <w:shd w:fill="16130F" w:color="auto" w:val="clear"/>
        </w:rPr>
        <w:t>Tool</w:t>
      </w:r>
    </w:p>
    <w:p>
      <w:pPr>
        <w:spacing w:line="292" w:lineRule="auto" w:before="105"/>
        <w:ind w:left="4297" w:right="4143" w:hanging="207"/>
        <w:jc w:val="left"/>
        <w:rPr>
          <w:rFonts w:ascii="Arial"/>
          <w:sz w:val="14"/>
        </w:rPr>
      </w:pPr>
      <w:r>
        <w:rPr/>
        <mc:AlternateContent>
          <mc:Choice Requires="wps">
            <w:drawing>
              <wp:anchor distT="0" distB="0" distL="0" distR="0" allowOverlap="1" layoutInCell="1" locked="0" behindDoc="1" simplePos="0" relativeHeight="481720320">
                <wp:simplePos x="0" y="0"/>
                <wp:positionH relativeFrom="page">
                  <wp:posOffset>3116510</wp:posOffset>
                </wp:positionH>
                <wp:positionV relativeFrom="paragraph">
                  <wp:posOffset>57644</wp:posOffset>
                </wp:positionV>
                <wp:extent cx="822325" cy="377825"/>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822325" cy="377825"/>
                          <a:chExt cx="822325" cy="377825"/>
                        </a:xfrm>
                      </wpg:grpSpPr>
                      <pic:pic>
                        <pic:nvPicPr>
                          <pic:cNvPr id="1372" name="Image 1372"/>
                          <pic:cNvPicPr/>
                        </pic:nvPicPr>
                        <pic:blipFill>
                          <a:blip r:embed="rId352" cstate="print"/>
                          <a:stretch>
                            <a:fillRect/>
                          </a:stretch>
                        </pic:blipFill>
                        <pic:spPr>
                          <a:xfrm>
                            <a:off x="0" y="0"/>
                            <a:ext cx="429835" cy="121420"/>
                          </a:xfrm>
                          <a:prstGeom prst="rect">
                            <a:avLst/>
                          </a:prstGeom>
                        </pic:spPr>
                      </pic:pic>
                      <pic:pic>
                        <pic:nvPicPr>
                          <pic:cNvPr id="1373" name="Image 1373"/>
                          <pic:cNvPicPr/>
                        </pic:nvPicPr>
                        <pic:blipFill>
                          <a:blip r:embed="rId353" cstate="print"/>
                          <a:stretch>
                            <a:fillRect/>
                          </a:stretch>
                        </pic:blipFill>
                        <pic:spPr>
                          <a:xfrm>
                            <a:off x="198691" y="125110"/>
                            <a:ext cx="233307" cy="121420"/>
                          </a:xfrm>
                          <a:prstGeom prst="rect">
                            <a:avLst/>
                          </a:prstGeom>
                        </pic:spPr>
                      </pic:pic>
                      <wps:wsp>
                        <wps:cNvPr id="1374" name="Graphic 1374"/>
                        <wps:cNvSpPr/>
                        <wps:spPr>
                          <a:xfrm>
                            <a:off x="585336" y="125110"/>
                            <a:ext cx="31115" cy="121920"/>
                          </a:xfrm>
                          <a:custGeom>
                            <a:avLst/>
                            <a:gdLst/>
                            <a:ahLst/>
                            <a:cxnLst/>
                            <a:rect l="l" t="t" r="r" b="b"/>
                            <a:pathLst>
                              <a:path w="31115" h="121920">
                                <a:moveTo>
                                  <a:pt x="30522" y="121420"/>
                                </a:moveTo>
                                <a:lnTo>
                                  <a:pt x="0" y="121420"/>
                                </a:lnTo>
                                <a:lnTo>
                                  <a:pt x="0" y="0"/>
                                </a:lnTo>
                                <a:lnTo>
                                  <a:pt x="30522" y="0"/>
                                </a:lnTo>
                                <a:lnTo>
                                  <a:pt x="30522" y="121420"/>
                                </a:lnTo>
                                <a:close/>
                              </a:path>
                            </a:pathLst>
                          </a:custGeom>
                          <a:solidFill>
                            <a:srgbClr val="5D5721"/>
                          </a:solidFill>
                        </wps:spPr>
                        <wps:bodyPr wrap="square" lIns="0" tIns="0" rIns="0" bIns="0" rtlCol="0">
                          <a:prstTxWarp prst="textNoShape">
                            <a:avLst/>
                          </a:prstTxWarp>
                          <a:noAutofit/>
                        </wps:bodyPr>
                      </wps:wsp>
                      <pic:pic>
                        <pic:nvPicPr>
                          <pic:cNvPr id="1375" name="Image 1375"/>
                          <pic:cNvPicPr/>
                        </pic:nvPicPr>
                        <pic:blipFill>
                          <a:blip r:embed="rId354" cstate="print"/>
                          <a:stretch>
                            <a:fillRect/>
                          </a:stretch>
                        </pic:blipFill>
                        <pic:spPr>
                          <a:xfrm>
                            <a:off x="464241" y="256323"/>
                            <a:ext cx="357715" cy="121420"/>
                          </a:xfrm>
                          <a:prstGeom prst="rect">
                            <a:avLst/>
                          </a:prstGeom>
                        </pic:spPr>
                      </pic:pic>
                    </wpg:wgp>
                  </a:graphicData>
                </a:graphic>
              </wp:anchor>
            </w:drawing>
          </mc:Choice>
          <mc:Fallback>
            <w:pict>
              <v:group style="position:absolute;margin-left:245.394516pt;margin-top:4.538974pt;width:64.75pt;height:29.75pt;mso-position-horizontal-relative:page;mso-position-vertical-relative:paragraph;z-index:-21596160" id="docshapegroup985" coordorigin="4908,91" coordsize="1295,595">
                <v:shape style="position:absolute;left:4907;top:90;width:677;height:192" type="#_x0000_t75" id="docshape986" stroked="false">
                  <v:imagedata r:id="rId352" o:title=""/>
                </v:shape>
                <v:shape style="position:absolute;left:5220;top:287;width:368;height:192" type="#_x0000_t75" id="docshape987" stroked="false">
                  <v:imagedata r:id="rId353" o:title=""/>
                </v:shape>
                <v:rect style="position:absolute;left:5829;top:287;width:49;height:192" id="docshape988" filled="true" fillcolor="#5d5721" stroked="false">
                  <v:fill type="solid"/>
                </v:rect>
                <v:shape style="position:absolute;left:5638;top:494;width:564;height:192" type="#_x0000_t75" id="docshape989" stroked="false">
                  <v:imagedata r:id="rId354" o:title=""/>
                </v:shape>
                <w10:wrap type="none"/>
              </v:group>
            </w:pict>
          </mc:Fallback>
        </mc:AlternateContent>
      </w:r>
      <w:r>
        <w:rPr/>
        <mc:AlternateContent>
          <mc:Choice Requires="wps">
            <w:drawing>
              <wp:anchor distT="0" distB="0" distL="0" distR="0" allowOverlap="1" layoutInCell="1" locked="0" behindDoc="0" simplePos="0" relativeHeight="15901184">
                <wp:simplePos x="0" y="0"/>
                <wp:positionH relativeFrom="page">
                  <wp:posOffset>4410684</wp:posOffset>
                </wp:positionH>
                <wp:positionV relativeFrom="paragraph">
                  <wp:posOffset>57644</wp:posOffset>
                </wp:positionV>
                <wp:extent cx="417830" cy="121920"/>
                <wp:effectExtent l="0" t="0" r="0" b="0"/>
                <wp:wrapNone/>
                <wp:docPr id="1376" name="Group 1376"/>
                <wp:cNvGraphicFramePr>
                  <a:graphicFrameLocks/>
                </wp:cNvGraphicFramePr>
                <a:graphic>
                  <a:graphicData uri="http://schemas.microsoft.com/office/word/2010/wordprocessingGroup">
                    <wpg:wgp>
                      <wpg:cNvPr id="1376" name="Group 1376"/>
                      <wpg:cNvGrpSpPr/>
                      <wpg:grpSpPr>
                        <a:xfrm>
                          <a:off x="0" y="0"/>
                          <a:ext cx="417830" cy="121920"/>
                          <a:chExt cx="417830" cy="121920"/>
                        </a:xfrm>
                      </wpg:grpSpPr>
                      <pic:pic>
                        <pic:nvPicPr>
                          <pic:cNvPr id="1377" name="Image 1377"/>
                          <pic:cNvPicPr/>
                        </pic:nvPicPr>
                        <pic:blipFill>
                          <a:blip r:embed="rId355" cstate="print"/>
                          <a:stretch>
                            <a:fillRect/>
                          </a:stretch>
                        </pic:blipFill>
                        <pic:spPr>
                          <a:xfrm>
                            <a:off x="0" y="0"/>
                            <a:ext cx="417227" cy="121420"/>
                          </a:xfrm>
                          <a:prstGeom prst="rect">
                            <a:avLst/>
                          </a:prstGeom>
                        </pic:spPr>
                      </pic:pic>
                      <wps:wsp>
                        <wps:cNvPr id="1378" name="Textbox 1378"/>
                        <wps:cNvSpPr txBox="1"/>
                        <wps:spPr>
                          <a:xfrm>
                            <a:off x="0" y="0"/>
                            <a:ext cx="417830" cy="121920"/>
                          </a:xfrm>
                          <a:prstGeom prst="rect">
                            <a:avLst/>
                          </a:prstGeom>
                        </wps:spPr>
                        <wps:txbx>
                          <w:txbxContent>
                            <w:p>
                              <w:pPr>
                                <w:spacing w:before="14"/>
                                <w:ind w:left="0" w:right="-29" w:firstLine="0"/>
                                <w:jc w:val="left"/>
                                <w:rPr>
                                  <w:rFonts w:ascii="Arial"/>
                                  <w:sz w:val="14"/>
                                </w:rPr>
                              </w:pPr>
                              <w:r>
                                <w:rPr>
                                  <w:rFonts w:ascii="Arial"/>
                                  <w:color w:val="EBE8E1"/>
                                  <w:spacing w:val="-2"/>
                                  <w:w w:val="120"/>
                                  <w:sz w:val="14"/>
                                </w:rPr>
                                <w:t>di</w:t>
                              </w:r>
                              <w:r>
                                <w:rPr>
                                  <w:rFonts w:ascii="Arial"/>
                                  <w:color w:val="E6E2BA"/>
                                  <w:spacing w:val="-2"/>
                                  <w:w w:val="120"/>
                                  <w:sz w:val="14"/>
                                </w:rPr>
                                <w:t>agnose</w:t>
                              </w:r>
                            </w:p>
                          </w:txbxContent>
                        </wps:txbx>
                        <wps:bodyPr wrap="square" lIns="0" tIns="0" rIns="0" bIns="0" rtlCol="0">
                          <a:noAutofit/>
                        </wps:bodyPr>
                      </wps:wsp>
                    </wpg:wgp>
                  </a:graphicData>
                </a:graphic>
              </wp:anchor>
            </w:drawing>
          </mc:Choice>
          <mc:Fallback>
            <w:pict>
              <v:group style="position:absolute;margin-left:347.298004pt;margin-top:4.538974pt;width:32.9pt;height:9.6pt;mso-position-horizontal-relative:page;mso-position-vertical-relative:paragraph;z-index:15901184" id="docshapegroup990" coordorigin="6946,91" coordsize="658,192">
                <v:shape style="position:absolute;left:6945;top:90;width:658;height:192" type="#_x0000_t75" id="docshape991" stroked="false">
                  <v:imagedata r:id="rId355" o:title=""/>
                </v:shape>
                <v:shape style="position:absolute;left:6945;top:90;width:658;height:192" type="#_x0000_t202" id="docshape992" filled="false" stroked="false">
                  <v:textbox inset="0,0,0,0">
                    <w:txbxContent>
                      <w:p>
                        <w:pPr>
                          <w:spacing w:before="14"/>
                          <w:ind w:left="0" w:right="-29" w:firstLine="0"/>
                          <w:jc w:val="left"/>
                          <w:rPr>
                            <w:rFonts w:ascii="Arial"/>
                            <w:sz w:val="14"/>
                          </w:rPr>
                        </w:pPr>
                        <w:r>
                          <w:rPr>
                            <w:rFonts w:ascii="Arial"/>
                            <w:color w:val="EBE8E1"/>
                            <w:spacing w:val="-2"/>
                            <w:w w:val="120"/>
                            <w:sz w:val="14"/>
                          </w:rPr>
                          <w:t>di</w:t>
                        </w:r>
                        <w:r>
                          <w:rPr>
                            <w:rFonts w:ascii="Arial"/>
                            <w:color w:val="E6E2BA"/>
                            <w:spacing w:val="-2"/>
                            <w:w w:val="120"/>
                            <w:sz w:val="14"/>
                          </w:rPr>
                          <w:t>agnose</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1721344">
                <wp:simplePos x="0" y="0"/>
                <wp:positionH relativeFrom="page">
                  <wp:posOffset>4425858</wp:posOffset>
                </wp:positionH>
                <wp:positionV relativeFrom="paragraph">
                  <wp:posOffset>313968</wp:posOffset>
                </wp:positionV>
                <wp:extent cx="9525" cy="121920"/>
                <wp:effectExtent l="0" t="0" r="0" b="0"/>
                <wp:wrapNone/>
                <wp:docPr id="1379" name="Graphic 1379"/>
                <wp:cNvGraphicFramePr>
                  <a:graphicFrameLocks/>
                </wp:cNvGraphicFramePr>
                <a:graphic>
                  <a:graphicData uri="http://schemas.microsoft.com/office/word/2010/wordprocessingShape">
                    <wps:wsp>
                      <wps:cNvPr id="1379" name="Graphic 1379"/>
                      <wps:cNvSpPr/>
                      <wps:spPr>
                        <a:xfrm>
                          <a:off x="0" y="0"/>
                          <a:ext cx="9525" cy="121920"/>
                        </a:xfrm>
                        <a:custGeom>
                          <a:avLst/>
                          <a:gdLst/>
                          <a:ahLst/>
                          <a:cxnLst/>
                          <a:rect l="l" t="t" r="r" b="b"/>
                          <a:pathLst>
                            <a:path w="9525" h="121920">
                              <a:moveTo>
                                <a:pt x="9156" y="121420"/>
                              </a:moveTo>
                              <a:lnTo>
                                <a:pt x="0" y="121420"/>
                              </a:lnTo>
                              <a:lnTo>
                                <a:pt x="0" y="0"/>
                              </a:lnTo>
                              <a:lnTo>
                                <a:pt x="9156" y="0"/>
                              </a:lnTo>
                              <a:lnTo>
                                <a:pt x="9156" y="121420"/>
                              </a:lnTo>
                              <a:close/>
                            </a:path>
                          </a:pathLst>
                        </a:custGeom>
                        <a:solidFill>
                          <a:srgbClr val="3A3118"/>
                        </a:solidFill>
                      </wps:spPr>
                      <wps:bodyPr wrap="square" lIns="0" tIns="0" rIns="0" bIns="0" rtlCol="0">
                        <a:prstTxWarp prst="textNoShape">
                          <a:avLst/>
                        </a:prstTxWarp>
                        <a:noAutofit/>
                      </wps:bodyPr>
                    </wps:wsp>
                  </a:graphicData>
                </a:graphic>
              </wp:anchor>
            </w:drawing>
          </mc:Choice>
          <mc:Fallback>
            <w:pict>
              <v:rect style="position:absolute;margin-left:348.492798pt;margin-top:24.721956pt;width:.721015pt;height:9.560692pt;mso-position-horizontal-relative:page;mso-position-vertical-relative:paragraph;z-index:-21595136" id="docshape993" filled="true" fillcolor="#3a3118" stroked="false">
                <v:fill type="solid"/>
                <w10:wrap type="none"/>
              </v:rect>
            </w:pict>
          </mc:Fallback>
        </mc:AlternateContent>
      </w:r>
      <w:r>
        <w:rPr>
          <w:rFonts w:ascii="Arial"/>
          <w:color w:val="E6E2BA"/>
          <w:w w:val="115"/>
          <w:sz w:val="14"/>
          <w:shd w:fill="3A3118" w:color="auto" w:val="clear"/>
        </w:rPr>
        <w:t>use </w:t>
      </w:r>
      <w:r>
        <w:rPr>
          <w:rFonts w:ascii="Arial"/>
          <w:color w:val="E6E2BA"/>
          <w:w w:val="115"/>
          <w:sz w:val="14"/>
        </w:rPr>
        <w:t> </w:t>
      </w:r>
      <w:r>
        <w:rPr>
          <w:rFonts w:ascii="Arial"/>
          <w:color w:val="E6E2BA"/>
          <w:w w:val="115"/>
          <w:sz w:val="14"/>
          <w:shd w:fill="4B461C" w:color="auto" w:val="clear"/>
        </w:rPr>
        <w:t>the </w:t>
      </w:r>
      <w:r>
        <w:rPr>
          <w:rFonts w:ascii="Arial"/>
          <w:color w:val="E6E2BA"/>
          <w:w w:val="115"/>
          <w:sz w:val="14"/>
        </w:rPr>
        <w:t> d</w:t>
      </w:r>
      <w:r>
        <w:rPr>
          <w:rFonts w:ascii="Arial"/>
          <w:color w:val="C8C3B3"/>
          <w:w w:val="115"/>
          <w:sz w:val="14"/>
        </w:rPr>
        <w:t>i</w:t>
      </w:r>
      <w:r>
        <w:rPr>
          <w:rFonts w:ascii="Arial"/>
          <w:color w:val="E6E2BA"/>
          <w:w w:val="115"/>
          <w:sz w:val="14"/>
        </w:rPr>
        <w:t>agnosis</w:t>
      </w:r>
      <w:r>
        <w:rPr>
          <w:rFonts w:ascii="Arial"/>
          <w:color w:val="E6E2BA"/>
          <w:spacing w:val="-1"/>
          <w:w w:val="115"/>
          <w:sz w:val="14"/>
        </w:rPr>
        <w:t> </w:t>
      </w:r>
      <w:r>
        <w:rPr>
          <w:rFonts w:ascii="Arial"/>
          <w:color w:val="E6E2BA"/>
          <w:w w:val="115"/>
          <w:sz w:val="14"/>
          <w:shd w:fill="4B461C" w:color="auto" w:val="clear"/>
        </w:rPr>
        <w:t>too</w:t>
      </w:r>
      <w:r>
        <w:rPr>
          <w:rFonts w:ascii="Arial"/>
          <w:color w:val="BCB575"/>
          <w:w w:val="115"/>
          <w:sz w:val="14"/>
        </w:rPr>
        <w:t>l</w:t>
      </w:r>
      <w:r>
        <w:rPr>
          <w:rFonts w:ascii="Arial"/>
          <w:color w:val="BCB575"/>
          <w:spacing w:val="-2"/>
          <w:w w:val="115"/>
          <w:sz w:val="14"/>
        </w:rPr>
        <w:t> </w:t>
      </w:r>
      <w:r>
        <w:rPr>
          <w:rFonts w:ascii="Arial"/>
          <w:color w:val="E6E2BA"/>
          <w:w w:val="115"/>
          <w:sz w:val="14"/>
          <w:shd w:fill="4B461C" w:color="auto" w:val="clear"/>
        </w:rPr>
        <w:t>to</w:t>
      </w:r>
      <w:r>
        <w:rPr>
          <w:rFonts w:ascii="Arial"/>
          <w:color w:val="E6E2BA"/>
          <w:w w:val="115"/>
          <w:sz w:val="14"/>
        </w:rPr>
        <w:t> </w:t>
      </w:r>
      <w:r>
        <w:rPr>
          <w:rFonts w:ascii="Arial"/>
          <w:color w:val="E6E2BA"/>
          <w:w w:val="115"/>
          <w:sz w:val="14"/>
          <w:shd w:fill="5D5721" w:color="auto" w:val="clear"/>
        </w:rPr>
        <w:t>select</w:t>
      </w:r>
      <w:r>
        <w:rPr>
          <w:rFonts w:ascii="Arial"/>
          <w:color w:val="E6E2BA"/>
          <w:w w:val="115"/>
          <w:sz w:val="14"/>
        </w:rPr>
        <w:t> </w:t>
      </w:r>
      <w:r>
        <w:rPr>
          <w:rFonts w:ascii="Arial"/>
          <w:color w:val="D8D6CA"/>
          <w:w w:val="115"/>
          <w:sz w:val="14"/>
          <w:shd w:fill="16130F" w:color="auto" w:val="clear"/>
        </w:rPr>
        <w:t>and</w:t>
      </w:r>
      <w:r>
        <w:rPr>
          <w:rFonts w:ascii="Arial"/>
          <w:color w:val="D8D6CA"/>
          <w:w w:val="115"/>
          <w:sz w:val="14"/>
        </w:rPr>
        <w:t> </w:t>
      </w:r>
      <w:r>
        <w:rPr>
          <w:rFonts w:ascii="Arial"/>
          <w:color w:val="D8D6CA"/>
          <w:w w:val="115"/>
          <w:sz w:val="14"/>
          <w:shd w:fill="262318" w:color="auto" w:val="clear"/>
        </w:rPr>
        <w:t>diseases</w:t>
      </w:r>
      <w:r>
        <w:rPr>
          <w:rFonts w:ascii="Arial"/>
          <w:color w:val="D8D6CA"/>
          <w:w w:val="115"/>
          <w:sz w:val="14"/>
        </w:rPr>
        <w:t> </w:t>
      </w:r>
      <w:r>
        <w:rPr>
          <w:rFonts w:ascii="Arial"/>
          <w:color w:val="EBE8E1"/>
          <w:w w:val="115"/>
          <w:sz w:val="14"/>
        </w:rPr>
        <w:t>u</w:t>
      </w:r>
      <w:r>
        <w:rPr>
          <w:rFonts w:ascii="Arial"/>
          <w:color w:val="E6E2BA"/>
          <w:w w:val="115"/>
          <w:sz w:val="14"/>
        </w:rPr>
        <w:t>sing</w:t>
      </w:r>
      <w:r>
        <w:rPr>
          <w:rFonts w:ascii="Arial"/>
          <w:color w:val="E6E2BA"/>
          <w:w w:val="115"/>
          <w:sz w:val="14"/>
        </w:rPr>
        <w:t> </w:t>
      </w:r>
      <w:r>
        <w:rPr>
          <w:rFonts w:ascii="Arial"/>
          <w:color w:val="E6E2BA"/>
          <w:w w:val="115"/>
          <w:sz w:val="14"/>
          <w:shd w:fill="3A3118" w:color="auto" w:val="clear"/>
        </w:rPr>
        <w:t>o</w:t>
      </w:r>
      <w:r>
        <w:rPr>
          <w:rFonts w:ascii="Arial"/>
          <w:color w:val="C8C3B3"/>
          <w:w w:val="115"/>
          <w:sz w:val="14"/>
          <w:shd w:fill="3A3118" w:color="auto" w:val="clear"/>
        </w:rPr>
        <w:t>u</w:t>
      </w:r>
      <w:r>
        <w:rPr>
          <w:rFonts w:ascii="Arial"/>
          <w:color w:val="E6E2BA"/>
          <w:w w:val="115"/>
          <w:sz w:val="14"/>
        </w:rPr>
        <w:t>r </w:t>
      </w:r>
      <w:r>
        <w:rPr>
          <w:rFonts w:ascii="Arial"/>
          <w:color w:val="E6E2BA"/>
          <w:w w:val="115"/>
          <w:sz w:val="14"/>
          <w:shd w:fill="3A3118" w:color="auto" w:val="clear"/>
        </w:rPr>
        <w:t>advance</w:t>
      </w:r>
      <w:r>
        <w:rPr>
          <w:rFonts w:ascii="Arial"/>
          <w:color w:val="E6E2BA"/>
          <w:w w:val="115"/>
          <w:sz w:val="14"/>
        </w:rPr>
        <w:t> </w:t>
      </w:r>
      <w:r>
        <w:rPr>
          <w:rFonts w:ascii="Arial"/>
          <w:color w:val="D8D6CA"/>
          <w:w w:val="115"/>
          <w:sz w:val="14"/>
          <w:shd w:fill="16130F" w:color="auto" w:val="clear"/>
        </w:rPr>
        <w:t>embedded</w:t>
      </w:r>
    </w:p>
    <w:p>
      <w:pPr>
        <w:spacing w:before="11"/>
        <w:ind w:left="4711" w:right="0" w:firstLine="0"/>
        <w:jc w:val="left"/>
        <w:rPr>
          <w:rFonts w:ascii="Arial"/>
          <w:sz w:val="14"/>
        </w:rPr>
      </w:pPr>
      <w:r>
        <w:rPr>
          <w:rFonts w:ascii="Arial"/>
          <w:color w:val="D8D6CA"/>
          <w:spacing w:val="-2"/>
          <w:w w:val="120"/>
          <w:sz w:val="14"/>
          <w:shd w:fill="262318" w:color="auto" w:val="clear"/>
        </w:rPr>
        <w:t>machine</w:t>
      </w:r>
      <w:r>
        <w:rPr>
          <w:rFonts w:ascii="Arial"/>
          <w:color w:val="D8D6CA"/>
          <w:spacing w:val="1"/>
          <w:w w:val="120"/>
          <w:sz w:val="14"/>
        </w:rPr>
        <w:t> </w:t>
      </w:r>
      <w:r>
        <w:rPr>
          <w:rFonts w:ascii="Arial"/>
          <w:color w:val="EBE8E1"/>
          <w:spacing w:val="-2"/>
          <w:w w:val="120"/>
          <w:sz w:val="14"/>
        </w:rPr>
        <w:t>l</w:t>
      </w:r>
      <w:r>
        <w:rPr>
          <w:rFonts w:ascii="Arial"/>
          <w:color w:val="C8C3B3"/>
          <w:spacing w:val="-2"/>
          <w:w w:val="120"/>
          <w:sz w:val="14"/>
        </w:rPr>
        <w:t>e</w:t>
      </w:r>
      <w:r>
        <w:rPr>
          <w:rFonts w:ascii="Arial"/>
          <w:color w:val="E6E2BA"/>
          <w:spacing w:val="-2"/>
          <w:w w:val="120"/>
          <w:sz w:val="14"/>
        </w:rPr>
        <w:t>arning</w:t>
      </w:r>
      <w:r>
        <w:rPr>
          <w:rFonts w:ascii="Arial"/>
          <w:color w:val="E6E2BA"/>
          <w:spacing w:val="3"/>
          <w:w w:val="120"/>
          <w:sz w:val="14"/>
        </w:rPr>
        <w:t> </w:t>
      </w:r>
      <w:r>
        <w:rPr>
          <w:rFonts w:ascii="Arial"/>
          <w:color w:val="EBE8E1"/>
          <w:spacing w:val="-2"/>
          <w:w w:val="120"/>
          <w:sz w:val="14"/>
          <w:shd w:fill="16130F" w:color="auto" w:val="clear"/>
        </w:rPr>
        <w:t>a</w:t>
      </w:r>
      <w:r>
        <w:rPr>
          <w:rFonts w:ascii="Arial"/>
          <w:color w:val="C8C3B3"/>
          <w:spacing w:val="-2"/>
          <w:w w:val="120"/>
          <w:sz w:val="14"/>
          <w:shd w:fill="16130F" w:color="auto" w:val="clear"/>
        </w:rPr>
        <w:t>l</w:t>
      </w:r>
      <w:r>
        <w:rPr>
          <w:rFonts w:ascii="Arial"/>
          <w:color w:val="EBE8E1"/>
          <w:spacing w:val="-2"/>
          <w:w w:val="120"/>
          <w:sz w:val="14"/>
          <w:shd w:fill="16130F" w:color="auto" w:val="clear"/>
        </w:rPr>
        <w:t>gorithm</w:t>
      </w:r>
      <w:r>
        <w:rPr>
          <w:rFonts w:ascii="Arial"/>
          <w:color w:val="C8C3B3"/>
          <w:spacing w:val="-2"/>
          <w:w w:val="120"/>
          <w:sz w:val="14"/>
        </w:rPr>
        <w:t>.</w:t>
      </w:r>
    </w:p>
    <w:p>
      <w:pPr>
        <w:pStyle w:val="BodyText"/>
        <w:spacing w:before="81"/>
        <w:rPr>
          <w:rFonts w:ascii="Arial"/>
          <w:sz w:val="14"/>
        </w:rPr>
      </w:pPr>
    </w:p>
    <w:p>
      <w:pPr>
        <w:spacing w:before="0"/>
        <w:ind w:left="38" w:right="0" w:firstLine="0"/>
        <w:jc w:val="center"/>
        <w:rPr>
          <w:rFonts w:ascii="Arial"/>
          <w:sz w:val="14"/>
        </w:rPr>
      </w:pPr>
      <w:r>
        <w:rPr>
          <w:rFonts w:ascii="Arial"/>
          <w:color w:val="E6E2BA"/>
          <w:sz w:val="14"/>
          <w:shd w:fill="4B461C" w:color="auto" w:val="clear"/>
        </w:rPr>
        <w:t>S</w:t>
      </w:r>
      <w:r>
        <w:rPr>
          <w:rFonts w:ascii="Arial"/>
          <w:color w:val="E6E2BA"/>
          <w:sz w:val="14"/>
        </w:rPr>
        <w:t>t</w:t>
      </w:r>
      <w:r>
        <w:rPr>
          <w:rFonts w:ascii="Arial"/>
          <w:color w:val="E6E2BA"/>
          <w:sz w:val="14"/>
          <w:shd w:fill="3A3118" w:color="auto" w:val="clear"/>
        </w:rPr>
        <w:t>e</w:t>
      </w:r>
      <w:r>
        <w:rPr>
          <w:rFonts w:ascii="Arial"/>
          <w:color w:val="C8C3B3"/>
          <w:sz w:val="14"/>
          <w:shd w:fill="3A3118" w:color="auto" w:val="clear"/>
        </w:rPr>
        <w:t>p</w:t>
      </w:r>
      <w:r>
        <w:rPr>
          <w:rFonts w:ascii="Arial"/>
          <w:color w:val="C8C3B3"/>
          <w:spacing w:val="32"/>
          <w:sz w:val="14"/>
        </w:rPr>
        <w:t> </w:t>
      </w:r>
      <w:r>
        <w:rPr>
          <w:rFonts w:ascii="Arial"/>
          <w:color w:val="EBE8E1"/>
          <w:spacing w:val="-5"/>
          <w:sz w:val="14"/>
          <w:shd w:fill="16130F" w:color="auto" w:val="clear"/>
        </w:rPr>
        <w:t>01</w:t>
      </w:r>
    </w:p>
    <w:p>
      <w:pPr>
        <w:spacing w:before="41"/>
        <w:ind w:left="29" w:right="0" w:firstLine="0"/>
        <w:jc w:val="center"/>
        <w:rPr>
          <w:rFonts w:ascii="Arial"/>
          <w:sz w:val="14"/>
        </w:rPr>
      </w:pPr>
      <w:r>
        <w:rPr>
          <w:rFonts w:ascii="Arial"/>
          <w:color w:val="D8D6CA"/>
          <w:w w:val="115"/>
          <w:sz w:val="14"/>
          <w:shd w:fill="16130F" w:color="auto" w:val="clear"/>
        </w:rPr>
        <w:t>Choose</w:t>
      </w:r>
      <w:r>
        <w:rPr>
          <w:rFonts w:ascii="Arial"/>
          <w:color w:val="D8D6CA"/>
          <w:spacing w:val="-6"/>
          <w:w w:val="115"/>
          <w:sz w:val="14"/>
        </w:rPr>
        <w:t> </w:t>
      </w:r>
      <w:r>
        <w:rPr>
          <w:rFonts w:ascii="Arial"/>
          <w:color w:val="C8C3B3"/>
          <w:w w:val="115"/>
          <w:sz w:val="14"/>
          <w:shd w:fill="16130F" w:color="auto" w:val="clear"/>
        </w:rPr>
        <w:t>t</w:t>
      </w:r>
      <w:r>
        <w:rPr>
          <w:rFonts w:ascii="Arial"/>
          <w:color w:val="EBE8E1"/>
          <w:w w:val="115"/>
          <w:sz w:val="14"/>
          <w:shd w:fill="16130F" w:color="auto" w:val="clear"/>
        </w:rPr>
        <w:t>he</w:t>
      </w:r>
      <w:r>
        <w:rPr>
          <w:rFonts w:ascii="Arial"/>
          <w:color w:val="EBE8E1"/>
          <w:spacing w:val="8"/>
          <w:w w:val="115"/>
          <w:sz w:val="14"/>
        </w:rPr>
        <w:t> </w:t>
      </w:r>
      <w:r>
        <w:rPr>
          <w:rFonts w:ascii="Arial"/>
          <w:color w:val="D8D6CA"/>
          <w:w w:val="115"/>
          <w:sz w:val="14"/>
          <w:shd w:fill="262318" w:color="auto" w:val="clear"/>
        </w:rPr>
        <w:t>correct</w:t>
      </w:r>
      <w:r>
        <w:rPr>
          <w:rFonts w:ascii="Arial"/>
          <w:color w:val="D8D6CA"/>
          <w:spacing w:val="-3"/>
          <w:w w:val="115"/>
          <w:sz w:val="14"/>
          <w:shd w:fill="262318" w:color="auto" w:val="clear"/>
        </w:rPr>
        <w:t> </w:t>
      </w:r>
      <w:r>
        <w:rPr>
          <w:rFonts w:ascii="Arial"/>
          <w:color w:val="D8D6CA"/>
          <w:spacing w:val="-2"/>
          <w:w w:val="115"/>
          <w:sz w:val="14"/>
          <w:shd w:fill="262318" w:color="auto" w:val="clear"/>
        </w:rPr>
        <w:t>crop</w:t>
      </w:r>
      <w:r>
        <w:rPr>
          <w:rFonts w:ascii="Arial"/>
          <w:color w:val="D8D6CA"/>
          <w:spacing w:val="-2"/>
          <w:w w:val="115"/>
          <w:sz w:val="14"/>
        </w:rPr>
        <w:t>.</w:t>
      </w:r>
    </w:p>
    <w:p>
      <w:pPr>
        <w:pStyle w:val="BodyText"/>
        <w:spacing w:before="87"/>
        <w:rPr>
          <w:rFonts w:ascii="Arial"/>
          <w:sz w:val="14"/>
        </w:rPr>
      </w:pPr>
    </w:p>
    <w:p>
      <w:pPr>
        <w:spacing w:before="0"/>
        <w:ind w:left="22" w:right="0" w:firstLine="0"/>
        <w:jc w:val="center"/>
        <w:rPr>
          <w:rFonts w:ascii="Arial"/>
          <w:sz w:val="14"/>
        </w:rPr>
      </w:pPr>
      <w:r>
        <w:rPr>
          <w:rFonts w:ascii="Arial"/>
          <w:color w:val="D8D6CA"/>
          <w:spacing w:val="-2"/>
          <w:w w:val="110"/>
          <w:sz w:val="14"/>
          <w:shd w:fill="16130F" w:color="auto" w:val="clear"/>
        </w:rPr>
        <w:t>Step</w:t>
      </w:r>
      <w:r>
        <w:rPr>
          <w:rFonts w:ascii="Arial"/>
          <w:color w:val="D8D6CA"/>
          <w:spacing w:val="-4"/>
          <w:w w:val="110"/>
          <w:sz w:val="14"/>
        </w:rPr>
        <w:t> </w:t>
      </w:r>
      <w:r>
        <w:rPr>
          <w:rFonts w:ascii="Arial"/>
          <w:color w:val="D8D6CA"/>
          <w:spacing w:val="-7"/>
          <w:w w:val="110"/>
          <w:sz w:val="14"/>
          <w:shd w:fill="262318" w:color="auto" w:val="clear"/>
        </w:rPr>
        <w:t>02</w:t>
      </w:r>
    </w:p>
    <w:p>
      <w:pPr>
        <w:spacing w:before="41"/>
        <w:ind w:left="34" w:right="0" w:firstLine="0"/>
        <w:jc w:val="center"/>
        <w:rPr>
          <w:rFonts w:ascii="Arial"/>
          <w:sz w:val="14"/>
        </w:rPr>
      </w:pPr>
      <w:r>
        <w:rPr/>
        <mc:AlternateContent>
          <mc:Choice Requires="wps">
            <w:drawing>
              <wp:anchor distT="0" distB="0" distL="0" distR="0" allowOverlap="1" layoutInCell="1" locked="0" behindDoc="1" simplePos="0" relativeHeight="481721856">
                <wp:simplePos x="0" y="0"/>
                <wp:positionH relativeFrom="page">
                  <wp:posOffset>3268502</wp:posOffset>
                </wp:positionH>
                <wp:positionV relativeFrom="paragraph">
                  <wp:posOffset>16826</wp:posOffset>
                </wp:positionV>
                <wp:extent cx="306070" cy="121920"/>
                <wp:effectExtent l="0" t="0" r="0" b="0"/>
                <wp:wrapNone/>
                <wp:docPr id="1380" name="Graphic 1380"/>
                <wp:cNvGraphicFramePr>
                  <a:graphicFrameLocks/>
                </wp:cNvGraphicFramePr>
                <a:graphic>
                  <a:graphicData uri="http://schemas.microsoft.com/office/word/2010/wordprocessingShape">
                    <wps:wsp>
                      <wps:cNvPr id="1380" name="Graphic 1380"/>
                      <wps:cNvSpPr/>
                      <wps:spPr>
                        <a:xfrm>
                          <a:off x="0" y="0"/>
                          <a:ext cx="306070" cy="121920"/>
                        </a:xfrm>
                        <a:custGeom>
                          <a:avLst/>
                          <a:gdLst/>
                          <a:ahLst/>
                          <a:cxnLst/>
                          <a:rect l="l" t="t" r="r" b="b"/>
                          <a:pathLst>
                            <a:path w="306070" h="121920">
                              <a:moveTo>
                                <a:pt x="305967" y="121420"/>
                              </a:moveTo>
                              <a:lnTo>
                                <a:pt x="0" y="121420"/>
                              </a:lnTo>
                              <a:lnTo>
                                <a:pt x="0" y="0"/>
                              </a:lnTo>
                              <a:lnTo>
                                <a:pt x="305967" y="0"/>
                              </a:lnTo>
                              <a:lnTo>
                                <a:pt x="305967" y="121420"/>
                              </a:lnTo>
                              <a:close/>
                            </a:path>
                          </a:pathLst>
                        </a:custGeom>
                        <a:solidFill>
                          <a:srgbClr val="262318"/>
                        </a:solidFill>
                      </wps:spPr>
                      <wps:bodyPr wrap="square" lIns="0" tIns="0" rIns="0" bIns="0" rtlCol="0">
                        <a:prstTxWarp prst="textNoShape">
                          <a:avLst/>
                        </a:prstTxWarp>
                        <a:noAutofit/>
                      </wps:bodyPr>
                    </wps:wsp>
                  </a:graphicData>
                </a:graphic>
              </wp:anchor>
            </w:drawing>
          </mc:Choice>
          <mc:Fallback>
            <w:pict>
              <v:rect style="position:absolute;margin-left:257.362366pt;margin-top:1.324946pt;width:24.091922pt;height:9.560692pt;mso-position-horizontal-relative:page;mso-position-vertical-relative:paragraph;z-index:-21594624" id="docshape994" filled="true" fillcolor="#262318" stroked="false">
                <v:fill type="solid"/>
                <w10:wrap type="none"/>
              </v:rect>
            </w:pict>
          </mc:Fallback>
        </mc:AlternateContent>
      </w:r>
      <w:r>
        <w:rPr>
          <w:rFonts w:ascii="Arial"/>
          <w:color w:val="C8C3B3"/>
          <w:w w:val="115"/>
          <w:sz w:val="14"/>
          <w:shd w:fill="3A3118" w:color="auto" w:val="clear"/>
        </w:rPr>
        <w:t>Tak</w:t>
      </w:r>
      <w:r>
        <w:rPr>
          <w:rFonts w:ascii="Arial"/>
          <w:color w:val="E6E2BA"/>
          <w:w w:val="115"/>
          <w:sz w:val="14"/>
          <w:shd w:fill="3A3118" w:color="auto" w:val="clear"/>
        </w:rPr>
        <w:t>e</w:t>
      </w:r>
      <w:r>
        <w:rPr>
          <w:rFonts w:ascii="Arial"/>
          <w:color w:val="E6E2BA"/>
          <w:spacing w:val="-1"/>
          <w:w w:val="115"/>
          <w:sz w:val="14"/>
        </w:rPr>
        <w:t> </w:t>
      </w:r>
      <w:r>
        <w:rPr>
          <w:rFonts w:ascii="Arial"/>
          <w:color w:val="D8D6CA"/>
          <w:w w:val="115"/>
          <w:sz w:val="14"/>
        </w:rPr>
        <w:t>color</w:t>
      </w:r>
      <w:r>
        <w:rPr>
          <w:rFonts w:ascii="Arial"/>
          <w:color w:val="D8D6CA"/>
          <w:spacing w:val="1"/>
          <w:w w:val="115"/>
          <w:sz w:val="14"/>
        </w:rPr>
        <w:t> </w:t>
      </w:r>
      <w:r>
        <w:rPr>
          <w:rFonts w:ascii="Arial"/>
          <w:color w:val="EBE8E1"/>
          <w:w w:val="115"/>
          <w:sz w:val="14"/>
        </w:rPr>
        <w:t>p</w:t>
      </w:r>
      <w:r>
        <w:rPr>
          <w:rFonts w:ascii="Arial"/>
          <w:color w:val="EBE8E1"/>
          <w:w w:val="115"/>
          <w:sz w:val="14"/>
          <w:shd w:fill="3A3118" w:color="auto" w:val="clear"/>
        </w:rPr>
        <w:t>h</w:t>
      </w:r>
      <w:r>
        <w:rPr>
          <w:rFonts w:ascii="Arial"/>
          <w:color w:val="C8C3B3"/>
          <w:w w:val="115"/>
          <w:sz w:val="14"/>
          <w:shd w:fill="3A3118" w:color="auto" w:val="clear"/>
        </w:rPr>
        <w:t>oto</w:t>
      </w:r>
      <w:r>
        <w:rPr>
          <w:rFonts w:ascii="Arial"/>
          <w:color w:val="C8C3B3"/>
          <w:spacing w:val="5"/>
          <w:w w:val="115"/>
          <w:sz w:val="14"/>
        </w:rPr>
        <w:t> </w:t>
      </w:r>
      <w:r>
        <w:rPr>
          <w:rFonts w:ascii="Arial"/>
          <w:color w:val="D8D6CA"/>
          <w:w w:val="115"/>
          <w:sz w:val="14"/>
          <w:shd w:fill="16130F" w:color="auto" w:val="clear"/>
        </w:rPr>
        <w:t>of</w:t>
      </w:r>
      <w:r>
        <w:rPr>
          <w:rFonts w:ascii="Arial"/>
          <w:color w:val="D8D6CA"/>
          <w:spacing w:val="4"/>
          <w:w w:val="115"/>
          <w:sz w:val="14"/>
        </w:rPr>
        <w:t> </w:t>
      </w:r>
      <w:r>
        <w:rPr>
          <w:rFonts w:ascii="Arial"/>
          <w:color w:val="D8D6CA"/>
          <w:w w:val="115"/>
          <w:sz w:val="14"/>
          <w:shd w:fill="3A3118" w:color="auto" w:val="clear"/>
        </w:rPr>
        <w:t>the</w:t>
      </w:r>
      <w:r>
        <w:rPr>
          <w:rFonts w:ascii="Arial"/>
          <w:color w:val="D8D6CA"/>
          <w:spacing w:val="9"/>
          <w:w w:val="115"/>
          <w:sz w:val="14"/>
          <w:shd w:fill="3A3118" w:color="auto" w:val="clear"/>
        </w:rPr>
        <w:t> </w:t>
      </w:r>
      <w:r>
        <w:rPr>
          <w:rFonts w:ascii="Arial"/>
          <w:color w:val="D8D6CA"/>
          <w:w w:val="115"/>
          <w:sz w:val="14"/>
          <w:shd w:fill="3A3118" w:color="auto" w:val="clear"/>
        </w:rPr>
        <w:t>plant</w:t>
      </w:r>
      <w:r>
        <w:rPr>
          <w:rFonts w:ascii="Arial"/>
          <w:color w:val="D8D6CA"/>
          <w:spacing w:val="-5"/>
          <w:w w:val="115"/>
          <w:sz w:val="14"/>
          <w:shd w:fill="3A3118" w:color="auto" w:val="clear"/>
        </w:rPr>
        <w:t> </w:t>
      </w:r>
      <w:r>
        <w:rPr>
          <w:rFonts w:ascii="Arial"/>
          <w:color w:val="D8D6CA"/>
          <w:spacing w:val="-2"/>
          <w:w w:val="115"/>
          <w:sz w:val="14"/>
          <w:shd w:fill="3A3118" w:color="auto" w:val="clear"/>
        </w:rPr>
        <w:t>leaf</w:t>
      </w:r>
      <w:r>
        <w:rPr>
          <w:rFonts w:ascii="Arial"/>
          <w:color w:val="D8D6CA"/>
          <w:spacing w:val="-2"/>
          <w:w w:val="115"/>
          <w:sz w:val="14"/>
        </w:rPr>
        <w:t>.</w:t>
      </w:r>
    </w:p>
    <w:p>
      <w:pPr>
        <w:pStyle w:val="BodyText"/>
        <w:spacing w:before="9"/>
        <w:rPr>
          <w:rFonts w:ascii="Arial"/>
          <w:sz w:val="12"/>
        </w:rPr>
      </w:pPr>
    </w:p>
    <w:p>
      <w:pPr>
        <w:spacing w:after="0"/>
        <w:rPr>
          <w:rFonts w:ascii="Arial"/>
          <w:sz w:val="12"/>
        </w:rPr>
        <w:sectPr>
          <w:pgSz w:w="11910" w:h="16840"/>
          <w:pgMar w:header="658" w:footer="1400" w:top="1240" w:bottom="1600" w:left="240" w:right="220"/>
        </w:sectPr>
      </w:pPr>
    </w:p>
    <w:p>
      <w:pPr>
        <w:pStyle w:val="BodyText"/>
        <w:spacing w:before="136"/>
        <w:rPr>
          <w:rFonts w:ascii="Arial"/>
          <w:sz w:val="14"/>
        </w:rPr>
      </w:pPr>
    </w:p>
    <w:p>
      <w:pPr>
        <w:spacing w:before="0"/>
        <w:ind w:left="0" w:right="0" w:firstLine="0"/>
        <w:jc w:val="right"/>
        <w:rPr>
          <w:rFonts w:ascii="Arial"/>
          <w:sz w:val="14"/>
        </w:rPr>
      </w:pPr>
      <w:r>
        <w:rPr/>
        <mc:AlternateContent>
          <mc:Choice Requires="wps">
            <w:drawing>
              <wp:anchor distT="0" distB="0" distL="0" distR="0" allowOverlap="1" layoutInCell="1" locked="0" behindDoc="0" simplePos="0" relativeHeight="15902720">
                <wp:simplePos x="0" y="0"/>
                <wp:positionH relativeFrom="page">
                  <wp:posOffset>3489005</wp:posOffset>
                </wp:positionH>
                <wp:positionV relativeFrom="paragraph">
                  <wp:posOffset>-8872</wp:posOffset>
                </wp:positionV>
                <wp:extent cx="496570" cy="121920"/>
                <wp:effectExtent l="0" t="0" r="0" b="0"/>
                <wp:wrapNone/>
                <wp:docPr id="1381" name="Group 1381"/>
                <wp:cNvGraphicFramePr>
                  <a:graphicFrameLocks/>
                </wp:cNvGraphicFramePr>
                <a:graphic>
                  <a:graphicData uri="http://schemas.microsoft.com/office/word/2010/wordprocessingGroup">
                    <wpg:wgp>
                      <wpg:cNvPr id="1381" name="Group 1381"/>
                      <wpg:cNvGrpSpPr/>
                      <wpg:grpSpPr>
                        <a:xfrm>
                          <a:off x="0" y="0"/>
                          <a:ext cx="496570" cy="121920"/>
                          <a:chExt cx="496570" cy="121920"/>
                        </a:xfrm>
                      </wpg:grpSpPr>
                      <pic:pic>
                        <pic:nvPicPr>
                          <pic:cNvPr id="1382" name="Image 1382"/>
                          <pic:cNvPicPr/>
                        </pic:nvPicPr>
                        <pic:blipFill>
                          <a:blip r:embed="rId356" cstate="print"/>
                          <a:stretch>
                            <a:fillRect/>
                          </a:stretch>
                        </pic:blipFill>
                        <pic:spPr>
                          <a:xfrm>
                            <a:off x="0" y="0"/>
                            <a:ext cx="496542" cy="121420"/>
                          </a:xfrm>
                          <a:prstGeom prst="rect">
                            <a:avLst/>
                          </a:prstGeom>
                        </pic:spPr>
                      </pic:pic>
                      <wps:wsp>
                        <wps:cNvPr id="1383" name="Textbox 1383"/>
                        <wps:cNvSpPr txBox="1"/>
                        <wps:spPr>
                          <a:xfrm>
                            <a:off x="0" y="0"/>
                            <a:ext cx="496570" cy="121920"/>
                          </a:xfrm>
                          <a:prstGeom prst="rect">
                            <a:avLst/>
                          </a:prstGeom>
                        </wps:spPr>
                        <wps:txbx>
                          <w:txbxContent>
                            <w:p>
                              <w:pPr>
                                <w:spacing w:before="14"/>
                                <w:ind w:left="0" w:right="-29" w:firstLine="0"/>
                                <w:jc w:val="left"/>
                                <w:rPr>
                                  <w:rFonts w:ascii="Arial"/>
                                  <w:sz w:val="14"/>
                                </w:rPr>
                              </w:pPr>
                              <w:r>
                                <w:rPr>
                                  <w:rFonts w:ascii="Arial"/>
                                  <w:color w:val="EBE8E1"/>
                                  <w:w w:val="115"/>
                                  <w:sz w:val="14"/>
                                </w:rPr>
                                <w:t>it</w:t>
                              </w:r>
                              <w:r>
                                <w:rPr>
                                  <w:rFonts w:ascii="Arial"/>
                                  <w:color w:val="EBE8E1"/>
                                  <w:spacing w:val="-3"/>
                                  <w:w w:val="115"/>
                                  <w:sz w:val="14"/>
                                </w:rPr>
                                <w:t> </w:t>
                              </w:r>
                              <w:r>
                                <w:rPr>
                                  <w:rFonts w:ascii="Arial"/>
                                  <w:color w:val="C8C3B3"/>
                                  <w:spacing w:val="-2"/>
                                  <w:w w:val="115"/>
                                  <w:sz w:val="14"/>
                                </w:rPr>
                                <w:t>acc</w:t>
                              </w:r>
                              <w:r>
                                <w:rPr>
                                  <w:rFonts w:ascii="Arial"/>
                                  <w:color w:val="EBE8E1"/>
                                  <w:spacing w:val="-2"/>
                                  <w:w w:val="115"/>
                                  <w:sz w:val="14"/>
                                </w:rPr>
                                <w:t>uracy</w:t>
                              </w:r>
                            </w:p>
                          </w:txbxContent>
                        </wps:txbx>
                        <wps:bodyPr wrap="square" lIns="0" tIns="0" rIns="0" bIns="0" rtlCol="0">
                          <a:noAutofit/>
                        </wps:bodyPr>
                      </wps:wsp>
                    </wpg:wgp>
                  </a:graphicData>
                </a:graphic>
              </wp:anchor>
            </w:drawing>
          </mc:Choice>
          <mc:Fallback>
            <w:pict>
              <v:group style="position:absolute;margin-left:274.724823pt;margin-top:-.698627pt;width:39.1pt;height:9.6pt;mso-position-horizontal-relative:page;mso-position-vertical-relative:paragraph;z-index:15902720" id="docshapegroup995" coordorigin="5494,-14" coordsize="782,192">
                <v:shape style="position:absolute;left:5494;top:-14;width:782;height:192" type="#_x0000_t75" id="docshape996" stroked="false">
                  <v:imagedata r:id="rId356" o:title=""/>
                </v:shape>
                <v:shape style="position:absolute;left:5494;top:-14;width:782;height:192" type="#_x0000_t202" id="docshape997" filled="false" stroked="false">
                  <v:textbox inset="0,0,0,0">
                    <w:txbxContent>
                      <w:p>
                        <w:pPr>
                          <w:spacing w:before="14"/>
                          <w:ind w:left="0" w:right="-29" w:firstLine="0"/>
                          <w:jc w:val="left"/>
                          <w:rPr>
                            <w:rFonts w:ascii="Arial"/>
                            <w:sz w:val="14"/>
                          </w:rPr>
                        </w:pPr>
                        <w:r>
                          <w:rPr>
                            <w:rFonts w:ascii="Arial"/>
                            <w:color w:val="EBE8E1"/>
                            <w:w w:val="115"/>
                            <w:sz w:val="14"/>
                          </w:rPr>
                          <w:t>it</w:t>
                        </w:r>
                        <w:r>
                          <w:rPr>
                            <w:rFonts w:ascii="Arial"/>
                            <w:color w:val="EBE8E1"/>
                            <w:spacing w:val="-3"/>
                            <w:w w:val="115"/>
                            <w:sz w:val="14"/>
                          </w:rPr>
                          <w:t> </w:t>
                        </w:r>
                        <w:r>
                          <w:rPr>
                            <w:rFonts w:ascii="Arial"/>
                            <w:color w:val="C8C3B3"/>
                            <w:spacing w:val="-2"/>
                            <w:w w:val="115"/>
                            <w:sz w:val="14"/>
                          </w:rPr>
                          <w:t>acc</w:t>
                        </w:r>
                        <w:r>
                          <w:rPr>
                            <w:rFonts w:ascii="Arial"/>
                            <w:color w:val="EBE8E1"/>
                            <w:spacing w:val="-2"/>
                            <w:w w:val="115"/>
                            <w:sz w:val="14"/>
                          </w:rPr>
                          <w:t>uracy</w:t>
                        </w:r>
                      </w:p>
                    </w:txbxContent>
                  </v:textbox>
                  <w10:wrap type="none"/>
                </v:shape>
                <w10:wrap type="none"/>
              </v:group>
            </w:pict>
          </mc:Fallback>
        </mc:AlternateContent>
      </w:r>
      <w:r>
        <w:rPr>
          <w:rFonts w:ascii="Arial"/>
          <w:color w:val="E6E2BA"/>
          <w:w w:val="105"/>
          <w:sz w:val="14"/>
          <w:shd w:fill="3A3118" w:color="auto" w:val="clear"/>
        </w:rPr>
        <w:t>V</w:t>
      </w:r>
      <w:r>
        <w:rPr>
          <w:rFonts w:ascii="Arial"/>
          <w:color w:val="C8C3B3"/>
          <w:w w:val="105"/>
          <w:sz w:val="14"/>
          <w:shd w:fill="3A3118" w:color="auto" w:val="clear"/>
        </w:rPr>
        <w:t>iew</w:t>
      </w:r>
      <w:r>
        <w:rPr>
          <w:rFonts w:ascii="Arial"/>
          <w:color w:val="C8C3B3"/>
          <w:spacing w:val="16"/>
          <w:w w:val="105"/>
          <w:sz w:val="14"/>
          <w:shd w:fill="3A3118" w:color="auto" w:val="clear"/>
        </w:rPr>
        <w:t> </w:t>
      </w:r>
      <w:r>
        <w:rPr>
          <w:rFonts w:ascii="Arial"/>
          <w:color w:val="D8D6CA"/>
          <w:spacing w:val="-2"/>
          <w:w w:val="105"/>
          <w:sz w:val="14"/>
          <w:shd w:fill="3A3118" w:color="auto" w:val="clear"/>
        </w:rPr>
        <w:t>Results</w:t>
      </w:r>
    </w:p>
    <w:p>
      <w:pPr>
        <w:spacing w:before="95"/>
        <w:ind w:left="228" w:right="0" w:firstLine="0"/>
        <w:jc w:val="left"/>
        <w:rPr>
          <w:rFonts w:ascii="Arial"/>
          <w:sz w:val="14"/>
        </w:rPr>
      </w:pPr>
      <w:r>
        <w:rPr/>
        <w:br w:type="column"/>
      </w:r>
      <w:r>
        <w:rPr>
          <w:rFonts w:ascii="Arial"/>
          <w:color w:val="D8D6CA"/>
          <w:w w:val="110"/>
          <w:sz w:val="14"/>
          <w:shd w:fill="16130F" w:color="auto" w:val="clear"/>
        </w:rPr>
        <w:t>Ste</w:t>
      </w:r>
      <w:r>
        <w:rPr>
          <w:rFonts w:ascii="Arial"/>
          <w:color w:val="C8E6E8"/>
          <w:w w:val="110"/>
          <w:sz w:val="14"/>
          <w:shd w:fill="16130F" w:color="auto" w:val="clear"/>
        </w:rPr>
        <w:t>p</w:t>
      </w:r>
      <w:r>
        <w:rPr>
          <w:rFonts w:ascii="Arial"/>
          <w:color w:val="C8E6E8"/>
          <w:spacing w:val="-11"/>
          <w:w w:val="110"/>
          <w:sz w:val="14"/>
          <w:shd w:fill="16130F" w:color="auto" w:val="clear"/>
        </w:rPr>
        <w:t> </w:t>
      </w:r>
      <w:r>
        <w:rPr>
          <w:rFonts w:ascii="Arial"/>
          <w:color w:val="C8E6E8"/>
          <w:spacing w:val="-5"/>
          <w:w w:val="110"/>
          <w:sz w:val="14"/>
          <w:shd w:fill="16130F" w:color="auto" w:val="clear"/>
        </w:rPr>
        <w:t>0</w:t>
      </w:r>
      <w:r>
        <w:rPr>
          <w:rFonts w:ascii="Arial"/>
          <w:color w:val="D8D6CA"/>
          <w:spacing w:val="-5"/>
          <w:w w:val="110"/>
          <w:sz w:val="14"/>
          <w:shd w:fill="16130F" w:color="auto" w:val="clear"/>
        </w:rPr>
        <w:t>3</w:t>
      </w:r>
    </w:p>
    <w:p>
      <w:pPr>
        <w:spacing w:line="240" w:lineRule="auto" w:before="136"/>
        <w:rPr>
          <w:rFonts w:ascii="Arial"/>
          <w:sz w:val="14"/>
        </w:rPr>
      </w:pPr>
      <w:r>
        <w:rPr/>
        <w:br w:type="column"/>
      </w:r>
      <w:r>
        <w:rPr>
          <w:rFonts w:ascii="Arial"/>
          <w:sz w:val="14"/>
        </w:rPr>
      </w:r>
    </w:p>
    <w:p>
      <w:pPr>
        <w:spacing w:before="0"/>
        <w:ind w:left="57" w:right="0" w:firstLine="0"/>
        <w:jc w:val="left"/>
        <w:rPr>
          <w:rFonts w:ascii="Arial"/>
          <w:sz w:val="14"/>
        </w:rPr>
      </w:pPr>
      <w:r>
        <w:rPr>
          <w:rFonts w:ascii="Arial"/>
          <w:color w:val="EBE8E1"/>
          <w:w w:val="115"/>
          <w:sz w:val="14"/>
          <w:shd w:fill="3A3118" w:color="auto" w:val="clear"/>
        </w:rPr>
        <w:t>is</w:t>
      </w:r>
      <w:r>
        <w:rPr>
          <w:rFonts w:ascii="Arial"/>
          <w:color w:val="EBE8E1"/>
          <w:spacing w:val="-6"/>
          <w:w w:val="115"/>
          <w:sz w:val="14"/>
          <w:shd w:fill="3A3118" w:color="auto" w:val="clear"/>
        </w:rPr>
        <w:t> </w:t>
      </w:r>
      <w:r>
        <w:rPr>
          <w:rFonts w:ascii="Arial"/>
          <w:color w:val="D8D6CA"/>
          <w:w w:val="115"/>
          <w:sz w:val="14"/>
          <w:shd w:fill="3A3118" w:color="auto" w:val="clear"/>
        </w:rPr>
        <w:t>greater</w:t>
      </w:r>
      <w:r>
        <w:rPr>
          <w:rFonts w:ascii="Arial"/>
          <w:color w:val="D8D6CA"/>
          <w:spacing w:val="17"/>
          <w:w w:val="115"/>
          <w:sz w:val="14"/>
          <w:shd w:fill="3A3118" w:color="auto" w:val="clear"/>
        </w:rPr>
        <w:t> </w:t>
      </w:r>
      <w:r>
        <w:rPr>
          <w:rFonts w:ascii="Arial"/>
          <w:color w:val="D8D6CA"/>
          <w:spacing w:val="-4"/>
          <w:w w:val="115"/>
          <w:sz w:val="14"/>
          <w:shd w:fill="3A3118" w:color="auto" w:val="clear"/>
        </w:rPr>
        <w:t>80%</w:t>
      </w:r>
      <w:r>
        <w:rPr>
          <w:rFonts w:ascii="Arial"/>
          <w:color w:val="D8D6CA"/>
          <w:spacing w:val="-4"/>
          <w:w w:val="115"/>
          <w:sz w:val="14"/>
        </w:rPr>
        <w:t>.</w:t>
      </w:r>
    </w:p>
    <w:p>
      <w:pPr>
        <w:spacing w:after="0"/>
        <w:jc w:val="left"/>
        <w:rPr>
          <w:rFonts w:ascii="Arial"/>
          <w:sz w:val="14"/>
        </w:rPr>
        <w:sectPr>
          <w:type w:val="continuous"/>
          <w:pgSz w:w="11910" w:h="16840"/>
          <w:pgMar w:header="658" w:footer="1400" w:top="1920" w:bottom="280" w:left="240" w:right="220"/>
          <w:cols w:num="3" w:equalWidth="0">
            <w:col w:w="5205" w:space="40"/>
            <w:col w:w="759" w:space="39"/>
            <w:col w:w="5407"/>
          </w:cols>
        </w:sectPr>
      </w:pPr>
    </w:p>
    <w:p>
      <w:pPr>
        <w:pStyle w:val="BodyText"/>
        <w:spacing w:before="9"/>
        <w:rPr>
          <w:rFonts w:ascii="Arial"/>
          <w:sz w:val="20"/>
        </w:rPr>
      </w:pPr>
    </w:p>
    <w:p>
      <w:pPr>
        <w:spacing w:after="0"/>
        <w:rPr>
          <w:rFonts w:ascii="Arial"/>
          <w:sz w:val="20"/>
        </w:rPr>
        <w:sectPr>
          <w:type w:val="continuous"/>
          <w:pgSz w:w="11910" w:h="16840"/>
          <w:pgMar w:header="658" w:footer="1400" w:top="1920" w:bottom="280" w:left="240" w:right="220"/>
        </w:sectPr>
      </w:pPr>
    </w:p>
    <w:p>
      <w:pPr>
        <w:pStyle w:val="BodyText"/>
        <w:rPr>
          <w:rFonts w:ascii="Arial"/>
          <w:sz w:val="14"/>
        </w:rPr>
      </w:pPr>
    </w:p>
    <w:p>
      <w:pPr>
        <w:pStyle w:val="BodyText"/>
        <w:spacing w:before="157"/>
        <w:rPr>
          <w:rFonts w:ascii="Arial"/>
          <w:sz w:val="14"/>
        </w:rPr>
      </w:pPr>
    </w:p>
    <w:p>
      <w:pPr>
        <w:spacing w:before="1"/>
        <w:ind w:left="0" w:right="0" w:firstLine="0"/>
        <w:jc w:val="right"/>
        <w:rPr>
          <w:rFonts w:ascii="Arial"/>
          <w:sz w:val="14"/>
        </w:rPr>
      </w:pPr>
      <w:r>
        <w:rPr>
          <w:rFonts w:ascii="Arial"/>
          <w:color w:val="EBE8E1"/>
          <w:w w:val="110"/>
          <w:sz w:val="14"/>
          <w:shd w:fill="16130F" w:color="auto" w:val="clear"/>
        </w:rPr>
        <w:t>The</w:t>
      </w:r>
      <w:r>
        <w:rPr>
          <w:rFonts w:ascii="Arial"/>
          <w:color w:val="EBE8E1"/>
          <w:spacing w:val="-9"/>
          <w:w w:val="110"/>
          <w:sz w:val="14"/>
          <w:shd w:fill="16130F" w:color="auto" w:val="clear"/>
        </w:rPr>
        <w:t> </w:t>
      </w:r>
      <w:r>
        <w:rPr>
          <w:rFonts w:ascii="Arial"/>
          <w:color w:val="EBE8E1"/>
          <w:spacing w:val="-2"/>
          <w:w w:val="115"/>
          <w:sz w:val="14"/>
          <w:shd w:fill="16130F" w:color="auto" w:val="clear"/>
        </w:rPr>
        <w:t>history</w:t>
      </w:r>
    </w:p>
    <w:p>
      <w:pPr>
        <w:spacing w:before="93"/>
        <w:ind w:left="43" w:right="0" w:firstLine="0"/>
        <w:jc w:val="left"/>
        <w:rPr>
          <w:rFonts w:ascii="Arial"/>
          <w:b/>
          <w:sz w:val="24"/>
        </w:rPr>
      </w:pPr>
      <w:r>
        <w:rPr/>
        <w:br w:type="column"/>
      </w:r>
      <w:r>
        <w:rPr>
          <w:color w:val="EBE8E1"/>
          <w:sz w:val="24"/>
          <w:shd w:fill="262318" w:color="auto" w:val="clear"/>
        </w:rPr>
        <w:t>B</w:t>
      </w:r>
      <w:r>
        <w:rPr>
          <w:color w:val="EBE8E1"/>
          <w:spacing w:val="54"/>
          <w:sz w:val="24"/>
        </w:rPr>
        <w:t> </w:t>
      </w:r>
      <w:r>
        <w:rPr>
          <w:rFonts w:ascii="Arial"/>
          <w:b/>
          <w:color w:val="EBE8E1"/>
          <w:spacing w:val="-2"/>
          <w:sz w:val="24"/>
          <w:shd w:fill="16130F" w:color="auto" w:val="clear"/>
        </w:rPr>
        <w:t>History</w:t>
      </w:r>
    </w:p>
    <w:p>
      <w:pPr>
        <w:spacing w:before="110"/>
        <w:ind w:left="686" w:right="0" w:firstLine="0"/>
        <w:jc w:val="left"/>
        <w:rPr>
          <w:rFonts w:ascii="Arial"/>
          <w:sz w:val="14"/>
        </w:rPr>
      </w:pPr>
      <w:r>
        <w:rPr/>
        <mc:AlternateContent>
          <mc:Choice Requires="wps">
            <w:drawing>
              <wp:anchor distT="0" distB="0" distL="0" distR="0" allowOverlap="1" layoutInCell="1" locked="0" behindDoc="1" simplePos="0" relativeHeight="481722880">
                <wp:simplePos x="0" y="0"/>
                <wp:positionH relativeFrom="page">
                  <wp:posOffset>4246045</wp:posOffset>
                </wp:positionH>
                <wp:positionV relativeFrom="paragraph">
                  <wp:posOffset>60598</wp:posOffset>
                </wp:positionV>
                <wp:extent cx="133350" cy="121920"/>
                <wp:effectExtent l="0" t="0" r="0" b="0"/>
                <wp:wrapNone/>
                <wp:docPr id="1384" name="Graphic 1384"/>
                <wp:cNvGraphicFramePr>
                  <a:graphicFrameLocks/>
                </wp:cNvGraphicFramePr>
                <a:graphic>
                  <a:graphicData uri="http://schemas.microsoft.com/office/word/2010/wordprocessingShape">
                    <wps:wsp>
                      <wps:cNvPr id="1384" name="Graphic 1384"/>
                      <wps:cNvSpPr/>
                      <wps:spPr>
                        <a:xfrm>
                          <a:off x="0" y="0"/>
                          <a:ext cx="133350" cy="121920"/>
                        </a:xfrm>
                        <a:custGeom>
                          <a:avLst/>
                          <a:gdLst/>
                          <a:ahLst/>
                          <a:cxnLst/>
                          <a:rect l="l" t="t" r="r" b="b"/>
                          <a:pathLst>
                            <a:path w="133350" h="121920">
                              <a:moveTo>
                                <a:pt x="133296" y="121420"/>
                              </a:moveTo>
                              <a:lnTo>
                                <a:pt x="0" y="121420"/>
                              </a:lnTo>
                              <a:lnTo>
                                <a:pt x="0" y="0"/>
                              </a:lnTo>
                              <a:lnTo>
                                <a:pt x="133296" y="0"/>
                              </a:lnTo>
                              <a:lnTo>
                                <a:pt x="133296" y="121420"/>
                              </a:lnTo>
                              <a:close/>
                            </a:path>
                          </a:pathLst>
                        </a:custGeom>
                        <a:solidFill>
                          <a:srgbClr val="16130F"/>
                        </a:solidFill>
                      </wps:spPr>
                      <wps:bodyPr wrap="square" lIns="0" tIns="0" rIns="0" bIns="0" rtlCol="0">
                        <a:prstTxWarp prst="textNoShape">
                          <a:avLst/>
                        </a:prstTxWarp>
                        <a:noAutofit/>
                      </wps:bodyPr>
                    </wps:wsp>
                  </a:graphicData>
                </a:graphic>
              </wp:anchor>
            </w:drawing>
          </mc:Choice>
          <mc:Fallback>
            <w:pict>
              <v:rect style="position:absolute;margin-left:334.334259pt;margin-top:4.771539pt;width:10.495778pt;height:9.560692pt;mso-position-horizontal-relative:page;mso-position-vertical-relative:paragraph;z-index:-21593600" id="docshape998" filled="true" fillcolor="#16130f" stroked="false">
                <v:fill type="solid"/>
                <w10:wrap type="none"/>
              </v:rect>
            </w:pict>
          </mc:Fallback>
        </mc:AlternateContent>
      </w:r>
      <w:r>
        <w:rPr/>
        <mc:AlternateContent>
          <mc:Choice Requires="wps">
            <w:drawing>
              <wp:anchor distT="0" distB="0" distL="0" distR="0" allowOverlap="1" layoutInCell="1" locked="0" behindDoc="0" simplePos="0" relativeHeight="15903744">
                <wp:simplePos x="0" y="0"/>
                <wp:positionH relativeFrom="page">
                  <wp:posOffset>3451926</wp:posOffset>
                </wp:positionH>
                <wp:positionV relativeFrom="paragraph">
                  <wp:posOffset>60598</wp:posOffset>
                </wp:positionV>
                <wp:extent cx="397510" cy="121920"/>
                <wp:effectExtent l="0" t="0" r="0" b="0"/>
                <wp:wrapNone/>
                <wp:docPr id="1385" name="Textbox 1385"/>
                <wp:cNvGraphicFramePr>
                  <a:graphicFrameLocks/>
                </wp:cNvGraphicFramePr>
                <a:graphic>
                  <a:graphicData uri="http://schemas.microsoft.com/office/word/2010/wordprocessingShape">
                    <wps:wsp>
                      <wps:cNvPr id="1385" name="Textbox 1385"/>
                      <wps:cNvSpPr txBox="1"/>
                      <wps:spPr>
                        <a:xfrm>
                          <a:off x="0" y="0"/>
                          <a:ext cx="397510" cy="121920"/>
                        </a:xfrm>
                        <a:prstGeom prst="rect">
                          <a:avLst/>
                        </a:prstGeom>
                        <a:solidFill>
                          <a:srgbClr val="262318"/>
                        </a:solidFill>
                      </wps:spPr>
                      <wps:txbx>
                        <w:txbxContent>
                          <w:p>
                            <w:pPr>
                              <w:spacing w:before="14"/>
                              <w:ind w:left="0" w:right="-15" w:firstLine="0"/>
                              <w:jc w:val="left"/>
                              <w:rPr>
                                <w:rFonts w:ascii="Arial"/>
                                <w:color w:val="000000"/>
                                <w:sz w:val="14"/>
                              </w:rPr>
                            </w:pPr>
                            <w:r>
                              <w:rPr>
                                <w:rFonts w:ascii="Arial"/>
                                <w:color w:val="D8D6CA"/>
                                <w:w w:val="115"/>
                                <w:sz w:val="14"/>
                              </w:rPr>
                              <w:t>will</w:t>
                            </w:r>
                            <w:r>
                              <w:rPr>
                                <w:rFonts w:ascii="Arial"/>
                                <w:color w:val="D8D6CA"/>
                                <w:spacing w:val="-7"/>
                                <w:w w:val="115"/>
                                <w:sz w:val="14"/>
                              </w:rPr>
                              <w:t> </w:t>
                            </w:r>
                            <w:r>
                              <w:rPr>
                                <w:rFonts w:ascii="Arial"/>
                                <w:color w:val="EBE8E1"/>
                                <w:spacing w:val="-4"/>
                                <w:w w:val="115"/>
                                <w:sz w:val="14"/>
                              </w:rPr>
                              <w:t>show</w:t>
                            </w:r>
                          </w:p>
                        </w:txbxContent>
                      </wps:txbx>
                      <wps:bodyPr wrap="square" lIns="0" tIns="0" rIns="0" bIns="0" rtlCol="0">
                        <a:noAutofit/>
                      </wps:bodyPr>
                    </wps:wsp>
                  </a:graphicData>
                </a:graphic>
              </wp:anchor>
            </w:drawing>
          </mc:Choice>
          <mc:Fallback>
            <w:pict>
              <v:shape style="position:absolute;margin-left:271.805206pt;margin-top:4.771539pt;width:31.3pt;height:9.6pt;mso-position-horizontal-relative:page;mso-position-vertical-relative:paragraph;z-index:15903744" type="#_x0000_t202" id="docshape999" filled="true" fillcolor="#262318" stroked="false">
                <v:textbox inset="0,0,0,0">
                  <w:txbxContent>
                    <w:p>
                      <w:pPr>
                        <w:spacing w:before="14"/>
                        <w:ind w:left="0" w:right="-15" w:firstLine="0"/>
                        <w:jc w:val="left"/>
                        <w:rPr>
                          <w:rFonts w:ascii="Arial"/>
                          <w:color w:val="000000"/>
                          <w:sz w:val="14"/>
                        </w:rPr>
                      </w:pPr>
                      <w:r>
                        <w:rPr>
                          <w:rFonts w:ascii="Arial"/>
                          <w:color w:val="D8D6CA"/>
                          <w:w w:val="115"/>
                          <w:sz w:val="14"/>
                        </w:rPr>
                        <w:t>will</w:t>
                      </w:r>
                      <w:r>
                        <w:rPr>
                          <w:rFonts w:ascii="Arial"/>
                          <w:color w:val="D8D6CA"/>
                          <w:spacing w:val="-7"/>
                          <w:w w:val="115"/>
                          <w:sz w:val="14"/>
                        </w:rPr>
                        <w:t> </w:t>
                      </w:r>
                      <w:r>
                        <w:rPr>
                          <w:rFonts w:ascii="Arial"/>
                          <w:color w:val="EBE8E1"/>
                          <w:spacing w:val="-4"/>
                          <w:w w:val="115"/>
                          <w:sz w:val="14"/>
                        </w:rPr>
                        <w:t>show</w:t>
                      </w:r>
                    </w:p>
                  </w:txbxContent>
                </v:textbox>
                <v:fill type="solid"/>
                <w10:wrap type="none"/>
              </v:shape>
            </w:pict>
          </mc:Fallback>
        </mc:AlternateContent>
      </w:r>
      <w:r>
        <w:rPr>
          <w:rFonts w:ascii="Arial"/>
          <w:color w:val="EBE8E1"/>
          <w:w w:val="120"/>
          <w:sz w:val="14"/>
          <w:shd w:fill="16130F" w:color="auto" w:val="clear"/>
        </w:rPr>
        <w:t>a</w:t>
      </w:r>
      <w:r>
        <w:rPr>
          <w:rFonts w:ascii="Arial"/>
          <w:color w:val="C8C3B3"/>
          <w:w w:val="120"/>
          <w:sz w:val="14"/>
          <w:shd w:fill="16130F" w:color="auto" w:val="clear"/>
        </w:rPr>
        <w:t>ll</w:t>
      </w:r>
      <w:r>
        <w:rPr>
          <w:rFonts w:ascii="Arial"/>
          <w:color w:val="C8C3B3"/>
          <w:spacing w:val="-4"/>
          <w:w w:val="120"/>
          <w:sz w:val="14"/>
          <w:shd w:fill="16130F" w:color="auto" w:val="clear"/>
        </w:rPr>
        <w:t> </w:t>
      </w:r>
      <w:r>
        <w:rPr>
          <w:rFonts w:ascii="Arial"/>
          <w:color w:val="EBE8E1"/>
          <w:w w:val="120"/>
          <w:sz w:val="14"/>
          <w:shd w:fill="16130F" w:color="auto" w:val="clear"/>
        </w:rPr>
        <w:t>the</w:t>
      </w:r>
      <w:r>
        <w:rPr>
          <w:rFonts w:ascii="Arial"/>
          <w:color w:val="EBE8E1"/>
          <w:spacing w:val="-10"/>
          <w:w w:val="120"/>
          <w:sz w:val="14"/>
        </w:rPr>
        <w:t> </w:t>
      </w:r>
      <w:r>
        <w:rPr>
          <w:rFonts w:ascii="Arial"/>
          <w:color w:val="EBE8E1"/>
          <w:spacing w:val="-2"/>
          <w:w w:val="120"/>
          <w:sz w:val="14"/>
          <w:shd w:fill="262318" w:color="auto" w:val="clear"/>
        </w:rPr>
        <w:t>d</w:t>
      </w:r>
      <w:r>
        <w:rPr>
          <w:rFonts w:ascii="Arial"/>
          <w:color w:val="C8C3B3"/>
          <w:spacing w:val="-2"/>
          <w:w w:val="120"/>
          <w:sz w:val="14"/>
        </w:rPr>
        <w:t>i</w:t>
      </w:r>
      <w:r>
        <w:rPr>
          <w:rFonts w:ascii="Arial"/>
          <w:color w:val="EBE8E1"/>
          <w:spacing w:val="-2"/>
          <w:w w:val="120"/>
          <w:sz w:val="14"/>
        </w:rPr>
        <w:t>ag</w:t>
      </w:r>
      <w:r>
        <w:rPr>
          <w:rFonts w:ascii="Arial"/>
          <w:color w:val="EBE8E1"/>
          <w:spacing w:val="-2"/>
          <w:w w:val="120"/>
          <w:sz w:val="14"/>
          <w:shd w:fill="262318" w:color="auto" w:val="clear"/>
        </w:rPr>
        <w:t>noses</w:t>
      </w:r>
    </w:p>
    <w:p>
      <w:pPr>
        <w:spacing w:after="0"/>
        <w:jc w:val="left"/>
        <w:rPr>
          <w:rFonts w:ascii="Arial"/>
          <w:sz w:val="14"/>
        </w:rPr>
        <w:sectPr>
          <w:type w:val="continuous"/>
          <w:pgSz w:w="11910" w:h="16840"/>
          <w:pgMar w:header="658" w:footer="1400" w:top="1920" w:bottom="280" w:left="240" w:right="220"/>
          <w:cols w:num="2" w:equalWidth="0">
            <w:col w:w="5143" w:space="40"/>
            <w:col w:w="6267"/>
          </w:cols>
        </w:sectPr>
      </w:pPr>
    </w:p>
    <w:p>
      <w:pPr>
        <w:spacing w:before="40"/>
        <w:ind w:left="30" w:right="0" w:firstLine="0"/>
        <w:jc w:val="center"/>
        <w:rPr>
          <w:rFonts w:ascii="Arial"/>
          <w:sz w:val="14"/>
        </w:rPr>
      </w:pPr>
      <w:r>
        <w:rPr>
          <w:rFonts w:ascii="Arial"/>
          <w:color w:val="D8D6CA"/>
          <w:w w:val="120"/>
          <w:sz w:val="14"/>
          <w:shd w:fill="16130F" w:color="auto" w:val="clear"/>
        </w:rPr>
        <w:t>detected</w:t>
      </w:r>
      <w:r>
        <w:rPr>
          <w:rFonts w:ascii="Arial"/>
          <w:color w:val="D8D6CA"/>
          <w:spacing w:val="-1"/>
          <w:w w:val="120"/>
          <w:sz w:val="14"/>
        </w:rPr>
        <w:t> </w:t>
      </w:r>
      <w:r>
        <w:rPr>
          <w:rFonts w:ascii="Arial"/>
          <w:color w:val="EBE8E1"/>
          <w:w w:val="120"/>
          <w:sz w:val="14"/>
          <w:shd w:fill="16130F" w:color="auto" w:val="clear"/>
        </w:rPr>
        <w:t>with</w:t>
      </w:r>
      <w:r>
        <w:rPr>
          <w:rFonts w:ascii="Arial"/>
          <w:color w:val="EBE8E1"/>
          <w:spacing w:val="-11"/>
          <w:w w:val="120"/>
          <w:sz w:val="14"/>
          <w:shd w:fill="16130F" w:color="auto" w:val="clear"/>
        </w:rPr>
        <w:t> </w:t>
      </w:r>
      <w:r>
        <w:rPr>
          <w:rFonts w:ascii="Arial"/>
          <w:color w:val="EBE8E1"/>
          <w:w w:val="120"/>
          <w:sz w:val="14"/>
          <w:shd w:fill="16130F" w:color="auto" w:val="clear"/>
        </w:rPr>
        <w:t>a</w:t>
      </w:r>
      <w:r>
        <w:rPr>
          <w:rFonts w:ascii="Arial"/>
          <w:color w:val="C8C3B3"/>
          <w:w w:val="120"/>
          <w:sz w:val="14"/>
          <w:shd w:fill="16130F" w:color="auto" w:val="clear"/>
        </w:rPr>
        <w:t>cc</w:t>
      </w:r>
      <w:r>
        <w:rPr>
          <w:rFonts w:ascii="Arial"/>
          <w:color w:val="EBE8E1"/>
          <w:w w:val="120"/>
          <w:sz w:val="14"/>
          <w:shd w:fill="16130F" w:color="auto" w:val="clear"/>
        </w:rPr>
        <w:t>uracy</w:t>
      </w:r>
      <w:r>
        <w:rPr>
          <w:rFonts w:ascii="Arial"/>
          <w:color w:val="EBE8E1"/>
          <w:spacing w:val="7"/>
          <w:w w:val="120"/>
          <w:sz w:val="14"/>
          <w:shd w:fill="16130F" w:color="auto" w:val="clear"/>
        </w:rPr>
        <w:t> </w:t>
      </w:r>
      <w:r>
        <w:rPr>
          <w:rFonts w:ascii="Arial"/>
          <w:color w:val="EBE8E1"/>
          <w:w w:val="120"/>
          <w:sz w:val="14"/>
          <w:shd w:fill="16130F" w:color="auto" w:val="clear"/>
        </w:rPr>
        <w:t>g</w:t>
      </w:r>
      <w:r>
        <w:rPr>
          <w:rFonts w:ascii="Arial"/>
          <w:color w:val="C8C3B3"/>
          <w:w w:val="120"/>
          <w:sz w:val="14"/>
          <w:shd w:fill="16130F" w:color="auto" w:val="clear"/>
        </w:rPr>
        <w:t>r</w:t>
      </w:r>
      <w:r>
        <w:rPr>
          <w:rFonts w:ascii="Arial"/>
          <w:color w:val="EBE8E1"/>
          <w:w w:val="120"/>
          <w:sz w:val="14"/>
          <w:shd w:fill="16130F" w:color="auto" w:val="clear"/>
        </w:rPr>
        <w:t>eater</w:t>
      </w:r>
      <w:r>
        <w:rPr>
          <w:rFonts w:ascii="Arial"/>
          <w:color w:val="EBE8E1"/>
          <w:spacing w:val="-8"/>
          <w:w w:val="120"/>
          <w:sz w:val="14"/>
          <w:shd w:fill="16130F" w:color="auto" w:val="clear"/>
        </w:rPr>
        <w:t> </w:t>
      </w:r>
      <w:r>
        <w:rPr>
          <w:rFonts w:ascii="Arial"/>
          <w:color w:val="D8D6CA"/>
          <w:w w:val="120"/>
          <w:sz w:val="14"/>
          <w:shd w:fill="16130F" w:color="auto" w:val="clear"/>
        </w:rPr>
        <w:t>than</w:t>
      </w:r>
      <w:r>
        <w:rPr>
          <w:rFonts w:ascii="Arial"/>
          <w:color w:val="D8D6CA"/>
          <w:spacing w:val="-11"/>
          <w:w w:val="120"/>
          <w:sz w:val="14"/>
          <w:shd w:fill="16130F" w:color="auto" w:val="clear"/>
        </w:rPr>
        <w:t> </w:t>
      </w:r>
      <w:r>
        <w:rPr>
          <w:rFonts w:ascii="Arial"/>
          <w:color w:val="D8D6CA"/>
          <w:spacing w:val="-4"/>
          <w:w w:val="120"/>
          <w:sz w:val="14"/>
          <w:shd w:fill="16130F" w:color="auto" w:val="clear"/>
        </w:rPr>
        <w:t>80%</w:t>
      </w:r>
      <w:r>
        <w:rPr>
          <w:rFonts w:ascii="Arial"/>
          <w:color w:val="D8D6CA"/>
          <w:spacing w:val="-4"/>
          <w:w w:val="120"/>
          <w:sz w:val="14"/>
        </w:rPr>
        <w:t>.</w:t>
      </w:r>
    </w:p>
    <w:p>
      <w:pPr>
        <w:pStyle w:val="BodyText"/>
        <w:rPr>
          <w:rFonts w:ascii="Arial"/>
          <w:sz w:val="15"/>
        </w:rPr>
      </w:pPr>
    </w:p>
    <w:p>
      <w:pPr>
        <w:pStyle w:val="BodyText"/>
        <w:rPr>
          <w:rFonts w:ascii="Arial"/>
          <w:sz w:val="15"/>
        </w:rPr>
      </w:pPr>
    </w:p>
    <w:p>
      <w:pPr>
        <w:pStyle w:val="BodyText"/>
        <w:spacing w:before="38"/>
        <w:rPr>
          <w:rFonts w:ascii="Arial"/>
          <w:sz w:val="15"/>
        </w:rPr>
      </w:pPr>
    </w:p>
    <w:p>
      <w:pPr>
        <w:spacing w:before="0"/>
        <w:ind w:left="17" w:right="0" w:firstLine="0"/>
        <w:jc w:val="center"/>
        <w:rPr>
          <w:rFonts w:ascii="Arial"/>
          <w:b/>
          <w:sz w:val="15"/>
        </w:rPr>
      </w:pPr>
      <w:r>
        <w:rPr>
          <w:rFonts w:ascii="Arial"/>
          <w:b/>
          <w:color w:val="EBE8E1"/>
          <w:spacing w:val="-2"/>
          <w:sz w:val="15"/>
          <w:shd w:fill="16130F" w:color="auto" w:val="clear"/>
        </w:rPr>
        <w:t>continue</w:t>
      </w:r>
    </w:p>
    <w:p>
      <w:pPr>
        <w:spacing w:after="0"/>
        <w:jc w:val="center"/>
        <w:rPr>
          <w:rFonts w:ascii="Arial"/>
          <w:sz w:val="15"/>
        </w:rPr>
        <w:sectPr>
          <w:type w:val="continuous"/>
          <w:pgSz w:w="11910" w:h="16840"/>
          <w:pgMar w:header="658" w:footer="1400" w:top="1920" w:bottom="280" w:left="240" w:right="220"/>
        </w:sectPr>
      </w:pPr>
    </w:p>
    <w:p>
      <w:pPr>
        <w:pStyle w:val="BodyText"/>
        <w:spacing w:before="202"/>
        <w:rPr>
          <w:rFonts w:ascii="Arial"/>
          <w:b/>
          <w:sz w:val="23"/>
        </w:rPr>
      </w:pPr>
    </w:p>
    <w:p>
      <w:pPr>
        <w:spacing w:line="343" w:lineRule="auto" w:before="0"/>
        <w:ind w:left="1453" w:right="6091" w:firstLine="0"/>
        <w:jc w:val="both"/>
        <w:rPr>
          <w:rFonts w:ascii="Arial"/>
          <w:sz w:val="23"/>
        </w:rPr>
      </w:pPr>
      <w:r>
        <w:rPr/>
        <w:drawing>
          <wp:anchor distT="0" distB="0" distL="0" distR="0" allowOverlap="1" layoutInCell="1" locked="0" behindDoc="0" simplePos="0" relativeHeight="15904256">
            <wp:simplePos x="0" y="0"/>
            <wp:positionH relativeFrom="page">
              <wp:posOffset>3650550</wp:posOffset>
            </wp:positionH>
            <wp:positionV relativeFrom="paragraph">
              <wp:posOffset>155405</wp:posOffset>
            </wp:positionV>
            <wp:extent cx="2637186" cy="5712362"/>
            <wp:effectExtent l="0" t="0" r="0" b="0"/>
            <wp:wrapNone/>
            <wp:docPr id="1390" name="Image 1390"/>
            <wp:cNvGraphicFramePr>
              <a:graphicFrameLocks/>
            </wp:cNvGraphicFramePr>
            <a:graphic>
              <a:graphicData uri="http://schemas.openxmlformats.org/drawingml/2006/picture">
                <pic:pic>
                  <pic:nvPicPr>
                    <pic:cNvPr id="1390" name="Image 1390"/>
                    <pic:cNvPicPr/>
                  </pic:nvPicPr>
                  <pic:blipFill>
                    <a:blip r:embed="rId359" cstate="print"/>
                    <a:stretch>
                      <a:fillRect/>
                    </a:stretch>
                  </pic:blipFill>
                  <pic:spPr>
                    <a:xfrm>
                      <a:off x="0" y="0"/>
                      <a:ext cx="2637186" cy="5712362"/>
                    </a:xfrm>
                    <a:prstGeom prst="rect">
                      <a:avLst/>
                    </a:prstGeom>
                  </pic:spPr>
                </pic:pic>
              </a:graphicData>
            </a:graphic>
          </wp:anchor>
        </w:drawing>
      </w:r>
      <w:r>
        <w:rPr>
          <w:rFonts w:ascii="Arial"/>
          <w:b/>
          <w:color w:val="111111"/>
          <w:w w:val="115"/>
          <w:sz w:val="24"/>
        </w:rPr>
        <w:t>Step</w:t>
      </w:r>
      <w:r>
        <w:rPr>
          <w:rFonts w:ascii="Arial"/>
          <w:b/>
          <w:color w:val="111111"/>
          <w:spacing w:val="-20"/>
          <w:w w:val="115"/>
          <w:sz w:val="24"/>
        </w:rPr>
        <w:t> </w:t>
      </w:r>
      <w:r>
        <w:rPr>
          <w:rFonts w:ascii="Arial"/>
          <w:b/>
          <w:color w:val="111111"/>
          <w:w w:val="115"/>
          <w:sz w:val="24"/>
        </w:rPr>
        <w:t>4:</w:t>
      </w:r>
      <w:r>
        <w:rPr>
          <w:rFonts w:ascii="Arial"/>
          <w:b/>
          <w:color w:val="111111"/>
          <w:spacing w:val="-19"/>
          <w:w w:val="115"/>
          <w:sz w:val="24"/>
        </w:rPr>
        <w:t> </w:t>
      </w:r>
      <w:r>
        <w:rPr>
          <w:rFonts w:ascii="Arial"/>
          <w:color w:val="111111"/>
          <w:w w:val="115"/>
          <w:sz w:val="23"/>
        </w:rPr>
        <w:t>main navigations include the following.</w:t>
      </w:r>
    </w:p>
    <w:p>
      <w:pPr>
        <w:pStyle w:val="BodyText"/>
        <w:rPr>
          <w:rFonts w:ascii="Arial"/>
          <w:sz w:val="23"/>
        </w:rPr>
      </w:pPr>
    </w:p>
    <w:p>
      <w:pPr>
        <w:pStyle w:val="BodyText"/>
        <w:spacing w:before="135"/>
        <w:rPr>
          <w:rFonts w:ascii="Arial"/>
          <w:sz w:val="23"/>
        </w:rPr>
      </w:pPr>
    </w:p>
    <w:p>
      <w:pPr>
        <w:spacing w:line="348" w:lineRule="auto" w:before="0"/>
        <w:ind w:left="1447" w:right="6075" w:hanging="6"/>
        <w:jc w:val="both"/>
        <w:rPr>
          <w:rFonts w:ascii="Arial"/>
          <w:sz w:val="23"/>
        </w:rPr>
      </w:pPr>
      <w:r>
        <w:rPr>
          <w:rFonts w:ascii="Arial"/>
          <w:color w:val="030303"/>
          <w:w w:val="115"/>
          <w:sz w:val="23"/>
        </w:rPr>
        <w:t>l</w:t>
      </w:r>
      <w:r>
        <w:rPr>
          <w:rFonts w:ascii="Arial"/>
          <w:color w:val="030303"/>
          <w:w w:val="115"/>
          <w:sz w:val="23"/>
        </w:rPr>
        <w:t> -</w:t>
      </w:r>
      <w:r>
        <w:rPr>
          <w:rFonts w:ascii="Arial"/>
          <w:color w:val="030303"/>
          <w:w w:val="115"/>
          <w:sz w:val="23"/>
        </w:rPr>
        <w:t> </w:t>
      </w:r>
      <w:r>
        <w:rPr>
          <w:rFonts w:ascii="Arial"/>
          <w:color w:val="111111"/>
          <w:w w:val="115"/>
          <w:sz w:val="23"/>
        </w:rPr>
        <w:t>Main</w:t>
      </w:r>
      <w:r>
        <w:rPr>
          <w:rFonts w:ascii="Arial"/>
          <w:color w:val="111111"/>
          <w:w w:val="115"/>
          <w:sz w:val="23"/>
        </w:rPr>
        <w:t> navigator</w:t>
      </w:r>
      <w:r>
        <w:rPr>
          <w:rFonts w:ascii="Arial"/>
          <w:color w:val="111111"/>
          <w:w w:val="115"/>
          <w:sz w:val="23"/>
        </w:rPr>
        <w:t> of</w:t>
      </w:r>
      <w:r>
        <w:rPr>
          <w:rFonts w:ascii="Arial"/>
          <w:color w:val="111111"/>
          <w:w w:val="115"/>
          <w:sz w:val="23"/>
        </w:rPr>
        <w:t> app. User can</w:t>
      </w:r>
      <w:r>
        <w:rPr>
          <w:rFonts w:ascii="Arial"/>
          <w:color w:val="111111"/>
          <w:spacing w:val="40"/>
          <w:w w:val="115"/>
          <w:sz w:val="23"/>
        </w:rPr>
        <w:t> </w:t>
      </w:r>
      <w:r>
        <w:rPr>
          <w:rFonts w:ascii="Arial"/>
          <w:color w:val="111111"/>
          <w:w w:val="115"/>
          <w:sz w:val="23"/>
        </w:rPr>
        <w:t>tap</w:t>
      </w:r>
      <w:r>
        <w:rPr>
          <w:rFonts w:ascii="Arial"/>
          <w:color w:val="111111"/>
          <w:w w:val="115"/>
          <w:sz w:val="23"/>
        </w:rPr>
        <w:t> on</w:t>
      </w:r>
      <w:r>
        <w:rPr>
          <w:rFonts w:ascii="Arial"/>
          <w:color w:val="111111"/>
          <w:w w:val="115"/>
          <w:sz w:val="23"/>
        </w:rPr>
        <w:t> icon</w:t>
      </w:r>
      <w:r>
        <w:rPr>
          <w:rFonts w:ascii="Arial"/>
          <w:color w:val="111111"/>
          <w:w w:val="115"/>
          <w:sz w:val="23"/>
        </w:rPr>
        <w:t> or</w:t>
      </w:r>
      <w:r>
        <w:rPr>
          <w:rFonts w:ascii="Arial"/>
          <w:color w:val="111111"/>
          <w:w w:val="115"/>
          <w:sz w:val="23"/>
        </w:rPr>
        <w:t> slide</w:t>
      </w:r>
      <w:r>
        <w:rPr>
          <w:rFonts w:ascii="Arial"/>
          <w:color w:val="111111"/>
          <w:w w:val="115"/>
          <w:sz w:val="23"/>
        </w:rPr>
        <w:t> </w:t>
      </w:r>
      <w:r>
        <w:rPr>
          <w:rFonts w:ascii="Arial"/>
          <w:color w:val="030303"/>
          <w:w w:val="115"/>
          <w:sz w:val="23"/>
        </w:rPr>
        <w:t>left</w:t>
      </w:r>
      <w:r>
        <w:rPr>
          <w:rFonts w:ascii="Arial"/>
          <w:color w:val="030303"/>
          <w:w w:val="115"/>
          <w:sz w:val="23"/>
        </w:rPr>
        <w:t> </w:t>
      </w:r>
      <w:r>
        <w:rPr>
          <w:rFonts w:ascii="Arial"/>
          <w:color w:val="111111"/>
          <w:w w:val="115"/>
          <w:sz w:val="23"/>
        </w:rPr>
        <w:t>or right to change the </w:t>
      </w:r>
      <w:r>
        <w:rPr>
          <w:rFonts w:ascii="Arial"/>
          <w:color w:val="030303"/>
          <w:w w:val="115"/>
          <w:sz w:val="23"/>
        </w:rPr>
        <w:t>tab.</w:t>
      </w:r>
    </w:p>
    <w:p>
      <w:pPr>
        <w:pStyle w:val="BodyText"/>
        <w:rPr>
          <w:rFonts w:ascii="Arial"/>
          <w:sz w:val="23"/>
        </w:rPr>
      </w:pPr>
    </w:p>
    <w:p>
      <w:pPr>
        <w:pStyle w:val="BodyText"/>
        <w:spacing w:before="137"/>
        <w:rPr>
          <w:rFonts w:ascii="Arial"/>
          <w:sz w:val="23"/>
        </w:rPr>
      </w:pPr>
    </w:p>
    <w:p>
      <w:pPr>
        <w:pStyle w:val="ListParagraph"/>
        <w:numPr>
          <w:ilvl w:val="0"/>
          <w:numId w:val="57"/>
        </w:numPr>
        <w:tabs>
          <w:tab w:pos="1669" w:val="left" w:leader="none"/>
        </w:tabs>
        <w:spacing w:line="348" w:lineRule="auto" w:before="0" w:after="0"/>
        <w:ind w:left="1453" w:right="6098" w:firstLine="6"/>
        <w:jc w:val="both"/>
        <w:rPr>
          <w:rFonts w:ascii="Arial"/>
          <w:sz w:val="23"/>
        </w:rPr>
      </w:pPr>
      <w:r>
        <w:rPr>
          <w:rFonts w:ascii="Arial"/>
          <w:color w:val="030303"/>
          <w:w w:val="115"/>
          <w:sz w:val="23"/>
        </w:rPr>
        <w:t>-</w:t>
      </w:r>
      <w:r>
        <w:rPr>
          <w:rFonts w:ascii="Arial"/>
          <w:color w:val="030303"/>
          <w:spacing w:val="40"/>
          <w:w w:val="115"/>
          <w:sz w:val="23"/>
        </w:rPr>
        <w:t> </w:t>
      </w:r>
      <w:r>
        <w:rPr>
          <w:rFonts w:ascii="Arial"/>
          <w:color w:val="111111"/>
          <w:w w:val="115"/>
          <w:sz w:val="23"/>
        </w:rPr>
        <w:t>Tap</w:t>
      </w:r>
      <w:r>
        <w:rPr>
          <w:rFonts w:ascii="Arial"/>
          <w:color w:val="111111"/>
          <w:w w:val="115"/>
          <w:sz w:val="23"/>
        </w:rPr>
        <w:t> on</w:t>
      </w:r>
      <w:r>
        <w:rPr>
          <w:rFonts w:ascii="Arial"/>
          <w:color w:val="111111"/>
          <w:w w:val="115"/>
          <w:sz w:val="23"/>
        </w:rPr>
        <w:t> user</w:t>
      </w:r>
      <w:r>
        <w:rPr>
          <w:rFonts w:ascii="Arial"/>
          <w:color w:val="111111"/>
          <w:w w:val="115"/>
          <w:sz w:val="23"/>
        </w:rPr>
        <w:t> icon to navigate to Account settings.</w:t>
      </w:r>
    </w:p>
    <w:p>
      <w:pPr>
        <w:pStyle w:val="BodyText"/>
        <w:rPr>
          <w:rFonts w:ascii="Arial"/>
          <w:sz w:val="23"/>
        </w:rPr>
      </w:pPr>
    </w:p>
    <w:p>
      <w:pPr>
        <w:pStyle w:val="BodyText"/>
        <w:spacing w:before="131"/>
        <w:rPr>
          <w:rFonts w:ascii="Arial"/>
          <w:sz w:val="23"/>
        </w:rPr>
      </w:pPr>
    </w:p>
    <w:p>
      <w:pPr>
        <w:pStyle w:val="ListParagraph"/>
        <w:numPr>
          <w:ilvl w:val="0"/>
          <w:numId w:val="57"/>
        </w:numPr>
        <w:tabs>
          <w:tab w:pos="1453" w:val="left" w:leader="none"/>
          <w:tab w:pos="1670" w:val="left" w:leader="none"/>
        </w:tabs>
        <w:spacing w:line="352" w:lineRule="auto" w:before="0" w:after="0"/>
        <w:ind w:left="1453" w:right="6091" w:hanging="6"/>
        <w:jc w:val="both"/>
        <w:rPr>
          <w:rFonts w:ascii="Arial"/>
          <w:sz w:val="23"/>
        </w:rPr>
      </w:pPr>
      <w:r>
        <w:rPr>
          <w:rFonts w:ascii="Arial"/>
          <w:color w:val="111111"/>
          <w:w w:val="115"/>
          <w:sz w:val="23"/>
        </w:rPr>
        <w:t>-</w:t>
      </w:r>
      <w:r>
        <w:rPr>
          <w:rFonts w:ascii="Arial"/>
          <w:color w:val="111111"/>
          <w:spacing w:val="40"/>
          <w:w w:val="115"/>
          <w:sz w:val="23"/>
        </w:rPr>
        <w:t> </w:t>
      </w:r>
      <w:r>
        <w:rPr>
          <w:rFonts w:ascii="Arial"/>
          <w:color w:val="111111"/>
          <w:w w:val="115"/>
          <w:sz w:val="23"/>
        </w:rPr>
        <w:t>Main body of </w:t>
      </w:r>
      <w:r>
        <w:rPr>
          <w:rFonts w:ascii="Arial"/>
          <w:color w:val="030303"/>
          <w:w w:val="115"/>
          <w:sz w:val="23"/>
        </w:rPr>
        <w:t>tab.</w:t>
      </w:r>
      <w:r>
        <w:rPr>
          <w:rFonts w:ascii="Arial"/>
          <w:color w:val="030303"/>
          <w:spacing w:val="-4"/>
          <w:w w:val="115"/>
          <w:sz w:val="23"/>
        </w:rPr>
        <w:t> </w:t>
      </w:r>
      <w:r>
        <w:rPr>
          <w:rFonts w:ascii="Arial"/>
          <w:color w:val="111111"/>
          <w:w w:val="115"/>
          <w:sz w:val="23"/>
        </w:rPr>
        <w:t>Slide down to scroll down.</w:t>
      </w:r>
    </w:p>
    <w:p>
      <w:pPr>
        <w:pStyle w:val="BodyText"/>
        <w:rPr>
          <w:rFonts w:ascii="Arial"/>
          <w:sz w:val="23"/>
        </w:rPr>
      </w:pPr>
    </w:p>
    <w:p>
      <w:pPr>
        <w:pStyle w:val="BodyText"/>
        <w:spacing w:before="121"/>
        <w:rPr>
          <w:rFonts w:ascii="Arial"/>
          <w:sz w:val="23"/>
        </w:rPr>
      </w:pPr>
    </w:p>
    <w:p>
      <w:pPr>
        <w:pStyle w:val="ListParagraph"/>
        <w:numPr>
          <w:ilvl w:val="0"/>
          <w:numId w:val="57"/>
        </w:numPr>
        <w:tabs>
          <w:tab w:pos="1670" w:val="left" w:leader="none"/>
        </w:tabs>
        <w:spacing w:line="240" w:lineRule="auto" w:before="0" w:after="0"/>
        <w:ind w:left="1670" w:right="0" w:hanging="216"/>
        <w:jc w:val="both"/>
        <w:rPr>
          <w:rFonts w:ascii="Arial"/>
          <w:sz w:val="23"/>
        </w:rPr>
      </w:pPr>
      <w:r>
        <w:rPr>
          <w:rFonts w:ascii="Arial"/>
          <w:color w:val="030303"/>
          <w:w w:val="120"/>
          <w:sz w:val="23"/>
        </w:rPr>
        <w:t>-</w:t>
      </w:r>
      <w:r>
        <w:rPr>
          <w:rFonts w:ascii="Arial"/>
          <w:color w:val="030303"/>
          <w:spacing w:val="17"/>
          <w:w w:val="120"/>
          <w:sz w:val="23"/>
        </w:rPr>
        <w:t> </w:t>
      </w:r>
      <w:r>
        <w:rPr>
          <w:rFonts w:ascii="Arial"/>
          <w:color w:val="111111"/>
          <w:w w:val="120"/>
          <w:sz w:val="23"/>
        </w:rPr>
        <w:t>Slide</w:t>
      </w:r>
      <w:r>
        <w:rPr>
          <w:rFonts w:ascii="Arial"/>
          <w:color w:val="111111"/>
          <w:spacing w:val="-19"/>
          <w:w w:val="120"/>
          <w:sz w:val="23"/>
        </w:rPr>
        <w:t> </w:t>
      </w:r>
      <w:r>
        <w:rPr>
          <w:rFonts w:ascii="Arial"/>
          <w:color w:val="111111"/>
          <w:w w:val="120"/>
          <w:sz w:val="23"/>
        </w:rPr>
        <w:t>left</w:t>
      </w:r>
      <w:r>
        <w:rPr>
          <w:rFonts w:ascii="Arial"/>
          <w:color w:val="111111"/>
          <w:spacing w:val="-19"/>
          <w:w w:val="120"/>
          <w:sz w:val="23"/>
        </w:rPr>
        <w:t> </w:t>
      </w:r>
      <w:r>
        <w:rPr>
          <w:rFonts w:ascii="Arial"/>
          <w:color w:val="111111"/>
          <w:w w:val="120"/>
          <w:sz w:val="23"/>
        </w:rPr>
        <w:t>for</w:t>
      </w:r>
      <w:r>
        <w:rPr>
          <w:rFonts w:ascii="Arial"/>
          <w:color w:val="111111"/>
          <w:spacing w:val="-24"/>
          <w:w w:val="120"/>
          <w:sz w:val="23"/>
        </w:rPr>
        <w:t> </w:t>
      </w:r>
      <w:r>
        <w:rPr>
          <w:rFonts w:ascii="Arial"/>
          <w:color w:val="111111"/>
          <w:spacing w:val="-5"/>
          <w:w w:val="120"/>
          <w:sz w:val="23"/>
        </w:rPr>
        <w:t>map</w:t>
      </w:r>
    </w:p>
    <w:p>
      <w:pPr>
        <w:pStyle w:val="BodyText"/>
        <w:rPr>
          <w:rFonts w:ascii="Arial"/>
          <w:sz w:val="23"/>
        </w:rPr>
      </w:pPr>
    </w:p>
    <w:p>
      <w:pPr>
        <w:pStyle w:val="BodyText"/>
        <w:spacing w:before="254"/>
        <w:rPr>
          <w:rFonts w:ascii="Arial"/>
          <w:sz w:val="23"/>
        </w:rPr>
      </w:pPr>
    </w:p>
    <w:p>
      <w:pPr>
        <w:pStyle w:val="ListParagraph"/>
        <w:numPr>
          <w:ilvl w:val="0"/>
          <w:numId w:val="57"/>
        </w:numPr>
        <w:tabs>
          <w:tab w:pos="1669" w:val="left" w:leader="none"/>
        </w:tabs>
        <w:spacing w:line="240" w:lineRule="auto" w:before="0" w:after="0"/>
        <w:ind w:left="1669" w:right="0" w:hanging="208"/>
        <w:jc w:val="both"/>
        <w:rPr>
          <w:rFonts w:ascii="Arial"/>
          <w:sz w:val="23"/>
        </w:rPr>
      </w:pPr>
      <w:r>
        <w:rPr>
          <w:rFonts w:ascii="Arial"/>
          <w:color w:val="030303"/>
          <w:w w:val="115"/>
          <w:sz w:val="23"/>
        </w:rPr>
        <w:t>-</w:t>
      </w:r>
      <w:r>
        <w:rPr>
          <w:rFonts w:ascii="Arial"/>
          <w:color w:val="030303"/>
          <w:spacing w:val="68"/>
          <w:w w:val="115"/>
          <w:sz w:val="23"/>
        </w:rPr>
        <w:t> </w:t>
      </w:r>
      <w:r>
        <w:rPr>
          <w:rFonts w:ascii="Arial"/>
          <w:color w:val="111111"/>
          <w:w w:val="115"/>
          <w:sz w:val="23"/>
        </w:rPr>
        <w:t>Slide</w:t>
      </w:r>
      <w:r>
        <w:rPr>
          <w:rFonts w:ascii="Arial"/>
          <w:color w:val="111111"/>
          <w:spacing w:val="-12"/>
          <w:w w:val="115"/>
          <w:sz w:val="23"/>
        </w:rPr>
        <w:t> </w:t>
      </w:r>
      <w:r>
        <w:rPr>
          <w:rFonts w:ascii="Arial"/>
          <w:color w:val="111111"/>
          <w:w w:val="115"/>
          <w:sz w:val="23"/>
        </w:rPr>
        <w:t>right</w:t>
      </w:r>
      <w:r>
        <w:rPr>
          <w:rFonts w:ascii="Arial"/>
          <w:color w:val="111111"/>
          <w:spacing w:val="4"/>
          <w:w w:val="115"/>
          <w:sz w:val="23"/>
        </w:rPr>
        <w:t> </w:t>
      </w:r>
      <w:r>
        <w:rPr>
          <w:rFonts w:ascii="Arial"/>
          <w:color w:val="111111"/>
          <w:w w:val="115"/>
          <w:sz w:val="23"/>
        </w:rPr>
        <w:t>for</w:t>
      </w:r>
      <w:r>
        <w:rPr>
          <w:rFonts w:ascii="Arial"/>
          <w:color w:val="111111"/>
          <w:spacing w:val="-22"/>
          <w:w w:val="115"/>
          <w:sz w:val="23"/>
        </w:rPr>
        <w:t> </w:t>
      </w:r>
      <w:r>
        <w:rPr>
          <w:rFonts w:ascii="Arial"/>
          <w:color w:val="111111"/>
          <w:spacing w:val="-2"/>
          <w:w w:val="115"/>
          <w:sz w:val="23"/>
        </w:rPr>
        <w:t>History</w:t>
      </w:r>
    </w:p>
    <w:sectPr>
      <w:headerReference w:type="default" r:id="rId357"/>
      <w:footerReference w:type="default" r:id="rId358"/>
      <w:pgSz w:w="11910" w:h="16840"/>
      <w:pgMar w:header="658" w:footer="1400" w:top="1240" w:bottom="1600" w:left="24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Courier New">
    <w:altName w:val="Courier New"/>
    <w:charset w:val="0"/>
    <w:family w:val="modern"/>
    <w:pitch w:val="fixed"/>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0336">
              <wp:simplePos x="0" y="0"/>
              <wp:positionH relativeFrom="page">
                <wp:posOffset>3391427</wp:posOffset>
              </wp:positionH>
              <wp:positionV relativeFrom="page">
                <wp:posOffset>9898986</wp:posOffset>
              </wp:positionV>
              <wp:extent cx="801370" cy="18034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801370" cy="180340"/>
                      </a:xfrm>
                      <a:prstGeom prst="rect">
                        <a:avLst/>
                      </a:prstGeom>
                    </wps:spPr>
                    <wps:txbx>
                      <w:txbxContent>
                        <w:p>
                          <w:pPr>
                            <w:spacing w:before="11"/>
                            <w:ind w:left="20" w:right="0" w:firstLine="0"/>
                            <w:jc w:val="left"/>
                            <w:rPr>
                              <w:sz w:val="22"/>
                            </w:rPr>
                          </w:pPr>
                          <w:r>
                            <w:rPr>
                              <w:color w:val="0F0F0F"/>
                              <w:w w:val="110"/>
                              <w:sz w:val="22"/>
                            </w:rPr>
                            <w:t>Pagel</w:t>
                          </w:r>
                          <w:r>
                            <w:rPr>
                              <w:color w:val="0F0F0F"/>
                              <w:spacing w:val="23"/>
                              <w:w w:val="110"/>
                              <w:sz w:val="22"/>
                            </w:rPr>
                            <w:t> </w:t>
                          </w:r>
                          <w:r>
                            <w:rPr>
                              <w:color w:val="0F0F0F"/>
                              <w:w w:val="110"/>
                              <w:sz w:val="22"/>
                            </w:rPr>
                            <w:t>of</w:t>
                          </w:r>
                          <w:r>
                            <w:rPr>
                              <w:color w:val="0F0F0F"/>
                              <w:spacing w:val="2"/>
                              <w:w w:val="110"/>
                              <w:sz w:val="22"/>
                            </w:rPr>
                            <w:t> </w:t>
                          </w:r>
                          <w:r>
                            <w:rPr>
                              <w:color w:val="0F0F0F"/>
                              <w:spacing w:val="-5"/>
                              <w:w w:val="105"/>
                              <w:sz w:val="22"/>
                            </w:rPr>
                            <w:t>143</w:t>
                          </w:r>
                        </w:p>
                      </w:txbxContent>
                    </wps:txbx>
                    <wps:bodyPr wrap="square" lIns="0" tIns="0" rIns="0" bIns="0" rtlCol="0">
                      <a:noAutofit/>
                    </wps:bodyPr>
                  </wps:wsp>
                </a:graphicData>
              </a:graphic>
            </wp:anchor>
          </w:drawing>
        </mc:Choice>
        <mc:Fallback>
          <w:pict>
            <v:shape style="position:absolute;margin-left:267.041504pt;margin-top:779.447754pt;width:63.1pt;height:14.2pt;mso-position-horizontal-relative:page;mso-position-vertical-relative:page;z-index:-21766144" type="#_x0000_t202" id="docshape7" filled="false" stroked="false">
              <v:textbox inset="0,0,0,0">
                <w:txbxContent>
                  <w:p>
                    <w:pPr>
                      <w:spacing w:before="11"/>
                      <w:ind w:left="20" w:right="0" w:firstLine="0"/>
                      <w:jc w:val="left"/>
                      <w:rPr>
                        <w:sz w:val="22"/>
                      </w:rPr>
                    </w:pPr>
                    <w:r>
                      <w:rPr>
                        <w:color w:val="0F0F0F"/>
                        <w:w w:val="110"/>
                        <w:sz w:val="22"/>
                      </w:rPr>
                      <w:t>Pagel</w:t>
                    </w:r>
                    <w:r>
                      <w:rPr>
                        <w:color w:val="0F0F0F"/>
                        <w:spacing w:val="23"/>
                        <w:w w:val="110"/>
                        <w:sz w:val="22"/>
                      </w:rPr>
                      <w:t> </w:t>
                    </w:r>
                    <w:r>
                      <w:rPr>
                        <w:color w:val="0F0F0F"/>
                        <w:w w:val="110"/>
                        <w:sz w:val="22"/>
                      </w:rPr>
                      <w:t>of</w:t>
                    </w:r>
                    <w:r>
                      <w:rPr>
                        <w:color w:val="0F0F0F"/>
                        <w:spacing w:val="2"/>
                        <w:w w:val="110"/>
                        <w:sz w:val="22"/>
                      </w:rPr>
                      <w:t> </w:t>
                    </w:r>
                    <w:r>
                      <w:rPr>
                        <w:color w:val="0F0F0F"/>
                        <w:spacing w:val="-5"/>
                        <w:w w:val="105"/>
                        <w:sz w:val="22"/>
                      </w:rPr>
                      <w:t>143</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1088">
              <wp:simplePos x="0" y="0"/>
              <wp:positionH relativeFrom="page">
                <wp:posOffset>3357953</wp:posOffset>
              </wp:positionH>
              <wp:positionV relativeFrom="page">
                <wp:posOffset>9663585</wp:posOffset>
              </wp:positionV>
              <wp:extent cx="868680" cy="173355"/>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55</w:t>
                          </w:r>
                          <w:r>
                            <w:rPr>
                              <w:color w:val="0F0F0F"/>
                              <w:w w:val="105"/>
                            </w:rPr>
                            <w:fldChar w:fldCharType="end"/>
                          </w:r>
                          <w:r>
                            <w:rPr>
                              <w:color w:val="0F0F0F"/>
                              <w:spacing w:val="-3"/>
                              <w:w w:val="105"/>
                            </w:rPr>
                            <w:t> </w:t>
                          </w:r>
                          <w:r>
                            <w:rPr>
                              <w:color w:val="0F0F0F"/>
                              <w:w w:val="105"/>
                            </w:rPr>
                            <w:t>of</w:t>
                          </w:r>
                          <w:r>
                            <w:rPr>
                              <w:color w:val="0F0F0F"/>
                              <w:spacing w:val="2"/>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55392" type="#_x0000_t202" id="docshape265" filled="false" stroked="false">
              <v:textbox inset="0,0,0,0">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55</w:t>
                    </w:r>
                    <w:r>
                      <w:rPr>
                        <w:color w:val="0F0F0F"/>
                        <w:w w:val="105"/>
                      </w:rPr>
                      <w:fldChar w:fldCharType="end"/>
                    </w:r>
                    <w:r>
                      <w:rPr>
                        <w:color w:val="0F0F0F"/>
                        <w:spacing w:val="-3"/>
                        <w:w w:val="105"/>
                      </w:rPr>
                      <w:t> </w:t>
                    </w:r>
                    <w:r>
                      <w:rPr>
                        <w:color w:val="0F0F0F"/>
                        <w:w w:val="105"/>
                      </w:rPr>
                      <w:t>of</w:t>
                    </w:r>
                    <w:r>
                      <w:rPr>
                        <w:color w:val="0F0F0F"/>
                        <w:spacing w:val="2"/>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2624">
              <wp:simplePos x="0" y="0"/>
              <wp:positionH relativeFrom="page">
                <wp:posOffset>3357953</wp:posOffset>
              </wp:positionH>
              <wp:positionV relativeFrom="page">
                <wp:posOffset>9663585</wp:posOffset>
              </wp:positionV>
              <wp:extent cx="873125" cy="17335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873125" cy="173355"/>
                      </a:xfrm>
                      <a:prstGeom prst="rect">
                        <a:avLst/>
                      </a:prstGeom>
                    </wps:spPr>
                    <wps:txbx>
                      <w:txbxContent>
                        <w:p>
                          <w:pPr>
                            <w:pStyle w:val="BodyText"/>
                            <w:spacing w:before="11"/>
                            <w:ind w:left="20"/>
                          </w:pPr>
                          <w:r>
                            <w:rPr>
                              <w:color w:val="080808"/>
                              <w:w w:val="105"/>
                            </w:rPr>
                            <w:t>Page</w:t>
                          </w:r>
                          <w:r>
                            <w:rPr>
                              <w:color w:val="080808"/>
                              <w:spacing w:val="3"/>
                              <w:w w:val="105"/>
                            </w:rPr>
                            <w:t> </w:t>
                          </w:r>
                          <w:r>
                            <w:rPr>
                              <w:color w:val="080808"/>
                              <w:w w:val="105"/>
                            </w:rPr>
                            <w:fldChar w:fldCharType="begin"/>
                          </w:r>
                          <w:r>
                            <w:rPr>
                              <w:color w:val="080808"/>
                              <w:w w:val="105"/>
                            </w:rPr>
                            <w:instrText> PAGE </w:instrText>
                          </w:r>
                          <w:r>
                            <w:rPr>
                              <w:color w:val="080808"/>
                              <w:w w:val="105"/>
                            </w:rPr>
                            <w:fldChar w:fldCharType="separate"/>
                          </w:r>
                          <w:r>
                            <w:rPr>
                              <w:color w:val="080808"/>
                              <w:w w:val="105"/>
                            </w:rPr>
                            <w:t>58</w:t>
                          </w:r>
                          <w:r>
                            <w:rPr>
                              <w:color w:val="080808"/>
                              <w:w w:val="105"/>
                            </w:rPr>
                            <w:fldChar w:fldCharType="end"/>
                          </w:r>
                          <w:r>
                            <w:rPr>
                              <w:color w:val="080808"/>
                              <w:spacing w:val="-6"/>
                              <w:w w:val="105"/>
                            </w:rPr>
                            <w:t> </w:t>
                          </w:r>
                          <w:r>
                            <w:rPr>
                              <w:color w:val="080808"/>
                              <w:w w:val="105"/>
                            </w:rPr>
                            <w:t>of</w:t>
                          </w:r>
                          <w:r>
                            <w:rPr>
                              <w:color w:val="080808"/>
                              <w:spacing w:val="3"/>
                              <w:w w:val="105"/>
                            </w:rPr>
                            <w:t> </w:t>
                          </w:r>
                          <w:r>
                            <w:rPr>
                              <w:color w:val="080808"/>
                              <w:spacing w:val="-5"/>
                              <w:w w:val="105"/>
                            </w:rPr>
                            <w:fldChar w:fldCharType="begin"/>
                          </w:r>
                          <w:r>
                            <w:rPr>
                              <w:color w:val="080808"/>
                              <w:spacing w:val="-5"/>
                              <w:w w:val="105"/>
                            </w:rPr>
                            <w:instrText> NUMPAGES </w:instrText>
                          </w:r>
                          <w:r>
                            <w:rPr>
                              <w:color w:val="080808"/>
                              <w:spacing w:val="-5"/>
                              <w:w w:val="105"/>
                            </w:rPr>
                            <w:fldChar w:fldCharType="separate"/>
                          </w:r>
                          <w:r>
                            <w:rPr>
                              <w:color w:val="080808"/>
                              <w:spacing w:val="-5"/>
                              <w:w w:val="105"/>
                            </w:rPr>
                            <w:t>143</w:t>
                          </w:r>
                          <w:r>
                            <w:rPr>
                              <w:color w:val="080808"/>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75pt;height:13.65pt;mso-position-horizontal-relative:page;mso-position-vertical-relative:page;z-index:-21753856" type="#_x0000_t202" id="docshape267" filled="false" stroked="false">
              <v:textbox inset="0,0,0,0">
                <w:txbxContent>
                  <w:p>
                    <w:pPr>
                      <w:pStyle w:val="BodyText"/>
                      <w:spacing w:before="11"/>
                      <w:ind w:left="20"/>
                    </w:pPr>
                    <w:r>
                      <w:rPr>
                        <w:color w:val="080808"/>
                        <w:w w:val="105"/>
                      </w:rPr>
                      <w:t>Page</w:t>
                    </w:r>
                    <w:r>
                      <w:rPr>
                        <w:color w:val="080808"/>
                        <w:spacing w:val="3"/>
                        <w:w w:val="105"/>
                      </w:rPr>
                      <w:t> </w:t>
                    </w:r>
                    <w:r>
                      <w:rPr>
                        <w:color w:val="080808"/>
                        <w:w w:val="105"/>
                      </w:rPr>
                      <w:fldChar w:fldCharType="begin"/>
                    </w:r>
                    <w:r>
                      <w:rPr>
                        <w:color w:val="080808"/>
                        <w:w w:val="105"/>
                      </w:rPr>
                      <w:instrText> PAGE </w:instrText>
                    </w:r>
                    <w:r>
                      <w:rPr>
                        <w:color w:val="080808"/>
                        <w:w w:val="105"/>
                      </w:rPr>
                      <w:fldChar w:fldCharType="separate"/>
                    </w:r>
                    <w:r>
                      <w:rPr>
                        <w:color w:val="080808"/>
                        <w:w w:val="105"/>
                      </w:rPr>
                      <w:t>58</w:t>
                    </w:r>
                    <w:r>
                      <w:rPr>
                        <w:color w:val="080808"/>
                        <w:w w:val="105"/>
                      </w:rPr>
                      <w:fldChar w:fldCharType="end"/>
                    </w:r>
                    <w:r>
                      <w:rPr>
                        <w:color w:val="080808"/>
                        <w:spacing w:val="-6"/>
                        <w:w w:val="105"/>
                      </w:rPr>
                      <w:t> </w:t>
                    </w:r>
                    <w:r>
                      <w:rPr>
                        <w:color w:val="080808"/>
                        <w:w w:val="105"/>
                      </w:rPr>
                      <w:t>of</w:t>
                    </w:r>
                    <w:r>
                      <w:rPr>
                        <w:color w:val="080808"/>
                        <w:spacing w:val="3"/>
                        <w:w w:val="105"/>
                      </w:rPr>
                      <w:t> </w:t>
                    </w:r>
                    <w:r>
                      <w:rPr>
                        <w:color w:val="080808"/>
                        <w:spacing w:val="-5"/>
                        <w:w w:val="105"/>
                      </w:rPr>
                      <w:fldChar w:fldCharType="begin"/>
                    </w:r>
                    <w:r>
                      <w:rPr>
                        <w:color w:val="080808"/>
                        <w:spacing w:val="-5"/>
                        <w:w w:val="105"/>
                      </w:rPr>
                      <w:instrText> NUMPAGES </w:instrText>
                    </w:r>
                    <w:r>
                      <w:rPr>
                        <w:color w:val="080808"/>
                        <w:spacing w:val="-5"/>
                        <w:w w:val="105"/>
                      </w:rPr>
                      <w:fldChar w:fldCharType="separate"/>
                    </w:r>
                    <w:r>
                      <w:rPr>
                        <w:color w:val="080808"/>
                        <w:spacing w:val="-5"/>
                        <w:w w:val="105"/>
                      </w:rPr>
                      <w:t>143</w:t>
                    </w:r>
                    <w:r>
                      <w:rPr>
                        <w:color w:val="080808"/>
                        <w:spacing w:val="-5"/>
                        <w:w w:val="10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3648">
              <wp:simplePos x="0" y="0"/>
              <wp:positionH relativeFrom="page">
                <wp:posOffset>3357953</wp:posOffset>
              </wp:positionH>
              <wp:positionV relativeFrom="page">
                <wp:posOffset>9663585</wp:posOffset>
              </wp:positionV>
              <wp:extent cx="868680" cy="173355"/>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60</w:t>
                          </w:r>
                          <w:r>
                            <w:rPr>
                              <w:color w:val="0F0F0F"/>
                              <w:w w:val="105"/>
                            </w:rPr>
                            <w:fldChar w:fldCharType="end"/>
                          </w:r>
                          <w:r>
                            <w:rPr>
                              <w:color w:val="0F0F0F"/>
                              <w:spacing w:val="-2"/>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52832" type="#_x0000_t202" id="docshape339" filled="false" stroked="false">
              <v:textbox inset="0,0,0,0">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60</w:t>
                    </w:r>
                    <w:r>
                      <w:rPr>
                        <w:color w:val="0F0F0F"/>
                        <w:w w:val="105"/>
                      </w:rPr>
                      <w:fldChar w:fldCharType="end"/>
                    </w:r>
                    <w:r>
                      <w:rPr>
                        <w:color w:val="0F0F0F"/>
                        <w:spacing w:val="-2"/>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4672">
              <wp:simplePos x="0" y="0"/>
              <wp:positionH relativeFrom="page">
                <wp:posOffset>3357953</wp:posOffset>
              </wp:positionH>
              <wp:positionV relativeFrom="page">
                <wp:posOffset>9663585</wp:posOffset>
              </wp:positionV>
              <wp:extent cx="868680" cy="173355"/>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61</w:t>
                          </w:r>
                          <w:r>
                            <w:rPr>
                              <w:color w:val="0F0F0F"/>
                              <w:w w:val="105"/>
                            </w:rPr>
                            <w:fldChar w:fldCharType="end"/>
                          </w:r>
                          <w:r>
                            <w:rPr>
                              <w:color w:val="0F0F0F"/>
                              <w:spacing w:val="-2"/>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51808" type="#_x0000_t202" id="docshape341" filled="false" stroked="false">
              <v:textbox inset="0,0,0,0">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61</w:t>
                    </w:r>
                    <w:r>
                      <w:rPr>
                        <w:color w:val="0F0F0F"/>
                        <w:w w:val="105"/>
                      </w:rPr>
                      <w:fldChar w:fldCharType="end"/>
                    </w:r>
                    <w:r>
                      <w:rPr>
                        <w:color w:val="0F0F0F"/>
                        <w:spacing w:val="-2"/>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6208">
              <wp:simplePos x="0" y="0"/>
              <wp:positionH relativeFrom="page">
                <wp:posOffset>3357852</wp:posOffset>
              </wp:positionH>
              <wp:positionV relativeFrom="page">
                <wp:posOffset>9657920</wp:posOffset>
              </wp:positionV>
              <wp:extent cx="869315" cy="18034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869315" cy="180340"/>
                      </a:xfrm>
                      <a:prstGeom prst="rect">
                        <a:avLst/>
                      </a:prstGeom>
                    </wps:spPr>
                    <wps:txbx>
                      <w:txbxContent>
                        <w:p>
                          <w:pPr>
                            <w:spacing w:before="11"/>
                            <w:ind w:left="20" w:right="0" w:firstLine="0"/>
                            <w:jc w:val="left"/>
                            <w:rPr>
                              <w:sz w:val="22"/>
                            </w:rPr>
                          </w:pPr>
                          <w:r>
                            <w:rPr>
                              <w:color w:val="0E0E0E"/>
                              <w:sz w:val="22"/>
                            </w:rPr>
                            <w:t>Page</w:t>
                          </w:r>
                          <w:r>
                            <w:rPr>
                              <w:color w:val="0E0E0E"/>
                              <w:spacing w:val="2"/>
                              <w:sz w:val="22"/>
                            </w:rPr>
                            <w:t> </w:t>
                          </w:r>
                          <w:r>
                            <w:rPr>
                              <w:color w:val="0E0E0E"/>
                              <w:sz w:val="22"/>
                            </w:rPr>
                            <w:fldChar w:fldCharType="begin"/>
                          </w:r>
                          <w:r>
                            <w:rPr>
                              <w:color w:val="0E0E0E"/>
                              <w:sz w:val="22"/>
                            </w:rPr>
                            <w:instrText> PAGE </w:instrText>
                          </w:r>
                          <w:r>
                            <w:rPr>
                              <w:color w:val="0E0E0E"/>
                              <w:sz w:val="22"/>
                            </w:rPr>
                            <w:fldChar w:fldCharType="separate"/>
                          </w:r>
                          <w:r>
                            <w:rPr>
                              <w:color w:val="0E0E0E"/>
                              <w:sz w:val="22"/>
                            </w:rPr>
                            <w:t>63</w:t>
                          </w:r>
                          <w:r>
                            <w:rPr>
                              <w:color w:val="0E0E0E"/>
                              <w:sz w:val="22"/>
                            </w:rPr>
                            <w:fldChar w:fldCharType="end"/>
                          </w:r>
                          <w:r>
                            <w:rPr>
                              <w:color w:val="0E0E0E"/>
                              <w:spacing w:val="-2"/>
                              <w:sz w:val="22"/>
                            </w:rPr>
                            <w:t> </w:t>
                          </w:r>
                          <w:r>
                            <w:rPr>
                              <w:color w:val="0E0E0E"/>
                              <w:sz w:val="22"/>
                            </w:rPr>
                            <w:t>of </w:t>
                          </w:r>
                          <w:r>
                            <w:rPr>
                              <w:color w:val="0E0E0E"/>
                              <w:spacing w:val="-5"/>
                              <w:sz w:val="22"/>
                            </w:rPr>
                            <w:fldChar w:fldCharType="begin"/>
                          </w:r>
                          <w:r>
                            <w:rPr>
                              <w:color w:val="0E0E0E"/>
                              <w:spacing w:val="-5"/>
                              <w:sz w:val="22"/>
                            </w:rPr>
                            <w:instrText> NUMPAGES </w:instrText>
                          </w:r>
                          <w:r>
                            <w:rPr>
                              <w:color w:val="0E0E0E"/>
                              <w:spacing w:val="-5"/>
                              <w:sz w:val="22"/>
                            </w:rPr>
                            <w:fldChar w:fldCharType="separate"/>
                          </w:r>
                          <w:r>
                            <w:rPr>
                              <w:color w:val="0E0E0E"/>
                              <w:spacing w:val="-5"/>
                              <w:sz w:val="22"/>
                            </w:rPr>
                            <w:t>143</w:t>
                          </w:r>
                          <w:r>
                            <w:rPr>
                              <w:color w:val="0E0E0E"/>
                              <w:spacing w:val="-5"/>
                              <w:sz w:val="22"/>
                            </w:rPr>
                            <w:fldChar w:fldCharType="end"/>
                          </w:r>
                        </w:p>
                      </w:txbxContent>
                    </wps:txbx>
                    <wps:bodyPr wrap="square" lIns="0" tIns="0" rIns="0" bIns="0" rtlCol="0">
                      <a:noAutofit/>
                    </wps:bodyPr>
                  </wps:wsp>
                </a:graphicData>
              </a:graphic>
            </wp:anchor>
          </w:drawing>
        </mc:Choice>
        <mc:Fallback>
          <w:pict>
            <v:shape style="position:absolute;margin-left:264.397797pt;margin-top:760.466187pt;width:68.45pt;height:14.2pt;mso-position-horizontal-relative:page;mso-position-vertical-relative:page;z-index:-21750272" type="#_x0000_t202" id="docshape383" filled="false" stroked="false">
              <v:textbox inset="0,0,0,0">
                <w:txbxContent>
                  <w:p>
                    <w:pPr>
                      <w:spacing w:before="11"/>
                      <w:ind w:left="20" w:right="0" w:firstLine="0"/>
                      <w:jc w:val="left"/>
                      <w:rPr>
                        <w:sz w:val="22"/>
                      </w:rPr>
                    </w:pPr>
                    <w:r>
                      <w:rPr>
                        <w:color w:val="0E0E0E"/>
                        <w:sz w:val="22"/>
                      </w:rPr>
                      <w:t>Page</w:t>
                    </w:r>
                    <w:r>
                      <w:rPr>
                        <w:color w:val="0E0E0E"/>
                        <w:spacing w:val="2"/>
                        <w:sz w:val="22"/>
                      </w:rPr>
                      <w:t> </w:t>
                    </w:r>
                    <w:r>
                      <w:rPr>
                        <w:color w:val="0E0E0E"/>
                        <w:sz w:val="22"/>
                      </w:rPr>
                      <w:fldChar w:fldCharType="begin"/>
                    </w:r>
                    <w:r>
                      <w:rPr>
                        <w:color w:val="0E0E0E"/>
                        <w:sz w:val="22"/>
                      </w:rPr>
                      <w:instrText> PAGE </w:instrText>
                    </w:r>
                    <w:r>
                      <w:rPr>
                        <w:color w:val="0E0E0E"/>
                        <w:sz w:val="22"/>
                      </w:rPr>
                      <w:fldChar w:fldCharType="separate"/>
                    </w:r>
                    <w:r>
                      <w:rPr>
                        <w:color w:val="0E0E0E"/>
                        <w:sz w:val="22"/>
                      </w:rPr>
                      <w:t>63</w:t>
                    </w:r>
                    <w:r>
                      <w:rPr>
                        <w:color w:val="0E0E0E"/>
                        <w:sz w:val="22"/>
                      </w:rPr>
                      <w:fldChar w:fldCharType="end"/>
                    </w:r>
                    <w:r>
                      <w:rPr>
                        <w:color w:val="0E0E0E"/>
                        <w:spacing w:val="-2"/>
                        <w:sz w:val="22"/>
                      </w:rPr>
                      <w:t> </w:t>
                    </w:r>
                    <w:r>
                      <w:rPr>
                        <w:color w:val="0E0E0E"/>
                        <w:sz w:val="22"/>
                      </w:rPr>
                      <w:t>of </w:t>
                    </w:r>
                    <w:r>
                      <w:rPr>
                        <w:color w:val="0E0E0E"/>
                        <w:spacing w:val="-5"/>
                        <w:sz w:val="22"/>
                      </w:rPr>
                      <w:fldChar w:fldCharType="begin"/>
                    </w:r>
                    <w:r>
                      <w:rPr>
                        <w:color w:val="0E0E0E"/>
                        <w:spacing w:val="-5"/>
                        <w:sz w:val="22"/>
                      </w:rPr>
                      <w:instrText> NUMPAGES </w:instrText>
                    </w:r>
                    <w:r>
                      <w:rPr>
                        <w:color w:val="0E0E0E"/>
                        <w:spacing w:val="-5"/>
                        <w:sz w:val="22"/>
                      </w:rPr>
                      <w:fldChar w:fldCharType="separate"/>
                    </w:r>
                    <w:r>
                      <w:rPr>
                        <w:color w:val="0E0E0E"/>
                        <w:spacing w:val="-5"/>
                        <w:sz w:val="22"/>
                      </w:rPr>
                      <w:t>143</w:t>
                    </w:r>
                    <w:r>
                      <w:rPr>
                        <w:color w:val="0E0E0E"/>
                        <w:spacing w:val="-5"/>
                        <w:sz w:val="22"/>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6720">
              <wp:simplePos x="0" y="0"/>
              <wp:positionH relativeFrom="page">
                <wp:posOffset>3357953</wp:posOffset>
              </wp:positionH>
              <wp:positionV relativeFrom="page">
                <wp:posOffset>9663585</wp:posOffset>
              </wp:positionV>
              <wp:extent cx="868680" cy="173355"/>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868680" cy="173355"/>
                      </a:xfrm>
                      <a:prstGeom prst="rect">
                        <a:avLst/>
                      </a:prstGeom>
                    </wps:spPr>
                    <wps:txbx>
                      <w:txbxContent>
                        <w:p>
                          <w:pPr>
                            <w:pStyle w:val="BodyText"/>
                            <w:spacing w:before="11"/>
                            <w:ind w:left="20"/>
                          </w:pPr>
                          <w:r>
                            <w:rPr>
                              <w:color w:val="0A0A0A"/>
                              <w:w w:val="105"/>
                            </w:rPr>
                            <w:t>Page</w:t>
                          </w:r>
                          <w:r>
                            <w:rPr>
                              <w:color w:val="0A0A0A"/>
                              <w:spacing w:val="2"/>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67</w:t>
                          </w:r>
                          <w:r>
                            <w:rPr>
                              <w:color w:val="0A0A0A"/>
                              <w:w w:val="105"/>
                            </w:rPr>
                            <w:fldChar w:fldCharType="end"/>
                          </w:r>
                          <w:r>
                            <w:rPr>
                              <w:color w:val="0A0A0A"/>
                              <w:spacing w:val="-4"/>
                              <w:w w:val="105"/>
                            </w:rPr>
                            <w:t> </w:t>
                          </w:r>
                          <w:r>
                            <w:rPr>
                              <w:color w:val="0A0A0A"/>
                              <w:w w:val="105"/>
                            </w:rPr>
                            <w:t>of</w:t>
                          </w:r>
                          <w:r>
                            <w:rPr>
                              <w:color w:val="0A0A0A"/>
                              <w:spacing w:val="2"/>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49760" type="#_x0000_t202" id="docshape384" filled="false" stroked="false">
              <v:textbox inset="0,0,0,0">
                <w:txbxContent>
                  <w:p>
                    <w:pPr>
                      <w:pStyle w:val="BodyText"/>
                      <w:spacing w:before="11"/>
                      <w:ind w:left="20"/>
                    </w:pPr>
                    <w:r>
                      <w:rPr>
                        <w:color w:val="0A0A0A"/>
                        <w:w w:val="105"/>
                      </w:rPr>
                      <w:t>Page</w:t>
                    </w:r>
                    <w:r>
                      <w:rPr>
                        <w:color w:val="0A0A0A"/>
                        <w:spacing w:val="2"/>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67</w:t>
                    </w:r>
                    <w:r>
                      <w:rPr>
                        <w:color w:val="0A0A0A"/>
                        <w:w w:val="105"/>
                      </w:rPr>
                      <w:fldChar w:fldCharType="end"/>
                    </w:r>
                    <w:r>
                      <w:rPr>
                        <w:color w:val="0A0A0A"/>
                        <w:spacing w:val="-4"/>
                        <w:w w:val="105"/>
                      </w:rPr>
                      <w:t> </w:t>
                    </w:r>
                    <w:r>
                      <w:rPr>
                        <w:color w:val="0A0A0A"/>
                        <w:w w:val="105"/>
                      </w:rPr>
                      <w:t>of</w:t>
                    </w:r>
                    <w:r>
                      <w:rPr>
                        <w:color w:val="0A0A0A"/>
                        <w:spacing w:val="2"/>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8256">
              <wp:simplePos x="0" y="0"/>
              <wp:positionH relativeFrom="page">
                <wp:posOffset>3357953</wp:posOffset>
              </wp:positionH>
              <wp:positionV relativeFrom="page">
                <wp:posOffset>9657920</wp:posOffset>
              </wp:positionV>
              <wp:extent cx="868680" cy="180340"/>
              <wp:effectExtent l="0" t="0" r="0" b="0"/>
              <wp:wrapNone/>
              <wp:docPr id="610" name="Textbox 610"/>
              <wp:cNvGraphicFramePr>
                <a:graphicFrameLocks/>
              </wp:cNvGraphicFramePr>
              <a:graphic>
                <a:graphicData uri="http://schemas.microsoft.com/office/word/2010/wordprocessingShape">
                  <wps:wsp>
                    <wps:cNvPr id="610" name="Textbox 610"/>
                    <wps:cNvSpPr txBox="1"/>
                    <wps:spPr>
                      <a:xfrm>
                        <a:off x="0" y="0"/>
                        <a:ext cx="868680" cy="180340"/>
                      </a:xfrm>
                      <a:prstGeom prst="rect">
                        <a:avLst/>
                      </a:prstGeom>
                    </wps:spPr>
                    <wps:txbx>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69</w:t>
                          </w:r>
                          <w:r>
                            <w:rPr>
                              <w:color w:val="0F0F0F"/>
                              <w:w w:val="105"/>
                            </w:rPr>
                            <w:fldChar w:fldCharType="end"/>
                          </w:r>
                          <w:r>
                            <w:rPr>
                              <w:color w:val="0F0F0F"/>
                              <w:spacing w:val="-4"/>
                              <w:w w:val="105"/>
                            </w:rPr>
                            <w:t> </w:t>
                          </w:r>
                          <w:r>
                            <w:rPr>
                              <w:color w:val="0F0F0F"/>
                              <w:w w:val="105"/>
                            </w:rPr>
                            <w:t>of</w:t>
                          </w:r>
                          <w:r>
                            <w:rPr>
                              <w:color w:val="0F0F0F"/>
                              <w:spacing w:val="2"/>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466187pt;width:68.4pt;height:14.2pt;mso-position-horizontal-relative:page;mso-position-vertical-relative:page;z-index:-21748224" type="#_x0000_t202" id="docshape392" filled="false" stroked="false">
              <v:textbox inset="0,0,0,0">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69</w:t>
                    </w:r>
                    <w:r>
                      <w:rPr>
                        <w:color w:val="0F0F0F"/>
                        <w:w w:val="105"/>
                      </w:rPr>
                      <w:fldChar w:fldCharType="end"/>
                    </w:r>
                    <w:r>
                      <w:rPr>
                        <w:color w:val="0F0F0F"/>
                        <w:spacing w:val="-4"/>
                        <w:w w:val="105"/>
                      </w:rPr>
                      <w:t> </w:t>
                    </w:r>
                    <w:r>
                      <w:rPr>
                        <w:color w:val="0F0F0F"/>
                        <w:w w:val="105"/>
                      </w:rPr>
                      <w:t>of</w:t>
                    </w:r>
                    <w:r>
                      <w:rPr>
                        <w:color w:val="0F0F0F"/>
                        <w:spacing w:val="2"/>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0304">
              <wp:simplePos x="0" y="0"/>
              <wp:positionH relativeFrom="page">
                <wp:posOffset>3357953</wp:posOffset>
              </wp:positionH>
              <wp:positionV relativeFrom="page">
                <wp:posOffset>9663585</wp:posOffset>
              </wp:positionV>
              <wp:extent cx="868680" cy="173355"/>
              <wp:effectExtent l="0" t="0" r="0" b="0"/>
              <wp:wrapNone/>
              <wp:docPr id="629" name="Textbox 629"/>
              <wp:cNvGraphicFramePr>
                <a:graphicFrameLocks/>
              </wp:cNvGraphicFramePr>
              <a:graphic>
                <a:graphicData uri="http://schemas.microsoft.com/office/word/2010/wordprocessingShape">
                  <wps:wsp>
                    <wps:cNvPr id="629" name="Textbox 629"/>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71</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46176" type="#_x0000_t202" id="docshape410" filled="false" stroked="false">
              <v:textbox inset="0,0,0,0">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71</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2352">
              <wp:simplePos x="0" y="0"/>
              <wp:positionH relativeFrom="page">
                <wp:posOffset>3357953</wp:posOffset>
              </wp:positionH>
              <wp:positionV relativeFrom="page">
                <wp:posOffset>9663585</wp:posOffset>
              </wp:positionV>
              <wp:extent cx="868680" cy="173355"/>
              <wp:effectExtent l="0" t="0" r="0" b="0"/>
              <wp:wrapNone/>
              <wp:docPr id="636" name="Textbox 636"/>
              <wp:cNvGraphicFramePr>
                <a:graphicFrameLocks/>
              </wp:cNvGraphicFramePr>
              <a:graphic>
                <a:graphicData uri="http://schemas.microsoft.com/office/word/2010/wordprocessingShape">
                  <wps:wsp>
                    <wps:cNvPr id="636" name="Textbox 636"/>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72</w:t>
                          </w:r>
                          <w:r>
                            <w:rPr>
                              <w:color w:val="0F0F0F"/>
                              <w:w w:val="105"/>
                            </w:rPr>
                            <w:fldChar w:fldCharType="end"/>
                          </w:r>
                          <w:r>
                            <w:rPr>
                              <w:color w:val="0F0F0F"/>
                              <w:spacing w:val="-3"/>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44128" type="#_x0000_t202" id="docshape416" filled="false" stroked="false">
              <v:textbox inset="0,0,0,0">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72</w:t>
                    </w:r>
                    <w:r>
                      <w:rPr>
                        <w:color w:val="0F0F0F"/>
                        <w:w w:val="105"/>
                      </w:rPr>
                      <w:fldChar w:fldCharType="end"/>
                    </w:r>
                    <w:r>
                      <w:rPr>
                        <w:color w:val="0F0F0F"/>
                        <w:spacing w:val="-3"/>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1872">
              <wp:simplePos x="0" y="0"/>
              <wp:positionH relativeFrom="page">
                <wp:posOffset>3357852</wp:posOffset>
              </wp:positionH>
              <wp:positionV relativeFrom="page">
                <wp:posOffset>9898986</wp:posOffset>
              </wp:positionV>
              <wp:extent cx="869315" cy="18034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869315" cy="180340"/>
                      </a:xfrm>
                      <a:prstGeom prst="rect">
                        <a:avLst/>
                      </a:prstGeom>
                    </wps:spPr>
                    <wps:txbx>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10</w:t>
                          </w:r>
                          <w:r>
                            <w:rPr>
                              <w:color w:val="0F0F0F"/>
                              <w:sz w:val="22"/>
                            </w:rPr>
                            <w:fldChar w:fldCharType="end"/>
                          </w:r>
                          <w:r>
                            <w:rPr>
                              <w:color w:val="0F0F0F"/>
                              <w:spacing w:val="-2"/>
                              <w:sz w:val="22"/>
                            </w:rPr>
                            <w:t> </w:t>
                          </w:r>
                          <w:r>
                            <w:rPr>
                              <w:color w:val="0F0F0F"/>
                              <w:sz w:val="22"/>
                            </w:rPr>
                            <w:t>of</w:t>
                          </w:r>
                          <w:r>
                            <w:rPr>
                              <w:color w:val="0F0F0F"/>
                              <w:spacing w:val="-1"/>
                              <w:sz w:val="22"/>
                            </w:rPr>
                            <w:t>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wps:txbx>
                    <wps:bodyPr wrap="square" lIns="0" tIns="0" rIns="0" bIns="0" rtlCol="0">
                      <a:noAutofit/>
                    </wps:bodyPr>
                  </wps:wsp>
                </a:graphicData>
              </a:graphic>
            </wp:anchor>
          </w:drawing>
        </mc:Choice>
        <mc:Fallback>
          <w:pict>
            <v:shape style="position:absolute;margin-left:264.397797pt;margin-top:779.447754pt;width:68.45pt;height:14.2pt;mso-position-horizontal-relative:page;mso-position-vertical-relative:page;z-index:-21764608" type="#_x0000_t202" id="docshape9" filled="false" stroked="false">
              <v:textbox inset="0,0,0,0">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10</w:t>
                    </w:r>
                    <w:r>
                      <w:rPr>
                        <w:color w:val="0F0F0F"/>
                        <w:sz w:val="22"/>
                      </w:rPr>
                      <w:fldChar w:fldCharType="end"/>
                    </w:r>
                    <w:r>
                      <w:rPr>
                        <w:color w:val="0F0F0F"/>
                        <w:spacing w:val="-2"/>
                        <w:sz w:val="22"/>
                      </w:rPr>
                      <w:t> </w:t>
                    </w:r>
                    <w:r>
                      <w:rPr>
                        <w:color w:val="0F0F0F"/>
                        <w:sz w:val="22"/>
                      </w:rPr>
                      <w:t>of</w:t>
                    </w:r>
                    <w:r>
                      <w:rPr>
                        <w:color w:val="0F0F0F"/>
                        <w:spacing w:val="-1"/>
                        <w:sz w:val="22"/>
                      </w:rPr>
                      <w:t>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3888">
              <wp:simplePos x="0" y="0"/>
              <wp:positionH relativeFrom="page">
                <wp:posOffset>3357852</wp:posOffset>
              </wp:positionH>
              <wp:positionV relativeFrom="page">
                <wp:posOffset>9657920</wp:posOffset>
              </wp:positionV>
              <wp:extent cx="869315" cy="180340"/>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869315" cy="180340"/>
                      </a:xfrm>
                      <a:prstGeom prst="rect">
                        <a:avLst/>
                      </a:prstGeom>
                    </wps:spPr>
                    <wps:txbx>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73</w:t>
                          </w:r>
                          <w:r>
                            <w:rPr>
                              <w:color w:val="0F0F0F"/>
                              <w:sz w:val="22"/>
                            </w:rPr>
                            <w:fldChar w:fldCharType="end"/>
                          </w:r>
                          <w:r>
                            <w:rPr>
                              <w:color w:val="0F0F0F"/>
                              <w:spacing w:val="-3"/>
                              <w:sz w:val="22"/>
                            </w:rPr>
                            <w:t> </w:t>
                          </w:r>
                          <w:r>
                            <w:rPr>
                              <w:color w:val="0F0F0F"/>
                              <w:sz w:val="22"/>
                            </w:rPr>
                            <w:t>of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wps:txbx>
                    <wps:bodyPr wrap="square" lIns="0" tIns="0" rIns="0" bIns="0" rtlCol="0">
                      <a:noAutofit/>
                    </wps:bodyPr>
                  </wps:wsp>
                </a:graphicData>
              </a:graphic>
            </wp:anchor>
          </w:drawing>
        </mc:Choice>
        <mc:Fallback>
          <w:pict>
            <v:shape style="position:absolute;margin-left:264.397797pt;margin-top:760.466187pt;width:68.45pt;height:14.2pt;mso-position-horizontal-relative:page;mso-position-vertical-relative:page;z-index:-21742592" type="#_x0000_t202" id="docshape421" filled="false" stroked="false">
              <v:textbox inset="0,0,0,0">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73</w:t>
                    </w:r>
                    <w:r>
                      <w:rPr>
                        <w:color w:val="0F0F0F"/>
                        <w:sz w:val="22"/>
                      </w:rPr>
                      <w:fldChar w:fldCharType="end"/>
                    </w:r>
                    <w:r>
                      <w:rPr>
                        <w:color w:val="0F0F0F"/>
                        <w:spacing w:val="-3"/>
                        <w:sz w:val="22"/>
                      </w:rPr>
                      <w:t> </w:t>
                    </w:r>
                    <w:r>
                      <w:rPr>
                        <w:color w:val="0F0F0F"/>
                        <w:sz w:val="22"/>
                      </w:rPr>
                      <w:t>of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5936">
              <wp:simplePos x="0" y="0"/>
              <wp:positionH relativeFrom="page">
                <wp:posOffset>3357953</wp:posOffset>
              </wp:positionH>
              <wp:positionV relativeFrom="page">
                <wp:posOffset>9663585</wp:posOffset>
              </wp:positionV>
              <wp:extent cx="868680" cy="173355"/>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74</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40544" type="#_x0000_t202" id="docshape427" filled="false" stroked="false">
              <v:textbox inset="0,0,0,0">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74</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7984">
              <wp:simplePos x="0" y="0"/>
              <wp:positionH relativeFrom="page">
                <wp:posOffset>3357852</wp:posOffset>
              </wp:positionH>
              <wp:positionV relativeFrom="page">
                <wp:posOffset>9657920</wp:posOffset>
              </wp:positionV>
              <wp:extent cx="869315" cy="180340"/>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869315" cy="180340"/>
                      </a:xfrm>
                      <a:prstGeom prst="rect">
                        <a:avLst/>
                      </a:prstGeom>
                    </wps:spPr>
                    <wps:txbx>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75</w:t>
                          </w:r>
                          <w:r>
                            <w:rPr>
                              <w:color w:val="0F0F0F"/>
                              <w:sz w:val="22"/>
                            </w:rPr>
                            <w:fldChar w:fldCharType="end"/>
                          </w:r>
                          <w:r>
                            <w:rPr>
                              <w:color w:val="0F0F0F"/>
                              <w:spacing w:val="-3"/>
                              <w:sz w:val="22"/>
                            </w:rPr>
                            <w:t> </w:t>
                          </w:r>
                          <w:r>
                            <w:rPr>
                              <w:color w:val="0F0F0F"/>
                              <w:sz w:val="22"/>
                            </w:rPr>
                            <w:t>of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wps:txbx>
                    <wps:bodyPr wrap="square" lIns="0" tIns="0" rIns="0" bIns="0" rtlCol="0">
                      <a:noAutofit/>
                    </wps:bodyPr>
                  </wps:wsp>
                </a:graphicData>
              </a:graphic>
            </wp:anchor>
          </w:drawing>
        </mc:Choice>
        <mc:Fallback>
          <w:pict>
            <v:shape style="position:absolute;margin-left:264.397797pt;margin-top:760.466187pt;width:68.45pt;height:14.2pt;mso-position-horizontal-relative:page;mso-position-vertical-relative:page;z-index:-21738496" type="#_x0000_t202" id="docshape433" filled="false" stroked="false">
              <v:textbox inset="0,0,0,0">
                <w:txbxContent>
                  <w:p>
                    <w:pPr>
                      <w:spacing w:before="11"/>
                      <w:ind w:left="20" w:right="0" w:firstLine="0"/>
                      <w:jc w:val="left"/>
                      <w:rPr>
                        <w:sz w:val="22"/>
                      </w:rPr>
                    </w:pPr>
                    <w:r>
                      <w:rPr>
                        <w:color w:val="0F0F0F"/>
                        <w:sz w:val="22"/>
                      </w:rPr>
                      <w:t>Page</w:t>
                    </w:r>
                    <w:r>
                      <w:rPr>
                        <w:color w:val="0F0F0F"/>
                        <w:spacing w:val="4"/>
                        <w:sz w:val="22"/>
                      </w:rPr>
                      <w:t> </w:t>
                    </w:r>
                    <w:r>
                      <w:rPr>
                        <w:color w:val="0F0F0F"/>
                        <w:sz w:val="22"/>
                      </w:rPr>
                      <w:fldChar w:fldCharType="begin"/>
                    </w:r>
                    <w:r>
                      <w:rPr>
                        <w:color w:val="0F0F0F"/>
                        <w:sz w:val="22"/>
                      </w:rPr>
                      <w:instrText> PAGE </w:instrText>
                    </w:r>
                    <w:r>
                      <w:rPr>
                        <w:color w:val="0F0F0F"/>
                        <w:sz w:val="22"/>
                      </w:rPr>
                      <w:fldChar w:fldCharType="separate"/>
                    </w:r>
                    <w:r>
                      <w:rPr>
                        <w:color w:val="0F0F0F"/>
                        <w:sz w:val="22"/>
                      </w:rPr>
                      <w:t>75</w:t>
                    </w:r>
                    <w:r>
                      <w:rPr>
                        <w:color w:val="0F0F0F"/>
                        <w:sz w:val="22"/>
                      </w:rPr>
                      <w:fldChar w:fldCharType="end"/>
                    </w:r>
                    <w:r>
                      <w:rPr>
                        <w:color w:val="0F0F0F"/>
                        <w:spacing w:val="-3"/>
                        <w:sz w:val="22"/>
                      </w:rPr>
                      <w:t> </w:t>
                    </w:r>
                    <w:r>
                      <w:rPr>
                        <w:color w:val="0F0F0F"/>
                        <w:sz w:val="22"/>
                      </w:rPr>
                      <w:t>of </w:t>
                    </w:r>
                    <w:r>
                      <w:rPr>
                        <w:color w:val="0F0F0F"/>
                        <w:spacing w:val="-5"/>
                        <w:sz w:val="22"/>
                      </w:rPr>
                      <w:fldChar w:fldCharType="begin"/>
                    </w:r>
                    <w:r>
                      <w:rPr>
                        <w:color w:val="0F0F0F"/>
                        <w:spacing w:val="-5"/>
                        <w:sz w:val="22"/>
                      </w:rPr>
                      <w:instrText> NUMPAGES </w:instrText>
                    </w:r>
                    <w:r>
                      <w:rPr>
                        <w:color w:val="0F0F0F"/>
                        <w:spacing w:val="-5"/>
                        <w:sz w:val="22"/>
                      </w:rPr>
                      <w:fldChar w:fldCharType="separate"/>
                    </w:r>
                    <w:r>
                      <w:rPr>
                        <w:color w:val="0F0F0F"/>
                        <w:spacing w:val="-5"/>
                        <w:sz w:val="22"/>
                      </w:rPr>
                      <w:t>143</w:t>
                    </w:r>
                    <w:r>
                      <w:rPr>
                        <w:color w:val="0F0F0F"/>
                        <w:spacing w:val="-5"/>
                        <w:sz w:val="22"/>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79520">
              <wp:simplePos x="0" y="0"/>
              <wp:positionH relativeFrom="page">
                <wp:posOffset>3357953</wp:posOffset>
              </wp:positionH>
              <wp:positionV relativeFrom="page">
                <wp:posOffset>9663585</wp:posOffset>
              </wp:positionV>
              <wp:extent cx="868680" cy="173355"/>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76</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36960" type="#_x0000_t202" id="docshape438" filled="false" stroked="false">
              <v:textbox inset="0,0,0,0">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76</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0544">
              <wp:simplePos x="0" y="0"/>
              <wp:positionH relativeFrom="page">
                <wp:posOffset>3357953</wp:posOffset>
              </wp:positionH>
              <wp:positionV relativeFrom="page">
                <wp:posOffset>9663585</wp:posOffset>
              </wp:positionV>
              <wp:extent cx="868680" cy="173355"/>
              <wp:effectExtent l="0" t="0" r="0" b="0"/>
              <wp:wrapNone/>
              <wp:docPr id="674" name="Textbox 674"/>
              <wp:cNvGraphicFramePr>
                <a:graphicFrameLocks/>
              </wp:cNvGraphicFramePr>
              <a:graphic>
                <a:graphicData uri="http://schemas.microsoft.com/office/word/2010/wordprocessingShape">
                  <wps:wsp>
                    <wps:cNvPr id="674" name="Textbox 674"/>
                    <wps:cNvSpPr txBox="1"/>
                    <wps:spPr>
                      <a:xfrm>
                        <a:off x="0" y="0"/>
                        <a:ext cx="868680" cy="173355"/>
                      </a:xfrm>
                      <a:prstGeom prst="rect">
                        <a:avLst/>
                      </a:prstGeom>
                    </wps:spPr>
                    <wps:txbx>
                      <w:txbxContent>
                        <w:p>
                          <w:pPr>
                            <w:pStyle w:val="BodyText"/>
                            <w:spacing w:before="11"/>
                            <w:ind w:left="20"/>
                          </w:pPr>
                          <w:r>
                            <w:rPr>
                              <w:color w:val="0A0A0A"/>
                              <w:w w:val="105"/>
                            </w:rPr>
                            <w:t>Page</w:t>
                          </w:r>
                          <w:r>
                            <w:rPr>
                              <w:color w:val="0A0A0A"/>
                              <w:spacing w:val="2"/>
                              <w:w w:val="105"/>
                            </w:rPr>
                            <w:t> </w:t>
                          </w:r>
                          <w:r>
                            <w:rPr>
                              <w:color w:val="1A1A1A"/>
                              <w:w w:val="105"/>
                            </w:rPr>
                            <w:fldChar w:fldCharType="begin"/>
                          </w:r>
                          <w:r>
                            <w:rPr>
                              <w:color w:val="1A1A1A"/>
                              <w:w w:val="105"/>
                            </w:rPr>
                            <w:instrText> PAGE </w:instrText>
                          </w:r>
                          <w:r>
                            <w:rPr>
                              <w:color w:val="1A1A1A"/>
                              <w:w w:val="105"/>
                            </w:rPr>
                            <w:fldChar w:fldCharType="separate"/>
                          </w:r>
                          <w:r>
                            <w:rPr>
                              <w:color w:val="1A1A1A"/>
                              <w:w w:val="105"/>
                            </w:rPr>
                            <w:t>80</w:t>
                          </w:r>
                          <w:r>
                            <w:rPr>
                              <w:color w:val="1A1A1A"/>
                              <w:w w:val="105"/>
                            </w:rPr>
                            <w:fldChar w:fldCharType="end"/>
                          </w:r>
                          <w:r>
                            <w:rPr>
                              <w:color w:val="1A1A1A"/>
                              <w:spacing w:val="-3"/>
                              <w:w w:val="105"/>
                            </w:rPr>
                            <w:t> </w:t>
                          </w:r>
                          <w:r>
                            <w:rPr>
                              <w:color w:val="0A0A0A"/>
                              <w:w w:val="105"/>
                            </w:rPr>
                            <w:t>of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35936" type="#_x0000_t202" id="docshape449" filled="false" stroked="false">
              <v:textbox inset="0,0,0,0">
                <w:txbxContent>
                  <w:p>
                    <w:pPr>
                      <w:pStyle w:val="BodyText"/>
                      <w:spacing w:before="11"/>
                      <w:ind w:left="20"/>
                    </w:pPr>
                    <w:r>
                      <w:rPr>
                        <w:color w:val="0A0A0A"/>
                        <w:w w:val="105"/>
                      </w:rPr>
                      <w:t>Page</w:t>
                    </w:r>
                    <w:r>
                      <w:rPr>
                        <w:color w:val="0A0A0A"/>
                        <w:spacing w:val="2"/>
                        <w:w w:val="105"/>
                      </w:rPr>
                      <w:t> </w:t>
                    </w:r>
                    <w:r>
                      <w:rPr>
                        <w:color w:val="1A1A1A"/>
                        <w:w w:val="105"/>
                      </w:rPr>
                      <w:fldChar w:fldCharType="begin"/>
                    </w:r>
                    <w:r>
                      <w:rPr>
                        <w:color w:val="1A1A1A"/>
                        <w:w w:val="105"/>
                      </w:rPr>
                      <w:instrText> PAGE </w:instrText>
                    </w:r>
                    <w:r>
                      <w:rPr>
                        <w:color w:val="1A1A1A"/>
                        <w:w w:val="105"/>
                      </w:rPr>
                      <w:fldChar w:fldCharType="separate"/>
                    </w:r>
                    <w:r>
                      <w:rPr>
                        <w:color w:val="1A1A1A"/>
                        <w:w w:val="105"/>
                      </w:rPr>
                      <w:t>80</w:t>
                    </w:r>
                    <w:r>
                      <w:rPr>
                        <w:color w:val="1A1A1A"/>
                        <w:w w:val="105"/>
                      </w:rPr>
                      <w:fldChar w:fldCharType="end"/>
                    </w:r>
                    <w:r>
                      <w:rPr>
                        <w:color w:val="1A1A1A"/>
                        <w:spacing w:val="-3"/>
                        <w:w w:val="105"/>
                      </w:rPr>
                      <w:t> </w:t>
                    </w:r>
                    <w:r>
                      <w:rPr>
                        <w:color w:val="0A0A0A"/>
                        <w:w w:val="105"/>
                      </w:rPr>
                      <w:t>of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2080">
              <wp:simplePos x="0" y="0"/>
              <wp:positionH relativeFrom="page">
                <wp:posOffset>3357953</wp:posOffset>
              </wp:positionH>
              <wp:positionV relativeFrom="page">
                <wp:posOffset>9663585</wp:posOffset>
              </wp:positionV>
              <wp:extent cx="868680" cy="173355"/>
              <wp:effectExtent l="0" t="0" r="0" b="0"/>
              <wp:wrapNone/>
              <wp:docPr id="680" name="Textbox 680"/>
              <wp:cNvGraphicFramePr>
                <a:graphicFrameLocks/>
              </wp:cNvGraphicFramePr>
              <a:graphic>
                <a:graphicData uri="http://schemas.microsoft.com/office/word/2010/wordprocessingShape">
                  <wps:wsp>
                    <wps:cNvPr id="680" name="Textbox 680"/>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81</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34400" type="#_x0000_t202" id="docshape451" filled="false" stroked="false">
              <v:textbox inset="0,0,0,0">
                <w:txbxContent>
                  <w:p>
                    <w:pPr>
                      <w:pStyle w:val="BodyText"/>
                      <w:spacing w:before="11"/>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81</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3104">
              <wp:simplePos x="0" y="0"/>
              <wp:positionH relativeFrom="page">
                <wp:posOffset>3357953</wp:posOffset>
              </wp:positionH>
              <wp:positionV relativeFrom="page">
                <wp:posOffset>9657920</wp:posOffset>
              </wp:positionV>
              <wp:extent cx="868680" cy="180340"/>
              <wp:effectExtent l="0" t="0" r="0" b="0"/>
              <wp:wrapNone/>
              <wp:docPr id="685" name="Textbox 685"/>
              <wp:cNvGraphicFramePr>
                <a:graphicFrameLocks/>
              </wp:cNvGraphicFramePr>
              <a:graphic>
                <a:graphicData uri="http://schemas.microsoft.com/office/word/2010/wordprocessingShape">
                  <wps:wsp>
                    <wps:cNvPr id="685" name="Textbox 685"/>
                    <wps:cNvSpPr txBox="1"/>
                    <wps:spPr>
                      <a:xfrm>
                        <a:off x="0" y="0"/>
                        <a:ext cx="868680" cy="180340"/>
                      </a:xfrm>
                      <a:prstGeom prst="rect">
                        <a:avLst/>
                      </a:prstGeom>
                    </wps:spPr>
                    <wps:txbx>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86</w:t>
                          </w:r>
                          <w:r>
                            <w:rPr>
                              <w:color w:val="0F0F0F"/>
                              <w:w w:val="105"/>
                            </w:rPr>
                            <w:fldChar w:fldCharType="end"/>
                          </w:r>
                          <w:r>
                            <w:rPr>
                              <w:color w:val="0F0F0F"/>
                              <w:spacing w:val="-3"/>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466187pt;width:68.4pt;height:14.2pt;mso-position-horizontal-relative:page;mso-position-vertical-relative:page;z-index:-21733376" type="#_x0000_t202" id="docshape454" filled="false" stroked="false">
              <v:textbox inset="0,0,0,0">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86</w:t>
                    </w:r>
                    <w:r>
                      <w:rPr>
                        <w:color w:val="0F0F0F"/>
                        <w:w w:val="105"/>
                      </w:rPr>
                      <w:fldChar w:fldCharType="end"/>
                    </w:r>
                    <w:r>
                      <w:rPr>
                        <w:color w:val="0F0F0F"/>
                        <w:spacing w:val="-3"/>
                        <w:w w:val="105"/>
                      </w:rPr>
                      <w:t> </w:t>
                    </w:r>
                    <w:r>
                      <w:rPr>
                        <w:color w:val="0F0F0F"/>
                        <w:w w:val="105"/>
                      </w:rPr>
                      <w:t>of</w:t>
                    </w:r>
                    <w:r>
                      <w:rPr>
                        <w:color w:val="0F0F0F"/>
                        <w:spacing w:val="1"/>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4640">
              <wp:simplePos x="0" y="0"/>
              <wp:positionH relativeFrom="page">
                <wp:posOffset>3357953</wp:posOffset>
              </wp:positionH>
              <wp:positionV relativeFrom="page">
                <wp:posOffset>9657920</wp:posOffset>
              </wp:positionV>
              <wp:extent cx="868680" cy="180340"/>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868680" cy="180340"/>
                      </a:xfrm>
                      <a:prstGeom prst="rect">
                        <a:avLst/>
                      </a:prstGeom>
                    </wps:spPr>
                    <wps:txbx>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88</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466187pt;width:68.4pt;height:14.2pt;mso-position-horizontal-relative:page;mso-position-vertical-relative:page;z-index:-21731840" type="#_x0000_t202" id="docshape507" filled="false" stroked="false">
              <v:textbox inset="0,0,0,0">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88</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6176">
              <wp:simplePos x="0" y="0"/>
              <wp:positionH relativeFrom="page">
                <wp:posOffset>3357953</wp:posOffset>
              </wp:positionH>
              <wp:positionV relativeFrom="page">
                <wp:posOffset>9657920</wp:posOffset>
              </wp:positionV>
              <wp:extent cx="868680" cy="180340"/>
              <wp:effectExtent l="0" t="0" r="0" b="0"/>
              <wp:wrapNone/>
              <wp:docPr id="751" name="Textbox 751"/>
              <wp:cNvGraphicFramePr>
                <a:graphicFrameLocks/>
              </wp:cNvGraphicFramePr>
              <a:graphic>
                <a:graphicData uri="http://schemas.microsoft.com/office/word/2010/wordprocessingShape">
                  <wps:wsp>
                    <wps:cNvPr id="751" name="Textbox 751"/>
                    <wps:cNvSpPr txBox="1"/>
                    <wps:spPr>
                      <a:xfrm>
                        <a:off x="0" y="0"/>
                        <a:ext cx="868680" cy="180340"/>
                      </a:xfrm>
                      <a:prstGeom prst="rect">
                        <a:avLst/>
                      </a:prstGeom>
                    </wps:spPr>
                    <wps:txbx>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90</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466187pt;width:68.4pt;height:14.2pt;mso-position-horizontal-relative:page;mso-position-vertical-relative:page;z-index:-21730304" type="#_x0000_t202" id="docshape509" filled="false" stroked="false">
              <v:textbox inset="0,0,0,0">
                <w:txbxContent>
                  <w:p>
                    <w:pPr>
                      <w:pStyle w:val="BodyText"/>
                      <w:spacing w:before="20"/>
                      <w:ind w:left="20"/>
                    </w:pPr>
                    <w:r>
                      <w:rPr>
                        <w:color w:val="0F0F0F"/>
                        <w:w w:val="105"/>
                      </w:rPr>
                      <w:t>Page</w:t>
                    </w:r>
                    <w:r>
                      <w:rPr>
                        <w:color w:val="0F0F0F"/>
                        <w:spacing w:val="2"/>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90</w:t>
                    </w:r>
                    <w:r>
                      <w:rPr>
                        <w:color w:val="0F0F0F"/>
                        <w:w w:val="105"/>
                      </w:rPr>
                      <w:fldChar w:fldCharType="end"/>
                    </w:r>
                    <w:r>
                      <w:rPr>
                        <w:color w:val="0F0F0F"/>
                        <w:spacing w:val="-3"/>
                        <w:w w:val="105"/>
                      </w:rPr>
                      <w:t> </w:t>
                    </w:r>
                    <w:r>
                      <w:rPr>
                        <w:color w:val="0F0F0F"/>
                        <w:w w:val="105"/>
                      </w:rPr>
                      <w:t>of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7200">
              <wp:simplePos x="0" y="0"/>
              <wp:positionH relativeFrom="page">
                <wp:posOffset>3357953</wp:posOffset>
              </wp:positionH>
              <wp:positionV relativeFrom="page">
                <wp:posOffset>9663585</wp:posOffset>
              </wp:positionV>
              <wp:extent cx="868680" cy="173355"/>
              <wp:effectExtent l="0" t="0" r="0" b="0"/>
              <wp:wrapNone/>
              <wp:docPr id="754" name="Textbox 754"/>
              <wp:cNvGraphicFramePr>
                <a:graphicFrameLocks/>
              </wp:cNvGraphicFramePr>
              <a:graphic>
                <a:graphicData uri="http://schemas.microsoft.com/office/word/2010/wordprocessingShape">
                  <wps:wsp>
                    <wps:cNvPr id="754" name="Textbox 754"/>
                    <wps:cNvSpPr txBox="1"/>
                    <wps:spPr>
                      <a:xfrm>
                        <a:off x="0" y="0"/>
                        <a:ext cx="868680" cy="173355"/>
                      </a:xfrm>
                      <a:prstGeom prst="rect">
                        <a:avLst/>
                      </a:prstGeom>
                    </wps:spPr>
                    <wps:txbx>
                      <w:txbxContent>
                        <w:p>
                          <w:pPr>
                            <w:pStyle w:val="BodyText"/>
                            <w:spacing w:before="11"/>
                            <w:ind w:left="20"/>
                          </w:pPr>
                          <w:r>
                            <w:rPr>
                              <w:color w:val="0A0A0A"/>
                              <w:w w:val="105"/>
                            </w:rPr>
                            <w:t>Page</w:t>
                          </w:r>
                          <w:r>
                            <w:rPr>
                              <w:color w:val="0A0A0A"/>
                              <w:spacing w:val="2"/>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94</w:t>
                          </w:r>
                          <w:r>
                            <w:rPr>
                              <w:color w:val="0A0A0A"/>
                              <w:w w:val="105"/>
                            </w:rPr>
                            <w:fldChar w:fldCharType="end"/>
                          </w:r>
                          <w:r>
                            <w:rPr>
                              <w:color w:val="0A0A0A"/>
                              <w:spacing w:val="-3"/>
                              <w:w w:val="105"/>
                            </w:rPr>
                            <w:t> </w:t>
                          </w:r>
                          <w:r>
                            <w:rPr>
                              <w:color w:val="0A0A0A"/>
                              <w:w w:val="105"/>
                            </w:rPr>
                            <w:t>of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29280" type="#_x0000_t202" id="docshape511" filled="false" stroked="false">
              <v:textbox inset="0,0,0,0">
                <w:txbxContent>
                  <w:p>
                    <w:pPr>
                      <w:pStyle w:val="BodyText"/>
                      <w:spacing w:before="11"/>
                      <w:ind w:left="20"/>
                    </w:pPr>
                    <w:r>
                      <w:rPr>
                        <w:color w:val="0A0A0A"/>
                        <w:w w:val="105"/>
                      </w:rPr>
                      <w:t>Page</w:t>
                    </w:r>
                    <w:r>
                      <w:rPr>
                        <w:color w:val="0A0A0A"/>
                        <w:spacing w:val="2"/>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94</w:t>
                    </w:r>
                    <w:r>
                      <w:rPr>
                        <w:color w:val="0A0A0A"/>
                        <w:w w:val="105"/>
                      </w:rPr>
                      <w:fldChar w:fldCharType="end"/>
                    </w:r>
                    <w:r>
                      <w:rPr>
                        <w:color w:val="0A0A0A"/>
                        <w:spacing w:val="-3"/>
                        <w:w w:val="105"/>
                      </w:rPr>
                      <w:t> </w:t>
                    </w:r>
                    <w:r>
                      <w:rPr>
                        <w:color w:val="0A0A0A"/>
                        <w:w w:val="105"/>
                      </w:rPr>
                      <w:t>of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8224">
              <wp:simplePos x="0" y="0"/>
              <wp:positionH relativeFrom="page">
                <wp:posOffset>3357953</wp:posOffset>
              </wp:positionH>
              <wp:positionV relativeFrom="page">
                <wp:posOffset>9663585</wp:posOffset>
              </wp:positionV>
              <wp:extent cx="868680" cy="173355"/>
              <wp:effectExtent l="0" t="0" r="0" b="0"/>
              <wp:wrapNone/>
              <wp:docPr id="759" name="Textbox 759"/>
              <wp:cNvGraphicFramePr>
                <a:graphicFrameLocks/>
              </wp:cNvGraphicFramePr>
              <a:graphic>
                <a:graphicData uri="http://schemas.microsoft.com/office/word/2010/wordprocessingShape">
                  <wps:wsp>
                    <wps:cNvPr id="759" name="Textbox 759"/>
                    <wps:cNvSpPr txBox="1"/>
                    <wps:spPr>
                      <a:xfrm>
                        <a:off x="0" y="0"/>
                        <a:ext cx="868680" cy="173355"/>
                      </a:xfrm>
                      <a:prstGeom prst="rect">
                        <a:avLst/>
                      </a:prstGeom>
                    </wps:spPr>
                    <wps:txbx>
                      <w:txbxContent>
                        <w:p>
                          <w:pPr>
                            <w:pStyle w:val="BodyText"/>
                            <w:spacing w:before="11"/>
                            <w:ind w:left="20"/>
                          </w:pPr>
                          <w:r>
                            <w:rPr>
                              <w:color w:val="111111"/>
                              <w:w w:val="105"/>
                            </w:rPr>
                            <w:t>Page</w:t>
                          </w:r>
                          <w:r>
                            <w:rPr>
                              <w:color w:val="111111"/>
                              <w:spacing w:val="2"/>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95</w:t>
                          </w:r>
                          <w:r>
                            <w:rPr>
                              <w:color w:val="111111"/>
                              <w:w w:val="105"/>
                            </w:rPr>
                            <w:fldChar w:fldCharType="end"/>
                          </w:r>
                          <w:r>
                            <w:rPr>
                              <w:color w:val="111111"/>
                              <w:spacing w:val="-3"/>
                              <w:w w:val="105"/>
                            </w:rPr>
                            <w:t> </w:t>
                          </w:r>
                          <w:r>
                            <w:rPr>
                              <w:color w:val="111111"/>
                              <w:w w:val="105"/>
                            </w:rPr>
                            <w:t>of</w:t>
                          </w:r>
                          <w:r>
                            <w:rPr>
                              <w:color w:val="111111"/>
                              <w:spacing w:val="1"/>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28256" type="#_x0000_t202" id="docshape513" filled="false" stroked="false">
              <v:textbox inset="0,0,0,0">
                <w:txbxContent>
                  <w:p>
                    <w:pPr>
                      <w:pStyle w:val="BodyText"/>
                      <w:spacing w:before="11"/>
                      <w:ind w:left="20"/>
                    </w:pPr>
                    <w:r>
                      <w:rPr>
                        <w:color w:val="111111"/>
                        <w:w w:val="105"/>
                      </w:rPr>
                      <w:t>Page</w:t>
                    </w:r>
                    <w:r>
                      <w:rPr>
                        <w:color w:val="111111"/>
                        <w:spacing w:val="2"/>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95</w:t>
                    </w:r>
                    <w:r>
                      <w:rPr>
                        <w:color w:val="111111"/>
                        <w:w w:val="105"/>
                      </w:rPr>
                      <w:fldChar w:fldCharType="end"/>
                    </w:r>
                    <w:r>
                      <w:rPr>
                        <w:color w:val="111111"/>
                        <w:spacing w:val="-3"/>
                        <w:w w:val="105"/>
                      </w:rPr>
                      <w:t> </w:t>
                    </w:r>
                    <w:r>
                      <w:rPr>
                        <w:color w:val="111111"/>
                        <w:w w:val="105"/>
                      </w:rPr>
                      <w:t>of</w:t>
                    </w:r>
                    <w:r>
                      <w:rPr>
                        <w:color w:val="111111"/>
                        <w:spacing w:val="1"/>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0272">
              <wp:simplePos x="0" y="0"/>
              <wp:positionH relativeFrom="page">
                <wp:posOffset>3357953</wp:posOffset>
              </wp:positionH>
              <wp:positionV relativeFrom="page">
                <wp:posOffset>9663585</wp:posOffset>
              </wp:positionV>
              <wp:extent cx="871855" cy="173355"/>
              <wp:effectExtent l="0" t="0" r="0" b="0"/>
              <wp:wrapNone/>
              <wp:docPr id="833" name="Textbox 833"/>
              <wp:cNvGraphicFramePr>
                <a:graphicFrameLocks/>
              </wp:cNvGraphicFramePr>
              <a:graphic>
                <a:graphicData uri="http://schemas.microsoft.com/office/word/2010/wordprocessingShape">
                  <wps:wsp>
                    <wps:cNvPr id="833" name="Textbox 833"/>
                    <wps:cNvSpPr txBox="1"/>
                    <wps:spPr>
                      <a:xfrm>
                        <a:off x="0" y="0"/>
                        <a:ext cx="871855" cy="173355"/>
                      </a:xfrm>
                      <a:prstGeom prst="rect">
                        <a:avLst/>
                      </a:prstGeom>
                    </wps:spPr>
                    <wps:txbx>
                      <w:txbxContent>
                        <w:p>
                          <w:pPr>
                            <w:pStyle w:val="BodyText"/>
                            <w:spacing w:before="11"/>
                            <w:ind w:left="20"/>
                          </w:pPr>
                          <w:r>
                            <w:rPr>
                              <w:color w:val="131313"/>
                              <w:w w:val="105"/>
                            </w:rPr>
                            <w:t>Page</w:t>
                          </w:r>
                          <w:r>
                            <w:rPr>
                              <w:color w:val="131313"/>
                              <w:spacing w:val="3"/>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98</w:t>
                          </w:r>
                          <w:r>
                            <w:rPr>
                              <w:color w:val="131313"/>
                              <w:w w:val="105"/>
                            </w:rPr>
                            <w:fldChar w:fldCharType="end"/>
                          </w:r>
                          <w:r>
                            <w:rPr>
                              <w:color w:val="131313"/>
                              <w:spacing w:val="-1"/>
                              <w:w w:val="105"/>
                            </w:rPr>
                            <w:t> </w:t>
                          </w:r>
                          <w:r>
                            <w:rPr>
                              <w:color w:val="131313"/>
                              <w:w w:val="105"/>
                            </w:rPr>
                            <w:t>of</w:t>
                          </w:r>
                          <w:r>
                            <w:rPr>
                              <w:color w:val="131313"/>
                              <w:spacing w:val="2"/>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650pt;height:13.65pt;mso-position-horizontal-relative:page;mso-position-vertical-relative:page;z-index:-21726208" type="#_x0000_t202" id="docshape575" filled="false" stroked="false">
              <v:textbox inset="0,0,0,0">
                <w:txbxContent>
                  <w:p>
                    <w:pPr>
                      <w:pStyle w:val="BodyText"/>
                      <w:spacing w:before="11"/>
                      <w:ind w:left="20"/>
                    </w:pPr>
                    <w:r>
                      <w:rPr>
                        <w:color w:val="131313"/>
                        <w:w w:val="105"/>
                      </w:rPr>
                      <w:t>Page</w:t>
                    </w:r>
                    <w:r>
                      <w:rPr>
                        <w:color w:val="131313"/>
                        <w:spacing w:val="3"/>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98</w:t>
                    </w:r>
                    <w:r>
                      <w:rPr>
                        <w:color w:val="131313"/>
                        <w:w w:val="105"/>
                      </w:rPr>
                      <w:fldChar w:fldCharType="end"/>
                    </w:r>
                    <w:r>
                      <w:rPr>
                        <w:color w:val="131313"/>
                        <w:spacing w:val="-1"/>
                        <w:w w:val="105"/>
                      </w:rPr>
                      <w:t> </w:t>
                    </w:r>
                    <w:r>
                      <w:rPr>
                        <w:color w:val="131313"/>
                        <w:w w:val="105"/>
                      </w:rPr>
                      <w:t>of</w:t>
                    </w:r>
                    <w:r>
                      <w:rPr>
                        <w:color w:val="131313"/>
                        <w:spacing w:val="2"/>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0784">
              <wp:simplePos x="0" y="0"/>
              <wp:positionH relativeFrom="page">
                <wp:posOffset>3321325</wp:posOffset>
              </wp:positionH>
              <wp:positionV relativeFrom="page">
                <wp:posOffset>9663585</wp:posOffset>
              </wp:positionV>
              <wp:extent cx="942340" cy="173355"/>
              <wp:effectExtent l="0" t="0" r="0" b="0"/>
              <wp:wrapNone/>
              <wp:docPr id="896" name="Textbox 896"/>
              <wp:cNvGraphicFramePr>
                <a:graphicFrameLocks/>
              </wp:cNvGraphicFramePr>
              <a:graphic>
                <a:graphicData uri="http://schemas.microsoft.com/office/word/2010/wordprocessingShape">
                  <wps:wsp>
                    <wps:cNvPr id="896" name="Textbox 896"/>
                    <wps:cNvSpPr txBox="1"/>
                    <wps:spPr>
                      <a:xfrm>
                        <a:off x="0" y="0"/>
                        <a:ext cx="942340" cy="173355"/>
                      </a:xfrm>
                      <a:prstGeom prst="rect">
                        <a:avLst/>
                      </a:prstGeom>
                    </wps:spPr>
                    <wps:txbx>
                      <w:txbxContent>
                        <w:p>
                          <w:pPr>
                            <w:pStyle w:val="BodyText"/>
                            <w:spacing w:before="11"/>
                            <w:ind w:left="20"/>
                          </w:pPr>
                          <w:r>
                            <w:rPr>
                              <w:color w:val="0C0C0C"/>
                              <w:w w:val="105"/>
                            </w:rPr>
                            <w:t>Page</w:t>
                          </w:r>
                          <w:r>
                            <w:rPr>
                              <w:color w:val="0C0C0C"/>
                              <w:spacing w:val="7"/>
                              <w:w w:val="105"/>
                            </w:rPr>
                            <w:t> </w:t>
                          </w:r>
                          <w:r>
                            <w:rPr>
                              <w:color w:val="0C0C0C"/>
                              <w:w w:val="105"/>
                            </w:rPr>
                            <w:fldChar w:fldCharType="begin"/>
                          </w:r>
                          <w:r>
                            <w:rPr>
                              <w:color w:val="0C0C0C"/>
                              <w:w w:val="105"/>
                            </w:rPr>
                            <w:instrText> PAGE </w:instrText>
                          </w:r>
                          <w:r>
                            <w:rPr>
                              <w:color w:val="0C0C0C"/>
                              <w:w w:val="105"/>
                            </w:rPr>
                            <w:fldChar w:fldCharType="separate"/>
                          </w:r>
                          <w:r>
                            <w:rPr>
                              <w:color w:val="0C0C0C"/>
                              <w:w w:val="105"/>
                            </w:rPr>
                            <w:t>100</w:t>
                          </w:r>
                          <w:r>
                            <w:rPr>
                              <w:color w:val="0C0C0C"/>
                              <w:w w:val="105"/>
                            </w:rPr>
                            <w:fldChar w:fldCharType="end"/>
                          </w:r>
                          <w:r>
                            <w:rPr>
                              <w:color w:val="0C0C0C"/>
                              <w:spacing w:val="-5"/>
                              <w:w w:val="105"/>
                            </w:rPr>
                            <w:t> </w:t>
                          </w:r>
                          <w:r>
                            <w:rPr>
                              <w:color w:val="0C0C0C"/>
                              <w:w w:val="105"/>
                            </w:rPr>
                            <w:t>of</w:t>
                          </w:r>
                          <w:r>
                            <w:rPr>
                              <w:color w:val="0C0C0C"/>
                              <w:spacing w:val="3"/>
                              <w:w w:val="105"/>
                            </w:rPr>
                            <w:t> </w:t>
                          </w:r>
                          <w:r>
                            <w:rPr>
                              <w:color w:val="0C0C0C"/>
                              <w:spacing w:val="-5"/>
                              <w:w w:val="105"/>
                            </w:rPr>
                            <w:fldChar w:fldCharType="begin"/>
                          </w:r>
                          <w:r>
                            <w:rPr>
                              <w:color w:val="0C0C0C"/>
                              <w:spacing w:val="-5"/>
                              <w:w w:val="105"/>
                            </w:rPr>
                            <w:instrText> NUMPAGES </w:instrText>
                          </w:r>
                          <w:r>
                            <w:rPr>
                              <w:color w:val="0C0C0C"/>
                              <w:spacing w:val="-5"/>
                              <w:w w:val="105"/>
                            </w:rPr>
                            <w:fldChar w:fldCharType="separate"/>
                          </w:r>
                          <w:r>
                            <w:rPr>
                              <w:color w:val="0C0C0C"/>
                              <w:spacing w:val="-5"/>
                              <w:w w:val="105"/>
                            </w:rPr>
                            <w:t>143</w:t>
                          </w:r>
                          <w:r>
                            <w:rPr>
                              <w:color w:val="0C0C0C"/>
                              <w:spacing w:val="-5"/>
                              <w:w w:val="105"/>
                            </w:rPr>
                            <w:fldChar w:fldCharType="end"/>
                          </w:r>
                        </w:p>
                      </w:txbxContent>
                    </wps:txbx>
                    <wps:bodyPr wrap="square" lIns="0" tIns="0" rIns="0" bIns="0" rtlCol="0">
                      <a:noAutofit/>
                    </wps:bodyPr>
                  </wps:wsp>
                </a:graphicData>
              </a:graphic>
            </wp:anchor>
          </w:drawing>
        </mc:Choice>
        <mc:Fallback>
          <w:pict>
            <v:shape style="position:absolute;margin-left:261.521698pt;margin-top:760.912231pt;width:74.2pt;height:13.65pt;mso-position-horizontal-relative:page;mso-position-vertical-relative:page;z-index:-21725696" type="#_x0000_t202" id="docshape628" filled="false" stroked="false">
              <v:textbox inset="0,0,0,0">
                <w:txbxContent>
                  <w:p>
                    <w:pPr>
                      <w:pStyle w:val="BodyText"/>
                      <w:spacing w:before="11"/>
                      <w:ind w:left="20"/>
                    </w:pPr>
                    <w:r>
                      <w:rPr>
                        <w:color w:val="0C0C0C"/>
                        <w:w w:val="105"/>
                      </w:rPr>
                      <w:t>Page</w:t>
                    </w:r>
                    <w:r>
                      <w:rPr>
                        <w:color w:val="0C0C0C"/>
                        <w:spacing w:val="7"/>
                        <w:w w:val="105"/>
                      </w:rPr>
                      <w:t> </w:t>
                    </w:r>
                    <w:r>
                      <w:rPr>
                        <w:color w:val="0C0C0C"/>
                        <w:w w:val="105"/>
                      </w:rPr>
                      <w:fldChar w:fldCharType="begin"/>
                    </w:r>
                    <w:r>
                      <w:rPr>
                        <w:color w:val="0C0C0C"/>
                        <w:w w:val="105"/>
                      </w:rPr>
                      <w:instrText> PAGE </w:instrText>
                    </w:r>
                    <w:r>
                      <w:rPr>
                        <w:color w:val="0C0C0C"/>
                        <w:w w:val="105"/>
                      </w:rPr>
                      <w:fldChar w:fldCharType="separate"/>
                    </w:r>
                    <w:r>
                      <w:rPr>
                        <w:color w:val="0C0C0C"/>
                        <w:w w:val="105"/>
                      </w:rPr>
                      <w:t>100</w:t>
                    </w:r>
                    <w:r>
                      <w:rPr>
                        <w:color w:val="0C0C0C"/>
                        <w:w w:val="105"/>
                      </w:rPr>
                      <w:fldChar w:fldCharType="end"/>
                    </w:r>
                    <w:r>
                      <w:rPr>
                        <w:color w:val="0C0C0C"/>
                        <w:spacing w:val="-5"/>
                        <w:w w:val="105"/>
                      </w:rPr>
                      <w:t> </w:t>
                    </w:r>
                    <w:r>
                      <w:rPr>
                        <w:color w:val="0C0C0C"/>
                        <w:w w:val="105"/>
                      </w:rPr>
                      <w:t>of</w:t>
                    </w:r>
                    <w:r>
                      <w:rPr>
                        <w:color w:val="0C0C0C"/>
                        <w:spacing w:val="3"/>
                        <w:w w:val="105"/>
                      </w:rPr>
                      <w:t> </w:t>
                    </w:r>
                    <w:r>
                      <w:rPr>
                        <w:color w:val="0C0C0C"/>
                        <w:spacing w:val="-5"/>
                        <w:w w:val="105"/>
                      </w:rPr>
                      <w:fldChar w:fldCharType="begin"/>
                    </w:r>
                    <w:r>
                      <w:rPr>
                        <w:color w:val="0C0C0C"/>
                        <w:spacing w:val="-5"/>
                        <w:w w:val="105"/>
                      </w:rPr>
                      <w:instrText> NUMPAGES </w:instrText>
                    </w:r>
                    <w:r>
                      <w:rPr>
                        <w:color w:val="0C0C0C"/>
                        <w:spacing w:val="-5"/>
                        <w:w w:val="105"/>
                      </w:rPr>
                      <w:fldChar w:fldCharType="separate"/>
                    </w:r>
                    <w:r>
                      <w:rPr>
                        <w:color w:val="0C0C0C"/>
                        <w:spacing w:val="-5"/>
                        <w:w w:val="105"/>
                      </w:rPr>
                      <w:t>143</w:t>
                    </w:r>
                    <w:r>
                      <w:rPr>
                        <w:color w:val="0C0C0C"/>
                        <w:spacing w:val="-5"/>
                        <w:w w:val="10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1296">
              <wp:simplePos x="0" y="0"/>
              <wp:positionH relativeFrom="page">
                <wp:posOffset>3324378</wp:posOffset>
              </wp:positionH>
              <wp:positionV relativeFrom="page">
                <wp:posOffset>9663585</wp:posOffset>
              </wp:positionV>
              <wp:extent cx="939165" cy="173355"/>
              <wp:effectExtent l="0" t="0" r="0" b="0"/>
              <wp:wrapNone/>
              <wp:docPr id="920" name="Textbox 920"/>
              <wp:cNvGraphicFramePr>
                <a:graphicFrameLocks/>
              </wp:cNvGraphicFramePr>
              <a:graphic>
                <a:graphicData uri="http://schemas.microsoft.com/office/word/2010/wordprocessingShape">
                  <wps:wsp>
                    <wps:cNvPr id="920" name="Textbox 920"/>
                    <wps:cNvSpPr txBox="1"/>
                    <wps:spPr>
                      <a:xfrm>
                        <a:off x="0" y="0"/>
                        <a:ext cx="939165" cy="173355"/>
                      </a:xfrm>
                      <a:prstGeom prst="rect">
                        <a:avLst/>
                      </a:prstGeom>
                    </wps:spPr>
                    <wps:txbx>
                      <w:txbxContent>
                        <w:p>
                          <w:pPr>
                            <w:pStyle w:val="BodyText"/>
                            <w:spacing w:before="11"/>
                            <w:ind w:left="20"/>
                          </w:pPr>
                          <w:r>
                            <w:rPr>
                              <w:color w:val="131313"/>
                              <w:w w:val="105"/>
                            </w:rPr>
                            <w:t>Page</w:t>
                          </w:r>
                          <w:r>
                            <w:rPr>
                              <w:color w:val="131313"/>
                              <w:spacing w:val="5"/>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101</w:t>
                          </w:r>
                          <w:r>
                            <w:rPr>
                              <w:color w:val="131313"/>
                              <w:w w:val="105"/>
                            </w:rPr>
                            <w:fldChar w:fldCharType="end"/>
                          </w:r>
                          <w:r>
                            <w:rPr>
                              <w:color w:val="131313"/>
                              <w:spacing w:val="-6"/>
                              <w:w w:val="105"/>
                            </w:rPr>
                            <w:t> </w:t>
                          </w:r>
                          <w:r>
                            <w:rPr>
                              <w:color w:val="131313"/>
                              <w:w w:val="105"/>
                            </w:rPr>
                            <w:t>of</w:t>
                          </w:r>
                          <w:r>
                            <w:rPr>
                              <w:color w:val="131313"/>
                              <w:spacing w:val="1"/>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wps:txbx>
                    <wps:bodyPr wrap="square" lIns="0" tIns="0" rIns="0" bIns="0" rtlCol="0">
                      <a:noAutofit/>
                    </wps:bodyPr>
                  </wps:wsp>
                </a:graphicData>
              </a:graphic>
            </wp:anchor>
          </w:drawing>
        </mc:Choice>
        <mc:Fallback>
          <w:pict>
            <v:shape style="position:absolute;margin-left:261.762085pt;margin-top:760.912231pt;width:73.95pt;height:13.65pt;mso-position-horizontal-relative:page;mso-position-vertical-relative:page;z-index:-21725184" type="#_x0000_t202" id="docshape646" filled="false" stroked="false">
              <v:textbox inset="0,0,0,0">
                <w:txbxContent>
                  <w:p>
                    <w:pPr>
                      <w:pStyle w:val="BodyText"/>
                      <w:spacing w:before="11"/>
                      <w:ind w:left="20"/>
                    </w:pPr>
                    <w:r>
                      <w:rPr>
                        <w:color w:val="131313"/>
                        <w:w w:val="105"/>
                      </w:rPr>
                      <w:t>Page</w:t>
                    </w:r>
                    <w:r>
                      <w:rPr>
                        <w:color w:val="131313"/>
                        <w:spacing w:val="5"/>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101</w:t>
                    </w:r>
                    <w:r>
                      <w:rPr>
                        <w:color w:val="131313"/>
                        <w:w w:val="105"/>
                      </w:rPr>
                      <w:fldChar w:fldCharType="end"/>
                    </w:r>
                    <w:r>
                      <w:rPr>
                        <w:color w:val="131313"/>
                        <w:spacing w:val="-6"/>
                        <w:w w:val="105"/>
                      </w:rPr>
                      <w:t> </w:t>
                    </w:r>
                    <w:r>
                      <w:rPr>
                        <w:color w:val="131313"/>
                        <w:w w:val="105"/>
                      </w:rPr>
                      <w:t>of</w:t>
                    </w:r>
                    <w:r>
                      <w:rPr>
                        <w:color w:val="131313"/>
                        <w:spacing w:val="1"/>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1808">
              <wp:simplePos x="0" y="0"/>
              <wp:positionH relativeFrom="page">
                <wp:posOffset>3324378</wp:posOffset>
              </wp:positionH>
              <wp:positionV relativeFrom="page">
                <wp:posOffset>9663585</wp:posOffset>
              </wp:positionV>
              <wp:extent cx="939165" cy="173355"/>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939165" cy="173355"/>
                      </a:xfrm>
                      <a:prstGeom prst="rect">
                        <a:avLst/>
                      </a:prstGeom>
                    </wps:spPr>
                    <wps:txbx>
                      <w:txbxContent>
                        <w:p>
                          <w:pPr>
                            <w:pStyle w:val="BodyText"/>
                            <w:spacing w:before="11"/>
                            <w:ind w:left="20"/>
                          </w:pPr>
                          <w:r>
                            <w:rPr>
                              <w:color w:val="131313"/>
                              <w:w w:val="105"/>
                            </w:rPr>
                            <w:t>Page</w:t>
                          </w:r>
                          <w:r>
                            <w:rPr>
                              <w:color w:val="131313"/>
                              <w:spacing w:val="5"/>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102</w:t>
                          </w:r>
                          <w:r>
                            <w:rPr>
                              <w:color w:val="131313"/>
                              <w:w w:val="105"/>
                            </w:rPr>
                            <w:fldChar w:fldCharType="end"/>
                          </w:r>
                          <w:r>
                            <w:rPr>
                              <w:color w:val="131313"/>
                              <w:spacing w:val="-8"/>
                              <w:w w:val="105"/>
                            </w:rPr>
                            <w:t> </w:t>
                          </w:r>
                          <w:r>
                            <w:rPr>
                              <w:color w:val="131313"/>
                              <w:w w:val="105"/>
                            </w:rPr>
                            <w:t>of</w:t>
                          </w:r>
                          <w:r>
                            <w:rPr>
                              <w:color w:val="131313"/>
                              <w:spacing w:val="2"/>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wps:txbx>
                    <wps:bodyPr wrap="square" lIns="0" tIns="0" rIns="0" bIns="0" rtlCol="0">
                      <a:noAutofit/>
                    </wps:bodyPr>
                  </wps:wsp>
                </a:graphicData>
              </a:graphic>
            </wp:anchor>
          </w:drawing>
        </mc:Choice>
        <mc:Fallback>
          <w:pict>
            <v:shape style="position:absolute;margin-left:261.762085pt;margin-top:760.912231pt;width:73.95pt;height:13.65pt;mso-position-horizontal-relative:page;mso-position-vertical-relative:page;z-index:-21724672" type="#_x0000_t202" id="docshape695" filled="false" stroked="false">
              <v:textbox inset="0,0,0,0">
                <w:txbxContent>
                  <w:p>
                    <w:pPr>
                      <w:pStyle w:val="BodyText"/>
                      <w:spacing w:before="11"/>
                      <w:ind w:left="20"/>
                    </w:pPr>
                    <w:r>
                      <w:rPr>
                        <w:color w:val="131313"/>
                        <w:w w:val="105"/>
                      </w:rPr>
                      <w:t>Page</w:t>
                    </w:r>
                    <w:r>
                      <w:rPr>
                        <w:color w:val="131313"/>
                        <w:spacing w:val="5"/>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102</w:t>
                    </w:r>
                    <w:r>
                      <w:rPr>
                        <w:color w:val="131313"/>
                        <w:w w:val="105"/>
                      </w:rPr>
                      <w:fldChar w:fldCharType="end"/>
                    </w:r>
                    <w:r>
                      <w:rPr>
                        <w:color w:val="131313"/>
                        <w:spacing w:val="-8"/>
                        <w:w w:val="105"/>
                      </w:rPr>
                      <w:t> </w:t>
                    </w:r>
                    <w:r>
                      <w:rPr>
                        <w:color w:val="131313"/>
                        <w:w w:val="105"/>
                      </w:rPr>
                      <w:t>of</w:t>
                    </w:r>
                    <w:r>
                      <w:rPr>
                        <w:color w:val="131313"/>
                        <w:spacing w:val="2"/>
                        <w:w w:val="105"/>
                      </w:rPr>
                      <w:t>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2320">
              <wp:simplePos x="0" y="0"/>
              <wp:positionH relativeFrom="page">
                <wp:posOffset>3324378</wp:posOffset>
              </wp:positionH>
              <wp:positionV relativeFrom="page">
                <wp:posOffset>9663585</wp:posOffset>
              </wp:positionV>
              <wp:extent cx="939165" cy="173355"/>
              <wp:effectExtent l="0" t="0" r="0" b="0"/>
              <wp:wrapNone/>
              <wp:docPr id="1004" name="Textbox 1004"/>
              <wp:cNvGraphicFramePr>
                <a:graphicFrameLocks/>
              </wp:cNvGraphicFramePr>
              <a:graphic>
                <a:graphicData uri="http://schemas.microsoft.com/office/word/2010/wordprocessingShape">
                  <wps:wsp>
                    <wps:cNvPr id="1004" name="Textbox 1004"/>
                    <wps:cNvSpPr txBox="1"/>
                    <wps:spPr>
                      <a:xfrm>
                        <a:off x="0" y="0"/>
                        <a:ext cx="939165" cy="173355"/>
                      </a:xfrm>
                      <a:prstGeom prst="rect">
                        <a:avLst/>
                      </a:prstGeom>
                    </wps:spPr>
                    <wps:txbx>
                      <w:txbxContent>
                        <w:p>
                          <w:pPr>
                            <w:pStyle w:val="BodyText"/>
                            <w:spacing w:before="11"/>
                            <w:ind w:left="20"/>
                          </w:pPr>
                          <w:r>
                            <w:rPr>
                              <w:color w:val="131315"/>
                              <w:w w:val="105"/>
                            </w:rPr>
                            <w:t>Page</w:t>
                          </w:r>
                          <w:r>
                            <w:rPr>
                              <w:color w:val="131315"/>
                              <w:spacing w:val="3"/>
                              <w:w w:val="105"/>
                            </w:rPr>
                            <w:t> </w:t>
                          </w:r>
                          <w:r>
                            <w:rPr>
                              <w:color w:val="131315"/>
                              <w:w w:val="105"/>
                            </w:rPr>
                            <w:fldChar w:fldCharType="begin"/>
                          </w:r>
                          <w:r>
                            <w:rPr>
                              <w:color w:val="131315"/>
                              <w:w w:val="105"/>
                            </w:rPr>
                            <w:instrText> PAGE </w:instrText>
                          </w:r>
                          <w:r>
                            <w:rPr>
                              <w:color w:val="131315"/>
                              <w:w w:val="105"/>
                            </w:rPr>
                            <w:fldChar w:fldCharType="separate"/>
                          </w:r>
                          <w:r>
                            <w:rPr>
                              <w:color w:val="131315"/>
                              <w:w w:val="105"/>
                            </w:rPr>
                            <w:t>103</w:t>
                          </w:r>
                          <w:r>
                            <w:rPr>
                              <w:color w:val="131315"/>
                              <w:w w:val="105"/>
                            </w:rPr>
                            <w:fldChar w:fldCharType="end"/>
                          </w:r>
                          <w:r>
                            <w:rPr>
                              <w:color w:val="131315"/>
                              <w:spacing w:val="-3"/>
                              <w:w w:val="105"/>
                            </w:rPr>
                            <w:t> </w:t>
                          </w:r>
                          <w:r>
                            <w:rPr>
                              <w:color w:val="131315"/>
                              <w:w w:val="105"/>
                            </w:rPr>
                            <w:t>of</w:t>
                          </w:r>
                          <w:r>
                            <w:rPr>
                              <w:color w:val="131315"/>
                              <w:spacing w:val="-1"/>
                              <w:w w:val="105"/>
                            </w:rPr>
                            <w:t> </w:t>
                          </w:r>
                          <w:r>
                            <w:rPr>
                              <w:color w:val="131315"/>
                              <w:spacing w:val="-5"/>
                              <w:w w:val="105"/>
                            </w:rPr>
                            <w:fldChar w:fldCharType="begin"/>
                          </w:r>
                          <w:r>
                            <w:rPr>
                              <w:color w:val="131315"/>
                              <w:spacing w:val="-5"/>
                              <w:w w:val="105"/>
                            </w:rPr>
                            <w:instrText> NUMPAGES </w:instrText>
                          </w:r>
                          <w:r>
                            <w:rPr>
                              <w:color w:val="131315"/>
                              <w:spacing w:val="-5"/>
                              <w:w w:val="105"/>
                            </w:rPr>
                            <w:fldChar w:fldCharType="separate"/>
                          </w:r>
                          <w:r>
                            <w:rPr>
                              <w:color w:val="131315"/>
                              <w:spacing w:val="-5"/>
                              <w:w w:val="105"/>
                            </w:rPr>
                            <w:t>143</w:t>
                          </w:r>
                          <w:r>
                            <w:rPr>
                              <w:color w:val="131315"/>
                              <w:spacing w:val="-5"/>
                              <w:w w:val="105"/>
                            </w:rPr>
                            <w:fldChar w:fldCharType="end"/>
                          </w:r>
                        </w:p>
                      </w:txbxContent>
                    </wps:txbx>
                    <wps:bodyPr wrap="square" lIns="0" tIns="0" rIns="0" bIns="0" rtlCol="0">
                      <a:noAutofit/>
                    </wps:bodyPr>
                  </wps:wsp>
                </a:graphicData>
              </a:graphic>
            </wp:anchor>
          </w:drawing>
        </mc:Choice>
        <mc:Fallback>
          <w:pict>
            <v:shape style="position:absolute;margin-left:261.762085pt;margin-top:760.912231pt;width:73.95pt;height:13.65pt;mso-position-horizontal-relative:page;mso-position-vertical-relative:page;z-index:-21724160" type="#_x0000_t202" id="docshape721" filled="false" stroked="false">
              <v:textbox inset="0,0,0,0">
                <w:txbxContent>
                  <w:p>
                    <w:pPr>
                      <w:pStyle w:val="BodyText"/>
                      <w:spacing w:before="11"/>
                      <w:ind w:left="20"/>
                    </w:pPr>
                    <w:r>
                      <w:rPr>
                        <w:color w:val="131315"/>
                        <w:w w:val="105"/>
                      </w:rPr>
                      <w:t>Page</w:t>
                    </w:r>
                    <w:r>
                      <w:rPr>
                        <w:color w:val="131315"/>
                        <w:spacing w:val="3"/>
                        <w:w w:val="105"/>
                      </w:rPr>
                      <w:t> </w:t>
                    </w:r>
                    <w:r>
                      <w:rPr>
                        <w:color w:val="131315"/>
                        <w:w w:val="105"/>
                      </w:rPr>
                      <w:fldChar w:fldCharType="begin"/>
                    </w:r>
                    <w:r>
                      <w:rPr>
                        <w:color w:val="131315"/>
                        <w:w w:val="105"/>
                      </w:rPr>
                      <w:instrText> PAGE </w:instrText>
                    </w:r>
                    <w:r>
                      <w:rPr>
                        <w:color w:val="131315"/>
                        <w:w w:val="105"/>
                      </w:rPr>
                      <w:fldChar w:fldCharType="separate"/>
                    </w:r>
                    <w:r>
                      <w:rPr>
                        <w:color w:val="131315"/>
                        <w:w w:val="105"/>
                      </w:rPr>
                      <w:t>103</w:t>
                    </w:r>
                    <w:r>
                      <w:rPr>
                        <w:color w:val="131315"/>
                        <w:w w:val="105"/>
                      </w:rPr>
                      <w:fldChar w:fldCharType="end"/>
                    </w:r>
                    <w:r>
                      <w:rPr>
                        <w:color w:val="131315"/>
                        <w:spacing w:val="-3"/>
                        <w:w w:val="105"/>
                      </w:rPr>
                      <w:t> </w:t>
                    </w:r>
                    <w:r>
                      <w:rPr>
                        <w:color w:val="131315"/>
                        <w:w w:val="105"/>
                      </w:rPr>
                      <w:t>of</w:t>
                    </w:r>
                    <w:r>
                      <w:rPr>
                        <w:color w:val="131315"/>
                        <w:spacing w:val="-1"/>
                        <w:w w:val="105"/>
                      </w:rPr>
                      <w:t> </w:t>
                    </w:r>
                    <w:r>
                      <w:rPr>
                        <w:color w:val="131315"/>
                        <w:spacing w:val="-5"/>
                        <w:w w:val="105"/>
                      </w:rPr>
                      <w:fldChar w:fldCharType="begin"/>
                    </w:r>
                    <w:r>
                      <w:rPr>
                        <w:color w:val="131315"/>
                        <w:spacing w:val="-5"/>
                        <w:w w:val="105"/>
                      </w:rPr>
                      <w:instrText> NUMPAGES </w:instrText>
                    </w:r>
                    <w:r>
                      <w:rPr>
                        <w:color w:val="131315"/>
                        <w:spacing w:val="-5"/>
                        <w:w w:val="105"/>
                      </w:rPr>
                      <w:fldChar w:fldCharType="separate"/>
                    </w:r>
                    <w:r>
                      <w:rPr>
                        <w:color w:val="131315"/>
                        <w:spacing w:val="-5"/>
                        <w:w w:val="105"/>
                      </w:rPr>
                      <w:t>143</w:t>
                    </w:r>
                    <w:r>
                      <w:rPr>
                        <w:color w:val="131315"/>
                        <w:spacing w:val="-5"/>
                        <w:w w:val="10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2832">
              <wp:simplePos x="0" y="0"/>
              <wp:positionH relativeFrom="page">
                <wp:posOffset>3321325</wp:posOffset>
              </wp:positionH>
              <wp:positionV relativeFrom="page">
                <wp:posOffset>9663585</wp:posOffset>
              </wp:positionV>
              <wp:extent cx="942340" cy="173355"/>
              <wp:effectExtent l="0" t="0" r="0" b="0"/>
              <wp:wrapNone/>
              <wp:docPr id="1048" name="Textbox 1048"/>
              <wp:cNvGraphicFramePr>
                <a:graphicFrameLocks/>
              </wp:cNvGraphicFramePr>
              <a:graphic>
                <a:graphicData uri="http://schemas.microsoft.com/office/word/2010/wordprocessingShape">
                  <wps:wsp>
                    <wps:cNvPr id="1048" name="Textbox 1048"/>
                    <wps:cNvSpPr txBox="1"/>
                    <wps:spPr>
                      <a:xfrm>
                        <a:off x="0" y="0"/>
                        <a:ext cx="942340" cy="173355"/>
                      </a:xfrm>
                      <a:prstGeom prst="rect">
                        <a:avLst/>
                      </a:prstGeom>
                    </wps:spPr>
                    <wps:txbx>
                      <w:txbxContent>
                        <w:p>
                          <w:pPr>
                            <w:pStyle w:val="BodyText"/>
                            <w:spacing w:before="11"/>
                            <w:ind w:left="20"/>
                          </w:pPr>
                          <w:r>
                            <w:rPr>
                              <w:color w:val="0A0A0A"/>
                              <w:w w:val="105"/>
                            </w:rPr>
                            <w:t>Page</w:t>
                          </w:r>
                          <w:r>
                            <w:rPr>
                              <w:color w:val="0A0A0A"/>
                              <w:spacing w:val="7"/>
                              <w:w w:val="105"/>
                            </w:rPr>
                            <w:t> </w:t>
                          </w:r>
                          <w:r>
                            <w:rPr>
                              <w:color w:val="1A1A1A"/>
                              <w:w w:val="105"/>
                            </w:rPr>
                            <w:fldChar w:fldCharType="begin"/>
                          </w:r>
                          <w:r>
                            <w:rPr>
                              <w:color w:val="1A1A1A"/>
                              <w:w w:val="105"/>
                            </w:rPr>
                            <w:instrText> PAGE </w:instrText>
                          </w:r>
                          <w:r>
                            <w:rPr>
                              <w:color w:val="1A1A1A"/>
                              <w:w w:val="105"/>
                            </w:rPr>
                            <w:fldChar w:fldCharType="separate"/>
                          </w:r>
                          <w:r>
                            <w:rPr>
                              <w:color w:val="1A1A1A"/>
                              <w:w w:val="105"/>
                            </w:rPr>
                            <w:t>104</w:t>
                          </w:r>
                          <w:r>
                            <w:rPr>
                              <w:color w:val="1A1A1A"/>
                              <w:w w:val="105"/>
                            </w:rPr>
                            <w:fldChar w:fldCharType="end"/>
                          </w:r>
                          <w:r>
                            <w:rPr>
                              <w:color w:val="1A1A1A"/>
                              <w:spacing w:val="-5"/>
                              <w:w w:val="105"/>
                            </w:rPr>
                            <w:t> </w:t>
                          </w:r>
                          <w:r>
                            <w:rPr>
                              <w:color w:val="1A1A1A"/>
                              <w:w w:val="105"/>
                            </w:rPr>
                            <w:t>of</w:t>
                          </w:r>
                          <w:r>
                            <w:rPr>
                              <w:color w:val="1A1A1A"/>
                              <w:spacing w:val="3"/>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1.521698pt;margin-top:760.912231pt;width:74.2pt;height:13.65pt;mso-position-horizontal-relative:page;mso-position-vertical-relative:page;z-index:-21723648" type="#_x0000_t202" id="docshape760" filled="false" stroked="false">
              <v:textbox inset="0,0,0,0">
                <w:txbxContent>
                  <w:p>
                    <w:pPr>
                      <w:pStyle w:val="BodyText"/>
                      <w:spacing w:before="11"/>
                      <w:ind w:left="20"/>
                    </w:pPr>
                    <w:r>
                      <w:rPr>
                        <w:color w:val="0A0A0A"/>
                        <w:w w:val="105"/>
                      </w:rPr>
                      <w:t>Page</w:t>
                    </w:r>
                    <w:r>
                      <w:rPr>
                        <w:color w:val="0A0A0A"/>
                        <w:spacing w:val="7"/>
                        <w:w w:val="105"/>
                      </w:rPr>
                      <w:t> </w:t>
                    </w:r>
                    <w:r>
                      <w:rPr>
                        <w:color w:val="1A1A1A"/>
                        <w:w w:val="105"/>
                      </w:rPr>
                      <w:fldChar w:fldCharType="begin"/>
                    </w:r>
                    <w:r>
                      <w:rPr>
                        <w:color w:val="1A1A1A"/>
                        <w:w w:val="105"/>
                      </w:rPr>
                      <w:instrText> PAGE </w:instrText>
                    </w:r>
                    <w:r>
                      <w:rPr>
                        <w:color w:val="1A1A1A"/>
                        <w:w w:val="105"/>
                      </w:rPr>
                      <w:fldChar w:fldCharType="separate"/>
                    </w:r>
                    <w:r>
                      <w:rPr>
                        <w:color w:val="1A1A1A"/>
                        <w:w w:val="105"/>
                      </w:rPr>
                      <w:t>104</w:t>
                    </w:r>
                    <w:r>
                      <w:rPr>
                        <w:color w:val="1A1A1A"/>
                        <w:w w:val="105"/>
                      </w:rPr>
                      <w:fldChar w:fldCharType="end"/>
                    </w:r>
                    <w:r>
                      <w:rPr>
                        <w:color w:val="1A1A1A"/>
                        <w:spacing w:val="-5"/>
                        <w:w w:val="105"/>
                      </w:rPr>
                      <w:t> </w:t>
                    </w:r>
                    <w:r>
                      <w:rPr>
                        <w:color w:val="1A1A1A"/>
                        <w:w w:val="105"/>
                      </w:rPr>
                      <w:t>of</w:t>
                    </w:r>
                    <w:r>
                      <w:rPr>
                        <w:color w:val="1A1A1A"/>
                        <w:spacing w:val="3"/>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3856">
              <wp:simplePos x="0" y="0"/>
              <wp:positionH relativeFrom="page">
                <wp:posOffset>3324378</wp:posOffset>
              </wp:positionH>
              <wp:positionV relativeFrom="page">
                <wp:posOffset>9663585</wp:posOffset>
              </wp:positionV>
              <wp:extent cx="939165" cy="173355"/>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939165" cy="173355"/>
                      </a:xfrm>
                      <a:prstGeom prst="rect">
                        <a:avLst/>
                      </a:prstGeom>
                    </wps:spPr>
                    <wps:txbx>
                      <w:txbxContent>
                        <w:p>
                          <w:pPr>
                            <w:pStyle w:val="BodyText"/>
                            <w:spacing w:before="11"/>
                            <w:ind w:left="20"/>
                          </w:pPr>
                          <w:r>
                            <w:rPr>
                              <w:color w:val="131313"/>
                              <w:w w:val="105"/>
                            </w:rPr>
                            <w:t>Page</w:t>
                          </w:r>
                          <w:r>
                            <w:rPr>
                              <w:color w:val="131313"/>
                              <w:spacing w:val="4"/>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105</w:t>
                          </w:r>
                          <w:r>
                            <w:rPr>
                              <w:color w:val="131313"/>
                              <w:w w:val="105"/>
                            </w:rPr>
                            <w:fldChar w:fldCharType="end"/>
                          </w:r>
                          <w:r>
                            <w:rPr>
                              <w:color w:val="131313"/>
                              <w:spacing w:val="-5"/>
                              <w:w w:val="105"/>
                            </w:rPr>
                            <w:t> </w:t>
                          </w:r>
                          <w:r>
                            <w:rPr>
                              <w:color w:val="131313"/>
                              <w:w w:val="105"/>
                            </w:rPr>
                            <w:t>of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wps:txbx>
                    <wps:bodyPr wrap="square" lIns="0" tIns="0" rIns="0" bIns="0" rtlCol="0">
                      <a:noAutofit/>
                    </wps:bodyPr>
                  </wps:wsp>
                </a:graphicData>
              </a:graphic>
            </wp:anchor>
          </w:drawing>
        </mc:Choice>
        <mc:Fallback>
          <w:pict>
            <v:shape style="position:absolute;margin-left:261.762085pt;margin-top:760.912231pt;width:73.95pt;height:13.65pt;mso-position-horizontal-relative:page;mso-position-vertical-relative:page;z-index:-21722624" type="#_x0000_t202" id="docshape775" filled="false" stroked="false">
              <v:textbox inset="0,0,0,0">
                <w:txbxContent>
                  <w:p>
                    <w:pPr>
                      <w:pStyle w:val="BodyText"/>
                      <w:spacing w:before="11"/>
                      <w:ind w:left="20"/>
                    </w:pPr>
                    <w:r>
                      <w:rPr>
                        <w:color w:val="131313"/>
                        <w:w w:val="105"/>
                      </w:rPr>
                      <w:t>Page</w:t>
                    </w:r>
                    <w:r>
                      <w:rPr>
                        <w:color w:val="131313"/>
                        <w:spacing w:val="4"/>
                        <w:w w:val="105"/>
                      </w:rPr>
                      <w:t> </w:t>
                    </w:r>
                    <w:r>
                      <w:rPr>
                        <w:color w:val="131313"/>
                        <w:w w:val="105"/>
                      </w:rPr>
                      <w:fldChar w:fldCharType="begin"/>
                    </w:r>
                    <w:r>
                      <w:rPr>
                        <w:color w:val="131313"/>
                        <w:w w:val="105"/>
                      </w:rPr>
                      <w:instrText> PAGE </w:instrText>
                    </w:r>
                    <w:r>
                      <w:rPr>
                        <w:color w:val="131313"/>
                        <w:w w:val="105"/>
                      </w:rPr>
                      <w:fldChar w:fldCharType="separate"/>
                    </w:r>
                    <w:r>
                      <w:rPr>
                        <w:color w:val="131313"/>
                        <w:w w:val="105"/>
                      </w:rPr>
                      <w:t>105</w:t>
                    </w:r>
                    <w:r>
                      <w:rPr>
                        <w:color w:val="131313"/>
                        <w:w w:val="105"/>
                      </w:rPr>
                      <w:fldChar w:fldCharType="end"/>
                    </w:r>
                    <w:r>
                      <w:rPr>
                        <w:color w:val="131313"/>
                        <w:spacing w:val="-5"/>
                        <w:w w:val="105"/>
                      </w:rPr>
                      <w:t> </w:t>
                    </w:r>
                    <w:r>
                      <w:rPr>
                        <w:color w:val="131313"/>
                        <w:w w:val="105"/>
                      </w:rPr>
                      <w:t>of </w:t>
                    </w:r>
                    <w:r>
                      <w:rPr>
                        <w:color w:val="131313"/>
                        <w:spacing w:val="-5"/>
                        <w:w w:val="105"/>
                      </w:rPr>
                      <w:fldChar w:fldCharType="begin"/>
                    </w:r>
                    <w:r>
                      <w:rPr>
                        <w:color w:val="131313"/>
                        <w:spacing w:val="-5"/>
                        <w:w w:val="105"/>
                      </w:rPr>
                      <w:instrText> NUMPAGES </w:instrText>
                    </w:r>
                    <w:r>
                      <w:rPr>
                        <w:color w:val="131313"/>
                        <w:spacing w:val="-5"/>
                        <w:w w:val="105"/>
                      </w:rPr>
                      <w:fldChar w:fldCharType="separate"/>
                    </w:r>
                    <w:r>
                      <w:rPr>
                        <w:color w:val="131313"/>
                        <w:spacing w:val="-5"/>
                        <w:w w:val="105"/>
                      </w:rPr>
                      <w:t>143</w:t>
                    </w:r>
                    <w:r>
                      <w:rPr>
                        <w:color w:val="131313"/>
                        <w:spacing w:val="-5"/>
                        <w:w w:val="105"/>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5392">
              <wp:simplePos x="0" y="0"/>
              <wp:positionH relativeFrom="page">
                <wp:posOffset>3324378</wp:posOffset>
              </wp:positionH>
              <wp:positionV relativeFrom="page">
                <wp:posOffset>9663585</wp:posOffset>
              </wp:positionV>
              <wp:extent cx="939165" cy="173355"/>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a:off x="0" y="0"/>
                        <a:ext cx="939165" cy="173355"/>
                      </a:xfrm>
                      <a:prstGeom prst="rect">
                        <a:avLst/>
                      </a:prstGeom>
                    </wps:spPr>
                    <wps:txbx>
                      <w:txbxContent>
                        <w:p>
                          <w:pPr>
                            <w:pStyle w:val="BodyText"/>
                            <w:spacing w:before="11"/>
                            <w:ind w:left="20"/>
                          </w:pPr>
                          <w:r>
                            <w:rPr>
                              <w:color w:val="131315"/>
                              <w:w w:val="105"/>
                            </w:rPr>
                            <w:t>Page</w:t>
                          </w:r>
                          <w:r>
                            <w:rPr>
                              <w:color w:val="131315"/>
                              <w:spacing w:val="4"/>
                              <w:w w:val="105"/>
                            </w:rPr>
                            <w:t> </w:t>
                          </w:r>
                          <w:r>
                            <w:rPr>
                              <w:color w:val="131315"/>
                              <w:w w:val="105"/>
                            </w:rPr>
                            <w:fldChar w:fldCharType="begin"/>
                          </w:r>
                          <w:r>
                            <w:rPr>
                              <w:color w:val="131315"/>
                              <w:w w:val="105"/>
                            </w:rPr>
                            <w:instrText> PAGE </w:instrText>
                          </w:r>
                          <w:r>
                            <w:rPr>
                              <w:color w:val="131315"/>
                              <w:w w:val="105"/>
                            </w:rPr>
                            <w:fldChar w:fldCharType="separate"/>
                          </w:r>
                          <w:r>
                            <w:rPr>
                              <w:color w:val="131315"/>
                              <w:w w:val="105"/>
                            </w:rPr>
                            <w:t>107</w:t>
                          </w:r>
                          <w:r>
                            <w:rPr>
                              <w:color w:val="131315"/>
                              <w:w w:val="105"/>
                            </w:rPr>
                            <w:fldChar w:fldCharType="end"/>
                          </w:r>
                          <w:r>
                            <w:rPr>
                              <w:color w:val="131315"/>
                              <w:spacing w:val="-5"/>
                              <w:w w:val="105"/>
                            </w:rPr>
                            <w:t> </w:t>
                          </w:r>
                          <w:r>
                            <w:rPr>
                              <w:color w:val="131315"/>
                              <w:w w:val="105"/>
                            </w:rPr>
                            <w:t>of </w:t>
                          </w:r>
                          <w:r>
                            <w:rPr>
                              <w:color w:val="131315"/>
                              <w:spacing w:val="-5"/>
                              <w:w w:val="105"/>
                            </w:rPr>
                            <w:fldChar w:fldCharType="begin"/>
                          </w:r>
                          <w:r>
                            <w:rPr>
                              <w:color w:val="131315"/>
                              <w:spacing w:val="-5"/>
                              <w:w w:val="105"/>
                            </w:rPr>
                            <w:instrText> NUMPAGES </w:instrText>
                          </w:r>
                          <w:r>
                            <w:rPr>
                              <w:color w:val="131315"/>
                              <w:spacing w:val="-5"/>
                              <w:w w:val="105"/>
                            </w:rPr>
                            <w:fldChar w:fldCharType="separate"/>
                          </w:r>
                          <w:r>
                            <w:rPr>
                              <w:color w:val="131315"/>
                              <w:spacing w:val="-5"/>
                              <w:w w:val="105"/>
                            </w:rPr>
                            <w:t>143</w:t>
                          </w:r>
                          <w:r>
                            <w:rPr>
                              <w:color w:val="131315"/>
                              <w:spacing w:val="-5"/>
                              <w:w w:val="105"/>
                            </w:rPr>
                            <w:fldChar w:fldCharType="end"/>
                          </w:r>
                        </w:p>
                      </w:txbxContent>
                    </wps:txbx>
                    <wps:bodyPr wrap="square" lIns="0" tIns="0" rIns="0" bIns="0" rtlCol="0">
                      <a:noAutofit/>
                    </wps:bodyPr>
                  </wps:wsp>
                </a:graphicData>
              </a:graphic>
            </wp:anchor>
          </w:drawing>
        </mc:Choice>
        <mc:Fallback>
          <w:pict>
            <v:shape style="position:absolute;margin-left:261.762085pt;margin-top:760.912231pt;width:73.95pt;height:13.65pt;mso-position-horizontal-relative:page;mso-position-vertical-relative:page;z-index:-21721088" type="#_x0000_t202" id="docshape811" filled="false" stroked="false">
              <v:textbox inset="0,0,0,0">
                <w:txbxContent>
                  <w:p>
                    <w:pPr>
                      <w:pStyle w:val="BodyText"/>
                      <w:spacing w:before="11"/>
                      <w:ind w:left="20"/>
                    </w:pPr>
                    <w:r>
                      <w:rPr>
                        <w:color w:val="131315"/>
                        <w:w w:val="105"/>
                      </w:rPr>
                      <w:t>Page</w:t>
                    </w:r>
                    <w:r>
                      <w:rPr>
                        <w:color w:val="131315"/>
                        <w:spacing w:val="4"/>
                        <w:w w:val="105"/>
                      </w:rPr>
                      <w:t> </w:t>
                    </w:r>
                    <w:r>
                      <w:rPr>
                        <w:color w:val="131315"/>
                        <w:w w:val="105"/>
                      </w:rPr>
                      <w:fldChar w:fldCharType="begin"/>
                    </w:r>
                    <w:r>
                      <w:rPr>
                        <w:color w:val="131315"/>
                        <w:w w:val="105"/>
                      </w:rPr>
                      <w:instrText> PAGE </w:instrText>
                    </w:r>
                    <w:r>
                      <w:rPr>
                        <w:color w:val="131315"/>
                        <w:w w:val="105"/>
                      </w:rPr>
                      <w:fldChar w:fldCharType="separate"/>
                    </w:r>
                    <w:r>
                      <w:rPr>
                        <w:color w:val="131315"/>
                        <w:w w:val="105"/>
                      </w:rPr>
                      <w:t>107</w:t>
                    </w:r>
                    <w:r>
                      <w:rPr>
                        <w:color w:val="131315"/>
                        <w:w w:val="105"/>
                      </w:rPr>
                      <w:fldChar w:fldCharType="end"/>
                    </w:r>
                    <w:r>
                      <w:rPr>
                        <w:color w:val="131315"/>
                        <w:spacing w:val="-5"/>
                        <w:w w:val="105"/>
                      </w:rPr>
                      <w:t> </w:t>
                    </w:r>
                    <w:r>
                      <w:rPr>
                        <w:color w:val="131315"/>
                        <w:w w:val="105"/>
                      </w:rPr>
                      <w:t>of </w:t>
                    </w:r>
                    <w:r>
                      <w:rPr>
                        <w:color w:val="131315"/>
                        <w:spacing w:val="-5"/>
                        <w:w w:val="105"/>
                      </w:rPr>
                      <w:fldChar w:fldCharType="begin"/>
                    </w:r>
                    <w:r>
                      <w:rPr>
                        <w:color w:val="131315"/>
                        <w:spacing w:val="-5"/>
                        <w:w w:val="105"/>
                      </w:rPr>
                      <w:instrText> NUMPAGES </w:instrText>
                    </w:r>
                    <w:r>
                      <w:rPr>
                        <w:color w:val="131315"/>
                        <w:spacing w:val="-5"/>
                        <w:w w:val="105"/>
                      </w:rPr>
                      <w:fldChar w:fldCharType="separate"/>
                    </w:r>
                    <w:r>
                      <w:rPr>
                        <w:color w:val="131315"/>
                        <w:spacing w:val="-5"/>
                        <w:w w:val="105"/>
                      </w:rPr>
                      <w:t>143</w:t>
                    </w:r>
                    <w:r>
                      <w:rPr>
                        <w:color w:val="131315"/>
                        <w:spacing w:val="-5"/>
                        <w:w w:val="10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3408">
              <wp:simplePos x="0" y="0"/>
              <wp:positionH relativeFrom="page">
                <wp:posOffset>3357953</wp:posOffset>
              </wp:positionH>
              <wp:positionV relativeFrom="page">
                <wp:posOffset>9663585</wp:posOffset>
              </wp:positionV>
              <wp:extent cx="868680" cy="17335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868680" cy="173355"/>
                      </a:xfrm>
                      <a:prstGeom prst="rect">
                        <a:avLst/>
                      </a:prstGeom>
                    </wps:spPr>
                    <wps:txbx>
                      <w:txbxContent>
                        <w:p>
                          <w:pPr>
                            <w:pStyle w:val="BodyText"/>
                            <w:spacing w:before="11"/>
                            <w:ind w:left="20"/>
                          </w:pPr>
                          <w:r>
                            <w:rPr>
                              <w:color w:val="0E0E0E"/>
                              <w:w w:val="105"/>
                            </w:rPr>
                            <w:t>Page</w:t>
                          </w:r>
                          <w:r>
                            <w:rPr>
                              <w:color w:val="0E0E0E"/>
                              <w:spacing w:val="2"/>
                              <w:w w:val="105"/>
                            </w:rPr>
                            <w:t> </w:t>
                          </w:r>
                          <w:r>
                            <w:rPr>
                              <w:color w:val="0E0E0E"/>
                              <w:w w:val="105"/>
                            </w:rPr>
                            <w:fldChar w:fldCharType="begin"/>
                          </w:r>
                          <w:r>
                            <w:rPr>
                              <w:color w:val="0E0E0E"/>
                              <w:w w:val="105"/>
                            </w:rPr>
                            <w:instrText> PAGE </w:instrText>
                          </w:r>
                          <w:r>
                            <w:rPr>
                              <w:color w:val="0E0E0E"/>
                              <w:w w:val="105"/>
                            </w:rPr>
                            <w:fldChar w:fldCharType="separate"/>
                          </w:r>
                          <w:r>
                            <w:rPr>
                              <w:color w:val="0E0E0E"/>
                              <w:w w:val="105"/>
                            </w:rPr>
                            <w:t>35</w:t>
                          </w:r>
                          <w:r>
                            <w:rPr>
                              <w:color w:val="0E0E0E"/>
                              <w:w w:val="105"/>
                            </w:rPr>
                            <w:fldChar w:fldCharType="end"/>
                          </w:r>
                          <w:r>
                            <w:rPr>
                              <w:color w:val="0E0E0E"/>
                              <w:spacing w:val="-3"/>
                              <w:w w:val="105"/>
                            </w:rPr>
                            <w:t> </w:t>
                          </w:r>
                          <w:r>
                            <w:rPr>
                              <w:color w:val="0E0E0E"/>
                              <w:w w:val="105"/>
                            </w:rPr>
                            <w:t>of</w:t>
                          </w:r>
                          <w:r>
                            <w:rPr>
                              <w:color w:val="0E0E0E"/>
                              <w:spacing w:val="1"/>
                              <w:w w:val="105"/>
                            </w:rPr>
                            <w:t> </w:t>
                          </w:r>
                          <w:r>
                            <w:rPr>
                              <w:color w:val="0E0E0E"/>
                              <w:spacing w:val="-5"/>
                              <w:w w:val="105"/>
                            </w:rPr>
                            <w:fldChar w:fldCharType="begin"/>
                          </w:r>
                          <w:r>
                            <w:rPr>
                              <w:color w:val="0E0E0E"/>
                              <w:spacing w:val="-5"/>
                              <w:w w:val="105"/>
                            </w:rPr>
                            <w:instrText> NUMPAGES </w:instrText>
                          </w:r>
                          <w:r>
                            <w:rPr>
                              <w:color w:val="0E0E0E"/>
                              <w:spacing w:val="-5"/>
                              <w:w w:val="105"/>
                            </w:rPr>
                            <w:fldChar w:fldCharType="separate"/>
                          </w:r>
                          <w:r>
                            <w:rPr>
                              <w:color w:val="0E0E0E"/>
                              <w:spacing w:val="-5"/>
                              <w:w w:val="105"/>
                            </w:rPr>
                            <w:t>143</w:t>
                          </w:r>
                          <w:r>
                            <w:rPr>
                              <w:color w:val="0E0E0E"/>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63072" type="#_x0000_t202" id="docshape84" filled="false" stroked="false">
              <v:textbox inset="0,0,0,0">
                <w:txbxContent>
                  <w:p>
                    <w:pPr>
                      <w:pStyle w:val="BodyText"/>
                      <w:spacing w:before="11"/>
                      <w:ind w:left="20"/>
                    </w:pPr>
                    <w:r>
                      <w:rPr>
                        <w:color w:val="0E0E0E"/>
                        <w:w w:val="105"/>
                      </w:rPr>
                      <w:t>Page</w:t>
                    </w:r>
                    <w:r>
                      <w:rPr>
                        <w:color w:val="0E0E0E"/>
                        <w:spacing w:val="2"/>
                        <w:w w:val="105"/>
                      </w:rPr>
                      <w:t> </w:t>
                    </w:r>
                    <w:r>
                      <w:rPr>
                        <w:color w:val="0E0E0E"/>
                        <w:w w:val="105"/>
                      </w:rPr>
                      <w:fldChar w:fldCharType="begin"/>
                    </w:r>
                    <w:r>
                      <w:rPr>
                        <w:color w:val="0E0E0E"/>
                        <w:w w:val="105"/>
                      </w:rPr>
                      <w:instrText> PAGE </w:instrText>
                    </w:r>
                    <w:r>
                      <w:rPr>
                        <w:color w:val="0E0E0E"/>
                        <w:w w:val="105"/>
                      </w:rPr>
                      <w:fldChar w:fldCharType="separate"/>
                    </w:r>
                    <w:r>
                      <w:rPr>
                        <w:color w:val="0E0E0E"/>
                        <w:w w:val="105"/>
                      </w:rPr>
                      <w:t>35</w:t>
                    </w:r>
                    <w:r>
                      <w:rPr>
                        <w:color w:val="0E0E0E"/>
                        <w:w w:val="105"/>
                      </w:rPr>
                      <w:fldChar w:fldCharType="end"/>
                    </w:r>
                    <w:r>
                      <w:rPr>
                        <w:color w:val="0E0E0E"/>
                        <w:spacing w:val="-3"/>
                        <w:w w:val="105"/>
                      </w:rPr>
                      <w:t> </w:t>
                    </w:r>
                    <w:r>
                      <w:rPr>
                        <w:color w:val="0E0E0E"/>
                        <w:w w:val="105"/>
                      </w:rPr>
                      <w:t>of</w:t>
                    </w:r>
                    <w:r>
                      <w:rPr>
                        <w:color w:val="0E0E0E"/>
                        <w:spacing w:val="1"/>
                        <w:w w:val="105"/>
                      </w:rPr>
                      <w:t> </w:t>
                    </w:r>
                    <w:r>
                      <w:rPr>
                        <w:color w:val="0E0E0E"/>
                        <w:spacing w:val="-5"/>
                        <w:w w:val="105"/>
                      </w:rPr>
                      <w:fldChar w:fldCharType="begin"/>
                    </w:r>
                    <w:r>
                      <w:rPr>
                        <w:color w:val="0E0E0E"/>
                        <w:spacing w:val="-5"/>
                        <w:w w:val="105"/>
                      </w:rPr>
                      <w:instrText> NUMPAGES </w:instrText>
                    </w:r>
                    <w:r>
                      <w:rPr>
                        <w:color w:val="0E0E0E"/>
                        <w:spacing w:val="-5"/>
                        <w:w w:val="105"/>
                      </w:rPr>
                      <w:fldChar w:fldCharType="separate"/>
                    </w:r>
                    <w:r>
                      <w:rPr>
                        <w:color w:val="0E0E0E"/>
                        <w:spacing w:val="-5"/>
                        <w:w w:val="105"/>
                      </w:rPr>
                      <w:t>143</w:t>
                    </w:r>
                    <w:r>
                      <w:rPr>
                        <w:color w:val="0E0E0E"/>
                        <w:spacing w:val="-5"/>
                        <w:w w:val="105"/>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6928">
              <wp:simplePos x="0" y="0"/>
              <wp:positionH relativeFrom="page">
                <wp:posOffset>3314160</wp:posOffset>
              </wp:positionH>
              <wp:positionV relativeFrom="page">
                <wp:posOffset>9657920</wp:posOffset>
              </wp:positionV>
              <wp:extent cx="938530" cy="180340"/>
              <wp:effectExtent l="0" t="0" r="0" b="0"/>
              <wp:wrapNone/>
              <wp:docPr id="1145" name="Textbox 1145"/>
              <wp:cNvGraphicFramePr>
                <a:graphicFrameLocks/>
              </wp:cNvGraphicFramePr>
              <a:graphic>
                <a:graphicData uri="http://schemas.microsoft.com/office/word/2010/wordprocessingShape">
                  <wps:wsp>
                    <wps:cNvPr id="1145" name="Textbox 1145"/>
                    <wps:cNvSpPr txBox="1"/>
                    <wps:spPr>
                      <a:xfrm>
                        <a:off x="0" y="0"/>
                        <a:ext cx="938530" cy="180340"/>
                      </a:xfrm>
                      <a:prstGeom prst="rect">
                        <a:avLst/>
                      </a:prstGeom>
                    </wps:spPr>
                    <wps:txbx>
                      <w:txbxContent>
                        <w:p>
                          <w:pPr>
                            <w:spacing w:before="38"/>
                            <w:ind w:left="20" w:right="0" w:firstLine="0"/>
                            <w:jc w:val="left"/>
                            <w:rPr>
                              <w:rFonts w:ascii="Arial"/>
                              <w:sz w:val="19"/>
                            </w:rPr>
                          </w:pPr>
                          <w:r>
                            <w:rPr>
                              <w:rFonts w:ascii="Arial"/>
                              <w:color w:val="030303"/>
                              <w:sz w:val="19"/>
                            </w:rPr>
                            <w:t>Page</w:t>
                          </w:r>
                          <w:r>
                            <w:rPr>
                              <w:rFonts w:ascii="Arial"/>
                              <w:color w:val="030303"/>
                              <w:spacing w:val="20"/>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121</w:t>
                          </w:r>
                          <w:r>
                            <w:rPr>
                              <w:rFonts w:ascii="Arial"/>
                              <w:color w:val="030303"/>
                              <w:sz w:val="19"/>
                            </w:rPr>
                            <w:fldChar w:fldCharType="end"/>
                          </w:r>
                          <w:r>
                            <w:rPr>
                              <w:rFonts w:ascii="Arial"/>
                              <w:color w:val="030303"/>
                              <w:spacing w:val="-6"/>
                              <w:sz w:val="19"/>
                            </w:rPr>
                            <w:t> </w:t>
                          </w:r>
                          <w:r>
                            <w:rPr>
                              <w:rFonts w:ascii="Arial"/>
                              <w:color w:val="030303"/>
                              <w:sz w:val="19"/>
                            </w:rPr>
                            <w:t>of</w:t>
                          </w:r>
                          <w:r>
                            <w:rPr>
                              <w:rFonts w:ascii="Arial"/>
                              <w:color w:val="030303"/>
                              <w:spacing w:val="34"/>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0.466187pt;width:73.9pt;height:14.2pt;mso-position-horizontal-relative:page;mso-position-vertical-relative:page;z-index:-21719552" type="#_x0000_t202" id="docshape824" filled="false" stroked="false">
              <v:textbox inset="0,0,0,0">
                <w:txbxContent>
                  <w:p>
                    <w:pPr>
                      <w:spacing w:before="38"/>
                      <w:ind w:left="20" w:right="0" w:firstLine="0"/>
                      <w:jc w:val="left"/>
                      <w:rPr>
                        <w:rFonts w:ascii="Arial"/>
                        <w:sz w:val="19"/>
                      </w:rPr>
                    </w:pPr>
                    <w:r>
                      <w:rPr>
                        <w:rFonts w:ascii="Arial"/>
                        <w:color w:val="030303"/>
                        <w:sz w:val="19"/>
                      </w:rPr>
                      <w:t>Page</w:t>
                    </w:r>
                    <w:r>
                      <w:rPr>
                        <w:rFonts w:ascii="Arial"/>
                        <w:color w:val="030303"/>
                        <w:spacing w:val="20"/>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121</w:t>
                    </w:r>
                    <w:r>
                      <w:rPr>
                        <w:rFonts w:ascii="Arial"/>
                        <w:color w:val="030303"/>
                        <w:sz w:val="19"/>
                      </w:rPr>
                      <w:fldChar w:fldCharType="end"/>
                    </w:r>
                    <w:r>
                      <w:rPr>
                        <w:rFonts w:ascii="Arial"/>
                        <w:color w:val="030303"/>
                        <w:spacing w:val="-6"/>
                        <w:sz w:val="19"/>
                      </w:rPr>
                      <w:t> </w:t>
                    </w:r>
                    <w:r>
                      <w:rPr>
                        <w:rFonts w:ascii="Arial"/>
                        <w:color w:val="030303"/>
                        <w:sz w:val="19"/>
                      </w:rPr>
                      <w:t>of</w:t>
                    </w:r>
                    <w:r>
                      <w:rPr>
                        <w:rFonts w:ascii="Arial"/>
                        <w:color w:val="030303"/>
                        <w:spacing w:val="34"/>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8976">
              <wp:simplePos x="0" y="0"/>
              <wp:positionH relativeFrom="page">
                <wp:posOffset>3314160</wp:posOffset>
              </wp:positionH>
              <wp:positionV relativeFrom="page">
                <wp:posOffset>9673204</wp:posOffset>
              </wp:positionV>
              <wp:extent cx="938530" cy="160655"/>
              <wp:effectExtent l="0" t="0" r="0" b="0"/>
              <wp:wrapNone/>
              <wp:docPr id="1168" name="Textbox 1168"/>
              <wp:cNvGraphicFramePr>
                <a:graphicFrameLocks/>
              </wp:cNvGraphicFramePr>
              <a:graphic>
                <a:graphicData uri="http://schemas.microsoft.com/office/word/2010/wordprocessingShape">
                  <wps:wsp>
                    <wps:cNvPr id="1168" name="Textbox 1168"/>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3"/>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122</w:t>
                          </w:r>
                          <w:r>
                            <w:rPr>
                              <w:rFonts w:ascii="Arial"/>
                              <w:color w:val="030303"/>
                              <w:sz w:val="19"/>
                            </w:rPr>
                            <w:fldChar w:fldCharType="end"/>
                          </w:r>
                          <w:r>
                            <w:rPr>
                              <w:rFonts w:ascii="Arial"/>
                              <w:color w:val="030303"/>
                              <w:spacing w:val="3"/>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17504" type="#_x0000_t202" id="docshape840"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3"/>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122</w:t>
                    </w:r>
                    <w:r>
                      <w:rPr>
                        <w:rFonts w:ascii="Arial"/>
                        <w:color w:val="030303"/>
                        <w:sz w:val="19"/>
                      </w:rPr>
                      <w:fldChar w:fldCharType="end"/>
                    </w:r>
                    <w:r>
                      <w:rPr>
                        <w:rFonts w:ascii="Arial"/>
                        <w:color w:val="030303"/>
                        <w:spacing w:val="3"/>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01024">
              <wp:simplePos x="0" y="0"/>
              <wp:positionH relativeFrom="page">
                <wp:posOffset>3314160</wp:posOffset>
              </wp:positionH>
              <wp:positionV relativeFrom="page">
                <wp:posOffset>9673204</wp:posOffset>
              </wp:positionV>
              <wp:extent cx="938530" cy="160655"/>
              <wp:effectExtent l="0" t="0" r="0" b="0"/>
              <wp:wrapNone/>
              <wp:docPr id="1190" name="Textbox 1190"/>
              <wp:cNvGraphicFramePr>
                <a:graphicFrameLocks/>
              </wp:cNvGraphicFramePr>
              <a:graphic>
                <a:graphicData uri="http://schemas.microsoft.com/office/word/2010/wordprocessingShape">
                  <wps:wsp>
                    <wps:cNvPr id="1190" name="Textbox 1190"/>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8"/>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123</w:t>
                          </w:r>
                          <w:r>
                            <w:rPr>
                              <w:rFonts w:ascii="Arial"/>
                              <w:color w:val="030303"/>
                              <w:sz w:val="19"/>
                            </w:rPr>
                            <w:fldChar w:fldCharType="end"/>
                          </w:r>
                          <w:r>
                            <w:rPr>
                              <w:rFonts w:ascii="Arial"/>
                              <w:color w:val="030303"/>
                              <w:spacing w:val="8"/>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15456" type="#_x0000_t202" id="docshape856"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8"/>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123</w:t>
                    </w:r>
                    <w:r>
                      <w:rPr>
                        <w:rFonts w:ascii="Arial"/>
                        <w:color w:val="030303"/>
                        <w:sz w:val="19"/>
                      </w:rPr>
                      <w:fldChar w:fldCharType="end"/>
                    </w:r>
                    <w:r>
                      <w:rPr>
                        <w:rFonts w:ascii="Arial"/>
                        <w:color w:val="030303"/>
                        <w:spacing w:val="8"/>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03072">
              <wp:simplePos x="0" y="0"/>
              <wp:positionH relativeFrom="page">
                <wp:posOffset>3313670</wp:posOffset>
              </wp:positionH>
              <wp:positionV relativeFrom="page">
                <wp:posOffset>9667450</wp:posOffset>
              </wp:positionV>
              <wp:extent cx="937894" cy="167640"/>
              <wp:effectExtent l="0" t="0" r="0" b="0"/>
              <wp:wrapNone/>
              <wp:docPr id="1207" name="Textbox 1207"/>
              <wp:cNvGraphicFramePr>
                <a:graphicFrameLocks/>
              </wp:cNvGraphicFramePr>
              <a:graphic>
                <a:graphicData uri="http://schemas.microsoft.com/office/word/2010/wordprocessingShape">
                  <wps:wsp>
                    <wps:cNvPr id="1207" name="Textbox 1207"/>
                    <wps:cNvSpPr txBox="1"/>
                    <wps:spPr>
                      <a:xfrm>
                        <a:off x="0" y="0"/>
                        <a:ext cx="937894" cy="167640"/>
                      </a:xfrm>
                      <a:prstGeom prst="rect">
                        <a:avLst/>
                      </a:prstGeom>
                    </wps:spPr>
                    <wps:txbx>
                      <w:txbxContent>
                        <w:p>
                          <w:pPr>
                            <w:spacing w:before="13"/>
                            <w:ind w:left="20" w:right="0" w:firstLine="0"/>
                            <w:jc w:val="left"/>
                            <w:rPr>
                              <w:rFonts w:ascii="Arial"/>
                              <w:sz w:val="20"/>
                            </w:rPr>
                          </w:pPr>
                          <w:r>
                            <w:rPr>
                              <w:rFonts w:ascii="Arial"/>
                              <w:color w:val="030303"/>
                              <w:sz w:val="20"/>
                            </w:rPr>
                            <w:t>Page</w:t>
                          </w:r>
                          <w:r>
                            <w:rPr>
                              <w:rFonts w:ascii="Arial"/>
                              <w:color w:val="030303"/>
                              <w:spacing w:val="-5"/>
                              <w:sz w:val="20"/>
                            </w:rPr>
                            <w:t> </w:t>
                          </w:r>
                          <w:r>
                            <w:rPr>
                              <w:rFonts w:ascii="Arial"/>
                              <w:color w:val="030303"/>
                              <w:sz w:val="20"/>
                            </w:rPr>
                            <w:fldChar w:fldCharType="begin"/>
                          </w:r>
                          <w:r>
                            <w:rPr>
                              <w:rFonts w:ascii="Arial"/>
                              <w:color w:val="030303"/>
                              <w:sz w:val="20"/>
                            </w:rPr>
                            <w:instrText> PAGE </w:instrText>
                          </w:r>
                          <w:r>
                            <w:rPr>
                              <w:rFonts w:ascii="Arial"/>
                              <w:color w:val="030303"/>
                              <w:sz w:val="20"/>
                            </w:rPr>
                            <w:fldChar w:fldCharType="separate"/>
                          </w:r>
                          <w:r>
                            <w:rPr>
                              <w:rFonts w:ascii="Arial"/>
                              <w:color w:val="030303"/>
                              <w:sz w:val="20"/>
                            </w:rPr>
                            <w:t>124</w:t>
                          </w:r>
                          <w:r>
                            <w:rPr>
                              <w:rFonts w:ascii="Arial"/>
                              <w:color w:val="030303"/>
                              <w:sz w:val="20"/>
                            </w:rPr>
                            <w:fldChar w:fldCharType="end"/>
                          </w:r>
                          <w:r>
                            <w:rPr>
                              <w:rFonts w:ascii="Arial"/>
                              <w:color w:val="030303"/>
                              <w:spacing w:val="-14"/>
                              <w:sz w:val="20"/>
                            </w:rPr>
                            <w:t> </w:t>
                          </w:r>
                          <w:r>
                            <w:rPr>
                              <w:rFonts w:ascii="Arial"/>
                              <w:color w:val="030303"/>
                              <w:sz w:val="20"/>
                            </w:rPr>
                            <w:t>of</w:t>
                          </w:r>
                          <w:r>
                            <w:rPr>
                              <w:rFonts w:ascii="Arial"/>
                              <w:color w:val="030303"/>
                              <w:spacing w:val="10"/>
                              <w:sz w:val="20"/>
                            </w:rPr>
                            <w:t> </w:t>
                          </w:r>
                          <w:r>
                            <w:rPr>
                              <w:rFonts w:ascii="Arial"/>
                              <w:color w:val="030303"/>
                              <w:spacing w:val="-6"/>
                              <w:sz w:val="20"/>
                            </w:rPr>
                            <w:fldChar w:fldCharType="begin"/>
                          </w:r>
                          <w:r>
                            <w:rPr>
                              <w:rFonts w:ascii="Arial"/>
                              <w:color w:val="030303"/>
                              <w:spacing w:val="-6"/>
                              <w:sz w:val="20"/>
                            </w:rPr>
                            <w:instrText> NUMPAGES </w:instrText>
                          </w:r>
                          <w:r>
                            <w:rPr>
                              <w:rFonts w:ascii="Arial"/>
                              <w:color w:val="030303"/>
                              <w:spacing w:val="-6"/>
                              <w:sz w:val="20"/>
                            </w:rPr>
                            <w:fldChar w:fldCharType="separate"/>
                          </w:r>
                          <w:r>
                            <w:rPr>
                              <w:rFonts w:ascii="Arial"/>
                              <w:color w:val="030303"/>
                              <w:spacing w:val="-6"/>
                              <w:sz w:val="20"/>
                            </w:rPr>
                            <w:t>143</w:t>
                          </w:r>
                          <w:r>
                            <w:rPr>
                              <w:rFonts w:ascii="Arial"/>
                              <w:color w:val="030303"/>
                              <w:spacing w:val="-6"/>
                              <w:sz w:val="20"/>
                            </w:rPr>
                            <w:fldChar w:fldCharType="end"/>
                          </w:r>
                        </w:p>
                      </w:txbxContent>
                    </wps:txbx>
                    <wps:bodyPr wrap="square" lIns="0" tIns="0" rIns="0" bIns="0" rtlCol="0">
                      <a:noAutofit/>
                    </wps:bodyPr>
                  </wps:wsp>
                </a:graphicData>
              </a:graphic>
            </wp:anchor>
          </w:drawing>
        </mc:Choice>
        <mc:Fallback>
          <w:pict>
            <v:shape style="position:absolute;margin-left:260.918915pt;margin-top:761.216553pt;width:73.850pt;height:13.2pt;mso-position-horizontal-relative:page;mso-position-vertical-relative:page;z-index:-21713408" type="#_x0000_t202" id="docshape866" filled="false" stroked="false">
              <v:textbox inset="0,0,0,0">
                <w:txbxContent>
                  <w:p>
                    <w:pPr>
                      <w:spacing w:before="13"/>
                      <w:ind w:left="20" w:right="0" w:firstLine="0"/>
                      <w:jc w:val="left"/>
                      <w:rPr>
                        <w:rFonts w:ascii="Arial"/>
                        <w:sz w:val="20"/>
                      </w:rPr>
                    </w:pPr>
                    <w:r>
                      <w:rPr>
                        <w:rFonts w:ascii="Arial"/>
                        <w:color w:val="030303"/>
                        <w:sz w:val="20"/>
                      </w:rPr>
                      <w:t>Page</w:t>
                    </w:r>
                    <w:r>
                      <w:rPr>
                        <w:rFonts w:ascii="Arial"/>
                        <w:color w:val="030303"/>
                        <w:spacing w:val="-5"/>
                        <w:sz w:val="20"/>
                      </w:rPr>
                      <w:t> </w:t>
                    </w:r>
                    <w:r>
                      <w:rPr>
                        <w:rFonts w:ascii="Arial"/>
                        <w:color w:val="030303"/>
                        <w:sz w:val="20"/>
                      </w:rPr>
                      <w:fldChar w:fldCharType="begin"/>
                    </w:r>
                    <w:r>
                      <w:rPr>
                        <w:rFonts w:ascii="Arial"/>
                        <w:color w:val="030303"/>
                        <w:sz w:val="20"/>
                      </w:rPr>
                      <w:instrText> PAGE </w:instrText>
                    </w:r>
                    <w:r>
                      <w:rPr>
                        <w:rFonts w:ascii="Arial"/>
                        <w:color w:val="030303"/>
                        <w:sz w:val="20"/>
                      </w:rPr>
                      <w:fldChar w:fldCharType="separate"/>
                    </w:r>
                    <w:r>
                      <w:rPr>
                        <w:rFonts w:ascii="Arial"/>
                        <w:color w:val="030303"/>
                        <w:sz w:val="20"/>
                      </w:rPr>
                      <w:t>124</w:t>
                    </w:r>
                    <w:r>
                      <w:rPr>
                        <w:rFonts w:ascii="Arial"/>
                        <w:color w:val="030303"/>
                        <w:sz w:val="20"/>
                      </w:rPr>
                      <w:fldChar w:fldCharType="end"/>
                    </w:r>
                    <w:r>
                      <w:rPr>
                        <w:rFonts w:ascii="Arial"/>
                        <w:color w:val="030303"/>
                        <w:spacing w:val="-14"/>
                        <w:sz w:val="20"/>
                      </w:rPr>
                      <w:t> </w:t>
                    </w:r>
                    <w:r>
                      <w:rPr>
                        <w:rFonts w:ascii="Arial"/>
                        <w:color w:val="030303"/>
                        <w:sz w:val="20"/>
                      </w:rPr>
                      <w:t>of</w:t>
                    </w:r>
                    <w:r>
                      <w:rPr>
                        <w:rFonts w:ascii="Arial"/>
                        <w:color w:val="030303"/>
                        <w:spacing w:val="10"/>
                        <w:sz w:val="20"/>
                      </w:rPr>
                      <w:t> </w:t>
                    </w:r>
                    <w:r>
                      <w:rPr>
                        <w:rFonts w:ascii="Arial"/>
                        <w:color w:val="030303"/>
                        <w:spacing w:val="-6"/>
                        <w:sz w:val="20"/>
                      </w:rPr>
                      <w:fldChar w:fldCharType="begin"/>
                    </w:r>
                    <w:r>
                      <w:rPr>
                        <w:rFonts w:ascii="Arial"/>
                        <w:color w:val="030303"/>
                        <w:spacing w:val="-6"/>
                        <w:sz w:val="20"/>
                      </w:rPr>
                      <w:instrText> NUMPAGES </w:instrText>
                    </w:r>
                    <w:r>
                      <w:rPr>
                        <w:rFonts w:ascii="Arial"/>
                        <w:color w:val="030303"/>
                        <w:spacing w:val="-6"/>
                        <w:sz w:val="20"/>
                      </w:rPr>
                      <w:fldChar w:fldCharType="separate"/>
                    </w:r>
                    <w:r>
                      <w:rPr>
                        <w:rFonts w:ascii="Arial"/>
                        <w:color w:val="030303"/>
                        <w:spacing w:val="-6"/>
                        <w:sz w:val="20"/>
                      </w:rPr>
                      <w:t>143</w:t>
                    </w:r>
                    <w:r>
                      <w:rPr>
                        <w:rFonts w:ascii="Arial"/>
                        <w:color w:val="030303"/>
                        <w:spacing w:val="-6"/>
                        <w:sz w:val="20"/>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05120">
              <wp:simplePos x="0" y="0"/>
              <wp:positionH relativeFrom="page">
                <wp:posOffset>3314160</wp:posOffset>
              </wp:positionH>
              <wp:positionV relativeFrom="page">
                <wp:posOffset>9673204</wp:posOffset>
              </wp:positionV>
              <wp:extent cx="938530" cy="160655"/>
              <wp:effectExtent l="0" t="0" r="0" b="0"/>
              <wp:wrapNone/>
              <wp:docPr id="1229" name="Textbox 1229"/>
              <wp:cNvGraphicFramePr>
                <a:graphicFrameLocks/>
              </wp:cNvGraphicFramePr>
              <a:graphic>
                <a:graphicData uri="http://schemas.microsoft.com/office/word/2010/wordprocessingShape">
                  <wps:wsp>
                    <wps:cNvPr id="1229" name="Textbox 1229"/>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9"/>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125</w:t>
                          </w:r>
                          <w:r>
                            <w:rPr>
                              <w:rFonts w:ascii="Arial"/>
                              <w:color w:val="030303"/>
                              <w:sz w:val="19"/>
                            </w:rPr>
                            <w:fldChar w:fldCharType="end"/>
                          </w:r>
                          <w:r>
                            <w:rPr>
                              <w:rFonts w:ascii="Arial"/>
                              <w:color w:val="030303"/>
                              <w:spacing w:val="7"/>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11360" type="#_x0000_t202" id="docshape882"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9"/>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125</w:t>
                    </w:r>
                    <w:r>
                      <w:rPr>
                        <w:rFonts w:ascii="Arial"/>
                        <w:color w:val="030303"/>
                        <w:sz w:val="19"/>
                      </w:rPr>
                      <w:fldChar w:fldCharType="end"/>
                    </w:r>
                    <w:r>
                      <w:rPr>
                        <w:rFonts w:ascii="Arial"/>
                        <w:color w:val="030303"/>
                        <w:spacing w:val="7"/>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07168">
              <wp:simplePos x="0" y="0"/>
              <wp:positionH relativeFrom="page">
                <wp:posOffset>3314160</wp:posOffset>
              </wp:positionH>
              <wp:positionV relativeFrom="page">
                <wp:posOffset>9673204</wp:posOffset>
              </wp:positionV>
              <wp:extent cx="938530" cy="160655"/>
              <wp:effectExtent l="0" t="0" r="0" b="0"/>
              <wp:wrapNone/>
              <wp:docPr id="1236" name="Textbox 1236"/>
              <wp:cNvGraphicFramePr>
                <a:graphicFrameLocks/>
              </wp:cNvGraphicFramePr>
              <a:graphic>
                <a:graphicData uri="http://schemas.microsoft.com/office/word/2010/wordprocessingShape">
                  <wps:wsp>
                    <wps:cNvPr id="1236" name="Textbox 1236"/>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126</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09312" type="#_x0000_t202" id="docshape888"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126</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09216">
              <wp:simplePos x="0" y="0"/>
              <wp:positionH relativeFrom="page">
                <wp:posOffset>3314160</wp:posOffset>
              </wp:positionH>
              <wp:positionV relativeFrom="page">
                <wp:posOffset>9673204</wp:posOffset>
              </wp:positionV>
              <wp:extent cx="938530" cy="160655"/>
              <wp:effectExtent l="0" t="0" r="0" b="0"/>
              <wp:wrapNone/>
              <wp:docPr id="1246" name="Textbox 1246"/>
              <wp:cNvGraphicFramePr>
                <a:graphicFrameLocks/>
              </wp:cNvGraphicFramePr>
              <a:graphic>
                <a:graphicData uri="http://schemas.microsoft.com/office/word/2010/wordprocessingShape">
                  <wps:wsp>
                    <wps:cNvPr id="1246" name="Textbox 1246"/>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127</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07264" type="#_x0000_t202" id="docshape897"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127</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1264">
              <wp:simplePos x="0" y="0"/>
              <wp:positionH relativeFrom="page">
                <wp:posOffset>3314160</wp:posOffset>
              </wp:positionH>
              <wp:positionV relativeFrom="page">
                <wp:posOffset>9673204</wp:posOffset>
              </wp:positionV>
              <wp:extent cx="938530" cy="160655"/>
              <wp:effectExtent l="0" t="0" r="0" b="0"/>
              <wp:wrapNone/>
              <wp:docPr id="1280" name="Textbox 1280"/>
              <wp:cNvGraphicFramePr>
                <a:graphicFrameLocks/>
              </wp:cNvGraphicFramePr>
              <a:graphic>
                <a:graphicData uri="http://schemas.microsoft.com/office/word/2010/wordprocessingShape">
                  <wps:wsp>
                    <wps:cNvPr id="1280" name="Textbox 1280"/>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128</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05216" type="#_x0000_t202" id="docshape927"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128</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3312">
              <wp:simplePos x="0" y="0"/>
              <wp:positionH relativeFrom="page">
                <wp:posOffset>3314160</wp:posOffset>
              </wp:positionH>
              <wp:positionV relativeFrom="page">
                <wp:posOffset>9673204</wp:posOffset>
              </wp:positionV>
              <wp:extent cx="938530" cy="160655"/>
              <wp:effectExtent l="0" t="0" r="0" b="0"/>
              <wp:wrapNone/>
              <wp:docPr id="1294" name="Textbox 1294"/>
              <wp:cNvGraphicFramePr>
                <a:graphicFrameLocks/>
              </wp:cNvGraphicFramePr>
              <a:graphic>
                <a:graphicData uri="http://schemas.microsoft.com/office/word/2010/wordprocessingShape">
                  <wps:wsp>
                    <wps:cNvPr id="1294" name="Textbox 1294"/>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129</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03168" type="#_x0000_t202" id="docshape939"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2"/>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129</w:t>
                    </w:r>
                    <w:r>
                      <w:rPr>
                        <w:rFonts w:ascii="Arial"/>
                        <w:color w:val="030303"/>
                        <w:sz w:val="19"/>
                      </w:rPr>
                      <w:fldChar w:fldCharType="end"/>
                    </w:r>
                    <w:r>
                      <w:rPr>
                        <w:rFonts w:ascii="Arial"/>
                        <w:color w:val="030303"/>
                        <w:spacing w:val="4"/>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5360">
              <wp:simplePos x="0" y="0"/>
              <wp:positionH relativeFrom="page">
                <wp:posOffset>3314160</wp:posOffset>
              </wp:positionH>
              <wp:positionV relativeFrom="page">
                <wp:posOffset>9673204</wp:posOffset>
              </wp:positionV>
              <wp:extent cx="938530" cy="160655"/>
              <wp:effectExtent l="0" t="0" r="0" b="0"/>
              <wp:wrapNone/>
              <wp:docPr id="1304" name="Textbox 1304"/>
              <wp:cNvGraphicFramePr>
                <a:graphicFrameLocks/>
              </wp:cNvGraphicFramePr>
              <a:graphic>
                <a:graphicData uri="http://schemas.microsoft.com/office/word/2010/wordprocessingShape">
                  <wps:wsp>
                    <wps:cNvPr id="1304" name="Textbox 1304"/>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15"/>
                              <w:sz w:val="19"/>
                            </w:rPr>
                            <w:t> </w:t>
                          </w:r>
                          <w:r>
                            <w:rPr>
                              <w:rFonts w:ascii="Arial"/>
                              <w:color w:val="1A1A1A"/>
                              <w:sz w:val="19"/>
                            </w:rPr>
                            <w:fldChar w:fldCharType="begin"/>
                          </w:r>
                          <w:r>
                            <w:rPr>
                              <w:rFonts w:ascii="Arial"/>
                              <w:color w:val="1A1A1A"/>
                              <w:sz w:val="19"/>
                            </w:rPr>
                            <w:instrText> PAGE </w:instrText>
                          </w:r>
                          <w:r>
                            <w:rPr>
                              <w:rFonts w:ascii="Arial"/>
                              <w:color w:val="1A1A1A"/>
                              <w:sz w:val="19"/>
                            </w:rPr>
                            <w:fldChar w:fldCharType="separate"/>
                          </w:r>
                          <w:r>
                            <w:rPr>
                              <w:rFonts w:ascii="Arial"/>
                              <w:color w:val="1A1A1A"/>
                              <w:sz w:val="19"/>
                            </w:rPr>
                            <w:t>130</w:t>
                          </w:r>
                          <w:r>
                            <w:rPr>
                              <w:rFonts w:ascii="Arial"/>
                              <w:color w:val="1A1A1A"/>
                              <w:sz w:val="19"/>
                            </w:rPr>
                            <w:fldChar w:fldCharType="end"/>
                          </w:r>
                          <w:r>
                            <w:rPr>
                              <w:rFonts w:ascii="Arial"/>
                              <w:color w:val="1A1A1A"/>
                              <w:spacing w:val="-1"/>
                              <w:sz w:val="19"/>
                            </w:rPr>
                            <w:t> </w:t>
                          </w:r>
                          <w:r>
                            <w:rPr>
                              <w:rFonts w:ascii="Arial"/>
                              <w:color w:val="030303"/>
                              <w:sz w:val="19"/>
                            </w:rPr>
                            <w:t>of</w:t>
                          </w:r>
                          <w:r>
                            <w:rPr>
                              <w:rFonts w:ascii="Arial"/>
                              <w:color w:val="030303"/>
                              <w:spacing w:val="34"/>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701120" type="#_x0000_t202" id="docshape944"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15"/>
                        <w:sz w:val="19"/>
                      </w:rPr>
                      <w:t> </w:t>
                    </w:r>
                    <w:r>
                      <w:rPr>
                        <w:rFonts w:ascii="Arial"/>
                        <w:color w:val="1A1A1A"/>
                        <w:sz w:val="19"/>
                      </w:rPr>
                      <w:fldChar w:fldCharType="begin"/>
                    </w:r>
                    <w:r>
                      <w:rPr>
                        <w:rFonts w:ascii="Arial"/>
                        <w:color w:val="1A1A1A"/>
                        <w:sz w:val="19"/>
                      </w:rPr>
                      <w:instrText> PAGE </w:instrText>
                    </w:r>
                    <w:r>
                      <w:rPr>
                        <w:rFonts w:ascii="Arial"/>
                        <w:color w:val="1A1A1A"/>
                        <w:sz w:val="19"/>
                      </w:rPr>
                      <w:fldChar w:fldCharType="separate"/>
                    </w:r>
                    <w:r>
                      <w:rPr>
                        <w:rFonts w:ascii="Arial"/>
                        <w:color w:val="1A1A1A"/>
                        <w:sz w:val="19"/>
                      </w:rPr>
                      <w:t>130</w:t>
                    </w:r>
                    <w:r>
                      <w:rPr>
                        <w:rFonts w:ascii="Arial"/>
                        <w:color w:val="1A1A1A"/>
                        <w:sz w:val="19"/>
                      </w:rPr>
                      <w:fldChar w:fldCharType="end"/>
                    </w:r>
                    <w:r>
                      <w:rPr>
                        <w:rFonts w:ascii="Arial"/>
                        <w:color w:val="1A1A1A"/>
                        <w:spacing w:val="-1"/>
                        <w:sz w:val="19"/>
                      </w:rPr>
                      <w:t> </w:t>
                    </w:r>
                    <w:r>
                      <w:rPr>
                        <w:rFonts w:ascii="Arial"/>
                        <w:color w:val="030303"/>
                        <w:sz w:val="19"/>
                      </w:rPr>
                      <w:t>of</w:t>
                    </w:r>
                    <w:r>
                      <w:rPr>
                        <w:rFonts w:ascii="Arial"/>
                        <w:color w:val="030303"/>
                        <w:spacing w:val="34"/>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4432">
              <wp:simplePos x="0" y="0"/>
              <wp:positionH relativeFrom="page">
                <wp:posOffset>3357953</wp:posOffset>
              </wp:positionH>
              <wp:positionV relativeFrom="page">
                <wp:posOffset>9663585</wp:posOffset>
              </wp:positionV>
              <wp:extent cx="868680" cy="17335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868680" cy="173355"/>
                      </a:xfrm>
                      <a:prstGeom prst="rect">
                        <a:avLst/>
                      </a:prstGeom>
                    </wps:spPr>
                    <wps:txbx>
                      <w:txbxContent>
                        <w:p>
                          <w:pPr>
                            <w:pStyle w:val="BodyText"/>
                            <w:spacing w:before="11"/>
                            <w:ind w:left="20"/>
                          </w:pPr>
                          <w:r>
                            <w:rPr>
                              <w:color w:val="030303"/>
                              <w:w w:val="105"/>
                            </w:rPr>
                            <w:t>Page</w:t>
                          </w:r>
                          <w:r>
                            <w:rPr>
                              <w:color w:val="030303"/>
                              <w:spacing w:val="-2"/>
                              <w:w w:val="105"/>
                            </w:rPr>
                            <w:t> </w:t>
                          </w:r>
                          <w:r>
                            <w:rPr>
                              <w:color w:val="030303"/>
                              <w:w w:val="105"/>
                            </w:rPr>
                            <w:fldChar w:fldCharType="begin"/>
                          </w:r>
                          <w:r>
                            <w:rPr>
                              <w:color w:val="030303"/>
                              <w:w w:val="105"/>
                            </w:rPr>
                            <w:instrText> PAGE </w:instrText>
                          </w:r>
                          <w:r>
                            <w:rPr>
                              <w:color w:val="030303"/>
                              <w:w w:val="105"/>
                            </w:rPr>
                            <w:fldChar w:fldCharType="separate"/>
                          </w:r>
                          <w:r>
                            <w:rPr>
                              <w:color w:val="030303"/>
                              <w:w w:val="105"/>
                            </w:rPr>
                            <w:t>44</w:t>
                          </w:r>
                          <w:r>
                            <w:rPr>
                              <w:color w:val="030303"/>
                              <w:w w:val="105"/>
                            </w:rPr>
                            <w:fldChar w:fldCharType="end"/>
                          </w:r>
                          <w:r>
                            <w:rPr>
                              <w:color w:val="030303"/>
                              <w:w w:val="105"/>
                            </w:rPr>
                            <w:t> of</w:t>
                          </w:r>
                          <w:r>
                            <w:rPr>
                              <w:color w:val="030303"/>
                              <w:spacing w:val="2"/>
                              <w:w w:val="105"/>
                            </w:rPr>
                            <w:t> </w:t>
                          </w:r>
                          <w:r>
                            <w:rPr>
                              <w:color w:val="030303"/>
                              <w:spacing w:val="-5"/>
                              <w:w w:val="105"/>
                            </w:rPr>
                            <w:fldChar w:fldCharType="begin"/>
                          </w:r>
                          <w:r>
                            <w:rPr>
                              <w:color w:val="030303"/>
                              <w:spacing w:val="-5"/>
                              <w:w w:val="105"/>
                            </w:rPr>
                            <w:instrText> NUMPAGES </w:instrText>
                          </w:r>
                          <w:r>
                            <w:rPr>
                              <w:color w:val="030303"/>
                              <w:spacing w:val="-5"/>
                              <w:w w:val="105"/>
                            </w:rPr>
                            <w:fldChar w:fldCharType="separate"/>
                          </w:r>
                          <w:r>
                            <w:rPr>
                              <w:color w:val="030303"/>
                              <w:spacing w:val="-5"/>
                              <w:w w:val="105"/>
                            </w:rPr>
                            <w:t>143</w:t>
                          </w:r>
                          <w:r>
                            <w:rPr>
                              <w:color w:val="030303"/>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62048" type="#_x0000_t202" id="docshape90" filled="false" stroked="false">
              <v:textbox inset="0,0,0,0">
                <w:txbxContent>
                  <w:p>
                    <w:pPr>
                      <w:pStyle w:val="BodyText"/>
                      <w:spacing w:before="11"/>
                      <w:ind w:left="20"/>
                    </w:pPr>
                    <w:r>
                      <w:rPr>
                        <w:color w:val="030303"/>
                        <w:w w:val="105"/>
                      </w:rPr>
                      <w:t>Page</w:t>
                    </w:r>
                    <w:r>
                      <w:rPr>
                        <w:color w:val="030303"/>
                        <w:spacing w:val="-2"/>
                        <w:w w:val="105"/>
                      </w:rPr>
                      <w:t> </w:t>
                    </w:r>
                    <w:r>
                      <w:rPr>
                        <w:color w:val="030303"/>
                        <w:w w:val="105"/>
                      </w:rPr>
                      <w:fldChar w:fldCharType="begin"/>
                    </w:r>
                    <w:r>
                      <w:rPr>
                        <w:color w:val="030303"/>
                        <w:w w:val="105"/>
                      </w:rPr>
                      <w:instrText> PAGE </w:instrText>
                    </w:r>
                    <w:r>
                      <w:rPr>
                        <w:color w:val="030303"/>
                        <w:w w:val="105"/>
                      </w:rPr>
                      <w:fldChar w:fldCharType="separate"/>
                    </w:r>
                    <w:r>
                      <w:rPr>
                        <w:color w:val="030303"/>
                        <w:w w:val="105"/>
                      </w:rPr>
                      <w:t>44</w:t>
                    </w:r>
                    <w:r>
                      <w:rPr>
                        <w:color w:val="030303"/>
                        <w:w w:val="105"/>
                      </w:rPr>
                      <w:fldChar w:fldCharType="end"/>
                    </w:r>
                    <w:r>
                      <w:rPr>
                        <w:color w:val="030303"/>
                        <w:w w:val="105"/>
                      </w:rPr>
                      <w:t> of</w:t>
                    </w:r>
                    <w:r>
                      <w:rPr>
                        <w:color w:val="030303"/>
                        <w:spacing w:val="2"/>
                        <w:w w:val="105"/>
                      </w:rPr>
                      <w:t> </w:t>
                    </w:r>
                    <w:r>
                      <w:rPr>
                        <w:color w:val="030303"/>
                        <w:spacing w:val="-5"/>
                        <w:w w:val="105"/>
                      </w:rPr>
                      <w:fldChar w:fldCharType="begin"/>
                    </w:r>
                    <w:r>
                      <w:rPr>
                        <w:color w:val="030303"/>
                        <w:spacing w:val="-5"/>
                        <w:w w:val="105"/>
                      </w:rPr>
                      <w:instrText> NUMPAGES </w:instrText>
                    </w:r>
                    <w:r>
                      <w:rPr>
                        <w:color w:val="030303"/>
                        <w:spacing w:val="-5"/>
                        <w:w w:val="105"/>
                      </w:rPr>
                      <w:fldChar w:fldCharType="separate"/>
                    </w:r>
                    <w:r>
                      <w:rPr>
                        <w:color w:val="030303"/>
                        <w:spacing w:val="-5"/>
                        <w:w w:val="105"/>
                      </w:rPr>
                      <w:t>143</w:t>
                    </w:r>
                    <w:r>
                      <w:rPr>
                        <w:color w:val="030303"/>
                        <w:spacing w:val="-5"/>
                        <w:w w:val="105"/>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7408">
              <wp:simplePos x="0" y="0"/>
              <wp:positionH relativeFrom="page">
                <wp:posOffset>3314160</wp:posOffset>
              </wp:positionH>
              <wp:positionV relativeFrom="page">
                <wp:posOffset>9673204</wp:posOffset>
              </wp:positionV>
              <wp:extent cx="938530" cy="160655"/>
              <wp:effectExtent l="0" t="0" r="0" b="0"/>
              <wp:wrapNone/>
              <wp:docPr id="1315" name="Textbox 1315"/>
              <wp:cNvGraphicFramePr>
                <a:graphicFrameLocks/>
              </wp:cNvGraphicFramePr>
              <a:graphic>
                <a:graphicData uri="http://schemas.microsoft.com/office/word/2010/wordprocessingShape">
                  <wps:wsp>
                    <wps:cNvPr id="1315" name="Textbox 1315"/>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10101"/>
                              <w:sz w:val="19"/>
                            </w:rPr>
                            <w:t>Page</w:t>
                          </w:r>
                          <w:r>
                            <w:rPr>
                              <w:rFonts w:ascii="Arial"/>
                              <w:color w:val="010101"/>
                              <w:spacing w:val="20"/>
                              <w:sz w:val="19"/>
                            </w:rPr>
                            <w:t> </w:t>
                          </w:r>
                          <w:r>
                            <w:rPr>
                              <w:rFonts w:ascii="Arial"/>
                              <w:color w:val="1A1A1A"/>
                              <w:sz w:val="19"/>
                            </w:rPr>
                            <w:fldChar w:fldCharType="begin"/>
                          </w:r>
                          <w:r>
                            <w:rPr>
                              <w:rFonts w:ascii="Arial"/>
                              <w:color w:val="1A1A1A"/>
                              <w:sz w:val="19"/>
                            </w:rPr>
                            <w:instrText> PAGE </w:instrText>
                          </w:r>
                          <w:r>
                            <w:rPr>
                              <w:rFonts w:ascii="Arial"/>
                              <w:color w:val="1A1A1A"/>
                              <w:sz w:val="19"/>
                            </w:rPr>
                            <w:fldChar w:fldCharType="separate"/>
                          </w:r>
                          <w:r>
                            <w:rPr>
                              <w:rFonts w:ascii="Arial"/>
                              <w:color w:val="1A1A1A"/>
                              <w:sz w:val="19"/>
                            </w:rPr>
                            <w:t>131</w:t>
                          </w:r>
                          <w:r>
                            <w:rPr>
                              <w:rFonts w:ascii="Arial"/>
                              <w:color w:val="1A1A1A"/>
                              <w:sz w:val="19"/>
                            </w:rPr>
                            <w:fldChar w:fldCharType="end"/>
                          </w:r>
                          <w:r>
                            <w:rPr>
                              <w:rFonts w:ascii="Arial"/>
                              <w:color w:val="1A1A1A"/>
                              <w:spacing w:val="-6"/>
                              <w:sz w:val="19"/>
                            </w:rPr>
                            <w:t> </w:t>
                          </w:r>
                          <w:r>
                            <w:rPr>
                              <w:rFonts w:ascii="Arial"/>
                              <w:color w:val="010101"/>
                              <w:sz w:val="19"/>
                            </w:rPr>
                            <w:t>of</w:t>
                          </w:r>
                          <w:r>
                            <w:rPr>
                              <w:rFonts w:ascii="Arial"/>
                              <w:color w:val="010101"/>
                              <w:spacing w:val="34"/>
                              <w:sz w:val="19"/>
                            </w:rPr>
                            <w:t> </w:t>
                          </w:r>
                          <w:r>
                            <w:rPr>
                              <w:rFonts w:ascii="Arial"/>
                              <w:color w:val="010101"/>
                              <w:spacing w:val="-5"/>
                              <w:sz w:val="19"/>
                            </w:rPr>
                            <w:fldChar w:fldCharType="begin"/>
                          </w:r>
                          <w:r>
                            <w:rPr>
                              <w:rFonts w:ascii="Arial"/>
                              <w:color w:val="010101"/>
                              <w:spacing w:val="-5"/>
                              <w:sz w:val="19"/>
                            </w:rPr>
                            <w:instrText> NUMPAGES </w:instrText>
                          </w:r>
                          <w:r>
                            <w:rPr>
                              <w:rFonts w:ascii="Arial"/>
                              <w:color w:val="010101"/>
                              <w:spacing w:val="-5"/>
                              <w:sz w:val="19"/>
                            </w:rPr>
                            <w:fldChar w:fldCharType="separate"/>
                          </w:r>
                          <w:r>
                            <w:rPr>
                              <w:rFonts w:ascii="Arial"/>
                              <w:color w:val="010101"/>
                              <w:spacing w:val="-5"/>
                              <w:sz w:val="19"/>
                            </w:rPr>
                            <w:t>143</w:t>
                          </w:r>
                          <w:r>
                            <w:rPr>
                              <w:rFonts w:ascii="Arial"/>
                              <w:color w:val="010101"/>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699072" type="#_x0000_t202" id="docshape951" filled="false" stroked="false">
              <v:textbox inset="0,0,0,0">
                <w:txbxContent>
                  <w:p>
                    <w:pPr>
                      <w:spacing w:before="14"/>
                      <w:ind w:left="20" w:right="0" w:firstLine="0"/>
                      <w:jc w:val="left"/>
                      <w:rPr>
                        <w:rFonts w:ascii="Arial"/>
                        <w:sz w:val="19"/>
                      </w:rPr>
                    </w:pPr>
                    <w:r>
                      <w:rPr>
                        <w:rFonts w:ascii="Arial"/>
                        <w:color w:val="010101"/>
                        <w:sz w:val="19"/>
                      </w:rPr>
                      <w:t>Page</w:t>
                    </w:r>
                    <w:r>
                      <w:rPr>
                        <w:rFonts w:ascii="Arial"/>
                        <w:color w:val="010101"/>
                        <w:spacing w:val="20"/>
                        <w:sz w:val="19"/>
                      </w:rPr>
                      <w:t> </w:t>
                    </w:r>
                    <w:r>
                      <w:rPr>
                        <w:rFonts w:ascii="Arial"/>
                        <w:color w:val="1A1A1A"/>
                        <w:sz w:val="19"/>
                      </w:rPr>
                      <w:fldChar w:fldCharType="begin"/>
                    </w:r>
                    <w:r>
                      <w:rPr>
                        <w:rFonts w:ascii="Arial"/>
                        <w:color w:val="1A1A1A"/>
                        <w:sz w:val="19"/>
                      </w:rPr>
                      <w:instrText> PAGE </w:instrText>
                    </w:r>
                    <w:r>
                      <w:rPr>
                        <w:rFonts w:ascii="Arial"/>
                        <w:color w:val="1A1A1A"/>
                        <w:sz w:val="19"/>
                      </w:rPr>
                      <w:fldChar w:fldCharType="separate"/>
                    </w:r>
                    <w:r>
                      <w:rPr>
                        <w:rFonts w:ascii="Arial"/>
                        <w:color w:val="1A1A1A"/>
                        <w:sz w:val="19"/>
                      </w:rPr>
                      <w:t>131</w:t>
                    </w:r>
                    <w:r>
                      <w:rPr>
                        <w:rFonts w:ascii="Arial"/>
                        <w:color w:val="1A1A1A"/>
                        <w:sz w:val="19"/>
                      </w:rPr>
                      <w:fldChar w:fldCharType="end"/>
                    </w:r>
                    <w:r>
                      <w:rPr>
                        <w:rFonts w:ascii="Arial"/>
                        <w:color w:val="1A1A1A"/>
                        <w:spacing w:val="-6"/>
                        <w:sz w:val="19"/>
                      </w:rPr>
                      <w:t> </w:t>
                    </w:r>
                    <w:r>
                      <w:rPr>
                        <w:rFonts w:ascii="Arial"/>
                        <w:color w:val="010101"/>
                        <w:sz w:val="19"/>
                      </w:rPr>
                      <w:t>of</w:t>
                    </w:r>
                    <w:r>
                      <w:rPr>
                        <w:rFonts w:ascii="Arial"/>
                        <w:color w:val="010101"/>
                        <w:spacing w:val="34"/>
                        <w:sz w:val="19"/>
                      </w:rPr>
                      <w:t> </w:t>
                    </w:r>
                    <w:r>
                      <w:rPr>
                        <w:rFonts w:ascii="Arial"/>
                        <w:color w:val="010101"/>
                        <w:spacing w:val="-5"/>
                        <w:sz w:val="19"/>
                      </w:rPr>
                      <w:fldChar w:fldCharType="begin"/>
                    </w:r>
                    <w:r>
                      <w:rPr>
                        <w:rFonts w:ascii="Arial"/>
                        <w:color w:val="010101"/>
                        <w:spacing w:val="-5"/>
                        <w:sz w:val="19"/>
                      </w:rPr>
                      <w:instrText> NUMPAGES </w:instrText>
                    </w:r>
                    <w:r>
                      <w:rPr>
                        <w:rFonts w:ascii="Arial"/>
                        <w:color w:val="010101"/>
                        <w:spacing w:val="-5"/>
                        <w:sz w:val="19"/>
                      </w:rPr>
                      <w:fldChar w:fldCharType="separate"/>
                    </w:r>
                    <w:r>
                      <w:rPr>
                        <w:rFonts w:ascii="Arial"/>
                        <w:color w:val="010101"/>
                        <w:spacing w:val="-5"/>
                        <w:sz w:val="19"/>
                      </w:rPr>
                      <w:t>143</w:t>
                    </w:r>
                    <w:r>
                      <w:rPr>
                        <w:rFonts w:ascii="Arial"/>
                        <w:color w:val="010101"/>
                        <w:spacing w:val="-5"/>
                        <w:sz w:val="19"/>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9456">
              <wp:simplePos x="0" y="0"/>
              <wp:positionH relativeFrom="page">
                <wp:posOffset>3314160</wp:posOffset>
              </wp:positionH>
              <wp:positionV relativeFrom="page">
                <wp:posOffset>9673204</wp:posOffset>
              </wp:positionV>
              <wp:extent cx="938530" cy="160655"/>
              <wp:effectExtent l="0" t="0" r="0" b="0"/>
              <wp:wrapNone/>
              <wp:docPr id="1322" name="Textbox 1322"/>
              <wp:cNvGraphicFramePr>
                <a:graphicFrameLocks/>
              </wp:cNvGraphicFramePr>
              <a:graphic>
                <a:graphicData uri="http://schemas.microsoft.com/office/word/2010/wordprocessingShape">
                  <wps:wsp>
                    <wps:cNvPr id="1322" name="Textbox 1322"/>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181818"/>
                              <w:sz w:val="19"/>
                            </w:rPr>
                            <w:t>Page</w:t>
                          </w:r>
                          <w:r>
                            <w:rPr>
                              <w:rFonts w:ascii="Arial"/>
                              <w:color w:val="181818"/>
                              <w:spacing w:val="13"/>
                              <w:sz w:val="19"/>
                            </w:rPr>
                            <w:t> </w:t>
                          </w:r>
                          <w:r>
                            <w:rPr>
                              <w:rFonts w:ascii="Arial"/>
                              <w:color w:val="181818"/>
                              <w:sz w:val="19"/>
                            </w:rPr>
                            <w:fldChar w:fldCharType="begin"/>
                          </w:r>
                          <w:r>
                            <w:rPr>
                              <w:rFonts w:ascii="Arial"/>
                              <w:color w:val="181818"/>
                              <w:sz w:val="19"/>
                            </w:rPr>
                            <w:instrText> PAGE </w:instrText>
                          </w:r>
                          <w:r>
                            <w:rPr>
                              <w:rFonts w:ascii="Arial"/>
                              <w:color w:val="181818"/>
                              <w:sz w:val="19"/>
                            </w:rPr>
                            <w:fldChar w:fldCharType="separate"/>
                          </w:r>
                          <w:r>
                            <w:rPr>
                              <w:rFonts w:ascii="Arial"/>
                              <w:color w:val="181818"/>
                              <w:sz w:val="19"/>
                            </w:rPr>
                            <w:t>132</w:t>
                          </w:r>
                          <w:r>
                            <w:rPr>
                              <w:rFonts w:ascii="Arial"/>
                              <w:color w:val="181818"/>
                              <w:sz w:val="19"/>
                            </w:rPr>
                            <w:fldChar w:fldCharType="end"/>
                          </w:r>
                          <w:r>
                            <w:rPr>
                              <w:rFonts w:ascii="Arial"/>
                              <w:color w:val="181818"/>
                              <w:spacing w:val="3"/>
                              <w:sz w:val="19"/>
                            </w:rPr>
                            <w:t> </w:t>
                          </w:r>
                          <w:r>
                            <w:rPr>
                              <w:rFonts w:ascii="Arial"/>
                              <w:color w:val="010101"/>
                              <w:sz w:val="19"/>
                            </w:rPr>
                            <w:t>of</w:t>
                          </w:r>
                          <w:r>
                            <w:rPr>
                              <w:rFonts w:ascii="Arial"/>
                              <w:color w:val="010101"/>
                              <w:spacing w:val="32"/>
                              <w:sz w:val="19"/>
                            </w:rPr>
                            <w:t> </w:t>
                          </w:r>
                          <w:r>
                            <w:rPr>
                              <w:rFonts w:ascii="Arial"/>
                              <w:color w:val="181818"/>
                              <w:spacing w:val="-5"/>
                              <w:sz w:val="19"/>
                            </w:rPr>
                            <w:fldChar w:fldCharType="begin"/>
                          </w:r>
                          <w:r>
                            <w:rPr>
                              <w:rFonts w:ascii="Arial"/>
                              <w:color w:val="181818"/>
                              <w:spacing w:val="-5"/>
                              <w:sz w:val="19"/>
                            </w:rPr>
                            <w:instrText> NUMPAGES </w:instrText>
                          </w:r>
                          <w:r>
                            <w:rPr>
                              <w:rFonts w:ascii="Arial"/>
                              <w:color w:val="181818"/>
                              <w:spacing w:val="-5"/>
                              <w:sz w:val="19"/>
                            </w:rPr>
                            <w:fldChar w:fldCharType="separate"/>
                          </w:r>
                          <w:r>
                            <w:rPr>
                              <w:rFonts w:ascii="Arial"/>
                              <w:color w:val="181818"/>
                              <w:spacing w:val="-5"/>
                              <w:sz w:val="19"/>
                            </w:rPr>
                            <w:t>143</w:t>
                          </w:r>
                          <w:r>
                            <w:rPr>
                              <w:rFonts w:ascii="Arial"/>
                              <w:color w:val="181818"/>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697024" type="#_x0000_t202" id="docshape954" filled="false" stroked="false">
              <v:textbox inset="0,0,0,0">
                <w:txbxContent>
                  <w:p>
                    <w:pPr>
                      <w:spacing w:before="14"/>
                      <w:ind w:left="20" w:right="0" w:firstLine="0"/>
                      <w:jc w:val="left"/>
                      <w:rPr>
                        <w:rFonts w:ascii="Arial"/>
                        <w:sz w:val="19"/>
                      </w:rPr>
                    </w:pPr>
                    <w:r>
                      <w:rPr>
                        <w:rFonts w:ascii="Arial"/>
                        <w:color w:val="181818"/>
                        <w:sz w:val="19"/>
                      </w:rPr>
                      <w:t>Page</w:t>
                    </w:r>
                    <w:r>
                      <w:rPr>
                        <w:rFonts w:ascii="Arial"/>
                        <w:color w:val="181818"/>
                        <w:spacing w:val="13"/>
                        <w:sz w:val="19"/>
                      </w:rPr>
                      <w:t> </w:t>
                    </w:r>
                    <w:r>
                      <w:rPr>
                        <w:rFonts w:ascii="Arial"/>
                        <w:color w:val="181818"/>
                        <w:sz w:val="19"/>
                      </w:rPr>
                      <w:fldChar w:fldCharType="begin"/>
                    </w:r>
                    <w:r>
                      <w:rPr>
                        <w:rFonts w:ascii="Arial"/>
                        <w:color w:val="181818"/>
                        <w:sz w:val="19"/>
                      </w:rPr>
                      <w:instrText> PAGE </w:instrText>
                    </w:r>
                    <w:r>
                      <w:rPr>
                        <w:rFonts w:ascii="Arial"/>
                        <w:color w:val="181818"/>
                        <w:sz w:val="19"/>
                      </w:rPr>
                      <w:fldChar w:fldCharType="separate"/>
                    </w:r>
                    <w:r>
                      <w:rPr>
                        <w:rFonts w:ascii="Arial"/>
                        <w:color w:val="181818"/>
                        <w:sz w:val="19"/>
                      </w:rPr>
                      <w:t>132</w:t>
                    </w:r>
                    <w:r>
                      <w:rPr>
                        <w:rFonts w:ascii="Arial"/>
                        <w:color w:val="181818"/>
                        <w:sz w:val="19"/>
                      </w:rPr>
                      <w:fldChar w:fldCharType="end"/>
                    </w:r>
                    <w:r>
                      <w:rPr>
                        <w:rFonts w:ascii="Arial"/>
                        <w:color w:val="181818"/>
                        <w:spacing w:val="3"/>
                        <w:sz w:val="19"/>
                      </w:rPr>
                      <w:t> </w:t>
                    </w:r>
                    <w:r>
                      <w:rPr>
                        <w:rFonts w:ascii="Arial"/>
                        <w:color w:val="010101"/>
                        <w:sz w:val="19"/>
                      </w:rPr>
                      <w:t>of</w:t>
                    </w:r>
                    <w:r>
                      <w:rPr>
                        <w:rFonts w:ascii="Arial"/>
                        <w:color w:val="010101"/>
                        <w:spacing w:val="32"/>
                        <w:sz w:val="19"/>
                      </w:rPr>
                      <w:t> </w:t>
                    </w:r>
                    <w:r>
                      <w:rPr>
                        <w:rFonts w:ascii="Arial"/>
                        <w:color w:val="181818"/>
                        <w:spacing w:val="-5"/>
                        <w:sz w:val="19"/>
                      </w:rPr>
                      <w:fldChar w:fldCharType="begin"/>
                    </w:r>
                    <w:r>
                      <w:rPr>
                        <w:rFonts w:ascii="Arial"/>
                        <w:color w:val="181818"/>
                        <w:spacing w:val="-5"/>
                        <w:sz w:val="19"/>
                      </w:rPr>
                      <w:instrText> NUMPAGES </w:instrText>
                    </w:r>
                    <w:r>
                      <w:rPr>
                        <w:rFonts w:ascii="Arial"/>
                        <w:color w:val="181818"/>
                        <w:spacing w:val="-5"/>
                        <w:sz w:val="19"/>
                      </w:rPr>
                      <w:fldChar w:fldCharType="separate"/>
                    </w:r>
                    <w:r>
                      <w:rPr>
                        <w:rFonts w:ascii="Arial"/>
                        <w:color w:val="181818"/>
                        <w:spacing w:val="-5"/>
                        <w:sz w:val="19"/>
                      </w:rPr>
                      <w:t>143</w:t>
                    </w:r>
                    <w:r>
                      <w:rPr>
                        <w:rFonts w:ascii="Arial"/>
                        <w:color w:val="181818"/>
                        <w:spacing w:val="-5"/>
                        <w:sz w:val="19"/>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19968">
              <wp:simplePos x="0" y="0"/>
              <wp:positionH relativeFrom="page">
                <wp:posOffset>3314160</wp:posOffset>
              </wp:positionH>
              <wp:positionV relativeFrom="page">
                <wp:posOffset>9673204</wp:posOffset>
              </wp:positionV>
              <wp:extent cx="938530" cy="160655"/>
              <wp:effectExtent l="0" t="0" r="0" b="0"/>
              <wp:wrapNone/>
              <wp:docPr id="1329" name="Textbox 1329"/>
              <wp:cNvGraphicFramePr>
                <a:graphicFrameLocks/>
              </wp:cNvGraphicFramePr>
              <a:graphic>
                <a:graphicData uri="http://schemas.microsoft.com/office/word/2010/wordprocessingShape">
                  <wps:wsp>
                    <wps:cNvPr id="1329" name="Textbox 1329"/>
                    <wps:cNvSpPr txBox="1"/>
                    <wps:spPr>
                      <a:xfrm>
                        <a:off x="0" y="0"/>
                        <a:ext cx="938530" cy="160655"/>
                      </a:xfrm>
                      <a:prstGeom prst="rect">
                        <a:avLst/>
                      </a:prstGeom>
                    </wps:spPr>
                    <wps:txbx>
                      <w:txbxContent>
                        <w:p>
                          <w:pPr>
                            <w:spacing w:before="14"/>
                            <w:ind w:left="20" w:right="0" w:firstLine="0"/>
                            <w:jc w:val="left"/>
                            <w:rPr>
                              <w:rFonts w:ascii="Arial"/>
                              <w:sz w:val="19"/>
                            </w:rPr>
                          </w:pPr>
                          <w:r>
                            <w:rPr>
                              <w:rFonts w:ascii="Arial"/>
                              <w:color w:val="030303"/>
                              <w:sz w:val="19"/>
                            </w:rPr>
                            <w:t>Page</w:t>
                          </w:r>
                          <w:r>
                            <w:rPr>
                              <w:rFonts w:ascii="Arial"/>
                              <w:color w:val="030303"/>
                              <w:spacing w:val="8"/>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133</w:t>
                          </w:r>
                          <w:r>
                            <w:rPr>
                              <w:rFonts w:ascii="Arial"/>
                              <w:color w:val="030303"/>
                              <w:sz w:val="19"/>
                            </w:rPr>
                            <w:fldChar w:fldCharType="end"/>
                          </w:r>
                          <w:r>
                            <w:rPr>
                              <w:rFonts w:ascii="Arial"/>
                              <w:color w:val="030303"/>
                              <w:spacing w:val="8"/>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wps:txbx>
                    <wps:bodyPr wrap="square" lIns="0" tIns="0" rIns="0" bIns="0" rtlCol="0">
                      <a:noAutofit/>
                    </wps:bodyPr>
                  </wps:wsp>
                </a:graphicData>
              </a:graphic>
            </wp:anchor>
          </w:drawing>
        </mc:Choice>
        <mc:Fallback>
          <w:pict>
            <v:shape style="position:absolute;margin-left:260.957489pt;margin-top:761.669678pt;width:73.9pt;height:12.65pt;mso-position-horizontal-relative:page;mso-position-vertical-relative:page;z-index:-21696512" type="#_x0000_t202" id="docshape957" filled="false" stroked="false">
              <v:textbox inset="0,0,0,0">
                <w:txbxContent>
                  <w:p>
                    <w:pPr>
                      <w:spacing w:before="14"/>
                      <w:ind w:left="20" w:right="0" w:firstLine="0"/>
                      <w:jc w:val="left"/>
                      <w:rPr>
                        <w:rFonts w:ascii="Arial"/>
                        <w:sz w:val="19"/>
                      </w:rPr>
                    </w:pPr>
                    <w:r>
                      <w:rPr>
                        <w:rFonts w:ascii="Arial"/>
                        <w:color w:val="030303"/>
                        <w:sz w:val="19"/>
                      </w:rPr>
                      <w:t>Page</w:t>
                    </w:r>
                    <w:r>
                      <w:rPr>
                        <w:rFonts w:ascii="Arial"/>
                        <w:color w:val="030303"/>
                        <w:spacing w:val="8"/>
                        <w:sz w:val="19"/>
                      </w:rPr>
                      <w:t> </w:t>
                    </w:r>
                    <w:r>
                      <w:rPr>
                        <w:rFonts w:ascii="Arial"/>
                        <w:color w:val="030303"/>
                        <w:sz w:val="19"/>
                      </w:rPr>
                      <w:fldChar w:fldCharType="begin"/>
                    </w:r>
                    <w:r>
                      <w:rPr>
                        <w:rFonts w:ascii="Arial"/>
                        <w:color w:val="030303"/>
                        <w:sz w:val="19"/>
                      </w:rPr>
                      <w:instrText> PAGE </w:instrText>
                    </w:r>
                    <w:r>
                      <w:rPr>
                        <w:rFonts w:ascii="Arial"/>
                        <w:color w:val="030303"/>
                        <w:sz w:val="19"/>
                      </w:rPr>
                      <w:fldChar w:fldCharType="separate"/>
                    </w:r>
                    <w:r>
                      <w:rPr>
                        <w:rFonts w:ascii="Arial"/>
                        <w:color w:val="030303"/>
                        <w:sz w:val="19"/>
                      </w:rPr>
                      <w:t>133</w:t>
                    </w:r>
                    <w:r>
                      <w:rPr>
                        <w:rFonts w:ascii="Arial"/>
                        <w:color w:val="030303"/>
                        <w:sz w:val="19"/>
                      </w:rPr>
                      <w:fldChar w:fldCharType="end"/>
                    </w:r>
                    <w:r>
                      <w:rPr>
                        <w:rFonts w:ascii="Arial"/>
                        <w:color w:val="030303"/>
                        <w:spacing w:val="8"/>
                        <w:sz w:val="19"/>
                      </w:rPr>
                      <w:t> </w:t>
                    </w:r>
                    <w:r>
                      <w:rPr>
                        <w:rFonts w:ascii="Arial"/>
                        <w:color w:val="030303"/>
                        <w:sz w:val="19"/>
                      </w:rPr>
                      <w:t>of</w:t>
                    </w:r>
                    <w:r>
                      <w:rPr>
                        <w:rFonts w:ascii="Arial"/>
                        <w:color w:val="030303"/>
                        <w:spacing w:val="32"/>
                        <w:sz w:val="19"/>
                      </w:rPr>
                      <w:t> </w:t>
                    </w:r>
                    <w:r>
                      <w:rPr>
                        <w:rFonts w:ascii="Arial"/>
                        <w:color w:val="030303"/>
                        <w:spacing w:val="-5"/>
                        <w:sz w:val="19"/>
                      </w:rPr>
                      <w:fldChar w:fldCharType="begin"/>
                    </w:r>
                    <w:r>
                      <w:rPr>
                        <w:rFonts w:ascii="Arial"/>
                        <w:color w:val="030303"/>
                        <w:spacing w:val="-5"/>
                        <w:sz w:val="19"/>
                      </w:rPr>
                      <w:instrText> NUMPAGES </w:instrText>
                    </w:r>
                    <w:r>
                      <w:rPr>
                        <w:rFonts w:ascii="Arial"/>
                        <w:color w:val="030303"/>
                        <w:spacing w:val="-5"/>
                        <w:sz w:val="19"/>
                      </w:rPr>
                      <w:fldChar w:fldCharType="separate"/>
                    </w:r>
                    <w:r>
                      <w:rPr>
                        <w:rFonts w:ascii="Arial"/>
                        <w:color w:val="030303"/>
                        <w:spacing w:val="-5"/>
                        <w:sz w:val="19"/>
                      </w:rPr>
                      <w:t>143</w:t>
                    </w:r>
                    <w:r>
                      <w:rPr>
                        <w:rFonts w:ascii="Arial"/>
                        <w:color w:val="030303"/>
                        <w:spacing w:val="-5"/>
                        <w:sz w:val="19"/>
                      </w:rPr>
                      <w:fldChar w:fldCharType="end"/>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22016">
              <wp:simplePos x="0" y="0"/>
              <wp:positionH relativeFrom="page">
                <wp:posOffset>3321325</wp:posOffset>
              </wp:positionH>
              <wp:positionV relativeFrom="page">
                <wp:posOffset>9663585</wp:posOffset>
              </wp:positionV>
              <wp:extent cx="939165" cy="173355"/>
              <wp:effectExtent l="0" t="0" r="0" b="0"/>
              <wp:wrapNone/>
              <wp:docPr id="1341" name="Textbox 1341"/>
              <wp:cNvGraphicFramePr>
                <a:graphicFrameLocks/>
              </wp:cNvGraphicFramePr>
              <a:graphic>
                <a:graphicData uri="http://schemas.microsoft.com/office/word/2010/wordprocessingShape">
                  <wps:wsp>
                    <wps:cNvPr id="1341" name="Textbox 1341"/>
                    <wps:cNvSpPr txBox="1"/>
                    <wps:spPr>
                      <a:xfrm>
                        <a:off x="0" y="0"/>
                        <a:ext cx="939165" cy="173355"/>
                      </a:xfrm>
                      <a:prstGeom prst="rect">
                        <a:avLst/>
                      </a:prstGeom>
                    </wps:spPr>
                    <wps:txbx>
                      <w:txbxContent>
                        <w:p>
                          <w:pPr>
                            <w:pStyle w:val="BodyText"/>
                            <w:spacing w:before="11"/>
                            <w:ind w:left="20"/>
                          </w:pPr>
                          <w:r>
                            <w:rPr>
                              <w:color w:val="0A0A0A"/>
                              <w:w w:val="105"/>
                            </w:rPr>
                            <w:t>Page</w:t>
                          </w:r>
                          <w:r>
                            <w:rPr>
                              <w:color w:val="0A0A0A"/>
                              <w:spacing w:val="5"/>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134</w:t>
                          </w:r>
                          <w:r>
                            <w:rPr>
                              <w:color w:val="0A0A0A"/>
                              <w:w w:val="105"/>
                            </w:rPr>
                            <w:fldChar w:fldCharType="end"/>
                          </w:r>
                          <w:r>
                            <w:rPr>
                              <w:color w:val="0A0A0A"/>
                              <w:spacing w:val="-6"/>
                              <w:w w:val="105"/>
                            </w:rPr>
                            <w:t> </w:t>
                          </w:r>
                          <w:r>
                            <w:rPr>
                              <w:color w:val="0A0A0A"/>
                              <w:w w:val="105"/>
                            </w:rPr>
                            <w:t>of</w:t>
                          </w:r>
                          <w:r>
                            <w:rPr>
                              <w:color w:val="0A0A0A"/>
                              <w:spacing w:val="1"/>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1.521698pt;margin-top:760.912231pt;width:73.95pt;height:13.65pt;mso-position-horizontal-relative:page;mso-position-vertical-relative:page;z-index:-21694464" type="#_x0000_t202" id="docshape966" filled="false" stroked="false">
              <v:textbox inset="0,0,0,0">
                <w:txbxContent>
                  <w:p>
                    <w:pPr>
                      <w:pStyle w:val="BodyText"/>
                      <w:spacing w:before="11"/>
                      <w:ind w:left="20"/>
                    </w:pPr>
                    <w:r>
                      <w:rPr>
                        <w:color w:val="0A0A0A"/>
                        <w:w w:val="105"/>
                      </w:rPr>
                      <w:t>Page</w:t>
                    </w:r>
                    <w:r>
                      <w:rPr>
                        <w:color w:val="0A0A0A"/>
                        <w:spacing w:val="5"/>
                        <w:w w:val="105"/>
                      </w:rPr>
                      <w:t> </w:t>
                    </w:r>
                    <w:r>
                      <w:rPr>
                        <w:color w:val="0A0A0A"/>
                        <w:w w:val="105"/>
                      </w:rPr>
                      <w:fldChar w:fldCharType="begin"/>
                    </w:r>
                    <w:r>
                      <w:rPr>
                        <w:color w:val="0A0A0A"/>
                        <w:w w:val="105"/>
                      </w:rPr>
                      <w:instrText> PAGE </w:instrText>
                    </w:r>
                    <w:r>
                      <w:rPr>
                        <w:color w:val="0A0A0A"/>
                        <w:w w:val="105"/>
                      </w:rPr>
                      <w:fldChar w:fldCharType="separate"/>
                    </w:r>
                    <w:r>
                      <w:rPr>
                        <w:color w:val="0A0A0A"/>
                        <w:w w:val="105"/>
                      </w:rPr>
                      <w:t>134</w:t>
                    </w:r>
                    <w:r>
                      <w:rPr>
                        <w:color w:val="0A0A0A"/>
                        <w:w w:val="105"/>
                      </w:rPr>
                      <w:fldChar w:fldCharType="end"/>
                    </w:r>
                    <w:r>
                      <w:rPr>
                        <w:color w:val="0A0A0A"/>
                        <w:spacing w:val="-6"/>
                        <w:w w:val="105"/>
                      </w:rPr>
                      <w:t> </w:t>
                    </w:r>
                    <w:r>
                      <w:rPr>
                        <w:color w:val="0A0A0A"/>
                        <w:w w:val="105"/>
                      </w:rPr>
                      <w:t>of</w:t>
                    </w:r>
                    <w:r>
                      <w:rPr>
                        <w:color w:val="0A0A0A"/>
                        <w:spacing w:val="1"/>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25600">
              <wp:simplePos x="0" y="0"/>
              <wp:positionH relativeFrom="page">
                <wp:posOffset>3321325</wp:posOffset>
              </wp:positionH>
              <wp:positionV relativeFrom="page">
                <wp:posOffset>9663585</wp:posOffset>
              </wp:positionV>
              <wp:extent cx="939800" cy="173355"/>
              <wp:effectExtent l="0" t="0" r="0" b="0"/>
              <wp:wrapNone/>
              <wp:docPr id="1353" name="Textbox 1353"/>
              <wp:cNvGraphicFramePr>
                <a:graphicFrameLocks/>
              </wp:cNvGraphicFramePr>
              <a:graphic>
                <a:graphicData uri="http://schemas.microsoft.com/office/word/2010/wordprocessingShape">
                  <wps:wsp>
                    <wps:cNvPr id="1353" name="Textbox 1353"/>
                    <wps:cNvSpPr txBox="1"/>
                    <wps:spPr>
                      <a:xfrm>
                        <a:off x="0" y="0"/>
                        <a:ext cx="939800" cy="173355"/>
                      </a:xfrm>
                      <a:prstGeom prst="rect">
                        <a:avLst/>
                      </a:prstGeom>
                    </wps:spPr>
                    <wps:txbx>
                      <w:txbxContent>
                        <w:p>
                          <w:pPr>
                            <w:pStyle w:val="BodyText"/>
                            <w:spacing w:before="11"/>
                            <w:ind w:left="20"/>
                          </w:pPr>
                          <w:r>
                            <w:rPr>
                              <w:color w:val="111111"/>
                              <w:w w:val="105"/>
                            </w:rPr>
                            <w:t>Page</w:t>
                          </w:r>
                          <w:r>
                            <w:rPr>
                              <w:color w:val="111111"/>
                              <w:spacing w:val="4"/>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136</w:t>
                          </w:r>
                          <w:r>
                            <w:rPr>
                              <w:color w:val="111111"/>
                              <w:w w:val="105"/>
                            </w:rPr>
                            <w:fldChar w:fldCharType="end"/>
                          </w:r>
                          <w:r>
                            <w:rPr>
                              <w:color w:val="111111"/>
                              <w:spacing w:val="-1"/>
                              <w:w w:val="105"/>
                            </w:rPr>
                            <w:t> </w:t>
                          </w:r>
                          <w:r>
                            <w:rPr>
                              <w:color w:val="111111"/>
                              <w:w w:val="105"/>
                            </w:rPr>
                            <w:t>of</w:t>
                          </w:r>
                          <w:r>
                            <w:rPr>
                              <w:color w:val="111111"/>
                              <w:spacing w:val="1"/>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wps:txbx>
                    <wps:bodyPr wrap="square" lIns="0" tIns="0" rIns="0" bIns="0" rtlCol="0">
                      <a:noAutofit/>
                    </wps:bodyPr>
                  </wps:wsp>
                </a:graphicData>
              </a:graphic>
            </wp:anchor>
          </w:drawing>
        </mc:Choice>
        <mc:Fallback>
          <w:pict>
            <v:shape style="position:absolute;margin-left:261.521698pt;margin-top:760.912231pt;width:74pt;height:13.65pt;mso-position-horizontal-relative:page;mso-position-vertical-relative:page;z-index:-21690880" type="#_x0000_t202" id="docshape969" filled="false" stroked="false">
              <v:textbox inset="0,0,0,0">
                <w:txbxContent>
                  <w:p>
                    <w:pPr>
                      <w:pStyle w:val="BodyText"/>
                      <w:spacing w:before="11"/>
                      <w:ind w:left="20"/>
                    </w:pPr>
                    <w:r>
                      <w:rPr>
                        <w:color w:val="111111"/>
                        <w:w w:val="105"/>
                      </w:rPr>
                      <w:t>Page</w:t>
                    </w:r>
                    <w:r>
                      <w:rPr>
                        <w:color w:val="111111"/>
                        <w:spacing w:val="4"/>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136</w:t>
                    </w:r>
                    <w:r>
                      <w:rPr>
                        <w:color w:val="111111"/>
                        <w:w w:val="105"/>
                      </w:rPr>
                      <w:fldChar w:fldCharType="end"/>
                    </w:r>
                    <w:r>
                      <w:rPr>
                        <w:color w:val="111111"/>
                        <w:spacing w:val="-1"/>
                        <w:w w:val="105"/>
                      </w:rPr>
                      <w:t> </w:t>
                    </w:r>
                    <w:r>
                      <w:rPr>
                        <w:color w:val="111111"/>
                        <w:w w:val="105"/>
                      </w:rPr>
                      <w:t>of</w:t>
                    </w:r>
                    <w:r>
                      <w:rPr>
                        <w:color w:val="111111"/>
                        <w:spacing w:val="1"/>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27648">
              <wp:simplePos x="0" y="0"/>
              <wp:positionH relativeFrom="page">
                <wp:posOffset>3321325</wp:posOffset>
              </wp:positionH>
              <wp:positionV relativeFrom="page">
                <wp:posOffset>9663585</wp:posOffset>
              </wp:positionV>
              <wp:extent cx="939800" cy="173355"/>
              <wp:effectExtent l="0" t="0" r="0" b="0"/>
              <wp:wrapNone/>
              <wp:docPr id="1389" name="Textbox 1389"/>
              <wp:cNvGraphicFramePr>
                <a:graphicFrameLocks/>
              </wp:cNvGraphicFramePr>
              <a:graphic>
                <a:graphicData uri="http://schemas.microsoft.com/office/word/2010/wordprocessingShape">
                  <wps:wsp>
                    <wps:cNvPr id="1389" name="Textbox 1389"/>
                    <wps:cNvSpPr txBox="1"/>
                    <wps:spPr>
                      <a:xfrm>
                        <a:off x="0" y="0"/>
                        <a:ext cx="939800" cy="173355"/>
                      </a:xfrm>
                      <a:prstGeom prst="rect">
                        <a:avLst/>
                      </a:prstGeom>
                    </wps:spPr>
                    <wps:txbx>
                      <w:txbxContent>
                        <w:p>
                          <w:pPr>
                            <w:pStyle w:val="BodyText"/>
                            <w:spacing w:before="11"/>
                            <w:ind w:left="20"/>
                          </w:pPr>
                          <w:r>
                            <w:rPr>
                              <w:color w:val="111111"/>
                              <w:w w:val="105"/>
                            </w:rPr>
                            <w:t>Page</w:t>
                          </w:r>
                          <w:r>
                            <w:rPr>
                              <w:color w:val="111111"/>
                              <w:spacing w:val="7"/>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138</w:t>
                          </w:r>
                          <w:r>
                            <w:rPr>
                              <w:color w:val="111111"/>
                              <w:w w:val="105"/>
                            </w:rPr>
                            <w:fldChar w:fldCharType="end"/>
                          </w:r>
                          <w:r>
                            <w:rPr>
                              <w:color w:val="111111"/>
                              <w:spacing w:val="-6"/>
                              <w:w w:val="105"/>
                            </w:rPr>
                            <w:t> </w:t>
                          </w:r>
                          <w:r>
                            <w:rPr>
                              <w:color w:val="111111"/>
                              <w:w w:val="105"/>
                            </w:rPr>
                            <w:t>of</w:t>
                          </w:r>
                          <w:r>
                            <w:rPr>
                              <w:color w:val="111111"/>
                              <w:spacing w:val="3"/>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wps:txbx>
                    <wps:bodyPr wrap="square" lIns="0" tIns="0" rIns="0" bIns="0" rtlCol="0">
                      <a:noAutofit/>
                    </wps:bodyPr>
                  </wps:wsp>
                </a:graphicData>
              </a:graphic>
            </wp:anchor>
          </w:drawing>
        </mc:Choice>
        <mc:Fallback>
          <w:pict>
            <v:shape style="position:absolute;margin-left:261.521698pt;margin-top:760.912231pt;width:74pt;height:13.65pt;mso-position-horizontal-relative:page;mso-position-vertical-relative:page;z-index:-21688832" type="#_x0000_t202" id="docshape1001" filled="false" stroked="false">
              <v:textbox inset="0,0,0,0">
                <w:txbxContent>
                  <w:p>
                    <w:pPr>
                      <w:pStyle w:val="BodyText"/>
                      <w:spacing w:before="11"/>
                      <w:ind w:left="20"/>
                    </w:pPr>
                    <w:r>
                      <w:rPr>
                        <w:color w:val="111111"/>
                        <w:w w:val="105"/>
                      </w:rPr>
                      <w:t>Page</w:t>
                    </w:r>
                    <w:r>
                      <w:rPr>
                        <w:color w:val="111111"/>
                        <w:spacing w:val="7"/>
                        <w:w w:val="105"/>
                      </w:rPr>
                      <w:t> </w:t>
                    </w:r>
                    <w:r>
                      <w:rPr>
                        <w:color w:val="111111"/>
                        <w:w w:val="105"/>
                      </w:rPr>
                      <w:fldChar w:fldCharType="begin"/>
                    </w:r>
                    <w:r>
                      <w:rPr>
                        <w:color w:val="111111"/>
                        <w:w w:val="105"/>
                      </w:rPr>
                      <w:instrText> PAGE </w:instrText>
                    </w:r>
                    <w:r>
                      <w:rPr>
                        <w:color w:val="111111"/>
                        <w:w w:val="105"/>
                      </w:rPr>
                      <w:fldChar w:fldCharType="separate"/>
                    </w:r>
                    <w:r>
                      <w:rPr>
                        <w:color w:val="111111"/>
                        <w:w w:val="105"/>
                      </w:rPr>
                      <w:t>138</w:t>
                    </w:r>
                    <w:r>
                      <w:rPr>
                        <w:color w:val="111111"/>
                        <w:w w:val="105"/>
                      </w:rPr>
                      <w:fldChar w:fldCharType="end"/>
                    </w:r>
                    <w:r>
                      <w:rPr>
                        <w:color w:val="111111"/>
                        <w:spacing w:val="-6"/>
                        <w:w w:val="105"/>
                      </w:rPr>
                      <w:t> </w:t>
                    </w:r>
                    <w:r>
                      <w:rPr>
                        <w:color w:val="111111"/>
                        <w:w w:val="105"/>
                      </w:rPr>
                      <w:t>of</w:t>
                    </w:r>
                    <w:r>
                      <w:rPr>
                        <w:color w:val="111111"/>
                        <w:spacing w:val="3"/>
                        <w:w w:val="105"/>
                      </w:rPr>
                      <w:t> </w:t>
                    </w:r>
                    <w:r>
                      <w:rPr>
                        <w:color w:val="111111"/>
                        <w:spacing w:val="-5"/>
                        <w:w w:val="105"/>
                      </w:rPr>
                      <w:fldChar w:fldCharType="begin"/>
                    </w:r>
                    <w:r>
                      <w:rPr>
                        <w:color w:val="111111"/>
                        <w:spacing w:val="-5"/>
                        <w:w w:val="105"/>
                      </w:rPr>
                      <w:instrText> NUMPAGES </w:instrText>
                    </w:r>
                    <w:r>
                      <w:rPr>
                        <w:color w:val="111111"/>
                        <w:spacing w:val="-5"/>
                        <w:w w:val="105"/>
                      </w:rPr>
                      <w:fldChar w:fldCharType="separate"/>
                    </w:r>
                    <w:r>
                      <w:rPr>
                        <w:color w:val="111111"/>
                        <w:spacing w:val="-5"/>
                        <w:w w:val="105"/>
                      </w:rPr>
                      <w:t>143</w:t>
                    </w:r>
                    <w:r>
                      <w:rPr>
                        <w:color w:val="111111"/>
                        <w:spacing w:val="-5"/>
                        <w:w w:val="10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5456">
              <wp:simplePos x="0" y="0"/>
              <wp:positionH relativeFrom="page">
                <wp:posOffset>3357953</wp:posOffset>
              </wp:positionH>
              <wp:positionV relativeFrom="page">
                <wp:posOffset>9663585</wp:posOffset>
              </wp:positionV>
              <wp:extent cx="868680" cy="17335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868680" cy="173355"/>
                      </a:xfrm>
                      <a:prstGeom prst="rect">
                        <a:avLst/>
                      </a:prstGeom>
                    </wps:spPr>
                    <wps:txbx>
                      <w:txbxContent>
                        <w:p>
                          <w:pPr>
                            <w:pStyle w:val="BodyText"/>
                            <w:spacing w:before="11"/>
                            <w:ind w:left="20"/>
                          </w:pPr>
                          <w:r>
                            <w:rPr>
                              <w:color w:val="0A0A0A"/>
                              <w:w w:val="105"/>
                            </w:rPr>
                            <w:t>Page </w:t>
                          </w:r>
                          <w:r>
                            <w:rPr>
                              <w:color w:val="0A0A0A"/>
                              <w:w w:val="105"/>
                            </w:rPr>
                            <w:fldChar w:fldCharType="begin"/>
                          </w:r>
                          <w:r>
                            <w:rPr>
                              <w:color w:val="0A0A0A"/>
                              <w:w w:val="105"/>
                            </w:rPr>
                            <w:instrText> PAGE </w:instrText>
                          </w:r>
                          <w:r>
                            <w:rPr>
                              <w:color w:val="0A0A0A"/>
                              <w:w w:val="105"/>
                            </w:rPr>
                            <w:fldChar w:fldCharType="separate"/>
                          </w:r>
                          <w:r>
                            <w:rPr>
                              <w:color w:val="0A0A0A"/>
                              <w:w w:val="105"/>
                            </w:rPr>
                            <w:t>45</w:t>
                          </w:r>
                          <w:r>
                            <w:rPr>
                              <w:color w:val="0A0A0A"/>
                              <w:w w:val="105"/>
                            </w:rPr>
                            <w:fldChar w:fldCharType="end"/>
                          </w:r>
                          <w:r>
                            <w:rPr>
                              <w:color w:val="0A0A0A"/>
                              <w:spacing w:val="-4"/>
                              <w:w w:val="105"/>
                            </w:rPr>
                            <w:t> </w:t>
                          </w:r>
                          <w:r>
                            <w:rPr>
                              <w:color w:val="0A0A0A"/>
                              <w:w w:val="105"/>
                            </w:rPr>
                            <w:t>of</w:t>
                          </w:r>
                          <w:r>
                            <w:rPr>
                              <w:color w:val="0A0A0A"/>
                              <w:spacing w:val="3"/>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61024" type="#_x0000_t202" id="docshape121" filled="false" stroked="false">
              <v:textbox inset="0,0,0,0">
                <w:txbxContent>
                  <w:p>
                    <w:pPr>
                      <w:pStyle w:val="BodyText"/>
                      <w:spacing w:before="11"/>
                      <w:ind w:left="20"/>
                    </w:pPr>
                    <w:r>
                      <w:rPr>
                        <w:color w:val="0A0A0A"/>
                        <w:w w:val="105"/>
                      </w:rPr>
                      <w:t>Page </w:t>
                    </w:r>
                    <w:r>
                      <w:rPr>
                        <w:color w:val="0A0A0A"/>
                        <w:w w:val="105"/>
                      </w:rPr>
                      <w:fldChar w:fldCharType="begin"/>
                    </w:r>
                    <w:r>
                      <w:rPr>
                        <w:color w:val="0A0A0A"/>
                        <w:w w:val="105"/>
                      </w:rPr>
                      <w:instrText> PAGE </w:instrText>
                    </w:r>
                    <w:r>
                      <w:rPr>
                        <w:color w:val="0A0A0A"/>
                        <w:w w:val="105"/>
                      </w:rPr>
                      <w:fldChar w:fldCharType="separate"/>
                    </w:r>
                    <w:r>
                      <w:rPr>
                        <w:color w:val="0A0A0A"/>
                        <w:w w:val="105"/>
                      </w:rPr>
                      <w:t>45</w:t>
                    </w:r>
                    <w:r>
                      <w:rPr>
                        <w:color w:val="0A0A0A"/>
                        <w:w w:val="105"/>
                      </w:rPr>
                      <w:fldChar w:fldCharType="end"/>
                    </w:r>
                    <w:r>
                      <w:rPr>
                        <w:color w:val="0A0A0A"/>
                        <w:spacing w:val="-4"/>
                        <w:w w:val="105"/>
                      </w:rPr>
                      <w:t> </w:t>
                    </w:r>
                    <w:r>
                      <w:rPr>
                        <w:color w:val="0A0A0A"/>
                        <w:w w:val="105"/>
                      </w:rPr>
                      <w:t>of</w:t>
                    </w:r>
                    <w:r>
                      <w:rPr>
                        <w:color w:val="0A0A0A"/>
                        <w:spacing w:val="3"/>
                        <w:w w:val="105"/>
                      </w:rPr>
                      <w:t> </w:t>
                    </w:r>
                    <w:r>
                      <w:rPr>
                        <w:color w:val="0A0A0A"/>
                        <w:spacing w:val="-5"/>
                        <w:w w:val="105"/>
                      </w:rPr>
                      <w:fldChar w:fldCharType="begin"/>
                    </w:r>
                    <w:r>
                      <w:rPr>
                        <w:color w:val="0A0A0A"/>
                        <w:spacing w:val="-5"/>
                        <w:w w:val="105"/>
                      </w:rPr>
                      <w:instrText> NUMPAGES </w:instrText>
                    </w:r>
                    <w:r>
                      <w:rPr>
                        <w:color w:val="0A0A0A"/>
                        <w:spacing w:val="-5"/>
                        <w:w w:val="105"/>
                      </w:rPr>
                      <w:fldChar w:fldCharType="separate"/>
                    </w:r>
                    <w:r>
                      <w:rPr>
                        <w:color w:val="0A0A0A"/>
                        <w:spacing w:val="-5"/>
                        <w:w w:val="105"/>
                      </w:rPr>
                      <w:t>143</w:t>
                    </w:r>
                    <w:r>
                      <w:rPr>
                        <w:color w:val="0A0A0A"/>
                        <w:spacing w:val="-5"/>
                        <w:w w:val="10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6992">
              <wp:simplePos x="0" y="0"/>
              <wp:positionH relativeFrom="page">
                <wp:posOffset>3357953</wp:posOffset>
              </wp:positionH>
              <wp:positionV relativeFrom="page">
                <wp:posOffset>9663585</wp:posOffset>
              </wp:positionV>
              <wp:extent cx="868680" cy="17335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868680" cy="173355"/>
                      </a:xfrm>
                      <a:prstGeom prst="rect">
                        <a:avLst/>
                      </a:prstGeom>
                    </wps:spPr>
                    <wps:txbx>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46</w:t>
                          </w:r>
                          <w:r>
                            <w:rPr>
                              <w:color w:val="0F0F0F"/>
                              <w:w w:val="105"/>
                            </w:rPr>
                            <w:fldChar w:fldCharType="end"/>
                          </w:r>
                          <w:r>
                            <w:rPr>
                              <w:color w:val="0F0F0F"/>
                              <w:spacing w:val="-2"/>
                              <w:w w:val="105"/>
                            </w:rPr>
                            <w:t> </w:t>
                          </w:r>
                          <w:r>
                            <w:rPr>
                              <w:color w:val="0F0F0F"/>
                              <w:w w:val="105"/>
                            </w:rPr>
                            <w:t>of</w:t>
                          </w:r>
                          <w:r>
                            <w:rPr>
                              <w:color w:val="0F0F0F"/>
                              <w:spacing w:val="3"/>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59488" type="#_x0000_t202" id="docshape137" filled="false" stroked="false">
              <v:textbox inset="0,0,0,0">
                <w:txbxContent>
                  <w:p>
                    <w:pPr>
                      <w:pStyle w:val="BodyText"/>
                      <w:spacing w:before="11"/>
                      <w:ind w:left="20"/>
                    </w:pPr>
                    <w:r>
                      <w:rPr>
                        <w:color w:val="0F0F0F"/>
                        <w:w w:val="105"/>
                      </w:rPr>
                      <w:t>Page</w:t>
                    </w:r>
                    <w:r>
                      <w:rPr>
                        <w:color w:val="0F0F0F"/>
                        <w:spacing w:val="-1"/>
                        <w:w w:val="105"/>
                      </w:rPr>
                      <w:t> </w:t>
                    </w:r>
                    <w:r>
                      <w:rPr>
                        <w:color w:val="0F0F0F"/>
                        <w:w w:val="105"/>
                      </w:rPr>
                      <w:fldChar w:fldCharType="begin"/>
                    </w:r>
                    <w:r>
                      <w:rPr>
                        <w:color w:val="0F0F0F"/>
                        <w:w w:val="105"/>
                      </w:rPr>
                      <w:instrText> PAGE </w:instrText>
                    </w:r>
                    <w:r>
                      <w:rPr>
                        <w:color w:val="0F0F0F"/>
                        <w:w w:val="105"/>
                      </w:rPr>
                      <w:fldChar w:fldCharType="separate"/>
                    </w:r>
                    <w:r>
                      <w:rPr>
                        <w:color w:val="0F0F0F"/>
                        <w:w w:val="105"/>
                      </w:rPr>
                      <w:t>46</w:t>
                    </w:r>
                    <w:r>
                      <w:rPr>
                        <w:color w:val="0F0F0F"/>
                        <w:w w:val="105"/>
                      </w:rPr>
                      <w:fldChar w:fldCharType="end"/>
                    </w:r>
                    <w:r>
                      <w:rPr>
                        <w:color w:val="0F0F0F"/>
                        <w:spacing w:val="-2"/>
                        <w:w w:val="105"/>
                      </w:rPr>
                      <w:t> </w:t>
                    </w:r>
                    <w:r>
                      <w:rPr>
                        <w:color w:val="0F0F0F"/>
                        <w:w w:val="105"/>
                      </w:rPr>
                      <w:t>of</w:t>
                    </w:r>
                    <w:r>
                      <w:rPr>
                        <w:color w:val="0F0F0F"/>
                        <w:spacing w:val="3"/>
                        <w:w w:val="105"/>
                      </w:rPr>
                      <w:t> </w:t>
                    </w:r>
                    <w:r>
                      <w:rPr>
                        <w:color w:val="0F0F0F"/>
                        <w:spacing w:val="-5"/>
                        <w:w w:val="105"/>
                      </w:rPr>
                      <w:fldChar w:fldCharType="begin"/>
                    </w:r>
                    <w:r>
                      <w:rPr>
                        <w:color w:val="0F0F0F"/>
                        <w:spacing w:val="-5"/>
                        <w:w w:val="105"/>
                      </w:rPr>
                      <w:instrText> NUMPAGES </w:instrText>
                    </w:r>
                    <w:r>
                      <w:rPr>
                        <w:color w:val="0F0F0F"/>
                        <w:spacing w:val="-5"/>
                        <w:w w:val="105"/>
                      </w:rPr>
                      <w:fldChar w:fldCharType="separate"/>
                    </w:r>
                    <w:r>
                      <w:rPr>
                        <w:color w:val="0F0F0F"/>
                        <w:spacing w:val="-5"/>
                        <w:w w:val="105"/>
                      </w:rPr>
                      <w:t>143</w:t>
                    </w:r>
                    <w:r>
                      <w:rPr>
                        <w:color w:val="0F0F0F"/>
                        <w:spacing w:val="-5"/>
                        <w:w w:val="10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8016">
              <wp:simplePos x="0" y="0"/>
              <wp:positionH relativeFrom="page">
                <wp:posOffset>3357852</wp:posOffset>
              </wp:positionH>
              <wp:positionV relativeFrom="page">
                <wp:posOffset>9657920</wp:posOffset>
              </wp:positionV>
              <wp:extent cx="869315" cy="18034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869315" cy="180340"/>
                      </a:xfrm>
                      <a:prstGeom prst="rect">
                        <a:avLst/>
                      </a:prstGeom>
                    </wps:spPr>
                    <wps:txbx>
                      <w:txbxContent>
                        <w:p>
                          <w:pPr>
                            <w:spacing w:before="11"/>
                            <w:ind w:left="20" w:right="0" w:firstLine="0"/>
                            <w:jc w:val="left"/>
                            <w:rPr>
                              <w:sz w:val="22"/>
                            </w:rPr>
                          </w:pPr>
                          <w:r>
                            <w:rPr>
                              <w:color w:val="070707"/>
                              <w:sz w:val="22"/>
                            </w:rPr>
                            <w:t>Page</w:t>
                          </w:r>
                          <w:r>
                            <w:rPr>
                              <w:color w:val="070707"/>
                              <w:spacing w:val="2"/>
                              <w:sz w:val="22"/>
                            </w:rPr>
                            <w:t> </w:t>
                          </w:r>
                          <w:r>
                            <w:rPr>
                              <w:color w:val="070707"/>
                              <w:sz w:val="22"/>
                            </w:rPr>
                            <w:fldChar w:fldCharType="begin"/>
                          </w:r>
                          <w:r>
                            <w:rPr>
                              <w:color w:val="070707"/>
                              <w:sz w:val="22"/>
                            </w:rPr>
                            <w:instrText> PAGE </w:instrText>
                          </w:r>
                          <w:r>
                            <w:rPr>
                              <w:color w:val="070707"/>
                              <w:sz w:val="22"/>
                            </w:rPr>
                            <w:fldChar w:fldCharType="separate"/>
                          </w:r>
                          <w:r>
                            <w:rPr>
                              <w:color w:val="070707"/>
                              <w:sz w:val="22"/>
                            </w:rPr>
                            <w:t>52</w:t>
                          </w:r>
                          <w:r>
                            <w:rPr>
                              <w:color w:val="070707"/>
                              <w:sz w:val="22"/>
                            </w:rPr>
                            <w:fldChar w:fldCharType="end"/>
                          </w:r>
                          <w:r>
                            <w:rPr>
                              <w:color w:val="070707"/>
                              <w:spacing w:val="-3"/>
                              <w:sz w:val="22"/>
                            </w:rPr>
                            <w:t> </w:t>
                          </w:r>
                          <w:r>
                            <w:rPr>
                              <w:color w:val="070707"/>
                              <w:sz w:val="22"/>
                            </w:rPr>
                            <w:t>of</w:t>
                          </w:r>
                          <w:r>
                            <w:rPr>
                              <w:color w:val="070707"/>
                              <w:spacing w:val="1"/>
                              <w:sz w:val="22"/>
                            </w:rPr>
                            <w:t> </w:t>
                          </w:r>
                          <w:r>
                            <w:rPr>
                              <w:color w:val="070707"/>
                              <w:spacing w:val="-5"/>
                              <w:sz w:val="22"/>
                            </w:rPr>
                            <w:fldChar w:fldCharType="begin"/>
                          </w:r>
                          <w:r>
                            <w:rPr>
                              <w:color w:val="070707"/>
                              <w:spacing w:val="-5"/>
                              <w:sz w:val="22"/>
                            </w:rPr>
                            <w:instrText> NUMPAGES </w:instrText>
                          </w:r>
                          <w:r>
                            <w:rPr>
                              <w:color w:val="070707"/>
                              <w:spacing w:val="-5"/>
                              <w:sz w:val="22"/>
                            </w:rPr>
                            <w:fldChar w:fldCharType="separate"/>
                          </w:r>
                          <w:r>
                            <w:rPr>
                              <w:color w:val="070707"/>
                              <w:spacing w:val="-5"/>
                              <w:sz w:val="22"/>
                            </w:rPr>
                            <w:t>143</w:t>
                          </w:r>
                          <w:r>
                            <w:rPr>
                              <w:color w:val="070707"/>
                              <w:spacing w:val="-5"/>
                              <w:sz w:val="22"/>
                            </w:rPr>
                            <w:fldChar w:fldCharType="end"/>
                          </w:r>
                        </w:p>
                      </w:txbxContent>
                    </wps:txbx>
                    <wps:bodyPr wrap="square" lIns="0" tIns="0" rIns="0" bIns="0" rtlCol="0">
                      <a:noAutofit/>
                    </wps:bodyPr>
                  </wps:wsp>
                </a:graphicData>
              </a:graphic>
            </wp:anchor>
          </w:drawing>
        </mc:Choice>
        <mc:Fallback>
          <w:pict>
            <v:shape style="position:absolute;margin-left:264.397797pt;margin-top:760.466187pt;width:68.45pt;height:14.2pt;mso-position-horizontal-relative:page;mso-position-vertical-relative:page;z-index:-21758464" type="#_x0000_t202" id="docshape141" filled="false" stroked="false">
              <v:textbox inset="0,0,0,0">
                <w:txbxContent>
                  <w:p>
                    <w:pPr>
                      <w:spacing w:before="11"/>
                      <w:ind w:left="20" w:right="0" w:firstLine="0"/>
                      <w:jc w:val="left"/>
                      <w:rPr>
                        <w:sz w:val="22"/>
                      </w:rPr>
                    </w:pPr>
                    <w:r>
                      <w:rPr>
                        <w:color w:val="070707"/>
                        <w:sz w:val="22"/>
                      </w:rPr>
                      <w:t>Page</w:t>
                    </w:r>
                    <w:r>
                      <w:rPr>
                        <w:color w:val="070707"/>
                        <w:spacing w:val="2"/>
                        <w:sz w:val="22"/>
                      </w:rPr>
                      <w:t> </w:t>
                    </w:r>
                    <w:r>
                      <w:rPr>
                        <w:color w:val="070707"/>
                        <w:sz w:val="22"/>
                      </w:rPr>
                      <w:fldChar w:fldCharType="begin"/>
                    </w:r>
                    <w:r>
                      <w:rPr>
                        <w:color w:val="070707"/>
                        <w:sz w:val="22"/>
                      </w:rPr>
                      <w:instrText> PAGE </w:instrText>
                    </w:r>
                    <w:r>
                      <w:rPr>
                        <w:color w:val="070707"/>
                        <w:sz w:val="22"/>
                      </w:rPr>
                      <w:fldChar w:fldCharType="separate"/>
                    </w:r>
                    <w:r>
                      <w:rPr>
                        <w:color w:val="070707"/>
                        <w:sz w:val="22"/>
                      </w:rPr>
                      <w:t>52</w:t>
                    </w:r>
                    <w:r>
                      <w:rPr>
                        <w:color w:val="070707"/>
                        <w:sz w:val="22"/>
                      </w:rPr>
                      <w:fldChar w:fldCharType="end"/>
                    </w:r>
                    <w:r>
                      <w:rPr>
                        <w:color w:val="070707"/>
                        <w:spacing w:val="-3"/>
                        <w:sz w:val="22"/>
                      </w:rPr>
                      <w:t> </w:t>
                    </w:r>
                    <w:r>
                      <w:rPr>
                        <w:color w:val="070707"/>
                        <w:sz w:val="22"/>
                      </w:rPr>
                      <w:t>of</w:t>
                    </w:r>
                    <w:r>
                      <w:rPr>
                        <w:color w:val="070707"/>
                        <w:spacing w:val="1"/>
                        <w:sz w:val="22"/>
                      </w:rPr>
                      <w:t> </w:t>
                    </w:r>
                    <w:r>
                      <w:rPr>
                        <w:color w:val="070707"/>
                        <w:spacing w:val="-5"/>
                        <w:sz w:val="22"/>
                      </w:rPr>
                      <w:fldChar w:fldCharType="begin"/>
                    </w:r>
                    <w:r>
                      <w:rPr>
                        <w:color w:val="070707"/>
                        <w:spacing w:val="-5"/>
                        <w:sz w:val="22"/>
                      </w:rPr>
                      <w:instrText> NUMPAGES </w:instrText>
                    </w:r>
                    <w:r>
                      <w:rPr>
                        <w:color w:val="070707"/>
                        <w:spacing w:val="-5"/>
                        <w:sz w:val="22"/>
                      </w:rPr>
                      <w:fldChar w:fldCharType="separate"/>
                    </w:r>
                    <w:r>
                      <w:rPr>
                        <w:color w:val="070707"/>
                        <w:spacing w:val="-5"/>
                        <w:sz w:val="22"/>
                      </w:rPr>
                      <w:t>143</w:t>
                    </w:r>
                    <w:r>
                      <w:rPr>
                        <w:color w:val="070707"/>
                        <w:spacing w:val="-5"/>
                        <w:sz w:val="2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9552">
              <wp:simplePos x="0" y="0"/>
              <wp:positionH relativeFrom="page">
                <wp:posOffset>3357953</wp:posOffset>
              </wp:positionH>
              <wp:positionV relativeFrom="page">
                <wp:posOffset>9663585</wp:posOffset>
              </wp:positionV>
              <wp:extent cx="868680" cy="173355"/>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868680" cy="173355"/>
                      </a:xfrm>
                      <a:prstGeom prst="rect">
                        <a:avLst/>
                      </a:prstGeom>
                    </wps:spPr>
                    <wps:txbx>
                      <w:txbxContent>
                        <w:p>
                          <w:pPr>
                            <w:pStyle w:val="BodyText"/>
                            <w:spacing w:before="11"/>
                            <w:ind w:left="20"/>
                          </w:pPr>
                          <w:r>
                            <w:rPr>
                              <w:color w:val="080808"/>
                              <w:w w:val="105"/>
                            </w:rPr>
                            <w:t>Page</w:t>
                          </w:r>
                          <w:r>
                            <w:rPr>
                              <w:color w:val="080808"/>
                              <w:spacing w:val="1"/>
                              <w:w w:val="105"/>
                            </w:rPr>
                            <w:t> </w:t>
                          </w:r>
                          <w:r>
                            <w:rPr>
                              <w:color w:val="080808"/>
                              <w:w w:val="105"/>
                            </w:rPr>
                            <w:fldChar w:fldCharType="begin"/>
                          </w:r>
                          <w:r>
                            <w:rPr>
                              <w:color w:val="080808"/>
                              <w:w w:val="105"/>
                            </w:rPr>
                            <w:instrText> PAGE </w:instrText>
                          </w:r>
                          <w:r>
                            <w:rPr>
                              <w:color w:val="080808"/>
                              <w:w w:val="105"/>
                            </w:rPr>
                            <w:fldChar w:fldCharType="separate"/>
                          </w:r>
                          <w:r>
                            <w:rPr>
                              <w:color w:val="080808"/>
                              <w:w w:val="105"/>
                            </w:rPr>
                            <w:t>53</w:t>
                          </w:r>
                          <w:r>
                            <w:rPr>
                              <w:color w:val="080808"/>
                              <w:w w:val="105"/>
                            </w:rPr>
                            <w:fldChar w:fldCharType="end"/>
                          </w:r>
                          <w:r>
                            <w:rPr>
                              <w:color w:val="080808"/>
                              <w:spacing w:val="-3"/>
                              <w:w w:val="105"/>
                            </w:rPr>
                            <w:t> </w:t>
                          </w:r>
                          <w:r>
                            <w:rPr>
                              <w:color w:val="080808"/>
                              <w:w w:val="105"/>
                            </w:rPr>
                            <w:t>of</w:t>
                          </w:r>
                          <w:r>
                            <w:rPr>
                              <w:color w:val="080808"/>
                              <w:spacing w:val="2"/>
                              <w:w w:val="105"/>
                            </w:rPr>
                            <w:t> </w:t>
                          </w:r>
                          <w:r>
                            <w:rPr>
                              <w:color w:val="080808"/>
                              <w:spacing w:val="-5"/>
                              <w:w w:val="105"/>
                            </w:rPr>
                            <w:fldChar w:fldCharType="begin"/>
                          </w:r>
                          <w:r>
                            <w:rPr>
                              <w:color w:val="080808"/>
                              <w:spacing w:val="-5"/>
                              <w:w w:val="105"/>
                            </w:rPr>
                            <w:instrText> NUMPAGES </w:instrText>
                          </w:r>
                          <w:r>
                            <w:rPr>
                              <w:color w:val="080808"/>
                              <w:spacing w:val="-5"/>
                              <w:w w:val="105"/>
                            </w:rPr>
                            <w:fldChar w:fldCharType="separate"/>
                          </w:r>
                          <w:r>
                            <w:rPr>
                              <w:color w:val="080808"/>
                              <w:spacing w:val="-5"/>
                              <w:w w:val="105"/>
                            </w:rPr>
                            <w:t>143</w:t>
                          </w:r>
                          <w:r>
                            <w:rPr>
                              <w:color w:val="080808"/>
                              <w:spacing w:val="-5"/>
                              <w:w w:val="105"/>
                            </w:rPr>
                            <w:fldChar w:fldCharType="end"/>
                          </w:r>
                        </w:p>
                      </w:txbxContent>
                    </wps:txbx>
                    <wps:bodyPr wrap="square" lIns="0" tIns="0" rIns="0" bIns="0" rtlCol="0">
                      <a:noAutofit/>
                    </wps:bodyPr>
                  </wps:wsp>
                </a:graphicData>
              </a:graphic>
            </wp:anchor>
          </w:drawing>
        </mc:Choice>
        <mc:Fallback>
          <w:pict>
            <v:shape style="position:absolute;margin-left:264.405792pt;margin-top:760.912231pt;width:68.4pt;height:13.65pt;mso-position-horizontal-relative:page;mso-position-vertical-relative:page;z-index:-21756928" type="#_x0000_t202" id="docshape181" filled="false" stroked="false">
              <v:textbox inset="0,0,0,0">
                <w:txbxContent>
                  <w:p>
                    <w:pPr>
                      <w:pStyle w:val="BodyText"/>
                      <w:spacing w:before="11"/>
                      <w:ind w:left="20"/>
                    </w:pPr>
                    <w:r>
                      <w:rPr>
                        <w:color w:val="080808"/>
                        <w:w w:val="105"/>
                      </w:rPr>
                      <w:t>Page</w:t>
                    </w:r>
                    <w:r>
                      <w:rPr>
                        <w:color w:val="080808"/>
                        <w:spacing w:val="1"/>
                        <w:w w:val="105"/>
                      </w:rPr>
                      <w:t> </w:t>
                    </w:r>
                    <w:r>
                      <w:rPr>
                        <w:color w:val="080808"/>
                        <w:w w:val="105"/>
                      </w:rPr>
                      <w:fldChar w:fldCharType="begin"/>
                    </w:r>
                    <w:r>
                      <w:rPr>
                        <w:color w:val="080808"/>
                        <w:w w:val="105"/>
                      </w:rPr>
                      <w:instrText> PAGE </w:instrText>
                    </w:r>
                    <w:r>
                      <w:rPr>
                        <w:color w:val="080808"/>
                        <w:w w:val="105"/>
                      </w:rPr>
                      <w:fldChar w:fldCharType="separate"/>
                    </w:r>
                    <w:r>
                      <w:rPr>
                        <w:color w:val="080808"/>
                        <w:w w:val="105"/>
                      </w:rPr>
                      <w:t>53</w:t>
                    </w:r>
                    <w:r>
                      <w:rPr>
                        <w:color w:val="080808"/>
                        <w:w w:val="105"/>
                      </w:rPr>
                      <w:fldChar w:fldCharType="end"/>
                    </w:r>
                    <w:r>
                      <w:rPr>
                        <w:color w:val="080808"/>
                        <w:spacing w:val="-3"/>
                        <w:w w:val="105"/>
                      </w:rPr>
                      <w:t> </w:t>
                    </w:r>
                    <w:r>
                      <w:rPr>
                        <w:color w:val="080808"/>
                        <w:w w:val="105"/>
                      </w:rPr>
                      <w:t>of</w:t>
                    </w:r>
                    <w:r>
                      <w:rPr>
                        <w:color w:val="080808"/>
                        <w:spacing w:val="2"/>
                        <w:w w:val="105"/>
                      </w:rPr>
                      <w:t> </w:t>
                    </w:r>
                    <w:r>
                      <w:rPr>
                        <w:color w:val="080808"/>
                        <w:spacing w:val="-5"/>
                        <w:w w:val="105"/>
                      </w:rPr>
                      <w:fldChar w:fldCharType="begin"/>
                    </w:r>
                    <w:r>
                      <w:rPr>
                        <w:color w:val="080808"/>
                        <w:spacing w:val="-5"/>
                        <w:w w:val="105"/>
                      </w:rPr>
                      <w:instrText> NUMPAGES </w:instrText>
                    </w:r>
                    <w:r>
                      <w:rPr>
                        <w:color w:val="080808"/>
                        <w:spacing w:val="-5"/>
                        <w:w w:val="105"/>
                      </w:rPr>
                      <w:fldChar w:fldCharType="separate"/>
                    </w:r>
                    <w:r>
                      <w:rPr>
                        <w:color w:val="080808"/>
                        <w:spacing w:val="-5"/>
                        <w:w w:val="105"/>
                      </w:rPr>
                      <w:t>143</w:t>
                    </w:r>
                    <w:r>
                      <w:rPr>
                        <w:color w:val="080808"/>
                        <w:spacing w:val="-5"/>
                        <w:w w:val="10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48288">
          <wp:simplePos x="0" y="0"/>
          <wp:positionH relativeFrom="page">
            <wp:posOffset>591312</wp:posOffset>
          </wp:positionH>
          <wp:positionV relativeFrom="page">
            <wp:posOffset>455676</wp:posOffset>
          </wp:positionV>
          <wp:extent cx="486156" cy="361187"/>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48800">
              <wp:simplePos x="0" y="0"/>
              <wp:positionH relativeFrom="page">
                <wp:posOffset>1132548</wp:posOffset>
              </wp:positionH>
              <wp:positionV relativeFrom="page">
                <wp:posOffset>404909</wp:posOffset>
              </wp:positionV>
              <wp:extent cx="3739515" cy="3429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61616"/>
                              <w:sz w:val="19"/>
                            </w:rPr>
                            <w:t>Edith</w:t>
                          </w:r>
                          <w:r>
                            <w:rPr>
                              <w:color w:val="161616"/>
                              <w:spacing w:val="21"/>
                              <w:sz w:val="19"/>
                            </w:rPr>
                            <w:t> </w:t>
                          </w:r>
                          <w:r>
                            <w:rPr>
                              <w:color w:val="161616"/>
                              <w:sz w:val="19"/>
                            </w:rPr>
                            <w:t>Cowan</w:t>
                          </w:r>
                          <w:r>
                            <w:rPr>
                              <w:color w:val="161616"/>
                              <w:spacing w:val="25"/>
                              <w:sz w:val="19"/>
                            </w:rPr>
                            <w:t> </w:t>
                          </w:r>
                          <w:r>
                            <w:rPr>
                              <w:color w:val="161616"/>
                              <w:sz w:val="19"/>
                            </w:rPr>
                            <w:t>University</w:t>
                          </w:r>
                          <w:r>
                            <w:rPr>
                              <w:color w:val="161616"/>
                              <w:spacing w:val="19"/>
                              <w:sz w:val="19"/>
                            </w:rPr>
                            <w:t> </w:t>
                          </w:r>
                          <w:r>
                            <w:rPr>
                              <w:rFonts w:ascii="Arial"/>
                              <w:color w:val="050505"/>
                              <w:sz w:val="25"/>
                            </w:rPr>
                            <w:t>I</w:t>
                          </w:r>
                          <w:r>
                            <w:rPr>
                              <w:rFonts w:ascii="Arial"/>
                              <w:color w:val="050505"/>
                              <w:spacing w:val="-14"/>
                              <w:sz w:val="25"/>
                            </w:rPr>
                            <w:t> </w:t>
                          </w:r>
                          <w:r>
                            <w:rPr>
                              <w:color w:val="050505"/>
                              <w:sz w:val="19"/>
                            </w:rPr>
                            <w:t>Bachelor</w:t>
                          </w:r>
                          <w:r>
                            <w:rPr>
                              <w:color w:val="050505"/>
                              <w:spacing w:val="27"/>
                              <w:sz w:val="19"/>
                            </w:rPr>
                            <w:t> </w:t>
                          </w:r>
                          <w:r>
                            <w:rPr>
                              <w:color w:val="050505"/>
                              <w:sz w:val="19"/>
                            </w:rPr>
                            <w:t>of</w:t>
                          </w:r>
                          <w:r>
                            <w:rPr>
                              <w:color w:val="050505"/>
                              <w:spacing w:val="12"/>
                              <w:sz w:val="19"/>
                            </w:rPr>
                            <w:t> </w:t>
                          </w:r>
                          <w:r>
                            <w:rPr>
                              <w:color w:val="161616"/>
                              <w:sz w:val="19"/>
                            </w:rPr>
                            <w:t>Computer</w:t>
                          </w:r>
                          <w:r>
                            <w:rPr>
                              <w:color w:val="161616"/>
                              <w:spacing w:val="22"/>
                              <w:sz w:val="19"/>
                            </w:rPr>
                            <w:t> </w:t>
                          </w:r>
                          <w:r>
                            <w:rPr>
                              <w:color w:val="161616"/>
                              <w:sz w:val="19"/>
                            </w:rPr>
                            <w:t>Science</w:t>
                          </w:r>
                          <w:r>
                            <w:rPr>
                              <w:color w:val="161616"/>
                              <w:spacing w:val="20"/>
                              <w:sz w:val="19"/>
                            </w:rPr>
                            <w:t> </w:t>
                          </w:r>
                          <w:r>
                            <w:rPr>
                              <w:rFonts w:ascii="Arial"/>
                              <w:color w:val="161616"/>
                              <w:sz w:val="25"/>
                            </w:rPr>
                            <w:t>I</w:t>
                          </w:r>
                          <w:r>
                            <w:rPr>
                              <w:rFonts w:ascii="Arial"/>
                              <w:color w:val="161616"/>
                              <w:spacing w:val="-6"/>
                              <w:sz w:val="25"/>
                            </w:rPr>
                            <w:t> </w:t>
                          </w:r>
                          <w:r>
                            <w:rPr>
                              <w:color w:val="161616"/>
                              <w:spacing w:val="-5"/>
                              <w:sz w:val="19"/>
                            </w:rPr>
                            <w:t>U65</w:t>
                          </w:r>
                        </w:p>
                        <w:p>
                          <w:pPr>
                            <w:spacing w:line="225" w:lineRule="exact" w:before="0"/>
                            <w:ind w:left="20" w:right="0" w:firstLine="0"/>
                            <w:jc w:val="left"/>
                            <w:rPr>
                              <w:sz w:val="19"/>
                            </w:rPr>
                          </w:pPr>
                          <w:r>
                            <w:rPr>
                              <w:b/>
                              <w:color w:val="050505"/>
                              <w:w w:val="105"/>
                              <w:sz w:val="19"/>
                            </w:rPr>
                            <w:t>Group</w:t>
                          </w:r>
                          <w:r>
                            <w:rPr>
                              <w:b/>
                              <w:color w:val="050505"/>
                              <w:spacing w:val="-2"/>
                              <w:w w:val="105"/>
                              <w:sz w:val="19"/>
                            </w:rPr>
                            <w:t> </w:t>
                          </w:r>
                          <w:r>
                            <w:rPr>
                              <w:b/>
                              <w:color w:val="050505"/>
                              <w:w w:val="105"/>
                              <w:sz w:val="19"/>
                            </w:rPr>
                            <w:t>C</w:t>
                          </w:r>
                          <w:r>
                            <w:rPr>
                              <w:b/>
                              <w:color w:val="050505"/>
                              <w:spacing w:val="-10"/>
                              <w:w w:val="105"/>
                              <w:sz w:val="19"/>
                            </w:rPr>
                            <w:t> </w:t>
                          </w:r>
                          <w:r>
                            <w:rPr>
                              <w:rFonts w:ascii="Arial"/>
                              <w:color w:val="050505"/>
                              <w:w w:val="105"/>
                              <w:sz w:val="20"/>
                            </w:rPr>
                            <w:t>I</w:t>
                          </w:r>
                          <w:r>
                            <w:rPr>
                              <w:rFonts w:ascii="Arial"/>
                              <w:color w:val="050505"/>
                              <w:spacing w:val="-12"/>
                              <w:w w:val="105"/>
                              <w:sz w:val="20"/>
                            </w:rPr>
                            <w:t> </w:t>
                          </w:r>
                          <w:r>
                            <w:rPr>
                              <w:color w:val="050505"/>
                              <w:w w:val="105"/>
                              <w:sz w:val="19"/>
                            </w:rPr>
                            <w:t>ML</w:t>
                          </w:r>
                          <w:r>
                            <w:rPr>
                              <w:color w:val="050505"/>
                              <w:spacing w:val="-4"/>
                              <w:w w:val="105"/>
                              <w:sz w:val="19"/>
                            </w:rPr>
                            <w:t> </w:t>
                          </w:r>
                          <w:r>
                            <w:rPr>
                              <w:color w:val="050505"/>
                              <w:w w:val="105"/>
                              <w:sz w:val="19"/>
                            </w:rPr>
                            <w:t>Based</w:t>
                          </w:r>
                          <w:r>
                            <w:rPr>
                              <w:color w:val="050505"/>
                              <w:spacing w:val="4"/>
                              <w:w w:val="105"/>
                              <w:sz w:val="19"/>
                            </w:rPr>
                            <w:t> </w:t>
                          </w:r>
                          <w:r>
                            <w:rPr>
                              <w:color w:val="050505"/>
                              <w:w w:val="105"/>
                              <w:sz w:val="19"/>
                            </w:rPr>
                            <w:t>Plant</w:t>
                          </w:r>
                          <w:r>
                            <w:rPr>
                              <w:color w:val="050505"/>
                              <w:spacing w:val="-4"/>
                              <w:w w:val="105"/>
                              <w:sz w:val="19"/>
                            </w:rPr>
                            <w:t> </w:t>
                          </w:r>
                          <w:r>
                            <w:rPr>
                              <w:color w:val="050505"/>
                              <w:w w:val="105"/>
                              <w:sz w:val="19"/>
                            </w:rPr>
                            <w:t>Disease</w:t>
                          </w:r>
                          <w:r>
                            <w:rPr>
                              <w:color w:val="050505"/>
                              <w:spacing w:val="3"/>
                              <w:w w:val="105"/>
                              <w:sz w:val="19"/>
                            </w:rPr>
                            <w:t> </w:t>
                          </w:r>
                          <w:r>
                            <w:rPr>
                              <w:color w:val="050505"/>
                              <w:w w:val="105"/>
                              <w:sz w:val="19"/>
                            </w:rPr>
                            <w:t>Detection</w:t>
                          </w:r>
                          <w:r>
                            <w:rPr>
                              <w:color w:val="050505"/>
                              <w:spacing w:val="7"/>
                              <w:w w:val="105"/>
                              <w:sz w:val="19"/>
                            </w:rPr>
                            <w:t> </w:t>
                          </w:r>
                          <w:r>
                            <w:rPr>
                              <w:color w:val="050505"/>
                              <w:w w:val="105"/>
                              <w:sz w:val="19"/>
                            </w:rPr>
                            <w:t>Mobile </w:t>
                          </w:r>
                          <w:r>
                            <w:rPr>
                              <w:color w:val="161616"/>
                              <w:w w:val="105"/>
                              <w:sz w:val="19"/>
                            </w:rPr>
                            <w:t>App</w:t>
                          </w:r>
                          <w:r>
                            <w:rPr>
                              <w:color w:val="161616"/>
                              <w:spacing w:val="-6"/>
                              <w:w w:val="105"/>
                              <w:sz w:val="19"/>
                            </w:rPr>
                            <w:t> </w:t>
                          </w:r>
                          <w:r>
                            <w:rPr>
                              <w:color w:val="161616"/>
                              <w:w w:val="105"/>
                              <w:sz w:val="19"/>
                            </w:rPr>
                            <w:t>for</w:t>
                          </w:r>
                          <w:r>
                            <w:rPr>
                              <w:color w:val="161616"/>
                              <w:spacing w:val="-4"/>
                              <w:w w:val="105"/>
                              <w:sz w:val="19"/>
                            </w:rPr>
                            <w:t> </w:t>
                          </w:r>
                          <w:r>
                            <w:rPr>
                              <w:color w:val="050505"/>
                              <w:w w:val="105"/>
                              <w:sz w:val="19"/>
                            </w:rPr>
                            <w:t>Sri</w:t>
                          </w:r>
                          <w:r>
                            <w:rPr>
                              <w:color w:val="050505"/>
                              <w:spacing w:val="-7"/>
                              <w:w w:val="105"/>
                              <w:sz w:val="19"/>
                            </w:rPr>
                            <w:t> </w:t>
                          </w:r>
                          <w:r>
                            <w:rPr>
                              <w:color w:val="050505"/>
                              <w:spacing w:val="-2"/>
                              <w:w w:val="105"/>
                              <w:sz w:val="19"/>
                            </w:rPr>
                            <w:t>Lanka</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9.17701pt;margin-top:31.882626pt;width:294.45pt;height:27pt;mso-position-horizontal-relative:page;mso-position-vertical-relative:page;z-index:-21767680" type="#_x0000_t202" id="docshape5" filled="false" stroked="false">
              <v:textbox inset="0,0,0,0">
                <w:txbxContent>
                  <w:p>
                    <w:pPr>
                      <w:spacing w:line="283" w:lineRule="exact" w:before="12"/>
                      <w:ind w:left="20" w:right="0" w:firstLine="0"/>
                      <w:jc w:val="left"/>
                      <w:rPr>
                        <w:sz w:val="19"/>
                      </w:rPr>
                    </w:pPr>
                    <w:r>
                      <w:rPr>
                        <w:color w:val="161616"/>
                        <w:sz w:val="19"/>
                      </w:rPr>
                      <w:t>Edith</w:t>
                    </w:r>
                    <w:r>
                      <w:rPr>
                        <w:color w:val="161616"/>
                        <w:spacing w:val="21"/>
                        <w:sz w:val="19"/>
                      </w:rPr>
                      <w:t> </w:t>
                    </w:r>
                    <w:r>
                      <w:rPr>
                        <w:color w:val="161616"/>
                        <w:sz w:val="19"/>
                      </w:rPr>
                      <w:t>Cowan</w:t>
                    </w:r>
                    <w:r>
                      <w:rPr>
                        <w:color w:val="161616"/>
                        <w:spacing w:val="25"/>
                        <w:sz w:val="19"/>
                      </w:rPr>
                      <w:t> </w:t>
                    </w:r>
                    <w:r>
                      <w:rPr>
                        <w:color w:val="161616"/>
                        <w:sz w:val="19"/>
                      </w:rPr>
                      <w:t>University</w:t>
                    </w:r>
                    <w:r>
                      <w:rPr>
                        <w:color w:val="161616"/>
                        <w:spacing w:val="19"/>
                        <w:sz w:val="19"/>
                      </w:rPr>
                      <w:t> </w:t>
                    </w:r>
                    <w:r>
                      <w:rPr>
                        <w:rFonts w:ascii="Arial"/>
                        <w:color w:val="050505"/>
                        <w:sz w:val="25"/>
                      </w:rPr>
                      <w:t>I</w:t>
                    </w:r>
                    <w:r>
                      <w:rPr>
                        <w:rFonts w:ascii="Arial"/>
                        <w:color w:val="050505"/>
                        <w:spacing w:val="-14"/>
                        <w:sz w:val="25"/>
                      </w:rPr>
                      <w:t> </w:t>
                    </w:r>
                    <w:r>
                      <w:rPr>
                        <w:color w:val="050505"/>
                        <w:sz w:val="19"/>
                      </w:rPr>
                      <w:t>Bachelor</w:t>
                    </w:r>
                    <w:r>
                      <w:rPr>
                        <w:color w:val="050505"/>
                        <w:spacing w:val="27"/>
                        <w:sz w:val="19"/>
                      </w:rPr>
                      <w:t> </w:t>
                    </w:r>
                    <w:r>
                      <w:rPr>
                        <w:color w:val="050505"/>
                        <w:sz w:val="19"/>
                      </w:rPr>
                      <w:t>of</w:t>
                    </w:r>
                    <w:r>
                      <w:rPr>
                        <w:color w:val="050505"/>
                        <w:spacing w:val="12"/>
                        <w:sz w:val="19"/>
                      </w:rPr>
                      <w:t> </w:t>
                    </w:r>
                    <w:r>
                      <w:rPr>
                        <w:color w:val="161616"/>
                        <w:sz w:val="19"/>
                      </w:rPr>
                      <w:t>Computer</w:t>
                    </w:r>
                    <w:r>
                      <w:rPr>
                        <w:color w:val="161616"/>
                        <w:spacing w:val="22"/>
                        <w:sz w:val="19"/>
                      </w:rPr>
                      <w:t> </w:t>
                    </w:r>
                    <w:r>
                      <w:rPr>
                        <w:color w:val="161616"/>
                        <w:sz w:val="19"/>
                      </w:rPr>
                      <w:t>Science</w:t>
                    </w:r>
                    <w:r>
                      <w:rPr>
                        <w:color w:val="161616"/>
                        <w:spacing w:val="20"/>
                        <w:sz w:val="19"/>
                      </w:rPr>
                      <w:t> </w:t>
                    </w:r>
                    <w:r>
                      <w:rPr>
                        <w:rFonts w:ascii="Arial"/>
                        <w:color w:val="161616"/>
                        <w:sz w:val="25"/>
                      </w:rPr>
                      <w:t>I</w:t>
                    </w:r>
                    <w:r>
                      <w:rPr>
                        <w:rFonts w:ascii="Arial"/>
                        <w:color w:val="161616"/>
                        <w:spacing w:val="-6"/>
                        <w:sz w:val="25"/>
                      </w:rPr>
                      <w:t> </w:t>
                    </w:r>
                    <w:r>
                      <w:rPr>
                        <w:color w:val="161616"/>
                        <w:spacing w:val="-5"/>
                        <w:sz w:val="19"/>
                      </w:rPr>
                      <w:t>U65</w:t>
                    </w:r>
                  </w:p>
                  <w:p>
                    <w:pPr>
                      <w:spacing w:line="225" w:lineRule="exact" w:before="0"/>
                      <w:ind w:left="20" w:right="0" w:firstLine="0"/>
                      <w:jc w:val="left"/>
                      <w:rPr>
                        <w:sz w:val="19"/>
                      </w:rPr>
                    </w:pPr>
                    <w:r>
                      <w:rPr>
                        <w:b/>
                        <w:color w:val="050505"/>
                        <w:w w:val="105"/>
                        <w:sz w:val="19"/>
                      </w:rPr>
                      <w:t>Group</w:t>
                    </w:r>
                    <w:r>
                      <w:rPr>
                        <w:b/>
                        <w:color w:val="050505"/>
                        <w:spacing w:val="-2"/>
                        <w:w w:val="105"/>
                        <w:sz w:val="19"/>
                      </w:rPr>
                      <w:t> </w:t>
                    </w:r>
                    <w:r>
                      <w:rPr>
                        <w:b/>
                        <w:color w:val="050505"/>
                        <w:w w:val="105"/>
                        <w:sz w:val="19"/>
                      </w:rPr>
                      <w:t>C</w:t>
                    </w:r>
                    <w:r>
                      <w:rPr>
                        <w:b/>
                        <w:color w:val="050505"/>
                        <w:spacing w:val="-10"/>
                        <w:w w:val="105"/>
                        <w:sz w:val="19"/>
                      </w:rPr>
                      <w:t> </w:t>
                    </w:r>
                    <w:r>
                      <w:rPr>
                        <w:rFonts w:ascii="Arial"/>
                        <w:color w:val="050505"/>
                        <w:w w:val="105"/>
                        <w:sz w:val="20"/>
                      </w:rPr>
                      <w:t>I</w:t>
                    </w:r>
                    <w:r>
                      <w:rPr>
                        <w:rFonts w:ascii="Arial"/>
                        <w:color w:val="050505"/>
                        <w:spacing w:val="-12"/>
                        <w:w w:val="105"/>
                        <w:sz w:val="20"/>
                      </w:rPr>
                      <w:t> </w:t>
                    </w:r>
                    <w:r>
                      <w:rPr>
                        <w:color w:val="050505"/>
                        <w:w w:val="105"/>
                        <w:sz w:val="19"/>
                      </w:rPr>
                      <w:t>ML</w:t>
                    </w:r>
                    <w:r>
                      <w:rPr>
                        <w:color w:val="050505"/>
                        <w:spacing w:val="-4"/>
                        <w:w w:val="105"/>
                        <w:sz w:val="19"/>
                      </w:rPr>
                      <w:t> </w:t>
                    </w:r>
                    <w:r>
                      <w:rPr>
                        <w:color w:val="050505"/>
                        <w:w w:val="105"/>
                        <w:sz w:val="19"/>
                      </w:rPr>
                      <w:t>Based</w:t>
                    </w:r>
                    <w:r>
                      <w:rPr>
                        <w:color w:val="050505"/>
                        <w:spacing w:val="4"/>
                        <w:w w:val="105"/>
                        <w:sz w:val="19"/>
                      </w:rPr>
                      <w:t> </w:t>
                    </w:r>
                    <w:r>
                      <w:rPr>
                        <w:color w:val="050505"/>
                        <w:w w:val="105"/>
                        <w:sz w:val="19"/>
                      </w:rPr>
                      <w:t>Plant</w:t>
                    </w:r>
                    <w:r>
                      <w:rPr>
                        <w:color w:val="050505"/>
                        <w:spacing w:val="-4"/>
                        <w:w w:val="105"/>
                        <w:sz w:val="19"/>
                      </w:rPr>
                      <w:t> </w:t>
                    </w:r>
                    <w:r>
                      <w:rPr>
                        <w:color w:val="050505"/>
                        <w:w w:val="105"/>
                        <w:sz w:val="19"/>
                      </w:rPr>
                      <w:t>Disease</w:t>
                    </w:r>
                    <w:r>
                      <w:rPr>
                        <w:color w:val="050505"/>
                        <w:spacing w:val="3"/>
                        <w:w w:val="105"/>
                        <w:sz w:val="19"/>
                      </w:rPr>
                      <w:t> </w:t>
                    </w:r>
                    <w:r>
                      <w:rPr>
                        <w:color w:val="050505"/>
                        <w:w w:val="105"/>
                        <w:sz w:val="19"/>
                      </w:rPr>
                      <w:t>Detection</w:t>
                    </w:r>
                    <w:r>
                      <w:rPr>
                        <w:color w:val="050505"/>
                        <w:spacing w:val="7"/>
                        <w:w w:val="105"/>
                        <w:sz w:val="19"/>
                      </w:rPr>
                      <w:t> </w:t>
                    </w:r>
                    <w:r>
                      <w:rPr>
                        <w:color w:val="050505"/>
                        <w:w w:val="105"/>
                        <w:sz w:val="19"/>
                      </w:rPr>
                      <w:t>Mobile </w:t>
                    </w:r>
                    <w:r>
                      <w:rPr>
                        <w:color w:val="161616"/>
                        <w:w w:val="105"/>
                        <w:sz w:val="19"/>
                      </w:rPr>
                      <w:t>App</w:t>
                    </w:r>
                    <w:r>
                      <w:rPr>
                        <w:color w:val="161616"/>
                        <w:spacing w:val="-6"/>
                        <w:w w:val="105"/>
                        <w:sz w:val="19"/>
                      </w:rPr>
                      <w:t> </w:t>
                    </w:r>
                    <w:r>
                      <w:rPr>
                        <w:color w:val="161616"/>
                        <w:w w:val="105"/>
                        <w:sz w:val="19"/>
                      </w:rPr>
                      <w:t>for</w:t>
                    </w:r>
                    <w:r>
                      <w:rPr>
                        <w:color w:val="161616"/>
                        <w:spacing w:val="-4"/>
                        <w:w w:val="105"/>
                        <w:sz w:val="19"/>
                      </w:rPr>
                      <w:t> </w:t>
                    </w:r>
                    <w:r>
                      <w:rPr>
                        <w:color w:val="050505"/>
                        <w:w w:val="105"/>
                        <w:sz w:val="19"/>
                      </w:rPr>
                      <w:t>Sri</w:t>
                    </w:r>
                    <w:r>
                      <w:rPr>
                        <w:color w:val="050505"/>
                        <w:spacing w:val="-7"/>
                        <w:w w:val="105"/>
                        <w:sz w:val="19"/>
                      </w:rPr>
                      <w:t> </w:t>
                    </w:r>
                    <w:r>
                      <w:rPr>
                        <w:color w:val="050505"/>
                        <w:spacing w:val="-2"/>
                        <w:w w:val="105"/>
                        <w:sz w:val="19"/>
                      </w:rPr>
                      <w:t>Lanka</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58528">
          <wp:simplePos x="0" y="0"/>
          <wp:positionH relativeFrom="page">
            <wp:posOffset>598250</wp:posOffset>
          </wp:positionH>
          <wp:positionV relativeFrom="page">
            <wp:posOffset>442477</wp:posOffset>
          </wp:positionV>
          <wp:extent cx="488367" cy="357022"/>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1" cstate="print"/>
                  <a:stretch>
                    <a:fillRect/>
                  </a:stretch>
                </pic:blipFill>
                <pic:spPr>
                  <a:xfrm>
                    <a:off x="0" y="0"/>
                    <a:ext cx="488367" cy="357022"/>
                  </a:xfrm>
                  <a:prstGeom prst="rect">
                    <a:avLst/>
                  </a:prstGeom>
                </pic:spPr>
              </pic:pic>
            </a:graphicData>
          </a:graphic>
        </wp:anchor>
      </w:drawing>
    </w:r>
    <w:r>
      <w:rPr/>
      <mc:AlternateContent>
        <mc:Choice Requires="wps">
          <w:drawing>
            <wp:anchor distT="0" distB="0" distL="0" distR="0" allowOverlap="1" layoutInCell="1" locked="0" behindDoc="1" simplePos="0" relativeHeight="481559040">
              <wp:simplePos x="0" y="0"/>
              <wp:positionH relativeFrom="page">
                <wp:posOffset>1132548</wp:posOffset>
              </wp:positionH>
              <wp:positionV relativeFrom="page">
                <wp:posOffset>404909</wp:posOffset>
              </wp:positionV>
              <wp:extent cx="3739515" cy="34290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C1C1C"/>
                              <w:sz w:val="19"/>
                            </w:rPr>
                            <w:t>Edith</w:t>
                          </w:r>
                          <w:r>
                            <w:rPr>
                              <w:color w:val="1C1C1C"/>
                              <w:spacing w:val="21"/>
                              <w:sz w:val="19"/>
                            </w:rPr>
                            <w:t> </w:t>
                          </w:r>
                          <w:r>
                            <w:rPr>
                              <w:color w:val="1C1C1C"/>
                              <w:sz w:val="19"/>
                            </w:rPr>
                            <w:t>Cowan</w:t>
                          </w:r>
                          <w:r>
                            <w:rPr>
                              <w:color w:val="1C1C1C"/>
                              <w:spacing w:val="25"/>
                              <w:sz w:val="19"/>
                            </w:rPr>
                            <w:t> </w:t>
                          </w:r>
                          <w:r>
                            <w:rPr>
                              <w:color w:val="1C1C1C"/>
                              <w:sz w:val="19"/>
                            </w:rPr>
                            <w:t>University</w:t>
                          </w:r>
                          <w:r>
                            <w:rPr>
                              <w:color w:val="1C1C1C"/>
                              <w:spacing w:val="19"/>
                              <w:sz w:val="19"/>
                            </w:rPr>
                            <w:t> </w:t>
                          </w:r>
                          <w:r>
                            <w:rPr>
                              <w:rFonts w:ascii="Arial"/>
                              <w:color w:val="080808"/>
                              <w:sz w:val="25"/>
                            </w:rPr>
                            <w:t>I</w:t>
                          </w:r>
                          <w:r>
                            <w:rPr>
                              <w:rFonts w:ascii="Arial"/>
                              <w:color w:val="080808"/>
                              <w:spacing w:val="-14"/>
                              <w:sz w:val="25"/>
                            </w:rPr>
                            <w:t> </w:t>
                          </w:r>
                          <w:r>
                            <w:rPr>
                              <w:color w:val="080808"/>
                              <w:sz w:val="19"/>
                            </w:rPr>
                            <w:t>Bachelor</w:t>
                          </w:r>
                          <w:r>
                            <w:rPr>
                              <w:color w:val="080808"/>
                              <w:spacing w:val="27"/>
                              <w:sz w:val="19"/>
                            </w:rPr>
                            <w:t> </w:t>
                          </w:r>
                          <w:r>
                            <w:rPr>
                              <w:color w:val="080808"/>
                              <w:sz w:val="19"/>
                            </w:rPr>
                            <w:t>of</w:t>
                          </w:r>
                          <w:r>
                            <w:rPr>
                              <w:color w:val="080808"/>
                              <w:spacing w:val="12"/>
                              <w:sz w:val="19"/>
                            </w:rPr>
                            <w:t> </w:t>
                          </w:r>
                          <w:r>
                            <w:rPr>
                              <w:color w:val="1C1C1C"/>
                              <w:sz w:val="19"/>
                            </w:rPr>
                            <w:t>Computer</w:t>
                          </w:r>
                          <w:r>
                            <w:rPr>
                              <w:color w:val="1C1C1C"/>
                              <w:spacing w:val="22"/>
                              <w:sz w:val="19"/>
                            </w:rPr>
                            <w:t> </w:t>
                          </w:r>
                          <w:r>
                            <w:rPr>
                              <w:color w:val="080808"/>
                              <w:sz w:val="19"/>
                            </w:rPr>
                            <w:t>Science</w:t>
                          </w:r>
                          <w:r>
                            <w:rPr>
                              <w:color w:val="080808"/>
                              <w:spacing w:val="14"/>
                              <w:sz w:val="19"/>
                            </w:rPr>
                            <w:t> </w:t>
                          </w:r>
                          <w:r>
                            <w:rPr>
                              <w:rFonts w:ascii="Arial"/>
                              <w:color w:val="1C1C1C"/>
                              <w:sz w:val="25"/>
                            </w:rPr>
                            <w:t>I </w:t>
                          </w:r>
                          <w:r>
                            <w:rPr>
                              <w:color w:val="1C1C1C"/>
                              <w:spacing w:val="-5"/>
                              <w:sz w:val="19"/>
                            </w:rPr>
                            <w:t>U65</w:t>
                          </w:r>
                        </w:p>
                        <w:p>
                          <w:pPr>
                            <w:spacing w:line="225" w:lineRule="exact" w:before="0"/>
                            <w:ind w:left="20" w:right="0" w:firstLine="0"/>
                            <w:jc w:val="left"/>
                            <w:rPr>
                              <w:sz w:val="19"/>
                            </w:rPr>
                          </w:pPr>
                          <w:r>
                            <w:rPr>
                              <w:b/>
                              <w:color w:val="080808"/>
                              <w:w w:val="105"/>
                              <w:sz w:val="19"/>
                            </w:rPr>
                            <w:t>Group</w:t>
                          </w:r>
                          <w:r>
                            <w:rPr>
                              <w:b/>
                              <w:color w:val="080808"/>
                              <w:spacing w:val="-1"/>
                              <w:w w:val="105"/>
                              <w:sz w:val="19"/>
                            </w:rPr>
                            <w:t> </w:t>
                          </w:r>
                          <w:r>
                            <w:rPr>
                              <w:b/>
                              <w:color w:val="080808"/>
                              <w:w w:val="105"/>
                              <w:sz w:val="19"/>
                            </w:rPr>
                            <w:t>C</w:t>
                          </w:r>
                          <w:r>
                            <w:rPr>
                              <w:b/>
                              <w:color w:val="080808"/>
                              <w:spacing w:val="-11"/>
                              <w:w w:val="105"/>
                              <w:sz w:val="19"/>
                            </w:rPr>
                            <w:t> </w:t>
                          </w:r>
                          <w:r>
                            <w:rPr>
                              <w:rFonts w:ascii="Arial"/>
                              <w:color w:val="080808"/>
                              <w:w w:val="105"/>
                              <w:sz w:val="20"/>
                            </w:rPr>
                            <w:t>I</w:t>
                          </w:r>
                          <w:r>
                            <w:rPr>
                              <w:rFonts w:ascii="Arial"/>
                              <w:color w:val="080808"/>
                              <w:spacing w:val="-12"/>
                              <w:w w:val="105"/>
                              <w:sz w:val="20"/>
                            </w:rPr>
                            <w:t> </w:t>
                          </w:r>
                          <w:r>
                            <w:rPr>
                              <w:color w:val="080808"/>
                              <w:w w:val="105"/>
                              <w:sz w:val="19"/>
                            </w:rPr>
                            <w:t>ML</w:t>
                          </w:r>
                          <w:r>
                            <w:rPr>
                              <w:color w:val="080808"/>
                              <w:spacing w:val="-3"/>
                              <w:w w:val="105"/>
                              <w:sz w:val="19"/>
                            </w:rPr>
                            <w:t> </w:t>
                          </w:r>
                          <w:r>
                            <w:rPr>
                              <w:color w:val="080808"/>
                              <w:w w:val="105"/>
                              <w:sz w:val="19"/>
                            </w:rPr>
                            <w:t>Based</w:t>
                          </w:r>
                          <w:r>
                            <w:rPr>
                              <w:color w:val="080808"/>
                              <w:spacing w:val="4"/>
                              <w:w w:val="105"/>
                              <w:sz w:val="19"/>
                            </w:rPr>
                            <w:t> </w:t>
                          </w:r>
                          <w:r>
                            <w:rPr>
                              <w:color w:val="080808"/>
                              <w:w w:val="105"/>
                              <w:sz w:val="19"/>
                            </w:rPr>
                            <w:t>Plant</w:t>
                          </w:r>
                          <w:r>
                            <w:rPr>
                              <w:color w:val="080808"/>
                              <w:spacing w:val="-4"/>
                              <w:w w:val="105"/>
                              <w:sz w:val="19"/>
                            </w:rPr>
                            <w:t> </w:t>
                          </w:r>
                          <w:r>
                            <w:rPr>
                              <w:color w:val="080808"/>
                              <w:w w:val="105"/>
                              <w:sz w:val="19"/>
                            </w:rPr>
                            <w:t>Disease</w:t>
                          </w:r>
                          <w:r>
                            <w:rPr>
                              <w:color w:val="080808"/>
                              <w:spacing w:val="4"/>
                              <w:w w:val="105"/>
                              <w:sz w:val="19"/>
                            </w:rPr>
                            <w:t> </w:t>
                          </w:r>
                          <w:r>
                            <w:rPr>
                              <w:color w:val="080808"/>
                              <w:w w:val="105"/>
                              <w:sz w:val="19"/>
                            </w:rPr>
                            <w:t>Detection</w:t>
                          </w:r>
                          <w:r>
                            <w:rPr>
                              <w:color w:val="080808"/>
                              <w:spacing w:val="7"/>
                              <w:w w:val="105"/>
                              <w:sz w:val="19"/>
                            </w:rPr>
                            <w:t> </w:t>
                          </w:r>
                          <w:r>
                            <w:rPr>
                              <w:color w:val="1C1C1C"/>
                              <w:w w:val="105"/>
                              <w:sz w:val="19"/>
                            </w:rPr>
                            <w:t>Mobile</w:t>
                          </w:r>
                          <w:r>
                            <w:rPr>
                              <w:color w:val="1C1C1C"/>
                              <w:spacing w:val="-4"/>
                              <w:w w:val="105"/>
                              <w:sz w:val="19"/>
                            </w:rPr>
                            <w:t> </w:t>
                          </w:r>
                          <w:r>
                            <w:rPr>
                              <w:color w:val="1C1C1C"/>
                              <w:w w:val="105"/>
                              <w:sz w:val="19"/>
                            </w:rPr>
                            <w:t>App</w:t>
                          </w:r>
                          <w:r>
                            <w:rPr>
                              <w:color w:val="1C1C1C"/>
                              <w:spacing w:val="-4"/>
                              <w:w w:val="105"/>
                              <w:sz w:val="19"/>
                            </w:rPr>
                            <w:t> </w:t>
                          </w:r>
                          <w:r>
                            <w:rPr>
                              <w:color w:val="1C1C1C"/>
                              <w:w w:val="105"/>
                              <w:sz w:val="19"/>
                            </w:rPr>
                            <w:t>for</w:t>
                          </w:r>
                          <w:r>
                            <w:rPr>
                              <w:color w:val="1C1C1C"/>
                              <w:spacing w:val="-4"/>
                              <w:w w:val="105"/>
                              <w:sz w:val="19"/>
                            </w:rPr>
                            <w:t> </w:t>
                          </w:r>
                          <w:r>
                            <w:rPr>
                              <w:color w:val="080808"/>
                              <w:w w:val="105"/>
                              <w:sz w:val="19"/>
                            </w:rPr>
                            <w:t>Sri</w:t>
                          </w:r>
                          <w:r>
                            <w:rPr>
                              <w:color w:val="080808"/>
                              <w:spacing w:val="-7"/>
                              <w:w w:val="105"/>
                              <w:sz w:val="19"/>
                            </w:rPr>
                            <w:t> </w:t>
                          </w:r>
                          <w:r>
                            <w:rPr>
                              <w:color w:val="080808"/>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57440" type="#_x0000_t202" id="docshape180" filled="false" stroked="false">
              <v:textbox inset="0,0,0,0">
                <w:txbxContent>
                  <w:p>
                    <w:pPr>
                      <w:spacing w:line="283" w:lineRule="exact" w:before="12"/>
                      <w:ind w:left="20" w:right="0" w:firstLine="0"/>
                      <w:jc w:val="left"/>
                      <w:rPr>
                        <w:sz w:val="19"/>
                      </w:rPr>
                    </w:pPr>
                    <w:r>
                      <w:rPr>
                        <w:color w:val="1C1C1C"/>
                        <w:sz w:val="19"/>
                      </w:rPr>
                      <w:t>Edith</w:t>
                    </w:r>
                    <w:r>
                      <w:rPr>
                        <w:color w:val="1C1C1C"/>
                        <w:spacing w:val="21"/>
                        <w:sz w:val="19"/>
                      </w:rPr>
                      <w:t> </w:t>
                    </w:r>
                    <w:r>
                      <w:rPr>
                        <w:color w:val="1C1C1C"/>
                        <w:sz w:val="19"/>
                      </w:rPr>
                      <w:t>Cowan</w:t>
                    </w:r>
                    <w:r>
                      <w:rPr>
                        <w:color w:val="1C1C1C"/>
                        <w:spacing w:val="25"/>
                        <w:sz w:val="19"/>
                      </w:rPr>
                      <w:t> </w:t>
                    </w:r>
                    <w:r>
                      <w:rPr>
                        <w:color w:val="1C1C1C"/>
                        <w:sz w:val="19"/>
                      </w:rPr>
                      <w:t>University</w:t>
                    </w:r>
                    <w:r>
                      <w:rPr>
                        <w:color w:val="1C1C1C"/>
                        <w:spacing w:val="19"/>
                        <w:sz w:val="19"/>
                      </w:rPr>
                      <w:t> </w:t>
                    </w:r>
                    <w:r>
                      <w:rPr>
                        <w:rFonts w:ascii="Arial"/>
                        <w:color w:val="080808"/>
                        <w:sz w:val="25"/>
                      </w:rPr>
                      <w:t>I</w:t>
                    </w:r>
                    <w:r>
                      <w:rPr>
                        <w:rFonts w:ascii="Arial"/>
                        <w:color w:val="080808"/>
                        <w:spacing w:val="-14"/>
                        <w:sz w:val="25"/>
                      </w:rPr>
                      <w:t> </w:t>
                    </w:r>
                    <w:r>
                      <w:rPr>
                        <w:color w:val="080808"/>
                        <w:sz w:val="19"/>
                      </w:rPr>
                      <w:t>Bachelor</w:t>
                    </w:r>
                    <w:r>
                      <w:rPr>
                        <w:color w:val="080808"/>
                        <w:spacing w:val="27"/>
                        <w:sz w:val="19"/>
                      </w:rPr>
                      <w:t> </w:t>
                    </w:r>
                    <w:r>
                      <w:rPr>
                        <w:color w:val="080808"/>
                        <w:sz w:val="19"/>
                      </w:rPr>
                      <w:t>of</w:t>
                    </w:r>
                    <w:r>
                      <w:rPr>
                        <w:color w:val="080808"/>
                        <w:spacing w:val="12"/>
                        <w:sz w:val="19"/>
                      </w:rPr>
                      <w:t> </w:t>
                    </w:r>
                    <w:r>
                      <w:rPr>
                        <w:color w:val="1C1C1C"/>
                        <w:sz w:val="19"/>
                      </w:rPr>
                      <w:t>Computer</w:t>
                    </w:r>
                    <w:r>
                      <w:rPr>
                        <w:color w:val="1C1C1C"/>
                        <w:spacing w:val="22"/>
                        <w:sz w:val="19"/>
                      </w:rPr>
                      <w:t> </w:t>
                    </w:r>
                    <w:r>
                      <w:rPr>
                        <w:color w:val="080808"/>
                        <w:sz w:val="19"/>
                      </w:rPr>
                      <w:t>Science</w:t>
                    </w:r>
                    <w:r>
                      <w:rPr>
                        <w:color w:val="080808"/>
                        <w:spacing w:val="14"/>
                        <w:sz w:val="19"/>
                      </w:rPr>
                      <w:t> </w:t>
                    </w:r>
                    <w:r>
                      <w:rPr>
                        <w:rFonts w:ascii="Arial"/>
                        <w:color w:val="1C1C1C"/>
                        <w:sz w:val="25"/>
                      </w:rPr>
                      <w:t>I </w:t>
                    </w:r>
                    <w:r>
                      <w:rPr>
                        <w:color w:val="1C1C1C"/>
                        <w:spacing w:val="-5"/>
                        <w:sz w:val="19"/>
                      </w:rPr>
                      <w:t>U65</w:t>
                    </w:r>
                  </w:p>
                  <w:p>
                    <w:pPr>
                      <w:spacing w:line="225" w:lineRule="exact" w:before="0"/>
                      <w:ind w:left="20" w:right="0" w:firstLine="0"/>
                      <w:jc w:val="left"/>
                      <w:rPr>
                        <w:sz w:val="19"/>
                      </w:rPr>
                    </w:pPr>
                    <w:r>
                      <w:rPr>
                        <w:b/>
                        <w:color w:val="080808"/>
                        <w:w w:val="105"/>
                        <w:sz w:val="19"/>
                      </w:rPr>
                      <w:t>Group</w:t>
                    </w:r>
                    <w:r>
                      <w:rPr>
                        <w:b/>
                        <w:color w:val="080808"/>
                        <w:spacing w:val="-1"/>
                        <w:w w:val="105"/>
                        <w:sz w:val="19"/>
                      </w:rPr>
                      <w:t> </w:t>
                    </w:r>
                    <w:r>
                      <w:rPr>
                        <w:b/>
                        <w:color w:val="080808"/>
                        <w:w w:val="105"/>
                        <w:sz w:val="19"/>
                      </w:rPr>
                      <w:t>C</w:t>
                    </w:r>
                    <w:r>
                      <w:rPr>
                        <w:b/>
                        <w:color w:val="080808"/>
                        <w:spacing w:val="-11"/>
                        <w:w w:val="105"/>
                        <w:sz w:val="19"/>
                      </w:rPr>
                      <w:t> </w:t>
                    </w:r>
                    <w:r>
                      <w:rPr>
                        <w:rFonts w:ascii="Arial"/>
                        <w:color w:val="080808"/>
                        <w:w w:val="105"/>
                        <w:sz w:val="20"/>
                      </w:rPr>
                      <w:t>I</w:t>
                    </w:r>
                    <w:r>
                      <w:rPr>
                        <w:rFonts w:ascii="Arial"/>
                        <w:color w:val="080808"/>
                        <w:spacing w:val="-12"/>
                        <w:w w:val="105"/>
                        <w:sz w:val="20"/>
                      </w:rPr>
                      <w:t> </w:t>
                    </w:r>
                    <w:r>
                      <w:rPr>
                        <w:color w:val="080808"/>
                        <w:w w:val="105"/>
                        <w:sz w:val="19"/>
                      </w:rPr>
                      <w:t>ML</w:t>
                    </w:r>
                    <w:r>
                      <w:rPr>
                        <w:color w:val="080808"/>
                        <w:spacing w:val="-3"/>
                        <w:w w:val="105"/>
                        <w:sz w:val="19"/>
                      </w:rPr>
                      <w:t> </w:t>
                    </w:r>
                    <w:r>
                      <w:rPr>
                        <w:color w:val="080808"/>
                        <w:w w:val="105"/>
                        <w:sz w:val="19"/>
                      </w:rPr>
                      <w:t>Based</w:t>
                    </w:r>
                    <w:r>
                      <w:rPr>
                        <w:color w:val="080808"/>
                        <w:spacing w:val="4"/>
                        <w:w w:val="105"/>
                        <w:sz w:val="19"/>
                      </w:rPr>
                      <w:t> </w:t>
                    </w:r>
                    <w:r>
                      <w:rPr>
                        <w:color w:val="080808"/>
                        <w:w w:val="105"/>
                        <w:sz w:val="19"/>
                      </w:rPr>
                      <w:t>Plant</w:t>
                    </w:r>
                    <w:r>
                      <w:rPr>
                        <w:color w:val="080808"/>
                        <w:spacing w:val="-4"/>
                        <w:w w:val="105"/>
                        <w:sz w:val="19"/>
                      </w:rPr>
                      <w:t> </w:t>
                    </w:r>
                    <w:r>
                      <w:rPr>
                        <w:color w:val="080808"/>
                        <w:w w:val="105"/>
                        <w:sz w:val="19"/>
                      </w:rPr>
                      <w:t>Disease</w:t>
                    </w:r>
                    <w:r>
                      <w:rPr>
                        <w:color w:val="080808"/>
                        <w:spacing w:val="4"/>
                        <w:w w:val="105"/>
                        <w:sz w:val="19"/>
                      </w:rPr>
                      <w:t> </w:t>
                    </w:r>
                    <w:r>
                      <w:rPr>
                        <w:color w:val="080808"/>
                        <w:w w:val="105"/>
                        <w:sz w:val="19"/>
                      </w:rPr>
                      <w:t>Detection</w:t>
                    </w:r>
                    <w:r>
                      <w:rPr>
                        <w:color w:val="080808"/>
                        <w:spacing w:val="7"/>
                        <w:w w:val="105"/>
                        <w:sz w:val="19"/>
                      </w:rPr>
                      <w:t> </w:t>
                    </w:r>
                    <w:r>
                      <w:rPr>
                        <w:color w:val="1C1C1C"/>
                        <w:w w:val="105"/>
                        <w:sz w:val="19"/>
                      </w:rPr>
                      <w:t>Mobile</w:t>
                    </w:r>
                    <w:r>
                      <w:rPr>
                        <w:color w:val="1C1C1C"/>
                        <w:spacing w:val="-4"/>
                        <w:w w:val="105"/>
                        <w:sz w:val="19"/>
                      </w:rPr>
                      <w:t> </w:t>
                    </w:r>
                    <w:r>
                      <w:rPr>
                        <w:color w:val="1C1C1C"/>
                        <w:w w:val="105"/>
                        <w:sz w:val="19"/>
                      </w:rPr>
                      <w:t>App</w:t>
                    </w:r>
                    <w:r>
                      <w:rPr>
                        <w:color w:val="1C1C1C"/>
                        <w:spacing w:val="-4"/>
                        <w:w w:val="105"/>
                        <w:sz w:val="19"/>
                      </w:rPr>
                      <w:t> </w:t>
                    </w:r>
                    <w:r>
                      <w:rPr>
                        <w:color w:val="1C1C1C"/>
                        <w:w w:val="105"/>
                        <w:sz w:val="19"/>
                      </w:rPr>
                      <w:t>for</w:t>
                    </w:r>
                    <w:r>
                      <w:rPr>
                        <w:color w:val="1C1C1C"/>
                        <w:spacing w:val="-4"/>
                        <w:w w:val="105"/>
                        <w:sz w:val="19"/>
                      </w:rPr>
                      <w:t> </w:t>
                    </w:r>
                    <w:r>
                      <w:rPr>
                        <w:color w:val="080808"/>
                        <w:w w:val="105"/>
                        <w:sz w:val="19"/>
                      </w:rPr>
                      <w:t>Sri</w:t>
                    </w:r>
                    <w:r>
                      <w:rPr>
                        <w:color w:val="080808"/>
                        <w:spacing w:val="-7"/>
                        <w:w w:val="105"/>
                        <w:sz w:val="19"/>
                      </w:rPr>
                      <w:t> </w:t>
                    </w:r>
                    <w:r>
                      <w:rPr>
                        <w:color w:val="080808"/>
                        <w:spacing w:val="-2"/>
                        <w:w w:val="105"/>
                        <w:sz w:val="19"/>
                      </w:rPr>
                      <w:t>Lanka</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60064">
          <wp:simplePos x="0" y="0"/>
          <wp:positionH relativeFrom="page">
            <wp:posOffset>591312</wp:posOffset>
          </wp:positionH>
          <wp:positionV relativeFrom="page">
            <wp:posOffset>455676</wp:posOffset>
          </wp:positionV>
          <wp:extent cx="486156" cy="361187"/>
          <wp:effectExtent l="0" t="0" r="0" b="0"/>
          <wp:wrapNone/>
          <wp:docPr id="372" name="Image 372"/>
          <wp:cNvGraphicFramePr>
            <a:graphicFrameLocks/>
          </wp:cNvGraphicFramePr>
          <a:graphic>
            <a:graphicData uri="http://schemas.openxmlformats.org/drawingml/2006/picture">
              <pic:pic>
                <pic:nvPicPr>
                  <pic:cNvPr id="372" name="Image 372"/>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60576">
              <wp:simplePos x="0" y="0"/>
              <wp:positionH relativeFrom="page">
                <wp:posOffset>1132548</wp:posOffset>
              </wp:positionH>
              <wp:positionV relativeFrom="page">
                <wp:posOffset>404909</wp:posOffset>
              </wp:positionV>
              <wp:extent cx="3739515" cy="342900"/>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55904" type="#_x0000_t202" id="docshape264"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61600">
          <wp:simplePos x="0" y="0"/>
          <wp:positionH relativeFrom="page">
            <wp:posOffset>598250</wp:posOffset>
          </wp:positionH>
          <wp:positionV relativeFrom="page">
            <wp:posOffset>442477</wp:posOffset>
          </wp:positionV>
          <wp:extent cx="488367" cy="357022"/>
          <wp:effectExtent l="0" t="0" r="0" b="0"/>
          <wp:wrapNone/>
          <wp:docPr id="377" name="Image 377"/>
          <wp:cNvGraphicFramePr>
            <a:graphicFrameLocks/>
          </wp:cNvGraphicFramePr>
          <a:graphic>
            <a:graphicData uri="http://schemas.openxmlformats.org/drawingml/2006/picture">
              <pic:pic>
                <pic:nvPicPr>
                  <pic:cNvPr id="377" name="Image 377"/>
                  <pic:cNvPicPr/>
                </pic:nvPicPr>
                <pic:blipFill>
                  <a:blip r:embed="rId1" cstate="print"/>
                  <a:stretch>
                    <a:fillRect/>
                  </a:stretch>
                </pic:blipFill>
                <pic:spPr>
                  <a:xfrm>
                    <a:off x="0" y="0"/>
                    <a:ext cx="488367" cy="357022"/>
                  </a:xfrm>
                  <a:prstGeom prst="rect">
                    <a:avLst/>
                  </a:prstGeom>
                </pic:spPr>
              </pic:pic>
            </a:graphicData>
          </a:graphic>
        </wp:anchor>
      </w:drawing>
    </w:r>
    <w:r>
      <w:rPr/>
      <mc:AlternateContent>
        <mc:Choice Requires="wps">
          <w:drawing>
            <wp:anchor distT="0" distB="0" distL="0" distR="0" allowOverlap="1" layoutInCell="1" locked="0" behindDoc="1" simplePos="0" relativeHeight="481562112">
              <wp:simplePos x="0" y="0"/>
              <wp:positionH relativeFrom="page">
                <wp:posOffset>1132548</wp:posOffset>
              </wp:positionH>
              <wp:positionV relativeFrom="page">
                <wp:posOffset>404909</wp:posOffset>
              </wp:positionV>
              <wp:extent cx="3742690" cy="34290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3742690"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2"/>
                              <w:sz w:val="19"/>
                            </w:rPr>
                            <w:t> </w:t>
                          </w:r>
                          <w:r>
                            <w:rPr>
                              <w:color w:val="1A1A1A"/>
                              <w:sz w:val="19"/>
                            </w:rPr>
                            <w:t>Cowan</w:t>
                          </w:r>
                          <w:r>
                            <w:rPr>
                              <w:color w:val="1A1A1A"/>
                              <w:spacing w:val="26"/>
                              <w:sz w:val="19"/>
                            </w:rPr>
                            <w:t> </w:t>
                          </w:r>
                          <w:r>
                            <w:rPr>
                              <w:color w:val="1A1A1A"/>
                              <w:sz w:val="19"/>
                            </w:rPr>
                            <w:t>University</w:t>
                          </w:r>
                          <w:r>
                            <w:rPr>
                              <w:color w:val="1A1A1A"/>
                              <w:spacing w:val="20"/>
                              <w:sz w:val="19"/>
                            </w:rPr>
                            <w:t> </w:t>
                          </w:r>
                          <w:r>
                            <w:rPr>
                              <w:rFonts w:ascii="Arial"/>
                              <w:color w:val="080808"/>
                              <w:sz w:val="25"/>
                            </w:rPr>
                            <w:t>I</w:t>
                          </w:r>
                          <w:r>
                            <w:rPr>
                              <w:rFonts w:ascii="Arial"/>
                              <w:color w:val="080808"/>
                              <w:spacing w:val="-14"/>
                              <w:sz w:val="25"/>
                            </w:rPr>
                            <w:t> </w:t>
                          </w:r>
                          <w:r>
                            <w:rPr>
                              <w:color w:val="080808"/>
                              <w:sz w:val="19"/>
                            </w:rPr>
                            <w:t>Bachelor</w:t>
                          </w:r>
                          <w:r>
                            <w:rPr>
                              <w:color w:val="080808"/>
                              <w:spacing w:val="26"/>
                              <w:sz w:val="19"/>
                            </w:rPr>
                            <w:t> </w:t>
                          </w:r>
                          <w:r>
                            <w:rPr>
                              <w:color w:val="1A1A1A"/>
                              <w:sz w:val="19"/>
                            </w:rPr>
                            <w:t>of</w:t>
                          </w:r>
                          <w:r>
                            <w:rPr>
                              <w:color w:val="1A1A1A"/>
                              <w:spacing w:val="13"/>
                              <w:sz w:val="19"/>
                            </w:rPr>
                            <w:t> </w:t>
                          </w:r>
                          <w:r>
                            <w:rPr>
                              <w:color w:val="1A1A1A"/>
                              <w:sz w:val="19"/>
                            </w:rPr>
                            <w:t>Computer</w:t>
                          </w:r>
                          <w:r>
                            <w:rPr>
                              <w:color w:val="1A1A1A"/>
                              <w:spacing w:val="23"/>
                              <w:sz w:val="19"/>
                            </w:rPr>
                            <w:t> </w:t>
                          </w:r>
                          <w:r>
                            <w:rPr>
                              <w:color w:val="080808"/>
                              <w:sz w:val="19"/>
                            </w:rPr>
                            <w:t>Science</w:t>
                          </w:r>
                          <w:r>
                            <w:rPr>
                              <w:color w:val="080808"/>
                              <w:spacing w:val="15"/>
                              <w:sz w:val="19"/>
                            </w:rPr>
                            <w:t> </w:t>
                          </w:r>
                          <w:r>
                            <w:rPr>
                              <w:rFonts w:ascii="Arial"/>
                              <w:color w:val="1A1A1A"/>
                              <w:sz w:val="25"/>
                            </w:rPr>
                            <w:t>I</w:t>
                          </w:r>
                          <w:r>
                            <w:rPr>
                              <w:rFonts w:ascii="Arial"/>
                              <w:color w:val="1A1A1A"/>
                              <w:spacing w:val="-5"/>
                              <w:sz w:val="25"/>
                            </w:rPr>
                            <w:t> </w:t>
                          </w:r>
                          <w:r>
                            <w:rPr>
                              <w:color w:val="1A1A1A"/>
                              <w:spacing w:val="-5"/>
                              <w:sz w:val="19"/>
                            </w:rPr>
                            <w:t>U65</w:t>
                          </w:r>
                        </w:p>
                        <w:p>
                          <w:pPr>
                            <w:spacing w:line="225" w:lineRule="exact" w:before="0"/>
                            <w:ind w:left="20" w:right="0" w:firstLine="0"/>
                            <w:jc w:val="left"/>
                            <w:rPr>
                              <w:sz w:val="19"/>
                            </w:rPr>
                          </w:pPr>
                          <w:r>
                            <w:rPr>
                              <w:b/>
                              <w:color w:val="080808"/>
                              <w:w w:val="105"/>
                              <w:sz w:val="19"/>
                            </w:rPr>
                            <w:t>Group</w:t>
                          </w:r>
                          <w:r>
                            <w:rPr>
                              <w:b/>
                              <w:color w:val="080808"/>
                              <w:spacing w:val="-1"/>
                              <w:w w:val="105"/>
                              <w:sz w:val="19"/>
                            </w:rPr>
                            <w:t> </w:t>
                          </w:r>
                          <w:r>
                            <w:rPr>
                              <w:b/>
                              <w:color w:val="080808"/>
                              <w:w w:val="105"/>
                              <w:sz w:val="19"/>
                            </w:rPr>
                            <w:t>C</w:t>
                          </w:r>
                          <w:r>
                            <w:rPr>
                              <w:b/>
                              <w:color w:val="080808"/>
                              <w:spacing w:val="-10"/>
                              <w:w w:val="105"/>
                              <w:sz w:val="19"/>
                            </w:rPr>
                            <w:t> </w:t>
                          </w:r>
                          <w:r>
                            <w:rPr>
                              <w:rFonts w:ascii="Arial"/>
                              <w:color w:val="080808"/>
                              <w:w w:val="105"/>
                              <w:sz w:val="20"/>
                            </w:rPr>
                            <w:t>I</w:t>
                          </w:r>
                          <w:r>
                            <w:rPr>
                              <w:rFonts w:ascii="Arial"/>
                              <w:color w:val="080808"/>
                              <w:spacing w:val="-12"/>
                              <w:w w:val="105"/>
                              <w:sz w:val="20"/>
                            </w:rPr>
                            <w:t> </w:t>
                          </w:r>
                          <w:r>
                            <w:rPr>
                              <w:color w:val="080808"/>
                              <w:w w:val="105"/>
                              <w:sz w:val="19"/>
                            </w:rPr>
                            <w:t>ML</w:t>
                          </w:r>
                          <w:r>
                            <w:rPr>
                              <w:color w:val="080808"/>
                              <w:spacing w:val="-4"/>
                              <w:w w:val="105"/>
                              <w:sz w:val="19"/>
                            </w:rPr>
                            <w:t> </w:t>
                          </w:r>
                          <w:r>
                            <w:rPr>
                              <w:color w:val="080808"/>
                              <w:w w:val="105"/>
                              <w:sz w:val="19"/>
                            </w:rPr>
                            <w:t>Based</w:t>
                          </w:r>
                          <w:r>
                            <w:rPr>
                              <w:color w:val="080808"/>
                              <w:spacing w:val="5"/>
                              <w:w w:val="105"/>
                              <w:sz w:val="19"/>
                            </w:rPr>
                            <w:t> </w:t>
                          </w:r>
                          <w:r>
                            <w:rPr>
                              <w:color w:val="080808"/>
                              <w:w w:val="105"/>
                              <w:sz w:val="19"/>
                            </w:rPr>
                            <w:t>Plant</w:t>
                          </w:r>
                          <w:r>
                            <w:rPr>
                              <w:color w:val="080808"/>
                              <w:spacing w:val="-4"/>
                              <w:w w:val="105"/>
                              <w:sz w:val="19"/>
                            </w:rPr>
                            <w:t> </w:t>
                          </w:r>
                          <w:r>
                            <w:rPr>
                              <w:color w:val="080808"/>
                              <w:w w:val="105"/>
                              <w:sz w:val="19"/>
                            </w:rPr>
                            <w:t>Disease</w:t>
                          </w:r>
                          <w:r>
                            <w:rPr>
                              <w:color w:val="080808"/>
                              <w:spacing w:val="8"/>
                              <w:w w:val="105"/>
                              <w:sz w:val="19"/>
                            </w:rPr>
                            <w:t> </w:t>
                          </w:r>
                          <w:r>
                            <w:rPr>
                              <w:color w:val="080808"/>
                              <w:w w:val="105"/>
                              <w:sz w:val="19"/>
                            </w:rPr>
                            <w:t>Detection</w:t>
                          </w:r>
                          <w:r>
                            <w:rPr>
                              <w:color w:val="080808"/>
                              <w:spacing w:val="2"/>
                              <w:w w:val="105"/>
                              <w:sz w:val="19"/>
                            </w:rPr>
                            <w:t> </w:t>
                          </w:r>
                          <w:r>
                            <w:rPr>
                              <w:color w:val="1A1A1A"/>
                              <w:w w:val="105"/>
                              <w:sz w:val="19"/>
                            </w:rPr>
                            <w:t>Mobile App</w:t>
                          </w:r>
                          <w:r>
                            <w:rPr>
                              <w:color w:val="1A1A1A"/>
                              <w:spacing w:val="-5"/>
                              <w:w w:val="105"/>
                              <w:sz w:val="19"/>
                            </w:rPr>
                            <w:t> </w:t>
                          </w:r>
                          <w:r>
                            <w:rPr>
                              <w:color w:val="080808"/>
                              <w:w w:val="105"/>
                              <w:sz w:val="19"/>
                            </w:rPr>
                            <w:t>for</w:t>
                          </w:r>
                          <w:r>
                            <w:rPr>
                              <w:color w:val="080808"/>
                              <w:spacing w:val="-8"/>
                              <w:w w:val="105"/>
                              <w:sz w:val="19"/>
                            </w:rPr>
                            <w:t> </w:t>
                          </w:r>
                          <w:r>
                            <w:rPr>
                              <w:color w:val="1A1A1A"/>
                              <w:w w:val="105"/>
                              <w:sz w:val="19"/>
                            </w:rPr>
                            <w:t>Sri</w:t>
                          </w:r>
                          <w:r>
                            <w:rPr>
                              <w:color w:val="1A1A1A"/>
                              <w:spacing w:val="-3"/>
                              <w:w w:val="105"/>
                              <w:sz w:val="19"/>
                            </w:rPr>
                            <w:t> </w:t>
                          </w:r>
                          <w:r>
                            <w:rPr>
                              <w:color w:val="080808"/>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7pt;height:27pt;mso-position-horizontal-relative:page;mso-position-vertical-relative:page;z-index:-21754368" type="#_x0000_t202" id="docshape266" filled="false" stroked="false">
              <v:textbox inset="0,0,0,0">
                <w:txbxContent>
                  <w:p>
                    <w:pPr>
                      <w:spacing w:line="283" w:lineRule="exact" w:before="12"/>
                      <w:ind w:left="20" w:right="0" w:firstLine="0"/>
                      <w:jc w:val="left"/>
                      <w:rPr>
                        <w:sz w:val="19"/>
                      </w:rPr>
                    </w:pPr>
                    <w:r>
                      <w:rPr>
                        <w:color w:val="1A1A1A"/>
                        <w:sz w:val="19"/>
                      </w:rPr>
                      <w:t>Edith</w:t>
                    </w:r>
                    <w:r>
                      <w:rPr>
                        <w:color w:val="1A1A1A"/>
                        <w:spacing w:val="22"/>
                        <w:sz w:val="19"/>
                      </w:rPr>
                      <w:t> </w:t>
                    </w:r>
                    <w:r>
                      <w:rPr>
                        <w:color w:val="1A1A1A"/>
                        <w:sz w:val="19"/>
                      </w:rPr>
                      <w:t>Cowan</w:t>
                    </w:r>
                    <w:r>
                      <w:rPr>
                        <w:color w:val="1A1A1A"/>
                        <w:spacing w:val="26"/>
                        <w:sz w:val="19"/>
                      </w:rPr>
                      <w:t> </w:t>
                    </w:r>
                    <w:r>
                      <w:rPr>
                        <w:color w:val="1A1A1A"/>
                        <w:sz w:val="19"/>
                      </w:rPr>
                      <w:t>University</w:t>
                    </w:r>
                    <w:r>
                      <w:rPr>
                        <w:color w:val="1A1A1A"/>
                        <w:spacing w:val="20"/>
                        <w:sz w:val="19"/>
                      </w:rPr>
                      <w:t> </w:t>
                    </w:r>
                    <w:r>
                      <w:rPr>
                        <w:rFonts w:ascii="Arial"/>
                        <w:color w:val="080808"/>
                        <w:sz w:val="25"/>
                      </w:rPr>
                      <w:t>I</w:t>
                    </w:r>
                    <w:r>
                      <w:rPr>
                        <w:rFonts w:ascii="Arial"/>
                        <w:color w:val="080808"/>
                        <w:spacing w:val="-14"/>
                        <w:sz w:val="25"/>
                      </w:rPr>
                      <w:t> </w:t>
                    </w:r>
                    <w:r>
                      <w:rPr>
                        <w:color w:val="080808"/>
                        <w:sz w:val="19"/>
                      </w:rPr>
                      <w:t>Bachelor</w:t>
                    </w:r>
                    <w:r>
                      <w:rPr>
                        <w:color w:val="080808"/>
                        <w:spacing w:val="26"/>
                        <w:sz w:val="19"/>
                      </w:rPr>
                      <w:t> </w:t>
                    </w:r>
                    <w:r>
                      <w:rPr>
                        <w:color w:val="1A1A1A"/>
                        <w:sz w:val="19"/>
                      </w:rPr>
                      <w:t>of</w:t>
                    </w:r>
                    <w:r>
                      <w:rPr>
                        <w:color w:val="1A1A1A"/>
                        <w:spacing w:val="13"/>
                        <w:sz w:val="19"/>
                      </w:rPr>
                      <w:t> </w:t>
                    </w:r>
                    <w:r>
                      <w:rPr>
                        <w:color w:val="1A1A1A"/>
                        <w:sz w:val="19"/>
                      </w:rPr>
                      <w:t>Computer</w:t>
                    </w:r>
                    <w:r>
                      <w:rPr>
                        <w:color w:val="1A1A1A"/>
                        <w:spacing w:val="23"/>
                        <w:sz w:val="19"/>
                      </w:rPr>
                      <w:t> </w:t>
                    </w:r>
                    <w:r>
                      <w:rPr>
                        <w:color w:val="080808"/>
                        <w:sz w:val="19"/>
                      </w:rPr>
                      <w:t>Science</w:t>
                    </w:r>
                    <w:r>
                      <w:rPr>
                        <w:color w:val="080808"/>
                        <w:spacing w:val="15"/>
                        <w:sz w:val="19"/>
                      </w:rPr>
                      <w:t> </w:t>
                    </w:r>
                    <w:r>
                      <w:rPr>
                        <w:rFonts w:ascii="Arial"/>
                        <w:color w:val="1A1A1A"/>
                        <w:sz w:val="25"/>
                      </w:rPr>
                      <w:t>I</w:t>
                    </w:r>
                    <w:r>
                      <w:rPr>
                        <w:rFonts w:ascii="Arial"/>
                        <w:color w:val="1A1A1A"/>
                        <w:spacing w:val="-5"/>
                        <w:sz w:val="25"/>
                      </w:rPr>
                      <w:t> </w:t>
                    </w:r>
                    <w:r>
                      <w:rPr>
                        <w:color w:val="1A1A1A"/>
                        <w:spacing w:val="-5"/>
                        <w:sz w:val="19"/>
                      </w:rPr>
                      <w:t>U65</w:t>
                    </w:r>
                  </w:p>
                  <w:p>
                    <w:pPr>
                      <w:spacing w:line="225" w:lineRule="exact" w:before="0"/>
                      <w:ind w:left="20" w:right="0" w:firstLine="0"/>
                      <w:jc w:val="left"/>
                      <w:rPr>
                        <w:sz w:val="19"/>
                      </w:rPr>
                    </w:pPr>
                    <w:r>
                      <w:rPr>
                        <w:b/>
                        <w:color w:val="080808"/>
                        <w:w w:val="105"/>
                        <w:sz w:val="19"/>
                      </w:rPr>
                      <w:t>Group</w:t>
                    </w:r>
                    <w:r>
                      <w:rPr>
                        <w:b/>
                        <w:color w:val="080808"/>
                        <w:spacing w:val="-1"/>
                        <w:w w:val="105"/>
                        <w:sz w:val="19"/>
                      </w:rPr>
                      <w:t> </w:t>
                    </w:r>
                    <w:r>
                      <w:rPr>
                        <w:b/>
                        <w:color w:val="080808"/>
                        <w:w w:val="105"/>
                        <w:sz w:val="19"/>
                      </w:rPr>
                      <w:t>C</w:t>
                    </w:r>
                    <w:r>
                      <w:rPr>
                        <w:b/>
                        <w:color w:val="080808"/>
                        <w:spacing w:val="-10"/>
                        <w:w w:val="105"/>
                        <w:sz w:val="19"/>
                      </w:rPr>
                      <w:t> </w:t>
                    </w:r>
                    <w:r>
                      <w:rPr>
                        <w:rFonts w:ascii="Arial"/>
                        <w:color w:val="080808"/>
                        <w:w w:val="105"/>
                        <w:sz w:val="20"/>
                      </w:rPr>
                      <w:t>I</w:t>
                    </w:r>
                    <w:r>
                      <w:rPr>
                        <w:rFonts w:ascii="Arial"/>
                        <w:color w:val="080808"/>
                        <w:spacing w:val="-12"/>
                        <w:w w:val="105"/>
                        <w:sz w:val="20"/>
                      </w:rPr>
                      <w:t> </w:t>
                    </w:r>
                    <w:r>
                      <w:rPr>
                        <w:color w:val="080808"/>
                        <w:w w:val="105"/>
                        <w:sz w:val="19"/>
                      </w:rPr>
                      <w:t>ML</w:t>
                    </w:r>
                    <w:r>
                      <w:rPr>
                        <w:color w:val="080808"/>
                        <w:spacing w:val="-4"/>
                        <w:w w:val="105"/>
                        <w:sz w:val="19"/>
                      </w:rPr>
                      <w:t> </w:t>
                    </w:r>
                    <w:r>
                      <w:rPr>
                        <w:color w:val="080808"/>
                        <w:w w:val="105"/>
                        <w:sz w:val="19"/>
                      </w:rPr>
                      <w:t>Based</w:t>
                    </w:r>
                    <w:r>
                      <w:rPr>
                        <w:color w:val="080808"/>
                        <w:spacing w:val="5"/>
                        <w:w w:val="105"/>
                        <w:sz w:val="19"/>
                      </w:rPr>
                      <w:t> </w:t>
                    </w:r>
                    <w:r>
                      <w:rPr>
                        <w:color w:val="080808"/>
                        <w:w w:val="105"/>
                        <w:sz w:val="19"/>
                      </w:rPr>
                      <w:t>Plant</w:t>
                    </w:r>
                    <w:r>
                      <w:rPr>
                        <w:color w:val="080808"/>
                        <w:spacing w:val="-4"/>
                        <w:w w:val="105"/>
                        <w:sz w:val="19"/>
                      </w:rPr>
                      <w:t> </w:t>
                    </w:r>
                    <w:r>
                      <w:rPr>
                        <w:color w:val="080808"/>
                        <w:w w:val="105"/>
                        <w:sz w:val="19"/>
                      </w:rPr>
                      <w:t>Disease</w:t>
                    </w:r>
                    <w:r>
                      <w:rPr>
                        <w:color w:val="080808"/>
                        <w:spacing w:val="8"/>
                        <w:w w:val="105"/>
                        <w:sz w:val="19"/>
                      </w:rPr>
                      <w:t> </w:t>
                    </w:r>
                    <w:r>
                      <w:rPr>
                        <w:color w:val="080808"/>
                        <w:w w:val="105"/>
                        <w:sz w:val="19"/>
                      </w:rPr>
                      <w:t>Detection</w:t>
                    </w:r>
                    <w:r>
                      <w:rPr>
                        <w:color w:val="080808"/>
                        <w:spacing w:val="2"/>
                        <w:w w:val="105"/>
                        <w:sz w:val="19"/>
                      </w:rPr>
                      <w:t> </w:t>
                    </w:r>
                    <w:r>
                      <w:rPr>
                        <w:color w:val="1A1A1A"/>
                        <w:w w:val="105"/>
                        <w:sz w:val="19"/>
                      </w:rPr>
                      <w:t>Mobile App</w:t>
                    </w:r>
                    <w:r>
                      <w:rPr>
                        <w:color w:val="1A1A1A"/>
                        <w:spacing w:val="-5"/>
                        <w:w w:val="105"/>
                        <w:sz w:val="19"/>
                      </w:rPr>
                      <w:t> </w:t>
                    </w:r>
                    <w:r>
                      <w:rPr>
                        <w:color w:val="080808"/>
                        <w:w w:val="105"/>
                        <w:sz w:val="19"/>
                      </w:rPr>
                      <w:t>for</w:t>
                    </w:r>
                    <w:r>
                      <w:rPr>
                        <w:color w:val="080808"/>
                        <w:spacing w:val="-8"/>
                        <w:w w:val="105"/>
                        <w:sz w:val="19"/>
                      </w:rPr>
                      <w:t> </w:t>
                    </w:r>
                    <w:r>
                      <w:rPr>
                        <w:color w:val="1A1A1A"/>
                        <w:w w:val="105"/>
                        <w:sz w:val="19"/>
                      </w:rPr>
                      <w:t>Sri</w:t>
                    </w:r>
                    <w:r>
                      <w:rPr>
                        <w:color w:val="1A1A1A"/>
                        <w:spacing w:val="-3"/>
                        <w:w w:val="105"/>
                        <w:sz w:val="19"/>
                      </w:rPr>
                      <w:t> </w:t>
                    </w:r>
                    <w:r>
                      <w:rPr>
                        <w:color w:val="080808"/>
                        <w:spacing w:val="-2"/>
                        <w:w w:val="105"/>
                        <w:sz w:val="19"/>
                      </w:rPr>
                      <w:t>Lanka</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3136">
              <wp:simplePos x="0" y="0"/>
              <wp:positionH relativeFrom="page">
                <wp:posOffset>1132548</wp:posOffset>
              </wp:positionH>
              <wp:positionV relativeFrom="page">
                <wp:posOffset>404909</wp:posOffset>
              </wp:positionV>
              <wp:extent cx="3739515" cy="34290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53344" type="#_x0000_t202" id="docshape338"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64160">
              <wp:simplePos x="0" y="0"/>
              <wp:positionH relativeFrom="page">
                <wp:posOffset>1132548</wp:posOffset>
              </wp:positionH>
              <wp:positionV relativeFrom="page">
                <wp:posOffset>404909</wp:posOffset>
              </wp:positionV>
              <wp:extent cx="3227705" cy="20320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3227705" cy="203200"/>
                      </a:xfrm>
                      <a:prstGeom prst="rect">
                        <a:avLst/>
                      </a:prstGeom>
                    </wps:spPr>
                    <wps:txbx>
                      <w:txbxContent>
                        <w:p>
                          <w:pPr>
                            <w:spacing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52320" type="#_x0000_t202" id="docshape340" filled="false" stroked="false">
              <v:textbox inset="0,0,0,0">
                <w:txbxContent>
                  <w:p>
                    <w:pPr>
                      <w:spacing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65184">
          <wp:simplePos x="0" y="0"/>
          <wp:positionH relativeFrom="page">
            <wp:posOffset>591312</wp:posOffset>
          </wp:positionH>
          <wp:positionV relativeFrom="page">
            <wp:posOffset>455676</wp:posOffset>
          </wp:positionV>
          <wp:extent cx="486156" cy="361187"/>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65696">
              <wp:simplePos x="0" y="0"/>
              <wp:positionH relativeFrom="page">
                <wp:posOffset>1132548</wp:posOffset>
              </wp:positionH>
              <wp:positionV relativeFrom="page">
                <wp:posOffset>404909</wp:posOffset>
              </wp:positionV>
              <wp:extent cx="3739515" cy="34290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25" w:lineRule="exact" w:before="0"/>
                            <w:ind w:left="20" w:right="0" w:firstLine="0"/>
                            <w:jc w:val="left"/>
                            <w:rPr>
                              <w:sz w:val="19"/>
                            </w:rPr>
                          </w:pPr>
                          <w:r>
                            <w:rPr>
                              <w:b/>
                              <w:color w:val="0E0E0E"/>
                              <w:w w:val="105"/>
                              <w:sz w:val="19"/>
                            </w:rPr>
                            <w:t>Group</w:t>
                          </w:r>
                          <w:r>
                            <w:rPr>
                              <w:b/>
                              <w:color w:val="0E0E0E"/>
                              <w:spacing w:val="-2"/>
                              <w:w w:val="105"/>
                              <w:sz w:val="19"/>
                            </w:rPr>
                            <w:t> </w:t>
                          </w:r>
                          <w:r>
                            <w:rPr>
                              <w:b/>
                              <w:color w:val="0E0E0E"/>
                              <w:w w:val="105"/>
                              <w:sz w:val="19"/>
                            </w:rPr>
                            <w:t>C</w:t>
                          </w:r>
                          <w:r>
                            <w:rPr>
                              <w:b/>
                              <w:color w:val="0E0E0E"/>
                              <w:spacing w:val="-10"/>
                              <w:w w:val="105"/>
                              <w:sz w:val="19"/>
                            </w:rPr>
                            <w:t> </w:t>
                          </w:r>
                          <w:r>
                            <w:rPr>
                              <w:rFonts w:ascii="Arial"/>
                              <w:color w:val="0E0E0E"/>
                              <w:w w:val="105"/>
                              <w:sz w:val="20"/>
                            </w:rPr>
                            <w:t>I</w:t>
                          </w:r>
                          <w:r>
                            <w:rPr>
                              <w:rFonts w:ascii="Arial"/>
                              <w:color w:val="0E0E0E"/>
                              <w:spacing w:val="-12"/>
                              <w:w w:val="105"/>
                              <w:sz w:val="20"/>
                            </w:rPr>
                            <w:t> </w:t>
                          </w:r>
                          <w:r>
                            <w:rPr>
                              <w:color w:val="0E0E0E"/>
                              <w:w w:val="105"/>
                              <w:sz w:val="19"/>
                            </w:rPr>
                            <w:t>ML</w:t>
                          </w:r>
                          <w:r>
                            <w:rPr>
                              <w:color w:val="0E0E0E"/>
                              <w:spacing w:val="-4"/>
                              <w:w w:val="105"/>
                              <w:sz w:val="19"/>
                            </w:rPr>
                            <w:t> </w:t>
                          </w:r>
                          <w:r>
                            <w:rPr>
                              <w:color w:val="0E0E0E"/>
                              <w:w w:val="105"/>
                              <w:sz w:val="19"/>
                            </w:rPr>
                            <w:t>Based</w:t>
                          </w:r>
                          <w:r>
                            <w:rPr>
                              <w:color w:val="0E0E0E"/>
                              <w:spacing w:val="4"/>
                              <w:w w:val="105"/>
                              <w:sz w:val="19"/>
                            </w:rPr>
                            <w:t> </w:t>
                          </w:r>
                          <w:r>
                            <w:rPr>
                              <w:color w:val="0E0E0E"/>
                              <w:w w:val="105"/>
                              <w:sz w:val="19"/>
                            </w:rPr>
                            <w:t>Plant</w:t>
                          </w:r>
                          <w:r>
                            <w:rPr>
                              <w:color w:val="0E0E0E"/>
                              <w:spacing w:val="-4"/>
                              <w:w w:val="105"/>
                              <w:sz w:val="19"/>
                            </w:rPr>
                            <w:t> </w:t>
                          </w:r>
                          <w:r>
                            <w:rPr>
                              <w:color w:val="0E0E0E"/>
                              <w:w w:val="105"/>
                              <w:sz w:val="19"/>
                            </w:rPr>
                            <w:t>Disease</w:t>
                          </w:r>
                          <w:r>
                            <w:rPr>
                              <w:color w:val="0E0E0E"/>
                              <w:spacing w:val="3"/>
                              <w:w w:val="105"/>
                              <w:sz w:val="19"/>
                            </w:rPr>
                            <w:t> </w:t>
                          </w:r>
                          <w:r>
                            <w:rPr>
                              <w:color w:val="0E0E0E"/>
                              <w:w w:val="105"/>
                              <w:sz w:val="19"/>
                            </w:rPr>
                            <w:t>Detection</w:t>
                          </w:r>
                          <w:r>
                            <w:rPr>
                              <w:color w:val="0E0E0E"/>
                              <w:spacing w:val="7"/>
                              <w:w w:val="105"/>
                              <w:sz w:val="19"/>
                            </w:rPr>
                            <w:t> </w:t>
                          </w:r>
                          <w:r>
                            <w:rPr>
                              <w:color w:val="0E0E0E"/>
                              <w:w w:val="105"/>
                              <w:sz w:val="19"/>
                            </w:rPr>
                            <w:t>Mobile App</w:t>
                          </w:r>
                          <w:r>
                            <w:rPr>
                              <w:color w:val="0E0E0E"/>
                              <w:spacing w:val="-6"/>
                              <w:w w:val="105"/>
                              <w:sz w:val="19"/>
                            </w:rPr>
                            <w:t> </w:t>
                          </w:r>
                          <w:r>
                            <w:rPr>
                              <w:color w:val="0E0E0E"/>
                              <w:w w:val="105"/>
                              <w:sz w:val="19"/>
                            </w:rPr>
                            <w:t>for</w:t>
                          </w:r>
                          <w:r>
                            <w:rPr>
                              <w:color w:val="0E0E0E"/>
                              <w:spacing w:val="-4"/>
                              <w:w w:val="105"/>
                              <w:sz w:val="19"/>
                            </w:rPr>
                            <w:t> </w:t>
                          </w:r>
                          <w:r>
                            <w:rPr>
                              <w:color w:val="0E0E0E"/>
                              <w:w w:val="105"/>
                              <w:sz w:val="19"/>
                            </w:rPr>
                            <w:t>Sri</w:t>
                          </w:r>
                          <w:r>
                            <w:rPr>
                              <w:color w:val="0E0E0E"/>
                              <w:spacing w:val="-7"/>
                              <w:w w:val="105"/>
                              <w:sz w:val="19"/>
                            </w:rPr>
                            <w:t> </w:t>
                          </w:r>
                          <w:r>
                            <w:rPr>
                              <w:color w:val="0E0E0E"/>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50784" type="#_x0000_t202" id="docshape382" filled="false" stroked="false">
              <v:textbox inset="0,0,0,0">
                <w:txbxContent>
                  <w:p>
                    <w:pPr>
                      <w:spacing w:line="283"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25" w:lineRule="exact" w:before="0"/>
                      <w:ind w:left="20" w:right="0" w:firstLine="0"/>
                      <w:jc w:val="left"/>
                      <w:rPr>
                        <w:sz w:val="19"/>
                      </w:rPr>
                    </w:pPr>
                    <w:r>
                      <w:rPr>
                        <w:b/>
                        <w:color w:val="0E0E0E"/>
                        <w:w w:val="105"/>
                        <w:sz w:val="19"/>
                      </w:rPr>
                      <w:t>Group</w:t>
                    </w:r>
                    <w:r>
                      <w:rPr>
                        <w:b/>
                        <w:color w:val="0E0E0E"/>
                        <w:spacing w:val="-2"/>
                        <w:w w:val="105"/>
                        <w:sz w:val="19"/>
                      </w:rPr>
                      <w:t> </w:t>
                    </w:r>
                    <w:r>
                      <w:rPr>
                        <w:b/>
                        <w:color w:val="0E0E0E"/>
                        <w:w w:val="105"/>
                        <w:sz w:val="19"/>
                      </w:rPr>
                      <w:t>C</w:t>
                    </w:r>
                    <w:r>
                      <w:rPr>
                        <w:b/>
                        <w:color w:val="0E0E0E"/>
                        <w:spacing w:val="-10"/>
                        <w:w w:val="105"/>
                        <w:sz w:val="19"/>
                      </w:rPr>
                      <w:t> </w:t>
                    </w:r>
                    <w:r>
                      <w:rPr>
                        <w:rFonts w:ascii="Arial"/>
                        <w:color w:val="0E0E0E"/>
                        <w:w w:val="105"/>
                        <w:sz w:val="20"/>
                      </w:rPr>
                      <w:t>I</w:t>
                    </w:r>
                    <w:r>
                      <w:rPr>
                        <w:rFonts w:ascii="Arial"/>
                        <w:color w:val="0E0E0E"/>
                        <w:spacing w:val="-12"/>
                        <w:w w:val="105"/>
                        <w:sz w:val="20"/>
                      </w:rPr>
                      <w:t> </w:t>
                    </w:r>
                    <w:r>
                      <w:rPr>
                        <w:color w:val="0E0E0E"/>
                        <w:w w:val="105"/>
                        <w:sz w:val="19"/>
                      </w:rPr>
                      <w:t>ML</w:t>
                    </w:r>
                    <w:r>
                      <w:rPr>
                        <w:color w:val="0E0E0E"/>
                        <w:spacing w:val="-4"/>
                        <w:w w:val="105"/>
                        <w:sz w:val="19"/>
                      </w:rPr>
                      <w:t> </w:t>
                    </w:r>
                    <w:r>
                      <w:rPr>
                        <w:color w:val="0E0E0E"/>
                        <w:w w:val="105"/>
                        <w:sz w:val="19"/>
                      </w:rPr>
                      <w:t>Based</w:t>
                    </w:r>
                    <w:r>
                      <w:rPr>
                        <w:color w:val="0E0E0E"/>
                        <w:spacing w:val="4"/>
                        <w:w w:val="105"/>
                        <w:sz w:val="19"/>
                      </w:rPr>
                      <w:t> </w:t>
                    </w:r>
                    <w:r>
                      <w:rPr>
                        <w:color w:val="0E0E0E"/>
                        <w:w w:val="105"/>
                        <w:sz w:val="19"/>
                      </w:rPr>
                      <w:t>Plant</w:t>
                    </w:r>
                    <w:r>
                      <w:rPr>
                        <w:color w:val="0E0E0E"/>
                        <w:spacing w:val="-4"/>
                        <w:w w:val="105"/>
                        <w:sz w:val="19"/>
                      </w:rPr>
                      <w:t> </w:t>
                    </w:r>
                    <w:r>
                      <w:rPr>
                        <w:color w:val="0E0E0E"/>
                        <w:w w:val="105"/>
                        <w:sz w:val="19"/>
                      </w:rPr>
                      <w:t>Disease</w:t>
                    </w:r>
                    <w:r>
                      <w:rPr>
                        <w:color w:val="0E0E0E"/>
                        <w:spacing w:val="3"/>
                        <w:w w:val="105"/>
                        <w:sz w:val="19"/>
                      </w:rPr>
                      <w:t> </w:t>
                    </w:r>
                    <w:r>
                      <w:rPr>
                        <w:color w:val="0E0E0E"/>
                        <w:w w:val="105"/>
                        <w:sz w:val="19"/>
                      </w:rPr>
                      <w:t>Detection</w:t>
                    </w:r>
                    <w:r>
                      <w:rPr>
                        <w:color w:val="0E0E0E"/>
                        <w:spacing w:val="7"/>
                        <w:w w:val="105"/>
                        <w:sz w:val="19"/>
                      </w:rPr>
                      <w:t> </w:t>
                    </w:r>
                    <w:r>
                      <w:rPr>
                        <w:color w:val="0E0E0E"/>
                        <w:w w:val="105"/>
                        <w:sz w:val="19"/>
                      </w:rPr>
                      <w:t>Mobile App</w:t>
                    </w:r>
                    <w:r>
                      <w:rPr>
                        <w:color w:val="0E0E0E"/>
                        <w:spacing w:val="-6"/>
                        <w:w w:val="105"/>
                        <w:sz w:val="19"/>
                      </w:rPr>
                      <w:t> </w:t>
                    </w:r>
                    <w:r>
                      <w:rPr>
                        <w:color w:val="0E0E0E"/>
                        <w:w w:val="105"/>
                        <w:sz w:val="19"/>
                      </w:rPr>
                      <w:t>for</w:t>
                    </w:r>
                    <w:r>
                      <w:rPr>
                        <w:color w:val="0E0E0E"/>
                        <w:spacing w:val="-4"/>
                        <w:w w:val="105"/>
                        <w:sz w:val="19"/>
                      </w:rPr>
                      <w:t> </w:t>
                    </w:r>
                    <w:r>
                      <w:rPr>
                        <w:color w:val="0E0E0E"/>
                        <w:w w:val="105"/>
                        <w:sz w:val="19"/>
                      </w:rPr>
                      <w:t>Sri</w:t>
                    </w:r>
                    <w:r>
                      <w:rPr>
                        <w:color w:val="0E0E0E"/>
                        <w:spacing w:val="-7"/>
                        <w:w w:val="105"/>
                        <w:sz w:val="19"/>
                      </w:rPr>
                      <w:t> </w:t>
                    </w:r>
                    <w:r>
                      <w:rPr>
                        <w:color w:val="0E0E0E"/>
                        <w:spacing w:val="-2"/>
                        <w:w w:val="105"/>
                        <w:sz w:val="19"/>
                      </w:rPr>
                      <w:t>Lanka</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67232">
          <wp:simplePos x="0" y="0"/>
          <wp:positionH relativeFrom="page">
            <wp:posOffset>591312</wp:posOffset>
          </wp:positionH>
          <wp:positionV relativeFrom="page">
            <wp:posOffset>455676</wp:posOffset>
          </wp:positionV>
          <wp:extent cx="486156" cy="361187"/>
          <wp:effectExtent l="0" t="0" r="0" b="0"/>
          <wp:wrapNone/>
          <wp:docPr id="608" name="Image 608"/>
          <wp:cNvGraphicFramePr>
            <a:graphicFrameLocks/>
          </wp:cNvGraphicFramePr>
          <a:graphic>
            <a:graphicData uri="http://schemas.openxmlformats.org/drawingml/2006/picture">
              <pic:pic>
                <pic:nvPicPr>
                  <pic:cNvPr id="608" name="Image 608"/>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67744">
              <wp:simplePos x="0" y="0"/>
              <wp:positionH relativeFrom="page">
                <wp:posOffset>1132548</wp:posOffset>
              </wp:positionH>
              <wp:positionV relativeFrom="page">
                <wp:posOffset>404909</wp:posOffset>
              </wp:positionV>
              <wp:extent cx="3739515" cy="342900"/>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25" w:lineRule="exact" w:before="0"/>
                            <w:ind w:left="20" w:right="0" w:firstLine="0"/>
                            <w:jc w:val="left"/>
                            <w:rPr>
                              <w:sz w:val="19"/>
                            </w:rPr>
                          </w:pPr>
                          <w:r>
                            <w:rPr>
                              <w:b/>
                              <w:color w:val="0E0E0E"/>
                              <w:w w:val="105"/>
                              <w:sz w:val="19"/>
                            </w:rPr>
                            <w:t>Group</w:t>
                          </w:r>
                          <w:r>
                            <w:rPr>
                              <w:b/>
                              <w:color w:val="0E0E0E"/>
                              <w:spacing w:val="-2"/>
                              <w:w w:val="105"/>
                              <w:sz w:val="19"/>
                            </w:rPr>
                            <w:t> </w:t>
                          </w:r>
                          <w:r>
                            <w:rPr>
                              <w:b/>
                              <w:color w:val="0E0E0E"/>
                              <w:w w:val="105"/>
                              <w:sz w:val="19"/>
                            </w:rPr>
                            <w:t>C</w:t>
                          </w:r>
                          <w:r>
                            <w:rPr>
                              <w:b/>
                              <w:color w:val="0E0E0E"/>
                              <w:spacing w:val="-10"/>
                              <w:w w:val="105"/>
                              <w:sz w:val="19"/>
                            </w:rPr>
                            <w:t> </w:t>
                          </w:r>
                          <w:r>
                            <w:rPr>
                              <w:rFonts w:ascii="Arial"/>
                              <w:color w:val="0E0E0E"/>
                              <w:w w:val="105"/>
                              <w:sz w:val="20"/>
                            </w:rPr>
                            <w:t>I</w:t>
                          </w:r>
                          <w:r>
                            <w:rPr>
                              <w:rFonts w:ascii="Arial"/>
                              <w:color w:val="0E0E0E"/>
                              <w:spacing w:val="-12"/>
                              <w:w w:val="105"/>
                              <w:sz w:val="20"/>
                            </w:rPr>
                            <w:t> </w:t>
                          </w:r>
                          <w:r>
                            <w:rPr>
                              <w:color w:val="0E0E0E"/>
                              <w:w w:val="105"/>
                              <w:sz w:val="19"/>
                            </w:rPr>
                            <w:t>ML</w:t>
                          </w:r>
                          <w:r>
                            <w:rPr>
                              <w:color w:val="0E0E0E"/>
                              <w:spacing w:val="-4"/>
                              <w:w w:val="105"/>
                              <w:sz w:val="19"/>
                            </w:rPr>
                            <w:t> </w:t>
                          </w:r>
                          <w:r>
                            <w:rPr>
                              <w:color w:val="0E0E0E"/>
                              <w:w w:val="105"/>
                              <w:sz w:val="19"/>
                            </w:rPr>
                            <w:t>Based</w:t>
                          </w:r>
                          <w:r>
                            <w:rPr>
                              <w:color w:val="0E0E0E"/>
                              <w:spacing w:val="4"/>
                              <w:w w:val="105"/>
                              <w:sz w:val="19"/>
                            </w:rPr>
                            <w:t> </w:t>
                          </w:r>
                          <w:r>
                            <w:rPr>
                              <w:color w:val="0E0E0E"/>
                              <w:w w:val="105"/>
                              <w:sz w:val="19"/>
                            </w:rPr>
                            <w:t>Plant</w:t>
                          </w:r>
                          <w:r>
                            <w:rPr>
                              <w:color w:val="0E0E0E"/>
                              <w:spacing w:val="-4"/>
                              <w:w w:val="105"/>
                              <w:sz w:val="19"/>
                            </w:rPr>
                            <w:t> </w:t>
                          </w:r>
                          <w:r>
                            <w:rPr>
                              <w:color w:val="0E0E0E"/>
                              <w:w w:val="105"/>
                              <w:sz w:val="19"/>
                            </w:rPr>
                            <w:t>Disease</w:t>
                          </w:r>
                          <w:r>
                            <w:rPr>
                              <w:color w:val="0E0E0E"/>
                              <w:spacing w:val="3"/>
                              <w:w w:val="105"/>
                              <w:sz w:val="19"/>
                            </w:rPr>
                            <w:t> </w:t>
                          </w:r>
                          <w:r>
                            <w:rPr>
                              <w:color w:val="0E0E0E"/>
                              <w:w w:val="105"/>
                              <w:sz w:val="19"/>
                            </w:rPr>
                            <w:t>Detection</w:t>
                          </w:r>
                          <w:r>
                            <w:rPr>
                              <w:color w:val="0E0E0E"/>
                              <w:spacing w:val="7"/>
                              <w:w w:val="105"/>
                              <w:sz w:val="19"/>
                            </w:rPr>
                            <w:t> </w:t>
                          </w:r>
                          <w:r>
                            <w:rPr>
                              <w:color w:val="0E0E0E"/>
                              <w:w w:val="105"/>
                              <w:sz w:val="19"/>
                            </w:rPr>
                            <w:t>Mobile App</w:t>
                          </w:r>
                          <w:r>
                            <w:rPr>
                              <w:color w:val="0E0E0E"/>
                              <w:spacing w:val="-6"/>
                              <w:w w:val="105"/>
                              <w:sz w:val="19"/>
                            </w:rPr>
                            <w:t> </w:t>
                          </w:r>
                          <w:r>
                            <w:rPr>
                              <w:color w:val="0E0E0E"/>
                              <w:w w:val="105"/>
                              <w:sz w:val="19"/>
                            </w:rPr>
                            <w:t>for</w:t>
                          </w:r>
                          <w:r>
                            <w:rPr>
                              <w:color w:val="0E0E0E"/>
                              <w:spacing w:val="-4"/>
                              <w:w w:val="105"/>
                              <w:sz w:val="19"/>
                            </w:rPr>
                            <w:t> </w:t>
                          </w:r>
                          <w:r>
                            <w:rPr>
                              <w:color w:val="0E0E0E"/>
                              <w:w w:val="105"/>
                              <w:sz w:val="19"/>
                            </w:rPr>
                            <w:t>Sri</w:t>
                          </w:r>
                          <w:r>
                            <w:rPr>
                              <w:color w:val="0E0E0E"/>
                              <w:spacing w:val="-7"/>
                              <w:w w:val="105"/>
                              <w:sz w:val="19"/>
                            </w:rPr>
                            <w:t> </w:t>
                          </w:r>
                          <w:r>
                            <w:rPr>
                              <w:color w:val="0E0E0E"/>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48736" type="#_x0000_t202" id="docshape391" filled="false" stroked="false">
              <v:textbox inset="0,0,0,0">
                <w:txbxContent>
                  <w:p>
                    <w:pPr>
                      <w:spacing w:line="283"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25" w:lineRule="exact" w:before="0"/>
                      <w:ind w:left="20" w:right="0" w:firstLine="0"/>
                      <w:jc w:val="left"/>
                      <w:rPr>
                        <w:sz w:val="19"/>
                      </w:rPr>
                    </w:pPr>
                    <w:r>
                      <w:rPr>
                        <w:b/>
                        <w:color w:val="0E0E0E"/>
                        <w:w w:val="105"/>
                        <w:sz w:val="19"/>
                      </w:rPr>
                      <w:t>Group</w:t>
                    </w:r>
                    <w:r>
                      <w:rPr>
                        <w:b/>
                        <w:color w:val="0E0E0E"/>
                        <w:spacing w:val="-2"/>
                        <w:w w:val="105"/>
                        <w:sz w:val="19"/>
                      </w:rPr>
                      <w:t> </w:t>
                    </w:r>
                    <w:r>
                      <w:rPr>
                        <w:b/>
                        <w:color w:val="0E0E0E"/>
                        <w:w w:val="105"/>
                        <w:sz w:val="19"/>
                      </w:rPr>
                      <w:t>C</w:t>
                    </w:r>
                    <w:r>
                      <w:rPr>
                        <w:b/>
                        <w:color w:val="0E0E0E"/>
                        <w:spacing w:val="-10"/>
                        <w:w w:val="105"/>
                        <w:sz w:val="19"/>
                      </w:rPr>
                      <w:t> </w:t>
                    </w:r>
                    <w:r>
                      <w:rPr>
                        <w:rFonts w:ascii="Arial"/>
                        <w:color w:val="0E0E0E"/>
                        <w:w w:val="105"/>
                        <w:sz w:val="20"/>
                      </w:rPr>
                      <w:t>I</w:t>
                    </w:r>
                    <w:r>
                      <w:rPr>
                        <w:rFonts w:ascii="Arial"/>
                        <w:color w:val="0E0E0E"/>
                        <w:spacing w:val="-12"/>
                        <w:w w:val="105"/>
                        <w:sz w:val="20"/>
                      </w:rPr>
                      <w:t> </w:t>
                    </w:r>
                    <w:r>
                      <w:rPr>
                        <w:color w:val="0E0E0E"/>
                        <w:w w:val="105"/>
                        <w:sz w:val="19"/>
                      </w:rPr>
                      <w:t>ML</w:t>
                    </w:r>
                    <w:r>
                      <w:rPr>
                        <w:color w:val="0E0E0E"/>
                        <w:spacing w:val="-4"/>
                        <w:w w:val="105"/>
                        <w:sz w:val="19"/>
                      </w:rPr>
                      <w:t> </w:t>
                    </w:r>
                    <w:r>
                      <w:rPr>
                        <w:color w:val="0E0E0E"/>
                        <w:w w:val="105"/>
                        <w:sz w:val="19"/>
                      </w:rPr>
                      <w:t>Based</w:t>
                    </w:r>
                    <w:r>
                      <w:rPr>
                        <w:color w:val="0E0E0E"/>
                        <w:spacing w:val="4"/>
                        <w:w w:val="105"/>
                        <w:sz w:val="19"/>
                      </w:rPr>
                      <w:t> </w:t>
                    </w:r>
                    <w:r>
                      <w:rPr>
                        <w:color w:val="0E0E0E"/>
                        <w:w w:val="105"/>
                        <w:sz w:val="19"/>
                      </w:rPr>
                      <w:t>Plant</w:t>
                    </w:r>
                    <w:r>
                      <w:rPr>
                        <w:color w:val="0E0E0E"/>
                        <w:spacing w:val="-4"/>
                        <w:w w:val="105"/>
                        <w:sz w:val="19"/>
                      </w:rPr>
                      <w:t> </w:t>
                    </w:r>
                    <w:r>
                      <w:rPr>
                        <w:color w:val="0E0E0E"/>
                        <w:w w:val="105"/>
                        <w:sz w:val="19"/>
                      </w:rPr>
                      <w:t>Disease</w:t>
                    </w:r>
                    <w:r>
                      <w:rPr>
                        <w:color w:val="0E0E0E"/>
                        <w:spacing w:val="3"/>
                        <w:w w:val="105"/>
                        <w:sz w:val="19"/>
                      </w:rPr>
                      <w:t> </w:t>
                    </w:r>
                    <w:r>
                      <w:rPr>
                        <w:color w:val="0E0E0E"/>
                        <w:w w:val="105"/>
                        <w:sz w:val="19"/>
                      </w:rPr>
                      <w:t>Detection</w:t>
                    </w:r>
                    <w:r>
                      <w:rPr>
                        <w:color w:val="0E0E0E"/>
                        <w:spacing w:val="7"/>
                        <w:w w:val="105"/>
                        <w:sz w:val="19"/>
                      </w:rPr>
                      <w:t> </w:t>
                    </w:r>
                    <w:r>
                      <w:rPr>
                        <w:color w:val="0E0E0E"/>
                        <w:w w:val="105"/>
                        <w:sz w:val="19"/>
                      </w:rPr>
                      <w:t>Mobile App</w:t>
                    </w:r>
                    <w:r>
                      <w:rPr>
                        <w:color w:val="0E0E0E"/>
                        <w:spacing w:val="-6"/>
                        <w:w w:val="105"/>
                        <w:sz w:val="19"/>
                      </w:rPr>
                      <w:t> </w:t>
                    </w:r>
                    <w:r>
                      <w:rPr>
                        <w:color w:val="0E0E0E"/>
                        <w:w w:val="105"/>
                        <w:sz w:val="19"/>
                      </w:rPr>
                      <w:t>for</w:t>
                    </w:r>
                    <w:r>
                      <w:rPr>
                        <w:color w:val="0E0E0E"/>
                        <w:spacing w:val="-4"/>
                        <w:w w:val="105"/>
                        <w:sz w:val="19"/>
                      </w:rPr>
                      <w:t> </w:t>
                    </w:r>
                    <w:r>
                      <w:rPr>
                        <w:color w:val="0E0E0E"/>
                        <w:w w:val="105"/>
                        <w:sz w:val="19"/>
                      </w:rPr>
                      <w:t>Sri</w:t>
                    </w:r>
                    <w:r>
                      <w:rPr>
                        <w:color w:val="0E0E0E"/>
                        <w:spacing w:val="-7"/>
                        <w:w w:val="105"/>
                        <w:sz w:val="19"/>
                      </w:rPr>
                      <w:t> </w:t>
                    </w:r>
                    <w:r>
                      <w:rPr>
                        <w:color w:val="0E0E0E"/>
                        <w:spacing w:val="-2"/>
                        <w:w w:val="105"/>
                        <w:sz w:val="19"/>
                      </w:rPr>
                      <w:t>Lanka</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68768">
          <wp:simplePos x="0" y="0"/>
          <wp:positionH relativeFrom="page">
            <wp:posOffset>591312</wp:posOffset>
          </wp:positionH>
          <wp:positionV relativeFrom="page">
            <wp:posOffset>455676</wp:posOffset>
          </wp:positionV>
          <wp:extent cx="486156" cy="361187"/>
          <wp:effectExtent l="0" t="0" r="0" b="0"/>
          <wp:wrapNone/>
          <wp:docPr id="626" name="Image 626"/>
          <wp:cNvGraphicFramePr>
            <a:graphicFrameLocks/>
          </wp:cNvGraphicFramePr>
          <a:graphic>
            <a:graphicData uri="http://schemas.openxmlformats.org/drawingml/2006/picture">
              <pic:pic>
                <pic:nvPicPr>
                  <pic:cNvPr id="626" name="Image 626"/>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69280">
              <wp:simplePos x="0" y="0"/>
              <wp:positionH relativeFrom="page">
                <wp:posOffset>1132548</wp:posOffset>
              </wp:positionH>
              <wp:positionV relativeFrom="page">
                <wp:posOffset>404909</wp:posOffset>
              </wp:positionV>
              <wp:extent cx="3739515" cy="343535"/>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3739515" cy="343535"/>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6" w:lineRule="exact" w:before="0"/>
                            <w:ind w:left="20" w:right="0" w:firstLine="0"/>
                            <w:jc w:val="left"/>
                            <w:rPr>
                              <w:sz w:val="19"/>
                            </w:rPr>
                          </w:pPr>
                          <w:r>
                            <w:rPr>
                              <w:b/>
                              <w:color w:val="0F0F0F"/>
                              <w:w w:val="105"/>
                              <w:sz w:val="20"/>
                            </w:rPr>
                            <w:t>Group</w:t>
                          </w:r>
                          <w:r>
                            <w:rPr>
                              <w:b/>
                              <w:color w:val="0F0F0F"/>
                              <w:spacing w:val="-7"/>
                              <w:w w:val="105"/>
                              <w:sz w:val="20"/>
                            </w:rPr>
                            <w:t> </w:t>
                          </w:r>
                          <w:r>
                            <w:rPr>
                              <w:b/>
                              <w:color w:val="0F0F0F"/>
                              <w:w w:val="105"/>
                              <w:sz w:val="20"/>
                            </w:rPr>
                            <w:t>C</w:t>
                          </w:r>
                          <w:r>
                            <w:rPr>
                              <w:b/>
                              <w:color w:val="0F0F0F"/>
                              <w:spacing w:val="-13"/>
                              <w:w w:val="105"/>
                              <w:sz w:val="20"/>
                            </w:rPr>
                            <w:t> </w:t>
                          </w:r>
                          <w:r>
                            <w:rPr>
                              <w:rFonts w:ascii="Arial"/>
                              <w:color w:val="0F0F0F"/>
                              <w:w w:val="105"/>
                              <w:sz w:val="20"/>
                            </w:rPr>
                            <w:t>I</w:t>
                          </w:r>
                          <w:r>
                            <w:rPr>
                              <w:rFonts w:ascii="Arial"/>
                              <w:color w:val="0F0F0F"/>
                              <w:spacing w:val="-14"/>
                              <w:w w:val="105"/>
                              <w:sz w:val="20"/>
                            </w:rPr>
                            <w:t> </w:t>
                          </w:r>
                          <w:r>
                            <w:rPr>
                              <w:color w:val="0F0F0F"/>
                              <w:w w:val="105"/>
                              <w:sz w:val="19"/>
                            </w:rPr>
                            <w:t>ML</w:t>
                          </w:r>
                          <w:r>
                            <w:rPr>
                              <w:color w:val="0F0F0F"/>
                              <w:spacing w:val="-8"/>
                              <w:w w:val="105"/>
                              <w:sz w:val="19"/>
                            </w:rPr>
                            <w:t> </w:t>
                          </w:r>
                          <w:r>
                            <w:rPr>
                              <w:color w:val="0F0F0F"/>
                              <w:w w:val="105"/>
                              <w:sz w:val="19"/>
                            </w:rPr>
                            <w:t>Based</w:t>
                          </w:r>
                          <w:r>
                            <w:rPr>
                              <w:color w:val="0F0F0F"/>
                              <w:spacing w:val="1"/>
                              <w:w w:val="105"/>
                              <w:sz w:val="19"/>
                            </w:rPr>
                            <w:t> </w:t>
                          </w:r>
                          <w:r>
                            <w:rPr>
                              <w:color w:val="0F0F0F"/>
                              <w:w w:val="105"/>
                              <w:sz w:val="19"/>
                            </w:rPr>
                            <w:t>Plant</w:t>
                          </w:r>
                          <w:r>
                            <w:rPr>
                              <w:color w:val="0F0F0F"/>
                              <w:spacing w:val="-8"/>
                              <w:w w:val="105"/>
                              <w:sz w:val="19"/>
                            </w:rPr>
                            <w:t> </w:t>
                          </w:r>
                          <w:r>
                            <w:rPr>
                              <w:color w:val="0F0F0F"/>
                              <w:w w:val="105"/>
                              <w:sz w:val="19"/>
                            </w:rPr>
                            <w:t>Disease Detection</w:t>
                          </w:r>
                          <w:r>
                            <w:rPr>
                              <w:color w:val="0F0F0F"/>
                              <w:spacing w:val="3"/>
                              <w:w w:val="105"/>
                              <w:sz w:val="19"/>
                            </w:rPr>
                            <w:t> </w:t>
                          </w:r>
                          <w:r>
                            <w:rPr>
                              <w:color w:val="0F0F0F"/>
                              <w:w w:val="105"/>
                              <w:sz w:val="19"/>
                            </w:rPr>
                            <w:t>Mobile</w:t>
                          </w:r>
                          <w:r>
                            <w:rPr>
                              <w:color w:val="0F0F0F"/>
                              <w:spacing w:val="-4"/>
                              <w:w w:val="105"/>
                              <w:sz w:val="19"/>
                            </w:rPr>
                            <w:t> </w:t>
                          </w:r>
                          <w:r>
                            <w:rPr>
                              <w:color w:val="0F0F0F"/>
                              <w:w w:val="105"/>
                              <w:sz w:val="19"/>
                            </w:rPr>
                            <w:t>App</w:t>
                          </w:r>
                          <w:r>
                            <w:rPr>
                              <w:color w:val="0F0F0F"/>
                              <w:spacing w:val="-9"/>
                              <w:w w:val="105"/>
                              <w:sz w:val="19"/>
                            </w:rPr>
                            <w:t> </w:t>
                          </w:r>
                          <w:r>
                            <w:rPr>
                              <w:color w:val="0F0F0F"/>
                              <w:w w:val="105"/>
                              <w:sz w:val="19"/>
                            </w:rPr>
                            <w:t>for</w:t>
                          </w:r>
                          <w:r>
                            <w:rPr>
                              <w:color w:val="0F0F0F"/>
                              <w:spacing w:val="-7"/>
                              <w:w w:val="105"/>
                              <w:sz w:val="19"/>
                            </w:rPr>
                            <w:t> </w:t>
                          </w:r>
                          <w:r>
                            <w:rPr>
                              <w:color w:val="0F0F0F"/>
                              <w:w w:val="105"/>
                              <w:sz w:val="19"/>
                            </w:rPr>
                            <w:t>Sri</w:t>
                          </w:r>
                          <w:r>
                            <w:rPr>
                              <w:color w:val="0F0F0F"/>
                              <w:spacing w:val="-11"/>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05pt;mso-position-horizontal-relative:page;mso-position-vertical-relative:page;z-index:-21747200" type="#_x0000_t202" id="docshape408"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6" w:lineRule="exact" w:before="0"/>
                      <w:ind w:left="20" w:right="0" w:firstLine="0"/>
                      <w:jc w:val="left"/>
                      <w:rPr>
                        <w:sz w:val="19"/>
                      </w:rPr>
                    </w:pPr>
                    <w:r>
                      <w:rPr>
                        <w:b/>
                        <w:color w:val="0F0F0F"/>
                        <w:w w:val="105"/>
                        <w:sz w:val="20"/>
                      </w:rPr>
                      <w:t>Group</w:t>
                    </w:r>
                    <w:r>
                      <w:rPr>
                        <w:b/>
                        <w:color w:val="0F0F0F"/>
                        <w:spacing w:val="-7"/>
                        <w:w w:val="105"/>
                        <w:sz w:val="20"/>
                      </w:rPr>
                      <w:t> </w:t>
                    </w:r>
                    <w:r>
                      <w:rPr>
                        <w:b/>
                        <w:color w:val="0F0F0F"/>
                        <w:w w:val="105"/>
                        <w:sz w:val="20"/>
                      </w:rPr>
                      <w:t>C</w:t>
                    </w:r>
                    <w:r>
                      <w:rPr>
                        <w:b/>
                        <w:color w:val="0F0F0F"/>
                        <w:spacing w:val="-13"/>
                        <w:w w:val="105"/>
                        <w:sz w:val="20"/>
                      </w:rPr>
                      <w:t> </w:t>
                    </w:r>
                    <w:r>
                      <w:rPr>
                        <w:rFonts w:ascii="Arial"/>
                        <w:color w:val="0F0F0F"/>
                        <w:w w:val="105"/>
                        <w:sz w:val="20"/>
                      </w:rPr>
                      <w:t>I</w:t>
                    </w:r>
                    <w:r>
                      <w:rPr>
                        <w:rFonts w:ascii="Arial"/>
                        <w:color w:val="0F0F0F"/>
                        <w:spacing w:val="-14"/>
                        <w:w w:val="105"/>
                        <w:sz w:val="20"/>
                      </w:rPr>
                      <w:t> </w:t>
                    </w:r>
                    <w:r>
                      <w:rPr>
                        <w:color w:val="0F0F0F"/>
                        <w:w w:val="105"/>
                        <w:sz w:val="19"/>
                      </w:rPr>
                      <w:t>ML</w:t>
                    </w:r>
                    <w:r>
                      <w:rPr>
                        <w:color w:val="0F0F0F"/>
                        <w:spacing w:val="-8"/>
                        <w:w w:val="105"/>
                        <w:sz w:val="19"/>
                      </w:rPr>
                      <w:t> </w:t>
                    </w:r>
                    <w:r>
                      <w:rPr>
                        <w:color w:val="0F0F0F"/>
                        <w:w w:val="105"/>
                        <w:sz w:val="19"/>
                      </w:rPr>
                      <w:t>Based</w:t>
                    </w:r>
                    <w:r>
                      <w:rPr>
                        <w:color w:val="0F0F0F"/>
                        <w:spacing w:val="1"/>
                        <w:w w:val="105"/>
                        <w:sz w:val="19"/>
                      </w:rPr>
                      <w:t> </w:t>
                    </w:r>
                    <w:r>
                      <w:rPr>
                        <w:color w:val="0F0F0F"/>
                        <w:w w:val="105"/>
                        <w:sz w:val="19"/>
                      </w:rPr>
                      <w:t>Plant</w:t>
                    </w:r>
                    <w:r>
                      <w:rPr>
                        <w:color w:val="0F0F0F"/>
                        <w:spacing w:val="-8"/>
                        <w:w w:val="105"/>
                        <w:sz w:val="19"/>
                      </w:rPr>
                      <w:t> </w:t>
                    </w:r>
                    <w:r>
                      <w:rPr>
                        <w:color w:val="0F0F0F"/>
                        <w:w w:val="105"/>
                        <w:sz w:val="19"/>
                      </w:rPr>
                      <w:t>Disease Detection</w:t>
                    </w:r>
                    <w:r>
                      <w:rPr>
                        <w:color w:val="0F0F0F"/>
                        <w:spacing w:val="3"/>
                        <w:w w:val="105"/>
                        <w:sz w:val="19"/>
                      </w:rPr>
                      <w:t> </w:t>
                    </w:r>
                    <w:r>
                      <w:rPr>
                        <w:color w:val="0F0F0F"/>
                        <w:w w:val="105"/>
                        <w:sz w:val="19"/>
                      </w:rPr>
                      <w:t>Mobile</w:t>
                    </w:r>
                    <w:r>
                      <w:rPr>
                        <w:color w:val="0F0F0F"/>
                        <w:spacing w:val="-4"/>
                        <w:w w:val="105"/>
                        <w:sz w:val="19"/>
                      </w:rPr>
                      <w:t> </w:t>
                    </w:r>
                    <w:r>
                      <w:rPr>
                        <w:color w:val="0F0F0F"/>
                        <w:w w:val="105"/>
                        <w:sz w:val="19"/>
                      </w:rPr>
                      <w:t>App</w:t>
                    </w:r>
                    <w:r>
                      <w:rPr>
                        <w:color w:val="0F0F0F"/>
                        <w:spacing w:val="-9"/>
                        <w:w w:val="105"/>
                        <w:sz w:val="19"/>
                      </w:rPr>
                      <w:t> </w:t>
                    </w:r>
                    <w:r>
                      <w:rPr>
                        <w:color w:val="0F0F0F"/>
                        <w:w w:val="105"/>
                        <w:sz w:val="19"/>
                      </w:rPr>
                      <w:t>for</w:t>
                    </w:r>
                    <w:r>
                      <w:rPr>
                        <w:color w:val="0F0F0F"/>
                        <w:spacing w:val="-7"/>
                        <w:w w:val="105"/>
                        <w:sz w:val="19"/>
                      </w:rPr>
                      <w:t> </w:t>
                    </w:r>
                    <w:r>
                      <w:rPr>
                        <w:color w:val="0F0F0F"/>
                        <w:w w:val="105"/>
                        <w:sz w:val="19"/>
                      </w:rPr>
                      <w:t>Sri</w:t>
                    </w:r>
                    <w:r>
                      <w:rPr>
                        <w:color w:val="0F0F0F"/>
                        <w:spacing w:val="-11"/>
                        <w:w w:val="105"/>
                        <w:sz w:val="19"/>
                      </w:rPr>
                      <w:t> </w:t>
                    </w:r>
                    <w:r>
                      <w:rPr>
                        <w:color w:val="0F0F0F"/>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569792">
              <wp:simplePos x="0" y="0"/>
              <wp:positionH relativeFrom="page">
                <wp:posOffset>674944</wp:posOffset>
              </wp:positionH>
              <wp:positionV relativeFrom="page">
                <wp:posOffset>899747</wp:posOffset>
              </wp:positionV>
              <wp:extent cx="491490" cy="173355"/>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491490" cy="173355"/>
                      </a:xfrm>
                      <a:prstGeom prst="rect">
                        <a:avLst/>
                      </a:prstGeom>
                    </wps:spPr>
                    <wps:txbx>
                      <w:txbxContent>
                        <w:p>
                          <w:pPr>
                            <w:pStyle w:val="BodyText"/>
                            <w:spacing w:before="11"/>
                            <w:ind w:left="20"/>
                          </w:pPr>
                          <w:r>
                            <w:rPr>
                              <w:color w:val="0F0F0F"/>
                              <w:spacing w:val="-2"/>
                              <w:w w:val="115"/>
                            </w:rPr>
                            <w:t>STEP</w:t>
                          </w:r>
                          <w:r>
                            <w:rPr>
                              <w:color w:val="0F0F0F"/>
                              <w:spacing w:val="-2"/>
                              <w:w w:val="115"/>
                            </w:rPr>
                            <w:fldChar w:fldCharType="begin"/>
                          </w:r>
                          <w:r>
                            <w:rPr>
                              <w:color w:val="0F0F0F"/>
                              <w:spacing w:val="-2"/>
                              <w:w w:val="115"/>
                            </w:rPr>
                            <w:instrText> PAGE </w:instrText>
                          </w:r>
                          <w:r>
                            <w:rPr>
                              <w:color w:val="0F0F0F"/>
                              <w:spacing w:val="-2"/>
                              <w:w w:val="115"/>
                            </w:rPr>
                            <w:fldChar w:fldCharType="separate"/>
                          </w:r>
                          <w:r>
                            <w:rPr>
                              <w:color w:val="0F0F0F"/>
                              <w:spacing w:val="-2"/>
                              <w:w w:val="115"/>
                            </w:rPr>
                            <w:t>4</w:t>
                          </w:r>
                          <w:r>
                            <w:rPr>
                              <w:color w:val="0F0F0F"/>
                              <w:spacing w:val="-2"/>
                              <w:w w:val="115"/>
                            </w:rPr>
                            <w:fldChar w:fldCharType="end"/>
                          </w:r>
                        </w:p>
                      </w:txbxContent>
                    </wps:txbx>
                    <wps:bodyPr wrap="square" lIns="0" tIns="0" rIns="0" bIns="0" rtlCol="0">
                      <a:noAutofit/>
                    </wps:bodyPr>
                  </wps:wsp>
                </a:graphicData>
              </a:graphic>
            </wp:anchor>
          </w:drawing>
        </mc:Choice>
        <mc:Fallback>
          <w:pict>
            <v:shape style="position:absolute;margin-left:53.14526pt;margin-top:70.846291pt;width:38.7pt;height:13.65pt;mso-position-horizontal-relative:page;mso-position-vertical-relative:page;z-index:-21746688" type="#_x0000_t202" id="docshape409" filled="false" stroked="false">
              <v:textbox inset="0,0,0,0">
                <w:txbxContent>
                  <w:p>
                    <w:pPr>
                      <w:pStyle w:val="BodyText"/>
                      <w:spacing w:before="11"/>
                      <w:ind w:left="20"/>
                    </w:pPr>
                    <w:r>
                      <w:rPr>
                        <w:color w:val="0F0F0F"/>
                        <w:spacing w:val="-2"/>
                        <w:w w:val="115"/>
                      </w:rPr>
                      <w:t>STEP</w:t>
                    </w:r>
                    <w:r>
                      <w:rPr>
                        <w:color w:val="0F0F0F"/>
                        <w:spacing w:val="-2"/>
                        <w:w w:val="115"/>
                      </w:rPr>
                      <w:fldChar w:fldCharType="begin"/>
                    </w:r>
                    <w:r>
                      <w:rPr>
                        <w:color w:val="0F0F0F"/>
                        <w:spacing w:val="-2"/>
                        <w:w w:val="115"/>
                      </w:rPr>
                      <w:instrText> PAGE </w:instrText>
                    </w:r>
                    <w:r>
                      <w:rPr>
                        <w:color w:val="0F0F0F"/>
                        <w:spacing w:val="-2"/>
                        <w:w w:val="115"/>
                      </w:rPr>
                      <w:fldChar w:fldCharType="separate"/>
                    </w:r>
                    <w:r>
                      <w:rPr>
                        <w:color w:val="0F0F0F"/>
                        <w:spacing w:val="-2"/>
                        <w:w w:val="115"/>
                      </w:rPr>
                      <w:t>4</w:t>
                    </w:r>
                    <w:r>
                      <w:rPr>
                        <w:color w:val="0F0F0F"/>
                        <w:spacing w:val="-2"/>
                        <w:w w:val="115"/>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49312">
          <wp:simplePos x="0" y="0"/>
          <wp:positionH relativeFrom="page">
            <wp:posOffset>591312</wp:posOffset>
          </wp:positionH>
          <wp:positionV relativeFrom="page">
            <wp:posOffset>455676</wp:posOffset>
          </wp:positionV>
          <wp:extent cx="486156" cy="361187"/>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49824">
              <wp:simplePos x="0" y="0"/>
              <wp:positionH relativeFrom="page">
                <wp:posOffset>1132548</wp:posOffset>
              </wp:positionH>
              <wp:positionV relativeFrom="page">
                <wp:posOffset>404909</wp:posOffset>
              </wp:positionV>
              <wp:extent cx="3739515" cy="34353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3739515" cy="343535"/>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20"/>
                            </w:rPr>
                            <w:t>Group</w:t>
                          </w:r>
                          <w:r>
                            <w:rPr>
                              <w:b/>
                              <w:color w:val="0F0F0F"/>
                              <w:spacing w:val="-3"/>
                              <w:w w:val="105"/>
                              <w:sz w:val="20"/>
                            </w:rPr>
                            <w:t> </w:t>
                          </w:r>
                          <w:r>
                            <w:rPr>
                              <w:rFonts w:ascii="Arial"/>
                              <w:b/>
                              <w:color w:val="0F0F0F"/>
                              <w:w w:val="105"/>
                              <w:sz w:val="18"/>
                            </w:rPr>
                            <w:t>CI</w:t>
                          </w:r>
                          <w:r>
                            <w:rPr>
                              <w:rFonts w:ascii="Arial"/>
                              <w:b/>
                              <w:color w:val="0F0F0F"/>
                              <w:spacing w:val="39"/>
                              <w:w w:val="105"/>
                              <w:sz w:val="18"/>
                            </w:rPr>
                            <w:t> </w:t>
                          </w:r>
                          <w:r>
                            <w:rPr>
                              <w:color w:val="0F0F0F"/>
                              <w:w w:val="105"/>
                              <w:sz w:val="19"/>
                            </w:rPr>
                            <w:t>ML</w:t>
                          </w:r>
                          <w:r>
                            <w:rPr>
                              <w:color w:val="0F0F0F"/>
                              <w:spacing w:val="-7"/>
                              <w:w w:val="105"/>
                              <w:sz w:val="19"/>
                            </w:rPr>
                            <w:t> </w:t>
                          </w:r>
                          <w:r>
                            <w:rPr>
                              <w:color w:val="0F0F0F"/>
                              <w:w w:val="105"/>
                              <w:sz w:val="19"/>
                            </w:rPr>
                            <w:t>Based</w:t>
                          </w:r>
                          <w:r>
                            <w:rPr>
                              <w:color w:val="0F0F0F"/>
                              <w:spacing w:val="5"/>
                              <w:w w:val="105"/>
                              <w:sz w:val="19"/>
                            </w:rPr>
                            <w:t> </w:t>
                          </w:r>
                          <w:r>
                            <w:rPr>
                              <w:color w:val="0F0F0F"/>
                              <w:w w:val="105"/>
                              <w:sz w:val="19"/>
                            </w:rPr>
                            <w:t>Plant</w:t>
                          </w:r>
                          <w:r>
                            <w:rPr>
                              <w:color w:val="0F0F0F"/>
                              <w:spacing w:val="-6"/>
                              <w:w w:val="105"/>
                              <w:sz w:val="19"/>
                            </w:rPr>
                            <w:t> </w:t>
                          </w:r>
                          <w:r>
                            <w:rPr>
                              <w:color w:val="0F0F0F"/>
                              <w:w w:val="105"/>
                              <w:sz w:val="19"/>
                            </w:rPr>
                            <w:t>Disease Detection</w:t>
                          </w:r>
                          <w:r>
                            <w:rPr>
                              <w:color w:val="0F0F0F"/>
                              <w:spacing w:val="4"/>
                              <w:w w:val="105"/>
                              <w:sz w:val="19"/>
                            </w:rPr>
                            <w:t> </w:t>
                          </w:r>
                          <w:r>
                            <w:rPr>
                              <w:color w:val="0F0F0F"/>
                              <w:w w:val="105"/>
                              <w:sz w:val="19"/>
                            </w:rPr>
                            <w:t>Mobile</w:t>
                          </w:r>
                          <w:r>
                            <w:rPr>
                              <w:color w:val="0F0F0F"/>
                              <w:spacing w:val="-7"/>
                              <w:w w:val="105"/>
                              <w:sz w:val="19"/>
                            </w:rPr>
                            <w:t> </w:t>
                          </w:r>
                          <w:r>
                            <w:rPr>
                              <w:color w:val="0F0F0F"/>
                              <w:w w:val="105"/>
                              <w:sz w:val="19"/>
                            </w:rPr>
                            <w:t>App</w:t>
                          </w:r>
                          <w:r>
                            <w:rPr>
                              <w:color w:val="0F0F0F"/>
                              <w:spacing w:val="-6"/>
                              <w:w w:val="105"/>
                              <w:sz w:val="19"/>
                            </w:rPr>
                            <w:t> </w:t>
                          </w:r>
                          <w:r>
                            <w:rPr>
                              <w:color w:val="0F0F0F"/>
                              <w:w w:val="105"/>
                              <w:sz w:val="19"/>
                            </w:rPr>
                            <w:t>for</w:t>
                          </w:r>
                          <w:r>
                            <w:rPr>
                              <w:color w:val="0F0F0F"/>
                              <w:spacing w:val="-7"/>
                              <w:w w:val="105"/>
                              <w:sz w:val="19"/>
                            </w:rPr>
                            <w:t> </w:t>
                          </w:r>
                          <w:r>
                            <w:rPr>
                              <w:color w:val="0F0F0F"/>
                              <w:w w:val="105"/>
                              <w:sz w:val="19"/>
                            </w:rPr>
                            <w:t>Sri</w:t>
                          </w:r>
                          <w:r>
                            <w:rPr>
                              <w:color w:val="0F0F0F"/>
                              <w:spacing w:val="-9"/>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05pt;mso-position-horizontal-relative:page;mso-position-vertical-relative:page;z-index:-21766656" type="#_x0000_t202" id="docshape6"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20"/>
                      </w:rPr>
                      <w:t>Group</w:t>
                    </w:r>
                    <w:r>
                      <w:rPr>
                        <w:b/>
                        <w:color w:val="0F0F0F"/>
                        <w:spacing w:val="-3"/>
                        <w:w w:val="105"/>
                        <w:sz w:val="20"/>
                      </w:rPr>
                      <w:t> </w:t>
                    </w:r>
                    <w:r>
                      <w:rPr>
                        <w:rFonts w:ascii="Arial"/>
                        <w:b/>
                        <w:color w:val="0F0F0F"/>
                        <w:w w:val="105"/>
                        <w:sz w:val="18"/>
                      </w:rPr>
                      <w:t>CI</w:t>
                    </w:r>
                    <w:r>
                      <w:rPr>
                        <w:rFonts w:ascii="Arial"/>
                        <w:b/>
                        <w:color w:val="0F0F0F"/>
                        <w:spacing w:val="39"/>
                        <w:w w:val="105"/>
                        <w:sz w:val="18"/>
                      </w:rPr>
                      <w:t> </w:t>
                    </w:r>
                    <w:r>
                      <w:rPr>
                        <w:color w:val="0F0F0F"/>
                        <w:w w:val="105"/>
                        <w:sz w:val="19"/>
                      </w:rPr>
                      <w:t>ML</w:t>
                    </w:r>
                    <w:r>
                      <w:rPr>
                        <w:color w:val="0F0F0F"/>
                        <w:spacing w:val="-7"/>
                        <w:w w:val="105"/>
                        <w:sz w:val="19"/>
                      </w:rPr>
                      <w:t> </w:t>
                    </w:r>
                    <w:r>
                      <w:rPr>
                        <w:color w:val="0F0F0F"/>
                        <w:w w:val="105"/>
                        <w:sz w:val="19"/>
                      </w:rPr>
                      <w:t>Based</w:t>
                    </w:r>
                    <w:r>
                      <w:rPr>
                        <w:color w:val="0F0F0F"/>
                        <w:spacing w:val="5"/>
                        <w:w w:val="105"/>
                        <w:sz w:val="19"/>
                      </w:rPr>
                      <w:t> </w:t>
                    </w:r>
                    <w:r>
                      <w:rPr>
                        <w:color w:val="0F0F0F"/>
                        <w:w w:val="105"/>
                        <w:sz w:val="19"/>
                      </w:rPr>
                      <w:t>Plant</w:t>
                    </w:r>
                    <w:r>
                      <w:rPr>
                        <w:color w:val="0F0F0F"/>
                        <w:spacing w:val="-6"/>
                        <w:w w:val="105"/>
                        <w:sz w:val="19"/>
                      </w:rPr>
                      <w:t> </w:t>
                    </w:r>
                    <w:r>
                      <w:rPr>
                        <w:color w:val="0F0F0F"/>
                        <w:w w:val="105"/>
                        <w:sz w:val="19"/>
                      </w:rPr>
                      <w:t>Disease Detection</w:t>
                    </w:r>
                    <w:r>
                      <w:rPr>
                        <w:color w:val="0F0F0F"/>
                        <w:spacing w:val="4"/>
                        <w:w w:val="105"/>
                        <w:sz w:val="19"/>
                      </w:rPr>
                      <w:t> </w:t>
                    </w:r>
                    <w:r>
                      <w:rPr>
                        <w:color w:val="0F0F0F"/>
                        <w:w w:val="105"/>
                        <w:sz w:val="19"/>
                      </w:rPr>
                      <w:t>Mobile</w:t>
                    </w:r>
                    <w:r>
                      <w:rPr>
                        <w:color w:val="0F0F0F"/>
                        <w:spacing w:val="-7"/>
                        <w:w w:val="105"/>
                        <w:sz w:val="19"/>
                      </w:rPr>
                      <w:t> </w:t>
                    </w:r>
                    <w:r>
                      <w:rPr>
                        <w:color w:val="0F0F0F"/>
                        <w:w w:val="105"/>
                        <w:sz w:val="19"/>
                      </w:rPr>
                      <w:t>App</w:t>
                    </w:r>
                    <w:r>
                      <w:rPr>
                        <w:color w:val="0F0F0F"/>
                        <w:spacing w:val="-6"/>
                        <w:w w:val="105"/>
                        <w:sz w:val="19"/>
                      </w:rPr>
                      <w:t> </w:t>
                    </w:r>
                    <w:r>
                      <w:rPr>
                        <w:color w:val="0F0F0F"/>
                        <w:w w:val="105"/>
                        <w:sz w:val="19"/>
                      </w:rPr>
                      <w:t>for</w:t>
                    </w:r>
                    <w:r>
                      <w:rPr>
                        <w:color w:val="0F0F0F"/>
                        <w:spacing w:val="-7"/>
                        <w:w w:val="105"/>
                        <w:sz w:val="19"/>
                      </w:rPr>
                      <w:t> </w:t>
                    </w:r>
                    <w:r>
                      <w:rPr>
                        <w:color w:val="0F0F0F"/>
                        <w:w w:val="105"/>
                        <w:sz w:val="19"/>
                      </w:rPr>
                      <w:t>Sri</w:t>
                    </w:r>
                    <w:r>
                      <w:rPr>
                        <w:color w:val="0F0F0F"/>
                        <w:spacing w:val="-9"/>
                        <w:w w:val="105"/>
                        <w:sz w:val="19"/>
                      </w:rPr>
                      <w:t> </w:t>
                    </w:r>
                    <w:r>
                      <w:rPr>
                        <w:color w:val="0F0F0F"/>
                        <w:spacing w:val="-2"/>
                        <w:w w:val="105"/>
                        <w:sz w:val="19"/>
                      </w:rPr>
                      <w:t>Lanka</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70816">
          <wp:simplePos x="0" y="0"/>
          <wp:positionH relativeFrom="page">
            <wp:posOffset>591312</wp:posOffset>
          </wp:positionH>
          <wp:positionV relativeFrom="page">
            <wp:posOffset>455676</wp:posOffset>
          </wp:positionV>
          <wp:extent cx="486156" cy="361187"/>
          <wp:effectExtent l="0" t="0" r="0" b="0"/>
          <wp:wrapNone/>
          <wp:docPr id="633" name="Image 633"/>
          <wp:cNvGraphicFramePr>
            <a:graphicFrameLocks/>
          </wp:cNvGraphicFramePr>
          <a:graphic>
            <a:graphicData uri="http://schemas.openxmlformats.org/drawingml/2006/picture">
              <pic:pic>
                <pic:nvPicPr>
                  <pic:cNvPr id="633" name="Image 633"/>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71328">
              <wp:simplePos x="0" y="0"/>
              <wp:positionH relativeFrom="page">
                <wp:posOffset>1132548</wp:posOffset>
              </wp:positionH>
              <wp:positionV relativeFrom="page">
                <wp:posOffset>404909</wp:posOffset>
              </wp:positionV>
              <wp:extent cx="3739515" cy="342900"/>
              <wp:effectExtent l="0" t="0" r="0" b="0"/>
              <wp:wrapNone/>
              <wp:docPr id="634" name="Textbox 634"/>
              <wp:cNvGraphicFramePr>
                <a:graphicFrameLocks/>
              </wp:cNvGraphicFramePr>
              <a:graphic>
                <a:graphicData uri="http://schemas.microsoft.com/office/word/2010/wordprocessingShape">
                  <wps:wsp>
                    <wps:cNvPr id="634" name="Textbox 634"/>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45152" type="#_x0000_t202" id="docshape414"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571840">
              <wp:simplePos x="0" y="0"/>
              <wp:positionH relativeFrom="page">
                <wp:posOffset>674944</wp:posOffset>
              </wp:positionH>
              <wp:positionV relativeFrom="page">
                <wp:posOffset>899747</wp:posOffset>
              </wp:positionV>
              <wp:extent cx="495300" cy="173355"/>
              <wp:effectExtent l="0" t="0" r="0" b="0"/>
              <wp:wrapNone/>
              <wp:docPr id="635" name="Textbox 635"/>
              <wp:cNvGraphicFramePr>
                <a:graphicFrameLocks/>
              </wp:cNvGraphicFramePr>
              <a:graphic>
                <a:graphicData uri="http://schemas.microsoft.com/office/word/2010/wordprocessingShape">
                  <wps:wsp>
                    <wps:cNvPr id="635" name="Textbox 635"/>
                    <wps:cNvSpPr txBox="1"/>
                    <wps:spPr>
                      <a:xfrm>
                        <a:off x="0" y="0"/>
                        <a:ext cx="495300" cy="173355"/>
                      </a:xfrm>
                      <a:prstGeom prst="rect">
                        <a:avLst/>
                      </a:prstGeom>
                    </wps:spPr>
                    <wps:txbx>
                      <w:txbxContent>
                        <w:p>
                          <w:pPr>
                            <w:pStyle w:val="BodyText"/>
                            <w:spacing w:before="11"/>
                            <w:ind w:left="20"/>
                          </w:pPr>
                          <w:r>
                            <w:rPr>
                              <w:color w:val="0F0F0F"/>
                              <w:w w:val="105"/>
                            </w:rPr>
                            <w:t>STEP</w:t>
                          </w:r>
                          <w:r>
                            <w:rPr>
                              <w:color w:val="0F0F0F"/>
                              <w:spacing w:val="-4"/>
                              <w:w w:val="105"/>
                            </w:rPr>
                            <w:t> </w:t>
                          </w:r>
                          <w:r>
                            <w:rPr>
                              <w:color w:val="0F0F0F"/>
                              <w:spacing w:val="-10"/>
                              <w:w w:val="105"/>
                            </w:rPr>
                            <w:fldChar w:fldCharType="begin"/>
                          </w:r>
                          <w:r>
                            <w:rPr>
                              <w:color w:val="0F0F0F"/>
                              <w:spacing w:val="-10"/>
                              <w:w w:val="105"/>
                            </w:rPr>
                            <w:instrText> PAGE </w:instrText>
                          </w:r>
                          <w:r>
                            <w:rPr>
                              <w:color w:val="0F0F0F"/>
                              <w:spacing w:val="-10"/>
                              <w:w w:val="105"/>
                            </w:rPr>
                            <w:fldChar w:fldCharType="separate"/>
                          </w:r>
                          <w:r>
                            <w:rPr>
                              <w:color w:val="0F0F0F"/>
                              <w:spacing w:val="-10"/>
                              <w:w w:val="105"/>
                            </w:rPr>
                            <w:t>5</w:t>
                          </w:r>
                          <w:r>
                            <w:rPr>
                              <w:color w:val="0F0F0F"/>
                              <w:spacing w:val="-10"/>
                              <w:w w:val="105"/>
                            </w:rPr>
                            <w:fldChar w:fldCharType="end"/>
                          </w:r>
                        </w:p>
                      </w:txbxContent>
                    </wps:txbx>
                    <wps:bodyPr wrap="square" lIns="0" tIns="0" rIns="0" bIns="0" rtlCol="0">
                      <a:noAutofit/>
                    </wps:bodyPr>
                  </wps:wsp>
                </a:graphicData>
              </a:graphic>
            </wp:anchor>
          </w:drawing>
        </mc:Choice>
        <mc:Fallback>
          <w:pict>
            <v:shape style="position:absolute;margin-left:53.14526pt;margin-top:70.846291pt;width:39pt;height:13.65pt;mso-position-horizontal-relative:page;mso-position-vertical-relative:page;z-index:-21744640" type="#_x0000_t202" id="docshape415" filled="false" stroked="false">
              <v:textbox inset="0,0,0,0">
                <w:txbxContent>
                  <w:p>
                    <w:pPr>
                      <w:pStyle w:val="BodyText"/>
                      <w:spacing w:before="11"/>
                      <w:ind w:left="20"/>
                    </w:pPr>
                    <w:r>
                      <w:rPr>
                        <w:color w:val="0F0F0F"/>
                        <w:w w:val="105"/>
                      </w:rPr>
                      <w:t>STEP</w:t>
                    </w:r>
                    <w:r>
                      <w:rPr>
                        <w:color w:val="0F0F0F"/>
                        <w:spacing w:val="-4"/>
                        <w:w w:val="105"/>
                      </w:rPr>
                      <w:t> </w:t>
                    </w:r>
                    <w:r>
                      <w:rPr>
                        <w:color w:val="0F0F0F"/>
                        <w:spacing w:val="-10"/>
                        <w:w w:val="105"/>
                      </w:rPr>
                      <w:fldChar w:fldCharType="begin"/>
                    </w:r>
                    <w:r>
                      <w:rPr>
                        <w:color w:val="0F0F0F"/>
                        <w:spacing w:val="-10"/>
                        <w:w w:val="105"/>
                      </w:rPr>
                      <w:instrText> PAGE </w:instrText>
                    </w:r>
                    <w:r>
                      <w:rPr>
                        <w:color w:val="0F0F0F"/>
                        <w:spacing w:val="-10"/>
                        <w:w w:val="105"/>
                      </w:rPr>
                      <w:fldChar w:fldCharType="separate"/>
                    </w:r>
                    <w:r>
                      <w:rPr>
                        <w:color w:val="0F0F0F"/>
                        <w:spacing w:val="-10"/>
                        <w:w w:val="105"/>
                      </w:rPr>
                      <w:t>5</w:t>
                    </w:r>
                    <w:r>
                      <w:rPr>
                        <w:color w:val="0F0F0F"/>
                        <w:spacing w:val="-10"/>
                        <w:w w:val="105"/>
                      </w:rPr>
                      <w:fldChar w:fldCharType="end"/>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72864">
          <wp:simplePos x="0" y="0"/>
          <wp:positionH relativeFrom="page">
            <wp:posOffset>591312</wp:posOffset>
          </wp:positionH>
          <wp:positionV relativeFrom="page">
            <wp:posOffset>455676</wp:posOffset>
          </wp:positionV>
          <wp:extent cx="486156" cy="361187"/>
          <wp:effectExtent l="0" t="0" r="0" b="0"/>
          <wp:wrapNone/>
          <wp:docPr id="640" name="Image 640"/>
          <wp:cNvGraphicFramePr>
            <a:graphicFrameLocks/>
          </wp:cNvGraphicFramePr>
          <a:graphic>
            <a:graphicData uri="http://schemas.openxmlformats.org/drawingml/2006/picture">
              <pic:pic>
                <pic:nvPicPr>
                  <pic:cNvPr id="640" name="Image 640"/>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73376">
              <wp:simplePos x="0" y="0"/>
              <wp:positionH relativeFrom="page">
                <wp:posOffset>1132548</wp:posOffset>
              </wp:positionH>
              <wp:positionV relativeFrom="page">
                <wp:posOffset>404909</wp:posOffset>
              </wp:positionV>
              <wp:extent cx="3739515" cy="342900"/>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1"/>
                              <w:w w:val="105"/>
                              <w:sz w:val="19"/>
                            </w:rPr>
                            <w:t> </w:t>
                          </w:r>
                          <w:r>
                            <w:rPr>
                              <w:b/>
                              <w:color w:val="0F0F0F"/>
                              <w:w w:val="105"/>
                              <w:sz w:val="19"/>
                            </w:rPr>
                            <w:t>C</w:t>
                          </w:r>
                          <w:r>
                            <w:rPr>
                              <w:b/>
                              <w:color w:val="0F0F0F"/>
                              <w:spacing w:val="-11"/>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3"/>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4"/>
                              <w:w w:val="105"/>
                              <w:sz w:val="19"/>
                            </w:rPr>
                            <w:t> </w:t>
                          </w:r>
                          <w:r>
                            <w:rPr>
                              <w:color w:val="0F0F0F"/>
                              <w:w w:val="105"/>
                              <w:sz w:val="19"/>
                            </w:rPr>
                            <w:t>Detection</w:t>
                          </w:r>
                          <w:r>
                            <w:rPr>
                              <w:color w:val="0F0F0F"/>
                              <w:spacing w:val="7"/>
                              <w:w w:val="105"/>
                              <w:sz w:val="19"/>
                            </w:rPr>
                            <w:t> </w:t>
                          </w:r>
                          <w:r>
                            <w:rPr>
                              <w:color w:val="0F0F0F"/>
                              <w:w w:val="105"/>
                              <w:sz w:val="19"/>
                            </w:rPr>
                            <w:t>Mobile</w:t>
                          </w:r>
                          <w:r>
                            <w:rPr>
                              <w:color w:val="0F0F0F"/>
                              <w:spacing w:val="-4"/>
                              <w:w w:val="105"/>
                              <w:sz w:val="19"/>
                            </w:rPr>
                            <w:t> </w:t>
                          </w:r>
                          <w:r>
                            <w:rPr>
                              <w:color w:val="0F0F0F"/>
                              <w:w w:val="105"/>
                              <w:sz w:val="19"/>
                            </w:rPr>
                            <w:t>App</w:t>
                          </w:r>
                          <w:r>
                            <w:rPr>
                              <w:color w:val="0F0F0F"/>
                              <w:spacing w:val="-4"/>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43104" type="#_x0000_t202" id="docshape420"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1"/>
                        <w:w w:val="105"/>
                        <w:sz w:val="19"/>
                      </w:rPr>
                      <w:t> </w:t>
                    </w:r>
                    <w:r>
                      <w:rPr>
                        <w:b/>
                        <w:color w:val="0F0F0F"/>
                        <w:w w:val="105"/>
                        <w:sz w:val="19"/>
                      </w:rPr>
                      <w:t>C</w:t>
                    </w:r>
                    <w:r>
                      <w:rPr>
                        <w:b/>
                        <w:color w:val="0F0F0F"/>
                        <w:spacing w:val="-11"/>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3"/>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4"/>
                        <w:w w:val="105"/>
                        <w:sz w:val="19"/>
                      </w:rPr>
                      <w:t> </w:t>
                    </w:r>
                    <w:r>
                      <w:rPr>
                        <w:color w:val="0F0F0F"/>
                        <w:w w:val="105"/>
                        <w:sz w:val="19"/>
                      </w:rPr>
                      <w:t>Detection</w:t>
                    </w:r>
                    <w:r>
                      <w:rPr>
                        <w:color w:val="0F0F0F"/>
                        <w:spacing w:val="7"/>
                        <w:w w:val="105"/>
                        <w:sz w:val="19"/>
                      </w:rPr>
                      <w:t> </w:t>
                    </w:r>
                    <w:r>
                      <w:rPr>
                        <w:color w:val="0F0F0F"/>
                        <w:w w:val="105"/>
                        <w:sz w:val="19"/>
                      </w:rPr>
                      <w:t>Mobile</w:t>
                    </w:r>
                    <w:r>
                      <w:rPr>
                        <w:color w:val="0F0F0F"/>
                        <w:spacing w:val="-4"/>
                        <w:w w:val="105"/>
                        <w:sz w:val="19"/>
                      </w:rPr>
                      <w:t> </w:t>
                    </w:r>
                    <w:r>
                      <w:rPr>
                        <w:color w:val="0F0F0F"/>
                        <w:w w:val="105"/>
                        <w:sz w:val="19"/>
                      </w:rPr>
                      <w:t>App</w:t>
                    </w:r>
                    <w:r>
                      <w:rPr>
                        <w:color w:val="0F0F0F"/>
                        <w:spacing w:val="-4"/>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74400">
          <wp:simplePos x="0" y="0"/>
          <wp:positionH relativeFrom="page">
            <wp:posOffset>591312</wp:posOffset>
          </wp:positionH>
          <wp:positionV relativeFrom="page">
            <wp:posOffset>455676</wp:posOffset>
          </wp:positionV>
          <wp:extent cx="486156" cy="361187"/>
          <wp:effectExtent l="0" t="0" r="0" b="0"/>
          <wp:wrapNone/>
          <wp:docPr id="646" name="Image 646"/>
          <wp:cNvGraphicFramePr>
            <a:graphicFrameLocks/>
          </wp:cNvGraphicFramePr>
          <a:graphic>
            <a:graphicData uri="http://schemas.openxmlformats.org/drawingml/2006/picture">
              <pic:pic>
                <pic:nvPicPr>
                  <pic:cNvPr id="646" name="Image 646"/>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74912">
              <wp:simplePos x="0" y="0"/>
              <wp:positionH relativeFrom="page">
                <wp:posOffset>1132548</wp:posOffset>
              </wp:positionH>
              <wp:positionV relativeFrom="page">
                <wp:posOffset>404909</wp:posOffset>
              </wp:positionV>
              <wp:extent cx="3739515" cy="342900"/>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41568" type="#_x0000_t202" id="docshape425"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575424">
              <wp:simplePos x="0" y="0"/>
              <wp:positionH relativeFrom="page">
                <wp:posOffset>674944</wp:posOffset>
              </wp:positionH>
              <wp:positionV relativeFrom="page">
                <wp:posOffset>899747</wp:posOffset>
              </wp:positionV>
              <wp:extent cx="495300" cy="173355"/>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495300" cy="173355"/>
                      </a:xfrm>
                      <a:prstGeom prst="rect">
                        <a:avLst/>
                      </a:prstGeom>
                    </wps:spPr>
                    <wps:txbx>
                      <w:txbxContent>
                        <w:p>
                          <w:pPr>
                            <w:pStyle w:val="BodyText"/>
                            <w:spacing w:before="11"/>
                            <w:ind w:left="20"/>
                          </w:pPr>
                          <w:r>
                            <w:rPr>
                              <w:color w:val="0F0F0F"/>
                              <w:spacing w:val="-2"/>
                              <w:w w:val="115"/>
                            </w:rPr>
                            <w:t>STEP</w:t>
                          </w:r>
                          <w:r>
                            <w:rPr>
                              <w:color w:val="0F0F0F"/>
                              <w:spacing w:val="-2"/>
                              <w:w w:val="115"/>
                            </w:rPr>
                            <w:fldChar w:fldCharType="begin"/>
                          </w:r>
                          <w:r>
                            <w:rPr>
                              <w:color w:val="0F0F0F"/>
                              <w:spacing w:val="-2"/>
                              <w:w w:val="115"/>
                            </w:rPr>
                            <w:instrText> PAGE </w:instrText>
                          </w:r>
                          <w:r>
                            <w:rPr>
                              <w:color w:val="0F0F0F"/>
                              <w:spacing w:val="-2"/>
                              <w:w w:val="115"/>
                            </w:rPr>
                            <w:fldChar w:fldCharType="separate"/>
                          </w:r>
                          <w:r>
                            <w:rPr>
                              <w:color w:val="0F0F0F"/>
                              <w:spacing w:val="-2"/>
                              <w:w w:val="115"/>
                            </w:rPr>
                            <w:t>7</w:t>
                          </w:r>
                          <w:r>
                            <w:rPr>
                              <w:color w:val="0F0F0F"/>
                              <w:spacing w:val="-2"/>
                              <w:w w:val="115"/>
                            </w:rPr>
                            <w:fldChar w:fldCharType="end"/>
                          </w:r>
                        </w:p>
                      </w:txbxContent>
                    </wps:txbx>
                    <wps:bodyPr wrap="square" lIns="0" tIns="0" rIns="0" bIns="0" rtlCol="0">
                      <a:noAutofit/>
                    </wps:bodyPr>
                  </wps:wsp>
                </a:graphicData>
              </a:graphic>
            </wp:anchor>
          </w:drawing>
        </mc:Choice>
        <mc:Fallback>
          <w:pict>
            <v:shape style="position:absolute;margin-left:53.14526pt;margin-top:70.846291pt;width:39pt;height:13.65pt;mso-position-horizontal-relative:page;mso-position-vertical-relative:page;z-index:-21741056" type="#_x0000_t202" id="docshape426" filled="false" stroked="false">
              <v:textbox inset="0,0,0,0">
                <w:txbxContent>
                  <w:p>
                    <w:pPr>
                      <w:pStyle w:val="BodyText"/>
                      <w:spacing w:before="11"/>
                      <w:ind w:left="20"/>
                    </w:pPr>
                    <w:r>
                      <w:rPr>
                        <w:color w:val="0F0F0F"/>
                        <w:spacing w:val="-2"/>
                        <w:w w:val="115"/>
                      </w:rPr>
                      <w:t>STEP</w:t>
                    </w:r>
                    <w:r>
                      <w:rPr>
                        <w:color w:val="0F0F0F"/>
                        <w:spacing w:val="-2"/>
                        <w:w w:val="115"/>
                      </w:rPr>
                      <w:fldChar w:fldCharType="begin"/>
                    </w:r>
                    <w:r>
                      <w:rPr>
                        <w:color w:val="0F0F0F"/>
                        <w:spacing w:val="-2"/>
                        <w:w w:val="115"/>
                      </w:rPr>
                      <w:instrText> PAGE </w:instrText>
                    </w:r>
                    <w:r>
                      <w:rPr>
                        <w:color w:val="0F0F0F"/>
                        <w:spacing w:val="-2"/>
                        <w:w w:val="115"/>
                      </w:rPr>
                      <w:fldChar w:fldCharType="separate"/>
                    </w:r>
                    <w:r>
                      <w:rPr>
                        <w:color w:val="0F0F0F"/>
                        <w:spacing w:val="-2"/>
                        <w:w w:val="115"/>
                      </w:rPr>
                      <w:t>7</w:t>
                    </w:r>
                    <w:r>
                      <w:rPr>
                        <w:color w:val="0F0F0F"/>
                        <w:spacing w:val="-2"/>
                        <w:w w:val="115"/>
                      </w:rPr>
                      <w:fldChar w:fldCharType="end"/>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76448">
          <wp:simplePos x="0" y="0"/>
          <wp:positionH relativeFrom="page">
            <wp:posOffset>591312</wp:posOffset>
          </wp:positionH>
          <wp:positionV relativeFrom="page">
            <wp:posOffset>455676</wp:posOffset>
          </wp:positionV>
          <wp:extent cx="486156" cy="361187"/>
          <wp:effectExtent l="0" t="0" r="0" b="0"/>
          <wp:wrapNone/>
          <wp:docPr id="653" name="Image 653"/>
          <wp:cNvGraphicFramePr>
            <a:graphicFrameLocks/>
          </wp:cNvGraphicFramePr>
          <a:graphic>
            <a:graphicData uri="http://schemas.openxmlformats.org/drawingml/2006/picture">
              <pic:pic>
                <pic:nvPicPr>
                  <pic:cNvPr id="653" name="Image 653"/>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76960">
              <wp:simplePos x="0" y="0"/>
              <wp:positionH relativeFrom="page">
                <wp:posOffset>1132548</wp:posOffset>
              </wp:positionH>
              <wp:positionV relativeFrom="page">
                <wp:posOffset>404909</wp:posOffset>
              </wp:positionV>
              <wp:extent cx="3739515" cy="342900"/>
              <wp:effectExtent l="0" t="0" r="0" b="0"/>
              <wp:wrapNone/>
              <wp:docPr id="654" name="Textbox 654"/>
              <wp:cNvGraphicFramePr>
                <a:graphicFrameLocks/>
              </wp:cNvGraphicFramePr>
              <a:graphic>
                <a:graphicData uri="http://schemas.microsoft.com/office/word/2010/wordprocessingShape">
                  <wps:wsp>
                    <wps:cNvPr id="654" name="Textbox 654"/>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39520" type="#_x0000_t202" id="docshape431"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577472">
              <wp:simplePos x="0" y="0"/>
              <wp:positionH relativeFrom="page">
                <wp:posOffset>674550</wp:posOffset>
              </wp:positionH>
              <wp:positionV relativeFrom="page">
                <wp:posOffset>894082</wp:posOffset>
              </wp:positionV>
              <wp:extent cx="497840" cy="18034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497840" cy="180340"/>
                      </a:xfrm>
                      <a:prstGeom prst="rect">
                        <a:avLst/>
                      </a:prstGeom>
                    </wps:spPr>
                    <wps:txbx>
                      <w:txbxContent>
                        <w:p>
                          <w:pPr>
                            <w:spacing w:before="11"/>
                            <w:ind w:left="20" w:right="0" w:firstLine="0"/>
                            <w:jc w:val="left"/>
                            <w:rPr>
                              <w:sz w:val="22"/>
                            </w:rPr>
                          </w:pPr>
                          <w:r>
                            <w:rPr>
                              <w:color w:val="0F0F0F"/>
                              <w:sz w:val="22"/>
                            </w:rPr>
                            <w:t>STEP </w:t>
                          </w:r>
                          <w:r>
                            <w:rPr>
                              <w:color w:val="0F0F0F"/>
                              <w:spacing w:val="-10"/>
                              <w:sz w:val="22"/>
                            </w:rPr>
                            <w:fldChar w:fldCharType="begin"/>
                          </w:r>
                          <w:r>
                            <w:rPr>
                              <w:color w:val="0F0F0F"/>
                              <w:spacing w:val="-10"/>
                              <w:sz w:val="22"/>
                            </w:rPr>
                            <w:instrText> PAGE </w:instrText>
                          </w:r>
                          <w:r>
                            <w:rPr>
                              <w:color w:val="0F0F0F"/>
                              <w:spacing w:val="-10"/>
                              <w:sz w:val="22"/>
                            </w:rPr>
                            <w:fldChar w:fldCharType="separate"/>
                          </w:r>
                          <w:r>
                            <w:rPr>
                              <w:color w:val="0F0F0F"/>
                              <w:spacing w:val="-10"/>
                              <w:sz w:val="22"/>
                            </w:rPr>
                            <w:t>8</w:t>
                          </w:r>
                          <w:r>
                            <w:rPr>
                              <w:color w:val="0F0F0F"/>
                              <w:spacing w:val="-10"/>
                              <w:sz w:val="22"/>
                            </w:rPr>
                            <w:fldChar w:fldCharType="end"/>
                          </w:r>
                        </w:p>
                      </w:txbxContent>
                    </wps:txbx>
                    <wps:bodyPr wrap="square" lIns="0" tIns="0" rIns="0" bIns="0" rtlCol="0">
                      <a:noAutofit/>
                    </wps:bodyPr>
                  </wps:wsp>
                </a:graphicData>
              </a:graphic>
            </wp:anchor>
          </w:drawing>
        </mc:Choice>
        <mc:Fallback>
          <w:pict>
            <v:shape style="position:absolute;margin-left:53.11422pt;margin-top:70.400223pt;width:39.2pt;height:14.2pt;mso-position-horizontal-relative:page;mso-position-vertical-relative:page;z-index:-21739008" type="#_x0000_t202" id="docshape432" filled="false" stroked="false">
              <v:textbox inset="0,0,0,0">
                <w:txbxContent>
                  <w:p>
                    <w:pPr>
                      <w:spacing w:before="11"/>
                      <w:ind w:left="20" w:right="0" w:firstLine="0"/>
                      <w:jc w:val="left"/>
                      <w:rPr>
                        <w:sz w:val="22"/>
                      </w:rPr>
                    </w:pPr>
                    <w:r>
                      <w:rPr>
                        <w:color w:val="0F0F0F"/>
                        <w:sz w:val="22"/>
                      </w:rPr>
                      <w:t>STEP </w:t>
                    </w:r>
                    <w:r>
                      <w:rPr>
                        <w:color w:val="0F0F0F"/>
                        <w:spacing w:val="-10"/>
                        <w:sz w:val="22"/>
                      </w:rPr>
                      <w:fldChar w:fldCharType="begin"/>
                    </w:r>
                    <w:r>
                      <w:rPr>
                        <w:color w:val="0F0F0F"/>
                        <w:spacing w:val="-10"/>
                        <w:sz w:val="22"/>
                      </w:rPr>
                      <w:instrText> PAGE </w:instrText>
                    </w:r>
                    <w:r>
                      <w:rPr>
                        <w:color w:val="0F0F0F"/>
                        <w:spacing w:val="-10"/>
                        <w:sz w:val="22"/>
                      </w:rPr>
                      <w:fldChar w:fldCharType="separate"/>
                    </w:r>
                    <w:r>
                      <w:rPr>
                        <w:color w:val="0F0F0F"/>
                        <w:spacing w:val="-10"/>
                        <w:sz w:val="22"/>
                      </w:rPr>
                      <w:t>8</w:t>
                    </w:r>
                    <w:r>
                      <w:rPr>
                        <w:color w:val="0F0F0F"/>
                        <w:spacing w:val="-10"/>
                        <w:sz w:val="22"/>
                      </w:rPr>
                      <w:fldChar w:fldCharType="end"/>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78496">
          <wp:simplePos x="0" y="0"/>
          <wp:positionH relativeFrom="page">
            <wp:posOffset>591312</wp:posOffset>
          </wp:positionH>
          <wp:positionV relativeFrom="page">
            <wp:posOffset>455676</wp:posOffset>
          </wp:positionV>
          <wp:extent cx="486156" cy="361187"/>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79008">
              <wp:simplePos x="0" y="0"/>
              <wp:positionH relativeFrom="page">
                <wp:posOffset>1132548</wp:posOffset>
              </wp:positionH>
              <wp:positionV relativeFrom="page">
                <wp:posOffset>404909</wp:posOffset>
              </wp:positionV>
              <wp:extent cx="3739515" cy="342900"/>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37472" type="#_x0000_t202" id="docshape437"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0032">
              <wp:simplePos x="0" y="0"/>
              <wp:positionH relativeFrom="page">
                <wp:posOffset>1132548</wp:posOffset>
              </wp:positionH>
              <wp:positionV relativeFrom="page">
                <wp:posOffset>404909</wp:posOffset>
              </wp:positionV>
              <wp:extent cx="3227705" cy="203200"/>
              <wp:effectExtent l="0" t="0" r="0" b="0"/>
              <wp:wrapNone/>
              <wp:docPr id="673" name="Textbox 673"/>
              <wp:cNvGraphicFramePr>
                <a:graphicFrameLocks/>
              </wp:cNvGraphicFramePr>
              <a:graphic>
                <a:graphicData uri="http://schemas.microsoft.com/office/word/2010/wordprocessingShape">
                  <wps:wsp>
                    <wps:cNvPr id="673" name="Textbox 673"/>
                    <wps:cNvSpPr txBox="1"/>
                    <wps:spPr>
                      <a:xfrm>
                        <a:off x="0" y="0"/>
                        <a:ext cx="3227705" cy="203200"/>
                      </a:xfrm>
                      <a:prstGeom prst="rect">
                        <a:avLst/>
                      </a:prstGeom>
                    </wps:spPr>
                    <wps:txbx>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0A0A0A"/>
                              <w:sz w:val="19"/>
                            </w:rPr>
                            <w:t>of</w:t>
                          </w:r>
                          <w:r>
                            <w:rPr>
                              <w:color w:val="0A0A0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36448" type="#_x0000_t202" id="docshape448" filled="false" stroked="false">
              <v:textbox inset="0,0,0,0">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0A0A0A"/>
                        <w:sz w:val="19"/>
                      </w:rPr>
                      <w:t>of</w:t>
                    </w:r>
                    <w:r>
                      <w:rPr>
                        <w:color w:val="0A0A0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81056">
          <wp:simplePos x="0" y="0"/>
          <wp:positionH relativeFrom="page">
            <wp:posOffset>591312</wp:posOffset>
          </wp:positionH>
          <wp:positionV relativeFrom="page">
            <wp:posOffset>455676</wp:posOffset>
          </wp:positionV>
          <wp:extent cx="486156" cy="361187"/>
          <wp:effectExtent l="0" t="0" r="0" b="0"/>
          <wp:wrapNone/>
          <wp:docPr id="678" name="Image 678"/>
          <wp:cNvGraphicFramePr>
            <a:graphicFrameLocks/>
          </wp:cNvGraphicFramePr>
          <a:graphic>
            <a:graphicData uri="http://schemas.openxmlformats.org/drawingml/2006/picture">
              <pic:pic>
                <pic:nvPicPr>
                  <pic:cNvPr id="678" name="Image 678"/>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81568">
              <wp:simplePos x="0" y="0"/>
              <wp:positionH relativeFrom="page">
                <wp:posOffset>1132548</wp:posOffset>
              </wp:positionH>
              <wp:positionV relativeFrom="page">
                <wp:posOffset>404909</wp:posOffset>
              </wp:positionV>
              <wp:extent cx="3739515" cy="34290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14"/>
                              <w:sz w:val="19"/>
                            </w:rPr>
                            <w:t> </w:t>
                          </w:r>
                          <w:r>
                            <w:rPr>
                              <w:rFonts w:ascii="Arial"/>
                              <w:color w:val="0F0F0F"/>
                              <w:sz w:val="25"/>
                            </w:rPr>
                            <w:t>I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3"/>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8"/>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w:t>
                          </w:r>
                          <w:r>
                            <w:rPr>
                              <w:color w:val="0F0F0F"/>
                              <w:spacing w:val="-5"/>
                              <w:w w:val="105"/>
                              <w:sz w:val="19"/>
                            </w:rPr>
                            <w:t> </w:t>
                          </w:r>
                          <w:r>
                            <w:rPr>
                              <w:color w:val="0F0F0F"/>
                              <w:w w:val="105"/>
                              <w:sz w:val="19"/>
                            </w:rPr>
                            <w:t>App</w:t>
                          </w:r>
                          <w:r>
                            <w:rPr>
                              <w:color w:val="0F0F0F"/>
                              <w:spacing w:val="-4"/>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8"/>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34912" type="#_x0000_t202" id="docshape450"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14"/>
                        <w:sz w:val="19"/>
                      </w:rPr>
                      <w:t> </w:t>
                    </w:r>
                    <w:r>
                      <w:rPr>
                        <w:rFonts w:ascii="Arial"/>
                        <w:color w:val="0F0F0F"/>
                        <w:sz w:val="25"/>
                      </w:rPr>
                      <w:t>I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3"/>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8"/>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w:t>
                    </w:r>
                    <w:r>
                      <w:rPr>
                        <w:color w:val="0F0F0F"/>
                        <w:spacing w:val="-5"/>
                        <w:w w:val="105"/>
                        <w:sz w:val="19"/>
                      </w:rPr>
                      <w:t> </w:t>
                    </w:r>
                    <w:r>
                      <w:rPr>
                        <w:color w:val="0F0F0F"/>
                        <w:w w:val="105"/>
                        <w:sz w:val="19"/>
                      </w:rPr>
                      <w:t>App</w:t>
                    </w:r>
                    <w:r>
                      <w:rPr>
                        <w:color w:val="0F0F0F"/>
                        <w:spacing w:val="-4"/>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8"/>
                        <w:w w:val="105"/>
                        <w:sz w:val="19"/>
                      </w:rPr>
                      <w:t> </w:t>
                    </w:r>
                    <w:r>
                      <w:rPr>
                        <w:color w:val="0F0F0F"/>
                        <w:spacing w:val="-2"/>
                        <w:w w:val="105"/>
                        <w:sz w:val="19"/>
                      </w:rPr>
                      <w:t>Lanka</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2592">
              <wp:simplePos x="0" y="0"/>
              <wp:positionH relativeFrom="page">
                <wp:posOffset>1132548</wp:posOffset>
              </wp:positionH>
              <wp:positionV relativeFrom="page">
                <wp:posOffset>404909</wp:posOffset>
              </wp:positionV>
              <wp:extent cx="3227705" cy="203200"/>
              <wp:effectExtent l="0" t="0" r="0" b="0"/>
              <wp:wrapNone/>
              <wp:docPr id="684" name="Textbox 684"/>
              <wp:cNvGraphicFramePr>
                <a:graphicFrameLocks/>
              </wp:cNvGraphicFramePr>
              <a:graphic>
                <a:graphicData uri="http://schemas.microsoft.com/office/word/2010/wordprocessingShape">
                  <wps:wsp>
                    <wps:cNvPr id="684" name="Textbox 684"/>
                    <wps:cNvSpPr txBox="1"/>
                    <wps:spPr>
                      <a:xfrm>
                        <a:off x="0" y="0"/>
                        <a:ext cx="3227705" cy="203200"/>
                      </a:xfrm>
                      <a:prstGeom prst="rect">
                        <a:avLst/>
                      </a:prstGeom>
                    </wps:spPr>
                    <wps:txbx>
                      <w:txbxContent>
                        <w:p>
                          <w:pPr>
                            <w:spacing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20"/>
                              <w:sz w:val="19"/>
                            </w:rPr>
                            <w:t> </w:t>
                          </w:r>
                          <w:r>
                            <w:rPr>
                              <w:rFonts w:ascii="Arial"/>
                              <w:color w:val="111111"/>
                              <w:sz w:val="25"/>
                            </w:rPr>
                            <w:t>I</w:t>
                          </w:r>
                          <w:r>
                            <w:rPr>
                              <w:rFonts w:ascii="Arial"/>
                              <w:color w:val="111111"/>
                              <w:spacing w:val="-6"/>
                              <w:sz w:val="25"/>
                            </w:rPr>
                            <w:t> </w:t>
                          </w:r>
                          <w:r>
                            <w:rPr>
                              <w:color w:val="111111"/>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33888" type="#_x0000_t202" id="docshape453" filled="false" stroked="false">
              <v:textbox inset="0,0,0,0">
                <w:txbxContent>
                  <w:p>
                    <w:pPr>
                      <w:spacing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20"/>
                        <w:sz w:val="19"/>
                      </w:rPr>
                      <w:t> </w:t>
                    </w:r>
                    <w:r>
                      <w:rPr>
                        <w:rFonts w:ascii="Arial"/>
                        <w:color w:val="111111"/>
                        <w:sz w:val="25"/>
                      </w:rPr>
                      <w:t>I</w:t>
                    </w:r>
                    <w:r>
                      <w:rPr>
                        <w:rFonts w:ascii="Arial"/>
                        <w:color w:val="111111"/>
                        <w:spacing w:val="-6"/>
                        <w:sz w:val="25"/>
                      </w:rPr>
                      <w:t> </w:t>
                    </w:r>
                    <w:r>
                      <w:rPr>
                        <w:color w:val="111111"/>
                        <w:spacing w:val="-5"/>
                        <w:sz w:val="19"/>
                      </w:rPr>
                      <w:t>U65</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83616">
          <wp:simplePos x="0" y="0"/>
          <wp:positionH relativeFrom="page">
            <wp:posOffset>591312</wp:posOffset>
          </wp:positionH>
          <wp:positionV relativeFrom="page">
            <wp:posOffset>455676</wp:posOffset>
          </wp:positionV>
          <wp:extent cx="487680" cy="361187"/>
          <wp:effectExtent l="0" t="0" r="0" b="0"/>
          <wp:wrapNone/>
          <wp:docPr id="744" name="Image 744"/>
          <wp:cNvGraphicFramePr>
            <a:graphicFrameLocks/>
          </wp:cNvGraphicFramePr>
          <a:graphic>
            <a:graphicData uri="http://schemas.openxmlformats.org/drawingml/2006/picture">
              <pic:pic>
                <pic:nvPicPr>
                  <pic:cNvPr id="744" name="Image 744"/>
                  <pic:cNvPicPr/>
                </pic:nvPicPr>
                <pic:blipFill>
                  <a:blip r:embed="rId1" cstate="print"/>
                  <a:stretch>
                    <a:fillRect/>
                  </a:stretch>
                </pic:blipFill>
                <pic:spPr>
                  <a:xfrm>
                    <a:off x="0" y="0"/>
                    <a:ext cx="487680"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84128">
              <wp:simplePos x="0" y="0"/>
              <wp:positionH relativeFrom="page">
                <wp:posOffset>1132548</wp:posOffset>
              </wp:positionH>
              <wp:positionV relativeFrom="page">
                <wp:posOffset>404909</wp:posOffset>
              </wp:positionV>
              <wp:extent cx="3739515" cy="342900"/>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14"/>
                              <w:sz w:val="19"/>
                            </w:rPr>
                            <w:t> </w:t>
                          </w:r>
                          <w:r>
                            <w:rPr>
                              <w:rFonts w:ascii="Arial"/>
                              <w:color w:val="111111"/>
                              <w:sz w:val="25"/>
                            </w:rPr>
                            <w:t>I </w:t>
                          </w:r>
                          <w:r>
                            <w:rPr>
                              <w:color w:val="111111"/>
                              <w:spacing w:val="-5"/>
                              <w:sz w:val="19"/>
                            </w:rPr>
                            <w:t>U65</w:t>
                          </w:r>
                        </w:p>
                        <w:p>
                          <w:pPr>
                            <w:spacing w:line="225" w:lineRule="exact" w:before="0"/>
                            <w:ind w:left="20" w:right="0" w:firstLine="0"/>
                            <w:jc w:val="left"/>
                            <w:rPr>
                              <w:sz w:val="19"/>
                            </w:rPr>
                          </w:pPr>
                          <w:r>
                            <w:rPr>
                              <w:b/>
                              <w:color w:val="111111"/>
                              <w:w w:val="105"/>
                              <w:sz w:val="19"/>
                            </w:rPr>
                            <w:t>Group</w:t>
                          </w:r>
                          <w:r>
                            <w:rPr>
                              <w:b/>
                              <w:color w:val="111111"/>
                              <w:spacing w:val="-1"/>
                              <w:w w:val="105"/>
                              <w:sz w:val="19"/>
                            </w:rPr>
                            <w:t> </w:t>
                          </w:r>
                          <w:r>
                            <w:rPr>
                              <w:b/>
                              <w:color w:val="111111"/>
                              <w:w w:val="105"/>
                              <w:sz w:val="19"/>
                            </w:rPr>
                            <w:t>C</w:t>
                          </w:r>
                          <w:r>
                            <w:rPr>
                              <w:b/>
                              <w:color w:val="111111"/>
                              <w:spacing w:val="-11"/>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3"/>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4"/>
                              <w:w w:val="105"/>
                              <w:sz w:val="19"/>
                            </w:rPr>
                            <w:t> </w:t>
                          </w:r>
                          <w:r>
                            <w:rPr>
                              <w:color w:val="111111"/>
                              <w:w w:val="105"/>
                              <w:sz w:val="19"/>
                            </w:rPr>
                            <w:t>Detection</w:t>
                          </w:r>
                          <w:r>
                            <w:rPr>
                              <w:color w:val="111111"/>
                              <w:spacing w:val="7"/>
                              <w:w w:val="105"/>
                              <w:sz w:val="19"/>
                            </w:rPr>
                            <w:t> </w:t>
                          </w:r>
                          <w:r>
                            <w:rPr>
                              <w:color w:val="111111"/>
                              <w:w w:val="105"/>
                              <w:sz w:val="19"/>
                            </w:rPr>
                            <w:t>Mobile</w:t>
                          </w:r>
                          <w:r>
                            <w:rPr>
                              <w:color w:val="111111"/>
                              <w:spacing w:val="-4"/>
                              <w:w w:val="105"/>
                              <w:sz w:val="19"/>
                            </w:rPr>
                            <w:t> </w:t>
                          </w:r>
                          <w:r>
                            <w:rPr>
                              <w:color w:val="111111"/>
                              <w:w w:val="105"/>
                              <w:sz w:val="19"/>
                            </w:rPr>
                            <w:t>App</w:t>
                          </w:r>
                          <w:r>
                            <w:rPr>
                              <w:color w:val="111111"/>
                              <w:spacing w:val="-4"/>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32352" type="#_x0000_t202" id="docshape506" filled="false" stroked="false">
              <v:textbox inset="0,0,0,0">
                <w:txbxContent>
                  <w:p>
                    <w:pPr>
                      <w:spacing w:line="283" w:lineRule="exact"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14"/>
                        <w:sz w:val="19"/>
                      </w:rPr>
                      <w:t> </w:t>
                    </w:r>
                    <w:r>
                      <w:rPr>
                        <w:rFonts w:ascii="Arial"/>
                        <w:color w:val="111111"/>
                        <w:sz w:val="25"/>
                      </w:rPr>
                      <w:t>I </w:t>
                    </w:r>
                    <w:r>
                      <w:rPr>
                        <w:color w:val="111111"/>
                        <w:spacing w:val="-5"/>
                        <w:sz w:val="19"/>
                      </w:rPr>
                      <w:t>U65</w:t>
                    </w:r>
                  </w:p>
                  <w:p>
                    <w:pPr>
                      <w:spacing w:line="225" w:lineRule="exact" w:before="0"/>
                      <w:ind w:left="20" w:right="0" w:firstLine="0"/>
                      <w:jc w:val="left"/>
                      <w:rPr>
                        <w:sz w:val="19"/>
                      </w:rPr>
                    </w:pPr>
                    <w:r>
                      <w:rPr>
                        <w:b/>
                        <w:color w:val="111111"/>
                        <w:w w:val="105"/>
                        <w:sz w:val="19"/>
                      </w:rPr>
                      <w:t>Group</w:t>
                    </w:r>
                    <w:r>
                      <w:rPr>
                        <w:b/>
                        <w:color w:val="111111"/>
                        <w:spacing w:val="-1"/>
                        <w:w w:val="105"/>
                        <w:sz w:val="19"/>
                      </w:rPr>
                      <w:t> </w:t>
                    </w:r>
                    <w:r>
                      <w:rPr>
                        <w:b/>
                        <w:color w:val="111111"/>
                        <w:w w:val="105"/>
                        <w:sz w:val="19"/>
                      </w:rPr>
                      <w:t>C</w:t>
                    </w:r>
                    <w:r>
                      <w:rPr>
                        <w:b/>
                        <w:color w:val="111111"/>
                        <w:spacing w:val="-11"/>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3"/>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4"/>
                        <w:w w:val="105"/>
                        <w:sz w:val="19"/>
                      </w:rPr>
                      <w:t> </w:t>
                    </w:r>
                    <w:r>
                      <w:rPr>
                        <w:color w:val="111111"/>
                        <w:w w:val="105"/>
                        <w:sz w:val="19"/>
                      </w:rPr>
                      <w:t>Detection</w:t>
                    </w:r>
                    <w:r>
                      <w:rPr>
                        <w:color w:val="111111"/>
                        <w:spacing w:val="7"/>
                        <w:w w:val="105"/>
                        <w:sz w:val="19"/>
                      </w:rPr>
                      <w:t> </w:t>
                    </w:r>
                    <w:r>
                      <w:rPr>
                        <w:color w:val="111111"/>
                        <w:w w:val="105"/>
                        <w:sz w:val="19"/>
                      </w:rPr>
                      <w:t>Mobile</w:t>
                    </w:r>
                    <w:r>
                      <w:rPr>
                        <w:color w:val="111111"/>
                        <w:spacing w:val="-4"/>
                        <w:w w:val="105"/>
                        <w:sz w:val="19"/>
                      </w:rPr>
                      <w:t> </w:t>
                    </w:r>
                    <w:r>
                      <w:rPr>
                        <w:color w:val="111111"/>
                        <w:w w:val="105"/>
                        <w:sz w:val="19"/>
                      </w:rPr>
                      <w:t>App</w:t>
                    </w:r>
                    <w:r>
                      <w:rPr>
                        <w:color w:val="111111"/>
                        <w:spacing w:val="-4"/>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85152">
          <wp:simplePos x="0" y="0"/>
          <wp:positionH relativeFrom="page">
            <wp:posOffset>591312</wp:posOffset>
          </wp:positionH>
          <wp:positionV relativeFrom="page">
            <wp:posOffset>455676</wp:posOffset>
          </wp:positionV>
          <wp:extent cx="487680" cy="361187"/>
          <wp:effectExtent l="0" t="0" r="0" b="0"/>
          <wp:wrapNone/>
          <wp:docPr id="749" name="Image 749"/>
          <wp:cNvGraphicFramePr>
            <a:graphicFrameLocks/>
          </wp:cNvGraphicFramePr>
          <a:graphic>
            <a:graphicData uri="http://schemas.openxmlformats.org/drawingml/2006/picture">
              <pic:pic>
                <pic:nvPicPr>
                  <pic:cNvPr id="749" name="Image 749"/>
                  <pic:cNvPicPr/>
                </pic:nvPicPr>
                <pic:blipFill>
                  <a:blip r:embed="rId1" cstate="print"/>
                  <a:stretch>
                    <a:fillRect/>
                  </a:stretch>
                </pic:blipFill>
                <pic:spPr>
                  <a:xfrm>
                    <a:off x="0" y="0"/>
                    <a:ext cx="487680"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85664">
              <wp:simplePos x="0" y="0"/>
              <wp:positionH relativeFrom="page">
                <wp:posOffset>1132548</wp:posOffset>
              </wp:positionH>
              <wp:positionV relativeFrom="page">
                <wp:posOffset>404909</wp:posOffset>
              </wp:positionV>
              <wp:extent cx="3739515" cy="342900"/>
              <wp:effectExtent l="0" t="0" r="0" b="0"/>
              <wp:wrapNone/>
              <wp:docPr id="750" name="Textbox 750"/>
              <wp:cNvGraphicFramePr>
                <a:graphicFrameLocks/>
              </wp:cNvGraphicFramePr>
              <a:graphic>
                <a:graphicData uri="http://schemas.microsoft.com/office/word/2010/wordprocessingShape">
                  <wps:wsp>
                    <wps:cNvPr id="750" name="Textbox 750"/>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30816" type="#_x0000_t202" id="docshape508"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50848">
          <wp:simplePos x="0" y="0"/>
          <wp:positionH relativeFrom="page">
            <wp:posOffset>591312</wp:posOffset>
          </wp:positionH>
          <wp:positionV relativeFrom="page">
            <wp:posOffset>455676</wp:posOffset>
          </wp:positionV>
          <wp:extent cx="486156" cy="361187"/>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51360">
              <wp:simplePos x="0" y="0"/>
              <wp:positionH relativeFrom="page">
                <wp:posOffset>1132548</wp:posOffset>
              </wp:positionH>
              <wp:positionV relativeFrom="page">
                <wp:posOffset>404909</wp:posOffset>
              </wp:positionV>
              <wp:extent cx="3739515" cy="3429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20"/>
                              <w:sz w:val="19"/>
                            </w:rPr>
                            <w:t> </w:t>
                          </w:r>
                          <w:r>
                            <w:rPr>
                              <w:rFonts w:ascii="Arial"/>
                              <w:color w:val="111111"/>
                              <w:sz w:val="25"/>
                            </w:rPr>
                            <w:t>I</w:t>
                          </w:r>
                          <w:r>
                            <w:rPr>
                              <w:rFonts w:ascii="Arial"/>
                              <w:color w:val="111111"/>
                              <w:spacing w:val="-6"/>
                              <w:sz w:val="25"/>
                            </w:rPr>
                            <w:t> </w:t>
                          </w:r>
                          <w:r>
                            <w:rPr>
                              <w:color w:val="111111"/>
                              <w:spacing w:val="-5"/>
                              <w:sz w:val="19"/>
                            </w:rPr>
                            <w:t>U65</w:t>
                          </w:r>
                        </w:p>
                        <w:p>
                          <w:pPr>
                            <w:spacing w:line="225" w:lineRule="exact" w:before="0"/>
                            <w:ind w:left="20" w:right="0" w:firstLine="0"/>
                            <w:jc w:val="left"/>
                            <w:rPr>
                              <w:sz w:val="19"/>
                            </w:rPr>
                          </w:pPr>
                          <w:r>
                            <w:rPr>
                              <w:b/>
                              <w:color w:val="111111"/>
                              <w:w w:val="105"/>
                              <w:sz w:val="19"/>
                            </w:rPr>
                            <w:t>Group</w:t>
                          </w:r>
                          <w:r>
                            <w:rPr>
                              <w:b/>
                              <w:color w:val="111111"/>
                              <w:spacing w:val="-2"/>
                              <w:w w:val="105"/>
                              <w:sz w:val="19"/>
                            </w:rPr>
                            <w:t> </w:t>
                          </w:r>
                          <w:r>
                            <w:rPr>
                              <w:b/>
                              <w:color w:val="111111"/>
                              <w:w w:val="105"/>
                              <w:sz w:val="19"/>
                            </w:rPr>
                            <w:t>C</w:t>
                          </w:r>
                          <w:r>
                            <w:rPr>
                              <w:b/>
                              <w:color w:val="111111"/>
                              <w:spacing w:val="-10"/>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4"/>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3"/>
                              <w:w w:val="105"/>
                              <w:sz w:val="19"/>
                            </w:rPr>
                            <w:t> </w:t>
                          </w:r>
                          <w:r>
                            <w:rPr>
                              <w:color w:val="111111"/>
                              <w:w w:val="105"/>
                              <w:sz w:val="19"/>
                            </w:rPr>
                            <w:t>Detection</w:t>
                          </w:r>
                          <w:r>
                            <w:rPr>
                              <w:color w:val="111111"/>
                              <w:spacing w:val="7"/>
                              <w:w w:val="105"/>
                              <w:sz w:val="19"/>
                            </w:rPr>
                            <w:t> </w:t>
                          </w:r>
                          <w:r>
                            <w:rPr>
                              <w:color w:val="111111"/>
                              <w:w w:val="105"/>
                              <w:sz w:val="19"/>
                            </w:rPr>
                            <w:t>Mobile App</w:t>
                          </w:r>
                          <w:r>
                            <w:rPr>
                              <w:color w:val="111111"/>
                              <w:spacing w:val="-6"/>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65120" type="#_x0000_t202" id="docshape8" filled="false" stroked="false">
              <v:textbox inset="0,0,0,0">
                <w:txbxContent>
                  <w:p>
                    <w:pPr>
                      <w:spacing w:line="283" w:lineRule="exact" w:before="12"/>
                      <w:ind w:left="20" w:right="0" w:firstLine="0"/>
                      <w:jc w:val="left"/>
                      <w:rPr>
                        <w:sz w:val="19"/>
                      </w:rPr>
                    </w:pPr>
                    <w:r>
                      <w:rPr>
                        <w:color w:val="111111"/>
                        <w:sz w:val="19"/>
                      </w:rPr>
                      <w:t>Edith</w:t>
                    </w:r>
                    <w:r>
                      <w:rPr>
                        <w:color w:val="111111"/>
                        <w:spacing w:val="21"/>
                        <w:sz w:val="19"/>
                      </w:rPr>
                      <w:t> </w:t>
                    </w:r>
                    <w:r>
                      <w:rPr>
                        <w:color w:val="111111"/>
                        <w:sz w:val="19"/>
                      </w:rPr>
                      <w:t>Cowan</w:t>
                    </w:r>
                    <w:r>
                      <w:rPr>
                        <w:color w:val="111111"/>
                        <w:spacing w:val="25"/>
                        <w:sz w:val="19"/>
                      </w:rPr>
                      <w:t> </w:t>
                    </w:r>
                    <w:r>
                      <w:rPr>
                        <w:color w:val="111111"/>
                        <w:sz w:val="19"/>
                      </w:rPr>
                      <w:t>University</w:t>
                    </w:r>
                    <w:r>
                      <w:rPr>
                        <w:color w:val="111111"/>
                        <w:spacing w:val="19"/>
                        <w:sz w:val="19"/>
                      </w:rPr>
                      <w:t> </w:t>
                    </w:r>
                    <w:r>
                      <w:rPr>
                        <w:rFonts w:ascii="Arial"/>
                        <w:color w:val="010101"/>
                        <w:sz w:val="25"/>
                      </w:rPr>
                      <w:t>I</w:t>
                    </w:r>
                    <w:r>
                      <w:rPr>
                        <w:rFonts w:ascii="Arial"/>
                        <w:color w:val="010101"/>
                        <w:spacing w:val="-14"/>
                        <w:sz w:val="25"/>
                      </w:rPr>
                      <w:t> </w:t>
                    </w:r>
                    <w:r>
                      <w:rPr>
                        <w:color w:val="111111"/>
                        <w:sz w:val="19"/>
                      </w:rPr>
                      <w:t>Bachelor</w:t>
                    </w:r>
                    <w:r>
                      <w:rPr>
                        <w:color w:val="111111"/>
                        <w:spacing w:val="27"/>
                        <w:sz w:val="19"/>
                      </w:rPr>
                      <w:t> </w:t>
                    </w:r>
                    <w:r>
                      <w:rPr>
                        <w:color w:val="111111"/>
                        <w:sz w:val="19"/>
                      </w:rPr>
                      <w:t>of</w:t>
                    </w:r>
                    <w:r>
                      <w:rPr>
                        <w:color w:val="111111"/>
                        <w:spacing w:val="12"/>
                        <w:sz w:val="19"/>
                      </w:rPr>
                      <w:t> </w:t>
                    </w:r>
                    <w:r>
                      <w:rPr>
                        <w:color w:val="111111"/>
                        <w:sz w:val="19"/>
                      </w:rPr>
                      <w:t>Computer</w:t>
                    </w:r>
                    <w:r>
                      <w:rPr>
                        <w:color w:val="111111"/>
                        <w:spacing w:val="22"/>
                        <w:sz w:val="19"/>
                      </w:rPr>
                      <w:t> </w:t>
                    </w:r>
                    <w:r>
                      <w:rPr>
                        <w:color w:val="111111"/>
                        <w:sz w:val="19"/>
                      </w:rPr>
                      <w:t>Science</w:t>
                    </w:r>
                    <w:r>
                      <w:rPr>
                        <w:color w:val="111111"/>
                        <w:spacing w:val="20"/>
                        <w:sz w:val="19"/>
                      </w:rPr>
                      <w:t> </w:t>
                    </w:r>
                    <w:r>
                      <w:rPr>
                        <w:rFonts w:ascii="Arial"/>
                        <w:color w:val="111111"/>
                        <w:sz w:val="25"/>
                      </w:rPr>
                      <w:t>I</w:t>
                    </w:r>
                    <w:r>
                      <w:rPr>
                        <w:rFonts w:ascii="Arial"/>
                        <w:color w:val="111111"/>
                        <w:spacing w:val="-6"/>
                        <w:sz w:val="25"/>
                      </w:rPr>
                      <w:t> </w:t>
                    </w:r>
                    <w:r>
                      <w:rPr>
                        <w:color w:val="111111"/>
                        <w:spacing w:val="-5"/>
                        <w:sz w:val="19"/>
                      </w:rPr>
                      <w:t>U65</w:t>
                    </w:r>
                  </w:p>
                  <w:p>
                    <w:pPr>
                      <w:spacing w:line="225" w:lineRule="exact" w:before="0"/>
                      <w:ind w:left="20" w:right="0" w:firstLine="0"/>
                      <w:jc w:val="left"/>
                      <w:rPr>
                        <w:sz w:val="19"/>
                      </w:rPr>
                    </w:pPr>
                    <w:r>
                      <w:rPr>
                        <w:b/>
                        <w:color w:val="111111"/>
                        <w:w w:val="105"/>
                        <w:sz w:val="19"/>
                      </w:rPr>
                      <w:t>Group</w:t>
                    </w:r>
                    <w:r>
                      <w:rPr>
                        <w:b/>
                        <w:color w:val="111111"/>
                        <w:spacing w:val="-2"/>
                        <w:w w:val="105"/>
                        <w:sz w:val="19"/>
                      </w:rPr>
                      <w:t> </w:t>
                    </w:r>
                    <w:r>
                      <w:rPr>
                        <w:b/>
                        <w:color w:val="111111"/>
                        <w:w w:val="105"/>
                        <w:sz w:val="19"/>
                      </w:rPr>
                      <w:t>C</w:t>
                    </w:r>
                    <w:r>
                      <w:rPr>
                        <w:b/>
                        <w:color w:val="111111"/>
                        <w:spacing w:val="-10"/>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4"/>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3"/>
                        <w:w w:val="105"/>
                        <w:sz w:val="19"/>
                      </w:rPr>
                      <w:t> </w:t>
                    </w:r>
                    <w:r>
                      <w:rPr>
                        <w:color w:val="111111"/>
                        <w:w w:val="105"/>
                        <w:sz w:val="19"/>
                      </w:rPr>
                      <w:t>Detection</w:t>
                    </w:r>
                    <w:r>
                      <w:rPr>
                        <w:color w:val="111111"/>
                        <w:spacing w:val="7"/>
                        <w:w w:val="105"/>
                        <w:sz w:val="19"/>
                      </w:rPr>
                      <w:t> </w:t>
                    </w:r>
                    <w:r>
                      <w:rPr>
                        <w:color w:val="111111"/>
                        <w:w w:val="105"/>
                        <w:sz w:val="19"/>
                      </w:rPr>
                      <w:t>Mobile App</w:t>
                    </w:r>
                    <w:r>
                      <w:rPr>
                        <w:color w:val="111111"/>
                        <w:spacing w:val="-6"/>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6688">
              <wp:simplePos x="0" y="0"/>
              <wp:positionH relativeFrom="page">
                <wp:posOffset>1132548</wp:posOffset>
              </wp:positionH>
              <wp:positionV relativeFrom="page">
                <wp:posOffset>404909</wp:posOffset>
              </wp:positionV>
              <wp:extent cx="3227705" cy="203200"/>
              <wp:effectExtent l="0" t="0" r="0" b="0"/>
              <wp:wrapNone/>
              <wp:docPr id="753" name="Textbox 753"/>
              <wp:cNvGraphicFramePr>
                <a:graphicFrameLocks/>
              </wp:cNvGraphicFramePr>
              <a:graphic>
                <a:graphicData uri="http://schemas.microsoft.com/office/word/2010/wordprocessingShape">
                  <wps:wsp>
                    <wps:cNvPr id="753" name="Textbox 753"/>
                    <wps:cNvSpPr txBox="1"/>
                    <wps:spPr>
                      <a:xfrm>
                        <a:off x="0" y="0"/>
                        <a:ext cx="3227705" cy="203200"/>
                      </a:xfrm>
                      <a:prstGeom prst="rect">
                        <a:avLst/>
                      </a:prstGeom>
                    </wps:spPr>
                    <wps:txbx>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0A0A0A"/>
                              <w:sz w:val="19"/>
                            </w:rPr>
                            <w:t>of</w:t>
                          </w:r>
                          <w:r>
                            <w:rPr>
                              <w:color w:val="0A0A0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29792" type="#_x0000_t202" id="docshape510" filled="false" stroked="false">
              <v:textbox inset="0,0,0,0">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0A0A0A"/>
                        <w:sz w:val="19"/>
                      </w:rPr>
                      <w:t>of</w:t>
                    </w:r>
                    <w:r>
                      <w:rPr>
                        <w:color w:val="0A0A0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7712">
              <wp:simplePos x="0" y="0"/>
              <wp:positionH relativeFrom="page">
                <wp:posOffset>1132420</wp:posOffset>
              </wp:positionH>
              <wp:positionV relativeFrom="page">
                <wp:posOffset>404909</wp:posOffset>
              </wp:positionV>
              <wp:extent cx="3739515" cy="342900"/>
              <wp:effectExtent l="0" t="0" r="0" b="0"/>
              <wp:wrapNone/>
              <wp:docPr id="758" name="Textbox 758"/>
              <wp:cNvGraphicFramePr>
                <a:graphicFrameLocks/>
              </wp:cNvGraphicFramePr>
              <a:graphic>
                <a:graphicData uri="http://schemas.microsoft.com/office/word/2010/wordprocessingShape">
                  <wps:wsp>
                    <wps:cNvPr id="758" name="Textbox 758"/>
                    <wps:cNvSpPr txBox="1"/>
                    <wps:spPr>
                      <a:xfrm>
                        <a:off x="0" y="0"/>
                        <a:ext cx="3739515" cy="342900"/>
                      </a:xfrm>
                      <a:prstGeom prst="rect">
                        <a:avLst/>
                      </a:prstGeom>
                    </wps:spPr>
                    <wps:txbx>
                      <w:txbxContent>
                        <w:p>
                          <w:pPr>
                            <w:spacing w:line="283" w:lineRule="exact" w:before="12"/>
                            <w:ind w:left="20" w:right="0" w:firstLine="0"/>
                            <w:jc w:val="left"/>
                            <w:rPr>
                              <w:sz w:val="19"/>
                            </w:rPr>
                          </w:pPr>
                          <w:r>
                            <w:rPr>
                              <w:b/>
                              <w:color w:val="111111"/>
                              <w:sz w:val="20"/>
                            </w:rPr>
                            <w:t>Edith</w:t>
                          </w:r>
                          <w:r>
                            <w:rPr>
                              <w:b/>
                              <w:color w:val="111111"/>
                              <w:spacing w:val="9"/>
                              <w:sz w:val="20"/>
                            </w:rPr>
                            <w:t> </w:t>
                          </w:r>
                          <w:r>
                            <w:rPr>
                              <w:color w:val="111111"/>
                              <w:sz w:val="19"/>
                            </w:rPr>
                            <w:t>Cowan</w:t>
                          </w:r>
                          <w:r>
                            <w:rPr>
                              <w:color w:val="111111"/>
                              <w:spacing w:val="17"/>
                              <w:sz w:val="19"/>
                            </w:rPr>
                            <w:t> </w:t>
                          </w:r>
                          <w:r>
                            <w:rPr>
                              <w:color w:val="111111"/>
                              <w:sz w:val="19"/>
                            </w:rPr>
                            <w:t>University</w:t>
                          </w:r>
                          <w:r>
                            <w:rPr>
                              <w:color w:val="111111"/>
                              <w:spacing w:val="11"/>
                              <w:sz w:val="19"/>
                            </w:rPr>
                            <w:t> </w:t>
                          </w:r>
                          <w:r>
                            <w:rPr>
                              <w:rFonts w:ascii="Arial"/>
                              <w:color w:val="111111"/>
                              <w:sz w:val="25"/>
                            </w:rPr>
                            <w:t>I</w:t>
                          </w:r>
                          <w:r>
                            <w:rPr>
                              <w:rFonts w:ascii="Arial"/>
                              <w:color w:val="111111"/>
                              <w:spacing w:val="-20"/>
                              <w:sz w:val="25"/>
                            </w:rPr>
                            <w:t> </w:t>
                          </w:r>
                          <w:r>
                            <w:rPr>
                              <w:color w:val="111111"/>
                              <w:sz w:val="19"/>
                            </w:rPr>
                            <w:t>Bachelor</w:t>
                          </w:r>
                          <w:r>
                            <w:rPr>
                              <w:color w:val="111111"/>
                              <w:spacing w:val="18"/>
                              <w:sz w:val="19"/>
                            </w:rPr>
                            <w:t> </w:t>
                          </w:r>
                          <w:r>
                            <w:rPr>
                              <w:color w:val="111111"/>
                              <w:sz w:val="19"/>
                            </w:rPr>
                            <w:t>of</w:t>
                          </w:r>
                          <w:r>
                            <w:rPr>
                              <w:color w:val="111111"/>
                              <w:spacing w:val="5"/>
                              <w:sz w:val="19"/>
                            </w:rPr>
                            <w:t> </w:t>
                          </w:r>
                          <w:r>
                            <w:rPr>
                              <w:color w:val="111111"/>
                              <w:sz w:val="19"/>
                            </w:rPr>
                            <w:t>Computer</w:t>
                          </w:r>
                          <w:r>
                            <w:rPr>
                              <w:color w:val="111111"/>
                              <w:spacing w:val="15"/>
                              <w:sz w:val="19"/>
                            </w:rPr>
                            <w:t> </w:t>
                          </w:r>
                          <w:r>
                            <w:rPr>
                              <w:color w:val="111111"/>
                              <w:sz w:val="19"/>
                            </w:rPr>
                            <w:t>Science</w:t>
                          </w:r>
                          <w:r>
                            <w:rPr>
                              <w:color w:val="111111"/>
                              <w:spacing w:val="12"/>
                              <w:sz w:val="19"/>
                            </w:rPr>
                            <w:t> </w:t>
                          </w:r>
                          <w:r>
                            <w:rPr>
                              <w:rFonts w:ascii="Arial"/>
                              <w:color w:val="111111"/>
                              <w:sz w:val="25"/>
                            </w:rPr>
                            <w:t>I</w:t>
                          </w:r>
                          <w:r>
                            <w:rPr>
                              <w:rFonts w:ascii="Arial"/>
                              <w:color w:val="111111"/>
                              <w:spacing w:val="-14"/>
                              <w:sz w:val="25"/>
                            </w:rPr>
                            <w:t> </w:t>
                          </w:r>
                          <w:r>
                            <w:rPr>
                              <w:color w:val="111111"/>
                              <w:spacing w:val="-5"/>
                              <w:sz w:val="19"/>
                            </w:rPr>
                            <w:t>U65</w:t>
                          </w:r>
                        </w:p>
                        <w:p>
                          <w:pPr>
                            <w:spacing w:line="225" w:lineRule="exact" w:before="0"/>
                            <w:ind w:left="21" w:right="0" w:firstLine="0"/>
                            <w:jc w:val="left"/>
                            <w:rPr>
                              <w:sz w:val="19"/>
                            </w:rPr>
                          </w:pPr>
                          <w:r>
                            <w:rPr>
                              <w:b/>
                              <w:color w:val="111111"/>
                              <w:w w:val="105"/>
                              <w:sz w:val="19"/>
                            </w:rPr>
                            <w:t>Group</w:t>
                          </w:r>
                          <w:r>
                            <w:rPr>
                              <w:b/>
                              <w:color w:val="111111"/>
                              <w:spacing w:val="-2"/>
                              <w:w w:val="105"/>
                              <w:sz w:val="19"/>
                            </w:rPr>
                            <w:t> </w:t>
                          </w:r>
                          <w:r>
                            <w:rPr>
                              <w:b/>
                              <w:color w:val="111111"/>
                              <w:w w:val="105"/>
                              <w:sz w:val="19"/>
                            </w:rPr>
                            <w:t>C</w:t>
                          </w:r>
                          <w:r>
                            <w:rPr>
                              <w:b/>
                              <w:color w:val="111111"/>
                              <w:spacing w:val="-10"/>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4"/>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3"/>
                              <w:w w:val="105"/>
                              <w:sz w:val="19"/>
                            </w:rPr>
                            <w:t> </w:t>
                          </w:r>
                          <w:r>
                            <w:rPr>
                              <w:color w:val="111111"/>
                              <w:w w:val="105"/>
                              <w:sz w:val="19"/>
                            </w:rPr>
                            <w:t>Detection</w:t>
                          </w:r>
                          <w:r>
                            <w:rPr>
                              <w:color w:val="111111"/>
                              <w:spacing w:val="7"/>
                              <w:w w:val="105"/>
                              <w:sz w:val="19"/>
                            </w:rPr>
                            <w:t> </w:t>
                          </w:r>
                          <w:r>
                            <w:rPr>
                              <w:color w:val="111111"/>
                              <w:w w:val="105"/>
                              <w:sz w:val="19"/>
                            </w:rPr>
                            <w:t>Mobile App</w:t>
                          </w:r>
                          <w:r>
                            <w:rPr>
                              <w:color w:val="111111"/>
                              <w:spacing w:val="-6"/>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wps:txbx>
                    <wps:bodyPr wrap="square" lIns="0" tIns="0" rIns="0" bIns="0" rtlCol="0">
                      <a:noAutofit/>
                    </wps:bodyPr>
                  </wps:wsp>
                </a:graphicData>
              </a:graphic>
            </wp:anchor>
          </w:drawing>
        </mc:Choice>
        <mc:Fallback>
          <w:pict>
            <v:shape style="position:absolute;margin-left:89.166992pt;margin-top:31.882626pt;width:294.45pt;height:27pt;mso-position-horizontal-relative:page;mso-position-vertical-relative:page;z-index:-21728768" type="#_x0000_t202" id="docshape512" filled="false" stroked="false">
              <v:textbox inset="0,0,0,0">
                <w:txbxContent>
                  <w:p>
                    <w:pPr>
                      <w:spacing w:line="283" w:lineRule="exact" w:before="12"/>
                      <w:ind w:left="20" w:right="0" w:firstLine="0"/>
                      <w:jc w:val="left"/>
                      <w:rPr>
                        <w:sz w:val="19"/>
                      </w:rPr>
                    </w:pPr>
                    <w:r>
                      <w:rPr>
                        <w:b/>
                        <w:color w:val="111111"/>
                        <w:sz w:val="20"/>
                      </w:rPr>
                      <w:t>Edith</w:t>
                    </w:r>
                    <w:r>
                      <w:rPr>
                        <w:b/>
                        <w:color w:val="111111"/>
                        <w:spacing w:val="9"/>
                        <w:sz w:val="20"/>
                      </w:rPr>
                      <w:t> </w:t>
                    </w:r>
                    <w:r>
                      <w:rPr>
                        <w:color w:val="111111"/>
                        <w:sz w:val="19"/>
                      </w:rPr>
                      <w:t>Cowan</w:t>
                    </w:r>
                    <w:r>
                      <w:rPr>
                        <w:color w:val="111111"/>
                        <w:spacing w:val="17"/>
                        <w:sz w:val="19"/>
                      </w:rPr>
                      <w:t> </w:t>
                    </w:r>
                    <w:r>
                      <w:rPr>
                        <w:color w:val="111111"/>
                        <w:sz w:val="19"/>
                      </w:rPr>
                      <w:t>University</w:t>
                    </w:r>
                    <w:r>
                      <w:rPr>
                        <w:color w:val="111111"/>
                        <w:spacing w:val="11"/>
                        <w:sz w:val="19"/>
                      </w:rPr>
                      <w:t> </w:t>
                    </w:r>
                    <w:r>
                      <w:rPr>
                        <w:rFonts w:ascii="Arial"/>
                        <w:color w:val="111111"/>
                        <w:sz w:val="25"/>
                      </w:rPr>
                      <w:t>I</w:t>
                    </w:r>
                    <w:r>
                      <w:rPr>
                        <w:rFonts w:ascii="Arial"/>
                        <w:color w:val="111111"/>
                        <w:spacing w:val="-20"/>
                        <w:sz w:val="25"/>
                      </w:rPr>
                      <w:t> </w:t>
                    </w:r>
                    <w:r>
                      <w:rPr>
                        <w:color w:val="111111"/>
                        <w:sz w:val="19"/>
                      </w:rPr>
                      <w:t>Bachelor</w:t>
                    </w:r>
                    <w:r>
                      <w:rPr>
                        <w:color w:val="111111"/>
                        <w:spacing w:val="18"/>
                        <w:sz w:val="19"/>
                      </w:rPr>
                      <w:t> </w:t>
                    </w:r>
                    <w:r>
                      <w:rPr>
                        <w:color w:val="111111"/>
                        <w:sz w:val="19"/>
                      </w:rPr>
                      <w:t>of</w:t>
                    </w:r>
                    <w:r>
                      <w:rPr>
                        <w:color w:val="111111"/>
                        <w:spacing w:val="5"/>
                        <w:sz w:val="19"/>
                      </w:rPr>
                      <w:t> </w:t>
                    </w:r>
                    <w:r>
                      <w:rPr>
                        <w:color w:val="111111"/>
                        <w:sz w:val="19"/>
                      </w:rPr>
                      <w:t>Computer</w:t>
                    </w:r>
                    <w:r>
                      <w:rPr>
                        <w:color w:val="111111"/>
                        <w:spacing w:val="15"/>
                        <w:sz w:val="19"/>
                      </w:rPr>
                      <w:t> </w:t>
                    </w:r>
                    <w:r>
                      <w:rPr>
                        <w:color w:val="111111"/>
                        <w:sz w:val="19"/>
                      </w:rPr>
                      <w:t>Science</w:t>
                    </w:r>
                    <w:r>
                      <w:rPr>
                        <w:color w:val="111111"/>
                        <w:spacing w:val="12"/>
                        <w:sz w:val="19"/>
                      </w:rPr>
                      <w:t> </w:t>
                    </w:r>
                    <w:r>
                      <w:rPr>
                        <w:rFonts w:ascii="Arial"/>
                        <w:color w:val="111111"/>
                        <w:sz w:val="25"/>
                      </w:rPr>
                      <w:t>I</w:t>
                    </w:r>
                    <w:r>
                      <w:rPr>
                        <w:rFonts w:ascii="Arial"/>
                        <w:color w:val="111111"/>
                        <w:spacing w:val="-14"/>
                        <w:sz w:val="25"/>
                      </w:rPr>
                      <w:t> </w:t>
                    </w:r>
                    <w:r>
                      <w:rPr>
                        <w:color w:val="111111"/>
                        <w:spacing w:val="-5"/>
                        <w:sz w:val="19"/>
                      </w:rPr>
                      <w:t>U65</w:t>
                    </w:r>
                  </w:p>
                  <w:p>
                    <w:pPr>
                      <w:spacing w:line="225" w:lineRule="exact" w:before="0"/>
                      <w:ind w:left="21" w:right="0" w:firstLine="0"/>
                      <w:jc w:val="left"/>
                      <w:rPr>
                        <w:sz w:val="19"/>
                      </w:rPr>
                    </w:pPr>
                    <w:r>
                      <w:rPr>
                        <w:b/>
                        <w:color w:val="111111"/>
                        <w:w w:val="105"/>
                        <w:sz w:val="19"/>
                      </w:rPr>
                      <w:t>Group</w:t>
                    </w:r>
                    <w:r>
                      <w:rPr>
                        <w:b/>
                        <w:color w:val="111111"/>
                        <w:spacing w:val="-2"/>
                        <w:w w:val="105"/>
                        <w:sz w:val="19"/>
                      </w:rPr>
                      <w:t> </w:t>
                    </w:r>
                    <w:r>
                      <w:rPr>
                        <w:b/>
                        <w:color w:val="111111"/>
                        <w:w w:val="105"/>
                        <w:sz w:val="19"/>
                      </w:rPr>
                      <w:t>C</w:t>
                    </w:r>
                    <w:r>
                      <w:rPr>
                        <w:b/>
                        <w:color w:val="111111"/>
                        <w:spacing w:val="-10"/>
                        <w:w w:val="105"/>
                        <w:sz w:val="19"/>
                      </w:rPr>
                      <w:t> </w:t>
                    </w:r>
                    <w:r>
                      <w:rPr>
                        <w:rFonts w:ascii="Arial"/>
                        <w:color w:val="111111"/>
                        <w:w w:val="105"/>
                        <w:sz w:val="20"/>
                      </w:rPr>
                      <w:t>I</w:t>
                    </w:r>
                    <w:r>
                      <w:rPr>
                        <w:rFonts w:ascii="Arial"/>
                        <w:color w:val="111111"/>
                        <w:spacing w:val="-12"/>
                        <w:w w:val="105"/>
                        <w:sz w:val="20"/>
                      </w:rPr>
                      <w:t> </w:t>
                    </w:r>
                    <w:r>
                      <w:rPr>
                        <w:color w:val="111111"/>
                        <w:w w:val="105"/>
                        <w:sz w:val="19"/>
                      </w:rPr>
                      <w:t>ML</w:t>
                    </w:r>
                    <w:r>
                      <w:rPr>
                        <w:color w:val="111111"/>
                        <w:spacing w:val="-4"/>
                        <w:w w:val="105"/>
                        <w:sz w:val="19"/>
                      </w:rPr>
                      <w:t> </w:t>
                    </w:r>
                    <w:r>
                      <w:rPr>
                        <w:color w:val="111111"/>
                        <w:w w:val="105"/>
                        <w:sz w:val="19"/>
                      </w:rPr>
                      <w:t>Based</w:t>
                    </w:r>
                    <w:r>
                      <w:rPr>
                        <w:color w:val="111111"/>
                        <w:spacing w:val="4"/>
                        <w:w w:val="105"/>
                        <w:sz w:val="19"/>
                      </w:rPr>
                      <w:t> </w:t>
                    </w:r>
                    <w:r>
                      <w:rPr>
                        <w:color w:val="111111"/>
                        <w:w w:val="105"/>
                        <w:sz w:val="19"/>
                      </w:rPr>
                      <w:t>Plant</w:t>
                    </w:r>
                    <w:r>
                      <w:rPr>
                        <w:color w:val="111111"/>
                        <w:spacing w:val="-4"/>
                        <w:w w:val="105"/>
                        <w:sz w:val="19"/>
                      </w:rPr>
                      <w:t> </w:t>
                    </w:r>
                    <w:r>
                      <w:rPr>
                        <w:color w:val="111111"/>
                        <w:w w:val="105"/>
                        <w:sz w:val="19"/>
                      </w:rPr>
                      <w:t>Disease</w:t>
                    </w:r>
                    <w:r>
                      <w:rPr>
                        <w:color w:val="111111"/>
                        <w:spacing w:val="3"/>
                        <w:w w:val="105"/>
                        <w:sz w:val="19"/>
                      </w:rPr>
                      <w:t> </w:t>
                    </w:r>
                    <w:r>
                      <w:rPr>
                        <w:color w:val="111111"/>
                        <w:w w:val="105"/>
                        <w:sz w:val="19"/>
                      </w:rPr>
                      <w:t>Detection</w:t>
                    </w:r>
                    <w:r>
                      <w:rPr>
                        <w:color w:val="111111"/>
                        <w:spacing w:val="7"/>
                        <w:w w:val="105"/>
                        <w:sz w:val="19"/>
                      </w:rPr>
                      <w:t> </w:t>
                    </w:r>
                    <w:r>
                      <w:rPr>
                        <w:color w:val="111111"/>
                        <w:w w:val="105"/>
                        <w:sz w:val="19"/>
                      </w:rPr>
                      <w:t>Mobile App</w:t>
                    </w:r>
                    <w:r>
                      <w:rPr>
                        <w:color w:val="111111"/>
                        <w:spacing w:val="-6"/>
                        <w:w w:val="105"/>
                        <w:sz w:val="19"/>
                      </w:rPr>
                      <w:t> </w:t>
                    </w:r>
                    <w:r>
                      <w:rPr>
                        <w:color w:val="111111"/>
                        <w:w w:val="105"/>
                        <w:sz w:val="19"/>
                      </w:rPr>
                      <w:t>for</w:t>
                    </w:r>
                    <w:r>
                      <w:rPr>
                        <w:color w:val="111111"/>
                        <w:spacing w:val="-4"/>
                        <w:w w:val="105"/>
                        <w:sz w:val="19"/>
                      </w:rPr>
                      <w:t> </w:t>
                    </w:r>
                    <w:r>
                      <w:rPr>
                        <w:color w:val="111111"/>
                        <w:w w:val="105"/>
                        <w:sz w:val="19"/>
                      </w:rPr>
                      <w:t>Sri</w:t>
                    </w:r>
                    <w:r>
                      <w:rPr>
                        <w:color w:val="111111"/>
                        <w:spacing w:val="-7"/>
                        <w:w w:val="105"/>
                        <w:sz w:val="19"/>
                      </w:rPr>
                      <w:t> </w:t>
                    </w:r>
                    <w:r>
                      <w:rPr>
                        <w:color w:val="111111"/>
                        <w:spacing w:val="-2"/>
                        <w:w w:val="105"/>
                        <w:sz w:val="19"/>
                      </w:rPr>
                      <w:t>Lanka</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88736">
              <wp:simplePos x="0" y="0"/>
              <wp:positionH relativeFrom="page">
                <wp:posOffset>1132548</wp:posOffset>
              </wp:positionH>
              <wp:positionV relativeFrom="page">
                <wp:posOffset>404909</wp:posOffset>
              </wp:positionV>
              <wp:extent cx="3739515" cy="342900"/>
              <wp:effectExtent l="0" t="0" r="0" b="0"/>
              <wp:wrapNone/>
              <wp:docPr id="763" name="Textbox 763"/>
              <wp:cNvGraphicFramePr>
                <a:graphicFrameLocks/>
              </wp:cNvGraphicFramePr>
              <a:graphic>
                <a:graphicData uri="http://schemas.microsoft.com/office/word/2010/wordprocessingShape">
                  <wps:wsp>
                    <wps:cNvPr id="763" name="Textbox 763"/>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31313"/>
                              <w:sz w:val="19"/>
                            </w:rPr>
                            <w:t>Edith</w:t>
                          </w:r>
                          <w:r>
                            <w:rPr>
                              <w:color w:val="131313"/>
                              <w:spacing w:val="21"/>
                              <w:sz w:val="19"/>
                            </w:rPr>
                            <w:t> </w:t>
                          </w:r>
                          <w:r>
                            <w:rPr>
                              <w:color w:val="131313"/>
                              <w:sz w:val="19"/>
                            </w:rPr>
                            <w:t>Cowan</w:t>
                          </w:r>
                          <w:r>
                            <w:rPr>
                              <w:color w:val="131313"/>
                              <w:spacing w:val="26"/>
                              <w:sz w:val="19"/>
                            </w:rPr>
                            <w:t> </w:t>
                          </w:r>
                          <w:r>
                            <w:rPr>
                              <w:color w:val="131313"/>
                              <w:sz w:val="19"/>
                            </w:rPr>
                            <w:t>University</w:t>
                          </w:r>
                          <w:r>
                            <w:rPr>
                              <w:color w:val="131313"/>
                              <w:spacing w:val="19"/>
                              <w:sz w:val="19"/>
                            </w:rPr>
                            <w:t> </w:t>
                          </w:r>
                          <w:r>
                            <w:rPr>
                              <w:rFonts w:ascii="Arial"/>
                              <w:sz w:val="25"/>
                            </w:rPr>
                            <w:t>I</w:t>
                          </w:r>
                          <w:r>
                            <w:rPr>
                              <w:rFonts w:ascii="Arial"/>
                              <w:spacing w:val="-14"/>
                              <w:sz w:val="25"/>
                            </w:rPr>
                            <w:t> </w:t>
                          </w:r>
                          <w:r>
                            <w:rPr>
                              <w:color w:val="131313"/>
                              <w:sz w:val="19"/>
                            </w:rPr>
                            <w:t>Bachelor</w:t>
                          </w:r>
                          <w:r>
                            <w:rPr>
                              <w:color w:val="131313"/>
                              <w:spacing w:val="28"/>
                              <w:sz w:val="19"/>
                            </w:rPr>
                            <w:t> </w:t>
                          </w:r>
                          <w:r>
                            <w:rPr>
                              <w:color w:val="131313"/>
                              <w:sz w:val="19"/>
                            </w:rPr>
                            <w:t>of</w:t>
                          </w:r>
                          <w:r>
                            <w:rPr>
                              <w:color w:val="131313"/>
                              <w:spacing w:val="13"/>
                              <w:sz w:val="19"/>
                            </w:rPr>
                            <w:t> </w:t>
                          </w:r>
                          <w:r>
                            <w:rPr>
                              <w:color w:val="131313"/>
                              <w:sz w:val="19"/>
                            </w:rPr>
                            <w:t>Computer</w:t>
                          </w:r>
                          <w:r>
                            <w:rPr>
                              <w:color w:val="131313"/>
                              <w:spacing w:val="19"/>
                              <w:sz w:val="19"/>
                            </w:rPr>
                            <w:t> </w:t>
                          </w:r>
                          <w:r>
                            <w:rPr>
                              <w:color w:val="131313"/>
                              <w:sz w:val="19"/>
                            </w:rPr>
                            <w:t>Science</w:t>
                          </w:r>
                          <w:r>
                            <w:rPr>
                              <w:color w:val="131313"/>
                              <w:spacing w:val="20"/>
                              <w:sz w:val="19"/>
                            </w:rPr>
                            <w:t> </w:t>
                          </w:r>
                          <w:r>
                            <w:rPr>
                              <w:rFonts w:ascii="Arial"/>
                              <w:color w:val="131313"/>
                              <w:sz w:val="25"/>
                            </w:rPr>
                            <w:t>I</w:t>
                          </w:r>
                          <w:r>
                            <w:rPr>
                              <w:rFonts w:ascii="Arial"/>
                              <w:color w:val="131313"/>
                              <w:spacing w:val="-6"/>
                              <w:sz w:val="25"/>
                            </w:rPr>
                            <w:t> </w:t>
                          </w:r>
                          <w:r>
                            <w:rPr>
                              <w:color w:val="131313"/>
                              <w:spacing w:val="-5"/>
                              <w:sz w:val="19"/>
                            </w:rPr>
                            <w:t>U65</w:t>
                          </w:r>
                        </w:p>
                        <w:p>
                          <w:pPr>
                            <w:spacing w:line="225" w:lineRule="exact" w:before="0"/>
                            <w:ind w:left="20" w:right="0" w:firstLine="0"/>
                            <w:jc w:val="left"/>
                            <w:rPr>
                              <w:sz w:val="19"/>
                            </w:rPr>
                          </w:pPr>
                          <w:r>
                            <w:rPr>
                              <w:b/>
                              <w:color w:val="131313"/>
                              <w:w w:val="105"/>
                              <w:sz w:val="19"/>
                            </w:rPr>
                            <w:t>Group</w:t>
                          </w:r>
                          <w:r>
                            <w:rPr>
                              <w:b/>
                              <w:color w:val="131313"/>
                              <w:spacing w:val="-2"/>
                              <w:w w:val="105"/>
                              <w:sz w:val="19"/>
                            </w:rPr>
                            <w:t> </w:t>
                          </w:r>
                          <w:r>
                            <w:rPr>
                              <w:b/>
                              <w:color w:val="131313"/>
                              <w:w w:val="105"/>
                              <w:sz w:val="19"/>
                            </w:rPr>
                            <w:t>C</w:t>
                          </w:r>
                          <w:r>
                            <w:rPr>
                              <w:b/>
                              <w:color w:val="131313"/>
                              <w:spacing w:val="-11"/>
                              <w:w w:val="105"/>
                              <w:sz w:val="19"/>
                            </w:rPr>
                            <w:t> </w:t>
                          </w:r>
                          <w:r>
                            <w:rPr>
                              <w:rFonts w:ascii="Arial"/>
                              <w:color w:val="131313"/>
                              <w:w w:val="105"/>
                              <w:sz w:val="20"/>
                            </w:rPr>
                            <w:t>I</w:t>
                          </w:r>
                          <w:r>
                            <w:rPr>
                              <w:rFonts w:ascii="Arial"/>
                              <w:color w:val="131313"/>
                              <w:spacing w:val="-13"/>
                              <w:w w:val="105"/>
                              <w:sz w:val="20"/>
                            </w:rPr>
                            <w:t> </w:t>
                          </w:r>
                          <w:r>
                            <w:rPr>
                              <w:color w:val="131313"/>
                              <w:w w:val="105"/>
                              <w:sz w:val="19"/>
                            </w:rPr>
                            <w:t>ML</w:t>
                          </w:r>
                          <w:r>
                            <w:rPr>
                              <w:color w:val="131313"/>
                              <w:spacing w:val="-4"/>
                              <w:w w:val="105"/>
                              <w:sz w:val="19"/>
                            </w:rPr>
                            <w:t> </w:t>
                          </w:r>
                          <w:r>
                            <w:rPr>
                              <w:color w:val="131313"/>
                              <w:w w:val="105"/>
                              <w:sz w:val="19"/>
                            </w:rPr>
                            <w:t>Based</w:t>
                          </w:r>
                          <w:r>
                            <w:rPr>
                              <w:color w:val="131313"/>
                              <w:spacing w:val="3"/>
                              <w:w w:val="105"/>
                              <w:sz w:val="19"/>
                            </w:rPr>
                            <w:t> </w:t>
                          </w:r>
                          <w:r>
                            <w:rPr>
                              <w:color w:val="131313"/>
                              <w:w w:val="105"/>
                              <w:sz w:val="19"/>
                            </w:rPr>
                            <w:t>Plant</w:t>
                          </w:r>
                          <w:r>
                            <w:rPr>
                              <w:color w:val="131313"/>
                              <w:spacing w:val="-4"/>
                              <w:w w:val="105"/>
                              <w:sz w:val="19"/>
                            </w:rPr>
                            <w:t> </w:t>
                          </w:r>
                          <w:r>
                            <w:rPr>
                              <w:color w:val="131313"/>
                              <w:w w:val="105"/>
                              <w:sz w:val="19"/>
                            </w:rPr>
                            <w:t>Disease</w:t>
                          </w:r>
                          <w:r>
                            <w:rPr>
                              <w:color w:val="131313"/>
                              <w:spacing w:val="6"/>
                              <w:w w:val="105"/>
                              <w:sz w:val="19"/>
                            </w:rPr>
                            <w:t> </w:t>
                          </w:r>
                          <w:r>
                            <w:rPr>
                              <w:color w:val="131313"/>
                              <w:w w:val="105"/>
                              <w:sz w:val="19"/>
                            </w:rPr>
                            <w:t>Detection</w:t>
                          </w:r>
                          <w:r>
                            <w:rPr>
                              <w:color w:val="131313"/>
                              <w:spacing w:val="8"/>
                              <w:w w:val="105"/>
                              <w:sz w:val="19"/>
                            </w:rPr>
                            <w:t> </w:t>
                          </w:r>
                          <w:r>
                            <w:rPr>
                              <w:color w:val="131313"/>
                              <w:w w:val="105"/>
                              <w:sz w:val="19"/>
                            </w:rPr>
                            <w:t>Mobile</w:t>
                          </w:r>
                          <w:r>
                            <w:rPr>
                              <w:color w:val="131313"/>
                              <w:spacing w:val="-1"/>
                              <w:w w:val="105"/>
                              <w:sz w:val="19"/>
                            </w:rPr>
                            <w:t> </w:t>
                          </w:r>
                          <w:r>
                            <w:rPr>
                              <w:color w:val="131313"/>
                              <w:w w:val="105"/>
                              <w:sz w:val="19"/>
                            </w:rPr>
                            <w:t>App</w:t>
                          </w:r>
                          <w:r>
                            <w:rPr>
                              <w:color w:val="131313"/>
                              <w:spacing w:val="-6"/>
                              <w:w w:val="105"/>
                              <w:sz w:val="19"/>
                            </w:rPr>
                            <w:t> </w:t>
                          </w:r>
                          <w:r>
                            <w:rPr>
                              <w:color w:val="131313"/>
                              <w:w w:val="105"/>
                              <w:sz w:val="19"/>
                            </w:rPr>
                            <w:t>for</w:t>
                          </w:r>
                          <w:r>
                            <w:rPr>
                              <w:color w:val="131313"/>
                              <w:spacing w:val="-5"/>
                              <w:w w:val="105"/>
                              <w:sz w:val="19"/>
                            </w:rPr>
                            <w:t> </w:t>
                          </w:r>
                          <w:r>
                            <w:rPr>
                              <w:color w:val="131313"/>
                              <w:w w:val="105"/>
                              <w:sz w:val="19"/>
                            </w:rPr>
                            <w:t>Sri</w:t>
                          </w:r>
                          <w:r>
                            <w:rPr>
                              <w:color w:val="131313"/>
                              <w:spacing w:val="-8"/>
                              <w:w w:val="105"/>
                              <w:sz w:val="19"/>
                            </w:rPr>
                            <w:t> </w:t>
                          </w:r>
                          <w:r>
                            <w:rPr>
                              <w:color w:val="131313"/>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27744" type="#_x0000_t202" id="docshape514" filled="false" stroked="false">
              <v:textbox inset="0,0,0,0">
                <w:txbxContent>
                  <w:p>
                    <w:pPr>
                      <w:spacing w:line="283" w:lineRule="exact" w:before="12"/>
                      <w:ind w:left="20" w:right="0" w:firstLine="0"/>
                      <w:jc w:val="left"/>
                      <w:rPr>
                        <w:sz w:val="19"/>
                      </w:rPr>
                    </w:pPr>
                    <w:r>
                      <w:rPr>
                        <w:color w:val="131313"/>
                        <w:sz w:val="19"/>
                      </w:rPr>
                      <w:t>Edith</w:t>
                    </w:r>
                    <w:r>
                      <w:rPr>
                        <w:color w:val="131313"/>
                        <w:spacing w:val="21"/>
                        <w:sz w:val="19"/>
                      </w:rPr>
                      <w:t> </w:t>
                    </w:r>
                    <w:r>
                      <w:rPr>
                        <w:color w:val="131313"/>
                        <w:sz w:val="19"/>
                      </w:rPr>
                      <w:t>Cowan</w:t>
                    </w:r>
                    <w:r>
                      <w:rPr>
                        <w:color w:val="131313"/>
                        <w:spacing w:val="26"/>
                        <w:sz w:val="19"/>
                      </w:rPr>
                      <w:t> </w:t>
                    </w:r>
                    <w:r>
                      <w:rPr>
                        <w:color w:val="131313"/>
                        <w:sz w:val="19"/>
                      </w:rPr>
                      <w:t>University</w:t>
                    </w:r>
                    <w:r>
                      <w:rPr>
                        <w:color w:val="131313"/>
                        <w:spacing w:val="19"/>
                        <w:sz w:val="19"/>
                      </w:rPr>
                      <w:t> </w:t>
                    </w:r>
                    <w:r>
                      <w:rPr>
                        <w:rFonts w:ascii="Arial"/>
                        <w:sz w:val="25"/>
                      </w:rPr>
                      <w:t>I</w:t>
                    </w:r>
                    <w:r>
                      <w:rPr>
                        <w:rFonts w:ascii="Arial"/>
                        <w:spacing w:val="-14"/>
                        <w:sz w:val="25"/>
                      </w:rPr>
                      <w:t> </w:t>
                    </w:r>
                    <w:r>
                      <w:rPr>
                        <w:color w:val="131313"/>
                        <w:sz w:val="19"/>
                      </w:rPr>
                      <w:t>Bachelor</w:t>
                    </w:r>
                    <w:r>
                      <w:rPr>
                        <w:color w:val="131313"/>
                        <w:spacing w:val="28"/>
                        <w:sz w:val="19"/>
                      </w:rPr>
                      <w:t> </w:t>
                    </w:r>
                    <w:r>
                      <w:rPr>
                        <w:color w:val="131313"/>
                        <w:sz w:val="19"/>
                      </w:rPr>
                      <w:t>of</w:t>
                    </w:r>
                    <w:r>
                      <w:rPr>
                        <w:color w:val="131313"/>
                        <w:spacing w:val="13"/>
                        <w:sz w:val="19"/>
                      </w:rPr>
                      <w:t> </w:t>
                    </w:r>
                    <w:r>
                      <w:rPr>
                        <w:color w:val="131313"/>
                        <w:sz w:val="19"/>
                      </w:rPr>
                      <w:t>Computer</w:t>
                    </w:r>
                    <w:r>
                      <w:rPr>
                        <w:color w:val="131313"/>
                        <w:spacing w:val="19"/>
                        <w:sz w:val="19"/>
                      </w:rPr>
                      <w:t> </w:t>
                    </w:r>
                    <w:r>
                      <w:rPr>
                        <w:color w:val="131313"/>
                        <w:sz w:val="19"/>
                      </w:rPr>
                      <w:t>Science</w:t>
                    </w:r>
                    <w:r>
                      <w:rPr>
                        <w:color w:val="131313"/>
                        <w:spacing w:val="20"/>
                        <w:sz w:val="19"/>
                      </w:rPr>
                      <w:t> </w:t>
                    </w:r>
                    <w:r>
                      <w:rPr>
                        <w:rFonts w:ascii="Arial"/>
                        <w:color w:val="131313"/>
                        <w:sz w:val="25"/>
                      </w:rPr>
                      <w:t>I</w:t>
                    </w:r>
                    <w:r>
                      <w:rPr>
                        <w:rFonts w:ascii="Arial"/>
                        <w:color w:val="131313"/>
                        <w:spacing w:val="-6"/>
                        <w:sz w:val="25"/>
                      </w:rPr>
                      <w:t> </w:t>
                    </w:r>
                    <w:r>
                      <w:rPr>
                        <w:color w:val="131313"/>
                        <w:spacing w:val="-5"/>
                        <w:sz w:val="19"/>
                      </w:rPr>
                      <w:t>U65</w:t>
                    </w:r>
                  </w:p>
                  <w:p>
                    <w:pPr>
                      <w:spacing w:line="225" w:lineRule="exact" w:before="0"/>
                      <w:ind w:left="20" w:right="0" w:firstLine="0"/>
                      <w:jc w:val="left"/>
                      <w:rPr>
                        <w:sz w:val="19"/>
                      </w:rPr>
                    </w:pPr>
                    <w:r>
                      <w:rPr>
                        <w:b/>
                        <w:color w:val="131313"/>
                        <w:w w:val="105"/>
                        <w:sz w:val="19"/>
                      </w:rPr>
                      <w:t>Group</w:t>
                    </w:r>
                    <w:r>
                      <w:rPr>
                        <w:b/>
                        <w:color w:val="131313"/>
                        <w:spacing w:val="-2"/>
                        <w:w w:val="105"/>
                        <w:sz w:val="19"/>
                      </w:rPr>
                      <w:t> </w:t>
                    </w:r>
                    <w:r>
                      <w:rPr>
                        <w:b/>
                        <w:color w:val="131313"/>
                        <w:w w:val="105"/>
                        <w:sz w:val="19"/>
                      </w:rPr>
                      <w:t>C</w:t>
                    </w:r>
                    <w:r>
                      <w:rPr>
                        <w:b/>
                        <w:color w:val="131313"/>
                        <w:spacing w:val="-11"/>
                        <w:w w:val="105"/>
                        <w:sz w:val="19"/>
                      </w:rPr>
                      <w:t> </w:t>
                    </w:r>
                    <w:r>
                      <w:rPr>
                        <w:rFonts w:ascii="Arial"/>
                        <w:color w:val="131313"/>
                        <w:w w:val="105"/>
                        <w:sz w:val="20"/>
                      </w:rPr>
                      <w:t>I</w:t>
                    </w:r>
                    <w:r>
                      <w:rPr>
                        <w:rFonts w:ascii="Arial"/>
                        <w:color w:val="131313"/>
                        <w:spacing w:val="-13"/>
                        <w:w w:val="105"/>
                        <w:sz w:val="20"/>
                      </w:rPr>
                      <w:t> </w:t>
                    </w:r>
                    <w:r>
                      <w:rPr>
                        <w:color w:val="131313"/>
                        <w:w w:val="105"/>
                        <w:sz w:val="19"/>
                      </w:rPr>
                      <w:t>ML</w:t>
                    </w:r>
                    <w:r>
                      <w:rPr>
                        <w:color w:val="131313"/>
                        <w:spacing w:val="-4"/>
                        <w:w w:val="105"/>
                        <w:sz w:val="19"/>
                      </w:rPr>
                      <w:t> </w:t>
                    </w:r>
                    <w:r>
                      <w:rPr>
                        <w:color w:val="131313"/>
                        <w:w w:val="105"/>
                        <w:sz w:val="19"/>
                      </w:rPr>
                      <w:t>Based</w:t>
                    </w:r>
                    <w:r>
                      <w:rPr>
                        <w:color w:val="131313"/>
                        <w:spacing w:val="3"/>
                        <w:w w:val="105"/>
                        <w:sz w:val="19"/>
                      </w:rPr>
                      <w:t> </w:t>
                    </w:r>
                    <w:r>
                      <w:rPr>
                        <w:color w:val="131313"/>
                        <w:w w:val="105"/>
                        <w:sz w:val="19"/>
                      </w:rPr>
                      <w:t>Plant</w:t>
                    </w:r>
                    <w:r>
                      <w:rPr>
                        <w:color w:val="131313"/>
                        <w:spacing w:val="-4"/>
                        <w:w w:val="105"/>
                        <w:sz w:val="19"/>
                      </w:rPr>
                      <w:t> </w:t>
                    </w:r>
                    <w:r>
                      <w:rPr>
                        <w:color w:val="131313"/>
                        <w:w w:val="105"/>
                        <w:sz w:val="19"/>
                      </w:rPr>
                      <w:t>Disease</w:t>
                    </w:r>
                    <w:r>
                      <w:rPr>
                        <w:color w:val="131313"/>
                        <w:spacing w:val="6"/>
                        <w:w w:val="105"/>
                        <w:sz w:val="19"/>
                      </w:rPr>
                      <w:t> </w:t>
                    </w:r>
                    <w:r>
                      <w:rPr>
                        <w:color w:val="131313"/>
                        <w:w w:val="105"/>
                        <w:sz w:val="19"/>
                      </w:rPr>
                      <w:t>Detection</w:t>
                    </w:r>
                    <w:r>
                      <w:rPr>
                        <w:color w:val="131313"/>
                        <w:spacing w:val="8"/>
                        <w:w w:val="105"/>
                        <w:sz w:val="19"/>
                      </w:rPr>
                      <w:t> </w:t>
                    </w:r>
                    <w:r>
                      <w:rPr>
                        <w:color w:val="131313"/>
                        <w:w w:val="105"/>
                        <w:sz w:val="19"/>
                      </w:rPr>
                      <w:t>Mobile</w:t>
                    </w:r>
                    <w:r>
                      <w:rPr>
                        <w:color w:val="131313"/>
                        <w:spacing w:val="-1"/>
                        <w:w w:val="105"/>
                        <w:sz w:val="19"/>
                      </w:rPr>
                      <w:t> </w:t>
                    </w:r>
                    <w:r>
                      <w:rPr>
                        <w:color w:val="131313"/>
                        <w:w w:val="105"/>
                        <w:sz w:val="19"/>
                      </w:rPr>
                      <w:t>App</w:t>
                    </w:r>
                    <w:r>
                      <w:rPr>
                        <w:color w:val="131313"/>
                        <w:spacing w:val="-6"/>
                        <w:w w:val="105"/>
                        <w:sz w:val="19"/>
                      </w:rPr>
                      <w:t> </w:t>
                    </w:r>
                    <w:r>
                      <w:rPr>
                        <w:color w:val="131313"/>
                        <w:w w:val="105"/>
                        <w:sz w:val="19"/>
                      </w:rPr>
                      <w:t>for</w:t>
                    </w:r>
                    <w:r>
                      <w:rPr>
                        <w:color w:val="131313"/>
                        <w:spacing w:val="-5"/>
                        <w:w w:val="105"/>
                        <w:sz w:val="19"/>
                      </w:rPr>
                      <w:t> </w:t>
                    </w:r>
                    <w:r>
                      <w:rPr>
                        <w:color w:val="131313"/>
                        <w:w w:val="105"/>
                        <w:sz w:val="19"/>
                      </w:rPr>
                      <w:t>Sri</w:t>
                    </w:r>
                    <w:r>
                      <w:rPr>
                        <w:color w:val="131313"/>
                        <w:spacing w:val="-8"/>
                        <w:w w:val="105"/>
                        <w:sz w:val="19"/>
                      </w:rPr>
                      <w:t> </w:t>
                    </w:r>
                    <w:r>
                      <w:rPr>
                        <w:color w:val="131313"/>
                        <w:spacing w:val="-2"/>
                        <w:w w:val="105"/>
                        <w:sz w:val="19"/>
                      </w:rPr>
                      <w:t>Lanka</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89248">
          <wp:simplePos x="0" y="0"/>
          <wp:positionH relativeFrom="page">
            <wp:posOffset>598250</wp:posOffset>
          </wp:positionH>
          <wp:positionV relativeFrom="page">
            <wp:posOffset>442477</wp:posOffset>
          </wp:positionV>
          <wp:extent cx="488367" cy="357022"/>
          <wp:effectExtent l="0" t="0" r="0" b="0"/>
          <wp:wrapNone/>
          <wp:docPr id="831" name="Image 831"/>
          <wp:cNvGraphicFramePr>
            <a:graphicFrameLocks/>
          </wp:cNvGraphicFramePr>
          <a:graphic>
            <a:graphicData uri="http://schemas.openxmlformats.org/drawingml/2006/picture">
              <pic:pic>
                <pic:nvPicPr>
                  <pic:cNvPr id="831" name="Image 831"/>
                  <pic:cNvPicPr/>
                </pic:nvPicPr>
                <pic:blipFill>
                  <a:blip r:embed="rId1" cstate="print"/>
                  <a:stretch>
                    <a:fillRect/>
                  </a:stretch>
                </pic:blipFill>
                <pic:spPr>
                  <a:xfrm>
                    <a:off x="0" y="0"/>
                    <a:ext cx="488367" cy="357022"/>
                  </a:xfrm>
                  <a:prstGeom prst="rect">
                    <a:avLst/>
                  </a:prstGeom>
                </pic:spPr>
              </pic:pic>
            </a:graphicData>
          </a:graphic>
        </wp:anchor>
      </w:drawing>
    </w:r>
    <w:r>
      <w:rPr/>
      <mc:AlternateContent>
        <mc:Choice Requires="wps">
          <w:drawing>
            <wp:anchor distT="0" distB="0" distL="0" distR="0" allowOverlap="1" layoutInCell="1" locked="0" behindDoc="1" simplePos="0" relativeHeight="481589760">
              <wp:simplePos x="0" y="0"/>
              <wp:positionH relativeFrom="page">
                <wp:posOffset>1135600</wp:posOffset>
              </wp:positionH>
              <wp:positionV relativeFrom="page">
                <wp:posOffset>441149</wp:posOffset>
              </wp:positionV>
              <wp:extent cx="3739515" cy="313690"/>
              <wp:effectExtent l="0" t="0" r="0" b="0"/>
              <wp:wrapNone/>
              <wp:docPr id="832" name="Textbox 832"/>
              <wp:cNvGraphicFramePr>
                <a:graphicFrameLocks/>
              </wp:cNvGraphicFramePr>
              <a:graphic>
                <a:graphicData uri="http://schemas.microsoft.com/office/word/2010/wordprocessingShape">
                  <wps:wsp>
                    <wps:cNvPr id="832" name="Textbox 832"/>
                    <wps:cNvSpPr txBox="1"/>
                    <wps:spPr>
                      <a:xfrm>
                        <a:off x="0" y="0"/>
                        <a:ext cx="3739515" cy="313690"/>
                      </a:xfrm>
                      <a:prstGeom prst="rect">
                        <a:avLst/>
                      </a:prstGeom>
                    </wps:spPr>
                    <wps:txbx>
                      <w:txbxContent>
                        <w:p>
                          <w:pPr>
                            <w:spacing w:line="196" w:lineRule="exact" w:before="12"/>
                            <w:ind w:left="20" w:right="0" w:firstLine="0"/>
                            <w:jc w:val="left"/>
                            <w:rPr>
                              <w:sz w:val="19"/>
                            </w:rPr>
                          </w:pPr>
                          <w:r>
                            <w:rPr>
                              <w:color w:val="131313"/>
                              <w:sz w:val="19"/>
                            </w:rPr>
                            <w:t>Edith</w:t>
                          </w:r>
                          <w:r>
                            <w:rPr>
                              <w:color w:val="131313"/>
                              <w:spacing w:val="23"/>
                              <w:sz w:val="19"/>
                            </w:rPr>
                            <w:t> </w:t>
                          </w:r>
                          <w:r>
                            <w:rPr>
                              <w:color w:val="131313"/>
                              <w:sz w:val="19"/>
                            </w:rPr>
                            <w:t>Cowan</w:t>
                          </w:r>
                          <w:r>
                            <w:rPr>
                              <w:color w:val="131313"/>
                              <w:spacing w:val="27"/>
                              <w:sz w:val="19"/>
                            </w:rPr>
                            <w:t> </w:t>
                          </w:r>
                          <w:r>
                            <w:rPr>
                              <w:color w:val="131313"/>
                              <w:sz w:val="19"/>
                            </w:rPr>
                            <w:t>University</w:t>
                          </w:r>
                          <w:r>
                            <w:rPr>
                              <w:color w:val="131313"/>
                              <w:spacing w:val="21"/>
                              <w:sz w:val="19"/>
                            </w:rPr>
                            <w:t> </w:t>
                          </w:r>
                          <w:r>
                            <w:rPr>
                              <w:color w:val="131313"/>
                              <w:w w:val="75"/>
                              <w:sz w:val="6"/>
                            </w:rPr>
                            <w:t>I</w:t>
                          </w:r>
                          <w:r>
                            <w:rPr>
                              <w:color w:val="131313"/>
                              <w:spacing w:val="40"/>
                              <w:sz w:val="6"/>
                            </w:rPr>
                            <w:t>  </w:t>
                          </w:r>
                          <w:r>
                            <w:rPr>
                              <w:color w:val="131313"/>
                              <w:sz w:val="19"/>
                            </w:rPr>
                            <w:t>Bachelor</w:t>
                          </w:r>
                          <w:r>
                            <w:rPr>
                              <w:color w:val="131313"/>
                              <w:spacing w:val="27"/>
                              <w:sz w:val="19"/>
                            </w:rPr>
                            <w:t> </w:t>
                          </w:r>
                          <w:r>
                            <w:rPr>
                              <w:color w:val="131313"/>
                              <w:sz w:val="19"/>
                            </w:rPr>
                            <w:t>of</w:t>
                          </w:r>
                          <w:r>
                            <w:rPr>
                              <w:color w:val="131313"/>
                              <w:spacing w:val="13"/>
                              <w:sz w:val="19"/>
                            </w:rPr>
                            <w:t> </w:t>
                          </w:r>
                          <w:r>
                            <w:rPr>
                              <w:color w:val="131313"/>
                              <w:sz w:val="19"/>
                            </w:rPr>
                            <w:t>Computer</w:t>
                          </w:r>
                          <w:r>
                            <w:rPr>
                              <w:color w:val="131313"/>
                              <w:spacing w:val="25"/>
                              <w:sz w:val="19"/>
                            </w:rPr>
                            <w:t> </w:t>
                          </w:r>
                          <w:r>
                            <w:rPr>
                              <w:color w:val="131313"/>
                              <w:sz w:val="19"/>
                            </w:rPr>
                            <w:t>Science</w:t>
                          </w:r>
                          <w:r>
                            <w:rPr>
                              <w:color w:val="131313"/>
                              <w:spacing w:val="17"/>
                              <w:sz w:val="19"/>
                            </w:rPr>
                            <w:t> </w:t>
                          </w:r>
                          <w:r>
                            <w:rPr>
                              <w:color w:val="131313"/>
                              <w:w w:val="75"/>
                              <w:sz w:val="6"/>
                            </w:rPr>
                            <w:t>I</w:t>
                          </w:r>
                          <w:r>
                            <w:rPr>
                              <w:color w:val="131313"/>
                              <w:spacing w:val="41"/>
                              <w:sz w:val="6"/>
                            </w:rPr>
                            <w:t>  </w:t>
                          </w:r>
                          <w:r>
                            <w:rPr>
                              <w:color w:val="131313"/>
                              <w:spacing w:val="-5"/>
                              <w:sz w:val="19"/>
                            </w:rPr>
                            <w:t>U65</w:t>
                          </w:r>
                        </w:p>
                        <w:p>
                          <w:pPr>
                            <w:spacing w:line="265" w:lineRule="exact" w:before="0"/>
                            <w:ind w:left="20" w:right="0" w:firstLine="0"/>
                            <w:jc w:val="left"/>
                            <w:rPr>
                              <w:sz w:val="19"/>
                            </w:rPr>
                          </w:pPr>
                          <w:r>
                            <w:rPr>
                              <w:b/>
                              <w:color w:val="131313"/>
                              <w:w w:val="105"/>
                              <w:sz w:val="19"/>
                            </w:rPr>
                            <w:t>Group</w:t>
                          </w:r>
                          <w:r>
                            <w:rPr>
                              <w:b/>
                              <w:color w:val="131313"/>
                              <w:spacing w:val="-9"/>
                              <w:w w:val="105"/>
                              <w:sz w:val="19"/>
                            </w:rPr>
                            <w:t> </w:t>
                          </w:r>
                          <w:r>
                            <w:rPr>
                              <w:b/>
                              <w:color w:val="131313"/>
                              <w:w w:val="105"/>
                              <w:sz w:val="19"/>
                            </w:rPr>
                            <w:t>C</w:t>
                          </w:r>
                          <w:r>
                            <w:rPr>
                              <w:b/>
                              <w:color w:val="131313"/>
                              <w:spacing w:val="-12"/>
                              <w:w w:val="105"/>
                              <w:sz w:val="19"/>
                            </w:rPr>
                            <w:t> </w:t>
                          </w:r>
                          <w:r>
                            <w:rPr>
                              <w:rFonts w:ascii="Arial"/>
                              <w:w w:val="105"/>
                              <w:sz w:val="25"/>
                            </w:rPr>
                            <w:t>I</w:t>
                          </w:r>
                          <w:r>
                            <w:rPr>
                              <w:rFonts w:ascii="Arial"/>
                              <w:spacing w:val="-27"/>
                              <w:w w:val="105"/>
                              <w:sz w:val="25"/>
                            </w:rPr>
                            <w:t> </w:t>
                          </w:r>
                          <w:r>
                            <w:rPr>
                              <w:color w:val="131313"/>
                              <w:w w:val="105"/>
                              <w:sz w:val="19"/>
                            </w:rPr>
                            <w:t>ML Based</w:t>
                          </w:r>
                          <w:r>
                            <w:rPr>
                              <w:color w:val="131313"/>
                              <w:spacing w:val="1"/>
                              <w:w w:val="105"/>
                              <w:sz w:val="19"/>
                            </w:rPr>
                            <w:t> </w:t>
                          </w:r>
                          <w:r>
                            <w:rPr>
                              <w:color w:val="131313"/>
                              <w:w w:val="105"/>
                              <w:sz w:val="19"/>
                            </w:rPr>
                            <w:t>Plant</w:t>
                          </w:r>
                          <w:r>
                            <w:rPr>
                              <w:color w:val="131313"/>
                              <w:spacing w:val="-1"/>
                              <w:w w:val="105"/>
                              <w:sz w:val="19"/>
                            </w:rPr>
                            <w:t> </w:t>
                          </w:r>
                          <w:r>
                            <w:rPr>
                              <w:color w:val="131313"/>
                              <w:w w:val="105"/>
                              <w:sz w:val="19"/>
                            </w:rPr>
                            <w:t>Disease</w:t>
                          </w:r>
                          <w:r>
                            <w:rPr>
                              <w:color w:val="131313"/>
                              <w:spacing w:val="1"/>
                              <w:w w:val="105"/>
                              <w:sz w:val="19"/>
                            </w:rPr>
                            <w:t> </w:t>
                          </w:r>
                          <w:r>
                            <w:rPr>
                              <w:color w:val="131313"/>
                              <w:w w:val="105"/>
                              <w:sz w:val="19"/>
                            </w:rPr>
                            <w:t>Detection</w:t>
                          </w:r>
                          <w:r>
                            <w:rPr>
                              <w:color w:val="131313"/>
                              <w:spacing w:val="5"/>
                              <w:w w:val="105"/>
                              <w:sz w:val="19"/>
                            </w:rPr>
                            <w:t> </w:t>
                          </w:r>
                          <w:r>
                            <w:rPr>
                              <w:color w:val="131313"/>
                              <w:w w:val="105"/>
                              <w:sz w:val="19"/>
                            </w:rPr>
                            <w:t>Mobile</w:t>
                          </w:r>
                          <w:r>
                            <w:rPr>
                              <w:color w:val="131313"/>
                              <w:spacing w:val="-2"/>
                              <w:w w:val="105"/>
                              <w:sz w:val="19"/>
                            </w:rPr>
                            <w:t> </w:t>
                          </w:r>
                          <w:r>
                            <w:rPr>
                              <w:color w:val="131313"/>
                              <w:w w:val="105"/>
                              <w:sz w:val="19"/>
                            </w:rPr>
                            <w:t>App</w:t>
                          </w:r>
                          <w:r>
                            <w:rPr>
                              <w:color w:val="131313"/>
                              <w:spacing w:val="-6"/>
                              <w:w w:val="105"/>
                              <w:sz w:val="19"/>
                            </w:rPr>
                            <w:t> </w:t>
                          </w:r>
                          <w:r>
                            <w:rPr>
                              <w:color w:val="131313"/>
                              <w:w w:val="105"/>
                              <w:sz w:val="19"/>
                            </w:rPr>
                            <w:t>for</w:t>
                          </w:r>
                          <w:r>
                            <w:rPr>
                              <w:color w:val="131313"/>
                              <w:spacing w:val="-6"/>
                              <w:w w:val="105"/>
                              <w:sz w:val="19"/>
                            </w:rPr>
                            <w:t> </w:t>
                          </w:r>
                          <w:r>
                            <w:rPr>
                              <w:color w:val="131313"/>
                              <w:w w:val="105"/>
                              <w:sz w:val="19"/>
                            </w:rPr>
                            <w:t>Sri</w:t>
                          </w:r>
                          <w:r>
                            <w:rPr>
                              <w:color w:val="131313"/>
                              <w:spacing w:val="-9"/>
                              <w:w w:val="105"/>
                              <w:sz w:val="19"/>
                            </w:rPr>
                            <w:t> </w:t>
                          </w:r>
                          <w:r>
                            <w:rPr>
                              <w:color w:val="131313"/>
                              <w:spacing w:val="-2"/>
                              <w:w w:val="105"/>
                              <w:sz w:val="19"/>
                            </w:rPr>
                            <w:t>Lanka</w:t>
                          </w:r>
                        </w:p>
                      </w:txbxContent>
                    </wps:txbx>
                    <wps:bodyPr wrap="square" lIns="0" tIns="0" rIns="0" bIns="0" rtlCol="0">
                      <a:noAutofit/>
                    </wps:bodyPr>
                  </wps:wsp>
                </a:graphicData>
              </a:graphic>
            </wp:anchor>
          </w:drawing>
        </mc:Choice>
        <mc:Fallback>
          <w:pict>
            <v:shape style="position:absolute;margin-left:89.417343pt;margin-top:34.736217pt;width:294.45pt;height:24.7pt;mso-position-horizontal-relative:page;mso-position-vertical-relative:page;z-index:-21726720" type="#_x0000_t202" id="docshape574" filled="false" stroked="false">
              <v:textbox inset="0,0,0,0">
                <w:txbxContent>
                  <w:p>
                    <w:pPr>
                      <w:spacing w:line="196" w:lineRule="exact" w:before="12"/>
                      <w:ind w:left="20" w:right="0" w:firstLine="0"/>
                      <w:jc w:val="left"/>
                      <w:rPr>
                        <w:sz w:val="19"/>
                      </w:rPr>
                    </w:pPr>
                    <w:r>
                      <w:rPr>
                        <w:color w:val="131313"/>
                        <w:sz w:val="19"/>
                      </w:rPr>
                      <w:t>Edith</w:t>
                    </w:r>
                    <w:r>
                      <w:rPr>
                        <w:color w:val="131313"/>
                        <w:spacing w:val="23"/>
                        <w:sz w:val="19"/>
                      </w:rPr>
                      <w:t> </w:t>
                    </w:r>
                    <w:r>
                      <w:rPr>
                        <w:color w:val="131313"/>
                        <w:sz w:val="19"/>
                      </w:rPr>
                      <w:t>Cowan</w:t>
                    </w:r>
                    <w:r>
                      <w:rPr>
                        <w:color w:val="131313"/>
                        <w:spacing w:val="27"/>
                        <w:sz w:val="19"/>
                      </w:rPr>
                      <w:t> </w:t>
                    </w:r>
                    <w:r>
                      <w:rPr>
                        <w:color w:val="131313"/>
                        <w:sz w:val="19"/>
                      </w:rPr>
                      <w:t>University</w:t>
                    </w:r>
                    <w:r>
                      <w:rPr>
                        <w:color w:val="131313"/>
                        <w:spacing w:val="21"/>
                        <w:sz w:val="19"/>
                      </w:rPr>
                      <w:t> </w:t>
                    </w:r>
                    <w:r>
                      <w:rPr>
                        <w:color w:val="131313"/>
                        <w:w w:val="75"/>
                        <w:sz w:val="6"/>
                      </w:rPr>
                      <w:t>I</w:t>
                    </w:r>
                    <w:r>
                      <w:rPr>
                        <w:color w:val="131313"/>
                        <w:spacing w:val="40"/>
                        <w:sz w:val="6"/>
                      </w:rPr>
                      <w:t>  </w:t>
                    </w:r>
                    <w:r>
                      <w:rPr>
                        <w:color w:val="131313"/>
                        <w:sz w:val="19"/>
                      </w:rPr>
                      <w:t>Bachelor</w:t>
                    </w:r>
                    <w:r>
                      <w:rPr>
                        <w:color w:val="131313"/>
                        <w:spacing w:val="27"/>
                        <w:sz w:val="19"/>
                      </w:rPr>
                      <w:t> </w:t>
                    </w:r>
                    <w:r>
                      <w:rPr>
                        <w:color w:val="131313"/>
                        <w:sz w:val="19"/>
                      </w:rPr>
                      <w:t>of</w:t>
                    </w:r>
                    <w:r>
                      <w:rPr>
                        <w:color w:val="131313"/>
                        <w:spacing w:val="13"/>
                        <w:sz w:val="19"/>
                      </w:rPr>
                      <w:t> </w:t>
                    </w:r>
                    <w:r>
                      <w:rPr>
                        <w:color w:val="131313"/>
                        <w:sz w:val="19"/>
                      </w:rPr>
                      <w:t>Computer</w:t>
                    </w:r>
                    <w:r>
                      <w:rPr>
                        <w:color w:val="131313"/>
                        <w:spacing w:val="25"/>
                        <w:sz w:val="19"/>
                      </w:rPr>
                      <w:t> </w:t>
                    </w:r>
                    <w:r>
                      <w:rPr>
                        <w:color w:val="131313"/>
                        <w:sz w:val="19"/>
                      </w:rPr>
                      <w:t>Science</w:t>
                    </w:r>
                    <w:r>
                      <w:rPr>
                        <w:color w:val="131313"/>
                        <w:spacing w:val="17"/>
                        <w:sz w:val="19"/>
                      </w:rPr>
                      <w:t> </w:t>
                    </w:r>
                    <w:r>
                      <w:rPr>
                        <w:color w:val="131313"/>
                        <w:w w:val="75"/>
                        <w:sz w:val="6"/>
                      </w:rPr>
                      <w:t>I</w:t>
                    </w:r>
                    <w:r>
                      <w:rPr>
                        <w:color w:val="131313"/>
                        <w:spacing w:val="41"/>
                        <w:sz w:val="6"/>
                      </w:rPr>
                      <w:t>  </w:t>
                    </w:r>
                    <w:r>
                      <w:rPr>
                        <w:color w:val="131313"/>
                        <w:spacing w:val="-5"/>
                        <w:sz w:val="19"/>
                      </w:rPr>
                      <w:t>U65</w:t>
                    </w:r>
                  </w:p>
                  <w:p>
                    <w:pPr>
                      <w:spacing w:line="265" w:lineRule="exact" w:before="0"/>
                      <w:ind w:left="20" w:right="0" w:firstLine="0"/>
                      <w:jc w:val="left"/>
                      <w:rPr>
                        <w:sz w:val="19"/>
                      </w:rPr>
                    </w:pPr>
                    <w:r>
                      <w:rPr>
                        <w:b/>
                        <w:color w:val="131313"/>
                        <w:w w:val="105"/>
                        <w:sz w:val="19"/>
                      </w:rPr>
                      <w:t>Group</w:t>
                    </w:r>
                    <w:r>
                      <w:rPr>
                        <w:b/>
                        <w:color w:val="131313"/>
                        <w:spacing w:val="-9"/>
                        <w:w w:val="105"/>
                        <w:sz w:val="19"/>
                      </w:rPr>
                      <w:t> </w:t>
                    </w:r>
                    <w:r>
                      <w:rPr>
                        <w:b/>
                        <w:color w:val="131313"/>
                        <w:w w:val="105"/>
                        <w:sz w:val="19"/>
                      </w:rPr>
                      <w:t>C</w:t>
                    </w:r>
                    <w:r>
                      <w:rPr>
                        <w:b/>
                        <w:color w:val="131313"/>
                        <w:spacing w:val="-12"/>
                        <w:w w:val="105"/>
                        <w:sz w:val="19"/>
                      </w:rPr>
                      <w:t> </w:t>
                    </w:r>
                    <w:r>
                      <w:rPr>
                        <w:rFonts w:ascii="Arial"/>
                        <w:w w:val="105"/>
                        <w:sz w:val="25"/>
                      </w:rPr>
                      <w:t>I</w:t>
                    </w:r>
                    <w:r>
                      <w:rPr>
                        <w:rFonts w:ascii="Arial"/>
                        <w:spacing w:val="-27"/>
                        <w:w w:val="105"/>
                        <w:sz w:val="25"/>
                      </w:rPr>
                      <w:t> </w:t>
                    </w:r>
                    <w:r>
                      <w:rPr>
                        <w:color w:val="131313"/>
                        <w:w w:val="105"/>
                        <w:sz w:val="19"/>
                      </w:rPr>
                      <w:t>ML Based</w:t>
                    </w:r>
                    <w:r>
                      <w:rPr>
                        <w:color w:val="131313"/>
                        <w:spacing w:val="1"/>
                        <w:w w:val="105"/>
                        <w:sz w:val="19"/>
                      </w:rPr>
                      <w:t> </w:t>
                    </w:r>
                    <w:r>
                      <w:rPr>
                        <w:color w:val="131313"/>
                        <w:w w:val="105"/>
                        <w:sz w:val="19"/>
                      </w:rPr>
                      <w:t>Plant</w:t>
                    </w:r>
                    <w:r>
                      <w:rPr>
                        <w:color w:val="131313"/>
                        <w:spacing w:val="-1"/>
                        <w:w w:val="105"/>
                        <w:sz w:val="19"/>
                      </w:rPr>
                      <w:t> </w:t>
                    </w:r>
                    <w:r>
                      <w:rPr>
                        <w:color w:val="131313"/>
                        <w:w w:val="105"/>
                        <w:sz w:val="19"/>
                      </w:rPr>
                      <w:t>Disease</w:t>
                    </w:r>
                    <w:r>
                      <w:rPr>
                        <w:color w:val="131313"/>
                        <w:spacing w:val="1"/>
                        <w:w w:val="105"/>
                        <w:sz w:val="19"/>
                      </w:rPr>
                      <w:t> </w:t>
                    </w:r>
                    <w:r>
                      <w:rPr>
                        <w:color w:val="131313"/>
                        <w:w w:val="105"/>
                        <w:sz w:val="19"/>
                      </w:rPr>
                      <w:t>Detection</w:t>
                    </w:r>
                    <w:r>
                      <w:rPr>
                        <w:color w:val="131313"/>
                        <w:spacing w:val="5"/>
                        <w:w w:val="105"/>
                        <w:sz w:val="19"/>
                      </w:rPr>
                      <w:t> </w:t>
                    </w:r>
                    <w:r>
                      <w:rPr>
                        <w:color w:val="131313"/>
                        <w:w w:val="105"/>
                        <w:sz w:val="19"/>
                      </w:rPr>
                      <w:t>Mobile</w:t>
                    </w:r>
                    <w:r>
                      <w:rPr>
                        <w:color w:val="131313"/>
                        <w:spacing w:val="-2"/>
                        <w:w w:val="105"/>
                        <w:sz w:val="19"/>
                      </w:rPr>
                      <w:t> </w:t>
                    </w:r>
                    <w:r>
                      <w:rPr>
                        <w:color w:val="131313"/>
                        <w:w w:val="105"/>
                        <w:sz w:val="19"/>
                      </w:rPr>
                      <w:t>App</w:t>
                    </w:r>
                    <w:r>
                      <w:rPr>
                        <w:color w:val="131313"/>
                        <w:spacing w:val="-6"/>
                        <w:w w:val="105"/>
                        <w:sz w:val="19"/>
                      </w:rPr>
                      <w:t> </w:t>
                    </w:r>
                    <w:r>
                      <w:rPr>
                        <w:color w:val="131313"/>
                        <w:w w:val="105"/>
                        <w:sz w:val="19"/>
                      </w:rPr>
                      <w:t>for</w:t>
                    </w:r>
                    <w:r>
                      <w:rPr>
                        <w:color w:val="131313"/>
                        <w:spacing w:val="-6"/>
                        <w:w w:val="105"/>
                        <w:sz w:val="19"/>
                      </w:rPr>
                      <w:t> </w:t>
                    </w:r>
                    <w:r>
                      <w:rPr>
                        <w:color w:val="131313"/>
                        <w:w w:val="105"/>
                        <w:sz w:val="19"/>
                      </w:rPr>
                      <w:t>Sri</w:t>
                    </w:r>
                    <w:r>
                      <w:rPr>
                        <w:color w:val="131313"/>
                        <w:spacing w:val="-9"/>
                        <w:w w:val="105"/>
                        <w:sz w:val="19"/>
                      </w:rPr>
                      <w:t> </w:t>
                    </w:r>
                    <w:r>
                      <w:rPr>
                        <w:color w:val="131313"/>
                        <w:spacing w:val="-2"/>
                        <w:w w:val="105"/>
                        <w:sz w:val="19"/>
                      </w:rPr>
                      <w:t>Lanka</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93344">
              <wp:simplePos x="0" y="0"/>
              <wp:positionH relativeFrom="page">
                <wp:posOffset>1132548</wp:posOffset>
              </wp:positionH>
              <wp:positionV relativeFrom="page">
                <wp:posOffset>441149</wp:posOffset>
              </wp:positionV>
              <wp:extent cx="3230880" cy="159385"/>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3230880" cy="159385"/>
                      </a:xfrm>
                      <a:prstGeom prst="rect">
                        <a:avLst/>
                      </a:prstGeom>
                    </wps:spPr>
                    <wps:txbx>
                      <w:txbxContent>
                        <w:p>
                          <w:pPr>
                            <w:spacing w:before="12"/>
                            <w:ind w:left="20" w:right="0" w:firstLine="0"/>
                            <w:jc w:val="left"/>
                            <w:rPr>
                              <w:sz w:val="19"/>
                            </w:rPr>
                          </w:pPr>
                          <w:r>
                            <w:rPr>
                              <w:color w:val="131313"/>
                              <w:sz w:val="19"/>
                            </w:rPr>
                            <w:t>Edith</w:t>
                          </w:r>
                          <w:r>
                            <w:rPr>
                              <w:color w:val="131313"/>
                              <w:spacing w:val="22"/>
                              <w:sz w:val="19"/>
                            </w:rPr>
                            <w:t> </w:t>
                          </w:r>
                          <w:r>
                            <w:rPr>
                              <w:color w:val="131313"/>
                              <w:sz w:val="19"/>
                            </w:rPr>
                            <w:t>Cowan</w:t>
                          </w:r>
                          <w:r>
                            <w:rPr>
                              <w:color w:val="131313"/>
                              <w:spacing w:val="27"/>
                              <w:sz w:val="19"/>
                            </w:rPr>
                            <w:t> </w:t>
                          </w:r>
                          <w:r>
                            <w:rPr>
                              <w:color w:val="131313"/>
                              <w:sz w:val="19"/>
                            </w:rPr>
                            <w:t>University</w:t>
                          </w:r>
                          <w:r>
                            <w:rPr>
                              <w:color w:val="131313"/>
                              <w:spacing w:val="30"/>
                              <w:sz w:val="19"/>
                            </w:rPr>
                            <w:t> </w:t>
                          </w:r>
                          <w:r>
                            <w:rPr>
                              <w:color w:val="131313"/>
                              <w:w w:val="75"/>
                              <w:sz w:val="6"/>
                            </w:rPr>
                            <w:t>I</w:t>
                          </w:r>
                          <w:r>
                            <w:rPr>
                              <w:color w:val="131313"/>
                              <w:spacing w:val="39"/>
                              <w:sz w:val="6"/>
                            </w:rPr>
                            <w:t>  </w:t>
                          </w:r>
                          <w:r>
                            <w:rPr>
                              <w:color w:val="131313"/>
                              <w:sz w:val="19"/>
                            </w:rPr>
                            <w:t>Bachelor</w:t>
                          </w:r>
                          <w:r>
                            <w:rPr>
                              <w:color w:val="131313"/>
                              <w:spacing w:val="27"/>
                              <w:sz w:val="19"/>
                            </w:rPr>
                            <w:t> </w:t>
                          </w:r>
                          <w:r>
                            <w:rPr>
                              <w:color w:val="131313"/>
                              <w:sz w:val="19"/>
                            </w:rPr>
                            <w:t>of</w:t>
                          </w:r>
                          <w:r>
                            <w:rPr>
                              <w:color w:val="131313"/>
                              <w:spacing w:val="13"/>
                              <w:sz w:val="19"/>
                            </w:rPr>
                            <w:t> </w:t>
                          </w:r>
                          <w:r>
                            <w:rPr>
                              <w:color w:val="131313"/>
                              <w:sz w:val="19"/>
                            </w:rPr>
                            <w:t>Computer</w:t>
                          </w:r>
                          <w:r>
                            <w:rPr>
                              <w:color w:val="131313"/>
                              <w:spacing w:val="24"/>
                              <w:sz w:val="19"/>
                            </w:rPr>
                            <w:t> </w:t>
                          </w:r>
                          <w:r>
                            <w:rPr>
                              <w:color w:val="131313"/>
                              <w:sz w:val="19"/>
                            </w:rPr>
                            <w:t>Science</w:t>
                          </w:r>
                          <w:r>
                            <w:rPr>
                              <w:color w:val="131313"/>
                              <w:spacing w:val="17"/>
                              <w:sz w:val="19"/>
                            </w:rPr>
                            <w:t> </w:t>
                          </w:r>
                          <w:r>
                            <w:rPr>
                              <w:color w:val="131313"/>
                              <w:w w:val="75"/>
                              <w:sz w:val="6"/>
                            </w:rPr>
                            <w:t>I</w:t>
                          </w:r>
                          <w:r>
                            <w:rPr>
                              <w:color w:val="131313"/>
                              <w:spacing w:val="40"/>
                              <w:sz w:val="6"/>
                            </w:rPr>
                            <w:t>  </w:t>
                          </w:r>
                          <w:r>
                            <w:rPr>
                              <w:color w:val="131313"/>
                              <w:spacing w:val="-5"/>
                              <w:sz w:val="19"/>
                            </w:rPr>
                            <w:t>U65</w:t>
                          </w:r>
                        </w:p>
                      </w:txbxContent>
                    </wps:txbx>
                    <wps:bodyPr wrap="square" lIns="0" tIns="0" rIns="0" bIns="0" rtlCol="0">
                      <a:noAutofit/>
                    </wps:bodyPr>
                  </wps:wsp>
                </a:graphicData>
              </a:graphic>
            </wp:anchor>
          </w:drawing>
        </mc:Choice>
        <mc:Fallback>
          <w:pict>
            <v:shape style="position:absolute;margin-left:89.17701pt;margin-top:34.736217pt;width:254.4pt;height:12.55pt;mso-position-horizontal-relative:page;mso-position-vertical-relative:page;z-index:-21723136" type="#_x0000_t202" id="docshape774" filled="false" stroked="false">
              <v:textbox inset="0,0,0,0">
                <w:txbxContent>
                  <w:p>
                    <w:pPr>
                      <w:spacing w:before="12"/>
                      <w:ind w:left="20" w:right="0" w:firstLine="0"/>
                      <w:jc w:val="left"/>
                      <w:rPr>
                        <w:sz w:val="19"/>
                      </w:rPr>
                    </w:pPr>
                    <w:r>
                      <w:rPr>
                        <w:color w:val="131313"/>
                        <w:sz w:val="19"/>
                      </w:rPr>
                      <w:t>Edith</w:t>
                    </w:r>
                    <w:r>
                      <w:rPr>
                        <w:color w:val="131313"/>
                        <w:spacing w:val="22"/>
                        <w:sz w:val="19"/>
                      </w:rPr>
                      <w:t> </w:t>
                    </w:r>
                    <w:r>
                      <w:rPr>
                        <w:color w:val="131313"/>
                        <w:sz w:val="19"/>
                      </w:rPr>
                      <w:t>Cowan</w:t>
                    </w:r>
                    <w:r>
                      <w:rPr>
                        <w:color w:val="131313"/>
                        <w:spacing w:val="27"/>
                        <w:sz w:val="19"/>
                      </w:rPr>
                      <w:t> </w:t>
                    </w:r>
                    <w:r>
                      <w:rPr>
                        <w:color w:val="131313"/>
                        <w:sz w:val="19"/>
                      </w:rPr>
                      <w:t>University</w:t>
                    </w:r>
                    <w:r>
                      <w:rPr>
                        <w:color w:val="131313"/>
                        <w:spacing w:val="30"/>
                        <w:sz w:val="19"/>
                      </w:rPr>
                      <w:t> </w:t>
                    </w:r>
                    <w:r>
                      <w:rPr>
                        <w:color w:val="131313"/>
                        <w:w w:val="75"/>
                        <w:sz w:val="6"/>
                      </w:rPr>
                      <w:t>I</w:t>
                    </w:r>
                    <w:r>
                      <w:rPr>
                        <w:color w:val="131313"/>
                        <w:spacing w:val="39"/>
                        <w:sz w:val="6"/>
                      </w:rPr>
                      <w:t>  </w:t>
                    </w:r>
                    <w:r>
                      <w:rPr>
                        <w:color w:val="131313"/>
                        <w:sz w:val="19"/>
                      </w:rPr>
                      <w:t>Bachelor</w:t>
                    </w:r>
                    <w:r>
                      <w:rPr>
                        <w:color w:val="131313"/>
                        <w:spacing w:val="27"/>
                        <w:sz w:val="19"/>
                      </w:rPr>
                      <w:t> </w:t>
                    </w:r>
                    <w:r>
                      <w:rPr>
                        <w:color w:val="131313"/>
                        <w:sz w:val="19"/>
                      </w:rPr>
                      <w:t>of</w:t>
                    </w:r>
                    <w:r>
                      <w:rPr>
                        <w:color w:val="131313"/>
                        <w:spacing w:val="13"/>
                        <w:sz w:val="19"/>
                      </w:rPr>
                      <w:t> </w:t>
                    </w:r>
                    <w:r>
                      <w:rPr>
                        <w:color w:val="131313"/>
                        <w:sz w:val="19"/>
                      </w:rPr>
                      <w:t>Computer</w:t>
                    </w:r>
                    <w:r>
                      <w:rPr>
                        <w:color w:val="131313"/>
                        <w:spacing w:val="24"/>
                        <w:sz w:val="19"/>
                      </w:rPr>
                      <w:t> </w:t>
                    </w:r>
                    <w:r>
                      <w:rPr>
                        <w:color w:val="131313"/>
                        <w:sz w:val="19"/>
                      </w:rPr>
                      <w:t>Science</w:t>
                    </w:r>
                    <w:r>
                      <w:rPr>
                        <w:color w:val="131313"/>
                        <w:spacing w:val="17"/>
                        <w:sz w:val="19"/>
                      </w:rPr>
                      <w:t> </w:t>
                    </w:r>
                    <w:r>
                      <w:rPr>
                        <w:color w:val="131313"/>
                        <w:w w:val="75"/>
                        <w:sz w:val="6"/>
                      </w:rPr>
                      <w:t>I</w:t>
                    </w:r>
                    <w:r>
                      <w:rPr>
                        <w:color w:val="131313"/>
                        <w:spacing w:val="40"/>
                        <w:sz w:val="6"/>
                      </w:rPr>
                      <w:t>  </w:t>
                    </w:r>
                    <w:r>
                      <w:rPr>
                        <w:color w:val="131313"/>
                        <w:spacing w:val="-5"/>
                        <w:sz w:val="19"/>
                      </w:rPr>
                      <w:t>U65</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94368">
          <wp:simplePos x="0" y="0"/>
          <wp:positionH relativeFrom="page">
            <wp:posOffset>598250</wp:posOffset>
          </wp:positionH>
          <wp:positionV relativeFrom="page">
            <wp:posOffset>442477</wp:posOffset>
          </wp:positionV>
          <wp:extent cx="488367" cy="357022"/>
          <wp:effectExtent l="0" t="0" r="0" b="0"/>
          <wp:wrapNone/>
          <wp:docPr id="1122" name="Image 1122"/>
          <wp:cNvGraphicFramePr>
            <a:graphicFrameLocks/>
          </wp:cNvGraphicFramePr>
          <a:graphic>
            <a:graphicData uri="http://schemas.openxmlformats.org/drawingml/2006/picture">
              <pic:pic>
                <pic:nvPicPr>
                  <pic:cNvPr id="1122" name="Image 1122"/>
                  <pic:cNvPicPr/>
                </pic:nvPicPr>
                <pic:blipFill>
                  <a:blip r:embed="rId1" cstate="print"/>
                  <a:stretch>
                    <a:fillRect/>
                  </a:stretch>
                </pic:blipFill>
                <pic:spPr>
                  <a:xfrm>
                    <a:off x="0" y="0"/>
                    <a:ext cx="488367" cy="357022"/>
                  </a:xfrm>
                  <a:prstGeom prst="rect">
                    <a:avLst/>
                  </a:prstGeom>
                </pic:spPr>
              </pic:pic>
            </a:graphicData>
          </a:graphic>
        </wp:anchor>
      </w:drawing>
    </w:r>
    <w:r>
      <w:rPr/>
      <mc:AlternateContent>
        <mc:Choice Requires="wps">
          <w:drawing>
            <wp:anchor distT="0" distB="0" distL="0" distR="0" allowOverlap="1" layoutInCell="1" locked="0" behindDoc="1" simplePos="0" relativeHeight="481594880">
              <wp:simplePos x="0" y="0"/>
              <wp:positionH relativeFrom="page">
                <wp:posOffset>1132548</wp:posOffset>
              </wp:positionH>
              <wp:positionV relativeFrom="page">
                <wp:posOffset>433684</wp:posOffset>
              </wp:positionV>
              <wp:extent cx="3742690" cy="320675"/>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a:off x="0" y="0"/>
                        <a:ext cx="3742690" cy="320675"/>
                      </a:xfrm>
                      <a:prstGeom prst="rect">
                        <a:avLst/>
                      </a:prstGeom>
                    </wps:spPr>
                    <wps:txbx>
                      <w:txbxContent>
                        <w:p>
                          <w:pPr>
                            <w:spacing w:line="207" w:lineRule="exact" w:before="13"/>
                            <w:ind w:left="20" w:right="0" w:firstLine="0"/>
                            <w:jc w:val="left"/>
                            <w:rPr>
                              <w:sz w:val="19"/>
                            </w:rPr>
                          </w:pPr>
                          <w:r>
                            <w:rPr>
                              <w:color w:val="131315"/>
                              <w:sz w:val="19"/>
                            </w:rPr>
                            <w:t>Edith</w:t>
                          </w:r>
                          <w:r>
                            <w:rPr>
                              <w:color w:val="131315"/>
                              <w:spacing w:val="23"/>
                              <w:sz w:val="19"/>
                            </w:rPr>
                            <w:t> </w:t>
                          </w:r>
                          <w:r>
                            <w:rPr>
                              <w:color w:val="131315"/>
                              <w:sz w:val="19"/>
                            </w:rPr>
                            <w:t>Cowan</w:t>
                          </w:r>
                          <w:r>
                            <w:rPr>
                              <w:color w:val="131315"/>
                              <w:spacing w:val="26"/>
                              <w:sz w:val="19"/>
                            </w:rPr>
                            <w:t> </w:t>
                          </w:r>
                          <w:r>
                            <w:rPr>
                              <w:color w:val="131315"/>
                              <w:sz w:val="19"/>
                            </w:rPr>
                            <w:t>University</w:t>
                          </w:r>
                          <w:r>
                            <w:rPr>
                              <w:color w:val="131315"/>
                              <w:spacing w:val="36"/>
                              <w:sz w:val="19"/>
                            </w:rPr>
                            <w:t> </w:t>
                          </w:r>
                          <w:r>
                            <w:rPr>
                              <w:rFonts w:ascii="Arial"/>
                              <w:color w:val="131315"/>
                              <w:sz w:val="20"/>
                            </w:rPr>
                            <w:t>I</w:t>
                          </w:r>
                          <w:r>
                            <w:rPr>
                              <w:rFonts w:ascii="Arial"/>
                              <w:color w:val="131315"/>
                              <w:spacing w:val="6"/>
                              <w:sz w:val="20"/>
                            </w:rPr>
                            <w:t> </w:t>
                          </w:r>
                          <w:r>
                            <w:rPr>
                              <w:color w:val="131315"/>
                              <w:sz w:val="19"/>
                            </w:rPr>
                            <w:t>Bachelor</w:t>
                          </w:r>
                          <w:r>
                            <w:rPr>
                              <w:color w:val="131315"/>
                              <w:spacing w:val="27"/>
                              <w:sz w:val="19"/>
                            </w:rPr>
                            <w:t> </w:t>
                          </w:r>
                          <w:r>
                            <w:rPr>
                              <w:color w:val="131315"/>
                              <w:sz w:val="19"/>
                            </w:rPr>
                            <w:t>of</w:t>
                          </w:r>
                          <w:r>
                            <w:rPr>
                              <w:color w:val="131315"/>
                              <w:spacing w:val="13"/>
                              <w:sz w:val="19"/>
                            </w:rPr>
                            <w:t> </w:t>
                          </w:r>
                          <w:r>
                            <w:rPr>
                              <w:color w:val="131315"/>
                              <w:sz w:val="19"/>
                            </w:rPr>
                            <w:t>Computer</w:t>
                          </w:r>
                          <w:r>
                            <w:rPr>
                              <w:color w:val="131315"/>
                              <w:spacing w:val="24"/>
                              <w:sz w:val="19"/>
                            </w:rPr>
                            <w:t> </w:t>
                          </w:r>
                          <w:r>
                            <w:rPr>
                              <w:color w:val="131315"/>
                              <w:sz w:val="19"/>
                            </w:rPr>
                            <w:t>Science</w:t>
                          </w:r>
                          <w:r>
                            <w:rPr>
                              <w:color w:val="131315"/>
                              <w:spacing w:val="22"/>
                              <w:sz w:val="19"/>
                            </w:rPr>
                            <w:t> </w:t>
                          </w:r>
                          <w:r>
                            <w:rPr>
                              <w:rFonts w:ascii="Arial"/>
                              <w:color w:val="131315"/>
                              <w:sz w:val="20"/>
                            </w:rPr>
                            <w:t>I</w:t>
                          </w:r>
                          <w:r>
                            <w:rPr>
                              <w:rFonts w:ascii="Arial"/>
                              <w:color w:val="131315"/>
                              <w:spacing w:val="9"/>
                              <w:sz w:val="20"/>
                            </w:rPr>
                            <w:t> </w:t>
                          </w:r>
                          <w:r>
                            <w:rPr>
                              <w:color w:val="131315"/>
                              <w:spacing w:val="-5"/>
                              <w:sz w:val="19"/>
                            </w:rPr>
                            <w:t>U65</w:t>
                          </w:r>
                        </w:p>
                        <w:p>
                          <w:pPr>
                            <w:spacing w:line="264" w:lineRule="exact" w:before="0"/>
                            <w:ind w:left="20" w:right="0" w:firstLine="0"/>
                            <w:jc w:val="left"/>
                            <w:rPr>
                              <w:sz w:val="19"/>
                            </w:rPr>
                          </w:pPr>
                          <w:r>
                            <w:rPr>
                              <w:b/>
                              <w:color w:val="131315"/>
                              <w:w w:val="105"/>
                              <w:sz w:val="19"/>
                            </w:rPr>
                            <w:t>Group</w:t>
                          </w:r>
                          <w:r>
                            <w:rPr>
                              <w:b/>
                              <w:color w:val="131315"/>
                              <w:spacing w:val="-9"/>
                              <w:w w:val="105"/>
                              <w:sz w:val="19"/>
                            </w:rPr>
                            <w:t> </w:t>
                          </w:r>
                          <w:r>
                            <w:rPr>
                              <w:b/>
                              <w:color w:val="131315"/>
                              <w:w w:val="105"/>
                              <w:sz w:val="19"/>
                            </w:rPr>
                            <w:t>C</w:t>
                          </w:r>
                          <w:r>
                            <w:rPr>
                              <w:b/>
                              <w:color w:val="131315"/>
                              <w:spacing w:val="-13"/>
                              <w:w w:val="105"/>
                              <w:sz w:val="19"/>
                            </w:rPr>
                            <w:t> </w:t>
                          </w:r>
                          <w:r>
                            <w:rPr>
                              <w:rFonts w:ascii="Arial"/>
                              <w:w w:val="105"/>
                              <w:sz w:val="25"/>
                            </w:rPr>
                            <w:t>I</w:t>
                          </w:r>
                          <w:r>
                            <w:rPr>
                              <w:rFonts w:ascii="Arial"/>
                              <w:spacing w:val="-31"/>
                              <w:w w:val="105"/>
                              <w:sz w:val="25"/>
                            </w:rPr>
                            <w:t> </w:t>
                          </w:r>
                          <w:r>
                            <w:rPr>
                              <w:color w:val="131315"/>
                              <w:w w:val="105"/>
                              <w:sz w:val="19"/>
                            </w:rPr>
                            <w:t>ML Based</w:t>
                          </w:r>
                          <w:r>
                            <w:rPr>
                              <w:color w:val="131315"/>
                              <w:spacing w:val="3"/>
                              <w:w w:val="105"/>
                              <w:sz w:val="19"/>
                            </w:rPr>
                            <w:t> </w:t>
                          </w:r>
                          <w:r>
                            <w:rPr>
                              <w:color w:val="131315"/>
                              <w:w w:val="105"/>
                              <w:sz w:val="19"/>
                            </w:rPr>
                            <w:t>Plant Disease</w:t>
                          </w:r>
                          <w:r>
                            <w:rPr>
                              <w:color w:val="131315"/>
                              <w:spacing w:val="3"/>
                              <w:w w:val="105"/>
                              <w:sz w:val="19"/>
                            </w:rPr>
                            <w:t> </w:t>
                          </w:r>
                          <w:r>
                            <w:rPr>
                              <w:color w:val="131315"/>
                              <w:w w:val="105"/>
                              <w:sz w:val="19"/>
                            </w:rPr>
                            <w:t>Detection</w:t>
                          </w:r>
                          <w:r>
                            <w:rPr>
                              <w:color w:val="131315"/>
                              <w:spacing w:val="2"/>
                              <w:w w:val="105"/>
                              <w:sz w:val="19"/>
                            </w:rPr>
                            <w:t> </w:t>
                          </w:r>
                          <w:r>
                            <w:rPr>
                              <w:color w:val="131315"/>
                              <w:w w:val="105"/>
                              <w:sz w:val="19"/>
                            </w:rPr>
                            <w:t>Mobile</w:t>
                          </w:r>
                          <w:r>
                            <w:rPr>
                              <w:color w:val="131315"/>
                              <w:spacing w:val="-1"/>
                              <w:w w:val="105"/>
                              <w:sz w:val="19"/>
                            </w:rPr>
                            <w:t> </w:t>
                          </w:r>
                          <w:r>
                            <w:rPr>
                              <w:color w:val="131315"/>
                              <w:w w:val="105"/>
                              <w:sz w:val="19"/>
                            </w:rPr>
                            <w:t>App</w:t>
                          </w:r>
                          <w:r>
                            <w:rPr>
                              <w:color w:val="131315"/>
                              <w:spacing w:val="-2"/>
                              <w:w w:val="105"/>
                              <w:sz w:val="19"/>
                            </w:rPr>
                            <w:t> </w:t>
                          </w:r>
                          <w:r>
                            <w:rPr>
                              <w:color w:val="131315"/>
                              <w:w w:val="105"/>
                              <w:sz w:val="19"/>
                            </w:rPr>
                            <w:t>for</w:t>
                          </w:r>
                          <w:r>
                            <w:rPr>
                              <w:color w:val="131315"/>
                              <w:spacing w:val="-4"/>
                              <w:w w:val="105"/>
                              <w:sz w:val="19"/>
                            </w:rPr>
                            <w:t> </w:t>
                          </w:r>
                          <w:r>
                            <w:rPr>
                              <w:color w:val="131315"/>
                              <w:w w:val="105"/>
                              <w:sz w:val="19"/>
                            </w:rPr>
                            <w:t>Sri</w:t>
                          </w:r>
                          <w:r>
                            <w:rPr>
                              <w:color w:val="131315"/>
                              <w:spacing w:val="-8"/>
                              <w:w w:val="105"/>
                              <w:sz w:val="19"/>
                            </w:rPr>
                            <w:t> </w:t>
                          </w:r>
                          <w:r>
                            <w:rPr>
                              <w:color w:val="131315"/>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4.148388pt;width:294.7pt;height:25.25pt;mso-position-horizontal-relative:page;mso-position-vertical-relative:page;z-index:-21721600" type="#_x0000_t202" id="docshape810" filled="false" stroked="false">
              <v:textbox inset="0,0,0,0">
                <w:txbxContent>
                  <w:p>
                    <w:pPr>
                      <w:spacing w:line="207" w:lineRule="exact" w:before="13"/>
                      <w:ind w:left="20" w:right="0" w:firstLine="0"/>
                      <w:jc w:val="left"/>
                      <w:rPr>
                        <w:sz w:val="19"/>
                      </w:rPr>
                    </w:pPr>
                    <w:r>
                      <w:rPr>
                        <w:color w:val="131315"/>
                        <w:sz w:val="19"/>
                      </w:rPr>
                      <w:t>Edith</w:t>
                    </w:r>
                    <w:r>
                      <w:rPr>
                        <w:color w:val="131315"/>
                        <w:spacing w:val="23"/>
                        <w:sz w:val="19"/>
                      </w:rPr>
                      <w:t> </w:t>
                    </w:r>
                    <w:r>
                      <w:rPr>
                        <w:color w:val="131315"/>
                        <w:sz w:val="19"/>
                      </w:rPr>
                      <w:t>Cowan</w:t>
                    </w:r>
                    <w:r>
                      <w:rPr>
                        <w:color w:val="131315"/>
                        <w:spacing w:val="26"/>
                        <w:sz w:val="19"/>
                      </w:rPr>
                      <w:t> </w:t>
                    </w:r>
                    <w:r>
                      <w:rPr>
                        <w:color w:val="131315"/>
                        <w:sz w:val="19"/>
                      </w:rPr>
                      <w:t>University</w:t>
                    </w:r>
                    <w:r>
                      <w:rPr>
                        <w:color w:val="131315"/>
                        <w:spacing w:val="36"/>
                        <w:sz w:val="19"/>
                      </w:rPr>
                      <w:t> </w:t>
                    </w:r>
                    <w:r>
                      <w:rPr>
                        <w:rFonts w:ascii="Arial"/>
                        <w:color w:val="131315"/>
                        <w:sz w:val="20"/>
                      </w:rPr>
                      <w:t>I</w:t>
                    </w:r>
                    <w:r>
                      <w:rPr>
                        <w:rFonts w:ascii="Arial"/>
                        <w:color w:val="131315"/>
                        <w:spacing w:val="6"/>
                        <w:sz w:val="20"/>
                      </w:rPr>
                      <w:t> </w:t>
                    </w:r>
                    <w:r>
                      <w:rPr>
                        <w:color w:val="131315"/>
                        <w:sz w:val="19"/>
                      </w:rPr>
                      <w:t>Bachelor</w:t>
                    </w:r>
                    <w:r>
                      <w:rPr>
                        <w:color w:val="131315"/>
                        <w:spacing w:val="27"/>
                        <w:sz w:val="19"/>
                      </w:rPr>
                      <w:t> </w:t>
                    </w:r>
                    <w:r>
                      <w:rPr>
                        <w:color w:val="131315"/>
                        <w:sz w:val="19"/>
                      </w:rPr>
                      <w:t>of</w:t>
                    </w:r>
                    <w:r>
                      <w:rPr>
                        <w:color w:val="131315"/>
                        <w:spacing w:val="13"/>
                        <w:sz w:val="19"/>
                      </w:rPr>
                      <w:t> </w:t>
                    </w:r>
                    <w:r>
                      <w:rPr>
                        <w:color w:val="131315"/>
                        <w:sz w:val="19"/>
                      </w:rPr>
                      <w:t>Computer</w:t>
                    </w:r>
                    <w:r>
                      <w:rPr>
                        <w:color w:val="131315"/>
                        <w:spacing w:val="24"/>
                        <w:sz w:val="19"/>
                      </w:rPr>
                      <w:t> </w:t>
                    </w:r>
                    <w:r>
                      <w:rPr>
                        <w:color w:val="131315"/>
                        <w:sz w:val="19"/>
                      </w:rPr>
                      <w:t>Science</w:t>
                    </w:r>
                    <w:r>
                      <w:rPr>
                        <w:color w:val="131315"/>
                        <w:spacing w:val="22"/>
                        <w:sz w:val="19"/>
                      </w:rPr>
                      <w:t> </w:t>
                    </w:r>
                    <w:r>
                      <w:rPr>
                        <w:rFonts w:ascii="Arial"/>
                        <w:color w:val="131315"/>
                        <w:sz w:val="20"/>
                      </w:rPr>
                      <w:t>I</w:t>
                    </w:r>
                    <w:r>
                      <w:rPr>
                        <w:rFonts w:ascii="Arial"/>
                        <w:color w:val="131315"/>
                        <w:spacing w:val="9"/>
                        <w:sz w:val="20"/>
                      </w:rPr>
                      <w:t> </w:t>
                    </w:r>
                    <w:r>
                      <w:rPr>
                        <w:color w:val="131315"/>
                        <w:spacing w:val="-5"/>
                        <w:sz w:val="19"/>
                      </w:rPr>
                      <w:t>U65</w:t>
                    </w:r>
                  </w:p>
                  <w:p>
                    <w:pPr>
                      <w:spacing w:line="264" w:lineRule="exact" w:before="0"/>
                      <w:ind w:left="20" w:right="0" w:firstLine="0"/>
                      <w:jc w:val="left"/>
                      <w:rPr>
                        <w:sz w:val="19"/>
                      </w:rPr>
                    </w:pPr>
                    <w:r>
                      <w:rPr>
                        <w:b/>
                        <w:color w:val="131315"/>
                        <w:w w:val="105"/>
                        <w:sz w:val="19"/>
                      </w:rPr>
                      <w:t>Group</w:t>
                    </w:r>
                    <w:r>
                      <w:rPr>
                        <w:b/>
                        <w:color w:val="131315"/>
                        <w:spacing w:val="-9"/>
                        <w:w w:val="105"/>
                        <w:sz w:val="19"/>
                      </w:rPr>
                      <w:t> </w:t>
                    </w:r>
                    <w:r>
                      <w:rPr>
                        <w:b/>
                        <w:color w:val="131315"/>
                        <w:w w:val="105"/>
                        <w:sz w:val="19"/>
                      </w:rPr>
                      <w:t>C</w:t>
                    </w:r>
                    <w:r>
                      <w:rPr>
                        <w:b/>
                        <w:color w:val="131315"/>
                        <w:spacing w:val="-13"/>
                        <w:w w:val="105"/>
                        <w:sz w:val="19"/>
                      </w:rPr>
                      <w:t> </w:t>
                    </w:r>
                    <w:r>
                      <w:rPr>
                        <w:rFonts w:ascii="Arial"/>
                        <w:w w:val="105"/>
                        <w:sz w:val="25"/>
                      </w:rPr>
                      <w:t>I</w:t>
                    </w:r>
                    <w:r>
                      <w:rPr>
                        <w:rFonts w:ascii="Arial"/>
                        <w:spacing w:val="-31"/>
                        <w:w w:val="105"/>
                        <w:sz w:val="25"/>
                      </w:rPr>
                      <w:t> </w:t>
                    </w:r>
                    <w:r>
                      <w:rPr>
                        <w:color w:val="131315"/>
                        <w:w w:val="105"/>
                        <w:sz w:val="19"/>
                      </w:rPr>
                      <w:t>ML Based</w:t>
                    </w:r>
                    <w:r>
                      <w:rPr>
                        <w:color w:val="131315"/>
                        <w:spacing w:val="3"/>
                        <w:w w:val="105"/>
                        <w:sz w:val="19"/>
                      </w:rPr>
                      <w:t> </w:t>
                    </w:r>
                    <w:r>
                      <w:rPr>
                        <w:color w:val="131315"/>
                        <w:w w:val="105"/>
                        <w:sz w:val="19"/>
                      </w:rPr>
                      <w:t>Plant Disease</w:t>
                    </w:r>
                    <w:r>
                      <w:rPr>
                        <w:color w:val="131315"/>
                        <w:spacing w:val="3"/>
                        <w:w w:val="105"/>
                        <w:sz w:val="19"/>
                      </w:rPr>
                      <w:t> </w:t>
                    </w:r>
                    <w:r>
                      <w:rPr>
                        <w:color w:val="131315"/>
                        <w:w w:val="105"/>
                        <w:sz w:val="19"/>
                      </w:rPr>
                      <w:t>Detection</w:t>
                    </w:r>
                    <w:r>
                      <w:rPr>
                        <w:color w:val="131315"/>
                        <w:spacing w:val="2"/>
                        <w:w w:val="105"/>
                        <w:sz w:val="19"/>
                      </w:rPr>
                      <w:t> </w:t>
                    </w:r>
                    <w:r>
                      <w:rPr>
                        <w:color w:val="131315"/>
                        <w:w w:val="105"/>
                        <w:sz w:val="19"/>
                      </w:rPr>
                      <w:t>Mobile</w:t>
                    </w:r>
                    <w:r>
                      <w:rPr>
                        <w:color w:val="131315"/>
                        <w:spacing w:val="-1"/>
                        <w:w w:val="105"/>
                        <w:sz w:val="19"/>
                      </w:rPr>
                      <w:t> </w:t>
                    </w:r>
                    <w:r>
                      <w:rPr>
                        <w:color w:val="131315"/>
                        <w:w w:val="105"/>
                        <w:sz w:val="19"/>
                      </w:rPr>
                      <w:t>App</w:t>
                    </w:r>
                    <w:r>
                      <w:rPr>
                        <w:color w:val="131315"/>
                        <w:spacing w:val="-2"/>
                        <w:w w:val="105"/>
                        <w:sz w:val="19"/>
                      </w:rPr>
                      <w:t> </w:t>
                    </w:r>
                    <w:r>
                      <w:rPr>
                        <w:color w:val="131315"/>
                        <w:w w:val="105"/>
                        <w:sz w:val="19"/>
                      </w:rPr>
                      <w:t>for</w:t>
                    </w:r>
                    <w:r>
                      <w:rPr>
                        <w:color w:val="131315"/>
                        <w:spacing w:val="-4"/>
                        <w:w w:val="105"/>
                        <w:sz w:val="19"/>
                      </w:rPr>
                      <w:t> </w:t>
                    </w:r>
                    <w:r>
                      <w:rPr>
                        <w:color w:val="131315"/>
                        <w:w w:val="105"/>
                        <w:sz w:val="19"/>
                      </w:rPr>
                      <w:t>Sri</w:t>
                    </w:r>
                    <w:r>
                      <w:rPr>
                        <w:color w:val="131315"/>
                        <w:spacing w:val="-8"/>
                        <w:w w:val="105"/>
                        <w:sz w:val="19"/>
                      </w:rPr>
                      <w:t> </w:t>
                    </w:r>
                    <w:r>
                      <w:rPr>
                        <w:color w:val="131315"/>
                        <w:spacing w:val="-2"/>
                        <w:w w:val="105"/>
                        <w:sz w:val="19"/>
                      </w:rPr>
                      <w:t>Lanka</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95904">
          <wp:simplePos x="0" y="0"/>
          <wp:positionH relativeFrom="page">
            <wp:posOffset>591312</wp:posOffset>
          </wp:positionH>
          <wp:positionV relativeFrom="page">
            <wp:posOffset>455676</wp:posOffset>
          </wp:positionV>
          <wp:extent cx="486156" cy="361187"/>
          <wp:effectExtent l="0" t="0" r="0" b="0"/>
          <wp:wrapNone/>
          <wp:docPr id="1143" name="Image 1143"/>
          <wp:cNvGraphicFramePr>
            <a:graphicFrameLocks/>
          </wp:cNvGraphicFramePr>
          <a:graphic>
            <a:graphicData uri="http://schemas.openxmlformats.org/drawingml/2006/picture">
              <pic:pic>
                <pic:nvPicPr>
                  <pic:cNvPr id="1143" name="Image 1143"/>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96416">
              <wp:simplePos x="0" y="0"/>
              <wp:positionH relativeFrom="page">
                <wp:posOffset>1132548</wp:posOffset>
              </wp:positionH>
              <wp:positionV relativeFrom="page">
                <wp:posOffset>404909</wp:posOffset>
              </wp:positionV>
              <wp:extent cx="3739515" cy="342900"/>
              <wp:effectExtent l="0" t="0" r="0" b="0"/>
              <wp:wrapNone/>
              <wp:docPr id="1144" name="Textbox 1144"/>
              <wp:cNvGraphicFramePr>
                <a:graphicFrameLocks/>
              </wp:cNvGraphicFramePr>
              <a:graphic>
                <a:graphicData uri="http://schemas.microsoft.com/office/word/2010/wordprocessingShape">
                  <wps:wsp>
                    <wps:cNvPr id="1144" name="Textbox 1144"/>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20064" type="#_x0000_t202" id="docshape823" filled="false" stroked="false">
              <v:textbox inset="0,0,0,0">
                <w:txbxContent>
                  <w:p>
                    <w:pPr>
                      <w:spacing w:line="283" w:lineRule="exact" w:before="12"/>
                      <w:ind w:left="20" w:right="0" w:firstLine="0"/>
                      <w:jc w:val="left"/>
                      <w:rPr>
                        <w:sz w:val="19"/>
                      </w:rPr>
                    </w:pPr>
                    <w:r>
                      <w:rPr>
                        <w:color w:val="0F0F0F"/>
                        <w:sz w:val="19"/>
                      </w:rPr>
                      <w:t>Edith</w:t>
                    </w:r>
                    <w:r>
                      <w:rPr>
                        <w:color w:val="0F0F0F"/>
                        <w:spacing w:val="21"/>
                        <w:sz w:val="19"/>
                      </w:rPr>
                      <w:t> </w:t>
                    </w:r>
                    <w:r>
                      <w:rPr>
                        <w:color w:val="0F0F0F"/>
                        <w:sz w:val="19"/>
                      </w:rPr>
                      <w:t>Cowan</w:t>
                    </w:r>
                    <w:r>
                      <w:rPr>
                        <w:color w:val="0F0F0F"/>
                        <w:spacing w:val="25"/>
                        <w:sz w:val="19"/>
                      </w:rPr>
                      <w:t> </w:t>
                    </w:r>
                    <w:r>
                      <w:rPr>
                        <w:color w:val="0F0F0F"/>
                        <w:sz w:val="19"/>
                      </w:rPr>
                      <w:t>University</w:t>
                    </w:r>
                    <w:r>
                      <w:rPr>
                        <w:color w:val="0F0F0F"/>
                        <w:spacing w:val="19"/>
                        <w:sz w:val="19"/>
                      </w:rPr>
                      <w:t> </w:t>
                    </w:r>
                    <w:r>
                      <w:rPr>
                        <w:rFonts w:ascii="Arial"/>
                        <w:color w:val="0F0F0F"/>
                        <w:sz w:val="25"/>
                      </w:rPr>
                      <w:t>I</w:t>
                    </w:r>
                    <w:r>
                      <w:rPr>
                        <w:rFonts w:ascii="Arial"/>
                        <w:color w:val="0F0F0F"/>
                        <w:spacing w:val="-14"/>
                        <w:sz w:val="25"/>
                      </w:rPr>
                      <w:t> </w:t>
                    </w:r>
                    <w:r>
                      <w:rPr>
                        <w:color w:val="0F0F0F"/>
                        <w:sz w:val="19"/>
                      </w:rPr>
                      <w:t>Bachelor</w:t>
                    </w:r>
                    <w:r>
                      <w:rPr>
                        <w:color w:val="0F0F0F"/>
                        <w:spacing w:val="27"/>
                        <w:sz w:val="19"/>
                      </w:rPr>
                      <w:t> </w:t>
                    </w:r>
                    <w:r>
                      <w:rPr>
                        <w:color w:val="0F0F0F"/>
                        <w:sz w:val="19"/>
                      </w:rPr>
                      <w:t>of</w:t>
                    </w:r>
                    <w:r>
                      <w:rPr>
                        <w:color w:val="0F0F0F"/>
                        <w:spacing w:val="12"/>
                        <w:sz w:val="19"/>
                      </w:rPr>
                      <w:t> </w:t>
                    </w:r>
                    <w:r>
                      <w:rPr>
                        <w:color w:val="0F0F0F"/>
                        <w:sz w:val="19"/>
                      </w:rPr>
                      <w:t>Computer</w:t>
                    </w:r>
                    <w:r>
                      <w:rPr>
                        <w:color w:val="0F0F0F"/>
                        <w:spacing w:val="22"/>
                        <w:sz w:val="19"/>
                      </w:rPr>
                      <w:t> </w:t>
                    </w:r>
                    <w:r>
                      <w:rPr>
                        <w:color w:val="0F0F0F"/>
                        <w:sz w:val="19"/>
                      </w:rPr>
                      <w:t>Science</w:t>
                    </w:r>
                    <w:r>
                      <w:rPr>
                        <w:color w:val="0F0F0F"/>
                        <w:spacing w:val="20"/>
                        <w:sz w:val="19"/>
                      </w:rPr>
                      <w:t> </w:t>
                    </w:r>
                    <w:r>
                      <w:rPr>
                        <w:rFonts w:ascii="Arial"/>
                        <w:color w:val="0F0F0F"/>
                        <w:sz w:val="25"/>
                      </w:rPr>
                      <w:t>I</w:t>
                    </w:r>
                    <w:r>
                      <w:rPr>
                        <w:rFonts w:ascii="Arial"/>
                        <w:color w:val="0F0F0F"/>
                        <w:spacing w:val="-6"/>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0"/>
                        <w:w w:val="105"/>
                        <w:sz w:val="19"/>
                      </w:rPr>
                      <w:t> </w:t>
                    </w:r>
                    <w:r>
                      <w:rPr>
                        <w:rFonts w:ascii="Arial"/>
                        <w:color w:val="0F0F0F"/>
                        <w:w w:val="105"/>
                        <w:sz w:val="20"/>
                      </w:rPr>
                      <w:t>I</w:t>
                    </w:r>
                    <w:r>
                      <w:rPr>
                        <w:rFonts w:ascii="Arial"/>
                        <w:color w:val="0F0F0F"/>
                        <w:spacing w:val="-12"/>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4"/>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3"/>
                        <w:w w:val="105"/>
                        <w:sz w:val="19"/>
                      </w:rPr>
                      <w:t> </w:t>
                    </w:r>
                    <w:r>
                      <w:rPr>
                        <w:color w:val="0F0F0F"/>
                        <w:w w:val="105"/>
                        <w:sz w:val="19"/>
                      </w:rPr>
                      <w:t>Detection</w:t>
                    </w:r>
                    <w:r>
                      <w:rPr>
                        <w:color w:val="0F0F0F"/>
                        <w:spacing w:val="7"/>
                        <w:w w:val="105"/>
                        <w:sz w:val="19"/>
                      </w:rPr>
                      <w:t> </w:t>
                    </w:r>
                    <w:r>
                      <w:rPr>
                        <w:color w:val="0F0F0F"/>
                        <w:w w:val="105"/>
                        <w:sz w:val="19"/>
                      </w:rPr>
                      <w:t>Mobile App</w:t>
                    </w:r>
                    <w:r>
                      <w:rPr>
                        <w:color w:val="0F0F0F"/>
                        <w:spacing w:val="-6"/>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7"/>
                        <w:w w:val="105"/>
                        <w:sz w:val="19"/>
                      </w:rPr>
                      <w:t> </w:t>
                    </w:r>
                    <w:r>
                      <w:rPr>
                        <w:color w:val="0F0F0F"/>
                        <w:spacing w:val="-2"/>
                        <w:w w:val="105"/>
                        <w:sz w:val="19"/>
                      </w:rPr>
                      <w:t>Lanka</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97440">
          <wp:simplePos x="0" y="0"/>
          <wp:positionH relativeFrom="page">
            <wp:posOffset>591312</wp:posOffset>
          </wp:positionH>
          <wp:positionV relativeFrom="page">
            <wp:posOffset>455676</wp:posOffset>
          </wp:positionV>
          <wp:extent cx="486156" cy="361187"/>
          <wp:effectExtent l="0" t="0" r="0" b="0"/>
          <wp:wrapNone/>
          <wp:docPr id="1165" name="Image 1165"/>
          <wp:cNvGraphicFramePr>
            <a:graphicFrameLocks/>
          </wp:cNvGraphicFramePr>
          <a:graphic>
            <a:graphicData uri="http://schemas.openxmlformats.org/drawingml/2006/picture">
              <pic:pic>
                <pic:nvPicPr>
                  <pic:cNvPr id="1165" name="Image 1165"/>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97952">
              <wp:simplePos x="0" y="0"/>
              <wp:positionH relativeFrom="page">
                <wp:posOffset>1132522</wp:posOffset>
              </wp:positionH>
              <wp:positionV relativeFrom="page">
                <wp:posOffset>404909</wp:posOffset>
              </wp:positionV>
              <wp:extent cx="3739515" cy="342900"/>
              <wp:effectExtent l="0" t="0" r="0" b="0"/>
              <wp:wrapNone/>
              <wp:docPr id="1166" name="Textbox 1166"/>
              <wp:cNvGraphicFramePr>
                <a:graphicFrameLocks/>
              </wp:cNvGraphicFramePr>
              <a:graphic>
                <a:graphicData uri="http://schemas.microsoft.com/office/word/2010/wordprocessingShape">
                  <wps:wsp>
                    <wps:cNvPr id="1166" name="Textbox 1166"/>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18528" type="#_x0000_t202" id="docshape838"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598464">
              <wp:simplePos x="0" y="0"/>
              <wp:positionH relativeFrom="page">
                <wp:posOffset>677214</wp:posOffset>
              </wp:positionH>
              <wp:positionV relativeFrom="page">
                <wp:posOffset>912418</wp:posOffset>
              </wp:positionV>
              <wp:extent cx="915035" cy="160655"/>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a:off x="0" y="0"/>
                        <a:ext cx="915035"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002</w:t>
                          </w:r>
                        </w:p>
                      </w:txbxContent>
                    </wps:txbx>
                    <wps:bodyPr wrap="square" lIns="0" tIns="0" rIns="0" bIns="0" rtlCol="0">
                      <a:noAutofit/>
                    </wps:bodyPr>
                  </wps:wsp>
                </a:graphicData>
              </a:graphic>
            </wp:anchor>
          </w:drawing>
        </mc:Choice>
        <mc:Fallback>
          <w:pict>
            <v:shape style="position:absolute;margin-left:53.324009pt;margin-top:71.843941pt;width:72.05pt;height:12.65pt;mso-position-horizontal-relative:page;mso-position-vertical-relative:page;z-index:-21718016" type="#_x0000_t202" id="docshape839"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002</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99488">
          <wp:simplePos x="0" y="0"/>
          <wp:positionH relativeFrom="page">
            <wp:posOffset>591312</wp:posOffset>
          </wp:positionH>
          <wp:positionV relativeFrom="page">
            <wp:posOffset>455676</wp:posOffset>
          </wp:positionV>
          <wp:extent cx="486156" cy="361187"/>
          <wp:effectExtent l="0" t="0" r="0" b="0"/>
          <wp:wrapNone/>
          <wp:docPr id="1187" name="Image 1187"/>
          <wp:cNvGraphicFramePr>
            <a:graphicFrameLocks/>
          </wp:cNvGraphicFramePr>
          <a:graphic>
            <a:graphicData uri="http://schemas.openxmlformats.org/drawingml/2006/picture">
              <pic:pic>
                <pic:nvPicPr>
                  <pic:cNvPr id="1187" name="Image 1187"/>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00000">
              <wp:simplePos x="0" y="0"/>
              <wp:positionH relativeFrom="page">
                <wp:posOffset>1132522</wp:posOffset>
              </wp:positionH>
              <wp:positionV relativeFrom="page">
                <wp:posOffset>404909</wp:posOffset>
              </wp:positionV>
              <wp:extent cx="3739515" cy="342900"/>
              <wp:effectExtent l="0" t="0" r="0" b="0"/>
              <wp:wrapNone/>
              <wp:docPr id="1188" name="Textbox 1188"/>
              <wp:cNvGraphicFramePr>
                <a:graphicFrameLocks/>
              </wp:cNvGraphicFramePr>
              <a:graphic>
                <a:graphicData uri="http://schemas.microsoft.com/office/word/2010/wordprocessingShape">
                  <wps:wsp>
                    <wps:cNvPr id="1188" name="Textbox 1188"/>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16480" type="#_x0000_t202" id="docshape854"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00512">
              <wp:simplePos x="0" y="0"/>
              <wp:positionH relativeFrom="page">
                <wp:posOffset>677214</wp:posOffset>
              </wp:positionH>
              <wp:positionV relativeFrom="page">
                <wp:posOffset>912418</wp:posOffset>
              </wp:positionV>
              <wp:extent cx="912494" cy="160655"/>
              <wp:effectExtent l="0" t="0" r="0" b="0"/>
              <wp:wrapNone/>
              <wp:docPr id="1189" name="Textbox 1189"/>
              <wp:cNvGraphicFramePr>
                <a:graphicFrameLocks/>
              </wp:cNvGraphicFramePr>
              <a:graphic>
                <a:graphicData uri="http://schemas.microsoft.com/office/word/2010/wordprocessingShape">
                  <wps:wsp>
                    <wps:cNvPr id="1189" name="Textbox 1189"/>
                    <wps:cNvSpPr txBox="1"/>
                    <wps:spPr>
                      <a:xfrm>
                        <a:off x="0" y="0"/>
                        <a:ext cx="912494"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003</w:t>
                          </w:r>
                        </w:p>
                      </w:txbxContent>
                    </wps:txbx>
                    <wps:bodyPr wrap="square" lIns="0" tIns="0" rIns="0" bIns="0" rtlCol="0">
                      <a:noAutofit/>
                    </wps:bodyPr>
                  </wps:wsp>
                </a:graphicData>
              </a:graphic>
            </wp:anchor>
          </w:drawing>
        </mc:Choice>
        <mc:Fallback>
          <w:pict>
            <v:shape style="position:absolute;margin-left:53.324009pt;margin-top:71.843941pt;width:71.850pt;height:12.65pt;mso-position-horizontal-relative:page;mso-position-vertical-relative:page;z-index:-21715968" type="#_x0000_t202" id="docshape855"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003</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01536">
          <wp:simplePos x="0" y="0"/>
          <wp:positionH relativeFrom="page">
            <wp:posOffset>591312</wp:posOffset>
          </wp:positionH>
          <wp:positionV relativeFrom="page">
            <wp:posOffset>455676</wp:posOffset>
          </wp:positionV>
          <wp:extent cx="486156" cy="361187"/>
          <wp:effectExtent l="0" t="0" r="0" b="0"/>
          <wp:wrapNone/>
          <wp:docPr id="1204" name="Image 1204"/>
          <wp:cNvGraphicFramePr>
            <a:graphicFrameLocks/>
          </wp:cNvGraphicFramePr>
          <a:graphic>
            <a:graphicData uri="http://schemas.openxmlformats.org/drawingml/2006/picture">
              <pic:pic>
                <pic:nvPicPr>
                  <pic:cNvPr id="1204" name="Image 1204"/>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02048">
              <wp:simplePos x="0" y="0"/>
              <wp:positionH relativeFrom="page">
                <wp:posOffset>1132522</wp:posOffset>
              </wp:positionH>
              <wp:positionV relativeFrom="page">
                <wp:posOffset>404909</wp:posOffset>
              </wp:positionV>
              <wp:extent cx="3739515" cy="342900"/>
              <wp:effectExtent l="0" t="0" r="0" b="0"/>
              <wp:wrapNone/>
              <wp:docPr id="1205" name="Textbox 1205"/>
              <wp:cNvGraphicFramePr>
                <a:graphicFrameLocks/>
              </wp:cNvGraphicFramePr>
              <a:graphic>
                <a:graphicData uri="http://schemas.microsoft.com/office/word/2010/wordprocessingShape">
                  <wps:wsp>
                    <wps:cNvPr id="1205" name="Textbox 1205"/>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14432" type="#_x0000_t202" id="docshape864"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02560">
              <wp:simplePos x="0" y="0"/>
              <wp:positionH relativeFrom="page">
                <wp:posOffset>676738</wp:posOffset>
              </wp:positionH>
              <wp:positionV relativeFrom="page">
                <wp:posOffset>906663</wp:posOffset>
              </wp:positionV>
              <wp:extent cx="915669" cy="167640"/>
              <wp:effectExtent l="0" t="0" r="0" b="0"/>
              <wp:wrapNone/>
              <wp:docPr id="1206" name="Textbox 1206"/>
              <wp:cNvGraphicFramePr>
                <a:graphicFrameLocks/>
              </wp:cNvGraphicFramePr>
              <a:graphic>
                <a:graphicData uri="http://schemas.microsoft.com/office/word/2010/wordprocessingShape">
                  <wps:wsp>
                    <wps:cNvPr id="1206" name="Textbox 1206"/>
                    <wps:cNvSpPr txBox="1"/>
                    <wps:spPr>
                      <a:xfrm>
                        <a:off x="0" y="0"/>
                        <a:ext cx="915669" cy="167640"/>
                      </a:xfrm>
                      <a:prstGeom prst="rect">
                        <a:avLst/>
                      </a:prstGeom>
                    </wps:spPr>
                    <wps:txbx>
                      <w:txbxContent>
                        <w:p>
                          <w:pPr>
                            <w:spacing w:before="13"/>
                            <w:ind w:left="20" w:right="0" w:firstLine="0"/>
                            <w:jc w:val="left"/>
                            <w:rPr>
                              <w:rFonts w:ascii="Arial"/>
                              <w:sz w:val="20"/>
                            </w:rPr>
                          </w:pPr>
                          <w:r>
                            <w:rPr>
                              <w:rFonts w:ascii="Arial"/>
                              <w:color w:val="030303"/>
                              <w:w w:val="105"/>
                              <w:sz w:val="20"/>
                            </w:rPr>
                            <w:t>Minute</w:t>
                          </w:r>
                          <w:r>
                            <w:rPr>
                              <w:rFonts w:ascii="Arial"/>
                              <w:color w:val="030303"/>
                              <w:spacing w:val="-4"/>
                              <w:w w:val="105"/>
                              <w:sz w:val="20"/>
                            </w:rPr>
                            <w:t> </w:t>
                          </w:r>
                          <w:r>
                            <w:rPr>
                              <w:rFonts w:ascii="Arial"/>
                              <w:color w:val="030303"/>
                              <w:w w:val="105"/>
                              <w:sz w:val="20"/>
                            </w:rPr>
                            <w:t>No:</w:t>
                          </w:r>
                          <w:r>
                            <w:rPr>
                              <w:rFonts w:ascii="Arial"/>
                              <w:color w:val="030303"/>
                              <w:spacing w:val="-15"/>
                              <w:w w:val="105"/>
                              <w:sz w:val="20"/>
                            </w:rPr>
                            <w:t> </w:t>
                          </w:r>
                          <w:r>
                            <w:rPr>
                              <w:rFonts w:ascii="Arial"/>
                              <w:color w:val="030303"/>
                              <w:spacing w:val="-5"/>
                              <w:w w:val="105"/>
                              <w:sz w:val="20"/>
                            </w:rPr>
                            <w:t>004</w:t>
                          </w:r>
                        </w:p>
                      </w:txbxContent>
                    </wps:txbx>
                    <wps:bodyPr wrap="square" lIns="0" tIns="0" rIns="0" bIns="0" rtlCol="0">
                      <a:noAutofit/>
                    </wps:bodyPr>
                  </wps:wsp>
                </a:graphicData>
              </a:graphic>
            </wp:anchor>
          </w:drawing>
        </mc:Choice>
        <mc:Fallback>
          <w:pict>
            <v:shape style="position:absolute;margin-left:53.286461pt;margin-top:71.390793pt;width:72.1pt;height:13.2pt;mso-position-horizontal-relative:page;mso-position-vertical-relative:page;z-index:-21713920" type="#_x0000_t202" id="docshape865" filled="false" stroked="false">
              <v:textbox inset="0,0,0,0">
                <w:txbxContent>
                  <w:p>
                    <w:pPr>
                      <w:spacing w:before="13"/>
                      <w:ind w:left="20" w:right="0" w:firstLine="0"/>
                      <w:jc w:val="left"/>
                      <w:rPr>
                        <w:rFonts w:ascii="Arial"/>
                        <w:sz w:val="20"/>
                      </w:rPr>
                    </w:pPr>
                    <w:r>
                      <w:rPr>
                        <w:rFonts w:ascii="Arial"/>
                        <w:color w:val="030303"/>
                        <w:w w:val="105"/>
                        <w:sz w:val="20"/>
                      </w:rPr>
                      <w:t>Minute</w:t>
                    </w:r>
                    <w:r>
                      <w:rPr>
                        <w:rFonts w:ascii="Arial"/>
                        <w:color w:val="030303"/>
                        <w:spacing w:val="-4"/>
                        <w:w w:val="105"/>
                        <w:sz w:val="20"/>
                      </w:rPr>
                      <w:t> </w:t>
                    </w:r>
                    <w:r>
                      <w:rPr>
                        <w:rFonts w:ascii="Arial"/>
                        <w:color w:val="030303"/>
                        <w:w w:val="105"/>
                        <w:sz w:val="20"/>
                      </w:rPr>
                      <w:t>No:</w:t>
                    </w:r>
                    <w:r>
                      <w:rPr>
                        <w:rFonts w:ascii="Arial"/>
                        <w:color w:val="030303"/>
                        <w:spacing w:val="-15"/>
                        <w:w w:val="105"/>
                        <w:sz w:val="20"/>
                      </w:rPr>
                      <w:t> </w:t>
                    </w:r>
                    <w:r>
                      <w:rPr>
                        <w:rFonts w:ascii="Arial"/>
                        <w:color w:val="030303"/>
                        <w:spacing w:val="-5"/>
                        <w:w w:val="105"/>
                        <w:sz w:val="20"/>
                      </w:rPr>
                      <w:t>004</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03584">
          <wp:simplePos x="0" y="0"/>
          <wp:positionH relativeFrom="page">
            <wp:posOffset>591312</wp:posOffset>
          </wp:positionH>
          <wp:positionV relativeFrom="page">
            <wp:posOffset>455676</wp:posOffset>
          </wp:positionV>
          <wp:extent cx="486156" cy="361187"/>
          <wp:effectExtent l="0" t="0" r="0" b="0"/>
          <wp:wrapNone/>
          <wp:docPr id="1226" name="Image 1226"/>
          <wp:cNvGraphicFramePr>
            <a:graphicFrameLocks/>
          </wp:cNvGraphicFramePr>
          <a:graphic>
            <a:graphicData uri="http://schemas.openxmlformats.org/drawingml/2006/picture">
              <pic:pic>
                <pic:nvPicPr>
                  <pic:cNvPr id="1226" name="Image 1226"/>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04096">
              <wp:simplePos x="0" y="0"/>
              <wp:positionH relativeFrom="page">
                <wp:posOffset>1132522</wp:posOffset>
              </wp:positionH>
              <wp:positionV relativeFrom="page">
                <wp:posOffset>404909</wp:posOffset>
              </wp:positionV>
              <wp:extent cx="3739515" cy="342900"/>
              <wp:effectExtent l="0" t="0" r="0" b="0"/>
              <wp:wrapNone/>
              <wp:docPr id="1227" name="Textbox 1227"/>
              <wp:cNvGraphicFramePr>
                <a:graphicFrameLocks/>
              </wp:cNvGraphicFramePr>
              <a:graphic>
                <a:graphicData uri="http://schemas.microsoft.com/office/word/2010/wordprocessingShape">
                  <wps:wsp>
                    <wps:cNvPr id="1227" name="Textbox 1227"/>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12384" type="#_x0000_t202" id="docshape880"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04608">
              <wp:simplePos x="0" y="0"/>
              <wp:positionH relativeFrom="page">
                <wp:posOffset>677214</wp:posOffset>
              </wp:positionH>
              <wp:positionV relativeFrom="page">
                <wp:posOffset>912418</wp:posOffset>
              </wp:positionV>
              <wp:extent cx="912494" cy="160655"/>
              <wp:effectExtent l="0" t="0" r="0" b="0"/>
              <wp:wrapNone/>
              <wp:docPr id="1228" name="Textbox 1228"/>
              <wp:cNvGraphicFramePr>
                <a:graphicFrameLocks/>
              </wp:cNvGraphicFramePr>
              <a:graphic>
                <a:graphicData uri="http://schemas.microsoft.com/office/word/2010/wordprocessingShape">
                  <wps:wsp>
                    <wps:cNvPr id="1228" name="Textbox 1228"/>
                    <wps:cNvSpPr txBox="1"/>
                    <wps:spPr>
                      <a:xfrm>
                        <a:off x="0" y="0"/>
                        <a:ext cx="912494"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005</w:t>
                          </w:r>
                        </w:p>
                      </w:txbxContent>
                    </wps:txbx>
                    <wps:bodyPr wrap="square" lIns="0" tIns="0" rIns="0" bIns="0" rtlCol="0">
                      <a:noAutofit/>
                    </wps:bodyPr>
                  </wps:wsp>
                </a:graphicData>
              </a:graphic>
            </wp:anchor>
          </w:drawing>
        </mc:Choice>
        <mc:Fallback>
          <w:pict>
            <v:shape style="position:absolute;margin-left:53.324009pt;margin-top:71.843941pt;width:71.850pt;height:12.65pt;mso-position-horizontal-relative:page;mso-position-vertical-relative:page;z-index:-21711872" type="#_x0000_t202" id="docshape881"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005</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05632">
          <wp:simplePos x="0" y="0"/>
          <wp:positionH relativeFrom="page">
            <wp:posOffset>591312</wp:posOffset>
          </wp:positionH>
          <wp:positionV relativeFrom="page">
            <wp:posOffset>455676</wp:posOffset>
          </wp:positionV>
          <wp:extent cx="486156" cy="361187"/>
          <wp:effectExtent l="0" t="0" r="0" b="0"/>
          <wp:wrapNone/>
          <wp:docPr id="1233" name="Image 1233"/>
          <wp:cNvGraphicFramePr>
            <a:graphicFrameLocks/>
          </wp:cNvGraphicFramePr>
          <a:graphic>
            <a:graphicData uri="http://schemas.openxmlformats.org/drawingml/2006/picture">
              <pic:pic>
                <pic:nvPicPr>
                  <pic:cNvPr id="1233" name="Image 1233"/>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06144">
              <wp:simplePos x="0" y="0"/>
              <wp:positionH relativeFrom="page">
                <wp:posOffset>1132522</wp:posOffset>
              </wp:positionH>
              <wp:positionV relativeFrom="page">
                <wp:posOffset>404909</wp:posOffset>
              </wp:positionV>
              <wp:extent cx="3739515" cy="342900"/>
              <wp:effectExtent l="0" t="0" r="0" b="0"/>
              <wp:wrapNone/>
              <wp:docPr id="1234" name="Textbox 1234"/>
              <wp:cNvGraphicFramePr>
                <a:graphicFrameLocks/>
              </wp:cNvGraphicFramePr>
              <a:graphic>
                <a:graphicData uri="http://schemas.microsoft.com/office/word/2010/wordprocessingShape">
                  <wps:wsp>
                    <wps:cNvPr id="1234" name="Textbox 1234"/>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10336" type="#_x0000_t202" id="docshape886"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06656">
              <wp:simplePos x="0" y="0"/>
              <wp:positionH relativeFrom="page">
                <wp:posOffset>677214</wp:posOffset>
              </wp:positionH>
              <wp:positionV relativeFrom="page">
                <wp:posOffset>912418</wp:posOffset>
              </wp:positionV>
              <wp:extent cx="916940" cy="160655"/>
              <wp:effectExtent l="0" t="0" r="0" b="0"/>
              <wp:wrapNone/>
              <wp:docPr id="1235" name="Textbox 1235"/>
              <wp:cNvGraphicFramePr>
                <a:graphicFrameLocks/>
              </wp:cNvGraphicFramePr>
              <a:graphic>
                <a:graphicData uri="http://schemas.microsoft.com/office/word/2010/wordprocessingShape">
                  <wps:wsp>
                    <wps:cNvPr id="1235" name="Textbox 1235"/>
                    <wps:cNvSpPr txBox="1"/>
                    <wps:spPr>
                      <a:xfrm>
                        <a:off x="0" y="0"/>
                        <a:ext cx="916940"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006</w:t>
                          </w:r>
                        </w:p>
                      </w:txbxContent>
                    </wps:txbx>
                    <wps:bodyPr wrap="square" lIns="0" tIns="0" rIns="0" bIns="0" rtlCol="0">
                      <a:noAutofit/>
                    </wps:bodyPr>
                  </wps:wsp>
                </a:graphicData>
              </a:graphic>
            </wp:anchor>
          </w:drawing>
        </mc:Choice>
        <mc:Fallback>
          <w:pict>
            <v:shape style="position:absolute;margin-left:53.324009pt;margin-top:71.843941pt;width:72.2pt;height:12.65pt;mso-position-horizontal-relative:page;mso-position-vertical-relative:page;z-index:-21709824" type="#_x0000_t202" id="docshape887"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006</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07680">
          <wp:simplePos x="0" y="0"/>
          <wp:positionH relativeFrom="page">
            <wp:posOffset>591312</wp:posOffset>
          </wp:positionH>
          <wp:positionV relativeFrom="page">
            <wp:posOffset>455676</wp:posOffset>
          </wp:positionV>
          <wp:extent cx="486156" cy="361187"/>
          <wp:effectExtent l="0" t="0" r="0" b="0"/>
          <wp:wrapNone/>
          <wp:docPr id="1243" name="Image 1243"/>
          <wp:cNvGraphicFramePr>
            <a:graphicFrameLocks/>
          </wp:cNvGraphicFramePr>
          <a:graphic>
            <a:graphicData uri="http://schemas.openxmlformats.org/drawingml/2006/picture">
              <pic:pic>
                <pic:nvPicPr>
                  <pic:cNvPr id="1243" name="Image 1243"/>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08192">
              <wp:simplePos x="0" y="0"/>
              <wp:positionH relativeFrom="page">
                <wp:posOffset>1132522</wp:posOffset>
              </wp:positionH>
              <wp:positionV relativeFrom="page">
                <wp:posOffset>404909</wp:posOffset>
              </wp:positionV>
              <wp:extent cx="3739515" cy="342900"/>
              <wp:effectExtent l="0" t="0" r="0" b="0"/>
              <wp:wrapNone/>
              <wp:docPr id="1244" name="Textbox 1244"/>
              <wp:cNvGraphicFramePr>
                <a:graphicFrameLocks/>
              </wp:cNvGraphicFramePr>
              <a:graphic>
                <a:graphicData uri="http://schemas.microsoft.com/office/word/2010/wordprocessingShape">
                  <wps:wsp>
                    <wps:cNvPr id="1244" name="Textbox 1244"/>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08288" type="#_x0000_t202" id="docshape895"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08704">
              <wp:simplePos x="0" y="0"/>
              <wp:positionH relativeFrom="page">
                <wp:posOffset>677214</wp:posOffset>
              </wp:positionH>
              <wp:positionV relativeFrom="page">
                <wp:posOffset>912418</wp:posOffset>
              </wp:positionV>
              <wp:extent cx="916940" cy="160655"/>
              <wp:effectExtent l="0" t="0" r="0" b="0"/>
              <wp:wrapNone/>
              <wp:docPr id="1245" name="Textbox 1245"/>
              <wp:cNvGraphicFramePr>
                <a:graphicFrameLocks/>
              </wp:cNvGraphicFramePr>
              <a:graphic>
                <a:graphicData uri="http://schemas.microsoft.com/office/word/2010/wordprocessingShape">
                  <wps:wsp>
                    <wps:cNvPr id="1245" name="Textbox 1245"/>
                    <wps:cNvSpPr txBox="1"/>
                    <wps:spPr>
                      <a:xfrm>
                        <a:off x="0" y="0"/>
                        <a:ext cx="916940"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007</w:t>
                          </w:r>
                        </w:p>
                      </w:txbxContent>
                    </wps:txbx>
                    <wps:bodyPr wrap="square" lIns="0" tIns="0" rIns="0" bIns="0" rtlCol="0">
                      <a:noAutofit/>
                    </wps:bodyPr>
                  </wps:wsp>
                </a:graphicData>
              </a:graphic>
            </wp:anchor>
          </w:drawing>
        </mc:Choice>
        <mc:Fallback>
          <w:pict>
            <v:shape style="position:absolute;margin-left:53.324009pt;margin-top:71.843941pt;width:72.2pt;height:12.65pt;mso-position-horizontal-relative:page;mso-position-vertical-relative:page;z-index:-21707776" type="#_x0000_t202" id="docshape896"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007</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09728">
          <wp:simplePos x="0" y="0"/>
          <wp:positionH relativeFrom="page">
            <wp:posOffset>591312</wp:posOffset>
          </wp:positionH>
          <wp:positionV relativeFrom="page">
            <wp:posOffset>455676</wp:posOffset>
          </wp:positionV>
          <wp:extent cx="486156" cy="361187"/>
          <wp:effectExtent l="0" t="0" r="0" b="0"/>
          <wp:wrapNone/>
          <wp:docPr id="1277" name="Image 1277"/>
          <wp:cNvGraphicFramePr>
            <a:graphicFrameLocks/>
          </wp:cNvGraphicFramePr>
          <a:graphic>
            <a:graphicData uri="http://schemas.openxmlformats.org/drawingml/2006/picture">
              <pic:pic>
                <pic:nvPicPr>
                  <pic:cNvPr id="1277" name="Image 1277"/>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10240">
              <wp:simplePos x="0" y="0"/>
              <wp:positionH relativeFrom="page">
                <wp:posOffset>1132522</wp:posOffset>
              </wp:positionH>
              <wp:positionV relativeFrom="page">
                <wp:posOffset>404909</wp:posOffset>
              </wp:positionV>
              <wp:extent cx="3739515" cy="342900"/>
              <wp:effectExtent l="0" t="0" r="0" b="0"/>
              <wp:wrapNone/>
              <wp:docPr id="1278" name="Textbox 1278"/>
              <wp:cNvGraphicFramePr>
                <a:graphicFrameLocks/>
              </wp:cNvGraphicFramePr>
              <a:graphic>
                <a:graphicData uri="http://schemas.microsoft.com/office/word/2010/wordprocessingShape">
                  <wps:wsp>
                    <wps:cNvPr id="1278" name="Textbox 1278"/>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06240" type="#_x0000_t202" id="docshape925"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10752">
              <wp:simplePos x="0" y="0"/>
              <wp:positionH relativeFrom="page">
                <wp:posOffset>677214</wp:posOffset>
              </wp:positionH>
              <wp:positionV relativeFrom="page">
                <wp:posOffset>912418</wp:posOffset>
              </wp:positionV>
              <wp:extent cx="916940" cy="160655"/>
              <wp:effectExtent l="0" t="0" r="0" b="0"/>
              <wp:wrapNone/>
              <wp:docPr id="1279" name="Textbox 1279"/>
              <wp:cNvGraphicFramePr>
                <a:graphicFrameLocks/>
              </wp:cNvGraphicFramePr>
              <a:graphic>
                <a:graphicData uri="http://schemas.microsoft.com/office/word/2010/wordprocessingShape">
                  <wps:wsp>
                    <wps:cNvPr id="1279" name="Textbox 1279"/>
                    <wps:cNvSpPr txBox="1"/>
                    <wps:spPr>
                      <a:xfrm>
                        <a:off x="0" y="0"/>
                        <a:ext cx="916940"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008</w:t>
                          </w:r>
                        </w:p>
                      </w:txbxContent>
                    </wps:txbx>
                    <wps:bodyPr wrap="square" lIns="0" tIns="0" rIns="0" bIns="0" rtlCol="0">
                      <a:noAutofit/>
                    </wps:bodyPr>
                  </wps:wsp>
                </a:graphicData>
              </a:graphic>
            </wp:anchor>
          </w:drawing>
        </mc:Choice>
        <mc:Fallback>
          <w:pict>
            <v:shape style="position:absolute;margin-left:53.324009pt;margin-top:71.843941pt;width:72.2pt;height:12.65pt;mso-position-horizontal-relative:page;mso-position-vertical-relative:page;z-index:-21705728" type="#_x0000_t202" id="docshape926"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008</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11776">
          <wp:simplePos x="0" y="0"/>
          <wp:positionH relativeFrom="page">
            <wp:posOffset>591312</wp:posOffset>
          </wp:positionH>
          <wp:positionV relativeFrom="page">
            <wp:posOffset>455676</wp:posOffset>
          </wp:positionV>
          <wp:extent cx="486156" cy="361187"/>
          <wp:effectExtent l="0" t="0" r="0" b="0"/>
          <wp:wrapNone/>
          <wp:docPr id="1291" name="Image 1291"/>
          <wp:cNvGraphicFramePr>
            <a:graphicFrameLocks/>
          </wp:cNvGraphicFramePr>
          <a:graphic>
            <a:graphicData uri="http://schemas.openxmlformats.org/drawingml/2006/picture">
              <pic:pic>
                <pic:nvPicPr>
                  <pic:cNvPr id="1291" name="Image 1291"/>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12288">
              <wp:simplePos x="0" y="0"/>
              <wp:positionH relativeFrom="page">
                <wp:posOffset>1132522</wp:posOffset>
              </wp:positionH>
              <wp:positionV relativeFrom="page">
                <wp:posOffset>404909</wp:posOffset>
              </wp:positionV>
              <wp:extent cx="3739515" cy="342900"/>
              <wp:effectExtent l="0" t="0" r="0" b="0"/>
              <wp:wrapNone/>
              <wp:docPr id="1292" name="Textbox 1292"/>
              <wp:cNvGraphicFramePr>
                <a:graphicFrameLocks/>
              </wp:cNvGraphicFramePr>
              <a:graphic>
                <a:graphicData uri="http://schemas.microsoft.com/office/word/2010/wordprocessingShape">
                  <wps:wsp>
                    <wps:cNvPr id="1292" name="Textbox 1292"/>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04192" type="#_x0000_t202" id="docshape937"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12800">
              <wp:simplePos x="0" y="0"/>
              <wp:positionH relativeFrom="page">
                <wp:posOffset>677214</wp:posOffset>
              </wp:positionH>
              <wp:positionV relativeFrom="page">
                <wp:posOffset>912418</wp:posOffset>
              </wp:positionV>
              <wp:extent cx="912494" cy="160655"/>
              <wp:effectExtent l="0" t="0" r="0" b="0"/>
              <wp:wrapNone/>
              <wp:docPr id="1293" name="Textbox 1293"/>
              <wp:cNvGraphicFramePr>
                <a:graphicFrameLocks/>
              </wp:cNvGraphicFramePr>
              <a:graphic>
                <a:graphicData uri="http://schemas.microsoft.com/office/word/2010/wordprocessingShape">
                  <wps:wsp>
                    <wps:cNvPr id="1293" name="Textbox 1293"/>
                    <wps:cNvSpPr txBox="1"/>
                    <wps:spPr>
                      <a:xfrm>
                        <a:off x="0" y="0"/>
                        <a:ext cx="912494"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009</w:t>
                          </w:r>
                        </w:p>
                      </w:txbxContent>
                    </wps:txbx>
                    <wps:bodyPr wrap="square" lIns="0" tIns="0" rIns="0" bIns="0" rtlCol="0">
                      <a:noAutofit/>
                    </wps:bodyPr>
                  </wps:wsp>
                </a:graphicData>
              </a:graphic>
            </wp:anchor>
          </w:drawing>
        </mc:Choice>
        <mc:Fallback>
          <w:pict>
            <v:shape style="position:absolute;margin-left:53.324009pt;margin-top:71.843941pt;width:71.850pt;height:12.65pt;mso-position-horizontal-relative:page;mso-position-vertical-relative:page;z-index:-21703680" type="#_x0000_t202" id="docshape938"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009</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52384">
          <wp:simplePos x="0" y="0"/>
          <wp:positionH relativeFrom="page">
            <wp:posOffset>591312</wp:posOffset>
          </wp:positionH>
          <wp:positionV relativeFrom="page">
            <wp:posOffset>455676</wp:posOffset>
          </wp:positionV>
          <wp:extent cx="486156" cy="361187"/>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52896">
              <wp:simplePos x="0" y="0"/>
              <wp:positionH relativeFrom="page">
                <wp:posOffset>1132548</wp:posOffset>
              </wp:positionH>
              <wp:positionV relativeFrom="page">
                <wp:posOffset>404909</wp:posOffset>
              </wp:positionV>
              <wp:extent cx="3739515" cy="34480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3739515" cy="344805"/>
                      </a:xfrm>
                      <a:prstGeom prst="rect">
                        <a:avLst/>
                      </a:prstGeom>
                    </wps:spPr>
                    <wps:txbx>
                      <w:txbxContent>
                        <w:p>
                          <w:pPr>
                            <w:spacing w:line="278"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32" w:lineRule="exact" w:before="0"/>
                            <w:ind w:left="20" w:right="0" w:firstLine="0"/>
                            <w:jc w:val="left"/>
                            <w:rPr>
                              <w:sz w:val="19"/>
                            </w:rPr>
                          </w:pPr>
                          <w:r>
                            <w:rPr>
                              <w:b/>
                              <w:color w:val="0E0E0E"/>
                              <w:sz w:val="21"/>
                            </w:rPr>
                            <w:t>Group</w:t>
                          </w:r>
                          <w:r>
                            <w:rPr>
                              <w:b/>
                              <w:color w:val="0E0E0E"/>
                              <w:spacing w:val="15"/>
                              <w:sz w:val="21"/>
                            </w:rPr>
                            <w:t> </w:t>
                          </w:r>
                          <w:r>
                            <w:rPr>
                              <w:b/>
                              <w:color w:val="0E0E0E"/>
                              <w:sz w:val="21"/>
                            </w:rPr>
                            <w:t>C</w:t>
                          </w:r>
                          <w:r>
                            <w:rPr>
                              <w:b/>
                              <w:color w:val="0E0E0E"/>
                              <w:spacing w:val="-1"/>
                              <w:sz w:val="21"/>
                            </w:rPr>
                            <w:t> </w:t>
                          </w:r>
                          <w:r>
                            <w:rPr>
                              <w:rFonts w:ascii="Arial"/>
                              <w:color w:val="0E0E0E"/>
                              <w:sz w:val="20"/>
                            </w:rPr>
                            <w:t>I</w:t>
                          </w:r>
                          <w:r>
                            <w:rPr>
                              <w:rFonts w:ascii="Arial"/>
                              <w:color w:val="0E0E0E"/>
                              <w:spacing w:val="3"/>
                              <w:sz w:val="20"/>
                            </w:rPr>
                            <w:t> </w:t>
                          </w:r>
                          <w:r>
                            <w:rPr>
                              <w:color w:val="0E0E0E"/>
                              <w:sz w:val="19"/>
                            </w:rPr>
                            <w:t>ML</w:t>
                          </w:r>
                          <w:r>
                            <w:rPr>
                              <w:color w:val="0E0E0E"/>
                              <w:spacing w:val="10"/>
                              <w:sz w:val="19"/>
                            </w:rPr>
                            <w:t> </w:t>
                          </w:r>
                          <w:r>
                            <w:rPr>
                              <w:color w:val="0E0E0E"/>
                              <w:sz w:val="19"/>
                            </w:rPr>
                            <w:t>Based</w:t>
                          </w:r>
                          <w:r>
                            <w:rPr>
                              <w:color w:val="0E0E0E"/>
                              <w:spacing w:val="20"/>
                              <w:sz w:val="19"/>
                            </w:rPr>
                            <w:t> </w:t>
                          </w:r>
                          <w:r>
                            <w:rPr>
                              <w:color w:val="0E0E0E"/>
                              <w:sz w:val="19"/>
                            </w:rPr>
                            <w:t>Plant</w:t>
                          </w:r>
                          <w:r>
                            <w:rPr>
                              <w:color w:val="0E0E0E"/>
                              <w:spacing w:val="11"/>
                              <w:sz w:val="19"/>
                            </w:rPr>
                            <w:t> </w:t>
                          </w:r>
                          <w:r>
                            <w:rPr>
                              <w:color w:val="0E0E0E"/>
                              <w:sz w:val="19"/>
                            </w:rPr>
                            <w:t>Disease</w:t>
                          </w:r>
                          <w:r>
                            <w:rPr>
                              <w:color w:val="0E0E0E"/>
                              <w:spacing w:val="19"/>
                              <w:sz w:val="19"/>
                            </w:rPr>
                            <w:t> </w:t>
                          </w:r>
                          <w:r>
                            <w:rPr>
                              <w:color w:val="0E0E0E"/>
                              <w:sz w:val="19"/>
                            </w:rPr>
                            <w:t>Detection</w:t>
                          </w:r>
                          <w:r>
                            <w:rPr>
                              <w:color w:val="0E0E0E"/>
                              <w:spacing w:val="24"/>
                              <w:sz w:val="19"/>
                            </w:rPr>
                            <w:t> </w:t>
                          </w:r>
                          <w:r>
                            <w:rPr>
                              <w:color w:val="0E0E0E"/>
                              <w:sz w:val="19"/>
                            </w:rPr>
                            <w:t>Mobile</w:t>
                          </w:r>
                          <w:r>
                            <w:rPr>
                              <w:color w:val="0E0E0E"/>
                              <w:spacing w:val="15"/>
                              <w:sz w:val="19"/>
                            </w:rPr>
                            <w:t> </w:t>
                          </w:r>
                          <w:r>
                            <w:rPr>
                              <w:color w:val="0E0E0E"/>
                              <w:sz w:val="19"/>
                            </w:rPr>
                            <w:t>App</w:t>
                          </w:r>
                          <w:r>
                            <w:rPr>
                              <w:color w:val="0E0E0E"/>
                              <w:spacing w:val="8"/>
                              <w:sz w:val="19"/>
                            </w:rPr>
                            <w:t> </w:t>
                          </w:r>
                          <w:r>
                            <w:rPr>
                              <w:color w:val="0E0E0E"/>
                              <w:sz w:val="19"/>
                            </w:rPr>
                            <w:t>for</w:t>
                          </w:r>
                          <w:r>
                            <w:rPr>
                              <w:color w:val="0E0E0E"/>
                              <w:spacing w:val="10"/>
                              <w:sz w:val="19"/>
                            </w:rPr>
                            <w:t> </w:t>
                          </w:r>
                          <w:r>
                            <w:rPr>
                              <w:color w:val="0E0E0E"/>
                              <w:sz w:val="19"/>
                            </w:rPr>
                            <w:t>Sri</w:t>
                          </w:r>
                          <w:r>
                            <w:rPr>
                              <w:color w:val="0E0E0E"/>
                              <w:spacing w:val="5"/>
                              <w:sz w:val="19"/>
                            </w:rPr>
                            <w:t> </w:t>
                          </w:r>
                          <w:r>
                            <w:rPr>
                              <w:color w:val="0E0E0E"/>
                              <w:spacing w:val="-2"/>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15pt;mso-position-horizontal-relative:page;mso-position-vertical-relative:page;z-index:-21763584" type="#_x0000_t202" id="docshape83" filled="false" stroked="false">
              <v:textbox inset="0,0,0,0">
                <w:txbxContent>
                  <w:p>
                    <w:pPr>
                      <w:spacing w:line="278" w:lineRule="exact" w:before="12"/>
                      <w:ind w:left="20" w:right="0" w:firstLine="0"/>
                      <w:jc w:val="left"/>
                      <w:rPr>
                        <w:sz w:val="19"/>
                      </w:rPr>
                    </w:pPr>
                    <w:r>
                      <w:rPr>
                        <w:color w:val="0E0E0E"/>
                        <w:sz w:val="19"/>
                      </w:rPr>
                      <w:t>Edith</w:t>
                    </w:r>
                    <w:r>
                      <w:rPr>
                        <w:color w:val="0E0E0E"/>
                        <w:spacing w:val="21"/>
                        <w:sz w:val="19"/>
                      </w:rPr>
                      <w:t> </w:t>
                    </w:r>
                    <w:r>
                      <w:rPr>
                        <w:color w:val="0E0E0E"/>
                        <w:sz w:val="19"/>
                      </w:rPr>
                      <w:t>Cowan</w:t>
                    </w:r>
                    <w:r>
                      <w:rPr>
                        <w:color w:val="0E0E0E"/>
                        <w:spacing w:val="25"/>
                        <w:sz w:val="19"/>
                      </w:rPr>
                      <w:t> </w:t>
                    </w:r>
                    <w:r>
                      <w:rPr>
                        <w:color w:val="0E0E0E"/>
                        <w:sz w:val="19"/>
                      </w:rPr>
                      <w:t>University</w:t>
                    </w:r>
                    <w:r>
                      <w:rPr>
                        <w:color w:val="0E0E0E"/>
                        <w:spacing w:val="19"/>
                        <w:sz w:val="19"/>
                      </w:rPr>
                      <w:t> </w:t>
                    </w:r>
                    <w:r>
                      <w:rPr>
                        <w:rFonts w:ascii="Arial"/>
                        <w:color w:val="0E0E0E"/>
                        <w:sz w:val="25"/>
                      </w:rPr>
                      <w:t>I</w:t>
                    </w:r>
                    <w:r>
                      <w:rPr>
                        <w:rFonts w:ascii="Arial"/>
                        <w:color w:val="0E0E0E"/>
                        <w:spacing w:val="-14"/>
                        <w:sz w:val="25"/>
                      </w:rPr>
                      <w:t> </w:t>
                    </w:r>
                    <w:r>
                      <w:rPr>
                        <w:color w:val="0E0E0E"/>
                        <w:sz w:val="19"/>
                      </w:rPr>
                      <w:t>Bachelor</w:t>
                    </w:r>
                    <w:r>
                      <w:rPr>
                        <w:color w:val="0E0E0E"/>
                        <w:spacing w:val="27"/>
                        <w:sz w:val="19"/>
                      </w:rPr>
                      <w:t> </w:t>
                    </w:r>
                    <w:r>
                      <w:rPr>
                        <w:color w:val="0E0E0E"/>
                        <w:sz w:val="19"/>
                      </w:rPr>
                      <w:t>of</w:t>
                    </w:r>
                    <w:r>
                      <w:rPr>
                        <w:color w:val="0E0E0E"/>
                        <w:spacing w:val="12"/>
                        <w:sz w:val="19"/>
                      </w:rPr>
                      <w:t> </w:t>
                    </w:r>
                    <w:r>
                      <w:rPr>
                        <w:color w:val="0E0E0E"/>
                        <w:sz w:val="19"/>
                      </w:rPr>
                      <w:t>Computer</w:t>
                    </w:r>
                    <w:r>
                      <w:rPr>
                        <w:color w:val="0E0E0E"/>
                        <w:spacing w:val="22"/>
                        <w:sz w:val="19"/>
                      </w:rPr>
                      <w:t> </w:t>
                    </w:r>
                    <w:r>
                      <w:rPr>
                        <w:color w:val="0E0E0E"/>
                        <w:sz w:val="19"/>
                      </w:rPr>
                      <w:t>Science</w:t>
                    </w:r>
                    <w:r>
                      <w:rPr>
                        <w:color w:val="0E0E0E"/>
                        <w:spacing w:val="20"/>
                        <w:sz w:val="19"/>
                      </w:rPr>
                      <w:t> </w:t>
                    </w:r>
                    <w:r>
                      <w:rPr>
                        <w:rFonts w:ascii="Arial"/>
                        <w:color w:val="0E0E0E"/>
                        <w:sz w:val="25"/>
                      </w:rPr>
                      <w:t>I</w:t>
                    </w:r>
                    <w:r>
                      <w:rPr>
                        <w:rFonts w:ascii="Arial"/>
                        <w:color w:val="0E0E0E"/>
                        <w:spacing w:val="-6"/>
                        <w:sz w:val="25"/>
                      </w:rPr>
                      <w:t> </w:t>
                    </w:r>
                    <w:r>
                      <w:rPr>
                        <w:color w:val="0E0E0E"/>
                        <w:spacing w:val="-5"/>
                        <w:sz w:val="19"/>
                      </w:rPr>
                      <w:t>U65</w:t>
                    </w:r>
                  </w:p>
                  <w:p>
                    <w:pPr>
                      <w:spacing w:line="232" w:lineRule="exact" w:before="0"/>
                      <w:ind w:left="20" w:right="0" w:firstLine="0"/>
                      <w:jc w:val="left"/>
                      <w:rPr>
                        <w:sz w:val="19"/>
                      </w:rPr>
                    </w:pPr>
                    <w:r>
                      <w:rPr>
                        <w:b/>
                        <w:color w:val="0E0E0E"/>
                        <w:sz w:val="21"/>
                      </w:rPr>
                      <w:t>Group</w:t>
                    </w:r>
                    <w:r>
                      <w:rPr>
                        <w:b/>
                        <w:color w:val="0E0E0E"/>
                        <w:spacing w:val="15"/>
                        <w:sz w:val="21"/>
                      </w:rPr>
                      <w:t> </w:t>
                    </w:r>
                    <w:r>
                      <w:rPr>
                        <w:b/>
                        <w:color w:val="0E0E0E"/>
                        <w:sz w:val="21"/>
                      </w:rPr>
                      <w:t>C</w:t>
                    </w:r>
                    <w:r>
                      <w:rPr>
                        <w:b/>
                        <w:color w:val="0E0E0E"/>
                        <w:spacing w:val="-1"/>
                        <w:sz w:val="21"/>
                      </w:rPr>
                      <w:t> </w:t>
                    </w:r>
                    <w:r>
                      <w:rPr>
                        <w:rFonts w:ascii="Arial"/>
                        <w:color w:val="0E0E0E"/>
                        <w:sz w:val="20"/>
                      </w:rPr>
                      <w:t>I</w:t>
                    </w:r>
                    <w:r>
                      <w:rPr>
                        <w:rFonts w:ascii="Arial"/>
                        <w:color w:val="0E0E0E"/>
                        <w:spacing w:val="3"/>
                        <w:sz w:val="20"/>
                      </w:rPr>
                      <w:t> </w:t>
                    </w:r>
                    <w:r>
                      <w:rPr>
                        <w:color w:val="0E0E0E"/>
                        <w:sz w:val="19"/>
                      </w:rPr>
                      <w:t>ML</w:t>
                    </w:r>
                    <w:r>
                      <w:rPr>
                        <w:color w:val="0E0E0E"/>
                        <w:spacing w:val="10"/>
                        <w:sz w:val="19"/>
                      </w:rPr>
                      <w:t> </w:t>
                    </w:r>
                    <w:r>
                      <w:rPr>
                        <w:color w:val="0E0E0E"/>
                        <w:sz w:val="19"/>
                      </w:rPr>
                      <w:t>Based</w:t>
                    </w:r>
                    <w:r>
                      <w:rPr>
                        <w:color w:val="0E0E0E"/>
                        <w:spacing w:val="20"/>
                        <w:sz w:val="19"/>
                      </w:rPr>
                      <w:t> </w:t>
                    </w:r>
                    <w:r>
                      <w:rPr>
                        <w:color w:val="0E0E0E"/>
                        <w:sz w:val="19"/>
                      </w:rPr>
                      <w:t>Plant</w:t>
                    </w:r>
                    <w:r>
                      <w:rPr>
                        <w:color w:val="0E0E0E"/>
                        <w:spacing w:val="11"/>
                        <w:sz w:val="19"/>
                      </w:rPr>
                      <w:t> </w:t>
                    </w:r>
                    <w:r>
                      <w:rPr>
                        <w:color w:val="0E0E0E"/>
                        <w:sz w:val="19"/>
                      </w:rPr>
                      <w:t>Disease</w:t>
                    </w:r>
                    <w:r>
                      <w:rPr>
                        <w:color w:val="0E0E0E"/>
                        <w:spacing w:val="19"/>
                        <w:sz w:val="19"/>
                      </w:rPr>
                      <w:t> </w:t>
                    </w:r>
                    <w:r>
                      <w:rPr>
                        <w:color w:val="0E0E0E"/>
                        <w:sz w:val="19"/>
                      </w:rPr>
                      <w:t>Detection</w:t>
                    </w:r>
                    <w:r>
                      <w:rPr>
                        <w:color w:val="0E0E0E"/>
                        <w:spacing w:val="24"/>
                        <w:sz w:val="19"/>
                      </w:rPr>
                      <w:t> </w:t>
                    </w:r>
                    <w:r>
                      <w:rPr>
                        <w:color w:val="0E0E0E"/>
                        <w:sz w:val="19"/>
                      </w:rPr>
                      <w:t>Mobile</w:t>
                    </w:r>
                    <w:r>
                      <w:rPr>
                        <w:color w:val="0E0E0E"/>
                        <w:spacing w:val="15"/>
                        <w:sz w:val="19"/>
                      </w:rPr>
                      <w:t> </w:t>
                    </w:r>
                    <w:r>
                      <w:rPr>
                        <w:color w:val="0E0E0E"/>
                        <w:sz w:val="19"/>
                      </w:rPr>
                      <w:t>App</w:t>
                    </w:r>
                    <w:r>
                      <w:rPr>
                        <w:color w:val="0E0E0E"/>
                        <w:spacing w:val="8"/>
                        <w:sz w:val="19"/>
                      </w:rPr>
                      <w:t> </w:t>
                    </w:r>
                    <w:r>
                      <w:rPr>
                        <w:color w:val="0E0E0E"/>
                        <w:sz w:val="19"/>
                      </w:rPr>
                      <w:t>for</w:t>
                    </w:r>
                    <w:r>
                      <w:rPr>
                        <w:color w:val="0E0E0E"/>
                        <w:spacing w:val="10"/>
                        <w:sz w:val="19"/>
                      </w:rPr>
                      <w:t> </w:t>
                    </w:r>
                    <w:r>
                      <w:rPr>
                        <w:color w:val="0E0E0E"/>
                        <w:sz w:val="19"/>
                      </w:rPr>
                      <w:t>Sri</w:t>
                    </w:r>
                    <w:r>
                      <w:rPr>
                        <w:color w:val="0E0E0E"/>
                        <w:spacing w:val="5"/>
                        <w:sz w:val="19"/>
                      </w:rPr>
                      <w:t> </w:t>
                    </w:r>
                    <w:r>
                      <w:rPr>
                        <w:color w:val="0E0E0E"/>
                        <w:spacing w:val="-2"/>
                        <w:sz w:val="19"/>
                      </w:rPr>
                      <w:t>Lanka</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13824">
          <wp:simplePos x="0" y="0"/>
          <wp:positionH relativeFrom="page">
            <wp:posOffset>591312</wp:posOffset>
          </wp:positionH>
          <wp:positionV relativeFrom="page">
            <wp:posOffset>455676</wp:posOffset>
          </wp:positionV>
          <wp:extent cx="486156" cy="361187"/>
          <wp:effectExtent l="0" t="0" r="0" b="0"/>
          <wp:wrapNone/>
          <wp:docPr id="1301" name="Image 1301"/>
          <wp:cNvGraphicFramePr>
            <a:graphicFrameLocks/>
          </wp:cNvGraphicFramePr>
          <a:graphic>
            <a:graphicData uri="http://schemas.openxmlformats.org/drawingml/2006/picture">
              <pic:pic>
                <pic:nvPicPr>
                  <pic:cNvPr id="1301" name="Image 1301"/>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14336">
              <wp:simplePos x="0" y="0"/>
              <wp:positionH relativeFrom="page">
                <wp:posOffset>1132522</wp:posOffset>
              </wp:positionH>
              <wp:positionV relativeFrom="page">
                <wp:posOffset>404909</wp:posOffset>
              </wp:positionV>
              <wp:extent cx="3739515" cy="342900"/>
              <wp:effectExtent l="0" t="0" r="0" b="0"/>
              <wp:wrapNone/>
              <wp:docPr id="1302" name="Textbox 1302"/>
              <wp:cNvGraphicFramePr>
                <a:graphicFrameLocks/>
              </wp:cNvGraphicFramePr>
              <a:graphic>
                <a:graphicData uri="http://schemas.microsoft.com/office/word/2010/wordprocessingShape">
                  <wps:wsp>
                    <wps:cNvPr id="1302" name="Textbox 1302"/>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02144" type="#_x0000_t202" id="docshape942"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030303"/>
                        <w:sz w:val="19"/>
                      </w:rPr>
                      <w:t>of</w:t>
                    </w:r>
                    <w:r>
                      <w:rPr>
                        <w:color w:val="030303"/>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30303"/>
                        <w:w w:val="105"/>
                        <w:sz w:val="18"/>
                      </w:rPr>
                      <w:t>Group</w:t>
                    </w:r>
                    <w:r>
                      <w:rPr>
                        <w:rFonts w:ascii="Arial"/>
                        <w:b/>
                        <w:color w:val="030303"/>
                        <w:spacing w:val="-1"/>
                        <w:w w:val="105"/>
                        <w:sz w:val="18"/>
                      </w:rPr>
                      <w:t> </w:t>
                    </w:r>
                    <w:r>
                      <w:rPr>
                        <w:rFonts w:ascii="Arial"/>
                        <w:b/>
                        <w:color w:val="030303"/>
                        <w:w w:val="105"/>
                        <w:sz w:val="18"/>
                      </w:rPr>
                      <w:t>C</w:t>
                    </w:r>
                    <w:r>
                      <w:rPr>
                        <w:rFonts w:ascii="Arial"/>
                        <w:b/>
                        <w:color w:val="030303"/>
                        <w:spacing w:val="-2"/>
                        <w:w w:val="105"/>
                        <w:sz w:val="18"/>
                      </w:rPr>
                      <w:t> </w:t>
                    </w:r>
                    <w:r>
                      <w:rPr>
                        <w:rFonts w:ascii="Arial"/>
                        <w:color w:val="030303"/>
                        <w:w w:val="105"/>
                        <w:sz w:val="20"/>
                      </w:rPr>
                      <w:t>I</w:t>
                    </w:r>
                    <w:r>
                      <w:rPr>
                        <w:rFonts w:ascii="Arial"/>
                        <w:color w:val="030303"/>
                        <w:spacing w:val="-13"/>
                        <w:w w:val="105"/>
                        <w:sz w:val="20"/>
                      </w:rPr>
                      <w:t> </w:t>
                    </w:r>
                    <w:r>
                      <w:rPr>
                        <w:color w:val="030303"/>
                        <w:w w:val="105"/>
                        <w:sz w:val="19"/>
                      </w:rPr>
                      <w:t>ML</w:t>
                    </w:r>
                    <w:r>
                      <w:rPr>
                        <w:color w:val="030303"/>
                        <w:spacing w:val="-5"/>
                        <w:w w:val="105"/>
                        <w:sz w:val="19"/>
                      </w:rPr>
                      <w:t> </w:t>
                    </w:r>
                    <w:r>
                      <w:rPr>
                        <w:color w:val="030303"/>
                        <w:w w:val="105"/>
                        <w:sz w:val="19"/>
                      </w:rPr>
                      <w:t>Based</w:t>
                    </w:r>
                    <w:r>
                      <w:rPr>
                        <w:color w:val="030303"/>
                        <w:spacing w:val="4"/>
                        <w:w w:val="105"/>
                        <w:sz w:val="19"/>
                      </w:rPr>
                      <w:t> </w:t>
                    </w:r>
                    <w:r>
                      <w:rPr>
                        <w:color w:val="030303"/>
                        <w:w w:val="105"/>
                        <w:sz w:val="19"/>
                      </w:rPr>
                      <w:t>Plant</w:t>
                    </w:r>
                    <w:r>
                      <w:rPr>
                        <w:color w:val="030303"/>
                        <w:spacing w:val="-5"/>
                        <w:w w:val="105"/>
                        <w:sz w:val="19"/>
                      </w:rPr>
                      <w:t> </w:t>
                    </w:r>
                    <w:r>
                      <w:rPr>
                        <w:color w:val="030303"/>
                        <w:w w:val="105"/>
                        <w:sz w:val="19"/>
                      </w:rPr>
                      <w:t>Disease</w:t>
                    </w:r>
                    <w:r>
                      <w:rPr>
                        <w:color w:val="030303"/>
                        <w:spacing w:val="3"/>
                        <w:w w:val="105"/>
                        <w:sz w:val="19"/>
                      </w:rPr>
                      <w:t> </w:t>
                    </w:r>
                    <w:r>
                      <w:rPr>
                        <w:color w:val="030303"/>
                        <w:w w:val="105"/>
                        <w:sz w:val="19"/>
                      </w:rPr>
                      <w:t>Detection</w:t>
                    </w:r>
                    <w:r>
                      <w:rPr>
                        <w:color w:val="030303"/>
                        <w:spacing w:val="6"/>
                        <w:w w:val="105"/>
                        <w:sz w:val="19"/>
                      </w:rPr>
                      <w:t> </w:t>
                    </w:r>
                    <w:r>
                      <w:rPr>
                        <w:color w:val="030303"/>
                        <w:w w:val="105"/>
                        <w:sz w:val="19"/>
                      </w:rPr>
                      <w:t>Mobile</w:t>
                    </w:r>
                    <w:r>
                      <w:rPr>
                        <w:color w:val="030303"/>
                        <w:spacing w:val="-1"/>
                        <w:w w:val="105"/>
                        <w:sz w:val="19"/>
                      </w:rPr>
                      <w:t> </w:t>
                    </w:r>
                    <w:r>
                      <w:rPr>
                        <w:color w:val="1A1A1A"/>
                        <w:w w:val="105"/>
                        <w:sz w:val="19"/>
                      </w:rPr>
                      <w:t>App</w:t>
                    </w:r>
                    <w:r>
                      <w:rPr>
                        <w:color w:val="1A1A1A"/>
                        <w:spacing w:val="-6"/>
                        <w:w w:val="105"/>
                        <w:sz w:val="19"/>
                      </w:rPr>
                      <w:t> </w:t>
                    </w:r>
                    <w:r>
                      <w:rPr>
                        <w:color w:val="030303"/>
                        <w:w w:val="105"/>
                        <w:sz w:val="19"/>
                      </w:rPr>
                      <w:t>for</w:t>
                    </w:r>
                    <w:r>
                      <w:rPr>
                        <w:color w:val="030303"/>
                        <w:spacing w:val="-5"/>
                        <w:w w:val="105"/>
                        <w:sz w:val="19"/>
                      </w:rPr>
                      <w:t> </w:t>
                    </w:r>
                    <w:r>
                      <w:rPr>
                        <w:color w:val="1A1A1A"/>
                        <w:w w:val="105"/>
                        <w:sz w:val="19"/>
                      </w:rPr>
                      <w:t>Sri</w:t>
                    </w:r>
                    <w:r>
                      <w:rPr>
                        <w:color w:val="1A1A1A"/>
                        <w:spacing w:val="-8"/>
                        <w:w w:val="105"/>
                        <w:sz w:val="19"/>
                      </w:rPr>
                      <w:t> </w:t>
                    </w:r>
                    <w:r>
                      <w:rPr>
                        <w:color w:val="030303"/>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14848">
              <wp:simplePos x="0" y="0"/>
              <wp:positionH relativeFrom="page">
                <wp:posOffset>677214</wp:posOffset>
              </wp:positionH>
              <wp:positionV relativeFrom="page">
                <wp:posOffset>912418</wp:posOffset>
              </wp:positionV>
              <wp:extent cx="916940" cy="160655"/>
              <wp:effectExtent l="0" t="0" r="0" b="0"/>
              <wp:wrapNone/>
              <wp:docPr id="1303" name="Textbox 1303"/>
              <wp:cNvGraphicFramePr>
                <a:graphicFrameLocks/>
              </wp:cNvGraphicFramePr>
              <a:graphic>
                <a:graphicData uri="http://schemas.microsoft.com/office/word/2010/wordprocessingShape">
                  <wps:wsp>
                    <wps:cNvPr id="1303" name="Textbox 1303"/>
                    <wps:cNvSpPr txBox="1"/>
                    <wps:spPr>
                      <a:xfrm>
                        <a:off x="0" y="0"/>
                        <a:ext cx="916940" cy="160655"/>
                      </a:xfrm>
                      <a:prstGeom prst="rect">
                        <a:avLst/>
                      </a:prstGeom>
                    </wps:spPr>
                    <wps:txbx>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010</w:t>
                          </w:r>
                        </w:p>
                      </w:txbxContent>
                    </wps:txbx>
                    <wps:bodyPr wrap="square" lIns="0" tIns="0" rIns="0" bIns="0" rtlCol="0">
                      <a:noAutofit/>
                    </wps:bodyPr>
                  </wps:wsp>
                </a:graphicData>
              </a:graphic>
            </wp:anchor>
          </w:drawing>
        </mc:Choice>
        <mc:Fallback>
          <w:pict>
            <v:shape style="position:absolute;margin-left:53.324009pt;margin-top:71.843941pt;width:72.2pt;height:12.65pt;mso-position-horizontal-relative:page;mso-position-vertical-relative:page;z-index:-21701632" type="#_x0000_t202" id="docshape943" filled="false" stroked="false">
              <v:textbox inset="0,0,0,0">
                <w:txbxContent>
                  <w:p>
                    <w:pPr>
                      <w:spacing w:before="14"/>
                      <w:ind w:left="20" w:right="0" w:firstLine="0"/>
                      <w:jc w:val="left"/>
                      <w:rPr>
                        <w:rFonts w:ascii="Arial"/>
                        <w:sz w:val="19"/>
                      </w:rPr>
                    </w:pPr>
                    <w:r>
                      <w:rPr>
                        <w:rFonts w:ascii="Arial"/>
                        <w:color w:val="030303"/>
                        <w:w w:val="110"/>
                        <w:sz w:val="19"/>
                      </w:rPr>
                      <w:t>Minute No:</w:t>
                    </w:r>
                    <w:r>
                      <w:rPr>
                        <w:rFonts w:ascii="Arial"/>
                        <w:color w:val="030303"/>
                        <w:spacing w:val="-14"/>
                        <w:w w:val="110"/>
                        <w:sz w:val="19"/>
                      </w:rPr>
                      <w:t> </w:t>
                    </w:r>
                    <w:r>
                      <w:rPr>
                        <w:rFonts w:ascii="Arial"/>
                        <w:color w:val="030303"/>
                        <w:spacing w:val="-5"/>
                        <w:w w:val="110"/>
                        <w:sz w:val="19"/>
                      </w:rPr>
                      <w:t>010</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15872">
          <wp:simplePos x="0" y="0"/>
          <wp:positionH relativeFrom="page">
            <wp:posOffset>591312</wp:posOffset>
          </wp:positionH>
          <wp:positionV relativeFrom="page">
            <wp:posOffset>455676</wp:posOffset>
          </wp:positionV>
          <wp:extent cx="486156" cy="361187"/>
          <wp:effectExtent l="0" t="0" r="0" b="0"/>
          <wp:wrapNone/>
          <wp:docPr id="1312" name="Image 1312"/>
          <wp:cNvGraphicFramePr>
            <a:graphicFrameLocks/>
          </wp:cNvGraphicFramePr>
          <a:graphic>
            <a:graphicData uri="http://schemas.openxmlformats.org/drawingml/2006/picture">
              <pic:pic>
                <pic:nvPicPr>
                  <pic:cNvPr id="1312" name="Image 1312"/>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16384">
              <wp:simplePos x="0" y="0"/>
              <wp:positionH relativeFrom="page">
                <wp:posOffset>1132522</wp:posOffset>
              </wp:positionH>
              <wp:positionV relativeFrom="page">
                <wp:posOffset>404909</wp:posOffset>
              </wp:positionV>
              <wp:extent cx="3739515" cy="342900"/>
              <wp:effectExtent l="0" t="0" r="0" b="0"/>
              <wp:wrapNone/>
              <wp:docPr id="1313" name="Textbox 1313"/>
              <wp:cNvGraphicFramePr>
                <a:graphicFrameLocks/>
              </wp:cNvGraphicFramePr>
              <a:graphic>
                <a:graphicData uri="http://schemas.microsoft.com/office/word/2010/wordprocessingShape">
                  <wps:wsp>
                    <wps:cNvPr id="1313" name="Textbox 1313"/>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10101"/>
                              <w:sz w:val="25"/>
                            </w:rPr>
                            <w:t>I</w:t>
                          </w:r>
                          <w:r>
                            <w:rPr>
                              <w:rFonts w:ascii="Arial"/>
                              <w:color w:val="010101"/>
                              <w:spacing w:val="-14"/>
                              <w:sz w:val="25"/>
                            </w:rPr>
                            <w:t> </w:t>
                          </w:r>
                          <w:r>
                            <w:rPr>
                              <w:color w:val="010101"/>
                              <w:sz w:val="19"/>
                            </w:rPr>
                            <w:t>Bachelor</w:t>
                          </w:r>
                          <w:r>
                            <w:rPr>
                              <w:color w:val="010101"/>
                              <w:spacing w:val="27"/>
                              <w:sz w:val="19"/>
                            </w:rPr>
                            <w:t> </w:t>
                          </w:r>
                          <w:r>
                            <w:rPr>
                              <w:color w:val="010101"/>
                              <w:sz w:val="19"/>
                            </w:rPr>
                            <w:t>of</w:t>
                          </w:r>
                          <w:r>
                            <w:rPr>
                              <w:color w:val="010101"/>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10101"/>
                              <w:w w:val="105"/>
                              <w:sz w:val="18"/>
                            </w:rPr>
                            <w:t>Group</w:t>
                          </w:r>
                          <w:r>
                            <w:rPr>
                              <w:rFonts w:ascii="Arial"/>
                              <w:b/>
                              <w:color w:val="010101"/>
                              <w:spacing w:val="-1"/>
                              <w:w w:val="105"/>
                              <w:sz w:val="18"/>
                            </w:rPr>
                            <w:t> </w:t>
                          </w:r>
                          <w:r>
                            <w:rPr>
                              <w:rFonts w:ascii="Arial"/>
                              <w:b/>
                              <w:color w:val="010101"/>
                              <w:w w:val="105"/>
                              <w:sz w:val="18"/>
                            </w:rPr>
                            <w:t>C</w:t>
                          </w:r>
                          <w:r>
                            <w:rPr>
                              <w:rFonts w:ascii="Arial"/>
                              <w:b/>
                              <w:color w:val="010101"/>
                              <w:spacing w:val="-2"/>
                              <w:w w:val="105"/>
                              <w:sz w:val="18"/>
                            </w:rPr>
                            <w:t> </w:t>
                          </w:r>
                          <w:r>
                            <w:rPr>
                              <w:rFonts w:ascii="Arial"/>
                              <w:color w:val="010101"/>
                              <w:w w:val="105"/>
                              <w:sz w:val="20"/>
                            </w:rPr>
                            <w:t>I</w:t>
                          </w:r>
                          <w:r>
                            <w:rPr>
                              <w:rFonts w:ascii="Arial"/>
                              <w:color w:val="010101"/>
                              <w:spacing w:val="-13"/>
                              <w:w w:val="105"/>
                              <w:sz w:val="20"/>
                            </w:rPr>
                            <w:t> </w:t>
                          </w:r>
                          <w:r>
                            <w:rPr>
                              <w:color w:val="010101"/>
                              <w:w w:val="105"/>
                              <w:sz w:val="19"/>
                            </w:rPr>
                            <w:t>ML</w:t>
                          </w:r>
                          <w:r>
                            <w:rPr>
                              <w:color w:val="010101"/>
                              <w:spacing w:val="-5"/>
                              <w:w w:val="105"/>
                              <w:sz w:val="19"/>
                            </w:rPr>
                            <w:t> </w:t>
                          </w:r>
                          <w:r>
                            <w:rPr>
                              <w:color w:val="010101"/>
                              <w:w w:val="105"/>
                              <w:sz w:val="19"/>
                            </w:rPr>
                            <w:t>Based</w:t>
                          </w:r>
                          <w:r>
                            <w:rPr>
                              <w:color w:val="010101"/>
                              <w:spacing w:val="4"/>
                              <w:w w:val="105"/>
                              <w:sz w:val="19"/>
                            </w:rPr>
                            <w:t> </w:t>
                          </w:r>
                          <w:r>
                            <w:rPr>
                              <w:color w:val="010101"/>
                              <w:w w:val="105"/>
                              <w:sz w:val="19"/>
                            </w:rPr>
                            <w:t>Plant</w:t>
                          </w:r>
                          <w:r>
                            <w:rPr>
                              <w:color w:val="010101"/>
                              <w:spacing w:val="-5"/>
                              <w:w w:val="105"/>
                              <w:sz w:val="19"/>
                            </w:rPr>
                            <w:t> </w:t>
                          </w:r>
                          <w:r>
                            <w:rPr>
                              <w:color w:val="010101"/>
                              <w:w w:val="105"/>
                              <w:sz w:val="19"/>
                            </w:rPr>
                            <w:t>Disease</w:t>
                          </w:r>
                          <w:r>
                            <w:rPr>
                              <w:color w:val="010101"/>
                              <w:spacing w:val="3"/>
                              <w:w w:val="105"/>
                              <w:sz w:val="19"/>
                            </w:rPr>
                            <w:t> </w:t>
                          </w:r>
                          <w:r>
                            <w:rPr>
                              <w:color w:val="010101"/>
                              <w:w w:val="105"/>
                              <w:sz w:val="19"/>
                            </w:rPr>
                            <w:t>Detection</w:t>
                          </w:r>
                          <w:r>
                            <w:rPr>
                              <w:color w:val="010101"/>
                              <w:spacing w:val="6"/>
                              <w:w w:val="105"/>
                              <w:sz w:val="19"/>
                            </w:rPr>
                            <w:t> </w:t>
                          </w:r>
                          <w:r>
                            <w:rPr>
                              <w:color w:val="010101"/>
                              <w:w w:val="105"/>
                              <w:sz w:val="19"/>
                            </w:rPr>
                            <w:t>Mobile</w:t>
                          </w:r>
                          <w:r>
                            <w:rPr>
                              <w:color w:val="010101"/>
                              <w:spacing w:val="-1"/>
                              <w:w w:val="105"/>
                              <w:sz w:val="19"/>
                            </w:rPr>
                            <w:t> </w:t>
                          </w:r>
                          <w:r>
                            <w:rPr>
                              <w:color w:val="1A1A1A"/>
                              <w:w w:val="105"/>
                              <w:sz w:val="19"/>
                            </w:rPr>
                            <w:t>App</w:t>
                          </w:r>
                          <w:r>
                            <w:rPr>
                              <w:color w:val="1A1A1A"/>
                              <w:spacing w:val="-6"/>
                              <w:w w:val="105"/>
                              <w:sz w:val="19"/>
                            </w:rPr>
                            <w:t> </w:t>
                          </w:r>
                          <w:r>
                            <w:rPr>
                              <w:color w:val="010101"/>
                              <w:w w:val="105"/>
                              <w:sz w:val="19"/>
                            </w:rPr>
                            <w:t>for</w:t>
                          </w:r>
                          <w:r>
                            <w:rPr>
                              <w:color w:val="010101"/>
                              <w:spacing w:val="-5"/>
                              <w:w w:val="105"/>
                              <w:sz w:val="19"/>
                            </w:rPr>
                            <w:t> </w:t>
                          </w:r>
                          <w:r>
                            <w:rPr>
                              <w:color w:val="1A1A1A"/>
                              <w:w w:val="105"/>
                              <w:sz w:val="19"/>
                            </w:rPr>
                            <w:t>Sri</w:t>
                          </w:r>
                          <w:r>
                            <w:rPr>
                              <w:color w:val="1A1A1A"/>
                              <w:spacing w:val="-8"/>
                              <w:w w:val="105"/>
                              <w:sz w:val="19"/>
                            </w:rPr>
                            <w:t> </w:t>
                          </w:r>
                          <w:r>
                            <w:rPr>
                              <w:color w:val="010101"/>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700096" type="#_x0000_t202" id="docshape949"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10101"/>
                        <w:sz w:val="25"/>
                      </w:rPr>
                      <w:t>I</w:t>
                    </w:r>
                    <w:r>
                      <w:rPr>
                        <w:rFonts w:ascii="Arial"/>
                        <w:color w:val="010101"/>
                        <w:spacing w:val="-14"/>
                        <w:sz w:val="25"/>
                      </w:rPr>
                      <w:t> </w:t>
                    </w:r>
                    <w:r>
                      <w:rPr>
                        <w:color w:val="010101"/>
                        <w:sz w:val="19"/>
                      </w:rPr>
                      <w:t>Bachelor</w:t>
                    </w:r>
                    <w:r>
                      <w:rPr>
                        <w:color w:val="010101"/>
                        <w:spacing w:val="27"/>
                        <w:sz w:val="19"/>
                      </w:rPr>
                      <w:t> </w:t>
                    </w:r>
                    <w:r>
                      <w:rPr>
                        <w:color w:val="010101"/>
                        <w:sz w:val="19"/>
                      </w:rPr>
                      <w:t>of</w:t>
                    </w:r>
                    <w:r>
                      <w:rPr>
                        <w:color w:val="010101"/>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rFonts w:ascii="Arial"/>
                        <w:b/>
                        <w:color w:val="010101"/>
                        <w:w w:val="105"/>
                        <w:sz w:val="18"/>
                      </w:rPr>
                      <w:t>Group</w:t>
                    </w:r>
                    <w:r>
                      <w:rPr>
                        <w:rFonts w:ascii="Arial"/>
                        <w:b/>
                        <w:color w:val="010101"/>
                        <w:spacing w:val="-1"/>
                        <w:w w:val="105"/>
                        <w:sz w:val="18"/>
                      </w:rPr>
                      <w:t> </w:t>
                    </w:r>
                    <w:r>
                      <w:rPr>
                        <w:rFonts w:ascii="Arial"/>
                        <w:b/>
                        <w:color w:val="010101"/>
                        <w:w w:val="105"/>
                        <w:sz w:val="18"/>
                      </w:rPr>
                      <w:t>C</w:t>
                    </w:r>
                    <w:r>
                      <w:rPr>
                        <w:rFonts w:ascii="Arial"/>
                        <w:b/>
                        <w:color w:val="010101"/>
                        <w:spacing w:val="-2"/>
                        <w:w w:val="105"/>
                        <w:sz w:val="18"/>
                      </w:rPr>
                      <w:t> </w:t>
                    </w:r>
                    <w:r>
                      <w:rPr>
                        <w:rFonts w:ascii="Arial"/>
                        <w:color w:val="010101"/>
                        <w:w w:val="105"/>
                        <w:sz w:val="20"/>
                      </w:rPr>
                      <w:t>I</w:t>
                    </w:r>
                    <w:r>
                      <w:rPr>
                        <w:rFonts w:ascii="Arial"/>
                        <w:color w:val="010101"/>
                        <w:spacing w:val="-13"/>
                        <w:w w:val="105"/>
                        <w:sz w:val="20"/>
                      </w:rPr>
                      <w:t> </w:t>
                    </w:r>
                    <w:r>
                      <w:rPr>
                        <w:color w:val="010101"/>
                        <w:w w:val="105"/>
                        <w:sz w:val="19"/>
                      </w:rPr>
                      <w:t>ML</w:t>
                    </w:r>
                    <w:r>
                      <w:rPr>
                        <w:color w:val="010101"/>
                        <w:spacing w:val="-5"/>
                        <w:w w:val="105"/>
                        <w:sz w:val="19"/>
                      </w:rPr>
                      <w:t> </w:t>
                    </w:r>
                    <w:r>
                      <w:rPr>
                        <w:color w:val="010101"/>
                        <w:w w:val="105"/>
                        <w:sz w:val="19"/>
                      </w:rPr>
                      <w:t>Based</w:t>
                    </w:r>
                    <w:r>
                      <w:rPr>
                        <w:color w:val="010101"/>
                        <w:spacing w:val="4"/>
                        <w:w w:val="105"/>
                        <w:sz w:val="19"/>
                      </w:rPr>
                      <w:t> </w:t>
                    </w:r>
                    <w:r>
                      <w:rPr>
                        <w:color w:val="010101"/>
                        <w:w w:val="105"/>
                        <w:sz w:val="19"/>
                      </w:rPr>
                      <w:t>Plant</w:t>
                    </w:r>
                    <w:r>
                      <w:rPr>
                        <w:color w:val="010101"/>
                        <w:spacing w:val="-5"/>
                        <w:w w:val="105"/>
                        <w:sz w:val="19"/>
                      </w:rPr>
                      <w:t> </w:t>
                    </w:r>
                    <w:r>
                      <w:rPr>
                        <w:color w:val="010101"/>
                        <w:w w:val="105"/>
                        <w:sz w:val="19"/>
                      </w:rPr>
                      <w:t>Disease</w:t>
                    </w:r>
                    <w:r>
                      <w:rPr>
                        <w:color w:val="010101"/>
                        <w:spacing w:val="3"/>
                        <w:w w:val="105"/>
                        <w:sz w:val="19"/>
                      </w:rPr>
                      <w:t> </w:t>
                    </w:r>
                    <w:r>
                      <w:rPr>
                        <w:color w:val="010101"/>
                        <w:w w:val="105"/>
                        <w:sz w:val="19"/>
                      </w:rPr>
                      <w:t>Detection</w:t>
                    </w:r>
                    <w:r>
                      <w:rPr>
                        <w:color w:val="010101"/>
                        <w:spacing w:val="6"/>
                        <w:w w:val="105"/>
                        <w:sz w:val="19"/>
                      </w:rPr>
                      <w:t> </w:t>
                    </w:r>
                    <w:r>
                      <w:rPr>
                        <w:color w:val="010101"/>
                        <w:w w:val="105"/>
                        <w:sz w:val="19"/>
                      </w:rPr>
                      <w:t>Mobile</w:t>
                    </w:r>
                    <w:r>
                      <w:rPr>
                        <w:color w:val="010101"/>
                        <w:spacing w:val="-1"/>
                        <w:w w:val="105"/>
                        <w:sz w:val="19"/>
                      </w:rPr>
                      <w:t> </w:t>
                    </w:r>
                    <w:r>
                      <w:rPr>
                        <w:color w:val="1A1A1A"/>
                        <w:w w:val="105"/>
                        <w:sz w:val="19"/>
                      </w:rPr>
                      <w:t>App</w:t>
                    </w:r>
                    <w:r>
                      <w:rPr>
                        <w:color w:val="1A1A1A"/>
                        <w:spacing w:val="-6"/>
                        <w:w w:val="105"/>
                        <w:sz w:val="19"/>
                      </w:rPr>
                      <w:t> </w:t>
                    </w:r>
                    <w:r>
                      <w:rPr>
                        <w:color w:val="010101"/>
                        <w:w w:val="105"/>
                        <w:sz w:val="19"/>
                      </w:rPr>
                      <w:t>for</w:t>
                    </w:r>
                    <w:r>
                      <w:rPr>
                        <w:color w:val="010101"/>
                        <w:spacing w:val="-5"/>
                        <w:w w:val="105"/>
                        <w:sz w:val="19"/>
                      </w:rPr>
                      <w:t> </w:t>
                    </w:r>
                    <w:r>
                      <w:rPr>
                        <w:color w:val="1A1A1A"/>
                        <w:w w:val="105"/>
                        <w:sz w:val="19"/>
                      </w:rPr>
                      <w:t>Sri</w:t>
                    </w:r>
                    <w:r>
                      <w:rPr>
                        <w:color w:val="1A1A1A"/>
                        <w:spacing w:val="-8"/>
                        <w:w w:val="105"/>
                        <w:sz w:val="19"/>
                      </w:rPr>
                      <w:t> </w:t>
                    </w:r>
                    <w:r>
                      <w:rPr>
                        <w:color w:val="010101"/>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16896">
              <wp:simplePos x="0" y="0"/>
              <wp:positionH relativeFrom="page">
                <wp:posOffset>677214</wp:posOffset>
              </wp:positionH>
              <wp:positionV relativeFrom="page">
                <wp:posOffset>912418</wp:posOffset>
              </wp:positionV>
              <wp:extent cx="916940" cy="160655"/>
              <wp:effectExtent l="0" t="0" r="0" b="0"/>
              <wp:wrapNone/>
              <wp:docPr id="1314" name="Textbox 1314"/>
              <wp:cNvGraphicFramePr>
                <a:graphicFrameLocks/>
              </wp:cNvGraphicFramePr>
              <a:graphic>
                <a:graphicData uri="http://schemas.microsoft.com/office/word/2010/wordprocessingShape">
                  <wps:wsp>
                    <wps:cNvPr id="1314" name="Textbox 1314"/>
                    <wps:cNvSpPr txBox="1"/>
                    <wps:spPr>
                      <a:xfrm>
                        <a:off x="0" y="0"/>
                        <a:ext cx="916940" cy="160655"/>
                      </a:xfrm>
                      <a:prstGeom prst="rect">
                        <a:avLst/>
                      </a:prstGeom>
                    </wps:spPr>
                    <wps:txbx>
                      <w:txbxContent>
                        <w:p>
                          <w:pPr>
                            <w:spacing w:before="14"/>
                            <w:ind w:left="20" w:right="0" w:firstLine="0"/>
                            <w:jc w:val="left"/>
                            <w:rPr>
                              <w:rFonts w:ascii="Arial"/>
                              <w:sz w:val="19"/>
                            </w:rPr>
                          </w:pPr>
                          <w:r>
                            <w:rPr>
                              <w:rFonts w:ascii="Arial"/>
                              <w:color w:val="010101"/>
                              <w:w w:val="110"/>
                              <w:sz w:val="19"/>
                            </w:rPr>
                            <w:t>Minute No:</w:t>
                          </w:r>
                          <w:r>
                            <w:rPr>
                              <w:rFonts w:ascii="Arial"/>
                              <w:color w:val="010101"/>
                              <w:spacing w:val="-14"/>
                              <w:w w:val="110"/>
                              <w:sz w:val="19"/>
                            </w:rPr>
                            <w:t> </w:t>
                          </w:r>
                          <w:r>
                            <w:rPr>
                              <w:rFonts w:ascii="Arial"/>
                              <w:color w:val="010101"/>
                              <w:spacing w:val="-5"/>
                              <w:w w:val="110"/>
                              <w:sz w:val="19"/>
                            </w:rPr>
                            <w:t>011</w:t>
                          </w:r>
                        </w:p>
                      </w:txbxContent>
                    </wps:txbx>
                    <wps:bodyPr wrap="square" lIns="0" tIns="0" rIns="0" bIns="0" rtlCol="0">
                      <a:noAutofit/>
                    </wps:bodyPr>
                  </wps:wsp>
                </a:graphicData>
              </a:graphic>
            </wp:anchor>
          </w:drawing>
        </mc:Choice>
        <mc:Fallback>
          <w:pict>
            <v:shape style="position:absolute;margin-left:53.324009pt;margin-top:71.843941pt;width:72.2pt;height:12.65pt;mso-position-horizontal-relative:page;mso-position-vertical-relative:page;z-index:-21699584" type="#_x0000_t202" id="docshape950" filled="false" stroked="false">
              <v:textbox inset="0,0,0,0">
                <w:txbxContent>
                  <w:p>
                    <w:pPr>
                      <w:spacing w:before="14"/>
                      <w:ind w:left="20" w:right="0" w:firstLine="0"/>
                      <w:jc w:val="left"/>
                      <w:rPr>
                        <w:rFonts w:ascii="Arial"/>
                        <w:sz w:val="19"/>
                      </w:rPr>
                    </w:pPr>
                    <w:r>
                      <w:rPr>
                        <w:rFonts w:ascii="Arial"/>
                        <w:color w:val="010101"/>
                        <w:w w:val="110"/>
                        <w:sz w:val="19"/>
                      </w:rPr>
                      <w:t>Minute No:</w:t>
                    </w:r>
                    <w:r>
                      <w:rPr>
                        <w:rFonts w:ascii="Arial"/>
                        <w:color w:val="010101"/>
                        <w:spacing w:val="-14"/>
                        <w:w w:val="110"/>
                        <w:sz w:val="19"/>
                      </w:rPr>
                      <w:t> </w:t>
                    </w:r>
                    <w:r>
                      <w:rPr>
                        <w:rFonts w:ascii="Arial"/>
                        <w:color w:val="010101"/>
                        <w:spacing w:val="-5"/>
                        <w:w w:val="110"/>
                        <w:sz w:val="19"/>
                      </w:rPr>
                      <w:t>011</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17920">
          <wp:simplePos x="0" y="0"/>
          <wp:positionH relativeFrom="page">
            <wp:posOffset>591312</wp:posOffset>
          </wp:positionH>
          <wp:positionV relativeFrom="page">
            <wp:posOffset>455676</wp:posOffset>
          </wp:positionV>
          <wp:extent cx="486156" cy="361187"/>
          <wp:effectExtent l="0" t="0" r="0" b="0"/>
          <wp:wrapNone/>
          <wp:docPr id="1319" name="Image 1319"/>
          <wp:cNvGraphicFramePr>
            <a:graphicFrameLocks/>
          </wp:cNvGraphicFramePr>
          <a:graphic>
            <a:graphicData uri="http://schemas.openxmlformats.org/drawingml/2006/picture">
              <pic:pic>
                <pic:nvPicPr>
                  <pic:cNvPr id="1319" name="Image 1319"/>
                  <pic:cNvPicPr/>
                </pic:nvPicPr>
                <pic:blipFill>
                  <a:blip r:embed="rId1" cstate="print"/>
                  <a:stretch>
                    <a:fillRect/>
                  </a:stretch>
                </pic:blipFill>
                <pic:spPr>
                  <a:xfrm>
                    <a:off x="0" y="0"/>
                    <a:ext cx="486156" cy="361187"/>
                  </a:xfrm>
                  <a:prstGeom prst="rect">
                    <a:avLst/>
                  </a:prstGeom>
                </pic:spPr>
              </pic:pic>
            </a:graphicData>
          </a:graphic>
        </wp:anchor>
      </w:drawing>
    </w:r>
    <w:r>
      <w:rPr/>
      <mc:AlternateContent>
        <mc:Choice Requires="wps">
          <w:drawing>
            <wp:anchor distT="0" distB="0" distL="0" distR="0" allowOverlap="1" layoutInCell="1" locked="0" behindDoc="1" simplePos="0" relativeHeight="481618432">
              <wp:simplePos x="0" y="0"/>
              <wp:positionH relativeFrom="page">
                <wp:posOffset>1132522</wp:posOffset>
              </wp:positionH>
              <wp:positionV relativeFrom="page">
                <wp:posOffset>404909</wp:posOffset>
              </wp:positionV>
              <wp:extent cx="3739515" cy="342900"/>
              <wp:effectExtent l="0" t="0" r="0" b="0"/>
              <wp:wrapNone/>
              <wp:docPr id="1320" name="Textbox 1320"/>
              <wp:cNvGraphicFramePr>
                <a:graphicFrameLocks/>
              </wp:cNvGraphicFramePr>
              <a:graphic>
                <a:graphicData uri="http://schemas.microsoft.com/office/word/2010/wordprocessingShape">
                  <wps:wsp>
                    <wps:cNvPr id="1320" name="Textbox 1320"/>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81818"/>
                              <w:sz w:val="19"/>
                            </w:rPr>
                            <w:t>Edith</w:t>
                          </w:r>
                          <w:r>
                            <w:rPr>
                              <w:color w:val="181818"/>
                              <w:spacing w:val="21"/>
                              <w:sz w:val="19"/>
                            </w:rPr>
                            <w:t> </w:t>
                          </w:r>
                          <w:r>
                            <w:rPr>
                              <w:color w:val="181818"/>
                              <w:sz w:val="19"/>
                            </w:rPr>
                            <w:t>Cowan</w:t>
                          </w:r>
                          <w:r>
                            <w:rPr>
                              <w:color w:val="181818"/>
                              <w:spacing w:val="25"/>
                              <w:sz w:val="19"/>
                            </w:rPr>
                            <w:t> </w:t>
                          </w:r>
                          <w:r>
                            <w:rPr>
                              <w:color w:val="181818"/>
                              <w:sz w:val="19"/>
                            </w:rPr>
                            <w:t>University</w:t>
                          </w:r>
                          <w:r>
                            <w:rPr>
                              <w:color w:val="181818"/>
                              <w:spacing w:val="19"/>
                              <w:sz w:val="19"/>
                            </w:rPr>
                            <w:t> </w:t>
                          </w:r>
                          <w:r>
                            <w:rPr>
                              <w:rFonts w:ascii="Arial"/>
                              <w:color w:val="010101"/>
                              <w:sz w:val="25"/>
                            </w:rPr>
                            <w:t>I</w:t>
                          </w:r>
                          <w:r>
                            <w:rPr>
                              <w:rFonts w:ascii="Arial"/>
                              <w:color w:val="010101"/>
                              <w:spacing w:val="-14"/>
                              <w:sz w:val="25"/>
                            </w:rPr>
                            <w:t> </w:t>
                          </w:r>
                          <w:r>
                            <w:rPr>
                              <w:color w:val="010101"/>
                              <w:sz w:val="19"/>
                            </w:rPr>
                            <w:t>Bachelor</w:t>
                          </w:r>
                          <w:r>
                            <w:rPr>
                              <w:color w:val="010101"/>
                              <w:spacing w:val="27"/>
                              <w:sz w:val="19"/>
                            </w:rPr>
                            <w:t> </w:t>
                          </w:r>
                          <w:r>
                            <w:rPr>
                              <w:color w:val="010101"/>
                              <w:sz w:val="19"/>
                            </w:rPr>
                            <w:t>of</w:t>
                          </w:r>
                          <w:r>
                            <w:rPr>
                              <w:color w:val="010101"/>
                              <w:spacing w:val="12"/>
                              <w:sz w:val="19"/>
                            </w:rPr>
                            <w:t> </w:t>
                          </w:r>
                          <w:r>
                            <w:rPr>
                              <w:color w:val="181818"/>
                              <w:sz w:val="19"/>
                            </w:rPr>
                            <w:t>Computer</w:t>
                          </w:r>
                          <w:r>
                            <w:rPr>
                              <w:color w:val="181818"/>
                              <w:spacing w:val="22"/>
                              <w:sz w:val="19"/>
                            </w:rPr>
                            <w:t> </w:t>
                          </w:r>
                          <w:r>
                            <w:rPr>
                              <w:color w:val="181818"/>
                              <w:sz w:val="19"/>
                            </w:rPr>
                            <w:t>Science</w:t>
                          </w:r>
                          <w:r>
                            <w:rPr>
                              <w:color w:val="181818"/>
                              <w:spacing w:val="20"/>
                              <w:sz w:val="19"/>
                            </w:rPr>
                            <w:t> </w:t>
                          </w:r>
                          <w:r>
                            <w:rPr>
                              <w:rFonts w:ascii="Arial"/>
                              <w:color w:val="181818"/>
                              <w:sz w:val="25"/>
                            </w:rPr>
                            <w:t>I</w:t>
                          </w:r>
                          <w:r>
                            <w:rPr>
                              <w:rFonts w:ascii="Arial"/>
                              <w:color w:val="181818"/>
                              <w:spacing w:val="-6"/>
                              <w:sz w:val="25"/>
                            </w:rPr>
                            <w:t> </w:t>
                          </w:r>
                          <w:r>
                            <w:rPr>
                              <w:color w:val="181818"/>
                              <w:spacing w:val="-5"/>
                              <w:sz w:val="19"/>
                            </w:rPr>
                            <w:t>U65</w:t>
                          </w:r>
                        </w:p>
                        <w:p>
                          <w:pPr>
                            <w:spacing w:line="225" w:lineRule="exact" w:before="0"/>
                            <w:ind w:left="20" w:right="0" w:firstLine="0"/>
                            <w:jc w:val="left"/>
                            <w:rPr>
                              <w:sz w:val="19"/>
                            </w:rPr>
                          </w:pPr>
                          <w:r>
                            <w:rPr>
                              <w:rFonts w:ascii="Arial"/>
                              <w:b/>
                              <w:color w:val="010101"/>
                              <w:w w:val="105"/>
                              <w:sz w:val="18"/>
                            </w:rPr>
                            <w:t>Group</w:t>
                          </w:r>
                          <w:r>
                            <w:rPr>
                              <w:rFonts w:ascii="Arial"/>
                              <w:b/>
                              <w:color w:val="010101"/>
                              <w:spacing w:val="-1"/>
                              <w:w w:val="105"/>
                              <w:sz w:val="18"/>
                            </w:rPr>
                            <w:t> </w:t>
                          </w:r>
                          <w:r>
                            <w:rPr>
                              <w:rFonts w:ascii="Arial"/>
                              <w:b/>
                              <w:color w:val="010101"/>
                              <w:w w:val="105"/>
                              <w:sz w:val="18"/>
                            </w:rPr>
                            <w:t>C</w:t>
                          </w:r>
                          <w:r>
                            <w:rPr>
                              <w:rFonts w:ascii="Arial"/>
                              <w:b/>
                              <w:color w:val="010101"/>
                              <w:spacing w:val="-2"/>
                              <w:w w:val="105"/>
                              <w:sz w:val="18"/>
                            </w:rPr>
                            <w:t> </w:t>
                          </w:r>
                          <w:r>
                            <w:rPr>
                              <w:rFonts w:ascii="Arial"/>
                              <w:color w:val="010101"/>
                              <w:w w:val="105"/>
                              <w:sz w:val="20"/>
                            </w:rPr>
                            <w:t>I</w:t>
                          </w:r>
                          <w:r>
                            <w:rPr>
                              <w:rFonts w:ascii="Arial"/>
                              <w:color w:val="010101"/>
                              <w:spacing w:val="-13"/>
                              <w:w w:val="105"/>
                              <w:sz w:val="20"/>
                            </w:rPr>
                            <w:t> </w:t>
                          </w:r>
                          <w:r>
                            <w:rPr>
                              <w:color w:val="010101"/>
                              <w:w w:val="105"/>
                              <w:sz w:val="19"/>
                            </w:rPr>
                            <w:t>ML</w:t>
                          </w:r>
                          <w:r>
                            <w:rPr>
                              <w:color w:val="010101"/>
                              <w:spacing w:val="-5"/>
                              <w:w w:val="105"/>
                              <w:sz w:val="19"/>
                            </w:rPr>
                            <w:t> </w:t>
                          </w:r>
                          <w:r>
                            <w:rPr>
                              <w:color w:val="010101"/>
                              <w:w w:val="105"/>
                              <w:sz w:val="19"/>
                            </w:rPr>
                            <w:t>Based</w:t>
                          </w:r>
                          <w:r>
                            <w:rPr>
                              <w:color w:val="010101"/>
                              <w:spacing w:val="4"/>
                              <w:w w:val="105"/>
                              <w:sz w:val="19"/>
                            </w:rPr>
                            <w:t> </w:t>
                          </w:r>
                          <w:r>
                            <w:rPr>
                              <w:color w:val="010101"/>
                              <w:w w:val="105"/>
                              <w:sz w:val="19"/>
                            </w:rPr>
                            <w:t>Plant</w:t>
                          </w:r>
                          <w:r>
                            <w:rPr>
                              <w:color w:val="010101"/>
                              <w:spacing w:val="-5"/>
                              <w:w w:val="105"/>
                              <w:sz w:val="19"/>
                            </w:rPr>
                            <w:t> </w:t>
                          </w:r>
                          <w:r>
                            <w:rPr>
                              <w:color w:val="010101"/>
                              <w:w w:val="105"/>
                              <w:sz w:val="19"/>
                            </w:rPr>
                            <w:t>Disease</w:t>
                          </w:r>
                          <w:r>
                            <w:rPr>
                              <w:color w:val="010101"/>
                              <w:spacing w:val="3"/>
                              <w:w w:val="105"/>
                              <w:sz w:val="19"/>
                            </w:rPr>
                            <w:t> </w:t>
                          </w:r>
                          <w:r>
                            <w:rPr>
                              <w:color w:val="010101"/>
                              <w:w w:val="105"/>
                              <w:sz w:val="19"/>
                            </w:rPr>
                            <w:t>Detection</w:t>
                          </w:r>
                          <w:r>
                            <w:rPr>
                              <w:color w:val="010101"/>
                              <w:spacing w:val="6"/>
                              <w:w w:val="105"/>
                              <w:sz w:val="19"/>
                            </w:rPr>
                            <w:t> </w:t>
                          </w:r>
                          <w:r>
                            <w:rPr>
                              <w:color w:val="010101"/>
                              <w:w w:val="105"/>
                              <w:sz w:val="19"/>
                            </w:rPr>
                            <w:t>Mobile</w:t>
                          </w:r>
                          <w:r>
                            <w:rPr>
                              <w:color w:val="010101"/>
                              <w:spacing w:val="-1"/>
                              <w:w w:val="105"/>
                              <w:sz w:val="19"/>
                            </w:rPr>
                            <w:t> </w:t>
                          </w:r>
                          <w:r>
                            <w:rPr>
                              <w:color w:val="181818"/>
                              <w:w w:val="105"/>
                              <w:sz w:val="19"/>
                            </w:rPr>
                            <w:t>App</w:t>
                          </w:r>
                          <w:r>
                            <w:rPr>
                              <w:color w:val="181818"/>
                              <w:spacing w:val="-6"/>
                              <w:w w:val="105"/>
                              <w:sz w:val="19"/>
                            </w:rPr>
                            <w:t> </w:t>
                          </w:r>
                          <w:r>
                            <w:rPr>
                              <w:color w:val="010101"/>
                              <w:w w:val="105"/>
                              <w:sz w:val="19"/>
                            </w:rPr>
                            <w:t>for</w:t>
                          </w:r>
                          <w:r>
                            <w:rPr>
                              <w:color w:val="010101"/>
                              <w:spacing w:val="-5"/>
                              <w:w w:val="105"/>
                              <w:sz w:val="19"/>
                            </w:rPr>
                            <w:t> </w:t>
                          </w:r>
                          <w:r>
                            <w:rPr>
                              <w:color w:val="181818"/>
                              <w:w w:val="105"/>
                              <w:sz w:val="19"/>
                            </w:rPr>
                            <w:t>Sri</w:t>
                          </w:r>
                          <w:r>
                            <w:rPr>
                              <w:color w:val="181818"/>
                              <w:spacing w:val="-8"/>
                              <w:w w:val="105"/>
                              <w:sz w:val="19"/>
                            </w:rPr>
                            <w:t> </w:t>
                          </w:r>
                          <w:r>
                            <w:rPr>
                              <w:color w:val="010101"/>
                              <w:spacing w:val="-2"/>
                              <w:w w:val="105"/>
                              <w:sz w:val="19"/>
                            </w:rPr>
                            <w:t>Lanka</w:t>
                          </w:r>
                        </w:p>
                      </w:txbxContent>
                    </wps:txbx>
                    <wps:bodyPr wrap="square" lIns="0" tIns="0" rIns="0" bIns="0" rtlCol="0">
                      <a:noAutofit/>
                    </wps:bodyPr>
                  </wps:wsp>
                </a:graphicData>
              </a:graphic>
            </wp:anchor>
          </w:drawing>
        </mc:Choice>
        <mc:Fallback>
          <w:pict>
            <v:shape style="position:absolute;margin-left:89.175003pt;margin-top:31.882626pt;width:294.45pt;height:27pt;mso-position-horizontal-relative:page;mso-position-vertical-relative:page;z-index:-21698048" type="#_x0000_t202" id="docshape952" filled="false" stroked="false">
              <v:textbox inset="0,0,0,0">
                <w:txbxContent>
                  <w:p>
                    <w:pPr>
                      <w:spacing w:line="283" w:lineRule="exact" w:before="12"/>
                      <w:ind w:left="20" w:right="0" w:firstLine="0"/>
                      <w:jc w:val="left"/>
                      <w:rPr>
                        <w:sz w:val="19"/>
                      </w:rPr>
                    </w:pPr>
                    <w:r>
                      <w:rPr>
                        <w:color w:val="181818"/>
                        <w:sz w:val="19"/>
                      </w:rPr>
                      <w:t>Edith</w:t>
                    </w:r>
                    <w:r>
                      <w:rPr>
                        <w:color w:val="181818"/>
                        <w:spacing w:val="21"/>
                        <w:sz w:val="19"/>
                      </w:rPr>
                      <w:t> </w:t>
                    </w:r>
                    <w:r>
                      <w:rPr>
                        <w:color w:val="181818"/>
                        <w:sz w:val="19"/>
                      </w:rPr>
                      <w:t>Cowan</w:t>
                    </w:r>
                    <w:r>
                      <w:rPr>
                        <w:color w:val="181818"/>
                        <w:spacing w:val="25"/>
                        <w:sz w:val="19"/>
                      </w:rPr>
                      <w:t> </w:t>
                    </w:r>
                    <w:r>
                      <w:rPr>
                        <w:color w:val="181818"/>
                        <w:sz w:val="19"/>
                      </w:rPr>
                      <w:t>University</w:t>
                    </w:r>
                    <w:r>
                      <w:rPr>
                        <w:color w:val="181818"/>
                        <w:spacing w:val="19"/>
                        <w:sz w:val="19"/>
                      </w:rPr>
                      <w:t> </w:t>
                    </w:r>
                    <w:r>
                      <w:rPr>
                        <w:rFonts w:ascii="Arial"/>
                        <w:color w:val="010101"/>
                        <w:sz w:val="25"/>
                      </w:rPr>
                      <w:t>I</w:t>
                    </w:r>
                    <w:r>
                      <w:rPr>
                        <w:rFonts w:ascii="Arial"/>
                        <w:color w:val="010101"/>
                        <w:spacing w:val="-14"/>
                        <w:sz w:val="25"/>
                      </w:rPr>
                      <w:t> </w:t>
                    </w:r>
                    <w:r>
                      <w:rPr>
                        <w:color w:val="010101"/>
                        <w:sz w:val="19"/>
                      </w:rPr>
                      <w:t>Bachelor</w:t>
                    </w:r>
                    <w:r>
                      <w:rPr>
                        <w:color w:val="010101"/>
                        <w:spacing w:val="27"/>
                        <w:sz w:val="19"/>
                      </w:rPr>
                      <w:t> </w:t>
                    </w:r>
                    <w:r>
                      <w:rPr>
                        <w:color w:val="010101"/>
                        <w:sz w:val="19"/>
                      </w:rPr>
                      <w:t>of</w:t>
                    </w:r>
                    <w:r>
                      <w:rPr>
                        <w:color w:val="010101"/>
                        <w:spacing w:val="12"/>
                        <w:sz w:val="19"/>
                      </w:rPr>
                      <w:t> </w:t>
                    </w:r>
                    <w:r>
                      <w:rPr>
                        <w:color w:val="181818"/>
                        <w:sz w:val="19"/>
                      </w:rPr>
                      <w:t>Computer</w:t>
                    </w:r>
                    <w:r>
                      <w:rPr>
                        <w:color w:val="181818"/>
                        <w:spacing w:val="22"/>
                        <w:sz w:val="19"/>
                      </w:rPr>
                      <w:t> </w:t>
                    </w:r>
                    <w:r>
                      <w:rPr>
                        <w:color w:val="181818"/>
                        <w:sz w:val="19"/>
                      </w:rPr>
                      <w:t>Science</w:t>
                    </w:r>
                    <w:r>
                      <w:rPr>
                        <w:color w:val="181818"/>
                        <w:spacing w:val="20"/>
                        <w:sz w:val="19"/>
                      </w:rPr>
                      <w:t> </w:t>
                    </w:r>
                    <w:r>
                      <w:rPr>
                        <w:rFonts w:ascii="Arial"/>
                        <w:color w:val="181818"/>
                        <w:sz w:val="25"/>
                      </w:rPr>
                      <w:t>I</w:t>
                    </w:r>
                    <w:r>
                      <w:rPr>
                        <w:rFonts w:ascii="Arial"/>
                        <w:color w:val="181818"/>
                        <w:spacing w:val="-6"/>
                        <w:sz w:val="25"/>
                      </w:rPr>
                      <w:t> </w:t>
                    </w:r>
                    <w:r>
                      <w:rPr>
                        <w:color w:val="181818"/>
                        <w:spacing w:val="-5"/>
                        <w:sz w:val="19"/>
                      </w:rPr>
                      <w:t>U65</w:t>
                    </w:r>
                  </w:p>
                  <w:p>
                    <w:pPr>
                      <w:spacing w:line="225" w:lineRule="exact" w:before="0"/>
                      <w:ind w:left="20" w:right="0" w:firstLine="0"/>
                      <w:jc w:val="left"/>
                      <w:rPr>
                        <w:sz w:val="19"/>
                      </w:rPr>
                    </w:pPr>
                    <w:r>
                      <w:rPr>
                        <w:rFonts w:ascii="Arial"/>
                        <w:b/>
                        <w:color w:val="010101"/>
                        <w:w w:val="105"/>
                        <w:sz w:val="18"/>
                      </w:rPr>
                      <w:t>Group</w:t>
                    </w:r>
                    <w:r>
                      <w:rPr>
                        <w:rFonts w:ascii="Arial"/>
                        <w:b/>
                        <w:color w:val="010101"/>
                        <w:spacing w:val="-1"/>
                        <w:w w:val="105"/>
                        <w:sz w:val="18"/>
                      </w:rPr>
                      <w:t> </w:t>
                    </w:r>
                    <w:r>
                      <w:rPr>
                        <w:rFonts w:ascii="Arial"/>
                        <w:b/>
                        <w:color w:val="010101"/>
                        <w:w w:val="105"/>
                        <w:sz w:val="18"/>
                      </w:rPr>
                      <w:t>C</w:t>
                    </w:r>
                    <w:r>
                      <w:rPr>
                        <w:rFonts w:ascii="Arial"/>
                        <w:b/>
                        <w:color w:val="010101"/>
                        <w:spacing w:val="-2"/>
                        <w:w w:val="105"/>
                        <w:sz w:val="18"/>
                      </w:rPr>
                      <w:t> </w:t>
                    </w:r>
                    <w:r>
                      <w:rPr>
                        <w:rFonts w:ascii="Arial"/>
                        <w:color w:val="010101"/>
                        <w:w w:val="105"/>
                        <w:sz w:val="20"/>
                      </w:rPr>
                      <w:t>I</w:t>
                    </w:r>
                    <w:r>
                      <w:rPr>
                        <w:rFonts w:ascii="Arial"/>
                        <w:color w:val="010101"/>
                        <w:spacing w:val="-13"/>
                        <w:w w:val="105"/>
                        <w:sz w:val="20"/>
                      </w:rPr>
                      <w:t> </w:t>
                    </w:r>
                    <w:r>
                      <w:rPr>
                        <w:color w:val="010101"/>
                        <w:w w:val="105"/>
                        <w:sz w:val="19"/>
                      </w:rPr>
                      <w:t>ML</w:t>
                    </w:r>
                    <w:r>
                      <w:rPr>
                        <w:color w:val="010101"/>
                        <w:spacing w:val="-5"/>
                        <w:w w:val="105"/>
                        <w:sz w:val="19"/>
                      </w:rPr>
                      <w:t> </w:t>
                    </w:r>
                    <w:r>
                      <w:rPr>
                        <w:color w:val="010101"/>
                        <w:w w:val="105"/>
                        <w:sz w:val="19"/>
                      </w:rPr>
                      <w:t>Based</w:t>
                    </w:r>
                    <w:r>
                      <w:rPr>
                        <w:color w:val="010101"/>
                        <w:spacing w:val="4"/>
                        <w:w w:val="105"/>
                        <w:sz w:val="19"/>
                      </w:rPr>
                      <w:t> </w:t>
                    </w:r>
                    <w:r>
                      <w:rPr>
                        <w:color w:val="010101"/>
                        <w:w w:val="105"/>
                        <w:sz w:val="19"/>
                      </w:rPr>
                      <w:t>Plant</w:t>
                    </w:r>
                    <w:r>
                      <w:rPr>
                        <w:color w:val="010101"/>
                        <w:spacing w:val="-5"/>
                        <w:w w:val="105"/>
                        <w:sz w:val="19"/>
                      </w:rPr>
                      <w:t> </w:t>
                    </w:r>
                    <w:r>
                      <w:rPr>
                        <w:color w:val="010101"/>
                        <w:w w:val="105"/>
                        <w:sz w:val="19"/>
                      </w:rPr>
                      <w:t>Disease</w:t>
                    </w:r>
                    <w:r>
                      <w:rPr>
                        <w:color w:val="010101"/>
                        <w:spacing w:val="3"/>
                        <w:w w:val="105"/>
                        <w:sz w:val="19"/>
                      </w:rPr>
                      <w:t> </w:t>
                    </w:r>
                    <w:r>
                      <w:rPr>
                        <w:color w:val="010101"/>
                        <w:w w:val="105"/>
                        <w:sz w:val="19"/>
                      </w:rPr>
                      <w:t>Detection</w:t>
                    </w:r>
                    <w:r>
                      <w:rPr>
                        <w:color w:val="010101"/>
                        <w:spacing w:val="6"/>
                        <w:w w:val="105"/>
                        <w:sz w:val="19"/>
                      </w:rPr>
                      <w:t> </w:t>
                    </w:r>
                    <w:r>
                      <w:rPr>
                        <w:color w:val="010101"/>
                        <w:w w:val="105"/>
                        <w:sz w:val="19"/>
                      </w:rPr>
                      <w:t>Mobile</w:t>
                    </w:r>
                    <w:r>
                      <w:rPr>
                        <w:color w:val="010101"/>
                        <w:spacing w:val="-1"/>
                        <w:w w:val="105"/>
                        <w:sz w:val="19"/>
                      </w:rPr>
                      <w:t> </w:t>
                    </w:r>
                    <w:r>
                      <w:rPr>
                        <w:color w:val="181818"/>
                        <w:w w:val="105"/>
                        <w:sz w:val="19"/>
                      </w:rPr>
                      <w:t>App</w:t>
                    </w:r>
                    <w:r>
                      <w:rPr>
                        <w:color w:val="181818"/>
                        <w:spacing w:val="-6"/>
                        <w:w w:val="105"/>
                        <w:sz w:val="19"/>
                      </w:rPr>
                      <w:t> </w:t>
                    </w:r>
                    <w:r>
                      <w:rPr>
                        <w:color w:val="010101"/>
                        <w:w w:val="105"/>
                        <w:sz w:val="19"/>
                      </w:rPr>
                      <w:t>for</w:t>
                    </w:r>
                    <w:r>
                      <w:rPr>
                        <w:color w:val="010101"/>
                        <w:spacing w:val="-5"/>
                        <w:w w:val="105"/>
                        <w:sz w:val="19"/>
                      </w:rPr>
                      <w:t> </w:t>
                    </w:r>
                    <w:r>
                      <w:rPr>
                        <w:color w:val="181818"/>
                        <w:w w:val="105"/>
                        <w:sz w:val="19"/>
                      </w:rPr>
                      <w:t>Sri</w:t>
                    </w:r>
                    <w:r>
                      <w:rPr>
                        <w:color w:val="181818"/>
                        <w:spacing w:val="-8"/>
                        <w:w w:val="105"/>
                        <w:sz w:val="19"/>
                      </w:rPr>
                      <w:t> </w:t>
                    </w:r>
                    <w:r>
                      <w:rPr>
                        <w:color w:val="010101"/>
                        <w:spacing w:val="-2"/>
                        <w:w w:val="105"/>
                        <w:sz w:val="19"/>
                      </w:rPr>
                      <w:t>Lanka</w:t>
                    </w:r>
                  </w:p>
                </w:txbxContent>
              </v:textbox>
              <w10:wrap type="none"/>
            </v:shape>
          </w:pict>
        </mc:Fallback>
      </mc:AlternateContent>
    </w:r>
    <w:r>
      <w:rPr/>
      <mc:AlternateContent>
        <mc:Choice Requires="wps">
          <w:drawing>
            <wp:anchor distT="0" distB="0" distL="0" distR="0" allowOverlap="1" layoutInCell="1" locked="0" behindDoc="1" simplePos="0" relativeHeight="481618944">
              <wp:simplePos x="0" y="0"/>
              <wp:positionH relativeFrom="page">
                <wp:posOffset>674404</wp:posOffset>
              </wp:positionH>
              <wp:positionV relativeFrom="page">
                <wp:posOffset>912418</wp:posOffset>
              </wp:positionV>
              <wp:extent cx="5900420" cy="1356995"/>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5900420" cy="1356995"/>
                      </a:xfrm>
                      <a:prstGeom prst="rect">
                        <a:avLst/>
                      </a:prstGeom>
                    </wps:spPr>
                    <wps:txbx>
                      <w:txbxContent>
                        <w:p>
                          <w:pPr>
                            <w:spacing w:before="14"/>
                            <w:ind w:left="24" w:right="0" w:firstLine="0"/>
                            <w:jc w:val="left"/>
                            <w:rPr>
                              <w:rFonts w:ascii="Arial"/>
                              <w:sz w:val="19"/>
                            </w:rPr>
                          </w:pPr>
                          <w:r>
                            <w:rPr>
                              <w:rFonts w:ascii="Arial"/>
                              <w:color w:val="010101"/>
                              <w:w w:val="110"/>
                              <w:sz w:val="19"/>
                            </w:rPr>
                            <w:t>Minute No:</w:t>
                          </w:r>
                          <w:r>
                            <w:rPr>
                              <w:rFonts w:ascii="Arial"/>
                              <w:color w:val="010101"/>
                              <w:spacing w:val="-14"/>
                              <w:w w:val="110"/>
                              <w:sz w:val="19"/>
                            </w:rPr>
                            <w:t> </w:t>
                          </w:r>
                          <w:r>
                            <w:rPr>
                              <w:rFonts w:ascii="Arial"/>
                              <w:color w:val="010101"/>
                              <w:spacing w:val="-5"/>
                              <w:w w:val="110"/>
                              <w:sz w:val="19"/>
                            </w:rPr>
                            <w:t>012</w:t>
                          </w:r>
                        </w:p>
                        <w:p>
                          <w:pPr>
                            <w:spacing w:before="50"/>
                            <w:ind w:left="20" w:right="0" w:firstLine="0"/>
                            <w:jc w:val="left"/>
                            <w:rPr>
                              <w:rFonts w:ascii="Arial"/>
                              <w:sz w:val="19"/>
                            </w:rPr>
                          </w:pPr>
                          <w:r>
                            <w:rPr>
                              <w:rFonts w:ascii="Arial"/>
                              <w:b/>
                              <w:color w:val="010101"/>
                              <w:w w:val="105"/>
                              <w:sz w:val="19"/>
                            </w:rPr>
                            <w:t>Date:</w:t>
                          </w:r>
                          <w:r>
                            <w:rPr>
                              <w:rFonts w:ascii="Arial"/>
                              <w:b/>
                              <w:color w:val="010101"/>
                              <w:spacing w:val="-14"/>
                              <w:w w:val="105"/>
                              <w:sz w:val="19"/>
                            </w:rPr>
                            <w:t> </w:t>
                          </w:r>
                          <w:r>
                            <w:rPr>
                              <w:rFonts w:ascii="Arial"/>
                              <w:color w:val="010101"/>
                              <w:w w:val="105"/>
                              <w:sz w:val="19"/>
                            </w:rPr>
                            <w:t>18</w:t>
                          </w:r>
                          <w:r>
                            <w:rPr>
                              <w:rFonts w:ascii="Arial"/>
                              <w:color w:val="010101"/>
                              <w:spacing w:val="-13"/>
                              <w:w w:val="105"/>
                              <w:sz w:val="19"/>
                            </w:rPr>
                            <w:t> </w:t>
                          </w:r>
                          <w:r>
                            <w:rPr>
                              <w:rFonts w:ascii="Arial"/>
                              <w:color w:val="010101"/>
                              <w:w w:val="105"/>
                              <w:sz w:val="19"/>
                            </w:rPr>
                            <w:t>December</w:t>
                          </w:r>
                          <w:r>
                            <w:rPr>
                              <w:rFonts w:ascii="Arial"/>
                              <w:color w:val="010101"/>
                              <w:spacing w:val="11"/>
                              <w:w w:val="105"/>
                              <w:sz w:val="19"/>
                            </w:rPr>
                            <w:t> </w:t>
                          </w:r>
                          <w:r>
                            <w:rPr>
                              <w:rFonts w:ascii="Arial"/>
                              <w:color w:val="010101"/>
                              <w:spacing w:val="-4"/>
                              <w:w w:val="105"/>
                              <w:sz w:val="19"/>
                            </w:rPr>
                            <w:t>2022</w:t>
                          </w:r>
                        </w:p>
                        <w:p>
                          <w:pPr>
                            <w:spacing w:before="46"/>
                            <w:ind w:left="20" w:right="0" w:firstLine="0"/>
                            <w:jc w:val="left"/>
                            <w:rPr>
                              <w:rFonts w:ascii="Arial"/>
                              <w:sz w:val="19"/>
                            </w:rPr>
                          </w:pPr>
                          <w:r>
                            <w:rPr>
                              <w:rFonts w:ascii="Arial"/>
                              <w:b/>
                              <w:color w:val="010101"/>
                              <w:w w:val="105"/>
                              <w:sz w:val="19"/>
                            </w:rPr>
                            <w:t>Time:</w:t>
                          </w:r>
                          <w:r>
                            <w:rPr>
                              <w:rFonts w:ascii="Arial"/>
                              <w:b/>
                              <w:color w:val="010101"/>
                              <w:spacing w:val="-8"/>
                              <w:w w:val="105"/>
                              <w:sz w:val="19"/>
                            </w:rPr>
                            <w:t> </w:t>
                          </w:r>
                          <w:r>
                            <w:rPr>
                              <w:rFonts w:ascii="Arial"/>
                              <w:color w:val="010101"/>
                              <w:w w:val="105"/>
                              <w:sz w:val="19"/>
                            </w:rPr>
                            <w:t>1</w:t>
                          </w:r>
                          <w:r>
                            <w:rPr>
                              <w:rFonts w:ascii="Arial"/>
                              <w:color w:val="010101"/>
                              <w:spacing w:val="3"/>
                              <w:w w:val="105"/>
                              <w:sz w:val="19"/>
                            </w:rPr>
                            <w:t> </w:t>
                          </w:r>
                          <w:r>
                            <w:rPr>
                              <w:rFonts w:ascii="Arial"/>
                              <w:color w:val="010101"/>
                              <w:w w:val="105"/>
                              <w:sz w:val="19"/>
                            </w:rPr>
                            <w:t>pm</w:t>
                          </w:r>
                          <w:r>
                            <w:rPr>
                              <w:rFonts w:ascii="Arial"/>
                              <w:color w:val="010101"/>
                              <w:spacing w:val="-2"/>
                              <w:w w:val="105"/>
                              <w:sz w:val="19"/>
                            </w:rPr>
                            <w:t> </w:t>
                          </w:r>
                          <w:r>
                            <w:rPr>
                              <w:rFonts w:ascii="Arial"/>
                              <w:color w:val="010101"/>
                              <w:w w:val="105"/>
                              <w:sz w:val="19"/>
                            </w:rPr>
                            <w:t>-</w:t>
                          </w:r>
                          <w:r>
                            <w:rPr>
                              <w:rFonts w:ascii="Arial"/>
                              <w:color w:val="010101"/>
                              <w:spacing w:val="-14"/>
                              <w:w w:val="105"/>
                              <w:sz w:val="19"/>
                            </w:rPr>
                            <w:t> </w:t>
                          </w:r>
                          <w:r>
                            <w:rPr>
                              <w:rFonts w:ascii="Arial"/>
                              <w:color w:val="010101"/>
                              <w:w w:val="105"/>
                              <w:sz w:val="19"/>
                            </w:rPr>
                            <w:t>10</w:t>
                          </w:r>
                          <w:r>
                            <w:rPr>
                              <w:rFonts w:ascii="Arial"/>
                              <w:color w:val="010101"/>
                              <w:spacing w:val="-4"/>
                              <w:w w:val="105"/>
                              <w:sz w:val="19"/>
                            </w:rPr>
                            <w:t> </w:t>
                          </w:r>
                          <w:r>
                            <w:rPr>
                              <w:rFonts w:ascii="Arial"/>
                              <w:color w:val="010101"/>
                              <w:spacing w:val="-5"/>
                              <w:w w:val="105"/>
                              <w:sz w:val="19"/>
                            </w:rPr>
                            <w:t>pm</w:t>
                          </w:r>
                        </w:p>
                        <w:p>
                          <w:pPr>
                            <w:spacing w:before="56"/>
                            <w:ind w:left="24" w:right="0" w:firstLine="0"/>
                            <w:jc w:val="left"/>
                            <w:rPr>
                              <w:rFonts w:ascii="Arial"/>
                              <w:sz w:val="19"/>
                            </w:rPr>
                          </w:pPr>
                          <w:r>
                            <w:rPr>
                              <w:rFonts w:ascii="Arial"/>
                              <w:b/>
                              <w:color w:val="010101"/>
                              <w:sz w:val="19"/>
                            </w:rPr>
                            <w:t>Venue:</w:t>
                          </w:r>
                          <w:r>
                            <w:rPr>
                              <w:rFonts w:ascii="Arial"/>
                              <w:b/>
                              <w:color w:val="010101"/>
                              <w:spacing w:val="7"/>
                              <w:sz w:val="19"/>
                            </w:rPr>
                            <w:t> </w:t>
                          </w:r>
                          <w:r>
                            <w:rPr>
                              <w:rFonts w:ascii="Arial"/>
                              <w:color w:val="010101"/>
                              <w:sz w:val="19"/>
                            </w:rPr>
                            <w:t>MS</w:t>
                          </w:r>
                          <w:r>
                            <w:rPr>
                              <w:rFonts w:ascii="Arial"/>
                              <w:color w:val="010101"/>
                              <w:spacing w:val="-1"/>
                              <w:sz w:val="19"/>
                            </w:rPr>
                            <w:t> </w:t>
                          </w:r>
                          <w:r>
                            <w:rPr>
                              <w:rFonts w:ascii="Arial"/>
                              <w:color w:val="010101"/>
                              <w:spacing w:val="-2"/>
                              <w:sz w:val="19"/>
                            </w:rPr>
                            <w:t>Teams</w:t>
                          </w:r>
                        </w:p>
                        <w:p>
                          <w:pPr>
                            <w:spacing w:line="300" w:lineRule="auto" w:before="45"/>
                            <w:ind w:left="23" w:right="0" w:hanging="4"/>
                            <w:jc w:val="left"/>
                            <w:rPr>
                              <w:rFonts w:ascii="Arial"/>
                              <w:sz w:val="19"/>
                            </w:rPr>
                          </w:pPr>
                          <w:r>
                            <w:rPr>
                              <w:rFonts w:ascii="Arial"/>
                              <w:b/>
                              <w:color w:val="010101"/>
                              <w:w w:val="105"/>
                              <w:sz w:val="19"/>
                            </w:rPr>
                            <w:t>Participants:</w:t>
                          </w:r>
                          <w:r>
                            <w:rPr>
                              <w:rFonts w:ascii="Arial"/>
                              <w:b/>
                              <w:color w:val="010101"/>
                              <w:spacing w:val="-14"/>
                              <w:w w:val="105"/>
                              <w:sz w:val="19"/>
                            </w:rPr>
                            <w:t> </w:t>
                          </w:r>
                          <w:r>
                            <w:rPr>
                              <w:rFonts w:ascii="Arial"/>
                              <w:color w:val="010101"/>
                              <w:w w:val="105"/>
                              <w:sz w:val="19"/>
                            </w:rPr>
                            <w:t>Navindra</w:t>
                          </w:r>
                          <w:r>
                            <w:rPr>
                              <w:rFonts w:ascii="Arial"/>
                              <w:color w:val="010101"/>
                              <w:spacing w:val="-7"/>
                              <w:w w:val="105"/>
                              <w:sz w:val="19"/>
                            </w:rPr>
                            <w:t> </w:t>
                          </w:r>
                          <w:r>
                            <w:rPr>
                              <w:rFonts w:ascii="Arial"/>
                              <w:color w:val="010101"/>
                              <w:w w:val="105"/>
                              <w:sz w:val="19"/>
                            </w:rPr>
                            <w:t>Abeyesundere,</w:t>
                          </w:r>
                          <w:r>
                            <w:rPr>
                              <w:rFonts w:ascii="Arial"/>
                              <w:color w:val="010101"/>
                              <w:spacing w:val="-6"/>
                              <w:w w:val="105"/>
                              <w:sz w:val="19"/>
                            </w:rPr>
                            <w:t> </w:t>
                          </w:r>
                          <w:r>
                            <w:rPr>
                              <w:rFonts w:ascii="Arial"/>
                              <w:color w:val="010101"/>
                              <w:w w:val="105"/>
                              <w:sz w:val="19"/>
                            </w:rPr>
                            <w:t>Malindu</w:t>
                          </w:r>
                          <w:r>
                            <w:rPr>
                              <w:rFonts w:ascii="Arial"/>
                              <w:color w:val="010101"/>
                              <w:spacing w:val="-14"/>
                              <w:w w:val="105"/>
                              <w:sz w:val="19"/>
                            </w:rPr>
                            <w:t> </w:t>
                          </w:r>
                          <w:r>
                            <w:rPr>
                              <w:rFonts w:ascii="Arial"/>
                              <w:color w:val="010101"/>
                              <w:w w:val="105"/>
                              <w:sz w:val="19"/>
                            </w:rPr>
                            <w:t>Mahara,</w:t>
                          </w:r>
                          <w:r>
                            <w:rPr>
                              <w:rFonts w:ascii="Arial"/>
                              <w:color w:val="010101"/>
                              <w:spacing w:val="-13"/>
                              <w:w w:val="105"/>
                              <w:sz w:val="19"/>
                            </w:rPr>
                            <w:t> </w:t>
                          </w:r>
                          <w:r>
                            <w:rPr>
                              <w:rFonts w:ascii="Arial"/>
                              <w:color w:val="010101"/>
                              <w:w w:val="105"/>
                              <w:sz w:val="19"/>
                            </w:rPr>
                            <w:t>Hashan</w:t>
                          </w:r>
                          <w:r>
                            <w:rPr>
                              <w:rFonts w:ascii="Arial"/>
                              <w:color w:val="010101"/>
                              <w:spacing w:val="-14"/>
                              <w:w w:val="105"/>
                              <w:sz w:val="19"/>
                            </w:rPr>
                            <w:t> </w:t>
                          </w:r>
                          <w:r>
                            <w:rPr>
                              <w:rFonts w:ascii="Arial"/>
                              <w:color w:val="010101"/>
                              <w:w w:val="105"/>
                              <w:sz w:val="19"/>
                            </w:rPr>
                            <w:t>Fernando,</w:t>
                          </w:r>
                          <w:r>
                            <w:rPr>
                              <w:rFonts w:ascii="Arial"/>
                              <w:color w:val="010101"/>
                              <w:spacing w:val="-14"/>
                              <w:w w:val="105"/>
                              <w:sz w:val="19"/>
                            </w:rPr>
                            <w:t> </w:t>
                          </w:r>
                          <w:r>
                            <w:rPr>
                              <w:rFonts w:ascii="Arial"/>
                              <w:color w:val="010101"/>
                              <w:w w:val="105"/>
                              <w:sz w:val="19"/>
                            </w:rPr>
                            <w:t>Adrian</w:t>
                          </w:r>
                          <w:r>
                            <w:rPr>
                              <w:rFonts w:ascii="Arial"/>
                              <w:color w:val="010101"/>
                              <w:spacing w:val="-14"/>
                              <w:w w:val="105"/>
                              <w:sz w:val="19"/>
                            </w:rPr>
                            <w:t> </w:t>
                          </w:r>
                          <w:r>
                            <w:rPr>
                              <w:rFonts w:ascii="Arial"/>
                              <w:color w:val="010101"/>
                              <w:w w:val="105"/>
                              <w:sz w:val="19"/>
                            </w:rPr>
                            <w:t>Jesudasan,</w:t>
                          </w:r>
                          <w:r>
                            <w:rPr>
                              <w:rFonts w:ascii="Arial"/>
                              <w:color w:val="010101"/>
                              <w:spacing w:val="-13"/>
                              <w:w w:val="105"/>
                              <w:sz w:val="19"/>
                            </w:rPr>
                            <w:t> </w:t>
                          </w:r>
                          <w:r>
                            <w:rPr>
                              <w:rFonts w:ascii="Arial"/>
                              <w:color w:val="010101"/>
                              <w:w w:val="105"/>
                              <w:sz w:val="19"/>
                            </w:rPr>
                            <w:t>Maleesha </w:t>
                          </w:r>
                          <w:r>
                            <w:rPr>
                              <w:rFonts w:ascii="Arial"/>
                              <w:color w:val="010101"/>
                              <w:spacing w:val="-2"/>
                              <w:w w:val="105"/>
                              <w:sz w:val="19"/>
                            </w:rPr>
                            <w:t>Gurunansleage</w:t>
                          </w:r>
                        </w:p>
                        <w:p>
                          <w:pPr>
                            <w:spacing w:line="295" w:lineRule="auto" w:before="0"/>
                            <w:ind w:left="24" w:right="7797" w:firstLine="0"/>
                            <w:jc w:val="left"/>
                            <w:rPr>
                              <w:rFonts w:ascii="Arial"/>
                              <w:sz w:val="19"/>
                            </w:rPr>
                          </w:pPr>
                          <w:r>
                            <w:rPr>
                              <w:rFonts w:ascii="Arial"/>
                              <w:color w:val="010101"/>
                              <w:w w:val="105"/>
                              <w:sz w:val="19"/>
                            </w:rPr>
                            <w:t>Apologies:</w:t>
                          </w:r>
                          <w:r>
                            <w:rPr>
                              <w:rFonts w:ascii="Arial"/>
                              <w:color w:val="010101"/>
                              <w:spacing w:val="-13"/>
                              <w:w w:val="105"/>
                              <w:sz w:val="19"/>
                            </w:rPr>
                            <w:t> </w:t>
                          </w:r>
                          <w:r>
                            <w:rPr>
                              <w:rFonts w:ascii="Arial"/>
                              <w:color w:val="010101"/>
                              <w:w w:val="105"/>
                              <w:sz w:val="19"/>
                            </w:rPr>
                            <w:t>None Absent: None</w:t>
                          </w:r>
                        </w:p>
                      </w:txbxContent>
                    </wps:txbx>
                    <wps:bodyPr wrap="square" lIns="0" tIns="0" rIns="0" bIns="0" rtlCol="0">
                      <a:noAutofit/>
                    </wps:bodyPr>
                  </wps:wsp>
                </a:graphicData>
              </a:graphic>
            </wp:anchor>
          </w:drawing>
        </mc:Choice>
        <mc:Fallback>
          <w:pict>
            <v:shape style="position:absolute;margin-left:53.102699pt;margin-top:71.843941pt;width:464.6pt;height:106.85pt;mso-position-horizontal-relative:page;mso-position-vertical-relative:page;z-index:-21697536" type="#_x0000_t202" id="docshape953" filled="false" stroked="false">
              <v:textbox inset="0,0,0,0">
                <w:txbxContent>
                  <w:p>
                    <w:pPr>
                      <w:spacing w:before="14"/>
                      <w:ind w:left="24" w:right="0" w:firstLine="0"/>
                      <w:jc w:val="left"/>
                      <w:rPr>
                        <w:rFonts w:ascii="Arial"/>
                        <w:sz w:val="19"/>
                      </w:rPr>
                    </w:pPr>
                    <w:r>
                      <w:rPr>
                        <w:rFonts w:ascii="Arial"/>
                        <w:color w:val="010101"/>
                        <w:w w:val="110"/>
                        <w:sz w:val="19"/>
                      </w:rPr>
                      <w:t>Minute No:</w:t>
                    </w:r>
                    <w:r>
                      <w:rPr>
                        <w:rFonts w:ascii="Arial"/>
                        <w:color w:val="010101"/>
                        <w:spacing w:val="-14"/>
                        <w:w w:val="110"/>
                        <w:sz w:val="19"/>
                      </w:rPr>
                      <w:t> </w:t>
                    </w:r>
                    <w:r>
                      <w:rPr>
                        <w:rFonts w:ascii="Arial"/>
                        <w:color w:val="010101"/>
                        <w:spacing w:val="-5"/>
                        <w:w w:val="110"/>
                        <w:sz w:val="19"/>
                      </w:rPr>
                      <w:t>012</w:t>
                    </w:r>
                  </w:p>
                  <w:p>
                    <w:pPr>
                      <w:spacing w:before="50"/>
                      <w:ind w:left="20" w:right="0" w:firstLine="0"/>
                      <w:jc w:val="left"/>
                      <w:rPr>
                        <w:rFonts w:ascii="Arial"/>
                        <w:sz w:val="19"/>
                      </w:rPr>
                    </w:pPr>
                    <w:r>
                      <w:rPr>
                        <w:rFonts w:ascii="Arial"/>
                        <w:b/>
                        <w:color w:val="010101"/>
                        <w:w w:val="105"/>
                        <w:sz w:val="19"/>
                      </w:rPr>
                      <w:t>Date:</w:t>
                    </w:r>
                    <w:r>
                      <w:rPr>
                        <w:rFonts w:ascii="Arial"/>
                        <w:b/>
                        <w:color w:val="010101"/>
                        <w:spacing w:val="-14"/>
                        <w:w w:val="105"/>
                        <w:sz w:val="19"/>
                      </w:rPr>
                      <w:t> </w:t>
                    </w:r>
                    <w:r>
                      <w:rPr>
                        <w:rFonts w:ascii="Arial"/>
                        <w:color w:val="010101"/>
                        <w:w w:val="105"/>
                        <w:sz w:val="19"/>
                      </w:rPr>
                      <w:t>18</w:t>
                    </w:r>
                    <w:r>
                      <w:rPr>
                        <w:rFonts w:ascii="Arial"/>
                        <w:color w:val="010101"/>
                        <w:spacing w:val="-13"/>
                        <w:w w:val="105"/>
                        <w:sz w:val="19"/>
                      </w:rPr>
                      <w:t> </w:t>
                    </w:r>
                    <w:r>
                      <w:rPr>
                        <w:rFonts w:ascii="Arial"/>
                        <w:color w:val="010101"/>
                        <w:w w:val="105"/>
                        <w:sz w:val="19"/>
                      </w:rPr>
                      <w:t>December</w:t>
                    </w:r>
                    <w:r>
                      <w:rPr>
                        <w:rFonts w:ascii="Arial"/>
                        <w:color w:val="010101"/>
                        <w:spacing w:val="11"/>
                        <w:w w:val="105"/>
                        <w:sz w:val="19"/>
                      </w:rPr>
                      <w:t> </w:t>
                    </w:r>
                    <w:r>
                      <w:rPr>
                        <w:rFonts w:ascii="Arial"/>
                        <w:color w:val="010101"/>
                        <w:spacing w:val="-4"/>
                        <w:w w:val="105"/>
                        <w:sz w:val="19"/>
                      </w:rPr>
                      <w:t>2022</w:t>
                    </w:r>
                  </w:p>
                  <w:p>
                    <w:pPr>
                      <w:spacing w:before="46"/>
                      <w:ind w:left="20" w:right="0" w:firstLine="0"/>
                      <w:jc w:val="left"/>
                      <w:rPr>
                        <w:rFonts w:ascii="Arial"/>
                        <w:sz w:val="19"/>
                      </w:rPr>
                    </w:pPr>
                    <w:r>
                      <w:rPr>
                        <w:rFonts w:ascii="Arial"/>
                        <w:b/>
                        <w:color w:val="010101"/>
                        <w:w w:val="105"/>
                        <w:sz w:val="19"/>
                      </w:rPr>
                      <w:t>Time:</w:t>
                    </w:r>
                    <w:r>
                      <w:rPr>
                        <w:rFonts w:ascii="Arial"/>
                        <w:b/>
                        <w:color w:val="010101"/>
                        <w:spacing w:val="-8"/>
                        <w:w w:val="105"/>
                        <w:sz w:val="19"/>
                      </w:rPr>
                      <w:t> </w:t>
                    </w:r>
                    <w:r>
                      <w:rPr>
                        <w:rFonts w:ascii="Arial"/>
                        <w:color w:val="010101"/>
                        <w:w w:val="105"/>
                        <w:sz w:val="19"/>
                      </w:rPr>
                      <w:t>1</w:t>
                    </w:r>
                    <w:r>
                      <w:rPr>
                        <w:rFonts w:ascii="Arial"/>
                        <w:color w:val="010101"/>
                        <w:spacing w:val="3"/>
                        <w:w w:val="105"/>
                        <w:sz w:val="19"/>
                      </w:rPr>
                      <w:t> </w:t>
                    </w:r>
                    <w:r>
                      <w:rPr>
                        <w:rFonts w:ascii="Arial"/>
                        <w:color w:val="010101"/>
                        <w:w w:val="105"/>
                        <w:sz w:val="19"/>
                      </w:rPr>
                      <w:t>pm</w:t>
                    </w:r>
                    <w:r>
                      <w:rPr>
                        <w:rFonts w:ascii="Arial"/>
                        <w:color w:val="010101"/>
                        <w:spacing w:val="-2"/>
                        <w:w w:val="105"/>
                        <w:sz w:val="19"/>
                      </w:rPr>
                      <w:t> </w:t>
                    </w:r>
                    <w:r>
                      <w:rPr>
                        <w:rFonts w:ascii="Arial"/>
                        <w:color w:val="010101"/>
                        <w:w w:val="105"/>
                        <w:sz w:val="19"/>
                      </w:rPr>
                      <w:t>-</w:t>
                    </w:r>
                    <w:r>
                      <w:rPr>
                        <w:rFonts w:ascii="Arial"/>
                        <w:color w:val="010101"/>
                        <w:spacing w:val="-14"/>
                        <w:w w:val="105"/>
                        <w:sz w:val="19"/>
                      </w:rPr>
                      <w:t> </w:t>
                    </w:r>
                    <w:r>
                      <w:rPr>
                        <w:rFonts w:ascii="Arial"/>
                        <w:color w:val="010101"/>
                        <w:w w:val="105"/>
                        <w:sz w:val="19"/>
                      </w:rPr>
                      <w:t>10</w:t>
                    </w:r>
                    <w:r>
                      <w:rPr>
                        <w:rFonts w:ascii="Arial"/>
                        <w:color w:val="010101"/>
                        <w:spacing w:val="-4"/>
                        <w:w w:val="105"/>
                        <w:sz w:val="19"/>
                      </w:rPr>
                      <w:t> </w:t>
                    </w:r>
                    <w:r>
                      <w:rPr>
                        <w:rFonts w:ascii="Arial"/>
                        <w:color w:val="010101"/>
                        <w:spacing w:val="-5"/>
                        <w:w w:val="105"/>
                        <w:sz w:val="19"/>
                      </w:rPr>
                      <w:t>pm</w:t>
                    </w:r>
                  </w:p>
                  <w:p>
                    <w:pPr>
                      <w:spacing w:before="56"/>
                      <w:ind w:left="24" w:right="0" w:firstLine="0"/>
                      <w:jc w:val="left"/>
                      <w:rPr>
                        <w:rFonts w:ascii="Arial"/>
                        <w:sz w:val="19"/>
                      </w:rPr>
                    </w:pPr>
                    <w:r>
                      <w:rPr>
                        <w:rFonts w:ascii="Arial"/>
                        <w:b/>
                        <w:color w:val="010101"/>
                        <w:sz w:val="19"/>
                      </w:rPr>
                      <w:t>Venue:</w:t>
                    </w:r>
                    <w:r>
                      <w:rPr>
                        <w:rFonts w:ascii="Arial"/>
                        <w:b/>
                        <w:color w:val="010101"/>
                        <w:spacing w:val="7"/>
                        <w:sz w:val="19"/>
                      </w:rPr>
                      <w:t> </w:t>
                    </w:r>
                    <w:r>
                      <w:rPr>
                        <w:rFonts w:ascii="Arial"/>
                        <w:color w:val="010101"/>
                        <w:sz w:val="19"/>
                      </w:rPr>
                      <w:t>MS</w:t>
                    </w:r>
                    <w:r>
                      <w:rPr>
                        <w:rFonts w:ascii="Arial"/>
                        <w:color w:val="010101"/>
                        <w:spacing w:val="-1"/>
                        <w:sz w:val="19"/>
                      </w:rPr>
                      <w:t> </w:t>
                    </w:r>
                    <w:r>
                      <w:rPr>
                        <w:rFonts w:ascii="Arial"/>
                        <w:color w:val="010101"/>
                        <w:spacing w:val="-2"/>
                        <w:sz w:val="19"/>
                      </w:rPr>
                      <w:t>Teams</w:t>
                    </w:r>
                  </w:p>
                  <w:p>
                    <w:pPr>
                      <w:spacing w:line="300" w:lineRule="auto" w:before="45"/>
                      <w:ind w:left="23" w:right="0" w:hanging="4"/>
                      <w:jc w:val="left"/>
                      <w:rPr>
                        <w:rFonts w:ascii="Arial"/>
                        <w:sz w:val="19"/>
                      </w:rPr>
                    </w:pPr>
                    <w:r>
                      <w:rPr>
                        <w:rFonts w:ascii="Arial"/>
                        <w:b/>
                        <w:color w:val="010101"/>
                        <w:w w:val="105"/>
                        <w:sz w:val="19"/>
                      </w:rPr>
                      <w:t>Participants:</w:t>
                    </w:r>
                    <w:r>
                      <w:rPr>
                        <w:rFonts w:ascii="Arial"/>
                        <w:b/>
                        <w:color w:val="010101"/>
                        <w:spacing w:val="-14"/>
                        <w:w w:val="105"/>
                        <w:sz w:val="19"/>
                      </w:rPr>
                      <w:t> </w:t>
                    </w:r>
                    <w:r>
                      <w:rPr>
                        <w:rFonts w:ascii="Arial"/>
                        <w:color w:val="010101"/>
                        <w:w w:val="105"/>
                        <w:sz w:val="19"/>
                      </w:rPr>
                      <w:t>Navindra</w:t>
                    </w:r>
                    <w:r>
                      <w:rPr>
                        <w:rFonts w:ascii="Arial"/>
                        <w:color w:val="010101"/>
                        <w:spacing w:val="-7"/>
                        <w:w w:val="105"/>
                        <w:sz w:val="19"/>
                      </w:rPr>
                      <w:t> </w:t>
                    </w:r>
                    <w:r>
                      <w:rPr>
                        <w:rFonts w:ascii="Arial"/>
                        <w:color w:val="010101"/>
                        <w:w w:val="105"/>
                        <w:sz w:val="19"/>
                      </w:rPr>
                      <w:t>Abeyesundere,</w:t>
                    </w:r>
                    <w:r>
                      <w:rPr>
                        <w:rFonts w:ascii="Arial"/>
                        <w:color w:val="010101"/>
                        <w:spacing w:val="-6"/>
                        <w:w w:val="105"/>
                        <w:sz w:val="19"/>
                      </w:rPr>
                      <w:t> </w:t>
                    </w:r>
                    <w:r>
                      <w:rPr>
                        <w:rFonts w:ascii="Arial"/>
                        <w:color w:val="010101"/>
                        <w:w w:val="105"/>
                        <w:sz w:val="19"/>
                      </w:rPr>
                      <w:t>Malindu</w:t>
                    </w:r>
                    <w:r>
                      <w:rPr>
                        <w:rFonts w:ascii="Arial"/>
                        <w:color w:val="010101"/>
                        <w:spacing w:val="-14"/>
                        <w:w w:val="105"/>
                        <w:sz w:val="19"/>
                      </w:rPr>
                      <w:t> </w:t>
                    </w:r>
                    <w:r>
                      <w:rPr>
                        <w:rFonts w:ascii="Arial"/>
                        <w:color w:val="010101"/>
                        <w:w w:val="105"/>
                        <w:sz w:val="19"/>
                      </w:rPr>
                      <w:t>Mahara,</w:t>
                    </w:r>
                    <w:r>
                      <w:rPr>
                        <w:rFonts w:ascii="Arial"/>
                        <w:color w:val="010101"/>
                        <w:spacing w:val="-13"/>
                        <w:w w:val="105"/>
                        <w:sz w:val="19"/>
                      </w:rPr>
                      <w:t> </w:t>
                    </w:r>
                    <w:r>
                      <w:rPr>
                        <w:rFonts w:ascii="Arial"/>
                        <w:color w:val="010101"/>
                        <w:w w:val="105"/>
                        <w:sz w:val="19"/>
                      </w:rPr>
                      <w:t>Hashan</w:t>
                    </w:r>
                    <w:r>
                      <w:rPr>
                        <w:rFonts w:ascii="Arial"/>
                        <w:color w:val="010101"/>
                        <w:spacing w:val="-14"/>
                        <w:w w:val="105"/>
                        <w:sz w:val="19"/>
                      </w:rPr>
                      <w:t> </w:t>
                    </w:r>
                    <w:r>
                      <w:rPr>
                        <w:rFonts w:ascii="Arial"/>
                        <w:color w:val="010101"/>
                        <w:w w:val="105"/>
                        <w:sz w:val="19"/>
                      </w:rPr>
                      <w:t>Fernando,</w:t>
                    </w:r>
                    <w:r>
                      <w:rPr>
                        <w:rFonts w:ascii="Arial"/>
                        <w:color w:val="010101"/>
                        <w:spacing w:val="-14"/>
                        <w:w w:val="105"/>
                        <w:sz w:val="19"/>
                      </w:rPr>
                      <w:t> </w:t>
                    </w:r>
                    <w:r>
                      <w:rPr>
                        <w:rFonts w:ascii="Arial"/>
                        <w:color w:val="010101"/>
                        <w:w w:val="105"/>
                        <w:sz w:val="19"/>
                      </w:rPr>
                      <w:t>Adrian</w:t>
                    </w:r>
                    <w:r>
                      <w:rPr>
                        <w:rFonts w:ascii="Arial"/>
                        <w:color w:val="010101"/>
                        <w:spacing w:val="-14"/>
                        <w:w w:val="105"/>
                        <w:sz w:val="19"/>
                      </w:rPr>
                      <w:t> </w:t>
                    </w:r>
                    <w:r>
                      <w:rPr>
                        <w:rFonts w:ascii="Arial"/>
                        <w:color w:val="010101"/>
                        <w:w w:val="105"/>
                        <w:sz w:val="19"/>
                      </w:rPr>
                      <w:t>Jesudasan,</w:t>
                    </w:r>
                    <w:r>
                      <w:rPr>
                        <w:rFonts w:ascii="Arial"/>
                        <w:color w:val="010101"/>
                        <w:spacing w:val="-13"/>
                        <w:w w:val="105"/>
                        <w:sz w:val="19"/>
                      </w:rPr>
                      <w:t> </w:t>
                    </w:r>
                    <w:r>
                      <w:rPr>
                        <w:rFonts w:ascii="Arial"/>
                        <w:color w:val="010101"/>
                        <w:w w:val="105"/>
                        <w:sz w:val="19"/>
                      </w:rPr>
                      <w:t>Maleesha </w:t>
                    </w:r>
                    <w:r>
                      <w:rPr>
                        <w:rFonts w:ascii="Arial"/>
                        <w:color w:val="010101"/>
                        <w:spacing w:val="-2"/>
                        <w:w w:val="105"/>
                        <w:sz w:val="19"/>
                      </w:rPr>
                      <w:t>Gurunansleage</w:t>
                    </w:r>
                  </w:p>
                  <w:p>
                    <w:pPr>
                      <w:spacing w:line="295" w:lineRule="auto" w:before="0"/>
                      <w:ind w:left="24" w:right="7797" w:firstLine="0"/>
                      <w:jc w:val="left"/>
                      <w:rPr>
                        <w:rFonts w:ascii="Arial"/>
                        <w:sz w:val="19"/>
                      </w:rPr>
                    </w:pPr>
                    <w:r>
                      <w:rPr>
                        <w:rFonts w:ascii="Arial"/>
                        <w:color w:val="010101"/>
                        <w:w w:val="105"/>
                        <w:sz w:val="19"/>
                      </w:rPr>
                      <w:t>Apologies:</w:t>
                    </w:r>
                    <w:r>
                      <w:rPr>
                        <w:rFonts w:ascii="Arial"/>
                        <w:color w:val="010101"/>
                        <w:spacing w:val="-13"/>
                        <w:w w:val="105"/>
                        <w:sz w:val="19"/>
                      </w:rPr>
                      <w:t> </w:t>
                    </w:r>
                    <w:r>
                      <w:rPr>
                        <w:rFonts w:ascii="Arial"/>
                        <w:color w:val="010101"/>
                        <w:w w:val="105"/>
                        <w:sz w:val="19"/>
                      </w:rPr>
                      <w:t>None Absent: None</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20480">
          <wp:simplePos x="0" y="0"/>
          <wp:positionH relativeFrom="page">
            <wp:posOffset>622668</wp:posOffset>
          </wp:positionH>
          <wp:positionV relativeFrom="page">
            <wp:posOffset>543177</wp:posOffset>
          </wp:positionV>
          <wp:extent cx="460897" cy="122059"/>
          <wp:effectExtent l="0" t="0" r="0" b="0"/>
          <wp:wrapNone/>
          <wp:docPr id="1338" name="Image 1338"/>
          <wp:cNvGraphicFramePr>
            <a:graphicFrameLocks/>
          </wp:cNvGraphicFramePr>
          <a:graphic>
            <a:graphicData uri="http://schemas.openxmlformats.org/drawingml/2006/picture">
              <pic:pic>
                <pic:nvPicPr>
                  <pic:cNvPr id="1338" name="Image 1338"/>
                  <pic:cNvPicPr/>
                </pic:nvPicPr>
                <pic:blipFill>
                  <a:blip r:embed="rId1" cstate="print"/>
                  <a:stretch>
                    <a:fillRect/>
                  </a:stretch>
                </pic:blipFill>
                <pic:spPr>
                  <a:xfrm>
                    <a:off x="0" y="0"/>
                    <a:ext cx="460897" cy="122059"/>
                  </a:xfrm>
                  <a:prstGeom prst="rect">
                    <a:avLst/>
                  </a:prstGeom>
                </pic:spPr>
              </pic:pic>
            </a:graphicData>
          </a:graphic>
        </wp:anchor>
      </w:drawing>
    </w:r>
    <w:r>
      <w:rPr/>
      <w:drawing>
        <wp:anchor distT="0" distB="0" distL="0" distR="0" allowOverlap="1" layoutInCell="1" locked="0" behindDoc="1" simplePos="0" relativeHeight="481620992">
          <wp:simplePos x="0" y="0"/>
          <wp:positionH relativeFrom="page">
            <wp:posOffset>598250</wp:posOffset>
          </wp:positionH>
          <wp:positionV relativeFrom="page">
            <wp:posOffset>750677</wp:posOffset>
          </wp:positionV>
          <wp:extent cx="485315" cy="48823"/>
          <wp:effectExtent l="0" t="0" r="0" b="0"/>
          <wp:wrapNone/>
          <wp:docPr id="1339" name="Image 1339"/>
          <wp:cNvGraphicFramePr>
            <a:graphicFrameLocks/>
          </wp:cNvGraphicFramePr>
          <a:graphic>
            <a:graphicData uri="http://schemas.openxmlformats.org/drawingml/2006/picture">
              <pic:pic>
                <pic:nvPicPr>
                  <pic:cNvPr id="1339" name="Image 1339"/>
                  <pic:cNvPicPr/>
                </pic:nvPicPr>
                <pic:blipFill>
                  <a:blip r:embed="rId2" cstate="print"/>
                  <a:stretch>
                    <a:fillRect/>
                  </a:stretch>
                </pic:blipFill>
                <pic:spPr>
                  <a:xfrm>
                    <a:off x="0" y="0"/>
                    <a:ext cx="485315" cy="48823"/>
                  </a:xfrm>
                  <a:prstGeom prst="rect">
                    <a:avLst/>
                  </a:prstGeom>
                </pic:spPr>
              </pic:pic>
            </a:graphicData>
          </a:graphic>
        </wp:anchor>
      </w:drawing>
    </w:r>
    <w:r>
      <w:rPr/>
      <mc:AlternateContent>
        <mc:Choice Requires="wps">
          <w:drawing>
            <wp:anchor distT="0" distB="0" distL="0" distR="0" allowOverlap="1" layoutInCell="1" locked="0" behindDoc="1" simplePos="0" relativeHeight="481621504">
              <wp:simplePos x="0" y="0"/>
              <wp:positionH relativeFrom="page">
                <wp:posOffset>521158</wp:posOffset>
              </wp:positionH>
              <wp:positionV relativeFrom="page">
                <wp:posOffset>404909</wp:posOffset>
              </wp:positionV>
              <wp:extent cx="4351020" cy="346075"/>
              <wp:effectExtent l="0" t="0" r="0" b="0"/>
              <wp:wrapNone/>
              <wp:docPr id="1340" name="Textbox 1340"/>
              <wp:cNvGraphicFramePr>
                <a:graphicFrameLocks/>
              </wp:cNvGraphicFramePr>
              <a:graphic>
                <a:graphicData uri="http://schemas.microsoft.com/office/word/2010/wordprocessingShape">
                  <wps:wsp>
                    <wps:cNvPr id="1340" name="Textbox 1340"/>
                    <wps:cNvSpPr txBox="1"/>
                    <wps:spPr>
                      <a:xfrm>
                        <a:off x="0" y="0"/>
                        <a:ext cx="4351020" cy="346075"/>
                      </a:xfrm>
                      <a:prstGeom prst="rect">
                        <a:avLst/>
                      </a:prstGeom>
                    </wps:spPr>
                    <wps:txbx>
                      <w:txbxContent>
                        <w:p>
                          <w:pPr>
                            <w:spacing w:line="285" w:lineRule="exact" w:before="12"/>
                            <w:ind w:left="97"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A1A1A"/>
                              <w:spacing w:val="-4"/>
                              <w:sz w:val="19"/>
                            </w:rPr>
                            <w:t>Edith</w:t>
                          </w:r>
                          <w:r>
                            <w:rPr>
                              <w:color w:val="1A1A1A"/>
                              <w:spacing w:val="6"/>
                              <w:sz w:val="19"/>
                            </w:rPr>
                            <w:t> </w:t>
                          </w:r>
                          <w:r>
                            <w:rPr>
                              <w:color w:val="1A1A1A"/>
                              <w:spacing w:val="-4"/>
                              <w:sz w:val="19"/>
                            </w:rPr>
                            <w:t>Cowan</w:t>
                          </w:r>
                          <w:r>
                            <w:rPr>
                              <w:color w:val="1A1A1A"/>
                              <w:spacing w:val="8"/>
                              <w:sz w:val="19"/>
                            </w:rPr>
                            <w:t> </w:t>
                          </w:r>
                          <w:r>
                            <w:rPr>
                              <w:color w:val="1A1A1A"/>
                              <w:spacing w:val="-4"/>
                              <w:sz w:val="19"/>
                            </w:rPr>
                            <w:t>University</w:t>
                          </w:r>
                          <w:r>
                            <w:rPr>
                              <w:color w:val="1A1A1A"/>
                              <w:spacing w:val="4"/>
                              <w:sz w:val="19"/>
                            </w:rPr>
                            <w:t> </w:t>
                          </w:r>
                          <w:r>
                            <w:rPr>
                              <w:rFonts w:ascii="Arial"/>
                              <w:color w:val="0A0A0A"/>
                              <w:spacing w:val="-4"/>
                              <w:sz w:val="25"/>
                            </w:rPr>
                            <w:t>I</w:t>
                          </w:r>
                          <w:r>
                            <w:rPr>
                              <w:rFonts w:ascii="Arial"/>
                              <w:color w:val="0A0A0A"/>
                              <w:spacing w:val="-23"/>
                              <w:sz w:val="25"/>
                            </w:rPr>
                            <w:t> </w:t>
                          </w:r>
                          <w:r>
                            <w:rPr>
                              <w:color w:val="0A0A0A"/>
                              <w:spacing w:val="-4"/>
                              <w:sz w:val="19"/>
                            </w:rPr>
                            <w:t>Bachelor</w:t>
                          </w:r>
                          <w:r>
                            <w:rPr>
                              <w:color w:val="0A0A0A"/>
                              <w:spacing w:val="10"/>
                              <w:sz w:val="19"/>
                            </w:rPr>
                            <w:t> </w:t>
                          </w:r>
                          <w:r>
                            <w:rPr>
                              <w:color w:val="0A0A0A"/>
                              <w:spacing w:val="-4"/>
                              <w:sz w:val="19"/>
                            </w:rPr>
                            <w:t>of</w:t>
                          </w:r>
                          <w:r>
                            <w:rPr>
                              <w:color w:val="0A0A0A"/>
                              <w:spacing w:val="-1"/>
                              <w:sz w:val="19"/>
                            </w:rPr>
                            <w:t> </w:t>
                          </w:r>
                          <w:r>
                            <w:rPr>
                              <w:color w:val="1A1A1A"/>
                              <w:spacing w:val="-4"/>
                              <w:sz w:val="19"/>
                            </w:rPr>
                            <w:t>Computer</w:t>
                          </w:r>
                          <w:r>
                            <w:rPr>
                              <w:color w:val="1A1A1A"/>
                              <w:spacing w:val="6"/>
                              <w:sz w:val="19"/>
                            </w:rPr>
                            <w:t> </w:t>
                          </w:r>
                          <w:r>
                            <w:rPr>
                              <w:color w:val="0A0A0A"/>
                              <w:spacing w:val="-4"/>
                              <w:sz w:val="19"/>
                            </w:rPr>
                            <w:t>Science</w:t>
                          </w:r>
                          <w:r>
                            <w:rPr>
                              <w:color w:val="0A0A0A"/>
                              <w:spacing w:val="5"/>
                              <w:sz w:val="19"/>
                            </w:rPr>
                            <w:t> </w:t>
                          </w:r>
                          <w:r>
                            <w:rPr>
                              <w:rFonts w:ascii="Arial"/>
                              <w:color w:val="1A1A1A"/>
                              <w:spacing w:val="-4"/>
                              <w:sz w:val="25"/>
                            </w:rPr>
                            <w:t>I</w:t>
                          </w:r>
                          <w:r>
                            <w:rPr>
                              <w:rFonts w:ascii="Arial"/>
                              <w:color w:val="1A1A1A"/>
                              <w:spacing w:val="-17"/>
                              <w:sz w:val="25"/>
                            </w:rPr>
                            <w:t> </w:t>
                          </w:r>
                          <w:r>
                            <w:rPr>
                              <w:color w:val="1A1A1A"/>
                              <w:spacing w:val="-5"/>
                              <w:sz w:val="19"/>
                            </w:rPr>
                            <w:t>U65</w:t>
                          </w:r>
                        </w:p>
                        <w:p>
                          <w:pPr>
                            <w:tabs>
                              <w:tab w:pos="483" w:val="left" w:leader="dot"/>
                            </w:tabs>
                            <w:spacing w:line="227" w:lineRule="exact" w:before="0"/>
                            <w:ind w:left="20" w:right="0" w:firstLine="0"/>
                            <w:jc w:val="left"/>
                            <w:rPr>
                              <w:sz w:val="19"/>
                            </w:rPr>
                          </w:pPr>
                          <w:r>
                            <w:rPr>
                              <w:rFonts w:ascii="Arial"/>
                              <w:b/>
                              <w:color w:val="15467B"/>
                              <w:spacing w:val="-10"/>
                              <w:w w:val="150"/>
                              <w:sz w:val="16"/>
                            </w:rPr>
                            <w:t>.</w:t>
                          </w:r>
                          <w:r>
                            <w:rPr>
                              <w:rFonts w:ascii="Arial"/>
                              <w:b/>
                              <w:color w:val="15467B"/>
                              <w:sz w:val="16"/>
                            </w:rPr>
                            <w:tab/>
                          </w:r>
                          <w:r>
                            <w:rPr>
                              <w:rFonts w:ascii="Arial"/>
                              <w:b/>
                              <w:color w:val="15467B"/>
                              <w:w w:val="150"/>
                              <w:sz w:val="16"/>
                            </w:rPr>
                            <w:t>,</w:t>
                          </w:r>
                          <w:r>
                            <w:rPr>
                              <w:rFonts w:ascii="Arial"/>
                              <w:b/>
                              <w:color w:val="6E3356"/>
                              <w:w w:val="150"/>
                              <w:sz w:val="16"/>
                            </w:rPr>
                            <w:t>IE!</w:t>
                          </w:r>
                          <w:r>
                            <w:rPr>
                              <w:rFonts w:ascii="Arial"/>
                              <w:b/>
                              <w:color w:val="6E3356"/>
                              <w:spacing w:val="20"/>
                              <w:w w:val="150"/>
                              <w:sz w:val="16"/>
                            </w:rPr>
                            <w:t> </w:t>
                          </w:r>
                          <w:r>
                            <w:rPr>
                              <w:b/>
                              <w:color w:val="0A0A0A"/>
                              <w:sz w:val="19"/>
                            </w:rPr>
                            <w:t>Group</w:t>
                          </w:r>
                          <w:r>
                            <w:rPr>
                              <w:b/>
                              <w:color w:val="0A0A0A"/>
                              <w:spacing w:val="23"/>
                              <w:sz w:val="19"/>
                            </w:rPr>
                            <w:t> </w:t>
                          </w:r>
                          <w:r>
                            <w:rPr>
                              <w:b/>
                              <w:color w:val="0A0A0A"/>
                              <w:sz w:val="19"/>
                            </w:rPr>
                            <w:t>C</w:t>
                          </w:r>
                          <w:r>
                            <w:rPr>
                              <w:b/>
                              <w:color w:val="0A0A0A"/>
                              <w:spacing w:val="10"/>
                              <w:sz w:val="19"/>
                            </w:rPr>
                            <w:t> </w:t>
                          </w:r>
                          <w:r>
                            <w:rPr>
                              <w:rFonts w:ascii="Arial"/>
                              <w:color w:val="0A0A0A"/>
                              <w:sz w:val="20"/>
                            </w:rPr>
                            <w:t>I</w:t>
                          </w:r>
                          <w:r>
                            <w:rPr>
                              <w:rFonts w:ascii="Arial"/>
                              <w:color w:val="0A0A0A"/>
                              <w:spacing w:val="12"/>
                              <w:sz w:val="20"/>
                            </w:rPr>
                            <w:t> </w:t>
                          </w:r>
                          <w:r>
                            <w:rPr>
                              <w:color w:val="0A0A0A"/>
                              <w:sz w:val="19"/>
                            </w:rPr>
                            <w:t>ML</w:t>
                          </w:r>
                          <w:r>
                            <w:rPr>
                              <w:color w:val="0A0A0A"/>
                              <w:spacing w:val="19"/>
                              <w:sz w:val="19"/>
                            </w:rPr>
                            <w:t> </w:t>
                          </w:r>
                          <w:r>
                            <w:rPr>
                              <w:color w:val="0A0A0A"/>
                              <w:sz w:val="19"/>
                            </w:rPr>
                            <w:t>Based</w:t>
                          </w:r>
                          <w:r>
                            <w:rPr>
                              <w:color w:val="0A0A0A"/>
                              <w:spacing w:val="37"/>
                              <w:sz w:val="19"/>
                            </w:rPr>
                            <w:t> </w:t>
                          </w:r>
                          <w:r>
                            <w:rPr>
                              <w:color w:val="0A0A0A"/>
                              <w:sz w:val="19"/>
                            </w:rPr>
                            <w:t>Plant</w:t>
                          </w:r>
                          <w:r>
                            <w:rPr>
                              <w:color w:val="0A0A0A"/>
                              <w:spacing w:val="20"/>
                              <w:sz w:val="19"/>
                            </w:rPr>
                            <w:t> </w:t>
                          </w:r>
                          <w:r>
                            <w:rPr>
                              <w:color w:val="0A0A0A"/>
                              <w:sz w:val="19"/>
                            </w:rPr>
                            <w:t>Disease</w:t>
                          </w:r>
                          <w:r>
                            <w:rPr>
                              <w:color w:val="0A0A0A"/>
                              <w:spacing w:val="30"/>
                              <w:sz w:val="19"/>
                            </w:rPr>
                            <w:t> </w:t>
                          </w:r>
                          <w:r>
                            <w:rPr>
                              <w:color w:val="0A0A0A"/>
                              <w:sz w:val="19"/>
                            </w:rPr>
                            <w:t>Detection</w:t>
                          </w:r>
                          <w:r>
                            <w:rPr>
                              <w:color w:val="0A0A0A"/>
                              <w:spacing w:val="35"/>
                              <w:sz w:val="19"/>
                            </w:rPr>
                            <w:t> </w:t>
                          </w:r>
                          <w:r>
                            <w:rPr>
                              <w:color w:val="1A1A1A"/>
                              <w:sz w:val="19"/>
                            </w:rPr>
                            <w:t>Mobile</w:t>
                          </w:r>
                          <w:r>
                            <w:rPr>
                              <w:color w:val="1A1A1A"/>
                              <w:spacing w:val="19"/>
                              <w:sz w:val="19"/>
                            </w:rPr>
                            <w:t> </w:t>
                          </w:r>
                          <w:r>
                            <w:rPr>
                              <w:color w:val="1A1A1A"/>
                              <w:sz w:val="19"/>
                            </w:rPr>
                            <w:t>App</w:t>
                          </w:r>
                          <w:r>
                            <w:rPr>
                              <w:color w:val="1A1A1A"/>
                              <w:spacing w:val="19"/>
                              <w:sz w:val="19"/>
                            </w:rPr>
                            <w:t> </w:t>
                          </w:r>
                          <w:r>
                            <w:rPr>
                              <w:color w:val="1A1A1A"/>
                              <w:sz w:val="19"/>
                            </w:rPr>
                            <w:t>for</w:t>
                          </w:r>
                          <w:r>
                            <w:rPr>
                              <w:color w:val="1A1A1A"/>
                              <w:spacing w:val="20"/>
                              <w:sz w:val="19"/>
                            </w:rPr>
                            <w:t> </w:t>
                          </w:r>
                          <w:r>
                            <w:rPr>
                              <w:color w:val="1A1A1A"/>
                              <w:sz w:val="19"/>
                            </w:rPr>
                            <w:t>Sri</w:t>
                          </w:r>
                          <w:r>
                            <w:rPr>
                              <w:color w:val="1A1A1A"/>
                              <w:spacing w:val="14"/>
                              <w:sz w:val="19"/>
                            </w:rPr>
                            <w:t> </w:t>
                          </w:r>
                          <w:r>
                            <w:rPr>
                              <w:color w:val="0A0A0A"/>
                              <w:spacing w:val="-2"/>
                              <w:sz w:val="19"/>
                            </w:rPr>
                            <w:t>Lanka</w:t>
                          </w:r>
                        </w:p>
                      </w:txbxContent>
                    </wps:txbx>
                    <wps:bodyPr wrap="square" lIns="0" tIns="0" rIns="0" bIns="0" rtlCol="0">
                      <a:noAutofit/>
                    </wps:bodyPr>
                  </wps:wsp>
                </a:graphicData>
              </a:graphic>
            </wp:anchor>
          </w:drawing>
        </mc:Choice>
        <mc:Fallback>
          <w:pict>
            <v:shape style="position:absolute;margin-left:41.036121pt;margin-top:31.882626pt;width:342.6pt;height:27.25pt;mso-position-horizontal-relative:page;mso-position-vertical-relative:page;z-index:-21694976" type="#_x0000_t202" id="docshape965" filled="false" stroked="false">
              <v:textbox inset="0,0,0,0">
                <w:txbxContent>
                  <w:p>
                    <w:pPr>
                      <w:spacing w:line="285" w:lineRule="exact" w:before="12"/>
                      <w:ind w:left="97"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A1A1A"/>
                        <w:spacing w:val="-4"/>
                        <w:sz w:val="19"/>
                      </w:rPr>
                      <w:t>Edith</w:t>
                    </w:r>
                    <w:r>
                      <w:rPr>
                        <w:color w:val="1A1A1A"/>
                        <w:spacing w:val="6"/>
                        <w:sz w:val="19"/>
                      </w:rPr>
                      <w:t> </w:t>
                    </w:r>
                    <w:r>
                      <w:rPr>
                        <w:color w:val="1A1A1A"/>
                        <w:spacing w:val="-4"/>
                        <w:sz w:val="19"/>
                      </w:rPr>
                      <w:t>Cowan</w:t>
                    </w:r>
                    <w:r>
                      <w:rPr>
                        <w:color w:val="1A1A1A"/>
                        <w:spacing w:val="8"/>
                        <w:sz w:val="19"/>
                      </w:rPr>
                      <w:t> </w:t>
                    </w:r>
                    <w:r>
                      <w:rPr>
                        <w:color w:val="1A1A1A"/>
                        <w:spacing w:val="-4"/>
                        <w:sz w:val="19"/>
                      </w:rPr>
                      <w:t>University</w:t>
                    </w:r>
                    <w:r>
                      <w:rPr>
                        <w:color w:val="1A1A1A"/>
                        <w:spacing w:val="4"/>
                        <w:sz w:val="19"/>
                      </w:rPr>
                      <w:t> </w:t>
                    </w:r>
                    <w:r>
                      <w:rPr>
                        <w:rFonts w:ascii="Arial"/>
                        <w:color w:val="0A0A0A"/>
                        <w:spacing w:val="-4"/>
                        <w:sz w:val="25"/>
                      </w:rPr>
                      <w:t>I</w:t>
                    </w:r>
                    <w:r>
                      <w:rPr>
                        <w:rFonts w:ascii="Arial"/>
                        <w:color w:val="0A0A0A"/>
                        <w:spacing w:val="-23"/>
                        <w:sz w:val="25"/>
                      </w:rPr>
                      <w:t> </w:t>
                    </w:r>
                    <w:r>
                      <w:rPr>
                        <w:color w:val="0A0A0A"/>
                        <w:spacing w:val="-4"/>
                        <w:sz w:val="19"/>
                      </w:rPr>
                      <w:t>Bachelor</w:t>
                    </w:r>
                    <w:r>
                      <w:rPr>
                        <w:color w:val="0A0A0A"/>
                        <w:spacing w:val="10"/>
                        <w:sz w:val="19"/>
                      </w:rPr>
                      <w:t> </w:t>
                    </w:r>
                    <w:r>
                      <w:rPr>
                        <w:color w:val="0A0A0A"/>
                        <w:spacing w:val="-4"/>
                        <w:sz w:val="19"/>
                      </w:rPr>
                      <w:t>of</w:t>
                    </w:r>
                    <w:r>
                      <w:rPr>
                        <w:color w:val="0A0A0A"/>
                        <w:spacing w:val="-1"/>
                        <w:sz w:val="19"/>
                      </w:rPr>
                      <w:t> </w:t>
                    </w:r>
                    <w:r>
                      <w:rPr>
                        <w:color w:val="1A1A1A"/>
                        <w:spacing w:val="-4"/>
                        <w:sz w:val="19"/>
                      </w:rPr>
                      <w:t>Computer</w:t>
                    </w:r>
                    <w:r>
                      <w:rPr>
                        <w:color w:val="1A1A1A"/>
                        <w:spacing w:val="6"/>
                        <w:sz w:val="19"/>
                      </w:rPr>
                      <w:t> </w:t>
                    </w:r>
                    <w:r>
                      <w:rPr>
                        <w:color w:val="0A0A0A"/>
                        <w:spacing w:val="-4"/>
                        <w:sz w:val="19"/>
                      </w:rPr>
                      <w:t>Science</w:t>
                    </w:r>
                    <w:r>
                      <w:rPr>
                        <w:color w:val="0A0A0A"/>
                        <w:spacing w:val="5"/>
                        <w:sz w:val="19"/>
                      </w:rPr>
                      <w:t> </w:t>
                    </w:r>
                    <w:r>
                      <w:rPr>
                        <w:rFonts w:ascii="Arial"/>
                        <w:color w:val="1A1A1A"/>
                        <w:spacing w:val="-4"/>
                        <w:sz w:val="25"/>
                      </w:rPr>
                      <w:t>I</w:t>
                    </w:r>
                    <w:r>
                      <w:rPr>
                        <w:rFonts w:ascii="Arial"/>
                        <w:color w:val="1A1A1A"/>
                        <w:spacing w:val="-17"/>
                        <w:sz w:val="25"/>
                      </w:rPr>
                      <w:t> </w:t>
                    </w:r>
                    <w:r>
                      <w:rPr>
                        <w:color w:val="1A1A1A"/>
                        <w:spacing w:val="-5"/>
                        <w:sz w:val="19"/>
                      </w:rPr>
                      <w:t>U65</w:t>
                    </w:r>
                  </w:p>
                  <w:p>
                    <w:pPr>
                      <w:tabs>
                        <w:tab w:pos="483" w:val="left" w:leader="dot"/>
                      </w:tabs>
                      <w:spacing w:line="227" w:lineRule="exact" w:before="0"/>
                      <w:ind w:left="20" w:right="0" w:firstLine="0"/>
                      <w:jc w:val="left"/>
                      <w:rPr>
                        <w:sz w:val="19"/>
                      </w:rPr>
                    </w:pPr>
                    <w:r>
                      <w:rPr>
                        <w:rFonts w:ascii="Arial"/>
                        <w:b/>
                        <w:color w:val="15467B"/>
                        <w:spacing w:val="-10"/>
                        <w:w w:val="150"/>
                        <w:sz w:val="16"/>
                      </w:rPr>
                      <w:t>.</w:t>
                    </w:r>
                    <w:r>
                      <w:rPr>
                        <w:rFonts w:ascii="Arial"/>
                        <w:b/>
                        <w:color w:val="15467B"/>
                        <w:sz w:val="16"/>
                      </w:rPr>
                      <w:tab/>
                    </w:r>
                    <w:r>
                      <w:rPr>
                        <w:rFonts w:ascii="Arial"/>
                        <w:b/>
                        <w:color w:val="15467B"/>
                        <w:w w:val="150"/>
                        <w:sz w:val="16"/>
                      </w:rPr>
                      <w:t>,</w:t>
                    </w:r>
                    <w:r>
                      <w:rPr>
                        <w:rFonts w:ascii="Arial"/>
                        <w:b/>
                        <w:color w:val="6E3356"/>
                        <w:w w:val="150"/>
                        <w:sz w:val="16"/>
                      </w:rPr>
                      <w:t>IE!</w:t>
                    </w:r>
                    <w:r>
                      <w:rPr>
                        <w:rFonts w:ascii="Arial"/>
                        <w:b/>
                        <w:color w:val="6E3356"/>
                        <w:spacing w:val="20"/>
                        <w:w w:val="150"/>
                        <w:sz w:val="16"/>
                      </w:rPr>
                      <w:t> </w:t>
                    </w:r>
                    <w:r>
                      <w:rPr>
                        <w:b/>
                        <w:color w:val="0A0A0A"/>
                        <w:sz w:val="19"/>
                      </w:rPr>
                      <w:t>Group</w:t>
                    </w:r>
                    <w:r>
                      <w:rPr>
                        <w:b/>
                        <w:color w:val="0A0A0A"/>
                        <w:spacing w:val="23"/>
                        <w:sz w:val="19"/>
                      </w:rPr>
                      <w:t> </w:t>
                    </w:r>
                    <w:r>
                      <w:rPr>
                        <w:b/>
                        <w:color w:val="0A0A0A"/>
                        <w:sz w:val="19"/>
                      </w:rPr>
                      <w:t>C</w:t>
                    </w:r>
                    <w:r>
                      <w:rPr>
                        <w:b/>
                        <w:color w:val="0A0A0A"/>
                        <w:spacing w:val="10"/>
                        <w:sz w:val="19"/>
                      </w:rPr>
                      <w:t> </w:t>
                    </w:r>
                    <w:r>
                      <w:rPr>
                        <w:rFonts w:ascii="Arial"/>
                        <w:color w:val="0A0A0A"/>
                        <w:sz w:val="20"/>
                      </w:rPr>
                      <w:t>I</w:t>
                    </w:r>
                    <w:r>
                      <w:rPr>
                        <w:rFonts w:ascii="Arial"/>
                        <w:color w:val="0A0A0A"/>
                        <w:spacing w:val="12"/>
                        <w:sz w:val="20"/>
                      </w:rPr>
                      <w:t> </w:t>
                    </w:r>
                    <w:r>
                      <w:rPr>
                        <w:color w:val="0A0A0A"/>
                        <w:sz w:val="19"/>
                      </w:rPr>
                      <w:t>ML</w:t>
                    </w:r>
                    <w:r>
                      <w:rPr>
                        <w:color w:val="0A0A0A"/>
                        <w:spacing w:val="19"/>
                        <w:sz w:val="19"/>
                      </w:rPr>
                      <w:t> </w:t>
                    </w:r>
                    <w:r>
                      <w:rPr>
                        <w:color w:val="0A0A0A"/>
                        <w:sz w:val="19"/>
                      </w:rPr>
                      <w:t>Based</w:t>
                    </w:r>
                    <w:r>
                      <w:rPr>
                        <w:color w:val="0A0A0A"/>
                        <w:spacing w:val="37"/>
                        <w:sz w:val="19"/>
                      </w:rPr>
                      <w:t> </w:t>
                    </w:r>
                    <w:r>
                      <w:rPr>
                        <w:color w:val="0A0A0A"/>
                        <w:sz w:val="19"/>
                      </w:rPr>
                      <w:t>Plant</w:t>
                    </w:r>
                    <w:r>
                      <w:rPr>
                        <w:color w:val="0A0A0A"/>
                        <w:spacing w:val="20"/>
                        <w:sz w:val="19"/>
                      </w:rPr>
                      <w:t> </w:t>
                    </w:r>
                    <w:r>
                      <w:rPr>
                        <w:color w:val="0A0A0A"/>
                        <w:sz w:val="19"/>
                      </w:rPr>
                      <w:t>Disease</w:t>
                    </w:r>
                    <w:r>
                      <w:rPr>
                        <w:color w:val="0A0A0A"/>
                        <w:spacing w:val="30"/>
                        <w:sz w:val="19"/>
                      </w:rPr>
                      <w:t> </w:t>
                    </w:r>
                    <w:r>
                      <w:rPr>
                        <w:color w:val="0A0A0A"/>
                        <w:sz w:val="19"/>
                      </w:rPr>
                      <w:t>Detection</w:t>
                    </w:r>
                    <w:r>
                      <w:rPr>
                        <w:color w:val="0A0A0A"/>
                        <w:spacing w:val="35"/>
                        <w:sz w:val="19"/>
                      </w:rPr>
                      <w:t> </w:t>
                    </w:r>
                    <w:r>
                      <w:rPr>
                        <w:color w:val="1A1A1A"/>
                        <w:sz w:val="19"/>
                      </w:rPr>
                      <w:t>Mobile</w:t>
                    </w:r>
                    <w:r>
                      <w:rPr>
                        <w:color w:val="1A1A1A"/>
                        <w:spacing w:val="19"/>
                        <w:sz w:val="19"/>
                      </w:rPr>
                      <w:t> </w:t>
                    </w:r>
                    <w:r>
                      <w:rPr>
                        <w:color w:val="1A1A1A"/>
                        <w:sz w:val="19"/>
                      </w:rPr>
                      <w:t>App</w:t>
                    </w:r>
                    <w:r>
                      <w:rPr>
                        <w:color w:val="1A1A1A"/>
                        <w:spacing w:val="19"/>
                        <w:sz w:val="19"/>
                      </w:rPr>
                      <w:t> </w:t>
                    </w:r>
                    <w:r>
                      <w:rPr>
                        <w:color w:val="1A1A1A"/>
                        <w:sz w:val="19"/>
                      </w:rPr>
                      <w:t>for</w:t>
                    </w:r>
                    <w:r>
                      <w:rPr>
                        <w:color w:val="1A1A1A"/>
                        <w:spacing w:val="20"/>
                        <w:sz w:val="19"/>
                      </w:rPr>
                      <w:t> </w:t>
                    </w:r>
                    <w:r>
                      <w:rPr>
                        <w:color w:val="1A1A1A"/>
                        <w:sz w:val="19"/>
                      </w:rPr>
                      <w:t>Sri</w:t>
                    </w:r>
                    <w:r>
                      <w:rPr>
                        <w:color w:val="1A1A1A"/>
                        <w:spacing w:val="14"/>
                        <w:sz w:val="19"/>
                      </w:rPr>
                      <w:t> </w:t>
                    </w:r>
                    <w:r>
                      <w:rPr>
                        <w:color w:val="0A0A0A"/>
                        <w:spacing w:val="-2"/>
                        <w:sz w:val="19"/>
                      </w:rPr>
                      <w:t>Lanka</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22528">
          <wp:simplePos x="0" y="0"/>
          <wp:positionH relativeFrom="page">
            <wp:posOffset>622668</wp:posOffset>
          </wp:positionH>
          <wp:positionV relativeFrom="page">
            <wp:posOffset>543177</wp:posOffset>
          </wp:positionV>
          <wp:extent cx="460897" cy="122059"/>
          <wp:effectExtent l="0" t="0" r="0" b="0"/>
          <wp:wrapNone/>
          <wp:docPr id="1343" name="Image 1343"/>
          <wp:cNvGraphicFramePr>
            <a:graphicFrameLocks/>
          </wp:cNvGraphicFramePr>
          <a:graphic>
            <a:graphicData uri="http://schemas.openxmlformats.org/drawingml/2006/picture">
              <pic:pic>
                <pic:nvPicPr>
                  <pic:cNvPr id="1343" name="Image 1343"/>
                  <pic:cNvPicPr/>
                </pic:nvPicPr>
                <pic:blipFill>
                  <a:blip r:embed="rId1" cstate="print"/>
                  <a:stretch>
                    <a:fillRect/>
                  </a:stretch>
                </pic:blipFill>
                <pic:spPr>
                  <a:xfrm>
                    <a:off x="0" y="0"/>
                    <a:ext cx="460897" cy="122059"/>
                  </a:xfrm>
                  <a:prstGeom prst="rect">
                    <a:avLst/>
                  </a:prstGeom>
                </pic:spPr>
              </pic:pic>
            </a:graphicData>
          </a:graphic>
        </wp:anchor>
      </w:drawing>
    </w:r>
    <w:r>
      <w:rPr/>
      <w:drawing>
        <wp:anchor distT="0" distB="0" distL="0" distR="0" allowOverlap="1" layoutInCell="1" locked="0" behindDoc="1" simplePos="0" relativeHeight="481623040">
          <wp:simplePos x="0" y="0"/>
          <wp:positionH relativeFrom="page">
            <wp:posOffset>598250</wp:posOffset>
          </wp:positionH>
          <wp:positionV relativeFrom="page">
            <wp:posOffset>750677</wp:posOffset>
          </wp:positionV>
          <wp:extent cx="485315" cy="48823"/>
          <wp:effectExtent l="0" t="0" r="0" b="0"/>
          <wp:wrapNone/>
          <wp:docPr id="1344" name="Image 1344"/>
          <wp:cNvGraphicFramePr>
            <a:graphicFrameLocks/>
          </wp:cNvGraphicFramePr>
          <a:graphic>
            <a:graphicData uri="http://schemas.openxmlformats.org/drawingml/2006/picture">
              <pic:pic>
                <pic:nvPicPr>
                  <pic:cNvPr id="1344" name="Image 1344"/>
                  <pic:cNvPicPr/>
                </pic:nvPicPr>
                <pic:blipFill>
                  <a:blip r:embed="rId2" cstate="print"/>
                  <a:stretch>
                    <a:fillRect/>
                  </a:stretch>
                </pic:blipFill>
                <pic:spPr>
                  <a:xfrm>
                    <a:off x="0" y="0"/>
                    <a:ext cx="485315" cy="48823"/>
                  </a:xfrm>
                  <a:prstGeom prst="rect">
                    <a:avLst/>
                  </a:prstGeom>
                </pic:spPr>
              </pic:pic>
            </a:graphicData>
          </a:graphic>
        </wp:anchor>
      </w:drawing>
    </w:r>
    <w:r>
      <w:rPr/>
      <mc:AlternateContent>
        <mc:Choice Requires="wps">
          <w:drawing>
            <wp:anchor distT="0" distB="0" distL="0" distR="0" allowOverlap="1" layoutInCell="1" locked="0" behindDoc="1" simplePos="0" relativeHeight="481623552">
              <wp:simplePos x="0" y="0"/>
              <wp:positionH relativeFrom="page">
                <wp:posOffset>523016</wp:posOffset>
              </wp:positionH>
              <wp:positionV relativeFrom="page">
                <wp:posOffset>404909</wp:posOffset>
              </wp:positionV>
              <wp:extent cx="4349115" cy="346075"/>
              <wp:effectExtent l="0" t="0" r="0" b="0"/>
              <wp:wrapNone/>
              <wp:docPr id="1345" name="Textbox 1345"/>
              <wp:cNvGraphicFramePr>
                <a:graphicFrameLocks/>
              </wp:cNvGraphicFramePr>
              <a:graphic>
                <a:graphicData uri="http://schemas.microsoft.com/office/word/2010/wordprocessingShape">
                  <wps:wsp>
                    <wps:cNvPr id="1345" name="Textbox 1345"/>
                    <wps:cNvSpPr txBox="1"/>
                    <wps:spPr>
                      <a:xfrm>
                        <a:off x="0" y="0"/>
                        <a:ext cx="4349115" cy="346075"/>
                      </a:xfrm>
                      <a:prstGeom prst="rect">
                        <a:avLst/>
                      </a:prstGeom>
                    </wps:spPr>
                    <wps:txbx>
                      <w:txbxContent>
                        <w:p>
                          <w:pPr>
                            <w:spacing w:line="285" w:lineRule="exact" w:before="12"/>
                            <w:ind w:left="94"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11111"/>
                              <w:spacing w:val="-4"/>
                              <w:sz w:val="19"/>
                            </w:rPr>
                            <w:t>Edith</w:t>
                          </w:r>
                          <w:r>
                            <w:rPr>
                              <w:color w:val="111111"/>
                              <w:spacing w:val="6"/>
                              <w:sz w:val="19"/>
                            </w:rPr>
                            <w:t> </w:t>
                          </w:r>
                          <w:r>
                            <w:rPr>
                              <w:color w:val="111111"/>
                              <w:spacing w:val="-4"/>
                              <w:sz w:val="19"/>
                            </w:rPr>
                            <w:t>Cowan</w:t>
                          </w:r>
                          <w:r>
                            <w:rPr>
                              <w:color w:val="111111"/>
                              <w:spacing w:val="8"/>
                              <w:sz w:val="19"/>
                            </w:rPr>
                            <w:t> </w:t>
                          </w:r>
                          <w:r>
                            <w:rPr>
                              <w:color w:val="111111"/>
                              <w:spacing w:val="-4"/>
                              <w:sz w:val="19"/>
                            </w:rPr>
                            <w:t>University</w:t>
                          </w:r>
                          <w:r>
                            <w:rPr>
                              <w:color w:val="111111"/>
                              <w:spacing w:val="4"/>
                              <w:sz w:val="19"/>
                            </w:rPr>
                            <w:t> </w:t>
                          </w:r>
                          <w:r>
                            <w:rPr>
                              <w:rFonts w:ascii="Arial"/>
                              <w:color w:val="030303"/>
                              <w:spacing w:val="-4"/>
                              <w:sz w:val="25"/>
                            </w:rPr>
                            <w:t>I</w:t>
                          </w:r>
                          <w:r>
                            <w:rPr>
                              <w:rFonts w:ascii="Arial"/>
                              <w:color w:val="030303"/>
                              <w:spacing w:val="-23"/>
                              <w:sz w:val="25"/>
                            </w:rPr>
                            <w:t> </w:t>
                          </w:r>
                          <w:r>
                            <w:rPr>
                              <w:color w:val="111111"/>
                              <w:spacing w:val="-4"/>
                              <w:sz w:val="19"/>
                            </w:rPr>
                            <w:t>Bachelor</w:t>
                          </w:r>
                          <w:r>
                            <w:rPr>
                              <w:color w:val="111111"/>
                              <w:spacing w:val="10"/>
                              <w:sz w:val="19"/>
                            </w:rPr>
                            <w:t> </w:t>
                          </w:r>
                          <w:r>
                            <w:rPr>
                              <w:color w:val="111111"/>
                              <w:spacing w:val="-4"/>
                              <w:sz w:val="19"/>
                            </w:rPr>
                            <w:t>of</w:t>
                          </w:r>
                          <w:r>
                            <w:rPr>
                              <w:color w:val="111111"/>
                              <w:spacing w:val="-1"/>
                              <w:sz w:val="19"/>
                            </w:rPr>
                            <w:t> </w:t>
                          </w:r>
                          <w:r>
                            <w:rPr>
                              <w:color w:val="111111"/>
                              <w:spacing w:val="-4"/>
                              <w:sz w:val="19"/>
                            </w:rPr>
                            <w:t>Computer</w:t>
                          </w:r>
                          <w:r>
                            <w:rPr>
                              <w:color w:val="111111"/>
                              <w:spacing w:val="6"/>
                              <w:sz w:val="19"/>
                            </w:rPr>
                            <w:t> </w:t>
                          </w:r>
                          <w:r>
                            <w:rPr>
                              <w:color w:val="111111"/>
                              <w:spacing w:val="-4"/>
                              <w:sz w:val="19"/>
                            </w:rPr>
                            <w:t>Science</w:t>
                          </w:r>
                          <w:r>
                            <w:rPr>
                              <w:color w:val="111111"/>
                              <w:spacing w:val="5"/>
                              <w:sz w:val="19"/>
                            </w:rPr>
                            <w:t> </w:t>
                          </w:r>
                          <w:r>
                            <w:rPr>
                              <w:rFonts w:ascii="Arial"/>
                              <w:color w:val="111111"/>
                              <w:spacing w:val="-4"/>
                              <w:sz w:val="25"/>
                            </w:rPr>
                            <w:t>I</w:t>
                          </w:r>
                          <w:r>
                            <w:rPr>
                              <w:rFonts w:ascii="Arial"/>
                              <w:color w:val="111111"/>
                              <w:spacing w:val="-17"/>
                              <w:sz w:val="25"/>
                            </w:rPr>
                            <w:t> </w:t>
                          </w:r>
                          <w:r>
                            <w:rPr>
                              <w:color w:val="111111"/>
                              <w:spacing w:val="-5"/>
                              <w:sz w:val="19"/>
                            </w:rPr>
                            <w:t>U65</w:t>
                          </w:r>
                        </w:p>
                        <w:p>
                          <w:pPr>
                            <w:tabs>
                              <w:tab w:pos="485" w:val="left" w:leader="dot"/>
                            </w:tabs>
                            <w:spacing w:line="227" w:lineRule="exact" w:before="0"/>
                            <w:ind w:left="20" w:right="0" w:firstLine="0"/>
                            <w:jc w:val="left"/>
                            <w:rPr>
                              <w:sz w:val="19"/>
                            </w:rPr>
                          </w:pPr>
                          <w:r>
                            <w:rPr>
                              <w:rFonts w:ascii="Arial"/>
                              <w:color w:val="15467B"/>
                              <w:spacing w:val="-10"/>
                              <w:w w:val="155"/>
                              <w:sz w:val="16"/>
                            </w:rPr>
                            <w:t>.</w:t>
                          </w:r>
                          <w:r>
                            <w:rPr>
                              <w:rFonts w:ascii="Arial"/>
                              <w:color w:val="15467B"/>
                              <w:sz w:val="16"/>
                            </w:rPr>
                            <w:tab/>
                          </w:r>
                          <w:r>
                            <w:rPr>
                              <w:rFonts w:ascii="Arial"/>
                              <w:color w:val="15467B"/>
                              <w:w w:val="155"/>
                              <w:sz w:val="16"/>
                            </w:rPr>
                            <w:t>,</w:t>
                          </w:r>
                          <w:r>
                            <w:rPr>
                              <w:rFonts w:ascii="Arial"/>
                              <w:color w:val="6E3356"/>
                              <w:w w:val="155"/>
                              <w:sz w:val="16"/>
                            </w:rPr>
                            <w:t>IE!</w:t>
                          </w:r>
                          <w:r>
                            <w:rPr>
                              <w:rFonts w:ascii="Arial"/>
                              <w:color w:val="6E3356"/>
                              <w:spacing w:val="24"/>
                              <w:w w:val="155"/>
                              <w:sz w:val="16"/>
                            </w:rPr>
                            <w:t> </w:t>
                          </w:r>
                          <w:r>
                            <w:rPr>
                              <w:rFonts w:ascii="Arial"/>
                              <w:b/>
                              <w:color w:val="111111"/>
                              <w:sz w:val="18"/>
                            </w:rPr>
                            <w:t>Group</w:t>
                          </w:r>
                          <w:r>
                            <w:rPr>
                              <w:rFonts w:ascii="Arial"/>
                              <w:b/>
                              <w:color w:val="111111"/>
                              <w:spacing w:val="24"/>
                              <w:sz w:val="18"/>
                            </w:rPr>
                            <w:t> </w:t>
                          </w:r>
                          <w:r>
                            <w:rPr>
                              <w:rFonts w:ascii="Arial"/>
                              <w:b/>
                              <w:color w:val="111111"/>
                              <w:sz w:val="18"/>
                            </w:rPr>
                            <w:t>C</w:t>
                          </w:r>
                          <w:r>
                            <w:rPr>
                              <w:rFonts w:ascii="Arial"/>
                              <w:b/>
                              <w:color w:val="111111"/>
                              <w:spacing w:val="22"/>
                              <w:sz w:val="18"/>
                            </w:rPr>
                            <w:t> </w:t>
                          </w:r>
                          <w:r>
                            <w:rPr>
                              <w:rFonts w:ascii="Arial"/>
                              <w:color w:val="111111"/>
                              <w:sz w:val="20"/>
                            </w:rPr>
                            <w:t>I</w:t>
                          </w:r>
                          <w:r>
                            <w:rPr>
                              <w:rFonts w:ascii="Arial"/>
                              <w:color w:val="111111"/>
                              <w:spacing w:val="10"/>
                              <w:sz w:val="20"/>
                            </w:rPr>
                            <w:t> </w:t>
                          </w:r>
                          <w:r>
                            <w:rPr>
                              <w:color w:val="111111"/>
                              <w:sz w:val="19"/>
                            </w:rPr>
                            <w:t>ML</w:t>
                          </w:r>
                          <w:r>
                            <w:rPr>
                              <w:color w:val="111111"/>
                              <w:spacing w:val="17"/>
                              <w:sz w:val="19"/>
                            </w:rPr>
                            <w:t> </w:t>
                          </w:r>
                          <w:r>
                            <w:rPr>
                              <w:color w:val="111111"/>
                              <w:sz w:val="19"/>
                            </w:rPr>
                            <w:t>Based</w:t>
                          </w:r>
                          <w:r>
                            <w:rPr>
                              <w:color w:val="111111"/>
                              <w:spacing w:val="29"/>
                              <w:sz w:val="19"/>
                            </w:rPr>
                            <w:t> </w:t>
                          </w:r>
                          <w:r>
                            <w:rPr>
                              <w:color w:val="111111"/>
                              <w:sz w:val="19"/>
                            </w:rPr>
                            <w:t>Plant</w:t>
                          </w:r>
                          <w:r>
                            <w:rPr>
                              <w:color w:val="111111"/>
                              <w:spacing w:val="17"/>
                              <w:sz w:val="19"/>
                            </w:rPr>
                            <w:t> </w:t>
                          </w:r>
                          <w:r>
                            <w:rPr>
                              <w:color w:val="111111"/>
                              <w:sz w:val="19"/>
                            </w:rPr>
                            <w:t>Disease</w:t>
                          </w:r>
                          <w:r>
                            <w:rPr>
                              <w:color w:val="111111"/>
                              <w:spacing w:val="28"/>
                              <w:sz w:val="19"/>
                            </w:rPr>
                            <w:t> </w:t>
                          </w:r>
                          <w:r>
                            <w:rPr>
                              <w:color w:val="111111"/>
                              <w:sz w:val="19"/>
                            </w:rPr>
                            <w:t>Detection</w:t>
                          </w:r>
                          <w:r>
                            <w:rPr>
                              <w:color w:val="111111"/>
                              <w:spacing w:val="33"/>
                              <w:sz w:val="19"/>
                            </w:rPr>
                            <w:t> </w:t>
                          </w:r>
                          <w:r>
                            <w:rPr>
                              <w:color w:val="111111"/>
                              <w:sz w:val="19"/>
                            </w:rPr>
                            <w:t>Mobile</w:t>
                          </w:r>
                          <w:r>
                            <w:rPr>
                              <w:color w:val="111111"/>
                              <w:spacing w:val="22"/>
                              <w:sz w:val="19"/>
                            </w:rPr>
                            <w:t> </w:t>
                          </w:r>
                          <w:r>
                            <w:rPr>
                              <w:color w:val="111111"/>
                              <w:sz w:val="19"/>
                            </w:rPr>
                            <w:t>App</w:t>
                          </w:r>
                          <w:r>
                            <w:rPr>
                              <w:color w:val="111111"/>
                              <w:spacing w:val="15"/>
                              <w:sz w:val="19"/>
                            </w:rPr>
                            <w:t> </w:t>
                          </w:r>
                          <w:r>
                            <w:rPr>
                              <w:color w:val="111111"/>
                              <w:sz w:val="19"/>
                            </w:rPr>
                            <w:t>for</w:t>
                          </w:r>
                          <w:r>
                            <w:rPr>
                              <w:color w:val="111111"/>
                              <w:spacing w:val="17"/>
                              <w:sz w:val="19"/>
                            </w:rPr>
                            <w:t> </w:t>
                          </w:r>
                          <w:r>
                            <w:rPr>
                              <w:color w:val="111111"/>
                              <w:sz w:val="19"/>
                            </w:rPr>
                            <w:t>Sri</w:t>
                          </w:r>
                          <w:r>
                            <w:rPr>
                              <w:color w:val="111111"/>
                              <w:spacing w:val="12"/>
                              <w:sz w:val="19"/>
                            </w:rPr>
                            <w:t> </w:t>
                          </w:r>
                          <w:r>
                            <w:rPr>
                              <w:color w:val="111111"/>
                              <w:spacing w:val="-2"/>
                              <w:sz w:val="19"/>
                            </w:rPr>
                            <w:t>Lanka</w:t>
                          </w:r>
                        </w:p>
                      </w:txbxContent>
                    </wps:txbx>
                    <wps:bodyPr wrap="square" lIns="0" tIns="0" rIns="0" bIns="0" rtlCol="0">
                      <a:noAutofit/>
                    </wps:bodyPr>
                  </wps:wsp>
                </a:graphicData>
              </a:graphic>
            </wp:anchor>
          </w:drawing>
        </mc:Choice>
        <mc:Fallback>
          <w:pict>
            <v:shape style="position:absolute;margin-left:41.182388pt;margin-top:31.882626pt;width:342.45pt;height:27.25pt;mso-position-horizontal-relative:page;mso-position-vertical-relative:page;z-index:-21692928" type="#_x0000_t202" id="docshape967" filled="false" stroked="false">
              <v:textbox inset="0,0,0,0">
                <w:txbxContent>
                  <w:p>
                    <w:pPr>
                      <w:spacing w:line="285" w:lineRule="exact" w:before="12"/>
                      <w:ind w:left="94"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11111"/>
                        <w:spacing w:val="-4"/>
                        <w:sz w:val="19"/>
                      </w:rPr>
                      <w:t>Edith</w:t>
                    </w:r>
                    <w:r>
                      <w:rPr>
                        <w:color w:val="111111"/>
                        <w:spacing w:val="6"/>
                        <w:sz w:val="19"/>
                      </w:rPr>
                      <w:t> </w:t>
                    </w:r>
                    <w:r>
                      <w:rPr>
                        <w:color w:val="111111"/>
                        <w:spacing w:val="-4"/>
                        <w:sz w:val="19"/>
                      </w:rPr>
                      <w:t>Cowan</w:t>
                    </w:r>
                    <w:r>
                      <w:rPr>
                        <w:color w:val="111111"/>
                        <w:spacing w:val="8"/>
                        <w:sz w:val="19"/>
                      </w:rPr>
                      <w:t> </w:t>
                    </w:r>
                    <w:r>
                      <w:rPr>
                        <w:color w:val="111111"/>
                        <w:spacing w:val="-4"/>
                        <w:sz w:val="19"/>
                      </w:rPr>
                      <w:t>University</w:t>
                    </w:r>
                    <w:r>
                      <w:rPr>
                        <w:color w:val="111111"/>
                        <w:spacing w:val="4"/>
                        <w:sz w:val="19"/>
                      </w:rPr>
                      <w:t> </w:t>
                    </w:r>
                    <w:r>
                      <w:rPr>
                        <w:rFonts w:ascii="Arial"/>
                        <w:color w:val="030303"/>
                        <w:spacing w:val="-4"/>
                        <w:sz w:val="25"/>
                      </w:rPr>
                      <w:t>I</w:t>
                    </w:r>
                    <w:r>
                      <w:rPr>
                        <w:rFonts w:ascii="Arial"/>
                        <w:color w:val="030303"/>
                        <w:spacing w:val="-23"/>
                        <w:sz w:val="25"/>
                      </w:rPr>
                      <w:t> </w:t>
                    </w:r>
                    <w:r>
                      <w:rPr>
                        <w:color w:val="111111"/>
                        <w:spacing w:val="-4"/>
                        <w:sz w:val="19"/>
                      </w:rPr>
                      <w:t>Bachelor</w:t>
                    </w:r>
                    <w:r>
                      <w:rPr>
                        <w:color w:val="111111"/>
                        <w:spacing w:val="10"/>
                        <w:sz w:val="19"/>
                      </w:rPr>
                      <w:t> </w:t>
                    </w:r>
                    <w:r>
                      <w:rPr>
                        <w:color w:val="111111"/>
                        <w:spacing w:val="-4"/>
                        <w:sz w:val="19"/>
                      </w:rPr>
                      <w:t>of</w:t>
                    </w:r>
                    <w:r>
                      <w:rPr>
                        <w:color w:val="111111"/>
                        <w:spacing w:val="-1"/>
                        <w:sz w:val="19"/>
                      </w:rPr>
                      <w:t> </w:t>
                    </w:r>
                    <w:r>
                      <w:rPr>
                        <w:color w:val="111111"/>
                        <w:spacing w:val="-4"/>
                        <w:sz w:val="19"/>
                      </w:rPr>
                      <w:t>Computer</w:t>
                    </w:r>
                    <w:r>
                      <w:rPr>
                        <w:color w:val="111111"/>
                        <w:spacing w:val="6"/>
                        <w:sz w:val="19"/>
                      </w:rPr>
                      <w:t> </w:t>
                    </w:r>
                    <w:r>
                      <w:rPr>
                        <w:color w:val="111111"/>
                        <w:spacing w:val="-4"/>
                        <w:sz w:val="19"/>
                      </w:rPr>
                      <w:t>Science</w:t>
                    </w:r>
                    <w:r>
                      <w:rPr>
                        <w:color w:val="111111"/>
                        <w:spacing w:val="5"/>
                        <w:sz w:val="19"/>
                      </w:rPr>
                      <w:t> </w:t>
                    </w:r>
                    <w:r>
                      <w:rPr>
                        <w:rFonts w:ascii="Arial"/>
                        <w:color w:val="111111"/>
                        <w:spacing w:val="-4"/>
                        <w:sz w:val="25"/>
                      </w:rPr>
                      <w:t>I</w:t>
                    </w:r>
                    <w:r>
                      <w:rPr>
                        <w:rFonts w:ascii="Arial"/>
                        <w:color w:val="111111"/>
                        <w:spacing w:val="-17"/>
                        <w:sz w:val="25"/>
                      </w:rPr>
                      <w:t> </w:t>
                    </w:r>
                    <w:r>
                      <w:rPr>
                        <w:color w:val="111111"/>
                        <w:spacing w:val="-5"/>
                        <w:sz w:val="19"/>
                      </w:rPr>
                      <w:t>U65</w:t>
                    </w:r>
                  </w:p>
                  <w:p>
                    <w:pPr>
                      <w:tabs>
                        <w:tab w:pos="485" w:val="left" w:leader="dot"/>
                      </w:tabs>
                      <w:spacing w:line="227" w:lineRule="exact" w:before="0"/>
                      <w:ind w:left="20" w:right="0" w:firstLine="0"/>
                      <w:jc w:val="left"/>
                      <w:rPr>
                        <w:sz w:val="19"/>
                      </w:rPr>
                    </w:pPr>
                    <w:r>
                      <w:rPr>
                        <w:rFonts w:ascii="Arial"/>
                        <w:color w:val="15467B"/>
                        <w:spacing w:val="-10"/>
                        <w:w w:val="155"/>
                        <w:sz w:val="16"/>
                      </w:rPr>
                      <w:t>.</w:t>
                    </w:r>
                    <w:r>
                      <w:rPr>
                        <w:rFonts w:ascii="Arial"/>
                        <w:color w:val="15467B"/>
                        <w:sz w:val="16"/>
                      </w:rPr>
                      <w:tab/>
                    </w:r>
                    <w:r>
                      <w:rPr>
                        <w:rFonts w:ascii="Arial"/>
                        <w:color w:val="15467B"/>
                        <w:w w:val="155"/>
                        <w:sz w:val="16"/>
                      </w:rPr>
                      <w:t>,</w:t>
                    </w:r>
                    <w:r>
                      <w:rPr>
                        <w:rFonts w:ascii="Arial"/>
                        <w:color w:val="6E3356"/>
                        <w:w w:val="155"/>
                        <w:sz w:val="16"/>
                      </w:rPr>
                      <w:t>IE!</w:t>
                    </w:r>
                    <w:r>
                      <w:rPr>
                        <w:rFonts w:ascii="Arial"/>
                        <w:color w:val="6E3356"/>
                        <w:spacing w:val="24"/>
                        <w:w w:val="155"/>
                        <w:sz w:val="16"/>
                      </w:rPr>
                      <w:t> </w:t>
                    </w:r>
                    <w:r>
                      <w:rPr>
                        <w:rFonts w:ascii="Arial"/>
                        <w:b/>
                        <w:color w:val="111111"/>
                        <w:sz w:val="18"/>
                      </w:rPr>
                      <w:t>Group</w:t>
                    </w:r>
                    <w:r>
                      <w:rPr>
                        <w:rFonts w:ascii="Arial"/>
                        <w:b/>
                        <w:color w:val="111111"/>
                        <w:spacing w:val="24"/>
                        <w:sz w:val="18"/>
                      </w:rPr>
                      <w:t> </w:t>
                    </w:r>
                    <w:r>
                      <w:rPr>
                        <w:rFonts w:ascii="Arial"/>
                        <w:b/>
                        <w:color w:val="111111"/>
                        <w:sz w:val="18"/>
                      </w:rPr>
                      <w:t>C</w:t>
                    </w:r>
                    <w:r>
                      <w:rPr>
                        <w:rFonts w:ascii="Arial"/>
                        <w:b/>
                        <w:color w:val="111111"/>
                        <w:spacing w:val="22"/>
                        <w:sz w:val="18"/>
                      </w:rPr>
                      <w:t> </w:t>
                    </w:r>
                    <w:r>
                      <w:rPr>
                        <w:rFonts w:ascii="Arial"/>
                        <w:color w:val="111111"/>
                        <w:sz w:val="20"/>
                      </w:rPr>
                      <w:t>I</w:t>
                    </w:r>
                    <w:r>
                      <w:rPr>
                        <w:rFonts w:ascii="Arial"/>
                        <w:color w:val="111111"/>
                        <w:spacing w:val="10"/>
                        <w:sz w:val="20"/>
                      </w:rPr>
                      <w:t> </w:t>
                    </w:r>
                    <w:r>
                      <w:rPr>
                        <w:color w:val="111111"/>
                        <w:sz w:val="19"/>
                      </w:rPr>
                      <w:t>ML</w:t>
                    </w:r>
                    <w:r>
                      <w:rPr>
                        <w:color w:val="111111"/>
                        <w:spacing w:val="17"/>
                        <w:sz w:val="19"/>
                      </w:rPr>
                      <w:t> </w:t>
                    </w:r>
                    <w:r>
                      <w:rPr>
                        <w:color w:val="111111"/>
                        <w:sz w:val="19"/>
                      </w:rPr>
                      <w:t>Based</w:t>
                    </w:r>
                    <w:r>
                      <w:rPr>
                        <w:color w:val="111111"/>
                        <w:spacing w:val="29"/>
                        <w:sz w:val="19"/>
                      </w:rPr>
                      <w:t> </w:t>
                    </w:r>
                    <w:r>
                      <w:rPr>
                        <w:color w:val="111111"/>
                        <w:sz w:val="19"/>
                      </w:rPr>
                      <w:t>Plant</w:t>
                    </w:r>
                    <w:r>
                      <w:rPr>
                        <w:color w:val="111111"/>
                        <w:spacing w:val="17"/>
                        <w:sz w:val="19"/>
                      </w:rPr>
                      <w:t> </w:t>
                    </w:r>
                    <w:r>
                      <w:rPr>
                        <w:color w:val="111111"/>
                        <w:sz w:val="19"/>
                      </w:rPr>
                      <w:t>Disease</w:t>
                    </w:r>
                    <w:r>
                      <w:rPr>
                        <w:color w:val="111111"/>
                        <w:spacing w:val="28"/>
                        <w:sz w:val="19"/>
                      </w:rPr>
                      <w:t> </w:t>
                    </w:r>
                    <w:r>
                      <w:rPr>
                        <w:color w:val="111111"/>
                        <w:sz w:val="19"/>
                      </w:rPr>
                      <w:t>Detection</w:t>
                    </w:r>
                    <w:r>
                      <w:rPr>
                        <w:color w:val="111111"/>
                        <w:spacing w:val="33"/>
                        <w:sz w:val="19"/>
                      </w:rPr>
                      <w:t> </w:t>
                    </w:r>
                    <w:r>
                      <w:rPr>
                        <w:color w:val="111111"/>
                        <w:sz w:val="19"/>
                      </w:rPr>
                      <w:t>Mobile</w:t>
                    </w:r>
                    <w:r>
                      <w:rPr>
                        <w:color w:val="111111"/>
                        <w:spacing w:val="22"/>
                        <w:sz w:val="19"/>
                      </w:rPr>
                      <w:t> </w:t>
                    </w:r>
                    <w:r>
                      <w:rPr>
                        <w:color w:val="111111"/>
                        <w:sz w:val="19"/>
                      </w:rPr>
                      <w:t>App</w:t>
                    </w:r>
                    <w:r>
                      <w:rPr>
                        <w:color w:val="111111"/>
                        <w:spacing w:val="15"/>
                        <w:sz w:val="19"/>
                      </w:rPr>
                      <w:t> </w:t>
                    </w:r>
                    <w:r>
                      <w:rPr>
                        <w:color w:val="111111"/>
                        <w:sz w:val="19"/>
                      </w:rPr>
                      <w:t>for</w:t>
                    </w:r>
                    <w:r>
                      <w:rPr>
                        <w:color w:val="111111"/>
                        <w:spacing w:val="17"/>
                        <w:sz w:val="19"/>
                      </w:rPr>
                      <w:t> </w:t>
                    </w:r>
                    <w:r>
                      <w:rPr>
                        <w:color w:val="111111"/>
                        <w:sz w:val="19"/>
                      </w:rPr>
                      <w:t>Sri</w:t>
                    </w:r>
                    <w:r>
                      <w:rPr>
                        <w:color w:val="111111"/>
                        <w:spacing w:val="12"/>
                        <w:sz w:val="19"/>
                      </w:rPr>
                      <w:t> </w:t>
                    </w:r>
                    <w:r>
                      <w:rPr>
                        <w:color w:val="111111"/>
                        <w:spacing w:val="-2"/>
                        <w:sz w:val="19"/>
                      </w:rPr>
                      <w:t>Lanka</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24064">
          <wp:simplePos x="0" y="0"/>
          <wp:positionH relativeFrom="page">
            <wp:posOffset>622668</wp:posOffset>
          </wp:positionH>
          <wp:positionV relativeFrom="page">
            <wp:posOffset>543177</wp:posOffset>
          </wp:positionV>
          <wp:extent cx="460897" cy="122059"/>
          <wp:effectExtent l="0" t="0" r="0" b="0"/>
          <wp:wrapNone/>
          <wp:docPr id="1350" name="Image 1350"/>
          <wp:cNvGraphicFramePr>
            <a:graphicFrameLocks/>
          </wp:cNvGraphicFramePr>
          <a:graphic>
            <a:graphicData uri="http://schemas.openxmlformats.org/drawingml/2006/picture">
              <pic:pic>
                <pic:nvPicPr>
                  <pic:cNvPr id="1350" name="Image 1350"/>
                  <pic:cNvPicPr/>
                </pic:nvPicPr>
                <pic:blipFill>
                  <a:blip r:embed="rId1" cstate="print"/>
                  <a:stretch>
                    <a:fillRect/>
                  </a:stretch>
                </pic:blipFill>
                <pic:spPr>
                  <a:xfrm>
                    <a:off x="0" y="0"/>
                    <a:ext cx="460897" cy="122059"/>
                  </a:xfrm>
                  <a:prstGeom prst="rect">
                    <a:avLst/>
                  </a:prstGeom>
                </pic:spPr>
              </pic:pic>
            </a:graphicData>
          </a:graphic>
        </wp:anchor>
      </w:drawing>
    </w:r>
    <w:r>
      <w:rPr/>
      <w:drawing>
        <wp:anchor distT="0" distB="0" distL="0" distR="0" allowOverlap="1" layoutInCell="1" locked="0" behindDoc="1" simplePos="0" relativeHeight="481624576">
          <wp:simplePos x="0" y="0"/>
          <wp:positionH relativeFrom="page">
            <wp:posOffset>598250</wp:posOffset>
          </wp:positionH>
          <wp:positionV relativeFrom="page">
            <wp:posOffset>750677</wp:posOffset>
          </wp:positionV>
          <wp:extent cx="485315" cy="48823"/>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2" cstate="print"/>
                  <a:stretch>
                    <a:fillRect/>
                  </a:stretch>
                </pic:blipFill>
                <pic:spPr>
                  <a:xfrm>
                    <a:off x="0" y="0"/>
                    <a:ext cx="485315" cy="48823"/>
                  </a:xfrm>
                  <a:prstGeom prst="rect">
                    <a:avLst/>
                  </a:prstGeom>
                </pic:spPr>
              </pic:pic>
            </a:graphicData>
          </a:graphic>
        </wp:anchor>
      </w:drawing>
    </w:r>
    <w:r>
      <w:rPr/>
      <mc:AlternateContent>
        <mc:Choice Requires="wps">
          <w:drawing>
            <wp:anchor distT="0" distB="0" distL="0" distR="0" allowOverlap="1" layoutInCell="1" locked="0" behindDoc="1" simplePos="0" relativeHeight="481625088">
              <wp:simplePos x="0" y="0"/>
              <wp:positionH relativeFrom="page">
                <wp:posOffset>499545</wp:posOffset>
              </wp:positionH>
              <wp:positionV relativeFrom="page">
                <wp:posOffset>404909</wp:posOffset>
              </wp:positionV>
              <wp:extent cx="4372610" cy="346710"/>
              <wp:effectExtent l="0" t="0" r="0" b="0"/>
              <wp:wrapNone/>
              <wp:docPr id="1352" name="Textbox 1352"/>
              <wp:cNvGraphicFramePr>
                <a:graphicFrameLocks/>
              </wp:cNvGraphicFramePr>
              <a:graphic>
                <a:graphicData uri="http://schemas.microsoft.com/office/word/2010/wordprocessingShape">
                  <wps:wsp>
                    <wps:cNvPr id="1352" name="Textbox 1352"/>
                    <wps:cNvSpPr txBox="1"/>
                    <wps:spPr>
                      <a:xfrm>
                        <a:off x="0" y="0"/>
                        <a:ext cx="4372610" cy="346710"/>
                      </a:xfrm>
                      <a:prstGeom prst="rect">
                        <a:avLst/>
                      </a:prstGeom>
                    </wps:spPr>
                    <wps:txbx>
                      <w:txbxContent>
                        <w:p>
                          <w:pPr>
                            <w:spacing w:line="285" w:lineRule="exact" w:before="12"/>
                            <w:ind w:left="141" w:right="0" w:firstLine="0"/>
                            <w:jc w:val="left"/>
                            <w:rPr>
                              <w:sz w:val="19"/>
                            </w:rPr>
                          </w:pPr>
                          <w:r>
                            <w:rPr>
                              <w:b/>
                              <w:color w:val="62385B"/>
                              <w:sz w:val="20"/>
                            </w:rPr>
                            <w:t>lolillj</w:t>
                          </w:r>
                          <w:r>
                            <w:rPr>
                              <w:b/>
                              <w:color w:val="62385B"/>
                              <w:spacing w:val="7"/>
                              <w:sz w:val="20"/>
                            </w:rPr>
                            <w:t> </w:t>
                          </w:r>
                          <w:r>
                            <w:rPr>
                              <w:b/>
                              <w:color w:val="854B52"/>
                              <w:sz w:val="20"/>
                            </w:rPr>
                            <w:t>ri!</w:t>
                          </w:r>
                          <w:r>
                            <w:rPr>
                              <w:b/>
                              <w:color w:val="854B52"/>
                              <w:spacing w:val="39"/>
                              <w:sz w:val="20"/>
                            </w:rPr>
                            <w:t>  </w:t>
                          </w:r>
                          <w:r>
                            <w:rPr>
                              <w:color w:val="111111"/>
                              <w:sz w:val="19"/>
                            </w:rPr>
                            <w:t>Edith</w:t>
                          </w:r>
                          <w:r>
                            <w:rPr>
                              <w:color w:val="111111"/>
                              <w:spacing w:val="20"/>
                              <w:sz w:val="19"/>
                            </w:rPr>
                            <w:t> </w:t>
                          </w:r>
                          <w:r>
                            <w:rPr>
                              <w:color w:val="111111"/>
                              <w:sz w:val="19"/>
                            </w:rPr>
                            <w:t>Cowan</w:t>
                          </w:r>
                          <w:r>
                            <w:rPr>
                              <w:color w:val="111111"/>
                              <w:spacing w:val="22"/>
                              <w:sz w:val="19"/>
                            </w:rPr>
                            <w:t> </w:t>
                          </w:r>
                          <w:r>
                            <w:rPr>
                              <w:color w:val="111111"/>
                              <w:sz w:val="19"/>
                            </w:rPr>
                            <w:t>University</w:t>
                          </w:r>
                          <w:r>
                            <w:rPr>
                              <w:color w:val="111111"/>
                              <w:spacing w:val="17"/>
                              <w:sz w:val="19"/>
                            </w:rPr>
                            <w:t> </w:t>
                          </w:r>
                          <w:r>
                            <w:rPr>
                              <w:rFonts w:ascii="Arial"/>
                              <w:color w:val="111111"/>
                              <w:sz w:val="25"/>
                            </w:rPr>
                            <w:t>I</w:t>
                          </w:r>
                          <w:r>
                            <w:rPr>
                              <w:rFonts w:ascii="Arial"/>
                              <w:color w:val="111111"/>
                              <w:spacing w:val="-15"/>
                              <w:sz w:val="25"/>
                            </w:rPr>
                            <w:t> </w:t>
                          </w:r>
                          <w:r>
                            <w:rPr>
                              <w:color w:val="111111"/>
                              <w:sz w:val="19"/>
                            </w:rPr>
                            <w:t>Bachelor</w:t>
                          </w:r>
                          <w:r>
                            <w:rPr>
                              <w:color w:val="111111"/>
                              <w:spacing w:val="24"/>
                              <w:sz w:val="19"/>
                            </w:rPr>
                            <w:t> </w:t>
                          </w:r>
                          <w:r>
                            <w:rPr>
                              <w:color w:val="111111"/>
                              <w:sz w:val="19"/>
                            </w:rPr>
                            <w:t>of</w:t>
                          </w:r>
                          <w:r>
                            <w:rPr>
                              <w:color w:val="111111"/>
                              <w:spacing w:val="10"/>
                              <w:sz w:val="19"/>
                            </w:rPr>
                            <w:t> </w:t>
                          </w:r>
                          <w:r>
                            <w:rPr>
                              <w:color w:val="111111"/>
                              <w:sz w:val="19"/>
                            </w:rPr>
                            <w:t>Computer</w:t>
                          </w:r>
                          <w:r>
                            <w:rPr>
                              <w:color w:val="111111"/>
                              <w:spacing w:val="21"/>
                              <w:sz w:val="19"/>
                            </w:rPr>
                            <w:t> </w:t>
                          </w:r>
                          <w:r>
                            <w:rPr>
                              <w:color w:val="111111"/>
                              <w:sz w:val="19"/>
                            </w:rPr>
                            <w:t>Science</w:t>
                          </w:r>
                          <w:r>
                            <w:rPr>
                              <w:color w:val="111111"/>
                              <w:spacing w:val="17"/>
                              <w:sz w:val="19"/>
                            </w:rPr>
                            <w:t> </w:t>
                          </w:r>
                          <w:r>
                            <w:rPr>
                              <w:rFonts w:ascii="Arial"/>
                              <w:color w:val="111111"/>
                              <w:sz w:val="25"/>
                            </w:rPr>
                            <w:t>I</w:t>
                          </w:r>
                          <w:r>
                            <w:rPr>
                              <w:rFonts w:ascii="Arial"/>
                              <w:color w:val="111111"/>
                              <w:spacing w:val="-8"/>
                              <w:sz w:val="25"/>
                            </w:rPr>
                            <w:t> </w:t>
                          </w:r>
                          <w:r>
                            <w:rPr>
                              <w:color w:val="111111"/>
                              <w:spacing w:val="-5"/>
                              <w:sz w:val="19"/>
                            </w:rPr>
                            <w:t>U65</w:t>
                          </w:r>
                        </w:p>
                        <w:p>
                          <w:pPr>
                            <w:spacing w:line="228" w:lineRule="exact" w:before="0"/>
                            <w:ind w:left="20" w:right="0" w:firstLine="0"/>
                            <w:jc w:val="left"/>
                            <w:rPr>
                              <w:sz w:val="19"/>
                            </w:rPr>
                          </w:pPr>
                          <w:r>
                            <w:rPr>
                              <w:b/>
                              <w:color w:val="13467B"/>
                              <w:w w:val="150"/>
                              <w:sz w:val="20"/>
                            </w:rPr>
                            <w:t>....,.</w:t>
                          </w:r>
                          <w:r>
                            <w:rPr>
                              <w:b/>
                              <w:color w:val="62385B"/>
                              <w:w w:val="150"/>
                              <w:sz w:val="20"/>
                            </w:rPr>
                            <w:t>-4</w:t>
                          </w:r>
                          <w:r>
                            <w:rPr>
                              <w:b/>
                              <w:color w:val="62385B"/>
                              <w:spacing w:val="54"/>
                              <w:w w:val="150"/>
                              <w:sz w:val="20"/>
                            </w:rPr>
                            <w:t>  </w:t>
                          </w:r>
                          <w:r>
                            <w:rPr>
                              <w:rFonts w:ascii="Arial"/>
                              <w:b/>
                              <w:color w:val="111111"/>
                              <w:sz w:val="18"/>
                            </w:rPr>
                            <w:t>Group</w:t>
                          </w:r>
                          <w:r>
                            <w:rPr>
                              <w:rFonts w:ascii="Arial"/>
                              <w:b/>
                              <w:color w:val="111111"/>
                              <w:spacing w:val="26"/>
                              <w:sz w:val="18"/>
                            </w:rPr>
                            <w:t> </w:t>
                          </w:r>
                          <w:r>
                            <w:rPr>
                              <w:rFonts w:ascii="Arial"/>
                              <w:b/>
                              <w:color w:val="111111"/>
                              <w:sz w:val="18"/>
                            </w:rPr>
                            <w:t>C</w:t>
                          </w:r>
                          <w:r>
                            <w:rPr>
                              <w:rFonts w:ascii="Arial"/>
                              <w:b/>
                              <w:color w:val="111111"/>
                              <w:spacing w:val="23"/>
                              <w:sz w:val="18"/>
                            </w:rPr>
                            <w:t> </w:t>
                          </w:r>
                          <w:r>
                            <w:rPr>
                              <w:rFonts w:ascii="Arial"/>
                              <w:color w:val="111111"/>
                              <w:sz w:val="20"/>
                            </w:rPr>
                            <w:t>I</w:t>
                          </w:r>
                          <w:r>
                            <w:rPr>
                              <w:rFonts w:ascii="Arial"/>
                              <w:color w:val="111111"/>
                              <w:spacing w:val="10"/>
                              <w:sz w:val="20"/>
                            </w:rPr>
                            <w:t> </w:t>
                          </w:r>
                          <w:r>
                            <w:rPr>
                              <w:color w:val="111111"/>
                              <w:sz w:val="19"/>
                            </w:rPr>
                            <w:t>ML</w:t>
                          </w:r>
                          <w:r>
                            <w:rPr>
                              <w:color w:val="111111"/>
                              <w:spacing w:val="18"/>
                              <w:sz w:val="19"/>
                            </w:rPr>
                            <w:t> </w:t>
                          </w:r>
                          <w:r>
                            <w:rPr>
                              <w:color w:val="111111"/>
                              <w:sz w:val="19"/>
                            </w:rPr>
                            <w:t>Based</w:t>
                          </w:r>
                          <w:r>
                            <w:rPr>
                              <w:color w:val="111111"/>
                              <w:spacing w:val="30"/>
                              <w:sz w:val="19"/>
                            </w:rPr>
                            <w:t> </w:t>
                          </w:r>
                          <w:r>
                            <w:rPr>
                              <w:color w:val="111111"/>
                              <w:sz w:val="19"/>
                            </w:rPr>
                            <w:t>Plant</w:t>
                          </w:r>
                          <w:r>
                            <w:rPr>
                              <w:color w:val="111111"/>
                              <w:spacing w:val="18"/>
                              <w:sz w:val="19"/>
                            </w:rPr>
                            <w:t> </w:t>
                          </w:r>
                          <w:r>
                            <w:rPr>
                              <w:color w:val="111111"/>
                              <w:sz w:val="19"/>
                            </w:rPr>
                            <w:t>Disease</w:t>
                          </w:r>
                          <w:r>
                            <w:rPr>
                              <w:color w:val="111111"/>
                              <w:spacing w:val="29"/>
                              <w:sz w:val="19"/>
                            </w:rPr>
                            <w:t> </w:t>
                          </w:r>
                          <w:r>
                            <w:rPr>
                              <w:color w:val="111111"/>
                              <w:sz w:val="19"/>
                            </w:rPr>
                            <w:t>Detection</w:t>
                          </w:r>
                          <w:r>
                            <w:rPr>
                              <w:color w:val="111111"/>
                              <w:spacing w:val="34"/>
                              <w:sz w:val="19"/>
                            </w:rPr>
                            <w:t> </w:t>
                          </w:r>
                          <w:r>
                            <w:rPr>
                              <w:color w:val="111111"/>
                              <w:sz w:val="19"/>
                            </w:rPr>
                            <w:t>Mobile</w:t>
                          </w:r>
                          <w:r>
                            <w:rPr>
                              <w:color w:val="111111"/>
                              <w:spacing w:val="23"/>
                              <w:sz w:val="19"/>
                            </w:rPr>
                            <w:t> </w:t>
                          </w:r>
                          <w:r>
                            <w:rPr>
                              <w:color w:val="111111"/>
                              <w:sz w:val="19"/>
                            </w:rPr>
                            <w:t>App</w:t>
                          </w:r>
                          <w:r>
                            <w:rPr>
                              <w:color w:val="111111"/>
                              <w:spacing w:val="16"/>
                              <w:sz w:val="19"/>
                            </w:rPr>
                            <w:t> </w:t>
                          </w:r>
                          <w:r>
                            <w:rPr>
                              <w:color w:val="111111"/>
                              <w:sz w:val="19"/>
                            </w:rPr>
                            <w:t>for</w:t>
                          </w:r>
                          <w:r>
                            <w:rPr>
                              <w:color w:val="111111"/>
                              <w:spacing w:val="18"/>
                              <w:sz w:val="19"/>
                            </w:rPr>
                            <w:t> </w:t>
                          </w:r>
                          <w:r>
                            <w:rPr>
                              <w:color w:val="111111"/>
                              <w:sz w:val="19"/>
                            </w:rPr>
                            <w:t>Sri</w:t>
                          </w:r>
                          <w:r>
                            <w:rPr>
                              <w:color w:val="111111"/>
                              <w:spacing w:val="13"/>
                              <w:sz w:val="19"/>
                            </w:rPr>
                            <w:t> </w:t>
                          </w:r>
                          <w:r>
                            <w:rPr>
                              <w:color w:val="111111"/>
                              <w:spacing w:val="-2"/>
                              <w:sz w:val="19"/>
                            </w:rPr>
                            <w:t>Lanka</w:t>
                          </w:r>
                        </w:p>
                      </w:txbxContent>
                    </wps:txbx>
                    <wps:bodyPr wrap="square" lIns="0" tIns="0" rIns="0" bIns="0" rtlCol="0">
                      <a:noAutofit/>
                    </wps:bodyPr>
                  </wps:wsp>
                </a:graphicData>
              </a:graphic>
            </wp:anchor>
          </w:drawing>
        </mc:Choice>
        <mc:Fallback>
          <w:pict>
            <v:shape style="position:absolute;margin-left:39.334270pt;margin-top:31.882626pt;width:344.3pt;height:27.3pt;mso-position-horizontal-relative:page;mso-position-vertical-relative:page;z-index:-21691392" type="#_x0000_t202" id="docshape968" filled="false" stroked="false">
              <v:textbox inset="0,0,0,0">
                <w:txbxContent>
                  <w:p>
                    <w:pPr>
                      <w:spacing w:line="285" w:lineRule="exact" w:before="12"/>
                      <w:ind w:left="141" w:right="0" w:firstLine="0"/>
                      <w:jc w:val="left"/>
                      <w:rPr>
                        <w:sz w:val="19"/>
                      </w:rPr>
                    </w:pPr>
                    <w:r>
                      <w:rPr>
                        <w:b/>
                        <w:color w:val="62385B"/>
                        <w:sz w:val="20"/>
                      </w:rPr>
                      <w:t>lolillj</w:t>
                    </w:r>
                    <w:r>
                      <w:rPr>
                        <w:b/>
                        <w:color w:val="62385B"/>
                        <w:spacing w:val="7"/>
                        <w:sz w:val="20"/>
                      </w:rPr>
                      <w:t> </w:t>
                    </w:r>
                    <w:r>
                      <w:rPr>
                        <w:b/>
                        <w:color w:val="854B52"/>
                        <w:sz w:val="20"/>
                      </w:rPr>
                      <w:t>ri!</w:t>
                    </w:r>
                    <w:r>
                      <w:rPr>
                        <w:b/>
                        <w:color w:val="854B52"/>
                        <w:spacing w:val="39"/>
                        <w:sz w:val="20"/>
                      </w:rPr>
                      <w:t>  </w:t>
                    </w:r>
                    <w:r>
                      <w:rPr>
                        <w:color w:val="111111"/>
                        <w:sz w:val="19"/>
                      </w:rPr>
                      <w:t>Edith</w:t>
                    </w:r>
                    <w:r>
                      <w:rPr>
                        <w:color w:val="111111"/>
                        <w:spacing w:val="20"/>
                        <w:sz w:val="19"/>
                      </w:rPr>
                      <w:t> </w:t>
                    </w:r>
                    <w:r>
                      <w:rPr>
                        <w:color w:val="111111"/>
                        <w:sz w:val="19"/>
                      </w:rPr>
                      <w:t>Cowan</w:t>
                    </w:r>
                    <w:r>
                      <w:rPr>
                        <w:color w:val="111111"/>
                        <w:spacing w:val="22"/>
                        <w:sz w:val="19"/>
                      </w:rPr>
                      <w:t> </w:t>
                    </w:r>
                    <w:r>
                      <w:rPr>
                        <w:color w:val="111111"/>
                        <w:sz w:val="19"/>
                      </w:rPr>
                      <w:t>University</w:t>
                    </w:r>
                    <w:r>
                      <w:rPr>
                        <w:color w:val="111111"/>
                        <w:spacing w:val="17"/>
                        <w:sz w:val="19"/>
                      </w:rPr>
                      <w:t> </w:t>
                    </w:r>
                    <w:r>
                      <w:rPr>
                        <w:rFonts w:ascii="Arial"/>
                        <w:color w:val="111111"/>
                        <w:sz w:val="25"/>
                      </w:rPr>
                      <w:t>I</w:t>
                    </w:r>
                    <w:r>
                      <w:rPr>
                        <w:rFonts w:ascii="Arial"/>
                        <w:color w:val="111111"/>
                        <w:spacing w:val="-15"/>
                        <w:sz w:val="25"/>
                      </w:rPr>
                      <w:t> </w:t>
                    </w:r>
                    <w:r>
                      <w:rPr>
                        <w:color w:val="111111"/>
                        <w:sz w:val="19"/>
                      </w:rPr>
                      <w:t>Bachelor</w:t>
                    </w:r>
                    <w:r>
                      <w:rPr>
                        <w:color w:val="111111"/>
                        <w:spacing w:val="24"/>
                        <w:sz w:val="19"/>
                      </w:rPr>
                      <w:t> </w:t>
                    </w:r>
                    <w:r>
                      <w:rPr>
                        <w:color w:val="111111"/>
                        <w:sz w:val="19"/>
                      </w:rPr>
                      <w:t>of</w:t>
                    </w:r>
                    <w:r>
                      <w:rPr>
                        <w:color w:val="111111"/>
                        <w:spacing w:val="10"/>
                        <w:sz w:val="19"/>
                      </w:rPr>
                      <w:t> </w:t>
                    </w:r>
                    <w:r>
                      <w:rPr>
                        <w:color w:val="111111"/>
                        <w:sz w:val="19"/>
                      </w:rPr>
                      <w:t>Computer</w:t>
                    </w:r>
                    <w:r>
                      <w:rPr>
                        <w:color w:val="111111"/>
                        <w:spacing w:val="21"/>
                        <w:sz w:val="19"/>
                      </w:rPr>
                      <w:t> </w:t>
                    </w:r>
                    <w:r>
                      <w:rPr>
                        <w:color w:val="111111"/>
                        <w:sz w:val="19"/>
                      </w:rPr>
                      <w:t>Science</w:t>
                    </w:r>
                    <w:r>
                      <w:rPr>
                        <w:color w:val="111111"/>
                        <w:spacing w:val="17"/>
                        <w:sz w:val="19"/>
                      </w:rPr>
                      <w:t> </w:t>
                    </w:r>
                    <w:r>
                      <w:rPr>
                        <w:rFonts w:ascii="Arial"/>
                        <w:color w:val="111111"/>
                        <w:sz w:val="25"/>
                      </w:rPr>
                      <w:t>I</w:t>
                    </w:r>
                    <w:r>
                      <w:rPr>
                        <w:rFonts w:ascii="Arial"/>
                        <w:color w:val="111111"/>
                        <w:spacing w:val="-8"/>
                        <w:sz w:val="25"/>
                      </w:rPr>
                      <w:t> </w:t>
                    </w:r>
                    <w:r>
                      <w:rPr>
                        <w:color w:val="111111"/>
                        <w:spacing w:val="-5"/>
                        <w:sz w:val="19"/>
                      </w:rPr>
                      <w:t>U65</w:t>
                    </w:r>
                  </w:p>
                  <w:p>
                    <w:pPr>
                      <w:spacing w:line="228" w:lineRule="exact" w:before="0"/>
                      <w:ind w:left="20" w:right="0" w:firstLine="0"/>
                      <w:jc w:val="left"/>
                      <w:rPr>
                        <w:sz w:val="19"/>
                      </w:rPr>
                    </w:pPr>
                    <w:r>
                      <w:rPr>
                        <w:b/>
                        <w:color w:val="13467B"/>
                        <w:w w:val="150"/>
                        <w:sz w:val="20"/>
                      </w:rPr>
                      <w:t>....,.</w:t>
                    </w:r>
                    <w:r>
                      <w:rPr>
                        <w:b/>
                        <w:color w:val="62385B"/>
                        <w:w w:val="150"/>
                        <w:sz w:val="20"/>
                      </w:rPr>
                      <w:t>-4</w:t>
                    </w:r>
                    <w:r>
                      <w:rPr>
                        <w:b/>
                        <w:color w:val="62385B"/>
                        <w:spacing w:val="54"/>
                        <w:w w:val="150"/>
                        <w:sz w:val="20"/>
                      </w:rPr>
                      <w:t>  </w:t>
                    </w:r>
                    <w:r>
                      <w:rPr>
                        <w:rFonts w:ascii="Arial"/>
                        <w:b/>
                        <w:color w:val="111111"/>
                        <w:sz w:val="18"/>
                      </w:rPr>
                      <w:t>Group</w:t>
                    </w:r>
                    <w:r>
                      <w:rPr>
                        <w:rFonts w:ascii="Arial"/>
                        <w:b/>
                        <w:color w:val="111111"/>
                        <w:spacing w:val="26"/>
                        <w:sz w:val="18"/>
                      </w:rPr>
                      <w:t> </w:t>
                    </w:r>
                    <w:r>
                      <w:rPr>
                        <w:rFonts w:ascii="Arial"/>
                        <w:b/>
                        <w:color w:val="111111"/>
                        <w:sz w:val="18"/>
                      </w:rPr>
                      <w:t>C</w:t>
                    </w:r>
                    <w:r>
                      <w:rPr>
                        <w:rFonts w:ascii="Arial"/>
                        <w:b/>
                        <w:color w:val="111111"/>
                        <w:spacing w:val="23"/>
                        <w:sz w:val="18"/>
                      </w:rPr>
                      <w:t> </w:t>
                    </w:r>
                    <w:r>
                      <w:rPr>
                        <w:rFonts w:ascii="Arial"/>
                        <w:color w:val="111111"/>
                        <w:sz w:val="20"/>
                      </w:rPr>
                      <w:t>I</w:t>
                    </w:r>
                    <w:r>
                      <w:rPr>
                        <w:rFonts w:ascii="Arial"/>
                        <w:color w:val="111111"/>
                        <w:spacing w:val="10"/>
                        <w:sz w:val="20"/>
                      </w:rPr>
                      <w:t> </w:t>
                    </w:r>
                    <w:r>
                      <w:rPr>
                        <w:color w:val="111111"/>
                        <w:sz w:val="19"/>
                      </w:rPr>
                      <w:t>ML</w:t>
                    </w:r>
                    <w:r>
                      <w:rPr>
                        <w:color w:val="111111"/>
                        <w:spacing w:val="18"/>
                        <w:sz w:val="19"/>
                      </w:rPr>
                      <w:t> </w:t>
                    </w:r>
                    <w:r>
                      <w:rPr>
                        <w:color w:val="111111"/>
                        <w:sz w:val="19"/>
                      </w:rPr>
                      <w:t>Based</w:t>
                    </w:r>
                    <w:r>
                      <w:rPr>
                        <w:color w:val="111111"/>
                        <w:spacing w:val="30"/>
                        <w:sz w:val="19"/>
                      </w:rPr>
                      <w:t> </w:t>
                    </w:r>
                    <w:r>
                      <w:rPr>
                        <w:color w:val="111111"/>
                        <w:sz w:val="19"/>
                      </w:rPr>
                      <w:t>Plant</w:t>
                    </w:r>
                    <w:r>
                      <w:rPr>
                        <w:color w:val="111111"/>
                        <w:spacing w:val="18"/>
                        <w:sz w:val="19"/>
                      </w:rPr>
                      <w:t> </w:t>
                    </w:r>
                    <w:r>
                      <w:rPr>
                        <w:color w:val="111111"/>
                        <w:sz w:val="19"/>
                      </w:rPr>
                      <w:t>Disease</w:t>
                    </w:r>
                    <w:r>
                      <w:rPr>
                        <w:color w:val="111111"/>
                        <w:spacing w:val="29"/>
                        <w:sz w:val="19"/>
                      </w:rPr>
                      <w:t> </w:t>
                    </w:r>
                    <w:r>
                      <w:rPr>
                        <w:color w:val="111111"/>
                        <w:sz w:val="19"/>
                      </w:rPr>
                      <w:t>Detection</w:t>
                    </w:r>
                    <w:r>
                      <w:rPr>
                        <w:color w:val="111111"/>
                        <w:spacing w:val="34"/>
                        <w:sz w:val="19"/>
                      </w:rPr>
                      <w:t> </w:t>
                    </w:r>
                    <w:r>
                      <w:rPr>
                        <w:color w:val="111111"/>
                        <w:sz w:val="19"/>
                      </w:rPr>
                      <w:t>Mobile</w:t>
                    </w:r>
                    <w:r>
                      <w:rPr>
                        <w:color w:val="111111"/>
                        <w:spacing w:val="23"/>
                        <w:sz w:val="19"/>
                      </w:rPr>
                      <w:t> </w:t>
                    </w:r>
                    <w:r>
                      <w:rPr>
                        <w:color w:val="111111"/>
                        <w:sz w:val="19"/>
                      </w:rPr>
                      <w:t>App</w:t>
                    </w:r>
                    <w:r>
                      <w:rPr>
                        <w:color w:val="111111"/>
                        <w:spacing w:val="16"/>
                        <w:sz w:val="19"/>
                      </w:rPr>
                      <w:t> </w:t>
                    </w:r>
                    <w:r>
                      <w:rPr>
                        <w:color w:val="111111"/>
                        <w:sz w:val="19"/>
                      </w:rPr>
                      <w:t>for</w:t>
                    </w:r>
                    <w:r>
                      <w:rPr>
                        <w:color w:val="111111"/>
                        <w:spacing w:val="18"/>
                        <w:sz w:val="19"/>
                      </w:rPr>
                      <w:t> </w:t>
                    </w:r>
                    <w:r>
                      <w:rPr>
                        <w:color w:val="111111"/>
                        <w:sz w:val="19"/>
                      </w:rPr>
                      <w:t>Sri</w:t>
                    </w:r>
                    <w:r>
                      <w:rPr>
                        <w:color w:val="111111"/>
                        <w:spacing w:val="13"/>
                        <w:sz w:val="19"/>
                      </w:rPr>
                      <w:t> </w:t>
                    </w:r>
                    <w:r>
                      <w:rPr>
                        <w:color w:val="111111"/>
                        <w:spacing w:val="-2"/>
                        <w:sz w:val="19"/>
                      </w:rPr>
                      <w:t>Lanka</w:t>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626112">
          <wp:simplePos x="0" y="0"/>
          <wp:positionH relativeFrom="page">
            <wp:posOffset>622668</wp:posOffset>
          </wp:positionH>
          <wp:positionV relativeFrom="page">
            <wp:posOffset>543177</wp:posOffset>
          </wp:positionV>
          <wp:extent cx="460897" cy="122059"/>
          <wp:effectExtent l="0" t="0" r="0" b="0"/>
          <wp:wrapNone/>
          <wp:docPr id="1386" name="Image 1386"/>
          <wp:cNvGraphicFramePr>
            <a:graphicFrameLocks/>
          </wp:cNvGraphicFramePr>
          <a:graphic>
            <a:graphicData uri="http://schemas.openxmlformats.org/drawingml/2006/picture">
              <pic:pic>
                <pic:nvPicPr>
                  <pic:cNvPr id="1386" name="Image 1386"/>
                  <pic:cNvPicPr/>
                </pic:nvPicPr>
                <pic:blipFill>
                  <a:blip r:embed="rId1" cstate="print"/>
                  <a:stretch>
                    <a:fillRect/>
                  </a:stretch>
                </pic:blipFill>
                <pic:spPr>
                  <a:xfrm>
                    <a:off x="0" y="0"/>
                    <a:ext cx="460897" cy="122059"/>
                  </a:xfrm>
                  <a:prstGeom prst="rect">
                    <a:avLst/>
                  </a:prstGeom>
                </pic:spPr>
              </pic:pic>
            </a:graphicData>
          </a:graphic>
        </wp:anchor>
      </w:drawing>
    </w:r>
    <w:r>
      <w:rPr/>
      <w:drawing>
        <wp:anchor distT="0" distB="0" distL="0" distR="0" allowOverlap="1" layoutInCell="1" locked="0" behindDoc="1" simplePos="0" relativeHeight="481626624">
          <wp:simplePos x="0" y="0"/>
          <wp:positionH relativeFrom="page">
            <wp:posOffset>598250</wp:posOffset>
          </wp:positionH>
          <wp:positionV relativeFrom="page">
            <wp:posOffset>750677</wp:posOffset>
          </wp:positionV>
          <wp:extent cx="485315" cy="48823"/>
          <wp:effectExtent l="0" t="0" r="0" b="0"/>
          <wp:wrapNone/>
          <wp:docPr id="1387" name="Image 1387"/>
          <wp:cNvGraphicFramePr>
            <a:graphicFrameLocks/>
          </wp:cNvGraphicFramePr>
          <a:graphic>
            <a:graphicData uri="http://schemas.openxmlformats.org/drawingml/2006/picture">
              <pic:pic>
                <pic:nvPicPr>
                  <pic:cNvPr id="1387" name="Image 1387"/>
                  <pic:cNvPicPr/>
                </pic:nvPicPr>
                <pic:blipFill>
                  <a:blip r:embed="rId2" cstate="print"/>
                  <a:stretch>
                    <a:fillRect/>
                  </a:stretch>
                </pic:blipFill>
                <pic:spPr>
                  <a:xfrm>
                    <a:off x="0" y="0"/>
                    <a:ext cx="485315" cy="48823"/>
                  </a:xfrm>
                  <a:prstGeom prst="rect">
                    <a:avLst/>
                  </a:prstGeom>
                </pic:spPr>
              </pic:pic>
            </a:graphicData>
          </a:graphic>
        </wp:anchor>
      </w:drawing>
    </w:r>
    <w:r>
      <w:rPr/>
      <mc:AlternateContent>
        <mc:Choice Requires="wps">
          <w:drawing>
            <wp:anchor distT="0" distB="0" distL="0" distR="0" allowOverlap="1" layoutInCell="1" locked="0" behindDoc="1" simplePos="0" relativeHeight="481627136">
              <wp:simplePos x="0" y="0"/>
              <wp:positionH relativeFrom="page">
                <wp:posOffset>523016</wp:posOffset>
              </wp:positionH>
              <wp:positionV relativeFrom="page">
                <wp:posOffset>404909</wp:posOffset>
              </wp:positionV>
              <wp:extent cx="4349115" cy="346075"/>
              <wp:effectExtent l="0" t="0" r="0" b="0"/>
              <wp:wrapNone/>
              <wp:docPr id="1388" name="Textbox 1388"/>
              <wp:cNvGraphicFramePr>
                <a:graphicFrameLocks/>
              </wp:cNvGraphicFramePr>
              <a:graphic>
                <a:graphicData uri="http://schemas.microsoft.com/office/word/2010/wordprocessingShape">
                  <wps:wsp>
                    <wps:cNvPr id="1388" name="Textbox 1388"/>
                    <wps:cNvSpPr txBox="1"/>
                    <wps:spPr>
                      <a:xfrm>
                        <a:off x="0" y="0"/>
                        <a:ext cx="4349115" cy="346075"/>
                      </a:xfrm>
                      <a:prstGeom prst="rect">
                        <a:avLst/>
                      </a:prstGeom>
                    </wps:spPr>
                    <wps:txbx>
                      <w:txbxContent>
                        <w:p>
                          <w:pPr>
                            <w:spacing w:line="285" w:lineRule="exact" w:before="12"/>
                            <w:ind w:left="94"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11111"/>
                              <w:spacing w:val="-4"/>
                              <w:sz w:val="19"/>
                            </w:rPr>
                            <w:t>Edith</w:t>
                          </w:r>
                          <w:r>
                            <w:rPr>
                              <w:color w:val="111111"/>
                              <w:spacing w:val="6"/>
                              <w:sz w:val="19"/>
                            </w:rPr>
                            <w:t> </w:t>
                          </w:r>
                          <w:r>
                            <w:rPr>
                              <w:color w:val="111111"/>
                              <w:spacing w:val="-4"/>
                              <w:sz w:val="19"/>
                            </w:rPr>
                            <w:t>Cowan</w:t>
                          </w:r>
                          <w:r>
                            <w:rPr>
                              <w:color w:val="111111"/>
                              <w:spacing w:val="8"/>
                              <w:sz w:val="19"/>
                            </w:rPr>
                            <w:t> </w:t>
                          </w:r>
                          <w:r>
                            <w:rPr>
                              <w:color w:val="111111"/>
                              <w:spacing w:val="-4"/>
                              <w:sz w:val="19"/>
                            </w:rPr>
                            <w:t>University</w:t>
                          </w:r>
                          <w:r>
                            <w:rPr>
                              <w:color w:val="111111"/>
                              <w:spacing w:val="4"/>
                              <w:sz w:val="19"/>
                            </w:rPr>
                            <w:t> </w:t>
                          </w:r>
                          <w:r>
                            <w:rPr>
                              <w:rFonts w:ascii="Arial"/>
                              <w:color w:val="030303"/>
                              <w:spacing w:val="-4"/>
                              <w:sz w:val="25"/>
                            </w:rPr>
                            <w:t>I</w:t>
                          </w:r>
                          <w:r>
                            <w:rPr>
                              <w:rFonts w:ascii="Arial"/>
                              <w:color w:val="030303"/>
                              <w:spacing w:val="-23"/>
                              <w:sz w:val="25"/>
                            </w:rPr>
                            <w:t> </w:t>
                          </w:r>
                          <w:r>
                            <w:rPr>
                              <w:color w:val="111111"/>
                              <w:spacing w:val="-4"/>
                              <w:sz w:val="19"/>
                            </w:rPr>
                            <w:t>Bachelor</w:t>
                          </w:r>
                          <w:r>
                            <w:rPr>
                              <w:color w:val="111111"/>
                              <w:spacing w:val="10"/>
                              <w:sz w:val="19"/>
                            </w:rPr>
                            <w:t> </w:t>
                          </w:r>
                          <w:r>
                            <w:rPr>
                              <w:color w:val="111111"/>
                              <w:spacing w:val="-4"/>
                              <w:sz w:val="19"/>
                            </w:rPr>
                            <w:t>of</w:t>
                          </w:r>
                          <w:r>
                            <w:rPr>
                              <w:color w:val="111111"/>
                              <w:spacing w:val="-1"/>
                              <w:sz w:val="19"/>
                            </w:rPr>
                            <w:t> </w:t>
                          </w:r>
                          <w:r>
                            <w:rPr>
                              <w:color w:val="111111"/>
                              <w:spacing w:val="-4"/>
                              <w:sz w:val="19"/>
                            </w:rPr>
                            <w:t>Computer</w:t>
                          </w:r>
                          <w:r>
                            <w:rPr>
                              <w:color w:val="111111"/>
                              <w:spacing w:val="6"/>
                              <w:sz w:val="19"/>
                            </w:rPr>
                            <w:t> </w:t>
                          </w:r>
                          <w:r>
                            <w:rPr>
                              <w:color w:val="111111"/>
                              <w:spacing w:val="-4"/>
                              <w:sz w:val="19"/>
                            </w:rPr>
                            <w:t>Science</w:t>
                          </w:r>
                          <w:r>
                            <w:rPr>
                              <w:color w:val="111111"/>
                              <w:spacing w:val="5"/>
                              <w:sz w:val="19"/>
                            </w:rPr>
                            <w:t> </w:t>
                          </w:r>
                          <w:r>
                            <w:rPr>
                              <w:rFonts w:ascii="Arial"/>
                              <w:color w:val="111111"/>
                              <w:spacing w:val="-4"/>
                              <w:sz w:val="25"/>
                            </w:rPr>
                            <w:t>I</w:t>
                          </w:r>
                          <w:r>
                            <w:rPr>
                              <w:rFonts w:ascii="Arial"/>
                              <w:color w:val="111111"/>
                              <w:spacing w:val="-17"/>
                              <w:sz w:val="25"/>
                            </w:rPr>
                            <w:t> </w:t>
                          </w:r>
                          <w:r>
                            <w:rPr>
                              <w:color w:val="111111"/>
                              <w:spacing w:val="-5"/>
                              <w:sz w:val="19"/>
                            </w:rPr>
                            <w:t>U65</w:t>
                          </w:r>
                        </w:p>
                        <w:p>
                          <w:pPr>
                            <w:tabs>
                              <w:tab w:pos="485" w:val="left" w:leader="dot"/>
                            </w:tabs>
                            <w:spacing w:line="227" w:lineRule="exact" w:before="0"/>
                            <w:ind w:left="20" w:right="0" w:firstLine="0"/>
                            <w:jc w:val="left"/>
                            <w:rPr>
                              <w:sz w:val="19"/>
                            </w:rPr>
                          </w:pPr>
                          <w:r>
                            <w:rPr>
                              <w:rFonts w:ascii="Arial"/>
                              <w:color w:val="15467B"/>
                              <w:spacing w:val="-10"/>
                              <w:w w:val="155"/>
                              <w:sz w:val="16"/>
                            </w:rPr>
                            <w:t>.</w:t>
                          </w:r>
                          <w:r>
                            <w:rPr>
                              <w:rFonts w:ascii="Arial"/>
                              <w:color w:val="15467B"/>
                              <w:sz w:val="16"/>
                            </w:rPr>
                            <w:tab/>
                          </w:r>
                          <w:r>
                            <w:rPr>
                              <w:rFonts w:ascii="Arial"/>
                              <w:color w:val="15467B"/>
                              <w:w w:val="155"/>
                              <w:sz w:val="16"/>
                            </w:rPr>
                            <w:t>,</w:t>
                          </w:r>
                          <w:r>
                            <w:rPr>
                              <w:rFonts w:ascii="Arial"/>
                              <w:color w:val="6E3356"/>
                              <w:w w:val="155"/>
                              <w:sz w:val="16"/>
                            </w:rPr>
                            <w:t>IE!</w:t>
                          </w:r>
                          <w:r>
                            <w:rPr>
                              <w:rFonts w:ascii="Arial"/>
                              <w:color w:val="6E3356"/>
                              <w:spacing w:val="24"/>
                              <w:w w:val="155"/>
                              <w:sz w:val="16"/>
                            </w:rPr>
                            <w:t> </w:t>
                          </w:r>
                          <w:r>
                            <w:rPr>
                              <w:rFonts w:ascii="Arial"/>
                              <w:b/>
                              <w:color w:val="111111"/>
                              <w:sz w:val="18"/>
                            </w:rPr>
                            <w:t>Group</w:t>
                          </w:r>
                          <w:r>
                            <w:rPr>
                              <w:rFonts w:ascii="Arial"/>
                              <w:b/>
                              <w:color w:val="111111"/>
                              <w:spacing w:val="24"/>
                              <w:sz w:val="18"/>
                            </w:rPr>
                            <w:t> </w:t>
                          </w:r>
                          <w:r>
                            <w:rPr>
                              <w:rFonts w:ascii="Arial"/>
                              <w:b/>
                              <w:color w:val="111111"/>
                              <w:sz w:val="18"/>
                            </w:rPr>
                            <w:t>C</w:t>
                          </w:r>
                          <w:r>
                            <w:rPr>
                              <w:rFonts w:ascii="Arial"/>
                              <w:b/>
                              <w:color w:val="111111"/>
                              <w:spacing w:val="22"/>
                              <w:sz w:val="18"/>
                            </w:rPr>
                            <w:t> </w:t>
                          </w:r>
                          <w:r>
                            <w:rPr>
                              <w:rFonts w:ascii="Arial"/>
                              <w:color w:val="111111"/>
                              <w:sz w:val="20"/>
                            </w:rPr>
                            <w:t>I</w:t>
                          </w:r>
                          <w:r>
                            <w:rPr>
                              <w:rFonts w:ascii="Arial"/>
                              <w:color w:val="111111"/>
                              <w:spacing w:val="10"/>
                              <w:sz w:val="20"/>
                            </w:rPr>
                            <w:t> </w:t>
                          </w:r>
                          <w:r>
                            <w:rPr>
                              <w:color w:val="111111"/>
                              <w:sz w:val="19"/>
                            </w:rPr>
                            <w:t>ML</w:t>
                          </w:r>
                          <w:r>
                            <w:rPr>
                              <w:color w:val="111111"/>
                              <w:spacing w:val="17"/>
                              <w:sz w:val="19"/>
                            </w:rPr>
                            <w:t> </w:t>
                          </w:r>
                          <w:r>
                            <w:rPr>
                              <w:color w:val="111111"/>
                              <w:sz w:val="19"/>
                            </w:rPr>
                            <w:t>Based</w:t>
                          </w:r>
                          <w:r>
                            <w:rPr>
                              <w:color w:val="111111"/>
                              <w:spacing w:val="29"/>
                              <w:sz w:val="19"/>
                            </w:rPr>
                            <w:t> </w:t>
                          </w:r>
                          <w:r>
                            <w:rPr>
                              <w:color w:val="111111"/>
                              <w:sz w:val="19"/>
                            </w:rPr>
                            <w:t>Plant</w:t>
                          </w:r>
                          <w:r>
                            <w:rPr>
                              <w:color w:val="111111"/>
                              <w:spacing w:val="17"/>
                              <w:sz w:val="19"/>
                            </w:rPr>
                            <w:t> </w:t>
                          </w:r>
                          <w:r>
                            <w:rPr>
                              <w:color w:val="111111"/>
                              <w:sz w:val="19"/>
                            </w:rPr>
                            <w:t>Disease</w:t>
                          </w:r>
                          <w:r>
                            <w:rPr>
                              <w:color w:val="111111"/>
                              <w:spacing w:val="28"/>
                              <w:sz w:val="19"/>
                            </w:rPr>
                            <w:t> </w:t>
                          </w:r>
                          <w:r>
                            <w:rPr>
                              <w:color w:val="111111"/>
                              <w:sz w:val="19"/>
                            </w:rPr>
                            <w:t>Detection</w:t>
                          </w:r>
                          <w:r>
                            <w:rPr>
                              <w:color w:val="111111"/>
                              <w:spacing w:val="33"/>
                              <w:sz w:val="19"/>
                            </w:rPr>
                            <w:t> </w:t>
                          </w:r>
                          <w:r>
                            <w:rPr>
                              <w:color w:val="111111"/>
                              <w:sz w:val="19"/>
                            </w:rPr>
                            <w:t>Mobile</w:t>
                          </w:r>
                          <w:r>
                            <w:rPr>
                              <w:color w:val="111111"/>
                              <w:spacing w:val="22"/>
                              <w:sz w:val="19"/>
                            </w:rPr>
                            <w:t> </w:t>
                          </w:r>
                          <w:r>
                            <w:rPr>
                              <w:color w:val="111111"/>
                              <w:sz w:val="19"/>
                            </w:rPr>
                            <w:t>App</w:t>
                          </w:r>
                          <w:r>
                            <w:rPr>
                              <w:color w:val="111111"/>
                              <w:spacing w:val="15"/>
                              <w:sz w:val="19"/>
                            </w:rPr>
                            <w:t> </w:t>
                          </w:r>
                          <w:r>
                            <w:rPr>
                              <w:color w:val="111111"/>
                              <w:sz w:val="19"/>
                            </w:rPr>
                            <w:t>for</w:t>
                          </w:r>
                          <w:r>
                            <w:rPr>
                              <w:color w:val="111111"/>
                              <w:spacing w:val="17"/>
                              <w:sz w:val="19"/>
                            </w:rPr>
                            <w:t> </w:t>
                          </w:r>
                          <w:r>
                            <w:rPr>
                              <w:color w:val="111111"/>
                              <w:sz w:val="19"/>
                            </w:rPr>
                            <w:t>Sri</w:t>
                          </w:r>
                          <w:r>
                            <w:rPr>
                              <w:color w:val="111111"/>
                              <w:spacing w:val="12"/>
                              <w:sz w:val="19"/>
                            </w:rPr>
                            <w:t> </w:t>
                          </w:r>
                          <w:r>
                            <w:rPr>
                              <w:color w:val="111111"/>
                              <w:spacing w:val="-2"/>
                              <w:sz w:val="19"/>
                            </w:rPr>
                            <w:t>Lanka</w:t>
                          </w:r>
                        </w:p>
                      </w:txbxContent>
                    </wps:txbx>
                    <wps:bodyPr wrap="square" lIns="0" tIns="0" rIns="0" bIns="0" rtlCol="0">
                      <a:noAutofit/>
                    </wps:bodyPr>
                  </wps:wsp>
                </a:graphicData>
              </a:graphic>
            </wp:anchor>
          </w:drawing>
        </mc:Choice>
        <mc:Fallback>
          <w:pict>
            <v:shape style="position:absolute;margin-left:41.182388pt;margin-top:31.882626pt;width:342.45pt;height:27.25pt;mso-position-horizontal-relative:page;mso-position-vertical-relative:page;z-index:-21689344" type="#_x0000_t202" id="docshape1000" filled="false" stroked="false">
              <v:textbox inset="0,0,0,0">
                <w:txbxContent>
                  <w:p>
                    <w:pPr>
                      <w:spacing w:line="285" w:lineRule="exact" w:before="12"/>
                      <w:ind w:left="94" w:right="0" w:firstLine="0"/>
                      <w:jc w:val="left"/>
                      <w:rPr>
                        <w:sz w:val="19"/>
                      </w:rPr>
                    </w:pPr>
                    <w:r>
                      <w:rPr>
                        <w:rFonts w:ascii="Arial"/>
                        <w:b/>
                        <w:color w:val="6E3356"/>
                        <w:spacing w:val="-4"/>
                        <w:sz w:val="20"/>
                      </w:rPr>
                      <w:t>lolilljlil</w:t>
                    </w:r>
                    <w:r>
                      <w:rPr>
                        <w:rFonts w:ascii="Arial"/>
                        <w:b/>
                        <w:color w:val="5D4F60"/>
                        <w:spacing w:val="-4"/>
                        <w:sz w:val="20"/>
                      </w:rPr>
                      <w:t>llliw</w:t>
                    </w:r>
                    <w:r>
                      <w:rPr>
                        <w:rFonts w:ascii="Arial"/>
                        <w:b/>
                        <w:color w:val="9A3848"/>
                        <w:spacing w:val="-4"/>
                        <w:sz w:val="20"/>
                      </w:rPr>
                      <w:t>;e</w:t>
                    </w:r>
                    <w:r>
                      <w:rPr>
                        <w:rFonts w:ascii="Arial"/>
                        <w:b/>
                        <w:color w:val="9A3848"/>
                        <w:spacing w:val="20"/>
                        <w:sz w:val="20"/>
                      </w:rPr>
                      <w:t> </w:t>
                    </w:r>
                    <w:r>
                      <w:rPr>
                        <w:color w:val="111111"/>
                        <w:spacing w:val="-4"/>
                        <w:sz w:val="19"/>
                      </w:rPr>
                      <w:t>Edith</w:t>
                    </w:r>
                    <w:r>
                      <w:rPr>
                        <w:color w:val="111111"/>
                        <w:spacing w:val="6"/>
                        <w:sz w:val="19"/>
                      </w:rPr>
                      <w:t> </w:t>
                    </w:r>
                    <w:r>
                      <w:rPr>
                        <w:color w:val="111111"/>
                        <w:spacing w:val="-4"/>
                        <w:sz w:val="19"/>
                      </w:rPr>
                      <w:t>Cowan</w:t>
                    </w:r>
                    <w:r>
                      <w:rPr>
                        <w:color w:val="111111"/>
                        <w:spacing w:val="8"/>
                        <w:sz w:val="19"/>
                      </w:rPr>
                      <w:t> </w:t>
                    </w:r>
                    <w:r>
                      <w:rPr>
                        <w:color w:val="111111"/>
                        <w:spacing w:val="-4"/>
                        <w:sz w:val="19"/>
                      </w:rPr>
                      <w:t>University</w:t>
                    </w:r>
                    <w:r>
                      <w:rPr>
                        <w:color w:val="111111"/>
                        <w:spacing w:val="4"/>
                        <w:sz w:val="19"/>
                      </w:rPr>
                      <w:t> </w:t>
                    </w:r>
                    <w:r>
                      <w:rPr>
                        <w:rFonts w:ascii="Arial"/>
                        <w:color w:val="030303"/>
                        <w:spacing w:val="-4"/>
                        <w:sz w:val="25"/>
                      </w:rPr>
                      <w:t>I</w:t>
                    </w:r>
                    <w:r>
                      <w:rPr>
                        <w:rFonts w:ascii="Arial"/>
                        <w:color w:val="030303"/>
                        <w:spacing w:val="-23"/>
                        <w:sz w:val="25"/>
                      </w:rPr>
                      <w:t> </w:t>
                    </w:r>
                    <w:r>
                      <w:rPr>
                        <w:color w:val="111111"/>
                        <w:spacing w:val="-4"/>
                        <w:sz w:val="19"/>
                      </w:rPr>
                      <w:t>Bachelor</w:t>
                    </w:r>
                    <w:r>
                      <w:rPr>
                        <w:color w:val="111111"/>
                        <w:spacing w:val="10"/>
                        <w:sz w:val="19"/>
                      </w:rPr>
                      <w:t> </w:t>
                    </w:r>
                    <w:r>
                      <w:rPr>
                        <w:color w:val="111111"/>
                        <w:spacing w:val="-4"/>
                        <w:sz w:val="19"/>
                      </w:rPr>
                      <w:t>of</w:t>
                    </w:r>
                    <w:r>
                      <w:rPr>
                        <w:color w:val="111111"/>
                        <w:spacing w:val="-1"/>
                        <w:sz w:val="19"/>
                      </w:rPr>
                      <w:t> </w:t>
                    </w:r>
                    <w:r>
                      <w:rPr>
                        <w:color w:val="111111"/>
                        <w:spacing w:val="-4"/>
                        <w:sz w:val="19"/>
                      </w:rPr>
                      <w:t>Computer</w:t>
                    </w:r>
                    <w:r>
                      <w:rPr>
                        <w:color w:val="111111"/>
                        <w:spacing w:val="6"/>
                        <w:sz w:val="19"/>
                      </w:rPr>
                      <w:t> </w:t>
                    </w:r>
                    <w:r>
                      <w:rPr>
                        <w:color w:val="111111"/>
                        <w:spacing w:val="-4"/>
                        <w:sz w:val="19"/>
                      </w:rPr>
                      <w:t>Science</w:t>
                    </w:r>
                    <w:r>
                      <w:rPr>
                        <w:color w:val="111111"/>
                        <w:spacing w:val="5"/>
                        <w:sz w:val="19"/>
                      </w:rPr>
                      <w:t> </w:t>
                    </w:r>
                    <w:r>
                      <w:rPr>
                        <w:rFonts w:ascii="Arial"/>
                        <w:color w:val="111111"/>
                        <w:spacing w:val="-4"/>
                        <w:sz w:val="25"/>
                      </w:rPr>
                      <w:t>I</w:t>
                    </w:r>
                    <w:r>
                      <w:rPr>
                        <w:rFonts w:ascii="Arial"/>
                        <w:color w:val="111111"/>
                        <w:spacing w:val="-17"/>
                        <w:sz w:val="25"/>
                      </w:rPr>
                      <w:t> </w:t>
                    </w:r>
                    <w:r>
                      <w:rPr>
                        <w:color w:val="111111"/>
                        <w:spacing w:val="-5"/>
                        <w:sz w:val="19"/>
                      </w:rPr>
                      <w:t>U65</w:t>
                    </w:r>
                  </w:p>
                  <w:p>
                    <w:pPr>
                      <w:tabs>
                        <w:tab w:pos="485" w:val="left" w:leader="dot"/>
                      </w:tabs>
                      <w:spacing w:line="227" w:lineRule="exact" w:before="0"/>
                      <w:ind w:left="20" w:right="0" w:firstLine="0"/>
                      <w:jc w:val="left"/>
                      <w:rPr>
                        <w:sz w:val="19"/>
                      </w:rPr>
                    </w:pPr>
                    <w:r>
                      <w:rPr>
                        <w:rFonts w:ascii="Arial"/>
                        <w:color w:val="15467B"/>
                        <w:spacing w:val="-10"/>
                        <w:w w:val="155"/>
                        <w:sz w:val="16"/>
                      </w:rPr>
                      <w:t>.</w:t>
                    </w:r>
                    <w:r>
                      <w:rPr>
                        <w:rFonts w:ascii="Arial"/>
                        <w:color w:val="15467B"/>
                        <w:sz w:val="16"/>
                      </w:rPr>
                      <w:tab/>
                    </w:r>
                    <w:r>
                      <w:rPr>
                        <w:rFonts w:ascii="Arial"/>
                        <w:color w:val="15467B"/>
                        <w:w w:val="155"/>
                        <w:sz w:val="16"/>
                      </w:rPr>
                      <w:t>,</w:t>
                    </w:r>
                    <w:r>
                      <w:rPr>
                        <w:rFonts w:ascii="Arial"/>
                        <w:color w:val="6E3356"/>
                        <w:w w:val="155"/>
                        <w:sz w:val="16"/>
                      </w:rPr>
                      <w:t>IE!</w:t>
                    </w:r>
                    <w:r>
                      <w:rPr>
                        <w:rFonts w:ascii="Arial"/>
                        <w:color w:val="6E3356"/>
                        <w:spacing w:val="24"/>
                        <w:w w:val="155"/>
                        <w:sz w:val="16"/>
                      </w:rPr>
                      <w:t> </w:t>
                    </w:r>
                    <w:r>
                      <w:rPr>
                        <w:rFonts w:ascii="Arial"/>
                        <w:b/>
                        <w:color w:val="111111"/>
                        <w:sz w:val="18"/>
                      </w:rPr>
                      <w:t>Group</w:t>
                    </w:r>
                    <w:r>
                      <w:rPr>
                        <w:rFonts w:ascii="Arial"/>
                        <w:b/>
                        <w:color w:val="111111"/>
                        <w:spacing w:val="24"/>
                        <w:sz w:val="18"/>
                      </w:rPr>
                      <w:t> </w:t>
                    </w:r>
                    <w:r>
                      <w:rPr>
                        <w:rFonts w:ascii="Arial"/>
                        <w:b/>
                        <w:color w:val="111111"/>
                        <w:sz w:val="18"/>
                      </w:rPr>
                      <w:t>C</w:t>
                    </w:r>
                    <w:r>
                      <w:rPr>
                        <w:rFonts w:ascii="Arial"/>
                        <w:b/>
                        <w:color w:val="111111"/>
                        <w:spacing w:val="22"/>
                        <w:sz w:val="18"/>
                      </w:rPr>
                      <w:t> </w:t>
                    </w:r>
                    <w:r>
                      <w:rPr>
                        <w:rFonts w:ascii="Arial"/>
                        <w:color w:val="111111"/>
                        <w:sz w:val="20"/>
                      </w:rPr>
                      <w:t>I</w:t>
                    </w:r>
                    <w:r>
                      <w:rPr>
                        <w:rFonts w:ascii="Arial"/>
                        <w:color w:val="111111"/>
                        <w:spacing w:val="10"/>
                        <w:sz w:val="20"/>
                      </w:rPr>
                      <w:t> </w:t>
                    </w:r>
                    <w:r>
                      <w:rPr>
                        <w:color w:val="111111"/>
                        <w:sz w:val="19"/>
                      </w:rPr>
                      <w:t>ML</w:t>
                    </w:r>
                    <w:r>
                      <w:rPr>
                        <w:color w:val="111111"/>
                        <w:spacing w:val="17"/>
                        <w:sz w:val="19"/>
                      </w:rPr>
                      <w:t> </w:t>
                    </w:r>
                    <w:r>
                      <w:rPr>
                        <w:color w:val="111111"/>
                        <w:sz w:val="19"/>
                      </w:rPr>
                      <w:t>Based</w:t>
                    </w:r>
                    <w:r>
                      <w:rPr>
                        <w:color w:val="111111"/>
                        <w:spacing w:val="29"/>
                        <w:sz w:val="19"/>
                      </w:rPr>
                      <w:t> </w:t>
                    </w:r>
                    <w:r>
                      <w:rPr>
                        <w:color w:val="111111"/>
                        <w:sz w:val="19"/>
                      </w:rPr>
                      <w:t>Plant</w:t>
                    </w:r>
                    <w:r>
                      <w:rPr>
                        <w:color w:val="111111"/>
                        <w:spacing w:val="17"/>
                        <w:sz w:val="19"/>
                      </w:rPr>
                      <w:t> </w:t>
                    </w:r>
                    <w:r>
                      <w:rPr>
                        <w:color w:val="111111"/>
                        <w:sz w:val="19"/>
                      </w:rPr>
                      <w:t>Disease</w:t>
                    </w:r>
                    <w:r>
                      <w:rPr>
                        <w:color w:val="111111"/>
                        <w:spacing w:val="28"/>
                        <w:sz w:val="19"/>
                      </w:rPr>
                      <w:t> </w:t>
                    </w:r>
                    <w:r>
                      <w:rPr>
                        <w:color w:val="111111"/>
                        <w:sz w:val="19"/>
                      </w:rPr>
                      <w:t>Detection</w:t>
                    </w:r>
                    <w:r>
                      <w:rPr>
                        <w:color w:val="111111"/>
                        <w:spacing w:val="33"/>
                        <w:sz w:val="19"/>
                      </w:rPr>
                      <w:t> </w:t>
                    </w:r>
                    <w:r>
                      <w:rPr>
                        <w:color w:val="111111"/>
                        <w:sz w:val="19"/>
                      </w:rPr>
                      <w:t>Mobile</w:t>
                    </w:r>
                    <w:r>
                      <w:rPr>
                        <w:color w:val="111111"/>
                        <w:spacing w:val="22"/>
                        <w:sz w:val="19"/>
                      </w:rPr>
                      <w:t> </w:t>
                    </w:r>
                    <w:r>
                      <w:rPr>
                        <w:color w:val="111111"/>
                        <w:sz w:val="19"/>
                      </w:rPr>
                      <w:t>App</w:t>
                    </w:r>
                    <w:r>
                      <w:rPr>
                        <w:color w:val="111111"/>
                        <w:spacing w:val="15"/>
                        <w:sz w:val="19"/>
                      </w:rPr>
                      <w:t> </w:t>
                    </w:r>
                    <w:r>
                      <w:rPr>
                        <w:color w:val="111111"/>
                        <w:sz w:val="19"/>
                      </w:rPr>
                      <w:t>for</w:t>
                    </w:r>
                    <w:r>
                      <w:rPr>
                        <w:color w:val="111111"/>
                        <w:spacing w:val="17"/>
                        <w:sz w:val="19"/>
                      </w:rPr>
                      <w:t> </w:t>
                    </w:r>
                    <w:r>
                      <w:rPr>
                        <w:color w:val="111111"/>
                        <w:sz w:val="19"/>
                      </w:rPr>
                      <w:t>Sri</w:t>
                    </w:r>
                    <w:r>
                      <w:rPr>
                        <w:color w:val="111111"/>
                        <w:spacing w:val="12"/>
                        <w:sz w:val="19"/>
                      </w:rPr>
                      <w:t> </w:t>
                    </w:r>
                    <w:r>
                      <w:rPr>
                        <w:color w:val="111111"/>
                        <w:spacing w:val="-2"/>
                        <w:sz w:val="19"/>
                      </w:rPr>
                      <w:t>Lanka</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3920">
              <wp:simplePos x="0" y="0"/>
              <wp:positionH relativeFrom="page">
                <wp:posOffset>1132548</wp:posOffset>
              </wp:positionH>
              <wp:positionV relativeFrom="page">
                <wp:posOffset>404909</wp:posOffset>
              </wp:positionV>
              <wp:extent cx="3227705" cy="20320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3227705" cy="203200"/>
                      </a:xfrm>
                      <a:prstGeom prst="rect">
                        <a:avLst/>
                      </a:prstGeom>
                    </wps:spPr>
                    <wps:txbx>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1A1A1A"/>
                              <w:sz w:val="19"/>
                            </w:rPr>
                            <w:t>of</w:t>
                          </w:r>
                          <w:r>
                            <w:rPr>
                              <w:color w:val="1A1A1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62560" type="#_x0000_t202" id="docshape89" filled="false" stroked="false">
              <v:textbox inset="0,0,0,0">
                <w:txbxContent>
                  <w:p>
                    <w:pPr>
                      <w:spacing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30303"/>
                        <w:sz w:val="25"/>
                      </w:rPr>
                      <w:t>I</w:t>
                    </w:r>
                    <w:r>
                      <w:rPr>
                        <w:rFonts w:ascii="Arial"/>
                        <w:color w:val="030303"/>
                        <w:spacing w:val="-14"/>
                        <w:sz w:val="25"/>
                      </w:rPr>
                      <w:t> </w:t>
                    </w:r>
                    <w:r>
                      <w:rPr>
                        <w:color w:val="030303"/>
                        <w:sz w:val="19"/>
                      </w:rPr>
                      <w:t>Bachelor</w:t>
                    </w:r>
                    <w:r>
                      <w:rPr>
                        <w:color w:val="030303"/>
                        <w:spacing w:val="27"/>
                        <w:sz w:val="19"/>
                      </w:rPr>
                      <w:t> </w:t>
                    </w:r>
                    <w:r>
                      <w:rPr>
                        <w:color w:val="1A1A1A"/>
                        <w:sz w:val="19"/>
                      </w:rPr>
                      <w:t>of</w:t>
                    </w:r>
                    <w:r>
                      <w:rPr>
                        <w:color w:val="1A1A1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4944">
              <wp:simplePos x="0" y="0"/>
              <wp:positionH relativeFrom="page">
                <wp:posOffset>1132548</wp:posOffset>
              </wp:positionH>
              <wp:positionV relativeFrom="page">
                <wp:posOffset>404909</wp:posOffset>
              </wp:positionV>
              <wp:extent cx="3739515" cy="342900"/>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1A1A1A"/>
                              <w:sz w:val="19"/>
                            </w:rPr>
                            <w:t>of</w:t>
                          </w:r>
                          <w:r>
                            <w:rPr>
                              <w:color w:val="1A1A1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b/>
                              <w:color w:val="0A0A0A"/>
                              <w:w w:val="105"/>
                              <w:sz w:val="19"/>
                            </w:rPr>
                            <w:t>Group</w:t>
                          </w:r>
                          <w:r>
                            <w:rPr>
                              <w:b/>
                              <w:color w:val="0A0A0A"/>
                              <w:spacing w:val="-2"/>
                              <w:w w:val="105"/>
                              <w:sz w:val="19"/>
                            </w:rPr>
                            <w:t> </w:t>
                          </w:r>
                          <w:r>
                            <w:rPr>
                              <w:b/>
                              <w:color w:val="0A0A0A"/>
                              <w:w w:val="105"/>
                              <w:sz w:val="19"/>
                            </w:rPr>
                            <w:t>C</w:t>
                          </w:r>
                          <w:r>
                            <w:rPr>
                              <w:b/>
                              <w:color w:val="0A0A0A"/>
                              <w:spacing w:val="-10"/>
                              <w:w w:val="105"/>
                              <w:sz w:val="19"/>
                            </w:rPr>
                            <w:t> </w:t>
                          </w:r>
                          <w:r>
                            <w:rPr>
                              <w:rFonts w:ascii="Arial"/>
                              <w:color w:val="0A0A0A"/>
                              <w:w w:val="105"/>
                              <w:sz w:val="20"/>
                            </w:rPr>
                            <w:t>I</w:t>
                          </w:r>
                          <w:r>
                            <w:rPr>
                              <w:rFonts w:ascii="Arial"/>
                              <w:color w:val="0A0A0A"/>
                              <w:spacing w:val="-12"/>
                              <w:w w:val="105"/>
                              <w:sz w:val="20"/>
                            </w:rPr>
                            <w:t> </w:t>
                          </w:r>
                          <w:r>
                            <w:rPr>
                              <w:color w:val="0A0A0A"/>
                              <w:w w:val="105"/>
                              <w:sz w:val="19"/>
                            </w:rPr>
                            <w:t>ML</w:t>
                          </w:r>
                          <w:r>
                            <w:rPr>
                              <w:color w:val="0A0A0A"/>
                              <w:spacing w:val="-4"/>
                              <w:w w:val="105"/>
                              <w:sz w:val="19"/>
                            </w:rPr>
                            <w:t> </w:t>
                          </w:r>
                          <w:r>
                            <w:rPr>
                              <w:color w:val="0A0A0A"/>
                              <w:w w:val="105"/>
                              <w:sz w:val="19"/>
                            </w:rPr>
                            <w:t>Based</w:t>
                          </w:r>
                          <w:r>
                            <w:rPr>
                              <w:color w:val="0A0A0A"/>
                              <w:spacing w:val="4"/>
                              <w:w w:val="105"/>
                              <w:sz w:val="19"/>
                            </w:rPr>
                            <w:t> </w:t>
                          </w:r>
                          <w:r>
                            <w:rPr>
                              <w:color w:val="1A1A1A"/>
                              <w:w w:val="105"/>
                              <w:sz w:val="19"/>
                            </w:rPr>
                            <w:t>Plant</w:t>
                          </w:r>
                          <w:r>
                            <w:rPr>
                              <w:color w:val="1A1A1A"/>
                              <w:spacing w:val="-4"/>
                              <w:w w:val="105"/>
                              <w:sz w:val="19"/>
                            </w:rPr>
                            <w:t> </w:t>
                          </w:r>
                          <w:r>
                            <w:rPr>
                              <w:color w:val="0A0A0A"/>
                              <w:w w:val="105"/>
                              <w:sz w:val="19"/>
                            </w:rPr>
                            <w:t>Disease</w:t>
                          </w:r>
                          <w:r>
                            <w:rPr>
                              <w:color w:val="0A0A0A"/>
                              <w:spacing w:val="3"/>
                              <w:w w:val="105"/>
                              <w:sz w:val="19"/>
                            </w:rPr>
                            <w:t> </w:t>
                          </w:r>
                          <w:r>
                            <w:rPr>
                              <w:color w:val="0A0A0A"/>
                              <w:w w:val="105"/>
                              <w:sz w:val="19"/>
                            </w:rPr>
                            <w:t>Detection</w:t>
                          </w:r>
                          <w:r>
                            <w:rPr>
                              <w:color w:val="0A0A0A"/>
                              <w:spacing w:val="7"/>
                              <w:w w:val="105"/>
                              <w:sz w:val="19"/>
                            </w:rPr>
                            <w:t> </w:t>
                          </w:r>
                          <w:r>
                            <w:rPr>
                              <w:color w:val="0A0A0A"/>
                              <w:w w:val="105"/>
                              <w:sz w:val="19"/>
                            </w:rPr>
                            <w:t>Mobile </w:t>
                          </w:r>
                          <w:r>
                            <w:rPr>
                              <w:color w:val="1A1A1A"/>
                              <w:w w:val="105"/>
                              <w:sz w:val="19"/>
                            </w:rPr>
                            <w:t>App</w:t>
                          </w:r>
                          <w:r>
                            <w:rPr>
                              <w:color w:val="1A1A1A"/>
                              <w:spacing w:val="-6"/>
                              <w:w w:val="105"/>
                              <w:sz w:val="19"/>
                            </w:rPr>
                            <w:t> </w:t>
                          </w:r>
                          <w:r>
                            <w:rPr>
                              <w:color w:val="1A1A1A"/>
                              <w:w w:val="105"/>
                              <w:sz w:val="19"/>
                            </w:rPr>
                            <w:t>for</w:t>
                          </w:r>
                          <w:r>
                            <w:rPr>
                              <w:color w:val="1A1A1A"/>
                              <w:spacing w:val="-4"/>
                              <w:w w:val="105"/>
                              <w:sz w:val="19"/>
                            </w:rPr>
                            <w:t> </w:t>
                          </w:r>
                          <w:r>
                            <w:rPr>
                              <w:color w:val="1A1A1A"/>
                              <w:w w:val="105"/>
                              <w:sz w:val="19"/>
                            </w:rPr>
                            <w:t>Sri</w:t>
                          </w:r>
                          <w:r>
                            <w:rPr>
                              <w:color w:val="1A1A1A"/>
                              <w:spacing w:val="-7"/>
                              <w:w w:val="105"/>
                              <w:sz w:val="19"/>
                            </w:rPr>
                            <w:t> </w:t>
                          </w:r>
                          <w:r>
                            <w:rPr>
                              <w:color w:val="0A0A0A"/>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61536" type="#_x0000_t202" id="docshape120" filled="false" stroked="false">
              <v:textbox inset="0,0,0,0">
                <w:txbxContent>
                  <w:p>
                    <w:pPr>
                      <w:spacing w:line="283" w:lineRule="exact" w:before="12"/>
                      <w:ind w:left="20" w:right="0" w:firstLine="0"/>
                      <w:jc w:val="left"/>
                      <w:rPr>
                        <w:sz w:val="19"/>
                      </w:rPr>
                    </w:pPr>
                    <w:r>
                      <w:rPr>
                        <w:color w:val="1A1A1A"/>
                        <w:sz w:val="19"/>
                      </w:rPr>
                      <w:t>Edith</w:t>
                    </w:r>
                    <w:r>
                      <w:rPr>
                        <w:color w:val="1A1A1A"/>
                        <w:spacing w:val="21"/>
                        <w:sz w:val="19"/>
                      </w:rPr>
                      <w:t> </w:t>
                    </w:r>
                    <w:r>
                      <w:rPr>
                        <w:color w:val="1A1A1A"/>
                        <w:sz w:val="19"/>
                      </w:rPr>
                      <w:t>Cowan</w:t>
                    </w:r>
                    <w:r>
                      <w:rPr>
                        <w:color w:val="1A1A1A"/>
                        <w:spacing w:val="25"/>
                        <w:sz w:val="19"/>
                      </w:rPr>
                      <w:t> </w:t>
                    </w:r>
                    <w:r>
                      <w:rPr>
                        <w:color w:val="1A1A1A"/>
                        <w:sz w:val="19"/>
                      </w:rPr>
                      <w:t>University</w:t>
                    </w:r>
                    <w:r>
                      <w:rPr>
                        <w:color w:val="1A1A1A"/>
                        <w:spacing w:val="19"/>
                        <w:sz w:val="19"/>
                      </w:rPr>
                      <w:t> </w:t>
                    </w:r>
                    <w:r>
                      <w:rPr>
                        <w:rFonts w:ascii="Arial"/>
                        <w:color w:val="0A0A0A"/>
                        <w:sz w:val="25"/>
                      </w:rPr>
                      <w:t>I</w:t>
                    </w:r>
                    <w:r>
                      <w:rPr>
                        <w:rFonts w:ascii="Arial"/>
                        <w:color w:val="0A0A0A"/>
                        <w:spacing w:val="-14"/>
                        <w:sz w:val="25"/>
                      </w:rPr>
                      <w:t> </w:t>
                    </w:r>
                    <w:r>
                      <w:rPr>
                        <w:color w:val="0A0A0A"/>
                        <w:sz w:val="19"/>
                      </w:rPr>
                      <w:t>Bachelor</w:t>
                    </w:r>
                    <w:r>
                      <w:rPr>
                        <w:color w:val="0A0A0A"/>
                        <w:spacing w:val="27"/>
                        <w:sz w:val="19"/>
                      </w:rPr>
                      <w:t> </w:t>
                    </w:r>
                    <w:r>
                      <w:rPr>
                        <w:color w:val="1A1A1A"/>
                        <w:sz w:val="19"/>
                      </w:rPr>
                      <w:t>of</w:t>
                    </w:r>
                    <w:r>
                      <w:rPr>
                        <w:color w:val="1A1A1A"/>
                        <w:spacing w:val="12"/>
                        <w:sz w:val="19"/>
                      </w:rPr>
                      <w:t> </w:t>
                    </w:r>
                    <w:r>
                      <w:rPr>
                        <w:color w:val="1A1A1A"/>
                        <w:sz w:val="19"/>
                      </w:rPr>
                      <w:t>Computer</w:t>
                    </w:r>
                    <w:r>
                      <w:rPr>
                        <w:color w:val="1A1A1A"/>
                        <w:spacing w:val="22"/>
                        <w:sz w:val="19"/>
                      </w:rPr>
                      <w:t> </w:t>
                    </w:r>
                    <w:r>
                      <w:rPr>
                        <w:color w:val="1A1A1A"/>
                        <w:sz w:val="19"/>
                      </w:rPr>
                      <w:t>Science</w:t>
                    </w:r>
                    <w:r>
                      <w:rPr>
                        <w:color w:val="1A1A1A"/>
                        <w:spacing w:val="20"/>
                        <w:sz w:val="19"/>
                      </w:rPr>
                      <w:t> </w:t>
                    </w:r>
                    <w:r>
                      <w:rPr>
                        <w:rFonts w:ascii="Arial"/>
                        <w:color w:val="1A1A1A"/>
                        <w:sz w:val="25"/>
                      </w:rPr>
                      <w:t>I</w:t>
                    </w:r>
                    <w:r>
                      <w:rPr>
                        <w:rFonts w:ascii="Arial"/>
                        <w:color w:val="1A1A1A"/>
                        <w:spacing w:val="-6"/>
                        <w:sz w:val="25"/>
                      </w:rPr>
                      <w:t> </w:t>
                    </w:r>
                    <w:r>
                      <w:rPr>
                        <w:color w:val="1A1A1A"/>
                        <w:spacing w:val="-5"/>
                        <w:sz w:val="19"/>
                      </w:rPr>
                      <w:t>U65</w:t>
                    </w:r>
                  </w:p>
                  <w:p>
                    <w:pPr>
                      <w:spacing w:line="225" w:lineRule="exact" w:before="0"/>
                      <w:ind w:left="20" w:right="0" w:firstLine="0"/>
                      <w:jc w:val="left"/>
                      <w:rPr>
                        <w:sz w:val="19"/>
                      </w:rPr>
                    </w:pPr>
                    <w:r>
                      <w:rPr>
                        <w:b/>
                        <w:color w:val="0A0A0A"/>
                        <w:w w:val="105"/>
                        <w:sz w:val="19"/>
                      </w:rPr>
                      <w:t>Group</w:t>
                    </w:r>
                    <w:r>
                      <w:rPr>
                        <w:b/>
                        <w:color w:val="0A0A0A"/>
                        <w:spacing w:val="-2"/>
                        <w:w w:val="105"/>
                        <w:sz w:val="19"/>
                      </w:rPr>
                      <w:t> </w:t>
                    </w:r>
                    <w:r>
                      <w:rPr>
                        <w:b/>
                        <w:color w:val="0A0A0A"/>
                        <w:w w:val="105"/>
                        <w:sz w:val="19"/>
                      </w:rPr>
                      <w:t>C</w:t>
                    </w:r>
                    <w:r>
                      <w:rPr>
                        <w:b/>
                        <w:color w:val="0A0A0A"/>
                        <w:spacing w:val="-10"/>
                        <w:w w:val="105"/>
                        <w:sz w:val="19"/>
                      </w:rPr>
                      <w:t> </w:t>
                    </w:r>
                    <w:r>
                      <w:rPr>
                        <w:rFonts w:ascii="Arial"/>
                        <w:color w:val="0A0A0A"/>
                        <w:w w:val="105"/>
                        <w:sz w:val="20"/>
                      </w:rPr>
                      <w:t>I</w:t>
                    </w:r>
                    <w:r>
                      <w:rPr>
                        <w:rFonts w:ascii="Arial"/>
                        <w:color w:val="0A0A0A"/>
                        <w:spacing w:val="-12"/>
                        <w:w w:val="105"/>
                        <w:sz w:val="20"/>
                      </w:rPr>
                      <w:t> </w:t>
                    </w:r>
                    <w:r>
                      <w:rPr>
                        <w:color w:val="0A0A0A"/>
                        <w:w w:val="105"/>
                        <w:sz w:val="19"/>
                      </w:rPr>
                      <w:t>ML</w:t>
                    </w:r>
                    <w:r>
                      <w:rPr>
                        <w:color w:val="0A0A0A"/>
                        <w:spacing w:val="-4"/>
                        <w:w w:val="105"/>
                        <w:sz w:val="19"/>
                      </w:rPr>
                      <w:t> </w:t>
                    </w:r>
                    <w:r>
                      <w:rPr>
                        <w:color w:val="0A0A0A"/>
                        <w:w w:val="105"/>
                        <w:sz w:val="19"/>
                      </w:rPr>
                      <w:t>Based</w:t>
                    </w:r>
                    <w:r>
                      <w:rPr>
                        <w:color w:val="0A0A0A"/>
                        <w:spacing w:val="4"/>
                        <w:w w:val="105"/>
                        <w:sz w:val="19"/>
                      </w:rPr>
                      <w:t> </w:t>
                    </w:r>
                    <w:r>
                      <w:rPr>
                        <w:color w:val="1A1A1A"/>
                        <w:w w:val="105"/>
                        <w:sz w:val="19"/>
                      </w:rPr>
                      <w:t>Plant</w:t>
                    </w:r>
                    <w:r>
                      <w:rPr>
                        <w:color w:val="1A1A1A"/>
                        <w:spacing w:val="-4"/>
                        <w:w w:val="105"/>
                        <w:sz w:val="19"/>
                      </w:rPr>
                      <w:t> </w:t>
                    </w:r>
                    <w:r>
                      <w:rPr>
                        <w:color w:val="0A0A0A"/>
                        <w:w w:val="105"/>
                        <w:sz w:val="19"/>
                      </w:rPr>
                      <w:t>Disease</w:t>
                    </w:r>
                    <w:r>
                      <w:rPr>
                        <w:color w:val="0A0A0A"/>
                        <w:spacing w:val="3"/>
                        <w:w w:val="105"/>
                        <w:sz w:val="19"/>
                      </w:rPr>
                      <w:t> </w:t>
                    </w:r>
                    <w:r>
                      <w:rPr>
                        <w:color w:val="0A0A0A"/>
                        <w:w w:val="105"/>
                        <w:sz w:val="19"/>
                      </w:rPr>
                      <w:t>Detection</w:t>
                    </w:r>
                    <w:r>
                      <w:rPr>
                        <w:color w:val="0A0A0A"/>
                        <w:spacing w:val="7"/>
                        <w:w w:val="105"/>
                        <w:sz w:val="19"/>
                      </w:rPr>
                      <w:t> </w:t>
                    </w:r>
                    <w:r>
                      <w:rPr>
                        <w:color w:val="0A0A0A"/>
                        <w:w w:val="105"/>
                        <w:sz w:val="19"/>
                      </w:rPr>
                      <w:t>Mobile </w:t>
                    </w:r>
                    <w:r>
                      <w:rPr>
                        <w:color w:val="1A1A1A"/>
                        <w:w w:val="105"/>
                        <w:sz w:val="19"/>
                      </w:rPr>
                      <w:t>App</w:t>
                    </w:r>
                    <w:r>
                      <w:rPr>
                        <w:color w:val="1A1A1A"/>
                        <w:spacing w:val="-6"/>
                        <w:w w:val="105"/>
                        <w:sz w:val="19"/>
                      </w:rPr>
                      <w:t> </w:t>
                    </w:r>
                    <w:r>
                      <w:rPr>
                        <w:color w:val="1A1A1A"/>
                        <w:w w:val="105"/>
                        <w:sz w:val="19"/>
                      </w:rPr>
                      <w:t>for</w:t>
                    </w:r>
                    <w:r>
                      <w:rPr>
                        <w:color w:val="1A1A1A"/>
                        <w:spacing w:val="-4"/>
                        <w:w w:val="105"/>
                        <w:sz w:val="19"/>
                      </w:rPr>
                      <w:t> </w:t>
                    </w:r>
                    <w:r>
                      <w:rPr>
                        <w:color w:val="1A1A1A"/>
                        <w:w w:val="105"/>
                        <w:sz w:val="19"/>
                      </w:rPr>
                      <w:t>Sri</w:t>
                    </w:r>
                    <w:r>
                      <w:rPr>
                        <w:color w:val="1A1A1A"/>
                        <w:spacing w:val="-7"/>
                        <w:w w:val="105"/>
                        <w:sz w:val="19"/>
                      </w:rPr>
                      <w:t> </w:t>
                    </w:r>
                    <w:r>
                      <w:rPr>
                        <w:color w:val="0A0A0A"/>
                        <w:spacing w:val="-2"/>
                        <w:w w:val="105"/>
                        <w:sz w:val="19"/>
                      </w:rPr>
                      <w:t>Lanka</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1555968">
          <wp:simplePos x="0" y="0"/>
          <wp:positionH relativeFrom="page">
            <wp:posOffset>591312</wp:posOffset>
          </wp:positionH>
          <wp:positionV relativeFrom="page">
            <wp:posOffset>455676</wp:posOffset>
          </wp:positionV>
          <wp:extent cx="487680" cy="361187"/>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1" cstate="print"/>
                  <a:stretch>
                    <a:fillRect/>
                  </a:stretch>
                </pic:blipFill>
                <pic:spPr>
                  <a:xfrm>
                    <a:off x="0" y="0"/>
                    <a:ext cx="487680" cy="361187"/>
                  </a:xfrm>
                  <a:prstGeom prst="rect">
                    <a:avLst/>
                  </a:prstGeom>
                </pic:spPr>
              </pic:pic>
            </a:graphicData>
          </a:graphic>
        </wp:anchor>
      </w:drawing>
    </w:r>
    <w:r>
      <w:rPr/>
      <mc:AlternateContent>
        <mc:Choice Requires="wps">
          <w:drawing>
            <wp:anchor distT="0" distB="0" distL="0" distR="0" allowOverlap="1" layoutInCell="1" locked="0" behindDoc="1" simplePos="0" relativeHeight="481556480">
              <wp:simplePos x="0" y="0"/>
              <wp:positionH relativeFrom="page">
                <wp:posOffset>1132548</wp:posOffset>
              </wp:positionH>
              <wp:positionV relativeFrom="page">
                <wp:posOffset>404909</wp:posOffset>
              </wp:positionV>
              <wp:extent cx="3739515" cy="34290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3739515" cy="342900"/>
                      </a:xfrm>
                      <a:prstGeom prst="rect">
                        <a:avLst/>
                      </a:prstGeom>
                    </wps:spPr>
                    <wps:txbx>
                      <w:txbxContent>
                        <w:p>
                          <w:pPr>
                            <w:spacing w:line="283" w:lineRule="exact" w:before="12"/>
                            <w:ind w:left="20" w:right="0" w:firstLine="0"/>
                            <w:jc w:val="left"/>
                            <w:rPr>
                              <w:sz w:val="19"/>
                            </w:rPr>
                          </w:pPr>
                          <w:r>
                            <w:rPr>
                              <w:color w:val="0F0F0F"/>
                              <w:sz w:val="19"/>
                            </w:rPr>
                            <w:t>Edith</w:t>
                          </w:r>
                          <w:r>
                            <w:rPr>
                              <w:color w:val="0F0F0F"/>
                              <w:spacing w:val="22"/>
                              <w:sz w:val="19"/>
                            </w:rPr>
                            <w:t> </w:t>
                          </w:r>
                          <w:r>
                            <w:rPr>
                              <w:color w:val="0F0F0F"/>
                              <w:sz w:val="19"/>
                            </w:rPr>
                            <w:t>Cowan</w:t>
                          </w:r>
                          <w:r>
                            <w:rPr>
                              <w:color w:val="0F0F0F"/>
                              <w:spacing w:val="27"/>
                              <w:sz w:val="19"/>
                            </w:rPr>
                            <w:t> </w:t>
                          </w:r>
                          <w:r>
                            <w:rPr>
                              <w:color w:val="0F0F0F"/>
                              <w:sz w:val="19"/>
                            </w:rPr>
                            <w:t>University</w:t>
                          </w:r>
                          <w:r>
                            <w:rPr>
                              <w:color w:val="0F0F0F"/>
                              <w:spacing w:val="20"/>
                              <w:sz w:val="19"/>
                            </w:rPr>
                            <w:t> </w:t>
                          </w:r>
                          <w:r>
                            <w:rPr>
                              <w:rFonts w:ascii="Arial"/>
                              <w:color w:val="0F0F0F"/>
                              <w:sz w:val="25"/>
                            </w:rPr>
                            <w:t>I</w:t>
                          </w:r>
                          <w:r>
                            <w:rPr>
                              <w:rFonts w:ascii="Arial"/>
                              <w:color w:val="0F0F0F"/>
                              <w:spacing w:val="-13"/>
                              <w:sz w:val="25"/>
                            </w:rPr>
                            <w:t> </w:t>
                          </w:r>
                          <w:r>
                            <w:rPr>
                              <w:color w:val="0F0F0F"/>
                              <w:sz w:val="19"/>
                            </w:rPr>
                            <w:t>Bachelor</w:t>
                          </w:r>
                          <w:r>
                            <w:rPr>
                              <w:color w:val="0F0F0F"/>
                              <w:spacing w:val="20"/>
                              <w:sz w:val="19"/>
                            </w:rPr>
                            <w:t> </w:t>
                          </w:r>
                          <w:r>
                            <w:rPr>
                              <w:color w:val="0F0F0F"/>
                              <w:sz w:val="19"/>
                            </w:rPr>
                            <w:t>of</w:t>
                          </w:r>
                          <w:r>
                            <w:rPr>
                              <w:color w:val="0F0F0F"/>
                              <w:spacing w:val="15"/>
                              <w:sz w:val="19"/>
                            </w:rPr>
                            <w:t> </w:t>
                          </w:r>
                          <w:r>
                            <w:rPr>
                              <w:color w:val="0F0F0F"/>
                              <w:sz w:val="19"/>
                            </w:rPr>
                            <w:t>Computer</w:t>
                          </w:r>
                          <w:r>
                            <w:rPr>
                              <w:color w:val="0F0F0F"/>
                              <w:spacing w:val="19"/>
                              <w:sz w:val="19"/>
                            </w:rPr>
                            <w:t> </w:t>
                          </w:r>
                          <w:r>
                            <w:rPr>
                              <w:color w:val="0F0F0F"/>
                              <w:sz w:val="19"/>
                            </w:rPr>
                            <w:t>Science</w:t>
                          </w:r>
                          <w:r>
                            <w:rPr>
                              <w:color w:val="0F0F0F"/>
                              <w:spacing w:val="21"/>
                              <w:sz w:val="19"/>
                            </w:rPr>
                            <w:t> </w:t>
                          </w:r>
                          <w:r>
                            <w:rPr>
                              <w:rFonts w:ascii="Arial"/>
                              <w:color w:val="0F0F0F"/>
                              <w:sz w:val="25"/>
                            </w:rPr>
                            <w:t>I</w:t>
                          </w:r>
                          <w:r>
                            <w:rPr>
                              <w:rFonts w:ascii="Arial"/>
                              <w:color w:val="0F0F0F"/>
                              <w:spacing w:val="-5"/>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1"/>
                              <w:w w:val="105"/>
                              <w:sz w:val="19"/>
                            </w:rPr>
                            <w:t> </w:t>
                          </w:r>
                          <w:r>
                            <w:rPr>
                              <w:rFonts w:ascii="Arial"/>
                              <w:color w:val="0F0F0F"/>
                              <w:w w:val="105"/>
                              <w:sz w:val="20"/>
                            </w:rPr>
                            <w:t>I</w:t>
                          </w:r>
                          <w:r>
                            <w:rPr>
                              <w:rFonts w:ascii="Arial"/>
                              <w:color w:val="0F0F0F"/>
                              <w:spacing w:val="-13"/>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3"/>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6"/>
                              <w:w w:val="105"/>
                              <w:sz w:val="19"/>
                            </w:rPr>
                            <w:t> </w:t>
                          </w:r>
                          <w:r>
                            <w:rPr>
                              <w:color w:val="0F0F0F"/>
                              <w:w w:val="105"/>
                              <w:sz w:val="19"/>
                            </w:rPr>
                            <w:t>Detection</w:t>
                          </w:r>
                          <w:r>
                            <w:rPr>
                              <w:color w:val="0F0F0F"/>
                              <w:spacing w:val="8"/>
                              <w:w w:val="105"/>
                              <w:sz w:val="19"/>
                            </w:rPr>
                            <w:t> </w:t>
                          </w:r>
                          <w:r>
                            <w:rPr>
                              <w:color w:val="0F0F0F"/>
                              <w:w w:val="105"/>
                              <w:sz w:val="19"/>
                            </w:rPr>
                            <w:t>Mobile App</w:t>
                          </w:r>
                          <w:r>
                            <w:rPr>
                              <w:color w:val="0F0F0F"/>
                              <w:spacing w:val="-7"/>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4"/>
                              <w:w w:val="105"/>
                              <w:sz w:val="19"/>
                            </w:rPr>
                            <w:t> </w:t>
                          </w:r>
                          <w:r>
                            <w:rPr>
                              <w:color w:val="0F0F0F"/>
                              <w:spacing w:val="-2"/>
                              <w:w w:val="105"/>
                              <w:sz w:val="19"/>
                            </w:rPr>
                            <w:t>Lanka</w:t>
                          </w:r>
                        </w:p>
                      </w:txbxContent>
                    </wps:txbx>
                    <wps:bodyPr wrap="square" lIns="0" tIns="0" rIns="0" bIns="0" rtlCol="0">
                      <a:noAutofit/>
                    </wps:bodyPr>
                  </wps:wsp>
                </a:graphicData>
              </a:graphic>
            </wp:anchor>
          </w:drawing>
        </mc:Choice>
        <mc:Fallback>
          <w:pict>
            <v:shape style="position:absolute;margin-left:89.17701pt;margin-top:31.882626pt;width:294.45pt;height:27pt;mso-position-horizontal-relative:page;mso-position-vertical-relative:page;z-index:-21760000" type="#_x0000_t202" id="docshape136" filled="false" stroked="false">
              <v:textbox inset="0,0,0,0">
                <w:txbxContent>
                  <w:p>
                    <w:pPr>
                      <w:spacing w:line="283" w:lineRule="exact" w:before="12"/>
                      <w:ind w:left="20" w:right="0" w:firstLine="0"/>
                      <w:jc w:val="left"/>
                      <w:rPr>
                        <w:sz w:val="19"/>
                      </w:rPr>
                    </w:pPr>
                    <w:r>
                      <w:rPr>
                        <w:color w:val="0F0F0F"/>
                        <w:sz w:val="19"/>
                      </w:rPr>
                      <w:t>Edith</w:t>
                    </w:r>
                    <w:r>
                      <w:rPr>
                        <w:color w:val="0F0F0F"/>
                        <w:spacing w:val="22"/>
                        <w:sz w:val="19"/>
                      </w:rPr>
                      <w:t> </w:t>
                    </w:r>
                    <w:r>
                      <w:rPr>
                        <w:color w:val="0F0F0F"/>
                        <w:sz w:val="19"/>
                      </w:rPr>
                      <w:t>Cowan</w:t>
                    </w:r>
                    <w:r>
                      <w:rPr>
                        <w:color w:val="0F0F0F"/>
                        <w:spacing w:val="27"/>
                        <w:sz w:val="19"/>
                      </w:rPr>
                      <w:t> </w:t>
                    </w:r>
                    <w:r>
                      <w:rPr>
                        <w:color w:val="0F0F0F"/>
                        <w:sz w:val="19"/>
                      </w:rPr>
                      <w:t>University</w:t>
                    </w:r>
                    <w:r>
                      <w:rPr>
                        <w:color w:val="0F0F0F"/>
                        <w:spacing w:val="20"/>
                        <w:sz w:val="19"/>
                      </w:rPr>
                      <w:t> </w:t>
                    </w:r>
                    <w:r>
                      <w:rPr>
                        <w:rFonts w:ascii="Arial"/>
                        <w:color w:val="0F0F0F"/>
                        <w:sz w:val="25"/>
                      </w:rPr>
                      <w:t>I</w:t>
                    </w:r>
                    <w:r>
                      <w:rPr>
                        <w:rFonts w:ascii="Arial"/>
                        <w:color w:val="0F0F0F"/>
                        <w:spacing w:val="-13"/>
                        <w:sz w:val="25"/>
                      </w:rPr>
                      <w:t> </w:t>
                    </w:r>
                    <w:r>
                      <w:rPr>
                        <w:color w:val="0F0F0F"/>
                        <w:sz w:val="19"/>
                      </w:rPr>
                      <w:t>Bachelor</w:t>
                    </w:r>
                    <w:r>
                      <w:rPr>
                        <w:color w:val="0F0F0F"/>
                        <w:spacing w:val="20"/>
                        <w:sz w:val="19"/>
                      </w:rPr>
                      <w:t> </w:t>
                    </w:r>
                    <w:r>
                      <w:rPr>
                        <w:color w:val="0F0F0F"/>
                        <w:sz w:val="19"/>
                      </w:rPr>
                      <w:t>of</w:t>
                    </w:r>
                    <w:r>
                      <w:rPr>
                        <w:color w:val="0F0F0F"/>
                        <w:spacing w:val="15"/>
                        <w:sz w:val="19"/>
                      </w:rPr>
                      <w:t> </w:t>
                    </w:r>
                    <w:r>
                      <w:rPr>
                        <w:color w:val="0F0F0F"/>
                        <w:sz w:val="19"/>
                      </w:rPr>
                      <w:t>Computer</w:t>
                    </w:r>
                    <w:r>
                      <w:rPr>
                        <w:color w:val="0F0F0F"/>
                        <w:spacing w:val="19"/>
                        <w:sz w:val="19"/>
                      </w:rPr>
                      <w:t> </w:t>
                    </w:r>
                    <w:r>
                      <w:rPr>
                        <w:color w:val="0F0F0F"/>
                        <w:sz w:val="19"/>
                      </w:rPr>
                      <w:t>Science</w:t>
                    </w:r>
                    <w:r>
                      <w:rPr>
                        <w:color w:val="0F0F0F"/>
                        <w:spacing w:val="21"/>
                        <w:sz w:val="19"/>
                      </w:rPr>
                      <w:t> </w:t>
                    </w:r>
                    <w:r>
                      <w:rPr>
                        <w:rFonts w:ascii="Arial"/>
                        <w:color w:val="0F0F0F"/>
                        <w:sz w:val="25"/>
                      </w:rPr>
                      <w:t>I</w:t>
                    </w:r>
                    <w:r>
                      <w:rPr>
                        <w:rFonts w:ascii="Arial"/>
                        <w:color w:val="0F0F0F"/>
                        <w:spacing w:val="-5"/>
                        <w:sz w:val="25"/>
                      </w:rPr>
                      <w:t> </w:t>
                    </w:r>
                    <w:r>
                      <w:rPr>
                        <w:color w:val="0F0F0F"/>
                        <w:spacing w:val="-5"/>
                        <w:sz w:val="19"/>
                      </w:rPr>
                      <w:t>U65</w:t>
                    </w:r>
                  </w:p>
                  <w:p>
                    <w:pPr>
                      <w:spacing w:line="225" w:lineRule="exact" w:before="0"/>
                      <w:ind w:left="20" w:right="0" w:firstLine="0"/>
                      <w:jc w:val="left"/>
                      <w:rPr>
                        <w:sz w:val="19"/>
                      </w:rPr>
                    </w:pPr>
                    <w:r>
                      <w:rPr>
                        <w:b/>
                        <w:color w:val="0F0F0F"/>
                        <w:w w:val="105"/>
                        <w:sz w:val="19"/>
                      </w:rPr>
                      <w:t>Group</w:t>
                    </w:r>
                    <w:r>
                      <w:rPr>
                        <w:b/>
                        <w:color w:val="0F0F0F"/>
                        <w:spacing w:val="-2"/>
                        <w:w w:val="105"/>
                        <w:sz w:val="19"/>
                      </w:rPr>
                      <w:t> </w:t>
                    </w:r>
                    <w:r>
                      <w:rPr>
                        <w:b/>
                        <w:color w:val="0F0F0F"/>
                        <w:w w:val="105"/>
                        <w:sz w:val="19"/>
                      </w:rPr>
                      <w:t>C</w:t>
                    </w:r>
                    <w:r>
                      <w:rPr>
                        <w:b/>
                        <w:color w:val="0F0F0F"/>
                        <w:spacing w:val="-11"/>
                        <w:w w:val="105"/>
                        <w:sz w:val="19"/>
                      </w:rPr>
                      <w:t> </w:t>
                    </w:r>
                    <w:r>
                      <w:rPr>
                        <w:rFonts w:ascii="Arial"/>
                        <w:color w:val="0F0F0F"/>
                        <w:w w:val="105"/>
                        <w:sz w:val="20"/>
                      </w:rPr>
                      <w:t>I</w:t>
                    </w:r>
                    <w:r>
                      <w:rPr>
                        <w:rFonts w:ascii="Arial"/>
                        <w:color w:val="0F0F0F"/>
                        <w:spacing w:val="-13"/>
                        <w:w w:val="105"/>
                        <w:sz w:val="20"/>
                      </w:rPr>
                      <w:t> </w:t>
                    </w:r>
                    <w:r>
                      <w:rPr>
                        <w:color w:val="0F0F0F"/>
                        <w:w w:val="105"/>
                        <w:sz w:val="19"/>
                      </w:rPr>
                      <w:t>ML</w:t>
                    </w:r>
                    <w:r>
                      <w:rPr>
                        <w:color w:val="0F0F0F"/>
                        <w:spacing w:val="-4"/>
                        <w:w w:val="105"/>
                        <w:sz w:val="19"/>
                      </w:rPr>
                      <w:t> </w:t>
                    </w:r>
                    <w:r>
                      <w:rPr>
                        <w:color w:val="0F0F0F"/>
                        <w:w w:val="105"/>
                        <w:sz w:val="19"/>
                      </w:rPr>
                      <w:t>Based</w:t>
                    </w:r>
                    <w:r>
                      <w:rPr>
                        <w:color w:val="0F0F0F"/>
                        <w:spacing w:val="3"/>
                        <w:w w:val="105"/>
                        <w:sz w:val="19"/>
                      </w:rPr>
                      <w:t> </w:t>
                    </w:r>
                    <w:r>
                      <w:rPr>
                        <w:color w:val="0F0F0F"/>
                        <w:w w:val="105"/>
                        <w:sz w:val="19"/>
                      </w:rPr>
                      <w:t>Plant</w:t>
                    </w:r>
                    <w:r>
                      <w:rPr>
                        <w:color w:val="0F0F0F"/>
                        <w:spacing w:val="-4"/>
                        <w:w w:val="105"/>
                        <w:sz w:val="19"/>
                      </w:rPr>
                      <w:t> </w:t>
                    </w:r>
                    <w:r>
                      <w:rPr>
                        <w:color w:val="0F0F0F"/>
                        <w:w w:val="105"/>
                        <w:sz w:val="19"/>
                      </w:rPr>
                      <w:t>Disease</w:t>
                    </w:r>
                    <w:r>
                      <w:rPr>
                        <w:color w:val="0F0F0F"/>
                        <w:spacing w:val="6"/>
                        <w:w w:val="105"/>
                        <w:sz w:val="19"/>
                      </w:rPr>
                      <w:t> </w:t>
                    </w:r>
                    <w:r>
                      <w:rPr>
                        <w:color w:val="0F0F0F"/>
                        <w:w w:val="105"/>
                        <w:sz w:val="19"/>
                      </w:rPr>
                      <w:t>Detection</w:t>
                    </w:r>
                    <w:r>
                      <w:rPr>
                        <w:color w:val="0F0F0F"/>
                        <w:spacing w:val="8"/>
                        <w:w w:val="105"/>
                        <w:sz w:val="19"/>
                      </w:rPr>
                      <w:t> </w:t>
                    </w:r>
                    <w:r>
                      <w:rPr>
                        <w:color w:val="0F0F0F"/>
                        <w:w w:val="105"/>
                        <w:sz w:val="19"/>
                      </w:rPr>
                      <w:t>Mobile App</w:t>
                    </w:r>
                    <w:r>
                      <w:rPr>
                        <w:color w:val="0F0F0F"/>
                        <w:spacing w:val="-7"/>
                        <w:w w:val="105"/>
                        <w:sz w:val="19"/>
                      </w:rPr>
                      <w:t> </w:t>
                    </w:r>
                    <w:r>
                      <w:rPr>
                        <w:color w:val="0F0F0F"/>
                        <w:w w:val="105"/>
                        <w:sz w:val="19"/>
                      </w:rPr>
                      <w:t>for</w:t>
                    </w:r>
                    <w:r>
                      <w:rPr>
                        <w:color w:val="0F0F0F"/>
                        <w:spacing w:val="-4"/>
                        <w:w w:val="105"/>
                        <w:sz w:val="19"/>
                      </w:rPr>
                      <w:t> </w:t>
                    </w:r>
                    <w:r>
                      <w:rPr>
                        <w:color w:val="0F0F0F"/>
                        <w:w w:val="105"/>
                        <w:sz w:val="19"/>
                      </w:rPr>
                      <w:t>Sri</w:t>
                    </w:r>
                    <w:r>
                      <w:rPr>
                        <w:color w:val="0F0F0F"/>
                        <w:spacing w:val="-4"/>
                        <w:w w:val="105"/>
                        <w:sz w:val="19"/>
                      </w:rPr>
                      <w:t> </w:t>
                    </w:r>
                    <w:r>
                      <w:rPr>
                        <w:color w:val="0F0F0F"/>
                        <w:spacing w:val="-2"/>
                        <w:w w:val="105"/>
                        <w:sz w:val="19"/>
                      </w:rPr>
                      <w:t>Lanka</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557504">
              <wp:simplePos x="0" y="0"/>
              <wp:positionH relativeFrom="page">
                <wp:posOffset>1132548</wp:posOffset>
              </wp:positionH>
              <wp:positionV relativeFrom="page">
                <wp:posOffset>404909</wp:posOffset>
              </wp:positionV>
              <wp:extent cx="3227705" cy="20320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3227705" cy="203200"/>
                      </a:xfrm>
                      <a:prstGeom prst="rect">
                        <a:avLst/>
                      </a:prstGeom>
                    </wps:spPr>
                    <wps:txbx>
                      <w:txbxContent>
                        <w:p>
                          <w:pPr>
                            <w:spacing w:before="12"/>
                            <w:ind w:left="20" w:right="0" w:firstLine="0"/>
                            <w:jc w:val="left"/>
                            <w:rPr>
                              <w:sz w:val="19"/>
                            </w:rPr>
                          </w:pPr>
                          <w:r>
                            <w:rPr>
                              <w:color w:val="1C1C1C"/>
                              <w:sz w:val="19"/>
                            </w:rPr>
                            <w:t>Edith</w:t>
                          </w:r>
                          <w:r>
                            <w:rPr>
                              <w:color w:val="1C1C1C"/>
                              <w:spacing w:val="21"/>
                              <w:sz w:val="19"/>
                            </w:rPr>
                            <w:t> </w:t>
                          </w:r>
                          <w:r>
                            <w:rPr>
                              <w:color w:val="1C1C1C"/>
                              <w:sz w:val="19"/>
                            </w:rPr>
                            <w:t>Cowan</w:t>
                          </w:r>
                          <w:r>
                            <w:rPr>
                              <w:color w:val="1C1C1C"/>
                              <w:spacing w:val="25"/>
                              <w:sz w:val="19"/>
                            </w:rPr>
                            <w:t> </w:t>
                          </w:r>
                          <w:r>
                            <w:rPr>
                              <w:color w:val="1C1C1C"/>
                              <w:sz w:val="19"/>
                            </w:rPr>
                            <w:t>University</w:t>
                          </w:r>
                          <w:r>
                            <w:rPr>
                              <w:color w:val="1C1C1C"/>
                              <w:spacing w:val="19"/>
                              <w:sz w:val="19"/>
                            </w:rPr>
                            <w:t> </w:t>
                          </w:r>
                          <w:r>
                            <w:rPr>
                              <w:rFonts w:ascii="Arial"/>
                              <w:color w:val="070707"/>
                              <w:sz w:val="25"/>
                            </w:rPr>
                            <w:t>I</w:t>
                          </w:r>
                          <w:r>
                            <w:rPr>
                              <w:rFonts w:ascii="Arial"/>
                              <w:color w:val="070707"/>
                              <w:spacing w:val="-14"/>
                              <w:sz w:val="25"/>
                            </w:rPr>
                            <w:t> </w:t>
                          </w:r>
                          <w:r>
                            <w:rPr>
                              <w:color w:val="070707"/>
                              <w:sz w:val="19"/>
                            </w:rPr>
                            <w:t>Bachelor</w:t>
                          </w:r>
                          <w:r>
                            <w:rPr>
                              <w:color w:val="070707"/>
                              <w:spacing w:val="27"/>
                              <w:sz w:val="19"/>
                            </w:rPr>
                            <w:t> </w:t>
                          </w:r>
                          <w:r>
                            <w:rPr>
                              <w:color w:val="1C1C1C"/>
                              <w:sz w:val="19"/>
                            </w:rPr>
                            <w:t>of</w:t>
                          </w:r>
                          <w:r>
                            <w:rPr>
                              <w:color w:val="1C1C1C"/>
                              <w:spacing w:val="12"/>
                              <w:sz w:val="19"/>
                            </w:rPr>
                            <w:t> </w:t>
                          </w:r>
                          <w:r>
                            <w:rPr>
                              <w:color w:val="1C1C1C"/>
                              <w:sz w:val="19"/>
                            </w:rPr>
                            <w:t>Computer</w:t>
                          </w:r>
                          <w:r>
                            <w:rPr>
                              <w:color w:val="1C1C1C"/>
                              <w:spacing w:val="22"/>
                              <w:sz w:val="19"/>
                            </w:rPr>
                            <w:t> </w:t>
                          </w:r>
                          <w:r>
                            <w:rPr>
                              <w:color w:val="1C1C1C"/>
                              <w:sz w:val="19"/>
                            </w:rPr>
                            <w:t>Science</w:t>
                          </w:r>
                          <w:r>
                            <w:rPr>
                              <w:color w:val="1C1C1C"/>
                              <w:spacing w:val="20"/>
                              <w:sz w:val="19"/>
                            </w:rPr>
                            <w:t> </w:t>
                          </w:r>
                          <w:r>
                            <w:rPr>
                              <w:rFonts w:ascii="Arial"/>
                              <w:color w:val="1C1C1C"/>
                              <w:sz w:val="25"/>
                            </w:rPr>
                            <w:t>I</w:t>
                          </w:r>
                          <w:r>
                            <w:rPr>
                              <w:rFonts w:ascii="Arial"/>
                              <w:color w:val="1C1C1C"/>
                              <w:spacing w:val="-6"/>
                              <w:sz w:val="25"/>
                            </w:rPr>
                            <w:t> </w:t>
                          </w:r>
                          <w:r>
                            <w:rPr>
                              <w:color w:val="1C1C1C"/>
                              <w:spacing w:val="-5"/>
                              <w:sz w:val="19"/>
                            </w:rPr>
                            <w:t>U65</w:t>
                          </w:r>
                        </w:p>
                      </w:txbxContent>
                    </wps:txbx>
                    <wps:bodyPr wrap="square" lIns="0" tIns="0" rIns="0" bIns="0" rtlCol="0">
                      <a:noAutofit/>
                    </wps:bodyPr>
                  </wps:wsp>
                </a:graphicData>
              </a:graphic>
            </wp:anchor>
          </w:drawing>
        </mc:Choice>
        <mc:Fallback>
          <w:pict>
            <v:shape style="position:absolute;margin-left:89.17701pt;margin-top:31.882626pt;width:254.15pt;height:16pt;mso-position-horizontal-relative:page;mso-position-vertical-relative:page;z-index:-21758976" type="#_x0000_t202" id="docshape140" filled="false" stroked="false">
              <v:textbox inset="0,0,0,0">
                <w:txbxContent>
                  <w:p>
                    <w:pPr>
                      <w:spacing w:before="12"/>
                      <w:ind w:left="20" w:right="0" w:firstLine="0"/>
                      <w:jc w:val="left"/>
                      <w:rPr>
                        <w:sz w:val="19"/>
                      </w:rPr>
                    </w:pPr>
                    <w:r>
                      <w:rPr>
                        <w:color w:val="1C1C1C"/>
                        <w:sz w:val="19"/>
                      </w:rPr>
                      <w:t>Edith</w:t>
                    </w:r>
                    <w:r>
                      <w:rPr>
                        <w:color w:val="1C1C1C"/>
                        <w:spacing w:val="21"/>
                        <w:sz w:val="19"/>
                      </w:rPr>
                      <w:t> </w:t>
                    </w:r>
                    <w:r>
                      <w:rPr>
                        <w:color w:val="1C1C1C"/>
                        <w:sz w:val="19"/>
                      </w:rPr>
                      <w:t>Cowan</w:t>
                    </w:r>
                    <w:r>
                      <w:rPr>
                        <w:color w:val="1C1C1C"/>
                        <w:spacing w:val="25"/>
                        <w:sz w:val="19"/>
                      </w:rPr>
                      <w:t> </w:t>
                    </w:r>
                    <w:r>
                      <w:rPr>
                        <w:color w:val="1C1C1C"/>
                        <w:sz w:val="19"/>
                      </w:rPr>
                      <w:t>University</w:t>
                    </w:r>
                    <w:r>
                      <w:rPr>
                        <w:color w:val="1C1C1C"/>
                        <w:spacing w:val="19"/>
                        <w:sz w:val="19"/>
                      </w:rPr>
                      <w:t> </w:t>
                    </w:r>
                    <w:r>
                      <w:rPr>
                        <w:rFonts w:ascii="Arial"/>
                        <w:color w:val="070707"/>
                        <w:sz w:val="25"/>
                      </w:rPr>
                      <w:t>I</w:t>
                    </w:r>
                    <w:r>
                      <w:rPr>
                        <w:rFonts w:ascii="Arial"/>
                        <w:color w:val="070707"/>
                        <w:spacing w:val="-14"/>
                        <w:sz w:val="25"/>
                      </w:rPr>
                      <w:t> </w:t>
                    </w:r>
                    <w:r>
                      <w:rPr>
                        <w:color w:val="070707"/>
                        <w:sz w:val="19"/>
                      </w:rPr>
                      <w:t>Bachelor</w:t>
                    </w:r>
                    <w:r>
                      <w:rPr>
                        <w:color w:val="070707"/>
                        <w:spacing w:val="27"/>
                        <w:sz w:val="19"/>
                      </w:rPr>
                      <w:t> </w:t>
                    </w:r>
                    <w:r>
                      <w:rPr>
                        <w:color w:val="1C1C1C"/>
                        <w:sz w:val="19"/>
                      </w:rPr>
                      <w:t>of</w:t>
                    </w:r>
                    <w:r>
                      <w:rPr>
                        <w:color w:val="1C1C1C"/>
                        <w:spacing w:val="12"/>
                        <w:sz w:val="19"/>
                      </w:rPr>
                      <w:t> </w:t>
                    </w:r>
                    <w:r>
                      <w:rPr>
                        <w:color w:val="1C1C1C"/>
                        <w:sz w:val="19"/>
                      </w:rPr>
                      <w:t>Computer</w:t>
                    </w:r>
                    <w:r>
                      <w:rPr>
                        <w:color w:val="1C1C1C"/>
                        <w:spacing w:val="22"/>
                        <w:sz w:val="19"/>
                      </w:rPr>
                      <w:t> </w:t>
                    </w:r>
                    <w:r>
                      <w:rPr>
                        <w:color w:val="1C1C1C"/>
                        <w:sz w:val="19"/>
                      </w:rPr>
                      <w:t>Science</w:t>
                    </w:r>
                    <w:r>
                      <w:rPr>
                        <w:color w:val="1C1C1C"/>
                        <w:spacing w:val="20"/>
                        <w:sz w:val="19"/>
                      </w:rPr>
                      <w:t> </w:t>
                    </w:r>
                    <w:r>
                      <w:rPr>
                        <w:rFonts w:ascii="Arial"/>
                        <w:color w:val="1C1C1C"/>
                        <w:sz w:val="25"/>
                      </w:rPr>
                      <w:t>I</w:t>
                    </w:r>
                    <w:r>
                      <w:rPr>
                        <w:rFonts w:ascii="Arial"/>
                        <w:color w:val="1C1C1C"/>
                        <w:spacing w:val="-6"/>
                        <w:sz w:val="25"/>
                      </w:rPr>
                      <w:t> </w:t>
                    </w:r>
                    <w:r>
                      <w:rPr>
                        <w:color w:val="1C1C1C"/>
                        <w:spacing w:val="-5"/>
                        <w:sz w:val="19"/>
                      </w:rPr>
                      <w:t>U65</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6">
    <w:multiLevelType w:val="hybridMultilevel"/>
    <w:lvl w:ilvl="0">
      <w:start w:val="0"/>
      <w:numFmt w:val="bullet"/>
      <w:lvlText w:val="-"/>
      <w:lvlJc w:val="left"/>
      <w:pPr>
        <w:ind w:left="3288" w:hanging="304"/>
      </w:pPr>
      <w:rPr>
        <w:rFonts w:hint="default" w:ascii="Arial" w:hAnsi="Arial" w:eastAsia="Arial" w:cs="Arial"/>
        <w:spacing w:val="0"/>
        <w:w w:val="110"/>
        <w:lang w:val="en-US" w:eastAsia="en-US" w:bidi="ar-SA"/>
      </w:rPr>
    </w:lvl>
    <w:lvl w:ilvl="1">
      <w:start w:val="0"/>
      <w:numFmt w:val="bullet"/>
      <w:lvlText w:val="•"/>
      <w:lvlJc w:val="left"/>
      <w:pPr>
        <w:ind w:left="3384" w:hanging="304"/>
      </w:pPr>
      <w:rPr>
        <w:rFonts w:hint="default"/>
        <w:lang w:val="en-US" w:eastAsia="en-US" w:bidi="ar-SA"/>
      </w:rPr>
    </w:lvl>
    <w:lvl w:ilvl="2">
      <w:start w:val="0"/>
      <w:numFmt w:val="bullet"/>
      <w:lvlText w:val="•"/>
      <w:lvlJc w:val="left"/>
      <w:pPr>
        <w:ind w:left="3488" w:hanging="304"/>
      </w:pPr>
      <w:rPr>
        <w:rFonts w:hint="default"/>
        <w:lang w:val="en-US" w:eastAsia="en-US" w:bidi="ar-SA"/>
      </w:rPr>
    </w:lvl>
    <w:lvl w:ilvl="3">
      <w:start w:val="0"/>
      <w:numFmt w:val="bullet"/>
      <w:lvlText w:val="•"/>
      <w:lvlJc w:val="left"/>
      <w:pPr>
        <w:ind w:left="3592" w:hanging="304"/>
      </w:pPr>
      <w:rPr>
        <w:rFonts w:hint="default"/>
        <w:lang w:val="en-US" w:eastAsia="en-US" w:bidi="ar-SA"/>
      </w:rPr>
    </w:lvl>
    <w:lvl w:ilvl="4">
      <w:start w:val="0"/>
      <w:numFmt w:val="bullet"/>
      <w:lvlText w:val="•"/>
      <w:lvlJc w:val="left"/>
      <w:pPr>
        <w:ind w:left="3697" w:hanging="304"/>
      </w:pPr>
      <w:rPr>
        <w:rFonts w:hint="default"/>
        <w:lang w:val="en-US" w:eastAsia="en-US" w:bidi="ar-SA"/>
      </w:rPr>
    </w:lvl>
    <w:lvl w:ilvl="5">
      <w:start w:val="0"/>
      <w:numFmt w:val="bullet"/>
      <w:lvlText w:val="•"/>
      <w:lvlJc w:val="left"/>
      <w:pPr>
        <w:ind w:left="3801" w:hanging="304"/>
      </w:pPr>
      <w:rPr>
        <w:rFonts w:hint="default"/>
        <w:lang w:val="en-US" w:eastAsia="en-US" w:bidi="ar-SA"/>
      </w:rPr>
    </w:lvl>
    <w:lvl w:ilvl="6">
      <w:start w:val="0"/>
      <w:numFmt w:val="bullet"/>
      <w:lvlText w:val="•"/>
      <w:lvlJc w:val="left"/>
      <w:pPr>
        <w:ind w:left="3905" w:hanging="304"/>
      </w:pPr>
      <w:rPr>
        <w:rFonts w:hint="default"/>
        <w:lang w:val="en-US" w:eastAsia="en-US" w:bidi="ar-SA"/>
      </w:rPr>
    </w:lvl>
    <w:lvl w:ilvl="7">
      <w:start w:val="0"/>
      <w:numFmt w:val="bullet"/>
      <w:lvlText w:val="•"/>
      <w:lvlJc w:val="left"/>
      <w:pPr>
        <w:ind w:left="4009" w:hanging="304"/>
      </w:pPr>
      <w:rPr>
        <w:rFonts w:hint="default"/>
        <w:lang w:val="en-US" w:eastAsia="en-US" w:bidi="ar-SA"/>
      </w:rPr>
    </w:lvl>
    <w:lvl w:ilvl="8">
      <w:start w:val="0"/>
      <w:numFmt w:val="bullet"/>
      <w:lvlText w:val="•"/>
      <w:lvlJc w:val="left"/>
      <w:pPr>
        <w:ind w:left="4114" w:hanging="304"/>
      </w:pPr>
      <w:rPr>
        <w:rFonts w:hint="default"/>
        <w:lang w:val="en-US" w:eastAsia="en-US" w:bidi="ar-SA"/>
      </w:rPr>
    </w:lvl>
  </w:abstractNum>
  <w:abstractNum w:abstractNumId="56">
    <w:multiLevelType w:val="hybridMultilevel"/>
    <w:lvl w:ilvl="0">
      <w:start w:val="2"/>
      <w:numFmt w:val="decimal"/>
      <w:lvlText w:val="%1"/>
      <w:lvlJc w:val="left"/>
      <w:pPr>
        <w:ind w:left="1453" w:hanging="211"/>
        <w:jc w:val="left"/>
      </w:pPr>
      <w:rPr>
        <w:rFonts w:hint="default" w:ascii="Arial" w:hAnsi="Arial" w:eastAsia="Arial" w:cs="Arial"/>
        <w:b w:val="0"/>
        <w:bCs w:val="0"/>
        <w:i w:val="0"/>
        <w:iCs w:val="0"/>
        <w:color w:val="111111"/>
        <w:spacing w:val="0"/>
        <w:w w:val="108"/>
        <w:sz w:val="23"/>
        <w:szCs w:val="23"/>
        <w:lang w:val="en-US" w:eastAsia="en-US" w:bidi="ar-SA"/>
      </w:rPr>
    </w:lvl>
    <w:lvl w:ilvl="1">
      <w:start w:val="0"/>
      <w:numFmt w:val="bullet"/>
      <w:lvlText w:val="•"/>
      <w:lvlJc w:val="left"/>
      <w:pPr>
        <w:ind w:left="2458" w:hanging="211"/>
      </w:pPr>
      <w:rPr>
        <w:rFonts w:hint="default"/>
        <w:lang w:val="en-US" w:eastAsia="en-US" w:bidi="ar-SA"/>
      </w:rPr>
    </w:lvl>
    <w:lvl w:ilvl="2">
      <w:start w:val="0"/>
      <w:numFmt w:val="bullet"/>
      <w:lvlText w:val="•"/>
      <w:lvlJc w:val="left"/>
      <w:pPr>
        <w:ind w:left="3457" w:hanging="211"/>
      </w:pPr>
      <w:rPr>
        <w:rFonts w:hint="default"/>
        <w:lang w:val="en-US" w:eastAsia="en-US" w:bidi="ar-SA"/>
      </w:rPr>
    </w:lvl>
    <w:lvl w:ilvl="3">
      <w:start w:val="0"/>
      <w:numFmt w:val="bullet"/>
      <w:lvlText w:val="•"/>
      <w:lvlJc w:val="left"/>
      <w:pPr>
        <w:ind w:left="4455" w:hanging="211"/>
      </w:pPr>
      <w:rPr>
        <w:rFonts w:hint="default"/>
        <w:lang w:val="en-US" w:eastAsia="en-US" w:bidi="ar-SA"/>
      </w:rPr>
    </w:lvl>
    <w:lvl w:ilvl="4">
      <w:start w:val="0"/>
      <w:numFmt w:val="bullet"/>
      <w:lvlText w:val="•"/>
      <w:lvlJc w:val="left"/>
      <w:pPr>
        <w:ind w:left="5454" w:hanging="211"/>
      </w:pPr>
      <w:rPr>
        <w:rFonts w:hint="default"/>
        <w:lang w:val="en-US" w:eastAsia="en-US" w:bidi="ar-SA"/>
      </w:rPr>
    </w:lvl>
    <w:lvl w:ilvl="5">
      <w:start w:val="0"/>
      <w:numFmt w:val="bullet"/>
      <w:lvlText w:val="•"/>
      <w:lvlJc w:val="left"/>
      <w:pPr>
        <w:ind w:left="6453" w:hanging="211"/>
      </w:pPr>
      <w:rPr>
        <w:rFonts w:hint="default"/>
        <w:lang w:val="en-US" w:eastAsia="en-US" w:bidi="ar-SA"/>
      </w:rPr>
    </w:lvl>
    <w:lvl w:ilvl="6">
      <w:start w:val="0"/>
      <w:numFmt w:val="bullet"/>
      <w:lvlText w:val="•"/>
      <w:lvlJc w:val="left"/>
      <w:pPr>
        <w:ind w:left="7451" w:hanging="211"/>
      </w:pPr>
      <w:rPr>
        <w:rFonts w:hint="default"/>
        <w:lang w:val="en-US" w:eastAsia="en-US" w:bidi="ar-SA"/>
      </w:rPr>
    </w:lvl>
    <w:lvl w:ilvl="7">
      <w:start w:val="0"/>
      <w:numFmt w:val="bullet"/>
      <w:lvlText w:val="•"/>
      <w:lvlJc w:val="left"/>
      <w:pPr>
        <w:ind w:left="8450" w:hanging="211"/>
      </w:pPr>
      <w:rPr>
        <w:rFonts w:hint="default"/>
        <w:lang w:val="en-US" w:eastAsia="en-US" w:bidi="ar-SA"/>
      </w:rPr>
    </w:lvl>
    <w:lvl w:ilvl="8">
      <w:start w:val="0"/>
      <w:numFmt w:val="bullet"/>
      <w:lvlText w:val="•"/>
      <w:lvlJc w:val="left"/>
      <w:pPr>
        <w:ind w:left="9449" w:hanging="211"/>
      </w:pPr>
      <w:rPr>
        <w:rFonts w:hint="default"/>
        <w:lang w:val="en-US" w:eastAsia="en-US" w:bidi="ar-SA"/>
      </w:rPr>
    </w:lvl>
  </w:abstractNum>
  <w:abstractNum w:abstractNumId="55">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54">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10101"/>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53">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10101"/>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52">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51">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50">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49">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48">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47">
    <w:multiLevelType w:val="hybridMultilevel"/>
    <w:lvl w:ilvl="0">
      <w:start w:val="1"/>
      <w:numFmt w:val="decimal"/>
      <w:lvlText w:val="%1."/>
      <w:lvlJc w:val="left"/>
      <w:pPr>
        <w:ind w:left="1067" w:hanging="223"/>
        <w:jc w:val="left"/>
      </w:pPr>
      <w:rPr>
        <w:rFonts w:hint="default" w:ascii="Arial" w:hAnsi="Arial" w:eastAsia="Arial" w:cs="Arial"/>
        <w:b w:val="0"/>
        <w:bCs w:val="0"/>
        <w:i w:val="0"/>
        <w:iCs w:val="0"/>
        <w:color w:val="030303"/>
        <w:spacing w:val="-1"/>
        <w:w w:val="109"/>
        <w:sz w:val="19"/>
        <w:szCs w:val="19"/>
        <w:lang w:val="en-US" w:eastAsia="en-US" w:bidi="ar-SA"/>
      </w:rPr>
    </w:lvl>
    <w:lvl w:ilvl="1">
      <w:start w:val="0"/>
      <w:numFmt w:val="bullet"/>
      <w:lvlText w:val="•"/>
      <w:lvlJc w:val="left"/>
      <w:pPr>
        <w:ind w:left="2098" w:hanging="223"/>
      </w:pPr>
      <w:rPr>
        <w:rFonts w:hint="default"/>
        <w:lang w:val="en-US" w:eastAsia="en-US" w:bidi="ar-SA"/>
      </w:rPr>
    </w:lvl>
    <w:lvl w:ilvl="2">
      <w:start w:val="0"/>
      <w:numFmt w:val="bullet"/>
      <w:lvlText w:val="•"/>
      <w:lvlJc w:val="left"/>
      <w:pPr>
        <w:ind w:left="3137" w:hanging="223"/>
      </w:pPr>
      <w:rPr>
        <w:rFonts w:hint="default"/>
        <w:lang w:val="en-US" w:eastAsia="en-US" w:bidi="ar-SA"/>
      </w:rPr>
    </w:lvl>
    <w:lvl w:ilvl="3">
      <w:start w:val="0"/>
      <w:numFmt w:val="bullet"/>
      <w:lvlText w:val="•"/>
      <w:lvlJc w:val="left"/>
      <w:pPr>
        <w:ind w:left="4175" w:hanging="223"/>
      </w:pPr>
      <w:rPr>
        <w:rFonts w:hint="default"/>
        <w:lang w:val="en-US" w:eastAsia="en-US" w:bidi="ar-SA"/>
      </w:rPr>
    </w:lvl>
    <w:lvl w:ilvl="4">
      <w:start w:val="0"/>
      <w:numFmt w:val="bullet"/>
      <w:lvlText w:val="•"/>
      <w:lvlJc w:val="left"/>
      <w:pPr>
        <w:ind w:left="5214" w:hanging="223"/>
      </w:pPr>
      <w:rPr>
        <w:rFonts w:hint="default"/>
        <w:lang w:val="en-US" w:eastAsia="en-US" w:bidi="ar-SA"/>
      </w:rPr>
    </w:lvl>
    <w:lvl w:ilvl="5">
      <w:start w:val="0"/>
      <w:numFmt w:val="bullet"/>
      <w:lvlText w:val="•"/>
      <w:lvlJc w:val="left"/>
      <w:pPr>
        <w:ind w:left="6253" w:hanging="223"/>
      </w:pPr>
      <w:rPr>
        <w:rFonts w:hint="default"/>
        <w:lang w:val="en-US" w:eastAsia="en-US" w:bidi="ar-SA"/>
      </w:rPr>
    </w:lvl>
    <w:lvl w:ilvl="6">
      <w:start w:val="0"/>
      <w:numFmt w:val="bullet"/>
      <w:lvlText w:val="•"/>
      <w:lvlJc w:val="left"/>
      <w:pPr>
        <w:ind w:left="7291" w:hanging="223"/>
      </w:pPr>
      <w:rPr>
        <w:rFonts w:hint="default"/>
        <w:lang w:val="en-US" w:eastAsia="en-US" w:bidi="ar-SA"/>
      </w:rPr>
    </w:lvl>
    <w:lvl w:ilvl="7">
      <w:start w:val="0"/>
      <w:numFmt w:val="bullet"/>
      <w:lvlText w:val="•"/>
      <w:lvlJc w:val="left"/>
      <w:pPr>
        <w:ind w:left="8330" w:hanging="223"/>
      </w:pPr>
      <w:rPr>
        <w:rFonts w:hint="default"/>
        <w:lang w:val="en-US" w:eastAsia="en-US" w:bidi="ar-SA"/>
      </w:rPr>
    </w:lvl>
    <w:lvl w:ilvl="8">
      <w:start w:val="0"/>
      <w:numFmt w:val="bullet"/>
      <w:lvlText w:val="•"/>
      <w:lvlJc w:val="left"/>
      <w:pPr>
        <w:ind w:left="9369" w:hanging="223"/>
      </w:pPr>
      <w:rPr>
        <w:rFonts w:hint="default"/>
        <w:lang w:val="en-US" w:eastAsia="en-US" w:bidi="ar-SA"/>
      </w:rPr>
    </w:lvl>
  </w:abstractNum>
  <w:abstractNum w:abstractNumId="46">
    <w:multiLevelType w:val="hybridMultilevel"/>
    <w:lvl w:ilvl="0">
      <w:start w:val="31"/>
      <w:numFmt w:val="decimal"/>
      <w:lvlText w:val="%1)."/>
      <w:lvlJc w:val="left"/>
      <w:pPr>
        <w:ind w:left="848" w:hanging="727"/>
        <w:jc w:val="left"/>
      </w:pPr>
      <w:rPr>
        <w:rFonts w:hint="default" w:ascii="Times New Roman" w:hAnsi="Times New Roman" w:eastAsia="Times New Roman" w:cs="Times New Roman"/>
        <w:b w:val="0"/>
        <w:bCs w:val="0"/>
        <w:i w:val="0"/>
        <w:iCs w:val="0"/>
        <w:color w:val="0F0F0F"/>
        <w:spacing w:val="0"/>
        <w:w w:val="104"/>
        <w:sz w:val="21"/>
        <w:szCs w:val="21"/>
        <w:lang w:val="en-US" w:eastAsia="en-US" w:bidi="ar-SA"/>
      </w:rPr>
    </w:lvl>
    <w:lvl w:ilvl="1">
      <w:start w:val="1"/>
      <w:numFmt w:val="decimal"/>
      <w:lvlText w:val="%2."/>
      <w:lvlJc w:val="left"/>
      <w:pPr>
        <w:ind w:left="1067" w:hanging="224"/>
        <w:jc w:val="left"/>
      </w:pPr>
      <w:rPr>
        <w:rFonts w:hint="default" w:ascii="Arial" w:hAnsi="Arial" w:eastAsia="Arial" w:cs="Arial"/>
        <w:b w:val="0"/>
        <w:bCs w:val="0"/>
        <w:i w:val="0"/>
        <w:iCs w:val="0"/>
        <w:color w:val="030303"/>
        <w:spacing w:val="-1"/>
        <w:w w:val="103"/>
        <w:sz w:val="20"/>
        <w:szCs w:val="20"/>
        <w:lang w:val="en-US" w:eastAsia="en-US" w:bidi="ar-SA"/>
      </w:rPr>
    </w:lvl>
    <w:lvl w:ilvl="2">
      <w:start w:val="0"/>
      <w:numFmt w:val="bullet"/>
      <w:lvlText w:val="•"/>
      <w:lvlJc w:val="left"/>
      <w:pPr>
        <w:ind w:left="1345" w:hanging="224"/>
      </w:pPr>
      <w:rPr>
        <w:rFonts w:hint="default"/>
        <w:lang w:val="en-US" w:eastAsia="en-US" w:bidi="ar-SA"/>
      </w:rPr>
    </w:lvl>
    <w:lvl w:ilvl="3">
      <w:start w:val="0"/>
      <w:numFmt w:val="bullet"/>
      <w:lvlText w:val="•"/>
      <w:lvlJc w:val="left"/>
      <w:pPr>
        <w:ind w:left="1631" w:hanging="224"/>
      </w:pPr>
      <w:rPr>
        <w:rFonts w:hint="default"/>
        <w:lang w:val="en-US" w:eastAsia="en-US" w:bidi="ar-SA"/>
      </w:rPr>
    </w:lvl>
    <w:lvl w:ilvl="4">
      <w:start w:val="0"/>
      <w:numFmt w:val="bullet"/>
      <w:lvlText w:val="•"/>
      <w:lvlJc w:val="left"/>
      <w:pPr>
        <w:ind w:left="1917" w:hanging="224"/>
      </w:pPr>
      <w:rPr>
        <w:rFonts w:hint="default"/>
        <w:lang w:val="en-US" w:eastAsia="en-US" w:bidi="ar-SA"/>
      </w:rPr>
    </w:lvl>
    <w:lvl w:ilvl="5">
      <w:start w:val="0"/>
      <w:numFmt w:val="bullet"/>
      <w:lvlText w:val="•"/>
      <w:lvlJc w:val="left"/>
      <w:pPr>
        <w:ind w:left="2202" w:hanging="224"/>
      </w:pPr>
      <w:rPr>
        <w:rFonts w:hint="default"/>
        <w:lang w:val="en-US" w:eastAsia="en-US" w:bidi="ar-SA"/>
      </w:rPr>
    </w:lvl>
    <w:lvl w:ilvl="6">
      <w:start w:val="0"/>
      <w:numFmt w:val="bullet"/>
      <w:lvlText w:val="•"/>
      <w:lvlJc w:val="left"/>
      <w:pPr>
        <w:ind w:left="2488" w:hanging="224"/>
      </w:pPr>
      <w:rPr>
        <w:rFonts w:hint="default"/>
        <w:lang w:val="en-US" w:eastAsia="en-US" w:bidi="ar-SA"/>
      </w:rPr>
    </w:lvl>
    <w:lvl w:ilvl="7">
      <w:start w:val="0"/>
      <w:numFmt w:val="bullet"/>
      <w:lvlText w:val="•"/>
      <w:lvlJc w:val="left"/>
      <w:pPr>
        <w:ind w:left="2774" w:hanging="224"/>
      </w:pPr>
      <w:rPr>
        <w:rFonts w:hint="default"/>
        <w:lang w:val="en-US" w:eastAsia="en-US" w:bidi="ar-SA"/>
      </w:rPr>
    </w:lvl>
    <w:lvl w:ilvl="8">
      <w:start w:val="0"/>
      <w:numFmt w:val="bullet"/>
      <w:lvlText w:val="•"/>
      <w:lvlJc w:val="left"/>
      <w:pPr>
        <w:ind w:left="3059" w:hanging="224"/>
      </w:pPr>
      <w:rPr>
        <w:rFonts w:hint="default"/>
        <w:lang w:val="en-US" w:eastAsia="en-US" w:bidi="ar-SA"/>
      </w:rPr>
    </w:lvl>
  </w:abstractNum>
  <w:abstractNum w:abstractNumId="45">
    <w:multiLevelType w:val="hybridMultilevel"/>
    <w:lvl w:ilvl="0">
      <w:start w:val="0"/>
      <w:numFmt w:val="bullet"/>
      <w:lvlText w:val="•"/>
      <w:lvlJc w:val="left"/>
      <w:pPr>
        <w:ind w:left="1570" w:hanging="362"/>
      </w:pPr>
      <w:rPr>
        <w:rFonts w:hint="default" w:ascii="Times New Roman" w:hAnsi="Times New Roman" w:eastAsia="Times New Roman" w:cs="Times New Roman"/>
        <w:b w:val="0"/>
        <w:bCs w:val="0"/>
        <w:i w:val="0"/>
        <w:iCs w:val="0"/>
        <w:spacing w:val="0"/>
        <w:w w:val="102"/>
        <w:sz w:val="21"/>
        <w:szCs w:val="21"/>
        <w:lang w:val="en-US" w:eastAsia="en-US" w:bidi="ar-SA"/>
      </w:rPr>
    </w:lvl>
    <w:lvl w:ilvl="1">
      <w:start w:val="0"/>
      <w:numFmt w:val="bullet"/>
      <w:lvlText w:val="•"/>
      <w:lvlJc w:val="left"/>
      <w:pPr>
        <w:ind w:left="2566" w:hanging="362"/>
      </w:pPr>
      <w:rPr>
        <w:rFonts w:hint="default"/>
        <w:lang w:val="en-US" w:eastAsia="en-US" w:bidi="ar-SA"/>
      </w:rPr>
    </w:lvl>
    <w:lvl w:ilvl="2">
      <w:start w:val="0"/>
      <w:numFmt w:val="bullet"/>
      <w:lvlText w:val="•"/>
      <w:lvlJc w:val="left"/>
      <w:pPr>
        <w:ind w:left="3553" w:hanging="362"/>
      </w:pPr>
      <w:rPr>
        <w:rFonts w:hint="default"/>
        <w:lang w:val="en-US" w:eastAsia="en-US" w:bidi="ar-SA"/>
      </w:rPr>
    </w:lvl>
    <w:lvl w:ilvl="3">
      <w:start w:val="0"/>
      <w:numFmt w:val="bullet"/>
      <w:lvlText w:val="•"/>
      <w:lvlJc w:val="left"/>
      <w:pPr>
        <w:ind w:left="4539" w:hanging="362"/>
      </w:pPr>
      <w:rPr>
        <w:rFonts w:hint="default"/>
        <w:lang w:val="en-US" w:eastAsia="en-US" w:bidi="ar-SA"/>
      </w:rPr>
    </w:lvl>
    <w:lvl w:ilvl="4">
      <w:start w:val="0"/>
      <w:numFmt w:val="bullet"/>
      <w:lvlText w:val="•"/>
      <w:lvlJc w:val="left"/>
      <w:pPr>
        <w:ind w:left="5526" w:hanging="362"/>
      </w:pPr>
      <w:rPr>
        <w:rFonts w:hint="default"/>
        <w:lang w:val="en-US" w:eastAsia="en-US" w:bidi="ar-SA"/>
      </w:rPr>
    </w:lvl>
    <w:lvl w:ilvl="5">
      <w:start w:val="0"/>
      <w:numFmt w:val="bullet"/>
      <w:lvlText w:val="•"/>
      <w:lvlJc w:val="left"/>
      <w:pPr>
        <w:ind w:left="6513" w:hanging="362"/>
      </w:pPr>
      <w:rPr>
        <w:rFonts w:hint="default"/>
        <w:lang w:val="en-US" w:eastAsia="en-US" w:bidi="ar-SA"/>
      </w:rPr>
    </w:lvl>
    <w:lvl w:ilvl="6">
      <w:start w:val="0"/>
      <w:numFmt w:val="bullet"/>
      <w:lvlText w:val="•"/>
      <w:lvlJc w:val="left"/>
      <w:pPr>
        <w:ind w:left="7499" w:hanging="362"/>
      </w:pPr>
      <w:rPr>
        <w:rFonts w:hint="default"/>
        <w:lang w:val="en-US" w:eastAsia="en-US" w:bidi="ar-SA"/>
      </w:rPr>
    </w:lvl>
    <w:lvl w:ilvl="7">
      <w:start w:val="0"/>
      <w:numFmt w:val="bullet"/>
      <w:lvlText w:val="•"/>
      <w:lvlJc w:val="left"/>
      <w:pPr>
        <w:ind w:left="8486" w:hanging="362"/>
      </w:pPr>
      <w:rPr>
        <w:rFonts w:hint="default"/>
        <w:lang w:val="en-US" w:eastAsia="en-US" w:bidi="ar-SA"/>
      </w:rPr>
    </w:lvl>
    <w:lvl w:ilvl="8">
      <w:start w:val="0"/>
      <w:numFmt w:val="bullet"/>
      <w:lvlText w:val="•"/>
      <w:lvlJc w:val="left"/>
      <w:pPr>
        <w:ind w:left="9473" w:hanging="362"/>
      </w:pPr>
      <w:rPr>
        <w:rFonts w:hint="default"/>
        <w:lang w:val="en-US" w:eastAsia="en-US" w:bidi="ar-SA"/>
      </w:rPr>
    </w:lvl>
  </w:abstractNum>
  <w:abstractNum w:abstractNumId="44">
    <w:multiLevelType w:val="hybridMultilevel"/>
    <w:lvl w:ilvl="0">
      <w:start w:val="0"/>
      <w:numFmt w:val="bullet"/>
      <w:lvlText w:val="•"/>
      <w:lvlJc w:val="left"/>
      <w:pPr>
        <w:ind w:left="1203" w:hanging="360"/>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224" w:hanging="360"/>
      </w:pPr>
      <w:rPr>
        <w:rFonts w:hint="default"/>
        <w:lang w:val="en-US" w:eastAsia="en-US" w:bidi="ar-SA"/>
      </w:rPr>
    </w:lvl>
    <w:lvl w:ilvl="2">
      <w:start w:val="0"/>
      <w:numFmt w:val="bullet"/>
      <w:lvlText w:val="•"/>
      <w:lvlJc w:val="left"/>
      <w:pPr>
        <w:ind w:left="3249" w:hanging="360"/>
      </w:pPr>
      <w:rPr>
        <w:rFonts w:hint="default"/>
        <w:lang w:val="en-US" w:eastAsia="en-US" w:bidi="ar-SA"/>
      </w:rPr>
    </w:lvl>
    <w:lvl w:ilvl="3">
      <w:start w:val="0"/>
      <w:numFmt w:val="bullet"/>
      <w:lvlText w:val="•"/>
      <w:lvlJc w:val="left"/>
      <w:pPr>
        <w:ind w:left="4273" w:hanging="360"/>
      </w:pPr>
      <w:rPr>
        <w:rFonts w:hint="default"/>
        <w:lang w:val="en-US" w:eastAsia="en-US" w:bidi="ar-SA"/>
      </w:rPr>
    </w:lvl>
    <w:lvl w:ilvl="4">
      <w:start w:val="0"/>
      <w:numFmt w:val="bullet"/>
      <w:lvlText w:val="•"/>
      <w:lvlJc w:val="left"/>
      <w:pPr>
        <w:ind w:left="5298" w:hanging="360"/>
      </w:pPr>
      <w:rPr>
        <w:rFonts w:hint="default"/>
        <w:lang w:val="en-US" w:eastAsia="en-US" w:bidi="ar-SA"/>
      </w:rPr>
    </w:lvl>
    <w:lvl w:ilvl="5">
      <w:start w:val="0"/>
      <w:numFmt w:val="bullet"/>
      <w:lvlText w:val="•"/>
      <w:lvlJc w:val="left"/>
      <w:pPr>
        <w:ind w:left="6323" w:hanging="360"/>
      </w:pPr>
      <w:rPr>
        <w:rFonts w:hint="default"/>
        <w:lang w:val="en-US" w:eastAsia="en-US" w:bidi="ar-SA"/>
      </w:rPr>
    </w:lvl>
    <w:lvl w:ilvl="6">
      <w:start w:val="0"/>
      <w:numFmt w:val="bullet"/>
      <w:lvlText w:val="•"/>
      <w:lvlJc w:val="left"/>
      <w:pPr>
        <w:ind w:left="7347" w:hanging="360"/>
      </w:pPr>
      <w:rPr>
        <w:rFonts w:hint="default"/>
        <w:lang w:val="en-US" w:eastAsia="en-US" w:bidi="ar-SA"/>
      </w:rPr>
    </w:lvl>
    <w:lvl w:ilvl="7">
      <w:start w:val="0"/>
      <w:numFmt w:val="bullet"/>
      <w:lvlText w:val="•"/>
      <w:lvlJc w:val="left"/>
      <w:pPr>
        <w:ind w:left="8372" w:hanging="360"/>
      </w:pPr>
      <w:rPr>
        <w:rFonts w:hint="default"/>
        <w:lang w:val="en-US" w:eastAsia="en-US" w:bidi="ar-SA"/>
      </w:rPr>
    </w:lvl>
    <w:lvl w:ilvl="8">
      <w:start w:val="0"/>
      <w:numFmt w:val="bullet"/>
      <w:lvlText w:val="•"/>
      <w:lvlJc w:val="left"/>
      <w:pPr>
        <w:ind w:left="9397" w:hanging="360"/>
      </w:pPr>
      <w:rPr>
        <w:rFonts w:hint="default"/>
        <w:lang w:val="en-US" w:eastAsia="en-US" w:bidi="ar-SA"/>
      </w:rPr>
    </w:lvl>
  </w:abstractNum>
  <w:abstractNum w:abstractNumId="43">
    <w:multiLevelType w:val="hybridMultilevel"/>
    <w:lvl w:ilvl="0">
      <w:start w:val="0"/>
      <w:numFmt w:val="bullet"/>
      <w:lvlText w:val="•"/>
      <w:lvlJc w:val="left"/>
      <w:pPr>
        <w:ind w:left="1564" w:hanging="364"/>
      </w:pPr>
      <w:rPr>
        <w:rFonts w:hint="default" w:ascii="Times New Roman" w:hAnsi="Times New Roman" w:eastAsia="Times New Roman" w:cs="Times New Roman"/>
        <w:spacing w:val="0"/>
        <w:w w:val="91"/>
        <w:lang w:val="en-US" w:eastAsia="en-US" w:bidi="ar-SA"/>
      </w:rPr>
    </w:lvl>
    <w:lvl w:ilvl="1">
      <w:start w:val="0"/>
      <w:numFmt w:val="bullet"/>
      <w:lvlText w:val="•"/>
      <w:lvlJc w:val="left"/>
      <w:pPr>
        <w:ind w:left="2548" w:hanging="364"/>
      </w:pPr>
      <w:rPr>
        <w:rFonts w:hint="default"/>
        <w:lang w:val="en-US" w:eastAsia="en-US" w:bidi="ar-SA"/>
      </w:rPr>
    </w:lvl>
    <w:lvl w:ilvl="2">
      <w:start w:val="0"/>
      <w:numFmt w:val="bullet"/>
      <w:lvlText w:val="•"/>
      <w:lvlJc w:val="left"/>
      <w:pPr>
        <w:ind w:left="3537" w:hanging="364"/>
      </w:pPr>
      <w:rPr>
        <w:rFonts w:hint="default"/>
        <w:lang w:val="en-US" w:eastAsia="en-US" w:bidi="ar-SA"/>
      </w:rPr>
    </w:lvl>
    <w:lvl w:ilvl="3">
      <w:start w:val="0"/>
      <w:numFmt w:val="bullet"/>
      <w:lvlText w:val="•"/>
      <w:lvlJc w:val="left"/>
      <w:pPr>
        <w:ind w:left="4525" w:hanging="364"/>
      </w:pPr>
      <w:rPr>
        <w:rFonts w:hint="default"/>
        <w:lang w:val="en-US" w:eastAsia="en-US" w:bidi="ar-SA"/>
      </w:rPr>
    </w:lvl>
    <w:lvl w:ilvl="4">
      <w:start w:val="0"/>
      <w:numFmt w:val="bullet"/>
      <w:lvlText w:val="•"/>
      <w:lvlJc w:val="left"/>
      <w:pPr>
        <w:ind w:left="5514" w:hanging="364"/>
      </w:pPr>
      <w:rPr>
        <w:rFonts w:hint="default"/>
        <w:lang w:val="en-US" w:eastAsia="en-US" w:bidi="ar-SA"/>
      </w:rPr>
    </w:lvl>
    <w:lvl w:ilvl="5">
      <w:start w:val="0"/>
      <w:numFmt w:val="bullet"/>
      <w:lvlText w:val="•"/>
      <w:lvlJc w:val="left"/>
      <w:pPr>
        <w:ind w:left="6503" w:hanging="364"/>
      </w:pPr>
      <w:rPr>
        <w:rFonts w:hint="default"/>
        <w:lang w:val="en-US" w:eastAsia="en-US" w:bidi="ar-SA"/>
      </w:rPr>
    </w:lvl>
    <w:lvl w:ilvl="6">
      <w:start w:val="0"/>
      <w:numFmt w:val="bullet"/>
      <w:lvlText w:val="•"/>
      <w:lvlJc w:val="left"/>
      <w:pPr>
        <w:ind w:left="7491" w:hanging="364"/>
      </w:pPr>
      <w:rPr>
        <w:rFonts w:hint="default"/>
        <w:lang w:val="en-US" w:eastAsia="en-US" w:bidi="ar-SA"/>
      </w:rPr>
    </w:lvl>
    <w:lvl w:ilvl="7">
      <w:start w:val="0"/>
      <w:numFmt w:val="bullet"/>
      <w:lvlText w:val="•"/>
      <w:lvlJc w:val="left"/>
      <w:pPr>
        <w:ind w:left="8480" w:hanging="364"/>
      </w:pPr>
      <w:rPr>
        <w:rFonts w:hint="default"/>
        <w:lang w:val="en-US" w:eastAsia="en-US" w:bidi="ar-SA"/>
      </w:rPr>
    </w:lvl>
    <w:lvl w:ilvl="8">
      <w:start w:val="0"/>
      <w:numFmt w:val="bullet"/>
      <w:lvlText w:val="•"/>
      <w:lvlJc w:val="left"/>
      <w:pPr>
        <w:ind w:left="9469" w:hanging="364"/>
      </w:pPr>
      <w:rPr>
        <w:rFonts w:hint="default"/>
        <w:lang w:val="en-US" w:eastAsia="en-US" w:bidi="ar-SA"/>
      </w:rPr>
    </w:lvl>
  </w:abstractNum>
  <w:abstractNum w:abstractNumId="42">
    <w:multiLevelType w:val="hybridMultilevel"/>
    <w:lvl w:ilvl="0">
      <w:start w:val="9"/>
      <w:numFmt w:val="decimal"/>
      <w:lvlText w:val="%1"/>
      <w:lvlJc w:val="left"/>
      <w:pPr>
        <w:ind w:left="1421" w:hanging="580"/>
        <w:jc w:val="left"/>
      </w:pPr>
      <w:rPr>
        <w:rFonts w:hint="default"/>
        <w:lang w:val="en-US" w:eastAsia="en-US" w:bidi="ar-SA"/>
      </w:rPr>
    </w:lvl>
    <w:lvl w:ilvl="1">
      <w:start w:val="1"/>
      <w:numFmt w:val="decimal"/>
      <w:lvlText w:val="%1.%2"/>
      <w:lvlJc w:val="left"/>
      <w:pPr>
        <w:ind w:left="1421" w:hanging="580"/>
        <w:jc w:val="left"/>
      </w:pPr>
      <w:rPr>
        <w:rFonts w:hint="default"/>
        <w:spacing w:val="0"/>
        <w:w w:val="100"/>
        <w:lang w:val="en-US" w:eastAsia="en-US" w:bidi="ar-SA"/>
      </w:rPr>
    </w:lvl>
    <w:lvl w:ilvl="2">
      <w:start w:val="1"/>
      <w:numFmt w:val="decimal"/>
      <w:lvlText w:val="%1.%2.%3"/>
      <w:lvlJc w:val="left"/>
      <w:pPr>
        <w:ind w:left="2286" w:hanging="722"/>
        <w:jc w:val="left"/>
      </w:pPr>
      <w:rPr>
        <w:rFonts w:hint="default" w:ascii="Times New Roman" w:hAnsi="Times New Roman" w:eastAsia="Times New Roman" w:cs="Times New Roman"/>
        <w:b/>
        <w:bCs/>
        <w:i w:val="0"/>
        <w:iCs w:val="0"/>
        <w:color w:val="0E0E0E"/>
        <w:spacing w:val="0"/>
        <w:w w:val="104"/>
        <w:sz w:val="23"/>
        <w:szCs w:val="23"/>
        <w:lang w:val="en-US" w:eastAsia="en-US" w:bidi="ar-SA"/>
      </w:rPr>
    </w:lvl>
    <w:lvl w:ilvl="3">
      <w:start w:val="0"/>
      <w:numFmt w:val="bullet"/>
      <w:lvlText w:val="•"/>
      <w:lvlJc w:val="left"/>
      <w:pPr>
        <w:ind w:left="4316" w:hanging="722"/>
      </w:pPr>
      <w:rPr>
        <w:rFonts w:hint="default"/>
        <w:lang w:val="en-US" w:eastAsia="en-US" w:bidi="ar-SA"/>
      </w:rPr>
    </w:lvl>
    <w:lvl w:ilvl="4">
      <w:start w:val="0"/>
      <w:numFmt w:val="bullet"/>
      <w:lvlText w:val="•"/>
      <w:lvlJc w:val="left"/>
      <w:pPr>
        <w:ind w:left="5335" w:hanging="722"/>
      </w:pPr>
      <w:rPr>
        <w:rFonts w:hint="default"/>
        <w:lang w:val="en-US" w:eastAsia="en-US" w:bidi="ar-SA"/>
      </w:rPr>
    </w:lvl>
    <w:lvl w:ilvl="5">
      <w:start w:val="0"/>
      <w:numFmt w:val="bullet"/>
      <w:lvlText w:val="•"/>
      <w:lvlJc w:val="left"/>
      <w:pPr>
        <w:ind w:left="6353" w:hanging="722"/>
      </w:pPr>
      <w:rPr>
        <w:rFonts w:hint="default"/>
        <w:lang w:val="en-US" w:eastAsia="en-US" w:bidi="ar-SA"/>
      </w:rPr>
    </w:lvl>
    <w:lvl w:ilvl="6">
      <w:start w:val="0"/>
      <w:numFmt w:val="bullet"/>
      <w:lvlText w:val="•"/>
      <w:lvlJc w:val="left"/>
      <w:pPr>
        <w:ind w:left="7372" w:hanging="722"/>
      </w:pPr>
      <w:rPr>
        <w:rFonts w:hint="default"/>
        <w:lang w:val="en-US" w:eastAsia="en-US" w:bidi="ar-SA"/>
      </w:rPr>
    </w:lvl>
    <w:lvl w:ilvl="7">
      <w:start w:val="0"/>
      <w:numFmt w:val="bullet"/>
      <w:lvlText w:val="•"/>
      <w:lvlJc w:val="left"/>
      <w:pPr>
        <w:ind w:left="8390" w:hanging="722"/>
      </w:pPr>
      <w:rPr>
        <w:rFonts w:hint="default"/>
        <w:lang w:val="en-US" w:eastAsia="en-US" w:bidi="ar-SA"/>
      </w:rPr>
    </w:lvl>
    <w:lvl w:ilvl="8">
      <w:start w:val="0"/>
      <w:numFmt w:val="bullet"/>
      <w:lvlText w:val="•"/>
      <w:lvlJc w:val="left"/>
      <w:pPr>
        <w:ind w:left="9409" w:hanging="722"/>
      </w:pPr>
      <w:rPr>
        <w:rFonts w:hint="default"/>
        <w:lang w:val="en-US" w:eastAsia="en-US" w:bidi="ar-SA"/>
      </w:rPr>
    </w:lvl>
  </w:abstractNum>
  <w:abstractNum w:abstractNumId="41">
    <w:multiLevelType w:val="hybridMultilevel"/>
    <w:lvl w:ilvl="0">
      <w:start w:val="0"/>
      <w:numFmt w:val="bullet"/>
      <w:lvlText w:val="-"/>
      <w:lvlJc w:val="left"/>
      <w:pPr>
        <w:ind w:left="3479" w:hanging="362"/>
      </w:pPr>
      <w:rPr>
        <w:rFonts w:hint="default" w:ascii="Arial" w:hAnsi="Arial" w:eastAsia="Arial" w:cs="Arial"/>
        <w:spacing w:val="0"/>
        <w:w w:val="101"/>
        <w:lang w:val="en-US" w:eastAsia="en-US" w:bidi="ar-SA"/>
      </w:rPr>
    </w:lvl>
    <w:lvl w:ilvl="1">
      <w:start w:val="0"/>
      <w:numFmt w:val="bullet"/>
      <w:lvlText w:val="-"/>
      <w:lvlJc w:val="left"/>
      <w:pPr>
        <w:ind w:left="3806" w:hanging="353"/>
      </w:pPr>
      <w:rPr>
        <w:rFonts w:hint="default" w:ascii="Arial" w:hAnsi="Arial" w:eastAsia="Arial" w:cs="Arial"/>
        <w:spacing w:val="0"/>
        <w:w w:val="102"/>
        <w:lang w:val="en-US" w:eastAsia="en-US" w:bidi="ar-SA"/>
      </w:rPr>
    </w:lvl>
    <w:lvl w:ilvl="2">
      <w:start w:val="0"/>
      <w:numFmt w:val="bullet"/>
      <w:lvlText w:val="•"/>
      <w:lvlJc w:val="left"/>
      <w:pPr>
        <w:ind w:left="3922" w:hanging="353"/>
      </w:pPr>
      <w:rPr>
        <w:rFonts w:hint="default"/>
        <w:lang w:val="en-US" w:eastAsia="en-US" w:bidi="ar-SA"/>
      </w:rPr>
    </w:lvl>
    <w:lvl w:ilvl="3">
      <w:start w:val="0"/>
      <w:numFmt w:val="bullet"/>
      <w:lvlText w:val="•"/>
      <w:lvlJc w:val="left"/>
      <w:pPr>
        <w:ind w:left="4045" w:hanging="353"/>
      </w:pPr>
      <w:rPr>
        <w:rFonts w:hint="default"/>
        <w:lang w:val="en-US" w:eastAsia="en-US" w:bidi="ar-SA"/>
      </w:rPr>
    </w:lvl>
    <w:lvl w:ilvl="4">
      <w:start w:val="0"/>
      <w:numFmt w:val="bullet"/>
      <w:lvlText w:val="•"/>
      <w:lvlJc w:val="left"/>
      <w:pPr>
        <w:ind w:left="4167" w:hanging="353"/>
      </w:pPr>
      <w:rPr>
        <w:rFonts w:hint="default"/>
        <w:lang w:val="en-US" w:eastAsia="en-US" w:bidi="ar-SA"/>
      </w:rPr>
    </w:lvl>
    <w:lvl w:ilvl="5">
      <w:start w:val="0"/>
      <w:numFmt w:val="bullet"/>
      <w:lvlText w:val="•"/>
      <w:lvlJc w:val="left"/>
      <w:pPr>
        <w:ind w:left="4290" w:hanging="353"/>
      </w:pPr>
      <w:rPr>
        <w:rFonts w:hint="default"/>
        <w:lang w:val="en-US" w:eastAsia="en-US" w:bidi="ar-SA"/>
      </w:rPr>
    </w:lvl>
    <w:lvl w:ilvl="6">
      <w:start w:val="0"/>
      <w:numFmt w:val="bullet"/>
      <w:lvlText w:val="•"/>
      <w:lvlJc w:val="left"/>
      <w:pPr>
        <w:ind w:left="4412" w:hanging="353"/>
      </w:pPr>
      <w:rPr>
        <w:rFonts w:hint="default"/>
        <w:lang w:val="en-US" w:eastAsia="en-US" w:bidi="ar-SA"/>
      </w:rPr>
    </w:lvl>
    <w:lvl w:ilvl="7">
      <w:start w:val="0"/>
      <w:numFmt w:val="bullet"/>
      <w:lvlText w:val="•"/>
      <w:lvlJc w:val="left"/>
      <w:pPr>
        <w:ind w:left="4535" w:hanging="353"/>
      </w:pPr>
      <w:rPr>
        <w:rFonts w:hint="default"/>
        <w:lang w:val="en-US" w:eastAsia="en-US" w:bidi="ar-SA"/>
      </w:rPr>
    </w:lvl>
    <w:lvl w:ilvl="8">
      <w:start w:val="0"/>
      <w:numFmt w:val="bullet"/>
      <w:lvlText w:val="•"/>
      <w:lvlJc w:val="left"/>
      <w:pPr>
        <w:ind w:left="4657" w:hanging="353"/>
      </w:pPr>
      <w:rPr>
        <w:rFonts w:hint="default"/>
        <w:lang w:val="en-US" w:eastAsia="en-US" w:bidi="ar-SA"/>
      </w:rPr>
    </w:lvl>
  </w:abstractNum>
  <w:abstractNum w:abstractNumId="40">
    <w:multiLevelType w:val="hybridMultilevel"/>
    <w:lvl w:ilvl="0">
      <w:start w:val="0"/>
      <w:numFmt w:val="bullet"/>
      <w:lvlText w:val="•"/>
      <w:lvlJc w:val="left"/>
      <w:pPr>
        <w:ind w:left="0" w:hanging="49"/>
      </w:pPr>
      <w:rPr>
        <w:rFonts w:hint="default" w:ascii="Arial" w:hAnsi="Arial" w:eastAsia="Arial" w:cs="Arial"/>
        <w:b/>
        <w:bCs/>
        <w:i w:val="0"/>
        <w:iCs w:val="0"/>
        <w:color w:val="B8B8B8"/>
        <w:spacing w:val="0"/>
        <w:w w:val="77"/>
        <w:sz w:val="10"/>
        <w:szCs w:val="10"/>
        <w:lang w:val="en-US" w:eastAsia="en-US" w:bidi="ar-SA"/>
      </w:rPr>
    </w:lvl>
    <w:lvl w:ilvl="1">
      <w:start w:val="0"/>
      <w:numFmt w:val="bullet"/>
      <w:lvlText w:val="•"/>
      <w:lvlJc w:val="left"/>
      <w:pPr>
        <w:ind w:left="35" w:hanging="49"/>
      </w:pPr>
      <w:rPr>
        <w:rFonts w:hint="default"/>
        <w:lang w:val="en-US" w:eastAsia="en-US" w:bidi="ar-SA"/>
      </w:rPr>
    </w:lvl>
    <w:lvl w:ilvl="2">
      <w:start w:val="0"/>
      <w:numFmt w:val="bullet"/>
      <w:lvlText w:val="•"/>
      <w:lvlJc w:val="left"/>
      <w:pPr>
        <w:ind w:left="70" w:hanging="49"/>
      </w:pPr>
      <w:rPr>
        <w:rFonts w:hint="default"/>
        <w:lang w:val="en-US" w:eastAsia="en-US" w:bidi="ar-SA"/>
      </w:rPr>
    </w:lvl>
    <w:lvl w:ilvl="3">
      <w:start w:val="0"/>
      <w:numFmt w:val="bullet"/>
      <w:lvlText w:val="•"/>
      <w:lvlJc w:val="left"/>
      <w:pPr>
        <w:ind w:left="105" w:hanging="49"/>
      </w:pPr>
      <w:rPr>
        <w:rFonts w:hint="default"/>
        <w:lang w:val="en-US" w:eastAsia="en-US" w:bidi="ar-SA"/>
      </w:rPr>
    </w:lvl>
    <w:lvl w:ilvl="4">
      <w:start w:val="0"/>
      <w:numFmt w:val="bullet"/>
      <w:lvlText w:val="•"/>
      <w:lvlJc w:val="left"/>
      <w:pPr>
        <w:ind w:left="140" w:hanging="49"/>
      </w:pPr>
      <w:rPr>
        <w:rFonts w:hint="default"/>
        <w:lang w:val="en-US" w:eastAsia="en-US" w:bidi="ar-SA"/>
      </w:rPr>
    </w:lvl>
    <w:lvl w:ilvl="5">
      <w:start w:val="0"/>
      <w:numFmt w:val="bullet"/>
      <w:lvlText w:val="•"/>
      <w:lvlJc w:val="left"/>
      <w:pPr>
        <w:ind w:left="175" w:hanging="49"/>
      </w:pPr>
      <w:rPr>
        <w:rFonts w:hint="default"/>
        <w:lang w:val="en-US" w:eastAsia="en-US" w:bidi="ar-SA"/>
      </w:rPr>
    </w:lvl>
    <w:lvl w:ilvl="6">
      <w:start w:val="0"/>
      <w:numFmt w:val="bullet"/>
      <w:lvlText w:val="•"/>
      <w:lvlJc w:val="left"/>
      <w:pPr>
        <w:ind w:left="210" w:hanging="49"/>
      </w:pPr>
      <w:rPr>
        <w:rFonts w:hint="default"/>
        <w:lang w:val="en-US" w:eastAsia="en-US" w:bidi="ar-SA"/>
      </w:rPr>
    </w:lvl>
    <w:lvl w:ilvl="7">
      <w:start w:val="0"/>
      <w:numFmt w:val="bullet"/>
      <w:lvlText w:val="•"/>
      <w:lvlJc w:val="left"/>
      <w:pPr>
        <w:ind w:left="245" w:hanging="49"/>
      </w:pPr>
      <w:rPr>
        <w:rFonts w:hint="default"/>
        <w:lang w:val="en-US" w:eastAsia="en-US" w:bidi="ar-SA"/>
      </w:rPr>
    </w:lvl>
    <w:lvl w:ilvl="8">
      <w:start w:val="0"/>
      <w:numFmt w:val="bullet"/>
      <w:lvlText w:val="•"/>
      <w:lvlJc w:val="left"/>
      <w:pPr>
        <w:ind w:left="280" w:hanging="49"/>
      </w:pPr>
      <w:rPr>
        <w:rFonts w:hint="default"/>
        <w:lang w:val="en-US" w:eastAsia="en-US" w:bidi="ar-SA"/>
      </w:rPr>
    </w:lvl>
  </w:abstractNum>
  <w:abstractNum w:abstractNumId="39">
    <w:multiLevelType w:val="hybridMultilevel"/>
    <w:lvl w:ilvl="0">
      <w:start w:val="0"/>
      <w:numFmt w:val="bullet"/>
      <w:lvlText w:val="-"/>
      <w:lvlJc w:val="left"/>
      <w:pPr>
        <w:ind w:left="3040" w:hanging="314"/>
      </w:pPr>
      <w:rPr>
        <w:rFonts w:hint="default" w:ascii="Times New Roman" w:hAnsi="Times New Roman" w:eastAsia="Times New Roman" w:cs="Times New Roman"/>
        <w:spacing w:val="0"/>
        <w:w w:val="82"/>
        <w:lang w:val="en-US" w:eastAsia="en-US" w:bidi="ar-SA"/>
      </w:rPr>
    </w:lvl>
    <w:lvl w:ilvl="1">
      <w:start w:val="0"/>
      <w:numFmt w:val="bullet"/>
      <w:lvlText w:val="•"/>
      <w:lvlJc w:val="left"/>
      <w:pPr>
        <w:ind w:left="3128" w:hanging="314"/>
      </w:pPr>
      <w:rPr>
        <w:rFonts w:hint="default"/>
        <w:lang w:val="en-US" w:eastAsia="en-US" w:bidi="ar-SA"/>
      </w:rPr>
    </w:lvl>
    <w:lvl w:ilvl="2">
      <w:start w:val="0"/>
      <w:numFmt w:val="bullet"/>
      <w:lvlText w:val="•"/>
      <w:lvlJc w:val="left"/>
      <w:pPr>
        <w:ind w:left="3217" w:hanging="314"/>
      </w:pPr>
      <w:rPr>
        <w:rFonts w:hint="default"/>
        <w:lang w:val="en-US" w:eastAsia="en-US" w:bidi="ar-SA"/>
      </w:rPr>
    </w:lvl>
    <w:lvl w:ilvl="3">
      <w:start w:val="0"/>
      <w:numFmt w:val="bullet"/>
      <w:lvlText w:val="•"/>
      <w:lvlJc w:val="left"/>
      <w:pPr>
        <w:ind w:left="3306" w:hanging="314"/>
      </w:pPr>
      <w:rPr>
        <w:rFonts w:hint="default"/>
        <w:lang w:val="en-US" w:eastAsia="en-US" w:bidi="ar-SA"/>
      </w:rPr>
    </w:lvl>
    <w:lvl w:ilvl="4">
      <w:start w:val="0"/>
      <w:numFmt w:val="bullet"/>
      <w:lvlText w:val="•"/>
      <w:lvlJc w:val="left"/>
      <w:pPr>
        <w:ind w:left="3394" w:hanging="314"/>
      </w:pPr>
      <w:rPr>
        <w:rFonts w:hint="default"/>
        <w:lang w:val="en-US" w:eastAsia="en-US" w:bidi="ar-SA"/>
      </w:rPr>
    </w:lvl>
    <w:lvl w:ilvl="5">
      <w:start w:val="0"/>
      <w:numFmt w:val="bullet"/>
      <w:lvlText w:val="•"/>
      <w:lvlJc w:val="left"/>
      <w:pPr>
        <w:ind w:left="3483" w:hanging="314"/>
      </w:pPr>
      <w:rPr>
        <w:rFonts w:hint="default"/>
        <w:lang w:val="en-US" w:eastAsia="en-US" w:bidi="ar-SA"/>
      </w:rPr>
    </w:lvl>
    <w:lvl w:ilvl="6">
      <w:start w:val="0"/>
      <w:numFmt w:val="bullet"/>
      <w:lvlText w:val="•"/>
      <w:lvlJc w:val="left"/>
      <w:pPr>
        <w:ind w:left="3572" w:hanging="314"/>
      </w:pPr>
      <w:rPr>
        <w:rFonts w:hint="default"/>
        <w:lang w:val="en-US" w:eastAsia="en-US" w:bidi="ar-SA"/>
      </w:rPr>
    </w:lvl>
    <w:lvl w:ilvl="7">
      <w:start w:val="0"/>
      <w:numFmt w:val="bullet"/>
      <w:lvlText w:val="•"/>
      <w:lvlJc w:val="left"/>
      <w:pPr>
        <w:ind w:left="3661" w:hanging="314"/>
      </w:pPr>
      <w:rPr>
        <w:rFonts w:hint="default"/>
        <w:lang w:val="en-US" w:eastAsia="en-US" w:bidi="ar-SA"/>
      </w:rPr>
    </w:lvl>
    <w:lvl w:ilvl="8">
      <w:start w:val="0"/>
      <w:numFmt w:val="bullet"/>
      <w:lvlText w:val="•"/>
      <w:lvlJc w:val="left"/>
      <w:pPr>
        <w:ind w:left="3749" w:hanging="314"/>
      </w:pPr>
      <w:rPr>
        <w:rFonts w:hint="default"/>
        <w:lang w:val="en-US" w:eastAsia="en-US" w:bidi="ar-SA"/>
      </w:rPr>
    </w:lvl>
  </w:abstractNum>
  <w:abstractNum w:abstractNumId="38">
    <w:multiLevelType w:val="hybridMultilevel"/>
    <w:lvl w:ilvl="0">
      <w:start w:val="0"/>
      <w:numFmt w:val="bullet"/>
      <w:lvlText w:val="-"/>
      <w:lvlJc w:val="left"/>
      <w:pPr>
        <w:ind w:left="3280" w:hanging="326"/>
      </w:pPr>
      <w:rPr>
        <w:rFonts w:hint="default" w:ascii="Times New Roman" w:hAnsi="Times New Roman" w:eastAsia="Times New Roman" w:cs="Times New Roman"/>
        <w:spacing w:val="0"/>
        <w:w w:val="80"/>
        <w:lang w:val="en-US" w:eastAsia="en-US" w:bidi="ar-SA"/>
      </w:rPr>
    </w:lvl>
    <w:lvl w:ilvl="1">
      <w:start w:val="0"/>
      <w:numFmt w:val="bullet"/>
      <w:lvlText w:val="•"/>
      <w:lvlJc w:val="left"/>
      <w:pPr>
        <w:ind w:left="3435" w:hanging="326"/>
      </w:pPr>
      <w:rPr>
        <w:rFonts w:hint="default"/>
        <w:lang w:val="en-US" w:eastAsia="en-US" w:bidi="ar-SA"/>
      </w:rPr>
    </w:lvl>
    <w:lvl w:ilvl="2">
      <w:start w:val="0"/>
      <w:numFmt w:val="bullet"/>
      <w:lvlText w:val="•"/>
      <w:lvlJc w:val="left"/>
      <w:pPr>
        <w:ind w:left="3591" w:hanging="326"/>
      </w:pPr>
      <w:rPr>
        <w:rFonts w:hint="default"/>
        <w:lang w:val="en-US" w:eastAsia="en-US" w:bidi="ar-SA"/>
      </w:rPr>
    </w:lvl>
    <w:lvl w:ilvl="3">
      <w:start w:val="0"/>
      <w:numFmt w:val="bullet"/>
      <w:lvlText w:val="•"/>
      <w:lvlJc w:val="left"/>
      <w:pPr>
        <w:ind w:left="3746" w:hanging="326"/>
      </w:pPr>
      <w:rPr>
        <w:rFonts w:hint="default"/>
        <w:lang w:val="en-US" w:eastAsia="en-US" w:bidi="ar-SA"/>
      </w:rPr>
    </w:lvl>
    <w:lvl w:ilvl="4">
      <w:start w:val="0"/>
      <w:numFmt w:val="bullet"/>
      <w:lvlText w:val="•"/>
      <w:lvlJc w:val="left"/>
      <w:pPr>
        <w:ind w:left="3902" w:hanging="326"/>
      </w:pPr>
      <w:rPr>
        <w:rFonts w:hint="default"/>
        <w:lang w:val="en-US" w:eastAsia="en-US" w:bidi="ar-SA"/>
      </w:rPr>
    </w:lvl>
    <w:lvl w:ilvl="5">
      <w:start w:val="0"/>
      <w:numFmt w:val="bullet"/>
      <w:lvlText w:val="•"/>
      <w:lvlJc w:val="left"/>
      <w:pPr>
        <w:ind w:left="4057" w:hanging="326"/>
      </w:pPr>
      <w:rPr>
        <w:rFonts w:hint="default"/>
        <w:lang w:val="en-US" w:eastAsia="en-US" w:bidi="ar-SA"/>
      </w:rPr>
    </w:lvl>
    <w:lvl w:ilvl="6">
      <w:start w:val="0"/>
      <w:numFmt w:val="bullet"/>
      <w:lvlText w:val="•"/>
      <w:lvlJc w:val="left"/>
      <w:pPr>
        <w:ind w:left="4213" w:hanging="326"/>
      </w:pPr>
      <w:rPr>
        <w:rFonts w:hint="default"/>
        <w:lang w:val="en-US" w:eastAsia="en-US" w:bidi="ar-SA"/>
      </w:rPr>
    </w:lvl>
    <w:lvl w:ilvl="7">
      <w:start w:val="0"/>
      <w:numFmt w:val="bullet"/>
      <w:lvlText w:val="•"/>
      <w:lvlJc w:val="left"/>
      <w:pPr>
        <w:ind w:left="4368" w:hanging="326"/>
      </w:pPr>
      <w:rPr>
        <w:rFonts w:hint="default"/>
        <w:lang w:val="en-US" w:eastAsia="en-US" w:bidi="ar-SA"/>
      </w:rPr>
    </w:lvl>
    <w:lvl w:ilvl="8">
      <w:start w:val="0"/>
      <w:numFmt w:val="bullet"/>
      <w:lvlText w:val="•"/>
      <w:lvlJc w:val="left"/>
      <w:pPr>
        <w:ind w:left="4524" w:hanging="326"/>
      </w:pPr>
      <w:rPr>
        <w:rFonts w:hint="default"/>
        <w:lang w:val="en-US" w:eastAsia="en-US" w:bidi="ar-SA"/>
      </w:rPr>
    </w:lvl>
  </w:abstractNum>
  <w:abstractNum w:abstractNumId="37">
    <w:multiLevelType w:val="hybridMultilevel"/>
    <w:lvl w:ilvl="0">
      <w:start w:val="0"/>
      <w:numFmt w:val="bullet"/>
      <w:lvlText w:val="-"/>
      <w:lvlJc w:val="left"/>
      <w:pPr>
        <w:ind w:left="1749" w:hanging="333"/>
      </w:pPr>
      <w:rPr>
        <w:rFonts w:hint="default" w:ascii="Arial" w:hAnsi="Arial" w:eastAsia="Arial" w:cs="Arial"/>
        <w:spacing w:val="0"/>
        <w:w w:val="114"/>
        <w:lang w:val="en-US" w:eastAsia="en-US" w:bidi="ar-SA"/>
      </w:rPr>
    </w:lvl>
    <w:lvl w:ilvl="1">
      <w:start w:val="0"/>
      <w:numFmt w:val="bullet"/>
      <w:lvlText w:val="-"/>
      <w:lvlJc w:val="left"/>
      <w:pPr>
        <w:ind w:left="2043" w:hanging="328"/>
      </w:pPr>
      <w:rPr>
        <w:rFonts w:hint="default" w:ascii="Arial" w:hAnsi="Arial" w:eastAsia="Arial" w:cs="Arial"/>
        <w:spacing w:val="0"/>
        <w:w w:val="96"/>
        <w:lang w:val="en-US" w:eastAsia="en-US" w:bidi="ar-SA"/>
      </w:rPr>
    </w:lvl>
    <w:lvl w:ilvl="2">
      <w:start w:val="0"/>
      <w:numFmt w:val="bullet"/>
      <w:lvlText w:val="•"/>
      <w:lvlJc w:val="left"/>
      <w:pPr>
        <w:ind w:left="2134" w:hanging="328"/>
      </w:pPr>
      <w:rPr>
        <w:rFonts w:hint="default"/>
        <w:lang w:val="en-US" w:eastAsia="en-US" w:bidi="ar-SA"/>
      </w:rPr>
    </w:lvl>
    <w:lvl w:ilvl="3">
      <w:start w:val="0"/>
      <w:numFmt w:val="bullet"/>
      <w:lvlText w:val="•"/>
      <w:lvlJc w:val="left"/>
      <w:pPr>
        <w:ind w:left="2229" w:hanging="328"/>
      </w:pPr>
      <w:rPr>
        <w:rFonts w:hint="default"/>
        <w:lang w:val="en-US" w:eastAsia="en-US" w:bidi="ar-SA"/>
      </w:rPr>
    </w:lvl>
    <w:lvl w:ilvl="4">
      <w:start w:val="0"/>
      <w:numFmt w:val="bullet"/>
      <w:lvlText w:val="•"/>
      <w:lvlJc w:val="left"/>
      <w:pPr>
        <w:ind w:left="2324" w:hanging="328"/>
      </w:pPr>
      <w:rPr>
        <w:rFonts w:hint="default"/>
        <w:lang w:val="en-US" w:eastAsia="en-US" w:bidi="ar-SA"/>
      </w:rPr>
    </w:lvl>
    <w:lvl w:ilvl="5">
      <w:start w:val="0"/>
      <w:numFmt w:val="bullet"/>
      <w:lvlText w:val="•"/>
      <w:lvlJc w:val="left"/>
      <w:pPr>
        <w:ind w:left="2419" w:hanging="328"/>
      </w:pPr>
      <w:rPr>
        <w:rFonts w:hint="default"/>
        <w:lang w:val="en-US" w:eastAsia="en-US" w:bidi="ar-SA"/>
      </w:rPr>
    </w:lvl>
    <w:lvl w:ilvl="6">
      <w:start w:val="0"/>
      <w:numFmt w:val="bullet"/>
      <w:lvlText w:val="•"/>
      <w:lvlJc w:val="left"/>
      <w:pPr>
        <w:ind w:left="2514" w:hanging="328"/>
      </w:pPr>
      <w:rPr>
        <w:rFonts w:hint="default"/>
        <w:lang w:val="en-US" w:eastAsia="en-US" w:bidi="ar-SA"/>
      </w:rPr>
    </w:lvl>
    <w:lvl w:ilvl="7">
      <w:start w:val="0"/>
      <w:numFmt w:val="bullet"/>
      <w:lvlText w:val="•"/>
      <w:lvlJc w:val="left"/>
      <w:pPr>
        <w:ind w:left="2609" w:hanging="328"/>
      </w:pPr>
      <w:rPr>
        <w:rFonts w:hint="default"/>
        <w:lang w:val="en-US" w:eastAsia="en-US" w:bidi="ar-SA"/>
      </w:rPr>
    </w:lvl>
    <w:lvl w:ilvl="8">
      <w:start w:val="0"/>
      <w:numFmt w:val="bullet"/>
      <w:lvlText w:val="•"/>
      <w:lvlJc w:val="left"/>
      <w:pPr>
        <w:ind w:left="2704" w:hanging="328"/>
      </w:pPr>
      <w:rPr>
        <w:rFonts w:hint="default"/>
        <w:lang w:val="en-US" w:eastAsia="en-US" w:bidi="ar-SA"/>
      </w:rPr>
    </w:lvl>
  </w:abstractNum>
  <w:abstractNum w:abstractNumId="35">
    <w:multiLevelType w:val="hybridMultilevel"/>
    <w:lvl w:ilvl="0">
      <w:start w:val="0"/>
      <w:numFmt w:val="bullet"/>
      <w:lvlText w:val="-"/>
      <w:lvlJc w:val="left"/>
      <w:pPr>
        <w:ind w:left="308" w:hanging="308"/>
      </w:pPr>
      <w:rPr>
        <w:rFonts w:hint="default" w:ascii="Arial" w:hAnsi="Arial" w:eastAsia="Arial" w:cs="Arial"/>
        <w:spacing w:val="0"/>
        <w:w w:val="85"/>
        <w:lang w:val="en-US" w:eastAsia="en-US" w:bidi="ar-SA"/>
      </w:rPr>
    </w:lvl>
    <w:lvl w:ilvl="1">
      <w:start w:val="0"/>
      <w:numFmt w:val="bullet"/>
      <w:lvlText w:val="•"/>
      <w:lvlJc w:val="left"/>
      <w:pPr>
        <w:ind w:left="411" w:hanging="308"/>
      </w:pPr>
      <w:rPr>
        <w:rFonts w:hint="default"/>
        <w:lang w:val="en-US" w:eastAsia="en-US" w:bidi="ar-SA"/>
      </w:rPr>
    </w:lvl>
    <w:lvl w:ilvl="2">
      <w:start w:val="0"/>
      <w:numFmt w:val="bullet"/>
      <w:lvlText w:val="•"/>
      <w:lvlJc w:val="left"/>
      <w:pPr>
        <w:ind w:left="523" w:hanging="308"/>
      </w:pPr>
      <w:rPr>
        <w:rFonts w:hint="default"/>
        <w:lang w:val="en-US" w:eastAsia="en-US" w:bidi="ar-SA"/>
      </w:rPr>
    </w:lvl>
    <w:lvl w:ilvl="3">
      <w:start w:val="0"/>
      <w:numFmt w:val="bullet"/>
      <w:lvlText w:val="•"/>
      <w:lvlJc w:val="left"/>
      <w:pPr>
        <w:ind w:left="635" w:hanging="308"/>
      </w:pPr>
      <w:rPr>
        <w:rFonts w:hint="default"/>
        <w:lang w:val="en-US" w:eastAsia="en-US" w:bidi="ar-SA"/>
      </w:rPr>
    </w:lvl>
    <w:lvl w:ilvl="4">
      <w:start w:val="0"/>
      <w:numFmt w:val="bullet"/>
      <w:lvlText w:val="•"/>
      <w:lvlJc w:val="left"/>
      <w:pPr>
        <w:ind w:left="747" w:hanging="308"/>
      </w:pPr>
      <w:rPr>
        <w:rFonts w:hint="default"/>
        <w:lang w:val="en-US" w:eastAsia="en-US" w:bidi="ar-SA"/>
      </w:rPr>
    </w:lvl>
    <w:lvl w:ilvl="5">
      <w:start w:val="0"/>
      <w:numFmt w:val="bullet"/>
      <w:lvlText w:val="•"/>
      <w:lvlJc w:val="left"/>
      <w:pPr>
        <w:ind w:left="859" w:hanging="308"/>
      </w:pPr>
      <w:rPr>
        <w:rFonts w:hint="default"/>
        <w:lang w:val="en-US" w:eastAsia="en-US" w:bidi="ar-SA"/>
      </w:rPr>
    </w:lvl>
    <w:lvl w:ilvl="6">
      <w:start w:val="0"/>
      <w:numFmt w:val="bullet"/>
      <w:lvlText w:val="•"/>
      <w:lvlJc w:val="left"/>
      <w:pPr>
        <w:ind w:left="971" w:hanging="308"/>
      </w:pPr>
      <w:rPr>
        <w:rFonts w:hint="default"/>
        <w:lang w:val="en-US" w:eastAsia="en-US" w:bidi="ar-SA"/>
      </w:rPr>
    </w:lvl>
    <w:lvl w:ilvl="7">
      <w:start w:val="0"/>
      <w:numFmt w:val="bullet"/>
      <w:lvlText w:val="•"/>
      <w:lvlJc w:val="left"/>
      <w:pPr>
        <w:ind w:left="1082" w:hanging="308"/>
      </w:pPr>
      <w:rPr>
        <w:rFonts w:hint="default"/>
        <w:lang w:val="en-US" w:eastAsia="en-US" w:bidi="ar-SA"/>
      </w:rPr>
    </w:lvl>
    <w:lvl w:ilvl="8">
      <w:start w:val="0"/>
      <w:numFmt w:val="bullet"/>
      <w:lvlText w:val="•"/>
      <w:lvlJc w:val="left"/>
      <w:pPr>
        <w:ind w:left="1194" w:hanging="308"/>
      </w:pPr>
      <w:rPr>
        <w:rFonts w:hint="default"/>
        <w:lang w:val="en-US" w:eastAsia="en-US" w:bidi="ar-SA"/>
      </w:rPr>
    </w:lvl>
  </w:abstractNum>
  <w:abstractNum w:abstractNumId="34">
    <w:multiLevelType w:val="hybridMultilevel"/>
    <w:lvl w:ilvl="0">
      <w:start w:val="0"/>
      <w:numFmt w:val="bullet"/>
      <w:lvlText w:val="-"/>
      <w:lvlJc w:val="left"/>
      <w:pPr>
        <w:ind w:left="747" w:hanging="270"/>
      </w:pPr>
      <w:rPr>
        <w:rFonts w:hint="default" w:ascii="Arial" w:hAnsi="Arial" w:eastAsia="Arial" w:cs="Arial"/>
        <w:spacing w:val="0"/>
        <w:w w:val="102"/>
        <w:lang w:val="en-US" w:eastAsia="en-US" w:bidi="ar-SA"/>
      </w:rPr>
    </w:lvl>
    <w:lvl w:ilvl="1">
      <w:start w:val="0"/>
      <w:numFmt w:val="bullet"/>
      <w:lvlText w:val="-"/>
      <w:lvlJc w:val="left"/>
      <w:pPr>
        <w:ind w:left="3006" w:hanging="266"/>
      </w:pPr>
      <w:rPr>
        <w:rFonts w:hint="default" w:ascii="Arial" w:hAnsi="Arial" w:eastAsia="Arial" w:cs="Arial"/>
        <w:spacing w:val="0"/>
        <w:w w:val="397"/>
        <w:lang w:val="en-US" w:eastAsia="en-US" w:bidi="ar-SA"/>
      </w:rPr>
    </w:lvl>
    <w:lvl w:ilvl="2">
      <w:start w:val="0"/>
      <w:numFmt w:val="bullet"/>
      <w:lvlText w:val="•"/>
      <w:lvlJc w:val="left"/>
      <w:pPr>
        <w:ind w:left="3130" w:hanging="266"/>
      </w:pPr>
      <w:rPr>
        <w:rFonts w:hint="default"/>
        <w:lang w:val="en-US" w:eastAsia="en-US" w:bidi="ar-SA"/>
      </w:rPr>
    </w:lvl>
    <w:lvl w:ilvl="3">
      <w:start w:val="0"/>
      <w:numFmt w:val="bullet"/>
      <w:lvlText w:val="•"/>
      <w:lvlJc w:val="left"/>
      <w:pPr>
        <w:ind w:left="3260" w:hanging="266"/>
      </w:pPr>
      <w:rPr>
        <w:rFonts w:hint="default"/>
        <w:lang w:val="en-US" w:eastAsia="en-US" w:bidi="ar-SA"/>
      </w:rPr>
    </w:lvl>
    <w:lvl w:ilvl="4">
      <w:start w:val="0"/>
      <w:numFmt w:val="bullet"/>
      <w:lvlText w:val="•"/>
      <w:lvlJc w:val="left"/>
      <w:pPr>
        <w:ind w:left="3390" w:hanging="266"/>
      </w:pPr>
      <w:rPr>
        <w:rFonts w:hint="default"/>
        <w:lang w:val="en-US" w:eastAsia="en-US" w:bidi="ar-SA"/>
      </w:rPr>
    </w:lvl>
    <w:lvl w:ilvl="5">
      <w:start w:val="0"/>
      <w:numFmt w:val="bullet"/>
      <w:lvlText w:val="•"/>
      <w:lvlJc w:val="left"/>
      <w:pPr>
        <w:ind w:left="3521" w:hanging="266"/>
      </w:pPr>
      <w:rPr>
        <w:rFonts w:hint="default"/>
        <w:lang w:val="en-US" w:eastAsia="en-US" w:bidi="ar-SA"/>
      </w:rPr>
    </w:lvl>
    <w:lvl w:ilvl="6">
      <w:start w:val="0"/>
      <w:numFmt w:val="bullet"/>
      <w:lvlText w:val="•"/>
      <w:lvlJc w:val="left"/>
      <w:pPr>
        <w:ind w:left="3651" w:hanging="266"/>
      </w:pPr>
      <w:rPr>
        <w:rFonts w:hint="default"/>
        <w:lang w:val="en-US" w:eastAsia="en-US" w:bidi="ar-SA"/>
      </w:rPr>
    </w:lvl>
    <w:lvl w:ilvl="7">
      <w:start w:val="0"/>
      <w:numFmt w:val="bullet"/>
      <w:lvlText w:val="•"/>
      <w:lvlJc w:val="left"/>
      <w:pPr>
        <w:ind w:left="3781" w:hanging="266"/>
      </w:pPr>
      <w:rPr>
        <w:rFonts w:hint="default"/>
        <w:lang w:val="en-US" w:eastAsia="en-US" w:bidi="ar-SA"/>
      </w:rPr>
    </w:lvl>
    <w:lvl w:ilvl="8">
      <w:start w:val="0"/>
      <w:numFmt w:val="bullet"/>
      <w:lvlText w:val="•"/>
      <w:lvlJc w:val="left"/>
      <w:pPr>
        <w:ind w:left="3911" w:hanging="266"/>
      </w:pPr>
      <w:rPr>
        <w:rFonts w:hint="default"/>
        <w:lang w:val="en-US" w:eastAsia="en-US" w:bidi="ar-SA"/>
      </w:rPr>
    </w:lvl>
  </w:abstractNum>
  <w:abstractNum w:abstractNumId="33">
    <w:multiLevelType w:val="hybridMultilevel"/>
    <w:lvl w:ilvl="0">
      <w:start w:val="0"/>
      <w:numFmt w:val="bullet"/>
      <w:lvlText w:val="-"/>
      <w:lvlJc w:val="left"/>
      <w:pPr>
        <w:ind w:left="242" w:hanging="241"/>
      </w:pPr>
      <w:rPr>
        <w:rFonts w:hint="default" w:ascii="Arial" w:hAnsi="Arial" w:eastAsia="Arial" w:cs="Arial"/>
        <w:spacing w:val="0"/>
        <w:w w:val="103"/>
        <w:lang w:val="en-US" w:eastAsia="en-US" w:bidi="ar-SA"/>
      </w:rPr>
    </w:lvl>
    <w:lvl w:ilvl="1">
      <w:start w:val="0"/>
      <w:numFmt w:val="bullet"/>
      <w:lvlText w:val="•"/>
      <w:lvlJc w:val="left"/>
      <w:pPr>
        <w:ind w:left="301" w:hanging="241"/>
      </w:pPr>
      <w:rPr>
        <w:rFonts w:hint="default"/>
        <w:lang w:val="en-US" w:eastAsia="en-US" w:bidi="ar-SA"/>
      </w:rPr>
    </w:lvl>
    <w:lvl w:ilvl="2">
      <w:start w:val="0"/>
      <w:numFmt w:val="bullet"/>
      <w:lvlText w:val="•"/>
      <w:lvlJc w:val="left"/>
      <w:pPr>
        <w:ind w:left="363" w:hanging="241"/>
      </w:pPr>
      <w:rPr>
        <w:rFonts w:hint="default"/>
        <w:lang w:val="en-US" w:eastAsia="en-US" w:bidi="ar-SA"/>
      </w:rPr>
    </w:lvl>
    <w:lvl w:ilvl="3">
      <w:start w:val="0"/>
      <w:numFmt w:val="bullet"/>
      <w:lvlText w:val="•"/>
      <w:lvlJc w:val="left"/>
      <w:pPr>
        <w:ind w:left="424" w:hanging="241"/>
      </w:pPr>
      <w:rPr>
        <w:rFonts w:hint="default"/>
        <w:lang w:val="en-US" w:eastAsia="en-US" w:bidi="ar-SA"/>
      </w:rPr>
    </w:lvl>
    <w:lvl w:ilvl="4">
      <w:start w:val="0"/>
      <w:numFmt w:val="bullet"/>
      <w:lvlText w:val="•"/>
      <w:lvlJc w:val="left"/>
      <w:pPr>
        <w:ind w:left="486" w:hanging="241"/>
      </w:pPr>
      <w:rPr>
        <w:rFonts w:hint="default"/>
        <w:lang w:val="en-US" w:eastAsia="en-US" w:bidi="ar-SA"/>
      </w:rPr>
    </w:lvl>
    <w:lvl w:ilvl="5">
      <w:start w:val="0"/>
      <w:numFmt w:val="bullet"/>
      <w:lvlText w:val="•"/>
      <w:lvlJc w:val="left"/>
      <w:pPr>
        <w:ind w:left="547" w:hanging="241"/>
      </w:pPr>
      <w:rPr>
        <w:rFonts w:hint="default"/>
        <w:lang w:val="en-US" w:eastAsia="en-US" w:bidi="ar-SA"/>
      </w:rPr>
    </w:lvl>
    <w:lvl w:ilvl="6">
      <w:start w:val="0"/>
      <w:numFmt w:val="bullet"/>
      <w:lvlText w:val="•"/>
      <w:lvlJc w:val="left"/>
      <w:pPr>
        <w:ind w:left="609" w:hanging="241"/>
      </w:pPr>
      <w:rPr>
        <w:rFonts w:hint="default"/>
        <w:lang w:val="en-US" w:eastAsia="en-US" w:bidi="ar-SA"/>
      </w:rPr>
    </w:lvl>
    <w:lvl w:ilvl="7">
      <w:start w:val="0"/>
      <w:numFmt w:val="bullet"/>
      <w:lvlText w:val="•"/>
      <w:lvlJc w:val="left"/>
      <w:pPr>
        <w:ind w:left="670" w:hanging="241"/>
      </w:pPr>
      <w:rPr>
        <w:rFonts w:hint="default"/>
        <w:lang w:val="en-US" w:eastAsia="en-US" w:bidi="ar-SA"/>
      </w:rPr>
    </w:lvl>
    <w:lvl w:ilvl="8">
      <w:start w:val="0"/>
      <w:numFmt w:val="bullet"/>
      <w:lvlText w:val="•"/>
      <w:lvlJc w:val="left"/>
      <w:pPr>
        <w:ind w:left="732" w:hanging="241"/>
      </w:pPr>
      <w:rPr>
        <w:rFonts w:hint="default"/>
        <w:lang w:val="en-US" w:eastAsia="en-US" w:bidi="ar-SA"/>
      </w:rPr>
    </w:lvl>
  </w:abstractNum>
  <w:abstractNum w:abstractNumId="32">
    <w:multiLevelType w:val="hybridMultilevel"/>
    <w:lvl w:ilvl="0">
      <w:start w:val="0"/>
      <w:numFmt w:val="bullet"/>
      <w:lvlText w:val="-"/>
      <w:lvlJc w:val="left"/>
      <w:pPr>
        <w:ind w:left="1264" w:hanging="237"/>
      </w:pPr>
      <w:rPr>
        <w:rFonts w:hint="default" w:ascii="Arial" w:hAnsi="Arial" w:eastAsia="Arial" w:cs="Arial"/>
        <w:spacing w:val="0"/>
        <w:w w:val="144"/>
        <w:lang w:val="en-US" w:eastAsia="en-US" w:bidi="ar-SA"/>
      </w:rPr>
    </w:lvl>
    <w:lvl w:ilvl="1">
      <w:start w:val="0"/>
      <w:numFmt w:val="bullet"/>
      <w:lvlText w:val="•"/>
      <w:lvlJc w:val="left"/>
      <w:pPr>
        <w:ind w:left="1343" w:hanging="237"/>
      </w:pPr>
      <w:rPr>
        <w:rFonts w:hint="default"/>
        <w:lang w:val="en-US" w:eastAsia="en-US" w:bidi="ar-SA"/>
      </w:rPr>
    </w:lvl>
    <w:lvl w:ilvl="2">
      <w:start w:val="0"/>
      <w:numFmt w:val="bullet"/>
      <w:lvlText w:val="•"/>
      <w:lvlJc w:val="left"/>
      <w:pPr>
        <w:ind w:left="1426" w:hanging="237"/>
      </w:pPr>
      <w:rPr>
        <w:rFonts w:hint="default"/>
        <w:lang w:val="en-US" w:eastAsia="en-US" w:bidi="ar-SA"/>
      </w:rPr>
    </w:lvl>
    <w:lvl w:ilvl="3">
      <w:start w:val="0"/>
      <w:numFmt w:val="bullet"/>
      <w:lvlText w:val="•"/>
      <w:lvlJc w:val="left"/>
      <w:pPr>
        <w:ind w:left="1510" w:hanging="237"/>
      </w:pPr>
      <w:rPr>
        <w:rFonts w:hint="default"/>
        <w:lang w:val="en-US" w:eastAsia="en-US" w:bidi="ar-SA"/>
      </w:rPr>
    </w:lvl>
    <w:lvl w:ilvl="4">
      <w:start w:val="0"/>
      <w:numFmt w:val="bullet"/>
      <w:lvlText w:val="•"/>
      <w:lvlJc w:val="left"/>
      <w:pPr>
        <w:ind w:left="1593" w:hanging="237"/>
      </w:pPr>
      <w:rPr>
        <w:rFonts w:hint="default"/>
        <w:lang w:val="en-US" w:eastAsia="en-US" w:bidi="ar-SA"/>
      </w:rPr>
    </w:lvl>
    <w:lvl w:ilvl="5">
      <w:start w:val="0"/>
      <w:numFmt w:val="bullet"/>
      <w:lvlText w:val="•"/>
      <w:lvlJc w:val="left"/>
      <w:pPr>
        <w:ind w:left="1676" w:hanging="237"/>
      </w:pPr>
      <w:rPr>
        <w:rFonts w:hint="default"/>
        <w:lang w:val="en-US" w:eastAsia="en-US" w:bidi="ar-SA"/>
      </w:rPr>
    </w:lvl>
    <w:lvl w:ilvl="6">
      <w:start w:val="0"/>
      <w:numFmt w:val="bullet"/>
      <w:lvlText w:val="•"/>
      <w:lvlJc w:val="left"/>
      <w:pPr>
        <w:ind w:left="1760" w:hanging="237"/>
      </w:pPr>
      <w:rPr>
        <w:rFonts w:hint="default"/>
        <w:lang w:val="en-US" w:eastAsia="en-US" w:bidi="ar-SA"/>
      </w:rPr>
    </w:lvl>
    <w:lvl w:ilvl="7">
      <w:start w:val="0"/>
      <w:numFmt w:val="bullet"/>
      <w:lvlText w:val="•"/>
      <w:lvlJc w:val="left"/>
      <w:pPr>
        <w:ind w:left="1843" w:hanging="237"/>
      </w:pPr>
      <w:rPr>
        <w:rFonts w:hint="default"/>
        <w:lang w:val="en-US" w:eastAsia="en-US" w:bidi="ar-SA"/>
      </w:rPr>
    </w:lvl>
    <w:lvl w:ilvl="8">
      <w:start w:val="0"/>
      <w:numFmt w:val="bullet"/>
      <w:lvlText w:val="•"/>
      <w:lvlJc w:val="left"/>
      <w:pPr>
        <w:ind w:left="1927" w:hanging="237"/>
      </w:pPr>
      <w:rPr>
        <w:rFonts w:hint="default"/>
        <w:lang w:val="en-US" w:eastAsia="en-US" w:bidi="ar-SA"/>
      </w:rPr>
    </w:lvl>
  </w:abstractNum>
  <w:abstractNum w:abstractNumId="31">
    <w:multiLevelType w:val="hybridMultilevel"/>
    <w:lvl w:ilvl="0">
      <w:start w:val="8"/>
      <w:numFmt w:val="decimal"/>
      <w:lvlText w:val="%1"/>
      <w:lvlJc w:val="left"/>
      <w:pPr>
        <w:ind w:left="1421" w:hanging="576"/>
        <w:jc w:val="left"/>
      </w:pPr>
      <w:rPr>
        <w:rFonts w:hint="default"/>
        <w:lang w:val="en-US" w:eastAsia="en-US" w:bidi="ar-SA"/>
      </w:rPr>
    </w:lvl>
    <w:lvl w:ilvl="1">
      <w:start w:val="1"/>
      <w:numFmt w:val="decimal"/>
      <w:lvlText w:val="%1.%2"/>
      <w:lvlJc w:val="left"/>
      <w:pPr>
        <w:ind w:left="1421" w:hanging="576"/>
        <w:jc w:val="left"/>
      </w:pPr>
      <w:rPr>
        <w:rFonts w:hint="default"/>
        <w:spacing w:val="0"/>
        <w:w w:val="99"/>
        <w:lang w:val="en-US" w:eastAsia="en-US" w:bidi="ar-SA"/>
      </w:rPr>
    </w:lvl>
    <w:lvl w:ilvl="2">
      <w:start w:val="0"/>
      <w:numFmt w:val="bullet"/>
      <w:lvlText w:val="•"/>
      <w:lvlJc w:val="left"/>
      <w:pPr>
        <w:ind w:left="1565" w:hanging="361"/>
      </w:pPr>
      <w:rPr>
        <w:rFonts w:hint="default" w:ascii="Times New Roman" w:hAnsi="Times New Roman" w:eastAsia="Times New Roman" w:cs="Times New Roman"/>
        <w:b w:val="0"/>
        <w:bCs w:val="0"/>
        <w:i w:val="0"/>
        <w:iCs w:val="0"/>
        <w:color w:val="0F0F0F"/>
        <w:spacing w:val="0"/>
        <w:w w:val="103"/>
        <w:sz w:val="21"/>
        <w:szCs w:val="21"/>
        <w:lang w:val="en-US" w:eastAsia="en-US" w:bidi="ar-SA"/>
      </w:rPr>
    </w:lvl>
    <w:lvl w:ilvl="3">
      <w:start w:val="0"/>
      <w:numFmt w:val="bullet"/>
      <w:lvlText w:val="•"/>
      <w:lvlJc w:val="left"/>
      <w:pPr>
        <w:ind w:left="3756" w:hanging="361"/>
      </w:pPr>
      <w:rPr>
        <w:rFonts w:hint="default"/>
        <w:lang w:val="en-US" w:eastAsia="en-US" w:bidi="ar-SA"/>
      </w:rPr>
    </w:lvl>
    <w:lvl w:ilvl="4">
      <w:start w:val="0"/>
      <w:numFmt w:val="bullet"/>
      <w:lvlText w:val="•"/>
      <w:lvlJc w:val="left"/>
      <w:pPr>
        <w:ind w:left="4855" w:hanging="361"/>
      </w:pPr>
      <w:rPr>
        <w:rFonts w:hint="default"/>
        <w:lang w:val="en-US" w:eastAsia="en-US" w:bidi="ar-SA"/>
      </w:rPr>
    </w:lvl>
    <w:lvl w:ilvl="5">
      <w:start w:val="0"/>
      <w:numFmt w:val="bullet"/>
      <w:lvlText w:val="•"/>
      <w:lvlJc w:val="left"/>
      <w:pPr>
        <w:ind w:left="5953" w:hanging="361"/>
      </w:pPr>
      <w:rPr>
        <w:rFonts w:hint="default"/>
        <w:lang w:val="en-US" w:eastAsia="en-US" w:bidi="ar-SA"/>
      </w:rPr>
    </w:lvl>
    <w:lvl w:ilvl="6">
      <w:start w:val="0"/>
      <w:numFmt w:val="bullet"/>
      <w:lvlText w:val="•"/>
      <w:lvlJc w:val="left"/>
      <w:pPr>
        <w:ind w:left="7052" w:hanging="361"/>
      </w:pPr>
      <w:rPr>
        <w:rFonts w:hint="default"/>
        <w:lang w:val="en-US" w:eastAsia="en-US" w:bidi="ar-SA"/>
      </w:rPr>
    </w:lvl>
    <w:lvl w:ilvl="7">
      <w:start w:val="0"/>
      <w:numFmt w:val="bullet"/>
      <w:lvlText w:val="•"/>
      <w:lvlJc w:val="left"/>
      <w:pPr>
        <w:ind w:left="8150" w:hanging="361"/>
      </w:pPr>
      <w:rPr>
        <w:rFonts w:hint="default"/>
        <w:lang w:val="en-US" w:eastAsia="en-US" w:bidi="ar-SA"/>
      </w:rPr>
    </w:lvl>
    <w:lvl w:ilvl="8">
      <w:start w:val="0"/>
      <w:numFmt w:val="bullet"/>
      <w:lvlText w:val="•"/>
      <w:lvlJc w:val="left"/>
      <w:pPr>
        <w:ind w:left="9249" w:hanging="361"/>
      </w:pPr>
      <w:rPr>
        <w:rFonts w:hint="default"/>
        <w:lang w:val="en-US" w:eastAsia="en-US" w:bidi="ar-SA"/>
      </w:rPr>
    </w:lvl>
  </w:abstractNum>
  <w:abstractNum w:abstractNumId="30">
    <w:multiLevelType w:val="hybridMultilevel"/>
    <w:lvl w:ilvl="0">
      <w:start w:val="0"/>
      <w:numFmt w:val="bullet"/>
      <w:lvlText w:val="•"/>
      <w:lvlJc w:val="left"/>
      <w:pPr>
        <w:ind w:left="978" w:hanging="360"/>
      </w:pPr>
      <w:rPr>
        <w:rFonts w:hint="default" w:ascii="Times New Roman" w:hAnsi="Times New Roman" w:eastAsia="Times New Roman" w:cs="Times New Roman"/>
        <w:b w:val="0"/>
        <w:bCs w:val="0"/>
        <w:i w:val="0"/>
        <w:iCs w:val="0"/>
        <w:color w:val="0F0F0F"/>
        <w:spacing w:val="0"/>
        <w:w w:val="98"/>
        <w:sz w:val="22"/>
        <w:szCs w:val="22"/>
        <w:lang w:val="en-US" w:eastAsia="en-US" w:bidi="ar-SA"/>
      </w:rPr>
    </w:lvl>
    <w:lvl w:ilvl="1">
      <w:start w:val="0"/>
      <w:numFmt w:val="bullet"/>
      <w:lvlText w:val="•"/>
      <w:lvlJc w:val="left"/>
      <w:pPr>
        <w:ind w:left="2026" w:hanging="360"/>
      </w:pPr>
      <w:rPr>
        <w:rFonts w:hint="default"/>
        <w:lang w:val="en-US" w:eastAsia="en-US" w:bidi="ar-SA"/>
      </w:rPr>
    </w:lvl>
    <w:lvl w:ilvl="2">
      <w:start w:val="0"/>
      <w:numFmt w:val="bullet"/>
      <w:lvlText w:val="•"/>
      <w:lvlJc w:val="left"/>
      <w:pPr>
        <w:ind w:left="3073" w:hanging="360"/>
      </w:pPr>
      <w:rPr>
        <w:rFonts w:hint="default"/>
        <w:lang w:val="en-US" w:eastAsia="en-US" w:bidi="ar-SA"/>
      </w:rPr>
    </w:lvl>
    <w:lvl w:ilvl="3">
      <w:start w:val="0"/>
      <w:numFmt w:val="bullet"/>
      <w:lvlText w:val="•"/>
      <w:lvlJc w:val="left"/>
      <w:pPr>
        <w:ind w:left="4119" w:hanging="360"/>
      </w:pPr>
      <w:rPr>
        <w:rFonts w:hint="default"/>
        <w:lang w:val="en-US" w:eastAsia="en-US" w:bidi="ar-SA"/>
      </w:rPr>
    </w:lvl>
    <w:lvl w:ilvl="4">
      <w:start w:val="0"/>
      <w:numFmt w:val="bullet"/>
      <w:lvlText w:val="•"/>
      <w:lvlJc w:val="left"/>
      <w:pPr>
        <w:ind w:left="5166" w:hanging="360"/>
      </w:pPr>
      <w:rPr>
        <w:rFonts w:hint="default"/>
        <w:lang w:val="en-US" w:eastAsia="en-US" w:bidi="ar-SA"/>
      </w:rPr>
    </w:lvl>
    <w:lvl w:ilvl="5">
      <w:start w:val="0"/>
      <w:numFmt w:val="bullet"/>
      <w:lvlText w:val="•"/>
      <w:lvlJc w:val="left"/>
      <w:pPr>
        <w:ind w:left="6213" w:hanging="360"/>
      </w:pPr>
      <w:rPr>
        <w:rFonts w:hint="default"/>
        <w:lang w:val="en-US" w:eastAsia="en-US" w:bidi="ar-SA"/>
      </w:rPr>
    </w:lvl>
    <w:lvl w:ilvl="6">
      <w:start w:val="0"/>
      <w:numFmt w:val="bullet"/>
      <w:lvlText w:val="•"/>
      <w:lvlJc w:val="left"/>
      <w:pPr>
        <w:ind w:left="7259" w:hanging="360"/>
      </w:pPr>
      <w:rPr>
        <w:rFonts w:hint="default"/>
        <w:lang w:val="en-US" w:eastAsia="en-US" w:bidi="ar-SA"/>
      </w:rPr>
    </w:lvl>
    <w:lvl w:ilvl="7">
      <w:start w:val="0"/>
      <w:numFmt w:val="bullet"/>
      <w:lvlText w:val="•"/>
      <w:lvlJc w:val="left"/>
      <w:pPr>
        <w:ind w:left="8306" w:hanging="360"/>
      </w:pPr>
      <w:rPr>
        <w:rFonts w:hint="default"/>
        <w:lang w:val="en-US" w:eastAsia="en-US" w:bidi="ar-SA"/>
      </w:rPr>
    </w:lvl>
    <w:lvl w:ilvl="8">
      <w:start w:val="0"/>
      <w:numFmt w:val="bullet"/>
      <w:lvlText w:val="•"/>
      <w:lvlJc w:val="left"/>
      <w:pPr>
        <w:ind w:left="9353" w:hanging="360"/>
      </w:pPr>
      <w:rPr>
        <w:rFonts w:hint="default"/>
        <w:lang w:val="en-US" w:eastAsia="en-US" w:bidi="ar-SA"/>
      </w:rPr>
    </w:lvl>
  </w:abstractNum>
  <w:abstractNum w:abstractNumId="29">
    <w:multiLevelType w:val="hybridMultilevel"/>
    <w:lvl w:ilvl="0">
      <w:start w:val="0"/>
      <w:numFmt w:val="bullet"/>
      <w:lvlText w:val="•"/>
      <w:lvlJc w:val="left"/>
      <w:pPr>
        <w:ind w:left="751" w:hanging="365"/>
      </w:pPr>
      <w:rPr>
        <w:rFonts w:hint="default" w:ascii="Times New Roman" w:hAnsi="Times New Roman" w:eastAsia="Times New Roman" w:cs="Times New Roman"/>
        <w:b w:val="0"/>
        <w:bCs w:val="0"/>
        <w:i w:val="0"/>
        <w:iCs w:val="0"/>
        <w:color w:val="010101"/>
        <w:spacing w:val="0"/>
        <w:w w:val="98"/>
        <w:sz w:val="22"/>
        <w:szCs w:val="22"/>
        <w:lang w:val="en-US" w:eastAsia="en-US" w:bidi="ar-SA"/>
      </w:rPr>
    </w:lvl>
    <w:lvl w:ilvl="1">
      <w:start w:val="0"/>
      <w:numFmt w:val="bullet"/>
      <w:lvlText w:val="•"/>
      <w:lvlJc w:val="left"/>
      <w:pPr>
        <w:ind w:left="1207" w:hanging="364"/>
      </w:pPr>
      <w:rPr>
        <w:rFonts w:hint="default" w:ascii="Times New Roman" w:hAnsi="Times New Roman" w:eastAsia="Times New Roman" w:cs="Times New Roman"/>
        <w:spacing w:val="0"/>
        <w:w w:val="103"/>
        <w:lang w:val="en-US" w:eastAsia="en-US" w:bidi="ar-SA"/>
      </w:rPr>
    </w:lvl>
    <w:lvl w:ilvl="2">
      <w:start w:val="0"/>
      <w:numFmt w:val="bullet"/>
      <w:lvlText w:val="•"/>
      <w:lvlJc w:val="left"/>
      <w:pPr>
        <w:ind w:left="2338" w:hanging="364"/>
      </w:pPr>
      <w:rPr>
        <w:rFonts w:hint="default"/>
        <w:lang w:val="en-US" w:eastAsia="en-US" w:bidi="ar-SA"/>
      </w:rPr>
    </w:lvl>
    <w:lvl w:ilvl="3">
      <w:start w:val="0"/>
      <w:numFmt w:val="bullet"/>
      <w:lvlText w:val="•"/>
      <w:lvlJc w:val="left"/>
      <w:pPr>
        <w:ind w:left="3476" w:hanging="364"/>
      </w:pPr>
      <w:rPr>
        <w:rFonts w:hint="default"/>
        <w:lang w:val="en-US" w:eastAsia="en-US" w:bidi="ar-SA"/>
      </w:rPr>
    </w:lvl>
    <w:lvl w:ilvl="4">
      <w:start w:val="0"/>
      <w:numFmt w:val="bullet"/>
      <w:lvlText w:val="•"/>
      <w:lvlJc w:val="left"/>
      <w:pPr>
        <w:ind w:left="4615" w:hanging="364"/>
      </w:pPr>
      <w:rPr>
        <w:rFonts w:hint="default"/>
        <w:lang w:val="en-US" w:eastAsia="en-US" w:bidi="ar-SA"/>
      </w:rPr>
    </w:lvl>
    <w:lvl w:ilvl="5">
      <w:start w:val="0"/>
      <w:numFmt w:val="bullet"/>
      <w:lvlText w:val="•"/>
      <w:lvlJc w:val="left"/>
      <w:pPr>
        <w:ind w:left="5753" w:hanging="364"/>
      </w:pPr>
      <w:rPr>
        <w:rFonts w:hint="default"/>
        <w:lang w:val="en-US" w:eastAsia="en-US" w:bidi="ar-SA"/>
      </w:rPr>
    </w:lvl>
    <w:lvl w:ilvl="6">
      <w:start w:val="0"/>
      <w:numFmt w:val="bullet"/>
      <w:lvlText w:val="•"/>
      <w:lvlJc w:val="left"/>
      <w:pPr>
        <w:ind w:left="6892" w:hanging="364"/>
      </w:pPr>
      <w:rPr>
        <w:rFonts w:hint="default"/>
        <w:lang w:val="en-US" w:eastAsia="en-US" w:bidi="ar-SA"/>
      </w:rPr>
    </w:lvl>
    <w:lvl w:ilvl="7">
      <w:start w:val="0"/>
      <w:numFmt w:val="bullet"/>
      <w:lvlText w:val="•"/>
      <w:lvlJc w:val="left"/>
      <w:pPr>
        <w:ind w:left="8030" w:hanging="364"/>
      </w:pPr>
      <w:rPr>
        <w:rFonts w:hint="default"/>
        <w:lang w:val="en-US" w:eastAsia="en-US" w:bidi="ar-SA"/>
      </w:rPr>
    </w:lvl>
    <w:lvl w:ilvl="8">
      <w:start w:val="0"/>
      <w:numFmt w:val="bullet"/>
      <w:lvlText w:val="•"/>
      <w:lvlJc w:val="left"/>
      <w:pPr>
        <w:ind w:left="9169" w:hanging="364"/>
      </w:pPr>
      <w:rPr>
        <w:rFonts w:hint="default"/>
        <w:lang w:val="en-US" w:eastAsia="en-US" w:bidi="ar-SA"/>
      </w:rPr>
    </w:lvl>
  </w:abstractNum>
  <w:abstractNum w:abstractNumId="28">
    <w:multiLevelType w:val="hybridMultilevel"/>
    <w:lvl w:ilvl="0">
      <w:start w:val="0"/>
      <w:numFmt w:val="bullet"/>
      <w:lvlText w:val="•"/>
      <w:lvlJc w:val="left"/>
      <w:pPr>
        <w:ind w:left="612" w:hanging="364"/>
      </w:pPr>
      <w:rPr>
        <w:rFonts w:hint="default" w:ascii="Times New Roman" w:hAnsi="Times New Roman" w:eastAsia="Times New Roman" w:cs="Times New Roman"/>
        <w:b w:val="0"/>
        <w:bCs w:val="0"/>
        <w:i w:val="0"/>
        <w:iCs w:val="0"/>
        <w:color w:val="0F0F0F"/>
        <w:spacing w:val="0"/>
        <w:w w:val="104"/>
        <w:sz w:val="21"/>
        <w:szCs w:val="21"/>
        <w:lang w:val="en-US" w:eastAsia="en-US" w:bidi="ar-SA"/>
      </w:rPr>
    </w:lvl>
    <w:lvl w:ilvl="1">
      <w:start w:val="0"/>
      <w:numFmt w:val="bullet"/>
      <w:lvlText w:val="•"/>
      <w:lvlJc w:val="left"/>
      <w:pPr>
        <w:ind w:left="1112" w:hanging="360"/>
      </w:pPr>
      <w:rPr>
        <w:rFonts w:hint="default" w:ascii="Times New Roman" w:hAnsi="Times New Roman" w:eastAsia="Times New Roman" w:cs="Times New Roman"/>
        <w:b w:val="0"/>
        <w:bCs w:val="0"/>
        <w:i w:val="0"/>
        <w:iCs w:val="0"/>
        <w:color w:val="010101"/>
        <w:spacing w:val="0"/>
        <w:w w:val="98"/>
        <w:sz w:val="22"/>
        <w:szCs w:val="22"/>
        <w:lang w:val="en-US" w:eastAsia="en-US" w:bidi="ar-SA"/>
      </w:rPr>
    </w:lvl>
    <w:lvl w:ilvl="2">
      <w:start w:val="0"/>
      <w:numFmt w:val="bullet"/>
      <w:lvlText w:val="•"/>
      <w:lvlJc w:val="left"/>
      <w:pPr>
        <w:ind w:left="2267" w:hanging="360"/>
      </w:pPr>
      <w:rPr>
        <w:rFonts w:hint="default"/>
        <w:lang w:val="en-US" w:eastAsia="en-US" w:bidi="ar-SA"/>
      </w:rPr>
    </w:lvl>
    <w:lvl w:ilvl="3">
      <w:start w:val="0"/>
      <w:numFmt w:val="bullet"/>
      <w:lvlText w:val="•"/>
      <w:lvlJc w:val="left"/>
      <w:pPr>
        <w:ind w:left="3414" w:hanging="360"/>
      </w:pPr>
      <w:rPr>
        <w:rFonts w:hint="default"/>
        <w:lang w:val="en-US" w:eastAsia="en-US" w:bidi="ar-SA"/>
      </w:rPr>
    </w:lvl>
    <w:lvl w:ilvl="4">
      <w:start w:val="0"/>
      <w:numFmt w:val="bullet"/>
      <w:lvlText w:val="•"/>
      <w:lvlJc w:val="left"/>
      <w:pPr>
        <w:ind w:left="4562" w:hanging="360"/>
      </w:pPr>
      <w:rPr>
        <w:rFonts w:hint="default"/>
        <w:lang w:val="en-US" w:eastAsia="en-US" w:bidi="ar-SA"/>
      </w:rPr>
    </w:lvl>
    <w:lvl w:ilvl="5">
      <w:start w:val="0"/>
      <w:numFmt w:val="bullet"/>
      <w:lvlText w:val="•"/>
      <w:lvlJc w:val="left"/>
      <w:pPr>
        <w:ind w:left="5709" w:hanging="360"/>
      </w:pPr>
      <w:rPr>
        <w:rFonts w:hint="default"/>
        <w:lang w:val="en-US" w:eastAsia="en-US" w:bidi="ar-SA"/>
      </w:rPr>
    </w:lvl>
    <w:lvl w:ilvl="6">
      <w:start w:val="0"/>
      <w:numFmt w:val="bullet"/>
      <w:lvlText w:val="•"/>
      <w:lvlJc w:val="left"/>
      <w:pPr>
        <w:ind w:left="6856" w:hanging="360"/>
      </w:pPr>
      <w:rPr>
        <w:rFonts w:hint="default"/>
        <w:lang w:val="en-US" w:eastAsia="en-US" w:bidi="ar-SA"/>
      </w:rPr>
    </w:lvl>
    <w:lvl w:ilvl="7">
      <w:start w:val="0"/>
      <w:numFmt w:val="bullet"/>
      <w:lvlText w:val="•"/>
      <w:lvlJc w:val="left"/>
      <w:pPr>
        <w:ind w:left="8004" w:hanging="360"/>
      </w:pPr>
      <w:rPr>
        <w:rFonts w:hint="default"/>
        <w:lang w:val="en-US" w:eastAsia="en-US" w:bidi="ar-SA"/>
      </w:rPr>
    </w:lvl>
    <w:lvl w:ilvl="8">
      <w:start w:val="0"/>
      <w:numFmt w:val="bullet"/>
      <w:lvlText w:val="•"/>
      <w:lvlJc w:val="left"/>
      <w:pPr>
        <w:ind w:left="9151" w:hanging="360"/>
      </w:pPr>
      <w:rPr>
        <w:rFonts w:hint="default"/>
        <w:lang w:val="en-US" w:eastAsia="en-US" w:bidi="ar-SA"/>
      </w:rPr>
    </w:lvl>
  </w:abstractNum>
  <w:abstractNum w:abstractNumId="27">
    <w:multiLevelType w:val="hybridMultilevel"/>
    <w:lvl w:ilvl="0">
      <w:start w:val="7"/>
      <w:numFmt w:val="decimal"/>
      <w:lvlText w:val="%1"/>
      <w:lvlJc w:val="left"/>
      <w:pPr>
        <w:ind w:left="1856" w:hanging="1013"/>
        <w:jc w:val="left"/>
      </w:pPr>
      <w:rPr>
        <w:rFonts w:hint="default"/>
        <w:lang w:val="en-US" w:eastAsia="en-US" w:bidi="ar-SA"/>
      </w:rPr>
    </w:lvl>
    <w:lvl w:ilvl="1">
      <w:start w:val="4"/>
      <w:numFmt w:val="decimal"/>
      <w:lvlText w:val="%1.%2"/>
      <w:lvlJc w:val="left"/>
      <w:pPr>
        <w:ind w:left="1856" w:hanging="1013"/>
        <w:jc w:val="left"/>
      </w:pPr>
      <w:rPr>
        <w:rFonts w:hint="default"/>
        <w:lang w:val="en-US" w:eastAsia="en-US" w:bidi="ar-SA"/>
      </w:rPr>
    </w:lvl>
    <w:lvl w:ilvl="2">
      <w:start w:val="2"/>
      <w:numFmt w:val="decimal"/>
      <w:lvlText w:val="%1.%2.%3"/>
      <w:lvlJc w:val="left"/>
      <w:pPr>
        <w:ind w:left="1856" w:hanging="1013"/>
        <w:jc w:val="left"/>
      </w:pPr>
      <w:rPr>
        <w:rFonts w:hint="default"/>
        <w:lang w:val="en-US" w:eastAsia="en-US" w:bidi="ar-SA"/>
      </w:rPr>
    </w:lvl>
    <w:lvl w:ilvl="3">
      <w:start w:val="3"/>
      <w:numFmt w:val="decimal"/>
      <w:lvlText w:val="%1.%2.%3.%4"/>
      <w:lvlJc w:val="left"/>
      <w:pPr>
        <w:ind w:left="1856" w:hanging="1013"/>
        <w:jc w:val="left"/>
      </w:pPr>
      <w:rPr>
        <w:rFonts w:hint="default"/>
        <w:lang w:val="en-US" w:eastAsia="en-US" w:bidi="ar-SA"/>
      </w:rPr>
    </w:lvl>
    <w:lvl w:ilvl="4">
      <w:start w:val="1"/>
      <w:numFmt w:val="decimal"/>
      <w:lvlText w:val="%1.%2.%3.%4.%5"/>
      <w:lvlJc w:val="left"/>
      <w:pPr>
        <w:ind w:left="1856" w:hanging="1013"/>
        <w:jc w:val="left"/>
      </w:pPr>
      <w:rPr>
        <w:rFonts w:hint="default" w:ascii="Times New Roman" w:hAnsi="Times New Roman" w:eastAsia="Times New Roman" w:cs="Times New Roman"/>
        <w:b/>
        <w:bCs/>
        <w:i w:val="0"/>
        <w:iCs w:val="0"/>
        <w:color w:val="010101"/>
        <w:spacing w:val="0"/>
        <w:w w:val="103"/>
        <w:sz w:val="23"/>
        <w:szCs w:val="23"/>
        <w:lang w:val="en-US" w:eastAsia="en-US" w:bidi="ar-SA"/>
      </w:rPr>
    </w:lvl>
    <w:lvl w:ilvl="5">
      <w:start w:val="0"/>
      <w:numFmt w:val="bullet"/>
      <w:lvlText w:val="•"/>
      <w:lvlJc w:val="left"/>
      <w:pPr>
        <w:ind w:left="1203" w:hanging="360"/>
      </w:pPr>
      <w:rPr>
        <w:rFonts w:hint="default" w:ascii="Times New Roman" w:hAnsi="Times New Roman" w:eastAsia="Times New Roman" w:cs="Times New Roman"/>
        <w:b w:val="0"/>
        <w:bCs w:val="0"/>
        <w:i w:val="0"/>
        <w:iCs w:val="0"/>
        <w:color w:val="010101"/>
        <w:spacing w:val="0"/>
        <w:w w:val="99"/>
        <w:sz w:val="22"/>
        <w:szCs w:val="22"/>
        <w:lang w:val="en-US" w:eastAsia="en-US" w:bidi="ar-SA"/>
      </w:rPr>
    </w:lvl>
    <w:lvl w:ilvl="6">
      <w:start w:val="0"/>
      <w:numFmt w:val="bullet"/>
      <w:lvlText w:val="•"/>
      <w:lvlJc w:val="left"/>
      <w:pPr>
        <w:ind w:left="7185" w:hanging="360"/>
      </w:pPr>
      <w:rPr>
        <w:rFonts w:hint="default"/>
        <w:lang w:val="en-US" w:eastAsia="en-US" w:bidi="ar-SA"/>
      </w:rPr>
    </w:lvl>
    <w:lvl w:ilvl="7">
      <w:start w:val="0"/>
      <w:numFmt w:val="bullet"/>
      <w:lvlText w:val="•"/>
      <w:lvlJc w:val="left"/>
      <w:pPr>
        <w:ind w:left="8250" w:hanging="360"/>
      </w:pPr>
      <w:rPr>
        <w:rFonts w:hint="default"/>
        <w:lang w:val="en-US" w:eastAsia="en-US" w:bidi="ar-SA"/>
      </w:rPr>
    </w:lvl>
    <w:lvl w:ilvl="8">
      <w:start w:val="0"/>
      <w:numFmt w:val="bullet"/>
      <w:lvlText w:val="•"/>
      <w:lvlJc w:val="left"/>
      <w:pPr>
        <w:ind w:left="9316" w:hanging="360"/>
      </w:pPr>
      <w:rPr>
        <w:rFonts w:hint="default"/>
        <w:lang w:val="en-US" w:eastAsia="en-US" w:bidi="ar-SA"/>
      </w:rPr>
    </w:lvl>
  </w:abstractNum>
  <w:abstractNum w:abstractNumId="26">
    <w:multiLevelType w:val="hybridMultilevel"/>
    <w:lvl w:ilvl="0">
      <w:start w:val="0"/>
      <w:numFmt w:val="bullet"/>
      <w:lvlText w:val="•"/>
      <w:lvlJc w:val="left"/>
      <w:pPr>
        <w:ind w:left="1357" w:hanging="365"/>
      </w:pPr>
      <w:rPr>
        <w:rFonts w:hint="default" w:ascii="Times New Roman" w:hAnsi="Times New Roman" w:eastAsia="Times New Roman" w:cs="Times New Roman"/>
        <w:b w:val="0"/>
        <w:bCs w:val="0"/>
        <w:i w:val="0"/>
        <w:iCs w:val="0"/>
        <w:color w:val="010101"/>
        <w:spacing w:val="0"/>
        <w:w w:val="103"/>
        <w:sz w:val="21"/>
        <w:szCs w:val="21"/>
        <w:lang w:val="en-US" w:eastAsia="en-US" w:bidi="ar-SA"/>
      </w:rPr>
    </w:lvl>
    <w:lvl w:ilvl="1">
      <w:start w:val="0"/>
      <w:numFmt w:val="bullet"/>
      <w:lvlText w:val="•"/>
      <w:lvlJc w:val="left"/>
      <w:pPr>
        <w:ind w:left="2368" w:hanging="365"/>
      </w:pPr>
      <w:rPr>
        <w:rFonts w:hint="default"/>
        <w:lang w:val="en-US" w:eastAsia="en-US" w:bidi="ar-SA"/>
      </w:rPr>
    </w:lvl>
    <w:lvl w:ilvl="2">
      <w:start w:val="0"/>
      <w:numFmt w:val="bullet"/>
      <w:lvlText w:val="•"/>
      <w:lvlJc w:val="left"/>
      <w:pPr>
        <w:ind w:left="3377" w:hanging="365"/>
      </w:pPr>
      <w:rPr>
        <w:rFonts w:hint="default"/>
        <w:lang w:val="en-US" w:eastAsia="en-US" w:bidi="ar-SA"/>
      </w:rPr>
    </w:lvl>
    <w:lvl w:ilvl="3">
      <w:start w:val="0"/>
      <w:numFmt w:val="bullet"/>
      <w:lvlText w:val="•"/>
      <w:lvlJc w:val="left"/>
      <w:pPr>
        <w:ind w:left="4385" w:hanging="365"/>
      </w:pPr>
      <w:rPr>
        <w:rFonts w:hint="default"/>
        <w:lang w:val="en-US" w:eastAsia="en-US" w:bidi="ar-SA"/>
      </w:rPr>
    </w:lvl>
    <w:lvl w:ilvl="4">
      <w:start w:val="0"/>
      <w:numFmt w:val="bullet"/>
      <w:lvlText w:val="•"/>
      <w:lvlJc w:val="left"/>
      <w:pPr>
        <w:ind w:left="5394" w:hanging="365"/>
      </w:pPr>
      <w:rPr>
        <w:rFonts w:hint="default"/>
        <w:lang w:val="en-US" w:eastAsia="en-US" w:bidi="ar-SA"/>
      </w:rPr>
    </w:lvl>
    <w:lvl w:ilvl="5">
      <w:start w:val="0"/>
      <w:numFmt w:val="bullet"/>
      <w:lvlText w:val="•"/>
      <w:lvlJc w:val="left"/>
      <w:pPr>
        <w:ind w:left="6403" w:hanging="365"/>
      </w:pPr>
      <w:rPr>
        <w:rFonts w:hint="default"/>
        <w:lang w:val="en-US" w:eastAsia="en-US" w:bidi="ar-SA"/>
      </w:rPr>
    </w:lvl>
    <w:lvl w:ilvl="6">
      <w:start w:val="0"/>
      <w:numFmt w:val="bullet"/>
      <w:lvlText w:val="•"/>
      <w:lvlJc w:val="left"/>
      <w:pPr>
        <w:ind w:left="7411" w:hanging="365"/>
      </w:pPr>
      <w:rPr>
        <w:rFonts w:hint="default"/>
        <w:lang w:val="en-US" w:eastAsia="en-US" w:bidi="ar-SA"/>
      </w:rPr>
    </w:lvl>
    <w:lvl w:ilvl="7">
      <w:start w:val="0"/>
      <w:numFmt w:val="bullet"/>
      <w:lvlText w:val="•"/>
      <w:lvlJc w:val="left"/>
      <w:pPr>
        <w:ind w:left="8420" w:hanging="365"/>
      </w:pPr>
      <w:rPr>
        <w:rFonts w:hint="default"/>
        <w:lang w:val="en-US" w:eastAsia="en-US" w:bidi="ar-SA"/>
      </w:rPr>
    </w:lvl>
    <w:lvl w:ilvl="8">
      <w:start w:val="0"/>
      <w:numFmt w:val="bullet"/>
      <w:lvlText w:val="•"/>
      <w:lvlJc w:val="left"/>
      <w:pPr>
        <w:ind w:left="9429" w:hanging="365"/>
      </w:pPr>
      <w:rPr>
        <w:rFonts w:hint="default"/>
        <w:lang w:val="en-US" w:eastAsia="en-US" w:bidi="ar-SA"/>
      </w:rPr>
    </w:lvl>
  </w:abstractNum>
  <w:abstractNum w:abstractNumId="25">
    <w:multiLevelType w:val="hybridMultilevel"/>
    <w:lvl w:ilvl="0">
      <w:start w:val="0"/>
      <w:numFmt w:val="bullet"/>
      <w:lvlText w:val="•"/>
      <w:lvlJc w:val="left"/>
      <w:pPr>
        <w:ind w:left="1222" w:hanging="365"/>
      </w:pPr>
      <w:rPr>
        <w:rFonts w:hint="default" w:ascii="Times New Roman" w:hAnsi="Times New Roman" w:eastAsia="Times New Roman" w:cs="Times New Roman"/>
        <w:spacing w:val="0"/>
        <w:w w:val="98"/>
        <w:lang w:val="en-US" w:eastAsia="en-US" w:bidi="ar-SA"/>
      </w:rPr>
    </w:lvl>
    <w:lvl w:ilvl="1">
      <w:start w:val="0"/>
      <w:numFmt w:val="bullet"/>
      <w:lvlText w:val="•"/>
      <w:lvlJc w:val="left"/>
      <w:pPr>
        <w:ind w:left="1566" w:hanging="362"/>
      </w:pPr>
      <w:rPr>
        <w:rFonts w:hint="default" w:ascii="Times New Roman" w:hAnsi="Times New Roman" w:eastAsia="Times New Roman" w:cs="Times New Roman"/>
        <w:b w:val="0"/>
        <w:bCs w:val="0"/>
        <w:i w:val="0"/>
        <w:iCs w:val="0"/>
        <w:color w:val="010101"/>
        <w:spacing w:val="0"/>
        <w:w w:val="104"/>
        <w:sz w:val="21"/>
        <w:szCs w:val="21"/>
        <w:lang w:val="en-US" w:eastAsia="en-US" w:bidi="ar-SA"/>
      </w:rPr>
    </w:lvl>
    <w:lvl w:ilvl="2">
      <w:start w:val="0"/>
      <w:numFmt w:val="bullet"/>
      <w:lvlText w:val="•"/>
      <w:lvlJc w:val="left"/>
      <w:pPr>
        <w:ind w:left="1718" w:hanging="360"/>
      </w:pPr>
      <w:rPr>
        <w:rFonts w:hint="default" w:ascii="Times New Roman" w:hAnsi="Times New Roman" w:eastAsia="Times New Roman" w:cs="Times New Roman"/>
        <w:b w:val="0"/>
        <w:bCs w:val="0"/>
        <w:i w:val="0"/>
        <w:iCs w:val="0"/>
        <w:color w:val="010101"/>
        <w:spacing w:val="0"/>
        <w:w w:val="103"/>
        <w:sz w:val="21"/>
        <w:szCs w:val="21"/>
        <w:lang w:val="en-US" w:eastAsia="en-US" w:bidi="ar-SA"/>
      </w:rPr>
    </w:lvl>
    <w:lvl w:ilvl="3">
      <w:start w:val="0"/>
      <w:numFmt w:val="bullet"/>
      <w:lvlText w:val="•"/>
      <w:lvlJc w:val="left"/>
      <w:pPr>
        <w:ind w:left="2935" w:hanging="360"/>
      </w:pPr>
      <w:rPr>
        <w:rFonts w:hint="default"/>
        <w:lang w:val="en-US" w:eastAsia="en-US" w:bidi="ar-SA"/>
      </w:rPr>
    </w:lvl>
    <w:lvl w:ilvl="4">
      <w:start w:val="0"/>
      <w:numFmt w:val="bullet"/>
      <w:lvlText w:val="•"/>
      <w:lvlJc w:val="left"/>
      <w:pPr>
        <w:ind w:left="4151" w:hanging="360"/>
      </w:pPr>
      <w:rPr>
        <w:rFonts w:hint="default"/>
        <w:lang w:val="en-US" w:eastAsia="en-US" w:bidi="ar-SA"/>
      </w:rPr>
    </w:lvl>
    <w:lvl w:ilvl="5">
      <w:start w:val="0"/>
      <w:numFmt w:val="bullet"/>
      <w:lvlText w:val="•"/>
      <w:lvlJc w:val="left"/>
      <w:pPr>
        <w:ind w:left="5367" w:hanging="360"/>
      </w:pPr>
      <w:rPr>
        <w:rFonts w:hint="default"/>
        <w:lang w:val="en-US" w:eastAsia="en-US" w:bidi="ar-SA"/>
      </w:rPr>
    </w:lvl>
    <w:lvl w:ilvl="6">
      <w:start w:val="0"/>
      <w:numFmt w:val="bullet"/>
      <w:lvlText w:val="•"/>
      <w:lvlJc w:val="left"/>
      <w:pPr>
        <w:ind w:left="6583" w:hanging="360"/>
      </w:pPr>
      <w:rPr>
        <w:rFonts w:hint="default"/>
        <w:lang w:val="en-US" w:eastAsia="en-US" w:bidi="ar-SA"/>
      </w:rPr>
    </w:lvl>
    <w:lvl w:ilvl="7">
      <w:start w:val="0"/>
      <w:numFmt w:val="bullet"/>
      <w:lvlText w:val="•"/>
      <w:lvlJc w:val="left"/>
      <w:pPr>
        <w:ind w:left="7799" w:hanging="360"/>
      </w:pPr>
      <w:rPr>
        <w:rFonts w:hint="default"/>
        <w:lang w:val="en-US" w:eastAsia="en-US" w:bidi="ar-SA"/>
      </w:rPr>
    </w:lvl>
    <w:lvl w:ilvl="8">
      <w:start w:val="0"/>
      <w:numFmt w:val="bullet"/>
      <w:lvlText w:val="•"/>
      <w:lvlJc w:val="left"/>
      <w:pPr>
        <w:ind w:left="9014" w:hanging="360"/>
      </w:pPr>
      <w:rPr>
        <w:rFonts w:hint="default"/>
        <w:lang w:val="en-US" w:eastAsia="en-US" w:bidi="ar-SA"/>
      </w:rPr>
    </w:lvl>
  </w:abstractNum>
  <w:abstractNum w:abstractNumId="23">
    <w:multiLevelType w:val="hybridMultilevel"/>
    <w:lvl w:ilvl="0">
      <w:start w:val="1"/>
      <w:numFmt w:val="lowerLetter"/>
      <w:lvlText w:val="%1."/>
      <w:lvlJc w:val="left"/>
      <w:pPr>
        <w:ind w:left="3371" w:hanging="361"/>
        <w:jc w:val="left"/>
      </w:pPr>
      <w:rPr>
        <w:rFonts w:hint="default" w:ascii="Times New Roman" w:hAnsi="Times New Roman" w:eastAsia="Times New Roman" w:cs="Times New Roman"/>
        <w:b w:val="0"/>
        <w:bCs w:val="0"/>
        <w:i w:val="0"/>
        <w:iCs w:val="0"/>
        <w:color w:val="0E0E0E"/>
        <w:spacing w:val="0"/>
        <w:w w:val="102"/>
        <w:sz w:val="22"/>
        <w:szCs w:val="22"/>
        <w:lang w:val="en-US" w:eastAsia="en-US" w:bidi="ar-SA"/>
      </w:rPr>
    </w:lvl>
    <w:lvl w:ilvl="1">
      <w:start w:val="0"/>
      <w:numFmt w:val="bullet"/>
      <w:lvlText w:val="•"/>
      <w:lvlJc w:val="left"/>
      <w:pPr>
        <w:ind w:left="4186" w:hanging="361"/>
      </w:pPr>
      <w:rPr>
        <w:rFonts w:hint="default"/>
        <w:lang w:val="en-US" w:eastAsia="en-US" w:bidi="ar-SA"/>
      </w:rPr>
    </w:lvl>
    <w:lvl w:ilvl="2">
      <w:start w:val="0"/>
      <w:numFmt w:val="bullet"/>
      <w:lvlText w:val="•"/>
      <w:lvlJc w:val="left"/>
      <w:pPr>
        <w:ind w:left="4993" w:hanging="361"/>
      </w:pPr>
      <w:rPr>
        <w:rFonts w:hint="default"/>
        <w:lang w:val="en-US" w:eastAsia="en-US" w:bidi="ar-SA"/>
      </w:rPr>
    </w:lvl>
    <w:lvl w:ilvl="3">
      <w:start w:val="0"/>
      <w:numFmt w:val="bullet"/>
      <w:lvlText w:val="•"/>
      <w:lvlJc w:val="left"/>
      <w:pPr>
        <w:ind w:left="5799" w:hanging="361"/>
      </w:pPr>
      <w:rPr>
        <w:rFonts w:hint="default"/>
        <w:lang w:val="en-US" w:eastAsia="en-US" w:bidi="ar-SA"/>
      </w:rPr>
    </w:lvl>
    <w:lvl w:ilvl="4">
      <w:start w:val="0"/>
      <w:numFmt w:val="bullet"/>
      <w:lvlText w:val="•"/>
      <w:lvlJc w:val="left"/>
      <w:pPr>
        <w:ind w:left="6606" w:hanging="361"/>
      </w:pPr>
      <w:rPr>
        <w:rFonts w:hint="default"/>
        <w:lang w:val="en-US" w:eastAsia="en-US" w:bidi="ar-SA"/>
      </w:rPr>
    </w:lvl>
    <w:lvl w:ilvl="5">
      <w:start w:val="0"/>
      <w:numFmt w:val="bullet"/>
      <w:lvlText w:val="•"/>
      <w:lvlJc w:val="left"/>
      <w:pPr>
        <w:ind w:left="7413" w:hanging="361"/>
      </w:pPr>
      <w:rPr>
        <w:rFonts w:hint="default"/>
        <w:lang w:val="en-US" w:eastAsia="en-US" w:bidi="ar-SA"/>
      </w:rPr>
    </w:lvl>
    <w:lvl w:ilvl="6">
      <w:start w:val="0"/>
      <w:numFmt w:val="bullet"/>
      <w:lvlText w:val="•"/>
      <w:lvlJc w:val="left"/>
      <w:pPr>
        <w:ind w:left="8219" w:hanging="361"/>
      </w:pPr>
      <w:rPr>
        <w:rFonts w:hint="default"/>
        <w:lang w:val="en-US" w:eastAsia="en-US" w:bidi="ar-SA"/>
      </w:rPr>
    </w:lvl>
    <w:lvl w:ilvl="7">
      <w:start w:val="0"/>
      <w:numFmt w:val="bullet"/>
      <w:lvlText w:val="•"/>
      <w:lvlJc w:val="left"/>
      <w:pPr>
        <w:ind w:left="9026" w:hanging="361"/>
      </w:pPr>
      <w:rPr>
        <w:rFonts w:hint="default"/>
        <w:lang w:val="en-US" w:eastAsia="en-US" w:bidi="ar-SA"/>
      </w:rPr>
    </w:lvl>
    <w:lvl w:ilvl="8">
      <w:start w:val="0"/>
      <w:numFmt w:val="bullet"/>
      <w:lvlText w:val="•"/>
      <w:lvlJc w:val="left"/>
      <w:pPr>
        <w:ind w:left="9833" w:hanging="361"/>
      </w:pPr>
      <w:rPr>
        <w:rFonts w:hint="default"/>
        <w:lang w:val="en-US" w:eastAsia="en-US" w:bidi="ar-SA"/>
      </w:rPr>
    </w:lvl>
  </w:abstractNum>
  <w:abstractNum w:abstractNumId="24">
    <w:multiLevelType w:val="hybridMultilevel"/>
    <w:lvl w:ilvl="0">
      <w:start w:val="4"/>
      <w:numFmt w:val="lowerLetter"/>
      <w:lvlText w:val="%1."/>
      <w:lvlJc w:val="left"/>
      <w:pPr>
        <w:ind w:left="3371" w:hanging="365"/>
        <w:jc w:val="left"/>
      </w:pPr>
      <w:rPr>
        <w:rFonts w:hint="default" w:ascii="Times New Roman" w:hAnsi="Times New Roman" w:eastAsia="Times New Roman" w:cs="Times New Roman"/>
        <w:b w:val="0"/>
        <w:bCs w:val="0"/>
        <w:i w:val="0"/>
        <w:iCs w:val="0"/>
        <w:color w:val="0E0E0E"/>
        <w:spacing w:val="0"/>
        <w:w w:val="103"/>
        <w:sz w:val="22"/>
        <w:szCs w:val="22"/>
        <w:lang w:val="en-US" w:eastAsia="en-US" w:bidi="ar-SA"/>
      </w:rPr>
    </w:lvl>
    <w:lvl w:ilvl="1">
      <w:start w:val="0"/>
      <w:numFmt w:val="bullet"/>
      <w:lvlText w:val="•"/>
      <w:lvlJc w:val="left"/>
      <w:pPr>
        <w:ind w:left="4186" w:hanging="365"/>
      </w:pPr>
      <w:rPr>
        <w:rFonts w:hint="default"/>
        <w:lang w:val="en-US" w:eastAsia="en-US" w:bidi="ar-SA"/>
      </w:rPr>
    </w:lvl>
    <w:lvl w:ilvl="2">
      <w:start w:val="0"/>
      <w:numFmt w:val="bullet"/>
      <w:lvlText w:val="•"/>
      <w:lvlJc w:val="left"/>
      <w:pPr>
        <w:ind w:left="4993" w:hanging="365"/>
      </w:pPr>
      <w:rPr>
        <w:rFonts w:hint="default"/>
        <w:lang w:val="en-US" w:eastAsia="en-US" w:bidi="ar-SA"/>
      </w:rPr>
    </w:lvl>
    <w:lvl w:ilvl="3">
      <w:start w:val="0"/>
      <w:numFmt w:val="bullet"/>
      <w:lvlText w:val="•"/>
      <w:lvlJc w:val="left"/>
      <w:pPr>
        <w:ind w:left="5799" w:hanging="365"/>
      </w:pPr>
      <w:rPr>
        <w:rFonts w:hint="default"/>
        <w:lang w:val="en-US" w:eastAsia="en-US" w:bidi="ar-SA"/>
      </w:rPr>
    </w:lvl>
    <w:lvl w:ilvl="4">
      <w:start w:val="0"/>
      <w:numFmt w:val="bullet"/>
      <w:lvlText w:val="•"/>
      <w:lvlJc w:val="left"/>
      <w:pPr>
        <w:ind w:left="6606" w:hanging="365"/>
      </w:pPr>
      <w:rPr>
        <w:rFonts w:hint="default"/>
        <w:lang w:val="en-US" w:eastAsia="en-US" w:bidi="ar-SA"/>
      </w:rPr>
    </w:lvl>
    <w:lvl w:ilvl="5">
      <w:start w:val="0"/>
      <w:numFmt w:val="bullet"/>
      <w:lvlText w:val="•"/>
      <w:lvlJc w:val="left"/>
      <w:pPr>
        <w:ind w:left="7413" w:hanging="365"/>
      </w:pPr>
      <w:rPr>
        <w:rFonts w:hint="default"/>
        <w:lang w:val="en-US" w:eastAsia="en-US" w:bidi="ar-SA"/>
      </w:rPr>
    </w:lvl>
    <w:lvl w:ilvl="6">
      <w:start w:val="0"/>
      <w:numFmt w:val="bullet"/>
      <w:lvlText w:val="•"/>
      <w:lvlJc w:val="left"/>
      <w:pPr>
        <w:ind w:left="8219" w:hanging="365"/>
      </w:pPr>
      <w:rPr>
        <w:rFonts w:hint="default"/>
        <w:lang w:val="en-US" w:eastAsia="en-US" w:bidi="ar-SA"/>
      </w:rPr>
    </w:lvl>
    <w:lvl w:ilvl="7">
      <w:start w:val="0"/>
      <w:numFmt w:val="bullet"/>
      <w:lvlText w:val="•"/>
      <w:lvlJc w:val="left"/>
      <w:pPr>
        <w:ind w:left="9026" w:hanging="365"/>
      </w:pPr>
      <w:rPr>
        <w:rFonts w:hint="default"/>
        <w:lang w:val="en-US" w:eastAsia="en-US" w:bidi="ar-SA"/>
      </w:rPr>
    </w:lvl>
    <w:lvl w:ilvl="8">
      <w:start w:val="0"/>
      <w:numFmt w:val="bullet"/>
      <w:lvlText w:val="•"/>
      <w:lvlJc w:val="left"/>
      <w:pPr>
        <w:ind w:left="9833" w:hanging="365"/>
      </w:pPr>
      <w:rPr>
        <w:rFonts w:hint="default"/>
        <w:lang w:val="en-US" w:eastAsia="en-US" w:bidi="ar-SA"/>
      </w:rPr>
    </w:lvl>
  </w:abstractNum>
  <w:abstractNum w:abstractNumId="22">
    <w:multiLevelType w:val="hybridMultilevel"/>
    <w:lvl w:ilvl="0">
      <w:start w:val="7"/>
      <w:numFmt w:val="decimal"/>
      <w:lvlText w:val="%1"/>
      <w:lvlJc w:val="left"/>
      <w:pPr>
        <w:ind w:left="1421" w:hanging="576"/>
        <w:jc w:val="left"/>
      </w:pPr>
      <w:rPr>
        <w:rFonts w:hint="default"/>
        <w:lang w:val="en-US" w:eastAsia="en-US" w:bidi="ar-SA"/>
      </w:rPr>
    </w:lvl>
    <w:lvl w:ilvl="1">
      <w:start w:val="1"/>
      <w:numFmt w:val="decimal"/>
      <w:lvlText w:val="%1.%2"/>
      <w:lvlJc w:val="left"/>
      <w:pPr>
        <w:ind w:left="1421" w:hanging="576"/>
        <w:jc w:val="left"/>
      </w:pPr>
      <w:rPr>
        <w:rFonts w:hint="default"/>
        <w:spacing w:val="0"/>
        <w:w w:val="102"/>
        <w:lang w:val="en-US" w:eastAsia="en-US" w:bidi="ar-SA"/>
      </w:rPr>
    </w:lvl>
    <w:lvl w:ilvl="2">
      <w:start w:val="1"/>
      <w:numFmt w:val="decimal"/>
      <w:lvlText w:val="%1.%2.%3"/>
      <w:lvlJc w:val="left"/>
      <w:pPr>
        <w:ind w:left="2289" w:hanging="723"/>
        <w:jc w:val="left"/>
      </w:pPr>
      <w:rPr>
        <w:rFonts w:hint="default"/>
        <w:spacing w:val="0"/>
        <w:w w:val="99"/>
        <w:lang w:val="en-US" w:eastAsia="en-US" w:bidi="ar-SA"/>
      </w:rPr>
    </w:lvl>
    <w:lvl w:ilvl="3">
      <w:start w:val="1"/>
      <w:numFmt w:val="decimal"/>
      <w:lvlText w:val="%1.%2.%3.%4"/>
      <w:lvlJc w:val="left"/>
      <w:pPr>
        <w:ind w:left="3153" w:hanging="865"/>
        <w:jc w:val="left"/>
      </w:pPr>
      <w:rPr>
        <w:rFonts w:hint="default"/>
        <w:spacing w:val="0"/>
        <w:w w:val="102"/>
        <w:lang w:val="en-US" w:eastAsia="en-US" w:bidi="ar-SA"/>
      </w:rPr>
    </w:lvl>
    <w:lvl w:ilvl="4">
      <w:start w:val="1"/>
      <w:numFmt w:val="decimal"/>
      <w:lvlText w:val="%1.%2.%3.%4.%5"/>
      <w:lvlJc w:val="left"/>
      <w:pPr>
        <w:ind w:left="3357" w:hanging="1068"/>
        <w:jc w:val="left"/>
      </w:pPr>
      <w:rPr>
        <w:rFonts w:hint="default"/>
        <w:spacing w:val="0"/>
        <w:w w:val="103"/>
        <w:lang w:val="en-US" w:eastAsia="en-US" w:bidi="ar-SA"/>
      </w:rPr>
    </w:lvl>
    <w:lvl w:ilvl="5">
      <w:start w:val="0"/>
      <w:numFmt w:val="bullet"/>
      <w:lvlText w:val="•"/>
      <w:lvlJc w:val="left"/>
      <w:pPr>
        <w:ind w:left="4707" w:hanging="1068"/>
      </w:pPr>
      <w:rPr>
        <w:rFonts w:hint="default"/>
        <w:lang w:val="en-US" w:eastAsia="en-US" w:bidi="ar-SA"/>
      </w:rPr>
    </w:lvl>
    <w:lvl w:ilvl="6">
      <w:start w:val="0"/>
      <w:numFmt w:val="bullet"/>
      <w:lvlText w:val="•"/>
      <w:lvlJc w:val="left"/>
      <w:pPr>
        <w:ind w:left="6055" w:hanging="1068"/>
      </w:pPr>
      <w:rPr>
        <w:rFonts w:hint="default"/>
        <w:lang w:val="en-US" w:eastAsia="en-US" w:bidi="ar-SA"/>
      </w:rPr>
    </w:lvl>
    <w:lvl w:ilvl="7">
      <w:start w:val="0"/>
      <w:numFmt w:val="bullet"/>
      <w:lvlText w:val="•"/>
      <w:lvlJc w:val="left"/>
      <w:pPr>
        <w:ind w:left="7403" w:hanging="1068"/>
      </w:pPr>
      <w:rPr>
        <w:rFonts w:hint="default"/>
        <w:lang w:val="en-US" w:eastAsia="en-US" w:bidi="ar-SA"/>
      </w:rPr>
    </w:lvl>
    <w:lvl w:ilvl="8">
      <w:start w:val="0"/>
      <w:numFmt w:val="bullet"/>
      <w:lvlText w:val="•"/>
      <w:lvlJc w:val="left"/>
      <w:pPr>
        <w:ind w:left="8750" w:hanging="1068"/>
      </w:pPr>
      <w:rPr>
        <w:rFonts w:hint="default"/>
        <w:lang w:val="en-US" w:eastAsia="en-US" w:bidi="ar-SA"/>
      </w:rPr>
    </w:lvl>
  </w:abstractNum>
  <w:abstractNum w:abstractNumId="21">
    <w:multiLevelType w:val="hybridMultilevel"/>
    <w:lvl w:ilvl="0">
      <w:start w:val="6"/>
      <w:numFmt w:val="decimal"/>
      <w:lvlText w:val="%1"/>
      <w:lvlJc w:val="left"/>
      <w:pPr>
        <w:ind w:left="962" w:hanging="577"/>
        <w:jc w:val="left"/>
      </w:pPr>
      <w:rPr>
        <w:rFonts w:hint="default"/>
        <w:lang w:val="en-US" w:eastAsia="en-US" w:bidi="ar-SA"/>
      </w:rPr>
    </w:lvl>
    <w:lvl w:ilvl="1">
      <w:start w:val="1"/>
      <w:numFmt w:val="decimal"/>
      <w:lvlText w:val="%1.%2"/>
      <w:lvlJc w:val="left"/>
      <w:pPr>
        <w:ind w:left="962" w:hanging="577"/>
        <w:jc w:val="left"/>
      </w:pPr>
      <w:rPr>
        <w:rFonts w:hint="default"/>
        <w:spacing w:val="0"/>
        <w:w w:val="103"/>
        <w:lang w:val="en-US" w:eastAsia="en-US" w:bidi="ar-SA"/>
      </w:rPr>
    </w:lvl>
    <w:lvl w:ilvl="2">
      <w:start w:val="0"/>
      <w:numFmt w:val="bullet"/>
      <w:lvlText w:val="•"/>
      <w:lvlJc w:val="left"/>
      <w:pPr>
        <w:ind w:left="2885" w:hanging="577"/>
      </w:pPr>
      <w:rPr>
        <w:rFonts w:hint="default"/>
        <w:lang w:val="en-US" w:eastAsia="en-US" w:bidi="ar-SA"/>
      </w:rPr>
    </w:lvl>
    <w:lvl w:ilvl="3">
      <w:start w:val="0"/>
      <w:numFmt w:val="bullet"/>
      <w:lvlText w:val="•"/>
      <w:lvlJc w:val="left"/>
      <w:pPr>
        <w:ind w:left="3847" w:hanging="577"/>
      </w:pPr>
      <w:rPr>
        <w:rFonts w:hint="default"/>
        <w:lang w:val="en-US" w:eastAsia="en-US" w:bidi="ar-SA"/>
      </w:rPr>
    </w:lvl>
    <w:lvl w:ilvl="4">
      <w:start w:val="0"/>
      <w:numFmt w:val="bullet"/>
      <w:lvlText w:val="•"/>
      <w:lvlJc w:val="left"/>
      <w:pPr>
        <w:ind w:left="4810" w:hanging="577"/>
      </w:pPr>
      <w:rPr>
        <w:rFonts w:hint="default"/>
        <w:lang w:val="en-US" w:eastAsia="en-US" w:bidi="ar-SA"/>
      </w:rPr>
    </w:lvl>
    <w:lvl w:ilvl="5">
      <w:start w:val="0"/>
      <w:numFmt w:val="bullet"/>
      <w:lvlText w:val="•"/>
      <w:lvlJc w:val="left"/>
      <w:pPr>
        <w:ind w:left="5773" w:hanging="577"/>
      </w:pPr>
      <w:rPr>
        <w:rFonts w:hint="default"/>
        <w:lang w:val="en-US" w:eastAsia="en-US" w:bidi="ar-SA"/>
      </w:rPr>
    </w:lvl>
    <w:lvl w:ilvl="6">
      <w:start w:val="0"/>
      <w:numFmt w:val="bullet"/>
      <w:lvlText w:val="•"/>
      <w:lvlJc w:val="left"/>
      <w:pPr>
        <w:ind w:left="6735" w:hanging="577"/>
      </w:pPr>
      <w:rPr>
        <w:rFonts w:hint="default"/>
        <w:lang w:val="en-US" w:eastAsia="en-US" w:bidi="ar-SA"/>
      </w:rPr>
    </w:lvl>
    <w:lvl w:ilvl="7">
      <w:start w:val="0"/>
      <w:numFmt w:val="bullet"/>
      <w:lvlText w:val="•"/>
      <w:lvlJc w:val="left"/>
      <w:pPr>
        <w:ind w:left="7698" w:hanging="577"/>
      </w:pPr>
      <w:rPr>
        <w:rFonts w:hint="default"/>
        <w:lang w:val="en-US" w:eastAsia="en-US" w:bidi="ar-SA"/>
      </w:rPr>
    </w:lvl>
    <w:lvl w:ilvl="8">
      <w:start w:val="0"/>
      <w:numFmt w:val="bullet"/>
      <w:lvlText w:val="•"/>
      <w:lvlJc w:val="left"/>
      <w:pPr>
        <w:ind w:left="8661" w:hanging="577"/>
      </w:pPr>
      <w:rPr>
        <w:rFonts w:hint="default"/>
        <w:lang w:val="en-US" w:eastAsia="en-US" w:bidi="ar-SA"/>
      </w:rPr>
    </w:lvl>
  </w:abstractNum>
  <w:abstractNum w:abstractNumId="20">
    <w:multiLevelType w:val="hybridMultilevel"/>
    <w:lvl w:ilvl="0">
      <w:start w:val="1"/>
      <w:numFmt w:val="decimal"/>
      <w:lvlText w:val="%1."/>
      <w:lvlJc w:val="left"/>
      <w:pPr>
        <w:ind w:left="333" w:hanging="225"/>
        <w:jc w:val="left"/>
      </w:pPr>
      <w:rPr>
        <w:rFonts w:hint="default"/>
        <w:spacing w:val="0"/>
        <w:w w:val="78"/>
        <w:lang w:val="en-US" w:eastAsia="en-US" w:bidi="ar-SA"/>
      </w:rPr>
    </w:lvl>
    <w:lvl w:ilvl="1">
      <w:start w:val="0"/>
      <w:numFmt w:val="bullet"/>
      <w:lvlText w:val="•"/>
      <w:lvlJc w:val="left"/>
      <w:pPr>
        <w:ind w:left="981" w:hanging="225"/>
      </w:pPr>
      <w:rPr>
        <w:rFonts w:hint="default"/>
        <w:lang w:val="en-US" w:eastAsia="en-US" w:bidi="ar-SA"/>
      </w:rPr>
    </w:lvl>
    <w:lvl w:ilvl="2">
      <w:start w:val="0"/>
      <w:numFmt w:val="bullet"/>
      <w:lvlText w:val="•"/>
      <w:lvlJc w:val="left"/>
      <w:pPr>
        <w:ind w:left="1622" w:hanging="225"/>
      </w:pPr>
      <w:rPr>
        <w:rFonts w:hint="default"/>
        <w:lang w:val="en-US" w:eastAsia="en-US" w:bidi="ar-SA"/>
      </w:rPr>
    </w:lvl>
    <w:lvl w:ilvl="3">
      <w:start w:val="0"/>
      <w:numFmt w:val="bullet"/>
      <w:lvlText w:val="•"/>
      <w:lvlJc w:val="left"/>
      <w:pPr>
        <w:ind w:left="2263" w:hanging="225"/>
      </w:pPr>
      <w:rPr>
        <w:rFonts w:hint="default"/>
        <w:lang w:val="en-US" w:eastAsia="en-US" w:bidi="ar-SA"/>
      </w:rPr>
    </w:lvl>
    <w:lvl w:ilvl="4">
      <w:start w:val="0"/>
      <w:numFmt w:val="bullet"/>
      <w:lvlText w:val="•"/>
      <w:lvlJc w:val="left"/>
      <w:pPr>
        <w:ind w:left="2904" w:hanging="225"/>
      </w:pPr>
      <w:rPr>
        <w:rFonts w:hint="default"/>
        <w:lang w:val="en-US" w:eastAsia="en-US" w:bidi="ar-SA"/>
      </w:rPr>
    </w:lvl>
    <w:lvl w:ilvl="5">
      <w:start w:val="0"/>
      <w:numFmt w:val="bullet"/>
      <w:lvlText w:val="•"/>
      <w:lvlJc w:val="left"/>
      <w:pPr>
        <w:ind w:left="3545" w:hanging="225"/>
      </w:pPr>
      <w:rPr>
        <w:rFonts w:hint="default"/>
        <w:lang w:val="en-US" w:eastAsia="en-US" w:bidi="ar-SA"/>
      </w:rPr>
    </w:lvl>
    <w:lvl w:ilvl="6">
      <w:start w:val="0"/>
      <w:numFmt w:val="bullet"/>
      <w:lvlText w:val="•"/>
      <w:lvlJc w:val="left"/>
      <w:pPr>
        <w:ind w:left="4186" w:hanging="225"/>
      </w:pPr>
      <w:rPr>
        <w:rFonts w:hint="default"/>
        <w:lang w:val="en-US" w:eastAsia="en-US" w:bidi="ar-SA"/>
      </w:rPr>
    </w:lvl>
    <w:lvl w:ilvl="7">
      <w:start w:val="0"/>
      <w:numFmt w:val="bullet"/>
      <w:lvlText w:val="•"/>
      <w:lvlJc w:val="left"/>
      <w:pPr>
        <w:ind w:left="4827" w:hanging="225"/>
      </w:pPr>
      <w:rPr>
        <w:rFonts w:hint="default"/>
        <w:lang w:val="en-US" w:eastAsia="en-US" w:bidi="ar-SA"/>
      </w:rPr>
    </w:lvl>
    <w:lvl w:ilvl="8">
      <w:start w:val="0"/>
      <w:numFmt w:val="bullet"/>
      <w:lvlText w:val="•"/>
      <w:lvlJc w:val="left"/>
      <w:pPr>
        <w:ind w:left="5468" w:hanging="225"/>
      </w:pPr>
      <w:rPr>
        <w:rFonts w:hint="default"/>
        <w:lang w:val="en-US" w:eastAsia="en-US" w:bidi="ar-SA"/>
      </w:rPr>
    </w:lvl>
  </w:abstractNum>
  <w:abstractNum w:abstractNumId="19">
    <w:multiLevelType w:val="hybridMultilevel"/>
    <w:lvl w:ilvl="0">
      <w:start w:val="0"/>
      <w:numFmt w:val="bullet"/>
      <w:lvlText w:val="•"/>
      <w:lvlJc w:val="left"/>
      <w:pPr>
        <w:ind w:left="855" w:hanging="373"/>
      </w:pPr>
      <w:rPr>
        <w:rFonts w:hint="default" w:ascii="Times New Roman" w:hAnsi="Times New Roman" w:eastAsia="Times New Roman" w:cs="Times New Roman"/>
        <w:b w:val="0"/>
        <w:bCs w:val="0"/>
        <w:i w:val="0"/>
        <w:iCs w:val="0"/>
        <w:color w:val="0F0F0F"/>
        <w:spacing w:val="0"/>
        <w:w w:val="104"/>
        <w:sz w:val="21"/>
        <w:szCs w:val="21"/>
        <w:lang w:val="en-US" w:eastAsia="en-US" w:bidi="ar-SA"/>
      </w:rPr>
    </w:lvl>
    <w:lvl w:ilvl="1">
      <w:start w:val="0"/>
      <w:numFmt w:val="bullet"/>
      <w:lvlText w:val="•"/>
      <w:lvlJc w:val="left"/>
      <w:pPr>
        <w:ind w:left="1832" w:hanging="373"/>
      </w:pPr>
      <w:rPr>
        <w:rFonts w:hint="default"/>
        <w:lang w:val="en-US" w:eastAsia="en-US" w:bidi="ar-SA"/>
      </w:rPr>
    </w:lvl>
    <w:lvl w:ilvl="2">
      <w:start w:val="0"/>
      <w:numFmt w:val="bullet"/>
      <w:lvlText w:val="•"/>
      <w:lvlJc w:val="left"/>
      <w:pPr>
        <w:ind w:left="2805" w:hanging="373"/>
      </w:pPr>
      <w:rPr>
        <w:rFonts w:hint="default"/>
        <w:lang w:val="en-US" w:eastAsia="en-US" w:bidi="ar-SA"/>
      </w:rPr>
    </w:lvl>
    <w:lvl w:ilvl="3">
      <w:start w:val="0"/>
      <w:numFmt w:val="bullet"/>
      <w:lvlText w:val="•"/>
      <w:lvlJc w:val="left"/>
      <w:pPr>
        <w:ind w:left="3777" w:hanging="373"/>
      </w:pPr>
      <w:rPr>
        <w:rFonts w:hint="default"/>
        <w:lang w:val="en-US" w:eastAsia="en-US" w:bidi="ar-SA"/>
      </w:rPr>
    </w:lvl>
    <w:lvl w:ilvl="4">
      <w:start w:val="0"/>
      <w:numFmt w:val="bullet"/>
      <w:lvlText w:val="•"/>
      <w:lvlJc w:val="left"/>
      <w:pPr>
        <w:ind w:left="4750" w:hanging="373"/>
      </w:pPr>
      <w:rPr>
        <w:rFonts w:hint="default"/>
        <w:lang w:val="en-US" w:eastAsia="en-US" w:bidi="ar-SA"/>
      </w:rPr>
    </w:lvl>
    <w:lvl w:ilvl="5">
      <w:start w:val="0"/>
      <w:numFmt w:val="bullet"/>
      <w:lvlText w:val="•"/>
      <w:lvlJc w:val="left"/>
      <w:pPr>
        <w:ind w:left="5723" w:hanging="373"/>
      </w:pPr>
      <w:rPr>
        <w:rFonts w:hint="default"/>
        <w:lang w:val="en-US" w:eastAsia="en-US" w:bidi="ar-SA"/>
      </w:rPr>
    </w:lvl>
    <w:lvl w:ilvl="6">
      <w:start w:val="0"/>
      <w:numFmt w:val="bullet"/>
      <w:lvlText w:val="•"/>
      <w:lvlJc w:val="left"/>
      <w:pPr>
        <w:ind w:left="6695" w:hanging="373"/>
      </w:pPr>
      <w:rPr>
        <w:rFonts w:hint="default"/>
        <w:lang w:val="en-US" w:eastAsia="en-US" w:bidi="ar-SA"/>
      </w:rPr>
    </w:lvl>
    <w:lvl w:ilvl="7">
      <w:start w:val="0"/>
      <w:numFmt w:val="bullet"/>
      <w:lvlText w:val="•"/>
      <w:lvlJc w:val="left"/>
      <w:pPr>
        <w:ind w:left="7668" w:hanging="373"/>
      </w:pPr>
      <w:rPr>
        <w:rFonts w:hint="default"/>
        <w:lang w:val="en-US" w:eastAsia="en-US" w:bidi="ar-SA"/>
      </w:rPr>
    </w:lvl>
    <w:lvl w:ilvl="8">
      <w:start w:val="0"/>
      <w:numFmt w:val="bullet"/>
      <w:lvlText w:val="•"/>
      <w:lvlJc w:val="left"/>
      <w:pPr>
        <w:ind w:left="8641" w:hanging="373"/>
      </w:pPr>
      <w:rPr>
        <w:rFonts w:hint="default"/>
        <w:lang w:val="en-US" w:eastAsia="en-US" w:bidi="ar-SA"/>
      </w:rPr>
    </w:lvl>
  </w:abstractNum>
  <w:abstractNum w:abstractNumId="18">
    <w:multiLevelType w:val="hybridMultilevel"/>
    <w:lvl w:ilvl="0">
      <w:start w:val="0"/>
      <w:numFmt w:val="bullet"/>
      <w:lvlText w:val="•"/>
      <w:lvlJc w:val="left"/>
      <w:pPr>
        <w:ind w:left="479" w:hanging="364"/>
      </w:pPr>
      <w:rPr>
        <w:rFonts w:hint="default" w:ascii="Times New Roman" w:hAnsi="Times New Roman" w:eastAsia="Times New Roman" w:cs="Times New Roman"/>
        <w:spacing w:val="0"/>
        <w:w w:val="98"/>
        <w:lang w:val="en-US" w:eastAsia="en-US" w:bidi="ar-SA"/>
      </w:rPr>
    </w:lvl>
    <w:lvl w:ilvl="1">
      <w:start w:val="0"/>
      <w:numFmt w:val="bullet"/>
      <w:lvlText w:val="•"/>
      <w:lvlJc w:val="left"/>
      <w:pPr>
        <w:ind w:left="901" w:hanging="364"/>
      </w:pPr>
      <w:rPr>
        <w:rFonts w:hint="default"/>
        <w:lang w:val="en-US" w:eastAsia="en-US" w:bidi="ar-SA"/>
      </w:rPr>
    </w:lvl>
    <w:lvl w:ilvl="2">
      <w:start w:val="0"/>
      <w:numFmt w:val="bullet"/>
      <w:lvlText w:val="•"/>
      <w:lvlJc w:val="left"/>
      <w:pPr>
        <w:ind w:left="1323" w:hanging="364"/>
      </w:pPr>
      <w:rPr>
        <w:rFonts w:hint="default"/>
        <w:lang w:val="en-US" w:eastAsia="en-US" w:bidi="ar-SA"/>
      </w:rPr>
    </w:lvl>
    <w:lvl w:ilvl="3">
      <w:start w:val="0"/>
      <w:numFmt w:val="bullet"/>
      <w:lvlText w:val="•"/>
      <w:lvlJc w:val="left"/>
      <w:pPr>
        <w:ind w:left="1745" w:hanging="364"/>
      </w:pPr>
      <w:rPr>
        <w:rFonts w:hint="default"/>
        <w:lang w:val="en-US" w:eastAsia="en-US" w:bidi="ar-SA"/>
      </w:rPr>
    </w:lvl>
    <w:lvl w:ilvl="4">
      <w:start w:val="0"/>
      <w:numFmt w:val="bullet"/>
      <w:lvlText w:val="•"/>
      <w:lvlJc w:val="left"/>
      <w:pPr>
        <w:ind w:left="2167" w:hanging="364"/>
      </w:pPr>
      <w:rPr>
        <w:rFonts w:hint="default"/>
        <w:lang w:val="en-US" w:eastAsia="en-US" w:bidi="ar-SA"/>
      </w:rPr>
    </w:lvl>
    <w:lvl w:ilvl="5">
      <w:start w:val="0"/>
      <w:numFmt w:val="bullet"/>
      <w:lvlText w:val="•"/>
      <w:lvlJc w:val="left"/>
      <w:pPr>
        <w:ind w:left="2589" w:hanging="364"/>
      </w:pPr>
      <w:rPr>
        <w:rFonts w:hint="default"/>
        <w:lang w:val="en-US" w:eastAsia="en-US" w:bidi="ar-SA"/>
      </w:rPr>
    </w:lvl>
    <w:lvl w:ilvl="6">
      <w:start w:val="0"/>
      <w:numFmt w:val="bullet"/>
      <w:lvlText w:val="•"/>
      <w:lvlJc w:val="left"/>
      <w:pPr>
        <w:ind w:left="3010" w:hanging="364"/>
      </w:pPr>
      <w:rPr>
        <w:rFonts w:hint="default"/>
        <w:lang w:val="en-US" w:eastAsia="en-US" w:bidi="ar-SA"/>
      </w:rPr>
    </w:lvl>
    <w:lvl w:ilvl="7">
      <w:start w:val="0"/>
      <w:numFmt w:val="bullet"/>
      <w:lvlText w:val="•"/>
      <w:lvlJc w:val="left"/>
      <w:pPr>
        <w:ind w:left="3432" w:hanging="364"/>
      </w:pPr>
      <w:rPr>
        <w:rFonts w:hint="default"/>
        <w:lang w:val="en-US" w:eastAsia="en-US" w:bidi="ar-SA"/>
      </w:rPr>
    </w:lvl>
    <w:lvl w:ilvl="8">
      <w:start w:val="0"/>
      <w:numFmt w:val="bullet"/>
      <w:lvlText w:val="•"/>
      <w:lvlJc w:val="left"/>
      <w:pPr>
        <w:ind w:left="3854" w:hanging="364"/>
      </w:pPr>
      <w:rPr>
        <w:rFonts w:hint="default"/>
        <w:lang w:val="en-US" w:eastAsia="en-US" w:bidi="ar-SA"/>
      </w:rPr>
    </w:lvl>
  </w:abstractNum>
  <w:abstractNum w:abstractNumId="17">
    <w:multiLevelType w:val="hybridMultilevel"/>
    <w:lvl w:ilvl="0">
      <w:start w:val="0"/>
      <w:numFmt w:val="bullet"/>
      <w:lvlText w:val="•"/>
      <w:lvlJc w:val="left"/>
      <w:pPr>
        <w:ind w:left="473" w:hanging="373"/>
      </w:pPr>
      <w:rPr>
        <w:rFonts w:hint="default" w:ascii="Times New Roman" w:hAnsi="Times New Roman" w:eastAsia="Times New Roman" w:cs="Times New Roman"/>
        <w:spacing w:val="0"/>
        <w:w w:val="105"/>
        <w:lang w:val="en-US" w:eastAsia="en-US" w:bidi="ar-SA"/>
      </w:rPr>
    </w:lvl>
    <w:lvl w:ilvl="1">
      <w:start w:val="0"/>
      <w:numFmt w:val="bullet"/>
      <w:lvlText w:val="•"/>
      <w:lvlJc w:val="left"/>
      <w:pPr>
        <w:ind w:left="901" w:hanging="373"/>
      </w:pPr>
      <w:rPr>
        <w:rFonts w:hint="default"/>
        <w:lang w:val="en-US" w:eastAsia="en-US" w:bidi="ar-SA"/>
      </w:rPr>
    </w:lvl>
    <w:lvl w:ilvl="2">
      <w:start w:val="0"/>
      <w:numFmt w:val="bullet"/>
      <w:lvlText w:val="•"/>
      <w:lvlJc w:val="left"/>
      <w:pPr>
        <w:ind w:left="1323" w:hanging="373"/>
      </w:pPr>
      <w:rPr>
        <w:rFonts w:hint="default"/>
        <w:lang w:val="en-US" w:eastAsia="en-US" w:bidi="ar-SA"/>
      </w:rPr>
    </w:lvl>
    <w:lvl w:ilvl="3">
      <w:start w:val="0"/>
      <w:numFmt w:val="bullet"/>
      <w:lvlText w:val="•"/>
      <w:lvlJc w:val="left"/>
      <w:pPr>
        <w:ind w:left="1744" w:hanging="373"/>
      </w:pPr>
      <w:rPr>
        <w:rFonts w:hint="default"/>
        <w:lang w:val="en-US" w:eastAsia="en-US" w:bidi="ar-SA"/>
      </w:rPr>
    </w:lvl>
    <w:lvl w:ilvl="4">
      <w:start w:val="0"/>
      <w:numFmt w:val="bullet"/>
      <w:lvlText w:val="•"/>
      <w:lvlJc w:val="left"/>
      <w:pPr>
        <w:ind w:left="2166" w:hanging="373"/>
      </w:pPr>
      <w:rPr>
        <w:rFonts w:hint="default"/>
        <w:lang w:val="en-US" w:eastAsia="en-US" w:bidi="ar-SA"/>
      </w:rPr>
    </w:lvl>
    <w:lvl w:ilvl="5">
      <w:start w:val="0"/>
      <w:numFmt w:val="bullet"/>
      <w:lvlText w:val="•"/>
      <w:lvlJc w:val="left"/>
      <w:pPr>
        <w:ind w:left="2588" w:hanging="373"/>
      </w:pPr>
      <w:rPr>
        <w:rFonts w:hint="default"/>
        <w:lang w:val="en-US" w:eastAsia="en-US" w:bidi="ar-SA"/>
      </w:rPr>
    </w:lvl>
    <w:lvl w:ilvl="6">
      <w:start w:val="0"/>
      <w:numFmt w:val="bullet"/>
      <w:lvlText w:val="•"/>
      <w:lvlJc w:val="left"/>
      <w:pPr>
        <w:ind w:left="3009" w:hanging="373"/>
      </w:pPr>
      <w:rPr>
        <w:rFonts w:hint="default"/>
        <w:lang w:val="en-US" w:eastAsia="en-US" w:bidi="ar-SA"/>
      </w:rPr>
    </w:lvl>
    <w:lvl w:ilvl="7">
      <w:start w:val="0"/>
      <w:numFmt w:val="bullet"/>
      <w:lvlText w:val="•"/>
      <w:lvlJc w:val="left"/>
      <w:pPr>
        <w:ind w:left="3431" w:hanging="373"/>
      </w:pPr>
      <w:rPr>
        <w:rFonts w:hint="default"/>
        <w:lang w:val="en-US" w:eastAsia="en-US" w:bidi="ar-SA"/>
      </w:rPr>
    </w:lvl>
    <w:lvl w:ilvl="8">
      <w:start w:val="0"/>
      <w:numFmt w:val="bullet"/>
      <w:lvlText w:val="•"/>
      <w:lvlJc w:val="left"/>
      <w:pPr>
        <w:ind w:left="3852" w:hanging="373"/>
      </w:pPr>
      <w:rPr>
        <w:rFonts w:hint="default"/>
        <w:lang w:val="en-US" w:eastAsia="en-US" w:bidi="ar-SA"/>
      </w:rPr>
    </w:lvl>
  </w:abstractNum>
  <w:abstractNum w:abstractNumId="16">
    <w:multiLevelType w:val="hybridMultilevel"/>
    <w:lvl w:ilvl="0">
      <w:start w:val="0"/>
      <w:numFmt w:val="bullet"/>
      <w:lvlText w:val="•"/>
      <w:lvlJc w:val="left"/>
      <w:pPr>
        <w:ind w:left="482" w:hanging="362"/>
      </w:pPr>
      <w:rPr>
        <w:rFonts w:hint="default" w:ascii="Times New Roman" w:hAnsi="Times New Roman" w:eastAsia="Times New Roman" w:cs="Times New Roman"/>
        <w:b w:val="0"/>
        <w:bCs w:val="0"/>
        <w:i w:val="0"/>
        <w:iCs w:val="0"/>
        <w:color w:val="0F0F0F"/>
        <w:spacing w:val="0"/>
        <w:w w:val="100"/>
        <w:sz w:val="22"/>
        <w:szCs w:val="22"/>
        <w:lang w:val="en-US" w:eastAsia="en-US" w:bidi="ar-SA"/>
      </w:rPr>
    </w:lvl>
    <w:lvl w:ilvl="1">
      <w:start w:val="0"/>
      <w:numFmt w:val="bullet"/>
      <w:lvlText w:val="•"/>
      <w:lvlJc w:val="left"/>
      <w:pPr>
        <w:ind w:left="901" w:hanging="362"/>
      </w:pPr>
      <w:rPr>
        <w:rFonts w:hint="default"/>
        <w:lang w:val="en-US" w:eastAsia="en-US" w:bidi="ar-SA"/>
      </w:rPr>
    </w:lvl>
    <w:lvl w:ilvl="2">
      <w:start w:val="0"/>
      <w:numFmt w:val="bullet"/>
      <w:lvlText w:val="•"/>
      <w:lvlJc w:val="left"/>
      <w:pPr>
        <w:ind w:left="1323" w:hanging="362"/>
      </w:pPr>
      <w:rPr>
        <w:rFonts w:hint="default"/>
        <w:lang w:val="en-US" w:eastAsia="en-US" w:bidi="ar-SA"/>
      </w:rPr>
    </w:lvl>
    <w:lvl w:ilvl="3">
      <w:start w:val="0"/>
      <w:numFmt w:val="bullet"/>
      <w:lvlText w:val="•"/>
      <w:lvlJc w:val="left"/>
      <w:pPr>
        <w:ind w:left="1745" w:hanging="362"/>
      </w:pPr>
      <w:rPr>
        <w:rFonts w:hint="default"/>
        <w:lang w:val="en-US" w:eastAsia="en-US" w:bidi="ar-SA"/>
      </w:rPr>
    </w:lvl>
    <w:lvl w:ilvl="4">
      <w:start w:val="0"/>
      <w:numFmt w:val="bullet"/>
      <w:lvlText w:val="•"/>
      <w:lvlJc w:val="left"/>
      <w:pPr>
        <w:ind w:left="2167" w:hanging="362"/>
      </w:pPr>
      <w:rPr>
        <w:rFonts w:hint="default"/>
        <w:lang w:val="en-US" w:eastAsia="en-US" w:bidi="ar-SA"/>
      </w:rPr>
    </w:lvl>
    <w:lvl w:ilvl="5">
      <w:start w:val="0"/>
      <w:numFmt w:val="bullet"/>
      <w:lvlText w:val="•"/>
      <w:lvlJc w:val="left"/>
      <w:pPr>
        <w:ind w:left="2589" w:hanging="362"/>
      </w:pPr>
      <w:rPr>
        <w:rFonts w:hint="default"/>
        <w:lang w:val="en-US" w:eastAsia="en-US" w:bidi="ar-SA"/>
      </w:rPr>
    </w:lvl>
    <w:lvl w:ilvl="6">
      <w:start w:val="0"/>
      <w:numFmt w:val="bullet"/>
      <w:lvlText w:val="•"/>
      <w:lvlJc w:val="left"/>
      <w:pPr>
        <w:ind w:left="3010" w:hanging="362"/>
      </w:pPr>
      <w:rPr>
        <w:rFonts w:hint="default"/>
        <w:lang w:val="en-US" w:eastAsia="en-US" w:bidi="ar-SA"/>
      </w:rPr>
    </w:lvl>
    <w:lvl w:ilvl="7">
      <w:start w:val="0"/>
      <w:numFmt w:val="bullet"/>
      <w:lvlText w:val="•"/>
      <w:lvlJc w:val="left"/>
      <w:pPr>
        <w:ind w:left="3432" w:hanging="362"/>
      </w:pPr>
      <w:rPr>
        <w:rFonts w:hint="default"/>
        <w:lang w:val="en-US" w:eastAsia="en-US" w:bidi="ar-SA"/>
      </w:rPr>
    </w:lvl>
    <w:lvl w:ilvl="8">
      <w:start w:val="0"/>
      <w:numFmt w:val="bullet"/>
      <w:lvlText w:val="•"/>
      <w:lvlJc w:val="left"/>
      <w:pPr>
        <w:ind w:left="3854" w:hanging="362"/>
      </w:pPr>
      <w:rPr>
        <w:rFonts w:hint="default"/>
        <w:lang w:val="en-US" w:eastAsia="en-US" w:bidi="ar-SA"/>
      </w:rPr>
    </w:lvl>
  </w:abstractNum>
  <w:abstractNum w:abstractNumId="15">
    <w:multiLevelType w:val="hybridMultilevel"/>
    <w:lvl w:ilvl="0">
      <w:start w:val="0"/>
      <w:numFmt w:val="bullet"/>
      <w:lvlText w:val="•"/>
      <w:lvlJc w:val="left"/>
      <w:pPr>
        <w:ind w:left="472" w:hanging="373"/>
      </w:pPr>
      <w:rPr>
        <w:rFonts w:hint="default" w:ascii="Times New Roman" w:hAnsi="Times New Roman" w:eastAsia="Times New Roman" w:cs="Times New Roman"/>
        <w:b w:val="0"/>
        <w:bCs w:val="0"/>
        <w:i w:val="0"/>
        <w:iCs w:val="0"/>
        <w:color w:val="0F0F0F"/>
        <w:spacing w:val="0"/>
        <w:w w:val="105"/>
        <w:position w:val="-4"/>
        <w:sz w:val="33"/>
        <w:szCs w:val="33"/>
        <w:lang w:val="en-US" w:eastAsia="en-US" w:bidi="ar-SA"/>
      </w:rPr>
    </w:lvl>
    <w:lvl w:ilvl="1">
      <w:start w:val="0"/>
      <w:numFmt w:val="bullet"/>
      <w:lvlText w:val="•"/>
      <w:lvlJc w:val="left"/>
      <w:pPr>
        <w:ind w:left="901" w:hanging="373"/>
      </w:pPr>
      <w:rPr>
        <w:rFonts w:hint="default"/>
        <w:lang w:val="en-US" w:eastAsia="en-US" w:bidi="ar-SA"/>
      </w:rPr>
    </w:lvl>
    <w:lvl w:ilvl="2">
      <w:start w:val="0"/>
      <w:numFmt w:val="bullet"/>
      <w:lvlText w:val="•"/>
      <w:lvlJc w:val="left"/>
      <w:pPr>
        <w:ind w:left="1323" w:hanging="373"/>
      </w:pPr>
      <w:rPr>
        <w:rFonts w:hint="default"/>
        <w:lang w:val="en-US" w:eastAsia="en-US" w:bidi="ar-SA"/>
      </w:rPr>
    </w:lvl>
    <w:lvl w:ilvl="3">
      <w:start w:val="0"/>
      <w:numFmt w:val="bullet"/>
      <w:lvlText w:val="•"/>
      <w:lvlJc w:val="left"/>
      <w:pPr>
        <w:ind w:left="1744" w:hanging="373"/>
      </w:pPr>
      <w:rPr>
        <w:rFonts w:hint="default"/>
        <w:lang w:val="en-US" w:eastAsia="en-US" w:bidi="ar-SA"/>
      </w:rPr>
    </w:lvl>
    <w:lvl w:ilvl="4">
      <w:start w:val="0"/>
      <w:numFmt w:val="bullet"/>
      <w:lvlText w:val="•"/>
      <w:lvlJc w:val="left"/>
      <w:pPr>
        <w:ind w:left="2166" w:hanging="373"/>
      </w:pPr>
      <w:rPr>
        <w:rFonts w:hint="default"/>
        <w:lang w:val="en-US" w:eastAsia="en-US" w:bidi="ar-SA"/>
      </w:rPr>
    </w:lvl>
    <w:lvl w:ilvl="5">
      <w:start w:val="0"/>
      <w:numFmt w:val="bullet"/>
      <w:lvlText w:val="•"/>
      <w:lvlJc w:val="left"/>
      <w:pPr>
        <w:ind w:left="2588" w:hanging="373"/>
      </w:pPr>
      <w:rPr>
        <w:rFonts w:hint="default"/>
        <w:lang w:val="en-US" w:eastAsia="en-US" w:bidi="ar-SA"/>
      </w:rPr>
    </w:lvl>
    <w:lvl w:ilvl="6">
      <w:start w:val="0"/>
      <w:numFmt w:val="bullet"/>
      <w:lvlText w:val="•"/>
      <w:lvlJc w:val="left"/>
      <w:pPr>
        <w:ind w:left="3009" w:hanging="373"/>
      </w:pPr>
      <w:rPr>
        <w:rFonts w:hint="default"/>
        <w:lang w:val="en-US" w:eastAsia="en-US" w:bidi="ar-SA"/>
      </w:rPr>
    </w:lvl>
    <w:lvl w:ilvl="7">
      <w:start w:val="0"/>
      <w:numFmt w:val="bullet"/>
      <w:lvlText w:val="•"/>
      <w:lvlJc w:val="left"/>
      <w:pPr>
        <w:ind w:left="3431" w:hanging="373"/>
      </w:pPr>
      <w:rPr>
        <w:rFonts w:hint="default"/>
        <w:lang w:val="en-US" w:eastAsia="en-US" w:bidi="ar-SA"/>
      </w:rPr>
    </w:lvl>
    <w:lvl w:ilvl="8">
      <w:start w:val="0"/>
      <w:numFmt w:val="bullet"/>
      <w:lvlText w:val="•"/>
      <w:lvlJc w:val="left"/>
      <w:pPr>
        <w:ind w:left="3852" w:hanging="373"/>
      </w:pPr>
      <w:rPr>
        <w:rFonts w:hint="default"/>
        <w:lang w:val="en-US" w:eastAsia="en-US" w:bidi="ar-SA"/>
      </w:rPr>
    </w:lvl>
  </w:abstractNum>
  <w:abstractNum w:abstractNumId="14">
    <w:multiLevelType w:val="hybridMultilevel"/>
    <w:lvl w:ilvl="0">
      <w:start w:val="5"/>
      <w:numFmt w:val="decimal"/>
      <w:lvlText w:val="%1"/>
      <w:lvlJc w:val="left"/>
      <w:pPr>
        <w:ind w:left="961" w:hanging="575"/>
        <w:jc w:val="left"/>
      </w:pPr>
      <w:rPr>
        <w:rFonts w:hint="default"/>
        <w:lang w:val="en-US" w:eastAsia="en-US" w:bidi="ar-SA"/>
      </w:rPr>
    </w:lvl>
    <w:lvl w:ilvl="1">
      <w:start w:val="1"/>
      <w:numFmt w:val="decimal"/>
      <w:lvlText w:val="%1.%2"/>
      <w:lvlJc w:val="left"/>
      <w:pPr>
        <w:ind w:left="961" w:hanging="575"/>
        <w:jc w:val="left"/>
      </w:pPr>
      <w:rPr>
        <w:rFonts w:hint="default"/>
        <w:spacing w:val="0"/>
        <w:w w:val="102"/>
        <w:lang w:val="en-US" w:eastAsia="en-US" w:bidi="ar-SA"/>
      </w:rPr>
    </w:lvl>
    <w:lvl w:ilvl="2">
      <w:start w:val="1"/>
      <w:numFmt w:val="decimal"/>
      <w:lvlText w:val="%1.%2.%3"/>
      <w:lvlJc w:val="left"/>
      <w:pPr>
        <w:ind w:left="1828" w:hanging="721"/>
        <w:jc w:val="left"/>
      </w:pPr>
      <w:rPr>
        <w:rFonts w:hint="default"/>
        <w:spacing w:val="0"/>
        <w:w w:val="101"/>
        <w:lang w:val="en-US" w:eastAsia="en-US" w:bidi="ar-SA"/>
      </w:rPr>
    </w:lvl>
    <w:lvl w:ilvl="3">
      <w:start w:val="0"/>
      <w:numFmt w:val="bullet"/>
      <w:lvlText w:val="•"/>
      <w:lvlJc w:val="left"/>
      <w:pPr>
        <w:ind w:left="3768" w:hanging="721"/>
      </w:pPr>
      <w:rPr>
        <w:rFonts w:hint="default"/>
        <w:lang w:val="en-US" w:eastAsia="en-US" w:bidi="ar-SA"/>
      </w:rPr>
    </w:lvl>
    <w:lvl w:ilvl="4">
      <w:start w:val="0"/>
      <w:numFmt w:val="bullet"/>
      <w:lvlText w:val="•"/>
      <w:lvlJc w:val="left"/>
      <w:pPr>
        <w:ind w:left="4742" w:hanging="721"/>
      </w:pPr>
      <w:rPr>
        <w:rFonts w:hint="default"/>
        <w:lang w:val="en-US" w:eastAsia="en-US" w:bidi="ar-SA"/>
      </w:rPr>
    </w:lvl>
    <w:lvl w:ilvl="5">
      <w:start w:val="0"/>
      <w:numFmt w:val="bullet"/>
      <w:lvlText w:val="•"/>
      <w:lvlJc w:val="left"/>
      <w:pPr>
        <w:ind w:left="5716" w:hanging="721"/>
      </w:pPr>
      <w:rPr>
        <w:rFonts w:hint="default"/>
        <w:lang w:val="en-US" w:eastAsia="en-US" w:bidi="ar-SA"/>
      </w:rPr>
    </w:lvl>
    <w:lvl w:ilvl="6">
      <w:start w:val="0"/>
      <w:numFmt w:val="bullet"/>
      <w:lvlText w:val="•"/>
      <w:lvlJc w:val="left"/>
      <w:pPr>
        <w:ind w:left="6690" w:hanging="721"/>
      </w:pPr>
      <w:rPr>
        <w:rFonts w:hint="default"/>
        <w:lang w:val="en-US" w:eastAsia="en-US" w:bidi="ar-SA"/>
      </w:rPr>
    </w:lvl>
    <w:lvl w:ilvl="7">
      <w:start w:val="0"/>
      <w:numFmt w:val="bullet"/>
      <w:lvlText w:val="•"/>
      <w:lvlJc w:val="left"/>
      <w:pPr>
        <w:ind w:left="7664" w:hanging="721"/>
      </w:pPr>
      <w:rPr>
        <w:rFonts w:hint="default"/>
        <w:lang w:val="en-US" w:eastAsia="en-US" w:bidi="ar-SA"/>
      </w:rPr>
    </w:lvl>
    <w:lvl w:ilvl="8">
      <w:start w:val="0"/>
      <w:numFmt w:val="bullet"/>
      <w:lvlText w:val="•"/>
      <w:lvlJc w:val="left"/>
      <w:pPr>
        <w:ind w:left="8638" w:hanging="721"/>
      </w:pPr>
      <w:rPr>
        <w:rFonts w:hint="default"/>
        <w:lang w:val="en-US" w:eastAsia="en-US" w:bidi="ar-SA"/>
      </w:rPr>
    </w:lvl>
  </w:abstractNum>
  <w:abstractNum w:abstractNumId="13">
    <w:multiLevelType w:val="hybridMultilevel"/>
    <w:lvl w:ilvl="0">
      <w:start w:val="0"/>
      <w:numFmt w:val="bullet"/>
      <w:lvlText w:val="♦"/>
      <w:lvlJc w:val="left"/>
      <w:pPr>
        <w:ind w:left="163" w:hanging="61"/>
      </w:pPr>
      <w:rPr>
        <w:rFonts w:hint="default" w:ascii="Arial" w:hAnsi="Arial" w:eastAsia="Arial" w:cs="Arial"/>
        <w:b w:val="0"/>
        <w:bCs w:val="0"/>
        <w:i w:val="0"/>
        <w:iCs w:val="0"/>
        <w:color w:val="82B342"/>
        <w:spacing w:val="0"/>
        <w:w w:val="105"/>
        <w:sz w:val="9"/>
        <w:szCs w:val="9"/>
        <w:lang w:val="en-US" w:eastAsia="en-US" w:bidi="ar-SA"/>
      </w:rPr>
    </w:lvl>
    <w:lvl w:ilvl="1">
      <w:start w:val="0"/>
      <w:numFmt w:val="bullet"/>
      <w:lvlText w:val="•"/>
      <w:lvlJc w:val="left"/>
      <w:pPr>
        <w:ind w:left="297" w:hanging="61"/>
      </w:pPr>
      <w:rPr>
        <w:rFonts w:hint="default"/>
        <w:lang w:val="en-US" w:eastAsia="en-US" w:bidi="ar-SA"/>
      </w:rPr>
    </w:lvl>
    <w:lvl w:ilvl="2">
      <w:start w:val="0"/>
      <w:numFmt w:val="bullet"/>
      <w:lvlText w:val="•"/>
      <w:lvlJc w:val="left"/>
      <w:pPr>
        <w:ind w:left="435" w:hanging="61"/>
      </w:pPr>
      <w:rPr>
        <w:rFonts w:hint="default"/>
        <w:lang w:val="en-US" w:eastAsia="en-US" w:bidi="ar-SA"/>
      </w:rPr>
    </w:lvl>
    <w:lvl w:ilvl="3">
      <w:start w:val="0"/>
      <w:numFmt w:val="bullet"/>
      <w:lvlText w:val="•"/>
      <w:lvlJc w:val="left"/>
      <w:pPr>
        <w:ind w:left="573" w:hanging="61"/>
      </w:pPr>
      <w:rPr>
        <w:rFonts w:hint="default"/>
        <w:lang w:val="en-US" w:eastAsia="en-US" w:bidi="ar-SA"/>
      </w:rPr>
    </w:lvl>
    <w:lvl w:ilvl="4">
      <w:start w:val="0"/>
      <w:numFmt w:val="bullet"/>
      <w:lvlText w:val="•"/>
      <w:lvlJc w:val="left"/>
      <w:pPr>
        <w:ind w:left="711" w:hanging="61"/>
      </w:pPr>
      <w:rPr>
        <w:rFonts w:hint="default"/>
        <w:lang w:val="en-US" w:eastAsia="en-US" w:bidi="ar-SA"/>
      </w:rPr>
    </w:lvl>
    <w:lvl w:ilvl="5">
      <w:start w:val="0"/>
      <w:numFmt w:val="bullet"/>
      <w:lvlText w:val="•"/>
      <w:lvlJc w:val="left"/>
      <w:pPr>
        <w:ind w:left="849" w:hanging="61"/>
      </w:pPr>
      <w:rPr>
        <w:rFonts w:hint="default"/>
        <w:lang w:val="en-US" w:eastAsia="en-US" w:bidi="ar-SA"/>
      </w:rPr>
    </w:lvl>
    <w:lvl w:ilvl="6">
      <w:start w:val="0"/>
      <w:numFmt w:val="bullet"/>
      <w:lvlText w:val="•"/>
      <w:lvlJc w:val="left"/>
      <w:pPr>
        <w:ind w:left="987" w:hanging="61"/>
      </w:pPr>
      <w:rPr>
        <w:rFonts w:hint="default"/>
        <w:lang w:val="en-US" w:eastAsia="en-US" w:bidi="ar-SA"/>
      </w:rPr>
    </w:lvl>
    <w:lvl w:ilvl="7">
      <w:start w:val="0"/>
      <w:numFmt w:val="bullet"/>
      <w:lvlText w:val="•"/>
      <w:lvlJc w:val="left"/>
      <w:pPr>
        <w:ind w:left="1125" w:hanging="61"/>
      </w:pPr>
      <w:rPr>
        <w:rFonts w:hint="default"/>
        <w:lang w:val="en-US" w:eastAsia="en-US" w:bidi="ar-SA"/>
      </w:rPr>
    </w:lvl>
    <w:lvl w:ilvl="8">
      <w:start w:val="0"/>
      <w:numFmt w:val="bullet"/>
      <w:lvlText w:val="•"/>
      <w:lvlJc w:val="left"/>
      <w:pPr>
        <w:ind w:left="1263" w:hanging="61"/>
      </w:pPr>
      <w:rPr>
        <w:rFonts w:hint="default"/>
        <w:lang w:val="en-US" w:eastAsia="en-US" w:bidi="ar-SA"/>
      </w:rPr>
    </w:lvl>
  </w:abstractNum>
  <w:abstractNum w:abstractNumId="12">
    <w:multiLevelType w:val="hybridMultilevel"/>
    <w:lvl w:ilvl="0">
      <w:start w:val="0"/>
      <w:numFmt w:val="bullet"/>
      <w:lvlText w:val="♦"/>
      <w:lvlJc w:val="left"/>
      <w:pPr>
        <w:ind w:left="953" w:hanging="846"/>
      </w:pPr>
      <w:rPr>
        <w:rFonts w:hint="default" w:ascii="Arial" w:hAnsi="Arial" w:eastAsia="Arial" w:cs="Arial"/>
        <w:b w:val="0"/>
        <w:bCs w:val="0"/>
        <w:i w:val="0"/>
        <w:iCs w:val="0"/>
        <w:color w:val="B8B8B8"/>
        <w:spacing w:val="0"/>
        <w:w w:val="97"/>
        <w:sz w:val="10"/>
        <w:szCs w:val="10"/>
        <w:lang w:val="en-US" w:eastAsia="en-US" w:bidi="ar-SA"/>
      </w:rPr>
    </w:lvl>
    <w:lvl w:ilvl="1">
      <w:start w:val="0"/>
      <w:numFmt w:val="bullet"/>
      <w:lvlText w:val="•"/>
      <w:lvlJc w:val="left"/>
      <w:pPr>
        <w:ind w:left="1017" w:hanging="846"/>
      </w:pPr>
      <w:rPr>
        <w:rFonts w:hint="default"/>
        <w:lang w:val="en-US" w:eastAsia="en-US" w:bidi="ar-SA"/>
      </w:rPr>
    </w:lvl>
    <w:lvl w:ilvl="2">
      <w:start w:val="0"/>
      <w:numFmt w:val="bullet"/>
      <w:lvlText w:val="•"/>
      <w:lvlJc w:val="left"/>
      <w:pPr>
        <w:ind w:left="1075" w:hanging="846"/>
      </w:pPr>
      <w:rPr>
        <w:rFonts w:hint="default"/>
        <w:lang w:val="en-US" w:eastAsia="en-US" w:bidi="ar-SA"/>
      </w:rPr>
    </w:lvl>
    <w:lvl w:ilvl="3">
      <w:start w:val="0"/>
      <w:numFmt w:val="bullet"/>
      <w:lvlText w:val="•"/>
      <w:lvlJc w:val="left"/>
      <w:pPr>
        <w:ind w:left="1133" w:hanging="846"/>
      </w:pPr>
      <w:rPr>
        <w:rFonts w:hint="default"/>
        <w:lang w:val="en-US" w:eastAsia="en-US" w:bidi="ar-SA"/>
      </w:rPr>
    </w:lvl>
    <w:lvl w:ilvl="4">
      <w:start w:val="0"/>
      <w:numFmt w:val="bullet"/>
      <w:lvlText w:val="•"/>
      <w:lvlJc w:val="left"/>
      <w:pPr>
        <w:ind w:left="1191" w:hanging="846"/>
      </w:pPr>
      <w:rPr>
        <w:rFonts w:hint="default"/>
        <w:lang w:val="en-US" w:eastAsia="en-US" w:bidi="ar-SA"/>
      </w:rPr>
    </w:lvl>
    <w:lvl w:ilvl="5">
      <w:start w:val="0"/>
      <w:numFmt w:val="bullet"/>
      <w:lvlText w:val="•"/>
      <w:lvlJc w:val="left"/>
      <w:pPr>
        <w:ind w:left="1249" w:hanging="846"/>
      </w:pPr>
      <w:rPr>
        <w:rFonts w:hint="default"/>
        <w:lang w:val="en-US" w:eastAsia="en-US" w:bidi="ar-SA"/>
      </w:rPr>
    </w:lvl>
    <w:lvl w:ilvl="6">
      <w:start w:val="0"/>
      <w:numFmt w:val="bullet"/>
      <w:lvlText w:val="•"/>
      <w:lvlJc w:val="left"/>
      <w:pPr>
        <w:ind w:left="1307" w:hanging="846"/>
      </w:pPr>
      <w:rPr>
        <w:rFonts w:hint="default"/>
        <w:lang w:val="en-US" w:eastAsia="en-US" w:bidi="ar-SA"/>
      </w:rPr>
    </w:lvl>
    <w:lvl w:ilvl="7">
      <w:start w:val="0"/>
      <w:numFmt w:val="bullet"/>
      <w:lvlText w:val="•"/>
      <w:lvlJc w:val="left"/>
      <w:pPr>
        <w:ind w:left="1365" w:hanging="846"/>
      </w:pPr>
      <w:rPr>
        <w:rFonts w:hint="default"/>
        <w:lang w:val="en-US" w:eastAsia="en-US" w:bidi="ar-SA"/>
      </w:rPr>
    </w:lvl>
    <w:lvl w:ilvl="8">
      <w:start w:val="0"/>
      <w:numFmt w:val="bullet"/>
      <w:lvlText w:val="•"/>
      <w:lvlJc w:val="left"/>
      <w:pPr>
        <w:ind w:left="1423" w:hanging="846"/>
      </w:pPr>
      <w:rPr>
        <w:rFonts w:hint="default"/>
        <w:lang w:val="en-US" w:eastAsia="en-US" w:bidi="ar-SA"/>
      </w:rPr>
    </w:lvl>
  </w:abstractNum>
  <w:abstractNum w:abstractNumId="11">
    <w:multiLevelType w:val="hybridMultilevel"/>
    <w:lvl w:ilvl="0">
      <w:start w:val="4"/>
      <w:numFmt w:val="decimal"/>
      <w:lvlText w:val="%1"/>
      <w:lvlJc w:val="left"/>
      <w:pPr>
        <w:ind w:left="701" w:hanging="578"/>
        <w:jc w:val="left"/>
      </w:pPr>
      <w:rPr>
        <w:rFonts w:hint="default"/>
        <w:lang w:val="en-US" w:eastAsia="en-US" w:bidi="ar-SA"/>
      </w:rPr>
    </w:lvl>
    <w:lvl w:ilvl="1">
      <w:start w:val="1"/>
      <w:numFmt w:val="decimal"/>
      <w:lvlText w:val="%1.%2"/>
      <w:lvlJc w:val="left"/>
      <w:pPr>
        <w:ind w:left="701" w:hanging="578"/>
        <w:jc w:val="right"/>
      </w:pPr>
      <w:rPr>
        <w:rFonts w:hint="default"/>
        <w:spacing w:val="0"/>
        <w:w w:val="103"/>
        <w:lang w:val="en-US" w:eastAsia="en-US" w:bidi="ar-SA"/>
      </w:rPr>
    </w:lvl>
    <w:lvl w:ilvl="2">
      <w:start w:val="0"/>
      <w:numFmt w:val="bullet"/>
      <w:lvlText w:val="•"/>
      <w:lvlJc w:val="left"/>
      <w:pPr>
        <w:ind w:left="484" w:hanging="364"/>
      </w:pPr>
      <w:rPr>
        <w:rFonts w:hint="default" w:ascii="Times New Roman" w:hAnsi="Times New Roman" w:eastAsia="Times New Roman" w:cs="Times New Roman"/>
        <w:b w:val="0"/>
        <w:bCs w:val="0"/>
        <w:i w:val="0"/>
        <w:iCs w:val="0"/>
        <w:color w:val="0F0F0F"/>
        <w:spacing w:val="0"/>
        <w:w w:val="105"/>
        <w:sz w:val="21"/>
        <w:szCs w:val="21"/>
        <w:lang w:val="en-US" w:eastAsia="en-US" w:bidi="ar-SA"/>
      </w:rPr>
    </w:lvl>
    <w:lvl w:ilvl="3">
      <w:start w:val="0"/>
      <w:numFmt w:val="bullet"/>
      <w:lvlText w:val="o"/>
      <w:lvlJc w:val="left"/>
      <w:pPr>
        <w:ind w:left="844" w:hanging="351"/>
      </w:pPr>
      <w:rPr>
        <w:rFonts w:hint="default" w:ascii="Times New Roman" w:hAnsi="Times New Roman" w:eastAsia="Times New Roman" w:cs="Times New Roman"/>
        <w:spacing w:val="0"/>
        <w:w w:val="104"/>
        <w:lang w:val="en-US" w:eastAsia="en-US" w:bidi="ar-SA"/>
      </w:rPr>
    </w:lvl>
    <w:lvl w:ilvl="4">
      <w:start w:val="0"/>
      <w:numFmt w:val="bullet"/>
      <w:lvlText w:val="•"/>
      <w:lvlJc w:val="left"/>
      <w:pPr>
        <w:ind w:left="2195" w:hanging="351"/>
      </w:pPr>
      <w:rPr>
        <w:rFonts w:hint="default"/>
        <w:lang w:val="en-US" w:eastAsia="en-US" w:bidi="ar-SA"/>
      </w:rPr>
    </w:lvl>
    <w:lvl w:ilvl="5">
      <w:start w:val="0"/>
      <w:numFmt w:val="bullet"/>
      <w:lvlText w:val="•"/>
      <w:lvlJc w:val="left"/>
      <w:pPr>
        <w:ind w:left="3530" w:hanging="351"/>
      </w:pPr>
      <w:rPr>
        <w:rFonts w:hint="default"/>
        <w:lang w:val="en-US" w:eastAsia="en-US" w:bidi="ar-SA"/>
      </w:rPr>
    </w:lvl>
    <w:lvl w:ilvl="6">
      <w:start w:val="0"/>
      <w:numFmt w:val="bullet"/>
      <w:lvlText w:val="•"/>
      <w:lvlJc w:val="left"/>
      <w:pPr>
        <w:ind w:left="4865" w:hanging="351"/>
      </w:pPr>
      <w:rPr>
        <w:rFonts w:hint="default"/>
        <w:lang w:val="en-US" w:eastAsia="en-US" w:bidi="ar-SA"/>
      </w:rPr>
    </w:lvl>
    <w:lvl w:ilvl="7">
      <w:start w:val="0"/>
      <w:numFmt w:val="bullet"/>
      <w:lvlText w:val="•"/>
      <w:lvlJc w:val="left"/>
      <w:pPr>
        <w:ind w:left="6200" w:hanging="351"/>
      </w:pPr>
      <w:rPr>
        <w:rFonts w:hint="default"/>
        <w:lang w:val="en-US" w:eastAsia="en-US" w:bidi="ar-SA"/>
      </w:rPr>
    </w:lvl>
    <w:lvl w:ilvl="8">
      <w:start w:val="0"/>
      <w:numFmt w:val="bullet"/>
      <w:lvlText w:val="•"/>
      <w:lvlJc w:val="left"/>
      <w:pPr>
        <w:ind w:left="7536" w:hanging="351"/>
      </w:pPr>
      <w:rPr>
        <w:rFonts w:hint="default"/>
        <w:lang w:val="en-US" w:eastAsia="en-US" w:bidi="ar-SA"/>
      </w:rPr>
    </w:lvl>
  </w:abstractNum>
  <w:abstractNum w:abstractNumId="10">
    <w:multiLevelType w:val="hybridMultilevel"/>
    <w:lvl w:ilvl="0">
      <w:start w:val="0"/>
      <w:numFmt w:val="bullet"/>
      <w:lvlText w:val="•"/>
      <w:lvlJc w:val="left"/>
      <w:pPr>
        <w:ind w:left="845" w:hanging="361"/>
      </w:pPr>
      <w:rPr>
        <w:rFonts w:hint="default" w:ascii="Times New Roman" w:hAnsi="Times New Roman" w:eastAsia="Times New Roman" w:cs="Times New Roman"/>
        <w:b w:val="0"/>
        <w:bCs w:val="0"/>
        <w:i w:val="0"/>
        <w:iCs w:val="0"/>
        <w:color w:val="0F0F0F"/>
        <w:spacing w:val="0"/>
        <w:w w:val="104"/>
        <w:sz w:val="21"/>
        <w:szCs w:val="21"/>
        <w:lang w:val="en-US" w:eastAsia="en-US" w:bidi="ar-SA"/>
      </w:rPr>
    </w:lvl>
    <w:lvl w:ilvl="1">
      <w:start w:val="0"/>
      <w:numFmt w:val="bullet"/>
      <w:lvlText w:val="•"/>
      <w:lvlJc w:val="left"/>
      <w:pPr>
        <w:ind w:left="1776" w:hanging="361"/>
      </w:pPr>
      <w:rPr>
        <w:rFonts w:hint="default"/>
        <w:lang w:val="en-US" w:eastAsia="en-US" w:bidi="ar-SA"/>
      </w:rPr>
    </w:lvl>
    <w:lvl w:ilvl="2">
      <w:start w:val="0"/>
      <w:numFmt w:val="bullet"/>
      <w:lvlText w:val="•"/>
      <w:lvlJc w:val="left"/>
      <w:pPr>
        <w:ind w:left="2713" w:hanging="361"/>
      </w:pPr>
      <w:rPr>
        <w:rFonts w:hint="default"/>
        <w:lang w:val="en-US" w:eastAsia="en-US" w:bidi="ar-SA"/>
      </w:rPr>
    </w:lvl>
    <w:lvl w:ilvl="3">
      <w:start w:val="0"/>
      <w:numFmt w:val="bullet"/>
      <w:lvlText w:val="•"/>
      <w:lvlJc w:val="left"/>
      <w:pPr>
        <w:ind w:left="3649" w:hanging="361"/>
      </w:pPr>
      <w:rPr>
        <w:rFonts w:hint="default"/>
        <w:lang w:val="en-US" w:eastAsia="en-US" w:bidi="ar-SA"/>
      </w:rPr>
    </w:lvl>
    <w:lvl w:ilvl="4">
      <w:start w:val="0"/>
      <w:numFmt w:val="bullet"/>
      <w:lvlText w:val="•"/>
      <w:lvlJc w:val="left"/>
      <w:pPr>
        <w:ind w:left="4586" w:hanging="361"/>
      </w:pPr>
      <w:rPr>
        <w:rFonts w:hint="default"/>
        <w:lang w:val="en-US" w:eastAsia="en-US" w:bidi="ar-SA"/>
      </w:rPr>
    </w:lvl>
    <w:lvl w:ilvl="5">
      <w:start w:val="0"/>
      <w:numFmt w:val="bullet"/>
      <w:lvlText w:val="•"/>
      <w:lvlJc w:val="left"/>
      <w:pPr>
        <w:ind w:left="5523" w:hanging="361"/>
      </w:pPr>
      <w:rPr>
        <w:rFonts w:hint="default"/>
        <w:lang w:val="en-US" w:eastAsia="en-US" w:bidi="ar-SA"/>
      </w:rPr>
    </w:lvl>
    <w:lvl w:ilvl="6">
      <w:start w:val="0"/>
      <w:numFmt w:val="bullet"/>
      <w:lvlText w:val="•"/>
      <w:lvlJc w:val="left"/>
      <w:pPr>
        <w:ind w:left="6459" w:hanging="361"/>
      </w:pPr>
      <w:rPr>
        <w:rFonts w:hint="default"/>
        <w:lang w:val="en-US" w:eastAsia="en-US" w:bidi="ar-SA"/>
      </w:rPr>
    </w:lvl>
    <w:lvl w:ilvl="7">
      <w:start w:val="0"/>
      <w:numFmt w:val="bullet"/>
      <w:lvlText w:val="•"/>
      <w:lvlJc w:val="left"/>
      <w:pPr>
        <w:ind w:left="7396" w:hanging="361"/>
      </w:pPr>
      <w:rPr>
        <w:rFonts w:hint="default"/>
        <w:lang w:val="en-US" w:eastAsia="en-US" w:bidi="ar-SA"/>
      </w:rPr>
    </w:lvl>
    <w:lvl w:ilvl="8">
      <w:start w:val="0"/>
      <w:numFmt w:val="bullet"/>
      <w:lvlText w:val="•"/>
      <w:lvlJc w:val="left"/>
      <w:pPr>
        <w:ind w:left="8333" w:hanging="361"/>
      </w:pPr>
      <w:rPr>
        <w:rFonts w:hint="default"/>
        <w:lang w:val="en-US" w:eastAsia="en-US" w:bidi="ar-SA"/>
      </w:rPr>
    </w:lvl>
  </w:abstractNum>
  <w:abstractNum w:abstractNumId="9">
    <w:multiLevelType w:val="hybridMultilevel"/>
    <w:lvl w:ilvl="0">
      <w:start w:val="0"/>
      <w:numFmt w:val="bullet"/>
      <w:lvlText w:val="•"/>
      <w:lvlJc w:val="left"/>
      <w:pPr>
        <w:ind w:left="845" w:hanging="363"/>
      </w:pPr>
      <w:rPr>
        <w:rFonts w:hint="default" w:ascii="Times New Roman" w:hAnsi="Times New Roman" w:eastAsia="Times New Roman" w:cs="Times New Roman"/>
        <w:spacing w:val="0"/>
        <w:w w:val="98"/>
        <w:lang w:val="en-US" w:eastAsia="en-US" w:bidi="ar-SA"/>
      </w:rPr>
    </w:lvl>
    <w:lvl w:ilvl="1">
      <w:start w:val="0"/>
      <w:numFmt w:val="bullet"/>
      <w:lvlText w:val="•"/>
      <w:lvlJc w:val="left"/>
      <w:pPr>
        <w:ind w:left="1776" w:hanging="363"/>
      </w:pPr>
      <w:rPr>
        <w:rFonts w:hint="default"/>
        <w:lang w:val="en-US" w:eastAsia="en-US" w:bidi="ar-SA"/>
      </w:rPr>
    </w:lvl>
    <w:lvl w:ilvl="2">
      <w:start w:val="0"/>
      <w:numFmt w:val="bullet"/>
      <w:lvlText w:val="•"/>
      <w:lvlJc w:val="left"/>
      <w:pPr>
        <w:ind w:left="2713" w:hanging="363"/>
      </w:pPr>
      <w:rPr>
        <w:rFonts w:hint="default"/>
        <w:lang w:val="en-US" w:eastAsia="en-US" w:bidi="ar-SA"/>
      </w:rPr>
    </w:lvl>
    <w:lvl w:ilvl="3">
      <w:start w:val="0"/>
      <w:numFmt w:val="bullet"/>
      <w:lvlText w:val="•"/>
      <w:lvlJc w:val="left"/>
      <w:pPr>
        <w:ind w:left="3649" w:hanging="363"/>
      </w:pPr>
      <w:rPr>
        <w:rFonts w:hint="default"/>
        <w:lang w:val="en-US" w:eastAsia="en-US" w:bidi="ar-SA"/>
      </w:rPr>
    </w:lvl>
    <w:lvl w:ilvl="4">
      <w:start w:val="0"/>
      <w:numFmt w:val="bullet"/>
      <w:lvlText w:val="•"/>
      <w:lvlJc w:val="left"/>
      <w:pPr>
        <w:ind w:left="4586" w:hanging="363"/>
      </w:pPr>
      <w:rPr>
        <w:rFonts w:hint="default"/>
        <w:lang w:val="en-US" w:eastAsia="en-US" w:bidi="ar-SA"/>
      </w:rPr>
    </w:lvl>
    <w:lvl w:ilvl="5">
      <w:start w:val="0"/>
      <w:numFmt w:val="bullet"/>
      <w:lvlText w:val="•"/>
      <w:lvlJc w:val="left"/>
      <w:pPr>
        <w:ind w:left="5523" w:hanging="363"/>
      </w:pPr>
      <w:rPr>
        <w:rFonts w:hint="default"/>
        <w:lang w:val="en-US" w:eastAsia="en-US" w:bidi="ar-SA"/>
      </w:rPr>
    </w:lvl>
    <w:lvl w:ilvl="6">
      <w:start w:val="0"/>
      <w:numFmt w:val="bullet"/>
      <w:lvlText w:val="•"/>
      <w:lvlJc w:val="left"/>
      <w:pPr>
        <w:ind w:left="6459" w:hanging="363"/>
      </w:pPr>
      <w:rPr>
        <w:rFonts w:hint="default"/>
        <w:lang w:val="en-US" w:eastAsia="en-US" w:bidi="ar-SA"/>
      </w:rPr>
    </w:lvl>
    <w:lvl w:ilvl="7">
      <w:start w:val="0"/>
      <w:numFmt w:val="bullet"/>
      <w:lvlText w:val="•"/>
      <w:lvlJc w:val="left"/>
      <w:pPr>
        <w:ind w:left="7396" w:hanging="363"/>
      </w:pPr>
      <w:rPr>
        <w:rFonts w:hint="default"/>
        <w:lang w:val="en-US" w:eastAsia="en-US" w:bidi="ar-SA"/>
      </w:rPr>
    </w:lvl>
    <w:lvl w:ilvl="8">
      <w:start w:val="0"/>
      <w:numFmt w:val="bullet"/>
      <w:lvlText w:val="•"/>
      <w:lvlJc w:val="left"/>
      <w:pPr>
        <w:ind w:left="8333" w:hanging="363"/>
      </w:pPr>
      <w:rPr>
        <w:rFonts w:hint="default"/>
        <w:lang w:val="en-US" w:eastAsia="en-US" w:bidi="ar-SA"/>
      </w:rPr>
    </w:lvl>
  </w:abstractNum>
  <w:abstractNum w:abstractNumId="8">
    <w:multiLevelType w:val="hybridMultilevel"/>
    <w:lvl w:ilvl="0">
      <w:start w:val="0"/>
      <w:numFmt w:val="bullet"/>
      <w:lvlText w:val="•"/>
      <w:lvlJc w:val="left"/>
      <w:pPr>
        <w:ind w:left="845" w:hanging="363"/>
      </w:pPr>
      <w:rPr>
        <w:rFonts w:hint="default" w:ascii="Times New Roman" w:hAnsi="Times New Roman" w:eastAsia="Times New Roman" w:cs="Times New Roman"/>
        <w:b w:val="0"/>
        <w:bCs w:val="0"/>
        <w:i w:val="0"/>
        <w:iCs w:val="0"/>
        <w:color w:val="0F0F0F"/>
        <w:spacing w:val="0"/>
        <w:w w:val="103"/>
        <w:sz w:val="21"/>
        <w:szCs w:val="21"/>
        <w:lang w:val="en-US" w:eastAsia="en-US" w:bidi="ar-SA"/>
      </w:rPr>
    </w:lvl>
    <w:lvl w:ilvl="1">
      <w:start w:val="0"/>
      <w:numFmt w:val="bullet"/>
      <w:lvlText w:val="•"/>
      <w:lvlJc w:val="left"/>
      <w:pPr>
        <w:ind w:left="1776" w:hanging="363"/>
      </w:pPr>
      <w:rPr>
        <w:rFonts w:hint="default"/>
        <w:lang w:val="en-US" w:eastAsia="en-US" w:bidi="ar-SA"/>
      </w:rPr>
    </w:lvl>
    <w:lvl w:ilvl="2">
      <w:start w:val="0"/>
      <w:numFmt w:val="bullet"/>
      <w:lvlText w:val="•"/>
      <w:lvlJc w:val="left"/>
      <w:pPr>
        <w:ind w:left="2713" w:hanging="363"/>
      </w:pPr>
      <w:rPr>
        <w:rFonts w:hint="default"/>
        <w:lang w:val="en-US" w:eastAsia="en-US" w:bidi="ar-SA"/>
      </w:rPr>
    </w:lvl>
    <w:lvl w:ilvl="3">
      <w:start w:val="0"/>
      <w:numFmt w:val="bullet"/>
      <w:lvlText w:val="•"/>
      <w:lvlJc w:val="left"/>
      <w:pPr>
        <w:ind w:left="3649" w:hanging="363"/>
      </w:pPr>
      <w:rPr>
        <w:rFonts w:hint="default"/>
        <w:lang w:val="en-US" w:eastAsia="en-US" w:bidi="ar-SA"/>
      </w:rPr>
    </w:lvl>
    <w:lvl w:ilvl="4">
      <w:start w:val="0"/>
      <w:numFmt w:val="bullet"/>
      <w:lvlText w:val="•"/>
      <w:lvlJc w:val="left"/>
      <w:pPr>
        <w:ind w:left="4586" w:hanging="363"/>
      </w:pPr>
      <w:rPr>
        <w:rFonts w:hint="default"/>
        <w:lang w:val="en-US" w:eastAsia="en-US" w:bidi="ar-SA"/>
      </w:rPr>
    </w:lvl>
    <w:lvl w:ilvl="5">
      <w:start w:val="0"/>
      <w:numFmt w:val="bullet"/>
      <w:lvlText w:val="•"/>
      <w:lvlJc w:val="left"/>
      <w:pPr>
        <w:ind w:left="5523" w:hanging="363"/>
      </w:pPr>
      <w:rPr>
        <w:rFonts w:hint="default"/>
        <w:lang w:val="en-US" w:eastAsia="en-US" w:bidi="ar-SA"/>
      </w:rPr>
    </w:lvl>
    <w:lvl w:ilvl="6">
      <w:start w:val="0"/>
      <w:numFmt w:val="bullet"/>
      <w:lvlText w:val="•"/>
      <w:lvlJc w:val="left"/>
      <w:pPr>
        <w:ind w:left="6459" w:hanging="363"/>
      </w:pPr>
      <w:rPr>
        <w:rFonts w:hint="default"/>
        <w:lang w:val="en-US" w:eastAsia="en-US" w:bidi="ar-SA"/>
      </w:rPr>
    </w:lvl>
    <w:lvl w:ilvl="7">
      <w:start w:val="0"/>
      <w:numFmt w:val="bullet"/>
      <w:lvlText w:val="•"/>
      <w:lvlJc w:val="left"/>
      <w:pPr>
        <w:ind w:left="7396" w:hanging="363"/>
      </w:pPr>
      <w:rPr>
        <w:rFonts w:hint="default"/>
        <w:lang w:val="en-US" w:eastAsia="en-US" w:bidi="ar-SA"/>
      </w:rPr>
    </w:lvl>
    <w:lvl w:ilvl="8">
      <w:start w:val="0"/>
      <w:numFmt w:val="bullet"/>
      <w:lvlText w:val="•"/>
      <w:lvlJc w:val="left"/>
      <w:pPr>
        <w:ind w:left="8333" w:hanging="363"/>
      </w:pPr>
      <w:rPr>
        <w:rFonts w:hint="default"/>
        <w:lang w:val="en-US" w:eastAsia="en-US" w:bidi="ar-SA"/>
      </w:rPr>
    </w:lvl>
  </w:abstractNum>
  <w:abstractNum w:abstractNumId="7">
    <w:multiLevelType w:val="hybridMultilevel"/>
    <w:lvl w:ilvl="0">
      <w:start w:val="0"/>
      <w:numFmt w:val="bullet"/>
      <w:lvlText w:val="•"/>
      <w:lvlJc w:val="left"/>
      <w:pPr>
        <w:ind w:left="850" w:hanging="361"/>
      </w:pPr>
      <w:rPr>
        <w:rFonts w:hint="default" w:ascii="Times New Roman" w:hAnsi="Times New Roman" w:eastAsia="Times New Roman" w:cs="Times New Roman"/>
        <w:b w:val="0"/>
        <w:bCs w:val="0"/>
        <w:i w:val="0"/>
        <w:iCs w:val="0"/>
        <w:color w:val="0F0F0F"/>
        <w:spacing w:val="0"/>
        <w:w w:val="104"/>
        <w:sz w:val="21"/>
        <w:szCs w:val="21"/>
        <w:lang w:val="en-US" w:eastAsia="en-US" w:bidi="ar-SA"/>
      </w:rPr>
    </w:lvl>
    <w:lvl w:ilvl="1">
      <w:start w:val="0"/>
      <w:numFmt w:val="bullet"/>
      <w:lvlText w:val="•"/>
      <w:lvlJc w:val="left"/>
      <w:pPr>
        <w:ind w:left="1794" w:hanging="361"/>
      </w:pPr>
      <w:rPr>
        <w:rFonts w:hint="default"/>
        <w:lang w:val="en-US" w:eastAsia="en-US" w:bidi="ar-SA"/>
      </w:rPr>
    </w:lvl>
    <w:lvl w:ilvl="2">
      <w:start w:val="0"/>
      <w:numFmt w:val="bullet"/>
      <w:lvlText w:val="•"/>
      <w:lvlJc w:val="left"/>
      <w:pPr>
        <w:ind w:left="2729" w:hanging="361"/>
      </w:pPr>
      <w:rPr>
        <w:rFonts w:hint="default"/>
        <w:lang w:val="en-US" w:eastAsia="en-US" w:bidi="ar-SA"/>
      </w:rPr>
    </w:lvl>
    <w:lvl w:ilvl="3">
      <w:start w:val="0"/>
      <w:numFmt w:val="bullet"/>
      <w:lvlText w:val="•"/>
      <w:lvlJc w:val="left"/>
      <w:pPr>
        <w:ind w:left="3663" w:hanging="361"/>
      </w:pPr>
      <w:rPr>
        <w:rFonts w:hint="default"/>
        <w:lang w:val="en-US" w:eastAsia="en-US" w:bidi="ar-SA"/>
      </w:rPr>
    </w:lvl>
    <w:lvl w:ilvl="4">
      <w:start w:val="0"/>
      <w:numFmt w:val="bullet"/>
      <w:lvlText w:val="•"/>
      <w:lvlJc w:val="left"/>
      <w:pPr>
        <w:ind w:left="4598" w:hanging="361"/>
      </w:pPr>
      <w:rPr>
        <w:rFonts w:hint="default"/>
        <w:lang w:val="en-US" w:eastAsia="en-US" w:bidi="ar-SA"/>
      </w:rPr>
    </w:lvl>
    <w:lvl w:ilvl="5">
      <w:start w:val="0"/>
      <w:numFmt w:val="bullet"/>
      <w:lvlText w:val="•"/>
      <w:lvlJc w:val="left"/>
      <w:pPr>
        <w:ind w:left="5533" w:hanging="361"/>
      </w:pPr>
      <w:rPr>
        <w:rFonts w:hint="default"/>
        <w:lang w:val="en-US" w:eastAsia="en-US" w:bidi="ar-SA"/>
      </w:rPr>
    </w:lvl>
    <w:lvl w:ilvl="6">
      <w:start w:val="0"/>
      <w:numFmt w:val="bullet"/>
      <w:lvlText w:val="•"/>
      <w:lvlJc w:val="left"/>
      <w:pPr>
        <w:ind w:left="6467" w:hanging="361"/>
      </w:pPr>
      <w:rPr>
        <w:rFonts w:hint="default"/>
        <w:lang w:val="en-US" w:eastAsia="en-US" w:bidi="ar-SA"/>
      </w:rPr>
    </w:lvl>
    <w:lvl w:ilvl="7">
      <w:start w:val="0"/>
      <w:numFmt w:val="bullet"/>
      <w:lvlText w:val="•"/>
      <w:lvlJc w:val="left"/>
      <w:pPr>
        <w:ind w:left="7402" w:hanging="361"/>
      </w:pPr>
      <w:rPr>
        <w:rFonts w:hint="default"/>
        <w:lang w:val="en-US" w:eastAsia="en-US" w:bidi="ar-SA"/>
      </w:rPr>
    </w:lvl>
    <w:lvl w:ilvl="8">
      <w:start w:val="0"/>
      <w:numFmt w:val="bullet"/>
      <w:lvlText w:val="•"/>
      <w:lvlJc w:val="left"/>
      <w:pPr>
        <w:ind w:left="8337" w:hanging="361"/>
      </w:pPr>
      <w:rPr>
        <w:rFonts w:hint="default"/>
        <w:lang w:val="en-US" w:eastAsia="en-US" w:bidi="ar-SA"/>
      </w:rPr>
    </w:lvl>
  </w:abstractNum>
  <w:abstractNum w:abstractNumId="6">
    <w:multiLevelType w:val="hybridMultilevel"/>
    <w:lvl w:ilvl="0">
      <w:start w:val="0"/>
      <w:numFmt w:val="bullet"/>
      <w:lvlText w:val="►"/>
      <w:lvlJc w:val="left"/>
      <w:pPr>
        <w:ind w:left="1207" w:hanging="731"/>
      </w:pPr>
      <w:rPr>
        <w:rFonts w:hint="default" w:ascii="Arial" w:hAnsi="Arial" w:eastAsia="Arial" w:cs="Arial"/>
        <w:b w:val="0"/>
        <w:bCs w:val="0"/>
        <w:i w:val="0"/>
        <w:iCs w:val="0"/>
        <w:color w:val="0F0F0F"/>
        <w:spacing w:val="0"/>
        <w:w w:val="92"/>
        <w:sz w:val="21"/>
        <w:szCs w:val="21"/>
        <w:lang w:val="en-US" w:eastAsia="en-US" w:bidi="ar-SA"/>
      </w:rPr>
    </w:lvl>
    <w:lvl w:ilvl="1">
      <w:start w:val="0"/>
      <w:numFmt w:val="bullet"/>
      <w:lvlText w:val="•"/>
      <w:lvlJc w:val="left"/>
      <w:pPr>
        <w:ind w:left="2100" w:hanging="731"/>
      </w:pPr>
      <w:rPr>
        <w:rFonts w:hint="default"/>
        <w:lang w:val="en-US" w:eastAsia="en-US" w:bidi="ar-SA"/>
      </w:rPr>
    </w:lvl>
    <w:lvl w:ilvl="2">
      <w:start w:val="0"/>
      <w:numFmt w:val="bullet"/>
      <w:lvlText w:val="•"/>
      <w:lvlJc w:val="left"/>
      <w:pPr>
        <w:ind w:left="3001" w:hanging="731"/>
      </w:pPr>
      <w:rPr>
        <w:rFonts w:hint="default"/>
        <w:lang w:val="en-US" w:eastAsia="en-US" w:bidi="ar-SA"/>
      </w:rPr>
    </w:lvl>
    <w:lvl w:ilvl="3">
      <w:start w:val="0"/>
      <w:numFmt w:val="bullet"/>
      <w:lvlText w:val="•"/>
      <w:lvlJc w:val="left"/>
      <w:pPr>
        <w:ind w:left="3901" w:hanging="731"/>
      </w:pPr>
      <w:rPr>
        <w:rFonts w:hint="default"/>
        <w:lang w:val="en-US" w:eastAsia="en-US" w:bidi="ar-SA"/>
      </w:rPr>
    </w:lvl>
    <w:lvl w:ilvl="4">
      <w:start w:val="0"/>
      <w:numFmt w:val="bullet"/>
      <w:lvlText w:val="•"/>
      <w:lvlJc w:val="left"/>
      <w:pPr>
        <w:ind w:left="4802" w:hanging="731"/>
      </w:pPr>
      <w:rPr>
        <w:rFonts w:hint="default"/>
        <w:lang w:val="en-US" w:eastAsia="en-US" w:bidi="ar-SA"/>
      </w:rPr>
    </w:lvl>
    <w:lvl w:ilvl="5">
      <w:start w:val="0"/>
      <w:numFmt w:val="bullet"/>
      <w:lvlText w:val="•"/>
      <w:lvlJc w:val="left"/>
      <w:pPr>
        <w:ind w:left="5703" w:hanging="731"/>
      </w:pPr>
      <w:rPr>
        <w:rFonts w:hint="default"/>
        <w:lang w:val="en-US" w:eastAsia="en-US" w:bidi="ar-SA"/>
      </w:rPr>
    </w:lvl>
    <w:lvl w:ilvl="6">
      <w:start w:val="0"/>
      <w:numFmt w:val="bullet"/>
      <w:lvlText w:val="•"/>
      <w:lvlJc w:val="left"/>
      <w:pPr>
        <w:ind w:left="6603" w:hanging="731"/>
      </w:pPr>
      <w:rPr>
        <w:rFonts w:hint="default"/>
        <w:lang w:val="en-US" w:eastAsia="en-US" w:bidi="ar-SA"/>
      </w:rPr>
    </w:lvl>
    <w:lvl w:ilvl="7">
      <w:start w:val="0"/>
      <w:numFmt w:val="bullet"/>
      <w:lvlText w:val="•"/>
      <w:lvlJc w:val="left"/>
      <w:pPr>
        <w:ind w:left="7504" w:hanging="731"/>
      </w:pPr>
      <w:rPr>
        <w:rFonts w:hint="default"/>
        <w:lang w:val="en-US" w:eastAsia="en-US" w:bidi="ar-SA"/>
      </w:rPr>
    </w:lvl>
    <w:lvl w:ilvl="8">
      <w:start w:val="0"/>
      <w:numFmt w:val="bullet"/>
      <w:lvlText w:val="•"/>
      <w:lvlJc w:val="left"/>
      <w:pPr>
        <w:ind w:left="8405" w:hanging="731"/>
      </w:pPr>
      <w:rPr>
        <w:rFonts w:hint="default"/>
        <w:lang w:val="en-US" w:eastAsia="en-US" w:bidi="ar-SA"/>
      </w:rPr>
    </w:lvl>
  </w:abstractNum>
  <w:abstractNum w:abstractNumId="5">
    <w:multiLevelType w:val="hybridMultilevel"/>
    <w:lvl w:ilvl="0">
      <w:start w:val="3"/>
      <w:numFmt w:val="decimal"/>
      <w:lvlText w:val="%1"/>
      <w:lvlJc w:val="left"/>
      <w:pPr>
        <w:ind w:left="702" w:hanging="576"/>
        <w:jc w:val="left"/>
      </w:pPr>
      <w:rPr>
        <w:rFonts w:hint="default"/>
        <w:lang w:val="en-US" w:eastAsia="en-US" w:bidi="ar-SA"/>
      </w:rPr>
    </w:lvl>
    <w:lvl w:ilvl="1">
      <w:start w:val="1"/>
      <w:numFmt w:val="decimal"/>
      <w:lvlText w:val="%1.%2"/>
      <w:lvlJc w:val="left"/>
      <w:pPr>
        <w:ind w:left="702" w:hanging="576"/>
        <w:jc w:val="left"/>
      </w:pPr>
      <w:rPr>
        <w:rFonts w:hint="default"/>
        <w:spacing w:val="0"/>
        <w:w w:val="99"/>
        <w:lang w:val="en-US" w:eastAsia="en-US" w:bidi="ar-SA"/>
      </w:rPr>
    </w:lvl>
    <w:lvl w:ilvl="2">
      <w:start w:val="1"/>
      <w:numFmt w:val="decimal"/>
      <w:lvlText w:val="%1.%2.%3"/>
      <w:lvlJc w:val="left"/>
      <w:pPr>
        <w:ind w:left="1568" w:hanging="721"/>
        <w:jc w:val="left"/>
      </w:pPr>
      <w:rPr>
        <w:rFonts w:hint="default"/>
        <w:spacing w:val="0"/>
        <w:w w:val="99"/>
        <w:lang w:val="en-US" w:eastAsia="en-US" w:bidi="ar-SA"/>
      </w:rPr>
    </w:lvl>
    <w:lvl w:ilvl="3">
      <w:start w:val="0"/>
      <w:numFmt w:val="bullet"/>
      <w:lvlText w:val="•"/>
      <w:lvlJc w:val="left"/>
      <w:pPr>
        <w:ind w:left="2658" w:hanging="721"/>
      </w:pPr>
      <w:rPr>
        <w:rFonts w:hint="default"/>
        <w:lang w:val="en-US" w:eastAsia="en-US" w:bidi="ar-SA"/>
      </w:rPr>
    </w:lvl>
    <w:lvl w:ilvl="4">
      <w:start w:val="0"/>
      <w:numFmt w:val="bullet"/>
      <w:lvlText w:val="•"/>
      <w:lvlJc w:val="left"/>
      <w:pPr>
        <w:ind w:left="3736" w:hanging="721"/>
      </w:pPr>
      <w:rPr>
        <w:rFonts w:hint="default"/>
        <w:lang w:val="en-US" w:eastAsia="en-US" w:bidi="ar-SA"/>
      </w:rPr>
    </w:lvl>
    <w:lvl w:ilvl="5">
      <w:start w:val="0"/>
      <w:numFmt w:val="bullet"/>
      <w:lvlText w:val="•"/>
      <w:lvlJc w:val="left"/>
      <w:pPr>
        <w:ind w:left="4814" w:hanging="721"/>
      </w:pPr>
      <w:rPr>
        <w:rFonts w:hint="default"/>
        <w:lang w:val="en-US" w:eastAsia="en-US" w:bidi="ar-SA"/>
      </w:rPr>
    </w:lvl>
    <w:lvl w:ilvl="6">
      <w:start w:val="0"/>
      <w:numFmt w:val="bullet"/>
      <w:lvlText w:val="•"/>
      <w:lvlJc w:val="left"/>
      <w:pPr>
        <w:ind w:left="5893" w:hanging="721"/>
      </w:pPr>
      <w:rPr>
        <w:rFonts w:hint="default"/>
        <w:lang w:val="en-US" w:eastAsia="en-US" w:bidi="ar-SA"/>
      </w:rPr>
    </w:lvl>
    <w:lvl w:ilvl="7">
      <w:start w:val="0"/>
      <w:numFmt w:val="bullet"/>
      <w:lvlText w:val="•"/>
      <w:lvlJc w:val="left"/>
      <w:pPr>
        <w:ind w:left="6971" w:hanging="721"/>
      </w:pPr>
      <w:rPr>
        <w:rFonts w:hint="default"/>
        <w:lang w:val="en-US" w:eastAsia="en-US" w:bidi="ar-SA"/>
      </w:rPr>
    </w:lvl>
    <w:lvl w:ilvl="8">
      <w:start w:val="0"/>
      <w:numFmt w:val="bullet"/>
      <w:lvlText w:val="•"/>
      <w:lvlJc w:val="left"/>
      <w:pPr>
        <w:ind w:left="8049" w:hanging="721"/>
      </w:pPr>
      <w:rPr>
        <w:rFonts w:hint="default"/>
        <w:lang w:val="en-US" w:eastAsia="en-US" w:bidi="ar-SA"/>
      </w:rPr>
    </w:lvl>
  </w:abstractNum>
  <w:abstractNum w:abstractNumId="4">
    <w:multiLevelType w:val="hybridMultilevel"/>
    <w:lvl w:ilvl="0">
      <w:start w:val="0"/>
      <w:numFmt w:val="bullet"/>
      <w:lvlText w:val="•"/>
      <w:lvlJc w:val="left"/>
      <w:pPr>
        <w:ind w:left="475" w:hanging="364"/>
      </w:pPr>
      <w:rPr>
        <w:rFonts w:hint="default" w:ascii="Times New Roman" w:hAnsi="Times New Roman" w:eastAsia="Times New Roman" w:cs="Times New Roman"/>
        <w:b w:val="0"/>
        <w:bCs w:val="0"/>
        <w:i w:val="0"/>
        <w:iCs w:val="0"/>
        <w:color w:val="0E0E0E"/>
        <w:spacing w:val="0"/>
        <w:w w:val="99"/>
        <w:sz w:val="21"/>
        <w:szCs w:val="21"/>
        <w:lang w:val="en-US" w:eastAsia="en-US" w:bidi="ar-SA"/>
      </w:rPr>
    </w:lvl>
    <w:lvl w:ilvl="1">
      <w:start w:val="0"/>
      <w:numFmt w:val="bullet"/>
      <w:lvlText w:val="•"/>
      <w:lvlJc w:val="left"/>
      <w:pPr>
        <w:ind w:left="1406" w:hanging="364"/>
      </w:pPr>
      <w:rPr>
        <w:rFonts w:hint="default"/>
        <w:lang w:val="en-US" w:eastAsia="en-US" w:bidi="ar-SA"/>
      </w:rPr>
    </w:lvl>
    <w:lvl w:ilvl="2">
      <w:start w:val="0"/>
      <w:numFmt w:val="bullet"/>
      <w:lvlText w:val="•"/>
      <w:lvlJc w:val="left"/>
      <w:pPr>
        <w:ind w:left="2333" w:hanging="364"/>
      </w:pPr>
      <w:rPr>
        <w:rFonts w:hint="default"/>
        <w:lang w:val="en-US" w:eastAsia="en-US" w:bidi="ar-SA"/>
      </w:rPr>
    </w:lvl>
    <w:lvl w:ilvl="3">
      <w:start w:val="0"/>
      <w:numFmt w:val="bullet"/>
      <w:lvlText w:val="•"/>
      <w:lvlJc w:val="left"/>
      <w:pPr>
        <w:ind w:left="3260" w:hanging="364"/>
      </w:pPr>
      <w:rPr>
        <w:rFonts w:hint="default"/>
        <w:lang w:val="en-US" w:eastAsia="en-US" w:bidi="ar-SA"/>
      </w:rPr>
    </w:lvl>
    <w:lvl w:ilvl="4">
      <w:start w:val="0"/>
      <w:numFmt w:val="bullet"/>
      <w:lvlText w:val="•"/>
      <w:lvlJc w:val="left"/>
      <w:pPr>
        <w:ind w:left="4187" w:hanging="364"/>
      </w:pPr>
      <w:rPr>
        <w:rFonts w:hint="default"/>
        <w:lang w:val="en-US" w:eastAsia="en-US" w:bidi="ar-SA"/>
      </w:rPr>
    </w:lvl>
    <w:lvl w:ilvl="5">
      <w:start w:val="0"/>
      <w:numFmt w:val="bullet"/>
      <w:lvlText w:val="•"/>
      <w:lvlJc w:val="left"/>
      <w:pPr>
        <w:ind w:left="5114" w:hanging="364"/>
      </w:pPr>
      <w:rPr>
        <w:rFonts w:hint="default"/>
        <w:lang w:val="en-US" w:eastAsia="en-US" w:bidi="ar-SA"/>
      </w:rPr>
    </w:lvl>
    <w:lvl w:ilvl="6">
      <w:start w:val="0"/>
      <w:numFmt w:val="bullet"/>
      <w:lvlText w:val="•"/>
      <w:lvlJc w:val="left"/>
      <w:pPr>
        <w:ind w:left="6041" w:hanging="364"/>
      </w:pPr>
      <w:rPr>
        <w:rFonts w:hint="default"/>
        <w:lang w:val="en-US" w:eastAsia="en-US" w:bidi="ar-SA"/>
      </w:rPr>
    </w:lvl>
    <w:lvl w:ilvl="7">
      <w:start w:val="0"/>
      <w:numFmt w:val="bullet"/>
      <w:lvlText w:val="•"/>
      <w:lvlJc w:val="left"/>
      <w:pPr>
        <w:ind w:left="6968" w:hanging="364"/>
      </w:pPr>
      <w:rPr>
        <w:rFonts w:hint="default"/>
        <w:lang w:val="en-US" w:eastAsia="en-US" w:bidi="ar-SA"/>
      </w:rPr>
    </w:lvl>
    <w:lvl w:ilvl="8">
      <w:start w:val="0"/>
      <w:numFmt w:val="bullet"/>
      <w:lvlText w:val="•"/>
      <w:lvlJc w:val="left"/>
      <w:pPr>
        <w:ind w:left="7895" w:hanging="364"/>
      </w:pPr>
      <w:rPr>
        <w:rFonts w:hint="default"/>
        <w:lang w:val="en-US" w:eastAsia="en-US" w:bidi="ar-SA"/>
      </w:rPr>
    </w:lvl>
  </w:abstractNum>
  <w:abstractNum w:abstractNumId="2">
    <w:multiLevelType w:val="hybridMultilevel"/>
    <w:lvl w:ilvl="0">
      <w:start w:val="0"/>
      <w:numFmt w:val="bullet"/>
      <w:lvlText w:val="•"/>
      <w:lvlJc w:val="left"/>
      <w:pPr>
        <w:ind w:left="1207" w:hanging="363"/>
      </w:pPr>
      <w:rPr>
        <w:rFonts w:hint="default" w:ascii="Times New Roman" w:hAnsi="Times New Roman" w:eastAsia="Times New Roman" w:cs="Times New Roman"/>
        <w:b w:val="0"/>
        <w:bCs w:val="0"/>
        <w:i w:val="0"/>
        <w:iCs w:val="0"/>
        <w:color w:val="010101"/>
        <w:spacing w:val="0"/>
        <w:w w:val="102"/>
        <w:sz w:val="22"/>
        <w:szCs w:val="22"/>
        <w:lang w:val="en-US" w:eastAsia="en-US" w:bidi="ar-SA"/>
      </w:rPr>
    </w:lvl>
    <w:lvl w:ilvl="1">
      <w:start w:val="0"/>
      <w:numFmt w:val="bullet"/>
      <w:lvlText w:val="o"/>
      <w:lvlJc w:val="left"/>
      <w:pPr>
        <w:ind w:left="1568" w:hanging="355"/>
      </w:pPr>
      <w:rPr>
        <w:rFonts w:hint="default" w:ascii="Times New Roman" w:hAnsi="Times New Roman" w:eastAsia="Times New Roman" w:cs="Times New Roman"/>
        <w:spacing w:val="0"/>
        <w:w w:val="109"/>
        <w:lang w:val="en-US" w:eastAsia="en-US" w:bidi="ar-SA"/>
      </w:rPr>
    </w:lvl>
    <w:lvl w:ilvl="2">
      <w:start w:val="0"/>
      <w:numFmt w:val="bullet"/>
      <w:lvlText w:val="•"/>
      <w:lvlJc w:val="left"/>
      <w:pPr>
        <w:ind w:left="2520" w:hanging="355"/>
      </w:pPr>
      <w:rPr>
        <w:rFonts w:hint="default"/>
        <w:lang w:val="en-US" w:eastAsia="en-US" w:bidi="ar-SA"/>
      </w:rPr>
    </w:lvl>
    <w:lvl w:ilvl="3">
      <w:start w:val="0"/>
      <w:numFmt w:val="bullet"/>
      <w:lvlText w:val="•"/>
      <w:lvlJc w:val="left"/>
      <w:pPr>
        <w:ind w:left="3481" w:hanging="355"/>
      </w:pPr>
      <w:rPr>
        <w:rFonts w:hint="default"/>
        <w:lang w:val="en-US" w:eastAsia="en-US" w:bidi="ar-SA"/>
      </w:rPr>
    </w:lvl>
    <w:lvl w:ilvl="4">
      <w:start w:val="0"/>
      <w:numFmt w:val="bullet"/>
      <w:lvlText w:val="•"/>
      <w:lvlJc w:val="left"/>
      <w:pPr>
        <w:ind w:left="4442" w:hanging="355"/>
      </w:pPr>
      <w:rPr>
        <w:rFonts w:hint="default"/>
        <w:lang w:val="en-US" w:eastAsia="en-US" w:bidi="ar-SA"/>
      </w:rPr>
    </w:lvl>
    <w:lvl w:ilvl="5">
      <w:start w:val="0"/>
      <w:numFmt w:val="bullet"/>
      <w:lvlText w:val="•"/>
      <w:lvlJc w:val="left"/>
      <w:pPr>
        <w:ind w:left="5402" w:hanging="355"/>
      </w:pPr>
      <w:rPr>
        <w:rFonts w:hint="default"/>
        <w:lang w:val="en-US" w:eastAsia="en-US" w:bidi="ar-SA"/>
      </w:rPr>
    </w:lvl>
    <w:lvl w:ilvl="6">
      <w:start w:val="0"/>
      <w:numFmt w:val="bullet"/>
      <w:lvlText w:val="•"/>
      <w:lvlJc w:val="left"/>
      <w:pPr>
        <w:ind w:left="6363" w:hanging="355"/>
      </w:pPr>
      <w:rPr>
        <w:rFonts w:hint="default"/>
        <w:lang w:val="en-US" w:eastAsia="en-US" w:bidi="ar-SA"/>
      </w:rPr>
    </w:lvl>
    <w:lvl w:ilvl="7">
      <w:start w:val="0"/>
      <w:numFmt w:val="bullet"/>
      <w:lvlText w:val="•"/>
      <w:lvlJc w:val="left"/>
      <w:pPr>
        <w:ind w:left="7324" w:hanging="355"/>
      </w:pPr>
      <w:rPr>
        <w:rFonts w:hint="default"/>
        <w:lang w:val="en-US" w:eastAsia="en-US" w:bidi="ar-SA"/>
      </w:rPr>
    </w:lvl>
    <w:lvl w:ilvl="8">
      <w:start w:val="0"/>
      <w:numFmt w:val="bullet"/>
      <w:lvlText w:val="•"/>
      <w:lvlJc w:val="left"/>
      <w:pPr>
        <w:ind w:left="8284" w:hanging="355"/>
      </w:pPr>
      <w:rPr>
        <w:rFonts w:hint="default"/>
        <w:lang w:val="en-US" w:eastAsia="en-US" w:bidi="ar-SA"/>
      </w:rPr>
    </w:lvl>
  </w:abstractNum>
  <w:abstractNum w:abstractNumId="3">
    <w:multiLevelType w:val="hybridMultilevel"/>
    <w:lvl w:ilvl="0">
      <w:start w:val="0"/>
      <w:numFmt w:val="bullet"/>
      <w:lvlText w:val="•"/>
      <w:lvlJc w:val="left"/>
      <w:pPr>
        <w:ind w:left="484" w:hanging="364"/>
      </w:pPr>
      <w:rPr>
        <w:rFonts w:hint="default" w:ascii="Times New Roman" w:hAnsi="Times New Roman" w:eastAsia="Times New Roman" w:cs="Times New Roman"/>
        <w:b w:val="0"/>
        <w:bCs w:val="0"/>
        <w:i w:val="0"/>
        <w:iCs w:val="0"/>
        <w:color w:val="0F0F0F"/>
        <w:spacing w:val="0"/>
        <w:w w:val="102"/>
        <w:sz w:val="21"/>
        <w:szCs w:val="21"/>
        <w:lang w:val="en-US" w:eastAsia="en-US" w:bidi="ar-SA"/>
      </w:rPr>
    </w:lvl>
    <w:lvl w:ilvl="1">
      <w:start w:val="0"/>
      <w:numFmt w:val="bullet"/>
      <w:lvlText w:val="•"/>
      <w:lvlJc w:val="left"/>
      <w:pPr>
        <w:ind w:left="843" w:hanging="360"/>
      </w:pPr>
      <w:rPr>
        <w:rFonts w:hint="default" w:ascii="Times New Roman" w:hAnsi="Times New Roman" w:eastAsia="Times New Roman" w:cs="Times New Roman"/>
        <w:spacing w:val="0"/>
        <w:w w:val="104"/>
        <w:lang w:val="en-US" w:eastAsia="en-US" w:bidi="ar-SA"/>
      </w:rPr>
    </w:lvl>
    <w:lvl w:ilvl="2">
      <w:start w:val="0"/>
      <w:numFmt w:val="bullet"/>
      <w:lvlText w:val="•"/>
      <w:lvlJc w:val="left"/>
      <w:pPr>
        <w:ind w:left="1880" w:hanging="360"/>
      </w:pPr>
      <w:rPr>
        <w:rFonts w:hint="default"/>
        <w:lang w:val="en-US" w:eastAsia="en-US" w:bidi="ar-SA"/>
      </w:rPr>
    </w:lvl>
    <w:lvl w:ilvl="3">
      <w:start w:val="0"/>
      <w:numFmt w:val="bullet"/>
      <w:lvlText w:val="•"/>
      <w:lvlJc w:val="left"/>
      <w:pPr>
        <w:ind w:left="2921" w:hanging="360"/>
      </w:pPr>
      <w:rPr>
        <w:rFonts w:hint="default"/>
        <w:lang w:val="en-US" w:eastAsia="en-US" w:bidi="ar-SA"/>
      </w:rPr>
    </w:lvl>
    <w:lvl w:ilvl="4">
      <w:start w:val="0"/>
      <w:numFmt w:val="bullet"/>
      <w:lvlText w:val="•"/>
      <w:lvlJc w:val="left"/>
      <w:pPr>
        <w:ind w:left="3962" w:hanging="360"/>
      </w:pPr>
      <w:rPr>
        <w:rFonts w:hint="default"/>
        <w:lang w:val="en-US" w:eastAsia="en-US" w:bidi="ar-SA"/>
      </w:rPr>
    </w:lvl>
    <w:lvl w:ilvl="5">
      <w:start w:val="0"/>
      <w:numFmt w:val="bullet"/>
      <w:lvlText w:val="•"/>
      <w:lvlJc w:val="left"/>
      <w:pPr>
        <w:ind w:left="5002" w:hanging="360"/>
      </w:pPr>
      <w:rPr>
        <w:rFonts w:hint="default"/>
        <w:lang w:val="en-US" w:eastAsia="en-US" w:bidi="ar-SA"/>
      </w:rPr>
    </w:lvl>
    <w:lvl w:ilvl="6">
      <w:start w:val="0"/>
      <w:numFmt w:val="bullet"/>
      <w:lvlText w:val="•"/>
      <w:lvlJc w:val="left"/>
      <w:pPr>
        <w:ind w:left="6043" w:hanging="360"/>
      </w:pPr>
      <w:rPr>
        <w:rFonts w:hint="default"/>
        <w:lang w:val="en-US" w:eastAsia="en-US" w:bidi="ar-SA"/>
      </w:rPr>
    </w:lvl>
    <w:lvl w:ilvl="7">
      <w:start w:val="0"/>
      <w:numFmt w:val="bullet"/>
      <w:lvlText w:val="•"/>
      <w:lvlJc w:val="left"/>
      <w:pPr>
        <w:ind w:left="7084" w:hanging="360"/>
      </w:pPr>
      <w:rPr>
        <w:rFonts w:hint="default"/>
        <w:lang w:val="en-US" w:eastAsia="en-US" w:bidi="ar-SA"/>
      </w:rPr>
    </w:lvl>
    <w:lvl w:ilvl="8">
      <w:start w:val="0"/>
      <w:numFmt w:val="bullet"/>
      <w:lvlText w:val="•"/>
      <w:lvlJc w:val="left"/>
      <w:pPr>
        <w:ind w:left="8124" w:hanging="360"/>
      </w:pPr>
      <w:rPr>
        <w:rFonts w:hint="default"/>
        <w:lang w:val="en-US" w:eastAsia="en-US" w:bidi="ar-SA"/>
      </w:rPr>
    </w:lvl>
  </w:abstractNum>
  <w:abstractNum w:abstractNumId="1">
    <w:multiLevelType w:val="hybridMultilevel"/>
    <w:lvl w:ilvl="0">
      <w:start w:val="2"/>
      <w:numFmt w:val="decimal"/>
      <w:lvlText w:val="%1"/>
      <w:lvlJc w:val="left"/>
      <w:pPr>
        <w:ind w:left="702" w:hanging="578"/>
        <w:jc w:val="left"/>
      </w:pPr>
      <w:rPr>
        <w:rFonts w:hint="default"/>
        <w:lang w:val="en-US" w:eastAsia="en-US" w:bidi="ar-SA"/>
      </w:rPr>
    </w:lvl>
    <w:lvl w:ilvl="1">
      <w:start w:val="1"/>
      <w:numFmt w:val="decimal"/>
      <w:lvlText w:val="%1.%2"/>
      <w:lvlJc w:val="left"/>
      <w:pPr>
        <w:ind w:left="702" w:hanging="578"/>
        <w:jc w:val="left"/>
      </w:pPr>
      <w:rPr>
        <w:rFonts w:hint="default"/>
        <w:spacing w:val="0"/>
        <w:w w:val="103"/>
        <w:lang w:val="en-US" w:eastAsia="en-US" w:bidi="ar-SA"/>
      </w:rPr>
    </w:lvl>
    <w:lvl w:ilvl="2">
      <w:start w:val="1"/>
      <w:numFmt w:val="decimal"/>
      <w:lvlText w:val="%1.%2.%3"/>
      <w:lvlJc w:val="left"/>
      <w:pPr>
        <w:ind w:left="1568" w:hanging="724"/>
        <w:jc w:val="left"/>
      </w:pPr>
      <w:rPr>
        <w:rFonts w:hint="default"/>
        <w:spacing w:val="0"/>
        <w:w w:val="103"/>
        <w:lang w:val="en-US" w:eastAsia="en-US" w:bidi="ar-SA"/>
      </w:rPr>
    </w:lvl>
    <w:lvl w:ilvl="3">
      <w:start w:val="1"/>
      <w:numFmt w:val="decimal"/>
      <w:lvlText w:val="%1.%2.%3.%4"/>
      <w:lvlJc w:val="left"/>
      <w:pPr>
        <w:ind w:left="2433" w:hanging="862"/>
        <w:jc w:val="left"/>
      </w:pPr>
      <w:rPr>
        <w:rFonts w:hint="default"/>
        <w:spacing w:val="0"/>
        <w:w w:val="102"/>
        <w:lang w:val="en-US" w:eastAsia="en-US" w:bidi="ar-SA"/>
      </w:rPr>
    </w:lvl>
    <w:lvl w:ilvl="4">
      <w:start w:val="1"/>
      <w:numFmt w:val="decimal"/>
      <w:lvlText w:val="%1.%2.%3.%4.%5"/>
      <w:lvlJc w:val="left"/>
      <w:pPr>
        <w:ind w:left="2579" w:hanging="1008"/>
        <w:jc w:val="left"/>
      </w:pPr>
      <w:rPr>
        <w:rFonts w:hint="default"/>
        <w:spacing w:val="0"/>
        <w:w w:val="99"/>
        <w:lang w:val="en-US" w:eastAsia="en-US" w:bidi="ar-SA"/>
      </w:rPr>
    </w:lvl>
    <w:lvl w:ilvl="5">
      <w:start w:val="0"/>
      <w:numFmt w:val="bullet"/>
      <w:lvlText w:val="•"/>
      <w:lvlJc w:val="left"/>
      <w:pPr>
        <w:ind w:left="4758" w:hanging="1008"/>
      </w:pPr>
      <w:rPr>
        <w:rFonts w:hint="default"/>
        <w:lang w:val="en-US" w:eastAsia="en-US" w:bidi="ar-SA"/>
      </w:rPr>
    </w:lvl>
    <w:lvl w:ilvl="6">
      <w:start w:val="0"/>
      <w:numFmt w:val="bullet"/>
      <w:lvlText w:val="•"/>
      <w:lvlJc w:val="left"/>
      <w:pPr>
        <w:ind w:left="5848" w:hanging="1008"/>
      </w:pPr>
      <w:rPr>
        <w:rFonts w:hint="default"/>
        <w:lang w:val="en-US" w:eastAsia="en-US" w:bidi="ar-SA"/>
      </w:rPr>
    </w:lvl>
    <w:lvl w:ilvl="7">
      <w:start w:val="0"/>
      <w:numFmt w:val="bullet"/>
      <w:lvlText w:val="•"/>
      <w:lvlJc w:val="left"/>
      <w:pPr>
        <w:ind w:left="6937" w:hanging="1008"/>
      </w:pPr>
      <w:rPr>
        <w:rFonts w:hint="default"/>
        <w:lang w:val="en-US" w:eastAsia="en-US" w:bidi="ar-SA"/>
      </w:rPr>
    </w:lvl>
    <w:lvl w:ilvl="8">
      <w:start w:val="0"/>
      <w:numFmt w:val="bullet"/>
      <w:lvlText w:val="•"/>
      <w:lvlJc w:val="left"/>
      <w:pPr>
        <w:ind w:left="8027" w:hanging="1008"/>
      </w:pPr>
      <w:rPr>
        <w:rFonts w:hint="default"/>
        <w:lang w:val="en-US" w:eastAsia="en-US" w:bidi="ar-SA"/>
      </w:rPr>
    </w:lvl>
  </w:abstractNum>
  <w:abstractNum w:abstractNumId="0">
    <w:multiLevelType w:val="hybridMultilevel"/>
    <w:lvl w:ilvl="0">
      <w:start w:val="2"/>
      <w:numFmt w:val="decimal"/>
      <w:lvlText w:val="%1"/>
      <w:lvlJc w:val="left"/>
      <w:pPr>
        <w:ind w:left="565" w:hanging="439"/>
        <w:jc w:val="left"/>
      </w:pPr>
      <w:rPr>
        <w:rFonts w:hint="default"/>
        <w:spacing w:val="0"/>
        <w:w w:val="98"/>
        <w:lang w:val="en-US" w:eastAsia="en-US" w:bidi="ar-SA"/>
      </w:rPr>
    </w:lvl>
    <w:lvl w:ilvl="1">
      <w:start w:val="1"/>
      <w:numFmt w:val="decimal"/>
      <w:lvlText w:val="%1.%2"/>
      <w:lvlJc w:val="left"/>
      <w:pPr>
        <w:ind w:left="1007" w:hanging="660"/>
        <w:jc w:val="left"/>
      </w:pPr>
      <w:rPr>
        <w:rFonts w:hint="default"/>
        <w:spacing w:val="-5"/>
        <w:w w:val="100"/>
        <w:lang w:val="en-US" w:eastAsia="en-US" w:bidi="ar-SA"/>
      </w:rPr>
    </w:lvl>
    <w:lvl w:ilvl="2">
      <w:start w:val="1"/>
      <w:numFmt w:val="decimal"/>
      <w:lvlText w:val="%1.%2.%3"/>
      <w:lvlJc w:val="left"/>
      <w:pPr>
        <w:ind w:left="1446" w:hanging="882"/>
        <w:jc w:val="left"/>
      </w:pPr>
      <w:rPr>
        <w:rFonts w:hint="default"/>
        <w:spacing w:val="0"/>
        <w:w w:val="99"/>
        <w:lang w:val="en-US" w:eastAsia="en-US" w:bidi="ar-SA"/>
      </w:rPr>
    </w:lvl>
    <w:lvl w:ilvl="3">
      <w:start w:val="0"/>
      <w:numFmt w:val="bullet"/>
      <w:lvlText w:val="•"/>
      <w:lvlJc w:val="left"/>
      <w:pPr>
        <w:ind w:left="1460" w:hanging="882"/>
      </w:pPr>
      <w:rPr>
        <w:rFonts w:hint="default"/>
        <w:lang w:val="en-US" w:eastAsia="en-US" w:bidi="ar-SA"/>
      </w:rPr>
    </w:lvl>
    <w:lvl w:ilvl="4">
      <w:start w:val="0"/>
      <w:numFmt w:val="bullet"/>
      <w:lvlText w:val="•"/>
      <w:lvlJc w:val="left"/>
      <w:pPr>
        <w:ind w:left="2709" w:hanging="882"/>
      </w:pPr>
      <w:rPr>
        <w:rFonts w:hint="default"/>
        <w:lang w:val="en-US" w:eastAsia="en-US" w:bidi="ar-SA"/>
      </w:rPr>
    </w:lvl>
    <w:lvl w:ilvl="5">
      <w:start w:val="0"/>
      <w:numFmt w:val="bullet"/>
      <w:lvlText w:val="•"/>
      <w:lvlJc w:val="left"/>
      <w:pPr>
        <w:ind w:left="3958" w:hanging="882"/>
      </w:pPr>
      <w:rPr>
        <w:rFonts w:hint="default"/>
        <w:lang w:val="en-US" w:eastAsia="en-US" w:bidi="ar-SA"/>
      </w:rPr>
    </w:lvl>
    <w:lvl w:ilvl="6">
      <w:start w:val="0"/>
      <w:numFmt w:val="bullet"/>
      <w:lvlText w:val="•"/>
      <w:lvlJc w:val="left"/>
      <w:pPr>
        <w:ind w:left="5208" w:hanging="882"/>
      </w:pPr>
      <w:rPr>
        <w:rFonts w:hint="default"/>
        <w:lang w:val="en-US" w:eastAsia="en-US" w:bidi="ar-SA"/>
      </w:rPr>
    </w:lvl>
    <w:lvl w:ilvl="7">
      <w:start w:val="0"/>
      <w:numFmt w:val="bullet"/>
      <w:lvlText w:val="•"/>
      <w:lvlJc w:val="left"/>
      <w:pPr>
        <w:ind w:left="6457" w:hanging="882"/>
      </w:pPr>
      <w:rPr>
        <w:rFonts w:hint="default"/>
        <w:lang w:val="en-US" w:eastAsia="en-US" w:bidi="ar-SA"/>
      </w:rPr>
    </w:lvl>
    <w:lvl w:ilvl="8">
      <w:start w:val="0"/>
      <w:numFmt w:val="bullet"/>
      <w:lvlText w:val="•"/>
      <w:lvlJc w:val="left"/>
      <w:pPr>
        <w:ind w:left="7707" w:hanging="882"/>
      </w:pPr>
      <w:rPr>
        <w:rFonts w:hint="default"/>
        <w:lang w:val="en-US" w:eastAsia="en-US" w:bidi="ar-SA"/>
      </w:rPr>
    </w:lvl>
  </w:abstractNum>
  <w:num w:numId="37">
    <w:abstractNumId w:val="36"/>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4">
    <w:abstractNumId w:val="23"/>
  </w:num>
  <w:num w:numId="25">
    <w:abstractNumId w:val="24"/>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3">
    <w:abstractNumId w:val="2"/>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02"/>
      <w:ind w:left="565" w:hanging="443"/>
    </w:pPr>
    <w:rPr>
      <w:rFonts w:ascii="Times New Roman" w:hAnsi="Times New Roman" w:eastAsia="Times New Roman" w:cs="Times New Roman"/>
      <w:sz w:val="22"/>
      <w:szCs w:val="22"/>
      <w:lang w:val="en-US" w:eastAsia="en-US" w:bidi="ar-SA"/>
    </w:rPr>
  </w:style>
  <w:style w:styleId="TOC2" w:type="paragraph">
    <w:name w:val="TOC 2"/>
    <w:basedOn w:val="Normal"/>
    <w:uiPriority w:val="1"/>
    <w:qFormat/>
    <w:pPr>
      <w:spacing w:before="116"/>
      <w:ind w:left="566" w:hanging="444"/>
    </w:pPr>
    <w:rPr>
      <w:rFonts w:ascii="Times New Roman" w:hAnsi="Times New Roman" w:eastAsia="Times New Roman" w:cs="Times New Roman"/>
      <w:sz w:val="20"/>
      <w:szCs w:val="20"/>
      <w:lang w:val="en-US" w:eastAsia="en-US" w:bidi="ar-SA"/>
    </w:rPr>
  </w:style>
  <w:style w:styleId="TOC3" w:type="paragraph">
    <w:name w:val="TOC 3"/>
    <w:basedOn w:val="Normal"/>
    <w:uiPriority w:val="1"/>
    <w:qFormat/>
    <w:pPr>
      <w:spacing w:before="103"/>
      <w:ind w:left="1007" w:hanging="659"/>
    </w:pPr>
    <w:rPr>
      <w:rFonts w:ascii="Times New Roman" w:hAnsi="Times New Roman" w:eastAsia="Times New Roman" w:cs="Times New Roman"/>
      <w:sz w:val="22"/>
      <w:szCs w:val="22"/>
      <w:lang w:val="en-US" w:eastAsia="en-US" w:bidi="ar-SA"/>
    </w:rPr>
  </w:style>
  <w:style w:styleId="TOC4" w:type="paragraph">
    <w:name w:val="TOC 4"/>
    <w:basedOn w:val="Normal"/>
    <w:uiPriority w:val="1"/>
    <w:qFormat/>
    <w:pPr>
      <w:spacing w:before="126"/>
      <w:ind w:left="1007" w:hanging="658"/>
    </w:pPr>
    <w:rPr>
      <w:rFonts w:ascii="Times New Roman" w:hAnsi="Times New Roman" w:eastAsia="Times New Roman" w:cs="Times New Roman"/>
      <w:sz w:val="20"/>
      <w:szCs w:val="20"/>
      <w:lang w:val="en-US" w:eastAsia="en-US" w:bidi="ar-SA"/>
    </w:rPr>
  </w:style>
  <w:style w:styleId="TOC5" w:type="paragraph">
    <w:name w:val="TOC 5"/>
    <w:basedOn w:val="Normal"/>
    <w:uiPriority w:val="1"/>
    <w:qFormat/>
    <w:pPr>
      <w:spacing w:before="98"/>
      <w:ind w:left="1449" w:hanging="885"/>
    </w:pPr>
    <w:rPr>
      <w:rFonts w:ascii="Times New Roman" w:hAnsi="Times New Roman" w:eastAsia="Times New Roman" w:cs="Times New Roman"/>
      <w:sz w:val="22"/>
      <w:szCs w:val="22"/>
      <w:lang w:val="en-US" w:eastAsia="en-US" w:bidi="ar-SA"/>
    </w:rPr>
  </w:style>
  <w:style w:styleId="TOC6" w:type="paragraph">
    <w:name w:val="TOC 6"/>
    <w:basedOn w:val="Normal"/>
    <w:uiPriority w:val="1"/>
    <w:qFormat/>
    <w:pPr>
      <w:spacing w:before="104"/>
      <w:ind w:left="1450" w:hanging="885"/>
    </w:pPr>
    <w:rPr>
      <w:rFonts w:ascii="Times New Roman" w:hAnsi="Times New Roman" w:eastAsia="Times New Roman" w:cs="Times New Roman"/>
      <w:sz w:val="20"/>
      <w:szCs w:val="20"/>
      <w:lang w:val="en-US" w:eastAsia="en-US" w:bidi="ar-SA"/>
    </w:rPr>
  </w:style>
  <w:style w:styleId="BodyText" w:type="paragraph">
    <w:name w:val="Body Text"/>
    <w:basedOn w:val="Normal"/>
    <w:uiPriority w:val="1"/>
    <w:qFormat/>
    <w:pPr/>
    <w:rPr>
      <w:rFonts w:ascii="Times New Roman" w:hAnsi="Times New Roman" w:eastAsia="Times New Roman" w:cs="Times New Roman"/>
      <w:sz w:val="21"/>
      <w:szCs w:val="21"/>
      <w:lang w:val="en-US" w:eastAsia="en-US" w:bidi="ar-SA"/>
    </w:rPr>
  </w:style>
  <w:style w:styleId="Heading1" w:type="paragraph">
    <w:name w:val="Heading 1"/>
    <w:basedOn w:val="Normal"/>
    <w:uiPriority w:val="1"/>
    <w:qFormat/>
    <w:pPr>
      <w:outlineLvl w:val="1"/>
    </w:pPr>
    <w:rPr>
      <w:rFonts w:ascii="Arial" w:hAnsi="Arial" w:eastAsia="Arial" w:cs="Arial"/>
      <w:sz w:val="78"/>
      <w:szCs w:val="78"/>
      <w:lang w:val="en-US" w:eastAsia="en-US" w:bidi="ar-SA"/>
    </w:rPr>
  </w:style>
  <w:style w:styleId="Heading2" w:type="paragraph">
    <w:name w:val="Heading 2"/>
    <w:basedOn w:val="Normal"/>
    <w:uiPriority w:val="1"/>
    <w:qFormat/>
    <w:pPr>
      <w:ind w:left="1243"/>
      <w:outlineLvl w:val="2"/>
    </w:pPr>
    <w:rPr>
      <w:rFonts w:ascii="Arial" w:hAnsi="Arial" w:eastAsia="Arial" w:cs="Arial"/>
      <w:sz w:val="59"/>
      <w:szCs w:val="59"/>
      <w:lang w:val="en-US" w:eastAsia="en-US" w:bidi="ar-SA"/>
    </w:rPr>
  </w:style>
  <w:style w:styleId="Heading3" w:type="paragraph">
    <w:name w:val="Heading 3"/>
    <w:basedOn w:val="Normal"/>
    <w:uiPriority w:val="1"/>
    <w:qFormat/>
    <w:pPr>
      <w:ind w:left="29"/>
      <w:outlineLvl w:val="3"/>
    </w:pPr>
    <w:rPr>
      <w:rFonts w:ascii="Arial" w:hAnsi="Arial" w:eastAsia="Arial" w:cs="Arial"/>
      <w:sz w:val="40"/>
      <w:szCs w:val="40"/>
      <w:lang w:val="en-US" w:eastAsia="en-US" w:bidi="ar-SA"/>
    </w:rPr>
  </w:style>
  <w:style w:styleId="Heading4" w:type="paragraph">
    <w:name w:val="Heading 4"/>
    <w:basedOn w:val="Normal"/>
    <w:uiPriority w:val="1"/>
    <w:qFormat/>
    <w:pPr>
      <w:spacing w:before="139"/>
      <w:ind w:left="227"/>
      <w:jc w:val="center"/>
      <w:outlineLvl w:val="4"/>
    </w:pPr>
    <w:rPr>
      <w:rFonts w:ascii="Times New Roman" w:hAnsi="Times New Roman" w:eastAsia="Times New Roman" w:cs="Times New Roman"/>
      <w:b/>
      <w:bCs/>
      <w:sz w:val="31"/>
      <w:szCs w:val="31"/>
      <w:lang w:val="en-US" w:eastAsia="en-US" w:bidi="ar-SA"/>
    </w:rPr>
  </w:style>
  <w:style w:styleId="Heading5" w:type="paragraph">
    <w:name w:val="Heading 5"/>
    <w:basedOn w:val="Normal"/>
    <w:uiPriority w:val="1"/>
    <w:qFormat/>
    <w:pPr>
      <w:ind w:left="1566" w:hanging="576"/>
      <w:outlineLvl w:val="5"/>
    </w:pPr>
    <w:rPr>
      <w:rFonts w:ascii="Times New Roman" w:hAnsi="Times New Roman" w:eastAsia="Times New Roman" w:cs="Times New Roman"/>
      <w:b/>
      <w:bCs/>
      <w:sz w:val="28"/>
      <w:szCs w:val="28"/>
      <w:lang w:val="en-US" w:eastAsia="en-US" w:bidi="ar-SA"/>
    </w:rPr>
  </w:style>
  <w:style w:styleId="Heading6" w:type="paragraph">
    <w:name w:val="Heading 6"/>
    <w:basedOn w:val="Normal"/>
    <w:uiPriority w:val="1"/>
    <w:qFormat/>
    <w:pPr>
      <w:ind w:left="702" w:hanging="718"/>
      <w:outlineLvl w:val="6"/>
    </w:pPr>
    <w:rPr>
      <w:rFonts w:ascii="Times New Roman" w:hAnsi="Times New Roman" w:eastAsia="Times New Roman" w:cs="Times New Roman"/>
      <w:b/>
      <w:bCs/>
      <w:sz w:val="27"/>
      <w:szCs w:val="27"/>
      <w:lang w:val="en-US" w:eastAsia="en-US" w:bidi="ar-SA"/>
    </w:rPr>
  </w:style>
  <w:style w:styleId="Heading7" w:type="paragraph">
    <w:name w:val="Heading 7"/>
    <w:basedOn w:val="Normal"/>
    <w:uiPriority w:val="1"/>
    <w:qFormat/>
    <w:pPr>
      <w:ind w:left="3151" w:hanging="862"/>
      <w:jc w:val="both"/>
      <w:outlineLvl w:val="7"/>
    </w:pPr>
    <w:rPr>
      <w:rFonts w:ascii="Times New Roman" w:hAnsi="Times New Roman" w:eastAsia="Times New Roman" w:cs="Times New Roman"/>
      <w:b/>
      <w:bCs/>
      <w:sz w:val="26"/>
      <w:szCs w:val="26"/>
      <w:lang w:val="en-US" w:eastAsia="en-US" w:bidi="ar-SA"/>
    </w:rPr>
  </w:style>
  <w:style w:styleId="Heading8" w:type="paragraph">
    <w:name w:val="Heading 8"/>
    <w:basedOn w:val="Normal"/>
    <w:uiPriority w:val="1"/>
    <w:qFormat/>
    <w:pPr>
      <w:spacing w:before="143"/>
      <w:ind w:left="2431" w:hanging="864"/>
      <w:outlineLvl w:val="8"/>
    </w:pPr>
    <w:rPr>
      <w:rFonts w:ascii="Times New Roman" w:hAnsi="Times New Roman" w:eastAsia="Times New Roman" w:cs="Times New Roman"/>
      <w:b/>
      <w:bCs/>
      <w:sz w:val="25"/>
      <w:szCs w:val="25"/>
      <w:lang w:val="en-US" w:eastAsia="en-US" w:bidi="ar-SA"/>
    </w:rPr>
  </w:style>
  <w:style w:styleId="Heading9" w:type="paragraph">
    <w:name w:val="Heading 9"/>
    <w:basedOn w:val="Normal"/>
    <w:uiPriority w:val="1"/>
    <w:qFormat/>
    <w:pPr>
      <w:ind w:left="3296" w:hanging="1007"/>
      <w:outlineLvl w:val="9"/>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007"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hyperlink" Target="http://www.oracle.com/java/technologies/javase/jdkl9-archive-downloads.html)" TargetMode="External"/><Relationship Id="rId14" Type="http://schemas.openxmlformats.org/officeDocument/2006/relationships/hyperlink" Target="http://www.anaconda.com/products/distribution)"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header" Target="header4.xml"/><Relationship Id="rId40" Type="http://schemas.openxmlformats.org/officeDocument/2006/relationships/footer" Target="footer3.xml"/><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header" Target="header5.xml"/><Relationship Id="rId47" Type="http://schemas.openxmlformats.org/officeDocument/2006/relationships/footer" Target="footer4.xml"/><Relationship Id="rId48" Type="http://schemas.openxmlformats.org/officeDocument/2006/relationships/image" Target="media/image33.jpeg"/><Relationship Id="rId49" Type="http://schemas.openxmlformats.org/officeDocument/2006/relationships/header" Target="header6.xml"/><Relationship Id="rId50" Type="http://schemas.openxmlformats.org/officeDocument/2006/relationships/footer" Target="footer5.xml"/><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header" Target="header7.xml"/><Relationship Id="rId55" Type="http://schemas.openxmlformats.org/officeDocument/2006/relationships/footer" Target="footer6.xml"/><Relationship Id="rId56" Type="http://schemas.openxmlformats.org/officeDocument/2006/relationships/image" Target="media/image37.jpe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png"/><Relationship Id="rId60" Type="http://schemas.openxmlformats.org/officeDocument/2006/relationships/image" Target="media/image41.jpeg"/><Relationship Id="rId61" Type="http://schemas.openxmlformats.org/officeDocument/2006/relationships/header" Target="header8.xml"/><Relationship Id="rId62" Type="http://schemas.openxmlformats.org/officeDocument/2006/relationships/footer" Target="footer7.xml"/><Relationship Id="rId63" Type="http://schemas.openxmlformats.org/officeDocument/2006/relationships/image" Target="media/image42.jpeg"/><Relationship Id="rId64" Type="http://schemas.openxmlformats.org/officeDocument/2006/relationships/image" Target="media/image43.jpeg"/><Relationship Id="rId65" Type="http://schemas.openxmlformats.org/officeDocument/2006/relationships/header" Target="header9.xml"/><Relationship Id="rId66" Type="http://schemas.openxmlformats.org/officeDocument/2006/relationships/footer" Target="footer8.xml"/><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header" Target="header10.xml"/><Relationship Id="rId78" Type="http://schemas.openxmlformats.org/officeDocument/2006/relationships/footer" Target="footer9.xml"/><Relationship Id="rId79" Type="http://schemas.openxmlformats.org/officeDocument/2006/relationships/image" Target="media/image55.png"/><Relationship Id="rId80" Type="http://schemas.openxmlformats.org/officeDocument/2006/relationships/image" Target="media/image56.png"/><Relationship Id="rId81" Type="http://schemas.openxmlformats.org/officeDocument/2006/relationships/image" Target="media/image57.jpeg"/><Relationship Id="rId82" Type="http://schemas.openxmlformats.org/officeDocument/2006/relationships/image" Target="media/image58.jpeg"/><Relationship Id="rId83" Type="http://schemas.openxmlformats.org/officeDocument/2006/relationships/header" Target="header11.xml"/><Relationship Id="rId84" Type="http://schemas.openxmlformats.org/officeDocument/2006/relationships/footer" Target="footer10.xml"/><Relationship Id="rId85" Type="http://schemas.openxmlformats.org/officeDocument/2006/relationships/image" Target="media/image59.jpeg"/><Relationship Id="rId86" Type="http://schemas.openxmlformats.org/officeDocument/2006/relationships/image" Target="media/image60.jpeg"/><Relationship Id="rId87" Type="http://schemas.openxmlformats.org/officeDocument/2006/relationships/header" Target="header12.xml"/><Relationship Id="rId88" Type="http://schemas.openxmlformats.org/officeDocument/2006/relationships/footer" Target="footer11.xml"/><Relationship Id="rId89" Type="http://schemas.openxmlformats.org/officeDocument/2006/relationships/image" Target="media/image61.jpeg"/><Relationship Id="rId90" Type="http://schemas.openxmlformats.org/officeDocument/2006/relationships/image" Target="media/image62.jpeg"/><Relationship Id="rId91" Type="http://schemas.openxmlformats.org/officeDocument/2006/relationships/image" Target="media/image63.jpeg"/><Relationship Id="rId92" Type="http://schemas.openxmlformats.org/officeDocument/2006/relationships/image" Target="media/image64.jpe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jpeg"/><Relationship Id="rId98" Type="http://schemas.openxmlformats.org/officeDocument/2006/relationships/image" Target="media/image70.jpeg"/><Relationship Id="rId99" Type="http://schemas.openxmlformats.org/officeDocument/2006/relationships/image" Target="media/image71.jpeg"/><Relationship Id="rId100" Type="http://schemas.openxmlformats.org/officeDocument/2006/relationships/image" Target="media/image72.jpeg"/><Relationship Id="rId101" Type="http://schemas.openxmlformats.org/officeDocument/2006/relationships/image" Target="media/image73.png"/><Relationship Id="rId102" Type="http://schemas.openxmlformats.org/officeDocument/2006/relationships/header" Target="header13.xml"/><Relationship Id="rId103" Type="http://schemas.openxmlformats.org/officeDocument/2006/relationships/footer" Target="footer12.xml"/><Relationship Id="rId104" Type="http://schemas.openxmlformats.org/officeDocument/2006/relationships/header" Target="header14.xml"/><Relationship Id="rId105" Type="http://schemas.openxmlformats.org/officeDocument/2006/relationships/footer" Target="footer13.xml"/><Relationship Id="rId106" Type="http://schemas.openxmlformats.org/officeDocument/2006/relationships/image" Target="media/image74.jpeg"/><Relationship Id="rId107" Type="http://schemas.openxmlformats.org/officeDocument/2006/relationships/image" Target="media/image75.jpeg"/><Relationship Id="rId108" Type="http://schemas.openxmlformats.org/officeDocument/2006/relationships/header" Target="header15.xml"/><Relationship Id="rId109" Type="http://schemas.openxmlformats.org/officeDocument/2006/relationships/footer" Target="footer14.xml"/><Relationship Id="rId110" Type="http://schemas.openxmlformats.org/officeDocument/2006/relationships/image" Target="media/image76.jpeg"/><Relationship Id="rId111" Type="http://schemas.openxmlformats.org/officeDocument/2006/relationships/image" Target="media/image77.jpeg"/><Relationship Id="rId112" Type="http://schemas.openxmlformats.org/officeDocument/2006/relationships/image" Target="media/image78.jpeg"/><Relationship Id="rId113" Type="http://schemas.openxmlformats.org/officeDocument/2006/relationships/image" Target="media/image79.jpeg"/><Relationship Id="rId114" Type="http://schemas.openxmlformats.org/officeDocument/2006/relationships/image" Target="media/image80.png"/><Relationship Id="rId115" Type="http://schemas.openxmlformats.org/officeDocument/2006/relationships/image" Target="media/image81.jpeg"/><Relationship Id="rId116" Type="http://schemas.openxmlformats.org/officeDocument/2006/relationships/image" Target="media/image82.jpeg"/><Relationship Id="rId117" Type="http://schemas.openxmlformats.org/officeDocument/2006/relationships/image" Target="media/image83.jpeg"/><Relationship Id="rId118" Type="http://schemas.openxmlformats.org/officeDocument/2006/relationships/header" Target="header16.xml"/><Relationship Id="rId119" Type="http://schemas.openxmlformats.org/officeDocument/2006/relationships/footer" Target="footer15.xml"/><Relationship Id="rId120" Type="http://schemas.openxmlformats.org/officeDocument/2006/relationships/image" Target="media/image84.jpeg"/><Relationship Id="rId121" Type="http://schemas.openxmlformats.org/officeDocument/2006/relationships/image" Target="media/image85.jpeg"/><Relationship Id="rId122" Type="http://schemas.openxmlformats.org/officeDocument/2006/relationships/image" Target="media/image86.jpeg"/><Relationship Id="rId123" Type="http://schemas.openxmlformats.org/officeDocument/2006/relationships/image" Target="media/image87.jpeg"/><Relationship Id="rId124" Type="http://schemas.openxmlformats.org/officeDocument/2006/relationships/image" Target="media/image88.jpeg"/><Relationship Id="rId125" Type="http://schemas.openxmlformats.org/officeDocument/2006/relationships/image" Target="media/image89.jpeg"/><Relationship Id="rId126" Type="http://schemas.openxmlformats.org/officeDocument/2006/relationships/image" Target="media/image90.jpeg"/><Relationship Id="rId127" Type="http://schemas.openxmlformats.org/officeDocument/2006/relationships/image" Target="media/image91.jpeg"/><Relationship Id="rId128" Type="http://schemas.openxmlformats.org/officeDocument/2006/relationships/image" Target="media/image92.jpeg"/><Relationship Id="rId129" Type="http://schemas.openxmlformats.org/officeDocument/2006/relationships/image" Target="media/image93.jpeg"/><Relationship Id="rId130" Type="http://schemas.openxmlformats.org/officeDocument/2006/relationships/image" Target="media/image94.jpeg"/><Relationship Id="rId131" Type="http://schemas.openxmlformats.org/officeDocument/2006/relationships/image" Target="media/image95.jpeg"/><Relationship Id="rId132" Type="http://schemas.openxmlformats.org/officeDocument/2006/relationships/image" Target="media/image96.jpeg"/><Relationship Id="rId133" Type="http://schemas.openxmlformats.org/officeDocument/2006/relationships/image" Target="media/image97.jpeg"/><Relationship Id="rId134" Type="http://schemas.openxmlformats.org/officeDocument/2006/relationships/image" Target="media/image98.jpeg"/><Relationship Id="rId135" Type="http://schemas.openxmlformats.org/officeDocument/2006/relationships/image" Target="media/image99.jpeg"/><Relationship Id="rId136" Type="http://schemas.openxmlformats.org/officeDocument/2006/relationships/image" Target="media/image100.jpeg"/><Relationship Id="rId137" Type="http://schemas.openxmlformats.org/officeDocument/2006/relationships/image" Target="media/image101.jpeg"/><Relationship Id="rId138" Type="http://schemas.openxmlformats.org/officeDocument/2006/relationships/image" Target="media/image102.jpeg"/><Relationship Id="rId139" Type="http://schemas.openxmlformats.org/officeDocument/2006/relationships/image" Target="media/image103.jpeg"/><Relationship Id="rId140" Type="http://schemas.openxmlformats.org/officeDocument/2006/relationships/image" Target="media/image104.jpeg"/><Relationship Id="rId141" Type="http://schemas.openxmlformats.org/officeDocument/2006/relationships/image" Target="media/image105.jpeg"/><Relationship Id="rId142" Type="http://schemas.openxmlformats.org/officeDocument/2006/relationships/header" Target="header17.xml"/><Relationship Id="rId143" Type="http://schemas.openxmlformats.org/officeDocument/2006/relationships/footer" Target="footer16.xml"/><Relationship Id="rId144" Type="http://schemas.openxmlformats.org/officeDocument/2006/relationships/image" Target="media/image106.jpeg"/><Relationship Id="rId145" Type="http://schemas.openxmlformats.org/officeDocument/2006/relationships/image" Target="media/image107.jpeg"/><Relationship Id="rId146" Type="http://schemas.openxmlformats.org/officeDocument/2006/relationships/image" Target="media/image108.png"/><Relationship Id="rId147" Type="http://schemas.openxmlformats.org/officeDocument/2006/relationships/header" Target="header18.xml"/><Relationship Id="rId148" Type="http://schemas.openxmlformats.org/officeDocument/2006/relationships/footer" Target="footer17.xml"/><Relationship Id="rId149" Type="http://schemas.openxmlformats.org/officeDocument/2006/relationships/image" Target="media/image109.jpeg"/><Relationship Id="rId150" Type="http://schemas.openxmlformats.org/officeDocument/2006/relationships/image" Target="media/image110.jpeg"/><Relationship Id="rId151" Type="http://schemas.openxmlformats.org/officeDocument/2006/relationships/image" Target="media/image111.jpeg"/><Relationship Id="rId152" Type="http://schemas.openxmlformats.org/officeDocument/2006/relationships/image" Target="media/image112.jpeg"/><Relationship Id="rId153" Type="http://schemas.openxmlformats.org/officeDocument/2006/relationships/image" Target="media/image113.jpeg"/><Relationship Id="rId154" Type="http://schemas.openxmlformats.org/officeDocument/2006/relationships/header" Target="header19.xml"/><Relationship Id="rId155" Type="http://schemas.openxmlformats.org/officeDocument/2006/relationships/footer" Target="footer18.xml"/><Relationship Id="rId156" Type="http://schemas.openxmlformats.org/officeDocument/2006/relationships/image" Target="media/image114.jpeg"/><Relationship Id="rId157" Type="http://schemas.openxmlformats.org/officeDocument/2006/relationships/header" Target="header20.xml"/><Relationship Id="rId158" Type="http://schemas.openxmlformats.org/officeDocument/2006/relationships/footer" Target="footer19.xml"/><Relationship Id="rId159" Type="http://schemas.openxmlformats.org/officeDocument/2006/relationships/image" Target="media/image115.jpeg"/><Relationship Id="rId160" Type="http://schemas.openxmlformats.org/officeDocument/2006/relationships/header" Target="header21.xml"/><Relationship Id="rId161" Type="http://schemas.openxmlformats.org/officeDocument/2006/relationships/footer" Target="footer20.xml"/><Relationship Id="rId162" Type="http://schemas.openxmlformats.org/officeDocument/2006/relationships/image" Target="media/image116.jpeg"/><Relationship Id="rId163" Type="http://schemas.openxmlformats.org/officeDocument/2006/relationships/header" Target="header22.xml"/><Relationship Id="rId164" Type="http://schemas.openxmlformats.org/officeDocument/2006/relationships/footer" Target="footer21.xml"/><Relationship Id="rId165" Type="http://schemas.openxmlformats.org/officeDocument/2006/relationships/image" Target="media/image117.jpeg"/><Relationship Id="rId166" Type="http://schemas.openxmlformats.org/officeDocument/2006/relationships/header" Target="header23.xml"/><Relationship Id="rId167" Type="http://schemas.openxmlformats.org/officeDocument/2006/relationships/footer" Target="footer22.xml"/><Relationship Id="rId168" Type="http://schemas.openxmlformats.org/officeDocument/2006/relationships/image" Target="media/image118.jpeg"/><Relationship Id="rId169" Type="http://schemas.openxmlformats.org/officeDocument/2006/relationships/header" Target="header24.xml"/><Relationship Id="rId170" Type="http://schemas.openxmlformats.org/officeDocument/2006/relationships/footer" Target="footer23.xml"/><Relationship Id="rId171" Type="http://schemas.openxmlformats.org/officeDocument/2006/relationships/image" Target="media/image119.jpeg"/><Relationship Id="rId172" Type="http://schemas.openxmlformats.org/officeDocument/2006/relationships/image" Target="media/image120.jpeg"/><Relationship Id="rId173" Type="http://schemas.openxmlformats.org/officeDocument/2006/relationships/image" Target="media/image121.jpeg"/><Relationship Id="rId174" Type="http://schemas.openxmlformats.org/officeDocument/2006/relationships/image" Target="media/image122.jpeg"/><Relationship Id="rId175" Type="http://schemas.openxmlformats.org/officeDocument/2006/relationships/header" Target="header25.xml"/><Relationship Id="rId176" Type="http://schemas.openxmlformats.org/officeDocument/2006/relationships/footer" Target="footer24.xml"/><Relationship Id="rId177" Type="http://schemas.openxmlformats.org/officeDocument/2006/relationships/image" Target="media/image123.jpeg"/><Relationship Id="rId178" Type="http://schemas.openxmlformats.org/officeDocument/2006/relationships/image" Target="media/image124.jpeg"/><Relationship Id="rId179" Type="http://schemas.openxmlformats.org/officeDocument/2006/relationships/header" Target="header26.xml"/><Relationship Id="rId180" Type="http://schemas.openxmlformats.org/officeDocument/2006/relationships/footer" Target="footer25.xml"/><Relationship Id="rId181" Type="http://schemas.openxmlformats.org/officeDocument/2006/relationships/image" Target="media/image125.jpeg"/><Relationship Id="rId182" Type="http://schemas.openxmlformats.org/officeDocument/2006/relationships/image" Target="media/image126.jpeg"/><Relationship Id="rId183" Type="http://schemas.openxmlformats.org/officeDocument/2006/relationships/header" Target="header27.xml"/><Relationship Id="rId184" Type="http://schemas.openxmlformats.org/officeDocument/2006/relationships/footer" Target="footer26.xml"/><Relationship Id="rId185" Type="http://schemas.openxmlformats.org/officeDocument/2006/relationships/image" Target="media/image127.jpeg"/><Relationship Id="rId186" Type="http://schemas.openxmlformats.org/officeDocument/2006/relationships/image" Target="media/image128.jpeg"/><Relationship Id="rId187" Type="http://schemas.openxmlformats.org/officeDocument/2006/relationships/header" Target="header28.xml"/><Relationship Id="rId188" Type="http://schemas.openxmlformats.org/officeDocument/2006/relationships/footer" Target="footer27.xml"/><Relationship Id="rId189" Type="http://schemas.openxmlformats.org/officeDocument/2006/relationships/image" Target="media/image129.jpeg"/><Relationship Id="rId190" Type="http://schemas.openxmlformats.org/officeDocument/2006/relationships/image" Target="media/image130.jpeg"/><Relationship Id="rId191" Type="http://schemas.openxmlformats.org/officeDocument/2006/relationships/header" Target="header29.xml"/><Relationship Id="rId192" Type="http://schemas.openxmlformats.org/officeDocument/2006/relationships/footer" Target="footer28.xml"/><Relationship Id="rId193" Type="http://schemas.openxmlformats.org/officeDocument/2006/relationships/image" Target="media/image131.jpeg"/><Relationship Id="rId194" Type="http://schemas.openxmlformats.org/officeDocument/2006/relationships/header" Target="header30.xml"/><Relationship Id="rId195" Type="http://schemas.openxmlformats.org/officeDocument/2006/relationships/footer" Target="footer29.xml"/><Relationship Id="rId196" Type="http://schemas.openxmlformats.org/officeDocument/2006/relationships/image" Target="media/image132.jpeg"/><Relationship Id="rId197" Type="http://schemas.openxmlformats.org/officeDocument/2006/relationships/header" Target="header31.xml"/><Relationship Id="rId198" Type="http://schemas.openxmlformats.org/officeDocument/2006/relationships/footer" Target="footer30.xml"/><Relationship Id="rId199" Type="http://schemas.openxmlformats.org/officeDocument/2006/relationships/image" Target="media/image133.jpeg"/><Relationship Id="rId200" Type="http://schemas.openxmlformats.org/officeDocument/2006/relationships/header" Target="header32.xml"/><Relationship Id="rId201" Type="http://schemas.openxmlformats.org/officeDocument/2006/relationships/footer" Target="footer31.xml"/><Relationship Id="rId202" Type="http://schemas.openxmlformats.org/officeDocument/2006/relationships/image" Target="media/image54.jpeg"/><Relationship Id="rId203" Type="http://schemas.openxmlformats.org/officeDocument/2006/relationships/image" Target="media/image134.jpeg"/><Relationship Id="rId204" Type="http://schemas.openxmlformats.org/officeDocument/2006/relationships/image" Target="media/image135.jpeg"/><Relationship Id="rId205" Type="http://schemas.openxmlformats.org/officeDocument/2006/relationships/header" Target="header33.xml"/><Relationship Id="rId206" Type="http://schemas.openxmlformats.org/officeDocument/2006/relationships/footer" Target="footer32.xml"/><Relationship Id="rId207" Type="http://schemas.openxmlformats.org/officeDocument/2006/relationships/image" Target="media/image136.jpeg"/><Relationship Id="rId208" Type="http://schemas.openxmlformats.org/officeDocument/2006/relationships/image" Target="media/image137.jpeg"/><Relationship Id="rId209" Type="http://schemas.openxmlformats.org/officeDocument/2006/relationships/image" Target="media/image138.jpeg"/><Relationship Id="rId210" Type="http://schemas.openxmlformats.org/officeDocument/2006/relationships/image" Target="media/image139.png"/><Relationship Id="rId211" Type="http://schemas.openxmlformats.org/officeDocument/2006/relationships/header" Target="header34.xml"/><Relationship Id="rId212" Type="http://schemas.openxmlformats.org/officeDocument/2006/relationships/footer" Target="footer33.xml"/><Relationship Id="rId213" Type="http://schemas.openxmlformats.org/officeDocument/2006/relationships/image" Target="media/image140.jpeg"/><Relationship Id="rId214" Type="http://schemas.openxmlformats.org/officeDocument/2006/relationships/image" Target="media/image141.jpeg"/><Relationship Id="rId215" Type="http://schemas.openxmlformats.org/officeDocument/2006/relationships/header" Target="header35.xml"/><Relationship Id="rId216" Type="http://schemas.openxmlformats.org/officeDocument/2006/relationships/footer" Target="footer34.xml"/><Relationship Id="rId217" Type="http://schemas.openxmlformats.org/officeDocument/2006/relationships/image" Target="media/image142.png"/><Relationship Id="rId218" Type="http://schemas.openxmlformats.org/officeDocument/2006/relationships/header" Target="header36.xml"/><Relationship Id="rId219" Type="http://schemas.openxmlformats.org/officeDocument/2006/relationships/footer" Target="footer35.xml"/><Relationship Id="rId220" Type="http://schemas.openxmlformats.org/officeDocument/2006/relationships/image" Target="media/image143.jpeg"/><Relationship Id="rId221" Type="http://schemas.openxmlformats.org/officeDocument/2006/relationships/image" Target="media/image144.jpeg"/><Relationship Id="rId222" Type="http://schemas.openxmlformats.org/officeDocument/2006/relationships/header" Target="header37.xml"/><Relationship Id="rId223" Type="http://schemas.openxmlformats.org/officeDocument/2006/relationships/footer" Target="footer36.xml"/><Relationship Id="rId224" Type="http://schemas.openxmlformats.org/officeDocument/2006/relationships/image" Target="media/image145.jpeg"/><Relationship Id="rId225" Type="http://schemas.openxmlformats.org/officeDocument/2006/relationships/header" Target="header38.xml"/><Relationship Id="rId226" Type="http://schemas.openxmlformats.org/officeDocument/2006/relationships/footer" Target="footer37.xml"/><Relationship Id="rId227" Type="http://schemas.openxmlformats.org/officeDocument/2006/relationships/image" Target="media/image146.jpeg"/><Relationship Id="rId228" Type="http://schemas.openxmlformats.org/officeDocument/2006/relationships/image" Target="media/image147.jpeg"/><Relationship Id="rId229" Type="http://schemas.openxmlformats.org/officeDocument/2006/relationships/header" Target="header39.xml"/><Relationship Id="rId230" Type="http://schemas.openxmlformats.org/officeDocument/2006/relationships/footer" Target="footer38.xml"/><Relationship Id="rId231" Type="http://schemas.openxmlformats.org/officeDocument/2006/relationships/image" Target="media/image148.jpeg"/><Relationship Id="rId232" Type="http://schemas.openxmlformats.org/officeDocument/2006/relationships/image" Target="media/image149.jpeg"/><Relationship Id="rId233" Type="http://schemas.openxmlformats.org/officeDocument/2006/relationships/image" Target="media/image150.jpeg"/><Relationship Id="rId234" Type="http://schemas.openxmlformats.org/officeDocument/2006/relationships/header" Target="header40.xml"/><Relationship Id="rId235" Type="http://schemas.openxmlformats.org/officeDocument/2006/relationships/footer" Target="footer39.xml"/><Relationship Id="rId236" Type="http://schemas.openxmlformats.org/officeDocument/2006/relationships/image" Target="media/image151.png"/><Relationship Id="rId237" Type="http://schemas.openxmlformats.org/officeDocument/2006/relationships/image" Target="media/image152.png"/><Relationship Id="rId238" Type="http://schemas.openxmlformats.org/officeDocument/2006/relationships/header" Target="header41.xml"/><Relationship Id="rId239" Type="http://schemas.openxmlformats.org/officeDocument/2006/relationships/footer" Target="footer40.xml"/><Relationship Id="rId240" Type="http://schemas.openxmlformats.org/officeDocument/2006/relationships/hyperlink" Target="http://www.altexsoft.com/whitepapers/fraud-detection-how-machine-learning-" TargetMode="External"/><Relationship Id="rId241" Type="http://schemas.openxmlformats.org/officeDocument/2006/relationships/hyperlink" Target="http://www.investopedia.com/terms/a/android-operating-system.asp" TargetMode="External"/><Relationship Id="rId242" Type="http://schemas.openxmlformats.org/officeDocument/2006/relationships/hyperlink" Target="http://dea.gov.lk/cinnamon/" TargetMode="External"/><Relationship Id="rId243" Type="http://schemas.openxmlformats.org/officeDocument/2006/relationships/hyperlink" Target="http://www.wfp.org/news/food-crisis-sri-lanka-likely-worsen-amid-poor-agricultural-production-price" TargetMode="External"/><Relationship Id="rId244" Type="http://schemas.openxmlformats.org/officeDocument/2006/relationships/hyperlink" Target="http://www.newsfirst.lk/2022/05/29/how-a-fertilizer-ban-became-a-part-of-sri-lankas-crisis/" TargetMode="External"/><Relationship Id="rId245" Type="http://schemas.openxmlformats.org/officeDocument/2006/relationships/hyperlink" Target="http://www.turing.com/kb/mathematical-formulation-of-feed-forward-neural-network" TargetMode="External"/><Relationship Id="rId246" Type="http://schemas.openxmlformats.org/officeDocument/2006/relationships/hyperlink" Target="http://www.wfp.org/global-hunger-crisis" TargetMode="External"/><Relationship Id="rId247" Type="http://schemas.openxmlformats.org/officeDocument/2006/relationships/hyperlink" Target="http://www.javatpoint.com/importance-of-machine-learning" TargetMode="External"/><Relationship Id="rId248" Type="http://schemas.openxmlformats.org/officeDocument/2006/relationships/hyperlink" Target="http://www.simplileam.com/importance-of-machine-leaming-for-data-scientists-article" TargetMode="External"/><Relationship Id="rId249" Type="http://schemas.openxmlformats.org/officeDocument/2006/relationships/hyperlink" Target="http://www.sciencedirect.com/science/article/pii/B9780128157398000067" TargetMode="External"/><Relationship Id="rId250" Type="http://schemas.openxmlformats.org/officeDocument/2006/relationships/hyperlink" Target="http://www.zendesk.com/blog/machine-leaming-and-deep" TargetMode="External"/><Relationship Id="rId251" Type="http://schemas.openxmlformats.org/officeDocument/2006/relationships/hyperlink" Target="http://www.geeksforgeeks.org/support-vector-machine-algorithm/" TargetMode="External"/><Relationship Id="rId252" Type="http://schemas.openxmlformats.org/officeDocument/2006/relationships/hyperlink" Target="http://www.techtarget.com/searchenterpriseai/definition/machine-leaming-ML" TargetMode="External"/><Relationship Id="rId253" Type="http://schemas.openxmlformats.org/officeDocument/2006/relationships/hyperlink" Target="http://www.yourdatateacher.com/2021/05/19/hyperparameter-tuning-grid-search-and-random" TargetMode="External"/><Relationship Id="rId254" Type="http://schemas.openxmlformats.org/officeDocument/2006/relationships/hyperlink" Target="http://www.javatpoint.com/machine-leaming-random-forest-algorithm" TargetMode="External"/><Relationship Id="rId255" Type="http://schemas.openxmlformats.org/officeDocument/2006/relationships/hyperlink" Target="https://medium.com/%40davidbreton03/a-full-guide-on-choosing-the-right-machine-leaming-algorithm-" TargetMode="External"/><Relationship Id="rId256" Type="http://schemas.openxmlformats.org/officeDocument/2006/relationships/hyperlink" Target="http://www.analyticsvidhya.com/blog/2021/11/understanding-k-means-clustering-in-machine-leamingwith" TargetMode="External"/><Relationship Id="rId257" Type="http://schemas.openxmlformats.org/officeDocument/2006/relationships/hyperlink" Target="http://www.sciencedirect.com/science/article/pii/B9780323857871000087" TargetMode="External"/><Relationship Id="rId258" Type="http://schemas.openxmlformats.org/officeDocument/2006/relationships/hyperlink" Target="http://www.spiceworks.com/tech/artificial-intelligence/articles/linear-regression-vs" TargetMode="External"/><Relationship Id="rId259" Type="http://schemas.openxmlformats.org/officeDocument/2006/relationships/hyperlink" Target="http://www.naukri.com/leaming/articles/future-of-machine-learning/" TargetMode="External"/><Relationship Id="rId260" Type="http://schemas.openxmlformats.org/officeDocument/2006/relationships/hyperlink" Target="http://www.educative.io/answers/what-is-a-relu-layer" TargetMode="External"/><Relationship Id="rId261" Type="http://schemas.openxmlformats.org/officeDocument/2006/relationships/hyperlink" Target="http://www.mathworks.com/help/deeplearning/ref/nnet.cnn.layer.fullyconnectedlayer.html" TargetMode="External"/><Relationship Id="rId262" Type="http://schemas.openxmlformats.org/officeDocument/2006/relationships/hyperlink" Target="http://www.frontiersin.org/research-topics/32911/generative-models-in-signal" TargetMode="External"/><Relationship Id="rId263" Type="http://schemas.openxmlformats.org/officeDocument/2006/relationships/hyperlink" Target="http://www.techtarget.com/searchsoftwarequality/definition/native-application-native-app" TargetMode="External"/><Relationship Id="rId264" Type="http://schemas.openxmlformats.org/officeDocument/2006/relationships/hyperlink" Target="http://www.techtarget.com/searchmobilecomputing/definition/iOS" TargetMode="External"/><Relationship Id="rId265" Type="http://schemas.openxmlformats.org/officeDocument/2006/relationships/hyperlink" Target="http://www.techtarget.com/searchenterpriseai/definition/PyTorch" TargetMode="External"/><Relationship Id="rId266" Type="http://schemas.openxmlformats.org/officeDocument/2006/relationships/hyperlink" Target="http://www.simplilearn.com/tutorials/deep-learning-tutorial/convolutional-neural-" TargetMode="External"/><Relationship Id="rId267" Type="http://schemas.openxmlformats.org/officeDocument/2006/relationships/hyperlink" Target="http://www.spiceworks.com/tech/devops/articles/what-is-tensorflow/" TargetMode="External"/><Relationship Id="rId268" Type="http://schemas.openxmlformats.org/officeDocument/2006/relationships/hyperlink" Target="http://www.simplilearn.com/tutorials/machine-learning-tutorial/principal-component-analysis" TargetMode="External"/><Relationship Id="rId269" Type="http://schemas.openxmlformats.org/officeDocument/2006/relationships/image" Target="media/image153.png"/><Relationship Id="rId270" Type="http://schemas.openxmlformats.org/officeDocument/2006/relationships/image" Target="media/image154.png"/><Relationship Id="rId271" Type="http://schemas.openxmlformats.org/officeDocument/2006/relationships/image" Target="media/image155.png"/><Relationship Id="rId272" Type="http://schemas.openxmlformats.org/officeDocument/2006/relationships/image" Target="media/image156.png"/><Relationship Id="rId273" Type="http://schemas.openxmlformats.org/officeDocument/2006/relationships/image" Target="media/image157.png"/><Relationship Id="rId274" Type="http://schemas.openxmlformats.org/officeDocument/2006/relationships/image" Target="media/image158.png"/><Relationship Id="rId275" Type="http://schemas.openxmlformats.org/officeDocument/2006/relationships/image" Target="media/image159.png"/><Relationship Id="rId276" Type="http://schemas.openxmlformats.org/officeDocument/2006/relationships/image" Target="media/image160.png"/><Relationship Id="rId277" Type="http://schemas.openxmlformats.org/officeDocument/2006/relationships/header" Target="header42.xml"/><Relationship Id="rId278" Type="http://schemas.openxmlformats.org/officeDocument/2006/relationships/footer" Target="footer41.xml"/><Relationship Id="rId279" Type="http://schemas.openxmlformats.org/officeDocument/2006/relationships/image" Target="media/image161.png"/><Relationship Id="rId280" Type="http://schemas.openxmlformats.org/officeDocument/2006/relationships/image" Target="media/image162.png"/><Relationship Id="rId281" Type="http://schemas.openxmlformats.org/officeDocument/2006/relationships/image" Target="media/image163.png"/><Relationship Id="rId282" Type="http://schemas.openxmlformats.org/officeDocument/2006/relationships/image" Target="media/image164.png"/><Relationship Id="rId283" Type="http://schemas.openxmlformats.org/officeDocument/2006/relationships/image" Target="media/image165.png"/><Relationship Id="rId284" Type="http://schemas.openxmlformats.org/officeDocument/2006/relationships/image" Target="media/image166.png"/><Relationship Id="rId285" Type="http://schemas.openxmlformats.org/officeDocument/2006/relationships/image" Target="media/image167.png"/><Relationship Id="rId286" Type="http://schemas.openxmlformats.org/officeDocument/2006/relationships/header" Target="header43.xml"/><Relationship Id="rId287" Type="http://schemas.openxmlformats.org/officeDocument/2006/relationships/footer" Target="footer42.xml"/><Relationship Id="rId288" Type="http://schemas.openxmlformats.org/officeDocument/2006/relationships/image" Target="media/image168.png"/><Relationship Id="rId289" Type="http://schemas.openxmlformats.org/officeDocument/2006/relationships/image" Target="media/image169.png"/><Relationship Id="rId290" Type="http://schemas.openxmlformats.org/officeDocument/2006/relationships/image" Target="media/image170.png"/><Relationship Id="rId291" Type="http://schemas.openxmlformats.org/officeDocument/2006/relationships/image" Target="media/image171.png"/><Relationship Id="rId292" Type="http://schemas.openxmlformats.org/officeDocument/2006/relationships/image" Target="media/image172.png"/><Relationship Id="rId293" Type="http://schemas.openxmlformats.org/officeDocument/2006/relationships/image" Target="media/image173.png"/><Relationship Id="rId294" Type="http://schemas.openxmlformats.org/officeDocument/2006/relationships/header" Target="header44.xml"/><Relationship Id="rId295" Type="http://schemas.openxmlformats.org/officeDocument/2006/relationships/footer" Target="footer43.xml"/><Relationship Id="rId296" Type="http://schemas.openxmlformats.org/officeDocument/2006/relationships/image" Target="media/image174.png"/><Relationship Id="rId297" Type="http://schemas.openxmlformats.org/officeDocument/2006/relationships/image" Target="media/image175.png"/><Relationship Id="rId298" Type="http://schemas.openxmlformats.org/officeDocument/2006/relationships/image" Target="media/image176.png"/><Relationship Id="rId299" Type="http://schemas.openxmlformats.org/officeDocument/2006/relationships/header" Target="header45.xml"/><Relationship Id="rId300" Type="http://schemas.openxmlformats.org/officeDocument/2006/relationships/footer" Target="footer44.xml"/><Relationship Id="rId301" Type="http://schemas.openxmlformats.org/officeDocument/2006/relationships/header" Target="header46.xml"/><Relationship Id="rId302" Type="http://schemas.openxmlformats.org/officeDocument/2006/relationships/footer" Target="footer45.xml"/><Relationship Id="rId303" Type="http://schemas.openxmlformats.org/officeDocument/2006/relationships/image" Target="media/image177.png"/><Relationship Id="rId304" Type="http://schemas.openxmlformats.org/officeDocument/2006/relationships/header" Target="header47.xml"/><Relationship Id="rId305" Type="http://schemas.openxmlformats.org/officeDocument/2006/relationships/footer" Target="footer46.xml"/><Relationship Id="rId306" Type="http://schemas.openxmlformats.org/officeDocument/2006/relationships/image" Target="media/image178.png"/><Relationship Id="rId307" Type="http://schemas.openxmlformats.org/officeDocument/2006/relationships/image" Target="media/image179.png"/><Relationship Id="rId308" Type="http://schemas.openxmlformats.org/officeDocument/2006/relationships/image" Target="media/image180.png"/><Relationship Id="rId309" Type="http://schemas.openxmlformats.org/officeDocument/2006/relationships/image" Target="media/image181.png"/><Relationship Id="rId310" Type="http://schemas.openxmlformats.org/officeDocument/2006/relationships/image" Target="media/image182.png"/><Relationship Id="rId311" Type="http://schemas.openxmlformats.org/officeDocument/2006/relationships/image" Target="media/image183.png"/><Relationship Id="rId312" Type="http://schemas.openxmlformats.org/officeDocument/2006/relationships/image" Target="media/image184.png"/><Relationship Id="rId313" Type="http://schemas.openxmlformats.org/officeDocument/2006/relationships/image" Target="media/image185.png"/><Relationship Id="rId314" Type="http://schemas.openxmlformats.org/officeDocument/2006/relationships/header" Target="header48.xml"/><Relationship Id="rId315" Type="http://schemas.openxmlformats.org/officeDocument/2006/relationships/footer" Target="footer47.xml"/><Relationship Id="rId316" Type="http://schemas.openxmlformats.org/officeDocument/2006/relationships/image" Target="media/image186.png"/><Relationship Id="rId317" Type="http://schemas.openxmlformats.org/officeDocument/2006/relationships/header" Target="header49.xml"/><Relationship Id="rId318" Type="http://schemas.openxmlformats.org/officeDocument/2006/relationships/footer" Target="footer48.xml"/><Relationship Id="rId319" Type="http://schemas.openxmlformats.org/officeDocument/2006/relationships/image" Target="media/image187.png"/><Relationship Id="rId320" Type="http://schemas.openxmlformats.org/officeDocument/2006/relationships/image" Target="media/image188.png"/><Relationship Id="rId321" Type="http://schemas.openxmlformats.org/officeDocument/2006/relationships/header" Target="header50.xml"/><Relationship Id="rId322" Type="http://schemas.openxmlformats.org/officeDocument/2006/relationships/footer" Target="footer49.xml"/><Relationship Id="rId323" Type="http://schemas.openxmlformats.org/officeDocument/2006/relationships/image" Target="media/image189.png"/><Relationship Id="rId324" Type="http://schemas.openxmlformats.org/officeDocument/2006/relationships/image" Target="media/image190.png"/><Relationship Id="rId325" Type="http://schemas.openxmlformats.org/officeDocument/2006/relationships/image" Target="media/image191.png"/><Relationship Id="rId326" Type="http://schemas.openxmlformats.org/officeDocument/2006/relationships/header" Target="header51.xml"/><Relationship Id="rId327" Type="http://schemas.openxmlformats.org/officeDocument/2006/relationships/footer" Target="footer50.xml"/><Relationship Id="rId328" Type="http://schemas.openxmlformats.org/officeDocument/2006/relationships/image" Target="media/image192.png"/><Relationship Id="rId329" Type="http://schemas.openxmlformats.org/officeDocument/2006/relationships/image" Target="media/image193.png"/><Relationship Id="rId330" Type="http://schemas.openxmlformats.org/officeDocument/2006/relationships/image" Target="media/image194.png"/><Relationship Id="rId331" Type="http://schemas.openxmlformats.org/officeDocument/2006/relationships/header" Target="header52.xml"/><Relationship Id="rId332" Type="http://schemas.openxmlformats.org/officeDocument/2006/relationships/footer" Target="footer51.xml"/><Relationship Id="rId333" Type="http://schemas.openxmlformats.org/officeDocument/2006/relationships/image" Target="media/image195.png"/><Relationship Id="rId334" Type="http://schemas.openxmlformats.org/officeDocument/2006/relationships/image" Target="media/image196.png"/><Relationship Id="rId335" Type="http://schemas.openxmlformats.org/officeDocument/2006/relationships/image" Target="media/image197.png"/><Relationship Id="rId336" Type="http://schemas.openxmlformats.org/officeDocument/2006/relationships/image" Target="media/image198.png"/><Relationship Id="rId337" Type="http://schemas.openxmlformats.org/officeDocument/2006/relationships/header" Target="header53.xml"/><Relationship Id="rId338" Type="http://schemas.openxmlformats.org/officeDocument/2006/relationships/footer" Target="footer52.xml"/><Relationship Id="rId339" Type="http://schemas.openxmlformats.org/officeDocument/2006/relationships/header" Target="header54.xml"/><Relationship Id="rId340" Type="http://schemas.openxmlformats.org/officeDocument/2006/relationships/footer" Target="footer53.xml"/><Relationship Id="rId341" Type="http://schemas.openxmlformats.org/officeDocument/2006/relationships/image" Target="media/image200.jpeg"/><Relationship Id="rId342" Type="http://schemas.openxmlformats.org/officeDocument/2006/relationships/header" Target="header55.xml"/><Relationship Id="rId343" Type="http://schemas.openxmlformats.org/officeDocument/2006/relationships/footer" Target="footer54.xml"/><Relationship Id="rId344" Type="http://schemas.openxmlformats.org/officeDocument/2006/relationships/image" Target="media/image201.jpeg"/><Relationship Id="rId345" Type="http://schemas.openxmlformats.org/officeDocument/2006/relationships/image" Target="media/image202.jpeg"/><Relationship Id="rId346" Type="http://schemas.openxmlformats.org/officeDocument/2006/relationships/image" Target="media/image203.jpeg"/><Relationship Id="rId347" Type="http://schemas.openxmlformats.org/officeDocument/2006/relationships/image" Target="media/image204.jpeg"/><Relationship Id="rId348" Type="http://schemas.openxmlformats.org/officeDocument/2006/relationships/header" Target="header56.xml"/><Relationship Id="rId349" Type="http://schemas.openxmlformats.org/officeDocument/2006/relationships/footer" Target="footer55.xml"/><Relationship Id="rId350" Type="http://schemas.openxmlformats.org/officeDocument/2006/relationships/image" Target="media/image205.jpeg"/><Relationship Id="rId351" Type="http://schemas.openxmlformats.org/officeDocument/2006/relationships/image" Target="media/image206.jpeg"/><Relationship Id="rId352" Type="http://schemas.openxmlformats.org/officeDocument/2006/relationships/image" Target="media/image207.png"/><Relationship Id="rId353" Type="http://schemas.openxmlformats.org/officeDocument/2006/relationships/image" Target="media/image208.png"/><Relationship Id="rId354" Type="http://schemas.openxmlformats.org/officeDocument/2006/relationships/image" Target="media/image209.png"/><Relationship Id="rId355" Type="http://schemas.openxmlformats.org/officeDocument/2006/relationships/image" Target="media/image210.png"/><Relationship Id="rId356" Type="http://schemas.openxmlformats.org/officeDocument/2006/relationships/image" Target="media/image211.png"/><Relationship Id="rId357" Type="http://schemas.openxmlformats.org/officeDocument/2006/relationships/header" Target="header57.xml"/><Relationship Id="rId358" Type="http://schemas.openxmlformats.org/officeDocument/2006/relationships/footer" Target="footer56.xml"/><Relationship Id="rId359" Type="http://schemas.openxmlformats.org/officeDocument/2006/relationships/image" Target="media/image212.jpeg"/><Relationship Id="rId360"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54.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54.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jpeg"/></Relationships>

</file>

<file path=word/_rels/header28.xml.rels><?xml version="1.0" encoding="UTF-8" standalone="yes"?>
<Relationships xmlns="http://schemas.openxmlformats.org/package/2006/relationships"><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33.xml.rels><?xml version="1.0" encoding="UTF-8" standalone="yes"?>
<Relationships xmlns="http://schemas.openxmlformats.org/package/2006/relationships"><Relationship Id="rId1" Type="http://schemas.openxmlformats.org/officeDocument/2006/relationships/image" Target="media/image54.jpeg"/></Relationships>

</file>

<file path=word/_rels/header40.xml.rels><?xml version="1.0" encoding="UTF-8" standalone="yes"?>
<Relationships xmlns="http://schemas.openxmlformats.org/package/2006/relationships"><Relationship Id="rId1" Type="http://schemas.openxmlformats.org/officeDocument/2006/relationships/image" Target="media/image54.jpeg"/></Relationships>

</file>

<file path=word/_rels/header41.xml.rels><?xml version="1.0" encoding="UTF-8" standalone="yes"?>
<Relationships xmlns="http://schemas.openxmlformats.org/package/2006/relationships"><Relationship Id="rId1" Type="http://schemas.openxmlformats.org/officeDocument/2006/relationships/image" Target="media/image2.jpeg"/></Relationships>

</file>

<file path=word/_rels/header42.xml.rels><?xml version="1.0" encoding="UTF-8" standalone="yes"?>
<Relationships xmlns="http://schemas.openxmlformats.org/package/2006/relationships"><Relationship Id="rId1" Type="http://schemas.openxmlformats.org/officeDocument/2006/relationships/image" Target="media/image2.jpeg"/></Relationships>

</file>

<file path=word/_rels/header43.xml.rels><?xml version="1.0" encoding="UTF-8" standalone="yes"?>
<Relationships xmlns="http://schemas.openxmlformats.org/package/2006/relationships"><Relationship Id="rId1" Type="http://schemas.openxmlformats.org/officeDocument/2006/relationships/image" Target="media/image2.jpeg"/></Relationships>

</file>

<file path=word/_rels/header44.xml.rels><?xml version="1.0" encoding="UTF-8" standalone="yes"?>
<Relationships xmlns="http://schemas.openxmlformats.org/package/2006/relationships"><Relationship Id="rId1" Type="http://schemas.openxmlformats.org/officeDocument/2006/relationships/image" Target="media/image2.jpeg"/></Relationships>

</file>

<file path=word/_rels/header45.xml.rels><?xml version="1.0" encoding="UTF-8" standalone="yes"?>
<Relationships xmlns="http://schemas.openxmlformats.org/package/2006/relationships"><Relationship Id="rId1" Type="http://schemas.openxmlformats.org/officeDocument/2006/relationships/image" Target="media/image2.jpeg"/></Relationships>

</file>

<file path=word/_rels/header46.xml.rels><?xml version="1.0" encoding="UTF-8" standalone="yes"?>
<Relationships xmlns="http://schemas.openxmlformats.org/package/2006/relationships"><Relationship Id="rId1" Type="http://schemas.openxmlformats.org/officeDocument/2006/relationships/image" Target="media/image2.jpeg"/></Relationships>

</file>

<file path=word/_rels/header47.xml.rels><?xml version="1.0" encoding="UTF-8" standalone="yes"?>
<Relationships xmlns="http://schemas.openxmlformats.org/package/2006/relationships"><Relationship Id="rId1" Type="http://schemas.openxmlformats.org/officeDocument/2006/relationships/image" Target="media/image2.jpeg"/></Relationships>

</file>

<file path=word/_rels/header48.xml.rels><?xml version="1.0" encoding="UTF-8" standalone="yes"?>
<Relationships xmlns="http://schemas.openxmlformats.org/package/2006/relationships"><Relationship Id="rId1" Type="http://schemas.openxmlformats.org/officeDocument/2006/relationships/image" Target="media/image2.jpeg"/></Relationships>

</file>

<file path=word/_rels/header49.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50.xml.rels><?xml version="1.0" encoding="UTF-8" standalone="yes"?>
<Relationships xmlns="http://schemas.openxmlformats.org/package/2006/relationships"><Relationship Id="rId1" Type="http://schemas.openxmlformats.org/officeDocument/2006/relationships/image" Target="media/image2.jpeg"/></Relationships>

</file>

<file path=word/_rels/header51.xml.rels><?xml version="1.0" encoding="UTF-8" standalone="yes"?>
<Relationships xmlns="http://schemas.openxmlformats.org/package/2006/relationships"><Relationship Id="rId1" Type="http://schemas.openxmlformats.org/officeDocument/2006/relationships/image" Target="media/image2.jpeg"/></Relationships>

</file>

<file path=word/_rels/header52.xml.rels><?xml version="1.0" encoding="UTF-8" standalone="yes"?>
<Relationships xmlns="http://schemas.openxmlformats.org/package/2006/relationships"><Relationship Id="rId1" Type="http://schemas.openxmlformats.org/officeDocument/2006/relationships/image" Target="media/image2.jpeg"/></Relationships>

</file>

<file path=word/_rels/header54.xml.rels><?xml version="1.0" encoding="UTF-8" standalone="yes"?>
<Relationships xmlns="http://schemas.openxmlformats.org/package/2006/relationships"><Relationship Id="rId1" Type="http://schemas.openxmlformats.org/officeDocument/2006/relationships/image" Target="media/image199.jpeg"/><Relationship Id="rId2" Type="http://schemas.openxmlformats.org/officeDocument/2006/relationships/image" Target="media/image34.jpeg"/></Relationships>

</file>

<file path=word/_rels/header55.xml.rels><?xml version="1.0" encoding="UTF-8" standalone="yes"?>
<Relationships xmlns="http://schemas.openxmlformats.org/package/2006/relationships"><Relationship Id="rId1" Type="http://schemas.openxmlformats.org/officeDocument/2006/relationships/image" Target="media/image199.jpeg"/><Relationship Id="rId2" Type="http://schemas.openxmlformats.org/officeDocument/2006/relationships/image" Target="media/image34.jpeg"/></Relationships>

</file>

<file path=word/_rels/header56.xml.rels><?xml version="1.0" encoding="UTF-8" standalone="yes"?>
<Relationships xmlns="http://schemas.openxmlformats.org/package/2006/relationships"><Relationship Id="rId1" Type="http://schemas.openxmlformats.org/officeDocument/2006/relationships/image" Target="media/image199.jpeg"/><Relationship Id="rId2" Type="http://schemas.openxmlformats.org/officeDocument/2006/relationships/image" Target="media/image34.jpeg"/></Relationships>

</file>

<file path=word/_rels/header57.xml.rels><?xml version="1.0" encoding="UTF-8" standalone="yes"?>
<Relationships xmlns="http://schemas.openxmlformats.org/package/2006/relationships"><Relationship Id="rId1" Type="http://schemas.openxmlformats.org/officeDocument/2006/relationships/image" Target="media/image199.jpeg"/><Relationship Id="rId2" Type="http://schemas.openxmlformats.org/officeDocument/2006/relationships/image" Target="media/image34.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TUF-GAMING_PC</dc:creator>
  <dc:title>Group C_Final Document.pdf</dc:title>
  <dcterms:created xsi:type="dcterms:W3CDTF">2023-10-10T16:17:34Z</dcterms:created>
  <dcterms:modified xsi:type="dcterms:W3CDTF">2023-10-10T16:17:34Z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2023-08-06T00:00:00Z</vt:filetime>
  </property>
  <property fmtid="{D5CDD505-2E9C-101B-9397-08002B2CF9AE}" pid="3" name="LastSaved">
    <vt:filetime>2023-10-10T00:00:00Z</vt:filetime>
  </property>
  <property fmtid="{D5CDD505-2E9C-101B-9397-08002B2CF9AE}" pid="4" name="Producer">
    <vt:lpwstr>Microsoft: Print To PDF</vt:lpwstr>
  </property>
</Properties>
</file>